
<file path=[Content_Types].xml><?xml version="1.0" encoding="utf-8"?>
<Types xmlns="http://schemas.openxmlformats.org/package/2006/content-types">
  <Default ContentType="application/vnd.openxmlformats-officedocument.oleObject" Extension="bin"/>
  <Default ContentType="image/x-emf" Extension="emf"/>
  <Default ContentType="image/gif" Extension="gif"/>
  <Default ContentType="image/jpeg" Extension="jpeg"/>
  <Default ContentType="image/jpeg" Extension="jpg"/>
  <Default ContentType="image/png" Extension="png"/>
  <Default ContentType="application/vnd.openxmlformats-package.relationships+xml" Extension="rels"/>
  <Default ContentType="image/vnd.ms-photo" Extension="wdp"/>
  <Default ContentType="image/x-wmf" Extension="wmf"/>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10098" w:type="dxa"/>
        <w:jc w:val="center"/>
        <w:tblBorders>
          <w:top w:val="single" w:sz="4" w:space="0" w:color="0070C0"/>
          <w:left w:val="single" w:sz="4" w:space="0" w:color="0070C0"/>
          <w:bottom w:val="single" w:sz="4" w:space="0" w:color="0070C0"/>
          <w:right w:val="single" w:sz="4" w:space="0" w:color="0070C0"/>
          <w:insideH w:val="none" w:sz="0" w:space="0" w:color="auto"/>
          <w:insideV w:val="single" w:sz="4" w:space="0" w:color="0070C0"/>
        </w:tblBorders>
        <w:tblLook w:val="04A0" w:firstRow="1" w:lastRow="0" w:firstColumn="1" w:lastColumn="0" w:noHBand="0" w:noVBand="1"/>
      </w:tblPr>
      <w:tblGrid>
        <w:gridCol w:w="4230"/>
        <w:gridCol w:w="5868"/>
      </w:tblGrid>
      <w:tr w:rsidR="00330A7E" w:rsidRPr="00330A7E" w14:paraId="707B43F1" w14:textId="77777777" w:rsidTr="00330A7E">
        <w:trPr>
          <w:trHeight w:val="265"/>
          <w:jc w:val="center"/>
        </w:trPr>
        <w:tc>
          <w:tcPr>
            <w:tcW w:w="4230" w:type="dxa"/>
            <w:vAlign w:val="center"/>
          </w:tcPr>
          <w:p w14:paraId="43A17BAD" w14:textId="77777777" w:rsidR="00330A7E" w:rsidRPr="00330A7E" w:rsidRDefault="00330A7E" w:rsidP="001E6DAB">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 xml:space="preserve"> ĐỀ THI THỬ </w:t>
            </w:r>
          </w:p>
          <w:p w14:paraId="2512685A" w14:textId="77777777" w:rsidR="00330A7E" w:rsidRPr="00330A7E" w:rsidRDefault="00330A7E" w:rsidP="001E6DAB">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THEO CẤU TRÚC ĐỀ THAM KHẢO</w:t>
            </w:r>
          </w:p>
        </w:tc>
        <w:tc>
          <w:tcPr>
            <w:tcW w:w="5868" w:type="dxa"/>
            <w:vAlign w:val="center"/>
          </w:tcPr>
          <w:p w14:paraId="4E3A09A1" w14:textId="77777777" w:rsidR="00330A7E" w:rsidRPr="00330A7E" w:rsidRDefault="00330A7E" w:rsidP="001E6DAB">
            <w:pPr>
              <w:tabs>
                <w:tab w:val="left" w:pos="992"/>
              </w:tabs>
              <w:jc w:val="center"/>
              <w:rPr>
                <w:rFonts w:ascii="Times New Roman" w:hAnsi="Times New Roman" w:cs="Times New Roman"/>
                <w:b/>
                <w:color w:val="FF0000"/>
                <w:sz w:val="24"/>
                <w:szCs w:val="24"/>
              </w:rPr>
            </w:pPr>
            <w:r w:rsidRPr="00330A7E">
              <w:rPr>
                <w:rFonts w:ascii="Times New Roman" w:hAnsi="Times New Roman" w:cs="Times New Roman"/>
                <w:b/>
                <w:color w:val="1F497D" w:themeColor="text2"/>
                <w:sz w:val="24"/>
                <w:szCs w:val="24"/>
                <w:lang w:val="vi-VN"/>
              </w:rPr>
              <w:t xml:space="preserve">KỲ THI TỐT NGHIỆP </w:t>
            </w:r>
            <w:r w:rsidRPr="00330A7E">
              <w:rPr>
                <w:rFonts w:ascii="Times New Roman" w:hAnsi="Times New Roman" w:cs="Times New Roman"/>
                <w:b/>
                <w:color w:val="00B050"/>
                <w:sz w:val="24"/>
                <w:szCs w:val="24"/>
                <w:lang w:val="vi-VN"/>
              </w:rPr>
              <w:t xml:space="preserve">THPT QUỐC GIA </w:t>
            </w:r>
            <w:r w:rsidRPr="00330A7E">
              <w:rPr>
                <w:rFonts w:ascii="Times New Roman" w:hAnsi="Times New Roman" w:cs="Times New Roman"/>
                <w:b/>
                <w:color w:val="FF0000"/>
                <w:sz w:val="24"/>
                <w:szCs w:val="24"/>
                <w:lang w:val="vi-VN"/>
              </w:rPr>
              <w:t>NĂM 2025</w:t>
            </w:r>
          </w:p>
          <w:p w14:paraId="23904386" w14:textId="77777777" w:rsidR="00330A7E" w:rsidRPr="00330A7E" w:rsidRDefault="00330A7E" w:rsidP="001E6DAB">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Bài thi môn: TOÁN</w:t>
            </w:r>
          </w:p>
        </w:tc>
      </w:tr>
      <w:tr w:rsidR="00330A7E" w:rsidRPr="00330A7E" w14:paraId="1A44CAD0" w14:textId="77777777" w:rsidTr="00330A7E">
        <w:trPr>
          <w:trHeight w:val="724"/>
          <w:jc w:val="center"/>
        </w:trPr>
        <w:tc>
          <w:tcPr>
            <w:tcW w:w="4230" w:type="dxa"/>
            <w:vAlign w:val="center"/>
          </w:tcPr>
          <w:p w14:paraId="43EA73B4" w14:textId="240A973F" w:rsidR="00330A7E" w:rsidRPr="00330A7E" w:rsidRDefault="00330A7E" w:rsidP="00330A7E">
            <w:pPr>
              <w:tabs>
                <w:tab w:val="left" w:pos="992"/>
              </w:tabs>
              <w:jc w:val="center"/>
              <w:rPr>
                <w:rFonts w:ascii="Times New Roman" w:hAnsi="Times New Roman" w:cs="Times New Roman"/>
                <w:b/>
                <w:bCs/>
                <w:iCs/>
                <w:color w:val="000000" w:themeColor="text1"/>
                <w:sz w:val="24"/>
                <w:szCs w:val="24"/>
              </w:rPr>
            </w:pPr>
            <w:r w:rsidRPr="00330A7E">
              <w:rPr>
                <w:rFonts w:ascii="Times New Roman" w:hAnsi="Times New Roman" w:cs="Times New Roman"/>
                <w:b/>
                <w:bCs/>
                <w:iCs/>
                <w:color w:val="000000" w:themeColor="text1"/>
                <w:sz w:val="24"/>
                <w:szCs w:val="24"/>
                <w:highlight w:val="green"/>
              </w:rPr>
              <w:t xml:space="preserve">ĐỀ </w:t>
            </w:r>
            <w:r>
              <w:rPr>
                <w:rFonts w:ascii="Times New Roman" w:hAnsi="Times New Roman" w:cs="Times New Roman"/>
                <w:b/>
                <w:bCs/>
                <w:iCs/>
                <w:color w:val="000000" w:themeColor="text1"/>
                <w:sz w:val="24"/>
                <w:szCs w:val="24"/>
                <w:highlight w:val="green"/>
              </w:rPr>
              <w:t>1</w:t>
            </w:r>
          </w:p>
        </w:tc>
        <w:tc>
          <w:tcPr>
            <w:tcW w:w="5868" w:type="dxa"/>
            <w:vAlign w:val="center"/>
          </w:tcPr>
          <w:p w14:paraId="1465A3AC" w14:textId="77777777" w:rsidR="00330A7E" w:rsidRPr="00330A7E" w:rsidRDefault="00330A7E" w:rsidP="001E6DAB">
            <w:pPr>
              <w:tabs>
                <w:tab w:val="left" w:pos="992"/>
              </w:tabs>
              <w:jc w:val="center"/>
              <w:rPr>
                <w:rFonts w:ascii="Times New Roman" w:hAnsi="Times New Roman" w:cs="Times New Roman"/>
                <w:bCs/>
                <w:i/>
                <w:iCs/>
                <w:color w:val="000000" w:themeColor="text1"/>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774976" behindDoc="0" locked="0" layoutInCell="1" allowOverlap="1" wp14:anchorId="5C25526C" wp14:editId="1ED7D04E">
                      <wp:simplePos x="0" y="0"/>
                      <wp:positionH relativeFrom="column">
                        <wp:posOffset>794385</wp:posOffset>
                      </wp:positionH>
                      <wp:positionV relativeFrom="paragraph">
                        <wp:posOffset>198120</wp:posOffset>
                      </wp:positionV>
                      <wp:extent cx="2324100" cy="0"/>
                      <wp:effectExtent l="0" t="0" r="0" b="0"/>
                      <wp:wrapNone/>
                      <wp:docPr id="106"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74976;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GxfxNtgEAALkDAAAOAAAAZHJzL2Uyb0RvYy54bWysU8GOEzEMvSPxD1HudKYFrdCo0z10BRcE FQsfkM04nYgkjpzQaf8eJ21n0YIQWu3FEyd+tt+zZ3179E4cgJLF0MvlopUCgsbBhn0vv3/78Oa9 FCmrMCiHAXp5giRvN69frafYwQpHdAOQ4CQhdVPs5Zhz7Jom6RG8SguMEPjRIHmV2aV9M5CaOLt3 zaptb5oJaYiEGlLi27vzo9zU/MaAzl+MSZCF6yX3lqulah+KbTZr1e1JxdHqSxvqGV14ZQMXnVPd qazET7J/pPJWEyY0eaHRN2iM1VA5MJtl+4TN/agiVC4sToqzTOnl0urPhx0JO/Ds2hspgvI8pPtM yu7HLLYYAkuIJJZFqSmmjgHbsKOLl+KOCu2jIV++TEgcq7qnWV04ZqH5cvV29W7Z8hD09a15BEZK +SOgF+XQS2dDIa46dfiUMhfj0GsIO6WRc+l6yicHJdiFr2CYDBdbVnRdI9g6EgfFCzD8qDQ4V40s EGOdm0Htv0GX2AKDulr/C5yja0UMeQZ6G5D+VjUfr62ac/yV9Zlrof2Aw6kOosrB+1FVuuxyWcDf /Qp//OM2vwAAAP//AwBQSwMEFAAGAAgAAAAhAPl7FSTdAAAACQEAAA8AAABkcnMvZG93bnJldi54 bWxMj81OwzAQhO9IfQdrkbhRJwHaEuJUFT8nOITAgaMbL0nUeB3FbhJ4ehZxoMeZ/TQ7k21n24kR B986UhAvIxBIlTMt1Qre354uNyB80GR05wgVfKGHbb44y3Rq3ESvOJahFhxCPtUKmhD6VEpfNWi1 X7oeiW+fbrA6sBxqaQY9cbjtZBJFK2l1S/yh0T3eN1gdyqNVsH58Lot+enj5LuRaFsXowubwodTF +by7AxFwDv8w/Nbn6pBzp707kvGiY53cxIwquIoTEAxc38Zs7P8MmWfydEH+AwAA//8DAFBLAQIt ABQABgAIAAAAIQC2gziS/gAAAOEBAAATAAAAAAAAAAAAAAAAAAAAAABbQ29udGVudF9UeXBlc10u eG1sUEsBAi0AFAAGAAgAAAAhADj9If/WAAAAlAEAAAsAAAAAAAAAAAAAAAAALwEAAF9yZWxzLy5y ZWxzUEsBAi0AFAAGAAgAAAAhAAbF/E22AQAAuQMAAA4AAAAAAAAAAAAAAAAALgIAAGRycy9lMm9E b2MueG1sUEsBAi0AFAAGAAgAAAAhAPl7FSTdAAAACQEAAA8AAAAAAAAAAAAAAAAAEAQAAGRycy9k b3ducmV2LnhtbFBLBQYAAAAABAAEAPMAAAAaBQAAAAA= " strokecolor="black [3040]"/>
                  </w:pict>
                </mc:Fallback>
              </mc:AlternateContent>
            </w:r>
            <w:r w:rsidRPr="00330A7E">
              <w:rPr>
                <w:rFonts w:ascii="Times New Roman" w:hAnsi="Times New Roman" w:cs="Times New Roman"/>
                <w:bCs/>
                <w:i/>
                <w:iCs/>
                <w:color w:val="000000" w:themeColor="text1"/>
                <w:sz w:val="24"/>
                <w:szCs w:val="24"/>
              </w:rPr>
              <w:t>Thời gian làm bài: 90 phút, không kể thời gian phát đề</w:t>
            </w:r>
          </w:p>
        </w:tc>
      </w:tr>
    </w:tbl>
    <w:p w14:paraId="1FA195A8" w14:textId="77777777" w:rsidR="00330A7E" w:rsidRDefault="00330A7E" w:rsidP="0000047F">
      <w:pPr>
        <w:snapToGrid w:val="0"/>
        <w:spacing w:before="120" w:line="269" w:lineRule="auto"/>
        <w:rPr>
          <w:rFonts w:ascii="Times New Roman" w:hAnsi="Times New Roman" w:cs="Times New Roman"/>
          <w:b/>
          <w:color w:val="FF0000"/>
          <w:sz w:val="24"/>
          <w:szCs w:val="24"/>
        </w:rPr>
      </w:pPr>
    </w:p>
    <w:p w14:paraId="2038024E" w14:textId="77777777" w:rsidR="0000047F" w:rsidRPr="00330A7E" w:rsidRDefault="0000047F" w:rsidP="0000047F">
      <w:pPr>
        <w:snapToGrid w:val="0"/>
        <w:spacing w:before="120" w:line="269" w:lineRule="auto"/>
        <w:rPr>
          <w:rFonts w:ascii="Times New Roman" w:hAnsi="Times New Roman" w:cs="Times New Roman"/>
          <w:sz w:val="24"/>
          <w:szCs w:val="24"/>
        </w:rPr>
      </w:pPr>
      <w:r w:rsidRPr="00330A7E">
        <w:rPr>
          <w:rFonts w:ascii="Times New Roman" w:hAnsi="Times New Roman" w:cs="Times New Roman"/>
          <w:b/>
          <w:color w:val="FF0000"/>
          <w:sz w:val="24"/>
          <w:szCs w:val="24"/>
        </w:rPr>
        <w:t>PHẦN I. Câu trắc nghiệm nhiều phương án lựa chọn.</w:t>
      </w:r>
      <w:r w:rsidRPr="00330A7E">
        <w:rPr>
          <w:rFonts w:ascii="Times New Roman" w:hAnsi="Times New Roman" w:cs="Times New Roman"/>
          <w:sz w:val="24"/>
          <w:szCs w:val="24"/>
        </w:rPr>
        <w:t xml:space="preserve"> Thí sinh trả lời từ câu 1 đến câu 12. Mỗi câu hỏi thí sinh chỉ chọn một phương án.</w:t>
      </w:r>
    </w:p>
    <w:p w14:paraId="770C3194" w14:textId="1B944D75" w:rsidR="00DE5182" w:rsidRPr="00330A7E" w:rsidRDefault="00DE5182" w:rsidP="000E1E56">
      <w:pPr>
        <w:pStyle w:val="ListParagraph"/>
        <w:numPr>
          <w:ilvl w:val="0"/>
          <w:numId w:val="3"/>
        </w:numPr>
        <w:pBdr>
          <w:top w:val="nil"/>
          <w:left w:val="nil"/>
          <w:bottom w:val="nil"/>
          <w:right w:val="nil"/>
          <w:between w:val="nil"/>
        </w:pBdr>
        <w:tabs>
          <w:tab w:val="left" w:pos="992"/>
        </w:tabs>
        <w:spacing w:before="120"/>
        <w:contextualSpacing w:val="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Cho hàm số </w:t>
      </w:r>
      <w:r w:rsidRPr="00330A7E">
        <w:rPr>
          <w:rFonts w:ascii="Times New Roman" w:hAnsi="Times New Roman" w:cs="Times New Roman"/>
          <w:position w:val="-14"/>
          <w:sz w:val="24"/>
          <w:szCs w:val="24"/>
        </w:rPr>
        <w:object w:dxaOrig="960" w:dyaOrig="400" w14:anchorId="64BA3F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8pt;height:20.25pt" o:ole="">
            <v:imagedata r:id="rId8" o:title=""/>
          </v:shape>
          <o:OLEObject Type="Embed" ProgID="Equation.DSMT4" ShapeID="_x0000_i1026" DrawAspect="Content" ObjectID="_1796840090" r:id="rId9"/>
        </w:object>
      </w:r>
      <w:r w:rsidRPr="00330A7E">
        <w:rPr>
          <w:rFonts w:ascii="Times New Roman" w:eastAsia="Times New Roman" w:hAnsi="Times New Roman" w:cs="Times New Roman"/>
          <w:sz w:val="24"/>
          <w:szCs w:val="24"/>
        </w:rPr>
        <w:t xml:space="preserve"> có bảng biến thiên như sau:</w:t>
      </w:r>
    </w:p>
    <w:p w14:paraId="72C04212" w14:textId="77777777" w:rsidR="001A78FE" w:rsidRPr="00330A7E" w:rsidRDefault="00DE5182" w:rsidP="001A78FE">
      <w:pPr>
        <w:pBdr>
          <w:top w:val="nil"/>
          <w:left w:val="nil"/>
          <w:bottom w:val="nil"/>
          <w:right w:val="nil"/>
          <w:between w:val="nil"/>
        </w:pBdr>
        <w:spacing w:before="120" w:after="0"/>
        <w:ind w:left="992" w:hanging="992"/>
        <w:jc w:val="center"/>
        <w:rPr>
          <w:rFonts w:ascii="Times New Roman" w:eastAsia="Times New Roman" w:hAnsi="Times New Roman" w:cs="Times New Roman"/>
          <w:b/>
          <w:color w:val="000000"/>
          <w:sz w:val="24"/>
          <w:szCs w:val="24"/>
        </w:rPr>
      </w:pPr>
      <w:r w:rsidRPr="00330A7E">
        <w:rPr>
          <w:rFonts w:ascii="Times New Roman" w:eastAsia="Times New Roman" w:hAnsi="Times New Roman" w:cs="Times New Roman"/>
          <w:b/>
          <w:noProof/>
          <w:color w:val="000000"/>
          <w:sz w:val="24"/>
          <w:szCs w:val="24"/>
          <w:lang w:eastAsia="en-US"/>
        </w:rPr>
        <w:drawing>
          <wp:inline distT="0" distB="0" distL="0" distR="0" wp14:anchorId="5823FA6E" wp14:editId="774B2660">
            <wp:extent cx="5220268" cy="107382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52488" cy="1080456"/>
                    </a:xfrm>
                    <a:prstGeom prst="rect">
                      <a:avLst/>
                    </a:prstGeom>
                  </pic:spPr>
                </pic:pic>
              </a:graphicData>
            </a:graphic>
          </wp:inline>
        </w:drawing>
      </w:r>
    </w:p>
    <w:p w14:paraId="39A73227" w14:textId="54B3AFE3" w:rsidR="00C349C4" w:rsidRPr="00330A7E" w:rsidRDefault="001A78FE" w:rsidP="001A78FE">
      <w:pPr>
        <w:pBdr>
          <w:top w:val="nil"/>
          <w:left w:val="nil"/>
          <w:bottom w:val="nil"/>
          <w:right w:val="nil"/>
          <w:between w:val="nil"/>
        </w:pBdr>
        <w:spacing w:before="120" w:after="0"/>
        <w:ind w:left="992" w:hanging="992"/>
        <w:rPr>
          <w:rFonts w:ascii="Times New Roman" w:eastAsia="Times New Roman" w:hAnsi="Times New Roman" w:cs="Times New Roman"/>
          <w:b/>
          <w:color w:val="000000"/>
          <w:sz w:val="24"/>
          <w:szCs w:val="24"/>
        </w:rPr>
      </w:pPr>
      <w:r w:rsidRPr="00330A7E">
        <w:rPr>
          <w:rFonts w:ascii="Times New Roman" w:eastAsia="Times New Roman" w:hAnsi="Times New Roman" w:cs="Times New Roman"/>
          <w:b/>
          <w:color w:val="000000"/>
          <w:sz w:val="24"/>
          <w:szCs w:val="24"/>
        </w:rPr>
        <w:tab/>
      </w:r>
      <w:r w:rsidR="00DE5182" w:rsidRPr="00330A7E">
        <w:rPr>
          <w:rFonts w:ascii="Times New Roman" w:eastAsia="Times New Roman" w:hAnsi="Times New Roman" w:cs="Times New Roman"/>
          <w:color w:val="000000"/>
          <w:sz w:val="24"/>
          <w:szCs w:val="24"/>
        </w:rPr>
        <w:t>Giá trị cực tiểu của hàm số đã cho là</w:t>
      </w:r>
    </w:p>
    <w:p w14:paraId="39161A11" w14:textId="269EE92A" w:rsidR="00DE5182" w:rsidRPr="00330A7E" w:rsidRDefault="00C349C4" w:rsidP="001A78FE">
      <w:pPr>
        <w:tabs>
          <w:tab w:val="left" w:pos="3402"/>
          <w:tab w:val="left" w:pos="5669"/>
          <w:tab w:val="left" w:pos="7937"/>
        </w:tabs>
        <w:spacing w:after="0"/>
        <w:ind w:left="992"/>
        <w:jc w:val="both"/>
        <w:rPr>
          <w:rFonts w:ascii="Times New Roman" w:hAnsi="Times New Roman" w:cs="Times New Roman"/>
          <w:b/>
          <w:color w:val="0000CC"/>
          <w:sz w:val="24"/>
          <w:szCs w:val="24"/>
        </w:rPr>
      </w:pPr>
      <w:r w:rsidRPr="00330A7E">
        <w:rPr>
          <w:rFonts w:ascii="Times New Roman" w:hAnsi="Times New Roman" w:cs="Times New Roman"/>
          <w:b/>
          <w:color w:val="0000FF"/>
          <w:sz w:val="24"/>
          <w:szCs w:val="24"/>
        </w:rPr>
        <w:t xml:space="preserve">A. </w:t>
      </w:r>
      <w:r w:rsidR="00DE5182" w:rsidRPr="00330A7E">
        <w:rPr>
          <w:rFonts w:ascii="Times New Roman" w:hAnsi="Times New Roman" w:cs="Times New Roman"/>
          <w:color w:val="0000CC"/>
          <w:position w:val="-4"/>
          <w:sz w:val="24"/>
          <w:szCs w:val="24"/>
        </w:rPr>
        <w:object w:dxaOrig="400" w:dyaOrig="260" w14:anchorId="190C179B">
          <v:shape id="_x0000_i1027" type="#_x0000_t75" style="width:20.25pt;height:12.75pt" o:ole="">
            <v:imagedata r:id="rId11" o:title=""/>
          </v:shape>
          <o:OLEObject Type="Embed" ProgID="Equation.DSMT4" ShapeID="_x0000_i1027" DrawAspect="Content" ObjectID="_1796840091" r:id="rId12"/>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B. </w:t>
      </w:r>
      <w:r w:rsidR="00DE5182" w:rsidRPr="00330A7E">
        <w:rPr>
          <w:rFonts w:ascii="Times New Roman" w:hAnsi="Times New Roman" w:cs="Times New Roman"/>
          <w:color w:val="0000CC"/>
          <w:position w:val="-6"/>
          <w:sz w:val="24"/>
          <w:szCs w:val="24"/>
        </w:rPr>
        <w:object w:dxaOrig="380" w:dyaOrig="279" w14:anchorId="7FF249FB">
          <v:shape id="_x0000_i1028" type="#_x0000_t75" style="width:18pt;height:13.5pt" o:ole="">
            <v:imagedata r:id="rId13" o:title=""/>
          </v:shape>
          <o:OLEObject Type="Embed" ProgID="Equation.DSMT4" ShapeID="_x0000_i1028" DrawAspect="Content" ObjectID="_1796840092" r:id="rId14"/>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C. </w:t>
      </w:r>
      <w:r w:rsidR="00DE5182" w:rsidRPr="00330A7E">
        <w:rPr>
          <w:rFonts w:ascii="Times New Roman" w:hAnsi="Times New Roman" w:cs="Times New Roman"/>
          <w:color w:val="0000CC"/>
          <w:position w:val="-6"/>
          <w:sz w:val="24"/>
          <w:szCs w:val="24"/>
        </w:rPr>
        <w:object w:dxaOrig="240" w:dyaOrig="279" w14:anchorId="0D0D16A0">
          <v:shape id="_x0000_i1029" type="#_x0000_t75" style="width:12pt;height:14.25pt" o:ole="">
            <v:imagedata r:id="rId15" o:title=""/>
          </v:shape>
          <o:OLEObject Type="Embed" ProgID="Equation.DSMT4" ShapeID="_x0000_i1029" DrawAspect="Content" ObjectID="_1796840093" r:id="rId16"/>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D. </w:t>
      </w:r>
      <w:r w:rsidR="00DE5182" w:rsidRPr="00330A7E">
        <w:rPr>
          <w:rFonts w:ascii="Times New Roman" w:hAnsi="Times New Roman" w:cs="Times New Roman"/>
          <w:color w:val="0000CC"/>
          <w:position w:val="-6"/>
          <w:sz w:val="24"/>
          <w:szCs w:val="24"/>
        </w:rPr>
        <w:object w:dxaOrig="220" w:dyaOrig="279" w14:anchorId="4A29B617">
          <v:shape id="_x0000_i1030" type="#_x0000_t75" style="width:10.5pt;height:13.5pt" o:ole="">
            <v:imagedata r:id="rId17" o:title=""/>
          </v:shape>
          <o:OLEObject Type="Embed" ProgID="Equation.DSMT4" ShapeID="_x0000_i1030" DrawAspect="Content" ObjectID="_1796840094" r:id="rId18"/>
        </w:object>
      </w:r>
    </w:p>
    <w:p w14:paraId="79E4BB87" w14:textId="6F3CC103" w:rsidR="00C349C4" w:rsidRPr="00330A7E" w:rsidRDefault="00DE5182" w:rsidP="000E1E56">
      <w:pPr>
        <w:pStyle w:val="ListParagraph"/>
        <w:numPr>
          <w:ilvl w:val="0"/>
          <w:numId w:val="3"/>
        </w:numPr>
        <w:pBdr>
          <w:top w:val="nil"/>
          <w:left w:val="nil"/>
          <w:bottom w:val="nil"/>
          <w:right w:val="nil"/>
          <w:between w:val="nil"/>
        </w:pBdr>
        <w:tabs>
          <w:tab w:val="left" w:pos="992"/>
        </w:tabs>
        <w:spacing w:before="120"/>
        <w:contextualSpacing w:val="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Cho hàm số </w:t>
      </w:r>
      <w:r w:rsidRPr="00330A7E">
        <w:rPr>
          <w:rFonts w:ascii="Times New Roman" w:hAnsi="Times New Roman" w:cs="Times New Roman"/>
          <w:position w:val="-14"/>
          <w:sz w:val="24"/>
          <w:szCs w:val="24"/>
        </w:rPr>
        <w:object w:dxaOrig="1320" w:dyaOrig="400" w14:anchorId="3D3B7283">
          <v:shape id="_x0000_i1031" type="#_x0000_t75" style="width:66pt;height:20.25pt" o:ole="">
            <v:imagedata r:id="rId19" o:title=""/>
          </v:shape>
          <o:OLEObject Type="Embed" ProgID="Equation.DSMT4" ShapeID="_x0000_i1031" DrawAspect="Content" ObjectID="_1796840095" r:id="rId20"/>
        </w:object>
      </w:r>
      <w:r w:rsidRPr="00330A7E">
        <w:rPr>
          <w:rFonts w:ascii="Times New Roman" w:eastAsia="Times New Roman" w:hAnsi="Times New Roman" w:cs="Times New Roman"/>
          <w:sz w:val="24"/>
          <w:szCs w:val="24"/>
        </w:rPr>
        <w:t>. Hàm số nghịch biến biến trên khoảng nào sau đây</w:t>
      </w:r>
      <w:r w:rsidR="00C349C4" w:rsidRPr="00330A7E">
        <w:rPr>
          <w:rFonts w:ascii="Times New Roman" w:eastAsia="Times New Roman" w:hAnsi="Times New Roman" w:cs="Times New Roman"/>
          <w:sz w:val="24"/>
          <w:szCs w:val="24"/>
        </w:rPr>
        <w:t>?</w:t>
      </w:r>
    </w:p>
    <w:p w14:paraId="43B49359" w14:textId="718A4124" w:rsidR="00DE5182" w:rsidRPr="00330A7E" w:rsidRDefault="00C349C4" w:rsidP="001A78FE">
      <w:pPr>
        <w:tabs>
          <w:tab w:val="left" w:pos="3402"/>
          <w:tab w:val="left" w:pos="5669"/>
          <w:tab w:val="left" w:pos="7937"/>
        </w:tabs>
        <w:spacing w:after="0"/>
        <w:ind w:left="992"/>
        <w:jc w:val="both"/>
        <w:rPr>
          <w:rFonts w:ascii="Times New Roman" w:hAnsi="Times New Roman" w:cs="Times New Roman"/>
          <w:b/>
          <w:color w:val="0000CC"/>
          <w:sz w:val="24"/>
          <w:szCs w:val="24"/>
        </w:rPr>
      </w:pPr>
      <w:r w:rsidRPr="00330A7E">
        <w:rPr>
          <w:rFonts w:ascii="Times New Roman" w:hAnsi="Times New Roman" w:cs="Times New Roman"/>
          <w:b/>
          <w:color w:val="0000FF"/>
          <w:sz w:val="24"/>
          <w:szCs w:val="24"/>
        </w:rPr>
        <w:t xml:space="preserve">A. </w:t>
      </w:r>
      <w:r w:rsidR="00DE5182" w:rsidRPr="00330A7E">
        <w:rPr>
          <w:rFonts w:ascii="Times New Roman" w:hAnsi="Times New Roman" w:cs="Times New Roman"/>
          <w:color w:val="0000CC"/>
          <w:position w:val="-14"/>
          <w:sz w:val="24"/>
          <w:szCs w:val="24"/>
        </w:rPr>
        <w:object w:dxaOrig="920" w:dyaOrig="400" w14:anchorId="2CA4E37B">
          <v:shape id="_x0000_i1032" type="#_x0000_t75" style="width:46.5pt;height:19.5pt" o:ole="">
            <v:imagedata r:id="rId21" o:title=""/>
          </v:shape>
          <o:OLEObject Type="Embed" ProgID="Equation.DSMT4" ShapeID="_x0000_i1032" DrawAspect="Content" ObjectID="_1796840096" r:id="rId22"/>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B. </w:t>
      </w:r>
      <w:r w:rsidR="00DE5182" w:rsidRPr="00330A7E">
        <w:rPr>
          <w:rFonts w:ascii="Times New Roman" w:hAnsi="Times New Roman" w:cs="Times New Roman"/>
          <w:color w:val="0000CC"/>
          <w:position w:val="-14"/>
          <w:sz w:val="24"/>
          <w:szCs w:val="24"/>
        </w:rPr>
        <w:object w:dxaOrig="880" w:dyaOrig="400" w14:anchorId="4CB7C1FF">
          <v:shape id="_x0000_i1033" type="#_x0000_t75" style="width:44.25pt;height:19.5pt" o:ole="">
            <v:imagedata r:id="rId23" o:title=""/>
          </v:shape>
          <o:OLEObject Type="Embed" ProgID="Equation.DSMT4" ShapeID="_x0000_i1033" DrawAspect="Content" ObjectID="_1796840097" r:id="rId24"/>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C. </w:t>
      </w:r>
      <w:r w:rsidR="00DE5182" w:rsidRPr="00330A7E">
        <w:rPr>
          <w:rFonts w:ascii="Times New Roman" w:hAnsi="Times New Roman" w:cs="Times New Roman"/>
          <w:color w:val="0000CC"/>
          <w:position w:val="-14"/>
          <w:sz w:val="24"/>
          <w:szCs w:val="24"/>
        </w:rPr>
        <w:object w:dxaOrig="960" w:dyaOrig="400" w14:anchorId="409A2516">
          <v:shape id="_x0000_i1034" type="#_x0000_t75" style="width:48pt;height:20.25pt" o:ole="">
            <v:imagedata r:id="rId25" o:title=""/>
          </v:shape>
          <o:OLEObject Type="Embed" ProgID="Equation.DSMT4" ShapeID="_x0000_i1034" DrawAspect="Content" ObjectID="_1796840098" r:id="rId26"/>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D. </w:t>
      </w:r>
      <w:r w:rsidR="00DE5182" w:rsidRPr="00330A7E">
        <w:rPr>
          <w:rFonts w:ascii="Times New Roman" w:hAnsi="Times New Roman" w:cs="Times New Roman"/>
          <w:color w:val="0000CC"/>
          <w:position w:val="-14"/>
          <w:sz w:val="24"/>
          <w:szCs w:val="24"/>
        </w:rPr>
        <w:object w:dxaOrig="820" w:dyaOrig="400" w14:anchorId="748D8179">
          <v:shape id="_x0000_i1035" type="#_x0000_t75" style="width:41.25pt;height:19.5pt" o:ole="">
            <v:imagedata r:id="rId27" o:title=""/>
          </v:shape>
          <o:OLEObject Type="Embed" ProgID="Equation.DSMT4" ShapeID="_x0000_i1035" DrawAspect="Content" ObjectID="_1796840099" r:id="rId28"/>
        </w:object>
      </w:r>
    </w:p>
    <w:p w14:paraId="373AE401" w14:textId="2033C085" w:rsidR="00C349C4" w:rsidRPr="00330A7E" w:rsidRDefault="00DE5182" w:rsidP="000E1E56">
      <w:pPr>
        <w:pStyle w:val="ListParagraph"/>
        <w:numPr>
          <w:ilvl w:val="0"/>
          <w:numId w:val="3"/>
        </w:numPr>
        <w:pBdr>
          <w:top w:val="nil"/>
          <w:left w:val="nil"/>
          <w:bottom w:val="nil"/>
          <w:right w:val="nil"/>
          <w:between w:val="nil"/>
        </w:pBdr>
        <w:tabs>
          <w:tab w:val="left" w:pos="992"/>
        </w:tabs>
        <w:spacing w:before="120"/>
        <w:contextualSpacing w:val="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Giá trị nhỏ nhất của hàm số </w:t>
      </w:r>
      <w:r w:rsidRPr="00330A7E">
        <w:rPr>
          <w:rFonts w:ascii="Times New Roman" w:hAnsi="Times New Roman" w:cs="Times New Roman"/>
          <w:position w:val="-24"/>
          <w:sz w:val="24"/>
          <w:szCs w:val="24"/>
        </w:rPr>
        <w:object w:dxaOrig="1600" w:dyaOrig="620" w14:anchorId="73ACFFE8">
          <v:shape id="_x0000_i1036" type="#_x0000_t75" style="width:80.25pt;height:30.75pt" o:ole="">
            <v:imagedata r:id="rId29" o:title=""/>
          </v:shape>
          <o:OLEObject Type="Embed" ProgID="Equation.DSMT4" ShapeID="_x0000_i1036" DrawAspect="Content" ObjectID="_1796840100" r:id="rId30"/>
        </w:object>
      </w:r>
      <w:r w:rsidRPr="00330A7E">
        <w:rPr>
          <w:rFonts w:ascii="Times New Roman" w:eastAsia="Times New Roman" w:hAnsi="Times New Roman" w:cs="Times New Roman"/>
          <w:sz w:val="24"/>
          <w:szCs w:val="24"/>
        </w:rPr>
        <w:t xml:space="preserve">trên đoạn </w:t>
      </w:r>
      <w:r w:rsidRPr="00330A7E">
        <w:rPr>
          <w:rFonts w:ascii="Times New Roman" w:hAnsi="Times New Roman" w:cs="Times New Roman"/>
          <w:position w:val="-14"/>
          <w:sz w:val="24"/>
          <w:szCs w:val="24"/>
        </w:rPr>
        <w:object w:dxaOrig="680" w:dyaOrig="400" w14:anchorId="4EE25859">
          <v:shape id="_x0000_i1037" type="#_x0000_t75" style="width:33.75pt;height:20.25pt" o:ole="">
            <v:imagedata r:id="rId31" o:title=""/>
          </v:shape>
          <o:OLEObject Type="Embed" ProgID="Equation.DSMT4" ShapeID="_x0000_i1037" DrawAspect="Content" ObjectID="_1796840101" r:id="rId32"/>
        </w:object>
      </w:r>
      <w:r w:rsidRPr="00330A7E">
        <w:rPr>
          <w:rFonts w:ascii="Times New Roman" w:eastAsia="Times New Roman" w:hAnsi="Times New Roman" w:cs="Times New Roman"/>
          <w:sz w:val="24"/>
          <w:szCs w:val="24"/>
        </w:rPr>
        <w:t xml:space="preserve"> bằng</w:t>
      </w:r>
    </w:p>
    <w:p w14:paraId="7C58CC6A" w14:textId="78888E13" w:rsidR="00DE5182" w:rsidRPr="00330A7E" w:rsidRDefault="00C349C4" w:rsidP="001A78FE">
      <w:pPr>
        <w:tabs>
          <w:tab w:val="left" w:pos="3402"/>
          <w:tab w:val="left" w:pos="5669"/>
          <w:tab w:val="left" w:pos="7937"/>
        </w:tabs>
        <w:spacing w:after="0"/>
        <w:ind w:left="992"/>
        <w:jc w:val="both"/>
        <w:rPr>
          <w:rFonts w:ascii="Times New Roman" w:hAnsi="Times New Roman" w:cs="Times New Roman"/>
          <w:b/>
          <w:color w:val="0000CC"/>
          <w:sz w:val="24"/>
          <w:szCs w:val="24"/>
        </w:rPr>
      </w:pPr>
      <w:r w:rsidRPr="00330A7E">
        <w:rPr>
          <w:rFonts w:ascii="Times New Roman" w:hAnsi="Times New Roman" w:cs="Times New Roman"/>
          <w:b/>
          <w:color w:val="0000FF"/>
          <w:sz w:val="24"/>
          <w:szCs w:val="24"/>
        </w:rPr>
        <w:t xml:space="preserve">A. </w:t>
      </w:r>
      <w:r w:rsidR="00DE5182" w:rsidRPr="00330A7E">
        <w:rPr>
          <w:rFonts w:ascii="Times New Roman" w:hAnsi="Times New Roman" w:cs="Times New Roman"/>
          <w:color w:val="0000CC"/>
          <w:position w:val="-6"/>
          <w:sz w:val="24"/>
          <w:szCs w:val="24"/>
        </w:rPr>
        <w:object w:dxaOrig="260" w:dyaOrig="279" w14:anchorId="5C642BEB">
          <v:shape id="_x0000_i1038" type="#_x0000_t75" style="width:12.75pt;height:13.5pt" o:ole="">
            <v:imagedata r:id="rId33" o:title=""/>
          </v:shape>
          <o:OLEObject Type="Embed" ProgID="Equation.DSMT4" ShapeID="_x0000_i1038" DrawAspect="Content" ObjectID="_1796840102" r:id="rId34"/>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B. </w:t>
      </w:r>
      <w:r w:rsidR="00DE5182" w:rsidRPr="00330A7E">
        <w:rPr>
          <w:rFonts w:ascii="Times New Roman" w:hAnsi="Times New Roman" w:cs="Times New Roman"/>
          <w:color w:val="0000CC"/>
          <w:position w:val="-4"/>
          <w:sz w:val="24"/>
          <w:szCs w:val="24"/>
        </w:rPr>
        <w:object w:dxaOrig="220" w:dyaOrig="260" w14:anchorId="09F5AB32">
          <v:shape id="_x0000_i1039" type="#_x0000_t75" style="width:10.5pt;height:12.75pt" o:ole="">
            <v:imagedata r:id="rId35" o:title=""/>
          </v:shape>
          <o:OLEObject Type="Embed" ProgID="Equation.DSMT4" ShapeID="_x0000_i1039" DrawAspect="Content" ObjectID="_1796840103" r:id="rId36"/>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C. </w:t>
      </w:r>
      <w:r w:rsidR="00DE5182" w:rsidRPr="00330A7E">
        <w:rPr>
          <w:rFonts w:ascii="Times New Roman" w:hAnsi="Times New Roman" w:cs="Times New Roman"/>
          <w:color w:val="0000CC"/>
          <w:position w:val="-24"/>
          <w:sz w:val="24"/>
          <w:szCs w:val="24"/>
        </w:rPr>
        <w:object w:dxaOrig="300" w:dyaOrig="620" w14:anchorId="30B541F5">
          <v:shape id="_x0000_i1040" type="#_x0000_t75" style="width:15pt;height:30.75pt" o:ole="">
            <v:imagedata r:id="rId37" o:title=""/>
          </v:shape>
          <o:OLEObject Type="Embed" ProgID="Equation.DSMT4" ShapeID="_x0000_i1040" DrawAspect="Content" ObjectID="_1796840104" r:id="rId38"/>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D. </w:t>
      </w:r>
      <w:r w:rsidR="00DE5182" w:rsidRPr="00330A7E">
        <w:rPr>
          <w:rFonts w:ascii="Times New Roman" w:hAnsi="Times New Roman" w:cs="Times New Roman"/>
          <w:color w:val="0000CC"/>
          <w:position w:val="-6"/>
          <w:sz w:val="24"/>
          <w:szCs w:val="24"/>
        </w:rPr>
        <w:object w:dxaOrig="240" w:dyaOrig="279" w14:anchorId="34B00E99">
          <v:shape id="_x0000_i1041" type="#_x0000_t75" style="width:12pt;height:13.5pt" o:ole="">
            <v:imagedata r:id="rId39" o:title=""/>
          </v:shape>
          <o:OLEObject Type="Embed" ProgID="Equation.DSMT4" ShapeID="_x0000_i1041" DrawAspect="Content" ObjectID="_1796840105" r:id="rId40"/>
        </w:object>
      </w:r>
    </w:p>
    <w:p w14:paraId="12137041" w14:textId="3A8EAC09" w:rsidR="00C349C4" w:rsidRPr="00330A7E" w:rsidRDefault="00DE5182" w:rsidP="000E1E56">
      <w:pPr>
        <w:pStyle w:val="ListParagraph"/>
        <w:numPr>
          <w:ilvl w:val="0"/>
          <w:numId w:val="3"/>
        </w:numPr>
        <w:pBdr>
          <w:top w:val="nil"/>
          <w:left w:val="nil"/>
          <w:bottom w:val="nil"/>
          <w:right w:val="nil"/>
          <w:between w:val="nil"/>
        </w:pBdr>
        <w:tabs>
          <w:tab w:val="left" w:pos="992"/>
        </w:tabs>
        <w:spacing w:before="120"/>
        <w:contextualSpacing w:val="0"/>
        <w:rPr>
          <w:rFonts w:ascii="Times New Roman" w:eastAsia="Times New Roman" w:hAnsi="Times New Roman" w:cs="Times New Roman"/>
          <w:sz w:val="24"/>
          <w:szCs w:val="24"/>
        </w:rPr>
      </w:pPr>
      <w:bookmarkStart w:id="0" w:name="_Hlk173440015"/>
      <w:r w:rsidRPr="00330A7E">
        <w:rPr>
          <w:rFonts w:ascii="Times New Roman" w:eastAsia="Times New Roman" w:hAnsi="Times New Roman" w:cs="Times New Roman"/>
          <w:sz w:val="24"/>
          <w:szCs w:val="24"/>
        </w:rPr>
        <w:t>Có bao nhiêu gi</w:t>
      </w:r>
      <w:r w:rsidR="001E2DCE" w:rsidRPr="00330A7E">
        <w:rPr>
          <w:rFonts w:ascii="Times New Roman" w:eastAsia="Times New Roman" w:hAnsi="Times New Roman" w:cs="Times New Roman"/>
          <w:sz w:val="24"/>
          <w:szCs w:val="24"/>
        </w:rPr>
        <w:t>á</w:t>
      </w:r>
      <w:r w:rsidRPr="00330A7E">
        <w:rPr>
          <w:rFonts w:ascii="Times New Roman" w:eastAsia="Times New Roman" w:hAnsi="Times New Roman" w:cs="Times New Roman"/>
          <w:sz w:val="24"/>
          <w:szCs w:val="24"/>
        </w:rPr>
        <w:t xml:space="preserve"> tri nguyên của tham số </w:t>
      </w:r>
      <w:r w:rsidRPr="00330A7E">
        <w:rPr>
          <w:rFonts w:ascii="Times New Roman" w:hAnsi="Times New Roman" w:cs="Times New Roman"/>
          <w:position w:val="-6"/>
          <w:sz w:val="24"/>
          <w:szCs w:val="24"/>
        </w:rPr>
        <w:object w:dxaOrig="260" w:dyaOrig="220" w14:anchorId="612CDF11">
          <v:shape id="_x0000_i1042" type="#_x0000_t75" style="width:12.75pt;height:10.5pt" o:ole="">
            <v:imagedata r:id="rId41" o:title=""/>
          </v:shape>
          <o:OLEObject Type="Embed" ProgID="Equation.DSMT4" ShapeID="_x0000_i1042" DrawAspect="Content" ObjectID="_1796840106" r:id="rId42"/>
        </w:object>
      </w:r>
      <w:r w:rsidRPr="00330A7E">
        <w:rPr>
          <w:rFonts w:ascii="Times New Roman" w:eastAsia="Times New Roman" w:hAnsi="Times New Roman" w:cs="Times New Roman"/>
          <w:sz w:val="24"/>
          <w:szCs w:val="24"/>
        </w:rPr>
        <w:t xml:space="preserve">để hàm số </w:t>
      </w:r>
      <w:r w:rsidRPr="00330A7E">
        <w:rPr>
          <w:rFonts w:ascii="Times New Roman" w:hAnsi="Times New Roman" w:cs="Times New Roman"/>
          <w:position w:val="-24"/>
          <w:sz w:val="24"/>
          <w:szCs w:val="24"/>
        </w:rPr>
        <w:object w:dxaOrig="1020" w:dyaOrig="620" w14:anchorId="11768710">
          <v:shape id="_x0000_i1043" type="#_x0000_t75" style="width:51pt;height:30.75pt" o:ole="">
            <v:imagedata r:id="rId43" o:title=""/>
          </v:shape>
          <o:OLEObject Type="Embed" ProgID="Equation.DSMT4" ShapeID="_x0000_i1043" DrawAspect="Content" ObjectID="_1796840107" r:id="rId44"/>
        </w:object>
      </w:r>
      <w:r w:rsidRPr="00330A7E">
        <w:rPr>
          <w:rFonts w:ascii="Times New Roman" w:eastAsia="Times New Roman" w:hAnsi="Times New Roman" w:cs="Times New Roman"/>
          <w:sz w:val="24"/>
          <w:szCs w:val="24"/>
        </w:rPr>
        <w:t xml:space="preserve"> đồng biến trên khoảng </w:t>
      </w:r>
      <w:r w:rsidRPr="00330A7E">
        <w:rPr>
          <w:rFonts w:ascii="Times New Roman" w:hAnsi="Times New Roman" w:cs="Times New Roman"/>
          <w:position w:val="-14"/>
          <w:sz w:val="24"/>
          <w:szCs w:val="24"/>
        </w:rPr>
        <w:object w:dxaOrig="980" w:dyaOrig="400" w14:anchorId="0B283C45">
          <v:shape id="_x0000_i1044" type="#_x0000_t75" style="width:48.75pt;height:20.25pt" o:ole="">
            <v:imagedata r:id="rId45" o:title=""/>
          </v:shape>
          <o:OLEObject Type="Embed" ProgID="Equation.DSMT4" ShapeID="_x0000_i1044" DrawAspect="Content" ObjectID="_1796840108" r:id="rId46"/>
        </w:object>
      </w:r>
      <w:r w:rsidRPr="00330A7E">
        <w:rPr>
          <w:rFonts w:ascii="Times New Roman" w:eastAsia="Times New Roman" w:hAnsi="Times New Roman" w:cs="Times New Roman"/>
          <w:sz w:val="24"/>
          <w:szCs w:val="24"/>
        </w:rPr>
        <w:t>?</w:t>
      </w:r>
    </w:p>
    <w:p w14:paraId="51DA0F7E" w14:textId="6914AA14" w:rsidR="00C349C4" w:rsidRPr="00330A7E" w:rsidRDefault="00C349C4" w:rsidP="001A78F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00DE5182" w:rsidRPr="00330A7E">
        <w:rPr>
          <w:rFonts w:ascii="Times New Roman" w:hAnsi="Times New Roman" w:cs="Times New Roman"/>
          <w:color w:val="0000CC"/>
          <w:position w:val="-6"/>
          <w:sz w:val="24"/>
          <w:szCs w:val="24"/>
        </w:rPr>
        <w:object w:dxaOrig="260" w:dyaOrig="279" w14:anchorId="219CD32C">
          <v:shape id="_x0000_i1045" type="#_x0000_t75" style="width:12.75pt;height:13.5pt" o:ole="">
            <v:imagedata r:id="rId47" o:title=""/>
          </v:shape>
          <o:OLEObject Type="Embed" ProgID="Equation.DSMT4" ShapeID="_x0000_i1045" DrawAspect="Content" ObjectID="_1796840109" r:id="rId48"/>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B. </w:t>
      </w:r>
      <w:r w:rsidR="00DE5182" w:rsidRPr="00330A7E">
        <w:rPr>
          <w:rFonts w:ascii="Times New Roman" w:hAnsi="Times New Roman" w:cs="Times New Roman"/>
          <w:color w:val="0000CC"/>
          <w:position w:val="-4"/>
          <w:sz w:val="24"/>
          <w:szCs w:val="24"/>
        </w:rPr>
        <w:object w:dxaOrig="279" w:dyaOrig="260" w14:anchorId="185E09FE">
          <v:shape id="_x0000_i1046" type="#_x0000_t75" style="width:14.25pt;height:12.75pt" o:ole="">
            <v:imagedata r:id="rId49" o:title=""/>
          </v:shape>
          <o:OLEObject Type="Embed" ProgID="Equation.DSMT4" ShapeID="_x0000_i1046" DrawAspect="Content" ObjectID="_1796840110" r:id="rId50"/>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C. </w:t>
      </w:r>
      <w:r w:rsidR="00DE5182" w:rsidRPr="00330A7E">
        <w:rPr>
          <w:rFonts w:ascii="Times New Roman" w:hAnsi="Times New Roman" w:cs="Times New Roman"/>
          <w:color w:val="0000CC"/>
          <w:position w:val="-6"/>
          <w:sz w:val="24"/>
          <w:szCs w:val="24"/>
        </w:rPr>
        <w:object w:dxaOrig="260" w:dyaOrig="279" w14:anchorId="6AB201EE">
          <v:shape id="_x0000_i1047" type="#_x0000_t75" style="width:12.75pt;height:14.25pt" o:ole="">
            <v:imagedata r:id="rId51" o:title=""/>
          </v:shape>
          <o:OLEObject Type="Embed" ProgID="Equation.DSMT4" ShapeID="_x0000_i1047" DrawAspect="Content" ObjectID="_1796840111" r:id="rId52"/>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D. </w:t>
      </w:r>
      <w:r w:rsidR="00DE5182" w:rsidRPr="00330A7E">
        <w:rPr>
          <w:rFonts w:ascii="Times New Roman" w:hAnsi="Times New Roman" w:cs="Times New Roman"/>
          <w:sz w:val="24"/>
          <w:szCs w:val="24"/>
        </w:rPr>
        <w:t>Vô số.</w:t>
      </w:r>
      <w:bookmarkEnd w:id="0"/>
    </w:p>
    <w:p w14:paraId="42099079" w14:textId="51C3D595" w:rsidR="00C349C4" w:rsidRPr="00330A7E" w:rsidRDefault="00DE5182" w:rsidP="000E1E56">
      <w:pPr>
        <w:pStyle w:val="ListParagraph"/>
        <w:numPr>
          <w:ilvl w:val="0"/>
          <w:numId w:val="3"/>
        </w:numPr>
        <w:pBdr>
          <w:top w:val="nil"/>
          <w:left w:val="nil"/>
          <w:bottom w:val="nil"/>
          <w:right w:val="nil"/>
          <w:between w:val="nil"/>
        </w:pBdr>
        <w:tabs>
          <w:tab w:val="left" w:pos="992"/>
        </w:tabs>
        <w:spacing w:before="120"/>
        <w:contextualSpacing w:val="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Nguyên hàm của hàm số </w:t>
      </w:r>
      <w:r w:rsidRPr="00330A7E">
        <w:rPr>
          <w:rFonts w:ascii="Times New Roman" w:hAnsi="Times New Roman" w:cs="Times New Roman"/>
          <w:position w:val="-10"/>
          <w:sz w:val="24"/>
          <w:szCs w:val="24"/>
        </w:rPr>
        <w:object w:dxaOrig="1719" w:dyaOrig="320" w14:anchorId="4A00EB31">
          <v:shape id="_x0000_i1048" type="#_x0000_t75" style="width:86.25pt;height:15.75pt" o:ole="">
            <v:imagedata r:id="rId53" o:title=""/>
          </v:shape>
          <o:OLEObject Type="Embed" ProgID="Equation.DSMT4" ShapeID="_x0000_i1048" DrawAspect="Content" ObjectID="_1796840112" r:id="rId54"/>
        </w:object>
      </w:r>
      <w:r w:rsidRPr="00330A7E">
        <w:rPr>
          <w:rFonts w:ascii="Times New Roman" w:eastAsia="Times New Roman" w:hAnsi="Times New Roman" w:cs="Times New Roman"/>
          <w:sz w:val="24"/>
          <w:szCs w:val="24"/>
        </w:rPr>
        <w:t xml:space="preserve"> là</w:t>
      </w:r>
    </w:p>
    <w:p w14:paraId="1C9C5B62" w14:textId="1E099DB8" w:rsidR="00C349C4" w:rsidRPr="00330A7E" w:rsidRDefault="00C349C4" w:rsidP="001A78FE">
      <w:pPr>
        <w:tabs>
          <w:tab w:val="left" w:pos="3402"/>
          <w:tab w:val="left" w:pos="5669"/>
          <w:tab w:val="left" w:pos="7937"/>
        </w:tabs>
        <w:spacing w:after="0"/>
        <w:ind w:left="992"/>
        <w:jc w:val="both"/>
        <w:rPr>
          <w:rFonts w:ascii="Times New Roman" w:hAnsi="Times New Roman" w:cs="Times New Roman"/>
          <w:b/>
          <w:color w:val="0000CC"/>
          <w:sz w:val="24"/>
          <w:szCs w:val="24"/>
        </w:rPr>
      </w:pPr>
      <w:r w:rsidRPr="00330A7E">
        <w:rPr>
          <w:rFonts w:ascii="Times New Roman" w:hAnsi="Times New Roman" w:cs="Times New Roman"/>
          <w:b/>
          <w:color w:val="0000FF"/>
          <w:sz w:val="24"/>
          <w:szCs w:val="24"/>
        </w:rPr>
        <w:t xml:space="preserve">A. </w:t>
      </w:r>
      <w:r w:rsidR="00DE5182" w:rsidRPr="00330A7E">
        <w:rPr>
          <w:rFonts w:ascii="Times New Roman" w:hAnsi="Times New Roman" w:cs="Times New Roman"/>
          <w:color w:val="0000CC"/>
          <w:position w:val="-6"/>
          <w:sz w:val="24"/>
          <w:szCs w:val="24"/>
        </w:rPr>
        <w:object w:dxaOrig="1800" w:dyaOrig="279" w14:anchorId="204B8793">
          <v:shape id="_x0000_i1049" type="#_x0000_t75" style="width:90pt;height:13.5pt" o:ole="">
            <v:imagedata r:id="rId55" o:title=""/>
          </v:shape>
          <o:OLEObject Type="Embed" ProgID="Equation.DSMT4" ShapeID="_x0000_i1049" DrawAspect="Content" ObjectID="_1796840113" r:id="rId56"/>
        </w:object>
      </w:r>
      <w:r w:rsidRPr="00330A7E">
        <w:rPr>
          <w:rFonts w:ascii="Times New Roman" w:hAnsi="Times New Roman" w:cs="Times New Roman"/>
          <w:b/>
          <w:color w:val="0000CC"/>
          <w:sz w:val="24"/>
          <w:szCs w:val="24"/>
        </w:rPr>
        <w:tab/>
      </w:r>
      <w:r w:rsidR="001A78FE"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B. </w:t>
      </w:r>
      <w:r w:rsidR="00DE5182" w:rsidRPr="00330A7E">
        <w:rPr>
          <w:rFonts w:ascii="Times New Roman" w:hAnsi="Times New Roman" w:cs="Times New Roman"/>
          <w:color w:val="0000CC"/>
          <w:position w:val="-6"/>
          <w:sz w:val="24"/>
          <w:szCs w:val="24"/>
        </w:rPr>
        <w:object w:dxaOrig="1980" w:dyaOrig="279" w14:anchorId="0C9CE4E7">
          <v:shape id="_x0000_i1050" type="#_x0000_t75" style="width:99pt;height:13.5pt" o:ole="">
            <v:imagedata r:id="rId57" o:title=""/>
          </v:shape>
          <o:OLEObject Type="Embed" ProgID="Equation.DSMT4" ShapeID="_x0000_i1050" DrawAspect="Content" ObjectID="_1796840114" r:id="rId58"/>
        </w:object>
      </w:r>
    </w:p>
    <w:p w14:paraId="0B2C7B99" w14:textId="71F46D83" w:rsidR="00DE5182" w:rsidRPr="00330A7E" w:rsidRDefault="00C349C4" w:rsidP="001A78FE">
      <w:pPr>
        <w:tabs>
          <w:tab w:val="left" w:pos="3402"/>
          <w:tab w:val="left" w:pos="5669"/>
          <w:tab w:val="left" w:pos="7937"/>
        </w:tabs>
        <w:spacing w:after="0"/>
        <w:ind w:left="992"/>
        <w:jc w:val="both"/>
        <w:rPr>
          <w:rFonts w:ascii="Times New Roman" w:hAnsi="Times New Roman" w:cs="Times New Roman"/>
          <w:b/>
          <w:sz w:val="24"/>
          <w:szCs w:val="24"/>
        </w:rPr>
      </w:pPr>
      <w:r w:rsidRPr="00330A7E">
        <w:rPr>
          <w:rFonts w:ascii="Times New Roman" w:hAnsi="Times New Roman" w:cs="Times New Roman"/>
          <w:b/>
          <w:color w:val="0000FF"/>
          <w:sz w:val="24"/>
          <w:szCs w:val="24"/>
        </w:rPr>
        <w:t xml:space="preserve">C. </w:t>
      </w:r>
      <w:r w:rsidR="00DE5182" w:rsidRPr="00330A7E">
        <w:rPr>
          <w:rFonts w:ascii="Times New Roman" w:hAnsi="Times New Roman" w:cs="Times New Roman"/>
          <w:color w:val="0000CC"/>
          <w:position w:val="-6"/>
          <w:sz w:val="24"/>
          <w:szCs w:val="24"/>
        </w:rPr>
        <w:object w:dxaOrig="1820" w:dyaOrig="279" w14:anchorId="7A0624DE">
          <v:shape id="_x0000_i1051" type="#_x0000_t75" style="width:90pt;height:14.25pt" o:ole="">
            <v:imagedata r:id="rId59" o:title=""/>
          </v:shape>
          <o:OLEObject Type="Embed" ProgID="Equation.DSMT4" ShapeID="_x0000_i1051" DrawAspect="Content" ObjectID="_1796840115" r:id="rId60"/>
        </w:object>
      </w:r>
      <w:r w:rsidRPr="00330A7E">
        <w:rPr>
          <w:rFonts w:ascii="Times New Roman" w:hAnsi="Times New Roman" w:cs="Times New Roman"/>
          <w:b/>
          <w:color w:val="0000CC"/>
          <w:sz w:val="24"/>
          <w:szCs w:val="24"/>
        </w:rPr>
        <w:tab/>
      </w:r>
      <w:r w:rsidR="001A78FE"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D. </w:t>
      </w:r>
      <w:r w:rsidR="00DE5182" w:rsidRPr="00330A7E">
        <w:rPr>
          <w:rFonts w:ascii="Times New Roman" w:hAnsi="Times New Roman" w:cs="Times New Roman"/>
          <w:color w:val="0000CC"/>
          <w:position w:val="-6"/>
          <w:sz w:val="24"/>
          <w:szCs w:val="24"/>
        </w:rPr>
        <w:object w:dxaOrig="1980" w:dyaOrig="279" w14:anchorId="58C14644">
          <v:shape id="_x0000_i1052" type="#_x0000_t75" style="width:99pt;height:13.5pt" o:ole="">
            <v:imagedata r:id="rId61" o:title=""/>
          </v:shape>
          <o:OLEObject Type="Embed" ProgID="Equation.DSMT4" ShapeID="_x0000_i1052" DrawAspect="Content" ObjectID="_1796840116" r:id="rId62"/>
        </w:object>
      </w:r>
    </w:p>
    <w:p w14:paraId="529E18CB" w14:textId="2246DEE6" w:rsidR="00C349C4" w:rsidRPr="00330A7E" w:rsidRDefault="00DE5182" w:rsidP="000E1E56">
      <w:pPr>
        <w:pStyle w:val="ListParagraph"/>
        <w:numPr>
          <w:ilvl w:val="0"/>
          <w:numId w:val="3"/>
        </w:numPr>
        <w:pBdr>
          <w:top w:val="nil"/>
          <w:left w:val="nil"/>
          <w:bottom w:val="nil"/>
          <w:right w:val="nil"/>
          <w:between w:val="nil"/>
        </w:pBdr>
        <w:tabs>
          <w:tab w:val="left" w:pos="992"/>
        </w:tabs>
        <w:spacing w:before="120"/>
        <w:contextualSpacing w:val="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Cho hình phẳng </w:t>
      </w:r>
      <w:r w:rsidRPr="00330A7E">
        <w:rPr>
          <w:rFonts w:ascii="Times New Roman" w:hAnsi="Times New Roman" w:cs="Times New Roman"/>
          <w:position w:val="-14"/>
          <w:sz w:val="24"/>
          <w:szCs w:val="24"/>
        </w:rPr>
        <w:object w:dxaOrig="480" w:dyaOrig="400" w14:anchorId="09B19505">
          <v:shape id="_x0000_i1053" type="#_x0000_t75" style="width:24pt;height:20.25pt" o:ole="">
            <v:imagedata r:id="rId63" o:title=""/>
          </v:shape>
          <o:OLEObject Type="Embed" ProgID="Equation.DSMT4" ShapeID="_x0000_i1053" DrawAspect="Content" ObjectID="_1796840117" r:id="rId64"/>
        </w:object>
      </w:r>
      <w:r w:rsidRPr="00330A7E">
        <w:rPr>
          <w:rFonts w:ascii="Times New Roman" w:eastAsia="Times New Roman" w:hAnsi="Times New Roman" w:cs="Times New Roman"/>
          <w:sz w:val="24"/>
          <w:szCs w:val="24"/>
        </w:rPr>
        <w:t>giới</w:t>
      </w:r>
      <w:r w:rsidR="00C349C4" w:rsidRPr="00330A7E">
        <w:rPr>
          <w:rFonts w:ascii="Times New Roman" w:eastAsia="Times New Roman" w:hAnsi="Times New Roman" w:cs="Times New Roman"/>
          <w:sz w:val="24"/>
          <w:szCs w:val="24"/>
        </w:rPr>
        <w:t xml:space="preserve"> </w:t>
      </w:r>
      <w:r w:rsidRPr="00330A7E">
        <w:rPr>
          <w:rFonts w:ascii="Times New Roman" w:eastAsia="Times New Roman" w:hAnsi="Times New Roman" w:cs="Times New Roman"/>
          <w:sz w:val="24"/>
          <w:szCs w:val="24"/>
        </w:rPr>
        <w:t xml:space="preserve">hạn bởi đồ thị hai hàm số </w:t>
      </w:r>
      <w:r w:rsidRPr="00330A7E">
        <w:rPr>
          <w:rFonts w:ascii="Times New Roman" w:hAnsi="Times New Roman" w:cs="Times New Roman"/>
          <w:position w:val="-10"/>
          <w:sz w:val="24"/>
          <w:szCs w:val="24"/>
        </w:rPr>
        <w:object w:dxaOrig="1719" w:dyaOrig="360" w14:anchorId="7CAE8D05">
          <v:shape id="_x0000_i1054" type="#_x0000_t75" style="width:86.25pt;height:18pt" o:ole="">
            <v:imagedata r:id="rId65" o:title=""/>
          </v:shape>
          <o:OLEObject Type="Embed" ProgID="Equation.DSMT4" ShapeID="_x0000_i1054" DrawAspect="Content" ObjectID="_1796840118" r:id="rId66"/>
        </w:object>
      </w:r>
      <w:r w:rsidRPr="00330A7E">
        <w:rPr>
          <w:rFonts w:ascii="Times New Roman" w:eastAsia="Times New Roman" w:hAnsi="Times New Roman" w:cs="Times New Roman"/>
          <w:sz w:val="24"/>
          <w:szCs w:val="24"/>
        </w:rPr>
        <w:t xml:space="preserve"> và hai đường thẳng </w:t>
      </w:r>
      <w:r w:rsidRPr="00330A7E">
        <w:rPr>
          <w:rFonts w:ascii="Times New Roman" w:hAnsi="Times New Roman" w:cs="Times New Roman"/>
          <w:position w:val="-10"/>
          <w:sz w:val="24"/>
          <w:szCs w:val="24"/>
        </w:rPr>
        <w:object w:dxaOrig="1100" w:dyaOrig="320" w14:anchorId="4F64FF76">
          <v:shape id="_x0000_i1055" type="#_x0000_t75" style="width:54pt;height:15.75pt" o:ole="">
            <v:imagedata r:id="rId67" o:title=""/>
          </v:shape>
          <o:OLEObject Type="Embed" ProgID="Equation.DSMT4" ShapeID="_x0000_i1055" DrawAspect="Content" ObjectID="_1796840119" r:id="rId68"/>
        </w:object>
      </w:r>
      <w:r w:rsidRPr="00330A7E">
        <w:rPr>
          <w:rFonts w:ascii="Times New Roman" w:eastAsia="Times New Roman" w:hAnsi="Times New Roman" w:cs="Times New Roman"/>
          <w:sz w:val="24"/>
          <w:szCs w:val="24"/>
        </w:rPr>
        <w:t xml:space="preserve">. Diện tích của </w:t>
      </w:r>
      <w:r w:rsidRPr="00330A7E">
        <w:rPr>
          <w:rFonts w:ascii="Times New Roman" w:hAnsi="Times New Roman" w:cs="Times New Roman"/>
          <w:position w:val="-14"/>
          <w:sz w:val="24"/>
          <w:szCs w:val="24"/>
        </w:rPr>
        <w:object w:dxaOrig="480" w:dyaOrig="400" w14:anchorId="70A93B70">
          <v:shape id="_x0000_i1056" type="#_x0000_t75" style="width:24pt;height:20.25pt" o:ole="">
            <v:imagedata r:id="rId63" o:title=""/>
          </v:shape>
          <o:OLEObject Type="Embed" ProgID="Equation.DSMT4" ShapeID="_x0000_i1056" DrawAspect="Content" ObjectID="_1796840120" r:id="rId69"/>
        </w:object>
      </w:r>
      <w:r w:rsidRPr="00330A7E">
        <w:rPr>
          <w:rFonts w:ascii="Times New Roman" w:eastAsia="Times New Roman" w:hAnsi="Times New Roman" w:cs="Times New Roman"/>
          <w:sz w:val="24"/>
          <w:szCs w:val="24"/>
        </w:rPr>
        <w:t xml:space="preserve"> được tính bằng công thức</w:t>
      </w:r>
    </w:p>
    <w:p w14:paraId="5071F37B" w14:textId="0E3D1046" w:rsidR="00DE5182" w:rsidRPr="00330A7E" w:rsidRDefault="00C349C4" w:rsidP="001A78FE">
      <w:pPr>
        <w:tabs>
          <w:tab w:val="left" w:pos="3402"/>
          <w:tab w:val="left" w:pos="5669"/>
          <w:tab w:val="left" w:pos="7937"/>
        </w:tabs>
        <w:spacing w:after="0"/>
        <w:ind w:left="992"/>
        <w:jc w:val="both"/>
        <w:rPr>
          <w:rFonts w:ascii="Times New Roman" w:hAnsi="Times New Roman" w:cs="Times New Roman"/>
          <w:b/>
          <w:sz w:val="24"/>
          <w:szCs w:val="24"/>
        </w:rPr>
      </w:pPr>
      <w:bookmarkStart w:id="1" w:name="_Hlk173443224"/>
      <w:r w:rsidRPr="00330A7E">
        <w:rPr>
          <w:rFonts w:ascii="Times New Roman" w:hAnsi="Times New Roman" w:cs="Times New Roman"/>
          <w:b/>
          <w:color w:val="0000FF"/>
          <w:sz w:val="24"/>
          <w:szCs w:val="24"/>
        </w:rPr>
        <w:t xml:space="preserve">A. </w:t>
      </w:r>
      <w:r w:rsidR="00DE5182" w:rsidRPr="00330A7E">
        <w:rPr>
          <w:rFonts w:ascii="Times New Roman" w:hAnsi="Times New Roman" w:cs="Times New Roman"/>
          <w:color w:val="0000CC"/>
          <w:position w:val="-30"/>
          <w:sz w:val="24"/>
          <w:szCs w:val="24"/>
        </w:rPr>
        <w:object w:dxaOrig="1680" w:dyaOrig="720" w14:anchorId="275A3545">
          <v:shape id="_x0000_i1057" type="#_x0000_t75" style="width:84pt;height:35.25pt" o:ole="">
            <v:imagedata r:id="rId70" o:title=""/>
          </v:shape>
          <o:OLEObject Type="Embed" ProgID="Equation.DSMT4" ShapeID="_x0000_i1057" DrawAspect="Content" ObjectID="_1796840121" r:id="rId71"/>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B. </w:t>
      </w:r>
      <w:r w:rsidR="00DE5182" w:rsidRPr="00330A7E">
        <w:rPr>
          <w:rFonts w:ascii="Times New Roman" w:hAnsi="Times New Roman" w:cs="Times New Roman"/>
          <w:color w:val="0000CC"/>
          <w:position w:val="-30"/>
          <w:sz w:val="24"/>
          <w:szCs w:val="24"/>
        </w:rPr>
        <w:object w:dxaOrig="1680" w:dyaOrig="720" w14:anchorId="4ABA5C07">
          <v:shape id="_x0000_i1058" type="#_x0000_t75" style="width:84pt;height:35.25pt" o:ole="">
            <v:imagedata r:id="rId72" o:title=""/>
          </v:shape>
          <o:OLEObject Type="Embed" ProgID="Equation.DSMT4" ShapeID="_x0000_i1058" DrawAspect="Content" ObjectID="_1796840122" r:id="rId73"/>
        </w:object>
      </w:r>
      <w:r w:rsidR="001A78FE" w:rsidRPr="00330A7E">
        <w:rPr>
          <w:rFonts w:ascii="Times New Roman" w:hAnsi="Times New Roman" w:cs="Times New Roman"/>
          <w:color w:val="0000CC"/>
          <w:sz w:val="24"/>
          <w:szCs w:val="24"/>
        </w:rPr>
        <w:tab/>
      </w:r>
      <w:r w:rsidRPr="00330A7E">
        <w:rPr>
          <w:rFonts w:ascii="Times New Roman" w:hAnsi="Times New Roman" w:cs="Times New Roman"/>
          <w:b/>
          <w:color w:val="0000FF"/>
          <w:sz w:val="24"/>
          <w:szCs w:val="24"/>
        </w:rPr>
        <w:t xml:space="preserve">C. </w:t>
      </w:r>
      <w:r w:rsidR="00DE5182" w:rsidRPr="00330A7E">
        <w:rPr>
          <w:rFonts w:ascii="Times New Roman" w:hAnsi="Times New Roman" w:cs="Times New Roman"/>
          <w:color w:val="0000CC"/>
          <w:position w:val="-30"/>
          <w:sz w:val="24"/>
          <w:szCs w:val="24"/>
        </w:rPr>
        <w:object w:dxaOrig="1780" w:dyaOrig="720" w14:anchorId="6A6948B7">
          <v:shape id="_x0000_i1059" type="#_x0000_t75" style="width:90pt;height:36pt" o:ole="">
            <v:imagedata r:id="rId74" o:title=""/>
          </v:shape>
          <o:OLEObject Type="Embed" ProgID="Equation.DSMT4" ShapeID="_x0000_i1059" DrawAspect="Content" ObjectID="_1796840123" r:id="rId75"/>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D. </w:t>
      </w:r>
      <w:r w:rsidR="00DE5182" w:rsidRPr="00330A7E">
        <w:rPr>
          <w:rFonts w:ascii="Times New Roman" w:hAnsi="Times New Roman" w:cs="Times New Roman"/>
          <w:color w:val="0000CC"/>
          <w:position w:val="-30"/>
          <w:sz w:val="24"/>
          <w:szCs w:val="24"/>
        </w:rPr>
        <w:object w:dxaOrig="1560" w:dyaOrig="720" w14:anchorId="64177BF4">
          <v:shape id="_x0000_i1060" type="#_x0000_t75" style="width:78pt;height:35.25pt" o:ole="">
            <v:imagedata r:id="rId76" o:title=""/>
          </v:shape>
          <o:OLEObject Type="Embed" ProgID="Equation.DSMT4" ShapeID="_x0000_i1060" DrawAspect="Content" ObjectID="_1796840124" r:id="rId77"/>
        </w:object>
      </w:r>
    </w:p>
    <w:bookmarkEnd w:id="1"/>
    <w:p w14:paraId="6F0E9586" w14:textId="5AD90C05" w:rsidR="00C349C4" w:rsidRPr="00330A7E" w:rsidRDefault="00DE5182" w:rsidP="000E1E56">
      <w:pPr>
        <w:pStyle w:val="ListParagraph"/>
        <w:numPr>
          <w:ilvl w:val="0"/>
          <w:numId w:val="3"/>
        </w:numPr>
        <w:pBdr>
          <w:top w:val="nil"/>
          <w:left w:val="nil"/>
          <w:bottom w:val="nil"/>
          <w:right w:val="nil"/>
          <w:between w:val="nil"/>
        </w:pBdr>
        <w:tabs>
          <w:tab w:val="left" w:pos="992"/>
        </w:tabs>
        <w:spacing w:before="120"/>
        <w:contextualSpacing w:val="0"/>
        <w:rPr>
          <w:rFonts w:ascii="Times New Roman" w:hAnsi="Times New Roman" w:cs="Times New Roman"/>
          <w:b/>
          <w:sz w:val="24"/>
          <w:szCs w:val="24"/>
        </w:rPr>
      </w:pPr>
      <w:r w:rsidRPr="00330A7E">
        <w:rPr>
          <w:rFonts w:ascii="Times New Roman" w:eastAsia="Times New Roman" w:hAnsi="Times New Roman" w:cs="Times New Roman"/>
          <w:sz w:val="24"/>
          <w:szCs w:val="24"/>
        </w:rPr>
        <w:t xml:space="preserve">Hộp thứ nhất có </w:t>
      </w:r>
      <w:r w:rsidRPr="00330A7E">
        <w:rPr>
          <w:rFonts w:ascii="Times New Roman" w:hAnsi="Times New Roman" w:cs="Times New Roman"/>
          <w:position w:val="-4"/>
          <w:sz w:val="24"/>
          <w:szCs w:val="24"/>
        </w:rPr>
        <w:object w:dxaOrig="200" w:dyaOrig="260" w14:anchorId="73FB39EC">
          <v:shape id="_x0000_i1061" type="#_x0000_t75" style="width:10.5pt;height:12.75pt" o:ole="">
            <v:imagedata r:id="rId78" o:title=""/>
          </v:shape>
          <o:OLEObject Type="Embed" ProgID="Equation.DSMT4" ShapeID="_x0000_i1061" DrawAspect="Content" ObjectID="_1796840125" r:id="rId79"/>
        </w:object>
      </w:r>
      <w:r w:rsidRPr="00330A7E">
        <w:rPr>
          <w:rFonts w:ascii="Times New Roman" w:eastAsia="Times New Roman" w:hAnsi="Times New Roman" w:cs="Times New Roman"/>
          <w:sz w:val="24"/>
          <w:szCs w:val="24"/>
        </w:rPr>
        <w:t xml:space="preserve">viên bi xanh và </w:t>
      </w:r>
      <w:r w:rsidRPr="00330A7E">
        <w:rPr>
          <w:rFonts w:ascii="Times New Roman" w:hAnsi="Times New Roman" w:cs="Times New Roman"/>
          <w:position w:val="-4"/>
          <w:sz w:val="24"/>
          <w:szCs w:val="24"/>
        </w:rPr>
        <w:object w:dxaOrig="139" w:dyaOrig="260" w14:anchorId="07E9FD5C">
          <v:shape id="_x0000_i1062" type="#_x0000_t75" style="width:6.75pt;height:12.75pt" o:ole="">
            <v:imagedata r:id="rId80" o:title=""/>
          </v:shape>
          <o:OLEObject Type="Embed" ProgID="Equation.DSMT4" ShapeID="_x0000_i1062" DrawAspect="Content" ObjectID="_1796840126" r:id="rId81"/>
        </w:object>
      </w:r>
      <w:r w:rsidRPr="00330A7E">
        <w:rPr>
          <w:rFonts w:ascii="Times New Roman" w:eastAsia="Times New Roman" w:hAnsi="Times New Roman" w:cs="Times New Roman"/>
          <w:sz w:val="24"/>
          <w:szCs w:val="24"/>
        </w:rPr>
        <w:t xml:space="preserve"> viên bi đỏ</w:t>
      </w:r>
      <w:r w:rsidR="00C349C4" w:rsidRPr="00330A7E">
        <w:rPr>
          <w:rFonts w:ascii="Times New Roman" w:eastAsia="Times New Roman" w:hAnsi="Times New Roman" w:cs="Times New Roman"/>
          <w:sz w:val="24"/>
          <w:szCs w:val="24"/>
        </w:rPr>
        <w:t>;</w:t>
      </w:r>
      <w:r w:rsidRPr="00330A7E">
        <w:rPr>
          <w:rFonts w:ascii="Times New Roman" w:eastAsia="Times New Roman" w:hAnsi="Times New Roman" w:cs="Times New Roman"/>
          <w:sz w:val="24"/>
          <w:szCs w:val="24"/>
        </w:rPr>
        <w:t xml:space="preserve"> hộp thứ hai có </w:t>
      </w:r>
      <w:r w:rsidRPr="00330A7E">
        <w:rPr>
          <w:rFonts w:ascii="Times New Roman" w:hAnsi="Times New Roman" w:cs="Times New Roman"/>
          <w:position w:val="-6"/>
          <w:sz w:val="24"/>
          <w:szCs w:val="24"/>
        </w:rPr>
        <w:object w:dxaOrig="180" w:dyaOrig="279" w14:anchorId="36A9782E">
          <v:shape id="_x0000_i1063" type="#_x0000_t75" style="width:9pt;height:14.25pt" o:ole="">
            <v:imagedata r:id="rId82" o:title=""/>
          </v:shape>
          <o:OLEObject Type="Embed" ProgID="Equation.DSMT4" ShapeID="_x0000_i1063" DrawAspect="Content" ObjectID="_1796840127" r:id="rId83"/>
        </w:object>
      </w:r>
      <w:r w:rsidRPr="00330A7E">
        <w:rPr>
          <w:rFonts w:ascii="Times New Roman" w:eastAsia="Times New Roman" w:hAnsi="Times New Roman" w:cs="Times New Roman"/>
          <w:sz w:val="24"/>
          <w:szCs w:val="24"/>
        </w:rPr>
        <w:t xml:space="preserve">viên bi xanh và </w:t>
      </w:r>
      <w:r w:rsidRPr="00330A7E">
        <w:rPr>
          <w:rFonts w:ascii="Times New Roman" w:hAnsi="Times New Roman" w:cs="Times New Roman"/>
          <w:position w:val="-6"/>
          <w:sz w:val="24"/>
          <w:szCs w:val="24"/>
        </w:rPr>
        <w:object w:dxaOrig="180" w:dyaOrig="279" w14:anchorId="1E745AAC">
          <v:shape id="_x0000_i1064" type="#_x0000_t75" style="width:9pt;height:14.25pt" o:ole="">
            <v:imagedata r:id="rId84" o:title=""/>
          </v:shape>
          <o:OLEObject Type="Embed" ProgID="Equation.DSMT4" ShapeID="_x0000_i1064" DrawAspect="Content" ObjectID="_1796840128" r:id="rId85"/>
        </w:object>
      </w:r>
      <w:r w:rsidRPr="00330A7E">
        <w:rPr>
          <w:rFonts w:ascii="Times New Roman" w:eastAsia="Times New Roman" w:hAnsi="Times New Roman" w:cs="Times New Roman"/>
          <w:sz w:val="24"/>
          <w:szCs w:val="24"/>
        </w:rPr>
        <w:t xml:space="preserve"> viên bi đỏ. Lấy ngẫu nhiên </w:t>
      </w:r>
      <w:r w:rsidRPr="00330A7E">
        <w:rPr>
          <w:rFonts w:ascii="Times New Roman" w:hAnsi="Times New Roman" w:cs="Times New Roman"/>
          <w:position w:val="-4"/>
          <w:sz w:val="24"/>
          <w:szCs w:val="24"/>
        </w:rPr>
        <w:object w:dxaOrig="200" w:dyaOrig="260" w14:anchorId="70C749C7">
          <v:shape id="_x0000_i1065" type="#_x0000_t75" style="width:10.5pt;height:12.75pt" o:ole="">
            <v:imagedata r:id="rId86" o:title=""/>
          </v:shape>
          <o:OLEObject Type="Embed" ProgID="Equation.DSMT4" ShapeID="_x0000_i1065" DrawAspect="Content" ObjectID="_1796840129" r:id="rId87"/>
        </w:object>
      </w:r>
      <w:r w:rsidRPr="00330A7E">
        <w:rPr>
          <w:rFonts w:ascii="Times New Roman" w:eastAsia="Times New Roman" w:hAnsi="Times New Roman" w:cs="Times New Roman"/>
          <w:sz w:val="24"/>
          <w:szCs w:val="24"/>
        </w:rPr>
        <w:t>viên bi ở hộp thứ nhất</w:t>
      </w:r>
      <w:r w:rsidR="00C349C4" w:rsidRPr="00330A7E">
        <w:rPr>
          <w:rFonts w:ascii="Times New Roman" w:eastAsia="Times New Roman" w:hAnsi="Times New Roman" w:cs="Times New Roman"/>
          <w:sz w:val="24"/>
          <w:szCs w:val="24"/>
        </w:rPr>
        <w:t>,</w:t>
      </w:r>
      <w:r w:rsidRPr="00330A7E">
        <w:rPr>
          <w:rFonts w:ascii="Times New Roman" w:eastAsia="Times New Roman" w:hAnsi="Times New Roman" w:cs="Times New Roman"/>
          <w:sz w:val="24"/>
          <w:szCs w:val="24"/>
        </w:rPr>
        <w:t xml:space="preserve"> cho vào hộp thứ hai rồi lại lấy ngẫu nhiên </w:t>
      </w:r>
      <w:r w:rsidRPr="00330A7E">
        <w:rPr>
          <w:rFonts w:ascii="Times New Roman" w:hAnsi="Times New Roman" w:cs="Times New Roman"/>
          <w:position w:val="-4"/>
          <w:sz w:val="24"/>
          <w:szCs w:val="24"/>
        </w:rPr>
        <w:object w:dxaOrig="139" w:dyaOrig="260" w14:anchorId="28665A92">
          <v:shape id="_x0000_i1066" type="#_x0000_t75" style="width:6.75pt;height:12.75pt" o:ole="">
            <v:imagedata r:id="rId88" o:title=""/>
          </v:shape>
          <o:OLEObject Type="Embed" ProgID="Equation.DSMT4" ShapeID="_x0000_i1066" DrawAspect="Content" ObjectID="_1796840130" r:id="rId89"/>
        </w:object>
      </w:r>
      <w:r w:rsidRPr="00330A7E">
        <w:rPr>
          <w:rFonts w:ascii="Times New Roman" w:eastAsia="Times New Roman" w:hAnsi="Times New Roman" w:cs="Times New Roman"/>
          <w:sz w:val="24"/>
          <w:szCs w:val="24"/>
        </w:rPr>
        <w:t xml:space="preserve"> viên bi từ hộp thứ hai. Biết rằng </w:t>
      </w:r>
      <w:r w:rsidRPr="00330A7E">
        <w:rPr>
          <w:rFonts w:ascii="Times New Roman" w:hAnsi="Times New Roman" w:cs="Times New Roman"/>
          <w:position w:val="-4"/>
          <w:sz w:val="24"/>
          <w:szCs w:val="24"/>
        </w:rPr>
        <w:object w:dxaOrig="200" w:dyaOrig="260" w14:anchorId="79AD4F81">
          <v:shape id="_x0000_i1067" type="#_x0000_t75" style="width:10.5pt;height:12.75pt" o:ole="">
            <v:imagedata r:id="rId86" o:title=""/>
          </v:shape>
          <o:OLEObject Type="Embed" ProgID="Equation.DSMT4" ShapeID="_x0000_i1067" DrawAspect="Content" ObjectID="_1796840131" r:id="rId90"/>
        </w:object>
      </w:r>
      <w:r w:rsidRPr="00330A7E">
        <w:rPr>
          <w:rFonts w:ascii="Times New Roman" w:eastAsia="Times New Roman" w:hAnsi="Times New Roman" w:cs="Times New Roman"/>
          <w:sz w:val="24"/>
          <w:szCs w:val="24"/>
        </w:rPr>
        <w:t>viên bi lấy ở hộp thứ nhất cùng màu, xác suất lấy được viên bi mầu đỏ từ hộp thứ hai là</w:t>
      </w:r>
    </w:p>
    <w:p w14:paraId="3487F143" w14:textId="2801F379" w:rsidR="00DE5182" w:rsidRPr="00330A7E" w:rsidRDefault="00C349C4" w:rsidP="001A78FE">
      <w:pPr>
        <w:tabs>
          <w:tab w:val="left" w:pos="3402"/>
          <w:tab w:val="left" w:pos="5669"/>
          <w:tab w:val="left" w:pos="7937"/>
        </w:tabs>
        <w:spacing w:after="0"/>
        <w:ind w:left="992"/>
        <w:jc w:val="both"/>
        <w:rPr>
          <w:rFonts w:ascii="Times New Roman" w:hAnsi="Times New Roman" w:cs="Times New Roman"/>
          <w:color w:val="0000CC"/>
          <w:sz w:val="24"/>
          <w:szCs w:val="24"/>
        </w:rPr>
      </w:pPr>
      <w:r w:rsidRPr="00330A7E">
        <w:rPr>
          <w:rFonts w:ascii="Times New Roman" w:hAnsi="Times New Roman" w:cs="Times New Roman"/>
          <w:b/>
          <w:color w:val="0000FF"/>
          <w:sz w:val="24"/>
          <w:szCs w:val="24"/>
        </w:rPr>
        <w:t xml:space="preserve">A. </w:t>
      </w:r>
      <w:r w:rsidR="00DE5182" w:rsidRPr="00330A7E">
        <w:rPr>
          <w:rFonts w:ascii="Times New Roman" w:hAnsi="Times New Roman" w:cs="Times New Roman"/>
          <w:color w:val="0000CC"/>
          <w:position w:val="-10"/>
          <w:sz w:val="24"/>
          <w:szCs w:val="24"/>
        </w:rPr>
        <w:object w:dxaOrig="480" w:dyaOrig="320" w14:anchorId="08CFF81C">
          <v:shape id="_x0000_i1068" type="#_x0000_t75" style="width:24pt;height:15.75pt" o:ole="">
            <v:imagedata r:id="rId91" o:title=""/>
          </v:shape>
          <o:OLEObject Type="Embed" ProgID="Equation.DSMT4" ShapeID="_x0000_i1068" DrawAspect="Content" ObjectID="_1796840132" r:id="rId92"/>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B. </w:t>
      </w:r>
      <w:r w:rsidR="00DE5182" w:rsidRPr="00330A7E">
        <w:rPr>
          <w:rFonts w:ascii="Times New Roman" w:hAnsi="Times New Roman" w:cs="Times New Roman"/>
          <w:color w:val="0000CC"/>
          <w:position w:val="-10"/>
          <w:sz w:val="24"/>
          <w:szCs w:val="24"/>
        </w:rPr>
        <w:object w:dxaOrig="460" w:dyaOrig="320" w14:anchorId="2D6E018C">
          <v:shape id="_x0000_i1069" type="#_x0000_t75" style="width:23.25pt;height:15.75pt" o:ole="">
            <v:imagedata r:id="rId93" o:title=""/>
          </v:shape>
          <o:OLEObject Type="Embed" ProgID="Equation.DSMT4" ShapeID="_x0000_i1069" DrawAspect="Content" ObjectID="_1796840133" r:id="rId94"/>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C. </w:t>
      </w:r>
      <w:r w:rsidR="00DE5182" w:rsidRPr="00330A7E">
        <w:rPr>
          <w:rFonts w:ascii="Times New Roman" w:hAnsi="Times New Roman" w:cs="Times New Roman"/>
          <w:color w:val="0000CC"/>
          <w:position w:val="-10"/>
          <w:sz w:val="24"/>
          <w:szCs w:val="24"/>
        </w:rPr>
        <w:object w:dxaOrig="480" w:dyaOrig="320" w14:anchorId="703E1440">
          <v:shape id="_x0000_i1070" type="#_x0000_t75" style="width:24pt;height:15.75pt" o:ole="">
            <v:imagedata r:id="rId95" o:title=""/>
          </v:shape>
          <o:OLEObject Type="Embed" ProgID="Equation.DSMT4" ShapeID="_x0000_i1070" DrawAspect="Content" ObjectID="_1796840134" r:id="rId96"/>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D. </w:t>
      </w:r>
      <w:r w:rsidR="00DE5182" w:rsidRPr="00330A7E">
        <w:rPr>
          <w:rFonts w:ascii="Times New Roman" w:hAnsi="Times New Roman" w:cs="Times New Roman"/>
          <w:color w:val="0000CC"/>
          <w:position w:val="-10"/>
          <w:sz w:val="24"/>
          <w:szCs w:val="24"/>
        </w:rPr>
        <w:object w:dxaOrig="440" w:dyaOrig="320" w14:anchorId="189BC487">
          <v:shape id="_x0000_i1071" type="#_x0000_t75" style="width:21.75pt;height:15.75pt" o:ole="">
            <v:imagedata r:id="rId97" o:title=""/>
          </v:shape>
          <o:OLEObject Type="Embed" ProgID="Equation.DSMT4" ShapeID="_x0000_i1071" DrawAspect="Content" ObjectID="_1796840135" r:id="rId98"/>
        </w:object>
      </w:r>
    </w:p>
    <w:p w14:paraId="5E3F6530" w14:textId="592593F7" w:rsidR="00DE5182" w:rsidRPr="00330A7E" w:rsidRDefault="00DE5182" w:rsidP="000E1E56">
      <w:pPr>
        <w:pStyle w:val="ListParagraph"/>
        <w:numPr>
          <w:ilvl w:val="0"/>
          <w:numId w:val="3"/>
        </w:numPr>
        <w:pBdr>
          <w:top w:val="nil"/>
          <w:left w:val="nil"/>
          <w:bottom w:val="nil"/>
          <w:right w:val="nil"/>
          <w:between w:val="nil"/>
        </w:pBdr>
        <w:tabs>
          <w:tab w:val="left" w:pos="992"/>
        </w:tabs>
        <w:spacing w:before="120"/>
        <w:contextualSpacing w:val="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Bảng sau ghi lại điểm tổng kết cuối năm môn Ngữ văn của các học sinh lớp 12</w:t>
      </w:r>
      <w:r w:rsidR="00C349C4" w:rsidRPr="00330A7E">
        <w:rPr>
          <w:rFonts w:ascii="Times New Roman" w:eastAsia="Times New Roman" w:hAnsi="Times New Roman" w:cs="Times New Roman"/>
          <w:b/>
          <w:color w:val="0000FF"/>
          <w:sz w:val="24"/>
          <w:szCs w:val="24"/>
        </w:rPr>
        <w:t>D.</w:t>
      </w:r>
    </w:p>
    <w:p w14:paraId="4119D813" w14:textId="77777777" w:rsidR="00DE5182" w:rsidRPr="00330A7E" w:rsidRDefault="00DE5182" w:rsidP="001A78FE">
      <w:pPr>
        <w:pBdr>
          <w:top w:val="nil"/>
          <w:left w:val="nil"/>
          <w:bottom w:val="nil"/>
          <w:right w:val="nil"/>
          <w:between w:val="nil"/>
        </w:pBdr>
        <w:spacing w:before="120" w:after="0"/>
        <w:ind w:left="992" w:hanging="992"/>
        <w:jc w:val="center"/>
        <w:rPr>
          <w:rFonts w:ascii="Times New Roman" w:hAnsi="Times New Roman" w:cs="Times New Roman"/>
          <w:b/>
          <w:sz w:val="24"/>
          <w:szCs w:val="24"/>
        </w:rPr>
      </w:pPr>
      <w:r w:rsidRPr="00330A7E">
        <w:rPr>
          <w:rFonts w:ascii="Times New Roman" w:hAnsi="Times New Roman" w:cs="Times New Roman"/>
          <w:b/>
          <w:noProof/>
          <w:sz w:val="24"/>
          <w:szCs w:val="24"/>
          <w:lang w:eastAsia="en-US"/>
        </w:rPr>
        <w:lastRenderedPageBreak/>
        <w:drawing>
          <wp:inline distT="0" distB="0" distL="0" distR="0" wp14:anchorId="2ACF2A76" wp14:editId="689CCC47">
            <wp:extent cx="5609582" cy="723331"/>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737" t="12974" r="644"/>
                    <a:stretch/>
                  </pic:blipFill>
                  <pic:spPr bwMode="auto">
                    <a:xfrm>
                      <a:off x="0" y="0"/>
                      <a:ext cx="5676811" cy="732000"/>
                    </a:xfrm>
                    <a:prstGeom prst="rect">
                      <a:avLst/>
                    </a:prstGeom>
                    <a:ln>
                      <a:noFill/>
                    </a:ln>
                    <a:extLst>
                      <a:ext uri="{53640926-AAD7-44D8-BBD7-CCE9431645EC}">
                        <a14:shadowObscured xmlns:a14="http://schemas.microsoft.com/office/drawing/2010/main"/>
                      </a:ext>
                    </a:extLst>
                  </pic:spPr>
                </pic:pic>
              </a:graphicData>
            </a:graphic>
          </wp:inline>
        </w:drawing>
      </w:r>
    </w:p>
    <w:p w14:paraId="0AFE5DA3" w14:textId="57A5F9C9" w:rsidR="00C349C4" w:rsidRPr="00330A7E" w:rsidRDefault="001A78FE" w:rsidP="001A78FE">
      <w:pPr>
        <w:pBdr>
          <w:top w:val="nil"/>
          <w:left w:val="nil"/>
          <w:bottom w:val="nil"/>
          <w:right w:val="nil"/>
          <w:between w:val="nil"/>
        </w:pBdr>
        <w:spacing w:before="120" w:after="0"/>
        <w:ind w:left="992" w:hanging="992"/>
        <w:rPr>
          <w:rFonts w:ascii="Times New Roman" w:hAnsi="Times New Roman" w:cs="Times New Roman"/>
          <w:bCs/>
          <w:sz w:val="24"/>
          <w:szCs w:val="24"/>
        </w:rPr>
      </w:pPr>
      <w:r w:rsidRPr="00330A7E">
        <w:rPr>
          <w:rFonts w:ascii="Times New Roman" w:hAnsi="Times New Roman" w:cs="Times New Roman"/>
          <w:bCs/>
          <w:sz w:val="24"/>
          <w:szCs w:val="24"/>
        </w:rPr>
        <w:tab/>
      </w:r>
      <w:r w:rsidR="00DE5182" w:rsidRPr="00330A7E">
        <w:rPr>
          <w:rFonts w:ascii="Times New Roman" w:hAnsi="Times New Roman" w:cs="Times New Roman"/>
          <w:bCs/>
          <w:sz w:val="24"/>
          <w:szCs w:val="24"/>
        </w:rPr>
        <w:t>Phương sai của mẫu số liệu trên thuộc khoảng</w:t>
      </w:r>
    </w:p>
    <w:p w14:paraId="1F0E410F" w14:textId="2EE9447D" w:rsidR="00DE5182" w:rsidRPr="00330A7E" w:rsidRDefault="00C349C4" w:rsidP="001A78FE">
      <w:pPr>
        <w:tabs>
          <w:tab w:val="left" w:pos="3402"/>
          <w:tab w:val="left" w:pos="5669"/>
          <w:tab w:val="left" w:pos="7937"/>
        </w:tabs>
        <w:spacing w:after="0"/>
        <w:ind w:left="992"/>
        <w:jc w:val="both"/>
        <w:rPr>
          <w:rFonts w:ascii="Times New Roman" w:hAnsi="Times New Roman" w:cs="Times New Roman"/>
          <w:color w:val="0000CC"/>
          <w:sz w:val="24"/>
          <w:szCs w:val="24"/>
        </w:rPr>
      </w:pPr>
      <w:r w:rsidRPr="00330A7E">
        <w:rPr>
          <w:rFonts w:ascii="Times New Roman" w:hAnsi="Times New Roman" w:cs="Times New Roman"/>
          <w:b/>
          <w:color w:val="0000FF"/>
          <w:sz w:val="24"/>
          <w:szCs w:val="24"/>
        </w:rPr>
        <w:t xml:space="preserve">A. </w:t>
      </w:r>
      <w:r w:rsidR="00DE5182" w:rsidRPr="00330A7E">
        <w:rPr>
          <w:rFonts w:ascii="Times New Roman" w:hAnsi="Times New Roman" w:cs="Times New Roman"/>
          <w:color w:val="0000CC"/>
          <w:position w:val="-14"/>
          <w:sz w:val="24"/>
          <w:szCs w:val="24"/>
        </w:rPr>
        <w:object w:dxaOrig="859" w:dyaOrig="400" w14:anchorId="6255B0B5">
          <v:shape id="_x0000_i1072" type="#_x0000_t75" style="width:42.75pt;height:19.5pt" o:ole="">
            <v:imagedata r:id="rId100" o:title=""/>
          </v:shape>
          <o:OLEObject Type="Embed" ProgID="Equation.DSMT4" ShapeID="_x0000_i1072" DrawAspect="Content" ObjectID="_1796840136" r:id="rId101"/>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B. </w:t>
      </w:r>
      <w:r w:rsidR="00DE5182" w:rsidRPr="00330A7E">
        <w:rPr>
          <w:rFonts w:ascii="Times New Roman" w:hAnsi="Times New Roman" w:cs="Times New Roman"/>
          <w:color w:val="0000CC"/>
          <w:position w:val="-14"/>
          <w:sz w:val="24"/>
          <w:szCs w:val="24"/>
        </w:rPr>
        <w:object w:dxaOrig="1060" w:dyaOrig="400" w14:anchorId="0C6905B2">
          <v:shape id="_x0000_i1073" type="#_x0000_t75" style="width:54pt;height:19.5pt" o:ole="">
            <v:imagedata r:id="rId102" o:title=""/>
          </v:shape>
          <o:OLEObject Type="Embed" ProgID="Equation.DSMT4" ShapeID="_x0000_i1073" DrawAspect="Content" ObjectID="_1796840137" r:id="rId103"/>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C. </w:t>
      </w:r>
      <w:r w:rsidR="00DE5182" w:rsidRPr="00330A7E">
        <w:rPr>
          <w:rFonts w:ascii="Times New Roman" w:hAnsi="Times New Roman" w:cs="Times New Roman"/>
          <w:color w:val="0000CC"/>
          <w:position w:val="-14"/>
          <w:sz w:val="24"/>
          <w:szCs w:val="24"/>
        </w:rPr>
        <w:object w:dxaOrig="1020" w:dyaOrig="400" w14:anchorId="340C2D65">
          <v:shape id="_x0000_i1074" type="#_x0000_t75" style="width:51pt;height:20.25pt" o:ole="">
            <v:imagedata r:id="rId104" o:title=""/>
          </v:shape>
          <o:OLEObject Type="Embed" ProgID="Equation.DSMT4" ShapeID="_x0000_i1074" DrawAspect="Content" ObjectID="_1796840138" r:id="rId105"/>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D. </w:t>
      </w:r>
      <w:r w:rsidR="00DE5182" w:rsidRPr="00330A7E">
        <w:rPr>
          <w:rFonts w:ascii="Times New Roman" w:hAnsi="Times New Roman" w:cs="Times New Roman"/>
          <w:color w:val="0000CC"/>
          <w:position w:val="-14"/>
          <w:sz w:val="24"/>
          <w:szCs w:val="24"/>
        </w:rPr>
        <w:object w:dxaOrig="1040" w:dyaOrig="400" w14:anchorId="52364A37">
          <v:shape id="_x0000_i1075" type="#_x0000_t75" style="width:51.75pt;height:19.5pt" o:ole="">
            <v:imagedata r:id="rId106" o:title=""/>
          </v:shape>
          <o:OLEObject Type="Embed" ProgID="Equation.DSMT4" ShapeID="_x0000_i1075" DrawAspect="Content" ObjectID="_1796840139" r:id="rId107"/>
        </w:object>
      </w:r>
    </w:p>
    <w:p w14:paraId="47DB52F5" w14:textId="0A112767" w:rsidR="00C349C4" w:rsidRPr="00330A7E" w:rsidRDefault="00DE5182" w:rsidP="000E1E56">
      <w:pPr>
        <w:pStyle w:val="ListParagraph"/>
        <w:numPr>
          <w:ilvl w:val="0"/>
          <w:numId w:val="3"/>
        </w:numPr>
        <w:pBdr>
          <w:top w:val="nil"/>
          <w:left w:val="nil"/>
          <w:bottom w:val="nil"/>
          <w:right w:val="nil"/>
          <w:between w:val="nil"/>
        </w:pBdr>
        <w:tabs>
          <w:tab w:val="left" w:pos="992"/>
        </w:tabs>
        <w:spacing w:before="120"/>
        <w:contextualSpacing w:val="0"/>
        <w:rPr>
          <w:rFonts w:ascii="Times New Roman" w:eastAsia="Times New Roman" w:hAnsi="Times New Roman" w:cs="Times New Roman"/>
          <w:sz w:val="24"/>
          <w:szCs w:val="24"/>
        </w:rPr>
      </w:pPr>
      <w:r w:rsidRPr="00330A7E">
        <w:rPr>
          <w:rFonts w:ascii="Times New Roman" w:hAnsi="Times New Roman" w:cs="Times New Roman"/>
          <w:color w:val="0000CC"/>
          <w:sz w:val="24"/>
          <w:szCs w:val="24"/>
        </w:rPr>
        <w:drawing>
          <wp:anchor distT="0" distB="0" distL="114300" distR="114300" simplePos="0" relativeHeight="251641856" behindDoc="0" locked="0" layoutInCell="1" allowOverlap="1" wp14:anchorId="07CA079C" wp14:editId="6C92A72A">
            <wp:simplePos x="0" y="0"/>
            <wp:positionH relativeFrom="column">
              <wp:posOffset>3812863</wp:posOffset>
            </wp:positionH>
            <wp:positionV relativeFrom="paragraph">
              <wp:posOffset>386715</wp:posOffset>
            </wp:positionV>
            <wp:extent cx="1268730" cy="1621790"/>
            <wp:effectExtent l="0" t="0" r="762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1268730" cy="1621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0A7E">
        <w:rPr>
          <w:rFonts w:ascii="Times New Roman" w:eastAsia="Times New Roman" w:hAnsi="Times New Roman" w:cs="Times New Roman"/>
          <w:sz w:val="24"/>
          <w:szCs w:val="24"/>
        </w:rPr>
        <w:t xml:space="preserve">Cho tứ diện </w:t>
      </w:r>
      <w:r w:rsidRPr="00330A7E">
        <w:rPr>
          <w:rFonts w:ascii="Times New Roman" w:hAnsi="Times New Roman" w:cs="Times New Roman"/>
          <w:position w:val="-6"/>
          <w:sz w:val="24"/>
          <w:szCs w:val="24"/>
        </w:rPr>
        <w:object w:dxaOrig="720" w:dyaOrig="279" w14:anchorId="5123D8A3">
          <v:shape id="_x0000_i1076" type="#_x0000_t75" style="width:36pt;height:14.25pt" o:ole="">
            <v:imagedata r:id="rId109" o:title=""/>
          </v:shape>
          <o:OLEObject Type="Embed" ProgID="Equation.DSMT4" ShapeID="_x0000_i1076" DrawAspect="Content" ObjectID="_1796840140" r:id="rId110"/>
        </w:object>
      </w:r>
      <w:r w:rsidRPr="00330A7E">
        <w:rPr>
          <w:rFonts w:ascii="Times New Roman" w:eastAsia="Times New Roman" w:hAnsi="Times New Roman" w:cs="Times New Roman"/>
          <w:sz w:val="24"/>
          <w:szCs w:val="24"/>
        </w:rPr>
        <w:t xml:space="preserve">. Gọi </w:t>
      </w:r>
      <w:r w:rsidRPr="00330A7E">
        <w:rPr>
          <w:rFonts w:ascii="Times New Roman" w:hAnsi="Times New Roman" w:cs="Times New Roman"/>
          <w:position w:val="-10"/>
          <w:sz w:val="24"/>
          <w:szCs w:val="24"/>
        </w:rPr>
        <w:object w:dxaOrig="600" w:dyaOrig="320" w14:anchorId="673AD215">
          <v:shape id="_x0000_i1077" type="#_x0000_t75" style="width:30pt;height:15.75pt" o:ole="">
            <v:imagedata r:id="rId111" o:title=""/>
          </v:shape>
          <o:OLEObject Type="Embed" ProgID="Equation.DSMT4" ShapeID="_x0000_i1077" DrawAspect="Content" ObjectID="_1796840141" r:id="rId112"/>
        </w:object>
      </w:r>
      <w:r w:rsidRPr="00330A7E">
        <w:rPr>
          <w:rFonts w:ascii="Times New Roman" w:eastAsia="Times New Roman" w:hAnsi="Times New Roman" w:cs="Times New Roman"/>
          <w:sz w:val="24"/>
          <w:szCs w:val="24"/>
        </w:rPr>
        <w:t xml:space="preserve">lần lượt là trung điểm của </w:t>
      </w:r>
      <w:r w:rsidRPr="00330A7E">
        <w:rPr>
          <w:rFonts w:ascii="Times New Roman" w:hAnsi="Times New Roman" w:cs="Times New Roman"/>
          <w:position w:val="-10"/>
          <w:sz w:val="24"/>
          <w:szCs w:val="24"/>
        </w:rPr>
        <w:object w:dxaOrig="820" w:dyaOrig="320" w14:anchorId="569A6CE8">
          <v:shape id="_x0000_i1078" type="#_x0000_t75" style="width:41.25pt;height:15.75pt" o:ole="">
            <v:imagedata r:id="rId113" o:title=""/>
          </v:shape>
          <o:OLEObject Type="Embed" ProgID="Equation.DSMT4" ShapeID="_x0000_i1078" DrawAspect="Content" ObjectID="_1796840142" r:id="rId114"/>
        </w:object>
      </w:r>
      <w:r w:rsidRPr="00330A7E">
        <w:rPr>
          <w:rFonts w:ascii="Times New Roman" w:eastAsia="Times New Roman" w:hAnsi="Times New Roman" w:cs="Times New Roman"/>
          <w:sz w:val="24"/>
          <w:szCs w:val="24"/>
        </w:rPr>
        <w:t xml:space="preserve"> và </w:t>
      </w:r>
      <w:r w:rsidRPr="00330A7E">
        <w:rPr>
          <w:rFonts w:ascii="Times New Roman" w:hAnsi="Times New Roman" w:cs="Times New Roman"/>
          <w:position w:val="-6"/>
          <w:sz w:val="24"/>
          <w:szCs w:val="24"/>
        </w:rPr>
        <w:object w:dxaOrig="260" w:dyaOrig="279" w14:anchorId="7D50F517">
          <v:shape id="_x0000_i1079" type="#_x0000_t75" style="width:12.75pt;height:14.25pt" o:ole="">
            <v:imagedata r:id="rId115" o:title=""/>
          </v:shape>
          <o:OLEObject Type="Embed" ProgID="Equation.DSMT4" ShapeID="_x0000_i1079" DrawAspect="Content" ObjectID="_1796840143" r:id="rId116"/>
        </w:object>
      </w:r>
      <w:r w:rsidRPr="00330A7E">
        <w:rPr>
          <w:rFonts w:ascii="Times New Roman" w:eastAsia="Times New Roman" w:hAnsi="Times New Roman" w:cs="Times New Roman"/>
          <w:sz w:val="24"/>
          <w:szCs w:val="24"/>
        </w:rPr>
        <w:t xml:space="preserve"> là trọng tâm tam giác </w:t>
      </w:r>
      <w:r w:rsidRPr="00330A7E">
        <w:rPr>
          <w:rFonts w:ascii="Times New Roman" w:hAnsi="Times New Roman" w:cs="Times New Roman"/>
          <w:position w:val="-6"/>
          <w:sz w:val="24"/>
          <w:szCs w:val="24"/>
        </w:rPr>
        <w:object w:dxaOrig="560" w:dyaOrig="279" w14:anchorId="25D77A61">
          <v:shape id="_x0000_i1080" type="#_x0000_t75" style="width:27.75pt;height:14.25pt" o:ole="">
            <v:imagedata r:id="rId117" o:title=""/>
          </v:shape>
          <o:OLEObject Type="Embed" ProgID="Equation.DSMT4" ShapeID="_x0000_i1080" DrawAspect="Content" ObjectID="_1796840144" r:id="rId118"/>
        </w:object>
      </w:r>
      <w:r w:rsidRPr="00330A7E">
        <w:rPr>
          <w:rFonts w:ascii="Times New Roman" w:eastAsia="Times New Roman" w:hAnsi="Times New Roman" w:cs="Times New Roman"/>
          <w:sz w:val="24"/>
          <w:szCs w:val="24"/>
        </w:rPr>
        <w:t>.</w:t>
      </w:r>
    </w:p>
    <w:p w14:paraId="27A64CB7" w14:textId="5B5ADCF4" w:rsidR="00C349C4" w:rsidRPr="00330A7E" w:rsidRDefault="00DE5182" w:rsidP="001A78FE">
      <w:pPr>
        <w:pBdr>
          <w:top w:val="nil"/>
          <w:left w:val="nil"/>
          <w:bottom w:val="nil"/>
          <w:right w:val="nil"/>
          <w:between w:val="nil"/>
        </w:pBdr>
        <w:spacing w:before="120" w:after="0"/>
        <w:ind w:left="992" w:firstLine="1"/>
        <w:rPr>
          <w:rFonts w:ascii="Times New Roman" w:eastAsia="Times New Roman" w:hAnsi="Times New Roman" w:cs="Times New Roman"/>
          <w:bCs/>
          <w:sz w:val="24"/>
          <w:szCs w:val="24"/>
        </w:rPr>
      </w:pPr>
      <w:r w:rsidRPr="00330A7E">
        <w:rPr>
          <w:rFonts w:ascii="Times New Roman" w:eastAsia="Times New Roman" w:hAnsi="Times New Roman" w:cs="Times New Roman"/>
          <w:bCs/>
          <w:sz w:val="24"/>
          <w:szCs w:val="24"/>
        </w:rPr>
        <w:t>Phát biểu nào sau đây sai</w:t>
      </w:r>
      <w:r w:rsidR="00C349C4" w:rsidRPr="00330A7E">
        <w:rPr>
          <w:rFonts w:ascii="Times New Roman" w:eastAsia="Times New Roman" w:hAnsi="Times New Roman" w:cs="Times New Roman"/>
          <w:bCs/>
          <w:sz w:val="24"/>
          <w:szCs w:val="24"/>
        </w:rPr>
        <w:t>?</w:t>
      </w:r>
    </w:p>
    <w:p w14:paraId="5DBBD196" w14:textId="6A9E153C" w:rsidR="00C349C4" w:rsidRPr="00330A7E" w:rsidRDefault="00C349C4" w:rsidP="001A78FE">
      <w:pPr>
        <w:tabs>
          <w:tab w:val="left" w:pos="3402"/>
          <w:tab w:val="left" w:pos="5669"/>
          <w:tab w:val="left" w:pos="7937"/>
        </w:tabs>
        <w:spacing w:after="0"/>
        <w:ind w:left="992"/>
        <w:jc w:val="both"/>
        <w:rPr>
          <w:rFonts w:ascii="Times New Roman" w:hAnsi="Times New Roman" w:cs="Times New Roman"/>
          <w:b/>
          <w:color w:val="0000CC"/>
          <w:sz w:val="24"/>
          <w:szCs w:val="24"/>
        </w:rPr>
      </w:pPr>
      <w:r w:rsidRPr="00330A7E">
        <w:rPr>
          <w:rFonts w:ascii="Times New Roman" w:hAnsi="Times New Roman" w:cs="Times New Roman"/>
          <w:b/>
          <w:color w:val="0000FF"/>
          <w:sz w:val="24"/>
          <w:szCs w:val="24"/>
        </w:rPr>
        <w:t xml:space="preserve">A. </w:t>
      </w:r>
      <w:r w:rsidR="00DE5182" w:rsidRPr="00330A7E">
        <w:rPr>
          <w:rFonts w:ascii="Times New Roman" w:hAnsi="Times New Roman" w:cs="Times New Roman"/>
          <w:color w:val="0000CC"/>
          <w:position w:val="-10"/>
          <w:sz w:val="24"/>
          <w:szCs w:val="24"/>
        </w:rPr>
        <w:object w:dxaOrig="2180" w:dyaOrig="380" w14:anchorId="567E9B00">
          <v:shape id="_x0000_i1081" type="#_x0000_t75" style="width:108.75pt;height:18pt" o:ole="">
            <v:imagedata r:id="rId119" o:title=""/>
          </v:shape>
          <o:OLEObject Type="Embed" ProgID="Equation.DSMT4" ShapeID="_x0000_i1081" DrawAspect="Content" ObjectID="_1796840145" r:id="rId120"/>
        </w:object>
      </w:r>
    </w:p>
    <w:p w14:paraId="6789DBC5" w14:textId="4A526C35" w:rsidR="00C349C4" w:rsidRPr="00330A7E" w:rsidRDefault="00C349C4" w:rsidP="001A78FE">
      <w:pPr>
        <w:tabs>
          <w:tab w:val="left" w:pos="3402"/>
          <w:tab w:val="left" w:pos="5669"/>
          <w:tab w:val="left" w:pos="7937"/>
        </w:tabs>
        <w:spacing w:after="0"/>
        <w:ind w:left="992"/>
        <w:jc w:val="both"/>
        <w:rPr>
          <w:rFonts w:ascii="Times New Roman" w:hAnsi="Times New Roman" w:cs="Times New Roman"/>
          <w:b/>
          <w:color w:val="0000CC"/>
          <w:sz w:val="24"/>
          <w:szCs w:val="24"/>
        </w:rPr>
      </w:pPr>
      <w:r w:rsidRPr="00330A7E">
        <w:rPr>
          <w:rFonts w:ascii="Times New Roman" w:hAnsi="Times New Roman" w:cs="Times New Roman"/>
          <w:b/>
          <w:color w:val="0000FF"/>
          <w:sz w:val="24"/>
          <w:szCs w:val="24"/>
        </w:rPr>
        <w:t xml:space="preserve">B. </w:t>
      </w:r>
      <w:r w:rsidR="00DE5182" w:rsidRPr="00330A7E">
        <w:rPr>
          <w:rFonts w:ascii="Times New Roman" w:hAnsi="Times New Roman" w:cs="Times New Roman"/>
          <w:color w:val="0000CC"/>
          <w:position w:val="-10"/>
          <w:sz w:val="24"/>
          <w:szCs w:val="24"/>
        </w:rPr>
        <w:object w:dxaOrig="1719" w:dyaOrig="380" w14:anchorId="520D3EF1">
          <v:shape id="_x0000_i1082" type="#_x0000_t75" style="width:86.25pt;height:18pt" o:ole="">
            <v:imagedata r:id="rId121" o:title=""/>
          </v:shape>
          <o:OLEObject Type="Embed" ProgID="Equation.DSMT4" ShapeID="_x0000_i1082" DrawAspect="Content" ObjectID="_1796840146" r:id="rId122"/>
        </w:object>
      </w:r>
    </w:p>
    <w:p w14:paraId="3F9A2300" w14:textId="534C51B2" w:rsidR="00C349C4" w:rsidRPr="00330A7E" w:rsidRDefault="00C349C4" w:rsidP="001A78FE">
      <w:pPr>
        <w:tabs>
          <w:tab w:val="left" w:pos="3402"/>
          <w:tab w:val="left" w:pos="5669"/>
          <w:tab w:val="left" w:pos="7937"/>
        </w:tabs>
        <w:spacing w:after="0"/>
        <w:ind w:left="992"/>
        <w:jc w:val="both"/>
        <w:rPr>
          <w:rFonts w:ascii="Times New Roman" w:hAnsi="Times New Roman" w:cs="Times New Roman"/>
          <w:b/>
          <w:color w:val="0000CC"/>
          <w:sz w:val="24"/>
          <w:szCs w:val="24"/>
        </w:rPr>
      </w:pPr>
      <w:r w:rsidRPr="00330A7E">
        <w:rPr>
          <w:rFonts w:ascii="Times New Roman" w:hAnsi="Times New Roman" w:cs="Times New Roman"/>
          <w:b/>
          <w:color w:val="0000FF"/>
          <w:sz w:val="24"/>
          <w:szCs w:val="24"/>
        </w:rPr>
        <w:t xml:space="preserve">C. </w:t>
      </w:r>
      <w:r w:rsidR="00DE5182" w:rsidRPr="00330A7E">
        <w:rPr>
          <w:rFonts w:ascii="Times New Roman" w:hAnsi="Times New Roman" w:cs="Times New Roman"/>
          <w:color w:val="0000CC"/>
          <w:position w:val="-10"/>
          <w:sz w:val="24"/>
          <w:szCs w:val="24"/>
        </w:rPr>
        <w:object w:dxaOrig="2200" w:dyaOrig="380" w14:anchorId="61348BA0">
          <v:shape id="_x0000_i1083" type="#_x0000_t75" style="width:110.25pt;height:18pt" o:ole="">
            <v:imagedata r:id="rId123" o:title=""/>
          </v:shape>
          <o:OLEObject Type="Embed" ProgID="Equation.DSMT4" ShapeID="_x0000_i1083" DrawAspect="Content" ObjectID="_1796840147" r:id="rId124"/>
        </w:object>
      </w:r>
    </w:p>
    <w:p w14:paraId="62E9237D" w14:textId="060C9709" w:rsidR="00C349C4" w:rsidRPr="00330A7E" w:rsidRDefault="00C349C4" w:rsidP="001A78FE">
      <w:pPr>
        <w:tabs>
          <w:tab w:val="left" w:pos="3402"/>
          <w:tab w:val="left" w:pos="5669"/>
          <w:tab w:val="left" w:pos="7937"/>
        </w:tabs>
        <w:spacing w:after="0"/>
        <w:ind w:left="992"/>
        <w:jc w:val="both"/>
        <w:rPr>
          <w:rFonts w:ascii="Times New Roman" w:hAnsi="Times New Roman" w:cs="Times New Roman"/>
          <w:b/>
          <w:sz w:val="24"/>
          <w:szCs w:val="24"/>
        </w:rPr>
      </w:pPr>
      <w:r w:rsidRPr="00330A7E">
        <w:rPr>
          <w:rFonts w:ascii="Times New Roman" w:hAnsi="Times New Roman" w:cs="Times New Roman"/>
          <w:b/>
          <w:color w:val="0000FF"/>
          <w:sz w:val="24"/>
          <w:szCs w:val="24"/>
        </w:rPr>
        <w:t xml:space="preserve">D. </w:t>
      </w:r>
      <w:r w:rsidR="00DE5182" w:rsidRPr="00330A7E">
        <w:rPr>
          <w:rFonts w:ascii="Times New Roman" w:hAnsi="Times New Roman" w:cs="Times New Roman"/>
          <w:color w:val="0000CC"/>
          <w:position w:val="-10"/>
          <w:sz w:val="24"/>
          <w:szCs w:val="24"/>
        </w:rPr>
        <w:object w:dxaOrig="1660" w:dyaOrig="380" w14:anchorId="37DD5E6E">
          <v:shape id="_x0000_i1084" type="#_x0000_t75" style="width:83.25pt;height:18pt" o:ole="">
            <v:imagedata r:id="rId125" o:title=""/>
          </v:shape>
          <o:OLEObject Type="Embed" ProgID="Equation.DSMT4" ShapeID="_x0000_i1084" DrawAspect="Content" ObjectID="_1796840148" r:id="rId126"/>
        </w:object>
      </w:r>
    </w:p>
    <w:p w14:paraId="2CA8BF49" w14:textId="507E43DE" w:rsidR="00C349C4" w:rsidRPr="00330A7E" w:rsidRDefault="00DE5182" w:rsidP="000E1E56">
      <w:pPr>
        <w:pStyle w:val="ListParagraph"/>
        <w:numPr>
          <w:ilvl w:val="0"/>
          <w:numId w:val="3"/>
        </w:numPr>
        <w:pBdr>
          <w:top w:val="nil"/>
          <w:left w:val="nil"/>
          <w:bottom w:val="nil"/>
          <w:right w:val="nil"/>
          <w:between w:val="nil"/>
        </w:pBdr>
        <w:tabs>
          <w:tab w:val="left" w:pos="992"/>
        </w:tabs>
        <w:spacing w:before="120"/>
        <w:contextualSpacing w:val="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Trong không gian </w:t>
      </w:r>
      <w:r w:rsidRPr="00330A7E">
        <w:rPr>
          <w:rFonts w:ascii="Times New Roman" w:hAnsi="Times New Roman" w:cs="Times New Roman"/>
          <w:position w:val="-10"/>
          <w:sz w:val="24"/>
          <w:szCs w:val="24"/>
        </w:rPr>
        <w:object w:dxaOrig="560" w:dyaOrig="320" w14:anchorId="427C6B9E">
          <v:shape id="_x0000_i1085" type="#_x0000_t75" style="width:27.75pt;height:15.75pt" o:ole="">
            <v:imagedata r:id="rId127" o:title=""/>
          </v:shape>
          <o:OLEObject Type="Embed" ProgID="Equation.DSMT4" ShapeID="_x0000_i1085" DrawAspect="Content" ObjectID="_1796840149" r:id="rId128"/>
        </w:object>
      </w:r>
      <w:r w:rsidRPr="00330A7E">
        <w:rPr>
          <w:rFonts w:ascii="Times New Roman" w:eastAsia="Times New Roman" w:hAnsi="Times New Roman" w:cs="Times New Roman"/>
          <w:sz w:val="24"/>
          <w:szCs w:val="24"/>
        </w:rPr>
        <w:t xml:space="preserve">, cho </w:t>
      </w:r>
      <w:r w:rsidRPr="00330A7E">
        <w:rPr>
          <w:rFonts w:ascii="Times New Roman" w:hAnsi="Times New Roman" w:cs="Times New Roman"/>
          <w:position w:val="-14"/>
          <w:sz w:val="24"/>
          <w:szCs w:val="24"/>
        </w:rPr>
        <w:object w:dxaOrig="980" w:dyaOrig="400" w14:anchorId="3A395514">
          <v:shape id="_x0000_i1086" type="#_x0000_t75" style="width:48.75pt;height:20.25pt" o:ole="">
            <v:imagedata r:id="rId129" o:title=""/>
          </v:shape>
          <o:OLEObject Type="Embed" ProgID="Equation.DSMT4" ShapeID="_x0000_i1086" DrawAspect="Content" ObjectID="_1796840150" r:id="rId130"/>
        </w:object>
      </w:r>
      <w:r w:rsidRPr="00330A7E">
        <w:rPr>
          <w:rFonts w:ascii="Times New Roman" w:eastAsia="Times New Roman" w:hAnsi="Times New Roman" w:cs="Times New Roman"/>
          <w:sz w:val="24"/>
          <w:szCs w:val="24"/>
        </w:rPr>
        <w:t xml:space="preserve"> và </w:t>
      </w:r>
      <w:r w:rsidRPr="00330A7E">
        <w:rPr>
          <w:rFonts w:ascii="Times New Roman" w:hAnsi="Times New Roman" w:cs="Times New Roman"/>
          <w:position w:val="-14"/>
          <w:sz w:val="24"/>
          <w:szCs w:val="24"/>
        </w:rPr>
        <w:object w:dxaOrig="1140" w:dyaOrig="400" w14:anchorId="4481C173">
          <v:shape id="_x0000_i1087" type="#_x0000_t75" style="width:57pt;height:20.25pt" o:ole="">
            <v:imagedata r:id="rId131" o:title=""/>
          </v:shape>
          <o:OLEObject Type="Embed" ProgID="Equation.DSMT4" ShapeID="_x0000_i1087" DrawAspect="Content" ObjectID="_1796840151" r:id="rId132"/>
        </w:object>
      </w:r>
      <w:r w:rsidRPr="00330A7E">
        <w:rPr>
          <w:rFonts w:ascii="Times New Roman" w:eastAsia="Times New Roman" w:hAnsi="Times New Roman" w:cs="Times New Roman"/>
          <w:sz w:val="24"/>
          <w:szCs w:val="24"/>
        </w:rPr>
        <w:t xml:space="preserve">. Mặt cầu đường kính </w:t>
      </w:r>
      <w:r w:rsidRPr="00330A7E">
        <w:rPr>
          <w:rFonts w:ascii="Times New Roman" w:hAnsi="Times New Roman" w:cs="Times New Roman"/>
          <w:position w:val="-4"/>
          <w:sz w:val="24"/>
          <w:szCs w:val="24"/>
        </w:rPr>
        <w:object w:dxaOrig="400" w:dyaOrig="260" w14:anchorId="40E722CF">
          <v:shape id="_x0000_i1088" type="#_x0000_t75" style="width:20.25pt;height:12.75pt" o:ole="">
            <v:imagedata r:id="rId133" o:title=""/>
          </v:shape>
          <o:OLEObject Type="Embed" ProgID="Equation.DSMT4" ShapeID="_x0000_i1088" DrawAspect="Content" ObjectID="_1796840152" r:id="rId134"/>
        </w:object>
      </w:r>
      <w:r w:rsidRPr="00330A7E">
        <w:rPr>
          <w:rFonts w:ascii="Times New Roman" w:eastAsia="Times New Roman" w:hAnsi="Times New Roman" w:cs="Times New Roman"/>
          <w:sz w:val="24"/>
          <w:szCs w:val="24"/>
        </w:rPr>
        <w:t>có phương trình là</w:t>
      </w:r>
    </w:p>
    <w:p w14:paraId="1C4B2D00" w14:textId="232D9927" w:rsidR="00C349C4" w:rsidRPr="00330A7E" w:rsidRDefault="00C349C4" w:rsidP="001A78FE">
      <w:pPr>
        <w:tabs>
          <w:tab w:val="left" w:pos="3402"/>
          <w:tab w:val="left" w:pos="5669"/>
          <w:tab w:val="left" w:pos="7937"/>
        </w:tabs>
        <w:spacing w:after="0"/>
        <w:ind w:left="992"/>
        <w:jc w:val="both"/>
        <w:rPr>
          <w:rFonts w:ascii="Times New Roman" w:hAnsi="Times New Roman" w:cs="Times New Roman"/>
          <w:b/>
          <w:color w:val="0000CC"/>
          <w:sz w:val="24"/>
          <w:szCs w:val="24"/>
        </w:rPr>
      </w:pPr>
      <w:r w:rsidRPr="00330A7E">
        <w:rPr>
          <w:rFonts w:ascii="Times New Roman" w:hAnsi="Times New Roman" w:cs="Times New Roman"/>
          <w:b/>
          <w:color w:val="0000FF"/>
          <w:sz w:val="24"/>
          <w:szCs w:val="24"/>
        </w:rPr>
        <w:t xml:space="preserve">A. </w:t>
      </w:r>
      <w:r w:rsidR="00DE5182" w:rsidRPr="00330A7E">
        <w:rPr>
          <w:rFonts w:ascii="Times New Roman" w:hAnsi="Times New Roman" w:cs="Times New Roman"/>
          <w:color w:val="0000CC"/>
          <w:position w:val="-14"/>
          <w:sz w:val="24"/>
          <w:szCs w:val="24"/>
        </w:rPr>
        <w:object w:dxaOrig="3180" w:dyaOrig="440" w14:anchorId="7E2F245B">
          <v:shape id="_x0000_i1089" type="#_x0000_t75" style="width:159pt;height:21.75pt" o:ole="">
            <v:imagedata r:id="rId135" o:title=""/>
          </v:shape>
          <o:OLEObject Type="Embed" ProgID="Equation.DSMT4" ShapeID="_x0000_i1089" DrawAspect="Content" ObjectID="_1796840153" r:id="rId136"/>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B. </w:t>
      </w:r>
      <w:r w:rsidR="00DE5182" w:rsidRPr="00330A7E">
        <w:rPr>
          <w:rFonts w:ascii="Times New Roman" w:hAnsi="Times New Roman" w:cs="Times New Roman"/>
          <w:color w:val="0000CC"/>
          <w:position w:val="-14"/>
          <w:sz w:val="24"/>
          <w:szCs w:val="24"/>
        </w:rPr>
        <w:object w:dxaOrig="3180" w:dyaOrig="440" w14:anchorId="7192A9FF">
          <v:shape id="_x0000_i1090" type="#_x0000_t75" style="width:159pt;height:21.75pt" o:ole="">
            <v:imagedata r:id="rId137" o:title=""/>
          </v:shape>
          <o:OLEObject Type="Embed" ProgID="Equation.DSMT4" ShapeID="_x0000_i1090" DrawAspect="Content" ObjectID="_1796840154" r:id="rId138"/>
        </w:object>
      </w:r>
    </w:p>
    <w:p w14:paraId="78AE4AEE" w14:textId="5C27CD62" w:rsidR="00DE5182" w:rsidRPr="00330A7E" w:rsidRDefault="00C349C4" w:rsidP="001A78FE">
      <w:pPr>
        <w:tabs>
          <w:tab w:val="left" w:pos="3402"/>
          <w:tab w:val="left" w:pos="5669"/>
          <w:tab w:val="left" w:pos="7937"/>
        </w:tabs>
        <w:spacing w:after="0"/>
        <w:ind w:left="992"/>
        <w:jc w:val="both"/>
        <w:rPr>
          <w:rFonts w:ascii="Times New Roman" w:hAnsi="Times New Roman" w:cs="Times New Roman"/>
          <w:b/>
          <w:sz w:val="24"/>
          <w:szCs w:val="24"/>
        </w:rPr>
      </w:pPr>
      <w:r w:rsidRPr="00330A7E">
        <w:rPr>
          <w:rFonts w:ascii="Times New Roman" w:hAnsi="Times New Roman" w:cs="Times New Roman"/>
          <w:b/>
          <w:color w:val="0000FF"/>
          <w:sz w:val="24"/>
          <w:szCs w:val="24"/>
        </w:rPr>
        <w:t xml:space="preserve">C. </w:t>
      </w:r>
      <w:r w:rsidR="00DE5182" w:rsidRPr="00330A7E">
        <w:rPr>
          <w:rFonts w:ascii="Times New Roman" w:hAnsi="Times New Roman" w:cs="Times New Roman"/>
          <w:color w:val="0000CC"/>
          <w:position w:val="-14"/>
          <w:sz w:val="24"/>
          <w:szCs w:val="24"/>
        </w:rPr>
        <w:object w:dxaOrig="3060" w:dyaOrig="440" w14:anchorId="22908E0E">
          <v:shape id="_x0000_i1091" type="#_x0000_t75" style="width:153pt;height:21.75pt" o:ole="">
            <v:imagedata r:id="rId139" o:title=""/>
          </v:shape>
          <o:OLEObject Type="Embed" ProgID="Equation.DSMT4" ShapeID="_x0000_i1091" DrawAspect="Content" ObjectID="_1796840155" r:id="rId140"/>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D. </w:t>
      </w:r>
      <w:r w:rsidR="00DE5182" w:rsidRPr="00330A7E">
        <w:rPr>
          <w:rFonts w:ascii="Times New Roman" w:hAnsi="Times New Roman" w:cs="Times New Roman"/>
          <w:color w:val="0000CC"/>
          <w:position w:val="-14"/>
          <w:sz w:val="24"/>
          <w:szCs w:val="24"/>
        </w:rPr>
        <w:object w:dxaOrig="3060" w:dyaOrig="440" w14:anchorId="1EA670A7">
          <v:shape id="_x0000_i1092" type="#_x0000_t75" style="width:153pt;height:21.75pt" o:ole="">
            <v:imagedata r:id="rId141" o:title=""/>
          </v:shape>
          <o:OLEObject Type="Embed" ProgID="Equation.DSMT4" ShapeID="_x0000_i1092" DrawAspect="Content" ObjectID="_1796840156" r:id="rId142"/>
        </w:object>
      </w:r>
    </w:p>
    <w:p w14:paraId="1D03252F" w14:textId="0DA58678" w:rsidR="00C349C4" w:rsidRPr="00330A7E" w:rsidRDefault="00DE5182" w:rsidP="000E1E56">
      <w:pPr>
        <w:pStyle w:val="ListParagraph"/>
        <w:numPr>
          <w:ilvl w:val="0"/>
          <w:numId w:val="3"/>
        </w:numPr>
        <w:pBdr>
          <w:top w:val="nil"/>
          <w:left w:val="nil"/>
          <w:bottom w:val="nil"/>
          <w:right w:val="nil"/>
          <w:between w:val="nil"/>
        </w:pBdr>
        <w:tabs>
          <w:tab w:val="left" w:pos="992"/>
        </w:tabs>
        <w:spacing w:before="120"/>
        <w:contextualSpacing w:val="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Trong không gian </w:t>
      </w:r>
      <w:r w:rsidRPr="00330A7E">
        <w:rPr>
          <w:rFonts w:ascii="Times New Roman" w:hAnsi="Times New Roman" w:cs="Times New Roman"/>
          <w:position w:val="-10"/>
          <w:sz w:val="24"/>
          <w:szCs w:val="24"/>
        </w:rPr>
        <w:object w:dxaOrig="560" w:dyaOrig="320" w14:anchorId="723C67AB">
          <v:shape id="_x0000_i1093" type="#_x0000_t75" style="width:27.75pt;height:15.75pt" o:ole="">
            <v:imagedata r:id="rId127" o:title=""/>
          </v:shape>
          <o:OLEObject Type="Embed" ProgID="Equation.DSMT4" ShapeID="_x0000_i1093" DrawAspect="Content" ObjectID="_1796840157" r:id="rId143"/>
        </w:object>
      </w:r>
      <w:r w:rsidRPr="00330A7E">
        <w:rPr>
          <w:rFonts w:ascii="Times New Roman" w:eastAsia="Times New Roman" w:hAnsi="Times New Roman" w:cs="Times New Roman"/>
          <w:sz w:val="24"/>
          <w:szCs w:val="24"/>
        </w:rPr>
        <w:t xml:space="preserve">, mặt phẳng đi qua điểm </w:t>
      </w:r>
      <w:r w:rsidRPr="00330A7E">
        <w:rPr>
          <w:rFonts w:ascii="Times New Roman" w:hAnsi="Times New Roman" w:cs="Times New Roman"/>
          <w:position w:val="-14"/>
          <w:sz w:val="24"/>
          <w:szCs w:val="24"/>
        </w:rPr>
        <w:object w:dxaOrig="940" w:dyaOrig="400" w14:anchorId="12620362">
          <v:shape id="_x0000_i1094" type="#_x0000_t75" style="width:47.25pt;height:20.25pt" o:ole="">
            <v:imagedata r:id="rId144" o:title=""/>
          </v:shape>
          <o:OLEObject Type="Embed" ProgID="Equation.DSMT4" ShapeID="_x0000_i1094" DrawAspect="Content" ObjectID="_1796840158" r:id="rId145"/>
        </w:object>
      </w:r>
      <w:r w:rsidRPr="00330A7E">
        <w:rPr>
          <w:rFonts w:ascii="Times New Roman" w:eastAsia="Times New Roman" w:hAnsi="Times New Roman" w:cs="Times New Roman"/>
          <w:sz w:val="24"/>
          <w:szCs w:val="24"/>
        </w:rPr>
        <w:t xml:space="preserve"> và vuông góc với đường thẳng </w:t>
      </w:r>
      <w:r w:rsidRPr="00330A7E">
        <w:rPr>
          <w:rFonts w:ascii="Times New Roman" w:hAnsi="Times New Roman" w:cs="Times New Roman"/>
          <w:position w:val="-24"/>
          <w:sz w:val="24"/>
          <w:szCs w:val="24"/>
        </w:rPr>
        <w:object w:dxaOrig="1660" w:dyaOrig="620" w14:anchorId="55288E9B">
          <v:shape id="_x0000_i1095" type="#_x0000_t75" style="width:83.25pt;height:30.75pt" o:ole="">
            <v:imagedata r:id="rId146" o:title=""/>
          </v:shape>
          <o:OLEObject Type="Embed" ProgID="Equation.DSMT4" ShapeID="_x0000_i1095" DrawAspect="Content" ObjectID="_1796840159" r:id="rId147"/>
        </w:object>
      </w:r>
      <w:r w:rsidRPr="00330A7E">
        <w:rPr>
          <w:rFonts w:ascii="Times New Roman" w:eastAsia="Times New Roman" w:hAnsi="Times New Roman" w:cs="Times New Roman"/>
          <w:sz w:val="24"/>
          <w:szCs w:val="24"/>
        </w:rPr>
        <w:t xml:space="preserve"> có phương trình là</w:t>
      </w:r>
    </w:p>
    <w:p w14:paraId="146D8458" w14:textId="5E2796EC" w:rsidR="00C349C4" w:rsidRPr="00330A7E" w:rsidRDefault="00C349C4" w:rsidP="001A78FE">
      <w:pPr>
        <w:tabs>
          <w:tab w:val="left" w:pos="3402"/>
          <w:tab w:val="left" w:pos="5669"/>
          <w:tab w:val="left" w:pos="7937"/>
        </w:tabs>
        <w:spacing w:after="0"/>
        <w:ind w:left="992"/>
        <w:jc w:val="both"/>
        <w:rPr>
          <w:rFonts w:ascii="Times New Roman" w:hAnsi="Times New Roman" w:cs="Times New Roman"/>
          <w:b/>
          <w:color w:val="0000CC"/>
          <w:sz w:val="24"/>
          <w:szCs w:val="24"/>
        </w:rPr>
      </w:pPr>
      <w:r w:rsidRPr="00330A7E">
        <w:rPr>
          <w:rFonts w:ascii="Times New Roman" w:hAnsi="Times New Roman" w:cs="Times New Roman"/>
          <w:b/>
          <w:color w:val="0000FF"/>
          <w:sz w:val="24"/>
          <w:szCs w:val="24"/>
        </w:rPr>
        <w:t xml:space="preserve">A. </w:t>
      </w:r>
      <w:r w:rsidR="00DE5182" w:rsidRPr="00330A7E">
        <w:rPr>
          <w:rFonts w:ascii="Times New Roman" w:hAnsi="Times New Roman" w:cs="Times New Roman"/>
          <w:color w:val="0000CC"/>
          <w:position w:val="-6"/>
          <w:sz w:val="24"/>
          <w:szCs w:val="24"/>
        </w:rPr>
        <w:object w:dxaOrig="1340" w:dyaOrig="279" w14:anchorId="0FF3BF81">
          <v:shape id="_x0000_i1096" type="#_x0000_t75" style="width:66.75pt;height:13.5pt" o:ole="">
            <v:imagedata r:id="rId148" o:title=""/>
          </v:shape>
          <o:OLEObject Type="Embed" ProgID="Equation.DSMT4" ShapeID="_x0000_i1096" DrawAspect="Content" ObjectID="_1796840160" r:id="rId149"/>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B. </w:t>
      </w:r>
      <w:r w:rsidR="00DE5182" w:rsidRPr="00330A7E">
        <w:rPr>
          <w:rFonts w:ascii="Times New Roman" w:hAnsi="Times New Roman" w:cs="Times New Roman"/>
          <w:color w:val="0000CC"/>
          <w:position w:val="-10"/>
          <w:sz w:val="24"/>
          <w:szCs w:val="24"/>
        </w:rPr>
        <w:object w:dxaOrig="1939" w:dyaOrig="320" w14:anchorId="1506809F">
          <v:shape id="_x0000_i1097" type="#_x0000_t75" style="width:96pt;height:15.75pt" o:ole="">
            <v:imagedata r:id="rId150" o:title=""/>
          </v:shape>
          <o:OLEObject Type="Embed" ProgID="Equation.DSMT4" ShapeID="_x0000_i1097" DrawAspect="Content" ObjectID="_1796840161" r:id="rId151"/>
        </w:object>
      </w:r>
    </w:p>
    <w:p w14:paraId="0BB357DD" w14:textId="79768A6B" w:rsidR="00C349C4" w:rsidRPr="00330A7E" w:rsidRDefault="00C349C4" w:rsidP="001A78FE">
      <w:pPr>
        <w:tabs>
          <w:tab w:val="left" w:pos="3402"/>
          <w:tab w:val="left" w:pos="5669"/>
          <w:tab w:val="left" w:pos="7937"/>
        </w:tabs>
        <w:spacing w:after="0"/>
        <w:ind w:left="992"/>
        <w:jc w:val="both"/>
        <w:rPr>
          <w:rFonts w:ascii="Times New Roman" w:hAnsi="Times New Roman" w:cs="Times New Roman"/>
          <w:b/>
          <w:sz w:val="24"/>
          <w:szCs w:val="24"/>
        </w:rPr>
      </w:pPr>
      <w:r w:rsidRPr="00330A7E">
        <w:rPr>
          <w:rFonts w:ascii="Times New Roman" w:hAnsi="Times New Roman" w:cs="Times New Roman"/>
          <w:b/>
          <w:color w:val="0000FF"/>
          <w:sz w:val="24"/>
          <w:szCs w:val="24"/>
        </w:rPr>
        <w:t xml:space="preserve">C. </w:t>
      </w:r>
      <w:r w:rsidR="00DE5182" w:rsidRPr="00330A7E">
        <w:rPr>
          <w:rFonts w:ascii="Times New Roman" w:hAnsi="Times New Roman" w:cs="Times New Roman"/>
          <w:color w:val="0000CC"/>
          <w:position w:val="-10"/>
          <w:sz w:val="24"/>
          <w:szCs w:val="24"/>
        </w:rPr>
        <w:object w:dxaOrig="1939" w:dyaOrig="320" w14:anchorId="3581158D">
          <v:shape id="_x0000_i1098" type="#_x0000_t75" style="width:96pt;height:15.75pt" o:ole="">
            <v:imagedata r:id="rId152" o:title=""/>
          </v:shape>
          <o:OLEObject Type="Embed" ProgID="Equation.DSMT4" ShapeID="_x0000_i1098" DrawAspect="Content" ObjectID="_1796840162" r:id="rId153"/>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D. </w:t>
      </w:r>
      <w:r w:rsidR="00DE5182" w:rsidRPr="00330A7E">
        <w:rPr>
          <w:rFonts w:ascii="Times New Roman" w:hAnsi="Times New Roman" w:cs="Times New Roman"/>
          <w:color w:val="0000CC"/>
          <w:position w:val="-6"/>
          <w:sz w:val="24"/>
          <w:szCs w:val="24"/>
        </w:rPr>
        <w:object w:dxaOrig="1340" w:dyaOrig="279" w14:anchorId="34248822">
          <v:shape id="_x0000_i1099" type="#_x0000_t75" style="width:66.75pt;height:13.5pt" o:ole="">
            <v:imagedata r:id="rId154" o:title=""/>
          </v:shape>
          <o:OLEObject Type="Embed" ProgID="Equation.DSMT4" ShapeID="_x0000_i1099" DrawAspect="Content" ObjectID="_1796840163" r:id="rId155"/>
        </w:object>
      </w:r>
    </w:p>
    <w:p w14:paraId="1C1E6DA2" w14:textId="37317999" w:rsidR="00C349C4" w:rsidRPr="00330A7E" w:rsidRDefault="00DE5182" w:rsidP="000E1E56">
      <w:pPr>
        <w:pStyle w:val="ListParagraph"/>
        <w:numPr>
          <w:ilvl w:val="0"/>
          <w:numId w:val="3"/>
        </w:numPr>
        <w:pBdr>
          <w:top w:val="nil"/>
          <w:left w:val="nil"/>
          <w:bottom w:val="nil"/>
          <w:right w:val="nil"/>
          <w:between w:val="nil"/>
        </w:pBdr>
        <w:tabs>
          <w:tab w:val="left" w:pos="992"/>
        </w:tabs>
        <w:spacing w:before="120"/>
        <w:contextualSpacing w:val="0"/>
        <w:rPr>
          <w:rFonts w:ascii="Times New Roman" w:hAnsi="Times New Roman" w:cs="Times New Roman"/>
          <w:sz w:val="24"/>
          <w:szCs w:val="24"/>
        </w:rPr>
      </w:pPr>
      <w:r w:rsidRPr="00330A7E">
        <w:rPr>
          <w:rFonts w:ascii="Times New Roman" w:eastAsia="Georgia" w:hAnsi="Times New Roman" w:cs="Times New Roman"/>
          <w:sz w:val="24"/>
          <w:szCs w:val="24"/>
        </w:rPr>
        <w:t xml:space="preserve">Trong không gian </w:t>
      </w:r>
      <w:r w:rsidRPr="00330A7E">
        <w:rPr>
          <w:rFonts w:ascii="Times New Roman" w:hAnsi="Times New Roman" w:cs="Times New Roman"/>
          <w:position w:val="-10"/>
          <w:sz w:val="24"/>
          <w:szCs w:val="24"/>
        </w:rPr>
        <w:object w:dxaOrig="560" w:dyaOrig="320" w14:anchorId="788745E2">
          <v:shape id="_x0000_i1100" type="#_x0000_t75" style="width:27.75pt;height:16.5pt" o:ole="">
            <v:imagedata r:id="rId156" o:title=""/>
          </v:shape>
          <o:OLEObject Type="Embed" ProgID="Equation.DSMT4" ShapeID="_x0000_i1100" DrawAspect="Content" ObjectID="_1796840164" r:id="rId157"/>
        </w:object>
      </w:r>
      <w:r w:rsidRPr="00330A7E">
        <w:rPr>
          <w:rFonts w:ascii="Times New Roman" w:eastAsia="Georgia" w:hAnsi="Times New Roman" w:cs="Times New Roman"/>
          <w:sz w:val="24"/>
          <w:szCs w:val="24"/>
        </w:rPr>
        <w:t xml:space="preserve">, góc giữa hai đường thẳng </w:t>
      </w:r>
      <w:r w:rsidRPr="00330A7E">
        <w:rPr>
          <w:rFonts w:ascii="Times New Roman" w:hAnsi="Times New Roman" w:cs="Times New Roman"/>
          <w:position w:val="-50"/>
          <w:sz w:val="24"/>
          <w:szCs w:val="24"/>
        </w:rPr>
        <w:object w:dxaOrig="1420" w:dyaOrig="1120" w14:anchorId="7890DE84">
          <v:shape id="_x0000_i1101" type="#_x0000_t75" style="width:70.5pt;height:55.5pt" o:ole="">
            <v:imagedata r:id="rId158" o:title=""/>
          </v:shape>
          <o:OLEObject Type="Embed" ProgID="Equation.DSMT4" ShapeID="_x0000_i1101" DrawAspect="Content" ObjectID="_1796840165" r:id="rId159"/>
        </w:object>
      </w:r>
      <w:r w:rsidRPr="00330A7E">
        <w:rPr>
          <w:rFonts w:ascii="Times New Roman" w:eastAsia="Georgia" w:hAnsi="Times New Roman" w:cs="Times New Roman"/>
          <w:sz w:val="24"/>
          <w:szCs w:val="24"/>
        </w:rPr>
        <w:t xml:space="preserve"> và </w:t>
      </w:r>
      <w:r w:rsidRPr="00330A7E">
        <w:rPr>
          <w:rFonts w:ascii="Times New Roman" w:hAnsi="Times New Roman" w:cs="Times New Roman"/>
          <w:position w:val="-50"/>
          <w:sz w:val="24"/>
          <w:szCs w:val="24"/>
        </w:rPr>
        <w:object w:dxaOrig="1420" w:dyaOrig="1120" w14:anchorId="68B5720D">
          <v:shape id="_x0000_i1102" type="#_x0000_t75" style="width:70.5pt;height:55.5pt" o:ole="">
            <v:imagedata r:id="rId160" o:title=""/>
          </v:shape>
          <o:OLEObject Type="Embed" ProgID="Equation.DSMT4" ShapeID="_x0000_i1102" DrawAspect="Content" ObjectID="_1796840166" r:id="rId161"/>
        </w:object>
      </w:r>
      <w:r w:rsidRPr="00330A7E">
        <w:rPr>
          <w:rFonts w:ascii="Times New Roman" w:hAnsi="Times New Roman" w:cs="Times New Roman"/>
          <w:sz w:val="24"/>
          <w:szCs w:val="24"/>
        </w:rPr>
        <w:t>.</w:t>
      </w:r>
    </w:p>
    <w:p w14:paraId="5882F431" w14:textId="51D28216" w:rsidR="00DE5182" w:rsidRPr="00330A7E" w:rsidRDefault="00C349C4" w:rsidP="001A78FE">
      <w:pPr>
        <w:pBdr>
          <w:top w:val="nil"/>
          <w:left w:val="nil"/>
          <w:bottom w:val="nil"/>
          <w:right w:val="nil"/>
          <w:between w:val="nil"/>
        </w:pBdr>
        <w:tabs>
          <w:tab w:val="left" w:pos="3402"/>
          <w:tab w:val="left" w:pos="5669"/>
          <w:tab w:val="left" w:pos="7937"/>
        </w:tabs>
        <w:spacing w:after="0"/>
        <w:ind w:left="992"/>
        <w:jc w:val="both"/>
        <w:rPr>
          <w:rFonts w:ascii="Times New Roman" w:eastAsia="Times New Roman" w:hAnsi="Times New Roman" w:cs="Times New Roman"/>
          <w:sz w:val="24"/>
          <w:szCs w:val="24"/>
        </w:rPr>
      </w:pPr>
      <w:r w:rsidRPr="00330A7E">
        <w:rPr>
          <w:rFonts w:ascii="Times New Roman" w:eastAsia="Times New Roman" w:hAnsi="Times New Roman" w:cs="Times New Roman"/>
          <w:b/>
          <w:color w:val="0000FF"/>
          <w:sz w:val="24"/>
          <w:szCs w:val="24"/>
        </w:rPr>
        <w:t xml:space="preserve">A. </w:t>
      </w:r>
      <w:r w:rsidR="00DE5182" w:rsidRPr="00330A7E">
        <w:rPr>
          <w:rFonts w:ascii="Times New Roman" w:hAnsi="Times New Roman" w:cs="Times New Roman"/>
          <w:position w:val="-6"/>
          <w:sz w:val="24"/>
          <w:szCs w:val="24"/>
        </w:rPr>
        <w:object w:dxaOrig="380" w:dyaOrig="320" w14:anchorId="13E53F8E">
          <v:shape id="_x0000_i1103" type="#_x0000_t75" style="width:19.5pt;height:16.5pt" o:ole="">
            <v:imagedata r:id="rId162" o:title=""/>
          </v:shape>
          <o:OLEObject Type="Embed" ProgID="Equation.DSMT4" ShapeID="_x0000_i1103" DrawAspect="Content" ObjectID="_1796840167" r:id="rId163"/>
        </w:object>
      </w:r>
      <w:r w:rsidR="00DE5182" w:rsidRPr="00330A7E">
        <w:rPr>
          <w:rFonts w:ascii="Times New Roman" w:hAnsi="Times New Roman" w:cs="Times New Roman"/>
          <w:sz w:val="24"/>
          <w:szCs w:val="24"/>
        </w:rPr>
        <w:t>.</w:t>
      </w:r>
      <w:r w:rsidRPr="00330A7E">
        <w:rPr>
          <w:rFonts w:ascii="Times New Roman" w:eastAsia="Times New Roman" w:hAnsi="Times New Roman" w:cs="Times New Roman"/>
          <w:sz w:val="24"/>
          <w:szCs w:val="24"/>
        </w:rPr>
        <w:tab/>
      </w:r>
      <w:r w:rsidRPr="00330A7E">
        <w:rPr>
          <w:rFonts w:ascii="Times New Roman" w:eastAsia="Times New Roman" w:hAnsi="Times New Roman" w:cs="Times New Roman"/>
          <w:b/>
          <w:color w:val="0000FF"/>
          <w:sz w:val="24"/>
          <w:szCs w:val="24"/>
        </w:rPr>
        <w:t xml:space="preserve">B. </w:t>
      </w:r>
      <w:r w:rsidR="00DE5182" w:rsidRPr="00330A7E">
        <w:rPr>
          <w:rFonts w:ascii="Times New Roman" w:hAnsi="Times New Roman" w:cs="Times New Roman"/>
          <w:position w:val="-6"/>
          <w:sz w:val="24"/>
          <w:szCs w:val="24"/>
        </w:rPr>
        <w:object w:dxaOrig="460" w:dyaOrig="320" w14:anchorId="5CC3F477">
          <v:shape id="_x0000_i1104" type="#_x0000_t75" style="width:22.5pt;height:16.5pt" o:ole="">
            <v:imagedata r:id="rId164" o:title=""/>
          </v:shape>
          <o:OLEObject Type="Embed" ProgID="Equation.DSMT4" ShapeID="_x0000_i1104" DrawAspect="Content" ObjectID="_1796840168" r:id="rId165"/>
        </w:object>
      </w:r>
      <w:r w:rsidR="00DE5182" w:rsidRPr="00330A7E">
        <w:rPr>
          <w:rFonts w:ascii="Times New Roman" w:hAnsi="Times New Roman" w:cs="Times New Roman"/>
          <w:sz w:val="24"/>
          <w:szCs w:val="24"/>
        </w:rPr>
        <w:t>.</w:t>
      </w:r>
      <w:r w:rsidRPr="00330A7E">
        <w:rPr>
          <w:rFonts w:ascii="Times New Roman" w:eastAsia="Times New Roman" w:hAnsi="Times New Roman" w:cs="Times New Roman"/>
          <w:sz w:val="24"/>
          <w:szCs w:val="24"/>
        </w:rPr>
        <w:tab/>
      </w:r>
      <w:r w:rsidRPr="00330A7E">
        <w:rPr>
          <w:rFonts w:ascii="Times New Roman" w:eastAsia="Times New Roman" w:hAnsi="Times New Roman" w:cs="Times New Roman"/>
          <w:b/>
          <w:color w:val="0000FF"/>
          <w:sz w:val="24"/>
          <w:szCs w:val="24"/>
        </w:rPr>
        <w:t xml:space="preserve">C. </w:t>
      </w:r>
      <w:r w:rsidR="00DE5182" w:rsidRPr="00330A7E">
        <w:rPr>
          <w:rFonts w:ascii="Times New Roman" w:hAnsi="Times New Roman" w:cs="Times New Roman"/>
          <w:position w:val="-6"/>
          <w:sz w:val="24"/>
          <w:szCs w:val="24"/>
        </w:rPr>
        <w:object w:dxaOrig="360" w:dyaOrig="320" w14:anchorId="648656D0">
          <v:shape id="_x0000_i1105" type="#_x0000_t75" style="width:18pt;height:16.5pt" o:ole="">
            <v:imagedata r:id="rId166" o:title=""/>
          </v:shape>
          <o:OLEObject Type="Embed" ProgID="Equation.DSMT4" ShapeID="_x0000_i1105" DrawAspect="Content" ObjectID="_1796840169" r:id="rId167"/>
        </w:object>
      </w:r>
      <w:r w:rsidR="00DE5182" w:rsidRPr="00330A7E">
        <w:rPr>
          <w:rFonts w:ascii="Times New Roman" w:hAnsi="Times New Roman" w:cs="Times New Roman"/>
          <w:sz w:val="24"/>
          <w:szCs w:val="24"/>
        </w:rPr>
        <w:t>.</w:t>
      </w:r>
      <w:r w:rsidRPr="00330A7E">
        <w:rPr>
          <w:rFonts w:ascii="Times New Roman" w:eastAsia="Times New Roman" w:hAnsi="Times New Roman" w:cs="Times New Roman"/>
          <w:sz w:val="24"/>
          <w:szCs w:val="24"/>
        </w:rPr>
        <w:tab/>
      </w:r>
      <w:r w:rsidRPr="00330A7E">
        <w:rPr>
          <w:rFonts w:ascii="Times New Roman" w:eastAsia="Times New Roman" w:hAnsi="Times New Roman" w:cs="Times New Roman"/>
          <w:b/>
          <w:color w:val="0000FF"/>
          <w:sz w:val="24"/>
          <w:szCs w:val="24"/>
        </w:rPr>
        <w:t xml:space="preserve">D. </w:t>
      </w:r>
      <w:r w:rsidR="00DE5182" w:rsidRPr="00330A7E">
        <w:rPr>
          <w:rFonts w:ascii="Times New Roman" w:hAnsi="Times New Roman" w:cs="Times New Roman"/>
          <w:position w:val="-6"/>
          <w:sz w:val="24"/>
          <w:szCs w:val="24"/>
        </w:rPr>
        <w:object w:dxaOrig="360" w:dyaOrig="320" w14:anchorId="10BD64BF">
          <v:shape id="_x0000_i1106" type="#_x0000_t75" style="width:18pt;height:16.5pt" o:ole="">
            <v:imagedata r:id="rId168" o:title=""/>
          </v:shape>
          <o:OLEObject Type="Embed" ProgID="Equation.DSMT4" ShapeID="_x0000_i1106" DrawAspect="Content" ObjectID="_1796840170" r:id="rId169"/>
        </w:object>
      </w:r>
      <w:r w:rsidR="00DE5182" w:rsidRPr="00330A7E">
        <w:rPr>
          <w:rFonts w:ascii="Times New Roman" w:hAnsi="Times New Roman" w:cs="Times New Roman"/>
          <w:sz w:val="24"/>
          <w:szCs w:val="24"/>
        </w:rPr>
        <w:t>.</w:t>
      </w:r>
    </w:p>
    <w:p w14:paraId="7ED9633B" w14:textId="77777777" w:rsidR="001A78FE" w:rsidRPr="00330A7E" w:rsidRDefault="001A78FE" w:rsidP="001A78FE">
      <w:pPr>
        <w:pBdr>
          <w:top w:val="nil"/>
          <w:left w:val="nil"/>
          <w:bottom w:val="nil"/>
          <w:right w:val="nil"/>
          <w:between w:val="nil"/>
        </w:pBdr>
        <w:tabs>
          <w:tab w:val="left" w:pos="3402"/>
          <w:tab w:val="left" w:pos="5669"/>
          <w:tab w:val="left" w:pos="7937"/>
        </w:tabs>
        <w:spacing w:after="0"/>
        <w:ind w:left="992" w:hanging="992"/>
        <w:jc w:val="both"/>
        <w:rPr>
          <w:rFonts w:ascii="Times New Roman" w:eastAsia="Times New Roman" w:hAnsi="Times New Roman" w:cs="Times New Roman"/>
          <w:b/>
          <w:iCs/>
          <w:color w:val="0000FF"/>
          <w:sz w:val="24"/>
          <w:szCs w:val="24"/>
        </w:rPr>
      </w:pPr>
      <w:r w:rsidRPr="00330A7E">
        <w:rPr>
          <w:rFonts w:ascii="Times New Roman" w:eastAsia="Times New Roman" w:hAnsi="Times New Roman" w:cs="Times New Roman"/>
          <w:b/>
          <w:iCs/>
          <w:color w:val="0000FF"/>
          <w:sz w:val="24"/>
          <w:szCs w:val="24"/>
        </w:rPr>
        <w:t>PHẦN 2. CÂU HỎI TRẮC NGHIỆM ĐÚNG SAI</w:t>
      </w:r>
    </w:p>
    <w:p w14:paraId="32DEE082" w14:textId="74C0BBFA" w:rsidR="00DE5182" w:rsidRPr="00330A7E" w:rsidRDefault="00DE5182" w:rsidP="001A78FE">
      <w:pPr>
        <w:pBdr>
          <w:top w:val="nil"/>
          <w:left w:val="nil"/>
          <w:bottom w:val="nil"/>
          <w:right w:val="nil"/>
          <w:between w:val="nil"/>
        </w:pBdr>
        <w:tabs>
          <w:tab w:val="left" w:pos="3402"/>
          <w:tab w:val="left" w:pos="5669"/>
          <w:tab w:val="left" w:pos="7937"/>
        </w:tabs>
        <w:spacing w:after="0"/>
        <w:ind w:left="992" w:hanging="992"/>
        <w:jc w:val="both"/>
        <w:rPr>
          <w:rFonts w:ascii="Times New Roman" w:eastAsia="Times New Roman" w:hAnsi="Times New Roman" w:cs="Times New Roman"/>
          <w:i/>
          <w:color w:val="0000FF"/>
          <w:sz w:val="24"/>
          <w:szCs w:val="24"/>
        </w:rPr>
      </w:pPr>
      <w:r w:rsidRPr="00330A7E">
        <w:rPr>
          <w:rFonts w:ascii="Times New Roman" w:eastAsia="Times New Roman" w:hAnsi="Times New Roman" w:cs="Times New Roman"/>
          <w:i/>
          <w:color w:val="0000FF"/>
          <w:sz w:val="24"/>
          <w:szCs w:val="24"/>
        </w:rPr>
        <w:t>Thí sinh trả lời từ câu 13 đến câu 16. Trong mỗi ý a), b), c), d) ở mỗi câu hỏi, thí sinh chọn đúng hoặc chọn sai.</w:t>
      </w:r>
    </w:p>
    <w:p w14:paraId="2B579EF7" w14:textId="65B4E145" w:rsidR="00DE5182" w:rsidRPr="00330A7E" w:rsidRDefault="00DE5182" w:rsidP="000E1E56">
      <w:pPr>
        <w:pStyle w:val="ListParagraph"/>
        <w:numPr>
          <w:ilvl w:val="0"/>
          <w:numId w:val="3"/>
        </w:numPr>
        <w:tabs>
          <w:tab w:val="left" w:pos="992"/>
        </w:tabs>
        <w:spacing w:before="120"/>
        <w:contextualSpacing w:val="0"/>
        <w:rPr>
          <w:rFonts w:ascii="Times New Roman" w:hAnsi="Times New Roman" w:cs="Times New Roman"/>
          <w:sz w:val="24"/>
          <w:szCs w:val="24"/>
        </w:rPr>
      </w:pPr>
      <w:r w:rsidRPr="00330A7E">
        <w:rPr>
          <w:rFonts w:ascii="Times New Roman" w:eastAsia="Georgia" w:hAnsi="Times New Roman" w:cs="Times New Roman"/>
          <w:sz w:val="24"/>
          <w:szCs w:val="24"/>
        </w:rPr>
        <w:t xml:space="preserve">Cho hàm số </w:t>
      </w:r>
      <w:r w:rsidRPr="00330A7E">
        <w:rPr>
          <w:rFonts w:ascii="Times New Roman" w:hAnsi="Times New Roman" w:cs="Times New Roman"/>
          <w:sz w:val="24"/>
          <w:szCs w:val="24"/>
        </w:rPr>
        <w:object w:dxaOrig="1680" w:dyaOrig="460" w14:anchorId="4CCEBE8A">
          <v:shape id="_x0000_i1107" type="#_x0000_t75" style="width:84pt;height:22.5pt" o:ole="">
            <v:imagedata r:id="rId170" o:title=""/>
          </v:shape>
          <o:OLEObject Type="Embed" ProgID="Equation.DSMT4" ShapeID="_x0000_i1107" DrawAspect="Content" ObjectID="_1796840171" r:id="rId171"/>
        </w:object>
      </w:r>
      <w:r w:rsidRPr="00330A7E">
        <w:rPr>
          <w:rFonts w:ascii="Times New Roman" w:hAnsi="Times New Roman" w:cs="Times New Roman"/>
          <w:sz w:val="24"/>
          <w:szCs w:val="24"/>
        </w:rPr>
        <w:t>.</w:t>
      </w:r>
    </w:p>
    <w:p w14:paraId="5B7A24FF" w14:textId="77777777" w:rsidR="00DE5182" w:rsidRPr="00330A7E" w:rsidRDefault="00DE5182" w:rsidP="001A78FE">
      <w:pPr>
        <w:spacing w:after="0"/>
        <w:ind w:left="992" w:hanging="2"/>
        <w:rPr>
          <w:rFonts w:ascii="Times New Roman" w:hAnsi="Times New Roman" w:cs="Times New Roman"/>
          <w:sz w:val="24"/>
          <w:szCs w:val="24"/>
        </w:rPr>
      </w:pPr>
      <w:r w:rsidRPr="00330A7E">
        <w:rPr>
          <w:rFonts w:ascii="Times New Roman" w:eastAsia="Georgia" w:hAnsi="Times New Roman" w:cs="Times New Roman"/>
          <w:sz w:val="24"/>
          <w:szCs w:val="24"/>
        </w:rPr>
        <w:t xml:space="preserve">a) Tập xác định của hàm số đã cho là </w:t>
      </w:r>
      <w:r w:rsidRPr="00330A7E">
        <w:rPr>
          <w:rFonts w:ascii="Times New Roman" w:hAnsi="Times New Roman" w:cs="Times New Roman"/>
          <w:position w:val="-14"/>
          <w:sz w:val="24"/>
          <w:szCs w:val="24"/>
        </w:rPr>
        <w:object w:dxaOrig="1120" w:dyaOrig="400" w14:anchorId="32709517">
          <v:shape id="_x0000_i1108" type="#_x0000_t75" style="width:55.5pt;height:20.25pt" o:ole="">
            <v:imagedata r:id="rId172" o:title=""/>
          </v:shape>
          <o:OLEObject Type="Embed" ProgID="Equation.DSMT4" ShapeID="_x0000_i1108" DrawAspect="Content" ObjectID="_1796840172" r:id="rId173"/>
        </w:object>
      </w:r>
      <w:r w:rsidRPr="00330A7E">
        <w:rPr>
          <w:rFonts w:ascii="Times New Roman" w:hAnsi="Times New Roman" w:cs="Times New Roman"/>
          <w:sz w:val="24"/>
          <w:szCs w:val="24"/>
        </w:rPr>
        <w:t>.</w:t>
      </w:r>
    </w:p>
    <w:p w14:paraId="77EA3E79" w14:textId="77777777" w:rsidR="00DE5182" w:rsidRPr="00330A7E" w:rsidRDefault="00DE5182" w:rsidP="001A78FE">
      <w:pPr>
        <w:spacing w:after="0"/>
        <w:ind w:left="992" w:hanging="2"/>
        <w:rPr>
          <w:rFonts w:ascii="Times New Roman" w:hAnsi="Times New Roman" w:cs="Times New Roman"/>
          <w:sz w:val="24"/>
          <w:szCs w:val="24"/>
        </w:rPr>
      </w:pPr>
      <w:r w:rsidRPr="00330A7E">
        <w:rPr>
          <w:rFonts w:ascii="Times New Roman" w:eastAsia="Georgia" w:hAnsi="Times New Roman" w:cs="Times New Roman"/>
          <w:sz w:val="24"/>
          <w:szCs w:val="24"/>
        </w:rPr>
        <w:t xml:space="preserve">b) Hàm số đã cho có đạo hàm </w:t>
      </w:r>
      <w:r w:rsidRPr="00330A7E">
        <w:rPr>
          <w:rFonts w:ascii="Times New Roman" w:hAnsi="Times New Roman" w:cs="Times New Roman"/>
          <w:position w:val="-32"/>
          <w:sz w:val="24"/>
          <w:szCs w:val="24"/>
        </w:rPr>
        <w:object w:dxaOrig="2780" w:dyaOrig="740" w14:anchorId="24146ED8">
          <v:shape id="_x0000_i1109" type="#_x0000_t75" style="width:138.75pt;height:36.75pt" o:ole="">
            <v:imagedata r:id="rId174" o:title=""/>
          </v:shape>
          <o:OLEObject Type="Embed" ProgID="Equation.DSMT4" ShapeID="_x0000_i1109" DrawAspect="Content" ObjectID="_1796840173" r:id="rId175"/>
        </w:object>
      </w:r>
      <w:r w:rsidRPr="00330A7E">
        <w:rPr>
          <w:rFonts w:ascii="Times New Roman" w:hAnsi="Times New Roman" w:cs="Times New Roman"/>
          <w:sz w:val="24"/>
          <w:szCs w:val="24"/>
        </w:rPr>
        <w:t>.</w:t>
      </w:r>
    </w:p>
    <w:p w14:paraId="706BA11D" w14:textId="77777777" w:rsidR="00DE5182" w:rsidRPr="00330A7E" w:rsidRDefault="00DE5182" w:rsidP="001A78FE">
      <w:pPr>
        <w:spacing w:after="0"/>
        <w:ind w:left="992" w:hanging="2"/>
        <w:rPr>
          <w:rFonts w:ascii="Times New Roman" w:hAnsi="Times New Roman" w:cs="Times New Roman"/>
          <w:sz w:val="24"/>
          <w:szCs w:val="24"/>
        </w:rPr>
      </w:pPr>
      <w:r w:rsidRPr="00330A7E">
        <w:rPr>
          <w:rFonts w:ascii="Times New Roman" w:eastAsia="Georgia" w:hAnsi="Times New Roman" w:cs="Times New Roman"/>
          <w:sz w:val="24"/>
          <w:szCs w:val="24"/>
        </w:rPr>
        <w:t xml:space="preserve">c) Giá trị lớn nhất của hàm số đã cho là </w:t>
      </w:r>
      <w:r w:rsidRPr="00330A7E">
        <w:rPr>
          <w:rFonts w:ascii="Times New Roman" w:hAnsi="Times New Roman" w:cs="Times New Roman"/>
          <w:position w:val="-24"/>
          <w:sz w:val="24"/>
          <w:szCs w:val="24"/>
        </w:rPr>
        <w:object w:dxaOrig="240" w:dyaOrig="620" w14:anchorId="3EED25FE">
          <v:shape id="_x0000_i1110" type="#_x0000_t75" style="width:12pt;height:32.25pt" o:ole="">
            <v:imagedata r:id="rId176" o:title=""/>
          </v:shape>
          <o:OLEObject Type="Embed" ProgID="Equation.DSMT4" ShapeID="_x0000_i1110" DrawAspect="Content" ObjectID="_1796840174" r:id="rId177"/>
        </w:object>
      </w:r>
      <w:r w:rsidRPr="00330A7E">
        <w:rPr>
          <w:rFonts w:ascii="Times New Roman" w:hAnsi="Times New Roman" w:cs="Times New Roman"/>
          <w:sz w:val="24"/>
          <w:szCs w:val="24"/>
        </w:rPr>
        <w:t>.</w:t>
      </w:r>
    </w:p>
    <w:p w14:paraId="6C10CACC" w14:textId="77777777" w:rsidR="00DE5182" w:rsidRPr="00330A7E" w:rsidRDefault="00DE5182" w:rsidP="001A78FE">
      <w:pPr>
        <w:spacing w:after="0"/>
        <w:ind w:left="992" w:hanging="2"/>
        <w:rPr>
          <w:rFonts w:ascii="Times New Roman" w:hAnsi="Times New Roman" w:cs="Times New Roman"/>
          <w:sz w:val="24"/>
          <w:szCs w:val="24"/>
        </w:rPr>
      </w:pPr>
      <w:r w:rsidRPr="00330A7E">
        <w:rPr>
          <w:rFonts w:ascii="Times New Roman" w:eastAsia="Georgia" w:hAnsi="Times New Roman" w:cs="Times New Roman"/>
          <w:sz w:val="24"/>
          <w:szCs w:val="24"/>
        </w:rPr>
        <w:t xml:space="preserve">d) Phương trình </w:t>
      </w:r>
      <w:r w:rsidRPr="00330A7E">
        <w:rPr>
          <w:rFonts w:ascii="Times New Roman" w:hAnsi="Times New Roman" w:cs="Times New Roman"/>
          <w:position w:val="-14"/>
          <w:sz w:val="24"/>
          <w:szCs w:val="24"/>
        </w:rPr>
        <w:object w:dxaOrig="1340" w:dyaOrig="400" w14:anchorId="2AD74CBA">
          <v:shape id="_x0000_i1111" type="#_x0000_t75" style="width:66.75pt;height:20.25pt" o:ole="">
            <v:imagedata r:id="rId178" o:title=""/>
          </v:shape>
          <o:OLEObject Type="Embed" ProgID="Equation.DSMT4" ShapeID="_x0000_i1111" DrawAspect="Content" ObjectID="_1796840175" r:id="rId179"/>
        </w:object>
      </w:r>
      <w:r w:rsidRPr="00330A7E">
        <w:rPr>
          <w:rFonts w:ascii="Times New Roman" w:eastAsia="Georgia" w:hAnsi="Times New Roman" w:cs="Times New Roman"/>
          <w:sz w:val="24"/>
          <w:szCs w:val="24"/>
        </w:rPr>
        <w:t xml:space="preserve"> có ba nghiệm phân biệt.</w:t>
      </w:r>
    </w:p>
    <w:p w14:paraId="53E4CC09" w14:textId="555D632F" w:rsidR="00C349C4" w:rsidRPr="00330A7E" w:rsidRDefault="00DE5182" w:rsidP="000E1E56">
      <w:pPr>
        <w:pStyle w:val="ListParagraph"/>
        <w:numPr>
          <w:ilvl w:val="0"/>
          <w:numId w:val="3"/>
        </w:numPr>
        <w:tabs>
          <w:tab w:val="left" w:pos="992"/>
        </w:tabs>
        <w:spacing w:before="120"/>
        <w:contextualSpacing w:val="0"/>
        <w:rPr>
          <w:rFonts w:ascii="Times New Roman" w:hAnsi="Times New Roman" w:cs="Times New Roman"/>
          <w:sz w:val="24"/>
          <w:szCs w:val="24"/>
        </w:rPr>
      </w:pPr>
      <w:r w:rsidRPr="00330A7E">
        <w:rPr>
          <w:rFonts w:ascii="Times New Roman" w:eastAsia="Georgia" w:hAnsi="Times New Roman" w:cs="Times New Roman"/>
          <w:sz w:val="24"/>
          <w:szCs w:val="24"/>
        </w:rPr>
        <w:lastRenderedPageBreak/>
        <w:t xml:space="preserve">Cho hàm số </w:t>
      </w:r>
      <w:r w:rsidRPr="00330A7E">
        <w:rPr>
          <w:rFonts w:ascii="Times New Roman" w:hAnsi="Times New Roman" w:cs="Times New Roman"/>
          <w:position w:val="-14"/>
          <w:sz w:val="24"/>
          <w:szCs w:val="24"/>
        </w:rPr>
        <w:object w:dxaOrig="1700" w:dyaOrig="400" w14:anchorId="20A7520A">
          <v:shape id="_x0000_i1112" type="#_x0000_t75" style="width:85.5pt;height:20.25pt" o:ole="">
            <v:imagedata r:id="rId180" o:title=""/>
          </v:shape>
          <o:OLEObject Type="Embed" ProgID="Equation.DSMT4" ShapeID="_x0000_i1112" DrawAspect="Content" ObjectID="_1796840176" r:id="rId181"/>
        </w:object>
      </w:r>
      <w:r w:rsidRPr="00330A7E">
        <w:rPr>
          <w:rFonts w:ascii="Times New Roman" w:eastAsia="Georgia" w:hAnsi="Times New Roman" w:cs="Times New Roman"/>
          <w:sz w:val="24"/>
          <w:szCs w:val="24"/>
        </w:rPr>
        <w:t xml:space="preserve">. Hình phẳng </w:t>
      </w:r>
      <w:r w:rsidRPr="00330A7E">
        <w:rPr>
          <w:rFonts w:ascii="Times New Roman" w:hAnsi="Times New Roman" w:cs="Times New Roman"/>
          <w:position w:val="-14"/>
          <w:sz w:val="24"/>
          <w:szCs w:val="24"/>
        </w:rPr>
        <w:object w:dxaOrig="480" w:dyaOrig="400" w14:anchorId="4E0314A3">
          <v:shape id="_x0000_i1113" type="#_x0000_t75" style="width:24pt;height:20.25pt" o:ole="">
            <v:imagedata r:id="rId182" o:title=""/>
          </v:shape>
          <o:OLEObject Type="Embed" ProgID="Equation.DSMT4" ShapeID="_x0000_i1113" DrawAspect="Content" ObjectID="_1796840177" r:id="rId183"/>
        </w:object>
      </w:r>
      <w:r w:rsidRPr="00330A7E">
        <w:rPr>
          <w:rFonts w:ascii="Times New Roman" w:eastAsia="Georgia" w:hAnsi="Times New Roman" w:cs="Times New Roman"/>
          <w:sz w:val="24"/>
          <w:szCs w:val="24"/>
        </w:rPr>
        <w:t xml:space="preserve"> giới hạn bởi đồ thị hàm số </w:t>
      </w:r>
      <w:r w:rsidRPr="00330A7E">
        <w:rPr>
          <w:rFonts w:ascii="Times New Roman" w:hAnsi="Times New Roman" w:cs="Times New Roman"/>
          <w:position w:val="-14"/>
          <w:sz w:val="24"/>
          <w:szCs w:val="24"/>
        </w:rPr>
        <w:object w:dxaOrig="960" w:dyaOrig="400" w14:anchorId="673B843C">
          <v:shape id="_x0000_i1114" type="#_x0000_t75" style="width:48pt;height:20.25pt" o:ole="">
            <v:imagedata r:id="rId184" o:title=""/>
          </v:shape>
          <o:OLEObject Type="Embed" ProgID="Equation.DSMT4" ShapeID="_x0000_i1114" DrawAspect="Content" ObjectID="_1796840178" r:id="rId185"/>
        </w:object>
      </w:r>
      <w:r w:rsidRPr="00330A7E">
        <w:rPr>
          <w:rFonts w:ascii="Times New Roman" w:eastAsia="Georgia" w:hAnsi="Times New Roman" w:cs="Times New Roman"/>
          <w:sz w:val="24"/>
          <w:szCs w:val="24"/>
        </w:rPr>
        <w:t xml:space="preserve">, trục </w:t>
      </w:r>
      <w:r w:rsidRPr="00330A7E">
        <w:rPr>
          <w:rFonts w:ascii="Times New Roman" w:hAnsi="Times New Roman" w:cs="Times New Roman"/>
          <w:position w:val="-6"/>
          <w:sz w:val="24"/>
          <w:szCs w:val="24"/>
        </w:rPr>
        <w:object w:dxaOrig="360" w:dyaOrig="279" w14:anchorId="714CD586">
          <v:shape id="_x0000_i1115" type="#_x0000_t75" style="width:18pt;height:14.25pt" o:ole="">
            <v:imagedata r:id="rId186" o:title=""/>
          </v:shape>
          <o:OLEObject Type="Embed" ProgID="Equation.DSMT4" ShapeID="_x0000_i1115" DrawAspect="Content" ObjectID="_1796840179" r:id="rId187"/>
        </w:object>
      </w:r>
      <w:r w:rsidRPr="00330A7E">
        <w:rPr>
          <w:rFonts w:ascii="Times New Roman" w:eastAsia="Georgia" w:hAnsi="Times New Roman" w:cs="Times New Roman"/>
          <w:sz w:val="24"/>
          <w:szCs w:val="24"/>
        </w:rPr>
        <w:t xml:space="preserve">, trục </w:t>
      </w:r>
      <w:r w:rsidRPr="00330A7E">
        <w:rPr>
          <w:rFonts w:ascii="Times New Roman" w:hAnsi="Times New Roman" w:cs="Times New Roman"/>
          <w:position w:val="-10"/>
          <w:sz w:val="24"/>
          <w:szCs w:val="24"/>
        </w:rPr>
        <w:object w:dxaOrig="360" w:dyaOrig="320" w14:anchorId="2BA86CD1">
          <v:shape id="_x0000_i1116" type="#_x0000_t75" style="width:18pt;height:16.5pt" o:ole="">
            <v:imagedata r:id="rId188" o:title=""/>
          </v:shape>
          <o:OLEObject Type="Embed" ProgID="Equation.DSMT4" ShapeID="_x0000_i1116" DrawAspect="Content" ObjectID="_1796840180" r:id="rId189"/>
        </w:object>
      </w:r>
      <w:r w:rsidRPr="00330A7E">
        <w:rPr>
          <w:rFonts w:ascii="Times New Roman" w:eastAsia="Georgia" w:hAnsi="Times New Roman" w:cs="Times New Roman"/>
          <w:sz w:val="24"/>
          <w:szCs w:val="24"/>
        </w:rPr>
        <w:t xml:space="preserve"> và đường thẳng </w:t>
      </w:r>
      <w:r w:rsidRPr="00330A7E">
        <w:rPr>
          <w:rFonts w:ascii="Times New Roman" w:hAnsi="Times New Roman" w:cs="Times New Roman"/>
          <w:position w:val="-6"/>
          <w:sz w:val="24"/>
          <w:szCs w:val="24"/>
        </w:rPr>
        <w:object w:dxaOrig="600" w:dyaOrig="220" w14:anchorId="77636092">
          <v:shape id="_x0000_i1117" type="#_x0000_t75" style="width:30pt;height:10.5pt" o:ole="">
            <v:imagedata r:id="rId190" o:title=""/>
          </v:shape>
          <o:OLEObject Type="Embed" ProgID="Equation.DSMT4" ShapeID="_x0000_i1117" DrawAspect="Content" ObjectID="_1796840181" r:id="rId191"/>
        </w:object>
      </w:r>
      <w:r w:rsidRPr="00330A7E">
        <w:rPr>
          <w:rFonts w:ascii="Times New Roman" w:eastAsia="Georgia" w:hAnsi="Times New Roman" w:cs="Times New Roman"/>
          <w:sz w:val="24"/>
          <w:szCs w:val="24"/>
        </w:rPr>
        <w:t xml:space="preserve">. Hình phẳng </w:t>
      </w:r>
      <w:r w:rsidRPr="00330A7E">
        <w:rPr>
          <w:rFonts w:ascii="Times New Roman" w:hAnsi="Times New Roman" w:cs="Times New Roman"/>
          <w:position w:val="-14"/>
          <w:sz w:val="24"/>
          <w:szCs w:val="24"/>
        </w:rPr>
        <w:object w:dxaOrig="560" w:dyaOrig="400" w14:anchorId="3A7CA84A">
          <v:shape id="_x0000_i1118" type="#_x0000_t75" style="width:27.75pt;height:20.25pt" o:ole="">
            <v:imagedata r:id="rId192" o:title=""/>
          </v:shape>
          <o:OLEObject Type="Embed" ProgID="Equation.DSMT4" ShapeID="_x0000_i1118" DrawAspect="Content" ObjectID="_1796840182" r:id="rId193"/>
        </w:object>
      </w:r>
      <w:r w:rsidRPr="00330A7E">
        <w:rPr>
          <w:rFonts w:ascii="Times New Roman" w:eastAsia="Georgia" w:hAnsi="Times New Roman" w:cs="Times New Roman"/>
          <w:sz w:val="24"/>
          <w:szCs w:val="24"/>
        </w:rPr>
        <w:t xml:space="preserve"> giới hạn bởi đồ thị hàm số </w:t>
      </w:r>
      <w:r w:rsidRPr="00330A7E">
        <w:rPr>
          <w:rFonts w:ascii="Times New Roman" w:hAnsi="Times New Roman" w:cs="Times New Roman"/>
          <w:position w:val="-14"/>
          <w:sz w:val="24"/>
          <w:szCs w:val="24"/>
        </w:rPr>
        <w:object w:dxaOrig="960" w:dyaOrig="400" w14:anchorId="5B510469">
          <v:shape id="_x0000_i1119" type="#_x0000_t75" style="width:48pt;height:20.25pt" o:ole="">
            <v:imagedata r:id="rId194" o:title=""/>
          </v:shape>
          <o:OLEObject Type="Embed" ProgID="Equation.DSMT4" ShapeID="_x0000_i1119" DrawAspect="Content" ObjectID="_1796840183" r:id="rId195"/>
        </w:object>
      </w:r>
      <w:r w:rsidRPr="00330A7E">
        <w:rPr>
          <w:rFonts w:ascii="Times New Roman" w:eastAsia="Georgia" w:hAnsi="Times New Roman" w:cs="Times New Roman"/>
          <w:sz w:val="24"/>
          <w:szCs w:val="24"/>
        </w:rPr>
        <w:t xml:space="preserve">, trục </w:t>
      </w:r>
      <w:r w:rsidRPr="00330A7E">
        <w:rPr>
          <w:rFonts w:ascii="Times New Roman" w:hAnsi="Times New Roman" w:cs="Times New Roman"/>
          <w:position w:val="-6"/>
          <w:sz w:val="24"/>
          <w:szCs w:val="24"/>
        </w:rPr>
        <w:object w:dxaOrig="360" w:dyaOrig="279" w14:anchorId="4E230EB4">
          <v:shape id="_x0000_i1120" type="#_x0000_t75" style="width:18pt;height:14.25pt" o:ole="">
            <v:imagedata r:id="rId186" o:title=""/>
          </v:shape>
          <o:OLEObject Type="Embed" ProgID="Equation.DSMT4" ShapeID="_x0000_i1120" DrawAspect="Content" ObjectID="_1796840184" r:id="rId196"/>
        </w:object>
      </w:r>
      <w:r w:rsidRPr="00330A7E">
        <w:rPr>
          <w:rFonts w:ascii="Times New Roman" w:eastAsia="Georgia" w:hAnsi="Times New Roman" w:cs="Times New Roman"/>
          <w:sz w:val="24"/>
          <w:szCs w:val="24"/>
        </w:rPr>
        <w:t xml:space="preserve">, trục </w:t>
      </w:r>
      <w:r w:rsidRPr="00330A7E">
        <w:rPr>
          <w:rFonts w:ascii="Times New Roman" w:hAnsi="Times New Roman" w:cs="Times New Roman"/>
          <w:position w:val="-10"/>
          <w:sz w:val="24"/>
          <w:szCs w:val="24"/>
        </w:rPr>
        <w:object w:dxaOrig="360" w:dyaOrig="320" w14:anchorId="31F7F213">
          <v:shape id="_x0000_i1121" type="#_x0000_t75" style="width:18pt;height:16.5pt" o:ole="">
            <v:imagedata r:id="rId188" o:title=""/>
          </v:shape>
          <o:OLEObject Type="Embed" ProgID="Equation.DSMT4" ShapeID="_x0000_i1121" DrawAspect="Content" ObjectID="_1796840185" r:id="rId197"/>
        </w:object>
      </w:r>
      <w:r w:rsidRPr="00330A7E">
        <w:rPr>
          <w:rFonts w:ascii="Times New Roman" w:eastAsia="Georgia" w:hAnsi="Times New Roman" w:cs="Times New Roman"/>
          <w:sz w:val="24"/>
          <w:szCs w:val="24"/>
        </w:rPr>
        <w:t xml:space="preserve"> và đường thẳng </w:t>
      </w:r>
      <w:r w:rsidRPr="00330A7E">
        <w:rPr>
          <w:rFonts w:ascii="Times New Roman" w:hAnsi="Times New Roman" w:cs="Times New Roman"/>
          <w:position w:val="-6"/>
          <w:sz w:val="24"/>
          <w:szCs w:val="24"/>
        </w:rPr>
        <w:object w:dxaOrig="560" w:dyaOrig="220" w14:anchorId="100E7ED9">
          <v:shape id="_x0000_i1122" type="#_x0000_t75" style="width:27.75pt;height:10.5pt" o:ole="">
            <v:imagedata r:id="rId198" o:title=""/>
          </v:shape>
          <o:OLEObject Type="Embed" ProgID="Equation.DSMT4" ShapeID="_x0000_i1122" DrawAspect="Content" ObjectID="_1796840186" r:id="rId199"/>
        </w:object>
      </w:r>
      <w:r w:rsidRPr="00330A7E">
        <w:rPr>
          <w:rFonts w:ascii="Times New Roman" w:eastAsia="Georgia" w:hAnsi="Times New Roman" w:cs="Times New Roman"/>
          <w:sz w:val="24"/>
          <w:szCs w:val="24"/>
        </w:rPr>
        <w:t xml:space="preserve"> với </w:t>
      </w:r>
      <w:r w:rsidRPr="00330A7E">
        <w:rPr>
          <w:rFonts w:ascii="Times New Roman" w:hAnsi="Times New Roman" w:cs="Times New Roman"/>
          <w:position w:val="-14"/>
          <w:sz w:val="24"/>
          <w:szCs w:val="24"/>
        </w:rPr>
        <w:object w:dxaOrig="960" w:dyaOrig="400" w14:anchorId="17250A4D">
          <v:shape id="_x0000_i1123" type="#_x0000_t75" style="width:48pt;height:20.25pt" o:ole="">
            <v:imagedata r:id="rId200" o:title=""/>
          </v:shape>
          <o:OLEObject Type="Embed" ProgID="Equation.DSMT4" ShapeID="_x0000_i1123" DrawAspect="Content" ObjectID="_1796840187" r:id="rId201"/>
        </w:object>
      </w:r>
      <w:r w:rsidRPr="00330A7E">
        <w:rPr>
          <w:rFonts w:ascii="Times New Roman" w:hAnsi="Times New Roman" w:cs="Times New Roman"/>
          <w:sz w:val="24"/>
          <w:szCs w:val="24"/>
        </w:rPr>
        <w:t>.</w:t>
      </w:r>
    </w:p>
    <w:p w14:paraId="5B40D84A" w14:textId="5B1F1E93" w:rsidR="00DE5182" w:rsidRPr="00330A7E" w:rsidRDefault="00DE5182" w:rsidP="001A78FE">
      <w:pPr>
        <w:spacing w:after="0"/>
        <w:ind w:left="992" w:hanging="2"/>
        <w:rPr>
          <w:rFonts w:ascii="Times New Roman" w:hAnsi="Times New Roman" w:cs="Times New Roman"/>
          <w:sz w:val="24"/>
          <w:szCs w:val="24"/>
        </w:rPr>
      </w:pPr>
      <w:r w:rsidRPr="00330A7E">
        <w:rPr>
          <w:rFonts w:ascii="Times New Roman" w:hAnsi="Times New Roman" w:cs="Times New Roman"/>
          <w:sz w:val="24"/>
          <w:szCs w:val="24"/>
        </w:rPr>
        <w:t xml:space="preserve">a) </w:t>
      </w:r>
      <w:r w:rsidRPr="00330A7E">
        <w:rPr>
          <w:rFonts w:ascii="Times New Roman" w:hAnsi="Times New Roman" w:cs="Times New Roman"/>
          <w:position w:val="-14"/>
          <w:sz w:val="24"/>
          <w:szCs w:val="24"/>
        </w:rPr>
        <w:object w:dxaOrig="2100" w:dyaOrig="400" w14:anchorId="0308D9AF">
          <v:shape id="_x0000_i1124" type="#_x0000_t75" style="width:104.25pt;height:20.25pt" o:ole="">
            <v:imagedata r:id="rId202" o:title=""/>
          </v:shape>
          <o:OLEObject Type="Embed" ProgID="Equation.DSMT4" ShapeID="_x0000_i1124" DrawAspect="Content" ObjectID="_1796840188" r:id="rId203"/>
        </w:object>
      </w:r>
    </w:p>
    <w:p w14:paraId="61B6632D" w14:textId="2D39E0FB" w:rsidR="00DE5182" w:rsidRPr="00330A7E" w:rsidRDefault="00DE5182" w:rsidP="001A78FE">
      <w:pPr>
        <w:spacing w:after="0"/>
        <w:ind w:left="992" w:hanging="2"/>
        <w:rPr>
          <w:rFonts w:ascii="Times New Roman" w:hAnsi="Times New Roman" w:cs="Times New Roman"/>
          <w:sz w:val="24"/>
          <w:szCs w:val="24"/>
        </w:rPr>
      </w:pPr>
      <w:r w:rsidRPr="00330A7E">
        <w:rPr>
          <w:rFonts w:ascii="Times New Roman" w:eastAsia="Georgia" w:hAnsi="Times New Roman" w:cs="Times New Roman"/>
          <w:sz w:val="24"/>
          <w:szCs w:val="24"/>
        </w:rPr>
        <w:t xml:space="preserve">b) Diện tích của hình phẳng </w:t>
      </w:r>
      <w:r w:rsidRPr="00330A7E">
        <w:rPr>
          <w:rFonts w:ascii="Times New Roman" w:hAnsi="Times New Roman" w:cs="Times New Roman"/>
          <w:position w:val="-14"/>
          <w:sz w:val="24"/>
          <w:szCs w:val="24"/>
        </w:rPr>
        <w:object w:dxaOrig="480" w:dyaOrig="400" w14:anchorId="0593BA69">
          <v:shape id="_x0000_i1125" type="#_x0000_t75" style="width:24pt;height:20.25pt" o:ole="">
            <v:imagedata r:id="rId204" o:title=""/>
          </v:shape>
          <o:OLEObject Type="Embed" ProgID="Equation.DSMT4" ShapeID="_x0000_i1125" DrawAspect="Content" ObjectID="_1796840189" r:id="rId205"/>
        </w:object>
      </w:r>
      <w:r w:rsidRPr="00330A7E">
        <w:rPr>
          <w:rFonts w:ascii="Times New Roman" w:eastAsia="Georgia" w:hAnsi="Times New Roman" w:cs="Times New Roman"/>
          <w:sz w:val="24"/>
          <w:szCs w:val="24"/>
        </w:rPr>
        <w:t xml:space="preserve"> bằng 6</w:t>
      </w:r>
      <w:r w:rsidR="00C349C4" w:rsidRPr="00330A7E">
        <w:rPr>
          <w:rFonts w:ascii="Times New Roman" w:eastAsia="Georgia" w:hAnsi="Times New Roman" w:cs="Times New Roman"/>
          <w:sz w:val="24"/>
          <w:szCs w:val="24"/>
        </w:rPr>
        <w:t>.</w:t>
      </w:r>
    </w:p>
    <w:p w14:paraId="2D079C73" w14:textId="77777777" w:rsidR="00DE5182" w:rsidRPr="00330A7E" w:rsidRDefault="00DE5182" w:rsidP="001A78FE">
      <w:pPr>
        <w:spacing w:after="0"/>
        <w:ind w:left="992" w:hanging="2"/>
        <w:rPr>
          <w:rFonts w:ascii="Times New Roman" w:hAnsi="Times New Roman" w:cs="Times New Roman"/>
          <w:sz w:val="24"/>
          <w:szCs w:val="24"/>
        </w:rPr>
      </w:pPr>
      <w:r w:rsidRPr="00330A7E">
        <w:rPr>
          <w:rFonts w:ascii="Times New Roman" w:eastAsia="Georgia" w:hAnsi="Times New Roman" w:cs="Times New Roman"/>
          <w:sz w:val="24"/>
          <w:szCs w:val="24"/>
        </w:rPr>
        <w:t xml:space="preserve">c) Diện tích của hình phẳng </w:t>
      </w:r>
      <w:r w:rsidRPr="00330A7E">
        <w:rPr>
          <w:rFonts w:ascii="Times New Roman" w:hAnsi="Times New Roman" w:cs="Times New Roman"/>
          <w:position w:val="-14"/>
          <w:sz w:val="24"/>
          <w:szCs w:val="24"/>
        </w:rPr>
        <w:object w:dxaOrig="560" w:dyaOrig="400" w14:anchorId="0F630B97">
          <v:shape id="_x0000_i1126" type="#_x0000_t75" style="width:27.75pt;height:20.25pt" o:ole="">
            <v:imagedata r:id="rId206" o:title=""/>
          </v:shape>
          <o:OLEObject Type="Embed" ProgID="Equation.DSMT4" ShapeID="_x0000_i1126" DrawAspect="Content" ObjectID="_1796840190" r:id="rId207"/>
        </w:object>
      </w:r>
      <w:r w:rsidRPr="00330A7E">
        <w:rPr>
          <w:rFonts w:ascii="Times New Roman" w:eastAsia="Georgia" w:hAnsi="Times New Roman" w:cs="Times New Roman"/>
          <w:sz w:val="24"/>
          <w:szCs w:val="24"/>
        </w:rPr>
        <w:t xml:space="preserve"> bằng </w:t>
      </w:r>
      <w:r w:rsidRPr="00330A7E">
        <w:rPr>
          <w:rFonts w:ascii="Times New Roman" w:hAnsi="Times New Roman" w:cs="Times New Roman"/>
          <w:position w:val="-14"/>
          <w:sz w:val="24"/>
          <w:szCs w:val="24"/>
        </w:rPr>
        <w:object w:dxaOrig="1020" w:dyaOrig="400" w14:anchorId="65C0683A">
          <v:shape id="_x0000_i1127" type="#_x0000_t75" style="width:50.25pt;height:20.25pt" o:ole="">
            <v:imagedata r:id="rId208" o:title=""/>
          </v:shape>
          <o:OLEObject Type="Embed" ProgID="Equation.DSMT4" ShapeID="_x0000_i1127" DrawAspect="Content" ObjectID="_1796840191" r:id="rId209"/>
        </w:object>
      </w:r>
      <w:r w:rsidRPr="00330A7E">
        <w:rPr>
          <w:rFonts w:ascii="Times New Roman" w:hAnsi="Times New Roman" w:cs="Times New Roman"/>
          <w:sz w:val="24"/>
          <w:szCs w:val="24"/>
        </w:rPr>
        <w:t>.</w:t>
      </w:r>
    </w:p>
    <w:p w14:paraId="1809BF39" w14:textId="77777777" w:rsidR="00DE5182" w:rsidRPr="00330A7E" w:rsidRDefault="00DE5182" w:rsidP="001A78FE">
      <w:pPr>
        <w:spacing w:after="0"/>
        <w:ind w:left="992" w:hanging="2"/>
        <w:rPr>
          <w:rFonts w:ascii="Times New Roman" w:hAnsi="Times New Roman" w:cs="Times New Roman"/>
          <w:sz w:val="24"/>
          <w:szCs w:val="24"/>
        </w:rPr>
      </w:pPr>
      <w:r w:rsidRPr="00330A7E">
        <w:rPr>
          <w:rFonts w:ascii="Times New Roman" w:eastAsia="Georgia" w:hAnsi="Times New Roman" w:cs="Times New Roman"/>
          <w:sz w:val="24"/>
          <w:szCs w:val="24"/>
        </w:rPr>
        <w:t xml:space="preserve">d) Nếu diện tích của </w:t>
      </w:r>
      <w:r w:rsidRPr="00330A7E">
        <w:rPr>
          <w:rFonts w:ascii="Times New Roman" w:hAnsi="Times New Roman" w:cs="Times New Roman"/>
          <w:position w:val="-14"/>
          <w:sz w:val="24"/>
          <w:szCs w:val="24"/>
        </w:rPr>
        <w:object w:dxaOrig="560" w:dyaOrig="400" w14:anchorId="216B557F">
          <v:shape id="_x0000_i1128" type="#_x0000_t75" style="width:27.75pt;height:20.25pt" o:ole="">
            <v:imagedata r:id="rId206" o:title=""/>
          </v:shape>
          <o:OLEObject Type="Embed" ProgID="Equation.DSMT4" ShapeID="_x0000_i1128" DrawAspect="Content" ObjectID="_1796840192" r:id="rId210"/>
        </w:object>
      </w:r>
      <w:r w:rsidRPr="00330A7E">
        <w:rPr>
          <w:rFonts w:ascii="Times New Roman" w:eastAsia="Georgia" w:hAnsi="Times New Roman" w:cs="Times New Roman"/>
          <w:sz w:val="24"/>
          <w:szCs w:val="24"/>
        </w:rPr>
        <w:t xml:space="preserve"> bằng </w:t>
      </w:r>
      <w:r w:rsidRPr="00330A7E">
        <w:rPr>
          <w:rFonts w:ascii="Times New Roman" w:hAnsi="Times New Roman" w:cs="Times New Roman"/>
          <w:position w:val="-24"/>
          <w:sz w:val="24"/>
          <w:szCs w:val="24"/>
        </w:rPr>
        <w:object w:dxaOrig="240" w:dyaOrig="620" w14:anchorId="2DBBB1D2">
          <v:shape id="_x0000_i1129" type="#_x0000_t75" style="width:12pt;height:32.25pt" o:ole="">
            <v:imagedata r:id="rId211" o:title=""/>
          </v:shape>
          <o:OLEObject Type="Embed" ProgID="Equation.DSMT4" ShapeID="_x0000_i1129" DrawAspect="Content" ObjectID="_1796840193" r:id="rId212"/>
        </w:object>
      </w:r>
      <w:r w:rsidRPr="00330A7E">
        <w:rPr>
          <w:rFonts w:ascii="Times New Roman" w:eastAsia="Georgia" w:hAnsi="Times New Roman" w:cs="Times New Roman"/>
          <w:sz w:val="24"/>
          <w:szCs w:val="24"/>
        </w:rPr>
        <w:t xml:space="preserve"> diện tích của </w:t>
      </w:r>
      <w:r w:rsidRPr="00330A7E">
        <w:rPr>
          <w:rFonts w:ascii="Times New Roman" w:hAnsi="Times New Roman" w:cs="Times New Roman"/>
          <w:position w:val="-14"/>
          <w:sz w:val="24"/>
          <w:szCs w:val="24"/>
        </w:rPr>
        <w:object w:dxaOrig="480" w:dyaOrig="400" w14:anchorId="14A1801C">
          <v:shape id="_x0000_i1130" type="#_x0000_t75" style="width:24pt;height:20.25pt" o:ole="">
            <v:imagedata r:id="rId204" o:title=""/>
          </v:shape>
          <o:OLEObject Type="Embed" ProgID="Equation.DSMT4" ShapeID="_x0000_i1130" DrawAspect="Content" ObjectID="_1796840194" r:id="rId213"/>
        </w:object>
      </w:r>
      <w:r w:rsidRPr="00330A7E">
        <w:rPr>
          <w:rFonts w:ascii="Times New Roman" w:eastAsia="Georgia" w:hAnsi="Times New Roman" w:cs="Times New Roman"/>
          <w:sz w:val="24"/>
          <w:szCs w:val="24"/>
        </w:rPr>
        <w:t xml:space="preserve"> thì </w:t>
      </w:r>
      <w:r w:rsidRPr="00330A7E">
        <w:rPr>
          <w:rFonts w:ascii="Times New Roman" w:hAnsi="Times New Roman" w:cs="Times New Roman"/>
          <w:position w:val="-28"/>
          <w:sz w:val="24"/>
          <w:szCs w:val="24"/>
        </w:rPr>
        <w:object w:dxaOrig="1280" w:dyaOrig="680" w14:anchorId="12BC7C34">
          <v:shape id="_x0000_i1131" type="#_x0000_t75" style="width:64.5pt;height:34.5pt" o:ole="">
            <v:imagedata r:id="rId214" o:title=""/>
          </v:shape>
          <o:OLEObject Type="Embed" ProgID="Equation.DSMT4" ShapeID="_x0000_i1131" DrawAspect="Content" ObjectID="_1796840195" r:id="rId215"/>
        </w:object>
      </w:r>
      <w:r w:rsidRPr="00330A7E">
        <w:rPr>
          <w:rFonts w:ascii="Times New Roman" w:hAnsi="Times New Roman" w:cs="Times New Roman"/>
          <w:sz w:val="24"/>
          <w:szCs w:val="24"/>
        </w:rPr>
        <w:t>.</w:t>
      </w:r>
    </w:p>
    <w:p w14:paraId="48F9A035" w14:textId="5A472C4B" w:rsidR="00DE5182" w:rsidRPr="00330A7E" w:rsidRDefault="00DE5182" w:rsidP="000E1E56">
      <w:pPr>
        <w:pStyle w:val="ListParagraph"/>
        <w:numPr>
          <w:ilvl w:val="0"/>
          <w:numId w:val="3"/>
        </w:numPr>
        <w:tabs>
          <w:tab w:val="left" w:pos="992"/>
        </w:tabs>
        <w:spacing w:before="120"/>
        <w:contextualSpacing w:val="0"/>
        <w:rPr>
          <w:rFonts w:ascii="Times New Roman" w:hAnsi="Times New Roman" w:cs="Times New Roman"/>
          <w:sz w:val="24"/>
          <w:szCs w:val="24"/>
        </w:rPr>
      </w:pPr>
      <w:r w:rsidRPr="00330A7E">
        <w:rPr>
          <w:rFonts w:ascii="Times New Roman" w:eastAsia="Georgia" w:hAnsi="Times New Roman" w:cs="Times New Roman"/>
          <w:sz w:val="24"/>
          <w:szCs w:val="24"/>
        </w:rPr>
        <w:t xml:space="preserve">Trong không gian </w:t>
      </w:r>
      <w:r w:rsidRPr="00330A7E">
        <w:rPr>
          <w:rFonts w:ascii="Times New Roman" w:hAnsi="Times New Roman" w:cs="Times New Roman"/>
          <w:position w:val="-10"/>
          <w:sz w:val="24"/>
          <w:szCs w:val="24"/>
        </w:rPr>
        <w:object w:dxaOrig="560" w:dyaOrig="320" w14:anchorId="63F59C0C">
          <v:shape id="_x0000_i1132" type="#_x0000_t75" style="width:27.75pt;height:16.5pt" o:ole="">
            <v:imagedata r:id="rId156" o:title=""/>
          </v:shape>
          <o:OLEObject Type="Embed" ProgID="Equation.DSMT4" ShapeID="_x0000_i1132" DrawAspect="Content" ObjectID="_1796840196" r:id="rId216"/>
        </w:object>
      </w:r>
      <w:r w:rsidRPr="00330A7E">
        <w:rPr>
          <w:rFonts w:ascii="Times New Roman" w:eastAsia="Georgia" w:hAnsi="Times New Roman" w:cs="Times New Roman"/>
          <w:sz w:val="24"/>
          <w:szCs w:val="24"/>
        </w:rPr>
        <w:t xml:space="preserve">, cho các điểm </w:t>
      </w:r>
      <w:r w:rsidRPr="00330A7E">
        <w:rPr>
          <w:rFonts w:ascii="Times New Roman" w:hAnsi="Times New Roman" w:cs="Times New Roman"/>
          <w:position w:val="-14"/>
          <w:sz w:val="24"/>
          <w:szCs w:val="24"/>
        </w:rPr>
        <w:object w:dxaOrig="2040" w:dyaOrig="400" w14:anchorId="60706B4C">
          <v:shape id="_x0000_i1133" type="#_x0000_t75" style="width:102pt;height:20.25pt" o:ole="">
            <v:imagedata r:id="rId217" o:title=""/>
          </v:shape>
          <o:OLEObject Type="Embed" ProgID="Equation.DSMT4" ShapeID="_x0000_i1133" DrawAspect="Content" ObjectID="_1796840197" r:id="rId218"/>
        </w:object>
      </w:r>
      <w:r w:rsidRPr="00330A7E">
        <w:rPr>
          <w:rFonts w:ascii="Times New Roman" w:eastAsia="Georgia" w:hAnsi="Times New Roman" w:cs="Times New Roman"/>
          <w:sz w:val="24"/>
          <w:szCs w:val="24"/>
        </w:rPr>
        <w:t xml:space="preserve"> và </w:t>
      </w:r>
      <w:r w:rsidRPr="00330A7E">
        <w:rPr>
          <w:rFonts w:ascii="Times New Roman" w:hAnsi="Times New Roman" w:cs="Times New Roman"/>
          <w:position w:val="-14"/>
          <w:sz w:val="24"/>
          <w:szCs w:val="24"/>
        </w:rPr>
        <w:object w:dxaOrig="1020" w:dyaOrig="400" w14:anchorId="53D134E0">
          <v:shape id="_x0000_i1134" type="#_x0000_t75" style="width:50.25pt;height:20.25pt" o:ole="">
            <v:imagedata r:id="rId219" o:title=""/>
          </v:shape>
          <o:OLEObject Type="Embed" ProgID="Equation.DSMT4" ShapeID="_x0000_i1134" DrawAspect="Content" ObjectID="_1796840198" r:id="rId220"/>
        </w:object>
      </w:r>
      <w:r w:rsidRPr="00330A7E">
        <w:rPr>
          <w:rFonts w:ascii="Times New Roman" w:hAnsi="Times New Roman" w:cs="Times New Roman"/>
          <w:sz w:val="24"/>
          <w:szCs w:val="24"/>
        </w:rPr>
        <w:t>.</w:t>
      </w:r>
    </w:p>
    <w:p w14:paraId="2B83FB6E" w14:textId="77777777" w:rsidR="00DE5182" w:rsidRPr="00330A7E" w:rsidRDefault="00DE5182" w:rsidP="001A78FE">
      <w:pPr>
        <w:spacing w:after="0"/>
        <w:ind w:left="992" w:hanging="2"/>
        <w:rPr>
          <w:rFonts w:ascii="Times New Roman" w:hAnsi="Times New Roman" w:cs="Times New Roman"/>
          <w:sz w:val="24"/>
          <w:szCs w:val="24"/>
        </w:rPr>
      </w:pPr>
      <w:r w:rsidRPr="00330A7E">
        <w:rPr>
          <w:rFonts w:ascii="Times New Roman" w:eastAsia="Georgia" w:hAnsi="Times New Roman" w:cs="Times New Roman"/>
          <w:sz w:val="24"/>
          <w:szCs w:val="24"/>
        </w:rPr>
        <w:t xml:space="preserve">a) Trọng tâm của tam giác </w:t>
      </w:r>
      <w:r w:rsidRPr="00330A7E">
        <w:rPr>
          <w:rFonts w:ascii="Times New Roman" w:hAnsi="Times New Roman" w:cs="Times New Roman"/>
          <w:position w:val="-6"/>
          <w:sz w:val="24"/>
          <w:szCs w:val="24"/>
        </w:rPr>
        <w:object w:dxaOrig="560" w:dyaOrig="279" w14:anchorId="1BE64F4B">
          <v:shape id="_x0000_i1135" type="#_x0000_t75" style="width:27.75pt;height:14.25pt" o:ole="">
            <v:imagedata r:id="rId221" o:title=""/>
          </v:shape>
          <o:OLEObject Type="Embed" ProgID="Equation.DSMT4" ShapeID="_x0000_i1135" DrawAspect="Content" ObjectID="_1796840199" r:id="rId222"/>
        </w:object>
      </w:r>
      <w:r w:rsidRPr="00330A7E">
        <w:rPr>
          <w:rFonts w:ascii="Times New Roman" w:eastAsia="Georgia" w:hAnsi="Times New Roman" w:cs="Times New Roman"/>
          <w:sz w:val="24"/>
          <w:szCs w:val="24"/>
        </w:rPr>
        <w:t xml:space="preserve"> là </w:t>
      </w:r>
      <w:r w:rsidRPr="00330A7E">
        <w:rPr>
          <w:rFonts w:ascii="Times New Roman" w:hAnsi="Times New Roman" w:cs="Times New Roman"/>
          <w:position w:val="-14"/>
          <w:sz w:val="24"/>
          <w:szCs w:val="24"/>
        </w:rPr>
        <w:object w:dxaOrig="840" w:dyaOrig="400" w14:anchorId="6D7CA285">
          <v:shape id="_x0000_i1136" type="#_x0000_t75" style="width:42pt;height:20.25pt" o:ole="">
            <v:imagedata r:id="rId223" o:title=""/>
          </v:shape>
          <o:OLEObject Type="Embed" ProgID="Equation.DSMT4" ShapeID="_x0000_i1136" DrawAspect="Content" ObjectID="_1796840200" r:id="rId224"/>
        </w:object>
      </w:r>
      <w:r w:rsidRPr="00330A7E">
        <w:rPr>
          <w:rFonts w:ascii="Times New Roman" w:hAnsi="Times New Roman" w:cs="Times New Roman"/>
          <w:sz w:val="24"/>
          <w:szCs w:val="24"/>
        </w:rPr>
        <w:t>.</w:t>
      </w:r>
    </w:p>
    <w:p w14:paraId="01516D34" w14:textId="77777777" w:rsidR="00DE5182" w:rsidRPr="00330A7E" w:rsidRDefault="00DE5182" w:rsidP="001A78FE">
      <w:pPr>
        <w:spacing w:after="0"/>
        <w:ind w:left="992" w:hanging="2"/>
        <w:rPr>
          <w:rFonts w:ascii="Times New Roman" w:hAnsi="Times New Roman" w:cs="Times New Roman"/>
          <w:sz w:val="24"/>
          <w:szCs w:val="24"/>
        </w:rPr>
      </w:pPr>
      <w:r w:rsidRPr="00330A7E">
        <w:rPr>
          <w:rFonts w:ascii="Times New Roman" w:eastAsia="Georgia" w:hAnsi="Times New Roman" w:cs="Times New Roman"/>
          <w:sz w:val="24"/>
          <w:szCs w:val="24"/>
        </w:rPr>
        <w:t xml:space="preserve">b) Biết rằng </w:t>
      </w:r>
      <w:r w:rsidRPr="00330A7E">
        <w:rPr>
          <w:rFonts w:ascii="Times New Roman" w:hAnsi="Times New Roman" w:cs="Times New Roman"/>
          <w:position w:val="-6"/>
          <w:sz w:val="24"/>
          <w:szCs w:val="24"/>
        </w:rPr>
        <w:object w:dxaOrig="240" w:dyaOrig="279" w14:anchorId="6173C3F2">
          <v:shape id="_x0000_i1137" type="#_x0000_t75" style="width:12pt;height:14.25pt" o:ole="">
            <v:imagedata r:id="rId225" o:title=""/>
          </v:shape>
          <o:OLEObject Type="Embed" ProgID="Equation.DSMT4" ShapeID="_x0000_i1137" DrawAspect="Content" ObjectID="_1796840201" r:id="rId226"/>
        </w:object>
      </w:r>
      <w:r w:rsidRPr="00330A7E">
        <w:rPr>
          <w:rFonts w:ascii="Times New Roman" w:eastAsia="Georgia" w:hAnsi="Times New Roman" w:cs="Times New Roman"/>
          <w:sz w:val="24"/>
          <w:szCs w:val="24"/>
        </w:rPr>
        <w:t xml:space="preserve"> là trọng tâm của tam giác </w:t>
      </w:r>
      <w:r w:rsidRPr="00330A7E">
        <w:rPr>
          <w:rFonts w:ascii="Times New Roman" w:hAnsi="Times New Roman" w:cs="Times New Roman"/>
          <w:position w:val="-4"/>
          <w:sz w:val="24"/>
          <w:szCs w:val="24"/>
        </w:rPr>
        <w:object w:dxaOrig="540" w:dyaOrig="260" w14:anchorId="31311007">
          <v:shape id="_x0000_i1138" type="#_x0000_t75" style="width:27pt;height:13.5pt" o:ole="">
            <v:imagedata r:id="rId227" o:title=""/>
          </v:shape>
          <o:OLEObject Type="Embed" ProgID="Equation.DSMT4" ShapeID="_x0000_i1138" DrawAspect="Content" ObjectID="_1796840202" r:id="rId228"/>
        </w:object>
      </w:r>
      <w:r w:rsidRPr="00330A7E">
        <w:rPr>
          <w:rFonts w:ascii="Times New Roman" w:eastAsia="Georgia" w:hAnsi="Times New Roman" w:cs="Times New Roman"/>
          <w:sz w:val="24"/>
          <w:szCs w:val="24"/>
        </w:rPr>
        <w:t xml:space="preserve">. Toạ độ của điểm </w:t>
      </w:r>
      <w:r w:rsidRPr="00330A7E">
        <w:rPr>
          <w:rFonts w:ascii="Times New Roman" w:hAnsi="Times New Roman" w:cs="Times New Roman"/>
          <w:position w:val="-4"/>
          <w:sz w:val="24"/>
          <w:szCs w:val="24"/>
        </w:rPr>
        <w:object w:dxaOrig="240" w:dyaOrig="260" w14:anchorId="4240B2B6">
          <v:shape id="_x0000_i1139" type="#_x0000_t75" style="width:12pt;height:13.5pt" o:ole="">
            <v:imagedata r:id="rId229" o:title=""/>
          </v:shape>
          <o:OLEObject Type="Embed" ProgID="Equation.DSMT4" ShapeID="_x0000_i1139" DrawAspect="Content" ObjectID="_1796840203" r:id="rId230"/>
        </w:object>
      </w:r>
      <w:r w:rsidRPr="00330A7E">
        <w:rPr>
          <w:rFonts w:ascii="Times New Roman" w:eastAsia="Georgia" w:hAnsi="Times New Roman" w:cs="Times New Roman"/>
          <w:sz w:val="24"/>
          <w:szCs w:val="24"/>
        </w:rPr>
        <w:t xml:space="preserve"> là </w:t>
      </w:r>
      <w:r w:rsidRPr="00330A7E">
        <w:rPr>
          <w:rFonts w:ascii="Times New Roman" w:hAnsi="Times New Roman" w:cs="Times New Roman"/>
          <w:position w:val="-14"/>
          <w:sz w:val="24"/>
          <w:szCs w:val="24"/>
        </w:rPr>
        <w:object w:dxaOrig="1020" w:dyaOrig="400" w14:anchorId="4714C59C">
          <v:shape id="_x0000_i1140" type="#_x0000_t75" style="width:50.25pt;height:20.25pt" o:ole="">
            <v:imagedata r:id="rId231" o:title=""/>
          </v:shape>
          <o:OLEObject Type="Embed" ProgID="Equation.DSMT4" ShapeID="_x0000_i1140" DrawAspect="Content" ObjectID="_1796840204" r:id="rId232"/>
        </w:object>
      </w:r>
      <w:r w:rsidRPr="00330A7E">
        <w:rPr>
          <w:rFonts w:ascii="Times New Roman" w:hAnsi="Times New Roman" w:cs="Times New Roman"/>
          <w:sz w:val="24"/>
          <w:szCs w:val="24"/>
        </w:rPr>
        <w:t>.</w:t>
      </w:r>
    </w:p>
    <w:p w14:paraId="2BD706E2" w14:textId="77777777" w:rsidR="00DE5182" w:rsidRPr="00330A7E" w:rsidRDefault="00DE5182" w:rsidP="001A78FE">
      <w:pPr>
        <w:spacing w:after="0"/>
        <w:ind w:left="992" w:hanging="2"/>
        <w:rPr>
          <w:rFonts w:ascii="Times New Roman" w:hAnsi="Times New Roman" w:cs="Times New Roman"/>
          <w:sz w:val="24"/>
          <w:szCs w:val="24"/>
        </w:rPr>
      </w:pPr>
      <w:r w:rsidRPr="00330A7E">
        <w:rPr>
          <w:rFonts w:ascii="Times New Roman" w:eastAsia="Georgia" w:hAnsi="Times New Roman" w:cs="Times New Roman"/>
          <w:sz w:val="24"/>
          <w:szCs w:val="24"/>
        </w:rPr>
        <w:t xml:space="preserve">c) Khoảng cách từ điểm </w:t>
      </w:r>
      <w:r w:rsidRPr="00330A7E">
        <w:rPr>
          <w:rFonts w:ascii="Times New Roman" w:hAnsi="Times New Roman" w:cs="Times New Roman"/>
          <w:position w:val="-4"/>
          <w:sz w:val="24"/>
          <w:szCs w:val="24"/>
        </w:rPr>
        <w:object w:dxaOrig="240" w:dyaOrig="260" w14:anchorId="02EDD52E">
          <v:shape id="_x0000_i1141" type="#_x0000_t75" style="width:12pt;height:13.5pt" o:ole="">
            <v:imagedata r:id="rId233" o:title=""/>
          </v:shape>
          <o:OLEObject Type="Embed" ProgID="Equation.DSMT4" ShapeID="_x0000_i1141" DrawAspect="Content" ObjectID="_1796840205" r:id="rId234"/>
        </w:object>
      </w:r>
      <w:r w:rsidRPr="00330A7E">
        <w:rPr>
          <w:rFonts w:ascii="Times New Roman" w:eastAsia="Georgia" w:hAnsi="Times New Roman" w:cs="Times New Roman"/>
          <w:sz w:val="24"/>
          <w:szCs w:val="24"/>
        </w:rPr>
        <w:t xml:space="preserve"> đến mặt phẳng </w:t>
      </w:r>
      <w:r w:rsidRPr="00330A7E">
        <w:rPr>
          <w:rFonts w:ascii="Times New Roman" w:hAnsi="Times New Roman" w:cs="Times New Roman"/>
          <w:position w:val="-14"/>
          <w:sz w:val="24"/>
          <w:szCs w:val="24"/>
        </w:rPr>
        <w:object w:dxaOrig="639" w:dyaOrig="400" w14:anchorId="79180193">
          <v:shape id="_x0000_i1142" type="#_x0000_t75" style="width:32.25pt;height:20.25pt" o:ole="">
            <v:imagedata r:id="rId235" o:title=""/>
          </v:shape>
          <o:OLEObject Type="Embed" ProgID="Equation.DSMT4" ShapeID="_x0000_i1142" DrawAspect="Content" ObjectID="_1796840206" r:id="rId236"/>
        </w:object>
      </w:r>
      <w:r w:rsidRPr="00330A7E">
        <w:rPr>
          <w:rFonts w:ascii="Times New Roman" w:eastAsia="Georgia" w:hAnsi="Times New Roman" w:cs="Times New Roman"/>
          <w:sz w:val="24"/>
          <w:szCs w:val="24"/>
        </w:rPr>
        <w:t xml:space="preserve"> bằng </w:t>
      </w:r>
      <w:r w:rsidRPr="00330A7E">
        <w:rPr>
          <w:rFonts w:ascii="Times New Roman" w:hAnsi="Times New Roman" w:cs="Times New Roman"/>
          <w:position w:val="-8"/>
          <w:sz w:val="24"/>
          <w:szCs w:val="24"/>
        </w:rPr>
        <w:object w:dxaOrig="499" w:dyaOrig="360" w14:anchorId="290169A1">
          <v:shape id="_x0000_i1143" type="#_x0000_t75" style="width:25.5pt;height:18pt" o:ole="">
            <v:imagedata r:id="rId237" o:title=""/>
          </v:shape>
          <o:OLEObject Type="Embed" ProgID="Equation.DSMT4" ShapeID="_x0000_i1143" DrawAspect="Content" ObjectID="_1796840207" r:id="rId238"/>
        </w:object>
      </w:r>
      <w:r w:rsidRPr="00330A7E">
        <w:rPr>
          <w:rFonts w:ascii="Times New Roman" w:hAnsi="Times New Roman" w:cs="Times New Roman"/>
          <w:sz w:val="24"/>
          <w:szCs w:val="24"/>
        </w:rPr>
        <w:t>.</w:t>
      </w:r>
    </w:p>
    <w:p w14:paraId="732FDF45" w14:textId="77777777" w:rsidR="00DE5182" w:rsidRPr="00330A7E" w:rsidRDefault="00DE5182" w:rsidP="001A78FE">
      <w:pPr>
        <w:spacing w:after="0"/>
        <w:ind w:left="992" w:hanging="2"/>
        <w:rPr>
          <w:rFonts w:ascii="Times New Roman" w:hAnsi="Times New Roman" w:cs="Times New Roman"/>
          <w:sz w:val="24"/>
          <w:szCs w:val="24"/>
        </w:rPr>
      </w:pPr>
      <w:r w:rsidRPr="00330A7E">
        <w:rPr>
          <w:rFonts w:ascii="Times New Roman" w:eastAsia="Georgia" w:hAnsi="Times New Roman" w:cs="Times New Roman"/>
          <w:sz w:val="24"/>
          <w:szCs w:val="24"/>
        </w:rPr>
        <w:t xml:space="preserve">d) Xét điểm </w:t>
      </w:r>
      <w:r w:rsidRPr="00330A7E">
        <w:rPr>
          <w:rFonts w:ascii="Times New Roman" w:hAnsi="Times New Roman" w:cs="Times New Roman"/>
          <w:position w:val="-4"/>
          <w:sz w:val="24"/>
          <w:szCs w:val="24"/>
        </w:rPr>
        <w:object w:dxaOrig="320" w:dyaOrig="260" w14:anchorId="363E0E65">
          <v:shape id="_x0000_i1144" type="#_x0000_t75" style="width:16.5pt;height:13.5pt" o:ole="">
            <v:imagedata r:id="rId239" o:title=""/>
          </v:shape>
          <o:OLEObject Type="Embed" ProgID="Equation.DSMT4" ShapeID="_x0000_i1144" DrawAspect="Content" ObjectID="_1796840208" r:id="rId240"/>
        </w:object>
      </w:r>
      <w:r w:rsidRPr="00330A7E">
        <w:rPr>
          <w:rFonts w:ascii="Times New Roman" w:eastAsia="Georgia" w:hAnsi="Times New Roman" w:cs="Times New Roman"/>
          <w:sz w:val="24"/>
          <w:szCs w:val="24"/>
        </w:rPr>
        <w:t xml:space="preserve"> thuộc mặt phẳng </w:t>
      </w:r>
      <w:r w:rsidRPr="00330A7E">
        <w:rPr>
          <w:rFonts w:ascii="Times New Roman" w:hAnsi="Times New Roman" w:cs="Times New Roman"/>
          <w:position w:val="-14"/>
          <w:sz w:val="24"/>
          <w:szCs w:val="24"/>
        </w:rPr>
        <w:object w:dxaOrig="639" w:dyaOrig="400" w14:anchorId="05BB086B">
          <v:shape id="_x0000_i1145" type="#_x0000_t75" style="width:32.25pt;height:20.25pt" o:ole="">
            <v:imagedata r:id="rId241" o:title=""/>
          </v:shape>
          <o:OLEObject Type="Embed" ProgID="Equation.DSMT4" ShapeID="_x0000_i1145" DrawAspect="Content" ObjectID="_1796840209" r:id="rId242"/>
        </w:object>
      </w:r>
      <w:r w:rsidRPr="00330A7E">
        <w:rPr>
          <w:rFonts w:ascii="Times New Roman" w:hAnsi="Times New Roman" w:cs="Times New Roman"/>
          <w:sz w:val="24"/>
          <w:szCs w:val="24"/>
        </w:rPr>
        <w:t xml:space="preserve"> sao cho </w:t>
      </w:r>
      <w:r w:rsidRPr="00330A7E">
        <w:rPr>
          <w:rFonts w:ascii="Times New Roman" w:hAnsi="Times New Roman" w:cs="Times New Roman"/>
          <w:position w:val="-18"/>
          <w:sz w:val="24"/>
          <w:szCs w:val="24"/>
        </w:rPr>
        <w:object w:dxaOrig="2299" w:dyaOrig="480" w14:anchorId="733EAE89">
          <v:shape id="_x0000_i1146" type="#_x0000_t75" style="width:114.75pt;height:24pt" o:ole="">
            <v:imagedata r:id="rId243" o:title=""/>
          </v:shape>
          <o:OLEObject Type="Embed" ProgID="Equation.DSMT4" ShapeID="_x0000_i1146" DrawAspect="Content" ObjectID="_1796840210" r:id="rId244"/>
        </w:object>
      </w:r>
      <w:r w:rsidRPr="00330A7E">
        <w:rPr>
          <w:rFonts w:ascii="Times New Roman" w:eastAsia="Georgia" w:hAnsi="Times New Roman" w:cs="Times New Roman"/>
          <w:sz w:val="24"/>
          <w:szCs w:val="24"/>
        </w:rPr>
        <w:t xml:space="preserve">. Giá trị lớn nhất của độ dài đoạn thẳng </w:t>
      </w:r>
      <w:r w:rsidRPr="00330A7E">
        <w:rPr>
          <w:rFonts w:ascii="Times New Roman" w:hAnsi="Times New Roman" w:cs="Times New Roman"/>
          <w:position w:val="-4"/>
          <w:sz w:val="24"/>
          <w:szCs w:val="24"/>
        </w:rPr>
        <w:object w:dxaOrig="480" w:dyaOrig="260" w14:anchorId="46BAAA6A">
          <v:shape id="_x0000_i1147" type="#_x0000_t75" style="width:24pt;height:13.5pt" o:ole="">
            <v:imagedata r:id="rId245" o:title=""/>
          </v:shape>
          <o:OLEObject Type="Embed" ProgID="Equation.DSMT4" ShapeID="_x0000_i1147" DrawAspect="Content" ObjectID="_1796840211" r:id="rId246"/>
        </w:object>
      </w:r>
      <w:r w:rsidRPr="00330A7E">
        <w:rPr>
          <w:rFonts w:ascii="Times New Roman" w:eastAsia="Georgia" w:hAnsi="Times New Roman" w:cs="Times New Roman"/>
          <w:sz w:val="24"/>
          <w:szCs w:val="24"/>
        </w:rPr>
        <w:t xml:space="preserve"> bằng </w:t>
      </w:r>
      <w:r w:rsidRPr="00330A7E">
        <w:rPr>
          <w:rFonts w:ascii="Times New Roman" w:hAnsi="Times New Roman" w:cs="Times New Roman"/>
          <w:position w:val="-8"/>
          <w:sz w:val="24"/>
          <w:szCs w:val="24"/>
        </w:rPr>
        <w:object w:dxaOrig="499" w:dyaOrig="360" w14:anchorId="02288D09">
          <v:shape id="_x0000_i1148" type="#_x0000_t75" style="width:25.5pt;height:18pt" o:ole="">
            <v:imagedata r:id="rId237" o:title=""/>
          </v:shape>
          <o:OLEObject Type="Embed" ProgID="Equation.DSMT4" ShapeID="_x0000_i1148" DrawAspect="Content" ObjectID="_1796840212" r:id="rId247"/>
        </w:object>
      </w:r>
      <w:r w:rsidRPr="00330A7E">
        <w:rPr>
          <w:rFonts w:ascii="Times New Roman" w:hAnsi="Times New Roman" w:cs="Times New Roman"/>
          <w:sz w:val="24"/>
          <w:szCs w:val="24"/>
        </w:rPr>
        <w:t>.</w:t>
      </w:r>
    </w:p>
    <w:p w14:paraId="0A332299" w14:textId="60F2890C" w:rsidR="00C349C4" w:rsidRPr="00330A7E" w:rsidRDefault="00DE5182" w:rsidP="000E1E56">
      <w:pPr>
        <w:pStyle w:val="ListParagraph"/>
        <w:numPr>
          <w:ilvl w:val="0"/>
          <w:numId w:val="3"/>
        </w:numPr>
        <w:tabs>
          <w:tab w:val="left" w:pos="992"/>
        </w:tabs>
        <w:spacing w:before="120"/>
        <w:contextualSpacing w:val="0"/>
        <w:rPr>
          <w:rFonts w:ascii="Times New Roman" w:hAnsi="Times New Roman" w:cs="Times New Roman"/>
          <w:sz w:val="24"/>
          <w:szCs w:val="24"/>
        </w:rPr>
      </w:pPr>
      <w:r w:rsidRPr="00330A7E">
        <w:rPr>
          <w:rFonts w:ascii="Times New Roman" w:eastAsia="Georgia" w:hAnsi="Times New Roman" w:cs="Times New Roman"/>
          <w:sz w:val="24"/>
          <w:szCs w:val="24"/>
        </w:rPr>
        <w:t xml:space="preserve">Trong không gian </w:t>
      </w:r>
      <w:r w:rsidRPr="00330A7E">
        <w:rPr>
          <w:rFonts w:ascii="Times New Roman" w:hAnsi="Times New Roman" w:cs="Times New Roman"/>
          <w:position w:val="-10"/>
          <w:sz w:val="24"/>
          <w:szCs w:val="24"/>
        </w:rPr>
        <w:object w:dxaOrig="560" w:dyaOrig="320" w14:anchorId="68B754A7">
          <v:shape id="_x0000_i1149" type="#_x0000_t75" style="width:27.75pt;height:16.5pt" o:ole="">
            <v:imagedata r:id="rId156" o:title=""/>
          </v:shape>
          <o:OLEObject Type="Embed" ProgID="Equation.DSMT4" ShapeID="_x0000_i1149" DrawAspect="Content" ObjectID="_1796840213" r:id="rId248"/>
        </w:object>
      </w:r>
      <w:r w:rsidRPr="00330A7E">
        <w:rPr>
          <w:rFonts w:ascii="Times New Roman" w:eastAsia="Georgia" w:hAnsi="Times New Roman" w:cs="Times New Roman"/>
          <w:sz w:val="24"/>
          <w:szCs w:val="24"/>
        </w:rPr>
        <w:t xml:space="preserve">, cho điểm </w:t>
      </w:r>
      <w:r w:rsidRPr="00330A7E">
        <w:rPr>
          <w:rFonts w:ascii="Times New Roman" w:hAnsi="Times New Roman" w:cs="Times New Roman"/>
          <w:position w:val="-14"/>
          <w:sz w:val="24"/>
          <w:szCs w:val="24"/>
        </w:rPr>
        <w:object w:dxaOrig="999" w:dyaOrig="400" w14:anchorId="5C378853">
          <v:shape id="_x0000_i1150" type="#_x0000_t75" style="width:50.25pt;height:20.25pt" o:ole="">
            <v:imagedata r:id="rId249" o:title=""/>
          </v:shape>
          <o:OLEObject Type="Embed" ProgID="Equation.DSMT4" ShapeID="_x0000_i1150" DrawAspect="Content" ObjectID="_1796840214" r:id="rId250"/>
        </w:object>
      </w:r>
      <w:r w:rsidRPr="00330A7E">
        <w:rPr>
          <w:rFonts w:ascii="Times New Roman" w:eastAsia="Georgia" w:hAnsi="Times New Roman" w:cs="Times New Roman"/>
          <w:sz w:val="24"/>
          <w:szCs w:val="24"/>
        </w:rPr>
        <w:t xml:space="preserve">, đường thẳng </w:t>
      </w:r>
      <w:r w:rsidRPr="00330A7E">
        <w:rPr>
          <w:rFonts w:ascii="Times New Roman" w:hAnsi="Times New Roman" w:cs="Times New Roman"/>
          <w:position w:val="-50"/>
          <w:sz w:val="24"/>
          <w:szCs w:val="24"/>
        </w:rPr>
        <w:object w:dxaOrig="1380" w:dyaOrig="1120" w14:anchorId="5975BA15">
          <v:shape id="_x0000_i1151" type="#_x0000_t75" style="width:68.25pt;height:55.5pt" o:ole="">
            <v:imagedata r:id="rId251" o:title=""/>
          </v:shape>
          <o:OLEObject Type="Embed" ProgID="Equation.DSMT4" ShapeID="_x0000_i1151" DrawAspect="Content" ObjectID="_1796840215" r:id="rId252"/>
        </w:object>
      </w:r>
      <w:r w:rsidRPr="00330A7E">
        <w:rPr>
          <w:rFonts w:ascii="Times New Roman" w:eastAsia="Georgia" w:hAnsi="Times New Roman" w:cs="Times New Roman"/>
          <w:sz w:val="24"/>
          <w:szCs w:val="24"/>
        </w:rPr>
        <w:t xml:space="preserve"> và</w:t>
      </w:r>
    </w:p>
    <w:p w14:paraId="0E95573D" w14:textId="3A4BD4E5" w:rsidR="00DE5182" w:rsidRPr="00330A7E" w:rsidRDefault="00DE5182" w:rsidP="001A78FE">
      <w:pPr>
        <w:spacing w:after="0"/>
        <w:ind w:left="992"/>
        <w:rPr>
          <w:rFonts w:ascii="Times New Roman" w:hAnsi="Times New Roman" w:cs="Times New Roman"/>
          <w:sz w:val="24"/>
          <w:szCs w:val="24"/>
        </w:rPr>
      </w:pPr>
      <w:r w:rsidRPr="00330A7E">
        <w:rPr>
          <w:rFonts w:ascii="Times New Roman" w:eastAsia="Georgia" w:hAnsi="Times New Roman" w:cs="Times New Roman"/>
          <w:sz w:val="24"/>
          <w:szCs w:val="24"/>
        </w:rPr>
        <w:t xml:space="preserve">mặt phẳng </w:t>
      </w:r>
      <w:r w:rsidRPr="00330A7E">
        <w:rPr>
          <w:rFonts w:ascii="Times New Roman" w:hAnsi="Times New Roman" w:cs="Times New Roman"/>
          <w:position w:val="-14"/>
          <w:sz w:val="24"/>
          <w:szCs w:val="24"/>
        </w:rPr>
        <w:object w:dxaOrig="2040" w:dyaOrig="400" w14:anchorId="1470A0FB">
          <v:shape id="_x0000_i1152" type="#_x0000_t75" style="width:102pt;height:20.25pt" o:ole="">
            <v:imagedata r:id="rId253" o:title=""/>
          </v:shape>
          <o:OLEObject Type="Embed" ProgID="Equation.DSMT4" ShapeID="_x0000_i1152" DrawAspect="Content" ObjectID="_1796840216" r:id="rId254"/>
        </w:object>
      </w:r>
      <w:r w:rsidRPr="00330A7E">
        <w:rPr>
          <w:rFonts w:ascii="Times New Roman" w:hAnsi="Times New Roman" w:cs="Times New Roman"/>
          <w:sz w:val="24"/>
          <w:szCs w:val="24"/>
        </w:rPr>
        <w:t>.</w:t>
      </w:r>
    </w:p>
    <w:p w14:paraId="12407017" w14:textId="77777777" w:rsidR="00DE5182" w:rsidRPr="00330A7E" w:rsidRDefault="00DE5182" w:rsidP="001A78FE">
      <w:pPr>
        <w:spacing w:after="0"/>
        <w:ind w:left="992" w:hanging="2"/>
        <w:rPr>
          <w:rFonts w:ascii="Times New Roman" w:hAnsi="Times New Roman" w:cs="Times New Roman"/>
          <w:sz w:val="24"/>
          <w:szCs w:val="24"/>
        </w:rPr>
      </w:pPr>
      <w:r w:rsidRPr="00330A7E">
        <w:rPr>
          <w:rFonts w:ascii="Times New Roman" w:eastAsia="Georgia" w:hAnsi="Times New Roman" w:cs="Times New Roman"/>
          <w:sz w:val="24"/>
          <w:szCs w:val="24"/>
        </w:rPr>
        <w:t xml:space="preserve">a) Một vectơ pháp tuyến của mặt phẳng ( </w:t>
      </w:r>
      <w:r w:rsidRPr="00330A7E">
        <w:rPr>
          <w:rFonts w:ascii="Times New Roman" w:hAnsi="Times New Roman" w:cs="Times New Roman"/>
          <w:position w:val="-6"/>
          <w:sz w:val="24"/>
          <w:szCs w:val="24"/>
        </w:rPr>
        <w:object w:dxaOrig="240" w:dyaOrig="220" w14:anchorId="3FDC7F7F">
          <v:shape id="_x0000_i1153" type="#_x0000_t75" style="width:12pt;height:10.5pt" o:ole="">
            <v:imagedata r:id="rId255" o:title=""/>
          </v:shape>
          <o:OLEObject Type="Embed" ProgID="Equation.DSMT4" ShapeID="_x0000_i1153" DrawAspect="Content" ObjectID="_1796840217" r:id="rId256"/>
        </w:object>
      </w:r>
      <w:r w:rsidRPr="00330A7E">
        <w:rPr>
          <w:rFonts w:ascii="Times New Roman" w:eastAsia="Georgia" w:hAnsi="Times New Roman" w:cs="Times New Roman"/>
          <w:sz w:val="24"/>
          <w:szCs w:val="24"/>
        </w:rPr>
        <w:t xml:space="preserve"> ) là </w:t>
      </w:r>
      <w:r w:rsidRPr="00330A7E">
        <w:rPr>
          <w:rFonts w:ascii="Times New Roman" w:hAnsi="Times New Roman" w:cs="Times New Roman"/>
          <w:position w:val="-14"/>
          <w:sz w:val="24"/>
          <w:szCs w:val="24"/>
        </w:rPr>
        <w:object w:dxaOrig="1180" w:dyaOrig="400" w14:anchorId="0913FB77">
          <v:shape id="_x0000_i1154" type="#_x0000_t75" style="width:58.5pt;height:20.25pt" o:ole="">
            <v:imagedata r:id="rId257" o:title=""/>
          </v:shape>
          <o:OLEObject Type="Embed" ProgID="Equation.DSMT4" ShapeID="_x0000_i1154" DrawAspect="Content" ObjectID="_1796840218" r:id="rId258"/>
        </w:object>
      </w:r>
      <w:r w:rsidRPr="00330A7E">
        <w:rPr>
          <w:rFonts w:ascii="Times New Roman" w:hAnsi="Times New Roman" w:cs="Times New Roman"/>
          <w:sz w:val="24"/>
          <w:szCs w:val="24"/>
        </w:rPr>
        <w:t>.</w:t>
      </w:r>
    </w:p>
    <w:p w14:paraId="4D18ED49" w14:textId="77777777" w:rsidR="00DE5182" w:rsidRPr="00330A7E" w:rsidRDefault="00DE5182" w:rsidP="001A78FE">
      <w:pPr>
        <w:spacing w:after="0"/>
        <w:ind w:left="992" w:hanging="2"/>
        <w:rPr>
          <w:rFonts w:ascii="Times New Roman" w:hAnsi="Times New Roman" w:cs="Times New Roman"/>
          <w:sz w:val="24"/>
          <w:szCs w:val="24"/>
        </w:rPr>
      </w:pPr>
      <w:r w:rsidRPr="00330A7E">
        <w:rPr>
          <w:rFonts w:ascii="Times New Roman" w:eastAsia="Georgia" w:hAnsi="Times New Roman" w:cs="Times New Roman"/>
          <w:sz w:val="24"/>
          <w:szCs w:val="24"/>
        </w:rPr>
        <w:t xml:space="preserve">b) Điểm </w:t>
      </w:r>
      <w:r w:rsidRPr="00330A7E">
        <w:rPr>
          <w:rFonts w:ascii="Times New Roman" w:hAnsi="Times New Roman" w:cs="Times New Roman"/>
          <w:position w:val="-4"/>
          <w:sz w:val="24"/>
          <w:szCs w:val="24"/>
        </w:rPr>
        <w:object w:dxaOrig="320" w:dyaOrig="260" w14:anchorId="5EA2ACEA">
          <v:shape id="_x0000_i1155" type="#_x0000_t75" style="width:16.5pt;height:13.5pt" o:ole="">
            <v:imagedata r:id="rId239" o:title=""/>
          </v:shape>
          <o:OLEObject Type="Embed" ProgID="Equation.DSMT4" ShapeID="_x0000_i1155" DrawAspect="Content" ObjectID="_1796840219" r:id="rId259"/>
        </w:object>
      </w:r>
      <w:r w:rsidRPr="00330A7E">
        <w:rPr>
          <w:rFonts w:ascii="Times New Roman" w:eastAsia="Georgia" w:hAnsi="Times New Roman" w:cs="Times New Roman"/>
          <w:sz w:val="24"/>
          <w:szCs w:val="24"/>
        </w:rPr>
        <w:t xml:space="preserve"> thuộc đường thẳng </w:t>
      </w:r>
      <w:r w:rsidRPr="00330A7E">
        <w:rPr>
          <w:rFonts w:ascii="Times New Roman" w:hAnsi="Times New Roman" w:cs="Times New Roman"/>
          <w:position w:val="-6"/>
          <w:sz w:val="24"/>
          <w:szCs w:val="24"/>
        </w:rPr>
        <w:object w:dxaOrig="220" w:dyaOrig="279" w14:anchorId="21D07F0D">
          <v:shape id="_x0000_i1156" type="#_x0000_t75" style="width:10.5pt;height:14.25pt" o:ole="">
            <v:imagedata r:id="rId260" o:title=""/>
          </v:shape>
          <o:OLEObject Type="Embed" ProgID="Equation.DSMT4" ShapeID="_x0000_i1156" DrawAspect="Content" ObjectID="_1796840220" r:id="rId261"/>
        </w:object>
      </w:r>
      <w:r w:rsidRPr="00330A7E">
        <w:rPr>
          <w:rFonts w:ascii="Times New Roman" w:hAnsi="Times New Roman" w:cs="Times New Roman"/>
          <w:sz w:val="24"/>
          <w:szCs w:val="24"/>
        </w:rPr>
        <w:t>.</w:t>
      </w:r>
    </w:p>
    <w:p w14:paraId="5053D592" w14:textId="77777777" w:rsidR="00DE5182" w:rsidRPr="00330A7E" w:rsidRDefault="00DE5182" w:rsidP="001A78FE">
      <w:pPr>
        <w:spacing w:after="0"/>
        <w:ind w:left="992" w:hanging="2"/>
        <w:rPr>
          <w:rFonts w:ascii="Times New Roman" w:hAnsi="Times New Roman" w:cs="Times New Roman"/>
          <w:sz w:val="24"/>
          <w:szCs w:val="24"/>
        </w:rPr>
      </w:pPr>
      <w:r w:rsidRPr="00330A7E">
        <w:rPr>
          <w:rFonts w:ascii="Times New Roman" w:eastAsia="Georgia" w:hAnsi="Times New Roman" w:cs="Times New Roman"/>
          <w:sz w:val="24"/>
          <w:szCs w:val="24"/>
        </w:rPr>
        <w:t xml:space="preserve">c) Một điểm </w:t>
      </w:r>
      <w:r w:rsidRPr="00330A7E">
        <w:rPr>
          <w:rFonts w:ascii="Times New Roman" w:hAnsi="Times New Roman" w:cs="Times New Roman"/>
          <w:position w:val="-4"/>
          <w:sz w:val="24"/>
          <w:szCs w:val="24"/>
        </w:rPr>
        <w:object w:dxaOrig="240" w:dyaOrig="260" w14:anchorId="56A6DABB">
          <v:shape id="_x0000_i1157" type="#_x0000_t75" style="width:12pt;height:13.5pt" o:ole="">
            <v:imagedata r:id="rId233" o:title=""/>
          </v:shape>
          <o:OLEObject Type="Embed" ProgID="Equation.DSMT4" ShapeID="_x0000_i1157" DrawAspect="Content" ObjectID="_1796840221" r:id="rId262"/>
        </w:object>
      </w:r>
      <w:r w:rsidRPr="00330A7E">
        <w:rPr>
          <w:rFonts w:ascii="Times New Roman" w:eastAsia="Georgia" w:hAnsi="Times New Roman" w:cs="Times New Roman"/>
          <w:sz w:val="24"/>
          <w:szCs w:val="24"/>
        </w:rPr>
        <w:t xml:space="preserve"> bất kì thuộc đường thẳng </w:t>
      </w:r>
      <w:r w:rsidRPr="00330A7E">
        <w:rPr>
          <w:rFonts w:ascii="Times New Roman" w:hAnsi="Times New Roman" w:cs="Times New Roman"/>
          <w:position w:val="-6"/>
          <w:sz w:val="24"/>
          <w:szCs w:val="24"/>
        </w:rPr>
        <w:object w:dxaOrig="220" w:dyaOrig="279" w14:anchorId="5A221CF0">
          <v:shape id="_x0000_i1158" type="#_x0000_t75" style="width:10.5pt;height:14.25pt" o:ole="">
            <v:imagedata r:id="rId263" o:title=""/>
          </v:shape>
          <o:OLEObject Type="Embed" ProgID="Equation.DSMT4" ShapeID="_x0000_i1158" DrawAspect="Content" ObjectID="_1796840222" r:id="rId264"/>
        </w:object>
      </w:r>
      <w:r w:rsidRPr="00330A7E">
        <w:rPr>
          <w:rFonts w:ascii="Times New Roman" w:eastAsia="Georgia" w:hAnsi="Times New Roman" w:cs="Times New Roman"/>
          <w:sz w:val="24"/>
          <w:szCs w:val="24"/>
        </w:rPr>
        <w:t xml:space="preserve"> đều có tọa độ dạng </w:t>
      </w:r>
      <w:r w:rsidRPr="00330A7E">
        <w:rPr>
          <w:rFonts w:ascii="Times New Roman" w:hAnsi="Times New Roman" w:cs="Times New Roman"/>
          <w:position w:val="-14"/>
          <w:sz w:val="24"/>
          <w:szCs w:val="24"/>
        </w:rPr>
        <w:object w:dxaOrig="1740" w:dyaOrig="400" w14:anchorId="69BCF754">
          <v:shape id="_x0000_i1159" type="#_x0000_t75" style="width:87pt;height:20.25pt" o:ole="">
            <v:imagedata r:id="rId265" o:title=""/>
          </v:shape>
          <o:OLEObject Type="Embed" ProgID="Equation.DSMT4" ShapeID="_x0000_i1159" DrawAspect="Content" ObjectID="_1796840223" r:id="rId266"/>
        </w:object>
      </w:r>
      <w:r w:rsidRPr="00330A7E">
        <w:rPr>
          <w:rFonts w:ascii="Times New Roman" w:hAnsi="Times New Roman" w:cs="Times New Roman"/>
          <w:sz w:val="24"/>
          <w:szCs w:val="24"/>
        </w:rPr>
        <w:t>.</w:t>
      </w:r>
    </w:p>
    <w:p w14:paraId="3B3529E4" w14:textId="77777777" w:rsidR="00DE5182" w:rsidRPr="00330A7E" w:rsidRDefault="00DE5182" w:rsidP="001A78FE">
      <w:pPr>
        <w:spacing w:after="0"/>
        <w:ind w:left="992" w:hanging="2"/>
        <w:rPr>
          <w:rFonts w:ascii="Times New Roman" w:hAnsi="Times New Roman" w:cs="Times New Roman"/>
          <w:sz w:val="24"/>
          <w:szCs w:val="24"/>
        </w:rPr>
      </w:pPr>
      <w:r w:rsidRPr="00330A7E">
        <w:rPr>
          <w:rFonts w:ascii="Times New Roman" w:eastAsia="Georgia" w:hAnsi="Times New Roman" w:cs="Times New Roman"/>
          <w:sz w:val="24"/>
          <w:szCs w:val="24"/>
        </w:rPr>
        <w:t xml:space="preserve">d) Đường thẳng </w:t>
      </w:r>
      <w:r w:rsidRPr="00330A7E">
        <w:rPr>
          <w:rFonts w:ascii="Times New Roman" w:hAnsi="Times New Roman" w:cs="Times New Roman"/>
          <w:position w:val="-4"/>
          <w:sz w:val="24"/>
          <w:szCs w:val="24"/>
        </w:rPr>
        <w:object w:dxaOrig="240" w:dyaOrig="260" w14:anchorId="1169510C">
          <v:shape id="_x0000_i1160" type="#_x0000_t75" style="width:12pt;height:13.5pt" o:ole="">
            <v:imagedata r:id="rId267" o:title=""/>
          </v:shape>
          <o:OLEObject Type="Embed" ProgID="Equation.DSMT4" ShapeID="_x0000_i1160" DrawAspect="Content" ObjectID="_1796840224" r:id="rId268"/>
        </w:object>
      </w:r>
      <w:r w:rsidRPr="00330A7E">
        <w:rPr>
          <w:rFonts w:ascii="Times New Roman" w:eastAsia="Georgia" w:hAnsi="Times New Roman" w:cs="Times New Roman"/>
          <w:sz w:val="24"/>
          <w:szCs w:val="24"/>
        </w:rPr>
        <w:t xml:space="preserve"> đi qua điểm </w:t>
      </w:r>
      <w:r w:rsidRPr="00330A7E">
        <w:rPr>
          <w:rFonts w:ascii="Times New Roman" w:hAnsi="Times New Roman" w:cs="Times New Roman"/>
          <w:position w:val="-4"/>
          <w:sz w:val="24"/>
          <w:szCs w:val="24"/>
        </w:rPr>
        <w:object w:dxaOrig="320" w:dyaOrig="260" w14:anchorId="1056F2AF">
          <v:shape id="_x0000_i1161" type="#_x0000_t75" style="width:16.5pt;height:13.5pt" o:ole="">
            <v:imagedata r:id="rId269" o:title=""/>
          </v:shape>
          <o:OLEObject Type="Embed" ProgID="Equation.DSMT4" ShapeID="_x0000_i1161" DrawAspect="Content" ObjectID="_1796840225" r:id="rId270"/>
        </w:object>
      </w:r>
      <w:r w:rsidRPr="00330A7E">
        <w:rPr>
          <w:rFonts w:ascii="Times New Roman" w:eastAsia="Georgia" w:hAnsi="Times New Roman" w:cs="Times New Roman"/>
          <w:sz w:val="24"/>
          <w:szCs w:val="24"/>
        </w:rPr>
        <w:t xml:space="preserve">, cắt đường thẳng </w:t>
      </w:r>
      <w:r w:rsidRPr="00330A7E">
        <w:rPr>
          <w:rFonts w:ascii="Times New Roman" w:hAnsi="Times New Roman" w:cs="Times New Roman"/>
          <w:position w:val="-6"/>
          <w:sz w:val="24"/>
          <w:szCs w:val="24"/>
        </w:rPr>
        <w:object w:dxaOrig="220" w:dyaOrig="279" w14:anchorId="72A8D553">
          <v:shape id="_x0000_i1162" type="#_x0000_t75" style="width:10.5pt;height:14.25pt" o:ole="">
            <v:imagedata r:id="rId271" o:title=""/>
          </v:shape>
          <o:OLEObject Type="Embed" ProgID="Equation.DSMT4" ShapeID="_x0000_i1162" DrawAspect="Content" ObjectID="_1796840226" r:id="rId272"/>
        </w:object>
      </w:r>
      <w:r w:rsidRPr="00330A7E">
        <w:rPr>
          <w:rFonts w:ascii="Times New Roman" w:eastAsia="Georgia" w:hAnsi="Times New Roman" w:cs="Times New Roman"/>
          <w:sz w:val="24"/>
          <w:szCs w:val="24"/>
        </w:rPr>
        <w:t xml:space="preserve"> và song song với mặt phẳng ( </w:t>
      </w:r>
      <w:r w:rsidRPr="00330A7E">
        <w:rPr>
          <w:rFonts w:ascii="Times New Roman" w:hAnsi="Times New Roman" w:cs="Times New Roman"/>
          <w:position w:val="-6"/>
          <w:sz w:val="24"/>
          <w:szCs w:val="24"/>
        </w:rPr>
        <w:object w:dxaOrig="240" w:dyaOrig="220" w14:anchorId="520CC25E">
          <v:shape id="_x0000_i1163" type="#_x0000_t75" style="width:12pt;height:10.5pt" o:ole="">
            <v:imagedata r:id="rId255" o:title=""/>
          </v:shape>
          <o:OLEObject Type="Embed" ProgID="Equation.DSMT4" ShapeID="_x0000_i1163" DrawAspect="Content" ObjectID="_1796840227" r:id="rId273"/>
        </w:object>
      </w:r>
      <w:r w:rsidRPr="00330A7E">
        <w:rPr>
          <w:rFonts w:ascii="Times New Roman" w:eastAsia="Georgia" w:hAnsi="Times New Roman" w:cs="Times New Roman"/>
          <w:sz w:val="24"/>
          <w:szCs w:val="24"/>
        </w:rPr>
        <w:t xml:space="preserve"> ) có phương trình là </w:t>
      </w:r>
      <w:r w:rsidRPr="00330A7E">
        <w:rPr>
          <w:rFonts w:ascii="Times New Roman" w:hAnsi="Times New Roman" w:cs="Times New Roman"/>
          <w:position w:val="-24"/>
          <w:sz w:val="24"/>
          <w:szCs w:val="24"/>
        </w:rPr>
        <w:object w:dxaOrig="2000" w:dyaOrig="620" w14:anchorId="4E897BAC">
          <v:shape id="_x0000_i1164" type="#_x0000_t75" style="width:99.75pt;height:32.25pt" o:ole="">
            <v:imagedata r:id="rId274" o:title=""/>
          </v:shape>
          <o:OLEObject Type="Embed" ProgID="Equation.DSMT4" ShapeID="_x0000_i1164" DrawAspect="Content" ObjectID="_1796840228" r:id="rId275"/>
        </w:object>
      </w:r>
      <w:r w:rsidRPr="00330A7E">
        <w:rPr>
          <w:rFonts w:ascii="Times New Roman" w:hAnsi="Times New Roman" w:cs="Times New Roman"/>
          <w:sz w:val="24"/>
          <w:szCs w:val="24"/>
        </w:rPr>
        <w:t>.</w:t>
      </w:r>
    </w:p>
    <w:p w14:paraId="0148B99E" w14:textId="55B120F9" w:rsidR="00A71D64" w:rsidRPr="00330A7E" w:rsidRDefault="008F126D" w:rsidP="001A78FE">
      <w:pPr>
        <w:pBdr>
          <w:top w:val="nil"/>
          <w:left w:val="nil"/>
          <w:bottom w:val="nil"/>
          <w:right w:val="nil"/>
          <w:between w:val="nil"/>
        </w:pBdr>
        <w:tabs>
          <w:tab w:val="left" w:pos="3402"/>
          <w:tab w:val="left" w:pos="5669"/>
          <w:tab w:val="left" w:pos="7937"/>
        </w:tabs>
        <w:spacing w:after="0"/>
        <w:ind w:left="992" w:hanging="992"/>
        <w:jc w:val="both"/>
        <w:rPr>
          <w:rFonts w:ascii="Times New Roman" w:eastAsia="Times New Roman" w:hAnsi="Times New Roman" w:cs="Times New Roman"/>
          <w:b/>
          <w:iCs/>
          <w:color w:val="0000FF"/>
          <w:sz w:val="24"/>
          <w:szCs w:val="24"/>
        </w:rPr>
      </w:pPr>
      <w:r w:rsidRPr="00330A7E">
        <w:rPr>
          <w:rFonts w:ascii="Times New Roman" w:hAnsi="Times New Roman" w:cs="Times New Roman"/>
          <w:noProof/>
          <w:color w:val="0000FF"/>
          <w:sz w:val="24"/>
          <w:szCs w:val="24"/>
          <w:lang w:eastAsia="en-US"/>
        </w:rPr>
        <w:drawing>
          <wp:anchor distT="0" distB="0" distL="114300" distR="114300" simplePos="0" relativeHeight="251646976" behindDoc="0" locked="0" layoutInCell="1" allowOverlap="1" wp14:anchorId="0B5A4211" wp14:editId="07689C8A">
            <wp:simplePos x="0" y="0"/>
            <wp:positionH relativeFrom="column">
              <wp:posOffset>5121910</wp:posOffset>
            </wp:positionH>
            <wp:positionV relativeFrom="paragraph">
              <wp:posOffset>68205</wp:posOffset>
            </wp:positionV>
            <wp:extent cx="1390650" cy="1312545"/>
            <wp:effectExtent l="0" t="0" r="0" b="190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extLst>
                        <a:ext uri="{28A0092B-C50C-407E-A947-70E740481C1C}">
                          <a14:useLocalDpi xmlns:a14="http://schemas.microsoft.com/office/drawing/2010/main" val="0"/>
                        </a:ext>
                      </a:extLst>
                    </a:blip>
                    <a:stretch>
                      <a:fillRect/>
                    </a:stretch>
                  </pic:blipFill>
                  <pic:spPr>
                    <a:xfrm>
                      <a:off x="0" y="0"/>
                      <a:ext cx="1390650" cy="1312545"/>
                    </a:xfrm>
                    <a:prstGeom prst="rect">
                      <a:avLst/>
                    </a:prstGeom>
                  </pic:spPr>
                </pic:pic>
              </a:graphicData>
            </a:graphic>
            <wp14:sizeRelH relativeFrom="page">
              <wp14:pctWidth>0</wp14:pctWidth>
            </wp14:sizeRelH>
            <wp14:sizeRelV relativeFrom="page">
              <wp14:pctHeight>0</wp14:pctHeight>
            </wp14:sizeRelV>
          </wp:anchor>
        </w:drawing>
      </w:r>
      <w:r w:rsidR="001A78FE" w:rsidRPr="00330A7E">
        <w:rPr>
          <w:rFonts w:ascii="Times New Roman" w:eastAsia="Times New Roman" w:hAnsi="Times New Roman" w:cs="Times New Roman"/>
          <w:b/>
          <w:iCs/>
          <w:color w:val="0000FF"/>
          <w:sz w:val="24"/>
          <w:szCs w:val="24"/>
        </w:rPr>
        <w:t xml:space="preserve">PHẦN 3. CÂU </w:t>
      </w:r>
      <w:r w:rsidR="00A71D64" w:rsidRPr="00330A7E">
        <w:rPr>
          <w:rFonts w:ascii="Times New Roman" w:eastAsia="Times New Roman" w:hAnsi="Times New Roman" w:cs="Times New Roman"/>
          <w:b/>
          <w:iCs/>
          <w:color w:val="0000FF"/>
          <w:sz w:val="24"/>
          <w:szCs w:val="24"/>
        </w:rPr>
        <w:t xml:space="preserve">HỎI </w:t>
      </w:r>
      <w:r w:rsidR="001A78FE" w:rsidRPr="00330A7E">
        <w:rPr>
          <w:rFonts w:ascii="Times New Roman" w:eastAsia="Times New Roman" w:hAnsi="Times New Roman" w:cs="Times New Roman"/>
          <w:b/>
          <w:iCs/>
          <w:color w:val="0000FF"/>
          <w:sz w:val="24"/>
          <w:szCs w:val="24"/>
        </w:rPr>
        <w:t>T</w:t>
      </w:r>
      <w:r w:rsidR="00A71D64" w:rsidRPr="00330A7E">
        <w:rPr>
          <w:rFonts w:ascii="Times New Roman" w:eastAsia="Times New Roman" w:hAnsi="Times New Roman" w:cs="Times New Roman"/>
          <w:b/>
          <w:iCs/>
          <w:color w:val="0000FF"/>
          <w:sz w:val="24"/>
          <w:szCs w:val="24"/>
        </w:rPr>
        <w:t>RẮC NGHIỆM TRẢ LỜI NGẮN</w:t>
      </w:r>
    </w:p>
    <w:p w14:paraId="0194E03B" w14:textId="759921B0" w:rsidR="00DE5182" w:rsidRPr="00330A7E" w:rsidRDefault="00DE5182" w:rsidP="001A78FE">
      <w:pPr>
        <w:pBdr>
          <w:top w:val="nil"/>
          <w:left w:val="nil"/>
          <w:bottom w:val="nil"/>
          <w:right w:val="nil"/>
          <w:between w:val="nil"/>
        </w:pBdr>
        <w:tabs>
          <w:tab w:val="left" w:pos="3402"/>
          <w:tab w:val="left" w:pos="5669"/>
          <w:tab w:val="left" w:pos="7937"/>
        </w:tabs>
        <w:spacing w:after="0"/>
        <w:ind w:left="992" w:hanging="992"/>
        <w:jc w:val="both"/>
        <w:rPr>
          <w:rFonts w:ascii="Times New Roman" w:eastAsia="Times New Roman" w:hAnsi="Times New Roman" w:cs="Times New Roman"/>
          <w:i/>
          <w:color w:val="0000FF"/>
          <w:sz w:val="24"/>
          <w:szCs w:val="24"/>
        </w:rPr>
      </w:pPr>
      <w:r w:rsidRPr="00330A7E">
        <w:rPr>
          <w:rFonts w:ascii="Times New Roman" w:eastAsia="Times New Roman" w:hAnsi="Times New Roman" w:cs="Times New Roman"/>
          <w:i/>
          <w:color w:val="0000FF"/>
          <w:sz w:val="24"/>
          <w:szCs w:val="24"/>
        </w:rPr>
        <w:t>Thí sinh trả lời từ câu 17 đến câu 22.</w:t>
      </w:r>
    </w:p>
    <w:p w14:paraId="2FAD13CA" w14:textId="106389FB" w:rsidR="00C349C4" w:rsidRPr="00330A7E" w:rsidRDefault="00DE5182" w:rsidP="000E1E56">
      <w:pPr>
        <w:pStyle w:val="ListParagraph"/>
        <w:numPr>
          <w:ilvl w:val="0"/>
          <w:numId w:val="3"/>
        </w:numPr>
        <w:tabs>
          <w:tab w:val="left" w:pos="992"/>
        </w:tabs>
        <w:spacing w:before="120"/>
        <w:contextualSpacing w:val="0"/>
        <w:rPr>
          <w:rFonts w:ascii="Times New Roman" w:eastAsia="Georgia" w:hAnsi="Times New Roman" w:cs="Times New Roman"/>
          <w:sz w:val="24"/>
          <w:szCs w:val="24"/>
        </w:rPr>
      </w:pPr>
      <w:r w:rsidRPr="00330A7E">
        <w:rPr>
          <w:rFonts w:ascii="Times New Roman" w:eastAsia="Georgia" w:hAnsi="Times New Roman" w:cs="Times New Roman"/>
          <w:sz w:val="24"/>
          <w:szCs w:val="24"/>
        </w:rPr>
        <w:t xml:space="preserve">Trong hình bên cho biết mộ hình trụ bán kính đáy </w:t>
      </w:r>
      <w:r w:rsidRPr="00330A7E">
        <w:rPr>
          <w:rFonts w:ascii="Times New Roman" w:hAnsi="Times New Roman" w:cs="Times New Roman"/>
          <w:position w:val="-14"/>
          <w:sz w:val="24"/>
          <w:szCs w:val="24"/>
        </w:rPr>
        <w:object w:dxaOrig="680" w:dyaOrig="400" w14:anchorId="7B8AE564">
          <v:shape id="_x0000_i1165" type="#_x0000_t75" style="width:33.75pt;height:19.5pt" o:ole="">
            <v:imagedata r:id="rId277" o:title=""/>
          </v:shape>
          <o:OLEObject Type="Embed" ProgID="Equation.DSMT4" ShapeID="_x0000_i1165" DrawAspect="Content" ObjectID="_1796840229" r:id="rId278"/>
        </w:object>
      </w:r>
      <w:r w:rsidRPr="00330A7E">
        <w:rPr>
          <w:rFonts w:ascii="Times New Roman" w:eastAsia="Georgia" w:hAnsi="Times New Roman" w:cs="Times New Roman"/>
          <w:sz w:val="24"/>
          <w:szCs w:val="24"/>
        </w:rPr>
        <w:t xml:space="preserve">, chiều cao </w:t>
      </w:r>
      <w:r w:rsidRPr="00330A7E">
        <w:rPr>
          <w:rFonts w:ascii="Times New Roman" w:hAnsi="Times New Roman" w:cs="Times New Roman"/>
          <w:position w:val="-14"/>
          <w:sz w:val="24"/>
          <w:szCs w:val="24"/>
        </w:rPr>
        <w:object w:dxaOrig="680" w:dyaOrig="400" w14:anchorId="1A8F2C56">
          <v:shape id="_x0000_i1166" type="#_x0000_t75" style="width:33.75pt;height:19.5pt" o:ole="">
            <v:imagedata r:id="rId279" o:title=""/>
          </v:shape>
          <o:OLEObject Type="Embed" ProgID="Equation.DSMT4" ShapeID="_x0000_i1166" DrawAspect="Content" ObjectID="_1796840230" r:id="rId280"/>
        </w:object>
      </w:r>
      <w:r w:rsidRPr="00330A7E">
        <w:rPr>
          <w:rFonts w:ascii="Times New Roman" w:eastAsia="Georgia" w:hAnsi="Times New Roman" w:cs="Times New Roman"/>
          <w:sz w:val="24"/>
          <w:szCs w:val="24"/>
        </w:rPr>
        <w:t xml:space="preserve"> nội tiếp hình nón</w:t>
      </w:r>
      <w:r w:rsidR="008F126D" w:rsidRPr="00330A7E">
        <w:rPr>
          <w:rFonts w:ascii="Times New Roman" w:eastAsia="Georgia" w:hAnsi="Times New Roman" w:cs="Times New Roman"/>
          <w:sz w:val="24"/>
          <w:szCs w:val="24"/>
        </w:rPr>
        <w:t xml:space="preserve"> </w:t>
      </w:r>
      <w:r w:rsidRPr="00330A7E">
        <w:rPr>
          <w:rFonts w:ascii="Times New Roman" w:eastAsia="Georgia" w:hAnsi="Times New Roman" w:cs="Times New Roman"/>
          <w:sz w:val="24"/>
          <w:szCs w:val="24"/>
        </w:rPr>
        <w:t>có bán</w:t>
      </w:r>
      <w:r w:rsidR="00C349C4" w:rsidRPr="00330A7E">
        <w:rPr>
          <w:rFonts w:ascii="Times New Roman" w:eastAsia="Georgia" w:hAnsi="Times New Roman" w:cs="Times New Roman"/>
          <w:sz w:val="24"/>
          <w:szCs w:val="24"/>
        </w:rPr>
        <w:t xml:space="preserve"> </w:t>
      </w:r>
      <w:r w:rsidRPr="00330A7E">
        <w:rPr>
          <w:rFonts w:ascii="Times New Roman" w:eastAsia="Georgia" w:hAnsi="Times New Roman" w:cs="Times New Roman"/>
          <w:sz w:val="24"/>
          <w:szCs w:val="24"/>
        </w:rPr>
        <w:t xml:space="preserve">kính đáy </w:t>
      </w:r>
      <w:r w:rsidRPr="00330A7E">
        <w:rPr>
          <w:rFonts w:ascii="Times New Roman" w:hAnsi="Times New Roman" w:cs="Times New Roman"/>
          <w:position w:val="-10"/>
          <w:sz w:val="24"/>
          <w:szCs w:val="24"/>
        </w:rPr>
        <w:object w:dxaOrig="499" w:dyaOrig="320" w14:anchorId="01A48E3A">
          <v:shape id="_x0000_i1167" type="#_x0000_t75" style="width:25.5pt;height:15.75pt" o:ole="">
            <v:imagedata r:id="rId281" o:title=""/>
          </v:shape>
          <o:OLEObject Type="Embed" ProgID="Equation.DSMT4" ShapeID="_x0000_i1167" DrawAspect="Content" ObjectID="_1796840231" r:id="rId282"/>
        </w:object>
      </w:r>
      <w:r w:rsidRPr="00330A7E">
        <w:rPr>
          <w:rFonts w:ascii="Times New Roman" w:eastAsia="Georgia" w:hAnsi="Times New Roman" w:cs="Times New Roman"/>
          <w:sz w:val="24"/>
          <w:szCs w:val="24"/>
        </w:rPr>
        <w:t xml:space="preserve">, chiều cao </w:t>
      </w:r>
      <w:r w:rsidRPr="00330A7E">
        <w:rPr>
          <w:rFonts w:ascii="Times New Roman" w:hAnsi="Times New Roman" w:cs="Times New Roman"/>
          <w:position w:val="-10"/>
          <w:sz w:val="24"/>
          <w:szCs w:val="24"/>
        </w:rPr>
        <w:object w:dxaOrig="600" w:dyaOrig="320" w14:anchorId="20F0F647">
          <v:shape id="_x0000_i1168" type="#_x0000_t75" style="width:30pt;height:15.75pt" o:ole="">
            <v:imagedata r:id="rId283" o:title=""/>
          </v:shape>
          <o:OLEObject Type="Embed" ProgID="Equation.DSMT4" ShapeID="_x0000_i1168" DrawAspect="Content" ObjectID="_1796840232" r:id="rId284"/>
        </w:object>
      </w:r>
      <w:r w:rsidRPr="00330A7E">
        <w:rPr>
          <w:rFonts w:ascii="Times New Roman" w:eastAsia="Georgia" w:hAnsi="Times New Roman" w:cs="Times New Roman"/>
          <w:sz w:val="24"/>
          <w:szCs w:val="24"/>
        </w:rPr>
        <w:t xml:space="preserve">. Tìm giá trị của </w:t>
      </w:r>
      <w:r w:rsidRPr="00330A7E">
        <w:rPr>
          <w:rFonts w:ascii="Times New Roman" w:hAnsi="Times New Roman" w:cs="Times New Roman"/>
          <w:position w:val="-4"/>
          <w:sz w:val="24"/>
          <w:szCs w:val="24"/>
        </w:rPr>
        <w:object w:dxaOrig="180" w:dyaOrig="200" w14:anchorId="5724C5E7">
          <v:shape id="_x0000_i1169" type="#_x0000_t75" style="width:9pt;height:10.5pt" o:ole="">
            <v:imagedata r:id="rId285" o:title=""/>
          </v:shape>
          <o:OLEObject Type="Embed" ProgID="Equation.DSMT4" ShapeID="_x0000_i1169" DrawAspect="Content" ObjectID="_1796840233" r:id="rId286"/>
        </w:object>
      </w:r>
      <w:r w:rsidRPr="00330A7E">
        <w:rPr>
          <w:rFonts w:ascii="Times New Roman" w:eastAsia="Georgia" w:hAnsi="Times New Roman" w:cs="Times New Roman"/>
          <w:sz w:val="24"/>
          <w:szCs w:val="24"/>
        </w:rPr>
        <w:t xml:space="preserve"> để thể tích của hình trụ là lớn nhất (kết quả làm tròn đến hàng đơn vị của </w:t>
      </w:r>
      <w:r w:rsidRPr="00330A7E">
        <w:rPr>
          <w:rFonts w:ascii="Times New Roman" w:hAnsi="Times New Roman" w:cs="Times New Roman"/>
          <w:position w:val="-6"/>
          <w:sz w:val="24"/>
          <w:szCs w:val="24"/>
        </w:rPr>
        <w:object w:dxaOrig="360" w:dyaOrig="220" w14:anchorId="38C91888">
          <v:shape id="_x0000_i1170" type="#_x0000_t75" style="width:18pt;height:10.5pt" o:ole="">
            <v:imagedata r:id="rId287" o:title=""/>
          </v:shape>
          <o:OLEObject Type="Embed" ProgID="Equation.DSMT4" ShapeID="_x0000_i1170" DrawAspect="Content" ObjectID="_1796840234" r:id="rId288"/>
        </w:object>
      </w:r>
      <w:r w:rsidRPr="00330A7E">
        <w:rPr>
          <w:rFonts w:ascii="Times New Roman" w:eastAsia="Georgia" w:hAnsi="Times New Roman" w:cs="Times New Roman"/>
          <w:sz w:val="24"/>
          <w:szCs w:val="24"/>
        </w:rPr>
        <w:t>)</w:t>
      </w:r>
    </w:p>
    <w:p w14:paraId="5EA2F846" w14:textId="77777777" w:rsidR="008F126D" w:rsidRPr="00330A7E" w:rsidRDefault="008F126D" w:rsidP="008F126D">
      <w:pPr>
        <w:tabs>
          <w:tab w:val="left" w:pos="992"/>
        </w:tabs>
        <w:spacing w:before="120"/>
        <w:rPr>
          <w:rFonts w:ascii="Times New Roman" w:eastAsia="Georgia" w:hAnsi="Times New Roman" w:cs="Times New Roman"/>
          <w:sz w:val="24"/>
          <w:szCs w:val="24"/>
        </w:rPr>
      </w:pPr>
    </w:p>
    <w:p w14:paraId="3143D1AD" w14:textId="38B4F993" w:rsidR="00C349C4" w:rsidRPr="00330A7E" w:rsidRDefault="00DE5182" w:rsidP="000E1E56">
      <w:pPr>
        <w:pStyle w:val="ListParagraph"/>
        <w:numPr>
          <w:ilvl w:val="0"/>
          <w:numId w:val="3"/>
        </w:numPr>
        <w:tabs>
          <w:tab w:val="left" w:pos="992"/>
        </w:tabs>
        <w:spacing w:before="120"/>
        <w:contextualSpacing w:val="0"/>
        <w:rPr>
          <w:rFonts w:ascii="Times New Roman" w:eastAsia="Georgia" w:hAnsi="Times New Roman" w:cs="Times New Roman"/>
          <w:sz w:val="24"/>
          <w:szCs w:val="24"/>
        </w:rPr>
      </w:pPr>
      <w:r w:rsidRPr="00330A7E">
        <w:rPr>
          <w:rFonts w:ascii="Times New Roman" w:hAnsi="Times New Roman" w:cs="Times New Roman"/>
          <w:color w:val="0000FF"/>
          <w:sz w:val="24"/>
          <w:szCs w:val="24"/>
        </w:rPr>
        <w:drawing>
          <wp:anchor distT="0" distB="0" distL="114300" distR="114300" simplePos="0" relativeHeight="251652096" behindDoc="0" locked="0" layoutInCell="1" allowOverlap="1" wp14:anchorId="15BEE0E4" wp14:editId="56C6493E">
            <wp:simplePos x="0" y="0"/>
            <wp:positionH relativeFrom="column">
              <wp:posOffset>4842510</wp:posOffset>
            </wp:positionH>
            <wp:positionV relativeFrom="paragraph">
              <wp:posOffset>71755</wp:posOffset>
            </wp:positionV>
            <wp:extent cx="1660525" cy="1270000"/>
            <wp:effectExtent l="0" t="0" r="0" b="635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extLst>
                        <a:ext uri="{28A0092B-C50C-407E-A947-70E740481C1C}">
                          <a14:useLocalDpi xmlns:a14="http://schemas.microsoft.com/office/drawing/2010/main" val="0"/>
                        </a:ext>
                      </a:extLst>
                    </a:blip>
                    <a:stretch>
                      <a:fillRect/>
                    </a:stretch>
                  </pic:blipFill>
                  <pic:spPr>
                    <a:xfrm>
                      <a:off x="0" y="0"/>
                      <a:ext cx="1660525" cy="1270000"/>
                    </a:xfrm>
                    <a:prstGeom prst="rect">
                      <a:avLst/>
                    </a:prstGeom>
                  </pic:spPr>
                </pic:pic>
              </a:graphicData>
            </a:graphic>
            <wp14:sizeRelH relativeFrom="page">
              <wp14:pctWidth>0</wp14:pctWidth>
            </wp14:sizeRelH>
            <wp14:sizeRelV relativeFrom="page">
              <wp14:pctHeight>0</wp14:pctHeight>
            </wp14:sizeRelV>
          </wp:anchor>
        </w:drawing>
      </w:r>
      <w:r w:rsidRPr="00330A7E">
        <w:rPr>
          <w:rFonts w:ascii="Times New Roman" w:eastAsia="Georgia" w:hAnsi="Times New Roman" w:cs="Times New Roman"/>
          <w:sz w:val="24"/>
          <w:szCs w:val="24"/>
        </w:rPr>
        <w:t>Một cái màn chụp có dạng như hình vẽ bên.</w:t>
      </w:r>
      <w:r w:rsidRPr="00330A7E">
        <w:rPr>
          <w:rFonts w:ascii="Times New Roman" w:hAnsi="Times New Roman" w:cs="Times New Roman"/>
          <w:sz w:val="24"/>
          <w:szCs w:val="24"/>
        </w:rPr>
        <w:t xml:space="preserve"> Biết rằng mặt cắt của cái màn theo mặt phẳng song song với mặt phẳng đáy và cách mặt đáy một khoảng bằng </w:t>
      </w:r>
      <w:r w:rsidRPr="00330A7E">
        <w:rPr>
          <w:rFonts w:ascii="Times New Roman" w:hAnsi="Times New Roman" w:cs="Times New Roman"/>
          <w:position w:val="-14"/>
          <w:sz w:val="24"/>
          <w:szCs w:val="24"/>
        </w:rPr>
        <w:object w:dxaOrig="580" w:dyaOrig="400" w14:anchorId="0FF4B521">
          <v:shape id="_x0000_i1171" type="#_x0000_t75" style="width:29.25pt;height:19.5pt" o:ole="">
            <v:imagedata r:id="rId290" o:title=""/>
          </v:shape>
          <o:OLEObject Type="Embed" ProgID="Equation.DSMT4" ShapeID="_x0000_i1171" DrawAspect="Content" ObjectID="_1796840235" r:id="rId291"/>
        </w:objec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900" w:dyaOrig="279" w14:anchorId="39D57227">
          <v:shape id="_x0000_i1172" type="#_x0000_t75" style="width:45pt;height:14.25pt" o:ole="">
            <v:imagedata r:id="rId292" o:title=""/>
          </v:shape>
          <o:OLEObject Type="Embed" ProgID="Equation.DSMT4" ShapeID="_x0000_i1172" DrawAspect="Content" ObjectID="_1796840236" r:id="rId293"/>
        </w:object>
      </w:r>
      <w:r w:rsidRPr="00330A7E">
        <w:rPr>
          <w:rFonts w:ascii="Times New Roman" w:hAnsi="Times New Roman" w:cs="Times New Roman"/>
          <w:sz w:val="24"/>
          <w:szCs w:val="24"/>
        </w:rPr>
        <w:t xml:space="preserve"> là một hình vuông cạnh bằng </w:t>
      </w:r>
      <w:r w:rsidRPr="00330A7E">
        <w:rPr>
          <w:rFonts w:ascii="Times New Roman" w:hAnsi="Times New Roman" w:cs="Times New Roman"/>
          <w:position w:val="-14"/>
          <w:sz w:val="24"/>
          <w:szCs w:val="24"/>
        </w:rPr>
        <w:object w:dxaOrig="1200" w:dyaOrig="460" w14:anchorId="4C8920BA">
          <v:shape id="_x0000_i1173" type="#_x0000_t75" style="width:60pt;height:23.25pt" o:ole="">
            <v:imagedata r:id="rId294" o:title=""/>
          </v:shape>
          <o:OLEObject Type="Embed" ProgID="Equation.DSMT4" ShapeID="_x0000_i1173" DrawAspect="Content" ObjectID="_1796840237" r:id="rId295"/>
        </w:object>
      </w:r>
      <w:r w:rsidRPr="00330A7E">
        <w:rPr>
          <w:rFonts w:ascii="Times New Roman" w:hAnsi="Times New Roman" w:cs="Times New Roman"/>
          <w:sz w:val="24"/>
          <w:szCs w:val="24"/>
        </w:rPr>
        <w:t>. Thể tích của cái màn là bao nhiêu mét khối? ( Làm tròn kết quả đến hàng phần mười).</w:t>
      </w:r>
    </w:p>
    <w:p w14:paraId="03E0D009" w14:textId="77777777" w:rsidR="00BA6DCE" w:rsidRPr="00330A7E" w:rsidRDefault="00BA6DCE" w:rsidP="00BA6DCE">
      <w:pPr>
        <w:pStyle w:val="ListParagraph"/>
        <w:tabs>
          <w:tab w:val="left" w:pos="992"/>
        </w:tabs>
        <w:spacing w:before="120"/>
        <w:ind w:left="992"/>
        <w:contextualSpacing w:val="0"/>
        <w:rPr>
          <w:rFonts w:ascii="Times New Roman" w:eastAsia="Georgia" w:hAnsi="Times New Roman" w:cs="Times New Roman"/>
          <w:sz w:val="24"/>
          <w:szCs w:val="24"/>
        </w:rPr>
      </w:pPr>
    </w:p>
    <w:p w14:paraId="32CF173F" w14:textId="7A24C56C" w:rsidR="00DE5182" w:rsidRPr="00330A7E" w:rsidRDefault="00DE5182" w:rsidP="000E1E56">
      <w:pPr>
        <w:pStyle w:val="ListParagraph"/>
        <w:numPr>
          <w:ilvl w:val="0"/>
          <w:numId w:val="3"/>
        </w:numPr>
        <w:tabs>
          <w:tab w:val="left" w:pos="992"/>
        </w:tabs>
        <w:spacing w:before="120"/>
        <w:contextualSpacing w:val="0"/>
        <w:rPr>
          <w:rFonts w:ascii="Times New Roman" w:eastAsia="Georgia" w:hAnsi="Times New Roman" w:cs="Times New Roman"/>
          <w:sz w:val="24"/>
          <w:szCs w:val="24"/>
        </w:rPr>
      </w:pPr>
      <w:r w:rsidRPr="00330A7E">
        <w:rPr>
          <w:rFonts w:ascii="Times New Roman" w:eastAsia="Georgia" w:hAnsi="Times New Roman" w:cs="Times New Roman"/>
          <w:sz w:val="24"/>
          <w:szCs w:val="24"/>
        </w:rPr>
        <w:t xml:space="preserve">Một doanh nghiệp có </w:t>
      </w:r>
      <w:r w:rsidRPr="00330A7E">
        <w:rPr>
          <w:rFonts w:ascii="Times New Roman" w:hAnsi="Times New Roman" w:cs="Times New Roman"/>
          <w:position w:val="-6"/>
          <w:sz w:val="24"/>
          <w:szCs w:val="24"/>
        </w:rPr>
        <w:object w:dxaOrig="520" w:dyaOrig="279" w14:anchorId="43B96240">
          <v:shape id="_x0000_i1174" type="#_x0000_t75" style="width:25.5pt;height:14.25pt" o:ole="">
            <v:imagedata r:id="rId296" o:title=""/>
          </v:shape>
          <o:OLEObject Type="Embed" ProgID="Equation.DSMT4" ShapeID="_x0000_i1174" DrawAspect="Content" ObjectID="_1796840238" r:id="rId297"/>
        </w:object>
      </w:r>
      <w:r w:rsidRPr="00330A7E">
        <w:rPr>
          <w:rFonts w:ascii="Times New Roman" w:eastAsia="Georgia" w:hAnsi="Times New Roman" w:cs="Times New Roman"/>
          <w:sz w:val="24"/>
          <w:szCs w:val="24"/>
        </w:rPr>
        <w:t xml:space="preserve"> nhân viên là nữ. Tỉ lệ nhân viên nữ có </w:t>
      </w:r>
      <w:r w:rsidRPr="00330A7E">
        <w:rPr>
          <w:rFonts w:ascii="Times New Roman" w:eastAsia="Georgia" w:hAnsi="Times New Roman" w:cs="Times New Roman"/>
          <w:sz w:val="24"/>
          <w:szCs w:val="24"/>
        </w:rPr>
        <w:lastRenderedPageBreak/>
        <w:t xml:space="preserve">bằng đại học là </w:t>
      </w:r>
      <w:r w:rsidRPr="00330A7E">
        <w:rPr>
          <w:rFonts w:ascii="Times New Roman" w:hAnsi="Times New Roman" w:cs="Times New Roman"/>
          <w:position w:val="-6"/>
          <w:sz w:val="24"/>
          <w:szCs w:val="24"/>
        </w:rPr>
        <w:object w:dxaOrig="499" w:dyaOrig="279" w14:anchorId="39FB138E">
          <v:shape id="_x0000_i1175" type="#_x0000_t75" style="width:25.5pt;height:14.25pt" o:ole="">
            <v:imagedata r:id="rId298" o:title=""/>
          </v:shape>
          <o:OLEObject Type="Embed" ProgID="Equation.DSMT4" ShapeID="_x0000_i1175" DrawAspect="Content" ObjectID="_1796840239" r:id="rId299"/>
        </w:object>
      </w:r>
      <w:r w:rsidRPr="00330A7E">
        <w:rPr>
          <w:rFonts w:ascii="Times New Roman" w:eastAsia="Georgia" w:hAnsi="Times New Roman" w:cs="Times New Roman"/>
          <w:sz w:val="24"/>
          <w:szCs w:val="24"/>
        </w:rPr>
        <w:t xml:space="preserve"> và tỉ lệ nhân viên nam có bằng đại học là </w:t>
      </w:r>
      <w:r w:rsidRPr="00330A7E">
        <w:rPr>
          <w:rFonts w:ascii="Times New Roman" w:hAnsi="Times New Roman" w:cs="Times New Roman"/>
          <w:position w:val="-6"/>
          <w:sz w:val="24"/>
          <w:szCs w:val="24"/>
        </w:rPr>
        <w:object w:dxaOrig="520" w:dyaOrig="279" w14:anchorId="702A1469">
          <v:shape id="_x0000_i1176" type="#_x0000_t75" style="width:25.5pt;height:14.25pt" o:ole="">
            <v:imagedata r:id="rId300" o:title=""/>
          </v:shape>
          <o:OLEObject Type="Embed" ProgID="Equation.DSMT4" ShapeID="_x0000_i1176" DrawAspect="Content" ObjectID="_1796840240" r:id="rId301"/>
        </w:object>
      </w:r>
      <w:r w:rsidRPr="00330A7E">
        <w:rPr>
          <w:rFonts w:ascii="Times New Roman" w:eastAsia="Georgia" w:hAnsi="Times New Roman" w:cs="Times New Roman"/>
          <w:sz w:val="24"/>
          <w:szCs w:val="24"/>
        </w:rPr>
        <w:t>. Chọn ngẫu nhiên 1 nhân viên Nam và 1 nhân viên nữ của doanh nghiệp. Biết rằng chỉ một trong hai nhân viên có bằng đại học, tính xác suất người đó là nhân viên nữ. (Làm tròn kết quả đến hàng phần trăm).</w:t>
      </w:r>
    </w:p>
    <w:p w14:paraId="6A6F4B6C" w14:textId="77777777" w:rsidR="00BA6DCE" w:rsidRPr="00330A7E" w:rsidRDefault="00BA6DCE" w:rsidP="00BA6DCE">
      <w:pPr>
        <w:pStyle w:val="ListParagraph"/>
        <w:tabs>
          <w:tab w:val="left" w:pos="992"/>
        </w:tabs>
        <w:spacing w:before="120"/>
        <w:ind w:left="992"/>
        <w:contextualSpacing w:val="0"/>
        <w:rPr>
          <w:rFonts w:ascii="Times New Roman" w:eastAsia="Georgia" w:hAnsi="Times New Roman" w:cs="Times New Roman"/>
          <w:sz w:val="24"/>
          <w:szCs w:val="24"/>
        </w:rPr>
      </w:pPr>
    </w:p>
    <w:p w14:paraId="4DBB8F66" w14:textId="0A50A356" w:rsidR="00DE5182" w:rsidRPr="00330A7E" w:rsidRDefault="00DE5182" w:rsidP="000E1E56">
      <w:pPr>
        <w:pStyle w:val="ListParagraph"/>
        <w:numPr>
          <w:ilvl w:val="0"/>
          <w:numId w:val="3"/>
        </w:numPr>
        <w:tabs>
          <w:tab w:val="left" w:pos="992"/>
        </w:tabs>
        <w:spacing w:before="120"/>
        <w:contextualSpacing w:val="0"/>
        <w:rPr>
          <w:rFonts w:ascii="Times New Roman" w:eastAsia="Georgia" w:hAnsi="Times New Roman" w:cs="Times New Roman"/>
          <w:sz w:val="24"/>
          <w:szCs w:val="24"/>
        </w:rPr>
      </w:pPr>
      <w:r w:rsidRPr="00330A7E">
        <w:rPr>
          <w:rFonts w:ascii="Times New Roman" w:eastAsia="Georgia" w:hAnsi="Times New Roman" w:cs="Times New Roman"/>
          <w:sz w:val="24"/>
          <w:szCs w:val="24"/>
        </w:rPr>
        <w:t xml:space="preserve">Một hộp chưa 9 tấm thẻ cùng loại được đánh số lần lượt từ 1 đến 9. Bạn An lấy ra ngẫu nhiên 1 thẻ từ hộp, xem số rồi bỏ ra ngoài. Nếu thẻ đó được đánh số chẵn, An cho thêm vào hộp thẻ số 10, 11; ngược lại, An cho thêm vào hộp thẻ số 12, 13, 14. Sau đó, Bạn Việt lấy ra ngẫu nhiên đồng thời 3 thẻ từ hộp. Gọi </w:t>
      </w:r>
      <w:r w:rsidRPr="00330A7E">
        <w:rPr>
          <w:rFonts w:ascii="Times New Roman" w:hAnsi="Times New Roman" w:cs="Times New Roman"/>
          <w:position w:val="-4"/>
          <w:sz w:val="24"/>
          <w:szCs w:val="24"/>
        </w:rPr>
        <w:object w:dxaOrig="279" w:dyaOrig="260" w14:anchorId="195DFA94">
          <v:shape id="_x0000_i1177" type="#_x0000_t75" style="width:14.25pt;height:13.5pt" o:ole="">
            <v:imagedata r:id="rId302" o:title=""/>
          </v:shape>
          <o:OLEObject Type="Embed" ProgID="Equation.DSMT4" ShapeID="_x0000_i1177" DrawAspect="Content" ObjectID="_1796840241" r:id="rId303"/>
        </w:object>
      </w:r>
      <w:r w:rsidRPr="00330A7E">
        <w:rPr>
          <w:rFonts w:ascii="Times New Roman" w:eastAsia="Georgia" w:hAnsi="Times New Roman" w:cs="Times New Roman"/>
          <w:sz w:val="24"/>
          <w:szCs w:val="24"/>
        </w:rPr>
        <w:t xml:space="preserve"> là tích các số trên thẻ Việt lấy ra. Tính xác suất của biến cố An lấy được thẻ ghi số chẵn biết rằng </w:t>
      </w:r>
      <w:r w:rsidRPr="00330A7E">
        <w:rPr>
          <w:rFonts w:ascii="Times New Roman" w:hAnsi="Times New Roman" w:cs="Times New Roman"/>
          <w:position w:val="-4"/>
          <w:sz w:val="24"/>
          <w:szCs w:val="24"/>
        </w:rPr>
        <w:object w:dxaOrig="279" w:dyaOrig="260" w14:anchorId="4562D21D">
          <v:shape id="_x0000_i1178" type="#_x0000_t75" style="width:14.25pt;height:13.5pt" o:ole="">
            <v:imagedata r:id="rId304" o:title=""/>
          </v:shape>
          <o:OLEObject Type="Embed" ProgID="Equation.DSMT4" ShapeID="_x0000_i1178" DrawAspect="Content" ObjectID="_1796840242" r:id="rId305"/>
        </w:object>
      </w:r>
      <w:r w:rsidRPr="00330A7E">
        <w:rPr>
          <w:rFonts w:ascii="Times New Roman" w:eastAsia="Georgia" w:hAnsi="Times New Roman" w:cs="Times New Roman"/>
          <w:sz w:val="24"/>
          <w:szCs w:val="24"/>
        </w:rPr>
        <w:t xml:space="preserve"> chia hết cho 2. (Làm tròn kết quả đến hàng phần trăm).</w:t>
      </w:r>
    </w:p>
    <w:p w14:paraId="2F7908C8" w14:textId="5D8D23A1" w:rsidR="00DE5182" w:rsidRPr="00330A7E" w:rsidRDefault="00DE5182" w:rsidP="000E1E56">
      <w:pPr>
        <w:pStyle w:val="ListParagraph"/>
        <w:numPr>
          <w:ilvl w:val="0"/>
          <w:numId w:val="3"/>
        </w:numPr>
        <w:tabs>
          <w:tab w:val="left" w:pos="992"/>
        </w:tabs>
        <w:spacing w:before="120"/>
        <w:contextualSpacing w:val="0"/>
        <w:rPr>
          <w:rFonts w:ascii="Times New Roman" w:eastAsia="Georgia" w:hAnsi="Times New Roman" w:cs="Times New Roman"/>
          <w:sz w:val="24"/>
          <w:szCs w:val="24"/>
        </w:rPr>
      </w:pPr>
      <w:r w:rsidRPr="00330A7E">
        <w:rPr>
          <w:rFonts w:ascii="Times New Roman" w:eastAsia="Georgia" w:hAnsi="Times New Roman" w:cs="Times New Roman"/>
          <w:sz w:val="24"/>
          <w:szCs w:val="24"/>
        </w:rPr>
        <w:t xml:space="preserve">Trong không gian </w:t>
      </w:r>
      <w:r w:rsidRPr="00330A7E">
        <w:rPr>
          <w:rFonts w:ascii="Times New Roman" w:hAnsi="Times New Roman" w:cs="Times New Roman"/>
          <w:position w:val="-10"/>
          <w:sz w:val="24"/>
          <w:szCs w:val="24"/>
        </w:rPr>
        <w:object w:dxaOrig="560" w:dyaOrig="320" w14:anchorId="7B236DE9">
          <v:shape id="_x0000_i1179" type="#_x0000_t75" style="width:27.75pt;height:15.75pt" o:ole="">
            <v:imagedata r:id="rId306" o:title=""/>
          </v:shape>
          <o:OLEObject Type="Embed" ProgID="Equation.DSMT4" ShapeID="_x0000_i1179" DrawAspect="Content" ObjectID="_1796840243" r:id="rId307"/>
        </w:object>
      </w:r>
      <w:r w:rsidRPr="00330A7E">
        <w:rPr>
          <w:rFonts w:ascii="Times New Roman" w:eastAsia="Georgia" w:hAnsi="Times New Roman" w:cs="Times New Roman"/>
          <w:sz w:val="24"/>
          <w:szCs w:val="24"/>
        </w:rPr>
        <w:t xml:space="preserve">, cho các điểm </w:t>
      </w:r>
      <w:r w:rsidRPr="00330A7E">
        <w:rPr>
          <w:rFonts w:ascii="Times New Roman" w:hAnsi="Times New Roman" w:cs="Times New Roman"/>
          <w:position w:val="-14"/>
          <w:sz w:val="24"/>
          <w:szCs w:val="24"/>
        </w:rPr>
        <w:object w:dxaOrig="2280" w:dyaOrig="400" w14:anchorId="193C7982">
          <v:shape id="_x0000_i1180" type="#_x0000_t75" style="width:114pt;height:19.5pt" o:ole="">
            <v:imagedata r:id="rId308" o:title=""/>
          </v:shape>
          <o:OLEObject Type="Embed" ProgID="Equation.DSMT4" ShapeID="_x0000_i1180" DrawAspect="Content" ObjectID="_1796840244" r:id="rId309"/>
        </w:object>
      </w:r>
      <w:r w:rsidRPr="00330A7E">
        <w:rPr>
          <w:rFonts w:ascii="Times New Roman" w:eastAsia="Georgia" w:hAnsi="Times New Roman" w:cs="Times New Roman"/>
          <w:sz w:val="24"/>
          <w:szCs w:val="24"/>
        </w:rPr>
        <w:t xml:space="preserve"> và mặt phẳng </w:t>
      </w:r>
      <w:r w:rsidRPr="00330A7E">
        <w:rPr>
          <w:rFonts w:ascii="Times New Roman" w:hAnsi="Times New Roman" w:cs="Times New Roman"/>
          <w:position w:val="-14"/>
          <w:sz w:val="24"/>
          <w:szCs w:val="24"/>
        </w:rPr>
        <w:object w:dxaOrig="2120" w:dyaOrig="400" w14:anchorId="400E3F6D">
          <v:shape id="_x0000_i1181" type="#_x0000_t75" style="width:105.75pt;height:19.5pt" o:ole="">
            <v:imagedata r:id="rId310" o:title=""/>
          </v:shape>
          <o:OLEObject Type="Embed" ProgID="Equation.DSMT4" ShapeID="_x0000_i1181" DrawAspect="Content" ObjectID="_1796840245" r:id="rId311"/>
        </w:object>
      </w:r>
      <w:r w:rsidRPr="00330A7E">
        <w:rPr>
          <w:rFonts w:ascii="Times New Roman" w:eastAsia="Georgia" w:hAnsi="Times New Roman" w:cs="Times New Roman"/>
          <w:sz w:val="24"/>
          <w:szCs w:val="24"/>
        </w:rPr>
        <w:t xml:space="preserve">. Xét điểm </w:t>
      </w:r>
      <w:r w:rsidRPr="00330A7E">
        <w:rPr>
          <w:rFonts w:ascii="Times New Roman" w:hAnsi="Times New Roman" w:cs="Times New Roman"/>
          <w:position w:val="-14"/>
          <w:sz w:val="24"/>
          <w:szCs w:val="24"/>
        </w:rPr>
        <w:object w:dxaOrig="1100" w:dyaOrig="400" w14:anchorId="7DA41235">
          <v:shape id="_x0000_i1182" type="#_x0000_t75" style="width:55.5pt;height:19.5pt" o:ole="">
            <v:imagedata r:id="rId312" o:title=""/>
          </v:shape>
          <o:OLEObject Type="Embed" ProgID="Equation.DSMT4" ShapeID="_x0000_i1182" DrawAspect="Content" ObjectID="_1796840246" r:id="rId313"/>
        </w:object>
      </w:r>
      <w:r w:rsidRPr="00330A7E">
        <w:rPr>
          <w:rFonts w:ascii="Times New Roman" w:eastAsia="Georgia" w:hAnsi="Times New Roman" w:cs="Times New Roman"/>
          <w:sz w:val="24"/>
          <w:szCs w:val="24"/>
        </w:rPr>
        <w:t xml:space="preserve"> thuộc mặt phẳng </w:t>
      </w:r>
      <w:r w:rsidRPr="00330A7E">
        <w:rPr>
          <w:rFonts w:ascii="Times New Roman" w:hAnsi="Times New Roman" w:cs="Times New Roman"/>
          <w:position w:val="-14"/>
          <w:sz w:val="24"/>
          <w:szCs w:val="24"/>
        </w:rPr>
        <w:object w:dxaOrig="420" w:dyaOrig="400" w14:anchorId="1A5B84C0">
          <v:shape id="_x0000_i1183" type="#_x0000_t75" style="width:20.25pt;height:19.5pt" o:ole="">
            <v:imagedata r:id="rId314" o:title=""/>
          </v:shape>
          <o:OLEObject Type="Embed" ProgID="Equation.DSMT4" ShapeID="_x0000_i1183" DrawAspect="Content" ObjectID="_1796840247" r:id="rId315"/>
        </w:object>
      </w:r>
      <w:r w:rsidRPr="00330A7E">
        <w:rPr>
          <w:rFonts w:ascii="Times New Roman" w:eastAsia="Georgia" w:hAnsi="Times New Roman" w:cs="Times New Roman"/>
          <w:sz w:val="24"/>
          <w:szCs w:val="24"/>
        </w:rPr>
        <w:t xml:space="preserve"> sao cho </w:t>
      </w:r>
      <w:r w:rsidRPr="00330A7E">
        <w:rPr>
          <w:rFonts w:ascii="Times New Roman" w:hAnsi="Times New Roman" w:cs="Times New Roman"/>
          <w:position w:val="-4"/>
          <w:sz w:val="24"/>
          <w:szCs w:val="24"/>
        </w:rPr>
        <w:object w:dxaOrig="1020" w:dyaOrig="260" w14:anchorId="44007937">
          <v:shape id="_x0000_i1184" type="#_x0000_t75" style="width:51.75pt;height:13.5pt" o:ole="">
            <v:imagedata r:id="rId316" o:title=""/>
          </v:shape>
          <o:OLEObject Type="Embed" ProgID="Equation.DSMT4" ShapeID="_x0000_i1184" DrawAspect="Content" ObjectID="_1796840248" r:id="rId317"/>
        </w:object>
      </w:r>
      <w:r w:rsidRPr="00330A7E">
        <w:rPr>
          <w:rFonts w:ascii="Times New Roman" w:eastAsia="Georgia" w:hAnsi="Times New Roman" w:cs="Times New Roman"/>
          <w:sz w:val="24"/>
          <w:szCs w:val="24"/>
        </w:rPr>
        <w:t xml:space="preserve"> và số đo góc </w:t>
      </w:r>
      <w:r w:rsidRPr="00330A7E">
        <w:rPr>
          <w:rFonts w:ascii="Times New Roman" w:hAnsi="Times New Roman" w:cs="Times New Roman"/>
          <w:position w:val="-4"/>
          <w:sz w:val="24"/>
          <w:szCs w:val="24"/>
        </w:rPr>
        <w:object w:dxaOrig="600" w:dyaOrig="340" w14:anchorId="6137070C">
          <v:shape id="_x0000_i1185" type="#_x0000_t75" style="width:30pt;height:16.5pt" o:ole="">
            <v:imagedata r:id="rId318" o:title=""/>
          </v:shape>
          <o:OLEObject Type="Embed" ProgID="Equation.DSMT4" ShapeID="_x0000_i1185" DrawAspect="Content" ObjectID="_1796840249" r:id="rId319"/>
        </w:object>
      </w:r>
      <w:r w:rsidRPr="00330A7E">
        <w:rPr>
          <w:rFonts w:ascii="Times New Roman" w:eastAsia="Georgia" w:hAnsi="Times New Roman" w:cs="Times New Roman"/>
          <w:sz w:val="24"/>
          <w:szCs w:val="24"/>
        </w:rPr>
        <w:t xml:space="preserve"> lớn nhất. Khi đó giá trị </w:t>
      </w:r>
      <w:r w:rsidRPr="00330A7E">
        <w:rPr>
          <w:rFonts w:ascii="Times New Roman" w:hAnsi="Times New Roman" w:cs="Times New Roman"/>
          <w:position w:val="-6"/>
          <w:sz w:val="24"/>
          <w:szCs w:val="24"/>
        </w:rPr>
        <w:object w:dxaOrig="880" w:dyaOrig="279" w14:anchorId="17164FEC">
          <v:shape id="_x0000_i1186" type="#_x0000_t75" style="width:44.25pt;height:14.25pt" o:ole="">
            <v:imagedata r:id="rId320" o:title=""/>
          </v:shape>
          <o:OLEObject Type="Embed" ProgID="Equation.DSMT4" ShapeID="_x0000_i1186" DrawAspect="Content" ObjectID="_1796840250" r:id="rId321"/>
        </w:object>
      </w:r>
      <w:r w:rsidRPr="00330A7E">
        <w:rPr>
          <w:rFonts w:ascii="Times New Roman" w:eastAsia="Georgia" w:hAnsi="Times New Roman" w:cs="Times New Roman"/>
          <w:sz w:val="24"/>
          <w:szCs w:val="24"/>
        </w:rPr>
        <w:t xml:space="preserve"> (làm tròn đến hàng phần trăm) bằng bao nhiêu?</w:t>
      </w:r>
    </w:p>
    <w:p w14:paraId="4092A96B" w14:textId="79387B8F" w:rsidR="00C349C4" w:rsidRPr="00330A7E" w:rsidRDefault="00DE5182" w:rsidP="000E1E56">
      <w:pPr>
        <w:pStyle w:val="ListParagraph"/>
        <w:numPr>
          <w:ilvl w:val="0"/>
          <w:numId w:val="3"/>
        </w:numPr>
        <w:tabs>
          <w:tab w:val="left" w:pos="992"/>
        </w:tabs>
        <w:spacing w:before="120"/>
        <w:contextualSpacing w:val="0"/>
        <w:rPr>
          <w:rFonts w:ascii="Times New Roman" w:eastAsia="Georgia" w:hAnsi="Times New Roman" w:cs="Times New Roman"/>
          <w:sz w:val="24"/>
          <w:szCs w:val="24"/>
        </w:rPr>
      </w:pPr>
      <w:r w:rsidRPr="00330A7E">
        <w:rPr>
          <w:rFonts w:ascii="Times New Roman" w:hAnsi="Times New Roman" w:cs="Times New Roman"/>
          <w:color w:val="0000FF"/>
          <w:sz w:val="24"/>
          <w:szCs w:val="24"/>
        </w:rPr>
        <w:drawing>
          <wp:anchor distT="0" distB="0" distL="114300" distR="114300" simplePos="0" relativeHeight="251657216" behindDoc="0" locked="0" layoutInCell="1" allowOverlap="1" wp14:anchorId="4E04CE2D" wp14:editId="29666C17">
            <wp:simplePos x="0" y="0"/>
            <wp:positionH relativeFrom="column">
              <wp:posOffset>4734560</wp:posOffset>
            </wp:positionH>
            <wp:positionV relativeFrom="paragraph">
              <wp:posOffset>5715</wp:posOffset>
            </wp:positionV>
            <wp:extent cx="1612900" cy="2089150"/>
            <wp:effectExtent l="0" t="0" r="6350" b="635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extLst>
                        <a:ext uri="{28A0092B-C50C-407E-A947-70E740481C1C}">
                          <a14:useLocalDpi xmlns:a14="http://schemas.microsoft.com/office/drawing/2010/main" val="0"/>
                        </a:ext>
                      </a:extLst>
                    </a:blip>
                    <a:stretch>
                      <a:fillRect/>
                    </a:stretch>
                  </pic:blipFill>
                  <pic:spPr>
                    <a:xfrm>
                      <a:off x="0" y="0"/>
                      <a:ext cx="1612900" cy="2089150"/>
                    </a:xfrm>
                    <a:prstGeom prst="rect">
                      <a:avLst/>
                    </a:prstGeom>
                  </pic:spPr>
                </pic:pic>
              </a:graphicData>
            </a:graphic>
            <wp14:sizeRelH relativeFrom="page">
              <wp14:pctWidth>0</wp14:pctWidth>
            </wp14:sizeRelH>
            <wp14:sizeRelV relativeFrom="page">
              <wp14:pctHeight>0</wp14:pctHeight>
            </wp14:sizeRelV>
          </wp:anchor>
        </w:drawing>
      </w:r>
      <w:r w:rsidRPr="00330A7E">
        <w:rPr>
          <w:rFonts w:ascii="Times New Roman" w:eastAsia="Georgia" w:hAnsi="Times New Roman" w:cs="Times New Roman"/>
          <w:sz w:val="24"/>
          <w:szCs w:val="24"/>
        </w:rPr>
        <w:t xml:space="preserve">Để chuẩn bị cho một buổi triển lãm quốc tế, các trang sức có giá trị lớn được đặt bảo mật trong các khối chóp tứ giác đều </w:t>
      </w:r>
      <w:r w:rsidRPr="00330A7E">
        <w:rPr>
          <w:rFonts w:ascii="Times New Roman" w:hAnsi="Times New Roman" w:cs="Times New Roman"/>
          <w:position w:val="-6"/>
          <w:sz w:val="24"/>
          <w:szCs w:val="24"/>
        </w:rPr>
        <w:object w:dxaOrig="920" w:dyaOrig="279" w14:anchorId="594D7CBB">
          <v:shape id="_x0000_i1187" type="#_x0000_t75" style="width:46.5pt;height:14.25pt" o:ole="">
            <v:imagedata r:id="rId323" o:title=""/>
          </v:shape>
          <o:OLEObject Type="Embed" ProgID="Equation.DSMT4" ShapeID="_x0000_i1187" DrawAspect="Content" ObjectID="_1796840251" r:id="rId324"/>
        </w:object>
      </w:r>
      <w:r w:rsidRPr="00330A7E">
        <w:rPr>
          <w:rFonts w:ascii="Times New Roman" w:eastAsia="Georgia" w:hAnsi="Times New Roman" w:cs="Times New Roman"/>
          <w:sz w:val="24"/>
          <w:szCs w:val="24"/>
        </w:rPr>
        <w:t xml:space="preserve"> và đặt lên phía trên một trụ hình hộp chữ nhật </w:t>
      </w:r>
      <w:r w:rsidRPr="00330A7E">
        <w:rPr>
          <w:rFonts w:ascii="Times New Roman" w:hAnsi="Times New Roman" w:cs="Times New Roman"/>
          <w:position w:val="-6"/>
          <w:sz w:val="24"/>
          <w:szCs w:val="24"/>
        </w:rPr>
        <w:object w:dxaOrig="1640" w:dyaOrig="279" w14:anchorId="0CB6EBA0">
          <v:shape id="_x0000_i1188" type="#_x0000_t75" style="width:83.25pt;height:14.25pt" o:ole="">
            <v:imagedata r:id="rId325" o:title=""/>
          </v:shape>
          <o:OLEObject Type="Embed" ProgID="Equation.DSMT4" ShapeID="_x0000_i1188" DrawAspect="Content" ObjectID="_1796840252" r:id="rId326"/>
        </w:object>
      </w:r>
      <w:r w:rsidRPr="00330A7E">
        <w:rPr>
          <w:rFonts w:ascii="Times New Roman" w:eastAsia="Georgia" w:hAnsi="Times New Roman" w:cs="Times New Roman"/>
          <w:sz w:val="24"/>
          <w:szCs w:val="24"/>
        </w:rPr>
        <w:t xml:space="preserve"> có đáy là hình vuông (như hình vẽ bên). Chọn hệ trục tọa độ </w:t>
      </w:r>
      <w:r w:rsidRPr="00330A7E">
        <w:rPr>
          <w:rFonts w:ascii="Times New Roman" w:hAnsi="Times New Roman" w:cs="Times New Roman"/>
          <w:position w:val="-10"/>
          <w:sz w:val="24"/>
          <w:szCs w:val="24"/>
        </w:rPr>
        <w:object w:dxaOrig="560" w:dyaOrig="320" w14:anchorId="607A1CDC">
          <v:shape id="_x0000_i1189" type="#_x0000_t75" style="width:27.75pt;height:15.75pt" o:ole="">
            <v:imagedata r:id="rId327" o:title=""/>
          </v:shape>
          <o:OLEObject Type="Embed" ProgID="Equation.DSMT4" ShapeID="_x0000_i1189" DrawAspect="Content" ObjectID="_1796840253" r:id="rId328"/>
        </w:object>
      </w:r>
      <w:r w:rsidRPr="00330A7E">
        <w:rPr>
          <w:rFonts w:ascii="Times New Roman" w:eastAsia="Georgia" w:hAnsi="Times New Roman" w:cs="Times New Roman"/>
          <w:sz w:val="24"/>
          <w:szCs w:val="24"/>
        </w:rPr>
        <w:t xml:space="preserve">( đơn vị trên mỗi trục là mét) sao cho </w:t>
      </w:r>
      <w:r w:rsidRPr="00330A7E">
        <w:rPr>
          <w:rFonts w:ascii="Times New Roman" w:hAnsi="Times New Roman" w:cs="Times New Roman"/>
          <w:position w:val="-14"/>
          <w:sz w:val="24"/>
          <w:szCs w:val="24"/>
        </w:rPr>
        <w:object w:dxaOrig="3320" w:dyaOrig="400" w14:anchorId="47B2058E">
          <v:shape id="_x0000_i1190" type="#_x0000_t75" style="width:166.5pt;height:19.5pt" o:ole="">
            <v:imagedata r:id="rId329" o:title=""/>
          </v:shape>
          <o:OLEObject Type="Embed" ProgID="Equation.DSMT4" ShapeID="_x0000_i1190" DrawAspect="Content" ObjectID="_1796840254" r:id="rId330"/>
        </w:object>
      </w:r>
      <w:r w:rsidRPr="00330A7E">
        <w:rPr>
          <w:rFonts w:ascii="Times New Roman" w:eastAsia="Georgia" w:hAnsi="Times New Roman" w:cs="Times New Roman"/>
          <w:sz w:val="24"/>
          <w:szCs w:val="24"/>
        </w:rPr>
        <w:t>. Biết rằng, ban tổ chức sự kiện dự định dùng các tấm kính cường lực hình tam giác cân có cạnh bên là</w:t>
      </w:r>
      <w:r w:rsidRPr="00330A7E">
        <w:rPr>
          <w:rFonts w:ascii="Times New Roman" w:hAnsi="Times New Roman" w:cs="Times New Roman"/>
          <w:position w:val="-10"/>
          <w:sz w:val="24"/>
          <w:szCs w:val="24"/>
        </w:rPr>
        <w:object w:dxaOrig="620" w:dyaOrig="320" w14:anchorId="138BE611">
          <v:shape id="_x0000_i1191" type="#_x0000_t75" style="width:30.75pt;height:15.75pt" o:ole="">
            <v:imagedata r:id="rId331" o:title=""/>
          </v:shape>
          <o:OLEObject Type="Embed" ProgID="Equation.DSMT4" ShapeID="_x0000_i1191" DrawAspect="Content" ObjectID="_1796840255" r:id="rId332"/>
        </w:object>
      </w:r>
      <w:r w:rsidR="00C349C4" w:rsidRPr="00330A7E">
        <w:rPr>
          <w:rFonts w:ascii="Times New Roman" w:eastAsia="Georgia" w:hAnsi="Times New Roman" w:cs="Times New Roman"/>
          <w:sz w:val="24"/>
          <w:szCs w:val="24"/>
        </w:rPr>
        <w:t xml:space="preserve"> </w:t>
      </w:r>
      <w:r w:rsidRPr="00330A7E">
        <w:rPr>
          <w:rFonts w:ascii="Times New Roman" w:eastAsia="Georgia" w:hAnsi="Times New Roman" w:cs="Times New Roman"/>
          <w:sz w:val="24"/>
          <w:szCs w:val="24"/>
        </w:rPr>
        <w:t xml:space="preserve">để lắp ráp lại thành khối chóp nói trên. Khi đó, tọa độ điểm </w:t>
      </w:r>
      <w:r w:rsidRPr="00330A7E">
        <w:rPr>
          <w:rFonts w:ascii="Times New Roman" w:hAnsi="Times New Roman" w:cs="Times New Roman"/>
          <w:position w:val="-6"/>
          <w:sz w:val="24"/>
          <w:szCs w:val="24"/>
        </w:rPr>
        <w:object w:dxaOrig="220" w:dyaOrig="279" w14:anchorId="7905C69B">
          <v:shape id="_x0000_i1192" type="#_x0000_t75" style="width:10.5pt;height:14.25pt" o:ole="">
            <v:imagedata r:id="rId333" o:title=""/>
          </v:shape>
          <o:OLEObject Type="Embed" ProgID="Equation.DSMT4" ShapeID="_x0000_i1192" DrawAspect="Content" ObjectID="_1796840256" r:id="rId334"/>
        </w:object>
      </w:r>
      <w:r w:rsidRPr="00330A7E">
        <w:rPr>
          <w:rFonts w:ascii="Times New Roman" w:eastAsia="Georgia" w:hAnsi="Times New Roman" w:cs="Times New Roman"/>
          <w:sz w:val="24"/>
          <w:szCs w:val="24"/>
        </w:rPr>
        <w:t xml:space="preserve"> là </w:t>
      </w:r>
      <w:r w:rsidRPr="00330A7E">
        <w:rPr>
          <w:rFonts w:ascii="Times New Roman" w:hAnsi="Times New Roman" w:cs="Times New Roman"/>
          <w:position w:val="-14"/>
          <w:sz w:val="24"/>
          <w:szCs w:val="24"/>
        </w:rPr>
        <w:object w:dxaOrig="840" w:dyaOrig="400" w14:anchorId="6DA11D7E">
          <v:shape id="_x0000_i1193" type="#_x0000_t75" style="width:42pt;height:19.5pt" o:ole="">
            <v:imagedata r:id="rId335" o:title=""/>
          </v:shape>
          <o:OLEObject Type="Embed" ProgID="Equation.DSMT4" ShapeID="_x0000_i1193" DrawAspect="Content" ObjectID="_1796840257" r:id="rId336"/>
        </w:object>
      </w:r>
      <w:r w:rsidRPr="00330A7E">
        <w:rPr>
          <w:rFonts w:ascii="Times New Roman" w:eastAsia="Georgia" w:hAnsi="Times New Roman" w:cs="Times New Roman"/>
          <w:sz w:val="24"/>
          <w:szCs w:val="24"/>
        </w:rPr>
        <w:t xml:space="preserve">. Tính giá trị của </w:t>
      </w:r>
      <w:r w:rsidRPr="00330A7E">
        <w:rPr>
          <w:rFonts w:ascii="Times New Roman" w:hAnsi="Times New Roman" w:cs="Times New Roman"/>
          <w:position w:val="-6"/>
          <w:sz w:val="24"/>
          <w:szCs w:val="24"/>
        </w:rPr>
        <w:object w:dxaOrig="859" w:dyaOrig="279" w14:anchorId="58F56E45">
          <v:shape id="_x0000_i1194" type="#_x0000_t75" style="width:42.75pt;height:14.25pt" o:ole="">
            <v:imagedata r:id="rId337" o:title=""/>
          </v:shape>
          <o:OLEObject Type="Embed" ProgID="Equation.DSMT4" ShapeID="_x0000_i1194" DrawAspect="Content" ObjectID="_1796840258" r:id="rId338"/>
        </w:object>
      </w:r>
      <w:r w:rsidRPr="00330A7E">
        <w:rPr>
          <w:rFonts w:ascii="Times New Roman" w:eastAsia="Georgia" w:hAnsi="Times New Roman" w:cs="Times New Roman"/>
          <w:sz w:val="24"/>
          <w:szCs w:val="24"/>
        </w:rPr>
        <w:t>. (làm tròn kết quả đến hàng phần trăm).</w:t>
      </w:r>
    </w:p>
    <w:p w14:paraId="143517A4" w14:textId="77777777" w:rsidR="00A71D64" w:rsidRPr="00330A7E" w:rsidRDefault="00A71D64" w:rsidP="001A78FE">
      <w:pPr>
        <w:pBdr>
          <w:top w:val="nil"/>
          <w:left w:val="nil"/>
          <w:bottom w:val="nil"/>
          <w:right w:val="nil"/>
          <w:between w:val="nil"/>
        </w:pBdr>
        <w:tabs>
          <w:tab w:val="left" w:pos="3402"/>
          <w:tab w:val="left" w:pos="5669"/>
          <w:tab w:val="left" w:pos="7937"/>
        </w:tabs>
        <w:spacing w:after="0"/>
        <w:ind w:left="992"/>
        <w:jc w:val="both"/>
        <w:rPr>
          <w:rFonts w:ascii="Times New Roman" w:eastAsia="Times New Roman" w:hAnsi="Times New Roman" w:cs="Times New Roman"/>
          <w:b/>
          <w:color w:val="0000FF"/>
          <w:sz w:val="24"/>
          <w:szCs w:val="24"/>
        </w:rPr>
      </w:pPr>
    </w:p>
    <w:p w14:paraId="5C0D3541" w14:textId="5B44F319" w:rsidR="00A71D64" w:rsidRPr="00330A7E" w:rsidRDefault="00A71D64" w:rsidP="00A71D64">
      <w:pPr>
        <w:pBdr>
          <w:top w:val="nil"/>
          <w:left w:val="nil"/>
          <w:bottom w:val="nil"/>
          <w:right w:val="nil"/>
          <w:between w:val="nil"/>
        </w:pBdr>
        <w:tabs>
          <w:tab w:val="left" w:pos="3402"/>
          <w:tab w:val="left" w:pos="5669"/>
          <w:tab w:val="left" w:pos="7937"/>
        </w:tabs>
        <w:spacing w:after="0"/>
        <w:ind w:left="992"/>
        <w:jc w:val="center"/>
        <w:rPr>
          <w:rFonts w:ascii="Times New Roman" w:eastAsia="Times New Roman" w:hAnsi="Times New Roman" w:cs="Times New Roman"/>
          <w:b/>
          <w:color w:val="0000FF"/>
          <w:sz w:val="24"/>
          <w:szCs w:val="24"/>
        </w:rPr>
      </w:pPr>
      <w:r w:rsidRPr="00330A7E">
        <w:rPr>
          <w:rFonts w:ascii="Times New Roman" w:eastAsia="Times New Roman" w:hAnsi="Times New Roman" w:cs="Times New Roman"/>
          <w:b/>
          <w:color w:val="0000FF"/>
          <w:sz w:val="24"/>
          <w:szCs w:val="24"/>
        </w:rPr>
        <w:t>ĐÁP ÁN</w:t>
      </w:r>
    </w:p>
    <w:p w14:paraId="703EC261" w14:textId="77777777" w:rsidR="00A71D64" w:rsidRPr="00330A7E" w:rsidRDefault="00A71D64" w:rsidP="00A71D64">
      <w:pPr>
        <w:pBdr>
          <w:top w:val="nil"/>
          <w:left w:val="nil"/>
          <w:bottom w:val="nil"/>
          <w:right w:val="nil"/>
          <w:between w:val="nil"/>
        </w:pBdr>
        <w:tabs>
          <w:tab w:val="left" w:pos="3402"/>
          <w:tab w:val="left" w:pos="5669"/>
          <w:tab w:val="left" w:pos="7937"/>
        </w:tabs>
        <w:spacing w:after="0"/>
        <w:ind w:left="992"/>
        <w:jc w:val="center"/>
        <w:rPr>
          <w:rFonts w:ascii="Times New Roman" w:eastAsia="Times New Roman" w:hAnsi="Times New Roman" w:cs="Times New Roman"/>
          <w:b/>
          <w:color w:val="0000FF"/>
          <w:sz w:val="24"/>
          <w:szCs w:val="24"/>
        </w:rPr>
      </w:pPr>
    </w:p>
    <w:p w14:paraId="392B1828" w14:textId="376FEE14" w:rsidR="00DE5182" w:rsidRPr="00330A7E" w:rsidRDefault="00DE5182" w:rsidP="001A78FE">
      <w:pPr>
        <w:pBdr>
          <w:top w:val="nil"/>
          <w:left w:val="nil"/>
          <w:bottom w:val="nil"/>
          <w:right w:val="nil"/>
          <w:between w:val="nil"/>
        </w:pBdr>
        <w:tabs>
          <w:tab w:val="left" w:pos="3402"/>
          <w:tab w:val="left" w:pos="5669"/>
          <w:tab w:val="left" w:pos="7937"/>
        </w:tabs>
        <w:spacing w:after="0"/>
        <w:ind w:left="992"/>
        <w:jc w:val="both"/>
        <w:rPr>
          <w:rFonts w:ascii="Times New Roman" w:eastAsia="Times New Roman" w:hAnsi="Times New Roman" w:cs="Times New Roman"/>
          <w:b/>
          <w:iCs/>
          <w:color w:val="0000FF"/>
          <w:sz w:val="24"/>
          <w:szCs w:val="24"/>
        </w:rPr>
      </w:pPr>
      <w:r w:rsidRPr="00330A7E">
        <w:rPr>
          <w:rFonts w:ascii="Times New Roman" w:eastAsia="Times New Roman" w:hAnsi="Times New Roman" w:cs="Times New Roman"/>
          <w:b/>
          <w:iCs/>
          <w:color w:val="0000FF"/>
          <w:sz w:val="24"/>
          <w:szCs w:val="24"/>
        </w:rPr>
        <w:t>PHẦN I</w:t>
      </w:r>
      <w:r w:rsidR="00C349C4" w:rsidRPr="00330A7E">
        <w:rPr>
          <w:rFonts w:ascii="Times New Roman" w:eastAsia="Times New Roman" w:hAnsi="Times New Roman" w:cs="Times New Roman"/>
          <w:b/>
          <w:iCs/>
          <w:color w:val="0000FF"/>
          <w:sz w:val="24"/>
          <w:szCs w:val="24"/>
        </w:rPr>
        <w:t xml:space="preserve">. </w:t>
      </w:r>
      <w:r w:rsidRPr="00330A7E">
        <w:rPr>
          <w:rFonts w:ascii="Times New Roman" w:eastAsia="Times New Roman" w:hAnsi="Times New Roman" w:cs="Times New Roman"/>
          <w:b/>
          <w:iCs/>
          <w:color w:val="0000FF"/>
          <w:sz w:val="24"/>
          <w:szCs w:val="24"/>
        </w:rPr>
        <w:t>CÂU TRẮC NGHIỆM NHIỀU PHƯƠNG ÁN LỰA CHỌN</w:t>
      </w:r>
    </w:p>
    <w:p w14:paraId="454A8941" w14:textId="77777777" w:rsidR="00DE5182" w:rsidRPr="00330A7E" w:rsidRDefault="00DE5182" w:rsidP="001A78FE">
      <w:pPr>
        <w:pBdr>
          <w:top w:val="nil"/>
          <w:left w:val="nil"/>
          <w:bottom w:val="nil"/>
          <w:right w:val="nil"/>
          <w:between w:val="nil"/>
        </w:pBdr>
        <w:spacing w:after="0"/>
        <w:ind w:left="992"/>
        <w:rPr>
          <w:rFonts w:ascii="Times New Roman" w:eastAsia="Times New Roman" w:hAnsi="Times New Roman" w:cs="Times New Roman"/>
          <w:i/>
          <w:color w:val="0000FF"/>
          <w:sz w:val="24"/>
          <w:szCs w:val="24"/>
        </w:rPr>
      </w:pPr>
      <w:r w:rsidRPr="00330A7E">
        <w:rPr>
          <w:rFonts w:ascii="Times New Roman" w:eastAsia="Times New Roman" w:hAnsi="Times New Roman" w:cs="Times New Roman"/>
          <w:i/>
          <w:color w:val="0000FF"/>
          <w:sz w:val="24"/>
          <w:szCs w:val="24"/>
        </w:rPr>
        <w:t>Thí sinh trả lời từ câu 1 đến câu 12. Mỗi câu hỏi thí sinh chỉ chọn 1 phương án đúng.</w:t>
      </w:r>
    </w:p>
    <w:p w14:paraId="57804A78" w14:textId="7244947B" w:rsidR="00DE5182" w:rsidRPr="00330A7E" w:rsidRDefault="00DE5182" w:rsidP="000E1E56">
      <w:pPr>
        <w:pStyle w:val="ListParagraph"/>
        <w:numPr>
          <w:ilvl w:val="0"/>
          <w:numId w:val="3"/>
        </w:numPr>
        <w:pBdr>
          <w:top w:val="nil"/>
          <w:left w:val="nil"/>
          <w:bottom w:val="nil"/>
          <w:right w:val="nil"/>
          <w:between w:val="nil"/>
        </w:pBdr>
        <w:tabs>
          <w:tab w:val="left" w:pos="992"/>
        </w:tabs>
        <w:spacing w:before="120"/>
        <w:contextualSpacing w:val="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Cho hàm số </w:t>
      </w:r>
      <w:r w:rsidRPr="00330A7E">
        <w:rPr>
          <w:rFonts w:ascii="Times New Roman" w:hAnsi="Times New Roman" w:cs="Times New Roman"/>
          <w:position w:val="-14"/>
          <w:sz w:val="24"/>
          <w:szCs w:val="24"/>
        </w:rPr>
        <w:object w:dxaOrig="960" w:dyaOrig="400" w14:anchorId="5A9444E0">
          <v:shape id="_x0000_i1195" type="#_x0000_t75" style="width:48pt;height:20.25pt" o:ole="">
            <v:imagedata r:id="rId8" o:title=""/>
          </v:shape>
          <o:OLEObject Type="Embed" ProgID="Equation.DSMT4" ShapeID="_x0000_i1195" DrawAspect="Content" ObjectID="_1796840259" r:id="rId339"/>
        </w:object>
      </w:r>
      <w:r w:rsidRPr="00330A7E">
        <w:rPr>
          <w:rFonts w:ascii="Times New Roman" w:eastAsia="Times New Roman" w:hAnsi="Times New Roman" w:cs="Times New Roman"/>
          <w:sz w:val="24"/>
          <w:szCs w:val="24"/>
        </w:rPr>
        <w:t xml:space="preserve"> có bảng biến thiên như sau:</w:t>
      </w:r>
    </w:p>
    <w:p w14:paraId="4DCAB20D" w14:textId="77777777" w:rsidR="00C349C4" w:rsidRPr="00330A7E" w:rsidRDefault="00DE5182" w:rsidP="00A71D64">
      <w:pPr>
        <w:pBdr>
          <w:top w:val="nil"/>
          <w:left w:val="nil"/>
          <w:bottom w:val="nil"/>
          <w:right w:val="nil"/>
          <w:between w:val="nil"/>
        </w:pBdr>
        <w:spacing w:before="120" w:after="0"/>
        <w:ind w:left="992" w:hanging="992"/>
        <w:jc w:val="center"/>
        <w:rPr>
          <w:rFonts w:ascii="Times New Roman" w:eastAsia="Times New Roman" w:hAnsi="Times New Roman" w:cs="Times New Roman"/>
          <w:b/>
          <w:color w:val="000000"/>
          <w:sz w:val="24"/>
          <w:szCs w:val="24"/>
        </w:rPr>
      </w:pPr>
      <w:r w:rsidRPr="00330A7E">
        <w:rPr>
          <w:rFonts w:ascii="Times New Roman" w:eastAsia="Times New Roman" w:hAnsi="Times New Roman" w:cs="Times New Roman"/>
          <w:b/>
          <w:noProof/>
          <w:color w:val="000000"/>
          <w:sz w:val="24"/>
          <w:szCs w:val="24"/>
          <w:lang w:eastAsia="en-US"/>
        </w:rPr>
        <w:drawing>
          <wp:inline distT="0" distB="0" distL="0" distR="0" wp14:anchorId="0523303A" wp14:editId="31FDD54C">
            <wp:extent cx="5220268" cy="107382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52488" cy="1080456"/>
                    </a:xfrm>
                    <a:prstGeom prst="rect">
                      <a:avLst/>
                    </a:prstGeom>
                  </pic:spPr>
                </pic:pic>
              </a:graphicData>
            </a:graphic>
          </wp:inline>
        </w:drawing>
      </w:r>
    </w:p>
    <w:p w14:paraId="276BDA3B" w14:textId="77777777" w:rsidR="00C349C4" w:rsidRPr="00330A7E" w:rsidRDefault="00DE5182" w:rsidP="001A78FE">
      <w:pPr>
        <w:pBdr>
          <w:top w:val="nil"/>
          <w:left w:val="nil"/>
          <w:bottom w:val="nil"/>
          <w:right w:val="nil"/>
          <w:between w:val="nil"/>
        </w:pBdr>
        <w:spacing w:before="120" w:after="0"/>
        <w:ind w:left="992" w:hanging="992"/>
        <w:rPr>
          <w:rFonts w:ascii="Times New Roman" w:eastAsia="Times New Roman" w:hAnsi="Times New Roman" w:cs="Times New Roman"/>
          <w:color w:val="000000"/>
          <w:sz w:val="24"/>
          <w:szCs w:val="24"/>
        </w:rPr>
      </w:pPr>
      <w:r w:rsidRPr="00330A7E">
        <w:rPr>
          <w:rFonts w:ascii="Times New Roman" w:eastAsia="Times New Roman" w:hAnsi="Times New Roman" w:cs="Times New Roman"/>
          <w:color w:val="000000"/>
          <w:sz w:val="24"/>
          <w:szCs w:val="24"/>
        </w:rPr>
        <w:t>Giá trị cực tiểu của hàm số đã cho là</w:t>
      </w:r>
    </w:p>
    <w:p w14:paraId="5FFA7946" w14:textId="1F983DB1" w:rsidR="00DE5182" w:rsidRPr="00330A7E" w:rsidRDefault="00C349C4" w:rsidP="001A78FE">
      <w:pPr>
        <w:tabs>
          <w:tab w:val="left" w:pos="3402"/>
          <w:tab w:val="left" w:pos="5669"/>
          <w:tab w:val="left" w:pos="7937"/>
        </w:tabs>
        <w:spacing w:after="0"/>
        <w:ind w:left="992"/>
        <w:jc w:val="both"/>
        <w:rPr>
          <w:rFonts w:ascii="Times New Roman" w:hAnsi="Times New Roman" w:cs="Times New Roman"/>
          <w:color w:val="0000CC"/>
          <w:sz w:val="24"/>
          <w:szCs w:val="24"/>
        </w:rPr>
      </w:pPr>
      <w:r w:rsidRPr="00330A7E">
        <w:rPr>
          <w:rFonts w:ascii="Times New Roman" w:hAnsi="Times New Roman" w:cs="Times New Roman"/>
          <w:b/>
          <w:color w:val="0000FF"/>
          <w:sz w:val="24"/>
          <w:szCs w:val="24"/>
        </w:rPr>
        <w:t xml:space="preserve">A. </w:t>
      </w:r>
      <w:r w:rsidR="00DE5182" w:rsidRPr="00330A7E">
        <w:rPr>
          <w:rFonts w:ascii="Times New Roman" w:hAnsi="Times New Roman" w:cs="Times New Roman"/>
          <w:color w:val="0000CC"/>
          <w:position w:val="-4"/>
          <w:sz w:val="24"/>
          <w:szCs w:val="24"/>
        </w:rPr>
        <w:object w:dxaOrig="400" w:dyaOrig="260" w14:anchorId="71EC8F3C">
          <v:shape id="_x0000_i1196" type="#_x0000_t75" style="width:20.25pt;height:12.75pt" o:ole="">
            <v:imagedata r:id="rId11" o:title=""/>
          </v:shape>
          <o:OLEObject Type="Embed" ProgID="Equation.DSMT4" ShapeID="_x0000_i1196" DrawAspect="Content" ObjectID="_1796840260" r:id="rId340"/>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B. </w:t>
      </w:r>
      <w:r w:rsidR="00DE5182" w:rsidRPr="00330A7E">
        <w:rPr>
          <w:rFonts w:ascii="Times New Roman" w:hAnsi="Times New Roman" w:cs="Times New Roman"/>
          <w:color w:val="0000CC"/>
          <w:position w:val="-6"/>
          <w:sz w:val="24"/>
          <w:szCs w:val="24"/>
        </w:rPr>
        <w:object w:dxaOrig="380" w:dyaOrig="279" w14:anchorId="1B3FEDB4">
          <v:shape id="_x0000_i1197" type="#_x0000_t75" style="width:18pt;height:13.5pt" o:ole="">
            <v:imagedata r:id="rId13" o:title=""/>
          </v:shape>
          <o:OLEObject Type="Embed" ProgID="Equation.DSMT4" ShapeID="_x0000_i1197" DrawAspect="Content" ObjectID="_1796840261" r:id="rId341"/>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u w:val="single"/>
        </w:rPr>
        <w:t>C</w:t>
      </w:r>
      <w:r w:rsidRPr="00330A7E">
        <w:rPr>
          <w:rFonts w:ascii="Times New Roman" w:hAnsi="Times New Roman" w:cs="Times New Roman"/>
          <w:b/>
          <w:color w:val="0000FF"/>
          <w:sz w:val="24"/>
          <w:szCs w:val="24"/>
        </w:rPr>
        <w:t xml:space="preserve">. </w:t>
      </w:r>
      <w:r w:rsidR="00DE5182" w:rsidRPr="00330A7E">
        <w:rPr>
          <w:rFonts w:ascii="Times New Roman" w:hAnsi="Times New Roman" w:cs="Times New Roman"/>
          <w:color w:val="0000CC"/>
          <w:position w:val="-6"/>
          <w:sz w:val="24"/>
          <w:szCs w:val="24"/>
        </w:rPr>
        <w:object w:dxaOrig="240" w:dyaOrig="279" w14:anchorId="7E8EE46F">
          <v:shape id="_x0000_i1198" type="#_x0000_t75" style="width:12pt;height:14.25pt" o:ole="">
            <v:imagedata r:id="rId15" o:title=""/>
          </v:shape>
          <o:OLEObject Type="Embed" ProgID="Equation.DSMT4" ShapeID="_x0000_i1198" DrawAspect="Content" ObjectID="_1796840262" r:id="rId342"/>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D. </w:t>
      </w:r>
      <w:r w:rsidR="00DE5182" w:rsidRPr="00330A7E">
        <w:rPr>
          <w:rFonts w:ascii="Times New Roman" w:hAnsi="Times New Roman" w:cs="Times New Roman"/>
          <w:color w:val="0000CC"/>
          <w:position w:val="-6"/>
          <w:sz w:val="24"/>
          <w:szCs w:val="24"/>
        </w:rPr>
        <w:object w:dxaOrig="220" w:dyaOrig="279" w14:anchorId="4ADE728E">
          <v:shape id="_x0000_i1199" type="#_x0000_t75" style="width:10.5pt;height:13.5pt" o:ole="">
            <v:imagedata r:id="rId17" o:title=""/>
          </v:shape>
          <o:OLEObject Type="Embed" ProgID="Equation.DSMT4" ShapeID="_x0000_i1199" DrawAspect="Content" ObjectID="_1796840263" r:id="rId343"/>
        </w:object>
      </w:r>
    </w:p>
    <w:p w14:paraId="5ADE7ED9" w14:textId="77777777" w:rsidR="00C349C4" w:rsidRPr="00330A7E" w:rsidRDefault="00DE5182" w:rsidP="001A78FE">
      <w:pPr>
        <w:spacing w:after="0"/>
        <w:ind w:left="992"/>
        <w:jc w:val="center"/>
        <w:rPr>
          <w:rFonts w:ascii="Times New Roman" w:eastAsia="Times New Roman" w:hAnsi="Times New Roman" w:cs="Times New Roman"/>
          <w:b/>
          <w:color w:val="0000FF"/>
          <w:sz w:val="24"/>
          <w:szCs w:val="24"/>
        </w:rPr>
      </w:pPr>
      <w:r w:rsidRPr="00330A7E">
        <w:rPr>
          <w:rFonts w:ascii="Times New Roman" w:eastAsia="Times New Roman" w:hAnsi="Times New Roman" w:cs="Times New Roman"/>
          <w:b/>
          <w:color w:val="0000FF"/>
          <w:sz w:val="24"/>
          <w:szCs w:val="24"/>
        </w:rPr>
        <w:t>Lời giải</w:t>
      </w:r>
    </w:p>
    <w:p w14:paraId="60D0E947" w14:textId="77777777" w:rsidR="00C349C4" w:rsidRPr="00330A7E" w:rsidRDefault="00DE5182" w:rsidP="001A78FE">
      <w:pPr>
        <w:spacing w:after="0"/>
        <w:ind w:left="992"/>
        <w:rPr>
          <w:rFonts w:ascii="Times New Roman" w:hAnsi="Times New Roman" w:cs="Times New Roman"/>
          <w:b/>
          <w:sz w:val="24"/>
          <w:szCs w:val="24"/>
        </w:rPr>
      </w:pPr>
      <w:r w:rsidRPr="00330A7E">
        <w:rPr>
          <w:rFonts w:ascii="Times New Roman" w:hAnsi="Times New Roman" w:cs="Times New Roman"/>
          <w:sz w:val="24"/>
          <w:szCs w:val="24"/>
        </w:rPr>
        <w:t>Giá trị cực tiểu bằng 2</w:t>
      </w:r>
    </w:p>
    <w:p w14:paraId="19EE48E6" w14:textId="6F9FCEE4" w:rsidR="00DE5182" w:rsidRPr="00330A7E" w:rsidRDefault="00DE5182" w:rsidP="001A78FE">
      <w:pPr>
        <w:spacing w:after="0"/>
        <w:ind w:left="992"/>
        <w:rPr>
          <w:rFonts w:ascii="Times New Roman" w:hAnsi="Times New Roman" w:cs="Times New Roman"/>
          <w:b/>
          <w:color w:val="0000CC"/>
          <w:sz w:val="24"/>
          <w:szCs w:val="24"/>
        </w:rPr>
      </w:pPr>
      <w:r w:rsidRPr="00330A7E">
        <w:rPr>
          <w:rFonts w:ascii="Times New Roman" w:hAnsi="Times New Roman" w:cs="Times New Roman"/>
          <w:b/>
          <w:color w:val="0000CC"/>
          <w:sz w:val="24"/>
          <w:szCs w:val="24"/>
        </w:rPr>
        <w:t>chọn C</w:t>
      </w:r>
    </w:p>
    <w:p w14:paraId="1FC9680A" w14:textId="5584370D" w:rsidR="00C349C4" w:rsidRPr="00330A7E" w:rsidRDefault="00DE5182" w:rsidP="000E1E56">
      <w:pPr>
        <w:pStyle w:val="ListParagraph"/>
        <w:numPr>
          <w:ilvl w:val="0"/>
          <w:numId w:val="3"/>
        </w:numPr>
        <w:pBdr>
          <w:top w:val="nil"/>
          <w:left w:val="nil"/>
          <w:bottom w:val="nil"/>
          <w:right w:val="nil"/>
          <w:between w:val="nil"/>
        </w:pBdr>
        <w:tabs>
          <w:tab w:val="left" w:pos="992"/>
        </w:tabs>
        <w:spacing w:before="120"/>
        <w:contextualSpacing w:val="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Cho hàm số </w:t>
      </w:r>
      <w:r w:rsidRPr="00330A7E">
        <w:rPr>
          <w:rFonts w:ascii="Times New Roman" w:hAnsi="Times New Roman" w:cs="Times New Roman"/>
          <w:position w:val="-14"/>
          <w:sz w:val="24"/>
          <w:szCs w:val="24"/>
        </w:rPr>
        <w:object w:dxaOrig="1320" w:dyaOrig="400" w14:anchorId="52DD91B8">
          <v:shape id="_x0000_i1200" type="#_x0000_t75" style="width:66pt;height:20.25pt" o:ole="">
            <v:imagedata r:id="rId19" o:title=""/>
          </v:shape>
          <o:OLEObject Type="Embed" ProgID="Equation.DSMT4" ShapeID="_x0000_i1200" DrawAspect="Content" ObjectID="_1796840264" r:id="rId344"/>
        </w:object>
      </w:r>
      <w:r w:rsidRPr="00330A7E">
        <w:rPr>
          <w:rFonts w:ascii="Times New Roman" w:eastAsia="Times New Roman" w:hAnsi="Times New Roman" w:cs="Times New Roman"/>
          <w:sz w:val="24"/>
          <w:szCs w:val="24"/>
        </w:rPr>
        <w:t>. Hàm số nghịch biến biến trên khoảng nào sau đây</w:t>
      </w:r>
      <w:r w:rsidR="00C349C4" w:rsidRPr="00330A7E">
        <w:rPr>
          <w:rFonts w:ascii="Times New Roman" w:eastAsia="Times New Roman" w:hAnsi="Times New Roman" w:cs="Times New Roman"/>
          <w:sz w:val="24"/>
          <w:szCs w:val="24"/>
        </w:rPr>
        <w:t>?</w:t>
      </w:r>
    </w:p>
    <w:p w14:paraId="7C3E3B26" w14:textId="6871B5B4" w:rsidR="00DE5182" w:rsidRPr="00330A7E" w:rsidRDefault="00C349C4" w:rsidP="001A78FE">
      <w:pPr>
        <w:tabs>
          <w:tab w:val="left" w:pos="3402"/>
          <w:tab w:val="left" w:pos="5669"/>
          <w:tab w:val="left" w:pos="7937"/>
        </w:tabs>
        <w:spacing w:after="0"/>
        <w:ind w:left="992"/>
        <w:jc w:val="both"/>
        <w:rPr>
          <w:rFonts w:ascii="Times New Roman" w:hAnsi="Times New Roman" w:cs="Times New Roman"/>
          <w:color w:val="0000CC"/>
          <w:sz w:val="24"/>
          <w:szCs w:val="24"/>
        </w:rPr>
      </w:pPr>
      <w:r w:rsidRPr="00330A7E">
        <w:rPr>
          <w:rFonts w:ascii="Times New Roman" w:hAnsi="Times New Roman" w:cs="Times New Roman"/>
          <w:b/>
          <w:color w:val="0000FF"/>
          <w:sz w:val="24"/>
          <w:szCs w:val="24"/>
        </w:rPr>
        <w:t xml:space="preserve">A. </w:t>
      </w:r>
      <w:r w:rsidR="00DE5182" w:rsidRPr="00330A7E">
        <w:rPr>
          <w:rFonts w:ascii="Times New Roman" w:hAnsi="Times New Roman" w:cs="Times New Roman"/>
          <w:color w:val="0000CC"/>
          <w:position w:val="-14"/>
          <w:sz w:val="24"/>
          <w:szCs w:val="24"/>
        </w:rPr>
        <w:object w:dxaOrig="920" w:dyaOrig="400" w14:anchorId="192C1B69">
          <v:shape id="_x0000_i1201" type="#_x0000_t75" style="width:47.25pt;height:19.5pt" o:ole="">
            <v:imagedata r:id="rId21" o:title=""/>
          </v:shape>
          <o:OLEObject Type="Embed" ProgID="Equation.DSMT4" ShapeID="_x0000_i1201" DrawAspect="Content" ObjectID="_1796840265" r:id="rId345"/>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B. </w:t>
      </w:r>
      <w:r w:rsidR="00DE5182" w:rsidRPr="00330A7E">
        <w:rPr>
          <w:rFonts w:ascii="Times New Roman" w:hAnsi="Times New Roman" w:cs="Times New Roman"/>
          <w:color w:val="0000CC"/>
          <w:position w:val="-14"/>
          <w:sz w:val="24"/>
          <w:szCs w:val="24"/>
        </w:rPr>
        <w:object w:dxaOrig="880" w:dyaOrig="400" w14:anchorId="4C243D45">
          <v:shape id="_x0000_i1202" type="#_x0000_t75" style="width:44.25pt;height:19.5pt" o:ole="">
            <v:imagedata r:id="rId23" o:title=""/>
          </v:shape>
          <o:OLEObject Type="Embed" ProgID="Equation.DSMT4" ShapeID="_x0000_i1202" DrawAspect="Content" ObjectID="_1796840266" r:id="rId346"/>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C. </w:t>
      </w:r>
      <w:r w:rsidR="00DE5182" w:rsidRPr="00330A7E">
        <w:rPr>
          <w:rFonts w:ascii="Times New Roman" w:hAnsi="Times New Roman" w:cs="Times New Roman"/>
          <w:color w:val="0000CC"/>
          <w:position w:val="-14"/>
          <w:sz w:val="24"/>
          <w:szCs w:val="24"/>
        </w:rPr>
        <w:object w:dxaOrig="960" w:dyaOrig="400" w14:anchorId="254F6DC3">
          <v:shape id="_x0000_i1203" type="#_x0000_t75" style="width:48pt;height:20.25pt" o:ole="">
            <v:imagedata r:id="rId25" o:title=""/>
          </v:shape>
          <o:OLEObject Type="Embed" ProgID="Equation.DSMT4" ShapeID="_x0000_i1203" DrawAspect="Content" ObjectID="_1796840267" r:id="rId347"/>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u w:val="single"/>
        </w:rPr>
        <w:t>D</w:t>
      </w:r>
      <w:r w:rsidRPr="00330A7E">
        <w:rPr>
          <w:rFonts w:ascii="Times New Roman" w:hAnsi="Times New Roman" w:cs="Times New Roman"/>
          <w:b/>
          <w:color w:val="0000FF"/>
          <w:sz w:val="24"/>
          <w:szCs w:val="24"/>
        </w:rPr>
        <w:t xml:space="preserve">. </w:t>
      </w:r>
      <w:r w:rsidR="00DE5182" w:rsidRPr="00330A7E">
        <w:rPr>
          <w:rFonts w:ascii="Times New Roman" w:hAnsi="Times New Roman" w:cs="Times New Roman"/>
          <w:color w:val="0000CC"/>
          <w:position w:val="-14"/>
          <w:sz w:val="24"/>
          <w:szCs w:val="24"/>
        </w:rPr>
        <w:object w:dxaOrig="820" w:dyaOrig="400" w14:anchorId="7332A8AE">
          <v:shape id="_x0000_i1204" type="#_x0000_t75" style="width:39.75pt;height:19.5pt" o:ole="">
            <v:imagedata r:id="rId27" o:title=""/>
          </v:shape>
          <o:OLEObject Type="Embed" ProgID="Equation.DSMT4" ShapeID="_x0000_i1204" DrawAspect="Content" ObjectID="_1796840268" r:id="rId348"/>
        </w:object>
      </w:r>
    </w:p>
    <w:p w14:paraId="7A702E44" w14:textId="77777777" w:rsidR="00DE5182" w:rsidRPr="00330A7E" w:rsidRDefault="00DE5182" w:rsidP="001A78FE">
      <w:pPr>
        <w:spacing w:after="0"/>
        <w:ind w:left="992"/>
        <w:jc w:val="center"/>
        <w:rPr>
          <w:rFonts w:ascii="Times New Roman" w:eastAsia="Times New Roman" w:hAnsi="Times New Roman" w:cs="Times New Roman"/>
          <w:b/>
          <w:color w:val="0000FF"/>
          <w:sz w:val="24"/>
          <w:szCs w:val="24"/>
        </w:rPr>
      </w:pPr>
      <w:r w:rsidRPr="00330A7E">
        <w:rPr>
          <w:rFonts w:ascii="Times New Roman" w:eastAsia="Times New Roman" w:hAnsi="Times New Roman" w:cs="Times New Roman"/>
          <w:b/>
          <w:color w:val="0000FF"/>
          <w:sz w:val="24"/>
          <w:szCs w:val="24"/>
        </w:rPr>
        <w:t>Lời giải</w:t>
      </w:r>
    </w:p>
    <w:p w14:paraId="3CABE482" w14:textId="77777777" w:rsidR="00DE5182" w:rsidRPr="00330A7E" w:rsidRDefault="00DE5182" w:rsidP="001A78FE">
      <w:pPr>
        <w:spacing w:after="0"/>
        <w:ind w:left="992"/>
        <w:rPr>
          <w:rFonts w:ascii="Times New Roman" w:eastAsia="Times New Roman" w:hAnsi="Times New Roman" w:cs="Times New Roman"/>
          <w:sz w:val="24"/>
          <w:szCs w:val="24"/>
        </w:rPr>
      </w:pPr>
      <w:r w:rsidRPr="00330A7E">
        <w:rPr>
          <w:rFonts w:ascii="Times New Roman" w:hAnsi="Times New Roman" w:cs="Times New Roman"/>
          <w:b/>
          <w:sz w:val="24"/>
          <w:szCs w:val="24"/>
        </w:rPr>
        <w:t xml:space="preserve">Ta có </w:t>
      </w:r>
      <w:r w:rsidRPr="00330A7E">
        <w:rPr>
          <w:rFonts w:ascii="Times New Roman" w:eastAsia="Times New Roman" w:hAnsi="Times New Roman" w:cs="Times New Roman"/>
          <w:position w:val="-14"/>
          <w:sz w:val="24"/>
          <w:szCs w:val="24"/>
        </w:rPr>
        <w:object w:dxaOrig="2240" w:dyaOrig="400" w14:anchorId="797E090D">
          <v:shape id="_x0000_i1205" type="#_x0000_t75" style="width:111.75pt;height:20.25pt" o:ole="">
            <v:imagedata r:id="rId349" o:title=""/>
          </v:shape>
          <o:OLEObject Type="Embed" ProgID="Equation.DSMT4" ShapeID="_x0000_i1205" DrawAspect="Content" ObjectID="_1796840269" r:id="rId350"/>
        </w:object>
      </w:r>
    </w:p>
    <w:p w14:paraId="293AC1EF" w14:textId="77777777" w:rsidR="00C349C4" w:rsidRPr="00330A7E" w:rsidRDefault="00DE5182" w:rsidP="001A78FE">
      <w:pPr>
        <w:spacing w:after="0"/>
        <w:ind w:left="992"/>
        <w:rPr>
          <w:rFonts w:ascii="Times New Roman" w:eastAsia="Times New Roman" w:hAnsi="Times New Roman" w:cs="Times New Roman"/>
          <w:sz w:val="24"/>
          <w:szCs w:val="24"/>
        </w:rPr>
      </w:pPr>
      <w:r w:rsidRPr="00330A7E">
        <w:rPr>
          <w:rFonts w:ascii="Times New Roman" w:hAnsi="Times New Roman" w:cs="Times New Roman"/>
          <w:noProof/>
          <w:sz w:val="24"/>
          <w:szCs w:val="24"/>
          <w:lang w:eastAsia="en-US"/>
        </w:rPr>
        <w:lastRenderedPageBreak/>
        <w:drawing>
          <wp:inline distT="0" distB="0" distL="0" distR="0" wp14:anchorId="732E4303" wp14:editId="50CDBDB4">
            <wp:extent cx="3114286" cy="609524"/>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114286" cy="609524"/>
                    </a:xfrm>
                    <a:prstGeom prst="rect">
                      <a:avLst/>
                    </a:prstGeom>
                  </pic:spPr>
                </pic:pic>
              </a:graphicData>
            </a:graphic>
          </wp:inline>
        </w:drawing>
      </w:r>
    </w:p>
    <w:p w14:paraId="6893C466" w14:textId="287B9CCA" w:rsidR="00DE5182" w:rsidRPr="00330A7E" w:rsidRDefault="00DE5182" w:rsidP="001A78FE">
      <w:pPr>
        <w:spacing w:after="0"/>
        <w:ind w:left="992"/>
        <w:rPr>
          <w:rFonts w:ascii="Times New Roman" w:hAnsi="Times New Roman" w:cs="Times New Roman"/>
          <w:b/>
          <w:color w:val="4F81BD" w:themeColor="accent1"/>
          <w:sz w:val="24"/>
          <w:szCs w:val="24"/>
        </w:rPr>
      </w:pPr>
      <w:r w:rsidRPr="00330A7E">
        <w:rPr>
          <w:rFonts w:ascii="Times New Roman" w:hAnsi="Times New Roman" w:cs="Times New Roman"/>
          <w:b/>
          <w:color w:val="4F81BD" w:themeColor="accent1"/>
          <w:sz w:val="24"/>
          <w:szCs w:val="24"/>
        </w:rPr>
        <w:t>chọn D</w:t>
      </w:r>
    </w:p>
    <w:p w14:paraId="077DE48F" w14:textId="5A0431D6" w:rsidR="00C349C4" w:rsidRPr="00330A7E" w:rsidRDefault="00DE5182" w:rsidP="000E1E56">
      <w:pPr>
        <w:pStyle w:val="ListParagraph"/>
        <w:numPr>
          <w:ilvl w:val="0"/>
          <w:numId w:val="3"/>
        </w:numPr>
        <w:pBdr>
          <w:top w:val="nil"/>
          <w:left w:val="nil"/>
          <w:bottom w:val="nil"/>
          <w:right w:val="nil"/>
          <w:between w:val="nil"/>
        </w:pBdr>
        <w:tabs>
          <w:tab w:val="left" w:pos="992"/>
        </w:tabs>
        <w:spacing w:before="120"/>
        <w:contextualSpacing w:val="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Giá trị nhỏ nhất của hàm số </w:t>
      </w:r>
      <w:r w:rsidRPr="00330A7E">
        <w:rPr>
          <w:rFonts w:ascii="Times New Roman" w:hAnsi="Times New Roman" w:cs="Times New Roman"/>
          <w:position w:val="-24"/>
          <w:sz w:val="24"/>
          <w:szCs w:val="24"/>
        </w:rPr>
        <w:object w:dxaOrig="1600" w:dyaOrig="620" w14:anchorId="7FF386B7">
          <v:shape id="_x0000_i1206" type="#_x0000_t75" style="width:80.25pt;height:32.25pt" o:ole="">
            <v:imagedata r:id="rId29" o:title=""/>
          </v:shape>
          <o:OLEObject Type="Embed" ProgID="Equation.DSMT4" ShapeID="_x0000_i1206" DrawAspect="Content" ObjectID="_1796840270" r:id="rId352"/>
        </w:object>
      </w:r>
      <w:r w:rsidRPr="00330A7E">
        <w:rPr>
          <w:rFonts w:ascii="Times New Roman" w:eastAsia="Times New Roman" w:hAnsi="Times New Roman" w:cs="Times New Roman"/>
          <w:sz w:val="24"/>
          <w:szCs w:val="24"/>
        </w:rPr>
        <w:t xml:space="preserve">trên đoạn </w:t>
      </w:r>
      <w:r w:rsidRPr="00330A7E">
        <w:rPr>
          <w:rFonts w:ascii="Times New Roman" w:hAnsi="Times New Roman" w:cs="Times New Roman"/>
          <w:position w:val="-14"/>
          <w:sz w:val="24"/>
          <w:szCs w:val="24"/>
        </w:rPr>
        <w:object w:dxaOrig="680" w:dyaOrig="400" w14:anchorId="3C842300">
          <v:shape id="_x0000_i1207" type="#_x0000_t75" style="width:33.75pt;height:20.25pt" o:ole="">
            <v:imagedata r:id="rId31" o:title=""/>
          </v:shape>
          <o:OLEObject Type="Embed" ProgID="Equation.DSMT4" ShapeID="_x0000_i1207" DrawAspect="Content" ObjectID="_1796840271" r:id="rId353"/>
        </w:object>
      </w:r>
      <w:r w:rsidRPr="00330A7E">
        <w:rPr>
          <w:rFonts w:ascii="Times New Roman" w:eastAsia="Times New Roman" w:hAnsi="Times New Roman" w:cs="Times New Roman"/>
          <w:sz w:val="24"/>
          <w:szCs w:val="24"/>
        </w:rPr>
        <w:t xml:space="preserve"> bằng</w:t>
      </w:r>
    </w:p>
    <w:p w14:paraId="12C48E81" w14:textId="4A078000" w:rsidR="00DE5182" w:rsidRPr="00330A7E" w:rsidRDefault="00C349C4" w:rsidP="001A78FE">
      <w:pPr>
        <w:tabs>
          <w:tab w:val="left" w:pos="3402"/>
          <w:tab w:val="left" w:pos="5669"/>
          <w:tab w:val="left" w:pos="7937"/>
        </w:tabs>
        <w:spacing w:after="0"/>
        <w:ind w:left="992"/>
        <w:jc w:val="both"/>
        <w:rPr>
          <w:rFonts w:ascii="Times New Roman" w:hAnsi="Times New Roman" w:cs="Times New Roman"/>
          <w:color w:val="0000CC"/>
          <w:sz w:val="24"/>
          <w:szCs w:val="24"/>
        </w:rPr>
      </w:pPr>
      <w:r w:rsidRPr="00330A7E">
        <w:rPr>
          <w:rFonts w:ascii="Times New Roman" w:hAnsi="Times New Roman" w:cs="Times New Roman"/>
          <w:b/>
          <w:color w:val="0000FF"/>
          <w:sz w:val="24"/>
          <w:szCs w:val="24"/>
        </w:rPr>
        <w:t xml:space="preserve">A. </w:t>
      </w:r>
      <w:r w:rsidR="00DE5182" w:rsidRPr="00330A7E">
        <w:rPr>
          <w:rFonts w:ascii="Times New Roman" w:hAnsi="Times New Roman" w:cs="Times New Roman"/>
          <w:color w:val="0000CC"/>
          <w:position w:val="-6"/>
          <w:sz w:val="24"/>
          <w:szCs w:val="24"/>
        </w:rPr>
        <w:object w:dxaOrig="260" w:dyaOrig="279" w14:anchorId="343F8F0B">
          <v:shape id="_x0000_i1208" type="#_x0000_t75" style="width:12.75pt;height:13.5pt" o:ole="">
            <v:imagedata r:id="rId33" o:title=""/>
          </v:shape>
          <o:OLEObject Type="Embed" ProgID="Equation.DSMT4" ShapeID="_x0000_i1208" DrawAspect="Content" ObjectID="_1796840272" r:id="rId354"/>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u w:val="single"/>
        </w:rPr>
        <w:t>B</w:t>
      </w:r>
      <w:r w:rsidRPr="00330A7E">
        <w:rPr>
          <w:rFonts w:ascii="Times New Roman" w:hAnsi="Times New Roman" w:cs="Times New Roman"/>
          <w:b/>
          <w:color w:val="0000FF"/>
          <w:sz w:val="24"/>
          <w:szCs w:val="24"/>
        </w:rPr>
        <w:t xml:space="preserve">. </w:t>
      </w:r>
      <w:r w:rsidR="00DE5182" w:rsidRPr="00330A7E">
        <w:rPr>
          <w:rFonts w:ascii="Times New Roman" w:hAnsi="Times New Roman" w:cs="Times New Roman"/>
          <w:color w:val="0000CC"/>
          <w:position w:val="-4"/>
          <w:sz w:val="24"/>
          <w:szCs w:val="24"/>
        </w:rPr>
        <w:object w:dxaOrig="220" w:dyaOrig="260" w14:anchorId="055F5CE3">
          <v:shape id="_x0000_i1209" type="#_x0000_t75" style="width:10.5pt;height:12.75pt" o:ole="">
            <v:imagedata r:id="rId35" o:title=""/>
          </v:shape>
          <o:OLEObject Type="Embed" ProgID="Equation.DSMT4" ShapeID="_x0000_i1209" DrawAspect="Content" ObjectID="_1796840273" r:id="rId355"/>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C. </w:t>
      </w:r>
      <w:r w:rsidR="00DE5182" w:rsidRPr="00330A7E">
        <w:rPr>
          <w:rFonts w:ascii="Times New Roman" w:hAnsi="Times New Roman" w:cs="Times New Roman"/>
          <w:color w:val="0000CC"/>
          <w:position w:val="-24"/>
          <w:sz w:val="24"/>
          <w:szCs w:val="24"/>
        </w:rPr>
        <w:object w:dxaOrig="300" w:dyaOrig="620" w14:anchorId="367B134F">
          <v:shape id="_x0000_i1210" type="#_x0000_t75" style="width:15pt;height:32.25pt" o:ole="">
            <v:imagedata r:id="rId37" o:title=""/>
          </v:shape>
          <o:OLEObject Type="Embed" ProgID="Equation.DSMT4" ShapeID="_x0000_i1210" DrawAspect="Content" ObjectID="_1796840274" r:id="rId356"/>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D. </w:t>
      </w:r>
      <w:r w:rsidR="00DE5182" w:rsidRPr="00330A7E">
        <w:rPr>
          <w:rFonts w:ascii="Times New Roman" w:hAnsi="Times New Roman" w:cs="Times New Roman"/>
          <w:color w:val="0000CC"/>
          <w:position w:val="-6"/>
          <w:sz w:val="24"/>
          <w:szCs w:val="24"/>
        </w:rPr>
        <w:object w:dxaOrig="240" w:dyaOrig="279" w14:anchorId="2AA082EF">
          <v:shape id="_x0000_i1211" type="#_x0000_t75" style="width:12pt;height:13.5pt" o:ole="">
            <v:imagedata r:id="rId39" o:title=""/>
          </v:shape>
          <o:OLEObject Type="Embed" ProgID="Equation.DSMT4" ShapeID="_x0000_i1211" DrawAspect="Content" ObjectID="_1796840275" r:id="rId357"/>
        </w:object>
      </w:r>
    </w:p>
    <w:p w14:paraId="199B9427" w14:textId="77777777" w:rsidR="00DE5182" w:rsidRPr="00330A7E" w:rsidRDefault="00DE5182" w:rsidP="001A78FE">
      <w:pPr>
        <w:spacing w:after="0"/>
        <w:ind w:left="992"/>
        <w:jc w:val="center"/>
        <w:rPr>
          <w:rFonts w:ascii="Times New Roman" w:eastAsia="Times New Roman" w:hAnsi="Times New Roman" w:cs="Times New Roman"/>
          <w:b/>
          <w:color w:val="0000FF"/>
          <w:sz w:val="24"/>
          <w:szCs w:val="24"/>
        </w:rPr>
      </w:pPr>
      <w:r w:rsidRPr="00330A7E">
        <w:rPr>
          <w:rFonts w:ascii="Times New Roman" w:eastAsia="Times New Roman" w:hAnsi="Times New Roman" w:cs="Times New Roman"/>
          <w:b/>
          <w:color w:val="0000FF"/>
          <w:sz w:val="24"/>
          <w:szCs w:val="24"/>
        </w:rPr>
        <w:t>Lời giải</w:t>
      </w:r>
    </w:p>
    <w:p w14:paraId="008F52DF" w14:textId="77777777" w:rsidR="00DE5182" w:rsidRPr="00330A7E" w:rsidRDefault="00DE5182" w:rsidP="001A78FE">
      <w:pPr>
        <w:spacing w:after="0"/>
        <w:ind w:left="992"/>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Xét hàm số trên </w:t>
      </w:r>
      <w:r w:rsidRPr="00330A7E">
        <w:rPr>
          <w:rFonts w:ascii="Times New Roman" w:eastAsia="Times New Roman" w:hAnsi="Times New Roman" w:cs="Times New Roman"/>
          <w:position w:val="-14"/>
          <w:sz w:val="24"/>
          <w:szCs w:val="24"/>
        </w:rPr>
        <w:object w:dxaOrig="680" w:dyaOrig="400" w14:anchorId="6ACBDE5E">
          <v:shape id="_x0000_i1212" type="#_x0000_t75" style="width:33.75pt;height:20.25pt" o:ole="">
            <v:imagedata r:id="rId31" o:title=""/>
          </v:shape>
          <o:OLEObject Type="Embed" ProgID="Equation.DSMT4" ShapeID="_x0000_i1212" DrawAspect="Content" ObjectID="_1796840276" r:id="rId358"/>
        </w:object>
      </w:r>
    </w:p>
    <w:p w14:paraId="156AD90E" w14:textId="77777777" w:rsidR="00DE5182" w:rsidRPr="00330A7E" w:rsidRDefault="00DE5182" w:rsidP="001A78FE">
      <w:pPr>
        <w:spacing w:after="0"/>
        <w:ind w:left="992"/>
        <w:rPr>
          <w:rFonts w:ascii="Times New Roman" w:eastAsia="Times New Roman" w:hAnsi="Times New Roman" w:cs="Times New Roman"/>
          <w:sz w:val="24"/>
          <w:szCs w:val="24"/>
        </w:rPr>
      </w:pPr>
      <w:r w:rsidRPr="00330A7E">
        <w:rPr>
          <w:rFonts w:ascii="Times New Roman" w:eastAsia="Times New Roman" w:hAnsi="Times New Roman" w:cs="Times New Roman"/>
          <w:position w:val="-100"/>
          <w:sz w:val="24"/>
          <w:szCs w:val="24"/>
        </w:rPr>
        <w:object w:dxaOrig="2860" w:dyaOrig="2240" w14:anchorId="2A1EAA4B">
          <v:shape id="_x0000_i1213" type="#_x0000_t75" style="width:143.25pt;height:111.75pt" o:ole="">
            <v:imagedata r:id="rId359" o:title=""/>
          </v:shape>
          <o:OLEObject Type="Embed" ProgID="Equation.DSMT4" ShapeID="_x0000_i1213" DrawAspect="Content" ObjectID="_1796840277" r:id="rId360"/>
        </w:object>
      </w:r>
    </w:p>
    <w:p w14:paraId="78CE4EA9" w14:textId="77777777" w:rsidR="00C349C4" w:rsidRPr="00330A7E" w:rsidRDefault="00DE5182" w:rsidP="001A78FE">
      <w:pPr>
        <w:spacing w:after="0"/>
        <w:ind w:left="992"/>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Giá trị nhò nhất bằng 1</w:t>
      </w:r>
    </w:p>
    <w:p w14:paraId="3E03360B" w14:textId="03B60444" w:rsidR="00DE5182" w:rsidRPr="00330A7E" w:rsidRDefault="00DE5182" w:rsidP="001A78FE">
      <w:pPr>
        <w:spacing w:after="0"/>
        <w:ind w:left="992"/>
        <w:rPr>
          <w:rFonts w:ascii="Times New Roman" w:hAnsi="Times New Roman" w:cs="Times New Roman"/>
          <w:b/>
          <w:color w:val="4F81BD" w:themeColor="accent1"/>
          <w:sz w:val="24"/>
          <w:szCs w:val="24"/>
        </w:rPr>
      </w:pPr>
      <w:r w:rsidRPr="00330A7E">
        <w:rPr>
          <w:rFonts w:ascii="Times New Roman" w:eastAsia="Times New Roman" w:hAnsi="Times New Roman" w:cs="Times New Roman"/>
          <w:color w:val="4F81BD" w:themeColor="accent1"/>
          <w:sz w:val="24"/>
          <w:szCs w:val="24"/>
        </w:rPr>
        <w:t>chọn B</w:t>
      </w:r>
    </w:p>
    <w:p w14:paraId="308D16B0" w14:textId="1F1C1B81" w:rsidR="00C349C4" w:rsidRPr="00330A7E" w:rsidRDefault="00DE5182" w:rsidP="000E1E56">
      <w:pPr>
        <w:pStyle w:val="ListParagraph"/>
        <w:numPr>
          <w:ilvl w:val="0"/>
          <w:numId w:val="3"/>
        </w:numPr>
        <w:pBdr>
          <w:top w:val="nil"/>
          <w:left w:val="nil"/>
          <w:bottom w:val="nil"/>
          <w:right w:val="nil"/>
          <w:between w:val="nil"/>
        </w:pBdr>
        <w:tabs>
          <w:tab w:val="left" w:pos="992"/>
        </w:tabs>
        <w:spacing w:before="120"/>
        <w:contextualSpacing w:val="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Có bao nhiêu giấ tri nguyên của tham số </w:t>
      </w:r>
      <w:r w:rsidRPr="00330A7E">
        <w:rPr>
          <w:rFonts w:ascii="Times New Roman" w:hAnsi="Times New Roman" w:cs="Times New Roman"/>
          <w:position w:val="-6"/>
          <w:sz w:val="24"/>
          <w:szCs w:val="24"/>
        </w:rPr>
        <w:object w:dxaOrig="260" w:dyaOrig="220" w14:anchorId="7577D9AE">
          <v:shape id="_x0000_i1214" type="#_x0000_t75" style="width:12.75pt;height:10.5pt" o:ole="">
            <v:imagedata r:id="rId41" o:title=""/>
          </v:shape>
          <o:OLEObject Type="Embed" ProgID="Equation.DSMT4" ShapeID="_x0000_i1214" DrawAspect="Content" ObjectID="_1796840278" r:id="rId361"/>
        </w:object>
      </w:r>
      <w:r w:rsidRPr="00330A7E">
        <w:rPr>
          <w:rFonts w:ascii="Times New Roman" w:eastAsia="Times New Roman" w:hAnsi="Times New Roman" w:cs="Times New Roman"/>
          <w:sz w:val="24"/>
          <w:szCs w:val="24"/>
        </w:rPr>
        <w:t xml:space="preserve">để hàm số </w:t>
      </w:r>
      <w:r w:rsidRPr="00330A7E">
        <w:rPr>
          <w:rFonts w:ascii="Times New Roman" w:hAnsi="Times New Roman" w:cs="Times New Roman"/>
          <w:position w:val="-24"/>
          <w:sz w:val="24"/>
          <w:szCs w:val="24"/>
        </w:rPr>
        <w:object w:dxaOrig="1020" w:dyaOrig="620" w14:anchorId="11E6F1A2">
          <v:shape id="_x0000_i1215" type="#_x0000_t75" style="width:51pt;height:32.25pt" o:ole="">
            <v:imagedata r:id="rId43" o:title=""/>
          </v:shape>
          <o:OLEObject Type="Embed" ProgID="Equation.DSMT4" ShapeID="_x0000_i1215" DrawAspect="Content" ObjectID="_1796840279" r:id="rId362"/>
        </w:object>
      </w:r>
      <w:r w:rsidRPr="00330A7E">
        <w:rPr>
          <w:rFonts w:ascii="Times New Roman" w:eastAsia="Times New Roman" w:hAnsi="Times New Roman" w:cs="Times New Roman"/>
          <w:sz w:val="24"/>
          <w:szCs w:val="24"/>
        </w:rPr>
        <w:t xml:space="preserve"> đồng biến trên khoảng </w:t>
      </w:r>
      <w:r w:rsidRPr="00330A7E">
        <w:rPr>
          <w:rFonts w:ascii="Times New Roman" w:hAnsi="Times New Roman" w:cs="Times New Roman"/>
          <w:position w:val="-14"/>
          <w:sz w:val="24"/>
          <w:szCs w:val="24"/>
        </w:rPr>
        <w:object w:dxaOrig="980" w:dyaOrig="400" w14:anchorId="63D08C6C">
          <v:shape id="_x0000_i1216" type="#_x0000_t75" style="width:48.75pt;height:20.25pt" o:ole="">
            <v:imagedata r:id="rId45" o:title=""/>
          </v:shape>
          <o:OLEObject Type="Embed" ProgID="Equation.DSMT4" ShapeID="_x0000_i1216" DrawAspect="Content" ObjectID="_1796840280" r:id="rId363"/>
        </w:object>
      </w:r>
      <w:r w:rsidRPr="00330A7E">
        <w:rPr>
          <w:rFonts w:ascii="Times New Roman" w:eastAsia="Times New Roman" w:hAnsi="Times New Roman" w:cs="Times New Roman"/>
          <w:sz w:val="24"/>
          <w:szCs w:val="24"/>
        </w:rPr>
        <w:t>?</w:t>
      </w:r>
    </w:p>
    <w:p w14:paraId="025536F5" w14:textId="15CBB091" w:rsidR="00C349C4" w:rsidRPr="00330A7E" w:rsidRDefault="00C349C4" w:rsidP="001A78F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00DE5182" w:rsidRPr="00330A7E">
        <w:rPr>
          <w:rFonts w:ascii="Times New Roman" w:hAnsi="Times New Roman" w:cs="Times New Roman"/>
          <w:color w:val="0000CC"/>
          <w:position w:val="-6"/>
          <w:sz w:val="24"/>
          <w:szCs w:val="24"/>
        </w:rPr>
        <w:object w:dxaOrig="260" w:dyaOrig="279" w14:anchorId="52A7EA64">
          <v:shape id="_x0000_i1217" type="#_x0000_t75" style="width:12.75pt;height:13.5pt" o:ole="">
            <v:imagedata r:id="rId47" o:title=""/>
          </v:shape>
          <o:OLEObject Type="Embed" ProgID="Equation.DSMT4" ShapeID="_x0000_i1217" DrawAspect="Content" ObjectID="_1796840281" r:id="rId364"/>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u w:val="single"/>
        </w:rPr>
        <w:t>B</w:t>
      </w:r>
      <w:r w:rsidRPr="00330A7E">
        <w:rPr>
          <w:rFonts w:ascii="Times New Roman" w:hAnsi="Times New Roman" w:cs="Times New Roman"/>
          <w:b/>
          <w:color w:val="0000FF"/>
          <w:sz w:val="24"/>
          <w:szCs w:val="24"/>
        </w:rPr>
        <w:t xml:space="preserve">. </w:t>
      </w:r>
      <w:r w:rsidR="00DE5182" w:rsidRPr="00330A7E">
        <w:rPr>
          <w:rFonts w:ascii="Times New Roman" w:hAnsi="Times New Roman" w:cs="Times New Roman"/>
          <w:color w:val="0000CC"/>
          <w:position w:val="-4"/>
          <w:sz w:val="24"/>
          <w:szCs w:val="24"/>
        </w:rPr>
        <w:object w:dxaOrig="279" w:dyaOrig="260" w14:anchorId="0ED7F265">
          <v:shape id="_x0000_i1218" type="#_x0000_t75" style="width:14.25pt;height:12.75pt" o:ole="">
            <v:imagedata r:id="rId49" o:title=""/>
          </v:shape>
          <o:OLEObject Type="Embed" ProgID="Equation.DSMT4" ShapeID="_x0000_i1218" DrawAspect="Content" ObjectID="_1796840282" r:id="rId365"/>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C. </w:t>
      </w:r>
      <w:r w:rsidR="00DE5182" w:rsidRPr="00330A7E">
        <w:rPr>
          <w:rFonts w:ascii="Times New Roman" w:hAnsi="Times New Roman" w:cs="Times New Roman"/>
          <w:color w:val="0000CC"/>
          <w:position w:val="-6"/>
          <w:sz w:val="24"/>
          <w:szCs w:val="24"/>
        </w:rPr>
        <w:object w:dxaOrig="260" w:dyaOrig="279" w14:anchorId="0D7ACE08">
          <v:shape id="_x0000_i1219" type="#_x0000_t75" style="width:12.75pt;height:14.25pt" o:ole="">
            <v:imagedata r:id="rId51" o:title=""/>
          </v:shape>
          <o:OLEObject Type="Embed" ProgID="Equation.DSMT4" ShapeID="_x0000_i1219" DrawAspect="Content" ObjectID="_1796840283" r:id="rId366"/>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D. </w:t>
      </w:r>
      <w:r w:rsidR="00DE5182" w:rsidRPr="00330A7E">
        <w:rPr>
          <w:rFonts w:ascii="Times New Roman" w:hAnsi="Times New Roman" w:cs="Times New Roman"/>
          <w:sz w:val="24"/>
          <w:szCs w:val="24"/>
        </w:rPr>
        <w:t>Vô số.</w:t>
      </w:r>
    </w:p>
    <w:p w14:paraId="55D39A91" w14:textId="1DAC9ECF" w:rsidR="00C349C4" w:rsidRPr="00330A7E" w:rsidRDefault="00DE5182" w:rsidP="001A78FE">
      <w:pPr>
        <w:spacing w:after="0"/>
        <w:ind w:left="992"/>
        <w:jc w:val="center"/>
        <w:rPr>
          <w:rFonts w:ascii="Times New Roman" w:eastAsia="Times New Roman" w:hAnsi="Times New Roman" w:cs="Times New Roman"/>
          <w:b/>
          <w:color w:val="0000FF"/>
          <w:sz w:val="24"/>
          <w:szCs w:val="24"/>
        </w:rPr>
      </w:pPr>
      <w:r w:rsidRPr="00330A7E">
        <w:rPr>
          <w:rFonts w:ascii="Times New Roman" w:eastAsia="Times New Roman" w:hAnsi="Times New Roman" w:cs="Times New Roman"/>
          <w:b/>
          <w:color w:val="0000FF"/>
          <w:sz w:val="24"/>
          <w:szCs w:val="24"/>
        </w:rPr>
        <w:t>Lời giải</w:t>
      </w:r>
    </w:p>
    <w:p w14:paraId="62F83652" w14:textId="24B52EDD" w:rsidR="00DE5182" w:rsidRPr="00330A7E" w:rsidRDefault="00DE5182" w:rsidP="001A78FE">
      <w:pPr>
        <w:spacing w:after="0"/>
        <w:ind w:left="992"/>
        <w:rPr>
          <w:rFonts w:ascii="Times New Roman" w:eastAsia="Times New Roman" w:hAnsi="Times New Roman" w:cs="Times New Roman"/>
          <w:sz w:val="24"/>
          <w:szCs w:val="24"/>
        </w:rPr>
      </w:pPr>
      <w:r w:rsidRPr="00330A7E">
        <w:rPr>
          <w:rFonts w:ascii="Times New Roman" w:eastAsia="Times New Roman" w:hAnsi="Times New Roman" w:cs="Times New Roman"/>
          <w:position w:val="-64"/>
          <w:sz w:val="24"/>
          <w:szCs w:val="24"/>
        </w:rPr>
        <w:object w:dxaOrig="2120" w:dyaOrig="1400" w14:anchorId="3B3ECB5E">
          <v:shape id="_x0000_i1220" type="#_x0000_t75" style="width:105.75pt;height:70.5pt" o:ole="">
            <v:imagedata r:id="rId367" o:title=""/>
          </v:shape>
          <o:OLEObject Type="Embed" ProgID="Equation.DSMT4" ShapeID="_x0000_i1220" DrawAspect="Content" ObjectID="_1796840284" r:id="rId368"/>
        </w:object>
      </w:r>
    </w:p>
    <w:p w14:paraId="6748E1D8" w14:textId="77777777" w:rsidR="00DE5182" w:rsidRPr="00330A7E" w:rsidRDefault="00DE5182" w:rsidP="001A78FE">
      <w:pPr>
        <w:spacing w:after="0"/>
        <w:ind w:left="992"/>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Để hàm số đồng biến trên </w:t>
      </w:r>
      <w:r w:rsidRPr="00330A7E">
        <w:rPr>
          <w:rFonts w:ascii="Times New Roman" w:eastAsia="Times New Roman" w:hAnsi="Times New Roman" w:cs="Times New Roman"/>
          <w:position w:val="-14"/>
          <w:sz w:val="24"/>
          <w:szCs w:val="24"/>
        </w:rPr>
        <w:object w:dxaOrig="980" w:dyaOrig="400" w14:anchorId="730CB368">
          <v:shape id="_x0000_i1221" type="#_x0000_t75" style="width:48.75pt;height:20.25pt" o:ole="">
            <v:imagedata r:id="rId45" o:title=""/>
          </v:shape>
          <o:OLEObject Type="Embed" ProgID="Equation.DSMT4" ShapeID="_x0000_i1221" DrawAspect="Content" ObjectID="_1796840285" r:id="rId369"/>
        </w:object>
      </w:r>
    </w:p>
    <w:p w14:paraId="6F72E72F" w14:textId="77777777" w:rsidR="00C349C4" w:rsidRPr="00330A7E" w:rsidRDefault="00DE5182" w:rsidP="001A78FE">
      <w:pPr>
        <w:spacing w:after="0"/>
        <w:ind w:left="992"/>
        <w:rPr>
          <w:rFonts w:ascii="Times New Roman" w:eastAsia="Times New Roman" w:hAnsi="Times New Roman" w:cs="Times New Roman"/>
          <w:sz w:val="24"/>
          <w:szCs w:val="24"/>
        </w:rPr>
      </w:pPr>
      <w:r w:rsidRPr="00330A7E">
        <w:rPr>
          <w:rFonts w:ascii="Times New Roman" w:eastAsia="Times New Roman" w:hAnsi="Times New Roman" w:cs="Times New Roman"/>
          <w:position w:val="-44"/>
          <w:sz w:val="24"/>
          <w:szCs w:val="24"/>
        </w:rPr>
        <w:object w:dxaOrig="6700" w:dyaOrig="999" w14:anchorId="494B89F4">
          <v:shape id="_x0000_i1222" type="#_x0000_t75" style="width:335.25pt;height:49.5pt" o:ole="">
            <v:imagedata r:id="rId370" o:title=""/>
          </v:shape>
          <o:OLEObject Type="Embed" ProgID="Equation.DSMT4" ShapeID="_x0000_i1222" DrawAspect="Content" ObjectID="_1796840286" r:id="rId371"/>
        </w:object>
      </w:r>
    </w:p>
    <w:p w14:paraId="57806048" w14:textId="77777777" w:rsidR="00C349C4" w:rsidRPr="00330A7E" w:rsidRDefault="00DE5182" w:rsidP="001A78FE">
      <w:pPr>
        <w:spacing w:after="0"/>
        <w:ind w:left="992"/>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m= -4;-3,-2;-1</w:t>
      </w:r>
    </w:p>
    <w:p w14:paraId="5FC08302" w14:textId="1A29FA9F" w:rsidR="00DE5182" w:rsidRPr="00330A7E" w:rsidRDefault="00DE5182" w:rsidP="001A78FE">
      <w:pPr>
        <w:spacing w:after="0"/>
        <w:ind w:left="992"/>
        <w:rPr>
          <w:rFonts w:ascii="Times New Roman" w:hAnsi="Times New Roman" w:cs="Times New Roman"/>
          <w:b/>
          <w:color w:val="4F81BD" w:themeColor="accent1"/>
          <w:sz w:val="24"/>
          <w:szCs w:val="24"/>
        </w:rPr>
      </w:pPr>
      <w:r w:rsidRPr="00330A7E">
        <w:rPr>
          <w:rFonts w:ascii="Times New Roman" w:eastAsia="Times New Roman" w:hAnsi="Times New Roman" w:cs="Times New Roman"/>
          <w:b/>
          <w:color w:val="4F81BD" w:themeColor="accent1"/>
          <w:sz w:val="24"/>
          <w:szCs w:val="24"/>
        </w:rPr>
        <w:t>chọn B</w:t>
      </w:r>
    </w:p>
    <w:p w14:paraId="7BD0AB60" w14:textId="6518F82D" w:rsidR="00C349C4" w:rsidRPr="00330A7E" w:rsidRDefault="00DE5182" w:rsidP="000E1E56">
      <w:pPr>
        <w:pStyle w:val="ListParagraph"/>
        <w:numPr>
          <w:ilvl w:val="0"/>
          <w:numId w:val="3"/>
        </w:numPr>
        <w:pBdr>
          <w:top w:val="nil"/>
          <w:left w:val="nil"/>
          <w:bottom w:val="nil"/>
          <w:right w:val="nil"/>
          <w:between w:val="nil"/>
        </w:pBdr>
        <w:tabs>
          <w:tab w:val="left" w:pos="992"/>
        </w:tabs>
        <w:spacing w:before="120"/>
        <w:contextualSpacing w:val="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Nguyên hàm của hàm số </w:t>
      </w:r>
      <w:r w:rsidRPr="00330A7E">
        <w:rPr>
          <w:rFonts w:ascii="Times New Roman" w:hAnsi="Times New Roman" w:cs="Times New Roman"/>
          <w:position w:val="-10"/>
          <w:sz w:val="24"/>
          <w:szCs w:val="24"/>
        </w:rPr>
        <w:object w:dxaOrig="1719" w:dyaOrig="320" w14:anchorId="71F82224">
          <v:shape id="_x0000_i1223" type="#_x0000_t75" style="width:86.25pt;height:15.75pt" o:ole="">
            <v:imagedata r:id="rId53" o:title=""/>
          </v:shape>
          <o:OLEObject Type="Embed" ProgID="Equation.DSMT4" ShapeID="_x0000_i1223" DrawAspect="Content" ObjectID="_1796840287" r:id="rId372"/>
        </w:object>
      </w:r>
      <w:r w:rsidRPr="00330A7E">
        <w:rPr>
          <w:rFonts w:ascii="Times New Roman" w:eastAsia="Times New Roman" w:hAnsi="Times New Roman" w:cs="Times New Roman"/>
          <w:sz w:val="24"/>
          <w:szCs w:val="24"/>
        </w:rPr>
        <w:t xml:space="preserve"> là</w:t>
      </w:r>
    </w:p>
    <w:p w14:paraId="124D00CA" w14:textId="7F60F7C2" w:rsidR="00C349C4" w:rsidRPr="00330A7E" w:rsidRDefault="00C349C4" w:rsidP="001A78FE">
      <w:pPr>
        <w:tabs>
          <w:tab w:val="left" w:pos="3402"/>
          <w:tab w:val="left" w:pos="5669"/>
          <w:tab w:val="left" w:pos="7937"/>
        </w:tabs>
        <w:spacing w:after="0"/>
        <w:ind w:left="992"/>
        <w:jc w:val="both"/>
        <w:rPr>
          <w:rFonts w:ascii="Times New Roman" w:hAnsi="Times New Roman" w:cs="Times New Roman"/>
          <w:b/>
          <w:color w:val="0000CC"/>
          <w:sz w:val="24"/>
          <w:szCs w:val="24"/>
        </w:rPr>
      </w:pPr>
      <w:r w:rsidRPr="00330A7E">
        <w:rPr>
          <w:rFonts w:ascii="Times New Roman" w:hAnsi="Times New Roman" w:cs="Times New Roman"/>
          <w:b/>
          <w:color w:val="0000FF"/>
          <w:sz w:val="24"/>
          <w:szCs w:val="24"/>
        </w:rPr>
        <w:t xml:space="preserve">A. </w:t>
      </w:r>
      <w:r w:rsidR="00DE5182" w:rsidRPr="00330A7E">
        <w:rPr>
          <w:rFonts w:ascii="Times New Roman" w:hAnsi="Times New Roman" w:cs="Times New Roman"/>
          <w:color w:val="0000CC"/>
          <w:position w:val="-6"/>
          <w:sz w:val="24"/>
          <w:szCs w:val="24"/>
        </w:rPr>
        <w:object w:dxaOrig="1800" w:dyaOrig="279" w14:anchorId="5742AA60">
          <v:shape id="_x0000_i1224" type="#_x0000_t75" style="width:90pt;height:13.5pt" o:ole="">
            <v:imagedata r:id="rId55" o:title=""/>
          </v:shape>
          <o:OLEObject Type="Embed" ProgID="Equation.DSMT4" ShapeID="_x0000_i1224" DrawAspect="Content" ObjectID="_1796840288" r:id="rId373"/>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u w:val="single"/>
        </w:rPr>
        <w:t>B</w:t>
      </w:r>
      <w:r w:rsidRPr="00330A7E">
        <w:rPr>
          <w:rFonts w:ascii="Times New Roman" w:hAnsi="Times New Roman" w:cs="Times New Roman"/>
          <w:b/>
          <w:color w:val="0000FF"/>
          <w:sz w:val="24"/>
          <w:szCs w:val="24"/>
        </w:rPr>
        <w:t xml:space="preserve">. </w:t>
      </w:r>
      <w:r w:rsidR="00DE5182" w:rsidRPr="00330A7E">
        <w:rPr>
          <w:rFonts w:ascii="Times New Roman" w:hAnsi="Times New Roman" w:cs="Times New Roman"/>
          <w:color w:val="0000CC"/>
          <w:position w:val="-6"/>
          <w:sz w:val="24"/>
          <w:szCs w:val="24"/>
        </w:rPr>
        <w:object w:dxaOrig="1980" w:dyaOrig="279" w14:anchorId="338F02E9">
          <v:shape id="_x0000_i1225" type="#_x0000_t75" style="width:99pt;height:13.5pt" o:ole="">
            <v:imagedata r:id="rId57" o:title=""/>
          </v:shape>
          <o:OLEObject Type="Embed" ProgID="Equation.DSMT4" ShapeID="_x0000_i1225" DrawAspect="Content" ObjectID="_1796840289" r:id="rId374"/>
        </w:object>
      </w:r>
    </w:p>
    <w:p w14:paraId="72533DA0" w14:textId="4BBBE174" w:rsidR="00DE5182" w:rsidRPr="00330A7E" w:rsidRDefault="00C349C4" w:rsidP="001A78FE">
      <w:pPr>
        <w:tabs>
          <w:tab w:val="left" w:pos="3402"/>
          <w:tab w:val="left" w:pos="5669"/>
          <w:tab w:val="left" w:pos="7937"/>
        </w:tabs>
        <w:spacing w:after="0"/>
        <w:ind w:left="992"/>
        <w:jc w:val="both"/>
        <w:rPr>
          <w:rFonts w:ascii="Times New Roman" w:hAnsi="Times New Roman" w:cs="Times New Roman"/>
          <w:color w:val="0000CC"/>
          <w:sz w:val="24"/>
          <w:szCs w:val="24"/>
        </w:rPr>
      </w:pPr>
      <w:r w:rsidRPr="00330A7E">
        <w:rPr>
          <w:rFonts w:ascii="Times New Roman" w:hAnsi="Times New Roman" w:cs="Times New Roman"/>
          <w:b/>
          <w:color w:val="0000FF"/>
          <w:sz w:val="24"/>
          <w:szCs w:val="24"/>
        </w:rPr>
        <w:t xml:space="preserve">C. </w:t>
      </w:r>
      <w:r w:rsidR="00DE5182" w:rsidRPr="00330A7E">
        <w:rPr>
          <w:rFonts w:ascii="Times New Roman" w:hAnsi="Times New Roman" w:cs="Times New Roman"/>
          <w:color w:val="0000CC"/>
          <w:position w:val="-6"/>
          <w:sz w:val="24"/>
          <w:szCs w:val="24"/>
        </w:rPr>
        <w:object w:dxaOrig="1820" w:dyaOrig="279" w14:anchorId="106F7CEA">
          <v:shape id="_x0000_i1226" type="#_x0000_t75" style="width:90pt;height:14.25pt" o:ole="">
            <v:imagedata r:id="rId59" o:title=""/>
          </v:shape>
          <o:OLEObject Type="Embed" ProgID="Equation.DSMT4" ShapeID="_x0000_i1226" DrawAspect="Content" ObjectID="_1796840290" r:id="rId375"/>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D. </w:t>
      </w:r>
      <w:r w:rsidR="00DE5182" w:rsidRPr="00330A7E">
        <w:rPr>
          <w:rFonts w:ascii="Times New Roman" w:hAnsi="Times New Roman" w:cs="Times New Roman"/>
          <w:color w:val="0000CC"/>
          <w:position w:val="-6"/>
          <w:sz w:val="24"/>
          <w:szCs w:val="24"/>
        </w:rPr>
        <w:object w:dxaOrig="1980" w:dyaOrig="279" w14:anchorId="2017CF70">
          <v:shape id="_x0000_i1227" type="#_x0000_t75" style="width:99pt;height:13.5pt" o:ole="">
            <v:imagedata r:id="rId61" o:title=""/>
          </v:shape>
          <o:OLEObject Type="Embed" ProgID="Equation.DSMT4" ShapeID="_x0000_i1227" DrawAspect="Content" ObjectID="_1796840291" r:id="rId376"/>
        </w:object>
      </w:r>
    </w:p>
    <w:p w14:paraId="7E701AEF" w14:textId="77777777" w:rsidR="00DE5182" w:rsidRPr="00330A7E" w:rsidRDefault="00DE5182" w:rsidP="001A78FE">
      <w:pPr>
        <w:spacing w:after="0"/>
        <w:ind w:left="992"/>
        <w:jc w:val="center"/>
        <w:rPr>
          <w:rFonts w:ascii="Times New Roman" w:eastAsia="Times New Roman" w:hAnsi="Times New Roman" w:cs="Times New Roman"/>
          <w:b/>
          <w:color w:val="0000FF"/>
          <w:sz w:val="24"/>
          <w:szCs w:val="24"/>
        </w:rPr>
      </w:pPr>
      <w:r w:rsidRPr="00330A7E">
        <w:rPr>
          <w:rFonts w:ascii="Times New Roman" w:eastAsia="Times New Roman" w:hAnsi="Times New Roman" w:cs="Times New Roman"/>
          <w:b/>
          <w:color w:val="0000FF"/>
          <w:sz w:val="24"/>
          <w:szCs w:val="24"/>
        </w:rPr>
        <w:t>Lời giải</w:t>
      </w:r>
    </w:p>
    <w:p w14:paraId="2DC62DC0" w14:textId="3EBB5315" w:rsidR="00DE5182" w:rsidRPr="00330A7E" w:rsidRDefault="00DE5182" w:rsidP="001A78FE">
      <w:pPr>
        <w:spacing w:after="0"/>
        <w:ind w:left="992"/>
        <w:rPr>
          <w:rFonts w:ascii="Times New Roman" w:hAnsi="Times New Roman" w:cs="Times New Roman"/>
          <w:b/>
          <w:color w:val="4F81BD" w:themeColor="accent1"/>
          <w:sz w:val="24"/>
          <w:szCs w:val="24"/>
        </w:rPr>
      </w:pPr>
      <w:r w:rsidRPr="00330A7E">
        <w:rPr>
          <w:rFonts w:ascii="Times New Roman" w:hAnsi="Times New Roman" w:cs="Times New Roman"/>
          <w:b/>
          <w:color w:val="4F81BD" w:themeColor="accent1"/>
          <w:sz w:val="24"/>
          <w:szCs w:val="24"/>
        </w:rPr>
        <w:t>Chọn</w:t>
      </w:r>
      <w:r w:rsidR="00C349C4" w:rsidRPr="00330A7E">
        <w:rPr>
          <w:rFonts w:ascii="Times New Roman" w:hAnsi="Times New Roman" w:cs="Times New Roman"/>
          <w:b/>
          <w:color w:val="4F81BD" w:themeColor="accent1"/>
          <w:sz w:val="24"/>
          <w:szCs w:val="24"/>
        </w:rPr>
        <w:t xml:space="preserve"> </w:t>
      </w:r>
      <w:r w:rsidRPr="00330A7E">
        <w:rPr>
          <w:rFonts w:ascii="Times New Roman" w:hAnsi="Times New Roman" w:cs="Times New Roman"/>
          <w:b/>
          <w:color w:val="4F81BD" w:themeColor="accent1"/>
          <w:sz w:val="24"/>
          <w:szCs w:val="24"/>
        </w:rPr>
        <w:t>B</w:t>
      </w:r>
    </w:p>
    <w:p w14:paraId="15BDB72E" w14:textId="6ABAD207" w:rsidR="00C349C4" w:rsidRPr="00330A7E" w:rsidRDefault="00DE5182" w:rsidP="000E1E56">
      <w:pPr>
        <w:pStyle w:val="ListParagraph"/>
        <w:numPr>
          <w:ilvl w:val="0"/>
          <w:numId w:val="3"/>
        </w:numPr>
        <w:pBdr>
          <w:top w:val="nil"/>
          <w:left w:val="nil"/>
          <w:bottom w:val="nil"/>
          <w:right w:val="nil"/>
          <w:between w:val="nil"/>
        </w:pBdr>
        <w:tabs>
          <w:tab w:val="left" w:pos="992"/>
        </w:tabs>
        <w:spacing w:before="120"/>
        <w:contextualSpacing w:val="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Cho hình phẳng </w:t>
      </w:r>
      <w:r w:rsidRPr="00330A7E">
        <w:rPr>
          <w:rFonts w:ascii="Times New Roman" w:hAnsi="Times New Roman" w:cs="Times New Roman"/>
          <w:position w:val="-14"/>
          <w:sz w:val="24"/>
          <w:szCs w:val="24"/>
        </w:rPr>
        <w:object w:dxaOrig="480" w:dyaOrig="400" w14:anchorId="4C7DB887">
          <v:shape id="_x0000_i1228" type="#_x0000_t75" style="width:24pt;height:20.25pt" o:ole="">
            <v:imagedata r:id="rId63" o:title=""/>
          </v:shape>
          <o:OLEObject Type="Embed" ProgID="Equation.DSMT4" ShapeID="_x0000_i1228" DrawAspect="Content" ObjectID="_1796840292" r:id="rId377"/>
        </w:object>
      </w:r>
      <w:r w:rsidRPr="00330A7E">
        <w:rPr>
          <w:rFonts w:ascii="Times New Roman" w:eastAsia="Times New Roman" w:hAnsi="Times New Roman" w:cs="Times New Roman"/>
          <w:sz w:val="24"/>
          <w:szCs w:val="24"/>
        </w:rPr>
        <w:t>giới</w:t>
      </w:r>
      <w:r w:rsidR="00C349C4" w:rsidRPr="00330A7E">
        <w:rPr>
          <w:rFonts w:ascii="Times New Roman" w:eastAsia="Times New Roman" w:hAnsi="Times New Roman" w:cs="Times New Roman"/>
          <w:sz w:val="24"/>
          <w:szCs w:val="24"/>
        </w:rPr>
        <w:t xml:space="preserve"> </w:t>
      </w:r>
      <w:r w:rsidRPr="00330A7E">
        <w:rPr>
          <w:rFonts w:ascii="Times New Roman" w:eastAsia="Times New Roman" w:hAnsi="Times New Roman" w:cs="Times New Roman"/>
          <w:sz w:val="24"/>
          <w:szCs w:val="24"/>
        </w:rPr>
        <w:t xml:space="preserve">hạn bởi đồ thị hai hàm số </w:t>
      </w:r>
      <w:r w:rsidRPr="00330A7E">
        <w:rPr>
          <w:rFonts w:ascii="Times New Roman" w:hAnsi="Times New Roman" w:cs="Times New Roman"/>
          <w:position w:val="-10"/>
          <w:sz w:val="24"/>
          <w:szCs w:val="24"/>
        </w:rPr>
        <w:object w:dxaOrig="1719" w:dyaOrig="360" w14:anchorId="0E1CFFC4">
          <v:shape id="_x0000_i1229" type="#_x0000_t75" style="width:86.25pt;height:18pt" o:ole="">
            <v:imagedata r:id="rId65" o:title=""/>
          </v:shape>
          <o:OLEObject Type="Embed" ProgID="Equation.DSMT4" ShapeID="_x0000_i1229" DrawAspect="Content" ObjectID="_1796840293" r:id="rId378"/>
        </w:object>
      </w:r>
      <w:r w:rsidRPr="00330A7E">
        <w:rPr>
          <w:rFonts w:ascii="Times New Roman" w:eastAsia="Times New Roman" w:hAnsi="Times New Roman" w:cs="Times New Roman"/>
          <w:sz w:val="24"/>
          <w:szCs w:val="24"/>
        </w:rPr>
        <w:t xml:space="preserve"> và hai đường thẳng </w:t>
      </w:r>
      <w:r w:rsidRPr="00330A7E">
        <w:rPr>
          <w:rFonts w:ascii="Times New Roman" w:hAnsi="Times New Roman" w:cs="Times New Roman"/>
          <w:position w:val="-10"/>
          <w:sz w:val="24"/>
          <w:szCs w:val="24"/>
        </w:rPr>
        <w:object w:dxaOrig="1100" w:dyaOrig="320" w14:anchorId="098CCB30">
          <v:shape id="_x0000_i1230" type="#_x0000_t75" style="width:54pt;height:15.75pt" o:ole="">
            <v:imagedata r:id="rId67" o:title=""/>
          </v:shape>
          <o:OLEObject Type="Embed" ProgID="Equation.DSMT4" ShapeID="_x0000_i1230" DrawAspect="Content" ObjectID="_1796840294" r:id="rId379"/>
        </w:object>
      </w:r>
      <w:r w:rsidRPr="00330A7E">
        <w:rPr>
          <w:rFonts w:ascii="Times New Roman" w:eastAsia="Times New Roman" w:hAnsi="Times New Roman" w:cs="Times New Roman"/>
          <w:sz w:val="24"/>
          <w:szCs w:val="24"/>
        </w:rPr>
        <w:t xml:space="preserve">. Diện tích của </w:t>
      </w:r>
      <w:r w:rsidRPr="00330A7E">
        <w:rPr>
          <w:rFonts w:ascii="Times New Roman" w:hAnsi="Times New Roman" w:cs="Times New Roman"/>
          <w:position w:val="-14"/>
          <w:sz w:val="24"/>
          <w:szCs w:val="24"/>
        </w:rPr>
        <w:object w:dxaOrig="480" w:dyaOrig="400" w14:anchorId="795BA0C3">
          <v:shape id="_x0000_i1231" type="#_x0000_t75" style="width:24pt;height:20.25pt" o:ole="">
            <v:imagedata r:id="rId63" o:title=""/>
          </v:shape>
          <o:OLEObject Type="Embed" ProgID="Equation.DSMT4" ShapeID="_x0000_i1231" DrawAspect="Content" ObjectID="_1796840295" r:id="rId380"/>
        </w:object>
      </w:r>
      <w:r w:rsidRPr="00330A7E">
        <w:rPr>
          <w:rFonts w:ascii="Times New Roman" w:eastAsia="Times New Roman" w:hAnsi="Times New Roman" w:cs="Times New Roman"/>
          <w:sz w:val="24"/>
          <w:szCs w:val="24"/>
        </w:rPr>
        <w:t xml:space="preserve"> được tính bằng công thức</w:t>
      </w:r>
    </w:p>
    <w:p w14:paraId="0367BA69" w14:textId="74F19A32" w:rsidR="00C349C4" w:rsidRPr="00330A7E" w:rsidRDefault="00C349C4" w:rsidP="001A78FE">
      <w:pPr>
        <w:tabs>
          <w:tab w:val="left" w:pos="3402"/>
          <w:tab w:val="left" w:pos="5669"/>
          <w:tab w:val="left" w:pos="7937"/>
        </w:tabs>
        <w:spacing w:after="0"/>
        <w:ind w:left="992"/>
        <w:jc w:val="both"/>
        <w:rPr>
          <w:rFonts w:ascii="Times New Roman" w:hAnsi="Times New Roman" w:cs="Times New Roman"/>
          <w:b/>
          <w:color w:val="0000CC"/>
          <w:sz w:val="24"/>
          <w:szCs w:val="24"/>
        </w:rPr>
      </w:pPr>
      <w:r w:rsidRPr="00330A7E">
        <w:rPr>
          <w:rFonts w:ascii="Times New Roman" w:hAnsi="Times New Roman" w:cs="Times New Roman"/>
          <w:b/>
          <w:color w:val="0000FF"/>
          <w:sz w:val="24"/>
          <w:szCs w:val="24"/>
        </w:rPr>
        <w:t xml:space="preserve">A. </w:t>
      </w:r>
      <w:r w:rsidR="00DE5182" w:rsidRPr="00330A7E">
        <w:rPr>
          <w:rFonts w:ascii="Times New Roman" w:hAnsi="Times New Roman" w:cs="Times New Roman"/>
          <w:color w:val="0000CC"/>
          <w:position w:val="-30"/>
          <w:sz w:val="24"/>
          <w:szCs w:val="24"/>
        </w:rPr>
        <w:object w:dxaOrig="1680" w:dyaOrig="720" w14:anchorId="4B335F1C">
          <v:shape id="_x0000_i1232" type="#_x0000_t75" style="width:84pt;height:35.25pt" o:ole="">
            <v:imagedata r:id="rId70" o:title=""/>
          </v:shape>
          <o:OLEObject Type="Embed" ProgID="Equation.DSMT4" ShapeID="_x0000_i1232" DrawAspect="Content" ObjectID="_1796840296" r:id="rId381"/>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B. </w:t>
      </w:r>
      <w:r w:rsidR="00DE5182" w:rsidRPr="00330A7E">
        <w:rPr>
          <w:rFonts w:ascii="Times New Roman" w:hAnsi="Times New Roman" w:cs="Times New Roman"/>
          <w:color w:val="0000CC"/>
          <w:position w:val="-30"/>
          <w:sz w:val="24"/>
          <w:szCs w:val="24"/>
        </w:rPr>
        <w:object w:dxaOrig="1680" w:dyaOrig="720" w14:anchorId="0CD4A232">
          <v:shape id="_x0000_i1233" type="#_x0000_t75" style="width:84pt;height:35.25pt" o:ole="">
            <v:imagedata r:id="rId72" o:title=""/>
          </v:shape>
          <o:OLEObject Type="Embed" ProgID="Equation.DSMT4" ShapeID="_x0000_i1233" DrawAspect="Content" ObjectID="_1796840297" r:id="rId382"/>
        </w:object>
      </w:r>
    </w:p>
    <w:p w14:paraId="77CC730A" w14:textId="6D717EEE" w:rsidR="00DE5182" w:rsidRPr="00330A7E" w:rsidRDefault="00C349C4" w:rsidP="001A78FE">
      <w:pPr>
        <w:tabs>
          <w:tab w:val="left" w:pos="3402"/>
          <w:tab w:val="left" w:pos="5669"/>
          <w:tab w:val="left" w:pos="7937"/>
        </w:tabs>
        <w:spacing w:after="0"/>
        <w:ind w:left="992"/>
        <w:jc w:val="both"/>
        <w:rPr>
          <w:rFonts w:ascii="Times New Roman" w:hAnsi="Times New Roman" w:cs="Times New Roman"/>
          <w:color w:val="0000CC"/>
          <w:sz w:val="24"/>
          <w:szCs w:val="24"/>
        </w:rPr>
      </w:pPr>
      <w:r w:rsidRPr="00330A7E">
        <w:rPr>
          <w:rFonts w:ascii="Times New Roman" w:hAnsi="Times New Roman" w:cs="Times New Roman"/>
          <w:b/>
          <w:color w:val="0000FF"/>
          <w:sz w:val="24"/>
          <w:szCs w:val="24"/>
        </w:rPr>
        <w:lastRenderedPageBreak/>
        <w:t xml:space="preserve">C. </w:t>
      </w:r>
      <w:r w:rsidR="00DE5182" w:rsidRPr="00330A7E">
        <w:rPr>
          <w:rFonts w:ascii="Times New Roman" w:hAnsi="Times New Roman" w:cs="Times New Roman"/>
          <w:color w:val="0000CC"/>
          <w:position w:val="-30"/>
          <w:sz w:val="24"/>
          <w:szCs w:val="24"/>
        </w:rPr>
        <w:object w:dxaOrig="1780" w:dyaOrig="720" w14:anchorId="545F16A7">
          <v:shape id="_x0000_i1234" type="#_x0000_t75" style="width:90pt;height:36pt" o:ole="">
            <v:imagedata r:id="rId74" o:title=""/>
          </v:shape>
          <o:OLEObject Type="Embed" ProgID="Equation.DSMT4" ShapeID="_x0000_i1234" DrawAspect="Content" ObjectID="_1796840298" r:id="rId383"/>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D. </w:t>
      </w:r>
      <w:r w:rsidR="00DE5182" w:rsidRPr="00330A7E">
        <w:rPr>
          <w:rFonts w:ascii="Times New Roman" w:hAnsi="Times New Roman" w:cs="Times New Roman"/>
          <w:color w:val="0000CC"/>
          <w:position w:val="-30"/>
          <w:sz w:val="24"/>
          <w:szCs w:val="24"/>
        </w:rPr>
        <w:object w:dxaOrig="1560" w:dyaOrig="720" w14:anchorId="5EF4F13D">
          <v:shape id="_x0000_i1235" type="#_x0000_t75" style="width:78pt;height:35.25pt" o:ole="">
            <v:imagedata r:id="rId76" o:title=""/>
          </v:shape>
          <o:OLEObject Type="Embed" ProgID="Equation.DSMT4" ShapeID="_x0000_i1235" DrawAspect="Content" ObjectID="_1796840299" r:id="rId384"/>
        </w:object>
      </w:r>
    </w:p>
    <w:p w14:paraId="79663BE4" w14:textId="77777777" w:rsidR="00DE5182" w:rsidRPr="00330A7E" w:rsidRDefault="00DE5182" w:rsidP="001A78FE">
      <w:pPr>
        <w:spacing w:after="0"/>
        <w:ind w:left="992"/>
        <w:jc w:val="center"/>
        <w:rPr>
          <w:rFonts w:ascii="Times New Roman" w:eastAsia="Times New Roman" w:hAnsi="Times New Roman" w:cs="Times New Roman"/>
          <w:b/>
          <w:color w:val="0000FF"/>
          <w:sz w:val="24"/>
          <w:szCs w:val="24"/>
        </w:rPr>
      </w:pPr>
      <w:r w:rsidRPr="00330A7E">
        <w:rPr>
          <w:rFonts w:ascii="Times New Roman" w:eastAsia="Times New Roman" w:hAnsi="Times New Roman" w:cs="Times New Roman"/>
          <w:b/>
          <w:color w:val="0000FF"/>
          <w:sz w:val="24"/>
          <w:szCs w:val="24"/>
        </w:rPr>
        <w:t>Lời giải</w:t>
      </w:r>
    </w:p>
    <w:p w14:paraId="30F8A1FE" w14:textId="77777777" w:rsidR="00C349C4" w:rsidRPr="00330A7E" w:rsidRDefault="00DE5182" w:rsidP="001A78FE">
      <w:pPr>
        <w:spacing w:after="0"/>
        <w:ind w:left="992"/>
        <w:rPr>
          <w:rFonts w:ascii="Times New Roman" w:hAnsi="Times New Roman" w:cs="Times New Roman"/>
          <w:color w:val="0000CC"/>
          <w:sz w:val="24"/>
          <w:szCs w:val="24"/>
        </w:rPr>
      </w:pPr>
      <w:r w:rsidRPr="00330A7E">
        <w:rPr>
          <w:rFonts w:ascii="Times New Roman" w:hAnsi="Times New Roman" w:cs="Times New Roman"/>
          <w:color w:val="0000CC"/>
          <w:position w:val="-30"/>
          <w:sz w:val="24"/>
          <w:szCs w:val="24"/>
        </w:rPr>
        <w:object w:dxaOrig="3420" w:dyaOrig="720" w14:anchorId="75D79290">
          <v:shape id="_x0000_i1236" type="#_x0000_t75" style="width:171pt;height:35.25pt" o:ole="">
            <v:imagedata r:id="rId385" o:title=""/>
          </v:shape>
          <o:OLEObject Type="Embed" ProgID="Equation.DSMT4" ShapeID="_x0000_i1236" DrawAspect="Content" ObjectID="_1796840300" r:id="rId386"/>
        </w:object>
      </w:r>
    </w:p>
    <w:p w14:paraId="4CF2A4CE" w14:textId="3D66EF57" w:rsidR="00DE5182" w:rsidRPr="00330A7E" w:rsidRDefault="00DE5182" w:rsidP="001A78FE">
      <w:pPr>
        <w:spacing w:after="0"/>
        <w:ind w:left="992"/>
        <w:rPr>
          <w:rFonts w:ascii="Times New Roman" w:hAnsi="Times New Roman" w:cs="Times New Roman"/>
          <w:b/>
          <w:sz w:val="24"/>
          <w:szCs w:val="24"/>
        </w:rPr>
      </w:pPr>
      <w:r w:rsidRPr="00330A7E">
        <w:rPr>
          <w:rFonts w:ascii="Times New Roman" w:hAnsi="Times New Roman" w:cs="Times New Roman"/>
          <w:color w:val="0000CC"/>
          <w:sz w:val="24"/>
          <w:szCs w:val="24"/>
        </w:rPr>
        <w:t>chọn D</w:t>
      </w:r>
    </w:p>
    <w:p w14:paraId="30F10F1C" w14:textId="66F66643" w:rsidR="00C349C4" w:rsidRPr="00330A7E" w:rsidRDefault="00DE5182" w:rsidP="000E1E56">
      <w:pPr>
        <w:pStyle w:val="ListParagraph"/>
        <w:numPr>
          <w:ilvl w:val="0"/>
          <w:numId w:val="3"/>
        </w:numPr>
        <w:pBdr>
          <w:top w:val="nil"/>
          <w:left w:val="nil"/>
          <w:bottom w:val="nil"/>
          <w:right w:val="nil"/>
          <w:between w:val="nil"/>
        </w:pBdr>
        <w:tabs>
          <w:tab w:val="left" w:pos="992"/>
        </w:tabs>
        <w:spacing w:before="120"/>
        <w:contextualSpacing w:val="0"/>
        <w:rPr>
          <w:rFonts w:ascii="Times New Roman" w:hAnsi="Times New Roman" w:cs="Times New Roman"/>
          <w:b/>
          <w:sz w:val="24"/>
          <w:szCs w:val="24"/>
        </w:rPr>
      </w:pPr>
      <w:r w:rsidRPr="00330A7E">
        <w:rPr>
          <w:rFonts w:ascii="Times New Roman" w:eastAsia="Times New Roman" w:hAnsi="Times New Roman" w:cs="Times New Roman"/>
          <w:sz w:val="24"/>
          <w:szCs w:val="24"/>
        </w:rPr>
        <w:t xml:space="preserve">Hộp thứ nhất có </w:t>
      </w:r>
      <w:r w:rsidRPr="00330A7E">
        <w:rPr>
          <w:rFonts w:ascii="Times New Roman" w:hAnsi="Times New Roman" w:cs="Times New Roman"/>
          <w:position w:val="-4"/>
          <w:sz w:val="24"/>
          <w:szCs w:val="24"/>
        </w:rPr>
        <w:object w:dxaOrig="200" w:dyaOrig="260" w14:anchorId="6A1EA39C">
          <v:shape id="_x0000_i1237" type="#_x0000_t75" style="width:10.5pt;height:12.75pt" o:ole="">
            <v:imagedata r:id="rId78" o:title=""/>
          </v:shape>
          <o:OLEObject Type="Embed" ProgID="Equation.DSMT4" ShapeID="_x0000_i1237" DrawAspect="Content" ObjectID="_1796840301" r:id="rId387"/>
        </w:object>
      </w:r>
      <w:r w:rsidRPr="00330A7E">
        <w:rPr>
          <w:rFonts w:ascii="Times New Roman" w:eastAsia="Times New Roman" w:hAnsi="Times New Roman" w:cs="Times New Roman"/>
          <w:sz w:val="24"/>
          <w:szCs w:val="24"/>
        </w:rPr>
        <w:t xml:space="preserve">viên bi xanh và </w:t>
      </w:r>
      <w:r w:rsidRPr="00330A7E">
        <w:rPr>
          <w:rFonts w:ascii="Times New Roman" w:hAnsi="Times New Roman" w:cs="Times New Roman"/>
          <w:position w:val="-4"/>
          <w:sz w:val="24"/>
          <w:szCs w:val="24"/>
        </w:rPr>
        <w:object w:dxaOrig="139" w:dyaOrig="260" w14:anchorId="347776E8">
          <v:shape id="_x0000_i1238" type="#_x0000_t75" style="width:6.75pt;height:12.75pt" o:ole="">
            <v:imagedata r:id="rId80" o:title=""/>
          </v:shape>
          <o:OLEObject Type="Embed" ProgID="Equation.DSMT4" ShapeID="_x0000_i1238" DrawAspect="Content" ObjectID="_1796840302" r:id="rId388"/>
        </w:object>
      </w:r>
      <w:r w:rsidRPr="00330A7E">
        <w:rPr>
          <w:rFonts w:ascii="Times New Roman" w:eastAsia="Times New Roman" w:hAnsi="Times New Roman" w:cs="Times New Roman"/>
          <w:sz w:val="24"/>
          <w:szCs w:val="24"/>
        </w:rPr>
        <w:t xml:space="preserve"> viên bi đỏ</w:t>
      </w:r>
      <w:r w:rsidR="00C349C4" w:rsidRPr="00330A7E">
        <w:rPr>
          <w:rFonts w:ascii="Times New Roman" w:eastAsia="Times New Roman" w:hAnsi="Times New Roman" w:cs="Times New Roman"/>
          <w:sz w:val="24"/>
          <w:szCs w:val="24"/>
        </w:rPr>
        <w:t>;</w:t>
      </w:r>
      <w:r w:rsidRPr="00330A7E">
        <w:rPr>
          <w:rFonts w:ascii="Times New Roman" w:eastAsia="Times New Roman" w:hAnsi="Times New Roman" w:cs="Times New Roman"/>
          <w:sz w:val="24"/>
          <w:szCs w:val="24"/>
        </w:rPr>
        <w:t xml:space="preserve"> hộp thứ hai có </w:t>
      </w:r>
      <w:r w:rsidRPr="00330A7E">
        <w:rPr>
          <w:rFonts w:ascii="Times New Roman" w:hAnsi="Times New Roman" w:cs="Times New Roman"/>
          <w:position w:val="-6"/>
          <w:sz w:val="24"/>
          <w:szCs w:val="24"/>
        </w:rPr>
        <w:object w:dxaOrig="180" w:dyaOrig="279" w14:anchorId="661976F3">
          <v:shape id="_x0000_i1239" type="#_x0000_t75" style="width:9pt;height:14.25pt" o:ole="">
            <v:imagedata r:id="rId82" o:title=""/>
          </v:shape>
          <o:OLEObject Type="Embed" ProgID="Equation.DSMT4" ShapeID="_x0000_i1239" DrawAspect="Content" ObjectID="_1796840303" r:id="rId389"/>
        </w:object>
      </w:r>
      <w:r w:rsidRPr="00330A7E">
        <w:rPr>
          <w:rFonts w:ascii="Times New Roman" w:eastAsia="Times New Roman" w:hAnsi="Times New Roman" w:cs="Times New Roman"/>
          <w:sz w:val="24"/>
          <w:szCs w:val="24"/>
        </w:rPr>
        <w:t xml:space="preserve">viên bi xanh và </w:t>
      </w:r>
      <w:r w:rsidRPr="00330A7E">
        <w:rPr>
          <w:rFonts w:ascii="Times New Roman" w:hAnsi="Times New Roman" w:cs="Times New Roman"/>
          <w:position w:val="-6"/>
          <w:sz w:val="24"/>
          <w:szCs w:val="24"/>
        </w:rPr>
        <w:object w:dxaOrig="180" w:dyaOrig="279" w14:anchorId="79F52BDB">
          <v:shape id="_x0000_i1240" type="#_x0000_t75" style="width:9pt;height:14.25pt" o:ole="">
            <v:imagedata r:id="rId84" o:title=""/>
          </v:shape>
          <o:OLEObject Type="Embed" ProgID="Equation.DSMT4" ShapeID="_x0000_i1240" DrawAspect="Content" ObjectID="_1796840304" r:id="rId390"/>
        </w:object>
      </w:r>
      <w:r w:rsidRPr="00330A7E">
        <w:rPr>
          <w:rFonts w:ascii="Times New Roman" w:eastAsia="Times New Roman" w:hAnsi="Times New Roman" w:cs="Times New Roman"/>
          <w:sz w:val="24"/>
          <w:szCs w:val="24"/>
        </w:rPr>
        <w:t xml:space="preserve"> viên bi đỏ. Lấy ngẫu nhiên </w:t>
      </w:r>
      <w:r w:rsidRPr="00330A7E">
        <w:rPr>
          <w:rFonts w:ascii="Times New Roman" w:hAnsi="Times New Roman" w:cs="Times New Roman"/>
          <w:position w:val="-4"/>
          <w:sz w:val="24"/>
          <w:szCs w:val="24"/>
        </w:rPr>
        <w:object w:dxaOrig="200" w:dyaOrig="260" w14:anchorId="4DA059C2">
          <v:shape id="_x0000_i1241" type="#_x0000_t75" style="width:10.5pt;height:12.75pt" o:ole="">
            <v:imagedata r:id="rId86" o:title=""/>
          </v:shape>
          <o:OLEObject Type="Embed" ProgID="Equation.DSMT4" ShapeID="_x0000_i1241" DrawAspect="Content" ObjectID="_1796840305" r:id="rId391"/>
        </w:object>
      </w:r>
      <w:r w:rsidRPr="00330A7E">
        <w:rPr>
          <w:rFonts w:ascii="Times New Roman" w:eastAsia="Times New Roman" w:hAnsi="Times New Roman" w:cs="Times New Roman"/>
          <w:sz w:val="24"/>
          <w:szCs w:val="24"/>
        </w:rPr>
        <w:t>viên bi ở hộp thứ nhất</w:t>
      </w:r>
      <w:r w:rsidR="00C349C4" w:rsidRPr="00330A7E">
        <w:rPr>
          <w:rFonts w:ascii="Times New Roman" w:eastAsia="Times New Roman" w:hAnsi="Times New Roman" w:cs="Times New Roman"/>
          <w:sz w:val="24"/>
          <w:szCs w:val="24"/>
        </w:rPr>
        <w:t>,</w:t>
      </w:r>
      <w:r w:rsidRPr="00330A7E">
        <w:rPr>
          <w:rFonts w:ascii="Times New Roman" w:eastAsia="Times New Roman" w:hAnsi="Times New Roman" w:cs="Times New Roman"/>
          <w:sz w:val="24"/>
          <w:szCs w:val="24"/>
        </w:rPr>
        <w:t xml:space="preserve"> cho vào hộp thứ hai rồi lại lấy ngẫu nhiên </w:t>
      </w:r>
      <w:r w:rsidRPr="00330A7E">
        <w:rPr>
          <w:rFonts w:ascii="Times New Roman" w:hAnsi="Times New Roman" w:cs="Times New Roman"/>
          <w:position w:val="-4"/>
          <w:sz w:val="24"/>
          <w:szCs w:val="24"/>
        </w:rPr>
        <w:object w:dxaOrig="139" w:dyaOrig="260" w14:anchorId="1BA04238">
          <v:shape id="_x0000_i1242" type="#_x0000_t75" style="width:6.75pt;height:12.75pt" o:ole="">
            <v:imagedata r:id="rId88" o:title=""/>
          </v:shape>
          <o:OLEObject Type="Embed" ProgID="Equation.DSMT4" ShapeID="_x0000_i1242" DrawAspect="Content" ObjectID="_1796840306" r:id="rId392"/>
        </w:object>
      </w:r>
      <w:r w:rsidRPr="00330A7E">
        <w:rPr>
          <w:rFonts w:ascii="Times New Roman" w:eastAsia="Times New Roman" w:hAnsi="Times New Roman" w:cs="Times New Roman"/>
          <w:sz w:val="24"/>
          <w:szCs w:val="24"/>
        </w:rPr>
        <w:t xml:space="preserve"> viên bi từ hộp thứ hai. Biết rằng </w:t>
      </w:r>
      <w:r w:rsidRPr="00330A7E">
        <w:rPr>
          <w:rFonts w:ascii="Times New Roman" w:hAnsi="Times New Roman" w:cs="Times New Roman"/>
          <w:position w:val="-4"/>
          <w:sz w:val="24"/>
          <w:szCs w:val="24"/>
        </w:rPr>
        <w:object w:dxaOrig="200" w:dyaOrig="260" w14:anchorId="6E19108B">
          <v:shape id="_x0000_i1243" type="#_x0000_t75" style="width:10.5pt;height:12.75pt" o:ole="">
            <v:imagedata r:id="rId86" o:title=""/>
          </v:shape>
          <o:OLEObject Type="Embed" ProgID="Equation.DSMT4" ShapeID="_x0000_i1243" DrawAspect="Content" ObjectID="_1796840307" r:id="rId393"/>
        </w:object>
      </w:r>
      <w:r w:rsidRPr="00330A7E">
        <w:rPr>
          <w:rFonts w:ascii="Times New Roman" w:eastAsia="Times New Roman" w:hAnsi="Times New Roman" w:cs="Times New Roman"/>
          <w:sz w:val="24"/>
          <w:szCs w:val="24"/>
        </w:rPr>
        <w:t>viên bi lấy ở hộp thứ nhất cùng màu, xác suất lấy được viên bi mầu đỏ từ hộp thứ hai là</w:t>
      </w:r>
    </w:p>
    <w:p w14:paraId="62EC23A1" w14:textId="4E312429" w:rsidR="00DE5182" w:rsidRPr="00330A7E" w:rsidRDefault="00C349C4" w:rsidP="001A78FE">
      <w:pPr>
        <w:tabs>
          <w:tab w:val="left" w:pos="3402"/>
          <w:tab w:val="left" w:pos="5669"/>
          <w:tab w:val="left" w:pos="7937"/>
        </w:tabs>
        <w:spacing w:after="0"/>
        <w:ind w:left="992"/>
        <w:jc w:val="both"/>
        <w:rPr>
          <w:rFonts w:ascii="Times New Roman" w:hAnsi="Times New Roman" w:cs="Times New Roman"/>
          <w:color w:val="0000CC"/>
          <w:sz w:val="24"/>
          <w:szCs w:val="24"/>
        </w:rPr>
      </w:pPr>
      <w:r w:rsidRPr="00330A7E">
        <w:rPr>
          <w:rFonts w:ascii="Times New Roman" w:hAnsi="Times New Roman" w:cs="Times New Roman"/>
          <w:b/>
          <w:color w:val="0000FF"/>
          <w:sz w:val="24"/>
          <w:szCs w:val="24"/>
        </w:rPr>
        <w:t xml:space="preserve">A. </w:t>
      </w:r>
      <w:r w:rsidR="00DE5182" w:rsidRPr="00330A7E">
        <w:rPr>
          <w:rFonts w:ascii="Times New Roman" w:hAnsi="Times New Roman" w:cs="Times New Roman"/>
          <w:color w:val="0000CC"/>
          <w:position w:val="-10"/>
          <w:sz w:val="24"/>
          <w:szCs w:val="24"/>
        </w:rPr>
        <w:object w:dxaOrig="480" w:dyaOrig="320" w14:anchorId="529C9929">
          <v:shape id="_x0000_i1244" type="#_x0000_t75" style="width:24pt;height:15.75pt" o:ole="">
            <v:imagedata r:id="rId91" o:title=""/>
          </v:shape>
          <o:OLEObject Type="Embed" ProgID="Equation.DSMT4" ShapeID="_x0000_i1244" DrawAspect="Content" ObjectID="_1796840308" r:id="rId394"/>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B. </w:t>
      </w:r>
      <w:r w:rsidR="00DE5182" w:rsidRPr="00330A7E">
        <w:rPr>
          <w:rFonts w:ascii="Times New Roman" w:hAnsi="Times New Roman" w:cs="Times New Roman"/>
          <w:color w:val="0000CC"/>
          <w:position w:val="-10"/>
          <w:sz w:val="24"/>
          <w:szCs w:val="24"/>
        </w:rPr>
        <w:object w:dxaOrig="460" w:dyaOrig="320" w14:anchorId="5CAC8CB0">
          <v:shape id="_x0000_i1245" type="#_x0000_t75" style="width:23.25pt;height:15.75pt" o:ole="">
            <v:imagedata r:id="rId93" o:title=""/>
          </v:shape>
          <o:OLEObject Type="Embed" ProgID="Equation.DSMT4" ShapeID="_x0000_i1245" DrawAspect="Content" ObjectID="_1796840309" r:id="rId395"/>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C. </w:t>
      </w:r>
      <w:r w:rsidR="00DE5182" w:rsidRPr="00330A7E">
        <w:rPr>
          <w:rFonts w:ascii="Times New Roman" w:hAnsi="Times New Roman" w:cs="Times New Roman"/>
          <w:color w:val="0000CC"/>
          <w:position w:val="-10"/>
          <w:sz w:val="24"/>
          <w:szCs w:val="24"/>
        </w:rPr>
        <w:object w:dxaOrig="480" w:dyaOrig="320" w14:anchorId="629E3120">
          <v:shape id="_x0000_i1246" type="#_x0000_t75" style="width:24pt;height:15.75pt" o:ole="">
            <v:imagedata r:id="rId95" o:title=""/>
          </v:shape>
          <o:OLEObject Type="Embed" ProgID="Equation.DSMT4" ShapeID="_x0000_i1246" DrawAspect="Content" ObjectID="_1796840310" r:id="rId396"/>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D. </w:t>
      </w:r>
      <w:r w:rsidR="00DE5182" w:rsidRPr="00330A7E">
        <w:rPr>
          <w:rFonts w:ascii="Times New Roman" w:hAnsi="Times New Roman" w:cs="Times New Roman"/>
          <w:color w:val="0000CC"/>
          <w:position w:val="-10"/>
          <w:sz w:val="24"/>
          <w:szCs w:val="24"/>
        </w:rPr>
        <w:object w:dxaOrig="440" w:dyaOrig="320" w14:anchorId="69CF75C2">
          <v:shape id="_x0000_i1247" type="#_x0000_t75" style="width:21.75pt;height:15.75pt" o:ole="">
            <v:imagedata r:id="rId97" o:title=""/>
          </v:shape>
          <o:OLEObject Type="Embed" ProgID="Equation.DSMT4" ShapeID="_x0000_i1247" DrawAspect="Content" ObjectID="_1796840311" r:id="rId397"/>
        </w:object>
      </w:r>
    </w:p>
    <w:p w14:paraId="181FB05B" w14:textId="77777777" w:rsidR="00DE5182" w:rsidRPr="00330A7E" w:rsidRDefault="00DE5182" w:rsidP="001A78FE">
      <w:pPr>
        <w:spacing w:after="0"/>
        <w:ind w:left="992"/>
        <w:jc w:val="center"/>
        <w:rPr>
          <w:rFonts w:ascii="Times New Roman" w:eastAsia="Times New Roman" w:hAnsi="Times New Roman" w:cs="Times New Roman"/>
          <w:b/>
          <w:color w:val="0000FF"/>
          <w:sz w:val="24"/>
          <w:szCs w:val="24"/>
        </w:rPr>
      </w:pPr>
      <w:r w:rsidRPr="00330A7E">
        <w:rPr>
          <w:rFonts w:ascii="Times New Roman" w:eastAsia="Times New Roman" w:hAnsi="Times New Roman" w:cs="Times New Roman"/>
          <w:b/>
          <w:color w:val="0000FF"/>
          <w:sz w:val="24"/>
          <w:szCs w:val="24"/>
        </w:rPr>
        <w:t>Lời giải</w:t>
      </w:r>
    </w:p>
    <w:p w14:paraId="16CFD57B" w14:textId="77777777"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sz w:val="24"/>
          <w:szCs w:val="24"/>
        </w:rPr>
        <w:t>Gọi A là biến cố lấy được một viên màu đỏ ở hộp thứ hai</w:t>
      </w:r>
    </w:p>
    <w:p w14:paraId="5A3F1DA8" w14:textId="77777777" w:rsidR="00C349C4" w:rsidRPr="00330A7E" w:rsidRDefault="00DE5182" w:rsidP="001A78FE">
      <w:pPr>
        <w:pBdr>
          <w:top w:val="nil"/>
          <w:left w:val="nil"/>
          <w:bottom w:val="nil"/>
          <w:right w:val="nil"/>
          <w:between w:val="nil"/>
        </w:pBdr>
        <w:spacing w:before="120" w:after="0"/>
        <w:ind w:left="992" w:hanging="992"/>
        <w:jc w:val="center"/>
        <w:rPr>
          <w:rFonts w:ascii="Times New Roman" w:hAnsi="Times New Roman" w:cs="Times New Roman"/>
          <w:sz w:val="24"/>
          <w:szCs w:val="24"/>
        </w:rPr>
      </w:pPr>
      <w:r w:rsidRPr="00330A7E">
        <w:rPr>
          <w:rFonts w:ascii="Times New Roman" w:hAnsi="Times New Roman" w:cs="Times New Roman"/>
          <w:sz w:val="24"/>
          <w:szCs w:val="24"/>
        </w:rPr>
        <w:t>Lấy 2 viên bi xanh ở hộp thứ nhất cho vào hộp thứ hai khi đó hộp thứ hai có 10 viên gồm 7 viên màu xanh và 3 viên đỏ.</w:t>
      </w:r>
    </w:p>
    <w:p w14:paraId="521A1B6B" w14:textId="3E3D8C60" w:rsidR="00C349C4" w:rsidRPr="00330A7E" w:rsidRDefault="00DE5182" w:rsidP="001A78FE">
      <w:pPr>
        <w:pBdr>
          <w:top w:val="nil"/>
          <w:left w:val="nil"/>
          <w:bottom w:val="nil"/>
          <w:right w:val="nil"/>
          <w:between w:val="nil"/>
        </w:pBdr>
        <w:spacing w:before="120" w:after="0"/>
        <w:ind w:left="992" w:hanging="992"/>
        <w:rPr>
          <w:rFonts w:ascii="Times New Roman" w:hAnsi="Times New Roman" w:cs="Times New Roman"/>
          <w:color w:val="0000CC"/>
          <w:sz w:val="24"/>
          <w:szCs w:val="24"/>
        </w:rPr>
      </w:pPr>
      <w:r w:rsidRPr="00330A7E">
        <w:rPr>
          <w:rFonts w:ascii="Times New Roman" w:hAnsi="Times New Roman" w:cs="Times New Roman"/>
          <w:color w:val="0000CC"/>
          <w:position w:val="-24"/>
          <w:sz w:val="24"/>
          <w:szCs w:val="24"/>
        </w:rPr>
        <w:object w:dxaOrig="1600" w:dyaOrig="620" w14:anchorId="56E58B36">
          <v:shape id="_x0000_i1248" type="#_x0000_t75" style="width:81pt;height:30.75pt" o:ole="">
            <v:imagedata r:id="rId398" o:title=""/>
          </v:shape>
          <o:OLEObject Type="Embed" ProgID="Equation.DSMT4" ShapeID="_x0000_i1248" DrawAspect="Content" ObjectID="_1796840312" r:id="rId399"/>
        </w:object>
      </w:r>
    </w:p>
    <w:p w14:paraId="70E1F07A" w14:textId="12E764FE" w:rsidR="00DE5182" w:rsidRPr="00330A7E" w:rsidRDefault="00DE5182" w:rsidP="001A78FE">
      <w:pPr>
        <w:spacing w:after="0"/>
        <w:ind w:left="992"/>
        <w:rPr>
          <w:rFonts w:ascii="Times New Roman" w:hAnsi="Times New Roman" w:cs="Times New Roman"/>
          <w:b/>
          <w:color w:val="4F81BD" w:themeColor="accent1"/>
          <w:sz w:val="24"/>
          <w:szCs w:val="24"/>
        </w:rPr>
      </w:pPr>
      <w:r w:rsidRPr="00330A7E">
        <w:rPr>
          <w:rFonts w:ascii="Times New Roman" w:hAnsi="Times New Roman" w:cs="Times New Roman"/>
          <w:b/>
          <w:color w:val="4F81BD" w:themeColor="accent1"/>
          <w:sz w:val="24"/>
          <w:szCs w:val="24"/>
        </w:rPr>
        <w:t>Chọn</w:t>
      </w:r>
      <w:r w:rsidR="00C349C4" w:rsidRPr="00330A7E">
        <w:rPr>
          <w:rFonts w:ascii="Times New Roman" w:hAnsi="Times New Roman" w:cs="Times New Roman"/>
          <w:b/>
          <w:color w:val="4F81BD" w:themeColor="accent1"/>
          <w:sz w:val="24"/>
          <w:szCs w:val="24"/>
        </w:rPr>
        <w:t xml:space="preserve"> </w:t>
      </w:r>
      <w:r w:rsidRPr="00330A7E">
        <w:rPr>
          <w:rFonts w:ascii="Times New Roman" w:hAnsi="Times New Roman" w:cs="Times New Roman"/>
          <w:b/>
          <w:color w:val="4F81BD" w:themeColor="accent1"/>
          <w:sz w:val="24"/>
          <w:szCs w:val="24"/>
        </w:rPr>
        <w:t>B</w:t>
      </w:r>
    </w:p>
    <w:p w14:paraId="26D36A23" w14:textId="6EE67BA9" w:rsidR="00DE5182" w:rsidRPr="00330A7E" w:rsidRDefault="00DE5182" w:rsidP="000E1E56">
      <w:pPr>
        <w:pStyle w:val="ListParagraph"/>
        <w:numPr>
          <w:ilvl w:val="0"/>
          <w:numId w:val="3"/>
        </w:numPr>
        <w:pBdr>
          <w:top w:val="nil"/>
          <w:left w:val="nil"/>
          <w:bottom w:val="nil"/>
          <w:right w:val="nil"/>
          <w:between w:val="nil"/>
        </w:pBdr>
        <w:tabs>
          <w:tab w:val="left" w:pos="992"/>
        </w:tabs>
        <w:spacing w:before="120"/>
        <w:contextualSpacing w:val="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Bảng sau ghi lại điểm tổng kết cuối năm môn Ngữ văn của các học sinh lớp 12</w:t>
      </w:r>
      <w:r w:rsidR="00C349C4" w:rsidRPr="00330A7E">
        <w:rPr>
          <w:rFonts w:ascii="Times New Roman" w:eastAsia="Times New Roman" w:hAnsi="Times New Roman" w:cs="Times New Roman"/>
          <w:b/>
          <w:color w:val="0000FF"/>
          <w:sz w:val="24"/>
          <w:szCs w:val="24"/>
        </w:rPr>
        <w:t>D.</w:t>
      </w:r>
    </w:p>
    <w:p w14:paraId="179B9743" w14:textId="77777777" w:rsidR="00DE5182" w:rsidRPr="00330A7E" w:rsidRDefault="00DE5182" w:rsidP="001A78FE">
      <w:pPr>
        <w:pBdr>
          <w:top w:val="nil"/>
          <w:left w:val="nil"/>
          <w:bottom w:val="nil"/>
          <w:right w:val="nil"/>
          <w:between w:val="nil"/>
        </w:pBdr>
        <w:spacing w:before="120" w:after="0"/>
        <w:ind w:left="992" w:hanging="992"/>
        <w:rPr>
          <w:rFonts w:ascii="Times New Roman" w:hAnsi="Times New Roman" w:cs="Times New Roman"/>
          <w:b/>
          <w:sz w:val="24"/>
          <w:szCs w:val="24"/>
        </w:rPr>
      </w:pPr>
      <w:r w:rsidRPr="00330A7E">
        <w:rPr>
          <w:rFonts w:ascii="Times New Roman" w:hAnsi="Times New Roman" w:cs="Times New Roman"/>
          <w:b/>
          <w:noProof/>
          <w:sz w:val="24"/>
          <w:szCs w:val="24"/>
          <w:lang w:eastAsia="en-US"/>
        </w:rPr>
        <w:drawing>
          <wp:inline distT="0" distB="0" distL="0" distR="0" wp14:anchorId="3F1A7A7F" wp14:editId="75DA38D8">
            <wp:extent cx="5609582" cy="723331"/>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737" t="12974" r="644"/>
                    <a:stretch/>
                  </pic:blipFill>
                  <pic:spPr bwMode="auto">
                    <a:xfrm>
                      <a:off x="0" y="0"/>
                      <a:ext cx="5676811" cy="732000"/>
                    </a:xfrm>
                    <a:prstGeom prst="rect">
                      <a:avLst/>
                    </a:prstGeom>
                    <a:ln>
                      <a:noFill/>
                    </a:ln>
                    <a:extLst>
                      <a:ext uri="{53640926-AAD7-44D8-BBD7-CCE9431645EC}">
                        <a14:shadowObscured xmlns:a14="http://schemas.microsoft.com/office/drawing/2010/main"/>
                      </a:ext>
                    </a:extLst>
                  </pic:spPr>
                </pic:pic>
              </a:graphicData>
            </a:graphic>
          </wp:inline>
        </w:drawing>
      </w:r>
    </w:p>
    <w:p w14:paraId="27C50A3B" w14:textId="77777777" w:rsidR="00C349C4" w:rsidRPr="00330A7E" w:rsidRDefault="00DE5182" w:rsidP="001A78FE">
      <w:pPr>
        <w:pBdr>
          <w:top w:val="nil"/>
          <w:left w:val="nil"/>
          <w:bottom w:val="nil"/>
          <w:right w:val="nil"/>
          <w:between w:val="nil"/>
        </w:pBdr>
        <w:spacing w:before="120" w:after="0"/>
        <w:ind w:left="992" w:hanging="992"/>
        <w:rPr>
          <w:rFonts w:ascii="Times New Roman" w:hAnsi="Times New Roman" w:cs="Times New Roman"/>
          <w:bCs/>
          <w:sz w:val="24"/>
          <w:szCs w:val="24"/>
        </w:rPr>
      </w:pPr>
      <w:r w:rsidRPr="00330A7E">
        <w:rPr>
          <w:rFonts w:ascii="Times New Roman" w:hAnsi="Times New Roman" w:cs="Times New Roman"/>
          <w:bCs/>
          <w:sz w:val="24"/>
          <w:szCs w:val="24"/>
        </w:rPr>
        <w:t>Phương sai của mẫu số liệu trên thuộc khoảng</w:t>
      </w:r>
    </w:p>
    <w:p w14:paraId="61F3892D" w14:textId="2B299D4C" w:rsidR="00DE5182" w:rsidRPr="00330A7E" w:rsidRDefault="00C349C4" w:rsidP="001A78FE">
      <w:pPr>
        <w:tabs>
          <w:tab w:val="left" w:pos="3402"/>
          <w:tab w:val="left" w:pos="5669"/>
          <w:tab w:val="left" w:pos="7937"/>
        </w:tabs>
        <w:spacing w:after="0"/>
        <w:ind w:left="992"/>
        <w:jc w:val="both"/>
        <w:rPr>
          <w:rFonts w:ascii="Times New Roman" w:hAnsi="Times New Roman" w:cs="Times New Roman"/>
          <w:color w:val="0000CC"/>
          <w:sz w:val="24"/>
          <w:szCs w:val="24"/>
        </w:rPr>
      </w:pPr>
      <w:r w:rsidRPr="00330A7E">
        <w:rPr>
          <w:rFonts w:ascii="Times New Roman" w:hAnsi="Times New Roman" w:cs="Times New Roman"/>
          <w:b/>
          <w:color w:val="0000FF"/>
          <w:sz w:val="24"/>
          <w:szCs w:val="24"/>
          <w:u w:val="single"/>
        </w:rPr>
        <w:t>A</w:t>
      </w:r>
      <w:r w:rsidRPr="00330A7E">
        <w:rPr>
          <w:rFonts w:ascii="Times New Roman" w:hAnsi="Times New Roman" w:cs="Times New Roman"/>
          <w:b/>
          <w:color w:val="0000FF"/>
          <w:sz w:val="24"/>
          <w:szCs w:val="24"/>
        </w:rPr>
        <w:t xml:space="preserve">. </w:t>
      </w:r>
      <w:r w:rsidR="00DE5182" w:rsidRPr="00330A7E">
        <w:rPr>
          <w:rFonts w:ascii="Times New Roman" w:hAnsi="Times New Roman" w:cs="Times New Roman"/>
          <w:color w:val="0000CC"/>
          <w:position w:val="-14"/>
          <w:sz w:val="24"/>
          <w:szCs w:val="24"/>
        </w:rPr>
        <w:object w:dxaOrig="859" w:dyaOrig="400" w14:anchorId="4FC3A716">
          <v:shape id="_x0000_i1249" type="#_x0000_t75" style="width:42.75pt;height:19.5pt" o:ole="">
            <v:imagedata r:id="rId100" o:title=""/>
          </v:shape>
          <o:OLEObject Type="Embed" ProgID="Equation.DSMT4" ShapeID="_x0000_i1249" DrawAspect="Content" ObjectID="_1796840313" r:id="rId400"/>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B. </w:t>
      </w:r>
      <w:r w:rsidR="00DE5182" w:rsidRPr="00330A7E">
        <w:rPr>
          <w:rFonts w:ascii="Times New Roman" w:hAnsi="Times New Roman" w:cs="Times New Roman"/>
          <w:color w:val="0000CC"/>
          <w:position w:val="-14"/>
          <w:sz w:val="24"/>
          <w:szCs w:val="24"/>
        </w:rPr>
        <w:object w:dxaOrig="1060" w:dyaOrig="400" w14:anchorId="1FEDD122">
          <v:shape id="_x0000_i1250" type="#_x0000_t75" style="width:54pt;height:19.5pt" o:ole="">
            <v:imagedata r:id="rId102" o:title=""/>
          </v:shape>
          <o:OLEObject Type="Embed" ProgID="Equation.DSMT4" ShapeID="_x0000_i1250" DrawAspect="Content" ObjectID="_1796840314" r:id="rId401"/>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C. </w:t>
      </w:r>
      <w:r w:rsidR="00DE5182" w:rsidRPr="00330A7E">
        <w:rPr>
          <w:rFonts w:ascii="Times New Roman" w:hAnsi="Times New Roman" w:cs="Times New Roman"/>
          <w:color w:val="0000CC"/>
          <w:position w:val="-14"/>
          <w:sz w:val="24"/>
          <w:szCs w:val="24"/>
        </w:rPr>
        <w:object w:dxaOrig="1020" w:dyaOrig="400" w14:anchorId="017CCC8A">
          <v:shape id="_x0000_i1251" type="#_x0000_t75" style="width:51pt;height:20.25pt" o:ole="">
            <v:imagedata r:id="rId104" o:title=""/>
          </v:shape>
          <o:OLEObject Type="Embed" ProgID="Equation.DSMT4" ShapeID="_x0000_i1251" DrawAspect="Content" ObjectID="_1796840315" r:id="rId402"/>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D. </w:t>
      </w:r>
      <w:r w:rsidR="00DE5182" w:rsidRPr="00330A7E">
        <w:rPr>
          <w:rFonts w:ascii="Times New Roman" w:hAnsi="Times New Roman" w:cs="Times New Roman"/>
          <w:color w:val="0000CC"/>
          <w:position w:val="-14"/>
          <w:sz w:val="24"/>
          <w:szCs w:val="24"/>
        </w:rPr>
        <w:object w:dxaOrig="1040" w:dyaOrig="400" w14:anchorId="2BBF6CAD">
          <v:shape id="_x0000_i1252" type="#_x0000_t75" style="width:51.75pt;height:19.5pt" o:ole="">
            <v:imagedata r:id="rId106" o:title=""/>
          </v:shape>
          <o:OLEObject Type="Embed" ProgID="Equation.DSMT4" ShapeID="_x0000_i1252" DrawAspect="Content" ObjectID="_1796840316" r:id="rId403"/>
        </w:object>
      </w:r>
    </w:p>
    <w:p w14:paraId="56E26773" w14:textId="77777777" w:rsidR="00DE5182" w:rsidRPr="00330A7E" w:rsidRDefault="00DE5182" w:rsidP="001A78FE">
      <w:pPr>
        <w:spacing w:after="0"/>
        <w:ind w:left="992"/>
        <w:jc w:val="center"/>
        <w:rPr>
          <w:rFonts w:ascii="Times New Roman" w:eastAsia="Times New Roman" w:hAnsi="Times New Roman" w:cs="Times New Roman"/>
          <w:b/>
          <w:color w:val="0000FF"/>
          <w:sz w:val="24"/>
          <w:szCs w:val="24"/>
        </w:rPr>
      </w:pPr>
      <w:r w:rsidRPr="00330A7E">
        <w:rPr>
          <w:rFonts w:ascii="Times New Roman" w:eastAsia="Times New Roman" w:hAnsi="Times New Roman" w:cs="Times New Roman"/>
          <w:b/>
          <w:color w:val="0000FF"/>
          <w:sz w:val="24"/>
          <w:szCs w:val="24"/>
        </w:rPr>
        <w:t>Lời giải</w:t>
      </w:r>
    </w:p>
    <w:p w14:paraId="46A79A64" w14:textId="77777777" w:rsidR="00DE5182" w:rsidRPr="00330A7E" w:rsidRDefault="00DE5182" w:rsidP="001A78FE">
      <w:pPr>
        <w:spacing w:after="0"/>
        <w:ind w:left="992"/>
        <w:rPr>
          <w:rFonts w:ascii="Times New Roman" w:hAnsi="Times New Roman" w:cs="Times New Roman"/>
          <w:color w:val="0000CC"/>
          <w:sz w:val="24"/>
          <w:szCs w:val="24"/>
        </w:rPr>
      </w:pPr>
      <w:r w:rsidRPr="00330A7E">
        <w:rPr>
          <w:rFonts w:ascii="Times New Roman" w:hAnsi="Times New Roman" w:cs="Times New Roman"/>
          <w:color w:val="0000CC"/>
          <w:position w:val="-62"/>
          <w:sz w:val="24"/>
          <w:szCs w:val="24"/>
        </w:rPr>
        <w:object w:dxaOrig="8320" w:dyaOrig="1359" w14:anchorId="69B8F892">
          <v:shape id="_x0000_i1253" type="#_x0000_t75" style="width:414pt;height:66.75pt" o:ole="">
            <v:imagedata r:id="rId404" o:title=""/>
          </v:shape>
          <o:OLEObject Type="Embed" ProgID="Equation.DSMT4" ShapeID="_x0000_i1253" DrawAspect="Content" ObjectID="_1796840317" r:id="rId405"/>
        </w:object>
      </w:r>
    </w:p>
    <w:p w14:paraId="26DAD296" w14:textId="77777777" w:rsidR="00DE5182" w:rsidRPr="00330A7E" w:rsidRDefault="00DE5182" w:rsidP="001A78FE">
      <w:pPr>
        <w:spacing w:after="0"/>
        <w:ind w:left="992"/>
        <w:rPr>
          <w:rFonts w:ascii="Times New Roman" w:hAnsi="Times New Roman" w:cs="Times New Roman"/>
          <w:color w:val="0000CC"/>
          <w:sz w:val="24"/>
          <w:szCs w:val="24"/>
        </w:rPr>
      </w:pPr>
      <w:r w:rsidRPr="00330A7E">
        <w:rPr>
          <w:rFonts w:ascii="Times New Roman" w:hAnsi="Times New Roman" w:cs="Times New Roman"/>
          <w:color w:val="0000CC"/>
          <w:sz w:val="24"/>
          <w:szCs w:val="24"/>
        </w:rPr>
        <w:t>Chọn A</w:t>
      </w:r>
    </w:p>
    <w:p w14:paraId="52837408" w14:textId="2565F221" w:rsidR="00C349C4" w:rsidRPr="00330A7E" w:rsidRDefault="00DE5182" w:rsidP="000E1E56">
      <w:pPr>
        <w:pStyle w:val="ListParagraph"/>
        <w:numPr>
          <w:ilvl w:val="0"/>
          <w:numId w:val="3"/>
        </w:numPr>
        <w:pBdr>
          <w:top w:val="nil"/>
          <w:left w:val="nil"/>
          <w:bottom w:val="nil"/>
          <w:right w:val="nil"/>
          <w:between w:val="nil"/>
        </w:pBdr>
        <w:tabs>
          <w:tab w:val="left" w:pos="992"/>
        </w:tabs>
        <w:spacing w:before="120"/>
        <w:contextualSpacing w:val="0"/>
        <w:rPr>
          <w:rFonts w:ascii="Times New Roman" w:eastAsia="Times New Roman" w:hAnsi="Times New Roman" w:cs="Times New Roman"/>
          <w:sz w:val="24"/>
          <w:szCs w:val="24"/>
        </w:rPr>
      </w:pPr>
      <w:r w:rsidRPr="00330A7E">
        <w:rPr>
          <w:rFonts w:ascii="Times New Roman" w:hAnsi="Times New Roman" w:cs="Times New Roman"/>
          <w:color w:val="0000CC"/>
          <w:sz w:val="24"/>
          <w:szCs w:val="24"/>
        </w:rPr>
        <w:drawing>
          <wp:anchor distT="0" distB="0" distL="114300" distR="114300" simplePos="0" relativeHeight="251662336" behindDoc="0" locked="0" layoutInCell="1" allowOverlap="1" wp14:anchorId="7824E891" wp14:editId="3AFAFE02">
            <wp:simplePos x="0" y="0"/>
            <wp:positionH relativeFrom="column">
              <wp:posOffset>3812863</wp:posOffset>
            </wp:positionH>
            <wp:positionV relativeFrom="paragraph">
              <wp:posOffset>386715</wp:posOffset>
            </wp:positionV>
            <wp:extent cx="1268730" cy="1621790"/>
            <wp:effectExtent l="0" t="0" r="762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1268730" cy="1621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0A7E">
        <w:rPr>
          <w:rFonts w:ascii="Times New Roman" w:eastAsia="Times New Roman" w:hAnsi="Times New Roman" w:cs="Times New Roman"/>
          <w:sz w:val="24"/>
          <w:szCs w:val="24"/>
        </w:rPr>
        <w:t xml:space="preserve">Cho tứ diện </w:t>
      </w:r>
      <w:r w:rsidRPr="00330A7E">
        <w:rPr>
          <w:rFonts w:ascii="Times New Roman" w:hAnsi="Times New Roman" w:cs="Times New Roman"/>
          <w:position w:val="-6"/>
          <w:sz w:val="24"/>
          <w:szCs w:val="24"/>
        </w:rPr>
        <w:object w:dxaOrig="720" w:dyaOrig="279" w14:anchorId="49EF6BF7">
          <v:shape id="_x0000_i1254" type="#_x0000_t75" style="width:36pt;height:14.25pt" o:ole="">
            <v:imagedata r:id="rId109" o:title=""/>
          </v:shape>
          <o:OLEObject Type="Embed" ProgID="Equation.DSMT4" ShapeID="_x0000_i1254" DrawAspect="Content" ObjectID="_1796840318" r:id="rId406"/>
        </w:object>
      </w:r>
      <w:r w:rsidRPr="00330A7E">
        <w:rPr>
          <w:rFonts w:ascii="Times New Roman" w:eastAsia="Times New Roman" w:hAnsi="Times New Roman" w:cs="Times New Roman"/>
          <w:sz w:val="24"/>
          <w:szCs w:val="24"/>
        </w:rPr>
        <w:t xml:space="preserve">. Gọi </w:t>
      </w:r>
      <w:r w:rsidRPr="00330A7E">
        <w:rPr>
          <w:rFonts w:ascii="Times New Roman" w:hAnsi="Times New Roman" w:cs="Times New Roman"/>
          <w:position w:val="-10"/>
          <w:sz w:val="24"/>
          <w:szCs w:val="24"/>
        </w:rPr>
        <w:object w:dxaOrig="600" w:dyaOrig="320" w14:anchorId="010DC963">
          <v:shape id="_x0000_i1255" type="#_x0000_t75" style="width:30pt;height:15.75pt" o:ole="">
            <v:imagedata r:id="rId111" o:title=""/>
          </v:shape>
          <o:OLEObject Type="Embed" ProgID="Equation.DSMT4" ShapeID="_x0000_i1255" DrawAspect="Content" ObjectID="_1796840319" r:id="rId407"/>
        </w:object>
      </w:r>
      <w:r w:rsidRPr="00330A7E">
        <w:rPr>
          <w:rFonts w:ascii="Times New Roman" w:eastAsia="Times New Roman" w:hAnsi="Times New Roman" w:cs="Times New Roman"/>
          <w:sz w:val="24"/>
          <w:szCs w:val="24"/>
        </w:rPr>
        <w:t xml:space="preserve">lần lượt là trung điểm của </w:t>
      </w:r>
      <w:r w:rsidRPr="00330A7E">
        <w:rPr>
          <w:rFonts w:ascii="Times New Roman" w:hAnsi="Times New Roman" w:cs="Times New Roman"/>
          <w:position w:val="-10"/>
          <w:sz w:val="24"/>
          <w:szCs w:val="24"/>
        </w:rPr>
        <w:object w:dxaOrig="820" w:dyaOrig="320" w14:anchorId="08F3889A">
          <v:shape id="_x0000_i1256" type="#_x0000_t75" style="width:39.75pt;height:15.75pt" o:ole="">
            <v:imagedata r:id="rId113" o:title=""/>
          </v:shape>
          <o:OLEObject Type="Embed" ProgID="Equation.DSMT4" ShapeID="_x0000_i1256" DrawAspect="Content" ObjectID="_1796840320" r:id="rId408"/>
        </w:object>
      </w:r>
      <w:r w:rsidRPr="00330A7E">
        <w:rPr>
          <w:rFonts w:ascii="Times New Roman" w:eastAsia="Times New Roman" w:hAnsi="Times New Roman" w:cs="Times New Roman"/>
          <w:sz w:val="24"/>
          <w:szCs w:val="24"/>
        </w:rPr>
        <w:t xml:space="preserve"> và </w:t>
      </w:r>
      <w:r w:rsidRPr="00330A7E">
        <w:rPr>
          <w:rFonts w:ascii="Times New Roman" w:hAnsi="Times New Roman" w:cs="Times New Roman"/>
          <w:position w:val="-6"/>
          <w:sz w:val="24"/>
          <w:szCs w:val="24"/>
        </w:rPr>
        <w:object w:dxaOrig="260" w:dyaOrig="279" w14:anchorId="01CC20D1">
          <v:shape id="_x0000_i1257" type="#_x0000_t75" style="width:12.75pt;height:14.25pt" o:ole="">
            <v:imagedata r:id="rId115" o:title=""/>
          </v:shape>
          <o:OLEObject Type="Embed" ProgID="Equation.DSMT4" ShapeID="_x0000_i1257" DrawAspect="Content" ObjectID="_1796840321" r:id="rId409"/>
        </w:object>
      </w:r>
      <w:r w:rsidRPr="00330A7E">
        <w:rPr>
          <w:rFonts w:ascii="Times New Roman" w:eastAsia="Times New Roman" w:hAnsi="Times New Roman" w:cs="Times New Roman"/>
          <w:sz w:val="24"/>
          <w:szCs w:val="24"/>
        </w:rPr>
        <w:t xml:space="preserve"> là trọng tâm tam giác </w:t>
      </w:r>
      <w:r w:rsidRPr="00330A7E">
        <w:rPr>
          <w:rFonts w:ascii="Times New Roman" w:hAnsi="Times New Roman" w:cs="Times New Roman"/>
          <w:position w:val="-6"/>
          <w:sz w:val="24"/>
          <w:szCs w:val="24"/>
        </w:rPr>
        <w:object w:dxaOrig="560" w:dyaOrig="279" w14:anchorId="0F1398A1">
          <v:shape id="_x0000_i1258" type="#_x0000_t75" style="width:27.75pt;height:14.25pt" o:ole="">
            <v:imagedata r:id="rId117" o:title=""/>
          </v:shape>
          <o:OLEObject Type="Embed" ProgID="Equation.DSMT4" ShapeID="_x0000_i1258" DrawAspect="Content" ObjectID="_1796840322" r:id="rId410"/>
        </w:object>
      </w:r>
      <w:r w:rsidRPr="00330A7E">
        <w:rPr>
          <w:rFonts w:ascii="Times New Roman" w:eastAsia="Times New Roman" w:hAnsi="Times New Roman" w:cs="Times New Roman"/>
          <w:sz w:val="24"/>
          <w:szCs w:val="24"/>
        </w:rPr>
        <w:t>.</w:t>
      </w:r>
    </w:p>
    <w:p w14:paraId="48C8CB5C" w14:textId="4D265479" w:rsidR="00C349C4" w:rsidRPr="00330A7E" w:rsidRDefault="00DE5182" w:rsidP="001A78FE">
      <w:pPr>
        <w:pBdr>
          <w:top w:val="nil"/>
          <w:left w:val="nil"/>
          <w:bottom w:val="nil"/>
          <w:right w:val="nil"/>
          <w:between w:val="nil"/>
        </w:pBdr>
        <w:spacing w:before="120" w:after="0"/>
        <w:ind w:left="992" w:firstLine="1"/>
        <w:rPr>
          <w:rFonts w:ascii="Times New Roman" w:eastAsia="Times New Roman" w:hAnsi="Times New Roman" w:cs="Times New Roman"/>
          <w:bCs/>
          <w:sz w:val="24"/>
          <w:szCs w:val="24"/>
        </w:rPr>
      </w:pPr>
      <w:r w:rsidRPr="00330A7E">
        <w:rPr>
          <w:rFonts w:ascii="Times New Roman" w:eastAsia="Times New Roman" w:hAnsi="Times New Roman" w:cs="Times New Roman"/>
          <w:bCs/>
          <w:sz w:val="24"/>
          <w:szCs w:val="24"/>
        </w:rPr>
        <w:t>Phát biểu nào sau đây sai</w:t>
      </w:r>
      <w:r w:rsidR="00C349C4" w:rsidRPr="00330A7E">
        <w:rPr>
          <w:rFonts w:ascii="Times New Roman" w:eastAsia="Times New Roman" w:hAnsi="Times New Roman" w:cs="Times New Roman"/>
          <w:bCs/>
          <w:sz w:val="24"/>
          <w:szCs w:val="24"/>
        </w:rPr>
        <w:t>?</w:t>
      </w:r>
    </w:p>
    <w:p w14:paraId="68728F36" w14:textId="4728AE25" w:rsidR="00C349C4" w:rsidRPr="00330A7E" w:rsidRDefault="00C349C4" w:rsidP="001A78FE">
      <w:pPr>
        <w:tabs>
          <w:tab w:val="left" w:pos="3402"/>
          <w:tab w:val="left" w:pos="5669"/>
          <w:tab w:val="left" w:pos="7937"/>
        </w:tabs>
        <w:spacing w:after="0"/>
        <w:ind w:left="992"/>
        <w:jc w:val="both"/>
        <w:rPr>
          <w:rFonts w:ascii="Times New Roman" w:hAnsi="Times New Roman" w:cs="Times New Roman"/>
          <w:b/>
          <w:color w:val="0000CC"/>
          <w:sz w:val="24"/>
          <w:szCs w:val="24"/>
        </w:rPr>
      </w:pPr>
      <w:r w:rsidRPr="00330A7E">
        <w:rPr>
          <w:rFonts w:ascii="Times New Roman" w:hAnsi="Times New Roman" w:cs="Times New Roman"/>
          <w:b/>
          <w:color w:val="0000FF"/>
          <w:sz w:val="24"/>
          <w:szCs w:val="24"/>
        </w:rPr>
        <w:t xml:space="preserve">A. </w:t>
      </w:r>
      <w:r w:rsidR="00DE5182" w:rsidRPr="00330A7E">
        <w:rPr>
          <w:rFonts w:ascii="Times New Roman" w:hAnsi="Times New Roman" w:cs="Times New Roman"/>
          <w:color w:val="0000CC"/>
          <w:position w:val="-10"/>
          <w:sz w:val="24"/>
          <w:szCs w:val="24"/>
        </w:rPr>
        <w:object w:dxaOrig="2180" w:dyaOrig="380" w14:anchorId="7DD31824">
          <v:shape id="_x0000_i1259" type="#_x0000_t75" style="width:108.75pt;height:18pt" o:ole="">
            <v:imagedata r:id="rId119" o:title=""/>
          </v:shape>
          <o:OLEObject Type="Embed" ProgID="Equation.DSMT4" ShapeID="_x0000_i1259" DrawAspect="Content" ObjectID="_1796840323" r:id="rId411"/>
        </w:object>
      </w:r>
    </w:p>
    <w:p w14:paraId="54F6A350" w14:textId="65C0641A" w:rsidR="00C349C4" w:rsidRPr="00330A7E" w:rsidRDefault="00C349C4" w:rsidP="001A78FE">
      <w:pPr>
        <w:tabs>
          <w:tab w:val="left" w:pos="3402"/>
          <w:tab w:val="left" w:pos="5669"/>
          <w:tab w:val="left" w:pos="7937"/>
        </w:tabs>
        <w:spacing w:after="0"/>
        <w:ind w:left="992"/>
        <w:jc w:val="both"/>
        <w:rPr>
          <w:rFonts w:ascii="Times New Roman" w:hAnsi="Times New Roman" w:cs="Times New Roman"/>
          <w:b/>
          <w:color w:val="0000CC"/>
          <w:sz w:val="24"/>
          <w:szCs w:val="24"/>
        </w:rPr>
      </w:pPr>
      <w:r w:rsidRPr="00330A7E">
        <w:rPr>
          <w:rFonts w:ascii="Times New Roman" w:hAnsi="Times New Roman" w:cs="Times New Roman"/>
          <w:b/>
          <w:color w:val="0000FF"/>
          <w:sz w:val="24"/>
          <w:szCs w:val="24"/>
        </w:rPr>
        <w:t xml:space="preserve">B. </w:t>
      </w:r>
      <w:r w:rsidR="00DE5182" w:rsidRPr="00330A7E">
        <w:rPr>
          <w:rFonts w:ascii="Times New Roman" w:hAnsi="Times New Roman" w:cs="Times New Roman"/>
          <w:color w:val="0000CC"/>
          <w:position w:val="-10"/>
          <w:sz w:val="24"/>
          <w:szCs w:val="24"/>
        </w:rPr>
        <w:object w:dxaOrig="1719" w:dyaOrig="380" w14:anchorId="26520664">
          <v:shape id="_x0000_i1260" type="#_x0000_t75" style="width:86.25pt;height:18pt" o:ole="">
            <v:imagedata r:id="rId121" o:title=""/>
          </v:shape>
          <o:OLEObject Type="Embed" ProgID="Equation.DSMT4" ShapeID="_x0000_i1260" DrawAspect="Content" ObjectID="_1796840324" r:id="rId412"/>
        </w:object>
      </w:r>
    </w:p>
    <w:p w14:paraId="0BC26AEC" w14:textId="78BF8E4A" w:rsidR="00C349C4" w:rsidRPr="00330A7E" w:rsidRDefault="00C349C4" w:rsidP="001A78FE">
      <w:pPr>
        <w:tabs>
          <w:tab w:val="left" w:pos="3402"/>
          <w:tab w:val="left" w:pos="5669"/>
          <w:tab w:val="left" w:pos="7937"/>
        </w:tabs>
        <w:spacing w:after="0"/>
        <w:ind w:left="992"/>
        <w:jc w:val="both"/>
        <w:rPr>
          <w:rFonts w:ascii="Times New Roman" w:hAnsi="Times New Roman" w:cs="Times New Roman"/>
          <w:b/>
          <w:color w:val="0000CC"/>
          <w:sz w:val="24"/>
          <w:szCs w:val="24"/>
        </w:rPr>
      </w:pPr>
      <w:r w:rsidRPr="00330A7E">
        <w:rPr>
          <w:rFonts w:ascii="Times New Roman" w:hAnsi="Times New Roman" w:cs="Times New Roman"/>
          <w:b/>
          <w:color w:val="0000FF"/>
          <w:sz w:val="24"/>
          <w:szCs w:val="24"/>
          <w:u w:val="single"/>
        </w:rPr>
        <w:t>C</w:t>
      </w:r>
      <w:r w:rsidRPr="00330A7E">
        <w:rPr>
          <w:rFonts w:ascii="Times New Roman" w:hAnsi="Times New Roman" w:cs="Times New Roman"/>
          <w:b/>
          <w:color w:val="0000FF"/>
          <w:sz w:val="24"/>
          <w:szCs w:val="24"/>
        </w:rPr>
        <w:t xml:space="preserve">. </w:t>
      </w:r>
      <w:r w:rsidR="00DE5182" w:rsidRPr="00330A7E">
        <w:rPr>
          <w:rFonts w:ascii="Times New Roman" w:hAnsi="Times New Roman" w:cs="Times New Roman"/>
          <w:color w:val="0000CC"/>
          <w:position w:val="-10"/>
          <w:sz w:val="24"/>
          <w:szCs w:val="24"/>
        </w:rPr>
        <w:object w:dxaOrig="2200" w:dyaOrig="380" w14:anchorId="33CBFC60">
          <v:shape id="_x0000_i1261" type="#_x0000_t75" style="width:110.25pt;height:18pt" o:ole="">
            <v:imagedata r:id="rId123" o:title=""/>
          </v:shape>
          <o:OLEObject Type="Embed" ProgID="Equation.DSMT4" ShapeID="_x0000_i1261" DrawAspect="Content" ObjectID="_1796840325" r:id="rId413"/>
        </w:object>
      </w:r>
    </w:p>
    <w:p w14:paraId="3EB543CE" w14:textId="306BCE47" w:rsidR="00DE5182" w:rsidRPr="00330A7E" w:rsidRDefault="00C349C4" w:rsidP="001A78FE">
      <w:pPr>
        <w:tabs>
          <w:tab w:val="left" w:pos="3402"/>
          <w:tab w:val="left" w:pos="5669"/>
          <w:tab w:val="left" w:pos="7937"/>
        </w:tabs>
        <w:spacing w:after="0"/>
        <w:ind w:left="992"/>
        <w:jc w:val="both"/>
        <w:rPr>
          <w:rFonts w:ascii="Times New Roman" w:hAnsi="Times New Roman" w:cs="Times New Roman"/>
          <w:color w:val="0000CC"/>
          <w:sz w:val="24"/>
          <w:szCs w:val="24"/>
        </w:rPr>
      </w:pPr>
      <w:r w:rsidRPr="00330A7E">
        <w:rPr>
          <w:rFonts w:ascii="Times New Roman" w:hAnsi="Times New Roman" w:cs="Times New Roman"/>
          <w:b/>
          <w:color w:val="0000FF"/>
          <w:sz w:val="24"/>
          <w:szCs w:val="24"/>
        </w:rPr>
        <w:t xml:space="preserve">D. </w:t>
      </w:r>
      <w:r w:rsidR="00DE5182" w:rsidRPr="00330A7E">
        <w:rPr>
          <w:rFonts w:ascii="Times New Roman" w:hAnsi="Times New Roman" w:cs="Times New Roman"/>
          <w:color w:val="0000CC"/>
          <w:position w:val="-10"/>
          <w:sz w:val="24"/>
          <w:szCs w:val="24"/>
        </w:rPr>
        <w:object w:dxaOrig="1660" w:dyaOrig="380" w14:anchorId="339DC4BE">
          <v:shape id="_x0000_i1262" type="#_x0000_t75" style="width:83.25pt;height:18pt" o:ole="">
            <v:imagedata r:id="rId125" o:title=""/>
          </v:shape>
          <o:OLEObject Type="Embed" ProgID="Equation.DSMT4" ShapeID="_x0000_i1262" DrawAspect="Content" ObjectID="_1796840326" r:id="rId414"/>
        </w:object>
      </w:r>
    </w:p>
    <w:p w14:paraId="23943745" w14:textId="77777777" w:rsidR="00C349C4" w:rsidRPr="00330A7E" w:rsidRDefault="00DE5182" w:rsidP="001A78FE">
      <w:pPr>
        <w:spacing w:after="0"/>
        <w:ind w:left="992"/>
        <w:jc w:val="center"/>
        <w:rPr>
          <w:rFonts w:ascii="Times New Roman" w:eastAsia="Times New Roman" w:hAnsi="Times New Roman" w:cs="Times New Roman"/>
          <w:b/>
          <w:color w:val="0000FF"/>
          <w:sz w:val="24"/>
          <w:szCs w:val="24"/>
        </w:rPr>
      </w:pPr>
      <w:r w:rsidRPr="00330A7E">
        <w:rPr>
          <w:rFonts w:ascii="Times New Roman" w:eastAsia="Times New Roman" w:hAnsi="Times New Roman" w:cs="Times New Roman"/>
          <w:b/>
          <w:color w:val="0000FF"/>
          <w:sz w:val="24"/>
          <w:szCs w:val="24"/>
        </w:rPr>
        <w:t>Lời giải</w:t>
      </w:r>
    </w:p>
    <w:p w14:paraId="77855576" w14:textId="77777777" w:rsidR="00C349C4" w:rsidRPr="00330A7E" w:rsidRDefault="00DE5182" w:rsidP="001A78FE">
      <w:pPr>
        <w:pBdr>
          <w:top w:val="nil"/>
          <w:left w:val="nil"/>
          <w:bottom w:val="nil"/>
          <w:right w:val="nil"/>
          <w:between w:val="nil"/>
        </w:pBdr>
        <w:spacing w:before="120" w:after="0"/>
        <w:ind w:left="992" w:hanging="992"/>
        <w:rPr>
          <w:rFonts w:ascii="Times New Roman" w:hAnsi="Times New Roman" w:cs="Times New Roman"/>
          <w:color w:val="0000CC"/>
          <w:sz w:val="24"/>
          <w:szCs w:val="24"/>
        </w:rPr>
      </w:pPr>
      <w:r w:rsidRPr="00330A7E">
        <w:rPr>
          <w:rFonts w:ascii="Times New Roman" w:hAnsi="Times New Roman" w:cs="Times New Roman"/>
          <w:color w:val="0000CC"/>
          <w:position w:val="-10"/>
          <w:sz w:val="24"/>
          <w:szCs w:val="24"/>
        </w:rPr>
        <w:object w:dxaOrig="2200" w:dyaOrig="380" w14:anchorId="46918D02">
          <v:shape id="_x0000_i1263" type="#_x0000_t75" style="width:110.25pt;height:18pt" o:ole="">
            <v:imagedata r:id="rId123" o:title=""/>
          </v:shape>
          <o:OLEObject Type="Embed" ProgID="Equation.DSMT4" ShapeID="_x0000_i1263" DrawAspect="Content" ObjectID="_1796840327" r:id="rId415"/>
        </w:object>
      </w:r>
    </w:p>
    <w:p w14:paraId="1BA2E2AA" w14:textId="3C8C9037" w:rsidR="00DE5182" w:rsidRPr="00330A7E" w:rsidRDefault="00DE5182" w:rsidP="001A78FE">
      <w:pPr>
        <w:pBdr>
          <w:top w:val="nil"/>
          <w:left w:val="nil"/>
          <w:bottom w:val="nil"/>
          <w:right w:val="nil"/>
          <w:between w:val="nil"/>
        </w:pBdr>
        <w:spacing w:before="120" w:after="0"/>
        <w:ind w:left="992" w:hanging="992"/>
        <w:rPr>
          <w:rFonts w:ascii="Times New Roman" w:eastAsia="Times New Roman" w:hAnsi="Times New Roman" w:cs="Times New Roman"/>
          <w:b/>
          <w:sz w:val="24"/>
          <w:szCs w:val="24"/>
        </w:rPr>
      </w:pPr>
      <w:r w:rsidRPr="00330A7E">
        <w:rPr>
          <w:rFonts w:ascii="Times New Roman" w:hAnsi="Times New Roman" w:cs="Times New Roman"/>
          <w:b/>
          <w:color w:val="0000CC"/>
          <w:sz w:val="24"/>
          <w:szCs w:val="24"/>
        </w:rPr>
        <w:t>Chọn C</w:t>
      </w:r>
    </w:p>
    <w:p w14:paraId="3183C39F" w14:textId="74D5A769" w:rsidR="00C349C4" w:rsidRPr="00330A7E" w:rsidRDefault="00DE5182" w:rsidP="000E1E56">
      <w:pPr>
        <w:pStyle w:val="ListParagraph"/>
        <w:numPr>
          <w:ilvl w:val="0"/>
          <w:numId w:val="3"/>
        </w:numPr>
        <w:pBdr>
          <w:top w:val="nil"/>
          <w:left w:val="nil"/>
          <w:bottom w:val="nil"/>
          <w:right w:val="nil"/>
          <w:between w:val="nil"/>
        </w:pBdr>
        <w:tabs>
          <w:tab w:val="left" w:pos="992"/>
        </w:tabs>
        <w:spacing w:before="120"/>
        <w:contextualSpacing w:val="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lastRenderedPageBreak/>
        <w:t xml:space="preserve">Trong không gian </w:t>
      </w:r>
      <w:r w:rsidRPr="00330A7E">
        <w:rPr>
          <w:rFonts w:ascii="Times New Roman" w:hAnsi="Times New Roman" w:cs="Times New Roman"/>
          <w:position w:val="-10"/>
          <w:sz w:val="24"/>
          <w:szCs w:val="24"/>
        </w:rPr>
        <w:object w:dxaOrig="560" w:dyaOrig="320" w14:anchorId="58DB535A">
          <v:shape id="_x0000_i1264" type="#_x0000_t75" style="width:27.75pt;height:15.75pt" o:ole="">
            <v:imagedata r:id="rId127" o:title=""/>
          </v:shape>
          <o:OLEObject Type="Embed" ProgID="Equation.DSMT4" ShapeID="_x0000_i1264" DrawAspect="Content" ObjectID="_1796840328" r:id="rId416"/>
        </w:object>
      </w:r>
      <w:r w:rsidRPr="00330A7E">
        <w:rPr>
          <w:rFonts w:ascii="Times New Roman" w:eastAsia="Times New Roman" w:hAnsi="Times New Roman" w:cs="Times New Roman"/>
          <w:sz w:val="24"/>
          <w:szCs w:val="24"/>
        </w:rPr>
        <w:t xml:space="preserve">, cho </w:t>
      </w:r>
      <w:r w:rsidRPr="00330A7E">
        <w:rPr>
          <w:rFonts w:ascii="Times New Roman" w:hAnsi="Times New Roman" w:cs="Times New Roman"/>
          <w:position w:val="-14"/>
          <w:sz w:val="24"/>
          <w:szCs w:val="24"/>
        </w:rPr>
        <w:object w:dxaOrig="980" w:dyaOrig="400" w14:anchorId="7119846D">
          <v:shape id="_x0000_i1265" type="#_x0000_t75" style="width:48.75pt;height:20.25pt" o:ole="">
            <v:imagedata r:id="rId129" o:title=""/>
          </v:shape>
          <o:OLEObject Type="Embed" ProgID="Equation.DSMT4" ShapeID="_x0000_i1265" DrawAspect="Content" ObjectID="_1796840329" r:id="rId417"/>
        </w:object>
      </w:r>
      <w:r w:rsidRPr="00330A7E">
        <w:rPr>
          <w:rFonts w:ascii="Times New Roman" w:eastAsia="Times New Roman" w:hAnsi="Times New Roman" w:cs="Times New Roman"/>
          <w:sz w:val="24"/>
          <w:szCs w:val="24"/>
        </w:rPr>
        <w:t xml:space="preserve"> và </w:t>
      </w:r>
      <w:r w:rsidRPr="00330A7E">
        <w:rPr>
          <w:rFonts w:ascii="Times New Roman" w:hAnsi="Times New Roman" w:cs="Times New Roman"/>
          <w:position w:val="-14"/>
          <w:sz w:val="24"/>
          <w:szCs w:val="24"/>
        </w:rPr>
        <w:object w:dxaOrig="1140" w:dyaOrig="400" w14:anchorId="7AFA368A">
          <v:shape id="_x0000_i1266" type="#_x0000_t75" style="width:57pt;height:20.25pt" o:ole="">
            <v:imagedata r:id="rId131" o:title=""/>
          </v:shape>
          <o:OLEObject Type="Embed" ProgID="Equation.DSMT4" ShapeID="_x0000_i1266" DrawAspect="Content" ObjectID="_1796840330" r:id="rId418"/>
        </w:object>
      </w:r>
      <w:r w:rsidRPr="00330A7E">
        <w:rPr>
          <w:rFonts w:ascii="Times New Roman" w:eastAsia="Times New Roman" w:hAnsi="Times New Roman" w:cs="Times New Roman"/>
          <w:sz w:val="24"/>
          <w:szCs w:val="24"/>
        </w:rPr>
        <w:t xml:space="preserve">. Mặt cầu đường kính </w:t>
      </w:r>
      <w:r w:rsidRPr="00330A7E">
        <w:rPr>
          <w:rFonts w:ascii="Times New Roman" w:hAnsi="Times New Roman" w:cs="Times New Roman"/>
          <w:position w:val="-4"/>
          <w:sz w:val="24"/>
          <w:szCs w:val="24"/>
        </w:rPr>
        <w:object w:dxaOrig="400" w:dyaOrig="260" w14:anchorId="6C0B5087">
          <v:shape id="_x0000_i1267" type="#_x0000_t75" style="width:20.25pt;height:12.75pt" o:ole="">
            <v:imagedata r:id="rId133" o:title=""/>
          </v:shape>
          <o:OLEObject Type="Embed" ProgID="Equation.DSMT4" ShapeID="_x0000_i1267" DrawAspect="Content" ObjectID="_1796840331" r:id="rId419"/>
        </w:object>
      </w:r>
      <w:r w:rsidRPr="00330A7E">
        <w:rPr>
          <w:rFonts w:ascii="Times New Roman" w:eastAsia="Times New Roman" w:hAnsi="Times New Roman" w:cs="Times New Roman"/>
          <w:sz w:val="24"/>
          <w:szCs w:val="24"/>
        </w:rPr>
        <w:t>có phương trình là</w:t>
      </w:r>
    </w:p>
    <w:p w14:paraId="0A9BDBA2" w14:textId="2C93A0C5" w:rsidR="00C349C4" w:rsidRPr="00330A7E" w:rsidRDefault="00C349C4" w:rsidP="001A78FE">
      <w:pPr>
        <w:tabs>
          <w:tab w:val="left" w:pos="3402"/>
          <w:tab w:val="left" w:pos="5669"/>
          <w:tab w:val="left" w:pos="7937"/>
        </w:tabs>
        <w:spacing w:after="0"/>
        <w:ind w:left="992"/>
        <w:jc w:val="both"/>
        <w:rPr>
          <w:rFonts w:ascii="Times New Roman" w:hAnsi="Times New Roman" w:cs="Times New Roman"/>
          <w:b/>
          <w:color w:val="0000CC"/>
          <w:sz w:val="24"/>
          <w:szCs w:val="24"/>
        </w:rPr>
      </w:pPr>
      <w:r w:rsidRPr="00330A7E">
        <w:rPr>
          <w:rFonts w:ascii="Times New Roman" w:hAnsi="Times New Roman" w:cs="Times New Roman"/>
          <w:b/>
          <w:color w:val="0000FF"/>
          <w:sz w:val="24"/>
          <w:szCs w:val="24"/>
        </w:rPr>
        <w:t xml:space="preserve">A. </w:t>
      </w:r>
      <w:r w:rsidR="00DE5182" w:rsidRPr="00330A7E">
        <w:rPr>
          <w:rFonts w:ascii="Times New Roman" w:hAnsi="Times New Roman" w:cs="Times New Roman"/>
          <w:color w:val="0000CC"/>
          <w:position w:val="-14"/>
          <w:sz w:val="24"/>
          <w:szCs w:val="24"/>
        </w:rPr>
        <w:object w:dxaOrig="3180" w:dyaOrig="440" w14:anchorId="091D49C0">
          <v:shape id="_x0000_i1268" type="#_x0000_t75" style="width:159pt;height:21.75pt" o:ole="">
            <v:imagedata r:id="rId135" o:title=""/>
          </v:shape>
          <o:OLEObject Type="Embed" ProgID="Equation.DSMT4" ShapeID="_x0000_i1268" DrawAspect="Content" ObjectID="_1796840332" r:id="rId420"/>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B. </w:t>
      </w:r>
      <w:r w:rsidR="00DE5182" w:rsidRPr="00330A7E">
        <w:rPr>
          <w:rFonts w:ascii="Times New Roman" w:hAnsi="Times New Roman" w:cs="Times New Roman"/>
          <w:color w:val="0000CC"/>
          <w:position w:val="-14"/>
          <w:sz w:val="24"/>
          <w:szCs w:val="24"/>
        </w:rPr>
        <w:object w:dxaOrig="3180" w:dyaOrig="440" w14:anchorId="43A30438">
          <v:shape id="_x0000_i1269" type="#_x0000_t75" style="width:159pt;height:21.75pt" o:ole="">
            <v:imagedata r:id="rId137" o:title=""/>
          </v:shape>
          <o:OLEObject Type="Embed" ProgID="Equation.DSMT4" ShapeID="_x0000_i1269" DrawAspect="Content" ObjectID="_1796840333" r:id="rId421"/>
        </w:object>
      </w:r>
    </w:p>
    <w:p w14:paraId="3EF62FB4" w14:textId="2F7D6FB1" w:rsidR="00DE5182" w:rsidRPr="00330A7E" w:rsidRDefault="00C349C4" w:rsidP="001A78FE">
      <w:pPr>
        <w:tabs>
          <w:tab w:val="left" w:pos="3402"/>
          <w:tab w:val="left" w:pos="5669"/>
          <w:tab w:val="left" w:pos="7937"/>
        </w:tabs>
        <w:spacing w:after="0"/>
        <w:ind w:left="992"/>
        <w:jc w:val="both"/>
        <w:rPr>
          <w:rFonts w:ascii="Times New Roman" w:hAnsi="Times New Roman" w:cs="Times New Roman"/>
          <w:color w:val="0000CC"/>
          <w:sz w:val="24"/>
          <w:szCs w:val="24"/>
        </w:rPr>
      </w:pPr>
      <w:r w:rsidRPr="00330A7E">
        <w:rPr>
          <w:rFonts w:ascii="Times New Roman" w:hAnsi="Times New Roman" w:cs="Times New Roman"/>
          <w:b/>
          <w:color w:val="0000FF"/>
          <w:sz w:val="24"/>
          <w:szCs w:val="24"/>
        </w:rPr>
        <w:t xml:space="preserve">C. </w:t>
      </w:r>
      <w:r w:rsidR="00DE5182" w:rsidRPr="00330A7E">
        <w:rPr>
          <w:rFonts w:ascii="Times New Roman" w:hAnsi="Times New Roman" w:cs="Times New Roman"/>
          <w:color w:val="0000CC"/>
          <w:position w:val="-14"/>
          <w:sz w:val="24"/>
          <w:szCs w:val="24"/>
        </w:rPr>
        <w:object w:dxaOrig="3060" w:dyaOrig="440" w14:anchorId="5FE5BE65">
          <v:shape id="_x0000_i1270" type="#_x0000_t75" style="width:153pt;height:21.75pt" o:ole="">
            <v:imagedata r:id="rId139" o:title=""/>
          </v:shape>
          <o:OLEObject Type="Embed" ProgID="Equation.DSMT4" ShapeID="_x0000_i1270" DrawAspect="Content" ObjectID="_1796840334" r:id="rId422"/>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u w:val="single"/>
        </w:rPr>
        <w:t>D</w:t>
      </w:r>
      <w:r w:rsidRPr="00330A7E">
        <w:rPr>
          <w:rFonts w:ascii="Times New Roman" w:hAnsi="Times New Roman" w:cs="Times New Roman"/>
          <w:b/>
          <w:color w:val="0000FF"/>
          <w:sz w:val="24"/>
          <w:szCs w:val="24"/>
        </w:rPr>
        <w:t xml:space="preserve">. </w:t>
      </w:r>
      <w:r w:rsidR="00DE5182" w:rsidRPr="00330A7E">
        <w:rPr>
          <w:rFonts w:ascii="Times New Roman" w:hAnsi="Times New Roman" w:cs="Times New Roman"/>
          <w:color w:val="0000CC"/>
          <w:position w:val="-14"/>
          <w:sz w:val="24"/>
          <w:szCs w:val="24"/>
        </w:rPr>
        <w:object w:dxaOrig="3060" w:dyaOrig="440" w14:anchorId="0BC611AB">
          <v:shape id="_x0000_i1271" type="#_x0000_t75" style="width:153pt;height:21.75pt" o:ole="">
            <v:imagedata r:id="rId141" o:title=""/>
          </v:shape>
          <o:OLEObject Type="Embed" ProgID="Equation.DSMT4" ShapeID="_x0000_i1271" DrawAspect="Content" ObjectID="_1796840335" r:id="rId423"/>
        </w:object>
      </w:r>
    </w:p>
    <w:p w14:paraId="0590E5DC" w14:textId="77777777" w:rsidR="00DE5182" w:rsidRPr="00330A7E" w:rsidRDefault="00DE5182" w:rsidP="001A78FE">
      <w:pPr>
        <w:spacing w:after="0"/>
        <w:ind w:left="992"/>
        <w:jc w:val="center"/>
        <w:rPr>
          <w:rFonts w:ascii="Times New Roman" w:eastAsia="Times New Roman" w:hAnsi="Times New Roman" w:cs="Times New Roman"/>
          <w:b/>
          <w:color w:val="0000FF"/>
          <w:sz w:val="24"/>
          <w:szCs w:val="24"/>
        </w:rPr>
      </w:pPr>
      <w:r w:rsidRPr="00330A7E">
        <w:rPr>
          <w:rFonts w:ascii="Times New Roman" w:eastAsia="Times New Roman" w:hAnsi="Times New Roman" w:cs="Times New Roman"/>
          <w:b/>
          <w:color w:val="0000FF"/>
          <w:sz w:val="24"/>
          <w:szCs w:val="24"/>
        </w:rPr>
        <w:t>Lời giải</w:t>
      </w:r>
    </w:p>
    <w:p w14:paraId="22CED7C1" w14:textId="37471703" w:rsidR="00DE5182" w:rsidRPr="00330A7E" w:rsidRDefault="00DE5182" w:rsidP="001A78FE">
      <w:pPr>
        <w:spacing w:after="0"/>
        <w:ind w:left="992"/>
        <w:rPr>
          <w:rFonts w:ascii="Times New Roman" w:hAnsi="Times New Roman" w:cs="Times New Roman"/>
          <w:sz w:val="24"/>
          <w:szCs w:val="24"/>
        </w:rPr>
      </w:pPr>
      <w:r w:rsidRPr="00330A7E">
        <w:rPr>
          <w:rFonts w:ascii="Times New Roman" w:eastAsia="Times New Roman" w:hAnsi="Times New Roman" w:cs="Times New Roman"/>
          <w:sz w:val="24"/>
          <w:szCs w:val="24"/>
        </w:rPr>
        <w:t>Tâm mặt cầu là trung điểm I(-1;2;2) của</w:t>
      </w:r>
      <w:r w:rsidR="00C349C4" w:rsidRPr="00330A7E">
        <w:rPr>
          <w:rFonts w:ascii="Times New Roman" w:eastAsia="Times New Roman" w:hAnsi="Times New Roman" w:cs="Times New Roman"/>
          <w:sz w:val="24"/>
          <w:szCs w:val="24"/>
        </w:rPr>
        <w:t xml:space="preserve"> </w:t>
      </w:r>
      <w:r w:rsidRPr="00330A7E">
        <w:rPr>
          <w:rFonts w:ascii="Times New Roman" w:eastAsia="Times New Roman" w:hAnsi="Times New Roman" w:cs="Times New Roman"/>
          <w:sz w:val="24"/>
          <w:szCs w:val="24"/>
        </w:rPr>
        <w:t xml:space="preserve">AB, bán kính </w:t>
      </w:r>
      <w:r w:rsidRPr="00330A7E">
        <w:rPr>
          <w:rFonts w:ascii="Times New Roman" w:hAnsi="Times New Roman" w:cs="Times New Roman"/>
          <w:position w:val="-8"/>
          <w:sz w:val="24"/>
          <w:szCs w:val="24"/>
        </w:rPr>
        <w:object w:dxaOrig="1240" w:dyaOrig="360" w14:anchorId="48A092F4">
          <v:shape id="_x0000_i1272" type="#_x0000_t75" style="width:62.25pt;height:18pt" o:ole="">
            <v:imagedata r:id="rId424" o:title=""/>
          </v:shape>
          <o:OLEObject Type="Embed" ProgID="Equation.DSMT4" ShapeID="_x0000_i1272" DrawAspect="Content" ObjectID="_1796840336" r:id="rId425"/>
        </w:object>
      </w:r>
    </w:p>
    <w:p w14:paraId="7437CEBE" w14:textId="77777777" w:rsidR="00DE5182" w:rsidRPr="00330A7E" w:rsidRDefault="00DE5182" w:rsidP="001A78FE">
      <w:pPr>
        <w:spacing w:after="0"/>
        <w:ind w:left="992"/>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Nên phương trình mặt cầu là </w:t>
      </w:r>
      <w:r w:rsidRPr="00330A7E">
        <w:rPr>
          <w:rFonts w:ascii="Times New Roman" w:hAnsi="Times New Roman" w:cs="Times New Roman"/>
          <w:position w:val="-14"/>
          <w:sz w:val="24"/>
          <w:szCs w:val="24"/>
        </w:rPr>
        <w:object w:dxaOrig="3060" w:dyaOrig="440" w14:anchorId="53327F91">
          <v:shape id="_x0000_i1273" type="#_x0000_t75" style="width:153pt;height:21.75pt" o:ole="">
            <v:imagedata r:id="rId141" o:title=""/>
          </v:shape>
          <o:OLEObject Type="Embed" ProgID="Equation.DSMT4" ShapeID="_x0000_i1273" DrawAspect="Content" ObjectID="_1796840337" r:id="rId426"/>
        </w:object>
      </w:r>
    </w:p>
    <w:p w14:paraId="1C0341BE" w14:textId="77777777" w:rsidR="00DE5182" w:rsidRPr="00330A7E" w:rsidRDefault="006F1668" w:rsidP="001A78FE">
      <w:pPr>
        <w:spacing w:after="0"/>
        <w:ind w:left="992"/>
        <w:rPr>
          <w:rFonts w:ascii="Times New Roman" w:eastAsia="Times New Roman" w:hAnsi="Times New Roman" w:cs="Times New Roman"/>
          <w:b/>
          <w:color w:val="0000FF"/>
          <w:sz w:val="24"/>
          <w:szCs w:val="24"/>
        </w:rPr>
      </w:pPr>
      <w:r w:rsidRPr="00330A7E">
        <w:rPr>
          <w:rFonts w:ascii="Times New Roman" w:hAnsi="Times New Roman" w:cs="Times New Roman"/>
          <w:b/>
          <w:color w:val="0000CC"/>
          <w:sz w:val="24"/>
          <w:szCs w:val="24"/>
        </w:rPr>
        <w:t>C</w:t>
      </w:r>
      <w:r w:rsidR="00DE5182" w:rsidRPr="00330A7E">
        <w:rPr>
          <w:rFonts w:ascii="Times New Roman" w:hAnsi="Times New Roman" w:cs="Times New Roman"/>
          <w:b/>
          <w:color w:val="0000CC"/>
          <w:sz w:val="24"/>
          <w:szCs w:val="24"/>
        </w:rPr>
        <w:t>họn D</w:t>
      </w:r>
    </w:p>
    <w:p w14:paraId="4013BD48" w14:textId="501F8C23" w:rsidR="00C349C4" w:rsidRPr="00330A7E" w:rsidRDefault="00DE5182" w:rsidP="000E1E56">
      <w:pPr>
        <w:pStyle w:val="ListParagraph"/>
        <w:numPr>
          <w:ilvl w:val="0"/>
          <w:numId w:val="3"/>
        </w:numPr>
        <w:pBdr>
          <w:top w:val="nil"/>
          <w:left w:val="nil"/>
          <w:bottom w:val="nil"/>
          <w:right w:val="nil"/>
          <w:between w:val="nil"/>
        </w:pBdr>
        <w:tabs>
          <w:tab w:val="left" w:pos="992"/>
        </w:tabs>
        <w:spacing w:before="120"/>
        <w:contextualSpacing w:val="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Trong không gian </w:t>
      </w:r>
      <w:r w:rsidRPr="00330A7E">
        <w:rPr>
          <w:rFonts w:ascii="Times New Roman" w:hAnsi="Times New Roman" w:cs="Times New Roman"/>
          <w:position w:val="-10"/>
          <w:sz w:val="24"/>
          <w:szCs w:val="24"/>
        </w:rPr>
        <w:object w:dxaOrig="560" w:dyaOrig="320" w14:anchorId="5354D137">
          <v:shape id="_x0000_i1274" type="#_x0000_t75" style="width:27.75pt;height:15.75pt" o:ole="">
            <v:imagedata r:id="rId127" o:title=""/>
          </v:shape>
          <o:OLEObject Type="Embed" ProgID="Equation.DSMT4" ShapeID="_x0000_i1274" DrawAspect="Content" ObjectID="_1796840338" r:id="rId427"/>
        </w:object>
      </w:r>
      <w:r w:rsidRPr="00330A7E">
        <w:rPr>
          <w:rFonts w:ascii="Times New Roman" w:eastAsia="Times New Roman" w:hAnsi="Times New Roman" w:cs="Times New Roman"/>
          <w:sz w:val="24"/>
          <w:szCs w:val="24"/>
        </w:rPr>
        <w:t xml:space="preserve">, mặt phẳng đi qua điểm </w:t>
      </w:r>
      <w:r w:rsidRPr="00330A7E">
        <w:rPr>
          <w:rFonts w:ascii="Times New Roman" w:hAnsi="Times New Roman" w:cs="Times New Roman"/>
          <w:position w:val="-14"/>
          <w:sz w:val="24"/>
          <w:szCs w:val="24"/>
        </w:rPr>
        <w:object w:dxaOrig="940" w:dyaOrig="400" w14:anchorId="77EB0843">
          <v:shape id="_x0000_i1275" type="#_x0000_t75" style="width:47.25pt;height:20.25pt" o:ole="">
            <v:imagedata r:id="rId144" o:title=""/>
          </v:shape>
          <o:OLEObject Type="Embed" ProgID="Equation.DSMT4" ShapeID="_x0000_i1275" DrawAspect="Content" ObjectID="_1796840339" r:id="rId428"/>
        </w:object>
      </w:r>
      <w:r w:rsidRPr="00330A7E">
        <w:rPr>
          <w:rFonts w:ascii="Times New Roman" w:eastAsia="Times New Roman" w:hAnsi="Times New Roman" w:cs="Times New Roman"/>
          <w:sz w:val="24"/>
          <w:szCs w:val="24"/>
        </w:rPr>
        <w:t xml:space="preserve"> và vuông góc với đường thẳng </w:t>
      </w:r>
      <w:r w:rsidRPr="00330A7E">
        <w:rPr>
          <w:rFonts w:ascii="Times New Roman" w:hAnsi="Times New Roman" w:cs="Times New Roman"/>
          <w:position w:val="-24"/>
          <w:sz w:val="24"/>
          <w:szCs w:val="24"/>
        </w:rPr>
        <w:object w:dxaOrig="1660" w:dyaOrig="620" w14:anchorId="0EA8F804">
          <v:shape id="_x0000_i1276" type="#_x0000_t75" style="width:83.25pt;height:32.25pt" o:ole="">
            <v:imagedata r:id="rId146" o:title=""/>
          </v:shape>
          <o:OLEObject Type="Embed" ProgID="Equation.DSMT4" ShapeID="_x0000_i1276" DrawAspect="Content" ObjectID="_1796840340" r:id="rId429"/>
        </w:object>
      </w:r>
      <w:r w:rsidRPr="00330A7E">
        <w:rPr>
          <w:rFonts w:ascii="Times New Roman" w:eastAsia="Times New Roman" w:hAnsi="Times New Roman" w:cs="Times New Roman"/>
          <w:sz w:val="24"/>
          <w:szCs w:val="24"/>
        </w:rPr>
        <w:t xml:space="preserve"> có phương trình là</w:t>
      </w:r>
    </w:p>
    <w:p w14:paraId="58B9132E" w14:textId="2B2D8345" w:rsidR="00C349C4" w:rsidRPr="00330A7E" w:rsidRDefault="00C349C4" w:rsidP="001A78FE">
      <w:pPr>
        <w:tabs>
          <w:tab w:val="left" w:pos="3402"/>
          <w:tab w:val="left" w:pos="5669"/>
          <w:tab w:val="left" w:pos="7937"/>
        </w:tabs>
        <w:spacing w:after="0"/>
        <w:ind w:left="992"/>
        <w:jc w:val="both"/>
        <w:rPr>
          <w:rFonts w:ascii="Times New Roman" w:hAnsi="Times New Roman" w:cs="Times New Roman"/>
          <w:b/>
          <w:color w:val="0000CC"/>
          <w:sz w:val="24"/>
          <w:szCs w:val="24"/>
        </w:rPr>
      </w:pPr>
      <w:r w:rsidRPr="00330A7E">
        <w:rPr>
          <w:rFonts w:ascii="Times New Roman" w:hAnsi="Times New Roman" w:cs="Times New Roman"/>
          <w:b/>
          <w:color w:val="0000FF"/>
          <w:sz w:val="24"/>
          <w:szCs w:val="24"/>
        </w:rPr>
        <w:t xml:space="preserve">A. </w:t>
      </w:r>
      <w:r w:rsidR="00DE5182" w:rsidRPr="00330A7E">
        <w:rPr>
          <w:rFonts w:ascii="Times New Roman" w:hAnsi="Times New Roman" w:cs="Times New Roman"/>
          <w:color w:val="0000CC"/>
          <w:position w:val="-6"/>
          <w:sz w:val="24"/>
          <w:szCs w:val="24"/>
        </w:rPr>
        <w:object w:dxaOrig="1340" w:dyaOrig="279" w14:anchorId="033F66BB">
          <v:shape id="_x0000_i1277" type="#_x0000_t75" style="width:68.25pt;height:13.5pt" o:ole="">
            <v:imagedata r:id="rId148" o:title=""/>
          </v:shape>
          <o:OLEObject Type="Embed" ProgID="Equation.DSMT4" ShapeID="_x0000_i1277" DrawAspect="Content" ObjectID="_1796840341" r:id="rId430"/>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B. </w:t>
      </w:r>
      <w:r w:rsidR="00DE5182" w:rsidRPr="00330A7E">
        <w:rPr>
          <w:rFonts w:ascii="Times New Roman" w:hAnsi="Times New Roman" w:cs="Times New Roman"/>
          <w:color w:val="0000CC"/>
          <w:position w:val="-10"/>
          <w:sz w:val="24"/>
          <w:szCs w:val="24"/>
        </w:rPr>
        <w:object w:dxaOrig="1939" w:dyaOrig="320" w14:anchorId="3254CD08">
          <v:shape id="_x0000_i1278" type="#_x0000_t75" style="width:97.5pt;height:15.75pt" o:ole="">
            <v:imagedata r:id="rId150" o:title=""/>
          </v:shape>
          <o:OLEObject Type="Embed" ProgID="Equation.DSMT4" ShapeID="_x0000_i1278" DrawAspect="Content" ObjectID="_1796840342" r:id="rId431"/>
        </w:object>
      </w:r>
    </w:p>
    <w:p w14:paraId="198F1D21" w14:textId="3463E644" w:rsidR="00DE5182" w:rsidRPr="00330A7E" w:rsidRDefault="00C349C4" w:rsidP="001A78FE">
      <w:pPr>
        <w:tabs>
          <w:tab w:val="left" w:pos="3402"/>
          <w:tab w:val="left" w:pos="5669"/>
          <w:tab w:val="left" w:pos="7937"/>
        </w:tabs>
        <w:spacing w:after="0"/>
        <w:ind w:left="992"/>
        <w:jc w:val="both"/>
        <w:rPr>
          <w:rFonts w:ascii="Times New Roman" w:hAnsi="Times New Roman" w:cs="Times New Roman"/>
          <w:b/>
          <w:sz w:val="24"/>
          <w:szCs w:val="24"/>
        </w:rPr>
      </w:pPr>
      <w:r w:rsidRPr="00330A7E">
        <w:rPr>
          <w:rFonts w:ascii="Times New Roman" w:hAnsi="Times New Roman" w:cs="Times New Roman"/>
          <w:b/>
          <w:color w:val="0000FF"/>
          <w:sz w:val="24"/>
          <w:szCs w:val="24"/>
          <w:u w:val="single"/>
        </w:rPr>
        <w:t>C</w:t>
      </w:r>
      <w:r w:rsidRPr="00330A7E">
        <w:rPr>
          <w:rFonts w:ascii="Times New Roman" w:hAnsi="Times New Roman" w:cs="Times New Roman"/>
          <w:b/>
          <w:color w:val="0000FF"/>
          <w:sz w:val="24"/>
          <w:szCs w:val="24"/>
        </w:rPr>
        <w:t xml:space="preserve">. </w:t>
      </w:r>
      <w:r w:rsidR="00DE5182" w:rsidRPr="00330A7E">
        <w:rPr>
          <w:rFonts w:ascii="Times New Roman" w:hAnsi="Times New Roman" w:cs="Times New Roman"/>
          <w:color w:val="0000CC"/>
          <w:position w:val="-10"/>
          <w:sz w:val="24"/>
          <w:szCs w:val="24"/>
        </w:rPr>
        <w:object w:dxaOrig="1939" w:dyaOrig="320" w14:anchorId="7A4A6F1E">
          <v:shape id="_x0000_i1279" type="#_x0000_t75" style="width:97.5pt;height:15.75pt" o:ole="">
            <v:imagedata r:id="rId152" o:title=""/>
          </v:shape>
          <o:OLEObject Type="Embed" ProgID="Equation.DSMT4" ShapeID="_x0000_i1279" DrawAspect="Content" ObjectID="_1796840343" r:id="rId432"/>
        </w:object>
      </w:r>
      <w:r w:rsidRPr="00330A7E">
        <w:rPr>
          <w:rFonts w:ascii="Times New Roman" w:hAnsi="Times New Roman" w:cs="Times New Roman"/>
          <w:b/>
          <w:color w:val="0000CC"/>
          <w:sz w:val="24"/>
          <w:szCs w:val="24"/>
        </w:rPr>
        <w:tab/>
      </w:r>
      <w:r w:rsidRPr="00330A7E">
        <w:rPr>
          <w:rFonts w:ascii="Times New Roman" w:hAnsi="Times New Roman" w:cs="Times New Roman"/>
          <w:b/>
          <w:color w:val="0000FF"/>
          <w:sz w:val="24"/>
          <w:szCs w:val="24"/>
        </w:rPr>
        <w:t xml:space="preserve">D. </w:t>
      </w:r>
      <w:r w:rsidR="00DE5182" w:rsidRPr="00330A7E">
        <w:rPr>
          <w:rFonts w:ascii="Times New Roman" w:hAnsi="Times New Roman" w:cs="Times New Roman"/>
          <w:color w:val="0000CC"/>
          <w:position w:val="-6"/>
          <w:sz w:val="24"/>
          <w:szCs w:val="24"/>
        </w:rPr>
        <w:object w:dxaOrig="1340" w:dyaOrig="279" w14:anchorId="1495C01F">
          <v:shape id="_x0000_i1280" type="#_x0000_t75" style="width:68.25pt;height:13.5pt" o:ole="">
            <v:imagedata r:id="rId154" o:title=""/>
          </v:shape>
          <o:OLEObject Type="Embed" ProgID="Equation.DSMT4" ShapeID="_x0000_i1280" DrawAspect="Content" ObjectID="_1796840344" r:id="rId433"/>
        </w:object>
      </w:r>
    </w:p>
    <w:p w14:paraId="225D34E9" w14:textId="77777777" w:rsidR="00DE5182" w:rsidRPr="00330A7E" w:rsidRDefault="00DE5182" w:rsidP="001A78FE">
      <w:pPr>
        <w:spacing w:after="0"/>
        <w:ind w:left="992"/>
        <w:jc w:val="center"/>
        <w:rPr>
          <w:rFonts w:ascii="Times New Roman" w:eastAsia="Times New Roman" w:hAnsi="Times New Roman" w:cs="Times New Roman"/>
          <w:b/>
          <w:color w:val="0000FF"/>
          <w:sz w:val="24"/>
          <w:szCs w:val="24"/>
        </w:rPr>
      </w:pPr>
      <w:r w:rsidRPr="00330A7E">
        <w:rPr>
          <w:rFonts w:ascii="Times New Roman" w:eastAsia="Times New Roman" w:hAnsi="Times New Roman" w:cs="Times New Roman"/>
          <w:b/>
          <w:color w:val="0000FF"/>
          <w:sz w:val="24"/>
          <w:szCs w:val="24"/>
        </w:rPr>
        <w:t>Lời giải</w:t>
      </w:r>
    </w:p>
    <w:p w14:paraId="6CC391C7" w14:textId="77777777" w:rsidR="00DE5182" w:rsidRPr="00330A7E" w:rsidRDefault="00DE5182" w:rsidP="001A78FE">
      <w:pPr>
        <w:spacing w:after="0"/>
        <w:ind w:left="992"/>
        <w:rPr>
          <w:rFonts w:ascii="Times New Roman" w:hAnsi="Times New Roman" w:cs="Times New Roman"/>
          <w:sz w:val="24"/>
          <w:szCs w:val="24"/>
        </w:rPr>
      </w:pPr>
      <w:r w:rsidRPr="00330A7E">
        <w:rPr>
          <w:rFonts w:ascii="Times New Roman" w:eastAsia="Times New Roman" w:hAnsi="Times New Roman" w:cs="Times New Roman"/>
          <w:sz w:val="24"/>
          <w:szCs w:val="24"/>
        </w:rPr>
        <w:t xml:space="preserve">Vec tơ pháp tuyến của mặt phẳng </w:t>
      </w:r>
      <w:r w:rsidRPr="00330A7E">
        <w:rPr>
          <w:rFonts w:ascii="Times New Roman" w:hAnsi="Times New Roman" w:cs="Times New Roman"/>
          <w:position w:val="-14"/>
          <w:sz w:val="24"/>
          <w:szCs w:val="24"/>
        </w:rPr>
        <w:object w:dxaOrig="1260" w:dyaOrig="420" w14:anchorId="4FF8203B">
          <v:shape id="_x0000_i1281" type="#_x0000_t75" style="width:63pt;height:21pt" o:ole="">
            <v:imagedata r:id="rId434" o:title=""/>
          </v:shape>
          <o:OLEObject Type="Embed" ProgID="Equation.DSMT4" ShapeID="_x0000_i1281" DrawAspect="Content" ObjectID="_1796840345" r:id="rId435"/>
        </w:object>
      </w:r>
      <w:r w:rsidRPr="00330A7E">
        <w:rPr>
          <w:rFonts w:ascii="Times New Roman" w:hAnsi="Times New Roman" w:cs="Times New Roman"/>
          <w:sz w:val="24"/>
          <w:szCs w:val="24"/>
        </w:rPr>
        <w:t xml:space="preserve"> và qua A(1;1;0)</w:t>
      </w:r>
    </w:p>
    <w:p w14:paraId="25BC75E8" w14:textId="77777777" w:rsidR="00DE5182" w:rsidRPr="00330A7E" w:rsidRDefault="00DE5182" w:rsidP="001A78FE">
      <w:pPr>
        <w:spacing w:after="0"/>
        <w:ind w:left="992"/>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Phương trình mặt phẳng là </w:t>
      </w:r>
      <w:r w:rsidRPr="00330A7E">
        <w:rPr>
          <w:rFonts w:ascii="Times New Roman" w:hAnsi="Times New Roman" w:cs="Times New Roman"/>
          <w:position w:val="-10"/>
          <w:sz w:val="24"/>
          <w:szCs w:val="24"/>
        </w:rPr>
        <w:object w:dxaOrig="1939" w:dyaOrig="320" w14:anchorId="7CF94F65">
          <v:shape id="_x0000_i1282" type="#_x0000_t75" style="width:97.5pt;height:15.75pt" o:ole="">
            <v:imagedata r:id="rId152" o:title=""/>
          </v:shape>
          <o:OLEObject Type="Embed" ProgID="Equation.DSMT4" ShapeID="_x0000_i1282" DrawAspect="Content" ObjectID="_1796840346" r:id="rId436"/>
        </w:object>
      </w:r>
    </w:p>
    <w:p w14:paraId="384E5C58" w14:textId="77777777" w:rsidR="00C349C4" w:rsidRPr="00330A7E" w:rsidRDefault="00DE5182" w:rsidP="001A78FE">
      <w:pPr>
        <w:spacing w:after="0"/>
        <w:ind w:left="992"/>
        <w:jc w:val="center"/>
        <w:rPr>
          <w:rFonts w:ascii="Times New Roman" w:eastAsia="Times New Roman" w:hAnsi="Times New Roman" w:cs="Times New Roman"/>
          <w:b/>
          <w:color w:val="0000FF"/>
          <w:sz w:val="24"/>
          <w:szCs w:val="24"/>
        </w:rPr>
      </w:pPr>
      <w:r w:rsidRPr="00330A7E">
        <w:rPr>
          <w:rFonts w:ascii="Times New Roman" w:eastAsia="Times New Roman" w:hAnsi="Times New Roman" w:cs="Times New Roman"/>
          <w:b/>
          <w:color w:val="0000FF"/>
          <w:sz w:val="24"/>
          <w:szCs w:val="24"/>
        </w:rPr>
        <w:t>Chọn C</w:t>
      </w:r>
    </w:p>
    <w:p w14:paraId="11D70CDD" w14:textId="1128DB9E" w:rsidR="00C349C4" w:rsidRPr="00330A7E" w:rsidRDefault="00DE5182" w:rsidP="000E1E56">
      <w:pPr>
        <w:pStyle w:val="ListParagraph"/>
        <w:numPr>
          <w:ilvl w:val="0"/>
          <w:numId w:val="3"/>
        </w:numPr>
        <w:pBdr>
          <w:top w:val="nil"/>
          <w:left w:val="nil"/>
          <w:bottom w:val="nil"/>
          <w:right w:val="nil"/>
          <w:between w:val="nil"/>
        </w:pBdr>
        <w:tabs>
          <w:tab w:val="left" w:pos="992"/>
        </w:tabs>
        <w:spacing w:before="120"/>
        <w:contextualSpacing w:val="0"/>
        <w:rPr>
          <w:rFonts w:ascii="Times New Roman" w:hAnsi="Times New Roman" w:cs="Times New Roman"/>
          <w:sz w:val="24"/>
          <w:szCs w:val="24"/>
        </w:rPr>
      </w:pPr>
      <w:r w:rsidRPr="00330A7E">
        <w:rPr>
          <w:rFonts w:ascii="Times New Roman" w:eastAsia="Georgia" w:hAnsi="Times New Roman" w:cs="Times New Roman"/>
          <w:sz w:val="24"/>
          <w:szCs w:val="24"/>
        </w:rPr>
        <w:t xml:space="preserve">Trong không gian </w:t>
      </w:r>
      <w:r w:rsidRPr="00330A7E">
        <w:rPr>
          <w:rFonts w:ascii="Times New Roman" w:hAnsi="Times New Roman" w:cs="Times New Roman"/>
          <w:position w:val="-10"/>
          <w:sz w:val="24"/>
          <w:szCs w:val="24"/>
        </w:rPr>
        <w:object w:dxaOrig="560" w:dyaOrig="320" w14:anchorId="0367DF57">
          <v:shape id="_x0000_i1283" type="#_x0000_t75" style="width:27.75pt;height:16.5pt" o:ole="">
            <v:imagedata r:id="rId156" o:title=""/>
          </v:shape>
          <o:OLEObject Type="Embed" ProgID="Equation.DSMT4" ShapeID="_x0000_i1283" DrawAspect="Content" ObjectID="_1796840347" r:id="rId437"/>
        </w:object>
      </w:r>
      <w:r w:rsidRPr="00330A7E">
        <w:rPr>
          <w:rFonts w:ascii="Times New Roman" w:eastAsia="Georgia" w:hAnsi="Times New Roman" w:cs="Times New Roman"/>
          <w:sz w:val="24"/>
          <w:szCs w:val="24"/>
        </w:rPr>
        <w:t xml:space="preserve">, góc giữa hai đường thẳng </w:t>
      </w:r>
      <w:r w:rsidRPr="00330A7E">
        <w:rPr>
          <w:rFonts w:ascii="Times New Roman" w:hAnsi="Times New Roman" w:cs="Times New Roman"/>
          <w:position w:val="-50"/>
          <w:sz w:val="24"/>
          <w:szCs w:val="24"/>
        </w:rPr>
        <w:object w:dxaOrig="1420" w:dyaOrig="1120" w14:anchorId="42EFB3A5">
          <v:shape id="_x0000_i1284" type="#_x0000_t75" style="width:70.5pt;height:55.5pt" o:ole="">
            <v:imagedata r:id="rId158" o:title=""/>
          </v:shape>
          <o:OLEObject Type="Embed" ProgID="Equation.DSMT4" ShapeID="_x0000_i1284" DrawAspect="Content" ObjectID="_1796840348" r:id="rId438"/>
        </w:object>
      </w:r>
      <w:r w:rsidRPr="00330A7E">
        <w:rPr>
          <w:rFonts w:ascii="Times New Roman" w:eastAsia="Georgia" w:hAnsi="Times New Roman" w:cs="Times New Roman"/>
          <w:sz w:val="24"/>
          <w:szCs w:val="24"/>
        </w:rPr>
        <w:t xml:space="preserve"> và </w:t>
      </w:r>
      <w:r w:rsidRPr="00330A7E">
        <w:rPr>
          <w:rFonts w:ascii="Times New Roman" w:hAnsi="Times New Roman" w:cs="Times New Roman"/>
          <w:position w:val="-50"/>
          <w:sz w:val="24"/>
          <w:szCs w:val="24"/>
        </w:rPr>
        <w:object w:dxaOrig="1420" w:dyaOrig="1120" w14:anchorId="00CB8CC6">
          <v:shape id="_x0000_i1285" type="#_x0000_t75" style="width:70.5pt;height:55.5pt" o:ole="">
            <v:imagedata r:id="rId160" o:title=""/>
          </v:shape>
          <o:OLEObject Type="Embed" ProgID="Equation.DSMT4" ShapeID="_x0000_i1285" DrawAspect="Content" ObjectID="_1796840349" r:id="rId439"/>
        </w:object>
      </w:r>
      <w:r w:rsidRPr="00330A7E">
        <w:rPr>
          <w:rFonts w:ascii="Times New Roman" w:hAnsi="Times New Roman" w:cs="Times New Roman"/>
          <w:sz w:val="24"/>
          <w:szCs w:val="24"/>
        </w:rPr>
        <w:t>.</w:t>
      </w:r>
    </w:p>
    <w:p w14:paraId="28424105" w14:textId="3E4E7493" w:rsidR="00DE5182" w:rsidRPr="00330A7E" w:rsidRDefault="00C349C4" w:rsidP="001A78FE">
      <w:pPr>
        <w:pBdr>
          <w:top w:val="nil"/>
          <w:left w:val="nil"/>
          <w:bottom w:val="nil"/>
          <w:right w:val="nil"/>
          <w:between w:val="nil"/>
        </w:pBdr>
        <w:tabs>
          <w:tab w:val="left" w:pos="3402"/>
          <w:tab w:val="left" w:pos="5669"/>
          <w:tab w:val="left" w:pos="7937"/>
        </w:tabs>
        <w:spacing w:after="0"/>
        <w:ind w:left="992"/>
        <w:jc w:val="both"/>
        <w:rPr>
          <w:rFonts w:ascii="Times New Roman" w:eastAsia="Times New Roman" w:hAnsi="Times New Roman" w:cs="Times New Roman"/>
          <w:sz w:val="24"/>
          <w:szCs w:val="24"/>
        </w:rPr>
      </w:pPr>
      <w:r w:rsidRPr="00330A7E">
        <w:rPr>
          <w:rFonts w:ascii="Times New Roman" w:eastAsia="Times New Roman" w:hAnsi="Times New Roman" w:cs="Times New Roman"/>
          <w:b/>
          <w:color w:val="0000FF"/>
          <w:sz w:val="24"/>
          <w:szCs w:val="24"/>
        </w:rPr>
        <w:t xml:space="preserve">A. </w:t>
      </w:r>
      <w:r w:rsidR="00DE5182" w:rsidRPr="00330A7E">
        <w:rPr>
          <w:rFonts w:ascii="Times New Roman" w:hAnsi="Times New Roman" w:cs="Times New Roman"/>
          <w:position w:val="-6"/>
          <w:sz w:val="24"/>
          <w:szCs w:val="24"/>
        </w:rPr>
        <w:object w:dxaOrig="380" w:dyaOrig="320" w14:anchorId="1BE43484">
          <v:shape id="_x0000_i1286" type="#_x0000_t75" style="width:19.5pt;height:16.5pt" o:ole="">
            <v:imagedata r:id="rId162" o:title=""/>
          </v:shape>
          <o:OLEObject Type="Embed" ProgID="Equation.DSMT4" ShapeID="_x0000_i1286" DrawAspect="Content" ObjectID="_1796840350" r:id="rId440"/>
        </w:object>
      </w:r>
      <w:r w:rsidR="00DE5182" w:rsidRPr="00330A7E">
        <w:rPr>
          <w:rFonts w:ascii="Times New Roman" w:hAnsi="Times New Roman" w:cs="Times New Roman"/>
          <w:sz w:val="24"/>
          <w:szCs w:val="24"/>
        </w:rPr>
        <w:t>.</w:t>
      </w:r>
      <w:r w:rsidRPr="00330A7E">
        <w:rPr>
          <w:rFonts w:ascii="Times New Roman" w:eastAsia="Times New Roman" w:hAnsi="Times New Roman" w:cs="Times New Roman"/>
          <w:sz w:val="24"/>
          <w:szCs w:val="24"/>
        </w:rPr>
        <w:tab/>
      </w:r>
      <w:r w:rsidRPr="00330A7E">
        <w:rPr>
          <w:rFonts w:ascii="Times New Roman" w:eastAsia="Times New Roman" w:hAnsi="Times New Roman" w:cs="Times New Roman"/>
          <w:b/>
          <w:color w:val="0000FF"/>
          <w:sz w:val="24"/>
          <w:szCs w:val="24"/>
        </w:rPr>
        <w:t xml:space="preserve">B. </w:t>
      </w:r>
      <w:r w:rsidR="00DE5182" w:rsidRPr="00330A7E">
        <w:rPr>
          <w:rFonts w:ascii="Times New Roman" w:hAnsi="Times New Roman" w:cs="Times New Roman"/>
          <w:position w:val="-6"/>
          <w:sz w:val="24"/>
          <w:szCs w:val="24"/>
        </w:rPr>
        <w:object w:dxaOrig="460" w:dyaOrig="320" w14:anchorId="1CBF625B">
          <v:shape id="_x0000_i1287" type="#_x0000_t75" style="width:22.5pt;height:16.5pt" o:ole="">
            <v:imagedata r:id="rId164" o:title=""/>
          </v:shape>
          <o:OLEObject Type="Embed" ProgID="Equation.DSMT4" ShapeID="_x0000_i1287" DrawAspect="Content" ObjectID="_1796840351" r:id="rId441"/>
        </w:object>
      </w:r>
      <w:r w:rsidR="00DE5182" w:rsidRPr="00330A7E">
        <w:rPr>
          <w:rFonts w:ascii="Times New Roman" w:hAnsi="Times New Roman" w:cs="Times New Roman"/>
          <w:sz w:val="24"/>
          <w:szCs w:val="24"/>
        </w:rPr>
        <w:t>.</w:t>
      </w:r>
      <w:r w:rsidRPr="00330A7E">
        <w:rPr>
          <w:rFonts w:ascii="Times New Roman" w:eastAsia="Times New Roman" w:hAnsi="Times New Roman" w:cs="Times New Roman"/>
          <w:sz w:val="24"/>
          <w:szCs w:val="24"/>
        </w:rPr>
        <w:tab/>
      </w:r>
      <w:r w:rsidRPr="00330A7E">
        <w:rPr>
          <w:rFonts w:ascii="Times New Roman" w:eastAsia="Times New Roman" w:hAnsi="Times New Roman" w:cs="Times New Roman"/>
          <w:b/>
          <w:color w:val="0000FF"/>
          <w:sz w:val="24"/>
          <w:szCs w:val="24"/>
        </w:rPr>
        <w:t xml:space="preserve">C. </w:t>
      </w:r>
      <w:r w:rsidR="00DE5182" w:rsidRPr="00330A7E">
        <w:rPr>
          <w:rFonts w:ascii="Times New Roman" w:hAnsi="Times New Roman" w:cs="Times New Roman"/>
          <w:position w:val="-6"/>
          <w:sz w:val="24"/>
          <w:szCs w:val="24"/>
        </w:rPr>
        <w:object w:dxaOrig="360" w:dyaOrig="320" w14:anchorId="752CF716">
          <v:shape id="_x0000_i1288" type="#_x0000_t75" style="width:18pt;height:16.5pt" o:ole="">
            <v:imagedata r:id="rId166" o:title=""/>
          </v:shape>
          <o:OLEObject Type="Embed" ProgID="Equation.DSMT4" ShapeID="_x0000_i1288" DrawAspect="Content" ObjectID="_1796840352" r:id="rId442"/>
        </w:object>
      </w:r>
      <w:r w:rsidR="00DE5182" w:rsidRPr="00330A7E">
        <w:rPr>
          <w:rFonts w:ascii="Times New Roman" w:hAnsi="Times New Roman" w:cs="Times New Roman"/>
          <w:sz w:val="24"/>
          <w:szCs w:val="24"/>
        </w:rPr>
        <w:t>.</w:t>
      </w:r>
      <w:r w:rsidRPr="00330A7E">
        <w:rPr>
          <w:rFonts w:ascii="Times New Roman" w:eastAsia="Times New Roman" w:hAnsi="Times New Roman" w:cs="Times New Roman"/>
          <w:sz w:val="24"/>
          <w:szCs w:val="24"/>
        </w:rPr>
        <w:tab/>
      </w:r>
      <w:r w:rsidRPr="00330A7E">
        <w:rPr>
          <w:rFonts w:ascii="Times New Roman" w:eastAsia="Times New Roman" w:hAnsi="Times New Roman" w:cs="Times New Roman"/>
          <w:b/>
          <w:color w:val="0000FF"/>
          <w:sz w:val="24"/>
          <w:szCs w:val="24"/>
        </w:rPr>
        <w:t xml:space="preserve">D. </w:t>
      </w:r>
      <w:r w:rsidR="00DE5182" w:rsidRPr="00330A7E">
        <w:rPr>
          <w:rFonts w:ascii="Times New Roman" w:hAnsi="Times New Roman" w:cs="Times New Roman"/>
          <w:position w:val="-6"/>
          <w:sz w:val="24"/>
          <w:szCs w:val="24"/>
        </w:rPr>
        <w:object w:dxaOrig="360" w:dyaOrig="320" w14:anchorId="59100E20">
          <v:shape id="_x0000_i1289" type="#_x0000_t75" style="width:18pt;height:16.5pt" o:ole="">
            <v:imagedata r:id="rId168" o:title=""/>
          </v:shape>
          <o:OLEObject Type="Embed" ProgID="Equation.DSMT4" ShapeID="_x0000_i1289" DrawAspect="Content" ObjectID="_1796840353" r:id="rId443"/>
        </w:object>
      </w:r>
      <w:r w:rsidR="00DE5182" w:rsidRPr="00330A7E">
        <w:rPr>
          <w:rFonts w:ascii="Times New Roman" w:hAnsi="Times New Roman" w:cs="Times New Roman"/>
          <w:sz w:val="24"/>
          <w:szCs w:val="24"/>
        </w:rPr>
        <w:t>.</w:t>
      </w:r>
    </w:p>
    <w:p w14:paraId="10C51F5B" w14:textId="77777777" w:rsidR="00DE5182" w:rsidRPr="00330A7E" w:rsidRDefault="00DE5182" w:rsidP="001A78FE">
      <w:pPr>
        <w:spacing w:after="0"/>
        <w:ind w:left="992"/>
        <w:jc w:val="center"/>
        <w:rPr>
          <w:rFonts w:ascii="Times New Roman" w:eastAsia="Times New Roman" w:hAnsi="Times New Roman" w:cs="Times New Roman"/>
          <w:b/>
          <w:color w:val="0000FF"/>
          <w:sz w:val="24"/>
          <w:szCs w:val="24"/>
        </w:rPr>
      </w:pPr>
      <w:r w:rsidRPr="00330A7E">
        <w:rPr>
          <w:rFonts w:ascii="Times New Roman" w:eastAsia="Times New Roman" w:hAnsi="Times New Roman" w:cs="Times New Roman"/>
          <w:b/>
          <w:color w:val="0000FF"/>
          <w:sz w:val="24"/>
          <w:szCs w:val="24"/>
        </w:rPr>
        <w:t>Lời giải</w:t>
      </w:r>
    </w:p>
    <w:p w14:paraId="7550A4EC" w14:textId="77777777" w:rsidR="00DE5182" w:rsidRPr="00330A7E" w:rsidRDefault="00DE5182" w:rsidP="001A78FE">
      <w:pPr>
        <w:pBdr>
          <w:top w:val="nil"/>
          <w:left w:val="nil"/>
          <w:bottom w:val="nil"/>
          <w:right w:val="nil"/>
          <w:between w:val="nil"/>
        </w:pBdr>
        <w:spacing w:after="0"/>
        <w:ind w:left="992" w:firstLine="720"/>
        <w:rPr>
          <w:rFonts w:ascii="Times New Roman" w:eastAsia="Times New Roman" w:hAnsi="Times New Roman" w:cs="Times New Roman"/>
          <w:bCs/>
          <w:iCs/>
          <w:sz w:val="24"/>
          <w:szCs w:val="24"/>
        </w:rPr>
      </w:pPr>
      <w:r w:rsidRPr="00330A7E">
        <w:rPr>
          <w:rFonts w:ascii="Times New Roman" w:eastAsia="Times New Roman" w:hAnsi="Times New Roman" w:cs="Times New Roman"/>
          <w:bCs/>
          <w:iCs/>
          <w:sz w:val="24"/>
          <w:szCs w:val="24"/>
        </w:rPr>
        <w:t xml:space="preserve">Đường thẳng </w:t>
      </w:r>
      <w:r w:rsidRPr="00330A7E">
        <w:rPr>
          <w:rFonts w:ascii="Times New Roman" w:eastAsia="Times New Roman" w:hAnsi="Times New Roman" w:cs="Times New Roman"/>
          <w:bCs/>
          <w:iCs/>
          <w:position w:val="-12"/>
          <w:sz w:val="24"/>
          <w:szCs w:val="24"/>
        </w:rPr>
        <w:object w:dxaOrig="260" w:dyaOrig="360" w14:anchorId="57FABEE9">
          <v:shape id="_x0000_i1290" type="#_x0000_t75" style="width:13.5pt;height:18pt" o:ole="">
            <v:imagedata r:id="rId444" o:title=""/>
          </v:shape>
          <o:OLEObject Type="Embed" ProgID="Equation.DSMT4" ShapeID="_x0000_i1290" DrawAspect="Content" ObjectID="_1796840354" r:id="rId445"/>
        </w:object>
      </w:r>
      <w:r w:rsidRPr="00330A7E">
        <w:rPr>
          <w:rFonts w:ascii="Times New Roman" w:eastAsia="Times New Roman" w:hAnsi="Times New Roman" w:cs="Times New Roman"/>
          <w:bCs/>
          <w:iCs/>
          <w:sz w:val="24"/>
          <w:szCs w:val="24"/>
        </w:rPr>
        <w:t xml:space="preserve"> có véctơ chỉ phương là </w:t>
      </w:r>
      <w:r w:rsidRPr="00330A7E">
        <w:rPr>
          <w:rFonts w:ascii="Times New Roman" w:eastAsia="Times New Roman" w:hAnsi="Times New Roman" w:cs="Times New Roman"/>
          <w:bCs/>
          <w:iCs/>
          <w:position w:val="-14"/>
          <w:sz w:val="24"/>
          <w:szCs w:val="24"/>
        </w:rPr>
        <w:object w:dxaOrig="1120" w:dyaOrig="420" w14:anchorId="497ACFF4">
          <v:shape id="_x0000_i1291" type="#_x0000_t75" style="width:55.5pt;height:21.75pt" o:ole="">
            <v:imagedata r:id="rId446" o:title=""/>
          </v:shape>
          <o:OLEObject Type="Embed" ProgID="Equation.DSMT4" ShapeID="_x0000_i1291" DrawAspect="Content" ObjectID="_1796840355" r:id="rId447"/>
        </w:object>
      </w:r>
    </w:p>
    <w:p w14:paraId="31D3DAC9" w14:textId="77777777" w:rsidR="00DE5182" w:rsidRPr="00330A7E" w:rsidRDefault="00DE5182" w:rsidP="001A78FE">
      <w:pPr>
        <w:pBdr>
          <w:top w:val="nil"/>
          <w:left w:val="nil"/>
          <w:bottom w:val="nil"/>
          <w:right w:val="nil"/>
          <w:between w:val="nil"/>
        </w:pBdr>
        <w:spacing w:after="0"/>
        <w:ind w:left="992" w:firstLine="720"/>
        <w:rPr>
          <w:rFonts w:ascii="Times New Roman" w:eastAsia="Times New Roman" w:hAnsi="Times New Roman" w:cs="Times New Roman"/>
          <w:bCs/>
          <w:iCs/>
          <w:sz w:val="24"/>
          <w:szCs w:val="24"/>
        </w:rPr>
      </w:pPr>
      <w:r w:rsidRPr="00330A7E">
        <w:rPr>
          <w:rFonts w:ascii="Times New Roman" w:eastAsia="Times New Roman" w:hAnsi="Times New Roman" w:cs="Times New Roman"/>
          <w:bCs/>
          <w:iCs/>
          <w:sz w:val="24"/>
          <w:szCs w:val="24"/>
        </w:rPr>
        <w:t xml:space="preserve">Đường thẳng </w:t>
      </w:r>
      <w:r w:rsidRPr="00330A7E">
        <w:rPr>
          <w:rFonts w:ascii="Times New Roman" w:eastAsia="Times New Roman" w:hAnsi="Times New Roman" w:cs="Times New Roman"/>
          <w:bCs/>
          <w:iCs/>
          <w:position w:val="-12"/>
          <w:sz w:val="24"/>
          <w:szCs w:val="24"/>
        </w:rPr>
        <w:object w:dxaOrig="279" w:dyaOrig="360" w14:anchorId="07889F48">
          <v:shape id="_x0000_i1292" type="#_x0000_t75" style="width:14.25pt;height:18pt" o:ole="">
            <v:imagedata r:id="rId448" o:title=""/>
          </v:shape>
          <o:OLEObject Type="Embed" ProgID="Equation.DSMT4" ShapeID="_x0000_i1292" DrawAspect="Content" ObjectID="_1796840356" r:id="rId449"/>
        </w:object>
      </w:r>
      <w:r w:rsidRPr="00330A7E">
        <w:rPr>
          <w:rFonts w:ascii="Times New Roman" w:eastAsia="Times New Roman" w:hAnsi="Times New Roman" w:cs="Times New Roman"/>
          <w:bCs/>
          <w:iCs/>
          <w:sz w:val="24"/>
          <w:szCs w:val="24"/>
        </w:rPr>
        <w:t xml:space="preserve"> có véctơ chỉ phương là </w:t>
      </w:r>
      <w:r w:rsidRPr="00330A7E">
        <w:rPr>
          <w:rFonts w:ascii="Times New Roman" w:eastAsia="Times New Roman" w:hAnsi="Times New Roman" w:cs="Times New Roman"/>
          <w:bCs/>
          <w:iCs/>
          <w:position w:val="-14"/>
          <w:sz w:val="24"/>
          <w:szCs w:val="24"/>
        </w:rPr>
        <w:object w:dxaOrig="1480" w:dyaOrig="420" w14:anchorId="1F534641">
          <v:shape id="_x0000_i1293" type="#_x0000_t75" style="width:73.5pt;height:21.75pt" o:ole="">
            <v:imagedata r:id="rId450" o:title=""/>
          </v:shape>
          <o:OLEObject Type="Embed" ProgID="Equation.DSMT4" ShapeID="_x0000_i1293" DrawAspect="Content" ObjectID="_1796840357" r:id="rId451"/>
        </w:object>
      </w:r>
    </w:p>
    <w:p w14:paraId="277D1DF9" w14:textId="77777777" w:rsidR="00DE5182" w:rsidRPr="00330A7E" w:rsidRDefault="00DE5182" w:rsidP="001A78FE">
      <w:pPr>
        <w:pBdr>
          <w:top w:val="nil"/>
          <w:left w:val="nil"/>
          <w:bottom w:val="nil"/>
          <w:right w:val="nil"/>
          <w:between w:val="nil"/>
        </w:pBdr>
        <w:spacing w:after="0"/>
        <w:ind w:left="992" w:firstLine="720"/>
        <w:rPr>
          <w:rFonts w:ascii="Times New Roman" w:eastAsia="Times New Roman" w:hAnsi="Times New Roman" w:cs="Times New Roman"/>
          <w:bCs/>
          <w:iCs/>
          <w:sz w:val="24"/>
          <w:szCs w:val="24"/>
        </w:rPr>
      </w:pPr>
      <w:r w:rsidRPr="00330A7E">
        <w:rPr>
          <w:rFonts w:ascii="Times New Roman" w:eastAsia="Times New Roman" w:hAnsi="Times New Roman" w:cs="Times New Roman"/>
          <w:bCs/>
          <w:iCs/>
          <w:sz w:val="24"/>
          <w:szCs w:val="24"/>
        </w:rPr>
        <w:t xml:space="preserve">Ta có </w:t>
      </w:r>
      <w:r w:rsidRPr="00330A7E">
        <w:rPr>
          <w:rFonts w:ascii="Times New Roman" w:eastAsia="Times New Roman" w:hAnsi="Times New Roman" w:cs="Times New Roman"/>
          <w:bCs/>
          <w:iCs/>
          <w:position w:val="-42"/>
          <w:sz w:val="24"/>
          <w:szCs w:val="24"/>
        </w:rPr>
        <w:object w:dxaOrig="5300" w:dyaOrig="880" w14:anchorId="58BAEED3">
          <v:shape id="_x0000_i1294" type="#_x0000_t75" style="width:264.75pt;height:44.25pt" o:ole="">
            <v:imagedata r:id="rId452" o:title=""/>
          </v:shape>
          <o:OLEObject Type="Embed" ProgID="Equation.DSMT4" ShapeID="_x0000_i1294" DrawAspect="Content" ObjectID="_1796840358" r:id="rId453"/>
        </w:object>
      </w:r>
    </w:p>
    <w:p w14:paraId="05F3A1D7" w14:textId="77777777" w:rsidR="00DE5182" w:rsidRPr="00330A7E" w:rsidRDefault="00DE5182" w:rsidP="001A78FE">
      <w:pPr>
        <w:pBdr>
          <w:top w:val="nil"/>
          <w:left w:val="nil"/>
          <w:bottom w:val="nil"/>
          <w:right w:val="nil"/>
          <w:between w:val="nil"/>
        </w:pBdr>
        <w:spacing w:after="0"/>
        <w:ind w:left="992" w:firstLine="720"/>
        <w:rPr>
          <w:rFonts w:ascii="Times New Roman" w:eastAsia="Times New Roman" w:hAnsi="Times New Roman" w:cs="Times New Roman"/>
          <w:bCs/>
          <w:iCs/>
          <w:sz w:val="24"/>
          <w:szCs w:val="24"/>
          <w:lang w:val="en-GB"/>
        </w:rPr>
      </w:pPr>
      <w:r w:rsidRPr="00330A7E">
        <w:rPr>
          <w:rFonts w:ascii="Times New Roman" w:eastAsia="Times New Roman" w:hAnsi="Times New Roman" w:cs="Times New Roman"/>
          <w:bCs/>
          <w:iCs/>
          <w:sz w:val="24"/>
          <w:szCs w:val="24"/>
          <w:lang w:val="en-GB"/>
        </w:rPr>
        <w:t xml:space="preserve">Vật góc giữa hai đường thẳng </w:t>
      </w:r>
      <w:r w:rsidRPr="00330A7E">
        <w:rPr>
          <w:rFonts w:ascii="Times New Roman" w:eastAsia="Times New Roman" w:hAnsi="Times New Roman" w:cs="Times New Roman"/>
          <w:bCs/>
          <w:iCs/>
          <w:position w:val="-12"/>
          <w:sz w:val="24"/>
          <w:szCs w:val="24"/>
        </w:rPr>
        <w:object w:dxaOrig="260" w:dyaOrig="360" w14:anchorId="1668EBDF">
          <v:shape id="_x0000_i1295" type="#_x0000_t75" style="width:13.5pt;height:18pt" o:ole="">
            <v:imagedata r:id="rId444" o:title=""/>
          </v:shape>
          <o:OLEObject Type="Embed" ProgID="Equation.DSMT4" ShapeID="_x0000_i1295" DrawAspect="Content" ObjectID="_1796840359" r:id="rId454"/>
        </w:object>
      </w:r>
      <w:r w:rsidRPr="00330A7E">
        <w:rPr>
          <w:rFonts w:ascii="Times New Roman" w:eastAsia="Times New Roman" w:hAnsi="Times New Roman" w:cs="Times New Roman"/>
          <w:bCs/>
          <w:iCs/>
          <w:sz w:val="24"/>
          <w:szCs w:val="24"/>
        </w:rPr>
        <w:t xml:space="preserve"> và </w:t>
      </w:r>
      <w:r w:rsidRPr="00330A7E">
        <w:rPr>
          <w:rFonts w:ascii="Times New Roman" w:eastAsia="Times New Roman" w:hAnsi="Times New Roman" w:cs="Times New Roman"/>
          <w:bCs/>
          <w:iCs/>
          <w:position w:val="-12"/>
          <w:sz w:val="24"/>
          <w:szCs w:val="24"/>
        </w:rPr>
        <w:object w:dxaOrig="279" w:dyaOrig="360" w14:anchorId="522D8DF9">
          <v:shape id="_x0000_i1296" type="#_x0000_t75" style="width:14.25pt;height:18pt" o:ole="">
            <v:imagedata r:id="rId448" o:title=""/>
          </v:shape>
          <o:OLEObject Type="Embed" ProgID="Equation.DSMT4" ShapeID="_x0000_i1296" DrawAspect="Content" ObjectID="_1796840360" r:id="rId455"/>
        </w:object>
      </w:r>
      <w:r w:rsidRPr="00330A7E">
        <w:rPr>
          <w:rFonts w:ascii="Times New Roman" w:eastAsia="Times New Roman" w:hAnsi="Times New Roman" w:cs="Times New Roman"/>
          <w:bCs/>
          <w:iCs/>
          <w:sz w:val="24"/>
          <w:szCs w:val="24"/>
        </w:rPr>
        <w:t xml:space="preserve"> là </w:t>
      </w:r>
      <w:r w:rsidRPr="00330A7E">
        <w:rPr>
          <w:rFonts w:ascii="Times New Roman" w:hAnsi="Times New Roman" w:cs="Times New Roman"/>
          <w:position w:val="-6"/>
          <w:sz w:val="24"/>
          <w:szCs w:val="24"/>
        </w:rPr>
        <w:object w:dxaOrig="380" w:dyaOrig="320" w14:anchorId="38AC59A2">
          <v:shape id="_x0000_i1297" type="#_x0000_t75" style="width:19.5pt;height:16.5pt" o:ole="">
            <v:imagedata r:id="rId162" o:title=""/>
          </v:shape>
          <o:OLEObject Type="Embed" ProgID="Equation.DSMT4" ShapeID="_x0000_i1297" DrawAspect="Content" ObjectID="_1796840361" r:id="rId456"/>
        </w:object>
      </w:r>
      <w:r w:rsidRPr="00330A7E">
        <w:rPr>
          <w:rFonts w:ascii="Times New Roman" w:hAnsi="Times New Roman" w:cs="Times New Roman"/>
          <w:sz w:val="24"/>
          <w:szCs w:val="24"/>
        </w:rPr>
        <w:t>.</w:t>
      </w:r>
    </w:p>
    <w:p w14:paraId="5ACFED43" w14:textId="77777777" w:rsidR="00C349C4" w:rsidRPr="00330A7E" w:rsidRDefault="00DE5182" w:rsidP="001A78FE">
      <w:pPr>
        <w:pBdr>
          <w:top w:val="nil"/>
          <w:left w:val="nil"/>
          <w:bottom w:val="nil"/>
          <w:right w:val="nil"/>
          <w:between w:val="nil"/>
        </w:pBdr>
        <w:spacing w:after="0"/>
        <w:ind w:left="992" w:firstLine="720"/>
        <w:rPr>
          <w:rFonts w:ascii="Times New Roman" w:eastAsia="Times New Roman" w:hAnsi="Times New Roman" w:cs="Times New Roman"/>
          <w:b/>
          <w:iCs/>
          <w:color w:val="0000FF"/>
          <w:sz w:val="24"/>
          <w:szCs w:val="24"/>
        </w:rPr>
      </w:pPr>
      <w:r w:rsidRPr="00330A7E">
        <w:rPr>
          <w:rFonts w:ascii="Times New Roman" w:eastAsia="Times New Roman" w:hAnsi="Times New Roman" w:cs="Times New Roman"/>
          <w:bCs/>
          <w:iCs/>
          <w:sz w:val="24"/>
          <w:szCs w:val="24"/>
        </w:rPr>
        <w:t>Đáp án</w:t>
      </w:r>
      <w:r w:rsidR="00C349C4" w:rsidRPr="00330A7E">
        <w:rPr>
          <w:rFonts w:ascii="Times New Roman" w:eastAsia="Times New Roman" w:hAnsi="Times New Roman" w:cs="Times New Roman"/>
          <w:b/>
          <w:iCs/>
          <w:color w:val="0000FF"/>
          <w:sz w:val="24"/>
          <w:szCs w:val="24"/>
        </w:rPr>
        <w:tab/>
        <w:t>A</w:t>
      </w:r>
      <w:r w:rsidR="00C349C4" w:rsidRPr="00330A7E">
        <w:rPr>
          <w:rFonts w:ascii="Times New Roman" w:eastAsia="Times New Roman" w:hAnsi="Times New Roman" w:cs="Times New Roman"/>
          <w:b/>
          <w:bCs/>
          <w:iCs/>
          <w:color w:val="0000FF"/>
          <w:sz w:val="24"/>
          <w:szCs w:val="24"/>
        </w:rPr>
        <w:t>.</w:t>
      </w:r>
    </w:p>
    <w:p w14:paraId="51290F05" w14:textId="118D45C7" w:rsidR="00DE5182" w:rsidRPr="00330A7E" w:rsidRDefault="00DE5182" w:rsidP="001A78FE">
      <w:pPr>
        <w:pBdr>
          <w:top w:val="nil"/>
          <w:left w:val="nil"/>
          <w:bottom w:val="nil"/>
          <w:right w:val="nil"/>
          <w:between w:val="nil"/>
        </w:pBdr>
        <w:tabs>
          <w:tab w:val="left" w:pos="3402"/>
          <w:tab w:val="left" w:pos="5669"/>
          <w:tab w:val="left" w:pos="7937"/>
        </w:tabs>
        <w:spacing w:after="0"/>
        <w:ind w:left="992"/>
        <w:jc w:val="both"/>
        <w:rPr>
          <w:rFonts w:ascii="Times New Roman" w:eastAsia="Times New Roman" w:hAnsi="Times New Roman" w:cs="Times New Roman"/>
          <w:i/>
          <w:color w:val="0000FF"/>
          <w:sz w:val="24"/>
          <w:szCs w:val="24"/>
        </w:rPr>
      </w:pPr>
      <w:r w:rsidRPr="00330A7E">
        <w:rPr>
          <w:rFonts w:ascii="Times New Roman" w:eastAsia="Times New Roman" w:hAnsi="Times New Roman" w:cs="Times New Roman"/>
          <w:b/>
          <w:i/>
          <w:color w:val="0000FF"/>
          <w:sz w:val="24"/>
          <w:szCs w:val="24"/>
        </w:rPr>
        <w:t>Phần 2</w:t>
      </w:r>
      <w:r w:rsidR="00C349C4" w:rsidRPr="00330A7E">
        <w:rPr>
          <w:rFonts w:ascii="Times New Roman" w:eastAsia="Times New Roman" w:hAnsi="Times New Roman" w:cs="Times New Roman"/>
          <w:b/>
          <w:i/>
          <w:color w:val="0000FF"/>
          <w:sz w:val="24"/>
          <w:szCs w:val="24"/>
        </w:rPr>
        <w:t xml:space="preserve">. </w:t>
      </w:r>
      <w:r w:rsidRPr="00330A7E">
        <w:rPr>
          <w:rFonts w:ascii="Times New Roman" w:eastAsia="Times New Roman" w:hAnsi="Times New Roman" w:cs="Times New Roman"/>
          <w:b/>
          <w:i/>
          <w:color w:val="0000FF"/>
          <w:sz w:val="24"/>
          <w:szCs w:val="24"/>
        </w:rPr>
        <w:t>Câu hỏi trắc nghiệm đúng sai</w:t>
      </w:r>
      <w:r w:rsidR="00C349C4" w:rsidRPr="00330A7E">
        <w:rPr>
          <w:rFonts w:ascii="Times New Roman" w:eastAsia="Times New Roman" w:hAnsi="Times New Roman" w:cs="Times New Roman"/>
          <w:b/>
          <w:i/>
          <w:color w:val="0000FF"/>
          <w:sz w:val="24"/>
          <w:szCs w:val="24"/>
        </w:rPr>
        <w:t xml:space="preserve">. </w:t>
      </w:r>
      <w:r w:rsidRPr="00330A7E">
        <w:rPr>
          <w:rFonts w:ascii="Times New Roman" w:eastAsia="Times New Roman" w:hAnsi="Times New Roman" w:cs="Times New Roman"/>
          <w:i/>
          <w:color w:val="0000FF"/>
          <w:sz w:val="24"/>
          <w:szCs w:val="24"/>
        </w:rPr>
        <w:t>Thí sinh trả lời từ câu 13 đến câu 16. Trong mỗi ý a), b), c), d) ở mỗi câu hỏi, thí sinh chọn đúng hoặc chọn sai.</w:t>
      </w:r>
    </w:p>
    <w:p w14:paraId="2F321CD7" w14:textId="30C7703D" w:rsidR="00DE5182" w:rsidRPr="00330A7E" w:rsidRDefault="00DE5182" w:rsidP="000E1E56">
      <w:pPr>
        <w:pStyle w:val="ListParagraph"/>
        <w:numPr>
          <w:ilvl w:val="0"/>
          <w:numId w:val="3"/>
        </w:numPr>
        <w:tabs>
          <w:tab w:val="left" w:pos="992"/>
        </w:tabs>
        <w:spacing w:before="120"/>
        <w:contextualSpacing w:val="0"/>
        <w:rPr>
          <w:rFonts w:ascii="Times New Roman" w:hAnsi="Times New Roman" w:cs="Times New Roman"/>
          <w:sz w:val="24"/>
          <w:szCs w:val="24"/>
        </w:rPr>
      </w:pPr>
      <w:r w:rsidRPr="00330A7E">
        <w:rPr>
          <w:rFonts w:ascii="Times New Roman" w:eastAsia="Georgia" w:hAnsi="Times New Roman" w:cs="Times New Roman"/>
          <w:sz w:val="24"/>
          <w:szCs w:val="24"/>
        </w:rPr>
        <w:t xml:space="preserve">Cho hàm số </w:t>
      </w:r>
      <w:r w:rsidRPr="00330A7E">
        <w:rPr>
          <w:rFonts w:ascii="Times New Roman" w:hAnsi="Times New Roman" w:cs="Times New Roman"/>
          <w:sz w:val="24"/>
          <w:szCs w:val="24"/>
        </w:rPr>
        <w:object w:dxaOrig="1680" w:dyaOrig="460" w14:anchorId="46F75CF7">
          <v:shape id="_x0000_i1298" type="#_x0000_t75" style="width:84pt;height:22.5pt" o:ole="">
            <v:imagedata r:id="rId170" o:title=""/>
          </v:shape>
          <o:OLEObject Type="Embed" ProgID="Equation.DSMT4" ShapeID="_x0000_i1298" DrawAspect="Content" ObjectID="_1796840362" r:id="rId457"/>
        </w:object>
      </w:r>
      <w:r w:rsidRPr="00330A7E">
        <w:rPr>
          <w:rFonts w:ascii="Times New Roman" w:hAnsi="Times New Roman" w:cs="Times New Roman"/>
          <w:sz w:val="24"/>
          <w:szCs w:val="24"/>
        </w:rPr>
        <w:t>.</w:t>
      </w:r>
    </w:p>
    <w:p w14:paraId="30893EC5" w14:textId="77777777" w:rsidR="00DE5182" w:rsidRPr="00330A7E" w:rsidRDefault="00DE5182" w:rsidP="001A78FE">
      <w:pPr>
        <w:spacing w:after="0"/>
        <w:ind w:left="992" w:firstLine="720"/>
        <w:rPr>
          <w:rFonts w:ascii="Times New Roman" w:hAnsi="Times New Roman" w:cs="Times New Roman"/>
          <w:sz w:val="24"/>
          <w:szCs w:val="24"/>
        </w:rPr>
      </w:pPr>
      <w:r w:rsidRPr="00330A7E">
        <w:rPr>
          <w:rFonts w:ascii="Times New Roman" w:eastAsia="Georgia" w:hAnsi="Times New Roman" w:cs="Times New Roman"/>
          <w:sz w:val="24"/>
          <w:szCs w:val="24"/>
        </w:rPr>
        <w:t xml:space="preserve">a) Tập xác định của hàm số đã cho là </w:t>
      </w:r>
      <w:r w:rsidRPr="00330A7E">
        <w:rPr>
          <w:rFonts w:ascii="Times New Roman" w:hAnsi="Times New Roman" w:cs="Times New Roman"/>
          <w:position w:val="-14"/>
          <w:sz w:val="24"/>
          <w:szCs w:val="24"/>
        </w:rPr>
        <w:object w:dxaOrig="1120" w:dyaOrig="400" w14:anchorId="1AB643A7">
          <v:shape id="_x0000_i1299" type="#_x0000_t75" style="width:55.5pt;height:20.25pt" o:ole="">
            <v:imagedata r:id="rId172" o:title=""/>
          </v:shape>
          <o:OLEObject Type="Embed" ProgID="Equation.DSMT4" ShapeID="_x0000_i1299" DrawAspect="Content" ObjectID="_1796840363" r:id="rId458"/>
        </w:object>
      </w:r>
      <w:r w:rsidRPr="00330A7E">
        <w:rPr>
          <w:rFonts w:ascii="Times New Roman" w:hAnsi="Times New Roman" w:cs="Times New Roman"/>
          <w:sz w:val="24"/>
          <w:szCs w:val="24"/>
        </w:rPr>
        <w:t>.</w:t>
      </w:r>
    </w:p>
    <w:p w14:paraId="1C39DD2A" w14:textId="77777777" w:rsidR="00DE5182" w:rsidRPr="00330A7E" w:rsidRDefault="00DE5182" w:rsidP="001A78FE">
      <w:pPr>
        <w:spacing w:after="0"/>
        <w:ind w:left="992" w:firstLine="720"/>
        <w:rPr>
          <w:rFonts w:ascii="Times New Roman" w:hAnsi="Times New Roman" w:cs="Times New Roman"/>
          <w:sz w:val="24"/>
          <w:szCs w:val="24"/>
        </w:rPr>
      </w:pPr>
      <w:r w:rsidRPr="00330A7E">
        <w:rPr>
          <w:rFonts w:ascii="Times New Roman" w:eastAsia="Georgia" w:hAnsi="Times New Roman" w:cs="Times New Roman"/>
          <w:sz w:val="24"/>
          <w:szCs w:val="24"/>
        </w:rPr>
        <w:t xml:space="preserve">b) Hàm số đã cho có đạo hàm </w:t>
      </w:r>
      <w:r w:rsidRPr="00330A7E">
        <w:rPr>
          <w:rFonts w:ascii="Times New Roman" w:hAnsi="Times New Roman" w:cs="Times New Roman"/>
          <w:position w:val="-32"/>
          <w:sz w:val="24"/>
          <w:szCs w:val="24"/>
        </w:rPr>
        <w:object w:dxaOrig="2780" w:dyaOrig="740" w14:anchorId="5D4E21ED">
          <v:shape id="_x0000_i1300" type="#_x0000_t75" style="width:138.75pt;height:36.75pt" o:ole="">
            <v:imagedata r:id="rId174" o:title=""/>
          </v:shape>
          <o:OLEObject Type="Embed" ProgID="Equation.DSMT4" ShapeID="_x0000_i1300" DrawAspect="Content" ObjectID="_1796840364" r:id="rId459"/>
        </w:object>
      </w:r>
      <w:r w:rsidRPr="00330A7E">
        <w:rPr>
          <w:rFonts w:ascii="Times New Roman" w:hAnsi="Times New Roman" w:cs="Times New Roman"/>
          <w:sz w:val="24"/>
          <w:szCs w:val="24"/>
        </w:rPr>
        <w:t>.</w:t>
      </w:r>
    </w:p>
    <w:p w14:paraId="72E666AD" w14:textId="77777777" w:rsidR="00DE5182" w:rsidRPr="00330A7E" w:rsidRDefault="00DE5182" w:rsidP="001A78FE">
      <w:pPr>
        <w:spacing w:after="0"/>
        <w:ind w:left="992" w:firstLine="720"/>
        <w:rPr>
          <w:rFonts w:ascii="Times New Roman" w:hAnsi="Times New Roman" w:cs="Times New Roman"/>
          <w:sz w:val="24"/>
          <w:szCs w:val="24"/>
        </w:rPr>
      </w:pPr>
      <w:r w:rsidRPr="00330A7E">
        <w:rPr>
          <w:rFonts w:ascii="Times New Roman" w:eastAsia="Georgia" w:hAnsi="Times New Roman" w:cs="Times New Roman"/>
          <w:sz w:val="24"/>
          <w:szCs w:val="24"/>
        </w:rPr>
        <w:t xml:space="preserve">c) Giá trị lớn nhất của hàm số đã cho là </w:t>
      </w:r>
      <w:r w:rsidRPr="00330A7E">
        <w:rPr>
          <w:rFonts w:ascii="Times New Roman" w:hAnsi="Times New Roman" w:cs="Times New Roman"/>
          <w:position w:val="-24"/>
          <w:sz w:val="24"/>
          <w:szCs w:val="24"/>
        </w:rPr>
        <w:object w:dxaOrig="240" w:dyaOrig="620" w14:anchorId="19786D26">
          <v:shape id="_x0000_i1301" type="#_x0000_t75" style="width:12pt;height:32.25pt" o:ole="">
            <v:imagedata r:id="rId176" o:title=""/>
          </v:shape>
          <o:OLEObject Type="Embed" ProgID="Equation.DSMT4" ShapeID="_x0000_i1301" DrawAspect="Content" ObjectID="_1796840365" r:id="rId460"/>
        </w:object>
      </w:r>
      <w:r w:rsidRPr="00330A7E">
        <w:rPr>
          <w:rFonts w:ascii="Times New Roman" w:hAnsi="Times New Roman" w:cs="Times New Roman"/>
          <w:sz w:val="24"/>
          <w:szCs w:val="24"/>
        </w:rPr>
        <w:t>.</w:t>
      </w:r>
    </w:p>
    <w:p w14:paraId="0BFDF390" w14:textId="77777777" w:rsidR="00DE5182" w:rsidRPr="00330A7E" w:rsidRDefault="00DE5182" w:rsidP="001A78FE">
      <w:pPr>
        <w:spacing w:after="0"/>
        <w:ind w:left="992" w:firstLine="720"/>
        <w:rPr>
          <w:rFonts w:ascii="Times New Roman" w:hAnsi="Times New Roman" w:cs="Times New Roman"/>
          <w:sz w:val="24"/>
          <w:szCs w:val="24"/>
        </w:rPr>
      </w:pPr>
      <w:r w:rsidRPr="00330A7E">
        <w:rPr>
          <w:rFonts w:ascii="Times New Roman" w:eastAsia="Georgia" w:hAnsi="Times New Roman" w:cs="Times New Roman"/>
          <w:sz w:val="24"/>
          <w:szCs w:val="24"/>
        </w:rPr>
        <w:t xml:space="preserve">d) Phương trình </w:t>
      </w:r>
      <w:r w:rsidRPr="00330A7E">
        <w:rPr>
          <w:rFonts w:ascii="Times New Roman" w:hAnsi="Times New Roman" w:cs="Times New Roman"/>
          <w:position w:val="-14"/>
          <w:sz w:val="24"/>
          <w:szCs w:val="24"/>
        </w:rPr>
        <w:object w:dxaOrig="1340" w:dyaOrig="400" w14:anchorId="3BFFFB6F">
          <v:shape id="_x0000_i1302" type="#_x0000_t75" style="width:66.75pt;height:20.25pt" o:ole="">
            <v:imagedata r:id="rId178" o:title=""/>
          </v:shape>
          <o:OLEObject Type="Embed" ProgID="Equation.DSMT4" ShapeID="_x0000_i1302" DrawAspect="Content" ObjectID="_1796840366" r:id="rId461"/>
        </w:object>
      </w:r>
      <w:r w:rsidRPr="00330A7E">
        <w:rPr>
          <w:rFonts w:ascii="Times New Roman" w:eastAsia="Georgia" w:hAnsi="Times New Roman" w:cs="Times New Roman"/>
          <w:sz w:val="24"/>
          <w:szCs w:val="24"/>
        </w:rPr>
        <w:t xml:space="preserve"> có ba nghiệm phân biệt.</w:t>
      </w:r>
    </w:p>
    <w:p w14:paraId="28758067" w14:textId="77777777" w:rsidR="00DE5182" w:rsidRPr="00330A7E" w:rsidRDefault="00DE5182" w:rsidP="001A78FE">
      <w:pPr>
        <w:spacing w:after="0"/>
        <w:ind w:left="992"/>
        <w:jc w:val="center"/>
        <w:rPr>
          <w:rFonts w:ascii="Times New Roman" w:eastAsia="Times New Roman" w:hAnsi="Times New Roman" w:cs="Times New Roman"/>
          <w:b/>
          <w:color w:val="0000FF"/>
          <w:sz w:val="24"/>
          <w:szCs w:val="24"/>
        </w:rPr>
      </w:pPr>
      <w:r w:rsidRPr="00330A7E">
        <w:rPr>
          <w:rFonts w:ascii="Times New Roman" w:eastAsia="Times New Roman" w:hAnsi="Times New Roman" w:cs="Times New Roman"/>
          <w:b/>
          <w:color w:val="0000FF"/>
          <w:sz w:val="24"/>
          <w:szCs w:val="24"/>
        </w:rPr>
        <w:t>Lời giải</w:t>
      </w:r>
    </w:p>
    <w:tbl>
      <w:tblPr>
        <w:tblW w:w="0" w:type="auto"/>
        <w:tblInd w:w="992" w:type="dxa"/>
        <w:tblLook w:val="04A0" w:firstRow="1" w:lastRow="0" w:firstColumn="1" w:lastColumn="0" w:noHBand="0" w:noVBand="1"/>
      </w:tblPr>
      <w:tblGrid>
        <w:gridCol w:w="2414"/>
        <w:gridCol w:w="2430"/>
        <w:gridCol w:w="2431"/>
        <w:gridCol w:w="2415"/>
      </w:tblGrid>
      <w:tr w:rsidR="00DE5182" w:rsidRPr="00330A7E" w14:paraId="31A74FFA" w14:textId="77777777" w:rsidTr="00DE5182">
        <w:tc>
          <w:tcPr>
            <w:tcW w:w="2548" w:type="dxa"/>
          </w:tcPr>
          <w:p w14:paraId="3ECBC5E3" w14:textId="77777777" w:rsidR="00DE5182" w:rsidRPr="00330A7E" w:rsidRDefault="00DE5182" w:rsidP="001A78FE">
            <w:pPr>
              <w:spacing w:after="0"/>
              <w:jc w:val="center"/>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lastRenderedPageBreak/>
              <w:t>a) Sai</w:t>
            </w:r>
          </w:p>
        </w:tc>
        <w:tc>
          <w:tcPr>
            <w:tcW w:w="2548" w:type="dxa"/>
          </w:tcPr>
          <w:p w14:paraId="2A736078" w14:textId="77777777" w:rsidR="00DE5182" w:rsidRPr="00330A7E" w:rsidRDefault="00DE5182" w:rsidP="001A78FE">
            <w:pPr>
              <w:spacing w:after="0"/>
              <w:jc w:val="center"/>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b) Đúng</w:t>
            </w:r>
          </w:p>
        </w:tc>
        <w:tc>
          <w:tcPr>
            <w:tcW w:w="2549" w:type="dxa"/>
          </w:tcPr>
          <w:p w14:paraId="2748AE9E" w14:textId="77777777" w:rsidR="00DE5182" w:rsidRPr="00330A7E" w:rsidRDefault="00DE5182" w:rsidP="001A78FE">
            <w:pPr>
              <w:spacing w:after="0"/>
              <w:jc w:val="center"/>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c) Đúng</w:t>
            </w:r>
          </w:p>
        </w:tc>
        <w:tc>
          <w:tcPr>
            <w:tcW w:w="2549" w:type="dxa"/>
          </w:tcPr>
          <w:p w14:paraId="2A5FA0C4" w14:textId="77777777" w:rsidR="00DE5182" w:rsidRPr="00330A7E" w:rsidRDefault="00DE5182" w:rsidP="001A78FE">
            <w:pPr>
              <w:spacing w:after="0"/>
              <w:jc w:val="center"/>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d) Sai</w:t>
            </w:r>
          </w:p>
        </w:tc>
      </w:tr>
    </w:tbl>
    <w:p w14:paraId="7AB3FC50" w14:textId="77777777" w:rsidR="00DE5182" w:rsidRPr="00330A7E" w:rsidRDefault="00DE5182" w:rsidP="001A78FE">
      <w:pPr>
        <w:spacing w:after="0"/>
        <w:ind w:left="992" w:firstLine="72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Tập xác định: </w:t>
      </w:r>
      <w:r w:rsidRPr="00330A7E">
        <w:rPr>
          <w:rFonts w:ascii="Times New Roman" w:hAnsi="Times New Roman" w:cs="Times New Roman"/>
          <w:position w:val="-14"/>
          <w:sz w:val="24"/>
          <w:szCs w:val="24"/>
          <w:vertAlign w:val="subscript"/>
        </w:rPr>
        <w:object w:dxaOrig="1160" w:dyaOrig="400" w14:anchorId="665DA6BE">
          <v:shape id="_x0000_i1303" type="#_x0000_t75" style="width:57.75pt;height:20.25pt" o:ole="">
            <v:imagedata r:id="rId462" o:title=""/>
          </v:shape>
          <o:OLEObject Type="Embed" ProgID="Equation.DSMT4" ShapeID="_x0000_i1303" DrawAspect="Content" ObjectID="_1796840367" r:id="rId463"/>
        </w:object>
      </w:r>
    </w:p>
    <w:p w14:paraId="49642190" w14:textId="77777777" w:rsidR="00C349C4" w:rsidRPr="00330A7E" w:rsidRDefault="00DE5182" w:rsidP="001A78FE">
      <w:pPr>
        <w:pBdr>
          <w:top w:val="nil"/>
          <w:left w:val="nil"/>
          <w:bottom w:val="nil"/>
          <w:right w:val="nil"/>
          <w:between w:val="nil"/>
        </w:pBdr>
        <w:spacing w:after="0"/>
        <w:ind w:left="992" w:firstLine="720"/>
        <w:rPr>
          <w:rFonts w:ascii="Times New Roman" w:eastAsia="Georgia" w:hAnsi="Times New Roman" w:cs="Times New Roman"/>
          <w:color w:val="000000"/>
          <w:sz w:val="24"/>
          <w:szCs w:val="24"/>
          <w:vertAlign w:val="subscript"/>
        </w:rPr>
      </w:pPr>
      <w:r w:rsidRPr="00330A7E">
        <w:rPr>
          <w:rFonts w:ascii="Times New Roman" w:eastAsia="Georgia" w:hAnsi="Times New Roman" w:cs="Times New Roman"/>
          <w:color w:val="000000"/>
          <w:sz w:val="24"/>
          <w:szCs w:val="24"/>
        </w:rPr>
        <w:t>Ta có</w:t>
      </w:r>
      <w:r w:rsidRPr="00330A7E">
        <w:rPr>
          <w:rFonts w:ascii="Times New Roman" w:eastAsia="Georgia" w:hAnsi="Times New Roman" w:cs="Times New Roman"/>
          <w:color w:val="000000"/>
          <w:sz w:val="24"/>
          <w:szCs w:val="24"/>
          <w:vertAlign w:val="subscript"/>
        </w:rPr>
        <w:t xml:space="preserve"> </w:t>
      </w:r>
      <w:r w:rsidRPr="00330A7E">
        <w:rPr>
          <w:rFonts w:ascii="Times New Roman" w:eastAsia="Georgia" w:hAnsi="Times New Roman" w:cs="Times New Roman"/>
          <w:color w:val="000000"/>
          <w:position w:val="-32"/>
          <w:sz w:val="24"/>
          <w:szCs w:val="24"/>
          <w:vertAlign w:val="subscript"/>
        </w:rPr>
        <w:object w:dxaOrig="4020" w:dyaOrig="740" w14:anchorId="31D2A390">
          <v:shape id="_x0000_i1304" type="#_x0000_t75" style="width:201pt;height:36.75pt" o:ole="">
            <v:imagedata r:id="rId464" o:title=""/>
          </v:shape>
          <o:OLEObject Type="Embed" ProgID="Equation.DSMT4" ShapeID="_x0000_i1304" DrawAspect="Content" ObjectID="_1796840368" r:id="rId465"/>
        </w:object>
      </w:r>
      <w:r w:rsidR="00C349C4" w:rsidRPr="00330A7E">
        <w:rPr>
          <w:rFonts w:ascii="Times New Roman" w:eastAsia="Georgia" w:hAnsi="Times New Roman" w:cs="Times New Roman"/>
          <w:color w:val="000000"/>
          <w:sz w:val="24"/>
          <w:szCs w:val="24"/>
          <w:vertAlign w:val="subscript"/>
        </w:rPr>
        <w:t>.</w:t>
      </w:r>
    </w:p>
    <w:p w14:paraId="6501A847" w14:textId="4907C02C" w:rsidR="00DE5182" w:rsidRPr="00330A7E" w:rsidRDefault="00DE5182" w:rsidP="001A78FE">
      <w:pPr>
        <w:pBdr>
          <w:top w:val="nil"/>
          <w:left w:val="nil"/>
          <w:bottom w:val="nil"/>
          <w:right w:val="nil"/>
          <w:between w:val="nil"/>
        </w:pBdr>
        <w:spacing w:after="0"/>
        <w:ind w:left="992"/>
        <w:rPr>
          <w:rFonts w:ascii="Times New Roman" w:eastAsia="Times New Roman" w:hAnsi="Times New Roman" w:cs="Times New Roman"/>
          <w:color w:val="000000"/>
          <w:sz w:val="24"/>
          <w:szCs w:val="24"/>
        </w:rPr>
      </w:pPr>
      <w:r w:rsidRPr="00330A7E">
        <w:rPr>
          <w:rFonts w:ascii="Times New Roman" w:hAnsi="Times New Roman" w:cs="Times New Roman"/>
          <w:position w:val="-24"/>
          <w:sz w:val="24"/>
          <w:szCs w:val="24"/>
        </w:rPr>
        <w:object w:dxaOrig="2160" w:dyaOrig="680" w14:anchorId="78D98B4C">
          <v:shape id="_x0000_i1305" type="#_x0000_t75" style="width:108.75pt;height:34.5pt" o:ole="">
            <v:imagedata r:id="rId466" o:title=""/>
          </v:shape>
          <o:OLEObject Type="Embed" ProgID="Equation.DSMT4" ShapeID="_x0000_i1305" DrawAspect="Content" ObjectID="_1796840369" r:id="rId467"/>
        </w:object>
      </w:r>
      <w:r w:rsidRPr="00330A7E">
        <w:rPr>
          <w:rFonts w:ascii="Times New Roman" w:eastAsia="Georgia" w:hAnsi="Times New Roman" w:cs="Times New Roman"/>
          <w:color w:val="000000"/>
          <w:sz w:val="24"/>
          <w:szCs w:val="24"/>
        </w:rPr>
        <w:t>hoặc</w:t>
      </w:r>
      <w:r w:rsidRPr="00330A7E">
        <w:rPr>
          <w:rFonts w:ascii="Times New Roman" w:eastAsia="Georgia" w:hAnsi="Times New Roman" w:cs="Times New Roman"/>
          <w:color w:val="000000"/>
          <w:sz w:val="24"/>
          <w:szCs w:val="24"/>
          <w:vertAlign w:val="subscript"/>
        </w:rPr>
        <w:t xml:space="preserve"> </w:t>
      </w:r>
      <w:r w:rsidRPr="00330A7E">
        <w:rPr>
          <w:rFonts w:ascii="Times New Roman" w:hAnsi="Times New Roman" w:cs="Times New Roman"/>
          <w:position w:val="-24"/>
          <w:sz w:val="24"/>
          <w:szCs w:val="24"/>
        </w:rPr>
        <w:object w:dxaOrig="1100" w:dyaOrig="680" w14:anchorId="4CC1E775">
          <v:shape id="_x0000_i1306" type="#_x0000_t75" style="width:55.5pt;height:34.5pt" o:ole="">
            <v:imagedata r:id="rId468" o:title=""/>
          </v:shape>
          <o:OLEObject Type="Embed" ProgID="Equation.DSMT4" ShapeID="_x0000_i1306" DrawAspect="Content" ObjectID="_1796840370" r:id="rId469"/>
        </w:object>
      </w:r>
    </w:p>
    <w:p w14:paraId="0BA1A209" w14:textId="77777777" w:rsidR="00DE5182" w:rsidRPr="00330A7E" w:rsidRDefault="00DE5182" w:rsidP="001A78FE">
      <w:pPr>
        <w:spacing w:after="0"/>
        <w:ind w:left="992" w:firstLine="54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Bảng biến thiên:</w:t>
      </w:r>
    </w:p>
    <w:p w14:paraId="52D1D882" w14:textId="77777777" w:rsidR="00DE5182" w:rsidRPr="00330A7E" w:rsidRDefault="00DE5182" w:rsidP="001A78FE">
      <w:pPr>
        <w:spacing w:after="0"/>
        <w:ind w:left="992"/>
        <w:jc w:val="center"/>
        <w:rPr>
          <w:rFonts w:ascii="Times New Roman" w:eastAsia="Times New Roman" w:hAnsi="Times New Roman" w:cs="Times New Roman"/>
          <w:sz w:val="24"/>
          <w:szCs w:val="24"/>
        </w:rPr>
      </w:pPr>
      <w:r w:rsidRPr="00330A7E">
        <w:rPr>
          <w:rFonts w:ascii="Times New Roman" w:eastAsia="Times New Roman" w:hAnsi="Times New Roman" w:cs="Times New Roman"/>
          <w:noProof/>
          <w:sz w:val="24"/>
          <w:szCs w:val="24"/>
          <w:lang w:eastAsia="en-US"/>
        </w:rPr>
        <w:drawing>
          <wp:inline distT="0" distB="0" distL="0" distR="0" wp14:anchorId="45D94F4B" wp14:editId="3CC3B747">
            <wp:extent cx="3847659" cy="1494720"/>
            <wp:effectExtent l="0" t="0" r="635" b="0"/>
            <wp:docPr id="1104192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192896" name=""/>
                    <pic:cNvPicPr/>
                  </pic:nvPicPr>
                  <pic:blipFill>
                    <a:blip r:embed="rId470"/>
                    <a:stretch>
                      <a:fillRect/>
                    </a:stretch>
                  </pic:blipFill>
                  <pic:spPr>
                    <a:xfrm>
                      <a:off x="0" y="0"/>
                      <a:ext cx="3863810" cy="1500994"/>
                    </a:xfrm>
                    <a:prstGeom prst="rect">
                      <a:avLst/>
                    </a:prstGeom>
                  </pic:spPr>
                </pic:pic>
              </a:graphicData>
            </a:graphic>
          </wp:inline>
        </w:drawing>
      </w:r>
    </w:p>
    <w:p w14:paraId="576BD7A1" w14:textId="77777777" w:rsidR="00DE5182" w:rsidRPr="00330A7E" w:rsidRDefault="00DE5182" w:rsidP="001A78FE">
      <w:pPr>
        <w:spacing w:after="0"/>
        <w:ind w:left="992"/>
        <w:rPr>
          <w:rFonts w:ascii="Times New Roman" w:eastAsia="Times New Roman" w:hAnsi="Times New Roman" w:cs="Times New Roman"/>
          <w:sz w:val="24"/>
          <w:szCs w:val="24"/>
        </w:rPr>
      </w:pPr>
      <w:r w:rsidRPr="00330A7E">
        <w:rPr>
          <w:rFonts w:ascii="Times New Roman" w:hAnsi="Times New Roman" w:cs="Times New Roman"/>
          <w:sz w:val="24"/>
          <w:szCs w:val="24"/>
        </w:rPr>
        <w:t xml:space="preserve">Từ bảng biến thiên ta có: </w:t>
      </w:r>
      <w:r w:rsidRPr="00330A7E">
        <w:rPr>
          <w:rFonts w:ascii="Times New Roman" w:eastAsia="Times New Roman" w:hAnsi="Times New Roman" w:cs="Times New Roman"/>
          <w:sz w:val="24"/>
          <w:szCs w:val="24"/>
        </w:rPr>
        <w:t xml:space="preserve">Giá trị lớn nhất của hàm số là </w:t>
      </w:r>
      <w:r w:rsidRPr="00330A7E">
        <w:rPr>
          <w:rFonts w:ascii="Times New Roman" w:eastAsia="Times New Roman" w:hAnsi="Times New Roman" w:cs="Times New Roman"/>
          <w:position w:val="-24"/>
          <w:sz w:val="24"/>
          <w:szCs w:val="24"/>
        </w:rPr>
        <w:object w:dxaOrig="240" w:dyaOrig="620" w14:anchorId="3B5B0020">
          <v:shape id="_x0000_i1307" type="#_x0000_t75" style="width:12pt;height:32.25pt" o:ole="">
            <v:imagedata r:id="rId471" o:title=""/>
          </v:shape>
          <o:OLEObject Type="Embed" ProgID="Equation.DSMT4" ShapeID="_x0000_i1307" DrawAspect="Content" ObjectID="_1796840371" r:id="rId472"/>
        </w:object>
      </w:r>
      <w:r w:rsidRPr="00330A7E">
        <w:rPr>
          <w:rFonts w:ascii="Times New Roman" w:eastAsia="Times New Roman" w:hAnsi="Times New Roman" w:cs="Times New Roman"/>
          <w:sz w:val="24"/>
          <w:szCs w:val="24"/>
        </w:rPr>
        <w:t>.</w:t>
      </w:r>
    </w:p>
    <w:p w14:paraId="5F3C249C" w14:textId="77777777" w:rsidR="00DE5182" w:rsidRPr="00330A7E" w:rsidRDefault="00DE5182" w:rsidP="001A78FE">
      <w:pPr>
        <w:spacing w:after="0"/>
        <w:ind w:left="992"/>
        <w:rPr>
          <w:rFonts w:ascii="Times New Roman" w:eastAsia="Times New Roman" w:hAnsi="Times New Roman" w:cs="Times New Roman"/>
          <w:sz w:val="24"/>
          <w:szCs w:val="24"/>
        </w:rPr>
      </w:pPr>
      <w:r w:rsidRPr="00330A7E">
        <w:rPr>
          <w:rFonts w:ascii="Times New Roman" w:eastAsia="Georgia" w:hAnsi="Times New Roman" w:cs="Times New Roman"/>
          <w:sz w:val="24"/>
          <w:szCs w:val="24"/>
        </w:rPr>
        <w:t xml:space="preserve">Ta có </w:t>
      </w:r>
      <w:r w:rsidRPr="00330A7E">
        <w:rPr>
          <w:rFonts w:ascii="Times New Roman" w:hAnsi="Times New Roman" w:cs="Times New Roman"/>
          <w:position w:val="-24"/>
          <w:sz w:val="24"/>
          <w:szCs w:val="24"/>
        </w:rPr>
        <w:object w:dxaOrig="2620" w:dyaOrig="620" w14:anchorId="2D20A398">
          <v:shape id="_x0000_i1308" type="#_x0000_t75" style="width:131.25pt;height:30pt" o:ole="">
            <v:imagedata r:id="rId473" o:title=""/>
          </v:shape>
          <o:OLEObject Type="Embed" ProgID="Equation.DSMT4" ShapeID="_x0000_i1308" DrawAspect="Content" ObjectID="_1796840372" r:id="rId474"/>
        </w:object>
      </w:r>
      <w:r w:rsidRPr="00330A7E">
        <w:rPr>
          <w:rFonts w:ascii="Times New Roman" w:hAnsi="Times New Roman" w:cs="Times New Roman"/>
          <w:sz w:val="24"/>
          <w:szCs w:val="24"/>
        </w:rPr>
        <w:t xml:space="preserve"> nên </w:t>
      </w:r>
      <w:r w:rsidRPr="00330A7E">
        <w:rPr>
          <w:rFonts w:ascii="Times New Roman" w:eastAsia="Georgia" w:hAnsi="Times New Roman" w:cs="Times New Roman"/>
          <w:sz w:val="24"/>
          <w:szCs w:val="24"/>
        </w:rPr>
        <w:t xml:space="preserve">phương trình </w:t>
      </w:r>
      <w:r w:rsidRPr="00330A7E">
        <w:rPr>
          <w:rFonts w:ascii="Times New Roman" w:hAnsi="Times New Roman" w:cs="Times New Roman"/>
          <w:position w:val="-14"/>
          <w:sz w:val="24"/>
          <w:szCs w:val="24"/>
        </w:rPr>
        <w:object w:dxaOrig="1340" w:dyaOrig="400" w14:anchorId="5830BB22">
          <v:shape id="_x0000_i1309" type="#_x0000_t75" style="width:66.75pt;height:20.25pt" o:ole="">
            <v:imagedata r:id="rId178" o:title=""/>
          </v:shape>
          <o:OLEObject Type="Embed" ProgID="Equation.DSMT4" ShapeID="_x0000_i1309" DrawAspect="Content" ObjectID="_1796840373" r:id="rId475"/>
        </w:object>
      </w:r>
      <w:r w:rsidRPr="00330A7E">
        <w:rPr>
          <w:rFonts w:ascii="Times New Roman" w:eastAsia="Georgia" w:hAnsi="Times New Roman" w:cs="Times New Roman"/>
          <w:sz w:val="24"/>
          <w:szCs w:val="24"/>
        </w:rPr>
        <w:t xml:space="preserve"> có hai nghiệm phân biệt.</w:t>
      </w:r>
    </w:p>
    <w:p w14:paraId="4005B045" w14:textId="32D5A2A8" w:rsidR="00C349C4" w:rsidRPr="00330A7E" w:rsidRDefault="00DE5182" w:rsidP="000E1E56">
      <w:pPr>
        <w:pStyle w:val="ListParagraph"/>
        <w:numPr>
          <w:ilvl w:val="0"/>
          <w:numId w:val="3"/>
        </w:numPr>
        <w:tabs>
          <w:tab w:val="left" w:pos="992"/>
        </w:tabs>
        <w:spacing w:before="120"/>
        <w:contextualSpacing w:val="0"/>
        <w:rPr>
          <w:rFonts w:ascii="Times New Roman" w:hAnsi="Times New Roman" w:cs="Times New Roman"/>
          <w:sz w:val="24"/>
          <w:szCs w:val="24"/>
        </w:rPr>
      </w:pPr>
      <w:r w:rsidRPr="00330A7E">
        <w:rPr>
          <w:rFonts w:ascii="Times New Roman" w:eastAsia="Georgia" w:hAnsi="Times New Roman" w:cs="Times New Roman"/>
          <w:sz w:val="24"/>
          <w:szCs w:val="24"/>
        </w:rPr>
        <w:t xml:space="preserve">Cho hàm số </w:t>
      </w:r>
      <w:r w:rsidRPr="00330A7E">
        <w:rPr>
          <w:rFonts w:ascii="Times New Roman" w:hAnsi="Times New Roman" w:cs="Times New Roman"/>
          <w:position w:val="-14"/>
          <w:sz w:val="24"/>
          <w:szCs w:val="24"/>
        </w:rPr>
        <w:object w:dxaOrig="1700" w:dyaOrig="400" w14:anchorId="6087FB0A">
          <v:shape id="_x0000_i1310" type="#_x0000_t75" style="width:85.5pt;height:20.25pt" o:ole="">
            <v:imagedata r:id="rId180" o:title=""/>
          </v:shape>
          <o:OLEObject Type="Embed" ProgID="Equation.DSMT4" ShapeID="_x0000_i1310" DrawAspect="Content" ObjectID="_1796840374" r:id="rId476"/>
        </w:object>
      </w:r>
      <w:r w:rsidRPr="00330A7E">
        <w:rPr>
          <w:rFonts w:ascii="Times New Roman" w:eastAsia="Georgia" w:hAnsi="Times New Roman" w:cs="Times New Roman"/>
          <w:sz w:val="24"/>
          <w:szCs w:val="24"/>
        </w:rPr>
        <w:t xml:space="preserve">. Hình phẳng </w:t>
      </w:r>
      <w:r w:rsidRPr="00330A7E">
        <w:rPr>
          <w:rFonts w:ascii="Times New Roman" w:hAnsi="Times New Roman" w:cs="Times New Roman"/>
          <w:position w:val="-14"/>
          <w:sz w:val="24"/>
          <w:szCs w:val="24"/>
        </w:rPr>
        <w:object w:dxaOrig="480" w:dyaOrig="400" w14:anchorId="5BB699DB">
          <v:shape id="_x0000_i1311" type="#_x0000_t75" style="width:24pt;height:20.25pt" o:ole="">
            <v:imagedata r:id="rId182" o:title=""/>
          </v:shape>
          <o:OLEObject Type="Embed" ProgID="Equation.DSMT4" ShapeID="_x0000_i1311" DrawAspect="Content" ObjectID="_1796840375" r:id="rId477"/>
        </w:object>
      </w:r>
      <w:r w:rsidRPr="00330A7E">
        <w:rPr>
          <w:rFonts w:ascii="Times New Roman" w:eastAsia="Georgia" w:hAnsi="Times New Roman" w:cs="Times New Roman"/>
          <w:sz w:val="24"/>
          <w:szCs w:val="24"/>
        </w:rPr>
        <w:t xml:space="preserve"> giới hạn bởi đồ thị hàm số </w:t>
      </w:r>
      <w:r w:rsidRPr="00330A7E">
        <w:rPr>
          <w:rFonts w:ascii="Times New Roman" w:hAnsi="Times New Roman" w:cs="Times New Roman"/>
          <w:position w:val="-14"/>
          <w:sz w:val="24"/>
          <w:szCs w:val="24"/>
        </w:rPr>
        <w:object w:dxaOrig="960" w:dyaOrig="400" w14:anchorId="07393DA1">
          <v:shape id="_x0000_i1312" type="#_x0000_t75" style="width:48pt;height:20.25pt" o:ole="">
            <v:imagedata r:id="rId184" o:title=""/>
          </v:shape>
          <o:OLEObject Type="Embed" ProgID="Equation.DSMT4" ShapeID="_x0000_i1312" DrawAspect="Content" ObjectID="_1796840376" r:id="rId478"/>
        </w:object>
      </w:r>
      <w:r w:rsidRPr="00330A7E">
        <w:rPr>
          <w:rFonts w:ascii="Times New Roman" w:eastAsia="Georgia" w:hAnsi="Times New Roman" w:cs="Times New Roman"/>
          <w:sz w:val="24"/>
          <w:szCs w:val="24"/>
        </w:rPr>
        <w:t xml:space="preserve">, trục </w:t>
      </w:r>
      <w:r w:rsidRPr="00330A7E">
        <w:rPr>
          <w:rFonts w:ascii="Times New Roman" w:hAnsi="Times New Roman" w:cs="Times New Roman"/>
          <w:position w:val="-6"/>
          <w:sz w:val="24"/>
          <w:szCs w:val="24"/>
        </w:rPr>
        <w:object w:dxaOrig="360" w:dyaOrig="279" w14:anchorId="39FDFF83">
          <v:shape id="_x0000_i1313" type="#_x0000_t75" style="width:18pt;height:14.25pt" o:ole="">
            <v:imagedata r:id="rId186" o:title=""/>
          </v:shape>
          <o:OLEObject Type="Embed" ProgID="Equation.DSMT4" ShapeID="_x0000_i1313" DrawAspect="Content" ObjectID="_1796840377" r:id="rId479"/>
        </w:object>
      </w:r>
      <w:r w:rsidRPr="00330A7E">
        <w:rPr>
          <w:rFonts w:ascii="Times New Roman" w:eastAsia="Georgia" w:hAnsi="Times New Roman" w:cs="Times New Roman"/>
          <w:sz w:val="24"/>
          <w:szCs w:val="24"/>
        </w:rPr>
        <w:t xml:space="preserve">, trục </w:t>
      </w:r>
      <w:r w:rsidRPr="00330A7E">
        <w:rPr>
          <w:rFonts w:ascii="Times New Roman" w:hAnsi="Times New Roman" w:cs="Times New Roman"/>
          <w:position w:val="-10"/>
          <w:sz w:val="24"/>
          <w:szCs w:val="24"/>
        </w:rPr>
        <w:object w:dxaOrig="360" w:dyaOrig="320" w14:anchorId="60401D01">
          <v:shape id="_x0000_i1314" type="#_x0000_t75" style="width:18pt;height:16.5pt" o:ole="">
            <v:imagedata r:id="rId188" o:title=""/>
          </v:shape>
          <o:OLEObject Type="Embed" ProgID="Equation.DSMT4" ShapeID="_x0000_i1314" DrawAspect="Content" ObjectID="_1796840378" r:id="rId480"/>
        </w:object>
      </w:r>
      <w:r w:rsidRPr="00330A7E">
        <w:rPr>
          <w:rFonts w:ascii="Times New Roman" w:eastAsia="Georgia" w:hAnsi="Times New Roman" w:cs="Times New Roman"/>
          <w:sz w:val="24"/>
          <w:szCs w:val="24"/>
        </w:rPr>
        <w:t xml:space="preserve"> và đường thẳng </w:t>
      </w:r>
      <w:r w:rsidRPr="00330A7E">
        <w:rPr>
          <w:rFonts w:ascii="Times New Roman" w:hAnsi="Times New Roman" w:cs="Times New Roman"/>
          <w:position w:val="-6"/>
          <w:sz w:val="24"/>
          <w:szCs w:val="24"/>
        </w:rPr>
        <w:object w:dxaOrig="600" w:dyaOrig="220" w14:anchorId="16A59618">
          <v:shape id="_x0000_i1315" type="#_x0000_t75" style="width:30pt;height:10.5pt" o:ole="">
            <v:imagedata r:id="rId190" o:title=""/>
          </v:shape>
          <o:OLEObject Type="Embed" ProgID="Equation.DSMT4" ShapeID="_x0000_i1315" DrawAspect="Content" ObjectID="_1796840379" r:id="rId481"/>
        </w:object>
      </w:r>
      <w:r w:rsidRPr="00330A7E">
        <w:rPr>
          <w:rFonts w:ascii="Times New Roman" w:eastAsia="Georgia" w:hAnsi="Times New Roman" w:cs="Times New Roman"/>
          <w:sz w:val="24"/>
          <w:szCs w:val="24"/>
        </w:rPr>
        <w:t xml:space="preserve">. Hình phẳng </w:t>
      </w:r>
      <w:r w:rsidRPr="00330A7E">
        <w:rPr>
          <w:rFonts w:ascii="Times New Roman" w:hAnsi="Times New Roman" w:cs="Times New Roman"/>
          <w:position w:val="-14"/>
          <w:sz w:val="24"/>
          <w:szCs w:val="24"/>
        </w:rPr>
        <w:object w:dxaOrig="560" w:dyaOrig="400" w14:anchorId="697BCB51">
          <v:shape id="_x0000_i1316" type="#_x0000_t75" style="width:27.75pt;height:20.25pt" o:ole="">
            <v:imagedata r:id="rId192" o:title=""/>
          </v:shape>
          <o:OLEObject Type="Embed" ProgID="Equation.DSMT4" ShapeID="_x0000_i1316" DrawAspect="Content" ObjectID="_1796840380" r:id="rId482"/>
        </w:object>
      </w:r>
      <w:r w:rsidRPr="00330A7E">
        <w:rPr>
          <w:rFonts w:ascii="Times New Roman" w:eastAsia="Georgia" w:hAnsi="Times New Roman" w:cs="Times New Roman"/>
          <w:sz w:val="24"/>
          <w:szCs w:val="24"/>
        </w:rPr>
        <w:t xml:space="preserve"> giới hạn bởi đồ thị hàm số </w:t>
      </w:r>
      <w:r w:rsidRPr="00330A7E">
        <w:rPr>
          <w:rFonts w:ascii="Times New Roman" w:hAnsi="Times New Roman" w:cs="Times New Roman"/>
          <w:position w:val="-14"/>
          <w:sz w:val="24"/>
          <w:szCs w:val="24"/>
        </w:rPr>
        <w:object w:dxaOrig="960" w:dyaOrig="400" w14:anchorId="4D33CFE5">
          <v:shape id="_x0000_i1317" type="#_x0000_t75" style="width:48pt;height:20.25pt" o:ole="">
            <v:imagedata r:id="rId194" o:title=""/>
          </v:shape>
          <o:OLEObject Type="Embed" ProgID="Equation.DSMT4" ShapeID="_x0000_i1317" DrawAspect="Content" ObjectID="_1796840381" r:id="rId483"/>
        </w:object>
      </w:r>
      <w:r w:rsidRPr="00330A7E">
        <w:rPr>
          <w:rFonts w:ascii="Times New Roman" w:eastAsia="Georgia" w:hAnsi="Times New Roman" w:cs="Times New Roman"/>
          <w:sz w:val="24"/>
          <w:szCs w:val="24"/>
        </w:rPr>
        <w:t xml:space="preserve">, trục </w:t>
      </w:r>
      <w:r w:rsidRPr="00330A7E">
        <w:rPr>
          <w:rFonts w:ascii="Times New Roman" w:hAnsi="Times New Roman" w:cs="Times New Roman"/>
          <w:position w:val="-6"/>
          <w:sz w:val="24"/>
          <w:szCs w:val="24"/>
        </w:rPr>
        <w:object w:dxaOrig="360" w:dyaOrig="279" w14:anchorId="57BB6C7E">
          <v:shape id="_x0000_i1318" type="#_x0000_t75" style="width:18pt;height:14.25pt" o:ole="">
            <v:imagedata r:id="rId186" o:title=""/>
          </v:shape>
          <o:OLEObject Type="Embed" ProgID="Equation.DSMT4" ShapeID="_x0000_i1318" DrawAspect="Content" ObjectID="_1796840382" r:id="rId484"/>
        </w:object>
      </w:r>
      <w:r w:rsidRPr="00330A7E">
        <w:rPr>
          <w:rFonts w:ascii="Times New Roman" w:eastAsia="Georgia" w:hAnsi="Times New Roman" w:cs="Times New Roman"/>
          <w:sz w:val="24"/>
          <w:szCs w:val="24"/>
        </w:rPr>
        <w:t xml:space="preserve">, trục </w:t>
      </w:r>
      <w:r w:rsidRPr="00330A7E">
        <w:rPr>
          <w:rFonts w:ascii="Times New Roman" w:hAnsi="Times New Roman" w:cs="Times New Roman"/>
          <w:position w:val="-10"/>
          <w:sz w:val="24"/>
          <w:szCs w:val="24"/>
        </w:rPr>
        <w:object w:dxaOrig="360" w:dyaOrig="320" w14:anchorId="4C3DF19E">
          <v:shape id="_x0000_i1319" type="#_x0000_t75" style="width:18pt;height:16.5pt" o:ole="">
            <v:imagedata r:id="rId188" o:title=""/>
          </v:shape>
          <o:OLEObject Type="Embed" ProgID="Equation.DSMT4" ShapeID="_x0000_i1319" DrawAspect="Content" ObjectID="_1796840383" r:id="rId485"/>
        </w:object>
      </w:r>
      <w:r w:rsidRPr="00330A7E">
        <w:rPr>
          <w:rFonts w:ascii="Times New Roman" w:eastAsia="Georgia" w:hAnsi="Times New Roman" w:cs="Times New Roman"/>
          <w:sz w:val="24"/>
          <w:szCs w:val="24"/>
        </w:rPr>
        <w:t xml:space="preserve"> và đường thẳng </w:t>
      </w:r>
      <w:r w:rsidRPr="00330A7E">
        <w:rPr>
          <w:rFonts w:ascii="Times New Roman" w:hAnsi="Times New Roman" w:cs="Times New Roman"/>
          <w:position w:val="-6"/>
          <w:sz w:val="24"/>
          <w:szCs w:val="24"/>
        </w:rPr>
        <w:object w:dxaOrig="560" w:dyaOrig="220" w14:anchorId="7F6B1E0D">
          <v:shape id="_x0000_i1320" type="#_x0000_t75" style="width:27.75pt;height:10.5pt" o:ole="">
            <v:imagedata r:id="rId198" o:title=""/>
          </v:shape>
          <o:OLEObject Type="Embed" ProgID="Equation.DSMT4" ShapeID="_x0000_i1320" DrawAspect="Content" ObjectID="_1796840384" r:id="rId486"/>
        </w:object>
      </w:r>
      <w:r w:rsidRPr="00330A7E">
        <w:rPr>
          <w:rFonts w:ascii="Times New Roman" w:eastAsia="Georgia" w:hAnsi="Times New Roman" w:cs="Times New Roman"/>
          <w:sz w:val="24"/>
          <w:szCs w:val="24"/>
        </w:rPr>
        <w:t xml:space="preserve"> với </w:t>
      </w:r>
      <w:r w:rsidRPr="00330A7E">
        <w:rPr>
          <w:rFonts w:ascii="Times New Roman" w:hAnsi="Times New Roman" w:cs="Times New Roman"/>
          <w:position w:val="-14"/>
          <w:sz w:val="24"/>
          <w:szCs w:val="24"/>
        </w:rPr>
        <w:object w:dxaOrig="960" w:dyaOrig="400" w14:anchorId="4B6CC8E4">
          <v:shape id="_x0000_i1321" type="#_x0000_t75" style="width:48pt;height:20.25pt" o:ole="">
            <v:imagedata r:id="rId200" o:title=""/>
          </v:shape>
          <o:OLEObject Type="Embed" ProgID="Equation.DSMT4" ShapeID="_x0000_i1321" DrawAspect="Content" ObjectID="_1796840385" r:id="rId487"/>
        </w:object>
      </w:r>
      <w:r w:rsidRPr="00330A7E">
        <w:rPr>
          <w:rFonts w:ascii="Times New Roman" w:hAnsi="Times New Roman" w:cs="Times New Roman"/>
          <w:sz w:val="24"/>
          <w:szCs w:val="24"/>
        </w:rPr>
        <w:t>.</w:t>
      </w:r>
    </w:p>
    <w:p w14:paraId="21556ECF" w14:textId="21687964" w:rsidR="00DE5182"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a) </w:t>
      </w:r>
      <w:r w:rsidRPr="00330A7E">
        <w:rPr>
          <w:rFonts w:ascii="Times New Roman" w:hAnsi="Times New Roman" w:cs="Times New Roman"/>
          <w:position w:val="-14"/>
          <w:sz w:val="24"/>
          <w:szCs w:val="24"/>
        </w:rPr>
        <w:object w:dxaOrig="2100" w:dyaOrig="400" w14:anchorId="2763A986">
          <v:shape id="_x0000_i1322" type="#_x0000_t75" style="width:104.25pt;height:20.25pt" o:ole="">
            <v:imagedata r:id="rId202" o:title=""/>
          </v:shape>
          <o:OLEObject Type="Embed" ProgID="Equation.DSMT4" ShapeID="_x0000_i1322" DrawAspect="Content" ObjectID="_1796840386" r:id="rId488"/>
        </w:object>
      </w:r>
    </w:p>
    <w:p w14:paraId="6588B185" w14:textId="1273E78E" w:rsidR="00DE5182" w:rsidRPr="00330A7E" w:rsidRDefault="00DE5182" w:rsidP="001A78FE">
      <w:pPr>
        <w:spacing w:after="0"/>
        <w:ind w:left="992" w:firstLine="720"/>
        <w:rPr>
          <w:rFonts w:ascii="Times New Roman" w:hAnsi="Times New Roman" w:cs="Times New Roman"/>
          <w:sz w:val="24"/>
          <w:szCs w:val="24"/>
        </w:rPr>
      </w:pPr>
      <w:r w:rsidRPr="00330A7E">
        <w:rPr>
          <w:rFonts w:ascii="Times New Roman" w:eastAsia="Georgia" w:hAnsi="Times New Roman" w:cs="Times New Roman"/>
          <w:sz w:val="24"/>
          <w:szCs w:val="24"/>
        </w:rPr>
        <w:t xml:space="preserve">b) Diện tích của hình phẳng </w:t>
      </w:r>
      <w:r w:rsidRPr="00330A7E">
        <w:rPr>
          <w:rFonts w:ascii="Times New Roman" w:hAnsi="Times New Roman" w:cs="Times New Roman"/>
          <w:position w:val="-14"/>
          <w:sz w:val="24"/>
          <w:szCs w:val="24"/>
        </w:rPr>
        <w:object w:dxaOrig="480" w:dyaOrig="400" w14:anchorId="356B333A">
          <v:shape id="_x0000_i1323" type="#_x0000_t75" style="width:24pt;height:20.25pt" o:ole="">
            <v:imagedata r:id="rId204" o:title=""/>
          </v:shape>
          <o:OLEObject Type="Embed" ProgID="Equation.DSMT4" ShapeID="_x0000_i1323" DrawAspect="Content" ObjectID="_1796840387" r:id="rId489"/>
        </w:object>
      </w:r>
      <w:r w:rsidRPr="00330A7E">
        <w:rPr>
          <w:rFonts w:ascii="Times New Roman" w:eastAsia="Georgia" w:hAnsi="Times New Roman" w:cs="Times New Roman"/>
          <w:sz w:val="24"/>
          <w:szCs w:val="24"/>
        </w:rPr>
        <w:t xml:space="preserve"> bằng 6</w:t>
      </w:r>
      <w:r w:rsidR="00C349C4" w:rsidRPr="00330A7E">
        <w:rPr>
          <w:rFonts w:ascii="Times New Roman" w:eastAsia="Georgia" w:hAnsi="Times New Roman" w:cs="Times New Roman"/>
          <w:sz w:val="24"/>
          <w:szCs w:val="24"/>
        </w:rPr>
        <w:t>.</w:t>
      </w:r>
    </w:p>
    <w:p w14:paraId="480F2F9B" w14:textId="77777777" w:rsidR="00DE5182" w:rsidRPr="00330A7E" w:rsidRDefault="00DE5182" w:rsidP="001A78FE">
      <w:pPr>
        <w:spacing w:after="0"/>
        <w:ind w:left="992" w:firstLine="720"/>
        <w:rPr>
          <w:rFonts w:ascii="Times New Roman" w:hAnsi="Times New Roman" w:cs="Times New Roman"/>
          <w:sz w:val="24"/>
          <w:szCs w:val="24"/>
        </w:rPr>
      </w:pPr>
      <w:r w:rsidRPr="00330A7E">
        <w:rPr>
          <w:rFonts w:ascii="Times New Roman" w:eastAsia="Georgia" w:hAnsi="Times New Roman" w:cs="Times New Roman"/>
          <w:sz w:val="24"/>
          <w:szCs w:val="24"/>
        </w:rPr>
        <w:t xml:space="preserve">c) Diện tích của hình phẳng </w:t>
      </w:r>
      <w:r w:rsidRPr="00330A7E">
        <w:rPr>
          <w:rFonts w:ascii="Times New Roman" w:hAnsi="Times New Roman" w:cs="Times New Roman"/>
          <w:position w:val="-14"/>
          <w:sz w:val="24"/>
          <w:szCs w:val="24"/>
        </w:rPr>
        <w:object w:dxaOrig="560" w:dyaOrig="400" w14:anchorId="6C98FEBA">
          <v:shape id="_x0000_i1324" type="#_x0000_t75" style="width:27.75pt;height:20.25pt" o:ole="">
            <v:imagedata r:id="rId206" o:title=""/>
          </v:shape>
          <o:OLEObject Type="Embed" ProgID="Equation.DSMT4" ShapeID="_x0000_i1324" DrawAspect="Content" ObjectID="_1796840388" r:id="rId490"/>
        </w:object>
      </w:r>
      <w:r w:rsidRPr="00330A7E">
        <w:rPr>
          <w:rFonts w:ascii="Times New Roman" w:eastAsia="Georgia" w:hAnsi="Times New Roman" w:cs="Times New Roman"/>
          <w:sz w:val="24"/>
          <w:szCs w:val="24"/>
        </w:rPr>
        <w:t xml:space="preserve"> bằng </w:t>
      </w:r>
      <w:r w:rsidRPr="00330A7E">
        <w:rPr>
          <w:rFonts w:ascii="Times New Roman" w:hAnsi="Times New Roman" w:cs="Times New Roman"/>
          <w:position w:val="-14"/>
          <w:sz w:val="24"/>
          <w:szCs w:val="24"/>
        </w:rPr>
        <w:object w:dxaOrig="1020" w:dyaOrig="400" w14:anchorId="44710A6D">
          <v:shape id="_x0000_i1325" type="#_x0000_t75" style="width:50.25pt;height:20.25pt" o:ole="">
            <v:imagedata r:id="rId208" o:title=""/>
          </v:shape>
          <o:OLEObject Type="Embed" ProgID="Equation.DSMT4" ShapeID="_x0000_i1325" DrawAspect="Content" ObjectID="_1796840389" r:id="rId491"/>
        </w:object>
      </w:r>
      <w:r w:rsidRPr="00330A7E">
        <w:rPr>
          <w:rFonts w:ascii="Times New Roman" w:hAnsi="Times New Roman" w:cs="Times New Roman"/>
          <w:sz w:val="24"/>
          <w:szCs w:val="24"/>
        </w:rPr>
        <w:t>.</w:t>
      </w:r>
    </w:p>
    <w:p w14:paraId="09A2238E" w14:textId="77777777" w:rsidR="00DE5182" w:rsidRPr="00330A7E" w:rsidRDefault="00DE5182" w:rsidP="001A78FE">
      <w:pPr>
        <w:spacing w:after="0"/>
        <w:ind w:left="992" w:firstLine="720"/>
        <w:rPr>
          <w:rFonts w:ascii="Times New Roman" w:hAnsi="Times New Roman" w:cs="Times New Roman"/>
          <w:sz w:val="24"/>
          <w:szCs w:val="24"/>
        </w:rPr>
      </w:pPr>
      <w:r w:rsidRPr="00330A7E">
        <w:rPr>
          <w:rFonts w:ascii="Times New Roman" w:eastAsia="Georgia" w:hAnsi="Times New Roman" w:cs="Times New Roman"/>
          <w:sz w:val="24"/>
          <w:szCs w:val="24"/>
        </w:rPr>
        <w:t xml:space="preserve">d) Nếu diện tích của </w:t>
      </w:r>
      <w:r w:rsidRPr="00330A7E">
        <w:rPr>
          <w:rFonts w:ascii="Times New Roman" w:hAnsi="Times New Roman" w:cs="Times New Roman"/>
          <w:position w:val="-14"/>
          <w:sz w:val="24"/>
          <w:szCs w:val="24"/>
        </w:rPr>
        <w:object w:dxaOrig="560" w:dyaOrig="400" w14:anchorId="3FA9BDF5">
          <v:shape id="_x0000_i1326" type="#_x0000_t75" style="width:27.75pt;height:20.25pt" o:ole="">
            <v:imagedata r:id="rId206" o:title=""/>
          </v:shape>
          <o:OLEObject Type="Embed" ProgID="Equation.DSMT4" ShapeID="_x0000_i1326" DrawAspect="Content" ObjectID="_1796840390" r:id="rId492"/>
        </w:object>
      </w:r>
      <w:r w:rsidRPr="00330A7E">
        <w:rPr>
          <w:rFonts w:ascii="Times New Roman" w:eastAsia="Georgia" w:hAnsi="Times New Roman" w:cs="Times New Roman"/>
          <w:sz w:val="24"/>
          <w:szCs w:val="24"/>
        </w:rPr>
        <w:t xml:space="preserve"> bằng </w:t>
      </w:r>
      <w:r w:rsidRPr="00330A7E">
        <w:rPr>
          <w:rFonts w:ascii="Times New Roman" w:hAnsi="Times New Roman" w:cs="Times New Roman"/>
          <w:position w:val="-24"/>
          <w:sz w:val="24"/>
          <w:szCs w:val="24"/>
        </w:rPr>
        <w:object w:dxaOrig="240" w:dyaOrig="620" w14:anchorId="6DE928FB">
          <v:shape id="_x0000_i1327" type="#_x0000_t75" style="width:12pt;height:32.25pt" o:ole="">
            <v:imagedata r:id="rId211" o:title=""/>
          </v:shape>
          <o:OLEObject Type="Embed" ProgID="Equation.DSMT4" ShapeID="_x0000_i1327" DrawAspect="Content" ObjectID="_1796840391" r:id="rId493"/>
        </w:object>
      </w:r>
      <w:r w:rsidRPr="00330A7E">
        <w:rPr>
          <w:rFonts w:ascii="Times New Roman" w:eastAsia="Georgia" w:hAnsi="Times New Roman" w:cs="Times New Roman"/>
          <w:sz w:val="24"/>
          <w:szCs w:val="24"/>
        </w:rPr>
        <w:t xml:space="preserve"> diện tích của </w:t>
      </w:r>
      <w:r w:rsidRPr="00330A7E">
        <w:rPr>
          <w:rFonts w:ascii="Times New Roman" w:hAnsi="Times New Roman" w:cs="Times New Roman"/>
          <w:position w:val="-14"/>
          <w:sz w:val="24"/>
          <w:szCs w:val="24"/>
        </w:rPr>
        <w:object w:dxaOrig="480" w:dyaOrig="400" w14:anchorId="24D6223E">
          <v:shape id="_x0000_i1328" type="#_x0000_t75" style="width:24pt;height:20.25pt" o:ole="">
            <v:imagedata r:id="rId204" o:title=""/>
          </v:shape>
          <o:OLEObject Type="Embed" ProgID="Equation.DSMT4" ShapeID="_x0000_i1328" DrawAspect="Content" ObjectID="_1796840392" r:id="rId494"/>
        </w:object>
      </w:r>
      <w:r w:rsidRPr="00330A7E">
        <w:rPr>
          <w:rFonts w:ascii="Times New Roman" w:eastAsia="Georgia" w:hAnsi="Times New Roman" w:cs="Times New Roman"/>
          <w:sz w:val="24"/>
          <w:szCs w:val="24"/>
        </w:rPr>
        <w:t xml:space="preserve"> thì </w:t>
      </w:r>
      <w:r w:rsidRPr="00330A7E">
        <w:rPr>
          <w:rFonts w:ascii="Times New Roman" w:hAnsi="Times New Roman" w:cs="Times New Roman"/>
          <w:position w:val="-28"/>
          <w:sz w:val="24"/>
          <w:szCs w:val="24"/>
        </w:rPr>
        <w:object w:dxaOrig="1280" w:dyaOrig="680" w14:anchorId="45EC5E25">
          <v:shape id="_x0000_i1329" type="#_x0000_t75" style="width:64.5pt;height:34.5pt" o:ole="">
            <v:imagedata r:id="rId214" o:title=""/>
          </v:shape>
          <o:OLEObject Type="Embed" ProgID="Equation.DSMT4" ShapeID="_x0000_i1329" DrawAspect="Content" ObjectID="_1796840393" r:id="rId495"/>
        </w:object>
      </w:r>
      <w:r w:rsidRPr="00330A7E">
        <w:rPr>
          <w:rFonts w:ascii="Times New Roman" w:hAnsi="Times New Roman" w:cs="Times New Roman"/>
          <w:sz w:val="24"/>
          <w:szCs w:val="24"/>
        </w:rPr>
        <w:t>.</w:t>
      </w:r>
    </w:p>
    <w:p w14:paraId="2C3AB4B0" w14:textId="77777777" w:rsidR="00DE5182" w:rsidRPr="00330A7E" w:rsidRDefault="00DE5182" w:rsidP="001A78FE">
      <w:pPr>
        <w:spacing w:after="0"/>
        <w:ind w:left="992"/>
        <w:jc w:val="center"/>
        <w:rPr>
          <w:rFonts w:ascii="Times New Roman" w:eastAsia="Times New Roman" w:hAnsi="Times New Roman" w:cs="Times New Roman"/>
          <w:b/>
          <w:color w:val="0000FF"/>
          <w:sz w:val="24"/>
          <w:szCs w:val="24"/>
        </w:rPr>
      </w:pPr>
      <w:r w:rsidRPr="00330A7E">
        <w:rPr>
          <w:rFonts w:ascii="Times New Roman" w:eastAsia="Times New Roman" w:hAnsi="Times New Roman" w:cs="Times New Roman"/>
          <w:b/>
          <w:color w:val="0000FF"/>
          <w:sz w:val="24"/>
          <w:szCs w:val="24"/>
        </w:rPr>
        <w:t>Lời giải</w:t>
      </w:r>
    </w:p>
    <w:tbl>
      <w:tblPr>
        <w:tblW w:w="0" w:type="auto"/>
        <w:tblInd w:w="992" w:type="dxa"/>
        <w:tblLook w:val="04A0" w:firstRow="1" w:lastRow="0" w:firstColumn="1" w:lastColumn="0" w:noHBand="0" w:noVBand="1"/>
      </w:tblPr>
      <w:tblGrid>
        <w:gridCol w:w="2414"/>
        <w:gridCol w:w="2430"/>
        <w:gridCol w:w="2431"/>
        <w:gridCol w:w="2415"/>
      </w:tblGrid>
      <w:tr w:rsidR="00DE5182" w:rsidRPr="00330A7E" w14:paraId="6751B38A" w14:textId="77777777" w:rsidTr="00DE5182">
        <w:tc>
          <w:tcPr>
            <w:tcW w:w="2548" w:type="dxa"/>
          </w:tcPr>
          <w:p w14:paraId="63327CF5" w14:textId="77777777" w:rsidR="00DE5182" w:rsidRPr="00330A7E" w:rsidRDefault="00DE5182" w:rsidP="001A78FE">
            <w:pPr>
              <w:spacing w:after="0"/>
              <w:jc w:val="center"/>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a) Sai</w:t>
            </w:r>
          </w:p>
        </w:tc>
        <w:tc>
          <w:tcPr>
            <w:tcW w:w="2548" w:type="dxa"/>
          </w:tcPr>
          <w:p w14:paraId="22F0A59D" w14:textId="77777777" w:rsidR="00DE5182" w:rsidRPr="00330A7E" w:rsidRDefault="00DE5182" w:rsidP="001A78FE">
            <w:pPr>
              <w:spacing w:after="0"/>
              <w:jc w:val="center"/>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b) Đúng</w:t>
            </w:r>
          </w:p>
        </w:tc>
        <w:tc>
          <w:tcPr>
            <w:tcW w:w="2549" w:type="dxa"/>
          </w:tcPr>
          <w:p w14:paraId="050E2D03" w14:textId="77777777" w:rsidR="00DE5182" w:rsidRPr="00330A7E" w:rsidRDefault="00DE5182" w:rsidP="001A78FE">
            <w:pPr>
              <w:spacing w:after="0"/>
              <w:jc w:val="center"/>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c) Đúng</w:t>
            </w:r>
          </w:p>
        </w:tc>
        <w:tc>
          <w:tcPr>
            <w:tcW w:w="2549" w:type="dxa"/>
          </w:tcPr>
          <w:p w14:paraId="0BE18FAE" w14:textId="77777777" w:rsidR="00DE5182" w:rsidRPr="00330A7E" w:rsidRDefault="00DE5182" w:rsidP="001A78FE">
            <w:pPr>
              <w:spacing w:after="0"/>
              <w:jc w:val="center"/>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d) Sai</w:t>
            </w:r>
          </w:p>
        </w:tc>
      </w:tr>
    </w:tbl>
    <w:p w14:paraId="4461B137" w14:textId="77777777" w:rsidR="00DE5182" w:rsidRPr="00330A7E" w:rsidRDefault="00DE5182" w:rsidP="001A78FE">
      <w:pPr>
        <w:spacing w:after="0"/>
        <w:ind w:left="992"/>
        <w:rPr>
          <w:rFonts w:ascii="Times New Roman" w:eastAsia="Times New Roman" w:hAnsi="Times New Roman" w:cs="Times New Roman"/>
          <w:sz w:val="24"/>
          <w:szCs w:val="24"/>
        </w:rPr>
      </w:pPr>
      <w:r w:rsidRPr="00330A7E">
        <w:rPr>
          <w:rFonts w:ascii="Times New Roman" w:hAnsi="Times New Roman" w:cs="Times New Roman"/>
          <w:sz w:val="24"/>
          <w:szCs w:val="24"/>
        </w:rPr>
        <w:t xml:space="preserve"> a)</w:t>
      </w:r>
      <w:r w:rsidRPr="00330A7E">
        <w:rPr>
          <w:rFonts w:ascii="Times New Roman" w:hAnsi="Times New Roman" w:cs="Times New Roman"/>
          <w:sz w:val="24"/>
          <w:szCs w:val="24"/>
          <w:vertAlign w:val="subscript"/>
        </w:rPr>
        <w:t xml:space="preserve"> </w:t>
      </w:r>
      <w:r w:rsidRPr="00330A7E">
        <w:rPr>
          <w:rFonts w:ascii="Times New Roman" w:hAnsi="Times New Roman" w:cs="Times New Roman"/>
          <w:sz w:val="24"/>
          <w:szCs w:val="24"/>
        </w:rPr>
        <w:t>Ta có:</w:t>
      </w:r>
      <w:r w:rsidRPr="00330A7E">
        <w:rPr>
          <w:rFonts w:ascii="Times New Roman" w:hAnsi="Times New Roman" w:cs="Times New Roman"/>
          <w:sz w:val="24"/>
          <w:szCs w:val="24"/>
          <w:vertAlign w:val="subscript"/>
        </w:rPr>
        <w:t xml:space="preserve"> </w:t>
      </w:r>
      <w:r w:rsidRPr="00330A7E">
        <w:rPr>
          <w:rFonts w:ascii="Times New Roman" w:hAnsi="Times New Roman" w:cs="Times New Roman"/>
          <w:position w:val="-14"/>
          <w:sz w:val="24"/>
          <w:szCs w:val="24"/>
          <w:vertAlign w:val="subscript"/>
        </w:rPr>
        <w:object w:dxaOrig="3440" w:dyaOrig="400" w14:anchorId="17E47F12">
          <v:shape id="_x0000_i1330" type="#_x0000_t75" style="width:171.75pt;height:20.25pt" o:ole="">
            <v:imagedata r:id="rId496" o:title=""/>
          </v:shape>
          <o:OLEObject Type="Embed" ProgID="Equation.DSMT4" ShapeID="_x0000_i1330" DrawAspect="Content" ObjectID="_1796840394" r:id="rId497"/>
        </w:object>
      </w:r>
      <w:r w:rsidRPr="00330A7E">
        <w:rPr>
          <w:rFonts w:ascii="Times New Roman" w:eastAsia="Times New Roman" w:hAnsi="Times New Roman" w:cs="Times New Roman"/>
          <w:sz w:val="24"/>
          <w:szCs w:val="24"/>
        </w:rPr>
        <w:t>.</w:t>
      </w:r>
    </w:p>
    <w:p w14:paraId="7B8D72D6" w14:textId="77777777" w:rsidR="00C349C4" w:rsidRPr="00330A7E" w:rsidRDefault="00DE5182" w:rsidP="001A78FE">
      <w:pPr>
        <w:spacing w:after="0"/>
        <w:ind w:left="992"/>
        <w:rPr>
          <w:rFonts w:ascii="Times New Roman" w:eastAsia="Times New Roman" w:hAnsi="Times New Roman" w:cs="Times New Roman"/>
          <w:sz w:val="24"/>
          <w:szCs w:val="24"/>
        </w:rPr>
      </w:pPr>
      <w:r w:rsidRPr="00330A7E">
        <w:rPr>
          <w:rFonts w:ascii="Times New Roman" w:eastAsia="Georgia" w:hAnsi="Times New Roman" w:cs="Times New Roman"/>
          <w:sz w:val="24"/>
          <w:szCs w:val="24"/>
        </w:rPr>
        <w:t xml:space="preserve">b) Diện tích của hình phẳng </w:t>
      </w:r>
      <w:r w:rsidRPr="00330A7E">
        <w:rPr>
          <w:rFonts w:ascii="Times New Roman" w:hAnsi="Times New Roman" w:cs="Times New Roman"/>
          <w:position w:val="-14"/>
          <w:sz w:val="24"/>
          <w:szCs w:val="24"/>
        </w:rPr>
        <w:object w:dxaOrig="480" w:dyaOrig="400" w14:anchorId="33EB8FE9">
          <v:shape id="_x0000_i1331" type="#_x0000_t75" style="width:24pt;height:20.25pt" o:ole="">
            <v:imagedata r:id="rId204" o:title=""/>
          </v:shape>
          <o:OLEObject Type="Embed" ProgID="Equation.DSMT4" ShapeID="_x0000_i1331" DrawAspect="Content" ObjectID="_1796840395" r:id="rId498"/>
        </w:object>
      </w:r>
      <w:r w:rsidRPr="00330A7E">
        <w:rPr>
          <w:rFonts w:ascii="Times New Roman" w:eastAsia="Georgia" w:hAnsi="Times New Roman" w:cs="Times New Roman"/>
          <w:sz w:val="24"/>
          <w:szCs w:val="24"/>
        </w:rPr>
        <w:t xml:space="preserve"> là </w:t>
      </w:r>
      <w:r w:rsidRPr="00330A7E">
        <w:rPr>
          <w:rFonts w:ascii="Times New Roman" w:hAnsi="Times New Roman" w:cs="Times New Roman"/>
          <w:position w:val="-16"/>
          <w:sz w:val="24"/>
          <w:szCs w:val="24"/>
          <w:vertAlign w:val="subscript"/>
        </w:rPr>
        <w:object w:dxaOrig="5640" w:dyaOrig="480" w14:anchorId="6EFCA439">
          <v:shape id="_x0000_i1332" type="#_x0000_t75" style="width:281.25pt;height:24pt" o:ole="">
            <v:imagedata r:id="rId499" o:title=""/>
          </v:shape>
          <o:OLEObject Type="Embed" ProgID="Equation.DSMT4" ShapeID="_x0000_i1332" DrawAspect="Content" ObjectID="_1796840396" r:id="rId500"/>
        </w:object>
      </w:r>
      <w:r w:rsidRPr="00330A7E">
        <w:rPr>
          <w:rFonts w:ascii="Times New Roman" w:eastAsia="Times New Roman" w:hAnsi="Times New Roman" w:cs="Times New Roman"/>
          <w:sz w:val="24"/>
          <w:szCs w:val="24"/>
        </w:rPr>
        <w:t>.</w:t>
      </w:r>
    </w:p>
    <w:p w14:paraId="7175AB68" w14:textId="75CE0472" w:rsidR="00DE5182" w:rsidRPr="00330A7E" w:rsidRDefault="00DE5182" w:rsidP="001A78FE">
      <w:pPr>
        <w:spacing w:after="0"/>
        <w:ind w:left="992"/>
        <w:rPr>
          <w:rFonts w:ascii="Times New Roman" w:eastAsia="Times New Roman" w:hAnsi="Times New Roman" w:cs="Times New Roman"/>
          <w:sz w:val="24"/>
          <w:szCs w:val="24"/>
        </w:rPr>
      </w:pPr>
      <w:r w:rsidRPr="00330A7E">
        <w:rPr>
          <w:rFonts w:ascii="Times New Roman" w:eastAsia="Georgia" w:hAnsi="Times New Roman" w:cs="Times New Roman"/>
          <w:sz w:val="24"/>
          <w:szCs w:val="24"/>
        </w:rPr>
        <w:t xml:space="preserve">c) Diện tích của hình phẳng </w:t>
      </w:r>
      <w:r w:rsidRPr="00330A7E">
        <w:rPr>
          <w:rFonts w:ascii="Times New Roman" w:hAnsi="Times New Roman" w:cs="Times New Roman"/>
          <w:position w:val="-14"/>
          <w:sz w:val="24"/>
          <w:szCs w:val="24"/>
        </w:rPr>
        <w:object w:dxaOrig="560" w:dyaOrig="400" w14:anchorId="6D3522F4">
          <v:shape id="_x0000_i1333" type="#_x0000_t75" style="width:27.75pt;height:20.25pt" o:ole="">
            <v:imagedata r:id="rId206" o:title=""/>
          </v:shape>
          <o:OLEObject Type="Embed" ProgID="Equation.DSMT4" ShapeID="_x0000_i1333" DrawAspect="Content" ObjectID="_1796840397" r:id="rId501"/>
        </w:object>
      </w:r>
      <w:r w:rsidRPr="00330A7E">
        <w:rPr>
          <w:rFonts w:ascii="Times New Roman" w:eastAsia="Georgia" w:hAnsi="Times New Roman" w:cs="Times New Roman"/>
          <w:sz w:val="24"/>
          <w:szCs w:val="24"/>
        </w:rPr>
        <w:t xml:space="preserve"> là </w:t>
      </w:r>
      <w:r w:rsidRPr="00330A7E">
        <w:rPr>
          <w:rFonts w:ascii="Times New Roman" w:hAnsi="Times New Roman" w:cs="Times New Roman"/>
          <w:position w:val="-16"/>
          <w:sz w:val="24"/>
          <w:szCs w:val="24"/>
          <w:vertAlign w:val="subscript"/>
        </w:rPr>
        <w:object w:dxaOrig="6399" w:dyaOrig="480" w14:anchorId="2A8ADB69">
          <v:shape id="_x0000_i1334" type="#_x0000_t75" style="width:320.25pt;height:24pt" o:ole="">
            <v:imagedata r:id="rId502" o:title=""/>
          </v:shape>
          <o:OLEObject Type="Embed" ProgID="Equation.DSMT4" ShapeID="_x0000_i1334" DrawAspect="Content" ObjectID="_1796840398" r:id="rId503"/>
        </w:object>
      </w:r>
      <w:r w:rsidRPr="00330A7E">
        <w:rPr>
          <w:rFonts w:ascii="Times New Roman" w:eastAsia="Times New Roman" w:hAnsi="Times New Roman" w:cs="Times New Roman"/>
          <w:sz w:val="24"/>
          <w:szCs w:val="24"/>
        </w:rPr>
        <w:t>.</w:t>
      </w:r>
    </w:p>
    <w:p w14:paraId="4A3DBB47" w14:textId="77777777" w:rsidR="00DE5182" w:rsidRPr="00330A7E" w:rsidRDefault="00DE5182" w:rsidP="001A78FE">
      <w:pPr>
        <w:spacing w:after="0"/>
        <w:ind w:left="992"/>
        <w:rPr>
          <w:rFonts w:ascii="Times New Roman" w:hAnsi="Times New Roman" w:cs="Times New Roman"/>
          <w:sz w:val="24"/>
          <w:szCs w:val="24"/>
        </w:rPr>
      </w:pPr>
      <w:r w:rsidRPr="00330A7E">
        <w:rPr>
          <w:rFonts w:ascii="Times New Roman" w:eastAsia="Georgia" w:hAnsi="Times New Roman" w:cs="Times New Roman"/>
          <w:sz w:val="24"/>
          <w:szCs w:val="24"/>
        </w:rPr>
        <w:t xml:space="preserve">d) Nếu diện tích của </w:t>
      </w:r>
      <w:r w:rsidRPr="00330A7E">
        <w:rPr>
          <w:rFonts w:ascii="Times New Roman" w:hAnsi="Times New Roman" w:cs="Times New Roman"/>
          <w:position w:val="-14"/>
          <w:sz w:val="24"/>
          <w:szCs w:val="24"/>
        </w:rPr>
        <w:object w:dxaOrig="560" w:dyaOrig="400" w14:anchorId="2C100CDC">
          <v:shape id="_x0000_i1335" type="#_x0000_t75" style="width:27.75pt;height:20.25pt" o:ole="">
            <v:imagedata r:id="rId206" o:title=""/>
          </v:shape>
          <o:OLEObject Type="Embed" ProgID="Equation.DSMT4" ShapeID="_x0000_i1335" DrawAspect="Content" ObjectID="_1796840399" r:id="rId504"/>
        </w:object>
      </w:r>
      <w:r w:rsidRPr="00330A7E">
        <w:rPr>
          <w:rFonts w:ascii="Times New Roman" w:eastAsia="Georgia" w:hAnsi="Times New Roman" w:cs="Times New Roman"/>
          <w:sz w:val="24"/>
          <w:szCs w:val="24"/>
        </w:rPr>
        <w:t xml:space="preserve"> bằng </w:t>
      </w:r>
      <w:r w:rsidRPr="00330A7E">
        <w:rPr>
          <w:rFonts w:ascii="Times New Roman" w:hAnsi="Times New Roman" w:cs="Times New Roman"/>
          <w:position w:val="-24"/>
          <w:sz w:val="24"/>
          <w:szCs w:val="24"/>
        </w:rPr>
        <w:object w:dxaOrig="240" w:dyaOrig="620" w14:anchorId="7ECA12DC">
          <v:shape id="_x0000_i1336" type="#_x0000_t75" style="width:12pt;height:32.25pt" o:ole="">
            <v:imagedata r:id="rId211" o:title=""/>
          </v:shape>
          <o:OLEObject Type="Embed" ProgID="Equation.DSMT4" ShapeID="_x0000_i1336" DrawAspect="Content" ObjectID="_1796840400" r:id="rId505"/>
        </w:object>
      </w:r>
      <w:r w:rsidRPr="00330A7E">
        <w:rPr>
          <w:rFonts w:ascii="Times New Roman" w:eastAsia="Georgia" w:hAnsi="Times New Roman" w:cs="Times New Roman"/>
          <w:sz w:val="24"/>
          <w:szCs w:val="24"/>
        </w:rPr>
        <w:t xml:space="preserve"> diện tích của </w:t>
      </w:r>
      <w:r w:rsidRPr="00330A7E">
        <w:rPr>
          <w:rFonts w:ascii="Times New Roman" w:hAnsi="Times New Roman" w:cs="Times New Roman"/>
          <w:position w:val="-14"/>
          <w:sz w:val="24"/>
          <w:szCs w:val="24"/>
        </w:rPr>
        <w:object w:dxaOrig="480" w:dyaOrig="400" w14:anchorId="294271F1">
          <v:shape id="_x0000_i1337" type="#_x0000_t75" style="width:24pt;height:20.25pt" o:ole="">
            <v:imagedata r:id="rId204" o:title=""/>
          </v:shape>
          <o:OLEObject Type="Embed" ProgID="Equation.DSMT4" ShapeID="_x0000_i1337" DrawAspect="Content" ObjectID="_1796840401" r:id="rId506"/>
        </w:object>
      </w:r>
      <w:r w:rsidRPr="00330A7E">
        <w:rPr>
          <w:rFonts w:ascii="Times New Roman" w:eastAsia="Georgia" w:hAnsi="Times New Roman" w:cs="Times New Roman"/>
          <w:sz w:val="24"/>
          <w:szCs w:val="24"/>
        </w:rPr>
        <w:t xml:space="preserve"> thì </w:t>
      </w:r>
      <w:r w:rsidRPr="00330A7E">
        <w:rPr>
          <w:rFonts w:ascii="Times New Roman" w:hAnsi="Times New Roman" w:cs="Times New Roman"/>
          <w:position w:val="-24"/>
          <w:sz w:val="24"/>
          <w:szCs w:val="24"/>
        </w:rPr>
        <w:object w:dxaOrig="1579" w:dyaOrig="620" w14:anchorId="7519F34E">
          <v:shape id="_x0000_i1338" type="#_x0000_t75" style="width:78.75pt;height:32.25pt" o:ole="">
            <v:imagedata r:id="rId507" o:title=""/>
          </v:shape>
          <o:OLEObject Type="Embed" ProgID="Equation.DSMT4" ShapeID="_x0000_i1338" DrawAspect="Content" ObjectID="_1796840402" r:id="rId508"/>
        </w:object>
      </w:r>
    </w:p>
    <w:p w14:paraId="3D466E6E" w14:textId="77777777" w:rsidR="00DE5182" w:rsidRPr="00330A7E" w:rsidRDefault="00DE5182" w:rsidP="001A78FE">
      <w:pPr>
        <w:spacing w:after="0"/>
        <w:ind w:left="992"/>
        <w:rPr>
          <w:rFonts w:ascii="Times New Roman" w:eastAsia="Georgia" w:hAnsi="Times New Roman" w:cs="Times New Roman"/>
          <w:b/>
          <w:bCs/>
          <w:color w:val="0000FF"/>
          <w:sz w:val="24"/>
          <w:szCs w:val="24"/>
        </w:rPr>
      </w:pPr>
      <w:r w:rsidRPr="00330A7E">
        <w:rPr>
          <w:rFonts w:ascii="Times New Roman" w:hAnsi="Times New Roman" w:cs="Times New Roman"/>
          <w:position w:val="-60"/>
          <w:sz w:val="24"/>
          <w:szCs w:val="24"/>
        </w:rPr>
        <w:object w:dxaOrig="8260" w:dyaOrig="1320" w14:anchorId="7F97DF7C">
          <v:shape id="_x0000_i1339" type="#_x0000_t75" style="width:412.5pt;height:65.25pt" o:ole="">
            <v:imagedata r:id="rId509" o:title=""/>
          </v:shape>
          <o:OLEObject Type="Embed" ProgID="Equation.DSMT4" ShapeID="_x0000_i1339" DrawAspect="Content" ObjectID="_1796840403" r:id="rId510"/>
        </w:object>
      </w:r>
    </w:p>
    <w:p w14:paraId="5207516B" w14:textId="101E3EEE" w:rsidR="00DE5182" w:rsidRPr="00330A7E" w:rsidRDefault="00DE5182" w:rsidP="000E1E56">
      <w:pPr>
        <w:pStyle w:val="ListParagraph"/>
        <w:numPr>
          <w:ilvl w:val="0"/>
          <w:numId w:val="3"/>
        </w:numPr>
        <w:tabs>
          <w:tab w:val="left" w:pos="992"/>
        </w:tabs>
        <w:spacing w:before="120"/>
        <w:contextualSpacing w:val="0"/>
        <w:rPr>
          <w:rFonts w:ascii="Times New Roman" w:hAnsi="Times New Roman" w:cs="Times New Roman"/>
          <w:sz w:val="24"/>
          <w:szCs w:val="24"/>
        </w:rPr>
      </w:pPr>
      <w:r w:rsidRPr="00330A7E">
        <w:rPr>
          <w:rFonts w:ascii="Times New Roman" w:eastAsia="Georgia" w:hAnsi="Times New Roman" w:cs="Times New Roman"/>
          <w:sz w:val="24"/>
          <w:szCs w:val="24"/>
        </w:rPr>
        <w:t xml:space="preserve">Trong không gian </w:t>
      </w:r>
      <w:r w:rsidRPr="00330A7E">
        <w:rPr>
          <w:rFonts w:ascii="Times New Roman" w:hAnsi="Times New Roman" w:cs="Times New Roman"/>
          <w:position w:val="-10"/>
          <w:sz w:val="24"/>
          <w:szCs w:val="24"/>
        </w:rPr>
        <w:object w:dxaOrig="560" w:dyaOrig="320" w14:anchorId="00658479">
          <v:shape id="_x0000_i1340" type="#_x0000_t75" style="width:27.75pt;height:16.5pt" o:ole="">
            <v:imagedata r:id="rId156" o:title=""/>
          </v:shape>
          <o:OLEObject Type="Embed" ProgID="Equation.DSMT4" ShapeID="_x0000_i1340" DrawAspect="Content" ObjectID="_1796840404" r:id="rId511"/>
        </w:object>
      </w:r>
      <w:r w:rsidRPr="00330A7E">
        <w:rPr>
          <w:rFonts w:ascii="Times New Roman" w:eastAsia="Georgia" w:hAnsi="Times New Roman" w:cs="Times New Roman"/>
          <w:sz w:val="24"/>
          <w:szCs w:val="24"/>
        </w:rPr>
        <w:t xml:space="preserve">, cho các điểm </w:t>
      </w:r>
      <w:r w:rsidRPr="00330A7E">
        <w:rPr>
          <w:rFonts w:ascii="Times New Roman" w:hAnsi="Times New Roman" w:cs="Times New Roman"/>
          <w:position w:val="-14"/>
          <w:sz w:val="24"/>
          <w:szCs w:val="24"/>
        </w:rPr>
        <w:object w:dxaOrig="2040" w:dyaOrig="400" w14:anchorId="5197C323">
          <v:shape id="_x0000_i1341" type="#_x0000_t75" style="width:102pt;height:20.25pt" o:ole="">
            <v:imagedata r:id="rId217" o:title=""/>
          </v:shape>
          <o:OLEObject Type="Embed" ProgID="Equation.DSMT4" ShapeID="_x0000_i1341" DrawAspect="Content" ObjectID="_1796840405" r:id="rId512"/>
        </w:object>
      </w:r>
      <w:r w:rsidRPr="00330A7E">
        <w:rPr>
          <w:rFonts w:ascii="Times New Roman" w:eastAsia="Georgia" w:hAnsi="Times New Roman" w:cs="Times New Roman"/>
          <w:sz w:val="24"/>
          <w:szCs w:val="24"/>
        </w:rPr>
        <w:t xml:space="preserve"> và </w:t>
      </w:r>
      <w:r w:rsidRPr="00330A7E">
        <w:rPr>
          <w:rFonts w:ascii="Times New Roman" w:hAnsi="Times New Roman" w:cs="Times New Roman"/>
          <w:position w:val="-14"/>
          <w:sz w:val="24"/>
          <w:szCs w:val="24"/>
        </w:rPr>
        <w:object w:dxaOrig="1020" w:dyaOrig="400" w14:anchorId="462603DC">
          <v:shape id="_x0000_i1342" type="#_x0000_t75" style="width:50.25pt;height:20.25pt" o:ole="">
            <v:imagedata r:id="rId219" o:title=""/>
          </v:shape>
          <o:OLEObject Type="Embed" ProgID="Equation.DSMT4" ShapeID="_x0000_i1342" DrawAspect="Content" ObjectID="_1796840406" r:id="rId513"/>
        </w:object>
      </w:r>
      <w:r w:rsidRPr="00330A7E">
        <w:rPr>
          <w:rFonts w:ascii="Times New Roman" w:hAnsi="Times New Roman" w:cs="Times New Roman"/>
          <w:sz w:val="24"/>
          <w:szCs w:val="24"/>
        </w:rPr>
        <w:t>.</w:t>
      </w:r>
    </w:p>
    <w:p w14:paraId="7DCB5F71" w14:textId="77777777" w:rsidR="00DE5182" w:rsidRPr="00330A7E" w:rsidRDefault="00DE5182" w:rsidP="001A78FE">
      <w:pPr>
        <w:spacing w:after="0"/>
        <w:ind w:left="992" w:firstLine="720"/>
        <w:rPr>
          <w:rFonts w:ascii="Times New Roman" w:hAnsi="Times New Roman" w:cs="Times New Roman"/>
          <w:sz w:val="24"/>
          <w:szCs w:val="24"/>
        </w:rPr>
      </w:pPr>
      <w:r w:rsidRPr="00330A7E">
        <w:rPr>
          <w:rFonts w:ascii="Times New Roman" w:eastAsia="Georgia" w:hAnsi="Times New Roman" w:cs="Times New Roman"/>
          <w:sz w:val="24"/>
          <w:szCs w:val="24"/>
        </w:rPr>
        <w:t xml:space="preserve">a) Trọng tâm của tam giác </w:t>
      </w:r>
      <w:r w:rsidRPr="00330A7E">
        <w:rPr>
          <w:rFonts w:ascii="Times New Roman" w:hAnsi="Times New Roman" w:cs="Times New Roman"/>
          <w:position w:val="-6"/>
          <w:sz w:val="24"/>
          <w:szCs w:val="24"/>
        </w:rPr>
        <w:object w:dxaOrig="560" w:dyaOrig="279" w14:anchorId="3B6EF799">
          <v:shape id="_x0000_i1343" type="#_x0000_t75" style="width:27.75pt;height:14.25pt" o:ole="">
            <v:imagedata r:id="rId221" o:title=""/>
          </v:shape>
          <o:OLEObject Type="Embed" ProgID="Equation.DSMT4" ShapeID="_x0000_i1343" DrawAspect="Content" ObjectID="_1796840407" r:id="rId514"/>
        </w:object>
      </w:r>
      <w:r w:rsidRPr="00330A7E">
        <w:rPr>
          <w:rFonts w:ascii="Times New Roman" w:eastAsia="Georgia" w:hAnsi="Times New Roman" w:cs="Times New Roman"/>
          <w:sz w:val="24"/>
          <w:szCs w:val="24"/>
        </w:rPr>
        <w:t xml:space="preserve"> là </w:t>
      </w:r>
      <w:r w:rsidRPr="00330A7E">
        <w:rPr>
          <w:rFonts w:ascii="Times New Roman" w:hAnsi="Times New Roman" w:cs="Times New Roman"/>
          <w:position w:val="-14"/>
          <w:sz w:val="24"/>
          <w:szCs w:val="24"/>
        </w:rPr>
        <w:object w:dxaOrig="840" w:dyaOrig="400" w14:anchorId="2B1D78E8">
          <v:shape id="_x0000_i1344" type="#_x0000_t75" style="width:42pt;height:20.25pt" o:ole="">
            <v:imagedata r:id="rId223" o:title=""/>
          </v:shape>
          <o:OLEObject Type="Embed" ProgID="Equation.DSMT4" ShapeID="_x0000_i1344" DrawAspect="Content" ObjectID="_1796840408" r:id="rId515"/>
        </w:object>
      </w:r>
      <w:r w:rsidRPr="00330A7E">
        <w:rPr>
          <w:rFonts w:ascii="Times New Roman" w:hAnsi="Times New Roman" w:cs="Times New Roman"/>
          <w:sz w:val="24"/>
          <w:szCs w:val="24"/>
        </w:rPr>
        <w:t>.</w:t>
      </w:r>
    </w:p>
    <w:p w14:paraId="7E196FA1" w14:textId="77777777" w:rsidR="00DE5182" w:rsidRPr="00330A7E" w:rsidRDefault="00DE5182" w:rsidP="001A78FE">
      <w:pPr>
        <w:spacing w:after="0"/>
        <w:ind w:left="992" w:firstLine="720"/>
        <w:rPr>
          <w:rFonts w:ascii="Times New Roman" w:hAnsi="Times New Roman" w:cs="Times New Roman"/>
          <w:sz w:val="24"/>
          <w:szCs w:val="24"/>
        </w:rPr>
      </w:pPr>
      <w:r w:rsidRPr="00330A7E">
        <w:rPr>
          <w:rFonts w:ascii="Times New Roman" w:eastAsia="Georgia" w:hAnsi="Times New Roman" w:cs="Times New Roman"/>
          <w:sz w:val="24"/>
          <w:szCs w:val="24"/>
        </w:rPr>
        <w:lastRenderedPageBreak/>
        <w:t xml:space="preserve">b) Biết rằng </w:t>
      </w:r>
      <w:r w:rsidRPr="00330A7E">
        <w:rPr>
          <w:rFonts w:ascii="Times New Roman" w:hAnsi="Times New Roman" w:cs="Times New Roman"/>
          <w:position w:val="-6"/>
          <w:sz w:val="24"/>
          <w:szCs w:val="24"/>
        </w:rPr>
        <w:object w:dxaOrig="240" w:dyaOrig="279" w14:anchorId="24B42B55">
          <v:shape id="_x0000_i1345" type="#_x0000_t75" style="width:12pt;height:14.25pt" o:ole="">
            <v:imagedata r:id="rId225" o:title=""/>
          </v:shape>
          <o:OLEObject Type="Embed" ProgID="Equation.DSMT4" ShapeID="_x0000_i1345" DrawAspect="Content" ObjectID="_1796840409" r:id="rId516"/>
        </w:object>
      </w:r>
      <w:r w:rsidRPr="00330A7E">
        <w:rPr>
          <w:rFonts w:ascii="Times New Roman" w:eastAsia="Georgia" w:hAnsi="Times New Roman" w:cs="Times New Roman"/>
          <w:sz w:val="24"/>
          <w:szCs w:val="24"/>
        </w:rPr>
        <w:t xml:space="preserve"> là trọng tâm của tam giác </w:t>
      </w:r>
      <w:r w:rsidRPr="00330A7E">
        <w:rPr>
          <w:rFonts w:ascii="Times New Roman" w:hAnsi="Times New Roman" w:cs="Times New Roman"/>
          <w:position w:val="-4"/>
          <w:sz w:val="24"/>
          <w:szCs w:val="24"/>
        </w:rPr>
        <w:object w:dxaOrig="540" w:dyaOrig="260" w14:anchorId="2EEF278F">
          <v:shape id="_x0000_i1346" type="#_x0000_t75" style="width:27pt;height:13.5pt" o:ole="">
            <v:imagedata r:id="rId227" o:title=""/>
          </v:shape>
          <o:OLEObject Type="Embed" ProgID="Equation.DSMT4" ShapeID="_x0000_i1346" DrawAspect="Content" ObjectID="_1796840410" r:id="rId517"/>
        </w:object>
      </w:r>
      <w:r w:rsidRPr="00330A7E">
        <w:rPr>
          <w:rFonts w:ascii="Times New Roman" w:eastAsia="Georgia" w:hAnsi="Times New Roman" w:cs="Times New Roman"/>
          <w:sz w:val="24"/>
          <w:szCs w:val="24"/>
        </w:rPr>
        <w:t xml:space="preserve">. Toạ độ của điểm </w:t>
      </w:r>
      <w:r w:rsidRPr="00330A7E">
        <w:rPr>
          <w:rFonts w:ascii="Times New Roman" w:hAnsi="Times New Roman" w:cs="Times New Roman"/>
          <w:position w:val="-4"/>
          <w:sz w:val="24"/>
          <w:szCs w:val="24"/>
        </w:rPr>
        <w:object w:dxaOrig="240" w:dyaOrig="260" w14:anchorId="27CD5DF6">
          <v:shape id="_x0000_i1347" type="#_x0000_t75" style="width:12pt;height:13.5pt" o:ole="">
            <v:imagedata r:id="rId229" o:title=""/>
          </v:shape>
          <o:OLEObject Type="Embed" ProgID="Equation.DSMT4" ShapeID="_x0000_i1347" DrawAspect="Content" ObjectID="_1796840411" r:id="rId518"/>
        </w:object>
      </w:r>
      <w:r w:rsidRPr="00330A7E">
        <w:rPr>
          <w:rFonts w:ascii="Times New Roman" w:eastAsia="Georgia" w:hAnsi="Times New Roman" w:cs="Times New Roman"/>
          <w:sz w:val="24"/>
          <w:szCs w:val="24"/>
        </w:rPr>
        <w:t xml:space="preserve"> là </w:t>
      </w:r>
      <w:r w:rsidRPr="00330A7E">
        <w:rPr>
          <w:rFonts w:ascii="Times New Roman" w:hAnsi="Times New Roman" w:cs="Times New Roman"/>
          <w:position w:val="-14"/>
          <w:sz w:val="24"/>
          <w:szCs w:val="24"/>
        </w:rPr>
        <w:object w:dxaOrig="1020" w:dyaOrig="400" w14:anchorId="0C9A6503">
          <v:shape id="_x0000_i1348" type="#_x0000_t75" style="width:50.25pt;height:20.25pt" o:ole="">
            <v:imagedata r:id="rId231" o:title=""/>
          </v:shape>
          <o:OLEObject Type="Embed" ProgID="Equation.DSMT4" ShapeID="_x0000_i1348" DrawAspect="Content" ObjectID="_1796840412" r:id="rId519"/>
        </w:object>
      </w:r>
      <w:r w:rsidRPr="00330A7E">
        <w:rPr>
          <w:rFonts w:ascii="Times New Roman" w:hAnsi="Times New Roman" w:cs="Times New Roman"/>
          <w:sz w:val="24"/>
          <w:szCs w:val="24"/>
        </w:rPr>
        <w:t>.</w:t>
      </w:r>
    </w:p>
    <w:p w14:paraId="30DC5DD0" w14:textId="77777777" w:rsidR="00DE5182" w:rsidRPr="00330A7E" w:rsidRDefault="00DE5182" w:rsidP="001A78FE">
      <w:pPr>
        <w:spacing w:after="0"/>
        <w:ind w:left="992" w:firstLine="720"/>
        <w:rPr>
          <w:rFonts w:ascii="Times New Roman" w:hAnsi="Times New Roman" w:cs="Times New Roman"/>
          <w:sz w:val="24"/>
          <w:szCs w:val="24"/>
        </w:rPr>
      </w:pPr>
      <w:r w:rsidRPr="00330A7E">
        <w:rPr>
          <w:rFonts w:ascii="Times New Roman" w:eastAsia="Georgia" w:hAnsi="Times New Roman" w:cs="Times New Roman"/>
          <w:sz w:val="24"/>
          <w:szCs w:val="24"/>
        </w:rPr>
        <w:t xml:space="preserve">c) Khoảng cách từ điểm </w:t>
      </w:r>
      <w:r w:rsidRPr="00330A7E">
        <w:rPr>
          <w:rFonts w:ascii="Times New Roman" w:hAnsi="Times New Roman" w:cs="Times New Roman"/>
          <w:position w:val="-4"/>
          <w:sz w:val="24"/>
          <w:szCs w:val="24"/>
        </w:rPr>
        <w:object w:dxaOrig="240" w:dyaOrig="260" w14:anchorId="1A21D1E0">
          <v:shape id="_x0000_i1349" type="#_x0000_t75" style="width:12pt;height:13.5pt" o:ole="">
            <v:imagedata r:id="rId233" o:title=""/>
          </v:shape>
          <o:OLEObject Type="Embed" ProgID="Equation.DSMT4" ShapeID="_x0000_i1349" DrawAspect="Content" ObjectID="_1796840413" r:id="rId520"/>
        </w:object>
      </w:r>
      <w:r w:rsidRPr="00330A7E">
        <w:rPr>
          <w:rFonts w:ascii="Times New Roman" w:eastAsia="Georgia" w:hAnsi="Times New Roman" w:cs="Times New Roman"/>
          <w:sz w:val="24"/>
          <w:szCs w:val="24"/>
        </w:rPr>
        <w:t xml:space="preserve"> đến mặt phẳng </w:t>
      </w:r>
      <w:r w:rsidRPr="00330A7E">
        <w:rPr>
          <w:rFonts w:ascii="Times New Roman" w:hAnsi="Times New Roman" w:cs="Times New Roman"/>
          <w:position w:val="-14"/>
          <w:sz w:val="24"/>
          <w:szCs w:val="24"/>
        </w:rPr>
        <w:object w:dxaOrig="639" w:dyaOrig="400" w14:anchorId="1E7D312E">
          <v:shape id="_x0000_i1350" type="#_x0000_t75" style="width:32.25pt;height:20.25pt" o:ole="">
            <v:imagedata r:id="rId235" o:title=""/>
          </v:shape>
          <o:OLEObject Type="Embed" ProgID="Equation.DSMT4" ShapeID="_x0000_i1350" DrawAspect="Content" ObjectID="_1796840414" r:id="rId521"/>
        </w:object>
      </w:r>
      <w:r w:rsidRPr="00330A7E">
        <w:rPr>
          <w:rFonts w:ascii="Times New Roman" w:eastAsia="Georgia" w:hAnsi="Times New Roman" w:cs="Times New Roman"/>
          <w:sz w:val="24"/>
          <w:szCs w:val="24"/>
        </w:rPr>
        <w:t xml:space="preserve"> bằng </w:t>
      </w:r>
      <w:r w:rsidRPr="00330A7E">
        <w:rPr>
          <w:rFonts w:ascii="Times New Roman" w:hAnsi="Times New Roman" w:cs="Times New Roman"/>
          <w:position w:val="-8"/>
          <w:sz w:val="24"/>
          <w:szCs w:val="24"/>
        </w:rPr>
        <w:object w:dxaOrig="499" w:dyaOrig="360" w14:anchorId="43D46B08">
          <v:shape id="_x0000_i1351" type="#_x0000_t75" style="width:25.5pt;height:18pt" o:ole="">
            <v:imagedata r:id="rId237" o:title=""/>
          </v:shape>
          <o:OLEObject Type="Embed" ProgID="Equation.DSMT4" ShapeID="_x0000_i1351" DrawAspect="Content" ObjectID="_1796840415" r:id="rId522"/>
        </w:object>
      </w:r>
      <w:r w:rsidRPr="00330A7E">
        <w:rPr>
          <w:rFonts w:ascii="Times New Roman" w:hAnsi="Times New Roman" w:cs="Times New Roman"/>
          <w:sz w:val="24"/>
          <w:szCs w:val="24"/>
        </w:rPr>
        <w:t>.</w:t>
      </w:r>
    </w:p>
    <w:p w14:paraId="1107C4D0" w14:textId="77777777" w:rsidR="00DE5182" w:rsidRPr="00330A7E" w:rsidRDefault="00DE5182" w:rsidP="001A78FE">
      <w:pPr>
        <w:spacing w:after="0"/>
        <w:ind w:left="992" w:firstLine="720"/>
        <w:rPr>
          <w:rFonts w:ascii="Times New Roman" w:hAnsi="Times New Roman" w:cs="Times New Roman"/>
          <w:sz w:val="24"/>
          <w:szCs w:val="24"/>
        </w:rPr>
      </w:pPr>
      <w:r w:rsidRPr="00330A7E">
        <w:rPr>
          <w:rFonts w:ascii="Times New Roman" w:eastAsia="Georgia" w:hAnsi="Times New Roman" w:cs="Times New Roman"/>
          <w:sz w:val="24"/>
          <w:szCs w:val="24"/>
        </w:rPr>
        <w:t xml:space="preserve">d) Xét điểm </w:t>
      </w:r>
      <w:r w:rsidRPr="00330A7E">
        <w:rPr>
          <w:rFonts w:ascii="Times New Roman" w:hAnsi="Times New Roman" w:cs="Times New Roman"/>
          <w:position w:val="-4"/>
          <w:sz w:val="24"/>
          <w:szCs w:val="24"/>
        </w:rPr>
        <w:object w:dxaOrig="320" w:dyaOrig="260" w14:anchorId="471AEA06">
          <v:shape id="_x0000_i1352" type="#_x0000_t75" style="width:16.5pt;height:13.5pt" o:ole="">
            <v:imagedata r:id="rId239" o:title=""/>
          </v:shape>
          <o:OLEObject Type="Embed" ProgID="Equation.DSMT4" ShapeID="_x0000_i1352" DrawAspect="Content" ObjectID="_1796840416" r:id="rId523"/>
        </w:object>
      </w:r>
      <w:r w:rsidRPr="00330A7E">
        <w:rPr>
          <w:rFonts w:ascii="Times New Roman" w:eastAsia="Georgia" w:hAnsi="Times New Roman" w:cs="Times New Roman"/>
          <w:sz w:val="24"/>
          <w:szCs w:val="24"/>
        </w:rPr>
        <w:t xml:space="preserve"> thuộc mặt phẳng </w:t>
      </w:r>
      <w:r w:rsidRPr="00330A7E">
        <w:rPr>
          <w:rFonts w:ascii="Times New Roman" w:hAnsi="Times New Roman" w:cs="Times New Roman"/>
          <w:position w:val="-14"/>
          <w:sz w:val="24"/>
          <w:szCs w:val="24"/>
        </w:rPr>
        <w:object w:dxaOrig="639" w:dyaOrig="400" w14:anchorId="6E90B308">
          <v:shape id="_x0000_i1353" type="#_x0000_t75" style="width:32.25pt;height:20.25pt" o:ole="">
            <v:imagedata r:id="rId241" o:title=""/>
          </v:shape>
          <o:OLEObject Type="Embed" ProgID="Equation.DSMT4" ShapeID="_x0000_i1353" DrawAspect="Content" ObjectID="_1796840417" r:id="rId524"/>
        </w:object>
      </w:r>
      <w:r w:rsidRPr="00330A7E">
        <w:rPr>
          <w:rFonts w:ascii="Times New Roman" w:hAnsi="Times New Roman" w:cs="Times New Roman"/>
          <w:sz w:val="24"/>
          <w:szCs w:val="24"/>
        </w:rPr>
        <w:t xml:space="preserve"> sao cho </w:t>
      </w:r>
      <w:r w:rsidRPr="00330A7E">
        <w:rPr>
          <w:rFonts w:ascii="Times New Roman" w:hAnsi="Times New Roman" w:cs="Times New Roman"/>
          <w:position w:val="-18"/>
          <w:sz w:val="24"/>
          <w:szCs w:val="24"/>
        </w:rPr>
        <w:object w:dxaOrig="2299" w:dyaOrig="480" w14:anchorId="4031255B">
          <v:shape id="_x0000_i1354" type="#_x0000_t75" style="width:114.75pt;height:24pt" o:ole="">
            <v:imagedata r:id="rId243" o:title=""/>
          </v:shape>
          <o:OLEObject Type="Embed" ProgID="Equation.DSMT4" ShapeID="_x0000_i1354" DrawAspect="Content" ObjectID="_1796840418" r:id="rId525"/>
        </w:object>
      </w:r>
      <w:r w:rsidRPr="00330A7E">
        <w:rPr>
          <w:rFonts w:ascii="Times New Roman" w:eastAsia="Georgia" w:hAnsi="Times New Roman" w:cs="Times New Roman"/>
          <w:sz w:val="24"/>
          <w:szCs w:val="24"/>
        </w:rPr>
        <w:t xml:space="preserve">. Giá trị lớn nhất của độ dài đoạn thẳng </w:t>
      </w:r>
      <w:r w:rsidRPr="00330A7E">
        <w:rPr>
          <w:rFonts w:ascii="Times New Roman" w:hAnsi="Times New Roman" w:cs="Times New Roman"/>
          <w:position w:val="-4"/>
          <w:sz w:val="24"/>
          <w:szCs w:val="24"/>
        </w:rPr>
        <w:object w:dxaOrig="480" w:dyaOrig="260" w14:anchorId="3872D9D1">
          <v:shape id="_x0000_i1355" type="#_x0000_t75" style="width:24pt;height:13.5pt" o:ole="">
            <v:imagedata r:id="rId245" o:title=""/>
          </v:shape>
          <o:OLEObject Type="Embed" ProgID="Equation.DSMT4" ShapeID="_x0000_i1355" DrawAspect="Content" ObjectID="_1796840419" r:id="rId526"/>
        </w:object>
      </w:r>
      <w:r w:rsidRPr="00330A7E">
        <w:rPr>
          <w:rFonts w:ascii="Times New Roman" w:eastAsia="Georgia" w:hAnsi="Times New Roman" w:cs="Times New Roman"/>
          <w:sz w:val="24"/>
          <w:szCs w:val="24"/>
        </w:rPr>
        <w:t xml:space="preserve"> bằng </w:t>
      </w:r>
      <w:r w:rsidRPr="00330A7E">
        <w:rPr>
          <w:rFonts w:ascii="Times New Roman" w:hAnsi="Times New Roman" w:cs="Times New Roman"/>
          <w:position w:val="-8"/>
          <w:sz w:val="24"/>
          <w:szCs w:val="24"/>
        </w:rPr>
        <w:object w:dxaOrig="499" w:dyaOrig="360" w14:anchorId="291B04E3">
          <v:shape id="_x0000_i1356" type="#_x0000_t75" style="width:25.5pt;height:18pt" o:ole="">
            <v:imagedata r:id="rId237" o:title=""/>
          </v:shape>
          <o:OLEObject Type="Embed" ProgID="Equation.DSMT4" ShapeID="_x0000_i1356" DrawAspect="Content" ObjectID="_1796840420" r:id="rId527"/>
        </w:object>
      </w:r>
      <w:r w:rsidRPr="00330A7E">
        <w:rPr>
          <w:rFonts w:ascii="Times New Roman" w:hAnsi="Times New Roman" w:cs="Times New Roman"/>
          <w:sz w:val="24"/>
          <w:szCs w:val="24"/>
        </w:rPr>
        <w:t>.</w:t>
      </w:r>
    </w:p>
    <w:p w14:paraId="721627A4" w14:textId="77777777" w:rsidR="00DE5182" w:rsidRPr="00330A7E" w:rsidRDefault="00DE5182" w:rsidP="001A78FE">
      <w:pPr>
        <w:spacing w:after="0"/>
        <w:ind w:left="992"/>
        <w:jc w:val="center"/>
        <w:rPr>
          <w:rFonts w:ascii="Times New Roman" w:eastAsia="Times New Roman" w:hAnsi="Times New Roman" w:cs="Times New Roman"/>
          <w:b/>
          <w:color w:val="0000FF"/>
          <w:sz w:val="24"/>
          <w:szCs w:val="24"/>
        </w:rPr>
      </w:pPr>
      <w:r w:rsidRPr="00330A7E">
        <w:rPr>
          <w:rFonts w:ascii="Times New Roman" w:eastAsia="Times New Roman" w:hAnsi="Times New Roman" w:cs="Times New Roman"/>
          <w:b/>
          <w:color w:val="0000FF"/>
          <w:sz w:val="24"/>
          <w:szCs w:val="24"/>
        </w:rPr>
        <w:t>Lời giải</w:t>
      </w:r>
    </w:p>
    <w:tbl>
      <w:tblPr>
        <w:tblW w:w="0" w:type="auto"/>
        <w:tblInd w:w="992" w:type="dxa"/>
        <w:tblLook w:val="04A0" w:firstRow="1" w:lastRow="0" w:firstColumn="1" w:lastColumn="0" w:noHBand="0" w:noVBand="1"/>
      </w:tblPr>
      <w:tblGrid>
        <w:gridCol w:w="2430"/>
        <w:gridCol w:w="2430"/>
        <w:gridCol w:w="2415"/>
        <w:gridCol w:w="2415"/>
      </w:tblGrid>
      <w:tr w:rsidR="00DE5182" w:rsidRPr="00330A7E" w14:paraId="75B91CBC" w14:textId="77777777" w:rsidTr="00DE5182">
        <w:tc>
          <w:tcPr>
            <w:tcW w:w="2548" w:type="dxa"/>
          </w:tcPr>
          <w:p w14:paraId="56FBB4BD" w14:textId="77777777" w:rsidR="00DE5182" w:rsidRPr="00330A7E" w:rsidRDefault="00DE5182" w:rsidP="001A78FE">
            <w:pPr>
              <w:spacing w:after="0"/>
              <w:jc w:val="center"/>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a) Đúng</w:t>
            </w:r>
          </w:p>
        </w:tc>
        <w:tc>
          <w:tcPr>
            <w:tcW w:w="2548" w:type="dxa"/>
          </w:tcPr>
          <w:p w14:paraId="1151A1BC" w14:textId="77777777" w:rsidR="00DE5182" w:rsidRPr="00330A7E" w:rsidRDefault="00DE5182" w:rsidP="001A78FE">
            <w:pPr>
              <w:spacing w:after="0"/>
              <w:jc w:val="center"/>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b) Đúng</w:t>
            </w:r>
          </w:p>
        </w:tc>
        <w:tc>
          <w:tcPr>
            <w:tcW w:w="2549" w:type="dxa"/>
          </w:tcPr>
          <w:p w14:paraId="03B6726E" w14:textId="77777777" w:rsidR="00DE5182" w:rsidRPr="00330A7E" w:rsidRDefault="00DE5182" w:rsidP="001A78FE">
            <w:pPr>
              <w:spacing w:after="0"/>
              <w:jc w:val="center"/>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c) Sai</w:t>
            </w:r>
          </w:p>
        </w:tc>
        <w:tc>
          <w:tcPr>
            <w:tcW w:w="2549" w:type="dxa"/>
          </w:tcPr>
          <w:p w14:paraId="0950A43B" w14:textId="77777777" w:rsidR="00DE5182" w:rsidRPr="00330A7E" w:rsidRDefault="00DE5182" w:rsidP="001A78FE">
            <w:pPr>
              <w:spacing w:after="0"/>
              <w:jc w:val="center"/>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d) Sai</w:t>
            </w:r>
          </w:p>
        </w:tc>
      </w:tr>
    </w:tbl>
    <w:p w14:paraId="28B651E4" w14:textId="77777777" w:rsidR="00C349C4" w:rsidRPr="00330A7E" w:rsidRDefault="00DE5182" w:rsidP="001A78FE">
      <w:pPr>
        <w:spacing w:after="0"/>
        <w:ind w:left="992" w:firstLine="72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a) Toạ độ trọng tâm </w:t>
      </w:r>
      <w:r w:rsidRPr="00330A7E">
        <w:rPr>
          <w:rFonts w:ascii="Times New Roman" w:hAnsi="Times New Roman" w:cs="Times New Roman"/>
          <w:position w:val="-16"/>
          <w:sz w:val="24"/>
          <w:szCs w:val="24"/>
        </w:rPr>
        <w:object w:dxaOrig="1280" w:dyaOrig="440" w14:anchorId="0C9749C4">
          <v:shape id="_x0000_i1357" type="#_x0000_t75" style="width:63.75pt;height:21.75pt" o:ole="">
            <v:imagedata r:id="rId528" o:title=""/>
          </v:shape>
          <o:OLEObject Type="Embed" ProgID="Equation.DSMT4" ShapeID="_x0000_i1357" DrawAspect="Content" ObjectID="_1796840421" r:id="rId529"/>
        </w:object>
      </w:r>
      <w:r w:rsidRPr="00330A7E">
        <w:rPr>
          <w:rFonts w:ascii="Times New Roman" w:eastAsia="Times New Roman" w:hAnsi="Times New Roman" w:cs="Times New Roman"/>
          <w:sz w:val="24"/>
          <w:szCs w:val="24"/>
        </w:rPr>
        <w:t xml:space="preserve"> của tam giác </w:t>
      </w:r>
      <w:r w:rsidRPr="00330A7E">
        <w:rPr>
          <w:rFonts w:ascii="Times New Roman" w:hAnsi="Times New Roman" w:cs="Times New Roman"/>
          <w:position w:val="-10"/>
          <w:sz w:val="24"/>
          <w:szCs w:val="24"/>
        </w:rPr>
        <w:object w:dxaOrig="600" w:dyaOrig="320" w14:anchorId="22F59AC1">
          <v:shape id="_x0000_i1358" type="#_x0000_t75" style="width:30pt;height:16.5pt" o:ole="">
            <v:imagedata r:id="rId530" o:title=""/>
          </v:shape>
          <o:OLEObject Type="Embed" ProgID="Equation.DSMT4" ShapeID="_x0000_i1358" DrawAspect="Content" ObjectID="_1796840422" r:id="rId531"/>
        </w:object>
      </w:r>
      <w:r w:rsidRPr="00330A7E">
        <w:rPr>
          <w:rFonts w:ascii="Times New Roman" w:eastAsia="Times New Roman" w:hAnsi="Times New Roman" w:cs="Times New Roman"/>
          <w:sz w:val="24"/>
          <w:szCs w:val="24"/>
        </w:rPr>
        <w:t xml:space="preserve"> được tính bởi công thức:</w:t>
      </w:r>
    </w:p>
    <w:p w14:paraId="0EDCD810" w14:textId="354810B9" w:rsidR="00DE5182" w:rsidRPr="00330A7E" w:rsidRDefault="00DE5182" w:rsidP="001A78FE">
      <w:pPr>
        <w:pBdr>
          <w:top w:val="nil"/>
          <w:left w:val="nil"/>
          <w:bottom w:val="nil"/>
          <w:right w:val="nil"/>
          <w:between w:val="nil"/>
        </w:pBdr>
        <w:spacing w:after="0"/>
        <w:ind w:left="992" w:firstLine="720"/>
        <w:rPr>
          <w:rFonts w:ascii="Times New Roman" w:eastAsia="Times New Roman" w:hAnsi="Times New Roman" w:cs="Times New Roman"/>
          <w:color w:val="000000"/>
          <w:sz w:val="24"/>
          <w:szCs w:val="24"/>
        </w:rPr>
      </w:pPr>
      <w:r w:rsidRPr="00330A7E">
        <w:rPr>
          <w:rFonts w:ascii="Times New Roman" w:eastAsia="Georgia" w:hAnsi="Times New Roman" w:cs="Times New Roman"/>
          <w:color w:val="000000"/>
          <w:position w:val="-24"/>
          <w:sz w:val="24"/>
          <w:szCs w:val="24"/>
        </w:rPr>
        <w:object w:dxaOrig="7500" w:dyaOrig="620" w14:anchorId="433E9A95">
          <v:shape id="_x0000_i1359" type="#_x0000_t75" style="width:375pt;height:32.25pt" o:ole="">
            <v:imagedata r:id="rId532" o:title=""/>
          </v:shape>
          <o:OLEObject Type="Embed" ProgID="Equation.DSMT4" ShapeID="_x0000_i1359" DrawAspect="Content" ObjectID="_1796840423" r:id="rId533"/>
        </w:object>
      </w:r>
    </w:p>
    <w:p w14:paraId="4959A824" w14:textId="77777777" w:rsidR="00DE5182" w:rsidRPr="00330A7E" w:rsidRDefault="00DE5182" w:rsidP="001A78FE">
      <w:pPr>
        <w:spacing w:after="0"/>
        <w:ind w:left="992" w:firstLine="72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Suy ra </w:t>
      </w:r>
      <w:r w:rsidRPr="00330A7E">
        <w:rPr>
          <w:rFonts w:ascii="Times New Roman" w:hAnsi="Times New Roman" w:cs="Times New Roman"/>
          <w:position w:val="-14"/>
          <w:sz w:val="24"/>
          <w:szCs w:val="24"/>
          <w:vertAlign w:val="subscript"/>
        </w:rPr>
        <w:object w:dxaOrig="900" w:dyaOrig="400" w14:anchorId="53BD1002">
          <v:shape id="_x0000_i1360" type="#_x0000_t75" style="width:45pt;height:20.25pt" o:ole="">
            <v:imagedata r:id="rId534" o:title=""/>
          </v:shape>
          <o:OLEObject Type="Embed" ProgID="Equation.DSMT4" ShapeID="_x0000_i1360" DrawAspect="Content" ObjectID="_1796840424" r:id="rId535"/>
        </w:object>
      </w:r>
      <w:r w:rsidRPr="00330A7E">
        <w:rPr>
          <w:rFonts w:ascii="Times New Roman" w:eastAsia="Times New Roman" w:hAnsi="Times New Roman" w:cs="Times New Roman"/>
          <w:sz w:val="24"/>
          <w:szCs w:val="24"/>
        </w:rPr>
        <w:t>.</w:t>
      </w:r>
    </w:p>
    <w:p w14:paraId="711F7455" w14:textId="77777777" w:rsidR="00C349C4" w:rsidRPr="00330A7E" w:rsidRDefault="00DE5182" w:rsidP="001A78FE">
      <w:pPr>
        <w:spacing w:after="0"/>
        <w:ind w:left="992" w:firstLine="72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b) Ta có</w:t>
      </w:r>
    </w:p>
    <w:p w14:paraId="47856AA1" w14:textId="757052A5" w:rsidR="00DE5182" w:rsidRPr="00330A7E" w:rsidRDefault="00DE5182" w:rsidP="001A78FE">
      <w:pPr>
        <w:pBdr>
          <w:top w:val="nil"/>
          <w:left w:val="nil"/>
          <w:bottom w:val="nil"/>
          <w:right w:val="nil"/>
          <w:between w:val="nil"/>
        </w:pBdr>
        <w:spacing w:after="0"/>
        <w:ind w:left="992" w:firstLine="720"/>
        <w:rPr>
          <w:rFonts w:ascii="Times New Roman" w:eastAsia="Times New Roman" w:hAnsi="Times New Roman" w:cs="Times New Roman"/>
          <w:color w:val="000000"/>
          <w:sz w:val="24"/>
          <w:szCs w:val="24"/>
        </w:rPr>
      </w:pPr>
      <w:r w:rsidRPr="00330A7E">
        <w:rPr>
          <w:rFonts w:ascii="Times New Roman" w:eastAsia="Georgia" w:hAnsi="Times New Roman" w:cs="Times New Roman"/>
          <w:color w:val="000000"/>
          <w:position w:val="-24"/>
          <w:sz w:val="24"/>
          <w:szCs w:val="24"/>
        </w:rPr>
        <w:object w:dxaOrig="7900" w:dyaOrig="620" w14:anchorId="171BFA51">
          <v:shape id="_x0000_i1361" type="#_x0000_t75" style="width:395.25pt;height:32.25pt" o:ole="">
            <v:imagedata r:id="rId536" o:title=""/>
          </v:shape>
          <o:OLEObject Type="Embed" ProgID="Equation.DSMT4" ShapeID="_x0000_i1361" DrawAspect="Content" ObjectID="_1796840425" r:id="rId537"/>
        </w:object>
      </w:r>
    </w:p>
    <w:p w14:paraId="64586FE3" w14:textId="77777777" w:rsidR="00DE5182" w:rsidRPr="00330A7E" w:rsidRDefault="00DE5182" w:rsidP="001A78FE">
      <w:pPr>
        <w:spacing w:after="0"/>
        <w:ind w:left="992" w:firstLine="72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Suy ra toạ độ của điểm </w:t>
      </w:r>
      <w:r w:rsidRPr="00330A7E">
        <w:rPr>
          <w:rFonts w:ascii="Times New Roman" w:hAnsi="Times New Roman" w:cs="Times New Roman"/>
          <w:position w:val="-10"/>
          <w:sz w:val="24"/>
          <w:szCs w:val="24"/>
        </w:rPr>
        <w:object w:dxaOrig="279" w:dyaOrig="320" w14:anchorId="275EA3E2">
          <v:shape id="_x0000_i1362" type="#_x0000_t75" style="width:14.25pt;height:16.5pt" o:ole="">
            <v:imagedata r:id="rId538" o:title=""/>
          </v:shape>
          <o:OLEObject Type="Embed" ProgID="Equation.DSMT4" ShapeID="_x0000_i1362" DrawAspect="Content" ObjectID="_1796840426" r:id="rId539"/>
        </w:object>
      </w:r>
      <w:r w:rsidRPr="00330A7E">
        <w:rPr>
          <w:rFonts w:ascii="Times New Roman" w:eastAsia="Times New Roman" w:hAnsi="Times New Roman" w:cs="Times New Roman"/>
          <w:sz w:val="24"/>
          <w:szCs w:val="24"/>
        </w:rPr>
        <w:t xml:space="preserve"> là </w:t>
      </w:r>
      <w:r w:rsidRPr="00330A7E">
        <w:rPr>
          <w:rFonts w:ascii="Times New Roman" w:hAnsi="Times New Roman" w:cs="Times New Roman"/>
          <w:position w:val="-14"/>
          <w:sz w:val="24"/>
          <w:szCs w:val="24"/>
        </w:rPr>
        <w:object w:dxaOrig="1060" w:dyaOrig="400" w14:anchorId="74C1E040">
          <v:shape id="_x0000_i1363" type="#_x0000_t75" style="width:52.5pt;height:20.25pt" o:ole="">
            <v:imagedata r:id="rId540" o:title=""/>
          </v:shape>
          <o:OLEObject Type="Embed" ProgID="Equation.DSMT4" ShapeID="_x0000_i1363" DrawAspect="Content" ObjectID="_1796840427" r:id="rId541"/>
        </w:object>
      </w:r>
      <w:r w:rsidRPr="00330A7E">
        <w:rPr>
          <w:rFonts w:ascii="Times New Roman" w:eastAsia="Times New Roman" w:hAnsi="Times New Roman" w:cs="Times New Roman"/>
          <w:sz w:val="24"/>
          <w:szCs w:val="24"/>
        </w:rPr>
        <w:t>.</w:t>
      </w:r>
    </w:p>
    <w:p w14:paraId="2FC949A8" w14:textId="77777777" w:rsidR="00DE5182" w:rsidRPr="00330A7E" w:rsidRDefault="00DE5182" w:rsidP="001A78FE">
      <w:pPr>
        <w:spacing w:after="0"/>
        <w:ind w:left="992" w:firstLine="720"/>
        <w:rPr>
          <w:rFonts w:ascii="Times New Roman" w:eastAsia="Times New Roman" w:hAnsi="Times New Roman" w:cs="Times New Roman"/>
          <w:sz w:val="24"/>
          <w:szCs w:val="24"/>
        </w:rPr>
      </w:pPr>
      <w:r w:rsidRPr="00330A7E">
        <w:rPr>
          <w:rFonts w:ascii="Times New Roman" w:hAnsi="Times New Roman" w:cs="Times New Roman"/>
          <w:sz w:val="24"/>
          <w:szCs w:val="24"/>
        </w:rPr>
        <w:t>c)</w:t>
      </w:r>
      <w:r w:rsidRPr="00330A7E">
        <w:rPr>
          <w:rFonts w:ascii="Times New Roman" w:hAnsi="Times New Roman" w:cs="Times New Roman"/>
          <w:sz w:val="24"/>
          <w:szCs w:val="24"/>
          <w:vertAlign w:val="subscript"/>
        </w:rPr>
        <w:t xml:space="preserve"> </w:t>
      </w:r>
      <w:r w:rsidRPr="00330A7E">
        <w:rPr>
          <w:rFonts w:ascii="Times New Roman" w:hAnsi="Times New Roman" w:cs="Times New Roman"/>
          <w:position w:val="-16"/>
          <w:sz w:val="24"/>
          <w:szCs w:val="24"/>
        </w:rPr>
        <w:object w:dxaOrig="2200" w:dyaOrig="440" w14:anchorId="4CC4FE92">
          <v:shape id="_x0000_i1364" type="#_x0000_t75" style="width:109.5pt;height:21.75pt" o:ole="">
            <v:imagedata r:id="rId542" o:title=""/>
          </v:shape>
          <o:OLEObject Type="Embed" ProgID="Equation.DSMT4" ShapeID="_x0000_i1364" DrawAspect="Content" ObjectID="_1796840428" r:id="rId543"/>
        </w:object>
      </w:r>
      <w:r w:rsidRPr="00330A7E">
        <w:rPr>
          <w:rFonts w:ascii="Times New Roman" w:eastAsia="Times New Roman" w:hAnsi="Times New Roman" w:cs="Times New Roman"/>
          <w:sz w:val="24"/>
          <w:szCs w:val="24"/>
        </w:rPr>
        <w:t>.</w:t>
      </w:r>
    </w:p>
    <w:p w14:paraId="581B84FA" w14:textId="77777777" w:rsidR="00DE5182" w:rsidRPr="00330A7E" w:rsidRDefault="00DE5182" w:rsidP="001A78FE">
      <w:pPr>
        <w:spacing w:after="0"/>
        <w:ind w:left="992" w:firstLine="72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d) Ta có </w:t>
      </w:r>
      <w:r w:rsidRPr="00330A7E">
        <w:rPr>
          <w:rFonts w:ascii="Times New Roman" w:hAnsi="Times New Roman" w:cs="Times New Roman"/>
          <w:position w:val="-20"/>
          <w:sz w:val="24"/>
          <w:szCs w:val="24"/>
        </w:rPr>
        <w:object w:dxaOrig="5080" w:dyaOrig="520" w14:anchorId="3C6702AD">
          <v:shape id="_x0000_i1365" type="#_x0000_t75" style="width:254.25pt;height:27pt" o:ole="">
            <v:imagedata r:id="rId544" o:title=""/>
          </v:shape>
          <o:OLEObject Type="Embed" ProgID="Equation.DSMT4" ShapeID="_x0000_i1365" DrawAspect="Content" ObjectID="_1796840429" r:id="rId545"/>
        </w:object>
      </w:r>
      <w:r w:rsidRPr="00330A7E">
        <w:rPr>
          <w:rFonts w:ascii="Times New Roman" w:eastAsia="Times New Roman" w:hAnsi="Times New Roman" w:cs="Times New Roman"/>
          <w:sz w:val="24"/>
          <w:szCs w:val="24"/>
        </w:rPr>
        <w:t>.</w:t>
      </w:r>
    </w:p>
    <w:p w14:paraId="32C94795" w14:textId="77777777" w:rsidR="00DE5182" w:rsidRPr="00330A7E" w:rsidRDefault="00DE5182" w:rsidP="001A78FE">
      <w:pPr>
        <w:spacing w:after="0"/>
        <w:ind w:left="992" w:firstLine="72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Khi đó, điểm </w:t>
      </w:r>
      <w:r w:rsidRPr="00330A7E">
        <w:rPr>
          <w:rFonts w:ascii="Times New Roman" w:hAnsi="Times New Roman" w:cs="Times New Roman"/>
          <w:position w:val="-10"/>
          <w:sz w:val="24"/>
          <w:szCs w:val="24"/>
        </w:rPr>
        <w:object w:dxaOrig="360" w:dyaOrig="320" w14:anchorId="56DE864E">
          <v:shape id="_x0000_i1366" type="#_x0000_t75" style="width:18pt;height:16.5pt" o:ole="">
            <v:imagedata r:id="rId546" o:title=""/>
          </v:shape>
          <o:OLEObject Type="Embed" ProgID="Equation.DSMT4" ShapeID="_x0000_i1366" DrawAspect="Content" ObjectID="_1796840430" r:id="rId547"/>
        </w:object>
      </w:r>
      <w:r w:rsidRPr="00330A7E">
        <w:rPr>
          <w:rFonts w:ascii="Times New Roman" w:eastAsia="Times New Roman" w:hAnsi="Times New Roman" w:cs="Times New Roman"/>
          <w:sz w:val="24"/>
          <w:szCs w:val="24"/>
        </w:rPr>
        <w:t xml:space="preserve"> thuộc đường tròn đáy của hình nón có:</w:t>
      </w:r>
    </w:p>
    <w:p w14:paraId="6ECBF405" w14:textId="17AC86F0" w:rsidR="00DE5182" w:rsidRPr="00330A7E" w:rsidRDefault="00C349C4" w:rsidP="001A78FE">
      <w:pPr>
        <w:spacing w:after="0"/>
        <w:ind w:left="992" w:firstLine="720"/>
        <w:rPr>
          <w:rFonts w:ascii="Times New Roman" w:eastAsia="Times New Roman" w:hAnsi="Times New Roman" w:cs="Times New Roman"/>
          <w:sz w:val="24"/>
          <w:szCs w:val="24"/>
        </w:rPr>
      </w:pPr>
      <w:r w:rsidRPr="00330A7E">
        <w:rPr>
          <w:rFonts w:ascii="Times New Roman" w:eastAsia="Noto Sans Symbols" w:hAnsi="Times New Roman" w:cs="Times New Roman"/>
          <w:sz w:val="24"/>
          <w:szCs w:val="24"/>
        </w:rPr>
        <w:t xml:space="preserve">● </w:t>
      </w:r>
      <w:r w:rsidR="00DE5182" w:rsidRPr="00330A7E">
        <w:rPr>
          <w:rFonts w:ascii="Times New Roman" w:eastAsia="Times New Roman" w:hAnsi="Times New Roman" w:cs="Times New Roman"/>
          <w:sz w:val="24"/>
          <w:szCs w:val="24"/>
        </w:rPr>
        <w:t xml:space="preserve">Đỉnh </w:t>
      </w:r>
      <w:r w:rsidR="00DE5182" w:rsidRPr="00330A7E">
        <w:rPr>
          <w:rFonts w:ascii="Times New Roman" w:hAnsi="Times New Roman" w:cs="Times New Roman"/>
          <w:position w:val="-14"/>
          <w:sz w:val="24"/>
          <w:szCs w:val="24"/>
        </w:rPr>
        <w:object w:dxaOrig="900" w:dyaOrig="400" w14:anchorId="31D347E9">
          <v:shape id="_x0000_i1367" type="#_x0000_t75" style="width:45pt;height:20.25pt" o:ole="">
            <v:imagedata r:id="rId548" o:title=""/>
          </v:shape>
          <o:OLEObject Type="Embed" ProgID="Equation.DSMT4" ShapeID="_x0000_i1367" DrawAspect="Content" ObjectID="_1796840431" r:id="rId549"/>
        </w:object>
      </w:r>
      <w:r w:rsidR="00DE5182" w:rsidRPr="00330A7E">
        <w:rPr>
          <w:rFonts w:ascii="Times New Roman" w:eastAsia="Times New Roman" w:hAnsi="Times New Roman" w:cs="Times New Roman"/>
          <w:sz w:val="24"/>
          <w:szCs w:val="24"/>
        </w:rPr>
        <w:t>.</w:t>
      </w:r>
    </w:p>
    <w:p w14:paraId="215D5C4E" w14:textId="26F44698" w:rsidR="00DE5182" w:rsidRPr="00330A7E" w:rsidRDefault="00C349C4" w:rsidP="001A78FE">
      <w:pPr>
        <w:spacing w:after="0"/>
        <w:ind w:left="992" w:firstLine="720"/>
        <w:rPr>
          <w:rFonts w:ascii="Times New Roman" w:eastAsia="Times New Roman" w:hAnsi="Times New Roman" w:cs="Times New Roman"/>
          <w:sz w:val="24"/>
          <w:szCs w:val="24"/>
        </w:rPr>
      </w:pPr>
      <w:r w:rsidRPr="00330A7E">
        <w:rPr>
          <w:rFonts w:ascii="Times New Roman" w:eastAsia="Noto Sans Symbols" w:hAnsi="Times New Roman" w:cs="Times New Roman"/>
          <w:sz w:val="24"/>
          <w:szCs w:val="24"/>
        </w:rPr>
        <w:t xml:space="preserve">● </w:t>
      </w:r>
      <w:r w:rsidR="00DE5182" w:rsidRPr="00330A7E">
        <w:rPr>
          <w:rFonts w:ascii="Times New Roman" w:eastAsia="Times New Roman" w:hAnsi="Times New Roman" w:cs="Times New Roman"/>
          <w:sz w:val="24"/>
          <w:szCs w:val="24"/>
        </w:rPr>
        <w:t xml:space="preserve">Trục là </w:t>
      </w:r>
      <w:r w:rsidR="00DE5182" w:rsidRPr="00330A7E">
        <w:rPr>
          <w:rFonts w:ascii="Times New Roman" w:hAnsi="Times New Roman" w:cs="Times New Roman"/>
          <w:position w:val="-10"/>
          <w:sz w:val="24"/>
          <w:szCs w:val="24"/>
        </w:rPr>
        <w:object w:dxaOrig="420" w:dyaOrig="320" w14:anchorId="117A8CDD">
          <v:shape id="_x0000_i1368" type="#_x0000_t75" style="width:21.75pt;height:16.5pt" o:ole="">
            <v:imagedata r:id="rId550" o:title=""/>
          </v:shape>
          <o:OLEObject Type="Embed" ProgID="Equation.DSMT4" ShapeID="_x0000_i1368" DrawAspect="Content" ObjectID="_1796840432" r:id="rId551"/>
        </w:object>
      </w:r>
      <w:r w:rsidR="00DE5182" w:rsidRPr="00330A7E">
        <w:rPr>
          <w:rFonts w:ascii="Times New Roman" w:eastAsia="Times New Roman" w:hAnsi="Times New Roman" w:cs="Times New Roman"/>
          <w:sz w:val="24"/>
          <w:szCs w:val="24"/>
        </w:rPr>
        <w:t xml:space="preserve"> với </w:t>
      </w:r>
      <w:r w:rsidR="00DE5182" w:rsidRPr="00330A7E">
        <w:rPr>
          <w:rFonts w:ascii="Times New Roman" w:hAnsi="Times New Roman" w:cs="Times New Roman"/>
          <w:position w:val="-14"/>
          <w:sz w:val="24"/>
          <w:szCs w:val="24"/>
        </w:rPr>
        <w:object w:dxaOrig="980" w:dyaOrig="400" w14:anchorId="257ABE3F">
          <v:shape id="_x0000_i1369" type="#_x0000_t75" style="width:49.5pt;height:20.25pt" o:ole="">
            <v:imagedata r:id="rId552" o:title=""/>
          </v:shape>
          <o:OLEObject Type="Embed" ProgID="Equation.DSMT4" ShapeID="_x0000_i1369" DrawAspect="Content" ObjectID="_1796840433" r:id="rId553"/>
        </w:object>
      </w:r>
      <w:r w:rsidR="00DE5182" w:rsidRPr="00330A7E">
        <w:rPr>
          <w:rFonts w:ascii="Times New Roman" w:eastAsia="Times New Roman" w:hAnsi="Times New Roman" w:cs="Times New Roman"/>
          <w:sz w:val="24"/>
          <w:szCs w:val="24"/>
        </w:rPr>
        <w:t xml:space="preserve"> là tâm của hình tròn đáy.</w:t>
      </w:r>
    </w:p>
    <w:p w14:paraId="15AAD2D0" w14:textId="62D0A423" w:rsidR="00DE5182" w:rsidRPr="00330A7E" w:rsidRDefault="00C349C4" w:rsidP="001A78FE">
      <w:pPr>
        <w:spacing w:after="0"/>
        <w:ind w:left="992" w:firstLine="720"/>
        <w:rPr>
          <w:rFonts w:ascii="Times New Roman" w:eastAsia="Times New Roman" w:hAnsi="Times New Roman" w:cs="Times New Roman"/>
          <w:sz w:val="24"/>
          <w:szCs w:val="24"/>
        </w:rPr>
      </w:pPr>
      <w:r w:rsidRPr="00330A7E">
        <w:rPr>
          <w:rFonts w:ascii="Times New Roman" w:eastAsia="Noto Sans Symbols" w:hAnsi="Times New Roman" w:cs="Times New Roman"/>
          <w:sz w:val="24"/>
          <w:szCs w:val="24"/>
        </w:rPr>
        <w:t xml:space="preserve">● </w:t>
      </w:r>
      <w:r w:rsidR="00DE5182" w:rsidRPr="00330A7E">
        <w:rPr>
          <w:rFonts w:ascii="Times New Roman" w:eastAsia="Times New Roman" w:hAnsi="Times New Roman" w:cs="Times New Roman"/>
          <w:sz w:val="24"/>
          <w:szCs w:val="24"/>
        </w:rPr>
        <w:t xml:space="preserve">Bán kính đáy </w:t>
      </w:r>
      <w:r w:rsidR="00DE5182" w:rsidRPr="00330A7E">
        <w:rPr>
          <w:rFonts w:ascii="Times New Roman" w:hAnsi="Times New Roman" w:cs="Times New Roman"/>
          <w:position w:val="-10"/>
          <w:sz w:val="24"/>
          <w:szCs w:val="24"/>
        </w:rPr>
        <w:object w:dxaOrig="2860" w:dyaOrig="420" w14:anchorId="70E1470F">
          <v:shape id="_x0000_i1370" type="#_x0000_t75" style="width:142.5pt;height:21.75pt" o:ole="">
            <v:imagedata r:id="rId554" o:title=""/>
          </v:shape>
          <o:OLEObject Type="Embed" ProgID="Equation.DSMT4" ShapeID="_x0000_i1370" DrawAspect="Content" ObjectID="_1796840434" r:id="rId555"/>
        </w:object>
      </w:r>
      <w:r w:rsidR="00DE5182" w:rsidRPr="00330A7E">
        <w:rPr>
          <w:rFonts w:ascii="Times New Roman" w:eastAsia="Times New Roman" w:hAnsi="Times New Roman" w:cs="Times New Roman"/>
          <w:sz w:val="24"/>
          <w:szCs w:val="24"/>
        </w:rPr>
        <w:t>.</w:t>
      </w:r>
    </w:p>
    <w:p w14:paraId="55662B0F" w14:textId="77777777" w:rsidR="00DE5182" w:rsidRPr="00330A7E" w:rsidRDefault="00DE5182" w:rsidP="001A78FE">
      <w:pPr>
        <w:spacing w:after="0"/>
        <w:ind w:left="992" w:firstLine="72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Gọi </w:t>
      </w:r>
      <w:r w:rsidRPr="00330A7E">
        <w:rPr>
          <w:rFonts w:ascii="Times New Roman" w:hAnsi="Times New Roman" w:cs="Times New Roman"/>
          <w:position w:val="-14"/>
          <w:sz w:val="24"/>
          <w:szCs w:val="24"/>
        </w:rPr>
        <w:object w:dxaOrig="1020" w:dyaOrig="400" w14:anchorId="0D6FF1EE">
          <v:shape id="_x0000_i1371" type="#_x0000_t75" style="width:50.25pt;height:20.25pt" o:ole="">
            <v:imagedata r:id="rId556" o:title=""/>
          </v:shape>
          <o:OLEObject Type="Embed" ProgID="Equation.DSMT4" ShapeID="_x0000_i1371" DrawAspect="Content" ObjectID="_1796840435" r:id="rId557"/>
        </w:object>
      </w:r>
      <w:r w:rsidRPr="00330A7E">
        <w:rPr>
          <w:rFonts w:ascii="Times New Roman" w:eastAsia="Times New Roman" w:hAnsi="Times New Roman" w:cs="Times New Roman"/>
          <w:sz w:val="24"/>
          <w:szCs w:val="24"/>
        </w:rPr>
        <w:t xml:space="preserve"> là hình chiếu vuông góc của điểm </w:t>
      </w:r>
      <w:r w:rsidRPr="00330A7E">
        <w:rPr>
          <w:rFonts w:ascii="Times New Roman" w:hAnsi="Times New Roman" w:cs="Times New Roman"/>
          <w:sz w:val="24"/>
          <w:szCs w:val="24"/>
        </w:rPr>
        <w:object w:dxaOrig="240" w:dyaOrig="264" w14:anchorId="1AA0E518">
          <v:shape id="_x0000_i1372" type="#_x0000_t75" style="width:12pt;height:13.5pt" o:ole="">
            <v:imagedata r:id="rId233" o:title=""/>
          </v:shape>
          <o:OLEObject Type="Embed" ProgID="Equation.DSMT4" ShapeID="_x0000_i1372" DrawAspect="Content" ObjectID="_1796840436" r:id="rId558"/>
        </w:object>
      </w:r>
      <w:r w:rsidRPr="00330A7E">
        <w:rPr>
          <w:rFonts w:ascii="Times New Roman" w:eastAsia="Times New Roman" w:hAnsi="Times New Roman" w:cs="Times New Roman"/>
          <w:sz w:val="24"/>
          <w:szCs w:val="24"/>
        </w:rPr>
        <w:t xml:space="preserve"> trên mặt phẳng </w:t>
      </w:r>
      <w:r w:rsidRPr="00330A7E">
        <w:rPr>
          <w:rFonts w:ascii="Times New Roman" w:hAnsi="Times New Roman" w:cs="Times New Roman"/>
          <w:position w:val="-14"/>
          <w:sz w:val="24"/>
          <w:szCs w:val="24"/>
        </w:rPr>
        <w:object w:dxaOrig="680" w:dyaOrig="400" w14:anchorId="298194F3">
          <v:shape id="_x0000_i1373" type="#_x0000_t75" style="width:34.5pt;height:20.25pt" o:ole="">
            <v:imagedata r:id="rId559" o:title=""/>
          </v:shape>
          <o:OLEObject Type="Embed" ProgID="Equation.DSMT4" ShapeID="_x0000_i1373" DrawAspect="Content" ObjectID="_1796840437" r:id="rId560"/>
        </w:object>
      </w:r>
      <w:r w:rsidRPr="00330A7E">
        <w:rPr>
          <w:rFonts w:ascii="Times New Roman" w:eastAsia="Times New Roman" w:hAnsi="Times New Roman" w:cs="Times New Roman"/>
          <w:sz w:val="24"/>
          <w:szCs w:val="24"/>
        </w:rPr>
        <w:t>.</w:t>
      </w:r>
    </w:p>
    <w:p w14:paraId="4B8ED2D0" w14:textId="77777777" w:rsidR="00DE5182" w:rsidRPr="00330A7E" w:rsidRDefault="00DE5182" w:rsidP="001A78FE">
      <w:pPr>
        <w:spacing w:after="0"/>
        <w:ind w:left="992" w:firstLine="72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Khi đó, giá trị lớn nhất của độ dài đoạn thẳng </w:t>
      </w:r>
      <w:r w:rsidRPr="00330A7E">
        <w:rPr>
          <w:rFonts w:ascii="Times New Roman" w:hAnsi="Times New Roman" w:cs="Times New Roman"/>
          <w:position w:val="-10"/>
          <w:sz w:val="24"/>
          <w:szCs w:val="24"/>
        </w:rPr>
        <w:object w:dxaOrig="520" w:dyaOrig="320" w14:anchorId="6B3BEFD6">
          <v:shape id="_x0000_i1374" type="#_x0000_t75" style="width:27pt;height:16.5pt" o:ole="">
            <v:imagedata r:id="rId561" o:title=""/>
          </v:shape>
          <o:OLEObject Type="Embed" ProgID="Equation.DSMT4" ShapeID="_x0000_i1374" DrawAspect="Content" ObjectID="_1796840438" r:id="rId562"/>
        </w:object>
      </w:r>
      <w:r w:rsidRPr="00330A7E">
        <w:rPr>
          <w:rFonts w:ascii="Times New Roman" w:eastAsia="Times New Roman" w:hAnsi="Times New Roman" w:cs="Times New Roman"/>
          <w:sz w:val="24"/>
          <w:szCs w:val="24"/>
        </w:rPr>
        <w:t xml:space="preserve"> là </w:t>
      </w:r>
      <w:r w:rsidRPr="00330A7E">
        <w:rPr>
          <w:rFonts w:ascii="Times New Roman" w:hAnsi="Times New Roman" w:cs="Times New Roman"/>
          <w:position w:val="-10"/>
          <w:sz w:val="24"/>
          <w:szCs w:val="24"/>
        </w:rPr>
        <w:object w:dxaOrig="4180" w:dyaOrig="420" w14:anchorId="756CE278">
          <v:shape id="_x0000_i1375" type="#_x0000_t75" style="width:209.25pt;height:21.75pt" o:ole="">
            <v:imagedata r:id="rId563" o:title=""/>
          </v:shape>
          <o:OLEObject Type="Embed" ProgID="Equation.DSMT4" ShapeID="_x0000_i1375" DrawAspect="Content" ObjectID="_1796840439" r:id="rId564"/>
        </w:object>
      </w:r>
      <w:r w:rsidRPr="00330A7E">
        <w:rPr>
          <w:rFonts w:ascii="Times New Roman" w:eastAsia="Times New Roman" w:hAnsi="Times New Roman" w:cs="Times New Roman"/>
          <w:sz w:val="24"/>
          <w:szCs w:val="24"/>
        </w:rPr>
        <w:t>.</w:t>
      </w:r>
    </w:p>
    <w:p w14:paraId="40BC8663" w14:textId="5196E8A8" w:rsidR="00C349C4" w:rsidRPr="00330A7E" w:rsidRDefault="00DE5182" w:rsidP="000E1E56">
      <w:pPr>
        <w:pStyle w:val="ListParagraph"/>
        <w:numPr>
          <w:ilvl w:val="0"/>
          <w:numId w:val="3"/>
        </w:numPr>
        <w:tabs>
          <w:tab w:val="left" w:pos="992"/>
        </w:tabs>
        <w:spacing w:before="120"/>
        <w:contextualSpacing w:val="0"/>
        <w:rPr>
          <w:rFonts w:ascii="Times New Roman" w:hAnsi="Times New Roman" w:cs="Times New Roman"/>
          <w:sz w:val="24"/>
          <w:szCs w:val="24"/>
        </w:rPr>
      </w:pPr>
      <w:r w:rsidRPr="00330A7E">
        <w:rPr>
          <w:rFonts w:ascii="Times New Roman" w:eastAsia="Georgia" w:hAnsi="Times New Roman" w:cs="Times New Roman"/>
          <w:sz w:val="24"/>
          <w:szCs w:val="24"/>
        </w:rPr>
        <w:t xml:space="preserve">Trong không gian </w:t>
      </w:r>
      <w:r w:rsidRPr="00330A7E">
        <w:rPr>
          <w:rFonts w:ascii="Times New Roman" w:hAnsi="Times New Roman" w:cs="Times New Roman"/>
          <w:position w:val="-10"/>
          <w:sz w:val="24"/>
          <w:szCs w:val="24"/>
        </w:rPr>
        <w:object w:dxaOrig="560" w:dyaOrig="320" w14:anchorId="6D390E00">
          <v:shape id="_x0000_i1376" type="#_x0000_t75" style="width:27.75pt;height:16.5pt" o:ole="">
            <v:imagedata r:id="rId156" o:title=""/>
          </v:shape>
          <o:OLEObject Type="Embed" ProgID="Equation.DSMT4" ShapeID="_x0000_i1376" DrawAspect="Content" ObjectID="_1796840440" r:id="rId565"/>
        </w:object>
      </w:r>
      <w:r w:rsidRPr="00330A7E">
        <w:rPr>
          <w:rFonts w:ascii="Times New Roman" w:eastAsia="Georgia" w:hAnsi="Times New Roman" w:cs="Times New Roman"/>
          <w:sz w:val="24"/>
          <w:szCs w:val="24"/>
        </w:rPr>
        <w:t xml:space="preserve">, cho điểm </w:t>
      </w:r>
      <w:r w:rsidRPr="00330A7E">
        <w:rPr>
          <w:rFonts w:ascii="Times New Roman" w:hAnsi="Times New Roman" w:cs="Times New Roman"/>
          <w:position w:val="-14"/>
          <w:sz w:val="24"/>
          <w:szCs w:val="24"/>
        </w:rPr>
        <w:object w:dxaOrig="999" w:dyaOrig="400" w14:anchorId="40DB124E">
          <v:shape id="_x0000_i1377" type="#_x0000_t75" style="width:50.25pt;height:20.25pt" o:ole="">
            <v:imagedata r:id="rId249" o:title=""/>
          </v:shape>
          <o:OLEObject Type="Embed" ProgID="Equation.DSMT4" ShapeID="_x0000_i1377" DrawAspect="Content" ObjectID="_1796840441" r:id="rId566"/>
        </w:object>
      </w:r>
      <w:r w:rsidRPr="00330A7E">
        <w:rPr>
          <w:rFonts w:ascii="Times New Roman" w:eastAsia="Georgia" w:hAnsi="Times New Roman" w:cs="Times New Roman"/>
          <w:sz w:val="24"/>
          <w:szCs w:val="24"/>
        </w:rPr>
        <w:t xml:space="preserve">, đường thẳng </w:t>
      </w:r>
      <w:r w:rsidRPr="00330A7E">
        <w:rPr>
          <w:rFonts w:ascii="Times New Roman" w:hAnsi="Times New Roman" w:cs="Times New Roman"/>
          <w:position w:val="-50"/>
          <w:sz w:val="24"/>
          <w:szCs w:val="24"/>
        </w:rPr>
        <w:object w:dxaOrig="1380" w:dyaOrig="1120" w14:anchorId="2F5A215D">
          <v:shape id="_x0000_i1378" type="#_x0000_t75" style="width:68.25pt;height:55.5pt" o:ole="">
            <v:imagedata r:id="rId251" o:title=""/>
          </v:shape>
          <o:OLEObject Type="Embed" ProgID="Equation.DSMT4" ShapeID="_x0000_i1378" DrawAspect="Content" ObjectID="_1796840442" r:id="rId567"/>
        </w:object>
      </w:r>
      <w:r w:rsidRPr="00330A7E">
        <w:rPr>
          <w:rFonts w:ascii="Times New Roman" w:eastAsia="Georgia" w:hAnsi="Times New Roman" w:cs="Times New Roman"/>
          <w:sz w:val="24"/>
          <w:szCs w:val="24"/>
        </w:rPr>
        <w:t xml:space="preserve"> và</w:t>
      </w:r>
    </w:p>
    <w:p w14:paraId="413A52C6" w14:textId="7268FCF0" w:rsidR="00DE5182" w:rsidRPr="00330A7E" w:rsidRDefault="00DE5182" w:rsidP="001A78FE">
      <w:pPr>
        <w:spacing w:after="0"/>
        <w:ind w:left="992"/>
        <w:rPr>
          <w:rFonts w:ascii="Times New Roman" w:hAnsi="Times New Roman" w:cs="Times New Roman"/>
          <w:sz w:val="24"/>
          <w:szCs w:val="24"/>
        </w:rPr>
      </w:pPr>
      <w:r w:rsidRPr="00330A7E">
        <w:rPr>
          <w:rFonts w:ascii="Times New Roman" w:eastAsia="Georgia" w:hAnsi="Times New Roman" w:cs="Times New Roman"/>
          <w:sz w:val="24"/>
          <w:szCs w:val="24"/>
        </w:rPr>
        <w:t xml:space="preserve">mặt phẳng </w:t>
      </w:r>
      <w:r w:rsidRPr="00330A7E">
        <w:rPr>
          <w:rFonts w:ascii="Times New Roman" w:hAnsi="Times New Roman" w:cs="Times New Roman"/>
          <w:position w:val="-14"/>
          <w:sz w:val="24"/>
          <w:szCs w:val="24"/>
        </w:rPr>
        <w:object w:dxaOrig="2040" w:dyaOrig="400" w14:anchorId="2FBEBD42">
          <v:shape id="_x0000_i1379" type="#_x0000_t75" style="width:102pt;height:20.25pt" o:ole="">
            <v:imagedata r:id="rId253" o:title=""/>
          </v:shape>
          <o:OLEObject Type="Embed" ProgID="Equation.DSMT4" ShapeID="_x0000_i1379" DrawAspect="Content" ObjectID="_1796840443" r:id="rId568"/>
        </w:object>
      </w:r>
      <w:r w:rsidRPr="00330A7E">
        <w:rPr>
          <w:rFonts w:ascii="Times New Roman" w:hAnsi="Times New Roman" w:cs="Times New Roman"/>
          <w:sz w:val="24"/>
          <w:szCs w:val="24"/>
        </w:rPr>
        <w:t>.</w:t>
      </w:r>
    </w:p>
    <w:p w14:paraId="75864E44" w14:textId="77777777" w:rsidR="00DE5182" w:rsidRPr="00330A7E" w:rsidRDefault="00DE5182" w:rsidP="001A78FE">
      <w:pPr>
        <w:spacing w:after="0"/>
        <w:ind w:left="992" w:firstLine="900"/>
        <w:rPr>
          <w:rFonts w:ascii="Times New Roman" w:hAnsi="Times New Roman" w:cs="Times New Roman"/>
          <w:sz w:val="24"/>
          <w:szCs w:val="24"/>
        </w:rPr>
      </w:pPr>
      <w:r w:rsidRPr="00330A7E">
        <w:rPr>
          <w:rFonts w:ascii="Times New Roman" w:eastAsia="Georgia" w:hAnsi="Times New Roman" w:cs="Times New Roman"/>
          <w:sz w:val="24"/>
          <w:szCs w:val="24"/>
        </w:rPr>
        <w:t xml:space="preserve">a) Một vectơ pháp tuyến của mặt phẳng ( </w:t>
      </w:r>
      <w:r w:rsidRPr="00330A7E">
        <w:rPr>
          <w:rFonts w:ascii="Times New Roman" w:hAnsi="Times New Roman" w:cs="Times New Roman"/>
          <w:position w:val="-6"/>
          <w:sz w:val="24"/>
          <w:szCs w:val="24"/>
        </w:rPr>
        <w:object w:dxaOrig="240" w:dyaOrig="220" w14:anchorId="436F69F6">
          <v:shape id="_x0000_i1380" type="#_x0000_t75" style="width:12pt;height:10.5pt" o:ole="">
            <v:imagedata r:id="rId255" o:title=""/>
          </v:shape>
          <o:OLEObject Type="Embed" ProgID="Equation.DSMT4" ShapeID="_x0000_i1380" DrawAspect="Content" ObjectID="_1796840444" r:id="rId569"/>
        </w:object>
      </w:r>
      <w:r w:rsidRPr="00330A7E">
        <w:rPr>
          <w:rFonts w:ascii="Times New Roman" w:eastAsia="Georgia" w:hAnsi="Times New Roman" w:cs="Times New Roman"/>
          <w:sz w:val="24"/>
          <w:szCs w:val="24"/>
        </w:rPr>
        <w:t xml:space="preserve"> ) là </w:t>
      </w:r>
      <w:r w:rsidRPr="00330A7E">
        <w:rPr>
          <w:rFonts w:ascii="Times New Roman" w:hAnsi="Times New Roman" w:cs="Times New Roman"/>
          <w:position w:val="-14"/>
          <w:sz w:val="24"/>
          <w:szCs w:val="24"/>
        </w:rPr>
        <w:object w:dxaOrig="1180" w:dyaOrig="400" w14:anchorId="2440EC2B">
          <v:shape id="_x0000_i1381" type="#_x0000_t75" style="width:58.5pt;height:20.25pt" o:ole="">
            <v:imagedata r:id="rId257" o:title=""/>
          </v:shape>
          <o:OLEObject Type="Embed" ProgID="Equation.DSMT4" ShapeID="_x0000_i1381" DrawAspect="Content" ObjectID="_1796840445" r:id="rId570"/>
        </w:object>
      </w:r>
      <w:r w:rsidRPr="00330A7E">
        <w:rPr>
          <w:rFonts w:ascii="Times New Roman" w:hAnsi="Times New Roman" w:cs="Times New Roman"/>
          <w:sz w:val="24"/>
          <w:szCs w:val="24"/>
        </w:rPr>
        <w:t>.</w:t>
      </w:r>
    </w:p>
    <w:p w14:paraId="3C758CD3" w14:textId="77777777" w:rsidR="00DE5182" w:rsidRPr="00330A7E" w:rsidRDefault="00DE5182" w:rsidP="001A78FE">
      <w:pPr>
        <w:spacing w:after="0"/>
        <w:ind w:left="992" w:firstLine="900"/>
        <w:rPr>
          <w:rFonts w:ascii="Times New Roman" w:hAnsi="Times New Roman" w:cs="Times New Roman"/>
          <w:sz w:val="24"/>
          <w:szCs w:val="24"/>
        </w:rPr>
      </w:pPr>
      <w:r w:rsidRPr="00330A7E">
        <w:rPr>
          <w:rFonts w:ascii="Times New Roman" w:eastAsia="Georgia" w:hAnsi="Times New Roman" w:cs="Times New Roman"/>
          <w:sz w:val="24"/>
          <w:szCs w:val="24"/>
        </w:rPr>
        <w:t xml:space="preserve">b) Điểm </w:t>
      </w:r>
      <w:r w:rsidRPr="00330A7E">
        <w:rPr>
          <w:rFonts w:ascii="Times New Roman" w:hAnsi="Times New Roman" w:cs="Times New Roman"/>
          <w:position w:val="-4"/>
          <w:sz w:val="24"/>
          <w:szCs w:val="24"/>
        </w:rPr>
        <w:object w:dxaOrig="320" w:dyaOrig="260" w14:anchorId="69B0F361">
          <v:shape id="_x0000_i1382" type="#_x0000_t75" style="width:16.5pt;height:13.5pt" o:ole="">
            <v:imagedata r:id="rId239" o:title=""/>
          </v:shape>
          <o:OLEObject Type="Embed" ProgID="Equation.DSMT4" ShapeID="_x0000_i1382" DrawAspect="Content" ObjectID="_1796840446" r:id="rId571"/>
        </w:object>
      </w:r>
      <w:r w:rsidRPr="00330A7E">
        <w:rPr>
          <w:rFonts w:ascii="Times New Roman" w:eastAsia="Georgia" w:hAnsi="Times New Roman" w:cs="Times New Roman"/>
          <w:sz w:val="24"/>
          <w:szCs w:val="24"/>
        </w:rPr>
        <w:t xml:space="preserve"> thuộc đường thẳng </w:t>
      </w:r>
      <w:r w:rsidRPr="00330A7E">
        <w:rPr>
          <w:rFonts w:ascii="Times New Roman" w:hAnsi="Times New Roman" w:cs="Times New Roman"/>
          <w:position w:val="-6"/>
          <w:sz w:val="24"/>
          <w:szCs w:val="24"/>
        </w:rPr>
        <w:object w:dxaOrig="220" w:dyaOrig="279" w14:anchorId="4475AE33">
          <v:shape id="_x0000_i1383" type="#_x0000_t75" style="width:10.5pt;height:14.25pt" o:ole="">
            <v:imagedata r:id="rId260" o:title=""/>
          </v:shape>
          <o:OLEObject Type="Embed" ProgID="Equation.DSMT4" ShapeID="_x0000_i1383" DrawAspect="Content" ObjectID="_1796840447" r:id="rId572"/>
        </w:object>
      </w:r>
      <w:r w:rsidRPr="00330A7E">
        <w:rPr>
          <w:rFonts w:ascii="Times New Roman" w:hAnsi="Times New Roman" w:cs="Times New Roman"/>
          <w:sz w:val="24"/>
          <w:szCs w:val="24"/>
        </w:rPr>
        <w:t>.</w:t>
      </w:r>
    </w:p>
    <w:p w14:paraId="04A859E4" w14:textId="77777777" w:rsidR="00DE5182" w:rsidRPr="00330A7E" w:rsidRDefault="00DE5182" w:rsidP="001A78FE">
      <w:pPr>
        <w:spacing w:after="0"/>
        <w:ind w:left="992" w:firstLine="900"/>
        <w:rPr>
          <w:rFonts w:ascii="Times New Roman" w:hAnsi="Times New Roman" w:cs="Times New Roman"/>
          <w:sz w:val="24"/>
          <w:szCs w:val="24"/>
        </w:rPr>
      </w:pPr>
      <w:r w:rsidRPr="00330A7E">
        <w:rPr>
          <w:rFonts w:ascii="Times New Roman" w:eastAsia="Georgia" w:hAnsi="Times New Roman" w:cs="Times New Roman"/>
          <w:sz w:val="24"/>
          <w:szCs w:val="24"/>
        </w:rPr>
        <w:t xml:space="preserve">c) Một điểm </w:t>
      </w:r>
      <w:r w:rsidRPr="00330A7E">
        <w:rPr>
          <w:rFonts w:ascii="Times New Roman" w:hAnsi="Times New Roman" w:cs="Times New Roman"/>
          <w:position w:val="-4"/>
          <w:sz w:val="24"/>
          <w:szCs w:val="24"/>
        </w:rPr>
        <w:object w:dxaOrig="240" w:dyaOrig="260" w14:anchorId="71A8ABD2">
          <v:shape id="_x0000_i1384" type="#_x0000_t75" style="width:12pt;height:13.5pt" o:ole="">
            <v:imagedata r:id="rId233" o:title=""/>
          </v:shape>
          <o:OLEObject Type="Embed" ProgID="Equation.DSMT4" ShapeID="_x0000_i1384" DrawAspect="Content" ObjectID="_1796840448" r:id="rId573"/>
        </w:object>
      </w:r>
      <w:r w:rsidRPr="00330A7E">
        <w:rPr>
          <w:rFonts w:ascii="Times New Roman" w:eastAsia="Georgia" w:hAnsi="Times New Roman" w:cs="Times New Roman"/>
          <w:sz w:val="24"/>
          <w:szCs w:val="24"/>
        </w:rPr>
        <w:t xml:space="preserve"> bất kì thuộc đường thẳng </w:t>
      </w:r>
      <w:r w:rsidRPr="00330A7E">
        <w:rPr>
          <w:rFonts w:ascii="Times New Roman" w:hAnsi="Times New Roman" w:cs="Times New Roman"/>
          <w:position w:val="-6"/>
          <w:sz w:val="24"/>
          <w:szCs w:val="24"/>
        </w:rPr>
        <w:object w:dxaOrig="220" w:dyaOrig="279" w14:anchorId="6ED49A90">
          <v:shape id="_x0000_i1385" type="#_x0000_t75" style="width:10.5pt;height:14.25pt" o:ole="">
            <v:imagedata r:id="rId263" o:title=""/>
          </v:shape>
          <o:OLEObject Type="Embed" ProgID="Equation.DSMT4" ShapeID="_x0000_i1385" DrawAspect="Content" ObjectID="_1796840449" r:id="rId574"/>
        </w:object>
      </w:r>
      <w:r w:rsidRPr="00330A7E">
        <w:rPr>
          <w:rFonts w:ascii="Times New Roman" w:eastAsia="Georgia" w:hAnsi="Times New Roman" w:cs="Times New Roman"/>
          <w:sz w:val="24"/>
          <w:szCs w:val="24"/>
        </w:rPr>
        <w:t xml:space="preserve"> đều có tọa độ dạng </w:t>
      </w:r>
      <w:r w:rsidRPr="00330A7E">
        <w:rPr>
          <w:rFonts w:ascii="Times New Roman" w:hAnsi="Times New Roman" w:cs="Times New Roman"/>
          <w:position w:val="-14"/>
          <w:sz w:val="24"/>
          <w:szCs w:val="24"/>
        </w:rPr>
        <w:object w:dxaOrig="1740" w:dyaOrig="400" w14:anchorId="6D3A6924">
          <v:shape id="_x0000_i1386" type="#_x0000_t75" style="width:87pt;height:20.25pt" o:ole="">
            <v:imagedata r:id="rId265" o:title=""/>
          </v:shape>
          <o:OLEObject Type="Embed" ProgID="Equation.DSMT4" ShapeID="_x0000_i1386" DrawAspect="Content" ObjectID="_1796840450" r:id="rId575"/>
        </w:object>
      </w:r>
      <w:r w:rsidRPr="00330A7E">
        <w:rPr>
          <w:rFonts w:ascii="Times New Roman" w:hAnsi="Times New Roman" w:cs="Times New Roman"/>
          <w:sz w:val="24"/>
          <w:szCs w:val="24"/>
        </w:rPr>
        <w:t>.</w:t>
      </w:r>
    </w:p>
    <w:p w14:paraId="498D2E22" w14:textId="77777777" w:rsidR="00DE5182" w:rsidRPr="00330A7E" w:rsidRDefault="00DE5182" w:rsidP="001A78FE">
      <w:pPr>
        <w:spacing w:after="0"/>
        <w:ind w:left="992" w:firstLine="900"/>
        <w:rPr>
          <w:rFonts w:ascii="Times New Roman" w:hAnsi="Times New Roman" w:cs="Times New Roman"/>
          <w:sz w:val="24"/>
          <w:szCs w:val="24"/>
        </w:rPr>
      </w:pPr>
      <w:r w:rsidRPr="00330A7E">
        <w:rPr>
          <w:rFonts w:ascii="Times New Roman" w:eastAsia="Georgia" w:hAnsi="Times New Roman" w:cs="Times New Roman"/>
          <w:sz w:val="24"/>
          <w:szCs w:val="24"/>
        </w:rPr>
        <w:t xml:space="preserve">d) Đường thẳng </w:t>
      </w:r>
      <w:r w:rsidRPr="00330A7E">
        <w:rPr>
          <w:rFonts w:ascii="Times New Roman" w:hAnsi="Times New Roman" w:cs="Times New Roman"/>
          <w:position w:val="-4"/>
          <w:sz w:val="24"/>
          <w:szCs w:val="24"/>
        </w:rPr>
        <w:object w:dxaOrig="240" w:dyaOrig="260" w14:anchorId="74E07A65">
          <v:shape id="_x0000_i1387" type="#_x0000_t75" style="width:12pt;height:13.5pt" o:ole="">
            <v:imagedata r:id="rId267" o:title=""/>
          </v:shape>
          <o:OLEObject Type="Embed" ProgID="Equation.DSMT4" ShapeID="_x0000_i1387" DrawAspect="Content" ObjectID="_1796840451" r:id="rId576"/>
        </w:object>
      </w:r>
      <w:r w:rsidRPr="00330A7E">
        <w:rPr>
          <w:rFonts w:ascii="Times New Roman" w:eastAsia="Georgia" w:hAnsi="Times New Roman" w:cs="Times New Roman"/>
          <w:sz w:val="24"/>
          <w:szCs w:val="24"/>
        </w:rPr>
        <w:t xml:space="preserve"> đi qua điểm </w:t>
      </w:r>
      <w:r w:rsidRPr="00330A7E">
        <w:rPr>
          <w:rFonts w:ascii="Times New Roman" w:hAnsi="Times New Roman" w:cs="Times New Roman"/>
          <w:position w:val="-4"/>
          <w:sz w:val="24"/>
          <w:szCs w:val="24"/>
        </w:rPr>
        <w:object w:dxaOrig="320" w:dyaOrig="260" w14:anchorId="62C45951">
          <v:shape id="_x0000_i1388" type="#_x0000_t75" style="width:16.5pt;height:13.5pt" o:ole="">
            <v:imagedata r:id="rId269" o:title=""/>
          </v:shape>
          <o:OLEObject Type="Embed" ProgID="Equation.DSMT4" ShapeID="_x0000_i1388" DrawAspect="Content" ObjectID="_1796840452" r:id="rId577"/>
        </w:object>
      </w:r>
      <w:r w:rsidRPr="00330A7E">
        <w:rPr>
          <w:rFonts w:ascii="Times New Roman" w:eastAsia="Georgia" w:hAnsi="Times New Roman" w:cs="Times New Roman"/>
          <w:sz w:val="24"/>
          <w:szCs w:val="24"/>
        </w:rPr>
        <w:t xml:space="preserve">, cắt đường thẳng </w:t>
      </w:r>
      <w:r w:rsidRPr="00330A7E">
        <w:rPr>
          <w:rFonts w:ascii="Times New Roman" w:hAnsi="Times New Roman" w:cs="Times New Roman"/>
          <w:position w:val="-6"/>
          <w:sz w:val="24"/>
          <w:szCs w:val="24"/>
        </w:rPr>
        <w:object w:dxaOrig="220" w:dyaOrig="279" w14:anchorId="21A37688">
          <v:shape id="_x0000_i1389" type="#_x0000_t75" style="width:10.5pt;height:14.25pt" o:ole="">
            <v:imagedata r:id="rId271" o:title=""/>
          </v:shape>
          <o:OLEObject Type="Embed" ProgID="Equation.DSMT4" ShapeID="_x0000_i1389" DrawAspect="Content" ObjectID="_1796840453" r:id="rId578"/>
        </w:object>
      </w:r>
      <w:r w:rsidRPr="00330A7E">
        <w:rPr>
          <w:rFonts w:ascii="Times New Roman" w:eastAsia="Georgia" w:hAnsi="Times New Roman" w:cs="Times New Roman"/>
          <w:sz w:val="24"/>
          <w:szCs w:val="24"/>
        </w:rPr>
        <w:t xml:space="preserve"> và song song với mặt phẳng ( </w:t>
      </w:r>
      <w:r w:rsidRPr="00330A7E">
        <w:rPr>
          <w:rFonts w:ascii="Times New Roman" w:hAnsi="Times New Roman" w:cs="Times New Roman"/>
          <w:position w:val="-6"/>
          <w:sz w:val="24"/>
          <w:szCs w:val="24"/>
        </w:rPr>
        <w:object w:dxaOrig="240" w:dyaOrig="220" w14:anchorId="17070DC9">
          <v:shape id="_x0000_i1390" type="#_x0000_t75" style="width:12pt;height:10.5pt" o:ole="">
            <v:imagedata r:id="rId255" o:title=""/>
          </v:shape>
          <o:OLEObject Type="Embed" ProgID="Equation.DSMT4" ShapeID="_x0000_i1390" DrawAspect="Content" ObjectID="_1796840454" r:id="rId579"/>
        </w:object>
      </w:r>
      <w:r w:rsidRPr="00330A7E">
        <w:rPr>
          <w:rFonts w:ascii="Times New Roman" w:eastAsia="Georgia" w:hAnsi="Times New Roman" w:cs="Times New Roman"/>
          <w:sz w:val="24"/>
          <w:szCs w:val="24"/>
        </w:rPr>
        <w:t xml:space="preserve"> ) có phương trình là </w:t>
      </w:r>
      <w:r w:rsidRPr="00330A7E">
        <w:rPr>
          <w:rFonts w:ascii="Times New Roman" w:hAnsi="Times New Roman" w:cs="Times New Roman"/>
          <w:position w:val="-24"/>
          <w:sz w:val="24"/>
          <w:szCs w:val="24"/>
        </w:rPr>
        <w:object w:dxaOrig="2000" w:dyaOrig="620" w14:anchorId="04A88B59">
          <v:shape id="_x0000_i1391" type="#_x0000_t75" style="width:99.75pt;height:32.25pt" o:ole="">
            <v:imagedata r:id="rId274" o:title=""/>
          </v:shape>
          <o:OLEObject Type="Embed" ProgID="Equation.DSMT4" ShapeID="_x0000_i1391" DrawAspect="Content" ObjectID="_1796840455" r:id="rId580"/>
        </w:object>
      </w:r>
      <w:r w:rsidRPr="00330A7E">
        <w:rPr>
          <w:rFonts w:ascii="Times New Roman" w:hAnsi="Times New Roman" w:cs="Times New Roman"/>
          <w:sz w:val="24"/>
          <w:szCs w:val="24"/>
        </w:rPr>
        <w:t>.</w:t>
      </w:r>
    </w:p>
    <w:p w14:paraId="482FB1EE" w14:textId="77777777" w:rsidR="00DE5182" w:rsidRPr="00330A7E" w:rsidRDefault="00DE5182" w:rsidP="001A78FE">
      <w:pPr>
        <w:spacing w:after="0"/>
        <w:ind w:left="992"/>
        <w:jc w:val="center"/>
        <w:rPr>
          <w:rFonts w:ascii="Times New Roman" w:eastAsia="Times New Roman" w:hAnsi="Times New Roman" w:cs="Times New Roman"/>
          <w:b/>
          <w:color w:val="0000FF"/>
          <w:sz w:val="24"/>
          <w:szCs w:val="24"/>
        </w:rPr>
      </w:pPr>
      <w:r w:rsidRPr="00330A7E">
        <w:rPr>
          <w:rFonts w:ascii="Times New Roman" w:eastAsia="Times New Roman" w:hAnsi="Times New Roman" w:cs="Times New Roman"/>
          <w:b/>
          <w:color w:val="0000FF"/>
          <w:sz w:val="24"/>
          <w:szCs w:val="24"/>
        </w:rPr>
        <w:t>Lời giải</w:t>
      </w:r>
    </w:p>
    <w:tbl>
      <w:tblPr>
        <w:tblW w:w="0" w:type="auto"/>
        <w:tblInd w:w="992" w:type="dxa"/>
        <w:tblLook w:val="04A0" w:firstRow="1" w:lastRow="0" w:firstColumn="1" w:lastColumn="0" w:noHBand="0" w:noVBand="1"/>
      </w:tblPr>
      <w:tblGrid>
        <w:gridCol w:w="2426"/>
        <w:gridCol w:w="2410"/>
        <w:gridCol w:w="2427"/>
        <w:gridCol w:w="2427"/>
      </w:tblGrid>
      <w:tr w:rsidR="00DE5182" w:rsidRPr="00330A7E" w14:paraId="373AA035" w14:textId="77777777" w:rsidTr="00DE5182">
        <w:tc>
          <w:tcPr>
            <w:tcW w:w="2548" w:type="dxa"/>
          </w:tcPr>
          <w:p w14:paraId="68C9E0A8" w14:textId="77777777" w:rsidR="00DE5182" w:rsidRPr="00330A7E" w:rsidRDefault="00DE5182" w:rsidP="001A78FE">
            <w:pPr>
              <w:spacing w:after="0"/>
              <w:jc w:val="center"/>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a) Đúng</w:t>
            </w:r>
          </w:p>
        </w:tc>
        <w:tc>
          <w:tcPr>
            <w:tcW w:w="2548" w:type="dxa"/>
          </w:tcPr>
          <w:p w14:paraId="23BC8E22" w14:textId="77777777" w:rsidR="00DE5182" w:rsidRPr="00330A7E" w:rsidRDefault="00DE5182" w:rsidP="001A78FE">
            <w:pPr>
              <w:spacing w:after="0"/>
              <w:jc w:val="center"/>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b) Sai</w:t>
            </w:r>
          </w:p>
        </w:tc>
        <w:tc>
          <w:tcPr>
            <w:tcW w:w="2549" w:type="dxa"/>
          </w:tcPr>
          <w:p w14:paraId="13A586EB" w14:textId="77777777" w:rsidR="00DE5182" w:rsidRPr="00330A7E" w:rsidRDefault="00DE5182" w:rsidP="001A78FE">
            <w:pPr>
              <w:spacing w:after="0"/>
              <w:jc w:val="center"/>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c) Đúng</w:t>
            </w:r>
          </w:p>
        </w:tc>
        <w:tc>
          <w:tcPr>
            <w:tcW w:w="2549" w:type="dxa"/>
          </w:tcPr>
          <w:p w14:paraId="5035B3AC" w14:textId="77777777" w:rsidR="00DE5182" w:rsidRPr="00330A7E" w:rsidRDefault="00DE5182" w:rsidP="001A78FE">
            <w:pPr>
              <w:spacing w:after="0"/>
              <w:jc w:val="center"/>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d) Đúng</w:t>
            </w:r>
          </w:p>
        </w:tc>
      </w:tr>
    </w:tbl>
    <w:p w14:paraId="5F20D91C" w14:textId="77777777" w:rsidR="00DE5182" w:rsidRPr="00330A7E" w:rsidRDefault="00DE5182" w:rsidP="001A78FE">
      <w:pPr>
        <w:spacing w:after="0"/>
        <w:ind w:left="992" w:firstLine="72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Gọi </w:t>
      </w:r>
      <w:r w:rsidRPr="00330A7E">
        <w:rPr>
          <w:rFonts w:ascii="Times New Roman" w:hAnsi="Times New Roman" w:cs="Times New Roman"/>
          <w:position w:val="-14"/>
          <w:sz w:val="24"/>
          <w:szCs w:val="24"/>
        </w:rPr>
        <w:object w:dxaOrig="4420" w:dyaOrig="400" w14:anchorId="50F69911">
          <v:shape id="_x0000_i1392" type="#_x0000_t75" style="width:221.25pt;height:20.25pt" o:ole="">
            <v:imagedata r:id="rId581" o:title=""/>
          </v:shape>
          <o:OLEObject Type="Embed" ProgID="Equation.DSMT4" ShapeID="_x0000_i1392" DrawAspect="Content" ObjectID="_1796840456" r:id="rId582"/>
        </w:object>
      </w:r>
      <w:r w:rsidRPr="00330A7E">
        <w:rPr>
          <w:rFonts w:ascii="Times New Roman" w:eastAsia="Times New Roman" w:hAnsi="Times New Roman" w:cs="Times New Roman"/>
          <w:sz w:val="24"/>
          <w:szCs w:val="24"/>
        </w:rPr>
        <w:t>.</w:t>
      </w:r>
    </w:p>
    <w:p w14:paraId="0A35E86F" w14:textId="77777777" w:rsidR="00DE5182" w:rsidRPr="00330A7E" w:rsidRDefault="00DE5182" w:rsidP="001A78FE">
      <w:pPr>
        <w:spacing w:after="0"/>
        <w:ind w:left="992" w:firstLine="72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Vì </w:t>
      </w:r>
      <w:r w:rsidRPr="00330A7E">
        <w:rPr>
          <w:rFonts w:ascii="Times New Roman" w:hAnsi="Times New Roman" w:cs="Times New Roman"/>
          <w:position w:val="-10"/>
          <w:sz w:val="24"/>
          <w:szCs w:val="24"/>
        </w:rPr>
        <w:object w:dxaOrig="740" w:dyaOrig="320" w14:anchorId="1F5B02CF">
          <v:shape id="_x0000_i1393" type="#_x0000_t75" style="width:36.75pt;height:16.5pt" o:ole="">
            <v:imagedata r:id="rId583" o:title=""/>
          </v:shape>
          <o:OLEObject Type="Embed" ProgID="Equation.DSMT4" ShapeID="_x0000_i1393" DrawAspect="Content" ObjectID="_1796840457" r:id="rId584"/>
        </w:object>
      </w:r>
      <w:r w:rsidRPr="00330A7E">
        <w:rPr>
          <w:rFonts w:ascii="Times New Roman" w:eastAsia="Times New Roman" w:hAnsi="Times New Roman" w:cs="Times New Roman"/>
          <w:sz w:val="24"/>
          <w:szCs w:val="24"/>
        </w:rPr>
        <w:t xml:space="preserve"> nên suy ra </w:t>
      </w:r>
      <w:r w:rsidRPr="00330A7E">
        <w:rPr>
          <w:rFonts w:ascii="Times New Roman" w:hAnsi="Times New Roman" w:cs="Times New Roman"/>
          <w:position w:val="-14"/>
          <w:sz w:val="24"/>
          <w:szCs w:val="24"/>
        </w:rPr>
        <w:object w:dxaOrig="2520" w:dyaOrig="420" w14:anchorId="01878CAE">
          <v:shape id="_x0000_i1394" type="#_x0000_t75" style="width:126pt;height:21.75pt" o:ole="">
            <v:imagedata r:id="rId585" o:title=""/>
          </v:shape>
          <o:OLEObject Type="Embed" ProgID="Equation.DSMT4" ShapeID="_x0000_i1394" DrawAspect="Content" ObjectID="_1796840458" r:id="rId586"/>
        </w:object>
      </w:r>
      <w:r w:rsidRPr="00330A7E">
        <w:rPr>
          <w:rFonts w:ascii="Times New Roman" w:eastAsia="Times New Roman" w:hAnsi="Times New Roman" w:cs="Times New Roman"/>
          <w:sz w:val="24"/>
          <w:szCs w:val="24"/>
        </w:rPr>
        <w:t xml:space="preserve"> là vectơ chỉ phương của đường thẳng </w:t>
      </w:r>
      <w:r w:rsidRPr="00330A7E">
        <w:rPr>
          <w:rFonts w:ascii="Times New Roman" w:hAnsi="Times New Roman" w:cs="Times New Roman"/>
          <w:sz w:val="24"/>
          <w:szCs w:val="24"/>
        </w:rPr>
        <w:object w:dxaOrig="240" w:dyaOrig="264" w14:anchorId="482C9BA5">
          <v:shape id="_x0000_i1395" type="#_x0000_t75" style="width:12pt;height:13.5pt" o:ole="">
            <v:imagedata r:id="rId267" o:title=""/>
          </v:shape>
          <o:OLEObject Type="Embed" ProgID="Equation.DSMT4" ShapeID="_x0000_i1395" DrawAspect="Content" ObjectID="_1796840459" r:id="rId587"/>
        </w:object>
      </w:r>
      <w:r w:rsidRPr="00330A7E">
        <w:rPr>
          <w:rFonts w:ascii="Times New Roman" w:eastAsia="Times New Roman" w:hAnsi="Times New Roman" w:cs="Times New Roman"/>
          <w:sz w:val="24"/>
          <w:szCs w:val="24"/>
        </w:rPr>
        <w:t>.</w:t>
      </w:r>
    </w:p>
    <w:p w14:paraId="512294F5" w14:textId="77777777" w:rsidR="00DE5182" w:rsidRPr="00330A7E" w:rsidRDefault="00DE5182" w:rsidP="001A78FE">
      <w:pPr>
        <w:spacing w:after="0"/>
        <w:ind w:left="992" w:firstLine="72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lastRenderedPageBreak/>
        <w:t xml:space="preserve">Do </w:t>
      </w:r>
      <w:r w:rsidRPr="00330A7E">
        <w:rPr>
          <w:rFonts w:ascii="Times New Roman" w:hAnsi="Times New Roman" w:cs="Times New Roman"/>
          <w:position w:val="-14"/>
          <w:sz w:val="24"/>
          <w:szCs w:val="24"/>
        </w:rPr>
        <w:object w:dxaOrig="900" w:dyaOrig="400" w14:anchorId="725BD7C4">
          <v:shape id="_x0000_i1396" type="#_x0000_t75" style="width:45pt;height:20.25pt" o:ole="">
            <v:imagedata r:id="rId588" o:title=""/>
          </v:shape>
          <o:OLEObject Type="Embed" ProgID="Equation.DSMT4" ShapeID="_x0000_i1396" DrawAspect="Content" ObjectID="_1796840460" r:id="rId589"/>
        </w:object>
      </w:r>
      <w:r w:rsidRPr="00330A7E">
        <w:rPr>
          <w:rFonts w:ascii="Times New Roman" w:eastAsia="Times New Roman" w:hAnsi="Times New Roman" w:cs="Times New Roman"/>
          <w:sz w:val="24"/>
          <w:szCs w:val="24"/>
        </w:rPr>
        <w:t xml:space="preserve"> nên suy ra: </w:t>
      </w:r>
      <w:r w:rsidRPr="00330A7E">
        <w:rPr>
          <w:rFonts w:ascii="Times New Roman" w:hAnsi="Times New Roman" w:cs="Times New Roman"/>
          <w:position w:val="-14"/>
          <w:sz w:val="24"/>
          <w:szCs w:val="24"/>
        </w:rPr>
        <w:object w:dxaOrig="5679" w:dyaOrig="420" w14:anchorId="487162CE">
          <v:shape id="_x0000_i1397" type="#_x0000_t75" style="width:283.5pt;height:21.75pt" o:ole="">
            <v:imagedata r:id="rId590" o:title=""/>
          </v:shape>
          <o:OLEObject Type="Embed" ProgID="Equation.DSMT4" ShapeID="_x0000_i1397" DrawAspect="Content" ObjectID="_1796840461" r:id="rId591"/>
        </w:object>
      </w:r>
      <w:r w:rsidRPr="00330A7E">
        <w:rPr>
          <w:rFonts w:ascii="Times New Roman" w:eastAsia="Times New Roman" w:hAnsi="Times New Roman" w:cs="Times New Roman"/>
          <w:sz w:val="24"/>
          <w:szCs w:val="24"/>
        </w:rPr>
        <w:t>.</w:t>
      </w:r>
    </w:p>
    <w:p w14:paraId="36B96268" w14:textId="77777777" w:rsidR="00DE5182" w:rsidRPr="00330A7E" w:rsidRDefault="00DE5182" w:rsidP="001A78FE">
      <w:pPr>
        <w:spacing w:after="0"/>
        <w:ind w:left="992" w:firstLine="72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Vậy phương trình đường thẳng </w:t>
      </w:r>
      <w:r w:rsidRPr="00330A7E">
        <w:rPr>
          <w:rFonts w:ascii="Times New Roman" w:hAnsi="Times New Roman" w:cs="Times New Roman"/>
          <w:position w:val="-10"/>
          <w:sz w:val="24"/>
          <w:szCs w:val="24"/>
        </w:rPr>
        <w:object w:dxaOrig="279" w:dyaOrig="320" w14:anchorId="40E84231">
          <v:shape id="_x0000_i1398" type="#_x0000_t75" style="width:14.25pt;height:16.5pt" o:ole="">
            <v:imagedata r:id="rId592" o:title=""/>
          </v:shape>
          <o:OLEObject Type="Embed" ProgID="Equation.DSMT4" ShapeID="_x0000_i1398" DrawAspect="Content" ObjectID="_1796840462" r:id="rId593"/>
        </w:object>
      </w:r>
      <w:r w:rsidRPr="00330A7E">
        <w:rPr>
          <w:rFonts w:ascii="Times New Roman" w:eastAsia="Times New Roman" w:hAnsi="Times New Roman" w:cs="Times New Roman"/>
          <w:sz w:val="24"/>
          <w:szCs w:val="24"/>
        </w:rPr>
        <w:t xml:space="preserve"> là: </w:t>
      </w:r>
      <w:r w:rsidRPr="00330A7E">
        <w:rPr>
          <w:rFonts w:ascii="Times New Roman" w:hAnsi="Times New Roman" w:cs="Times New Roman"/>
          <w:position w:val="-24"/>
          <w:sz w:val="24"/>
          <w:szCs w:val="24"/>
        </w:rPr>
        <w:object w:dxaOrig="2040" w:dyaOrig="620" w14:anchorId="294024F9">
          <v:shape id="_x0000_i1399" type="#_x0000_t75" style="width:102pt;height:32.25pt" o:ole="">
            <v:imagedata r:id="rId594" o:title=""/>
          </v:shape>
          <o:OLEObject Type="Embed" ProgID="Equation.DSMT4" ShapeID="_x0000_i1399" DrawAspect="Content" ObjectID="_1796840463" r:id="rId595"/>
        </w:object>
      </w:r>
      <w:r w:rsidRPr="00330A7E">
        <w:rPr>
          <w:rFonts w:ascii="Times New Roman" w:eastAsia="Times New Roman" w:hAnsi="Times New Roman" w:cs="Times New Roman"/>
          <w:sz w:val="24"/>
          <w:szCs w:val="24"/>
        </w:rPr>
        <w:t>.</w:t>
      </w:r>
    </w:p>
    <w:p w14:paraId="00A0A375" w14:textId="0CC67863" w:rsidR="00C349C4" w:rsidRPr="00330A7E" w:rsidRDefault="00DE5182" w:rsidP="001A78FE">
      <w:pPr>
        <w:pBdr>
          <w:top w:val="nil"/>
          <w:left w:val="nil"/>
          <w:bottom w:val="nil"/>
          <w:right w:val="nil"/>
          <w:between w:val="nil"/>
        </w:pBdr>
        <w:tabs>
          <w:tab w:val="left" w:pos="3402"/>
          <w:tab w:val="left" w:pos="5669"/>
          <w:tab w:val="left" w:pos="7937"/>
        </w:tabs>
        <w:spacing w:after="0"/>
        <w:ind w:left="992"/>
        <w:jc w:val="both"/>
        <w:rPr>
          <w:rFonts w:ascii="Times New Roman" w:eastAsia="Times New Roman" w:hAnsi="Times New Roman" w:cs="Times New Roman"/>
          <w:i/>
          <w:color w:val="0000FF"/>
          <w:sz w:val="24"/>
          <w:szCs w:val="24"/>
        </w:rPr>
      </w:pPr>
      <w:r w:rsidRPr="00330A7E">
        <w:rPr>
          <w:rFonts w:ascii="Times New Roman" w:eastAsia="Times New Roman" w:hAnsi="Times New Roman" w:cs="Times New Roman"/>
          <w:b/>
          <w:i/>
          <w:color w:val="0000FF"/>
          <w:sz w:val="24"/>
          <w:szCs w:val="24"/>
        </w:rPr>
        <w:t>Phần 3</w:t>
      </w:r>
      <w:r w:rsidR="00C349C4" w:rsidRPr="00330A7E">
        <w:rPr>
          <w:rFonts w:ascii="Times New Roman" w:eastAsia="Times New Roman" w:hAnsi="Times New Roman" w:cs="Times New Roman"/>
          <w:b/>
          <w:i/>
          <w:color w:val="0000FF"/>
          <w:sz w:val="24"/>
          <w:szCs w:val="24"/>
        </w:rPr>
        <w:t xml:space="preserve">. </w:t>
      </w:r>
      <w:r w:rsidRPr="00330A7E">
        <w:rPr>
          <w:rFonts w:ascii="Times New Roman" w:eastAsia="Times New Roman" w:hAnsi="Times New Roman" w:cs="Times New Roman"/>
          <w:b/>
          <w:i/>
          <w:color w:val="0000FF"/>
          <w:sz w:val="24"/>
          <w:szCs w:val="24"/>
        </w:rPr>
        <w:t>Câu hỏi trắc nghiệm trả lời ngắn</w:t>
      </w:r>
      <w:r w:rsidR="00C349C4" w:rsidRPr="00330A7E">
        <w:rPr>
          <w:rFonts w:ascii="Times New Roman" w:eastAsia="Times New Roman" w:hAnsi="Times New Roman" w:cs="Times New Roman"/>
          <w:b/>
          <w:i/>
          <w:color w:val="0000FF"/>
          <w:sz w:val="24"/>
          <w:szCs w:val="24"/>
        </w:rPr>
        <w:t xml:space="preserve">. </w:t>
      </w:r>
      <w:r w:rsidRPr="00330A7E">
        <w:rPr>
          <w:rFonts w:ascii="Times New Roman" w:eastAsia="Times New Roman" w:hAnsi="Times New Roman" w:cs="Times New Roman"/>
          <w:i/>
          <w:color w:val="0000FF"/>
          <w:sz w:val="24"/>
          <w:szCs w:val="24"/>
        </w:rPr>
        <w:t>Thí sinh trả lời từ câu 17 đến câu 22.</w:t>
      </w:r>
    </w:p>
    <w:p w14:paraId="25D6611D" w14:textId="0582F3A6" w:rsidR="00C349C4" w:rsidRPr="00330A7E" w:rsidRDefault="00DE5182" w:rsidP="000E1E56">
      <w:pPr>
        <w:pStyle w:val="ListParagraph"/>
        <w:numPr>
          <w:ilvl w:val="0"/>
          <w:numId w:val="3"/>
        </w:numPr>
        <w:tabs>
          <w:tab w:val="left" w:pos="992"/>
        </w:tabs>
        <w:spacing w:before="120"/>
        <w:contextualSpacing w:val="0"/>
        <w:rPr>
          <w:rFonts w:ascii="Times New Roman" w:eastAsia="Georgia" w:hAnsi="Times New Roman" w:cs="Times New Roman"/>
          <w:sz w:val="24"/>
          <w:szCs w:val="24"/>
        </w:rPr>
      </w:pPr>
      <w:r w:rsidRPr="00330A7E">
        <w:rPr>
          <w:rFonts w:ascii="Times New Roman" w:hAnsi="Times New Roman" w:cs="Times New Roman"/>
          <w:color w:val="0000FF"/>
          <w:sz w:val="24"/>
          <w:szCs w:val="24"/>
        </w:rPr>
        <w:drawing>
          <wp:anchor distT="0" distB="0" distL="114300" distR="114300" simplePos="0" relativeHeight="251666432" behindDoc="0" locked="0" layoutInCell="1" allowOverlap="1" wp14:anchorId="1CD72FC3" wp14:editId="06501460">
            <wp:simplePos x="0" y="0"/>
            <wp:positionH relativeFrom="column">
              <wp:posOffset>5013960</wp:posOffset>
            </wp:positionH>
            <wp:positionV relativeFrom="paragraph">
              <wp:posOffset>3810</wp:posOffset>
            </wp:positionV>
            <wp:extent cx="1485900" cy="1402715"/>
            <wp:effectExtent l="0" t="0" r="0" b="698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6">
                      <a:extLst>
                        <a:ext uri="{28A0092B-C50C-407E-A947-70E740481C1C}">
                          <a14:useLocalDpi xmlns:a14="http://schemas.microsoft.com/office/drawing/2010/main" val="0"/>
                        </a:ext>
                      </a:extLst>
                    </a:blip>
                    <a:stretch>
                      <a:fillRect/>
                    </a:stretch>
                  </pic:blipFill>
                  <pic:spPr>
                    <a:xfrm>
                      <a:off x="0" y="0"/>
                      <a:ext cx="1485900" cy="1402715"/>
                    </a:xfrm>
                    <a:prstGeom prst="rect">
                      <a:avLst/>
                    </a:prstGeom>
                  </pic:spPr>
                </pic:pic>
              </a:graphicData>
            </a:graphic>
            <wp14:sizeRelH relativeFrom="page">
              <wp14:pctWidth>0</wp14:pctWidth>
            </wp14:sizeRelH>
            <wp14:sizeRelV relativeFrom="page">
              <wp14:pctHeight>0</wp14:pctHeight>
            </wp14:sizeRelV>
          </wp:anchor>
        </w:drawing>
      </w:r>
      <w:r w:rsidRPr="00330A7E">
        <w:rPr>
          <w:rFonts w:ascii="Times New Roman" w:eastAsia="Georgia" w:hAnsi="Times New Roman" w:cs="Times New Roman"/>
          <w:sz w:val="24"/>
          <w:szCs w:val="24"/>
        </w:rPr>
        <w:t xml:space="preserve">Trong hình bên cho biết mộ hình trụ bán kính đáy </w:t>
      </w:r>
      <w:r w:rsidRPr="00330A7E">
        <w:rPr>
          <w:rFonts w:ascii="Times New Roman" w:hAnsi="Times New Roman" w:cs="Times New Roman"/>
          <w:position w:val="-14"/>
          <w:sz w:val="24"/>
          <w:szCs w:val="24"/>
        </w:rPr>
        <w:object w:dxaOrig="680" w:dyaOrig="400" w14:anchorId="492A53C2">
          <v:shape id="_x0000_i1400" type="#_x0000_t75" style="width:33.75pt;height:19.5pt" o:ole="">
            <v:imagedata r:id="rId277" o:title=""/>
          </v:shape>
          <o:OLEObject Type="Embed" ProgID="Equation.DSMT4" ShapeID="_x0000_i1400" DrawAspect="Content" ObjectID="_1796840464" r:id="rId597"/>
        </w:object>
      </w:r>
      <w:r w:rsidRPr="00330A7E">
        <w:rPr>
          <w:rFonts w:ascii="Times New Roman" w:eastAsia="Georgia" w:hAnsi="Times New Roman" w:cs="Times New Roman"/>
          <w:sz w:val="24"/>
          <w:szCs w:val="24"/>
        </w:rPr>
        <w:t xml:space="preserve">, chiều cao </w:t>
      </w:r>
      <w:r w:rsidRPr="00330A7E">
        <w:rPr>
          <w:rFonts w:ascii="Times New Roman" w:hAnsi="Times New Roman" w:cs="Times New Roman"/>
          <w:position w:val="-14"/>
          <w:sz w:val="24"/>
          <w:szCs w:val="24"/>
        </w:rPr>
        <w:object w:dxaOrig="680" w:dyaOrig="400" w14:anchorId="77DC0BBF">
          <v:shape id="_x0000_i1401" type="#_x0000_t75" style="width:33.75pt;height:19.5pt" o:ole="">
            <v:imagedata r:id="rId279" o:title=""/>
          </v:shape>
          <o:OLEObject Type="Embed" ProgID="Equation.DSMT4" ShapeID="_x0000_i1401" DrawAspect="Content" ObjectID="_1796840465" r:id="rId598"/>
        </w:object>
      </w:r>
      <w:r w:rsidRPr="00330A7E">
        <w:rPr>
          <w:rFonts w:ascii="Times New Roman" w:eastAsia="Georgia" w:hAnsi="Times New Roman" w:cs="Times New Roman"/>
          <w:sz w:val="24"/>
          <w:szCs w:val="24"/>
        </w:rPr>
        <w:t xml:space="preserve"> nội tiếp hình nóncó bán</w:t>
      </w:r>
      <w:r w:rsidR="00C349C4" w:rsidRPr="00330A7E">
        <w:rPr>
          <w:rFonts w:ascii="Times New Roman" w:eastAsia="Georgia" w:hAnsi="Times New Roman" w:cs="Times New Roman"/>
          <w:sz w:val="24"/>
          <w:szCs w:val="24"/>
        </w:rPr>
        <w:t xml:space="preserve"> </w:t>
      </w:r>
      <w:r w:rsidRPr="00330A7E">
        <w:rPr>
          <w:rFonts w:ascii="Times New Roman" w:eastAsia="Georgia" w:hAnsi="Times New Roman" w:cs="Times New Roman"/>
          <w:sz w:val="24"/>
          <w:szCs w:val="24"/>
        </w:rPr>
        <w:t xml:space="preserve">kính đáy </w:t>
      </w:r>
      <w:r w:rsidRPr="00330A7E">
        <w:rPr>
          <w:rFonts w:ascii="Times New Roman" w:hAnsi="Times New Roman" w:cs="Times New Roman"/>
          <w:position w:val="-10"/>
          <w:sz w:val="24"/>
          <w:szCs w:val="24"/>
        </w:rPr>
        <w:object w:dxaOrig="499" w:dyaOrig="320" w14:anchorId="4FBB8929">
          <v:shape id="_x0000_i1402" type="#_x0000_t75" style="width:25.5pt;height:15.75pt" o:ole="">
            <v:imagedata r:id="rId281" o:title=""/>
          </v:shape>
          <o:OLEObject Type="Embed" ProgID="Equation.DSMT4" ShapeID="_x0000_i1402" DrawAspect="Content" ObjectID="_1796840466" r:id="rId599"/>
        </w:object>
      </w:r>
      <w:r w:rsidRPr="00330A7E">
        <w:rPr>
          <w:rFonts w:ascii="Times New Roman" w:eastAsia="Georgia" w:hAnsi="Times New Roman" w:cs="Times New Roman"/>
          <w:sz w:val="24"/>
          <w:szCs w:val="24"/>
        </w:rPr>
        <w:t xml:space="preserve">, chiều cao </w:t>
      </w:r>
      <w:r w:rsidRPr="00330A7E">
        <w:rPr>
          <w:rFonts w:ascii="Times New Roman" w:hAnsi="Times New Roman" w:cs="Times New Roman"/>
          <w:position w:val="-10"/>
          <w:sz w:val="24"/>
          <w:szCs w:val="24"/>
        </w:rPr>
        <w:object w:dxaOrig="600" w:dyaOrig="320" w14:anchorId="6889BD96">
          <v:shape id="_x0000_i1403" type="#_x0000_t75" style="width:30pt;height:15.75pt" o:ole="">
            <v:imagedata r:id="rId283" o:title=""/>
          </v:shape>
          <o:OLEObject Type="Embed" ProgID="Equation.DSMT4" ShapeID="_x0000_i1403" DrawAspect="Content" ObjectID="_1796840467" r:id="rId600"/>
        </w:object>
      </w:r>
      <w:r w:rsidRPr="00330A7E">
        <w:rPr>
          <w:rFonts w:ascii="Times New Roman" w:eastAsia="Georgia" w:hAnsi="Times New Roman" w:cs="Times New Roman"/>
          <w:sz w:val="24"/>
          <w:szCs w:val="24"/>
        </w:rPr>
        <w:t xml:space="preserve">. Tìm giá trị của </w:t>
      </w:r>
      <w:r w:rsidRPr="00330A7E">
        <w:rPr>
          <w:rFonts w:ascii="Times New Roman" w:hAnsi="Times New Roman" w:cs="Times New Roman"/>
          <w:position w:val="-4"/>
          <w:sz w:val="24"/>
          <w:szCs w:val="24"/>
        </w:rPr>
        <w:object w:dxaOrig="180" w:dyaOrig="200" w14:anchorId="073B1F94">
          <v:shape id="_x0000_i1404" type="#_x0000_t75" style="width:9pt;height:10.5pt" o:ole="">
            <v:imagedata r:id="rId285" o:title=""/>
          </v:shape>
          <o:OLEObject Type="Embed" ProgID="Equation.DSMT4" ShapeID="_x0000_i1404" DrawAspect="Content" ObjectID="_1796840468" r:id="rId601"/>
        </w:object>
      </w:r>
      <w:r w:rsidRPr="00330A7E">
        <w:rPr>
          <w:rFonts w:ascii="Times New Roman" w:eastAsia="Georgia" w:hAnsi="Times New Roman" w:cs="Times New Roman"/>
          <w:sz w:val="24"/>
          <w:szCs w:val="24"/>
        </w:rPr>
        <w:t xml:space="preserve"> để thể tích của hình trụ là lớn nhất (kết quả làm tròn đến hàng đơn vị của </w:t>
      </w:r>
      <w:r w:rsidRPr="00330A7E">
        <w:rPr>
          <w:rFonts w:ascii="Times New Roman" w:hAnsi="Times New Roman" w:cs="Times New Roman"/>
          <w:position w:val="-6"/>
          <w:sz w:val="24"/>
          <w:szCs w:val="24"/>
        </w:rPr>
        <w:object w:dxaOrig="360" w:dyaOrig="220" w14:anchorId="02371C74">
          <v:shape id="_x0000_i1405" type="#_x0000_t75" style="width:18pt;height:10.5pt" o:ole="">
            <v:imagedata r:id="rId287" o:title=""/>
          </v:shape>
          <o:OLEObject Type="Embed" ProgID="Equation.DSMT4" ShapeID="_x0000_i1405" DrawAspect="Content" ObjectID="_1796840469" r:id="rId602"/>
        </w:object>
      </w:r>
      <w:r w:rsidRPr="00330A7E">
        <w:rPr>
          <w:rFonts w:ascii="Times New Roman" w:eastAsia="Georgia" w:hAnsi="Times New Roman" w:cs="Times New Roman"/>
          <w:sz w:val="24"/>
          <w:szCs w:val="24"/>
        </w:rPr>
        <w:t>)</w:t>
      </w:r>
    </w:p>
    <w:p w14:paraId="58B45812" w14:textId="7C7B6B75" w:rsidR="00C349C4" w:rsidRPr="00330A7E" w:rsidRDefault="00DE5182" w:rsidP="001A78FE">
      <w:pPr>
        <w:spacing w:after="0"/>
        <w:ind w:left="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Lời giải</w:t>
      </w:r>
    </w:p>
    <w:p w14:paraId="300EFAF0" w14:textId="77777777" w:rsidR="00C349C4" w:rsidRPr="00330A7E" w:rsidRDefault="00DE5182" w:rsidP="001A78FE">
      <w:pPr>
        <w:spacing w:after="0"/>
        <w:ind w:left="992"/>
        <w:rPr>
          <w:rFonts w:ascii="Times New Roman" w:hAnsi="Times New Roman" w:cs="Times New Roman"/>
          <w:b/>
          <w:sz w:val="24"/>
          <w:szCs w:val="24"/>
        </w:rPr>
      </w:pPr>
      <w:r w:rsidRPr="00330A7E">
        <w:rPr>
          <w:rFonts w:ascii="Times New Roman" w:hAnsi="Times New Roman" w:cs="Times New Roman"/>
          <w:b/>
          <w:sz w:val="24"/>
          <w:szCs w:val="24"/>
        </w:rPr>
        <w:t xml:space="preserve">Đáp án: </w:t>
      </w:r>
      <w:r w:rsidRPr="00330A7E">
        <w:rPr>
          <w:rFonts w:ascii="Times New Roman" w:hAnsi="Times New Roman" w:cs="Times New Roman"/>
          <w:b/>
          <w:position w:val="-10"/>
          <w:sz w:val="24"/>
          <w:szCs w:val="24"/>
        </w:rPr>
        <w:object w:dxaOrig="499" w:dyaOrig="320" w14:anchorId="174B3DA6">
          <v:shape id="_x0000_i1406" type="#_x0000_t75" style="width:25.5pt;height:15.75pt" o:ole="">
            <v:imagedata r:id="rId603" o:title=""/>
          </v:shape>
          <o:OLEObject Type="Embed" ProgID="Equation.DSMT4" ShapeID="_x0000_i1406" DrawAspect="Content" ObjectID="_1796840470" r:id="rId604"/>
        </w:object>
      </w:r>
      <w:r w:rsidRPr="00330A7E">
        <w:rPr>
          <w:rFonts w:ascii="Times New Roman" w:hAnsi="Times New Roman" w:cs="Times New Roman"/>
          <w:b/>
          <w:sz w:val="24"/>
          <w:szCs w:val="24"/>
        </w:rPr>
        <w:t>.</w:t>
      </w:r>
    </w:p>
    <w:p w14:paraId="0B0476A4" w14:textId="77777777"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Ta có </w:t>
      </w:r>
      <w:r w:rsidRPr="00330A7E">
        <w:rPr>
          <w:rFonts w:ascii="Times New Roman" w:hAnsi="Times New Roman" w:cs="Times New Roman"/>
          <w:position w:val="-24"/>
          <w:sz w:val="24"/>
          <w:szCs w:val="24"/>
        </w:rPr>
        <w:object w:dxaOrig="3420" w:dyaOrig="620" w14:anchorId="3C88C2ED">
          <v:shape id="_x0000_i1407" type="#_x0000_t75" style="width:171pt;height:30.75pt" o:ole="">
            <v:imagedata r:id="rId605" o:title=""/>
          </v:shape>
          <o:OLEObject Type="Embed" ProgID="Equation.DSMT4" ShapeID="_x0000_i1407" DrawAspect="Content" ObjectID="_1796840471" r:id="rId606"/>
        </w:object>
      </w:r>
      <w:r w:rsidRPr="00330A7E">
        <w:rPr>
          <w:rFonts w:ascii="Times New Roman" w:hAnsi="Times New Roman" w:cs="Times New Roman"/>
          <w:sz w:val="24"/>
          <w:szCs w:val="24"/>
        </w:rPr>
        <w:t>.</w:t>
      </w:r>
    </w:p>
    <w:p w14:paraId="7CBC7081" w14:textId="77777777"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Thể tích của hình trụ: </w:t>
      </w:r>
      <w:r w:rsidRPr="00330A7E">
        <w:rPr>
          <w:rFonts w:ascii="Times New Roman" w:hAnsi="Times New Roman" w:cs="Times New Roman"/>
          <w:position w:val="-16"/>
          <w:sz w:val="24"/>
          <w:szCs w:val="24"/>
        </w:rPr>
        <w:object w:dxaOrig="3879" w:dyaOrig="440" w14:anchorId="65AAE2B9">
          <v:shape id="_x0000_i1408" type="#_x0000_t75" style="width:193.5pt;height:22.5pt" o:ole="">
            <v:imagedata r:id="rId607" o:title=""/>
          </v:shape>
          <o:OLEObject Type="Embed" ProgID="Equation.DSMT4" ShapeID="_x0000_i1408" DrawAspect="Content" ObjectID="_1796840472" r:id="rId608"/>
        </w:object>
      </w:r>
      <w:r w:rsidRPr="00330A7E">
        <w:rPr>
          <w:rFonts w:ascii="Times New Roman" w:hAnsi="Times New Roman" w:cs="Times New Roman"/>
          <w:sz w:val="24"/>
          <w:szCs w:val="24"/>
        </w:rPr>
        <w:t>.</w:t>
      </w:r>
    </w:p>
    <w:p w14:paraId="5F022683" w14:textId="77777777"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position w:val="-16"/>
          <w:sz w:val="24"/>
          <w:szCs w:val="24"/>
        </w:rPr>
        <w:object w:dxaOrig="3240" w:dyaOrig="440" w14:anchorId="67C8D13C">
          <v:shape id="_x0000_i1409" type="#_x0000_t75" style="width:162pt;height:22.5pt" o:ole="">
            <v:imagedata r:id="rId609" o:title=""/>
          </v:shape>
          <o:OLEObject Type="Embed" ProgID="Equation.DSMT4" ShapeID="_x0000_i1409" DrawAspect="Content" ObjectID="_1796840473" r:id="rId610"/>
        </w:object>
      </w:r>
      <w:r w:rsidRPr="00330A7E">
        <w:rPr>
          <w:rFonts w:ascii="Times New Roman" w:hAnsi="Times New Roman" w:cs="Times New Roman"/>
          <w:sz w:val="24"/>
          <w:szCs w:val="24"/>
        </w:rPr>
        <w:t>;</w:t>
      </w:r>
      <w:r w:rsidR="00C349C4"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1480" w:dyaOrig="279" w14:anchorId="1E0FD892">
          <v:shape id="_x0000_i1410" type="#_x0000_t75" style="width:73.5pt;height:14.25pt" o:ole="">
            <v:imagedata r:id="rId611" o:title=""/>
          </v:shape>
          <o:OLEObject Type="Embed" ProgID="Equation.DSMT4" ShapeID="_x0000_i1410" DrawAspect="Content" ObjectID="_1796840474" r:id="rId612"/>
        </w:object>
      </w:r>
      <w:r w:rsidRPr="00330A7E">
        <w:rPr>
          <w:rFonts w:ascii="Times New Roman" w:hAnsi="Times New Roman" w:cs="Times New Roman"/>
          <w:sz w:val="24"/>
          <w:szCs w:val="24"/>
        </w:rPr>
        <w:t xml:space="preserve"> hoặc </w:t>
      </w:r>
      <w:r w:rsidRPr="00330A7E">
        <w:rPr>
          <w:rFonts w:ascii="Times New Roman" w:hAnsi="Times New Roman" w:cs="Times New Roman"/>
          <w:position w:val="-6"/>
          <w:sz w:val="24"/>
          <w:szCs w:val="24"/>
        </w:rPr>
        <w:object w:dxaOrig="540" w:dyaOrig="279" w14:anchorId="60F4107C">
          <v:shape id="_x0000_i1411" type="#_x0000_t75" style="width:27pt;height:14.25pt" o:ole="">
            <v:imagedata r:id="rId613" o:title=""/>
          </v:shape>
          <o:OLEObject Type="Embed" ProgID="Equation.DSMT4" ShapeID="_x0000_i1411" DrawAspect="Content" ObjectID="_1796840475" r:id="rId614"/>
        </w:object>
      </w:r>
      <w:r w:rsidR="00C349C4" w:rsidRPr="00330A7E">
        <w:rPr>
          <w:rFonts w:ascii="Times New Roman" w:hAnsi="Times New Roman" w:cs="Times New Roman"/>
          <w:sz w:val="24"/>
          <w:szCs w:val="24"/>
        </w:rPr>
        <w:t>.</w:t>
      </w:r>
    </w:p>
    <w:p w14:paraId="78461AD3" w14:textId="6434F75A" w:rsidR="00DE5182"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sz w:val="24"/>
          <w:szCs w:val="24"/>
        </w:rPr>
        <w:t>Bảng biến thiên</w:t>
      </w:r>
    </w:p>
    <w:p w14:paraId="54A147D3" w14:textId="77777777" w:rsidR="00C349C4" w:rsidRPr="00330A7E" w:rsidRDefault="00DE5182" w:rsidP="001A78FE">
      <w:pPr>
        <w:spacing w:after="0"/>
        <w:ind w:left="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0E294EC6" wp14:editId="61BFC0B8">
            <wp:extent cx="3267075" cy="9906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5"/>
                    <a:stretch>
                      <a:fillRect/>
                    </a:stretch>
                  </pic:blipFill>
                  <pic:spPr>
                    <a:xfrm>
                      <a:off x="0" y="0"/>
                      <a:ext cx="3267075" cy="990600"/>
                    </a:xfrm>
                    <a:prstGeom prst="rect">
                      <a:avLst/>
                    </a:prstGeom>
                  </pic:spPr>
                </pic:pic>
              </a:graphicData>
            </a:graphic>
          </wp:inline>
        </w:drawing>
      </w:r>
    </w:p>
    <w:p w14:paraId="5696147A" w14:textId="77777777"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Từ đó, </w:t>
      </w:r>
      <w:r w:rsidRPr="00330A7E">
        <w:rPr>
          <w:rFonts w:ascii="Times New Roman" w:hAnsi="Times New Roman" w:cs="Times New Roman"/>
          <w:position w:val="-6"/>
          <w:sz w:val="24"/>
          <w:szCs w:val="24"/>
        </w:rPr>
        <w:object w:dxaOrig="240" w:dyaOrig="279" w14:anchorId="145134EE">
          <v:shape id="_x0000_i1412" type="#_x0000_t75" style="width:12pt;height:14.25pt" o:ole="">
            <v:imagedata r:id="rId616" o:title=""/>
          </v:shape>
          <o:OLEObject Type="Embed" ProgID="Equation.DSMT4" ShapeID="_x0000_i1412" DrawAspect="Content" ObjectID="_1796840476" r:id="rId617"/>
        </w:object>
      </w:r>
      <w:r w:rsidRPr="00330A7E">
        <w:rPr>
          <w:rFonts w:ascii="Times New Roman" w:hAnsi="Times New Roman" w:cs="Times New Roman"/>
          <w:sz w:val="24"/>
          <w:szCs w:val="24"/>
        </w:rPr>
        <w:t xml:space="preserve"> đạt giá trị lớn nhất khi </w:t>
      </w:r>
      <w:r w:rsidRPr="00330A7E">
        <w:rPr>
          <w:rFonts w:ascii="Times New Roman" w:hAnsi="Times New Roman" w:cs="Times New Roman"/>
          <w:position w:val="-10"/>
          <w:sz w:val="24"/>
          <w:szCs w:val="24"/>
        </w:rPr>
        <w:object w:dxaOrig="840" w:dyaOrig="320" w14:anchorId="0A683906">
          <v:shape id="_x0000_i1413" type="#_x0000_t75" style="width:42pt;height:15.75pt" o:ole="">
            <v:imagedata r:id="rId618" o:title=""/>
          </v:shape>
          <o:OLEObject Type="Embed" ProgID="Equation.DSMT4" ShapeID="_x0000_i1413" DrawAspect="Content" ObjectID="_1796840477" r:id="rId619"/>
        </w:object>
      </w:r>
      <w:r w:rsidRPr="00330A7E">
        <w:rPr>
          <w:rFonts w:ascii="Times New Roman" w:hAnsi="Times New Roman" w:cs="Times New Roman"/>
          <w:sz w:val="24"/>
          <w:szCs w:val="24"/>
        </w:rPr>
        <w:t>.</w:t>
      </w:r>
    </w:p>
    <w:p w14:paraId="4D3B1433" w14:textId="36D65B91" w:rsidR="00C349C4" w:rsidRPr="00330A7E" w:rsidRDefault="00DE5182" w:rsidP="000E1E56">
      <w:pPr>
        <w:pStyle w:val="ListParagraph"/>
        <w:numPr>
          <w:ilvl w:val="0"/>
          <w:numId w:val="3"/>
        </w:numPr>
        <w:tabs>
          <w:tab w:val="left" w:pos="992"/>
        </w:tabs>
        <w:spacing w:before="120"/>
        <w:contextualSpacing w:val="0"/>
        <w:rPr>
          <w:rFonts w:ascii="Times New Roman" w:hAnsi="Times New Roman" w:cs="Times New Roman"/>
          <w:sz w:val="24"/>
          <w:szCs w:val="24"/>
        </w:rPr>
      </w:pPr>
      <w:r w:rsidRPr="00330A7E">
        <w:rPr>
          <w:rFonts w:ascii="Times New Roman" w:hAnsi="Times New Roman" w:cs="Times New Roman"/>
          <w:sz w:val="24"/>
          <w:szCs w:val="24"/>
        </w:rPr>
        <w:drawing>
          <wp:anchor distT="0" distB="0" distL="114300" distR="114300" simplePos="0" relativeHeight="251672576" behindDoc="0" locked="0" layoutInCell="1" allowOverlap="1" wp14:anchorId="5B60553F" wp14:editId="19B34953">
            <wp:simplePos x="0" y="0"/>
            <wp:positionH relativeFrom="column">
              <wp:posOffset>4696460</wp:posOffset>
            </wp:positionH>
            <wp:positionV relativeFrom="paragraph">
              <wp:posOffset>12065</wp:posOffset>
            </wp:positionV>
            <wp:extent cx="1833245" cy="1403350"/>
            <wp:effectExtent l="0" t="0" r="0" b="635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extLst>
                        <a:ext uri="{28A0092B-C50C-407E-A947-70E740481C1C}">
                          <a14:useLocalDpi xmlns:a14="http://schemas.microsoft.com/office/drawing/2010/main" val="0"/>
                        </a:ext>
                      </a:extLst>
                    </a:blip>
                    <a:stretch>
                      <a:fillRect/>
                    </a:stretch>
                  </pic:blipFill>
                  <pic:spPr>
                    <a:xfrm>
                      <a:off x="0" y="0"/>
                      <a:ext cx="1833245" cy="1403350"/>
                    </a:xfrm>
                    <a:prstGeom prst="rect">
                      <a:avLst/>
                    </a:prstGeom>
                  </pic:spPr>
                </pic:pic>
              </a:graphicData>
            </a:graphic>
            <wp14:sizeRelH relativeFrom="page">
              <wp14:pctWidth>0</wp14:pctWidth>
            </wp14:sizeRelH>
            <wp14:sizeRelV relativeFrom="page">
              <wp14:pctHeight>0</wp14:pctHeight>
            </wp14:sizeRelV>
          </wp:anchor>
        </w:drawing>
      </w:r>
      <w:r w:rsidRPr="00330A7E">
        <w:rPr>
          <w:rFonts w:ascii="Times New Roman" w:eastAsia="Georgia" w:hAnsi="Times New Roman" w:cs="Times New Roman"/>
          <w:sz w:val="24"/>
          <w:szCs w:val="24"/>
        </w:rPr>
        <w:t>Một cái màn chụp có dạng như hình vẽ bên.</w:t>
      </w:r>
      <w:r w:rsidRPr="00330A7E">
        <w:rPr>
          <w:rFonts w:ascii="Times New Roman" w:hAnsi="Times New Roman" w:cs="Times New Roman"/>
          <w:sz w:val="24"/>
          <w:szCs w:val="24"/>
        </w:rPr>
        <w:t xml:space="preserve"> Biết rằng mặt cắt của cái màn theo mặt phẳng song song với mặt phẳng đáy và cách mặt đáy một khoảng bằng </w:t>
      </w:r>
      <w:r w:rsidRPr="00330A7E">
        <w:rPr>
          <w:rFonts w:ascii="Times New Roman" w:hAnsi="Times New Roman" w:cs="Times New Roman"/>
          <w:position w:val="-14"/>
          <w:sz w:val="24"/>
          <w:szCs w:val="24"/>
        </w:rPr>
        <w:object w:dxaOrig="580" w:dyaOrig="400" w14:anchorId="0E10BD29">
          <v:shape id="_x0000_i1414" type="#_x0000_t75" style="width:29.25pt;height:19.5pt" o:ole="">
            <v:imagedata r:id="rId290" o:title=""/>
          </v:shape>
          <o:OLEObject Type="Embed" ProgID="Equation.DSMT4" ShapeID="_x0000_i1414" DrawAspect="Content" ObjectID="_1796840478" r:id="rId620"/>
        </w:objec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900" w:dyaOrig="279" w14:anchorId="333596BA">
          <v:shape id="_x0000_i1415" type="#_x0000_t75" style="width:45pt;height:14.25pt" o:ole="">
            <v:imagedata r:id="rId292" o:title=""/>
          </v:shape>
          <o:OLEObject Type="Embed" ProgID="Equation.DSMT4" ShapeID="_x0000_i1415" DrawAspect="Content" ObjectID="_1796840479" r:id="rId621"/>
        </w:object>
      </w:r>
      <w:r w:rsidRPr="00330A7E">
        <w:rPr>
          <w:rFonts w:ascii="Times New Roman" w:hAnsi="Times New Roman" w:cs="Times New Roman"/>
          <w:sz w:val="24"/>
          <w:szCs w:val="24"/>
        </w:rPr>
        <w:t xml:space="preserve"> là một hình vuông cạnh bằng </w:t>
      </w:r>
      <w:r w:rsidRPr="00330A7E">
        <w:rPr>
          <w:rFonts w:ascii="Times New Roman" w:hAnsi="Times New Roman" w:cs="Times New Roman"/>
          <w:position w:val="-14"/>
          <w:sz w:val="24"/>
          <w:szCs w:val="24"/>
        </w:rPr>
        <w:object w:dxaOrig="1200" w:dyaOrig="460" w14:anchorId="29E42654">
          <v:shape id="_x0000_i1416" type="#_x0000_t75" style="width:60pt;height:23.25pt" o:ole="">
            <v:imagedata r:id="rId294" o:title=""/>
          </v:shape>
          <o:OLEObject Type="Embed" ProgID="Equation.DSMT4" ShapeID="_x0000_i1416" DrawAspect="Content" ObjectID="_1796840480" r:id="rId622"/>
        </w:object>
      </w:r>
      <w:r w:rsidRPr="00330A7E">
        <w:rPr>
          <w:rFonts w:ascii="Times New Roman" w:hAnsi="Times New Roman" w:cs="Times New Roman"/>
          <w:sz w:val="24"/>
          <w:szCs w:val="24"/>
        </w:rPr>
        <w:t>. Thể tích của cái màn là bao nhiêu mét khối? ( Làm tròn kết quả đến hàng phần mười.)</w:t>
      </w:r>
    </w:p>
    <w:p w14:paraId="13A12DBD" w14:textId="569C822E" w:rsidR="00C349C4" w:rsidRPr="00330A7E" w:rsidRDefault="00DE5182" w:rsidP="001A78FE">
      <w:pPr>
        <w:spacing w:after="0"/>
        <w:ind w:left="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Lời giải</w:t>
      </w:r>
    </w:p>
    <w:p w14:paraId="0B718A14" w14:textId="77777777" w:rsidR="00C349C4" w:rsidRPr="00330A7E" w:rsidRDefault="00DE5182" w:rsidP="001A78FE">
      <w:pPr>
        <w:spacing w:after="0"/>
        <w:ind w:left="992"/>
        <w:rPr>
          <w:rFonts w:ascii="Times New Roman" w:hAnsi="Times New Roman" w:cs="Times New Roman"/>
          <w:b/>
          <w:sz w:val="24"/>
          <w:szCs w:val="24"/>
        </w:rPr>
      </w:pPr>
      <w:r w:rsidRPr="00330A7E">
        <w:rPr>
          <w:rFonts w:ascii="Times New Roman" w:hAnsi="Times New Roman" w:cs="Times New Roman"/>
          <w:b/>
          <w:sz w:val="24"/>
          <w:szCs w:val="24"/>
        </w:rPr>
        <w:t xml:space="preserve">Đáp án: </w:t>
      </w:r>
      <w:r w:rsidRPr="00330A7E">
        <w:rPr>
          <w:rFonts w:ascii="Times New Roman" w:hAnsi="Times New Roman" w:cs="Times New Roman"/>
          <w:b/>
          <w:position w:val="-10"/>
          <w:sz w:val="24"/>
          <w:szCs w:val="24"/>
        </w:rPr>
        <w:object w:dxaOrig="660" w:dyaOrig="360" w14:anchorId="309F264E">
          <v:shape id="_x0000_i1417" type="#_x0000_t75" style="width:32.25pt;height:18pt" o:ole="">
            <v:imagedata r:id="rId623" o:title=""/>
          </v:shape>
          <o:OLEObject Type="Embed" ProgID="Equation.DSMT4" ShapeID="_x0000_i1417" DrawAspect="Content" ObjectID="_1796840481" r:id="rId624"/>
        </w:object>
      </w:r>
      <w:r w:rsidRPr="00330A7E">
        <w:rPr>
          <w:rFonts w:ascii="Times New Roman" w:hAnsi="Times New Roman" w:cs="Times New Roman"/>
          <w:b/>
          <w:sz w:val="24"/>
          <w:szCs w:val="24"/>
        </w:rPr>
        <w:t>.</w:t>
      </w:r>
    </w:p>
    <w:p w14:paraId="0AC5FDE3" w14:textId="77777777"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Diện tích mặt cắt: </w:t>
      </w:r>
      <w:r w:rsidRPr="00330A7E">
        <w:rPr>
          <w:rFonts w:ascii="Times New Roman" w:hAnsi="Times New Roman" w:cs="Times New Roman"/>
          <w:position w:val="-22"/>
          <w:sz w:val="24"/>
          <w:szCs w:val="24"/>
        </w:rPr>
        <w:object w:dxaOrig="2600" w:dyaOrig="600" w14:anchorId="648D443E">
          <v:shape id="_x0000_i1418" type="#_x0000_t75" style="width:129.75pt;height:30pt" o:ole="">
            <v:imagedata r:id="rId625" o:title=""/>
          </v:shape>
          <o:OLEObject Type="Embed" ProgID="Equation.DSMT4" ShapeID="_x0000_i1418" DrawAspect="Content" ObjectID="_1796840482" r:id="rId626"/>
        </w:object>
      </w:r>
      <w:r w:rsidRPr="00330A7E">
        <w:rPr>
          <w:rFonts w:ascii="Times New Roman" w:hAnsi="Times New Roman" w:cs="Times New Roman"/>
          <w:sz w:val="24"/>
          <w:szCs w:val="24"/>
        </w:rPr>
        <w:t>.</w:t>
      </w:r>
    </w:p>
    <w:p w14:paraId="28536E3D" w14:textId="77777777"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Thể tích cái màn: </w:t>
      </w:r>
      <w:r w:rsidRPr="00330A7E">
        <w:rPr>
          <w:rFonts w:ascii="Times New Roman" w:hAnsi="Times New Roman" w:cs="Times New Roman"/>
          <w:position w:val="-34"/>
          <w:sz w:val="24"/>
          <w:szCs w:val="24"/>
        </w:rPr>
        <w:object w:dxaOrig="5679" w:dyaOrig="840" w14:anchorId="1A7FEA6C">
          <v:shape id="_x0000_i1419" type="#_x0000_t75" style="width:283.5pt;height:42pt" o:ole="">
            <v:imagedata r:id="rId627" o:title=""/>
          </v:shape>
          <o:OLEObject Type="Embed" ProgID="Equation.DSMT4" ShapeID="_x0000_i1419" DrawAspect="Content" ObjectID="_1796840483" r:id="rId628"/>
        </w:object>
      </w:r>
    </w:p>
    <w:p w14:paraId="604F6E17" w14:textId="67C50BA3" w:rsidR="00DE5182" w:rsidRPr="00330A7E" w:rsidRDefault="00DE5182" w:rsidP="000E1E56">
      <w:pPr>
        <w:pStyle w:val="ListParagraph"/>
        <w:numPr>
          <w:ilvl w:val="0"/>
          <w:numId w:val="3"/>
        </w:numPr>
        <w:tabs>
          <w:tab w:val="left" w:pos="992"/>
        </w:tabs>
        <w:spacing w:before="120"/>
        <w:contextualSpacing w:val="0"/>
        <w:rPr>
          <w:rFonts w:ascii="Times New Roman" w:eastAsia="Georgia" w:hAnsi="Times New Roman" w:cs="Times New Roman"/>
          <w:sz w:val="24"/>
          <w:szCs w:val="24"/>
        </w:rPr>
      </w:pPr>
      <w:r w:rsidRPr="00330A7E">
        <w:rPr>
          <w:rFonts w:ascii="Times New Roman" w:eastAsia="Georgia" w:hAnsi="Times New Roman" w:cs="Times New Roman"/>
          <w:sz w:val="24"/>
          <w:szCs w:val="24"/>
        </w:rPr>
        <w:t xml:space="preserve">Một doanh nghiệp có </w:t>
      </w:r>
      <w:r w:rsidRPr="00330A7E">
        <w:rPr>
          <w:rFonts w:ascii="Times New Roman" w:hAnsi="Times New Roman" w:cs="Times New Roman"/>
          <w:position w:val="-6"/>
          <w:sz w:val="24"/>
          <w:szCs w:val="24"/>
        </w:rPr>
        <w:object w:dxaOrig="520" w:dyaOrig="279" w14:anchorId="3850FA4A">
          <v:shape id="_x0000_i1420" type="#_x0000_t75" style="width:25.5pt;height:14.25pt" o:ole="">
            <v:imagedata r:id="rId296" o:title=""/>
          </v:shape>
          <o:OLEObject Type="Embed" ProgID="Equation.DSMT4" ShapeID="_x0000_i1420" DrawAspect="Content" ObjectID="_1796840484" r:id="rId629"/>
        </w:object>
      </w:r>
      <w:r w:rsidRPr="00330A7E">
        <w:rPr>
          <w:rFonts w:ascii="Times New Roman" w:eastAsia="Georgia" w:hAnsi="Times New Roman" w:cs="Times New Roman"/>
          <w:sz w:val="24"/>
          <w:szCs w:val="24"/>
        </w:rPr>
        <w:t xml:space="preserve"> nhân viên là nữ. Tỉ lệ nhân viên nữ có bằng đại học là </w:t>
      </w:r>
      <w:r w:rsidRPr="00330A7E">
        <w:rPr>
          <w:rFonts w:ascii="Times New Roman" w:hAnsi="Times New Roman" w:cs="Times New Roman"/>
          <w:position w:val="-6"/>
          <w:sz w:val="24"/>
          <w:szCs w:val="24"/>
        </w:rPr>
        <w:object w:dxaOrig="499" w:dyaOrig="279" w14:anchorId="159EC68C">
          <v:shape id="_x0000_i1421" type="#_x0000_t75" style="width:25.5pt;height:14.25pt" o:ole="">
            <v:imagedata r:id="rId298" o:title=""/>
          </v:shape>
          <o:OLEObject Type="Embed" ProgID="Equation.DSMT4" ShapeID="_x0000_i1421" DrawAspect="Content" ObjectID="_1796840485" r:id="rId630"/>
        </w:object>
      </w:r>
      <w:r w:rsidRPr="00330A7E">
        <w:rPr>
          <w:rFonts w:ascii="Times New Roman" w:eastAsia="Georgia" w:hAnsi="Times New Roman" w:cs="Times New Roman"/>
          <w:sz w:val="24"/>
          <w:szCs w:val="24"/>
        </w:rPr>
        <w:t xml:space="preserve"> và tỉ lệ nhân viên nam có bằng đại học là </w:t>
      </w:r>
      <w:r w:rsidRPr="00330A7E">
        <w:rPr>
          <w:rFonts w:ascii="Times New Roman" w:hAnsi="Times New Roman" w:cs="Times New Roman"/>
          <w:position w:val="-6"/>
          <w:sz w:val="24"/>
          <w:szCs w:val="24"/>
        </w:rPr>
        <w:object w:dxaOrig="520" w:dyaOrig="279" w14:anchorId="07339E49">
          <v:shape id="_x0000_i1422" type="#_x0000_t75" style="width:25.5pt;height:14.25pt" o:ole="">
            <v:imagedata r:id="rId300" o:title=""/>
          </v:shape>
          <o:OLEObject Type="Embed" ProgID="Equation.DSMT4" ShapeID="_x0000_i1422" DrawAspect="Content" ObjectID="_1796840486" r:id="rId631"/>
        </w:object>
      </w:r>
      <w:r w:rsidRPr="00330A7E">
        <w:rPr>
          <w:rFonts w:ascii="Times New Roman" w:eastAsia="Georgia" w:hAnsi="Times New Roman" w:cs="Times New Roman"/>
          <w:sz w:val="24"/>
          <w:szCs w:val="24"/>
        </w:rPr>
        <w:t>. Chọn ngẫu nhiên 1 nhân viên Nam và 1 nhân viên nữ của doanh nghiệp. Biết rằng chỉ một trong hai nhân viên có bằng đại học, tính xác suất người đó là nhân viên nữ. (Làm tròn kết quả đến hàng phần trăm).</w:t>
      </w:r>
    </w:p>
    <w:p w14:paraId="4EB28DAC" w14:textId="77777777" w:rsidR="00C349C4" w:rsidRPr="00330A7E" w:rsidRDefault="00DE5182" w:rsidP="001A78FE">
      <w:pPr>
        <w:spacing w:after="0"/>
        <w:ind w:left="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Lời giải</w:t>
      </w:r>
    </w:p>
    <w:p w14:paraId="01706ABF" w14:textId="77777777" w:rsidR="00C349C4" w:rsidRPr="00330A7E" w:rsidRDefault="00DE5182" w:rsidP="001A78FE">
      <w:pPr>
        <w:spacing w:after="0"/>
        <w:ind w:left="992"/>
        <w:rPr>
          <w:rFonts w:ascii="Times New Roman" w:hAnsi="Times New Roman" w:cs="Times New Roman"/>
          <w:b/>
          <w:sz w:val="24"/>
          <w:szCs w:val="24"/>
        </w:rPr>
      </w:pPr>
      <w:r w:rsidRPr="00330A7E">
        <w:rPr>
          <w:rFonts w:ascii="Times New Roman" w:hAnsi="Times New Roman" w:cs="Times New Roman"/>
          <w:b/>
          <w:sz w:val="24"/>
          <w:szCs w:val="24"/>
        </w:rPr>
        <w:t xml:space="preserve">Đáp án: </w:t>
      </w:r>
      <w:r w:rsidRPr="00330A7E">
        <w:rPr>
          <w:rFonts w:ascii="Times New Roman" w:hAnsi="Times New Roman" w:cs="Times New Roman"/>
          <w:b/>
          <w:position w:val="-10"/>
          <w:sz w:val="24"/>
          <w:szCs w:val="24"/>
        </w:rPr>
        <w:object w:dxaOrig="499" w:dyaOrig="320" w14:anchorId="624C1D8D">
          <v:shape id="_x0000_i1423" type="#_x0000_t75" style="width:25.5pt;height:15.75pt" o:ole="">
            <v:imagedata r:id="rId632" o:title=""/>
          </v:shape>
          <o:OLEObject Type="Embed" ProgID="Equation.DSMT4" ShapeID="_x0000_i1423" DrawAspect="Content" ObjectID="_1796840487" r:id="rId633"/>
        </w:object>
      </w:r>
      <w:r w:rsidRPr="00330A7E">
        <w:rPr>
          <w:rFonts w:ascii="Times New Roman" w:hAnsi="Times New Roman" w:cs="Times New Roman"/>
          <w:b/>
          <w:sz w:val="24"/>
          <w:szCs w:val="24"/>
        </w:rPr>
        <w:t>.</w:t>
      </w:r>
    </w:p>
    <w:p w14:paraId="4E3012FF" w14:textId="77777777"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Gọi </w:t>
      </w:r>
      <w:r w:rsidRPr="00330A7E">
        <w:rPr>
          <w:rFonts w:ascii="Times New Roman" w:hAnsi="Times New Roman" w:cs="Times New Roman"/>
          <w:position w:val="-4"/>
          <w:sz w:val="24"/>
          <w:szCs w:val="24"/>
        </w:rPr>
        <w:object w:dxaOrig="240" w:dyaOrig="260" w14:anchorId="1D168B8F">
          <v:shape id="_x0000_i1424" type="#_x0000_t75" style="width:12pt;height:13.5pt" o:ole="">
            <v:imagedata r:id="rId634" o:title=""/>
          </v:shape>
          <o:OLEObject Type="Embed" ProgID="Equation.DSMT4" ShapeID="_x0000_i1424" DrawAspect="Content" ObjectID="_1796840488" r:id="rId635"/>
        </w:object>
      </w:r>
      <w:r w:rsidRPr="00330A7E">
        <w:rPr>
          <w:rFonts w:ascii="Times New Roman" w:hAnsi="Times New Roman" w:cs="Times New Roman"/>
          <w:sz w:val="24"/>
          <w:szCs w:val="24"/>
        </w:rPr>
        <w:t xml:space="preserve"> là biến cố “ Nhân viên nam được chọn có bằng đại học”; </w:t>
      </w:r>
      <w:r w:rsidRPr="00330A7E">
        <w:rPr>
          <w:rFonts w:ascii="Times New Roman" w:hAnsi="Times New Roman" w:cs="Times New Roman"/>
          <w:position w:val="-4"/>
          <w:sz w:val="24"/>
          <w:szCs w:val="24"/>
        </w:rPr>
        <w:object w:dxaOrig="240" w:dyaOrig="260" w14:anchorId="04F49E8E">
          <v:shape id="_x0000_i1425" type="#_x0000_t75" style="width:12pt;height:13.5pt" o:ole="">
            <v:imagedata r:id="rId636" o:title=""/>
          </v:shape>
          <o:OLEObject Type="Embed" ProgID="Equation.DSMT4" ShapeID="_x0000_i1425" DrawAspect="Content" ObjectID="_1796840489" r:id="rId637"/>
        </w:object>
      </w:r>
      <w:r w:rsidR="00C349C4" w:rsidRPr="00330A7E">
        <w:rPr>
          <w:rFonts w:ascii="Times New Roman" w:hAnsi="Times New Roman" w:cs="Times New Roman"/>
          <w:sz w:val="24"/>
          <w:szCs w:val="24"/>
        </w:rPr>
        <w:t xml:space="preserve"> </w:t>
      </w:r>
      <w:r w:rsidRPr="00330A7E">
        <w:rPr>
          <w:rFonts w:ascii="Times New Roman" w:hAnsi="Times New Roman" w:cs="Times New Roman"/>
          <w:sz w:val="24"/>
          <w:szCs w:val="24"/>
        </w:rPr>
        <w:t>là biến cố “Nhân viên nữ</w:t>
      </w:r>
      <w:r w:rsidR="00C349C4" w:rsidRPr="00330A7E">
        <w:rPr>
          <w:rFonts w:ascii="Times New Roman" w:hAnsi="Times New Roman" w:cs="Times New Roman"/>
          <w:sz w:val="24"/>
          <w:szCs w:val="24"/>
        </w:rPr>
        <w:t xml:space="preserve"> </w:t>
      </w:r>
      <w:r w:rsidRPr="00330A7E">
        <w:rPr>
          <w:rFonts w:ascii="Times New Roman" w:hAnsi="Times New Roman" w:cs="Times New Roman"/>
          <w:sz w:val="24"/>
          <w:szCs w:val="24"/>
        </w:rPr>
        <w:t>được chọn có bằng đại học”</w:t>
      </w:r>
      <w:r w:rsidR="00C349C4" w:rsidRPr="00330A7E">
        <w:rPr>
          <w:rFonts w:ascii="Times New Roman" w:hAnsi="Times New Roman" w:cs="Times New Roman"/>
          <w:sz w:val="24"/>
          <w:szCs w:val="24"/>
        </w:rPr>
        <w:t>;</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240" w:dyaOrig="279" w14:anchorId="37736A81">
          <v:shape id="_x0000_i1426" type="#_x0000_t75" style="width:12pt;height:14.25pt" o:ole="">
            <v:imagedata r:id="rId638" o:title=""/>
          </v:shape>
          <o:OLEObject Type="Embed" ProgID="Equation.DSMT4" ShapeID="_x0000_i1426" DrawAspect="Content" ObjectID="_1796840490" r:id="rId639"/>
        </w:object>
      </w:r>
      <w:r w:rsidRPr="00330A7E">
        <w:rPr>
          <w:rFonts w:ascii="Times New Roman" w:hAnsi="Times New Roman" w:cs="Times New Roman"/>
          <w:sz w:val="24"/>
          <w:szCs w:val="24"/>
        </w:rPr>
        <w:t xml:space="preserve"> là biến cố “Chỉ 1 trong 2 nhân viên có bằng đại học”.</w:t>
      </w:r>
    </w:p>
    <w:p w14:paraId="6078A777" w14:textId="77777777"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Ta cần tính </w:t>
      </w:r>
      <w:r w:rsidRPr="00330A7E">
        <w:rPr>
          <w:rFonts w:ascii="Times New Roman" w:hAnsi="Times New Roman" w:cs="Times New Roman"/>
          <w:position w:val="-14"/>
          <w:sz w:val="24"/>
          <w:szCs w:val="24"/>
        </w:rPr>
        <w:object w:dxaOrig="920" w:dyaOrig="400" w14:anchorId="61C9A430">
          <v:shape id="_x0000_i1427" type="#_x0000_t75" style="width:46.5pt;height:19.5pt" o:ole="">
            <v:imagedata r:id="rId640" o:title=""/>
          </v:shape>
          <o:OLEObject Type="Embed" ProgID="Equation.DSMT4" ShapeID="_x0000_i1427" DrawAspect="Content" ObjectID="_1796840491" r:id="rId641"/>
        </w:object>
      </w:r>
      <w:r w:rsidRPr="00330A7E">
        <w:rPr>
          <w:rFonts w:ascii="Times New Roman" w:hAnsi="Times New Roman" w:cs="Times New Roman"/>
          <w:sz w:val="24"/>
          <w:szCs w:val="24"/>
        </w:rPr>
        <w:t>. Ta có</w:t>
      </w:r>
    </w:p>
    <w:p w14:paraId="057623B7" w14:textId="77777777"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position w:val="-48"/>
          <w:sz w:val="24"/>
          <w:szCs w:val="24"/>
        </w:rPr>
        <w:object w:dxaOrig="5820" w:dyaOrig="1080" w14:anchorId="0FACB0AA">
          <v:shape id="_x0000_i1428" type="#_x0000_t75" style="width:290.25pt;height:54pt" o:ole="">
            <v:imagedata r:id="rId642" o:title=""/>
          </v:shape>
          <o:OLEObject Type="Embed" ProgID="Equation.DSMT4" ShapeID="_x0000_i1428" DrawAspect="Content" ObjectID="_1796840492" r:id="rId643"/>
        </w:object>
      </w:r>
    </w:p>
    <w:p w14:paraId="366EC653" w14:textId="3D8407B3" w:rsidR="00DE5182" w:rsidRPr="00330A7E" w:rsidRDefault="00DE5182" w:rsidP="000E1E56">
      <w:pPr>
        <w:pStyle w:val="ListParagraph"/>
        <w:numPr>
          <w:ilvl w:val="0"/>
          <w:numId w:val="3"/>
        </w:numPr>
        <w:tabs>
          <w:tab w:val="left" w:pos="992"/>
        </w:tabs>
        <w:spacing w:before="120"/>
        <w:contextualSpacing w:val="0"/>
        <w:rPr>
          <w:rFonts w:ascii="Times New Roman" w:eastAsia="Georgia" w:hAnsi="Times New Roman" w:cs="Times New Roman"/>
          <w:sz w:val="24"/>
          <w:szCs w:val="24"/>
        </w:rPr>
      </w:pPr>
      <w:r w:rsidRPr="00330A7E">
        <w:rPr>
          <w:rFonts w:ascii="Times New Roman" w:eastAsia="Georgia" w:hAnsi="Times New Roman" w:cs="Times New Roman"/>
          <w:sz w:val="24"/>
          <w:szCs w:val="24"/>
        </w:rPr>
        <w:t xml:space="preserve">Một hộp chưa 9 tấm thẻ cùng loại được đánh số lần lượt từ 1 đến 9. Bạn An lấy ra ngẫu nhiên 1 thẻ từ hộp, xem số rồi bỏ ra ngoài. Nếu thẻ đó được đánh số chẵn, An cho thêm vào hộp thẻ số 10, 11; ngược lại, An cho thêm vào hộp thẻ số 12, 13, 14. Sau đó, Bạn Việt lấy ra ngẫu nhiên đồng thời 3 thẻ từ hộp. Gọi </w:t>
      </w:r>
      <w:r w:rsidRPr="00330A7E">
        <w:rPr>
          <w:rFonts w:ascii="Times New Roman" w:hAnsi="Times New Roman" w:cs="Times New Roman"/>
          <w:position w:val="-4"/>
          <w:sz w:val="24"/>
          <w:szCs w:val="24"/>
        </w:rPr>
        <w:object w:dxaOrig="279" w:dyaOrig="260" w14:anchorId="6F021A75">
          <v:shape id="_x0000_i1429" type="#_x0000_t75" style="width:14.25pt;height:13.5pt" o:ole="">
            <v:imagedata r:id="rId302" o:title=""/>
          </v:shape>
          <o:OLEObject Type="Embed" ProgID="Equation.DSMT4" ShapeID="_x0000_i1429" DrawAspect="Content" ObjectID="_1796840493" r:id="rId644"/>
        </w:object>
      </w:r>
      <w:r w:rsidRPr="00330A7E">
        <w:rPr>
          <w:rFonts w:ascii="Times New Roman" w:eastAsia="Georgia" w:hAnsi="Times New Roman" w:cs="Times New Roman"/>
          <w:sz w:val="24"/>
          <w:szCs w:val="24"/>
        </w:rPr>
        <w:t xml:space="preserve"> là tích các số trên thẻ Việt lấy ra. Tính xác suất của biến cố An lấy được thẻ ghi số chẵn biết rằng </w:t>
      </w:r>
      <w:r w:rsidRPr="00330A7E">
        <w:rPr>
          <w:rFonts w:ascii="Times New Roman" w:hAnsi="Times New Roman" w:cs="Times New Roman"/>
          <w:position w:val="-4"/>
          <w:sz w:val="24"/>
          <w:szCs w:val="24"/>
        </w:rPr>
        <w:object w:dxaOrig="279" w:dyaOrig="260" w14:anchorId="3EBDFD41">
          <v:shape id="_x0000_i1430" type="#_x0000_t75" style="width:14.25pt;height:13.5pt" o:ole="">
            <v:imagedata r:id="rId304" o:title=""/>
          </v:shape>
          <o:OLEObject Type="Embed" ProgID="Equation.DSMT4" ShapeID="_x0000_i1430" DrawAspect="Content" ObjectID="_1796840494" r:id="rId645"/>
        </w:object>
      </w:r>
      <w:r w:rsidRPr="00330A7E">
        <w:rPr>
          <w:rFonts w:ascii="Times New Roman" w:eastAsia="Georgia" w:hAnsi="Times New Roman" w:cs="Times New Roman"/>
          <w:sz w:val="24"/>
          <w:szCs w:val="24"/>
        </w:rPr>
        <w:t xml:space="preserve"> chia hết cho 2.( Làm tròn kết quả đến hàng phần trăm.)</w:t>
      </w:r>
    </w:p>
    <w:p w14:paraId="6F858714" w14:textId="77777777" w:rsidR="00C349C4" w:rsidRPr="00330A7E" w:rsidRDefault="00DE5182" w:rsidP="001A78FE">
      <w:pPr>
        <w:spacing w:after="0"/>
        <w:ind w:left="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Lời giải</w:t>
      </w:r>
    </w:p>
    <w:p w14:paraId="29F4B5D4" w14:textId="77777777" w:rsidR="00C349C4" w:rsidRPr="00330A7E" w:rsidRDefault="00DE5182" w:rsidP="001A78FE">
      <w:pPr>
        <w:spacing w:after="0"/>
        <w:ind w:left="992"/>
        <w:rPr>
          <w:rFonts w:ascii="Times New Roman" w:hAnsi="Times New Roman" w:cs="Times New Roman"/>
          <w:b/>
          <w:sz w:val="24"/>
          <w:szCs w:val="24"/>
        </w:rPr>
      </w:pPr>
      <w:r w:rsidRPr="00330A7E">
        <w:rPr>
          <w:rFonts w:ascii="Times New Roman" w:hAnsi="Times New Roman" w:cs="Times New Roman"/>
          <w:b/>
          <w:sz w:val="24"/>
          <w:szCs w:val="24"/>
        </w:rPr>
        <w:t xml:space="preserve">Đáp án: </w:t>
      </w:r>
      <w:r w:rsidRPr="00330A7E">
        <w:rPr>
          <w:rFonts w:ascii="Times New Roman" w:hAnsi="Times New Roman" w:cs="Times New Roman"/>
          <w:b/>
          <w:position w:val="-10"/>
          <w:sz w:val="24"/>
          <w:szCs w:val="24"/>
        </w:rPr>
        <w:object w:dxaOrig="520" w:dyaOrig="320" w14:anchorId="19A97F1B">
          <v:shape id="_x0000_i1431" type="#_x0000_t75" style="width:25.5pt;height:15.75pt" o:ole="">
            <v:imagedata r:id="rId646" o:title=""/>
          </v:shape>
          <o:OLEObject Type="Embed" ProgID="Equation.DSMT4" ShapeID="_x0000_i1431" DrawAspect="Content" ObjectID="_1796840495" r:id="rId647"/>
        </w:object>
      </w:r>
      <w:r w:rsidRPr="00330A7E">
        <w:rPr>
          <w:rFonts w:ascii="Times New Roman" w:hAnsi="Times New Roman" w:cs="Times New Roman"/>
          <w:b/>
          <w:sz w:val="24"/>
          <w:szCs w:val="24"/>
        </w:rPr>
        <w:t>.</w:t>
      </w:r>
    </w:p>
    <w:p w14:paraId="0D4A776B" w14:textId="77777777"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Gọi </w:t>
      </w:r>
      <w:r w:rsidRPr="00330A7E">
        <w:rPr>
          <w:rFonts w:ascii="Times New Roman" w:hAnsi="Times New Roman" w:cs="Times New Roman"/>
          <w:position w:val="-4"/>
          <w:sz w:val="24"/>
          <w:szCs w:val="24"/>
        </w:rPr>
        <w:object w:dxaOrig="240" w:dyaOrig="260" w14:anchorId="167DF625">
          <v:shape id="_x0000_i1432" type="#_x0000_t75" style="width:12pt;height:13.5pt" o:ole="">
            <v:imagedata r:id="rId634" o:title=""/>
          </v:shape>
          <o:OLEObject Type="Embed" ProgID="Equation.DSMT4" ShapeID="_x0000_i1432" DrawAspect="Content" ObjectID="_1796840496" r:id="rId648"/>
        </w:object>
      </w:r>
      <w:r w:rsidRPr="00330A7E">
        <w:rPr>
          <w:rFonts w:ascii="Times New Roman" w:hAnsi="Times New Roman" w:cs="Times New Roman"/>
          <w:sz w:val="24"/>
          <w:szCs w:val="24"/>
        </w:rPr>
        <w:t xml:space="preserve"> là biến cố “ An lấy được thẻ ghi số chẵn”; </w:t>
      </w:r>
      <w:r w:rsidRPr="00330A7E">
        <w:rPr>
          <w:rFonts w:ascii="Times New Roman" w:hAnsi="Times New Roman" w:cs="Times New Roman"/>
          <w:position w:val="-4"/>
          <w:sz w:val="24"/>
          <w:szCs w:val="24"/>
        </w:rPr>
        <w:object w:dxaOrig="240" w:dyaOrig="260" w14:anchorId="795899EB">
          <v:shape id="_x0000_i1433" type="#_x0000_t75" style="width:12pt;height:13.5pt" o:ole="">
            <v:imagedata r:id="rId636" o:title=""/>
          </v:shape>
          <o:OLEObject Type="Embed" ProgID="Equation.DSMT4" ShapeID="_x0000_i1433" DrawAspect="Content" ObjectID="_1796840497" r:id="rId649"/>
        </w:object>
      </w:r>
      <w:r w:rsidR="00C349C4" w:rsidRPr="00330A7E">
        <w:rPr>
          <w:rFonts w:ascii="Times New Roman" w:hAnsi="Times New Roman" w:cs="Times New Roman"/>
          <w:sz w:val="24"/>
          <w:szCs w:val="24"/>
        </w:rPr>
        <w:t xml:space="preserve"> </w:t>
      </w:r>
      <w:r w:rsidRPr="00330A7E">
        <w:rPr>
          <w:rFonts w:ascii="Times New Roman" w:hAnsi="Times New Roman" w:cs="Times New Roman"/>
          <w:sz w:val="24"/>
          <w:szCs w:val="24"/>
        </w:rPr>
        <w:t>là biến cố “ X chia hết cho 2”</w:t>
      </w:r>
    </w:p>
    <w:p w14:paraId="5CFC25D3" w14:textId="2044DFCD"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Ta cần tính </w:t>
      </w:r>
      <w:r w:rsidRPr="00330A7E">
        <w:rPr>
          <w:rFonts w:ascii="Times New Roman" w:hAnsi="Times New Roman" w:cs="Times New Roman"/>
          <w:position w:val="-14"/>
          <w:sz w:val="24"/>
          <w:szCs w:val="24"/>
        </w:rPr>
        <w:object w:dxaOrig="920" w:dyaOrig="400" w14:anchorId="5715BA37">
          <v:shape id="_x0000_i1434" type="#_x0000_t75" style="width:46.5pt;height:19.5pt" o:ole="">
            <v:imagedata r:id="rId650" o:title=""/>
          </v:shape>
          <o:OLEObject Type="Embed" ProgID="Equation.DSMT4" ShapeID="_x0000_i1434" DrawAspect="Content" ObjectID="_1796840498" r:id="rId651"/>
        </w:object>
      </w:r>
      <w:r w:rsidRPr="00330A7E">
        <w:rPr>
          <w:rFonts w:ascii="Times New Roman" w:hAnsi="Times New Roman" w:cs="Times New Roman"/>
          <w:sz w:val="24"/>
          <w:szCs w:val="24"/>
        </w:rPr>
        <w:t>. Ta có</w:t>
      </w:r>
    </w:p>
    <w:p w14:paraId="5B58364D" w14:textId="77777777"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position w:val="-48"/>
          <w:sz w:val="24"/>
          <w:szCs w:val="24"/>
        </w:rPr>
        <w:object w:dxaOrig="4280" w:dyaOrig="900" w14:anchorId="7795B4E8">
          <v:shape id="_x0000_i1435" type="#_x0000_t75" style="width:214.5pt;height:45pt" o:ole="">
            <v:imagedata r:id="rId652" o:title=""/>
          </v:shape>
          <o:OLEObject Type="Embed" ProgID="Equation.DSMT4" ShapeID="_x0000_i1435" DrawAspect="Content" ObjectID="_1796840499" r:id="rId653"/>
        </w:object>
      </w:r>
      <w:r w:rsidRPr="00330A7E">
        <w:rPr>
          <w:rFonts w:ascii="Times New Roman" w:hAnsi="Times New Roman" w:cs="Times New Roman"/>
          <w:sz w:val="24"/>
          <w:szCs w:val="24"/>
        </w:rPr>
        <w:t>;</w:t>
      </w:r>
    </w:p>
    <w:p w14:paraId="3777F098" w14:textId="77777777"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position w:val="-30"/>
          <w:sz w:val="24"/>
          <w:szCs w:val="24"/>
        </w:rPr>
        <w:object w:dxaOrig="5600" w:dyaOrig="720" w14:anchorId="454A1BD2">
          <v:shape id="_x0000_i1436" type="#_x0000_t75" style="width:279.75pt;height:36.75pt" o:ole="">
            <v:imagedata r:id="rId654" o:title=""/>
          </v:shape>
          <o:OLEObject Type="Embed" ProgID="Equation.DSMT4" ShapeID="_x0000_i1436" DrawAspect="Content" ObjectID="_1796840500" r:id="rId655"/>
        </w:object>
      </w:r>
      <w:r w:rsidR="00C349C4" w:rsidRPr="00330A7E">
        <w:rPr>
          <w:rFonts w:ascii="Times New Roman" w:hAnsi="Times New Roman" w:cs="Times New Roman"/>
          <w:sz w:val="24"/>
          <w:szCs w:val="24"/>
        </w:rPr>
        <w:t>.</w:t>
      </w:r>
    </w:p>
    <w:p w14:paraId="6C90CE4F" w14:textId="77777777"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position w:val="-30"/>
          <w:sz w:val="24"/>
          <w:szCs w:val="24"/>
        </w:rPr>
        <w:object w:dxaOrig="3680" w:dyaOrig="720" w14:anchorId="471A24B9">
          <v:shape id="_x0000_i1437" type="#_x0000_t75" style="width:183.75pt;height:36.75pt" o:ole="">
            <v:imagedata r:id="rId656" o:title=""/>
          </v:shape>
          <o:OLEObject Type="Embed" ProgID="Equation.DSMT4" ShapeID="_x0000_i1437" DrawAspect="Content" ObjectID="_1796840501" r:id="rId657"/>
        </w:object>
      </w:r>
    </w:p>
    <w:p w14:paraId="79A17898" w14:textId="77777777"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Vậy </w:t>
      </w:r>
      <w:r w:rsidRPr="00330A7E">
        <w:rPr>
          <w:rFonts w:ascii="Times New Roman" w:hAnsi="Times New Roman" w:cs="Times New Roman"/>
          <w:position w:val="-24"/>
          <w:sz w:val="24"/>
          <w:szCs w:val="24"/>
        </w:rPr>
        <w:object w:dxaOrig="2100" w:dyaOrig="620" w14:anchorId="50FFBA74">
          <v:shape id="_x0000_i1438" type="#_x0000_t75" style="width:104.25pt;height:30.75pt" o:ole="">
            <v:imagedata r:id="rId658" o:title=""/>
          </v:shape>
          <o:OLEObject Type="Embed" ProgID="Equation.DSMT4" ShapeID="_x0000_i1438" DrawAspect="Content" ObjectID="_1796840502" r:id="rId659"/>
        </w:object>
      </w:r>
    </w:p>
    <w:p w14:paraId="6EC14DD0" w14:textId="4B5A5E4D" w:rsidR="00DE5182" w:rsidRPr="00330A7E" w:rsidRDefault="00DE5182" w:rsidP="000E1E56">
      <w:pPr>
        <w:pStyle w:val="ListParagraph"/>
        <w:numPr>
          <w:ilvl w:val="0"/>
          <w:numId w:val="3"/>
        </w:numPr>
        <w:tabs>
          <w:tab w:val="left" w:pos="992"/>
        </w:tabs>
        <w:spacing w:before="120"/>
        <w:contextualSpacing w:val="0"/>
        <w:rPr>
          <w:rFonts w:ascii="Times New Roman" w:eastAsia="Georgia" w:hAnsi="Times New Roman" w:cs="Times New Roman"/>
          <w:sz w:val="24"/>
          <w:szCs w:val="24"/>
        </w:rPr>
      </w:pPr>
      <w:r w:rsidRPr="00330A7E">
        <w:rPr>
          <w:rFonts w:ascii="Times New Roman" w:eastAsia="Georgia" w:hAnsi="Times New Roman" w:cs="Times New Roman"/>
          <w:sz w:val="24"/>
          <w:szCs w:val="24"/>
        </w:rPr>
        <w:t xml:space="preserve">Trong không gian </w:t>
      </w:r>
      <w:r w:rsidRPr="00330A7E">
        <w:rPr>
          <w:rFonts w:ascii="Times New Roman" w:hAnsi="Times New Roman" w:cs="Times New Roman"/>
          <w:position w:val="-10"/>
          <w:sz w:val="24"/>
          <w:szCs w:val="24"/>
        </w:rPr>
        <w:object w:dxaOrig="560" w:dyaOrig="320" w14:anchorId="7DA0C788">
          <v:shape id="_x0000_i1439" type="#_x0000_t75" style="width:27.75pt;height:15.75pt" o:ole="">
            <v:imagedata r:id="rId306" o:title=""/>
          </v:shape>
          <o:OLEObject Type="Embed" ProgID="Equation.DSMT4" ShapeID="_x0000_i1439" DrawAspect="Content" ObjectID="_1796840503" r:id="rId660"/>
        </w:object>
      </w:r>
      <w:r w:rsidRPr="00330A7E">
        <w:rPr>
          <w:rFonts w:ascii="Times New Roman" w:eastAsia="Georgia" w:hAnsi="Times New Roman" w:cs="Times New Roman"/>
          <w:sz w:val="24"/>
          <w:szCs w:val="24"/>
        </w:rPr>
        <w:t xml:space="preserve">, cho các điểm </w:t>
      </w:r>
      <w:r w:rsidRPr="00330A7E">
        <w:rPr>
          <w:rFonts w:ascii="Times New Roman" w:hAnsi="Times New Roman" w:cs="Times New Roman"/>
          <w:position w:val="-14"/>
          <w:sz w:val="24"/>
          <w:szCs w:val="24"/>
        </w:rPr>
        <w:object w:dxaOrig="2280" w:dyaOrig="400" w14:anchorId="1C13B2FB">
          <v:shape id="_x0000_i1440" type="#_x0000_t75" style="width:114pt;height:19.5pt" o:ole="">
            <v:imagedata r:id="rId308" o:title=""/>
          </v:shape>
          <o:OLEObject Type="Embed" ProgID="Equation.DSMT4" ShapeID="_x0000_i1440" DrawAspect="Content" ObjectID="_1796840504" r:id="rId661"/>
        </w:object>
      </w:r>
      <w:r w:rsidRPr="00330A7E">
        <w:rPr>
          <w:rFonts w:ascii="Times New Roman" w:eastAsia="Georgia" w:hAnsi="Times New Roman" w:cs="Times New Roman"/>
          <w:sz w:val="24"/>
          <w:szCs w:val="24"/>
        </w:rPr>
        <w:t xml:space="preserve"> và mặt phẳng </w:t>
      </w:r>
      <w:r w:rsidRPr="00330A7E">
        <w:rPr>
          <w:rFonts w:ascii="Times New Roman" w:hAnsi="Times New Roman" w:cs="Times New Roman"/>
          <w:position w:val="-14"/>
          <w:sz w:val="24"/>
          <w:szCs w:val="24"/>
        </w:rPr>
        <w:object w:dxaOrig="2120" w:dyaOrig="400" w14:anchorId="3AC6035A">
          <v:shape id="_x0000_i1441" type="#_x0000_t75" style="width:105.75pt;height:19.5pt" o:ole="">
            <v:imagedata r:id="rId310" o:title=""/>
          </v:shape>
          <o:OLEObject Type="Embed" ProgID="Equation.DSMT4" ShapeID="_x0000_i1441" DrawAspect="Content" ObjectID="_1796840505" r:id="rId662"/>
        </w:object>
      </w:r>
      <w:r w:rsidRPr="00330A7E">
        <w:rPr>
          <w:rFonts w:ascii="Times New Roman" w:eastAsia="Georgia" w:hAnsi="Times New Roman" w:cs="Times New Roman"/>
          <w:sz w:val="24"/>
          <w:szCs w:val="24"/>
        </w:rPr>
        <w:t xml:space="preserve">. Xét điểm </w:t>
      </w:r>
      <w:r w:rsidRPr="00330A7E">
        <w:rPr>
          <w:rFonts w:ascii="Times New Roman" w:hAnsi="Times New Roman" w:cs="Times New Roman"/>
          <w:position w:val="-14"/>
          <w:sz w:val="24"/>
          <w:szCs w:val="24"/>
        </w:rPr>
        <w:object w:dxaOrig="1100" w:dyaOrig="400" w14:anchorId="597B6810">
          <v:shape id="_x0000_i1442" type="#_x0000_t75" style="width:55.5pt;height:19.5pt" o:ole="">
            <v:imagedata r:id="rId312" o:title=""/>
          </v:shape>
          <o:OLEObject Type="Embed" ProgID="Equation.DSMT4" ShapeID="_x0000_i1442" DrawAspect="Content" ObjectID="_1796840506" r:id="rId663"/>
        </w:object>
      </w:r>
      <w:r w:rsidRPr="00330A7E">
        <w:rPr>
          <w:rFonts w:ascii="Times New Roman" w:eastAsia="Georgia" w:hAnsi="Times New Roman" w:cs="Times New Roman"/>
          <w:sz w:val="24"/>
          <w:szCs w:val="24"/>
        </w:rPr>
        <w:t xml:space="preserve"> thuộc mặt phẳng </w:t>
      </w:r>
      <w:r w:rsidRPr="00330A7E">
        <w:rPr>
          <w:rFonts w:ascii="Times New Roman" w:hAnsi="Times New Roman" w:cs="Times New Roman"/>
          <w:position w:val="-14"/>
          <w:sz w:val="24"/>
          <w:szCs w:val="24"/>
        </w:rPr>
        <w:object w:dxaOrig="420" w:dyaOrig="400" w14:anchorId="6E541BE1">
          <v:shape id="_x0000_i1443" type="#_x0000_t75" style="width:20.25pt;height:19.5pt" o:ole="">
            <v:imagedata r:id="rId314" o:title=""/>
          </v:shape>
          <o:OLEObject Type="Embed" ProgID="Equation.DSMT4" ShapeID="_x0000_i1443" DrawAspect="Content" ObjectID="_1796840507" r:id="rId664"/>
        </w:object>
      </w:r>
      <w:r w:rsidRPr="00330A7E">
        <w:rPr>
          <w:rFonts w:ascii="Times New Roman" w:eastAsia="Georgia" w:hAnsi="Times New Roman" w:cs="Times New Roman"/>
          <w:sz w:val="24"/>
          <w:szCs w:val="24"/>
        </w:rPr>
        <w:t xml:space="preserve"> sao cho </w:t>
      </w:r>
      <w:r w:rsidRPr="00330A7E">
        <w:rPr>
          <w:rFonts w:ascii="Times New Roman" w:hAnsi="Times New Roman" w:cs="Times New Roman"/>
          <w:position w:val="-4"/>
          <w:sz w:val="24"/>
          <w:szCs w:val="24"/>
        </w:rPr>
        <w:object w:dxaOrig="1020" w:dyaOrig="260" w14:anchorId="2BBE806C">
          <v:shape id="_x0000_i1444" type="#_x0000_t75" style="width:51.75pt;height:13.5pt" o:ole="">
            <v:imagedata r:id="rId316" o:title=""/>
          </v:shape>
          <o:OLEObject Type="Embed" ProgID="Equation.DSMT4" ShapeID="_x0000_i1444" DrawAspect="Content" ObjectID="_1796840508" r:id="rId665"/>
        </w:object>
      </w:r>
      <w:r w:rsidRPr="00330A7E">
        <w:rPr>
          <w:rFonts w:ascii="Times New Roman" w:eastAsia="Georgia" w:hAnsi="Times New Roman" w:cs="Times New Roman"/>
          <w:sz w:val="24"/>
          <w:szCs w:val="24"/>
        </w:rPr>
        <w:t xml:space="preserve"> và số đo góc </w:t>
      </w:r>
      <w:r w:rsidRPr="00330A7E">
        <w:rPr>
          <w:rFonts w:ascii="Times New Roman" w:hAnsi="Times New Roman" w:cs="Times New Roman"/>
          <w:position w:val="-4"/>
          <w:sz w:val="24"/>
          <w:szCs w:val="24"/>
        </w:rPr>
        <w:object w:dxaOrig="600" w:dyaOrig="340" w14:anchorId="46518879">
          <v:shape id="_x0000_i1445" type="#_x0000_t75" style="width:30pt;height:16.5pt" o:ole="">
            <v:imagedata r:id="rId318" o:title=""/>
          </v:shape>
          <o:OLEObject Type="Embed" ProgID="Equation.DSMT4" ShapeID="_x0000_i1445" DrawAspect="Content" ObjectID="_1796840509" r:id="rId666"/>
        </w:object>
      </w:r>
      <w:r w:rsidRPr="00330A7E">
        <w:rPr>
          <w:rFonts w:ascii="Times New Roman" w:eastAsia="Georgia" w:hAnsi="Times New Roman" w:cs="Times New Roman"/>
          <w:sz w:val="24"/>
          <w:szCs w:val="24"/>
        </w:rPr>
        <w:t xml:space="preserve"> lớn nhất. Khi đó giá trị </w:t>
      </w:r>
      <w:r w:rsidRPr="00330A7E">
        <w:rPr>
          <w:rFonts w:ascii="Times New Roman" w:hAnsi="Times New Roman" w:cs="Times New Roman"/>
          <w:position w:val="-6"/>
          <w:sz w:val="24"/>
          <w:szCs w:val="24"/>
        </w:rPr>
        <w:object w:dxaOrig="880" w:dyaOrig="279" w14:anchorId="40ED709C">
          <v:shape id="_x0000_i1446" type="#_x0000_t75" style="width:44.25pt;height:14.25pt" o:ole="">
            <v:imagedata r:id="rId320" o:title=""/>
          </v:shape>
          <o:OLEObject Type="Embed" ProgID="Equation.DSMT4" ShapeID="_x0000_i1446" DrawAspect="Content" ObjectID="_1796840510" r:id="rId667"/>
        </w:object>
      </w:r>
      <w:r w:rsidRPr="00330A7E">
        <w:rPr>
          <w:rFonts w:ascii="Times New Roman" w:eastAsia="Georgia" w:hAnsi="Times New Roman" w:cs="Times New Roman"/>
          <w:sz w:val="24"/>
          <w:szCs w:val="24"/>
        </w:rPr>
        <w:t xml:space="preserve"> ( làm tròn đến hàng phần trăm) bằng bao nhiêu?</w:t>
      </w:r>
    </w:p>
    <w:p w14:paraId="39BA8A71" w14:textId="77777777" w:rsidR="00C349C4" w:rsidRPr="00330A7E" w:rsidRDefault="00DE5182" w:rsidP="001A78FE">
      <w:pPr>
        <w:spacing w:after="0"/>
        <w:ind w:left="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Lời giải</w:t>
      </w:r>
    </w:p>
    <w:p w14:paraId="617F04B5" w14:textId="77777777" w:rsidR="00C349C4" w:rsidRPr="00330A7E" w:rsidRDefault="00DE5182" w:rsidP="001A78FE">
      <w:pPr>
        <w:spacing w:after="0"/>
        <w:ind w:left="992"/>
        <w:rPr>
          <w:rFonts w:ascii="Times New Roman" w:hAnsi="Times New Roman" w:cs="Times New Roman"/>
          <w:b/>
          <w:sz w:val="24"/>
          <w:szCs w:val="24"/>
        </w:rPr>
      </w:pPr>
      <w:r w:rsidRPr="00330A7E">
        <w:rPr>
          <w:rFonts w:ascii="Times New Roman" w:hAnsi="Times New Roman" w:cs="Times New Roman"/>
          <w:b/>
          <w:sz w:val="24"/>
          <w:szCs w:val="24"/>
        </w:rPr>
        <w:t xml:space="preserve">Đáp án: </w:t>
      </w:r>
      <w:r w:rsidRPr="00330A7E">
        <w:rPr>
          <w:rFonts w:ascii="Times New Roman" w:hAnsi="Times New Roman" w:cs="Times New Roman"/>
          <w:b/>
          <w:position w:val="-10"/>
          <w:sz w:val="24"/>
          <w:szCs w:val="24"/>
        </w:rPr>
        <w:object w:dxaOrig="480" w:dyaOrig="320" w14:anchorId="7005E4AA">
          <v:shape id="_x0000_i1447" type="#_x0000_t75" style="width:24pt;height:15.75pt" o:ole="">
            <v:imagedata r:id="rId668" o:title=""/>
          </v:shape>
          <o:OLEObject Type="Embed" ProgID="Equation.DSMT4" ShapeID="_x0000_i1447" DrawAspect="Content" ObjectID="_1796840511" r:id="rId669"/>
        </w:object>
      </w:r>
      <w:r w:rsidRPr="00330A7E">
        <w:rPr>
          <w:rFonts w:ascii="Times New Roman" w:hAnsi="Times New Roman" w:cs="Times New Roman"/>
          <w:b/>
          <w:sz w:val="24"/>
          <w:szCs w:val="24"/>
        </w:rPr>
        <w:t>.</w:t>
      </w:r>
    </w:p>
    <w:p w14:paraId="3721E852" w14:textId="77777777"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Do </w:t>
      </w:r>
      <w:r w:rsidRPr="00330A7E">
        <w:rPr>
          <w:rFonts w:ascii="Times New Roman" w:hAnsi="Times New Roman" w:cs="Times New Roman"/>
          <w:position w:val="-4"/>
          <w:sz w:val="24"/>
          <w:szCs w:val="24"/>
        </w:rPr>
        <w:object w:dxaOrig="320" w:dyaOrig="260" w14:anchorId="2D223F5A">
          <v:shape id="_x0000_i1448" type="#_x0000_t75" style="width:15.75pt;height:13.5pt" o:ole="">
            <v:imagedata r:id="rId670" o:title=""/>
          </v:shape>
          <o:OLEObject Type="Embed" ProgID="Equation.DSMT4" ShapeID="_x0000_i1448" DrawAspect="Content" ObjectID="_1796840512" r:id="rId671"/>
        </w:object>
      </w:r>
      <w:r w:rsidRPr="00330A7E">
        <w:rPr>
          <w:rFonts w:ascii="Times New Roman" w:hAnsi="Times New Roman" w:cs="Times New Roman"/>
          <w:sz w:val="24"/>
          <w:szCs w:val="24"/>
        </w:rPr>
        <w:t xml:space="preserve"> thuộc mặt phẳng </w:t>
      </w:r>
      <w:r w:rsidRPr="00330A7E">
        <w:rPr>
          <w:rFonts w:ascii="Times New Roman" w:hAnsi="Times New Roman" w:cs="Times New Roman"/>
          <w:position w:val="-14"/>
          <w:sz w:val="24"/>
          <w:szCs w:val="24"/>
        </w:rPr>
        <w:object w:dxaOrig="420" w:dyaOrig="400" w14:anchorId="15E52143">
          <v:shape id="_x0000_i1449" type="#_x0000_t75" style="width:20.25pt;height:19.5pt" o:ole="">
            <v:imagedata r:id="rId672" o:title=""/>
          </v:shape>
          <o:OLEObject Type="Embed" ProgID="Equation.DSMT4" ShapeID="_x0000_i1449" DrawAspect="Content" ObjectID="_1796840513" r:id="rId673"/>
        </w:object>
      </w:r>
      <w:r w:rsidRPr="00330A7E">
        <w:rPr>
          <w:rFonts w:ascii="Times New Roman" w:hAnsi="Times New Roman" w:cs="Times New Roman"/>
          <w:sz w:val="24"/>
          <w:szCs w:val="24"/>
        </w:rPr>
        <w:t xml:space="preserve"> và </w:t>
      </w:r>
      <w:r w:rsidRPr="00330A7E">
        <w:rPr>
          <w:rFonts w:ascii="Times New Roman" w:hAnsi="Times New Roman" w:cs="Times New Roman"/>
          <w:position w:val="-4"/>
          <w:sz w:val="24"/>
          <w:szCs w:val="24"/>
        </w:rPr>
        <w:object w:dxaOrig="1020" w:dyaOrig="260" w14:anchorId="1239B859">
          <v:shape id="_x0000_i1450" type="#_x0000_t75" style="width:51.75pt;height:13.5pt" o:ole="">
            <v:imagedata r:id="rId674" o:title=""/>
          </v:shape>
          <o:OLEObject Type="Embed" ProgID="Equation.DSMT4" ShapeID="_x0000_i1450" DrawAspect="Content" ObjectID="_1796840514" r:id="rId675"/>
        </w:object>
      </w:r>
      <w:r w:rsidRPr="00330A7E">
        <w:rPr>
          <w:rFonts w:ascii="Times New Roman" w:hAnsi="Times New Roman" w:cs="Times New Roman"/>
          <w:sz w:val="24"/>
          <w:szCs w:val="24"/>
        </w:rPr>
        <w:t xml:space="preserve"> nên </w:t>
      </w:r>
      <w:r w:rsidRPr="00330A7E">
        <w:rPr>
          <w:rFonts w:ascii="Times New Roman" w:hAnsi="Times New Roman" w:cs="Times New Roman"/>
          <w:position w:val="-4"/>
          <w:sz w:val="24"/>
          <w:szCs w:val="24"/>
        </w:rPr>
        <w:object w:dxaOrig="320" w:dyaOrig="260" w14:anchorId="4B61D9DD">
          <v:shape id="_x0000_i1451" type="#_x0000_t75" style="width:15.75pt;height:13.5pt" o:ole="">
            <v:imagedata r:id="rId676" o:title=""/>
          </v:shape>
          <o:OLEObject Type="Embed" ProgID="Equation.DSMT4" ShapeID="_x0000_i1451" DrawAspect="Content" ObjectID="_1796840515" r:id="rId677"/>
        </w:object>
      </w:r>
      <w:r w:rsidRPr="00330A7E">
        <w:rPr>
          <w:rFonts w:ascii="Times New Roman" w:hAnsi="Times New Roman" w:cs="Times New Roman"/>
          <w:sz w:val="24"/>
          <w:szCs w:val="24"/>
        </w:rPr>
        <w:t xml:space="preserve"> thuộc giao tuyến của mặt phẳng </w:t>
      </w:r>
      <w:r w:rsidRPr="00330A7E">
        <w:rPr>
          <w:rFonts w:ascii="Times New Roman" w:hAnsi="Times New Roman" w:cs="Times New Roman"/>
          <w:position w:val="-14"/>
          <w:sz w:val="24"/>
          <w:szCs w:val="24"/>
        </w:rPr>
        <w:object w:dxaOrig="420" w:dyaOrig="400" w14:anchorId="03EFE195">
          <v:shape id="_x0000_i1452" type="#_x0000_t75" style="width:20.25pt;height:19.5pt" o:ole="">
            <v:imagedata r:id="rId678" o:title=""/>
          </v:shape>
          <o:OLEObject Type="Embed" ProgID="Equation.DSMT4" ShapeID="_x0000_i1452" DrawAspect="Content" ObjectID="_1796840516" r:id="rId679"/>
        </w:object>
      </w:r>
      <w:r w:rsidRPr="00330A7E">
        <w:rPr>
          <w:rFonts w:ascii="Times New Roman" w:hAnsi="Times New Roman" w:cs="Times New Roman"/>
          <w:sz w:val="24"/>
          <w:szCs w:val="24"/>
        </w:rPr>
        <w:t xml:space="preserve"> và mặt phẳng </w:t>
      </w:r>
      <w:r w:rsidRPr="00330A7E">
        <w:rPr>
          <w:rFonts w:ascii="Times New Roman" w:hAnsi="Times New Roman" w:cs="Times New Roman"/>
          <w:position w:val="-14"/>
          <w:sz w:val="24"/>
          <w:szCs w:val="24"/>
        </w:rPr>
        <w:object w:dxaOrig="440" w:dyaOrig="400" w14:anchorId="24ADD2FE">
          <v:shape id="_x0000_i1453" type="#_x0000_t75" style="width:22.5pt;height:19.5pt" o:ole="">
            <v:imagedata r:id="rId680" o:title=""/>
          </v:shape>
          <o:OLEObject Type="Embed" ProgID="Equation.DSMT4" ShapeID="_x0000_i1453" DrawAspect="Content" ObjectID="_1796840517" r:id="rId681"/>
        </w:object>
      </w:r>
      <w:r w:rsidRPr="00330A7E">
        <w:rPr>
          <w:rFonts w:ascii="Times New Roman" w:hAnsi="Times New Roman" w:cs="Times New Roman"/>
          <w:sz w:val="24"/>
          <w:szCs w:val="24"/>
        </w:rPr>
        <w:t xml:space="preserve">, trong đó </w:t>
      </w:r>
      <w:r w:rsidRPr="00330A7E">
        <w:rPr>
          <w:rFonts w:ascii="Times New Roman" w:hAnsi="Times New Roman" w:cs="Times New Roman"/>
          <w:position w:val="-14"/>
          <w:sz w:val="24"/>
          <w:szCs w:val="24"/>
        </w:rPr>
        <w:object w:dxaOrig="440" w:dyaOrig="400" w14:anchorId="3B842727">
          <v:shape id="_x0000_i1454" type="#_x0000_t75" style="width:22.5pt;height:19.5pt" o:ole="">
            <v:imagedata r:id="rId682" o:title=""/>
          </v:shape>
          <o:OLEObject Type="Embed" ProgID="Equation.DSMT4" ShapeID="_x0000_i1454" DrawAspect="Content" ObjectID="_1796840518" r:id="rId683"/>
        </w:object>
      </w:r>
      <w:r w:rsidRPr="00330A7E">
        <w:rPr>
          <w:rFonts w:ascii="Times New Roman" w:hAnsi="Times New Roman" w:cs="Times New Roman"/>
          <w:sz w:val="24"/>
          <w:szCs w:val="24"/>
        </w:rPr>
        <w:t xml:space="preserve"> là mặt phẳng trung trực của đoạn thẳng </w:t>
      </w:r>
      <w:r w:rsidRPr="00330A7E">
        <w:rPr>
          <w:rFonts w:ascii="Times New Roman" w:hAnsi="Times New Roman" w:cs="Times New Roman"/>
          <w:position w:val="-4"/>
          <w:sz w:val="24"/>
          <w:szCs w:val="24"/>
        </w:rPr>
        <w:object w:dxaOrig="400" w:dyaOrig="260" w14:anchorId="57DEC494">
          <v:shape id="_x0000_i1455" type="#_x0000_t75" style="width:19.5pt;height:13.5pt" o:ole="">
            <v:imagedata r:id="rId684" o:title=""/>
          </v:shape>
          <o:OLEObject Type="Embed" ProgID="Equation.DSMT4" ShapeID="_x0000_i1455" DrawAspect="Content" ObjectID="_1796840519" r:id="rId685"/>
        </w:object>
      </w:r>
      <w:r w:rsidRPr="00330A7E">
        <w:rPr>
          <w:rFonts w:ascii="Times New Roman" w:hAnsi="Times New Roman" w:cs="Times New Roman"/>
          <w:sz w:val="24"/>
          <w:szCs w:val="24"/>
        </w:rPr>
        <w:t>.</w:t>
      </w:r>
    </w:p>
    <w:p w14:paraId="038429E1" w14:textId="77777777"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 Tìm được </w:t>
      </w:r>
      <w:r w:rsidRPr="00330A7E">
        <w:rPr>
          <w:rFonts w:ascii="Times New Roman" w:hAnsi="Times New Roman" w:cs="Times New Roman"/>
          <w:position w:val="-14"/>
          <w:sz w:val="24"/>
          <w:szCs w:val="24"/>
        </w:rPr>
        <w:object w:dxaOrig="1380" w:dyaOrig="400" w14:anchorId="18285190">
          <v:shape id="_x0000_i1456" type="#_x0000_t75" style="width:68.25pt;height:19.5pt" o:ole="">
            <v:imagedata r:id="rId686" o:title=""/>
          </v:shape>
          <o:OLEObject Type="Embed" ProgID="Equation.DSMT4" ShapeID="_x0000_i1456" DrawAspect="Content" ObjectID="_1796840520" r:id="rId687"/>
        </w:object>
      </w:r>
    </w:p>
    <w:p w14:paraId="543061CD" w14:textId="429C5C0D"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 Khi đó </w:t>
      </w:r>
      <w:r w:rsidRPr="00330A7E">
        <w:rPr>
          <w:rFonts w:ascii="Times New Roman" w:hAnsi="Times New Roman" w:cs="Times New Roman"/>
          <w:position w:val="-4"/>
          <w:sz w:val="24"/>
          <w:szCs w:val="24"/>
        </w:rPr>
        <w:object w:dxaOrig="320" w:dyaOrig="260" w14:anchorId="5DCDB516">
          <v:shape id="_x0000_i1457" type="#_x0000_t75" style="width:15.75pt;height:13.5pt" o:ole="">
            <v:imagedata r:id="rId688" o:title=""/>
          </v:shape>
          <o:OLEObject Type="Embed" ProgID="Equation.DSMT4" ShapeID="_x0000_i1457" DrawAspect="Content" ObjectID="_1796840521" r:id="rId689"/>
        </w:object>
      </w:r>
      <w:r w:rsidRPr="00330A7E">
        <w:rPr>
          <w:rFonts w:ascii="Times New Roman" w:hAnsi="Times New Roman" w:cs="Times New Roman"/>
          <w:sz w:val="24"/>
          <w:szCs w:val="24"/>
        </w:rPr>
        <w:t xml:space="preserve"> thuộc đường thẳng </w:t>
      </w:r>
      <w:r w:rsidRPr="00330A7E">
        <w:rPr>
          <w:rFonts w:ascii="Times New Roman" w:hAnsi="Times New Roman" w:cs="Times New Roman"/>
          <w:position w:val="-50"/>
          <w:sz w:val="24"/>
          <w:szCs w:val="24"/>
        </w:rPr>
        <w:object w:dxaOrig="1320" w:dyaOrig="1120" w14:anchorId="37A8FA8A">
          <v:shape id="_x0000_i1458" type="#_x0000_t75" style="width:66pt;height:56.25pt" o:ole="">
            <v:imagedata r:id="rId690" o:title=""/>
          </v:shape>
          <o:OLEObject Type="Embed" ProgID="Equation.DSMT4" ShapeID="_x0000_i1458" DrawAspect="Content" ObjectID="_1796840522" r:id="rId691"/>
        </w:object>
      </w:r>
      <w:r w:rsidRPr="00330A7E">
        <w:rPr>
          <w:rFonts w:ascii="Times New Roman" w:hAnsi="Times New Roman" w:cs="Times New Roman"/>
          <w:sz w:val="24"/>
          <w:szCs w:val="24"/>
        </w:rPr>
        <w:t xml:space="preserve"> với </w:t>
      </w:r>
      <w:r w:rsidRPr="00330A7E">
        <w:rPr>
          <w:rFonts w:ascii="Times New Roman" w:hAnsi="Times New Roman" w:cs="Times New Roman"/>
          <w:position w:val="-14"/>
          <w:sz w:val="24"/>
          <w:szCs w:val="24"/>
        </w:rPr>
        <w:object w:dxaOrig="3240" w:dyaOrig="400" w14:anchorId="68A04909">
          <v:shape id="_x0000_i1459" type="#_x0000_t75" style="width:162pt;height:19.5pt" o:ole="">
            <v:imagedata r:id="rId692" o:title=""/>
          </v:shape>
          <o:OLEObject Type="Embed" ProgID="Equation.DSMT4" ShapeID="_x0000_i1459" DrawAspect="Content" ObjectID="_1796840523" r:id="rId693"/>
        </w:object>
      </w:r>
      <w:r w:rsidRPr="00330A7E">
        <w:rPr>
          <w:rFonts w:ascii="Times New Roman" w:hAnsi="Times New Roman" w:cs="Times New Roman"/>
          <w:sz w:val="24"/>
          <w:szCs w:val="24"/>
        </w:rPr>
        <w:t>.</w:t>
      </w:r>
    </w:p>
    <w:p w14:paraId="4BEE335E" w14:textId="77777777"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 Ta có </w:t>
      </w:r>
      <w:r w:rsidRPr="00330A7E">
        <w:rPr>
          <w:rFonts w:ascii="Times New Roman" w:hAnsi="Times New Roman" w:cs="Times New Roman"/>
          <w:position w:val="-14"/>
          <w:sz w:val="24"/>
          <w:szCs w:val="24"/>
        </w:rPr>
        <w:object w:dxaOrig="4520" w:dyaOrig="420" w14:anchorId="681ED45B">
          <v:shape id="_x0000_i1460" type="#_x0000_t75" style="width:226.5pt;height:20.25pt" o:ole="">
            <v:imagedata r:id="rId694" o:title=""/>
          </v:shape>
          <o:OLEObject Type="Embed" ProgID="Equation.DSMT4" ShapeID="_x0000_i1460" DrawAspect="Content" ObjectID="_1796840524" r:id="rId695"/>
        </w:object>
      </w:r>
    </w:p>
    <w:p w14:paraId="3BCB3313" w14:textId="00475756"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position w:val="-36"/>
          <w:sz w:val="24"/>
          <w:szCs w:val="24"/>
        </w:rPr>
        <w:object w:dxaOrig="7180" w:dyaOrig="859" w14:anchorId="01C58B18">
          <v:shape id="_x0000_i1461" type="#_x0000_t75" style="width:359.25pt;height:42.75pt" o:ole="">
            <v:imagedata r:id="rId696" o:title=""/>
          </v:shape>
          <o:OLEObject Type="Embed" ProgID="Equation.DSMT4" ShapeID="_x0000_i1461" DrawAspect="Content" ObjectID="_1796840525" r:id="rId697"/>
        </w:object>
      </w:r>
      <w:r w:rsidR="00C349C4" w:rsidRPr="00330A7E">
        <w:rPr>
          <w:rFonts w:ascii="Times New Roman" w:hAnsi="Times New Roman" w:cs="Times New Roman"/>
          <w:sz w:val="24"/>
          <w:szCs w:val="24"/>
        </w:rPr>
        <w:t>.</w:t>
      </w:r>
    </w:p>
    <w:p w14:paraId="78E39652" w14:textId="77777777"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Suy ra </w:t>
      </w:r>
      <w:r w:rsidRPr="00330A7E">
        <w:rPr>
          <w:rFonts w:ascii="Times New Roman" w:hAnsi="Times New Roman" w:cs="Times New Roman"/>
          <w:position w:val="-4"/>
          <w:sz w:val="24"/>
          <w:szCs w:val="24"/>
        </w:rPr>
        <w:object w:dxaOrig="600" w:dyaOrig="340" w14:anchorId="1275B7A4">
          <v:shape id="_x0000_i1462" type="#_x0000_t75" style="width:30pt;height:16.5pt" o:ole="">
            <v:imagedata r:id="rId698" o:title=""/>
          </v:shape>
          <o:OLEObject Type="Embed" ProgID="Equation.DSMT4" ShapeID="_x0000_i1462" DrawAspect="Content" ObjectID="_1796840526" r:id="rId699"/>
        </w:object>
      </w:r>
      <w:r w:rsidRPr="00330A7E">
        <w:rPr>
          <w:rFonts w:ascii="Times New Roman" w:hAnsi="Times New Roman" w:cs="Times New Roman"/>
          <w:sz w:val="24"/>
          <w:szCs w:val="24"/>
        </w:rPr>
        <w:t xml:space="preserve"> lớn nhất khi và chỉ khi </w:t>
      </w:r>
      <w:r w:rsidRPr="00330A7E">
        <w:rPr>
          <w:rFonts w:ascii="Times New Roman" w:hAnsi="Times New Roman" w:cs="Times New Roman"/>
          <w:position w:val="-28"/>
          <w:sz w:val="24"/>
          <w:szCs w:val="24"/>
        </w:rPr>
        <w:object w:dxaOrig="2580" w:dyaOrig="680" w14:anchorId="4912D098">
          <v:shape id="_x0000_i1463" type="#_x0000_t75" style="width:129pt;height:33.75pt" o:ole="">
            <v:imagedata r:id="rId700" o:title=""/>
          </v:shape>
          <o:OLEObject Type="Embed" ProgID="Equation.DSMT4" ShapeID="_x0000_i1463" DrawAspect="Content" ObjectID="_1796840527" r:id="rId701"/>
        </w:objec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2659" w:dyaOrig="620" w14:anchorId="71D922AB">
          <v:shape id="_x0000_i1464" type="#_x0000_t75" style="width:132.75pt;height:30.75pt" o:ole="">
            <v:imagedata r:id="rId702" o:title=""/>
          </v:shape>
          <o:OLEObject Type="Embed" ProgID="Equation.DSMT4" ShapeID="_x0000_i1464" DrawAspect="Content" ObjectID="_1796840528" r:id="rId703"/>
        </w:object>
      </w:r>
    </w:p>
    <w:p w14:paraId="0D6DDB32" w14:textId="79779680" w:rsidR="00C349C4" w:rsidRPr="00330A7E" w:rsidRDefault="00DE5182" w:rsidP="000E1E56">
      <w:pPr>
        <w:pStyle w:val="ListParagraph"/>
        <w:numPr>
          <w:ilvl w:val="0"/>
          <w:numId w:val="3"/>
        </w:numPr>
        <w:tabs>
          <w:tab w:val="left" w:pos="992"/>
        </w:tabs>
        <w:spacing w:before="120"/>
        <w:contextualSpacing w:val="0"/>
        <w:rPr>
          <w:rFonts w:ascii="Times New Roman" w:eastAsia="Georgia" w:hAnsi="Times New Roman" w:cs="Times New Roman"/>
          <w:sz w:val="24"/>
          <w:szCs w:val="24"/>
        </w:rPr>
      </w:pPr>
      <w:r w:rsidRPr="00330A7E">
        <w:rPr>
          <w:rFonts w:ascii="Times New Roman" w:hAnsi="Times New Roman" w:cs="Times New Roman"/>
          <w:color w:val="0000FF"/>
          <w:sz w:val="24"/>
          <w:szCs w:val="24"/>
        </w:rPr>
        <w:lastRenderedPageBreak/>
        <w:drawing>
          <wp:anchor distT="0" distB="0" distL="114300" distR="114300" simplePos="0" relativeHeight="251677696" behindDoc="0" locked="0" layoutInCell="1" allowOverlap="1" wp14:anchorId="3213F6F4" wp14:editId="42F5B9CB">
            <wp:simplePos x="0" y="0"/>
            <wp:positionH relativeFrom="margin">
              <wp:align>right</wp:align>
            </wp:positionH>
            <wp:positionV relativeFrom="paragraph">
              <wp:posOffset>-293370</wp:posOffset>
            </wp:positionV>
            <wp:extent cx="1390650" cy="2070100"/>
            <wp:effectExtent l="0" t="0" r="0" b="635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4">
                      <a:extLst>
                        <a:ext uri="{28A0092B-C50C-407E-A947-70E740481C1C}">
                          <a14:useLocalDpi xmlns:a14="http://schemas.microsoft.com/office/drawing/2010/main" val="0"/>
                        </a:ext>
                      </a:extLst>
                    </a:blip>
                    <a:stretch>
                      <a:fillRect/>
                    </a:stretch>
                  </pic:blipFill>
                  <pic:spPr>
                    <a:xfrm>
                      <a:off x="0" y="0"/>
                      <a:ext cx="1390650" cy="2070100"/>
                    </a:xfrm>
                    <a:prstGeom prst="rect">
                      <a:avLst/>
                    </a:prstGeom>
                  </pic:spPr>
                </pic:pic>
              </a:graphicData>
            </a:graphic>
            <wp14:sizeRelH relativeFrom="page">
              <wp14:pctWidth>0</wp14:pctWidth>
            </wp14:sizeRelH>
            <wp14:sizeRelV relativeFrom="page">
              <wp14:pctHeight>0</wp14:pctHeight>
            </wp14:sizeRelV>
          </wp:anchor>
        </w:drawing>
      </w:r>
      <w:r w:rsidRPr="00330A7E">
        <w:rPr>
          <w:rFonts w:ascii="Times New Roman" w:eastAsia="Georgia" w:hAnsi="Times New Roman" w:cs="Times New Roman"/>
          <w:sz w:val="24"/>
          <w:szCs w:val="24"/>
        </w:rPr>
        <w:t xml:space="preserve">Để chuẩn bị cho một buổi triển lãm quốc tế, các trang sức có giá trị lớn được đặt bảo mật trong các khối chóp tứ giác đều </w:t>
      </w:r>
      <w:r w:rsidRPr="00330A7E">
        <w:rPr>
          <w:rFonts w:ascii="Times New Roman" w:hAnsi="Times New Roman" w:cs="Times New Roman"/>
          <w:position w:val="-6"/>
          <w:sz w:val="24"/>
          <w:szCs w:val="24"/>
        </w:rPr>
        <w:object w:dxaOrig="920" w:dyaOrig="279" w14:anchorId="67E581B4">
          <v:shape id="_x0000_i1465" type="#_x0000_t75" style="width:46.5pt;height:14.25pt" o:ole="">
            <v:imagedata r:id="rId323" o:title=""/>
          </v:shape>
          <o:OLEObject Type="Embed" ProgID="Equation.DSMT4" ShapeID="_x0000_i1465" DrawAspect="Content" ObjectID="_1796840529" r:id="rId705"/>
        </w:object>
      </w:r>
      <w:r w:rsidRPr="00330A7E">
        <w:rPr>
          <w:rFonts w:ascii="Times New Roman" w:eastAsia="Georgia" w:hAnsi="Times New Roman" w:cs="Times New Roman"/>
          <w:sz w:val="24"/>
          <w:szCs w:val="24"/>
        </w:rPr>
        <w:t xml:space="preserve"> và đặt lên phía trên một trụ hình hộp chữ nhật </w:t>
      </w:r>
      <w:r w:rsidRPr="00330A7E">
        <w:rPr>
          <w:rFonts w:ascii="Times New Roman" w:hAnsi="Times New Roman" w:cs="Times New Roman"/>
          <w:position w:val="-6"/>
          <w:sz w:val="24"/>
          <w:szCs w:val="24"/>
        </w:rPr>
        <w:object w:dxaOrig="1640" w:dyaOrig="279" w14:anchorId="6AADB1E0">
          <v:shape id="_x0000_i1466" type="#_x0000_t75" style="width:83.25pt;height:14.25pt" o:ole="">
            <v:imagedata r:id="rId325" o:title=""/>
          </v:shape>
          <o:OLEObject Type="Embed" ProgID="Equation.DSMT4" ShapeID="_x0000_i1466" DrawAspect="Content" ObjectID="_1796840530" r:id="rId706"/>
        </w:object>
      </w:r>
      <w:r w:rsidRPr="00330A7E">
        <w:rPr>
          <w:rFonts w:ascii="Times New Roman" w:eastAsia="Georgia" w:hAnsi="Times New Roman" w:cs="Times New Roman"/>
          <w:sz w:val="24"/>
          <w:szCs w:val="24"/>
        </w:rPr>
        <w:t xml:space="preserve"> có đáy là hình vuông ( như hình vẽ bên). Chọn hệ trục tọa độ </w:t>
      </w:r>
      <w:r w:rsidRPr="00330A7E">
        <w:rPr>
          <w:rFonts w:ascii="Times New Roman" w:hAnsi="Times New Roman" w:cs="Times New Roman"/>
          <w:position w:val="-10"/>
          <w:sz w:val="24"/>
          <w:szCs w:val="24"/>
        </w:rPr>
        <w:object w:dxaOrig="560" w:dyaOrig="320" w14:anchorId="248DD643">
          <v:shape id="_x0000_i1467" type="#_x0000_t75" style="width:27.75pt;height:15.75pt" o:ole="">
            <v:imagedata r:id="rId327" o:title=""/>
          </v:shape>
          <o:OLEObject Type="Embed" ProgID="Equation.DSMT4" ShapeID="_x0000_i1467" DrawAspect="Content" ObjectID="_1796840531" r:id="rId707"/>
        </w:object>
      </w:r>
      <w:r w:rsidRPr="00330A7E">
        <w:rPr>
          <w:rFonts w:ascii="Times New Roman" w:eastAsia="Georgia" w:hAnsi="Times New Roman" w:cs="Times New Roman"/>
          <w:sz w:val="24"/>
          <w:szCs w:val="24"/>
        </w:rPr>
        <w:t xml:space="preserve">( đơn vị trên mỗi trục là mét) sao cho </w:t>
      </w:r>
      <w:r w:rsidRPr="00330A7E">
        <w:rPr>
          <w:rFonts w:ascii="Times New Roman" w:hAnsi="Times New Roman" w:cs="Times New Roman"/>
          <w:position w:val="-14"/>
          <w:sz w:val="24"/>
          <w:szCs w:val="24"/>
        </w:rPr>
        <w:object w:dxaOrig="3320" w:dyaOrig="400" w14:anchorId="706193CA">
          <v:shape id="_x0000_i1468" type="#_x0000_t75" style="width:166.5pt;height:19.5pt" o:ole="">
            <v:imagedata r:id="rId329" o:title=""/>
          </v:shape>
          <o:OLEObject Type="Embed" ProgID="Equation.DSMT4" ShapeID="_x0000_i1468" DrawAspect="Content" ObjectID="_1796840532" r:id="rId708"/>
        </w:object>
      </w:r>
      <w:r w:rsidRPr="00330A7E">
        <w:rPr>
          <w:rFonts w:ascii="Times New Roman" w:eastAsia="Georgia" w:hAnsi="Times New Roman" w:cs="Times New Roman"/>
          <w:sz w:val="24"/>
          <w:szCs w:val="24"/>
        </w:rPr>
        <w:t>. Biết rằng, ban tổ chức sự kiện dự định dùng các tấm kính cường lực hình tam giác cân có cạnh bên là</w:t>
      </w:r>
      <w:r w:rsidRPr="00330A7E">
        <w:rPr>
          <w:rFonts w:ascii="Times New Roman" w:hAnsi="Times New Roman" w:cs="Times New Roman"/>
          <w:position w:val="-10"/>
          <w:sz w:val="24"/>
          <w:szCs w:val="24"/>
        </w:rPr>
        <w:object w:dxaOrig="620" w:dyaOrig="320" w14:anchorId="6A6FA936">
          <v:shape id="_x0000_i1469" type="#_x0000_t75" style="width:30.75pt;height:15.75pt" o:ole="">
            <v:imagedata r:id="rId331" o:title=""/>
          </v:shape>
          <o:OLEObject Type="Embed" ProgID="Equation.DSMT4" ShapeID="_x0000_i1469" DrawAspect="Content" ObjectID="_1796840533" r:id="rId709"/>
        </w:object>
      </w:r>
      <w:r w:rsidR="00C349C4" w:rsidRPr="00330A7E">
        <w:rPr>
          <w:rFonts w:ascii="Times New Roman" w:eastAsia="Georgia" w:hAnsi="Times New Roman" w:cs="Times New Roman"/>
          <w:sz w:val="24"/>
          <w:szCs w:val="24"/>
        </w:rPr>
        <w:t xml:space="preserve"> </w:t>
      </w:r>
      <w:r w:rsidRPr="00330A7E">
        <w:rPr>
          <w:rFonts w:ascii="Times New Roman" w:eastAsia="Georgia" w:hAnsi="Times New Roman" w:cs="Times New Roman"/>
          <w:sz w:val="24"/>
          <w:szCs w:val="24"/>
        </w:rPr>
        <w:t xml:space="preserve">để lắp ráp lại thành khối chóp nói trên. Khi đó, tọa độ điểm </w:t>
      </w:r>
      <w:r w:rsidRPr="00330A7E">
        <w:rPr>
          <w:rFonts w:ascii="Times New Roman" w:hAnsi="Times New Roman" w:cs="Times New Roman"/>
          <w:position w:val="-6"/>
          <w:sz w:val="24"/>
          <w:szCs w:val="24"/>
        </w:rPr>
        <w:object w:dxaOrig="220" w:dyaOrig="279" w14:anchorId="58BB6E22">
          <v:shape id="_x0000_i1470" type="#_x0000_t75" style="width:10.5pt;height:14.25pt" o:ole="">
            <v:imagedata r:id="rId333" o:title=""/>
          </v:shape>
          <o:OLEObject Type="Embed" ProgID="Equation.DSMT4" ShapeID="_x0000_i1470" DrawAspect="Content" ObjectID="_1796840534" r:id="rId710"/>
        </w:object>
      </w:r>
      <w:r w:rsidRPr="00330A7E">
        <w:rPr>
          <w:rFonts w:ascii="Times New Roman" w:eastAsia="Georgia" w:hAnsi="Times New Roman" w:cs="Times New Roman"/>
          <w:sz w:val="24"/>
          <w:szCs w:val="24"/>
        </w:rPr>
        <w:t xml:space="preserve"> là </w:t>
      </w:r>
      <w:r w:rsidRPr="00330A7E">
        <w:rPr>
          <w:rFonts w:ascii="Times New Roman" w:hAnsi="Times New Roman" w:cs="Times New Roman"/>
          <w:position w:val="-14"/>
          <w:sz w:val="24"/>
          <w:szCs w:val="24"/>
        </w:rPr>
        <w:object w:dxaOrig="840" w:dyaOrig="400" w14:anchorId="297CEF4F">
          <v:shape id="_x0000_i1471" type="#_x0000_t75" style="width:42pt;height:19.5pt" o:ole="">
            <v:imagedata r:id="rId335" o:title=""/>
          </v:shape>
          <o:OLEObject Type="Embed" ProgID="Equation.DSMT4" ShapeID="_x0000_i1471" DrawAspect="Content" ObjectID="_1796840535" r:id="rId711"/>
        </w:object>
      </w:r>
      <w:r w:rsidRPr="00330A7E">
        <w:rPr>
          <w:rFonts w:ascii="Times New Roman" w:eastAsia="Georgia" w:hAnsi="Times New Roman" w:cs="Times New Roman"/>
          <w:sz w:val="24"/>
          <w:szCs w:val="24"/>
        </w:rPr>
        <w:t xml:space="preserve">. Tính giá trị của </w:t>
      </w:r>
      <w:r w:rsidRPr="00330A7E">
        <w:rPr>
          <w:rFonts w:ascii="Times New Roman" w:hAnsi="Times New Roman" w:cs="Times New Roman"/>
          <w:position w:val="-6"/>
          <w:sz w:val="24"/>
          <w:szCs w:val="24"/>
        </w:rPr>
        <w:object w:dxaOrig="859" w:dyaOrig="279" w14:anchorId="38F58530">
          <v:shape id="_x0000_i1472" type="#_x0000_t75" style="width:42.75pt;height:14.25pt" o:ole="">
            <v:imagedata r:id="rId337" o:title=""/>
          </v:shape>
          <o:OLEObject Type="Embed" ProgID="Equation.DSMT4" ShapeID="_x0000_i1472" DrawAspect="Content" ObjectID="_1796840536" r:id="rId712"/>
        </w:object>
      </w:r>
      <w:r w:rsidRPr="00330A7E">
        <w:rPr>
          <w:rFonts w:ascii="Times New Roman" w:eastAsia="Georgia" w:hAnsi="Times New Roman" w:cs="Times New Roman"/>
          <w:sz w:val="24"/>
          <w:szCs w:val="24"/>
        </w:rPr>
        <w:t>. (làm tròn kết quả đến hàng phần trăm.)</w:t>
      </w:r>
    </w:p>
    <w:p w14:paraId="498373CC" w14:textId="4E0ABFD3" w:rsidR="00C349C4" w:rsidRPr="00330A7E" w:rsidRDefault="00DE5182" w:rsidP="001A78FE">
      <w:pPr>
        <w:spacing w:after="0"/>
        <w:ind w:left="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Lời giải</w:t>
      </w:r>
    </w:p>
    <w:p w14:paraId="7D965EB4" w14:textId="77777777" w:rsidR="00C349C4" w:rsidRPr="00330A7E" w:rsidRDefault="00DE5182" w:rsidP="001A78FE">
      <w:pPr>
        <w:spacing w:after="0"/>
        <w:ind w:left="992"/>
        <w:rPr>
          <w:rFonts w:ascii="Times New Roman" w:hAnsi="Times New Roman" w:cs="Times New Roman"/>
          <w:b/>
          <w:sz w:val="24"/>
          <w:szCs w:val="24"/>
        </w:rPr>
      </w:pPr>
      <w:r w:rsidRPr="00330A7E">
        <w:rPr>
          <w:rFonts w:ascii="Times New Roman" w:hAnsi="Times New Roman" w:cs="Times New Roman"/>
          <w:b/>
          <w:sz w:val="24"/>
          <w:szCs w:val="24"/>
        </w:rPr>
        <w:t xml:space="preserve">Đáp án: </w:t>
      </w:r>
      <w:r w:rsidRPr="00330A7E">
        <w:rPr>
          <w:rFonts w:ascii="Times New Roman" w:hAnsi="Times New Roman" w:cs="Times New Roman"/>
          <w:b/>
          <w:position w:val="-10"/>
          <w:sz w:val="24"/>
          <w:szCs w:val="24"/>
        </w:rPr>
        <w:object w:dxaOrig="460" w:dyaOrig="320" w14:anchorId="3E0353F6">
          <v:shape id="_x0000_i1473" type="#_x0000_t75" style="width:23.25pt;height:15.75pt" o:ole="">
            <v:imagedata r:id="rId713" o:title=""/>
          </v:shape>
          <o:OLEObject Type="Embed" ProgID="Equation.DSMT4" ShapeID="_x0000_i1473" DrawAspect="Content" ObjectID="_1796840537" r:id="rId714"/>
        </w:object>
      </w:r>
      <w:r w:rsidRPr="00330A7E">
        <w:rPr>
          <w:rFonts w:ascii="Times New Roman" w:hAnsi="Times New Roman" w:cs="Times New Roman"/>
          <w:b/>
          <w:sz w:val="24"/>
          <w:szCs w:val="24"/>
        </w:rPr>
        <w:t>.</w:t>
      </w:r>
    </w:p>
    <w:p w14:paraId="27EC9DC7" w14:textId="77777777"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position w:val="-28"/>
          <w:sz w:val="24"/>
          <w:szCs w:val="24"/>
        </w:rPr>
        <w:object w:dxaOrig="1100" w:dyaOrig="680" w14:anchorId="20B8CFD2">
          <v:shape id="_x0000_i1474" type="#_x0000_t75" style="width:55.5pt;height:33.75pt" o:ole="">
            <v:imagedata r:id="rId715" o:title=""/>
          </v:shape>
          <o:OLEObject Type="Embed" ProgID="Equation.DSMT4" ShapeID="_x0000_i1474" DrawAspect="Content" ObjectID="_1796840538" r:id="rId716"/>
        </w:object>
      </w:r>
      <w:r w:rsidRPr="00330A7E">
        <w:rPr>
          <w:rFonts w:ascii="Times New Roman" w:hAnsi="Times New Roman" w:cs="Times New Roman"/>
          <w:sz w:val="24"/>
          <w:szCs w:val="24"/>
        </w:rPr>
        <w:t>.</w:t>
      </w:r>
    </w:p>
    <w:p w14:paraId="78EAA09E" w14:textId="77777777"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Gọi </w:t>
      </w:r>
      <w:r w:rsidRPr="00330A7E">
        <w:rPr>
          <w:rFonts w:ascii="Times New Roman" w:hAnsi="Times New Roman" w:cs="Times New Roman"/>
          <w:position w:val="-6"/>
          <w:sz w:val="24"/>
          <w:szCs w:val="24"/>
        </w:rPr>
        <w:object w:dxaOrig="1359" w:dyaOrig="279" w14:anchorId="6D0981C1">
          <v:shape id="_x0000_i1475" type="#_x0000_t75" style="width:68.25pt;height:14.25pt" o:ole="">
            <v:imagedata r:id="rId717" o:title=""/>
          </v:shape>
          <o:OLEObject Type="Embed" ProgID="Equation.DSMT4" ShapeID="_x0000_i1475" DrawAspect="Content" ObjectID="_1796840539" r:id="rId718"/>
        </w:object>
      </w:r>
      <w:r w:rsidRPr="00330A7E">
        <w:rPr>
          <w:rFonts w:ascii="Times New Roman" w:hAnsi="Times New Roman" w:cs="Times New Roman"/>
          <w:sz w:val="24"/>
          <w:szCs w:val="24"/>
        </w:rPr>
        <w:t xml:space="preserve"> suy ra </w:t>
      </w:r>
      <w:r w:rsidRPr="00330A7E">
        <w:rPr>
          <w:rFonts w:ascii="Times New Roman" w:hAnsi="Times New Roman" w:cs="Times New Roman"/>
          <w:position w:val="-28"/>
          <w:sz w:val="24"/>
          <w:szCs w:val="24"/>
        </w:rPr>
        <w:object w:dxaOrig="1080" w:dyaOrig="680" w14:anchorId="20C3BA7B">
          <v:shape id="_x0000_i1476" type="#_x0000_t75" style="width:54pt;height:33.75pt" o:ole="">
            <v:imagedata r:id="rId719" o:title=""/>
          </v:shape>
          <o:OLEObject Type="Embed" ProgID="Equation.DSMT4" ShapeID="_x0000_i1476" DrawAspect="Content" ObjectID="_1796840540" r:id="rId720"/>
        </w:object>
      </w:r>
      <w:r w:rsidRPr="00330A7E">
        <w:rPr>
          <w:rFonts w:ascii="Times New Roman" w:hAnsi="Times New Roman" w:cs="Times New Roman"/>
          <w:sz w:val="24"/>
          <w:szCs w:val="24"/>
        </w:rPr>
        <w:t>.</w:t>
      </w:r>
    </w:p>
    <w:p w14:paraId="7112038D" w14:textId="77777777" w:rsidR="00C349C4" w:rsidRPr="00330A7E" w:rsidRDefault="00DE5182" w:rsidP="001A78FE">
      <w:pPr>
        <w:spacing w:after="0"/>
        <w:ind w:left="992"/>
        <w:rPr>
          <w:rFonts w:ascii="Times New Roman" w:hAnsi="Times New Roman" w:cs="Times New Roman"/>
          <w:sz w:val="24"/>
          <w:szCs w:val="24"/>
        </w:rPr>
      </w:pPr>
      <w:r w:rsidRPr="00330A7E">
        <w:rPr>
          <w:rFonts w:ascii="Times New Roman" w:hAnsi="Times New Roman" w:cs="Times New Roman"/>
          <w:position w:val="-24"/>
          <w:sz w:val="24"/>
          <w:szCs w:val="24"/>
        </w:rPr>
        <w:object w:dxaOrig="4819" w:dyaOrig="680" w14:anchorId="0FD5D3C8">
          <v:shape id="_x0000_i1477" type="#_x0000_t75" style="width:241.5pt;height:33.75pt" o:ole="">
            <v:imagedata r:id="rId721" o:title=""/>
          </v:shape>
          <o:OLEObject Type="Embed" ProgID="Equation.DSMT4" ShapeID="_x0000_i1477" DrawAspect="Content" ObjectID="_1796840541" r:id="rId722"/>
        </w:object>
      </w:r>
      <w:r w:rsidRPr="00330A7E">
        <w:rPr>
          <w:rFonts w:ascii="Times New Roman" w:hAnsi="Times New Roman" w:cs="Times New Roman"/>
          <w:sz w:val="24"/>
          <w:szCs w:val="24"/>
        </w:rPr>
        <w:t>.</w:t>
      </w:r>
    </w:p>
    <w:p w14:paraId="7C0A413D" w14:textId="77777777" w:rsidR="00C349C4" w:rsidRPr="00330A7E" w:rsidRDefault="00DE5182" w:rsidP="001A78FE">
      <w:pPr>
        <w:spacing w:after="0"/>
        <w:ind w:left="992"/>
        <w:rPr>
          <w:rFonts w:ascii="Times New Roman" w:hAnsi="Times New Roman" w:cs="Times New Roman"/>
          <w:position w:val="-10"/>
          <w:sz w:val="24"/>
          <w:szCs w:val="24"/>
        </w:rPr>
      </w:pPr>
      <w:r w:rsidRPr="00330A7E">
        <w:rPr>
          <w:rFonts w:ascii="Times New Roman" w:hAnsi="Times New Roman" w:cs="Times New Roman"/>
          <w:sz w:val="24"/>
          <w:szCs w:val="24"/>
        </w:rPr>
        <w:t xml:space="preserve">Vậy </w:t>
      </w:r>
      <w:r w:rsidRPr="00330A7E">
        <w:rPr>
          <w:rFonts w:ascii="Times New Roman" w:hAnsi="Times New Roman" w:cs="Times New Roman"/>
          <w:position w:val="-34"/>
          <w:sz w:val="24"/>
          <w:szCs w:val="24"/>
        </w:rPr>
        <w:object w:dxaOrig="1760" w:dyaOrig="800" w14:anchorId="192A63FE">
          <v:shape id="_x0000_i1478" type="#_x0000_t75" style="width:87.75pt;height:39.75pt" o:ole="">
            <v:imagedata r:id="rId723" o:title=""/>
          </v:shape>
          <o:OLEObject Type="Embed" ProgID="Equation.DSMT4" ShapeID="_x0000_i1478" DrawAspect="Content" ObjectID="_1796840542" r:id="rId724"/>
        </w:object>
      </w:r>
      <w:r w:rsidRPr="00330A7E">
        <w:rPr>
          <w:rFonts w:ascii="Times New Roman" w:hAnsi="Times New Roman" w:cs="Times New Roman"/>
          <w:sz w:val="24"/>
          <w:szCs w:val="24"/>
        </w:rPr>
        <w:t xml:space="preserve">, suy ra </w:t>
      </w:r>
      <w:r w:rsidRPr="00330A7E">
        <w:rPr>
          <w:rFonts w:ascii="Times New Roman" w:hAnsi="Times New Roman" w:cs="Times New Roman"/>
          <w:position w:val="-10"/>
          <w:sz w:val="24"/>
          <w:szCs w:val="24"/>
        </w:rPr>
        <w:object w:dxaOrig="1480" w:dyaOrig="320" w14:anchorId="0A4AD3EE">
          <v:shape id="_x0000_i1479" type="#_x0000_t75" style="width:73.5pt;height:15.75pt" o:ole="">
            <v:imagedata r:id="rId725" o:title=""/>
          </v:shape>
          <o:OLEObject Type="Embed" ProgID="Equation.DSMT4" ShapeID="_x0000_i1479" DrawAspect="Content" ObjectID="_1796840543" r:id="rId726"/>
        </w:object>
      </w:r>
    </w:p>
    <w:p w14:paraId="26D7FD86" w14:textId="77777777" w:rsidR="00330A7E" w:rsidRPr="00330A7E" w:rsidRDefault="00330A7E" w:rsidP="001A78FE">
      <w:pPr>
        <w:spacing w:after="0"/>
        <w:ind w:left="992"/>
        <w:rPr>
          <w:rFonts w:ascii="Times New Roman" w:hAnsi="Times New Roman" w:cs="Times New Roman"/>
          <w:sz w:val="24"/>
          <w:szCs w:val="24"/>
        </w:rPr>
      </w:pPr>
    </w:p>
    <w:tbl>
      <w:tblPr>
        <w:tblStyle w:val="TableGrid"/>
        <w:tblW w:w="10098" w:type="dxa"/>
        <w:jc w:val="center"/>
        <w:tblBorders>
          <w:top w:val="single" w:sz="4" w:space="0" w:color="0070C0"/>
          <w:left w:val="single" w:sz="4" w:space="0" w:color="0070C0"/>
          <w:bottom w:val="single" w:sz="4" w:space="0" w:color="0070C0"/>
          <w:right w:val="single" w:sz="4" w:space="0" w:color="0070C0"/>
          <w:insideH w:val="none" w:sz="0" w:space="0" w:color="auto"/>
          <w:insideV w:val="single" w:sz="4" w:space="0" w:color="0070C0"/>
        </w:tblBorders>
        <w:tblLook w:val="04A0" w:firstRow="1" w:lastRow="0" w:firstColumn="1" w:lastColumn="0" w:noHBand="0" w:noVBand="1"/>
      </w:tblPr>
      <w:tblGrid>
        <w:gridCol w:w="4230"/>
        <w:gridCol w:w="5868"/>
      </w:tblGrid>
      <w:tr w:rsidR="00330A7E" w:rsidRPr="00330A7E" w14:paraId="6855AC03" w14:textId="77777777" w:rsidTr="001E6DAB">
        <w:trPr>
          <w:trHeight w:val="265"/>
          <w:jc w:val="center"/>
        </w:trPr>
        <w:tc>
          <w:tcPr>
            <w:tcW w:w="4230" w:type="dxa"/>
            <w:vAlign w:val="center"/>
          </w:tcPr>
          <w:p w14:paraId="61D9C447" w14:textId="77777777" w:rsidR="00330A7E" w:rsidRPr="00330A7E" w:rsidRDefault="00330A7E" w:rsidP="001E6DAB">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 xml:space="preserve"> ĐỀ THI THỬ </w:t>
            </w:r>
          </w:p>
          <w:p w14:paraId="7A4BC7BC" w14:textId="77777777" w:rsidR="00330A7E" w:rsidRPr="00330A7E" w:rsidRDefault="00330A7E" w:rsidP="001E6DAB">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THEO CẤU TRÚC ĐỀ THAM KHẢO</w:t>
            </w:r>
          </w:p>
        </w:tc>
        <w:tc>
          <w:tcPr>
            <w:tcW w:w="5868" w:type="dxa"/>
            <w:vAlign w:val="center"/>
          </w:tcPr>
          <w:p w14:paraId="483A7660" w14:textId="77777777" w:rsidR="00330A7E" w:rsidRPr="00330A7E" w:rsidRDefault="00330A7E" w:rsidP="001E6DAB">
            <w:pPr>
              <w:tabs>
                <w:tab w:val="left" w:pos="992"/>
              </w:tabs>
              <w:jc w:val="center"/>
              <w:rPr>
                <w:rFonts w:ascii="Times New Roman" w:hAnsi="Times New Roman" w:cs="Times New Roman"/>
                <w:b/>
                <w:color w:val="FF0000"/>
                <w:sz w:val="24"/>
                <w:szCs w:val="24"/>
              </w:rPr>
            </w:pPr>
            <w:r w:rsidRPr="00330A7E">
              <w:rPr>
                <w:rFonts w:ascii="Times New Roman" w:hAnsi="Times New Roman" w:cs="Times New Roman"/>
                <w:b/>
                <w:color w:val="1F497D" w:themeColor="text2"/>
                <w:sz w:val="24"/>
                <w:szCs w:val="24"/>
                <w:lang w:val="vi-VN"/>
              </w:rPr>
              <w:t xml:space="preserve">KỲ THI TỐT NGHIỆP </w:t>
            </w:r>
            <w:r w:rsidRPr="00330A7E">
              <w:rPr>
                <w:rFonts w:ascii="Times New Roman" w:hAnsi="Times New Roman" w:cs="Times New Roman"/>
                <w:b/>
                <w:color w:val="00B050"/>
                <w:sz w:val="24"/>
                <w:szCs w:val="24"/>
                <w:lang w:val="vi-VN"/>
              </w:rPr>
              <w:t xml:space="preserve">THPT QUỐC GIA </w:t>
            </w:r>
            <w:r w:rsidRPr="00330A7E">
              <w:rPr>
                <w:rFonts w:ascii="Times New Roman" w:hAnsi="Times New Roman" w:cs="Times New Roman"/>
                <w:b/>
                <w:color w:val="FF0000"/>
                <w:sz w:val="24"/>
                <w:szCs w:val="24"/>
                <w:lang w:val="vi-VN"/>
              </w:rPr>
              <w:t>NĂM 2025</w:t>
            </w:r>
          </w:p>
          <w:p w14:paraId="05DC1D1E" w14:textId="77777777" w:rsidR="00330A7E" w:rsidRPr="00330A7E" w:rsidRDefault="00330A7E" w:rsidP="001E6DAB">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Bài thi môn: TOÁN</w:t>
            </w:r>
          </w:p>
        </w:tc>
      </w:tr>
      <w:tr w:rsidR="00330A7E" w:rsidRPr="00330A7E" w14:paraId="2640AAE9" w14:textId="77777777" w:rsidTr="001E6DAB">
        <w:trPr>
          <w:trHeight w:val="724"/>
          <w:jc w:val="center"/>
        </w:trPr>
        <w:tc>
          <w:tcPr>
            <w:tcW w:w="4230" w:type="dxa"/>
            <w:vAlign w:val="center"/>
          </w:tcPr>
          <w:p w14:paraId="39B4DE0F" w14:textId="77777777" w:rsidR="00330A7E" w:rsidRPr="00330A7E" w:rsidRDefault="00330A7E" w:rsidP="001E6DAB">
            <w:pPr>
              <w:tabs>
                <w:tab w:val="left" w:pos="992"/>
              </w:tabs>
              <w:jc w:val="center"/>
              <w:rPr>
                <w:rFonts w:ascii="Times New Roman" w:hAnsi="Times New Roman" w:cs="Times New Roman"/>
                <w:b/>
                <w:bCs/>
                <w:iCs/>
                <w:color w:val="000000" w:themeColor="text1"/>
                <w:sz w:val="24"/>
                <w:szCs w:val="24"/>
              </w:rPr>
            </w:pPr>
            <w:r w:rsidRPr="00330A7E">
              <w:rPr>
                <w:rFonts w:ascii="Times New Roman" w:hAnsi="Times New Roman" w:cs="Times New Roman"/>
                <w:b/>
                <w:bCs/>
                <w:iCs/>
                <w:color w:val="000000" w:themeColor="text1"/>
                <w:sz w:val="24"/>
                <w:szCs w:val="24"/>
                <w:highlight w:val="green"/>
              </w:rPr>
              <w:t>ĐỀ 2</w:t>
            </w:r>
          </w:p>
        </w:tc>
        <w:tc>
          <w:tcPr>
            <w:tcW w:w="5868" w:type="dxa"/>
            <w:vAlign w:val="center"/>
          </w:tcPr>
          <w:p w14:paraId="6AB7BFA9" w14:textId="77777777" w:rsidR="00330A7E" w:rsidRPr="00330A7E" w:rsidRDefault="00330A7E" w:rsidP="001E6DAB">
            <w:pPr>
              <w:tabs>
                <w:tab w:val="left" w:pos="992"/>
              </w:tabs>
              <w:jc w:val="center"/>
              <w:rPr>
                <w:rFonts w:ascii="Times New Roman" w:hAnsi="Times New Roman" w:cs="Times New Roman"/>
                <w:bCs/>
                <w:i/>
                <w:iCs/>
                <w:color w:val="000000" w:themeColor="text1"/>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777024" behindDoc="0" locked="0" layoutInCell="1" allowOverlap="1" wp14:anchorId="19E9716E" wp14:editId="2BB15910">
                      <wp:simplePos x="0" y="0"/>
                      <wp:positionH relativeFrom="column">
                        <wp:posOffset>794385</wp:posOffset>
                      </wp:positionH>
                      <wp:positionV relativeFrom="paragraph">
                        <wp:posOffset>198120</wp:posOffset>
                      </wp:positionV>
                      <wp:extent cx="2324100" cy="0"/>
                      <wp:effectExtent l="0" t="0" r="0" b="0"/>
                      <wp:wrapNone/>
                      <wp:docPr id="107"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77024;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6W1rTtgEAALkDAAAOAAAAZHJzL2Uyb0RvYy54bWysU02PEzEMvSPxH6Lc6cwUBGjU6R66gguC imV/QDbjdCKSOHJCP/49TtrOIkAIrfbiiRM/2+/Zs7o5eif2QMliGGS3aKWAoHG0YTfI+28fXr2X ImUVRuUwwCBPkOTN+uWL1SH2sMQJ3QgkOElI/SEOcso59k2T9ARepQVGCPxokLzK7NKuGUkdOLt3 zbJt3zYHpDESakiJb2/Pj3Jd8xsDOn8xJkEWbpDcW66Wqn0otlmvVL8jFSerL22oJ3ThlQ1cdE51 q7ISP8j+kcpbTZjQ5IVG36AxVkPlwGy69jc2d5OKULmwOCnOMqXnS6s/77ck7Miza99JEZTnId1l UnY3ZbHBEFhCJNEVpQ4x9QzYhC1dvBS3VGgfDfnyZULiWNU9zerCMQvNl8vXyzddy0PQ17fmERgp 5Y+AXpTDIJ0Nhbjq1f5TylyMQ68h7JRGzqXrKZ8clGAXvoJhMlysq+i6RrBxJPaKF2D8XmlwrhpZ IMY6N4Paf4MusQUGdbX+FzhH14oY8gz0NiD9rWo+Xls15/gr6zPXQvsBx1MdRJWD96OqdNnlsoC/ +hX++MetfwIAAP//AwBQSwMEFAAGAAgAAAAhAPl7FSTdAAAACQEAAA8AAABkcnMvZG93bnJldi54 bWxMj81OwzAQhO9IfQdrkbhRJwHaEuJUFT8nOITAgaMbL0nUeB3FbhJ4ehZxoMeZ/TQ7k21n24kR B986UhAvIxBIlTMt1Qre354uNyB80GR05wgVfKGHbb44y3Rq3ESvOJahFhxCPtUKmhD6VEpfNWi1 X7oeiW+fbrA6sBxqaQY9cbjtZBJFK2l1S/yh0T3eN1gdyqNVsH58Lot+enj5LuRaFsXowubwodTF +by7AxFwDv8w/Nbn6pBzp707kvGiY53cxIwquIoTEAxc38Zs7P8MmWfydEH+AwAA//8DAFBLAQIt ABQABgAIAAAAIQC2gziS/gAAAOEBAAATAAAAAAAAAAAAAAAAAAAAAABbQ29udGVudF9UeXBlc10u eG1sUEsBAi0AFAAGAAgAAAAhADj9If/WAAAAlAEAAAsAAAAAAAAAAAAAAAAALwEAAF9yZWxzLy5y ZWxzUEsBAi0AFAAGAAgAAAAhAHpbWtO2AQAAuQMAAA4AAAAAAAAAAAAAAAAALgIAAGRycy9lMm9E b2MueG1sUEsBAi0AFAAGAAgAAAAhAPl7FSTdAAAACQEAAA8AAAAAAAAAAAAAAAAAEAQAAGRycy9k b3ducmV2LnhtbFBLBQYAAAAABAAEAPMAAAAaBQAAAAA= " strokecolor="black [3040]"/>
                  </w:pict>
                </mc:Fallback>
              </mc:AlternateContent>
            </w:r>
            <w:r w:rsidRPr="00330A7E">
              <w:rPr>
                <w:rFonts w:ascii="Times New Roman" w:hAnsi="Times New Roman" w:cs="Times New Roman"/>
                <w:bCs/>
                <w:i/>
                <w:iCs/>
                <w:color w:val="000000" w:themeColor="text1"/>
                <w:sz w:val="24"/>
                <w:szCs w:val="24"/>
              </w:rPr>
              <w:t>Thời gian làm bài: 90 phút, không kể thời gian phát đề</w:t>
            </w:r>
          </w:p>
        </w:tc>
      </w:tr>
    </w:tbl>
    <w:p w14:paraId="4DB274F5" w14:textId="77777777" w:rsidR="00330A7E" w:rsidRDefault="00330A7E" w:rsidP="00330A7E">
      <w:pPr>
        <w:rPr>
          <w:rFonts w:ascii="Times New Roman" w:hAnsi="Times New Roman" w:cs="Times New Roman"/>
          <w:b/>
          <w:color w:val="0000FF"/>
          <w:sz w:val="24"/>
          <w:szCs w:val="24"/>
        </w:rPr>
      </w:pPr>
    </w:p>
    <w:p w14:paraId="5ED82218"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color w:val="0000FF"/>
          <w:sz w:val="24"/>
          <w:szCs w:val="24"/>
        </w:rPr>
        <w:t>PHẦN I. Câu trắc nghiệm nhiều phương án lựa chọn</w:t>
      </w:r>
      <w:r w:rsidRPr="00330A7E">
        <w:rPr>
          <w:rFonts w:ascii="Times New Roman" w:hAnsi="Times New Roman" w:cs="Times New Roman"/>
          <w:sz w:val="24"/>
          <w:szCs w:val="24"/>
        </w:rPr>
        <w:t>. Thí sinh trả lời từ câu 1 đến câu 12. Mỗi câu hỏi thí sinh chỉ chọn một phương án.</w:t>
      </w:r>
    </w:p>
    <w:p w14:paraId="24A0DDA5" w14:textId="77777777" w:rsidR="00ED397D" w:rsidRPr="00330A7E" w:rsidRDefault="00ED397D" w:rsidP="000E1E56">
      <w:pPr>
        <w:pStyle w:val="ListParagraph"/>
        <w:numPr>
          <w:ilvl w:val="0"/>
          <w:numId w:val="16"/>
        </w:numPr>
        <w:tabs>
          <w:tab w:val="left" w:pos="992"/>
        </w:tabs>
        <w:spacing w:before="120" w:line="276" w:lineRule="auto"/>
        <w:rPr>
          <w:rFonts w:ascii="Times New Roman" w:eastAsia="Calibri" w:hAnsi="Times New Roman" w:cs="Times New Roman"/>
          <w:b/>
          <w:sz w:val="24"/>
          <w:szCs w:val="24"/>
        </w:rPr>
      </w:pPr>
      <w:r w:rsidRPr="00330A7E">
        <w:rPr>
          <w:rFonts w:ascii="Times New Roman" w:hAnsi="Times New Roman" w:cs="Times New Roman"/>
          <w:sz w:val="24"/>
          <w:szCs w:val="24"/>
        </w:rPr>
        <w:drawing>
          <wp:anchor distT="0" distB="0" distL="114300" distR="114300" simplePos="0" relativeHeight="251681792" behindDoc="0" locked="0" layoutInCell="1" allowOverlap="1" wp14:anchorId="59B3F284" wp14:editId="676B8EF0">
            <wp:simplePos x="0" y="0"/>
            <wp:positionH relativeFrom="column">
              <wp:posOffset>4414087</wp:posOffset>
            </wp:positionH>
            <wp:positionV relativeFrom="paragraph">
              <wp:posOffset>338522</wp:posOffset>
            </wp:positionV>
            <wp:extent cx="1328286" cy="1183479"/>
            <wp:effectExtent l="0" t="0" r="5715" b="0"/>
            <wp:wrapNone/>
            <wp:docPr id="11" name="Picture 1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aph of a function  Description automatically generated"/>
                    <pic:cNvPicPr>
                      <a:picLocks noChangeAspect="1" noChangeArrowheads="1"/>
                    </pic:cNvPicPr>
                  </pic:nvPicPr>
                  <pic:blipFill>
                    <a:blip r:embed="rId727" cstate="print">
                      <a:extLst>
                        <a:ext uri="{BEBA8EAE-BF5A-486C-A8C5-ECC9F3942E4B}">
                          <a14:imgProps xmlns:a14="http://schemas.microsoft.com/office/drawing/2010/main">
                            <a14:imgLayer r:embed="rId728">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1341732" cy="11954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30A7E">
        <w:rPr>
          <w:rFonts w:ascii="Times New Roman" w:eastAsia="Calibri" w:hAnsi="Times New Roman" w:cs="Times New Roman"/>
          <w:sz w:val="24"/>
          <w:szCs w:val="24"/>
        </w:rPr>
        <w:t xml:space="preserve"> Đường cong trong hình bên là đồ thị của một hàm số trong bốn hàm số được liệt kê ở bốn phương án</w:t>
      </w:r>
      <w:r w:rsidRPr="00330A7E">
        <w:rPr>
          <w:rFonts w:ascii="Times New Roman" w:hAnsi="Times New Roman" w:cs="Times New Roman"/>
          <w:position w:val="-10"/>
          <w:sz w:val="24"/>
          <w:szCs w:val="24"/>
        </w:rPr>
        <w:object w:dxaOrig="1020" w:dyaOrig="320" w14:anchorId="1876CA46">
          <v:shape id="_x0000_i1480" type="#_x0000_t75" style="width:51pt;height:15.75pt" o:ole="">
            <v:imagedata r:id="rId729" o:title=""/>
          </v:shape>
          <o:OLEObject Type="Embed" ProgID="Equation.DSMT4" ShapeID="_x0000_i1480" DrawAspect="Content" ObjectID="_1796840544" r:id="rId730"/>
        </w:object>
      </w:r>
      <w:r w:rsidRPr="00330A7E">
        <w:rPr>
          <w:rFonts w:ascii="Times New Roman" w:eastAsia="Calibri" w:hAnsi="Times New Roman" w:cs="Times New Roman"/>
          <w:sz w:val="24"/>
          <w:szCs w:val="24"/>
        </w:rPr>
        <w:t>dưới đây.Hỏi hàm số đó là hàm số nào?</w:t>
      </w:r>
    </w:p>
    <w:p w14:paraId="4A63BE22"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color w:val="0000FF"/>
          <w:sz w:val="24"/>
          <w:szCs w:val="24"/>
        </w:rPr>
        <w:t xml:space="preserve">A. </w:t>
      </w:r>
      <w:r w:rsidRPr="00330A7E">
        <w:rPr>
          <w:rFonts w:ascii="Times New Roman" w:hAnsi="Times New Roman" w:cs="Times New Roman"/>
          <w:position w:val="-10"/>
          <w:sz w:val="24"/>
          <w:szCs w:val="24"/>
        </w:rPr>
        <w:object w:dxaOrig="1400" w:dyaOrig="360" w14:anchorId="203A9767">
          <v:shape id="_x0000_i1481" type="#_x0000_t75" style="width:69.75pt;height:18pt" o:ole="">
            <v:imagedata r:id="rId731" o:title=""/>
          </v:shape>
          <o:OLEObject Type="Embed" ProgID="Equation.DSMT4" ShapeID="_x0000_i1481" DrawAspect="Content" ObjectID="_1796840545" r:id="rId732"/>
        </w:object>
      </w:r>
      <w:r w:rsidRPr="00330A7E">
        <w:rPr>
          <w:rFonts w:ascii="Times New Roman" w:eastAsia="Calibri" w:hAnsi="Times New Roman" w:cs="Times New Roman"/>
          <w:sz w:val="24"/>
          <w:szCs w:val="24"/>
        </w:rPr>
        <w:t>.</w:t>
      </w:r>
    </w:p>
    <w:p w14:paraId="6F820B38"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color w:val="0000FF"/>
          <w:sz w:val="24"/>
          <w:szCs w:val="24"/>
        </w:rPr>
        <w:t xml:space="preserve">B. </w:t>
      </w:r>
      <w:r w:rsidRPr="00330A7E">
        <w:rPr>
          <w:rFonts w:ascii="Times New Roman" w:hAnsi="Times New Roman" w:cs="Times New Roman"/>
          <w:position w:val="-10"/>
          <w:sz w:val="24"/>
          <w:szCs w:val="24"/>
        </w:rPr>
        <w:object w:dxaOrig="1540" w:dyaOrig="360" w14:anchorId="02CF1833">
          <v:shape id="_x0000_i1482" type="#_x0000_t75" style="width:77.25pt;height:18pt" o:ole="">
            <v:imagedata r:id="rId733" o:title=""/>
          </v:shape>
          <o:OLEObject Type="Embed" ProgID="Equation.DSMT4" ShapeID="_x0000_i1482" DrawAspect="Content" ObjectID="_1796840546" r:id="rId734"/>
        </w:object>
      </w:r>
      <w:r w:rsidRPr="00330A7E">
        <w:rPr>
          <w:rFonts w:ascii="Times New Roman" w:eastAsia="Calibri" w:hAnsi="Times New Roman" w:cs="Times New Roman"/>
          <w:sz w:val="24"/>
          <w:szCs w:val="24"/>
        </w:rPr>
        <w:t>.</w:t>
      </w:r>
    </w:p>
    <w:p w14:paraId="6AF5609F"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color w:val="0000FF"/>
          <w:sz w:val="24"/>
          <w:szCs w:val="24"/>
        </w:rPr>
        <w:t xml:space="preserve">C. </w:t>
      </w:r>
      <w:r w:rsidRPr="00330A7E">
        <w:rPr>
          <w:rFonts w:ascii="Times New Roman" w:hAnsi="Times New Roman" w:cs="Times New Roman"/>
          <w:position w:val="-10"/>
          <w:sz w:val="24"/>
          <w:szCs w:val="24"/>
        </w:rPr>
        <w:object w:dxaOrig="1400" w:dyaOrig="360" w14:anchorId="5DDFFE78">
          <v:shape id="_x0000_i1483" type="#_x0000_t75" style="width:69.75pt;height:18pt" o:ole="">
            <v:imagedata r:id="rId735" o:title=""/>
          </v:shape>
          <o:OLEObject Type="Embed" ProgID="Equation.DSMT4" ShapeID="_x0000_i1483" DrawAspect="Content" ObjectID="_1796840547" r:id="rId736"/>
        </w:object>
      </w:r>
      <w:r w:rsidRPr="00330A7E">
        <w:rPr>
          <w:rFonts w:ascii="Times New Roman" w:eastAsia="Calibri" w:hAnsi="Times New Roman" w:cs="Times New Roman"/>
          <w:sz w:val="24"/>
          <w:szCs w:val="24"/>
        </w:rPr>
        <w:t>.</w:t>
      </w:r>
    </w:p>
    <w:p w14:paraId="6288A893"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sz w:val="24"/>
          <w:szCs w:val="24"/>
        </w:rPr>
      </w:pPr>
      <w:r w:rsidRPr="00330A7E">
        <w:rPr>
          <w:rFonts w:ascii="Times New Roman" w:eastAsia="Calibri" w:hAnsi="Times New Roman" w:cs="Times New Roman"/>
          <w:b/>
          <w:color w:val="0000FF"/>
          <w:sz w:val="24"/>
          <w:szCs w:val="24"/>
        </w:rPr>
        <w:t xml:space="preserve">D. </w:t>
      </w:r>
      <w:r w:rsidRPr="00330A7E">
        <w:rPr>
          <w:rFonts w:ascii="Times New Roman" w:hAnsi="Times New Roman" w:cs="Times New Roman"/>
          <w:position w:val="-10"/>
          <w:sz w:val="24"/>
          <w:szCs w:val="24"/>
        </w:rPr>
        <w:object w:dxaOrig="1440" w:dyaOrig="360" w14:anchorId="7532264C">
          <v:shape id="_x0000_i1484" type="#_x0000_t75" style="width:1in;height:18pt" o:ole="">
            <v:imagedata r:id="rId737" o:title=""/>
          </v:shape>
          <o:OLEObject Type="Embed" ProgID="Equation.DSMT4" ShapeID="_x0000_i1484" DrawAspect="Content" ObjectID="_1796840548" r:id="rId738"/>
        </w:object>
      </w:r>
    </w:p>
    <w:p w14:paraId="2FB7F023" w14:textId="77777777" w:rsidR="00ED397D" w:rsidRPr="00330A7E" w:rsidRDefault="00ED397D" w:rsidP="000E1E56">
      <w:pPr>
        <w:pStyle w:val="ListParagraph"/>
        <w:numPr>
          <w:ilvl w:val="0"/>
          <w:numId w:val="16"/>
        </w:numPr>
        <w:tabs>
          <w:tab w:val="left" w:pos="992"/>
        </w:tabs>
        <w:spacing w:before="120" w:line="276" w:lineRule="auto"/>
        <w:rPr>
          <w:rFonts w:ascii="Times New Roman" w:eastAsia="Times New Roman" w:hAnsi="Times New Roman" w:cs="Times New Roman"/>
          <w:b/>
          <w:sz w:val="24"/>
          <w:szCs w:val="24"/>
          <w:lang w:eastAsia="vi-VN"/>
        </w:rPr>
      </w:pPr>
      <w:r w:rsidRPr="00330A7E">
        <w:rPr>
          <w:rFonts w:ascii="Times New Roman" w:hAnsi="Times New Roman" w:cs="Times New Roman"/>
          <w:sz w:val="24"/>
          <w:szCs w:val="24"/>
        </w:rPr>
        <w:drawing>
          <wp:anchor distT="0" distB="0" distL="114300" distR="114300" simplePos="0" relativeHeight="251682816" behindDoc="0" locked="0" layoutInCell="1" allowOverlap="1" wp14:anchorId="245776FD" wp14:editId="4A7C8DAB">
            <wp:simplePos x="0" y="0"/>
            <wp:positionH relativeFrom="column">
              <wp:posOffset>4499292</wp:posOffset>
            </wp:positionH>
            <wp:positionV relativeFrom="paragraph">
              <wp:posOffset>482283</wp:posOffset>
            </wp:positionV>
            <wp:extent cx="1609725" cy="1702804"/>
            <wp:effectExtent l="0" t="0" r="0" b="0"/>
            <wp:wrapNone/>
            <wp:docPr id="244" name="Picture 244"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graph of a function  Description automatically generated"/>
                    <pic:cNvPicPr/>
                  </pic:nvPicPr>
                  <pic:blipFill>
                    <a:blip r:embed="rId739" cstate="print">
                      <a:extLst>
                        <a:ext uri="{28A0092B-C50C-407E-A947-70E740481C1C}">
                          <a14:useLocalDpi xmlns:a14="http://schemas.microsoft.com/office/drawing/2010/main" val="0"/>
                        </a:ext>
                      </a:extLst>
                    </a:blip>
                    <a:stretch>
                      <a:fillRect/>
                    </a:stretch>
                  </pic:blipFill>
                  <pic:spPr>
                    <a:xfrm>
                      <a:off x="0" y="0"/>
                      <a:ext cx="1609725" cy="1702804"/>
                    </a:xfrm>
                    <a:prstGeom prst="rect">
                      <a:avLst/>
                    </a:prstGeom>
                  </pic:spPr>
                </pic:pic>
              </a:graphicData>
            </a:graphic>
            <wp14:sizeRelH relativeFrom="margin">
              <wp14:pctWidth>0</wp14:pctWidth>
            </wp14:sizeRelH>
            <wp14:sizeRelV relativeFrom="margin">
              <wp14:pctHeight>0</wp14:pctHeight>
            </wp14:sizeRelV>
          </wp:anchor>
        </w:drawing>
      </w:r>
      <w:r w:rsidRPr="00330A7E">
        <w:rPr>
          <w:rFonts w:ascii="Times New Roman" w:eastAsia="Calibri" w:hAnsi="Times New Roman" w:cs="Times New Roman"/>
          <w:sz w:val="24"/>
          <w:szCs w:val="24"/>
        </w:rPr>
        <w:t xml:space="preserve"> Cho hàm số </w:t>
      </w:r>
      <w:r w:rsidRPr="00330A7E">
        <w:rPr>
          <w:rFonts w:ascii="Times New Roman" w:hAnsi="Times New Roman" w:cs="Times New Roman"/>
          <w:position w:val="-24"/>
          <w:sz w:val="24"/>
          <w:szCs w:val="24"/>
        </w:rPr>
        <w:object w:dxaOrig="1060" w:dyaOrig="620" w14:anchorId="1FF42740">
          <v:shape id="_x0000_i1485" type="#_x0000_t75" style="width:53.25pt;height:30.75pt" o:ole="">
            <v:imagedata r:id="rId740" o:title=""/>
          </v:shape>
          <o:OLEObject Type="Embed" ProgID="Equation.DSMT4" ShapeID="_x0000_i1485" DrawAspect="Content" ObjectID="_1796840549" r:id="rId741"/>
        </w:object>
      </w:r>
      <w:r w:rsidRPr="00330A7E">
        <w:rPr>
          <w:rFonts w:ascii="Times New Roman" w:eastAsia="Calibri" w:hAnsi="Times New Roman" w:cs="Times New Roman"/>
          <w:sz w:val="24"/>
          <w:szCs w:val="24"/>
        </w:rPr>
        <w:t xml:space="preserve"> có đồ thị là đường cong trong hình vẽ bên.Tọa độ giao điểm của đồ thị hàm số đã cho và trục hoành là</w:t>
      </w:r>
    </w:p>
    <w:p w14:paraId="3E84354C"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noProof/>
          <w:sz w:val="24"/>
          <w:szCs w:val="24"/>
          <w:lang w:eastAsia="vi-VN"/>
        </w:rPr>
      </w:pPr>
      <w:r w:rsidRPr="00330A7E">
        <w:rPr>
          <w:rFonts w:ascii="Times New Roman" w:eastAsia="Times New Roman" w:hAnsi="Times New Roman" w:cs="Times New Roman"/>
          <w:b/>
          <w:color w:val="0000FF"/>
          <w:sz w:val="24"/>
          <w:szCs w:val="24"/>
          <w:lang w:eastAsia="vi-VN"/>
        </w:rPr>
        <w:t xml:space="preserve">A. </w:t>
      </w:r>
      <w:r w:rsidRPr="00330A7E">
        <w:rPr>
          <w:rFonts w:ascii="Times New Roman" w:hAnsi="Times New Roman" w:cs="Times New Roman"/>
          <w:position w:val="-14"/>
          <w:sz w:val="24"/>
          <w:szCs w:val="24"/>
        </w:rPr>
        <w:object w:dxaOrig="720" w:dyaOrig="400" w14:anchorId="74927C9E">
          <v:shape id="_x0000_i1486" type="#_x0000_t75" style="width:36pt;height:20.25pt" o:ole="">
            <v:imagedata r:id="rId742" o:title=""/>
          </v:shape>
          <o:OLEObject Type="Embed" ProgID="Equation.DSMT4" ShapeID="_x0000_i1486" DrawAspect="Content" ObjectID="_1796840550" r:id="rId743"/>
        </w:object>
      </w:r>
      <w:r w:rsidRPr="00330A7E">
        <w:rPr>
          <w:rFonts w:ascii="Times New Roman" w:eastAsia="Calibri" w:hAnsi="Times New Roman" w:cs="Times New Roman"/>
          <w:noProof/>
          <w:sz w:val="24"/>
          <w:szCs w:val="24"/>
          <w:lang w:eastAsia="vi-VN"/>
        </w:rPr>
        <w:t>.</w:t>
      </w:r>
    </w:p>
    <w:p w14:paraId="70FD827E"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lang w:eastAsia="vi-VN"/>
        </w:rPr>
      </w:pPr>
      <w:r w:rsidRPr="00330A7E">
        <w:rPr>
          <w:rFonts w:ascii="Times New Roman" w:eastAsia="Calibri" w:hAnsi="Times New Roman" w:cs="Times New Roman"/>
          <w:b/>
          <w:noProof/>
          <w:color w:val="0000FF"/>
          <w:sz w:val="24"/>
          <w:szCs w:val="24"/>
          <w:lang w:eastAsia="vi-VN"/>
        </w:rPr>
        <w:t xml:space="preserve">B. </w:t>
      </w:r>
      <w:r w:rsidRPr="00330A7E">
        <w:rPr>
          <w:rFonts w:ascii="Times New Roman" w:hAnsi="Times New Roman" w:cs="Times New Roman"/>
          <w:position w:val="-14"/>
          <w:sz w:val="24"/>
          <w:szCs w:val="24"/>
        </w:rPr>
        <w:object w:dxaOrig="580" w:dyaOrig="400" w14:anchorId="32C3A658">
          <v:shape id="_x0000_i1487" type="#_x0000_t75" style="width:29.25pt;height:20.25pt" o:ole="">
            <v:imagedata r:id="rId744" o:title=""/>
          </v:shape>
          <o:OLEObject Type="Embed" ProgID="Equation.DSMT4" ShapeID="_x0000_i1487" DrawAspect="Content" ObjectID="_1796840551" r:id="rId745"/>
        </w:object>
      </w:r>
      <w:r w:rsidRPr="00330A7E">
        <w:rPr>
          <w:rFonts w:ascii="Times New Roman" w:eastAsia="Calibri" w:hAnsi="Times New Roman" w:cs="Times New Roman"/>
          <w:sz w:val="24"/>
          <w:szCs w:val="24"/>
          <w:lang w:eastAsia="vi-VN"/>
        </w:rPr>
        <w:t>.</w:t>
      </w:r>
    </w:p>
    <w:p w14:paraId="48840C77"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lang w:eastAsia="vi-VN"/>
        </w:rPr>
      </w:pPr>
      <w:r w:rsidRPr="00330A7E">
        <w:rPr>
          <w:rFonts w:ascii="Times New Roman" w:eastAsia="Calibri" w:hAnsi="Times New Roman" w:cs="Times New Roman"/>
          <w:b/>
          <w:color w:val="0000FF"/>
          <w:sz w:val="24"/>
          <w:szCs w:val="24"/>
          <w:lang w:eastAsia="vi-VN"/>
        </w:rPr>
        <w:t xml:space="preserve">C. </w:t>
      </w:r>
      <w:r w:rsidRPr="00330A7E">
        <w:rPr>
          <w:rFonts w:ascii="Times New Roman" w:hAnsi="Times New Roman" w:cs="Times New Roman"/>
          <w:position w:val="-14"/>
          <w:sz w:val="24"/>
          <w:szCs w:val="24"/>
        </w:rPr>
        <w:object w:dxaOrig="720" w:dyaOrig="400" w14:anchorId="16D15C02">
          <v:shape id="_x0000_i1488" type="#_x0000_t75" style="width:36pt;height:20.25pt" o:ole="">
            <v:imagedata r:id="rId746" o:title=""/>
          </v:shape>
          <o:OLEObject Type="Embed" ProgID="Equation.DSMT4" ShapeID="_x0000_i1488" DrawAspect="Content" ObjectID="_1796840552" r:id="rId747"/>
        </w:object>
      </w:r>
      <w:r w:rsidRPr="00330A7E">
        <w:rPr>
          <w:rFonts w:ascii="Times New Roman" w:eastAsia="Calibri" w:hAnsi="Times New Roman" w:cs="Times New Roman"/>
          <w:sz w:val="24"/>
          <w:szCs w:val="24"/>
          <w:lang w:eastAsia="vi-VN"/>
        </w:rPr>
        <w:t>.</w:t>
      </w:r>
    </w:p>
    <w:p w14:paraId="0CDF1244"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lang w:eastAsia="vi-VN"/>
        </w:rPr>
      </w:pPr>
      <w:r w:rsidRPr="00330A7E">
        <w:rPr>
          <w:rFonts w:ascii="Times New Roman" w:eastAsia="Calibri" w:hAnsi="Times New Roman" w:cs="Times New Roman"/>
          <w:b/>
          <w:color w:val="0000FF"/>
          <w:sz w:val="24"/>
          <w:szCs w:val="24"/>
          <w:lang w:eastAsia="vi-VN"/>
        </w:rPr>
        <w:t xml:space="preserve">D. </w:t>
      </w:r>
      <w:r w:rsidRPr="00330A7E">
        <w:rPr>
          <w:rFonts w:ascii="Times New Roman" w:hAnsi="Times New Roman" w:cs="Times New Roman"/>
          <w:position w:val="-14"/>
          <w:sz w:val="24"/>
          <w:szCs w:val="24"/>
        </w:rPr>
        <w:object w:dxaOrig="580" w:dyaOrig="400" w14:anchorId="78C36AA0">
          <v:shape id="_x0000_i1489" type="#_x0000_t75" style="width:29.25pt;height:20.25pt" o:ole="">
            <v:imagedata r:id="rId748" o:title=""/>
          </v:shape>
          <o:OLEObject Type="Embed" ProgID="Equation.DSMT4" ShapeID="_x0000_i1489" DrawAspect="Content" ObjectID="_1796840553" r:id="rId749"/>
        </w:object>
      </w:r>
      <w:r w:rsidRPr="00330A7E">
        <w:rPr>
          <w:rFonts w:ascii="Times New Roman" w:eastAsia="Calibri" w:hAnsi="Times New Roman" w:cs="Times New Roman"/>
          <w:sz w:val="24"/>
          <w:szCs w:val="24"/>
          <w:lang w:eastAsia="vi-VN"/>
        </w:rPr>
        <w:t>.</w:t>
      </w:r>
    </w:p>
    <w:p w14:paraId="64CC76CB" w14:textId="77777777" w:rsidR="00ED397D" w:rsidRPr="00330A7E" w:rsidRDefault="00ED397D" w:rsidP="000E1E56">
      <w:pPr>
        <w:pStyle w:val="ListParagraph"/>
        <w:numPr>
          <w:ilvl w:val="0"/>
          <w:numId w:val="16"/>
        </w:numPr>
        <w:tabs>
          <w:tab w:val="left" w:pos="992"/>
        </w:tabs>
        <w:spacing w:before="120" w:line="276" w:lineRule="auto"/>
        <w:rPr>
          <w:rFonts w:ascii="Times New Roman" w:eastAsia="Calibri" w:hAnsi="Times New Roman" w:cs="Times New Roman"/>
          <w:b/>
          <w:sz w:val="24"/>
          <w:szCs w:val="24"/>
        </w:rPr>
      </w:pPr>
      <w:r w:rsidRPr="00330A7E">
        <w:rPr>
          <w:rFonts w:ascii="Times New Roman" w:eastAsia="Calibri" w:hAnsi="Times New Roman" w:cs="Times New Roman"/>
          <w:sz w:val="24"/>
          <w:szCs w:val="24"/>
        </w:rPr>
        <w:t xml:space="preserve">Đạo hàm của hàm số </w:t>
      </w:r>
      <w:r w:rsidRPr="00330A7E">
        <w:rPr>
          <w:rFonts w:ascii="Times New Roman" w:hAnsi="Times New Roman" w:cs="Times New Roman"/>
          <w:position w:val="-16"/>
          <w:sz w:val="24"/>
          <w:szCs w:val="24"/>
        </w:rPr>
        <w:object w:dxaOrig="1920" w:dyaOrig="440" w14:anchorId="7BDE7B46">
          <v:shape id="_x0000_i1490" type="#_x0000_t75" style="width:96pt;height:21.75pt" o:ole="">
            <v:imagedata r:id="rId750" o:title=""/>
          </v:shape>
          <o:OLEObject Type="Embed" ProgID="Equation.DSMT4" ShapeID="_x0000_i1490" DrawAspect="Content" ObjectID="_1796840554" r:id="rId751"/>
        </w:object>
      </w:r>
      <w:r w:rsidRPr="00330A7E">
        <w:rPr>
          <w:rFonts w:ascii="Times New Roman" w:eastAsia="Calibri" w:hAnsi="Times New Roman" w:cs="Times New Roman"/>
          <w:sz w:val="24"/>
          <w:szCs w:val="24"/>
        </w:rPr>
        <w:t>là:</w:t>
      </w:r>
    </w:p>
    <w:p w14:paraId="12F63D83"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color w:val="0000FF"/>
          <w:sz w:val="24"/>
          <w:szCs w:val="24"/>
        </w:rPr>
        <w:lastRenderedPageBreak/>
        <w:t xml:space="preserve">A. </w:t>
      </w:r>
      <w:r w:rsidRPr="00330A7E">
        <w:rPr>
          <w:rFonts w:ascii="Times New Roman" w:hAnsi="Times New Roman" w:cs="Times New Roman"/>
          <w:position w:val="-24"/>
          <w:sz w:val="24"/>
          <w:szCs w:val="24"/>
        </w:rPr>
        <w:object w:dxaOrig="1640" w:dyaOrig="660" w14:anchorId="212C3613">
          <v:shape id="_x0000_i1491" type="#_x0000_t75" style="width:81.75pt;height:33pt" o:ole="">
            <v:imagedata r:id="rId752" o:title=""/>
          </v:shape>
          <o:OLEObject Type="Embed" ProgID="Equation.DSMT4" ShapeID="_x0000_i1491" DrawAspect="Content" ObjectID="_1796840555" r:id="rId753"/>
        </w:object>
      </w:r>
      <w:r w:rsidRPr="00330A7E">
        <w:rPr>
          <w:rFonts w:ascii="Times New Roman" w:eastAsia="Calibri" w:hAnsi="Times New Roman" w:cs="Times New Roman"/>
          <w:sz w:val="24"/>
          <w:szCs w:val="24"/>
        </w:rPr>
        <w:t>.</w:t>
      </w:r>
      <w:r w:rsidRPr="00330A7E">
        <w:rPr>
          <w:rFonts w:ascii="Times New Roman" w:eastAsia="Calibri" w:hAnsi="Times New Roman" w:cs="Times New Roman"/>
          <w:sz w:val="24"/>
          <w:szCs w:val="24"/>
        </w:rPr>
        <w:tab/>
      </w:r>
      <w:r w:rsidRPr="00330A7E">
        <w:rPr>
          <w:rFonts w:ascii="Times New Roman" w:eastAsia="Calibri" w:hAnsi="Times New Roman" w:cs="Times New Roman"/>
          <w:b/>
          <w:color w:val="0000FF"/>
          <w:sz w:val="24"/>
          <w:szCs w:val="24"/>
        </w:rPr>
        <w:t xml:space="preserve">B. </w:t>
      </w:r>
      <w:r w:rsidRPr="00330A7E">
        <w:rPr>
          <w:rFonts w:ascii="Times New Roman" w:hAnsi="Times New Roman" w:cs="Times New Roman"/>
          <w:position w:val="-36"/>
          <w:sz w:val="24"/>
          <w:szCs w:val="24"/>
        </w:rPr>
        <w:object w:dxaOrig="1939" w:dyaOrig="740" w14:anchorId="3823444E">
          <v:shape id="_x0000_i1492" type="#_x0000_t75" style="width:96.75pt;height:36.75pt" o:ole="">
            <v:imagedata r:id="rId754" o:title=""/>
          </v:shape>
          <o:OLEObject Type="Embed" ProgID="Equation.DSMT4" ShapeID="_x0000_i1492" DrawAspect="Content" ObjectID="_1796840556" r:id="rId755"/>
        </w:object>
      </w:r>
      <w:r w:rsidRPr="00330A7E">
        <w:rPr>
          <w:rFonts w:ascii="Times New Roman" w:eastAsia="Calibri" w:hAnsi="Times New Roman" w:cs="Times New Roman"/>
          <w:sz w:val="24"/>
          <w:szCs w:val="24"/>
        </w:rPr>
        <w:t>.</w:t>
      </w:r>
    </w:p>
    <w:p w14:paraId="0BA2966C"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color w:val="0000FF"/>
          <w:sz w:val="24"/>
          <w:szCs w:val="24"/>
        </w:rPr>
        <w:t xml:space="preserve">C. </w:t>
      </w:r>
      <w:r w:rsidRPr="00330A7E">
        <w:rPr>
          <w:rFonts w:ascii="Times New Roman" w:hAnsi="Times New Roman" w:cs="Times New Roman"/>
          <w:position w:val="-24"/>
          <w:sz w:val="24"/>
          <w:szCs w:val="24"/>
        </w:rPr>
        <w:object w:dxaOrig="1400" w:dyaOrig="620" w14:anchorId="3C00302A">
          <v:shape id="_x0000_i1493" type="#_x0000_t75" style="width:69.75pt;height:30.75pt" o:ole="">
            <v:imagedata r:id="rId756" o:title=""/>
          </v:shape>
          <o:OLEObject Type="Embed" ProgID="Equation.DSMT4" ShapeID="_x0000_i1493" DrawAspect="Content" ObjectID="_1796840557" r:id="rId757"/>
        </w:object>
      </w:r>
      <w:r w:rsidRPr="00330A7E">
        <w:rPr>
          <w:rFonts w:ascii="Times New Roman" w:eastAsia="Calibri" w:hAnsi="Times New Roman" w:cs="Times New Roman"/>
          <w:sz w:val="24"/>
          <w:szCs w:val="24"/>
        </w:rPr>
        <w:t>.</w:t>
      </w:r>
      <w:r w:rsidRPr="00330A7E">
        <w:rPr>
          <w:rFonts w:ascii="Times New Roman" w:eastAsia="Calibri" w:hAnsi="Times New Roman" w:cs="Times New Roman"/>
          <w:sz w:val="24"/>
          <w:szCs w:val="24"/>
        </w:rPr>
        <w:tab/>
      </w:r>
      <w:r w:rsidRPr="00330A7E">
        <w:rPr>
          <w:rFonts w:ascii="Times New Roman" w:eastAsia="Calibri" w:hAnsi="Times New Roman" w:cs="Times New Roman"/>
          <w:b/>
          <w:color w:val="0000FF"/>
          <w:sz w:val="24"/>
          <w:szCs w:val="24"/>
        </w:rPr>
        <w:t xml:space="preserve">D. </w:t>
      </w:r>
      <w:r w:rsidRPr="00330A7E">
        <w:rPr>
          <w:rFonts w:ascii="Times New Roman" w:hAnsi="Times New Roman" w:cs="Times New Roman"/>
          <w:position w:val="-36"/>
          <w:sz w:val="24"/>
          <w:szCs w:val="24"/>
        </w:rPr>
        <w:object w:dxaOrig="1939" w:dyaOrig="740" w14:anchorId="6E448E33">
          <v:shape id="_x0000_i1494" type="#_x0000_t75" style="width:96.75pt;height:36.75pt" o:ole="">
            <v:imagedata r:id="rId758" o:title=""/>
          </v:shape>
          <o:OLEObject Type="Embed" ProgID="Equation.DSMT4" ShapeID="_x0000_i1494" DrawAspect="Content" ObjectID="_1796840558" r:id="rId759"/>
        </w:object>
      </w:r>
      <w:r w:rsidRPr="00330A7E">
        <w:rPr>
          <w:rFonts w:ascii="Times New Roman" w:eastAsia="Calibri" w:hAnsi="Times New Roman" w:cs="Times New Roman"/>
          <w:sz w:val="24"/>
          <w:szCs w:val="24"/>
        </w:rPr>
        <w:t>.</w:t>
      </w:r>
    </w:p>
    <w:p w14:paraId="777159D0" w14:textId="77777777" w:rsidR="00ED397D" w:rsidRPr="00330A7E" w:rsidRDefault="00ED397D" w:rsidP="000E1E56">
      <w:pPr>
        <w:pStyle w:val="ListParagraph"/>
        <w:numPr>
          <w:ilvl w:val="0"/>
          <w:numId w:val="16"/>
        </w:numPr>
        <w:tabs>
          <w:tab w:val="left" w:pos="992"/>
        </w:tabs>
        <w:spacing w:before="120" w:line="276"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Trong không gian với hệ tọa độ </w:t>
      </w:r>
      <w:r w:rsidRPr="00330A7E">
        <w:rPr>
          <w:rFonts w:ascii="Times New Roman" w:hAnsi="Times New Roman" w:cs="Times New Roman"/>
          <w:position w:val="-10"/>
          <w:sz w:val="24"/>
          <w:szCs w:val="24"/>
        </w:rPr>
        <w:object w:dxaOrig="560" w:dyaOrig="320" w14:anchorId="57103DA7">
          <v:shape id="_x0000_i1495" type="#_x0000_t75" style="width:27.75pt;height:15.75pt" o:ole="">
            <v:imagedata r:id="rId760" o:title=""/>
          </v:shape>
          <o:OLEObject Type="Embed" ProgID="Equation.DSMT4" ShapeID="_x0000_i1495" DrawAspect="Content" ObjectID="_1796840559" r:id="rId761"/>
        </w:object>
      </w:r>
      <w:r w:rsidRPr="00330A7E">
        <w:rPr>
          <w:rFonts w:ascii="Times New Roman" w:eastAsia="Calibri" w:hAnsi="Times New Roman" w:cs="Times New Roman"/>
          <w:sz w:val="24"/>
          <w:szCs w:val="24"/>
        </w:rPr>
        <w:t>,c</w:t>
      </w:r>
      <w:r w:rsidRPr="00330A7E">
        <w:rPr>
          <w:rFonts w:ascii="Times New Roman" w:eastAsia="Calibri" w:hAnsi="Times New Roman" w:cs="Times New Roman"/>
          <w:sz w:val="24"/>
          <w:szCs w:val="24"/>
          <w:lang w:val="es-ES"/>
        </w:rPr>
        <w:t xml:space="preserve">ho </w:t>
      </w:r>
      <w:r w:rsidRPr="00330A7E">
        <w:rPr>
          <w:rFonts w:ascii="Times New Roman" w:eastAsia="Calibri" w:hAnsi="Times New Roman" w:cs="Times New Roman"/>
          <w:sz w:val="24"/>
          <w:szCs w:val="24"/>
        </w:rPr>
        <w:t xml:space="preserve">mặt cầu </w:t>
      </w:r>
      <w:r w:rsidRPr="00330A7E">
        <w:rPr>
          <w:rFonts w:ascii="Times New Roman" w:hAnsi="Times New Roman" w:cs="Times New Roman"/>
          <w:position w:val="-14"/>
          <w:sz w:val="24"/>
          <w:szCs w:val="24"/>
        </w:rPr>
        <w:object w:dxaOrig="400" w:dyaOrig="400" w14:anchorId="251A04B7">
          <v:shape id="_x0000_i1496" type="#_x0000_t75" style="width:20.25pt;height:20.25pt" o:ole="">
            <v:imagedata r:id="rId762" o:title=""/>
          </v:shape>
          <o:OLEObject Type="Embed" ProgID="Equation.DSMT4" ShapeID="_x0000_i1496" DrawAspect="Content" ObjectID="_1796840560" r:id="rId763"/>
        </w:object>
      </w:r>
      <w:r w:rsidRPr="00330A7E">
        <w:rPr>
          <w:rFonts w:ascii="Times New Roman" w:eastAsia="Calibri" w:hAnsi="Times New Roman" w:cs="Times New Roman"/>
          <w:sz w:val="24"/>
          <w:szCs w:val="24"/>
        </w:rPr>
        <w:t xml:space="preserve"> có phương trình </w:t>
      </w:r>
      <w:r w:rsidRPr="00330A7E">
        <w:rPr>
          <w:rFonts w:ascii="Times New Roman" w:hAnsi="Times New Roman" w:cs="Times New Roman"/>
          <w:position w:val="-10"/>
          <w:sz w:val="24"/>
          <w:szCs w:val="24"/>
        </w:rPr>
        <w:object w:dxaOrig="3260" w:dyaOrig="360" w14:anchorId="72339A2C">
          <v:shape id="_x0000_i1497" type="#_x0000_t75" style="width:162.75pt;height:18pt" o:ole="">
            <v:imagedata r:id="rId764" o:title=""/>
          </v:shape>
          <o:OLEObject Type="Embed" ProgID="Equation.DSMT4" ShapeID="_x0000_i1497" DrawAspect="Content" ObjectID="_1796840561" r:id="rId765"/>
        </w:object>
      </w:r>
      <w:r w:rsidRPr="00330A7E">
        <w:rPr>
          <w:rFonts w:ascii="Times New Roman" w:eastAsia="Calibri" w:hAnsi="Times New Roman" w:cs="Times New Roman"/>
          <w:sz w:val="24"/>
          <w:szCs w:val="24"/>
        </w:rPr>
        <w:t xml:space="preserve">.Tính tọa độ tâm </w:t>
      </w:r>
      <w:r w:rsidRPr="00330A7E">
        <w:rPr>
          <w:rFonts w:ascii="Times New Roman" w:hAnsi="Times New Roman" w:cs="Times New Roman"/>
          <w:position w:val="-4"/>
          <w:sz w:val="24"/>
          <w:szCs w:val="24"/>
        </w:rPr>
        <w:object w:dxaOrig="200" w:dyaOrig="260" w14:anchorId="40AE84F1">
          <v:shape id="_x0000_i1498" type="#_x0000_t75" style="width:9.75pt;height:12.75pt" o:ole="">
            <v:imagedata r:id="rId766" o:title=""/>
          </v:shape>
          <o:OLEObject Type="Embed" ProgID="Equation.DSMT4" ShapeID="_x0000_i1498" DrawAspect="Content" ObjectID="_1796840562" r:id="rId767"/>
        </w:object>
      </w:r>
      <w:r w:rsidRPr="00330A7E">
        <w:rPr>
          <w:rFonts w:ascii="Times New Roman" w:eastAsia="Calibri" w:hAnsi="Times New Roman" w:cs="Times New Roman"/>
          <w:sz w:val="24"/>
          <w:szCs w:val="24"/>
        </w:rPr>
        <w:t xml:space="preserve"> và bán kính </w:t>
      </w:r>
      <w:r w:rsidRPr="00330A7E">
        <w:rPr>
          <w:rFonts w:ascii="Times New Roman" w:hAnsi="Times New Roman" w:cs="Times New Roman"/>
          <w:position w:val="-4"/>
          <w:sz w:val="24"/>
          <w:szCs w:val="24"/>
        </w:rPr>
        <w:object w:dxaOrig="240" w:dyaOrig="260" w14:anchorId="022EEE3E">
          <v:shape id="_x0000_i1499" type="#_x0000_t75" style="width:12pt;height:12.75pt" o:ole="">
            <v:imagedata r:id="rId768" o:title=""/>
          </v:shape>
          <o:OLEObject Type="Embed" ProgID="Equation.DSMT4" ShapeID="_x0000_i1499" DrawAspect="Content" ObjectID="_1796840563" r:id="rId769"/>
        </w:object>
      </w:r>
      <w:r w:rsidRPr="00330A7E">
        <w:rPr>
          <w:rFonts w:ascii="Times New Roman" w:eastAsia="Calibri" w:hAnsi="Times New Roman" w:cs="Times New Roman"/>
          <w:sz w:val="24"/>
          <w:szCs w:val="24"/>
        </w:rPr>
        <w:t xml:space="preserve"> của </w:t>
      </w:r>
      <w:r w:rsidRPr="00330A7E">
        <w:rPr>
          <w:rFonts w:ascii="Times New Roman" w:hAnsi="Times New Roman" w:cs="Times New Roman"/>
          <w:position w:val="-14"/>
          <w:sz w:val="24"/>
          <w:szCs w:val="24"/>
        </w:rPr>
        <w:object w:dxaOrig="400" w:dyaOrig="400" w14:anchorId="5D766816">
          <v:shape id="_x0000_i1500" type="#_x0000_t75" style="width:20.25pt;height:20.25pt" o:ole="">
            <v:imagedata r:id="rId770" o:title=""/>
          </v:shape>
          <o:OLEObject Type="Embed" ProgID="Equation.DSMT4" ShapeID="_x0000_i1500" DrawAspect="Content" ObjectID="_1796840564" r:id="rId771"/>
        </w:object>
      </w:r>
      <w:r w:rsidRPr="00330A7E">
        <w:rPr>
          <w:rFonts w:ascii="Times New Roman" w:eastAsia="Calibri" w:hAnsi="Times New Roman" w:cs="Times New Roman"/>
          <w:sz w:val="24"/>
          <w:szCs w:val="24"/>
        </w:rPr>
        <w:t>.</w:t>
      </w:r>
    </w:p>
    <w:p w14:paraId="528F83B0" w14:textId="77777777" w:rsidR="00ED397D" w:rsidRPr="00330A7E" w:rsidRDefault="00ED397D" w:rsidP="00330A7E">
      <w:pPr>
        <w:widowControl w:val="0"/>
        <w:tabs>
          <w:tab w:val="left" w:pos="3402"/>
          <w:tab w:val="left" w:pos="5669"/>
          <w:tab w:val="left" w:pos="7937"/>
        </w:tabs>
        <w:spacing w:after="0"/>
        <w:ind w:left="992"/>
        <w:jc w:val="both"/>
        <w:rPr>
          <w:rFonts w:ascii="Times New Roman" w:eastAsia="Calibri" w:hAnsi="Times New Roman" w:cs="Times New Roman"/>
          <w:sz w:val="24"/>
          <w:szCs w:val="24"/>
          <w:lang w:val="vi-VN"/>
        </w:rPr>
      </w:pPr>
      <w:r w:rsidRPr="00330A7E">
        <w:rPr>
          <w:rFonts w:ascii="Times New Roman" w:eastAsia="Calibri" w:hAnsi="Times New Roman" w:cs="Times New Roman"/>
          <w:b/>
          <w:color w:val="0000FF"/>
          <w:sz w:val="24"/>
          <w:szCs w:val="24"/>
          <w:lang w:val="vi-VN"/>
        </w:rPr>
        <w:t xml:space="preserve">A. </w:t>
      </w:r>
      <w:r w:rsidRPr="00330A7E">
        <w:rPr>
          <w:rFonts w:ascii="Times New Roman" w:eastAsia="Calibri" w:hAnsi="Times New Roman" w:cs="Times New Roman"/>
          <w:sz w:val="24"/>
          <w:szCs w:val="24"/>
          <w:lang w:val="vi-VN"/>
        </w:rPr>
        <w:t xml:space="preserve">Tâm </w:t>
      </w:r>
      <w:r w:rsidRPr="00330A7E">
        <w:rPr>
          <w:rFonts w:ascii="Times New Roman" w:hAnsi="Times New Roman" w:cs="Times New Roman"/>
          <w:position w:val="-14"/>
          <w:sz w:val="24"/>
          <w:szCs w:val="24"/>
        </w:rPr>
        <w:object w:dxaOrig="1180" w:dyaOrig="400" w14:anchorId="2283EA3D">
          <v:shape id="_x0000_i1501" type="#_x0000_t75" style="width:59.25pt;height:20.25pt" o:ole="">
            <v:imagedata r:id="rId772" o:title=""/>
          </v:shape>
          <o:OLEObject Type="Embed" ProgID="Equation.DSMT4" ShapeID="_x0000_i1501" DrawAspect="Content" ObjectID="_1796840565" r:id="rId773"/>
        </w:object>
      </w:r>
      <w:r w:rsidRPr="00330A7E">
        <w:rPr>
          <w:rFonts w:ascii="Times New Roman" w:eastAsia="Calibri" w:hAnsi="Times New Roman" w:cs="Times New Roman"/>
          <w:sz w:val="24"/>
          <w:szCs w:val="24"/>
          <w:lang w:val="vi-VN"/>
        </w:rPr>
        <w:t xml:space="preserve">và bán kính </w:t>
      </w:r>
      <w:r w:rsidRPr="00330A7E">
        <w:rPr>
          <w:rFonts w:ascii="Times New Roman" w:hAnsi="Times New Roman" w:cs="Times New Roman"/>
          <w:position w:val="-4"/>
          <w:sz w:val="24"/>
          <w:szCs w:val="24"/>
        </w:rPr>
        <w:object w:dxaOrig="600" w:dyaOrig="260" w14:anchorId="39BDF343">
          <v:shape id="_x0000_i1502" type="#_x0000_t75" style="width:30pt;height:12.75pt" o:ole="">
            <v:imagedata r:id="rId774" o:title=""/>
          </v:shape>
          <o:OLEObject Type="Embed" ProgID="Equation.DSMT4" ShapeID="_x0000_i1502" DrawAspect="Content" ObjectID="_1796840566" r:id="rId775"/>
        </w:object>
      </w:r>
      <w:r w:rsidRPr="00330A7E">
        <w:rPr>
          <w:rFonts w:ascii="Times New Roman" w:eastAsia="Calibri" w:hAnsi="Times New Roman" w:cs="Times New Roman"/>
          <w:sz w:val="24"/>
          <w:szCs w:val="24"/>
          <w:lang w:val="vi-VN"/>
        </w:rPr>
        <w:t>.</w:t>
      </w:r>
    </w:p>
    <w:p w14:paraId="66BBCBFB" w14:textId="77777777" w:rsidR="00ED397D" w:rsidRPr="00330A7E" w:rsidRDefault="00ED397D" w:rsidP="00330A7E">
      <w:pPr>
        <w:widowControl w:val="0"/>
        <w:tabs>
          <w:tab w:val="left" w:pos="3402"/>
          <w:tab w:val="left" w:pos="5669"/>
          <w:tab w:val="left" w:pos="7937"/>
        </w:tabs>
        <w:spacing w:after="0"/>
        <w:ind w:left="992"/>
        <w:jc w:val="both"/>
        <w:rPr>
          <w:rFonts w:ascii="Times New Roman" w:eastAsia="Calibri" w:hAnsi="Times New Roman" w:cs="Times New Roman"/>
          <w:sz w:val="24"/>
          <w:szCs w:val="24"/>
          <w:lang w:val="vi-VN"/>
        </w:rPr>
      </w:pPr>
      <w:r w:rsidRPr="00330A7E">
        <w:rPr>
          <w:rFonts w:ascii="Times New Roman" w:eastAsia="Calibri" w:hAnsi="Times New Roman" w:cs="Times New Roman"/>
          <w:b/>
          <w:color w:val="0000FF"/>
          <w:sz w:val="24"/>
          <w:szCs w:val="24"/>
          <w:lang w:val="vi-VN"/>
        </w:rPr>
        <w:t xml:space="preserve">B. </w:t>
      </w:r>
      <w:r w:rsidRPr="00330A7E">
        <w:rPr>
          <w:rFonts w:ascii="Times New Roman" w:eastAsia="Calibri" w:hAnsi="Times New Roman" w:cs="Times New Roman"/>
          <w:sz w:val="24"/>
          <w:szCs w:val="24"/>
          <w:lang w:val="vi-VN"/>
        </w:rPr>
        <w:t xml:space="preserve">Tâm </w:t>
      </w:r>
      <w:r w:rsidRPr="00330A7E">
        <w:rPr>
          <w:rFonts w:ascii="Times New Roman" w:hAnsi="Times New Roman" w:cs="Times New Roman"/>
          <w:position w:val="-14"/>
          <w:sz w:val="24"/>
          <w:szCs w:val="24"/>
        </w:rPr>
        <w:object w:dxaOrig="999" w:dyaOrig="400" w14:anchorId="472A27A8">
          <v:shape id="_x0000_i1503" type="#_x0000_t75" style="width:50.25pt;height:20.25pt" o:ole="">
            <v:imagedata r:id="rId776" o:title=""/>
          </v:shape>
          <o:OLEObject Type="Embed" ProgID="Equation.DSMT4" ShapeID="_x0000_i1503" DrawAspect="Content" ObjectID="_1796840567" r:id="rId777"/>
        </w:object>
      </w:r>
      <w:r w:rsidRPr="00330A7E">
        <w:rPr>
          <w:rFonts w:ascii="Times New Roman" w:eastAsia="Calibri" w:hAnsi="Times New Roman" w:cs="Times New Roman"/>
          <w:sz w:val="24"/>
          <w:szCs w:val="24"/>
          <w:lang w:val="vi-VN"/>
        </w:rPr>
        <w:t xml:space="preserve">và bán kính </w:t>
      </w:r>
      <w:r w:rsidRPr="00330A7E">
        <w:rPr>
          <w:rFonts w:ascii="Times New Roman" w:hAnsi="Times New Roman" w:cs="Times New Roman"/>
          <w:position w:val="-4"/>
          <w:sz w:val="24"/>
          <w:szCs w:val="24"/>
        </w:rPr>
        <w:object w:dxaOrig="600" w:dyaOrig="260" w14:anchorId="37403B76">
          <v:shape id="_x0000_i1504" type="#_x0000_t75" style="width:30pt;height:12.75pt" o:ole="">
            <v:imagedata r:id="rId778" o:title=""/>
          </v:shape>
          <o:OLEObject Type="Embed" ProgID="Equation.DSMT4" ShapeID="_x0000_i1504" DrawAspect="Content" ObjectID="_1796840568" r:id="rId779"/>
        </w:object>
      </w:r>
      <w:r w:rsidRPr="00330A7E">
        <w:rPr>
          <w:rFonts w:ascii="Times New Roman" w:eastAsia="Calibri" w:hAnsi="Times New Roman" w:cs="Times New Roman"/>
          <w:sz w:val="24"/>
          <w:szCs w:val="24"/>
          <w:lang w:val="vi-VN"/>
        </w:rPr>
        <w:t>.</w:t>
      </w:r>
    </w:p>
    <w:p w14:paraId="4D8D3C3E" w14:textId="77777777" w:rsidR="00ED397D" w:rsidRPr="00330A7E" w:rsidRDefault="00ED397D" w:rsidP="00330A7E">
      <w:pPr>
        <w:widowControl w:val="0"/>
        <w:tabs>
          <w:tab w:val="left" w:pos="3402"/>
          <w:tab w:val="left" w:pos="5669"/>
          <w:tab w:val="left" w:pos="7937"/>
        </w:tabs>
        <w:spacing w:after="0"/>
        <w:ind w:left="992"/>
        <w:jc w:val="both"/>
        <w:rPr>
          <w:rFonts w:ascii="Times New Roman" w:eastAsia="Calibri" w:hAnsi="Times New Roman" w:cs="Times New Roman"/>
          <w:sz w:val="24"/>
          <w:szCs w:val="24"/>
          <w:lang w:val="vi-VN"/>
        </w:rPr>
      </w:pPr>
      <w:r w:rsidRPr="00330A7E">
        <w:rPr>
          <w:rFonts w:ascii="Times New Roman" w:eastAsia="Calibri" w:hAnsi="Times New Roman" w:cs="Times New Roman"/>
          <w:b/>
          <w:color w:val="0000FF"/>
          <w:sz w:val="24"/>
          <w:szCs w:val="24"/>
          <w:lang w:val="vi-VN"/>
        </w:rPr>
        <w:t xml:space="preserve">C. </w:t>
      </w:r>
      <w:r w:rsidRPr="00330A7E">
        <w:rPr>
          <w:rFonts w:ascii="Times New Roman" w:eastAsia="Calibri" w:hAnsi="Times New Roman" w:cs="Times New Roman"/>
          <w:sz w:val="24"/>
          <w:szCs w:val="24"/>
          <w:lang w:val="vi-VN"/>
        </w:rPr>
        <w:t xml:space="preserve">Tâm </w:t>
      </w:r>
      <w:r w:rsidRPr="00330A7E">
        <w:rPr>
          <w:rFonts w:ascii="Times New Roman" w:hAnsi="Times New Roman" w:cs="Times New Roman"/>
          <w:position w:val="-14"/>
          <w:sz w:val="24"/>
          <w:szCs w:val="24"/>
        </w:rPr>
        <w:object w:dxaOrig="1040" w:dyaOrig="400" w14:anchorId="3635F921">
          <v:shape id="_x0000_i1505" type="#_x0000_t75" style="width:51.75pt;height:20.25pt" o:ole="">
            <v:imagedata r:id="rId780" o:title=""/>
          </v:shape>
          <o:OLEObject Type="Embed" ProgID="Equation.DSMT4" ShapeID="_x0000_i1505" DrawAspect="Content" ObjectID="_1796840569" r:id="rId781"/>
        </w:object>
      </w:r>
      <w:r w:rsidRPr="00330A7E">
        <w:rPr>
          <w:rFonts w:ascii="Times New Roman" w:eastAsia="Calibri" w:hAnsi="Times New Roman" w:cs="Times New Roman"/>
          <w:sz w:val="24"/>
          <w:szCs w:val="24"/>
          <w:lang w:val="vi-VN"/>
        </w:rPr>
        <w:t xml:space="preserve">và bán kính </w:t>
      </w:r>
      <w:r w:rsidRPr="00330A7E">
        <w:rPr>
          <w:rFonts w:ascii="Times New Roman" w:hAnsi="Times New Roman" w:cs="Times New Roman"/>
          <w:position w:val="-4"/>
          <w:sz w:val="24"/>
          <w:szCs w:val="24"/>
        </w:rPr>
        <w:object w:dxaOrig="600" w:dyaOrig="260" w14:anchorId="4FA349F8">
          <v:shape id="_x0000_i1506" type="#_x0000_t75" style="width:30pt;height:12.75pt" o:ole="">
            <v:imagedata r:id="rId782" o:title=""/>
          </v:shape>
          <o:OLEObject Type="Embed" ProgID="Equation.DSMT4" ShapeID="_x0000_i1506" DrawAspect="Content" ObjectID="_1796840570" r:id="rId783"/>
        </w:object>
      </w:r>
      <w:r w:rsidRPr="00330A7E">
        <w:rPr>
          <w:rFonts w:ascii="Times New Roman" w:eastAsia="Calibri" w:hAnsi="Times New Roman" w:cs="Times New Roman"/>
          <w:sz w:val="24"/>
          <w:szCs w:val="24"/>
          <w:lang w:val="vi-VN"/>
        </w:rPr>
        <w:t>.</w:t>
      </w:r>
    </w:p>
    <w:p w14:paraId="3E4CEB1E" w14:textId="77777777" w:rsidR="00ED397D" w:rsidRPr="00330A7E" w:rsidRDefault="00ED397D" w:rsidP="00330A7E">
      <w:pPr>
        <w:widowControl w:val="0"/>
        <w:tabs>
          <w:tab w:val="left" w:pos="3402"/>
          <w:tab w:val="left" w:pos="5669"/>
          <w:tab w:val="left" w:pos="7937"/>
        </w:tabs>
        <w:spacing w:after="0"/>
        <w:ind w:left="992"/>
        <w:jc w:val="both"/>
        <w:rPr>
          <w:rFonts w:ascii="Times New Roman" w:eastAsia="Calibri" w:hAnsi="Times New Roman" w:cs="Times New Roman"/>
          <w:sz w:val="24"/>
          <w:szCs w:val="24"/>
          <w:lang w:val="vi-VN"/>
        </w:rPr>
      </w:pPr>
      <w:r w:rsidRPr="00330A7E">
        <w:rPr>
          <w:rFonts w:ascii="Times New Roman" w:eastAsia="Calibri" w:hAnsi="Times New Roman" w:cs="Times New Roman"/>
          <w:b/>
          <w:color w:val="0000FF"/>
          <w:sz w:val="24"/>
          <w:szCs w:val="24"/>
          <w:lang w:val="vi-VN"/>
        </w:rPr>
        <w:t xml:space="preserve">D. </w:t>
      </w:r>
      <w:r w:rsidRPr="00330A7E">
        <w:rPr>
          <w:rFonts w:ascii="Times New Roman" w:eastAsia="Calibri" w:hAnsi="Times New Roman" w:cs="Times New Roman"/>
          <w:sz w:val="24"/>
          <w:szCs w:val="24"/>
          <w:lang w:val="vi-VN"/>
        </w:rPr>
        <w:t xml:space="preserve">Tâm </w:t>
      </w:r>
      <w:r w:rsidRPr="00330A7E">
        <w:rPr>
          <w:rFonts w:ascii="Times New Roman" w:hAnsi="Times New Roman" w:cs="Times New Roman"/>
          <w:position w:val="-14"/>
          <w:sz w:val="24"/>
          <w:szCs w:val="24"/>
        </w:rPr>
        <w:object w:dxaOrig="999" w:dyaOrig="400" w14:anchorId="465986E9">
          <v:shape id="_x0000_i1507" type="#_x0000_t75" style="width:50.25pt;height:20.25pt" o:ole="">
            <v:imagedata r:id="rId784" o:title=""/>
          </v:shape>
          <o:OLEObject Type="Embed" ProgID="Equation.DSMT4" ShapeID="_x0000_i1507" DrawAspect="Content" ObjectID="_1796840571" r:id="rId785"/>
        </w:object>
      </w:r>
      <w:r w:rsidRPr="00330A7E">
        <w:rPr>
          <w:rFonts w:ascii="Times New Roman" w:eastAsia="Calibri" w:hAnsi="Times New Roman" w:cs="Times New Roman"/>
          <w:sz w:val="24"/>
          <w:szCs w:val="24"/>
          <w:lang w:val="vi-VN"/>
        </w:rPr>
        <w:t xml:space="preserve">và bán kính </w:t>
      </w:r>
      <w:r w:rsidRPr="00330A7E">
        <w:rPr>
          <w:rFonts w:ascii="Times New Roman" w:hAnsi="Times New Roman" w:cs="Times New Roman"/>
          <w:position w:val="-6"/>
          <w:sz w:val="24"/>
          <w:szCs w:val="24"/>
        </w:rPr>
        <w:object w:dxaOrig="680" w:dyaOrig="279" w14:anchorId="73996DFC">
          <v:shape id="_x0000_i1508" type="#_x0000_t75" style="width:33.75pt;height:14.25pt" o:ole="">
            <v:imagedata r:id="rId786" o:title=""/>
          </v:shape>
          <o:OLEObject Type="Embed" ProgID="Equation.DSMT4" ShapeID="_x0000_i1508" DrawAspect="Content" ObjectID="_1796840572" r:id="rId787"/>
        </w:object>
      </w:r>
      <w:r w:rsidRPr="00330A7E">
        <w:rPr>
          <w:rFonts w:ascii="Times New Roman" w:eastAsia="Calibri" w:hAnsi="Times New Roman" w:cs="Times New Roman"/>
          <w:sz w:val="24"/>
          <w:szCs w:val="24"/>
          <w:lang w:val="vi-VN"/>
        </w:rPr>
        <w:t>.</w:t>
      </w:r>
    </w:p>
    <w:p w14:paraId="27E4BA83" w14:textId="77777777" w:rsidR="00ED397D" w:rsidRPr="00330A7E" w:rsidRDefault="00ED397D" w:rsidP="000E1E56">
      <w:pPr>
        <w:pStyle w:val="ListParagraph"/>
        <w:widowControl w:val="0"/>
        <w:numPr>
          <w:ilvl w:val="0"/>
          <w:numId w:val="16"/>
        </w:numPr>
        <w:tabs>
          <w:tab w:val="left" w:pos="992"/>
        </w:tabs>
        <w:spacing w:before="120" w:line="276" w:lineRule="auto"/>
        <w:rPr>
          <w:rFonts w:ascii="Times New Roman" w:eastAsia="Calibri" w:hAnsi="Times New Roman" w:cs="Times New Roman"/>
          <w:b/>
          <w:sz w:val="24"/>
          <w:szCs w:val="24"/>
          <w:lang w:val="vi-VN"/>
        </w:rPr>
      </w:pPr>
      <w:r w:rsidRPr="00330A7E">
        <w:rPr>
          <w:rFonts w:ascii="Times New Roman" w:eastAsia="Calibri" w:hAnsi="Times New Roman" w:cs="Times New Roman"/>
          <w:sz w:val="24"/>
          <w:szCs w:val="24"/>
          <w:lang w:val="vi-VN"/>
        </w:rPr>
        <w:t xml:space="preserve">Trong không gian với hệ tọa độ </w:t>
      </w:r>
      <w:r w:rsidRPr="00330A7E">
        <w:rPr>
          <w:rFonts w:ascii="Times New Roman" w:hAnsi="Times New Roman" w:cs="Times New Roman"/>
          <w:position w:val="-10"/>
          <w:sz w:val="24"/>
          <w:szCs w:val="24"/>
        </w:rPr>
        <w:object w:dxaOrig="620" w:dyaOrig="320" w14:anchorId="601D587A">
          <v:shape id="_x0000_i1509" type="#_x0000_t75" style="width:30.75pt;height:15.75pt" o:ole="">
            <v:imagedata r:id="rId788" o:title=""/>
          </v:shape>
          <o:OLEObject Type="Embed" ProgID="Equation.DSMT4" ShapeID="_x0000_i1509" DrawAspect="Content" ObjectID="_1796840573" r:id="rId789"/>
        </w:object>
      </w:r>
      <w:r w:rsidRPr="00330A7E">
        <w:rPr>
          <w:rFonts w:ascii="Times New Roman" w:eastAsia="Calibri" w:hAnsi="Times New Roman" w:cs="Times New Roman"/>
          <w:sz w:val="24"/>
          <w:szCs w:val="24"/>
          <w:lang w:val="vi-VN"/>
        </w:rPr>
        <w:t xml:space="preserve"> cho mặt phẳng </w:t>
      </w:r>
      <w:r w:rsidRPr="00330A7E">
        <w:rPr>
          <w:rFonts w:ascii="Times New Roman" w:hAnsi="Times New Roman" w:cs="Times New Roman"/>
          <w:position w:val="-14"/>
          <w:sz w:val="24"/>
          <w:szCs w:val="24"/>
        </w:rPr>
        <w:object w:dxaOrig="1800" w:dyaOrig="400" w14:anchorId="60D82AF1">
          <v:shape id="_x0000_i1510" type="#_x0000_t75" style="width:90pt;height:20.25pt" o:ole="">
            <v:imagedata r:id="rId790" o:title=""/>
          </v:shape>
          <o:OLEObject Type="Embed" ProgID="Equation.DSMT4" ShapeID="_x0000_i1510" DrawAspect="Content" ObjectID="_1796840574" r:id="rId791"/>
        </w:object>
      </w:r>
      <w:r w:rsidRPr="00330A7E">
        <w:rPr>
          <w:rFonts w:ascii="Times New Roman" w:eastAsia="Calibri" w:hAnsi="Times New Roman" w:cs="Times New Roman"/>
          <w:sz w:val="24"/>
          <w:szCs w:val="24"/>
          <w:lang w:val="vi-VN"/>
        </w:rPr>
        <w:t xml:space="preserve">.Vectơ nào dưới đây là một vectơ pháp tuyến của </w:t>
      </w:r>
      <w:r w:rsidRPr="00330A7E">
        <w:rPr>
          <w:rFonts w:ascii="Times New Roman" w:hAnsi="Times New Roman" w:cs="Times New Roman"/>
          <w:position w:val="-14"/>
          <w:sz w:val="24"/>
          <w:szCs w:val="24"/>
        </w:rPr>
        <w:object w:dxaOrig="420" w:dyaOrig="400" w14:anchorId="5FF44B99">
          <v:shape id="_x0000_i1511" type="#_x0000_t75" style="width:21pt;height:20.25pt" o:ole="">
            <v:imagedata r:id="rId792" o:title=""/>
          </v:shape>
          <o:OLEObject Type="Embed" ProgID="Equation.DSMT4" ShapeID="_x0000_i1511" DrawAspect="Content" ObjectID="_1796840575" r:id="rId793"/>
        </w:object>
      </w:r>
      <w:r w:rsidRPr="00330A7E">
        <w:rPr>
          <w:rFonts w:ascii="Times New Roman" w:eastAsia="Calibri" w:hAnsi="Times New Roman" w:cs="Times New Roman"/>
          <w:sz w:val="24"/>
          <w:szCs w:val="24"/>
          <w:lang w:val="vi-VN"/>
        </w:rPr>
        <w:t>?</w:t>
      </w:r>
    </w:p>
    <w:p w14:paraId="0CD3FA8D" w14:textId="77777777" w:rsidR="00ED397D" w:rsidRPr="00330A7E" w:rsidRDefault="00ED397D" w:rsidP="00330A7E">
      <w:pPr>
        <w:widowControl w:val="0"/>
        <w:tabs>
          <w:tab w:val="left" w:pos="3402"/>
          <w:tab w:val="left" w:pos="5669"/>
          <w:tab w:val="left" w:pos="7937"/>
        </w:tabs>
        <w:spacing w:after="0"/>
        <w:ind w:left="992"/>
        <w:jc w:val="both"/>
        <w:rPr>
          <w:rFonts w:ascii="Times New Roman" w:eastAsia="Calibri" w:hAnsi="Times New Roman" w:cs="Times New Roman"/>
          <w:sz w:val="24"/>
          <w:szCs w:val="24"/>
          <w:lang w:val="vi-VN"/>
        </w:rPr>
      </w:pPr>
      <w:r w:rsidRPr="00330A7E">
        <w:rPr>
          <w:rFonts w:ascii="Times New Roman" w:eastAsia="Calibri" w:hAnsi="Times New Roman" w:cs="Times New Roman"/>
          <w:b/>
          <w:color w:val="0000FF"/>
          <w:sz w:val="24"/>
          <w:szCs w:val="24"/>
          <w:lang w:val="vi-VN"/>
        </w:rPr>
        <w:t xml:space="preserve">A. </w:t>
      </w:r>
      <w:r w:rsidRPr="00330A7E">
        <w:rPr>
          <w:rFonts w:ascii="Times New Roman" w:hAnsi="Times New Roman" w:cs="Times New Roman"/>
          <w:position w:val="-14"/>
          <w:sz w:val="24"/>
          <w:szCs w:val="24"/>
        </w:rPr>
        <w:object w:dxaOrig="1380" w:dyaOrig="420" w14:anchorId="3A050393">
          <v:shape id="_x0000_i1512" type="#_x0000_t75" style="width:69pt;height:21pt" o:ole="">
            <v:imagedata r:id="rId794" o:title=""/>
          </v:shape>
          <o:OLEObject Type="Embed" ProgID="Equation.DSMT4" ShapeID="_x0000_i1512" DrawAspect="Content" ObjectID="_1796840576" r:id="rId795"/>
        </w:object>
      </w:r>
      <w:r w:rsidRPr="00330A7E">
        <w:rPr>
          <w:rFonts w:ascii="Times New Roman" w:eastAsia="Calibri" w:hAnsi="Times New Roman" w:cs="Times New Roman"/>
          <w:sz w:val="24"/>
          <w:szCs w:val="24"/>
          <w:lang w:val="vi-VN"/>
        </w:rPr>
        <w:t>.</w:t>
      </w:r>
      <w:r w:rsidRPr="00330A7E">
        <w:rPr>
          <w:rFonts w:ascii="Times New Roman" w:eastAsia="Calibri" w:hAnsi="Times New Roman" w:cs="Times New Roman"/>
          <w:sz w:val="24"/>
          <w:szCs w:val="24"/>
          <w:lang w:val="vi-VN"/>
        </w:rPr>
        <w:tab/>
      </w:r>
      <w:r w:rsidRPr="00330A7E">
        <w:rPr>
          <w:rFonts w:ascii="Times New Roman" w:eastAsia="Calibri" w:hAnsi="Times New Roman" w:cs="Times New Roman"/>
          <w:b/>
          <w:color w:val="0000FF"/>
          <w:sz w:val="24"/>
          <w:szCs w:val="24"/>
          <w:lang w:val="vi-VN"/>
        </w:rPr>
        <w:t xml:space="preserve">B. </w:t>
      </w:r>
      <w:r w:rsidRPr="00330A7E">
        <w:rPr>
          <w:rFonts w:ascii="Times New Roman" w:hAnsi="Times New Roman" w:cs="Times New Roman"/>
          <w:position w:val="-14"/>
          <w:sz w:val="24"/>
          <w:szCs w:val="24"/>
        </w:rPr>
        <w:object w:dxaOrig="1260" w:dyaOrig="420" w14:anchorId="6D66F3D1">
          <v:shape id="_x0000_i1513" type="#_x0000_t75" style="width:63pt;height:21pt" o:ole="">
            <v:imagedata r:id="rId796" o:title=""/>
          </v:shape>
          <o:OLEObject Type="Embed" ProgID="Equation.DSMT4" ShapeID="_x0000_i1513" DrawAspect="Content" ObjectID="_1796840577" r:id="rId797"/>
        </w:object>
      </w:r>
      <w:r w:rsidRPr="00330A7E">
        <w:rPr>
          <w:rFonts w:ascii="Times New Roman" w:eastAsia="Calibri" w:hAnsi="Times New Roman" w:cs="Times New Roman"/>
          <w:sz w:val="24"/>
          <w:szCs w:val="24"/>
          <w:lang w:val="vi-VN"/>
        </w:rPr>
        <w:t>.</w:t>
      </w:r>
      <w:r w:rsidRPr="00330A7E">
        <w:rPr>
          <w:rFonts w:ascii="Times New Roman" w:eastAsia="Calibri" w:hAnsi="Times New Roman" w:cs="Times New Roman"/>
          <w:sz w:val="24"/>
          <w:szCs w:val="24"/>
          <w:lang w:val="vi-VN"/>
        </w:rPr>
        <w:tab/>
      </w:r>
      <w:r w:rsidRPr="00330A7E">
        <w:rPr>
          <w:rFonts w:ascii="Times New Roman" w:eastAsia="Calibri" w:hAnsi="Times New Roman" w:cs="Times New Roman"/>
          <w:b/>
          <w:color w:val="0000FF"/>
          <w:sz w:val="24"/>
          <w:szCs w:val="24"/>
          <w:lang w:val="vi-VN"/>
        </w:rPr>
        <w:t xml:space="preserve">C. </w:t>
      </w:r>
      <w:r w:rsidRPr="00330A7E">
        <w:rPr>
          <w:rFonts w:ascii="Times New Roman" w:hAnsi="Times New Roman" w:cs="Times New Roman"/>
          <w:position w:val="-14"/>
          <w:sz w:val="24"/>
          <w:szCs w:val="24"/>
        </w:rPr>
        <w:object w:dxaOrig="1240" w:dyaOrig="420" w14:anchorId="21A49BD4">
          <v:shape id="_x0000_i1514" type="#_x0000_t75" style="width:62.25pt;height:21pt" o:ole="">
            <v:imagedata r:id="rId798" o:title=""/>
          </v:shape>
          <o:OLEObject Type="Embed" ProgID="Equation.DSMT4" ShapeID="_x0000_i1514" DrawAspect="Content" ObjectID="_1796840578" r:id="rId799"/>
        </w:object>
      </w:r>
      <w:r w:rsidRPr="00330A7E">
        <w:rPr>
          <w:rFonts w:ascii="Times New Roman" w:eastAsia="Calibri" w:hAnsi="Times New Roman" w:cs="Times New Roman"/>
          <w:sz w:val="24"/>
          <w:szCs w:val="24"/>
          <w:lang w:val="vi-VN"/>
        </w:rPr>
        <w:t>.</w:t>
      </w:r>
      <w:r w:rsidRPr="00330A7E">
        <w:rPr>
          <w:rFonts w:ascii="Times New Roman" w:eastAsia="Calibri" w:hAnsi="Times New Roman" w:cs="Times New Roman"/>
          <w:sz w:val="24"/>
          <w:szCs w:val="24"/>
          <w:lang w:val="vi-VN"/>
        </w:rPr>
        <w:tab/>
      </w:r>
      <w:r w:rsidRPr="00330A7E">
        <w:rPr>
          <w:rFonts w:ascii="Times New Roman" w:eastAsia="Calibri" w:hAnsi="Times New Roman" w:cs="Times New Roman"/>
          <w:b/>
          <w:color w:val="0000FF"/>
          <w:sz w:val="24"/>
          <w:szCs w:val="24"/>
          <w:lang w:val="vi-VN"/>
        </w:rPr>
        <w:t xml:space="preserve">D. </w:t>
      </w:r>
      <w:r w:rsidRPr="00330A7E">
        <w:rPr>
          <w:rFonts w:ascii="Times New Roman" w:hAnsi="Times New Roman" w:cs="Times New Roman"/>
          <w:position w:val="-14"/>
          <w:sz w:val="24"/>
          <w:szCs w:val="24"/>
        </w:rPr>
        <w:object w:dxaOrig="1240" w:dyaOrig="420" w14:anchorId="42FAD414">
          <v:shape id="_x0000_i1515" type="#_x0000_t75" style="width:62.25pt;height:21pt" o:ole="">
            <v:imagedata r:id="rId800" o:title=""/>
          </v:shape>
          <o:OLEObject Type="Embed" ProgID="Equation.DSMT4" ShapeID="_x0000_i1515" DrawAspect="Content" ObjectID="_1796840579" r:id="rId801"/>
        </w:object>
      </w:r>
      <w:r w:rsidRPr="00330A7E">
        <w:rPr>
          <w:rFonts w:ascii="Times New Roman" w:eastAsia="Calibri" w:hAnsi="Times New Roman" w:cs="Times New Roman"/>
          <w:sz w:val="24"/>
          <w:szCs w:val="24"/>
          <w:lang w:val="vi-VN"/>
        </w:rPr>
        <w:t>.</w:t>
      </w:r>
    </w:p>
    <w:p w14:paraId="3B3FA739" w14:textId="77777777" w:rsidR="00ED397D" w:rsidRPr="00330A7E" w:rsidRDefault="00ED397D" w:rsidP="000E1E56">
      <w:pPr>
        <w:pStyle w:val="ListParagraph"/>
        <w:widowControl w:val="0"/>
        <w:numPr>
          <w:ilvl w:val="0"/>
          <w:numId w:val="16"/>
        </w:numPr>
        <w:tabs>
          <w:tab w:val="left" w:pos="992"/>
        </w:tabs>
        <w:spacing w:before="120" w:line="276" w:lineRule="auto"/>
        <w:rPr>
          <w:rFonts w:ascii="Times New Roman" w:eastAsia="Calibri" w:hAnsi="Times New Roman" w:cs="Times New Roman"/>
          <w:b/>
          <w:sz w:val="24"/>
          <w:szCs w:val="24"/>
          <w:lang w:val="vi-VN"/>
        </w:rPr>
      </w:pPr>
      <w:r w:rsidRPr="00330A7E">
        <w:rPr>
          <w:rFonts w:ascii="Times New Roman" w:eastAsia="Calibri" w:hAnsi="Times New Roman" w:cs="Times New Roman"/>
          <w:sz w:val="24"/>
          <w:szCs w:val="24"/>
          <w:lang w:val="vi-VN"/>
        </w:rPr>
        <w:t xml:space="preserve">Trong không gian với hệ tọa độ </w:t>
      </w:r>
      <w:r w:rsidRPr="00330A7E">
        <w:rPr>
          <w:rFonts w:ascii="Times New Roman" w:hAnsi="Times New Roman" w:cs="Times New Roman"/>
          <w:position w:val="-10"/>
          <w:sz w:val="24"/>
          <w:szCs w:val="24"/>
        </w:rPr>
        <w:object w:dxaOrig="560" w:dyaOrig="320" w14:anchorId="2BA6E8B8">
          <v:shape id="_x0000_i1516" type="#_x0000_t75" style="width:27.75pt;height:15.75pt" o:ole="">
            <v:imagedata r:id="rId802" o:title=""/>
          </v:shape>
          <o:OLEObject Type="Embed" ProgID="Equation.DSMT4" ShapeID="_x0000_i1516" DrawAspect="Content" ObjectID="_1796840580" r:id="rId803"/>
        </w:object>
      </w:r>
      <w:r w:rsidRPr="00330A7E">
        <w:rPr>
          <w:rFonts w:ascii="Times New Roman" w:eastAsia="Calibri" w:hAnsi="Times New Roman" w:cs="Times New Roman"/>
          <w:sz w:val="24"/>
          <w:szCs w:val="24"/>
          <w:lang w:val="vi-VN"/>
        </w:rPr>
        <w:t xml:space="preserve">,cho đường thẳng </w:t>
      </w:r>
      <w:r w:rsidRPr="00330A7E">
        <w:rPr>
          <w:rFonts w:ascii="Times New Roman" w:hAnsi="Times New Roman" w:cs="Times New Roman"/>
          <w:position w:val="-50"/>
          <w:sz w:val="24"/>
          <w:szCs w:val="24"/>
        </w:rPr>
        <w:object w:dxaOrig="1260" w:dyaOrig="1120" w14:anchorId="3D3AB26F">
          <v:shape id="_x0000_i1517" type="#_x0000_t75" style="width:63pt;height:56.25pt" o:ole="">
            <v:imagedata r:id="rId804" o:title=""/>
          </v:shape>
          <o:OLEObject Type="Embed" ProgID="Equation.DSMT4" ShapeID="_x0000_i1517" DrawAspect="Content" ObjectID="_1796840581" r:id="rId805"/>
        </w:object>
      </w:r>
      <w:r w:rsidRPr="00330A7E">
        <w:rPr>
          <w:rFonts w:ascii="Times New Roman" w:eastAsia="Calibri" w:hAnsi="Times New Roman" w:cs="Times New Roman"/>
          <w:sz w:val="24"/>
          <w:szCs w:val="24"/>
          <w:lang w:val="vi-VN"/>
        </w:rPr>
        <w:t xml:space="preserve">.Phương trình nào sau đây là phương trình chính tắc của </w:t>
      </w:r>
      <w:r w:rsidRPr="00330A7E">
        <w:rPr>
          <w:rFonts w:ascii="Times New Roman" w:hAnsi="Times New Roman" w:cs="Times New Roman"/>
          <w:position w:val="-6"/>
          <w:sz w:val="24"/>
          <w:szCs w:val="24"/>
        </w:rPr>
        <w:object w:dxaOrig="220" w:dyaOrig="279" w14:anchorId="0FDC3321">
          <v:shape id="_x0000_i1518" type="#_x0000_t75" style="width:11.25pt;height:14.25pt" o:ole="">
            <v:imagedata r:id="rId806" o:title=""/>
          </v:shape>
          <o:OLEObject Type="Embed" ProgID="Equation.DSMT4" ShapeID="_x0000_i1518" DrawAspect="Content" ObjectID="_1796840582" r:id="rId807"/>
        </w:object>
      </w:r>
      <w:r w:rsidRPr="00330A7E">
        <w:rPr>
          <w:rFonts w:ascii="Times New Roman" w:eastAsia="Calibri" w:hAnsi="Times New Roman" w:cs="Times New Roman"/>
          <w:sz w:val="24"/>
          <w:szCs w:val="24"/>
          <w:lang w:val="vi-VN"/>
        </w:rPr>
        <w:t>?</w:t>
      </w:r>
    </w:p>
    <w:p w14:paraId="13FF11CC" w14:textId="77777777" w:rsidR="00ED397D" w:rsidRPr="00330A7E" w:rsidRDefault="00ED397D" w:rsidP="00330A7E">
      <w:pPr>
        <w:widowControl w:val="0"/>
        <w:tabs>
          <w:tab w:val="left" w:pos="3402"/>
          <w:tab w:val="left" w:pos="5669"/>
          <w:tab w:val="left" w:pos="7937"/>
        </w:tabs>
        <w:spacing w:after="0"/>
        <w:ind w:left="992"/>
        <w:jc w:val="both"/>
        <w:rPr>
          <w:rFonts w:ascii="Times New Roman" w:eastAsia="Calibri" w:hAnsi="Times New Roman" w:cs="Times New Roman"/>
          <w:sz w:val="24"/>
          <w:szCs w:val="24"/>
          <w:lang w:val="vi-VN"/>
        </w:rPr>
      </w:pPr>
      <w:r w:rsidRPr="00330A7E">
        <w:rPr>
          <w:rFonts w:ascii="Times New Roman" w:eastAsia="Calibri" w:hAnsi="Times New Roman" w:cs="Times New Roman"/>
          <w:b/>
          <w:color w:val="0000FF"/>
          <w:sz w:val="24"/>
          <w:szCs w:val="24"/>
          <w:lang w:val="vi-VN"/>
        </w:rPr>
        <w:t xml:space="preserve">A. </w:t>
      </w:r>
      <w:r w:rsidRPr="00330A7E">
        <w:rPr>
          <w:rFonts w:ascii="Times New Roman" w:hAnsi="Times New Roman" w:cs="Times New Roman"/>
          <w:position w:val="-24"/>
          <w:sz w:val="24"/>
          <w:szCs w:val="24"/>
        </w:rPr>
        <w:object w:dxaOrig="1700" w:dyaOrig="620" w14:anchorId="0DA2348F">
          <v:shape id="_x0000_i1519" type="#_x0000_t75" style="width:84.75pt;height:30.75pt" o:ole="">
            <v:imagedata r:id="rId808" o:title=""/>
          </v:shape>
          <o:OLEObject Type="Embed" ProgID="Equation.DSMT4" ShapeID="_x0000_i1519" DrawAspect="Content" ObjectID="_1796840583" r:id="rId809"/>
        </w:object>
      </w:r>
      <w:r w:rsidRPr="00330A7E">
        <w:rPr>
          <w:rFonts w:ascii="Times New Roman" w:eastAsia="Calibri" w:hAnsi="Times New Roman" w:cs="Times New Roman"/>
          <w:sz w:val="24"/>
          <w:szCs w:val="24"/>
          <w:lang w:val="vi-VN"/>
        </w:rPr>
        <w:t>.</w:t>
      </w:r>
      <w:r w:rsidRPr="00330A7E">
        <w:rPr>
          <w:rFonts w:ascii="Times New Roman" w:eastAsia="Calibri" w:hAnsi="Times New Roman" w:cs="Times New Roman"/>
          <w:sz w:val="24"/>
          <w:szCs w:val="24"/>
          <w:lang w:val="vi-VN"/>
        </w:rPr>
        <w:tab/>
      </w:r>
      <w:r w:rsidRPr="00330A7E">
        <w:rPr>
          <w:rFonts w:ascii="Times New Roman" w:eastAsia="Calibri" w:hAnsi="Times New Roman" w:cs="Times New Roman"/>
          <w:b/>
          <w:color w:val="0000FF"/>
          <w:sz w:val="24"/>
          <w:szCs w:val="24"/>
          <w:lang w:val="vi-VN"/>
        </w:rPr>
        <w:t xml:space="preserve">B. </w:t>
      </w:r>
      <w:r w:rsidRPr="00330A7E">
        <w:rPr>
          <w:rFonts w:ascii="Times New Roman" w:hAnsi="Times New Roman" w:cs="Times New Roman"/>
          <w:position w:val="-24"/>
          <w:sz w:val="24"/>
          <w:szCs w:val="24"/>
        </w:rPr>
        <w:object w:dxaOrig="1780" w:dyaOrig="620" w14:anchorId="22C714F0">
          <v:shape id="_x0000_i1520" type="#_x0000_t75" style="width:89.25pt;height:30.75pt" o:ole="">
            <v:imagedata r:id="rId810" o:title=""/>
          </v:shape>
          <o:OLEObject Type="Embed" ProgID="Equation.DSMT4" ShapeID="_x0000_i1520" DrawAspect="Content" ObjectID="_1796840584" r:id="rId811"/>
        </w:object>
      </w:r>
      <w:r w:rsidRPr="00330A7E">
        <w:rPr>
          <w:rFonts w:ascii="Times New Roman" w:eastAsia="Calibri" w:hAnsi="Times New Roman" w:cs="Times New Roman"/>
          <w:sz w:val="24"/>
          <w:szCs w:val="24"/>
          <w:lang w:val="vi-VN"/>
        </w:rPr>
        <w:t>.</w:t>
      </w:r>
    </w:p>
    <w:p w14:paraId="3B5A7BA7" w14:textId="77777777" w:rsidR="00ED397D" w:rsidRPr="00330A7E" w:rsidRDefault="00ED397D" w:rsidP="00330A7E">
      <w:pPr>
        <w:widowControl w:val="0"/>
        <w:tabs>
          <w:tab w:val="left" w:pos="3402"/>
          <w:tab w:val="left" w:pos="5669"/>
          <w:tab w:val="left" w:pos="7937"/>
        </w:tabs>
        <w:spacing w:after="0"/>
        <w:ind w:left="992"/>
        <w:jc w:val="both"/>
        <w:rPr>
          <w:rFonts w:ascii="Times New Roman" w:eastAsia="Calibri" w:hAnsi="Times New Roman" w:cs="Times New Roman"/>
          <w:sz w:val="24"/>
          <w:szCs w:val="24"/>
          <w:lang w:val="vi-VN"/>
        </w:rPr>
      </w:pPr>
      <w:r w:rsidRPr="00330A7E">
        <w:rPr>
          <w:rFonts w:ascii="Times New Roman" w:eastAsia="Calibri" w:hAnsi="Times New Roman" w:cs="Times New Roman"/>
          <w:b/>
          <w:color w:val="0000FF"/>
          <w:sz w:val="24"/>
          <w:szCs w:val="24"/>
          <w:lang w:val="vi-VN"/>
        </w:rPr>
        <w:t xml:space="preserve">C. </w:t>
      </w:r>
      <w:r w:rsidRPr="00330A7E">
        <w:rPr>
          <w:rFonts w:ascii="Times New Roman" w:hAnsi="Times New Roman" w:cs="Times New Roman"/>
          <w:position w:val="-10"/>
          <w:sz w:val="24"/>
          <w:szCs w:val="24"/>
        </w:rPr>
        <w:object w:dxaOrig="1579" w:dyaOrig="320" w14:anchorId="4A7AFD80">
          <v:shape id="_x0000_i1521" type="#_x0000_t75" style="width:78.75pt;height:15.75pt" o:ole="">
            <v:imagedata r:id="rId812" o:title=""/>
          </v:shape>
          <o:OLEObject Type="Embed" ProgID="Equation.DSMT4" ShapeID="_x0000_i1521" DrawAspect="Content" ObjectID="_1796840585" r:id="rId813"/>
        </w:object>
      </w:r>
      <w:r w:rsidRPr="00330A7E">
        <w:rPr>
          <w:rFonts w:ascii="Times New Roman" w:eastAsia="Calibri" w:hAnsi="Times New Roman" w:cs="Times New Roman"/>
          <w:sz w:val="24"/>
          <w:szCs w:val="24"/>
          <w:lang w:val="vi-VN"/>
        </w:rPr>
        <w:t>.</w:t>
      </w:r>
      <w:r w:rsidRPr="00330A7E">
        <w:rPr>
          <w:rFonts w:ascii="Times New Roman" w:eastAsia="Calibri" w:hAnsi="Times New Roman" w:cs="Times New Roman"/>
          <w:sz w:val="24"/>
          <w:szCs w:val="24"/>
          <w:lang w:val="vi-VN"/>
        </w:rPr>
        <w:tab/>
      </w:r>
      <w:r w:rsidRPr="00330A7E">
        <w:rPr>
          <w:rFonts w:ascii="Times New Roman" w:eastAsia="Calibri" w:hAnsi="Times New Roman" w:cs="Times New Roman"/>
          <w:b/>
          <w:color w:val="0000FF"/>
          <w:sz w:val="24"/>
          <w:szCs w:val="24"/>
          <w:lang w:val="vi-VN"/>
        </w:rPr>
        <w:t xml:space="preserve">D. </w:t>
      </w:r>
      <w:r w:rsidRPr="00330A7E">
        <w:rPr>
          <w:rFonts w:ascii="Times New Roman" w:hAnsi="Times New Roman" w:cs="Times New Roman"/>
          <w:position w:val="-24"/>
          <w:sz w:val="24"/>
          <w:szCs w:val="24"/>
        </w:rPr>
        <w:object w:dxaOrig="1660" w:dyaOrig="620" w14:anchorId="6B5BE7D2">
          <v:shape id="_x0000_i1522" type="#_x0000_t75" style="width:83.25pt;height:30.75pt" o:ole="">
            <v:imagedata r:id="rId814" o:title=""/>
          </v:shape>
          <o:OLEObject Type="Embed" ProgID="Equation.DSMT4" ShapeID="_x0000_i1522" DrawAspect="Content" ObjectID="_1796840586" r:id="rId815"/>
        </w:object>
      </w:r>
      <w:r w:rsidRPr="00330A7E">
        <w:rPr>
          <w:rFonts w:ascii="Times New Roman" w:eastAsia="Calibri" w:hAnsi="Times New Roman" w:cs="Times New Roman"/>
          <w:sz w:val="24"/>
          <w:szCs w:val="24"/>
          <w:lang w:val="vi-VN"/>
        </w:rPr>
        <w:t>.</w:t>
      </w:r>
    </w:p>
    <w:p w14:paraId="19468685" w14:textId="77777777" w:rsidR="00ED397D" w:rsidRPr="00330A7E" w:rsidRDefault="00ED397D" w:rsidP="000E1E56">
      <w:pPr>
        <w:pStyle w:val="ListParagraph"/>
        <w:widowControl w:val="0"/>
        <w:numPr>
          <w:ilvl w:val="0"/>
          <w:numId w:val="16"/>
        </w:numPr>
        <w:tabs>
          <w:tab w:val="left" w:pos="992"/>
        </w:tabs>
        <w:spacing w:before="120" w:line="276" w:lineRule="auto"/>
        <w:rPr>
          <w:rFonts w:ascii="Times New Roman" w:eastAsia="Calibri" w:hAnsi="Times New Roman" w:cs="Times New Roman"/>
          <w:b/>
          <w:sz w:val="24"/>
          <w:szCs w:val="24"/>
          <w:lang w:val="vi-VN"/>
        </w:rPr>
      </w:pPr>
      <w:r w:rsidRPr="00330A7E">
        <w:rPr>
          <w:rFonts w:ascii="Times New Roman" w:eastAsia="Calibri" w:hAnsi="Times New Roman" w:cs="Times New Roman"/>
          <w:sz w:val="24"/>
          <w:szCs w:val="24"/>
          <w:lang w:val="vi-VN"/>
        </w:rPr>
        <w:t>Một động cơ có hai van bảo hiểm cùng hoạt động.Xác suất hoạt động tốt của van I là 0,9,của van II là 0,72.Xác suất hoạt động tốt của van I,biết van II hoạt động tốt là 0,96.Giả sử van I hoạt động tốt,xác suất hoạt động tốt của van II là</w:t>
      </w:r>
    </w:p>
    <w:p w14:paraId="41A34F6B" w14:textId="77777777" w:rsidR="00ED397D" w:rsidRPr="00330A7E" w:rsidRDefault="00ED397D" w:rsidP="00330A7E">
      <w:pPr>
        <w:widowControl w:val="0"/>
        <w:tabs>
          <w:tab w:val="left" w:pos="3402"/>
          <w:tab w:val="left" w:pos="5669"/>
          <w:tab w:val="left" w:pos="7937"/>
        </w:tabs>
        <w:spacing w:after="0"/>
        <w:ind w:left="992"/>
        <w:jc w:val="both"/>
        <w:rPr>
          <w:rFonts w:ascii="Times New Roman" w:eastAsia="Calibri" w:hAnsi="Times New Roman" w:cs="Times New Roman"/>
          <w:sz w:val="24"/>
          <w:szCs w:val="24"/>
          <w:lang w:val="vi-VN"/>
        </w:rPr>
      </w:pPr>
      <w:r w:rsidRPr="00330A7E">
        <w:rPr>
          <w:rFonts w:ascii="Times New Roman" w:eastAsia="Calibri" w:hAnsi="Times New Roman" w:cs="Times New Roman"/>
          <w:b/>
          <w:color w:val="0000FF"/>
          <w:sz w:val="24"/>
          <w:szCs w:val="24"/>
          <w:lang w:val="vi-VN"/>
        </w:rPr>
        <w:t xml:space="preserve">A. </w:t>
      </w:r>
      <w:r w:rsidRPr="00330A7E">
        <w:rPr>
          <w:rFonts w:ascii="Times New Roman" w:eastAsia="Calibri" w:hAnsi="Times New Roman" w:cs="Times New Roman"/>
          <w:sz w:val="24"/>
          <w:szCs w:val="24"/>
          <w:lang w:val="vi-VN"/>
        </w:rPr>
        <w:t>0,675.</w:t>
      </w:r>
      <w:r w:rsidRPr="00330A7E">
        <w:rPr>
          <w:rFonts w:ascii="Times New Roman" w:eastAsia="Calibri" w:hAnsi="Times New Roman" w:cs="Times New Roman"/>
          <w:sz w:val="24"/>
          <w:szCs w:val="24"/>
          <w:lang w:val="vi-VN"/>
        </w:rPr>
        <w:tab/>
      </w:r>
      <w:r w:rsidRPr="00330A7E">
        <w:rPr>
          <w:rFonts w:ascii="Times New Roman" w:eastAsia="Calibri" w:hAnsi="Times New Roman" w:cs="Times New Roman"/>
          <w:b/>
          <w:color w:val="0000FF"/>
          <w:sz w:val="24"/>
          <w:szCs w:val="24"/>
          <w:lang w:val="vi-VN"/>
        </w:rPr>
        <w:t xml:space="preserve">B. </w:t>
      </w:r>
      <w:r w:rsidRPr="00330A7E">
        <w:rPr>
          <w:rFonts w:ascii="Times New Roman" w:eastAsia="Calibri" w:hAnsi="Times New Roman" w:cs="Times New Roman"/>
          <w:sz w:val="24"/>
          <w:szCs w:val="24"/>
          <w:lang w:val="vi-VN"/>
        </w:rPr>
        <w:t>0,768.</w:t>
      </w:r>
      <w:r w:rsidRPr="00330A7E">
        <w:rPr>
          <w:rFonts w:ascii="Times New Roman" w:eastAsia="Calibri" w:hAnsi="Times New Roman" w:cs="Times New Roman"/>
          <w:sz w:val="24"/>
          <w:szCs w:val="24"/>
          <w:lang w:val="vi-VN"/>
        </w:rPr>
        <w:tab/>
      </w:r>
      <w:r w:rsidRPr="00330A7E">
        <w:rPr>
          <w:rFonts w:ascii="Times New Roman" w:eastAsia="Calibri" w:hAnsi="Times New Roman" w:cs="Times New Roman"/>
          <w:b/>
          <w:color w:val="0000FF"/>
          <w:sz w:val="24"/>
          <w:szCs w:val="24"/>
          <w:lang w:val="vi-VN"/>
        </w:rPr>
        <w:t xml:space="preserve">C. </w:t>
      </w:r>
      <w:r w:rsidRPr="00330A7E">
        <w:rPr>
          <w:rFonts w:ascii="Times New Roman" w:eastAsia="Calibri" w:hAnsi="Times New Roman" w:cs="Times New Roman"/>
          <w:sz w:val="24"/>
          <w:szCs w:val="24"/>
          <w:lang w:val="vi-VN"/>
        </w:rPr>
        <w:t>0.66.</w:t>
      </w:r>
      <w:r w:rsidRPr="00330A7E">
        <w:rPr>
          <w:rFonts w:ascii="Times New Roman" w:eastAsia="Calibri" w:hAnsi="Times New Roman" w:cs="Times New Roman"/>
          <w:sz w:val="24"/>
          <w:szCs w:val="24"/>
          <w:lang w:val="vi-VN"/>
        </w:rPr>
        <w:tab/>
      </w:r>
      <w:r w:rsidRPr="00330A7E">
        <w:rPr>
          <w:rFonts w:ascii="Times New Roman" w:eastAsia="Calibri" w:hAnsi="Times New Roman" w:cs="Times New Roman"/>
          <w:b/>
          <w:color w:val="0000FF"/>
          <w:sz w:val="24"/>
          <w:szCs w:val="24"/>
          <w:lang w:val="vi-VN"/>
        </w:rPr>
        <w:t xml:space="preserve">D. </w:t>
      </w:r>
      <w:r w:rsidRPr="00330A7E">
        <w:rPr>
          <w:rFonts w:ascii="Times New Roman" w:eastAsia="Calibri" w:hAnsi="Times New Roman" w:cs="Times New Roman"/>
          <w:sz w:val="24"/>
          <w:szCs w:val="24"/>
          <w:lang w:val="vi-VN"/>
        </w:rPr>
        <w:t>0.78.</w:t>
      </w:r>
    </w:p>
    <w:p w14:paraId="312A9111" w14:textId="77777777" w:rsidR="00ED397D" w:rsidRPr="00330A7E" w:rsidRDefault="00ED397D" w:rsidP="000E1E56">
      <w:pPr>
        <w:pStyle w:val="ListParagraph"/>
        <w:numPr>
          <w:ilvl w:val="0"/>
          <w:numId w:val="16"/>
        </w:numPr>
        <w:tabs>
          <w:tab w:val="left" w:pos="992"/>
        </w:tabs>
        <w:spacing w:before="120" w:line="276" w:lineRule="auto"/>
        <w:rPr>
          <w:rFonts w:ascii="Times New Roman" w:eastAsia="Calibri" w:hAnsi="Times New Roman" w:cs="Times New Roman"/>
          <w:b/>
          <w:sz w:val="24"/>
          <w:szCs w:val="24"/>
          <w:lang w:val="vi-VN"/>
        </w:rPr>
      </w:pPr>
      <w:r w:rsidRPr="00330A7E">
        <w:rPr>
          <w:rFonts w:ascii="Times New Roman" w:eastAsia="Calibri" w:hAnsi="Times New Roman" w:cs="Times New Roman"/>
          <w:sz w:val="24"/>
          <w:szCs w:val="24"/>
          <w:lang w:val="vi-VN"/>
        </w:rPr>
        <w:t xml:space="preserve">Tứ phân vị thứ nhất của mẫu số liệu </w:t>
      </w:r>
      <w:r w:rsidRPr="00330A7E">
        <w:rPr>
          <w:rFonts w:ascii="Times New Roman" w:hAnsi="Times New Roman" w:cs="Times New Roman"/>
          <w:position w:val="-10"/>
          <w:sz w:val="24"/>
          <w:szCs w:val="24"/>
        </w:rPr>
        <w:object w:dxaOrig="1600" w:dyaOrig="320" w14:anchorId="3FD958B4">
          <v:shape id="_x0000_i1523" type="#_x0000_t75" style="width:80.25pt;height:15.75pt" o:ole="">
            <v:imagedata r:id="rId816" o:title=""/>
          </v:shape>
          <o:OLEObject Type="Embed" ProgID="Equation.DSMT4" ShapeID="_x0000_i1523" DrawAspect="Content" ObjectID="_1796840587" r:id="rId817"/>
        </w:object>
      </w:r>
      <w:r w:rsidRPr="00330A7E">
        <w:rPr>
          <w:rFonts w:ascii="Times New Roman" w:eastAsia="Calibri" w:hAnsi="Times New Roman" w:cs="Times New Roman"/>
          <w:sz w:val="24"/>
          <w:szCs w:val="24"/>
          <w:lang w:val="vi-VN"/>
        </w:rPr>
        <w:t xml:space="preserve"> là:</w:t>
      </w:r>
    </w:p>
    <w:p w14:paraId="490C00CF"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lang w:val="vi-VN"/>
        </w:rPr>
      </w:pPr>
      <w:r w:rsidRPr="00330A7E">
        <w:rPr>
          <w:rFonts w:ascii="Times New Roman" w:eastAsia="Calibri" w:hAnsi="Times New Roman" w:cs="Times New Roman"/>
          <w:b/>
          <w:color w:val="0000FF"/>
          <w:sz w:val="24"/>
          <w:szCs w:val="24"/>
          <w:lang w:val="vi-VN"/>
        </w:rPr>
        <w:t xml:space="preserve">A. </w:t>
      </w:r>
      <w:r w:rsidRPr="00330A7E">
        <w:rPr>
          <w:rFonts w:ascii="Times New Roman" w:eastAsia="Calibri" w:hAnsi="Times New Roman" w:cs="Times New Roman"/>
          <w:sz w:val="24"/>
          <w:szCs w:val="24"/>
          <w:lang w:val="vi-VN"/>
        </w:rPr>
        <w:t>3.</w:t>
      </w:r>
      <w:r w:rsidRPr="00330A7E">
        <w:rPr>
          <w:rFonts w:ascii="Times New Roman" w:eastAsia="Calibri" w:hAnsi="Times New Roman" w:cs="Times New Roman"/>
          <w:sz w:val="24"/>
          <w:szCs w:val="24"/>
          <w:lang w:val="vi-VN"/>
        </w:rPr>
        <w:tab/>
      </w:r>
      <w:r w:rsidRPr="00330A7E">
        <w:rPr>
          <w:rFonts w:ascii="Times New Roman" w:eastAsia="Calibri" w:hAnsi="Times New Roman" w:cs="Times New Roman"/>
          <w:b/>
          <w:color w:val="0000FF"/>
          <w:sz w:val="24"/>
          <w:szCs w:val="24"/>
          <w:lang w:val="vi-VN"/>
        </w:rPr>
        <w:t xml:space="preserve">B. </w:t>
      </w:r>
      <w:r w:rsidRPr="00330A7E">
        <w:rPr>
          <w:rFonts w:ascii="Times New Roman" w:eastAsia="Calibri" w:hAnsi="Times New Roman" w:cs="Times New Roman"/>
          <w:sz w:val="24"/>
          <w:szCs w:val="24"/>
          <w:lang w:val="vi-VN"/>
        </w:rPr>
        <w:t>3,5.</w:t>
      </w:r>
      <w:r w:rsidRPr="00330A7E">
        <w:rPr>
          <w:rFonts w:ascii="Times New Roman" w:eastAsia="Calibri" w:hAnsi="Times New Roman" w:cs="Times New Roman"/>
          <w:sz w:val="24"/>
          <w:szCs w:val="24"/>
          <w:lang w:val="vi-VN"/>
        </w:rPr>
        <w:tab/>
      </w:r>
      <w:r w:rsidRPr="00330A7E">
        <w:rPr>
          <w:rFonts w:ascii="Times New Roman" w:eastAsia="Calibri" w:hAnsi="Times New Roman" w:cs="Times New Roman"/>
          <w:b/>
          <w:color w:val="0000FF"/>
          <w:sz w:val="24"/>
          <w:szCs w:val="24"/>
          <w:lang w:val="vi-VN"/>
        </w:rPr>
        <w:t xml:space="preserve">C. </w:t>
      </w:r>
      <w:r w:rsidRPr="00330A7E">
        <w:rPr>
          <w:rFonts w:ascii="Times New Roman" w:eastAsia="Calibri" w:hAnsi="Times New Roman" w:cs="Times New Roman"/>
          <w:sz w:val="24"/>
          <w:szCs w:val="24"/>
          <w:lang w:val="vi-VN"/>
        </w:rPr>
        <w:t>4.</w:t>
      </w:r>
      <w:r w:rsidRPr="00330A7E">
        <w:rPr>
          <w:rFonts w:ascii="Times New Roman" w:eastAsia="Calibri" w:hAnsi="Times New Roman" w:cs="Times New Roman"/>
          <w:sz w:val="24"/>
          <w:szCs w:val="24"/>
          <w:lang w:val="vi-VN"/>
        </w:rPr>
        <w:tab/>
      </w:r>
      <w:r w:rsidRPr="00330A7E">
        <w:rPr>
          <w:rFonts w:ascii="Times New Roman" w:eastAsia="Calibri" w:hAnsi="Times New Roman" w:cs="Times New Roman"/>
          <w:b/>
          <w:color w:val="0000FF"/>
          <w:sz w:val="24"/>
          <w:szCs w:val="24"/>
          <w:lang w:val="vi-VN"/>
        </w:rPr>
        <w:t xml:space="preserve">D. </w:t>
      </w:r>
      <w:r w:rsidRPr="00330A7E">
        <w:rPr>
          <w:rFonts w:ascii="Times New Roman" w:eastAsia="Calibri" w:hAnsi="Times New Roman" w:cs="Times New Roman"/>
          <w:sz w:val="24"/>
          <w:szCs w:val="24"/>
          <w:lang w:val="vi-VN"/>
        </w:rPr>
        <w:t>4,5.</w:t>
      </w:r>
    </w:p>
    <w:p w14:paraId="6C87D18C" w14:textId="77777777" w:rsidR="00ED397D" w:rsidRPr="00330A7E" w:rsidRDefault="00ED397D" w:rsidP="000E1E56">
      <w:pPr>
        <w:pStyle w:val="ListParagraph"/>
        <w:numPr>
          <w:ilvl w:val="0"/>
          <w:numId w:val="16"/>
        </w:numPr>
        <w:tabs>
          <w:tab w:val="left" w:pos="992"/>
        </w:tabs>
        <w:spacing w:before="120" w:line="276" w:lineRule="auto"/>
        <w:rPr>
          <w:rFonts w:ascii="Times New Roman" w:eastAsia="Calibri" w:hAnsi="Times New Roman" w:cs="Times New Roman"/>
          <w:sz w:val="24"/>
          <w:szCs w:val="24"/>
          <w:lang w:val="vi-VN"/>
        </w:rPr>
      </w:pPr>
      <w:r w:rsidRPr="00330A7E">
        <w:rPr>
          <w:rFonts w:ascii="Times New Roman" w:eastAsia="Calibri" w:hAnsi="Times New Roman" w:cs="Times New Roman"/>
          <w:sz w:val="24"/>
          <w:szCs w:val="24"/>
          <w:lang w:val="vi-VN"/>
        </w:rPr>
        <w:t>Cô Hà thống kê lại đường kính thân gỗ của một số cây xoan đào 6 năm tuổi được trồng ở một lâm trường ở bảng sau.</w:t>
      </w:r>
    </w:p>
    <w:tbl>
      <w:tblPr>
        <w:tblStyle w:val="TableGrid1"/>
        <w:tblW w:w="0" w:type="auto"/>
        <w:jc w:val="center"/>
        <w:tblLook w:val="00A0" w:firstRow="1" w:lastRow="0" w:firstColumn="1" w:lastColumn="0" w:noHBand="0" w:noVBand="0"/>
      </w:tblPr>
      <w:tblGrid>
        <w:gridCol w:w="1417"/>
        <w:gridCol w:w="1417"/>
        <w:gridCol w:w="1417"/>
        <w:gridCol w:w="1417"/>
        <w:gridCol w:w="1417"/>
        <w:gridCol w:w="1417"/>
      </w:tblGrid>
      <w:tr w:rsidR="00ED397D" w:rsidRPr="00330A7E" w14:paraId="1E4EDF08" w14:textId="77777777" w:rsidTr="00330A7E">
        <w:trPr>
          <w:jc w:val="center"/>
        </w:trPr>
        <w:tc>
          <w:tcPr>
            <w:tcW w:w="1417" w:type="dxa"/>
          </w:tcPr>
          <w:p w14:paraId="317EEB96" w14:textId="77777777" w:rsidR="00ED397D" w:rsidRPr="00330A7E" w:rsidRDefault="00ED397D" w:rsidP="00330A7E">
            <w:pPr>
              <w:spacing w:line="276" w:lineRule="auto"/>
              <w:ind w:firstLine="1"/>
              <w:jc w:val="both"/>
              <w:rPr>
                <w:sz w:val="24"/>
                <w:szCs w:val="24"/>
              </w:rPr>
            </w:pPr>
            <w:r w:rsidRPr="00330A7E">
              <w:rPr>
                <w:sz w:val="24"/>
                <w:szCs w:val="24"/>
              </w:rPr>
              <w:t xml:space="preserve"> Đường kính </w:t>
            </w:r>
            <w:r w:rsidRPr="00330A7E">
              <w:rPr>
                <w:rFonts w:asciiTheme="minorHAnsi" w:eastAsiaTheme="minorHAnsi" w:hAnsiTheme="minorHAnsi" w:cstheme="minorBidi"/>
                <w:position w:val="-10"/>
                <w:sz w:val="24"/>
                <w:szCs w:val="24"/>
                <w:lang w:val="en-US" w:eastAsia="en-US"/>
              </w:rPr>
              <w:object w:dxaOrig="520" w:dyaOrig="320" w14:anchorId="102CBD25">
                <v:shape id="_x0000_i1524" type="#_x0000_t75" style="width:26.25pt;height:15.75pt" o:ole="">
                  <v:imagedata r:id="rId818" o:title=""/>
                </v:shape>
                <o:OLEObject Type="Embed" ProgID="Equation.DSMT4" ShapeID="_x0000_i1524" DrawAspect="Content" ObjectID="_1796840588" r:id="rId819"/>
              </w:object>
            </w:r>
            <w:r w:rsidRPr="00330A7E">
              <w:rPr>
                <w:sz w:val="24"/>
                <w:szCs w:val="24"/>
              </w:rPr>
              <w:t xml:space="preserve"> </w:t>
            </w:r>
          </w:p>
        </w:tc>
        <w:tc>
          <w:tcPr>
            <w:tcW w:w="1417" w:type="dxa"/>
          </w:tcPr>
          <w:p w14:paraId="6D20998E" w14:textId="77777777" w:rsidR="00ED397D" w:rsidRPr="00330A7E" w:rsidRDefault="00ED397D" w:rsidP="00330A7E">
            <w:pPr>
              <w:spacing w:line="276" w:lineRule="auto"/>
              <w:ind w:firstLine="1"/>
              <w:jc w:val="both"/>
              <w:rPr>
                <w:position w:val="-10"/>
                <w:sz w:val="24"/>
                <w:szCs w:val="24"/>
              </w:rPr>
            </w:pPr>
            <w:r w:rsidRPr="00330A7E">
              <w:rPr>
                <w:sz w:val="24"/>
                <w:szCs w:val="24"/>
              </w:rPr>
              <w:t xml:space="preserve"> </w:t>
            </w:r>
            <w:r w:rsidRPr="00330A7E">
              <w:rPr>
                <w:rFonts w:asciiTheme="minorHAnsi" w:eastAsiaTheme="minorHAnsi" w:hAnsiTheme="minorHAnsi" w:cstheme="minorBidi"/>
                <w:position w:val="-10"/>
                <w:sz w:val="24"/>
                <w:szCs w:val="24"/>
                <w:lang w:val="en-US" w:eastAsia="en-US"/>
              </w:rPr>
              <w:object w:dxaOrig="780" w:dyaOrig="320" w14:anchorId="1F61006C">
                <v:shape id="_x0000_i1525" type="#_x0000_t75" style="width:39pt;height:15.75pt" o:ole="">
                  <v:imagedata r:id="rId820" o:title=""/>
                </v:shape>
                <o:OLEObject Type="Embed" ProgID="Equation.DSMT4" ShapeID="_x0000_i1525" DrawAspect="Content" ObjectID="_1796840589" r:id="rId821"/>
              </w:object>
            </w:r>
            <w:r w:rsidRPr="00330A7E">
              <w:rPr>
                <w:position w:val="-10"/>
                <w:sz w:val="24"/>
                <w:szCs w:val="24"/>
              </w:rPr>
              <w:t xml:space="preserve"> </w:t>
            </w:r>
          </w:p>
        </w:tc>
        <w:tc>
          <w:tcPr>
            <w:tcW w:w="1417" w:type="dxa"/>
          </w:tcPr>
          <w:p w14:paraId="16AFC20B" w14:textId="77777777" w:rsidR="00ED397D" w:rsidRPr="00330A7E" w:rsidRDefault="00ED397D" w:rsidP="00330A7E">
            <w:pPr>
              <w:spacing w:line="276" w:lineRule="auto"/>
              <w:ind w:firstLine="1"/>
              <w:jc w:val="both"/>
              <w:rPr>
                <w:position w:val="-10"/>
                <w:sz w:val="24"/>
                <w:szCs w:val="24"/>
              </w:rPr>
            </w:pPr>
            <w:r w:rsidRPr="00330A7E">
              <w:rPr>
                <w:sz w:val="24"/>
                <w:szCs w:val="24"/>
              </w:rPr>
              <w:t xml:space="preserve"> </w:t>
            </w:r>
            <w:r w:rsidRPr="00330A7E">
              <w:rPr>
                <w:rFonts w:asciiTheme="minorHAnsi" w:eastAsiaTheme="minorHAnsi" w:hAnsiTheme="minorHAnsi" w:cstheme="minorBidi"/>
                <w:position w:val="-10"/>
                <w:sz w:val="24"/>
                <w:szCs w:val="24"/>
                <w:lang w:val="en-US" w:eastAsia="en-US"/>
              </w:rPr>
              <w:object w:dxaOrig="780" w:dyaOrig="320" w14:anchorId="6759E9C0">
                <v:shape id="_x0000_i1526" type="#_x0000_t75" style="width:39pt;height:15.75pt" o:ole="">
                  <v:imagedata r:id="rId822" o:title=""/>
                </v:shape>
                <o:OLEObject Type="Embed" ProgID="Equation.DSMT4" ShapeID="_x0000_i1526" DrawAspect="Content" ObjectID="_1796840590" r:id="rId823"/>
              </w:object>
            </w:r>
            <w:r w:rsidRPr="00330A7E">
              <w:rPr>
                <w:position w:val="-10"/>
                <w:sz w:val="24"/>
                <w:szCs w:val="24"/>
              </w:rPr>
              <w:t xml:space="preserve"> </w:t>
            </w:r>
          </w:p>
        </w:tc>
        <w:tc>
          <w:tcPr>
            <w:tcW w:w="1417" w:type="dxa"/>
          </w:tcPr>
          <w:p w14:paraId="6FB3D15F" w14:textId="77777777" w:rsidR="00ED397D" w:rsidRPr="00330A7E" w:rsidRDefault="00ED397D" w:rsidP="00330A7E">
            <w:pPr>
              <w:spacing w:line="276" w:lineRule="auto"/>
              <w:ind w:firstLine="1"/>
              <w:jc w:val="both"/>
              <w:rPr>
                <w:position w:val="-10"/>
                <w:sz w:val="24"/>
                <w:szCs w:val="24"/>
              </w:rPr>
            </w:pPr>
            <w:r w:rsidRPr="00330A7E">
              <w:rPr>
                <w:sz w:val="24"/>
                <w:szCs w:val="24"/>
              </w:rPr>
              <w:t xml:space="preserve"> </w:t>
            </w:r>
            <w:r w:rsidRPr="00330A7E">
              <w:rPr>
                <w:rFonts w:asciiTheme="minorHAnsi" w:eastAsiaTheme="minorHAnsi" w:hAnsiTheme="minorHAnsi" w:cstheme="minorBidi"/>
                <w:position w:val="-10"/>
                <w:sz w:val="24"/>
                <w:szCs w:val="24"/>
                <w:lang w:val="en-US" w:eastAsia="en-US"/>
              </w:rPr>
              <w:object w:dxaOrig="780" w:dyaOrig="320" w14:anchorId="7F6965A1">
                <v:shape id="_x0000_i1527" type="#_x0000_t75" style="width:39pt;height:15.75pt" o:ole="">
                  <v:imagedata r:id="rId824" o:title=""/>
                </v:shape>
                <o:OLEObject Type="Embed" ProgID="Equation.DSMT4" ShapeID="_x0000_i1527" DrawAspect="Content" ObjectID="_1796840591" r:id="rId825"/>
              </w:object>
            </w:r>
            <w:r w:rsidRPr="00330A7E">
              <w:rPr>
                <w:position w:val="-10"/>
                <w:sz w:val="24"/>
                <w:szCs w:val="24"/>
              </w:rPr>
              <w:t xml:space="preserve"> </w:t>
            </w:r>
          </w:p>
        </w:tc>
        <w:tc>
          <w:tcPr>
            <w:tcW w:w="1417" w:type="dxa"/>
          </w:tcPr>
          <w:p w14:paraId="60741E40" w14:textId="77777777" w:rsidR="00ED397D" w:rsidRPr="00330A7E" w:rsidRDefault="00ED397D" w:rsidP="00330A7E">
            <w:pPr>
              <w:spacing w:line="276" w:lineRule="auto"/>
              <w:ind w:firstLine="1"/>
              <w:jc w:val="both"/>
              <w:rPr>
                <w:position w:val="-10"/>
                <w:sz w:val="24"/>
                <w:szCs w:val="24"/>
              </w:rPr>
            </w:pPr>
            <w:r w:rsidRPr="00330A7E">
              <w:rPr>
                <w:sz w:val="24"/>
                <w:szCs w:val="24"/>
              </w:rPr>
              <w:t xml:space="preserve"> </w:t>
            </w:r>
            <w:r w:rsidRPr="00330A7E">
              <w:rPr>
                <w:rFonts w:asciiTheme="minorHAnsi" w:eastAsiaTheme="minorHAnsi" w:hAnsiTheme="minorHAnsi" w:cstheme="minorBidi"/>
                <w:position w:val="-10"/>
                <w:sz w:val="24"/>
                <w:szCs w:val="24"/>
                <w:lang w:val="en-US" w:eastAsia="en-US"/>
              </w:rPr>
              <w:object w:dxaOrig="780" w:dyaOrig="320" w14:anchorId="096CCD80">
                <v:shape id="_x0000_i1528" type="#_x0000_t75" style="width:39pt;height:15.75pt" o:ole="">
                  <v:imagedata r:id="rId826" o:title=""/>
                </v:shape>
                <o:OLEObject Type="Embed" ProgID="Equation.DSMT4" ShapeID="_x0000_i1528" DrawAspect="Content" ObjectID="_1796840592" r:id="rId827"/>
              </w:object>
            </w:r>
          </w:p>
        </w:tc>
        <w:tc>
          <w:tcPr>
            <w:tcW w:w="1417" w:type="dxa"/>
          </w:tcPr>
          <w:p w14:paraId="61B95716" w14:textId="77777777" w:rsidR="00ED397D" w:rsidRPr="00330A7E" w:rsidRDefault="00ED397D" w:rsidP="00330A7E">
            <w:pPr>
              <w:spacing w:line="276" w:lineRule="auto"/>
              <w:ind w:firstLine="1"/>
              <w:jc w:val="both"/>
              <w:rPr>
                <w:position w:val="-10"/>
                <w:sz w:val="24"/>
                <w:szCs w:val="24"/>
              </w:rPr>
            </w:pPr>
            <w:r w:rsidRPr="00330A7E">
              <w:rPr>
                <w:sz w:val="24"/>
                <w:szCs w:val="24"/>
              </w:rPr>
              <w:t xml:space="preserve"> </w:t>
            </w:r>
            <w:r w:rsidRPr="00330A7E">
              <w:rPr>
                <w:rFonts w:asciiTheme="minorHAnsi" w:eastAsiaTheme="minorHAnsi" w:hAnsiTheme="minorHAnsi" w:cstheme="minorBidi"/>
                <w:position w:val="-10"/>
                <w:sz w:val="24"/>
                <w:szCs w:val="24"/>
                <w:lang w:val="en-US" w:eastAsia="en-US"/>
              </w:rPr>
              <w:object w:dxaOrig="780" w:dyaOrig="320" w14:anchorId="2E144C4B">
                <v:shape id="_x0000_i1529" type="#_x0000_t75" style="width:39pt;height:15.75pt" o:ole="">
                  <v:imagedata r:id="rId828" o:title=""/>
                </v:shape>
                <o:OLEObject Type="Embed" ProgID="Equation.DSMT4" ShapeID="_x0000_i1529" DrawAspect="Content" ObjectID="_1796840593" r:id="rId829"/>
              </w:object>
            </w:r>
          </w:p>
        </w:tc>
      </w:tr>
      <w:tr w:rsidR="00ED397D" w:rsidRPr="00330A7E" w14:paraId="5517D1C2" w14:textId="77777777" w:rsidTr="00330A7E">
        <w:trPr>
          <w:jc w:val="center"/>
        </w:trPr>
        <w:tc>
          <w:tcPr>
            <w:tcW w:w="1417" w:type="dxa"/>
          </w:tcPr>
          <w:p w14:paraId="52CEE8EE" w14:textId="77777777" w:rsidR="00ED397D" w:rsidRPr="00330A7E" w:rsidRDefault="00ED397D" w:rsidP="00330A7E">
            <w:pPr>
              <w:spacing w:line="276" w:lineRule="auto"/>
              <w:ind w:firstLine="1"/>
              <w:jc w:val="both"/>
              <w:rPr>
                <w:sz w:val="24"/>
                <w:szCs w:val="24"/>
              </w:rPr>
            </w:pPr>
            <w:r w:rsidRPr="00330A7E">
              <w:rPr>
                <w:sz w:val="24"/>
                <w:szCs w:val="24"/>
              </w:rPr>
              <w:t xml:space="preserve"> Tần số </w:t>
            </w:r>
          </w:p>
        </w:tc>
        <w:tc>
          <w:tcPr>
            <w:tcW w:w="1417" w:type="dxa"/>
          </w:tcPr>
          <w:p w14:paraId="66CAE70C" w14:textId="77777777" w:rsidR="00ED397D" w:rsidRPr="00330A7E" w:rsidRDefault="00ED397D" w:rsidP="00330A7E">
            <w:pPr>
              <w:spacing w:line="276" w:lineRule="auto"/>
              <w:ind w:firstLine="1"/>
              <w:jc w:val="both"/>
              <w:rPr>
                <w:sz w:val="24"/>
                <w:szCs w:val="24"/>
              </w:rPr>
            </w:pPr>
            <w:r w:rsidRPr="00330A7E">
              <w:rPr>
                <w:sz w:val="24"/>
                <w:szCs w:val="24"/>
              </w:rPr>
              <w:t xml:space="preserve"> 5 </w:t>
            </w:r>
          </w:p>
        </w:tc>
        <w:tc>
          <w:tcPr>
            <w:tcW w:w="1417" w:type="dxa"/>
          </w:tcPr>
          <w:p w14:paraId="110EA97A" w14:textId="77777777" w:rsidR="00ED397D" w:rsidRPr="00330A7E" w:rsidRDefault="00ED397D" w:rsidP="00330A7E">
            <w:pPr>
              <w:spacing w:line="276" w:lineRule="auto"/>
              <w:ind w:firstLine="1"/>
              <w:jc w:val="both"/>
              <w:rPr>
                <w:sz w:val="24"/>
                <w:szCs w:val="24"/>
              </w:rPr>
            </w:pPr>
            <w:r w:rsidRPr="00330A7E">
              <w:rPr>
                <w:sz w:val="24"/>
                <w:szCs w:val="24"/>
              </w:rPr>
              <w:t xml:space="preserve"> 20 </w:t>
            </w:r>
          </w:p>
        </w:tc>
        <w:tc>
          <w:tcPr>
            <w:tcW w:w="1417" w:type="dxa"/>
          </w:tcPr>
          <w:p w14:paraId="7A88794B" w14:textId="77777777" w:rsidR="00ED397D" w:rsidRPr="00330A7E" w:rsidRDefault="00ED397D" w:rsidP="00330A7E">
            <w:pPr>
              <w:spacing w:line="276" w:lineRule="auto"/>
              <w:ind w:firstLine="1"/>
              <w:jc w:val="both"/>
              <w:rPr>
                <w:sz w:val="24"/>
                <w:szCs w:val="24"/>
              </w:rPr>
            </w:pPr>
            <w:r w:rsidRPr="00330A7E">
              <w:rPr>
                <w:sz w:val="24"/>
                <w:szCs w:val="24"/>
              </w:rPr>
              <w:t xml:space="preserve"> 18 </w:t>
            </w:r>
          </w:p>
        </w:tc>
        <w:tc>
          <w:tcPr>
            <w:tcW w:w="1417" w:type="dxa"/>
          </w:tcPr>
          <w:p w14:paraId="60A2397D" w14:textId="77777777" w:rsidR="00ED397D" w:rsidRPr="00330A7E" w:rsidRDefault="00ED397D" w:rsidP="00330A7E">
            <w:pPr>
              <w:spacing w:line="276" w:lineRule="auto"/>
              <w:ind w:firstLine="1"/>
              <w:jc w:val="both"/>
              <w:rPr>
                <w:sz w:val="24"/>
                <w:szCs w:val="24"/>
              </w:rPr>
            </w:pPr>
            <w:r w:rsidRPr="00330A7E">
              <w:rPr>
                <w:sz w:val="24"/>
                <w:szCs w:val="24"/>
              </w:rPr>
              <w:t xml:space="preserve"> 7 </w:t>
            </w:r>
          </w:p>
        </w:tc>
        <w:tc>
          <w:tcPr>
            <w:tcW w:w="1417" w:type="dxa"/>
          </w:tcPr>
          <w:p w14:paraId="4A846B5E" w14:textId="77777777" w:rsidR="00ED397D" w:rsidRPr="00330A7E" w:rsidRDefault="00ED397D" w:rsidP="00330A7E">
            <w:pPr>
              <w:spacing w:line="276" w:lineRule="auto"/>
              <w:ind w:firstLine="1"/>
              <w:jc w:val="both"/>
              <w:rPr>
                <w:sz w:val="24"/>
                <w:szCs w:val="24"/>
              </w:rPr>
            </w:pPr>
            <w:r w:rsidRPr="00330A7E">
              <w:rPr>
                <w:sz w:val="24"/>
                <w:szCs w:val="24"/>
              </w:rPr>
              <w:t xml:space="preserve"> 3 </w:t>
            </w:r>
          </w:p>
        </w:tc>
      </w:tr>
    </w:tbl>
    <w:p w14:paraId="0DD6ECCD" w14:textId="77777777" w:rsidR="00ED397D" w:rsidRPr="00330A7E" w:rsidRDefault="00ED397D" w:rsidP="00330A7E">
      <w:pPr>
        <w:ind w:left="992" w:firstLine="1"/>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Hãy tìm khoảng biến thiên của mẫu số liệu ghép nhóm trên.</w:t>
      </w:r>
    </w:p>
    <w:p w14:paraId="0947287A"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color w:val="0000FF"/>
          <w:sz w:val="24"/>
          <w:szCs w:val="24"/>
        </w:rPr>
        <w:t xml:space="preserve">A. </w:t>
      </w:r>
      <w:r w:rsidRPr="00330A7E">
        <w:rPr>
          <w:rFonts w:ascii="Times New Roman" w:eastAsia="Calibri" w:hAnsi="Times New Roman" w:cs="Times New Roman"/>
          <w:sz w:val="24"/>
          <w:szCs w:val="24"/>
        </w:rPr>
        <w:t>25.</w:t>
      </w:r>
      <w:r w:rsidRPr="00330A7E">
        <w:rPr>
          <w:rFonts w:ascii="Times New Roman" w:eastAsia="Calibri" w:hAnsi="Times New Roman" w:cs="Times New Roman"/>
          <w:sz w:val="24"/>
          <w:szCs w:val="24"/>
        </w:rPr>
        <w:tab/>
      </w:r>
      <w:r w:rsidRPr="00330A7E">
        <w:rPr>
          <w:rFonts w:ascii="Times New Roman" w:eastAsia="Calibri" w:hAnsi="Times New Roman" w:cs="Times New Roman"/>
          <w:b/>
          <w:color w:val="0000FF"/>
          <w:sz w:val="24"/>
          <w:szCs w:val="24"/>
        </w:rPr>
        <w:t xml:space="preserve">B. </w:t>
      </w:r>
      <w:r w:rsidRPr="00330A7E">
        <w:rPr>
          <w:rFonts w:ascii="Times New Roman" w:eastAsia="Calibri" w:hAnsi="Times New Roman" w:cs="Times New Roman"/>
          <w:sz w:val="24"/>
          <w:szCs w:val="24"/>
        </w:rPr>
        <w:t>30.</w:t>
      </w:r>
      <w:r w:rsidRPr="00330A7E">
        <w:rPr>
          <w:rFonts w:ascii="Times New Roman" w:eastAsia="Calibri" w:hAnsi="Times New Roman" w:cs="Times New Roman"/>
          <w:sz w:val="24"/>
          <w:szCs w:val="24"/>
        </w:rPr>
        <w:tab/>
      </w:r>
      <w:r w:rsidRPr="00330A7E">
        <w:rPr>
          <w:rFonts w:ascii="Times New Roman" w:eastAsia="Calibri" w:hAnsi="Times New Roman" w:cs="Times New Roman"/>
          <w:b/>
          <w:color w:val="0000FF"/>
          <w:sz w:val="24"/>
          <w:szCs w:val="24"/>
        </w:rPr>
        <w:t xml:space="preserve">C. </w:t>
      </w:r>
      <w:r w:rsidRPr="00330A7E">
        <w:rPr>
          <w:rFonts w:ascii="Times New Roman" w:eastAsia="Calibri" w:hAnsi="Times New Roman" w:cs="Times New Roman"/>
          <w:sz w:val="24"/>
          <w:szCs w:val="24"/>
        </w:rPr>
        <w:t>6.</w:t>
      </w:r>
      <w:r w:rsidRPr="00330A7E">
        <w:rPr>
          <w:rFonts w:ascii="Times New Roman" w:eastAsia="Calibri" w:hAnsi="Times New Roman" w:cs="Times New Roman"/>
          <w:sz w:val="24"/>
          <w:szCs w:val="24"/>
        </w:rPr>
        <w:tab/>
      </w:r>
      <w:r w:rsidRPr="00330A7E">
        <w:rPr>
          <w:rFonts w:ascii="Times New Roman" w:eastAsia="Calibri" w:hAnsi="Times New Roman" w:cs="Times New Roman"/>
          <w:b/>
          <w:color w:val="0000FF"/>
          <w:sz w:val="24"/>
          <w:szCs w:val="24"/>
        </w:rPr>
        <w:t xml:space="preserve">D. </w:t>
      </w:r>
      <w:r w:rsidRPr="00330A7E">
        <w:rPr>
          <w:rFonts w:ascii="Times New Roman" w:eastAsia="Calibri" w:hAnsi="Times New Roman" w:cs="Times New Roman"/>
          <w:sz w:val="24"/>
          <w:szCs w:val="24"/>
        </w:rPr>
        <w:t>69,8.</w:t>
      </w:r>
    </w:p>
    <w:p w14:paraId="09E8860C" w14:textId="77777777" w:rsidR="00ED397D" w:rsidRPr="00330A7E" w:rsidRDefault="00ED397D" w:rsidP="000E1E56">
      <w:pPr>
        <w:pStyle w:val="ListParagraph"/>
        <w:numPr>
          <w:ilvl w:val="0"/>
          <w:numId w:val="16"/>
        </w:numPr>
        <w:tabs>
          <w:tab w:val="left" w:pos="992"/>
        </w:tabs>
        <w:spacing w:before="120" w:line="276" w:lineRule="auto"/>
        <w:rPr>
          <w:rFonts w:ascii="Times New Roman" w:eastAsia="Calibri" w:hAnsi="Times New Roman" w:cs="Times New Roman"/>
          <w:bCs/>
          <w:sz w:val="24"/>
          <w:szCs w:val="24"/>
        </w:rPr>
      </w:pPr>
      <w:r w:rsidRPr="00330A7E">
        <w:rPr>
          <w:rFonts w:ascii="Times New Roman" w:eastAsia="Calibri" w:hAnsi="Times New Roman" w:cs="Times New Roman"/>
          <w:bCs/>
          <w:sz w:val="24"/>
          <w:szCs w:val="24"/>
        </w:rPr>
        <w:t>Các mệnh đề sau,mệnh đề nào sai.</w:t>
      </w:r>
    </w:p>
    <w:p w14:paraId="386B36E7"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color w:val="0000FF"/>
          <w:sz w:val="24"/>
          <w:szCs w:val="24"/>
        </w:rPr>
        <w:t xml:space="preserve">A. </w:t>
      </w:r>
      <w:r w:rsidRPr="00330A7E">
        <w:rPr>
          <w:rFonts w:ascii="Times New Roman" w:hAnsi="Times New Roman" w:cs="Times New Roman"/>
          <w:position w:val="-16"/>
          <w:sz w:val="24"/>
          <w:szCs w:val="24"/>
        </w:rPr>
        <w:object w:dxaOrig="2960" w:dyaOrig="440" w14:anchorId="5BBF93D7">
          <v:shape id="_x0000_i1530" type="#_x0000_t75" style="width:147.75pt;height:21.75pt" o:ole="">
            <v:imagedata r:id="rId830" o:title=""/>
          </v:shape>
          <o:OLEObject Type="Embed" ProgID="Equation.DSMT4" ShapeID="_x0000_i1530" DrawAspect="Content" ObjectID="_1796840594" r:id="rId831"/>
        </w:object>
      </w:r>
      <w:r w:rsidRPr="00330A7E">
        <w:rPr>
          <w:rFonts w:ascii="Times New Roman" w:eastAsia="Calibri" w:hAnsi="Times New Roman" w:cs="Times New Roman"/>
          <w:sz w:val="24"/>
          <w:szCs w:val="24"/>
        </w:rPr>
        <w:t>.</w:t>
      </w:r>
    </w:p>
    <w:p w14:paraId="04260CC5"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color w:val="0000FF"/>
          <w:sz w:val="24"/>
          <w:szCs w:val="24"/>
        </w:rPr>
        <w:t xml:space="preserve">B. </w:t>
      </w:r>
      <w:r w:rsidRPr="00330A7E">
        <w:rPr>
          <w:rFonts w:ascii="Times New Roman" w:hAnsi="Times New Roman" w:cs="Times New Roman"/>
          <w:position w:val="-16"/>
          <w:sz w:val="24"/>
          <w:szCs w:val="24"/>
        </w:rPr>
        <w:object w:dxaOrig="3720" w:dyaOrig="440" w14:anchorId="5F977A97">
          <v:shape id="_x0000_i1531" type="#_x0000_t75" style="width:186pt;height:21.75pt" o:ole="">
            <v:imagedata r:id="rId832" o:title=""/>
          </v:shape>
          <o:OLEObject Type="Embed" ProgID="Equation.DSMT4" ShapeID="_x0000_i1531" DrawAspect="Content" ObjectID="_1796840595" r:id="rId833"/>
        </w:object>
      </w:r>
      <w:r w:rsidRPr="00330A7E">
        <w:rPr>
          <w:rFonts w:ascii="Times New Roman" w:eastAsia="Calibri" w:hAnsi="Times New Roman" w:cs="Times New Roman"/>
          <w:sz w:val="24"/>
          <w:szCs w:val="24"/>
        </w:rPr>
        <w:t>.</w:t>
      </w:r>
    </w:p>
    <w:p w14:paraId="42C494AB"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color w:val="0000FF"/>
          <w:sz w:val="24"/>
          <w:szCs w:val="24"/>
        </w:rPr>
        <w:lastRenderedPageBreak/>
        <w:t xml:space="preserve">C. </w:t>
      </w:r>
      <w:r w:rsidRPr="00330A7E">
        <w:rPr>
          <w:rFonts w:ascii="Times New Roman" w:hAnsi="Times New Roman" w:cs="Times New Roman"/>
          <w:position w:val="-16"/>
          <w:sz w:val="24"/>
          <w:szCs w:val="24"/>
        </w:rPr>
        <w:object w:dxaOrig="4239" w:dyaOrig="440" w14:anchorId="5146EABD">
          <v:shape id="_x0000_i1532" type="#_x0000_t75" style="width:212.25pt;height:21.75pt" o:ole="">
            <v:imagedata r:id="rId834" o:title=""/>
          </v:shape>
          <o:OLEObject Type="Embed" ProgID="Equation.DSMT4" ShapeID="_x0000_i1532" DrawAspect="Content" ObjectID="_1796840596" r:id="rId835"/>
        </w:object>
      </w:r>
      <w:r w:rsidRPr="00330A7E">
        <w:rPr>
          <w:rFonts w:ascii="Times New Roman" w:eastAsia="Calibri" w:hAnsi="Times New Roman" w:cs="Times New Roman"/>
          <w:sz w:val="24"/>
          <w:szCs w:val="24"/>
        </w:rPr>
        <w:t>.</w:t>
      </w:r>
    </w:p>
    <w:p w14:paraId="0A883951"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color w:val="0000FF"/>
          <w:sz w:val="24"/>
          <w:szCs w:val="24"/>
        </w:rPr>
        <w:t xml:space="preserve">D. </w:t>
      </w:r>
      <w:r w:rsidRPr="00330A7E">
        <w:rPr>
          <w:rFonts w:ascii="Times New Roman" w:hAnsi="Times New Roman" w:cs="Times New Roman"/>
          <w:position w:val="-16"/>
          <w:sz w:val="24"/>
          <w:szCs w:val="24"/>
        </w:rPr>
        <w:object w:dxaOrig="4220" w:dyaOrig="440" w14:anchorId="28A8467A">
          <v:shape id="_x0000_i1533" type="#_x0000_t75" style="width:210.75pt;height:21.75pt" o:ole="">
            <v:imagedata r:id="rId836" o:title=""/>
          </v:shape>
          <o:OLEObject Type="Embed" ProgID="Equation.DSMT4" ShapeID="_x0000_i1533" DrawAspect="Content" ObjectID="_1796840597" r:id="rId837"/>
        </w:object>
      </w:r>
      <w:r w:rsidRPr="00330A7E">
        <w:rPr>
          <w:rFonts w:ascii="Times New Roman" w:eastAsia="Calibri" w:hAnsi="Times New Roman" w:cs="Times New Roman"/>
          <w:sz w:val="24"/>
          <w:szCs w:val="24"/>
        </w:rPr>
        <w:t>.</w:t>
      </w:r>
    </w:p>
    <w:p w14:paraId="270BA00F" w14:textId="77777777" w:rsidR="00ED397D" w:rsidRPr="00330A7E" w:rsidRDefault="00ED397D" w:rsidP="000E1E56">
      <w:pPr>
        <w:pStyle w:val="ListParagraph"/>
        <w:numPr>
          <w:ilvl w:val="0"/>
          <w:numId w:val="16"/>
        </w:numPr>
        <w:tabs>
          <w:tab w:val="left" w:pos="992"/>
        </w:tabs>
        <w:spacing w:before="120" w:line="276"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Dũng là học sinh rất giỏi chơi rubik,bạn có thể giải nhiều loại khối rubik khác nhau.Trong một lần tập luyện giải khối rubik </w:t>
      </w:r>
      <w:r w:rsidRPr="00330A7E">
        <w:rPr>
          <w:rFonts w:ascii="Times New Roman" w:hAnsi="Times New Roman" w:cs="Times New Roman"/>
          <w:position w:val="-6"/>
          <w:sz w:val="24"/>
          <w:szCs w:val="24"/>
        </w:rPr>
        <w:object w:dxaOrig="480" w:dyaOrig="279" w14:anchorId="5AA48CC9">
          <v:shape id="_x0000_i1534" type="#_x0000_t75" style="width:24pt;height:14.25pt" o:ole="">
            <v:imagedata r:id="rId838" o:title=""/>
          </v:shape>
          <o:OLEObject Type="Embed" ProgID="Equation.DSMT4" ShapeID="_x0000_i1534" DrawAspect="Content" ObjectID="_1796840598" r:id="rId839"/>
        </w:object>
      </w:r>
      <w:r w:rsidRPr="00330A7E">
        <w:rPr>
          <w:rFonts w:ascii="Times New Roman" w:eastAsia="Calibri" w:hAnsi="Times New Roman" w:cs="Times New Roman"/>
          <w:sz w:val="24"/>
          <w:szCs w:val="24"/>
        </w:rPr>
        <w:t>,bạn Dũng đã tự thống kê lại thời gian giải rubik trong 25 lần giải liên tiếp ở bảng sau:</w:t>
      </w:r>
    </w:p>
    <w:tbl>
      <w:tblPr>
        <w:tblStyle w:val="TableGrid1"/>
        <w:tblW w:w="8535" w:type="dxa"/>
        <w:tblInd w:w="846" w:type="dxa"/>
        <w:tblLook w:val="00A0" w:firstRow="1" w:lastRow="0" w:firstColumn="1" w:lastColumn="0" w:noHBand="0" w:noVBand="0"/>
      </w:tblPr>
      <w:tblGrid>
        <w:gridCol w:w="2410"/>
        <w:gridCol w:w="1136"/>
        <w:gridCol w:w="1280"/>
        <w:gridCol w:w="1282"/>
        <w:gridCol w:w="1284"/>
        <w:gridCol w:w="1143"/>
      </w:tblGrid>
      <w:tr w:rsidR="00ED397D" w:rsidRPr="00330A7E" w14:paraId="7007A4AB" w14:textId="77777777" w:rsidTr="00330A7E">
        <w:tc>
          <w:tcPr>
            <w:tcW w:w="2410" w:type="dxa"/>
          </w:tcPr>
          <w:p w14:paraId="04082BCE" w14:textId="77777777" w:rsidR="00ED397D" w:rsidRPr="00330A7E" w:rsidRDefault="00ED397D" w:rsidP="00330A7E">
            <w:pPr>
              <w:spacing w:line="276" w:lineRule="auto"/>
              <w:ind w:firstLine="1"/>
              <w:jc w:val="both"/>
              <w:rPr>
                <w:sz w:val="24"/>
                <w:szCs w:val="24"/>
              </w:rPr>
            </w:pPr>
            <w:r w:rsidRPr="00330A7E">
              <w:rPr>
                <w:sz w:val="24"/>
                <w:szCs w:val="24"/>
              </w:rPr>
              <w:t xml:space="preserve"> Thời gian giải rubik (giây)</w:t>
            </w:r>
          </w:p>
        </w:tc>
        <w:tc>
          <w:tcPr>
            <w:tcW w:w="1136" w:type="dxa"/>
          </w:tcPr>
          <w:p w14:paraId="488534D5" w14:textId="77777777" w:rsidR="00ED397D" w:rsidRPr="00330A7E" w:rsidRDefault="00ED397D" w:rsidP="00330A7E">
            <w:pPr>
              <w:spacing w:line="276" w:lineRule="auto"/>
              <w:ind w:firstLine="1"/>
              <w:jc w:val="both"/>
              <w:rPr>
                <w:position w:val="-10"/>
                <w:sz w:val="24"/>
                <w:szCs w:val="24"/>
              </w:rPr>
            </w:pPr>
            <w:r w:rsidRPr="00330A7E">
              <w:rPr>
                <w:sz w:val="24"/>
                <w:szCs w:val="24"/>
              </w:rPr>
              <w:t xml:space="preserve"> </w:t>
            </w:r>
            <w:r w:rsidRPr="00330A7E">
              <w:rPr>
                <w:rFonts w:asciiTheme="minorHAnsi" w:eastAsiaTheme="minorHAnsi" w:hAnsiTheme="minorHAnsi" w:cstheme="minorBidi"/>
                <w:position w:val="-10"/>
                <w:sz w:val="24"/>
                <w:szCs w:val="24"/>
                <w:lang w:val="en-US" w:eastAsia="en-US"/>
              </w:rPr>
              <w:object w:dxaOrig="620" w:dyaOrig="320" w14:anchorId="75B9EC62">
                <v:shape id="_x0000_i1535" type="#_x0000_t75" style="width:30.75pt;height:15.75pt" o:ole="">
                  <v:imagedata r:id="rId840" o:title=""/>
                </v:shape>
                <o:OLEObject Type="Embed" ProgID="Equation.DSMT4" ShapeID="_x0000_i1535" DrawAspect="Content" ObjectID="_1796840599" r:id="rId841"/>
              </w:object>
            </w:r>
          </w:p>
        </w:tc>
        <w:tc>
          <w:tcPr>
            <w:tcW w:w="1280" w:type="dxa"/>
          </w:tcPr>
          <w:p w14:paraId="3948B5A8" w14:textId="77777777" w:rsidR="00ED397D" w:rsidRPr="00330A7E" w:rsidRDefault="00ED397D" w:rsidP="00330A7E">
            <w:pPr>
              <w:spacing w:line="276" w:lineRule="auto"/>
              <w:ind w:firstLine="1"/>
              <w:jc w:val="both"/>
              <w:rPr>
                <w:position w:val="-10"/>
                <w:sz w:val="24"/>
                <w:szCs w:val="24"/>
              </w:rPr>
            </w:pPr>
            <w:r w:rsidRPr="00330A7E">
              <w:rPr>
                <w:sz w:val="24"/>
                <w:szCs w:val="24"/>
              </w:rPr>
              <w:t xml:space="preserve"> </w:t>
            </w:r>
            <w:r w:rsidRPr="00330A7E">
              <w:rPr>
                <w:rFonts w:asciiTheme="minorHAnsi" w:eastAsiaTheme="minorHAnsi" w:hAnsiTheme="minorHAnsi" w:cstheme="minorBidi"/>
                <w:position w:val="-10"/>
                <w:sz w:val="24"/>
                <w:szCs w:val="24"/>
                <w:lang w:val="en-US" w:eastAsia="en-US"/>
              </w:rPr>
              <w:object w:dxaOrig="740" w:dyaOrig="320" w14:anchorId="78AE64FB">
                <v:shape id="_x0000_i1536" type="#_x0000_t75" style="width:36.75pt;height:15.75pt" o:ole="">
                  <v:imagedata r:id="rId842" o:title=""/>
                </v:shape>
                <o:OLEObject Type="Embed" ProgID="Equation.DSMT4" ShapeID="_x0000_i1536" DrawAspect="Content" ObjectID="_1796840600" r:id="rId843"/>
              </w:object>
            </w:r>
            <w:r w:rsidRPr="00330A7E">
              <w:rPr>
                <w:position w:val="-10"/>
                <w:sz w:val="24"/>
                <w:szCs w:val="24"/>
              </w:rPr>
              <w:t xml:space="preserve"> </w:t>
            </w:r>
          </w:p>
        </w:tc>
        <w:tc>
          <w:tcPr>
            <w:tcW w:w="1282" w:type="dxa"/>
          </w:tcPr>
          <w:p w14:paraId="356DC58C" w14:textId="77777777" w:rsidR="00ED397D" w:rsidRPr="00330A7E" w:rsidRDefault="00ED397D" w:rsidP="00330A7E">
            <w:pPr>
              <w:spacing w:line="276" w:lineRule="auto"/>
              <w:ind w:firstLine="1"/>
              <w:jc w:val="both"/>
              <w:rPr>
                <w:position w:val="-10"/>
                <w:sz w:val="24"/>
                <w:szCs w:val="24"/>
              </w:rPr>
            </w:pPr>
            <w:r w:rsidRPr="00330A7E">
              <w:rPr>
                <w:sz w:val="24"/>
                <w:szCs w:val="24"/>
              </w:rPr>
              <w:t xml:space="preserve"> </w:t>
            </w:r>
            <w:r w:rsidRPr="00330A7E">
              <w:rPr>
                <w:rFonts w:asciiTheme="minorHAnsi" w:eastAsiaTheme="minorHAnsi" w:hAnsiTheme="minorHAnsi" w:cstheme="minorBidi"/>
                <w:position w:val="-10"/>
                <w:sz w:val="24"/>
                <w:szCs w:val="24"/>
                <w:lang w:val="en-US" w:eastAsia="en-US"/>
              </w:rPr>
              <w:object w:dxaOrig="740" w:dyaOrig="320" w14:anchorId="5564FB47">
                <v:shape id="_x0000_i1537" type="#_x0000_t75" style="width:36.75pt;height:15.75pt" o:ole="">
                  <v:imagedata r:id="rId844" o:title=""/>
                </v:shape>
                <o:OLEObject Type="Embed" ProgID="Equation.DSMT4" ShapeID="_x0000_i1537" DrawAspect="Content" ObjectID="_1796840601" r:id="rId845"/>
              </w:object>
            </w:r>
          </w:p>
        </w:tc>
        <w:tc>
          <w:tcPr>
            <w:tcW w:w="1284" w:type="dxa"/>
          </w:tcPr>
          <w:p w14:paraId="4F406BB1" w14:textId="77777777" w:rsidR="00ED397D" w:rsidRPr="00330A7E" w:rsidRDefault="00ED397D" w:rsidP="00330A7E">
            <w:pPr>
              <w:spacing w:line="276" w:lineRule="auto"/>
              <w:ind w:firstLine="1"/>
              <w:jc w:val="both"/>
              <w:rPr>
                <w:position w:val="-10"/>
                <w:sz w:val="24"/>
                <w:szCs w:val="24"/>
              </w:rPr>
            </w:pPr>
            <w:r w:rsidRPr="00330A7E">
              <w:rPr>
                <w:sz w:val="24"/>
                <w:szCs w:val="24"/>
              </w:rPr>
              <w:t xml:space="preserve"> </w:t>
            </w:r>
            <w:r w:rsidRPr="00330A7E">
              <w:rPr>
                <w:rFonts w:asciiTheme="minorHAnsi" w:eastAsiaTheme="minorHAnsi" w:hAnsiTheme="minorHAnsi" w:cstheme="minorBidi"/>
                <w:position w:val="-10"/>
                <w:sz w:val="24"/>
                <w:szCs w:val="24"/>
                <w:lang w:val="en-US" w:eastAsia="en-US"/>
              </w:rPr>
              <w:object w:dxaOrig="740" w:dyaOrig="320" w14:anchorId="1E08A3A5">
                <v:shape id="_x0000_i1538" type="#_x0000_t75" style="width:36.75pt;height:15.75pt" o:ole="">
                  <v:imagedata r:id="rId846" o:title=""/>
                </v:shape>
                <o:OLEObject Type="Embed" ProgID="Equation.DSMT4" ShapeID="_x0000_i1538" DrawAspect="Content" ObjectID="_1796840602" r:id="rId847"/>
              </w:object>
            </w:r>
            <w:r w:rsidRPr="00330A7E">
              <w:rPr>
                <w:position w:val="-10"/>
                <w:sz w:val="24"/>
                <w:szCs w:val="24"/>
              </w:rPr>
              <w:t xml:space="preserve"> </w:t>
            </w:r>
          </w:p>
        </w:tc>
        <w:tc>
          <w:tcPr>
            <w:tcW w:w="1143" w:type="dxa"/>
          </w:tcPr>
          <w:p w14:paraId="75704B5A" w14:textId="77777777" w:rsidR="00ED397D" w:rsidRPr="00330A7E" w:rsidRDefault="00ED397D" w:rsidP="00330A7E">
            <w:pPr>
              <w:spacing w:line="276" w:lineRule="auto"/>
              <w:ind w:firstLine="1"/>
              <w:jc w:val="both"/>
              <w:rPr>
                <w:position w:val="-10"/>
                <w:sz w:val="24"/>
                <w:szCs w:val="24"/>
              </w:rPr>
            </w:pPr>
            <w:r w:rsidRPr="00330A7E">
              <w:rPr>
                <w:sz w:val="24"/>
                <w:szCs w:val="24"/>
              </w:rPr>
              <w:t xml:space="preserve"> </w:t>
            </w:r>
            <w:r w:rsidRPr="00330A7E">
              <w:rPr>
                <w:rFonts w:asciiTheme="minorHAnsi" w:eastAsiaTheme="minorHAnsi" w:hAnsiTheme="minorHAnsi" w:cstheme="minorBidi"/>
                <w:position w:val="-10"/>
                <w:sz w:val="24"/>
                <w:szCs w:val="24"/>
                <w:lang w:val="en-US" w:eastAsia="en-US"/>
              </w:rPr>
              <w:object w:dxaOrig="740" w:dyaOrig="320" w14:anchorId="4C7AA40B">
                <v:shape id="_x0000_i1539" type="#_x0000_t75" style="width:36.75pt;height:15.75pt" o:ole="">
                  <v:imagedata r:id="rId848" o:title=""/>
                </v:shape>
                <o:OLEObject Type="Embed" ProgID="Equation.DSMT4" ShapeID="_x0000_i1539" DrawAspect="Content" ObjectID="_1796840603" r:id="rId849"/>
              </w:object>
            </w:r>
          </w:p>
        </w:tc>
      </w:tr>
      <w:tr w:rsidR="00ED397D" w:rsidRPr="00330A7E" w14:paraId="1BAF058B" w14:textId="77777777" w:rsidTr="00330A7E">
        <w:tc>
          <w:tcPr>
            <w:tcW w:w="2410" w:type="dxa"/>
          </w:tcPr>
          <w:p w14:paraId="70452064" w14:textId="77777777" w:rsidR="00ED397D" w:rsidRPr="00330A7E" w:rsidRDefault="00ED397D" w:rsidP="00330A7E">
            <w:pPr>
              <w:spacing w:line="276" w:lineRule="auto"/>
              <w:ind w:firstLine="1"/>
              <w:jc w:val="both"/>
              <w:rPr>
                <w:sz w:val="24"/>
                <w:szCs w:val="24"/>
              </w:rPr>
            </w:pPr>
            <w:r w:rsidRPr="00330A7E">
              <w:rPr>
                <w:sz w:val="24"/>
                <w:szCs w:val="24"/>
              </w:rPr>
              <w:t xml:space="preserve"> Số lần </w:t>
            </w:r>
          </w:p>
        </w:tc>
        <w:tc>
          <w:tcPr>
            <w:tcW w:w="1136" w:type="dxa"/>
          </w:tcPr>
          <w:p w14:paraId="26F8884D" w14:textId="77777777" w:rsidR="00ED397D" w:rsidRPr="00330A7E" w:rsidRDefault="00ED397D" w:rsidP="00330A7E">
            <w:pPr>
              <w:spacing w:line="276" w:lineRule="auto"/>
              <w:ind w:firstLine="1"/>
              <w:jc w:val="both"/>
              <w:rPr>
                <w:sz w:val="24"/>
                <w:szCs w:val="24"/>
              </w:rPr>
            </w:pPr>
            <w:r w:rsidRPr="00330A7E">
              <w:rPr>
                <w:sz w:val="24"/>
                <w:szCs w:val="24"/>
              </w:rPr>
              <w:t xml:space="preserve"> 4 </w:t>
            </w:r>
          </w:p>
        </w:tc>
        <w:tc>
          <w:tcPr>
            <w:tcW w:w="1280" w:type="dxa"/>
          </w:tcPr>
          <w:p w14:paraId="2791C213" w14:textId="77777777" w:rsidR="00ED397D" w:rsidRPr="00330A7E" w:rsidRDefault="00ED397D" w:rsidP="00330A7E">
            <w:pPr>
              <w:spacing w:line="276" w:lineRule="auto"/>
              <w:ind w:firstLine="1"/>
              <w:jc w:val="both"/>
              <w:rPr>
                <w:sz w:val="24"/>
                <w:szCs w:val="24"/>
              </w:rPr>
            </w:pPr>
            <w:r w:rsidRPr="00330A7E">
              <w:rPr>
                <w:sz w:val="24"/>
                <w:szCs w:val="24"/>
              </w:rPr>
              <w:t xml:space="preserve"> 6 </w:t>
            </w:r>
          </w:p>
        </w:tc>
        <w:tc>
          <w:tcPr>
            <w:tcW w:w="1282" w:type="dxa"/>
          </w:tcPr>
          <w:p w14:paraId="1DCF0D0D" w14:textId="77777777" w:rsidR="00ED397D" w:rsidRPr="00330A7E" w:rsidRDefault="00ED397D" w:rsidP="00330A7E">
            <w:pPr>
              <w:spacing w:line="276" w:lineRule="auto"/>
              <w:ind w:firstLine="1"/>
              <w:jc w:val="both"/>
              <w:rPr>
                <w:sz w:val="24"/>
                <w:szCs w:val="24"/>
              </w:rPr>
            </w:pPr>
            <w:r w:rsidRPr="00330A7E">
              <w:rPr>
                <w:sz w:val="24"/>
                <w:szCs w:val="24"/>
              </w:rPr>
              <w:t xml:space="preserve"> 8 </w:t>
            </w:r>
          </w:p>
        </w:tc>
        <w:tc>
          <w:tcPr>
            <w:tcW w:w="1284" w:type="dxa"/>
          </w:tcPr>
          <w:p w14:paraId="2B345D67" w14:textId="77777777" w:rsidR="00ED397D" w:rsidRPr="00330A7E" w:rsidRDefault="00ED397D" w:rsidP="00330A7E">
            <w:pPr>
              <w:spacing w:line="276" w:lineRule="auto"/>
              <w:ind w:firstLine="1"/>
              <w:jc w:val="both"/>
              <w:rPr>
                <w:sz w:val="24"/>
                <w:szCs w:val="24"/>
              </w:rPr>
            </w:pPr>
            <w:r w:rsidRPr="00330A7E">
              <w:rPr>
                <w:sz w:val="24"/>
                <w:szCs w:val="24"/>
              </w:rPr>
              <w:t xml:space="preserve"> 4 </w:t>
            </w:r>
          </w:p>
        </w:tc>
        <w:tc>
          <w:tcPr>
            <w:tcW w:w="1143" w:type="dxa"/>
          </w:tcPr>
          <w:p w14:paraId="12EFFC4E" w14:textId="77777777" w:rsidR="00ED397D" w:rsidRPr="00330A7E" w:rsidRDefault="00ED397D" w:rsidP="00330A7E">
            <w:pPr>
              <w:spacing w:line="276" w:lineRule="auto"/>
              <w:ind w:firstLine="1"/>
              <w:jc w:val="both"/>
              <w:rPr>
                <w:sz w:val="24"/>
                <w:szCs w:val="24"/>
              </w:rPr>
            </w:pPr>
            <w:r w:rsidRPr="00330A7E">
              <w:rPr>
                <w:sz w:val="24"/>
                <w:szCs w:val="24"/>
              </w:rPr>
              <w:t xml:space="preserve"> 3 </w:t>
            </w:r>
          </w:p>
        </w:tc>
      </w:tr>
    </w:tbl>
    <w:p w14:paraId="24746ABB" w14:textId="77777777" w:rsidR="00ED397D" w:rsidRPr="00330A7E" w:rsidRDefault="00ED397D" w:rsidP="00330A7E">
      <w:pPr>
        <w:ind w:left="992" w:firstLine="1"/>
        <w:jc w:val="both"/>
        <w:rPr>
          <w:rFonts w:ascii="Times New Roman" w:eastAsia="Calibri" w:hAnsi="Times New Roman" w:cs="Times New Roman"/>
          <w:b/>
          <w:sz w:val="24"/>
          <w:szCs w:val="24"/>
        </w:rPr>
      </w:pPr>
      <w:r w:rsidRPr="00330A7E">
        <w:rPr>
          <w:rFonts w:ascii="Times New Roman" w:eastAsia="Calibri" w:hAnsi="Times New Roman" w:cs="Times New Roman"/>
          <w:sz w:val="24"/>
          <w:szCs w:val="24"/>
        </w:rPr>
        <w:t>Khoảng tứ phân vị của mẫu số liệu ghép nhóm là (làm tròn đến hàng phần trăm)</w:t>
      </w:r>
    </w:p>
    <w:p w14:paraId="212F5B7B"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color w:val="0000FF"/>
          <w:sz w:val="24"/>
          <w:szCs w:val="24"/>
        </w:rPr>
        <w:t xml:space="preserve">A. </w:t>
      </w:r>
      <w:r w:rsidRPr="00330A7E">
        <w:rPr>
          <w:rFonts w:ascii="Times New Roman" w:eastAsia="Calibri" w:hAnsi="Times New Roman" w:cs="Times New Roman"/>
          <w:sz w:val="24"/>
          <w:szCs w:val="24"/>
        </w:rPr>
        <w:t>10,75.</w:t>
      </w:r>
      <w:r w:rsidRPr="00330A7E">
        <w:rPr>
          <w:rFonts w:ascii="Times New Roman" w:eastAsia="Calibri" w:hAnsi="Times New Roman" w:cs="Times New Roman"/>
          <w:sz w:val="24"/>
          <w:szCs w:val="24"/>
        </w:rPr>
        <w:tab/>
      </w:r>
      <w:r w:rsidRPr="00330A7E">
        <w:rPr>
          <w:rFonts w:ascii="Times New Roman" w:eastAsia="Calibri" w:hAnsi="Times New Roman" w:cs="Times New Roman"/>
          <w:b/>
          <w:color w:val="0000FF"/>
          <w:sz w:val="24"/>
          <w:szCs w:val="24"/>
        </w:rPr>
        <w:t xml:space="preserve">B. </w:t>
      </w:r>
      <w:r w:rsidRPr="00330A7E">
        <w:rPr>
          <w:rFonts w:ascii="Times New Roman" w:eastAsia="Calibri" w:hAnsi="Times New Roman" w:cs="Times New Roman"/>
          <w:sz w:val="24"/>
          <w:szCs w:val="24"/>
        </w:rPr>
        <w:t>1,75.</w:t>
      </w:r>
      <w:r w:rsidRPr="00330A7E">
        <w:rPr>
          <w:rFonts w:ascii="Times New Roman" w:eastAsia="Calibri" w:hAnsi="Times New Roman" w:cs="Times New Roman"/>
          <w:sz w:val="24"/>
          <w:szCs w:val="24"/>
        </w:rPr>
        <w:tab/>
      </w:r>
      <w:r w:rsidRPr="00330A7E">
        <w:rPr>
          <w:rFonts w:ascii="Times New Roman" w:eastAsia="Calibri" w:hAnsi="Times New Roman" w:cs="Times New Roman"/>
          <w:b/>
          <w:color w:val="0000FF"/>
          <w:sz w:val="24"/>
          <w:szCs w:val="24"/>
        </w:rPr>
        <w:t xml:space="preserve">C. </w:t>
      </w:r>
      <w:r w:rsidRPr="00330A7E">
        <w:rPr>
          <w:rFonts w:ascii="Times New Roman" w:eastAsia="Calibri" w:hAnsi="Times New Roman" w:cs="Times New Roman"/>
          <w:sz w:val="24"/>
          <w:szCs w:val="24"/>
        </w:rPr>
        <w:t>3,63.</w:t>
      </w:r>
      <w:r w:rsidRPr="00330A7E">
        <w:rPr>
          <w:rFonts w:ascii="Times New Roman" w:eastAsia="Calibri" w:hAnsi="Times New Roman" w:cs="Times New Roman"/>
          <w:sz w:val="24"/>
          <w:szCs w:val="24"/>
        </w:rPr>
        <w:tab/>
      </w:r>
      <w:r w:rsidRPr="00330A7E">
        <w:rPr>
          <w:rFonts w:ascii="Times New Roman" w:eastAsia="Calibri" w:hAnsi="Times New Roman" w:cs="Times New Roman"/>
          <w:b/>
          <w:color w:val="0000FF"/>
          <w:sz w:val="24"/>
          <w:szCs w:val="24"/>
        </w:rPr>
        <w:t xml:space="preserve">D. </w:t>
      </w:r>
      <w:r w:rsidRPr="00330A7E">
        <w:rPr>
          <w:rFonts w:ascii="Times New Roman" w:eastAsia="Calibri" w:hAnsi="Times New Roman" w:cs="Times New Roman"/>
          <w:sz w:val="24"/>
          <w:szCs w:val="24"/>
        </w:rPr>
        <w:t>14,38.</w:t>
      </w:r>
    </w:p>
    <w:p w14:paraId="30D54577" w14:textId="77777777" w:rsidR="00ED397D" w:rsidRPr="00330A7E" w:rsidRDefault="00ED397D" w:rsidP="000E1E56">
      <w:pPr>
        <w:pStyle w:val="ListParagraph"/>
        <w:numPr>
          <w:ilvl w:val="0"/>
          <w:numId w:val="16"/>
        </w:numPr>
        <w:tabs>
          <w:tab w:val="left" w:pos="992"/>
        </w:tabs>
        <w:spacing w:before="120" w:line="276" w:lineRule="auto"/>
        <w:rPr>
          <w:rFonts w:ascii="Times New Roman" w:eastAsia="Calibri" w:hAnsi="Times New Roman" w:cs="Times New Roman"/>
          <w:sz w:val="24"/>
          <w:szCs w:val="24"/>
        </w:rPr>
      </w:pPr>
      <w:r w:rsidRPr="00330A7E">
        <w:rPr>
          <w:rFonts w:ascii="Times New Roman" w:eastAsia="Calibri" w:hAnsi="Times New Roman" w:cs="Times New Roman"/>
          <w:bCs/>
          <w:sz w:val="24"/>
          <w:szCs w:val="24"/>
        </w:rPr>
        <w:t xml:space="preserve">Một người thả một lá bèo vào một chậu nước.Sau 12 giờ,bèo sinh sôi phủ kín mặt nước trong chậu.Biết rằng sau mỗi giờ lượng bèo tăng gấp 10 lần lượng bèo trước đó và tốc độ tăng không đổi.Hỏi sau mấy giờ thì bèo phủ kín </w:t>
      </w:r>
      <w:r w:rsidRPr="00330A7E">
        <w:rPr>
          <w:rFonts w:ascii="Times New Roman" w:hAnsi="Times New Roman" w:cs="Times New Roman"/>
          <w:position w:val="-24"/>
          <w:sz w:val="24"/>
          <w:szCs w:val="24"/>
        </w:rPr>
        <w:object w:dxaOrig="220" w:dyaOrig="620" w14:anchorId="17F40F31">
          <v:shape id="_x0000_i1540" type="#_x0000_t75" style="width:11.25pt;height:30.75pt" o:ole="">
            <v:imagedata r:id="rId850" o:title=""/>
          </v:shape>
          <o:OLEObject Type="Embed" ProgID="Equation.DSMT4" ShapeID="_x0000_i1540" DrawAspect="Content" ObjectID="_1796840604" r:id="rId851"/>
        </w:object>
      </w:r>
      <w:r w:rsidRPr="00330A7E">
        <w:rPr>
          <w:rFonts w:ascii="Times New Roman" w:eastAsia="Calibri" w:hAnsi="Times New Roman" w:cs="Times New Roman"/>
          <w:bCs/>
          <w:sz w:val="24"/>
          <w:szCs w:val="24"/>
        </w:rPr>
        <w:t xml:space="preserve"> mặt nước trong chậu (kết quả làm tròn đến 1 chữ số phần thập phân).</w:t>
      </w:r>
    </w:p>
    <w:p w14:paraId="00D6C086"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sz w:val="24"/>
          <w:szCs w:val="24"/>
        </w:rPr>
      </w:pPr>
      <w:r w:rsidRPr="00330A7E">
        <w:rPr>
          <w:rFonts w:ascii="Times New Roman" w:eastAsia="Calibri" w:hAnsi="Times New Roman" w:cs="Times New Roman"/>
          <w:b/>
          <w:color w:val="0000FF"/>
          <w:sz w:val="24"/>
          <w:szCs w:val="24"/>
          <w:lang w:val="vi-VN"/>
        </w:rPr>
        <w:t xml:space="preserve">A. </w:t>
      </w:r>
      <w:r w:rsidRPr="00330A7E">
        <w:rPr>
          <w:rFonts w:ascii="Times New Roman" w:hAnsi="Times New Roman" w:cs="Times New Roman"/>
          <w:position w:val="-10"/>
          <w:sz w:val="24"/>
          <w:szCs w:val="24"/>
        </w:rPr>
        <w:object w:dxaOrig="340" w:dyaOrig="320" w14:anchorId="08F79270">
          <v:shape id="_x0000_i1541" type="#_x0000_t75" style="width:17.25pt;height:15.75pt" o:ole="">
            <v:imagedata r:id="rId852" o:title=""/>
          </v:shape>
          <o:OLEObject Type="Embed" ProgID="Equation.DSMT4" ShapeID="_x0000_i1541" DrawAspect="Content" ObjectID="_1796840605" r:id="rId853"/>
        </w:object>
      </w:r>
      <w:r w:rsidRPr="00330A7E">
        <w:rPr>
          <w:rFonts w:ascii="Times New Roman" w:eastAsia="Calibri" w:hAnsi="Times New Roman" w:cs="Times New Roman"/>
          <w:bCs/>
          <w:sz w:val="24"/>
          <w:szCs w:val="24"/>
          <w:lang w:val="vi-VN"/>
        </w:rPr>
        <w:t xml:space="preserve"> giờ.</w:t>
      </w:r>
      <w:r w:rsidRPr="00330A7E">
        <w:rPr>
          <w:rFonts w:ascii="Times New Roman" w:eastAsia="Calibri" w:hAnsi="Times New Roman" w:cs="Times New Roman"/>
          <w:bCs/>
          <w:sz w:val="24"/>
          <w:szCs w:val="24"/>
          <w:lang w:val="vi-VN"/>
        </w:rPr>
        <w:tab/>
      </w:r>
      <w:r w:rsidRPr="00330A7E">
        <w:rPr>
          <w:rFonts w:ascii="Times New Roman" w:eastAsia="Calibri" w:hAnsi="Times New Roman" w:cs="Times New Roman"/>
          <w:b/>
          <w:bCs/>
          <w:color w:val="0000FF"/>
          <w:sz w:val="24"/>
          <w:szCs w:val="24"/>
          <w:lang w:val="vi-VN"/>
        </w:rPr>
        <w:t xml:space="preserve">B. </w:t>
      </w:r>
      <w:r w:rsidRPr="00330A7E">
        <w:rPr>
          <w:rFonts w:ascii="Times New Roman" w:hAnsi="Times New Roman" w:cs="Times New Roman"/>
          <w:position w:val="-10"/>
          <w:sz w:val="24"/>
          <w:szCs w:val="24"/>
        </w:rPr>
        <w:object w:dxaOrig="400" w:dyaOrig="320" w14:anchorId="1CB978AE">
          <v:shape id="_x0000_i1542" type="#_x0000_t75" style="width:20.25pt;height:15.75pt" o:ole="">
            <v:imagedata r:id="rId854" o:title=""/>
          </v:shape>
          <o:OLEObject Type="Embed" ProgID="Equation.DSMT4" ShapeID="_x0000_i1542" DrawAspect="Content" ObjectID="_1796840606" r:id="rId855"/>
        </w:object>
      </w:r>
      <w:r w:rsidRPr="00330A7E">
        <w:rPr>
          <w:rFonts w:ascii="Times New Roman" w:eastAsia="Calibri" w:hAnsi="Times New Roman" w:cs="Times New Roman"/>
          <w:bCs/>
          <w:sz w:val="24"/>
          <w:szCs w:val="24"/>
          <w:lang w:val="vi-VN"/>
        </w:rPr>
        <w:t xml:space="preserve"> giờ.</w:t>
      </w:r>
      <w:r w:rsidRPr="00330A7E">
        <w:rPr>
          <w:rFonts w:ascii="Times New Roman" w:eastAsia="Calibri" w:hAnsi="Times New Roman" w:cs="Times New Roman"/>
          <w:bCs/>
          <w:sz w:val="24"/>
          <w:szCs w:val="24"/>
          <w:lang w:val="vi-VN"/>
        </w:rPr>
        <w:tab/>
      </w:r>
      <w:r w:rsidRPr="00330A7E">
        <w:rPr>
          <w:rFonts w:ascii="Times New Roman" w:eastAsia="Calibri" w:hAnsi="Times New Roman" w:cs="Times New Roman"/>
          <w:b/>
          <w:bCs/>
          <w:color w:val="0000FF"/>
          <w:sz w:val="24"/>
          <w:szCs w:val="24"/>
          <w:lang w:val="vi-VN"/>
        </w:rPr>
        <w:t xml:space="preserve">C. </w:t>
      </w:r>
      <w:r w:rsidRPr="00330A7E">
        <w:rPr>
          <w:rFonts w:ascii="Times New Roman" w:hAnsi="Times New Roman" w:cs="Times New Roman"/>
          <w:position w:val="-10"/>
          <w:sz w:val="24"/>
          <w:szCs w:val="24"/>
        </w:rPr>
        <w:object w:dxaOrig="480" w:dyaOrig="320" w14:anchorId="12576236">
          <v:shape id="_x0000_i1543" type="#_x0000_t75" style="width:24pt;height:15.75pt" o:ole="">
            <v:imagedata r:id="rId856" o:title=""/>
          </v:shape>
          <o:OLEObject Type="Embed" ProgID="Equation.DSMT4" ShapeID="_x0000_i1543" DrawAspect="Content" ObjectID="_1796840607" r:id="rId857"/>
        </w:object>
      </w:r>
      <w:r w:rsidRPr="00330A7E">
        <w:rPr>
          <w:rFonts w:ascii="Times New Roman" w:eastAsia="Calibri" w:hAnsi="Times New Roman" w:cs="Times New Roman"/>
          <w:bCs/>
          <w:sz w:val="24"/>
          <w:szCs w:val="24"/>
          <w:lang w:val="vi-VN"/>
        </w:rPr>
        <w:t xml:space="preserve"> giờ.</w:t>
      </w:r>
      <w:r w:rsidRPr="00330A7E">
        <w:rPr>
          <w:rFonts w:ascii="Times New Roman" w:eastAsia="Calibri" w:hAnsi="Times New Roman" w:cs="Times New Roman"/>
          <w:bCs/>
          <w:sz w:val="24"/>
          <w:szCs w:val="24"/>
          <w:lang w:val="vi-VN"/>
        </w:rPr>
        <w:tab/>
      </w:r>
      <w:r w:rsidRPr="00330A7E">
        <w:rPr>
          <w:rFonts w:ascii="Times New Roman" w:eastAsia="Calibri" w:hAnsi="Times New Roman" w:cs="Times New Roman"/>
          <w:b/>
          <w:bCs/>
          <w:color w:val="0000FF"/>
          <w:sz w:val="24"/>
          <w:szCs w:val="24"/>
          <w:lang w:val="vi-VN"/>
        </w:rPr>
        <w:t xml:space="preserve">D. </w:t>
      </w:r>
      <w:r w:rsidRPr="00330A7E">
        <w:rPr>
          <w:rFonts w:ascii="Times New Roman" w:hAnsi="Times New Roman" w:cs="Times New Roman"/>
          <w:position w:val="-10"/>
          <w:sz w:val="24"/>
          <w:szCs w:val="24"/>
        </w:rPr>
        <w:object w:dxaOrig="460" w:dyaOrig="320" w14:anchorId="3D5F7188">
          <v:shape id="_x0000_i1544" type="#_x0000_t75" style="width:23.25pt;height:15.75pt" o:ole="">
            <v:imagedata r:id="rId858" o:title=""/>
          </v:shape>
          <o:OLEObject Type="Embed" ProgID="Equation.DSMT4" ShapeID="_x0000_i1544" DrawAspect="Content" ObjectID="_1796840608" r:id="rId859"/>
        </w:object>
      </w:r>
      <w:r w:rsidRPr="00330A7E">
        <w:rPr>
          <w:rFonts w:ascii="Times New Roman" w:eastAsia="Calibri" w:hAnsi="Times New Roman" w:cs="Times New Roman"/>
          <w:bCs/>
          <w:sz w:val="24"/>
          <w:szCs w:val="24"/>
          <w:lang w:val="vi-VN"/>
        </w:rPr>
        <w:t xml:space="preserve"> </w:t>
      </w:r>
      <w:r w:rsidRPr="00330A7E">
        <w:rPr>
          <w:rFonts w:ascii="Times New Roman" w:eastAsia="Calibri" w:hAnsi="Times New Roman" w:cs="Times New Roman"/>
          <w:bCs/>
          <w:sz w:val="24"/>
          <w:szCs w:val="24"/>
        </w:rPr>
        <w:t>giờ.</w:t>
      </w:r>
    </w:p>
    <w:p w14:paraId="49A4836F" w14:textId="77777777" w:rsidR="00ED397D" w:rsidRPr="00330A7E" w:rsidRDefault="00ED397D" w:rsidP="00330A7E">
      <w:pPr>
        <w:spacing w:before="120" w:after="240"/>
        <w:ind w:left="992" w:hanging="992"/>
        <w:rPr>
          <w:rFonts w:ascii="Times New Roman" w:hAnsi="Times New Roman" w:cs="Times New Roman"/>
          <w:sz w:val="24"/>
          <w:szCs w:val="24"/>
          <w:lang w:val="it-IT"/>
        </w:rPr>
      </w:pPr>
      <w:r w:rsidRPr="00330A7E">
        <w:rPr>
          <w:rFonts w:ascii="Times New Roman" w:hAnsi="Times New Roman" w:cs="Times New Roman"/>
          <w:b/>
          <w:bCs/>
          <w:color w:val="0033CC"/>
          <w:sz w:val="24"/>
          <w:szCs w:val="24"/>
          <w:lang w:val="it-IT"/>
        </w:rPr>
        <w:t>PHẦN II. Câu trắc nghiệm đúng sai.</w:t>
      </w:r>
      <w:r w:rsidRPr="00330A7E">
        <w:rPr>
          <w:rFonts w:ascii="Times New Roman" w:hAnsi="Times New Roman" w:cs="Times New Roman"/>
          <w:color w:val="0033CC"/>
          <w:sz w:val="24"/>
          <w:szCs w:val="24"/>
          <w:lang w:val="it-IT"/>
        </w:rPr>
        <w:t xml:space="preserve"> </w:t>
      </w:r>
      <w:r w:rsidRPr="00330A7E">
        <w:rPr>
          <w:rFonts w:ascii="Times New Roman" w:hAnsi="Times New Roman" w:cs="Times New Roman"/>
          <w:sz w:val="24"/>
          <w:szCs w:val="24"/>
          <w:lang w:val="it-IT"/>
        </w:rPr>
        <w:t xml:space="preserve">Thí sinh trả lời từ câu 1 đến câu 4. Trong mỗi </w:t>
      </w:r>
      <w:r w:rsidRPr="00330A7E">
        <w:rPr>
          <w:rFonts w:ascii="Times New Roman" w:hAnsi="Times New Roman" w:cs="Times New Roman"/>
          <w:b/>
          <w:bCs/>
          <w:sz w:val="24"/>
          <w:szCs w:val="24"/>
          <w:lang w:val="it-IT"/>
        </w:rPr>
        <w:t>ý a), b), c), d)</w:t>
      </w:r>
      <w:r w:rsidRPr="00330A7E">
        <w:rPr>
          <w:rFonts w:ascii="Times New Roman" w:hAnsi="Times New Roman" w:cs="Times New Roman"/>
          <w:sz w:val="24"/>
          <w:szCs w:val="24"/>
          <w:lang w:val="it-IT"/>
        </w:rPr>
        <w:t xml:space="preserve"> ở mỗi câu, thí sinh chọn đúng hoặc sai.</w:t>
      </w:r>
    </w:p>
    <w:p w14:paraId="4753205A" w14:textId="77777777" w:rsidR="00ED397D" w:rsidRPr="00330A7E" w:rsidRDefault="00ED397D" w:rsidP="000E1E56">
      <w:pPr>
        <w:pStyle w:val="ListParagraph"/>
        <w:numPr>
          <w:ilvl w:val="0"/>
          <w:numId w:val="17"/>
        </w:numPr>
        <w:tabs>
          <w:tab w:val="left" w:pos="992"/>
        </w:tabs>
        <w:spacing w:before="120" w:line="276" w:lineRule="auto"/>
        <w:rPr>
          <w:rFonts w:ascii="Times New Roman" w:eastAsia="Calibri" w:hAnsi="Times New Roman" w:cs="Times New Roman"/>
          <w:b/>
          <w:sz w:val="24"/>
          <w:szCs w:val="24"/>
          <w:lang w:val="it-IT"/>
        </w:rPr>
      </w:pPr>
      <w:r w:rsidRPr="00330A7E">
        <w:rPr>
          <w:rFonts w:ascii="Times New Roman" w:eastAsia="Calibri" w:hAnsi="Times New Roman" w:cs="Times New Roman"/>
          <w:sz w:val="24"/>
          <w:szCs w:val="24"/>
          <w:lang w:val="it-IT"/>
        </w:rPr>
        <w:t xml:space="preserve">Trong không gian </w:t>
      </w:r>
      <w:r w:rsidRPr="00330A7E">
        <w:rPr>
          <w:rFonts w:ascii="Times New Roman" w:hAnsi="Times New Roman" w:cs="Times New Roman"/>
          <w:position w:val="-10"/>
          <w:sz w:val="24"/>
          <w:szCs w:val="24"/>
        </w:rPr>
        <w:object w:dxaOrig="620" w:dyaOrig="320" w14:anchorId="119345ED">
          <v:shape id="_x0000_i1545" type="#_x0000_t75" style="width:32.25pt;height:16.5pt" o:ole="">
            <v:imagedata r:id="rId860" o:title=""/>
          </v:shape>
          <o:OLEObject Type="Embed" ProgID="Equation.DSMT4" ShapeID="_x0000_i1545" DrawAspect="Content" ObjectID="_1796840609" r:id="rId861"/>
        </w:object>
      </w:r>
      <w:r w:rsidRPr="00330A7E">
        <w:rPr>
          <w:rFonts w:ascii="Times New Roman" w:eastAsia="Calibri" w:hAnsi="Times New Roman" w:cs="Times New Roman"/>
          <w:sz w:val="24"/>
          <w:szCs w:val="24"/>
          <w:lang w:val="it-IT"/>
        </w:rPr>
        <w:t xml:space="preserve"> </w:t>
      </w:r>
      <w:r w:rsidRPr="00330A7E">
        <w:rPr>
          <w:rFonts w:ascii="Times New Roman" w:hAnsi="Times New Roman" w:cs="Times New Roman"/>
          <w:position w:val="-14"/>
          <w:sz w:val="24"/>
          <w:szCs w:val="24"/>
        </w:rPr>
        <w:object w:dxaOrig="420" w:dyaOrig="400" w14:anchorId="59EE4E91">
          <v:shape id="_x0000_i1546" type="#_x0000_t75" style="width:21pt;height:19.5pt" o:ole="">
            <v:imagedata r:id="rId862" o:title=""/>
          </v:shape>
          <o:OLEObject Type="Embed" ProgID="Equation.DSMT4" ShapeID="_x0000_i1546" DrawAspect="Content" ObjectID="_1796840610" r:id="rId863"/>
        </w:object>
      </w:r>
      <w:r w:rsidRPr="00330A7E">
        <w:rPr>
          <w:rFonts w:ascii="Times New Roman" w:eastAsia="Times New Roman" w:hAnsi="Times New Roman" w:cs="Times New Roman"/>
          <w:sz w:val="24"/>
          <w:szCs w:val="24"/>
          <w:lang w:val="it-IT"/>
        </w:rPr>
        <w:t xml:space="preserve"> là mặt phẳng </w:t>
      </w:r>
      <w:r w:rsidRPr="00330A7E">
        <w:rPr>
          <w:rFonts w:ascii="Times New Roman" w:eastAsia="Calibri" w:hAnsi="Times New Roman" w:cs="Times New Roman"/>
          <w:sz w:val="24"/>
          <w:szCs w:val="24"/>
          <w:lang w:val="it-IT"/>
        </w:rPr>
        <w:t xml:space="preserve">qua </w:t>
      </w:r>
      <w:r w:rsidRPr="00330A7E">
        <w:rPr>
          <w:rFonts w:ascii="Times New Roman" w:hAnsi="Times New Roman" w:cs="Times New Roman"/>
          <w:position w:val="-14"/>
          <w:sz w:val="24"/>
          <w:szCs w:val="24"/>
        </w:rPr>
        <w:object w:dxaOrig="1066" w:dyaOrig="411" w14:anchorId="2648F6BB">
          <v:shape id="_x0000_i1547" type="#_x0000_t75" style="width:53.25pt;height:20.25pt" o:ole="">
            <v:imagedata r:id="rId864" o:title=""/>
          </v:shape>
          <o:OLEObject Type="Embed" ProgID="Equation.DSMT4" ShapeID="_x0000_i1547" DrawAspect="Content" ObjectID="_1796840611" r:id="rId865"/>
        </w:object>
      </w:r>
      <w:r w:rsidRPr="00330A7E">
        <w:rPr>
          <w:rFonts w:ascii="Times New Roman" w:eastAsia="Calibri" w:hAnsi="Times New Roman" w:cs="Times New Roman"/>
          <w:sz w:val="24"/>
          <w:szCs w:val="24"/>
          <w:lang w:val="it-IT"/>
        </w:rPr>
        <w:t xml:space="preserve"> và song song với </w:t>
      </w:r>
      <w:r w:rsidRPr="00330A7E">
        <w:rPr>
          <w:rFonts w:ascii="Times New Roman" w:hAnsi="Times New Roman" w:cs="Times New Roman"/>
          <w:position w:val="-14"/>
          <w:sz w:val="24"/>
          <w:szCs w:val="24"/>
        </w:rPr>
        <w:object w:dxaOrig="1860" w:dyaOrig="400" w14:anchorId="582E268B">
          <v:shape id="_x0000_i1548" type="#_x0000_t75" style="width:93pt;height:19.5pt" o:ole="">
            <v:imagedata r:id="rId866" o:title=""/>
          </v:shape>
          <o:OLEObject Type="Embed" ProgID="Equation.DSMT4" ShapeID="_x0000_i1548" DrawAspect="Content" ObjectID="_1796840612" r:id="rId867"/>
        </w:object>
      </w:r>
      <w:r w:rsidRPr="00330A7E">
        <w:rPr>
          <w:rFonts w:ascii="Times New Roman" w:eastAsia="Calibri" w:hAnsi="Times New Roman" w:cs="Times New Roman"/>
          <w:sz w:val="24"/>
          <w:szCs w:val="24"/>
          <w:lang w:val="it-IT"/>
        </w:rPr>
        <w:t>.</w:t>
      </w:r>
      <w:r w:rsidRPr="00330A7E">
        <w:rPr>
          <w:rFonts w:ascii="Times New Roman" w:eastAsia="Times New Roman" w:hAnsi="Times New Roman" w:cs="Times New Roman"/>
          <w:sz w:val="24"/>
          <w:szCs w:val="24"/>
          <w:lang w:val="it-IT"/>
        </w:rPr>
        <w:t xml:space="preserve"> Các khẳng định sau đúng hay sai?</w:t>
      </w:r>
    </w:p>
    <w:p w14:paraId="5B0CF8A2" w14:textId="77777777" w:rsidR="00ED397D" w:rsidRPr="00330A7E" w:rsidRDefault="00ED397D" w:rsidP="00330A7E">
      <w:pPr>
        <w:pStyle w:val="ListParagraph"/>
        <w:spacing w:line="276" w:lineRule="auto"/>
        <w:ind w:left="992"/>
        <w:rPr>
          <w:rFonts w:ascii="Times New Roman" w:eastAsia="Calibri" w:hAnsi="Times New Roman" w:cs="Times New Roman"/>
          <w:b/>
          <w:sz w:val="24"/>
          <w:szCs w:val="24"/>
          <w:lang w:val="it-IT"/>
        </w:rPr>
      </w:pPr>
      <w:r w:rsidRPr="00330A7E">
        <w:rPr>
          <w:rFonts w:ascii="Times New Roman" w:eastAsia="Calibri" w:hAnsi="Times New Roman" w:cs="Times New Roman"/>
          <w:b/>
          <w:bCs/>
          <w:sz w:val="24"/>
          <w:szCs w:val="24"/>
          <w:lang w:val="it-IT"/>
        </w:rPr>
        <w:t>a)</w:t>
      </w:r>
      <w:r w:rsidRPr="00330A7E">
        <w:rPr>
          <w:rFonts w:ascii="Times New Roman" w:eastAsia="Calibri" w:hAnsi="Times New Roman" w:cs="Times New Roman"/>
          <w:sz w:val="24"/>
          <w:szCs w:val="24"/>
          <w:lang w:val="it-IT"/>
        </w:rPr>
        <w:t xml:space="preserve"> Một vectơ pháp tuyến của mặt phẳng </w:t>
      </w:r>
      <w:r w:rsidRPr="00330A7E">
        <w:rPr>
          <w:rFonts w:ascii="Times New Roman" w:hAnsi="Times New Roman" w:cs="Times New Roman"/>
          <w:position w:val="-14"/>
          <w:sz w:val="24"/>
          <w:szCs w:val="24"/>
        </w:rPr>
        <w:object w:dxaOrig="420" w:dyaOrig="400" w14:anchorId="7D898EB0">
          <v:shape id="_x0000_i1549" type="#_x0000_t75" style="width:21pt;height:19.5pt" o:ole="">
            <v:imagedata r:id="rId868" o:title=""/>
          </v:shape>
          <o:OLEObject Type="Embed" ProgID="Equation.DSMT4" ShapeID="_x0000_i1549" DrawAspect="Content" ObjectID="_1796840613" r:id="rId869"/>
        </w:object>
      </w:r>
      <w:r w:rsidRPr="00330A7E">
        <w:rPr>
          <w:rFonts w:ascii="Times New Roman" w:eastAsia="Calibri" w:hAnsi="Times New Roman" w:cs="Times New Roman"/>
          <w:sz w:val="24"/>
          <w:szCs w:val="24"/>
          <w:lang w:val="it-IT"/>
        </w:rPr>
        <w:t xml:space="preserve"> là </w:t>
      </w:r>
      <w:r w:rsidRPr="00330A7E">
        <w:rPr>
          <w:rFonts w:ascii="Times New Roman" w:hAnsi="Times New Roman" w:cs="Times New Roman"/>
          <w:position w:val="-14"/>
          <w:sz w:val="24"/>
          <w:szCs w:val="24"/>
        </w:rPr>
        <w:object w:dxaOrig="1280" w:dyaOrig="420" w14:anchorId="2134013B">
          <v:shape id="_x0000_i1550" type="#_x0000_t75" style="width:65.25pt;height:21pt" o:ole="">
            <v:imagedata r:id="rId870" o:title=""/>
          </v:shape>
          <o:OLEObject Type="Embed" ProgID="Equation.DSMT4" ShapeID="_x0000_i1550" DrawAspect="Content" ObjectID="_1796840614" r:id="rId871"/>
        </w:object>
      </w:r>
      <w:r w:rsidRPr="00330A7E">
        <w:rPr>
          <w:rFonts w:ascii="Times New Roman" w:eastAsia="Calibri" w:hAnsi="Times New Roman" w:cs="Times New Roman"/>
          <w:sz w:val="24"/>
          <w:szCs w:val="24"/>
          <w:lang w:val="it-IT"/>
        </w:rPr>
        <w:t>.</w:t>
      </w:r>
    </w:p>
    <w:p w14:paraId="1BAB33D3" w14:textId="77777777" w:rsidR="00ED397D" w:rsidRPr="00330A7E" w:rsidRDefault="00ED397D" w:rsidP="00330A7E">
      <w:pPr>
        <w:pStyle w:val="ListParagraph"/>
        <w:spacing w:line="276" w:lineRule="auto"/>
        <w:ind w:left="992"/>
        <w:rPr>
          <w:rFonts w:ascii="Times New Roman" w:eastAsia="Times New Roman" w:hAnsi="Times New Roman" w:cs="Times New Roman"/>
          <w:b/>
          <w:sz w:val="24"/>
          <w:szCs w:val="24"/>
          <w:lang w:val="it-IT"/>
        </w:rPr>
      </w:pPr>
      <w:r w:rsidRPr="00330A7E">
        <w:rPr>
          <w:rFonts w:ascii="Times New Roman" w:eastAsia="Calibri" w:hAnsi="Times New Roman" w:cs="Times New Roman"/>
          <w:b/>
          <w:bCs/>
          <w:sz w:val="24"/>
          <w:szCs w:val="24"/>
          <w:lang w:val="it-IT"/>
        </w:rPr>
        <w:t>b)</w:t>
      </w:r>
      <w:r w:rsidRPr="00330A7E">
        <w:rPr>
          <w:rFonts w:ascii="Times New Roman" w:eastAsia="Calibri" w:hAnsi="Times New Roman" w:cs="Times New Roman"/>
          <w:sz w:val="24"/>
          <w:szCs w:val="24"/>
          <w:lang w:val="it-IT"/>
        </w:rPr>
        <w:t xml:space="preserve"> Phương trình mặt phẳng </w:t>
      </w:r>
      <w:r w:rsidRPr="00330A7E">
        <w:rPr>
          <w:rFonts w:ascii="Times New Roman" w:hAnsi="Times New Roman" w:cs="Times New Roman"/>
          <w:position w:val="-14"/>
          <w:sz w:val="24"/>
          <w:szCs w:val="24"/>
        </w:rPr>
        <w:object w:dxaOrig="420" w:dyaOrig="400" w14:anchorId="632001AF">
          <v:shape id="_x0000_i1551" type="#_x0000_t75" style="width:21pt;height:19.5pt" o:ole="">
            <v:imagedata r:id="rId862" o:title=""/>
          </v:shape>
          <o:OLEObject Type="Embed" ProgID="Equation.DSMT4" ShapeID="_x0000_i1551" DrawAspect="Content" ObjectID="_1796840615" r:id="rId872"/>
        </w:object>
      </w:r>
      <w:r w:rsidRPr="00330A7E">
        <w:rPr>
          <w:rFonts w:ascii="Times New Roman" w:eastAsia="Calibri" w:hAnsi="Times New Roman" w:cs="Times New Roman"/>
          <w:sz w:val="24"/>
          <w:szCs w:val="24"/>
          <w:lang w:val="it-IT"/>
        </w:rPr>
        <w:t xml:space="preserve">là </w:t>
      </w:r>
      <w:r w:rsidRPr="00330A7E">
        <w:rPr>
          <w:rFonts w:ascii="Times New Roman" w:hAnsi="Times New Roman" w:cs="Times New Roman"/>
          <w:position w:val="-10"/>
          <w:sz w:val="24"/>
          <w:szCs w:val="24"/>
        </w:rPr>
        <w:object w:dxaOrig="1680" w:dyaOrig="320" w14:anchorId="5DED7AD4">
          <v:shape id="_x0000_i1552" type="#_x0000_t75" style="width:84.75pt;height:16.5pt" o:ole="">
            <v:imagedata r:id="rId873" o:title=""/>
          </v:shape>
          <o:OLEObject Type="Embed" ProgID="Equation.DSMT4" ShapeID="_x0000_i1552" DrawAspect="Content" ObjectID="_1796840616" r:id="rId874"/>
        </w:object>
      </w:r>
      <w:r w:rsidRPr="00330A7E">
        <w:rPr>
          <w:rFonts w:ascii="Times New Roman" w:hAnsi="Times New Roman" w:cs="Times New Roman"/>
          <w:sz w:val="24"/>
          <w:szCs w:val="24"/>
          <w:lang w:val="it-IT"/>
        </w:rPr>
        <w:t>.</w:t>
      </w:r>
    </w:p>
    <w:p w14:paraId="11EFD862" w14:textId="77777777" w:rsidR="00ED397D" w:rsidRPr="00330A7E" w:rsidRDefault="00ED397D" w:rsidP="00330A7E">
      <w:pPr>
        <w:pStyle w:val="ListParagraph"/>
        <w:spacing w:line="276" w:lineRule="auto"/>
        <w:ind w:left="992"/>
        <w:rPr>
          <w:rFonts w:ascii="Times New Roman" w:eastAsia="Times New Roman" w:hAnsi="Times New Roman" w:cs="Times New Roman"/>
          <w:b/>
          <w:sz w:val="24"/>
          <w:szCs w:val="24"/>
          <w:lang w:val="it-IT"/>
        </w:rPr>
      </w:pPr>
      <w:r w:rsidRPr="00330A7E">
        <w:rPr>
          <w:rFonts w:ascii="Times New Roman" w:eastAsia="Times New Roman" w:hAnsi="Times New Roman" w:cs="Times New Roman"/>
          <w:b/>
          <w:bCs/>
          <w:sz w:val="24"/>
          <w:szCs w:val="24"/>
          <w:lang w:val="it-IT"/>
        </w:rPr>
        <w:t>c)</w:t>
      </w:r>
      <w:r w:rsidRPr="00330A7E">
        <w:rPr>
          <w:rFonts w:ascii="Times New Roman" w:eastAsia="Times New Roman" w:hAnsi="Times New Roman" w:cs="Times New Roman"/>
          <w:sz w:val="24"/>
          <w:szCs w:val="24"/>
          <w:lang w:val="it-IT"/>
        </w:rPr>
        <w:t xml:space="preserve"> Khoảng cách từ gốc tọa độ </w:t>
      </w:r>
      <w:r w:rsidRPr="00330A7E">
        <w:rPr>
          <w:rFonts w:ascii="Times New Roman" w:hAnsi="Times New Roman" w:cs="Times New Roman"/>
          <w:position w:val="-6"/>
          <w:sz w:val="24"/>
          <w:szCs w:val="24"/>
        </w:rPr>
        <w:object w:dxaOrig="240" w:dyaOrig="279" w14:anchorId="7A8DF233">
          <v:shape id="_x0000_i1553" type="#_x0000_t75" style="width:12.75pt;height:13.5pt" o:ole="">
            <v:imagedata r:id="rId875" o:title=""/>
          </v:shape>
          <o:OLEObject Type="Embed" ProgID="Equation.DSMT4" ShapeID="_x0000_i1553" DrawAspect="Content" ObjectID="_1796840617" r:id="rId876"/>
        </w:object>
      </w:r>
      <w:r w:rsidRPr="00330A7E">
        <w:rPr>
          <w:rFonts w:ascii="Times New Roman" w:eastAsia="Times New Roman" w:hAnsi="Times New Roman" w:cs="Times New Roman"/>
          <w:sz w:val="24"/>
          <w:szCs w:val="24"/>
          <w:lang w:val="it-IT"/>
        </w:rPr>
        <w:t xml:space="preserve"> đến mặt phẳng </w:t>
      </w:r>
      <w:r w:rsidRPr="00330A7E">
        <w:rPr>
          <w:rFonts w:ascii="Times New Roman" w:hAnsi="Times New Roman" w:cs="Times New Roman"/>
          <w:position w:val="-14"/>
          <w:sz w:val="24"/>
          <w:szCs w:val="24"/>
        </w:rPr>
        <w:object w:dxaOrig="420" w:dyaOrig="400" w14:anchorId="329190E7">
          <v:shape id="_x0000_i1554" type="#_x0000_t75" style="width:21pt;height:19.5pt" o:ole="">
            <v:imagedata r:id="rId862" o:title=""/>
          </v:shape>
          <o:OLEObject Type="Embed" ProgID="Equation.DSMT4" ShapeID="_x0000_i1554" DrawAspect="Content" ObjectID="_1796840618" r:id="rId877"/>
        </w:object>
      </w:r>
      <w:r w:rsidRPr="00330A7E">
        <w:rPr>
          <w:rFonts w:ascii="Times New Roman" w:eastAsia="Times New Roman" w:hAnsi="Times New Roman" w:cs="Times New Roman"/>
          <w:sz w:val="24"/>
          <w:szCs w:val="24"/>
          <w:lang w:val="it-IT"/>
        </w:rPr>
        <w:t xml:space="preserve">bằng </w:t>
      </w:r>
      <w:r w:rsidRPr="00330A7E">
        <w:rPr>
          <w:rFonts w:ascii="Times New Roman" w:hAnsi="Times New Roman" w:cs="Times New Roman"/>
          <w:bCs/>
          <w:position w:val="-24"/>
          <w:sz w:val="24"/>
          <w:szCs w:val="24"/>
        </w:rPr>
        <w:object w:dxaOrig="240" w:dyaOrig="620" w14:anchorId="1570C9DC">
          <v:shape id="_x0000_i1555" type="#_x0000_t75" style="width:12.75pt;height:32.25pt" o:ole="">
            <v:imagedata r:id="rId878" o:title=""/>
          </v:shape>
          <o:OLEObject Type="Embed" ProgID="Equation.DSMT4" ShapeID="_x0000_i1555" DrawAspect="Content" ObjectID="_1796840619" r:id="rId879"/>
        </w:object>
      </w:r>
      <w:r w:rsidRPr="00330A7E">
        <w:rPr>
          <w:rFonts w:ascii="Times New Roman" w:hAnsi="Times New Roman" w:cs="Times New Roman"/>
          <w:bCs/>
          <w:sz w:val="24"/>
          <w:szCs w:val="24"/>
          <w:lang w:val="it-IT"/>
        </w:rPr>
        <w:t>.</w:t>
      </w:r>
    </w:p>
    <w:p w14:paraId="394CD9F4" w14:textId="77777777" w:rsidR="00ED397D" w:rsidRPr="00330A7E" w:rsidRDefault="00ED397D" w:rsidP="00330A7E">
      <w:pPr>
        <w:pStyle w:val="ListParagraph"/>
        <w:spacing w:line="276" w:lineRule="auto"/>
        <w:ind w:left="992"/>
        <w:rPr>
          <w:rFonts w:ascii="Times New Roman" w:hAnsi="Times New Roman" w:cs="Times New Roman"/>
          <w:bCs/>
          <w:sz w:val="24"/>
          <w:szCs w:val="24"/>
          <w:lang w:val="it-IT"/>
        </w:rPr>
      </w:pPr>
      <w:r w:rsidRPr="00330A7E">
        <w:rPr>
          <w:rFonts w:ascii="Times New Roman" w:eastAsia="Times New Roman" w:hAnsi="Times New Roman" w:cs="Times New Roman"/>
          <w:b/>
          <w:bCs/>
          <w:sz w:val="24"/>
          <w:szCs w:val="24"/>
          <w:lang w:val="it-IT"/>
        </w:rPr>
        <w:t>d)</w:t>
      </w:r>
      <w:r w:rsidRPr="00330A7E">
        <w:rPr>
          <w:rFonts w:ascii="Times New Roman" w:eastAsia="Times New Roman" w:hAnsi="Times New Roman" w:cs="Times New Roman"/>
          <w:sz w:val="24"/>
          <w:szCs w:val="24"/>
          <w:lang w:val="it-IT"/>
        </w:rPr>
        <w:t xml:space="preserve"> Cosin góc giữa mặt </w:t>
      </w:r>
      <w:r w:rsidRPr="00330A7E">
        <w:rPr>
          <w:rFonts w:ascii="Times New Roman" w:hAnsi="Times New Roman" w:cs="Times New Roman"/>
          <w:position w:val="-14"/>
          <w:sz w:val="24"/>
          <w:szCs w:val="24"/>
        </w:rPr>
        <w:object w:dxaOrig="420" w:dyaOrig="400" w14:anchorId="22FCAB88">
          <v:shape id="_x0000_i1556" type="#_x0000_t75" style="width:21pt;height:19.5pt" o:ole="">
            <v:imagedata r:id="rId862" o:title=""/>
          </v:shape>
          <o:OLEObject Type="Embed" ProgID="Equation.DSMT4" ShapeID="_x0000_i1556" DrawAspect="Content" ObjectID="_1796840620" r:id="rId880"/>
        </w:object>
      </w:r>
      <w:r w:rsidRPr="00330A7E">
        <w:rPr>
          <w:rFonts w:ascii="Times New Roman" w:hAnsi="Times New Roman" w:cs="Times New Roman"/>
          <w:sz w:val="24"/>
          <w:szCs w:val="24"/>
          <w:lang w:val="it-IT"/>
        </w:rPr>
        <w:t xml:space="preserve">và </w:t>
      </w:r>
      <w:r w:rsidRPr="00330A7E">
        <w:rPr>
          <w:rFonts w:ascii="Times New Roman" w:hAnsi="Times New Roman" w:cs="Times New Roman"/>
          <w:position w:val="-14"/>
          <w:sz w:val="24"/>
          <w:szCs w:val="24"/>
        </w:rPr>
        <w:object w:dxaOrig="639" w:dyaOrig="400" w14:anchorId="524D3322">
          <v:shape id="_x0000_i1557" type="#_x0000_t75" style="width:32.25pt;height:19.5pt" o:ole="">
            <v:imagedata r:id="rId881" o:title=""/>
          </v:shape>
          <o:OLEObject Type="Embed" ProgID="Equation.DSMT4" ShapeID="_x0000_i1557" DrawAspect="Content" ObjectID="_1796840621" r:id="rId882"/>
        </w:object>
      </w:r>
      <w:r w:rsidRPr="00330A7E">
        <w:rPr>
          <w:rFonts w:ascii="Times New Roman" w:hAnsi="Times New Roman" w:cs="Times New Roman"/>
          <w:sz w:val="24"/>
          <w:szCs w:val="24"/>
          <w:lang w:val="it-IT"/>
        </w:rPr>
        <w:t xml:space="preserve">bằng </w:t>
      </w:r>
      <w:r w:rsidRPr="00330A7E">
        <w:rPr>
          <w:rFonts w:ascii="Times New Roman" w:hAnsi="Times New Roman" w:cs="Times New Roman"/>
          <w:bCs/>
          <w:position w:val="-24"/>
          <w:sz w:val="24"/>
          <w:szCs w:val="24"/>
        </w:rPr>
        <w:object w:dxaOrig="400" w:dyaOrig="680" w14:anchorId="76AF7810">
          <v:shape id="_x0000_i1558" type="#_x0000_t75" style="width:19.5pt;height:33.75pt" o:ole="">
            <v:imagedata r:id="rId883" o:title=""/>
          </v:shape>
          <o:OLEObject Type="Embed" ProgID="Equation.DSMT4" ShapeID="_x0000_i1558" DrawAspect="Content" ObjectID="_1796840622" r:id="rId884"/>
        </w:object>
      </w:r>
      <w:r w:rsidRPr="00330A7E">
        <w:rPr>
          <w:rFonts w:ascii="Times New Roman" w:hAnsi="Times New Roman" w:cs="Times New Roman"/>
          <w:bCs/>
          <w:sz w:val="24"/>
          <w:szCs w:val="24"/>
          <w:lang w:val="it-IT"/>
        </w:rPr>
        <w:t>.</w:t>
      </w:r>
    </w:p>
    <w:p w14:paraId="545241E0" w14:textId="77777777" w:rsidR="00ED397D" w:rsidRPr="00330A7E" w:rsidRDefault="00ED397D" w:rsidP="000E1E56">
      <w:pPr>
        <w:pStyle w:val="ListParagraph"/>
        <w:numPr>
          <w:ilvl w:val="0"/>
          <w:numId w:val="17"/>
        </w:numPr>
        <w:tabs>
          <w:tab w:val="left" w:pos="992"/>
        </w:tabs>
        <w:spacing w:before="120" w:line="276" w:lineRule="auto"/>
        <w:rPr>
          <w:rFonts w:ascii="Times New Roman" w:hAnsi="Times New Roman" w:cs="Times New Roman"/>
          <w:sz w:val="24"/>
          <w:szCs w:val="24"/>
          <w:lang w:val="vi-VN"/>
        </w:rPr>
      </w:pPr>
      <w:r w:rsidRPr="00330A7E">
        <w:rPr>
          <w:rFonts w:ascii="Times New Roman" w:hAnsi="Times New Roman" w:cs="Times New Roman"/>
          <w:sz w:val="24"/>
          <w:szCs w:val="24"/>
          <w:lang w:val="sv-SE"/>
        </w:rPr>
        <w:t xml:space="preserve">Cho hàm số </w:t>
      </w:r>
      <w:r w:rsidRPr="00330A7E">
        <w:rPr>
          <w:rFonts w:ascii="Times New Roman" w:hAnsi="Times New Roman" w:cs="Times New Roman"/>
          <w:position w:val="-14"/>
          <w:sz w:val="24"/>
          <w:szCs w:val="24"/>
        </w:rPr>
        <w:object w:dxaOrig="1900" w:dyaOrig="400" w14:anchorId="449E006A">
          <v:shape id="_x0000_i1559" type="#_x0000_t75" style="width:95.25pt;height:19.5pt" o:ole="">
            <v:imagedata r:id="rId885" o:title=""/>
          </v:shape>
          <o:OLEObject Type="Embed" ProgID="Equation.DSMT4" ShapeID="_x0000_i1559" DrawAspect="Content" ObjectID="_1796840623" r:id="rId886"/>
        </w:object>
      </w:r>
      <w:r w:rsidRPr="00330A7E">
        <w:rPr>
          <w:rFonts w:ascii="Times New Roman" w:hAnsi="Times New Roman" w:cs="Times New Roman"/>
          <w:sz w:val="24"/>
          <w:szCs w:val="24"/>
          <w:lang w:val="sv-SE"/>
        </w:rPr>
        <w:t>.</w:t>
      </w:r>
    </w:p>
    <w:tbl>
      <w:tblPr>
        <w:tblStyle w:val="TableGrid"/>
        <w:tblW w:w="9537"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7"/>
        <w:gridCol w:w="3330"/>
      </w:tblGrid>
      <w:tr w:rsidR="00ED397D" w:rsidRPr="00330A7E" w14:paraId="203A8068" w14:textId="77777777" w:rsidTr="00330A7E">
        <w:tc>
          <w:tcPr>
            <w:tcW w:w="6207" w:type="dxa"/>
          </w:tcPr>
          <w:p w14:paraId="72B61F37" w14:textId="77777777" w:rsidR="00ED397D" w:rsidRPr="00330A7E" w:rsidRDefault="00ED397D" w:rsidP="00330A7E">
            <w:pPr>
              <w:spacing w:line="276" w:lineRule="auto"/>
              <w:ind w:hanging="360"/>
              <w:rPr>
                <w:rFonts w:ascii="Times New Roman" w:hAnsi="Times New Roman" w:cs="Times New Roman"/>
                <w:sz w:val="24"/>
                <w:szCs w:val="24"/>
                <w:lang w:val="vi-VN"/>
              </w:rPr>
            </w:pPr>
            <w:r w:rsidRPr="00330A7E">
              <w:rPr>
                <w:rFonts w:ascii="Times New Roman" w:hAnsi="Times New Roman" w:cs="Times New Roman"/>
                <w:b/>
                <w:bCs/>
                <w:sz w:val="24"/>
                <w:szCs w:val="24"/>
                <w:lang w:val="vi-VN"/>
              </w:rPr>
              <w:t xml:space="preserve">a) </w:t>
            </w:r>
            <w:r w:rsidRPr="00330A7E">
              <w:rPr>
                <w:rFonts w:ascii="Times New Roman" w:hAnsi="Times New Roman" w:cs="Times New Roman"/>
                <w:sz w:val="24"/>
                <w:szCs w:val="24"/>
                <w:lang w:val="vi-VN"/>
              </w:rPr>
              <w:t>Hàm số đã cho có đồ thị như hình vẽ bên.</w:t>
            </w:r>
          </w:p>
          <w:p w14:paraId="4FD86FF3" w14:textId="77777777" w:rsidR="00ED397D" w:rsidRPr="00330A7E" w:rsidRDefault="00ED397D" w:rsidP="00330A7E">
            <w:pPr>
              <w:spacing w:line="276" w:lineRule="auto"/>
              <w:ind w:hanging="360"/>
              <w:rPr>
                <w:rFonts w:ascii="Times New Roman" w:hAnsi="Times New Roman" w:cs="Times New Roman"/>
                <w:sz w:val="24"/>
                <w:szCs w:val="24"/>
              </w:rPr>
            </w:pPr>
            <w:r w:rsidRPr="00330A7E">
              <w:rPr>
                <w:rFonts w:ascii="Times New Roman" w:hAnsi="Times New Roman" w:cs="Times New Roman"/>
                <w:b/>
                <w:bCs/>
                <w:sz w:val="24"/>
                <w:szCs w:val="24"/>
              </w:rPr>
              <w:t xml:space="preserve">b) </w:t>
            </w:r>
            <w:r w:rsidRPr="00330A7E">
              <w:rPr>
                <w:rFonts w:ascii="Times New Roman" w:eastAsiaTheme="minorEastAsia" w:hAnsi="Times New Roman" w:cs="Times New Roman"/>
                <w:sz w:val="24"/>
                <w:szCs w:val="24"/>
                <w:lang w:eastAsia="ja-JP"/>
              </w:rPr>
              <w:object w:dxaOrig="2540" w:dyaOrig="499" w14:anchorId="7C82AD0F">
                <v:shape id="_x0000_i1560" type="#_x0000_t75" style="width:127.5pt;height:24.75pt" o:ole="">
                  <v:imagedata r:id="rId887" o:title=""/>
                </v:shape>
                <o:OLEObject Type="Embed" ProgID="Equation.DSMT4" ShapeID="_x0000_i1560" DrawAspect="Content" ObjectID="_1796840624" r:id="rId888"/>
              </w:object>
            </w:r>
            <w:r w:rsidRPr="00330A7E">
              <w:rPr>
                <w:rFonts w:ascii="Times New Roman" w:hAnsi="Times New Roman" w:cs="Times New Roman"/>
                <w:sz w:val="24"/>
                <w:szCs w:val="24"/>
              </w:rPr>
              <w:t>.</w:t>
            </w:r>
          </w:p>
          <w:p w14:paraId="3D4B9791" w14:textId="77777777" w:rsidR="00ED397D" w:rsidRPr="00330A7E" w:rsidRDefault="00ED397D" w:rsidP="00330A7E">
            <w:pPr>
              <w:spacing w:line="276" w:lineRule="auto"/>
              <w:ind w:hanging="360"/>
              <w:rPr>
                <w:rFonts w:ascii="Times New Roman" w:hAnsi="Times New Roman" w:cs="Times New Roman"/>
                <w:sz w:val="24"/>
                <w:szCs w:val="24"/>
                <w:lang w:val="vi-VN"/>
              </w:rPr>
            </w:pPr>
            <w:r w:rsidRPr="00330A7E">
              <w:rPr>
                <w:rFonts w:ascii="Times New Roman" w:hAnsi="Times New Roman" w:cs="Times New Roman"/>
                <w:b/>
                <w:bCs/>
                <w:sz w:val="24"/>
                <w:szCs w:val="24"/>
                <w:lang w:val="vi-VN"/>
              </w:rPr>
              <w:t xml:space="preserve">c) </w:t>
            </w:r>
            <w:r w:rsidRPr="00330A7E">
              <w:rPr>
                <w:rFonts w:ascii="Times New Roman" w:hAnsi="Times New Roman" w:cs="Times New Roman"/>
                <w:sz w:val="24"/>
                <w:szCs w:val="24"/>
                <w:lang w:val="vi-VN"/>
              </w:rPr>
              <w:t xml:space="preserve">Với </w:t>
            </w:r>
            <w:r w:rsidRPr="00330A7E">
              <w:rPr>
                <w:rFonts w:ascii="Times New Roman" w:eastAsiaTheme="minorEastAsia" w:hAnsi="Times New Roman" w:cs="Times New Roman"/>
                <w:position w:val="-14"/>
                <w:sz w:val="24"/>
                <w:szCs w:val="24"/>
                <w:lang w:eastAsia="ja-JP"/>
              </w:rPr>
              <w:object w:dxaOrig="1060" w:dyaOrig="400" w14:anchorId="3C360E63">
                <v:shape id="_x0000_i1561" type="#_x0000_t75" style="width:53.25pt;height:19.5pt" o:ole="">
                  <v:imagedata r:id="rId889" o:title=""/>
                </v:shape>
                <o:OLEObject Type="Embed" ProgID="Equation.DSMT4" ShapeID="_x0000_i1561" DrawAspect="Content" ObjectID="_1796840625" r:id="rId890"/>
              </w:object>
            </w:r>
            <w:r w:rsidRPr="00330A7E">
              <w:rPr>
                <w:rFonts w:ascii="Times New Roman" w:hAnsi="Times New Roman" w:cs="Times New Roman"/>
                <w:sz w:val="24"/>
                <w:szCs w:val="24"/>
                <w:lang w:val="vi-VN"/>
              </w:rPr>
              <w:t xml:space="preserve"> thì </w:t>
            </w:r>
            <w:r w:rsidRPr="00330A7E">
              <w:rPr>
                <w:rFonts w:ascii="Times New Roman" w:eastAsiaTheme="minorEastAsia" w:hAnsi="Times New Roman" w:cs="Times New Roman"/>
                <w:position w:val="-14"/>
                <w:sz w:val="24"/>
                <w:szCs w:val="24"/>
                <w:lang w:eastAsia="ja-JP"/>
              </w:rPr>
              <w:object w:dxaOrig="2180" w:dyaOrig="400" w14:anchorId="00D2C236">
                <v:shape id="_x0000_i1562" type="#_x0000_t75" style="width:109.5pt;height:19.5pt" o:ole="">
                  <v:imagedata r:id="rId891" o:title=""/>
                </v:shape>
                <o:OLEObject Type="Embed" ProgID="Equation.DSMT4" ShapeID="_x0000_i1562" DrawAspect="Content" ObjectID="_1796840626" r:id="rId892"/>
              </w:object>
            </w:r>
            <w:r w:rsidRPr="00330A7E">
              <w:rPr>
                <w:rFonts w:ascii="Times New Roman" w:hAnsi="Times New Roman" w:cs="Times New Roman"/>
                <w:sz w:val="24"/>
                <w:szCs w:val="24"/>
                <w:lang w:val="vi-VN"/>
              </w:rPr>
              <w:t>.</w:t>
            </w:r>
          </w:p>
          <w:p w14:paraId="18026ACC" w14:textId="77777777" w:rsidR="00ED397D" w:rsidRPr="00330A7E" w:rsidRDefault="00ED397D" w:rsidP="00330A7E">
            <w:pPr>
              <w:spacing w:line="276" w:lineRule="auto"/>
              <w:ind w:hanging="360"/>
              <w:rPr>
                <w:rFonts w:ascii="Times New Roman" w:hAnsi="Times New Roman" w:cs="Times New Roman"/>
                <w:sz w:val="24"/>
                <w:szCs w:val="24"/>
                <w:lang w:val="vi-VN"/>
              </w:rPr>
            </w:pPr>
            <w:r w:rsidRPr="00330A7E">
              <w:rPr>
                <w:rFonts w:ascii="Times New Roman" w:hAnsi="Times New Roman" w:cs="Times New Roman"/>
                <w:b/>
                <w:bCs/>
                <w:sz w:val="24"/>
                <w:szCs w:val="24"/>
                <w:lang w:val="vi-VN"/>
              </w:rPr>
              <w:t xml:space="preserve">d) </w:t>
            </w:r>
            <w:r w:rsidRPr="00330A7E">
              <w:rPr>
                <w:rFonts w:ascii="Times New Roman" w:hAnsi="Times New Roman" w:cs="Times New Roman"/>
                <w:sz w:val="24"/>
                <w:szCs w:val="24"/>
                <w:lang w:val="vi-VN"/>
              </w:rPr>
              <w:t xml:space="preserve">Điểm cực đại của đồ thị hàm số </w:t>
            </w:r>
            <w:r w:rsidRPr="00330A7E">
              <w:rPr>
                <w:rFonts w:ascii="Times New Roman" w:eastAsiaTheme="minorEastAsia" w:hAnsi="Times New Roman" w:cs="Times New Roman"/>
                <w:position w:val="-14"/>
                <w:sz w:val="24"/>
                <w:szCs w:val="24"/>
                <w:lang w:eastAsia="ja-JP"/>
              </w:rPr>
              <w:object w:dxaOrig="1980" w:dyaOrig="400" w14:anchorId="307147B7">
                <v:shape id="_x0000_i1563" type="#_x0000_t75" style="width:99.75pt;height:19.5pt" o:ole="">
                  <v:imagedata r:id="rId893" o:title=""/>
                </v:shape>
                <o:OLEObject Type="Embed" ProgID="Equation.DSMT4" ShapeID="_x0000_i1563" DrawAspect="Content" ObjectID="_1796840627" r:id="rId894"/>
              </w:object>
            </w:r>
            <w:r w:rsidRPr="00330A7E">
              <w:rPr>
                <w:rFonts w:ascii="Times New Roman" w:hAnsi="Times New Roman" w:cs="Times New Roman"/>
                <w:sz w:val="24"/>
                <w:szCs w:val="24"/>
                <w:lang w:val="vi-VN"/>
              </w:rPr>
              <w:t xml:space="preserve"> là </w:t>
            </w:r>
            <w:r w:rsidRPr="00330A7E">
              <w:rPr>
                <w:rFonts w:ascii="Times New Roman" w:eastAsiaTheme="minorEastAsia" w:hAnsi="Times New Roman" w:cs="Times New Roman"/>
                <w:position w:val="-14"/>
                <w:sz w:val="24"/>
                <w:szCs w:val="24"/>
                <w:lang w:eastAsia="ja-JP"/>
              </w:rPr>
              <w:object w:dxaOrig="540" w:dyaOrig="400" w14:anchorId="04D916DF">
                <v:shape id="_x0000_i1564" type="#_x0000_t75" style="width:27.75pt;height:19.5pt" o:ole="">
                  <v:imagedata r:id="rId895" o:title=""/>
                </v:shape>
                <o:OLEObject Type="Embed" ProgID="Equation.DSMT4" ShapeID="_x0000_i1564" DrawAspect="Content" ObjectID="_1796840628" r:id="rId896"/>
              </w:object>
            </w:r>
            <w:r w:rsidRPr="00330A7E">
              <w:rPr>
                <w:rFonts w:ascii="Times New Roman" w:hAnsi="Times New Roman" w:cs="Times New Roman"/>
                <w:sz w:val="24"/>
                <w:szCs w:val="24"/>
                <w:lang w:val="vi-VN"/>
              </w:rPr>
              <w:t>.</w:t>
            </w:r>
          </w:p>
        </w:tc>
        <w:tc>
          <w:tcPr>
            <w:tcW w:w="3330" w:type="dxa"/>
          </w:tcPr>
          <w:p w14:paraId="2FC7D4C6" w14:textId="77777777" w:rsidR="00ED397D" w:rsidRPr="00330A7E" w:rsidRDefault="00ED397D" w:rsidP="00330A7E">
            <w:pPr>
              <w:spacing w:line="276" w:lineRule="auto"/>
              <w:jc w:val="center"/>
              <w:rPr>
                <w:rFonts w:ascii="Times New Roman" w:hAnsi="Times New Roman" w:cs="Times New Roman"/>
                <w:sz w:val="24"/>
                <w:szCs w:val="24"/>
                <w:lang w:val="vi-VN"/>
              </w:rPr>
            </w:pPr>
            <w:r w:rsidRPr="00330A7E">
              <w:rPr>
                <w:rFonts w:ascii="Times New Roman" w:hAnsi="Times New Roman" w:cs="Times New Roman"/>
                <w:noProof/>
                <w:sz w:val="24"/>
                <w:szCs w:val="24"/>
              </w:rPr>
              <w:drawing>
                <wp:inline distT="0" distB="0" distL="0" distR="0" wp14:anchorId="2753B715" wp14:editId="51A371ED">
                  <wp:extent cx="1032510" cy="1068631"/>
                  <wp:effectExtent l="0" t="0" r="0" b="0"/>
                  <wp:docPr id="1623008286"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008286" name="Picture 1" descr="A graph of a function  Description automatically generated"/>
                          <pic:cNvPicPr/>
                        </pic:nvPicPr>
                        <pic:blipFill>
                          <a:blip r:embed="rId897"/>
                          <a:stretch>
                            <a:fillRect/>
                          </a:stretch>
                        </pic:blipFill>
                        <pic:spPr>
                          <a:xfrm>
                            <a:off x="0" y="0"/>
                            <a:ext cx="1043925" cy="1080445"/>
                          </a:xfrm>
                          <a:prstGeom prst="rect">
                            <a:avLst/>
                          </a:prstGeom>
                        </pic:spPr>
                      </pic:pic>
                    </a:graphicData>
                  </a:graphic>
                </wp:inline>
              </w:drawing>
            </w:r>
          </w:p>
        </w:tc>
      </w:tr>
    </w:tbl>
    <w:p w14:paraId="7F5CCC67" w14:textId="77777777" w:rsidR="00ED397D" w:rsidRPr="00330A7E" w:rsidRDefault="00ED397D" w:rsidP="000E1E56">
      <w:pPr>
        <w:pStyle w:val="ListParagraph"/>
        <w:numPr>
          <w:ilvl w:val="0"/>
          <w:numId w:val="17"/>
        </w:numPr>
        <w:tabs>
          <w:tab w:val="left" w:pos="992"/>
        </w:tabs>
        <w:spacing w:before="120" w:line="276" w:lineRule="auto"/>
        <w:rPr>
          <w:rFonts w:ascii="Times New Roman" w:eastAsia="Calibri" w:hAnsi="Times New Roman" w:cs="Times New Roman"/>
          <w:sz w:val="24"/>
          <w:szCs w:val="24"/>
        </w:rPr>
      </w:pPr>
      <w:r w:rsidRPr="00330A7E">
        <w:rPr>
          <w:rFonts w:ascii="Times New Roman" w:hAnsi="Times New Roman" w:cs="Times New Roman"/>
          <w:sz w:val="24"/>
          <w:szCs w:val="24"/>
        </w:rPr>
        <w:t xml:space="preserve">Khi bỏ qua sức cản của không khí, độ cao ( mét) của một vật thể sau thời gian t giây được phóng thẳng đứng lên trên từ điểm cách mặt đất </w:t>
      </w:r>
      <w:r w:rsidRPr="00330A7E">
        <w:rPr>
          <w:rFonts w:ascii="Times New Roman" w:eastAsia="Calibri" w:hAnsi="Times New Roman" w:cs="Times New Roman"/>
          <w:position w:val="-6"/>
          <w:sz w:val="24"/>
          <w:szCs w:val="24"/>
        </w:rPr>
        <w:object w:dxaOrig="180" w:dyaOrig="280" w14:anchorId="174F0A65">
          <v:shape id="_x0000_i1565" type="#_x0000_t75" style="width:9pt;height:14.25pt" o:ole="">
            <v:imagedata r:id="rId898" o:title=""/>
          </v:shape>
          <o:OLEObject Type="Embed" ProgID="Equation.DSMT4" ShapeID="_x0000_i1565" DrawAspect="Content" ObjectID="_1796840629" r:id="rId899"/>
        </w:object>
      </w:r>
      <w:r w:rsidRPr="00330A7E">
        <w:rPr>
          <w:rFonts w:ascii="Times New Roman" w:hAnsi="Times New Roman" w:cs="Times New Roman"/>
          <w:sz w:val="24"/>
          <w:szCs w:val="24"/>
        </w:rPr>
        <w:t xml:space="preserve"> mét với tốc độ ban đầu </w:t>
      </w:r>
      <w:r w:rsidRPr="00330A7E">
        <w:rPr>
          <w:rFonts w:ascii="Times New Roman" w:eastAsia="Calibri" w:hAnsi="Times New Roman" w:cs="Times New Roman"/>
          <w:position w:val="-10"/>
          <w:sz w:val="24"/>
          <w:szCs w:val="24"/>
        </w:rPr>
        <w:object w:dxaOrig="530" w:dyaOrig="310" w14:anchorId="4E4E8850">
          <v:shape id="_x0000_i1566" type="#_x0000_t75" style="width:27pt;height:15.75pt" o:ole="">
            <v:imagedata r:id="rId900" o:title=""/>
          </v:shape>
          <o:OLEObject Type="Embed" ProgID="Equation.DSMT4" ShapeID="_x0000_i1566" DrawAspect="Content" ObjectID="_1796840630" r:id="rId901"/>
        </w:object>
      </w:r>
      <w:r w:rsidRPr="00330A7E">
        <w:rPr>
          <w:rFonts w:ascii="Times New Roman" w:hAnsi="Times New Roman" w:cs="Times New Roman"/>
          <w:sz w:val="24"/>
          <w:szCs w:val="24"/>
        </w:rPr>
        <w:t xml:space="preserve"> m/s là </w:t>
      </w:r>
      <w:r w:rsidRPr="00330A7E">
        <w:rPr>
          <w:rFonts w:ascii="Times New Roman" w:eastAsia="Calibri" w:hAnsi="Times New Roman" w:cs="Times New Roman"/>
          <w:position w:val="-14"/>
          <w:sz w:val="24"/>
          <w:szCs w:val="24"/>
        </w:rPr>
        <w:object w:dxaOrig="2260" w:dyaOrig="410" w14:anchorId="35D04F6D">
          <v:shape id="_x0000_i1567" type="#_x0000_t75" style="width:113.25pt;height:20.25pt" o:ole="">
            <v:imagedata r:id="rId902" o:title=""/>
          </v:shape>
          <o:OLEObject Type="Embed" ProgID="Equation.DSMT4" ShapeID="_x0000_i1567" DrawAspect="Content" ObjectID="_1796840631" r:id="rId903"/>
        </w:object>
      </w:r>
      <w:r w:rsidRPr="00330A7E">
        <w:rPr>
          <w:rFonts w:ascii="Times New Roman" w:hAnsi="Times New Roman" w:cs="Times New Roman"/>
          <w:sz w:val="24"/>
          <w:szCs w:val="24"/>
        </w:rPr>
        <w:t xml:space="preserve">, chọn chiều dương là chiều hướng từ dưới lên. </w:t>
      </w:r>
      <w:r w:rsidRPr="00330A7E">
        <w:rPr>
          <w:rFonts w:ascii="Times New Roman" w:hAnsi="Times New Roman" w:cs="Times New Roman"/>
          <w:i/>
          <w:iCs/>
          <w:sz w:val="24"/>
          <w:szCs w:val="24"/>
        </w:rPr>
        <w:t>( theo Vật lí đại cương, NXB Giáo dục Việt Nam, 2016)</w:t>
      </w:r>
      <w:r w:rsidRPr="00330A7E">
        <w:rPr>
          <w:rFonts w:ascii="Times New Roman" w:hAnsi="Times New Roman" w:cs="Times New Roman"/>
          <w:iCs/>
          <w:sz w:val="24"/>
          <w:szCs w:val="24"/>
        </w:rPr>
        <w:t>.</w:t>
      </w:r>
    </w:p>
    <w:p w14:paraId="261A7538" w14:textId="77777777" w:rsidR="00ED397D" w:rsidRPr="00330A7E" w:rsidRDefault="00ED397D" w:rsidP="00330A7E">
      <w:pPr>
        <w:ind w:left="992"/>
        <w:jc w:val="both"/>
        <w:rPr>
          <w:rFonts w:ascii="Times New Roman" w:hAnsi="Times New Roman" w:cs="Times New Roman"/>
          <w:bCs/>
          <w:sz w:val="24"/>
          <w:szCs w:val="24"/>
        </w:rPr>
      </w:pPr>
      <w:r w:rsidRPr="00330A7E">
        <w:rPr>
          <w:rFonts w:ascii="Times New Roman" w:hAnsi="Times New Roman" w:cs="Times New Roman"/>
          <w:bCs/>
          <w:sz w:val="24"/>
          <w:szCs w:val="24"/>
          <w:lang w:val="vi-VN"/>
        </w:rPr>
        <w:t>Các mệnh đề sau đúng hay sai?</w:t>
      </w:r>
    </w:p>
    <w:p w14:paraId="600FAB1A" w14:textId="77777777" w:rsidR="00ED397D" w:rsidRPr="00330A7E" w:rsidRDefault="00ED397D" w:rsidP="00330A7E">
      <w:pPr>
        <w:pStyle w:val="ListParagraph"/>
        <w:spacing w:after="120" w:line="276" w:lineRule="auto"/>
        <w:ind w:left="992"/>
        <w:rPr>
          <w:rFonts w:ascii="Times New Roman" w:eastAsia="Calibri" w:hAnsi="Times New Roman" w:cs="Times New Roman"/>
          <w:sz w:val="24"/>
          <w:szCs w:val="24"/>
        </w:rPr>
      </w:pPr>
      <w:r w:rsidRPr="00330A7E">
        <w:rPr>
          <w:rFonts w:ascii="Times New Roman" w:eastAsia="Calibri" w:hAnsi="Times New Roman" w:cs="Times New Roman"/>
          <w:b/>
          <w:bCs/>
          <w:sz w:val="24"/>
          <w:szCs w:val="24"/>
        </w:rPr>
        <w:t>a)</w:t>
      </w:r>
      <w:r w:rsidRPr="00330A7E">
        <w:rPr>
          <w:rFonts w:ascii="Times New Roman" w:eastAsia="Calibri" w:hAnsi="Times New Roman" w:cs="Times New Roman"/>
          <w:sz w:val="24"/>
          <w:szCs w:val="24"/>
        </w:rPr>
        <w:t xml:space="preserve"> </w:t>
      </w:r>
      <w:r w:rsidRPr="00330A7E">
        <w:rPr>
          <w:rFonts w:ascii="Times New Roman" w:hAnsi="Times New Roman" w:cs="Times New Roman"/>
          <w:bCs/>
          <w:sz w:val="24"/>
          <w:szCs w:val="24"/>
        </w:rPr>
        <w:t xml:space="preserve">Vận tốc của vật sau 3 giây là </w:t>
      </w:r>
      <w:r w:rsidRPr="00330A7E">
        <w:rPr>
          <w:rFonts w:ascii="Times New Roman" w:hAnsi="Times New Roman" w:cs="Times New Roman"/>
          <w:position w:val="-10"/>
          <w:sz w:val="24"/>
          <w:szCs w:val="24"/>
        </w:rPr>
        <w:object w:dxaOrig="850" w:dyaOrig="310" w14:anchorId="1383C90A">
          <v:shape id="_x0000_i1568" type="#_x0000_t75" style="width:42.75pt;height:15.75pt" o:ole="">
            <v:imagedata r:id="rId904" o:title=""/>
          </v:shape>
          <o:OLEObject Type="Embed" ProgID="Equation.DSMT4" ShapeID="_x0000_i1568" DrawAspect="Content" ObjectID="_1796840632" r:id="rId905"/>
        </w:object>
      </w:r>
      <w:r w:rsidRPr="00330A7E">
        <w:rPr>
          <w:rFonts w:ascii="Times New Roman" w:hAnsi="Times New Roman" w:cs="Times New Roman"/>
          <w:sz w:val="24"/>
          <w:szCs w:val="24"/>
        </w:rPr>
        <w:t>.</w:t>
      </w:r>
    </w:p>
    <w:p w14:paraId="5423E268" w14:textId="77777777" w:rsidR="00ED397D" w:rsidRPr="00330A7E" w:rsidRDefault="00ED397D" w:rsidP="00330A7E">
      <w:pPr>
        <w:pStyle w:val="ListParagraph"/>
        <w:shd w:val="clear" w:color="auto" w:fill="FFFFFF" w:themeFill="background1"/>
        <w:spacing w:after="120" w:line="276" w:lineRule="auto"/>
        <w:ind w:left="992"/>
        <w:rPr>
          <w:rFonts w:ascii="Times New Roman" w:eastAsia="Calibri" w:hAnsi="Times New Roman" w:cs="Times New Roman"/>
          <w:b/>
          <w:color w:val="0000FF"/>
          <w:sz w:val="24"/>
          <w:szCs w:val="24"/>
        </w:rPr>
      </w:pPr>
      <w:r w:rsidRPr="00330A7E">
        <w:rPr>
          <w:rFonts w:ascii="Times New Roman" w:eastAsia="Calibri" w:hAnsi="Times New Roman" w:cs="Times New Roman"/>
          <w:b/>
          <w:bCs/>
          <w:sz w:val="24"/>
          <w:szCs w:val="24"/>
        </w:rPr>
        <w:t>b)</w:t>
      </w:r>
      <w:r w:rsidRPr="00330A7E">
        <w:rPr>
          <w:rFonts w:ascii="Times New Roman" w:eastAsia="Calibri" w:hAnsi="Times New Roman" w:cs="Times New Roman"/>
          <w:sz w:val="24"/>
          <w:szCs w:val="24"/>
        </w:rPr>
        <w:t xml:space="preserve"> </w:t>
      </w:r>
      <w:r w:rsidRPr="00330A7E">
        <w:rPr>
          <w:rFonts w:ascii="Times New Roman" w:hAnsi="Times New Roman" w:cs="Times New Roman"/>
          <w:bCs/>
          <w:sz w:val="24"/>
          <w:szCs w:val="24"/>
        </w:rPr>
        <w:t xml:space="preserve">Vật đạt độ cao lớn nhất bằng </w:t>
      </w:r>
      <w:r w:rsidRPr="00330A7E">
        <w:rPr>
          <w:rFonts w:ascii="Times New Roman" w:hAnsi="Times New Roman" w:cs="Times New Roman"/>
          <w:bCs/>
          <w:position w:val="-10"/>
          <w:sz w:val="24"/>
          <w:szCs w:val="24"/>
        </w:rPr>
        <w:object w:dxaOrig="500" w:dyaOrig="310" w14:anchorId="41C44033">
          <v:shape id="_x0000_i1569" type="#_x0000_t75" style="width:24.75pt;height:15.75pt" o:ole="">
            <v:imagedata r:id="rId906" o:title=""/>
          </v:shape>
          <o:OLEObject Type="Embed" ProgID="Equation.DSMT4" ShapeID="_x0000_i1569" DrawAspect="Content" ObjectID="_1796840633" r:id="rId907"/>
        </w:object>
      </w:r>
      <w:r w:rsidRPr="00330A7E">
        <w:rPr>
          <w:rFonts w:ascii="Times New Roman" w:hAnsi="Times New Roman" w:cs="Times New Roman"/>
          <w:bCs/>
          <w:sz w:val="24"/>
          <w:szCs w:val="24"/>
        </w:rPr>
        <w:t xml:space="preserve"> mét tại thời điểm </w:t>
      </w:r>
      <w:r w:rsidRPr="00330A7E">
        <w:rPr>
          <w:rFonts w:ascii="Times New Roman" w:hAnsi="Times New Roman" w:cs="Times New Roman"/>
          <w:bCs/>
          <w:position w:val="-6"/>
          <w:sz w:val="24"/>
          <w:szCs w:val="24"/>
          <w:lang w:val="vi-VN"/>
        </w:rPr>
        <w:object w:dxaOrig="500" w:dyaOrig="280" w14:anchorId="20DFCDE1">
          <v:shape id="_x0000_i1570" type="#_x0000_t75" style="width:24.75pt;height:14.25pt" o:ole="">
            <v:imagedata r:id="rId908" o:title=""/>
          </v:shape>
          <o:OLEObject Type="Embed" ProgID="Equation.DSMT4" ShapeID="_x0000_i1570" DrawAspect="Content" ObjectID="_1796840634" r:id="rId909"/>
        </w:object>
      </w:r>
      <w:r w:rsidRPr="00330A7E">
        <w:rPr>
          <w:rFonts w:ascii="Times New Roman" w:hAnsi="Times New Roman" w:cs="Times New Roman"/>
          <w:bCs/>
          <w:sz w:val="24"/>
          <w:szCs w:val="24"/>
        </w:rPr>
        <w:t xml:space="preserve"> giây.</w:t>
      </w:r>
    </w:p>
    <w:p w14:paraId="7FB18113" w14:textId="77777777" w:rsidR="00ED397D" w:rsidRPr="00330A7E" w:rsidRDefault="00ED397D" w:rsidP="00330A7E">
      <w:pPr>
        <w:pStyle w:val="ListParagraph"/>
        <w:spacing w:after="120" w:line="276" w:lineRule="auto"/>
        <w:ind w:left="992"/>
        <w:rPr>
          <w:rFonts w:ascii="Times New Roman" w:eastAsia="Calibri" w:hAnsi="Times New Roman" w:cs="Times New Roman"/>
          <w:sz w:val="24"/>
          <w:szCs w:val="24"/>
        </w:rPr>
      </w:pPr>
      <w:r w:rsidRPr="00330A7E">
        <w:rPr>
          <w:rFonts w:ascii="Times New Roman" w:eastAsia="Calibri" w:hAnsi="Times New Roman" w:cs="Times New Roman"/>
          <w:b/>
          <w:bCs/>
          <w:sz w:val="24"/>
          <w:szCs w:val="24"/>
        </w:rPr>
        <w:lastRenderedPageBreak/>
        <w:t>c)</w:t>
      </w:r>
      <w:r w:rsidRPr="00330A7E">
        <w:rPr>
          <w:rFonts w:ascii="Times New Roman" w:eastAsia="Calibri" w:hAnsi="Times New Roman" w:cs="Times New Roman"/>
          <w:sz w:val="24"/>
          <w:szCs w:val="24"/>
        </w:rPr>
        <w:t xml:space="preserve"> </w:t>
      </w:r>
      <w:r w:rsidRPr="00330A7E">
        <w:rPr>
          <w:rFonts w:ascii="Times New Roman" w:hAnsi="Times New Roman" w:cs="Times New Roman"/>
          <w:bCs/>
          <w:sz w:val="24"/>
          <w:szCs w:val="24"/>
        </w:rPr>
        <w:t>Khoảng thời gian vật ở độ cao trên 10 mét dài hơn 7 giây.</w:t>
      </w:r>
    </w:p>
    <w:p w14:paraId="57B1B92D" w14:textId="77777777" w:rsidR="00ED397D" w:rsidRPr="00330A7E" w:rsidRDefault="00ED397D" w:rsidP="00330A7E">
      <w:pPr>
        <w:pStyle w:val="ListParagraph"/>
        <w:spacing w:after="120" w:line="276" w:lineRule="auto"/>
        <w:ind w:left="992"/>
        <w:rPr>
          <w:rFonts w:ascii="Times New Roman" w:hAnsi="Times New Roman" w:cs="Times New Roman"/>
          <w:sz w:val="24"/>
          <w:szCs w:val="24"/>
        </w:rPr>
      </w:pPr>
      <w:r w:rsidRPr="00330A7E">
        <w:rPr>
          <w:rFonts w:ascii="Times New Roman" w:eastAsia="Calibri" w:hAnsi="Times New Roman" w:cs="Times New Roman"/>
          <w:b/>
          <w:bCs/>
          <w:sz w:val="24"/>
          <w:szCs w:val="24"/>
        </w:rPr>
        <w:t>d)</w:t>
      </w:r>
      <w:r w:rsidRPr="00330A7E">
        <w:rPr>
          <w:rFonts w:ascii="Times New Roman" w:eastAsia="Calibri" w:hAnsi="Times New Roman" w:cs="Times New Roman"/>
          <w:sz w:val="24"/>
          <w:szCs w:val="24"/>
        </w:rPr>
        <w:t xml:space="preserve"> </w:t>
      </w:r>
      <w:r w:rsidRPr="00330A7E">
        <w:rPr>
          <w:rFonts w:ascii="Times New Roman" w:hAnsi="Times New Roman" w:cs="Times New Roman"/>
          <w:bCs/>
          <w:sz w:val="24"/>
          <w:szCs w:val="24"/>
        </w:rPr>
        <w:t xml:space="preserve">Vận tốc của vật lúc vật chạm đất sấp xỉ </w:t>
      </w:r>
      <w:r w:rsidRPr="00330A7E">
        <w:rPr>
          <w:rFonts w:ascii="Times New Roman" w:hAnsi="Times New Roman" w:cs="Times New Roman"/>
          <w:bCs/>
          <w:position w:val="-10"/>
          <w:sz w:val="24"/>
          <w:szCs w:val="24"/>
        </w:rPr>
        <w:object w:dxaOrig="1380" w:dyaOrig="310" w14:anchorId="44E9F30D">
          <v:shape id="_x0000_i1571" type="#_x0000_t75" style="width:69pt;height:15.75pt" o:ole="">
            <v:imagedata r:id="rId910" o:title=""/>
          </v:shape>
          <o:OLEObject Type="Embed" ProgID="Equation.DSMT4" ShapeID="_x0000_i1571" DrawAspect="Content" ObjectID="_1796840635" r:id="rId911"/>
        </w:object>
      </w:r>
    </w:p>
    <w:p w14:paraId="5819D62D" w14:textId="77777777" w:rsidR="00ED397D" w:rsidRPr="00330A7E" w:rsidRDefault="00ED397D" w:rsidP="000E1E56">
      <w:pPr>
        <w:pStyle w:val="ListParagraph"/>
        <w:numPr>
          <w:ilvl w:val="0"/>
          <w:numId w:val="17"/>
        </w:numPr>
        <w:tabs>
          <w:tab w:val="left" w:pos="992"/>
        </w:tabs>
        <w:spacing w:before="120" w:line="276" w:lineRule="auto"/>
        <w:rPr>
          <w:rFonts w:ascii="Times New Roman" w:hAnsi="Times New Roman" w:cs="Times New Roman"/>
          <w:sz w:val="24"/>
          <w:szCs w:val="24"/>
          <w:lang w:val="nl-NL"/>
        </w:rPr>
      </w:pPr>
      <w:r w:rsidRPr="00330A7E">
        <w:rPr>
          <w:rFonts w:ascii="Times New Roman" w:hAnsi="Times New Roman" w:cs="Times New Roman"/>
          <w:color w:val="000000"/>
          <w:sz w:val="24"/>
          <w:szCs w:val="24"/>
          <w:shd w:val="clear" w:color="auto" w:fill="FFFFFF"/>
        </w:rPr>
        <w:t>Một doanh nghiệp có 45% nhân viên là nữ. Tỉ lệ nhân viên nữ và tỉ lệ nhân viên nam mua bảo hiểm nhân thọ lần lượt là 7% và 5%. Chọn ngẫu nhiên một nhân viên của doanh nghiệp</w:t>
      </w:r>
    </w:p>
    <w:p w14:paraId="723A6C96" w14:textId="77777777" w:rsidR="00ED397D" w:rsidRPr="00330A7E" w:rsidRDefault="00ED397D" w:rsidP="00330A7E">
      <w:pPr>
        <w:pStyle w:val="ListParagraph"/>
        <w:spacing w:line="276" w:lineRule="auto"/>
        <w:ind w:left="992"/>
        <w:rPr>
          <w:rFonts w:ascii="Times New Roman" w:hAnsi="Times New Roman" w:cs="Times New Roman"/>
          <w:sz w:val="24"/>
          <w:szCs w:val="24"/>
          <w:lang w:val="nl-NL"/>
        </w:rPr>
      </w:pPr>
      <w:r w:rsidRPr="00330A7E">
        <w:rPr>
          <w:rFonts w:ascii="Times New Roman" w:hAnsi="Times New Roman" w:cs="Times New Roman"/>
          <w:b/>
          <w:bCs/>
          <w:sz w:val="24"/>
          <w:szCs w:val="24"/>
          <w:lang w:val="nl-NL"/>
        </w:rPr>
        <w:t>a)</w:t>
      </w:r>
      <w:r w:rsidRPr="00330A7E">
        <w:rPr>
          <w:rFonts w:ascii="Times New Roman" w:hAnsi="Times New Roman" w:cs="Times New Roman"/>
          <w:sz w:val="24"/>
          <w:szCs w:val="24"/>
          <w:lang w:val="nl-NL"/>
        </w:rPr>
        <w:t xml:space="preserve"> </w:t>
      </w:r>
      <w:r w:rsidRPr="00330A7E">
        <w:rPr>
          <w:rFonts w:ascii="Times New Roman" w:hAnsi="Times New Roman" w:cs="Times New Roman"/>
          <w:color w:val="000000"/>
          <w:sz w:val="24"/>
          <w:szCs w:val="24"/>
          <w:shd w:val="clear" w:color="auto" w:fill="FFFFFF"/>
          <w:lang w:val="nl-NL"/>
        </w:rPr>
        <w:t xml:space="preserve">Xác suất nhân viên được chọn có mua bảo hiểm nhân thọ là </w:t>
      </w:r>
      <w:r w:rsidRPr="00330A7E">
        <w:rPr>
          <w:rFonts w:ascii="Times New Roman" w:hAnsi="Times New Roman" w:cs="Times New Roman"/>
          <w:position w:val="-10"/>
          <w:sz w:val="24"/>
          <w:szCs w:val="24"/>
          <w:shd w:val="clear" w:color="auto" w:fill="FFFFFF"/>
        </w:rPr>
        <w:object w:dxaOrig="620" w:dyaOrig="320" w14:anchorId="5E1E0A0B">
          <v:shape id="_x0000_i1572" type="#_x0000_t75" style="width:30.75pt;height:15.75pt" o:ole="">
            <v:imagedata r:id="rId912" o:title=""/>
          </v:shape>
          <o:OLEObject Type="Embed" ProgID="Equation.DSMT4" ShapeID="_x0000_i1572" DrawAspect="Content" ObjectID="_1796840636" r:id="rId913"/>
        </w:object>
      </w:r>
      <w:r w:rsidRPr="00330A7E">
        <w:rPr>
          <w:rFonts w:ascii="Times New Roman" w:hAnsi="Times New Roman" w:cs="Times New Roman"/>
          <w:color w:val="000000"/>
          <w:sz w:val="24"/>
          <w:szCs w:val="24"/>
          <w:shd w:val="clear" w:color="auto" w:fill="FFFFFF"/>
          <w:lang w:val="nl-NL"/>
        </w:rPr>
        <w:t>.</w:t>
      </w:r>
    </w:p>
    <w:p w14:paraId="4664BA71" w14:textId="77777777" w:rsidR="00ED397D" w:rsidRPr="00330A7E" w:rsidRDefault="00ED397D" w:rsidP="00330A7E">
      <w:pPr>
        <w:pStyle w:val="ListParagraph"/>
        <w:spacing w:line="276" w:lineRule="auto"/>
        <w:ind w:left="992"/>
        <w:rPr>
          <w:rFonts w:ascii="Times New Roman" w:hAnsi="Times New Roman" w:cs="Times New Roman"/>
          <w:sz w:val="24"/>
          <w:szCs w:val="24"/>
          <w:lang w:val="nl-NL"/>
        </w:rPr>
      </w:pPr>
      <w:r w:rsidRPr="00330A7E">
        <w:rPr>
          <w:rFonts w:ascii="Times New Roman" w:hAnsi="Times New Roman" w:cs="Times New Roman"/>
          <w:b/>
          <w:bCs/>
          <w:sz w:val="24"/>
          <w:szCs w:val="24"/>
          <w:lang w:val="nl-NL"/>
        </w:rPr>
        <w:t>b)</w:t>
      </w:r>
      <w:r w:rsidRPr="00330A7E">
        <w:rPr>
          <w:rFonts w:ascii="Times New Roman" w:hAnsi="Times New Roman" w:cs="Times New Roman"/>
          <w:sz w:val="24"/>
          <w:szCs w:val="24"/>
          <w:lang w:val="nl-NL"/>
        </w:rPr>
        <w:t xml:space="preserve"> </w:t>
      </w:r>
      <w:r w:rsidRPr="00330A7E">
        <w:rPr>
          <w:rFonts w:ascii="Times New Roman" w:hAnsi="Times New Roman" w:cs="Times New Roman"/>
          <w:color w:val="000000"/>
          <w:sz w:val="24"/>
          <w:szCs w:val="24"/>
          <w:shd w:val="clear" w:color="auto" w:fill="FFFFFF"/>
          <w:lang w:val="nl-NL"/>
        </w:rPr>
        <w:t xml:space="preserve">Biết rằng nhân viên được chọn có mua bảo hiểm nhân thọ. Xác suất nhân viên đó là nam là </w:t>
      </w:r>
      <w:r w:rsidRPr="00330A7E">
        <w:rPr>
          <w:rFonts w:ascii="Times New Roman" w:hAnsi="Times New Roman" w:cs="Times New Roman"/>
          <w:position w:val="-24"/>
          <w:sz w:val="24"/>
          <w:szCs w:val="24"/>
          <w:shd w:val="clear" w:color="auto" w:fill="FFFFFF"/>
        </w:rPr>
        <w:object w:dxaOrig="440" w:dyaOrig="620" w14:anchorId="41743D69">
          <v:shape id="_x0000_i1573" type="#_x0000_t75" style="width:21pt;height:30.75pt" o:ole="">
            <v:imagedata r:id="rId914" o:title=""/>
          </v:shape>
          <o:OLEObject Type="Embed" ProgID="Equation.DSMT4" ShapeID="_x0000_i1573" DrawAspect="Content" ObjectID="_1796840637" r:id="rId915"/>
        </w:object>
      </w:r>
      <w:r w:rsidRPr="00330A7E">
        <w:rPr>
          <w:rFonts w:ascii="Times New Roman" w:hAnsi="Times New Roman" w:cs="Times New Roman"/>
          <w:color w:val="000000"/>
          <w:sz w:val="24"/>
          <w:szCs w:val="24"/>
          <w:shd w:val="clear" w:color="auto" w:fill="FFFFFF"/>
          <w:lang w:val="nl-NL"/>
        </w:rPr>
        <w:t>.</w:t>
      </w:r>
    </w:p>
    <w:p w14:paraId="215155F2" w14:textId="77777777" w:rsidR="00ED397D" w:rsidRPr="00330A7E" w:rsidRDefault="00ED397D" w:rsidP="00330A7E">
      <w:pPr>
        <w:pStyle w:val="ListParagraph"/>
        <w:spacing w:line="276" w:lineRule="auto"/>
        <w:ind w:left="992"/>
        <w:rPr>
          <w:rFonts w:ascii="Times New Roman" w:hAnsi="Times New Roman" w:cs="Times New Roman"/>
          <w:sz w:val="24"/>
          <w:szCs w:val="24"/>
          <w:lang w:val="nl-NL"/>
        </w:rPr>
      </w:pPr>
      <w:r w:rsidRPr="00330A7E">
        <w:rPr>
          <w:rFonts w:ascii="Times New Roman" w:hAnsi="Times New Roman" w:cs="Times New Roman"/>
          <w:b/>
          <w:bCs/>
          <w:sz w:val="24"/>
          <w:szCs w:val="24"/>
          <w:lang w:val="nl-NL"/>
        </w:rPr>
        <w:t>c)</w:t>
      </w:r>
      <w:r w:rsidRPr="00330A7E">
        <w:rPr>
          <w:rFonts w:ascii="Times New Roman" w:hAnsi="Times New Roman" w:cs="Times New Roman"/>
          <w:sz w:val="24"/>
          <w:szCs w:val="24"/>
          <w:lang w:val="nl-NL"/>
        </w:rPr>
        <w:t xml:space="preserve"> </w:t>
      </w:r>
      <w:r w:rsidRPr="00330A7E">
        <w:rPr>
          <w:rFonts w:ascii="Times New Roman" w:hAnsi="Times New Roman" w:cs="Times New Roman"/>
          <w:color w:val="000000"/>
          <w:sz w:val="24"/>
          <w:szCs w:val="24"/>
          <w:shd w:val="clear" w:color="auto" w:fill="FFFFFF"/>
          <w:lang w:val="nl-NL"/>
        </w:rPr>
        <w:t xml:space="preserve">Biết rằng nhân viên được chọn có mua bảo hiểm nhân thọ. Xác suất nhân viên đó là nữ là </w:t>
      </w:r>
      <w:r w:rsidRPr="00330A7E">
        <w:rPr>
          <w:rFonts w:ascii="Times New Roman" w:hAnsi="Times New Roman" w:cs="Times New Roman"/>
          <w:position w:val="-24"/>
          <w:sz w:val="24"/>
          <w:szCs w:val="24"/>
          <w:shd w:val="clear" w:color="auto" w:fill="FFFFFF"/>
        </w:rPr>
        <w:object w:dxaOrig="440" w:dyaOrig="620" w14:anchorId="2364B0D3">
          <v:shape id="_x0000_i1574" type="#_x0000_t75" style="width:21pt;height:30.75pt" o:ole="">
            <v:imagedata r:id="rId916" o:title=""/>
          </v:shape>
          <o:OLEObject Type="Embed" ProgID="Equation.DSMT4" ShapeID="_x0000_i1574" DrawAspect="Content" ObjectID="_1796840638" r:id="rId917"/>
        </w:object>
      </w:r>
      <w:r w:rsidRPr="00330A7E">
        <w:rPr>
          <w:rFonts w:ascii="Times New Roman" w:hAnsi="Times New Roman" w:cs="Times New Roman"/>
          <w:sz w:val="24"/>
          <w:szCs w:val="24"/>
          <w:shd w:val="clear" w:color="auto" w:fill="FFFFFF"/>
          <w:lang w:val="nl-NL"/>
        </w:rPr>
        <w:t>.</w:t>
      </w:r>
    </w:p>
    <w:p w14:paraId="485AF709" w14:textId="77777777" w:rsidR="00ED397D" w:rsidRPr="00330A7E" w:rsidRDefault="00ED397D" w:rsidP="00330A7E">
      <w:pPr>
        <w:pStyle w:val="ListParagraph"/>
        <w:spacing w:line="276" w:lineRule="auto"/>
        <w:ind w:left="992"/>
        <w:rPr>
          <w:rFonts w:ascii="Times New Roman" w:hAnsi="Times New Roman" w:cs="Times New Roman"/>
          <w:color w:val="000000"/>
          <w:sz w:val="24"/>
          <w:szCs w:val="24"/>
          <w:shd w:val="clear" w:color="auto" w:fill="FFFFFF"/>
          <w:lang w:val="nl-NL"/>
        </w:rPr>
      </w:pPr>
      <w:r w:rsidRPr="00330A7E">
        <w:rPr>
          <w:rFonts w:ascii="Times New Roman" w:hAnsi="Times New Roman" w:cs="Times New Roman"/>
          <w:b/>
          <w:bCs/>
          <w:sz w:val="24"/>
          <w:szCs w:val="24"/>
          <w:lang w:val="nl-NL"/>
        </w:rPr>
        <w:t>d)</w:t>
      </w:r>
      <w:r w:rsidRPr="00330A7E">
        <w:rPr>
          <w:rFonts w:ascii="Times New Roman" w:hAnsi="Times New Roman" w:cs="Times New Roman"/>
          <w:sz w:val="24"/>
          <w:szCs w:val="24"/>
          <w:lang w:val="nl-NL"/>
        </w:rPr>
        <w:t xml:space="preserve"> </w:t>
      </w:r>
      <w:r w:rsidRPr="00330A7E">
        <w:rPr>
          <w:rFonts w:ascii="Times New Roman" w:hAnsi="Times New Roman" w:cs="Times New Roman"/>
          <w:color w:val="000000"/>
          <w:sz w:val="24"/>
          <w:szCs w:val="24"/>
          <w:shd w:val="clear" w:color="auto" w:fill="FFFFFF"/>
          <w:lang w:val="nl-NL"/>
        </w:rPr>
        <w:t>Biết rằng nhân viên được chọn có mua bảo hiểm nhân thọ. Khi đó nhân viên đó là nam nhiều hơn là nữ.</w:t>
      </w:r>
    </w:p>
    <w:p w14:paraId="64C3F11B" w14:textId="77777777" w:rsidR="00ED397D" w:rsidRPr="00330A7E" w:rsidRDefault="00ED397D" w:rsidP="00330A7E">
      <w:pPr>
        <w:spacing w:before="120"/>
        <w:rPr>
          <w:rFonts w:ascii="Times New Roman" w:eastAsia="Calibri" w:hAnsi="Times New Roman" w:cs="Times New Roman"/>
          <w:bCs/>
          <w:sz w:val="24"/>
          <w:szCs w:val="24"/>
        </w:rPr>
      </w:pPr>
      <w:r w:rsidRPr="00330A7E">
        <w:rPr>
          <w:rFonts w:ascii="Times New Roman" w:eastAsia="Calibri" w:hAnsi="Times New Roman" w:cs="Times New Roman"/>
          <w:b/>
          <w:color w:val="0033CC"/>
          <w:sz w:val="24"/>
          <w:szCs w:val="24"/>
        </w:rPr>
        <w:t>PHẦN III. Câu trắc nghiệm trả lời ngắn.</w:t>
      </w:r>
      <w:r w:rsidRPr="00330A7E">
        <w:rPr>
          <w:rFonts w:ascii="Times New Roman" w:eastAsia="Calibri" w:hAnsi="Times New Roman" w:cs="Times New Roman"/>
          <w:bCs/>
          <w:color w:val="0033CC"/>
          <w:sz w:val="24"/>
          <w:szCs w:val="24"/>
        </w:rPr>
        <w:t xml:space="preserve"> </w:t>
      </w:r>
      <w:r w:rsidRPr="00330A7E">
        <w:rPr>
          <w:rFonts w:ascii="Times New Roman" w:eastAsia="Calibri" w:hAnsi="Times New Roman" w:cs="Times New Roman"/>
          <w:bCs/>
          <w:sz w:val="24"/>
          <w:szCs w:val="24"/>
        </w:rPr>
        <w:t>Thí sinh trả lời từ câu 1 đến câu 6.</w:t>
      </w:r>
    </w:p>
    <w:p w14:paraId="4C0574AC" w14:textId="77777777" w:rsidR="00ED397D" w:rsidRPr="00330A7E" w:rsidRDefault="00ED397D" w:rsidP="000E1E56">
      <w:pPr>
        <w:pStyle w:val="ListParagraph"/>
        <w:numPr>
          <w:ilvl w:val="0"/>
          <w:numId w:val="14"/>
        </w:numPr>
        <w:tabs>
          <w:tab w:val="left" w:pos="992"/>
        </w:tabs>
        <w:jc w:val="left"/>
        <w:rPr>
          <w:rFonts w:ascii="Times New Roman" w:hAnsi="Times New Roman" w:cs="Times New Roman"/>
          <w:color w:val="000000"/>
          <w:sz w:val="24"/>
          <w:szCs w:val="24"/>
        </w:rPr>
      </w:pPr>
      <w:r w:rsidRPr="00330A7E">
        <w:rPr>
          <w:rFonts w:ascii="Times New Roman" w:hAnsi="Times New Roman" w:cs="Times New Roman"/>
          <w:color w:val="000000"/>
          <w:sz w:val="24"/>
          <w:szCs w:val="24"/>
        </w:rPr>
        <w:t xml:space="preserve">Một ô tô đang chạy với tốc độ với tốc độ </w:t>
      </w:r>
      <w:r w:rsidRPr="00330A7E">
        <w:rPr>
          <w:rFonts w:ascii="Times New Roman" w:hAnsi="Times New Roman" w:cs="Times New Roman"/>
          <w:position w:val="-10"/>
          <w:sz w:val="24"/>
          <w:szCs w:val="24"/>
        </w:rPr>
        <w:object w:dxaOrig="940" w:dyaOrig="320" w14:anchorId="68E053A9">
          <v:shape id="_x0000_i1575" type="#_x0000_t75" style="width:47.25pt;height:15.75pt" o:ole="">
            <v:imagedata r:id="rId918" o:title=""/>
          </v:shape>
          <o:OLEObject Type="Embed" ProgID="Equation.DSMT4" ShapeID="_x0000_i1575" DrawAspect="Content" ObjectID="_1796840639" r:id="rId919"/>
        </w:object>
      </w:r>
      <w:r w:rsidRPr="00330A7E">
        <w:rPr>
          <w:rFonts w:ascii="Times New Roman" w:hAnsi="Times New Roman" w:cs="Times New Roman"/>
          <w:color w:val="000000"/>
          <w:sz w:val="24"/>
          <w:szCs w:val="24"/>
        </w:rPr>
        <w:t xml:space="preserve">  thì tăng tốc với gia tốc  </w:t>
      </w:r>
      <w:r w:rsidRPr="00330A7E">
        <w:rPr>
          <w:rFonts w:ascii="Times New Roman" w:hAnsi="Times New Roman" w:cs="Times New Roman"/>
          <w:position w:val="-10"/>
          <w:sz w:val="24"/>
          <w:szCs w:val="24"/>
        </w:rPr>
        <w:object w:dxaOrig="2100" w:dyaOrig="360" w14:anchorId="00F65F67">
          <v:shape id="_x0000_i1576" type="#_x0000_t75" style="width:105.75pt;height:18pt" o:ole="">
            <v:imagedata r:id="rId920" o:title=""/>
          </v:shape>
          <o:OLEObject Type="Embed" ProgID="Equation.DSMT4" ShapeID="_x0000_i1576" DrawAspect="Content" ObjectID="_1796840640" r:id="rId921"/>
        </w:object>
      </w:r>
      <w:r w:rsidRPr="00330A7E">
        <w:rPr>
          <w:rFonts w:ascii="Times New Roman" w:hAnsi="Times New Roman" w:cs="Times New Roman"/>
          <w:color w:val="000000"/>
          <w:sz w:val="24"/>
          <w:szCs w:val="24"/>
        </w:rPr>
        <w:t xml:space="preserve">. Tính quãng đường ô tô đi được trong vòng </w:t>
      </w:r>
      <w:r w:rsidRPr="00330A7E">
        <w:rPr>
          <w:rFonts w:ascii="Times New Roman" w:hAnsi="Times New Roman" w:cs="Times New Roman"/>
          <w:position w:val="-6"/>
          <w:sz w:val="24"/>
          <w:szCs w:val="24"/>
        </w:rPr>
        <w:object w:dxaOrig="180" w:dyaOrig="279" w14:anchorId="06B6A034">
          <v:shape id="_x0000_i1577" type="#_x0000_t75" style="width:9pt;height:13.5pt" o:ole="">
            <v:imagedata r:id="rId922" o:title=""/>
          </v:shape>
          <o:OLEObject Type="Embed" ProgID="Equation.DSMT4" ShapeID="_x0000_i1577" DrawAspect="Content" ObjectID="_1796840641" r:id="rId923"/>
        </w:object>
      </w:r>
      <w:r w:rsidRPr="00330A7E">
        <w:rPr>
          <w:rFonts w:ascii="Times New Roman" w:hAnsi="Times New Roman" w:cs="Times New Roman"/>
          <w:color w:val="000000"/>
          <w:sz w:val="24"/>
          <w:szCs w:val="24"/>
        </w:rPr>
        <w:t xml:space="preserve"> giờ kể từ khi tăng tốc.</w:t>
      </w:r>
    </w:p>
    <w:p w14:paraId="0859B87D" w14:textId="77777777" w:rsidR="00ED397D" w:rsidRPr="00330A7E" w:rsidRDefault="00ED397D" w:rsidP="00330A7E">
      <w:pPr>
        <w:spacing w:after="0" w:line="240" w:lineRule="auto"/>
        <w:ind w:left="25"/>
        <w:rPr>
          <w:rFonts w:ascii="Times New Roman" w:hAnsi="Times New Roman" w:cs="Times New Roman"/>
          <w:color w:val="000000"/>
          <w:sz w:val="24"/>
          <w:szCs w:val="24"/>
        </w:rPr>
      </w:pPr>
    </w:p>
    <w:p w14:paraId="75074A41" w14:textId="77777777" w:rsidR="00ED397D" w:rsidRPr="00330A7E" w:rsidRDefault="00ED397D" w:rsidP="000E1E56">
      <w:pPr>
        <w:pStyle w:val="ListParagraph"/>
        <w:numPr>
          <w:ilvl w:val="0"/>
          <w:numId w:val="14"/>
        </w:numPr>
        <w:tabs>
          <w:tab w:val="left" w:pos="992"/>
        </w:tabs>
        <w:spacing w:after="160" w:line="276" w:lineRule="auto"/>
        <w:rPr>
          <w:rFonts w:ascii="Times New Roman" w:hAnsi="Times New Roman" w:cs="Times New Roman"/>
          <w:sz w:val="24"/>
          <w:szCs w:val="24"/>
        </w:rPr>
      </w:pPr>
      <w:r w:rsidRPr="00330A7E">
        <w:rPr>
          <w:rFonts w:ascii="Times New Roman" w:hAnsi="Times New Roman" w:cs="Times New Roman"/>
          <w:sz w:val="24"/>
          <w:szCs w:val="24"/>
        </w:rPr>
        <w:t xml:space="preserve">Sân vận động Sports Hub (Singapore) là nơi diễn ra lễ khai mạc Đại hội thể thao Đông Nam Á được tổ chức ở Singapore năm 2015. Nền sân là một elip </w:t>
      </w:r>
      <w:r w:rsidRPr="00330A7E">
        <w:rPr>
          <w:rFonts w:ascii="Times New Roman" w:hAnsi="Times New Roman" w:cs="Times New Roman"/>
          <w:position w:val="-10"/>
          <w:sz w:val="24"/>
          <w:szCs w:val="24"/>
        </w:rPr>
        <w:object w:dxaOrig="408" w:dyaOrig="312" w14:anchorId="272C9DB2">
          <v:shape id="_x0000_i1578" type="#_x0000_t75" style="width:20.25pt;height:15.75pt" o:ole="">
            <v:imagedata r:id="rId924" o:title=""/>
          </v:shape>
          <o:OLEObject Type="Embed" ProgID="Equation.DSMT4" ShapeID="_x0000_i1578" DrawAspect="Content" ObjectID="_1796840642" r:id="rId925"/>
        </w:object>
      </w:r>
      <w:r w:rsidRPr="00330A7E">
        <w:rPr>
          <w:rFonts w:ascii="Times New Roman" w:hAnsi="Times New Roman" w:cs="Times New Roman"/>
          <w:sz w:val="24"/>
          <w:szCs w:val="24"/>
        </w:rPr>
        <w:t xml:space="preserve"> có trục lớn dài </w:t>
      </w:r>
      <w:r w:rsidRPr="00330A7E">
        <w:rPr>
          <w:rFonts w:ascii="Times New Roman" w:hAnsi="Times New Roman" w:cs="Times New Roman"/>
          <w:position w:val="-10"/>
          <w:sz w:val="24"/>
          <w:szCs w:val="24"/>
        </w:rPr>
        <w:object w:dxaOrig="660" w:dyaOrig="312" w14:anchorId="75AA7A7C">
          <v:shape id="_x0000_i1579" type="#_x0000_t75" style="width:33.75pt;height:15.75pt" o:ole="">
            <v:imagedata r:id="rId926" o:title=""/>
          </v:shape>
          <o:OLEObject Type="Embed" ProgID="Equation.DSMT4" ShapeID="_x0000_i1579" DrawAspect="Content" ObjectID="_1796840643" r:id="rId927"/>
        </w:object>
      </w:r>
      <w:r w:rsidRPr="00330A7E">
        <w:rPr>
          <w:rFonts w:ascii="Times New Roman" w:hAnsi="Times New Roman" w:cs="Times New Roman"/>
          <w:sz w:val="24"/>
          <w:szCs w:val="24"/>
        </w:rPr>
        <w:t xml:space="preserve"> trục bé dài </w:t>
      </w:r>
      <w:r w:rsidRPr="00330A7E">
        <w:rPr>
          <w:rFonts w:ascii="Times New Roman" w:hAnsi="Times New Roman" w:cs="Times New Roman"/>
          <w:position w:val="-6"/>
          <w:sz w:val="24"/>
          <w:szCs w:val="24"/>
        </w:rPr>
        <w:object w:dxaOrig="516" w:dyaOrig="288" w14:anchorId="2829CDD0">
          <v:shape id="_x0000_i1580" type="#_x0000_t75" style="width:25.5pt;height:14.25pt" o:ole="">
            <v:imagedata r:id="rId928" o:title=""/>
          </v:shape>
          <o:OLEObject Type="Embed" ProgID="Equation.DSMT4" ShapeID="_x0000_i1580" DrawAspect="Content" ObjectID="_1796840644" r:id="rId929"/>
        </w:object>
      </w:r>
      <w:r w:rsidRPr="00330A7E">
        <w:rPr>
          <w:rFonts w:ascii="Times New Roman" w:hAnsi="Times New Roman" w:cs="Times New Roman"/>
          <w:sz w:val="24"/>
          <w:szCs w:val="24"/>
        </w:rPr>
        <w:t xml:space="preserve"> (Hình 3). Nếu cắt sân vận động theo một mặt phẳng vuông góc với trục lớn của </w:t>
      </w:r>
      <w:r w:rsidRPr="00330A7E">
        <w:rPr>
          <w:rFonts w:ascii="Times New Roman" w:hAnsi="Times New Roman" w:cs="Times New Roman"/>
          <w:position w:val="-10"/>
          <w:sz w:val="24"/>
          <w:szCs w:val="24"/>
        </w:rPr>
        <w:object w:dxaOrig="408" w:dyaOrig="312" w14:anchorId="66C96FDD">
          <v:shape id="_x0000_i1581" type="#_x0000_t75" style="width:20.25pt;height:15.75pt" o:ole="">
            <v:imagedata r:id="rId930" o:title=""/>
          </v:shape>
          <o:OLEObject Type="Embed" ProgID="Equation.DSMT4" ShapeID="_x0000_i1581" DrawAspect="Content" ObjectID="_1796840645" r:id="rId931"/>
        </w:object>
      </w:r>
      <w:r w:rsidRPr="00330A7E">
        <w:rPr>
          <w:rFonts w:ascii="Times New Roman" w:hAnsi="Times New Roman" w:cs="Times New Roman"/>
          <w:sz w:val="24"/>
          <w:szCs w:val="24"/>
        </w:rPr>
        <w:t xml:space="preserve"> và cắt elip </w:t>
      </w:r>
      <w:r w:rsidRPr="00330A7E">
        <w:rPr>
          <w:rFonts w:ascii="Times New Roman" w:hAnsi="Times New Roman" w:cs="Times New Roman"/>
          <w:position w:val="-10"/>
          <w:sz w:val="24"/>
          <w:szCs w:val="24"/>
        </w:rPr>
        <w:object w:dxaOrig="408" w:dyaOrig="312" w14:anchorId="58D5602E">
          <v:shape id="_x0000_i1582" type="#_x0000_t75" style="width:20.25pt;height:15.75pt" o:ole="">
            <v:imagedata r:id="rId932" o:title=""/>
          </v:shape>
          <o:OLEObject Type="Embed" ProgID="Equation.DSMT4" ShapeID="_x0000_i1582" DrawAspect="Content" ObjectID="_1796840646" r:id="rId933"/>
        </w:object>
      </w:r>
      <w:r w:rsidRPr="00330A7E">
        <w:rPr>
          <w:rFonts w:ascii="Times New Roman" w:hAnsi="Times New Roman" w:cs="Times New Roman"/>
          <w:sz w:val="24"/>
          <w:szCs w:val="24"/>
        </w:rPr>
        <w:t xml:space="preserve"> ở </w:t>
      </w:r>
      <w:r w:rsidRPr="00330A7E">
        <w:rPr>
          <w:rFonts w:ascii="Times New Roman" w:hAnsi="Times New Roman" w:cs="Times New Roman"/>
          <w:position w:val="-10"/>
          <w:sz w:val="24"/>
          <w:szCs w:val="24"/>
        </w:rPr>
        <w:object w:dxaOrig="600" w:dyaOrig="312" w14:anchorId="0CD797F6">
          <v:shape id="_x0000_i1583" type="#_x0000_t75" style="width:30pt;height:15.75pt" o:ole="">
            <v:imagedata r:id="rId934" o:title=""/>
          </v:shape>
          <o:OLEObject Type="Embed" ProgID="Equation.DSMT4" ShapeID="_x0000_i1583" DrawAspect="Content" ObjectID="_1796840647" r:id="rId935"/>
        </w:object>
      </w:r>
      <w:r w:rsidRPr="00330A7E">
        <w:rPr>
          <w:rFonts w:ascii="Times New Roman" w:hAnsi="Times New Roman" w:cs="Times New Roman"/>
          <w:sz w:val="24"/>
          <w:szCs w:val="24"/>
        </w:rPr>
        <w:t xml:space="preserve"> (Hình a) thì ta được thiết diện luôn là một phần của hình tròn có tâm </w:t>
      </w:r>
      <w:r w:rsidRPr="00330A7E">
        <w:rPr>
          <w:rFonts w:ascii="Times New Roman" w:hAnsi="Times New Roman" w:cs="Times New Roman"/>
          <w:position w:val="-4"/>
          <w:sz w:val="24"/>
          <w:szCs w:val="24"/>
        </w:rPr>
        <w:object w:dxaOrig="180" w:dyaOrig="288" w14:anchorId="45ED6446">
          <v:shape id="_x0000_i1584" type="#_x0000_t75" style="width:9pt;height:14.25pt" o:ole="">
            <v:imagedata r:id="rId936" o:title=""/>
          </v:shape>
          <o:OLEObject Type="Embed" ProgID="Equation.DSMT4" ShapeID="_x0000_i1584" DrawAspect="Content" ObjectID="_1796840648" r:id="rId937"/>
        </w:object>
      </w:r>
      <w:r w:rsidRPr="00330A7E">
        <w:rPr>
          <w:rFonts w:ascii="Times New Roman" w:hAnsi="Times New Roman" w:cs="Times New Roman"/>
          <w:sz w:val="24"/>
          <w:szCs w:val="24"/>
        </w:rPr>
        <w:t xml:space="preserve"> (phần tô đậm trong Hình b) với </w:t>
      </w:r>
      <w:r w:rsidRPr="00330A7E">
        <w:rPr>
          <w:rFonts w:ascii="Times New Roman" w:hAnsi="Times New Roman" w:cs="Times New Roman"/>
          <w:position w:val="-6"/>
          <w:sz w:val="24"/>
          <w:szCs w:val="24"/>
        </w:rPr>
        <w:object w:dxaOrig="456" w:dyaOrig="288" w14:anchorId="3F2CBC34">
          <v:shape id="_x0000_i1585" type="#_x0000_t75" style="width:23.25pt;height:14.25pt" o:ole="">
            <v:imagedata r:id="rId938" o:title=""/>
          </v:shape>
          <o:OLEObject Type="Embed" ProgID="Equation.DSMT4" ShapeID="_x0000_i1585" DrawAspect="Content" ObjectID="_1796840649" r:id="rId939"/>
        </w:object>
      </w:r>
      <w:r w:rsidRPr="00330A7E">
        <w:rPr>
          <w:rFonts w:ascii="Times New Roman" w:hAnsi="Times New Roman" w:cs="Times New Roman"/>
          <w:sz w:val="24"/>
          <w:szCs w:val="24"/>
        </w:rPr>
        <w:t xml:space="preserve"> là một dây cung và góc </w:t>
      </w:r>
      <w:r w:rsidRPr="00330A7E">
        <w:rPr>
          <w:rFonts w:ascii="Times New Roman" w:hAnsi="Times New Roman" w:cs="Times New Roman"/>
          <w:position w:val="-6"/>
          <w:sz w:val="24"/>
          <w:szCs w:val="24"/>
        </w:rPr>
        <w:object w:dxaOrig="1080" w:dyaOrig="372" w14:anchorId="323CEA83">
          <v:shape id="_x0000_i1586" type="#_x0000_t75" style="width:54pt;height:18.75pt" o:ole="">
            <v:imagedata r:id="rId940" o:title=""/>
          </v:shape>
          <o:OLEObject Type="Embed" ProgID="Equation.DSMT4" ShapeID="_x0000_i1586" DrawAspect="Content" ObjectID="_1796840650" r:id="rId941"/>
        </w:object>
      </w:r>
      <w:r w:rsidRPr="00330A7E">
        <w:rPr>
          <w:rFonts w:ascii="Times New Roman" w:hAnsi="Times New Roman" w:cs="Times New Roman"/>
          <w:sz w:val="24"/>
          <w:szCs w:val="24"/>
        </w:rPr>
        <w:t>. Để lắp máy điều hòa không khí cho sân vận động thì các kỹ sư cần tính thể tích phần không gian bên dưới mái che và bên trên mặt sân, coi như mặt sân là một mặt phẳng và thể tích vật liệu làm mái không đáng kể. Hỏi thể tích đó xấp xỉ bao nhiêu?( đơn vị m</w:t>
      </w:r>
      <w:r w:rsidRPr="00330A7E">
        <w:rPr>
          <w:rFonts w:ascii="Times New Roman" w:hAnsi="Times New Roman" w:cs="Times New Roman"/>
          <w:sz w:val="24"/>
          <w:szCs w:val="24"/>
          <w:vertAlign w:val="superscript"/>
        </w:rPr>
        <w:t>3</w:t>
      </w:r>
      <w:r w:rsidRPr="00330A7E">
        <w:rPr>
          <w:rFonts w:ascii="Times New Roman" w:hAnsi="Times New Roman" w:cs="Times New Roman"/>
          <w:sz w:val="24"/>
          <w:szCs w:val="24"/>
        </w:rPr>
        <w:t xml:space="preserve"> , làm tròn dến hàng đơn vị).</w:t>
      </w:r>
    </w:p>
    <w:p w14:paraId="33B89E51" w14:textId="77777777" w:rsidR="00ED397D" w:rsidRPr="00330A7E" w:rsidRDefault="00ED397D" w:rsidP="00330A7E">
      <w:pPr>
        <w:ind w:left="992" w:hanging="990"/>
        <w:jc w:val="center"/>
        <w:rPr>
          <w:rFonts w:ascii="Times New Roman" w:eastAsia="Calibri"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06566E03" wp14:editId="3CC7258F">
            <wp:extent cx="4520169" cy="1931213"/>
            <wp:effectExtent l="0" t="0" r="0" b="0"/>
            <wp:docPr id="1511624582" name="Picture 3" descr="A diagram of a circle and a circ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3" descr="A diagram of a circle and a circle  Description automatically generated"/>
                    <pic:cNvPicPr/>
                  </pic:nvPicPr>
                  <pic:blipFill>
                    <a:blip r:embed="rId942"/>
                    <a:stretch>
                      <a:fillRect/>
                    </a:stretch>
                  </pic:blipFill>
                  <pic:spPr>
                    <a:xfrm>
                      <a:off x="0" y="0"/>
                      <a:ext cx="4521932" cy="1931966"/>
                    </a:xfrm>
                    <a:prstGeom prst="rect">
                      <a:avLst/>
                    </a:prstGeom>
                  </pic:spPr>
                </pic:pic>
              </a:graphicData>
            </a:graphic>
          </wp:inline>
        </w:drawing>
      </w:r>
    </w:p>
    <w:p w14:paraId="4C9E6942" w14:textId="77777777" w:rsidR="00ED397D" w:rsidRPr="00330A7E" w:rsidRDefault="00ED397D" w:rsidP="000E1E56">
      <w:pPr>
        <w:pStyle w:val="ListParagraph"/>
        <w:numPr>
          <w:ilvl w:val="0"/>
          <w:numId w:val="14"/>
        </w:numPr>
        <w:tabs>
          <w:tab w:val="left" w:pos="992"/>
        </w:tabs>
        <w:spacing w:after="160" w:line="278" w:lineRule="auto"/>
        <w:jc w:val="left"/>
        <w:rPr>
          <w:rFonts w:ascii="Times New Roman" w:hAnsi="Times New Roman" w:cs="Times New Roman"/>
          <w:sz w:val="24"/>
          <w:szCs w:val="24"/>
        </w:rPr>
      </w:pPr>
      <w:r w:rsidRPr="00330A7E">
        <w:rPr>
          <w:rFonts w:ascii="Times New Roman" w:hAnsi="Times New Roman" w:cs="Times New Roman"/>
          <w:sz w:val="24"/>
          <w:szCs w:val="24"/>
        </w:rPr>
        <w:t xml:space="preserve">Một thiết bị thăm dò đáy biển đang lặn với vectơ vận tốc của thiết bị khi biển đứng yên là </w:t>
      </w:r>
      <w:r w:rsidRPr="00330A7E">
        <w:rPr>
          <w:rFonts w:ascii="Times New Roman" w:hAnsi="Times New Roman" w:cs="Times New Roman"/>
          <w:position w:val="-10"/>
          <w:sz w:val="24"/>
          <w:szCs w:val="24"/>
        </w:rPr>
        <w:object w:dxaOrig="1340" w:dyaOrig="320" w14:anchorId="65FD7256">
          <v:shape id="_x0000_i1587" type="#_x0000_t75" style="width:66.75pt;height:15.75pt" o:ole="">
            <v:imagedata r:id="rId943" o:title=""/>
          </v:shape>
          <o:OLEObject Type="Embed" ProgID="Equation.DSMT4" ShapeID="_x0000_i1587" DrawAspect="Content" ObjectID="_1796840651" r:id="rId944"/>
        </w:object>
      </w:r>
      <w:r w:rsidRPr="00330A7E">
        <w:rPr>
          <w:rFonts w:ascii="Times New Roman" w:hAnsi="Times New Roman" w:cs="Times New Roman"/>
          <w:sz w:val="24"/>
          <w:szCs w:val="24"/>
        </w:rPr>
        <w:t xml:space="preserve"> (đơn vị: </w:t>
      </w:r>
      <w:r w:rsidRPr="00330A7E">
        <w:rPr>
          <w:rFonts w:ascii="Times New Roman" w:hAnsi="Times New Roman" w:cs="Times New Roman"/>
          <w:position w:val="-10"/>
          <w:sz w:val="24"/>
          <w:szCs w:val="24"/>
        </w:rPr>
        <w:object w:dxaOrig="760" w:dyaOrig="320" w14:anchorId="471849C6">
          <v:shape id="_x0000_i1588" type="#_x0000_t75" style="width:38.25pt;height:15.75pt" o:ole="">
            <v:imagedata r:id="rId945" o:title=""/>
          </v:shape>
          <o:OLEObject Type="Embed" ProgID="Equation.DSMT4" ShapeID="_x0000_i1588" DrawAspect="Content" ObjectID="_1796840652" r:id="rId946"/>
        </w:object>
      </w:r>
      <w:r w:rsidRPr="00330A7E">
        <w:rPr>
          <w:rFonts w:ascii="Times New Roman" w:hAnsi="Times New Roman" w:cs="Times New Roman"/>
          <w:sz w:val="24"/>
          <w:szCs w:val="24"/>
        </w:rPr>
        <w:t xml:space="preserve">. Cho biết vectơ vận tốc của dòng hải lưu của vùng biển là </w:t>
      </w:r>
      <w:r w:rsidRPr="00330A7E">
        <w:rPr>
          <w:rFonts w:ascii="Times New Roman" w:hAnsi="Times New Roman" w:cs="Times New Roman"/>
          <w:position w:val="-10"/>
          <w:sz w:val="24"/>
          <w:szCs w:val="24"/>
        </w:rPr>
        <w:object w:dxaOrig="1160" w:dyaOrig="320" w14:anchorId="09D3066D">
          <v:shape id="_x0000_i1589" type="#_x0000_t75" style="width:57.75pt;height:15.75pt" o:ole="">
            <v:imagedata r:id="rId947" o:title=""/>
          </v:shape>
          <o:OLEObject Type="Embed" ProgID="Equation.DSMT4" ShapeID="_x0000_i1589" DrawAspect="Content" ObjectID="_1796840653" r:id="rId948"/>
        </w:object>
      </w:r>
      <w:r w:rsidRPr="00330A7E">
        <w:rPr>
          <w:rFonts w:ascii="Times New Roman" w:hAnsi="Times New Roman" w:cs="Times New Roman"/>
          <w:sz w:val="24"/>
          <w:szCs w:val="24"/>
        </w:rPr>
        <w:t xml:space="preserve"> (đơn vị: </w:t>
      </w:r>
      <w:r w:rsidRPr="00330A7E">
        <w:rPr>
          <w:rFonts w:ascii="Times New Roman" w:hAnsi="Times New Roman" w:cs="Times New Roman"/>
          <w:position w:val="-10"/>
          <w:sz w:val="24"/>
          <w:szCs w:val="24"/>
        </w:rPr>
        <w:object w:dxaOrig="760" w:dyaOrig="320" w14:anchorId="7FAA40BC">
          <v:shape id="_x0000_i1590" type="#_x0000_t75" style="width:38.25pt;height:15.75pt" o:ole="">
            <v:imagedata r:id="rId949" o:title=""/>
          </v:shape>
          <o:OLEObject Type="Embed" ProgID="Equation.DSMT4" ShapeID="_x0000_i1590" DrawAspect="Content" ObjectID="_1796840654" r:id="rId950"/>
        </w:object>
      </w:r>
      <w:r w:rsidRPr="00330A7E">
        <w:rPr>
          <w:rFonts w:ascii="Times New Roman" w:hAnsi="Times New Roman" w:cs="Times New Roman"/>
          <w:sz w:val="24"/>
          <w:szCs w:val="24"/>
        </w:rPr>
        <w:t>. Tính tốc độ của thiết bị trong điều kiện có dòng hải lưu, các yếu tố khác không đáng kể ( đơn vị km/h, làm tròn dến hàng phần chục).</w:t>
      </w:r>
    </w:p>
    <w:p w14:paraId="7438EF07" w14:textId="77777777" w:rsidR="00ED397D" w:rsidRPr="00330A7E" w:rsidRDefault="00ED397D" w:rsidP="00330A7E">
      <w:pPr>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lastRenderedPageBreak/>
        <w:drawing>
          <wp:inline distT="0" distB="0" distL="0" distR="0" wp14:anchorId="3EF8A8D4" wp14:editId="6471AA99">
            <wp:extent cx="3864745" cy="2357247"/>
            <wp:effectExtent l="0" t="0" r="2540" b="5080"/>
            <wp:docPr id="374641753" name="Picture 1" descr="A yellow submarine and a boa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509707" name="Picture 1" descr="A yellow submarine and a boat  Description automatically generated"/>
                    <pic:cNvPicPr/>
                  </pic:nvPicPr>
                  <pic:blipFill>
                    <a:blip r:embed="rId951"/>
                    <a:stretch>
                      <a:fillRect/>
                    </a:stretch>
                  </pic:blipFill>
                  <pic:spPr>
                    <a:xfrm>
                      <a:off x="0" y="0"/>
                      <a:ext cx="3873409" cy="2362531"/>
                    </a:xfrm>
                    <a:prstGeom prst="rect">
                      <a:avLst/>
                    </a:prstGeom>
                  </pic:spPr>
                </pic:pic>
              </a:graphicData>
            </a:graphic>
          </wp:inline>
        </w:drawing>
      </w:r>
    </w:p>
    <w:p w14:paraId="4736C884" w14:textId="77777777" w:rsidR="00ED397D" w:rsidRPr="00330A7E" w:rsidRDefault="00ED397D" w:rsidP="00330A7E">
      <w:pPr>
        <w:jc w:val="center"/>
        <w:rPr>
          <w:rFonts w:ascii="Times New Roman" w:hAnsi="Times New Roman" w:cs="Times New Roman"/>
          <w:sz w:val="24"/>
          <w:szCs w:val="24"/>
        </w:rPr>
      </w:pPr>
    </w:p>
    <w:p w14:paraId="1BB75C3A" w14:textId="77777777" w:rsidR="00ED397D" w:rsidRPr="00330A7E" w:rsidRDefault="00ED397D" w:rsidP="00330A7E">
      <w:pPr>
        <w:pStyle w:val="ListParagraph"/>
        <w:ind w:left="992"/>
        <w:rPr>
          <w:rFonts w:ascii="Times New Roman" w:hAnsi="Times New Roman" w:cs="Times New Roman"/>
          <w:sz w:val="24"/>
          <w:szCs w:val="24"/>
        </w:rPr>
      </w:pPr>
    </w:p>
    <w:p w14:paraId="6459E29A" w14:textId="77777777" w:rsidR="00ED397D" w:rsidRPr="00330A7E" w:rsidRDefault="00ED397D" w:rsidP="000E1E56">
      <w:pPr>
        <w:pStyle w:val="ListParagraph"/>
        <w:numPr>
          <w:ilvl w:val="0"/>
          <w:numId w:val="14"/>
        </w:numPr>
        <w:tabs>
          <w:tab w:val="left" w:pos="992"/>
        </w:tabs>
        <w:spacing w:before="120" w:line="276" w:lineRule="auto"/>
        <w:rPr>
          <w:rFonts w:ascii="Times New Roman" w:eastAsia="Georgia" w:hAnsi="Times New Roman" w:cs="Times New Roman"/>
          <w:sz w:val="24"/>
          <w:szCs w:val="24"/>
          <w:lang w:val="fr-FR"/>
        </w:rPr>
      </w:pPr>
      <w:r w:rsidRPr="00330A7E">
        <w:rPr>
          <w:rFonts w:ascii="Times New Roman" w:eastAsia="Georgia" w:hAnsi="Times New Roman" w:cs="Times New Roman"/>
          <w:sz w:val="24"/>
          <w:szCs w:val="24"/>
          <w:lang w:val="fr-FR"/>
        </w:rPr>
        <w:t>Một hộp chứa 10 tấm thẻ cùng loại được đánh số lần lượt từ 1 đến 10. Bạn Xuân lấy ra ngẫu nhiên 1 tấm thẻ từ hộp. Nếu tấm thẻ đó ghi số chẵn, bạn Thu sẽ lấy ra ngẫu nhiên tiếp 1 tấm thẻ từ hộp. Nếu tấm thẻ đó ghi số lẻ, bạn Thu sẽ lấy ra ngẫu nhiên tiếp 2 tấm thẻ từ hộp. Tính xác suất để bạn Thu lấy được thẻ ghi số 10 ( làm tròn đến hàng phần trăm)</w:t>
      </w:r>
    </w:p>
    <w:p w14:paraId="67571D5D" w14:textId="77777777" w:rsidR="00ED397D" w:rsidRPr="00330A7E" w:rsidRDefault="00ED397D" w:rsidP="00330A7E">
      <w:pPr>
        <w:pStyle w:val="ListParagraph"/>
        <w:ind w:left="993"/>
        <w:rPr>
          <w:rFonts w:ascii="Times New Roman" w:hAnsi="Times New Roman" w:cs="Times New Roman"/>
          <w:sz w:val="24"/>
          <w:szCs w:val="24"/>
        </w:rPr>
      </w:pPr>
    </w:p>
    <w:p w14:paraId="140E5673" w14:textId="77777777" w:rsidR="00ED397D" w:rsidRPr="00330A7E" w:rsidRDefault="00ED397D" w:rsidP="000E1E56">
      <w:pPr>
        <w:pStyle w:val="ListParagraph"/>
        <w:numPr>
          <w:ilvl w:val="0"/>
          <w:numId w:val="14"/>
        </w:numPr>
        <w:tabs>
          <w:tab w:val="left" w:pos="992"/>
        </w:tabs>
        <w:spacing w:after="160" w:line="278" w:lineRule="auto"/>
        <w:jc w:val="left"/>
        <w:rPr>
          <w:rFonts w:ascii="Times New Roman" w:hAnsi="Times New Roman" w:cs="Times New Roman"/>
          <w:sz w:val="24"/>
          <w:szCs w:val="24"/>
        </w:rPr>
      </w:pPr>
      <w:r w:rsidRPr="00330A7E">
        <w:rPr>
          <w:rFonts w:ascii="Times New Roman" w:hAnsi="Times New Roman" w:cs="Times New Roman"/>
          <w:b/>
          <w:bCs/>
          <w:sz w:val="24"/>
          <w:szCs w:val="24"/>
        </w:rPr>
        <w:drawing>
          <wp:anchor distT="0" distB="0" distL="114300" distR="114300" simplePos="0" relativeHeight="251680768" behindDoc="0" locked="0" layoutInCell="1" allowOverlap="1" wp14:anchorId="77AAAAC3" wp14:editId="6965EC5B">
            <wp:simplePos x="0" y="0"/>
            <wp:positionH relativeFrom="column">
              <wp:posOffset>5079465</wp:posOffset>
            </wp:positionH>
            <wp:positionV relativeFrom="paragraph">
              <wp:posOffset>8054</wp:posOffset>
            </wp:positionV>
            <wp:extent cx="1798320" cy="1473200"/>
            <wp:effectExtent l="0" t="0" r="0" b="0"/>
            <wp:wrapSquare wrapText="bothSides"/>
            <wp:docPr id="1541218075" name="Picture 1" descr="A diagram of a heigh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921898" name="Picture 1" descr="A diagram of a height  Description automatically generated"/>
                    <pic:cNvPicPr/>
                  </pic:nvPicPr>
                  <pic:blipFill rotWithShape="1">
                    <a:blip r:embed="rId952" cstate="print">
                      <a:extLst>
                        <a:ext uri="{28A0092B-C50C-407E-A947-70E740481C1C}">
                          <a14:useLocalDpi xmlns:a14="http://schemas.microsoft.com/office/drawing/2010/main" val="0"/>
                        </a:ext>
                      </a:extLst>
                    </a:blip>
                    <a:srcRect l="5143" t="4918" r="8172"/>
                    <a:stretch/>
                  </pic:blipFill>
                  <pic:spPr bwMode="auto">
                    <a:xfrm>
                      <a:off x="0" y="0"/>
                      <a:ext cx="1798320" cy="147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30A7E">
        <w:rPr>
          <w:rFonts w:ascii="Times New Roman" w:hAnsi="Times New Roman" w:cs="Times New Roman"/>
          <w:sz w:val="24"/>
          <w:szCs w:val="24"/>
        </w:rPr>
        <w:t xml:space="preserve">Một đoàn cứu trợ lũ lụt đang ở vị trí </w:t>
      </w:r>
      <w:r w:rsidRPr="00330A7E">
        <w:rPr>
          <w:rFonts w:ascii="Times New Roman" w:hAnsi="Times New Roman" w:cs="Times New Roman"/>
          <w:position w:val="-4"/>
          <w:sz w:val="24"/>
          <w:szCs w:val="24"/>
        </w:rPr>
        <w:object w:dxaOrig="240" w:dyaOrig="260" w14:anchorId="418274E4">
          <v:shape id="_x0000_i1591" type="#_x0000_t75" style="width:12.75pt;height:12.75pt" o:ole="">
            <v:imagedata r:id="rId953" o:title=""/>
          </v:shape>
          <o:OLEObject Type="Embed" ProgID="Equation.DSMT4" ShapeID="_x0000_i1591" DrawAspect="Content" ObjectID="_1796840655" r:id="rId954"/>
        </w:object>
      </w:r>
      <w:r w:rsidRPr="00330A7E">
        <w:rPr>
          <w:rFonts w:ascii="Times New Roman" w:hAnsi="Times New Roman" w:cs="Times New Roman"/>
          <w:sz w:val="24"/>
          <w:szCs w:val="24"/>
        </w:rPr>
        <w:t xml:space="preserve"> của một tỉnh miền trung muốn đến xã </w:t>
      </w:r>
      <w:r w:rsidRPr="00330A7E">
        <w:rPr>
          <w:rFonts w:ascii="Times New Roman" w:hAnsi="Times New Roman" w:cs="Times New Roman"/>
          <w:position w:val="-6"/>
          <w:sz w:val="24"/>
          <w:szCs w:val="24"/>
        </w:rPr>
        <w:object w:dxaOrig="240" w:dyaOrig="279" w14:anchorId="44CB2DC3">
          <v:shape id="_x0000_i1592" type="#_x0000_t75" style="width:12.75pt;height:14.25pt" o:ole="">
            <v:imagedata r:id="rId955" o:title=""/>
          </v:shape>
          <o:OLEObject Type="Embed" ProgID="Equation.DSMT4" ShapeID="_x0000_i1592" DrawAspect="Content" ObjectID="_1796840656" r:id="rId956"/>
        </w:object>
      </w:r>
      <w:r w:rsidRPr="00330A7E">
        <w:rPr>
          <w:rFonts w:ascii="Times New Roman" w:hAnsi="Times New Roman" w:cs="Times New Roman"/>
          <w:sz w:val="24"/>
          <w:szCs w:val="24"/>
        </w:rPr>
        <w:t xml:space="preserve"> để tiếp tế lương thực và thuốc men, phải đi theo con đường từ </w:t>
      </w:r>
      <w:r w:rsidRPr="00330A7E">
        <w:rPr>
          <w:rFonts w:ascii="Times New Roman" w:hAnsi="Times New Roman" w:cs="Times New Roman"/>
          <w:position w:val="-4"/>
          <w:sz w:val="24"/>
          <w:szCs w:val="24"/>
        </w:rPr>
        <w:object w:dxaOrig="240" w:dyaOrig="260" w14:anchorId="41A77100">
          <v:shape id="_x0000_i1593" type="#_x0000_t75" style="width:12.75pt;height:12.75pt" o:ole="">
            <v:imagedata r:id="rId953" o:title=""/>
          </v:shape>
          <o:OLEObject Type="Embed" ProgID="Equation.DSMT4" ShapeID="_x0000_i1593" DrawAspect="Content" ObjectID="_1796840657" r:id="rId957"/>
        </w:object>
      </w:r>
      <w:r w:rsidRPr="00330A7E">
        <w:rPr>
          <w:rFonts w:ascii="Times New Roman" w:hAnsi="Times New Roman" w:cs="Times New Roman"/>
          <w:sz w:val="24"/>
          <w:szCs w:val="24"/>
        </w:rPr>
        <w:t xml:space="preserve"> đến </w:t>
      </w:r>
      <w:r w:rsidRPr="00330A7E">
        <w:rPr>
          <w:rFonts w:ascii="Times New Roman" w:hAnsi="Times New Roman" w:cs="Times New Roman"/>
          <w:position w:val="-4"/>
          <w:sz w:val="24"/>
          <w:szCs w:val="24"/>
        </w:rPr>
        <w:object w:dxaOrig="240" w:dyaOrig="260" w14:anchorId="4FA6DAB3">
          <v:shape id="_x0000_i1594" type="#_x0000_t75" style="width:12.75pt;height:12.75pt" o:ole="">
            <v:imagedata r:id="rId958" o:title=""/>
          </v:shape>
          <o:OLEObject Type="Embed" ProgID="Equation.DSMT4" ShapeID="_x0000_i1594" DrawAspect="Content" ObjectID="_1796840658" r:id="rId959"/>
        </w:object>
      </w:r>
      <w:r w:rsidRPr="00330A7E">
        <w:rPr>
          <w:rFonts w:ascii="Times New Roman" w:hAnsi="Times New Roman" w:cs="Times New Roman"/>
          <w:sz w:val="24"/>
          <w:szCs w:val="24"/>
        </w:rPr>
        <w:t xml:space="preserve"> và từ </w:t>
      </w:r>
      <w:r w:rsidRPr="00330A7E">
        <w:rPr>
          <w:rFonts w:ascii="Times New Roman" w:hAnsi="Times New Roman" w:cs="Times New Roman"/>
          <w:position w:val="-4"/>
          <w:sz w:val="24"/>
          <w:szCs w:val="24"/>
        </w:rPr>
        <w:object w:dxaOrig="240" w:dyaOrig="260" w14:anchorId="4F20ECBA">
          <v:shape id="_x0000_i1595" type="#_x0000_t75" style="width:12.75pt;height:12.75pt" o:ole="">
            <v:imagedata r:id="rId960" o:title=""/>
          </v:shape>
          <o:OLEObject Type="Embed" ProgID="Equation.DSMT4" ShapeID="_x0000_i1595" DrawAspect="Content" ObjectID="_1796840659" r:id="rId961"/>
        </w:object>
      </w:r>
      <w:r w:rsidRPr="00330A7E">
        <w:rPr>
          <w:rFonts w:ascii="Times New Roman" w:hAnsi="Times New Roman" w:cs="Times New Roman"/>
          <w:sz w:val="24"/>
          <w:szCs w:val="24"/>
        </w:rPr>
        <w:t xml:space="preserve"> đến </w:t>
      </w:r>
      <w:r w:rsidRPr="00330A7E">
        <w:rPr>
          <w:rFonts w:ascii="Times New Roman" w:hAnsi="Times New Roman" w:cs="Times New Roman"/>
          <w:position w:val="-6"/>
          <w:sz w:val="24"/>
          <w:szCs w:val="24"/>
        </w:rPr>
        <w:object w:dxaOrig="240" w:dyaOrig="279" w14:anchorId="3D268465">
          <v:shape id="_x0000_i1596" type="#_x0000_t75" style="width:12.75pt;height:14.25pt" o:ole="">
            <v:imagedata r:id="rId955" o:title=""/>
          </v:shape>
          <o:OLEObject Type="Embed" ProgID="Equation.DSMT4" ShapeID="_x0000_i1596" DrawAspect="Content" ObjectID="_1796840660" r:id="rId962"/>
        </w:object>
      </w:r>
      <w:r w:rsidRPr="00330A7E">
        <w:rPr>
          <w:rFonts w:ascii="Times New Roman" w:hAnsi="Times New Roman" w:cs="Times New Roman"/>
          <w:sz w:val="24"/>
          <w:szCs w:val="24"/>
        </w:rPr>
        <w:t xml:space="preserve"> (như hình vẽ). Tuy nhiên, do nước ngập con đường từ </w:t>
      </w:r>
      <w:r w:rsidRPr="00330A7E">
        <w:rPr>
          <w:rFonts w:ascii="Times New Roman" w:hAnsi="Times New Roman" w:cs="Times New Roman"/>
          <w:position w:val="-4"/>
          <w:sz w:val="24"/>
          <w:szCs w:val="24"/>
        </w:rPr>
        <w:object w:dxaOrig="240" w:dyaOrig="260" w14:anchorId="09B1F4F4">
          <v:shape id="_x0000_i1597" type="#_x0000_t75" style="width:12.75pt;height:12.75pt" o:ole="">
            <v:imagedata r:id="rId953" o:title=""/>
          </v:shape>
          <o:OLEObject Type="Embed" ProgID="Equation.DSMT4" ShapeID="_x0000_i1597" DrawAspect="Content" ObjectID="_1796840661" r:id="rId963"/>
        </w:object>
      </w:r>
      <w:r w:rsidRPr="00330A7E">
        <w:rPr>
          <w:rFonts w:ascii="Times New Roman" w:hAnsi="Times New Roman" w:cs="Times New Roman"/>
          <w:sz w:val="24"/>
          <w:szCs w:val="24"/>
        </w:rPr>
        <w:t xml:space="preserve"> đến </w:t>
      </w:r>
      <w:r w:rsidRPr="00330A7E">
        <w:rPr>
          <w:rFonts w:ascii="Times New Roman" w:hAnsi="Times New Roman" w:cs="Times New Roman"/>
          <w:position w:val="-4"/>
          <w:sz w:val="24"/>
          <w:szCs w:val="24"/>
        </w:rPr>
        <w:object w:dxaOrig="240" w:dyaOrig="260" w14:anchorId="0B0EFB74">
          <v:shape id="_x0000_i1598" type="#_x0000_t75" style="width:12.75pt;height:12.75pt" o:ole="">
            <v:imagedata r:id="rId960" o:title=""/>
          </v:shape>
          <o:OLEObject Type="Embed" ProgID="Equation.DSMT4" ShapeID="_x0000_i1598" DrawAspect="Content" ObjectID="_1796840662" r:id="rId964"/>
        </w:object>
      </w:r>
      <w:r w:rsidRPr="00330A7E">
        <w:rPr>
          <w:rFonts w:ascii="Times New Roman" w:hAnsi="Times New Roman" w:cs="Times New Roman"/>
          <w:sz w:val="24"/>
          <w:szCs w:val="24"/>
        </w:rPr>
        <w:t xml:space="preserve"> nên đoàn cứu trợ không thể đến </w:t>
      </w:r>
      <w:r w:rsidRPr="00330A7E">
        <w:rPr>
          <w:rFonts w:ascii="Times New Roman" w:hAnsi="Times New Roman" w:cs="Times New Roman"/>
          <w:position w:val="-6"/>
          <w:sz w:val="24"/>
          <w:szCs w:val="24"/>
        </w:rPr>
        <w:object w:dxaOrig="240" w:dyaOrig="279" w14:anchorId="58D13734">
          <v:shape id="_x0000_i1599" type="#_x0000_t75" style="width:12.75pt;height:14.25pt" o:ole="">
            <v:imagedata r:id="rId955" o:title=""/>
          </v:shape>
          <o:OLEObject Type="Embed" ProgID="Equation.DSMT4" ShapeID="_x0000_i1599" DrawAspect="Content" ObjectID="_1796840663" r:id="rId965"/>
        </w:object>
      </w:r>
      <w:r w:rsidRPr="00330A7E">
        <w:rPr>
          <w:rFonts w:ascii="Times New Roman" w:hAnsi="Times New Roman" w:cs="Times New Roman"/>
          <w:sz w:val="24"/>
          <w:szCs w:val="24"/>
        </w:rPr>
        <w:t xml:space="preserve"> bằng xe, nhưng đoàn cứu trợ có thể chèo thuyền từ </w:t>
      </w:r>
      <w:r w:rsidRPr="00330A7E">
        <w:rPr>
          <w:rFonts w:ascii="Times New Roman" w:hAnsi="Times New Roman" w:cs="Times New Roman"/>
          <w:position w:val="-4"/>
          <w:sz w:val="24"/>
          <w:szCs w:val="24"/>
        </w:rPr>
        <w:object w:dxaOrig="240" w:dyaOrig="260" w14:anchorId="6D3FAA38">
          <v:shape id="_x0000_i1600" type="#_x0000_t75" style="width:12.75pt;height:12.75pt" o:ole="">
            <v:imagedata r:id="rId953" o:title=""/>
          </v:shape>
          <o:OLEObject Type="Embed" ProgID="Equation.DSMT4" ShapeID="_x0000_i1600" DrawAspect="Content" ObjectID="_1796840664" r:id="rId966"/>
        </w:object>
      </w:r>
      <w:r w:rsidRPr="00330A7E">
        <w:rPr>
          <w:rFonts w:ascii="Times New Roman" w:hAnsi="Times New Roman" w:cs="Times New Roman"/>
          <w:sz w:val="24"/>
          <w:szCs w:val="24"/>
        </w:rPr>
        <w:t xml:space="preserve"> đến vị trí </w:t>
      </w:r>
      <w:r w:rsidRPr="00330A7E">
        <w:rPr>
          <w:rFonts w:ascii="Times New Roman" w:hAnsi="Times New Roman" w:cs="Times New Roman"/>
          <w:position w:val="-4"/>
          <w:sz w:val="24"/>
          <w:szCs w:val="24"/>
        </w:rPr>
        <w:object w:dxaOrig="260" w:dyaOrig="260" w14:anchorId="3E720880">
          <v:shape id="_x0000_i1601" type="#_x0000_t75" style="width:12.75pt;height:12.75pt" o:ole="">
            <v:imagedata r:id="rId967" o:title=""/>
          </v:shape>
          <o:OLEObject Type="Embed" ProgID="Equation.DSMT4" ShapeID="_x0000_i1601" DrawAspect="Content" ObjectID="_1796840665" r:id="rId968"/>
        </w:object>
      </w:r>
      <w:r w:rsidRPr="00330A7E">
        <w:rPr>
          <w:rFonts w:ascii="Times New Roman" w:hAnsi="Times New Roman" w:cs="Times New Roman"/>
          <w:sz w:val="24"/>
          <w:szCs w:val="24"/>
        </w:rPr>
        <w:t xml:space="preserve"> trên đoạn đường từ </w:t>
      </w:r>
      <w:r w:rsidRPr="00330A7E">
        <w:rPr>
          <w:rFonts w:ascii="Times New Roman" w:hAnsi="Times New Roman" w:cs="Times New Roman"/>
          <w:position w:val="-4"/>
          <w:sz w:val="24"/>
          <w:szCs w:val="24"/>
        </w:rPr>
        <w:object w:dxaOrig="240" w:dyaOrig="260" w14:anchorId="37BCEE8B">
          <v:shape id="_x0000_i1602" type="#_x0000_t75" style="width:12.75pt;height:12.75pt" o:ole="">
            <v:imagedata r:id="rId958" o:title=""/>
          </v:shape>
          <o:OLEObject Type="Embed" ProgID="Equation.DSMT4" ShapeID="_x0000_i1602" DrawAspect="Content" ObjectID="_1796840666" r:id="rId969"/>
        </w:object>
      </w:r>
      <w:r w:rsidRPr="00330A7E">
        <w:rPr>
          <w:rFonts w:ascii="Times New Roman" w:hAnsi="Times New Roman" w:cs="Times New Roman"/>
          <w:sz w:val="24"/>
          <w:szCs w:val="24"/>
        </w:rPr>
        <w:t xml:space="preserve"> đến </w:t>
      </w:r>
      <w:r w:rsidRPr="00330A7E">
        <w:rPr>
          <w:rFonts w:ascii="Times New Roman" w:hAnsi="Times New Roman" w:cs="Times New Roman"/>
          <w:position w:val="-6"/>
          <w:sz w:val="24"/>
          <w:szCs w:val="24"/>
        </w:rPr>
        <w:object w:dxaOrig="240" w:dyaOrig="279" w14:anchorId="66180E61">
          <v:shape id="_x0000_i1603" type="#_x0000_t75" style="width:12.75pt;height:14.25pt" o:ole="">
            <v:imagedata r:id="rId955" o:title=""/>
          </v:shape>
          <o:OLEObject Type="Embed" ProgID="Equation.DSMT4" ShapeID="_x0000_i1603" DrawAspect="Content" ObjectID="_1796840667" r:id="rId970"/>
        </w:object>
      </w:r>
      <w:r w:rsidRPr="00330A7E">
        <w:rPr>
          <w:rFonts w:ascii="Times New Roman" w:hAnsi="Times New Roman" w:cs="Times New Roman"/>
          <w:sz w:val="24"/>
          <w:szCs w:val="24"/>
        </w:rPr>
        <w:t xml:space="preserve"> với vận tốc </w:t>
      </w:r>
      <w:r w:rsidRPr="00330A7E">
        <w:rPr>
          <w:rFonts w:ascii="Times New Roman" w:hAnsi="Times New Roman" w:cs="Times New Roman"/>
          <w:position w:val="-4"/>
          <w:sz w:val="24"/>
          <w:szCs w:val="24"/>
        </w:rPr>
        <w:object w:dxaOrig="200" w:dyaOrig="260" w14:anchorId="43EC8ECE">
          <v:shape id="_x0000_i1604" type="#_x0000_t75" style="width:9.75pt;height:12.75pt" o:ole="">
            <v:imagedata r:id="rId971" o:title=""/>
          </v:shape>
          <o:OLEObject Type="Embed" ProgID="Equation.DSMT4" ShapeID="_x0000_i1604" DrawAspect="Content" ObjectID="_1796840668" r:id="rId972"/>
        </w:object>
      </w:r>
      <w:r w:rsidRPr="00330A7E">
        <w:rPr>
          <w:rFonts w:ascii="Times New Roman" w:hAnsi="Times New Roman" w:cs="Times New Roman"/>
          <w:sz w:val="24"/>
          <w:szCs w:val="24"/>
        </w:rPr>
        <w:t xml:space="preserve"> km/h, rồi đi bộ đến </w:t>
      </w:r>
      <w:r w:rsidRPr="00330A7E">
        <w:rPr>
          <w:rFonts w:ascii="Times New Roman" w:hAnsi="Times New Roman" w:cs="Times New Roman"/>
          <w:position w:val="-6"/>
          <w:sz w:val="24"/>
          <w:szCs w:val="24"/>
        </w:rPr>
        <w:object w:dxaOrig="240" w:dyaOrig="279" w14:anchorId="652F606E">
          <v:shape id="_x0000_i1605" type="#_x0000_t75" style="width:12.75pt;height:14.25pt" o:ole="">
            <v:imagedata r:id="rId955" o:title=""/>
          </v:shape>
          <o:OLEObject Type="Embed" ProgID="Equation.DSMT4" ShapeID="_x0000_i1605" DrawAspect="Content" ObjectID="_1796840669" r:id="rId973"/>
        </w:object>
      </w:r>
      <w:r w:rsidRPr="00330A7E">
        <w:rPr>
          <w:rFonts w:ascii="Times New Roman" w:hAnsi="Times New Roman" w:cs="Times New Roman"/>
          <w:sz w:val="24"/>
          <w:szCs w:val="24"/>
        </w:rPr>
        <w:t xml:space="preserve"> với vận tốc </w:t>
      </w:r>
      <w:r w:rsidRPr="00330A7E">
        <w:rPr>
          <w:rFonts w:ascii="Times New Roman" w:hAnsi="Times New Roman" w:cs="Times New Roman"/>
          <w:position w:val="-6"/>
          <w:sz w:val="24"/>
          <w:szCs w:val="24"/>
        </w:rPr>
        <w:object w:dxaOrig="200" w:dyaOrig="279" w14:anchorId="659355DE">
          <v:shape id="_x0000_i1606" type="#_x0000_t75" style="width:9.75pt;height:14.25pt" o:ole="">
            <v:imagedata r:id="rId974" o:title=""/>
          </v:shape>
          <o:OLEObject Type="Embed" ProgID="Equation.DSMT4" ShapeID="_x0000_i1606" DrawAspect="Content" ObjectID="_1796840670" r:id="rId975"/>
        </w:object>
      </w:r>
      <w:r w:rsidRPr="00330A7E">
        <w:rPr>
          <w:rFonts w:ascii="Times New Roman" w:hAnsi="Times New Roman" w:cs="Times New Roman"/>
          <w:sz w:val="24"/>
          <w:szCs w:val="24"/>
        </w:rPr>
        <w:t xml:space="preserve"> km/h. Biết </w:t>
      </w:r>
      <w:r w:rsidRPr="00330A7E">
        <w:rPr>
          <w:rFonts w:ascii="Times New Roman" w:hAnsi="Times New Roman" w:cs="Times New Roman"/>
          <w:position w:val="-4"/>
          <w:sz w:val="24"/>
          <w:szCs w:val="24"/>
        </w:rPr>
        <w:object w:dxaOrig="240" w:dyaOrig="260" w14:anchorId="605213CB">
          <v:shape id="_x0000_i1607" type="#_x0000_t75" style="width:12.75pt;height:12.75pt" o:ole="">
            <v:imagedata r:id="rId953" o:title=""/>
          </v:shape>
          <o:OLEObject Type="Embed" ProgID="Equation.DSMT4" ShapeID="_x0000_i1607" DrawAspect="Content" ObjectID="_1796840671" r:id="rId976"/>
        </w:object>
      </w:r>
      <w:r w:rsidRPr="00330A7E">
        <w:rPr>
          <w:rFonts w:ascii="Times New Roman" w:hAnsi="Times New Roman" w:cs="Times New Roman"/>
          <w:sz w:val="24"/>
          <w:szCs w:val="24"/>
        </w:rPr>
        <w:t xml:space="preserve"> cách </w:t>
      </w:r>
      <w:r w:rsidRPr="00330A7E">
        <w:rPr>
          <w:rFonts w:ascii="Times New Roman" w:hAnsi="Times New Roman" w:cs="Times New Roman"/>
          <w:position w:val="-4"/>
          <w:sz w:val="24"/>
          <w:szCs w:val="24"/>
        </w:rPr>
        <w:object w:dxaOrig="240" w:dyaOrig="260" w14:anchorId="47CE2D09">
          <v:shape id="_x0000_i1608" type="#_x0000_t75" style="width:12.75pt;height:12.75pt" o:ole="">
            <v:imagedata r:id="rId958" o:title=""/>
          </v:shape>
          <o:OLEObject Type="Embed" ProgID="Equation.DSMT4" ShapeID="_x0000_i1608" DrawAspect="Content" ObjectID="_1796840672" r:id="rId977"/>
        </w:object>
      </w:r>
      <w:r w:rsidRPr="00330A7E">
        <w:rPr>
          <w:rFonts w:ascii="Times New Roman" w:hAnsi="Times New Roman" w:cs="Times New Roman"/>
          <w:sz w:val="24"/>
          <w:szCs w:val="24"/>
        </w:rPr>
        <w:t xml:space="preserve"> một khoảng </w:t>
      </w:r>
      <w:r w:rsidRPr="00330A7E">
        <w:rPr>
          <w:rFonts w:ascii="Times New Roman" w:hAnsi="Times New Roman" w:cs="Times New Roman"/>
          <w:position w:val="-6"/>
          <w:sz w:val="24"/>
          <w:szCs w:val="24"/>
        </w:rPr>
        <w:object w:dxaOrig="180" w:dyaOrig="279" w14:anchorId="4BA28763">
          <v:shape id="_x0000_i1609" type="#_x0000_t75" style="width:9pt;height:14.25pt" o:ole="">
            <v:imagedata r:id="rId978" o:title=""/>
          </v:shape>
          <o:OLEObject Type="Embed" ProgID="Equation.DSMT4" ShapeID="_x0000_i1609" DrawAspect="Content" ObjectID="_1796840673" r:id="rId979"/>
        </w:object>
      </w:r>
      <w:r w:rsidRPr="00330A7E">
        <w:rPr>
          <w:rFonts w:ascii="Times New Roman" w:hAnsi="Times New Roman" w:cs="Times New Roman"/>
          <w:sz w:val="24"/>
          <w:szCs w:val="24"/>
        </w:rPr>
        <w:t xml:space="preserve"> km, </w:t>
      </w:r>
      <w:r w:rsidRPr="00330A7E">
        <w:rPr>
          <w:rFonts w:ascii="Times New Roman" w:hAnsi="Times New Roman" w:cs="Times New Roman"/>
          <w:position w:val="-4"/>
          <w:sz w:val="24"/>
          <w:szCs w:val="24"/>
        </w:rPr>
        <w:object w:dxaOrig="240" w:dyaOrig="260" w14:anchorId="3530C7FE">
          <v:shape id="_x0000_i1610" type="#_x0000_t75" style="width:12.75pt;height:12.75pt" o:ole="">
            <v:imagedata r:id="rId958" o:title=""/>
          </v:shape>
          <o:OLEObject Type="Embed" ProgID="Equation.DSMT4" ShapeID="_x0000_i1610" DrawAspect="Content" ObjectID="_1796840674" r:id="rId980"/>
        </w:object>
      </w:r>
      <w:r w:rsidRPr="00330A7E">
        <w:rPr>
          <w:rFonts w:ascii="Times New Roman" w:hAnsi="Times New Roman" w:cs="Times New Roman"/>
          <w:sz w:val="24"/>
          <w:szCs w:val="24"/>
        </w:rPr>
        <w:t xml:space="preserve"> cách </w:t>
      </w:r>
      <w:r w:rsidRPr="00330A7E">
        <w:rPr>
          <w:rFonts w:ascii="Times New Roman" w:hAnsi="Times New Roman" w:cs="Times New Roman"/>
          <w:position w:val="-6"/>
          <w:sz w:val="24"/>
          <w:szCs w:val="24"/>
        </w:rPr>
        <w:object w:dxaOrig="240" w:dyaOrig="279" w14:anchorId="2B752BBF">
          <v:shape id="_x0000_i1611" type="#_x0000_t75" style="width:12.75pt;height:14.25pt" o:ole="">
            <v:imagedata r:id="rId981" o:title=""/>
          </v:shape>
          <o:OLEObject Type="Embed" ProgID="Equation.DSMT4" ShapeID="_x0000_i1611" DrawAspect="Content" ObjectID="_1796840675" r:id="rId982"/>
        </w:object>
      </w:r>
      <w:r w:rsidRPr="00330A7E">
        <w:rPr>
          <w:rFonts w:ascii="Times New Roman" w:hAnsi="Times New Roman" w:cs="Times New Roman"/>
          <w:sz w:val="24"/>
          <w:szCs w:val="24"/>
        </w:rPr>
        <w:t xml:space="preserve"> một khoảng </w:t>
      </w:r>
      <w:r w:rsidRPr="00330A7E">
        <w:rPr>
          <w:rFonts w:ascii="Times New Roman" w:hAnsi="Times New Roman" w:cs="Times New Roman"/>
          <w:position w:val="-6"/>
          <w:sz w:val="24"/>
          <w:szCs w:val="24"/>
        </w:rPr>
        <w:object w:dxaOrig="200" w:dyaOrig="279" w14:anchorId="491C1B5F">
          <v:shape id="_x0000_i1612" type="#_x0000_t75" style="width:9.75pt;height:14.25pt" o:ole="">
            <v:imagedata r:id="rId983" o:title=""/>
          </v:shape>
          <o:OLEObject Type="Embed" ProgID="Equation.DSMT4" ShapeID="_x0000_i1612" DrawAspect="Content" ObjectID="_1796840676" r:id="rId984"/>
        </w:object>
      </w:r>
      <w:r w:rsidRPr="00330A7E">
        <w:rPr>
          <w:rFonts w:ascii="Times New Roman" w:hAnsi="Times New Roman" w:cs="Times New Roman"/>
          <w:sz w:val="24"/>
          <w:szCs w:val="24"/>
        </w:rPr>
        <w:t xml:space="preserve"> km. Hỏi vị trí điểm </w:t>
      </w:r>
      <w:r w:rsidRPr="00330A7E">
        <w:rPr>
          <w:rFonts w:ascii="Times New Roman" w:hAnsi="Times New Roman" w:cs="Times New Roman"/>
          <w:position w:val="-4"/>
          <w:sz w:val="24"/>
          <w:szCs w:val="24"/>
        </w:rPr>
        <w:object w:dxaOrig="260" w:dyaOrig="260" w14:anchorId="5652F54F">
          <v:shape id="_x0000_i1613" type="#_x0000_t75" style="width:12.75pt;height:12.75pt" o:ole="">
            <v:imagedata r:id="rId967" o:title=""/>
          </v:shape>
          <o:OLEObject Type="Embed" ProgID="Equation.DSMT4" ShapeID="_x0000_i1613" DrawAspect="Content" ObjectID="_1796840677" r:id="rId985"/>
        </w:object>
      </w:r>
      <w:r w:rsidRPr="00330A7E">
        <w:rPr>
          <w:rFonts w:ascii="Times New Roman" w:hAnsi="Times New Roman" w:cs="Times New Roman"/>
          <w:sz w:val="24"/>
          <w:szCs w:val="24"/>
        </w:rPr>
        <w:t xml:space="preserve"> cách </w:t>
      </w:r>
      <w:r w:rsidRPr="00330A7E">
        <w:rPr>
          <w:rFonts w:ascii="Times New Roman" w:hAnsi="Times New Roman" w:cs="Times New Roman"/>
          <w:position w:val="-4"/>
          <w:sz w:val="24"/>
          <w:szCs w:val="24"/>
        </w:rPr>
        <w:object w:dxaOrig="240" w:dyaOrig="260" w14:anchorId="4799C3D2">
          <v:shape id="_x0000_i1614" type="#_x0000_t75" style="width:12.75pt;height:12.75pt" o:ole="">
            <v:imagedata r:id="rId953" o:title=""/>
          </v:shape>
          <o:OLEObject Type="Embed" ProgID="Equation.DSMT4" ShapeID="_x0000_i1614" DrawAspect="Content" ObjectID="_1796840678" r:id="rId986"/>
        </w:object>
      </w:r>
      <w:r w:rsidRPr="00330A7E">
        <w:rPr>
          <w:rFonts w:ascii="Times New Roman" w:hAnsi="Times New Roman" w:cs="Times New Roman"/>
          <w:sz w:val="24"/>
          <w:szCs w:val="24"/>
        </w:rPr>
        <w:t xml:space="preserve"> bao nhiêu km để đoàn cứu trợ đi đến xã </w:t>
      </w:r>
      <w:r w:rsidRPr="00330A7E">
        <w:rPr>
          <w:rFonts w:ascii="Times New Roman" w:hAnsi="Times New Roman" w:cs="Times New Roman"/>
          <w:position w:val="-6"/>
          <w:sz w:val="24"/>
          <w:szCs w:val="24"/>
        </w:rPr>
        <w:object w:dxaOrig="240" w:dyaOrig="279" w14:anchorId="70FA2D3F">
          <v:shape id="_x0000_i1615" type="#_x0000_t75" style="width:12.75pt;height:14.25pt" o:ole="">
            <v:imagedata r:id="rId955" o:title=""/>
          </v:shape>
          <o:OLEObject Type="Embed" ProgID="Equation.DSMT4" ShapeID="_x0000_i1615" DrawAspect="Content" ObjectID="_1796840679" r:id="rId987"/>
        </w:object>
      </w:r>
      <w:r w:rsidRPr="00330A7E">
        <w:rPr>
          <w:rFonts w:ascii="Times New Roman" w:hAnsi="Times New Roman" w:cs="Times New Roman"/>
          <w:sz w:val="24"/>
          <w:szCs w:val="24"/>
        </w:rPr>
        <w:t xml:space="preserve"> nhanh nhất (kết quả làm tròn tời hàng phần trăm)? </w:t>
      </w:r>
    </w:p>
    <w:p w14:paraId="05172F35" w14:textId="77777777" w:rsidR="00ED397D" w:rsidRPr="00330A7E" w:rsidRDefault="00ED397D" w:rsidP="000E1E56">
      <w:pPr>
        <w:pStyle w:val="ListParagraph"/>
        <w:numPr>
          <w:ilvl w:val="0"/>
          <w:numId w:val="14"/>
        </w:numPr>
        <w:tabs>
          <w:tab w:val="left" w:pos="992"/>
        </w:tabs>
        <w:spacing w:after="160" w:line="278" w:lineRule="auto"/>
        <w:jc w:val="left"/>
        <w:rPr>
          <w:rFonts w:ascii="Times New Roman" w:hAnsi="Times New Roman" w:cs="Times New Roman"/>
          <w:sz w:val="24"/>
          <w:szCs w:val="24"/>
        </w:rPr>
      </w:pPr>
      <w:r w:rsidRPr="00330A7E">
        <w:rPr>
          <w:rFonts w:ascii="Times New Roman" w:hAnsi="Times New Roman" w:cs="Times New Roman"/>
          <w:sz w:val="24"/>
          <w:szCs w:val="24"/>
        </w:rPr>
        <w:t xml:space="preserve">Trong không gian với hệ trục tọa độ Oxyz, đài kiểm soát không lưu sân bay có tọa độ </w:t>
      </w:r>
      <w:r w:rsidRPr="00330A7E">
        <w:rPr>
          <w:rFonts w:ascii="Times New Roman" w:hAnsi="Times New Roman" w:cs="Times New Roman"/>
          <w:position w:val="-10"/>
          <w:sz w:val="24"/>
          <w:szCs w:val="24"/>
        </w:rPr>
        <w:object w:dxaOrig="940" w:dyaOrig="320" w14:anchorId="48A6C18C">
          <v:shape id="_x0000_i1616" type="#_x0000_t75" style="width:47.25pt;height:15.75pt" o:ole="">
            <v:imagedata r:id="rId988" o:title=""/>
          </v:shape>
          <o:OLEObject Type="Embed" ProgID="Equation.DSMT4" ShapeID="_x0000_i1616" DrawAspect="Content" ObjectID="_1796840680" r:id="rId989"/>
        </w:object>
      </w:r>
      <w:r w:rsidRPr="00330A7E">
        <w:rPr>
          <w:rFonts w:ascii="Times New Roman" w:hAnsi="Times New Roman" w:cs="Times New Roman"/>
          <w:sz w:val="24"/>
          <w:szCs w:val="24"/>
        </w:rPr>
        <w:t xml:space="preserve">, mỗi đơn vị trên trục ứng với 1 km . Máy bay bay trong phạm vi cách đài kiểm soát 417 km sẽ hiển thị trên màn hình ra đa. Một máy bay đang ở vị trí </w:t>
      </w:r>
      <w:r w:rsidRPr="00330A7E">
        <w:rPr>
          <w:rFonts w:ascii="Times New Roman" w:hAnsi="Times New Roman" w:cs="Times New Roman"/>
          <w:position w:val="-10"/>
          <w:sz w:val="24"/>
          <w:szCs w:val="24"/>
        </w:rPr>
        <w:drawing>
          <wp:inline distT="0" distB="0" distL="0" distR="0" wp14:anchorId="06294018" wp14:editId="778C94CF">
            <wp:extent cx="1051560" cy="205740"/>
            <wp:effectExtent l="0" t="0" r="0" b="3810"/>
            <wp:docPr id="10422289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3"/>
                    <pic:cNvPicPr>
                      <a:picLocks noChangeAspect="1" noChangeArrowheads="1"/>
                    </pic:cNvPicPr>
                  </pic:nvPicPr>
                  <pic:blipFill>
                    <a:blip r:embed="rId990" cstate="print">
                      <a:extLst>
                        <a:ext uri="{28A0092B-C50C-407E-A947-70E740481C1C}">
                          <a14:useLocalDpi xmlns:a14="http://schemas.microsoft.com/office/drawing/2010/main" val="0"/>
                        </a:ext>
                      </a:extLst>
                    </a:blip>
                    <a:srcRect/>
                    <a:stretch>
                      <a:fillRect/>
                    </a:stretch>
                  </pic:blipFill>
                  <pic:spPr bwMode="auto">
                    <a:xfrm>
                      <a:off x="0" y="0"/>
                      <a:ext cx="1051560" cy="205740"/>
                    </a:xfrm>
                    <a:prstGeom prst="rect">
                      <a:avLst/>
                    </a:prstGeom>
                    <a:noFill/>
                    <a:ln>
                      <a:noFill/>
                    </a:ln>
                  </pic:spPr>
                </pic:pic>
              </a:graphicData>
            </a:graphic>
          </wp:inline>
        </w:drawing>
      </w:r>
      <w:r w:rsidRPr="00330A7E">
        <w:rPr>
          <w:rFonts w:ascii="Times New Roman" w:hAnsi="Times New Roman" w:cs="Times New Roman"/>
          <w:sz w:val="24"/>
          <w:szCs w:val="24"/>
        </w:rPr>
        <w:t xml:space="preserve"> chuyển động theo theo đường thẳng </w:t>
      </w:r>
      <w:r w:rsidRPr="00330A7E">
        <w:rPr>
          <w:rFonts w:ascii="Times New Roman" w:hAnsi="Times New Roman" w:cs="Times New Roman"/>
          <w:position w:val="-6"/>
          <w:sz w:val="24"/>
          <w:szCs w:val="24"/>
        </w:rPr>
        <w:object w:dxaOrig="220" w:dyaOrig="279" w14:anchorId="405BF4D8">
          <v:shape id="_x0000_i1617" type="#_x0000_t75" style="width:11.25pt;height:14.25pt" o:ole="">
            <v:imagedata r:id="rId991" o:title=""/>
          </v:shape>
          <o:OLEObject Type="Embed" ProgID="Equation.DSMT4" ShapeID="_x0000_i1617" DrawAspect="Content" ObjectID="_1796840681" r:id="rId992"/>
        </w:object>
      </w:r>
      <w:r w:rsidRPr="00330A7E">
        <w:rPr>
          <w:rFonts w:ascii="Times New Roman" w:hAnsi="Times New Roman" w:cs="Times New Roman"/>
          <w:sz w:val="24"/>
          <w:szCs w:val="24"/>
        </w:rPr>
        <w:t xml:space="preserve"> có véctơ chỉ phương là </w:t>
      </w:r>
      <w:r w:rsidRPr="00330A7E">
        <w:rPr>
          <w:rFonts w:ascii="Times New Roman" w:hAnsi="Times New Roman" w:cs="Times New Roman"/>
          <w:position w:val="-10"/>
          <w:sz w:val="24"/>
          <w:szCs w:val="24"/>
        </w:rPr>
        <w:object w:dxaOrig="1340" w:dyaOrig="320" w14:anchorId="22CCEC45">
          <v:shape id="_x0000_i1618" type="#_x0000_t75" style="width:66.75pt;height:15.75pt" o:ole="">
            <v:imagedata r:id="rId993" o:title=""/>
          </v:shape>
          <o:OLEObject Type="Embed" ProgID="Equation.DSMT4" ShapeID="_x0000_i1618" DrawAspect="Content" ObjectID="_1796840682" r:id="rId994"/>
        </w:object>
      </w:r>
      <w:r w:rsidRPr="00330A7E">
        <w:rPr>
          <w:rFonts w:ascii="Times New Roman" w:hAnsi="Times New Roman" w:cs="Times New Roman"/>
          <w:sz w:val="24"/>
          <w:szCs w:val="24"/>
        </w:rPr>
        <w:t xml:space="preserve"> và hướng về đài kiểm soát không lưu. Vị trí sớm nhất mà máy bay xuất hiện trên màn hình ra đa là </w:t>
      </w:r>
      <w:r w:rsidRPr="00330A7E">
        <w:rPr>
          <w:rFonts w:ascii="Times New Roman" w:hAnsi="Times New Roman" w:cs="Times New Roman"/>
          <w:position w:val="-10"/>
          <w:sz w:val="24"/>
          <w:szCs w:val="24"/>
        </w:rPr>
        <w:object w:dxaOrig="920" w:dyaOrig="320" w14:anchorId="2A90D8D4">
          <v:shape id="_x0000_i1619" type="#_x0000_t75" style="width:45.75pt;height:15.75pt" o:ole="">
            <v:imagedata r:id="rId995" o:title=""/>
          </v:shape>
          <o:OLEObject Type="Embed" ProgID="Equation.DSMT4" ShapeID="_x0000_i1619" DrawAspect="Content" ObjectID="_1796840683" r:id="rId996"/>
        </w:object>
      </w:r>
      <w:r w:rsidRPr="00330A7E">
        <w:rPr>
          <w:rFonts w:ascii="Times New Roman" w:hAnsi="Times New Roman" w:cs="Times New Roman"/>
          <w:sz w:val="24"/>
          <w:szCs w:val="24"/>
        </w:rPr>
        <w:t xml:space="preserve">. Tính </w:t>
      </w:r>
      <w:r w:rsidRPr="00330A7E">
        <w:rPr>
          <w:rFonts w:ascii="Times New Roman" w:hAnsi="Times New Roman" w:cs="Times New Roman"/>
          <w:position w:val="-6"/>
          <w:sz w:val="24"/>
          <w:szCs w:val="24"/>
        </w:rPr>
        <w:object w:dxaOrig="859" w:dyaOrig="279" w14:anchorId="11DAF49E">
          <v:shape id="_x0000_i1620" type="#_x0000_t75" style="width:43.5pt;height:14.25pt" o:ole="">
            <v:imagedata r:id="rId997" o:title=""/>
          </v:shape>
          <o:OLEObject Type="Embed" ProgID="Equation.DSMT4" ShapeID="_x0000_i1620" DrawAspect="Content" ObjectID="_1796840684" r:id="rId998"/>
        </w:object>
      </w:r>
      <w:r w:rsidRPr="00330A7E">
        <w:rPr>
          <w:rFonts w:ascii="Times New Roman" w:hAnsi="Times New Roman" w:cs="Times New Roman"/>
          <w:sz w:val="24"/>
          <w:szCs w:val="24"/>
        </w:rPr>
        <w:t>.</w:t>
      </w:r>
    </w:p>
    <w:p w14:paraId="657AA4EC" w14:textId="77777777" w:rsidR="00ED397D" w:rsidRPr="00330A7E" w:rsidRDefault="00ED397D" w:rsidP="00330A7E">
      <w:pPr>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6735BCF6" wp14:editId="139F1BA3">
            <wp:extent cx="2669066" cy="1563624"/>
            <wp:effectExtent l="0" t="0" r="0" b="0"/>
            <wp:docPr id="831292413" name="Picture 1" descr="A diagram of a circle with a circle and a circle with a circle and a circle with a circle and a circle with a circle and a circle with a circle and a circle with a circle wit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095058" name="Picture 1" descr="A diagram of a circle with a circle and a circle with a circle and a circle with a circle and a circle with a circle and a circle with a circle and a circle with a circle with  Description automatically generated"/>
                    <pic:cNvPicPr/>
                  </pic:nvPicPr>
                  <pic:blipFill rotWithShape="1">
                    <a:blip r:embed="rId999"/>
                    <a:srcRect t="9203"/>
                    <a:stretch/>
                  </pic:blipFill>
                  <pic:spPr bwMode="auto">
                    <a:xfrm>
                      <a:off x="0" y="0"/>
                      <a:ext cx="2680757" cy="1570473"/>
                    </a:xfrm>
                    <a:prstGeom prst="rect">
                      <a:avLst/>
                    </a:prstGeom>
                    <a:ln>
                      <a:noFill/>
                    </a:ln>
                    <a:extLst>
                      <a:ext uri="{53640926-AAD7-44D8-BBD7-CCE9431645EC}">
                        <a14:shadowObscured xmlns:a14="http://schemas.microsoft.com/office/drawing/2010/main"/>
                      </a:ext>
                    </a:extLst>
                  </pic:spPr>
                </pic:pic>
              </a:graphicData>
            </a:graphic>
          </wp:inline>
        </w:drawing>
      </w:r>
    </w:p>
    <w:p w14:paraId="2D15D311" w14:textId="77777777" w:rsidR="00ED397D" w:rsidRPr="00330A7E" w:rsidRDefault="00ED397D" w:rsidP="00330A7E">
      <w:pPr>
        <w:spacing w:before="240"/>
        <w:ind w:left="992"/>
        <w:jc w:val="center"/>
        <w:rPr>
          <w:rFonts w:ascii="Times New Roman" w:hAnsi="Times New Roman" w:cs="Times New Roman"/>
          <w:b/>
          <w:color w:val="0000FF"/>
          <w:sz w:val="24"/>
          <w:szCs w:val="24"/>
          <w:lang w:val="it-IT"/>
        </w:rPr>
      </w:pPr>
      <w:r w:rsidRPr="00330A7E">
        <w:rPr>
          <w:rFonts w:ascii="Times New Roman" w:hAnsi="Times New Roman" w:cs="Times New Roman"/>
          <w:b/>
          <w:color w:val="0000FF"/>
          <w:sz w:val="24"/>
          <w:szCs w:val="24"/>
          <w:lang w:val="it-IT"/>
        </w:rPr>
        <w:t xml:space="preserve">ĐÁP ÁN </w:t>
      </w:r>
    </w:p>
    <w:p w14:paraId="394F0B24" w14:textId="77777777" w:rsidR="00ED397D" w:rsidRPr="00330A7E" w:rsidRDefault="00ED397D" w:rsidP="00330A7E">
      <w:pPr>
        <w:spacing w:before="120" w:after="0"/>
        <w:ind w:left="992"/>
        <w:rPr>
          <w:rFonts w:ascii="Times New Roman" w:hAnsi="Times New Roman" w:cs="Times New Roman"/>
          <w:sz w:val="24"/>
          <w:szCs w:val="24"/>
        </w:rPr>
      </w:pPr>
      <w:r w:rsidRPr="00330A7E">
        <w:rPr>
          <w:rFonts w:ascii="Times New Roman" w:hAnsi="Times New Roman" w:cs="Times New Roman"/>
          <w:b/>
          <w:sz w:val="24"/>
          <w:szCs w:val="24"/>
        </w:rPr>
        <w:lastRenderedPageBreak/>
        <w:t>PHẦN I</w:t>
      </w:r>
    </w:p>
    <w:p w14:paraId="286B475C"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(Mỗi câu trả lời đúng thí sinh được </w:t>
      </w:r>
      <w:r w:rsidRPr="00330A7E">
        <w:rPr>
          <w:rFonts w:ascii="Times New Roman" w:hAnsi="Times New Roman" w:cs="Times New Roman"/>
          <w:position w:val="-8"/>
          <w:sz w:val="24"/>
          <w:szCs w:val="24"/>
        </w:rPr>
        <w:object w:dxaOrig="520" w:dyaOrig="300" w14:anchorId="17E6FC56">
          <v:shape id="_x0000_i1621" type="#_x0000_t75" style="width:25.5pt;height:15pt" o:ole="">
            <v:imagedata r:id="rId1000" o:title=""/>
          </v:shape>
          <o:OLEObject Type="Embed" ProgID="Equation.DSMT4" ShapeID="_x0000_i1621" DrawAspect="Content" ObjectID="_1796840685" r:id="rId1001"/>
        </w:object>
      </w:r>
      <w:r w:rsidRPr="00330A7E">
        <w:rPr>
          <w:rFonts w:ascii="Times New Roman" w:hAnsi="Times New Roman" w:cs="Times New Roman"/>
          <w:sz w:val="24"/>
          <w:szCs w:val="24"/>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ED397D" w:rsidRPr="00330A7E" w14:paraId="1B575479" w14:textId="77777777" w:rsidTr="00330A7E">
        <w:trPr>
          <w:trHeight w:val="360"/>
          <w:jc w:val="center"/>
        </w:trPr>
        <w:tc>
          <w:tcPr>
            <w:tcW w:w="518" w:type="dxa"/>
          </w:tcPr>
          <w:p w14:paraId="369D61C0"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Câu</w:t>
            </w:r>
          </w:p>
        </w:tc>
        <w:tc>
          <w:tcPr>
            <w:tcW w:w="518" w:type="dxa"/>
          </w:tcPr>
          <w:p w14:paraId="4EBBC79C"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w:t>
            </w:r>
          </w:p>
        </w:tc>
        <w:tc>
          <w:tcPr>
            <w:tcW w:w="518" w:type="dxa"/>
          </w:tcPr>
          <w:p w14:paraId="14E582BE"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2</w:t>
            </w:r>
          </w:p>
        </w:tc>
        <w:tc>
          <w:tcPr>
            <w:tcW w:w="518" w:type="dxa"/>
          </w:tcPr>
          <w:p w14:paraId="43D5690C"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3</w:t>
            </w:r>
          </w:p>
        </w:tc>
        <w:tc>
          <w:tcPr>
            <w:tcW w:w="518" w:type="dxa"/>
          </w:tcPr>
          <w:p w14:paraId="6D2BC9C6"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4</w:t>
            </w:r>
          </w:p>
        </w:tc>
        <w:tc>
          <w:tcPr>
            <w:tcW w:w="518" w:type="dxa"/>
          </w:tcPr>
          <w:p w14:paraId="43E897A8"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5</w:t>
            </w:r>
          </w:p>
        </w:tc>
        <w:tc>
          <w:tcPr>
            <w:tcW w:w="518" w:type="dxa"/>
          </w:tcPr>
          <w:p w14:paraId="4D0EE312"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6</w:t>
            </w:r>
          </w:p>
        </w:tc>
        <w:tc>
          <w:tcPr>
            <w:tcW w:w="518" w:type="dxa"/>
          </w:tcPr>
          <w:p w14:paraId="4F29F79D"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7</w:t>
            </w:r>
          </w:p>
        </w:tc>
        <w:tc>
          <w:tcPr>
            <w:tcW w:w="518" w:type="dxa"/>
          </w:tcPr>
          <w:p w14:paraId="180D2638"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8</w:t>
            </w:r>
          </w:p>
        </w:tc>
        <w:tc>
          <w:tcPr>
            <w:tcW w:w="518" w:type="dxa"/>
          </w:tcPr>
          <w:p w14:paraId="4B7FE033"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9</w:t>
            </w:r>
          </w:p>
        </w:tc>
        <w:tc>
          <w:tcPr>
            <w:tcW w:w="518" w:type="dxa"/>
          </w:tcPr>
          <w:p w14:paraId="03C8E4AA"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10</w:t>
            </w:r>
          </w:p>
        </w:tc>
        <w:tc>
          <w:tcPr>
            <w:tcW w:w="518" w:type="dxa"/>
          </w:tcPr>
          <w:p w14:paraId="4CF902F5"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11</w:t>
            </w:r>
          </w:p>
        </w:tc>
        <w:tc>
          <w:tcPr>
            <w:tcW w:w="518" w:type="dxa"/>
          </w:tcPr>
          <w:p w14:paraId="07F3497F"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12</w:t>
            </w:r>
          </w:p>
        </w:tc>
      </w:tr>
      <w:tr w:rsidR="00ED397D" w:rsidRPr="00330A7E" w14:paraId="6CFEC67E" w14:textId="77777777" w:rsidTr="00330A7E">
        <w:trPr>
          <w:trHeight w:val="360"/>
          <w:jc w:val="center"/>
        </w:trPr>
        <w:tc>
          <w:tcPr>
            <w:tcW w:w="518" w:type="dxa"/>
          </w:tcPr>
          <w:p w14:paraId="00505671"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Chọn</w:t>
            </w:r>
          </w:p>
        </w:tc>
        <w:tc>
          <w:tcPr>
            <w:tcW w:w="518" w:type="dxa"/>
          </w:tcPr>
          <w:p w14:paraId="2510CE2C"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10C22C68"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042E390C"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7C4F3BBA"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06B33B85"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24FF14FD"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68D5062C"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4F5AC523"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6849B2EB"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6E61CE17"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392C37B3"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7061A4DE"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r>
    </w:tbl>
    <w:p w14:paraId="0511B4B5" w14:textId="77777777" w:rsidR="00ED397D" w:rsidRPr="00330A7E" w:rsidRDefault="00ED397D" w:rsidP="00330A7E">
      <w:pPr>
        <w:spacing w:before="120" w:after="0"/>
        <w:ind w:left="992"/>
        <w:jc w:val="both"/>
        <w:rPr>
          <w:rFonts w:ascii="Times New Roman" w:hAnsi="Times New Roman" w:cs="Times New Roman"/>
          <w:sz w:val="24"/>
          <w:szCs w:val="24"/>
        </w:rPr>
      </w:pPr>
      <w:r w:rsidRPr="00330A7E">
        <w:rPr>
          <w:rFonts w:ascii="Times New Roman" w:hAnsi="Times New Roman" w:cs="Times New Roman"/>
          <w:b/>
          <w:sz w:val="24"/>
          <w:szCs w:val="24"/>
        </w:rPr>
        <w:t>PHẦN II</w:t>
      </w:r>
    </w:p>
    <w:p w14:paraId="134E2AA5"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Điểm tối đa của 01 câu hỏi là 1 điểm.</w:t>
      </w:r>
    </w:p>
    <w:p w14:paraId="38C6B9D5"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01 ý trong 1 câu hỏi được </w:t>
      </w:r>
      <w:r w:rsidRPr="00330A7E">
        <w:rPr>
          <w:rFonts w:ascii="Times New Roman" w:hAnsi="Times New Roman" w:cs="Times New Roman"/>
          <w:position w:val="-8"/>
          <w:sz w:val="24"/>
          <w:szCs w:val="24"/>
        </w:rPr>
        <w:object w:dxaOrig="380" w:dyaOrig="300" w14:anchorId="136B25CB">
          <v:shape id="_x0000_i1622" type="#_x0000_t75" style="width:18.75pt;height:15pt" o:ole="">
            <v:imagedata r:id="rId1002" o:title=""/>
          </v:shape>
          <o:OLEObject Type="Embed" ProgID="Equation.DSMT4" ShapeID="_x0000_i1622" DrawAspect="Content" ObjectID="_1796840686" r:id="rId1003"/>
        </w:object>
      </w:r>
      <w:r w:rsidRPr="00330A7E">
        <w:rPr>
          <w:rFonts w:ascii="Times New Roman" w:hAnsi="Times New Roman" w:cs="Times New Roman"/>
          <w:sz w:val="24"/>
          <w:szCs w:val="24"/>
        </w:rPr>
        <w:t xml:space="preserve"> điểm.</w:t>
      </w:r>
    </w:p>
    <w:p w14:paraId="3AD3FB91"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02 ý trong 1 câu hỏi được </w:t>
      </w:r>
      <w:r w:rsidRPr="00330A7E">
        <w:rPr>
          <w:rFonts w:ascii="Times New Roman" w:hAnsi="Times New Roman" w:cs="Times New Roman"/>
          <w:position w:val="-8"/>
          <w:sz w:val="24"/>
          <w:szCs w:val="24"/>
        </w:rPr>
        <w:object w:dxaOrig="520" w:dyaOrig="300" w14:anchorId="10959937">
          <v:shape id="_x0000_i1623" type="#_x0000_t75" style="width:25.5pt;height:15pt" o:ole="">
            <v:imagedata r:id="rId1000" o:title=""/>
          </v:shape>
          <o:OLEObject Type="Embed" ProgID="Equation.DSMT4" ShapeID="_x0000_i1623" DrawAspect="Content" ObjectID="_1796840687" r:id="rId1004"/>
        </w:object>
      </w:r>
      <w:r w:rsidRPr="00330A7E">
        <w:rPr>
          <w:rFonts w:ascii="Times New Roman" w:hAnsi="Times New Roman" w:cs="Times New Roman"/>
          <w:sz w:val="24"/>
          <w:szCs w:val="24"/>
        </w:rPr>
        <w:t xml:space="preserve"> điểm.</w:t>
      </w:r>
    </w:p>
    <w:p w14:paraId="7166C5AF"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03 ý trong 1 câu hỏi được </w:t>
      </w:r>
      <w:r w:rsidRPr="00330A7E">
        <w:rPr>
          <w:rFonts w:ascii="Times New Roman" w:hAnsi="Times New Roman" w:cs="Times New Roman"/>
          <w:position w:val="-8"/>
          <w:sz w:val="24"/>
          <w:szCs w:val="24"/>
        </w:rPr>
        <w:object w:dxaOrig="520" w:dyaOrig="300" w14:anchorId="56239CDC">
          <v:shape id="_x0000_i1624" type="#_x0000_t75" style="width:25.5pt;height:15pt" o:ole="">
            <v:imagedata r:id="rId1005" o:title=""/>
          </v:shape>
          <o:OLEObject Type="Embed" ProgID="Equation.DSMT4" ShapeID="_x0000_i1624" DrawAspect="Content" ObjectID="_1796840688" r:id="rId1006"/>
        </w:object>
      </w:r>
      <w:r w:rsidRPr="00330A7E">
        <w:rPr>
          <w:rFonts w:ascii="Times New Roman" w:hAnsi="Times New Roman" w:cs="Times New Roman"/>
          <w:sz w:val="24"/>
          <w:szCs w:val="24"/>
        </w:rPr>
        <w:t xml:space="preserve"> điểm.</w:t>
      </w:r>
    </w:p>
    <w:p w14:paraId="0EBACCE1"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lựa chọn chính xác cả </w:t>
      </w:r>
      <w:r w:rsidRPr="00330A7E">
        <w:rPr>
          <w:rFonts w:ascii="Times New Roman" w:hAnsi="Times New Roman" w:cs="Times New Roman"/>
          <w:sz w:val="24"/>
          <w:szCs w:val="24"/>
        </w:rPr>
        <w:tab/>
        <w:t>04 ý trong 1 câu hỏi được 1 điểm.</w:t>
      </w:r>
    </w:p>
    <w:p w14:paraId="2F52826C" w14:textId="77777777" w:rsidR="00ED397D" w:rsidRPr="00330A7E" w:rsidRDefault="00ED397D" w:rsidP="00330A7E">
      <w:pPr>
        <w:spacing w:after="0"/>
        <w:ind w:left="992"/>
        <w:jc w:val="both"/>
        <w:rPr>
          <w:rFonts w:ascii="Times New Roman" w:hAnsi="Times New Roman" w:cs="Times New Roman"/>
          <w:sz w:val="24"/>
          <w:szCs w:val="24"/>
        </w:rPr>
      </w:pPr>
    </w:p>
    <w:p w14:paraId="0B6222EF" w14:textId="77777777" w:rsidR="00ED397D" w:rsidRPr="00330A7E" w:rsidRDefault="00ED397D" w:rsidP="00330A7E">
      <w:pPr>
        <w:spacing w:after="0"/>
        <w:ind w:left="992"/>
        <w:jc w:val="both"/>
        <w:rPr>
          <w:rFonts w:ascii="Times New Roman" w:hAnsi="Times New Roman" w:cs="Times New Roman"/>
          <w:sz w:val="24"/>
          <w:szCs w:val="24"/>
        </w:rPr>
      </w:pPr>
    </w:p>
    <w:p w14:paraId="4EE2D90E" w14:textId="77777777" w:rsidR="00ED397D" w:rsidRPr="00330A7E" w:rsidRDefault="00ED397D" w:rsidP="00330A7E">
      <w:pPr>
        <w:spacing w:after="0"/>
        <w:ind w:left="992"/>
        <w:jc w:val="both"/>
        <w:rPr>
          <w:rFonts w:ascii="Times New Roman" w:hAnsi="Times New Roman" w:cs="Times New Roman"/>
          <w:sz w:val="24"/>
          <w:szCs w:val="24"/>
        </w:rPr>
      </w:pPr>
    </w:p>
    <w:p w14:paraId="6FADCAB2" w14:textId="77777777" w:rsidR="00ED397D" w:rsidRPr="00330A7E" w:rsidRDefault="00ED397D" w:rsidP="00330A7E">
      <w:pPr>
        <w:spacing w:after="0"/>
        <w:ind w:left="992"/>
        <w:jc w:val="both"/>
        <w:rPr>
          <w:rFonts w:ascii="Times New Roman" w:hAnsi="Times New Roman" w:cs="Times New Roman"/>
          <w:sz w:val="24"/>
          <w:szCs w:val="24"/>
        </w:rPr>
      </w:pPr>
    </w:p>
    <w:p w14:paraId="7945FBFB" w14:textId="77777777" w:rsidR="00ED397D" w:rsidRPr="00330A7E" w:rsidRDefault="00ED397D" w:rsidP="00330A7E">
      <w:pPr>
        <w:spacing w:after="0"/>
        <w:ind w:left="992"/>
        <w:jc w:val="both"/>
        <w:rPr>
          <w:rFonts w:ascii="Times New Roman" w:hAnsi="Times New Roman" w:cs="Times New Roman"/>
          <w:sz w:val="24"/>
          <w:szCs w:val="24"/>
        </w:rPr>
      </w:pPr>
    </w:p>
    <w:p w14:paraId="0CE0CCFD" w14:textId="77777777" w:rsidR="00ED397D" w:rsidRPr="00330A7E" w:rsidRDefault="00ED397D" w:rsidP="00330A7E">
      <w:pPr>
        <w:spacing w:after="0"/>
        <w:ind w:left="992"/>
        <w:jc w:val="both"/>
        <w:rPr>
          <w:rFonts w:ascii="Times New Roman" w:hAnsi="Times New Roman" w:cs="Times New Roman"/>
          <w:sz w:val="24"/>
          <w:szCs w:val="24"/>
        </w:rPr>
      </w:pPr>
    </w:p>
    <w:tbl>
      <w:tblPr>
        <w:tblW w:w="7221" w:type="dxa"/>
        <w:jc w:val="center"/>
        <w:tblCellSpacing w:w="0" w:type="dxa"/>
        <w:tblCellMar>
          <w:top w:w="80" w:type="dxa"/>
          <w:left w:w="160" w:type="dxa"/>
          <w:bottom w:w="80" w:type="dxa"/>
          <w:right w:w="160" w:type="dxa"/>
        </w:tblCellMar>
        <w:tblLook w:val="04A0" w:firstRow="1" w:lastRow="0" w:firstColumn="1" w:lastColumn="0" w:noHBand="0" w:noVBand="1"/>
      </w:tblPr>
      <w:tblGrid>
        <w:gridCol w:w="1691"/>
        <w:gridCol w:w="1732"/>
        <w:gridCol w:w="1796"/>
        <w:gridCol w:w="2002"/>
      </w:tblGrid>
      <w:tr w:rsidR="00ED397D" w:rsidRPr="00330A7E" w14:paraId="37AECF47" w14:textId="77777777" w:rsidTr="00330A7E">
        <w:trPr>
          <w:cantSplit/>
          <w:trHeight w:val="415"/>
          <w:tblCellSpacing w:w="0" w:type="dxa"/>
          <w:jc w:val="center"/>
        </w:trPr>
        <w:tc>
          <w:tcPr>
            <w:tcW w:w="1691" w:type="dxa"/>
            <w:tcBorders>
              <w:top w:val="single" w:sz="8" w:space="0" w:color="000000"/>
              <w:left w:val="single" w:sz="8" w:space="0" w:color="000000"/>
              <w:bottom w:val="single" w:sz="8" w:space="0" w:color="000000"/>
              <w:right w:val="single" w:sz="8" w:space="0" w:color="000000"/>
            </w:tcBorders>
            <w:vAlign w:val="center"/>
          </w:tcPr>
          <w:p w14:paraId="2724C2AE" w14:textId="77777777" w:rsidR="00ED397D" w:rsidRPr="00330A7E" w:rsidRDefault="00ED397D" w:rsidP="000E1E56">
            <w:pPr>
              <w:pStyle w:val="ListParagraph"/>
              <w:numPr>
                <w:ilvl w:val="0"/>
                <w:numId w:val="15"/>
              </w:numPr>
              <w:tabs>
                <w:tab w:val="left" w:pos="992"/>
              </w:tabs>
              <w:spacing w:line="276" w:lineRule="auto"/>
              <w:jc w:val="left"/>
              <w:rPr>
                <w:rFonts w:ascii="Times New Roman" w:hAnsi="Times New Roman" w:cs="Times New Roman"/>
                <w:sz w:val="24"/>
                <w:szCs w:val="24"/>
              </w:rPr>
            </w:pPr>
          </w:p>
        </w:tc>
        <w:tc>
          <w:tcPr>
            <w:tcW w:w="1732" w:type="dxa"/>
            <w:tcBorders>
              <w:top w:val="single" w:sz="8" w:space="0" w:color="000000"/>
              <w:bottom w:val="single" w:sz="8" w:space="0" w:color="000000"/>
              <w:right w:val="single" w:sz="8" w:space="0" w:color="000000"/>
            </w:tcBorders>
            <w:vAlign w:val="center"/>
          </w:tcPr>
          <w:p w14:paraId="484D4C9A" w14:textId="77777777" w:rsidR="00ED397D" w:rsidRPr="00330A7E" w:rsidRDefault="00ED397D" w:rsidP="000E1E56">
            <w:pPr>
              <w:pStyle w:val="ListParagraph"/>
              <w:numPr>
                <w:ilvl w:val="0"/>
                <w:numId w:val="15"/>
              </w:numPr>
              <w:tabs>
                <w:tab w:val="left" w:pos="992"/>
              </w:tabs>
              <w:spacing w:before="120" w:line="276" w:lineRule="auto"/>
              <w:jc w:val="left"/>
              <w:rPr>
                <w:rFonts w:ascii="Times New Roman" w:hAnsi="Times New Roman" w:cs="Times New Roman"/>
                <w:sz w:val="24"/>
                <w:szCs w:val="24"/>
              </w:rPr>
            </w:pPr>
          </w:p>
        </w:tc>
        <w:tc>
          <w:tcPr>
            <w:tcW w:w="1796" w:type="dxa"/>
            <w:tcBorders>
              <w:top w:val="single" w:sz="8" w:space="0" w:color="000000"/>
              <w:bottom w:val="single" w:sz="8" w:space="0" w:color="000000"/>
              <w:right w:val="single" w:sz="8" w:space="0" w:color="000000"/>
            </w:tcBorders>
            <w:vAlign w:val="center"/>
          </w:tcPr>
          <w:p w14:paraId="58807D0C" w14:textId="77777777" w:rsidR="00ED397D" w:rsidRPr="00330A7E" w:rsidRDefault="00ED397D" w:rsidP="000E1E56">
            <w:pPr>
              <w:pStyle w:val="ListParagraph"/>
              <w:numPr>
                <w:ilvl w:val="0"/>
                <w:numId w:val="15"/>
              </w:numPr>
              <w:tabs>
                <w:tab w:val="left" w:pos="992"/>
              </w:tabs>
              <w:spacing w:before="120" w:line="276" w:lineRule="auto"/>
              <w:jc w:val="left"/>
              <w:rPr>
                <w:rFonts w:ascii="Times New Roman" w:hAnsi="Times New Roman" w:cs="Times New Roman"/>
                <w:sz w:val="24"/>
                <w:szCs w:val="24"/>
              </w:rPr>
            </w:pPr>
          </w:p>
        </w:tc>
        <w:tc>
          <w:tcPr>
            <w:tcW w:w="2002" w:type="dxa"/>
            <w:tcBorders>
              <w:top w:val="single" w:sz="8" w:space="0" w:color="000000"/>
              <w:bottom w:val="single" w:sz="8" w:space="0" w:color="000000"/>
              <w:right w:val="single" w:sz="8" w:space="0" w:color="000000"/>
            </w:tcBorders>
            <w:vAlign w:val="center"/>
          </w:tcPr>
          <w:p w14:paraId="544A0BAD" w14:textId="77777777" w:rsidR="00ED397D" w:rsidRPr="00330A7E" w:rsidRDefault="00ED397D" w:rsidP="000E1E56">
            <w:pPr>
              <w:pStyle w:val="ListParagraph"/>
              <w:numPr>
                <w:ilvl w:val="0"/>
                <w:numId w:val="15"/>
              </w:numPr>
              <w:tabs>
                <w:tab w:val="left" w:pos="992"/>
              </w:tabs>
              <w:spacing w:before="120" w:line="276" w:lineRule="auto"/>
              <w:jc w:val="left"/>
              <w:rPr>
                <w:rFonts w:ascii="Times New Roman" w:hAnsi="Times New Roman" w:cs="Times New Roman"/>
                <w:sz w:val="24"/>
                <w:szCs w:val="24"/>
              </w:rPr>
            </w:pPr>
          </w:p>
        </w:tc>
      </w:tr>
      <w:tr w:rsidR="00ED397D" w:rsidRPr="00330A7E" w14:paraId="0417ACF8" w14:textId="77777777" w:rsidTr="00330A7E">
        <w:trPr>
          <w:cantSplit/>
          <w:trHeight w:val="326"/>
          <w:tblCellSpacing w:w="0" w:type="dxa"/>
          <w:jc w:val="center"/>
        </w:trPr>
        <w:tc>
          <w:tcPr>
            <w:tcW w:w="1691" w:type="dxa"/>
            <w:tcBorders>
              <w:left w:val="single" w:sz="8" w:space="0" w:color="000000"/>
              <w:bottom w:val="single" w:sz="8" w:space="0" w:color="000000"/>
              <w:right w:val="single" w:sz="8" w:space="0" w:color="000000"/>
            </w:tcBorders>
            <w:vAlign w:val="center"/>
          </w:tcPr>
          <w:p w14:paraId="4852B20E"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a) Đ</w:t>
            </w:r>
          </w:p>
        </w:tc>
        <w:tc>
          <w:tcPr>
            <w:tcW w:w="1732" w:type="dxa"/>
            <w:tcBorders>
              <w:bottom w:val="single" w:sz="8" w:space="0" w:color="000000"/>
              <w:right w:val="single" w:sz="8" w:space="0" w:color="000000"/>
            </w:tcBorders>
            <w:vAlign w:val="center"/>
          </w:tcPr>
          <w:p w14:paraId="2785A611"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a) Đ</w:t>
            </w:r>
          </w:p>
        </w:tc>
        <w:tc>
          <w:tcPr>
            <w:tcW w:w="1796" w:type="dxa"/>
            <w:tcBorders>
              <w:bottom w:val="single" w:sz="8" w:space="0" w:color="000000"/>
              <w:right w:val="single" w:sz="8" w:space="0" w:color="000000"/>
            </w:tcBorders>
            <w:vAlign w:val="center"/>
          </w:tcPr>
          <w:p w14:paraId="4D40B1FE"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a) S</w:t>
            </w:r>
          </w:p>
        </w:tc>
        <w:tc>
          <w:tcPr>
            <w:tcW w:w="2002" w:type="dxa"/>
            <w:tcBorders>
              <w:bottom w:val="single" w:sz="8" w:space="0" w:color="000000"/>
              <w:right w:val="single" w:sz="8" w:space="0" w:color="000000"/>
            </w:tcBorders>
            <w:vAlign w:val="center"/>
          </w:tcPr>
          <w:p w14:paraId="45F9329E"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a) S</w:t>
            </w:r>
          </w:p>
        </w:tc>
      </w:tr>
      <w:tr w:rsidR="00ED397D" w:rsidRPr="00330A7E" w14:paraId="6324F0CF" w14:textId="77777777" w:rsidTr="00330A7E">
        <w:trPr>
          <w:cantSplit/>
          <w:trHeight w:val="311"/>
          <w:tblCellSpacing w:w="0" w:type="dxa"/>
          <w:jc w:val="center"/>
        </w:trPr>
        <w:tc>
          <w:tcPr>
            <w:tcW w:w="1691" w:type="dxa"/>
            <w:tcBorders>
              <w:left w:val="single" w:sz="8" w:space="0" w:color="000000"/>
              <w:bottom w:val="single" w:sz="8" w:space="0" w:color="000000"/>
              <w:right w:val="single" w:sz="8" w:space="0" w:color="000000"/>
            </w:tcBorders>
            <w:vAlign w:val="center"/>
          </w:tcPr>
          <w:p w14:paraId="1B536A35"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b) S</w:t>
            </w:r>
          </w:p>
        </w:tc>
        <w:tc>
          <w:tcPr>
            <w:tcW w:w="1732" w:type="dxa"/>
            <w:tcBorders>
              <w:bottom w:val="single" w:sz="8" w:space="0" w:color="000000"/>
              <w:right w:val="single" w:sz="8" w:space="0" w:color="000000"/>
            </w:tcBorders>
            <w:vAlign w:val="center"/>
          </w:tcPr>
          <w:p w14:paraId="6A1E2B00"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b) S</w:t>
            </w:r>
          </w:p>
        </w:tc>
        <w:tc>
          <w:tcPr>
            <w:tcW w:w="1796" w:type="dxa"/>
            <w:tcBorders>
              <w:bottom w:val="single" w:sz="8" w:space="0" w:color="000000"/>
              <w:right w:val="single" w:sz="8" w:space="0" w:color="000000"/>
            </w:tcBorders>
            <w:vAlign w:val="center"/>
          </w:tcPr>
          <w:p w14:paraId="22647E3C"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b) Đ</w:t>
            </w:r>
          </w:p>
        </w:tc>
        <w:tc>
          <w:tcPr>
            <w:tcW w:w="2002" w:type="dxa"/>
            <w:tcBorders>
              <w:bottom w:val="single" w:sz="8" w:space="0" w:color="000000"/>
              <w:right w:val="single" w:sz="8" w:space="0" w:color="000000"/>
            </w:tcBorders>
            <w:vAlign w:val="center"/>
          </w:tcPr>
          <w:p w14:paraId="044B9878"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b) Đ</w:t>
            </w:r>
          </w:p>
        </w:tc>
      </w:tr>
      <w:tr w:rsidR="00ED397D" w:rsidRPr="00330A7E" w14:paraId="24611282" w14:textId="77777777" w:rsidTr="00330A7E">
        <w:trPr>
          <w:cantSplit/>
          <w:trHeight w:val="311"/>
          <w:tblCellSpacing w:w="0" w:type="dxa"/>
          <w:jc w:val="center"/>
        </w:trPr>
        <w:tc>
          <w:tcPr>
            <w:tcW w:w="1691" w:type="dxa"/>
            <w:tcBorders>
              <w:left w:val="single" w:sz="8" w:space="0" w:color="000000"/>
              <w:bottom w:val="single" w:sz="8" w:space="0" w:color="000000"/>
              <w:right w:val="single" w:sz="8" w:space="0" w:color="000000"/>
            </w:tcBorders>
            <w:vAlign w:val="center"/>
          </w:tcPr>
          <w:p w14:paraId="1B371E67"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c) S</w:t>
            </w:r>
          </w:p>
        </w:tc>
        <w:tc>
          <w:tcPr>
            <w:tcW w:w="1732" w:type="dxa"/>
            <w:tcBorders>
              <w:bottom w:val="single" w:sz="8" w:space="0" w:color="000000"/>
              <w:right w:val="single" w:sz="8" w:space="0" w:color="000000"/>
            </w:tcBorders>
            <w:vAlign w:val="center"/>
          </w:tcPr>
          <w:p w14:paraId="2C9609CB"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c) S</w:t>
            </w:r>
          </w:p>
        </w:tc>
        <w:tc>
          <w:tcPr>
            <w:tcW w:w="1796" w:type="dxa"/>
            <w:tcBorders>
              <w:bottom w:val="single" w:sz="8" w:space="0" w:color="000000"/>
              <w:right w:val="single" w:sz="8" w:space="0" w:color="000000"/>
            </w:tcBorders>
            <w:vAlign w:val="center"/>
          </w:tcPr>
          <w:p w14:paraId="13028950"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c) Đ</w:t>
            </w:r>
          </w:p>
        </w:tc>
        <w:tc>
          <w:tcPr>
            <w:tcW w:w="2002" w:type="dxa"/>
            <w:tcBorders>
              <w:bottom w:val="single" w:sz="8" w:space="0" w:color="000000"/>
              <w:right w:val="single" w:sz="8" w:space="0" w:color="000000"/>
            </w:tcBorders>
            <w:vAlign w:val="center"/>
          </w:tcPr>
          <w:p w14:paraId="635A905C"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c) Đ</w:t>
            </w:r>
          </w:p>
        </w:tc>
      </w:tr>
      <w:tr w:rsidR="00ED397D" w:rsidRPr="00330A7E" w14:paraId="06DF5A06" w14:textId="77777777" w:rsidTr="00330A7E">
        <w:trPr>
          <w:cantSplit/>
          <w:trHeight w:val="311"/>
          <w:tblCellSpacing w:w="0" w:type="dxa"/>
          <w:jc w:val="center"/>
        </w:trPr>
        <w:tc>
          <w:tcPr>
            <w:tcW w:w="1691" w:type="dxa"/>
            <w:tcBorders>
              <w:left w:val="single" w:sz="8" w:space="0" w:color="000000"/>
              <w:bottom w:val="single" w:sz="8" w:space="0" w:color="000000"/>
              <w:right w:val="single" w:sz="8" w:space="0" w:color="000000"/>
            </w:tcBorders>
            <w:vAlign w:val="center"/>
          </w:tcPr>
          <w:p w14:paraId="3B0FCD15"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d) Đ</w:t>
            </w:r>
          </w:p>
        </w:tc>
        <w:tc>
          <w:tcPr>
            <w:tcW w:w="1732" w:type="dxa"/>
            <w:tcBorders>
              <w:bottom w:val="single" w:sz="8" w:space="0" w:color="000000"/>
              <w:right w:val="single" w:sz="8" w:space="0" w:color="000000"/>
            </w:tcBorders>
            <w:vAlign w:val="center"/>
          </w:tcPr>
          <w:p w14:paraId="683B7FE2"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d) Đ</w:t>
            </w:r>
          </w:p>
        </w:tc>
        <w:tc>
          <w:tcPr>
            <w:tcW w:w="1796" w:type="dxa"/>
            <w:tcBorders>
              <w:bottom w:val="single" w:sz="8" w:space="0" w:color="000000"/>
              <w:right w:val="single" w:sz="8" w:space="0" w:color="000000"/>
            </w:tcBorders>
            <w:vAlign w:val="center"/>
          </w:tcPr>
          <w:p w14:paraId="4DA5F876"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d) Đ</w:t>
            </w:r>
          </w:p>
        </w:tc>
        <w:tc>
          <w:tcPr>
            <w:tcW w:w="2002" w:type="dxa"/>
            <w:tcBorders>
              <w:bottom w:val="single" w:sz="8" w:space="0" w:color="000000"/>
              <w:right w:val="single" w:sz="8" w:space="0" w:color="000000"/>
            </w:tcBorders>
            <w:vAlign w:val="center"/>
          </w:tcPr>
          <w:p w14:paraId="7339AE44"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d) S</w:t>
            </w:r>
          </w:p>
        </w:tc>
      </w:tr>
    </w:tbl>
    <w:p w14:paraId="418D3A46" w14:textId="77777777" w:rsidR="00ED397D" w:rsidRPr="00330A7E" w:rsidRDefault="00ED397D" w:rsidP="00330A7E">
      <w:pPr>
        <w:spacing w:before="120" w:after="0"/>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PHẦN III. </w:t>
      </w:r>
      <w:r w:rsidRPr="00330A7E">
        <w:rPr>
          <w:rFonts w:ascii="Times New Roman" w:hAnsi="Times New Roman" w:cs="Times New Roman"/>
          <w:sz w:val="24"/>
          <w:szCs w:val="24"/>
        </w:rPr>
        <w:t xml:space="preserve">(Mỗi câu trả lời Đúng thí sinh Được </w:t>
      </w:r>
      <w:r w:rsidRPr="00330A7E">
        <w:rPr>
          <w:rFonts w:ascii="Times New Roman" w:hAnsi="Times New Roman" w:cs="Times New Roman"/>
          <w:position w:val="-8"/>
          <w:sz w:val="24"/>
          <w:szCs w:val="24"/>
        </w:rPr>
        <w:object w:dxaOrig="380" w:dyaOrig="300" w14:anchorId="2F458182">
          <v:shape id="_x0000_i1625" type="#_x0000_t75" style="width:18.75pt;height:15pt" o:ole="">
            <v:imagedata r:id="rId1007" o:title=""/>
          </v:shape>
          <o:OLEObject Type="Embed" ProgID="Equation.DSMT4" ShapeID="_x0000_i1625" DrawAspect="Content" ObjectID="_1796840689" r:id="rId1008"/>
        </w:object>
      </w:r>
      <w:r w:rsidRPr="00330A7E">
        <w:rPr>
          <w:rFonts w:ascii="Times New Roman" w:hAnsi="Times New Roman" w:cs="Times New Roman"/>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700"/>
        <w:gridCol w:w="1060"/>
        <w:gridCol w:w="760"/>
        <w:gridCol w:w="760"/>
        <w:gridCol w:w="760"/>
        <w:gridCol w:w="780"/>
      </w:tblGrid>
      <w:tr w:rsidR="00ED397D" w:rsidRPr="00330A7E" w14:paraId="70F4D7FB" w14:textId="77777777" w:rsidTr="00330A7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62015BB4"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Câu</w:t>
            </w:r>
          </w:p>
        </w:tc>
        <w:tc>
          <w:tcPr>
            <w:tcW w:w="0" w:type="auto"/>
            <w:tcBorders>
              <w:top w:val="single" w:sz="8" w:space="0" w:color="000000"/>
              <w:bottom w:val="single" w:sz="8" w:space="0" w:color="000000"/>
              <w:right w:val="single" w:sz="8" w:space="0" w:color="000000"/>
            </w:tcBorders>
            <w:vAlign w:val="center"/>
          </w:tcPr>
          <w:p w14:paraId="69280525"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w:t>
            </w:r>
          </w:p>
        </w:tc>
        <w:tc>
          <w:tcPr>
            <w:tcW w:w="0" w:type="auto"/>
            <w:tcBorders>
              <w:top w:val="single" w:sz="8" w:space="0" w:color="000000"/>
              <w:bottom w:val="single" w:sz="8" w:space="0" w:color="000000"/>
              <w:right w:val="single" w:sz="8" w:space="0" w:color="000000"/>
            </w:tcBorders>
            <w:vAlign w:val="center"/>
          </w:tcPr>
          <w:p w14:paraId="3F5A46D7"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2</w:t>
            </w:r>
          </w:p>
        </w:tc>
        <w:tc>
          <w:tcPr>
            <w:tcW w:w="0" w:type="auto"/>
            <w:tcBorders>
              <w:top w:val="single" w:sz="8" w:space="0" w:color="000000"/>
              <w:bottom w:val="single" w:sz="8" w:space="0" w:color="000000"/>
              <w:right w:val="single" w:sz="8" w:space="0" w:color="000000"/>
            </w:tcBorders>
            <w:vAlign w:val="center"/>
          </w:tcPr>
          <w:p w14:paraId="055C7D40"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3</w:t>
            </w:r>
          </w:p>
        </w:tc>
        <w:tc>
          <w:tcPr>
            <w:tcW w:w="0" w:type="auto"/>
            <w:tcBorders>
              <w:top w:val="single" w:sz="8" w:space="0" w:color="000000"/>
              <w:bottom w:val="single" w:sz="8" w:space="0" w:color="000000"/>
              <w:right w:val="single" w:sz="8" w:space="0" w:color="000000"/>
            </w:tcBorders>
            <w:vAlign w:val="center"/>
          </w:tcPr>
          <w:p w14:paraId="483DBD3E"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4</w:t>
            </w:r>
          </w:p>
        </w:tc>
        <w:tc>
          <w:tcPr>
            <w:tcW w:w="0" w:type="auto"/>
            <w:tcBorders>
              <w:top w:val="single" w:sz="8" w:space="0" w:color="000000"/>
              <w:bottom w:val="single" w:sz="8" w:space="0" w:color="000000"/>
              <w:right w:val="single" w:sz="8" w:space="0" w:color="000000"/>
            </w:tcBorders>
            <w:vAlign w:val="center"/>
          </w:tcPr>
          <w:p w14:paraId="0391C7D2"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5</w:t>
            </w:r>
          </w:p>
        </w:tc>
        <w:tc>
          <w:tcPr>
            <w:tcW w:w="0" w:type="auto"/>
            <w:tcBorders>
              <w:top w:val="single" w:sz="8" w:space="0" w:color="000000"/>
              <w:bottom w:val="single" w:sz="8" w:space="0" w:color="000000"/>
              <w:right w:val="single" w:sz="8" w:space="0" w:color="000000"/>
            </w:tcBorders>
            <w:vAlign w:val="center"/>
          </w:tcPr>
          <w:p w14:paraId="0AAB8408"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6</w:t>
            </w:r>
          </w:p>
        </w:tc>
      </w:tr>
      <w:tr w:rsidR="00ED397D" w:rsidRPr="00330A7E" w14:paraId="4BC3B20C" w14:textId="77777777" w:rsidTr="00330A7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7C0EB769"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Chọn</w:t>
            </w:r>
          </w:p>
        </w:tc>
        <w:tc>
          <w:tcPr>
            <w:tcW w:w="0" w:type="auto"/>
            <w:tcBorders>
              <w:bottom w:val="single" w:sz="8" w:space="0" w:color="000000"/>
              <w:right w:val="single" w:sz="8" w:space="0" w:color="000000"/>
            </w:tcBorders>
            <w:vAlign w:val="center"/>
          </w:tcPr>
          <w:p w14:paraId="5B9F2177"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240</w:t>
            </w:r>
          </w:p>
        </w:tc>
        <w:tc>
          <w:tcPr>
            <w:tcW w:w="0" w:type="auto"/>
            <w:tcBorders>
              <w:bottom w:val="single" w:sz="8" w:space="0" w:color="000000"/>
              <w:right w:val="single" w:sz="8" w:space="0" w:color="000000"/>
            </w:tcBorders>
            <w:vAlign w:val="center"/>
          </w:tcPr>
          <w:p w14:paraId="02D3C8D9"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115586</w:t>
            </w:r>
          </w:p>
        </w:tc>
        <w:tc>
          <w:tcPr>
            <w:tcW w:w="0" w:type="auto"/>
            <w:tcBorders>
              <w:bottom w:val="single" w:sz="8" w:space="0" w:color="000000"/>
              <w:right w:val="single" w:sz="8" w:space="0" w:color="000000"/>
            </w:tcBorders>
            <w:vAlign w:val="center"/>
          </w:tcPr>
          <w:p w14:paraId="11CCCE8E"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17,9</w:t>
            </w:r>
          </w:p>
        </w:tc>
        <w:tc>
          <w:tcPr>
            <w:tcW w:w="0" w:type="auto"/>
            <w:tcBorders>
              <w:bottom w:val="single" w:sz="8" w:space="0" w:color="000000"/>
              <w:right w:val="single" w:sz="8" w:space="0" w:color="000000"/>
            </w:tcBorders>
            <w:vAlign w:val="center"/>
          </w:tcPr>
          <w:p w14:paraId="791CC705"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0,16</w:t>
            </w:r>
          </w:p>
        </w:tc>
        <w:tc>
          <w:tcPr>
            <w:tcW w:w="0" w:type="auto"/>
            <w:tcBorders>
              <w:bottom w:val="single" w:sz="8" w:space="0" w:color="000000"/>
              <w:right w:val="single" w:sz="8" w:space="0" w:color="000000"/>
            </w:tcBorders>
            <w:vAlign w:val="center"/>
          </w:tcPr>
          <w:p w14:paraId="600C0CD1"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6,71</w:t>
            </w:r>
          </w:p>
        </w:tc>
        <w:tc>
          <w:tcPr>
            <w:tcW w:w="0" w:type="auto"/>
            <w:tcBorders>
              <w:bottom w:val="single" w:sz="8" w:space="0" w:color="000000"/>
              <w:right w:val="single" w:sz="8" w:space="0" w:color="000000"/>
            </w:tcBorders>
            <w:shd w:val="clear" w:color="auto" w:fill="auto"/>
            <w:vAlign w:val="center"/>
          </w:tcPr>
          <w:p w14:paraId="49548D76"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 xml:space="preserve">-367 </w:t>
            </w:r>
          </w:p>
        </w:tc>
      </w:tr>
    </w:tbl>
    <w:p w14:paraId="2D924975" w14:textId="77777777" w:rsidR="00ED397D" w:rsidRPr="00330A7E" w:rsidRDefault="00ED397D" w:rsidP="00330A7E">
      <w:pPr>
        <w:spacing w:before="240"/>
        <w:ind w:left="992" w:firstLine="720"/>
        <w:jc w:val="center"/>
        <w:rPr>
          <w:rFonts w:ascii="Times New Roman" w:hAnsi="Times New Roman" w:cs="Times New Roman"/>
          <w:b/>
          <w:color w:val="0033CC"/>
          <w:sz w:val="24"/>
          <w:szCs w:val="24"/>
        </w:rPr>
      </w:pPr>
      <w:r w:rsidRPr="00330A7E">
        <w:rPr>
          <w:rFonts w:ascii="Times New Roman" w:hAnsi="Times New Roman" w:cs="Times New Roman"/>
          <w:b/>
          <w:color w:val="0033CC"/>
          <w:sz w:val="24"/>
          <w:szCs w:val="24"/>
        </w:rPr>
        <w:t xml:space="preserve">LỜI GIẢI CHI TIẾT </w:t>
      </w:r>
    </w:p>
    <w:p w14:paraId="6018D1D6" w14:textId="77777777" w:rsidR="00ED397D" w:rsidRPr="00330A7E" w:rsidRDefault="00ED397D" w:rsidP="00330A7E">
      <w:pPr>
        <w:spacing w:before="120" w:after="0"/>
        <w:ind w:left="992" w:hanging="272"/>
        <w:jc w:val="both"/>
        <w:rPr>
          <w:rFonts w:ascii="Times New Roman" w:hAnsi="Times New Roman" w:cs="Times New Roman"/>
          <w:b/>
          <w:color w:val="0000FF"/>
          <w:sz w:val="24"/>
          <w:szCs w:val="24"/>
        </w:rPr>
      </w:pPr>
      <w:r w:rsidRPr="00330A7E">
        <w:rPr>
          <w:rFonts w:ascii="Times New Roman" w:hAnsi="Times New Roman" w:cs="Times New Roman"/>
          <w:b/>
          <w:sz w:val="24"/>
          <w:szCs w:val="24"/>
        </w:rPr>
        <w:t xml:space="preserve">PHẦN I. </w:t>
      </w:r>
      <w:r w:rsidRPr="00330A7E">
        <w:rPr>
          <w:rFonts w:ascii="Times New Roman" w:hAnsi="Times New Roman" w:cs="Times New Roman"/>
          <w:b/>
          <w:color w:val="0000FF"/>
          <w:sz w:val="24"/>
          <w:szCs w:val="24"/>
        </w:rPr>
        <w:t>Câu trắc nghiệm nhiều phương án lựa chọn</w:t>
      </w:r>
    </w:p>
    <w:p w14:paraId="3336F1C2" w14:textId="77777777" w:rsidR="00ED397D" w:rsidRPr="00330A7E" w:rsidRDefault="00ED397D" w:rsidP="000E1E56">
      <w:pPr>
        <w:pStyle w:val="ListParagraph"/>
        <w:widowControl w:val="0"/>
        <w:numPr>
          <w:ilvl w:val="0"/>
          <w:numId w:val="20"/>
        </w:numPr>
        <w:tabs>
          <w:tab w:val="left" w:pos="992"/>
        </w:tabs>
        <w:spacing w:before="120" w:line="276" w:lineRule="auto"/>
        <w:rPr>
          <w:rFonts w:ascii="Times New Roman" w:eastAsia="Calibri" w:hAnsi="Times New Roman" w:cs="Times New Roman"/>
          <w:sz w:val="24"/>
          <w:szCs w:val="24"/>
        </w:rPr>
      </w:pPr>
      <w:r w:rsidRPr="00330A7E">
        <w:rPr>
          <w:rFonts w:ascii="Times New Roman" w:eastAsia="Calibri" w:hAnsi="Times New Roman" w:cs="Times New Roman"/>
          <w:bCs/>
          <w:sz w:val="24"/>
          <w:szCs w:val="24"/>
        </w:rPr>
        <w:t xml:space="preserve">Gọi biến cố A” </w:t>
      </w:r>
      <w:r w:rsidRPr="00330A7E">
        <w:rPr>
          <w:rFonts w:ascii="Times New Roman" w:eastAsia="Calibri" w:hAnsi="Times New Roman" w:cs="Times New Roman"/>
          <w:sz w:val="24"/>
          <w:szCs w:val="24"/>
          <w:lang w:val="vi-VN"/>
        </w:rPr>
        <w:t>van I hoạt động tốt</w:t>
      </w:r>
      <w:r w:rsidRPr="00330A7E">
        <w:rPr>
          <w:rFonts w:ascii="Times New Roman" w:eastAsia="Calibri" w:hAnsi="Times New Roman" w:cs="Times New Roman"/>
          <w:sz w:val="24"/>
          <w:szCs w:val="24"/>
        </w:rPr>
        <w:t>”</w:t>
      </w:r>
    </w:p>
    <w:p w14:paraId="5DE57259" w14:textId="77777777" w:rsidR="00ED397D" w:rsidRPr="00330A7E" w:rsidRDefault="00ED397D" w:rsidP="00330A7E">
      <w:pPr>
        <w:widowControl w:val="0"/>
        <w:tabs>
          <w:tab w:val="left" w:pos="3402"/>
          <w:tab w:val="left" w:pos="5669"/>
          <w:tab w:val="left" w:pos="7937"/>
        </w:tabs>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Biến cố  B </w:t>
      </w:r>
      <w:r w:rsidRPr="00330A7E">
        <w:rPr>
          <w:rFonts w:ascii="Times New Roman" w:eastAsia="Calibri" w:hAnsi="Times New Roman" w:cs="Times New Roman"/>
          <w:b/>
          <w:bCs/>
          <w:sz w:val="24"/>
          <w:szCs w:val="24"/>
        </w:rPr>
        <w:t>“</w:t>
      </w:r>
      <w:r w:rsidRPr="00330A7E">
        <w:rPr>
          <w:rFonts w:ascii="Times New Roman" w:eastAsia="Calibri" w:hAnsi="Times New Roman" w:cs="Times New Roman"/>
          <w:sz w:val="24"/>
          <w:szCs w:val="24"/>
          <w:lang w:val="vi-VN"/>
        </w:rPr>
        <w:t xml:space="preserve">van </w:t>
      </w:r>
      <w:r w:rsidRPr="00330A7E">
        <w:rPr>
          <w:rFonts w:ascii="Times New Roman" w:eastAsia="Calibri" w:hAnsi="Times New Roman" w:cs="Times New Roman"/>
          <w:sz w:val="24"/>
          <w:szCs w:val="24"/>
        </w:rPr>
        <w:t>I</w:t>
      </w:r>
      <w:r w:rsidRPr="00330A7E">
        <w:rPr>
          <w:rFonts w:ascii="Times New Roman" w:eastAsia="Calibri" w:hAnsi="Times New Roman" w:cs="Times New Roman"/>
          <w:sz w:val="24"/>
          <w:szCs w:val="24"/>
          <w:lang w:val="vi-VN"/>
        </w:rPr>
        <w:t>I hoạt động tốt</w:t>
      </w:r>
      <w:r w:rsidRPr="00330A7E">
        <w:rPr>
          <w:rFonts w:ascii="Times New Roman" w:eastAsia="Calibri" w:hAnsi="Times New Roman" w:cs="Times New Roman"/>
          <w:sz w:val="24"/>
          <w:szCs w:val="24"/>
        </w:rPr>
        <w:t>”</w:t>
      </w:r>
    </w:p>
    <w:p w14:paraId="46609620" w14:textId="77777777" w:rsidR="00ED397D" w:rsidRPr="00330A7E" w:rsidRDefault="00ED397D" w:rsidP="00330A7E">
      <w:pPr>
        <w:widowControl w:val="0"/>
        <w:tabs>
          <w:tab w:val="left" w:pos="3402"/>
          <w:tab w:val="left" w:pos="5669"/>
          <w:tab w:val="left" w:pos="7937"/>
        </w:tabs>
        <w:spacing w:after="0"/>
        <w:ind w:left="992"/>
        <w:jc w:val="both"/>
        <w:rPr>
          <w:rFonts w:ascii="Times New Roman" w:eastAsia="Calibri" w:hAnsi="Times New Roman" w:cs="Times New Roman"/>
          <w:b/>
          <w:bCs/>
          <w:sz w:val="24"/>
          <w:szCs w:val="24"/>
        </w:rPr>
      </w:pPr>
      <w:r w:rsidRPr="00330A7E">
        <w:rPr>
          <w:rFonts w:ascii="Times New Roman" w:hAnsi="Times New Roman" w:cs="Times New Roman"/>
          <w:position w:val="-28"/>
          <w:sz w:val="24"/>
          <w:szCs w:val="24"/>
        </w:rPr>
        <w:object w:dxaOrig="5760" w:dyaOrig="740" w14:anchorId="18862D0C">
          <v:shape id="_x0000_i1626" type="#_x0000_t75" style="width:4in;height:37.5pt" o:ole="">
            <v:imagedata r:id="rId1009" o:title=""/>
          </v:shape>
          <o:OLEObject Type="Embed" ProgID="Equation.DSMT4" ShapeID="_x0000_i1626" DrawAspect="Content" ObjectID="_1796840690" r:id="rId1010"/>
        </w:object>
      </w:r>
    </w:p>
    <w:p w14:paraId="026C22A5" w14:textId="77777777" w:rsidR="00ED397D" w:rsidRPr="00330A7E" w:rsidRDefault="00ED397D" w:rsidP="00330A7E">
      <w:pPr>
        <w:widowControl w:val="0"/>
        <w:tabs>
          <w:tab w:val="left" w:pos="3402"/>
          <w:tab w:val="left" w:pos="5669"/>
          <w:tab w:val="left" w:pos="7937"/>
        </w:tabs>
        <w:spacing w:after="0"/>
        <w:jc w:val="both"/>
        <w:rPr>
          <w:rFonts w:ascii="Times New Roman" w:eastAsia="Calibri" w:hAnsi="Times New Roman" w:cs="Times New Roman"/>
          <w:sz w:val="24"/>
          <w:szCs w:val="24"/>
        </w:rPr>
      </w:pPr>
    </w:p>
    <w:p w14:paraId="0979BF54" w14:textId="77777777" w:rsidR="00ED397D" w:rsidRPr="00330A7E" w:rsidRDefault="00ED397D" w:rsidP="000E1E56">
      <w:pPr>
        <w:pStyle w:val="ListParagraph"/>
        <w:numPr>
          <w:ilvl w:val="0"/>
          <w:numId w:val="20"/>
        </w:numPr>
        <w:tabs>
          <w:tab w:val="left" w:pos="992"/>
        </w:tabs>
        <w:spacing w:before="120" w:line="276" w:lineRule="auto"/>
        <w:rPr>
          <w:rFonts w:ascii="Times New Roman" w:eastAsia="Calibri" w:hAnsi="Times New Roman" w:cs="Times New Roman"/>
          <w:b/>
          <w:sz w:val="24"/>
          <w:szCs w:val="24"/>
          <w:lang w:val="vi-VN"/>
        </w:rPr>
      </w:pPr>
      <w:r w:rsidRPr="00330A7E">
        <w:rPr>
          <w:rFonts w:ascii="Times New Roman" w:hAnsi="Times New Roman" w:cs="Times New Roman"/>
          <w:position w:val="-24"/>
          <w:sz w:val="24"/>
          <w:szCs w:val="24"/>
        </w:rPr>
        <w:object w:dxaOrig="1960" w:dyaOrig="620" w14:anchorId="6E7AF083">
          <v:shape id="_x0000_i1627" type="#_x0000_t75" style="width:98.25pt;height:30.75pt" o:ole="">
            <v:imagedata r:id="rId1011" o:title=""/>
          </v:shape>
          <o:OLEObject Type="Embed" ProgID="Equation.DSMT4" ShapeID="_x0000_i1627" DrawAspect="Content" ObjectID="_1796840691" r:id="rId1012"/>
        </w:object>
      </w:r>
    </w:p>
    <w:p w14:paraId="1EADB384" w14:textId="77777777" w:rsidR="00ED397D" w:rsidRPr="00330A7E" w:rsidRDefault="00ED397D" w:rsidP="000E1E56">
      <w:pPr>
        <w:pStyle w:val="ListParagraph"/>
        <w:numPr>
          <w:ilvl w:val="0"/>
          <w:numId w:val="20"/>
        </w:numPr>
        <w:tabs>
          <w:tab w:val="left" w:pos="992"/>
        </w:tabs>
        <w:spacing w:before="120" w:line="276"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Khoảng biến thiên của mẫu số liệu ghép nhóm  </w:t>
      </w:r>
      <w:r w:rsidRPr="00330A7E">
        <w:rPr>
          <w:rFonts w:ascii="Times New Roman" w:hAnsi="Times New Roman" w:cs="Times New Roman"/>
          <w:position w:val="-6"/>
          <w:sz w:val="24"/>
          <w:szCs w:val="24"/>
        </w:rPr>
        <w:object w:dxaOrig="1680" w:dyaOrig="279" w14:anchorId="7D69B28B">
          <v:shape id="_x0000_i1628" type="#_x0000_t75" style="width:84pt;height:13.5pt" o:ole="">
            <v:imagedata r:id="rId1013" o:title=""/>
          </v:shape>
          <o:OLEObject Type="Embed" ProgID="Equation.DSMT4" ShapeID="_x0000_i1628" DrawAspect="Content" ObjectID="_1796840692" r:id="rId1014"/>
        </w:object>
      </w:r>
    </w:p>
    <w:p w14:paraId="08CC89B1" w14:textId="77777777" w:rsidR="00ED397D" w:rsidRPr="00330A7E" w:rsidRDefault="00ED397D" w:rsidP="000E1E56">
      <w:pPr>
        <w:pStyle w:val="ListParagraph"/>
        <w:numPr>
          <w:ilvl w:val="0"/>
          <w:numId w:val="21"/>
        </w:numPr>
        <w:tabs>
          <w:tab w:val="left" w:pos="992"/>
        </w:tabs>
        <w:spacing w:before="120" w:line="276"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Ta có: </w:t>
      </w:r>
    </w:p>
    <w:p w14:paraId="29CAFF1E" w14:textId="77777777" w:rsidR="00ED397D" w:rsidRPr="00330A7E" w:rsidRDefault="00ED397D" w:rsidP="00330A7E">
      <w:pPr>
        <w:pStyle w:val="ListParagraph"/>
        <w:tabs>
          <w:tab w:val="left" w:pos="992"/>
        </w:tabs>
        <w:spacing w:before="120" w:line="276" w:lineRule="auto"/>
        <w:ind w:left="992"/>
        <w:rPr>
          <w:rFonts w:ascii="Times New Roman" w:hAnsi="Times New Roman" w:cs="Times New Roman"/>
          <w:sz w:val="24"/>
          <w:szCs w:val="24"/>
        </w:rPr>
      </w:pPr>
      <w:r w:rsidRPr="00330A7E">
        <w:rPr>
          <w:rFonts w:ascii="Times New Roman" w:hAnsi="Times New Roman" w:cs="Times New Roman"/>
          <w:position w:val="-24"/>
          <w:sz w:val="24"/>
          <w:szCs w:val="24"/>
        </w:rPr>
        <w:object w:dxaOrig="3379" w:dyaOrig="900" w14:anchorId="5AF3807F">
          <v:shape id="_x0000_i1629" type="#_x0000_t75" style="width:168.75pt;height:44.25pt" o:ole="">
            <v:imagedata r:id="rId1015" o:title=""/>
          </v:shape>
          <o:OLEObject Type="Embed" ProgID="Equation.DSMT4" ShapeID="_x0000_i1629" DrawAspect="Content" ObjectID="_1796840693" r:id="rId1016"/>
        </w:object>
      </w:r>
    </w:p>
    <w:bookmarkStart w:id="2" w:name="MTBlankEqn"/>
    <w:p w14:paraId="6BA9D961" w14:textId="77777777" w:rsidR="00ED397D" w:rsidRPr="00330A7E" w:rsidRDefault="00ED397D" w:rsidP="00330A7E">
      <w:pPr>
        <w:pStyle w:val="ListParagraph"/>
        <w:tabs>
          <w:tab w:val="left" w:pos="992"/>
        </w:tabs>
        <w:spacing w:before="120" w:line="276" w:lineRule="auto"/>
        <w:ind w:left="992"/>
        <w:rPr>
          <w:rFonts w:ascii="Times New Roman" w:eastAsia="Calibri" w:hAnsi="Times New Roman" w:cs="Times New Roman"/>
          <w:sz w:val="24"/>
          <w:szCs w:val="24"/>
        </w:rPr>
      </w:pPr>
      <w:r w:rsidRPr="00330A7E">
        <w:rPr>
          <w:rFonts w:ascii="Times New Roman" w:hAnsi="Times New Roman" w:cs="Times New Roman"/>
          <w:position w:val="-24"/>
          <w:sz w:val="24"/>
          <w:szCs w:val="24"/>
        </w:rPr>
        <w:object w:dxaOrig="3780" w:dyaOrig="900" w14:anchorId="4A9567AC">
          <v:shape id="_x0000_i1630" type="#_x0000_t75" style="width:189pt;height:45pt" o:ole="">
            <v:imagedata r:id="rId1017" o:title=""/>
          </v:shape>
          <o:OLEObject Type="Embed" ProgID="Equation.DSMT4" ShapeID="_x0000_i1630" DrawAspect="Content" ObjectID="_1796840694" r:id="rId1018"/>
        </w:object>
      </w:r>
      <w:bookmarkEnd w:id="2"/>
      <w:r w:rsidRPr="00330A7E">
        <w:rPr>
          <w:rFonts w:ascii="Times New Roman" w:eastAsia="Calibri" w:hAnsi="Times New Roman" w:cs="Times New Roman"/>
          <w:sz w:val="24"/>
          <w:szCs w:val="24"/>
        </w:rPr>
        <w:t xml:space="preserve"> </w:t>
      </w:r>
    </w:p>
    <w:p w14:paraId="6E055EA0" w14:textId="77777777" w:rsidR="00ED397D" w:rsidRPr="00330A7E" w:rsidRDefault="00ED397D" w:rsidP="00330A7E">
      <w:pPr>
        <w:pStyle w:val="ListParagraph"/>
        <w:tabs>
          <w:tab w:val="left" w:pos="992"/>
        </w:tabs>
        <w:spacing w:before="120" w:line="276" w:lineRule="auto"/>
        <w:ind w:left="992"/>
        <w:rPr>
          <w:rFonts w:ascii="Times New Roman" w:eastAsia="Calibri" w:hAnsi="Times New Roman" w:cs="Times New Roman"/>
          <w:sz w:val="24"/>
          <w:szCs w:val="24"/>
        </w:rPr>
      </w:pPr>
      <w:r w:rsidRPr="00330A7E">
        <w:rPr>
          <w:rFonts w:ascii="Times New Roman" w:hAnsi="Times New Roman" w:cs="Times New Roman"/>
          <w:position w:val="-12"/>
          <w:sz w:val="24"/>
          <w:szCs w:val="24"/>
        </w:rPr>
        <w:object w:dxaOrig="2840" w:dyaOrig="360" w14:anchorId="60B6FBA9">
          <v:shape id="_x0000_i1631" type="#_x0000_t75" style="width:141.75pt;height:18pt" o:ole="">
            <v:imagedata r:id="rId1019" o:title=""/>
          </v:shape>
          <o:OLEObject Type="Embed" ProgID="Equation.DSMT4" ShapeID="_x0000_i1631" DrawAspect="Content" ObjectID="_1796840695" r:id="rId1020"/>
        </w:object>
      </w:r>
      <w:r w:rsidRPr="00330A7E">
        <w:rPr>
          <w:rFonts w:ascii="Times New Roman" w:eastAsia="Calibri" w:hAnsi="Times New Roman" w:cs="Times New Roman"/>
          <w:sz w:val="24"/>
          <w:szCs w:val="24"/>
        </w:rPr>
        <w:t xml:space="preserve"> </w:t>
      </w:r>
    </w:p>
    <w:p w14:paraId="5F0C166F" w14:textId="77777777" w:rsidR="00ED397D" w:rsidRPr="00330A7E" w:rsidRDefault="00ED397D" w:rsidP="000E1E56">
      <w:pPr>
        <w:pStyle w:val="ListParagraph"/>
        <w:numPr>
          <w:ilvl w:val="0"/>
          <w:numId w:val="21"/>
        </w:numPr>
        <w:tabs>
          <w:tab w:val="left" w:pos="992"/>
        </w:tabs>
        <w:spacing w:before="120" w:line="276" w:lineRule="auto"/>
        <w:rPr>
          <w:rFonts w:ascii="Times New Roman" w:hAnsi="Times New Roman" w:cs="Times New Roman"/>
          <w:color w:val="000000"/>
          <w:sz w:val="24"/>
          <w:szCs w:val="24"/>
        </w:rPr>
      </w:pPr>
      <w:r w:rsidRPr="00330A7E">
        <w:rPr>
          <w:rFonts w:ascii="Times New Roman" w:hAnsi="Times New Roman" w:cs="Times New Roman"/>
          <w:color w:val="000000"/>
          <w:sz w:val="24"/>
          <w:szCs w:val="24"/>
        </w:rPr>
        <w:t xml:space="preserve">Sau mỗi giờ, lượng lá bèo phủ trên mặt nước là: </w:t>
      </w:r>
      <w:r w:rsidRPr="00330A7E">
        <w:rPr>
          <w:rFonts w:ascii="Times New Roman" w:hAnsi="Times New Roman" w:cs="Times New Roman"/>
          <w:color w:val="000000"/>
          <w:position w:val="-10"/>
          <w:sz w:val="24"/>
          <w:szCs w:val="24"/>
        </w:rPr>
        <w:object w:dxaOrig="1480" w:dyaOrig="360" w14:anchorId="66E17BDA">
          <v:shape id="_x0000_i1632" type="#_x0000_t75" style="width:74.25pt;height:18pt" o:ole="">
            <v:imagedata r:id="rId1021" o:title=""/>
          </v:shape>
          <o:OLEObject Type="Embed" ProgID="Equation.DSMT4" ShapeID="_x0000_i1632" DrawAspect="Content" ObjectID="_1796840696" r:id="rId1022"/>
        </w:object>
      </w:r>
      <w:r w:rsidRPr="00330A7E">
        <w:rPr>
          <w:rFonts w:ascii="Times New Roman" w:hAnsi="Times New Roman" w:cs="Times New Roman"/>
          <w:color w:val="000000"/>
          <w:sz w:val="24"/>
          <w:szCs w:val="24"/>
        </w:rPr>
        <w:t>.</w:t>
      </w:r>
    </w:p>
    <w:p w14:paraId="6DC59955" w14:textId="77777777" w:rsidR="00ED397D" w:rsidRPr="00330A7E" w:rsidRDefault="00ED397D" w:rsidP="00330A7E">
      <w:pPr>
        <w:spacing w:after="0" w:line="240" w:lineRule="auto"/>
        <w:ind w:left="993"/>
        <w:rPr>
          <w:rFonts w:ascii="Times New Roman" w:hAnsi="Times New Roman" w:cs="Times New Roman"/>
          <w:color w:val="000000"/>
          <w:sz w:val="24"/>
          <w:szCs w:val="24"/>
        </w:rPr>
      </w:pPr>
      <w:r w:rsidRPr="00330A7E">
        <w:rPr>
          <w:rFonts w:ascii="Times New Roman" w:hAnsi="Times New Roman" w:cs="Times New Roman"/>
          <w:color w:val="000000"/>
          <w:position w:val="-6"/>
          <w:sz w:val="24"/>
          <w:szCs w:val="24"/>
        </w:rPr>
        <w:object w:dxaOrig="300" w:dyaOrig="240" w14:anchorId="735944E4">
          <v:shape id="_x0000_i1633" type="#_x0000_t75" style="width:15pt;height:12pt" o:ole="">
            <v:imagedata r:id="rId1023" o:title=""/>
          </v:shape>
          <o:OLEObject Type="Embed" ProgID="Equation.DSMT4" ShapeID="_x0000_i1633" DrawAspect="Content" ObjectID="_1796840697" r:id="rId1024"/>
        </w:object>
      </w:r>
      <w:r w:rsidRPr="00330A7E">
        <w:rPr>
          <w:rFonts w:ascii="Times New Roman" w:hAnsi="Times New Roman" w:cs="Times New Roman"/>
          <w:color w:val="000000"/>
          <w:sz w:val="24"/>
          <w:szCs w:val="24"/>
        </w:rPr>
        <w:t xml:space="preserve"> Lượng lá bèo phủ kín mặt nước trong chậu (sau 12 giờ) là:</w:t>
      </w:r>
    </w:p>
    <w:p w14:paraId="50983921" w14:textId="77777777" w:rsidR="00ED397D" w:rsidRPr="00330A7E" w:rsidRDefault="00ED397D" w:rsidP="00330A7E">
      <w:pPr>
        <w:spacing w:after="0" w:line="240" w:lineRule="auto"/>
        <w:ind w:left="993"/>
        <w:rPr>
          <w:rFonts w:ascii="Times New Roman" w:hAnsi="Times New Roman" w:cs="Times New Roman"/>
          <w:color w:val="000000"/>
          <w:sz w:val="24"/>
          <w:szCs w:val="24"/>
        </w:rPr>
      </w:pPr>
      <w:r w:rsidRPr="00330A7E">
        <w:rPr>
          <w:rFonts w:ascii="Times New Roman" w:hAnsi="Times New Roman" w:cs="Times New Roman"/>
          <w:color w:val="000000"/>
          <w:position w:val="-24"/>
          <w:sz w:val="24"/>
          <w:szCs w:val="24"/>
        </w:rPr>
        <w:object w:dxaOrig="3540" w:dyaOrig="660" w14:anchorId="42B4D1D8">
          <v:shape id="_x0000_i1634" type="#_x0000_t75" style="width:177pt;height:33pt" o:ole="">
            <v:imagedata r:id="rId1025" o:title=""/>
          </v:shape>
          <o:OLEObject Type="Embed" ProgID="Equation.DSMT4" ShapeID="_x0000_i1634" DrawAspect="Content" ObjectID="_1796840698" r:id="rId1026"/>
        </w:object>
      </w:r>
    </w:p>
    <w:p w14:paraId="7AD48C83" w14:textId="77777777" w:rsidR="00ED397D" w:rsidRPr="00330A7E" w:rsidRDefault="00ED397D" w:rsidP="00330A7E">
      <w:pPr>
        <w:spacing w:after="0" w:line="240" w:lineRule="auto"/>
        <w:ind w:left="993"/>
        <w:rPr>
          <w:rFonts w:ascii="Times New Roman" w:hAnsi="Times New Roman" w:cs="Times New Roman"/>
          <w:color w:val="000000"/>
          <w:sz w:val="24"/>
          <w:szCs w:val="24"/>
        </w:rPr>
      </w:pPr>
    </w:p>
    <w:p w14:paraId="471F8283" w14:textId="77777777" w:rsidR="00ED397D" w:rsidRPr="00330A7E" w:rsidRDefault="00ED397D" w:rsidP="00330A7E">
      <w:pPr>
        <w:spacing w:after="0" w:line="240" w:lineRule="auto"/>
        <w:ind w:left="993"/>
        <w:rPr>
          <w:rFonts w:ascii="Times New Roman" w:hAnsi="Times New Roman" w:cs="Times New Roman"/>
          <w:color w:val="000000"/>
          <w:sz w:val="24"/>
          <w:szCs w:val="24"/>
        </w:rPr>
      </w:pPr>
      <w:r w:rsidRPr="00330A7E">
        <w:rPr>
          <w:rFonts w:ascii="Times New Roman" w:hAnsi="Times New Roman" w:cs="Times New Roman"/>
          <w:color w:val="000000"/>
          <w:sz w:val="24"/>
          <w:szCs w:val="24"/>
        </w:rPr>
        <w:t xml:space="preserve">Do đó, lượng lá bèo cần để phủ </w:t>
      </w:r>
      <w:r w:rsidRPr="00330A7E">
        <w:rPr>
          <w:rFonts w:ascii="Times New Roman" w:hAnsi="Times New Roman" w:cs="Times New Roman"/>
          <w:color w:val="000000"/>
          <w:position w:val="-24"/>
          <w:sz w:val="24"/>
          <w:szCs w:val="24"/>
        </w:rPr>
        <w:object w:dxaOrig="220" w:dyaOrig="620" w14:anchorId="2DE31E6A">
          <v:shape id="_x0000_i1635" type="#_x0000_t75" style="width:11.25pt;height:30.75pt" o:ole="">
            <v:imagedata r:id="rId1027" o:title=""/>
          </v:shape>
          <o:OLEObject Type="Embed" ProgID="Equation.DSMT4" ShapeID="_x0000_i1635" DrawAspect="Content" ObjectID="_1796840699" r:id="rId1028"/>
        </w:object>
      </w:r>
      <w:r w:rsidRPr="00330A7E">
        <w:rPr>
          <w:rFonts w:ascii="Times New Roman" w:hAnsi="Times New Roman" w:cs="Times New Roman"/>
          <w:color w:val="000000"/>
          <w:sz w:val="24"/>
          <w:szCs w:val="24"/>
        </w:rPr>
        <w:t xml:space="preserve"> mặt nước trong chậu là </w:t>
      </w:r>
      <w:r w:rsidRPr="00330A7E">
        <w:rPr>
          <w:rFonts w:ascii="Times New Roman" w:hAnsi="Times New Roman" w:cs="Times New Roman"/>
          <w:color w:val="000000"/>
          <w:position w:val="-24"/>
          <w:sz w:val="24"/>
          <w:szCs w:val="24"/>
        </w:rPr>
        <w:object w:dxaOrig="780" w:dyaOrig="660" w14:anchorId="7D12A544">
          <v:shape id="_x0000_i1636" type="#_x0000_t75" style="width:39pt;height:33pt" o:ole="">
            <v:imagedata r:id="rId1029" o:title=""/>
          </v:shape>
          <o:OLEObject Type="Embed" ProgID="Equation.DSMT4" ShapeID="_x0000_i1636" DrawAspect="Content" ObjectID="_1796840700" r:id="rId1030"/>
        </w:object>
      </w:r>
      <w:r w:rsidRPr="00330A7E">
        <w:rPr>
          <w:rFonts w:ascii="Times New Roman" w:hAnsi="Times New Roman" w:cs="Times New Roman"/>
          <w:color w:val="000000"/>
          <w:sz w:val="24"/>
          <w:szCs w:val="24"/>
        </w:rPr>
        <w:t>.</w:t>
      </w:r>
    </w:p>
    <w:p w14:paraId="1EDEBE6C" w14:textId="77777777" w:rsidR="00ED397D" w:rsidRPr="00330A7E" w:rsidRDefault="00ED397D" w:rsidP="00330A7E">
      <w:pPr>
        <w:spacing w:after="0" w:line="240" w:lineRule="auto"/>
        <w:ind w:left="993"/>
        <w:rPr>
          <w:rFonts w:ascii="Times New Roman" w:hAnsi="Times New Roman" w:cs="Times New Roman"/>
          <w:color w:val="000000"/>
          <w:sz w:val="24"/>
          <w:szCs w:val="24"/>
        </w:rPr>
      </w:pPr>
      <w:r w:rsidRPr="00330A7E">
        <w:rPr>
          <w:rFonts w:ascii="Times New Roman" w:hAnsi="Times New Roman" w:cs="Times New Roman"/>
          <w:color w:val="000000"/>
          <w:sz w:val="24"/>
          <w:szCs w:val="24"/>
        </w:rPr>
        <w:t xml:space="preserve">Giả sử sau </w:t>
      </w:r>
      <w:r w:rsidRPr="00330A7E">
        <w:rPr>
          <w:rFonts w:ascii="Times New Roman" w:hAnsi="Times New Roman" w:cs="Times New Roman"/>
          <w:color w:val="000000"/>
          <w:position w:val="-6"/>
          <w:sz w:val="24"/>
          <w:szCs w:val="24"/>
        </w:rPr>
        <w:object w:dxaOrig="139" w:dyaOrig="240" w14:anchorId="4F5B1CF6">
          <v:shape id="_x0000_i1637" type="#_x0000_t75" style="width:7.5pt;height:12pt" o:ole="">
            <v:imagedata r:id="rId1031" o:title=""/>
          </v:shape>
          <o:OLEObject Type="Embed" ProgID="Equation.DSMT4" ShapeID="_x0000_i1637" DrawAspect="Content" ObjectID="_1796840701" r:id="rId1032"/>
        </w:object>
      </w:r>
      <w:r w:rsidRPr="00330A7E">
        <w:rPr>
          <w:rFonts w:ascii="Times New Roman" w:hAnsi="Times New Roman" w:cs="Times New Roman"/>
          <w:color w:val="000000"/>
          <w:sz w:val="24"/>
          <w:szCs w:val="24"/>
        </w:rPr>
        <w:t xml:space="preserve"> giờ, lá bèo phủ kín được </w:t>
      </w:r>
      <w:r w:rsidRPr="00330A7E">
        <w:rPr>
          <w:rFonts w:ascii="Times New Roman" w:hAnsi="Times New Roman" w:cs="Times New Roman"/>
          <w:color w:val="000000"/>
          <w:position w:val="-24"/>
          <w:sz w:val="24"/>
          <w:szCs w:val="24"/>
        </w:rPr>
        <w:object w:dxaOrig="220" w:dyaOrig="620" w14:anchorId="7572DB90">
          <v:shape id="_x0000_i1638" type="#_x0000_t75" style="width:11.25pt;height:30.75pt" o:ole="">
            <v:imagedata r:id="rId1033" o:title=""/>
          </v:shape>
          <o:OLEObject Type="Embed" ProgID="Equation.DSMT4" ShapeID="_x0000_i1638" DrawAspect="Content" ObjectID="_1796840702" r:id="rId1034"/>
        </w:object>
      </w:r>
      <w:r w:rsidRPr="00330A7E">
        <w:rPr>
          <w:rFonts w:ascii="Times New Roman" w:hAnsi="Times New Roman" w:cs="Times New Roman"/>
          <w:color w:val="000000"/>
          <w:sz w:val="24"/>
          <w:szCs w:val="24"/>
        </w:rPr>
        <w:t xml:space="preserve"> mặt nước trong chậu, ta có</w:t>
      </w:r>
    </w:p>
    <w:p w14:paraId="623BFF1D" w14:textId="77777777" w:rsidR="00ED397D" w:rsidRPr="00330A7E" w:rsidRDefault="00ED397D" w:rsidP="00330A7E">
      <w:pPr>
        <w:spacing w:before="120" w:after="0"/>
        <w:ind w:left="993" w:hanging="272"/>
        <w:jc w:val="both"/>
        <w:rPr>
          <w:rFonts w:ascii="Times New Roman" w:hAnsi="Times New Roman" w:cs="Times New Roman"/>
          <w:b/>
          <w:sz w:val="24"/>
          <w:szCs w:val="24"/>
        </w:rPr>
      </w:pPr>
      <w:r w:rsidRPr="00330A7E">
        <w:rPr>
          <w:rFonts w:ascii="Times New Roman" w:hAnsi="Times New Roman" w:cs="Times New Roman"/>
          <w:color w:val="000000"/>
          <w:position w:val="-24"/>
          <w:sz w:val="24"/>
          <w:szCs w:val="24"/>
        </w:rPr>
        <w:object w:dxaOrig="7119" w:dyaOrig="660" w14:anchorId="525E071E">
          <v:shape id="_x0000_i1639" type="#_x0000_t75" style="width:356.25pt;height:33pt" o:ole="">
            <v:imagedata r:id="rId1035" o:title=""/>
          </v:shape>
          <o:OLEObject Type="Embed" ProgID="Equation.DSMT4" ShapeID="_x0000_i1639" DrawAspect="Content" ObjectID="_1796840703" r:id="rId1036"/>
        </w:object>
      </w:r>
    </w:p>
    <w:p w14:paraId="32B6D91F" w14:textId="77777777" w:rsidR="00ED397D" w:rsidRPr="00330A7E" w:rsidRDefault="00ED397D" w:rsidP="00330A7E">
      <w:pPr>
        <w:ind w:firstLine="720"/>
        <w:rPr>
          <w:rFonts w:ascii="Times New Roman" w:hAnsi="Times New Roman" w:cs="Times New Roman"/>
          <w:b/>
          <w:bCs/>
          <w:color w:val="0033CC"/>
          <w:sz w:val="24"/>
          <w:szCs w:val="24"/>
        </w:rPr>
      </w:pPr>
      <w:r w:rsidRPr="00330A7E">
        <w:rPr>
          <w:rFonts w:ascii="Times New Roman" w:hAnsi="Times New Roman" w:cs="Times New Roman"/>
          <w:b/>
          <w:bCs/>
          <w:sz w:val="24"/>
          <w:szCs w:val="24"/>
        </w:rPr>
        <w:t xml:space="preserve">PHẦN II. </w:t>
      </w:r>
      <w:r w:rsidRPr="00330A7E">
        <w:rPr>
          <w:rFonts w:ascii="Times New Roman" w:hAnsi="Times New Roman" w:cs="Times New Roman"/>
          <w:b/>
          <w:bCs/>
          <w:color w:val="0033CC"/>
          <w:sz w:val="24"/>
          <w:szCs w:val="24"/>
        </w:rPr>
        <w:t>Câu trắc nghiệm đúng sai</w:t>
      </w:r>
    </w:p>
    <w:p w14:paraId="2BB44F15" w14:textId="77777777" w:rsidR="00ED397D" w:rsidRPr="00330A7E" w:rsidRDefault="00ED397D" w:rsidP="000E1E56">
      <w:pPr>
        <w:pStyle w:val="ListParagraph"/>
        <w:numPr>
          <w:ilvl w:val="0"/>
          <w:numId w:val="18"/>
        </w:numPr>
        <w:tabs>
          <w:tab w:val="left" w:pos="992"/>
        </w:tabs>
        <w:spacing w:before="120" w:line="276" w:lineRule="auto"/>
        <w:rPr>
          <w:rFonts w:ascii="Times New Roman" w:eastAsia="Times New Roman" w:hAnsi="Times New Roman" w:cs="Times New Roman"/>
          <w:b/>
          <w:sz w:val="24"/>
          <w:szCs w:val="24"/>
          <w:lang w:val="it-IT"/>
        </w:rPr>
      </w:pPr>
      <w:r w:rsidRPr="00330A7E">
        <w:rPr>
          <w:rFonts w:ascii="Times New Roman" w:eastAsia="Times New Roman" w:hAnsi="Times New Roman" w:cs="Times New Roman"/>
          <w:sz w:val="24"/>
          <w:szCs w:val="24"/>
          <w:lang w:val="it-IT"/>
        </w:rPr>
        <w:t>a)</w:t>
      </w:r>
      <w:r w:rsidRPr="00330A7E">
        <w:rPr>
          <w:rFonts w:ascii="Times New Roman" w:hAnsi="Times New Roman" w:cs="Times New Roman"/>
          <w:position w:val="-14"/>
          <w:sz w:val="24"/>
          <w:szCs w:val="24"/>
        </w:rPr>
        <w:object w:dxaOrig="420" w:dyaOrig="400" w14:anchorId="7C43E1A3">
          <v:shape id="_x0000_i1640" type="#_x0000_t75" style="width:21pt;height:19.5pt" o:ole="">
            <v:imagedata r:id="rId862" o:title=""/>
          </v:shape>
          <o:OLEObject Type="Embed" ProgID="Equation.DSMT4" ShapeID="_x0000_i1640" DrawAspect="Content" ObjectID="_1796840704" r:id="rId1037"/>
        </w:object>
      </w:r>
      <w:r w:rsidRPr="00330A7E">
        <w:rPr>
          <w:rFonts w:ascii="Times New Roman" w:eastAsia="Calibri" w:hAnsi="Times New Roman" w:cs="Times New Roman"/>
          <w:sz w:val="24"/>
          <w:szCs w:val="24"/>
          <w:lang w:val="it-IT"/>
        </w:rPr>
        <w:t xml:space="preserve">song song với </w:t>
      </w:r>
      <w:r w:rsidRPr="00330A7E">
        <w:rPr>
          <w:rFonts w:ascii="Times New Roman" w:hAnsi="Times New Roman" w:cs="Times New Roman"/>
          <w:position w:val="-14"/>
          <w:sz w:val="24"/>
          <w:szCs w:val="24"/>
        </w:rPr>
        <w:object w:dxaOrig="1860" w:dyaOrig="400" w14:anchorId="53341EF4">
          <v:shape id="_x0000_i1641" type="#_x0000_t75" style="width:93pt;height:19.5pt" o:ole="">
            <v:imagedata r:id="rId866" o:title=""/>
          </v:shape>
          <o:OLEObject Type="Embed" ProgID="Equation.DSMT4" ShapeID="_x0000_i1641" DrawAspect="Content" ObjectID="_1796840705" r:id="rId1038"/>
        </w:object>
      </w:r>
      <w:r w:rsidRPr="00330A7E">
        <w:rPr>
          <w:rFonts w:ascii="Times New Roman" w:eastAsia="Times New Roman" w:hAnsi="Times New Roman" w:cs="Times New Roman"/>
          <w:sz w:val="24"/>
          <w:szCs w:val="24"/>
          <w:lang w:val="it-IT"/>
        </w:rPr>
        <w:t xml:space="preserve"> mà </w:t>
      </w:r>
      <w:r w:rsidRPr="00330A7E">
        <w:rPr>
          <w:rFonts w:ascii="Times New Roman" w:hAnsi="Times New Roman" w:cs="Times New Roman"/>
          <w:position w:val="-14"/>
          <w:sz w:val="24"/>
          <w:szCs w:val="24"/>
        </w:rPr>
        <w:object w:dxaOrig="440" w:dyaOrig="400" w14:anchorId="1194507C">
          <v:shape id="_x0000_i1642" type="#_x0000_t75" style="width:22.5pt;height:19.5pt" o:ole="">
            <v:imagedata r:id="rId1039" o:title=""/>
          </v:shape>
          <o:OLEObject Type="Embed" ProgID="Equation.DSMT4" ShapeID="_x0000_i1642" DrawAspect="Content" ObjectID="_1796840706" r:id="rId1040"/>
        </w:object>
      </w:r>
      <w:r w:rsidRPr="00330A7E">
        <w:rPr>
          <w:rFonts w:ascii="Times New Roman" w:eastAsia="Calibri" w:hAnsi="Times New Roman" w:cs="Times New Roman"/>
          <w:sz w:val="24"/>
          <w:szCs w:val="24"/>
          <w:lang w:val="it-IT"/>
        </w:rPr>
        <w:t xml:space="preserve"> có VTPT là </w:t>
      </w:r>
      <w:r w:rsidRPr="00330A7E">
        <w:rPr>
          <w:rFonts w:ascii="Times New Roman" w:hAnsi="Times New Roman" w:cs="Times New Roman"/>
          <w:position w:val="-14"/>
          <w:sz w:val="24"/>
          <w:szCs w:val="24"/>
        </w:rPr>
        <w:object w:dxaOrig="1280" w:dyaOrig="420" w14:anchorId="01E0505C">
          <v:shape id="_x0000_i1643" type="#_x0000_t75" style="width:65.25pt;height:21pt" o:ole="">
            <v:imagedata r:id="rId1041" o:title=""/>
          </v:shape>
          <o:OLEObject Type="Embed" ProgID="Equation.DSMT4" ShapeID="_x0000_i1643" DrawAspect="Content" ObjectID="_1796840707" r:id="rId1042"/>
        </w:object>
      </w:r>
      <w:r w:rsidRPr="00330A7E">
        <w:rPr>
          <w:rFonts w:ascii="Times New Roman" w:hAnsi="Times New Roman" w:cs="Times New Roman"/>
          <w:sz w:val="24"/>
          <w:szCs w:val="24"/>
          <w:lang w:val="it-IT"/>
        </w:rPr>
        <w:t xml:space="preserve"> </w:t>
      </w:r>
      <w:r w:rsidRPr="00330A7E">
        <w:rPr>
          <w:rFonts w:ascii="Times New Roman" w:eastAsia="Calibri" w:hAnsi="Times New Roman" w:cs="Times New Roman"/>
          <w:sz w:val="24"/>
          <w:szCs w:val="24"/>
          <w:lang w:val="it-IT"/>
        </w:rPr>
        <w:t xml:space="preserve">nên </w:t>
      </w:r>
      <w:r w:rsidRPr="00330A7E">
        <w:rPr>
          <w:rFonts w:ascii="Times New Roman" w:hAnsi="Times New Roman" w:cs="Times New Roman"/>
          <w:position w:val="-14"/>
          <w:sz w:val="24"/>
          <w:szCs w:val="24"/>
        </w:rPr>
        <w:object w:dxaOrig="420" w:dyaOrig="400" w14:anchorId="15778C73">
          <v:shape id="_x0000_i1644" type="#_x0000_t75" style="width:21pt;height:19.5pt" o:ole="">
            <v:imagedata r:id="rId862" o:title=""/>
          </v:shape>
          <o:OLEObject Type="Embed" ProgID="Equation.DSMT4" ShapeID="_x0000_i1644" DrawAspect="Content" ObjectID="_1796840708" r:id="rId1043"/>
        </w:object>
      </w:r>
      <w:r w:rsidRPr="00330A7E">
        <w:rPr>
          <w:rFonts w:ascii="Times New Roman" w:eastAsia="Times New Roman" w:hAnsi="Times New Roman" w:cs="Times New Roman"/>
          <w:sz w:val="24"/>
          <w:szCs w:val="24"/>
          <w:lang w:val="it-IT"/>
        </w:rPr>
        <w:t xml:space="preserve">cũng nhận </w:t>
      </w:r>
      <w:r w:rsidRPr="00330A7E">
        <w:rPr>
          <w:rFonts w:ascii="Times New Roman" w:hAnsi="Times New Roman" w:cs="Times New Roman"/>
          <w:position w:val="-6"/>
          <w:sz w:val="24"/>
          <w:szCs w:val="24"/>
        </w:rPr>
        <w:object w:dxaOrig="200" w:dyaOrig="340" w14:anchorId="2653E602">
          <v:shape id="_x0000_i1645" type="#_x0000_t75" style="width:9.75pt;height:18pt" o:ole="">
            <v:imagedata r:id="rId1044" o:title=""/>
          </v:shape>
          <o:OLEObject Type="Embed" ProgID="Equation.DSMT4" ShapeID="_x0000_i1645" DrawAspect="Content" ObjectID="_1796840709" r:id="rId1045"/>
        </w:object>
      </w:r>
      <w:r w:rsidRPr="00330A7E">
        <w:rPr>
          <w:rFonts w:ascii="Times New Roman" w:hAnsi="Times New Roman" w:cs="Times New Roman"/>
          <w:sz w:val="24"/>
          <w:szCs w:val="24"/>
          <w:lang w:val="it-IT"/>
        </w:rPr>
        <w:t xml:space="preserve"> làm </w:t>
      </w:r>
      <w:r w:rsidRPr="00330A7E">
        <w:rPr>
          <w:rFonts w:ascii="Times New Roman" w:eastAsia="Calibri" w:hAnsi="Times New Roman" w:cs="Times New Roman"/>
          <w:sz w:val="24"/>
          <w:szCs w:val="24"/>
          <w:lang w:val="it-IT"/>
        </w:rPr>
        <w:t>vectơ pháp tuyến. Vậy a) đúng.</w:t>
      </w:r>
    </w:p>
    <w:p w14:paraId="3F4AA3C8" w14:textId="77777777" w:rsidR="00ED397D" w:rsidRPr="00330A7E" w:rsidRDefault="00ED397D" w:rsidP="00330A7E">
      <w:pPr>
        <w:ind w:left="992" w:firstLine="283"/>
        <w:jc w:val="both"/>
        <w:rPr>
          <w:rFonts w:ascii="Times New Roman" w:eastAsia="Times New Roman" w:hAnsi="Times New Roman" w:cs="Times New Roman"/>
          <w:bCs/>
          <w:sz w:val="24"/>
          <w:szCs w:val="24"/>
          <w:lang w:val="it-IT"/>
        </w:rPr>
      </w:pPr>
      <w:r w:rsidRPr="00330A7E">
        <w:rPr>
          <w:rFonts w:ascii="Times New Roman" w:eastAsia="Times New Roman" w:hAnsi="Times New Roman" w:cs="Times New Roman"/>
          <w:bCs/>
          <w:sz w:val="24"/>
          <w:szCs w:val="24"/>
          <w:lang w:val="it-IT"/>
        </w:rPr>
        <w:t>b)</w:t>
      </w:r>
      <w:r w:rsidRPr="00330A7E">
        <w:rPr>
          <w:rFonts w:ascii="Times New Roman" w:eastAsia="Times New Roman" w:hAnsi="Times New Roman" w:cs="Times New Roman"/>
          <w:position w:val="-14"/>
          <w:sz w:val="24"/>
          <w:szCs w:val="24"/>
        </w:rPr>
        <w:object w:dxaOrig="420" w:dyaOrig="400" w14:anchorId="7BAB971E">
          <v:shape id="_x0000_i1646" type="#_x0000_t75" style="width:21pt;height:19.5pt" o:ole="">
            <v:imagedata r:id="rId862" o:title=""/>
          </v:shape>
          <o:OLEObject Type="Embed" ProgID="Equation.DSMT4" ShapeID="_x0000_i1646" DrawAspect="Content" ObjectID="_1796840710" r:id="rId1046"/>
        </w:object>
      </w:r>
      <w:r w:rsidRPr="00330A7E">
        <w:rPr>
          <w:rFonts w:ascii="Times New Roman" w:eastAsia="Calibri" w:hAnsi="Times New Roman" w:cs="Times New Roman"/>
          <w:sz w:val="24"/>
          <w:szCs w:val="24"/>
          <w:lang w:val="it-IT"/>
        </w:rPr>
        <w:t xml:space="preserve">qua </w:t>
      </w:r>
      <w:r w:rsidRPr="00330A7E">
        <w:rPr>
          <w:rFonts w:ascii="Times New Roman" w:hAnsi="Times New Roman" w:cs="Times New Roman"/>
          <w:position w:val="-14"/>
          <w:sz w:val="24"/>
          <w:szCs w:val="24"/>
        </w:rPr>
        <w:object w:dxaOrig="1066" w:dyaOrig="411" w14:anchorId="00D1432D">
          <v:shape id="_x0000_i1647" type="#_x0000_t75" style="width:53.25pt;height:20.25pt" o:ole="">
            <v:imagedata r:id="rId864" o:title=""/>
          </v:shape>
          <o:OLEObject Type="Embed" ProgID="Equation.DSMT4" ShapeID="_x0000_i1647" DrawAspect="Content" ObjectID="_1796840711" r:id="rId1047"/>
        </w:object>
      </w:r>
      <w:r w:rsidRPr="00330A7E">
        <w:rPr>
          <w:rFonts w:ascii="Times New Roman" w:hAnsi="Times New Roman" w:cs="Times New Roman"/>
          <w:sz w:val="24"/>
          <w:szCs w:val="24"/>
          <w:lang w:val="it-IT"/>
        </w:rPr>
        <w:t xml:space="preserve">, có </w:t>
      </w:r>
      <w:r w:rsidRPr="00330A7E">
        <w:rPr>
          <w:rFonts w:ascii="Times New Roman" w:eastAsia="Calibri" w:hAnsi="Times New Roman" w:cs="Times New Roman"/>
          <w:sz w:val="24"/>
          <w:szCs w:val="24"/>
          <w:lang w:val="it-IT"/>
        </w:rPr>
        <w:t xml:space="preserve">VTPT là </w:t>
      </w:r>
      <w:r w:rsidRPr="00330A7E">
        <w:rPr>
          <w:rFonts w:ascii="Times New Roman" w:hAnsi="Times New Roman" w:cs="Times New Roman"/>
          <w:position w:val="-14"/>
          <w:sz w:val="24"/>
          <w:szCs w:val="24"/>
        </w:rPr>
        <w:object w:dxaOrig="1280" w:dyaOrig="420" w14:anchorId="770AD0C3">
          <v:shape id="_x0000_i1648" type="#_x0000_t75" style="width:65.25pt;height:21pt" o:ole="">
            <v:imagedata r:id="rId1041" o:title=""/>
          </v:shape>
          <o:OLEObject Type="Embed" ProgID="Equation.DSMT4" ShapeID="_x0000_i1648" DrawAspect="Content" ObjectID="_1796840712" r:id="rId1048"/>
        </w:object>
      </w:r>
      <w:r w:rsidRPr="00330A7E">
        <w:rPr>
          <w:rFonts w:ascii="Times New Roman" w:hAnsi="Times New Roman" w:cs="Times New Roman"/>
          <w:sz w:val="24"/>
          <w:szCs w:val="24"/>
          <w:lang w:val="it-IT"/>
        </w:rPr>
        <w:t xml:space="preserve"> nên </w:t>
      </w:r>
      <w:r w:rsidRPr="00330A7E">
        <w:rPr>
          <w:rFonts w:ascii="Times New Roman" w:eastAsia="Times New Roman" w:hAnsi="Times New Roman" w:cs="Times New Roman"/>
          <w:position w:val="-14"/>
          <w:sz w:val="24"/>
          <w:szCs w:val="24"/>
        </w:rPr>
        <w:object w:dxaOrig="2160" w:dyaOrig="400" w14:anchorId="74F7CA9D">
          <v:shape id="_x0000_i1649" type="#_x0000_t75" style="width:108.75pt;height:19.5pt" o:ole="">
            <v:imagedata r:id="rId1049" o:title=""/>
          </v:shape>
          <o:OLEObject Type="Embed" ProgID="Equation.DSMT4" ShapeID="_x0000_i1649" DrawAspect="Content" ObjectID="_1796840713" r:id="rId1050"/>
        </w:object>
      </w:r>
      <w:r w:rsidRPr="00330A7E">
        <w:rPr>
          <w:rFonts w:ascii="Times New Roman" w:eastAsia="Times New Roman" w:hAnsi="Times New Roman" w:cs="Times New Roman"/>
          <w:sz w:val="24"/>
          <w:szCs w:val="24"/>
          <w:lang w:val="it-IT"/>
        </w:rPr>
        <w:t>. Vậy b) sai.</w:t>
      </w:r>
    </w:p>
    <w:p w14:paraId="2D7A109D" w14:textId="77777777" w:rsidR="00ED397D" w:rsidRPr="00330A7E" w:rsidRDefault="00ED397D" w:rsidP="00330A7E">
      <w:pPr>
        <w:ind w:left="992"/>
        <w:jc w:val="both"/>
        <w:rPr>
          <w:rFonts w:ascii="Times New Roman" w:eastAsia="Times New Roman" w:hAnsi="Times New Roman" w:cs="Times New Roman"/>
          <w:sz w:val="24"/>
          <w:szCs w:val="24"/>
          <w:lang w:val="sv-SE"/>
        </w:rPr>
      </w:pPr>
      <w:r w:rsidRPr="00330A7E">
        <w:rPr>
          <w:rFonts w:ascii="Times New Roman" w:eastAsia="Times New Roman" w:hAnsi="Times New Roman" w:cs="Times New Roman"/>
          <w:sz w:val="24"/>
          <w:szCs w:val="24"/>
          <w:lang w:val="sv-SE"/>
        </w:rPr>
        <w:t>c)</w:t>
      </w:r>
      <w:r w:rsidRPr="00330A7E">
        <w:rPr>
          <w:rFonts w:ascii="Times New Roman" w:hAnsi="Times New Roman" w:cs="Times New Roman"/>
          <w:sz w:val="24"/>
          <w:szCs w:val="24"/>
          <w:lang w:val="sv-SE"/>
        </w:rPr>
        <w:t xml:space="preserve">Ta có </w:t>
      </w:r>
      <w:r w:rsidRPr="00330A7E">
        <w:rPr>
          <w:rFonts w:ascii="Times New Roman" w:eastAsia="Times New Roman" w:hAnsi="Times New Roman" w:cs="Times New Roman"/>
          <w:position w:val="-42"/>
          <w:sz w:val="24"/>
          <w:szCs w:val="24"/>
        </w:rPr>
        <w:object w:dxaOrig="3600" w:dyaOrig="859" w14:anchorId="6124E57D">
          <v:shape id="_x0000_i1650" type="#_x0000_t75" style="width:180.75pt;height:43.5pt" o:ole="">
            <v:imagedata r:id="rId1051" o:title=""/>
          </v:shape>
          <o:OLEObject Type="Embed" ProgID="Equation.DSMT4" ShapeID="_x0000_i1650" DrawAspect="Content" ObjectID="_1796840714" r:id="rId1052"/>
        </w:object>
      </w:r>
      <w:r w:rsidRPr="00330A7E">
        <w:rPr>
          <w:rFonts w:ascii="Times New Roman" w:eastAsia="Times New Roman" w:hAnsi="Times New Roman" w:cs="Times New Roman"/>
          <w:sz w:val="24"/>
          <w:szCs w:val="24"/>
          <w:lang w:val="sv-SE"/>
        </w:rPr>
        <w:t xml:space="preserve"> Suy ra </w:t>
      </w:r>
      <w:r w:rsidRPr="00330A7E">
        <w:rPr>
          <w:rFonts w:ascii="Times New Roman" w:eastAsia="Times New Roman" w:hAnsi="Times New Roman" w:cs="Times New Roman"/>
          <w:bCs/>
          <w:sz w:val="24"/>
          <w:szCs w:val="24"/>
          <w:lang w:val="sv-SE"/>
        </w:rPr>
        <w:t>c) Sai</w:t>
      </w:r>
      <w:r w:rsidRPr="00330A7E">
        <w:rPr>
          <w:rFonts w:ascii="Times New Roman" w:eastAsia="Times New Roman" w:hAnsi="Times New Roman" w:cs="Times New Roman"/>
          <w:sz w:val="24"/>
          <w:szCs w:val="24"/>
          <w:lang w:val="sv-SE"/>
        </w:rPr>
        <w:t>.</w:t>
      </w:r>
    </w:p>
    <w:p w14:paraId="3EDC3286" w14:textId="77777777" w:rsidR="00ED397D" w:rsidRPr="00330A7E" w:rsidRDefault="00ED397D" w:rsidP="00330A7E">
      <w:pPr>
        <w:ind w:left="992"/>
        <w:jc w:val="both"/>
        <w:rPr>
          <w:rFonts w:ascii="Times New Roman" w:hAnsi="Times New Roman" w:cs="Times New Roman"/>
          <w:sz w:val="24"/>
          <w:szCs w:val="24"/>
          <w:lang w:val="sv-SE"/>
        </w:rPr>
      </w:pPr>
      <w:r w:rsidRPr="00330A7E">
        <w:rPr>
          <w:rFonts w:ascii="Times New Roman" w:eastAsia="Times New Roman" w:hAnsi="Times New Roman" w:cs="Times New Roman"/>
          <w:sz w:val="24"/>
          <w:szCs w:val="24"/>
          <w:lang w:val="sv-SE"/>
        </w:rPr>
        <w:t>d)</w:t>
      </w:r>
      <w:r w:rsidRPr="00330A7E">
        <w:rPr>
          <w:rFonts w:ascii="Times New Roman" w:hAnsi="Times New Roman" w:cs="Times New Roman"/>
          <w:position w:val="-14"/>
          <w:sz w:val="24"/>
          <w:szCs w:val="24"/>
        </w:rPr>
        <w:object w:dxaOrig="639" w:dyaOrig="400" w14:anchorId="5F84E15F">
          <v:shape id="_x0000_i1651" type="#_x0000_t75" style="width:32.25pt;height:19.5pt" o:ole="">
            <v:imagedata r:id="rId881" o:title=""/>
          </v:shape>
          <o:OLEObject Type="Embed" ProgID="Equation.DSMT4" ShapeID="_x0000_i1651" DrawAspect="Content" ObjectID="_1796840715" r:id="rId1053"/>
        </w:object>
      </w:r>
      <w:r w:rsidRPr="00330A7E">
        <w:rPr>
          <w:rFonts w:ascii="Times New Roman" w:hAnsi="Times New Roman" w:cs="Times New Roman"/>
          <w:sz w:val="24"/>
          <w:szCs w:val="24"/>
          <w:lang w:val="sv-SE"/>
        </w:rPr>
        <w:t xml:space="preserve">có </w:t>
      </w:r>
      <w:r w:rsidRPr="00330A7E">
        <w:rPr>
          <w:rFonts w:ascii="Times New Roman" w:eastAsia="Calibri" w:hAnsi="Times New Roman" w:cs="Times New Roman"/>
          <w:sz w:val="24"/>
          <w:szCs w:val="24"/>
          <w:lang w:val="sv-SE"/>
        </w:rPr>
        <w:t xml:space="preserve">VTPT là </w:t>
      </w:r>
      <w:r w:rsidRPr="00330A7E">
        <w:rPr>
          <w:rFonts w:ascii="Times New Roman" w:hAnsi="Times New Roman" w:cs="Times New Roman"/>
          <w:position w:val="-14"/>
          <w:sz w:val="24"/>
          <w:szCs w:val="24"/>
        </w:rPr>
        <w:object w:dxaOrig="1160" w:dyaOrig="420" w14:anchorId="07C6E81C">
          <v:shape id="_x0000_i1652" type="#_x0000_t75" style="width:58.5pt;height:21pt" o:ole="">
            <v:imagedata r:id="rId1054" o:title=""/>
          </v:shape>
          <o:OLEObject Type="Embed" ProgID="Equation.DSMT4" ShapeID="_x0000_i1652" DrawAspect="Content" ObjectID="_1796840716" r:id="rId1055"/>
        </w:object>
      </w:r>
      <w:r w:rsidRPr="00330A7E">
        <w:rPr>
          <w:rFonts w:ascii="Times New Roman" w:hAnsi="Times New Roman" w:cs="Times New Roman"/>
          <w:sz w:val="24"/>
          <w:szCs w:val="24"/>
          <w:lang w:val="sv-SE"/>
        </w:rPr>
        <w:t>.</w:t>
      </w:r>
    </w:p>
    <w:p w14:paraId="208B1034" w14:textId="77777777" w:rsidR="00ED397D" w:rsidRPr="00330A7E" w:rsidRDefault="00ED397D" w:rsidP="00330A7E">
      <w:pPr>
        <w:ind w:left="992"/>
        <w:jc w:val="both"/>
        <w:rPr>
          <w:rFonts w:ascii="Times New Roman" w:eastAsia="Times New Roman" w:hAnsi="Times New Roman" w:cs="Times New Roman"/>
          <w:b/>
          <w:sz w:val="24"/>
          <w:szCs w:val="24"/>
          <w:lang w:val="sv-SE"/>
        </w:rPr>
      </w:pPr>
      <w:r w:rsidRPr="00330A7E">
        <w:rPr>
          <w:rFonts w:ascii="Times New Roman" w:hAnsi="Times New Roman" w:cs="Times New Roman"/>
          <w:position w:val="-42"/>
          <w:sz w:val="24"/>
          <w:szCs w:val="24"/>
        </w:rPr>
        <w:object w:dxaOrig="6039" w:dyaOrig="940" w14:anchorId="74C3318A">
          <v:shape id="_x0000_i1653" type="#_x0000_t75" style="width:304.5pt;height:47.25pt" o:ole="">
            <v:imagedata r:id="rId1056" o:title=""/>
          </v:shape>
          <o:OLEObject Type="Embed" ProgID="Equation.DSMT4" ShapeID="_x0000_i1653" DrawAspect="Content" ObjectID="_1796840717" r:id="rId1057"/>
        </w:object>
      </w:r>
      <w:r w:rsidRPr="00330A7E">
        <w:rPr>
          <w:rFonts w:ascii="Times New Roman" w:hAnsi="Times New Roman" w:cs="Times New Roman"/>
          <w:sz w:val="24"/>
          <w:szCs w:val="24"/>
          <w:lang w:val="sv-SE"/>
        </w:rPr>
        <w:t>. Vậy d)Đúng.</w:t>
      </w:r>
    </w:p>
    <w:p w14:paraId="11F96659" w14:textId="77777777" w:rsidR="00ED397D" w:rsidRPr="00330A7E" w:rsidRDefault="00ED397D" w:rsidP="000E1E56">
      <w:pPr>
        <w:pStyle w:val="ListParagraph"/>
        <w:numPr>
          <w:ilvl w:val="0"/>
          <w:numId w:val="18"/>
        </w:numPr>
        <w:tabs>
          <w:tab w:val="left" w:pos="992"/>
        </w:tabs>
        <w:spacing w:before="120" w:line="276" w:lineRule="auto"/>
        <w:rPr>
          <w:rFonts w:ascii="Times New Roman" w:hAnsi="Times New Roman" w:cs="Times New Roman"/>
          <w:sz w:val="24"/>
          <w:szCs w:val="24"/>
          <w:lang w:val="vi-VN"/>
        </w:rPr>
      </w:pPr>
      <w:r w:rsidRPr="00330A7E">
        <w:rPr>
          <w:rFonts w:ascii="Times New Roman" w:hAnsi="Times New Roman" w:cs="Times New Roman"/>
          <w:sz w:val="24"/>
          <w:szCs w:val="24"/>
          <w:lang w:val="vi-VN"/>
        </w:rPr>
        <w:t xml:space="preserve">a) Ta có </w:t>
      </w:r>
      <w:r w:rsidRPr="00330A7E">
        <w:rPr>
          <w:rFonts w:ascii="Times New Roman" w:hAnsi="Times New Roman" w:cs="Times New Roman"/>
          <w:position w:val="-14"/>
          <w:sz w:val="24"/>
          <w:szCs w:val="24"/>
        </w:rPr>
        <w:object w:dxaOrig="900" w:dyaOrig="400" w14:anchorId="7F508440">
          <v:shape id="_x0000_i1654" type="#_x0000_t75" style="width:45pt;height:19.5pt" o:ole="">
            <v:imagedata r:id="rId1058" o:title=""/>
          </v:shape>
          <o:OLEObject Type="Embed" ProgID="Equation.DSMT4" ShapeID="_x0000_i1654" DrawAspect="Content" ObjectID="_1796840718" r:id="rId1059"/>
        </w:object>
      </w:r>
      <w:r w:rsidRPr="00330A7E">
        <w:rPr>
          <w:rFonts w:ascii="Times New Roman" w:hAnsi="Times New Roman" w:cs="Times New Roman"/>
          <w:sz w:val="24"/>
          <w:szCs w:val="24"/>
          <w:lang w:val="vi-VN"/>
        </w:rPr>
        <w:t xml:space="preserve"> nên đồ thị cắt trục tung tại điểm y=1.</w:t>
      </w:r>
    </w:p>
    <w:p w14:paraId="27D81470" w14:textId="77777777" w:rsidR="00ED397D" w:rsidRPr="00330A7E" w:rsidRDefault="00ED397D" w:rsidP="00330A7E">
      <w:pPr>
        <w:spacing w:after="120"/>
        <w:ind w:left="992"/>
        <w:jc w:val="both"/>
        <w:rPr>
          <w:rFonts w:ascii="Times New Roman" w:hAnsi="Times New Roman" w:cs="Times New Roman"/>
          <w:sz w:val="24"/>
          <w:szCs w:val="24"/>
          <w:lang w:val="vi-VN"/>
        </w:rPr>
      </w:pPr>
      <w:r w:rsidRPr="00330A7E">
        <w:rPr>
          <w:rFonts w:ascii="Times New Roman" w:hAnsi="Times New Roman" w:cs="Times New Roman"/>
          <w:sz w:val="24"/>
          <w:szCs w:val="24"/>
          <w:lang w:val="vi-VN"/>
        </w:rPr>
        <w:t xml:space="preserve">Ta có </w:t>
      </w:r>
      <w:r w:rsidRPr="00330A7E">
        <w:rPr>
          <w:rFonts w:ascii="Times New Roman" w:hAnsi="Times New Roman" w:cs="Times New Roman"/>
          <w:position w:val="-30"/>
          <w:sz w:val="24"/>
          <w:szCs w:val="24"/>
        </w:rPr>
        <w:object w:dxaOrig="3680" w:dyaOrig="720" w14:anchorId="4EEE74AC">
          <v:shape id="_x0000_i1655" type="#_x0000_t75" style="width:183.75pt;height:36.75pt" o:ole="">
            <v:imagedata r:id="rId1060" o:title=""/>
          </v:shape>
          <o:OLEObject Type="Embed" ProgID="Equation.DSMT4" ShapeID="_x0000_i1655" DrawAspect="Content" ObjectID="_1796840719" r:id="rId1061"/>
        </w:object>
      </w:r>
      <w:r w:rsidRPr="00330A7E">
        <w:rPr>
          <w:rFonts w:ascii="Times New Roman" w:hAnsi="Times New Roman" w:cs="Times New Roman"/>
          <w:sz w:val="24"/>
          <w:szCs w:val="24"/>
          <w:lang w:val="vi-VN"/>
        </w:rPr>
        <w:t>.</w:t>
      </w:r>
    </w:p>
    <w:p w14:paraId="2794D7B1" w14:textId="77777777" w:rsidR="00ED397D" w:rsidRPr="00330A7E" w:rsidRDefault="00ED397D" w:rsidP="00330A7E">
      <w:pPr>
        <w:spacing w:after="120"/>
        <w:ind w:left="992"/>
        <w:jc w:val="both"/>
        <w:rPr>
          <w:rFonts w:ascii="Times New Roman" w:hAnsi="Times New Roman" w:cs="Times New Roman"/>
          <w:sz w:val="24"/>
          <w:szCs w:val="24"/>
          <w:lang w:val="vi-VN"/>
        </w:rPr>
      </w:pPr>
      <w:r w:rsidRPr="00330A7E">
        <w:rPr>
          <w:rFonts w:ascii="Times New Roman" w:hAnsi="Times New Roman" w:cs="Times New Roman"/>
          <w:sz w:val="24"/>
          <w:szCs w:val="24"/>
          <w:lang w:val="vi-VN"/>
        </w:rPr>
        <w:t>Bảng biến thiên:</w:t>
      </w:r>
    </w:p>
    <w:p w14:paraId="14237453" w14:textId="77777777" w:rsidR="00ED397D" w:rsidRPr="00330A7E" w:rsidRDefault="00ED397D" w:rsidP="00330A7E">
      <w:pPr>
        <w:spacing w:after="120"/>
        <w:ind w:left="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59F3EFC4" wp14:editId="7E420AD7">
            <wp:extent cx="2720612" cy="1193289"/>
            <wp:effectExtent l="0" t="0" r="3810" b="6985"/>
            <wp:docPr id="828767815" name="Picture 1" descr="A diagram of numbers and arrow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67815" name="Picture 1" descr="A diagram of numbers and arrows  Description automatically generated"/>
                    <pic:cNvPicPr/>
                  </pic:nvPicPr>
                  <pic:blipFill>
                    <a:blip r:embed="rId1062"/>
                    <a:stretch>
                      <a:fillRect/>
                    </a:stretch>
                  </pic:blipFill>
                  <pic:spPr>
                    <a:xfrm>
                      <a:off x="0" y="0"/>
                      <a:ext cx="2742976" cy="1203098"/>
                    </a:xfrm>
                    <a:prstGeom prst="rect">
                      <a:avLst/>
                    </a:prstGeom>
                  </pic:spPr>
                </pic:pic>
              </a:graphicData>
            </a:graphic>
          </wp:inline>
        </w:drawing>
      </w:r>
    </w:p>
    <w:p w14:paraId="2F325185" w14:textId="77777777" w:rsidR="00ED397D" w:rsidRPr="00330A7E" w:rsidRDefault="00ED397D" w:rsidP="00330A7E">
      <w:pPr>
        <w:spacing w:after="120"/>
        <w:ind w:left="992"/>
        <w:rPr>
          <w:rFonts w:ascii="Times New Roman" w:hAnsi="Times New Roman" w:cs="Times New Roman"/>
          <w:sz w:val="24"/>
          <w:szCs w:val="24"/>
        </w:rPr>
      </w:pPr>
      <w:r w:rsidRPr="00330A7E">
        <w:rPr>
          <w:rFonts w:ascii="Times New Roman" w:hAnsi="Times New Roman" w:cs="Times New Roman"/>
          <w:sz w:val="24"/>
          <w:szCs w:val="24"/>
        </w:rPr>
        <w:t>Vậy a) đúng.</w:t>
      </w:r>
    </w:p>
    <w:p w14:paraId="386E2C17" w14:textId="77777777" w:rsidR="00ED397D" w:rsidRPr="00330A7E" w:rsidRDefault="00ED397D" w:rsidP="00330A7E">
      <w:pPr>
        <w:spacing w:after="120"/>
        <w:ind w:left="992"/>
        <w:rPr>
          <w:rFonts w:ascii="Times New Roman" w:hAnsi="Times New Roman" w:cs="Times New Roman"/>
          <w:sz w:val="24"/>
          <w:szCs w:val="24"/>
        </w:rPr>
      </w:pPr>
      <w:r w:rsidRPr="00330A7E">
        <w:rPr>
          <w:rFonts w:ascii="Times New Roman" w:hAnsi="Times New Roman" w:cs="Times New Roman"/>
          <w:sz w:val="24"/>
          <w:szCs w:val="24"/>
        </w:rPr>
        <w:t xml:space="preserve">b) Ta có </w:t>
      </w:r>
      <w:r w:rsidRPr="00330A7E">
        <w:rPr>
          <w:rFonts w:ascii="Times New Roman" w:hAnsi="Times New Roman" w:cs="Times New Roman"/>
          <w:position w:val="-24"/>
          <w:sz w:val="24"/>
          <w:szCs w:val="24"/>
        </w:rPr>
        <w:object w:dxaOrig="3460" w:dyaOrig="499" w14:anchorId="2CFEDA34">
          <v:shape id="_x0000_i1656" type="#_x0000_t75" style="width:172.5pt;height:24.75pt" o:ole="">
            <v:imagedata r:id="rId1063" o:title=""/>
          </v:shape>
          <o:OLEObject Type="Embed" ProgID="Equation.DSMT4" ShapeID="_x0000_i1656" DrawAspect="Content" ObjectID="_1796840720" r:id="rId1064"/>
        </w:object>
      </w:r>
      <w:r w:rsidRPr="00330A7E">
        <w:rPr>
          <w:rFonts w:ascii="Times New Roman" w:hAnsi="Times New Roman" w:cs="Times New Roman"/>
          <w:sz w:val="24"/>
          <w:szCs w:val="24"/>
        </w:rPr>
        <w:t>.</w:t>
      </w:r>
    </w:p>
    <w:p w14:paraId="759E40D9" w14:textId="77777777" w:rsidR="00ED397D" w:rsidRPr="00330A7E" w:rsidRDefault="00ED397D" w:rsidP="00330A7E">
      <w:pPr>
        <w:spacing w:after="120"/>
        <w:ind w:left="992"/>
        <w:rPr>
          <w:rFonts w:ascii="Times New Roman" w:hAnsi="Times New Roman" w:cs="Times New Roman"/>
          <w:sz w:val="24"/>
          <w:szCs w:val="24"/>
          <w:lang w:val="sv-SE"/>
        </w:rPr>
      </w:pPr>
      <w:r w:rsidRPr="00330A7E">
        <w:rPr>
          <w:rFonts w:ascii="Times New Roman" w:hAnsi="Times New Roman" w:cs="Times New Roman"/>
          <w:sz w:val="24"/>
          <w:szCs w:val="24"/>
          <w:lang w:val="sv-SE"/>
        </w:rPr>
        <w:t>Vậy b) sai.</w:t>
      </w:r>
    </w:p>
    <w:p w14:paraId="532AC482" w14:textId="77777777" w:rsidR="00ED397D" w:rsidRPr="00330A7E" w:rsidRDefault="00ED397D" w:rsidP="00330A7E">
      <w:pPr>
        <w:spacing w:after="120"/>
        <w:ind w:left="992"/>
        <w:rPr>
          <w:rFonts w:ascii="Times New Roman" w:hAnsi="Times New Roman" w:cs="Times New Roman"/>
          <w:sz w:val="24"/>
          <w:szCs w:val="24"/>
          <w:lang w:val="sv-SE"/>
        </w:rPr>
      </w:pPr>
      <w:r w:rsidRPr="00330A7E">
        <w:rPr>
          <w:rFonts w:ascii="Times New Roman" w:hAnsi="Times New Roman" w:cs="Times New Roman"/>
          <w:sz w:val="24"/>
          <w:szCs w:val="24"/>
          <w:lang w:val="sv-SE"/>
        </w:rPr>
        <w:lastRenderedPageBreak/>
        <w:t xml:space="preserve">c) Với </w:t>
      </w:r>
      <w:r w:rsidRPr="00330A7E">
        <w:rPr>
          <w:rFonts w:ascii="Times New Roman" w:hAnsi="Times New Roman" w:cs="Times New Roman"/>
          <w:position w:val="-14"/>
          <w:sz w:val="24"/>
          <w:szCs w:val="24"/>
        </w:rPr>
        <w:object w:dxaOrig="1020" w:dyaOrig="400" w14:anchorId="4805D010">
          <v:shape id="_x0000_i1657" type="#_x0000_t75" style="width:51.75pt;height:19.5pt" o:ole="">
            <v:imagedata r:id="rId1065" o:title=""/>
          </v:shape>
          <o:OLEObject Type="Embed" ProgID="Equation.DSMT4" ShapeID="_x0000_i1657" DrawAspect="Content" ObjectID="_1796840721" r:id="rId1066"/>
        </w:object>
      </w:r>
      <w:r w:rsidRPr="00330A7E">
        <w:rPr>
          <w:rFonts w:ascii="Times New Roman" w:hAnsi="Times New Roman" w:cs="Times New Roman"/>
          <w:sz w:val="24"/>
          <w:szCs w:val="24"/>
          <w:lang w:val="sv-SE"/>
        </w:rPr>
        <w:t xml:space="preserve"> thì hàm số nghịch biến nên </w:t>
      </w:r>
      <w:r w:rsidRPr="00330A7E">
        <w:rPr>
          <w:rFonts w:ascii="Times New Roman" w:hAnsi="Times New Roman" w:cs="Times New Roman"/>
          <w:position w:val="-14"/>
          <w:sz w:val="24"/>
          <w:szCs w:val="24"/>
        </w:rPr>
        <w:object w:dxaOrig="1240" w:dyaOrig="400" w14:anchorId="220BC11E">
          <v:shape id="_x0000_i1658" type="#_x0000_t75" style="width:62.25pt;height:19.5pt" o:ole="">
            <v:imagedata r:id="rId1067" o:title=""/>
          </v:shape>
          <o:OLEObject Type="Embed" ProgID="Equation.DSMT4" ShapeID="_x0000_i1658" DrawAspect="Content" ObjectID="_1796840722" r:id="rId1068"/>
        </w:object>
      </w:r>
      <w:r w:rsidRPr="00330A7E">
        <w:rPr>
          <w:rFonts w:ascii="Times New Roman" w:hAnsi="Times New Roman" w:cs="Times New Roman"/>
          <w:sz w:val="24"/>
          <w:szCs w:val="24"/>
          <w:lang w:val="sv-SE"/>
        </w:rPr>
        <w:t>.</w:t>
      </w:r>
    </w:p>
    <w:p w14:paraId="2AC19CD9" w14:textId="77777777" w:rsidR="00ED397D" w:rsidRPr="00330A7E" w:rsidRDefault="00ED397D" w:rsidP="00330A7E">
      <w:pPr>
        <w:spacing w:after="120"/>
        <w:ind w:left="992"/>
        <w:rPr>
          <w:rFonts w:ascii="Times New Roman" w:hAnsi="Times New Roman" w:cs="Times New Roman"/>
          <w:sz w:val="24"/>
          <w:szCs w:val="24"/>
          <w:lang w:val="sv-SE"/>
        </w:rPr>
      </w:pPr>
      <w:r w:rsidRPr="00330A7E">
        <w:rPr>
          <w:rFonts w:ascii="Times New Roman" w:hAnsi="Times New Roman" w:cs="Times New Roman"/>
          <w:sz w:val="24"/>
          <w:szCs w:val="24"/>
          <w:lang w:val="sv-SE"/>
        </w:rPr>
        <w:t>Vậy c) sai.</w:t>
      </w:r>
    </w:p>
    <w:p w14:paraId="60AB00B4" w14:textId="77777777" w:rsidR="00ED397D" w:rsidRPr="00330A7E" w:rsidRDefault="00ED397D" w:rsidP="00330A7E">
      <w:pPr>
        <w:spacing w:after="120"/>
        <w:ind w:left="992"/>
        <w:rPr>
          <w:rFonts w:ascii="Times New Roman" w:hAnsi="Times New Roman" w:cs="Times New Roman"/>
          <w:sz w:val="24"/>
          <w:szCs w:val="24"/>
          <w:lang w:val="sv-SE"/>
        </w:rPr>
      </w:pPr>
      <w:r w:rsidRPr="00330A7E">
        <w:rPr>
          <w:rFonts w:ascii="Times New Roman" w:hAnsi="Times New Roman" w:cs="Times New Roman"/>
          <w:sz w:val="24"/>
          <w:szCs w:val="24"/>
          <w:lang w:val="sv-SE"/>
        </w:rPr>
        <w:t xml:space="preserve">d) Ta có </w:t>
      </w:r>
      <w:r w:rsidRPr="00330A7E">
        <w:rPr>
          <w:rFonts w:ascii="Times New Roman" w:hAnsi="Times New Roman" w:cs="Times New Roman"/>
          <w:position w:val="-30"/>
          <w:sz w:val="24"/>
          <w:szCs w:val="24"/>
        </w:rPr>
        <w:object w:dxaOrig="6960" w:dyaOrig="720" w14:anchorId="37FC646E">
          <v:shape id="_x0000_i1659" type="#_x0000_t75" style="width:348pt;height:36.75pt" o:ole="">
            <v:imagedata r:id="rId1069" o:title=""/>
          </v:shape>
          <o:OLEObject Type="Embed" ProgID="Equation.DSMT4" ShapeID="_x0000_i1659" DrawAspect="Content" ObjectID="_1796840723" r:id="rId1070"/>
        </w:object>
      </w:r>
      <w:r w:rsidRPr="00330A7E">
        <w:rPr>
          <w:rFonts w:ascii="Times New Roman" w:hAnsi="Times New Roman" w:cs="Times New Roman"/>
          <w:sz w:val="24"/>
          <w:szCs w:val="24"/>
          <w:lang w:val="sv-SE"/>
        </w:rPr>
        <w:t>.</w:t>
      </w:r>
    </w:p>
    <w:p w14:paraId="1B46EB5C" w14:textId="77777777" w:rsidR="00ED397D" w:rsidRPr="00330A7E" w:rsidRDefault="00ED397D" w:rsidP="00330A7E">
      <w:pPr>
        <w:spacing w:after="120"/>
        <w:ind w:left="992"/>
        <w:jc w:val="both"/>
        <w:rPr>
          <w:rFonts w:ascii="Times New Roman" w:hAnsi="Times New Roman" w:cs="Times New Roman"/>
          <w:sz w:val="24"/>
          <w:szCs w:val="24"/>
          <w:lang w:val="sv-SE"/>
        </w:rPr>
      </w:pPr>
      <w:r w:rsidRPr="00330A7E">
        <w:rPr>
          <w:rFonts w:ascii="Times New Roman" w:hAnsi="Times New Roman" w:cs="Times New Roman"/>
          <w:sz w:val="24"/>
          <w:szCs w:val="24"/>
          <w:lang w:val="sv-SE"/>
        </w:rPr>
        <w:t>Bảng biến thiên:</w:t>
      </w:r>
    </w:p>
    <w:p w14:paraId="0ABFE677" w14:textId="77777777" w:rsidR="00ED397D" w:rsidRPr="00330A7E" w:rsidRDefault="00ED397D" w:rsidP="00330A7E">
      <w:pPr>
        <w:spacing w:after="120"/>
        <w:ind w:left="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46A6D5BD" wp14:editId="0962826A">
            <wp:extent cx="2991318" cy="1330454"/>
            <wp:effectExtent l="0" t="0" r="0" b="3175"/>
            <wp:docPr id="1304718663" name="Picture 1" descr="A diagram of numbers and arrow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18663" name="Picture 1" descr="A diagram of numbers and arrows  Description automatically generated"/>
                    <pic:cNvPicPr/>
                  </pic:nvPicPr>
                  <pic:blipFill>
                    <a:blip r:embed="rId1071"/>
                    <a:stretch>
                      <a:fillRect/>
                    </a:stretch>
                  </pic:blipFill>
                  <pic:spPr>
                    <a:xfrm>
                      <a:off x="0" y="0"/>
                      <a:ext cx="3004850" cy="1336473"/>
                    </a:xfrm>
                    <a:prstGeom prst="rect">
                      <a:avLst/>
                    </a:prstGeom>
                  </pic:spPr>
                </pic:pic>
              </a:graphicData>
            </a:graphic>
          </wp:inline>
        </w:drawing>
      </w:r>
    </w:p>
    <w:p w14:paraId="7EF925FD" w14:textId="77777777" w:rsidR="00ED397D" w:rsidRPr="00330A7E" w:rsidRDefault="00ED397D" w:rsidP="00330A7E">
      <w:pPr>
        <w:spacing w:after="120"/>
        <w:ind w:left="992"/>
        <w:rPr>
          <w:rFonts w:ascii="Times New Roman" w:hAnsi="Times New Roman" w:cs="Times New Roman"/>
          <w:sz w:val="24"/>
          <w:szCs w:val="24"/>
        </w:rPr>
      </w:pPr>
      <w:r w:rsidRPr="00330A7E">
        <w:rPr>
          <w:rFonts w:ascii="Times New Roman" w:hAnsi="Times New Roman" w:cs="Times New Roman"/>
          <w:sz w:val="24"/>
          <w:szCs w:val="24"/>
        </w:rPr>
        <w:t>Vậy đ</w:t>
      </w:r>
      <w:r w:rsidRPr="00330A7E">
        <w:rPr>
          <w:rFonts w:ascii="Times New Roman" w:hAnsi="Times New Roman" w:cs="Times New Roman"/>
          <w:sz w:val="24"/>
          <w:szCs w:val="24"/>
          <w:lang w:val="vi-VN"/>
        </w:rPr>
        <w:t xml:space="preserve">iểm cực đại của đồ thị hàm số </w:t>
      </w:r>
      <w:r w:rsidRPr="00330A7E">
        <w:rPr>
          <w:rFonts w:ascii="Times New Roman" w:hAnsi="Times New Roman" w:cs="Times New Roman"/>
          <w:position w:val="-14"/>
          <w:sz w:val="24"/>
          <w:szCs w:val="24"/>
        </w:rPr>
        <w:object w:dxaOrig="540" w:dyaOrig="400" w14:anchorId="68A5A334">
          <v:shape id="_x0000_i1660" type="#_x0000_t75" style="width:27.75pt;height:19.5pt" o:ole="">
            <v:imagedata r:id="rId1072" o:title=""/>
          </v:shape>
          <o:OLEObject Type="Embed" ProgID="Equation.DSMT4" ShapeID="_x0000_i1660" DrawAspect="Content" ObjectID="_1796840724" r:id="rId1073"/>
        </w:object>
      </w:r>
      <w:r w:rsidRPr="00330A7E">
        <w:rPr>
          <w:rFonts w:ascii="Times New Roman" w:hAnsi="Times New Roman" w:cs="Times New Roman"/>
          <w:sz w:val="24"/>
          <w:szCs w:val="24"/>
          <w:lang w:val="vi-VN"/>
        </w:rPr>
        <w:t xml:space="preserve"> là </w:t>
      </w:r>
      <w:r w:rsidRPr="00330A7E">
        <w:rPr>
          <w:rFonts w:ascii="Times New Roman" w:hAnsi="Times New Roman" w:cs="Times New Roman"/>
          <w:position w:val="-14"/>
          <w:sz w:val="24"/>
          <w:szCs w:val="24"/>
        </w:rPr>
        <w:object w:dxaOrig="540" w:dyaOrig="400" w14:anchorId="3572FA87">
          <v:shape id="_x0000_i1661" type="#_x0000_t75" style="width:27.75pt;height:19.5pt" o:ole="">
            <v:imagedata r:id="rId895" o:title=""/>
          </v:shape>
          <o:OLEObject Type="Embed" ProgID="Equation.DSMT4" ShapeID="_x0000_i1661" DrawAspect="Content" ObjectID="_1796840725" r:id="rId1074"/>
        </w:object>
      </w:r>
      <w:r w:rsidRPr="00330A7E">
        <w:rPr>
          <w:rFonts w:ascii="Times New Roman" w:hAnsi="Times New Roman" w:cs="Times New Roman"/>
          <w:sz w:val="24"/>
          <w:szCs w:val="24"/>
          <w:lang w:val="vi-VN"/>
        </w:rPr>
        <w:t>.</w:t>
      </w:r>
    </w:p>
    <w:p w14:paraId="3733550B" w14:textId="77777777" w:rsidR="00ED397D" w:rsidRPr="00330A7E" w:rsidRDefault="00ED397D" w:rsidP="00330A7E">
      <w:pPr>
        <w:spacing w:after="120"/>
        <w:ind w:left="992"/>
        <w:rPr>
          <w:rFonts w:ascii="Times New Roman" w:hAnsi="Times New Roman" w:cs="Times New Roman"/>
          <w:sz w:val="24"/>
          <w:szCs w:val="24"/>
        </w:rPr>
      </w:pPr>
      <w:r w:rsidRPr="00330A7E">
        <w:rPr>
          <w:rFonts w:ascii="Times New Roman" w:hAnsi="Times New Roman" w:cs="Times New Roman"/>
          <w:sz w:val="24"/>
          <w:szCs w:val="24"/>
        </w:rPr>
        <w:t>Vậy d) đúng.</w:t>
      </w:r>
    </w:p>
    <w:p w14:paraId="475263D5" w14:textId="77777777" w:rsidR="00ED397D" w:rsidRPr="00330A7E" w:rsidRDefault="00ED397D" w:rsidP="000E1E56">
      <w:pPr>
        <w:pStyle w:val="ListParagraph"/>
        <w:numPr>
          <w:ilvl w:val="0"/>
          <w:numId w:val="18"/>
        </w:numPr>
        <w:tabs>
          <w:tab w:val="left" w:pos="992"/>
        </w:tabs>
        <w:spacing w:before="120" w:line="276" w:lineRule="auto"/>
        <w:rPr>
          <w:rFonts w:ascii="Times New Roman" w:eastAsia="Times New Roman" w:hAnsi="Times New Roman" w:cs="Times New Roman"/>
          <w:b/>
          <w:color w:val="0000FF"/>
          <w:sz w:val="24"/>
          <w:szCs w:val="24"/>
        </w:rPr>
      </w:pPr>
    </w:p>
    <w:p w14:paraId="3ECCBE3E" w14:textId="77777777" w:rsidR="00ED397D" w:rsidRPr="00330A7E" w:rsidRDefault="00ED397D" w:rsidP="00330A7E">
      <w:pPr>
        <w:ind w:left="992"/>
        <w:rPr>
          <w:rFonts w:ascii="Times New Roman" w:hAnsi="Times New Roman" w:cs="Times New Roman"/>
          <w:bCs/>
          <w:iCs/>
          <w:sz w:val="24"/>
          <w:szCs w:val="24"/>
        </w:rPr>
      </w:pPr>
      <w:r w:rsidRPr="00330A7E">
        <w:rPr>
          <w:rFonts w:ascii="Times New Roman" w:hAnsi="Times New Roman" w:cs="Times New Roman"/>
          <w:bCs/>
          <w:iCs/>
          <w:sz w:val="24"/>
          <w:szCs w:val="24"/>
        </w:rPr>
        <w:t>a) Sai</w:t>
      </w:r>
    </w:p>
    <w:p w14:paraId="4FAB1E86"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Cs/>
          <w:iCs/>
          <w:sz w:val="24"/>
          <w:szCs w:val="24"/>
        </w:rPr>
        <w:t xml:space="preserve">Vận tốc của vật tại thời điểm t giây là </w:t>
      </w:r>
      <w:r w:rsidRPr="00330A7E">
        <w:rPr>
          <w:rFonts w:ascii="Times New Roman" w:hAnsi="Times New Roman" w:cs="Times New Roman"/>
          <w:position w:val="-14"/>
          <w:sz w:val="24"/>
          <w:szCs w:val="24"/>
        </w:rPr>
        <w:object w:dxaOrig="2440" w:dyaOrig="410" w14:anchorId="1701D175">
          <v:shape id="_x0000_i1662" type="#_x0000_t75" style="width:121.5pt;height:20.25pt" o:ole="">
            <v:imagedata r:id="rId1075" o:title=""/>
          </v:shape>
          <o:OLEObject Type="Embed" ProgID="Equation.DSMT4" ShapeID="_x0000_i1662" DrawAspect="Content" ObjectID="_1796840726" r:id="rId1076"/>
        </w:object>
      </w:r>
      <w:r w:rsidRPr="00330A7E">
        <w:rPr>
          <w:rFonts w:ascii="Times New Roman" w:hAnsi="Times New Roman" w:cs="Times New Roman"/>
          <w:sz w:val="24"/>
          <w:szCs w:val="24"/>
        </w:rPr>
        <w:t>.</w:t>
      </w:r>
    </w:p>
    <w:p w14:paraId="72BED7E3"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Cs/>
          <w:sz w:val="24"/>
          <w:szCs w:val="24"/>
        </w:rPr>
        <w:t xml:space="preserve">Vận tốc của vật sau 3 giây là </w:t>
      </w:r>
      <w:r w:rsidRPr="00330A7E">
        <w:rPr>
          <w:rFonts w:ascii="Times New Roman" w:hAnsi="Times New Roman" w:cs="Times New Roman"/>
          <w:position w:val="-14"/>
          <w:sz w:val="24"/>
          <w:szCs w:val="24"/>
        </w:rPr>
        <w:object w:dxaOrig="1510" w:dyaOrig="400" w14:anchorId="3BCD22C3">
          <v:shape id="_x0000_i1663" type="#_x0000_t75" style="width:75.75pt;height:20.25pt" o:ole="">
            <v:imagedata r:id="rId1077" o:title=""/>
          </v:shape>
          <o:OLEObject Type="Embed" ProgID="Equation.DSMT4" ShapeID="_x0000_i1663" DrawAspect="Content" ObjectID="_1796840727" r:id="rId1078"/>
        </w:object>
      </w:r>
      <w:r w:rsidRPr="00330A7E">
        <w:rPr>
          <w:rFonts w:ascii="Times New Roman" w:hAnsi="Times New Roman" w:cs="Times New Roman"/>
          <w:sz w:val="24"/>
          <w:szCs w:val="24"/>
        </w:rPr>
        <w:t>.</w:t>
      </w:r>
    </w:p>
    <w:p w14:paraId="1E6D1E2C"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b)Đúng</w:t>
      </w:r>
    </w:p>
    <w:p w14:paraId="5B2B3774"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Vì </w:t>
      </w:r>
      <w:r w:rsidRPr="00330A7E">
        <w:rPr>
          <w:rFonts w:ascii="Times New Roman" w:hAnsi="Times New Roman" w:cs="Times New Roman"/>
          <w:position w:val="-14"/>
          <w:sz w:val="24"/>
          <w:szCs w:val="24"/>
        </w:rPr>
        <w:object w:dxaOrig="480" w:dyaOrig="410" w14:anchorId="47BB6197">
          <v:shape id="_x0000_i1664" type="#_x0000_t75" style="width:24pt;height:20.25pt" o:ole="">
            <v:imagedata r:id="rId1079" o:title=""/>
          </v:shape>
          <o:OLEObject Type="Embed" ProgID="Equation.DSMT4" ShapeID="_x0000_i1664" DrawAspect="Content" ObjectID="_1796840728" r:id="rId1080"/>
        </w:object>
      </w:r>
      <w:r w:rsidRPr="00330A7E">
        <w:rPr>
          <w:rFonts w:ascii="Times New Roman" w:hAnsi="Times New Roman" w:cs="Times New Roman"/>
          <w:sz w:val="24"/>
          <w:szCs w:val="24"/>
        </w:rPr>
        <w:t xml:space="preserve"> là hàm số bậc hai có hệ số </w:t>
      </w:r>
      <w:r w:rsidRPr="00330A7E">
        <w:rPr>
          <w:rFonts w:ascii="Times New Roman" w:hAnsi="Times New Roman" w:cs="Times New Roman"/>
          <w:position w:val="-10"/>
          <w:sz w:val="24"/>
          <w:szCs w:val="24"/>
        </w:rPr>
        <w:object w:dxaOrig="1250" w:dyaOrig="310" w14:anchorId="7A9BB405">
          <v:shape id="_x0000_i1665" type="#_x0000_t75" style="width:62.25pt;height:15.75pt" o:ole="">
            <v:imagedata r:id="rId1081" o:title=""/>
          </v:shape>
          <o:OLEObject Type="Embed" ProgID="Equation.DSMT4" ShapeID="_x0000_i1665" DrawAspect="Content" ObjectID="_1796840729" r:id="rId1082"/>
        </w:object>
      </w:r>
      <w:r w:rsidRPr="00330A7E">
        <w:rPr>
          <w:rFonts w:ascii="Times New Roman" w:hAnsi="Times New Roman" w:cs="Times New Roman"/>
          <w:sz w:val="24"/>
          <w:szCs w:val="24"/>
        </w:rPr>
        <w:t xml:space="preserve"> nên </w:t>
      </w:r>
      <w:r w:rsidRPr="00330A7E">
        <w:rPr>
          <w:rFonts w:ascii="Times New Roman" w:hAnsi="Times New Roman" w:cs="Times New Roman"/>
          <w:position w:val="-14"/>
          <w:sz w:val="24"/>
          <w:szCs w:val="24"/>
        </w:rPr>
        <w:object w:dxaOrig="480" w:dyaOrig="410" w14:anchorId="42561FAC">
          <v:shape id="_x0000_i1666" type="#_x0000_t75" style="width:24pt;height:20.25pt" o:ole="">
            <v:imagedata r:id="rId1079" o:title=""/>
          </v:shape>
          <o:OLEObject Type="Embed" ProgID="Equation.DSMT4" ShapeID="_x0000_i1666" DrawAspect="Content" ObjectID="_1796840730" r:id="rId1083"/>
        </w:object>
      </w:r>
      <w:r w:rsidRPr="00330A7E">
        <w:rPr>
          <w:rFonts w:ascii="Times New Roman" w:hAnsi="Times New Roman" w:cs="Times New Roman"/>
          <w:sz w:val="24"/>
          <w:szCs w:val="24"/>
        </w:rPr>
        <w:t xml:space="preserve"> đạt giá trị lớn nhất tại thời điểm </w:t>
      </w:r>
      <w:r w:rsidRPr="00330A7E">
        <w:rPr>
          <w:rFonts w:ascii="Times New Roman" w:hAnsi="Times New Roman" w:cs="Times New Roman"/>
          <w:position w:val="-28"/>
          <w:sz w:val="24"/>
          <w:szCs w:val="24"/>
        </w:rPr>
        <w:object w:dxaOrig="1990" w:dyaOrig="660" w14:anchorId="7D09ED10">
          <v:shape id="_x0000_i1667" type="#_x0000_t75" style="width:100.5pt;height:33.75pt" o:ole="">
            <v:imagedata r:id="rId1084" o:title=""/>
          </v:shape>
          <o:OLEObject Type="Embed" ProgID="Equation.DSMT4" ShapeID="_x0000_i1667" DrawAspect="Content" ObjectID="_1796840731" r:id="rId1085"/>
        </w:object>
      </w:r>
      <w:r w:rsidRPr="00330A7E">
        <w:rPr>
          <w:rFonts w:ascii="Times New Roman" w:hAnsi="Times New Roman" w:cs="Times New Roman"/>
          <w:sz w:val="24"/>
          <w:szCs w:val="24"/>
        </w:rPr>
        <w:t xml:space="preserve">(giây). Khi đó độ cao lớn nhất của vật là </w:t>
      </w:r>
      <w:r w:rsidRPr="00330A7E">
        <w:rPr>
          <w:rFonts w:ascii="Times New Roman" w:hAnsi="Times New Roman" w:cs="Times New Roman"/>
          <w:position w:val="-14"/>
          <w:sz w:val="24"/>
          <w:szCs w:val="24"/>
        </w:rPr>
        <w:object w:dxaOrig="1200" w:dyaOrig="410" w14:anchorId="00D86804">
          <v:shape id="_x0000_i1668" type="#_x0000_t75" style="width:59.25pt;height:20.25pt" o:ole="">
            <v:imagedata r:id="rId1086" o:title=""/>
          </v:shape>
          <o:OLEObject Type="Embed" ProgID="Equation.DSMT4" ShapeID="_x0000_i1668" DrawAspect="Content" ObjectID="_1796840732" r:id="rId1087"/>
        </w:object>
      </w:r>
      <w:r w:rsidRPr="00330A7E">
        <w:rPr>
          <w:rFonts w:ascii="Times New Roman" w:hAnsi="Times New Roman" w:cs="Times New Roman"/>
          <w:sz w:val="24"/>
          <w:szCs w:val="24"/>
        </w:rPr>
        <w:t>(m).</w:t>
      </w:r>
    </w:p>
    <w:p w14:paraId="23FB4332"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c)Đúng</w:t>
      </w:r>
    </w:p>
    <w:p w14:paraId="794D97C6"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Cs/>
          <w:sz w:val="24"/>
          <w:szCs w:val="24"/>
        </w:rPr>
        <w:t xml:space="preserve">Vật ở độ cao trên 10 mét khi </w:t>
      </w:r>
      <w:r w:rsidRPr="00330A7E">
        <w:rPr>
          <w:rFonts w:ascii="Times New Roman" w:hAnsi="Times New Roman" w:cs="Times New Roman"/>
          <w:position w:val="-24"/>
          <w:sz w:val="24"/>
          <w:szCs w:val="24"/>
        </w:rPr>
        <w:object w:dxaOrig="6300" w:dyaOrig="680" w14:anchorId="091B15D5">
          <v:shape id="_x0000_i1669" type="#_x0000_t75" style="width:315.75pt;height:33.75pt" o:ole="">
            <v:imagedata r:id="rId1088" o:title=""/>
          </v:shape>
          <o:OLEObject Type="Embed" ProgID="Equation.DSMT4" ShapeID="_x0000_i1669" DrawAspect="Content" ObjectID="_1796840733" r:id="rId1089"/>
        </w:object>
      </w:r>
      <w:r w:rsidRPr="00330A7E">
        <w:rPr>
          <w:rFonts w:ascii="Times New Roman" w:hAnsi="Times New Roman" w:cs="Times New Roman"/>
          <w:sz w:val="24"/>
          <w:szCs w:val="24"/>
        </w:rPr>
        <w:t>.</w:t>
      </w:r>
    </w:p>
    <w:p w14:paraId="30C47321" w14:textId="77777777" w:rsidR="00ED397D" w:rsidRPr="00330A7E" w:rsidRDefault="00ED397D" w:rsidP="00330A7E">
      <w:pPr>
        <w:ind w:left="992"/>
        <w:rPr>
          <w:rFonts w:ascii="Times New Roman" w:hAnsi="Times New Roman" w:cs="Times New Roman"/>
          <w:bCs/>
          <w:sz w:val="24"/>
          <w:szCs w:val="24"/>
        </w:rPr>
      </w:pPr>
      <w:r w:rsidRPr="00330A7E">
        <w:rPr>
          <w:rFonts w:ascii="Times New Roman" w:hAnsi="Times New Roman" w:cs="Times New Roman"/>
          <w:sz w:val="24"/>
          <w:szCs w:val="24"/>
        </w:rPr>
        <w:t>Khoảng thời gian vật</w:t>
      </w:r>
      <w:r w:rsidRPr="00330A7E">
        <w:rPr>
          <w:rFonts w:ascii="Times New Roman" w:hAnsi="Times New Roman" w:cs="Times New Roman"/>
          <w:bCs/>
          <w:sz w:val="24"/>
          <w:szCs w:val="24"/>
        </w:rPr>
        <w:t xml:space="preserve"> ở độ cao trên 10 mét dài </w:t>
      </w:r>
      <w:r w:rsidRPr="00330A7E">
        <w:rPr>
          <w:rFonts w:ascii="Times New Roman" w:hAnsi="Times New Roman" w:cs="Times New Roman"/>
          <w:bCs/>
          <w:position w:val="-24"/>
          <w:sz w:val="24"/>
          <w:szCs w:val="24"/>
        </w:rPr>
        <w:object w:dxaOrig="3970" w:dyaOrig="680" w14:anchorId="6F213E94">
          <v:shape id="_x0000_i1670" type="#_x0000_t75" style="width:198pt;height:33.75pt" o:ole="">
            <v:imagedata r:id="rId1090" o:title=""/>
          </v:shape>
          <o:OLEObject Type="Embed" ProgID="Equation.DSMT4" ShapeID="_x0000_i1670" DrawAspect="Content" ObjectID="_1796840734" r:id="rId1091"/>
        </w:object>
      </w:r>
      <w:r w:rsidRPr="00330A7E">
        <w:rPr>
          <w:rFonts w:ascii="Times New Roman" w:hAnsi="Times New Roman" w:cs="Times New Roman"/>
          <w:bCs/>
          <w:sz w:val="24"/>
          <w:szCs w:val="24"/>
        </w:rPr>
        <w:t>( giây)</w:t>
      </w:r>
    </w:p>
    <w:p w14:paraId="7B81778D" w14:textId="77777777" w:rsidR="00ED397D" w:rsidRPr="00330A7E" w:rsidRDefault="00ED397D" w:rsidP="00330A7E">
      <w:pPr>
        <w:ind w:left="992"/>
        <w:rPr>
          <w:rFonts w:ascii="Times New Roman" w:hAnsi="Times New Roman" w:cs="Times New Roman"/>
          <w:bCs/>
          <w:sz w:val="24"/>
          <w:szCs w:val="24"/>
        </w:rPr>
      </w:pPr>
      <w:r w:rsidRPr="00330A7E">
        <w:rPr>
          <w:rFonts w:ascii="Times New Roman" w:hAnsi="Times New Roman" w:cs="Times New Roman"/>
          <w:bCs/>
          <w:sz w:val="24"/>
          <w:szCs w:val="24"/>
        </w:rPr>
        <w:t>d) Đúng</w:t>
      </w:r>
    </w:p>
    <w:p w14:paraId="30D44FC3"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Cs/>
          <w:sz w:val="24"/>
          <w:szCs w:val="24"/>
        </w:rPr>
        <w:t xml:space="preserve">Vật chạm đất khi độ cao bằng 0, tức là </w:t>
      </w:r>
      <w:r w:rsidRPr="00330A7E">
        <w:rPr>
          <w:rFonts w:ascii="Times New Roman" w:hAnsi="Times New Roman" w:cs="Times New Roman"/>
          <w:position w:val="-64"/>
          <w:sz w:val="24"/>
          <w:szCs w:val="24"/>
        </w:rPr>
        <w:object w:dxaOrig="6130" w:dyaOrig="1400" w14:anchorId="696AB3EE">
          <v:shape id="_x0000_i1671" type="#_x0000_t75" style="width:306.75pt;height:69.75pt" o:ole="">
            <v:imagedata r:id="rId1092" o:title=""/>
          </v:shape>
          <o:OLEObject Type="Embed" ProgID="Equation.DSMT4" ShapeID="_x0000_i1671" DrawAspect="Content" ObjectID="_1796840735" r:id="rId1093"/>
        </w:object>
      </w:r>
    </w:p>
    <w:p w14:paraId="5C04C946"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Khi đó vận tốc của vật là </w:t>
      </w:r>
      <w:r w:rsidRPr="00330A7E">
        <w:rPr>
          <w:rFonts w:ascii="Times New Roman" w:hAnsi="Times New Roman" w:cs="Times New Roman"/>
          <w:position w:val="-34"/>
          <w:sz w:val="24"/>
          <w:szCs w:val="24"/>
        </w:rPr>
        <w:object w:dxaOrig="3020" w:dyaOrig="790" w14:anchorId="3D8592F1">
          <v:shape id="_x0000_i1672" type="#_x0000_t75" style="width:150pt;height:39pt" o:ole="">
            <v:imagedata r:id="rId1094" o:title=""/>
          </v:shape>
          <o:OLEObject Type="Embed" ProgID="Equation.DSMT4" ShapeID="_x0000_i1672" DrawAspect="Content" ObjectID="_1796840736" r:id="rId1095"/>
        </w:object>
      </w:r>
      <w:r w:rsidRPr="00330A7E">
        <w:rPr>
          <w:rFonts w:ascii="Times New Roman" w:hAnsi="Times New Roman" w:cs="Times New Roman"/>
          <w:sz w:val="24"/>
          <w:szCs w:val="24"/>
        </w:rPr>
        <w:t>.</w:t>
      </w:r>
    </w:p>
    <w:p w14:paraId="3EAA6FAD" w14:textId="77777777" w:rsidR="00ED397D" w:rsidRPr="00330A7E" w:rsidRDefault="00ED397D" w:rsidP="000E1E56">
      <w:pPr>
        <w:pStyle w:val="ListParagraph"/>
        <w:numPr>
          <w:ilvl w:val="0"/>
          <w:numId w:val="18"/>
        </w:numPr>
        <w:tabs>
          <w:tab w:val="left" w:pos="992"/>
        </w:tabs>
        <w:spacing w:before="120" w:line="276" w:lineRule="auto"/>
        <w:rPr>
          <w:rFonts w:ascii="Times New Roman" w:hAnsi="Times New Roman" w:cs="Times New Roman"/>
          <w:color w:val="0000FF"/>
          <w:sz w:val="24"/>
          <w:szCs w:val="24"/>
          <w:lang w:val="nl-NL"/>
        </w:rPr>
      </w:pPr>
      <w:r w:rsidRPr="00330A7E">
        <w:rPr>
          <w:rFonts w:ascii="Times New Roman" w:hAnsi="Times New Roman" w:cs="Times New Roman"/>
          <w:color w:val="000000"/>
          <w:sz w:val="24"/>
          <w:szCs w:val="24"/>
          <w:shd w:val="clear" w:color="auto" w:fill="FFFFFF"/>
          <w:lang w:val="nl-NL"/>
        </w:rPr>
        <w:lastRenderedPageBreak/>
        <w:t xml:space="preserve">Gọi </w:t>
      </w:r>
      <w:r w:rsidRPr="00330A7E">
        <w:rPr>
          <w:rFonts w:ascii="Times New Roman" w:hAnsi="Times New Roman" w:cs="Times New Roman"/>
          <w:position w:val="-4"/>
          <w:sz w:val="24"/>
          <w:szCs w:val="24"/>
          <w:shd w:val="clear" w:color="auto" w:fill="FFFFFF"/>
        </w:rPr>
        <w:object w:dxaOrig="240" w:dyaOrig="260" w14:anchorId="48630D74">
          <v:shape id="_x0000_i1673" type="#_x0000_t75" style="width:11.25pt;height:12.75pt" o:ole="">
            <v:imagedata r:id="rId1096" o:title=""/>
          </v:shape>
          <o:OLEObject Type="Embed" ProgID="Equation.DSMT4" ShapeID="_x0000_i1673" DrawAspect="Content" ObjectID="_1796840737" r:id="rId1097"/>
        </w:object>
      </w:r>
      <w:r w:rsidRPr="00330A7E">
        <w:rPr>
          <w:rFonts w:ascii="Times New Roman" w:hAnsi="Times New Roman" w:cs="Times New Roman"/>
          <w:color w:val="000000"/>
          <w:sz w:val="24"/>
          <w:szCs w:val="24"/>
          <w:shd w:val="clear" w:color="auto" w:fill="FFFFFF"/>
          <w:lang w:val="nl-NL"/>
        </w:rPr>
        <w:t xml:space="preserve"> là biến cố “Nhân viên được chọn là nữ” và </w:t>
      </w:r>
      <w:r w:rsidRPr="00330A7E">
        <w:rPr>
          <w:rFonts w:ascii="Times New Roman" w:hAnsi="Times New Roman" w:cs="Times New Roman"/>
          <w:position w:val="-4"/>
          <w:sz w:val="24"/>
          <w:szCs w:val="24"/>
          <w:shd w:val="clear" w:color="auto" w:fill="FFFFFF"/>
        </w:rPr>
        <w:object w:dxaOrig="240" w:dyaOrig="260" w14:anchorId="1B07F62E">
          <v:shape id="_x0000_i1674" type="#_x0000_t75" style="width:11.25pt;height:12.75pt" o:ole="">
            <v:imagedata r:id="rId1098" o:title=""/>
          </v:shape>
          <o:OLEObject Type="Embed" ProgID="Equation.DSMT4" ShapeID="_x0000_i1674" DrawAspect="Content" ObjectID="_1796840738" r:id="rId1099"/>
        </w:object>
      </w:r>
      <w:r w:rsidRPr="00330A7E">
        <w:rPr>
          <w:rFonts w:ascii="Times New Roman" w:hAnsi="Times New Roman" w:cs="Times New Roman"/>
          <w:color w:val="000000"/>
          <w:sz w:val="24"/>
          <w:szCs w:val="24"/>
          <w:shd w:val="clear" w:color="auto" w:fill="FFFFFF"/>
          <w:lang w:val="nl-NL"/>
        </w:rPr>
        <w:t xml:space="preserve"> là biến cố “Nhân viên được chọn có mua bảo hiểm nhân thọ”.</w:t>
      </w:r>
    </w:p>
    <w:p w14:paraId="2B8B133F" w14:textId="77777777" w:rsidR="00ED397D" w:rsidRPr="00330A7E" w:rsidRDefault="00ED397D" w:rsidP="00330A7E">
      <w:pPr>
        <w:spacing w:after="120"/>
        <w:ind w:left="992" w:hanging="11"/>
        <w:rPr>
          <w:rFonts w:ascii="Times New Roman" w:hAnsi="Times New Roman" w:cs="Times New Roman"/>
          <w:b/>
          <w:bCs/>
          <w:sz w:val="24"/>
          <w:szCs w:val="24"/>
          <w:lang w:val="nl-NL"/>
        </w:rPr>
      </w:pPr>
      <w:r w:rsidRPr="00330A7E">
        <w:rPr>
          <w:rFonts w:ascii="Times New Roman" w:hAnsi="Times New Roman" w:cs="Times New Roman"/>
          <w:color w:val="000000"/>
          <w:sz w:val="24"/>
          <w:szCs w:val="24"/>
          <w:shd w:val="clear" w:color="auto" w:fill="FFFFFF"/>
          <w:lang w:val="nl-NL"/>
        </w:rPr>
        <w:t xml:space="preserve">Theo đề ta có </w:t>
      </w:r>
      <w:r w:rsidRPr="00330A7E">
        <w:rPr>
          <w:rFonts w:ascii="Times New Roman" w:hAnsi="Times New Roman" w:cs="Times New Roman"/>
          <w:color w:val="000000"/>
          <w:position w:val="-14"/>
          <w:sz w:val="24"/>
          <w:szCs w:val="24"/>
          <w:shd w:val="clear" w:color="auto" w:fill="FFFFFF"/>
        </w:rPr>
        <w:object w:dxaOrig="1280" w:dyaOrig="400" w14:anchorId="1B7C10CA">
          <v:shape id="_x0000_i1675" type="#_x0000_t75" style="width:64.5pt;height:20.25pt" o:ole="">
            <v:imagedata r:id="rId1100" o:title=""/>
          </v:shape>
          <o:OLEObject Type="Embed" ProgID="Equation.DSMT4" ShapeID="_x0000_i1675" DrawAspect="Content" ObjectID="_1796840739" r:id="rId1101"/>
        </w:object>
      </w:r>
      <w:r w:rsidRPr="00330A7E">
        <w:rPr>
          <w:rFonts w:ascii="Times New Roman" w:hAnsi="Times New Roman" w:cs="Times New Roman"/>
          <w:color w:val="000000"/>
          <w:sz w:val="24"/>
          <w:szCs w:val="24"/>
          <w:shd w:val="clear" w:color="auto" w:fill="FFFFFF"/>
          <w:lang w:val="nl-NL"/>
        </w:rPr>
        <w:t xml:space="preserve">; </w:t>
      </w:r>
      <w:r w:rsidRPr="00330A7E">
        <w:rPr>
          <w:rFonts w:ascii="Times New Roman" w:hAnsi="Times New Roman" w:cs="Times New Roman"/>
          <w:color w:val="000000"/>
          <w:position w:val="-14"/>
          <w:sz w:val="24"/>
          <w:szCs w:val="24"/>
          <w:shd w:val="clear" w:color="auto" w:fill="FFFFFF"/>
        </w:rPr>
        <w:object w:dxaOrig="1579" w:dyaOrig="400" w14:anchorId="019CD334">
          <v:shape id="_x0000_i1676" type="#_x0000_t75" style="width:79.5pt;height:20.25pt" o:ole="">
            <v:imagedata r:id="rId1102" o:title=""/>
          </v:shape>
          <o:OLEObject Type="Embed" ProgID="Equation.DSMT4" ShapeID="_x0000_i1676" DrawAspect="Content" ObjectID="_1796840740" r:id="rId1103"/>
        </w:object>
      </w:r>
      <w:r w:rsidRPr="00330A7E">
        <w:rPr>
          <w:rFonts w:ascii="Times New Roman" w:hAnsi="Times New Roman" w:cs="Times New Roman"/>
          <w:color w:val="000000"/>
          <w:sz w:val="24"/>
          <w:szCs w:val="24"/>
          <w:shd w:val="clear" w:color="auto" w:fill="FFFFFF"/>
          <w:lang w:val="nl-NL"/>
        </w:rPr>
        <w:t xml:space="preserve">; </w:t>
      </w:r>
      <w:r w:rsidRPr="00330A7E">
        <w:rPr>
          <w:rFonts w:ascii="Times New Roman" w:hAnsi="Times New Roman" w:cs="Times New Roman"/>
          <w:color w:val="000000"/>
          <w:position w:val="-18"/>
          <w:sz w:val="24"/>
          <w:szCs w:val="24"/>
          <w:shd w:val="clear" w:color="auto" w:fill="FFFFFF"/>
        </w:rPr>
        <w:object w:dxaOrig="1579" w:dyaOrig="480" w14:anchorId="785F1FBE">
          <v:shape id="_x0000_i1677" type="#_x0000_t75" style="width:79.5pt;height:24pt" o:ole="">
            <v:imagedata r:id="rId1104" o:title=""/>
          </v:shape>
          <o:OLEObject Type="Embed" ProgID="Equation.DSMT4" ShapeID="_x0000_i1677" DrawAspect="Content" ObjectID="_1796840741" r:id="rId1105"/>
        </w:object>
      </w:r>
      <w:r w:rsidRPr="00330A7E">
        <w:rPr>
          <w:rFonts w:ascii="Times New Roman" w:hAnsi="Times New Roman" w:cs="Times New Roman"/>
          <w:color w:val="000000"/>
          <w:sz w:val="24"/>
          <w:szCs w:val="24"/>
          <w:shd w:val="clear" w:color="auto" w:fill="FFFFFF"/>
          <w:lang w:val="nl-NL"/>
        </w:rPr>
        <w:t xml:space="preserve">. Suy ra </w:t>
      </w:r>
      <w:r w:rsidRPr="00330A7E">
        <w:rPr>
          <w:rFonts w:ascii="Times New Roman" w:hAnsi="Times New Roman" w:cs="Times New Roman"/>
          <w:color w:val="000000"/>
          <w:position w:val="-18"/>
          <w:sz w:val="24"/>
          <w:szCs w:val="24"/>
          <w:shd w:val="clear" w:color="auto" w:fill="FFFFFF"/>
        </w:rPr>
        <w:object w:dxaOrig="1280" w:dyaOrig="480" w14:anchorId="7451C285">
          <v:shape id="_x0000_i1678" type="#_x0000_t75" style="width:64.5pt;height:24pt" o:ole="">
            <v:imagedata r:id="rId1106" o:title=""/>
          </v:shape>
          <o:OLEObject Type="Embed" ProgID="Equation.DSMT4" ShapeID="_x0000_i1678" DrawAspect="Content" ObjectID="_1796840742" r:id="rId1107"/>
        </w:object>
      </w:r>
      <w:r w:rsidRPr="00330A7E">
        <w:rPr>
          <w:rFonts w:ascii="Times New Roman" w:hAnsi="Times New Roman" w:cs="Times New Roman"/>
          <w:color w:val="000000"/>
          <w:sz w:val="24"/>
          <w:szCs w:val="24"/>
          <w:shd w:val="clear" w:color="auto" w:fill="FFFFFF"/>
          <w:lang w:val="nl-NL"/>
        </w:rPr>
        <w:t>.</w:t>
      </w:r>
    </w:p>
    <w:p w14:paraId="116E11BC" w14:textId="77777777" w:rsidR="00ED397D" w:rsidRPr="00330A7E" w:rsidRDefault="00ED397D" w:rsidP="00330A7E">
      <w:pPr>
        <w:spacing w:after="120"/>
        <w:ind w:left="992" w:hanging="11"/>
        <w:rPr>
          <w:rFonts w:ascii="Times New Roman" w:hAnsi="Times New Roman" w:cs="Times New Roman"/>
          <w:sz w:val="24"/>
          <w:szCs w:val="24"/>
        </w:rPr>
      </w:pPr>
      <w:r w:rsidRPr="00330A7E">
        <w:rPr>
          <w:rFonts w:ascii="Times New Roman" w:hAnsi="Times New Roman" w:cs="Times New Roman"/>
          <w:sz w:val="24"/>
          <w:szCs w:val="24"/>
        </w:rPr>
        <w:t>a) Sai.</w:t>
      </w:r>
    </w:p>
    <w:p w14:paraId="46AB1577" w14:textId="77777777" w:rsidR="00ED397D" w:rsidRPr="00330A7E" w:rsidRDefault="00ED397D" w:rsidP="00330A7E">
      <w:pPr>
        <w:spacing w:after="120"/>
        <w:ind w:left="992" w:hanging="11"/>
        <w:rPr>
          <w:rFonts w:ascii="Times New Roman" w:hAnsi="Times New Roman" w:cs="Times New Roman"/>
          <w:sz w:val="24"/>
          <w:szCs w:val="24"/>
        </w:rPr>
      </w:pPr>
      <w:r w:rsidRPr="00330A7E">
        <w:rPr>
          <w:rFonts w:ascii="Times New Roman" w:hAnsi="Times New Roman" w:cs="Times New Roman"/>
          <w:bCs/>
          <w:sz w:val="24"/>
          <w:szCs w:val="24"/>
        </w:rPr>
        <w:t xml:space="preserve">Ta có </w:t>
      </w:r>
      <w:r w:rsidRPr="00330A7E">
        <w:rPr>
          <w:rFonts w:ascii="Times New Roman" w:hAnsi="Times New Roman" w:cs="Times New Roman"/>
          <w:position w:val="-18"/>
          <w:sz w:val="24"/>
          <w:szCs w:val="24"/>
        </w:rPr>
        <w:object w:dxaOrig="7060" w:dyaOrig="480" w14:anchorId="7FA04F7D">
          <v:shape id="_x0000_i1679" type="#_x0000_t75" style="width:353.25pt;height:24pt" o:ole="">
            <v:imagedata r:id="rId1108" o:title=""/>
          </v:shape>
          <o:OLEObject Type="Embed" ProgID="Equation.DSMT4" ShapeID="_x0000_i1679" DrawAspect="Content" ObjectID="_1796840743" r:id="rId1109"/>
        </w:object>
      </w:r>
      <w:r w:rsidRPr="00330A7E">
        <w:rPr>
          <w:rFonts w:ascii="Times New Roman" w:hAnsi="Times New Roman" w:cs="Times New Roman"/>
          <w:sz w:val="24"/>
          <w:szCs w:val="24"/>
        </w:rPr>
        <w:t>.</w:t>
      </w:r>
    </w:p>
    <w:p w14:paraId="2C634A9A" w14:textId="77777777" w:rsidR="00ED397D" w:rsidRPr="00330A7E" w:rsidRDefault="00ED397D" w:rsidP="00330A7E">
      <w:pPr>
        <w:spacing w:after="120"/>
        <w:ind w:left="992" w:hanging="11"/>
        <w:rPr>
          <w:rFonts w:ascii="Times New Roman" w:hAnsi="Times New Roman" w:cs="Times New Roman"/>
          <w:sz w:val="24"/>
          <w:szCs w:val="24"/>
        </w:rPr>
      </w:pPr>
      <w:r w:rsidRPr="00330A7E">
        <w:rPr>
          <w:rFonts w:ascii="Times New Roman" w:hAnsi="Times New Roman" w:cs="Times New Roman"/>
          <w:sz w:val="24"/>
          <w:szCs w:val="24"/>
        </w:rPr>
        <w:t>b) Đúng.</w:t>
      </w:r>
    </w:p>
    <w:p w14:paraId="7831BDA6" w14:textId="77777777" w:rsidR="00ED397D" w:rsidRPr="00330A7E" w:rsidRDefault="00ED397D" w:rsidP="00330A7E">
      <w:pPr>
        <w:spacing w:after="120"/>
        <w:ind w:left="992" w:hanging="11"/>
        <w:rPr>
          <w:rFonts w:ascii="Times New Roman" w:hAnsi="Times New Roman" w:cs="Times New Roman"/>
          <w:bCs/>
          <w:sz w:val="24"/>
          <w:szCs w:val="24"/>
        </w:rPr>
      </w:pPr>
      <w:r w:rsidRPr="00330A7E">
        <w:rPr>
          <w:rFonts w:ascii="Times New Roman" w:hAnsi="Times New Roman" w:cs="Times New Roman"/>
          <w:bCs/>
          <w:position w:val="-32"/>
          <w:sz w:val="24"/>
          <w:szCs w:val="24"/>
        </w:rPr>
        <w:object w:dxaOrig="4420" w:dyaOrig="840" w14:anchorId="44167342">
          <v:shape id="_x0000_i1680" type="#_x0000_t75" style="width:220.5pt;height:42pt" o:ole="">
            <v:imagedata r:id="rId1110" o:title=""/>
          </v:shape>
          <o:OLEObject Type="Embed" ProgID="Equation.DSMT4" ShapeID="_x0000_i1680" DrawAspect="Content" ObjectID="_1796840744" r:id="rId1111"/>
        </w:object>
      </w:r>
      <w:r w:rsidRPr="00330A7E">
        <w:rPr>
          <w:rFonts w:ascii="Times New Roman" w:hAnsi="Times New Roman" w:cs="Times New Roman"/>
          <w:bCs/>
          <w:sz w:val="24"/>
          <w:szCs w:val="24"/>
        </w:rPr>
        <w:t>.</w:t>
      </w:r>
    </w:p>
    <w:p w14:paraId="274582FD" w14:textId="77777777" w:rsidR="00ED397D" w:rsidRPr="00330A7E" w:rsidRDefault="00ED397D" w:rsidP="00330A7E">
      <w:pPr>
        <w:spacing w:after="120"/>
        <w:ind w:left="992" w:hanging="11"/>
        <w:rPr>
          <w:rFonts w:ascii="Times New Roman" w:hAnsi="Times New Roman" w:cs="Times New Roman"/>
          <w:bCs/>
          <w:sz w:val="24"/>
          <w:szCs w:val="24"/>
        </w:rPr>
      </w:pPr>
      <w:r w:rsidRPr="00330A7E">
        <w:rPr>
          <w:rFonts w:ascii="Times New Roman" w:hAnsi="Times New Roman" w:cs="Times New Roman"/>
          <w:bCs/>
          <w:sz w:val="24"/>
          <w:szCs w:val="24"/>
        </w:rPr>
        <w:t>c) Đúng.</w:t>
      </w:r>
    </w:p>
    <w:p w14:paraId="30BEFD27" w14:textId="77777777" w:rsidR="00ED397D" w:rsidRPr="00330A7E" w:rsidRDefault="00ED397D" w:rsidP="00330A7E">
      <w:pPr>
        <w:spacing w:after="120"/>
        <w:ind w:left="992" w:hanging="11"/>
        <w:rPr>
          <w:rFonts w:ascii="Times New Roman" w:hAnsi="Times New Roman" w:cs="Times New Roman"/>
          <w:bCs/>
          <w:sz w:val="24"/>
          <w:szCs w:val="24"/>
        </w:rPr>
      </w:pPr>
      <w:r w:rsidRPr="00330A7E">
        <w:rPr>
          <w:rFonts w:ascii="Times New Roman" w:hAnsi="Times New Roman" w:cs="Times New Roman"/>
          <w:bCs/>
          <w:position w:val="-32"/>
          <w:sz w:val="24"/>
          <w:szCs w:val="24"/>
        </w:rPr>
        <w:object w:dxaOrig="4440" w:dyaOrig="740" w14:anchorId="2C5086C4">
          <v:shape id="_x0000_i1681" type="#_x0000_t75" style="width:222pt;height:36.75pt" o:ole="">
            <v:imagedata r:id="rId1112" o:title=""/>
          </v:shape>
          <o:OLEObject Type="Embed" ProgID="Equation.DSMT4" ShapeID="_x0000_i1681" DrawAspect="Content" ObjectID="_1796840745" r:id="rId1113"/>
        </w:object>
      </w:r>
      <w:r w:rsidRPr="00330A7E">
        <w:rPr>
          <w:rFonts w:ascii="Times New Roman" w:hAnsi="Times New Roman" w:cs="Times New Roman"/>
          <w:bCs/>
          <w:sz w:val="24"/>
          <w:szCs w:val="24"/>
        </w:rPr>
        <w:t>.</w:t>
      </w:r>
    </w:p>
    <w:p w14:paraId="2A028175" w14:textId="77777777" w:rsidR="00ED397D" w:rsidRPr="00330A7E" w:rsidRDefault="00ED397D" w:rsidP="00330A7E">
      <w:pPr>
        <w:spacing w:after="120"/>
        <w:ind w:left="992" w:hanging="11"/>
        <w:rPr>
          <w:rFonts w:ascii="Times New Roman" w:hAnsi="Times New Roman" w:cs="Times New Roman"/>
          <w:bCs/>
          <w:sz w:val="24"/>
          <w:szCs w:val="24"/>
        </w:rPr>
      </w:pPr>
      <w:r w:rsidRPr="00330A7E">
        <w:rPr>
          <w:rFonts w:ascii="Times New Roman" w:hAnsi="Times New Roman" w:cs="Times New Roman"/>
          <w:bCs/>
          <w:sz w:val="24"/>
          <w:szCs w:val="24"/>
        </w:rPr>
        <w:t>d) Sai.</w:t>
      </w:r>
    </w:p>
    <w:p w14:paraId="3D2D3980" w14:textId="77777777" w:rsidR="00ED397D" w:rsidRPr="00330A7E" w:rsidRDefault="00ED397D" w:rsidP="00330A7E">
      <w:pPr>
        <w:spacing w:after="120"/>
        <w:ind w:left="992" w:hanging="11"/>
        <w:rPr>
          <w:rFonts w:ascii="Times New Roman" w:hAnsi="Times New Roman" w:cs="Times New Roman"/>
          <w:bCs/>
          <w:sz w:val="24"/>
          <w:szCs w:val="24"/>
        </w:rPr>
      </w:pPr>
      <w:r w:rsidRPr="00330A7E">
        <w:rPr>
          <w:rFonts w:ascii="Times New Roman" w:hAnsi="Times New Roman" w:cs="Times New Roman"/>
          <w:bCs/>
          <w:position w:val="-32"/>
          <w:sz w:val="24"/>
          <w:szCs w:val="24"/>
        </w:rPr>
        <w:object w:dxaOrig="4440" w:dyaOrig="740" w14:anchorId="284ED43D">
          <v:shape id="_x0000_i1682" type="#_x0000_t75" style="width:222pt;height:36.75pt" o:ole="">
            <v:imagedata r:id="rId1112" o:title=""/>
          </v:shape>
          <o:OLEObject Type="Embed" ProgID="Equation.DSMT4" ShapeID="_x0000_i1682" DrawAspect="Content" ObjectID="_1796840746" r:id="rId1114"/>
        </w:object>
      </w:r>
    </w:p>
    <w:p w14:paraId="0B03AEBB" w14:textId="77777777" w:rsidR="00ED397D" w:rsidRPr="00330A7E" w:rsidRDefault="00ED397D" w:rsidP="00330A7E">
      <w:pPr>
        <w:ind w:left="992" w:firstLine="1"/>
        <w:rPr>
          <w:rFonts w:ascii="Times New Roman" w:hAnsi="Times New Roman" w:cs="Times New Roman"/>
          <w:sz w:val="24"/>
          <w:szCs w:val="24"/>
          <w:lang w:val="nl-NL"/>
        </w:rPr>
      </w:pPr>
      <w:r w:rsidRPr="00330A7E">
        <w:rPr>
          <w:rFonts w:ascii="Times New Roman" w:hAnsi="Times New Roman" w:cs="Times New Roman"/>
          <w:bCs/>
          <w:sz w:val="24"/>
          <w:szCs w:val="24"/>
        </w:rPr>
        <w:t xml:space="preserve">Do </w:t>
      </w:r>
      <w:r w:rsidRPr="00330A7E">
        <w:rPr>
          <w:rFonts w:ascii="Times New Roman" w:hAnsi="Times New Roman" w:cs="Times New Roman"/>
          <w:bCs/>
          <w:position w:val="-24"/>
          <w:sz w:val="24"/>
          <w:szCs w:val="24"/>
        </w:rPr>
        <w:object w:dxaOrig="3180" w:dyaOrig="620" w14:anchorId="7330E320">
          <v:shape id="_x0000_i1683" type="#_x0000_t75" style="width:159.75pt;height:30.75pt" o:ole="">
            <v:imagedata r:id="rId1115" o:title=""/>
          </v:shape>
          <o:OLEObject Type="Embed" ProgID="Equation.DSMT4" ShapeID="_x0000_i1683" DrawAspect="Content" ObjectID="_1796840747" r:id="rId1116"/>
        </w:object>
      </w:r>
      <w:r w:rsidRPr="00330A7E">
        <w:rPr>
          <w:rFonts w:ascii="Times New Roman" w:hAnsi="Times New Roman" w:cs="Times New Roman"/>
          <w:bCs/>
          <w:sz w:val="24"/>
          <w:szCs w:val="24"/>
        </w:rPr>
        <w:t xml:space="preserve"> nên </w:t>
      </w:r>
      <w:r w:rsidRPr="00330A7E">
        <w:rPr>
          <w:rFonts w:ascii="Times New Roman" w:hAnsi="Times New Roman" w:cs="Times New Roman"/>
          <w:color w:val="000000"/>
          <w:sz w:val="24"/>
          <w:szCs w:val="24"/>
          <w:shd w:val="clear" w:color="auto" w:fill="FFFFFF"/>
        </w:rPr>
        <w:t>nhân viên được chọn có mua bảo hiểm nhân thọ là nữ sẽ nhiều hơn là nam.</w:t>
      </w:r>
    </w:p>
    <w:p w14:paraId="2752FD7F" w14:textId="77777777" w:rsidR="00ED397D" w:rsidRPr="00330A7E" w:rsidRDefault="00ED397D" w:rsidP="00330A7E">
      <w:pPr>
        <w:ind w:left="992"/>
        <w:rPr>
          <w:rFonts w:ascii="Times New Roman" w:hAnsi="Times New Roman" w:cs="Times New Roman"/>
          <w:b/>
          <w:bCs/>
          <w:color w:val="0033CC"/>
          <w:sz w:val="24"/>
          <w:szCs w:val="24"/>
        </w:rPr>
      </w:pPr>
      <w:r w:rsidRPr="00330A7E">
        <w:rPr>
          <w:rFonts w:ascii="Times New Roman" w:hAnsi="Times New Roman" w:cs="Times New Roman"/>
          <w:b/>
          <w:bCs/>
          <w:sz w:val="24"/>
          <w:szCs w:val="24"/>
        </w:rPr>
        <w:t xml:space="preserve">PHẦN III. </w:t>
      </w:r>
      <w:r w:rsidRPr="00330A7E">
        <w:rPr>
          <w:rFonts w:ascii="Times New Roman" w:hAnsi="Times New Roman" w:cs="Times New Roman"/>
          <w:b/>
          <w:bCs/>
          <w:color w:val="0033CC"/>
          <w:sz w:val="24"/>
          <w:szCs w:val="24"/>
        </w:rPr>
        <w:t>Câu trắc nghiệm trả lời ngắn</w:t>
      </w:r>
    </w:p>
    <w:p w14:paraId="35D3C881" w14:textId="77777777" w:rsidR="00ED397D" w:rsidRPr="00330A7E" w:rsidRDefault="00ED397D" w:rsidP="000E1E56">
      <w:pPr>
        <w:pStyle w:val="ListParagraph"/>
        <w:numPr>
          <w:ilvl w:val="0"/>
          <w:numId w:val="19"/>
        </w:numPr>
        <w:tabs>
          <w:tab w:val="left" w:pos="992"/>
        </w:tabs>
        <w:spacing w:before="120" w:line="276" w:lineRule="auto"/>
        <w:rPr>
          <w:rFonts w:ascii="Times New Roman" w:hAnsi="Times New Roman" w:cs="Times New Roman"/>
          <w:color w:val="000000"/>
          <w:sz w:val="24"/>
          <w:szCs w:val="24"/>
        </w:rPr>
      </w:pPr>
      <w:r w:rsidRPr="00330A7E">
        <w:rPr>
          <w:rFonts w:ascii="Times New Roman" w:eastAsia="Georgia" w:hAnsi="Times New Roman" w:cs="Times New Roman"/>
          <w:b/>
          <w:sz w:val="24"/>
          <w:szCs w:val="24"/>
          <w:lang w:val="fr-FR"/>
        </w:rPr>
        <w:t>Đáp án: 240 (km)</w:t>
      </w:r>
    </w:p>
    <w:p w14:paraId="18BFCEC3" w14:textId="77777777" w:rsidR="00ED397D" w:rsidRPr="00330A7E" w:rsidRDefault="00ED397D" w:rsidP="00330A7E">
      <w:pPr>
        <w:pStyle w:val="ListParagraph"/>
        <w:tabs>
          <w:tab w:val="left" w:pos="992"/>
        </w:tabs>
        <w:spacing w:before="120" w:line="276" w:lineRule="auto"/>
        <w:ind w:left="992"/>
        <w:rPr>
          <w:rFonts w:ascii="Times New Roman" w:hAnsi="Times New Roman" w:cs="Times New Roman"/>
          <w:color w:val="000000"/>
          <w:sz w:val="24"/>
          <w:szCs w:val="24"/>
        </w:rPr>
      </w:pPr>
      <w:r w:rsidRPr="00330A7E">
        <w:rPr>
          <w:rFonts w:ascii="Times New Roman" w:hAnsi="Times New Roman" w:cs="Times New Roman"/>
          <w:color w:val="000000"/>
          <w:sz w:val="24"/>
          <w:szCs w:val="24"/>
        </w:rPr>
        <w:t xml:space="preserve">Vận tốc của ô tô dừng hẳn là: </w:t>
      </w:r>
      <w:r w:rsidRPr="00330A7E">
        <w:rPr>
          <w:rFonts w:ascii="Times New Roman" w:hAnsi="Times New Roman" w:cs="Times New Roman"/>
          <w:color w:val="000000"/>
          <w:position w:val="-24"/>
          <w:sz w:val="24"/>
          <w:szCs w:val="24"/>
        </w:rPr>
        <w:object w:dxaOrig="2540" w:dyaOrig="660" w14:anchorId="358640F4">
          <v:shape id="_x0000_i1684" type="#_x0000_t75" style="width:127.5pt;height:33.75pt" o:ole="">
            <v:imagedata r:id="rId1117" o:title=""/>
          </v:shape>
          <o:OLEObject Type="Embed" ProgID="Equation.DSMT4" ShapeID="_x0000_i1684" DrawAspect="Content" ObjectID="_1796840748" r:id="rId1118"/>
        </w:object>
      </w:r>
      <w:r w:rsidRPr="00330A7E">
        <w:rPr>
          <w:rFonts w:ascii="Times New Roman" w:hAnsi="Times New Roman" w:cs="Times New Roman"/>
          <w:color w:val="000000"/>
          <w:sz w:val="24"/>
          <w:szCs w:val="24"/>
        </w:rPr>
        <w:t>,</w:t>
      </w:r>
    </w:p>
    <w:p w14:paraId="116BD6C6" w14:textId="77777777" w:rsidR="00ED397D" w:rsidRPr="00330A7E" w:rsidRDefault="00ED397D" w:rsidP="00330A7E">
      <w:pPr>
        <w:spacing w:after="0"/>
        <w:ind w:left="992"/>
        <w:rPr>
          <w:rFonts w:ascii="Times New Roman" w:hAnsi="Times New Roman" w:cs="Times New Roman"/>
          <w:color w:val="000000"/>
          <w:sz w:val="24"/>
          <w:szCs w:val="24"/>
        </w:rPr>
      </w:pPr>
      <w:r w:rsidRPr="00330A7E">
        <w:rPr>
          <w:rFonts w:ascii="Times New Roman" w:hAnsi="Times New Roman" w:cs="Times New Roman"/>
          <w:color w:val="000000"/>
          <w:sz w:val="24"/>
          <w:szCs w:val="24"/>
        </w:rPr>
        <w:t xml:space="preserve">Theo giả thiết ta có: </w:t>
      </w:r>
      <w:r w:rsidRPr="00330A7E">
        <w:rPr>
          <w:rFonts w:ascii="Times New Roman" w:hAnsi="Times New Roman" w:cs="Times New Roman"/>
          <w:color w:val="000000"/>
          <w:position w:val="-10"/>
          <w:sz w:val="24"/>
          <w:szCs w:val="24"/>
        </w:rPr>
        <w:object w:dxaOrig="1700" w:dyaOrig="320" w14:anchorId="7A76B411">
          <v:shape id="_x0000_i1685" type="#_x0000_t75" style="width:84.75pt;height:15.75pt" o:ole="">
            <v:imagedata r:id="rId1119" o:title=""/>
          </v:shape>
          <o:OLEObject Type="Embed" ProgID="Equation.DSMT4" ShapeID="_x0000_i1685" DrawAspect="Content" ObjectID="_1796840749" r:id="rId1120"/>
        </w:object>
      </w:r>
      <w:r w:rsidRPr="00330A7E">
        <w:rPr>
          <w:rFonts w:ascii="Times New Roman" w:hAnsi="Times New Roman" w:cs="Times New Roman"/>
          <w:color w:val="000000"/>
          <w:sz w:val="24"/>
          <w:szCs w:val="24"/>
        </w:rPr>
        <w:t>.</w:t>
      </w:r>
    </w:p>
    <w:p w14:paraId="711B2BCA" w14:textId="77777777" w:rsidR="00ED397D" w:rsidRPr="00330A7E" w:rsidRDefault="00ED397D" w:rsidP="00330A7E">
      <w:pPr>
        <w:spacing w:after="0"/>
        <w:ind w:left="992"/>
        <w:rPr>
          <w:rFonts w:ascii="Times New Roman" w:hAnsi="Times New Roman" w:cs="Times New Roman"/>
          <w:color w:val="000000"/>
          <w:sz w:val="24"/>
          <w:szCs w:val="24"/>
        </w:rPr>
      </w:pPr>
      <w:r w:rsidRPr="00330A7E">
        <w:rPr>
          <w:rFonts w:ascii="Times New Roman" w:hAnsi="Times New Roman" w:cs="Times New Roman"/>
          <w:color w:val="000000"/>
          <w:sz w:val="24"/>
          <w:szCs w:val="24"/>
        </w:rPr>
        <w:t xml:space="preserve">Quãng đường ôtô đi được là: </w:t>
      </w:r>
      <w:r w:rsidRPr="00330A7E">
        <w:rPr>
          <w:rFonts w:ascii="Times New Roman" w:hAnsi="Times New Roman" w:cs="Times New Roman"/>
          <w:color w:val="000000"/>
          <w:position w:val="-32"/>
          <w:sz w:val="24"/>
          <w:szCs w:val="24"/>
        </w:rPr>
        <w:object w:dxaOrig="1939" w:dyaOrig="760" w14:anchorId="36E6F1CD">
          <v:shape id="_x0000_i1686" type="#_x0000_t75" style="width:96.75pt;height:38.25pt" o:ole="">
            <v:imagedata r:id="rId1121" o:title=""/>
          </v:shape>
          <o:OLEObject Type="Embed" ProgID="Equation.DSMT4" ShapeID="_x0000_i1686" DrawAspect="Content" ObjectID="_1796840750" r:id="rId1122"/>
        </w:object>
      </w:r>
      <w:r w:rsidRPr="00330A7E">
        <w:rPr>
          <w:rFonts w:ascii="Times New Roman" w:hAnsi="Times New Roman" w:cs="Times New Roman"/>
          <w:color w:val="000000"/>
          <w:position w:val="-10"/>
          <w:sz w:val="24"/>
          <w:szCs w:val="24"/>
        </w:rPr>
        <w:object w:dxaOrig="920" w:dyaOrig="320" w14:anchorId="54D7289A">
          <v:shape id="_x0000_i1687" type="#_x0000_t75" style="width:46.5pt;height:15.75pt" o:ole="">
            <v:imagedata r:id="rId1123" o:title=""/>
          </v:shape>
          <o:OLEObject Type="Embed" ProgID="Equation.DSMT4" ShapeID="_x0000_i1687" DrawAspect="Content" ObjectID="_1796840751" r:id="rId1124"/>
        </w:object>
      </w:r>
      <w:r w:rsidRPr="00330A7E">
        <w:rPr>
          <w:rFonts w:ascii="Times New Roman" w:hAnsi="Times New Roman" w:cs="Times New Roman"/>
          <w:color w:val="000000"/>
          <w:sz w:val="24"/>
          <w:szCs w:val="24"/>
        </w:rPr>
        <w:t>.</w:t>
      </w:r>
    </w:p>
    <w:p w14:paraId="3A6BD7A0" w14:textId="77777777" w:rsidR="00ED397D" w:rsidRPr="00330A7E" w:rsidRDefault="00ED397D" w:rsidP="000E1E56">
      <w:pPr>
        <w:pStyle w:val="ListParagraph"/>
        <w:numPr>
          <w:ilvl w:val="0"/>
          <w:numId w:val="19"/>
        </w:numPr>
        <w:tabs>
          <w:tab w:val="left" w:pos="992"/>
        </w:tabs>
        <w:spacing w:before="120" w:line="276" w:lineRule="auto"/>
        <w:rPr>
          <w:rFonts w:ascii="Times New Roman" w:hAnsi="Times New Roman" w:cs="Times New Roman"/>
          <w:b/>
          <w:color w:val="0000FF"/>
          <w:sz w:val="24"/>
          <w:szCs w:val="24"/>
        </w:rPr>
      </w:pPr>
      <w:r w:rsidRPr="00330A7E">
        <w:rPr>
          <w:rFonts w:ascii="Times New Roman" w:eastAsia="Georgia" w:hAnsi="Times New Roman" w:cs="Times New Roman"/>
          <w:b/>
          <w:sz w:val="24"/>
          <w:szCs w:val="24"/>
          <w:lang w:val="fr-FR"/>
        </w:rPr>
        <w:t>Đáp án: 115586 m</w:t>
      </w:r>
      <w:r w:rsidRPr="00330A7E">
        <w:rPr>
          <w:rFonts w:ascii="Times New Roman" w:eastAsia="Georgia" w:hAnsi="Times New Roman" w:cs="Times New Roman"/>
          <w:b/>
          <w:sz w:val="24"/>
          <w:szCs w:val="24"/>
          <w:vertAlign w:val="superscript"/>
          <w:lang w:val="fr-FR"/>
        </w:rPr>
        <w:t>3</w:t>
      </w:r>
    </w:p>
    <w:p w14:paraId="563BD6B0" w14:textId="77777777" w:rsidR="00ED397D" w:rsidRPr="00330A7E" w:rsidRDefault="00ED397D" w:rsidP="00330A7E">
      <w:pPr>
        <w:ind w:left="992" w:hanging="990"/>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2331CC50" wp14:editId="4877EE8E">
            <wp:extent cx="3916325" cy="2349795"/>
            <wp:effectExtent l="0" t="0" r="8255" b="0"/>
            <wp:docPr id="28" name="Picture 2" descr="A diagram of a grap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 descr="A diagram of a graph  Description automatically generated"/>
                    <pic:cNvPicPr/>
                  </pic:nvPicPr>
                  <pic:blipFill>
                    <a:blip r:embed="rId1125"/>
                    <a:stretch>
                      <a:fillRect/>
                    </a:stretch>
                  </pic:blipFill>
                  <pic:spPr>
                    <a:xfrm>
                      <a:off x="0" y="0"/>
                      <a:ext cx="3921124" cy="2352674"/>
                    </a:xfrm>
                    <a:prstGeom prst="rect">
                      <a:avLst/>
                    </a:prstGeom>
                  </pic:spPr>
                </pic:pic>
              </a:graphicData>
            </a:graphic>
          </wp:inline>
        </w:drawing>
      </w:r>
    </w:p>
    <w:p w14:paraId="50A7F54E"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Elip </w:t>
      </w:r>
      <w:r w:rsidRPr="00330A7E">
        <w:rPr>
          <w:rFonts w:ascii="Times New Roman" w:hAnsi="Times New Roman" w:cs="Times New Roman"/>
          <w:position w:val="-10"/>
          <w:sz w:val="24"/>
          <w:szCs w:val="24"/>
        </w:rPr>
        <w:object w:dxaOrig="408" w:dyaOrig="312" w14:anchorId="5D3D81B2">
          <v:shape id="_x0000_i1688" type="#_x0000_t75" style="width:20.25pt;height:15.75pt" o:ole="">
            <v:imagedata r:id="rId924" o:title=""/>
          </v:shape>
          <o:OLEObject Type="Embed" ProgID="Equation.DSMT4" ShapeID="_x0000_i1688" DrawAspect="Content" ObjectID="_1796840752" r:id="rId1126"/>
        </w:object>
      </w:r>
      <w:r w:rsidRPr="00330A7E">
        <w:rPr>
          <w:rFonts w:ascii="Times New Roman" w:hAnsi="Times New Roman" w:cs="Times New Roman"/>
          <w:sz w:val="24"/>
          <w:szCs w:val="24"/>
        </w:rPr>
        <w:t xml:space="preserve"> có trục lớn dài </w:t>
      </w:r>
      <w:r w:rsidRPr="00330A7E">
        <w:rPr>
          <w:rFonts w:ascii="Times New Roman" w:hAnsi="Times New Roman" w:cs="Times New Roman"/>
          <w:position w:val="-10"/>
          <w:sz w:val="24"/>
          <w:szCs w:val="24"/>
        </w:rPr>
        <w:object w:dxaOrig="660" w:dyaOrig="312" w14:anchorId="1BA57D22">
          <v:shape id="_x0000_i1689" type="#_x0000_t75" style="width:33.75pt;height:15.75pt" o:ole="">
            <v:imagedata r:id="rId926" o:title=""/>
          </v:shape>
          <o:OLEObject Type="Embed" ProgID="Equation.DSMT4" ShapeID="_x0000_i1689" DrawAspect="Content" ObjectID="_1796840753" r:id="rId1127"/>
        </w:object>
      </w:r>
      <w:r w:rsidRPr="00330A7E">
        <w:rPr>
          <w:rFonts w:ascii="Times New Roman" w:hAnsi="Times New Roman" w:cs="Times New Roman"/>
          <w:sz w:val="24"/>
          <w:szCs w:val="24"/>
        </w:rPr>
        <w:t xml:space="preserve"> trục bé dài </w:t>
      </w:r>
      <w:r w:rsidRPr="00330A7E">
        <w:rPr>
          <w:rFonts w:ascii="Times New Roman" w:hAnsi="Times New Roman" w:cs="Times New Roman"/>
          <w:position w:val="-10"/>
          <w:sz w:val="24"/>
          <w:szCs w:val="24"/>
        </w:rPr>
        <w:object w:dxaOrig="2196" w:dyaOrig="312" w14:anchorId="36BE314E">
          <v:shape id="_x0000_i1690" type="#_x0000_t75" style="width:110.25pt;height:15.75pt" o:ole="">
            <v:imagedata r:id="rId1128" o:title=""/>
          </v:shape>
          <o:OLEObject Type="Embed" ProgID="Equation.DSMT4" ShapeID="_x0000_i1690" DrawAspect="Content" ObjectID="_1796840754" r:id="rId1129"/>
        </w:object>
      </w:r>
    </w:p>
    <w:p w14:paraId="567A833B"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lastRenderedPageBreak/>
        <w:t xml:space="preserve">Phương trình elip </w:t>
      </w:r>
      <w:r w:rsidRPr="00330A7E">
        <w:rPr>
          <w:rFonts w:ascii="Times New Roman" w:hAnsi="Times New Roman" w:cs="Times New Roman"/>
          <w:position w:val="-24"/>
          <w:sz w:val="24"/>
          <w:szCs w:val="24"/>
        </w:rPr>
        <w:object w:dxaOrig="1896" w:dyaOrig="660" w14:anchorId="397660C4">
          <v:shape id="_x0000_i1691" type="#_x0000_t75" style="width:95.25pt;height:33.75pt" o:ole="">
            <v:imagedata r:id="rId1130" o:title=""/>
          </v:shape>
          <o:OLEObject Type="Embed" ProgID="Equation.DSMT4" ShapeID="_x0000_i1691" DrawAspect="Content" ObjectID="_1796840755" r:id="rId1131"/>
        </w:object>
      </w:r>
    </w:p>
    <w:p w14:paraId="35095CBB"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Gọi </w:t>
      </w:r>
      <w:r w:rsidRPr="00330A7E">
        <w:rPr>
          <w:rFonts w:ascii="Times New Roman" w:hAnsi="Times New Roman" w:cs="Times New Roman"/>
          <w:position w:val="-28"/>
          <w:sz w:val="24"/>
          <w:szCs w:val="24"/>
        </w:rPr>
        <w:object w:dxaOrig="7575" w:dyaOrig="756" w14:anchorId="0D6B1A78">
          <v:shape id="_x0000_i1692" type="#_x0000_t75" style="width:379.5pt;height:38.25pt" o:ole="">
            <v:imagedata r:id="rId1132" o:title=""/>
          </v:shape>
          <o:OLEObject Type="Embed" ProgID="Equation.DSMT4" ShapeID="_x0000_i1692" DrawAspect="Content" ObjectID="_1796840756" r:id="rId1133"/>
        </w:object>
      </w:r>
    </w:p>
    <w:p w14:paraId="433733CC"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Diện tích thiết diện tại điểm có hoành độ </w:t>
      </w:r>
      <w:r w:rsidRPr="00330A7E">
        <w:rPr>
          <w:rFonts w:ascii="Times New Roman" w:hAnsi="Times New Roman" w:cs="Times New Roman"/>
          <w:position w:val="-6"/>
          <w:sz w:val="24"/>
          <w:szCs w:val="24"/>
        </w:rPr>
        <w:object w:dxaOrig="180" w:dyaOrig="228" w14:anchorId="60E32A36">
          <v:shape id="_x0000_i1693" type="#_x0000_t75" style="width:9pt;height:11.25pt" o:ole="">
            <v:imagedata r:id="rId1134" o:title=""/>
          </v:shape>
          <o:OLEObject Type="Embed" ProgID="Equation.DSMT4" ShapeID="_x0000_i1693" DrawAspect="Content" ObjectID="_1796840757" r:id="rId1135"/>
        </w:object>
      </w:r>
      <w:r w:rsidRPr="00330A7E">
        <w:rPr>
          <w:rFonts w:ascii="Times New Roman" w:hAnsi="Times New Roman" w:cs="Times New Roman"/>
          <w:sz w:val="24"/>
          <w:szCs w:val="24"/>
        </w:rPr>
        <w:t xml:space="preserve"> là</w:t>
      </w:r>
    </w:p>
    <w:p w14:paraId="37CAE5FD"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position w:val="-24"/>
          <w:sz w:val="24"/>
          <w:szCs w:val="24"/>
        </w:rPr>
        <w:object w:dxaOrig="6240" w:dyaOrig="732" w14:anchorId="05D73170">
          <v:shape id="_x0000_i1694" type="#_x0000_t75" style="width:312pt;height:36.75pt" o:ole="">
            <v:imagedata r:id="rId1136" o:title=""/>
          </v:shape>
          <o:OLEObject Type="Embed" ProgID="Equation.DSMT4" ShapeID="_x0000_i1694" DrawAspect="Content" ObjectID="_1796840758" r:id="rId1137"/>
        </w:object>
      </w:r>
    </w:p>
    <w:p w14:paraId="7DE5DC52"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Thể tích phần không gian bên dưới mái che và bên trên mặt sân</w:t>
      </w:r>
    </w:p>
    <w:p w14:paraId="76422594" w14:textId="77777777" w:rsidR="00ED397D" w:rsidRPr="00330A7E" w:rsidRDefault="00ED397D" w:rsidP="00330A7E">
      <w:pPr>
        <w:pStyle w:val="ListParagraph"/>
        <w:spacing w:line="276" w:lineRule="auto"/>
        <w:ind w:left="992"/>
        <w:rPr>
          <w:rFonts w:ascii="Times New Roman" w:hAnsi="Times New Roman" w:cs="Times New Roman"/>
          <w:sz w:val="24"/>
          <w:szCs w:val="24"/>
        </w:rPr>
      </w:pPr>
      <w:r w:rsidRPr="00330A7E">
        <w:rPr>
          <w:rFonts w:ascii="Times New Roman" w:hAnsi="Times New Roman" w:cs="Times New Roman"/>
          <w:position w:val="-32"/>
          <w:sz w:val="24"/>
          <w:szCs w:val="24"/>
        </w:rPr>
        <w:object w:dxaOrig="7080" w:dyaOrig="816" w14:anchorId="2B9044AB">
          <v:shape id="_x0000_i1695" type="#_x0000_t75" style="width:354pt;height:41.25pt" o:ole="">
            <v:imagedata r:id="rId1138" o:title=""/>
          </v:shape>
          <o:OLEObject Type="Embed" ProgID="Equation.DSMT4" ShapeID="_x0000_i1695" DrawAspect="Content" ObjectID="_1796840759" r:id="rId1139"/>
        </w:object>
      </w:r>
    </w:p>
    <w:p w14:paraId="62A89F44" w14:textId="77777777" w:rsidR="00ED397D" w:rsidRPr="00330A7E" w:rsidRDefault="00ED397D" w:rsidP="000E1E56">
      <w:pPr>
        <w:pStyle w:val="ListParagraph"/>
        <w:numPr>
          <w:ilvl w:val="0"/>
          <w:numId w:val="19"/>
        </w:numPr>
        <w:tabs>
          <w:tab w:val="left" w:pos="992"/>
        </w:tabs>
        <w:spacing w:before="120" w:line="276" w:lineRule="auto"/>
        <w:rPr>
          <w:rFonts w:ascii="Times New Roman" w:hAnsi="Times New Roman" w:cs="Times New Roman"/>
          <w:sz w:val="24"/>
          <w:szCs w:val="24"/>
        </w:rPr>
      </w:pPr>
      <w:r w:rsidRPr="00330A7E">
        <w:rPr>
          <w:rFonts w:ascii="Times New Roman" w:eastAsia="Georgia" w:hAnsi="Times New Roman" w:cs="Times New Roman"/>
          <w:b/>
          <w:sz w:val="24"/>
          <w:szCs w:val="24"/>
          <w:lang w:val="fr-FR"/>
        </w:rPr>
        <w:t xml:space="preserve">Đáp án: 17,9 </w:t>
      </w:r>
      <w:r w:rsidRPr="00330A7E">
        <w:rPr>
          <w:rFonts w:ascii="Times New Roman" w:hAnsi="Times New Roman" w:cs="Times New Roman"/>
          <w:sz w:val="24"/>
          <w:szCs w:val="24"/>
        </w:rPr>
        <w:t>(km/h)</w:t>
      </w:r>
    </w:p>
    <w:p w14:paraId="79F2E152" w14:textId="77777777" w:rsidR="00ED397D" w:rsidRPr="00330A7E" w:rsidRDefault="00ED397D" w:rsidP="00330A7E">
      <w:pPr>
        <w:pStyle w:val="ListParagraph"/>
        <w:tabs>
          <w:tab w:val="left" w:pos="992"/>
        </w:tabs>
        <w:spacing w:before="120" w:line="276" w:lineRule="auto"/>
        <w:ind w:left="992"/>
        <w:rPr>
          <w:rFonts w:ascii="Times New Roman" w:hAnsi="Times New Roman" w:cs="Times New Roman"/>
          <w:sz w:val="24"/>
          <w:szCs w:val="24"/>
        </w:rPr>
      </w:pPr>
      <w:r w:rsidRPr="00330A7E">
        <w:rPr>
          <w:rFonts w:ascii="Times New Roman" w:hAnsi="Times New Roman" w:cs="Times New Roman"/>
          <w:sz w:val="24"/>
          <w:szCs w:val="24"/>
        </w:rPr>
        <w:t xml:space="preserve">Vectơ vận tốc của thiết bị khi có dòng hải lưu là </w:t>
      </w:r>
      <w:r w:rsidRPr="00330A7E">
        <w:rPr>
          <w:rFonts w:ascii="Times New Roman" w:hAnsi="Times New Roman" w:cs="Times New Roman"/>
          <w:position w:val="-10"/>
          <w:sz w:val="24"/>
          <w:szCs w:val="24"/>
        </w:rPr>
        <w:object w:dxaOrig="1719" w:dyaOrig="380" w14:anchorId="58A729B0">
          <v:shape id="_x0000_i1696" type="#_x0000_t75" style="width:86.25pt;height:18.75pt" o:ole="">
            <v:imagedata r:id="rId1140" o:title=""/>
          </v:shape>
          <o:OLEObject Type="Embed" ProgID="Equation.DSMT4" ShapeID="_x0000_i1696" DrawAspect="Content" ObjectID="_1796840760" r:id="rId1141"/>
        </w:object>
      </w:r>
    </w:p>
    <w:p w14:paraId="75BAFD06"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Tốc độ của thiết bị là </w:t>
      </w:r>
      <w:r w:rsidRPr="00330A7E">
        <w:rPr>
          <w:rFonts w:ascii="Times New Roman" w:hAnsi="Times New Roman" w:cs="Times New Roman"/>
          <w:position w:val="-18"/>
          <w:sz w:val="24"/>
          <w:szCs w:val="24"/>
        </w:rPr>
        <w:object w:dxaOrig="2060" w:dyaOrig="480" w14:anchorId="1FF72F6A">
          <v:shape id="_x0000_i1697" type="#_x0000_t75" style="width:102.75pt;height:24pt" o:ole="">
            <v:imagedata r:id="rId1142" o:title=""/>
          </v:shape>
          <o:OLEObject Type="Embed" ProgID="Equation.DSMT4" ShapeID="_x0000_i1697" DrawAspect="Content" ObjectID="_1796840761" r:id="rId1143"/>
        </w:objec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760" w:dyaOrig="320" w14:anchorId="68E2AD41">
          <v:shape id="_x0000_i1698" type="#_x0000_t75" style="width:38.25pt;height:15.75pt" o:ole="">
            <v:imagedata r:id="rId949" o:title=""/>
          </v:shape>
          <o:OLEObject Type="Embed" ProgID="Equation.DSMT4" ShapeID="_x0000_i1698" DrawAspect="Content" ObjectID="_1796840762" r:id="rId1144"/>
        </w:object>
      </w:r>
    </w:p>
    <w:p w14:paraId="2189C14C" w14:textId="77777777" w:rsidR="00ED397D" w:rsidRPr="00330A7E" w:rsidRDefault="00ED397D" w:rsidP="000E1E56">
      <w:pPr>
        <w:pStyle w:val="ListParagraph"/>
        <w:numPr>
          <w:ilvl w:val="0"/>
          <w:numId w:val="19"/>
        </w:numPr>
        <w:tabs>
          <w:tab w:val="left" w:pos="992"/>
        </w:tabs>
        <w:spacing w:before="120" w:line="276" w:lineRule="auto"/>
        <w:rPr>
          <w:rFonts w:ascii="Times New Roman" w:eastAsia="Georgia" w:hAnsi="Times New Roman" w:cs="Times New Roman"/>
          <w:b/>
          <w:sz w:val="24"/>
          <w:szCs w:val="24"/>
          <w:lang w:val="fr-FR"/>
        </w:rPr>
      </w:pPr>
      <w:r w:rsidRPr="00330A7E">
        <w:rPr>
          <w:rFonts w:ascii="Times New Roman" w:eastAsia="Georgia" w:hAnsi="Times New Roman" w:cs="Times New Roman"/>
          <w:b/>
          <w:sz w:val="24"/>
          <w:szCs w:val="24"/>
          <w:lang w:val="fr-FR"/>
        </w:rPr>
        <w:t xml:space="preserve">Đáp án: </w:t>
      </w:r>
      <w:r w:rsidRPr="00330A7E">
        <w:rPr>
          <w:rFonts w:ascii="Times New Roman" w:hAnsi="Times New Roman" w:cs="Times New Roman"/>
          <w:position w:val="-10"/>
          <w:sz w:val="24"/>
          <w:szCs w:val="24"/>
          <w:lang w:val="fr-FR"/>
        </w:rPr>
        <w:object w:dxaOrig="499" w:dyaOrig="320" w14:anchorId="5B1D75D9">
          <v:shape id="_x0000_i1699" type="#_x0000_t75" style="width:24.75pt;height:15.75pt" o:ole="">
            <v:imagedata r:id="rId1145" o:title=""/>
          </v:shape>
          <o:OLEObject Type="Embed" ProgID="Equation.DSMT4" ShapeID="_x0000_i1699" DrawAspect="Content" ObjectID="_1796840763" r:id="rId1146"/>
        </w:object>
      </w:r>
    </w:p>
    <w:p w14:paraId="3CC94CAA" w14:textId="77777777" w:rsidR="00ED397D" w:rsidRPr="00330A7E" w:rsidRDefault="00ED397D" w:rsidP="00330A7E">
      <w:pPr>
        <w:spacing w:after="0"/>
        <w:ind w:left="992"/>
        <w:rPr>
          <w:rFonts w:ascii="Times New Roman" w:eastAsia="Georgia" w:hAnsi="Times New Roman" w:cs="Times New Roman"/>
          <w:sz w:val="24"/>
          <w:szCs w:val="24"/>
          <w:lang w:val="fr-FR"/>
        </w:rPr>
      </w:pPr>
      <w:r w:rsidRPr="00330A7E">
        <w:rPr>
          <w:rFonts w:ascii="Times New Roman" w:eastAsia="Georgia" w:hAnsi="Times New Roman" w:cs="Times New Roman"/>
          <w:sz w:val="24"/>
          <w:szCs w:val="24"/>
          <w:lang w:val="fr-FR"/>
        </w:rPr>
        <w:t xml:space="preserve">Gọi </w:t>
      </w:r>
      <w:r w:rsidRPr="00330A7E">
        <w:rPr>
          <w:rFonts w:ascii="Times New Roman" w:eastAsia="Georgia" w:hAnsi="Times New Roman" w:cs="Times New Roman"/>
          <w:position w:val="-4"/>
          <w:sz w:val="24"/>
          <w:szCs w:val="24"/>
          <w:lang w:val="fr-FR"/>
        </w:rPr>
        <w:object w:dxaOrig="240" w:dyaOrig="260" w14:anchorId="143EDA81">
          <v:shape id="_x0000_i1700" type="#_x0000_t75" style="width:12.75pt;height:12.75pt" o:ole="">
            <v:imagedata r:id="rId1147" o:title=""/>
          </v:shape>
          <o:OLEObject Type="Embed" ProgID="Equation.DSMT4" ShapeID="_x0000_i1700" DrawAspect="Content" ObjectID="_1796840764" r:id="rId1148"/>
        </w:object>
      </w:r>
      <w:r w:rsidRPr="00330A7E">
        <w:rPr>
          <w:rFonts w:ascii="Times New Roman" w:eastAsia="Georgia" w:hAnsi="Times New Roman" w:cs="Times New Roman"/>
          <w:sz w:val="24"/>
          <w:szCs w:val="24"/>
          <w:lang w:val="fr-FR"/>
        </w:rPr>
        <w:t xml:space="preserve"> là biến cố "Thu lấy được thẻ ghi số </w:t>
      </w:r>
      <w:r w:rsidRPr="00330A7E">
        <w:rPr>
          <w:rFonts w:ascii="Times New Roman" w:eastAsia="Georgia" w:hAnsi="Times New Roman" w:cs="Times New Roman"/>
          <w:position w:val="-6"/>
          <w:sz w:val="24"/>
          <w:szCs w:val="24"/>
          <w:lang w:val="fr-FR"/>
        </w:rPr>
        <w:object w:dxaOrig="279" w:dyaOrig="279" w14:anchorId="4A514414">
          <v:shape id="_x0000_i1701" type="#_x0000_t75" style="width:13.5pt;height:13.5pt" o:ole="">
            <v:imagedata r:id="rId1149" o:title=""/>
          </v:shape>
          <o:OLEObject Type="Embed" ProgID="Equation.DSMT4" ShapeID="_x0000_i1701" DrawAspect="Content" ObjectID="_1796840765" r:id="rId1150"/>
        </w:object>
      </w:r>
      <w:r w:rsidRPr="00330A7E">
        <w:rPr>
          <w:rFonts w:ascii="Times New Roman" w:eastAsia="Georgia" w:hAnsi="Times New Roman" w:cs="Times New Roman"/>
          <w:sz w:val="24"/>
          <w:szCs w:val="24"/>
          <w:lang w:val="fr-FR"/>
        </w:rPr>
        <w:t xml:space="preserve">", </w:t>
      </w:r>
      <w:r w:rsidRPr="00330A7E">
        <w:rPr>
          <w:rFonts w:ascii="Times New Roman" w:eastAsia="Georgia" w:hAnsi="Times New Roman" w:cs="Times New Roman"/>
          <w:position w:val="-4"/>
          <w:sz w:val="24"/>
          <w:szCs w:val="24"/>
          <w:lang w:val="fr-FR"/>
        </w:rPr>
        <w:object w:dxaOrig="240" w:dyaOrig="260" w14:anchorId="2AAD9C77">
          <v:shape id="_x0000_i1702" type="#_x0000_t75" style="width:12.75pt;height:12.75pt" o:ole="">
            <v:imagedata r:id="rId1151" o:title=""/>
          </v:shape>
          <o:OLEObject Type="Embed" ProgID="Equation.DSMT4" ShapeID="_x0000_i1702" DrawAspect="Content" ObjectID="_1796840766" r:id="rId1152"/>
        </w:object>
      </w:r>
      <w:r w:rsidRPr="00330A7E">
        <w:rPr>
          <w:rFonts w:ascii="Times New Roman" w:eastAsia="Georgia" w:hAnsi="Times New Roman" w:cs="Times New Roman"/>
          <w:sz w:val="24"/>
          <w:szCs w:val="24"/>
          <w:lang w:val="fr-FR"/>
        </w:rPr>
        <w:t xml:space="preserve"> là biến cố "Xuân lấy được thẻ ghi số chẵn", </w:t>
      </w:r>
      <w:r w:rsidRPr="00330A7E">
        <w:rPr>
          <w:rFonts w:ascii="Times New Roman" w:eastAsia="Georgia" w:hAnsi="Times New Roman" w:cs="Times New Roman"/>
          <w:position w:val="-6"/>
          <w:sz w:val="24"/>
          <w:szCs w:val="24"/>
          <w:lang w:val="fr-FR"/>
        </w:rPr>
        <w:object w:dxaOrig="240" w:dyaOrig="279" w14:anchorId="61585BF8">
          <v:shape id="_x0000_i1703" type="#_x0000_t75" style="width:12.75pt;height:13.5pt" o:ole="">
            <v:imagedata r:id="rId1153" o:title=""/>
          </v:shape>
          <o:OLEObject Type="Embed" ProgID="Equation.DSMT4" ShapeID="_x0000_i1703" DrawAspect="Content" ObjectID="_1796840767" r:id="rId1154"/>
        </w:object>
      </w:r>
      <w:r w:rsidRPr="00330A7E">
        <w:rPr>
          <w:rFonts w:ascii="Times New Roman" w:eastAsia="Georgia" w:hAnsi="Times New Roman" w:cs="Times New Roman"/>
          <w:sz w:val="24"/>
          <w:szCs w:val="24"/>
          <w:lang w:val="fr-FR"/>
        </w:rPr>
        <w:t xml:space="preserve"> là biến cố "Xuân không lấy được thẻ ghi số </w:t>
      </w:r>
      <w:r w:rsidRPr="00330A7E">
        <w:rPr>
          <w:rFonts w:ascii="Times New Roman" w:eastAsia="Georgia" w:hAnsi="Times New Roman" w:cs="Times New Roman"/>
          <w:position w:val="-6"/>
          <w:sz w:val="24"/>
          <w:szCs w:val="24"/>
          <w:lang w:val="fr-FR"/>
        </w:rPr>
        <w:object w:dxaOrig="279" w:dyaOrig="279" w14:anchorId="15CD11A9">
          <v:shape id="_x0000_i1704" type="#_x0000_t75" style="width:13.5pt;height:13.5pt" o:ole="">
            <v:imagedata r:id="rId1149" o:title=""/>
          </v:shape>
          <o:OLEObject Type="Embed" ProgID="Equation.DSMT4" ShapeID="_x0000_i1704" DrawAspect="Content" ObjectID="_1796840768" r:id="rId1155"/>
        </w:object>
      </w:r>
      <w:r w:rsidRPr="00330A7E">
        <w:rPr>
          <w:rFonts w:ascii="Times New Roman" w:eastAsia="Georgia" w:hAnsi="Times New Roman" w:cs="Times New Roman"/>
          <w:sz w:val="24"/>
          <w:szCs w:val="24"/>
          <w:lang w:val="fr-FR"/>
        </w:rPr>
        <w:t>".</w:t>
      </w:r>
    </w:p>
    <w:p w14:paraId="118ED740" w14:textId="77777777" w:rsidR="00ED397D" w:rsidRPr="00330A7E" w:rsidRDefault="00ED397D" w:rsidP="00330A7E">
      <w:pPr>
        <w:spacing w:after="0"/>
        <w:ind w:left="992"/>
        <w:rPr>
          <w:rFonts w:ascii="Times New Roman" w:eastAsia="Georgia" w:hAnsi="Times New Roman" w:cs="Times New Roman"/>
          <w:sz w:val="24"/>
          <w:szCs w:val="24"/>
          <w:lang w:val="fr-FR"/>
        </w:rPr>
      </w:pPr>
      <w:r w:rsidRPr="00330A7E">
        <w:rPr>
          <w:rFonts w:ascii="Times New Roman" w:eastAsia="Georgia" w:hAnsi="Times New Roman" w:cs="Times New Roman"/>
          <w:sz w:val="24"/>
          <w:szCs w:val="24"/>
          <w:lang w:val="fr-FR"/>
        </w:rPr>
        <w:t xml:space="preserve">Ta có </w:t>
      </w:r>
      <w:r w:rsidRPr="00330A7E">
        <w:rPr>
          <w:rFonts w:ascii="Times New Roman" w:eastAsia="Georgia" w:hAnsi="Times New Roman" w:cs="Times New Roman"/>
          <w:position w:val="-32"/>
          <w:sz w:val="24"/>
          <w:szCs w:val="24"/>
          <w:lang w:val="fr-FR"/>
        </w:rPr>
        <w:object w:dxaOrig="4320" w:dyaOrig="760" w14:anchorId="772B4EB1">
          <v:shape id="_x0000_i1705" type="#_x0000_t75" style="width:3in;height:38.25pt" o:ole="">
            <v:imagedata r:id="rId1156" o:title=""/>
          </v:shape>
          <o:OLEObject Type="Embed" ProgID="Equation.DSMT4" ShapeID="_x0000_i1705" DrawAspect="Content" ObjectID="_1796840769" r:id="rId1157"/>
        </w:object>
      </w:r>
    </w:p>
    <w:p w14:paraId="2FE45C49" w14:textId="77777777" w:rsidR="00ED397D" w:rsidRPr="00330A7E" w:rsidRDefault="00ED397D" w:rsidP="00330A7E">
      <w:pPr>
        <w:spacing w:after="0"/>
        <w:ind w:left="992"/>
        <w:rPr>
          <w:rFonts w:ascii="Times New Roman" w:eastAsia="Georgia" w:hAnsi="Times New Roman" w:cs="Times New Roman"/>
          <w:sz w:val="24"/>
          <w:szCs w:val="24"/>
          <w:lang w:val="fr-FR"/>
        </w:rPr>
      </w:pPr>
      <w:r w:rsidRPr="00330A7E">
        <w:rPr>
          <w:rFonts w:ascii="Times New Roman" w:eastAsia="Georgia" w:hAnsi="Times New Roman" w:cs="Times New Roman"/>
          <w:position w:val="-24"/>
          <w:sz w:val="24"/>
          <w:szCs w:val="24"/>
          <w:lang w:val="fr-FR"/>
        </w:rPr>
        <w:object w:dxaOrig="5120" w:dyaOrig="620" w14:anchorId="5376D562">
          <v:shape id="_x0000_i1706" type="#_x0000_t75" style="width:256.5pt;height:30.75pt" o:ole="">
            <v:imagedata r:id="rId1158" o:title=""/>
          </v:shape>
          <o:OLEObject Type="Embed" ProgID="Equation.DSMT4" ShapeID="_x0000_i1706" DrawAspect="Content" ObjectID="_1796840770" r:id="rId1159"/>
        </w:object>
      </w:r>
    </w:p>
    <w:p w14:paraId="66B53289" w14:textId="77777777" w:rsidR="00ED397D" w:rsidRPr="00330A7E" w:rsidRDefault="00ED397D" w:rsidP="00330A7E">
      <w:pPr>
        <w:spacing w:after="0"/>
        <w:ind w:left="992"/>
        <w:rPr>
          <w:rFonts w:ascii="Times New Roman" w:hAnsi="Times New Roman" w:cs="Times New Roman"/>
          <w:sz w:val="24"/>
          <w:szCs w:val="24"/>
          <w:lang w:val="fr-FR"/>
        </w:rPr>
      </w:pPr>
      <w:r w:rsidRPr="00330A7E">
        <w:rPr>
          <w:rFonts w:ascii="Times New Roman" w:eastAsia="Georgia" w:hAnsi="Times New Roman" w:cs="Times New Roman"/>
          <w:sz w:val="24"/>
          <w:szCs w:val="24"/>
          <w:lang w:val="fr-FR"/>
        </w:rPr>
        <w:t xml:space="preserve">Vậy </w:t>
      </w:r>
      <w:r w:rsidRPr="00330A7E">
        <w:rPr>
          <w:rFonts w:ascii="Times New Roman" w:eastAsia="Georgia" w:hAnsi="Times New Roman" w:cs="Times New Roman"/>
          <w:position w:val="-24"/>
          <w:sz w:val="24"/>
          <w:szCs w:val="24"/>
          <w:lang w:val="fr-FR"/>
        </w:rPr>
        <w:object w:dxaOrig="3680" w:dyaOrig="620" w14:anchorId="10E4FED3">
          <v:shape id="_x0000_i1707" type="#_x0000_t75" style="width:183.75pt;height:30.75pt" o:ole="">
            <v:imagedata r:id="rId1160" o:title=""/>
          </v:shape>
          <o:OLEObject Type="Embed" ProgID="Equation.DSMT4" ShapeID="_x0000_i1707" DrawAspect="Content" ObjectID="_1796840771" r:id="rId1161"/>
        </w:object>
      </w:r>
      <w:r w:rsidRPr="00330A7E">
        <w:rPr>
          <w:rFonts w:ascii="Times New Roman" w:eastAsia="Georgia" w:hAnsi="Times New Roman" w:cs="Times New Roman"/>
          <w:sz w:val="24"/>
          <w:szCs w:val="24"/>
          <w:lang w:val="fr-FR"/>
        </w:rPr>
        <w:t>.</w:t>
      </w:r>
    </w:p>
    <w:p w14:paraId="50609FB0" w14:textId="77777777" w:rsidR="00ED397D" w:rsidRPr="00330A7E" w:rsidRDefault="00ED397D" w:rsidP="000E1E56">
      <w:pPr>
        <w:pStyle w:val="ListParagraph"/>
        <w:numPr>
          <w:ilvl w:val="0"/>
          <w:numId w:val="19"/>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b/>
          <w:bCs/>
          <w:sz w:val="24"/>
          <w:szCs w:val="24"/>
        </w:rPr>
        <w:drawing>
          <wp:anchor distT="0" distB="0" distL="114300" distR="114300" simplePos="0" relativeHeight="251683840" behindDoc="0" locked="0" layoutInCell="1" allowOverlap="1" wp14:anchorId="3C07A117" wp14:editId="0BBBD197">
            <wp:simplePos x="0" y="0"/>
            <wp:positionH relativeFrom="column">
              <wp:posOffset>4886960</wp:posOffset>
            </wp:positionH>
            <wp:positionV relativeFrom="paragraph">
              <wp:posOffset>27305</wp:posOffset>
            </wp:positionV>
            <wp:extent cx="1798320" cy="1473200"/>
            <wp:effectExtent l="0" t="0" r="0" b="0"/>
            <wp:wrapSquare wrapText="bothSides"/>
            <wp:docPr id="748921898" name="Picture 1" descr="A diagram of a heigh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921898" name="Picture 1" descr="A diagram of a height  Description automatically generated"/>
                    <pic:cNvPicPr/>
                  </pic:nvPicPr>
                  <pic:blipFill rotWithShape="1">
                    <a:blip r:embed="rId952" cstate="print">
                      <a:extLst>
                        <a:ext uri="{28A0092B-C50C-407E-A947-70E740481C1C}">
                          <a14:useLocalDpi xmlns:a14="http://schemas.microsoft.com/office/drawing/2010/main" val="0"/>
                        </a:ext>
                      </a:extLst>
                    </a:blip>
                    <a:srcRect l="5143" t="4918" r="8172"/>
                    <a:stretch/>
                  </pic:blipFill>
                  <pic:spPr bwMode="auto">
                    <a:xfrm>
                      <a:off x="0" y="0"/>
                      <a:ext cx="1798320" cy="147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30A7E">
        <w:rPr>
          <w:rFonts w:ascii="Times New Roman" w:eastAsia="Georgia" w:hAnsi="Times New Roman" w:cs="Times New Roman"/>
          <w:b/>
          <w:sz w:val="24"/>
          <w:szCs w:val="24"/>
          <w:lang w:val="fr-FR"/>
        </w:rPr>
        <w:t xml:space="preserve">Đáp án: </w:t>
      </w:r>
      <w:r w:rsidRPr="00330A7E">
        <w:rPr>
          <w:rFonts w:ascii="Times New Roman" w:hAnsi="Times New Roman" w:cs="Times New Roman"/>
          <w:sz w:val="24"/>
          <w:szCs w:val="24"/>
        </w:rPr>
        <w:t xml:space="preserve"> 6,71 km</w:t>
      </w:r>
    </w:p>
    <w:p w14:paraId="25DB0EB0" w14:textId="77777777" w:rsidR="00ED397D" w:rsidRPr="00330A7E" w:rsidRDefault="00ED397D" w:rsidP="00330A7E">
      <w:pPr>
        <w:pStyle w:val="ListParagraph"/>
        <w:tabs>
          <w:tab w:val="left" w:pos="992"/>
        </w:tabs>
        <w:spacing w:before="120" w:line="276" w:lineRule="auto"/>
        <w:ind w:left="992"/>
        <w:rPr>
          <w:rFonts w:ascii="Times New Roman" w:hAnsi="Times New Roman" w:cs="Times New Roman"/>
          <w:sz w:val="24"/>
          <w:szCs w:val="24"/>
        </w:rPr>
      </w:pPr>
      <w:r w:rsidRPr="00330A7E">
        <w:rPr>
          <w:rFonts w:ascii="Times New Roman" w:hAnsi="Times New Roman" w:cs="Times New Roman"/>
          <w:sz w:val="24"/>
          <w:szCs w:val="24"/>
        </w:rPr>
        <w:t xml:space="preserve">Đặt </w:t>
      </w:r>
      <w:r w:rsidRPr="00330A7E">
        <w:rPr>
          <w:rFonts w:ascii="Times New Roman" w:hAnsi="Times New Roman" w:cs="Times New Roman"/>
          <w:position w:val="-10"/>
          <w:sz w:val="24"/>
          <w:szCs w:val="24"/>
        </w:rPr>
        <w:object w:dxaOrig="1860" w:dyaOrig="320" w14:anchorId="3C109F8C">
          <v:shape id="_x0000_i1708" type="#_x0000_t75" style="width:93pt;height:15.75pt" o:ole="">
            <v:imagedata r:id="rId1162" o:title=""/>
          </v:shape>
          <o:OLEObject Type="Embed" ProgID="Equation.DSMT4" ShapeID="_x0000_i1708" DrawAspect="Content" ObjectID="_1796840772" r:id="rId1163"/>
        </w:object>
      </w:r>
      <w:r w:rsidRPr="00330A7E">
        <w:rPr>
          <w:rFonts w:ascii="Times New Roman" w:hAnsi="Times New Roman" w:cs="Times New Roman"/>
          <w:sz w:val="24"/>
          <w:szCs w:val="24"/>
        </w:rPr>
        <w:t xml:space="preserve">, đơn vị km. Khi đó: </w:t>
      </w:r>
      <w:r w:rsidRPr="00330A7E">
        <w:rPr>
          <w:rFonts w:ascii="Times New Roman" w:hAnsi="Times New Roman" w:cs="Times New Roman"/>
          <w:position w:val="-10"/>
          <w:sz w:val="24"/>
          <w:szCs w:val="24"/>
        </w:rPr>
        <w:object w:dxaOrig="2659" w:dyaOrig="420" w14:anchorId="64C58EDB">
          <v:shape id="_x0000_i1709" type="#_x0000_t75" style="width:132.75pt;height:21pt" o:ole="">
            <v:imagedata r:id="rId1164" o:title=""/>
          </v:shape>
          <o:OLEObject Type="Embed" ProgID="Equation.DSMT4" ShapeID="_x0000_i1709" DrawAspect="Content" ObjectID="_1796840773" r:id="rId1165"/>
        </w:object>
      </w:r>
      <w:r w:rsidRPr="00330A7E">
        <w:rPr>
          <w:rFonts w:ascii="Times New Roman" w:hAnsi="Times New Roman" w:cs="Times New Roman"/>
          <w:sz w:val="24"/>
          <w:szCs w:val="24"/>
        </w:rPr>
        <w:t>.</w:t>
      </w:r>
    </w:p>
    <w:p w14:paraId="5FCF310E"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Suy ra thời gian để đoàn cứu trợ đi theo lộ trình </w:t>
      </w:r>
      <w:r w:rsidRPr="00330A7E">
        <w:rPr>
          <w:rFonts w:ascii="Times New Roman" w:hAnsi="Times New Roman" w:cs="Times New Roman"/>
          <w:position w:val="-6"/>
          <w:sz w:val="24"/>
          <w:szCs w:val="24"/>
        </w:rPr>
        <w:object w:dxaOrig="1260" w:dyaOrig="279" w14:anchorId="0A064EF7">
          <v:shape id="_x0000_i1710" type="#_x0000_t75" style="width:63pt;height:14.25pt" o:ole="">
            <v:imagedata r:id="rId1166" o:title=""/>
          </v:shape>
          <o:OLEObject Type="Embed" ProgID="Equation.DSMT4" ShapeID="_x0000_i1710" DrawAspect="Content" ObjectID="_1796840774" r:id="rId1167"/>
        </w:object>
      </w:r>
      <w:r w:rsidRPr="00330A7E">
        <w:rPr>
          <w:rFonts w:ascii="Times New Roman" w:hAnsi="Times New Roman" w:cs="Times New Roman"/>
          <w:sz w:val="24"/>
          <w:szCs w:val="24"/>
        </w:rPr>
        <w:t xml:space="preserve"> là </w:t>
      </w:r>
      <w:r w:rsidRPr="00330A7E">
        <w:rPr>
          <w:rFonts w:ascii="Times New Roman" w:hAnsi="Times New Roman" w:cs="Times New Roman"/>
          <w:position w:val="-24"/>
          <w:sz w:val="24"/>
          <w:szCs w:val="24"/>
        </w:rPr>
        <w:object w:dxaOrig="1680" w:dyaOrig="700" w14:anchorId="2F100052">
          <v:shape id="_x0000_i1711" type="#_x0000_t75" style="width:84.75pt;height:35.25pt" o:ole="">
            <v:imagedata r:id="rId1168" o:title=""/>
          </v:shape>
          <o:OLEObject Type="Embed" ProgID="Equation.DSMT4" ShapeID="_x0000_i1711" DrawAspect="Content" ObjectID="_1796840775" r:id="rId1169"/>
        </w:object>
      </w:r>
      <w:r w:rsidRPr="00330A7E">
        <w:rPr>
          <w:rFonts w:ascii="Times New Roman" w:hAnsi="Times New Roman" w:cs="Times New Roman"/>
          <w:sz w:val="24"/>
          <w:szCs w:val="24"/>
        </w:rPr>
        <w:t>.</w:t>
      </w:r>
    </w:p>
    <w:p w14:paraId="2A99CBFD"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Xét hàm số </w:t>
      </w:r>
      <w:r w:rsidRPr="00330A7E">
        <w:rPr>
          <w:rFonts w:ascii="Times New Roman" w:hAnsi="Times New Roman" w:cs="Times New Roman"/>
          <w:position w:val="-24"/>
          <w:sz w:val="24"/>
          <w:szCs w:val="24"/>
        </w:rPr>
        <w:object w:dxaOrig="2380" w:dyaOrig="700" w14:anchorId="13E9122C">
          <v:shape id="_x0000_i1712" type="#_x0000_t75" style="width:119.25pt;height:35.25pt" o:ole="">
            <v:imagedata r:id="rId1170" o:title=""/>
          </v:shape>
          <o:OLEObject Type="Embed" ProgID="Equation.DSMT4" ShapeID="_x0000_i1712" DrawAspect="Content" ObjectID="_1796840776" r:id="rId1171"/>
        </w:object>
      </w:r>
      <w:r w:rsidRPr="00330A7E">
        <w:rPr>
          <w:rFonts w:ascii="Times New Roman" w:hAnsi="Times New Roman" w:cs="Times New Roman"/>
          <w:sz w:val="24"/>
          <w:szCs w:val="24"/>
        </w:rPr>
        <w:t xml:space="preserve">, với </w:t>
      </w:r>
      <w:r w:rsidRPr="00330A7E">
        <w:rPr>
          <w:rFonts w:ascii="Times New Roman" w:hAnsi="Times New Roman" w:cs="Times New Roman"/>
          <w:position w:val="-10"/>
          <w:sz w:val="24"/>
          <w:szCs w:val="24"/>
        </w:rPr>
        <w:object w:dxaOrig="880" w:dyaOrig="320" w14:anchorId="6F6AE74A">
          <v:shape id="_x0000_i1713" type="#_x0000_t75" style="width:44.25pt;height:15.75pt" o:ole="">
            <v:imagedata r:id="rId1172" o:title=""/>
          </v:shape>
          <o:OLEObject Type="Embed" ProgID="Equation.DSMT4" ShapeID="_x0000_i1713" DrawAspect="Content" ObjectID="_1796840777" r:id="rId1173"/>
        </w:object>
      </w:r>
      <w:r w:rsidRPr="00330A7E">
        <w:rPr>
          <w:rFonts w:ascii="Times New Roman" w:hAnsi="Times New Roman" w:cs="Times New Roman"/>
          <w:sz w:val="24"/>
          <w:szCs w:val="24"/>
        </w:rPr>
        <w:t>.</w:t>
      </w:r>
    </w:p>
    <w:p w14:paraId="693383F2"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Ta có </w:t>
      </w:r>
      <w:r w:rsidRPr="00330A7E">
        <w:rPr>
          <w:rFonts w:ascii="Times New Roman" w:hAnsi="Times New Roman" w:cs="Times New Roman"/>
          <w:position w:val="-32"/>
          <w:sz w:val="24"/>
          <w:szCs w:val="24"/>
        </w:rPr>
        <w:object w:dxaOrig="2220" w:dyaOrig="700" w14:anchorId="733802C2">
          <v:shape id="_x0000_i1714" type="#_x0000_t75" style="width:111pt;height:34.5pt" o:ole="">
            <v:imagedata r:id="rId1174" o:title=""/>
          </v:shape>
          <o:OLEObject Type="Embed" ProgID="Equation.DSMT4" ShapeID="_x0000_i1714" DrawAspect="Content" ObjectID="_1796840778" r:id="rId1175"/>
        </w:objec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2079" w:dyaOrig="380" w14:anchorId="46CEB680">
          <v:shape id="_x0000_i1715" type="#_x0000_t75" style="width:103.5pt;height:18.75pt" o:ole="">
            <v:imagedata r:id="rId1176" o:title=""/>
          </v:shape>
          <o:OLEObject Type="Embed" ProgID="Equation.DSMT4" ShapeID="_x0000_i1715" DrawAspect="Content" ObjectID="_1796840779" r:id="rId1177"/>
        </w:object>
      </w:r>
      <w:r w:rsidRPr="00330A7E">
        <w:rPr>
          <w:rFonts w:ascii="Times New Roman" w:hAnsi="Times New Roman" w:cs="Times New Roman"/>
          <w:sz w:val="24"/>
          <w:szCs w:val="24"/>
        </w:rPr>
        <w:t>.</w:t>
      </w:r>
    </w:p>
    <w:p w14:paraId="7859CF59"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Ta có: </w:t>
      </w:r>
      <w:r w:rsidRPr="00330A7E">
        <w:rPr>
          <w:rFonts w:ascii="Times New Roman" w:hAnsi="Times New Roman" w:cs="Times New Roman"/>
          <w:position w:val="-22"/>
          <w:sz w:val="24"/>
          <w:szCs w:val="24"/>
        </w:rPr>
        <w:object w:dxaOrig="4599" w:dyaOrig="499" w14:anchorId="033C273E">
          <v:shape id="_x0000_i1716" type="#_x0000_t75" style="width:230.25pt;height:24.75pt" o:ole="">
            <v:imagedata r:id="rId1178" o:title=""/>
          </v:shape>
          <o:OLEObject Type="Embed" ProgID="Equation.DSMT4" ShapeID="_x0000_i1716" DrawAspect="Content" ObjectID="_1796840780" r:id="rId1179"/>
        </w:object>
      </w:r>
      <w:r w:rsidRPr="00330A7E">
        <w:rPr>
          <w:rFonts w:ascii="Times New Roman" w:hAnsi="Times New Roman" w:cs="Times New Roman"/>
          <w:sz w:val="24"/>
          <w:szCs w:val="24"/>
        </w:rPr>
        <w:t>.</w:t>
      </w:r>
    </w:p>
    <w:p w14:paraId="287493E0"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Vậy </w:t>
      </w:r>
      <w:r w:rsidRPr="00330A7E">
        <w:rPr>
          <w:rFonts w:ascii="Times New Roman" w:hAnsi="Times New Roman" w:cs="Times New Roman"/>
          <w:position w:val="-8"/>
          <w:sz w:val="24"/>
          <w:szCs w:val="24"/>
        </w:rPr>
        <w:object w:dxaOrig="859" w:dyaOrig="360" w14:anchorId="35BA27BA">
          <v:shape id="_x0000_i1717" type="#_x0000_t75" style="width:43.5pt;height:18pt" o:ole="">
            <v:imagedata r:id="rId1180" o:title=""/>
          </v:shape>
          <o:OLEObject Type="Embed" ProgID="Equation.DSMT4" ShapeID="_x0000_i1717" DrawAspect="Content" ObjectID="_1796840781" r:id="rId1181"/>
        </w:object>
      </w:r>
      <w:r w:rsidRPr="00330A7E">
        <w:rPr>
          <w:rFonts w:ascii="Times New Roman" w:hAnsi="Times New Roman" w:cs="Times New Roman"/>
          <w:sz w:val="24"/>
          <w:szCs w:val="24"/>
        </w:rPr>
        <w:t xml:space="preserve"> thì đoàn cứu trợ đi đến </w:t>
      </w:r>
      <w:r w:rsidRPr="00330A7E">
        <w:rPr>
          <w:rFonts w:ascii="Times New Roman" w:hAnsi="Times New Roman" w:cs="Times New Roman"/>
          <w:position w:val="-6"/>
          <w:sz w:val="24"/>
          <w:szCs w:val="24"/>
        </w:rPr>
        <w:object w:dxaOrig="240" w:dyaOrig="279" w14:anchorId="4192D8DF">
          <v:shape id="_x0000_i1718" type="#_x0000_t75" style="width:12pt;height:14.25pt" o:ole="">
            <v:imagedata r:id="rId981" o:title=""/>
          </v:shape>
          <o:OLEObject Type="Embed" ProgID="Equation.DSMT4" ShapeID="_x0000_i1718" DrawAspect="Content" ObjectID="_1796840782" r:id="rId1182"/>
        </w:object>
      </w:r>
      <w:r w:rsidRPr="00330A7E">
        <w:rPr>
          <w:rFonts w:ascii="Times New Roman" w:hAnsi="Times New Roman" w:cs="Times New Roman"/>
          <w:sz w:val="24"/>
          <w:szCs w:val="24"/>
        </w:rPr>
        <w:t xml:space="preserve"> nhanh nhất, tức là </w:t>
      </w:r>
      <w:r w:rsidRPr="00330A7E">
        <w:rPr>
          <w:rFonts w:ascii="Times New Roman" w:hAnsi="Times New Roman" w:cs="Times New Roman"/>
          <w:position w:val="-10"/>
          <w:sz w:val="24"/>
          <w:szCs w:val="24"/>
        </w:rPr>
        <w:object w:dxaOrig="1719" w:dyaOrig="380" w14:anchorId="3996CCBC">
          <v:shape id="_x0000_i1719" type="#_x0000_t75" style="width:86.25pt;height:18.75pt" o:ole="">
            <v:imagedata r:id="rId1183" o:title=""/>
          </v:shape>
          <o:OLEObject Type="Embed" ProgID="Equation.DSMT4" ShapeID="_x0000_i1719" DrawAspect="Content" ObjectID="_1796840783" r:id="rId1184"/>
        </w:object>
      </w:r>
      <w:r w:rsidRPr="00330A7E">
        <w:rPr>
          <w:rFonts w:ascii="Times New Roman" w:hAnsi="Times New Roman" w:cs="Times New Roman"/>
          <w:sz w:val="24"/>
          <w:szCs w:val="24"/>
        </w:rPr>
        <w:t xml:space="preserve"> (km).</w:t>
      </w:r>
    </w:p>
    <w:p w14:paraId="1B59CCAC" w14:textId="77777777" w:rsidR="00ED397D" w:rsidRPr="00330A7E" w:rsidRDefault="00ED397D" w:rsidP="000E1E56">
      <w:pPr>
        <w:pStyle w:val="ListParagraph"/>
        <w:numPr>
          <w:ilvl w:val="0"/>
          <w:numId w:val="19"/>
        </w:numPr>
        <w:tabs>
          <w:tab w:val="left" w:pos="992"/>
        </w:tabs>
        <w:spacing w:before="120" w:line="276" w:lineRule="auto"/>
        <w:rPr>
          <w:rFonts w:ascii="Times New Roman" w:hAnsi="Times New Roman" w:cs="Times New Roman"/>
          <w:sz w:val="24"/>
          <w:szCs w:val="24"/>
        </w:rPr>
      </w:pPr>
      <w:r w:rsidRPr="00330A7E">
        <w:rPr>
          <w:rFonts w:ascii="Times New Roman" w:eastAsia="Georgia" w:hAnsi="Times New Roman" w:cs="Times New Roman"/>
          <w:b/>
          <w:sz w:val="24"/>
          <w:szCs w:val="24"/>
          <w:lang w:val="fr-FR"/>
        </w:rPr>
        <w:lastRenderedPageBreak/>
        <w:t xml:space="preserve">Đáp án: </w:t>
      </w:r>
      <w:r w:rsidRPr="00330A7E">
        <w:rPr>
          <w:rFonts w:ascii="Times New Roman" w:hAnsi="Times New Roman" w:cs="Times New Roman"/>
          <w:sz w:val="24"/>
          <w:szCs w:val="24"/>
        </w:rPr>
        <w:t xml:space="preserve"> -367</w:t>
      </w:r>
    </w:p>
    <w:p w14:paraId="5F0DA339"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Không gian mà ra đa có thể quan sát nằm trong mặt cầu tâm O, bán kính 417 km (mặt cầu (S)).</w:t>
      </w:r>
    </w:p>
    <w:p w14:paraId="293B9926"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Phương trình mặt cầu (S): </w:t>
      </w:r>
      <w:r w:rsidRPr="00330A7E">
        <w:rPr>
          <w:rFonts w:ascii="Times New Roman" w:hAnsi="Times New Roman" w:cs="Times New Roman"/>
          <w:position w:val="-10"/>
          <w:sz w:val="24"/>
          <w:szCs w:val="24"/>
        </w:rPr>
        <w:object w:dxaOrig="1880" w:dyaOrig="360" w14:anchorId="69392D73">
          <v:shape id="_x0000_i1720" type="#_x0000_t75" style="width:93.75pt;height:18pt" o:ole="">
            <v:imagedata r:id="rId1185" o:title=""/>
          </v:shape>
          <o:OLEObject Type="Embed" ProgID="Equation.DSMT4" ShapeID="_x0000_i1720" DrawAspect="Content" ObjectID="_1796840784" r:id="rId1186"/>
        </w:object>
      </w:r>
    </w:p>
    <w:p w14:paraId="6E6F1FAB"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Phương trình đường thẳng d là: </w:t>
      </w:r>
      <w:r w:rsidRPr="00330A7E">
        <w:rPr>
          <w:rFonts w:ascii="Times New Roman" w:hAnsi="Times New Roman" w:cs="Times New Roman"/>
          <w:position w:val="-50"/>
          <w:sz w:val="24"/>
          <w:szCs w:val="24"/>
        </w:rPr>
        <w:object w:dxaOrig="1600" w:dyaOrig="1120" w14:anchorId="519176DC">
          <v:shape id="_x0000_i1721" type="#_x0000_t75" style="width:80.25pt;height:56.25pt" o:ole="">
            <v:imagedata r:id="rId1187" o:title=""/>
          </v:shape>
          <o:OLEObject Type="Embed" ProgID="Equation.DSMT4" ShapeID="_x0000_i1721" DrawAspect="Content" ObjectID="_1796840785" r:id="rId1188"/>
        </w:object>
      </w:r>
    </w:p>
    <w:p w14:paraId="381ECD4C"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Vị trí sớm nhất mà ra đa phát hiện máy bay là giao điểm của đường thẳng d và mặt cầu (S) xác định bởi</w:t>
      </w:r>
    </w:p>
    <w:p w14:paraId="10B69EED"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position w:val="-30"/>
          <w:sz w:val="24"/>
          <w:szCs w:val="24"/>
        </w:rPr>
        <w:object w:dxaOrig="4860" w:dyaOrig="720" w14:anchorId="5489A6D8">
          <v:shape id="_x0000_i1722" type="#_x0000_t75" style="width:243pt;height:36.75pt" o:ole="">
            <v:imagedata r:id="rId1189" o:title=""/>
          </v:shape>
          <o:OLEObject Type="Embed" ProgID="Equation.DSMT4" ShapeID="_x0000_i1722" DrawAspect="Content" ObjectID="_1796840786" r:id="rId1190"/>
        </w:object>
      </w:r>
    </w:p>
    <w:p w14:paraId="48FB940F"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Với t = 3 thì x=-415; y = 40; z = 8</w:t>
      </w:r>
    </w:p>
    <w:p w14:paraId="766BD27F"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Với t = 8 thì x = 40; y = 415; z =8</w:t>
      </w:r>
    </w:p>
    <w:p w14:paraId="2177442E"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Vậy có 2 giao điểm là </w:t>
      </w:r>
      <w:r w:rsidRPr="00330A7E">
        <w:rPr>
          <w:rFonts w:ascii="Times New Roman" w:hAnsi="Times New Roman" w:cs="Times New Roman"/>
          <w:position w:val="-14"/>
          <w:sz w:val="24"/>
          <w:szCs w:val="24"/>
        </w:rPr>
        <w:object w:dxaOrig="2820" w:dyaOrig="400" w14:anchorId="3FD28CE7">
          <v:shape id="_x0000_i1723" type="#_x0000_t75" style="width:141pt;height:20.25pt" o:ole="">
            <v:imagedata r:id="rId1191" o:title=""/>
          </v:shape>
          <o:OLEObject Type="Embed" ProgID="Equation.DSMT4" ShapeID="_x0000_i1723" DrawAspect="Content" ObjectID="_1796840787" r:id="rId1192"/>
        </w:object>
      </w:r>
    </w:p>
    <w:p w14:paraId="777F5DDE"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position w:val="-10"/>
          <w:sz w:val="24"/>
          <w:szCs w:val="24"/>
        </w:rPr>
        <w:object w:dxaOrig="3360" w:dyaOrig="380" w14:anchorId="0B744AFE">
          <v:shape id="_x0000_i1724" type="#_x0000_t75" style="width:168pt;height:18.75pt" o:ole="">
            <v:imagedata r:id="rId1193" o:title=""/>
          </v:shape>
          <o:OLEObject Type="Embed" ProgID="Equation.DSMT4" ShapeID="_x0000_i1724" DrawAspect="Content" ObjectID="_1796840788" r:id="rId1194"/>
        </w:object>
      </w:r>
    </w:p>
    <w:p w14:paraId="6C410096"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position w:val="-14"/>
          <w:sz w:val="24"/>
          <w:szCs w:val="24"/>
        </w:rPr>
        <w:object w:dxaOrig="3420" w:dyaOrig="420" w14:anchorId="076DBA49">
          <v:shape id="_x0000_i1725" type="#_x0000_t75" style="width:170.25pt;height:21pt" o:ole="">
            <v:imagedata r:id="rId1195" o:title=""/>
          </v:shape>
          <o:OLEObject Type="Embed" ProgID="Equation.DSMT4" ShapeID="_x0000_i1725" DrawAspect="Content" ObjectID="_1796840789" r:id="rId1196"/>
        </w:object>
      </w:r>
    </w:p>
    <w:p w14:paraId="14C06CE9"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Vậy, vị trí gần nhất mà ra đa có thể quan sát là </w:t>
      </w:r>
      <w:r w:rsidRPr="00330A7E">
        <w:rPr>
          <w:rFonts w:ascii="Times New Roman" w:hAnsi="Times New Roman" w:cs="Times New Roman"/>
          <w:position w:val="-14"/>
          <w:sz w:val="24"/>
          <w:szCs w:val="24"/>
        </w:rPr>
        <w:object w:dxaOrig="1460" w:dyaOrig="400" w14:anchorId="179024FD">
          <v:shape id="_x0000_i1726" type="#_x0000_t75" style="width:72.75pt;height:20.25pt" o:ole="">
            <v:imagedata r:id="rId1197" o:title=""/>
          </v:shape>
          <o:OLEObject Type="Embed" ProgID="Equation.DSMT4" ShapeID="_x0000_i1726" DrawAspect="Content" ObjectID="_1796840790" r:id="rId1198"/>
        </w:object>
      </w:r>
      <w:r w:rsidRPr="00330A7E">
        <w:rPr>
          <w:rFonts w:ascii="Times New Roman" w:hAnsi="Times New Roman" w:cs="Times New Roman"/>
          <w:sz w:val="24"/>
          <w:szCs w:val="24"/>
        </w:rPr>
        <w:t xml:space="preserve">. Suy ra </w:t>
      </w:r>
      <w:r w:rsidRPr="00330A7E">
        <w:rPr>
          <w:rFonts w:ascii="Times New Roman" w:hAnsi="Times New Roman" w:cs="Times New Roman"/>
          <w:position w:val="-6"/>
          <w:sz w:val="24"/>
          <w:szCs w:val="24"/>
        </w:rPr>
        <w:object w:dxaOrig="1579" w:dyaOrig="279" w14:anchorId="0FE7C6AB">
          <v:shape id="_x0000_i1727" type="#_x0000_t75" style="width:78.75pt;height:14.25pt" o:ole="">
            <v:imagedata r:id="rId1199" o:title=""/>
          </v:shape>
          <o:OLEObject Type="Embed" ProgID="Equation.DSMT4" ShapeID="_x0000_i1727" DrawAspect="Content" ObjectID="_1796840791" r:id="rId1200"/>
        </w:object>
      </w:r>
    </w:p>
    <w:p w14:paraId="351EE835" w14:textId="77777777" w:rsidR="00ED397D" w:rsidRPr="00330A7E" w:rsidRDefault="00ED397D" w:rsidP="00330A7E">
      <w:pPr>
        <w:jc w:val="both"/>
        <w:rPr>
          <w:rFonts w:ascii="Times New Roman" w:hAnsi="Times New Roman" w:cs="Times New Roman"/>
          <w:sz w:val="24"/>
          <w:szCs w:val="24"/>
        </w:rPr>
      </w:pPr>
    </w:p>
    <w:p w14:paraId="7DBF109E" w14:textId="77777777" w:rsidR="00ED397D" w:rsidRPr="00330A7E" w:rsidRDefault="00ED397D" w:rsidP="00330A7E">
      <w:pPr>
        <w:pStyle w:val="ListParagraph"/>
        <w:ind w:left="992"/>
        <w:rPr>
          <w:rFonts w:ascii="Times New Roman" w:hAnsi="Times New Roman" w:cs="Times New Roman"/>
          <w:sz w:val="24"/>
          <w:szCs w:val="24"/>
        </w:rPr>
      </w:pPr>
    </w:p>
    <w:tbl>
      <w:tblPr>
        <w:tblStyle w:val="TableGrid"/>
        <w:tblW w:w="10098" w:type="dxa"/>
        <w:jc w:val="center"/>
        <w:tblBorders>
          <w:top w:val="single" w:sz="4" w:space="0" w:color="0070C0"/>
          <w:left w:val="single" w:sz="4" w:space="0" w:color="0070C0"/>
          <w:bottom w:val="single" w:sz="4" w:space="0" w:color="0070C0"/>
          <w:right w:val="single" w:sz="4" w:space="0" w:color="0070C0"/>
          <w:insideH w:val="none" w:sz="0" w:space="0" w:color="auto"/>
          <w:insideV w:val="single" w:sz="4" w:space="0" w:color="0070C0"/>
        </w:tblBorders>
        <w:tblLook w:val="04A0" w:firstRow="1" w:lastRow="0" w:firstColumn="1" w:lastColumn="0" w:noHBand="0" w:noVBand="1"/>
      </w:tblPr>
      <w:tblGrid>
        <w:gridCol w:w="4230"/>
        <w:gridCol w:w="5868"/>
      </w:tblGrid>
      <w:tr w:rsidR="00845FD2" w:rsidRPr="00330A7E" w14:paraId="0EF85AFD" w14:textId="77777777" w:rsidTr="00676EEF">
        <w:trPr>
          <w:trHeight w:val="265"/>
          <w:jc w:val="center"/>
        </w:trPr>
        <w:tc>
          <w:tcPr>
            <w:tcW w:w="4230" w:type="dxa"/>
            <w:vAlign w:val="center"/>
          </w:tcPr>
          <w:p w14:paraId="03164C03"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 xml:space="preserve"> ĐỀ THI THỬ </w:t>
            </w:r>
          </w:p>
          <w:p w14:paraId="096EB023"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THEO CẤU TRÚC ĐỀ THAM KHẢO</w:t>
            </w:r>
          </w:p>
        </w:tc>
        <w:tc>
          <w:tcPr>
            <w:tcW w:w="5868" w:type="dxa"/>
            <w:vAlign w:val="center"/>
          </w:tcPr>
          <w:p w14:paraId="7667E629" w14:textId="77777777" w:rsidR="00845FD2" w:rsidRPr="00330A7E" w:rsidRDefault="00845FD2" w:rsidP="00676EEF">
            <w:pPr>
              <w:tabs>
                <w:tab w:val="left" w:pos="992"/>
              </w:tabs>
              <w:jc w:val="center"/>
              <w:rPr>
                <w:rFonts w:ascii="Times New Roman" w:hAnsi="Times New Roman" w:cs="Times New Roman"/>
                <w:b/>
                <w:color w:val="FF0000"/>
                <w:sz w:val="24"/>
                <w:szCs w:val="24"/>
              </w:rPr>
            </w:pPr>
            <w:r w:rsidRPr="00330A7E">
              <w:rPr>
                <w:rFonts w:ascii="Times New Roman" w:hAnsi="Times New Roman" w:cs="Times New Roman"/>
                <w:b/>
                <w:color w:val="1F497D" w:themeColor="text2"/>
                <w:sz w:val="24"/>
                <w:szCs w:val="24"/>
                <w:lang w:val="vi-VN"/>
              </w:rPr>
              <w:t xml:space="preserve">KỲ THI TỐT NGHIỆP </w:t>
            </w:r>
            <w:r w:rsidRPr="00330A7E">
              <w:rPr>
                <w:rFonts w:ascii="Times New Roman" w:hAnsi="Times New Roman" w:cs="Times New Roman"/>
                <w:b/>
                <w:color w:val="00B050"/>
                <w:sz w:val="24"/>
                <w:szCs w:val="24"/>
                <w:lang w:val="vi-VN"/>
              </w:rPr>
              <w:t xml:space="preserve">THPT QUỐC GIA </w:t>
            </w:r>
            <w:r w:rsidRPr="00330A7E">
              <w:rPr>
                <w:rFonts w:ascii="Times New Roman" w:hAnsi="Times New Roman" w:cs="Times New Roman"/>
                <w:b/>
                <w:color w:val="FF0000"/>
                <w:sz w:val="24"/>
                <w:szCs w:val="24"/>
                <w:lang w:val="vi-VN"/>
              </w:rPr>
              <w:t>NĂM 2025</w:t>
            </w:r>
          </w:p>
          <w:p w14:paraId="0AF5B39E"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Bài thi môn: TOÁN</w:t>
            </w:r>
          </w:p>
        </w:tc>
      </w:tr>
      <w:tr w:rsidR="00845FD2" w:rsidRPr="00330A7E" w14:paraId="1888601A" w14:textId="77777777" w:rsidTr="00676EEF">
        <w:trPr>
          <w:trHeight w:val="724"/>
          <w:jc w:val="center"/>
        </w:trPr>
        <w:tc>
          <w:tcPr>
            <w:tcW w:w="4230" w:type="dxa"/>
            <w:vAlign w:val="center"/>
          </w:tcPr>
          <w:p w14:paraId="68C7644A" w14:textId="1DD6A416" w:rsidR="00845FD2" w:rsidRPr="00330A7E" w:rsidRDefault="00845FD2" w:rsidP="00845FD2">
            <w:pPr>
              <w:tabs>
                <w:tab w:val="left" w:pos="992"/>
              </w:tabs>
              <w:jc w:val="center"/>
              <w:rPr>
                <w:rFonts w:ascii="Times New Roman" w:hAnsi="Times New Roman" w:cs="Times New Roman"/>
                <w:b/>
                <w:bCs/>
                <w:iCs/>
                <w:color w:val="000000" w:themeColor="text1"/>
                <w:sz w:val="24"/>
                <w:szCs w:val="24"/>
              </w:rPr>
            </w:pPr>
            <w:r w:rsidRPr="00330A7E">
              <w:rPr>
                <w:rFonts w:ascii="Times New Roman" w:hAnsi="Times New Roman" w:cs="Times New Roman"/>
                <w:b/>
                <w:bCs/>
                <w:iCs/>
                <w:color w:val="000000" w:themeColor="text1"/>
                <w:sz w:val="24"/>
                <w:szCs w:val="24"/>
                <w:highlight w:val="green"/>
              </w:rPr>
              <w:t xml:space="preserve">ĐỀ </w:t>
            </w:r>
            <w:r>
              <w:rPr>
                <w:rFonts w:ascii="Times New Roman" w:hAnsi="Times New Roman" w:cs="Times New Roman"/>
                <w:b/>
                <w:bCs/>
                <w:iCs/>
                <w:color w:val="000000" w:themeColor="text1"/>
                <w:sz w:val="24"/>
                <w:szCs w:val="24"/>
                <w:highlight w:val="green"/>
              </w:rPr>
              <w:t>3</w:t>
            </w:r>
          </w:p>
        </w:tc>
        <w:tc>
          <w:tcPr>
            <w:tcW w:w="5868" w:type="dxa"/>
            <w:vAlign w:val="center"/>
          </w:tcPr>
          <w:p w14:paraId="445F568E" w14:textId="77777777" w:rsidR="00845FD2" w:rsidRPr="00330A7E" w:rsidRDefault="00845FD2" w:rsidP="00676EEF">
            <w:pPr>
              <w:tabs>
                <w:tab w:val="left" w:pos="992"/>
              </w:tabs>
              <w:jc w:val="center"/>
              <w:rPr>
                <w:rFonts w:ascii="Times New Roman" w:hAnsi="Times New Roman" w:cs="Times New Roman"/>
                <w:bCs/>
                <w:i/>
                <w:iCs/>
                <w:color w:val="000000" w:themeColor="text1"/>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779072" behindDoc="0" locked="0" layoutInCell="1" allowOverlap="1" wp14:anchorId="42DB891B" wp14:editId="7B27AB78">
                      <wp:simplePos x="0" y="0"/>
                      <wp:positionH relativeFrom="column">
                        <wp:posOffset>794385</wp:posOffset>
                      </wp:positionH>
                      <wp:positionV relativeFrom="paragraph">
                        <wp:posOffset>198120</wp:posOffset>
                      </wp:positionV>
                      <wp:extent cx="2324100" cy="0"/>
                      <wp:effectExtent l="0" t="0" r="0" b="0"/>
                      <wp:wrapNone/>
                      <wp:docPr id="104"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79072;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8CrtgEAALkDAAAOAAAAZHJzL2Uyb0RvYy54bWysU8GOEzEMvSPxD1HudKZlhdCo0z10BRcE FQsfkM04nYgkjpzQaf8eJ21n0YIQWu3FEyd+tt+zZ3179E4cgJLF0MvlopUCgsbBhn0vv3/78Oa9 FCmrMCiHAXp5giRvN69frafYwQpHdAOQ4CQhdVPs5Zhz7Jom6RG8SguMEPjRIHmV2aV9M5CaOLt3 zapt3zUT0hAJNaTEt3fnR7mp+Y0Bnb8YkyAL10vuLVdL1T4U22zWqtuTiqPVlzbUM7rwygYuOqe6 U1mJn2T/SOWtJkxo8kKjb9AYq6FyYDbL9gmb+1FFqFxYnBRnmdLLpdWfDzsSduDZtTdSBOV5SPeZ lN2PWWwxBJYQSSyLUlNMHQO2YUcXL8UdFdpHQ758mZA4VnVPs7pwzELz5ert6mbZ8hD09a15BEZK +SOgF+XQS2dDIa46dfiUMhfj0GsIO6WRc+l6yicHJdiFr2CYDBdbVnRdI9g6EgfFCzD8qDQ4V40s EGOdm0Htv0GX2AKDulr/C5yja0UMeQZ6G5D+VjUfr62ac/yV9Zlrof2Aw6kOosrB+1FVuuxyWcDf /Qp//OM2vwAAAP//AwBQSwMEFAAGAAgAAAAhAPl7FSTdAAAACQEAAA8AAABkcnMvZG93bnJldi54 bWxMj81OwzAQhO9IfQdrkbhRJwHaEuJUFT8nOITAgaMbL0nUeB3FbhJ4ehZxoMeZ/TQ7k21n24kR B986UhAvIxBIlTMt1Qre354uNyB80GR05wgVfKGHbb44y3Rq3ESvOJahFhxCPtUKmhD6VEpfNWi1 X7oeiW+fbrA6sBxqaQY9cbjtZBJFK2l1S/yh0T3eN1gdyqNVsH58Lot+enj5LuRaFsXowubwodTF +by7AxFwDv8w/Nbn6pBzp707kvGiY53cxIwquIoTEAxc38Zs7P8MmWfydEH+AwAA//8DAFBLAQIt ABQABgAIAAAAIQC2gziS/gAAAOEBAAATAAAAAAAAAAAAAAAAAAAAAABbQ29udGVudF9UeXBlc10u eG1sUEsBAi0AFAAGAAgAAAAhADj9If/WAAAAlAEAAAsAAAAAAAAAAAAAAAAALwEAAF9yZWxzLy5y ZWxzUEsBAi0AFAAGAAgAAAAhAL//wKu2AQAAuQMAAA4AAAAAAAAAAAAAAAAALgIAAGRycy9lMm9E b2MueG1sUEsBAi0AFAAGAAgAAAAhAPl7FSTdAAAACQEAAA8AAAAAAAAAAAAAAAAAEAQAAGRycy9k b3ducmV2LnhtbFBLBQYAAAAABAAEAPMAAAAaBQAAAAA= " strokecolor="black [3040]"/>
                  </w:pict>
                </mc:Fallback>
              </mc:AlternateContent>
            </w:r>
            <w:r w:rsidRPr="00330A7E">
              <w:rPr>
                <w:rFonts w:ascii="Times New Roman" w:hAnsi="Times New Roman" w:cs="Times New Roman"/>
                <w:bCs/>
                <w:i/>
                <w:iCs/>
                <w:color w:val="000000" w:themeColor="text1"/>
                <w:sz w:val="24"/>
                <w:szCs w:val="24"/>
              </w:rPr>
              <w:t>Thời gian làm bài: 90 phút, không kể thời gian phát đề</w:t>
            </w:r>
          </w:p>
        </w:tc>
      </w:tr>
    </w:tbl>
    <w:p w14:paraId="78F623D3" w14:textId="77777777" w:rsidR="00ED397D" w:rsidRPr="00330A7E" w:rsidRDefault="00ED397D" w:rsidP="00330A7E">
      <w:pPr>
        <w:pStyle w:val="ListParagraph"/>
        <w:tabs>
          <w:tab w:val="left" w:pos="992"/>
        </w:tabs>
        <w:spacing w:before="120"/>
        <w:ind w:left="0"/>
        <w:rPr>
          <w:rFonts w:ascii="Times New Roman" w:hAnsi="Times New Roman" w:cs="Times New Roman"/>
          <w:b/>
          <w:sz w:val="24"/>
          <w:szCs w:val="24"/>
        </w:rPr>
      </w:pPr>
    </w:p>
    <w:p w14:paraId="15C9423A"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color w:val="0000FF"/>
          <w:sz w:val="24"/>
          <w:szCs w:val="24"/>
        </w:rPr>
        <w:t>PHẦN I. Câu trắc nghiệm nhiều phương án lựa chọn</w:t>
      </w:r>
      <w:r w:rsidRPr="00330A7E">
        <w:rPr>
          <w:rFonts w:ascii="Times New Roman" w:hAnsi="Times New Roman" w:cs="Times New Roman"/>
          <w:color w:val="0000FF"/>
          <w:sz w:val="24"/>
          <w:szCs w:val="24"/>
        </w:rPr>
        <w:t>.</w:t>
      </w:r>
      <w:r w:rsidRPr="00330A7E">
        <w:rPr>
          <w:rFonts w:ascii="Times New Roman" w:hAnsi="Times New Roman" w:cs="Times New Roman"/>
          <w:sz w:val="24"/>
          <w:szCs w:val="24"/>
        </w:rPr>
        <w:t xml:space="preserve"> Thí sinh trả lời từ câu 1 đến câu 12. Mỗi câu hỏi thí sinh chỉ chọn một phương án.</w:t>
      </w:r>
    </w:p>
    <w:p w14:paraId="64FE6630" w14:textId="77777777" w:rsidR="00ED397D" w:rsidRPr="00330A7E" w:rsidRDefault="00ED397D" w:rsidP="000E1E56">
      <w:pPr>
        <w:pStyle w:val="ListParagraph"/>
        <w:numPr>
          <w:ilvl w:val="0"/>
          <w:numId w:val="23"/>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0"/>
          <w:sz w:val="24"/>
          <w:szCs w:val="24"/>
        </w:rPr>
        <w:object w:dxaOrig="1460" w:dyaOrig="360" w14:anchorId="0298B634">
          <v:shape id="_x0000_i1728" type="#_x0000_t75" style="width:72.75pt;height:18pt" o:ole="">
            <v:imagedata r:id="rId1201" o:title=""/>
          </v:shape>
          <o:OLEObject Type="Embed" ProgID="Equation.DSMT4" ShapeID="_x0000_i1728" DrawAspect="Content" ObjectID="_1796840792" r:id="rId1202"/>
        </w:object>
      </w:r>
      <w:r w:rsidRPr="00330A7E">
        <w:rPr>
          <w:rFonts w:ascii="Times New Roman" w:hAnsi="Times New Roman" w:cs="Times New Roman"/>
          <w:sz w:val="24"/>
          <w:szCs w:val="24"/>
        </w:rPr>
        <w:t>. Mệnh đề nào dưới đây là đúng?</w:t>
      </w:r>
    </w:p>
    <w:p w14:paraId="0EA32558"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sz w:val="24"/>
          <w:szCs w:val="24"/>
        </w:rPr>
        <w:t xml:space="preserve">Hàm số đồng biến trên khoảng </w:t>
      </w:r>
      <w:r w:rsidRPr="00330A7E">
        <w:rPr>
          <w:rFonts w:ascii="Times New Roman" w:hAnsi="Times New Roman" w:cs="Times New Roman"/>
          <w:position w:val="-14"/>
          <w:sz w:val="24"/>
          <w:szCs w:val="24"/>
        </w:rPr>
        <w:object w:dxaOrig="960" w:dyaOrig="400" w14:anchorId="37928BF5">
          <v:shape id="_x0000_i1729" type="#_x0000_t75" style="width:48pt;height:20.25pt" o:ole="">
            <v:imagedata r:id="rId1203" o:title=""/>
          </v:shape>
          <o:OLEObject Type="Embed" ProgID="Equation.DSMT4" ShapeID="_x0000_i1729" DrawAspect="Content" ObjectID="_1796840793" r:id="rId1204"/>
        </w:object>
      </w:r>
      <w:r w:rsidRPr="00330A7E">
        <w:rPr>
          <w:rFonts w:ascii="Times New Roman" w:hAnsi="Times New Roman" w:cs="Times New Roman"/>
          <w:sz w:val="24"/>
          <w:szCs w:val="24"/>
        </w:rPr>
        <w:t>.</w:t>
      </w:r>
    </w:p>
    <w:p w14:paraId="23DC55A5"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B. </w:t>
      </w:r>
      <w:r w:rsidRPr="00330A7E">
        <w:rPr>
          <w:rFonts w:ascii="Times New Roman" w:hAnsi="Times New Roman" w:cs="Times New Roman"/>
          <w:sz w:val="24"/>
          <w:szCs w:val="24"/>
        </w:rPr>
        <w:t xml:space="preserve">Hàm số nghịch biến trên khoảng </w:t>
      </w:r>
      <w:r w:rsidRPr="00330A7E">
        <w:rPr>
          <w:rFonts w:ascii="Times New Roman" w:hAnsi="Times New Roman" w:cs="Times New Roman"/>
          <w:position w:val="-14"/>
          <w:sz w:val="24"/>
          <w:szCs w:val="24"/>
        </w:rPr>
        <w:object w:dxaOrig="960" w:dyaOrig="400" w14:anchorId="0C101026">
          <v:shape id="_x0000_i1730" type="#_x0000_t75" style="width:48pt;height:20.25pt" o:ole="">
            <v:imagedata r:id="rId1205" o:title=""/>
          </v:shape>
          <o:OLEObject Type="Embed" ProgID="Equation.DSMT4" ShapeID="_x0000_i1730" DrawAspect="Content" ObjectID="_1796840794" r:id="rId1206"/>
        </w:object>
      </w:r>
      <w:r w:rsidRPr="00330A7E">
        <w:rPr>
          <w:rFonts w:ascii="Times New Roman" w:hAnsi="Times New Roman" w:cs="Times New Roman"/>
          <w:sz w:val="24"/>
          <w:szCs w:val="24"/>
        </w:rPr>
        <w:t>.</w:t>
      </w:r>
    </w:p>
    <w:p w14:paraId="56CE6904"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 </w:t>
      </w:r>
      <w:r w:rsidRPr="00330A7E">
        <w:rPr>
          <w:rFonts w:ascii="Times New Roman" w:hAnsi="Times New Roman" w:cs="Times New Roman"/>
          <w:sz w:val="24"/>
          <w:szCs w:val="24"/>
        </w:rPr>
        <w:t xml:space="preserve">Hàm số nghịch biến trên khoảng </w:t>
      </w:r>
      <w:r w:rsidRPr="00330A7E">
        <w:rPr>
          <w:rFonts w:ascii="Times New Roman" w:hAnsi="Times New Roman" w:cs="Times New Roman"/>
          <w:position w:val="-14"/>
          <w:sz w:val="24"/>
          <w:szCs w:val="24"/>
        </w:rPr>
        <w:object w:dxaOrig="760" w:dyaOrig="400" w14:anchorId="5F4839A0">
          <v:shape id="_x0000_i1731" type="#_x0000_t75" style="width:38.25pt;height:20.25pt" o:ole="">
            <v:imagedata r:id="rId1207" o:title=""/>
          </v:shape>
          <o:OLEObject Type="Embed" ProgID="Equation.DSMT4" ShapeID="_x0000_i1731" DrawAspect="Content" ObjectID="_1796840795" r:id="rId1208"/>
        </w:object>
      </w:r>
      <w:r w:rsidRPr="00330A7E">
        <w:rPr>
          <w:rFonts w:ascii="Times New Roman" w:hAnsi="Times New Roman" w:cs="Times New Roman"/>
          <w:sz w:val="24"/>
          <w:szCs w:val="24"/>
        </w:rPr>
        <w:t xml:space="preserve"> và đồng biến trên khoảng </w:t>
      </w:r>
      <w:r w:rsidRPr="00330A7E">
        <w:rPr>
          <w:rFonts w:ascii="Times New Roman" w:hAnsi="Times New Roman" w:cs="Times New Roman"/>
          <w:position w:val="-14"/>
          <w:sz w:val="24"/>
          <w:szCs w:val="24"/>
        </w:rPr>
        <w:object w:dxaOrig="760" w:dyaOrig="400" w14:anchorId="70D79553">
          <v:shape id="_x0000_i1732" type="#_x0000_t75" style="width:38.25pt;height:20.25pt" o:ole="">
            <v:imagedata r:id="rId1209" o:title=""/>
          </v:shape>
          <o:OLEObject Type="Embed" ProgID="Equation.DSMT4" ShapeID="_x0000_i1732" DrawAspect="Content" ObjectID="_1796840796" r:id="rId1210"/>
        </w:object>
      </w:r>
      <w:r w:rsidRPr="00330A7E">
        <w:rPr>
          <w:rFonts w:ascii="Times New Roman" w:hAnsi="Times New Roman" w:cs="Times New Roman"/>
          <w:sz w:val="24"/>
          <w:szCs w:val="24"/>
        </w:rPr>
        <w:t>.</w:t>
      </w:r>
    </w:p>
    <w:p w14:paraId="479FA2A2"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D. </w:t>
      </w:r>
      <w:r w:rsidRPr="00330A7E">
        <w:rPr>
          <w:rFonts w:ascii="Times New Roman" w:hAnsi="Times New Roman" w:cs="Times New Roman"/>
          <w:sz w:val="24"/>
          <w:szCs w:val="24"/>
        </w:rPr>
        <w:t xml:space="preserve">Hàm số đồng biến trên khoảng </w:t>
      </w:r>
      <w:r w:rsidRPr="00330A7E">
        <w:rPr>
          <w:rFonts w:ascii="Times New Roman" w:hAnsi="Times New Roman" w:cs="Times New Roman"/>
          <w:position w:val="-14"/>
          <w:sz w:val="24"/>
          <w:szCs w:val="24"/>
        </w:rPr>
        <w:object w:dxaOrig="760" w:dyaOrig="400" w14:anchorId="19888811">
          <v:shape id="_x0000_i1733" type="#_x0000_t75" style="width:38.25pt;height:20.25pt" o:ole="">
            <v:imagedata r:id="rId1211" o:title=""/>
          </v:shape>
          <o:OLEObject Type="Embed" ProgID="Equation.DSMT4" ShapeID="_x0000_i1733" DrawAspect="Content" ObjectID="_1796840797" r:id="rId1212"/>
        </w:object>
      </w:r>
      <w:r w:rsidRPr="00330A7E">
        <w:rPr>
          <w:rFonts w:ascii="Times New Roman" w:hAnsi="Times New Roman" w:cs="Times New Roman"/>
          <w:sz w:val="24"/>
          <w:szCs w:val="24"/>
        </w:rPr>
        <w:t xml:space="preserve"> và nghịch biến trên khoảng </w:t>
      </w:r>
      <w:r w:rsidRPr="00330A7E">
        <w:rPr>
          <w:rFonts w:ascii="Times New Roman" w:hAnsi="Times New Roman" w:cs="Times New Roman"/>
          <w:position w:val="-14"/>
          <w:sz w:val="24"/>
          <w:szCs w:val="24"/>
        </w:rPr>
        <w:object w:dxaOrig="760" w:dyaOrig="400" w14:anchorId="25D8B1D8">
          <v:shape id="_x0000_i1734" type="#_x0000_t75" style="width:38.25pt;height:20.25pt" o:ole="">
            <v:imagedata r:id="rId1213" o:title=""/>
          </v:shape>
          <o:OLEObject Type="Embed" ProgID="Equation.DSMT4" ShapeID="_x0000_i1734" DrawAspect="Content" ObjectID="_1796840798" r:id="rId1214"/>
        </w:object>
      </w:r>
      <w:r w:rsidRPr="00330A7E">
        <w:rPr>
          <w:rFonts w:ascii="Times New Roman" w:hAnsi="Times New Roman" w:cs="Times New Roman"/>
          <w:sz w:val="24"/>
          <w:szCs w:val="24"/>
        </w:rPr>
        <w:t>.</w:t>
      </w:r>
    </w:p>
    <w:p w14:paraId="522EF512" w14:textId="77777777" w:rsidR="00ED397D" w:rsidRPr="00330A7E" w:rsidRDefault="00ED397D" w:rsidP="000E1E56">
      <w:pPr>
        <w:pStyle w:val="ListParagraph"/>
        <w:numPr>
          <w:ilvl w:val="0"/>
          <w:numId w:val="23"/>
        </w:numPr>
        <w:tabs>
          <w:tab w:val="left" w:pos="992"/>
        </w:tabs>
        <w:spacing w:before="120" w:line="276"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Tiệm cận đứng của đồ thì hàm số </w:t>
      </w:r>
      <w:r w:rsidRPr="00330A7E">
        <w:rPr>
          <w:rFonts w:ascii="Times New Roman" w:eastAsia="Aptos" w:hAnsi="Times New Roman" w:cs="Times New Roman"/>
          <w:position w:val="-24"/>
          <w:sz w:val="24"/>
          <w:szCs w:val="24"/>
        </w:rPr>
        <w:object w:dxaOrig="1040" w:dyaOrig="620" w14:anchorId="052B71C1">
          <v:shape id="_x0000_i1735" type="#_x0000_t75" style="width:51.75pt;height:30.75pt" o:ole="">
            <v:imagedata r:id="rId1215" o:title=""/>
          </v:shape>
          <o:OLEObject Type="Embed" ProgID="Equation.DSMT4" ShapeID="_x0000_i1735" DrawAspect="Content" ObjectID="_1796840799" r:id="rId1216"/>
        </w:object>
      </w:r>
      <w:r w:rsidRPr="00330A7E">
        <w:rPr>
          <w:rFonts w:ascii="Times New Roman" w:eastAsia="Aptos" w:hAnsi="Times New Roman" w:cs="Times New Roman"/>
          <w:sz w:val="24"/>
          <w:szCs w:val="24"/>
        </w:rPr>
        <w:t xml:space="preserve"> </w:t>
      </w:r>
      <w:r w:rsidRPr="00330A7E">
        <w:rPr>
          <w:rFonts w:ascii="Times New Roman" w:eastAsia="Calibri" w:hAnsi="Times New Roman" w:cs="Times New Roman"/>
          <w:sz w:val="24"/>
          <w:szCs w:val="24"/>
        </w:rPr>
        <w:t>là đường thẳng</w:t>
      </w:r>
    </w:p>
    <w:p w14:paraId="6E7C93AB" w14:textId="77777777" w:rsidR="00ED397D" w:rsidRPr="00330A7E" w:rsidRDefault="00ED397D" w:rsidP="00330A7E">
      <w:pPr>
        <w:tabs>
          <w:tab w:val="left" w:pos="3402"/>
          <w:tab w:val="left" w:pos="5669"/>
          <w:tab w:val="left" w:pos="7937"/>
        </w:tabs>
        <w:spacing w:after="0"/>
        <w:ind w:left="992"/>
        <w:jc w:val="both"/>
        <w:rPr>
          <w:rFonts w:ascii="Times New Roman" w:eastAsia="Times New Roman" w:hAnsi="Times New Roman" w:cs="Times New Roman"/>
          <w:sz w:val="24"/>
          <w:szCs w:val="24"/>
          <w:lang w:eastAsia="vi-VN"/>
        </w:rPr>
      </w:pPr>
      <w:r w:rsidRPr="00330A7E">
        <w:rPr>
          <w:rFonts w:ascii="Times New Roman" w:eastAsia="Times New Roman" w:hAnsi="Times New Roman" w:cs="Times New Roman"/>
          <w:b/>
          <w:color w:val="0000FF"/>
          <w:sz w:val="24"/>
          <w:szCs w:val="24"/>
          <w:lang w:eastAsia="vi-VN"/>
        </w:rPr>
        <w:t xml:space="preserve">A. </w:t>
      </w:r>
      <w:r w:rsidRPr="00330A7E">
        <w:rPr>
          <w:rFonts w:ascii="Times New Roman" w:eastAsia="Aptos" w:hAnsi="Times New Roman" w:cs="Times New Roman"/>
          <w:position w:val="-10"/>
          <w:sz w:val="24"/>
          <w:szCs w:val="24"/>
        </w:rPr>
        <w:object w:dxaOrig="580" w:dyaOrig="320" w14:anchorId="6EB7BB1F">
          <v:shape id="_x0000_i1736" type="#_x0000_t75" style="width:29.25pt;height:15.75pt" o:ole="">
            <v:imagedata r:id="rId1217" o:title=""/>
          </v:shape>
          <o:OLEObject Type="Embed" ProgID="Equation.DSMT4" ShapeID="_x0000_i1736" DrawAspect="Content" ObjectID="_1796840800" r:id="rId1218"/>
        </w:object>
      </w:r>
      <w:r w:rsidRPr="00330A7E">
        <w:rPr>
          <w:rFonts w:ascii="Times New Roman" w:eastAsia="Times New Roman" w:hAnsi="Times New Roman" w:cs="Times New Roman"/>
          <w:sz w:val="24"/>
          <w:szCs w:val="24"/>
          <w:lang w:eastAsia="vi-VN"/>
        </w:rPr>
        <w:t>.</w:t>
      </w:r>
      <w:r w:rsidRPr="00330A7E">
        <w:rPr>
          <w:rFonts w:ascii="Times New Roman" w:eastAsia="Times New Roman" w:hAnsi="Times New Roman" w:cs="Times New Roman"/>
          <w:sz w:val="24"/>
          <w:szCs w:val="24"/>
          <w:lang w:eastAsia="vi-VN"/>
        </w:rPr>
        <w:tab/>
      </w:r>
      <w:r w:rsidRPr="00330A7E">
        <w:rPr>
          <w:rFonts w:ascii="Times New Roman" w:eastAsia="Times New Roman" w:hAnsi="Times New Roman" w:cs="Times New Roman"/>
          <w:b/>
          <w:color w:val="0000FF"/>
          <w:sz w:val="24"/>
          <w:szCs w:val="24"/>
          <w:lang w:eastAsia="vi-VN"/>
        </w:rPr>
        <w:t xml:space="preserve">B. </w:t>
      </w:r>
      <w:r w:rsidRPr="00330A7E">
        <w:rPr>
          <w:rFonts w:ascii="Times New Roman" w:eastAsia="Aptos" w:hAnsi="Times New Roman" w:cs="Times New Roman"/>
          <w:position w:val="-6"/>
          <w:sz w:val="24"/>
          <w:szCs w:val="24"/>
        </w:rPr>
        <w:object w:dxaOrig="580" w:dyaOrig="279" w14:anchorId="19929571">
          <v:shape id="_x0000_i1737" type="#_x0000_t75" style="width:29.25pt;height:14.25pt" o:ole="">
            <v:imagedata r:id="rId1219" o:title=""/>
          </v:shape>
          <o:OLEObject Type="Embed" ProgID="Equation.DSMT4" ShapeID="_x0000_i1737" DrawAspect="Content" ObjectID="_1796840801" r:id="rId1220"/>
        </w:object>
      </w:r>
      <w:r w:rsidRPr="00330A7E">
        <w:rPr>
          <w:rFonts w:ascii="Times New Roman" w:eastAsia="Times New Roman" w:hAnsi="Times New Roman" w:cs="Times New Roman"/>
          <w:sz w:val="24"/>
          <w:szCs w:val="24"/>
          <w:lang w:eastAsia="vi-VN"/>
        </w:rPr>
        <w:t>.</w:t>
      </w:r>
      <w:r w:rsidRPr="00330A7E">
        <w:rPr>
          <w:rFonts w:ascii="Times New Roman" w:eastAsia="Times New Roman" w:hAnsi="Times New Roman" w:cs="Times New Roman"/>
          <w:sz w:val="24"/>
          <w:szCs w:val="24"/>
          <w:lang w:eastAsia="vi-VN"/>
        </w:rPr>
        <w:tab/>
      </w:r>
      <w:r w:rsidRPr="00330A7E">
        <w:rPr>
          <w:rFonts w:ascii="Times New Roman" w:eastAsia="Times New Roman" w:hAnsi="Times New Roman" w:cs="Times New Roman"/>
          <w:b/>
          <w:color w:val="0000FF"/>
          <w:sz w:val="24"/>
          <w:szCs w:val="24"/>
          <w:lang w:eastAsia="vi-VN"/>
        </w:rPr>
        <w:t xml:space="preserve">C. </w:t>
      </w:r>
      <w:r w:rsidRPr="00330A7E">
        <w:rPr>
          <w:rFonts w:ascii="Times New Roman" w:eastAsia="Aptos" w:hAnsi="Times New Roman" w:cs="Times New Roman"/>
          <w:position w:val="-6"/>
          <w:sz w:val="24"/>
          <w:szCs w:val="24"/>
        </w:rPr>
        <w:object w:dxaOrig="560" w:dyaOrig="279" w14:anchorId="277BC939">
          <v:shape id="_x0000_i1738" type="#_x0000_t75" style="width:27.75pt;height:14.25pt" o:ole="">
            <v:imagedata r:id="rId1221" o:title=""/>
          </v:shape>
          <o:OLEObject Type="Embed" ProgID="Equation.DSMT4" ShapeID="_x0000_i1738" DrawAspect="Content" ObjectID="_1796840802" r:id="rId1222"/>
        </w:object>
      </w:r>
      <w:r w:rsidRPr="00330A7E">
        <w:rPr>
          <w:rFonts w:ascii="Times New Roman" w:eastAsia="Times New Roman" w:hAnsi="Times New Roman" w:cs="Times New Roman"/>
          <w:sz w:val="24"/>
          <w:szCs w:val="24"/>
          <w:lang w:eastAsia="vi-VN"/>
        </w:rPr>
        <w:t>.</w:t>
      </w:r>
      <w:r w:rsidRPr="00330A7E">
        <w:rPr>
          <w:rFonts w:ascii="Times New Roman" w:eastAsia="Times New Roman" w:hAnsi="Times New Roman" w:cs="Times New Roman"/>
          <w:sz w:val="24"/>
          <w:szCs w:val="24"/>
          <w:lang w:eastAsia="vi-VN"/>
        </w:rPr>
        <w:tab/>
      </w:r>
      <w:r w:rsidRPr="00330A7E">
        <w:rPr>
          <w:rFonts w:ascii="Times New Roman" w:eastAsia="Times New Roman" w:hAnsi="Times New Roman" w:cs="Times New Roman"/>
          <w:b/>
          <w:color w:val="0000FF"/>
          <w:sz w:val="24"/>
          <w:szCs w:val="24"/>
          <w:lang w:eastAsia="vi-VN"/>
        </w:rPr>
        <w:t xml:space="preserve">D. </w:t>
      </w:r>
      <w:r w:rsidRPr="00330A7E">
        <w:rPr>
          <w:rFonts w:ascii="Times New Roman" w:eastAsia="Aptos" w:hAnsi="Times New Roman" w:cs="Times New Roman"/>
          <w:position w:val="-10"/>
          <w:sz w:val="24"/>
          <w:szCs w:val="24"/>
        </w:rPr>
        <w:object w:dxaOrig="580" w:dyaOrig="320" w14:anchorId="52E359E3">
          <v:shape id="_x0000_i1739" type="#_x0000_t75" style="width:29.25pt;height:15.75pt" o:ole="">
            <v:imagedata r:id="rId1223" o:title=""/>
          </v:shape>
          <o:OLEObject Type="Embed" ProgID="Equation.DSMT4" ShapeID="_x0000_i1739" DrawAspect="Content" ObjectID="_1796840803" r:id="rId1224"/>
        </w:object>
      </w:r>
      <w:r w:rsidRPr="00330A7E">
        <w:rPr>
          <w:rFonts w:ascii="Times New Roman" w:eastAsia="Times New Roman" w:hAnsi="Times New Roman" w:cs="Times New Roman"/>
          <w:sz w:val="24"/>
          <w:szCs w:val="24"/>
          <w:lang w:eastAsia="vi-VN"/>
        </w:rPr>
        <w:t>.</w:t>
      </w:r>
    </w:p>
    <w:p w14:paraId="3C3A090C" w14:textId="77777777" w:rsidR="00ED397D" w:rsidRPr="00330A7E" w:rsidRDefault="00ED397D" w:rsidP="000E1E56">
      <w:pPr>
        <w:pStyle w:val="ListParagraph"/>
        <w:numPr>
          <w:ilvl w:val="0"/>
          <w:numId w:val="23"/>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color w:val="000000" w:themeColor="text1"/>
          <w:sz w:val="24"/>
          <w:szCs w:val="24"/>
        </w:rPr>
        <w:lastRenderedPageBreak/>
        <w:t xml:space="preserve">Họ nguyên hàm của hàm số </w:t>
      </w:r>
      <w:r w:rsidRPr="00330A7E">
        <w:rPr>
          <w:rFonts w:ascii="Times New Roman" w:hAnsi="Times New Roman" w:cs="Times New Roman"/>
          <w:position w:val="-26"/>
          <w:sz w:val="24"/>
          <w:szCs w:val="24"/>
        </w:rPr>
        <w:object w:dxaOrig="2099" w:dyaOrig="639" w14:anchorId="76FC2C8F">
          <v:shape id="_x0000_i1740" type="#_x0000_t75" style="width:105pt;height:31.5pt;mso-wrap-distance-left:9pt;mso-wrap-distance-top:0;mso-wrap-distance-right:9pt;mso-wrap-distance-bottom:0;mso-position-horizontal:absolute;mso-position-horizontal-relative:text;mso-position-vertical:absolute;mso-position-vertical-relative:text" o:ole="">
            <v:imagedata r:id="rId1225" o:title=""/>
          </v:shape>
          <o:OLEObject Type="Embed" ProgID="Equation.DSMT4" ShapeID="_x0000_i1740" DrawAspect="Content" ObjectID="_1796840804" r:id="rId1226"/>
        </w:object>
      </w:r>
      <w:r w:rsidRPr="00330A7E">
        <w:rPr>
          <w:rFonts w:ascii="Times New Roman" w:hAnsi="Times New Roman" w:cs="Times New Roman"/>
          <w:color w:val="000000" w:themeColor="text1"/>
          <w:sz w:val="24"/>
          <w:szCs w:val="24"/>
        </w:rPr>
        <w:t xml:space="preserve"> là</w:t>
      </w:r>
    </w:p>
    <w:p w14:paraId="1979EA01"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b/>
          <w:color w:val="0000FF"/>
          <w:sz w:val="24"/>
          <w:szCs w:val="24"/>
          <w:lang w:val="nl-NL"/>
        </w:rPr>
        <w:t xml:space="preserve">A. </w:t>
      </w:r>
      <w:r w:rsidRPr="00330A7E">
        <w:rPr>
          <w:rFonts w:ascii="Times New Roman" w:hAnsi="Times New Roman" w:cs="Times New Roman"/>
          <w:position w:val="-10"/>
          <w:sz w:val="24"/>
          <w:szCs w:val="24"/>
        </w:rPr>
        <w:object w:dxaOrig="1600" w:dyaOrig="320" w14:anchorId="434654A6">
          <v:shape id="_x0000_i1741" type="#_x0000_t75" style="width:80.25pt;height:16.5pt;mso-wrap-distance-left:9pt;mso-wrap-distance-top:0;mso-wrap-distance-right:9pt;mso-wrap-distance-bottom:0;mso-position-horizontal:absolute;mso-position-horizontal-relative:text;mso-position-vertical:absolute;mso-position-vertical-relative:text" o:ole="">
            <v:imagedata r:id="rId1227" o:title=""/>
          </v:shape>
          <o:OLEObject Type="Embed" ProgID="Equation.DSMT4" ShapeID="_x0000_i1741" DrawAspect="Content" ObjectID="_1796840805" r:id="rId1228"/>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lang w:val="nl-NL"/>
        </w:rPr>
        <w:tab/>
      </w:r>
      <w:r w:rsidRPr="00330A7E">
        <w:rPr>
          <w:rFonts w:ascii="Times New Roman" w:hAnsi="Times New Roman" w:cs="Times New Roman"/>
          <w:b/>
          <w:color w:val="0000FF"/>
          <w:sz w:val="24"/>
          <w:szCs w:val="24"/>
          <w:lang w:val="nl-NL"/>
        </w:rPr>
        <w:t xml:space="preserve">B. </w:t>
      </w:r>
      <w:r w:rsidRPr="00330A7E">
        <w:rPr>
          <w:rFonts w:ascii="Times New Roman" w:hAnsi="Times New Roman" w:cs="Times New Roman"/>
          <w:position w:val="-10"/>
          <w:sz w:val="24"/>
          <w:szCs w:val="24"/>
        </w:rPr>
        <w:object w:dxaOrig="1759" w:dyaOrig="320" w14:anchorId="7C2A30F4">
          <v:shape id="_x0000_i1742" type="#_x0000_t75" style="width:88.5pt;height:16.5pt;mso-wrap-distance-left:9pt;mso-wrap-distance-top:0;mso-wrap-distance-right:9pt;mso-wrap-distance-bottom:0;mso-position-horizontal:absolute;mso-position-horizontal-relative:text;mso-position-vertical:absolute;mso-position-vertical-relative:text" o:ole="">
            <v:imagedata r:id="rId1229" o:title=""/>
          </v:shape>
          <o:OLEObject Type="Embed" ProgID="Equation.DSMT4" ShapeID="_x0000_i1742" DrawAspect="Content" ObjectID="_1796840806" r:id="rId1230"/>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lang w:val="nl-NL"/>
        </w:rPr>
        <w:tab/>
      </w:r>
      <w:r w:rsidRPr="00330A7E">
        <w:rPr>
          <w:rFonts w:ascii="Times New Roman" w:hAnsi="Times New Roman" w:cs="Times New Roman"/>
          <w:b/>
          <w:color w:val="0000FF"/>
          <w:sz w:val="24"/>
          <w:szCs w:val="24"/>
          <w:lang w:val="nl-NL"/>
        </w:rPr>
        <w:t xml:space="preserve">C. </w:t>
      </w:r>
      <w:r w:rsidRPr="00330A7E">
        <w:rPr>
          <w:rFonts w:ascii="Times New Roman" w:hAnsi="Times New Roman" w:cs="Times New Roman"/>
          <w:position w:val="-10"/>
          <w:sz w:val="24"/>
          <w:szCs w:val="24"/>
        </w:rPr>
        <w:object w:dxaOrig="1600" w:dyaOrig="320" w14:anchorId="79A4F9DF">
          <v:shape id="_x0000_i1743" type="#_x0000_t75" style="width:80.25pt;height:16.5pt;mso-wrap-distance-left:9pt;mso-wrap-distance-top:0;mso-wrap-distance-right:9pt;mso-wrap-distance-bottom:0;mso-position-horizontal:absolute;mso-position-horizontal-relative:text;mso-position-vertical:absolute;mso-position-vertical-relative:text" o:ole="">
            <v:imagedata r:id="rId1231" o:title=""/>
          </v:shape>
          <o:OLEObject Type="Embed" ProgID="Equation.DSMT4" ShapeID="_x0000_i1743" DrawAspect="Content" ObjectID="_1796840807" r:id="rId1232"/>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lang w:val="nl-NL"/>
        </w:rPr>
        <w:tab/>
      </w:r>
      <w:r w:rsidRPr="00330A7E">
        <w:rPr>
          <w:rFonts w:ascii="Times New Roman" w:hAnsi="Times New Roman" w:cs="Times New Roman"/>
          <w:b/>
          <w:color w:val="0000FF"/>
          <w:sz w:val="24"/>
          <w:szCs w:val="24"/>
          <w:lang w:val="nl-NL"/>
        </w:rPr>
        <w:t xml:space="preserve">D. </w:t>
      </w:r>
      <w:r w:rsidRPr="00330A7E">
        <w:rPr>
          <w:rFonts w:ascii="Times New Roman" w:hAnsi="Times New Roman" w:cs="Times New Roman"/>
          <w:position w:val="-10"/>
          <w:sz w:val="24"/>
          <w:szCs w:val="24"/>
        </w:rPr>
        <w:object w:dxaOrig="1759" w:dyaOrig="320" w14:anchorId="4912DC51">
          <v:shape id="_x0000_i1744" type="#_x0000_t75" style="width:88.5pt;height:16.5pt;mso-wrap-distance-left:9pt;mso-wrap-distance-top:0;mso-wrap-distance-right:9pt;mso-wrap-distance-bottom:0;mso-position-horizontal:absolute;mso-position-horizontal-relative:text;mso-position-vertical:absolute;mso-position-vertical-relative:text" o:ole="">
            <v:imagedata r:id="rId1233" o:title=""/>
          </v:shape>
          <o:OLEObject Type="Embed" ProgID="Equation.DSMT4" ShapeID="_x0000_i1744" DrawAspect="Content" ObjectID="_1796840808" r:id="rId1234"/>
        </w:object>
      </w:r>
      <w:r w:rsidRPr="00330A7E">
        <w:rPr>
          <w:rFonts w:ascii="Times New Roman" w:hAnsi="Times New Roman" w:cs="Times New Roman"/>
          <w:color w:val="000000" w:themeColor="text1"/>
          <w:sz w:val="24"/>
          <w:szCs w:val="24"/>
        </w:rPr>
        <w:t>.</w:t>
      </w:r>
    </w:p>
    <w:p w14:paraId="7512D744" w14:textId="77777777" w:rsidR="00ED397D" w:rsidRPr="00330A7E" w:rsidRDefault="00ED397D" w:rsidP="000E1E56">
      <w:pPr>
        <w:pStyle w:val="ListParagraph"/>
        <w:numPr>
          <w:ilvl w:val="0"/>
          <w:numId w:val="23"/>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color w:val="000000" w:themeColor="text1"/>
          <w:sz w:val="24"/>
          <w:szCs w:val="24"/>
        </w:rPr>
        <w:t xml:space="preserve">Trong không gian </w:t>
      </w:r>
      <w:r w:rsidRPr="00330A7E">
        <w:rPr>
          <w:rFonts w:ascii="Times New Roman" w:hAnsi="Times New Roman" w:cs="Times New Roman"/>
          <w:position w:val="-10"/>
          <w:sz w:val="24"/>
          <w:szCs w:val="24"/>
        </w:rPr>
        <w:object w:dxaOrig="620" w:dyaOrig="320" w14:anchorId="739AF673">
          <v:shape id="_x0000_i1745" type="#_x0000_t75" style="width:31.5pt;height:16.5pt;mso-wrap-distance-left:9pt;mso-wrap-distance-top:0;mso-wrap-distance-right:9pt;mso-wrap-distance-bottom:0;mso-position-horizontal:absolute;mso-position-horizontal-relative:text;mso-position-vertical:absolute;mso-position-vertical-relative:text" o:ole="">
            <v:imagedata r:id="rId1235" o:title=""/>
          </v:shape>
          <o:OLEObject Type="Embed" ProgID="Equation.DSMT4" ShapeID="_x0000_i1745" DrawAspect="Content" ObjectID="_1796840809" r:id="rId1236"/>
        </w:object>
      </w:r>
      <w:r w:rsidRPr="00330A7E">
        <w:rPr>
          <w:rFonts w:ascii="Times New Roman" w:hAnsi="Times New Roman" w:cs="Times New Roman"/>
          <w:color w:val="000000" w:themeColor="text1"/>
          <w:sz w:val="24"/>
          <w:szCs w:val="24"/>
        </w:rPr>
        <w:t xml:space="preserve">mặt phẳng </w:t>
      </w:r>
      <w:r w:rsidRPr="00330A7E">
        <w:rPr>
          <w:rFonts w:ascii="Times New Roman" w:hAnsi="Times New Roman" w:cs="Times New Roman"/>
          <w:position w:val="-14"/>
          <w:sz w:val="24"/>
          <w:szCs w:val="24"/>
        </w:rPr>
        <w:object w:dxaOrig="2180" w:dyaOrig="400" w14:anchorId="1AED909E">
          <v:shape id="_x0000_i1746" type="#_x0000_t75" style="width:109.5pt;height:20.25pt;mso-wrap-distance-left:9pt;mso-wrap-distance-top:0;mso-wrap-distance-right:9pt;mso-wrap-distance-bottom:0;mso-position-horizontal:absolute;mso-position-horizontal-relative:text;mso-position-vertical:absolute;mso-position-vertical-relative:text" o:ole="">
            <v:imagedata r:id="rId1237" o:title=""/>
          </v:shape>
          <o:OLEObject Type="Embed" ProgID="Equation.DSMT4" ShapeID="_x0000_i1746" DrawAspect="Content" ObjectID="_1796840810" r:id="rId1238"/>
        </w:object>
      </w:r>
      <w:r w:rsidRPr="00330A7E">
        <w:rPr>
          <w:rFonts w:ascii="Times New Roman" w:hAnsi="Times New Roman" w:cs="Times New Roman"/>
          <w:color w:val="000000" w:themeColor="text1"/>
          <w:sz w:val="24"/>
          <w:szCs w:val="24"/>
        </w:rPr>
        <w:t xml:space="preserve"> đi qua điểm nào dưới đây?</w:t>
      </w:r>
    </w:p>
    <w:p w14:paraId="6ED940AA"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14"/>
          <w:sz w:val="24"/>
          <w:szCs w:val="24"/>
        </w:rPr>
        <w:object w:dxaOrig="1159" w:dyaOrig="400" w14:anchorId="26D1B42C">
          <v:shape id="_x0000_i1747" type="#_x0000_t75" style="width:58.5pt;height:20.25pt;mso-wrap-distance-left:9pt;mso-wrap-distance-top:0;mso-wrap-distance-right:9pt;mso-wrap-distance-bottom:0;mso-position-horizontal:absolute;mso-position-horizontal-relative:text;mso-position-vertical:absolute;mso-position-vertical-relative:text" o:ole="">
            <v:imagedata r:id="rId1239" o:title=""/>
          </v:shape>
          <o:OLEObject Type="Embed" ProgID="Equation.DSMT4" ShapeID="_x0000_i1747" DrawAspect="Content" ObjectID="_1796840811" r:id="rId1240"/>
        </w:objec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14"/>
          <w:sz w:val="24"/>
          <w:szCs w:val="24"/>
        </w:rPr>
        <w:object w:dxaOrig="1119" w:dyaOrig="400" w14:anchorId="55F9CD5B">
          <v:shape id="_x0000_i1748" type="#_x0000_t75" style="width:55.5pt;height:20.25pt;mso-wrap-distance-left:9pt;mso-wrap-distance-top:0;mso-wrap-distance-right:9pt;mso-wrap-distance-bottom:0;mso-position-horizontal:absolute;mso-position-horizontal-relative:text;mso-position-vertical:absolute;mso-position-vertical-relative:text" o:ole="">
            <v:imagedata r:id="rId1241" o:title=""/>
          </v:shape>
          <o:OLEObject Type="Embed" ProgID="Equation.DSMT4" ShapeID="_x0000_i1748" DrawAspect="Content" ObjectID="_1796840812" r:id="rId1242"/>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4"/>
          <w:sz w:val="24"/>
          <w:szCs w:val="24"/>
        </w:rPr>
        <w:object w:dxaOrig="999" w:dyaOrig="400" w14:anchorId="6B47FFF0">
          <v:shape id="_x0000_i1749" type="#_x0000_t75" style="width:49.5pt;height:20.25pt;mso-wrap-distance-left:9pt;mso-wrap-distance-top:0;mso-wrap-distance-right:9pt;mso-wrap-distance-bottom:0;mso-position-horizontal:absolute;mso-position-horizontal-relative:text;mso-position-vertical:absolute;mso-position-vertical-relative:text" o:ole="">
            <v:imagedata r:id="rId1243" o:title=""/>
          </v:shape>
          <o:OLEObject Type="Embed" ProgID="Equation.DSMT4" ShapeID="_x0000_i1749" DrawAspect="Content" ObjectID="_1796840813" r:id="rId1244"/>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14"/>
          <w:sz w:val="24"/>
          <w:szCs w:val="24"/>
        </w:rPr>
        <w:object w:dxaOrig="1039" w:dyaOrig="400" w14:anchorId="443278E6">
          <v:shape id="_x0000_i1750" type="#_x0000_t75" style="width:51.75pt;height:20.25pt;mso-wrap-distance-left:9pt;mso-wrap-distance-top:0;mso-wrap-distance-right:9pt;mso-wrap-distance-bottom:0;mso-position-horizontal:absolute;mso-position-horizontal-relative:text;mso-position-vertical:absolute;mso-position-vertical-relative:text" o:ole="">
            <v:imagedata r:id="rId1245" o:title=""/>
          </v:shape>
          <o:OLEObject Type="Embed" ProgID="Equation.DSMT4" ShapeID="_x0000_i1750" DrawAspect="Content" ObjectID="_1796840814" r:id="rId1246"/>
        </w:object>
      </w:r>
      <w:r w:rsidRPr="00330A7E">
        <w:rPr>
          <w:rFonts w:ascii="Times New Roman" w:hAnsi="Times New Roman" w:cs="Times New Roman"/>
          <w:color w:val="000000" w:themeColor="text1"/>
          <w:sz w:val="24"/>
          <w:szCs w:val="24"/>
        </w:rPr>
        <w:t>.</w:t>
      </w:r>
    </w:p>
    <w:p w14:paraId="1F92A86E" w14:textId="77777777" w:rsidR="00ED397D" w:rsidRPr="00330A7E" w:rsidRDefault="00ED397D" w:rsidP="000E1E56">
      <w:pPr>
        <w:pStyle w:val="ListParagraph"/>
        <w:numPr>
          <w:ilvl w:val="0"/>
          <w:numId w:val="23"/>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color w:val="000000" w:themeColor="text1"/>
          <w:sz w:val="24"/>
          <w:szCs w:val="24"/>
        </w:rPr>
        <w:t xml:space="preserve">Trong không gian </w:t>
      </w:r>
      <w:r w:rsidRPr="00330A7E">
        <w:rPr>
          <w:rFonts w:ascii="Times New Roman" w:hAnsi="Times New Roman" w:cs="Times New Roman"/>
          <w:i/>
          <w:iCs/>
          <w:color w:val="000000" w:themeColor="text1"/>
          <w:sz w:val="24"/>
          <w:szCs w:val="24"/>
        </w:rPr>
        <w:t>Oxyz</w:t>
      </w:r>
      <w:r w:rsidRPr="00330A7E">
        <w:rPr>
          <w:rFonts w:ascii="Times New Roman" w:hAnsi="Times New Roman" w:cs="Times New Roman"/>
          <w:color w:val="000000" w:themeColor="text1"/>
          <w:sz w:val="24"/>
          <w:szCs w:val="24"/>
        </w:rPr>
        <w:t xml:space="preserve">, cho đường thẳng </w:t>
      </w:r>
      <w:r w:rsidRPr="00330A7E">
        <w:rPr>
          <w:rFonts w:ascii="Times New Roman" w:hAnsi="Times New Roman" w:cs="Times New Roman"/>
          <w:position w:val="-24"/>
          <w:sz w:val="24"/>
          <w:szCs w:val="24"/>
        </w:rPr>
        <w:object w:dxaOrig="2320" w:dyaOrig="620" w14:anchorId="5F54D9CF">
          <v:shape id="_x0000_i1751" type="#_x0000_t75" style="width:115.5pt;height:31.5pt;mso-wrap-distance-left:9pt;mso-wrap-distance-top:0;mso-wrap-distance-right:9pt;mso-wrap-distance-bottom:0;mso-position-horizontal:absolute;mso-position-horizontal-relative:text;mso-position-vertical:absolute;mso-position-vertical-relative:text" o:ole="">
            <v:imagedata r:id="rId1247" o:title=""/>
          </v:shape>
          <o:OLEObject Type="Embed" ProgID="Equation.DSMT4" ShapeID="_x0000_i1751" DrawAspect="Content" ObjectID="_1796840815" r:id="rId1248"/>
        </w:object>
      </w:r>
      <w:r w:rsidRPr="00330A7E">
        <w:rPr>
          <w:rFonts w:ascii="Times New Roman" w:hAnsi="Times New Roman" w:cs="Times New Roman"/>
          <w:color w:val="000000" w:themeColor="text1"/>
          <w:sz w:val="24"/>
          <w:szCs w:val="24"/>
        </w:rPr>
        <w:t xml:space="preserve">. Vectơ nào dưới đây là một vectơ chỉ phương của </w:t>
      </w:r>
      <w:r w:rsidRPr="00330A7E">
        <w:rPr>
          <w:rFonts w:ascii="Times New Roman" w:hAnsi="Times New Roman" w:cs="Times New Roman"/>
          <w:i/>
          <w:iCs/>
          <w:color w:val="000000" w:themeColor="text1"/>
          <w:sz w:val="24"/>
          <w:szCs w:val="24"/>
        </w:rPr>
        <w:t>d</w:t>
      </w:r>
      <w:r w:rsidRPr="00330A7E">
        <w:rPr>
          <w:rFonts w:ascii="Times New Roman" w:hAnsi="Times New Roman" w:cs="Times New Roman"/>
          <w:color w:val="000000" w:themeColor="text1"/>
          <w:sz w:val="24"/>
          <w:szCs w:val="24"/>
        </w:rPr>
        <w:t>?</w:t>
      </w:r>
    </w:p>
    <w:p w14:paraId="58544260"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color w:val="000000" w:themeColor="text1"/>
          <w:position w:val="-14"/>
          <w:sz w:val="24"/>
          <w:szCs w:val="24"/>
        </w:rPr>
        <w:object w:dxaOrig="1219" w:dyaOrig="420" w14:anchorId="5534B443">
          <v:shape id="_x0000_i1752" type="#_x0000_t75" style="width:61.5pt;height:21pt;mso-wrap-distance-left:9pt;mso-wrap-distance-top:0;mso-wrap-distance-right:9pt;mso-wrap-distance-bottom:0;mso-position-horizontal:absolute;mso-position-horizontal-relative:text;mso-position-vertical:absolute;mso-position-vertical-relative:text" o:ole="">
            <v:imagedata r:id="rId1249" o:title=""/>
          </v:shape>
          <o:OLEObject Type="Embed" ProgID="Equation.DSMT4" ShapeID="_x0000_i1752" DrawAspect="Content" ObjectID="_1796840816" r:id="rId1250"/>
        </w:objec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color w:val="000000" w:themeColor="text1"/>
          <w:position w:val="-14"/>
          <w:sz w:val="24"/>
          <w:szCs w:val="24"/>
        </w:rPr>
        <w:object w:dxaOrig="1379" w:dyaOrig="420" w14:anchorId="61F454EA">
          <v:shape id="_x0000_i1753" type="#_x0000_t75" style="width:69pt;height:21pt;mso-wrap-distance-left:9pt;mso-wrap-distance-top:0;mso-wrap-distance-right:9pt;mso-wrap-distance-bottom:0;mso-position-horizontal:absolute;mso-position-horizontal-relative:text;mso-position-vertical:absolute;mso-position-vertical-relative:text" o:ole="">
            <v:imagedata r:id="rId1251" o:title=""/>
          </v:shape>
          <o:OLEObject Type="Embed" ProgID="Equation.DSMT4" ShapeID="_x0000_i1753" DrawAspect="Content" ObjectID="_1796840817" r:id="rId1252"/>
        </w:objec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color w:val="000000" w:themeColor="text1"/>
          <w:position w:val="-14"/>
          <w:sz w:val="24"/>
          <w:szCs w:val="24"/>
        </w:rPr>
        <w:object w:dxaOrig="1359" w:dyaOrig="420" w14:anchorId="756A8865">
          <v:shape id="_x0000_i1754" type="#_x0000_t75" style="width:68.25pt;height:21pt;mso-wrap-distance-left:9pt;mso-wrap-distance-top:0;mso-wrap-distance-right:9pt;mso-wrap-distance-bottom:0;mso-position-horizontal:absolute;mso-position-horizontal-relative:text;mso-position-vertical:absolute;mso-position-vertical-relative:text" o:ole="">
            <v:imagedata r:id="rId1253" o:title=""/>
          </v:shape>
          <o:OLEObject Type="Embed" ProgID="Equation.DSMT4" ShapeID="_x0000_i1754" DrawAspect="Content" ObjectID="_1796840818" r:id="rId1254"/>
        </w:objec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color w:val="000000" w:themeColor="text1"/>
          <w:position w:val="-14"/>
          <w:sz w:val="24"/>
          <w:szCs w:val="24"/>
        </w:rPr>
        <w:object w:dxaOrig="1359" w:dyaOrig="420" w14:anchorId="12FF8068">
          <v:shape id="_x0000_i1755" type="#_x0000_t75" style="width:68.25pt;height:21pt;mso-wrap-distance-left:9pt;mso-wrap-distance-top:0;mso-wrap-distance-right:9pt;mso-wrap-distance-bottom:0;mso-position-horizontal:absolute;mso-position-horizontal-relative:text;mso-position-vertical:absolute;mso-position-vertical-relative:text" o:ole="">
            <v:imagedata r:id="rId1255" o:title=""/>
          </v:shape>
          <o:OLEObject Type="Embed" ProgID="Equation.DSMT4" ShapeID="_x0000_i1755" DrawAspect="Content" ObjectID="_1796840819" r:id="rId1256"/>
        </w:object>
      </w:r>
    </w:p>
    <w:p w14:paraId="3383427B" w14:textId="77777777" w:rsidR="00ED397D" w:rsidRPr="00330A7E" w:rsidRDefault="00ED397D" w:rsidP="000E1E56">
      <w:pPr>
        <w:pStyle w:val="ListParagraph"/>
        <w:numPr>
          <w:ilvl w:val="0"/>
          <w:numId w:val="23"/>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color w:val="000000" w:themeColor="text1"/>
          <w:sz w:val="24"/>
          <w:szCs w:val="24"/>
        </w:rPr>
        <w:t xml:space="preserve">Trong không gian </w:t>
      </w:r>
      <w:r w:rsidRPr="00330A7E">
        <w:rPr>
          <w:rFonts w:ascii="Times New Roman" w:hAnsi="Times New Roman" w:cs="Times New Roman"/>
          <w:position w:val="-10"/>
          <w:sz w:val="24"/>
          <w:szCs w:val="24"/>
        </w:rPr>
        <w:object w:dxaOrig="559" w:dyaOrig="319" w14:anchorId="6EEDD70B">
          <v:shape id="_x0000_i1756" type="#_x0000_t75" style="width:28.5pt;height:16.5pt;mso-wrap-distance-left:9pt;mso-wrap-distance-top:0;mso-wrap-distance-right:9pt;mso-wrap-distance-bottom:0;mso-position-horizontal:absolute;mso-position-horizontal-relative:text;mso-position-vertical:absolute;mso-position-vertical-relative:text" o:ole="">
            <v:imagedata r:id="rId1257" o:title=""/>
          </v:shape>
          <o:OLEObject Type="Embed" ProgID="Equation.DSMT4" ShapeID="_x0000_i1756" DrawAspect="Content" ObjectID="_1796840820" r:id="rId1258"/>
        </w:object>
      </w:r>
      <w:r w:rsidRPr="00330A7E">
        <w:rPr>
          <w:rFonts w:ascii="Times New Roman" w:hAnsi="Times New Roman" w:cs="Times New Roman"/>
          <w:color w:val="000000" w:themeColor="text1"/>
          <w:sz w:val="24"/>
          <w:szCs w:val="24"/>
        </w:rPr>
        <w:t xml:space="preserve">, cho mặt cầu </w:t>
      </w:r>
      <w:r w:rsidRPr="00330A7E">
        <w:rPr>
          <w:rFonts w:ascii="Times New Roman" w:hAnsi="Times New Roman" w:cs="Times New Roman"/>
          <w:position w:val="-10"/>
          <w:sz w:val="24"/>
          <w:szCs w:val="24"/>
        </w:rPr>
        <w:object w:dxaOrig="3340" w:dyaOrig="380" w14:anchorId="355FA2DA">
          <v:shape id="_x0000_i1757" type="#_x0000_t75" style="width:166.5pt;height:19.5pt;mso-wrap-distance-left:9pt;mso-wrap-distance-top:0;mso-wrap-distance-right:9pt;mso-wrap-distance-bottom:0;mso-position-horizontal:absolute;mso-position-horizontal-relative:text;mso-position-vertical:absolute;mso-position-vertical-relative:text" o:ole="">
            <v:imagedata r:id="rId1259" o:title=""/>
          </v:shape>
          <o:OLEObject Type="Embed" ProgID="Equation.DSMT4" ShapeID="_x0000_i1757" DrawAspect="Content" ObjectID="_1796840821" r:id="rId1260"/>
        </w:object>
      </w:r>
      <w:r w:rsidRPr="00330A7E">
        <w:rPr>
          <w:rFonts w:ascii="Times New Roman" w:hAnsi="Times New Roman" w:cs="Times New Roman"/>
          <w:color w:val="000000" w:themeColor="text1"/>
          <w:sz w:val="24"/>
          <w:szCs w:val="24"/>
        </w:rPr>
        <w:t>. bán kính của mặt cầu đã cho bằng</w:t>
      </w:r>
    </w:p>
    <w:p w14:paraId="4D9A27D9"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color w:val="000000" w:themeColor="text1"/>
          <w:position w:val="-8"/>
          <w:sz w:val="24"/>
          <w:szCs w:val="24"/>
        </w:rPr>
        <w:object w:dxaOrig="380" w:dyaOrig="360" w14:anchorId="30F767BA">
          <v:shape id="_x0000_i1758" type="#_x0000_t75" style="width:19.5pt;height:18pt;mso-wrap-distance-left:9pt;mso-wrap-distance-top:0;mso-wrap-distance-right:9pt;mso-wrap-distance-bottom:0;mso-position-horizontal:absolute;mso-position-horizontal-relative:text;mso-position-vertical:absolute;mso-position-vertical-relative:text" o:ole="">
            <v:imagedata r:id="rId1261" o:title=""/>
          </v:shape>
          <o:OLEObject Type="Embed" ProgID="Equation.DSMT4" ShapeID="_x0000_i1758" DrawAspect="Content" ObjectID="_1796840822" r:id="rId1262"/>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color w:val="000000" w:themeColor="text1"/>
          <w:position w:val="-6"/>
          <w:sz w:val="24"/>
          <w:szCs w:val="24"/>
        </w:rPr>
        <w:object w:dxaOrig="179" w:dyaOrig="279" w14:anchorId="1E531EF1">
          <v:shape id="_x0000_i1759" type="#_x0000_t75" style="width:9pt;height:13.5pt;mso-wrap-distance-left:9pt;mso-wrap-distance-top:0;mso-wrap-distance-right:9pt;mso-wrap-distance-bottom:0;mso-position-horizontal:absolute;mso-position-horizontal-relative:text;mso-position-vertical:absolute;mso-position-vertical-relative:text" o:ole="">
            <v:imagedata r:id="rId1263" o:title=""/>
          </v:shape>
          <o:OLEObject Type="Embed" ProgID="Equation.DSMT4" ShapeID="_x0000_i1759" DrawAspect="Content" ObjectID="_1796840823" r:id="rId1264"/>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color w:val="000000" w:themeColor="text1"/>
          <w:position w:val="-6"/>
          <w:sz w:val="24"/>
          <w:szCs w:val="24"/>
        </w:rPr>
        <w:object w:dxaOrig="179" w:dyaOrig="279" w14:anchorId="75D6CB41">
          <v:shape id="_x0000_i1760" type="#_x0000_t75" style="width:9pt;height:13.5pt;mso-wrap-distance-left:9pt;mso-wrap-distance-top:0;mso-wrap-distance-right:9pt;mso-wrap-distance-bottom:0;mso-position-horizontal:absolute;mso-position-horizontal-relative:text;mso-position-vertical:absolute;mso-position-vertical-relative:text" o:ole="">
            <v:imagedata r:id="rId1265" o:title=""/>
          </v:shape>
          <o:OLEObject Type="Embed" ProgID="Equation.DSMT4" ShapeID="_x0000_i1760" DrawAspect="Content" ObjectID="_1796840824" r:id="rId1266"/>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color w:val="000000" w:themeColor="text1"/>
          <w:position w:val="-8"/>
          <w:sz w:val="24"/>
          <w:szCs w:val="24"/>
        </w:rPr>
        <w:object w:dxaOrig="460" w:dyaOrig="359" w14:anchorId="4C40764C">
          <v:shape id="_x0000_i1761" type="#_x0000_t75" style="width:23.25pt;height:18pt;mso-wrap-distance-left:9pt;mso-wrap-distance-top:0;mso-wrap-distance-right:9pt;mso-wrap-distance-bottom:0;mso-position-horizontal:absolute;mso-position-horizontal-relative:text;mso-position-vertical:absolute;mso-position-vertical-relative:text" o:ole="">
            <v:imagedata r:id="rId1267" o:title=""/>
          </v:shape>
          <o:OLEObject Type="Embed" ProgID="Equation.DSMT4" ShapeID="_x0000_i1761" DrawAspect="Content" ObjectID="_1796840825" r:id="rId1268"/>
        </w:object>
      </w:r>
      <w:r w:rsidRPr="00330A7E">
        <w:rPr>
          <w:rFonts w:ascii="Times New Roman" w:hAnsi="Times New Roman" w:cs="Times New Roman"/>
          <w:color w:val="000000" w:themeColor="text1"/>
          <w:sz w:val="24"/>
          <w:szCs w:val="24"/>
        </w:rPr>
        <w:t>.</w:t>
      </w:r>
    </w:p>
    <w:p w14:paraId="2DF78E65" w14:textId="77777777" w:rsidR="00ED397D" w:rsidRPr="00330A7E" w:rsidRDefault="00ED397D" w:rsidP="000E1E56">
      <w:pPr>
        <w:pStyle w:val="ListParagraph"/>
        <w:numPr>
          <w:ilvl w:val="0"/>
          <w:numId w:val="23"/>
        </w:numPr>
        <w:tabs>
          <w:tab w:val="left" w:pos="992"/>
        </w:tabs>
        <w:spacing w:before="120" w:line="276" w:lineRule="auto"/>
        <w:rPr>
          <w:rFonts w:ascii="Times New Roman" w:hAnsi="Times New Roman" w:cs="Times New Roman"/>
          <w:sz w:val="24"/>
          <w:szCs w:val="24"/>
          <w:lang w:val="fr-FR"/>
        </w:rPr>
      </w:pPr>
      <w:r w:rsidRPr="00330A7E">
        <w:rPr>
          <w:rFonts w:ascii="Times New Roman" w:hAnsi="Times New Roman" w:cs="Times New Roman"/>
          <w:sz w:val="24"/>
          <w:szCs w:val="24"/>
        </w:rPr>
        <w:t xml:space="preserve">Cho hai biến cố </w:t>
      </w:r>
      <w:r w:rsidRPr="00330A7E">
        <w:rPr>
          <w:rFonts w:ascii="Times New Roman" w:hAnsi="Times New Roman" w:cs="Times New Roman"/>
          <w:position w:val="-10"/>
          <w:sz w:val="24"/>
          <w:szCs w:val="24"/>
        </w:rPr>
        <w:object w:dxaOrig="480" w:dyaOrig="320" w14:anchorId="60071AD9">
          <v:shape id="_x0000_i1762" type="#_x0000_t75" style="width:24pt;height:16.5pt" o:ole="">
            <v:imagedata r:id="rId1269" o:title=""/>
          </v:shape>
          <o:OLEObject Type="Embed" ProgID="Equation.DSMT4" ShapeID="_x0000_i1762" DrawAspect="Content" ObjectID="_1796840826" r:id="rId1270"/>
        </w:object>
      </w:r>
      <w:r w:rsidRPr="00330A7E">
        <w:rPr>
          <w:rFonts w:ascii="Times New Roman" w:hAnsi="Times New Roman" w:cs="Times New Roman"/>
          <w:sz w:val="24"/>
          <w:szCs w:val="24"/>
        </w:rPr>
        <w:t xml:space="preserve"> với </w:t>
      </w:r>
      <w:r w:rsidRPr="00330A7E">
        <w:rPr>
          <w:rFonts w:ascii="Times New Roman" w:hAnsi="Times New Roman" w:cs="Times New Roman"/>
          <w:position w:val="-14"/>
          <w:sz w:val="24"/>
          <w:szCs w:val="24"/>
        </w:rPr>
        <w:object w:dxaOrig="2600" w:dyaOrig="400" w14:anchorId="0B9DDD7D">
          <v:shape id="_x0000_i1763" type="#_x0000_t75" style="width:130.5pt;height:19.5pt" o:ole="">
            <v:imagedata r:id="rId1271" o:title=""/>
          </v:shape>
          <o:OLEObject Type="Embed" ProgID="Equation.DSMT4" ShapeID="_x0000_i1763" DrawAspect="Content" ObjectID="_1796840827" r:id="rId1272"/>
        </w:object>
      </w:r>
      <w:r w:rsidRPr="00330A7E">
        <w:rPr>
          <w:rFonts w:ascii="Times New Roman" w:hAnsi="Times New Roman" w:cs="Times New Roman"/>
          <w:sz w:val="24"/>
          <w:szCs w:val="24"/>
        </w:rPr>
        <w:t xml:space="preserve"> và </w:t>
      </w:r>
      <w:r w:rsidRPr="00330A7E">
        <w:rPr>
          <w:rFonts w:ascii="Times New Roman" w:hAnsi="Times New Roman" w:cs="Times New Roman"/>
          <w:position w:val="-18"/>
          <w:sz w:val="24"/>
          <w:szCs w:val="24"/>
        </w:rPr>
        <w:object w:dxaOrig="1440" w:dyaOrig="480" w14:anchorId="4246B20B">
          <v:shape id="_x0000_i1764" type="#_x0000_t75" style="width:1in;height:24pt" o:ole="">
            <v:imagedata r:id="rId1273" o:title=""/>
          </v:shape>
          <o:OLEObject Type="Embed" ProgID="Equation.DSMT4" ShapeID="_x0000_i1764" DrawAspect="Content" ObjectID="_1796840828" r:id="rId1274"/>
        </w:object>
      </w:r>
      <w:r w:rsidRPr="00330A7E">
        <w:rPr>
          <w:rFonts w:ascii="Times New Roman" w:hAnsi="Times New Roman" w:cs="Times New Roman"/>
          <w:sz w:val="24"/>
          <w:szCs w:val="24"/>
        </w:rPr>
        <w:t xml:space="preserve">. Khi đó </w:t>
      </w:r>
      <w:r w:rsidRPr="00330A7E">
        <w:rPr>
          <w:rFonts w:ascii="Times New Roman" w:hAnsi="Times New Roman" w:cs="Times New Roman"/>
          <w:position w:val="-14"/>
          <w:sz w:val="24"/>
          <w:szCs w:val="24"/>
        </w:rPr>
        <w:object w:dxaOrig="580" w:dyaOrig="400" w14:anchorId="2D291B3A">
          <v:shape id="_x0000_i1765" type="#_x0000_t75" style="width:28.5pt;height:19.5pt" o:ole="">
            <v:imagedata r:id="rId1275" o:title=""/>
          </v:shape>
          <o:OLEObject Type="Embed" ProgID="Equation.DSMT4" ShapeID="_x0000_i1765" DrawAspect="Content" ObjectID="_1796840829" r:id="rId1276"/>
        </w:object>
      </w:r>
      <w:r w:rsidRPr="00330A7E">
        <w:rPr>
          <w:rFonts w:ascii="Times New Roman" w:hAnsi="Times New Roman" w:cs="Times New Roman"/>
          <w:sz w:val="24"/>
          <w:szCs w:val="24"/>
        </w:rPr>
        <w:t xml:space="preserve"> bằng</w:t>
      </w:r>
    </w:p>
    <w:p w14:paraId="0D1E7503"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color w:val="0000FF"/>
          <w:sz w:val="24"/>
          <w:szCs w:val="24"/>
          <w:lang w:val="nl-NL"/>
        </w:rPr>
      </w:pPr>
      <w:r w:rsidRPr="00330A7E">
        <w:rPr>
          <w:rFonts w:ascii="Times New Roman" w:hAnsi="Times New Roman" w:cs="Times New Roman"/>
          <w:b/>
          <w:color w:val="0000FF"/>
          <w:sz w:val="24"/>
          <w:szCs w:val="24"/>
          <w:lang w:val="nl-NL"/>
        </w:rPr>
        <w:t xml:space="preserve">A. </w:t>
      </w:r>
      <w:r w:rsidRPr="00330A7E">
        <w:rPr>
          <w:rFonts w:ascii="Times New Roman" w:hAnsi="Times New Roman" w:cs="Times New Roman"/>
          <w:position w:val="-10"/>
          <w:sz w:val="24"/>
          <w:szCs w:val="24"/>
        </w:rPr>
        <w:object w:dxaOrig="400" w:dyaOrig="320" w14:anchorId="1D0641A3">
          <v:shape id="_x0000_i1766" type="#_x0000_t75" style="width:19.5pt;height:16.5pt" o:ole="">
            <v:imagedata r:id="rId1277" o:title=""/>
          </v:shape>
          <o:OLEObject Type="Embed" ProgID="Equation.DSMT4" ShapeID="_x0000_i1766" DrawAspect="Content" ObjectID="_1796840830" r:id="rId1278"/>
        </w:object>
      </w:r>
      <w:r w:rsidRPr="00330A7E">
        <w:rPr>
          <w:rFonts w:ascii="Times New Roman" w:hAnsi="Times New Roman" w:cs="Times New Roman"/>
          <w:color w:val="0000FF"/>
          <w:sz w:val="24"/>
          <w:szCs w:val="24"/>
          <w:lang w:val="nl-NL"/>
        </w:rPr>
        <w:t>.</w:t>
      </w:r>
      <w:r w:rsidRPr="00330A7E">
        <w:rPr>
          <w:rFonts w:ascii="Times New Roman" w:hAnsi="Times New Roman" w:cs="Times New Roman"/>
          <w:color w:val="0000FF"/>
          <w:sz w:val="24"/>
          <w:szCs w:val="24"/>
          <w:lang w:val="nl-NL"/>
        </w:rPr>
        <w:tab/>
      </w:r>
      <w:r w:rsidRPr="00330A7E">
        <w:rPr>
          <w:rFonts w:ascii="Times New Roman" w:hAnsi="Times New Roman" w:cs="Times New Roman"/>
          <w:b/>
          <w:color w:val="0000FF"/>
          <w:sz w:val="24"/>
          <w:szCs w:val="24"/>
          <w:lang w:val="nl-NL"/>
        </w:rPr>
        <w:t xml:space="preserve">B. </w:t>
      </w:r>
      <w:r w:rsidRPr="00330A7E">
        <w:rPr>
          <w:rFonts w:ascii="Times New Roman" w:hAnsi="Times New Roman" w:cs="Times New Roman"/>
          <w:position w:val="-10"/>
          <w:sz w:val="24"/>
          <w:szCs w:val="24"/>
        </w:rPr>
        <w:object w:dxaOrig="400" w:dyaOrig="320" w14:anchorId="1410BB39">
          <v:shape id="_x0000_i1767" type="#_x0000_t75" style="width:19.5pt;height:16.5pt" o:ole="">
            <v:imagedata r:id="rId1279" o:title=""/>
          </v:shape>
          <o:OLEObject Type="Embed" ProgID="Equation.DSMT4" ShapeID="_x0000_i1767" DrawAspect="Content" ObjectID="_1796840831" r:id="rId1280"/>
        </w:object>
      </w:r>
      <w:r w:rsidRPr="00330A7E">
        <w:rPr>
          <w:rFonts w:ascii="Times New Roman" w:hAnsi="Times New Roman" w:cs="Times New Roman"/>
          <w:color w:val="0000FF"/>
          <w:sz w:val="24"/>
          <w:szCs w:val="24"/>
          <w:lang w:val="nl-NL"/>
        </w:rPr>
        <w:t>.</w:t>
      </w:r>
      <w:r w:rsidRPr="00330A7E">
        <w:rPr>
          <w:rFonts w:ascii="Times New Roman" w:hAnsi="Times New Roman" w:cs="Times New Roman"/>
          <w:color w:val="0000FF"/>
          <w:sz w:val="24"/>
          <w:szCs w:val="24"/>
          <w:lang w:val="nl-NL"/>
        </w:rPr>
        <w:tab/>
      </w:r>
      <w:r w:rsidRPr="00330A7E">
        <w:rPr>
          <w:rFonts w:ascii="Times New Roman" w:hAnsi="Times New Roman" w:cs="Times New Roman"/>
          <w:b/>
          <w:color w:val="0000FF"/>
          <w:sz w:val="24"/>
          <w:szCs w:val="24"/>
          <w:lang w:val="nl-NL"/>
        </w:rPr>
        <w:t xml:space="preserve">C. </w:t>
      </w:r>
      <w:r w:rsidRPr="00330A7E">
        <w:rPr>
          <w:rFonts w:ascii="Times New Roman" w:hAnsi="Times New Roman" w:cs="Times New Roman"/>
          <w:position w:val="-10"/>
          <w:sz w:val="24"/>
          <w:szCs w:val="24"/>
        </w:rPr>
        <w:object w:dxaOrig="499" w:dyaOrig="320" w14:anchorId="60EB253D">
          <v:shape id="_x0000_i1768" type="#_x0000_t75" style="width:24.75pt;height:16.5pt" o:ole="">
            <v:imagedata r:id="rId1281" o:title=""/>
          </v:shape>
          <o:OLEObject Type="Embed" ProgID="Equation.DSMT4" ShapeID="_x0000_i1768" DrawAspect="Content" ObjectID="_1796840832" r:id="rId1282"/>
        </w:object>
      </w:r>
      <w:r w:rsidRPr="00330A7E">
        <w:rPr>
          <w:rFonts w:ascii="Times New Roman" w:hAnsi="Times New Roman" w:cs="Times New Roman"/>
          <w:color w:val="0000FF"/>
          <w:sz w:val="24"/>
          <w:szCs w:val="24"/>
          <w:lang w:val="nl-NL"/>
        </w:rPr>
        <w:t>.</w:t>
      </w:r>
      <w:r w:rsidRPr="00330A7E">
        <w:rPr>
          <w:rFonts w:ascii="Times New Roman" w:hAnsi="Times New Roman" w:cs="Times New Roman"/>
          <w:color w:val="0000FF"/>
          <w:sz w:val="24"/>
          <w:szCs w:val="24"/>
          <w:lang w:val="nl-NL"/>
        </w:rPr>
        <w:tab/>
      </w:r>
      <w:r w:rsidRPr="00330A7E">
        <w:rPr>
          <w:rFonts w:ascii="Times New Roman" w:hAnsi="Times New Roman" w:cs="Times New Roman"/>
          <w:b/>
          <w:color w:val="0000FF"/>
          <w:sz w:val="24"/>
          <w:szCs w:val="24"/>
          <w:lang w:val="nl-NL"/>
        </w:rPr>
        <w:t xml:space="preserve">D. </w:t>
      </w:r>
      <w:r w:rsidRPr="00330A7E">
        <w:rPr>
          <w:rFonts w:ascii="Times New Roman" w:hAnsi="Times New Roman" w:cs="Times New Roman"/>
          <w:position w:val="-10"/>
          <w:sz w:val="24"/>
          <w:szCs w:val="24"/>
        </w:rPr>
        <w:object w:dxaOrig="499" w:dyaOrig="320" w14:anchorId="38008375">
          <v:shape id="_x0000_i1769" type="#_x0000_t75" style="width:24.75pt;height:16.5pt" o:ole="">
            <v:imagedata r:id="rId1283" o:title=""/>
          </v:shape>
          <o:OLEObject Type="Embed" ProgID="Equation.DSMT4" ShapeID="_x0000_i1769" DrawAspect="Content" ObjectID="_1796840833" r:id="rId1284"/>
        </w:object>
      </w:r>
      <w:r w:rsidRPr="00330A7E">
        <w:rPr>
          <w:rFonts w:ascii="Times New Roman" w:hAnsi="Times New Roman" w:cs="Times New Roman"/>
          <w:color w:val="0000FF"/>
          <w:sz w:val="24"/>
          <w:szCs w:val="24"/>
          <w:lang w:val="nl-NL"/>
        </w:rPr>
        <w:t>.</w:t>
      </w:r>
    </w:p>
    <w:p w14:paraId="647BB008" w14:textId="77777777" w:rsidR="00ED397D" w:rsidRPr="00330A7E" w:rsidRDefault="00ED397D" w:rsidP="000E1E56">
      <w:pPr>
        <w:pStyle w:val="ListParagraph"/>
        <w:numPr>
          <w:ilvl w:val="0"/>
          <w:numId w:val="23"/>
        </w:numPr>
        <w:tabs>
          <w:tab w:val="left" w:pos="992"/>
        </w:tabs>
        <w:spacing w:before="120" w:line="276" w:lineRule="auto"/>
        <w:rPr>
          <w:rFonts w:ascii="Times New Roman" w:hAnsi="Times New Roman" w:cs="Times New Roman"/>
          <w:color w:val="000000" w:themeColor="text1"/>
          <w:sz w:val="24"/>
          <w:szCs w:val="24"/>
          <w:lang w:val="fr-FR"/>
        </w:rPr>
      </w:pPr>
      <w:r w:rsidRPr="00330A7E">
        <w:rPr>
          <w:rFonts w:ascii="Times New Roman" w:eastAsia="Times New Roman" w:hAnsi="Times New Roman" w:cs="Times New Roman"/>
          <w:color w:val="000000"/>
          <w:sz w:val="24"/>
          <w:szCs w:val="24"/>
        </w:rPr>
        <w:t>Biểu đồ sau biểu diễn tốc độ tăng trưởng GDP của Nhật Bản trong giai đoạn 1990 đến 2005. Hãy tìm khoảng biến thiên của mẫu số liệu đó.</w:t>
      </w:r>
    </w:p>
    <w:p w14:paraId="781D08BB" w14:textId="77777777" w:rsidR="00ED397D" w:rsidRPr="00330A7E" w:rsidRDefault="00ED397D" w:rsidP="00330A7E">
      <w:pPr>
        <w:spacing w:after="0"/>
        <w:ind w:left="992" w:hanging="992"/>
        <w:mirrorIndents/>
        <w:jc w:val="center"/>
        <w:rPr>
          <w:rFonts w:ascii="Times New Roman" w:eastAsia="Times New Roman" w:hAnsi="Times New Roman" w:cs="Times New Roman"/>
          <w:color w:val="000000"/>
          <w:sz w:val="24"/>
          <w:szCs w:val="24"/>
        </w:rPr>
      </w:pPr>
      <w:r w:rsidRPr="00330A7E">
        <w:rPr>
          <w:rFonts w:ascii="Times New Roman" w:eastAsia="Times New Roman" w:hAnsi="Times New Roman" w:cs="Times New Roman"/>
          <w:noProof/>
          <w:color w:val="000000"/>
          <w:sz w:val="24"/>
          <w:szCs w:val="24"/>
          <w:lang w:eastAsia="en-US"/>
        </w:rPr>
        <w:drawing>
          <wp:inline distT="0" distB="0" distL="0" distR="0" wp14:anchorId="4EC9A60F" wp14:editId="28F47740">
            <wp:extent cx="4733925" cy="2400300"/>
            <wp:effectExtent l="0" t="0" r="9525" b="0"/>
            <wp:docPr id="47" name="Picture 33" descr="15 Bài tập Các số liệu đặc trưng đo mức độ phân tán cho mẫu số liệu không ghép nhóm (có đáp án) | Cánh diều Trắc nghiệm Toá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5 Bài tập Các số liệu đặc trưng đo mức độ phân tán cho mẫu số liệu không ghép nhóm (có đáp án) | Cánh diều Trắc nghiệm Toán 10"/>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4733925" cy="2400300"/>
                    </a:xfrm>
                    <a:prstGeom prst="rect">
                      <a:avLst/>
                    </a:prstGeom>
                    <a:noFill/>
                    <a:ln>
                      <a:noFill/>
                    </a:ln>
                  </pic:spPr>
                </pic:pic>
              </a:graphicData>
            </a:graphic>
          </wp:inline>
        </w:drawing>
      </w:r>
    </w:p>
    <w:p w14:paraId="0CE4E85F" w14:textId="77777777" w:rsidR="00ED397D" w:rsidRPr="00330A7E" w:rsidRDefault="00ED397D" w:rsidP="00330A7E">
      <w:pPr>
        <w:tabs>
          <w:tab w:val="left" w:pos="5669"/>
          <w:tab w:val="left" w:pos="7937"/>
        </w:tabs>
        <w:spacing w:after="0"/>
        <w:ind w:left="992"/>
        <w:mirrorIndents/>
        <w:jc w:val="both"/>
        <w:rPr>
          <w:rFonts w:ascii="Times New Roman" w:eastAsia="Times New Roman" w:hAnsi="Times New Roman" w:cs="Times New Roman"/>
          <w:b/>
          <w:bCs/>
          <w:color w:val="0000FF"/>
          <w:sz w:val="24"/>
          <w:szCs w:val="24"/>
        </w:rPr>
      </w:pPr>
      <w:r w:rsidRPr="00330A7E">
        <w:rPr>
          <w:rFonts w:ascii="Times New Roman" w:eastAsia="Times New Roman" w:hAnsi="Times New Roman" w:cs="Times New Roman"/>
          <w:b/>
          <w:bCs/>
          <w:color w:val="0000FF"/>
          <w:sz w:val="24"/>
          <w:szCs w:val="24"/>
        </w:rPr>
        <w:tab/>
      </w:r>
    </w:p>
    <w:p w14:paraId="44B3307F" w14:textId="77777777" w:rsidR="00ED397D" w:rsidRPr="00330A7E" w:rsidRDefault="00ED397D" w:rsidP="00330A7E">
      <w:pPr>
        <w:tabs>
          <w:tab w:val="left" w:pos="993"/>
        </w:tabs>
        <w:spacing w:after="0"/>
        <w:ind w:left="992"/>
        <w:mirrorIndents/>
        <w:jc w:val="both"/>
        <w:rPr>
          <w:rFonts w:ascii="Times New Roman" w:eastAsia="Times New Roman" w:hAnsi="Times New Roman" w:cs="Times New Roman"/>
          <w:color w:val="000000"/>
          <w:sz w:val="24"/>
          <w:szCs w:val="24"/>
        </w:rPr>
      </w:pPr>
      <w:r w:rsidRPr="00330A7E">
        <w:rPr>
          <w:rFonts w:ascii="Times New Roman" w:eastAsia="Times New Roman" w:hAnsi="Times New Roman" w:cs="Times New Roman"/>
          <w:b/>
          <w:bCs/>
          <w:color w:val="0000FF"/>
          <w:sz w:val="24"/>
          <w:szCs w:val="24"/>
        </w:rPr>
        <w:tab/>
        <w:t xml:space="preserve">A. </w:t>
      </w:r>
      <w:r w:rsidRPr="00330A7E">
        <w:rPr>
          <w:rFonts w:ascii="Times New Roman" w:eastAsia="Times New Roman" w:hAnsi="Times New Roman" w:cs="Times New Roman"/>
          <w:color w:val="000000"/>
          <w:sz w:val="24"/>
          <w:szCs w:val="24"/>
        </w:rPr>
        <w:t>5,1</w:t>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b/>
          <w:bCs/>
          <w:color w:val="0000FF"/>
          <w:sz w:val="24"/>
          <w:szCs w:val="24"/>
        </w:rPr>
        <w:t xml:space="preserve">B. </w:t>
      </w:r>
      <w:r w:rsidRPr="00330A7E">
        <w:rPr>
          <w:rFonts w:ascii="Times New Roman" w:eastAsia="Times New Roman" w:hAnsi="Times New Roman" w:cs="Times New Roman"/>
          <w:color w:val="000000"/>
          <w:sz w:val="24"/>
          <w:szCs w:val="24"/>
        </w:rPr>
        <w:t>5,5</w:t>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b/>
          <w:bCs/>
          <w:color w:val="0000FF"/>
          <w:sz w:val="24"/>
          <w:szCs w:val="24"/>
        </w:rPr>
        <w:t xml:space="preserve">C. </w:t>
      </w:r>
      <w:r w:rsidRPr="00330A7E">
        <w:rPr>
          <w:rFonts w:ascii="Times New Roman" w:eastAsia="Times New Roman" w:hAnsi="Times New Roman" w:cs="Times New Roman"/>
          <w:color w:val="000000"/>
          <w:sz w:val="24"/>
          <w:szCs w:val="24"/>
        </w:rPr>
        <w:t>0,4</w:t>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b/>
          <w:bCs/>
          <w:color w:val="0000FF"/>
          <w:sz w:val="24"/>
          <w:szCs w:val="24"/>
        </w:rPr>
        <w:t xml:space="preserve">D. </w:t>
      </w:r>
      <w:r w:rsidRPr="00330A7E">
        <w:rPr>
          <w:rFonts w:ascii="Times New Roman" w:eastAsia="Times New Roman" w:hAnsi="Times New Roman" w:cs="Times New Roman"/>
          <w:color w:val="000000"/>
          <w:sz w:val="24"/>
          <w:szCs w:val="24"/>
        </w:rPr>
        <w:t>4,7.</w:t>
      </w:r>
    </w:p>
    <w:p w14:paraId="29584384" w14:textId="77777777" w:rsidR="00ED397D" w:rsidRPr="00330A7E" w:rsidRDefault="00ED397D" w:rsidP="000E1E56">
      <w:pPr>
        <w:pStyle w:val="ListParagraph"/>
        <w:numPr>
          <w:ilvl w:val="0"/>
          <w:numId w:val="23"/>
        </w:numPr>
        <w:tabs>
          <w:tab w:val="left" w:pos="992"/>
        </w:tabs>
        <w:spacing w:before="120" w:line="276" w:lineRule="auto"/>
        <w:rPr>
          <w:rFonts w:ascii="Times New Roman" w:hAnsi="Times New Roman" w:cs="Times New Roman"/>
          <w:sz w:val="24"/>
          <w:szCs w:val="24"/>
          <w:lang w:val="it-IT"/>
        </w:rPr>
      </w:pPr>
      <w:r w:rsidRPr="00330A7E">
        <w:rPr>
          <w:rFonts w:ascii="Times New Roman" w:eastAsia="Calibri" w:hAnsi="Times New Roman" w:cs="Times New Roman"/>
          <w:color w:val="000000"/>
          <w:sz w:val="24"/>
          <w:szCs w:val="24"/>
          <w:shd w:val="clear" w:color="auto" w:fill="FFFFFF"/>
        </w:rPr>
        <w:t>Nhiệt độ trung bình hàng tháng trong một năm được ghi lại trong bảng sau:</w:t>
      </w:r>
    </w:p>
    <w:p w14:paraId="3A22EE74" w14:textId="77777777" w:rsidR="00ED397D" w:rsidRPr="00330A7E" w:rsidRDefault="00ED397D" w:rsidP="00330A7E">
      <w:pPr>
        <w:spacing w:after="0"/>
        <w:ind w:left="992" w:hanging="992"/>
        <w:mirrorIndents/>
        <w:jc w:val="center"/>
        <w:rPr>
          <w:rFonts w:ascii="Times New Roman" w:eastAsia="Times New Roman" w:hAnsi="Times New Roman" w:cs="Times New Roman"/>
          <w:color w:val="000000"/>
          <w:sz w:val="24"/>
          <w:szCs w:val="24"/>
        </w:rPr>
      </w:pPr>
      <w:r w:rsidRPr="00330A7E">
        <w:rPr>
          <w:rFonts w:ascii="Times New Roman" w:eastAsia="Calibri" w:hAnsi="Times New Roman" w:cs="Times New Roman"/>
          <w:noProof/>
          <w:sz w:val="24"/>
          <w:szCs w:val="24"/>
          <w:lang w:eastAsia="en-US"/>
        </w:rPr>
        <w:drawing>
          <wp:inline distT="0" distB="0" distL="0" distR="0" wp14:anchorId="458F9802" wp14:editId="30C762B0">
            <wp:extent cx="3133725" cy="685800"/>
            <wp:effectExtent l="0" t="0" r="9525" b="0"/>
            <wp:docPr id="2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86">
                      <a:extLst>
                        <a:ext uri="{28A0092B-C50C-407E-A947-70E740481C1C}">
                          <a14:useLocalDpi xmlns:a14="http://schemas.microsoft.com/office/drawing/2010/main" val="0"/>
                        </a:ext>
                      </a:extLst>
                    </a:blip>
                    <a:srcRect/>
                    <a:stretch>
                      <a:fillRect/>
                    </a:stretch>
                  </pic:blipFill>
                  <pic:spPr bwMode="auto">
                    <a:xfrm>
                      <a:off x="0" y="0"/>
                      <a:ext cx="3133725" cy="685800"/>
                    </a:xfrm>
                    <a:prstGeom prst="rect">
                      <a:avLst/>
                    </a:prstGeom>
                    <a:noFill/>
                    <a:ln>
                      <a:noFill/>
                    </a:ln>
                  </pic:spPr>
                </pic:pic>
              </a:graphicData>
            </a:graphic>
          </wp:inline>
        </w:drawing>
      </w:r>
    </w:p>
    <w:p w14:paraId="6922A743" w14:textId="77777777" w:rsidR="00ED397D" w:rsidRPr="00330A7E" w:rsidRDefault="00ED397D" w:rsidP="00330A7E">
      <w:pPr>
        <w:spacing w:after="0"/>
        <w:ind w:left="992" w:hanging="2"/>
        <w:mirrorIndents/>
        <w:rPr>
          <w:rFonts w:ascii="Times New Roman" w:eastAsia="Times New Roman" w:hAnsi="Times New Roman" w:cs="Times New Roman"/>
          <w:color w:val="000000"/>
          <w:sz w:val="24"/>
          <w:szCs w:val="24"/>
        </w:rPr>
      </w:pPr>
      <w:r w:rsidRPr="00330A7E">
        <w:rPr>
          <w:rFonts w:ascii="Times New Roman" w:eastAsia="Times New Roman" w:hAnsi="Times New Roman" w:cs="Times New Roman"/>
          <w:color w:val="000000"/>
          <w:sz w:val="24"/>
          <w:szCs w:val="24"/>
        </w:rPr>
        <w:t>Tìm khoảng tứ phân vị của bảng số liệu trên.</w:t>
      </w:r>
    </w:p>
    <w:p w14:paraId="7177AE59" w14:textId="77777777" w:rsidR="00ED397D" w:rsidRPr="00330A7E" w:rsidRDefault="00ED397D" w:rsidP="00330A7E">
      <w:pPr>
        <w:spacing w:after="0"/>
        <w:ind w:left="992" w:firstLine="1"/>
        <w:mirrorIndents/>
        <w:jc w:val="both"/>
        <w:rPr>
          <w:rFonts w:ascii="Times New Roman" w:eastAsia="Times New Roman" w:hAnsi="Times New Roman" w:cs="Times New Roman"/>
          <w:color w:val="000000"/>
          <w:sz w:val="24"/>
          <w:szCs w:val="24"/>
        </w:rPr>
      </w:pPr>
      <w:r w:rsidRPr="00330A7E">
        <w:rPr>
          <w:rFonts w:ascii="Times New Roman" w:eastAsia="Times New Roman" w:hAnsi="Times New Roman" w:cs="Times New Roman"/>
          <w:b/>
          <w:bCs/>
          <w:color w:val="0000FF"/>
          <w:sz w:val="24"/>
          <w:szCs w:val="24"/>
        </w:rPr>
        <w:tab/>
        <w:t xml:space="preserve">    A. </w:t>
      </w:r>
      <w:r w:rsidRPr="00330A7E">
        <w:rPr>
          <w:rFonts w:ascii="Times New Roman" w:eastAsia="Times New Roman" w:hAnsi="Times New Roman" w:cs="Times New Roman"/>
          <w:color w:val="000000"/>
          <w:sz w:val="24"/>
          <w:szCs w:val="24"/>
        </w:rPr>
        <w:t>19,5</w:t>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b/>
          <w:bCs/>
          <w:color w:val="0000FF"/>
          <w:sz w:val="24"/>
          <w:szCs w:val="24"/>
        </w:rPr>
        <w:t xml:space="preserve">B. </w:t>
      </w:r>
      <w:r w:rsidRPr="00330A7E">
        <w:rPr>
          <w:rFonts w:ascii="Times New Roman" w:eastAsia="Times New Roman" w:hAnsi="Times New Roman" w:cs="Times New Roman"/>
          <w:color w:val="000000"/>
          <w:sz w:val="24"/>
          <w:szCs w:val="24"/>
        </w:rPr>
        <w:t>9,5</w:t>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b/>
          <w:bCs/>
          <w:color w:val="0000FF"/>
          <w:sz w:val="24"/>
          <w:szCs w:val="24"/>
        </w:rPr>
        <w:t xml:space="preserve">C. </w:t>
      </w:r>
      <w:r w:rsidRPr="00330A7E">
        <w:rPr>
          <w:rFonts w:ascii="Times New Roman" w:eastAsia="Times New Roman" w:hAnsi="Times New Roman" w:cs="Times New Roman"/>
          <w:color w:val="000000"/>
          <w:sz w:val="24"/>
          <w:szCs w:val="24"/>
        </w:rPr>
        <w:t>24,5</w:t>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b/>
          <w:bCs/>
          <w:color w:val="0000FF"/>
          <w:sz w:val="24"/>
          <w:szCs w:val="24"/>
        </w:rPr>
        <w:t xml:space="preserve">D. </w:t>
      </w:r>
      <w:r w:rsidRPr="00330A7E">
        <w:rPr>
          <w:rFonts w:ascii="Times New Roman" w:eastAsia="Times New Roman" w:hAnsi="Times New Roman" w:cs="Times New Roman"/>
          <w:color w:val="000000"/>
          <w:sz w:val="24"/>
          <w:szCs w:val="24"/>
        </w:rPr>
        <w:t>19.</w:t>
      </w:r>
    </w:p>
    <w:p w14:paraId="17687396" w14:textId="77777777" w:rsidR="00ED397D" w:rsidRPr="00330A7E" w:rsidRDefault="00ED397D" w:rsidP="000E1E56">
      <w:pPr>
        <w:pStyle w:val="ListParagraph"/>
        <w:numPr>
          <w:ilvl w:val="0"/>
          <w:numId w:val="23"/>
        </w:numPr>
        <w:tabs>
          <w:tab w:val="left" w:pos="992"/>
        </w:tabs>
        <w:spacing w:before="120" w:line="276" w:lineRule="auto"/>
        <w:rPr>
          <w:rFonts w:ascii="Times New Roman" w:hAnsi="Times New Roman" w:cs="Times New Roman"/>
          <w:color w:val="000000" w:themeColor="text1"/>
          <w:sz w:val="24"/>
          <w:szCs w:val="24"/>
          <w:lang w:val="it-IT"/>
        </w:rPr>
      </w:pPr>
      <w:r w:rsidRPr="00330A7E">
        <w:rPr>
          <w:rFonts w:ascii="Times New Roman" w:hAnsi="Times New Roman" w:cs="Times New Roman"/>
          <w:color w:val="000000" w:themeColor="text1"/>
          <w:sz w:val="24"/>
          <w:szCs w:val="24"/>
        </w:rPr>
        <w:t xml:space="preserve">Cho hàm số </w:t>
      </w:r>
      <w:r w:rsidRPr="00330A7E">
        <w:rPr>
          <w:rFonts w:ascii="Times New Roman" w:hAnsi="Times New Roman" w:cs="Times New Roman"/>
          <w:position w:val="-14"/>
          <w:sz w:val="24"/>
          <w:szCs w:val="24"/>
        </w:rPr>
        <w:object w:dxaOrig="579" w:dyaOrig="400" w14:anchorId="06BFE15F">
          <v:shape id="_x0000_i1770" type="#_x0000_t75" style="width:28.5pt;height:20.25pt;mso-wrap-distance-left:9pt;mso-wrap-distance-top:0;mso-wrap-distance-right:9pt;mso-wrap-distance-bottom:0;mso-position-horizontal:absolute;mso-position-horizontal-relative:text;mso-position-vertical:absolute;mso-position-vertical-relative:text" o:ole="">
            <v:imagedata r:id="rId1287" o:title=""/>
          </v:shape>
          <o:OLEObject Type="Embed" ProgID="Equation.DSMT4" ShapeID="_x0000_i1770" DrawAspect="Content" ObjectID="_1796840834" r:id="rId1288"/>
        </w:object>
      </w:r>
      <w:r w:rsidRPr="00330A7E">
        <w:rPr>
          <w:rFonts w:ascii="Times New Roman" w:hAnsi="Times New Roman" w:cs="Times New Roman"/>
          <w:color w:val="000000" w:themeColor="text1"/>
          <w:sz w:val="24"/>
          <w:szCs w:val="24"/>
        </w:rPr>
        <w:t xml:space="preserve"> liên tục trên </w:t>
      </w:r>
      <w:r w:rsidRPr="00330A7E">
        <w:rPr>
          <w:rFonts w:ascii="Times New Roman" w:hAnsi="Times New Roman" w:cs="Times New Roman"/>
          <w:position w:val="-4"/>
          <w:sz w:val="24"/>
          <w:szCs w:val="24"/>
        </w:rPr>
        <w:object w:dxaOrig="260" w:dyaOrig="260" w14:anchorId="0A35A007">
          <v:shape id="_x0000_i1771" type="#_x0000_t75" style="width:13.5pt;height:13.5pt;mso-wrap-distance-left:9pt;mso-wrap-distance-top:0;mso-wrap-distance-right:9pt;mso-wrap-distance-bottom:0;mso-position-horizontal:absolute;mso-position-horizontal-relative:text;mso-position-vertical:absolute;mso-position-vertical-relative:text" o:ole="">
            <v:imagedata r:id="rId1289" o:title=""/>
          </v:shape>
          <o:OLEObject Type="Embed" ProgID="Equation.DSMT4" ShapeID="_x0000_i1771" DrawAspect="Content" ObjectID="_1796840835" r:id="rId1290"/>
        </w:object>
      </w:r>
      <w:r w:rsidRPr="00330A7E">
        <w:rPr>
          <w:rFonts w:ascii="Times New Roman" w:hAnsi="Times New Roman" w:cs="Times New Roman"/>
          <w:color w:val="000000" w:themeColor="text1"/>
          <w:sz w:val="24"/>
          <w:szCs w:val="24"/>
        </w:rPr>
        <w:t xml:space="preserve">. Gọi </w:t>
      </w:r>
      <w:r w:rsidRPr="00330A7E">
        <w:rPr>
          <w:rFonts w:ascii="Times New Roman" w:hAnsi="Times New Roman" w:cs="Times New Roman"/>
          <w:position w:val="-6"/>
          <w:sz w:val="24"/>
          <w:szCs w:val="24"/>
        </w:rPr>
        <w:object w:dxaOrig="219" w:dyaOrig="279" w14:anchorId="4648EDF5">
          <v:shape id="_x0000_i1772" type="#_x0000_t75" style="width:10.5pt;height:13.5pt;mso-wrap-distance-left:9pt;mso-wrap-distance-top:0;mso-wrap-distance-right:9pt;mso-wrap-distance-bottom:0;mso-position-horizontal:absolute;mso-position-horizontal-relative:text;mso-position-vertical:absolute;mso-position-vertical-relative:text" o:ole="">
            <v:imagedata r:id="rId1291" o:title=""/>
          </v:shape>
          <o:OLEObject Type="Embed" ProgID="Equation.DSMT4" ShapeID="_x0000_i1772" DrawAspect="Content" ObjectID="_1796840836" r:id="rId1292"/>
        </w:object>
      </w:r>
      <w:r w:rsidRPr="00330A7E">
        <w:rPr>
          <w:rFonts w:ascii="Times New Roman" w:hAnsi="Times New Roman" w:cs="Times New Roman"/>
          <w:color w:val="000000" w:themeColor="text1"/>
          <w:sz w:val="24"/>
          <w:szCs w:val="24"/>
        </w:rPr>
        <w:t xml:space="preserve"> là diện tích hình phẳng giới hạn bởi các đường </w:t>
      </w:r>
      <w:r w:rsidRPr="00330A7E">
        <w:rPr>
          <w:rFonts w:ascii="Times New Roman" w:hAnsi="Times New Roman" w:cs="Times New Roman"/>
          <w:position w:val="-14"/>
          <w:sz w:val="24"/>
          <w:szCs w:val="24"/>
        </w:rPr>
        <w:object w:dxaOrig="2240" w:dyaOrig="400" w14:anchorId="76DD996E">
          <v:shape id="_x0000_i1773" type="#_x0000_t75" style="width:112.5pt;height:20.25pt;mso-wrap-distance-left:9pt;mso-wrap-distance-top:0;mso-wrap-distance-right:9pt;mso-wrap-distance-bottom:0;mso-position-horizontal:absolute;mso-position-horizontal-relative:text;mso-position-vertical:absolute;mso-position-vertical-relative:text" o:ole="">
            <v:imagedata r:id="rId1293" o:title=""/>
          </v:shape>
          <o:OLEObject Type="Embed" ProgID="Equation.DSMT4" ShapeID="_x0000_i1773" DrawAspect="Content" ObjectID="_1796840837" r:id="rId1294"/>
        </w:object>
      </w:r>
      <w:r w:rsidRPr="00330A7E">
        <w:rPr>
          <w:rFonts w:ascii="Times New Roman" w:hAnsi="Times New Roman" w:cs="Times New Roman"/>
          <w:color w:val="000000" w:themeColor="text1"/>
          <w:sz w:val="24"/>
          <w:szCs w:val="24"/>
        </w:rPr>
        <w:t xml:space="preserve"> và </w:t>
      </w:r>
      <w:r w:rsidRPr="00330A7E">
        <w:rPr>
          <w:rFonts w:ascii="Times New Roman" w:hAnsi="Times New Roman" w:cs="Times New Roman"/>
          <w:position w:val="-6"/>
          <w:sz w:val="24"/>
          <w:szCs w:val="24"/>
        </w:rPr>
        <w:object w:dxaOrig="559" w:dyaOrig="279" w14:anchorId="2E541177">
          <v:shape id="_x0000_i1774" type="#_x0000_t75" style="width:28.5pt;height:13.5pt;mso-wrap-distance-left:9pt;mso-wrap-distance-top:0;mso-wrap-distance-right:9pt;mso-wrap-distance-bottom:0;mso-position-horizontal:absolute;mso-position-horizontal-relative:text;mso-position-vertical:absolute;mso-position-vertical-relative:text" o:ole="">
            <v:imagedata r:id="rId1295" o:title=""/>
          </v:shape>
          <o:OLEObject Type="Embed" ProgID="Equation.DSMT4" ShapeID="_x0000_i1774" DrawAspect="Content" ObjectID="_1796840838" r:id="rId1296"/>
        </w:object>
      </w:r>
      <w:r w:rsidRPr="00330A7E">
        <w:rPr>
          <w:rFonts w:ascii="Times New Roman" w:hAnsi="Times New Roman" w:cs="Times New Roman"/>
          <w:color w:val="000000" w:themeColor="text1"/>
          <w:sz w:val="24"/>
          <w:szCs w:val="24"/>
        </w:rPr>
        <w:t xml:space="preserve"> (như hình vẽ bên). Mệnh đề nào dưới đây là đúng?</w:t>
      </w:r>
    </w:p>
    <w:p w14:paraId="1D2700A9" w14:textId="77777777" w:rsidR="00ED397D" w:rsidRPr="00330A7E" w:rsidRDefault="00ED397D" w:rsidP="00330A7E">
      <w:pPr>
        <w:pStyle w:val="ListParagraph"/>
        <w:spacing w:before="120" w:line="276" w:lineRule="auto"/>
        <w:ind w:left="992"/>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lastRenderedPageBreak/>
        <w:drawing>
          <wp:inline distT="0" distB="0" distL="0" distR="0" wp14:anchorId="6C21CB3B" wp14:editId="677E99B5">
            <wp:extent cx="1996440" cy="1363980"/>
            <wp:effectExtent l="0" t="0" r="3810" b="7620"/>
            <wp:docPr id="21" name="Picture 21" descr="C:\Users\SV\AppData\Local\Temp\geogeb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V\AppData\Local\Temp\geogebra.png"/>
                    <pic:cNvPicPr>
                      <a:picLocks noChangeAspect="1" noChangeArrowheads="1"/>
                    </pic:cNvPicPr>
                  </pic:nvPicPr>
                  <pic:blipFill dpi="0">
                    <a:blip r:embed="rId1297"/>
                    <a:srcRect/>
                    <a:stretch>
                      <a:fillRect/>
                    </a:stretch>
                  </pic:blipFill>
                  <pic:spPr bwMode="auto">
                    <a:xfrm>
                      <a:off x="0" y="0"/>
                      <a:ext cx="1996440" cy="1363980"/>
                    </a:xfrm>
                    <a:prstGeom prst="rect">
                      <a:avLst/>
                    </a:prstGeom>
                    <a:noFill/>
                    <a:ln>
                      <a:noFill/>
                    </a:ln>
                  </pic:spPr>
                </pic:pic>
              </a:graphicData>
            </a:graphic>
          </wp:inline>
        </w:drawing>
      </w:r>
    </w:p>
    <w:p w14:paraId="7C510B96"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color w:val="000000" w:themeColor="text1"/>
          <w:position w:val="-34"/>
          <w:sz w:val="24"/>
          <w:szCs w:val="24"/>
        </w:rPr>
        <w:object w:dxaOrig="2680" w:dyaOrig="820" w14:anchorId="6A2EC97C">
          <v:shape id="_x0000_i1775" type="#_x0000_t75" style="width:134.25pt;height:40.5pt;mso-wrap-distance-left:9pt;mso-wrap-distance-top:0;mso-wrap-distance-right:9pt;mso-wrap-distance-bottom:0;mso-position-horizontal:absolute;mso-position-horizontal-relative:text;mso-position-vertical:absolute;mso-position-vertical-relative:text" o:ole="">
            <v:imagedata r:id="rId1298" o:title=""/>
          </v:shape>
          <o:OLEObject Type="Embed" ProgID="Equation.DSMT4" ShapeID="_x0000_i1775" DrawAspect="Content" ObjectID="_1796840839" r:id="rId1299"/>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color w:val="000000" w:themeColor="text1"/>
          <w:position w:val="-34"/>
          <w:sz w:val="24"/>
          <w:szCs w:val="24"/>
        </w:rPr>
        <w:object w:dxaOrig="2540" w:dyaOrig="820" w14:anchorId="1FF49049">
          <v:shape id="_x0000_i1776" type="#_x0000_t75" style="width:127.5pt;height:40.5pt;mso-wrap-distance-left:9pt;mso-wrap-distance-top:0;mso-wrap-distance-right:9pt;mso-wrap-distance-bottom:0;mso-position-horizontal:absolute;mso-position-horizontal-relative:text;mso-position-vertical:absolute;mso-position-vertical-relative:text" o:ole="">
            <v:imagedata r:id="rId1300" o:title=""/>
          </v:shape>
          <o:OLEObject Type="Embed" ProgID="Equation.DSMT4" ShapeID="_x0000_i1776" DrawAspect="Content" ObjectID="_1796840840" r:id="rId1301"/>
        </w:object>
      </w:r>
      <w:r w:rsidRPr="00330A7E">
        <w:rPr>
          <w:rFonts w:ascii="Times New Roman" w:hAnsi="Times New Roman" w:cs="Times New Roman"/>
          <w:color w:val="000000" w:themeColor="text1"/>
          <w:sz w:val="24"/>
          <w:szCs w:val="24"/>
        </w:rPr>
        <w:t>.</w:t>
      </w:r>
    </w:p>
    <w:p w14:paraId="4C368289"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b/>
          <w:color w:val="0000FF"/>
          <w:sz w:val="24"/>
          <w:szCs w:val="24"/>
        </w:rPr>
        <w:t xml:space="preserve">C. </w:t>
      </w:r>
      <w:r w:rsidRPr="00330A7E">
        <w:rPr>
          <w:rFonts w:ascii="Times New Roman" w:hAnsi="Times New Roman" w:cs="Times New Roman"/>
          <w:color w:val="000000" w:themeColor="text1"/>
          <w:position w:val="-34"/>
          <w:sz w:val="24"/>
          <w:szCs w:val="24"/>
        </w:rPr>
        <w:object w:dxaOrig="2540" w:dyaOrig="820" w14:anchorId="04500C20">
          <v:shape id="_x0000_i1777" type="#_x0000_t75" style="width:127.5pt;height:40.5pt;mso-wrap-distance-left:9pt;mso-wrap-distance-top:0;mso-wrap-distance-right:9pt;mso-wrap-distance-bottom:0;mso-position-horizontal:absolute;mso-position-horizontal-relative:text;mso-position-vertical:absolute;mso-position-vertical-relative:text" o:ole="">
            <v:imagedata r:id="rId1302" o:title=""/>
          </v:shape>
          <o:OLEObject Type="Embed" ProgID="Equation.DSMT4" ShapeID="_x0000_i1777" DrawAspect="Content" ObjectID="_1796840841" r:id="rId1303"/>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color w:val="000000" w:themeColor="text1"/>
          <w:position w:val="-34"/>
          <w:sz w:val="24"/>
          <w:szCs w:val="24"/>
        </w:rPr>
        <w:object w:dxaOrig="2680" w:dyaOrig="820" w14:anchorId="0DEDE5AB">
          <v:shape id="_x0000_i1778" type="#_x0000_t75" style="width:134.25pt;height:40.5pt;mso-wrap-distance-left:9pt;mso-wrap-distance-top:0;mso-wrap-distance-right:9pt;mso-wrap-distance-bottom:0;mso-position-horizontal:absolute;mso-position-horizontal-relative:text;mso-position-vertical:absolute;mso-position-vertical-relative:text" o:ole="">
            <v:imagedata r:id="rId1304" o:title=""/>
          </v:shape>
          <o:OLEObject Type="Embed" ProgID="Equation.DSMT4" ShapeID="_x0000_i1778" DrawAspect="Content" ObjectID="_1796840842" r:id="rId1305"/>
        </w:object>
      </w:r>
      <w:r w:rsidRPr="00330A7E">
        <w:rPr>
          <w:rFonts w:ascii="Times New Roman" w:hAnsi="Times New Roman" w:cs="Times New Roman"/>
          <w:color w:val="000000" w:themeColor="text1"/>
          <w:sz w:val="24"/>
          <w:szCs w:val="24"/>
        </w:rPr>
        <w:t>.</w:t>
      </w:r>
    </w:p>
    <w:p w14:paraId="623AA426" w14:textId="77777777" w:rsidR="00ED397D" w:rsidRPr="00330A7E" w:rsidRDefault="00ED397D" w:rsidP="000E1E56">
      <w:pPr>
        <w:pStyle w:val="ListParagraph"/>
        <w:numPr>
          <w:ilvl w:val="0"/>
          <w:numId w:val="23"/>
        </w:numPr>
        <w:tabs>
          <w:tab w:val="left" w:pos="992"/>
        </w:tabs>
        <w:spacing w:before="120" w:line="276" w:lineRule="auto"/>
        <w:rPr>
          <w:rFonts w:ascii="Times New Roman" w:hAnsi="Times New Roman" w:cs="Times New Roman"/>
          <w:sz w:val="24"/>
          <w:szCs w:val="24"/>
          <w:lang w:val="it-IT"/>
        </w:rPr>
      </w:pPr>
      <w:r w:rsidRPr="00330A7E">
        <w:rPr>
          <w:rFonts w:ascii="Times New Roman" w:eastAsia="Calibri" w:hAnsi="Times New Roman" w:cs="Times New Roman"/>
          <w:sz w:val="24"/>
          <w:szCs w:val="24"/>
          <w:lang w:eastAsia="vi-VN"/>
        </w:rPr>
        <w:t>Đo chiều cao (tính bằng</w:t>
      </w:r>
      <w:r w:rsidRPr="00330A7E">
        <w:rPr>
          <w:rFonts w:ascii="Times New Roman" w:eastAsia="Times New Roman" w:hAnsi="Times New Roman" w:cs="Times New Roman"/>
          <w:position w:val="-6"/>
          <w:sz w:val="24"/>
          <w:szCs w:val="24"/>
          <w:lang w:eastAsia="vi-VN"/>
        </w:rPr>
        <w:object w:dxaOrig="360" w:dyaOrig="225" w14:anchorId="7A9093E1">
          <v:shape id="_x0000_i1779" type="#_x0000_t75" style="width:17.25pt;height:12pt" o:ole="">
            <v:imagedata r:id="rId1306" o:title=""/>
          </v:shape>
          <o:OLEObject Type="Embed" ProgID="Equation.DSMT4" ShapeID="_x0000_i1779" DrawAspect="Content" ObjectID="_1796840843" r:id="rId1307"/>
        </w:object>
      </w:r>
      <w:r w:rsidRPr="00330A7E">
        <w:rPr>
          <w:rFonts w:ascii="Times New Roman" w:eastAsia="Calibri" w:hAnsi="Times New Roman" w:cs="Times New Roman"/>
          <w:sz w:val="24"/>
          <w:szCs w:val="24"/>
          <w:lang w:eastAsia="vi-VN"/>
        </w:rPr>
        <w:t xml:space="preserve">) của </w:t>
      </w:r>
      <w:r w:rsidRPr="00330A7E">
        <w:rPr>
          <w:rFonts w:ascii="Times New Roman" w:eastAsia="Times New Roman" w:hAnsi="Times New Roman" w:cs="Times New Roman"/>
          <w:position w:val="-6"/>
          <w:sz w:val="24"/>
          <w:szCs w:val="24"/>
          <w:lang w:eastAsia="vi-VN"/>
        </w:rPr>
        <w:object w:dxaOrig="405" w:dyaOrig="285" w14:anchorId="178618E0">
          <v:shape id="_x0000_i1780" type="#_x0000_t75" style="width:21pt;height:13.5pt" o:ole="">
            <v:imagedata r:id="rId1308" o:title=""/>
          </v:shape>
          <o:OLEObject Type="Embed" ProgID="Equation.DSMT4" ShapeID="_x0000_i1780" DrawAspect="Content" ObjectID="_1796840844" r:id="rId1309"/>
        </w:object>
      </w:r>
      <w:r w:rsidRPr="00330A7E">
        <w:rPr>
          <w:rFonts w:ascii="Times New Roman" w:eastAsia="Calibri" w:hAnsi="Times New Roman" w:cs="Times New Roman"/>
          <w:sz w:val="24"/>
          <w:szCs w:val="24"/>
          <w:lang w:eastAsia="vi-VN"/>
        </w:rPr>
        <w:t xml:space="preserve"> học sinh trong một trường THPT ta thu được kết quả như sau:</w:t>
      </w:r>
    </w:p>
    <w:p w14:paraId="7EB83299" w14:textId="77777777" w:rsidR="00ED397D" w:rsidRPr="00330A7E" w:rsidRDefault="00ED397D" w:rsidP="00330A7E">
      <w:pPr>
        <w:ind w:left="992" w:hanging="812"/>
        <w:mirrorIndents/>
        <w:jc w:val="center"/>
        <w:rPr>
          <w:rFonts w:ascii="Times New Roman" w:eastAsia="Calibri" w:hAnsi="Times New Roman" w:cs="Times New Roman"/>
          <w:sz w:val="24"/>
          <w:szCs w:val="24"/>
          <w:lang w:eastAsia="vi-VN"/>
        </w:rPr>
      </w:pPr>
      <w:r w:rsidRPr="00330A7E">
        <w:rPr>
          <w:rFonts w:ascii="Times New Roman" w:eastAsia="Calibri" w:hAnsi="Times New Roman" w:cs="Times New Roman"/>
          <w:noProof/>
          <w:sz w:val="24"/>
          <w:szCs w:val="24"/>
          <w:lang w:eastAsia="en-US"/>
        </w:rPr>
        <w:drawing>
          <wp:inline distT="0" distB="0" distL="0" distR="0" wp14:anchorId="7EDB9795" wp14:editId="49531F5F">
            <wp:extent cx="5715000" cy="476250"/>
            <wp:effectExtent l="0" t="0" r="0" b="0"/>
            <wp:docPr id="21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10">
                      <a:extLst>
                        <a:ext uri="{28A0092B-C50C-407E-A947-70E740481C1C}">
                          <a14:useLocalDpi xmlns:a14="http://schemas.microsoft.com/office/drawing/2010/main" val="0"/>
                        </a:ext>
                      </a:extLst>
                    </a:blip>
                    <a:srcRect/>
                    <a:stretch>
                      <a:fillRect/>
                    </a:stretch>
                  </pic:blipFill>
                  <pic:spPr bwMode="auto">
                    <a:xfrm>
                      <a:off x="0" y="0"/>
                      <a:ext cx="5715000" cy="476250"/>
                    </a:xfrm>
                    <a:prstGeom prst="rect">
                      <a:avLst/>
                    </a:prstGeom>
                    <a:noFill/>
                    <a:ln>
                      <a:noFill/>
                    </a:ln>
                  </pic:spPr>
                </pic:pic>
              </a:graphicData>
            </a:graphic>
          </wp:inline>
        </w:drawing>
      </w:r>
    </w:p>
    <w:p w14:paraId="7B7A0DE4" w14:textId="77777777" w:rsidR="00ED397D" w:rsidRPr="00330A7E" w:rsidRDefault="00ED397D" w:rsidP="00330A7E">
      <w:pPr>
        <w:ind w:left="992" w:hanging="2"/>
        <w:mirrorIndents/>
        <w:rPr>
          <w:rFonts w:ascii="Times New Roman" w:eastAsia="Calibri" w:hAnsi="Times New Roman" w:cs="Times New Roman"/>
          <w:b/>
          <w:color w:val="0000FF"/>
          <w:position w:val="-24"/>
          <w:sz w:val="24"/>
          <w:szCs w:val="24"/>
          <w:lang w:eastAsia="vi-VN"/>
        </w:rPr>
      </w:pPr>
      <w:r w:rsidRPr="00330A7E">
        <w:rPr>
          <w:rFonts w:ascii="Times New Roman" w:eastAsia="Calibri" w:hAnsi="Times New Roman" w:cs="Times New Roman"/>
          <w:position w:val="-24"/>
          <w:sz w:val="24"/>
          <w:szCs w:val="24"/>
          <w:lang w:eastAsia="vi-VN"/>
        </w:rPr>
        <w:t>Độ lệch chuẩn của mẫu số liệu trên là</w:t>
      </w:r>
    </w:p>
    <w:p w14:paraId="1473DCD7" w14:textId="77777777" w:rsidR="00ED397D" w:rsidRPr="00330A7E" w:rsidRDefault="00ED397D" w:rsidP="00330A7E">
      <w:pPr>
        <w:tabs>
          <w:tab w:val="left" w:pos="993"/>
          <w:tab w:val="left" w:pos="3544"/>
          <w:tab w:val="left" w:pos="5670"/>
        </w:tabs>
        <w:spacing w:after="0"/>
        <w:ind w:left="992"/>
        <w:contextualSpacing/>
        <w:mirrorIndents/>
        <w:jc w:val="both"/>
        <w:rPr>
          <w:rFonts w:ascii="Times New Roman" w:eastAsia="Times New Roman" w:hAnsi="Times New Roman" w:cs="Times New Roman"/>
          <w:b/>
          <w:bCs/>
          <w:color w:val="0000FF"/>
          <w:sz w:val="24"/>
          <w:szCs w:val="24"/>
          <w:lang w:val="vi-VN"/>
        </w:rPr>
      </w:pPr>
      <w:r w:rsidRPr="00330A7E">
        <w:rPr>
          <w:rFonts w:ascii="Times New Roman" w:eastAsia="Times New Roman" w:hAnsi="Times New Roman" w:cs="Times New Roman"/>
          <w:b/>
          <w:bCs/>
          <w:color w:val="0000FF"/>
          <w:sz w:val="24"/>
          <w:szCs w:val="24"/>
          <w:lang w:val="vi-VN"/>
        </w:rPr>
        <w:tab/>
        <w:t xml:space="preserve">A. </w:t>
      </w:r>
      <w:r w:rsidRPr="00330A7E">
        <w:rPr>
          <w:rFonts w:ascii="Times New Roman" w:eastAsia="Arial" w:hAnsi="Times New Roman" w:cs="Times New Roman"/>
          <w:position w:val="-12"/>
          <w:sz w:val="24"/>
          <w:szCs w:val="24"/>
        </w:rPr>
        <w:object w:dxaOrig="1050" w:dyaOrig="390" w14:anchorId="0E74FFDA">
          <v:shape id="_x0000_i1781" type="#_x0000_t75" style="width:51.75pt;height:20.25pt" o:ole="">
            <v:imagedata r:id="rId1311" o:title=""/>
          </v:shape>
          <o:OLEObject Type="Embed" ProgID="Equation.DSMT4" ShapeID="_x0000_i1781" DrawAspect="Content" ObjectID="_1796840845" r:id="rId1312"/>
        </w:object>
      </w:r>
      <w:r w:rsidRPr="00330A7E">
        <w:rPr>
          <w:rFonts w:ascii="Times New Roman" w:eastAsia="Times New Roman" w:hAnsi="Times New Roman" w:cs="Times New Roman"/>
          <w:b/>
          <w:color w:val="0000FF"/>
          <w:sz w:val="24"/>
          <w:szCs w:val="24"/>
          <w:lang w:val="vi-VN"/>
        </w:rPr>
        <w:tab/>
        <w:t xml:space="preserve">B. </w:t>
      </w:r>
      <w:r w:rsidRPr="00330A7E">
        <w:rPr>
          <w:rFonts w:ascii="Times New Roman" w:eastAsia="Arial" w:hAnsi="Times New Roman" w:cs="Times New Roman"/>
          <w:position w:val="-12"/>
          <w:sz w:val="24"/>
          <w:szCs w:val="24"/>
        </w:rPr>
        <w:object w:dxaOrig="1050" w:dyaOrig="390" w14:anchorId="398803B2">
          <v:shape id="_x0000_i1782" type="#_x0000_t75" style="width:51.75pt;height:20.25pt" o:ole="">
            <v:imagedata r:id="rId1313" o:title=""/>
          </v:shape>
          <o:OLEObject Type="Embed" ProgID="Equation.DSMT4" ShapeID="_x0000_i1782" DrawAspect="Content" ObjectID="_1796840846" r:id="rId1314"/>
        </w:object>
      </w:r>
      <w:r w:rsidRPr="00330A7E">
        <w:rPr>
          <w:rFonts w:ascii="Times New Roman" w:eastAsia="Times New Roman" w:hAnsi="Times New Roman" w:cs="Times New Roman"/>
          <w:b/>
          <w:color w:val="000000"/>
          <w:sz w:val="24"/>
          <w:szCs w:val="24"/>
          <w:lang w:val="vi-VN"/>
        </w:rPr>
        <w:t>.</w:t>
      </w:r>
      <w:r w:rsidRPr="00330A7E">
        <w:rPr>
          <w:rFonts w:ascii="Times New Roman" w:eastAsia="Times New Roman" w:hAnsi="Times New Roman" w:cs="Times New Roman"/>
          <w:b/>
          <w:bCs/>
          <w:color w:val="0000FF"/>
          <w:sz w:val="24"/>
          <w:szCs w:val="24"/>
          <w:lang w:val="vi-VN"/>
        </w:rPr>
        <w:tab/>
      </w:r>
      <w:r w:rsidRPr="00330A7E">
        <w:rPr>
          <w:rFonts w:ascii="Times New Roman" w:eastAsia="Times New Roman" w:hAnsi="Times New Roman" w:cs="Times New Roman"/>
          <w:b/>
          <w:bCs/>
          <w:color w:val="0000FF"/>
          <w:sz w:val="24"/>
          <w:szCs w:val="24"/>
          <w:lang w:val="vi-VN"/>
        </w:rPr>
        <w:tab/>
      </w:r>
      <w:r w:rsidRPr="00330A7E">
        <w:rPr>
          <w:rFonts w:ascii="Times New Roman" w:eastAsia="Times New Roman" w:hAnsi="Times New Roman" w:cs="Times New Roman"/>
          <w:b/>
          <w:bCs/>
          <w:color w:val="0000FF"/>
          <w:sz w:val="24"/>
          <w:szCs w:val="24"/>
          <w:lang w:val="vi-VN"/>
        </w:rPr>
        <w:tab/>
        <w:t xml:space="preserve">C. </w:t>
      </w:r>
      <w:r w:rsidRPr="00330A7E">
        <w:rPr>
          <w:rFonts w:ascii="Times New Roman" w:eastAsia="Arial" w:hAnsi="Times New Roman" w:cs="Times New Roman"/>
          <w:position w:val="-12"/>
          <w:sz w:val="24"/>
          <w:szCs w:val="24"/>
        </w:rPr>
        <w:object w:dxaOrig="825" w:dyaOrig="360" w14:anchorId="320291AA">
          <v:shape id="_x0000_i1783" type="#_x0000_t75" style="width:41.25pt;height:17.25pt" o:ole="">
            <v:imagedata r:id="rId1315" o:title=""/>
          </v:shape>
          <o:OLEObject Type="Embed" ProgID="Equation.DSMT4" ShapeID="_x0000_i1783" DrawAspect="Content" ObjectID="_1796840847" r:id="rId1316"/>
        </w:object>
      </w:r>
      <w:r w:rsidRPr="00330A7E">
        <w:rPr>
          <w:rFonts w:ascii="Times New Roman" w:eastAsia="Times New Roman" w:hAnsi="Times New Roman" w:cs="Times New Roman"/>
          <w:b/>
          <w:color w:val="0000FF"/>
          <w:sz w:val="24"/>
          <w:szCs w:val="24"/>
        </w:rPr>
        <w:tab/>
      </w:r>
      <w:r w:rsidRPr="00330A7E">
        <w:rPr>
          <w:rFonts w:ascii="Times New Roman" w:eastAsia="Times New Roman" w:hAnsi="Times New Roman" w:cs="Times New Roman"/>
          <w:b/>
          <w:color w:val="0000FF"/>
          <w:sz w:val="24"/>
          <w:szCs w:val="24"/>
        </w:rPr>
        <w:tab/>
        <w:t xml:space="preserve">D. </w:t>
      </w:r>
      <w:r w:rsidRPr="00330A7E">
        <w:rPr>
          <w:rFonts w:ascii="Times New Roman" w:eastAsia="Arial" w:hAnsi="Times New Roman" w:cs="Times New Roman"/>
          <w:position w:val="-12"/>
          <w:sz w:val="24"/>
          <w:szCs w:val="24"/>
        </w:rPr>
        <w:object w:dxaOrig="960" w:dyaOrig="360" w14:anchorId="279B03F8">
          <v:shape id="_x0000_i1784" type="#_x0000_t75" style="width:48pt;height:17.25pt" o:ole="">
            <v:imagedata r:id="rId1317" o:title=""/>
          </v:shape>
          <o:OLEObject Type="Embed" ProgID="Equation.DSMT4" ShapeID="_x0000_i1784" DrawAspect="Content" ObjectID="_1796840848" r:id="rId1318"/>
        </w:object>
      </w:r>
    </w:p>
    <w:p w14:paraId="3BEBE512" w14:textId="77777777" w:rsidR="00ED397D" w:rsidRPr="00330A7E" w:rsidRDefault="00ED397D" w:rsidP="000E1E56">
      <w:pPr>
        <w:pStyle w:val="ListParagraph"/>
        <w:numPr>
          <w:ilvl w:val="0"/>
          <w:numId w:val="23"/>
        </w:numPr>
        <w:tabs>
          <w:tab w:val="left" w:pos="992"/>
        </w:tabs>
        <w:spacing w:before="120" w:line="276" w:lineRule="auto"/>
        <w:rPr>
          <w:rFonts w:ascii="Times New Roman" w:hAnsi="Times New Roman" w:cs="Times New Roman"/>
          <w:sz w:val="24"/>
          <w:szCs w:val="24"/>
        </w:rPr>
      </w:pPr>
      <w:r w:rsidRPr="00330A7E">
        <w:rPr>
          <w:rFonts w:ascii="Times New Roman" w:eastAsia="Calibri" w:hAnsi="Times New Roman" w:cs="Times New Roman"/>
          <w:bCs/>
          <w:sz w:val="24"/>
          <w:szCs w:val="24"/>
        </w:rPr>
        <w:t>Mức cường độ âm</w:t>
      </w:r>
      <w:r w:rsidRPr="00330A7E">
        <w:rPr>
          <w:rFonts w:ascii="Times New Roman" w:eastAsia="Calibri" w:hAnsi="Times New Roman" w:cs="Times New Roman"/>
          <w:b/>
          <w:bCs/>
          <w:sz w:val="24"/>
          <w:szCs w:val="24"/>
        </w:rPr>
        <w:t xml:space="preserve"> </w:t>
      </w:r>
      <w:r w:rsidRPr="00330A7E">
        <w:rPr>
          <w:rFonts w:ascii="Times New Roman" w:hAnsi="Times New Roman" w:cs="Times New Roman"/>
          <w:position w:val="-4"/>
          <w:sz w:val="24"/>
          <w:szCs w:val="24"/>
        </w:rPr>
        <w:object w:dxaOrig="220" w:dyaOrig="260" w14:anchorId="00F41970">
          <v:shape id="_x0000_i1785" type="#_x0000_t75" style="width:10.5pt;height:13.5pt" o:ole="">
            <v:imagedata r:id="rId1319" o:title=""/>
          </v:shape>
          <o:OLEObject Type="Embed" ProgID="Equation.DSMT4" ShapeID="_x0000_i1785" DrawAspect="Content" ObjectID="_1796840849" r:id="rId1320"/>
        </w:object>
      </w:r>
      <w:r w:rsidRPr="00330A7E">
        <w:rPr>
          <w:rFonts w:ascii="Times New Roman" w:eastAsia="Calibri" w:hAnsi="Times New Roman" w:cs="Times New Roman"/>
          <w:bCs/>
          <w:sz w:val="24"/>
          <w:szCs w:val="24"/>
        </w:rPr>
        <w:t xml:space="preserve">( đơn vị dB) được tính bởi công thức </w:t>
      </w:r>
      <w:r w:rsidRPr="00330A7E">
        <w:rPr>
          <w:rFonts w:ascii="Times New Roman" w:hAnsi="Times New Roman" w:cs="Times New Roman"/>
          <w:position w:val="-24"/>
          <w:sz w:val="24"/>
          <w:szCs w:val="24"/>
        </w:rPr>
        <w:object w:dxaOrig="1540" w:dyaOrig="620" w14:anchorId="2F809715">
          <v:shape id="_x0000_i1786" type="#_x0000_t75" style="width:76.5pt;height:31.5pt" o:ole="">
            <v:imagedata r:id="rId1321" o:title=""/>
          </v:shape>
          <o:OLEObject Type="Embed" ProgID="Equation.DSMT4" ShapeID="_x0000_i1786" DrawAspect="Content" ObjectID="_1796840850" r:id="rId1322"/>
        </w:object>
      </w:r>
      <w:r w:rsidRPr="00330A7E">
        <w:rPr>
          <w:rFonts w:ascii="Times New Roman" w:eastAsia="Calibri" w:hAnsi="Times New Roman" w:cs="Times New Roman"/>
          <w:bCs/>
          <w:sz w:val="24"/>
          <w:szCs w:val="24"/>
        </w:rPr>
        <w:t xml:space="preserve">, trong đó </w:t>
      </w:r>
      <w:r w:rsidRPr="00330A7E">
        <w:rPr>
          <w:rFonts w:ascii="Times New Roman" w:hAnsi="Times New Roman" w:cs="Times New Roman"/>
          <w:position w:val="-4"/>
          <w:sz w:val="24"/>
          <w:szCs w:val="24"/>
        </w:rPr>
        <w:object w:dxaOrig="200" w:dyaOrig="260" w14:anchorId="7330DFB6">
          <v:shape id="_x0000_i1787" type="#_x0000_t75" style="width:10.5pt;height:13.5pt" o:ole="">
            <v:imagedata r:id="rId1323" o:title=""/>
          </v:shape>
          <o:OLEObject Type="Embed" ProgID="Equation.DSMT4" ShapeID="_x0000_i1787" DrawAspect="Content" ObjectID="_1796840851" r:id="rId1324"/>
        </w:object>
      </w:r>
      <w:r w:rsidRPr="00330A7E">
        <w:rPr>
          <w:rFonts w:ascii="Times New Roman" w:eastAsia="Calibri" w:hAnsi="Times New Roman" w:cs="Times New Roman"/>
          <w:bCs/>
          <w:sz w:val="24"/>
          <w:szCs w:val="24"/>
        </w:rPr>
        <w:t xml:space="preserve">( đơn vị: </w:t>
      </w:r>
      <w:r w:rsidRPr="00330A7E">
        <w:rPr>
          <w:rFonts w:ascii="Times New Roman" w:hAnsi="Times New Roman" w:cs="Times New Roman"/>
          <w:position w:val="-6"/>
          <w:sz w:val="24"/>
          <w:szCs w:val="24"/>
        </w:rPr>
        <w:object w:dxaOrig="720" w:dyaOrig="320" w14:anchorId="350341B7">
          <v:shape id="_x0000_i1788" type="#_x0000_t75" style="width:36pt;height:16.5pt" o:ole="">
            <v:imagedata r:id="rId1325" o:title=""/>
          </v:shape>
          <o:OLEObject Type="Embed" ProgID="Equation.DSMT4" ShapeID="_x0000_i1788" DrawAspect="Content" ObjectID="_1796840852" r:id="rId1326"/>
        </w:object>
      </w:r>
      <w:r w:rsidRPr="00330A7E">
        <w:rPr>
          <w:rFonts w:ascii="Times New Roman" w:eastAsia="Calibri" w:hAnsi="Times New Roman" w:cs="Times New Roman"/>
          <w:bCs/>
          <w:sz w:val="24"/>
          <w:szCs w:val="24"/>
        </w:rPr>
        <w:t>) là cường độ của âm (</w:t>
      </w:r>
      <w:r w:rsidRPr="00330A7E">
        <w:rPr>
          <w:rFonts w:ascii="Times New Roman" w:eastAsia="Calibri" w:hAnsi="Times New Roman" w:cs="Times New Roman"/>
          <w:bCs/>
          <w:i/>
          <w:sz w:val="24"/>
          <w:szCs w:val="24"/>
        </w:rPr>
        <w:t>Nguồn: R. Larson and</w:t>
      </w:r>
      <w:r w:rsidRPr="00330A7E">
        <w:rPr>
          <w:rFonts w:ascii="Times New Roman" w:eastAsia="Calibri" w:hAnsi="Times New Roman" w:cs="Times New Roman"/>
          <w:bCs/>
          <w:i/>
          <w:sz w:val="24"/>
          <w:szCs w:val="24"/>
        </w:rPr>
        <w:tab/>
        <w:t>B.Edwards, Calculus 10e Cengage</w:t>
      </w:r>
      <w:r w:rsidRPr="00330A7E">
        <w:rPr>
          <w:rFonts w:ascii="Times New Roman" w:eastAsia="Calibri" w:hAnsi="Times New Roman" w:cs="Times New Roman"/>
          <w:bCs/>
          <w:sz w:val="24"/>
          <w:szCs w:val="24"/>
        </w:rPr>
        <w:t xml:space="preserve">). Một người đứng giữa hai loa </w:t>
      </w:r>
      <w:r w:rsidRPr="00330A7E">
        <w:rPr>
          <w:rFonts w:ascii="Times New Roman" w:eastAsia="Calibri" w:hAnsi="Times New Roman" w:cs="Times New Roman"/>
          <w:bCs/>
          <w:i/>
          <w:sz w:val="24"/>
          <w:szCs w:val="24"/>
        </w:rPr>
        <w:t>A</w:t>
      </w:r>
      <w:r w:rsidRPr="00330A7E">
        <w:rPr>
          <w:rFonts w:ascii="Times New Roman" w:eastAsia="Calibri" w:hAnsi="Times New Roman" w:cs="Times New Roman"/>
          <w:bCs/>
          <w:sz w:val="24"/>
          <w:szCs w:val="24"/>
        </w:rPr>
        <w:t xml:space="preserve"> và </w:t>
      </w:r>
      <w:r w:rsidRPr="00330A7E">
        <w:rPr>
          <w:rFonts w:ascii="Times New Roman" w:eastAsia="Calibri" w:hAnsi="Times New Roman" w:cs="Times New Roman"/>
          <w:bCs/>
          <w:i/>
          <w:sz w:val="24"/>
          <w:szCs w:val="24"/>
        </w:rPr>
        <w:t>B</w:t>
      </w:r>
      <w:r w:rsidRPr="00330A7E">
        <w:rPr>
          <w:rFonts w:ascii="Times New Roman" w:eastAsia="Calibri" w:hAnsi="Times New Roman" w:cs="Times New Roman"/>
          <w:bCs/>
          <w:sz w:val="24"/>
          <w:szCs w:val="24"/>
        </w:rPr>
        <w:t>.</w:t>
      </w:r>
      <w:r w:rsidRPr="00330A7E">
        <w:rPr>
          <w:rFonts w:ascii="Times New Roman" w:eastAsia="Calibri" w:hAnsi="Times New Roman" w:cs="Times New Roman"/>
          <w:b/>
          <w:bCs/>
          <w:color w:val="0000FF"/>
          <w:sz w:val="24"/>
          <w:szCs w:val="24"/>
        </w:rPr>
        <w:t xml:space="preserve"> </w:t>
      </w:r>
      <w:r w:rsidRPr="00330A7E">
        <w:rPr>
          <w:rFonts w:ascii="Times New Roman" w:eastAsia="Calibri" w:hAnsi="Times New Roman" w:cs="Times New Roman"/>
          <w:bCs/>
          <w:sz w:val="24"/>
          <w:szCs w:val="24"/>
        </w:rPr>
        <w:t xml:space="preserve">Khi loa </w:t>
      </w:r>
      <w:r w:rsidRPr="00330A7E">
        <w:rPr>
          <w:rFonts w:ascii="Times New Roman" w:eastAsia="Calibri" w:hAnsi="Times New Roman" w:cs="Times New Roman"/>
          <w:bCs/>
          <w:i/>
          <w:sz w:val="24"/>
          <w:szCs w:val="24"/>
        </w:rPr>
        <w:t>A</w:t>
      </w:r>
      <w:r w:rsidRPr="00330A7E">
        <w:rPr>
          <w:rFonts w:ascii="Times New Roman" w:eastAsia="Calibri" w:hAnsi="Times New Roman" w:cs="Times New Roman"/>
          <w:bCs/>
          <w:sz w:val="24"/>
          <w:szCs w:val="24"/>
        </w:rPr>
        <w:t xml:space="preserve"> bật thì người đó nghe được âm có mức cường độ 80 dB. Khi loa </w:t>
      </w:r>
      <w:r w:rsidRPr="00330A7E">
        <w:rPr>
          <w:rFonts w:ascii="Times New Roman" w:eastAsia="Calibri" w:hAnsi="Times New Roman" w:cs="Times New Roman"/>
          <w:bCs/>
          <w:i/>
          <w:sz w:val="24"/>
          <w:szCs w:val="24"/>
        </w:rPr>
        <w:t>B</w:t>
      </w:r>
      <w:r w:rsidRPr="00330A7E">
        <w:rPr>
          <w:rFonts w:ascii="Times New Roman" w:eastAsia="Calibri" w:hAnsi="Times New Roman" w:cs="Times New Roman"/>
          <w:bCs/>
          <w:sz w:val="24"/>
          <w:szCs w:val="24"/>
        </w:rPr>
        <w:t xml:space="preserve"> bật thì nghe được âm có mức cường độ 90 </w:t>
      </w:r>
      <w:r w:rsidRPr="00330A7E">
        <w:rPr>
          <w:rFonts w:ascii="Times New Roman" w:eastAsia="Calibri" w:hAnsi="Times New Roman" w:cs="Times New Roman"/>
          <w:b/>
          <w:bCs/>
          <w:sz w:val="24"/>
          <w:szCs w:val="24"/>
        </w:rPr>
        <w:t>dB.</w:t>
      </w:r>
      <w:r w:rsidRPr="00330A7E">
        <w:rPr>
          <w:rFonts w:ascii="Times New Roman" w:eastAsia="Calibri" w:hAnsi="Times New Roman" w:cs="Times New Roman"/>
          <w:bCs/>
          <w:sz w:val="24"/>
          <w:szCs w:val="24"/>
        </w:rPr>
        <w:t xml:space="preserve"> Nếu bật cả hai loa thì cường độ âm tác động vào tai người bằng tổng cường độ âm của hai loa đó</w:t>
      </w:r>
      <w:r w:rsidRPr="00330A7E">
        <w:rPr>
          <w:rFonts w:ascii="Times New Roman" w:hAnsi="Times New Roman" w:cs="Times New Roman"/>
          <w:sz w:val="24"/>
          <w:szCs w:val="24"/>
        </w:rPr>
        <w:t xml:space="preserve">. Khi </w:t>
      </w:r>
      <w:r w:rsidRPr="00330A7E">
        <w:rPr>
          <w:rFonts w:ascii="Times New Roman" w:eastAsia="Calibri" w:hAnsi="Times New Roman" w:cs="Times New Roman"/>
          <w:bCs/>
          <w:sz w:val="24"/>
          <w:szCs w:val="24"/>
        </w:rPr>
        <w:t>bật cả hai loa thì người đó nghe được âm có mức cường độ là</w:t>
      </w:r>
    </w:p>
    <w:p w14:paraId="63BFA985"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it-IT"/>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6"/>
          <w:sz w:val="24"/>
          <w:szCs w:val="24"/>
        </w:rPr>
        <w:object w:dxaOrig="440" w:dyaOrig="279" w14:anchorId="58FCDDA0">
          <v:shape id="_x0000_i1789" type="#_x0000_t75" style="width:21.75pt;height:14.25pt" o:ole="">
            <v:imagedata r:id="rId1327" o:title=""/>
          </v:shape>
          <o:OLEObject Type="Embed" ProgID="Equation.DSMT4" ShapeID="_x0000_i1789" DrawAspect="Content" ObjectID="_1796840853" r:id="rId132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6"/>
          <w:sz w:val="24"/>
          <w:szCs w:val="24"/>
        </w:rPr>
        <w:object w:dxaOrig="320" w:dyaOrig="279" w14:anchorId="77CF1C49">
          <v:shape id="_x0000_i1790" type="#_x0000_t75" style="width:15.75pt;height:14.25pt" o:ole="">
            <v:imagedata r:id="rId1329" o:title=""/>
          </v:shape>
          <o:OLEObject Type="Embed" ProgID="Equation.DSMT4" ShapeID="_x0000_i1790" DrawAspect="Content" ObjectID="_1796840854" r:id="rId1330"/>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8"/>
          <w:sz w:val="24"/>
          <w:szCs w:val="24"/>
        </w:rPr>
        <w:object w:dxaOrig="520" w:dyaOrig="300" w14:anchorId="5F7D2291">
          <v:shape id="_x0000_i1791" type="#_x0000_t75" style="width:25.5pt;height:15pt" o:ole="">
            <v:imagedata r:id="rId1331" o:title=""/>
          </v:shape>
          <o:OLEObject Type="Embed" ProgID="Equation.DSMT4" ShapeID="_x0000_i1791" DrawAspect="Content" ObjectID="_1796840855" r:id="rId1332"/>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 xml:space="preserve">. </w:t>
      </w:r>
      <w:r w:rsidRPr="00330A7E">
        <w:rPr>
          <w:rFonts w:ascii="Times New Roman" w:hAnsi="Times New Roman" w:cs="Times New Roman"/>
          <w:position w:val="-8"/>
          <w:sz w:val="24"/>
          <w:szCs w:val="24"/>
        </w:rPr>
        <w:object w:dxaOrig="540" w:dyaOrig="300" w14:anchorId="5EA3ECDD">
          <v:shape id="_x0000_i1792" type="#_x0000_t75" style="width:27pt;height:15pt" o:ole="">
            <v:imagedata r:id="rId1333" o:title=""/>
          </v:shape>
          <o:OLEObject Type="Embed" ProgID="Equation.DSMT4" ShapeID="_x0000_i1792" DrawAspect="Content" ObjectID="_1796840856" r:id="rId1334"/>
        </w:object>
      </w:r>
      <w:r w:rsidRPr="00330A7E">
        <w:rPr>
          <w:rFonts w:ascii="Times New Roman" w:hAnsi="Times New Roman" w:cs="Times New Roman"/>
          <w:sz w:val="24"/>
          <w:szCs w:val="24"/>
          <w:lang w:val="it-IT"/>
        </w:rPr>
        <w:t>.</w:t>
      </w:r>
    </w:p>
    <w:p w14:paraId="4AD7462E" w14:textId="77777777" w:rsidR="00ED397D" w:rsidRPr="00330A7E" w:rsidRDefault="00ED397D" w:rsidP="00330A7E">
      <w:pPr>
        <w:spacing w:before="120" w:after="240"/>
        <w:ind w:left="992" w:hanging="992"/>
        <w:rPr>
          <w:rFonts w:ascii="Times New Roman" w:hAnsi="Times New Roman" w:cs="Times New Roman"/>
          <w:sz w:val="24"/>
          <w:szCs w:val="24"/>
          <w:lang w:val="it-IT"/>
        </w:rPr>
      </w:pPr>
      <w:r w:rsidRPr="00330A7E">
        <w:rPr>
          <w:rFonts w:ascii="Times New Roman" w:hAnsi="Times New Roman" w:cs="Times New Roman"/>
          <w:b/>
          <w:bCs/>
          <w:color w:val="0033CC"/>
          <w:sz w:val="24"/>
          <w:szCs w:val="24"/>
          <w:lang w:val="it-IT"/>
        </w:rPr>
        <w:t>PHẦN II. Câu trắc nghiệm đúng sai.</w:t>
      </w:r>
      <w:r w:rsidRPr="00330A7E">
        <w:rPr>
          <w:rFonts w:ascii="Times New Roman" w:hAnsi="Times New Roman" w:cs="Times New Roman"/>
          <w:color w:val="0033CC"/>
          <w:sz w:val="24"/>
          <w:szCs w:val="24"/>
          <w:lang w:val="it-IT"/>
        </w:rPr>
        <w:t xml:space="preserve"> </w:t>
      </w:r>
      <w:r w:rsidRPr="00330A7E">
        <w:rPr>
          <w:rFonts w:ascii="Times New Roman" w:hAnsi="Times New Roman" w:cs="Times New Roman"/>
          <w:sz w:val="24"/>
          <w:szCs w:val="24"/>
          <w:lang w:val="it-IT"/>
        </w:rPr>
        <w:t xml:space="preserve">Thí sinh trả lời từ câu 1 đến câu 4. Trong mỗi </w:t>
      </w:r>
      <w:r w:rsidRPr="00330A7E">
        <w:rPr>
          <w:rFonts w:ascii="Times New Roman" w:hAnsi="Times New Roman" w:cs="Times New Roman"/>
          <w:b/>
          <w:bCs/>
          <w:sz w:val="24"/>
          <w:szCs w:val="24"/>
          <w:lang w:val="it-IT"/>
        </w:rPr>
        <w:t>ý a), b), c), d)</w:t>
      </w:r>
      <w:r w:rsidRPr="00330A7E">
        <w:rPr>
          <w:rFonts w:ascii="Times New Roman" w:hAnsi="Times New Roman" w:cs="Times New Roman"/>
          <w:sz w:val="24"/>
          <w:szCs w:val="24"/>
          <w:lang w:val="it-IT"/>
        </w:rPr>
        <w:t xml:space="preserve"> ở mỗi câu, thí sinh chọn đúng hoặc sai.</w:t>
      </w:r>
    </w:p>
    <w:p w14:paraId="3FAC3E02" w14:textId="77777777" w:rsidR="00ED397D" w:rsidRPr="00330A7E" w:rsidRDefault="00ED397D" w:rsidP="000E1E56">
      <w:pPr>
        <w:pStyle w:val="ListParagraph"/>
        <w:numPr>
          <w:ilvl w:val="0"/>
          <w:numId w:val="5"/>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w:t>
      </w:r>
      <w:r w:rsidRPr="00330A7E">
        <w:rPr>
          <w:rFonts w:ascii="Times New Roman" w:hAnsi="Times New Roman" w:cs="Times New Roman"/>
          <w:position w:val="-10"/>
          <w:sz w:val="24"/>
          <w:szCs w:val="24"/>
        </w:rPr>
        <w:object w:dxaOrig="580" w:dyaOrig="320" w14:anchorId="51C2D278">
          <v:shape id="_x0000_i1793" type="#_x0000_t75" style="width:29.25pt;height:15.75pt" o:ole="">
            <v:imagedata r:id="rId1335" o:title=""/>
          </v:shape>
          <o:OLEObject Type="Embed" ProgID="Equation.DSMT4" ShapeID="_x0000_i1793" DrawAspect="Content" ObjectID="_1796840857" r:id="rId1336"/>
        </w:object>
      </w:r>
      <w:r w:rsidRPr="00330A7E">
        <w:rPr>
          <w:rFonts w:ascii="Times New Roman" w:hAnsi="Times New Roman" w:cs="Times New Roman"/>
          <w:sz w:val="24"/>
          <w:szCs w:val="24"/>
        </w:rPr>
        <w:t xml:space="preserve">, cho đường thẳng </w:t>
      </w:r>
      <w:r w:rsidRPr="00330A7E">
        <w:rPr>
          <w:rFonts w:ascii="Times New Roman" w:hAnsi="Times New Roman" w:cs="Times New Roman"/>
          <w:position w:val="-24"/>
          <w:sz w:val="24"/>
          <w:szCs w:val="24"/>
        </w:rPr>
        <w:object w:dxaOrig="2720" w:dyaOrig="620" w14:anchorId="3A112CEC">
          <v:shape id="_x0000_i1794" type="#_x0000_t75" style="width:136.5pt;height:31.5pt" o:ole="">
            <v:imagedata r:id="rId1337" o:title=""/>
          </v:shape>
          <o:OLEObject Type="Embed" ProgID="Equation.DSMT4" ShapeID="_x0000_i1794" DrawAspect="Content" ObjectID="_1796840858" r:id="rId1338"/>
        </w:object>
      </w:r>
      <w:r w:rsidRPr="00330A7E">
        <w:rPr>
          <w:rFonts w:ascii="Times New Roman" w:hAnsi="Times New Roman" w:cs="Times New Roman"/>
          <w:sz w:val="24"/>
          <w:szCs w:val="24"/>
        </w:rPr>
        <w:t xml:space="preserve"> và mặt phẳng </w:t>
      </w:r>
      <w:r w:rsidRPr="00330A7E">
        <w:rPr>
          <w:rFonts w:ascii="Times New Roman" w:hAnsi="Times New Roman" w:cs="Times New Roman"/>
          <w:position w:val="-14"/>
          <w:sz w:val="24"/>
          <w:szCs w:val="24"/>
        </w:rPr>
        <w:object w:dxaOrig="2260" w:dyaOrig="400" w14:anchorId="3FF51FB8">
          <v:shape id="_x0000_i1795" type="#_x0000_t75" style="width:112.5pt;height:20.25pt" o:ole="">
            <v:imagedata r:id="rId1339" o:title=""/>
          </v:shape>
          <o:OLEObject Type="Embed" ProgID="Equation.DSMT4" ShapeID="_x0000_i1795" DrawAspect="Content" ObjectID="_1796840859" r:id="rId1340"/>
        </w:object>
      </w:r>
      <w:r w:rsidRPr="00330A7E">
        <w:rPr>
          <w:rFonts w:ascii="Times New Roman" w:hAnsi="Times New Roman" w:cs="Times New Roman"/>
          <w:sz w:val="24"/>
          <w:szCs w:val="24"/>
        </w:rPr>
        <w:t xml:space="preserve">. Xét các vectơ </w:t>
      </w:r>
      <w:bookmarkStart w:id="3" w:name="_Hlk166825349"/>
      <w:r w:rsidRPr="00330A7E">
        <w:rPr>
          <w:rFonts w:ascii="Times New Roman" w:hAnsi="Times New Roman" w:cs="Times New Roman"/>
          <w:position w:val="-14"/>
          <w:sz w:val="24"/>
          <w:szCs w:val="24"/>
        </w:rPr>
        <w:object w:dxaOrig="1240" w:dyaOrig="420" w14:anchorId="39CEA259">
          <v:shape id="_x0000_i1796" type="#_x0000_t75" style="width:62.25pt;height:21pt" o:ole="">
            <v:imagedata r:id="rId1341" o:title=""/>
          </v:shape>
          <o:OLEObject Type="Embed" ProgID="Equation.DSMT4" ShapeID="_x0000_i1796" DrawAspect="Content" ObjectID="_1796840860" r:id="rId1342"/>
        </w:object>
      </w:r>
      <w:bookmarkEnd w:id="3"/>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1260" w:dyaOrig="420" w14:anchorId="4736F544">
          <v:shape id="_x0000_i1797" type="#_x0000_t75" style="width:62.25pt;height:21pt" o:ole="">
            <v:imagedata r:id="rId1343" o:title=""/>
          </v:shape>
          <o:OLEObject Type="Embed" ProgID="Equation.DSMT4" ShapeID="_x0000_i1797" DrawAspect="Content" ObjectID="_1796840861" r:id="rId1344"/>
        </w:object>
      </w:r>
      <w:r w:rsidRPr="00330A7E">
        <w:rPr>
          <w:rFonts w:ascii="Times New Roman" w:hAnsi="Times New Roman" w:cs="Times New Roman"/>
          <w:sz w:val="24"/>
          <w:szCs w:val="24"/>
        </w:rPr>
        <w:t>.</w:t>
      </w:r>
    </w:p>
    <w:p w14:paraId="4DD3B0C3" w14:textId="77777777" w:rsidR="00ED397D" w:rsidRPr="00330A7E" w:rsidRDefault="00ED397D" w:rsidP="00330A7E">
      <w:pPr>
        <w:spacing w:after="240"/>
        <w:ind w:firstLine="993"/>
        <w:jc w:val="both"/>
        <w:rPr>
          <w:rFonts w:ascii="Times New Roman" w:hAnsi="Times New Roman" w:cs="Times New Roman"/>
          <w:sz w:val="24"/>
          <w:szCs w:val="24"/>
        </w:rPr>
      </w:pPr>
      <w:r w:rsidRPr="00330A7E">
        <w:rPr>
          <w:rFonts w:ascii="Times New Roman" w:hAnsi="Times New Roman" w:cs="Times New Roman"/>
          <w:b/>
          <w:sz w:val="24"/>
          <w:szCs w:val="24"/>
        </w:rPr>
        <w:t>a)</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200" w:dyaOrig="340" w14:anchorId="226C0FBE">
          <v:shape id="_x0000_i1798" type="#_x0000_t75" style="width:10.5pt;height:17.25pt" o:ole="">
            <v:imagedata r:id="rId1345" o:title=""/>
          </v:shape>
          <o:OLEObject Type="Embed" ProgID="Equation.DSMT4" ShapeID="_x0000_i1798" DrawAspect="Content" ObjectID="_1796840862" r:id="rId1346"/>
        </w:object>
      </w:r>
      <w:r w:rsidRPr="00330A7E">
        <w:rPr>
          <w:rFonts w:ascii="Times New Roman" w:hAnsi="Times New Roman" w:cs="Times New Roman"/>
          <w:sz w:val="24"/>
          <w:szCs w:val="24"/>
        </w:rPr>
        <w:t xml:space="preserve"> là một vectơ chỉ phương của đường thẳng </w:t>
      </w:r>
      <w:r w:rsidRPr="00330A7E">
        <w:rPr>
          <w:rFonts w:ascii="Times New Roman" w:hAnsi="Times New Roman" w:cs="Times New Roman"/>
          <w:position w:val="-4"/>
          <w:sz w:val="24"/>
          <w:szCs w:val="24"/>
        </w:rPr>
        <w:object w:dxaOrig="220" w:dyaOrig="260" w14:anchorId="26A49DED">
          <v:shape id="_x0000_i1799" type="#_x0000_t75" style="width:10.5pt;height:12.75pt" o:ole="">
            <v:imagedata r:id="rId1347" o:title=""/>
          </v:shape>
          <o:OLEObject Type="Embed" ProgID="Equation.DSMT4" ShapeID="_x0000_i1799" DrawAspect="Content" ObjectID="_1796840863" r:id="rId1348"/>
        </w:object>
      </w:r>
      <w:r w:rsidRPr="00330A7E">
        <w:rPr>
          <w:rFonts w:ascii="Times New Roman" w:hAnsi="Times New Roman" w:cs="Times New Roman"/>
          <w:sz w:val="24"/>
          <w:szCs w:val="24"/>
        </w:rPr>
        <w:t>.</w:t>
      </w:r>
    </w:p>
    <w:p w14:paraId="4D31011B" w14:textId="77777777" w:rsidR="00ED397D" w:rsidRPr="00330A7E" w:rsidRDefault="00ED397D" w:rsidP="00330A7E">
      <w:pPr>
        <w:spacing w:after="240"/>
        <w:ind w:firstLine="993"/>
        <w:jc w:val="both"/>
        <w:rPr>
          <w:rFonts w:ascii="Times New Roman" w:hAnsi="Times New Roman" w:cs="Times New Roman"/>
          <w:sz w:val="24"/>
          <w:szCs w:val="24"/>
        </w:rPr>
      </w:pP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200" w:dyaOrig="340" w14:anchorId="144B65E4">
          <v:shape id="_x0000_i1800" type="#_x0000_t75" style="width:10.5pt;height:17.25pt" o:ole="">
            <v:imagedata r:id="rId1349" o:title=""/>
          </v:shape>
          <o:OLEObject Type="Embed" ProgID="Equation.DSMT4" ShapeID="_x0000_i1800" DrawAspect="Content" ObjectID="_1796840864" r:id="rId1350"/>
        </w:object>
      </w:r>
      <w:r w:rsidRPr="00330A7E">
        <w:rPr>
          <w:rFonts w:ascii="Times New Roman" w:hAnsi="Times New Roman" w:cs="Times New Roman"/>
          <w:sz w:val="24"/>
          <w:szCs w:val="24"/>
        </w:rPr>
        <w:t xml:space="preserve"> là một vectơ pháp tuyến của mặt phẳng </w:t>
      </w:r>
      <w:r w:rsidRPr="00330A7E">
        <w:rPr>
          <w:rFonts w:ascii="Times New Roman" w:hAnsi="Times New Roman" w:cs="Times New Roman"/>
          <w:position w:val="-14"/>
          <w:sz w:val="24"/>
          <w:szCs w:val="24"/>
        </w:rPr>
        <w:object w:dxaOrig="420" w:dyaOrig="400" w14:anchorId="2B9098AC">
          <v:shape id="_x0000_i1801" type="#_x0000_t75" style="width:21pt;height:20.25pt" o:ole="">
            <v:imagedata r:id="rId1351" o:title=""/>
          </v:shape>
          <o:OLEObject Type="Embed" ProgID="Equation.DSMT4" ShapeID="_x0000_i1801" DrawAspect="Content" ObjectID="_1796840865" r:id="rId1352"/>
        </w:object>
      </w:r>
      <w:r w:rsidRPr="00330A7E">
        <w:rPr>
          <w:rFonts w:ascii="Times New Roman" w:hAnsi="Times New Roman" w:cs="Times New Roman"/>
          <w:sz w:val="24"/>
          <w:szCs w:val="24"/>
        </w:rPr>
        <w:t>.</w:t>
      </w:r>
    </w:p>
    <w:p w14:paraId="6C044199" w14:textId="77777777" w:rsidR="00ED397D" w:rsidRPr="00330A7E" w:rsidRDefault="00ED397D" w:rsidP="00330A7E">
      <w:pPr>
        <w:spacing w:after="240"/>
        <w:ind w:firstLine="993"/>
        <w:jc w:val="both"/>
        <w:rPr>
          <w:rFonts w:ascii="Times New Roman" w:hAnsi="Times New Roman" w:cs="Times New Roman"/>
          <w:sz w:val="24"/>
          <w:szCs w:val="24"/>
        </w:rPr>
      </w:pP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1579" w:dyaOrig="620" w14:anchorId="653DC4D7">
          <v:shape id="_x0000_i1802" type="#_x0000_t75" style="width:78.75pt;height:31.5pt" o:ole="">
            <v:imagedata r:id="rId1353" o:title=""/>
          </v:shape>
          <o:OLEObject Type="Embed" ProgID="Equation.DSMT4" ShapeID="_x0000_i1802" DrawAspect="Content" ObjectID="_1796840866" r:id="rId1354"/>
        </w:object>
      </w:r>
      <w:r w:rsidRPr="00330A7E">
        <w:rPr>
          <w:rFonts w:ascii="Times New Roman" w:hAnsi="Times New Roman" w:cs="Times New Roman"/>
          <w:sz w:val="24"/>
          <w:szCs w:val="24"/>
        </w:rPr>
        <w:t>.</w:t>
      </w:r>
    </w:p>
    <w:p w14:paraId="7A556DC9" w14:textId="77777777" w:rsidR="00ED397D" w:rsidRPr="00330A7E" w:rsidRDefault="00ED397D" w:rsidP="00330A7E">
      <w:pPr>
        <w:spacing w:after="240"/>
        <w:ind w:left="993"/>
        <w:jc w:val="both"/>
        <w:rPr>
          <w:rFonts w:ascii="Times New Roman" w:hAnsi="Times New Roman" w:cs="Times New Roman"/>
          <w:sz w:val="24"/>
          <w:szCs w:val="24"/>
        </w:rPr>
      </w:pP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Góc giữa đường thẳng </w:t>
      </w:r>
      <w:r w:rsidRPr="00330A7E">
        <w:rPr>
          <w:rFonts w:ascii="Times New Roman" w:hAnsi="Times New Roman" w:cs="Times New Roman"/>
          <w:position w:val="-4"/>
          <w:sz w:val="24"/>
          <w:szCs w:val="24"/>
        </w:rPr>
        <w:object w:dxaOrig="220" w:dyaOrig="260" w14:anchorId="0DB55B74">
          <v:shape id="_x0000_i1803" type="#_x0000_t75" style="width:10.5pt;height:12.75pt" o:ole="">
            <v:imagedata r:id="rId1355" o:title=""/>
          </v:shape>
          <o:OLEObject Type="Embed" ProgID="Equation.DSMT4" ShapeID="_x0000_i1803" DrawAspect="Content" ObjectID="_1796840867" r:id="rId1356"/>
        </w:object>
      </w:r>
      <w:r w:rsidRPr="00330A7E">
        <w:rPr>
          <w:rFonts w:ascii="Times New Roman" w:hAnsi="Times New Roman" w:cs="Times New Roman"/>
          <w:sz w:val="24"/>
          <w:szCs w:val="24"/>
        </w:rPr>
        <w:t xml:space="preserve"> và mặt phẳng </w:t>
      </w:r>
      <w:r w:rsidRPr="00330A7E">
        <w:rPr>
          <w:rFonts w:ascii="Times New Roman" w:hAnsi="Times New Roman" w:cs="Times New Roman"/>
          <w:position w:val="-14"/>
          <w:sz w:val="24"/>
          <w:szCs w:val="24"/>
        </w:rPr>
        <w:object w:dxaOrig="420" w:dyaOrig="400" w14:anchorId="01822179">
          <v:shape id="_x0000_i1804" type="#_x0000_t75" style="width:21pt;height:20.25pt" o:ole="">
            <v:imagedata r:id="rId1357" o:title=""/>
          </v:shape>
          <o:OLEObject Type="Embed" ProgID="Equation.DSMT4" ShapeID="_x0000_i1804" DrawAspect="Content" ObjectID="_1796840868" r:id="rId1358"/>
        </w:object>
      </w:r>
      <w:r w:rsidRPr="00330A7E">
        <w:rPr>
          <w:rFonts w:ascii="Times New Roman" w:hAnsi="Times New Roman" w:cs="Times New Roman"/>
          <w:sz w:val="24"/>
          <w:szCs w:val="24"/>
        </w:rPr>
        <w:t xml:space="preserve"> bằng khoảng </w:t>
      </w:r>
      <w:r w:rsidRPr="00330A7E">
        <w:rPr>
          <w:rFonts w:ascii="Times New Roman" w:hAnsi="Times New Roman" w:cs="Times New Roman"/>
          <w:position w:val="-6"/>
          <w:sz w:val="24"/>
          <w:szCs w:val="24"/>
        </w:rPr>
        <w:object w:dxaOrig="400" w:dyaOrig="279" w14:anchorId="784AD880">
          <v:shape id="_x0000_i1805" type="#_x0000_t75" style="width:20.25pt;height:13.5pt" o:ole="">
            <v:imagedata r:id="rId1359" o:title=""/>
          </v:shape>
          <o:OLEObject Type="Embed" ProgID="Equation.DSMT4" ShapeID="_x0000_i1805" DrawAspect="Content" ObjectID="_1796840869" r:id="rId1360"/>
        </w:object>
      </w:r>
      <w:r w:rsidRPr="00330A7E">
        <w:rPr>
          <w:rFonts w:ascii="Times New Roman" w:hAnsi="Times New Roman" w:cs="Times New Roman"/>
          <w:sz w:val="24"/>
          <w:szCs w:val="24"/>
        </w:rPr>
        <w:t xml:space="preserve"> (làm tròn đến hàng đơn vị của độ).</w:t>
      </w:r>
    </w:p>
    <w:p w14:paraId="3A61A4BE" w14:textId="77777777" w:rsidR="00ED397D" w:rsidRPr="00330A7E" w:rsidRDefault="00ED397D" w:rsidP="000E1E56">
      <w:pPr>
        <w:pStyle w:val="ListParagraph"/>
        <w:numPr>
          <w:ilvl w:val="0"/>
          <w:numId w:val="5"/>
        </w:numPr>
        <w:tabs>
          <w:tab w:val="left" w:pos="992"/>
        </w:tabs>
        <w:spacing w:before="120" w:line="276" w:lineRule="auto"/>
        <w:rPr>
          <w:rFonts w:ascii="Times New Roman" w:eastAsia="Calibri" w:hAnsi="Times New Roman" w:cs="Times New Roman"/>
          <w:bCs/>
          <w:i/>
          <w:iCs/>
          <w:color w:val="000000" w:themeColor="text1"/>
          <w:sz w:val="24"/>
          <w:szCs w:val="24"/>
        </w:rPr>
      </w:pPr>
      <w:r w:rsidRPr="00330A7E">
        <w:rPr>
          <w:rFonts w:ascii="Times New Roman" w:eastAsia="Cambria" w:hAnsi="Times New Roman" w:cs="Times New Roman"/>
          <w:sz w:val="24"/>
          <w:szCs w:val="24"/>
          <w:lang w:val="fr-FR"/>
        </w:rPr>
        <w:lastRenderedPageBreak/>
        <w:t xml:space="preserve">Cho hàm số </w:t>
      </w:r>
      <w:r w:rsidRPr="00330A7E">
        <w:rPr>
          <w:rFonts w:ascii="Times New Roman" w:hAnsi="Times New Roman" w:cs="Times New Roman"/>
          <w:position w:val="-14"/>
          <w:sz w:val="24"/>
          <w:szCs w:val="24"/>
        </w:rPr>
        <w:object w:dxaOrig="960" w:dyaOrig="400" w14:anchorId="6A609385">
          <v:shape id="_x0000_i1806" type="#_x0000_t75" style="width:48pt;height:20.25pt" o:ole="">
            <v:imagedata r:id="rId1361" o:title=""/>
          </v:shape>
          <o:OLEObject Type="Embed" ProgID="Equation.DSMT4" ShapeID="_x0000_i1806" DrawAspect="Content" ObjectID="_1796840870" r:id="rId1362"/>
        </w:object>
      </w:r>
      <w:r w:rsidRPr="00330A7E">
        <w:rPr>
          <w:rFonts w:ascii="Times New Roman" w:eastAsia="Cambria" w:hAnsi="Times New Roman" w:cs="Times New Roman"/>
          <w:sz w:val="24"/>
          <w:szCs w:val="24"/>
          <w:lang w:val="fr-FR"/>
        </w:rPr>
        <w:t xml:space="preserve"> liên tục trên </w:t>
      </w:r>
      <w:r w:rsidRPr="00330A7E">
        <w:rPr>
          <w:rFonts w:ascii="Times New Roman" w:hAnsi="Times New Roman" w:cs="Times New Roman"/>
          <w:position w:val="-4"/>
          <w:sz w:val="24"/>
          <w:szCs w:val="24"/>
          <w:lang w:val="fr-FR"/>
        </w:rPr>
        <w:object w:dxaOrig="260" w:dyaOrig="260" w14:anchorId="160845C9">
          <v:shape id="_x0000_i1807" type="#_x0000_t75" style="width:12.75pt;height:12.75pt" o:ole="">
            <v:imagedata r:id="rId1363" o:title=""/>
          </v:shape>
          <o:OLEObject Type="Embed" ProgID="Equation.DSMT4" ShapeID="_x0000_i1807" DrawAspect="Content" ObjectID="_1796840871" r:id="rId1364"/>
        </w:object>
      </w:r>
      <w:r w:rsidRPr="00330A7E">
        <w:rPr>
          <w:rFonts w:ascii="Times New Roman" w:eastAsia="Cambria" w:hAnsi="Times New Roman" w:cs="Times New Roman"/>
          <w:sz w:val="24"/>
          <w:szCs w:val="24"/>
          <w:lang w:val="fr-FR"/>
        </w:rPr>
        <w:t xml:space="preserve"> và có bảng biến thiên như sau.</w:t>
      </w:r>
    </w:p>
    <w:tbl>
      <w:tblPr>
        <w:tblStyle w:val="TableGrid"/>
        <w:tblW w:w="0" w:type="auto"/>
        <w:jc w:val="center"/>
        <w:tblLook w:val="04A0" w:firstRow="1" w:lastRow="0" w:firstColumn="1" w:lastColumn="0" w:noHBand="0" w:noVBand="1"/>
      </w:tblPr>
      <w:tblGrid>
        <w:gridCol w:w="816"/>
        <w:gridCol w:w="6409"/>
      </w:tblGrid>
      <w:tr w:rsidR="00ED397D" w:rsidRPr="00330A7E" w14:paraId="69C251E2" w14:textId="77777777" w:rsidTr="00330A7E">
        <w:trPr>
          <w:jc w:val="center"/>
        </w:trPr>
        <w:tc>
          <w:tcPr>
            <w:tcW w:w="816" w:type="dxa"/>
          </w:tcPr>
          <w:p w14:paraId="4EF9D614" w14:textId="77777777" w:rsidR="00ED397D" w:rsidRPr="00330A7E" w:rsidRDefault="00ED397D" w:rsidP="00330A7E">
            <w:pPr>
              <w:spacing w:line="360" w:lineRule="auto"/>
              <w:rPr>
                <w:rFonts w:ascii="Times New Roman" w:eastAsia="Cambria" w:hAnsi="Times New Roman" w:cs="Times New Roman"/>
                <w:b/>
                <w:bCs/>
                <w:sz w:val="24"/>
                <w:szCs w:val="24"/>
              </w:rPr>
            </w:pPr>
            <w:r w:rsidRPr="00330A7E">
              <w:rPr>
                <w:rFonts w:ascii="Times New Roman" w:eastAsia="Cambria" w:hAnsi="Times New Roman" w:cs="Times New Roman"/>
                <w:b/>
                <w:bCs/>
                <w:position w:val="-6"/>
                <w:sz w:val="24"/>
                <w:szCs w:val="24"/>
                <w:lang w:eastAsia="ja-JP"/>
              </w:rPr>
              <w:object w:dxaOrig="200" w:dyaOrig="220" w14:anchorId="5669FC25">
                <v:shape id="_x0000_i1808" type="#_x0000_t75" style="width:9.75pt;height:11.25pt" o:ole="">
                  <v:imagedata r:id="rId1365" o:title=""/>
                </v:shape>
                <o:OLEObject Type="Embed" ProgID="Equation.DSMT4" ShapeID="_x0000_i1808" DrawAspect="Content" ObjectID="_1796840872" r:id="rId1366"/>
              </w:object>
            </w:r>
            <w:r w:rsidRPr="00330A7E">
              <w:rPr>
                <w:rFonts w:ascii="Times New Roman" w:eastAsia="Cambria" w:hAnsi="Times New Roman" w:cs="Times New Roman"/>
                <w:b/>
                <w:bCs/>
                <w:sz w:val="24"/>
                <w:szCs w:val="24"/>
              </w:rPr>
              <w:t xml:space="preserve"> </w:t>
            </w:r>
          </w:p>
        </w:tc>
        <w:tc>
          <w:tcPr>
            <w:tcW w:w="6409" w:type="dxa"/>
          </w:tcPr>
          <w:p w14:paraId="61969AED" w14:textId="77777777" w:rsidR="00ED397D" w:rsidRPr="00330A7E" w:rsidRDefault="00ED397D" w:rsidP="00330A7E">
            <w:pPr>
              <w:spacing w:line="360" w:lineRule="auto"/>
              <w:rPr>
                <w:rFonts w:ascii="Times New Roman" w:eastAsia="Cambria" w:hAnsi="Times New Roman" w:cs="Times New Roman"/>
                <w:b/>
                <w:bCs/>
                <w:sz w:val="24"/>
                <w:szCs w:val="24"/>
              </w:rPr>
            </w:pPr>
            <w:r w:rsidRPr="00330A7E">
              <w:rPr>
                <w:rFonts w:ascii="Times New Roman" w:eastAsia="Cambria" w:hAnsi="Times New Roman" w:cs="Times New Roman"/>
                <w:b/>
                <w:bCs/>
                <w:position w:val="-4"/>
                <w:sz w:val="24"/>
                <w:szCs w:val="24"/>
                <w:lang w:eastAsia="ja-JP"/>
              </w:rPr>
              <w:object w:dxaOrig="380" w:dyaOrig="200" w14:anchorId="3AFB0643">
                <v:shape id="_x0000_i1809" type="#_x0000_t75" style="width:18.75pt;height:9.75pt" o:ole="">
                  <v:imagedata r:id="rId1367" o:title=""/>
                </v:shape>
                <o:OLEObject Type="Embed" ProgID="Equation.DSMT4" ShapeID="_x0000_i1809" DrawAspect="Content" ObjectID="_1796840873" r:id="rId1368"/>
              </w:object>
            </w:r>
            <w:r w:rsidRPr="00330A7E">
              <w:rPr>
                <w:rFonts w:ascii="Times New Roman" w:eastAsia="Cambria" w:hAnsi="Times New Roman" w:cs="Times New Roman"/>
                <w:b/>
                <w:bCs/>
                <w:sz w:val="24"/>
                <w:szCs w:val="24"/>
              </w:rPr>
              <w:t xml:space="preserve">                             </w:t>
            </w:r>
            <w:r w:rsidRPr="00330A7E">
              <w:rPr>
                <w:rFonts w:ascii="Times New Roman" w:eastAsia="Cambria" w:hAnsi="Times New Roman" w:cs="Times New Roman"/>
                <w:b/>
                <w:bCs/>
                <w:position w:val="-4"/>
                <w:sz w:val="24"/>
                <w:szCs w:val="24"/>
                <w:lang w:eastAsia="ja-JP"/>
              </w:rPr>
              <w:object w:dxaOrig="300" w:dyaOrig="260" w14:anchorId="4B2C049E">
                <v:shape id="_x0000_i1810" type="#_x0000_t75" style="width:15pt;height:12.75pt" o:ole="">
                  <v:imagedata r:id="rId1369" o:title=""/>
                </v:shape>
                <o:OLEObject Type="Embed" ProgID="Equation.DSMT4" ShapeID="_x0000_i1810" DrawAspect="Content" ObjectID="_1796840874" r:id="rId1370"/>
              </w:object>
            </w:r>
            <w:r w:rsidRPr="00330A7E">
              <w:rPr>
                <w:rFonts w:ascii="Times New Roman" w:eastAsia="Cambria" w:hAnsi="Times New Roman" w:cs="Times New Roman"/>
                <w:b/>
                <w:bCs/>
                <w:sz w:val="24"/>
                <w:szCs w:val="24"/>
              </w:rPr>
              <w:t xml:space="preserve">                                      </w:t>
            </w:r>
            <w:r w:rsidRPr="00330A7E">
              <w:rPr>
                <w:rFonts w:ascii="Times New Roman" w:eastAsia="Cambria" w:hAnsi="Times New Roman" w:cs="Times New Roman"/>
                <w:b/>
                <w:bCs/>
                <w:position w:val="-4"/>
                <w:sz w:val="24"/>
                <w:szCs w:val="24"/>
                <w:lang w:eastAsia="ja-JP"/>
              </w:rPr>
              <w:object w:dxaOrig="139" w:dyaOrig="260" w14:anchorId="72B9F7CA">
                <v:shape id="_x0000_i1811" type="#_x0000_t75" style="width:6.75pt;height:12.75pt" o:ole="">
                  <v:imagedata r:id="rId1371" o:title=""/>
                </v:shape>
                <o:OLEObject Type="Embed" ProgID="Equation.DSMT4" ShapeID="_x0000_i1811" DrawAspect="Content" ObjectID="_1796840875" r:id="rId1372"/>
              </w:object>
            </w:r>
            <w:r w:rsidRPr="00330A7E">
              <w:rPr>
                <w:rFonts w:ascii="Times New Roman" w:eastAsia="Cambria" w:hAnsi="Times New Roman" w:cs="Times New Roman"/>
                <w:b/>
                <w:bCs/>
                <w:sz w:val="24"/>
                <w:szCs w:val="24"/>
              </w:rPr>
              <w:t xml:space="preserve">                                </w:t>
            </w:r>
            <w:r w:rsidRPr="00330A7E">
              <w:rPr>
                <w:rFonts w:ascii="Times New Roman" w:eastAsia="Cambria" w:hAnsi="Times New Roman" w:cs="Times New Roman"/>
                <w:b/>
                <w:bCs/>
                <w:position w:val="-4"/>
                <w:sz w:val="24"/>
                <w:szCs w:val="24"/>
                <w:lang w:eastAsia="ja-JP"/>
              </w:rPr>
              <w:object w:dxaOrig="380" w:dyaOrig="220" w14:anchorId="6363EAC7">
                <v:shape id="_x0000_i1812" type="#_x0000_t75" style="width:18.75pt;height:11.25pt" o:ole="">
                  <v:imagedata r:id="rId1373" o:title=""/>
                </v:shape>
                <o:OLEObject Type="Embed" ProgID="Equation.DSMT4" ShapeID="_x0000_i1812" DrawAspect="Content" ObjectID="_1796840876" r:id="rId1374"/>
              </w:object>
            </w:r>
          </w:p>
        </w:tc>
      </w:tr>
      <w:tr w:rsidR="00ED397D" w:rsidRPr="00330A7E" w14:paraId="2DFC7090" w14:textId="77777777" w:rsidTr="00330A7E">
        <w:trPr>
          <w:jc w:val="center"/>
        </w:trPr>
        <w:tc>
          <w:tcPr>
            <w:tcW w:w="816" w:type="dxa"/>
          </w:tcPr>
          <w:p w14:paraId="5ECC387F" w14:textId="77777777" w:rsidR="00ED397D" w:rsidRPr="00330A7E" w:rsidRDefault="00ED397D" w:rsidP="00330A7E">
            <w:pPr>
              <w:spacing w:line="360" w:lineRule="auto"/>
              <w:rPr>
                <w:rFonts w:ascii="Times New Roman" w:eastAsia="Cambria" w:hAnsi="Times New Roman" w:cs="Times New Roman"/>
                <w:b/>
                <w:bCs/>
                <w:sz w:val="24"/>
                <w:szCs w:val="24"/>
              </w:rPr>
            </w:pPr>
            <w:r w:rsidRPr="00330A7E">
              <w:rPr>
                <w:rFonts w:ascii="Times New Roman" w:eastAsia="Cambria" w:hAnsi="Times New Roman" w:cs="Times New Roman"/>
                <w:b/>
                <w:bCs/>
                <w:position w:val="-10"/>
                <w:sz w:val="24"/>
                <w:szCs w:val="24"/>
                <w:lang w:eastAsia="ja-JP"/>
              </w:rPr>
              <w:object w:dxaOrig="600" w:dyaOrig="320" w14:anchorId="0B32D1CD">
                <v:shape id="_x0000_i1813" type="#_x0000_t75" style="width:30pt;height:15.75pt" o:ole="">
                  <v:imagedata r:id="rId1375" o:title=""/>
                </v:shape>
                <o:OLEObject Type="Embed" ProgID="Equation.DSMT4" ShapeID="_x0000_i1813" DrawAspect="Content" ObjectID="_1796840877" r:id="rId1376"/>
              </w:object>
            </w:r>
            <w:r w:rsidRPr="00330A7E">
              <w:rPr>
                <w:rFonts w:ascii="Times New Roman" w:eastAsia="Cambria" w:hAnsi="Times New Roman" w:cs="Times New Roman"/>
                <w:b/>
                <w:bCs/>
                <w:sz w:val="24"/>
                <w:szCs w:val="24"/>
              </w:rPr>
              <w:t xml:space="preserve"> </w:t>
            </w:r>
          </w:p>
        </w:tc>
        <w:tc>
          <w:tcPr>
            <w:tcW w:w="6409" w:type="dxa"/>
          </w:tcPr>
          <w:p w14:paraId="5BA04178" w14:textId="77777777" w:rsidR="00ED397D" w:rsidRPr="00330A7E" w:rsidRDefault="00ED397D" w:rsidP="00330A7E">
            <w:pPr>
              <w:spacing w:line="360" w:lineRule="auto"/>
              <w:rPr>
                <w:rFonts w:ascii="Times New Roman" w:eastAsia="Cambria" w:hAnsi="Times New Roman" w:cs="Times New Roman"/>
                <w:b/>
                <w:bCs/>
                <w:sz w:val="24"/>
                <w:szCs w:val="24"/>
              </w:rPr>
            </w:pPr>
            <w:r w:rsidRPr="00330A7E">
              <w:rPr>
                <w:rFonts w:ascii="Times New Roman" w:eastAsia="Cambria" w:hAnsi="Times New Roman" w:cs="Times New Roman"/>
                <w:b/>
                <w:bCs/>
                <w:sz w:val="24"/>
                <w:szCs w:val="24"/>
              </w:rPr>
              <w:t xml:space="preserve">               </w:t>
            </w:r>
            <w:r w:rsidRPr="00330A7E">
              <w:rPr>
                <w:rFonts w:ascii="Times New Roman" w:eastAsia="Cambria" w:hAnsi="Times New Roman" w:cs="Times New Roman"/>
                <w:b/>
                <w:bCs/>
                <w:position w:val="-4"/>
                <w:sz w:val="24"/>
                <w:szCs w:val="24"/>
                <w:lang w:eastAsia="ja-JP"/>
              </w:rPr>
              <w:object w:dxaOrig="200" w:dyaOrig="160" w14:anchorId="37A76277">
                <v:shape id="_x0000_i1814" type="#_x0000_t75" style="width:9.75pt;height:8.25pt" o:ole="">
                  <v:imagedata r:id="rId1377" o:title=""/>
                </v:shape>
                <o:OLEObject Type="Embed" ProgID="Equation.DSMT4" ShapeID="_x0000_i1814" DrawAspect="Content" ObjectID="_1796840878" r:id="rId1378"/>
              </w:object>
            </w:r>
            <w:r w:rsidRPr="00330A7E">
              <w:rPr>
                <w:rFonts w:ascii="Times New Roman" w:eastAsia="Cambria" w:hAnsi="Times New Roman" w:cs="Times New Roman"/>
                <w:b/>
                <w:bCs/>
                <w:sz w:val="24"/>
                <w:szCs w:val="24"/>
              </w:rPr>
              <w:t xml:space="preserve">                   </w:t>
            </w:r>
            <w:r w:rsidRPr="00330A7E">
              <w:rPr>
                <w:rFonts w:ascii="Times New Roman" w:eastAsia="Cambria" w:hAnsi="Times New Roman" w:cs="Times New Roman"/>
                <w:b/>
                <w:bCs/>
                <w:position w:val="-6"/>
                <w:sz w:val="24"/>
                <w:szCs w:val="24"/>
                <w:lang w:eastAsia="ja-JP"/>
              </w:rPr>
              <w:object w:dxaOrig="200" w:dyaOrig="279" w14:anchorId="2B794387">
                <v:shape id="_x0000_i1815" type="#_x0000_t75" style="width:9.75pt;height:14.25pt" o:ole="">
                  <v:imagedata r:id="rId1379" o:title=""/>
                </v:shape>
                <o:OLEObject Type="Embed" ProgID="Equation.DSMT4" ShapeID="_x0000_i1815" DrawAspect="Content" ObjectID="_1796840879" r:id="rId1380"/>
              </w:object>
            </w:r>
            <w:r w:rsidRPr="00330A7E">
              <w:rPr>
                <w:rFonts w:ascii="Times New Roman" w:eastAsia="Cambria" w:hAnsi="Times New Roman" w:cs="Times New Roman"/>
                <w:b/>
                <w:bCs/>
                <w:sz w:val="24"/>
                <w:szCs w:val="24"/>
              </w:rPr>
              <w:t xml:space="preserve">                 </w:t>
            </w:r>
            <w:r w:rsidRPr="00330A7E">
              <w:rPr>
                <w:rFonts w:ascii="Times New Roman" w:eastAsia="Cambria" w:hAnsi="Times New Roman" w:cs="Times New Roman"/>
                <w:b/>
                <w:bCs/>
                <w:position w:val="-4"/>
                <w:sz w:val="24"/>
                <w:szCs w:val="24"/>
                <w:lang w:eastAsia="ja-JP"/>
              </w:rPr>
              <w:object w:dxaOrig="220" w:dyaOrig="220" w14:anchorId="662052C7">
                <v:shape id="_x0000_i1816" type="#_x0000_t75" style="width:11.25pt;height:11.25pt" o:ole="">
                  <v:imagedata r:id="rId1381" o:title=""/>
                </v:shape>
                <o:OLEObject Type="Embed" ProgID="Equation.DSMT4" ShapeID="_x0000_i1816" DrawAspect="Content" ObjectID="_1796840880" r:id="rId1382"/>
              </w:object>
            </w:r>
            <w:r w:rsidRPr="00330A7E">
              <w:rPr>
                <w:rFonts w:ascii="Times New Roman" w:eastAsia="Cambria" w:hAnsi="Times New Roman" w:cs="Times New Roman"/>
                <w:b/>
                <w:bCs/>
                <w:sz w:val="24"/>
                <w:szCs w:val="24"/>
              </w:rPr>
              <w:t xml:space="preserve">                </w:t>
            </w:r>
            <w:r w:rsidRPr="00330A7E">
              <w:rPr>
                <w:rFonts w:ascii="Times New Roman" w:eastAsia="Cambria" w:hAnsi="Times New Roman" w:cs="Times New Roman"/>
                <w:b/>
                <w:bCs/>
                <w:position w:val="-6"/>
                <w:sz w:val="24"/>
                <w:szCs w:val="24"/>
                <w:lang w:eastAsia="ja-JP"/>
              </w:rPr>
              <w:object w:dxaOrig="200" w:dyaOrig="279" w14:anchorId="01149A1A">
                <v:shape id="_x0000_i1817" type="#_x0000_t75" style="width:9.75pt;height:14.25pt" o:ole="">
                  <v:imagedata r:id="rId1383" o:title=""/>
                </v:shape>
                <o:OLEObject Type="Embed" ProgID="Equation.DSMT4" ShapeID="_x0000_i1817" DrawAspect="Content" ObjectID="_1796840881" r:id="rId1384"/>
              </w:object>
            </w:r>
            <w:r w:rsidRPr="00330A7E">
              <w:rPr>
                <w:rFonts w:ascii="Times New Roman" w:eastAsia="Cambria" w:hAnsi="Times New Roman" w:cs="Times New Roman"/>
                <w:b/>
                <w:bCs/>
                <w:sz w:val="24"/>
                <w:szCs w:val="24"/>
              </w:rPr>
              <w:t xml:space="preserve">                    </w:t>
            </w:r>
            <w:r w:rsidRPr="00330A7E">
              <w:rPr>
                <w:rFonts w:ascii="Times New Roman" w:eastAsia="Cambria" w:hAnsi="Times New Roman" w:cs="Times New Roman"/>
                <w:b/>
                <w:bCs/>
                <w:position w:val="-4"/>
                <w:sz w:val="24"/>
                <w:szCs w:val="24"/>
                <w:lang w:eastAsia="ja-JP"/>
              </w:rPr>
              <w:object w:dxaOrig="200" w:dyaOrig="160" w14:anchorId="0E6889F3">
                <v:shape id="_x0000_i1818" type="#_x0000_t75" style="width:9.75pt;height:8.25pt" o:ole="">
                  <v:imagedata r:id="rId1377" o:title=""/>
                </v:shape>
                <o:OLEObject Type="Embed" ProgID="Equation.DSMT4" ShapeID="_x0000_i1818" DrawAspect="Content" ObjectID="_1796840882" r:id="rId1385"/>
              </w:object>
            </w:r>
          </w:p>
        </w:tc>
      </w:tr>
      <w:tr w:rsidR="00ED397D" w:rsidRPr="00330A7E" w14:paraId="3890E11B" w14:textId="77777777" w:rsidTr="00330A7E">
        <w:trPr>
          <w:trHeight w:val="1204"/>
          <w:jc w:val="center"/>
        </w:trPr>
        <w:tc>
          <w:tcPr>
            <w:tcW w:w="816" w:type="dxa"/>
          </w:tcPr>
          <w:p w14:paraId="4877013B" w14:textId="77777777" w:rsidR="00ED397D" w:rsidRPr="00330A7E" w:rsidRDefault="00ED397D" w:rsidP="00330A7E">
            <w:pPr>
              <w:spacing w:line="360" w:lineRule="auto"/>
              <w:rPr>
                <w:rFonts w:ascii="Times New Roman" w:eastAsia="Cambria" w:hAnsi="Times New Roman" w:cs="Times New Roman"/>
                <w:b/>
                <w:bCs/>
                <w:sz w:val="24"/>
                <w:szCs w:val="24"/>
              </w:rPr>
            </w:pPr>
            <w:r w:rsidRPr="00330A7E">
              <w:rPr>
                <w:rFonts w:ascii="Times New Roman" w:eastAsia="Cambria" w:hAnsi="Times New Roman" w:cs="Times New Roman"/>
                <w:b/>
                <w:bCs/>
                <w:position w:val="-10"/>
                <w:sz w:val="24"/>
                <w:szCs w:val="24"/>
                <w:lang w:eastAsia="ja-JP"/>
              </w:rPr>
              <w:object w:dxaOrig="540" w:dyaOrig="320" w14:anchorId="5B80F316">
                <v:shape id="_x0000_i1819" type="#_x0000_t75" style="width:27pt;height:15.75pt" o:ole="">
                  <v:imagedata r:id="rId1386" o:title=""/>
                </v:shape>
                <o:OLEObject Type="Embed" ProgID="Equation.DSMT4" ShapeID="_x0000_i1819" DrawAspect="Content" ObjectID="_1796840883" r:id="rId1387"/>
              </w:object>
            </w:r>
          </w:p>
        </w:tc>
        <w:tc>
          <w:tcPr>
            <w:tcW w:w="6409" w:type="dxa"/>
          </w:tcPr>
          <w:p w14:paraId="187701C3" w14:textId="77777777" w:rsidR="00ED397D" w:rsidRPr="00330A7E" w:rsidRDefault="00ED397D" w:rsidP="00330A7E">
            <w:pPr>
              <w:spacing w:line="360" w:lineRule="auto"/>
              <w:rPr>
                <w:rFonts w:ascii="Times New Roman" w:eastAsia="Cambria" w:hAnsi="Times New Roman" w:cs="Times New Roman"/>
                <w:b/>
                <w:bCs/>
                <w:sz w:val="24"/>
                <w:szCs w:val="24"/>
              </w:rPr>
            </w:pPr>
            <w:r w:rsidRPr="00330A7E">
              <w:rPr>
                <w:rFonts w:ascii="Times New Roman" w:eastAsia="Cambria" w:hAnsi="Times New Roman" w:cs="Times New Roman"/>
                <w:b/>
                <w:bCs/>
                <w:noProof/>
                <w:sz w:val="24"/>
                <w:szCs w:val="24"/>
              </w:rPr>
              <mc:AlternateContent>
                <mc:Choice Requires="wps">
                  <w:drawing>
                    <wp:anchor distT="0" distB="0" distL="114300" distR="114300" simplePos="0" relativeHeight="251686912" behindDoc="0" locked="0" layoutInCell="1" allowOverlap="1" wp14:anchorId="14E75D40" wp14:editId="0AF11CA5">
                      <wp:simplePos x="0" y="0"/>
                      <wp:positionH relativeFrom="column">
                        <wp:posOffset>2735992</wp:posOffset>
                      </wp:positionH>
                      <wp:positionV relativeFrom="paragraph">
                        <wp:posOffset>208816</wp:posOffset>
                      </wp:positionV>
                      <wp:extent cx="861042" cy="406510"/>
                      <wp:effectExtent l="0" t="0" r="73025" b="50800"/>
                      <wp:wrapNone/>
                      <wp:docPr id="701851020" name="Straight Arrow Connector 3"/>
                      <wp:cNvGraphicFramePr/>
                      <a:graphic xmlns:a="http://schemas.openxmlformats.org/drawingml/2006/main">
                        <a:graphicData uri="http://schemas.microsoft.com/office/word/2010/wordprocessingShape">
                          <wps:wsp>
                            <wps:cNvCnPr/>
                            <wps:spPr>
                              <a:xfrm>
                                <a:off x="0" y="0"/>
                                <a:ext cx="861042" cy="40651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 o:spid="_x0000_s1026" type="#_x0000_t32" style="position:absolute;margin-left:215.45pt;margin-top:16.45pt;width:67.8pt;height:3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vHVfs3QEAAAwEAAAOAAAAZHJzL2Uyb0RvYy54bWysU9uO0zAQfUfiHyy/0yRlKVXVdIW6wAuC imU/wOuMG0u+aWya9u8ZO2kWAVoJxMsktufMnHM83t6erWEnwKi9a3mzqDkDJ32n3bHlD98+vFpz FpNwnTDeQcsvEPnt7uWL7RA2sPS9Nx0goyIubobQ8j6lsKmqKHuwIi58AEeHyqMViZZ4rDoUA1W3 plrW9aoaPHYBvYQYafduPOS7Ul8pkOmLUhESMy0nbqlELPExx2q3FZsjitBrOdEQ/8DCCu2o6Vzq TiTBvqP+rZTVEn30Ki2kt5VXSksoGkhNU/+i5r4XAYoWMieG2ab4/8rKz6cDMt21/G3drN809ZJc csLSVd0nFPrYJ/YO0Q9s750jOz2y19m1IcQNgffugNMqhgNmC84Kbf6SOHYuTl9mp+GcmKTN9aqp b5acSTq6qVfUN9esnsABY/oI3rL80/I4cZlJNMVtcfoU0wi8AnJn43JMQpv3rmPpEkhNQi3c0cDU J6dUWcPIuvyli4ER/hUUeUI8xzZlGmFvkJ0EzZGQElxq5kqUnWFKGzMD68LvWeCUn6FQJvVvwDOi dPYuzWCrncc/dU/nK2U15l8dGHVnCx59dyn3WayhkSt3Mj2PPNM/rwv86RHvfgAAAP//AwBQSwME FAAGAAgAAAAhAMosolPeAAAACQEAAA8AAABkcnMvZG93bnJldi54bWxMj01PwzAMhu9I/IfISNxY SrtVtNSdxpe0I2xcuGWNaSsap0qyLfx7wglOluVHr5+3WUcziRM5P1pGuF1kIIg7q0fuEd73Lzd3 IHxQrNVkmRC+ycO6vbxoVK3tmd/otAu9SCHsa4UwhDDXUvpuIKP8ws7E6fZpnVEhra6X2qlzCjeT zLOslEaNnD4MaqbHgbqv3dEgPLxuzebpw0Uqiuelj3ubc7dFvL6Km3sQgWL4g+FXP6lDm5wO9sja iwlhWWRVQhGKPM0ErMpyBeKAUJUVyLaR/xu0PwAAAP//AwBQSwECLQAUAAYACAAAACEAtoM4kv4A AADhAQAAEwAAAAAAAAAAAAAAAAAAAAAAW0NvbnRlbnRfVHlwZXNdLnhtbFBLAQItABQABgAIAAAA IQA4/SH/1gAAAJQBAAALAAAAAAAAAAAAAAAAAC8BAABfcmVscy8ucmVsc1BLAQItABQABgAIAAAA IQBvHVfs3QEAAAwEAAAOAAAAAAAAAAAAAAAAAC4CAABkcnMvZTJvRG9jLnhtbFBLAQItABQABgAI AAAAIQDKLKJT3gAAAAkBAAAPAAAAAAAAAAAAAAAAADcEAABkcnMvZG93bnJldi54bWxQSwUGAAAA AAQABADzAAAAQgUAAAAA " strokecolor="#4579b8 [3044]">
                      <v:stroke endarrow="block"/>
                    </v:shape>
                  </w:pict>
                </mc:Fallback>
              </mc:AlternateContent>
            </w:r>
            <w:r w:rsidRPr="00330A7E">
              <w:rPr>
                <w:rFonts w:ascii="Times New Roman" w:eastAsia="Cambria" w:hAnsi="Times New Roman" w:cs="Times New Roman"/>
                <w:b/>
                <w:bCs/>
                <w:noProof/>
                <w:sz w:val="24"/>
                <w:szCs w:val="24"/>
              </w:rPr>
              <mc:AlternateContent>
                <mc:Choice Requires="wps">
                  <w:drawing>
                    <wp:anchor distT="0" distB="0" distL="114300" distR="114300" simplePos="0" relativeHeight="251688960" behindDoc="0" locked="0" layoutInCell="1" allowOverlap="1" wp14:anchorId="5EE4A8DA" wp14:editId="052E94E8">
                      <wp:simplePos x="0" y="0"/>
                      <wp:positionH relativeFrom="column">
                        <wp:posOffset>1409319</wp:posOffset>
                      </wp:positionH>
                      <wp:positionV relativeFrom="paragraph">
                        <wp:posOffset>214100</wp:posOffset>
                      </wp:positionV>
                      <wp:extent cx="983112" cy="419266"/>
                      <wp:effectExtent l="0" t="38100" r="64770" b="19050"/>
                      <wp:wrapNone/>
                      <wp:docPr id="1818135029" name="Straight Arrow Connector 5"/>
                      <wp:cNvGraphicFramePr/>
                      <a:graphic xmlns:a="http://schemas.openxmlformats.org/drawingml/2006/main">
                        <a:graphicData uri="http://schemas.microsoft.com/office/word/2010/wordprocessingShape">
                          <wps:wsp>
                            <wps:cNvCnPr/>
                            <wps:spPr>
                              <a:xfrm flipV="1">
                                <a:off x="0" y="0"/>
                                <a:ext cx="983112" cy="41926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 o:spid="_x0000_s1026" type="#_x0000_t32" style="position:absolute;margin-left:110.95pt;margin-top:16.85pt;width:77.4pt;height:33p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GXl/S5QEAABcEAAAOAAAAZHJzL2Uyb0RvYy54bWysU9uO0zAQfUfiHyy/0yRdtmqrpivUBV4Q rFjg3evYjSXfNB6a9u8ZO2lAgJBAKNIovpwzZ86Md3dnZ9lJQTLBt7xZ1JwpL0Nn/LHlnz+9ebHm LKHwnbDBq5ZfVOJ3++fPdkPcqmXog+0UMCLxaTvElveIcVtVSfbKibQIUXk61AGcQFrCsepADMTu bLWs61U1BOgiBKlSot378ZDvC7/WSuIHrZNCZltO2rBEKPEpx2q/E9sjiNgbOckQ/6DCCeMp6Ux1 L1Cwr2B+oXJGQkhB40IGVwWtjVSlBqqmqX+q5rEXUZVayJwUZ5vS/6OV708PwExHvVvTd3NbLzec eeGoV48Iwhx7ZK8AwsAOwXvyMwC7zbYNMW0JffAPMK1SfIDswVmDY9qa+IVYiytUJzsX0y+z6eqM TNLmZn3TNEvOJB29bDbL1SqzVyNNpouQ8K0KjuWflqdJ1SxnTCFO7xKOwCsgg63PEYWxr33H8BKp LgQj/NGqKU++UuVqRv3lDy9WjfCPSpM9pHNMUwZTHSywk6CRElIqj83MRLczTBtrZ2BdLPgjcLqf oaoM7d+AZ0TJHDzOYGd8gN9lx/NVsh7vXx0Y684WPIXuUjpbrKHpKz2ZXkoe7x/XBf79Pe+/AQAA //8DAFBLAwQUAAYACAAAACEA6cHCg+AAAAAJAQAADwAAAGRycy9kb3ducmV2LnhtbEyPTU/DMAyG 70j8h8hI3Fj6IbW0azrxIQRcJrGxnbMmaysap0vSrfx7zAlutvz49eNqNZuBnbXzvUUB8SICprGx qsdWwOf25e4emA8SlRwsagHf2sOqvr6qZKnsBT/0eRNaRiHoSymgC2EsOfdNp430CztqpNnROiMD ta7lyskLhZuBJ1GUcSN7pAudHPVTp5uvzWRI4/h6it+LbP+4f57Wu2Sbn94aJ8TtzfywBBb0HP5g +NWnHajJ6WAnVJ4NApIkLggVkKY5MALSPKPiIKAocuB1xf9/UP8AAAD//wMAUEsBAi0AFAAGAAgA AAAhALaDOJL+AAAA4QEAABMAAAAAAAAAAAAAAAAAAAAAAFtDb250ZW50X1R5cGVzXS54bWxQSwEC LQAUAAYACAAAACEAOP0h/9YAAACUAQAACwAAAAAAAAAAAAAAAAAvAQAAX3JlbHMvLnJlbHNQSwEC LQAUAAYACAAAACEARl5f0uUBAAAXBAAADgAAAAAAAAAAAAAAAAAuAgAAZHJzL2Uyb0RvYy54bWxQ SwECLQAUAAYACAAAACEA6cHCg+AAAAAJAQAADwAAAAAAAAAAAAAAAAA/BAAAZHJzL2Rvd25yZXYu eG1sUEsFBgAAAAAEAAQA8wAAAEwFAAAAAA== " strokecolor="#4579b8 [3044]">
                      <v:stroke endarrow="block"/>
                    </v:shape>
                  </w:pict>
                </mc:Fallback>
              </mc:AlternateContent>
            </w:r>
            <w:r w:rsidRPr="00330A7E">
              <w:rPr>
                <w:rFonts w:ascii="Times New Roman" w:eastAsia="Cambria" w:hAnsi="Times New Roman" w:cs="Times New Roman"/>
                <w:b/>
                <w:bCs/>
                <w:noProof/>
                <w:sz w:val="24"/>
                <w:szCs w:val="24"/>
              </w:rPr>
              <mc:AlternateContent>
                <mc:Choice Requires="wps">
                  <w:drawing>
                    <wp:anchor distT="0" distB="0" distL="114300" distR="114300" simplePos="0" relativeHeight="251687936" behindDoc="0" locked="0" layoutInCell="1" allowOverlap="1" wp14:anchorId="6713365C" wp14:editId="67195C75">
                      <wp:simplePos x="0" y="0"/>
                      <wp:positionH relativeFrom="column">
                        <wp:posOffset>336353</wp:posOffset>
                      </wp:positionH>
                      <wp:positionV relativeFrom="paragraph">
                        <wp:posOffset>166532</wp:posOffset>
                      </wp:positionV>
                      <wp:extent cx="771690" cy="406987"/>
                      <wp:effectExtent l="0" t="0" r="66675" b="50800"/>
                      <wp:wrapNone/>
                      <wp:docPr id="708446634" name="Straight Arrow Connector 4"/>
                      <wp:cNvGraphicFramePr/>
                      <a:graphic xmlns:a="http://schemas.openxmlformats.org/drawingml/2006/main">
                        <a:graphicData uri="http://schemas.microsoft.com/office/word/2010/wordprocessingShape">
                          <wps:wsp>
                            <wps:cNvCnPr/>
                            <wps:spPr>
                              <a:xfrm>
                                <a:off x="0" y="0"/>
                                <a:ext cx="771690" cy="40698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 o:spid="_x0000_s1026" type="#_x0000_t32" style="position:absolute;margin-left:26.5pt;margin-top:13.1pt;width:60.75pt;height:32.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1o08X3wEAAAwEAAAOAAAAZHJzL2Uyb0RvYy54bWysU9uO0zAQfUfiHyy/06RL1XarpivUBV4Q VCz7AV7Hbiz5pvHQtH/P2EmzCNBKIF4m8eWcOXNmvL07O8tOCpIJvuHzWc2Z8jK0xh8b/vjtw5s1 ZwmFb4UNXjX8ohK/271+te3jRt2ELthWASMSnzZ9bHiHGDdVlWSnnEizEJWnQx3ACaQlHKsWRE/s zlY3db2s+gBthCBVSrR7PxzyXeHXWkn8onVSyGzDSRuWCCU+5VjttmJzBBE7I0cZ4h9UOGE8JZ2o 7gUK9h3Mb1TOSAgpaJzJ4KqgtZGq1EDVzOtfqnnoRFSlFjInxcmm9P9o5efTAZhpG76q14vFcvl2 wZkXjlr1gCDMsUP2DiD0bB+8JzsDsEV2rY9pQ+C9P8C4SvEA2YKzBpe/VBw7F6cvk9PqjEzS5mo1 X95SPyQdLerl7XqVOatncISEH1VwLP80PI1aJhHz4rY4fUo4AK+AnNn6HFEY+963DC+RqkEwwh+t GvPkK1WuYVBd/vBi1QD/qjR5QjqHNGUa1d4COwmaIyGl8jifmOh2hmlj7QSsi74XgeP9DFVlUv8G PCFK5uBxAjvjA/wpO56vkvVw/+rAUHe24Cm0l9LPYg2NXOnJ+DzyTP+8LvDnR7z7AQAA//8DAFBL AwQUAAYACAAAACEAapc86N0AAAAIAQAADwAAAGRycy9kb3ducmV2LnhtbEyPzU7DMBCE70i8g7VI 3KhD0pYSsqnKn9QjtL1wc+MliYjXke225u1xT+U4mtHMN9UymkEcyfneMsL9JANB3Fjdc4uw277f LUD4oFirwTIh/JKHZX19ValS2xN/0nETWpFK2JcKoQthLKX0TUdG+YkdiZP3bZ1RIUnXSu3UKZWb QeZZNpdG9ZwWOjXSS0fNz+ZgEJ4/1mb1+uUiFcXb1MetzblZI97exNUTiEAxXMJwxk/oUCemvT2w 9mJAmBXpSkDI5zmIs/8wnYHYIzxmBci6kv8P1H8AAAD//wMAUEsBAi0AFAAGAAgAAAAhALaDOJL+ AAAA4QEAABMAAAAAAAAAAAAAAAAAAAAAAFtDb250ZW50X1R5cGVzXS54bWxQSwECLQAUAAYACAAA ACEAOP0h/9YAAACUAQAACwAAAAAAAAAAAAAAAAAvAQAAX3JlbHMvLnJlbHNQSwECLQAUAAYACAAA ACEA9aNPF98BAAAMBAAADgAAAAAAAAAAAAAAAAAuAgAAZHJzL2Uyb0RvYy54bWxQSwECLQAUAAYA CAAAACEAapc86N0AAAAIAQAADwAAAAAAAAAAAAAAAAA5BAAAZHJzL2Rvd25yZXYueG1sUEsFBgAA AAAEAAQA8wAAAEMFAAAAAA== " strokecolor="#4579b8 [3044]">
                      <v:stroke endarrow="block"/>
                    </v:shape>
                  </w:pict>
                </mc:Fallback>
              </mc:AlternateContent>
            </w:r>
            <w:r w:rsidRPr="00330A7E">
              <w:rPr>
                <w:rFonts w:ascii="Times New Roman" w:eastAsia="Cambria" w:hAnsi="Times New Roman" w:cs="Times New Roman"/>
                <w:b/>
                <w:bCs/>
                <w:position w:val="-4"/>
                <w:sz w:val="24"/>
                <w:szCs w:val="24"/>
                <w:lang w:eastAsia="ja-JP"/>
              </w:rPr>
              <w:object w:dxaOrig="400" w:dyaOrig="260" w14:anchorId="7CFA8717">
                <v:shape id="_x0000_i1820" type="#_x0000_t75" style="width:20.25pt;height:12.75pt" o:ole="">
                  <v:imagedata r:id="rId1388" o:title=""/>
                </v:shape>
                <o:OLEObject Type="Embed" ProgID="Equation.DSMT4" ShapeID="_x0000_i1820" DrawAspect="Content" ObjectID="_1796840884" r:id="rId1389"/>
              </w:object>
            </w:r>
            <w:r w:rsidRPr="00330A7E">
              <w:rPr>
                <w:rFonts w:ascii="Times New Roman" w:eastAsia="Cambria" w:hAnsi="Times New Roman" w:cs="Times New Roman"/>
                <w:b/>
                <w:bCs/>
                <w:sz w:val="24"/>
                <w:szCs w:val="24"/>
              </w:rPr>
              <w:t xml:space="preserve"> </w:t>
            </w:r>
            <w:r w:rsidRPr="00330A7E">
              <w:rPr>
                <w:rFonts w:ascii="Times New Roman" w:eastAsia="Cambria" w:hAnsi="Times New Roman" w:cs="Times New Roman"/>
                <w:b/>
                <w:bCs/>
                <w:position w:val="-4"/>
                <w:sz w:val="24"/>
                <w:szCs w:val="24"/>
                <w:lang w:eastAsia="ja-JP"/>
              </w:rPr>
              <w:object w:dxaOrig="180" w:dyaOrig="279" w14:anchorId="321D7BB0">
                <v:shape id="_x0000_i1821" type="#_x0000_t75" style="width:9pt;height:14.25pt" o:ole="">
                  <v:imagedata r:id="rId1390" o:title=""/>
                </v:shape>
                <o:OLEObject Type="Embed" ProgID="Equation.DSMT4" ShapeID="_x0000_i1821" DrawAspect="Content" ObjectID="_1796840885" r:id="rId1391"/>
              </w:object>
            </w:r>
            <w:r w:rsidRPr="00330A7E">
              <w:rPr>
                <w:rFonts w:ascii="Times New Roman" w:eastAsia="Cambria" w:hAnsi="Times New Roman" w:cs="Times New Roman"/>
                <w:b/>
                <w:bCs/>
                <w:sz w:val="24"/>
                <w:szCs w:val="24"/>
              </w:rPr>
              <w:t xml:space="preserve">                                                                  </w:t>
            </w:r>
            <w:r w:rsidRPr="00330A7E">
              <w:rPr>
                <w:rFonts w:ascii="Times New Roman" w:eastAsia="Cambria" w:hAnsi="Times New Roman" w:cs="Times New Roman"/>
                <w:b/>
                <w:bCs/>
                <w:position w:val="-6"/>
                <w:sz w:val="24"/>
                <w:szCs w:val="24"/>
                <w:lang w:eastAsia="ja-JP"/>
              </w:rPr>
              <w:object w:dxaOrig="300" w:dyaOrig="279" w14:anchorId="301ECC01">
                <v:shape id="_x0000_i1822" type="#_x0000_t75" style="width:15pt;height:14.25pt" o:ole="">
                  <v:imagedata r:id="rId1392" o:title=""/>
                </v:shape>
                <o:OLEObject Type="Embed" ProgID="Equation.DSMT4" ShapeID="_x0000_i1822" DrawAspect="Content" ObjectID="_1796840886" r:id="rId1393"/>
              </w:object>
            </w:r>
            <w:r w:rsidRPr="00330A7E">
              <w:rPr>
                <w:rFonts w:ascii="Times New Roman" w:eastAsia="Cambria" w:hAnsi="Times New Roman" w:cs="Times New Roman"/>
                <w:b/>
                <w:bCs/>
                <w:sz w:val="24"/>
                <w:szCs w:val="24"/>
              </w:rPr>
              <w:t xml:space="preserve"> </w:t>
            </w:r>
          </w:p>
          <w:p w14:paraId="288B5AB3" w14:textId="77777777" w:rsidR="00ED397D" w:rsidRPr="00330A7E" w:rsidRDefault="00ED397D" w:rsidP="00330A7E">
            <w:pPr>
              <w:spacing w:line="360" w:lineRule="auto"/>
              <w:rPr>
                <w:rFonts w:ascii="Times New Roman" w:eastAsia="Cambria" w:hAnsi="Times New Roman" w:cs="Times New Roman"/>
                <w:b/>
                <w:bCs/>
                <w:sz w:val="24"/>
                <w:szCs w:val="24"/>
              </w:rPr>
            </w:pPr>
          </w:p>
          <w:p w14:paraId="05235C19" w14:textId="77777777" w:rsidR="00ED397D" w:rsidRPr="00330A7E" w:rsidRDefault="00ED397D" w:rsidP="00330A7E">
            <w:pPr>
              <w:spacing w:line="360" w:lineRule="auto"/>
              <w:rPr>
                <w:rFonts w:ascii="Times New Roman" w:eastAsia="Cambria" w:hAnsi="Times New Roman" w:cs="Times New Roman"/>
                <w:b/>
                <w:bCs/>
                <w:sz w:val="24"/>
                <w:szCs w:val="24"/>
              </w:rPr>
            </w:pPr>
            <w:r w:rsidRPr="00330A7E">
              <w:rPr>
                <w:rFonts w:ascii="Times New Roman" w:eastAsia="Cambria" w:hAnsi="Times New Roman" w:cs="Times New Roman"/>
                <w:b/>
                <w:bCs/>
                <w:sz w:val="24"/>
                <w:szCs w:val="24"/>
              </w:rPr>
              <w:t xml:space="preserve">                                     </w:t>
            </w:r>
            <w:r w:rsidRPr="00330A7E">
              <w:rPr>
                <w:rFonts w:ascii="Times New Roman" w:eastAsia="Cambria" w:hAnsi="Times New Roman" w:cs="Times New Roman"/>
                <w:b/>
                <w:bCs/>
                <w:position w:val="-6"/>
                <w:sz w:val="24"/>
                <w:szCs w:val="24"/>
                <w:lang w:eastAsia="ja-JP"/>
              </w:rPr>
              <w:object w:dxaOrig="180" w:dyaOrig="279" w14:anchorId="28851DA1">
                <v:shape id="_x0000_i1823" type="#_x0000_t75" style="width:9pt;height:14.25pt" o:ole="">
                  <v:imagedata r:id="rId1394" o:title=""/>
                </v:shape>
                <o:OLEObject Type="Embed" ProgID="Equation.DSMT4" ShapeID="_x0000_i1823" DrawAspect="Content" ObjectID="_1796840887" r:id="rId1395"/>
              </w:object>
            </w:r>
            <w:r w:rsidRPr="00330A7E">
              <w:rPr>
                <w:rFonts w:ascii="Times New Roman" w:eastAsia="Cambria" w:hAnsi="Times New Roman" w:cs="Times New Roman"/>
                <w:b/>
                <w:bCs/>
                <w:sz w:val="24"/>
                <w:szCs w:val="24"/>
              </w:rPr>
              <w:t xml:space="preserve">                                                                           </w:t>
            </w:r>
            <w:r w:rsidRPr="00330A7E">
              <w:rPr>
                <w:rFonts w:ascii="Times New Roman" w:eastAsia="Cambria" w:hAnsi="Times New Roman" w:cs="Times New Roman"/>
                <w:b/>
                <w:bCs/>
                <w:position w:val="-4"/>
                <w:sz w:val="24"/>
                <w:szCs w:val="24"/>
                <w:lang w:eastAsia="ja-JP"/>
              </w:rPr>
              <w:object w:dxaOrig="279" w:dyaOrig="260" w14:anchorId="15CE661C">
                <v:shape id="_x0000_i1824" type="#_x0000_t75" style="width:14.25pt;height:12.75pt" o:ole="">
                  <v:imagedata r:id="rId1396" o:title=""/>
                </v:shape>
                <o:OLEObject Type="Embed" ProgID="Equation.DSMT4" ShapeID="_x0000_i1824" DrawAspect="Content" ObjectID="_1796840888" r:id="rId1397"/>
              </w:object>
            </w:r>
            <w:r w:rsidRPr="00330A7E">
              <w:rPr>
                <w:rFonts w:ascii="Times New Roman" w:eastAsia="Cambria" w:hAnsi="Times New Roman" w:cs="Times New Roman"/>
                <w:b/>
                <w:bCs/>
                <w:sz w:val="24"/>
                <w:szCs w:val="24"/>
              </w:rPr>
              <w:t xml:space="preserve">                                                                                           </w:t>
            </w:r>
          </w:p>
        </w:tc>
      </w:tr>
    </w:tbl>
    <w:p w14:paraId="2918A13A" w14:textId="77777777" w:rsidR="00ED397D" w:rsidRPr="00330A7E" w:rsidRDefault="00ED397D" w:rsidP="00330A7E">
      <w:pPr>
        <w:spacing w:after="0" w:line="240" w:lineRule="auto"/>
        <w:jc w:val="center"/>
        <w:rPr>
          <w:rFonts w:ascii="Times New Roman" w:eastAsia="Cambria" w:hAnsi="Times New Roman" w:cs="Times New Roman"/>
          <w:sz w:val="24"/>
          <w:szCs w:val="24"/>
        </w:rPr>
      </w:pPr>
    </w:p>
    <w:p w14:paraId="30EDEE6F" w14:textId="77777777" w:rsidR="00ED397D" w:rsidRPr="00330A7E" w:rsidRDefault="00ED397D" w:rsidP="00330A7E">
      <w:pPr>
        <w:spacing w:after="0" w:line="240" w:lineRule="auto"/>
        <w:ind w:left="1080"/>
        <w:rPr>
          <w:rFonts w:ascii="Times New Roman" w:eastAsia="Cambria" w:hAnsi="Times New Roman" w:cs="Times New Roman"/>
          <w:sz w:val="24"/>
          <w:szCs w:val="24"/>
        </w:rPr>
      </w:pPr>
      <w:r w:rsidRPr="00330A7E">
        <w:rPr>
          <w:rFonts w:ascii="Times New Roman" w:eastAsia="Cambria" w:hAnsi="Times New Roman" w:cs="Times New Roman"/>
          <w:b/>
          <w:sz w:val="24"/>
          <w:szCs w:val="24"/>
        </w:rPr>
        <w:t>a)</w:t>
      </w:r>
      <w:r w:rsidRPr="00330A7E">
        <w:rPr>
          <w:rFonts w:ascii="Times New Roman" w:eastAsia="Cambria" w:hAnsi="Times New Roman" w:cs="Times New Roman"/>
          <w:sz w:val="24"/>
          <w:szCs w:val="24"/>
        </w:rPr>
        <w:t xml:space="preserve">   Hàm số đã cho nghịch biến trên khoảng </w:t>
      </w:r>
      <w:r w:rsidRPr="00330A7E">
        <w:rPr>
          <w:rFonts w:ascii="Times New Roman" w:eastAsia="Cambria" w:hAnsi="Times New Roman" w:cs="Times New Roman"/>
          <w:position w:val="-10"/>
          <w:sz w:val="24"/>
          <w:szCs w:val="24"/>
        </w:rPr>
        <w:object w:dxaOrig="680" w:dyaOrig="320" w14:anchorId="2A2FF1A0">
          <v:shape id="_x0000_i1825" type="#_x0000_t75" style="width:33.75pt;height:15.75pt" o:ole="">
            <v:imagedata r:id="rId1398" o:title=""/>
          </v:shape>
          <o:OLEObject Type="Embed" ProgID="Equation.DSMT4" ShapeID="_x0000_i1825" DrawAspect="Content" ObjectID="_1796840889" r:id="rId1399"/>
        </w:object>
      </w:r>
      <w:r w:rsidRPr="00330A7E">
        <w:rPr>
          <w:rFonts w:ascii="Times New Roman" w:eastAsia="Cambria" w:hAnsi="Times New Roman" w:cs="Times New Roman"/>
          <w:sz w:val="24"/>
          <w:szCs w:val="24"/>
        </w:rPr>
        <w:t xml:space="preserve"> </w:t>
      </w:r>
    </w:p>
    <w:p w14:paraId="32E0F34A" w14:textId="77777777" w:rsidR="00ED397D" w:rsidRPr="00330A7E" w:rsidRDefault="00ED397D" w:rsidP="00330A7E">
      <w:pPr>
        <w:spacing w:after="0" w:line="240" w:lineRule="auto"/>
        <w:ind w:left="360" w:firstLine="720"/>
        <w:rPr>
          <w:rFonts w:ascii="Times New Roman" w:eastAsia="Cambria" w:hAnsi="Times New Roman" w:cs="Times New Roman"/>
          <w:sz w:val="24"/>
          <w:szCs w:val="24"/>
        </w:rPr>
      </w:pPr>
      <w:r w:rsidRPr="00330A7E">
        <w:rPr>
          <w:rFonts w:ascii="Times New Roman" w:eastAsia="Cambria" w:hAnsi="Times New Roman" w:cs="Times New Roman"/>
          <w:b/>
          <w:sz w:val="24"/>
          <w:szCs w:val="24"/>
        </w:rPr>
        <w:t>b)</w:t>
      </w:r>
      <w:r w:rsidRPr="00330A7E">
        <w:rPr>
          <w:rFonts w:ascii="Times New Roman" w:eastAsia="Cambria" w:hAnsi="Times New Roman" w:cs="Times New Roman"/>
          <w:sz w:val="24"/>
          <w:szCs w:val="24"/>
        </w:rPr>
        <w:t xml:space="preserve"> Hàm số đạt giá trị nhỏ nhất bằng </w:t>
      </w:r>
      <w:r w:rsidRPr="00330A7E">
        <w:rPr>
          <w:rFonts w:ascii="Times New Roman" w:hAnsi="Times New Roman" w:cs="Times New Roman"/>
          <w:position w:val="-6"/>
          <w:sz w:val="24"/>
          <w:szCs w:val="24"/>
        </w:rPr>
        <w:object w:dxaOrig="240" w:dyaOrig="279" w14:anchorId="0C555C79">
          <v:shape id="_x0000_i1826" type="#_x0000_t75" style="width:12pt;height:14.25pt" o:ole="">
            <v:imagedata r:id="rId1400" o:title=""/>
          </v:shape>
          <o:OLEObject Type="Embed" ProgID="Equation.DSMT4" ShapeID="_x0000_i1826" DrawAspect="Content" ObjectID="_1796840890" r:id="rId1401"/>
        </w:object>
      </w:r>
      <w:r w:rsidRPr="00330A7E">
        <w:rPr>
          <w:rFonts w:ascii="Times New Roman" w:eastAsia="Cambria" w:hAnsi="Times New Roman" w:cs="Times New Roman"/>
          <w:sz w:val="24"/>
          <w:szCs w:val="24"/>
        </w:rPr>
        <w:t xml:space="preserve"> </w:t>
      </w:r>
    </w:p>
    <w:p w14:paraId="7AE224FD" w14:textId="77777777" w:rsidR="00ED397D" w:rsidRPr="00330A7E" w:rsidRDefault="00ED397D" w:rsidP="00330A7E">
      <w:pPr>
        <w:spacing w:after="0" w:line="240" w:lineRule="auto"/>
        <w:ind w:left="360" w:firstLine="720"/>
        <w:rPr>
          <w:rFonts w:ascii="Times New Roman" w:eastAsia="Cambria" w:hAnsi="Times New Roman" w:cs="Times New Roman"/>
          <w:sz w:val="24"/>
          <w:szCs w:val="24"/>
        </w:rPr>
      </w:pPr>
      <w:r w:rsidRPr="00330A7E">
        <w:rPr>
          <w:rFonts w:ascii="Times New Roman" w:eastAsia="Cambria" w:hAnsi="Times New Roman" w:cs="Times New Roman"/>
          <w:b/>
          <w:sz w:val="24"/>
          <w:szCs w:val="24"/>
        </w:rPr>
        <w:t>c)</w:t>
      </w:r>
      <w:r w:rsidRPr="00330A7E">
        <w:rPr>
          <w:rFonts w:ascii="Times New Roman" w:eastAsia="Cambria" w:hAnsi="Times New Roman" w:cs="Times New Roman"/>
          <w:sz w:val="24"/>
          <w:szCs w:val="24"/>
        </w:rPr>
        <w:t xml:space="preserve"> Hàm số đạt giá trị lớn nhất bằng </w:t>
      </w:r>
      <w:r w:rsidRPr="00330A7E">
        <w:rPr>
          <w:rFonts w:ascii="Times New Roman" w:hAnsi="Times New Roman" w:cs="Times New Roman"/>
          <w:position w:val="-6"/>
          <w:sz w:val="24"/>
          <w:szCs w:val="24"/>
        </w:rPr>
        <w:object w:dxaOrig="360" w:dyaOrig="279" w14:anchorId="41C93D29">
          <v:shape id="_x0000_i1827" type="#_x0000_t75" style="width:18pt;height:14.25pt" o:ole="">
            <v:imagedata r:id="rId1402" o:title=""/>
          </v:shape>
          <o:OLEObject Type="Embed" ProgID="Equation.DSMT4" ShapeID="_x0000_i1827" DrawAspect="Content" ObjectID="_1796840891" r:id="rId1403"/>
        </w:object>
      </w:r>
      <w:r w:rsidRPr="00330A7E">
        <w:rPr>
          <w:rFonts w:ascii="Times New Roman" w:eastAsia="Cambria" w:hAnsi="Times New Roman" w:cs="Times New Roman"/>
          <w:sz w:val="24"/>
          <w:szCs w:val="24"/>
        </w:rPr>
        <w:t xml:space="preserve"> </w:t>
      </w:r>
    </w:p>
    <w:p w14:paraId="50B1E636" w14:textId="77777777" w:rsidR="00ED397D" w:rsidRPr="00330A7E" w:rsidRDefault="00ED397D" w:rsidP="00330A7E">
      <w:pPr>
        <w:spacing w:after="0" w:line="240" w:lineRule="auto"/>
        <w:ind w:left="360" w:firstLine="720"/>
        <w:rPr>
          <w:rFonts w:ascii="Times New Roman" w:eastAsia="Cambria" w:hAnsi="Times New Roman" w:cs="Times New Roman"/>
          <w:sz w:val="24"/>
          <w:szCs w:val="24"/>
        </w:rPr>
      </w:pPr>
      <w:r w:rsidRPr="00330A7E">
        <w:rPr>
          <w:rFonts w:ascii="Times New Roman" w:eastAsia="Cambria" w:hAnsi="Times New Roman" w:cs="Times New Roman"/>
          <w:b/>
          <w:sz w:val="24"/>
          <w:szCs w:val="24"/>
        </w:rPr>
        <w:t>d)</w:t>
      </w:r>
      <w:r w:rsidRPr="00330A7E">
        <w:rPr>
          <w:rFonts w:ascii="Times New Roman" w:eastAsia="Cambria" w:hAnsi="Times New Roman" w:cs="Times New Roman"/>
          <w:sz w:val="24"/>
          <w:szCs w:val="24"/>
        </w:rPr>
        <w:t xml:space="preserve"> Hàm số đã cho đồng biến trên khoảng </w:t>
      </w:r>
      <w:r w:rsidRPr="00330A7E">
        <w:rPr>
          <w:rFonts w:ascii="Times New Roman" w:hAnsi="Times New Roman" w:cs="Times New Roman"/>
          <w:position w:val="-10"/>
          <w:sz w:val="24"/>
          <w:szCs w:val="24"/>
        </w:rPr>
        <w:object w:dxaOrig="700" w:dyaOrig="320" w14:anchorId="603C385E">
          <v:shape id="_x0000_i1828" type="#_x0000_t75" style="width:35.25pt;height:15.75pt" o:ole="">
            <v:imagedata r:id="rId1404" o:title=""/>
          </v:shape>
          <o:OLEObject Type="Embed" ProgID="Equation.DSMT4" ShapeID="_x0000_i1828" DrawAspect="Content" ObjectID="_1796840892" r:id="rId1405"/>
        </w:object>
      </w:r>
      <w:r w:rsidRPr="00330A7E">
        <w:rPr>
          <w:rFonts w:ascii="Times New Roman" w:eastAsia="Cambria" w:hAnsi="Times New Roman" w:cs="Times New Roman"/>
          <w:sz w:val="24"/>
          <w:szCs w:val="24"/>
        </w:rPr>
        <w:t xml:space="preserve"> </w:t>
      </w:r>
    </w:p>
    <w:p w14:paraId="53D97976" w14:textId="77777777" w:rsidR="00ED397D" w:rsidRPr="00330A7E" w:rsidRDefault="00ED397D" w:rsidP="000E1E56">
      <w:pPr>
        <w:pStyle w:val="ListParagraph"/>
        <w:numPr>
          <w:ilvl w:val="0"/>
          <w:numId w:val="5"/>
        </w:numPr>
        <w:tabs>
          <w:tab w:val="left" w:pos="992"/>
        </w:tabs>
        <w:spacing w:before="120" w:line="276" w:lineRule="auto"/>
        <w:rPr>
          <w:rFonts w:ascii="Times New Roman" w:hAnsi="Times New Roman" w:cs="Times New Roman"/>
          <w:sz w:val="24"/>
          <w:szCs w:val="24"/>
        </w:rPr>
      </w:pPr>
      <w:r w:rsidRPr="00330A7E">
        <w:rPr>
          <w:rFonts w:ascii="Times New Roman" w:eastAsia="Cambria" w:hAnsi="Times New Roman" w:cs="Times New Roman"/>
          <w:bCs/>
          <w:iCs/>
          <w:sz w:val="24"/>
          <w:szCs w:val="24"/>
          <w:lang w:val="fr-FR"/>
        </w:rPr>
        <w:t xml:space="preserve">Một vật chuyển động với gia tốc </w:t>
      </w:r>
      <w:r w:rsidRPr="00330A7E">
        <w:rPr>
          <w:rFonts w:ascii="Times New Roman" w:eastAsia="Times New Roman" w:hAnsi="Times New Roman" w:cs="Times New Roman"/>
          <w:position w:val="-16"/>
          <w:sz w:val="24"/>
          <w:szCs w:val="24"/>
          <w:lang w:val="vi-VN"/>
        </w:rPr>
        <w:object w:dxaOrig="2040" w:dyaOrig="440" w14:anchorId="014B4C43">
          <v:shape id="_x0000_i1829" type="#_x0000_t75" style="width:102pt;height:21.75pt" o:ole="">
            <v:imagedata r:id="rId1406" o:title=""/>
          </v:shape>
          <o:OLEObject Type="Embed" ProgID="Equation.DSMT4" ShapeID="_x0000_i1829" DrawAspect="Content" ObjectID="_1796840893" r:id="rId1407"/>
        </w:object>
      </w:r>
      <w:r w:rsidRPr="00330A7E">
        <w:rPr>
          <w:rFonts w:ascii="Times New Roman" w:eastAsia="Cambria" w:hAnsi="Times New Roman" w:cs="Times New Roman"/>
          <w:bCs/>
          <w:iCs/>
          <w:sz w:val="24"/>
          <w:szCs w:val="24"/>
          <w:lang w:val="fr-FR"/>
        </w:rPr>
        <w:t>.</w:t>
      </w:r>
    </w:p>
    <w:p w14:paraId="59158785" w14:textId="77777777" w:rsidR="00ED397D" w:rsidRPr="00330A7E" w:rsidRDefault="00ED397D" w:rsidP="00330A7E">
      <w:pPr>
        <w:ind w:left="720" w:firstLine="273"/>
        <w:rPr>
          <w:rFonts w:ascii="Times New Roman" w:eastAsia="Cambria" w:hAnsi="Times New Roman" w:cs="Times New Roman"/>
          <w:bCs/>
          <w:iCs/>
          <w:sz w:val="24"/>
          <w:szCs w:val="24"/>
          <w:lang w:val="fr-FR"/>
        </w:rPr>
      </w:pPr>
      <w:r w:rsidRPr="00330A7E">
        <w:rPr>
          <w:rFonts w:ascii="Times New Roman" w:eastAsia="Cambria" w:hAnsi="Times New Roman" w:cs="Times New Roman"/>
          <w:b/>
          <w:bCs/>
          <w:iCs/>
          <w:sz w:val="24"/>
          <w:szCs w:val="24"/>
          <w:lang w:val="fr-FR"/>
        </w:rPr>
        <w:t>a)</w:t>
      </w:r>
      <w:r w:rsidRPr="00330A7E">
        <w:rPr>
          <w:rFonts w:ascii="Times New Roman" w:eastAsia="Cambria" w:hAnsi="Times New Roman" w:cs="Times New Roman"/>
          <w:bCs/>
          <w:iCs/>
          <w:sz w:val="24"/>
          <w:szCs w:val="24"/>
          <w:lang w:val="fr-FR"/>
        </w:rPr>
        <w:t xml:space="preserve"> Tại thời điểm bắt đầu chuyển động, vật có vận tốc bằng </w:t>
      </w:r>
      <w:r w:rsidRPr="00330A7E">
        <w:rPr>
          <w:rFonts w:ascii="Times New Roman" w:eastAsia="Times New Roman" w:hAnsi="Times New Roman" w:cs="Times New Roman"/>
          <w:position w:val="-6"/>
          <w:sz w:val="24"/>
          <w:szCs w:val="24"/>
          <w:lang w:val="vi-VN"/>
        </w:rPr>
        <w:object w:dxaOrig="200" w:dyaOrig="279" w14:anchorId="40B95F36">
          <v:shape id="_x0000_i1830" type="#_x0000_t75" style="width:9.75pt;height:14.25pt" o:ole="">
            <v:imagedata r:id="rId1408" o:title=""/>
          </v:shape>
          <o:OLEObject Type="Embed" ProgID="Equation.DSMT4" ShapeID="_x0000_i1830" DrawAspect="Content" ObjectID="_1796840894" r:id="rId1409"/>
        </w:object>
      </w:r>
      <w:r w:rsidRPr="00330A7E">
        <w:rPr>
          <w:rFonts w:ascii="Times New Roman" w:eastAsia="Cambria" w:hAnsi="Times New Roman" w:cs="Times New Roman"/>
          <w:bCs/>
          <w:iCs/>
          <w:sz w:val="24"/>
          <w:szCs w:val="24"/>
          <w:lang w:val="fr-FR"/>
        </w:rPr>
        <w:t xml:space="preserve">. Khi đó, vận tốc của vật được biểu diễn bởi hàm số </w:t>
      </w:r>
      <w:r w:rsidRPr="00330A7E">
        <w:rPr>
          <w:rFonts w:ascii="Times New Roman" w:eastAsia="Times New Roman" w:hAnsi="Times New Roman" w:cs="Times New Roman"/>
          <w:position w:val="-10"/>
          <w:sz w:val="24"/>
          <w:szCs w:val="24"/>
          <w:lang w:val="vi-VN"/>
        </w:rPr>
        <w:object w:dxaOrig="1860" w:dyaOrig="320" w14:anchorId="22866F4A">
          <v:shape id="_x0000_i1831" type="#_x0000_t75" style="width:93pt;height:15.75pt" o:ole="">
            <v:imagedata r:id="rId1410" o:title=""/>
          </v:shape>
          <o:OLEObject Type="Embed" ProgID="Equation.DSMT4" ShapeID="_x0000_i1831" DrawAspect="Content" ObjectID="_1796840895" r:id="rId1411"/>
        </w:object>
      </w:r>
      <w:r w:rsidRPr="00330A7E">
        <w:rPr>
          <w:rFonts w:ascii="Times New Roman" w:eastAsia="Cambria" w:hAnsi="Times New Roman" w:cs="Times New Roman"/>
          <w:bCs/>
          <w:iCs/>
          <w:sz w:val="24"/>
          <w:szCs w:val="24"/>
          <w:lang w:val="fr-FR"/>
        </w:rPr>
        <w:t>.</w:t>
      </w:r>
    </w:p>
    <w:p w14:paraId="29FCE97C" w14:textId="77777777" w:rsidR="00ED397D" w:rsidRPr="00330A7E" w:rsidRDefault="00ED397D" w:rsidP="00330A7E">
      <w:pPr>
        <w:ind w:left="273" w:firstLine="720"/>
        <w:rPr>
          <w:rFonts w:ascii="Times New Roman" w:eastAsia="Cambria" w:hAnsi="Times New Roman" w:cs="Times New Roman"/>
          <w:bCs/>
          <w:iCs/>
          <w:sz w:val="24"/>
          <w:szCs w:val="24"/>
          <w:lang w:val="fr-FR"/>
        </w:rPr>
      </w:pPr>
      <w:r w:rsidRPr="00330A7E">
        <w:rPr>
          <w:rFonts w:ascii="Times New Roman" w:eastAsia="Cambria" w:hAnsi="Times New Roman" w:cs="Times New Roman"/>
          <w:b/>
          <w:bCs/>
          <w:iCs/>
          <w:sz w:val="24"/>
          <w:szCs w:val="24"/>
          <w:lang w:val="fr-FR"/>
        </w:rPr>
        <w:t>b)</w:t>
      </w:r>
      <w:r w:rsidRPr="00330A7E">
        <w:rPr>
          <w:rFonts w:ascii="Times New Roman" w:eastAsia="Cambria" w:hAnsi="Times New Roman" w:cs="Times New Roman"/>
          <w:bCs/>
          <w:iCs/>
          <w:sz w:val="24"/>
          <w:szCs w:val="24"/>
          <w:lang w:val="fr-FR"/>
        </w:rPr>
        <w:t xml:space="preserve"> Vận tốc của vật tại thời điềm </w:t>
      </w:r>
      <w:r w:rsidRPr="00330A7E">
        <w:rPr>
          <w:rFonts w:ascii="Times New Roman" w:eastAsia="Times New Roman" w:hAnsi="Times New Roman" w:cs="Times New Roman"/>
          <w:position w:val="-24"/>
          <w:sz w:val="24"/>
          <w:szCs w:val="24"/>
          <w:lang w:val="vi-VN"/>
        </w:rPr>
        <w:object w:dxaOrig="560" w:dyaOrig="620" w14:anchorId="1A683291">
          <v:shape id="_x0000_i1832" type="#_x0000_t75" style="width:27.75pt;height:30.75pt" o:ole="">
            <v:imagedata r:id="rId1412" o:title=""/>
          </v:shape>
          <o:OLEObject Type="Embed" ProgID="Equation.DSMT4" ShapeID="_x0000_i1832" DrawAspect="Content" ObjectID="_1796840896" r:id="rId1413"/>
        </w:object>
      </w:r>
      <w:r w:rsidRPr="00330A7E">
        <w:rPr>
          <w:rFonts w:ascii="Times New Roman" w:eastAsia="Times New Roman" w:hAnsi="Times New Roman" w:cs="Times New Roman"/>
          <w:sz w:val="24"/>
          <w:szCs w:val="24"/>
          <w:lang w:val="fr-FR"/>
        </w:rPr>
        <w:t xml:space="preserve"> </w:t>
      </w:r>
      <w:r w:rsidRPr="00330A7E">
        <w:rPr>
          <w:rFonts w:ascii="Times New Roman" w:eastAsia="Cambria" w:hAnsi="Times New Roman" w:cs="Times New Roman"/>
          <w:bCs/>
          <w:iCs/>
          <w:sz w:val="24"/>
          <w:szCs w:val="24"/>
          <w:lang w:val="fr-FR"/>
        </w:rPr>
        <w:t xml:space="preserve">là </w:t>
      </w:r>
      <w:r w:rsidRPr="00330A7E">
        <w:rPr>
          <w:rFonts w:ascii="Times New Roman" w:eastAsia="Times New Roman" w:hAnsi="Times New Roman" w:cs="Times New Roman"/>
          <w:position w:val="-6"/>
          <w:sz w:val="24"/>
          <w:szCs w:val="24"/>
          <w:lang w:val="vi-VN"/>
        </w:rPr>
        <w:object w:dxaOrig="620" w:dyaOrig="279" w14:anchorId="2A689F7F">
          <v:shape id="_x0000_i1833" type="#_x0000_t75" style="width:30.75pt;height:14.25pt" o:ole="">
            <v:imagedata r:id="rId1414" o:title=""/>
          </v:shape>
          <o:OLEObject Type="Embed" ProgID="Equation.DSMT4" ShapeID="_x0000_i1833" DrawAspect="Content" ObjectID="_1796840897" r:id="rId1415"/>
        </w:object>
      </w:r>
      <w:r w:rsidRPr="00330A7E">
        <w:rPr>
          <w:rFonts w:ascii="Times New Roman" w:eastAsia="Cambria" w:hAnsi="Times New Roman" w:cs="Times New Roman"/>
          <w:bCs/>
          <w:iCs/>
          <w:sz w:val="24"/>
          <w:szCs w:val="24"/>
          <w:lang w:val="fr-FR"/>
        </w:rPr>
        <w:t>.</w:t>
      </w:r>
    </w:p>
    <w:p w14:paraId="669610A9" w14:textId="77777777" w:rsidR="00ED397D" w:rsidRPr="00330A7E" w:rsidRDefault="00ED397D" w:rsidP="00330A7E">
      <w:pPr>
        <w:ind w:left="273" w:firstLine="720"/>
        <w:rPr>
          <w:rFonts w:ascii="Times New Roman" w:eastAsia="Cambria" w:hAnsi="Times New Roman" w:cs="Times New Roman"/>
          <w:bCs/>
          <w:iCs/>
          <w:sz w:val="24"/>
          <w:szCs w:val="24"/>
          <w:lang w:val="fr-FR"/>
        </w:rPr>
      </w:pPr>
      <w:r w:rsidRPr="00330A7E">
        <w:rPr>
          <w:rFonts w:ascii="Times New Roman" w:eastAsia="Cambria" w:hAnsi="Times New Roman" w:cs="Times New Roman"/>
          <w:b/>
          <w:bCs/>
          <w:iCs/>
          <w:sz w:val="24"/>
          <w:szCs w:val="24"/>
          <w:lang w:val="fr-FR"/>
        </w:rPr>
        <w:t>c)</w:t>
      </w:r>
      <w:r w:rsidRPr="00330A7E">
        <w:rPr>
          <w:rFonts w:ascii="Times New Roman" w:eastAsia="Cambria" w:hAnsi="Times New Roman" w:cs="Times New Roman"/>
          <w:bCs/>
          <w:iCs/>
          <w:sz w:val="24"/>
          <w:szCs w:val="24"/>
          <w:lang w:val="fr-FR"/>
        </w:rPr>
        <w:t xml:space="preserve"> Quãng đường vật đi được từ thời điểm </w:t>
      </w:r>
      <w:r w:rsidRPr="00330A7E">
        <w:rPr>
          <w:rFonts w:ascii="Times New Roman" w:eastAsia="Times New Roman" w:hAnsi="Times New Roman" w:cs="Times New Roman"/>
          <w:position w:val="-10"/>
          <w:sz w:val="24"/>
          <w:szCs w:val="24"/>
          <w:lang w:val="vi-VN"/>
        </w:rPr>
        <w:object w:dxaOrig="840" w:dyaOrig="320" w14:anchorId="0ABB952B">
          <v:shape id="_x0000_i1834" type="#_x0000_t75" style="width:42pt;height:15.75pt" o:ole="">
            <v:imagedata r:id="rId1416" o:title=""/>
          </v:shape>
          <o:OLEObject Type="Embed" ProgID="Equation.DSMT4" ShapeID="_x0000_i1834" DrawAspect="Content" ObjectID="_1796840898" r:id="rId1417"/>
        </w:object>
      </w:r>
      <w:r w:rsidRPr="00330A7E">
        <w:rPr>
          <w:rFonts w:ascii="Times New Roman" w:eastAsia="Cambria" w:hAnsi="Times New Roman" w:cs="Times New Roman"/>
          <w:bCs/>
          <w:iCs/>
          <w:sz w:val="24"/>
          <w:szCs w:val="24"/>
          <w:lang w:val="fr-FR"/>
        </w:rPr>
        <w:t xml:space="preserve">  đến thời điểm </w:t>
      </w:r>
      <w:r w:rsidRPr="00330A7E">
        <w:rPr>
          <w:rFonts w:ascii="Times New Roman" w:eastAsia="Times New Roman" w:hAnsi="Times New Roman" w:cs="Times New Roman"/>
          <w:position w:val="-10"/>
          <w:sz w:val="24"/>
          <w:szCs w:val="24"/>
          <w:lang w:val="vi-VN"/>
        </w:rPr>
        <w:object w:dxaOrig="800" w:dyaOrig="320" w14:anchorId="595657C7">
          <v:shape id="_x0000_i1835" type="#_x0000_t75" style="width:39.75pt;height:15.75pt" o:ole="">
            <v:imagedata r:id="rId1418" o:title=""/>
          </v:shape>
          <o:OLEObject Type="Embed" ProgID="Equation.DSMT4" ShapeID="_x0000_i1835" DrawAspect="Content" ObjectID="_1796840899" r:id="rId1419"/>
        </w:object>
      </w:r>
      <w:r w:rsidRPr="00330A7E">
        <w:rPr>
          <w:rFonts w:ascii="Times New Roman" w:eastAsia="Times New Roman" w:hAnsi="Times New Roman" w:cs="Times New Roman"/>
          <w:sz w:val="24"/>
          <w:szCs w:val="24"/>
          <w:lang w:val="fr-FR"/>
        </w:rPr>
        <w:t xml:space="preserve"> </w:t>
      </w:r>
      <w:r w:rsidRPr="00330A7E">
        <w:rPr>
          <w:rFonts w:ascii="Times New Roman" w:eastAsia="Cambria" w:hAnsi="Times New Roman" w:cs="Times New Roman"/>
          <w:bCs/>
          <w:iCs/>
          <w:sz w:val="24"/>
          <w:szCs w:val="24"/>
          <w:lang w:val="fr-FR"/>
        </w:rPr>
        <w:t xml:space="preserve"> là </w:t>
      </w:r>
      <w:r w:rsidRPr="00330A7E">
        <w:rPr>
          <w:rFonts w:ascii="Times New Roman" w:eastAsia="Times New Roman" w:hAnsi="Times New Roman" w:cs="Times New Roman"/>
          <w:position w:val="-6"/>
          <w:sz w:val="24"/>
          <w:szCs w:val="24"/>
          <w:lang w:val="vi-VN"/>
        </w:rPr>
        <w:object w:dxaOrig="420" w:dyaOrig="279" w14:anchorId="6072603B">
          <v:shape id="_x0000_i1836" type="#_x0000_t75" style="width:21pt;height:14.25pt" o:ole="">
            <v:imagedata r:id="rId1420" o:title=""/>
          </v:shape>
          <o:OLEObject Type="Embed" ProgID="Equation.DSMT4" ShapeID="_x0000_i1836" DrawAspect="Content" ObjectID="_1796840900" r:id="rId1421"/>
        </w:object>
      </w:r>
      <w:r w:rsidRPr="00330A7E">
        <w:rPr>
          <w:rFonts w:ascii="Times New Roman" w:eastAsia="Cambria" w:hAnsi="Times New Roman" w:cs="Times New Roman"/>
          <w:bCs/>
          <w:iCs/>
          <w:sz w:val="24"/>
          <w:szCs w:val="24"/>
          <w:lang w:val="fr-FR"/>
        </w:rPr>
        <w:t>.</w:t>
      </w:r>
    </w:p>
    <w:p w14:paraId="260A22B3" w14:textId="77777777" w:rsidR="00ED397D" w:rsidRPr="00330A7E" w:rsidRDefault="00ED397D" w:rsidP="00330A7E">
      <w:pPr>
        <w:ind w:left="273" w:firstLine="720"/>
        <w:rPr>
          <w:rFonts w:ascii="Times New Roman" w:eastAsia="Cambria" w:hAnsi="Times New Roman" w:cs="Times New Roman"/>
          <w:bCs/>
          <w:iCs/>
          <w:sz w:val="24"/>
          <w:szCs w:val="24"/>
          <w:lang w:val="fr-FR"/>
        </w:rPr>
      </w:pPr>
      <w:r w:rsidRPr="00330A7E">
        <w:rPr>
          <w:rFonts w:ascii="Times New Roman" w:eastAsia="Cambria" w:hAnsi="Times New Roman" w:cs="Times New Roman"/>
          <w:b/>
          <w:bCs/>
          <w:iCs/>
          <w:sz w:val="24"/>
          <w:szCs w:val="24"/>
          <w:lang w:val="fr-FR"/>
        </w:rPr>
        <w:t>d)</w:t>
      </w:r>
      <w:r w:rsidRPr="00330A7E">
        <w:rPr>
          <w:rFonts w:ascii="Times New Roman" w:eastAsia="Cambria" w:hAnsi="Times New Roman" w:cs="Times New Roman"/>
          <w:bCs/>
          <w:iCs/>
          <w:sz w:val="24"/>
          <w:szCs w:val="24"/>
          <w:lang w:val="fr-FR"/>
        </w:rPr>
        <w:t xml:space="preserve"> Quãng đường vật đi được từ thời điểm </w:t>
      </w:r>
      <w:r w:rsidRPr="00330A7E">
        <w:rPr>
          <w:rFonts w:ascii="Times New Roman" w:eastAsia="Times New Roman" w:hAnsi="Times New Roman" w:cs="Times New Roman"/>
          <w:position w:val="-24"/>
          <w:sz w:val="24"/>
          <w:szCs w:val="24"/>
          <w:lang w:val="vi-VN"/>
        </w:rPr>
        <w:object w:dxaOrig="560" w:dyaOrig="620" w14:anchorId="1EE2A9B4">
          <v:shape id="_x0000_i1837" type="#_x0000_t75" style="width:27.75pt;height:30.75pt" o:ole="">
            <v:imagedata r:id="rId1412" o:title=""/>
          </v:shape>
          <o:OLEObject Type="Embed" ProgID="Equation.DSMT4" ShapeID="_x0000_i1837" DrawAspect="Content" ObjectID="_1796840901" r:id="rId1422"/>
        </w:object>
      </w:r>
      <w:r w:rsidRPr="00330A7E">
        <w:rPr>
          <w:rFonts w:ascii="Times New Roman" w:eastAsia="Cambria" w:hAnsi="Times New Roman" w:cs="Times New Roman"/>
          <w:bCs/>
          <w:iCs/>
          <w:sz w:val="24"/>
          <w:szCs w:val="24"/>
          <w:lang w:val="fr-FR"/>
        </w:rPr>
        <w:t xml:space="preserve"> (s) đến thời điểm </w:t>
      </w:r>
      <w:r w:rsidRPr="00330A7E">
        <w:rPr>
          <w:rFonts w:ascii="Times New Roman" w:eastAsia="Times New Roman" w:hAnsi="Times New Roman" w:cs="Times New Roman"/>
          <w:position w:val="-24"/>
          <w:sz w:val="24"/>
          <w:szCs w:val="24"/>
          <w:lang w:val="vi-VN"/>
        </w:rPr>
        <w:object w:dxaOrig="660" w:dyaOrig="620" w14:anchorId="789511F0">
          <v:shape id="_x0000_i1838" type="#_x0000_t75" style="width:33pt;height:30.75pt" o:ole="">
            <v:imagedata r:id="rId1423" o:title=""/>
          </v:shape>
          <o:OLEObject Type="Embed" ProgID="Equation.DSMT4" ShapeID="_x0000_i1838" DrawAspect="Content" ObjectID="_1796840902" r:id="rId1424"/>
        </w:object>
      </w:r>
      <w:r w:rsidRPr="00330A7E">
        <w:rPr>
          <w:rFonts w:ascii="Times New Roman" w:eastAsia="Times New Roman" w:hAnsi="Times New Roman" w:cs="Times New Roman"/>
          <w:sz w:val="24"/>
          <w:szCs w:val="24"/>
          <w:lang w:val="fr-FR"/>
        </w:rPr>
        <w:t xml:space="preserve"> </w:t>
      </w:r>
      <w:r w:rsidRPr="00330A7E">
        <w:rPr>
          <w:rFonts w:ascii="Times New Roman" w:eastAsia="Cambria" w:hAnsi="Times New Roman" w:cs="Times New Roman"/>
          <w:bCs/>
          <w:iCs/>
          <w:sz w:val="24"/>
          <w:szCs w:val="24"/>
          <w:lang w:val="fr-FR"/>
        </w:rPr>
        <w:t xml:space="preserve"> (s) là </w:t>
      </w:r>
      <w:r w:rsidRPr="00330A7E">
        <w:rPr>
          <w:rFonts w:ascii="Times New Roman" w:eastAsia="Times New Roman" w:hAnsi="Times New Roman" w:cs="Times New Roman"/>
          <w:position w:val="-10"/>
          <w:sz w:val="24"/>
          <w:szCs w:val="24"/>
          <w:lang w:val="vi-VN"/>
        </w:rPr>
        <w:object w:dxaOrig="400" w:dyaOrig="320" w14:anchorId="09DE2332">
          <v:shape id="_x0000_i1839" type="#_x0000_t75" style="width:20.25pt;height:15.75pt" o:ole="">
            <v:imagedata r:id="rId1425" o:title=""/>
          </v:shape>
          <o:OLEObject Type="Embed" ProgID="Equation.DSMT4" ShapeID="_x0000_i1839" DrawAspect="Content" ObjectID="_1796840903" r:id="rId1426"/>
        </w:object>
      </w:r>
      <w:r w:rsidRPr="00330A7E">
        <w:rPr>
          <w:rFonts w:ascii="Times New Roman" w:eastAsia="Cambria" w:hAnsi="Times New Roman" w:cs="Times New Roman"/>
          <w:bCs/>
          <w:iCs/>
          <w:sz w:val="24"/>
          <w:szCs w:val="24"/>
          <w:lang w:val="fr-FR"/>
        </w:rPr>
        <w:t>.</w:t>
      </w:r>
    </w:p>
    <w:p w14:paraId="6DE1F7CE" w14:textId="77777777" w:rsidR="00ED397D" w:rsidRPr="00330A7E" w:rsidRDefault="00ED397D" w:rsidP="000E1E56">
      <w:pPr>
        <w:pStyle w:val="ListParagraph"/>
        <w:numPr>
          <w:ilvl w:val="0"/>
          <w:numId w:val="5"/>
        </w:numPr>
        <w:tabs>
          <w:tab w:val="left" w:pos="992"/>
        </w:tabs>
        <w:spacing w:before="120" w:line="276" w:lineRule="auto"/>
        <w:rPr>
          <w:rFonts w:ascii="Times New Roman" w:eastAsia="Calibri" w:hAnsi="Times New Roman" w:cs="Times New Roman"/>
          <w:bCs/>
          <w:sz w:val="24"/>
          <w:szCs w:val="24"/>
        </w:rPr>
      </w:pPr>
      <w:r w:rsidRPr="00330A7E">
        <w:rPr>
          <w:rFonts w:ascii="Times New Roman" w:hAnsi="Times New Roman" w:cs="Times New Roman"/>
          <w:sz w:val="24"/>
          <w:szCs w:val="24"/>
        </w:rPr>
        <w:t xml:space="preserve">Để nghiên cứu sự phát triển của một loại cây, người ta trồng hạt giống của loại cây đó trên hai lô đất thí nghiệm </w:t>
      </w:r>
      <w:r w:rsidRPr="00330A7E">
        <w:rPr>
          <w:rFonts w:ascii="Times New Roman" w:hAnsi="Times New Roman" w:cs="Times New Roman"/>
          <w:i/>
          <w:iCs/>
          <w:sz w:val="24"/>
          <w:szCs w:val="24"/>
        </w:rPr>
        <w:t>M, N</w:t>
      </w:r>
      <w:r w:rsidRPr="00330A7E">
        <w:rPr>
          <w:rFonts w:ascii="Times New Roman" w:hAnsi="Times New Roman" w:cs="Times New Roman"/>
          <w:sz w:val="24"/>
          <w:szCs w:val="24"/>
        </w:rPr>
        <w:t xml:space="preserve"> khác nhau. Xác suất phát triển bình thường của cây đó trên các lô đất </w:t>
      </w:r>
      <w:r w:rsidRPr="00330A7E">
        <w:rPr>
          <w:rFonts w:ascii="Times New Roman" w:hAnsi="Times New Roman" w:cs="Times New Roman"/>
          <w:i/>
          <w:iCs/>
          <w:sz w:val="24"/>
          <w:szCs w:val="24"/>
        </w:rPr>
        <w:t xml:space="preserve">M </w:t>
      </w:r>
      <w:r w:rsidRPr="00330A7E">
        <w:rPr>
          <w:rFonts w:ascii="Times New Roman" w:hAnsi="Times New Roman" w:cs="Times New Roman"/>
          <w:sz w:val="24"/>
          <w:szCs w:val="24"/>
        </w:rPr>
        <w:t xml:space="preserve">và </w:t>
      </w:r>
      <w:r w:rsidRPr="00330A7E">
        <w:rPr>
          <w:rFonts w:ascii="Times New Roman" w:hAnsi="Times New Roman" w:cs="Times New Roman"/>
          <w:i/>
          <w:iCs/>
          <w:sz w:val="24"/>
          <w:szCs w:val="24"/>
        </w:rPr>
        <w:t>N</w:t>
      </w:r>
      <w:r w:rsidRPr="00330A7E">
        <w:rPr>
          <w:rFonts w:ascii="Times New Roman" w:hAnsi="Times New Roman" w:cs="Times New Roman"/>
          <w:sz w:val="24"/>
          <w:szCs w:val="24"/>
        </w:rPr>
        <w:t xml:space="preserve"> lần lượt là 0,56 và 0,62. Lặp lại thí nghiệm trên với đầy đủ các điều kiện tương đồng. Xét các biến cố:</w:t>
      </w:r>
    </w:p>
    <w:p w14:paraId="10EC7E51" w14:textId="77777777" w:rsidR="00ED397D" w:rsidRPr="00330A7E" w:rsidRDefault="00ED397D" w:rsidP="00330A7E">
      <w:pPr>
        <w:pStyle w:val="Vnbnnidung0"/>
        <w:tabs>
          <w:tab w:val="left" w:pos="406"/>
        </w:tabs>
        <w:spacing w:afterLines="50" w:after="120" w:line="259" w:lineRule="auto"/>
        <w:rPr>
          <w:rFonts w:ascii="Times New Roman" w:hAnsi="Times New Roman" w:cs="Times New Roman"/>
          <w:sz w:val="24"/>
          <w:szCs w:val="24"/>
        </w:rPr>
      </w:pPr>
      <w:r w:rsidRPr="00330A7E">
        <w:rPr>
          <w:rFonts w:ascii="Times New Roman" w:hAnsi="Times New Roman" w:cs="Times New Roman"/>
          <w:i/>
          <w:iCs/>
          <w:sz w:val="24"/>
          <w:szCs w:val="24"/>
        </w:rPr>
        <w:tab/>
      </w:r>
      <w:r w:rsidRPr="00330A7E">
        <w:rPr>
          <w:rFonts w:ascii="Times New Roman" w:hAnsi="Times New Roman" w:cs="Times New Roman"/>
          <w:i/>
          <w:iCs/>
          <w:sz w:val="24"/>
          <w:szCs w:val="24"/>
        </w:rPr>
        <w:tab/>
      </w:r>
      <w:r w:rsidRPr="00330A7E">
        <w:rPr>
          <w:rFonts w:ascii="Times New Roman" w:hAnsi="Times New Roman" w:cs="Times New Roman"/>
          <w:i/>
          <w:iCs/>
          <w:sz w:val="24"/>
          <w:szCs w:val="24"/>
        </w:rPr>
        <w:tab/>
        <w:t>A</w:t>
      </w:r>
      <w:r w:rsidRPr="00330A7E">
        <w:rPr>
          <w:rFonts w:ascii="Times New Roman" w:hAnsi="Times New Roman" w:cs="Times New Roman"/>
          <w:sz w:val="24"/>
          <w:szCs w:val="24"/>
        </w:rPr>
        <w:t xml:space="preserve">: “Cây phát triển bình thường trên lô đất </w:t>
      </w:r>
      <w:r w:rsidRPr="00330A7E">
        <w:rPr>
          <w:rFonts w:ascii="Times New Roman" w:hAnsi="Times New Roman" w:cs="Times New Roman"/>
          <w:i/>
          <w:iCs/>
          <w:sz w:val="24"/>
          <w:szCs w:val="24"/>
        </w:rPr>
        <w:t>M</w:t>
      </w:r>
      <w:r w:rsidRPr="00330A7E">
        <w:rPr>
          <w:rFonts w:ascii="Times New Roman" w:hAnsi="Times New Roman" w:cs="Times New Roman"/>
          <w:sz w:val="24"/>
          <w:szCs w:val="24"/>
        </w:rPr>
        <w:t>”;</w:t>
      </w:r>
    </w:p>
    <w:p w14:paraId="5BB6B33B" w14:textId="77777777" w:rsidR="00ED397D" w:rsidRPr="00330A7E" w:rsidRDefault="00ED397D" w:rsidP="00330A7E">
      <w:pPr>
        <w:pStyle w:val="Vnbnnidung0"/>
        <w:tabs>
          <w:tab w:val="left" w:pos="402"/>
        </w:tabs>
        <w:spacing w:afterLines="50" w:after="120" w:line="259" w:lineRule="auto"/>
        <w:rPr>
          <w:rFonts w:ascii="Times New Roman" w:hAnsi="Times New Roman" w:cs="Times New Roman"/>
          <w:sz w:val="24"/>
          <w:szCs w:val="24"/>
        </w:rPr>
      </w:pPr>
      <w:r w:rsidRPr="00330A7E">
        <w:rPr>
          <w:rFonts w:ascii="Times New Roman" w:hAnsi="Times New Roman" w:cs="Times New Roman"/>
          <w:i/>
          <w:iCs/>
          <w:sz w:val="24"/>
          <w:szCs w:val="24"/>
        </w:rPr>
        <w:tab/>
      </w:r>
      <w:r w:rsidRPr="00330A7E">
        <w:rPr>
          <w:rFonts w:ascii="Times New Roman" w:hAnsi="Times New Roman" w:cs="Times New Roman"/>
          <w:i/>
          <w:iCs/>
          <w:sz w:val="24"/>
          <w:szCs w:val="24"/>
        </w:rPr>
        <w:tab/>
      </w:r>
      <w:r w:rsidRPr="00330A7E">
        <w:rPr>
          <w:rFonts w:ascii="Times New Roman" w:hAnsi="Times New Roman" w:cs="Times New Roman"/>
          <w:i/>
          <w:iCs/>
          <w:sz w:val="24"/>
          <w:szCs w:val="24"/>
        </w:rPr>
        <w:tab/>
        <w:t>B</w:t>
      </w:r>
      <w:r w:rsidRPr="00330A7E">
        <w:rPr>
          <w:rFonts w:ascii="Times New Roman" w:hAnsi="Times New Roman" w:cs="Times New Roman"/>
          <w:sz w:val="24"/>
          <w:szCs w:val="24"/>
        </w:rPr>
        <w:t xml:space="preserve">: “Cây phát triển bình thường trên lô đất </w:t>
      </w:r>
      <w:r w:rsidRPr="00330A7E">
        <w:rPr>
          <w:rFonts w:ascii="Times New Roman" w:hAnsi="Times New Roman" w:cs="Times New Roman"/>
          <w:i/>
          <w:iCs/>
          <w:sz w:val="24"/>
          <w:szCs w:val="24"/>
        </w:rPr>
        <w:t>N</w:t>
      </w:r>
      <w:r w:rsidRPr="00330A7E">
        <w:rPr>
          <w:rFonts w:ascii="Times New Roman" w:hAnsi="Times New Roman" w:cs="Times New Roman"/>
          <w:sz w:val="24"/>
          <w:szCs w:val="24"/>
        </w:rPr>
        <w:t>”.</w:t>
      </w:r>
    </w:p>
    <w:p w14:paraId="0B06B50E" w14:textId="77777777" w:rsidR="00ED397D" w:rsidRPr="00330A7E" w:rsidRDefault="00ED397D" w:rsidP="00330A7E">
      <w:pPr>
        <w:pStyle w:val="Vnbnnidung0"/>
        <w:tabs>
          <w:tab w:val="left" w:pos="993"/>
        </w:tabs>
        <w:spacing w:afterLines="50" w:after="120" w:line="259" w:lineRule="auto"/>
        <w:rPr>
          <w:rFonts w:ascii="Times New Roman" w:hAnsi="Times New Roman" w:cs="Times New Roman"/>
          <w:sz w:val="24"/>
          <w:szCs w:val="24"/>
        </w:rPr>
      </w:pPr>
      <w:r w:rsidRPr="00330A7E">
        <w:rPr>
          <w:rFonts w:ascii="Times New Roman" w:hAnsi="Times New Roman" w:cs="Times New Roman"/>
          <w:sz w:val="24"/>
          <w:szCs w:val="24"/>
        </w:rPr>
        <w:tab/>
      </w:r>
      <w:r w:rsidRPr="00330A7E">
        <w:rPr>
          <w:rFonts w:ascii="Times New Roman" w:hAnsi="Times New Roman" w:cs="Times New Roman"/>
          <w:b/>
          <w:sz w:val="24"/>
          <w:szCs w:val="24"/>
        </w:rPr>
        <w:t>a)</w:t>
      </w:r>
      <w:r w:rsidRPr="00330A7E">
        <w:rPr>
          <w:rFonts w:ascii="Times New Roman" w:hAnsi="Times New Roman" w:cs="Times New Roman"/>
          <w:sz w:val="24"/>
          <w:szCs w:val="24"/>
        </w:rPr>
        <w:t xml:space="preserve"> Các cặp biến cố </w:t>
      </w:r>
      <w:r w:rsidRPr="00330A7E">
        <w:rPr>
          <w:rFonts w:ascii="Times New Roman" w:hAnsi="Times New Roman" w:cs="Times New Roman"/>
          <w:position w:val="-10"/>
          <w:sz w:val="24"/>
          <w:szCs w:val="24"/>
        </w:rPr>
        <w:object w:dxaOrig="279" w:dyaOrig="380" w14:anchorId="29F8E425">
          <v:shape id="_x0000_i1840" type="#_x0000_t75" style="width:14.25pt;height:19.5pt" o:ole="">
            <v:imagedata r:id="rId1427" o:title=""/>
          </v:shape>
          <o:OLEObject Type="Embed" ProgID="Equation.DSMT4" ShapeID="_x0000_i1840" DrawAspect="Content" ObjectID="_1796840904" r:id="rId1428"/>
        </w:object>
      </w:r>
      <w:r w:rsidRPr="00330A7E">
        <w:rPr>
          <w:rFonts w:ascii="Times New Roman" w:hAnsi="Times New Roman" w:cs="Times New Roman"/>
          <w:i/>
          <w:iCs/>
          <w:sz w:val="24"/>
          <w:szCs w:val="24"/>
        </w:rPr>
        <w:t xml:space="preserve">và B, A và </w:t>
      </w:r>
      <w:r w:rsidRPr="00330A7E">
        <w:rPr>
          <w:rFonts w:ascii="Times New Roman" w:hAnsi="Times New Roman" w:cs="Times New Roman"/>
          <w:position w:val="-10"/>
          <w:sz w:val="24"/>
          <w:szCs w:val="24"/>
        </w:rPr>
        <w:object w:dxaOrig="279" w:dyaOrig="380" w14:anchorId="4C553502">
          <v:shape id="_x0000_i1841" type="#_x0000_t75" style="width:13.5pt;height:19.5pt" o:ole="">
            <v:imagedata r:id="rId1429" o:title=""/>
          </v:shape>
          <o:OLEObject Type="Embed" ProgID="Equation.DSMT4" ShapeID="_x0000_i1841" DrawAspect="Content" ObjectID="_1796840905" r:id="rId1430"/>
        </w:object>
      </w:r>
      <w:r w:rsidRPr="00330A7E">
        <w:rPr>
          <w:rFonts w:ascii="Times New Roman" w:hAnsi="Times New Roman" w:cs="Times New Roman"/>
          <w:sz w:val="24"/>
          <w:szCs w:val="24"/>
        </w:rPr>
        <w:t xml:space="preserve"> là độc lập.</w:t>
      </w:r>
    </w:p>
    <w:p w14:paraId="1B5C8CAA" w14:textId="77777777" w:rsidR="00ED397D" w:rsidRPr="00330A7E" w:rsidRDefault="00ED397D" w:rsidP="00330A7E">
      <w:pPr>
        <w:pStyle w:val="Vnbnnidung0"/>
        <w:tabs>
          <w:tab w:val="left" w:pos="993"/>
        </w:tabs>
        <w:spacing w:afterLines="50" w:after="120" w:line="259" w:lineRule="auto"/>
        <w:rPr>
          <w:rFonts w:ascii="Times New Roman" w:hAnsi="Times New Roman" w:cs="Times New Roman"/>
          <w:sz w:val="24"/>
          <w:szCs w:val="24"/>
        </w:rPr>
      </w:pPr>
      <w:r w:rsidRPr="00330A7E">
        <w:rPr>
          <w:rFonts w:ascii="Times New Roman" w:hAnsi="Times New Roman" w:cs="Times New Roman"/>
          <w:sz w:val="24"/>
          <w:szCs w:val="24"/>
        </w:rPr>
        <w:tab/>
      </w: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Hai biến cố </w:t>
      </w:r>
      <w:r w:rsidRPr="00330A7E">
        <w:rPr>
          <w:rFonts w:ascii="Times New Roman" w:hAnsi="Times New Roman" w:cs="Times New Roman"/>
          <w:position w:val="-10"/>
          <w:sz w:val="24"/>
          <w:szCs w:val="24"/>
        </w:rPr>
        <w:object w:dxaOrig="1100" w:dyaOrig="380" w14:anchorId="7BDF7832">
          <v:shape id="_x0000_i1842" type="#_x0000_t75" style="width:54.75pt;height:19.5pt" o:ole="">
            <v:imagedata r:id="rId1431" o:title=""/>
          </v:shape>
          <o:OLEObject Type="Embed" ProgID="Equation.DSMT4" ShapeID="_x0000_i1842" DrawAspect="Content" ObjectID="_1796840906" r:id="rId1432"/>
        </w:object>
      </w:r>
      <w:r w:rsidRPr="00330A7E">
        <w:rPr>
          <w:rFonts w:ascii="Times New Roman" w:hAnsi="Times New Roman" w:cs="Times New Roman"/>
          <w:i/>
          <w:iCs/>
          <w:sz w:val="24"/>
          <w:szCs w:val="24"/>
        </w:rPr>
        <w:t xml:space="preserve"> và </w:t>
      </w:r>
      <w:r w:rsidRPr="00330A7E">
        <w:rPr>
          <w:rFonts w:ascii="Times New Roman" w:hAnsi="Times New Roman" w:cs="Times New Roman"/>
          <w:position w:val="-10"/>
          <w:sz w:val="24"/>
          <w:szCs w:val="24"/>
        </w:rPr>
        <w:object w:dxaOrig="1060" w:dyaOrig="380" w14:anchorId="47131AA3">
          <v:shape id="_x0000_i1843" type="#_x0000_t75" style="width:52.5pt;height:19.5pt" o:ole="">
            <v:imagedata r:id="rId1433" o:title=""/>
          </v:shape>
          <o:OLEObject Type="Embed" ProgID="Equation.DSMT4" ShapeID="_x0000_i1843" DrawAspect="Content" ObjectID="_1796840907" r:id="rId1434"/>
        </w:object>
      </w:r>
      <w:r w:rsidRPr="00330A7E">
        <w:rPr>
          <w:rFonts w:ascii="Times New Roman" w:hAnsi="Times New Roman" w:cs="Times New Roman"/>
          <w:sz w:val="24"/>
          <w:szCs w:val="24"/>
        </w:rPr>
        <w:t xml:space="preserve"> không là hai biến cố xung khắc.</w:t>
      </w:r>
    </w:p>
    <w:p w14:paraId="488D2089" w14:textId="77777777" w:rsidR="00ED397D" w:rsidRPr="00330A7E" w:rsidRDefault="00ED397D" w:rsidP="00330A7E">
      <w:pPr>
        <w:pStyle w:val="Vnbnnidung0"/>
        <w:tabs>
          <w:tab w:val="left" w:pos="993"/>
        </w:tabs>
        <w:spacing w:afterLines="50" w:after="120" w:line="259" w:lineRule="auto"/>
        <w:rPr>
          <w:rFonts w:ascii="Times New Roman" w:hAnsi="Times New Roman" w:cs="Times New Roman"/>
          <w:sz w:val="24"/>
          <w:szCs w:val="24"/>
        </w:rPr>
      </w:pPr>
      <w:r w:rsidRPr="00330A7E">
        <w:rPr>
          <w:rFonts w:ascii="Times New Roman" w:hAnsi="Times New Roman" w:cs="Times New Roman"/>
          <w:sz w:val="24"/>
          <w:szCs w:val="24"/>
        </w:rPr>
        <w:tab/>
      </w: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P(</w:t>
      </w:r>
      <w:r w:rsidRPr="00330A7E">
        <w:rPr>
          <w:rFonts w:ascii="Times New Roman" w:hAnsi="Times New Roman" w:cs="Times New Roman"/>
          <w:position w:val="-10"/>
          <w:sz w:val="24"/>
          <w:szCs w:val="24"/>
        </w:rPr>
        <w:object w:dxaOrig="279" w:dyaOrig="380" w14:anchorId="42F1BE73">
          <v:shape id="_x0000_i1844" type="#_x0000_t75" style="width:14.25pt;height:19.5pt" o:ole="">
            <v:imagedata r:id="rId1427" o:title=""/>
          </v:shape>
          <o:OLEObject Type="Embed" ProgID="Equation.DSMT4" ShapeID="_x0000_i1844" DrawAspect="Content" ObjectID="_1796840908" r:id="rId1435"/>
        </w:object>
      </w:r>
      <w:r w:rsidRPr="00330A7E">
        <w:rPr>
          <w:rFonts w:ascii="Times New Roman" w:hAnsi="Times New Roman" w:cs="Times New Roman"/>
          <w:sz w:val="24"/>
          <w:szCs w:val="24"/>
        </w:rPr>
        <w:t>) = 0,56; P(</w:t>
      </w:r>
      <w:r w:rsidRPr="00330A7E">
        <w:rPr>
          <w:rFonts w:ascii="Times New Roman" w:hAnsi="Times New Roman" w:cs="Times New Roman"/>
          <w:position w:val="-10"/>
          <w:sz w:val="24"/>
          <w:szCs w:val="24"/>
        </w:rPr>
        <w:object w:dxaOrig="279" w:dyaOrig="380" w14:anchorId="4F241672">
          <v:shape id="_x0000_i1845" type="#_x0000_t75" style="width:13.5pt;height:19.5pt" o:ole="">
            <v:imagedata r:id="rId1429" o:title=""/>
          </v:shape>
          <o:OLEObject Type="Embed" ProgID="Equation.DSMT4" ShapeID="_x0000_i1845" DrawAspect="Content" ObjectID="_1796840909" r:id="rId1436"/>
        </w:object>
      </w:r>
      <w:r w:rsidRPr="00330A7E">
        <w:rPr>
          <w:rFonts w:ascii="Times New Roman" w:hAnsi="Times New Roman" w:cs="Times New Roman"/>
          <w:sz w:val="24"/>
          <w:szCs w:val="24"/>
        </w:rPr>
        <w:t>) = 0,62.</w:t>
      </w:r>
    </w:p>
    <w:p w14:paraId="69260C3F" w14:textId="77777777" w:rsidR="00ED397D" w:rsidRPr="00330A7E" w:rsidRDefault="00ED397D" w:rsidP="00330A7E">
      <w:pPr>
        <w:pStyle w:val="Vnbnnidung0"/>
        <w:tabs>
          <w:tab w:val="left" w:pos="993"/>
        </w:tabs>
        <w:spacing w:afterLines="50" w:after="120" w:line="259" w:lineRule="auto"/>
        <w:rPr>
          <w:rFonts w:ascii="Times New Roman" w:hAnsi="Times New Roman" w:cs="Times New Roman"/>
          <w:sz w:val="24"/>
          <w:szCs w:val="24"/>
        </w:rPr>
      </w:pPr>
      <w:r w:rsidRPr="00330A7E">
        <w:rPr>
          <w:rFonts w:ascii="Times New Roman" w:hAnsi="Times New Roman" w:cs="Times New Roman"/>
          <w:sz w:val="24"/>
          <w:szCs w:val="24"/>
        </w:rPr>
        <w:tab/>
      </w: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Xác suất để cây chỉ phát triển bình thường trên một lô đất là 0,4856.</w:t>
      </w:r>
    </w:p>
    <w:p w14:paraId="73B0BCFA" w14:textId="77777777" w:rsidR="00ED397D" w:rsidRPr="00330A7E" w:rsidRDefault="00ED397D" w:rsidP="00330A7E">
      <w:pPr>
        <w:spacing w:before="120"/>
        <w:rPr>
          <w:rFonts w:ascii="Times New Roman" w:eastAsia="Calibri" w:hAnsi="Times New Roman" w:cs="Times New Roman"/>
          <w:bCs/>
          <w:sz w:val="24"/>
          <w:szCs w:val="24"/>
        </w:rPr>
      </w:pPr>
      <w:r w:rsidRPr="00330A7E">
        <w:rPr>
          <w:rFonts w:ascii="Times New Roman" w:eastAsia="Calibri" w:hAnsi="Times New Roman" w:cs="Times New Roman"/>
          <w:b/>
          <w:color w:val="0033CC"/>
          <w:sz w:val="24"/>
          <w:szCs w:val="24"/>
        </w:rPr>
        <w:t>PHẦN III. Câu trắc nghiệm trả lời ngắn.</w:t>
      </w:r>
      <w:r w:rsidRPr="00330A7E">
        <w:rPr>
          <w:rFonts w:ascii="Times New Roman" w:eastAsia="Calibri" w:hAnsi="Times New Roman" w:cs="Times New Roman"/>
          <w:bCs/>
          <w:color w:val="0033CC"/>
          <w:sz w:val="24"/>
          <w:szCs w:val="24"/>
        </w:rPr>
        <w:t xml:space="preserve"> </w:t>
      </w:r>
      <w:r w:rsidRPr="00330A7E">
        <w:rPr>
          <w:rFonts w:ascii="Times New Roman" w:eastAsia="Calibri" w:hAnsi="Times New Roman" w:cs="Times New Roman"/>
          <w:bCs/>
          <w:sz w:val="24"/>
          <w:szCs w:val="24"/>
        </w:rPr>
        <w:t>Thí sinh trả lời từ câu 1 đến câu 6.</w:t>
      </w:r>
    </w:p>
    <w:p w14:paraId="5E4EB8D5" w14:textId="77777777" w:rsidR="00ED397D" w:rsidRPr="00330A7E" w:rsidRDefault="00ED397D" w:rsidP="000E1E56">
      <w:pPr>
        <w:pStyle w:val="ListParagraph"/>
        <w:numPr>
          <w:ilvl w:val="0"/>
          <w:numId w:val="6"/>
        </w:numPr>
        <w:tabs>
          <w:tab w:val="left" w:pos="992"/>
        </w:tabs>
        <w:spacing w:before="120" w:line="259" w:lineRule="auto"/>
        <w:rPr>
          <w:rFonts w:ascii="Times New Roman" w:eastAsia="Calibri" w:hAnsi="Times New Roman" w:cs="Times New Roman"/>
          <w:bCs/>
          <w:iCs/>
          <w:color w:val="000000"/>
          <w:sz w:val="24"/>
          <w:szCs w:val="24"/>
        </w:rPr>
      </w:pPr>
      <w:r w:rsidRPr="00330A7E">
        <w:rPr>
          <w:rFonts w:ascii="Times New Roman" w:hAnsi="Times New Roman" w:cs="Times New Roman"/>
          <w:sz w:val="24"/>
          <w:szCs w:val="24"/>
          <w:lang w:val="fr-FR"/>
        </w:rPr>
        <w:t xml:space="preserve">Một viên gạch hoa hình vuông cạnh </w:t>
      </w:r>
      <w:r w:rsidRPr="00330A7E">
        <w:rPr>
          <w:rFonts w:ascii="Times New Roman" w:hAnsi="Times New Roman" w:cs="Times New Roman"/>
          <w:position w:val="-6"/>
          <w:sz w:val="24"/>
          <w:szCs w:val="24"/>
        </w:rPr>
        <w:object w:dxaOrig="630" w:dyaOrig="270" w14:anchorId="367DF6FF">
          <v:shape id="_x0000_i1846" type="#_x0000_t75" style="width:31.5pt;height:13.5pt" o:ole="">
            <v:imagedata r:id="rId1437" o:title=""/>
          </v:shape>
          <o:OLEObject Type="Embed" ProgID="Equation.DSMT4" ShapeID="_x0000_i1846" DrawAspect="Content" ObjectID="_1796840910" r:id="rId1438"/>
        </w:object>
      </w:r>
      <w:r w:rsidRPr="00330A7E">
        <w:rPr>
          <w:rFonts w:ascii="Times New Roman" w:hAnsi="Times New Roman" w:cs="Times New Roman"/>
          <w:sz w:val="24"/>
          <w:szCs w:val="24"/>
          <w:lang w:val="fr-FR"/>
        </w:rPr>
        <w:t>. Người thiết kế đã sử dụng bốn đường parabol có chung đỉnh tại tâm viên gạch để tạo ra bốn cánh hoa (được tô đen như hình vẽ dưới).</w:t>
      </w:r>
    </w:p>
    <w:p w14:paraId="0D15A085" w14:textId="77777777" w:rsidR="00ED397D" w:rsidRPr="00330A7E" w:rsidRDefault="00ED397D" w:rsidP="00330A7E">
      <w:pPr>
        <w:tabs>
          <w:tab w:val="left" w:pos="360"/>
          <w:tab w:val="left" w:pos="2880"/>
          <w:tab w:val="left" w:pos="5400"/>
          <w:tab w:val="left" w:pos="7920"/>
        </w:tabs>
        <w:spacing w:line="360" w:lineRule="auto"/>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lastRenderedPageBreak/>
        <w:drawing>
          <wp:inline distT="0" distB="0" distL="0" distR="0" wp14:anchorId="52FCEA11" wp14:editId="4BAC67CA">
            <wp:extent cx="1447800" cy="138430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39">
                      <a:extLst>
                        <a:ext uri="{28A0092B-C50C-407E-A947-70E740481C1C}">
                          <a14:useLocalDpi xmlns:a14="http://schemas.microsoft.com/office/drawing/2010/main" val="0"/>
                        </a:ext>
                      </a:extLst>
                    </a:blip>
                    <a:srcRect/>
                    <a:stretch>
                      <a:fillRect/>
                    </a:stretch>
                  </pic:blipFill>
                  <pic:spPr bwMode="auto">
                    <a:xfrm>
                      <a:off x="0" y="0"/>
                      <a:ext cx="1447800" cy="1384300"/>
                    </a:xfrm>
                    <a:prstGeom prst="rect">
                      <a:avLst/>
                    </a:prstGeom>
                    <a:noFill/>
                    <a:ln>
                      <a:noFill/>
                    </a:ln>
                  </pic:spPr>
                </pic:pic>
              </a:graphicData>
            </a:graphic>
          </wp:inline>
        </w:drawing>
      </w:r>
    </w:p>
    <w:p w14:paraId="11BBB954"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sz w:val="24"/>
          <w:szCs w:val="24"/>
        </w:rPr>
      </w:pPr>
      <w:r w:rsidRPr="00330A7E">
        <w:rPr>
          <w:rFonts w:ascii="Times New Roman" w:hAnsi="Times New Roman" w:cs="Times New Roman"/>
          <w:sz w:val="24"/>
          <w:szCs w:val="24"/>
        </w:rPr>
        <w:t>Diện tích mỗi cánh hoa của viên gạch bằng (đơn vị cm</w:t>
      </w:r>
      <w:r w:rsidRPr="00330A7E">
        <w:rPr>
          <w:rFonts w:ascii="Times New Roman" w:hAnsi="Times New Roman" w:cs="Times New Roman"/>
          <w:sz w:val="24"/>
          <w:szCs w:val="24"/>
          <w:vertAlign w:val="superscript"/>
        </w:rPr>
        <w:t>2</w:t>
      </w:r>
      <w:r w:rsidRPr="00330A7E">
        <w:rPr>
          <w:rFonts w:ascii="Times New Roman" w:hAnsi="Times New Roman" w:cs="Times New Roman"/>
          <w:sz w:val="24"/>
          <w:szCs w:val="24"/>
        </w:rPr>
        <w:t>, kết quả làm tròn đến hàng đơn vị)</w:t>
      </w:r>
    </w:p>
    <w:p w14:paraId="69C18908" w14:textId="77777777" w:rsidR="00ED397D" w:rsidRPr="00330A7E" w:rsidRDefault="00ED397D" w:rsidP="000E1E56">
      <w:pPr>
        <w:pStyle w:val="ListParagraph"/>
        <w:numPr>
          <w:ilvl w:val="0"/>
          <w:numId w:val="6"/>
        </w:numPr>
        <w:tabs>
          <w:tab w:val="left" w:pos="992"/>
        </w:tabs>
        <w:spacing w:before="120" w:line="276" w:lineRule="auto"/>
        <w:rPr>
          <w:rFonts w:ascii="Times New Roman" w:hAnsi="Times New Roman" w:cs="Times New Roman"/>
          <w:sz w:val="24"/>
          <w:szCs w:val="24"/>
          <w:lang w:val="vi-VN"/>
        </w:rPr>
      </w:pPr>
      <w:r w:rsidRPr="00330A7E">
        <w:rPr>
          <w:rFonts w:ascii="Times New Roman" w:hAnsi="Times New Roman" w:cs="Times New Roman"/>
          <w:sz w:val="24"/>
          <w:szCs w:val="24"/>
        </w:rPr>
        <w:t>Một cốc rượu có hình dạng tròn xoay và kích thước như hình vẽ, thiết diện dọc của cốc (bổ dọc cốc thành 2 phần bằng nhau) là một đường Parabol. Tính thể tích tối đa mà cốc có thể chứa được (đơn vị cm</w:t>
      </w:r>
      <w:r w:rsidRPr="00330A7E">
        <w:rPr>
          <w:rFonts w:ascii="Times New Roman" w:hAnsi="Times New Roman" w:cs="Times New Roman"/>
          <w:sz w:val="24"/>
          <w:szCs w:val="24"/>
          <w:vertAlign w:val="superscript"/>
        </w:rPr>
        <w:t>3</w:t>
      </w:r>
      <w:r w:rsidRPr="00330A7E">
        <w:rPr>
          <w:rFonts w:ascii="Times New Roman" w:hAnsi="Times New Roman" w:cs="Times New Roman"/>
          <w:sz w:val="24"/>
          <w:szCs w:val="24"/>
        </w:rPr>
        <w:t>, kết quả làm tròn đến hàng đơn vị)</w:t>
      </w:r>
    </w:p>
    <w:p w14:paraId="40B2D69E" w14:textId="77777777" w:rsidR="00ED397D" w:rsidRPr="00330A7E" w:rsidRDefault="00ED397D" w:rsidP="00330A7E">
      <w:pPr>
        <w:pStyle w:val="ListParagraph"/>
        <w:tabs>
          <w:tab w:val="left" w:pos="360"/>
          <w:tab w:val="left" w:pos="2880"/>
          <w:tab w:val="left" w:pos="5400"/>
          <w:tab w:val="left" w:pos="7920"/>
        </w:tabs>
        <w:spacing w:line="360" w:lineRule="auto"/>
        <w:ind w:left="0"/>
        <w:jc w:val="center"/>
        <w:rPr>
          <w:rFonts w:ascii="Times New Roman" w:hAnsi="Times New Roman" w:cs="Times New Roman"/>
          <w:sz w:val="24"/>
          <w:szCs w:val="24"/>
        </w:rPr>
      </w:pPr>
      <w:r w:rsidRPr="00330A7E">
        <w:rPr>
          <w:rFonts w:ascii="Times New Roman" w:hAnsi="Times New Roman" w:cs="Times New Roman"/>
          <w:sz w:val="24"/>
          <w:szCs w:val="24"/>
        </w:rPr>
        <w:drawing>
          <wp:inline distT="0" distB="0" distL="0" distR="0" wp14:anchorId="30169384" wp14:editId="6D25EE57">
            <wp:extent cx="2813050" cy="1860550"/>
            <wp:effectExtent l="0" t="0" r="635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40">
                      <a:extLst>
                        <a:ext uri="{28A0092B-C50C-407E-A947-70E740481C1C}">
                          <a14:useLocalDpi xmlns:a14="http://schemas.microsoft.com/office/drawing/2010/main" val="0"/>
                        </a:ext>
                      </a:extLst>
                    </a:blip>
                    <a:srcRect/>
                    <a:stretch>
                      <a:fillRect/>
                    </a:stretch>
                  </pic:blipFill>
                  <pic:spPr bwMode="auto">
                    <a:xfrm>
                      <a:off x="0" y="0"/>
                      <a:ext cx="2813050" cy="1860550"/>
                    </a:xfrm>
                    <a:prstGeom prst="rect">
                      <a:avLst/>
                    </a:prstGeom>
                    <a:noFill/>
                    <a:ln>
                      <a:noFill/>
                    </a:ln>
                  </pic:spPr>
                </pic:pic>
              </a:graphicData>
            </a:graphic>
          </wp:inline>
        </w:drawing>
      </w:r>
    </w:p>
    <w:p w14:paraId="27E035A7" w14:textId="77777777" w:rsidR="00ED397D" w:rsidRPr="00330A7E" w:rsidRDefault="00ED397D" w:rsidP="00330A7E">
      <w:pPr>
        <w:tabs>
          <w:tab w:val="left" w:pos="992"/>
        </w:tabs>
        <w:spacing w:before="120" w:after="0"/>
        <w:jc w:val="both"/>
        <w:rPr>
          <w:rFonts w:ascii="Times New Roman" w:hAnsi="Times New Roman" w:cs="Times New Roman"/>
          <w:sz w:val="24"/>
          <w:szCs w:val="24"/>
          <w:lang w:val="vi-VN"/>
        </w:rPr>
      </w:pPr>
    </w:p>
    <w:p w14:paraId="5F7721BB" w14:textId="77777777" w:rsidR="00ED397D" w:rsidRPr="00330A7E" w:rsidRDefault="00ED397D" w:rsidP="00330A7E">
      <w:pPr>
        <w:ind w:left="992"/>
        <w:jc w:val="center"/>
        <w:rPr>
          <w:rFonts w:ascii="Times New Roman" w:hAnsi="Times New Roman" w:cs="Times New Roman"/>
          <w:sz w:val="24"/>
          <w:szCs w:val="24"/>
        </w:rPr>
      </w:pPr>
    </w:p>
    <w:p w14:paraId="7855E982" w14:textId="77777777" w:rsidR="00ED397D" w:rsidRPr="00330A7E" w:rsidRDefault="00ED397D" w:rsidP="000E1E56">
      <w:pPr>
        <w:pStyle w:val="ListParagraph"/>
        <w:numPr>
          <w:ilvl w:val="0"/>
          <w:numId w:val="6"/>
        </w:numPr>
        <w:tabs>
          <w:tab w:val="left" w:pos="992"/>
        </w:tabs>
        <w:spacing w:before="120" w:line="276" w:lineRule="auto"/>
        <w:contextualSpacing w:val="0"/>
        <w:rPr>
          <w:rFonts w:ascii="Times New Roman" w:hAnsi="Times New Roman" w:cs="Times New Roman"/>
          <w:b/>
          <w:bCs/>
          <w:sz w:val="24"/>
          <w:szCs w:val="24"/>
          <w:lang w:val="vi-VN"/>
        </w:rPr>
      </w:pPr>
      <w:r w:rsidRPr="00330A7E">
        <w:rPr>
          <w:rFonts w:ascii="Times New Roman" w:hAnsi="Times New Roman" w:cs="Times New Roman"/>
          <w:sz w:val="24"/>
          <w:szCs w:val="24"/>
        </w:rPr>
        <w:t xml:space="preserve">Trong một khung lưới ô vuông gồm các hình lập phương, xét các đường thẳng đi qua hai nút lưới (mỗi nút lưới là đỉnh của hình lập phương), người ta đưa ra một cách kiểm tra độ lệch về phương của hai dường thẳng bằng cách gắn hệ tọa </w:t>
      </w:r>
      <w:r w:rsidRPr="00330A7E">
        <w:rPr>
          <w:rFonts w:ascii="Times New Roman" w:eastAsia="MS Mincho" w:hAnsi="Times New Roman" w:cs="Times New Roman"/>
          <w:sz w:val="24"/>
          <w:szCs w:val="24"/>
          <w:lang w:eastAsia="ja-JP"/>
        </w:rPr>
        <w:t xml:space="preserve">độ </w:t>
      </w:r>
      <w:r w:rsidRPr="00330A7E">
        <w:rPr>
          <w:rFonts w:ascii="Times New Roman" w:eastAsia="MS Mincho" w:hAnsi="Times New Roman" w:cs="Times New Roman"/>
          <w:position w:val="-10"/>
          <w:sz w:val="24"/>
          <w:szCs w:val="24"/>
          <w:lang w:eastAsia="ja-JP"/>
        </w:rPr>
        <w:object w:dxaOrig="560" w:dyaOrig="320" w14:anchorId="1979577A">
          <v:shape id="_x0000_i1847" type="#_x0000_t75" style="width:27.75pt;height:16.5pt" o:ole="">
            <v:imagedata r:id="rId1441" o:title=""/>
          </v:shape>
          <o:OLEObject Type="Embed" ProgID="Equation.DSMT4" ShapeID="_x0000_i1847" DrawAspect="Content" ObjectID="_1796840911" r:id="rId1442"/>
        </w:object>
      </w:r>
      <w:r w:rsidRPr="00330A7E">
        <w:rPr>
          <w:rFonts w:ascii="Times New Roman" w:eastAsia="MS Mincho" w:hAnsi="Times New Roman" w:cs="Times New Roman"/>
          <w:sz w:val="24"/>
          <w:szCs w:val="24"/>
          <w:lang w:eastAsia="ja-JP"/>
        </w:rPr>
        <w:t xml:space="preserve"> vào khung lưới ô vuông và tìm vectơ chỉ phương của hai đường thẳng đó. Giả sử, đường thẳng </w:t>
      </w:r>
      <w:r w:rsidRPr="00330A7E">
        <w:rPr>
          <w:rFonts w:ascii="Times New Roman" w:eastAsia="MS Mincho" w:hAnsi="Times New Roman" w:cs="Times New Roman"/>
          <w:position w:val="-6"/>
          <w:sz w:val="24"/>
          <w:szCs w:val="24"/>
          <w:lang w:eastAsia="ja-JP"/>
        </w:rPr>
        <w:object w:dxaOrig="200" w:dyaOrig="220" w14:anchorId="5F1D97B2">
          <v:shape id="_x0000_i1848" type="#_x0000_t75" style="width:9.75pt;height:12pt" o:ole="">
            <v:imagedata r:id="rId1443" o:title=""/>
          </v:shape>
          <o:OLEObject Type="Embed" ProgID="Equation.DSMT4" ShapeID="_x0000_i1848" DrawAspect="Content" ObjectID="_1796840912" r:id="rId1444"/>
        </w:object>
      </w:r>
      <w:r w:rsidRPr="00330A7E">
        <w:rPr>
          <w:rFonts w:ascii="Times New Roman" w:eastAsia="MS Mincho" w:hAnsi="Times New Roman" w:cs="Times New Roman"/>
          <w:sz w:val="24"/>
          <w:szCs w:val="24"/>
          <w:lang w:eastAsia="ja-JP"/>
        </w:rPr>
        <w:t xml:space="preserve"> đi qua hai nút lưới </w:t>
      </w:r>
      <w:r w:rsidRPr="00330A7E">
        <w:rPr>
          <w:rFonts w:ascii="Times New Roman" w:eastAsia="MS Mincho" w:hAnsi="Times New Roman" w:cs="Times New Roman"/>
          <w:position w:val="-14"/>
          <w:sz w:val="24"/>
          <w:szCs w:val="24"/>
          <w:lang w:eastAsia="ja-JP"/>
        </w:rPr>
        <w:object w:dxaOrig="980" w:dyaOrig="400" w14:anchorId="0D51603C">
          <v:shape id="_x0000_i1849" type="#_x0000_t75" style="width:49.5pt;height:20.25pt" o:ole="">
            <v:imagedata r:id="rId1445" o:title=""/>
          </v:shape>
          <o:OLEObject Type="Embed" ProgID="Equation.DSMT4" ShapeID="_x0000_i1849" DrawAspect="Content" ObjectID="_1796840913" r:id="rId1446"/>
        </w:object>
      </w:r>
      <w:r w:rsidRPr="00330A7E">
        <w:rPr>
          <w:rFonts w:ascii="Times New Roman" w:eastAsia="MS Mincho" w:hAnsi="Times New Roman" w:cs="Times New Roman"/>
          <w:sz w:val="24"/>
          <w:szCs w:val="24"/>
          <w:lang w:eastAsia="ja-JP"/>
        </w:rPr>
        <w:t xml:space="preserve"> và </w:t>
      </w:r>
      <w:r w:rsidRPr="00330A7E">
        <w:rPr>
          <w:rFonts w:ascii="Times New Roman" w:eastAsia="MS Mincho" w:hAnsi="Times New Roman" w:cs="Times New Roman"/>
          <w:position w:val="-14"/>
          <w:sz w:val="24"/>
          <w:szCs w:val="24"/>
          <w:lang w:eastAsia="ja-JP"/>
        </w:rPr>
        <w:object w:dxaOrig="999" w:dyaOrig="400" w14:anchorId="05E585BD">
          <v:shape id="_x0000_i1850" type="#_x0000_t75" style="width:49.5pt;height:20.25pt" o:ole="">
            <v:imagedata r:id="rId1447" o:title=""/>
          </v:shape>
          <o:OLEObject Type="Embed" ProgID="Equation.DSMT4" ShapeID="_x0000_i1850" DrawAspect="Content" ObjectID="_1796840914" r:id="rId1448"/>
        </w:object>
      </w:r>
      <w:r w:rsidRPr="00330A7E">
        <w:rPr>
          <w:rFonts w:ascii="Times New Roman" w:eastAsia="MS Mincho" w:hAnsi="Times New Roman" w:cs="Times New Roman"/>
          <w:sz w:val="24"/>
          <w:szCs w:val="24"/>
          <w:lang w:eastAsia="ja-JP"/>
        </w:rPr>
        <w:t xml:space="preserve">, đường thẳng </w:t>
      </w:r>
      <w:r w:rsidRPr="00330A7E">
        <w:rPr>
          <w:rFonts w:ascii="Times New Roman" w:eastAsia="MS Mincho" w:hAnsi="Times New Roman" w:cs="Times New Roman"/>
          <w:position w:val="-6"/>
          <w:sz w:val="24"/>
          <w:szCs w:val="24"/>
          <w:lang w:eastAsia="ja-JP"/>
        </w:rPr>
        <w:object w:dxaOrig="200" w:dyaOrig="279" w14:anchorId="51485004">
          <v:shape id="_x0000_i1851" type="#_x0000_t75" style="width:9.75pt;height:14.25pt" o:ole="">
            <v:imagedata r:id="rId1449" o:title=""/>
          </v:shape>
          <o:OLEObject Type="Embed" ProgID="Equation.DSMT4" ShapeID="_x0000_i1851" DrawAspect="Content" ObjectID="_1796840915" r:id="rId1450"/>
        </w:object>
      </w:r>
      <w:r w:rsidRPr="00330A7E">
        <w:rPr>
          <w:rFonts w:ascii="Times New Roman" w:eastAsia="MS Mincho" w:hAnsi="Times New Roman" w:cs="Times New Roman"/>
          <w:sz w:val="24"/>
          <w:szCs w:val="24"/>
          <w:lang w:eastAsia="ja-JP"/>
        </w:rPr>
        <w:t xml:space="preserve"> đi qua hai nút lưới </w:t>
      </w:r>
      <w:r w:rsidRPr="00330A7E">
        <w:rPr>
          <w:rFonts w:ascii="Times New Roman" w:eastAsia="MS Mincho" w:hAnsi="Times New Roman" w:cs="Times New Roman"/>
          <w:position w:val="-14"/>
          <w:sz w:val="24"/>
          <w:szCs w:val="24"/>
          <w:lang w:eastAsia="ja-JP"/>
        </w:rPr>
        <w:object w:dxaOrig="920" w:dyaOrig="400" w14:anchorId="5E3297AC">
          <v:shape id="_x0000_i1852" type="#_x0000_t75" style="width:46.5pt;height:20.25pt" o:ole="">
            <v:imagedata r:id="rId1451" o:title=""/>
          </v:shape>
          <o:OLEObject Type="Embed" ProgID="Equation.DSMT4" ShapeID="_x0000_i1852" DrawAspect="Content" ObjectID="_1796840916" r:id="rId1452"/>
        </w:object>
      </w:r>
      <w:r w:rsidRPr="00330A7E">
        <w:rPr>
          <w:rFonts w:ascii="Times New Roman" w:eastAsia="MS Mincho" w:hAnsi="Times New Roman" w:cs="Times New Roman"/>
          <w:sz w:val="24"/>
          <w:szCs w:val="24"/>
          <w:lang w:eastAsia="ja-JP"/>
        </w:rPr>
        <w:t xml:space="preserve"> và </w:t>
      </w:r>
      <w:r w:rsidRPr="00330A7E">
        <w:rPr>
          <w:rFonts w:ascii="Times New Roman" w:eastAsia="MS Mincho" w:hAnsi="Times New Roman" w:cs="Times New Roman"/>
          <w:position w:val="-14"/>
          <w:sz w:val="24"/>
          <w:szCs w:val="24"/>
          <w:lang w:eastAsia="ja-JP"/>
        </w:rPr>
        <w:object w:dxaOrig="960" w:dyaOrig="400" w14:anchorId="55F182BE">
          <v:shape id="_x0000_i1853" type="#_x0000_t75" style="width:48pt;height:20.25pt" o:ole="">
            <v:imagedata r:id="rId1453" o:title=""/>
          </v:shape>
          <o:OLEObject Type="Embed" ProgID="Equation.DSMT4" ShapeID="_x0000_i1853" DrawAspect="Content" ObjectID="_1796840917" r:id="rId1454"/>
        </w:object>
      </w:r>
      <w:r w:rsidRPr="00330A7E">
        <w:rPr>
          <w:rFonts w:ascii="Times New Roman" w:eastAsia="MS Mincho" w:hAnsi="Times New Roman" w:cs="Times New Roman"/>
          <w:sz w:val="24"/>
          <w:szCs w:val="24"/>
          <w:lang w:eastAsia="ja-JP"/>
        </w:rPr>
        <w:t xml:space="preserve">. Sau khi làm tròn đến hàng đơn vị của độ thì góc giữa hai đường thẳng </w:t>
      </w:r>
      <w:r w:rsidRPr="00330A7E">
        <w:rPr>
          <w:rFonts w:ascii="Times New Roman" w:eastAsia="MS Mincho" w:hAnsi="Times New Roman" w:cs="Times New Roman"/>
          <w:position w:val="-6"/>
          <w:sz w:val="24"/>
          <w:szCs w:val="24"/>
          <w:lang w:eastAsia="ja-JP"/>
        </w:rPr>
        <w:object w:dxaOrig="200" w:dyaOrig="220" w14:anchorId="2D318406">
          <v:shape id="_x0000_i1854" type="#_x0000_t75" style="width:9.75pt;height:12pt" o:ole="">
            <v:imagedata r:id="rId1455" o:title=""/>
          </v:shape>
          <o:OLEObject Type="Embed" ProgID="Equation.DSMT4" ShapeID="_x0000_i1854" DrawAspect="Content" ObjectID="_1796840918" r:id="rId1456"/>
        </w:object>
      </w:r>
      <w:r w:rsidRPr="00330A7E">
        <w:rPr>
          <w:rFonts w:ascii="Times New Roman" w:eastAsia="MS Mincho" w:hAnsi="Times New Roman" w:cs="Times New Roman"/>
          <w:sz w:val="24"/>
          <w:szCs w:val="24"/>
          <w:lang w:eastAsia="ja-JP"/>
        </w:rPr>
        <w:t xml:space="preserve"> và </w:t>
      </w:r>
      <w:r w:rsidRPr="00330A7E">
        <w:rPr>
          <w:rFonts w:ascii="Times New Roman" w:eastAsia="MS Mincho" w:hAnsi="Times New Roman" w:cs="Times New Roman"/>
          <w:position w:val="-6"/>
          <w:sz w:val="24"/>
          <w:szCs w:val="24"/>
          <w:lang w:eastAsia="ja-JP"/>
        </w:rPr>
        <w:object w:dxaOrig="200" w:dyaOrig="279" w14:anchorId="5FA29B37">
          <v:shape id="_x0000_i1855" type="#_x0000_t75" style="width:9.75pt;height:14.25pt" o:ole="">
            <v:imagedata r:id="rId1457" o:title=""/>
          </v:shape>
          <o:OLEObject Type="Embed" ProgID="Equation.DSMT4" ShapeID="_x0000_i1855" DrawAspect="Content" ObjectID="_1796840919" r:id="rId1458"/>
        </w:object>
      </w:r>
      <w:r w:rsidRPr="00330A7E">
        <w:rPr>
          <w:rFonts w:ascii="Times New Roman" w:eastAsia="MS Mincho" w:hAnsi="Times New Roman" w:cs="Times New Roman"/>
          <w:sz w:val="24"/>
          <w:szCs w:val="24"/>
          <w:lang w:eastAsia="ja-JP"/>
        </w:rPr>
        <w:t xml:space="preserve"> bằng </w:t>
      </w:r>
      <w:r w:rsidRPr="00330A7E">
        <w:rPr>
          <w:rFonts w:ascii="Times New Roman" w:eastAsia="MS Mincho" w:hAnsi="Times New Roman" w:cs="Times New Roman"/>
          <w:position w:val="-6"/>
          <w:sz w:val="24"/>
          <w:szCs w:val="24"/>
          <w:lang w:eastAsia="ja-JP"/>
        </w:rPr>
        <w:object w:dxaOrig="279" w:dyaOrig="279" w14:anchorId="7C29804B">
          <v:shape id="_x0000_i1856" type="#_x0000_t75" style="width:14.25pt;height:14.25pt" o:ole="">
            <v:imagedata r:id="rId1459" o:title=""/>
          </v:shape>
          <o:OLEObject Type="Embed" ProgID="Equation.DSMT4" ShapeID="_x0000_i1856" DrawAspect="Content" ObjectID="_1796840920" r:id="rId1460"/>
        </w:object>
      </w:r>
      <w:r w:rsidRPr="00330A7E">
        <w:rPr>
          <w:rFonts w:ascii="Times New Roman" w:eastAsia="MS Mincho" w:hAnsi="Times New Roman" w:cs="Times New Roman"/>
          <w:sz w:val="24"/>
          <w:szCs w:val="24"/>
          <w:lang w:eastAsia="ja-JP"/>
        </w:rPr>
        <w:t xml:space="preserve"> (</w:t>
      </w:r>
      <w:r w:rsidRPr="00330A7E">
        <w:rPr>
          <w:rFonts w:ascii="Times New Roman" w:eastAsia="MS Mincho" w:hAnsi="Times New Roman" w:cs="Times New Roman"/>
          <w:position w:val="-6"/>
          <w:sz w:val="24"/>
          <w:szCs w:val="24"/>
          <w:lang w:eastAsia="ja-JP"/>
        </w:rPr>
        <w:object w:dxaOrig="200" w:dyaOrig="220" w14:anchorId="5F2BABFD">
          <v:shape id="_x0000_i1857" type="#_x0000_t75" style="width:9.75pt;height:12pt" o:ole="">
            <v:imagedata r:id="rId1461" o:title=""/>
          </v:shape>
          <o:OLEObject Type="Embed" ProgID="Equation.DSMT4" ShapeID="_x0000_i1857" DrawAspect="Content" ObjectID="_1796840921" r:id="rId1462"/>
        </w:object>
      </w:r>
      <w:r w:rsidRPr="00330A7E">
        <w:rPr>
          <w:rFonts w:ascii="Times New Roman" w:eastAsia="MS Mincho" w:hAnsi="Times New Roman" w:cs="Times New Roman"/>
          <w:sz w:val="24"/>
          <w:szCs w:val="24"/>
          <w:lang w:eastAsia="ja-JP"/>
        </w:rPr>
        <w:t xml:space="preserve"> là số tự nhiên). Giá trị của </w:t>
      </w:r>
      <w:r w:rsidRPr="00330A7E">
        <w:rPr>
          <w:rFonts w:ascii="Times New Roman" w:eastAsia="MS Mincho" w:hAnsi="Times New Roman" w:cs="Times New Roman"/>
          <w:position w:val="-6"/>
          <w:sz w:val="24"/>
          <w:szCs w:val="24"/>
          <w:lang w:eastAsia="ja-JP"/>
        </w:rPr>
        <w:object w:dxaOrig="200" w:dyaOrig="220" w14:anchorId="2971F4BC">
          <v:shape id="_x0000_i1858" type="#_x0000_t75" style="width:9.75pt;height:12pt" o:ole="">
            <v:imagedata r:id="rId1463" o:title=""/>
          </v:shape>
          <o:OLEObject Type="Embed" ProgID="Equation.DSMT4" ShapeID="_x0000_i1858" DrawAspect="Content" ObjectID="_1796840922" r:id="rId1464"/>
        </w:object>
      </w:r>
      <w:r w:rsidRPr="00330A7E">
        <w:rPr>
          <w:rFonts w:ascii="Times New Roman" w:eastAsia="MS Mincho" w:hAnsi="Times New Roman" w:cs="Times New Roman"/>
          <w:sz w:val="24"/>
          <w:szCs w:val="24"/>
          <w:lang w:eastAsia="ja-JP"/>
        </w:rPr>
        <w:t xml:space="preserve"> bằng bao nhiêu</w:t>
      </w:r>
    </w:p>
    <w:p w14:paraId="12EC139F" w14:textId="77777777" w:rsidR="00ED397D" w:rsidRPr="00330A7E" w:rsidRDefault="00ED397D" w:rsidP="000E1E56">
      <w:pPr>
        <w:pStyle w:val="ListParagraph"/>
        <w:numPr>
          <w:ilvl w:val="0"/>
          <w:numId w:val="6"/>
        </w:numPr>
        <w:jc w:val="left"/>
        <w:rPr>
          <w:rFonts w:ascii="Times New Roman" w:eastAsia="Calibri" w:hAnsi="Times New Roman" w:cs="Times New Roman"/>
          <w:b/>
          <w:bCs/>
          <w:iCs/>
          <w:color w:val="000000"/>
          <w:sz w:val="24"/>
          <w:szCs w:val="24"/>
          <w:lang w:val="vi-VN"/>
        </w:rPr>
      </w:pPr>
      <w:r w:rsidRPr="00330A7E">
        <w:rPr>
          <w:rFonts w:ascii="Times New Roman" w:hAnsi="Times New Roman" w:cs="Times New Roman"/>
          <w:sz w:val="24"/>
          <w:szCs w:val="24"/>
          <w:lang w:val="vi-VN"/>
        </w:rPr>
        <w:t xml:space="preserve"> </w:t>
      </w:r>
      <w:r w:rsidRPr="00330A7E">
        <w:rPr>
          <w:rFonts w:ascii="Times New Roman" w:hAnsi="Times New Roman" w:cs="Times New Roman"/>
          <w:color w:val="000000"/>
          <w:sz w:val="24"/>
          <w:szCs w:val="24"/>
        </w:rPr>
        <w:t>Giả sử tỉ lệ người dân của tỉnh Khánh Hòa nghiện thuốc lá là 20%; tỉ lệ người bị bệnh phổi trong số người nghiện thuốc lá là 70%, trong số người không nghiện thuốc lá là 15%. Hỏi khi ta gặp ngẫu nhiên một người dân của tỉnh Khánh Hòa thì khả năng mà đó bị bệnh phổi là bao nhiêu %?</w:t>
      </w:r>
    </w:p>
    <w:p w14:paraId="05B963C0" w14:textId="77777777" w:rsidR="00ED397D" w:rsidRPr="00330A7E" w:rsidRDefault="00ED397D" w:rsidP="000E1E56">
      <w:pPr>
        <w:pStyle w:val="ListParagraph"/>
        <w:numPr>
          <w:ilvl w:val="0"/>
          <w:numId w:val="6"/>
        </w:numPr>
        <w:spacing w:after="160" w:line="259" w:lineRule="auto"/>
        <w:jc w:val="left"/>
        <w:rPr>
          <w:rFonts w:ascii="Times New Roman" w:hAnsi="Times New Roman" w:cs="Times New Roman"/>
          <w:b/>
          <w:bCs/>
          <w:sz w:val="24"/>
          <w:szCs w:val="24"/>
          <w:lang w:val="it-IT"/>
        </w:rPr>
      </w:pPr>
      <w:r w:rsidRPr="00330A7E">
        <w:rPr>
          <w:rFonts w:ascii="Times New Roman" w:hAnsi="Times New Roman" w:cs="Times New Roman"/>
          <w:sz w:val="24"/>
          <w:szCs w:val="24"/>
        </w:rPr>
        <w:t xml:space="preserve">Một nhà sản xuất muốn thiết kế một chiếc hộp có dạng hình hộp chữ nhật không có nắp, có đáy là hình vuông và diện tích bề mặt bằng </w:t>
      </w:r>
      <m:oMath>
        <m:r>
          <m:rPr>
            <m:sty m:val="p"/>
          </m:rPr>
          <w:rPr>
            <w:rFonts w:ascii="Cambria Math" w:hAnsi="Cambria Math" w:cs="Times New Roman"/>
            <w:sz w:val="24"/>
            <w:szCs w:val="24"/>
          </w:rPr>
          <m:t>108</m:t>
        </m:r>
        <m:sSup>
          <m:sSupPr>
            <m:ctrlPr>
              <w:rPr>
                <w:rFonts w:ascii="Cambria Math" w:hAnsi="Cambria Math" w:cs="Times New Roman"/>
                <w:sz w:val="24"/>
                <w:szCs w:val="24"/>
              </w:rPr>
            </m:ctrlPr>
          </m:sSupPr>
          <m:e>
            <m:r>
              <m:rPr>
                <m:nor/>
              </m:rPr>
              <w:rPr>
                <w:rFonts w:ascii="Times New Roman" w:hAnsi="Times New Roman" w:cs="Times New Roman"/>
                <w:sz w:val="24"/>
                <w:szCs w:val="24"/>
              </w:rPr>
              <m:t xml:space="preserve"> </m:t>
            </m:r>
            <m:r>
              <m:rPr>
                <m:sty m:val="p"/>
              </m:rPr>
              <w:rPr>
                <w:rFonts w:ascii="Cambria Math" w:hAnsi="Cambria Math" w:cs="Times New Roman"/>
                <w:sz w:val="24"/>
                <w:szCs w:val="24"/>
              </w:rPr>
              <m:t>cm</m:t>
            </m:r>
          </m:e>
          <m:sup>
            <m:r>
              <m:rPr>
                <m:sty m:val="p"/>
              </m:rPr>
              <w:rPr>
                <w:rFonts w:ascii="Cambria Math" w:hAnsi="Cambria Math" w:cs="Times New Roman"/>
                <w:sz w:val="24"/>
                <w:szCs w:val="24"/>
              </w:rPr>
              <m:t>2</m:t>
            </m:r>
          </m:sup>
        </m:sSup>
      </m:oMath>
      <w:r w:rsidRPr="00330A7E">
        <w:rPr>
          <w:rFonts w:ascii="Times New Roman" w:hAnsi="Times New Roman" w:cs="Times New Roman"/>
          <w:sz w:val="24"/>
          <w:szCs w:val="24"/>
        </w:rPr>
        <w:t xml:space="preserve"> như Hình 1.17. Tìm diện tích đáy của chiếc hộp khi thể tích của chiếc hộp là lớn nhất.</w:t>
      </w:r>
    </w:p>
    <w:p w14:paraId="34347DF0" w14:textId="77777777" w:rsidR="00ED397D" w:rsidRPr="00330A7E" w:rsidRDefault="00ED397D" w:rsidP="00330A7E">
      <w:pPr>
        <w:tabs>
          <w:tab w:val="left" w:pos="1350"/>
        </w:tabs>
        <w:spacing w:after="240" w:line="360" w:lineRule="auto"/>
        <w:ind w:hanging="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lastRenderedPageBreak/>
        <w:drawing>
          <wp:inline distT="0" distB="0" distL="0" distR="0" wp14:anchorId="63357311" wp14:editId="148C4FEF">
            <wp:extent cx="2381250" cy="1943100"/>
            <wp:effectExtent l="0" t="0" r="0" b="0"/>
            <wp:docPr id="24" name="Picture 24" descr="https://img.loigiaihay.com/picture/2024/0302/00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oigiaihay.com/picture/2024/0302/00_44.png"/>
                    <pic:cNvPicPr>
                      <a:picLocks noChangeAspect="1" noChangeArrowheads="1"/>
                    </pic:cNvPicPr>
                  </pic:nvPicPr>
                  <pic:blipFill>
                    <a:blip r:embed="rId1465">
                      <a:extLst>
                        <a:ext uri="{BEBA8EAE-BF5A-486C-A8C5-ECC9F3942E4B}">
                          <a14:imgProps xmlns:a14="http://schemas.microsoft.com/office/drawing/2010/main">
                            <a14:imgLayer r:embed="rId1466">
                              <a14:imgEffect>
                                <a14:sharpenSoften amount="50000"/>
                              </a14:imgEffect>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81250" cy="1943100"/>
                    </a:xfrm>
                    <a:prstGeom prst="rect">
                      <a:avLst/>
                    </a:prstGeom>
                    <a:noFill/>
                    <a:ln>
                      <a:noFill/>
                    </a:ln>
                  </pic:spPr>
                </pic:pic>
              </a:graphicData>
            </a:graphic>
          </wp:inline>
        </w:drawing>
      </w:r>
    </w:p>
    <w:p w14:paraId="5CD03B13" w14:textId="77777777" w:rsidR="00ED397D" w:rsidRPr="00330A7E" w:rsidRDefault="00ED397D" w:rsidP="000E1E56">
      <w:pPr>
        <w:pStyle w:val="ListParagraph"/>
        <w:numPr>
          <w:ilvl w:val="0"/>
          <w:numId w:val="6"/>
        </w:numPr>
        <w:spacing w:after="160" w:line="259" w:lineRule="auto"/>
        <w:jc w:val="left"/>
        <w:rPr>
          <w:rFonts w:ascii="Times New Roman" w:eastAsia="Calibri" w:hAnsi="Times New Roman" w:cs="Times New Roman"/>
          <w:sz w:val="24"/>
          <w:szCs w:val="24"/>
          <w:lang w:val="it-IT"/>
        </w:rPr>
      </w:pPr>
      <w:r w:rsidRPr="00330A7E">
        <w:rPr>
          <w:rFonts w:ascii="Times New Roman" w:hAnsi="Times New Roman" w:cs="Times New Roman"/>
          <w:sz w:val="24"/>
          <w:szCs w:val="24"/>
        </w:rPr>
        <w:t xml:space="preserve">Trong một thí nghiệm y học, người ta cấy 1000 vi khuẩn vào môi trường dinh đưỡng. Bằng thực nghiệm, người ta xác định được số lượng vi khuẩn thay đổi theo thời gian bởi công thức: </w:t>
      </w:r>
      <m:oMath>
        <m:r>
          <w:rPr>
            <w:rFonts w:ascii="Cambria Math" w:hAnsi="Cambria Math" w:cs="Times New Roman"/>
            <w:sz w:val="24"/>
            <w:szCs w:val="24"/>
          </w:rPr>
          <m:t>N</m:t>
        </m:r>
        <m:r>
          <m:rPr>
            <m:sty m:val="p"/>
          </m:rPr>
          <w:rPr>
            <w:rFonts w:ascii="Cambria Math" w:hAnsi="Cambria Math" w:cs="Times New Roman"/>
            <w:sz w:val="24"/>
            <w:szCs w:val="24"/>
          </w:rPr>
          <m:t>(</m:t>
        </m:r>
        <m:r>
          <w:rPr>
            <w:rFonts w:ascii="Cambria Math" w:hAnsi="Cambria Math" w:cs="Times New Roman"/>
            <w:sz w:val="24"/>
            <w:szCs w:val="24"/>
          </w:rPr>
          <m:t>t</m:t>
        </m:r>
        <m:r>
          <m:rPr>
            <m:sty m:val="p"/>
          </m:rPr>
          <w:rPr>
            <w:rFonts w:ascii="Cambria Math" w:hAnsi="Cambria Math" w:cs="Times New Roman"/>
            <w:sz w:val="24"/>
            <w:szCs w:val="24"/>
          </w:rPr>
          <m:t>)=1000+</m:t>
        </m:r>
        <m:f>
          <m:fPr>
            <m:ctrlPr>
              <w:rPr>
                <w:rFonts w:ascii="Cambria Math" w:hAnsi="Cambria Math" w:cs="Times New Roman"/>
                <w:sz w:val="24"/>
                <w:szCs w:val="24"/>
              </w:rPr>
            </m:ctrlPr>
          </m:fPr>
          <m:num>
            <m:r>
              <m:rPr>
                <m:sty m:val="p"/>
              </m:rPr>
              <w:rPr>
                <w:rFonts w:ascii="Cambria Math" w:hAnsi="Cambria Math" w:cs="Times New Roman"/>
                <w:sz w:val="24"/>
                <w:szCs w:val="24"/>
              </w:rPr>
              <m:t>100</m:t>
            </m:r>
            <m:r>
              <w:rPr>
                <w:rFonts w:ascii="Cambria Math" w:hAnsi="Cambria Math" w:cs="Times New Roman"/>
                <w:sz w:val="24"/>
                <w:szCs w:val="24"/>
              </w:rPr>
              <m:t>t</m:t>
            </m:r>
          </m:num>
          <m:den>
            <m:r>
              <m:rPr>
                <m:sty m:val="p"/>
              </m:rPr>
              <w:rPr>
                <w:rFonts w:ascii="Cambria Math" w:hAnsi="Cambria Math" w:cs="Times New Roman"/>
                <w:sz w:val="24"/>
                <w:szCs w:val="24"/>
              </w:rPr>
              <m:t>100+</m:t>
            </m:r>
            <m:sSup>
              <m:sSupPr>
                <m:ctrlPr>
                  <w:rPr>
                    <w:rFonts w:ascii="Cambria Math" w:hAnsi="Cambria Math" w:cs="Times New Roman"/>
                    <w:sz w:val="24"/>
                    <w:szCs w:val="24"/>
                  </w:rPr>
                </m:ctrlPr>
              </m:sSupPr>
              <m:e>
                <m:r>
                  <w:rPr>
                    <w:rFonts w:ascii="Cambria Math" w:hAnsi="Cambria Math" w:cs="Times New Roman"/>
                    <w:sz w:val="24"/>
                    <w:szCs w:val="24"/>
                  </w:rPr>
                  <m:t>t</m:t>
                </m:r>
              </m:e>
              <m:sup>
                <m:r>
                  <m:rPr>
                    <m:sty m:val="p"/>
                  </m:rPr>
                  <w:rPr>
                    <w:rFonts w:ascii="Cambria Math" w:hAnsi="Cambria Math" w:cs="Times New Roman"/>
                    <w:sz w:val="24"/>
                    <w:szCs w:val="24"/>
                  </w:rPr>
                  <m:t>2</m:t>
                </m:r>
              </m:sup>
            </m:sSup>
          </m:den>
        </m:f>
        <m:d>
          <m:dPr>
            <m:ctrlPr>
              <w:rPr>
                <w:rFonts w:ascii="Cambria Math" w:hAnsi="Cambria Math" w:cs="Times New Roman"/>
                <w:sz w:val="24"/>
                <w:szCs w:val="24"/>
              </w:rPr>
            </m:ctrlPr>
          </m:dPr>
          <m:e>
            <m:r>
              <m:rPr>
                <m:nor/>
              </m:rPr>
              <w:rPr>
                <w:rFonts w:ascii="Times New Roman" w:hAnsi="Times New Roman" w:cs="Times New Roman"/>
                <w:sz w:val="24"/>
                <w:szCs w:val="24"/>
              </w:rPr>
              <m:t> con </m:t>
            </m:r>
          </m:e>
        </m:d>
      </m:oMath>
      <w:r w:rsidRPr="00330A7E">
        <w:rPr>
          <w:rFonts w:ascii="Times New Roman" w:hAnsi="Times New Roman" w:cs="Times New Roman"/>
          <w:sz w:val="24"/>
          <w:szCs w:val="24"/>
        </w:rPr>
        <w:t xml:space="preserve">trong đó </w:t>
      </w:r>
      <m:oMath>
        <m:r>
          <w:rPr>
            <w:rFonts w:ascii="Cambria Math" w:hAnsi="Cambria Math" w:cs="Times New Roman"/>
            <w:sz w:val="24"/>
            <w:szCs w:val="24"/>
          </w:rPr>
          <m:t>t</m:t>
        </m:r>
      </m:oMath>
      <w:r w:rsidRPr="00330A7E">
        <w:rPr>
          <w:rFonts w:ascii="Times New Roman" w:hAnsi="Times New Roman" w:cs="Times New Roman"/>
          <w:sz w:val="24"/>
          <w:szCs w:val="24"/>
        </w:rPr>
        <w:t xml:space="preserve"> là thời gian tính bằng giây. Tính số lượng vi khuẩn lớn nhất kể từ khi thực hiện cấy vi khuẩn vào môi trường dinh dưỡng.</w:t>
      </w:r>
    </w:p>
    <w:p w14:paraId="3B772E68" w14:textId="77777777" w:rsidR="00ED397D" w:rsidRPr="00330A7E" w:rsidRDefault="00ED397D" w:rsidP="00330A7E">
      <w:pPr>
        <w:rPr>
          <w:rFonts w:ascii="Times New Roman" w:eastAsia="Calibri" w:hAnsi="Times New Roman" w:cs="Times New Roman"/>
          <w:sz w:val="24"/>
          <w:szCs w:val="24"/>
          <w:lang w:val="it-IT"/>
        </w:rPr>
      </w:pPr>
    </w:p>
    <w:p w14:paraId="62187A2C" w14:textId="77777777" w:rsidR="00ED397D" w:rsidRPr="00330A7E" w:rsidRDefault="00ED397D" w:rsidP="00330A7E">
      <w:pPr>
        <w:spacing w:before="240"/>
        <w:ind w:left="992"/>
        <w:jc w:val="center"/>
        <w:rPr>
          <w:rFonts w:ascii="Times New Roman" w:hAnsi="Times New Roman" w:cs="Times New Roman"/>
          <w:b/>
          <w:color w:val="0000FF"/>
          <w:sz w:val="24"/>
          <w:szCs w:val="24"/>
          <w:lang w:val="it-IT"/>
        </w:rPr>
      </w:pPr>
      <w:r w:rsidRPr="00330A7E">
        <w:rPr>
          <w:rFonts w:ascii="Times New Roman" w:hAnsi="Times New Roman" w:cs="Times New Roman"/>
          <w:b/>
          <w:color w:val="0000FF"/>
          <w:sz w:val="24"/>
          <w:szCs w:val="24"/>
          <w:lang w:val="it-IT"/>
        </w:rPr>
        <w:t>ĐÁP ÁN ĐỀ MẪU</w:t>
      </w:r>
    </w:p>
    <w:p w14:paraId="6013E517" w14:textId="77777777" w:rsidR="00ED397D" w:rsidRPr="00330A7E" w:rsidRDefault="00ED397D" w:rsidP="00330A7E">
      <w:pPr>
        <w:spacing w:before="120" w:after="0"/>
        <w:ind w:left="992"/>
        <w:rPr>
          <w:rFonts w:ascii="Times New Roman" w:hAnsi="Times New Roman" w:cs="Times New Roman"/>
          <w:sz w:val="24"/>
          <w:szCs w:val="24"/>
        </w:rPr>
      </w:pPr>
      <w:r w:rsidRPr="00330A7E">
        <w:rPr>
          <w:rFonts w:ascii="Times New Roman" w:hAnsi="Times New Roman" w:cs="Times New Roman"/>
          <w:b/>
          <w:sz w:val="24"/>
          <w:szCs w:val="24"/>
        </w:rPr>
        <w:t>PHẦN I</w:t>
      </w:r>
    </w:p>
    <w:p w14:paraId="76488DE7"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(Mỗi câu trả lời đúng thí sinh được </w:t>
      </w:r>
      <w:r w:rsidRPr="00330A7E">
        <w:rPr>
          <w:rFonts w:ascii="Times New Roman" w:hAnsi="Times New Roman" w:cs="Times New Roman"/>
          <w:position w:val="-8"/>
          <w:sz w:val="24"/>
          <w:szCs w:val="24"/>
        </w:rPr>
        <w:object w:dxaOrig="520" w:dyaOrig="300" w14:anchorId="13C69263">
          <v:shape id="_x0000_i1859" type="#_x0000_t75" style="width:25.5pt;height:15pt" o:ole="">
            <v:imagedata r:id="rId1000" o:title=""/>
          </v:shape>
          <o:OLEObject Type="Embed" ProgID="Equation.DSMT4" ShapeID="_x0000_i1859" DrawAspect="Content" ObjectID="_1796840923" r:id="rId1467"/>
        </w:object>
      </w:r>
      <w:r w:rsidRPr="00330A7E">
        <w:rPr>
          <w:rFonts w:ascii="Times New Roman" w:hAnsi="Times New Roman" w:cs="Times New Roman"/>
          <w:sz w:val="24"/>
          <w:szCs w:val="24"/>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ED397D" w:rsidRPr="00330A7E" w14:paraId="1711A649" w14:textId="77777777" w:rsidTr="00330A7E">
        <w:trPr>
          <w:trHeight w:val="360"/>
          <w:jc w:val="center"/>
        </w:trPr>
        <w:tc>
          <w:tcPr>
            <w:tcW w:w="518" w:type="dxa"/>
          </w:tcPr>
          <w:p w14:paraId="5878BBFF"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Câu</w:t>
            </w:r>
          </w:p>
        </w:tc>
        <w:tc>
          <w:tcPr>
            <w:tcW w:w="518" w:type="dxa"/>
          </w:tcPr>
          <w:p w14:paraId="2AD100D3"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w:t>
            </w:r>
          </w:p>
        </w:tc>
        <w:tc>
          <w:tcPr>
            <w:tcW w:w="518" w:type="dxa"/>
          </w:tcPr>
          <w:p w14:paraId="2F197AAA"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2</w:t>
            </w:r>
          </w:p>
        </w:tc>
        <w:tc>
          <w:tcPr>
            <w:tcW w:w="518" w:type="dxa"/>
          </w:tcPr>
          <w:p w14:paraId="7F83A7B1"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3</w:t>
            </w:r>
          </w:p>
        </w:tc>
        <w:tc>
          <w:tcPr>
            <w:tcW w:w="518" w:type="dxa"/>
          </w:tcPr>
          <w:p w14:paraId="78C52CA1"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4</w:t>
            </w:r>
          </w:p>
        </w:tc>
        <w:tc>
          <w:tcPr>
            <w:tcW w:w="518" w:type="dxa"/>
          </w:tcPr>
          <w:p w14:paraId="3F4E1C17"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5</w:t>
            </w:r>
          </w:p>
        </w:tc>
        <w:tc>
          <w:tcPr>
            <w:tcW w:w="518" w:type="dxa"/>
          </w:tcPr>
          <w:p w14:paraId="32988515"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6</w:t>
            </w:r>
          </w:p>
        </w:tc>
        <w:tc>
          <w:tcPr>
            <w:tcW w:w="518" w:type="dxa"/>
          </w:tcPr>
          <w:p w14:paraId="20365198"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7</w:t>
            </w:r>
          </w:p>
        </w:tc>
        <w:tc>
          <w:tcPr>
            <w:tcW w:w="518" w:type="dxa"/>
          </w:tcPr>
          <w:p w14:paraId="5EE4FB53"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8</w:t>
            </w:r>
          </w:p>
        </w:tc>
        <w:tc>
          <w:tcPr>
            <w:tcW w:w="518" w:type="dxa"/>
          </w:tcPr>
          <w:p w14:paraId="118A8775"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9</w:t>
            </w:r>
          </w:p>
        </w:tc>
        <w:tc>
          <w:tcPr>
            <w:tcW w:w="518" w:type="dxa"/>
          </w:tcPr>
          <w:p w14:paraId="0A7B40FD"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10</w:t>
            </w:r>
          </w:p>
        </w:tc>
        <w:tc>
          <w:tcPr>
            <w:tcW w:w="518" w:type="dxa"/>
          </w:tcPr>
          <w:p w14:paraId="3578E734"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11</w:t>
            </w:r>
          </w:p>
        </w:tc>
        <w:tc>
          <w:tcPr>
            <w:tcW w:w="518" w:type="dxa"/>
          </w:tcPr>
          <w:p w14:paraId="7A4A7FB1"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12</w:t>
            </w:r>
          </w:p>
        </w:tc>
      </w:tr>
      <w:tr w:rsidR="00ED397D" w:rsidRPr="00330A7E" w14:paraId="08490ACD" w14:textId="77777777" w:rsidTr="00330A7E">
        <w:trPr>
          <w:trHeight w:val="360"/>
          <w:jc w:val="center"/>
        </w:trPr>
        <w:tc>
          <w:tcPr>
            <w:tcW w:w="518" w:type="dxa"/>
          </w:tcPr>
          <w:p w14:paraId="1B24F119"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Chọn</w:t>
            </w:r>
          </w:p>
        </w:tc>
        <w:tc>
          <w:tcPr>
            <w:tcW w:w="518" w:type="dxa"/>
          </w:tcPr>
          <w:p w14:paraId="734216DC"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4973DA67"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7C8E6B38"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7EB44052"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64148917"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02DC2894"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530D547C"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416F0505"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5B2077D7"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07A269F2"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7CC71F89"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7E11B491"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r>
    </w:tbl>
    <w:p w14:paraId="75301224" w14:textId="77777777" w:rsidR="00ED397D" w:rsidRPr="00330A7E" w:rsidRDefault="00ED397D" w:rsidP="00330A7E">
      <w:pPr>
        <w:spacing w:before="120" w:after="0"/>
        <w:ind w:left="992"/>
        <w:jc w:val="both"/>
        <w:rPr>
          <w:rFonts w:ascii="Times New Roman" w:hAnsi="Times New Roman" w:cs="Times New Roman"/>
          <w:sz w:val="24"/>
          <w:szCs w:val="24"/>
        </w:rPr>
      </w:pPr>
      <w:r w:rsidRPr="00330A7E">
        <w:rPr>
          <w:rFonts w:ascii="Times New Roman" w:hAnsi="Times New Roman" w:cs="Times New Roman"/>
          <w:b/>
          <w:sz w:val="24"/>
          <w:szCs w:val="24"/>
        </w:rPr>
        <w:t>PHẦN II</w:t>
      </w:r>
    </w:p>
    <w:p w14:paraId="5034EDB5"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Điểm tối đa của 01 câu hỏi là 1 điểm.</w:t>
      </w:r>
    </w:p>
    <w:p w14:paraId="199011B2"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01 ý trong 1 câu hỏi được </w:t>
      </w:r>
      <w:r w:rsidRPr="00330A7E">
        <w:rPr>
          <w:rFonts w:ascii="Times New Roman" w:hAnsi="Times New Roman" w:cs="Times New Roman"/>
          <w:position w:val="-8"/>
          <w:sz w:val="24"/>
          <w:szCs w:val="24"/>
        </w:rPr>
        <w:object w:dxaOrig="380" w:dyaOrig="300" w14:anchorId="43EA9B62">
          <v:shape id="_x0000_i1860" type="#_x0000_t75" style="width:19.5pt;height:15pt" o:ole="">
            <v:imagedata r:id="rId1002" o:title=""/>
          </v:shape>
          <o:OLEObject Type="Embed" ProgID="Equation.DSMT4" ShapeID="_x0000_i1860" DrawAspect="Content" ObjectID="_1796840924" r:id="rId1468"/>
        </w:object>
      </w:r>
      <w:r w:rsidRPr="00330A7E">
        <w:rPr>
          <w:rFonts w:ascii="Times New Roman" w:hAnsi="Times New Roman" w:cs="Times New Roman"/>
          <w:sz w:val="24"/>
          <w:szCs w:val="24"/>
        </w:rPr>
        <w:t xml:space="preserve"> điểm.</w:t>
      </w:r>
    </w:p>
    <w:p w14:paraId="4703A471"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02 ý trong 1 câu hỏi được </w:t>
      </w:r>
      <w:r w:rsidRPr="00330A7E">
        <w:rPr>
          <w:rFonts w:ascii="Times New Roman" w:hAnsi="Times New Roman" w:cs="Times New Roman"/>
          <w:position w:val="-8"/>
          <w:sz w:val="24"/>
          <w:szCs w:val="24"/>
        </w:rPr>
        <w:object w:dxaOrig="520" w:dyaOrig="300" w14:anchorId="1A57DA04">
          <v:shape id="_x0000_i1861" type="#_x0000_t75" style="width:25.5pt;height:15pt" o:ole="">
            <v:imagedata r:id="rId1000" o:title=""/>
          </v:shape>
          <o:OLEObject Type="Embed" ProgID="Equation.DSMT4" ShapeID="_x0000_i1861" DrawAspect="Content" ObjectID="_1796840925" r:id="rId1469"/>
        </w:object>
      </w:r>
      <w:r w:rsidRPr="00330A7E">
        <w:rPr>
          <w:rFonts w:ascii="Times New Roman" w:hAnsi="Times New Roman" w:cs="Times New Roman"/>
          <w:sz w:val="24"/>
          <w:szCs w:val="24"/>
        </w:rPr>
        <w:t xml:space="preserve"> điểm.</w:t>
      </w:r>
    </w:p>
    <w:p w14:paraId="71C86787"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03 ý trong 1 câu hỏi được </w:t>
      </w:r>
      <w:r w:rsidRPr="00330A7E">
        <w:rPr>
          <w:rFonts w:ascii="Times New Roman" w:hAnsi="Times New Roman" w:cs="Times New Roman"/>
          <w:position w:val="-8"/>
          <w:sz w:val="24"/>
          <w:szCs w:val="24"/>
        </w:rPr>
        <w:object w:dxaOrig="520" w:dyaOrig="300" w14:anchorId="37539602">
          <v:shape id="_x0000_i1862" type="#_x0000_t75" style="width:25.5pt;height:15pt" o:ole="">
            <v:imagedata r:id="rId1005" o:title=""/>
          </v:shape>
          <o:OLEObject Type="Embed" ProgID="Equation.DSMT4" ShapeID="_x0000_i1862" DrawAspect="Content" ObjectID="_1796840926" r:id="rId1470"/>
        </w:object>
      </w:r>
      <w:r w:rsidRPr="00330A7E">
        <w:rPr>
          <w:rFonts w:ascii="Times New Roman" w:hAnsi="Times New Roman" w:cs="Times New Roman"/>
          <w:sz w:val="24"/>
          <w:szCs w:val="24"/>
        </w:rPr>
        <w:t xml:space="preserve"> điểm.</w:t>
      </w:r>
    </w:p>
    <w:p w14:paraId="30389623"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lựa chọn chính xác cả </w:t>
      </w:r>
      <w:r w:rsidRPr="00330A7E">
        <w:rPr>
          <w:rFonts w:ascii="Times New Roman" w:hAnsi="Times New Roman" w:cs="Times New Roman"/>
          <w:sz w:val="24"/>
          <w:szCs w:val="24"/>
        </w:rPr>
        <w:tab/>
        <w:t>04 ý trong 1 câu hỏi được 1 điểm.</w:t>
      </w:r>
    </w:p>
    <w:p w14:paraId="05E48C5E" w14:textId="77777777" w:rsidR="00ED397D" w:rsidRPr="00330A7E" w:rsidRDefault="00ED397D" w:rsidP="00330A7E">
      <w:pPr>
        <w:spacing w:after="0"/>
        <w:ind w:left="992"/>
        <w:jc w:val="both"/>
        <w:rPr>
          <w:rFonts w:ascii="Times New Roman" w:hAnsi="Times New Roman" w:cs="Times New Roman"/>
          <w:sz w:val="24"/>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5"/>
        <w:gridCol w:w="932"/>
        <w:gridCol w:w="915"/>
        <w:gridCol w:w="932"/>
      </w:tblGrid>
      <w:tr w:rsidR="00ED397D" w:rsidRPr="00330A7E" w14:paraId="1CBC1331" w14:textId="77777777" w:rsidTr="00330A7E">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2BE9A8D9" w14:textId="77777777" w:rsidR="00ED397D" w:rsidRPr="00330A7E" w:rsidRDefault="00ED397D" w:rsidP="000E1E56">
            <w:pPr>
              <w:pStyle w:val="ListParagraph"/>
              <w:numPr>
                <w:ilvl w:val="0"/>
                <w:numId w:val="8"/>
              </w:numPr>
              <w:tabs>
                <w:tab w:val="left" w:pos="992"/>
              </w:tabs>
              <w:spacing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3DFF573C"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07C280CD"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4BD3F072"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r>
      <w:tr w:rsidR="00ED397D" w:rsidRPr="00330A7E" w14:paraId="55568C3E" w14:textId="77777777" w:rsidTr="00330A7E">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14:paraId="7639071B"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04D27B84"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19D92F3A"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3BF5875B"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r>
      <w:tr w:rsidR="00ED397D" w:rsidRPr="00330A7E" w14:paraId="040A3F67"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744F0CB9"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14:paraId="17A80C1F"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14:paraId="24E5BEEE"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14:paraId="1CDA76BF"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S</w:t>
            </w:r>
          </w:p>
        </w:tc>
      </w:tr>
      <w:tr w:rsidR="00ED397D" w:rsidRPr="00330A7E" w14:paraId="47623174"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182F06DF"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14:paraId="5F27522E"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14:paraId="02889F42"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14:paraId="4E5253B5"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S</w:t>
            </w:r>
          </w:p>
        </w:tc>
      </w:tr>
      <w:tr w:rsidR="00ED397D" w:rsidRPr="00330A7E" w14:paraId="5736D5F4"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1D1012CC"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14:paraId="0CADE5EB"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14:paraId="065A18A1"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14:paraId="496F8B11"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Đ</w:t>
            </w:r>
          </w:p>
        </w:tc>
      </w:tr>
    </w:tbl>
    <w:p w14:paraId="6DBAD61E" w14:textId="77777777" w:rsidR="00ED397D" w:rsidRPr="00330A7E" w:rsidRDefault="00ED397D" w:rsidP="00330A7E">
      <w:pPr>
        <w:spacing w:before="120" w:after="0"/>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PHẦN III. </w:t>
      </w:r>
      <w:r w:rsidRPr="00330A7E">
        <w:rPr>
          <w:rFonts w:ascii="Times New Roman" w:hAnsi="Times New Roman" w:cs="Times New Roman"/>
          <w:sz w:val="24"/>
          <w:szCs w:val="24"/>
        </w:rPr>
        <w:t xml:space="preserve">(Mỗi câu trả lời Đúng thí sinh Được </w:t>
      </w:r>
      <w:r w:rsidRPr="00330A7E">
        <w:rPr>
          <w:rFonts w:ascii="Times New Roman" w:hAnsi="Times New Roman" w:cs="Times New Roman"/>
          <w:position w:val="-8"/>
          <w:sz w:val="24"/>
          <w:szCs w:val="24"/>
        </w:rPr>
        <w:object w:dxaOrig="380" w:dyaOrig="300" w14:anchorId="1CAE9A4E">
          <v:shape id="_x0000_i1863" type="#_x0000_t75" style="width:19.5pt;height:15pt" o:ole="">
            <v:imagedata r:id="rId1007" o:title=""/>
          </v:shape>
          <o:OLEObject Type="Embed" ProgID="Equation.DSMT4" ShapeID="_x0000_i1863" DrawAspect="Content" ObjectID="_1796840927" r:id="rId1471"/>
        </w:object>
      </w:r>
      <w:r w:rsidRPr="00330A7E">
        <w:rPr>
          <w:rFonts w:ascii="Times New Roman" w:hAnsi="Times New Roman" w:cs="Times New Roman"/>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776"/>
        <w:gridCol w:w="806"/>
        <w:gridCol w:w="670"/>
        <w:gridCol w:w="655"/>
        <w:gridCol w:w="670"/>
        <w:gridCol w:w="911"/>
      </w:tblGrid>
      <w:tr w:rsidR="00ED397D" w:rsidRPr="00330A7E" w14:paraId="327EFC13" w14:textId="77777777" w:rsidTr="00330A7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33B52CFE"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Câu</w:t>
            </w:r>
          </w:p>
        </w:tc>
        <w:tc>
          <w:tcPr>
            <w:tcW w:w="0" w:type="auto"/>
            <w:tcBorders>
              <w:top w:val="single" w:sz="8" w:space="0" w:color="000000"/>
              <w:bottom w:val="single" w:sz="8" w:space="0" w:color="000000"/>
              <w:right w:val="single" w:sz="8" w:space="0" w:color="000000"/>
            </w:tcBorders>
            <w:vAlign w:val="center"/>
          </w:tcPr>
          <w:p w14:paraId="488BDBEC"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w:t>
            </w:r>
          </w:p>
        </w:tc>
        <w:tc>
          <w:tcPr>
            <w:tcW w:w="0" w:type="auto"/>
            <w:tcBorders>
              <w:top w:val="single" w:sz="8" w:space="0" w:color="000000"/>
              <w:bottom w:val="single" w:sz="8" w:space="0" w:color="000000"/>
              <w:right w:val="single" w:sz="8" w:space="0" w:color="000000"/>
            </w:tcBorders>
            <w:vAlign w:val="center"/>
          </w:tcPr>
          <w:p w14:paraId="3880C9CC"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2</w:t>
            </w:r>
          </w:p>
        </w:tc>
        <w:tc>
          <w:tcPr>
            <w:tcW w:w="0" w:type="auto"/>
            <w:tcBorders>
              <w:top w:val="single" w:sz="8" w:space="0" w:color="000000"/>
              <w:bottom w:val="single" w:sz="8" w:space="0" w:color="000000"/>
              <w:right w:val="single" w:sz="8" w:space="0" w:color="000000"/>
            </w:tcBorders>
            <w:vAlign w:val="center"/>
          </w:tcPr>
          <w:p w14:paraId="3FCA6183"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3</w:t>
            </w:r>
          </w:p>
        </w:tc>
        <w:tc>
          <w:tcPr>
            <w:tcW w:w="0" w:type="auto"/>
            <w:tcBorders>
              <w:top w:val="single" w:sz="8" w:space="0" w:color="000000"/>
              <w:bottom w:val="single" w:sz="8" w:space="0" w:color="000000"/>
              <w:right w:val="single" w:sz="8" w:space="0" w:color="000000"/>
            </w:tcBorders>
            <w:vAlign w:val="center"/>
          </w:tcPr>
          <w:p w14:paraId="520BC697"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4</w:t>
            </w:r>
          </w:p>
        </w:tc>
        <w:tc>
          <w:tcPr>
            <w:tcW w:w="0" w:type="auto"/>
            <w:tcBorders>
              <w:top w:val="single" w:sz="8" w:space="0" w:color="000000"/>
              <w:bottom w:val="single" w:sz="8" w:space="0" w:color="000000"/>
              <w:right w:val="single" w:sz="8" w:space="0" w:color="000000"/>
            </w:tcBorders>
            <w:vAlign w:val="center"/>
          </w:tcPr>
          <w:p w14:paraId="28CE6D31"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5</w:t>
            </w:r>
          </w:p>
        </w:tc>
        <w:tc>
          <w:tcPr>
            <w:tcW w:w="0" w:type="auto"/>
            <w:tcBorders>
              <w:top w:val="single" w:sz="8" w:space="0" w:color="000000"/>
              <w:bottom w:val="single" w:sz="8" w:space="0" w:color="000000"/>
              <w:right w:val="single" w:sz="8" w:space="0" w:color="000000"/>
            </w:tcBorders>
            <w:vAlign w:val="center"/>
          </w:tcPr>
          <w:p w14:paraId="123FBE94"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6</w:t>
            </w:r>
          </w:p>
        </w:tc>
      </w:tr>
      <w:tr w:rsidR="00ED397D" w:rsidRPr="00330A7E" w14:paraId="1E660E37" w14:textId="77777777" w:rsidTr="00330A7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4C99233E"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Chọn</w:t>
            </w:r>
          </w:p>
        </w:tc>
        <w:tc>
          <w:tcPr>
            <w:tcW w:w="0" w:type="auto"/>
            <w:tcBorders>
              <w:bottom w:val="single" w:sz="8" w:space="0" w:color="000000"/>
              <w:right w:val="single" w:sz="8" w:space="0" w:color="000000"/>
            </w:tcBorders>
            <w:vAlign w:val="center"/>
          </w:tcPr>
          <w:p w14:paraId="29E9E029"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440" w:dyaOrig="279" w14:anchorId="71625210">
                <v:shape id="_x0000_i1864" type="#_x0000_t75" style="width:21.75pt;height:14.25pt" o:ole="">
                  <v:imagedata r:id="rId1472" o:title=""/>
                </v:shape>
                <o:OLEObject Type="Embed" ProgID="Equation.DSMT4" ShapeID="_x0000_i1864" DrawAspect="Content" ObjectID="_1796840928" r:id="rId1473"/>
              </w:object>
            </w:r>
          </w:p>
        </w:tc>
        <w:tc>
          <w:tcPr>
            <w:tcW w:w="0" w:type="auto"/>
            <w:tcBorders>
              <w:bottom w:val="single" w:sz="8" w:space="0" w:color="000000"/>
              <w:right w:val="single" w:sz="8" w:space="0" w:color="000000"/>
            </w:tcBorders>
            <w:vAlign w:val="center"/>
          </w:tcPr>
          <w:p w14:paraId="0C49482F"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460" w:dyaOrig="279" w14:anchorId="63F324B3">
                <v:shape id="_x0000_i1865" type="#_x0000_t75" style="width:23.25pt;height:14.25pt" o:ole="">
                  <v:imagedata r:id="rId1474" o:title=""/>
                </v:shape>
                <o:OLEObject Type="Embed" ProgID="Equation.DSMT4" ShapeID="_x0000_i1865" DrawAspect="Content" ObjectID="_1796840929" r:id="rId1475"/>
              </w:object>
            </w:r>
          </w:p>
        </w:tc>
        <w:tc>
          <w:tcPr>
            <w:tcW w:w="0" w:type="auto"/>
            <w:tcBorders>
              <w:bottom w:val="single" w:sz="8" w:space="0" w:color="000000"/>
              <w:right w:val="single" w:sz="8" w:space="0" w:color="000000"/>
            </w:tcBorders>
            <w:vAlign w:val="center"/>
          </w:tcPr>
          <w:p w14:paraId="7262EAE5"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320" w:dyaOrig="279" w14:anchorId="01D3CEA8">
                <v:shape id="_x0000_i1866" type="#_x0000_t75" style="width:16.5pt;height:14.25pt" o:ole="">
                  <v:imagedata r:id="rId1476" o:title=""/>
                </v:shape>
                <o:OLEObject Type="Embed" ProgID="Equation.DSMT4" ShapeID="_x0000_i1866" DrawAspect="Content" ObjectID="_1796840930" r:id="rId1477"/>
              </w:object>
            </w:r>
          </w:p>
        </w:tc>
        <w:tc>
          <w:tcPr>
            <w:tcW w:w="0" w:type="auto"/>
            <w:tcBorders>
              <w:bottom w:val="single" w:sz="8" w:space="0" w:color="000000"/>
              <w:right w:val="single" w:sz="8" w:space="0" w:color="000000"/>
            </w:tcBorders>
            <w:vAlign w:val="center"/>
          </w:tcPr>
          <w:p w14:paraId="57DA3964"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320" w:dyaOrig="279" w14:anchorId="35ABBE86">
                <v:shape id="_x0000_i1867" type="#_x0000_t75" style="width:15.75pt;height:14.25pt" o:ole="">
                  <v:imagedata r:id="rId1478" o:title=""/>
                </v:shape>
                <o:OLEObject Type="Embed" ProgID="Equation.DSMT4" ShapeID="_x0000_i1867" DrawAspect="Content" ObjectID="_1796840931" r:id="rId1479"/>
              </w:object>
            </w:r>
          </w:p>
        </w:tc>
        <w:tc>
          <w:tcPr>
            <w:tcW w:w="0" w:type="auto"/>
            <w:tcBorders>
              <w:bottom w:val="single" w:sz="8" w:space="0" w:color="000000"/>
              <w:right w:val="single" w:sz="8" w:space="0" w:color="000000"/>
            </w:tcBorders>
            <w:vAlign w:val="center"/>
          </w:tcPr>
          <w:p w14:paraId="69D8A83D"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320" w:dyaOrig="279" w14:anchorId="18B8FD11">
                <v:shape id="_x0000_i1868" type="#_x0000_t75" style="width:16.5pt;height:14.25pt" o:ole="">
                  <v:imagedata r:id="rId1480" o:title=""/>
                </v:shape>
                <o:OLEObject Type="Embed" ProgID="Equation.DSMT4" ShapeID="_x0000_i1868" DrawAspect="Content" ObjectID="_1796840932" r:id="rId1481"/>
              </w:object>
            </w:r>
          </w:p>
        </w:tc>
        <w:tc>
          <w:tcPr>
            <w:tcW w:w="0" w:type="auto"/>
            <w:tcBorders>
              <w:bottom w:val="single" w:sz="8" w:space="0" w:color="000000"/>
              <w:right w:val="single" w:sz="8" w:space="0" w:color="000000"/>
            </w:tcBorders>
            <w:shd w:val="clear" w:color="auto" w:fill="auto"/>
            <w:vAlign w:val="center"/>
          </w:tcPr>
          <w:p w14:paraId="37BB101E"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580" w:dyaOrig="279" w14:anchorId="0BD12C40">
                <v:shape id="_x0000_i1869" type="#_x0000_t75" style="width:28.5pt;height:14.25pt" o:ole="">
                  <v:imagedata r:id="rId1482" o:title=""/>
                </v:shape>
                <o:OLEObject Type="Embed" ProgID="Equation.DSMT4" ShapeID="_x0000_i1869" DrawAspect="Content" ObjectID="_1796840933" r:id="rId1483"/>
              </w:object>
            </w:r>
          </w:p>
        </w:tc>
      </w:tr>
    </w:tbl>
    <w:p w14:paraId="4C3C1A1D" w14:textId="77777777" w:rsidR="00ED397D" w:rsidRPr="00330A7E" w:rsidRDefault="00ED397D" w:rsidP="00330A7E">
      <w:pPr>
        <w:spacing w:before="240"/>
        <w:ind w:left="992" w:firstLine="720"/>
        <w:jc w:val="center"/>
        <w:rPr>
          <w:rFonts w:ascii="Times New Roman" w:hAnsi="Times New Roman" w:cs="Times New Roman"/>
          <w:b/>
          <w:color w:val="0033CC"/>
          <w:sz w:val="24"/>
          <w:szCs w:val="24"/>
        </w:rPr>
      </w:pPr>
      <w:r w:rsidRPr="00330A7E">
        <w:rPr>
          <w:rFonts w:ascii="Times New Roman" w:hAnsi="Times New Roman" w:cs="Times New Roman"/>
          <w:b/>
          <w:color w:val="0033CC"/>
          <w:sz w:val="24"/>
          <w:szCs w:val="24"/>
        </w:rPr>
        <w:t xml:space="preserve">LỜI GIẢI CHI TIẾT </w:t>
      </w:r>
    </w:p>
    <w:p w14:paraId="38C2A4F9" w14:textId="77777777" w:rsidR="00ED397D" w:rsidRPr="00330A7E" w:rsidRDefault="00ED397D" w:rsidP="00330A7E">
      <w:pPr>
        <w:spacing w:before="120" w:after="0"/>
        <w:ind w:left="992" w:hanging="992"/>
        <w:jc w:val="both"/>
        <w:rPr>
          <w:rFonts w:ascii="Times New Roman" w:hAnsi="Times New Roman" w:cs="Times New Roman"/>
          <w:b/>
          <w:sz w:val="24"/>
          <w:szCs w:val="24"/>
        </w:rPr>
      </w:pPr>
      <w:r w:rsidRPr="00330A7E">
        <w:rPr>
          <w:rFonts w:ascii="Times New Roman" w:hAnsi="Times New Roman" w:cs="Times New Roman"/>
          <w:b/>
          <w:sz w:val="24"/>
          <w:szCs w:val="24"/>
        </w:rPr>
        <w:t>PHẦN I. Câu trắc nghiệm nhiều phương án lựa chọn</w:t>
      </w:r>
    </w:p>
    <w:p w14:paraId="1E3FC784" w14:textId="77777777" w:rsidR="00ED397D" w:rsidRPr="00330A7E" w:rsidRDefault="00ED397D" w:rsidP="000E1E56">
      <w:pPr>
        <w:pStyle w:val="ListParagraph"/>
        <w:numPr>
          <w:ilvl w:val="0"/>
          <w:numId w:val="7"/>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lastRenderedPageBreak/>
        <w:t xml:space="preserve">Cho hàm số </w:t>
      </w:r>
      <w:r w:rsidRPr="00330A7E">
        <w:rPr>
          <w:rFonts w:ascii="Times New Roman" w:hAnsi="Times New Roman" w:cs="Times New Roman"/>
          <w:position w:val="-10"/>
          <w:sz w:val="24"/>
          <w:szCs w:val="24"/>
        </w:rPr>
        <w:object w:dxaOrig="1460" w:dyaOrig="360" w14:anchorId="729B5A21">
          <v:shape id="_x0000_i1870" type="#_x0000_t75" style="width:72.75pt;height:18pt" o:ole="">
            <v:imagedata r:id="rId1201" o:title=""/>
          </v:shape>
          <o:OLEObject Type="Embed" ProgID="Equation.DSMT4" ShapeID="_x0000_i1870" DrawAspect="Content" ObjectID="_1796840934" r:id="rId1484"/>
        </w:object>
      </w:r>
      <w:r w:rsidRPr="00330A7E">
        <w:rPr>
          <w:rFonts w:ascii="Times New Roman" w:hAnsi="Times New Roman" w:cs="Times New Roman"/>
          <w:sz w:val="24"/>
          <w:szCs w:val="24"/>
        </w:rPr>
        <w:t>. Mệnh đề nào dưới đây là đúng?</w:t>
      </w:r>
    </w:p>
    <w:p w14:paraId="0FD5CB61" w14:textId="77777777" w:rsidR="00ED397D" w:rsidRPr="00330A7E" w:rsidRDefault="00ED397D" w:rsidP="00330A7E">
      <w:pPr>
        <w:tabs>
          <w:tab w:val="left" w:pos="3402"/>
          <w:tab w:val="left" w:pos="5669"/>
          <w:tab w:val="left" w:pos="7937"/>
        </w:tabs>
        <w:ind w:left="992"/>
        <w:rPr>
          <w:rFonts w:ascii="Times New Roman" w:hAnsi="Times New Roman" w:cs="Times New Roman"/>
          <w:sz w:val="24"/>
          <w:szCs w:val="24"/>
        </w:rPr>
      </w:pPr>
      <w:r w:rsidRPr="00330A7E">
        <w:rPr>
          <w:rFonts w:ascii="Times New Roman" w:hAnsi="Times New Roman" w:cs="Times New Roman"/>
          <w:b/>
          <w:color w:val="0000FF"/>
          <w:sz w:val="24"/>
          <w:szCs w:val="24"/>
          <w:highlight w:val="green"/>
          <w:u w:val="single"/>
        </w:rPr>
        <w:t>A</w:t>
      </w:r>
      <w:r w:rsidRPr="00330A7E">
        <w:rPr>
          <w:rFonts w:ascii="Times New Roman" w:hAnsi="Times New Roman" w:cs="Times New Roman"/>
          <w:b/>
          <w:color w:val="0000FF"/>
          <w:sz w:val="24"/>
          <w:szCs w:val="24"/>
          <w:highlight w:val="green"/>
        </w:rPr>
        <w:t xml:space="preserve">. </w:t>
      </w:r>
      <w:r w:rsidRPr="00330A7E">
        <w:rPr>
          <w:rFonts w:ascii="Times New Roman" w:hAnsi="Times New Roman" w:cs="Times New Roman"/>
          <w:sz w:val="24"/>
          <w:szCs w:val="24"/>
          <w:highlight w:val="green"/>
        </w:rPr>
        <w:t xml:space="preserve">Hàm số đồng biến trên khoảng </w:t>
      </w:r>
      <w:r w:rsidRPr="00330A7E">
        <w:rPr>
          <w:rFonts w:ascii="Times New Roman" w:hAnsi="Times New Roman" w:cs="Times New Roman"/>
          <w:position w:val="-14"/>
          <w:sz w:val="24"/>
          <w:szCs w:val="24"/>
          <w:highlight w:val="green"/>
        </w:rPr>
        <w:object w:dxaOrig="960" w:dyaOrig="400" w14:anchorId="4CDD9DBF">
          <v:shape id="_x0000_i1871" type="#_x0000_t75" style="width:48pt;height:20.25pt" o:ole="">
            <v:imagedata r:id="rId1203" o:title=""/>
          </v:shape>
          <o:OLEObject Type="Embed" ProgID="Equation.DSMT4" ShapeID="_x0000_i1871" DrawAspect="Content" ObjectID="_1796840935" r:id="rId1485"/>
        </w:object>
      </w:r>
      <w:r w:rsidRPr="00330A7E">
        <w:rPr>
          <w:rFonts w:ascii="Times New Roman" w:hAnsi="Times New Roman" w:cs="Times New Roman"/>
          <w:sz w:val="24"/>
          <w:szCs w:val="24"/>
          <w:highlight w:val="green"/>
        </w:rPr>
        <w:t>.</w:t>
      </w:r>
    </w:p>
    <w:p w14:paraId="17E7F31A" w14:textId="77777777" w:rsidR="00ED397D" w:rsidRPr="00330A7E" w:rsidRDefault="00ED397D" w:rsidP="00330A7E">
      <w:pPr>
        <w:tabs>
          <w:tab w:val="left" w:pos="3402"/>
          <w:tab w:val="left" w:pos="5669"/>
          <w:tab w:val="left" w:pos="7937"/>
        </w:tabs>
        <w:ind w:left="992"/>
        <w:rPr>
          <w:rFonts w:ascii="Times New Roman" w:hAnsi="Times New Roman" w:cs="Times New Roman"/>
          <w:sz w:val="24"/>
          <w:szCs w:val="24"/>
        </w:rPr>
      </w:pPr>
      <w:r w:rsidRPr="00330A7E">
        <w:rPr>
          <w:rFonts w:ascii="Times New Roman" w:hAnsi="Times New Roman" w:cs="Times New Roman"/>
          <w:b/>
          <w:color w:val="0000FF"/>
          <w:sz w:val="24"/>
          <w:szCs w:val="24"/>
        </w:rPr>
        <w:t xml:space="preserve">B. </w:t>
      </w:r>
      <w:r w:rsidRPr="00330A7E">
        <w:rPr>
          <w:rFonts w:ascii="Times New Roman" w:hAnsi="Times New Roman" w:cs="Times New Roman"/>
          <w:sz w:val="24"/>
          <w:szCs w:val="24"/>
        </w:rPr>
        <w:t xml:space="preserve">Hàm số nghịch biến trên khoảng </w:t>
      </w:r>
      <w:r w:rsidRPr="00330A7E">
        <w:rPr>
          <w:rFonts w:ascii="Times New Roman" w:hAnsi="Times New Roman" w:cs="Times New Roman"/>
          <w:position w:val="-14"/>
          <w:sz w:val="24"/>
          <w:szCs w:val="24"/>
        </w:rPr>
        <w:object w:dxaOrig="960" w:dyaOrig="400" w14:anchorId="6CF988AB">
          <v:shape id="_x0000_i1872" type="#_x0000_t75" style="width:48pt;height:20.25pt" o:ole="">
            <v:imagedata r:id="rId1205" o:title=""/>
          </v:shape>
          <o:OLEObject Type="Embed" ProgID="Equation.DSMT4" ShapeID="_x0000_i1872" DrawAspect="Content" ObjectID="_1796840936" r:id="rId1486"/>
        </w:object>
      </w:r>
      <w:r w:rsidRPr="00330A7E">
        <w:rPr>
          <w:rFonts w:ascii="Times New Roman" w:hAnsi="Times New Roman" w:cs="Times New Roman"/>
          <w:sz w:val="24"/>
          <w:szCs w:val="24"/>
        </w:rPr>
        <w:t>.</w:t>
      </w:r>
    </w:p>
    <w:p w14:paraId="3865DC07" w14:textId="77777777" w:rsidR="00ED397D" w:rsidRPr="00330A7E" w:rsidRDefault="00ED397D" w:rsidP="00330A7E">
      <w:pPr>
        <w:tabs>
          <w:tab w:val="left" w:pos="3402"/>
          <w:tab w:val="left" w:pos="5669"/>
          <w:tab w:val="left" w:pos="7937"/>
        </w:tabs>
        <w:ind w:left="992"/>
        <w:rPr>
          <w:rFonts w:ascii="Times New Roman" w:hAnsi="Times New Roman" w:cs="Times New Roman"/>
          <w:sz w:val="24"/>
          <w:szCs w:val="24"/>
        </w:rPr>
      </w:pPr>
      <w:r w:rsidRPr="00330A7E">
        <w:rPr>
          <w:rFonts w:ascii="Times New Roman" w:hAnsi="Times New Roman" w:cs="Times New Roman"/>
          <w:b/>
          <w:color w:val="0000FF"/>
          <w:sz w:val="24"/>
          <w:szCs w:val="24"/>
        </w:rPr>
        <w:t xml:space="preserve">C. </w:t>
      </w:r>
      <w:r w:rsidRPr="00330A7E">
        <w:rPr>
          <w:rFonts w:ascii="Times New Roman" w:hAnsi="Times New Roman" w:cs="Times New Roman"/>
          <w:sz w:val="24"/>
          <w:szCs w:val="24"/>
        </w:rPr>
        <w:t xml:space="preserve">Hàm số nghịch biến trên khoảng </w:t>
      </w:r>
      <w:r w:rsidRPr="00330A7E">
        <w:rPr>
          <w:rFonts w:ascii="Times New Roman" w:hAnsi="Times New Roman" w:cs="Times New Roman"/>
          <w:position w:val="-14"/>
          <w:sz w:val="24"/>
          <w:szCs w:val="24"/>
        </w:rPr>
        <w:object w:dxaOrig="760" w:dyaOrig="400" w14:anchorId="3BFCF19F">
          <v:shape id="_x0000_i1873" type="#_x0000_t75" style="width:38.25pt;height:20.25pt" o:ole="">
            <v:imagedata r:id="rId1207" o:title=""/>
          </v:shape>
          <o:OLEObject Type="Embed" ProgID="Equation.DSMT4" ShapeID="_x0000_i1873" DrawAspect="Content" ObjectID="_1796840937" r:id="rId1487"/>
        </w:object>
      </w:r>
      <w:r w:rsidRPr="00330A7E">
        <w:rPr>
          <w:rFonts w:ascii="Times New Roman" w:hAnsi="Times New Roman" w:cs="Times New Roman"/>
          <w:sz w:val="24"/>
          <w:szCs w:val="24"/>
        </w:rPr>
        <w:t xml:space="preserve"> và đồng biến trên khoảng </w:t>
      </w:r>
      <w:r w:rsidRPr="00330A7E">
        <w:rPr>
          <w:rFonts w:ascii="Times New Roman" w:hAnsi="Times New Roman" w:cs="Times New Roman"/>
          <w:position w:val="-14"/>
          <w:sz w:val="24"/>
          <w:szCs w:val="24"/>
        </w:rPr>
        <w:object w:dxaOrig="760" w:dyaOrig="400" w14:anchorId="71CE3102">
          <v:shape id="_x0000_i1874" type="#_x0000_t75" style="width:38.25pt;height:20.25pt" o:ole="">
            <v:imagedata r:id="rId1209" o:title=""/>
          </v:shape>
          <o:OLEObject Type="Embed" ProgID="Equation.DSMT4" ShapeID="_x0000_i1874" DrawAspect="Content" ObjectID="_1796840938" r:id="rId1488"/>
        </w:object>
      </w:r>
      <w:r w:rsidRPr="00330A7E">
        <w:rPr>
          <w:rFonts w:ascii="Times New Roman" w:hAnsi="Times New Roman" w:cs="Times New Roman"/>
          <w:sz w:val="24"/>
          <w:szCs w:val="24"/>
        </w:rPr>
        <w:t>.</w:t>
      </w:r>
    </w:p>
    <w:p w14:paraId="36B6B922" w14:textId="77777777" w:rsidR="00ED397D" w:rsidRPr="00330A7E" w:rsidRDefault="00ED397D" w:rsidP="00330A7E">
      <w:pPr>
        <w:tabs>
          <w:tab w:val="left" w:pos="3402"/>
          <w:tab w:val="left" w:pos="5669"/>
          <w:tab w:val="left" w:pos="7937"/>
        </w:tabs>
        <w:ind w:left="992"/>
        <w:rPr>
          <w:rFonts w:ascii="Times New Roman" w:hAnsi="Times New Roman" w:cs="Times New Roman"/>
          <w:sz w:val="24"/>
          <w:szCs w:val="24"/>
        </w:rPr>
      </w:pPr>
      <w:r w:rsidRPr="00330A7E">
        <w:rPr>
          <w:rFonts w:ascii="Times New Roman" w:hAnsi="Times New Roman" w:cs="Times New Roman"/>
          <w:b/>
          <w:color w:val="0000FF"/>
          <w:sz w:val="24"/>
          <w:szCs w:val="24"/>
        </w:rPr>
        <w:t xml:space="preserve">D. </w:t>
      </w:r>
      <w:r w:rsidRPr="00330A7E">
        <w:rPr>
          <w:rFonts w:ascii="Times New Roman" w:hAnsi="Times New Roman" w:cs="Times New Roman"/>
          <w:sz w:val="24"/>
          <w:szCs w:val="24"/>
        </w:rPr>
        <w:t xml:space="preserve">Hàm số đồng biến trên khoảng </w:t>
      </w:r>
      <w:r w:rsidRPr="00330A7E">
        <w:rPr>
          <w:rFonts w:ascii="Times New Roman" w:hAnsi="Times New Roman" w:cs="Times New Roman"/>
          <w:position w:val="-14"/>
          <w:sz w:val="24"/>
          <w:szCs w:val="24"/>
        </w:rPr>
        <w:object w:dxaOrig="760" w:dyaOrig="400" w14:anchorId="0E3B082D">
          <v:shape id="_x0000_i1875" type="#_x0000_t75" style="width:38.25pt;height:20.25pt" o:ole="">
            <v:imagedata r:id="rId1211" o:title=""/>
          </v:shape>
          <o:OLEObject Type="Embed" ProgID="Equation.DSMT4" ShapeID="_x0000_i1875" DrawAspect="Content" ObjectID="_1796840939" r:id="rId1489"/>
        </w:object>
      </w:r>
      <w:r w:rsidRPr="00330A7E">
        <w:rPr>
          <w:rFonts w:ascii="Times New Roman" w:hAnsi="Times New Roman" w:cs="Times New Roman"/>
          <w:sz w:val="24"/>
          <w:szCs w:val="24"/>
        </w:rPr>
        <w:t xml:space="preserve"> và nghịch biến trên khoảng </w:t>
      </w:r>
      <w:r w:rsidRPr="00330A7E">
        <w:rPr>
          <w:rFonts w:ascii="Times New Roman" w:hAnsi="Times New Roman" w:cs="Times New Roman"/>
          <w:position w:val="-14"/>
          <w:sz w:val="24"/>
          <w:szCs w:val="24"/>
        </w:rPr>
        <w:object w:dxaOrig="760" w:dyaOrig="400" w14:anchorId="09B54FF0">
          <v:shape id="_x0000_i1876" type="#_x0000_t75" style="width:38.25pt;height:20.25pt" o:ole="">
            <v:imagedata r:id="rId1213" o:title=""/>
          </v:shape>
          <o:OLEObject Type="Embed" ProgID="Equation.DSMT4" ShapeID="_x0000_i1876" DrawAspect="Content" ObjectID="_1796840940" r:id="rId1490"/>
        </w:object>
      </w:r>
      <w:r w:rsidRPr="00330A7E">
        <w:rPr>
          <w:rFonts w:ascii="Times New Roman" w:hAnsi="Times New Roman" w:cs="Times New Roman"/>
          <w:sz w:val="24"/>
          <w:szCs w:val="24"/>
        </w:rPr>
        <w:t>.</w:t>
      </w:r>
    </w:p>
    <w:p w14:paraId="1AE916DC" w14:textId="77777777" w:rsidR="00ED397D" w:rsidRPr="00330A7E" w:rsidRDefault="00ED397D" w:rsidP="00330A7E">
      <w:pPr>
        <w:jc w:val="center"/>
        <w:rPr>
          <w:rFonts w:ascii="Times New Roman" w:hAnsi="Times New Roman" w:cs="Times New Roman"/>
          <w:color w:val="0033CC"/>
          <w:sz w:val="24"/>
          <w:szCs w:val="24"/>
          <w:lang w:val="nl-NL"/>
        </w:rPr>
      </w:pPr>
      <w:r w:rsidRPr="00330A7E">
        <w:rPr>
          <w:rFonts w:ascii="Times New Roman" w:hAnsi="Times New Roman" w:cs="Times New Roman"/>
          <w:b/>
          <w:color w:val="0033CC"/>
          <w:sz w:val="24"/>
          <w:szCs w:val="24"/>
          <w:lang w:val="nl-NL"/>
        </w:rPr>
        <w:t>Lời giải</w:t>
      </w:r>
    </w:p>
    <w:p w14:paraId="7B1EB0AA"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Tập xác định: </w:t>
      </w:r>
      <w:r w:rsidRPr="00330A7E">
        <w:rPr>
          <w:rFonts w:ascii="Times New Roman" w:hAnsi="Times New Roman" w:cs="Times New Roman"/>
          <w:position w:val="-4"/>
          <w:sz w:val="24"/>
          <w:szCs w:val="24"/>
        </w:rPr>
        <w:object w:dxaOrig="680" w:dyaOrig="260" w14:anchorId="0BC85666">
          <v:shape id="_x0000_i1877" type="#_x0000_t75" style="width:33.75pt;height:12.75pt" o:ole="">
            <v:imagedata r:id="rId1491" o:title=""/>
          </v:shape>
          <o:OLEObject Type="Embed" ProgID="Equation.DSMT4" ShapeID="_x0000_i1877" DrawAspect="Content" ObjectID="_1796840941" r:id="rId1492"/>
        </w:object>
      </w:r>
      <w:r w:rsidRPr="00330A7E">
        <w:rPr>
          <w:rFonts w:ascii="Times New Roman" w:hAnsi="Times New Roman" w:cs="Times New Roman"/>
          <w:sz w:val="24"/>
          <w:szCs w:val="24"/>
        </w:rPr>
        <w:t>.</w:t>
      </w:r>
    </w:p>
    <w:p w14:paraId="636C532E"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Ta có </w:t>
      </w:r>
      <w:r w:rsidRPr="00330A7E">
        <w:rPr>
          <w:rFonts w:ascii="Times New Roman" w:hAnsi="Times New Roman" w:cs="Times New Roman"/>
          <w:position w:val="-10"/>
          <w:sz w:val="24"/>
          <w:szCs w:val="24"/>
        </w:rPr>
        <w:object w:dxaOrig="1520" w:dyaOrig="360" w14:anchorId="1FA740FA">
          <v:shape id="_x0000_i1878" type="#_x0000_t75" style="width:76.5pt;height:18pt" o:ole="">
            <v:imagedata r:id="rId1493" o:title=""/>
          </v:shape>
          <o:OLEObject Type="Embed" ProgID="Equation.DSMT4" ShapeID="_x0000_i1878" DrawAspect="Content" ObjectID="_1796840942" r:id="rId1494"/>
        </w:objec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760" w:dyaOrig="279" w14:anchorId="6E7479F4">
          <v:shape id="_x0000_i1879" type="#_x0000_t75" style="width:38.25pt;height:14.25pt" o:ole="">
            <v:imagedata r:id="rId1495" o:title=""/>
          </v:shape>
          <o:OLEObject Type="Embed" ProgID="Equation.DSMT4" ShapeID="_x0000_i1879" DrawAspect="Content" ObjectID="_1796840943" r:id="rId1496"/>
        </w:object>
      </w:r>
      <w:r w:rsidRPr="00330A7E">
        <w:rPr>
          <w:rFonts w:ascii="Times New Roman" w:hAnsi="Times New Roman" w:cs="Times New Roman"/>
          <w:sz w:val="24"/>
          <w:szCs w:val="24"/>
        </w:rPr>
        <w:t xml:space="preserve"> suy ra hàm số đồng biến trên khoảng </w:t>
      </w:r>
      <w:r w:rsidRPr="00330A7E">
        <w:rPr>
          <w:rFonts w:ascii="Times New Roman" w:hAnsi="Times New Roman" w:cs="Times New Roman"/>
          <w:position w:val="-14"/>
          <w:sz w:val="24"/>
          <w:szCs w:val="24"/>
        </w:rPr>
        <w:object w:dxaOrig="960" w:dyaOrig="400" w14:anchorId="05777C42">
          <v:shape id="_x0000_i1880" type="#_x0000_t75" style="width:48pt;height:20.25pt" o:ole="">
            <v:imagedata r:id="rId1203" o:title=""/>
          </v:shape>
          <o:OLEObject Type="Embed" ProgID="Equation.DSMT4" ShapeID="_x0000_i1880" DrawAspect="Content" ObjectID="_1796840944" r:id="rId1497"/>
        </w:object>
      </w:r>
      <w:r w:rsidRPr="00330A7E">
        <w:rPr>
          <w:rFonts w:ascii="Times New Roman" w:hAnsi="Times New Roman" w:cs="Times New Roman"/>
          <w:sz w:val="24"/>
          <w:szCs w:val="24"/>
        </w:rPr>
        <w:t>.</w:t>
      </w:r>
    </w:p>
    <w:p w14:paraId="4DBFFB6E" w14:textId="77777777" w:rsidR="00ED397D" w:rsidRPr="00330A7E" w:rsidRDefault="00ED397D" w:rsidP="00330A7E">
      <w:pPr>
        <w:rPr>
          <w:rFonts w:ascii="Times New Roman" w:hAnsi="Times New Roman" w:cs="Times New Roman"/>
          <w:b/>
          <w:bCs/>
          <w:color w:val="4414F4"/>
          <w:sz w:val="24"/>
          <w:szCs w:val="24"/>
          <w:u w:val="single"/>
        </w:rPr>
      </w:pPr>
    </w:p>
    <w:p w14:paraId="591D7E21" w14:textId="77777777" w:rsidR="00ED397D" w:rsidRPr="00330A7E" w:rsidRDefault="00ED397D" w:rsidP="00330A7E">
      <w:pPr>
        <w:pStyle w:val="ListParagraph"/>
        <w:spacing w:line="276" w:lineRule="auto"/>
        <w:ind w:left="992"/>
        <w:rPr>
          <w:rFonts w:ascii="Times New Roman" w:hAnsi="Times New Roman" w:cs="Times New Roman"/>
          <w:sz w:val="24"/>
          <w:szCs w:val="24"/>
          <w:u w:val="single"/>
        </w:rPr>
      </w:pPr>
      <w:r w:rsidRPr="00330A7E">
        <w:rPr>
          <w:rFonts w:ascii="Times New Roman" w:hAnsi="Times New Roman" w:cs="Times New Roman"/>
          <w:sz w:val="24"/>
          <w:szCs w:val="24"/>
        </w:rPr>
        <w:t xml:space="preserve">Từ đồ thị suy ra điểm cực tiểu của hàm số đã cho là </w:t>
      </w:r>
      <w:r w:rsidRPr="00330A7E">
        <w:rPr>
          <w:rFonts w:ascii="Times New Roman" w:hAnsi="Times New Roman" w:cs="Times New Roman"/>
          <w:position w:val="-4"/>
          <w:sz w:val="24"/>
          <w:szCs w:val="24"/>
        </w:rPr>
        <w:object w:dxaOrig="620" w:dyaOrig="260" w14:anchorId="53E691C5">
          <v:shape id="_x0000_i1881" type="#_x0000_t75" style="width:30.75pt;height:12.75pt" o:ole="">
            <v:imagedata r:id="rId1498" o:title=""/>
          </v:shape>
          <o:OLEObject Type="Embed" ProgID="Equation.DSMT4" ShapeID="_x0000_i1881" DrawAspect="Content" ObjectID="_1796840945" r:id="rId1499"/>
        </w:object>
      </w:r>
    </w:p>
    <w:p w14:paraId="5B7CA9A7" w14:textId="77777777" w:rsidR="00ED397D" w:rsidRPr="00330A7E" w:rsidRDefault="00ED397D" w:rsidP="000E1E56">
      <w:pPr>
        <w:pStyle w:val="ListParagraph"/>
        <w:numPr>
          <w:ilvl w:val="0"/>
          <w:numId w:val="7"/>
        </w:numPr>
        <w:tabs>
          <w:tab w:val="left" w:pos="992"/>
        </w:tabs>
        <w:spacing w:before="120" w:line="276" w:lineRule="auto"/>
        <w:rPr>
          <w:rFonts w:ascii="Times New Roman" w:hAnsi="Times New Roman" w:cs="Times New Roman"/>
          <w:sz w:val="24"/>
          <w:szCs w:val="24"/>
        </w:rPr>
      </w:pPr>
      <w:r w:rsidRPr="00330A7E">
        <w:rPr>
          <w:rFonts w:ascii="Times New Roman" w:eastAsia="Calibri" w:hAnsi="Times New Roman" w:cs="Times New Roman"/>
          <w:sz w:val="24"/>
          <w:szCs w:val="24"/>
        </w:rPr>
        <w:t xml:space="preserve">Tiệm cận đứng của đồ thì hàm số </w:t>
      </w:r>
      <w:r w:rsidRPr="00330A7E">
        <w:rPr>
          <w:rFonts w:ascii="Times New Roman" w:eastAsia="Aptos" w:hAnsi="Times New Roman" w:cs="Times New Roman"/>
          <w:position w:val="-24"/>
          <w:sz w:val="24"/>
          <w:szCs w:val="24"/>
        </w:rPr>
        <w:object w:dxaOrig="1040" w:dyaOrig="620" w14:anchorId="4F730955">
          <v:shape id="_x0000_i1882" type="#_x0000_t75" style="width:51.75pt;height:30.75pt" o:ole="">
            <v:imagedata r:id="rId1215" o:title=""/>
          </v:shape>
          <o:OLEObject Type="Embed" ProgID="Equation.DSMT4" ShapeID="_x0000_i1882" DrawAspect="Content" ObjectID="_1796840946" r:id="rId1500"/>
        </w:object>
      </w:r>
      <w:r w:rsidRPr="00330A7E">
        <w:rPr>
          <w:rFonts w:ascii="Times New Roman" w:eastAsia="Aptos" w:hAnsi="Times New Roman" w:cs="Times New Roman"/>
          <w:sz w:val="24"/>
          <w:szCs w:val="24"/>
        </w:rPr>
        <w:t xml:space="preserve"> </w:t>
      </w:r>
      <w:r w:rsidRPr="00330A7E">
        <w:rPr>
          <w:rFonts w:ascii="Times New Roman" w:eastAsia="Calibri" w:hAnsi="Times New Roman" w:cs="Times New Roman"/>
          <w:sz w:val="24"/>
          <w:szCs w:val="24"/>
        </w:rPr>
        <w:t xml:space="preserve">là đường thẳng </w:t>
      </w:r>
    </w:p>
    <w:p w14:paraId="58855A90" w14:textId="77777777" w:rsidR="00ED397D" w:rsidRPr="00330A7E" w:rsidRDefault="00ED397D" w:rsidP="00330A7E">
      <w:pPr>
        <w:tabs>
          <w:tab w:val="left" w:pos="3402"/>
          <w:tab w:val="left" w:pos="5669"/>
          <w:tab w:val="left" w:pos="7937"/>
        </w:tabs>
        <w:spacing w:after="0"/>
        <w:ind w:left="992"/>
        <w:jc w:val="both"/>
        <w:rPr>
          <w:rFonts w:ascii="Times New Roman" w:eastAsia="Times New Roman" w:hAnsi="Times New Roman" w:cs="Times New Roman"/>
          <w:sz w:val="24"/>
          <w:szCs w:val="24"/>
          <w:lang w:eastAsia="vi-VN"/>
        </w:rPr>
      </w:pPr>
      <w:r w:rsidRPr="00330A7E">
        <w:rPr>
          <w:rFonts w:ascii="Times New Roman" w:eastAsia="Times New Roman" w:hAnsi="Times New Roman" w:cs="Times New Roman"/>
          <w:b/>
          <w:color w:val="0000FF"/>
          <w:sz w:val="24"/>
          <w:szCs w:val="24"/>
          <w:lang w:eastAsia="vi-VN"/>
        </w:rPr>
        <w:t xml:space="preserve">A. </w:t>
      </w:r>
      <w:r w:rsidRPr="00330A7E">
        <w:rPr>
          <w:rFonts w:ascii="Times New Roman" w:eastAsia="Aptos" w:hAnsi="Times New Roman" w:cs="Times New Roman"/>
          <w:position w:val="-10"/>
          <w:sz w:val="24"/>
          <w:szCs w:val="24"/>
        </w:rPr>
        <w:object w:dxaOrig="580" w:dyaOrig="320" w14:anchorId="0B39E8C2">
          <v:shape id="_x0000_i1883" type="#_x0000_t75" style="width:29.25pt;height:15.75pt" o:ole="">
            <v:imagedata r:id="rId1217" o:title=""/>
          </v:shape>
          <o:OLEObject Type="Embed" ProgID="Equation.DSMT4" ShapeID="_x0000_i1883" DrawAspect="Content" ObjectID="_1796840947" r:id="rId1501"/>
        </w:object>
      </w:r>
      <w:r w:rsidRPr="00330A7E">
        <w:rPr>
          <w:rFonts w:ascii="Times New Roman" w:eastAsia="Times New Roman" w:hAnsi="Times New Roman" w:cs="Times New Roman"/>
          <w:sz w:val="24"/>
          <w:szCs w:val="24"/>
          <w:lang w:eastAsia="vi-VN"/>
        </w:rPr>
        <w:t>.</w:t>
      </w:r>
      <w:r w:rsidRPr="00330A7E">
        <w:rPr>
          <w:rFonts w:ascii="Times New Roman" w:eastAsia="Times New Roman" w:hAnsi="Times New Roman" w:cs="Times New Roman"/>
          <w:sz w:val="24"/>
          <w:szCs w:val="24"/>
          <w:lang w:eastAsia="vi-VN"/>
        </w:rPr>
        <w:tab/>
      </w:r>
      <w:r w:rsidRPr="00330A7E">
        <w:rPr>
          <w:rFonts w:ascii="Times New Roman" w:eastAsia="Times New Roman" w:hAnsi="Times New Roman" w:cs="Times New Roman"/>
          <w:b/>
          <w:color w:val="0000FF"/>
          <w:sz w:val="24"/>
          <w:szCs w:val="24"/>
          <w:highlight w:val="green"/>
          <w:u w:val="single"/>
          <w:lang w:eastAsia="vi-VN"/>
        </w:rPr>
        <w:t>B</w:t>
      </w:r>
      <w:r w:rsidRPr="00330A7E">
        <w:rPr>
          <w:rFonts w:ascii="Times New Roman" w:eastAsia="Times New Roman" w:hAnsi="Times New Roman" w:cs="Times New Roman"/>
          <w:b/>
          <w:color w:val="0000FF"/>
          <w:sz w:val="24"/>
          <w:szCs w:val="24"/>
          <w:highlight w:val="green"/>
          <w:lang w:eastAsia="vi-VN"/>
        </w:rPr>
        <w:t xml:space="preserve">. </w:t>
      </w:r>
      <w:r w:rsidRPr="00330A7E">
        <w:rPr>
          <w:rFonts w:ascii="Times New Roman" w:eastAsia="Aptos" w:hAnsi="Times New Roman" w:cs="Times New Roman"/>
          <w:position w:val="-6"/>
          <w:sz w:val="24"/>
          <w:szCs w:val="24"/>
          <w:highlight w:val="green"/>
        </w:rPr>
        <w:object w:dxaOrig="580" w:dyaOrig="279" w14:anchorId="47A31D03">
          <v:shape id="_x0000_i1884" type="#_x0000_t75" style="width:29.25pt;height:14.25pt" o:ole="">
            <v:imagedata r:id="rId1219" o:title=""/>
          </v:shape>
          <o:OLEObject Type="Embed" ProgID="Equation.DSMT4" ShapeID="_x0000_i1884" DrawAspect="Content" ObjectID="_1796840948" r:id="rId1502"/>
        </w:object>
      </w:r>
      <w:r w:rsidRPr="00330A7E">
        <w:rPr>
          <w:rFonts w:ascii="Times New Roman" w:eastAsia="Times New Roman" w:hAnsi="Times New Roman" w:cs="Times New Roman"/>
          <w:sz w:val="24"/>
          <w:szCs w:val="24"/>
          <w:highlight w:val="green"/>
          <w:lang w:eastAsia="vi-VN"/>
        </w:rPr>
        <w:t>.</w:t>
      </w:r>
      <w:r w:rsidRPr="00330A7E">
        <w:rPr>
          <w:rFonts w:ascii="Times New Roman" w:eastAsia="Times New Roman" w:hAnsi="Times New Roman" w:cs="Times New Roman"/>
          <w:sz w:val="24"/>
          <w:szCs w:val="24"/>
          <w:lang w:eastAsia="vi-VN"/>
        </w:rPr>
        <w:tab/>
      </w:r>
      <w:r w:rsidRPr="00330A7E">
        <w:rPr>
          <w:rFonts w:ascii="Times New Roman" w:eastAsia="Times New Roman" w:hAnsi="Times New Roman" w:cs="Times New Roman"/>
          <w:b/>
          <w:color w:val="0000FF"/>
          <w:sz w:val="24"/>
          <w:szCs w:val="24"/>
          <w:lang w:eastAsia="vi-VN"/>
        </w:rPr>
        <w:t xml:space="preserve">C. </w:t>
      </w:r>
      <w:r w:rsidRPr="00330A7E">
        <w:rPr>
          <w:rFonts w:ascii="Times New Roman" w:eastAsia="Aptos" w:hAnsi="Times New Roman" w:cs="Times New Roman"/>
          <w:position w:val="-6"/>
          <w:sz w:val="24"/>
          <w:szCs w:val="24"/>
        </w:rPr>
        <w:object w:dxaOrig="560" w:dyaOrig="279" w14:anchorId="579CE151">
          <v:shape id="_x0000_i1885" type="#_x0000_t75" style="width:27.75pt;height:14.25pt" o:ole="">
            <v:imagedata r:id="rId1221" o:title=""/>
          </v:shape>
          <o:OLEObject Type="Embed" ProgID="Equation.DSMT4" ShapeID="_x0000_i1885" DrawAspect="Content" ObjectID="_1796840949" r:id="rId1503"/>
        </w:object>
      </w:r>
      <w:r w:rsidRPr="00330A7E">
        <w:rPr>
          <w:rFonts w:ascii="Times New Roman" w:eastAsia="Times New Roman" w:hAnsi="Times New Roman" w:cs="Times New Roman"/>
          <w:sz w:val="24"/>
          <w:szCs w:val="24"/>
          <w:lang w:eastAsia="vi-VN"/>
        </w:rPr>
        <w:t>.</w:t>
      </w:r>
      <w:r w:rsidRPr="00330A7E">
        <w:rPr>
          <w:rFonts w:ascii="Times New Roman" w:eastAsia="Times New Roman" w:hAnsi="Times New Roman" w:cs="Times New Roman"/>
          <w:sz w:val="24"/>
          <w:szCs w:val="24"/>
          <w:lang w:eastAsia="vi-VN"/>
        </w:rPr>
        <w:tab/>
      </w:r>
      <w:r w:rsidRPr="00330A7E">
        <w:rPr>
          <w:rFonts w:ascii="Times New Roman" w:eastAsia="Times New Roman" w:hAnsi="Times New Roman" w:cs="Times New Roman"/>
          <w:b/>
          <w:color w:val="0000FF"/>
          <w:sz w:val="24"/>
          <w:szCs w:val="24"/>
          <w:lang w:eastAsia="vi-VN"/>
        </w:rPr>
        <w:t xml:space="preserve">D. </w:t>
      </w:r>
      <w:r w:rsidRPr="00330A7E">
        <w:rPr>
          <w:rFonts w:ascii="Times New Roman" w:eastAsia="Aptos" w:hAnsi="Times New Roman" w:cs="Times New Roman"/>
          <w:position w:val="-10"/>
          <w:sz w:val="24"/>
          <w:szCs w:val="24"/>
        </w:rPr>
        <w:object w:dxaOrig="580" w:dyaOrig="320" w14:anchorId="387CC97A">
          <v:shape id="_x0000_i1886" type="#_x0000_t75" style="width:29.25pt;height:15.75pt" o:ole="">
            <v:imagedata r:id="rId1223" o:title=""/>
          </v:shape>
          <o:OLEObject Type="Embed" ProgID="Equation.DSMT4" ShapeID="_x0000_i1886" DrawAspect="Content" ObjectID="_1796840950" r:id="rId1504"/>
        </w:object>
      </w:r>
      <w:r w:rsidRPr="00330A7E">
        <w:rPr>
          <w:rFonts w:ascii="Times New Roman" w:eastAsia="Times New Roman" w:hAnsi="Times New Roman" w:cs="Times New Roman"/>
          <w:sz w:val="24"/>
          <w:szCs w:val="24"/>
          <w:lang w:eastAsia="vi-VN"/>
        </w:rPr>
        <w:t>.</w:t>
      </w:r>
    </w:p>
    <w:p w14:paraId="0EF01990" w14:textId="77777777" w:rsidR="00ED397D" w:rsidRPr="00330A7E" w:rsidRDefault="00ED397D" w:rsidP="00330A7E">
      <w:pPr>
        <w:ind w:left="992"/>
        <w:jc w:val="center"/>
        <w:rPr>
          <w:rFonts w:ascii="Times New Roman" w:hAnsi="Times New Roman" w:cs="Times New Roman"/>
          <w:b/>
          <w:color w:val="0000FF"/>
          <w:sz w:val="24"/>
          <w:szCs w:val="24"/>
          <w:lang w:val="pl-PL"/>
        </w:rPr>
      </w:pPr>
      <w:r w:rsidRPr="00330A7E">
        <w:rPr>
          <w:rFonts w:ascii="Times New Roman" w:hAnsi="Times New Roman" w:cs="Times New Roman"/>
          <w:b/>
          <w:color w:val="0000FF"/>
          <w:sz w:val="24"/>
          <w:szCs w:val="24"/>
          <w:lang w:val="pl-PL"/>
        </w:rPr>
        <w:t>Lời giải</w:t>
      </w:r>
    </w:p>
    <w:p w14:paraId="2C115539" w14:textId="77777777" w:rsidR="00ED397D" w:rsidRPr="00330A7E" w:rsidRDefault="00ED397D" w:rsidP="00330A7E">
      <w:pPr>
        <w:jc w:val="both"/>
        <w:rPr>
          <w:rFonts w:ascii="Times New Roman" w:eastAsia="Arial" w:hAnsi="Times New Roman" w:cs="Times New Roman"/>
          <w:sz w:val="24"/>
          <w:szCs w:val="24"/>
          <w:lang w:val="nl-NL"/>
        </w:rPr>
      </w:pPr>
      <w:r w:rsidRPr="00330A7E">
        <w:rPr>
          <w:rFonts w:ascii="Times New Roman" w:eastAsia="Arial" w:hAnsi="Times New Roman" w:cs="Times New Roman"/>
          <w:sz w:val="24"/>
          <w:szCs w:val="24"/>
          <w:lang w:val="nl-NL"/>
        </w:rPr>
        <w:t xml:space="preserve">           </w:t>
      </w:r>
      <w:r w:rsidRPr="00330A7E">
        <w:rPr>
          <w:rFonts w:ascii="Times New Roman" w:eastAsia="Arial" w:hAnsi="Times New Roman" w:cs="Times New Roman"/>
          <w:sz w:val="24"/>
          <w:szCs w:val="24"/>
          <w:lang w:val="nl-NL"/>
        </w:rPr>
        <w:tab/>
        <w:t xml:space="preserve">Tập xác định của hàm số là </w:t>
      </w:r>
      <w:r w:rsidRPr="00330A7E">
        <w:rPr>
          <w:rFonts w:ascii="Times New Roman" w:eastAsia="Arial" w:hAnsi="Times New Roman" w:cs="Times New Roman"/>
          <w:position w:val="-14"/>
          <w:sz w:val="24"/>
          <w:szCs w:val="24"/>
          <w:lang w:val="nl-NL"/>
        </w:rPr>
        <w:object w:dxaOrig="1180" w:dyaOrig="400" w14:anchorId="264A1A20">
          <v:shape id="_x0000_i1887" type="#_x0000_t75" style="width:59.25pt;height:20.25pt" o:ole="">
            <v:imagedata r:id="rId1505" o:title=""/>
          </v:shape>
          <o:OLEObject Type="Embed" ProgID="Equation.DSMT4" ShapeID="_x0000_i1887" DrawAspect="Content" ObjectID="_1796840951" r:id="rId1506"/>
        </w:object>
      </w:r>
      <w:r w:rsidRPr="00330A7E">
        <w:rPr>
          <w:rFonts w:ascii="Times New Roman" w:eastAsia="Arial" w:hAnsi="Times New Roman" w:cs="Times New Roman"/>
          <w:sz w:val="24"/>
          <w:szCs w:val="24"/>
          <w:lang w:val="nl-NL"/>
        </w:rPr>
        <w:t>.</w:t>
      </w:r>
    </w:p>
    <w:p w14:paraId="2FFF301E" w14:textId="77777777" w:rsidR="00ED397D" w:rsidRPr="00330A7E" w:rsidRDefault="00ED397D" w:rsidP="00330A7E">
      <w:pPr>
        <w:ind w:firstLine="720"/>
        <w:jc w:val="both"/>
        <w:rPr>
          <w:rFonts w:ascii="Times New Roman" w:eastAsia="Aptos" w:hAnsi="Times New Roman" w:cs="Times New Roman"/>
          <w:sz w:val="24"/>
          <w:szCs w:val="24"/>
        </w:rPr>
      </w:pPr>
      <w:r w:rsidRPr="00330A7E">
        <w:rPr>
          <w:rFonts w:ascii="Times New Roman" w:eastAsia="Arial" w:hAnsi="Times New Roman" w:cs="Times New Roman"/>
          <w:sz w:val="24"/>
          <w:szCs w:val="24"/>
          <w:lang w:val="nl-NL"/>
        </w:rPr>
        <w:t xml:space="preserve">Ta có </w:t>
      </w:r>
      <w:r w:rsidRPr="00330A7E">
        <w:rPr>
          <w:rFonts w:ascii="Times New Roman" w:eastAsia="Calibri" w:hAnsi="Times New Roman" w:cs="Times New Roman"/>
          <w:sz w:val="24"/>
          <w:szCs w:val="24"/>
        </w:rPr>
        <w:t xml:space="preserve"> </w:t>
      </w:r>
      <w:r w:rsidRPr="00330A7E">
        <w:rPr>
          <w:rFonts w:ascii="Times New Roman" w:eastAsia="Aptos" w:hAnsi="Times New Roman" w:cs="Times New Roman"/>
          <w:position w:val="-20"/>
          <w:sz w:val="24"/>
          <w:szCs w:val="24"/>
        </w:rPr>
        <w:object w:dxaOrig="2360" w:dyaOrig="440" w14:anchorId="03D8F813">
          <v:shape id="_x0000_i1888" type="#_x0000_t75" style="width:118.5pt;height:21.75pt" o:ole="">
            <v:imagedata r:id="rId1507" o:title=""/>
          </v:shape>
          <o:OLEObject Type="Embed" ProgID="Equation.DSMT4" ShapeID="_x0000_i1888" DrawAspect="Content" ObjectID="_1796840952" r:id="rId1508"/>
        </w:object>
      </w:r>
      <w:r w:rsidRPr="00330A7E">
        <w:rPr>
          <w:rFonts w:ascii="Times New Roman" w:eastAsia="Aptos" w:hAnsi="Times New Roman" w:cs="Times New Roman"/>
          <w:sz w:val="24"/>
          <w:szCs w:val="24"/>
        </w:rPr>
        <w:t>.</w:t>
      </w:r>
    </w:p>
    <w:p w14:paraId="6BE5C284" w14:textId="77777777" w:rsidR="00ED397D" w:rsidRPr="00330A7E" w:rsidRDefault="00ED397D" w:rsidP="00330A7E">
      <w:pPr>
        <w:ind w:firstLine="720"/>
        <w:jc w:val="both"/>
        <w:rPr>
          <w:rFonts w:ascii="Times New Roman" w:eastAsia="Calibri" w:hAnsi="Times New Roman" w:cs="Times New Roman"/>
          <w:sz w:val="24"/>
          <w:szCs w:val="24"/>
        </w:rPr>
      </w:pPr>
      <w:r w:rsidRPr="00330A7E">
        <w:rPr>
          <w:rFonts w:ascii="Times New Roman" w:eastAsia="Aptos" w:hAnsi="Times New Roman" w:cs="Times New Roman"/>
          <w:sz w:val="24"/>
          <w:szCs w:val="24"/>
        </w:rPr>
        <w:t>Suy ra t</w:t>
      </w:r>
      <w:r w:rsidRPr="00330A7E">
        <w:rPr>
          <w:rFonts w:ascii="Times New Roman" w:eastAsia="Calibri" w:hAnsi="Times New Roman" w:cs="Times New Roman"/>
          <w:sz w:val="24"/>
          <w:szCs w:val="24"/>
        </w:rPr>
        <w:t xml:space="preserve">iệm cận đứng của đồ thị hàm số là đường thẳng </w:t>
      </w:r>
      <w:r w:rsidRPr="00330A7E">
        <w:rPr>
          <w:rFonts w:ascii="Times New Roman" w:eastAsia="Aptos" w:hAnsi="Times New Roman" w:cs="Times New Roman"/>
          <w:position w:val="-6"/>
          <w:sz w:val="24"/>
          <w:szCs w:val="24"/>
        </w:rPr>
        <w:object w:dxaOrig="580" w:dyaOrig="279" w14:anchorId="35B19817">
          <v:shape id="_x0000_i1889" type="#_x0000_t75" style="width:29.25pt;height:14.25pt" o:ole="">
            <v:imagedata r:id="rId1509" o:title=""/>
          </v:shape>
          <o:OLEObject Type="Embed" ProgID="Equation.DSMT4" ShapeID="_x0000_i1889" DrawAspect="Content" ObjectID="_1796840953" r:id="rId1510"/>
        </w:object>
      </w:r>
      <w:r w:rsidRPr="00330A7E">
        <w:rPr>
          <w:rFonts w:ascii="Times New Roman" w:eastAsia="Aptos" w:hAnsi="Times New Roman" w:cs="Times New Roman"/>
          <w:sz w:val="24"/>
          <w:szCs w:val="24"/>
        </w:rPr>
        <w:t>.</w:t>
      </w:r>
    </w:p>
    <w:p w14:paraId="68643710" w14:textId="77777777" w:rsidR="00ED397D" w:rsidRPr="00330A7E" w:rsidRDefault="00ED397D" w:rsidP="000E1E56">
      <w:pPr>
        <w:pStyle w:val="ListParagraph"/>
        <w:numPr>
          <w:ilvl w:val="0"/>
          <w:numId w:val="7"/>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color w:val="000000" w:themeColor="text1"/>
          <w:sz w:val="24"/>
          <w:szCs w:val="24"/>
        </w:rPr>
        <w:t xml:space="preserve">Họ nguyên hàm của hàm số </w:t>
      </w:r>
      <w:r w:rsidRPr="00330A7E">
        <w:rPr>
          <w:rFonts w:ascii="Times New Roman" w:hAnsi="Times New Roman" w:cs="Times New Roman"/>
          <w:position w:val="-26"/>
          <w:sz w:val="24"/>
          <w:szCs w:val="24"/>
        </w:rPr>
        <w:object w:dxaOrig="2099" w:dyaOrig="639" w14:anchorId="7924841E">
          <v:shape id="_x0000_i1890" type="#_x0000_t75" style="width:105pt;height:31.5pt;mso-wrap-distance-left:9pt;mso-wrap-distance-top:0;mso-wrap-distance-right:9pt;mso-wrap-distance-bottom:0;mso-position-horizontal:absolute;mso-position-horizontal-relative:text;mso-position-vertical:absolute;mso-position-vertical-relative:text" o:ole="">
            <v:imagedata r:id="rId1225" o:title=""/>
          </v:shape>
          <o:OLEObject Type="Embed" ProgID="Equation.DSMT4" ShapeID="_x0000_i1890" DrawAspect="Content" ObjectID="_1796840954" r:id="rId1511"/>
        </w:object>
      </w:r>
      <w:r w:rsidRPr="00330A7E">
        <w:rPr>
          <w:rFonts w:ascii="Times New Roman" w:hAnsi="Times New Roman" w:cs="Times New Roman"/>
          <w:color w:val="000000" w:themeColor="text1"/>
          <w:sz w:val="24"/>
          <w:szCs w:val="24"/>
        </w:rPr>
        <w:t xml:space="preserve"> là</w:t>
      </w:r>
    </w:p>
    <w:p w14:paraId="67A15D6B"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u w:val="single"/>
          <w:lang w:val="nl-NL"/>
        </w:rPr>
        <w:t>A</w:t>
      </w:r>
      <w:r w:rsidRPr="00330A7E">
        <w:rPr>
          <w:rFonts w:ascii="Times New Roman" w:hAnsi="Times New Roman" w:cs="Times New Roman"/>
          <w:b/>
          <w:color w:val="000000" w:themeColor="text1"/>
          <w:sz w:val="24"/>
          <w:szCs w:val="24"/>
          <w:lang w:val="nl-NL"/>
        </w:rPr>
        <w:t xml:space="preserve">. </w:t>
      </w:r>
      <w:r w:rsidRPr="00330A7E">
        <w:rPr>
          <w:rFonts w:ascii="Times New Roman" w:hAnsi="Times New Roman" w:cs="Times New Roman"/>
          <w:position w:val="-10"/>
          <w:sz w:val="24"/>
          <w:szCs w:val="24"/>
        </w:rPr>
        <w:object w:dxaOrig="1600" w:dyaOrig="320" w14:anchorId="08ED63F8">
          <v:shape id="_x0000_i1891" type="#_x0000_t75" style="width:80.25pt;height:16.5pt;mso-wrap-distance-left:9pt;mso-wrap-distance-top:0;mso-wrap-distance-right:9pt;mso-wrap-distance-bottom:0;mso-position-horizontal:absolute;mso-position-horizontal-relative:text;mso-position-vertical:absolute;mso-position-vertical-relative:text" o:ole="">
            <v:imagedata r:id="rId1227" o:title=""/>
          </v:shape>
          <o:OLEObject Type="Embed" ProgID="Equation.DSMT4" ShapeID="_x0000_i1891" DrawAspect="Content" ObjectID="_1796840955" r:id="rId1512"/>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lang w:val="nl-NL"/>
        </w:rPr>
        <w:tab/>
      </w:r>
      <w:r w:rsidRPr="00330A7E">
        <w:rPr>
          <w:rFonts w:ascii="Times New Roman" w:hAnsi="Times New Roman" w:cs="Times New Roman"/>
          <w:b/>
          <w:color w:val="000000" w:themeColor="text1"/>
          <w:sz w:val="24"/>
          <w:szCs w:val="24"/>
          <w:lang w:val="nl-NL"/>
        </w:rPr>
        <w:t xml:space="preserve">B. </w:t>
      </w:r>
      <w:r w:rsidRPr="00330A7E">
        <w:rPr>
          <w:rFonts w:ascii="Times New Roman" w:hAnsi="Times New Roman" w:cs="Times New Roman"/>
          <w:position w:val="-10"/>
          <w:sz w:val="24"/>
          <w:szCs w:val="24"/>
        </w:rPr>
        <w:object w:dxaOrig="1759" w:dyaOrig="320" w14:anchorId="1620D852">
          <v:shape id="_x0000_i1892" type="#_x0000_t75" style="width:88.5pt;height:16.5pt;mso-wrap-distance-left:9pt;mso-wrap-distance-top:0;mso-wrap-distance-right:9pt;mso-wrap-distance-bottom:0;mso-position-horizontal:absolute;mso-position-horizontal-relative:text;mso-position-vertical:absolute;mso-position-vertical-relative:text" o:ole="">
            <v:imagedata r:id="rId1229" o:title=""/>
          </v:shape>
          <o:OLEObject Type="Embed" ProgID="Equation.DSMT4" ShapeID="_x0000_i1892" DrawAspect="Content" ObjectID="_1796840956" r:id="rId1513"/>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lang w:val="nl-NL"/>
        </w:rPr>
        <w:tab/>
      </w:r>
      <w:r w:rsidRPr="00330A7E">
        <w:rPr>
          <w:rFonts w:ascii="Times New Roman" w:hAnsi="Times New Roman" w:cs="Times New Roman"/>
          <w:b/>
          <w:color w:val="000000" w:themeColor="text1"/>
          <w:sz w:val="24"/>
          <w:szCs w:val="24"/>
          <w:lang w:val="nl-NL"/>
        </w:rPr>
        <w:t xml:space="preserve">C. </w:t>
      </w:r>
      <w:r w:rsidRPr="00330A7E">
        <w:rPr>
          <w:rFonts w:ascii="Times New Roman" w:hAnsi="Times New Roman" w:cs="Times New Roman"/>
          <w:position w:val="-10"/>
          <w:sz w:val="24"/>
          <w:szCs w:val="24"/>
        </w:rPr>
        <w:object w:dxaOrig="1600" w:dyaOrig="320" w14:anchorId="05177040">
          <v:shape id="_x0000_i1893" type="#_x0000_t75" style="width:80.25pt;height:16.5pt;mso-wrap-distance-left:9pt;mso-wrap-distance-top:0;mso-wrap-distance-right:9pt;mso-wrap-distance-bottom:0;mso-position-horizontal:absolute;mso-position-horizontal-relative:text;mso-position-vertical:absolute;mso-position-vertical-relative:text" o:ole="">
            <v:imagedata r:id="rId1231" o:title=""/>
          </v:shape>
          <o:OLEObject Type="Embed" ProgID="Equation.DSMT4" ShapeID="_x0000_i1893" DrawAspect="Content" ObjectID="_1796840957" r:id="rId1514"/>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lang w:val="nl-NL"/>
        </w:rPr>
        <w:tab/>
      </w:r>
      <w:r w:rsidRPr="00330A7E">
        <w:rPr>
          <w:rFonts w:ascii="Times New Roman" w:hAnsi="Times New Roman" w:cs="Times New Roman"/>
          <w:b/>
          <w:color w:val="000000" w:themeColor="text1"/>
          <w:sz w:val="24"/>
          <w:szCs w:val="24"/>
          <w:lang w:val="nl-NL"/>
        </w:rPr>
        <w:t xml:space="preserve">D. </w:t>
      </w:r>
      <w:r w:rsidRPr="00330A7E">
        <w:rPr>
          <w:rFonts w:ascii="Times New Roman" w:hAnsi="Times New Roman" w:cs="Times New Roman"/>
          <w:position w:val="-10"/>
          <w:sz w:val="24"/>
          <w:szCs w:val="24"/>
        </w:rPr>
        <w:object w:dxaOrig="1759" w:dyaOrig="320" w14:anchorId="6F39EC0A">
          <v:shape id="_x0000_i1894" type="#_x0000_t75" style="width:88.5pt;height:16.5pt;mso-wrap-distance-left:9pt;mso-wrap-distance-top:0;mso-wrap-distance-right:9pt;mso-wrap-distance-bottom:0;mso-position-horizontal:absolute;mso-position-horizontal-relative:text;mso-position-vertical:absolute;mso-position-vertical-relative:text" o:ole="">
            <v:imagedata r:id="rId1233" o:title=""/>
          </v:shape>
          <o:OLEObject Type="Embed" ProgID="Equation.DSMT4" ShapeID="_x0000_i1894" DrawAspect="Content" ObjectID="_1796840958" r:id="rId1515"/>
        </w:object>
      </w:r>
      <w:r w:rsidRPr="00330A7E">
        <w:rPr>
          <w:rFonts w:ascii="Times New Roman" w:hAnsi="Times New Roman" w:cs="Times New Roman"/>
          <w:color w:val="000000" w:themeColor="text1"/>
          <w:sz w:val="24"/>
          <w:szCs w:val="24"/>
        </w:rPr>
        <w:t>.</w:t>
      </w:r>
    </w:p>
    <w:p w14:paraId="3489AE55" w14:textId="77777777" w:rsidR="00ED397D" w:rsidRPr="00330A7E" w:rsidRDefault="00ED397D" w:rsidP="00330A7E">
      <w:pPr>
        <w:ind w:left="992" w:firstLine="1"/>
        <w:jc w:val="center"/>
        <w:rPr>
          <w:rFonts w:ascii="Times New Roman" w:hAnsi="Times New Roman" w:cs="Times New Roman"/>
          <w:b/>
          <w:bCs/>
          <w:color w:val="000000" w:themeColor="text1"/>
          <w:sz w:val="24"/>
          <w:szCs w:val="24"/>
        </w:rPr>
      </w:pPr>
      <w:r w:rsidRPr="00330A7E">
        <w:rPr>
          <w:rFonts w:ascii="Times New Roman" w:hAnsi="Times New Roman" w:cs="Times New Roman"/>
          <w:b/>
          <w:bCs/>
          <w:color w:val="000000" w:themeColor="text1"/>
          <w:sz w:val="24"/>
          <w:szCs w:val="24"/>
        </w:rPr>
        <w:t>Lời giải</w:t>
      </w:r>
    </w:p>
    <w:p w14:paraId="20F1D244" w14:textId="77777777" w:rsidR="00ED397D" w:rsidRPr="00330A7E" w:rsidRDefault="00ED397D" w:rsidP="00330A7E">
      <w:pPr>
        <w:spacing w:before="120" w:after="0"/>
        <w:ind w:left="992"/>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Ta có </w:t>
      </w:r>
      <w:r w:rsidRPr="00330A7E">
        <w:rPr>
          <w:rFonts w:ascii="Times New Roman" w:hAnsi="Times New Roman" w:cs="Times New Roman"/>
          <w:position w:val="-28"/>
          <w:sz w:val="24"/>
          <w:szCs w:val="24"/>
        </w:rPr>
        <w:object w:dxaOrig="5580" w:dyaOrig="680" w14:anchorId="1C211C98">
          <v:shape id="_x0000_i1895" type="#_x0000_t75" style="width:279pt;height:34.5pt;mso-wrap-distance-left:9pt;mso-wrap-distance-top:0;mso-wrap-distance-right:9pt;mso-wrap-distance-bottom:0;mso-position-horizontal:absolute;mso-position-horizontal-relative:text;mso-position-vertical:absolute;mso-position-vertical-relative:text" o:ole="">
            <v:imagedata r:id="rId1516" o:title=""/>
          </v:shape>
          <o:OLEObject Type="Embed" ProgID="Equation.DSMT4" ShapeID="_x0000_i1895" DrawAspect="Content" ObjectID="_1796840959" r:id="rId1517"/>
        </w:object>
      </w:r>
    </w:p>
    <w:p w14:paraId="781C36F1" w14:textId="77777777" w:rsidR="00ED397D" w:rsidRPr="00330A7E" w:rsidRDefault="00ED397D" w:rsidP="000E1E56">
      <w:pPr>
        <w:pStyle w:val="ListParagraph"/>
        <w:numPr>
          <w:ilvl w:val="0"/>
          <w:numId w:val="7"/>
        </w:numPr>
        <w:tabs>
          <w:tab w:val="left" w:pos="992"/>
        </w:tabs>
        <w:spacing w:before="120" w:line="276" w:lineRule="auto"/>
        <w:rPr>
          <w:rFonts w:ascii="Times New Roman" w:hAnsi="Times New Roman" w:cs="Times New Roman"/>
          <w:sz w:val="24"/>
          <w:szCs w:val="24"/>
          <w:lang w:val="fr-FR"/>
        </w:rPr>
      </w:pPr>
      <w:r w:rsidRPr="00330A7E">
        <w:rPr>
          <w:rFonts w:ascii="Times New Roman" w:hAnsi="Times New Roman" w:cs="Times New Roman"/>
          <w:color w:val="000000" w:themeColor="text1"/>
          <w:sz w:val="24"/>
          <w:szCs w:val="24"/>
        </w:rPr>
        <w:t xml:space="preserve">Trong không gian </w:t>
      </w:r>
      <w:r w:rsidRPr="00330A7E">
        <w:rPr>
          <w:rFonts w:ascii="Times New Roman" w:hAnsi="Times New Roman" w:cs="Times New Roman"/>
          <w:position w:val="-10"/>
          <w:sz w:val="24"/>
          <w:szCs w:val="24"/>
        </w:rPr>
        <w:object w:dxaOrig="620" w:dyaOrig="320" w14:anchorId="3D52A87E">
          <v:shape id="_x0000_i1896" type="#_x0000_t75" style="width:31.5pt;height:16.5pt;mso-wrap-distance-left:9pt;mso-wrap-distance-top:0;mso-wrap-distance-right:9pt;mso-wrap-distance-bottom:0;mso-position-horizontal:absolute;mso-position-horizontal-relative:text;mso-position-vertical:absolute;mso-position-vertical-relative:text" o:ole="">
            <v:imagedata r:id="rId1235" o:title=""/>
          </v:shape>
          <o:OLEObject Type="Embed" ProgID="Equation.DSMT4" ShapeID="_x0000_i1896" DrawAspect="Content" ObjectID="_1796840960" r:id="rId1518"/>
        </w:object>
      </w:r>
      <w:r w:rsidRPr="00330A7E">
        <w:rPr>
          <w:rFonts w:ascii="Times New Roman" w:hAnsi="Times New Roman" w:cs="Times New Roman"/>
          <w:color w:val="000000" w:themeColor="text1"/>
          <w:sz w:val="24"/>
          <w:szCs w:val="24"/>
        </w:rPr>
        <w:t xml:space="preserve">mặt phẳng </w:t>
      </w:r>
      <w:r w:rsidRPr="00330A7E">
        <w:rPr>
          <w:rFonts w:ascii="Times New Roman" w:hAnsi="Times New Roman" w:cs="Times New Roman"/>
          <w:position w:val="-14"/>
          <w:sz w:val="24"/>
          <w:szCs w:val="24"/>
        </w:rPr>
        <w:object w:dxaOrig="2180" w:dyaOrig="400" w14:anchorId="2716C93C">
          <v:shape id="_x0000_i1897" type="#_x0000_t75" style="width:109.5pt;height:20.25pt;mso-wrap-distance-left:9pt;mso-wrap-distance-top:0;mso-wrap-distance-right:9pt;mso-wrap-distance-bottom:0;mso-position-horizontal:absolute;mso-position-horizontal-relative:text;mso-position-vertical:absolute;mso-position-vertical-relative:text" o:ole="">
            <v:imagedata r:id="rId1237" o:title=""/>
          </v:shape>
          <o:OLEObject Type="Embed" ProgID="Equation.DSMT4" ShapeID="_x0000_i1897" DrawAspect="Content" ObjectID="_1796840961" r:id="rId1519"/>
        </w:object>
      </w:r>
      <w:r w:rsidRPr="00330A7E">
        <w:rPr>
          <w:rFonts w:ascii="Times New Roman" w:hAnsi="Times New Roman" w:cs="Times New Roman"/>
          <w:color w:val="000000" w:themeColor="text1"/>
          <w:sz w:val="24"/>
          <w:szCs w:val="24"/>
        </w:rPr>
        <w:t xml:space="preserve"> đi qua điểm nào dưới đây?</w:t>
      </w:r>
    </w:p>
    <w:p w14:paraId="6D74BD40"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u w:val="single"/>
        </w:rPr>
        <w:t>A</w:t>
      </w:r>
      <w:r w:rsidRPr="00330A7E">
        <w:rPr>
          <w:rFonts w:ascii="Times New Roman" w:hAnsi="Times New Roman" w:cs="Times New Roman"/>
          <w:b/>
          <w:color w:val="000000" w:themeColor="text1"/>
          <w:sz w:val="24"/>
          <w:szCs w:val="24"/>
        </w:rPr>
        <w:t xml:space="preserve">. </w:t>
      </w:r>
      <w:r w:rsidRPr="00330A7E">
        <w:rPr>
          <w:rFonts w:ascii="Times New Roman" w:hAnsi="Times New Roman" w:cs="Times New Roman"/>
          <w:position w:val="-14"/>
          <w:sz w:val="24"/>
          <w:szCs w:val="24"/>
        </w:rPr>
        <w:object w:dxaOrig="1159" w:dyaOrig="400" w14:anchorId="3032C602">
          <v:shape id="_x0000_i1898" type="#_x0000_t75" style="width:58.5pt;height:20.25pt;mso-wrap-distance-left:9pt;mso-wrap-distance-top:0;mso-wrap-distance-right:9pt;mso-wrap-distance-bottom:0;mso-position-horizontal:absolute;mso-position-horizontal-relative:text;mso-position-vertical:absolute;mso-position-vertical-relative:text" o:ole="">
            <v:imagedata r:id="rId1239" o:title=""/>
          </v:shape>
          <o:OLEObject Type="Embed" ProgID="Equation.DSMT4" ShapeID="_x0000_i1898" DrawAspect="Content" ObjectID="_1796840962" r:id="rId1520"/>
        </w:objec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00" w:themeColor="text1"/>
          <w:sz w:val="24"/>
          <w:szCs w:val="24"/>
        </w:rPr>
        <w:t xml:space="preserve">B. </w:t>
      </w:r>
      <w:r w:rsidRPr="00330A7E">
        <w:rPr>
          <w:rFonts w:ascii="Times New Roman" w:hAnsi="Times New Roman" w:cs="Times New Roman"/>
          <w:position w:val="-14"/>
          <w:sz w:val="24"/>
          <w:szCs w:val="24"/>
        </w:rPr>
        <w:object w:dxaOrig="1119" w:dyaOrig="400" w14:anchorId="26E311F2">
          <v:shape id="_x0000_i1899" type="#_x0000_t75" style="width:55.5pt;height:20.25pt;mso-wrap-distance-left:9pt;mso-wrap-distance-top:0;mso-wrap-distance-right:9pt;mso-wrap-distance-bottom:0;mso-position-horizontal:absolute;mso-position-horizontal-relative:text;mso-position-vertical:absolute;mso-position-vertical-relative:text" o:ole="">
            <v:imagedata r:id="rId1241" o:title=""/>
          </v:shape>
          <o:OLEObject Type="Embed" ProgID="Equation.DSMT4" ShapeID="_x0000_i1899" DrawAspect="Content" ObjectID="_1796840963" r:id="rId1521"/>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00" w:themeColor="text1"/>
          <w:sz w:val="24"/>
          <w:szCs w:val="24"/>
        </w:rPr>
        <w:t xml:space="preserve">C. </w:t>
      </w:r>
      <w:r w:rsidRPr="00330A7E">
        <w:rPr>
          <w:rFonts w:ascii="Times New Roman" w:hAnsi="Times New Roman" w:cs="Times New Roman"/>
          <w:position w:val="-14"/>
          <w:sz w:val="24"/>
          <w:szCs w:val="24"/>
        </w:rPr>
        <w:object w:dxaOrig="999" w:dyaOrig="400" w14:anchorId="703434DF">
          <v:shape id="_x0000_i1900" type="#_x0000_t75" style="width:49.5pt;height:20.25pt;mso-wrap-distance-left:9pt;mso-wrap-distance-top:0;mso-wrap-distance-right:9pt;mso-wrap-distance-bottom:0;mso-position-horizontal:absolute;mso-position-horizontal-relative:text;mso-position-vertical:absolute;mso-position-vertical-relative:text" o:ole="">
            <v:imagedata r:id="rId1243" o:title=""/>
          </v:shape>
          <o:OLEObject Type="Embed" ProgID="Equation.DSMT4" ShapeID="_x0000_i1900" DrawAspect="Content" ObjectID="_1796840964" r:id="rId1522"/>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00" w:themeColor="text1"/>
          <w:sz w:val="24"/>
          <w:szCs w:val="24"/>
        </w:rPr>
        <w:t xml:space="preserve">D. </w:t>
      </w:r>
      <w:r w:rsidRPr="00330A7E">
        <w:rPr>
          <w:rFonts w:ascii="Times New Roman" w:hAnsi="Times New Roman" w:cs="Times New Roman"/>
          <w:position w:val="-14"/>
          <w:sz w:val="24"/>
          <w:szCs w:val="24"/>
        </w:rPr>
        <w:object w:dxaOrig="1039" w:dyaOrig="400" w14:anchorId="1DDD458D">
          <v:shape id="_x0000_i1901" type="#_x0000_t75" style="width:51.75pt;height:20.25pt;mso-wrap-distance-left:9pt;mso-wrap-distance-top:0;mso-wrap-distance-right:9pt;mso-wrap-distance-bottom:0;mso-position-horizontal:absolute;mso-position-horizontal-relative:text;mso-position-vertical:absolute;mso-position-vertical-relative:text" o:ole="">
            <v:imagedata r:id="rId1245" o:title=""/>
          </v:shape>
          <o:OLEObject Type="Embed" ProgID="Equation.DSMT4" ShapeID="_x0000_i1901" DrawAspect="Content" ObjectID="_1796840965" r:id="rId1523"/>
        </w:object>
      </w:r>
      <w:r w:rsidRPr="00330A7E">
        <w:rPr>
          <w:rFonts w:ascii="Times New Roman" w:hAnsi="Times New Roman" w:cs="Times New Roman"/>
          <w:color w:val="000000" w:themeColor="text1"/>
          <w:sz w:val="24"/>
          <w:szCs w:val="24"/>
        </w:rPr>
        <w:t>.</w:t>
      </w:r>
    </w:p>
    <w:p w14:paraId="328D2A46" w14:textId="77777777" w:rsidR="00ED397D" w:rsidRPr="00330A7E" w:rsidRDefault="00ED397D" w:rsidP="00330A7E">
      <w:pPr>
        <w:ind w:left="992"/>
        <w:jc w:val="center"/>
        <w:rPr>
          <w:rFonts w:ascii="Times New Roman" w:hAnsi="Times New Roman" w:cs="Times New Roman"/>
          <w:b/>
          <w:bCs/>
          <w:color w:val="000000" w:themeColor="text1"/>
          <w:sz w:val="24"/>
          <w:szCs w:val="24"/>
        </w:rPr>
      </w:pPr>
      <w:r w:rsidRPr="00330A7E">
        <w:rPr>
          <w:rFonts w:ascii="Times New Roman" w:hAnsi="Times New Roman" w:cs="Times New Roman"/>
          <w:b/>
          <w:bCs/>
          <w:color w:val="000000" w:themeColor="text1"/>
          <w:sz w:val="24"/>
          <w:szCs w:val="24"/>
        </w:rPr>
        <w:t>Lời giải</w:t>
      </w:r>
    </w:p>
    <w:p w14:paraId="6C9B9A2A" w14:textId="77777777" w:rsidR="00ED397D" w:rsidRPr="00330A7E" w:rsidRDefault="00ED397D" w:rsidP="00330A7E">
      <w:pPr>
        <w:ind w:left="992"/>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Thay từng đáp án vào </w:t>
      </w:r>
      <w:r w:rsidRPr="00330A7E">
        <w:rPr>
          <w:rFonts w:ascii="Times New Roman" w:hAnsi="Times New Roman" w:cs="Times New Roman"/>
          <w:position w:val="-14"/>
          <w:sz w:val="24"/>
          <w:szCs w:val="24"/>
        </w:rPr>
        <w:object w:dxaOrig="2180" w:dyaOrig="400" w14:anchorId="4CC1F37C">
          <v:shape id="_x0000_i1902" type="#_x0000_t75" style="width:109.5pt;height:20.25pt;mso-wrap-distance-left:9pt;mso-wrap-distance-top:0;mso-wrap-distance-right:9pt;mso-wrap-distance-bottom:0;mso-position-horizontal:absolute;mso-position-horizontal-relative:text;mso-position-vertical:absolute;mso-position-vertical-relative:text" o:ole="">
            <v:imagedata r:id="rId1524" o:title=""/>
          </v:shape>
          <o:OLEObject Type="Embed" ProgID="Equation.DSMT4" ShapeID="_x0000_i1902" DrawAspect="Content" ObjectID="_1796840966" r:id="rId1525"/>
        </w:object>
      </w:r>
      <w:r w:rsidRPr="00330A7E">
        <w:rPr>
          <w:rFonts w:ascii="Times New Roman" w:hAnsi="Times New Roman" w:cs="Times New Roman"/>
          <w:color w:val="000000" w:themeColor="text1"/>
          <w:sz w:val="24"/>
          <w:szCs w:val="24"/>
        </w:rPr>
        <w:t>, ta có;</w:t>
      </w:r>
    </w:p>
    <w:p w14:paraId="28763C30" w14:textId="77777777" w:rsidR="00ED397D" w:rsidRPr="00330A7E" w:rsidRDefault="00ED397D" w:rsidP="00330A7E">
      <w:pPr>
        <w:ind w:left="992"/>
        <w:rPr>
          <w:rFonts w:ascii="Times New Roman" w:hAnsi="Times New Roman" w:cs="Times New Roman"/>
          <w:color w:val="000000" w:themeColor="text1"/>
          <w:sz w:val="24"/>
          <w:szCs w:val="24"/>
        </w:rPr>
      </w:pPr>
      <w:r w:rsidRPr="00330A7E">
        <w:rPr>
          <w:rFonts w:ascii="Times New Roman" w:hAnsi="Times New Roman" w:cs="Times New Roman"/>
          <w:bCs/>
          <w:color w:val="000000" w:themeColor="text1"/>
          <w:sz w:val="24"/>
          <w:szCs w:val="24"/>
          <w:lang w:val="fr-FR"/>
        </w:rPr>
        <w:t xml:space="preserve">Thay </w:t>
      </w:r>
      <w:r w:rsidRPr="00330A7E">
        <w:rPr>
          <w:rFonts w:ascii="Times New Roman" w:hAnsi="Times New Roman" w:cs="Times New Roman"/>
          <w:position w:val="-14"/>
          <w:sz w:val="24"/>
          <w:szCs w:val="24"/>
        </w:rPr>
        <w:object w:dxaOrig="1159" w:dyaOrig="400" w14:anchorId="47A6BDE7">
          <v:shape id="_x0000_i1903" type="#_x0000_t75" style="width:58.5pt;height:20.25pt;mso-wrap-distance-left:9pt;mso-wrap-distance-top:0;mso-wrap-distance-right:9pt;mso-wrap-distance-bottom:0;mso-position-horizontal:absolute;mso-position-horizontal-relative:text;mso-position-vertical:absolute;mso-position-vertical-relative:text" o:ole="">
            <v:imagedata r:id="rId1526" o:title=""/>
          </v:shape>
          <o:OLEObject Type="Embed" ProgID="Equation.DSMT4" ShapeID="_x0000_i1903" DrawAspect="Content" ObjectID="_1796840967" r:id="rId1527"/>
        </w:object>
      </w:r>
      <w:r w:rsidRPr="00330A7E">
        <w:rPr>
          <w:rFonts w:ascii="Times New Roman" w:hAnsi="Times New Roman" w:cs="Times New Roman"/>
          <w:b/>
          <w:bCs/>
          <w:color w:val="000000" w:themeColor="text1"/>
          <w:sz w:val="24"/>
          <w:szCs w:val="24"/>
          <w:lang w:val="fr-FR"/>
        </w:rPr>
        <w:t xml:space="preserve"> </w:t>
      </w:r>
      <w:r w:rsidRPr="00330A7E">
        <w:rPr>
          <w:rFonts w:ascii="Times New Roman" w:hAnsi="Times New Roman" w:cs="Times New Roman"/>
          <w:bCs/>
          <w:color w:val="000000" w:themeColor="text1"/>
          <w:sz w:val="24"/>
          <w:szCs w:val="24"/>
          <w:lang w:val="fr-FR"/>
        </w:rPr>
        <w:t xml:space="preserve">vào </w:t>
      </w:r>
      <w:r w:rsidRPr="00330A7E">
        <w:rPr>
          <w:rFonts w:ascii="Times New Roman" w:hAnsi="Times New Roman" w:cs="Times New Roman"/>
          <w:position w:val="-14"/>
          <w:sz w:val="24"/>
          <w:szCs w:val="24"/>
        </w:rPr>
        <w:object w:dxaOrig="2180" w:dyaOrig="400" w14:anchorId="62D0294C">
          <v:shape id="_x0000_i1904" type="#_x0000_t75" style="width:109.5pt;height:20.25pt;mso-wrap-distance-left:9pt;mso-wrap-distance-top:0;mso-wrap-distance-right:9pt;mso-wrap-distance-bottom:0;mso-position-horizontal:absolute;mso-position-horizontal-relative:text;mso-position-vertical:absolute;mso-position-vertical-relative:text" o:ole="">
            <v:imagedata r:id="rId1528" o:title=""/>
          </v:shape>
          <o:OLEObject Type="Embed" ProgID="Equation.DSMT4" ShapeID="_x0000_i1904" DrawAspect="Content" ObjectID="_1796840968" r:id="rId1529"/>
        </w:object>
      </w:r>
      <w:r w:rsidRPr="00330A7E">
        <w:rPr>
          <w:rFonts w:ascii="Times New Roman" w:hAnsi="Times New Roman" w:cs="Times New Roman"/>
          <w:color w:val="000000" w:themeColor="text1"/>
          <w:sz w:val="24"/>
          <w:szCs w:val="24"/>
        </w:rPr>
        <w:t xml:space="preserve">, ta được: </w:t>
      </w:r>
      <w:r w:rsidRPr="00330A7E">
        <w:rPr>
          <w:rFonts w:ascii="Times New Roman" w:hAnsi="Times New Roman" w:cs="Times New Roman"/>
          <w:position w:val="-6"/>
          <w:sz w:val="24"/>
          <w:szCs w:val="24"/>
        </w:rPr>
        <w:object w:dxaOrig="979" w:dyaOrig="279" w14:anchorId="66CD3567">
          <v:shape id="_x0000_i1905" type="#_x0000_t75" style="width:48.75pt;height:13.5pt;mso-wrap-distance-left:9pt;mso-wrap-distance-top:0;mso-wrap-distance-right:9pt;mso-wrap-distance-bottom:0;mso-position-horizontal:absolute;mso-position-horizontal-relative:text;mso-position-vertical:absolute;mso-position-vertical-relative:text" o:ole="">
            <v:imagedata r:id="rId1530" o:title=""/>
          </v:shape>
          <o:OLEObject Type="Embed" ProgID="Equation.DSMT4" ShapeID="_x0000_i1905" DrawAspect="Content" ObjectID="_1796840969" r:id="rId1531"/>
        </w:object>
      </w:r>
    </w:p>
    <w:p w14:paraId="5AEFCBE3" w14:textId="77777777" w:rsidR="00ED397D" w:rsidRPr="00330A7E" w:rsidRDefault="00ED397D" w:rsidP="00330A7E">
      <w:pPr>
        <w:ind w:left="992"/>
        <w:rPr>
          <w:rFonts w:ascii="Times New Roman" w:hAnsi="Times New Roman" w:cs="Times New Roman"/>
          <w:bCs/>
          <w:color w:val="000000" w:themeColor="text1"/>
          <w:sz w:val="24"/>
          <w:szCs w:val="24"/>
          <w:lang w:val="fr-FR"/>
        </w:rPr>
      </w:pPr>
      <w:r w:rsidRPr="00330A7E">
        <w:rPr>
          <w:rFonts w:ascii="Times New Roman" w:hAnsi="Times New Roman" w:cs="Times New Roman"/>
          <w:bCs/>
          <w:color w:val="000000" w:themeColor="text1"/>
          <w:sz w:val="24"/>
          <w:szCs w:val="24"/>
          <w:lang w:val="fr-FR"/>
        </w:rPr>
        <w:t xml:space="preserve">Vậy ta có : </w:t>
      </w:r>
      <w:r w:rsidRPr="00330A7E">
        <w:rPr>
          <w:rFonts w:ascii="Times New Roman" w:hAnsi="Times New Roman" w:cs="Times New Roman"/>
          <w:position w:val="-14"/>
          <w:sz w:val="24"/>
          <w:szCs w:val="24"/>
        </w:rPr>
        <w:object w:dxaOrig="3500" w:dyaOrig="400" w14:anchorId="6986A6BA">
          <v:shape id="_x0000_i1906" type="#_x0000_t75" style="width:175.5pt;height:20.25pt;mso-wrap-distance-left:9pt;mso-wrap-distance-top:0;mso-wrap-distance-right:9pt;mso-wrap-distance-bottom:0;mso-position-horizontal:absolute;mso-position-horizontal-relative:text;mso-position-vertical:absolute;mso-position-vertical-relative:text" o:ole="">
            <v:imagedata r:id="rId1532" o:title=""/>
          </v:shape>
          <o:OLEObject Type="Embed" ProgID="Equation.DSMT4" ShapeID="_x0000_i1906" DrawAspect="Content" ObjectID="_1796840970" r:id="rId1533"/>
        </w:object>
      </w:r>
    </w:p>
    <w:p w14:paraId="3C6DA41F" w14:textId="77777777" w:rsidR="00ED397D" w:rsidRPr="00330A7E" w:rsidRDefault="00ED397D" w:rsidP="000E1E56">
      <w:pPr>
        <w:pStyle w:val="ListParagraph"/>
        <w:numPr>
          <w:ilvl w:val="0"/>
          <w:numId w:val="7"/>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color w:val="000000" w:themeColor="text1"/>
          <w:sz w:val="24"/>
          <w:szCs w:val="24"/>
        </w:rPr>
        <w:lastRenderedPageBreak/>
        <w:t xml:space="preserve">Trong không gian </w:t>
      </w:r>
      <w:r w:rsidRPr="00330A7E">
        <w:rPr>
          <w:rFonts w:ascii="Times New Roman" w:hAnsi="Times New Roman" w:cs="Times New Roman"/>
          <w:i/>
          <w:iCs/>
          <w:color w:val="000000" w:themeColor="text1"/>
          <w:sz w:val="24"/>
          <w:szCs w:val="24"/>
        </w:rPr>
        <w:t>Oxyz</w:t>
      </w:r>
      <w:r w:rsidRPr="00330A7E">
        <w:rPr>
          <w:rFonts w:ascii="Times New Roman" w:hAnsi="Times New Roman" w:cs="Times New Roman"/>
          <w:color w:val="000000" w:themeColor="text1"/>
          <w:sz w:val="24"/>
          <w:szCs w:val="24"/>
        </w:rPr>
        <w:t xml:space="preserve">, cho đường thẳng </w:t>
      </w:r>
      <w:r w:rsidRPr="00330A7E">
        <w:rPr>
          <w:rFonts w:ascii="Times New Roman" w:hAnsi="Times New Roman" w:cs="Times New Roman"/>
          <w:position w:val="-24"/>
          <w:sz w:val="24"/>
          <w:szCs w:val="24"/>
        </w:rPr>
        <w:object w:dxaOrig="2320" w:dyaOrig="620" w14:anchorId="6DB72681">
          <v:shape id="_x0000_i1907" type="#_x0000_t75" style="width:115.5pt;height:31.5pt;mso-wrap-distance-left:9pt;mso-wrap-distance-top:0;mso-wrap-distance-right:9pt;mso-wrap-distance-bottom:0;mso-position-horizontal:absolute;mso-position-horizontal-relative:text;mso-position-vertical:absolute;mso-position-vertical-relative:text" o:ole="">
            <v:imagedata r:id="rId1247" o:title=""/>
          </v:shape>
          <o:OLEObject Type="Embed" ProgID="Equation.DSMT4" ShapeID="_x0000_i1907" DrawAspect="Content" ObjectID="_1796840971" r:id="rId1534"/>
        </w:object>
      </w:r>
      <w:r w:rsidRPr="00330A7E">
        <w:rPr>
          <w:rFonts w:ascii="Times New Roman" w:hAnsi="Times New Roman" w:cs="Times New Roman"/>
          <w:color w:val="000000" w:themeColor="text1"/>
          <w:sz w:val="24"/>
          <w:szCs w:val="24"/>
        </w:rPr>
        <w:t xml:space="preserve">. Vectơ nào dưới đây là một vectơ chỉ phương của </w:t>
      </w:r>
      <w:r w:rsidRPr="00330A7E">
        <w:rPr>
          <w:rFonts w:ascii="Times New Roman" w:hAnsi="Times New Roman" w:cs="Times New Roman"/>
          <w:i/>
          <w:iCs/>
          <w:color w:val="000000" w:themeColor="text1"/>
          <w:sz w:val="24"/>
          <w:szCs w:val="24"/>
        </w:rPr>
        <w:t>d</w:t>
      </w:r>
      <w:r w:rsidRPr="00330A7E">
        <w:rPr>
          <w:rFonts w:ascii="Times New Roman" w:hAnsi="Times New Roman" w:cs="Times New Roman"/>
          <w:color w:val="000000" w:themeColor="text1"/>
          <w:sz w:val="24"/>
          <w:szCs w:val="24"/>
        </w:rPr>
        <w:t>?</w:t>
      </w:r>
    </w:p>
    <w:p w14:paraId="553E1F3D"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 xml:space="preserve">A. </w:t>
      </w:r>
      <w:r w:rsidRPr="00330A7E">
        <w:rPr>
          <w:rFonts w:ascii="Times New Roman" w:hAnsi="Times New Roman" w:cs="Times New Roman"/>
          <w:color w:val="000000" w:themeColor="text1"/>
          <w:position w:val="-14"/>
          <w:sz w:val="24"/>
          <w:szCs w:val="24"/>
        </w:rPr>
        <w:object w:dxaOrig="1219" w:dyaOrig="420" w14:anchorId="264D0326">
          <v:shape id="_x0000_i1908" type="#_x0000_t75" style="width:61.5pt;height:21pt;mso-wrap-distance-left:9pt;mso-wrap-distance-top:0;mso-wrap-distance-right:9pt;mso-wrap-distance-bottom:0;mso-position-horizontal:absolute;mso-position-horizontal-relative:text;mso-position-vertical:absolute;mso-position-vertical-relative:text" o:ole="">
            <v:imagedata r:id="rId1249" o:title=""/>
          </v:shape>
          <o:OLEObject Type="Embed" ProgID="Equation.DSMT4" ShapeID="_x0000_i1908" DrawAspect="Content" ObjectID="_1796840972" r:id="rId1535"/>
        </w:objec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00" w:themeColor="text1"/>
          <w:sz w:val="24"/>
          <w:szCs w:val="24"/>
        </w:rPr>
        <w:t xml:space="preserve">B. </w:t>
      </w:r>
      <w:r w:rsidRPr="00330A7E">
        <w:rPr>
          <w:rFonts w:ascii="Times New Roman" w:hAnsi="Times New Roman" w:cs="Times New Roman"/>
          <w:color w:val="000000" w:themeColor="text1"/>
          <w:position w:val="-14"/>
          <w:sz w:val="24"/>
          <w:szCs w:val="24"/>
        </w:rPr>
        <w:object w:dxaOrig="1379" w:dyaOrig="420" w14:anchorId="737E8C03">
          <v:shape id="_x0000_i1909" type="#_x0000_t75" style="width:69pt;height:21pt;mso-wrap-distance-left:9pt;mso-wrap-distance-top:0;mso-wrap-distance-right:9pt;mso-wrap-distance-bottom:0;mso-position-horizontal:absolute;mso-position-horizontal-relative:text;mso-position-vertical:absolute;mso-position-vertical-relative:text" o:ole="">
            <v:imagedata r:id="rId1251" o:title=""/>
          </v:shape>
          <o:OLEObject Type="Embed" ProgID="Equation.DSMT4" ShapeID="_x0000_i1909" DrawAspect="Content" ObjectID="_1796840973" r:id="rId1536"/>
        </w:objec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00" w:themeColor="text1"/>
          <w:sz w:val="24"/>
          <w:szCs w:val="24"/>
        </w:rPr>
        <w:t xml:space="preserve">C. </w:t>
      </w:r>
      <w:r w:rsidRPr="00330A7E">
        <w:rPr>
          <w:rFonts w:ascii="Times New Roman" w:hAnsi="Times New Roman" w:cs="Times New Roman"/>
          <w:color w:val="000000" w:themeColor="text1"/>
          <w:position w:val="-14"/>
          <w:sz w:val="24"/>
          <w:szCs w:val="24"/>
        </w:rPr>
        <w:object w:dxaOrig="1359" w:dyaOrig="420" w14:anchorId="58CE4CAB">
          <v:shape id="_x0000_i1910" type="#_x0000_t75" style="width:68.25pt;height:21pt;mso-wrap-distance-left:9pt;mso-wrap-distance-top:0;mso-wrap-distance-right:9pt;mso-wrap-distance-bottom:0;mso-position-horizontal:absolute;mso-position-horizontal-relative:text;mso-position-vertical:absolute;mso-position-vertical-relative:text" o:ole="">
            <v:imagedata r:id="rId1253" o:title=""/>
          </v:shape>
          <o:OLEObject Type="Embed" ProgID="Equation.DSMT4" ShapeID="_x0000_i1910" DrawAspect="Content" ObjectID="_1796840974" r:id="rId1537"/>
        </w:objec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00" w:themeColor="text1"/>
          <w:sz w:val="24"/>
          <w:szCs w:val="24"/>
        </w:rPr>
        <w:t xml:space="preserve">D. </w:t>
      </w:r>
      <w:r w:rsidRPr="00330A7E">
        <w:rPr>
          <w:rFonts w:ascii="Times New Roman" w:hAnsi="Times New Roman" w:cs="Times New Roman"/>
          <w:color w:val="000000" w:themeColor="text1"/>
          <w:position w:val="-14"/>
          <w:sz w:val="24"/>
          <w:szCs w:val="24"/>
        </w:rPr>
        <w:object w:dxaOrig="1359" w:dyaOrig="420" w14:anchorId="7D602671">
          <v:shape id="_x0000_i1911" type="#_x0000_t75" style="width:68.25pt;height:21pt;mso-wrap-distance-left:9pt;mso-wrap-distance-top:0;mso-wrap-distance-right:9pt;mso-wrap-distance-bottom:0;mso-position-horizontal:absolute;mso-position-horizontal-relative:text;mso-position-vertical:absolute;mso-position-vertical-relative:text" o:ole="">
            <v:imagedata r:id="rId1255" o:title=""/>
          </v:shape>
          <o:OLEObject Type="Embed" ProgID="Equation.DSMT4" ShapeID="_x0000_i1911" DrawAspect="Content" ObjectID="_1796840975" r:id="rId1538"/>
        </w:object>
      </w:r>
    </w:p>
    <w:p w14:paraId="4B41492A" w14:textId="77777777" w:rsidR="00ED397D" w:rsidRPr="00330A7E" w:rsidRDefault="00ED397D" w:rsidP="00330A7E">
      <w:pPr>
        <w:spacing w:after="0"/>
        <w:ind w:left="992"/>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Lời giải</w:t>
      </w:r>
    </w:p>
    <w:p w14:paraId="22A0C094" w14:textId="77777777" w:rsidR="00ED397D" w:rsidRPr="00330A7E" w:rsidRDefault="00ED397D" w:rsidP="00330A7E">
      <w:pPr>
        <w:spacing w:after="0"/>
        <w:ind w:left="992"/>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Chọn C</w:t>
      </w:r>
    </w:p>
    <w:p w14:paraId="0C08ABF6" w14:textId="77777777" w:rsidR="00ED397D" w:rsidRPr="00330A7E" w:rsidRDefault="00ED397D" w:rsidP="00330A7E">
      <w:pPr>
        <w:spacing w:after="0"/>
        <w:ind w:left="992"/>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Vectơ chỉ phương của </w:t>
      </w:r>
      <w:r w:rsidRPr="00330A7E">
        <w:rPr>
          <w:rFonts w:ascii="Times New Roman" w:hAnsi="Times New Roman" w:cs="Times New Roman"/>
          <w:i/>
          <w:iCs/>
          <w:color w:val="000000" w:themeColor="text1"/>
          <w:sz w:val="24"/>
          <w:szCs w:val="24"/>
        </w:rPr>
        <w:t xml:space="preserve">d </w:t>
      </w:r>
      <w:r w:rsidRPr="00330A7E">
        <w:rPr>
          <w:rFonts w:ascii="Times New Roman" w:hAnsi="Times New Roman" w:cs="Times New Roman"/>
          <w:color w:val="000000" w:themeColor="text1"/>
          <w:sz w:val="24"/>
          <w:szCs w:val="24"/>
        </w:rPr>
        <w:t>là:</w:t>
      </w:r>
      <w:r w:rsidRPr="00330A7E">
        <w:rPr>
          <w:rFonts w:ascii="Times New Roman" w:hAnsi="Times New Roman" w:cs="Times New Roman"/>
          <w:color w:val="000000" w:themeColor="text1"/>
          <w:position w:val="-14"/>
          <w:sz w:val="24"/>
          <w:szCs w:val="24"/>
        </w:rPr>
        <w:object w:dxaOrig="1359" w:dyaOrig="420" w14:anchorId="6CAFB396">
          <v:shape id="_x0000_i1912" type="#_x0000_t75" style="width:68.25pt;height:21pt;mso-wrap-distance-left:9pt;mso-wrap-distance-top:0;mso-wrap-distance-right:9pt;mso-wrap-distance-bottom:0;mso-position-horizontal:absolute;mso-position-horizontal-relative:text;mso-position-vertical:absolute;mso-position-vertical-relative:text" o:ole="">
            <v:imagedata r:id="rId1539" o:title=""/>
          </v:shape>
          <o:OLEObject Type="Embed" ProgID="Equation.DSMT4" ShapeID="_x0000_i1912" DrawAspect="Content" ObjectID="_1796840976" r:id="rId1540"/>
        </w:object>
      </w:r>
    </w:p>
    <w:p w14:paraId="43B9A6B4" w14:textId="77777777" w:rsidR="00ED397D" w:rsidRPr="00330A7E" w:rsidRDefault="00ED397D" w:rsidP="00330A7E">
      <w:pPr>
        <w:tabs>
          <w:tab w:val="left" w:pos="3402"/>
          <w:tab w:val="left" w:pos="5669"/>
          <w:tab w:val="left" w:pos="7937"/>
        </w:tabs>
        <w:spacing w:after="0"/>
        <w:jc w:val="both"/>
        <w:rPr>
          <w:rFonts w:ascii="Times New Roman" w:hAnsi="Times New Roman" w:cs="Times New Roman"/>
          <w:sz w:val="24"/>
          <w:szCs w:val="24"/>
        </w:rPr>
      </w:pPr>
    </w:p>
    <w:p w14:paraId="443D12EB" w14:textId="77777777" w:rsidR="00ED397D" w:rsidRPr="00330A7E" w:rsidRDefault="00ED397D" w:rsidP="000E1E56">
      <w:pPr>
        <w:pStyle w:val="ListParagraph"/>
        <w:numPr>
          <w:ilvl w:val="0"/>
          <w:numId w:val="7"/>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color w:val="000000" w:themeColor="text1"/>
          <w:sz w:val="24"/>
          <w:szCs w:val="24"/>
        </w:rPr>
        <w:t xml:space="preserve">Trong không gian </w:t>
      </w:r>
      <w:r w:rsidRPr="00330A7E">
        <w:rPr>
          <w:rFonts w:ascii="Times New Roman" w:hAnsi="Times New Roman" w:cs="Times New Roman"/>
          <w:position w:val="-10"/>
          <w:sz w:val="24"/>
          <w:szCs w:val="24"/>
        </w:rPr>
        <w:object w:dxaOrig="559" w:dyaOrig="319" w14:anchorId="2B89691F">
          <v:shape id="_x0000_i1913" type="#_x0000_t75" style="width:28.5pt;height:16.5pt;mso-wrap-distance-left:9pt;mso-wrap-distance-top:0;mso-wrap-distance-right:9pt;mso-wrap-distance-bottom:0;mso-position-horizontal:absolute;mso-position-horizontal-relative:text;mso-position-vertical:absolute;mso-position-vertical-relative:text" o:ole="">
            <v:imagedata r:id="rId1257" o:title=""/>
          </v:shape>
          <o:OLEObject Type="Embed" ProgID="Equation.DSMT4" ShapeID="_x0000_i1913" DrawAspect="Content" ObjectID="_1796840977" r:id="rId1541"/>
        </w:object>
      </w:r>
      <w:r w:rsidRPr="00330A7E">
        <w:rPr>
          <w:rFonts w:ascii="Times New Roman" w:hAnsi="Times New Roman" w:cs="Times New Roman"/>
          <w:color w:val="000000" w:themeColor="text1"/>
          <w:sz w:val="24"/>
          <w:szCs w:val="24"/>
        </w:rPr>
        <w:t xml:space="preserve">, cho mặt cầu </w:t>
      </w:r>
      <w:r w:rsidRPr="00330A7E">
        <w:rPr>
          <w:rFonts w:ascii="Times New Roman" w:hAnsi="Times New Roman" w:cs="Times New Roman"/>
          <w:position w:val="-10"/>
          <w:sz w:val="24"/>
          <w:szCs w:val="24"/>
        </w:rPr>
        <w:object w:dxaOrig="3340" w:dyaOrig="380" w14:anchorId="519285D4">
          <v:shape id="_x0000_i1914" type="#_x0000_t75" style="width:166.5pt;height:19.5pt;mso-wrap-distance-left:9pt;mso-wrap-distance-top:0;mso-wrap-distance-right:9pt;mso-wrap-distance-bottom:0;mso-position-horizontal:absolute;mso-position-horizontal-relative:text;mso-position-vertical:absolute;mso-position-vertical-relative:text" o:ole="">
            <v:imagedata r:id="rId1259" o:title=""/>
          </v:shape>
          <o:OLEObject Type="Embed" ProgID="Equation.DSMT4" ShapeID="_x0000_i1914" DrawAspect="Content" ObjectID="_1796840978" r:id="rId1542"/>
        </w:object>
      </w:r>
      <w:r w:rsidRPr="00330A7E">
        <w:rPr>
          <w:rFonts w:ascii="Times New Roman" w:hAnsi="Times New Roman" w:cs="Times New Roman"/>
          <w:color w:val="000000" w:themeColor="text1"/>
          <w:sz w:val="24"/>
          <w:szCs w:val="24"/>
        </w:rPr>
        <w:t>. bán kính của mặt cầu đã cho bằng</w:t>
      </w:r>
    </w:p>
    <w:p w14:paraId="760B9ECE"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 xml:space="preserve">A. </w:t>
      </w:r>
      <w:r w:rsidRPr="00330A7E">
        <w:rPr>
          <w:rFonts w:ascii="Times New Roman" w:hAnsi="Times New Roman" w:cs="Times New Roman"/>
          <w:color w:val="000000" w:themeColor="text1"/>
          <w:position w:val="-8"/>
          <w:sz w:val="24"/>
          <w:szCs w:val="24"/>
        </w:rPr>
        <w:object w:dxaOrig="380" w:dyaOrig="360" w14:anchorId="7D24FF5D">
          <v:shape id="_x0000_i1915" type="#_x0000_t75" style="width:19.5pt;height:18pt;mso-wrap-distance-left:9pt;mso-wrap-distance-top:0;mso-wrap-distance-right:9pt;mso-wrap-distance-bottom:0;mso-position-horizontal:absolute;mso-position-horizontal-relative:text;mso-position-vertical:absolute;mso-position-vertical-relative:text" o:ole="">
            <v:imagedata r:id="rId1261" o:title=""/>
          </v:shape>
          <o:OLEObject Type="Embed" ProgID="Equation.DSMT4" ShapeID="_x0000_i1915" DrawAspect="Content" ObjectID="_1796840979" r:id="rId1543"/>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00" w:themeColor="text1"/>
          <w:sz w:val="24"/>
          <w:szCs w:val="24"/>
        </w:rPr>
        <w:t xml:space="preserve">B. </w:t>
      </w:r>
      <w:r w:rsidRPr="00330A7E">
        <w:rPr>
          <w:rFonts w:ascii="Times New Roman" w:hAnsi="Times New Roman" w:cs="Times New Roman"/>
          <w:color w:val="000000" w:themeColor="text1"/>
          <w:position w:val="-6"/>
          <w:sz w:val="24"/>
          <w:szCs w:val="24"/>
        </w:rPr>
        <w:object w:dxaOrig="179" w:dyaOrig="279" w14:anchorId="0F657B77">
          <v:shape id="_x0000_i1916" type="#_x0000_t75" style="width:9pt;height:13.5pt;mso-wrap-distance-left:9pt;mso-wrap-distance-top:0;mso-wrap-distance-right:9pt;mso-wrap-distance-bottom:0;mso-position-horizontal:absolute;mso-position-horizontal-relative:text;mso-position-vertical:absolute;mso-position-vertical-relative:text" o:ole="">
            <v:imagedata r:id="rId1263" o:title=""/>
          </v:shape>
          <o:OLEObject Type="Embed" ProgID="Equation.DSMT4" ShapeID="_x0000_i1916" DrawAspect="Content" ObjectID="_1796840980" r:id="rId1544"/>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00" w:themeColor="text1"/>
          <w:sz w:val="24"/>
          <w:szCs w:val="24"/>
        </w:rPr>
        <w:t xml:space="preserve">C. </w:t>
      </w:r>
      <w:r w:rsidRPr="00330A7E">
        <w:rPr>
          <w:rFonts w:ascii="Times New Roman" w:hAnsi="Times New Roman" w:cs="Times New Roman"/>
          <w:color w:val="000000" w:themeColor="text1"/>
          <w:position w:val="-6"/>
          <w:sz w:val="24"/>
          <w:szCs w:val="24"/>
        </w:rPr>
        <w:object w:dxaOrig="179" w:dyaOrig="279" w14:anchorId="433E2E44">
          <v:shape id="_x0000_i1917" type="#_x0000_t75" style="width:9pt;height:13.5pt;mso-wrap-distance-left:9pt;mso-wrap-distance-top:0;mso-wrap-distance-right:9pt;mso-wrap-distance-bottom:0;mso-position-horizontal:absolute;mso-position-horizontal-relative:text;mso-position-vertical:absolute;mso-position-vertical-relative:text" o:ole="">
            <v:imagedata r:id="rId1265" o:title=""/>
          </v:shape>
          <o:OLEObject Type="Embed" ProgID="Equation.DSMT4" ShapeID="_x0000_i1917" DrawAspect="Content" ObjectID="_1796840981" r:id="rId1545"/>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00" w:themeColor="text1"/>
          <w:sz w:val="24"/>
          <w:szCs w:val="24"/>
        </w:rPr>
        <w:t xml:space="preserve">D. </w:t>
      </w:r>
      <w:r w:rsidRPr="00330A7E">
        <w:rPr>
          <w:rFonts w:ascii="Times New Roman" w:hAnsi="Times New Roman" w:cs="Times New Roman"/>
          <w:color w:val="000000" w:themeColor="text1"/>
          <w:position w:val="-8"/>
          <w:sz w:val="24"/>
          <w:szCs w:val="24"/>
        </w:rPr>
        <w:object w:dxaOrig="460" w:dyaOrig="359" w14:anchorId="4381BCB9">
          <v:shape id="_x0000_i1918" type="#_x0000_t75" style="width:23.25pt;height:18pt;mso-wrap-distance-left:9pt;mso-wrap-distance-top:0;mso-wrap-distance-right:9pt;mso-wrap-distance-bottom:0;mso-position-horizontal:absolute;mso-position-horizontal-relative:text;mso-position-vertical:absolute;mso-position-vertical-relative:text" o:ole="">
            <v:imagedata r:id="rId1267" o:title=""/>
          </v:shape>
          <o:OLEObject Type="Embed" ProgID="Equation.DSMT4" ShapeID="_x0000_i1918" DrawAspect="Content" ObjectID="_1796840982" r:id="rId1546"/>
        </w:object>
      </w:r>
      <w:r w:rsidRPr="00330A7E">
        <w:rPr>
          <w:rFonts w:ascii="Times New Roman" w:hAnsi="Times New Roman" w:cs="Times New Roman"/>
          <w:color w:val="000000" w:themeColor="text1"/>
          <w:sz w:val="24"/>
          <w:szCs w:val="24"/>
        </w:rPr>
        <w:t>.</w:t>
      </w:r>
    </w:p>
    <w:p w14:paraId="36D83215" w14:textId="77777777" w:rsidR="00ED397D" w:rsidRPr="00330A7E" w:rsidRDefault="00ED397D" w:rsidP="00330A7E">
      <w:pPr>
        <w:spacing w:after="0"/>
        <w:ind w:left="992"/>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Lời giải</w:t>
      </w:r>
    </w:p>
    <w:p w14:paraId="1F06232D" w14:textId="77777777" w:rsidR="00ED397D" w:rsidRPr="00330A7E" w:rsidRDefault="00ED397D" w:rsidP="00330A7E">
      <w:pPr>
        <w:spacing w:after="0"/>
        <w:ind w:left="992"/>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Chọn C</w:t>
      </w:r>
    </w:p>
    <w:p w14:paraId="49803D21" w14:textId="77777777" w:rsidR="00ED397D" w:rsidRPr="00330A7E" w:rsidRDefault="00ED397D" w:rsidP="00330A7E">
      <w:pPr>
        <w:spacing w:after="0"/>
        <w:ind w:left="992"/>
        <w:rPr>
          <w:rFonts w:ascii="Times New Roman" w:hAnsi="Times New Roman" w:cs="Times New Roman"/>
          <w:bCs/>
          <w:color w:val="000000" w:themeColor="text1"/>
          <w:sz w:val="24"/>
          <w:szCs w:val="24"/>
        </w:rPr>
      </w:pPr>
      <w:r w:rsidRPr="00330A7E">
        <w:rPr>
          <w:rFonts w:ascii="Times New Roman" w:hAnsi="Times New Roman" w:cs="Times New Roman"/>
          <w:bCs/>
          <w:color w:val="000000" w:themeColor="text1"/>
          <w:sz w:val="24"/>
          <w:szCs w:val="24"/>
        </w:rPr>
        <w:t xml:space="preserve">Ta có: </w:t>
      </w:r>
      <w:r w:rsidRPr="00330A7E">
        <w:rPr>
          <w:rFonts w:ascii="Times New Roman" w:hAnsi="Times New Roman" w:cs="Times New Roman"/>
          <w:color w:val="000000" w:themeColor="text1"/>
          <w:position w:val="-10"/>
          <w:sz w:val="24"/>
          <w:szCs w:val="24"/>
        </w:rPr>
        <w:object w:dxaOrig="3340" w:dyaOrig="380" w14:anchorId="6331CCC3">
          <v:shape id="_x0000_i1919" type="#_x0000_t75" style="width:166.5pt;height:19.5pt;mso-wrap-distance-left:9pt;mso-wrap-distance-top:0;mso-wrap-distance-right:9pt;mso-wrap-distance-bottom:0;mso-position-horizontal:absolute;mso-position-horizontal-relative:text;mso-position-vertical:absolute;mso-position-vertical-relative:text" o:ole="">
            <v:imagedata r:id="rId1547" o:title=""/>
          </v:shape>
          <o:OLEObject Type="Embed" ProgID="Equation.DSMT4" ShapeID="_x0000_i1919" DrawAspect="Content" ObjectID="_1796840983" r:id="rId1548"/>
        </w:object>
      </w:r>
    </w:p>
    <w:p w14:paraId="57B5F547" w14:textId="77777777" w:rsidR="00ED397D" w:rsidRPr="00330A7E" w:rsidRDefault="00ED397D" w:rsidP="00330A7E">
      <w:pPr>
        <w:spacing w:after="0"/>
        <w:ind w:left="992"/>
        <w:rPr>
          <w:rFonts w:ascii="Times New Roman" w:hAnsi="Times New Roman" w:cs="Times New Roman"/>
          <w:bCs/>
          <w:color w:val="000000" w:themeColor="text1"/>
          <w:sz w:val="24"/>
          <w:szCs w:val="24"/>
        </w:rPr>
      </w:pPr>
      <w:r w:rsidRPr="00330A7E">
        <w:rPr>
          <w:rFonts w:ascii="Times New Roman" w:hAnsi="Times New Roman" w:cs="Times New Roman"/>
          <w:color w:val="000000" w:themeColor="text1"/>
          <w:position w:val="-14"/>
          <w:sz w:val="24"/>
          <w:szCs w:val="24"/>
        </w:rPr>
        <w:object w:dxaOrig="5820" w:dyaOrig="460" w14:anchorId="08894097">
          <v:shape id="_x0000_i1920" type="#_x0000_t75" style="width:291pt;height:23.25pt;mso-wrap-distance-left:9pt;mso-wrap-distance-top:0;mso-wrap-distance-right:9pt;mso-wrap-distance-bottom:0;mso-position-horizontal:absolute;mso-position-horizontal-relative:text;mso-position-vertical:absolute;mso-position-vertical-relative:text" o:ole="">
            <v:imagedata r:id="rId1549" o:title=""/>
          </v:shape>
          <o:OLEObject Type="Embed" ProgID="Equation.DSMT4" ShapeID="_x0000_i1920" DrawAspect="Content" ObjectID="_1796840984" r:id="rId1550"/>
        </w:object>
      </w:r>
    </w:p>
    <w:p w14:paraId="7A8F79E9" w14:textId="77777777" w:rsidR="00ED397D" w:rsidRPr="00330A7E" w:rsidRDefault="00ED397D" w:rsidP="00330A7E">
      <w:pPr>
        <w:spacing w:after="0"/>
        <w:ind w:left="992"/>
        <w:rPr>
          <w:rFonts w:ascii="Times New Roman" w:hAnsi="Times New Roman" w:cs="Times New Roman"/>
          <w:bCs/>
          <w:color w:val="000000" w:themeColor="text1"/>
          <w:sz w:val="24"/>
          <w:szCs w:val="24"/>
        </w:rPr>
      </w:pPr>
      <w:r w:rsidRPr="00330A7E">
        <w:rPr>
          <w:rFonts w:ascii="Times New Roman" w:hAnsi="Times New Roman" w:cs="Times New Roman"/>
          <w:color w:val="000000" w:themeColor="text1"/>
          <w:sz w:val="24"/>
          <w:szCs w:val="24"/>
        </w:rPr>
        <w:t xml:space="preserve">Suy ra bán kính của mặt cầu đã cho bằng </w:t>
      </w:r>
      <w:r w:rsidRPr="00330A7E">
        <w:rPr>
          <w:rFonts w:ascii="Times New Roman" w:hAnsi="Times New Roman" w:cs="Times New Roman"/>
          <w:color w:val="000000" w:themeColor="text1"/>
          <w:position w:val="-6"/>
          <w:sz w:val="24"/>
          <w:szCs w:val="24"/>
        </w:rPr>
        <w:object w:dxaOrig="579" w:dyaOrig="279" w14:anchorId="147F9BFA">
          <v:shape id="_x0000_i1921" type="#_x0000_t75" style="width:28.5pt;height:13.5pt;mso-wrap-distance-left:9pt;mso-wrap-distance-top:0;mso-wrap-distance-right:9pt;mso-wrap-distance-bottom:0;mso-position-horizontal:absolute;mso-position-horizontal-relative:text;mso-position-vertical:absolute;mso-position-vertical-relative:text" o:ole="">
            <v:imagedata r:id="rId1551" o:title=""/>
          </v:shape>
          <o:OLEObject Type="Embed" ProgID="Equation.DSMT4" ShapeID="_x0000_i1921" DrawAspect="Content" ObjectID="_1796840985" r:id="rId1552"/>
        </w:object>
      </w:r>
      <w:r w:rsidRPr="00330A7E">
        <w:rPr>
          <w:rFonts w:ascii="Times New Roman" w:hAnsi="Times New Roman" w:cs="Times New Roman"/>
          <w:color w:val="000000" w:themeColor="text1"/>
          <w:sz w:val="24"/>
          <w:szCs w:val="24"/>
        </w:rPr>
        <w:t>.</w:t>
      </w:r>
    </w:p>
    <w:p w14:paraId="6D44C6AB" w14:textId="77777777" w:rsidR="00ED397D" w:rsidRPr="00330A7E" w:rsidRDefault="00ED397D" w:rsidP="00330A7E">
      <w:pPr>
        <w:tabs>
          <w:tab w:val="left" w:pos="3402"/>
          <w:tab w:val="left" w:pos="5669"/>
          <w:tab w:val="left" w:pos="7937"/>
        </w:tabs>
        <w:spacing w:after="0"/>
        <w:jc w:val="both"/>
        <w:rPr>
          <w:rFonts w:ascii="Times New Roman" w:hAnsi="Times New Roman" w:cs="Times New Roman"/>
          <w:sz w:val="24"/>
          <w:szCs w:val="24"/>
          <w:lang w:val="fr-FR"/>
        </w:rPr>
      </w:pPr>
    </w:p>
    <w:p w14:paraId="02868509" w14:textId="77777777" w:rsidR="00ED397D" w:rsidRPr="00330A7E" w:rsidRDefault="00ED397D" w:rsidP="000E1E56">
      <w:pPr>
        <w:pStyle w:val="ListParagraph"/>
        <w:numPr>
          <w:ilvl w:val="0"/>
          <w:numId w:val="7"/>
        </w:numPr>
        <w:tabs>
          <w:tab w:val="left" w:pos="992"/>
        </w:tabs>
        <w:spacing w:before="120" w:line="276" w:lineRule="auto"/>
        <w:rPr>
          <w:rFonts w:ascii="Times New Roman" w:hAnsi="Times New Roman" w:cs="Times New Roman"/>
          <w:sz w:val="24"/>
          <w:szCs w:val="24"/>
          <w:lang w:val="fr-FR"/>
        </w:rPr>
      </w:pPr>
      <w:r w:rsidRPr="00330A7E">
        <w:rPr>
          <w:rFonts w:ascii="Times New Roman" w:hAnsi="Times New Roman" w:cs="Times New Roman"/>
          <w:sz w:val="24"/>
          <w:szCs w:val="24"/>
        </w:rPr>
        <w:t xml:space="preserve">Cho hai biến cố </w:t>
      </w:r>
      <w:r w:rsidRPr="00330A7E">
        <w:rPr>
          <w:rFonts w:ascii="Times New Roman" w:hAnsi="Times New Roman" w:cs="Times New Roman"/>
          <w:position w:val="-10"/>
          <w:sz w:val="24"/>
          <w:szCs w:val="24"/>
        </w:rPr>
        <w:object w:dxaOrig="480" w:dyaOrig="320" w14:anchorId="7E8F855B">
          <v:shape id="_x0000_i1922" type="#_x0000_t75" style="width:24pt;height:16.5pt" o:ole="">
            <v:imagedata r:id="rId1269" o:title=""/>
          </v:shape>
          <o:OLEObject Type="Embed" ProgID="Equation.DSMT4" ShapeID="_x0000_i1922" DrawAspect="Content" ObjectID="_1796840986" r:id="rId1553"/>
        </w:object>
      </w:r>
      <w:r w:rsidRPr="00330A7E">
        <w:rPr>
          <w:rFonts w:ascii="Times New Roman" w:hAnsi="Times New Roman" w:cs="Times New Roman"/>
          <w:sz w:val="24"/>
          <w:szCs w:val="24"/>
        </w:rPr>
        <w:t xml:space="preserve"> với </w:t>
      </w:r>
      <w:r w:rsidRPr="00330A7E">
        <w:rPr>
          <w:rFonts w:ascii="Times New Roman" w:hAnsi="Times New Roman" w:cs="Times New Roman"/>
          <w:position w:val="-14"/>
          <w:sz w:val="24"/>
          <w:szCs w:val="24"/>
        </w:rPr>
        <w:object w:dxaOrig="2600" w:dyaOrig="400" w14:anchorId="62FBF575">
          <v:shape id="_x0000_i1923" type="#_x0000_t75" style="width:130.5pt;height:19.5pt" o:ole="">
            <v:imagedata r:id="rId1271" o:title=""/>
          </v:shape>
          <o:OLEObject Type="Embed" ProgID="Equation.DSMT4" ShapeID="_x0000_i1923" DrawAspect="Content" ObjectID="_1796840987" r:id="rId1554"/>
        </w:object>
      </w:r>
      <w:r w:rsidRPr="00330A7E">
        <w:rPr>
          <w:rFonts w:ascii="Times New Roman" w:hAnsi="Times New Roman" w:cs="Times New Roman"/>
          <w:sz w:val="24"/>
          <w:szCs w:val="24"/>
        </w:rPr>
        <w:t xml:space="preserve"> và </w:t>
      </w:r>
      <w:r w:rsidRPr="00330A7E">
        <w:rPr>
          <w:rFonts w:ascii="Times New Roman" w:hAnsi="Times New Roman" w:cs="Times New Roman"/>
          <w:position w:val="-18"/>
          <w:sz w:val="24"/>
          <w:szCs w:val="24"/>
        </w:rPr>
        <w:object w:dxaOrig="1440" w:dyaOrig="480" w14:anchorId="77047E04">
          <v:shape id="_x0000_i1924" type="#_x0000_t75" style="width:1in;height:24pt" o:ole="">
            <v:imagedata r:id="rId1273" o:title=""/>
          </v:shape>
          <o:OLEObject Type="Embed" ProgID="Equation.DSMT4" ShapeID="_x0000_i1924" DrawAspect="Content" ObjectID="_1796840988" r:id="rId1555"/>
        </w:object>
      </w:r>
      <w:r w:rsidRPr="00330A7E">
        <w:rPr>
          <w:rFonts w:ascii="Times New Roman" w:hAnsi="Times New Roman" w:cs="Times New Roman"/>
          <w:sz w:val="24"/>
          <w:szCs w:val="24"/>
        </w:rPr>
        <w:t xml:space="preserve">. Khi đó </w:t>
      </w:r>
      <w:r w:rsidRPr="00330A7E">
        <w:rPr>
          <w:rFonts w:ascii="Times New Roman" w:hAnsi="Times New Roman" w:cs="Times New Roman"/>
          <w:position w:val="-14"/>
          <w:sz w:val="24"/>
          <w:szCs w:val="24"/>
        </w:rPr>
        <w:object w:dxaOrig="580" w:dyaOrig="400" w14:anchorId="02634A9B">
          <v:shape id="_x0000_i1925" type="#_x0000_t75" style="width:28.5pt;height:19.5pt" o:ole="">
            <v:imagedata r:id="rId1275" o:title=""/>
          </v:shape>
          <o:OLEObject Type="Embed" ProgID="Equation.DSMT4" ShapeID="_x0000_i1925" DrawAspect="Content" ObjectID="_1796840989" r:id="rId1556"/>
        </w:object>
      </w:r>
      <w:r w:rsidRPr="00330A7E">
        <w:rPr>
          <w:rFonts w:ascii="Times New Roman" w:hAnsi="Times New Roman" w:cs="Times New Roman"/>
          <w:sz w:val="24"/>
          <w:szCs w:val="24"/>
        </w:rPr>
        <w:t xml:space="preserve"> bằng:</w:t>
      </w:r>
    </w:p>
    <w:p w14:paraId="7DAA67EF"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0000FF"/>
          <w:sz w:val="24"/>
          <w:szCs w:val="24"/>
          <w:lang w:val="nl-NL"/>
        </w:rPr>
      </w:pPr>
      <w:r w:rsidRPr="00330A7E">
        <w:rPr>
          <w:rFonts w:ascii="Times New Roman" w:hAnsi="Times New Roman" w:cs="Times New Roman"/>
          <w:b/>
          <w:color w:val="0000FF"/>
          <w:sz w:val="24"/>
          <w:szCs w:val="24"/>
          <w:lang w:val="nl-NL"/>
        </w:rPr>
        <w:t>A.</w:t>
      </w:r>
      <w:r w:rsidRPr="00330A7E">
        <w:rPr>
          <w:rFonts w:ascii="Times New Roman" w:hAnsi="Times New Roman" w:cs="Times New Roman"/>
          <w:color w:val="0000FF"/>
          <w:sz w:val="24"/>
          <w:szCs w:val="24"/>
          <w:lang w:val="nl-NL"/>
        </w:rPr>
        <w:t xml:space="preserve"> </w:t>
      </w:r>
      <w:r w:rsidRPr="00330A7E">
        <w:rPr>
          <w:rFonts w:ascii="Times New Roman" w:hAnsi="Times New Roman" w:cs="Times New Roman"/>
          <w:position w:val="-10"/>
          <w:sz w:val="24"/>
          <w:szCs w:val="24"/>
        </w:rPr>
        <w:object w:dxaOrig="400" w:dyaOrig="320" w14:anchorId="3631C632">
          <v:shape id="_x0000_i1926" type="#_x0000_t75" style="width:19.5pt;height:16.5pt" o:ole="">
            <v:imagedata r:id="rId1277" o:title=""/>
          </v:shape>
          <o:OLEObject Type="Embed" ProgID="Equation.DSMT4" ShapeID="_x0000_i1926" DrawAspect="Content" ObjectID="_1796840990" r:id="rId1557"/>
        </w:object>
      </w:r>
      <w:r w:rsidRPr="00330A7E">
        <w:rPr>
          <w:rFonts w:ascii="Times New Roman" w:hAnsi="Times New Roman" w:cs="Times New Roman"/>
          <w:color w:val="0000FF"/>
          <w:sz w:val="24"/>
          <w:szCs w:val="24"/>
          <w:lang w:val="nl-NL"/>
        </w:rPr>
        <w:t>.</w:t>
      </w:r>
      <w:r w:rsidRPr="00330A7E">
        <w:rPr>
          <w:rFonts w:ascii="Times New Roman" w:hAnsi="Times New Roman" w:cs="Times New Roman"/>
          <w:color w:val="0000FF"/>
          <w:sz w:val="24"/>
          <w:szCs w:val="24"/>
          <w:lang w:val="nl-NL"/>
        </w:rPr>
        <w:tab/>
      </w:r>
      <w:r w:rsidRPr="00330A7E">
        <w:rPr>
          <w:rFonts w:ascii="Times New Roman" w:hAnsi="Times New Roman" w:cs="Times New Roman"/>
          <w:b/>
          <w:color w:val="0000FF"/>
          <w:sz w:val="24"/>
          <w:szCs w:val="24"/>
          <w:lang w:val="nl-NL"/>
        </w:rPr>
        <w:t>B.</w:t>
      </w:r>
      <w:r w:rsidRPr="00330A7E">
        <w:rPr>
          <w:rFonts w:ascii="Times New Roman" w:hAnsi="Times New Roman" w:cs="Times New Roman"/>
          <w:color w:val="0000FF"/>
          <w:sz w:val="24"/>
          <w:szCs w:val="24"/>
          <w:lang w:val="nl-NL"/>
        </w:rPr>
        <w:t xml:space="preserve"> </w:t>
      </w:r>
      <w:r w:rsidRPr="00330A7E">
        <w:rPr>
          <w:rFonts w:ascii="Times New Roman" w:hAnsi="Times New Roman" w:cs="Times New Roman"/>
          <w:position w:val="-10"/>
          <w:sz w:val="24"/>
          <w:szCs w:val="24"/>
        </w:rPr>
        <w:object w:dxaOrig="400" w:dyaOrig="320" w14:anchorId="2E8D3440">
          <v:shape id="_x0000_i1927" type="#_x0000_t75" style="width:19.5pt;height:16.5pt" o:ole="">
            <v:imagedata r:id="rId1279" o:title=""/>
          </v:shape>
          <o:OLEObject Type="Embed" ProgID="Equation.DSMT4" ShapeID="_x0000_i1927" DrawAspect="Content" ObjectID="_1796840991" r:id="rId1558"/>
        </w:object>
      </w:r>
      <w:r w:rsidRPr="00330A7E">
        <w:rPr>
          <w:rFonts w:ascii="Times New Roman" w:hAnsi="Times New Roman" w:cs="Times New Roman"/>
          <w:color w:val="0000FF"/>
          <w:sz w:val="24"/>
          <w:szCs w:val="24"/>
          <w:lang w:val="nl-NL"/>
        </w:rPr>
        <w:t>.</w:t>
      </w:r>
      <w:r w:rsidRPr="00330A7E">
        <w:rPr>
          <w:rFonts w:ascii="Times New Roman" w:hAnsi="Times New Roman" w:cs="Times New Roman"/>
          <w:color w:val="0000FF"/>
          <w:sz w:val="24"/>
          <w:szCs w:val="24"/>
          <w:lang w:val="nl-NL"/>
        </w:rPr>
        <w:tab/>
      </w:r>
      <w:r w:rsidRPr="00330A7E">
        <w:rPr>
          <w:rFonts w:ascii="Times New Roman" w:hAnsi="Times New Roman" w:cs="Times New Roman"/>
          <w:b/>
          <w:color w:val="0000FF"/>
          <w:sz w:val="24"/>
          <w:szCs w:val="24"/>
          <w:u w:val="single"/>
          <w:lang w:val="nl-NL"/>
        </w:rPr>
        <w:t>C</w:t>
      </w:r>
      <w:r w:rsidRPr="00330A7E">
        <w:rPr>
          <w:rFonts w:ascii="Times New Roman" w:hAnsi="Times New Roman" w:cs="Times New Roman"/>
          <w:b/>
          <w:color w:val="0000FF"/>
          <w:sz w:val="24"/>
          <w:szCs w:val="24"/>
          <w:lang w:val="nl-NL"/>
        </w:rPr>
        <w:t>.</w:t>
      </w:r>
      <w:r w:rsidRPr="00330A7E">
        <w:rPr>
          <w:rFonts w:ascii="Times New Roman" w:hAnsi="Times New Roman" w:cs="Times New Roman"/>
          <w:color w:val="0000FF"/>
          <w:sz w:val="24"/>
          <w:szCs w:val="24"/>
          <w:lang w:val="nl-NL"/>
        </w:rPr>
        <w:t xml:space="preserve"> </w:t>
      </w:r>
      <w:r w:rsidRPr="00330A7E">
        <w:rPr>
          <w:rFonts w:ascii="Times New Roman" w:hAnsi="Times New Roman" w:cs="Times New Roman"/>
          <w:position w:val="-10"/>
          <w:sz w:val="24"/>
          <w:szCs w:val="24"/>
        </w:rPr>
        <w:object w:dxaOrig="499" w:dyaOrig="320" w14:anchorId="7A1A3BAF">
          <v:shape id="_x0000_i1928" type="#_x0000_t75" style="width:24.75pt;height:16.5pt" o:ole="">
            <v:imagedata r:id="rId1281" o:title=""/>
          </v:shape>
          <o:OLEObject Type="Embed" ProgID="Equation.DSMT4" ShapeID="_x0000_i1928" DrawAspect="Content" ObjectID="_1796840992" r:id="rId1559"/>
        </w:object>
      </w:r>
      <w:r w:rsidRPr="00330A7E">
        <w:rPr>
          <w:rFonts w:ascii="Times New Roman" w:hAnsi="Times New Roman" w:cs="Times New Roman"/>
          <w:color w:val="0000FF"/>
          <w:sz w:val="24"/>
          <w:szCs w:val="24"/>
          <w:lang w:val="nl-NL"/>
        </w:rPr>
        <w:t>.</w:t>
      </w:r>
      <w:r w:rsidRPr="00330A7E">
        <w:rPr>
          <w:rFonts w:ascii="Times New Roman" w:hAnsi="Times New Roman" w:cs="Times New Roman"/>
          <w:color w:val="0000FF"/>
          <w:sz w:val="24"/>
          <w:szCs w:val="24"/>
          <w:lang w:val="nl-NL"/>
        </w:rPr>
        <w:tab/>
      </w:r>
      <w:r w:rsidRPr="00330A7E">
        <w:rPr>
          <w:rFonts w:ascii="Times New Roman" w:hAnsi="Times New Roman" w:cs="Times New Roman"/>
          <w:b/>
          <w:color w:val="0000FF"/>
          <w:sz w:val="24"/>
          <w:szCs w:val="24"/>
          <w:lang w:val="nl-NL"/>
        </w:rPr>
        <w:t>D.</w:t>
      </w:r>
      <w:r w:rsidRPr="00330A7E">
        <w:rPr>
          <w:rFonts w:ascii="Times New Roman" w:hAnsi="Times New Roman" w:cs="Times New Roman"/>
          <w:color w:val="0000FF"/>
          <w:sz w:val="24"/>
          <w:szCs w:val="24"/>
          <w:lang w:val="nl-NL"/>
        </w:rPr>
        <w:t xml:space="preserve"> </w:t>
      </w:r>
      <w:r w:rsidRPr="00330A7E">
        <w:rPr>
          <w:rFonts w:ascii="Times New Roman" w:hAnsi="Times New Roman" w:cs="Times New Roman"/>
          <w:position w:val="-10"/>
          <w:sz w:val="24"/>
          <w:szCs w:val="24"/>
        </w:rPr>
        <w:object w:dxaOrig="499" w:dyaOrig="320" w14:anchorId="5B70B0DE">
          <v:shape id="_x0000_i1929" type="#_x0000_t75" style="width:24.75pt;height:16.5pt" o:ole="">
            <v:imagedata r:id="rId1283" o:title=""/>
          </v:shape>
          <o:OLEObject Type="Embed" ProgID="Equation.DSMT4" ShapeID="_x0000_i1929" DrawAspect="Content" ObjectID="_1796840993" r:id="rId1560"/>
        </w:object>
      </w:r>
      <w:r w:rsidRPr="00330A7E">
        <w:rPr>
          <w:rFonts w:ascii="Times New Roman" w:hAnsi="Times New Roman" w:cs="Times New Roman"/>
          <w:color w:val="0000FF"/>
          <w:sz w:val="24"/>
          <w:szCs w:val="24"/>
          <w:lang w:val="nl-NL"/>
        </w:rPr>
        <w:t>.</w:t>
      </w:r>
    </w:p>
    <w:p w14:paraId="0D62287A" w14:textId="77777777" w:rsidR="00ED397D" w:rsidRPr="00330A7E" w:rsidRDefault="00ED397D" w:rsidP="00330A7E">
      <w:pPr>
        <w:spacing w:after="0"/>
        <w:ind w:left="993"/>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Lời giải</w:t>
      </w:r>
    </w:p>
    <w:p w14:paraId="09B7830D" w14:textId="77777777" w:rsidR="00ED397D" w:rsidRPr="00330A7E" w:rsidRDefault="00ED397D" w:rsidP="00330A7E">
      <w:pPr>
        <w:spacing w:after="0"/>
        <w:ind w:left="993"/>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highlight w:val="green"/>
        </w:rPr>
        <w:t xml:space="preserve">Chọn </w:t>
      </w:r>
      <w:r w:rsidRPr="00330A7E">
        <w:rPr>
          <w:rFonts w:ascii="Times New Roman" w:hAnsi="Times New Roman" w:cs="Times New Roman"/>
          <w:b/>
          <w:bCs/>
          <w:color w:val="0000FF"/>
          <w:sz w:val="24"/>
          <w:szCs w:val="24"/>
        </w:rPr>
        <w:t>C</w:t>
      </w:r>
    </w:p>
    <w:p w14:paraId="602B3C13" w14:textId="77777777" w:rsidR="00ED397D" w:rsidRPr="00330A7E" w:rsidRDefault="00ED397D" w:rsidP="00330A7E">
      <w:pPr>
        <w:spacing w:after="0"/>
        <w:ind w:left="993"/>
        <w:rPr>
          <w:rFonts w:ascii="Times New Roman" w:hAnsi="Times New Roman" w:cs="Times New Roman"/>
          <w:sz w:val="24"/>
          <w:szCs w:val="24"/>
        </w:rPr>
      </w:pPr>
      <w:r w:rsidRPr="00330A7E">
        <w:rPr>
          <w:rFonts w:ascii="Times New Roman" w:hAnsi="Times New Roman" w:cs="Times New Roman"/>
          <w:sz w:val="24"/>
          <w:szCs w:val="24"/>
        </w:rPr>
        <w:t xml:space="preserve">Ta có: </w:t>
      </w:r>
      <w:r w:rsidRPr="00330A7E">
        <w:rPr>
          <w:rFonts w:ascii="Times New Roman" w:hAnsi="Times New Roman" w:cs="Times New Roman"/>
          <w:position w:val="-18"/>
          <w:sz w:val="24"/>
          <w:szCs w:val="24"/>
        </w:rPr>
        <w:object w:dxaOrig="3040" w:dyaOrig="480" w14:anchorId="0D3E1E13">
          <v:shape id="_x0000_i1930" type="#_x0000_t75" style="width:151.5pt;height:24pt" o:ole="">
            <v:imagedata r:id="rId1561" o:title=""/>
          </v:shape>
          <o:OLEObject Type="Embed" ProgID="Equation.DSMT4" ShapeID="_x0000_i1930" DrawAspect="Content" ObjectID="_1796840994" r:id="rId1562"/>
        </w:object>
      </w:r>
      <w:r w:rsidRPr="00330A7E">
        <w:rPr>
          <w:rFonts w:ascii="Times New Roman" w:hAnsi="Times New Roman" w:cs="Times New Roman"/>
          <w:sz w:val="24"/>
          <w:szCs w:val="24"/>
        </w:rPr>
        <w:t>.</w:t>
      </w:r>
    </w:p>
    <w:p w14:paraId="75AC8123" w14:textId="77777777" w:rsidR="00ED397D" w:rsidRPr="00330A7E" w:rsidRDefault="00ED397D" w:rsidP="00330A7E">
      <w:pPr>
        <w:spacing w:after="0"/>
        <w:ind w:left="993"/>
        <w:rPr>
          <w:rFonts w:ascii="Times New Roman" w:hAnsi="Times New Roman" w:cs="Times New Roman"/>
          <w:sz w:val="24"/>
          <w:szCs w:val="24"/>
        </w:rPr>
      </w:pPr>
      <w:r w:rsidRPr="00330A7E">
        <w:rPr>
          <w:rFonts w:ascii="Times New Roman" w:hAnsi="Times New Roman" w:cs="Times New Roman"/>
          <w:sz w:val="24"/>
          <w:szCs w:val="24"/>
        </w:rPr>
        <w:t>Theo công thức xác suất toàn phần, ta có:</w:t>
      </w:r>
    </w:p>
    <w:p w14:paraId="75E30C8E" w14:textId="77777777" w:rsidR="00ED397D" w:rsidRPr="00330A7E" w:rsidRDefault="00ED397D" w:rsidP="00330A7E">
      <w:pPr>
        <w:spacing w:after="0"/>
        <w:ind w:left="993"/>
        <w:rPr>
          <w:rFonts w:ascii="Times New Roman" w:hAnsi="Times New Roman" w:cs="Times New Roman"/>
          <w:sz w:val="24"/>
          <w:szCs w:val="24"/>
        </w:rPr>
      </w:pPr>
      <w:r w:rsidRPr="00330A7E">
        <w:rPr>
          <w:rFonts w:ascii="Times New Roman" w:hAnsi="Times New Roman" w:cs="Times New Roman"/>
          <w:position w:val="-18"/>
          <w:sz w:val="24"/>
          <w:szCs w:val="24"/>
        </w:rPr>
        <w:object w:dxaOrig="6460" w:dyaOrig="480" w14:anchorId="2314882F">
          <v:shape id="_x0000_i1931" type="#_x0000_t75" style="width:323.25pt;height:24pt" o:ole="">
            <v:imagedata r:id="rId1563" o:title=""/>
          </v:shape>
          <o:OLEObject Type="Embed" ProgID="Equation.DSMT4" ShapeID="_x0000_i1931" DrawAspect="Content" ObjectID="_1796840995" r:id="rId1564"/>
        </w:object>
      </w:r>
    </w:p>
    <w:p w14:paraId="226592B5" w14:textId="77777777" w:rsidR="00ED397D" w:rsidRPr="00330A7E" w:rsidRDefault="00ED397D" w:rsidP="00330A7E">
      <w:pPr>
        <w:rPr>
          <w:rFonts w:ascii="Times New Roman" w:hAnsi="Times New Roman" w:cs="Times New Roman"/>
          <w:sz w:val="24"/>
          <w:szCs w:val="24"/>
          <w:lang w:val="fr-FR"/>
        </w:rPr>
      </w:pPr>
    </w:p>
    <w:p w14:paraId="2DB9EB9E" w14:textId="77777777" w:rsidR="00ED397D" w:rsidRPr="00330A7E" w:rsidRDefault="00ED397D" w:rsidP="000E1E56">
      <w:pPr>
        <w:pStyle w:val="ListParagraph"/>
        <w:numPr>
          <w:ilvl w:val="0"/>
          <w:numId w:val="7"/>
        </w:numPr>
        <w:tabs>
          <w:tab w:val="left" w:pos="992"/>
        </w:tabs>
        <w:spacing w:before="120" w:line="276" w:lineRule="auto"/>
        <w:rPr>
          <w:rFonts w:ascii="Times New Roman" w:hAnsi="Times New Roman" w:cs="Times New Roman"/>
          <w:color w:val="000000" w:themeColor="text1"/>
          <w:sz w:val="24"/>
          <w:szCs w:val="24"/>
          <w:lang w:val="fr-FR"/>
        </w:rPr>
      </w:pPr>
      <w:r w:rsidRPr="00330A7E">
        <w:rPr>
          <w:rFonts w:ascii="Times New Roman" w:eastAsia="Times New Roman" w:hAnsi="Times New Roman" w:cs="Times New Roman"/>
          <w:color w:val="000000"/>
          <w:sz w:val="24"/>
          <w:szCs w:val="24"/>
        </w:rPr>
        <w:t>Biểu đồ sau biểu diễn tốc độ tăng trưởng GDP của Nhật Bản trong giai đoạn 1990 đến 2005. Hãy tìm khoảng biến thiên của mẫu số liệu đó.</w:t>
      </w:r>
    </w:p>
    <w:p w14:paraId="5090D946" w14:textId="77777777" w:rsidR="00ED397D" w:rsidRPr="00330A7E" w:rsidRDefault="00ED397D" w:rsidP="00330A7E">
      <w:pPr>
        <w:spacing w:after="0"/>
        <w:ind w:left="992" w:hanging="992"/>
        <w:mirrorIndents/>
        <w:jc w:val="center"/>
        <w:rPr>
          <w:rFonts w:ascii="Times New Roman" w:eastAsia="Times New Roman" w:hAnsi="Times New Roman" w:cs="Times New Roman"/>
          <w:color w:val="000000"/>
          <w:sz w:val="24"/>
          <w:szCs w:val="24"/>
        </w:rPr>
      </w:pPr>
      <w:r w:rsidRPr="00330A7E">
        <w:rPr>
          <w:rFonts w:ascii="Times New Roman" w:eastAsia="Times New Roman" w:hAnsi="Times New Roman" w:cs="Times New Roman"/>
          <w:noProof/>
          <w:color w:val="000000"/>
          <w:sz w:val="24"/>
          <w:szCs w:val="24"/>
          <w:lang w:eastAsia="en-US"/>
        </w:rPr>
        <w:drawing>
          <wp:inline distT="0" distB="0" distL="0" distR="0" wp14:anchorId="65E347DB" wp14:editId="5B489A10">
            <wp:extent cx="4733925" cy="2400300"/>
            <wp:effectExtent l="0" t="0" r="9525" b="0"/>
            <wp:docPr id="25" name="Picture 33" descr="15 Bài tập Các số liệu đặc trưng đo mức độ phân tán cho mẫu số liệu không ghép nhóm (có đáp án) | Cánh diều Trắc nghiệm Toá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5 Bài tập Các số liệu đặc trưng đo mức độ phân tán cho mẫu số liệu không ghép nhóm (có đáp án) | Cánh diều Trắc nghiệm Toán 10"/>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4733925" cy="2400300"/>
                    </a:xfrm>
                    <a:prstGeom prst="rect">
                      <a:avLst/>
                    </a:prstGeom>
                    <a:noFill/>
                    <a:ln>
                      <a:noFill/>
                    </a:ln>
                  </pic:spPr>
                </pic:pic>
              </a:graphicData>
            </a:graphic>
          </wp:inline>
        </w:drawing>
      </w:r>
    </w:p>
    <w:p w14:paraId="5FEC3A34" w14:textId="77777777" w:rsidR="00ED397D" w:rsidRPr="00330A7E" w:rsidRDefault="00ED397D" w:rsidP="00330A7E">
      <w:pPr>
        <w:tabs>
          <w:tab w:val="left" w:pos="3402"/>
          <w:tab w:val="left" w:pos="5669"/>
          <w:tab w:val="left" w:pos="7937"/>
        </w:tabs>
        <w:spacing w:after="0"/>
        <w:ind w:left="992"/>
        <w:mirrorIndents/>
        <w:rPr>
          <w:rFonts w:ascii="Times New Roman" w:eastAsia="Times New Roman" w:hAnsi="Times New Roman" w:cs="Times New Roman"/>
          <w:color w:val="000000"/>
          <w:sz w:val="24"/>
          <w:szCs w:val="24"/>
        </w:rPr>
      </w:pPr>
      <w:r w:rsidRPr="00330A7E">
        <w:rPr>
          <w:rFonts w:ascii="Times New Roman" w:eastAsia="Times New Roman" w:hAnsi="Times New Roman" w:cs="Times New Roman"/>
          <w:b/>
          <w:bCs/>
          <w:color w:val="0000FF"/>
          <w:sz w:val="24"/>
          <w:szCs w:val="24"/>
        </w:rPr>
        <w:t xml:space="preserve">A. </w:t>
      </w:r>
      <w:r w:rsidRPr="00330A7E">
        <w:rPr>
          <w:rFonts w:ascii="Times New Roman" w:eastAsia="Times New Roman" w:hAnsi="Times New Roman" w:cs="Times New Roman"/>
          <w:color w:val="000000"/>
          <w:sz w:val="24"/>
          <w:szCs w:val="24"/>
        </w:rPr>
        <w:t>5,1</w:t>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b/>
          <w:bCs/>
          <w:color w:val="0000FF"/>
          <w:sz w:val="24"/>
          <w:szCs w:val="24"/>
        </w:rPr>
        <w:t xml:space="preserve">B. </w:t>
      </w:r>
      <w:r w:rsidRPr="00330A7E">
        <w:rPr>
          <w:rFonts w:ascii="Times New Roman" w:eastAsia="Times New Roman" w:hAnsi="Times New Roman" w:cs="Times New Roman"/>
          <w:color w:val="000000"/>
          <w:sz w:val="24"/>
          <w:szCs w:val="24"/>
        </w:rPr>
        <w:t>5,5</w:t>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b/>
          <w:bCs/>
          <w:color w:val="0000FF"/>
          <w:sz w:val="24"/>
          <w:szCs w:val="24"/>
        </w:rPr>
        <w:t xml:space="preserve">C. </w:t>
      </w:r>
      <w:r w:rsidRPr="00330A7E">
        <w:rPr>
          <w:rFonts w:ascii="Times New Roman" w:eastAsia="Times New Roman" w:hAnsi="Times New Roman" w:cs="Times New Roman"/>
          <w:color w:val="000000"/>
          <w:sz w:val="24"/>
          <w:szCs w:val="24"/>
        </w:rPr>
        <w:t>0,4</w:t>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b/>
          <w:bCs/>
          <w:color w:val="0000FF"/>
          <w:sz w:val="24"/>
          <w:szCs w:val="24"/>
        </w:rPr>
        <w:t xml:space="preserve">D. </w:t>
      </w:r>
      <w:r w:rsidRPr="00330A7E">
        <w:rPr>
          <w:rFonts w:ascii="Times New Roman" w:eastAsia="Times New Roman" w:hAnsi="Times New Roman" w:cs="Times New Roman"/>
          <w:color w:val="000000"/>
          <w:sz w:val="24"/>
          <w:szCs w:val="24"/>
        </w:rPr>
        <w:t>4,7.</w:t>
      </w:r>
    </w:p>
    <w:p w14:paraId="0481CCB0" w14:textId="77777777" w:rsidR="00ED397D" w:rsidRPr="00330A7E" w:rsidRDefault="00ED397D" w:rsidP="00330A7E">
      <w:pPr>
        <w:spacing w:after="240"/>
        <w:ind w:left="992" w:hanging="2"/>
        <w:jc w:val="center"/>
        <w:rPr>
          <w:rFonts w:ascii="Times New Roman" w:eastAsia="Calibri" w:hAnsi="Times New Roman" w:cs="Times New Roman"/>
          <w:b/>
          <w:color w:val="0000FF"/>
          <w:sz w:val="24"/>
          <w:szCs w:val="24"/>
        </w:rPr>
      </w:pPr>
      <w:r w:rsidRPr="00330A7E">
        <w:rPr>
          <w:rFonts w:ascii="Times New Roman" w:eastAsia="Calibri" w:hAnsi="Times New Roman" w:cs="Times New Roman"/>
          <w:b/>
          <w:color w:val="3333FF"/>
          <w:sz w:val="24"/>
          <w:szCs w:val="24"/>
        </w:rPr>
        <w:t>Lời giải</w:t>
      </w:r>
    </w:p>
    <w:p w14:paraId="02962FB8" w14:textId="77777777" w:rsidR="00ED397D" w:rsidRPr="00330A7E" w:rsidRDefault="00ED397D" w:rsidP="00330A7E">
      <w:pPr>
        <w:spacing w:after="240"/>
        <w:ind w:left="992" w:hanging="2"/>
        <w:rPr>
          <w:rFonts w:ascii="Times New Roman" w:eastAsia="Times New Roman" w:hAnsi="Times New Roman" w:cs="Times New Roman"/>
          <w:color w:val="000000"/>
          <w:sz w:val="24"/>
          <w:szCs w:val="24"/>
        </w:rPr>
      </w:pPr>
      <w:r w:rsidRPr="00330A7E">
        <w:rPr>
          <w:rFonts w:ascii="Times New Roman" w:eastAsia="Calibri" w:hAnsi="Times New Roman" w:cs="Times New Roman"/>
          <w:b/>
          <w:color w:val="3333FF"/>
          <w:sz w:val="24"/>
          <w:szCs w:val="24"/>
        </w:rPr>
        <w:lastRenderedPageBreak/>
        <w:t>Chọn D</w:t>
      </w:r>
    </w:p>
    <w:p w14:paraId="56B146A9" w14:textId="77777777" w:rsidR="00ED397D" w:rsidRPr="00330A7E" w:rsidRDefault="00ED397D" w:rsidP="00330A7E">
      <w:pPr>
        <w:spacing w:after="240"/>
        <w:ind w:left="992" w:hanging="2"/>
        <w:rPr>
          <w:rFonts w:ascii="Times New Roman" w:eastAsia="Times New Roman" w:hAnsi="Times New Roman" w:cs="Times New Roman"/>
          <w:color w:val="000000"/>
          <w:sz w:val="24"/>
          <w:szCs w:val="24"/>
        </w:rPr>
      </w:pPr>
      <w:r w:rsidRPr="00330A7E">
        <w:rPr>
          <w:rFonts w:ascii="Times New Roman" w:eastAsia="Times New Roman" w:hAnsi="Times New Roman" w:cs="Times New Roman"/>
          <w:color w:val="000000"/>
          <w:sz w:val="24"/>
          <w:szCs w:val="24"/>
        </w:rPr>
        <w:t>Ta có giá trị lớn nhất của mẫu số liệu là 5,1 và giá trị nhỏ nhất của mẫu số liệu là 0,4</w:t>
      </w:r>
    </w:p>
    <w:p w14:paraId="69F0B0AA" w14:textId="77777777" w:rsidR="00ED397D" w:rsidRPr="00330A7E" w:rsidRDefault="00ED397D" w:rsidP="00330A7E">
      <w:pPr>
        <w:spacing w:after="240"/>
        <w:ind w:left="992" w:hanging="2"/>
        <w:rPr>
          <w:rFonts w:ascii="Times New Roman" w:eastAsia="Times New Roman" w:hAnsi="Times New Roman" w:cs="Times New Roman"/>
          <w:color w:val="000000"/>
          <w:sz w:val="24"/>
          <w:szCs w:val="24"/>
        </w:rPr>
      </w:pPr>
      <w:r w:rsidRPr="00330A7E">
        <w:rPr>
          <w:rFonts w:ascii="Cambria Math" w:eastAsia="Times New Roman" w:hAnsi="Cambria Math" w:cs="Cambria Math"/>
          <w:color w:val="000000"/>
          <w:sz w:val="24"/>
          <w:szCs w:val="24"/>
        </w:rPr>
        <w:t>⇒</w:t>
      </w:r>
      <w:r w:rsidRPr="00330A7E">
        <w:rPr>
          <w:rFonts w:ascii="Times New Roman" w:eastAsia="Times New Roman" w:hAnsi="Times New Roman" w:cs="Times New Roman"/>
          <w:color w:val="000000"/>
          <w:sz w:val="24"/>
          <w:szCs w:val="24"/>
        </w:rPr>
        <w:t xml:space="preserve"> R = 5,1 – 0,4 = 4,7.</w:t>
      </w:r>
    </w:p>
    <w:p w14:paraId="51B6507C" w14:textId="77777777" w:rsidR="00ED397D" w:rsidRPr="00330A7E" w:rsidRDefault="00ED397D" w:rsidP="00330A7E">
      <w:pPr>
        <w:tabs>
          <w:tab w:val="left" w:pos="3402"/>
          <w:tab w:val="left" w:pos="5669"/>
          <w:tab w:val="left" w:pos="7937"/>
        </w:tabs>
        <w:spacing w:after="0"/>
        <w:jc w:val="both"/>
        <w:rPr>
          <w:rFonts w:ascii="Times New Roman" w:hAnsi="Times New Roman" w:cs="Times New Roman"/>
          <w:b/>
          <w:sz w:val="24"/>
          <w:szCs w:val="24"/>
          <w:lang w:val="it-IT"/>
        </w:rPr>
      </w:pPr>
    </w:p>
    <w:p w14:paraId="5A3A8002" w14:textId="77777777" w:rsidR="00ED397D" w:rsidRPr="00330A7E" w:rsidRDefault="00ED397D" w:rsidP="000E1E56">
      <w:pPr>
        <w:pStyle w:val="ListParagraph"/>
        <w:numPr>
          <w:ilvl w:val="0"/>
          <w:numId w:val="7"/>
        </w:numPr>
        <w:tabs>
          <w:tab w:val="left" w:pos="992"/>
        </w:tabs>
        <w:spacing w:before="120" w:line="276" w:lineRule="auto"/>
        <w:rPr>
          <w:rFonts w:ascii="Times New Roman" w:hAnsi="Times New Roman" w:cs="Times New Roman"/>
          <w:sz w:val="24"/>
          <w:szCs w:val="24"/>
        </w:rPr>
      </w:pPr>
      <w:r w:rsidRPr="00330A7E">
        <w:rPr>
          <w:rFonts w:ascii="Times New Roman" w:eastAsia="Calibri" w:hAnsi="Times New Roman" w:cs="Times New Roman"/>
          <w:color w:val="000000"/>
          <w:sz w:val="24"/>
          <w:szCs w:val="24"/>
          <w:shd w:val="clear" w:color="auto" w:fill="FFFFFF"/>
        </w:rPr>
        <w:t>Nhiệt độ trung bình hàng tháng trong một năm được ghi lại trong bảng sau:</w:t>
      </w:r>
    </w:p>
    <w:p w14:paraId="114DBA33" w14:textId="77777777" w:rsidR="00ED397D" w:rsidRPr="00330A7E" w:rsidRDefault="00ED397D" w:rsidP="00330A7E">
      <w:pPr>
        <w:spacing w:after="0"/>
        <w:ind w:left="992" w:hanging="992"/>
        <w:mirrorIndents/>
        <w:jc w:val="center"/>
        <w:rPr>
          <w:rFonts w:ascii="Times New Roman" w:eastAsia="Times New Roman" w:hAnsi="Times New Roman" w:cs="Times New Roman"/>
          <w:color w:val="000000"/>
          <w:sz w:val="24"/>
          <w:szCs w:val="24"/>
        </w:rPr>
      </w:pPr>
      <w:r w:rsidRPr="00330A7E">
        <w:rPr>
          <w:rFonts w:ascii="Times New Roman" w:eastAsia="Calibri" w:hAnsi="Times New Roman" w:cs="Times New Roman"/>
          <w:noProof/>
          <w:sz w:val="24"/>
          <w:szCs w:val="24"/>
          <w:lang w:eastAsia="en-US"/>
        </w:rPr>
        <w:drawing>
          <wp:inline distT="0" distB="0" distL="0" distR="0" wp14:anchorId="0B4B3B2C" wp14:editId="6029B4EA">
            <wp:extent cx="3133725" cy="685800"/>
            <wp:effectExtent l="0" t="0" r="9525" b="0"/>
            <wp:docPr id="90940011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86">
                      <a:extLst>
                        <a:ext uri="{28A0092B-C50C-407E-A947-70E740481C1C}">
                          <a14:useLocalDpi xmlns:a14="http://schemas.microsoft.com/office/drawing/2010/main" val="0"/>
                        </a:ext>
                      </a:extLst>
                    </a:blip>
                    <a:srcRect/>
                    <a:stretch>
                      <a:fillRect/>
                    </a:stretch>
                  </pic:blipFill>
                  <pic:spPr bwMode="auto">
                    <a:xfrm>
                      <a:off x="0" y="0"/>
                      <a:ext cx="3133725" cy="685800"/>
                    </a:xfrm>
                    <a:prstGeom prst="rect">
                      <a:avLst/>
                    </a:prstGeom>
                    <a:noFill/>
                    <a:ln>
                      <a:noFill/>
                    </a:ln>
                  </pic:spPr>
                </pic:pic>
              </a:graphicData>
            </a:graphic>
          </wp:inline>
        </w:drawing>
      </w:r>
    </w:p>
    <w:p w14:paraId="6DECF876" w14:textId="77777777" w:rsidR="00ED397D" w:rsidRPr="00330A7E" w:rsidRDefault="00ED397D" w:rsidP="00330A7E">
      <w:pPr>
        <w:spacing w:after="0"/>
        <w:ind w:left="992" w:hanging="2"/>
        <w:mirrorIndents/>
        <w:rPr>
          <w:rFonts w:ascii="Times New Roman" w:eastAsia="Times New Roman" w:hAnsi="Times New Roman" w:cs="Times New Roman"/>
          <w:color w:val="000000"/>
          <w:sz w:val="24"/>
          <w:szCs w:val="24"/>
        </w:rPr>
      </w:pPr>
      <w:r w:rsidRPr="00330A7E">
        <w:rPr>
          <w:rFonts w:ascii="Times New Roman" w:eastAsia="Times New Roman" w:hAnsi="Times New Roman" w:cs="Times New Roman"/>
          <w:color w:val="000000"/>
          <w:sz w:val="24"/>
          <w:szCs w:val="24"/>
        </w:rPr>
        <w:t>Tìm khoảng tứ phân vị của bảng số liệu trên.</w:t>
      </w:r>
    </w:p>
    <w:p w14:paraId="3704C113" w14:textId="77777777" w:rsidR="00ED397D" w:rsidRPr="00330A7E" w:rsidRDefault="00ED397D" w:rsidP="00330A7E">
      <w:pPr>
        <w:tabs>
          <w:tab w:val="left" w:pos="3402"/>
          <w:tab w:val="left" w:pos="5669"/>
          <w:tab w:val="left" w:pos="7937"/>
        </w:tabs>
        <w:spacing w:after="0"/>
        <w:ind w:left="992"/>
        <w:mirrorIndents/>
        <w:rPr>
          <w:rFonts w:ascii="Times New Roman" w:eastAsia="Times New Roman" w:hAnsi="Times New Roman" w:cs="Times New Roman"/>
          <w:color w:val="000000"/>
          <w:sz w:val="24"/>
          <w:szCs w:val="24"/>
        </w:rPr>
      </w:pPr>
      <w:r w:rsidRPr="00330A7E">
        <w:rPr>
          <w:rFonts w:ascii="Times New Roman" w:eastAsia="Times New Roman" w:hAnsi="Times New Roman" w:cs="Times New Roman"/>
          <w:b/>
          <w:bCs/>
          <w:color w:val="0000FF"/>
          <w:sz w:val="24"/>
          <w:szCs w:val="24"/>
        </w:rPr>
        <w:t xml:space="preserve">A. </w:t>
      </w:r>
      <w:r w:rsidRPr="00330A7E">
        <w:rPr>
          <w:rFonts w:ascii="Times New Roman" w:eastAsia="Times New Roman" w:hAnsi="Times New Roman" w:cs="Times New Roman"/>
          <w:color w:val="000000"/>
          <w:sz w:val="24"/>
          <w:szCs w:val="24"/>
        </w:rPr>
        <w:t>19,5</w:t>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b/>
          <w:bCs/>
          <w:color w:val="0000FF"/>
          <w:sz w:val="24"/>
          <w:szCs w:val="24"/>
        </w:rPr>
        <w:t xml:space="preserve">B. </w:t>
      </w:r>
      <w:r w:rsidRPr="00330A7E">
        <w:rPr>
          <w:rFonts w:ascii="Times New Roman" w:eastAsia="Times New Roman" w:hAnsi="Times New Roman" w:cs="Times New Roman"/>
          <w:color w:val="000000"/>
          <w:sz w:val="24"/>
          <w:szCs w:val="24"/>
        </w:rPr>
        <w:t>9,5</w:t>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b/>
          <w:bCs/>
          <w:color w:val="0000FF"/>
          <w:sz w:val="24"/>
          <w:szCs w:val="24"/>
        </w:rPr>
        <w:t xml:space="preserve">C. </w:t>
      </w:r>
      <w:r w:rsidRPr="00330A7E">
        <w:rPr>
          <w:rFonts w:ascii="Times New Roman" w:eastAsia="Times New Roman" w:hAnsi="Times New Roman" w:cs="Times New Roman"/>
          <w:color w:val="000000"/>
          <w:sz w:val="24"/>
          <w:szCs w:val="24"/>
        </w:rPr>
        <w:t>24,5</w:t>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b/>
          <w:bCs/>
          <w:color w:val="0000FF"/>
          <w:sz w:val="24"/>
          <w:szCs w:val="24"/>
        </w:rPr>
        <w:t xml:space="preserve">D. </w:t>
      </w:r>
      <w:r w:rsidRPr="00330A7E">
        <w:rPr>
          <w:rFonts w:ascii="Times New Roman" w:eastAsia="Times New Roman" w:hAnsi="Times New Roman" w:cs="Times New Roman"/>
          <w:color w:val="000000"/>
          <w:sz w:val="24"/>
          <w:szCs w:val="24"/>
        </w:rPr>
        <w:t>19.</w:t>
      </w:r>
    </w:p>
    <w:p w14:paraId="4C6FD9A2" w14:textId="77777777" w:rsidR="00ED397D" w:rsidRPr="00330A7E" w:rsidRDefault="00ED397D" w:rsidP="00330A7E">
      <w:pPr>
        <w:spacing w:after="240"/>
        <w:ind w:left="992" w:hanging="2"/>
        <w:jc w:val="center"/>
        <w:rPr>
          <w:rFonts w:ascii="Times New Roman" w:eastAsia="Calibri" w:hAnsi="Times New Roman" w:cs="Times New Roman"/>
          <w:b/>
          <w:color w:val="0000FF"/>
          <w:sz w:val="24"/>
          <w:szCs w:val="24"/>
        </w:rPr>
      </w:pPr>
      <w:r w:rsidRPr="00330A7E">
        <w:rPr>
          <w:rFonts w:ascii="Times New Roman" w:eastAsia="Calibri" w:hAnsi="Times New Roman" w:cs="Times New Roman"/>
          <w:b/>
          <w:color w:val="3333FF"/>
          <w:sz w:val="24"/>
          <w:szCs w:val="24"/>
        </w:rPr>
        <w:t>Lời giải</w:t>
      </w:r>
    </w:p>
    <w:p w14:paraId="79FCEC9F" w14:textId="77777777" w:rsidR="00ED397D" w:rsidRPr="00330A7E" w:rsidRDefault="00ED397D" w:rsidP="00330A7E">
      <w:pPr>
        <w:spacing w:after="240"/>
        <w:ind w:left="992" w:hanging="2"/>
        <w:rPr>
          <w:rFonts w:ascii="Times New Roman" w:eastAsia="Times New Roman" w:hAnsi="Times New Roman" w:cs="Times New Roman"/>
          <w:color w:val="000000"/>
          <w:sz w:val="24"/>
          <w:szCs w:val="24"/>
        </w:rPr>
      </w:pPr>
      <w:r w:rsidRPr="00330A7E">
        <w:rPr>
          <w:rFonts w:ascii="Times New Roman" w:eastAsia="Calibri" w:hAnsi="Times New Roman" w:cs="Times New Roman"/>
          <w:b/>
          <w:color w:val="0000FF"/>
          <w:sz w:val="24"/>
          <w:szCs w:val="24"/>
        </w:rPr>
        <w:t xml:space="preserve">Chọn </w:t>
      </w:r>
      <w:r w:rsidRPr="00330A7E">
        <w:rPr>
          <w:rFonts w:ascii="Times New Roman" w:eastAsia="Times New Roman" w:hAnsi="Times New Roman" w:cs="Times New Roman"/>
          <w:b/>
          <w:bCs/>
          <w:color w:val="000000"/>
          <w:sz w:val="24"/>
          <w:szCs w:val="24"/>
        </w:rPr>
        <w:t>B</w:t>
      </w:r>
    </w:p>
    <w:p w14:paraId="770E889E" w14:textId="77777777" w:rsidR="00ED397D" w:rsidRPr="00330A7E" w:rsidRDefault="00ED397D" w:rsidP="00330A7E">
      <w:pPr>
        <w:spacing w:after="240"/>
        <w:ind w:left="992" w:hanging="2"/>
        <w:rPr>
          <w:rFonts w:ascii="Times New Roman" w:eastAsia="Calibri" w:hAnsi="Times New Roman" w:cs="Times New Roman"/>
          <w:sz w:val="24"/>
          <w:szCs w:val="24"/>
        </w:rPr>
      </w:pPr>
      <w:r w:rsidRPr="00330A7E">
        <w:rPr>
          <w:rFonts w:ascii="Times New Roman" w:eastAsia="Calibri" w:hAnsi="Times New Roman" w:cs="Times New Roman"/>
          <w:sz w:val="24"/>
          <w:szCs w:val="24"/>
        </w:rPr>
        <w:t>Mẫu số liệu trên được sấp xếp theo thứ tự tăng dần như sau:</w:t>
      </w:r>
    </w:p>
    <w:p w14:paraId="039C1528" w14:textId="77777777" w:rsidR="00ED397D" w:rsidRPr="00330A7E" w:rsidRDefault="00ED397D" w:rsidP="00330A7E">
      <w:pPr>
        <w:spacing w:after="240"/>
        <w:ind w:left="992" w:hanging="2"/>
        <w:rPr>
          <w:rFonts w:ascii="Times New Roman" w:eastAsia="Calibri" w:hAnsi="Times New Roman" w:cs="Times New Roman"/>
          <w:sz w:val="24"/>
          <w:szCs w:val="24"/>
        </w:rPr>
      </w:pPr>
      <w:r w:rsidRPr="00330A7E">
        <w:rPr>
          <w:rFonts w:ascii="Times New Roman" w:eastAsia="Calibri" w:hAnsi="Times New Roman" w:cs="Times New Roman"/>
          <w:sz w:val="24"/>
          <w:szCs w:val="24"/>
        </w:rPr>
        <w:t>16 16 18 20 20 24 25 25 28 29 30 30</w:t>
      </w:r>
    </w:p>
    <w:p w14:paraId="15E44779" w14:textId="77777777" w:rsidR="00ED397D" w:rsidRPr="00330A7E" w:rsidRDefault="00ED397D" w:rsidP="00330A7E">
      <w:pPr>
        <w:spacing w:after="240"/>
        <w:ind w:left="992" w:hanging="2"/>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Trung vị của mẫu số liệu trên là: </w:t>
      </w:r>
      <m:oMath>
        <m:f>
          <m:fPr>
            <m:ctrlPr>
              <w:rPr>
                <w:rFonts w:ascii="Cambria Math" w:eastAsia="Calibri" w:hAnsi="Cambria Math" w:cs="Times New Roman"/>
                <w:sz w:val="24"/>
                <w:szCs w:val="24"/>
              </w:rPr>
            </m:ctrlPr>
          </m:fPr>
          <m:num>
            <m:r>
              <m:rPr>
                <m:sty m:val="p"/>
              </m:rPr>
              <w:rPr>
                <w:rFonts w:ascii="Cambria Math" w:eastAsia="Calibri" w:hAnsi="Cambria Math" w:cs="Times New Roman"/>
                <w:sz w:val="24"/>
                <w:szCs w:val="24"/>
              </w:rPr>
              <m:t>24+25</m:t>
            </m:r>
          </m:num>
          <m:den>
            <m:r>
              <m:rPr>
                <m:sty m:val="p"/>
              </m:rPr>
              <w:rPr>
                <w:rFonts w:ascii="Cambria Math" w:eastAsia="Calibri" w:hAnsi="Cambria Math" w:cs="Times New Roman"/>
                <w:sz w:val="24"/>
                <w:szCs w:val="24"/>
              </w:rPr>
              <m:t>2</m:t>
            </m:r>
          </m:den>
        </m:f>
        <m:r>
          <m:rPr>
            <m:sty m:val="p"/>
          </m:rPr>
          <w:rPr>
            <w:rFonts w:ascii="Cambria Math" w:eastAsia="Calibri" w:hAnsi="Cambria Math" w:cs="Times New Roman"/>
            <w:sz w:val="24"/>
            <w:szCs w:val="24"/>
          </w:rPr>
          <m:t>=25⇒</m:t>
        </m:r>
        <m:sSub>
          <m:sSubPr>
            <m:ctrlPr>
              <w:rPr>
                <w:rFonts w:ascii="Cambria Math" w:eastAsia="Calibri" w:hAnsi="Cambria Math" w:cs="Times New Roman"/>
                <w:sz w:val="24"/>
                <w:szCs w:val="24"/>
              </w:rPr>
            </m:ctrlPr>
          </m:sSubPr>
          <m:e>
            <m:r>
              <m:rPr>
                <m:sty m:val="p"/>
              </m:rPr>
              <w:rPr>
                <w:rFonts w:ascii="Cambria Math" w:eastAsia="Calibri" w:hAnsi="Cambria Math" w:cs="Times New Roman"/>
                <w:sz w:val="24"/>
                <w:szCs w:val="24"/>
              </w:rPr>
              <m:t>Q</m:t>
            </m:r>
          </m:e>
          <m:sub>
            <m:r>
              <m:rPr>
                <m:sty m:val="p"/>
              </m:rPr>
              <w:rPr>
                <w:rFonts w:ascii="Cambria Math" w:eastAsia="Calibri" w:hAnsi="Cambria Math" w:cs="Times New Roman"/>
                <w:sz w:val="24"/>
                <w:szCs w:val="24"/>
              </w:rPr>
              <m:t>2</m:t>
            </m:r>
          </m:sub>
        </m:sSub>
        <m:r>
          <m:rPr>
            <m:sty m:val="p"/>
          </m:rPr>
          <w:rPr>
            <w:rFonts w:ascii="Cambria Math" w:eastAsia="Calibri" w:hAnsi="Cambria Math" w:cs="Times New Roman"/>
            <w:sz w:val="24"/>
            <w:szCs w:val="24"/>
          </w:rPr>
          <m:t>=24,5</m:t>
        </m:r>
      </m:oMath>
    </w:p>
    <w:p w14:paraId="71969950" w14:textId="77777777" w:rsidR="00ED397D" w:rsidRPr="00330A7E" w:rsidRDefault="00ED397D" w:rsidP="00330A7E">
      <w:pPr>
        <w:spacing w:after="240"/>
        <w:ind w:left="992" w:hanging="2"/>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Nửa dãy phía dưới số 24,5 ( nghĩa là những số nhó hơn 24,5) gồm: 161618202024 có trung vị là </w:t>
      </w:r>
      <m:oMath>
        <m:f>
          <m:fPr>
            <m:ctrlPr>
              <w:rPr>
                <w:rFonts w:ascii="Cambria Math" w:eastAsia="Calibri" w:hAnsi="Cambria Math" w:cs="Times New Roman"/>
                <w:sz w:val="24"/>
                <w:szCs w:val="24"/>
              </w:rPr>
            </m:ctrlPr>
          </m:fPr>
          <m:num>
            <m:r>
              <m:rPr>
                <m:sty m:val="p"/>
              </m:rPr>
              <w:rPr>
                <w:rFonts w:ascii="Cambria Math" w:eastAsia="Calibri" w:hAnsi="Cambria Math" w:cs="Times New Roman"/>
                <w:sz w:val="24"/>
                <w:szCs w:val="24"/>
              </w:rPr>
              <m:t>18+20</m:t>
            </m:r>
          </m:num>
          <m:den>
            <m:r>
              <m:rPr>
                <m:sty m:val="p"/>
              </m:rPr>
              <w:rPr>
                <w:rFonts w:ascii="Cambria Math" w:eastAsia="Calibri" w:hAnsi="Cambria Math" w:cs="Times New Roman"/>
                <w:sz w:val="24"/>
                <w:szCs w:val="24"/>
              </w:rPr>
              <m:t>2</m:t>
            </m:r>
          </m:den>
        </m:f>
        <m:r>
          <m:rPr>
            <m:sty m:val="p"/>
          </m:rPr>
          <w:rPr>
            <w:rFonts w:ascii="Cambria Math" w:eastAsia="Calibri" w:hAnsi="Cambria Math" w:cs="Times New Roman"/>
            <w:sz w:val="24"/>
            <w:szCs w:val="24"/>
          </w:rPr>
          <m:t>=</m:t>
        </m:r>
      </m:oMath>
      <w:r w:rsidRPr="00330A7E">
        <w:rPr>
          <w:rFonts w:ascii="Times New Roman" w:eastAsia="Calibri" w:hAnsi="Times New Roman" w:cs="Times New Roman"/>
          <w:sz w:val="24"/>
          <w:szCs w:val="24"/>
        </w:rPr>
        <w:t xml:space="preserve"> </w:t>
      </w:r>
      <m:oMath>
        <m:r>
          <m:rPr>
            <m:sty m:val="p"/>
          </m:rPr>
          <w:rPr>
            <w:rFonts w:ascii="Cambria Math" w:eastAsia="Calibri" w:hAnsi="Cambria Math" w:cs="Times New Roman"/>
            <w:sz w:val="24"/>
            <w:szCs w:val="24"/>
          </w:rPr>
          <m:t>19⇒</m:t>
        </m:r>
        <m:sSub>
          <m:sSubPr>
            <m:ctrlPr>
              <w:rPr>
                <w:rFonts w:ascii="Cambria Math" w:eastAsia="Calibri" w:hAnsi="Cambria Math" w:cs="Times New Roman"/>
                <w:sz w:val="24"/>
                <w:szCs w:val="24"/>
              </w:rPr>
            </m:ctrlPr>
          </m:sSubPr>
          <m:e>
            <m:r>
              <w:rPr>
                <w:rFonts w:ascii="Cambria Math" w:eastAsia="Calibri" w:hAnsi="Cambria Math" w:cs="Times New Roman"/>
                <w:sz w:val="24"/>
                <w:szCs w:val="24"/>
              </w:rPr>
              <m:t>Q</m:t>
            </m:r>
          </m:e>
          <m:sub>
            <m:r>
              <m:rPr>
                <m:sty m:val="p"/>
              </m:rPr>
              <w:rPr>
                <w:rFonts w:ascii="Cambria Math" w:eastAsia="Calibri" w:hAnsi="Cambria Math" w:cs="Times New Roman"/>
                <w:sz w:val="24"/>
                <w:szCs w:val="24"/>
              </w:rPr>
              <m:t>1</m:t>
            </m:r>
          </m:sub>
        </m:sSub>
        <m:r>
          <m:rPr>
            <m:sty m:val="p"/>
          </m:rPr>
          <w:rPr>
            <w:rFonts w:ascii="Cambria Math" w:eastAsia="Calibri" w:hAnsi="Cambria Math" w:cs="Times New Roman"/>
            <w:sz w:val="24"/>
            <w:szCs w:val="24"/>
          </w:rPr>
          <m:t>=19</m:t>
        </m:r>
      </m:oMath>
      <w:r w:rsidRPr="00330A7E">
        <w:rPr>
          <w:rFonts w:ascii="Times New Roman" w:eastAsia="Calibri" w:hAnsi="Times New Roman" w:cs="Times New Roman"/>
          <w:sz w:val="24"/>
          <w:szCs w:val="24"/>
        </w:rPr>
        <w:t>.</w:t>
      </w:r>
    </w:p>
    <w:p w14:paraId="39848048" w14:textId="77777777" w:rsidR="00ED397D" w:rsidRPr="00330A7E" w:rsidRDefault="00ED397D" w:rsidP="00330A7E">
      <w:pPr>
        <w:spacing w:after="240"/>
        <w:ind w:left="992" w:hanging="2"/>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Nứa dãy phía trên số 24,5 ( nghĩa là những số lớn hơn 24,5) gồm: 252528293030 có trung vị là </w:t>
      </w:r>
      <m:oMath>
        <m:f>
          <m:fPr>
            <m:ctrlPr>
              <w:rPr>
                <w:rFonts w:ascii="Cambria Math" w:eastAsia="Calibri" w:hAnsi="Cambria Math" w:cs="Times New Roman"/>
                <w:sz w:val="24"/>
                <w:szCs w:val="24"/>
              </w:rPr>
            </m:ctrlPr>
          </m:fPr>
          <m:num>
            <m:r>
              <m:rPr>
                <m:sty m:val="p"/>
              </m:rPr>
              <w:rPr>
                <w:rFonts w:ascii="Cambria Math" w:eastAsia="Calibri" w:hAnsi="Cambria Math" w:cs="Times New Roman"/>
                <w:sz w:val="24"/>
                <w:szCs w:val="24"/>
              </w:rPr>
              <m:t>28+29</m:t>
            </m:r>
          </m:num>
          <m:den>
            <m:r>
              <m:rPr>
                <m:sty m:val="p"/>
              </m:rPr>
              <w:rPr>
                <w:rFonts w:ascii="Cambria Math" w:eastAsia="Calibri" w:hAnsi="Cambria Math" w:cs="Times New Roman"/>
                <w:sz w:val="24"/>
                <w:szCs w:val="24"/>
              </w:rPr>
              <m:t>2</m:t>
            </m:r>
          </m:den>
        </m:f>
        <m:r>
          <m:rPr>
            <m:sty m:val="p"/>
          </m:rPr>
          <w:rPr>
            <w:rFonts w:ascii="Cambria Math" w:eastAsia="Calibri" w:hAnsi="Cambria Math" w:cs="Times New Roman"/>
            <w:sz w:val="24"/>
            <w:szCs w:val="24"/>
          </w:rPr>
          <m:t>=</m:t>
        </m:r>
      </m:oMath>
      <w:r w:rsidRPr="00330A7E">
        <w:rPr>
          <w:rFonts w:ascii="Times New Roman" w:eastAsia="Calibri" w:hAnsi="Times New Roman" w:cs="Times New Roman"/>
          <w:sz w:val="24"/>
          <w:szCs w:val="24"/>
        </w:rPr>
        <w:t xml:space="preserve"> </w:t>
      </w:r>
      <m:oMath>
        <m:r>
          <m:rPr>
            <m:sty m:val="p"/>
          </m:rPr>
          <w:rPr>
            <w:rFonts w:ascii="Cambria Math" w:eastAsia="Calibri" w:hAnsi="Cambria Math" w:cs="Times New Roman"/>
            <w:sz w:val="24"/>
            <w:szCs w:val="24"/>
          </w:rPr>
          <m:t>28,5⇒</m:t>
        </m:r>
        <m:sSub>
          <m:sSubPr>
            <m:ctrlPr>
              <w:rPr>
                <w:rFonts w:ascii="Cambria Math" w:eastAsia="Calibri" w:hAnsi="Cambria Math" w:cs="Times New Roman"/>
                <w:sz w:val="24"/>
                <w:szCs w:val="24"/>
              </w:rPr>
            </m:ctrlPr>
          </m:sSubPr>
          <m:e>
            <m:r>
              <m:rPr>
                <m:sty m:val="p"/>
              </m:rPr>
              <w:rPr>
                <w:rFonts w:ascii="Cambria Math" w:eastAsia="Calibri" w:hAnsi="Cambria Math" w:cs="Times New Roman"/>
                <w:sz w:val="24"/>
                <w:szCs w:val="24"/>
              </w:rPr>
              <m:t>Q</m:t>
            </m:r>
          </m:e>
          <m:sub>
            <m:r>
              <m:rPr>
                <m:sty m:val="p"/>
              </m:rPr>
              <w:rPr>
                <w:rFonts w:ascii="Cambria Math" w:eastAsia="Calibri" w:hAnsi="Cambria Math" w:cs="Times New Roman"/>
                <w:sz w:val="24"/>
                <w:szCs w:val="24"/>
              </w:rPr>
              <m:t>3</m:t>
            </m:r>
          </m:sub>
        </m:sSub>
        <m:r>
          <m:rPr>
            <m:sty m:val="p"/>
          </m:rPr>
          <w:rPr>
            <w:rFonts w:ascii="Cambria Math" w:eastAsia="Calibri" w:hAnsi="Cambria Math" w:cs="Times New Roman"/>
            <w:sz w:val="24"/>
            <w:szCs w:val="24"/>
          </w:rPr>
          <m:t>=28,5</m:t>
        </m:r>
      </m:oMath>
      <w:r w:rsidRPr="00330A7E">
        <w:rPr>
          <w:rFonts w:ascii="Times New Roman" w:eastAsia="Calibri" w:hAnsi="Times New Roman" w:cs="Times New Roman"/>
          <w:sz w:val="24"/>
          <w:szCs w:val="24"/>
        </w:rPr>
        <w:t>.</w:t>
      </w:r>
    </w:p>
    <w:p w14:paraId="2B3A2B7D" w14:textId="77777777" w:rsidR="00ED397D" w:rsidRPr="00330A7E" w:rsidRDefault="00ED397D" w:rsidP="00330A7E">
      <w:pPr>
        <w:spacing w:after="240"/>
        <w:ind w:left="992" w:hanging="2"/>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Do đó, tứ phân vị của mẫu số liệu: </w:t>
      </w:r>
      <m:oMath>
        <m:sSub>
          <m:sSubPr>
            <m:ctrlPr>
              <w:rPr>
                <w:rFonts w:ascii="Cambria Math" w:eastAsia="Calibri" w:hAnsi="Cambria Math" w:cs="Times New Roman"/>
                <w:sz w:val="24"/>
                <w:szCs w:val="24"/>
              </w:rPr>
            </m:ctrlPr>
          </m:sSubPr>
          <m:e>
            <m:r>
              <w:rPr>
                <w:rFonts w:ascii="Cambria Math" w:eastAsia="Calibri" w:hAnsi="Cambria Math" w:cs="Times New Roman"/>
                <w:sz w:val="24"/>
                <w:szCs w:val="24"/>
              </w:rPr>
              <m:t>Q</m:t>
            </m:r>
          </m:e>
          <m:sub>
            <m:r>
              <m:rPr>
                <m:sty m:val="p"/>
              </m:rPr>
              <w:rPr>
                <w:rFonts w:ascii="Cambria Math" w:eastAsia="Calibri" w:hAnsi="Cambria Math" w:cs="Times New Roman"/>
                <w:sz w:val="24"/>
                <w:szCs w:val="24"/>
              </w:rPr>
              <m:t>1</m:t>
            </m:r>
          </m:sub>
        </m:sSub>
        <m:r>
          <m:rPr>
            <m:sty m:val="p"/>
          </m:rPr>
          <w:rPr>
            <w:rFonts w:ascii="Cambria Math" w:eastAsia="Calibri" w:hAnsi="Cambria Math" w:cs="Times New Roman"/>
            <w:sz w:val="24"/>
            <w:szCs w:val="24"/>
          </w:rPr>
          <m:t>=19;</m:t>
        </m:r>
        <m:sSub>
          <m:sSubPr>
            <m:ctrlPr>
              <w:rPr>
                <w:rFonts w:ascii="Cambria Math" w:eastAsia="Calibri" w:hAnsi="Cambria Math" w:cs="Times New Roman"/>
                <w:sz w:val="24"/>
                <w:szCs w:val="24"/>
              </w:rPr>
            </m:ctrlPr>
          </m:sSubPr>
          <m:e>
            <m:r>
              <w:rPr>
                <w:rFonts w:ascii="Cambria Math" w:eastAsia="Calibri" w:hAnsi="Cambria Math" w:cs="Times New Roman"/>
                <w:sz w:val="24"/>
                <w:szCs w:val="24"/>
              </w:rPr>
              <m:t>Q</m:t>
            </m:r>
          </m:e>
          <m:sub>
            <m:r>
              <m:rPr>
                <m:sty m:val="p"/>
              </m:rPr>
              <w:rPr>
                <w:rFonts w:ascii="Cambria Math" w:eastAsia="Calibri" w:hAnsi="Cambria Math" w:cs="Times New Roman"/>
                <w:sz w:val="24"/>
                <w:szCs w:val="24"/>
              </w:rPr>
              <m:t>2</m:t>
            </m:r>
          </m:sub>
        </m:sSub>
        <m:r>
          <m:rPr>
            <m:sty m:val="p"/>
          </m:rPr>
          <w:rPr>
            <w:rFonts w:ascii="Cambria Math" w:eastAsia="Calibri" w:hAnsi="Cambria Math" w:cs="Times New Roman"/>
            <w:sz w:val="24"/>
            <w:szCs w:val="24"/>
          </w:rPr>
          <m:t>=24,5;</m:t>
        </m:r>
        <m:sSub>
          <m:sSubPr>
            <m:ctrlPr>
              <w:rPr>
                <w:rFonts w:ascii="Cambria Math" w:eastAsia="Calibri" w:hAnsi="Cambria Math" w:cs="Times New Roman"/>
                <w:sz w:val="24"/>
                <w:szCs w:val="24"/>
              </w:rPr>
            </m:ctrlPr>
          </m:sSubPr>
          <m:e>
            <m:r>
              <w:rPr>
                <w:rFonts w:ascii="Cambria Math" w:eastAsia="Calibri" w:hAnsi="Cambria Math" w:cs="Times New Roman"/>
                <w:sz w:val="24"/>
                <w:szCs w:val="24"/>
              </w:rPr>
              <m:t>Q</m:t>
            </m:r>
          </m:e>
          <m:sub>
            <m:r>
              <m:rPr>
                <m:sty m:val="p"/>
              </m:rPr>
              <w:rPr>
                <w:rFonts w:ascii="Cambria Math" w:eastAsia="Calibri" w:hAnsi="Cambria Math" w:cs="Times New Roman"/>
                <w:sz w:val="24"/>
                <w:szCs w:val="24"/>
              </w:rPr>
              <m:t>3</m:t>
            </m:r>
          </m:sub>
        </m:sSub>
        <m:r>
          <m:rPr>
            <m:sty m:val="p"/>
          </m:rPr>
          <w:rPr>
            <w:rFonts w:ascii="Cambria Math" w:eastAsia="Calibri" w:hAnsi="Cambria Math" w:cs="Times New Roman"/>
            <w:sz w:val="24"/>
            <w:szCs w:val="24"/>
          </w:rPr>
          <m:t>=28,5</m:t>
        </m:r>
      </m:oMath>
    </w:p>
    <w:p w14:paraId="71A33260" w14:textId="77777777" w:rsidR="00ED397D" w:rsidRPr="00330A7E" w:rsidRDefault="00ED397D" w:rsidP="00330A7E">
      <w:pPr>
        <w:spacing w:after="240"/>
        <w:ind w:left="992" w:hanging="2"/>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Vậy khoảng tứ phân vị của mẫu số liệu là: </w:t>
      </w:r>
      <m:oMath>
        <m:sSub>
          <m:sSubPr>
            <m:ctrlPr>
              <w:rPr>
                <w:rFonts w:ascii="Cambria Math" w:eastAsia="Calibri" w:hAnsi="Cambria Math" w:cs="Times New Roman"/>
                <w:sz w:val="24"/>
                <w:szCs w:val="24"/>
              </w:rPr>
            </m:ctrlPr>
          </m:sSubPr>
          <m:e>
            <m:r>
              <m:rPr>
                <m:sty m:val="p"/>
              </m:rPr>
              <w:rPr>
                <w:rFonts w:ascii="Cambria Math" w:eastAsia="Calibri" w:hAnsi="Cambria Math" w:cs="Times New Roman"/>
                <w:sz w:val="24"/>
                <w:szCs w:val="24"/>
              </w:rPr>
              <m:t>Δ</m:t>
            </m:r>
          </m:e>
          <m:sub>
            <m:r>
              <w:rPr>
                <w:rFonts w:ascii="Cambria Math" w:eastAsia="Calibri" w:hAnsi="Cambria Math" w:cs="Times New Roman"/>
                <w:sz w:val="24"/>
                <w:szCs w:val="24"/>
              </w:rPr>
              <m:t>Q</m:t>
            </m:r>
          </m:sub>
        </m:sSub>
        <m:r>
          <m:rPr>
            <m:sty m:val="p"/>
          </m:rPr>
          <w:rPr>
            <w:rFonts w:ascii="Cambria Math" w:eastAsia="Calibri" w:hAnsi="Cambria Math" w:cs="Times New Roman"/>
            <w:sz w:val="24"/>
            <w:szCs w:val="24"/>
          </w:rPr>
          <m:t>=</m:t>
        </m:r>
        <m:sSub>
          <m:sSubPr>
            <m:ctrlPr>
              <w:rPr>
                <w:rFonts w:ascii="Cambria Math" w:eastAsia="Calibri" w:hAnsi="Cambria Math" w:cs="Times New Roman"/>
                <w:sz w:val="24"/>
                <w:szCs w:val="24"/>
              </w:rPr>
            </m:ctrlPr>
          </m:sSubPr>
          <m:e>
            <m:r>
              <w:rPr>
                <w:rFonts w:ascii="Cambria Math" w:eastAsia="Calibri" w:hAnsi="Cambria Math" w:cs="Times New Roman"/>
                <w:sz w:val="24"/>
                <w:szCs w:val="24"/>
              </w:rPr>
              <m:t>Q</m:t>
            </m:r>
          </m:e>
          <m:sub>
            <m:r>
              <m:rPr>
                <m:sty m:val="p"/>
              </m:rPr>
              <w:rPr>
                <w:rFonts w:ascii="Cambria Math" w:eastAsia="Calibri" w:hAnsi="Cambria Math" w:cs="Times New Roman"/>
                <w:sz w:val="24"/>
                <w:szCs w:val="24"/>
              </w:rPr>
              <m:t>3</m:t>
            </m:r>
          </m:sub>
        </m:sSub>
        <m:r>
          <m:rPr>
            <m:sty m:val="p"/>
          </m:rPr>
          <w:rPr>
            <w:rFonts w:ascii="Cambria Math" w:eastAsia="Calibri" w:hAnsi="Cambria Math" w:cs="Times New Roman"/>
            <w:sz w:val="24"/>
            <w:szCs w:val="24"/>
          </w:rPr>
          <m:t>-</m:t>
        </m:r>
        <m:sSub>
          <m:sSubPr>
            <m:ctrlPr>
              <w:rPr>
                <w:rFonts w:ascii="Cambria Math" w:eastAsia="Calibri" w:hAnsi="Cambria Math" w:cs="Times New Roman"/>
                <w:sz w:val="24"/>
                <w:szCs w:val="24"/>
              </w:rPr>
            </m:ctrlPr>
          </m:sSubPr>
          <m:e>
            <m:r>
              <w:rPr>
                <w:rFonts w:ascii="Cambria Math" w:eastAsia="Calibri" w:hAnsi="Cambria Math" w:cs="Times New Roman"/>
                <w:sz w:val="24"/>
                <w:szCs w:val="24"/>
              </w:rPr>
              <m:t>Q</m:t>
            </m:r>
          </m:e>
          <m:sub>
            <m:r>
              <m:rPr>
                <m:sty m:val="p"/>
              </m:rPr>
              <w:rPr>
                <w:rFonts w:ascii="Cambria Math" w:eastAsia="Calibri" w:hAnsi="Cambria Math" w:cs="Times New Roman"/>
                <w:sz w:val="24"/>
                <w:szCs w:val="24"/>
              </w:rPr>
              <m:t>1</m:t>
            </m:r>
          </m:sub>
        </m:sSub>
        <m:r>
          <m:rPr>
            <m:sty m:val="p"/>
          </m:rPr>
          <w:rPr>
            <w:rFonts w:ascii="Cambria Math" w:eastAsia="Calibri" w:hAnsi="Cambria Math" w:cs="Times New Roman"/>
            <w:sz w:val="24"/>
            <w:szCs w:val="24"/>
          </w:rPr>
          <m:t>=28,5-19=9,5</m:t>
        </m:r>
      </m:oMath>
    </w:p>
    <w:p w14:paraId="1CD07028" w14:textId="77777777" w:rsidR="00ED397D" w:rsidRPr="00330A7E" w:rsidRDefault="00ED397D" w:rsidP="00330A7E">
      <w:pPr>
        <w:rPr>
          <w:rFonts w:ascii="Times New Roman" w:hAnsi="Times New Roman" w:cs="Times New Roman"/>
          <w:sz w:val="24"/>
          <w:szCs w:val="24"/>
        </w:rPr>
      </w:pPr>
    </w:p>
    <w:p w14:paraId="036B7BF0" w14:textId="77777777" w:rsidR="00ED397D" w:rsidRPr="00330A7E" w:rsidRDefault="00ED397D" w:rsidP="000E1E56">
      <w:pPr>
        <w:pStyle w:val="ListParagraph"/>
        <w:numPr>
          <w:ilvl w:val="0"/>
          <w:numId w:val="7"/>
        </w:numPr>
        <w:tabs>
          <w:tab w:val="left" w:pos="992"/>
        </w:tabs>
        <w:spacing w:before="120" w:line="276" w:lineRule="auto"/>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Cho hàm số </w:t>
      </w:r>
      <w:r w:rsidRPr="00330A7E">
        <w:rPr>
          <w:rFonts w:ascii="Times New Roman" w:hAnsi="Times New Roman" w:cs="Times New Roman"/>
          <w:position w:val="-14"/>
          <w:sz w:val="24"/>
          <w:szCs w:val="24"/>
        </w:rPr>
        <w:object w:dxaOrig="579" w:dyaOrig="400" w14:anchorId="65B93F46">
          <v:shape id="_x0000_i1932" type="#_x0000_t75" style="width:28.5pt;height:20.25pt;mso-wrap-distance-left:9pt;mso-wrap-distance-top:0;mso-wrap-distance-right:9pt;mso-wrap-distance-bottom:0;mso-position-horizontal:absolute;mso-position-horizontal-relative:text;mso-position-vertical:absolute;mso-position-vertical-relative:text" o:ole="">
            <v:imagedata r:id="rId1287" o:title=""/>
          </v:shape>
          <o:OLEObject Type="Embed" ProgID="Equation.DSMT4" ShapeID="_x0000_i1932" DrawAspect="Content" ObjectID="_1796840996" r:id="rId1565"/>
        </w:object>
      </w:r>
      <w:r w:rsidRPr="00330A7E">
        <w:rPr>
          <w:rFonts w:ascii="Times New Roman" w:hAnsi="Times New Roman" w:cs="Times New Roman"/>
          <w:color w:val="000000" w:themeColor="text1"/>
          <w:sz w:val="24"/>
          <w:szCs w:val="24"/>
        </w:rPr>
        <w:t xml:space="preserve"> liên tục trên </w:t>
      </w:r>
      <w:r w:rsidRPr="00330A7E">
        <w:rPr>
          <w:rFonts w:ascii="Times New Roman" w:hAnsi="Times New Roman" w:cs="Times New Roman"/>
          <w:position w:val="-4"/>
          <w:sz w:val="24"/>
          <w:szCs w:val="24"/>
        </w:rPr>
        <w:object w:dxaOrig="260" w:dyaOrig="260" w14:anchorId="0EBD5638">
          <v:shape id="_x0000_i1933" type="#_x0000_t75" style="width:13.5pt;height:13.5pt;mso-wrap-distance-left:9pt;mso-wrap-distance-top:0;mso-wrap-distance-right:9pt;mso-wrap-distance-bottom:0;mso-position-horizontal:absolute;mso-position-horizontal-relative:text;mso-position-vertical:absolute;mso-position-vertical-relative:text" o:ole="">
            <v:imagedata r:id="rId1289" o:title=""/>
          </v:shape>
          <o:OLEObject Type="Embed" ProgID="Equation.DSMT4" ShapeID="_x0000_i1933" DrawAspect="Content" ObjectID="_1796840997" r:id="rId1566"/>
        </w:object>
      </w:r>
      <w:r w:rsidRPr="00330A7E">
        <w:rPr>
          <w:rFonts w:ascii="Times New Roman" w:hAnsi="Times New Roman" w:cs="Times New Roman"/>
          <w:color w:val="000000" w:themeColor="text1"/>
          <w:sz w:val="24"/>
          <w:szCs w:val="24"/>
        </w:rPr>
        <w:t xml:space="preserve">. Gọi </w:t>
      </w:r>
      <w:r w:rsidRPr="00330A7E">
        <w:rPr>
          <w:rFonts w:ascii="Times New Roman" w:hAnsi="Times New Roman" w:cs="Times New Roman"/>
          <w:position w:val="-6"/>
          <w:sz w:val="24"/>
          <w:szCs w:val="24"/>
        </w:rPr>
        <w:object w:dxaOrig="219" w:dyaOrig="279" w14:anchorId="10A16A81">
          <v:shape id="_x0000_i1934" type="#_x0000_t75" style="width:10.5pt;height:13.5pt;mso-wrap-distance-left:9pt;mso-wrap-distance-top:0;mso-wrap-distance-right:9pt;mso-wrap-distance-bottom:0;mso-position-horizontal:absolute;mso-position-horizontal-relative:text;mso-position-vertical:absolute;mso-position-vertical-relative:text" o:ole="">
            <v:imagedata r:id="rId1291" o:title=""/>
          </v:shape>
          <o:OLEObject Type="Embed" ProgID="Equation.DSMT4" ShapeID="_x0000_i1934" DrawAspect="Content" ObjectID="_1796840998" r:id="rId1567"/>
        </w:object>
      </w:r>
      <w:r w:rsidRPr="00330A7E">
        <w:rPr>
          <w:rFonts w:ascii="Times New Roman" w:hAnsi="Times New Roman" w:cs="Times New Roman"/>
          <w:color w:val="000000" w:themeColor="text1"/>
          <w:sz w:val="24"/>
          <w:szCs w:val="24"/>
        </w:rPr>
        <w:t xml:space="preserve"> là diện tích hình phẳng giới hạn bởi các đường </w:t>
      </w:r>
      <w:r w:rsidRPr="00330A7E">
        <w:rPr>
          <w:rFonts w:ascii="Times New Roman" w:hAnsi="Times New Roman" w:cs="Times New Roman"/>
          <w:position w:val="-14"/>
          <w:sz w:val="24"/>
          <w:szCs w:val="24"/>
        </w:rPr>
        <w:object w:dxaOrig="2240" w:dyaOrig="400" w14:anchorId="1B7F8745">
          <v:shape id="_x0000_i1935" type="#_x0000_t75" style="width:112.5pt;height:20.25pt;mso-wrap-distance-left:9pt;mso-wrap-distance-top:0;mso-wrap-distance-right:9pt;mso-wrap-distance-bottom:0;mso-position-horizontal:absolute;mso-position-horizontal-relative:text;mso-position-vertical:absolute;mso-position-vertical-relative:text" o:ole="">
            <v:imagedata r:id="rId1293" o:title=""/>
          </v:shape>
          <o:OLEObject Type="Embed" ProgID="Equation.DSMT4" ShapeID="_x0000_i1935" DrawAspect="Content" ObjectID="_1796840999" r:id="rId1568"/>
        </w:object>
      </w:r>
      <w:r w:rsidRPr="00330A7E">
        <w:rPr>
          <w:rFonts w:ascii="Times New Roman" w:hAnsi="Times New Roman" w:cs="Times New Roman"/>
          <w:color w:val="000000" w:themeColor="text1"/>
          <w:sz w:val="24"/>
          <w:szCs w:val="24"/>
        </w:rPr>
        <w:t xml:space="preserve"> và </w:t>
      </w:r>
      <w:r w:rsidRPr="00330A7E">
        <w:rPr>
          <w:rFonts w:ascii="Times New Roman" w:hAnsi="Times New Roman" w:cs="Times New Roman"/>
          <w:position w:val="-6"/>
          <w:sz w:val="24"/>
          <w:szCs w:val="24"/>
        </w:rPr>
        <w:object w:dxaOrig="559" w:dyaOrig="279" w14:anchorId="06752295">
          <v:shape id="_x0000_i1936" type="#_x0000_t75" style="width:28.5pt;height:13.5pt;mso-wrap-distance-left:9pt;mso-wrap-distance-top:0;mso-wrap-distance-right:9pt;mso-wrap-distance-bottom:0;mso-position-horizontal:absolute;mso-position-horizontal-relative:text;mso-position-vertical:absolute;mso-position-vertical-relative:text" o:ole="">
            <v:imagedata r:id="rId1295" o:title=""/>
          </v:shape>
          <o:OLEObject Type="Embed" ProgID="Equation.DSMT4" ShapeID="_x0000_i1936" DrawAspect="Content" ObjectID="_1796841000" r:id="rId1569"/>
        </w:object>
      </w:r>
      <w:r w:rsidRPr="00330A7E">
        <w:rPr>
          <w:rFonts w:ascii="Times New Roman" w:hAnsi="Times New Roman" w:cs="Times New Roman"/>
          <w:color w:val="000000" w:themeColor="text1"/>
          <w:sz w:val="24"/>
          <w:szCs w:val="24"/>
        </w:rPr>
        <w:t xml:space="preserve"> (như hình vẽ bên). Mệnh đề nào dưới đây là đúng?</w:t>
      </w:r>
    </w:p>
    <w:p w14:paraId="4D7E4BA7" w14:textId="77777777" w:rsidR="00ED397D" w:rsidRPr="00330A7E" w:rsidRDefault="00ED397D" w:rsidP="00330A7E">
      <w:pPr>
        <w:pStyle w:val="ListParagraph"/>
        <w:spacing w:before="120" w:line="276" w:lineRule="auto"/>
        <w:ind w:left="992"/>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drawing>
          <wp:inline distT="0" distB="0" distL="0" distR="0" wp14:anchorId="3B0E5C1C" wp14:editId="30F0759D">
            <wp:extent cx="1996440" cy="1363980"/>
            <wp:effectExtent l="0" t="0" r="3810" b="7620"/>
            <wp:docPr id="35" name="Picture 35" descr="C:\Users\SV\AppData\Local\Temp\geogeb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V\AppData\Local\Temp\geogebra.png"/>
                    <pic:cNvPicPr>
                      <a:picLocks noChangeAspect="1" noChangeArrowheads="1"/>
                    </pic:cNvPicPr>
                  </pic:nvPicPr>
                  <pic:blipFill dpi="0">
                    <a:blip r:embed="rId1297"/>
                    <a:srcRect/>
                    <a:stretch>
                      <a:fillRect/>
                    </a:stretch>
                  </pic:blipFill>
                  <pic:spPr bwMode="auto">
                    <a:xfrm>
                      <a:off x="0" y="0"/>
                      <a:ext cx="1996440" cy="1363980"/>
                    </a:xfrm>
                    <a:prstGeom prst="rect">
                      <a:avLst/>
                    </a:prstGeom>
                    <a:noFill/>
                    <a:ln>
                      <a:noFill/>
                    </a:ln>
                  </pic:spPr>
                </pic:pic>
              </a:graphicData>
            </a:graphic>
          </wp:inline>
        </w:drawing>
      </w:r>
    </w:p>
    <w:p w14:paraId="0129189E"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 xml:space="preserve">A. </w:t>
      </w:r>
      <w:r w:rsidRPr="00330A7E">
        <w:rPr>
          <w:rFonts w:ascii="Times New Roman" w:hAnsi="Times New Roman" w:cs="Times New Roman"/>
          <w:color w:val="000000" w:themeColor="text1"/>
          <w:position w:val="-34"/>
          <w:sz w:val="24"/>
          <w:szCs w:val="24"/>
        </w:rPr>
        <w:object w:dxaOrig="2680" w:dyaOrig="820" w14:anchorId="56BC70AA">
          <v:shape id="_x0000_i1937" type="#_x0000_t75" style="width:134.25pt;height:40.5pt;mso-wrap-distance-left:9pt;mso-wrap-distance-top:0;mso-wrap-distance-right:9pt;mso-wrap-distance-bottom:0;mso-position-horizontal:absolute;mso-position-horizontal-relative:text;mso-position-vertical:absolute;mso-position-vertical-relative:text" o:ole="">
            <v:imagedata r:id="rId1298" o:title=""/>
          </v:shape>
          <o:OLEObject Type="Embed" ProgID="Equation.DSMT4" ShapeID="_x0000_i1937" DrawAspect="Content" ObjectID="_1796841001" r:id="rId1570"/>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00" w:themeColor="text1"/>
          <w:sz w:val="24"/>
          <w:szCs w:val="24"/>
        </w:rPr>
        <w:t xml:space="preserve">B. </w:t>
      </w:r>
      <w:r w:rsidRPr="00330A7E">
        <w:rPr>
          <w:rFonts w:ascii="Times New Roman" w:hAnsi="Times New Roman" w:cs="Times New Roman"/>
          <w:color w:val="000000" w:themeColor="text1"/>
          <w:position w:val="-34"/>
          <w:sz w:val="24"/>
          <w:szCs w:val="24"/>
        </w:rPr>
        <w:object w:dxaOrig="2540" w:dyaOrig="820" w14:anchorId="163B0EFD">
          <v:shape id="_x0000_i1938" type="#_x0000_t75" style="width:127.5pt;height:40.5pt;mso-wrap-distance-left:9pt;mso-wrap-distance-top:0;mso-wrap-distance-right:9pt;mso-wrap-distance-bottom:0;mso-position-horizontal:absolute;mso-position-horizontal-relative:text;mso-position-vertical:absolute;mso-position-vertical-relative:text" o:ole="">
            <v:imagedata r:id="rId1300" o:title=""/>
          </v:shape>
          <o:OLEObject Type="Embed" ProgID="Equation.DSMT4" ShapeID="_x0000_i1938" DrawAspect="Content" ObjectID="_1796841002" r:id="rId1571"/>
        </w:object>
      </w:r>
      <w:r w:rsidRPr="00330A7E">
        <w:rPr>
          <w:rFonts w:ascii="Times New Roman" w:hAnsi="Times New Roman" w:cs="Times New Roman"/>
          <w:color w:val="000000" w:themeColor="text1"/>
          <w:sz w:val="24"/>
          <w:szCs w:val="24"/>
        </w:rPr>
        <w:t>.</w:t>
      </w:r>
    </w:p>
    <w:p w14:paraId="20A21BCC"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lastRenderedPageBreak/>
        <w:t xml:space="preserve">C. </w:t>
      </w:r>
      <w:r w:rsidRPr="00330A7E">
        <w:rPr>
          <w:rFonts w:ascii="Times New Roman" w:hAnsi="Times New Roman" w:cs="Times New Roman"/>
          <w:color w:val="000000" w:themeColor="text1"/>
          <w:position w:val="-34"/>
          <w:sz w:val="24"/>
          <w:szCs w:val="24"/>
        </w:rPr>
        <w:object w:dxaOrig="2540" w:dyaOrig="820" w14:anchorId="72BAC298">
          <v:shape id="_x0000_i1939" type="#_x0000_t75" style="width:127.5pt;height:40.5pt;mso-wrap-distance-left:9pt;mso-wrap-distance-top:0;mso-wrap-distance-right:9pt;mso-wrap-distance-bottom:0;mso-position-horizontal:absolute;mso-position-horizontal-relative:text;mso-position-vertical:absolute;mso-position-vertical-relative:text" o:ole="">
            <v:imagedata r:id="rId1302" o:title=""/>
          </v:shape>
          <o:OLEObject Type="Embed" ProgID="Equation.DSMT4" ShapeID="_x0000_i1939" DrawAspect="Content" ObjectID="_1796841003" r:id="rId1572"/>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00" w:themeColor="text1"/>
          <w:sz w:val="24"/>
          <w:szCs w:val="24"/>
        </w:rPr>
        <w:t xml:space="preserve">D. </w:t>
      </w:r>
      <w:r w:rsidRPr="00330A7E">
        <w:rPr>
          <w:rFonts w:ascii="Times New Roman" w:hAnsi="Times New Roman" w:cs="Times New Roman"/>
          <w:color w:val="000000" w:themeColor="text1"/>
          <w:position w:val="-34"/>
          <w:sz w:val="24"/>
          <w:szCs w:val="24"/>
        </w:rPr>
        <w:object w:dxaOrig="2680" w:dyaOrig="820" w14:anchorId="01C83463">
          <v:shape id="_x0000_i1940" type="#_x0000_t75" style="width:134.25pt;height:40.5pt;mso-wrap-distance-left:9pt;mso-wrap-distance-top:0;mso-wrap-distance-right:9pt;mso-wrap-distance-bottom:0;mso-position-horizontal:absolute;mso-position-horizontal-relative:text;mso-position-vertical:absolute;mso-position-vertical-relative:text" o:ole="">
            <v:imagedata r:id="rId1304" o:title=""/>
          </v:shape>
          <o:OLEObject Type="Embed" ProgID="Equation.DSMT4" ShapeID="_x0000_i1940" DrawAspect="Content" ObjectID="_1796841004" r:id="rId1573"/>
        </w:object>
      </w:r>
      <w:r w:rsidRPr="00330A7E">
        <w:rPr>
          <w:rFonts w:ascii="Times New Roman" w:hAnsi="Times New Roman" w:cs="Times New Roman"/>
          <w:color w:val="000000" w:themeColor="text1"/>
          <w:sz w:val="24"/>
          <w:szCs w:val="24"/>
        </w:rPr>
        <w:t>.</w:t>
      </w:r>
    </w:p>
    <w:p w14:paraId="06113602" w14:textId="77777777" w:rsidR="00ED397D" w:rsidRPr="00330A7E" w:rsidRDefault="00ED397D" w:rsidP="00330A7E">
      <w:pPr>
        <w:spacing w:after="0"/>
        <w:ind w:left="992"/>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Lời giải</w:t>
      </w:r>
    </w:p>
    <w:p w14:paraId="5D51A1FC" w14:textId="77777777" w:rsidR="00ED397D" w:rsidRPr="00330A7E" w:rsidRDefault="00ED397D" w:rsidP="00330A7E">
      <w:pPr>
        <w:spacing w:after="0"/>
        <w:ind w:left="992"/>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Chọn B</w:t>
      </w:r>
    </w:p>
    <w:p w14:paraId="1FC02C09" w14:textId="77777777" w:rsidR="00ED397D" w:rsidRPr="00330A7E" w:rsidRDefault="00ED397D" w:rsidP="00330A7E">
      <w:pPr>
        <w:spacing w:after="0"/>
        <w:ind w:left="992"/>
        <w:rPr>
          <w:rFonts w:ascii="Times New Roman" w:hAnsi="Times New Roman" w:cs="Times New Roman"/>
          <w:color w:val="000000" w:themeColor="text1"/>
          <w:sz w:val="24"/>
          <w:szCs w:val="24"/>
          <w:lang w:val="vi-VN"/>
        </w:rPr>
      </w:pPr>
      <w:r w:rsidRPr="00330A7E">
        <w:rPr>
          <w:rFonts w:ascii="Times New Roman" w:hAnsi="Times New Roman" w:cs="Times New Roman"/>
          <w:color w:val="000000" w:themeColor="text1"/>
          <w:sz w:val="24"/>
          <w:szCs w:val="24"/>
          <w:lang w:val="vi-VN"/>
        </w:rPr>
        <w:t xml:space="preserve">Ta có </w:t>
      </w:r>
      <w:r w:rsidRPr="00330A7E">
        <w:rPr>
          <w:rFonts w:ascii="Times New Roman" w:hAnsi="Times New Roman" w:cs="Times New Roman"/>
          <w:color w:val="000000" w:themeColor="text1"/>
          <w:position w:val="-34"/>
          <w:sz w:val="24"/>
          <w:szCs w:val="24"/>
        </w:rPr>
        <w:object w:dxaOrig="6320" w:dyaOrig="820" w14:anchorId="788E747B">
          <v:shape id="_x0000_i1941" type="#_x0000_t75" style="width:316.5pt;height:40.5pt;mso-wrap-distance-left:9pt;mso-wrap-distance-top:0;mso-wrap-distance-right:9pt;mso-wrap-distance-bottom:0;mso-position-horizontal:absolute;mso-position-horizontal-relative:text;mso-position-vertical:absolute;mso-position-vertical-relative:text" o:ole="">
            <v:imagedata r:id="rId1574" o:title=""/>
          </v:shape>
          <o:OLEObject Type="Embed" ProgID="Equation.DSMT4" ShapeID="_x0000_i1941" DrawAspect="Content" ObjectID="_1796841005" r:id="rId1575"/>
        </w:object>
      </w:r>
    </w:p>
    <w:p w14:paraId="2A660B38" w14:textId="77777777" w:rsidR="00ED397D" w:rsidRPr="00330A7E" w:rsidRDefault="00ED397D" w:rsidP="000E1E56">
      <w:pPr>
        <w:pStyle w:val="ListParagraph"/>
        <w:numPr>
          <w:ilvl w:val="0"/>
          <w:numId w:val="7"/>
        </w:numPr>
        <w:tabs>
          <w:tab w:val="left" w:pos="992"/>
        </w:tabs>
        <w:spacing w:before="120" w:line="276" w:lineRule="auto"/>
        <w:rPr>
          <w:rFonts w:ascii="Times New Roman" w:hAnsi="Times New Roman" w:cs="Times New Roman"/>
          <w:sz w:val="24"/>
          <w:szCs w:val="24"/>
          <w:lang w:val="fr-FR"/>
        </w:rPr>
      </w:pPr>
      <w:r w:rsidRPr="00330A7E">
        <w:rPr>
          <w:rFonts w:ascii="Times New Roman" w:eastAsia="Calibri" w:hAnsi="Times New Roman" w:cs="Times New Roman"/>
          <w:sz w:val="24"/>
          <w:szCs w:val="24"/>
          <w:lang w:eastAsia="vi-VN"/>
        </w:rPr>
        <w:t>Đo chiều cao (tính bằng</w:t>
      </w:r>
      <w:r w:rsidRPr="00330A7E">
        <w:rPr>
          <w:rFonts w:ascii="Times New Roman" w:eastAsia="Times New Roman" w:hAnsi="Times New Roman" w:cs="Times New Roman"/>
          <w:position w:val="-6"/>
          <w:sz w:val="24"/>
          <w:szCs w:val="24"/>
          <w:lang w:eastAsia="vi-VN"/>
        </w:rPr>
        <w:object w:dxaOrig="360" w:dyaOrig="225" w14:anchorId="0C178D92">
          <v:shape id="_x0000_i1942" type="#_x0000_t75" style="width:17.25pt;height:12pt" o:ole="">
            <v:imagedata r:id="rId1306" o:title=""/>
          </v:shape>
          <o:OLEObject Type="Embed" ProgID="Equation.DSMT4" ShapeID="_x0000_i1942" DrawAspect="Content" ObjectID="_1796841006" r:id="rId1576"/>
        </w:object>
      </w:r>
      <w:r w:rsidRPr="00330A7E">
        <w:rPr>
          <w:rFonts w:ascii="Times New Roman" w:eastAsia="Calibri" w:hAnsi="Times New Roman" w:cs="Times New Roman"/>
          <w:sz w:val="24"/>
          <w:szCs w:val="24"/>
          <w:lang w:eastAsia="vi-VN"/>
        </w:rPr>
        <w:t xml:space="preserve">) của </w:t>
      </w:r>
      <w:r w:rsidRPr="00330A7E">
        <w:rPr>
          <w:rFonts w:ascii="Times New Roman" w:eastAsia="Times New Roman" w:hAnsi="Times New Roman" w:cs="Times New Roman"/>
          <w:position w:val="-6"/>
          <w:sz w:val="24"/>
          <w:szCs w:val="24"/>
          <w:lang w:eastAsia="vi-VN"/>
        </w:rPr>
        <w:object w:dxaOrig="405" w:dyaOrig="285" w14:anchorId="7E9EE065">
          <v:shape id="_x0000_i1943" type="#_x0000_t75" style="width:21pt;height:13.5pt" o:ole="">
            <v:imagedata r:id="rId1308" o:title=""/>
          </v:shape>
          <o:OLEObject Type="Embed" ProgID="Equation.DSMT4" ShapeID="_x0000_i1943" DrawAspect="Content" ObjectID="_1796841007" r:id="rId1577"/>
        </w:object>
      </w:r>
      <w:r w:rsidRPr="00330A7E">
        <w:rPr>
          <w:rFonts w:ascii="Times New Roman" w:eastAsia="Calibri" w:hAnsi="Times New Roman" w:cs="Times New Roman"/>
          <w:sz w:val="24"/>
          <w:szCs w:val="24"/>
          <w:lang w:eastAsia="vi-VN"/>
        </w:rPr>
        <w:t xml:space="preserve"> học sinh trong một trường THPT ta thu được kết quả như sau:</w:t>
      </w:r>
    </w:p>
    <w:p w14:paraId="27C934CB" w14:textId="77777777" w:rsidR="00ED397D" w:rsidRPr="00330A7E" w:rsidRDefault="00ED397D" w:rsidP="00330A7E">
      <w:pPr>
        <w:spacing w:line="360" w:lineRule="auto"/>
        <w:ind w:left="992" w:hanging="812"/>
        <w:mirrorIndents/>
        <w:jc w:val="center"/>
        <w:rPr>
          <w:rFonts w:ascii="Times New Roman" w:eastAsia="Calibri" w:hAnsi="Times New Roman" w:cs="Times New Roman"/>
          <w:sz w:val="24"/>
          <w:szCs w:val="24"/>
          <w:lang w:eastAsia="vi-VN"/>
        </w:rPr>
      </w:pPr>
      <w:r w:rsidRPr="00330A7E">
        <w:rPr>
          <w:rFonts w:ascii="Times New Roman" w:eastAsia="Calibri" w:hAnsi="Times New Roman" w:cs="Times New Roman"/>
          <w:noProof/>
          <w:sz w:val="24"/>
          <w:szCs w:val="24"/>
          <w:lang w:eastAsia="en-US"/>
        </w:rPr>
        <w:drawing>
          <wp:inline distT="0" distB="0" distL="0" distR="0" wp14:anchorId="13DCE0E7" wp14:editId="1BACC1BB">
            <wp:extent cx="5715000" cy="476250"/>
            <wp:effectExtent l="0" t="0" r="0" b="0"/>
            <wp:docPr id="2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10">
                      <a:extLst>
                        <a:ext uri="{28A0092B-C50C-407E-A947-70E740481C1C}">
                          <a14:useLocalDpi xmlns:a14="http://schemas.microsoft.com/office/drawing/2010/main" val="0"/>
                        </a:ext>
                      </a:extLst>
                    </a:blip>
                    <a:srcRect/>
                    <a:stretch>
                      <a:fillRect/>
                    </a:stretch>
                  </pic:blipFill>
                  <pic:spPr bwMode="auto">
                    <a:xfrm>
                      <a:off x="0" y="0"/>
                      <a:ext cx="5715000" cy="476250"/>
                    </a:xfrm>
                    <a:prstGeom prst="rect">
                      <a:avLst/>
                    </a:prstGeom>
                    <a:noFill/>
                    <a:ln>
                      <a:noFill/>
                    </a:ln>
                  </pic:spPr>
                </pic:pic>
              </a:graphicData>
            </a:graphic>
          </wp:inline>
        </w:drawing>
      </w:r>
    </w:p>
    <w:p w14:paraId="6CFB143A" w14:textId="77777777" w:rsidR="00ED397D" w:rsidRPr="00330A7E" w:rsidRDefault="00ED397D" w:rsidP="00330A7E">
      <w:pPr>
        <w:spacing w:line="360" w:lineRule="auto"/>
        <w:ind w:left="992" w:hanging="2"/>
        <w:mirrorIndents/>
        <w:rPr>
          <w:rFonts w:ascii="Times New Roman" w:eastAsia="Calibri" w:hAnsi="Times New Roman" w:cs="Times New Roman"/>
          <w:b/>
          <w:color w:val="0000FF"/>
          <w:position w:val="-24"/>
          <w:sz w:val="24"/>
          <w:szCs w:val="24"/>
          <w:lang w:eastAsia="vi-VN"/>
        </w:rPr>
      </w:pPr>
      <w:r w:rsidRPr="00330A7E">
        <w:rPr>
          <w:rFonts w:ascii="Times New Roman" w:eastAsia="Calibri" w:hAnsi="Times New Roman" w:cs="Times New Roman"/>
          <w:position w:val="-24"/>
          <w:sz w:val="24"/>
          <w:szCs w:val="24"/>
          <w:lang w:eastAsia="vi-VN"/>
        </w:rPr>
        <w:t xml:space="preserve">                Độ lệch chuẩn của mẫu số liệu trên là</w:t>
      </w:r>
    </w:p>
    <w:p w14:paraId="7743F605" w14:textId="77777777" w:rsidR="00ED397D" w:rsidRPr="00330A7E" w:rsidRDefault="00ED397D" w:rsidP="00330A7E">
      <w:pPr>
        <w:tabs>
          <w:tab w:val="left" w:pos="3402"/>
          <w:tab w:val="left" w:pos="5669"/>
          <w:tab w:val="left" w:pos="7937"/>
        </w:tabs>
        <w:spacing w:after="0" w:line="360" w:lineRule="auto"/>
        <w:ind w:left="992"/>
        <w:contextualSpacing/>
        <w:mirrorIndents/>
        <w:rPr>
          <w:rFonts w:ascii="Times New Roman" w:eastAsia="Times New Roman" w:hAnsi="Times New Roman" w:cs="Times New Roman"/>
          <w:b/>
          <w:bCs/>
          <w:color w:val="0000FF"/>
          <w:sz w:val="24"/>
          <w:szCs w:val="24"/>
          <w:lang w:val="vi-VN"/>
        </w:rPr>
      </w:pPr>
      <w:r w:rsidRPr="00330A7E">
        <w:rPr>
          <w:rFonts w:ascii="Times New Roman" w:eastAsia="Times New Roman" w:hAnsi="Times New Roman" w:cs="Times New Roman"/>
          <w:b/>
          <w:bCs/>
          <w:color w:val="0000FF"/>
          <w:sz w:val="24"/>
          <w:szCs w:val="24"/>
        </w:rPr>
        <w:t xml:space="preserve">                 </w:t>
      </w:r>
      <w:r w:rsidRPr="00330A7E">
        <w:rPr>
          <w:rFonts w:ascii="Times New Roman" w:eastAsia="Times New Roman" w:hAnsi="Times New Roman" w:cs="Times New Roman"/>
          <w:b/>
          <w:bCs/>
          <w:color w:val="0000FF"/>
          <w:sz w:val="24"/>
          <w:szCs w:val="24"/>
          <w:lang w:val="vi-VN"/>
        </w:rPr>
        <w:t xml:space="preserve">A. </w:t>
      </w:r>
      <w:r w:rsidRPr="00330A7E">
        <w:rPr>
          <w:rFonts w:ascii="Times New Roman" w:eastAsia="Arial" w:hAnsi="Times New Roman" w:cs="Times New Roman"/>
          <w:position w:val="-12"/>
          <w:sz w:val="24"/>
          <w:szCs w:val="24"/>
        </w:rPr>
        <w:object w:dxaOrig="1050" w:dyaOrig="390" w14:anchorId="30137209">
          <v:shape id="_x0000_i1944" type="#_x0000_t75" style="width:51.75pt;height:20.25pt" o:ole="">
            <v:imagedata r:id="rId1311" o:title=""/>
          </v:shape>
          <o:OLEObject Type="Embed" ProgID="Equation.DSMT4" ShapeID="_x0000_i1944" DrawAspect="Content" ObjectID="_1796841008" r:id="rId1578"/>
        </w:object>
      </w:r>
      <w:r w:rsidRPr="00330A7E">
        <w:rPr>
          <w:rFonts w:ascii="Times New Roman" w:eastAsia="Times New Roman" w:hAnsi="Times New Roman" w:cs="Times New Roman"/>
          <w:b/>
          <w:color w:val="0000FF"/>
          <w:sz w:val="24"/>
          <w:szCs w:val="24"/>
          <w:lang w:val="vi-VN"/>
        </w:rPr>
        <w:tab/>
        <w:t xml:space="preserve">B. </w:t>
      </w:r>
      <w:r w:rsidRPr="00330A7E">
        <w:rPr>
          <w:rFonts w:ascii="Times New Roman" w:eastAsia="Arial" w:hAnsi="Times New Roman" w:cs="Times New Roman"/>
          <w:position w:val="-12"/>
          <w:sz w:val="24"/>
          <w:szCs w:val="24"/>
        </w:rPr>
        <w:object w:dxaOrig="1050" w:dyaOrig="390" w14:anchorId="750A9A1C">
          <v:shape id="_x0000_i1945" type="#_x0000_t75" style="width:51.75pt;height:20.25pt" o:ole="">
            <v:imagedata r:id="rId1313" o:title=""/>
          </v:shape>
          <o:OLEObject Type="Embed" ProgID="Equation.DSMT4" ShapeID="_x0000_i1945" DrawAspect="Content" ObjectID="_1796841009" r:id="rId1579"/>
        </w:object>
      </w:r>
      <w:r w:rsidRPr="00330A7E">
        <w:rPr>
          <w:rFonts w:ascii="Times New Roman" w:eastAsia="Times New Roman" w:hAnsi="Times New Roman" w:cs="Times New Roman"/>
          <w:b/>
          <w:color w:val="000000"/>
          <w:sz w:val="24"/>
          <w:szCs w:val="24"/>
          <w:lang w:val="vi-VN"/>
        </w:rPr>
        <w:t>.</w:t>
      </w:r>
      <w:r w:rsidRPr="00330A7E">
        <w:rPr>
          <w:rFonts w:ascii="Times New Roman" w:eastAsia="Times New Roman" w:hAnsi="Times New Roman" w:cs="Times New Roman"/>
          <w:b/>
          <w:bCs/>
          <w:color w:val="0000FF"/>
          <w:sz w:val="24"/>
          <w:szCs w:val="24"/>
          <w:lang w:val="vi-VN"/>
        </w:rPr>
        <w:tab/>
        <w:t xml:space="preserve">C. </w:t>
      </w:r>
      <w:r w:rsidRPr="00330A7E">
        <w:rPr>
          <w:rFonts w:ascii="Times New Roman" w:eastAsia="Arial" w:hAnsi="Times New Roman" w:cs="Times New Roman"/>
          <w:position w:val="-12"/>
          <w:sz w:val="24"/>
          <w:szCs w:val="24"/>
        </w:rPr>
        <w:object w:dxaOrig="825" w:dyaOrig="360" w14:anchorId="32C71205">
          <v:shape id="_x0000_i1946" type="#_x0000_t75" style="width:41.25pt;height:17.25pt" o:ole="">
            <v:imagedata r:id="rId1315" o:title=""/>
          </v:shape>
          <o:OLEObject Type="Embed" ProgID="Equation.DSMT4" ShapeID="_x0000_i1946" DrawAspect="Content" ObjectID="_1796841010" r:id="rId1580"/>
        </w:object>
      </w:r>
      <w:r w:rsidRPr="00330A7E">
        <w:rPr>
          <w:rFonts w:ascii="Times New Roman" w:eastAsia="Times New Roman" w:hAnsi="Times New Roman" w:cs="Times New Roman"/>
          <w:b/>
          <w:color w:val="0000FF"/>
          <w:sz w:val="24"/>
          <w:szCs w:val="24"/>
        </w:rPr>
        <w:tab/>
        <w:t xml:space="preserve">D. </w:t>
      </w:r>
      <w:r w:rsidRPr="00330A7E">
        <w:rPr>
          <w:rFonts w:ascii="Times New Roman" w:eastAsia="Arial" w:hAnsi="Times New Roman" w:cs="Times New Roman"/>
          <w:position w:val="-12"/>
          <w:sz w:val="24"/>
          <w:szCs w:val="24"/>
        </w:rPr>
        <w:object w:dxaOrig="960" w:dyaOrig="360" w14:anchorId="1A0B0862">
          <v:shape id="_x0000_i1947" type="#_x0000_t75" style="width:48pt;height:17.25pt" o:ole="">
            <v:imagedata r:id="rId1317" o:title=""/>
          </v:shape>
          <o:OLEObject Type="Embed" ProgID="Equation.DSMT4" ShapeID="_x0000_i1947" DrawAspect="Content" ObjectID="_1796841011" r:id="rId1581"/>
        </w:object>
      </w:r>
    </w:p>
    <w:p w14:paraId="05420EE3" w14:textId="77777777" w:rsidR="00ED397D" w:rsidRPr="00330A7E" w:rsidRDefault="00ED397D" w:rsidP="00330A7E">
      <w:pPr>
        <w:spacing w:after="0" w:line="360" w:lineRule="auto"/>
        <w:ind w:left="992" w:hanging="2"/>
        <w:contextualSpacing/>
        <w:jc w:val="center"/>
        <w:rPr>
          <w:rFonts w:ascii="Times New Roman" w:eastAsia="Times New Roman" w:hAnsi="Times New Roman" w:cs="Times New Roman"/>
          <w:b/>
          <w:color w:val="0000FF"/>
          <w:sz w:val="24"/>
          <w:szCs w:val="24"/>
        </w:rPr>
      </w:pPr>
      <w:r w:rsidRPr="00330A7E">
        <w:rPr>
          <w:rFonts w:ascii="Times New Roman" w:eastAsia="Times New Roman" w:hAnsi="Times New Roman" w:cs="Times New Roman"/>
          <w:b/>
          <w:color w:val="3333FF"/>
          <w:sz w:val="24"/>
          <w:szCs w:val="24"/>
        </w:rPr>
        <w:t>Lời giải</w:t>
      </w:r>
    </w:p>
    <w:p w14:paraId="5241D1B0" w14:textId="77777777" w:rsidR="00ED397D" w:rsidRPr="00330A7E" w:rsidRDefault="00ED397D" w:rsidP="00330A7E">
      <w:pPr>
        <w:spacing w:line="360" w:lineRule="auto"/>
        <w:ind w:left="992" w:hanging="2"/>
        <w:rPr>
          <w:rFonts w:ascii="Times New Roman" w:eastAsia="Calibri" w:hAnsi="Times New Roman" w:cs="Times New Roman"/>
          <w:b/>
          <w:bCs/>
          <w:sz w:val="24"/>
          <w:szCs w:val="24"/>
        </w:rPr>
      </w:pPr>
      <w:r w:rsidRPr="00330A7E">
        <w:rPr>
          <w:rFonts w:ascii="Times New Roman" w:eastAsia="Calibri" w:hAnsi="Times New Roman" w:cs="Times New Roman"/>
          <w:b/>
          <w:bCs/>
          <w:color w:val="3333FF"/>
          <w:sz w:val="24"/>
          <w:szCs w:val="24"/>
        </w:rPr>
        <w:t>Chọn D</w:t>
      </w:r>
    </w:p>
    <w:p w14:paraId="421621C2" w14:textId="77777777" w:rsidR="00ED397D" w:rsidRPr="00330A7E" w:rsidRDefault="00ED397D" w:rsidP="00330A7E">
      <w:pPr>
        <w:spacing w:after="0" w:line="360" w:lineRule="auto"/>
        <w:ind w:left="992" w:hanging="2"/>
        <w:contextualSpacing/>
        <w:rPr>
          <w:rFonts w:ascii="Times New Roman" w:eastAsia="Times New Roman" w:hAnsi="Times New Roman" w:cs="Times New Roman"/>
          <w:position w:val="-24"/>
          <w:sz w:val="24"/>
          <w:szCs w:val="24"/>
          <w:lang w:eastAsia="vi-VN"/>
        </w:rPr>
      </w:pPr>
      <w:r w:rsidRPr="00330A7E">
        <w:rPr>
          <w:rFonts w:ascii="Times New Roman" w:eastAsia="Times New Roman" w:hAnsi="Times New Roman" w:cs="Times New Roman"/>
          <w:position w:val="-24"/>
          <w:sz w:val="24"/>
          <w:szCs w:val="24"/>
          <w:lang w:eastAsia="vi-VN"/>
        </w:rPr>
        <w:t>Ta có bảng sau</w:t>
      </w:r>
    </w:p>
    <w:p w14:paraId="6619DAA1" w14:textId="77777777" w:rsidR="00ED397D" w:rsidRPr="00330A7E" w:rsidRDefault="00ED397D" w:rsidP="00330A7E">
      <w:pPr>
        <w:spacing w:after="0" w:line="360" w:lineRule="auto"/>
        <w:ind w:left="992" w:hanging="2"/>
        <w:contextualSpacing/>
        <w:jc w:val="center"/>
        <w:rPr>
          <w:rFonts w:ascii="Times New Roman" w:eastAsia="Times New Roman" w:hAnsi="Times New Roman" w:cs="Times New Roman"/>
          <w:position w:val="-24"/>
          <w:sz w:val="24"/>
          <w:szCs w:val="24"/>
          <w:lang w:eastAsia="vi-VN"/>
        </w:rPr>
      </w:pPr>
      <w:r w:rsidRPr="00330A7E">
        <w:rPr>
          <w:rFonts w:ascii="Times New Roman" w:eastAsia="Times New Roman" w:hAnsi="Times New Roman" w:cs="Times New Roman"/>
          <w:noProof/>
          <w:sz w:val="24"/>
          <w:szCs w:val="24"/>
          <w:lang w:eastAsia="en-US"/>
        </w:rPr>
        <w:drawing>
          <wp:inline distT="0" distB="0" distL="0" distR="0" wp14:anchorId="4D90E52B" wp14:editId="4AB49257">
            <wp:extent cx="5010150" cy="1638300"/>
            <wp:effectExtent l="0" t="0" r="0" b="0"/>
            <wp:docPr id="2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82">
                      <a:extLst>
                        <a:ext uri="{28A0092B-C50C-407E-A947-70E740481C1C}">
                          <a14:useLocalDpi xmlns:a14="http://schemas.microsoft.com/office/drawing/2010/main" val="0"/>
                        </a:ext>
                      </a:extLst>
                    </a:blip>
                    <a:srcRect/>
                    <a:stretch>
                      <a:fillRect/>
                    </a:stretch>
                  </pic:blipFill>
                  <pic:spPr bwMode="auto">
                    <a:xfrm>
                      <a:off x="0" y="0"/>
                      <a:ext cx="5010150" cy="1638300"/>
                    </a:xfrm>
                    <a:prstGeom prst="rect">
                      <a:avLst/>
                    </a:prstGeom>
                    <a:noFill/>
                    <a:ln>
                      <a:noFill/>
                    </a:ln>
                  </pic:spPr>
                </pic:pic>
              </a:graphicData>
            </a:graphic>
          </wp:inline>
        </w:drawing>
      </w:r>
    </w:p>
    <w:p w14:paraId="08E53373" w14:textId="77777777" w:rsidR="00ED397D" w:rsidRPr="00330A7E" w:rsidRDefault="00ED397D" w:rsidP="00330A7E">
      <w:pPr>
        <w:spacing w:after="0" w:line="360" w:lineRule="auto"/>
        <w:ind w:left="992" w:hanging="2"/>
        <w:contextualSpacing/>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Ta có chiều cao trung bình:</w:t>
      </w:r>
    </w:p>
    <w:p w14:paraId="5BF377E6" w14:textId="77777777" w:rsidR="00ED397D" w:rsidRPr="00330A7E" w:rsidRDefault="00ED397D" w:rsidP="00330A7E">
      <w:pPr>
        <w:spacing w:after="0" w:line="360" w:lineRule="auto"/>
        <w:ind w:left="992" w:hanging="2"/>
        <w:contextualSpacing/>
        <w:rPr>
          <w:rFonts w:ascii="Times New Roman" w:eastAsia="Times New Roman" w:hAnsi="Times New Roman" w:cs="Times New Roman"/>
          <w:sz w:val="24"/>
          <w:szCs w:val="24"/>
        </w:rPr>
      </w:pPr>
      <w:r w:rsidRPr="00330A7E">
        <w:rPr>
          <w:rFonts w:ascii="Times New Roman" w:eastAsia="Arial" w:hAnsi="Times New Roman" w:cs="Times New Roman"/>
          <w:position w:val="-24"/>
          <w:sz w:val="24"/>
          <w:szCs w:val="24"/>
        </w:rPr>
        <w:object w:dxaOrig="6060" w:dyaOrig="615" w14:anchorId="344D64C7">
          <v:shape id="_x0000_i1948" type="#_x0000_t75" style="width:303pt;height:30.75pt" o:ole="">
            <v:imagedata r:id="rId1583" o:title=""/>
          </v:shape>
          <o:OLEObject Type="Embed" ProgID="Equation.DSMT4" ShapeID="_x0000_i1948" DrawAspect="Content" ObjectID="_1796841012" r:id="rId1584"/>
        </w:object>
      </w:r>
    </w:p>
    <w:p w14:paraId="264BAA71" w14:textId="77777777" w:rsidR="00ED397D" w:rsidRPr="00330A7E" w:rsidRDefault="00ED397D" w:rsidP="00330A7E">
      <w:pPr>
        <w:spacing w:after="0" w:line="360" w:lineRule="auto"/>
        <w:ind w:left="992" w:hanging="2"/>
        <w:contextualSpacing/>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Phương sai của mẫu số liệu: </w:t>
      </w:r>
      <w:r w:rsidRPr="00330A7E">
        <w:rPr>
          <w:rFonts w:ascii="Times New Roman" w:eastAsia="Arial" w:hAnsi="Times New Roman" w:cs="Times New Roman"/>
          <w:position w:val="-52"/>
          <w:sz w:val="24"/>
          <w:szCs w:val="24"/>
        </w:rPr>
        <w:object w:dxaOrig="7950" w:dyaOrig="840" w14:anchorId="18200395">
          <v:shape id="_x0000_i1949" type="#_x0000_t75" style="width:397.5pt;height:42pt" o:ole="">
            <v:imagedata r:id="rId1585" o:title=""/>
          </v:shape>
          <o:OLEObject Type="Embed" ProgID="Equation.DSMT4" ShapeID="_x0000_i1949" DrawAspect="Content" ObjectID="_1796841013" r:id="rId1586"/>
        </w:object>
      </w:r>
    </w:p>
    <w:p w14:paraId="3FD67C81" w14:textId="77777777" w:rsidR="00ED397D" w:rsidRPr="00330A7E" w:rsidRDefault="00ED397D" w:rsidP="00330A7E">
      <w:pPr>
        <w:tabs>
          <w:tab w:val="left" w:pos="3402"/>
          <w:tab w:val="left" w:pos="5669"/>
          <w:tab w:val="left" w:pos="7937"/>
        </w:tabs>
        <w:spacing w:after="0"/>
        <w:jc w:val="both"/>
        <w:rPr>
          <w:rFonts w:ascii="Times New Roman" w:hAnsi="Times New Roman" w:cs="Times New Roman"/>
          <w:b/>
          <w:sz w:val="24"/>
          <w:szCs w:val="24"/>
          <w:lang w:val="it-IT"/>
        </w:rPr>
      </w:pPr>
      <w:r w:rsidRPr="00330A7E">
        <w:rPr>
          <w:rFonts w:ascii="Times New Roman" w:eastAsia="Times New Roman" w:hAnsi="Times New Roman" w:cs="Times New Roman"/>
          <w:position w:val="-6"/>
          <w:sz w:val="24"/>
          <w:szCs w:val="24"/>
        </w:rPr>
        <w:object w:dxaOrig="300" w:dyaOrig="240" w14:anchorId="1F362414">
          <v:shape id="_x0000_i1950" type="#_x0000_t75" style="width:14.25pt;height:12.75pt" o:ole="">
            <v:imagedata r:id="rId1587" o:title=""/>
          </v:shape>
          <o:OLEObject Type="Embed" ProgID="Equation.DSMT4" ShapeID="_x0000_i1950" DrawAspect="Content" ObjectID="_1796841014" r:id="rId1588"/>
        </w:object>
      </w:r>
      <w:r w:rsidRPr="00330A7E">
        <w:rPr>
          <w:rFonts w:ascii="Times New Roman" w:eastAsia="Calibri" w:hAnsi="Times New Roman" w:cs="Times New Roman"/>
          <w:sz w:val="24"/>
          <w:szCs w:val="24"/>
        </w:rPr>
        <w:t xml:space="preserve"> Độ lệch chuẩn: </w:t>
      </w:r>
      <w:r w:rsidRPr="00330A7E">
        <w:rPr>
          <w:rFonts w:ascii="Times New Roman" w:eastAsia="Times New Roman" w:hAnsi="Times New Roman" w:cs="Times New Roman"/>
          <w:position w:val="-14"/>
          <w:sz w:val="24"/>
          <w:szCs w:val="24"/>
        </w:rPr>
        <w:object w:dxaOrig="2550" w:dyaOrig="465" w14:anchorId="7B12C889">
          <v:shape id="_x0000_i1951" type="#_x0000_t75" style="width:127.5pt;height:22.5pt" o:ole="">
            <v:imagedata r:id="rId1589" o:title=""/>
          </v:shape>
          <o:OLEObject Type="Embed" ProgID="Equation.DSMT4" ShapeID="_x0000_i1951" DrawAspect="Content" ObjectID="_1796841015" r:id="rId1590"/>
        </w:object>
      </w:r>
    </w:p>
    <w:p w14:paraId="22733755" w14:textId="77777777" w:rsidR="00ED397D" w:rsidRPr="00330A7E" w:rsidRDefault="00ED397D" w:rsidP="000E1E56">
      <w:pPr>
        <w:pStyle w:val="ListParagraph"/>
        <w:numPr>
          <w:ilvl w:val="0"/>
          <w:numId w:val="7"/>
        </w:numPr>
        <w:tabs>
          <w:tab w:val="left" w:pos="992"/>
        </w:tabs>
        <w:spacing w:before="120" w:line="276" w:lineRule="auto"/>
        <w:rPr>
          <w:rFonts w:ascii="Times New Roman" w:hAnsi="Times New Roman" w:cs="Times New Roman"/>
          <w:sz w:val="24"/>
          <w:szCs w:val="24"/>
        </w:rPr>
      </w:pPr>
      <w:r w:rsidRPr="00330A7E">
        <w:rPr>
          <w:rFonts w:ascii="Times New Roman" w:eastAsia="Calibri" w:hAnsi="Times New Roman" w:cs="Times New Roman"/>
          <w:bCs/>
          <w:sz w:val="24"/>
          <w:szCs w:val="24"/>
        </w:rPr>
        <w:t>Mức cường độ âm</w:t>
      </w:r>
      <w:r w:rsidRPr="00330A7E">
        <w:rPr>
          <w:rFonts w:ascii="Times New Roman" w:eastAsia="Calibri" w:hAnsi="Times New Roman" w:cs="Times New Roman"/>
          <w:b/>
          <w:bCs/>
          <w:sz w:val="24"/>
          <w:szCs w:val="24"/>
        </w:rPr>
        <w:t xml:space="preserve"> </w:t>
      </w:r>
      <w:r w:rsidRPr="00330A7E">
        <w:rPr>
          <w:rFonts w:ascii="Times New Roman" w:hAnsi="Times New Roman" w:cs="Times New Roman"/>
          <w:position w:val="-4"/>
          <w:sz w:val="24"/>
          <w:szCs w:val="24"/>
        </w:rPr>
        <w:object w:dxaOrig="220" w:dyaOrig="260" w14:anchorId="1AA43598">
          <v:shape id="_x0000_i1952" type="#_x0000_t75" style="width:10.5pt;height:13.5pt" o:ole="">
            <v:imagedata r:id="rId1319" o:title=""/>
          </v:shape>
          <o:OLEObject Type="Embed" ProgID="Equation.DSMT4" ShapeID="_x0000_i1952" DrawAspect="Content" ObjectID="_1796841016" r:id="rId1591"/>
        </w:object>
      </w:r>
      <w:r w:rsidRPr="00330A7E">
        <w:rPr>
          <w:rFonts w:ascii="Times New Roman" w:eastAsia="Calibri" w:hAnsi="Times New Roman" w:cs="Times New Roman"/>
          <w:bCs/>
          <w:sz w:val="24"/>
          <w:szCs w:val="24"/>
        </w:rPr>
        <w:t xml:space="preserve">( đơn vị dB) được tính bởi công thức </w:t>
      </w:r>
      <w:r w:rsidRPr="00330A7E">
        <w:rPr>
          <w:rFonts w:ascii="Times New Roman" w:hAnsi="Times New Roman" w:cs="Times New Roman"/>
          <w:position w:val="-24"/>
          <w:sz w:val="24"/>
          <w:szCs w:val="24"/>
        </w:rPr>
        <w:object w:dxaOrig="1540" w:dyaOrig="620" w14:anchorId="28A8CB95">
          <v:shape id="_x0000_i1953" type="#_x0000_t75" style="width:76.5pt;height:31.5pt" o:ole="">
            <v:imagedata r:id="rId1321" o:title=""/>
          </v:shape>
          <o:OLEObject Type="Embed" ProgID="Equation.DSMT4" ShapeID="_x0000_i1953" DrawAspect="Content" ObjectID="_1796841017" r:id="rId1592"/>
        </w:object>
      </w:r>
      <w:r w:rsidRPr="00330A7E">
        <w:rPr>
          <w:rFonts w:ascii="Times New Roman" w:eastAsia="Calibri" w:hAnsi="Times New Roman" w:cs="Times New Roman"/>
          <w:bCs/>
          <w:sz w:val="24"/>
          <w:szCs w:val="24"/>
        </w:rPr>
        <w:t xml:space="preserve">, trong đó </w:t>
      </w:r>
      <w:r w:rsidRPr="00330A7E">
        <w:rPr>
          <w:rFonts w:ascii="Times New Roman" w:hAnsi="Times New Roman" w:cs="Times New Roman"/>
          <w:position w:val="-4"/>
          <w:sz w:val="24"/>
          <w:szCs w:val="24"/>
        </w:rPr>
        <w:object w:dxaOrig="200" w:dyaOrig="260" w14:anchorId="6E96D1EB">
          <v:shape id="_x0000_i1954" type="#_x0000_t75" style="width:10.5pt;height:13.5pt" o:ole="">
            <v:imagedata r:id="rId1323" o:title=""/>
          </v:shape>
          <o:OLEObject Type="Embed" ProgID="Equation.DSMT4" ShapeID="_x0000_i1954" DrawAspect="Content" ObjectID="_1796841018" r:id="rId1593"/>
        </w:object>
      </w:r>
      <w:r w:rsidRPr="00330A7E">
        <w:rPr>
          <w:rFonts w:ascii="Times New Roman" w:eastAsia="Calibri" w:hAnsi="Times New Roman" w:cs="Times New Roman"/>
          <w:bCs/>
          <w:sz w:val="24"/>
          <w:szCs w:val="24"/>
        </w:rPr>
        <w:t xml:space="preserve">( đơn vị: </w:t>
      </w:r>
      <w:r w:rsidRPr="00330A7E">
        <w:rPr>
          <w:rFonts w:ascii="Times New Roman" w:hAnsi="Times New Roman" w:cs="Times New Roman"/>
          <w:position w:val="-6"/>
          <w:sz w:val="24"/>
          <w:szCs w:val="24"/>
        </w:rPr>
        <w:object w:dxaOrig="720" w:dyaOrig="320" w14:anchorId="2B000674">
          <v:shape id="_x0000_i1955" type="#_x0000_t75" style="width:36pt;height:16.5pt" o:ole="">
            <v:imagedata r:id="rId1325" o:title=""/>
          </v:shape>
          <o:OLEObject Type="Embed" ProgID="Equation.DSMT4" ShapeID="_x0000_i1955" DrawAspect="Content" ObjectID="_1796841019" r:id="rId1594"/>
        </w:object>
      </w:r>
      <w:r w:rsidRPr="00330A7E">
        <w:rPr>
          <w:rFonts w:ascii="Times New Roman" w:eastAsia="Calibri" w:hAnsi="Times New Roman" w:cs="Times New Roman"/>
          <w:bCs/>
          <w:sz w:val="24"/>
          <w:szCs w:val="24"/>
        </w:rPr>
        <w:t>) là cường độ của âm (</w:t>
      </w:r>
      <w:r w:rsidRPr="00330A7E">
        <w:rPr>
          <w:rFonts w:ascii="Times New Roman" w:eastAsia="Calibri" w:hAnsi="Times New Roman" w:cs="Times New Roman"/>
          <w:bCs/>
          <w:i/>
          <w:sz w:val="24"/>
          <w:szCs w:val="24"/>
        </w:rPr>
        <w:t>Nguồn: R. Larson and B. Edwards, Calculus 10e Cengage</w:t>
      </w:r>
      <w:r w:rsidRPr="00330A7E">
        <w:rPr>
          <w:rFonts w:ascii="Times New Roman" w:eastAsia="Calibri" w:hAnsi="Times New Roman" w:cs="Times New Roman"/>
          <w:bCs/>
          <w:sz w:val="24"/>
          <w:szCs w:val="24"/>
        </w:rPr>
        <w:t xml:space="preserve">). Một người đứng giữa hai loa </w:t>
      </w:r>
      <w:r w:rsidRPr="00330A7E">
        <w:rPr>
          <w:rFonts w:ascii="Times New Roman" w:eastAsia="Calibri" w:hAnsi="Times New Roman" w:cs="Times New Roman"/>
          <w:bCs/>
          <w:i/>
          <w:sz w:val="24"/>
          <w:szCs w:val="24"/>
        </w:rPr>
        <w:t>A</w:t>
      </w:r>
      <w:r w:rsidRPr="00330A7E">
        <w:rPr>
          <w:rFonts w:ascii="Times New Roman" w:eastAsia="Calibri" w:hAnsi="Times New Roman" w:cs="Times New Roman"/>
          <w:bCs/>
          <w:sz w:val="24"/>
          <w:szCs w:val="24"/>
        </w:rPr>
        <w:t xml:space="preserve"> và </w:t>
      </w:r>
      <w:r w:rsidRPr="00330A7E">
        <w:rPr>
          <w:rFonts w:ascii="Times New Roman" w:eastAsia="Calibri" w:hAnsi="Times New Roman" w:cs="Times New Roman"/>
          <w:bCs/>
          <w:i/>
          <w:sz w:val="24"/>
          <w:szCs w:val="24"/>
        </w:rPr>
        <w:t>B</w:t>
      </w:r>
      <w:r w:rsidRPr="00330A7E">
        <w:rPr>
          <w:rFonts w:ascii="Times New Roman" w:eastAsia="Calibri" w:hAnsi="Times New Roman" w:cs="Times New Roman"/>
          <w:bCs/>
          <w:sz w:val="24"/>
          <w:szCs w:val="24"/>
        </w:rPr>
        <w:t xml:space="preserve">. Khi loa </w:t>
      </w:r>
      <w:r w:rsidRPr="00330A7E">
        <w:rPr>
          <w:rFonts w:ascii="Times New Roman" w:eastAsia="Calibri" w:hAnsi="Times New Roman" w:cs="Times New Roman"/>
          <w:bCs/>
          <w:i/>
          <w:sz w:val="24"/>
          <w:szCs w:val="24"/>
        </w:rPr>
        <w:t>A</w:t>
      </w:r>
      <w:r w:rsidRPr="00330A7E">
        <w:rPr>
          <w:rFonts w:ascii="Times New Roman" w:eastAsia="Calibri" w:hAnsi="Times New Roman" w:cs="Times New Roman"/>
          <w:bCs/>
          <w:sz w:val="24"/>
          <w:szCs w:val="24"/>
        </w:rPr>
        <w:t xml:space="preserve"> bật thì người đó nghe được âm có mức cường độ 80 dB. Khi loa </w:t>
      </w:r>
      <w:r w:rsidRPr="00330A7E">
        <w:rPr>
          <w:rFonts w:ascii="Times New Roman" w:eastAsia="Calibri" w:hAnsi="Times New Roman" w:cs="Times New Roman"/>
          <w:bCs/>
          <w:i/>
          <w:sz w:val="24"/>
          <w:szCs w:val="24"/>
        </w:rPr>
        <w:t>B</w:t>
      </w:r>
      <w:r w:rsidRPr="00330A7E">
        <w:rPr>
          <w:rFonts w:ascii="Times New Roman" w:eastAsia="Calibri" w:hAnsi="Times New Roman" w:cs="Times New Roman"/>
          <w:bCs/>
          <w:sz w:val="24"/>
          <w:szCs w:val="24"/>
        </w:rPr>
        <w:t xml:space="preserve"> bật thì nghe được âm có mức cường độ 90 dB. Nếu bật cả hai loa thì cường độ âm tác động vào tai người bằng tổng cường độ âm của hai loa đó</w:t>
      </w:r>
      <w:r w:rsidRPr="00330A7E">
        <w:rPr>
          <w:rFonts w:ascii="Times New Roman" w:hAnsi="Times New Roman" w:cs="Times New Roman"/>
          <w:sz w:val="24"/>
          <w:szCs w:val="24"/>
        </w:rPr>
        <w:t xml:space="preserve">. Khi </w:t>
      </w:r>
      <w:r w:rsidRPr="00330A7E">
        <w:rPr>
          <w:rFonts w:ascii="Times New Roman" w:eastAsia="Calibri" w:hAnsi="Times New Roman" w:cs="Times New Roman"/>
          <w:bCs/>
          <w:sz w:val="24"/>
          <w:szCs w:val="24"/>
        </w:rPr>
        <w:t>bật cả hai loa thì người đó nghe được âm có mức cường độ là</w:t>
      </w:r>
    </w:p>
    <w:p w14:paraId="391E82E2"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it-IT"/>
        </w:rPr>
      </w:pPr>
      <w:r w:rsidRPr="00330A7E">
        <w:rPr>
          <w:rFonts w:ascii="Times New Roman" w:hAnsi="Times New Roman" w:cs="Times New Roman"/>
          <w:b/>
          <w:color w:val="0000FF"/>
          <w:sz w:val="24"/>
          <w:szCs w:val="24"/>
        </w:rPr>
        <w:lastRenderedPageBreak/>
        <w:t xml:space="preserve">A. </w:t>
      </w:r>
      <w:r w:rsidRPr="00330A7E">
        <w:rPr>
          <w:rFonts w:ascii="Times New Roman" w:hAnsi="Times New Roman" w:cs="Times New Roman"/>
          <w:position w:val="-6"/>
          <w:sz w:val="24"/>
          <w:szCs w:val="24"/>
        </w:rPr>
        <w:object w:dxaOrig="440" w:dyaOrig="279" w14:anchorId="3B046124">
          <v:shape id="_x0000_i1956" type="#_x0000_t75" style="width:21.75pt;height:14.25pt" o:ole="">
            <v:imagedata r:id="rId1327" o:title=""/>
          </v:shape>
          <o:OLEObject Type="Embed" ProgID="Equation.DSMT4" ShapeID="_x0000_i1956" DrawAspect="Content" ObjectID="_1796841020" r:id="rId1595"/>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6"/>
          <w:sz w:val="24"/>
          <w:szCs w:val="24"/>
        </w:rPr>
        <w:object w:dxaOrig="320" w:dyaOrig="279" w14:anchorId="320F631E">
          <v:shape id="_x0000_i1957" type="#_x0000_t75" style="width:15.75pt;height:14.25pt" o:ole="">
            <v:imagedata r:id="rId1329" o:title=""/>
          </v:shape>
          <o:OLEObject Type="Embed" ProgID="Equation.DSMT4" ShapeID="_x0000_i1957" DrawAspect="Content" ObjectID="_1796841021" r:id="rId1596"/>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8"/>
          <w:sz w:val="24"/>
          <w:szCs w:val="24"/>
        </w:rPr>
        <w:object w:dxaOrig="520" w:dyaOrig="300" w14:anchorId="135A42DA">
          <v:shape id="_x0000_i1958" type="#_x0000_t75" style="width:25.5pt;height:15pt" o:ole="">
            <v:imagedata r:id="rId1331" o:title=""/>
          </v:shape>
          <o:OLEObject Type="Embed" ProgID="Equation.DSMT4" ShapeID="_x0000_i1958" DrawAspect="Content" ObjectID="_1796841022" r:id="rId1597"/>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 xml:space="preserve">. </w:t>
      </w:r>
      <w:r w:rsidRPr="00330A7E">
        <w:rPr>
          <w:rFonts w:ascii="Times New Roman" w:hAnsi="Times New Roman" w:cs="Times New Roman"/>
          <w:position w:val="-8"/>
          <w:sz w:val="24"/>
          <w:szCs w:val="24"/>
        </w:rPr>
        <w:object w:dxaOrig="540" w:dyaOrig="300" w14:anchorId="08C36D94">
          <v:shape id="_x0000_i1959" type="#_x0000_t75" style="width:27pt;height:15pt" o:ole="">
            <v:imagedata r:id="rId1333" o:title=""/>
          </v:shape>
          <o:OLEObject Type="Embed" ProgID="Equation.DSMT4" ShapeID="_x0000_i1959" DrawAspect="Content" ObjectID="_1796841023" r:id="rId1598"/>
        </w:object>
      </w:r>
      <w:r w:rsidRPr="00330A7E">
        <w:rPr>
          <w:rFonts w:ascii="Times New Roman" w:hAnsi="Times New Roman" w:cs="Times New Roman"/>
          <w:sz w:val="24"/>
          <w:szCs w:val="24"/>
          <w:lang w:val="it-IT"/>
        </w:rPr>
        <w:t>.</w:t>
      </w:r>
    </w:p>
    <w:p w14:paraId="628FEB1F" w14:textId="77777777" w:rsidR="00ED397D" w:rsidRPr="00330A7E" w:rsidRDefault="00ED397D" w:rsidP="00330A7E">
      <w:pPr>
        <w:spacing w:after="0"/>
        <w:ind w:left="993"/>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Lời giải</w:t>
      </w:r>
    </w:p>
    <w:p w14:paraId="463BE7FE" w14:textId="77777777" w:rsidR="00ED397D" w:rsidRPr="00330A7E" w:rsidRDefault="00ED397D" w:rsidP="00330A7E">
      <w:pPr>
        <w:spacing w:after="0"/>
        <w:ind w:left="993"/>
        <w:jc w:val="right"/>
        <w:rPr>
          <w:rFonts w:ascii="Times New Roman" w:hAnsi="Times New Roman" w:cs="Times New Roman"/>
          <w:b/>
          <w:sz w:val="24"/>
          <w:szCs w:val="24"/>
        </w:rPr>
      </w:pPr>
    </w:p>
    <w:p w14:paraId="033FCC0D" w14:textId="77777777" w:rsidR="00ED397D" w:rsidRPr="00330A7E" w:rsidRDefault="00ED397D" w:rsidP="00330A7E">
      <w:pPr>
        <w:spacing w:after="120" w:line="240" w:lineRule="atLeast"/>
        <w:ind w:left="273" w:firstLine="720"/>
        <w:rPr>
          <w:rFonts w:ascii="Times New Roman" w:hAnsi="Times New Roman" w:cs="Times New Roman"/>
          <w:sz w:val="24"/>
          <w:szCs w:val="24"/>
        </w:rPr>
      </w:pPr>
      <w:r w:rsidRPr="00330A7E">
        <w:rPr>
          <w:rFonts w:ascii="Times New Roman" w:eastAsia="Georgia" w:hAnsi="Times New Roman" w:cs="Times New Roman"/>
          <w:sz w:val="24"/>
          <w:szCs w:val="24"/>
        </w:rPr>
        <w:t xml:space="preserve">Đặt </w:t>
      </w:r>
      <w:r w:rsidRPr="00330A7E">
        <w:rPr>
          <w:rFonts w:ascii="Times New Roman" w:hAnsi="Times New Roman" w:cs="Times New Roman"/>
          <w:position w:val="-12"/>
          <w:sz w:val="24"/>
          <w:szCs w:val="24"/>
        </w:rPr>
        <w:object w:dxaOrig="2439" w:dyaOrig="360" w14:anchorId="4C4F8C13">
          <v:shape id="_x0000_i1960" type="#_x0000_t75" style="width:122.25pt;height:18pt" o:ole="">
            <v:imagedata r:id="rId1599" o:title=""/>
          </v:shape>
          <o:OLEObject Type="Embed" ProgID="Equation.DSMT4" ShapeID="_x0000_i1960" DrawAspect="Content" ObjectID="_1796841024" r:id="rId1600"/>
        </w:object>
      </w:r>
      <w:r w:rsidRPr="00330A7E">
        <w:rPr>
          <w:rFonts w:ascii="Times New Roman" w:hAnsi="Times New Roman" w:cs="Times New Roman"/>
          <w:sz w:val="24"/>
          <w:szCs w:val="24"/>
        </w:rPr>
        <w:t xml:space="preserve">. </w:t>
      </w:r>
      <w:r w:rsidRPr="00330A7E">
        <w:rPr>
          <w:rFonts w:ascii="Times New Roman" w:hAnsi="Times New Roman" w:cs="Times New Roman"/>
          <w:position w:val="-12"/>
          <w:sz w:val="24"/>
          <w:szCs w:val="24"/>
        </w:rPr>
        <w:object w:dxaOrig="499" w:dyaOrig="360" w14:anchorId="22BD8F6B">
          <v:shape id="_x0000_i1961" type="#_x0000_t75" style="width:24.75pt;height:18pt" o:ole="">
            <v:imagedata r:id="rId1601" o:title=""/>
          </v:shape>
          <o:OLEObject Type="Embed" ProgID="Equation.DSMT4" ShapeID="_x0000_i1961" DrawAspect="Content" ObjectID="_1796841025" r:id="rId1602"/>
        </w:object>
      </w:r>
      <w:r w:rsidRPr="00330A7E">
        <w:rPr>
          <w:rFonts w:ascii="Times New Roman" w:hAnsi="Times New Roman" w:cs="Times New Roman"/>
          <w:sz w:val="24"/>
          <w:szCs w:val="24"/>
        </w:rPr>
        <w:t xml:space="preserve">lần lượt là cường độ âm của loa </w:t>
      </w:r>
      <w:r w:rsidRPr="00330A7E">
        <w:rPr>
          <w:rFonts w:ascii="Times New Roman" w:hAnsi="Times New Roman" w:cs="Times New Roman"/>
          <w:position w:val="-4"/>
          <w:sz w:val="24"/>
          <w:szCs w:val="24"/>
        </w:rPr>
        <w:object w:dxaOrig="240" w:dyaOrig="260" w14:anchorId="5D33BF88">
          <v:shape id="_x0000_i1962" type="#_x0000_t75" style="width:12pt;height:13.5pt" o:ole="">
            <v:imagedata r:id="rId1603" o:title=""/>
          </v:shape>
          <o:OLEObject Type="Embed" ProgID="Equation.DSMT4" ShapeID="_x0000_i1962" DrawAspect="Content" ObjectID="_1796841026" r:id="rId1604"/>
        </w:object>
      </w:r>
      <w:r w:rsidRPr="00330A7E">
        <w:rPr>
          <w:rFonts w:ascii="Times New Roman" w:hAnsi="Times New Roman" w:cs="Times New Roman"/>
          <w:sz w:val="24"/>
          <w:szCs w:val="24"/>
        </w:rPr>
        <w:t xml:space="preserve"> và loa </w:t>
      </w:r>
      <w:r w:rsidRPr="00330A7E">
        <w:rPr>
          <w:rFonts w:ascii="Times New Roman" w:hAnsi="Times New Roman" w:cs="Times New Roman"/>
          <w:position w:val="-4"/>
          <w:sz w:val="24"/>
          <w:szCs w:val="24"/>
        </w:rPr>
        <w:object w:dxaOrig="240" w:dyaOrig="260" w14:anchorId="25479F12">
          <v:shape id="_x0000_i1963" type="#_x0000_t75" style="width:12pt;height:13.5pt" o:ole="">
            <v:imagedata r:id="rId1605" o:title=""/>
          </v:shape>
          <o:OLEObject Type="Embed" ProgID="Equation.DSMT4" ShapeID="_x0000_i1963" DrawAspect="Content" ObjectID="_1796841027" r:id="rId1606"/>
        </w:object>
      </w:r>
      <w:r w:rsidRPr="00330A7E">
        <w:rPr>
          <w:rFonts w:ascii="Times New Roman" w:hAnsi="Times New Roman" w:cs="Times New Roman"/>
          <w:sz w:val="24"/>
          <w:szCs w:val="24"/>
        </w:rPr>
        <w:t>. Ta có:</w:t>
      </w:r>
    </w:p>
    <w:p w14:paraId="4183BADB" w14:textId="77777777" w:rsidR="00ED397D" w:rsidRPr="00330A7E" w:rsidRDefault="00ED397D" w:rsidP="00330A7E">
      <w:pPr>
        <w:spacing w:after="120" w:line="240" w:lineRule="atLeast"/>
        <w:ind w:left="273" w:firstLine="720"/>
        <w:rPr>
          <w:rFonts w:ascii="Times New Roman" w:hAnsi="Times New Roman" w:cs="Times New Roman"/>
          <w:sz w:val="24"/>
          <w:szCs w:val="24"/>
        </w:rPr>
      </w:pPr>
      <w:r w:rsidRPr="00330A7E">
        <w:rPr>
          <w:rFonts w:ascii="Times New Roman" w:hAnsi="Times New Roman" w:cs="Times New Roman"/>
          <w:position w:val="-24"/>
          <w:sz w:val="24"/>
          <w:szCs w:val="24"/>
        </w:rPr>
        <w:object w:dxaOrig="4420" w:dyaOrig="660" w14:anchorId="47AE4723">
          <v:shape id="_x0000_i1964" type="#_x0000_t75" style="width:220.5pt;height:33pt" o:ole="">
            <v:imagedata r:id="rId1607" o:title=""/>
          </v:shape>
          <o:OLEObject Type="Embed" ProgID="Equation.DSMT4" ShapeID="_x0000_i1964" DrawAspect="Content" ObjectID="_1796841028" r:id="rId1608"/>
        </w:object>
      </w:r>
      <w:r w:rsidRPr="00330A7E">
        <w:rPr>
          <w:rFonts w:ascii="Times New Roman" w:hAnsi="Times New Roman" w:cs="Times New Roman"/>
          <w:sz w:val="24"/>
          <w:szCs w:val="24"/>
        </w:rPr>
        <w:t>.</w:t>
      </w:r>
    </w:p>
    <w:p w14:paraId="75A43CDF" w14:textId="77777777" w:rsidR="00ED397D" w:rsidRPr="00330A7E" w:rsidRDefault="00ED397D" w:rsidP="00330A7E">
      <w:pPr>
        <w:spacing w:after="120" w:line="240" w:lineRule="atLeast"/>
        <w:ind w:left="273" w:firstLine="720"/>
        <w:rPr>
          <w:rFonts w:ascii="Times New Roman" w:hAnsi="Times New Roman" w:cs="Times New Roman"/>
          <w:sz w:val="24"/>
          <w:szCs w:val="24"/>
        </w:rPr>
      </w:pPr>
      <w:r w:rsidRPr="00330A7E">
        <w:rPr>
          <w:rFonts w:ascii="Times New Roman" w:hAnsi="Times New Roman" w:cs="Times New Roman"/>
          <w:position w:val="-24"/>
          <w:sz w:val="24"/>
          <w:szCs w:val="24"/>
        </w:rPr>
        <w:object w:dxaOrig="4500" w:dyaOrig="660" w14:anchorId="03EBDC24">
          <v:shape id="_x0000_i1965" type="#_x0000_t75" style="width:225pt;height:33pt" o:ole="">
            <v:imagedata r:id="rId1609" o:title=""/>
          </v:shape>
          <o:OLEObject Type="Embed" ProgID="Equation.DSMT4" ShapeID="_x0000_i1965" DrawAspect="Content" ObjectID="_1796841029" r:id="rId1610"/>
        </w:object>
      </w:r>
    </w:p>
    <w:p w14:paraId="38C03BA3" w14:textId="77777777" w:rsidR="00ED397D" w:rsidRPr="00330A7E" w:rsidRDefault="00ED397D" w:rsidP="00330A7E">
      <w:pPr>
        <w:ind w:left="273" w:firstLine="720"/>
        <w:rPr>
          <w:rFonts w:ascii="Times New Roman" w:hAnsi="Times New Roman" w:cs="Times New Roman"/>
          <w:sz w:val="24"/>
          <w:szCs w:val="24"/>
        </w:rPr>
      </w:pPr>
      <w:r w:rsidRPr="00330A7E">
        <w:rPr>
          <w:rFonts w:ascii="Times New Roman" w:hAnsi="Times New Roman" w:cs="Times New Roman"/>
          <w:sz w:val="24"/>
          <w:szCs w:val="24"/>
        </w:rPr>
        <w:t xml:space="preserve">Do đó, </w:t>
      </w:r>
      <w:r w:rsidRPr="00330A7E">
        <w:rPr>
          <w:rFonts w:ascii="Times New Roman" w:hAnsi="Times New Roman" w:cs="Times New Roman"/>
          <w:position w:val="-16"/>
          <w:sz w:val="24"/>
          <w:szCs w:val="24"/>
        </w:rPr>
        <w:object w:dxaOrig="2480" w:dyaOrig="440" w14:anchorId="0A68FD11">
          <v:shape id="_x0000_i1966" type="#_x0000_t75" style="width:124.5pt;height:21.75pt" o:ole="">
            <v:imagedata r:id="rId1611" o:title=""/>
          </v:shape>
          <o:OLEObject Type="Embed" ProgID="Equation.DSMT4" ShapeID="_x0000_i1966" DrawAspect="Content" ObjectID="_1796841030" r:id="rId1612"/>
        </w:object>
      </w:r>
      <w:r w:rsidRPr="00330A7E">
        <w:rPr>
          <w:rFonts w:ascii="Times New Roman" w:hAnsi="Times New Roman" w:cs="Times New Roman"/>
          <w:sz w:val="24"/>
          <w:szCs w:val="24"/>
        </w:rPr>
        <w:t>.</w:t>
      </w:r>
    </w:p>
    <w:p w14:paraId="41BCA32C" w14:textId="77777777" w:rsidR="00ED397D" w:rsidRPr="00330A7E" w:rsidRDefault="00ED397D" w:rsidP="00330A7E">
      <w:pPr>
        <w:ind w:left="993"/>
        <w:rPr>
          <w:rFonts w:ascii="Times New Roman" w:hAnsi="Times New Roman" w:cs="Times New Roman"/>
          <w:sz w:val="24"/>
          <w:szCs w:val="24"/>
        </w:rPr>
      </w:pPr>
      <w:r w:rsidRPr="00330A7E">
        <w:rPr>
          <w:rFonts w:ascii="Times New Roman" w:hAnsi="Times New Roman" w:cs="Times New Roman"/>
          <w:sz w:val="24"/>
          <w:szCs w:val="24"/>
        </w:rPr>
        <w:t>Vậy:</w:t>
      </w:r>
      <w:r w:rsidRPr="00330A7E">
        <w:rPr>
          <w:rFonts w:ascii="Times New Roman" w:hAnsi="Times New Roman" w:cs="Times New Roman"/>
          <w:position w:val="-24"/>
          <w:sz w:val="24"/>
          <w:szCs w:val="24"/>
        </w:rPr>
        <w:object w:dxaOrig="4720" w:dyaOrig="620" w14:anchorId="78C11A30">
          <v:shape id="_x0000_i1967" type="#_x0000_t75" style="width:235.5pt;height:31.5pt" o:ole="">
            <v:imagedata r:id="rId1613" o:title=""/>
          </v:shape>
          <o:OLEObject Type="Embed" ProgID="Equation.DSMT4" ShapeID="_x0000_i1967" DrawAspect="Content" ObjectID="_1796841031" r:id="rId1614"/>
        </w:object>
      </w:r>
      <w:r w:rsidRPr="00330A7E">
        <w:rPr>
          <w:rFonts w:ascii="Times New Roman" w:hAnsi="Times New Roman" w:cs="Times New Roman"/>
          <w:sz w:val="24"/>
          <w:szCs w:val="24"/>
        </w:rPr>
        <w:t>.</w:t>
      </w:r>
    </w:p>
    <w:p w14:paraId="7CCCA958" w14:textId="77777777" w:rsidR="00ED397D" w:rsidRPr="00330A7E" w:rsidRDefault="00ED397D" w:rsidP="00330A7E">
      <w:pPr>
        <w:ind w:left="992"/>
        <w:rPr>
          <w:rFonts w:ascii="Times New Roman" w:hAnsi="Times New Roman" w:cs="Times New Roman"/>
          <w:b/>
          <w:color w:val="0000FF"/>
          <w:sz w:val="24"/>
          <w:szCs w:val="24"/>
        </w:rPr>
      </w:pPr>
    </w:p>
    <w:p w14:paraId="5289976B" w14:textId="77777777" w:rsidR="00ED397D" w:rsidRPr="00330A7E" w:rsidRDefault="00ED397D" w:rsidP="00330A7E">
      <w:pPr>
        <w:ind w:left="992"/>
        <w:rPr>
          <w:rFonts w:ascii="Times New Roman" w:hAnsi="Times New Roman" w:cs="Times New Roman"/>
          <w:b/>
          <w:bCs/>
          <w:color w:val="0033CC"/>
          <w:sz w:val="24"/>
          <w:szCs w:val="24"/>
        </w:rPr>
      </w:pPr>
      <w:r w:rsidRPr="00330A7E">
        <w:rPr>
          <w:rFonts w:ascii="Times New Roman" w:hAnsi="Times New Roman" w:cs="Times New Roman"/>
          <w:b/>
          <w:bCs/>
          <w:sz w:val="24"/>
          <w:szCs w:val="24"/>
        </w:rPr>
        <w:t xml:space="preserve">Phần II. </w:t>
      </w:r>
      <w:r w:rsidRPr="00330A7E">
        <w:rPr>
          <w:rFonts w:ascii="Times New Roman" w:hAnsi="Times New Roman" w:cs="Times New Roman"/>
          <w:b/>
          <w:bCs/>
          <w:color w:val="0033CC"/>
          <w:sz w:val="24"/>
          <w:szCs w:val="24"/>
        </w:rPr>
        <w:t>Câu trắc nghiệm đúng sai</w:t>
      </w:r>
    </w:p>
    <w:p w14:paraId="0382C6DB" w14:textId="77777777" w:rsidR="00ED397D" w:rsidRPr="00330A7E" w:rsidRDefault="00ED397D" w:rsidP="000E1E56">
      <w:pPr>
        <w:pStyle w:val="ListParagraph"/>
        <w:numPr>
          <w:ilvl w:val="0"/>
          <w:numId w:val="9"/>
        </w:numPr>
        <w:tabs>
          <w:tab w:val="left" w:pos="992"/>
        </w:tabs>
        <w:spacing w:before="120" w:line="276" w:lineRule="auto"/>
        <w:rPr>
          <w:rFonts w:ascii="Times New Roman" w:hAnsi="Times New Roman" w:cs="Times New Roman"/>
          <w:b/>
          <w:bCs/>
          <w:sz w:val="24"/>
          <w:szCs w:val="24"/>
        </w:rPr>
      </w:pPr>
      <w:r w:rsidRPr="00330A7E">
        <w:rPr>
          <w:rFonts w:ascii="Times New Roman" w:hAnsi="Times New Roman" w:cs="Times New Roman"/>
          <w:sz w:val="24"/>
          <w:szCs w:val="24"/>
        </w:rPr>
        <w:t xml:space="preserve">Trong không gian </w:t>
      </w:r>
      <w:r w:rsidRPr="00330A7E">
        <w:rPr>
          <w:rFonts w:ascii="Times New Roman" w:hAnsi="Times New Roman" w:cs="Times New Roman"/>
          <w:position w:val="-10"/>
          <w:sz w:val="24"/>
          <w:szCs w:val="24"/>
        </w:rPr>
        <w:object w:dxaOrig="580" w:dyaOrig="320" w14:anchorId="2316994D">
          <v:shape id="_x0000_i1968" type="#_x0000_t75" style="width:29.25pt;height:15.75pt" o:ole="">
            <v:imagedata r:id="rId1335" o:title=""/>
          </v:shape>
          <o:OLEObject Type="Embed" ProgID="Equation.DSMT4" ShapeID="_x0000_i1968" DrawAspect="Content" ObjectID="_1796841032" r:id="rId1615"/>
        </w:object>
      </w:r>
      <w:r w:rsidRPr="00330A7E">
        <w:rPr>
          <w:rFonts w:ascii="Times New Roman" w:hAnsi="Times New Roman" w:cs="Times New Roman"/>
          <w:sz w:val="24"/>
          <w:szCs w:val="24"/>
        </w:rPr>
        <w:t xml:space="preserve">, cho đường thẳng </w:t>
      </w:r>
      <w:r w:rsidRPr="00330A7E">
        <w:rPr>
          <w:rFonts w:ascii="Times New Roman" w:hAnsi="Times New Roman" w:cs="Times New Roman"/>
          <w:position w:val="-24"/>
          <w:sz w:val="24"/>
          <w:szCs w:val="24"/>
        </w:rPr>
        <w:object w:dxaOrig="2720" w:dyaOrig="620" w14:anchorId="3503EE2C">
          <v:shape id="_x0000_i1969" type="#_x0000_t75" style="width:136.5pt;height:31.5pt" o:ole="">
            <v:imagedata r:id="rId1337" o:title=""/>
          </v:shape>
          <o:OLEObject Type="Embed" ProgID="Equation.DSMT4" ShapeID="_x0000_i1969" DrawAspect="Content" ObjectID="_1796841033" r:id="rId1616"/>
        </w:object>
      </w:r>
      <w:r w:rsidRPr="00330A7E">
        <w:rPr>
          <w:rFonts w:ascii="Times New Roman" w:hAnsi="Times New Roman" w:cs="Times New Roman"/>
          <w:sz w:val="24"/>
          <w:szCs w:val="24"/>
        </w:rPr>
        <w:t xml:space="preserve"> và mặt phẳng </w:t>
      </w:r>
      <w:r w:rsidRPr="00330A7E">
        <w:rPr>
          <w:rFonts w:ascii="Times New Roman" w:hAnsi="Times New Roman" w:cs="Times New Roman"/>
          <w:position w:val="-14"/>
          <w:sz w:val="24"/>
          <w:szCs w:val="24"/>
        </w:rPr>
        <w:object w:dxaOrig="2260" w:dyaOrig="400" w14:anchorId="72D4E799">
          <v:shape id="_x0000_i1970" type="#_x0000_t75" style="width:112.5pt;height:20.25pt" o:ole="">
            <v:imagedata r:id="rId1339" o:title=""/>
          </v:shape>
          <o:OLEObject Type="Embed" ProgID="Equation.DSMT4" ShapeID="_x0000_i1970" DrawAspect="Content" ObjectID="_1796841034" r:id="rId1617"/>
        </w:object>
      </w:r>
      <w:r w:rsidRPr="00330A7E">
        <w:rPr>
          <w:rFonts w:ascii="Times New Roman" w:hAnsi="Times New Roman" w:cs="Times New Roman"/>
          <w:sz w:val="24"/>
          <w:szCs w:val="24"/>
        </w:rPr>
        <w:t xml:space="preserve">. Xét các vectơ </w:t>
      </w:r>
      <w:r w:rsidRPr="00330A7E">
        <w:rPr>
          <w:rFonts w:ascii="Times New Roman" w:hAnsi="Times New Roman" w:cs="Times New Roman"/>
          <w:position w:val="-14"/>
          <w:sz w:val="24"/>
          <w:szCs w:val="24"/>
        </w:rPr>
        <w:object w:dxaOrig="1240" w:dyaOrig="420" w14:anchorId="6CC5BBB6">
          <v:shape id="_x0000_i1971" type="#_x0000_t75" style="width:62.25pt;height:21pt" o:ole="">
            <v:imagedata r:id="rId1341" o:title=""/>
          </v:shape>
          <o:OLEObject Type="Embed" ProgID="Equation.DSMT4" ShapeID="_x0000_i1971" DrawAspect="Content" ObjectID="_1796841035" r:id="rId1618"/>
        </w:objec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1260" w:dyaOrig="420" w14:anchorId="78BF1AF1">
          <v:shape id="_x0000_i1972" type="#_x0000_t75" style="width:62.25pt;height:21pt" o:ole="">
            <v:imagedata r:id="rId1343" o:title=""/>
          </v:shape>
          <o:OLEObject Type="Embed" ProgID="Equation.DSMT4" ShapeID="_x0000_i1972" DrawAspect="Content" ObjectID="_1796841036" r:id="rId1619"/>
        </w:object>
      </w:r>
      <w:r w:rsidRPr="00330A7E">
        <w:rPr>
          <w:rFonts w:ascii="Times New Roman" w:hAnsi="Times New Roman" w:cs="Times New Roman"/>
          <w:sz w:val="24"/>
          <w:szCs w:val="24"/>
        </w:rPr>
        <w:t>.</w:t>
      </w:r>
    </w:p>
    <w:p w14:paraId="4B137103" w14:textId="77777777" w:rsidR="00ED397D" w:rsidRPr="00330A7E" w:rsidRDefault="00ED397D" w:rsidP="00330A7E">
      <w:pPr>
        <w:spacing w:after="240"/>
        <w:ind w:firstLine="993"/>
        <w:jc w:val="both"/>
        <w:rPr>
          <w:rFonts w:ascii="Times New Roman" w:hAnsi="Times New Roman" w:cs="Times New Roman"/>
          <w:sz w:val="24"/>
          <w:szCs w:val="24"/>
        </w:rPr>
      </w:pPr>
      <w:r w:rsidRPr="00330A7E">
        <w:rPr>
          <w:rFonts w:ascii="Times New Roman" w:hAnsi="Times New Roman" w:cs="Times New Roman"/>
          <w:b/>
          <w:sz w:val="24"/>
          <w:szCs w:val="24"/>
        </w:rPr>
        <w:t>a)</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200" w:dyaOrig="340" w14:anchorId="56798A0F">
          <v:shape id="_x0000_i1973" type="#_x0000_t75" style="width:10.5pt;height:17.25pt" o:ole="">
            <v:imagedata r:id="rId1345" o:title=""/>
          </v:shape>
          <o:OLEObject Type="Embed" ProgID="Equation.DSMT4" ShapeID="_x0000_i1973" DrawAspect="Content" ObjectID="_1796841037" r:id="rId1620"/>
        </w:object>
      </w:r>
      <w:r w:rsidRPr="00330A7E">
        <w:rPr>
          <w:rFonts w:ascii="Times New Roman" w:hAnsi="Times New Roman" w:cs="Times New Roman"/>
          <w:sz w:val="24"/>
          <w:szCs w:val="24"/>
        </w:rPr>
        <w:t xml:space="preserve"> là một vectơ chỉ phương của đường thẳng </w:t>
      </w:r>
      <w:r w:rsidRPr="00330A7E">
        <w:rPr>
          <w:rFonts w:ascii="Times New Roman" w:hAnsi="Times New Roman" w:cs="Times New Roman"/>
          <w:position w:val="-4"/>
          <w:sz w:val="24"/>
          <w:szCs w:val="24"/>
        </w:rPr>
        <w:object w:dxaOrig="220" w:dyaOrig="260" w14:anchorId="0FB23AB1">
          <v:shape id="_x0000_i1974" type="#_x0000_t75" style="width:10.5pt;height:12.75pt" o:ole="">
            <v:imagedata r:id="rId1347" o:title=""/>
          </v:shape>
          <o:OLEObject Type="Embed" ProgID="Equation.DSMT4" ShapeID="_x0000_i1974" DrawAspect="Content" ObjectID="_1796841038" r:id="rId1621"/>
        </w:object>
      </w:r>
      <w:r w:rsidRPr="00330A7E">
        <w:rPr>
          <w:rFonts w:ascii="Times New Roman" w:hAnsi="Times New Roman" w:cs="Times New Roman"/>
          <w:sz w:val="24"/>
          <w:szCs w:val="24"/>
        </w:rPr>
        <w:t>.</w:t>
      </w:r>
    </w:p>
    <w:p w14:paraId="43E3556F" w14:textId="77777777" w:rsidR="00ED397D" w:rsidRPr="00330A7E" w:rsidRDefault="00ED397D" w:rsidP="00330A7E">
      <w:pPr>
        <w:spacing w:after="240"/>
        <w:ind w:firstLine="993"/>
        <w:jc w:val="both"/>
        <w:rPr>
          <w:rFonts w:ascii="Times New Roman" w:hAnsi="Times New Roman" w:cs="Times New Roman"/>
          <w:sz w:val="24"/>
          <w:szCs w:val="24"/>
        </w:rPr>
      </w:pP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200" w:dyaOrig="340" w14:anchorId="43825897">
          <v:shape id="_x0000_i1975" type="#_x0000_t75" style="width:10.5pt;height:17.25pt" o:ole="">
            <v:imagedata r:id="rId1349" o:title=""/>
          </v:shape>
          <o:OLEObject Type="Embed" ProgID="Equation.DSMT4" ShapeID="_x0000_i1975" DrawAspect="Content" ObjectID="_1796841039" r:id="rId1622"/>
        </w:object>
      </w:r>
      <w:r w:rsidRPr="00330A7E">
        <w:rPr>
          <w:rFonts w:ascii="Times New Roman" w:hAnsi="Times New Roman" w:cs="Times New Roman"/>
          <w:sz w:val="24"/>
          <w:szCs w:val="24"/>
        </w:rPr>
        <w:t xml:space="preserve"> là một vectơ pháp tuyến của mặt phẳng </w:t>
      </w:r>
      <w:r w:rsidRPr="00330A7E">
        <w:rPr>
          <w:rFonts w:ascii="Times New Roman" w:hAnsi="Times New Roman" w:cs="Times New Roman"/>
          <w:position w:val="-14"/>
          <w:sz w:val="24"/>
          <w:szCs w:val="24"/>
        </w:rPr>
        <w:object w:dxaOrig="420" w:dyaOrig="400" w14:anchorId="7A8D6CD9">
          <v:shape id="_x0000_i1976" type="#_x0000_t75" style="width:21pt;height:20.25pt" o:ole="">
            <v:imagedata r:id="rId1351" o:title=""/>
          </v:shape>
          <o:OLEObject Type="Embed" ProgID="Equation.DSMT4" ShapeID="_x0000_i1976" DrawAspect="Content" ObjectID="_1796841040" r:id="rId1623"/>
        </w:object>
      </w:r>
      <w:r w:rsidRPr="00330A7E">
        <w:rPr>
          <w:rFonts w:ascii="Times New Roman" w:hAnsi="Times New Roman" w:cs="Times New Roman"/>
          <w:sz w:val="24"/>
          <w:szCs w:val="24"/>
        </w:rPr>
        <w:t>.</w:t>
      </w:r>
    </w:p>
    <w:p w14:paraId="035158E5" w14:textId="77777777" w:rsidR="00ED397D" w:rsidRPr="00330A7E" w:rsidRDefault="00ED397D" w:rsidP="00330A7E">
      <w:pPr>
        <w:spacing w:after="240"/>
        <w:ind w:firstLine="993"/>
        <w:jc w:val="both"/>
        <w:rPr>
          <w:rFonts w:ascii="Times New Roman" w:hAnsi="Times New Roman" w:cs="Times New Roman"/>
          <w:sz w:val="24"/>
          <w:szCs w:val="24"/>
        </w:rPr>
      </w:pP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1579" w:dyaOrig="620" w14:anchorId="1E95B26D">
          <v:shape id="_x0000_i1977" type="#_x0000_t75" style="width:78.75pt;height:31.5pt" o:ole="">
            <v:imagedata r:id="rId1353" o:title=""/>
          </v:shape>
          <o:OLEObject Type="Embed" ProgID="Equation.DSMT4" ShapeID="_x0000_i1977" DrawAspect="Content" ObjectID="_1796841041" r:id="rId1624"/>
        </w:object>
      </w:r>
      <w:r w:rsidRPr="00330A7E">
        <w:rPr>
          <w:rFonts w:ascii="Times New Roman" w:hAnsi="Times New Roman" w:cs="Times New Roman"/>
          <w:sz w:val="24"/>
          <w:szCs w:val="24"/>
        </w:rPr>
        <w:t>.</w:t>
      </w:r>
    </w:p>
    <w:p w14:paraId="62CC0D4D" w14:textId="77777777" w:rsidR="00ED397D" w:rsidRPr="00330A7E" w:rsidRDefault="00ED397D" w:rsidP="00330A7E">
      <w:pPr>
        <w:spacing w:after="240"/>
        <w:ind w:left="993"/>
        <w:jc w:val="both"/>
        <w:rPr>
          <w:rFonts w:ascii="Times New Roman" w:hAnsi="Times New Roman" w:cs="Times New Roman"/>
          <w:sz w:val="24"/>
          <w:szCs w:val="24"/>
        </w:rPr>
      </w:pP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Góc giữa đường thẳng </w:t>
      </w:r>
      <w:r w:rsidRPr="00330A7E">
        <w:rPr>
          <w:rFonts w:ascii="Times New Roman" w:hAnsi="Times New Roman" w:cs="Times New Roman"/>
          <w:position w:val="-4"/>
          <w:sz w:val="24"/>
          <w:szCs w:val="24"/>
        </w:rPr>
        <w:object w:dxaOrig="220" w:dyaOrig="260" w14:anchorId="6FEAC128">
          <v:shape id="_x0000_i1978" type="#_x0000_t75" style="width:10.5pt;height:12.75pt" o:ole="">
            <v:imagedata r:id="rId1355" o:title=""/>
          </v:shape>
          <o:OLEObject Type="Embed" ProgID="Equation.DSMT4" ShapeID="_x0000_i1978" DrawAspect="Content" ObjectID="_1796841042" r:id="rId1625"/>
        </w:object>
      </w:r>
      <w:r w:rsidRPr="00330A7E">
        <w:rPr>
          <w:rFonts w:ascii="Times New Roman" w:hAnsi="Times New Roman" w:cs="Times New Roman"/>
          <w:sz w:val="24"/>
          <w:szCs w:val="24"/>
        </w:rPr>
        <w:t xml:space="preserve"> và mặt phẳng </w:t>
      </w:r>
      <w:r w:rsidRPr="00330A7E">
        <w:rPr>
          <w:rFonts w:ascii="Times New Roman" w:hAnsi="Times New Roman" w:cs="Times New Roman"/>
          <w:position w:val="-14"/>
          <w:sz w:val="24"/>
          <w:szCs w:val="24"/>
        </w:rPr>
        <w:object w:dxaOrig="420" w:dyaOrig="400" w14:anchorId="1C011943">
          <v:shape id="_x0000_i1979" type="#_x0000_t75" style="width:21pt;height:20.25pt" o:ole="">
            <v:imagedata r:id="rId1357" o:title=""/>
          </v:shape>
          <o:OLEObject Type="Embed" ProgID="Equation.DSMT4" ShapeID="_x0000_i1979" DrawAspect="Content" ObjectID="_1796841043" r:id="rId1626"/>
        </w:object>
      </w:r>
      <w:r w:rsidRPr="00330A7E">
        <w:rPr>
          <w:rFonts w:ascii="Times New Roman" w:hAnsi="Times New Roman" w:cs="Times New Roman"/>
          <w:sz w:val="24"/>
          <w:szCs w:val="24"/>
        </w:rPr>
        <w:t xml:space="preserve"> bằng khoảng </w:t>
      </w:r>
      <w:r w:rsidRPr="00330A7E">
        <w:rPr>
          <w:rFonts w:ascii="Times New Roman" w:hAnsi="Times New Roman" w:cs="Times New Roman"/>
          <w:position w:val="-6"/>
          <w:sz w:val="24"/>
          <w:szCs w:val="24"/>
        </w:rPr>
        <w:object w:dxaOrig="400" w:dyaOrig="279" w14:anchorId="7132F162">
          <v:shape id="_x0000_i1980" type="#_x0000_t75" style="width:20.25pt;height:13.5pt" o:ole="">
            <v:imagedata r:id="rId1359" o:title=""/>
          </v:shape>
          <o:OLEObject Type="Embed" ProgID="Equation.DSMT4" ShapeID="_x0000_i1980" DrawAspect="Content" ObjectID="_1796841044" r:id="rId1627"/>
        </w:object>
      </w:r>
      <w:r w:rsidRPr="00330A7E">
        <w:rPr>
          <w:rFonts w:ascii="Times New Roman" w:hAnsi="Times New Roman" w:cs="Times New Roman"/>
          <w:sz w:val="24"/>
          <w:szCs w:val="24"/>
        </w:rPr>
        <w:t xml:space="preserve"> (làm tròn đến hàng đơn vị của độ).</w:t>
      </w:r>
    </w:p>
    <w:p w14:paraId="49272116" w14:textId="77777777" w:rsidR="00ED397D" w:rsidRPr="00330A7E" w:rsidRDefault="00ED397D" w:rsidP="00330A7E">
      <w:pPr>
        <w:spacing w:after="0"/>
        <w:ind w:left="993"/>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Lời giải</w:t>
      </w:r>
    </w:p>
    <w:p w14:paraId="7D2D18DD" w14:textId="77777777" w:rsidR="00ED397D" w:rsidRPr="00330A7E" w:rsidRDefault="00ED397D" w:rsidP="00330A7E">
      <w:pPr>
        <w:spacing w:after="0"/>
        <w:ind w:left="993"/>
        <w:jc w:val="right"/>
        <w:rPr>
          <w:rFonts w:ascii="Times New Roman" w:hAnsi="Times New Roman" w:cs="Times New Roman"/>
          <w:b/>
          <w:sz w:val="24"/>
          <w:szCs w:val="24"/>
        </w:rPr>
      </w:pPr>
    </w:p>
    <w:tbl>
      <w:tblPr>
        <w:tblStyle w:val="TableGrid"/>
        <w:tblW w:w="0" w:type="auto"/>
        <w:jc w:val="center"/>
        <w:tblLook w:val="04A0" w:firstRow="1" w:lastRow="0" w:firstColumn="1" w:lastColumn="0" w:noHBand="0" w:noVBand="1"/>
      </w:tblPr>
      <w:tblGrid>
        <w:gridCol w:w="1090"/>
        <w:gridCol w:w="523"/>
        <w:gridCol w:w="536"/>
        <w:gridCol w:w="523"/>
        <w:gridCol w:w="536"/>
      </w:tblGrid>
      <w:tr w:rsidR="00ED397D" w:rsidRPr="00330A7E" w14:paraId="7B0A81DF" w14:textId="77777777" w:rsidTr="00330A7E">
        <w:trPr>
          <w:jc w:val="center"/>
        </w:trPr>
        <w:tc>
          <w:tcPr>
            <w:tcW w:w="1090" w:type="dxa"/>
          </w:tcPr>
          <w:p w14:paraId="461FC840" w14:textId="77777777" w:rsidR="00ED397D" w:rsidRPr="00330A7E" w:rsidRDefault="00ED397D" w:rsidP="00330A7E">
            <w:pPr>
              <w:rPr>
                <w:rFonts w:ascii="Times New Roman" w:eastAsia="Cambria" w:hAnsi="Times New Roman" w:cs="Times New Roman"/>
                <w:sz w:val="24"/>
                <w:szCs w:val="24"/>
              </w:rPr>
            </w:pPr>
            <w:r w:rsidRPr="00330A7E">
              <w:rPr>
                <w:rFonts w:ascii="Times New Roman" w:eastAsia="Cambria" w:hAnsi="Times New Roman" w:cs="Times New Roman"/>
                <w:sz w:val="24"/>
                <w:szCs w:val="24"/>
              </w:rPr>
              <w:t>Ý</w:t>
            </w:r>
          </w:p>
        </w:tc>
        <w:tc>
          <w:tcPr>
            <w:tcW w:w="523" w:type="dxa"/>
          </w:tcPr>
          <w:p w14:paraId="4C5223BA" w14:textId="77777777" w:rsidR="00ED397D" w:rsidRPr="00330A7E" w:rsidRDefault="00ED397D" w:rsidP="00330A7E">
            <w:pPr>
              <w:rPr>
                <w:rFonts w:ascii="Times New Roman" w:eastAsia="Cambria" w:hAnsi="Times New Roman" w:cs="Times New Roman"/>
                <w:sz w:val="24"/>
                <w:szCs w:val="24"/>
              </w:rPr>
            </w:pPr>
            <w:r w:rsidRPr="00330A7E">
              <w:rPr>
                <w:rFonts w:ascii="Times New Roman" w:eastAsia="Cambria" w:hAnsi="Times New Roman" w:cs="Times New Roman"/>
                <w:sz w:val="24"/>
                <w:szCs w:val="24"/>
              </w:rPr>
              <w:t>a)</w:t>
            </w:r>
          </w:p>
        </w:tc>
        <w:tc>
          <w:tcPr>
            <w:tcW w:w="536" w:type="dxa"/>
          </w:tcPr>
          <w:p w14:paraId="063186AB" w14:textId="77777777" w:rsidR="00ED397D" w:rsidRPr="00330A7E" w:rsidRDefault="00ED397D" w:rsidP="00330A7E">
            <w:pPr>
              <w:rPr>
                <w:rFonts w:ascii="Times New Roman" w:eastAsia="Cambria" w:hAnsi="Times New Roman" w:cs="Times New Roman"/>
                <w:sz w:val="24"/>
                <w:szCs w:val="24"/>
              </w:rPr>
            </w:pPr>
            <w:r w:rsidRPr="00330A7E">
              <w:rPr>
                <w:rFonts w:ascii="Times New Roman" w:eastAsia="Cambria" w:hAnsi="Times New Roman" w:cs="Times New Roman"/>
                <w:sz w:val="24"/>
                <w:szCs w:val="24"/>
              </w:rPr>
              <w:t>b)</w:t>
            </w:r>
          </w:p>
        </w:tc>
        <w:tc>
          <w:tcPr>
            <w:tcW w:w="523" w:type="dxa"/>
          </w:tcPr>
          <w:p w14:paraId="3507F768" w14:textId="77777777" w:rsidR="00ED397D" w:rsidRPr="00330A7E" w:rsidRDefault="00ED397D" w:rsidP="00330A7E">
            <w:pPr>
              <w:rPr>
                <w:rFonts w:ascii="Times New Roman" w:eastAsia="Cambria" w:hAnsi="Times New Roman" w:cs="Times New Roman"/>
                <w:sz w:val="24"/>
                <w:szCs w:val="24"/>
              </w:rPr>
            </w:pPr>
            <w:r w:rsidRPr="00330A7E">
              <w:rPr>
                <w:rFonts w:ascii="Times New Roman" w:eastAsia="Cambria" w:hAnsi="Times New Roman" w:cs="Times New Roman"/>
                <w:sz w:val="24"/>
                <w:szCs w:val="24"/>
              </w:rPr>
              <w:t>c)</w:t>
            </w:r>
          </w:p>
        </w:tc>
        <w:tc>
          <w:tcPr>
            <w:tcW w:w="536" w:type="dxa"/>
          </w:tcPr>
          <w:p w14:paraId="0DAB2DD8" w14:textId="77777777" w:rsidR="00ED397D" w:rsidRPr="00330A7E" w:rsidRDefault="00ED397D" w:rsidP="00330A7E">
            <w:pPr>
              <w:rPr>
                <w:rFonts w:ascii="Times New Roman" w:eastAsia="Cambria" w:hAnsi="Times New Roman" w:cs="Times New Roman"/>
                <w:sz w:val="24"/>
                <w:szCs w:val="24"/>
              </w:rPr>
            </w:pPr>
            <w:r w:rsidRPr="00330A7E">
              <w:rPr>
                <w:rFonts w:ascii="Times New Roman" w:eastAsia="Cambria" w:hAnsi="Times New Roman" w:cs="Times New Roman"/>
                <w:sz w:val="24"/>
                <w:szCs w:val="24"/>
              </w:rPr>
              <w:t>d)</w:t>
            </w:r>
          </w:p>
        </w:tc>
      </w:tr>
      <w:tr w:rsidR="00ED397D" w:rsidRPr="00330A7E" w14:paraId="09D09CED" w14:textId="77777777" w:rsidTr="00330A7E">
        <w:trPr>
          <w:jc w:val="center"/>
        </w:trPr>
        <w:tc>
          <w:tcPr>
            <w:tcW w:w="1090" w:type="dxa"/>
          </w:tcPr>
          <w:p w14:paraId="5D253003" w14:textId="77777777" w:rsidR="00ED397D" w:rsidRPr="00330A7E" w:rsidRDefault="00ED397D" w:rsidP="00330A7E">
            <w:pPr>
              <w:rPr>
                <w:rFonts w:ascii="Times New Roman" w:eastAsia="Cambria" w:hAnsi="Times New Roman" w:cs="Times New Roman"/>
                <w:sz w:val="24"/>
                <w:szCs w:val="24"/>
              </w:rPr>
            </w:pPr>
            <w:r w:rsidRPr="00330A7E">
              <w:rPr>
                <w:rFonts w:ascii="Times New Roman" w:eastAsia="Cambria" w:hAnsi="Times New Roman" w:cs="Times New Roman"/>
                <w:sz w:val="24"/>
                <w:szCs w:val="24"/>
              </w:rPr>
              <w:t>Kết quả</w:t>
            </w:r>
          </w:p>
        </w:tc>
        <w:tc>
          <w:tcPr>
            <w:tcW w:w="523" w:type="dxa"/>
          </w:tcPr>
          <w:p w14:paraId="76AFC16C" w14:textId="77777777" w:rsidR="00ED397D" w:rsidRPr="00330A7E" w:rsidRDefault="00ED397D" w:rsidP="00330A7E">
            <w:pPr>
              <w:rPr>
                <w:rFonts w:ascii="Times New Roman" w:eastAsia="Cambria" w:hAnsi="Times New Roman" w:cs="Times New Roman"/>
                <w:sz w:val="24"/>
                <w:szCs w:val="24"/>
              </w:rPr>
            </w:pPr>
            <w:r w:rsidRPr="00330A7E">
              <w:rPr>
                <w:rFonts w:ascii="Times New Roman" w:eastAsia="Cambria" w:hAnsi="Times New Roman" w:cs="Times New Roman"/>
                <w:sz w:val="24"/>
                <w:szCs w:val="24"/>
              </w:rPr>
              <w:t>Đ</w:t>
            </w:r>
          </w:p>
        </w:tc>
        <w:tc>
          <w:tcPr>
            <w:tcW w:w="536" w:type="dxa"/>
          </w:tcPr>
          <w:p w14:paraId="4F9C405F" w14:textId="77777777" w:rsidR="00ED397D" w:rsidRPr="00330A7E" w:rsidRDefault="00ED397D" w:rsidP="00330A7E">
            <w:pPr>
              <w:rPr>
                <w:rFonts w:ascii="Times New Roman" w:eastAsia="Cambria" w:hAnsi="Times New Roman" w:cs="Times New Roman"/>
                <w:sz w:val="24"/>
                <w:szCs w:val="24"/>
              </w:rPr>
            </w:pPr>
            <w:r w:rsidRPr="00330A7E">
              <w:rPr>
                <w:rFonts w:ascii="Times New Roman" w:eastAsia="Cambria" w:hAnsi="Times New Roman" w:cs="Times New Roman"/>
                <w:sz w:val="24"/>
                <w:szCs w:val="24"/>
              </w:rPr>
              <w:t>Đ</w:t>
            </w:r>
          </w:p>
        </w:tc>
        <w:tc>
          <w:tcPr>
            <w:tcW w:w="523" w:type="dxa"/>
          </w:tcPr>
          <w:p w14:paraId="385E6B55" w14:textId="77777777" w:rsidR="00ED397D" w:rsidRPr="00330A7E" w:rsidRDefault="00ED397D" w:rsidP="00330A7E">
            <w:pPr>
              <w:rPr>
                <w:rFonts w:ascii="Times New Roman" w:eastAsia="Cambria" w:hAnsi="Times New Roman" w:cs="Times New Roman"/>
                <w:sz w:val="24"/>
                <w:szCs w:val="24"/>
              </w:rPr>
            </w:pPr>
            <w:r w:rsidRPr="00330A7E">
              <w:rPr>
                <w:rFonts w:ascii="Times New Roman" w:eastAsia="Cambria" w:hAnsi="Times New Roman" w:cs="Times New Roman"/>
                <w:sz w:val="24"/>
                <w:szCs w:val="24"/>
              </w:rPr>
              <w:t>S</w:t>
            </w:r>
          </w:p>
        </w:tc>
        <w:tc>
          <w:tcPr>
            <w:tcW w:w="536" w:type="dxa"/>
          </w:tcPr>
          <w:p w14:paraId="19486829" w14:textId="77777777" w:rsidR="00ED397D" w:rsidRPr="00330A7E" w:rsidRDefault="00ED397D" w:rsidP="00330A7E">
            <w:pPr>
              <w:rPr>
                <w:rFonts w:ascii="Times New Roman" w:eastAsia="Cambria" w:hAnsi="Times New Roman" w:cs="Times New Roman"/>
                <w:sz w:val="24"/>
                <w:szCs w:val="24"/>
              </w:rPr>
            </w:pPr>
            <w:r w:rsidRPr="00330A7E">
              <w:rPr>
                <w:rFonts w:ascii="Times New Roman" w:eastAsia="Cambria" w:hAnsi="Times New Roman" w:cs="Times New Roman"/>
                <w:sz w:val="24"/>
                <w:szCs w:val="24"/>
              </w:rPr>
              <w:t>Đ</w:t>
            </w:r>
          </w:p>
        </w:tc>
      </w:tr>
    </w:tbl>
    <w:p w14:paraId="2320F422" w14:textId="77777777" w:rsidR="00ED397D" w:rsidRPr="00330A7E" w:rsidRDefault="00ED397D" w:rsidP="00330A7E">
      <w:pPr>
        <w:ind w:left="993"/>
        <w:rPr>
          <w:rFonts w:ascii="Times New Roman" w:eastAsia="Cambria" w:hAnsi="Times New Roman" w:cs="Times New Roman"/>
          <w:sz w:val="24"/>
          <w:szCs w:val="24"/>
        </w:rPr>
      </w:pPr>
    </w:p>
    <w:p w14:paraId="4242937E" w14:textId="77777777" w:rsidR="00ED397D" w:rsidRPr="00330A7E" w:rsidRDefault="00ED397D" w:rsidP="00330A7E">
      <w:pPr>
        <w:ind w:left="993"/>
        <w:rPr>
          <w:rFonts w:ascii="Times New Roman" w:hAnsi="Times New Roman" w:cs="Times New Roman"/>
          <w:sz w:val="24"/>
          <w:szCs w:val="24"/>
        </w:rPr>
      </w:pPr>
      <w:r w:rsidRPr="00330A7E">
        <w:rPr>
          <w:rFonts w:ascii="Times New Roman" w:eastAsia="Cambria" w:hAnsi="Times New Roman" w:cs="Times New Roman"/>
          <w:b/>
          <w:sz w:val="24"/>
          <w:szCs w:val="24"/>
        </w:rPr>
        <w:t>a)</w:t>
      </w:r>
      <w:r w:rsidRPr="00330A7E">
        <w:rPr>
          <w:rFonts w:ascii="Times New Roman" w:eastAsia="Cambria" w:hAnsi="Times New Roman" w:cs="Times New Roman"/>
          <w:sz w:val="24"/>
          <w:szCs w:val="24"/>
        </w:rPr>
        <w:t xml:space="preserve"> Do </w:t>
      </w:r>
      <w:r w:rsidRPr="00330A7E">
        <w:rPr>
          <w:rFonts w:ascii="Times New Roman" w:hAnsi="Times New Roman" w:cs="Times New Roman"/>
          <w:position w:val="-24"/>
          <w:sz w:val="24"/>
          <w:szCs w:val="24"/>
        </w:rPr>
        <w:object w:dxaOrig="2720" w:dyaOrig="620" w14:anchorId="4A6338D5">
          <v:shape id="_x0000_i1981" type="#_x0000_t75" style="width:136.5pt;height:31.5pt" o:ole="">
            <v:imagedata r:id="rId1337" o:title=""/>
          </v:shape>
          <o:OLEObject Type="Embed" ProgID="Equation.DSMT4" ShapeID="_x0000_i1981" DrawAspect="Content" ObjectID="_1796841045" r:id="rId1628"/>
        </w:object>
      </w:r>
      <w:r w:rsidRPr="00330A7E">
        <w:rPr>
          <w:rFonts w:ascii="Times New Roman" w:hAnsi="Times New Roman" w:cs="Times New Roman"/>
          <w:sz w:val="24"/>
          <w:szCs w:val="24"/>
        </w:rPr>
        <w:t xml:space="preserve"> nên </w:t>
      </w:r>
      <w:r w:rsidRPr="00330A7E">
        <w:rPr>
          <w:rFonts w:ascii="Times New Roman" w:hAnsi="Times New Roman" w:cs="Times New Roman"/>
          <w:position w:val="-14"/>
          <w:sz w:val="24"/>
          <w:szCs w:val="24"/>
        </w:rPr>
        <w:object w:dxaOrig="1240" w:dyaOrig="420" w14:anchorId="5B882383">
          <v:shape id="_x0000_i1982" type="#_x0000_t75" style="width:62.25pt;height:21pt" o:ole="">
            <v:imagedata r:id="rId1341" o:title=""/>
          </v:shape>
          <o:OLEObject Type="Embed" ProgID="Equation.DSMT4" ShapeID="_x0000_i1982" DrawAspect="Content" ObjectID="_1796841046" r:id="rId1629"/>
        </w:object>
      </w:r>
      <w:r w:rsidRPr="00330A7E">
        <w:rPr>
          <w:rFonts w:ascii="Times New Roman" w:eastAsia="Cambria" w:hAnsi="Times New Roman" w:cs="Times New Roman"/>
          <w:sz w:val="24"/>
          <w:szCs w:val="24"/>
        </w:rPr>
        <w:t xml:space="preserve"> </w:t>
      </w:r>
      <w:r w:rsidRPr="00330A7E">
        <w:rPr>
          <w:rFonts w:ascii="Times New Roman" w:hAnsi="Times New Roman" w:cs="Times New Roman"/>
          <w:sz w:val="24"/>
          <w:szCs w:val="24"/>
        </w:rPr>
        <w:t xml:space="preserve">là một vectơ chỉ phương của đường thẳng </w:t>
      </w:r>
      <w:r w:rsidRPr="00330A7E">
        <w:rPr>
          <w:rFonts w:ascii="Times New Roman" w:hAnsi="Times New Roman" w:cs="Times New Roman"/>
          <w:position w:val="-4"/>
          <w:sz w:val="24"/>
          <w:szCs w:val="24"/>
        </w:rPr>
        <w:object w:dxaOrig="220" w:dyaOrig="260" w14:anchorId="10C73428">
          <v:shape id="_x0000_i1983" type="#_x0000_t75" style="width:10.5pt;height:12.75pt" o:ole="">
            <v:imagedata r:id="rId1347" o:title=""/>
          </v:shape>
          <o:OLEObject Type="Embed" ProgID="Equation.DSMT4" ShapeID="_x0000_i1983" DrawAspect="Content" ObjectID="_1796841047" r:id="rId1630"/>
        </w:object>
      </w:r>
      <w:r w:rsidRPr="00330A7E">
        <w:rPr>
          <w:rFonts w:ascii="Times New Roman" w:hAnsi="Times New Roman" w:cs="Times New Roman"/>
          <w:sz w:val="24"/>
          <w:szCs w:val="24"/>
        </w:rPr>
        <w:t xml:space="preserve">. </w:t>
      </w:r>
      <w:r w:rsidRPr="00330A7E">
        <w:rPr>
          <w:rFonts w:ascii="Times New Roman" w:eastAsia="Cambria" w:hAnsi="Times New Roman" w:cs="Times New Roman"/>
          <w:sz w:val="24"/>
          <w:szCs w:val="24"/>
        </w:rPr>
        <w:t>Suy ra a) Đúng.</w:t>
      </w:r>
    </w:p>
    <w:p w14:paraId="0F212C22" w14:textId="77777777" w:rsidR="00ED397D" w:rsidRPr="00330A7E" w:rsidRDefault="00ED397D" w:rsidP="00330A7E">
      <w:pPr>
        <w:ind w:left="993"/>
        <w:rPr>
          <w:rFonts w:ascii="Times New Roman" w:hAnsi="Times New Roman" w:cs="Times New Roman"/>
          <w:sz w:val="24"/>
          <w:szCs w:val="24"/>
        </w:rPr>
      </w:pPr>
      <w:r w:rsidRPr="00330A7E">
        <w:rPr>
          <w:rFonts w:ascii="Times New Roman" w:eastAsia="Cambria" w:hAnsi="Times New Roman" w:cs="Times New Roman"/>
          <w:b/>
          <w:sz w:val="24"/>
          <w:szCs w:val="24"/>
        </w:rPr>
        <w:t>b)</w:t>
      </w:r>
      <w:r w:rsidRPr="00330A7E">
        <w:rPr>
          <w:rFonts w:ascii="Times New Roman" w:eastAsia="Cambria" w:hAnsi="Times New Roman" w:cs="Times New Roman"/>
          <w:sz w:val="24"/>
          <w:szCs w:val="24"/>
        </w:rPr>
        <w:t xml:space="preserve"> Do </w:t>
      </w:r>
      <w:r w:rsidRPr="00330A7E">
        <w:rPr>
          <w:rFonts w:ascii="Times New Roman" w:hAnsi="Times New Roman" w:cs="Times New Roman"/>
          <w:position w:val="-14"/>
          <w:sz w:val="24"/>
          <w:szCs w:val="24"/>
        </w:rPr>
        <w:object w:dxaOrig="2260" w:dyaOrig="400" w14:anchorId="452894A9">
          <v:shape id="_x0000_i1984" type="#_x0000_t75" style="width:112.5pt;height:20.25pt" o:ole="">
            <v:imagedata r:id="rId1339" o:title=""/>
          </v:shape>
          <o:OLEObject Type="Embed" ProgID="Equation.DSMT4" ShapeID="_x0000_i1984" DrawAspect="Content" ObjectID="_1796841048" r:id="rId1631"/>
        </w:object>
      </w:r>
      <w:r w:rsidRPr="00330A7E">
        <w:rPr>
          <w:rFonts w:ascii="Times New Roman" w:hAnsi="Times New Roman" w:cs="Times New Roman"/>
          <w:sz w:val="24"/>
          <w:szCs w:val="24"/>
        </w:rPr>
        <w:t xml:space="preserve"> nên </w:t>
      </w:r>
      <w:r w:rsidRPr="00330A7E">
        <w:rPr>
          <w:rFonts w:ascii="Times New Roman" w:hAnsi="Times New Roman" w:cs="Times New Roman"/>
          <w:position w:val="-14"/>
          <w:sz w:val="24"/>
          <w:szCs w:val="24"/>
        </w:rPr>
        <w:object w:dxaOrig="1260" w:dyaOrig="420" w14:anchorId="40DBDEBA">
          <v:shape id="_x0000_i1985" type="#_x0000_t75" style="width:62.25pt;height:21pt" o:ole="">
            <v:imagedata r:id="rId1343" o:title=""/>
          </v:shape>
          <o:OLEObject Type="Embed" ProgID="Equation.DSMT4" ShapeID="_x0000_i1985" DrawAspect="Content" ObjectID="_1796841049" r:id="rId1632"/>
        </w:object>
      </w:r>
      <w:r w:rsidRPr="00330A7E">
        <w:rPr>
          <w:rFonts w:ascii="Times New Roman" w:eastAsia="Cambria" w:hAnsi="Times New Roman" w:cs="Times New Roman"/>
          <w:sz w:val="24"/>
          <w:szCs w:val="24"/>
        </w:rPr>
        <w:t xml:space="preserve"> </w:t>
      </w:r>
      <w:r w:rsidRPr="00330A7E">
        <w:rPr>
          <w:rFonts w:ascii="Times New Roman" w:hAnsi="Times New Roman" w:cs="Times New Roman"/>
          <w:sz w:val="24"/>
          <w:szCs w:val="24"/>
        </w:rPr>
        <w:t xml:space="preserve">là một vectơ pháp tuyến của đường thẳng </w:t>
      </w:r>
      <w:r w:rsidRPr="00330A7E">
        <w:rPr>
          <w:rFonts w:ascii="Times New Roman" w:hAnsi="Times New Roman" w:cs="Times New Roman"/>
          <w:position w:val="-14"/>
          <w:sz w:val="24"/>
          <w:szCs w:val="24"/>
        </w:rPr>
        <w:object w:dxaOrig="420" w:dyaOrig="400" w14:anchorId="4DFC5C69">
          <v:shape id="_x0000_i1986" type="#_x0000_t75" style="width:21pt;height:20.25pt" o:ole="">
            <v:imagedata r:id="rId1351" o:title=""/>
          </v:shape>
          <o:OLEObject Type="Embed" ProgID="Equation.DSMT4" ShapeID="_x0000_i1986" DrawAspect="Content" ObjectID="_1796841050" r:id="rId1633"/>
        </w:object>
      </w:r>
      <w:r w:rsidRPr="00330A7E">
        <w:rPr>
          <w:rFonts w:ascii="Times New Roman" w:hAnsi="Times New Roman" w:cs="Times New Roman"/>
          <w:sz w:val="24"/>
          <w:szCs w:val="24"/>
        </w:rPr>
        <w:t xml:space="preserve">. </w:t>
      </w:r>
      <w:r w:rsidRPr="00330A7E">
        <w:rPr>
          <w:rFonts w:ascii="Times New Roman" w:eastAsia="Cambria" w:hAnsi="Times New Roman" w:cs="Times New Roman"/>
          <w:sz w:val="24"/>
          <w:szCs w:val="24"/>
        </w:rPr>
        <w:t>Suy ra b) Đúng.</w:t>
      </w:r>
    </w:p>
    <w:p w14:paraId="06A6C249" w14:textId="77777777" w:rsidR="00ED397D" w:rsidRPr="00330A7E" w:rsidRDefault="00ED397D" w:rsidP="00330A7E">
      <w:pPr>
        <w:ind w:left="993"/>
        <w:rPr>
          <w:rFonts w:ascii="Times New Roman" w:hAnsi="Times New Roman" w:cs="Times New Roman"/>
          <w:sz w:val="24"/>
          <w:szCs w:val="24"/>
        </w:rPr>
      </w:pPr>
      <w:r w:rsidRPr="00330A7E">
        <w:rPr>
          <w:rFonts w:ascii="Times New Roman" w:eastAsia="Cambria" w:hAnsi="Times New Roman" w:cs="Times New Roman"/>
          <w:b/>
          <w:sz w:val="24"/>
          <w:szCs w:val="24"/>
        </w:rPr>
        <w:t>c)</w:t>
      </w:r>
      <w:r w:rsidRPr="00330A7E">
        <w:rPr>
          <w:rFonts w:ascii="Times New Roman" w:eastAsia="Cambria" w:hAnsi="Times New Roman" w:cs="Times New Roman"/>
          <w:sz w:val="24"/>
          <w:szCs w:val="24"/>
        </w:rPr>
        <w:t xml:space="preserve"> Ta có </w:t>
      </w:r>
      <w:r w:rsidRPr="00330A7E">
        <w:rPr>
          <w:rFonts w:ascii="Times New Roman" w:hAnsi="Times New Roman" w:cs="Times New Roman"/>
          <w:position w:val="-42"/>
          <w:sz w:val="24"/>
          <w:szCs w:val="24"/>
        </w:rPr>
        <w:object w:dxaOrig="5720" w:dyaOrig="940" w14:anchorId="657215FD">
          <v:shape id="_x0000_i1987" type="#_x0000_t75" style="width:285.75pt;height:47.25pt" o:ole="">
            <v:imagedata r:id="rId1634" o:title=""/>
          </v:shape>
          <o:OLEObject Type="Embed" ProgID="Equation.DSMT4" ShapeID="_x0000_i1987" DrawAspect="Content" ObjectID="_1796841051" r:id="rId1635"/>
        </w:object>
      </w:r>
    </w:p>
    <w:p w14:paraId="46782B42" w14:textId="77777777" w:rsidR="00ED397D" w:rsidRPr="00330A7E" w:rsidRDefault="00ED397D" w:rsidP="00330A7E">
      <w:pPr>
        <w:ind w:left="993"/>
        <w:rPr>
          <w:rFonts w:ascii="Times New Roman" w:eastAsia="Cambria" w:hAnsi="Times New Roman" w:cs="Times New Roman"/>
          <w:sz w:val="24"/>
          <w:szCs w:val="24"/>
        </w:rPr>
      </w:pPr>
      <w:r w:rsidRPr="00330A7E">
        <w:rPr>
          <w:rFonts w:ascii="Times New Roman" w:hAnsi="Times New Roman" w:cs="Times New Roman"/>
          <w:position w:val="-24"/>
          <w:sz w:val="24"/>
          <w:szCs w:val="24"/>
        </w:rPr>
        <w:object w:dxaOrig="6420" w:dyaOrig="680" w14:anchorId="64C26FB0">
          <v:shape id="_x0000_i1988" type="#_x0000_t75" style="width:321pt;height:34.5pt" o:ole="">
            <v:imagedata r:id="rId1636" o:title=""/>
          </v:shape>
          <o:OLEObject Type="Embed" ProgID="Equation.DSMT4" ShapeID="_x0000_i1988" DrawAspect="Content" ObjectID="_1796841052" r:id="rId1637"/>
        </w:object>
      </w:r>
      <w:r w:rsidRPr="00330A7E">
        <w:rPr>
          <w:rFonts w:ascii="Times New Roman" w:hAnsi="Times New Roman" w:cs="Times New Roman"/>
          <w:sz w:val="24"/>
          <w:szCs w:val="24"/>
        </w:rPr>
        <w:t>.</w:t>
      </w:r>
      <w:r w:rsidRPr="00330A7E">
        <w:rPr>
          <w:rFonts w:ascii="Times New Roman" w:eastAsia="Cambria" w:hAnsi="Times New Roman" w:cs="Times New Roman"/>
          <w:sz w:val="24"/>
          <w:szCs w:val="24"/>
        </w:rPr>
        <w:t xml:space="preserve"> Suy ra c) Sai</w:t>
      </w:r>
    </w:p>
    <w:p w14:paraId="0B205A6C" w14:textId="77777777" w:rsidR="00ED397D" w:rsidRPr="00330A7E" w:rsidRDefault="00ED397D" w:rsidP="00330A7E">
      <w:pPr>
        <w:ind w:left="993"/>
        <w:rPr>
          <w:rFonts w:ascii="Times New Roman" w:eastAsia="Cambria" w:hAnsi="Times New Roman" w:cs="Times New Roman"/>
          <w:sz w:val="24"/>
          <w:szCs w:val="24"/>
        </w:rPr>
      </w:pPr>
      <w:r w:rsidRPr="00330A7E">
        <w:rPr>
          <w:rFonts w:ascii="Times New Roman" w:eastAsia="Cambria" w:hAnsi="Times New Roman" w:cs="Times New Roman"/>
          <w:b/>
          <w:sz w:val="24"/>
          <w:szCs w:val="24"/>
        </w:rPr>
        <w:t>d)</w:t>
      </w:r>
      <w:r w:rsidRPr="00330A7E">
        <w:rPr>
          <w:rFonts w:ascii="Times New Roman" w:eastAsia="Cambria" w:hAnsi="Times New Roman" w:cs="Times New Roman"/>
          <w:sz w:val="24"/>
          <w:szCs w:val="24"/>
        </w:rPr>
        <w:t xml:space="preserve"> Từ ý c) suy ra </w:t>
      </w:r>
      <w:r w:rsidRPr="00330A7E">
        <w:rPr>
          <w:rFonts w:ascii="Times New Roman" w:hAnsi="Times New Roman" w:cs="Times New Roman"/>
          <w:position w:val="-14"/>
          <w:sz w:val="24"/>
          <w:szCs w:val="24"/>
        </w:rPr>
        <w:object w:dxaOrig="1380" w:dyaOrig="400" w14:anchorId="1243988B">
          <v:shape id="_x0000_i1989" type="#_x0000_t75" style="width:68.25pt;height:20.25pt" o:ole="">
            <v:imagedata r:id="rId1638" o:title=""/>
          </v:shape>
          <o:OLEObject Type="Embed" ProgID="Equation.DSMT4" ShapeID="_x0000_i1989" DrawAspect="Content" ObjectID="_1796841053" r:id="rId1639"/>
        </w:object>
      </w:r>
      <w:r w:rsidRPr="00330A7E">
        <w:rPr>
          <w:rFonts w:ascii="Times New Roman" w:hAnsi="Times New Roman" w:cs="Times New Roman"/>
          <w:sz w:val="24"/>
          <w:szCs w:val="24"/>
        </w:rPr>
        <w:t xml:space="preserve">. </w:t>
      </w:r>
      <w:r w:rsidRPr="00330A7E">
        <w:rPr>
          <w:rFonts w:ascii="Times New Roman" w:eastAsia="Cambria" w:hAnsi="Times New Roman" w:cs="Times New Roman"/>
          <w:sz w:val="24"/>
          <w:szCs w:val="24"/>
        </w:rPr>
        <w:t xml:space="preserve"> Suy ra d) Đúng.</w:t>
      </w:r>
    </w:p>
    <w:p w14:paraId="733993BC" w14:textId="77777777" w:rsidR="00ED397D" w:rsidRPr="00330A7E" w:rsidRDefault="00ED397D" w:rsidP="00330A7E">
      <w:pPr>
        <w:rPr>
          <w:rFonts w:ascii="Times New Roman" w:hAnsi="Times New Roman" w:cs="Times New Roman"/>
          <w:sz w:val="24"/>
          <w:szCs w:val="24"/>
        </w:rPr>
      </w:pPr>
    </w:p>
    <w:p w14:paraId="02E57D79" w14:textId="77777777" w:rsidR="00ED397D" w:rsidRPr="00330A7E" w:rsidRDefault="00ED397D" w:rsidP="000E1E56">
      <w:pPr>
        <w:pStyle w:val="ListParagraph"/>
        <w:numPr>
          <w:ilvl w:val="0"/>
          <w:numId w:val="9"/>
        </w:numPr>
        <w:tabs>
          <w:tab w:val="left" w:pos="992"/>
        </w:tabs>
        <w:spacing w:before="120" w:line="276" w:lineRule="auto"/>
        <w:rPr>
          <w:rFonts w:ascii="Times New Roman" w:hAnsi="Times New Roman" w:cs="Times New Roman"/>
          <w:sz w:val="24"/>
          <w:szCs w:val="24"/>
        </w:rPr>
      </w:pPr>
      <w:r w:rsidRPr="00330A7E">
        <w:rPr>
          <w:rFonts w:ascii="Times New Roman" w:eastAsia="Cambria" w:hAnsi="Times New Roman" w:cs="Times New Roman"/>
          <w:sz w:val="24"/>
          <w:szCs w:val="24"/>
          <w:lang w:val="fr-FR"/>
        </w:rPr>
        <w:t xml:space="preserve">Cho hàm số </w:t>
      </w:r>
      <w:r w:rsidRPr="00330A7E">
        <w:rPr>
          <w:rFonts w:ascii="Times New Roman" w:hAnsi="Times New Roman" w:cs="Times New Roman"/>
          <w:position w:val="-14"/>
          <w:sz w:val="24"/>
          <w:szCs w:val="24"/>
        </w:rPr>
        <w:object w:dxaOrig="960" w:dyaOrig="400" w14:anchorId="463FCBA9">
          <v:shape id="_x0000_i1990" type="#_x0000_t75" style="width:48pt;height:20.25pt" o:ole="">
            <v:imagedata r:id="rId1361" o:title=""/>
          </v:shape>
          <o:OLEObject Type="Embed" ProgID="Equation.DSMT4" ShapeID="_x0000_i1990" DrawAspect="Content" ObjectID="_1796841054" r:id="rId1640"/>
        </w:object>
      </w:r>
      <w:r w:rsidRPr="00330A7E">
        <w:rPr>
          <w:rFonts w:ascii="Times New Roman" w:eastAsia="Cambria" w:hAnsi="Times New Roman" w:cs="Times New Roman"/>
          <w:sz w:val="24"/>
          <w:szCs w:val="24"/>
          <w:lang w:val="fr-FR"/>
        </w:rPr>
        <w:t xml:space="preserve"> liên tục trên </w:t>
      </w:r>
      <w:r w:rsidRPr="00330A7E">
        <w:rPr>
          <w:rFonts w:ascii="Times New Roman" w:hAnsi="Times New Roman" w:cs="Times New Roman"/>
          <w:position w:val="-4"/>
          <w:sz w:val="24"/>
          <w:szCs w:val="24"/>
          <w:lang w:val="fr-FR"/>
        </w:rPr>
        <w:object w:dxaOrig="260" w:dyaOrig="260" w14:anchorId="1874F0F5">
          <v:shape id="_x0000_i1991" type="#_x0000_t75" style="width:12.75pt;height:12.75pt" o:ole="">
            <v:imagedata r:id="rId1363" o:title=""/>
          </v:shape>
          <o:OLEObject Type="Embed" ProgID="Equation.DSMT4" ShapeID="_x0000_i1991" DrawAspect="Content" ObjectID="_1796841055" r:id="rId1641"/>
        </w:object>
      </w:r>
      <w:r w:rsidRPr="00330A7E">
        <w:rPr>
          <w:rFonts w:ascii="Times New Roman" w:eastAsia="Cambria" w:hAnsi="Times New Roman" w:cs="Times New Roman"/>
          <w:sz w:val="24"/>
          <w:szCs w:val="24"/>
          <w:lang w:val="fr-FR"/>
        </w:rPr>
        <w:t xml:space="preserve"> và có bảng biến thiên như sau.</w:t>
      </w:r>
    </w:p>
    <w:tbl>
      <w:tblPr>
        <w:tblStyle w:val="TableGrid"/>
        <w:tblW w:w="0" w:type="auto"/>
        <w:jc w:val="center"/>
        <w:tblLook w:val="04A0" w:firstRow="1" w:lastRow="0" w:firstColumn="1" w:lastColumn="0" w:noHBand="0" w:noVBand="1"/>
      </w:tblPr>
      <w:tblGrid>
        <w:gridCol w:w="816"/>
        <w:gridCol w:w="6409"/>
      </w:tblGrid>
      <w:tr w:rsidR="00ED397D" w:rsidRPr="00330A7E" w14:paraId="77078261" w14:textId="77777777" w:rsidTr="00330A7E">
        <w:trPr>
          <w:jc w:val="center"/>
        </w:trPr>
        <w:tc>
          <w:tcPr>
            <w:tcW w:w="816" w:type="dxa"/>
          </w:tcPr>
          <w:p w14:paraId="390B4D45" w14:textId="77777777" w:rsidR="00ED397D" w:rsidRPr="00330A7E" w:rsidRDefault="00ED397D" w:rsidP="00330A7E">
            <w:pPr>
              <w:spacing w:line="360" w:lineRule="auto"/>
              <w:rPr>
                <w:rFonts w:ascii="Times New Roman" w:eastAsia="Cambria" w:hAnsi="Times New Roman" w:cs="Times New Roman"/>
                <w:b/>
                <w:bCs/>
                <w:sz w:val="24"/>
                <w:szCs w:val="24"/>
              </w:rPr>
            </w:pPr>
            <w:r w:rsidRPr="00330A7E">
              <w:rPr>
                <w:rFonts w:ascii="Times New Roman" w:eastAsia="Cambria" w:hAnsi="Times New Roman" w:cs="Times New Roman"/>
                <w:b/>
                <w:bCs/>
                <w:position w:val="-6"/>
                <w:sz w:val="24"/>
                <w:szCs w:val="24"/>
                <w:lang w:eastAsia="ja-JP"/>
              </w:rPr>
              <w:object w:dxaOrig="200" w:dyaOrig="220" w14:anchorId="594CA352">
                <v:shape id="_x0000_i1992" type="#_x0000_t75" style="width:9.75pt;height:11.25pt" o:ole="">
                  <v:imagedata r:id="rId1365" o:title=""/>
                </v:shape>
                <o:OLEObject Type="Embed" ProgID="Equation.DSMT4" ShapeID="_x0000_i1992" DrawAspect="Content" ObjectID="_1796841056" r:id="rId1642"/>
              </w:object>
            </w:r>
            <w:r w:rsidRPr="00330A7E">
              <w:rPr>
                <w:rFonts w:ascii="Times New Roman" w:eastAsia="Cambria" w:hAnsi="Times New Roman" w:cs="Times New Roman"/>
                <w:b/>
                <w:bCs/>
                <w:sz w:val="24"/>
                <w:szCs w:val="24"/>
              </w:rPr>
              <w:t xml:space="preserve"> </w:t>
            </w:r>
          </w:p>
        </w:tc>
        <w:tc>
          <w:tcPr>
            <w:tcW w:w="6409" w:type="dxa"/>
          </w:tcPr>
          <w:p w14:paraId="01A02065" w14:textId="77777777" w:rsidR="00ED397D" w:rsidRPr="00330A7E" w:rsidRDefault="00ED397D" w:rsidP="00330A7E">
            <w:pPr>
              <w:spacing w:line="360" w:lineRule="auto"/>
              <w:rPr>
                <w:rFonts w:ascii="Times New Roman" w:eastAsia="Cambria" w:hAnsi="Times New Roman" w:cs="Times New Roman"/>
                <w:b/>
                <w:bCs/>
                <w:sz w:val="24"/>
                <w:szCs w:val="24"/>
              </w:rPr>
            </w:pPr>
            <w:r w:rsidRPr="00330A7E">
              <w:rPr>
                <w:rFonts w:ascii="Times New Roman" w:eastAsia="Cambria" w:hAnsi="Times New Roman" w:cs="Times New Roman"/>
                <w:b/>
                <w:bCs/>
                <w:position w:val="-4"/>
                <w:sz w:val="24"/>
                <w:szCs w:val="24"/>
                <w:lang w:eastAsia="ja-JP"/>
              </w:rPr>
              <w:object w:dxaOrig="380" w:dyaOrig="200" w14:anchorId="6C226318">
                <v:shape id="_x0000_i1993" type="#_x0000_t75" style="width:18.75pt;height:9.75pt" o:ole="">
                  <v:imagedata r:id="rId1367" o:title=""/>
                </v:shape>
                <o:OLEObject Type="Embed" ProgID="Equation.DSMT4" ShapeID="_x0000_i1993" DrawAspect="Content" ObjectID="_1796841057" r:id="rId1643"/>
              </w:object>
            </w:r>
            <w:r w:rsidRPr="00330A7E">
              <w:rPr>
                <w:rFonts w:ascii="Times New Roman" w:eastAsia="Cambria" w:hAnsi="Times New Roman" w:cs="Times New Roman"/>
                <w:b/>
                <w:bCs/>
                <w:sz w:val="24"/>
                <w:szCs w:val="24"/>
              </w:rPr>
              <w:t xml:space="preserve">                             </w:t>
            </w:r>
            <w:r w:rsidRPr="00330A7E">
              <w:rPr>
                <w:rFonts w:ascii="Times New Roman" w:eastAsia="Cambria" w:hAnsi="Times New Roman" w:cs="Times New Roman"/>
                <w:b/>
                <w:bCs/>
                <w:position w:val="-4"/>
                <w:sz w:val="24"/>
                <w:szCs w:val="24"/>
                <w:lang w:eastAsia="ja-JP"/>
              </w:rPr>
              <w:object w:dxaOrig="300" w:dyaOrig="260" w14:anchorId="7E40758B">
                <v:shape id="_x0000_i1994" type="#_x0000_t75" style="width:15pt;height:12.75pt" o:ole="">
                  <v:imagedata r:id="rId1369" o:title=""/>
                </v:shape>
                <o:OLEObject Type="Embed" ProgID="Equation.DSMT4" ShapeID="_x0000_i1994" DrawAspect="Content" ObjectID="_1796841058" r:id="rId1644"/>
              </w:object>
            </w:r>
            <w:r w:rsidRPr="00330A7E">
              <w:rPr>
                <w:rFonts w:ascii="Times New Roman" w:eastAsia="Cambria" w:hAnsi="Times New Roman" w:cs="Times New Roman"/>
                <w:b/>
                <w:bCs/>
                <w:sz w:val="24"/>
                <w:szCs w:val="24"/>
              </w:rPr>
              <w:t xml:space="preserve">                                      </w:t>
            </w:r>
            <w:r w:rsidRPr="00330A7E">
              <w:rPr>
                <w:rFonts w:ascii="Times New Roman" w:eastAsia="Cambria" w:hAnsi="Times New Roman" w:cs="Times New Roman"/>
                <w:b/>
                <w:bCs/>
                <w:position w:val="-4"/>
                <w:sz w:val="24"/>
                <w:szCs w:val="24"/>
                <w:lang w:eastAsia="ja-JP"/>
              </w:rPr>
              <w:object w:dxaOrig="139" w:dyaOrig="260" w14:anchorId="09EA5002">
                <v:shape id="_x0000_i1995" type="#_x0000_t75" style="width:6.75pt;height:12.75pt" o:ole="">
                  <v:imagedata r:id="rId1371" o:title=""/>
                </v:shape>
                <o:OLEObject Type="Embed" ProgID="Equation.DSMT4" ShapeID="_x0000_i1995" DrawAspect="Content" ObjectID="_1796841059" r:id="rId1645"/>
              </w:object>
            </w:r>
            <w:r w:rsidRPr="00330A7E">
              <w:rPr>
                <w:rFonts w:ascii="Times New Roman" w:eastAsia="Cambria" w:hAnsi="Times New Roman" w:cs="Times New Roman"/>
                <w:b/>
                <w:bCs/>
                <w:sz w:val="24"/>
                <w:szCs w:val="24"/>
              </w:rPr>
              <w:t xml:space="preserve">                                </w:t>
            </w:r>
            <w:r w:rsidRPr="00330A7E">
              <w:rPr>
                <w:rFonts w:ascii="Times New Roman" w:eastAsia="Cambria" w:hAnsi="Times New Roman" w:cs="Times New Roman"/>
                <w:b/>
                <w:bCs/>
                <w:position w:val="-4"/>
                <w:sz w:val="24"/>
                <w:szCs w:val="24"/>
                <w:lang w:eastAsia="ja-JP"/>
              </w:rPr>
              <w:object w:dxaOrig="380" w:dyaOrig="220" w14:anchorId="7D0C0F99">
                <v:shape id="_x0000_i1996" type="#_x0000_t75" style="width:18.75pt;height:11.25pt" o:ole="">
                  <v:imagedata r:id="rId1373" o:title=""/>
                </v:shape>
                <o:OLEObject Type="Embed" ProgID="Equation.DSMT4" ShapeID="_x0000_i1996" DrawAspect="Content" ObjectID="_1796841060" r:id="rId1646"/>
              </w:object>
            </w:r>
          </w:p>
        </w:tc>
      </w:tr>
      <w:tr w:rsidR="00ED397D" w:rsidRPr="00330A7E" w14:paraId="0269BF86" w14:textId="77777777" w:rsidTr="00330A7E">
        <w:trPr>
          <w:jc w:val="center"/>
        </w:trPr>
        <w:tc>
          <w:tcPr>
            <w:tcW w:w="816" w:type="dxa"/>
          </w:tcPr>
          <w:p w14:paraId="7621AC36" w14:textId="77777777" w:rsidR="00ED397D" w:rsidRPr="00330A7E" w:rsidRDefault="00ED397D" w:rsidP="00330A7E">
            <w:pPr>
              <w:spacing w:line="360" w:lineRule="auto"/>
              <w:rPr>
                <w:rFonts w:ascii="Times New Roman" w:eastAsia="Cambria" w:hAnsi="Times New Roman" w:cs="Times New Roman"/>
                <w:b/>
                <w:bCs/>
                <w:sz w:val="24"/>
                <w:szCs w:val="24"/>
              </w:rPr>
            </w:pPr>
            <w:r w:rsidRPr="00330A7E">
              <w:rPr>
                <w:rFonts w:ascii="Times New Roman" w:eastAsia="Cambria" w:hAnsi="Times New Roman" w:cs="Times New Roman"/>
                <w:b/>
                <w:bCs/>
                <w:position w:val="-10"/>
                <w:sz w:val="24"/>
                <w:szCs w:val="24"/>
                <w:lang w:eastAsia="ja-JP"/>
              </w:rPr>
              <w:object w:dxaOrig="600" w:dyaOrig="320" w14:anchorId="52BF6D99">
                <v:shape id="_x0000_i1997" type="#_x0000_t75" style="width:30pt;height:15.75pt" o:ole="">
                  <v:imagedata r:id="rId1375" o:title=""/>
                </v:shape>
                <o:OLEObject Type="Embed" ProgID="Equation.DSMT4" ShapeID="_x0000_i1997" DrawAspect="Content" ObjectID="_1796841061" r:id="rId1647"/>
              </w:object>
            </w:r>
            <w:r w:rsidRPr="00330A7E">
              <w:rPr>
                <w:rFonts w:ascii="Times New Roman" w:eastAsia="Cambria" w:hAnsi="Times New Roman" w:cs="Times New Roman"/>
                <w:b/>
                <w:bCs/>
                <w:sz w:val="24"/>
                <w:szCs w:val="24"/>
              </w:rPr>
              <w:t xml:space="preserve"> </w:t>
            </w:r>
          </w:p>
        </w:tc>
        <w:tc>
          <w:tcPr>
            <w:tcW w:w="6409" w:type="dxa"/>
          </w:tcPr>
          <w:p w14:paraId="04D88B6E" w14:textId="77777777" w:rsidR="00ED397D" w:rsidRPr="00330A7E" w:rsidRDefault="00ED397D" w:rsidP="00330A7E">
            <w:pPr>
              <w:spacing w:line="360" w:lineRule="auto"/>
              <w:rPr>
                <w:rFonts w:ascii="Times New Roman" w:eastAsia="Cambria" w:hAnsi="Times New Roman" w:cs="Times New Roman"/>
                <w:b/>
                <w:bCs/>
                <w:sz w:val="24"/>
                <w:szCs w:val="24"/>
              </w:rPr>
            </w:pPr>
            <w:r w:rsidRPr="00330A7E">
              <w:rPr>
                <w:rFonts w:ascii="Times New Roman" w:eastAsia="Cambria" w:hAnsi="Times New Roman" w:cs="Times New Roman"/>
                <w:b/>
                <w:bCs/>
                <w:sz w:val="24"/>
                <w:szCs w:val="24"/>
              </w:rPr>
              <w:t xml:space="preserve">               </w:t>
            </w:r>
            <w:r w:rsidRPr="00330A7E">
              <w:rPr>
                <w:rFonts w:ascii="Times New Roman" w:eastAsia="Cambria" w:hAnsi="Times New Roman" w:cs="Times New Roman"/>
                <w:b/>
                <w:bCs/>
                <w:position w:val="-4"/>
                <w:sz w:val="24"/>
                <w:szCs w:val="24"/>
                <w:lang w:eastAsia="ja-JP"/>
              </w:rPr>
              <w:object w:dxaOrig="200" w:dyaOrig="160" w14:anchorId="14DC5ABB">
                <v:shape id="_x0000_i1998" type="#_x0000_t75" style="width:9.75pt;height:8.25pt" o:ole="">
                  <v:imagedata r:id="rId1377" o:title=""/>
                </v:shape>
                <o:OLEObject Type="Embed" ProgID="Equation.DSMT4" ShapeID="_x0000_i1998" DrawAspect="Content" ObjectID="_1796841062" r:id="rId1648"/>
              </w:object>
            </w:r>
            <w:r w:rsidRPr="00330A7E">
              <w:rPr>
                <w:rFonts w:ascii="Times New Roman" w:eastAsia="Cambria" w:hAnsi="Times New Roman" w:cs="Times New Roman"/>
                <w:b/>
                <w:bCs/>
                <w:sz w:val="24"/>
                <w:szCs w:val="24"/>
              </w:rPr>
              <w:t xml:space="preserve">                   </w:t>
            </w:r>
            <w:r w:rsidRPr="00330A7E">
              <w:rPr>
                <w:rFonts w:ascii="Times New Roman" w:eastAsia="Cambria" w:hAnsi="Times New Roman" w:cs="Times New Roman"/>
                <w:b/>
                <w:bCs/>
                <w:position w:val="-6"/>
                <w:sz w:val="24"/>
                <w:szCs w:val="24"/>
                <w:lang w:eastAsia="ja-JP"/>
              </w:rPr>
              <w:object w:dxaOrig="200" w:dyaOrig="279" w14:anchorId="64916ABC">
                <v:shape id="_x0000_i1999" type="#_x0000_t75" style="width:9.75pt;height:14.25pt" o:ole="">
                  <v:imagedata r:id="rId1379" o:title=""/>
                </v:shape>
                <o:OLEObject Type="Embed" ProgID="Equation.DSMT4" ShapeID="_x0000_i1999" DrawAspect="Content" ObjectID="_1796841063" r:id="rId1649"/>
              </w:object>
            </w:r>
            <w:r w:rsidRPr="00330A7E">
              <w:rPr>
                <w:rFonts w:ascii="Times New Roman" w:eastAsia="Cambria" w:hAnsi="Times New Roman" w:cs="Times New Roman"/>
                <w:b/>
                <w:bCs/>
                <w:sz w:val="24"/>
                <w:szCs w:val="24"/>
              </w:rPr>
              <w:t xml:space="preserve">                 </w:t>
            </w:r>
            <w:r w:rsidRPr="00330A7E">
              <w:rPr>
                <w:rFonts w:ascii="Times New Roman" w:eastAsia="Cambria" w:hAnsi="Times New Roman" w:cs="Times New Roman"/>
                <w:b/>
                <w:bCs/>
                <w:position w:val="-4"/>
                <w:sz w:val="24"/>
                <w:szCs w:val="24"/>
                <w:lang w:eastAsia="ja-JP"/>
              </w:rPr>
              <w:object w:dxaOrig="220" w:dyaOrig="220" w14:anchorId="39B88DFB">
                <v:shape id="_x0000_i2000" type="#_x0000_t75" style="width:11.25pt;height:11.25pt" o:ole="">
                  <v:imagedata r:id="rId1381" o:title=""/>
                </v:shape>
                <o:OLEObject Type="Embed" ProgID="Equation.DSMT4" ShapeID="_x0000_i2000" DrawAspect="Content" ObjectID="_1796841064" r:id="rId1650"/>
              </w:object>
            </w:r>
            <w:r w:rsidRPr="00330A7E">
              <w:rPr>
                <w:rFonts w:ascii="Times New Roman" w:eastAsia="Cambria" w:hAnsi="Times New Roman" w:cs="Times New Roman"/>
                <w:b/>
                <w:bCs/>
                <w:sz w:val="24"/>
                <w:szCs w:val="24"/>
              </w:rPr>
              <w:t xml:space="preserve">                </w:t>
            </w:r>
            <w:r w:rsidRPr="00330A7E">
              <w:rPr>
                <w:rFonts w:ascii="Times New Roman" w:eastAsia="Cambria" w:hAnsi="Times New Roman" w:cs="Times New Roman"/>
                <w:b/>
                <w:bCs/>
                <w:position w:val="-6"/>
                <w:sz w:val="24"/>
                <w:szCs w:val="24"/>
                <w:lang w:eastAsia="ja-JP"/>
              </w:rPr>
              <w:object w:dxaOrig="200" w:dyaOrig="279" w14:anchorId="782BAE4C">
                <v:shape id="_x0000_i2001" type="#_x0000_t75" style="width:9.75pt;height:14.25pt" o:ole="">
                  <v:imagedata r:id="rId1383" o:title=""/>
                </v:shape>
                <o:OLEObject Type="Embed" ProgID="Equation.DSMT4" ShapeID="_x0000_i2001" DrawAspect="Content" ObjectID="_1796841065" r:id="rId1651"/>
              </w:object>
            </w:r>
            <w:r w:rsidRPr="00330A7E">
              <w:rPr>
                <w:rFonts w:ascii="Times New Roman" w:eastAsia="Cambria" w:hAnsi="Times New Roman" w:cs="Times New Roman"/>
                <w:b/>
                <w:bCs/>
                <w:sz w:val="24"/>
                <w:szCs w:val="24"/>
              </w:rPr>
              <w:t xml:space="preserve">                    </w:t>
            </w:r>
            <w:r w:rsidRPr="00330A7E">
              <w:rPr>
                <w:rFonts w:ascii="Times New Roman" w:eastAsia="Cambria" w:hAnsi="Times New Roman" w:cs="Times New Roman"/>
                <w:b/>
                <w:bCs/>
                <w:position w:val="-4"/>
                <w:sz w:val="24"/>
                <w:szCs w:val="24"/>
                <w:lang w:eastAsia="ja-JP"/>
              </w:rPr>
              <w:object w:dxaOrig="200" w:dyaOrig="160" w14:anchorId="3ECA8AD4">
                <v:shape id="_x0000_i2002" type="#_x0000_t75" style="width:9.75pt;height:8.25pt" o:ole="">
                  <v:imagedata r:id="rId1377" o:title=""/>
                </v:shape>
                <o:OLEObject Type="Embed" ProgID="Equation.DSMT4" ShapeID="_x0000_i2002" DrawAspect="Content" ObjectID="_1796841066" r:id="rId1652"/>
              </w:object>
            </w:r>
          </w:p>
        </w:tc>
      </w:tr>
      <w:tr w:rsidR="00ED397D" w:rsidRPr="00330A7E" w14:paraId="6EF145CB" w14:textId="77777777" w:rsidTr="00330A7E">
        <w:trPr>
          <w:trHeight w:val="1204"/>
          <w:jc w:val="center"/>
        </w:trPr>
        <w:tc>
          <w:tcPr>
            <w:tcW w:w="816" w:type="dxa"/>
          </w:tcPr>
          <w:p w14:paraId="2DE532E0" w14:textId="77777777" w:rsidR="00ED397D" w:rsidRPr="00330A7E" w:rsidRDefault="00ED397D" w:rsidP="00330A7E">
            <w:pPr>
              <w:spacing w:line="360" w:lineRule="auto"/>
              <w:rPr>
                <w:rFonts w:ascii="Times New Roman" w:eastAsia="Cambria" w:hAnsi="Times New Roman" w:cs="Times New Roman"/>
                <w:b/>
                <w:bCs/>
                <w:sz w:val="24"/>
                <w:szCs w:val="24"/>
              </w:rPr>
            </w:pPr>
            <w:r w:rsidRPr="00330A7E">
              <w:rPr>
                <w:rFonts w:ascii="Times New Roman" w:eastAsia="Cambria" w:hAnsi="Times New Roman" w:cs="Times New Roman"/>
                <w:b/>
                <w:bCs/>
                <w:position w:val="-10"/>
                <w:sz w:val="24"/>
                <w:szCs w:val="24"/>
                <w:lang w:eastAsia="ja-JP"/>
              </w:rPr>
              <w:object w:dxaOrig="540" w:dyaOrig="320" w14:anchorId="7B3CAC2C">
                <v:shape id="_x0000_i2003" type="#_x0000_t75" style="width:27pt;height:15.75pt" o:ole="">
                  <v:imagedata r:id="rId1386" o:title=""/>
                </v:shape>
                <o:OLEObject Type="Embed" ProgID="Equation.DSMT4" ShapeID="_x0000_i2003" DrawAspect="Content" ObjectID="_1796841067" r:id="rId1653"/>
              </w:object>
            </w:r>
          </w:p>
        </w:tc>
        <w:tc>
          <w:tcPr>
            <w:tcW w:w="6409" w:type="dxa"/>
          </w:tcPr>
          <w:p w14:paraId="4CDD81E2" w14:textId="77777777" w:rsidR="00ED397D" w:rsidRPr="00330A7E" w:rsidRDefault="00ED397D" w:rsidP="00330A7E">
            <w:pPr>
              <w:spacing w:line="360" w:lineRule="auto"/>
              <w:rPr>
                <w:rFonts w:ascii="Times New Roman" w:eastAsia="Cambria" w:hAnsi="Times New Roman" w:cs="Times New Roman"/>
                <w:b/>
                <w:bCs/>
                <w:sz w:val="24"/>
                <w:szCs w:val="24"/>
              </w:rPr>
            </w:pPr>
            <w:r w:rsidRPr="00330A7E">
              <w:rPr>
                <w:rFonts w:ascii="Times New Roman" w:eastAsia="Cambria" w:hAnsi="Times New Roman" w:cs="Times New Roman"/>
                <w:b/>
                <w:bCs/>
                <w:noProof/>
                <w:sz w:val="24"/>
                <w:szCs w:val="24"/>
              </w:rPr>
              <mc:AlternateContent>
                <mc:Choice Requires="wps">
                  <w:drawing>
                    <wp:anchor distT="0" distB="0" distL="114300" distR="114300" simplePos="0" relativeHeight="251689984" behindDoc="0" locked="0" layoutInCell="1" allowOverlap="1" wp14:anchorId="0C5EE6C8" wp14:editId="2FC82B99">
                      <wp:simplePos x="0" y="0"/>
                      <wp:positionH relativeFrom="column">
                        <wp:posOffset>2735992</wp:posOffset>
                      </wp:positionH>
                      <wp:positionV relativeFrom="paragraph">
                        <wp:posOffset>208816</wp:posOffset>
                      </wp:positionV>
                      <wp:extent cx="861042" cy="406510"/>
                      <wp:effectExtent l="0" t="0" r="73025" b="50800"/>
                      <wp:wrapNone/>
                      <wp:docPr id="13" name="Straight Arrow Connector 3"/>
                      <wp:cNvGraphicFramePr/>
                      <a:graphic xmlns:a="http://schemas.openxmlformats.org/drawingml/2006/main">
                        <a:graphicData uri="http://schemas.microsoft.com/office/word/2010/wordprocessingShape">
                          <wps:wsp>
                            <wps:cNvCnPr/>
                            <wps:spPr>
                              <a:xfrm>
                                <a:off x="0" y="0"/>
                                <a:ext cx="861042" cy="40651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 o:spid="_x0000_s1026" type="#_x0000_t32" style="position:absolute;margin-left:215.45pt;margin-top:16.45pt;width:67.8pt;height:3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uiIwU2gEAAAUEAAAOAAAAZHJzL2Uyb0RvYy54bWysU9uO0zAQfUfiHyy/0yTdpVpVTVeoC7wg qFj4AK8zbiz5prFpkr9n7LRZBAgJxMsktufMnHM83t2P1rAzYNTetbxZ1ZyBk77T7tTyr1/evbrj LCbhOmG8g5ZPEPn9/uWL3RC2sPa9Nx0goyIubofQ8j6lsK2qKHuwIq58AEeHyqMViZZ4qjoUA1W3 plrX9aYaPHYBvYQYafdhPuT7Ul8pkOmTUhESMy0nbqlELPEpx2q/E9sTitBreaEh/oGFFdpR06XU g0iCfUP9SymrJfroVVpJbyuvlJZQNJCapv5JzWMvAhQtZE4Mi03x/5WVH89HZLqju7vhzAlLd/SY UOhTn9gbRD+wg3eOfPTIbrJdQ4hbQh3cES+rGI6YtY8Kbf6SKjYWi6fFYhgTk7R5t2nq2zVnko5u 683rplxB9QwOGNN78Jbln5bHC5eFRFNsFucPMVF7Al4BubNxOSahzVvXsTQFUpNQC3cykLlTek6p soaZdflLk4EZ/hkUmUE85zZlDOFgkJ0FDZCQElxqlkqUnWFKG7MA68Lvj8BLfoZCGdG/AS+I0tm7 tICtdh5/1z2NV8pqzr86MOvOFjz5bir3WayhWSteXd5FHuYf1wX+/Hr33wEAAP//AwBQSwMEFAAG AAgAAAAhAMosolPeAAAACQEAAA8AAABkcnMvZG93bnJldi54bWxMj01PwzAMhu9I/IfISNxYSrtV tNSdxpe0I2xcuGWNaSsap0qyLfx7wglOluVHr5+3WUcziRM5P1pGuF1kIIg7q0fuEd73Lzd3IHxQ rNVkmRC+ycO6vbxoVK3tmd/otAu9SCHsa4UwhDDXUvpuIKP8ws7E6fZpnVEhra6X2qlzCjeTzLOs lEaNnD4MaqbHgbqv3dEgPLxuzebpw0Uqiuelj3ubc7dFvL6Km3sQgWL4g+FXP6lDm5wO9sjaiwlh WWRVQhGKPM0ErMpyBeKAUJUVyLaR/xu0PwAAAP//AwBQSwECLQAUAAYACAAAACEAtoM4kv4AAADh AQAAEwAAAAAAAAAAAAAAAAAAAAAAW0NvbnRlbnRfVHlwZXNdLnhtbFBLAQItABQABgAIAAAAIQA4 /SH/1gAAAJQBAAALAAAAAAAAAAAAAAAAAC8BAABfcmVscy8ucmVsc1BLAQItABQABgAIAAAAIQBu iIwU2gEAAAUEAAAOAAAAAAAAAAAAAAAAAC4CAABkcnMvZTJvRG9jLnhtbFBLAQItABQABgAIAAAA IQDKLKJT3gAAAAkBAAAPAAAAAAAAAAAAAAAAADQEAABkcnMvZG93bnJldi54bWxQSwUGAAAAAAQA BADzAAAAPwUAAAAA " strokecolor="#4579b8 [3044]">
                      <v:stroke endarrow="block"/>
                    </v:shape>
                  </w:pict>
                </mc:Fallback>
              </mc:AlternateContent>
            </w:r>
            <w:r w:rsidRPr="00330A7E">
              <w:rPr>
                <w:rFonts w:ascii="Times New Roman" w:eastAsia="Cambria" w:hAnsi="Times New Roman" w:cs="Times New Roman"/>
                <w:b/>
                <w:bCs/>
                <w:noProof/>
                <w:sz w:val="24"/>
                <w:szCs w:val="24"/>
              </w:rPr>
              <mc:AlternateContent>
                <mc:Choice Requires="wps">
                  <w:drawing>
                    <wp:anchor distT="0" distB="0" distL="114300" distR="114300" simplePos="0" relativeHeight="251692032" behindDoc="0" locked="0" layoutInCell="1" allowOverlap="1" wp14:anchorId="2D3D551D" wp14:editId="24F70CC8">
                      <wp:simplePos x="0" y="0"/>
                      <wp:positionH relativeFrom="column">
                        <wp:posOffset>1409319</wp:posOffset>
                      </wp:positionH>
                      <wp:positionV relativeFrom="paragraph">
                        <wp:posOffset>214100</wp:posOffset>
                      </wp:positionV>
                      <wp:extent cx="983112" cy="419266"/>
                      <wp:effectExtent l="0" t="38100" r="64770" b="19050"/>
                      <wp:wrapNone/>
                      <wp:docPr id="14" name="Straight Arrow Connector 5"/>
                      <wp:cNvGraphicFramePr/>
                      <a:graphic xmlns:a="http://schemas.openxmlformats.org/drawingml/2006/main">
                        <a:graphicData uri="http://schemas.microsoft.com/office/word/2010/wordprocessingShape">
                          <wps:wsp>
                            <wps:cNvCnPr/>
                            <wps:spPr>
                              <a:xfrm flipV="1">
                                <a:off x="0" y="0"/>
                                <a:ext cx="983112" cy="41926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 o:spid="_x0000_s1026" type="#_x0000_t32" style="position:absolute;margin-left:110.95pt;margin-top:16.85pt;width:77.4pt;height:33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Wn+h/3wEAAA8EAAAOAAAAZHJzL2Uyb0RvYy54bWysU02P0zAQvSPxHyzfaZqyVLtV0xXqAhcE 1S7L3evYiSV/aTw07b9n7KQBAUJaxGXkj3lv5j2Pt7cnZ9lRQTLBN7xeLDlTXobW+K7hj1/ev7rm LKHwrbDBq4afVeK3u5cvtkPcqFXog20VMCLxaTPEhveIcVNVSfbKibQIUXm61AGcQNpCV7UgBmJ3 tlotl+tqCNBGCFKlRKd34yXfFX6tlcTPWieFzDacesMSocSnHKvdVmw6ELE3cmpD/EMXThhPRWeq O4GCfQPzG5UzEkIKGhcyuCpobaQqGkhNvfxFzUMvoipayJwUZ5vS/6OVn44HYKalt7vizAtHb/SA IEzXI3sLEAa2D96TjwHYm2zXENOGUHt/gGmX4gGy9pMGx7Q18SuxFTdIHzsVs8+z2eqETNLhzfXr ul5xJunqqr5ZrdeZvRppMl2EhB9UcCwvGp6mruZ2xhLi+DHhCLwAMtj6HFEY+863DM+RdCEY4Tur pjo5pcpqxv7LCs9WjfB7pckW6nMsUwZS7S2wo6BRElIqj/XMRNkZpo21M3BZLPgrcMrPUFWG9Tng GVEqB48z2Bkf4E/V8XRpWY/5FwdG3dmCp9Cey8sWa2jqyptMPySP9c/7Av/xj3ffAQAA//8DAFBL AwQUAAYACAAAACEA6cHCg+AAAAAJAQAADwAAAGRycy9kb3ducmV2LnhtbEyPTU/DMAyG70j8h8hI 3Fj6IbW0azrxIQRcJrGxnbMmaysap0vSrfx7zAlutvz49eNqNZuBnbXzvUUB8SICprGxqsdWwOf2 5e4emA8SlRwsagHf2sOqvr6qZKnsBT/0eRNaRiHoSymgC2EsOfdNp430CztqpNnROiMDta7lyskL hZuBJ1GUcSN7pAudHPVTp5uvzWRI4/h6it+LbP+4f57Wu2Sbn94aJ8TtzfywBBb0HP5g+NWnHajJ 6WAnVJ4NApIkLggVkKY5MALSPKPiIKAocuB1xf9/UP8AAAD//wMAUEsBAi0AFAAGAAgAAAAhALaD OJL+AAAA4QEAABMAAAAAAAAAAAAAAAAAAAAAAFtDb250ZW50X1R5cGVzXS54bWxQSwECLQAUAAYA CAAAACEAOP0h/9YAAACUAQAACwAAAAAAAAAAAAAAAAAvAQAAX3JlbHMvLnJlbHNQSwECLQAUAAYA CAAAACEAFp/of98BAAAPBAAADgAAAAAAAAAAAAAAAAAuAgAAZHJzL2Uyb0RvYy54bWxQSwECLQAU AAYACAAAACEA6cHCg+AAAAAJAQAADwAAAAAAAAAAAAAAAAA5BAAAZHJzL2Rvd25yZXYueG1sUEsF BgAAAAAEAAQA8wAAAEYFAAAAAA== " strokecolor="#4579b8 [3044]">
                      <v:stroke endarrow="block"/>
                    </v:shape>
                  </w:pict>
                </mc:Fallback>
              </mc:AlternateContent>
            </w:r>
            <w:r w:rsidRPr="00330A7E">
              <w:rPr>
                <w:rFonts w:ascii="Times New Roman" w:eastAsia="Cambria" w:hAnsi="Times New Roman" w:cs="Times New Roman"/>
                <w:b/>
                <w:bCs/>
                <w:noProof/>
                <w:sz w:val="24"/>
                <w:szCs w:val="24"/>
              </w:rPr>
              <mc:AlternateContent>
                <mc:Choice Requires="wps">
                  <w:drawing>
                    <wp:anchor distT="0" distB="0" distL="114300" distR="114300" simplePos="0" relativeHeight="251691008" behindDoc="0" locked="0" layoutInCell="1" allowOverlap="1" wp14:anchorId="34B226EE" wp14:editId="318C3CDF">
                      <wp:simplePos x="0" y="0"/>
                      <wp:positionH relativeFrom="column">
                        <wp:posOffset>336353</wp:posOffset>
                      </wp:positionH>
                      <wp:positionV relativeFrom="paragraph">
                        <wp:posOffset>166532</wp:posOffset>
                      </wp:positionV>
                      <wp:extent cx="771690" cy="406987"/>
                      <wp:effectExtent l="0" t="0" r="66675" b="50800"/>
                      <wp:wrapNone/>
                      <wp:docPr id="19" name="Straight Arrow Connector 4"/>
                      <wp:cNvGraphicFramePr/>
                      <a:graphic xmlns:a="http://schemas.openxmlformats.org/drawingml/2006/main">
                        <a:graphicData uri="http://schemas.microsoft.com/office/word/2010/wordprocessingShape">
                          <wps:wsp>
                            <wps:cNvCnPr/>
                            <wps:spPr>
                              <a:xfrm>
                                <a:off x="0" y="0"/>
                                <a:ext cx="771690" cy="40698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 o:spid="_x0000_s1026" type="#_x0000_t32" style="position:absolute;margin-left:26.5pt;margin-top:13.1pt;width:60.75pt;height:32.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nYEmQ2AEAAAUEAAAOAAAAZHJzL2Uyb0RvYy54bWysU9uO0zAQfUfiHyy/06SrVbutmq5QF3hB ULHwAV7Hbiz5pvHQpH/P2EmzaEFIIF4m8eXMnHNmvLsfnGVnBckE3/DlouZMeRla408N//b1/Zs7 zhIK3wobvGr4RSV+v3/9atfHrboJXbCtAkZJfNr2seEdYtxWVZKdciItQlSeDnUAJ5CWcKpaED1l d7a6qetV1QdoIwSpUqLdh/GQ70t+rZXEz1onhcw2nLhhiVDiU47Vfie2JxCxM3KiIf6BhRPGU9E5 1YNAwb6D+SWVMxJCChoXMrgqaG2kKhpIzbJ+oeaxE1EVLWROirNN6f+llZ/OR2Cmpd5tOPPCUY8e EYQ5dcjeAoSeHYL35GMAdpvt6mPaEurgjzCtUjxC1j5ocPlLqthQLL7MFqsBmaTN9Xq52lAjJB3d 1qvN3TrnrJ7BERJ+UMGx/NPwNHGZSSyLzeL8MeEIvAJyZetzRGHsO98yvERSg2CEP1k11clXqqxh ZF3+8GLVCP+iNJlBPMcyZQzVwQI7CxogIaXyuJwz0e0M08baGVgXfn8ETvczVJUR/RvwjCiVg8cZ 7IwP8LvqOFwp6/H+1YFRd7bgKbSX0s9iDc1a6cn0LvIw/7wu8OfXu/8BAAD//wMAUEsDBBQABgAI AAAAIQBqlzzo3QAAAAgBAAAPAAAAZHJzL2Rvd25yZXYueG1sTI/NTsMwEITvSLyDtUjcqEPSlhKy qcqf1CO0vXBz4yWJiNeR7bbm7XFP5Tia0cw31TKaQRzJ+d4ywv0kA0HcWN1zi7Dbvt8tQPigWKvB MiH8kodlfX1VqVLbE3/ScRNakUrYlwqhC2EspfRNR0b5iR2Jk/dtnVEhSddK7dQplZtB5lk2l0b1 nBY6NdJLR83P5mAQnj/WZvX65SIVxdvUx63NuVkj3t7E1ROIQDFcwnDGT+hQJ6a9PbD2YkCYFelK QMjnOYiz/zCdgdgjPGYFyLqS/w/UfwAAAP//AwBQSwECLQAUAAYACAAAACEAtoM4kv4AAADhAQAA EwAAAAAAAAAAAAAAAAAAAAAAW0NvbnRlbnRfVHlwZXNdLnhtbFBLAQItABQABgAIAAAAIQA4/SH/ 1gAAAJQBAAALAAAAAAAAAAAAAAAAAC8BAABfcmVscy8ucmVsc1BLAQItABQABgAIAAAAIQDnYEmQ 2AEAAAUEAAAOAAAAAAAAAAAAAAAAAC4CAABkcnMvZTJvRG9jLnhtbFBLAQItABQABgAIAAAAIQBq lzzo3QAAAAgBAAAPAAAAAAAAAAAAAAAAADIEAABkcnMvZG93bnJldi54bWxQSwUGAAAAAAQABADz AAAAPAUAAAAA " strokecolor="#4579b8 [3044]">
                      <v:stroke endarrow="block"/>
                    </v:shape>
                  </w:pict>
                </mc:Fallback>
              </mc:AlternateContent>
            </w:r>
            <w:r w:rsidRPr="00330A7E">
              <w:rPr>
                <w:rFonts w:ascii="Times New Roman" w:eastAsia="Cambria" w:hAnsi="Times New Roman" w:cs="Times New Roman"/>
                <w:b/>
                <w:bCs/>
                <w:position w:val="-4"/>
                <w:sz w:val="24"/>
                <w:szCs w:val="24"/>
                <w:lang w:eastAsia="ja-JP"/>
              </w:rPr>
              <w:object w:dxaOrig="400" w:dyaOrig="260" w14:anchorId="61A606EC">
                <v:shape id="_x0000_i2004" type="#_x0000_t75" style="width:20.25pt;height:12.75pt" o:ole="">
                  <v:imagedata r:id="rId1388" o:title=""/>
                </v:shape>
                <o:OLEObject Type="Embed" ProgID="Equation.DSMT4" ShapeID="_x0000_i2004" DrawAspect="Content" ObjectID="_1796841068" r:id="rId1654"/>
              </w:object>
            </w:r>
            <w:r w:rsidRPr="00330A7E">
              <w:rPr>
                <w:rFonts w:ascii="Times New Roman" w:eastAsia="Cambria" w:hAnsi="Times New Roman" w:cs="Times New Roman"/>
                <w:b/>
                <w:bCs/>
                <w:sz w:val="24"/>
                <w:szCs w:val="24"/>
              </w:rPr>
              <w:t xml:space="preserve"> </w:t>
            </w:r>
            <w:r w:rsidRPr="00330A7E">
              <w:rPr>
                <w:rFonts w:ascii="Times New Roman" w:eastAsia="Cambria" w:hAnsi="Times New Roman" w:cs="Times New Roman"/>
                <w:b/>
                <w:bCs/>
                <w:position w:val="-4"/>
                <w:sz w:val="24"/>
                <w:szCs w:val="24"/>
                <w:lang w:eastAsia="ja-JP"/>
              </w:rPr>
              <w:object w:dxaOrig="180" w:dyaOrig="279" w14:anchorId="39647E27">
                <v:shape id="_x0000_i2005" type="#_x0000_t75" style="width:9pt;height:14.25pt" o:ole="">
                  <v:imagedata r:id="rId1390" o:title=""/>
                </v:shape>
                <o:OLEObject Type="Embed" ProgID="Equation.DSMT4" ShapeID="_x0000_i2005" DrawAspect="Content" ObjectID="_1796841069" r:id="rId1655"/>
              </w:object>
            </w:r>
            <w:r w:rsidRPr="00330A7E">
              <w:rPr>
                <w:rFonts w:ascii="Times New Roman" w:eastAsia="Cambria" w:hAnsi="Times New Roman" w:cs="Times New Roman"/>
                <w:b/>
                <w:bCs/>
                <w:sz w:val="24"/>
                <w:szCs w:val="24"/>
              </w:rPr>
              <w:t xml:space="preserve">                                                                  </w:t>
            </w:r>
            <w:r w:rsidRPr="00330A7E">
              <w:rPr>
                <w:rFonts w:ascii="Times New Roman" w:eastAsia="Cambria" w:hAnsi="Times New Roman" w:cs="Times New Roman"/>
                <w:b/>
                <w:bCs/>
                <w:position w:val="-6"/>
                <w:sz w:val="24"/>
                <w:szCs w:val="24"/>
                <w:lang w:eastAsia="ja-JP"/>
              </w:rPr>
              <w:object w:dxaOrig="300" w:dyaOrig="279" w14:anchorId="5F485FA7">
                <v:shape id="_x0000_i2006" type="#_x0000_t75" style="width:15pt;height:14.25pt" o:ole="">
                  <v:imagedata r:id="rId1392" o:title=""/>
                </v:shape>
                <o:OLEObject Type="Embed" ProgID="Equation.DSMT4" ShapeID="_x0000_i2006" DrawAspect="Content" ObjectID="_1796841070" r:id="rId1656"/>
              </w:object>
            </w:r>
            <w:r w:rsidRPr="00330A7E">
              <w:rPr>
                <w:rFonts w:ascii="Times New Roman" w:eastAsia="Cambria" w:hAnsi="Times New Roman" w:cs="Times New Roman"/>
                <w:b/>
                <w:bCs/>
                <w:sz w:val="24"/>
                <w:szCs w:val="24"/>
              </w:rPr>
              <w:t xml:space="preserve"> </w:t>
            </w:r>
          </w:p>
          <w:p w14:paraId="68CCA905" w14:textId="77777777" w:rsidR="00ED397D" w:rsidRPr="00330A7E" w:rsidRDefault="00ED397D" w:rsidP="00330A7E">
            <w:pPr>
              <w:spacing w:line="360" w:lineRule="auto"/>
              <w:rPr>
                <w:rFonts w:ascii="Times New Roman" w:eastAsia="Cambria" w:hAnsi="Times New Roman" w:cs="Times New Roman"/>
                <w:b/>
                <w:bCs/>
                <w:sz w:val="24"/>
                <w:szCs w:val="24"/>
              </w:rPr>
            </w:pPr>
          </w:p>
          <w:p w14:paraId="0E7D1091" w14:textId="77777777" w:rsidR="00ED397D" w:rsidRPr="00330A7E" w:rsidRDefault="00ED397D" w:rsidP="00330A7E">
            <w:pPr>
              <w:spacing w:line="360" w:lineRule="auto"/>
              <w:rPr>
                <w:rFonts w:ascii="Times New Roman" w:eastAsia="Cambria" w:hAnsi="Times New Roman" w:cs="Times New Roman"/>
                <w:b/>
                <w:bCs/>
                <w:sz w:val="24"/>
                <w:szCs w:val="24"/>
              </w:rPr>
            </w:pPr>
            <w:r w:rsidRPr="00330A7E">
              <w:rPr>
                <w:rFonts w:ascii="Times New Roman" w:eastAsia="Cambria" w:hAnsi="Times New Roman" w:cs="Times New Roman"/>
                <w:b/>
                <w:bCs/>
                <w:sz w:val="24"/>
                <w:szCs w:val="24"/>
              </w:rPr>
              <w:t xml:space="preserve">                                     </w:t>
            </w:r>
            <w:r w:rsidRPr="00330A7E">
              <w:rPr>
                <w:rFonts w:ascii="Times New Roman" w:eastAsia="Cambria" w:hAnsi="Times New Roman" w:cs="Times New Roman"/>
                <w:b/>
                <w:bCs/>
                <w:position w:val="-6"/>
                <w:sz w:val="24"/>
                <w:szCs w:val="24"/>
                <w:lang w:eastAsia="ja-JP"/>
              </w:rPr>
              <w:object w:dxaOrig="180" w:dyaOrig="279" w14:anchorId="768A806D">
                <v:shape id="_x0000_i2007" type="#_x0000_t75" style="width:9pt;height:14.25pt" o:ole="">
                  <v:imagedata r:id="rId1394" o:title=""/>
                </v:shape>
                <o:OLEObject Type="Embed" ProgID="Equation.DSMT4" ShapeID="_x0000_i2007" DrawAspect="Content" ObjectID="_1796841071" r:id="rId1657"/>
              </w:object>
            </w:r>
            <w:r w:rsidRPr="00330A7E">
              <w:rPr>
                <w:rFonts w:ascii="Times New Roman" w:eastAsia="Cambria" w:hAnsi="Times New Roman" w:cs="Times New Roman"/>
                <w:b/>
                <w:bCs/>
                <w:sz w:val="24"/>
                <w:szCs w:val="24"/>
              </w:rPr>
              <w:t xml:space="preserve">                                                                           </w:t>
            </w:r>
            <w:r w:rsidRPr="00330A7E">
              <w:rPr>
                <w:rFonts w:ascii="Times New Roman" w:eastAsia="Cambria" w:hAnsi="Times New Roman" w:cs="Times New Roman"/>
                <w:b/>
                <w:bCs/>
                <w:position w:val="-4"/>
                <w:sz w:val="24"/>
                <w:szCs w:val="24"/>
                <w:lang w:eastAsia="ja-JP"/>
              </w:rPr>
              <w:object w:dxaOrig="279" w:dyaOrig="260" w14:anchorId="3A6DD1FB">
                <v:shape id="_x0000_i2008" type="#_x0000_t75" style="width:14.25pt;height:12.75pt" o:ole="">
                  <v:imagedata r:id="rId1396" o:title=""/>
                </v:shape>
                <o:OLEObject Type="Embed" ProgID="Equation.DSMT4" ShapeID="_x0000_i2008" DrawAspect="Content" ObjectID="_1796841072" r:id="rId1658"/>
              </w:object>
            </w:r>
            <w:r w:rsidRPr="00330A7E">
              <w:rPr>
                <w:rFonts w:ascii="Times New Roman" w:eastAsia="Cambria" w:hAnsi="Times New Roman" w:cs="Times New Roman"/>
                <w:b/>
                <w:bCs/>
                <w:sz w:val="24"/>
                <w:szCs w:val="24"/>
              </w:rPr>
              <w:t xml:space="preserve">                                                                                           </w:t>
            </w:r>
          </w:p>
        </w:tc>
      </w:tr>
    </w:tbl>
    <w:p w14:paraId="390F62A6" w14:textId="77777777" w:rsidR="00ED397D" w:rsidRPr="00330A7E" w:rsidRDefault="00ED397D" w:rsidP="00330A7E">
      <w:pPr>
        <w:spacing w:after="0" w:line="240" w:lineRule="auto"/>
        <w:jc w:val="center"/>
        <w:rPr>
          <w:rFonts w:ascii="Times New Roman" w:eastAsia="Cambria" w:hAnsi="Times New Roman" w:cs="Times New Roman"/>
          <w:sz w:val="24"/>
          <w:szCs w:val="24"/>
        </w:rPr>
      </w:pPr>
    </w:p>
    <w:p w14:paraId="1E485558" w14:textId="77777777" w:rsidR="00ED397D" w:rsidRPr="00330A7E" w:rsidRDefault="00ED397D" w:rsidP="00330A7E">
      <w:pPr>
        <w:spacing w:after="0" w:line="240" w:lineRule="auto"/>
        <w:ind w:left="1080"/>
        <w:rPr>
          <w:rFonts w:ascii="Times New Roman" w:eastAsia="Cambria" w:hAnsi="Times New Roman" w:cs="Times New Roman"/>
          <w:sz w:val="24"/>
          <w:szCs w:val="24"/>
        </w:rPr>
      </w:pPr>
      <w:r w:rsidRPr="00330A7E">
        <w:rPr>
          <w:rFonts w:ascii="Times New Roman" w:eastAsia="Cambria" w:hAnsi="Times New Roman" w:cs="Times New Roman"/>
          <w:b/>
          <w:sz w:val="24"/>
          <w:szCs w:val="24"/>
        </w:rPr>
        <w:t>a)</w:t>
      </w:r>
      <w:r w:rsidRPr="00330A7E">
        <w:rPr>
          <w:rFonts w:ascii="Times New Roman" w:eastAsia="Cambria" w:hAnsi="Times New Roman" w:cs="Times New Roman"/>
          <w:sz w:val="24"/>
          <w:szCs w:val="24"/>
        </w:rPr>
        <w:t xml:space="preserve"> Hàm số đã cho nghịch biến trên khoảng </w:t>
      </w:r>
      <w:r w:rsidRPr="00330A7E">
        <w:rPr>
          <w:rFonts w:ascii="Times New Roman" w:eastAsia="Cambria" w:hAnsi="Times New Roman" w:cs="Times New Roman"/>
          <w:position w:val="-10"/>
          <w:sz w:val="24"/>
          <w:szCs w:val="24"/>
        </w:rPr>
        <w:object w:dxaOrig="680" w:dyaOrig="320" w14:anchorId="221D51BE">
          <v:shape id="_x0000_i2009" type="#_x0000_t75" style="width:33.75pt;height:15.75pt" o:ole="">
            <v:imagedata r:id="rId1398" o:title=""/>
          </v:shape>
          <o:OLEObject Type="Embed" ProgID="Equation.DSMT4" ShapeID="_x0000_i2009" DrawAspect="Content" ObjectID="_1796841073" r:id="rId1659"/>
        </w:object>
      </w:r>
      <w:r w:rsidRPr="00330A7E">
        <w:rPr>
          <w:rFonts w:ascii="Times New Roman" w:eastAsia="Cambria" w:hAnsi="Times New Roman" w:cs="Times New Roman"/>
          <w:sz w:val="24"/>
          <w:szCs w:val="24"/>
        </w:rPr>
        <w:t xml:space="preserve"> </w:t>
      </w:r>
    </w:p>
    <w:p w14:paraId="57FEDF0B" w14:textId="77777777" w:rsidR="00ED397D" w:rsidRPr="00330A7E" w:rsidRDefault="00ED397D" w:rsidP="00330A7E">
      <w:pPr>
        <w:spacing w:after="0" w:line="240" w:lineRule="auto"/>
        <w:ind w:left="360" w:firstLine="720"/>
        <w:rPr>
          <w:rFonts w:ascii="Times New Roman" w:eastAsia="Cambria" w:hAnsi="Times New Roman" w:cs="Times New Roman"/>
          <w:sz w:val="24"/>
          <w:szCs w:val="24"/>
        </w:rPr>
      </w:pPr>
      <w:r w:rsidRPr="00330A7E">
        <w:rPr>
          <w:rFonts w:ascii="Times New Roman" w:eastAsia="Cambria" w:hAnsi="Times New Roman" w:cs="Times New Roman"/>
          <w:b/>
          <w:sz w:val="24"/>
          <w:szCs w:val="24"/>
        </w:rPr>
        <w:t>b)</w:t>
      </w:r>
      <w:r w:rsidRPr="00330A7E">
        <w:rPr>
          <w:rFonts w:ascii="Times New Roman" w:eastAsia="Cambria" w:hAnsi="Times New Roman" w:cs="Times New Roman"/>
          <w:sz w:val="24"/>
          <w:szCs w:val="24"/>
        </w:rPr>
        <w:t xml:space="preserve"> Hàm số đạt giá trị nhỏ nhất bằng </w:t>
      </w:r>
      <w:r w:rsidRPr="00330A7E">
        <w:rPr>
          <w:rFonts w:ascii="Times New Roman" w:hAnsi="Times New Roman" w:cs="Times New Roman"/>
          <w:position w:val="-6"/>
          <w:sz w:val="24"/>
          <w:szCs w:val="24"/>
        </w:rPr>
        <w:object w:dxaOrig="240" w:dyaOrig="279" w14:anchorId="59D5AB68">
          <v:shape id="_x0000_i2010" type="#_x0000_t75" style="width:12pt;height:14.25pt" o:ole="">
            <v:imagedata r:id="rId1400" o:title=""/>
          </v:shape>
          <o:OLEObject Type="Embed" ProgID="Equation.DSMT4" ShapeID="_x0000_i2010" DrawAspect="Content" ObjectID="_1796841074" r:id="rId1660"/>
        </w:object>
      </w:r>
      <w:r w:rsidRPr="00330A7E">
        <w:rPr>
          <w:rFonts w:ascii="Times New Roman" w:eastAsia="Cambria" w:hAnsi="Times New Roman" w:cs="Times New Roman"/>
          <w:sz w:val="24"/>
          <w:szCs w:val="24"/>
        </w:rPr>
        <w:t xml:space="preserve"> </w:t>
      </w:r>
    </w:p>
    <w:p w14:paraId="67BF8D2C" w14:textId="77777777" w:rsidR="00ED397D" w:rsidRPr="00330A7E" w:rsidRDefault="00ED397D" w:rsidP="00330A7E">
      <w:pPr>
        <w:spacing w:after="0" w:line="240" w:lineRule="auto"/>
        <w:ind w:left="360" w:firstLine="720"/>
        <w:rPr>
          <w:rFonts w:ascii="Times New Roman" w:eastAsia="Cambria" w:hAnsi="Times New Roman" w:cs="Times New Roman"/>
          <w:sz w:val="24"/>
          <w:szCs w:val="24"/>
        </w:rPr>
      </w:pPr>
      <w:r w:rsidRPr="00330A7E">
        <w:rPr>
          <w:rFonts w:ascii="Times New Roman" w:eastAsia="Cambria" w:hAnsi="Times New Roman" w:cs="Times New Roman"/>
          <w:b/>
          <w:sz w:val="24"/>
          <w:szCs w:val="24"/>
        </w:rPr>
        <w:t>c)</w:t>
      </w:r>
      <w:r w:rsidRPr="00330A7E">
        <w:rPr>
          <w:rFonts w:ascii="Times New Roman" w:eastAsia="Cambria" w:hAnsi="Times New Roman" w:cs="Times New Roman"/>
          <w:sz w:val="24"/>
          <w:szCs w:val="24"/>
        </w:rPr>
        <w:t xml:space="preserve"> Hàm số đạt giá trị lớn nhất bằng </w:t>
      </w:r>
      <w:r w:rsidRPr="00330A7E">
        <w:rPr>
          <w:rFonts w:ascii="Times New Roman" w:hAnsi="Times New Roman" w:cs="Times New Roman"/>
          <w:position w:val="-6"/>
          <w:sz w:val="24"/>
          <w:szCs w:val="24"/>
        </w:rPr>
        <w:object w:dxaOrig="360" w:dyaOrig="279" w14:anchorId="751D9643">
          <v:shape id="_x0000_i2011" type="#_x0000_t75" style="width:18pt;height:14.25pt" o:ole="">
            <v:imagedata r:id="rId1402" o:title=""/>
          </v:shape>
          <o:OLEObject Type="Embed" ProgID="Equation.DSMT4" ShapeID="_x0000_i2011" DrawAspect="Content" ObjectID="_1796841075" r:id="rId1661"/>
        </w:object>
      </w:r>
      <w:r w:rsidRPr="00330A7E">
        <w:rPr>
          <w:rFonts w:ascii="Times New Roman" w:eastAsia="Cambria" w:hAnsi="Times New Roman" w:cs="Times New Roman"/>
          <w:sz w:val="24"/>
          <w:szCs w:val="24"/>
        </w:rPr>
        <w:t xml:space="preserve"> </w:t>
      </w:r>
    </w:p>
    <w:p w14:paraId="3A97CB91" w14:textId="77777777" w:rsidR="00ED397D" w:rsidRPr="00330A7E" w:rsidRDefault="00ED397D" w:rsidP="00330A7E">
      <w:pPr>
        <w:spacing w:after="0" w:line="240" w:lineRule="auto"/>
        <w:ind w:left="360" w:firstLine="720"/>
        <w:rPr>
          <w:rFonts w:ascii="Times New Roman" w:eastAsia="Cambria" w:hAnsi="Times New Roman" w:cs="Times New Roman"/>
          <w:sz w:val="24"/>
          <w:szCs w:val="24"/>
        </w:rPr>
      </w:pPr>
      <w:r w:rsidRPr="00330A7E">
        <w:rPr>
          <w:rFonts w:ascii="Times New Roman" w:eastAsia="Cambria" w:hAnsi="Times New Roman" w:cs="Times New Roman"/>
          <w:b/>
          <w:sz w:val="24"/>
          <w:szCs w:val="24"/>
        </w:rPr>
        <w:t>d)</w:t>
      </w:r>
      <w:r w:rsidRPr="00330A7E">
        <w:rPr>
          <w:rFonts w:ascii="Times New Roman" w:eastAsia="Cambria" w:hAnsi="Times New Roman" w:cs="Times New Roman"/>
          <w:sz w:val="24"/>
          <w:szCs w:val="24"/>
        </w:rPr>
        <w:t xml:space="preserve"> Hàm số đã cho đồng biến trên khoảng </w:t>
      </w:r>
      <w:r w:rsidRPr="00330A7E">
        <w:rPr>
          <w:rFonts w:ascii="Times New Roman" w:hAnsi="Times New Roman" w:cs="Times New Roman"/>
          <w:position w:val="-10"/>
          <w:sz w:val="24"/>
          <w:szCs w:val="24"/>
        </w:rPr>
        <w:object w:dxaOrig="700" w:dyaOrig="320" w14:anchorId="0B1A6E3F">
          <v:shape id="_x0000_i2012" type="#_x0000_t75" style="width:35.25pt;height:15.75pt" o:ole="">
            <v:imagedata r:id="rId1404" o:title=""/>
          </v:shape>
          <o:OLEObject Type="Embed" ProgID="Equation.DSMT4" ShapeID="_x0000_i2012" DrawAspect="Content" ObjectID="_1796841076" r:id="rId1662"/>
        </w:object>
      </w:r>
      <w:r w:rsidRPr="00330A7E">
        <w:rPr>
          <w:rFonts w:ascii="Times New Roman" w:eastAsia="Cambria" w:hAnsi="Times New Roman" w:cs="Times New Roman"/>
          <w:sz w:val="24"/>
          <w:szCs w:val="24"/>
        </w:rPr>
        <w:t xml:space="preserve"> </w:t>
      </w:r>
    </w:p>
    <w:p w14:paraId="6C6959CE" w14:textId="77777777" w:rsidR="00ED397D" w:rsidRPr="00330A7E" w:rsidRDefault="00ED397D" w:rsidP="00330A7E">
      <w:pPr>
        <w:spacing w:before="120" w:after="0" w:line="360" w:lineRule="auto"/>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Lời giải</w:t>
      </w:r>
    </w:p>
    <w:tbl>
      <w:tblPr>
        <w:tblStyle w:val="TableGrid"/>
        <w:tblW w:w="0" w:type="auto"/>
        <w:tblInd w:w="720" w:type="dxa"/>
        <w:tblLook w:val="04A0" w:firstRow="1" w:lastRow="0" w:firstColumn="1" w:lastColumn="0" w:noHBand="0" w:noVBand="1"/>
      </w:tblPr>
      <w:tblGrid>
        <w:gridCol w:w="1090"/>
        <w:gridCol w:w="523"/>
        <w:gridCol w:w="536"/>
        <w:gridCol w:w="523"/>
        <w:gridCol w:w="536"/>
      </w:tblGrid>
      <w:tr w:rsidR="00ED397D" w:rsidRPr="00330A7E" w14:paraId="599C2BD9" w14:textId="77777777" w:rsidTr="00330A7E">
        <w:tc>
          <w:tcPr>
            <w:tcW w:w="1090" w:type="dxa"/>
          </w:tcPr>
          <w:p w14:paraId="20A735C4" w14:textId="77777777" w:rsidR="00ED397D" w:rsidRPr="00330A7E" w:rsidRDefault="00ED397D" w:rsidP="00330A7E">
            <w:pPr>
              <w:rPr>
                <w:rFonts w:ascii="Times New Roman" w:eastAsia="Cambria" w:hAnsi="Times New Roman" w:cs="Times New Roman"/>
                <w:sz w:val="24"/>
                <w:szCs w:val="24"/>
              </w:rPr>
            </w:pPr>
            <w:r w:rsidRPr="00330A7E">
              <w:rPr>
                <w:rFonts w:ascii="Times New Roman" w:eastAsia="Cambria" w:hAnsi="Times New Roman" w:cs="Times New Roman"/>
                <w:sz w:val="24"/>
                <w:szCs w:val="24"/>
              </w:rPr>
              <w:t>Ý</w:t>
            </w:r>
          </w:p>
        </w:tc>
        <w:tc>
          <w:tcPr>
            <w:tcW w:w="523" w:type="dxa"/>
          </w:tcPr>
          <w:p w14:paraId="49C6527B" w14:textId="77777777" w:rsidR="00ED397D" w:rsidRPr="00330A7E" w:rsidRDefault="00ED397D" w:rsidP="00330A7E">
            <w:pPr>
              <w:rPr>
                <w:rFonts w:ascii="Times New Roman" w:eastAsia="Cambria" w:hAnsi="Times New Roman" w:cs="Times New Roman"/>
                <w:sz w:val="24"/>
                <w:szCs w:val="24"/>
              </w:rPr>
            </w:pPr>
            <w:r w:rsidRPr="00330A7E">
              <w:rPr>
                <w:rFonts w:ascii="Times New Roman" w:eastAsia="Cambria" w:hAnsi="Times New Roman" w:cs="Times New Roman"/>
                <w:sz w:val="24"/>
                <w:szCs w:val="24"/>
              </w:rPr>
              <w:t>a)</w:t>
            </w:r>
          </w:p>
        </w:tc>
        <w:tc>
          <w:tcPr>
            <w:tcW w:w="536" w:type="dxa"/>
          </w:tcPr>
          <w:p w14:paraId="58570DF3" w14:textId="77777777" w:rsidR="00ED397D" w:rsidRPr="00330A7E" w:rsidRDefault="00ED397D" w:rsidP="00330A7E">
            <w:pPr>
              <w:rPr>
                <w:rFonts w:ascii="Times New Roman" w:eastAsia="Cambria" w:hAnsi="Times New Roman" w:cs="Times New Roman"/>
                <w:sz w:val="24"/>
                <w:szCs w:val="24"/>
              </w:rPr>
            </w:pPr>
            <w:r w:rsidRPr="00330A7E">
              <w:rPr>
                <w:rFonts w:ascii="Times New Roman" w:eastAsia="Cambria" w:hAnsi="Times New Roman" w:cs="Times New Roman"/>
                <w:sz w:val="24"/>
                <w:szCs w:val="24"/>
              </w:rPr>
              <w:t>b)</w:t>
            </w:r>
          </w:p>
        </w:tc>
        <w:tc>
          <w:tcPr>
            <w:tcW w:w="523" w:type="dxa"/>
          </w:tcPr>
          <w:p w14:paraId="1EBF183E" w14:textId="77777777" w:rsidR="00ED397D" w:rsidRPr="00330A7E" w:rsidRDefault="00ED397D" w:rsidP="00330A7E">
            <w:pPr>
              <w:rPr>
                <w:rFonts w:ascii="Times New Roman" w:eastAsia="Cambria" w:hAnsi="Times New Roman" w:cs="Times New Roman"/>
                <w:sz w:val="24"/>
                <w:szCs w:val="24"/>
              </w:rPr>
            </w:pPr>
            <w:r w:rsidRPr="00330A7E">
              <w:rPr>
                <w:rFonts w:ascii="Times New Roman" w:eastAsia="Cambria" w:hAnsi="Times New Roman" w:cs="Times New Roman"/>
                <w:sz w:val="24"/>
                <w:szCs w:val="24"/>
              </w:rPr>
              <w:t>c)</w:t>
            </w:r>
          </w:p>
        </w:tc>
        <w:tc>
          <w:tcPr>
            <w:tcW w:w="536" w:type="dxa"/>
          </w:tcPr>
          <w:p w14:paraId="2411CAC2" w14:textId="77777777" w:rsidR="00ED397D" w:rsidRPr="00330A7E" w:rsidRDefault="00ED397D" w:rsidP="00330A7E">
            <w:pPr>
              <w:rPr>
                <w:rFonts w:ascii="Times New Roman" w:eastAsia="Cambria" w:hAnsi="Times New Roman" w:cs="Times New Roman"/>
                <w:sz w:val="24"/>
                <w:szCs w:val="24"/>
              </w:rPr>
            </w:pPr>
            <w:r w:rsidRPr="00330A7E">
              <w:rPr>
                <w:rFonts w:ascii="Times New Roman" w:eastAsia="Cambria" w:hAnsi="Times New Roman" w:cs="Times New Roman"/>
                <w:sz w:val="24"/>
                <w:szCs w:val="24"/>
              </w:rPr>
              <w:t>d)</w:t>
            </w:r>
          </w:p>
        </w:tc>
      </w:tr>
      <w:tr w:rsidR="00ED397D" w:rsidRPr="00330A7E" w14:paraId="7E84371A" w14:textId="77777777" w:rsidTr="00330A7E">
        <w:tc>
          <w:tcPr>
            <w:tcW w:w="1090" w:type="dxa"/>
          </w:tcPr>
          <w:p w14:paraId="574B0696" w14:textId="77777777" w:rsidR="00ED397D" w:rsidRPr="00330A7E" w:rsidRDefault="00ED397D" w:rsidP="00330A7E">
            <w:pPr>
              <w:rPr>
                <w:rFonts w:ascii="Times New Roman" w:eastAsia="Cambria" w:hAnsi="Times New Roman" w:cs="Times New Roman"/>
                <w:sz w:val="24"/>
                <w:szCs w:val="24"/>
              </w:rPr>
            </w:pPr>
            <w:r w:rsidRPr="00330A7E">
              <w:rPr>
                <w:rFonts w:ascii="Times New Roman" w:eastAsia="Cambria" w:hAnsi="Times New Roman" w:cs="Times New Roman"/>
                <w:sz w:val="24"/>
                <w:szCs w:val="24"/>
              </w:rPr>
              <w:t>Kết quả</w:t>
            </w:r>
          </w:p>
        </w:tc>
        <w:tc>
          <w:tcPr>
            <w:tcW w:w="523" w:type="dxa"/>
          </w:tcPr>
          <w:p w14:paraId="744891C3" w14:textId="77777777" w:rsidR="00ED397D" w:rsidRPr="00330A7E" w:rsidRDefault="00ED397D" w:rsidP="00330A7E">
            <w:pPr>
              <w:rPr>
                <w:rFonts w:ascii="Times New Roman" w:eastAsia="Cambria" w:hAnsi="Times New Roman" w:cs="Times New Roman"/>
                <w:sz w:val="24"/>
                <w:szCs w:val="24"/>
              </w:rPr>
            </w:pPr>
            <w:r w:rsidRPr="00330A7E">
              <w:rPr>
                <w:rFonts w:ascii="Times New Roman" w:hAnsi="Times New Roman" w:cs="Times New Roman"/>
                <w:b/>
                <w:bCs/>
                <w:sz w:val="24"/>
                <w:szCs w:val="24"/>
              </w:rPr>
              <w:t>Đ</w:t>
            </w:r>
          </w:p>
        </w:tc>
        <w:tc>
          <w:tcPr>
            <w:tcW w:w="536" w:type="dxa"/>
          </w:tcPr>
          <w:p w14:paraId="1F0CEDE9" w14:textId="77777777" w:rsidR="00ED397D" w:rsidRPr="00330A7E" w:rsidRDefault="00ED397D" w:rsidP="00330A7E">
            <w:pPr>
              <w:rPr>
                <w:rFonts w:ascii="Times New Roman" w:eastAsia="Cambria" w:hAnsi="Times New Roman" w:cs="Times New Roman"/>
                <w:b/>
                <w:bCs/>
                <w:sz w:val="24"/>
                <w:szCs w:val="24"/>
              </w:rPr>
            </w:pPr>
            <w:r w:rsidRPr="00330A7E">
              <w:rPr>
                <w:rFonts w:ascii="Times New Roman" w:eastAsia="Cambria" w:hAnsi="Times New Roman" w:cs="Times New Roman"/>
                <w:b/>
                <w:bCs/>
                <w:sz w:val="24"/>
                <w:szCs w:val="24"/>
              </w:rPr>
              <w:t>Đ</w:t>
            </w:r>
          </w:p>
        </w:tc>
        <w:tc>
          <w:tcPr>
            <w:tcW w:w="523" w:type="dxa"/>
          </w:tcPr>
          <w:p w14:paraId="4E0FD817" w14:textId="77777777" w:rsidR="00ED397D" w:rsidRPr="00330A7E" w:rsidRDefault="00ED397D" w:rsidP="00330A7E">
            <w:pPr>
              <w:rPr>
                <w:rFonts w:ascii="Times New Roman" w:eastAsia="Cambria" w:hAnsi="Times New Roman" w:cs="Times New Roman"/>
                <w:sz w:val="24"/>
                <w:szCs w:val="24"/>
              </w:rPr>
            </w:pPr>
            <w:r w:rsidRPr="00330A7E">
              <w:rPr>
                <w:rFonts w:ascii="Times New Roman" w:hAnsi="Times New Roman" w:cs="Times New Roman"/>
                <w:b/>
                <w:bCs/>
                <w:sz w:val="24"/>
                <w:szCs w:val="24"/>
              </w:rPr>
              <w:t>S</w:t>
            </w:r>
          </w:p>
        </w:tc>
        <w:tc>
          <w:tcPr>
            <w:tcW w:w="536" w:type="dxa"/>
          </w:tcPr>
          <w:p w14:paraId="50E1B908" w14:textId="77777777" w:rsidR="00ED397D" w:rsidRPr="00330A7E" w:rsidRDefault="00ED397D" w:rsidP="00330A7E">
            <w:pPr>
              <w:rPr>
                <w:rFonts w:ascii="Times New Roman" w:eastAsia="Cambria" w:hAnsi="Times New Roman" w:cs="Times New Roman"/>
                <w:sz w:val="24"/>
                <w:szCs w:val="24"/>
              </w:rPr>
            </w:pPr>
            <w:r w:rsidRPr="00330A7E">
              <w:rPr>
                <w:rFonts w:ascii="Times New Roman" w:hAnsi="Times New Roman" w:cs="Times New Roman"/>
                <w:b/>
                <w:bCs/>
                <w:sz w:val="24"/>
                <w:szCs w:val="24"/>
              </w:rPr>
              <w:t>Đ</w:t>
            </w:r>
          </w:p>
        </w:tc>
      </w:tr>
    </w:tbl>
    <w:p w14:paraId="3142E06D" w14:textId="77777777" w:rsidR="00ED397D" w:rsidRPr="00330A7E" w:rsidRDefault="00ED397D" w:rsidP="00330A7E">
      <w:pPr>
        <w:spacing w:after="0" w:line="240" w:lineRule="auto"/>
        <w:ind w:left="360"/>
        <w:rPr>
          <w:rFonts w:ascii="Times New Roman" w:eastAsia="Cambria" w:hAnsi="Times New Roman" w:cs="Times New Roman"/>
          <w:sz w:val="24"/>
          <w:szCs w:val="24"/>
        </w:rPr>
      </w:pPr>
    </w:p>
    <w:p w14:paraId="6DA8725D" w14:textId="77777777" w:rsidR="00ED397D" w:rsidRPr="00330A7E" w:rsidRDefault="00ED397D" w:rsidP="00330A7E">
      <w:pPr>
        <w:spacing w:after="0" w:line="240" w:lineRule="auto"/>
        <w:ind w:left="360"/>
        <w:rPr>
          <w:rFonts w:ascii="Times New Roman" w:eastAsia="Cambria" w:hAnsi="Times New Roman" w:cs="Times New Roman"/>
          <w:sz w:val="24"/>
          <w:szCs w:val="24"/>
        </w:rPr>
      </w:pPr>
      <w:r w:rsidRPr="00330A7E">
        <w:rPr>
          <w:rFonts w:ascii="Times New Roman" w:eastAsia="Cambria" w:hAnsi="Times New Roman" w:cs="Times New Roman"/>
          <w:sz w:val="24"/>
          <w:szCs w:val="24"/>
        </w:rPr>
        <w:t xml:space="preserve">a) Hàm số đã cho nghịch biến trên khoảng </w:t>
      </w:r>
      <w:r w:rsidRPr="00330A7E">
        <w:rPr>
          <w:rFonts w:ascii="Times New Roman" w:eastAsia="Cambria" w:hAnsi="Times New Roman" w:cs="Times New Roman"/>
          <w:position w:val="-10"/>
          <w:sz w:val="24"/>
          <w:szCs w:val="24"/>
        </w:rPr>
        <w:object w:dxaOrig="680" w:dyaOrig="320" w14:anchorId="10041B91">
          <v:shape id="_x0000_i2013" type="#_x0000_t75" style="width:33.75pt;height:15.75pt" o:ole="">
            <v:imagedata r:id="rId1398" o:title=""/>
          </v:shape>
          <o:OLEObject Type="Embed" ProgID="Equation.DSMT4" ShapeID="_x0000_i2013" DrawAspect="Content" ObjectID="_1796841077" r:id="rId1663"/>
        </w:object>
      </w:r>
    </w:p>
    <w:p w14:paraId="72383F89" w14:textId="77777777" w:rsidR="00ED397D" w:rsidRPr="00330A7E" w:rsidRDefault="00ED397D" w:rsidP="00330A7E">
      <w:pPr>
        <w:spacing w:after="0" w:line="240" w:lineRule="auto"/>
        <w:ind w:left="360"/>
        <w:rPr>
          <w:rFonts w:ascii="Times New Roman" w:eastAsia="Cambria" w:hAnsi="Times New Roman" w:cs="Times New Roman"/>
          <w:sz w:val="24"/>
          <w:szCs w:val="24"/>
        </w:rPr>
      </w:pPr>
      <w:r w:rsidRPr="00330A7E">
        <w:rPr>
          <w:rFonts w:ascii="Times New Roman" w:eastAsia="Cambria" w:hAnsi="Times New Roman" w:cs="Times New Roman"/>
          <w:b/>
          <w:bCs/>
          <w:sz w:val="24"/>
          <w:szCs w:val="24"/>
        </w:rPr>
        <w:t xml:space="preserve"> </w:t>
      </w:r>
      <w:r w:rsidRPr="00330A7E">
        <w:rPr>
          <w:rFonts w:ascii="Times New Roman" w:hAnsi="Times New Roman" w:cs="Times New Roman"/>
          <w:b/>
          <w:bCs/>
          <w:noProof/>
          <w:sz w:val="24"/>
          <w:szCs w:val="24"/>
        </w:rPr>
        <w:t xml:space="preserve">Đúng </w:t>
      </w:r>
      <w:r w:rsidRPr="00330A7E">
        <w:rPr>
          <w:rFonts w:ascii="Times New Roman" w:hAnsi="Times New Roman" w:cs="Times New Roman"/>
          <w:noProof/>
          <w:sz w:val="24"/>
          <w:szCs w:val="24"/>
        </w:rPr>
        <w:t xml:space="preserve">vì dựa vào bảng biến thiên của </w:t>
      </w:r>
      <w:r w:rsidRPr="00330A7E">
        <w:rPr>
          <w:rFonts w:ascii="Times New Roman" w:eastAsia="Cambria" w:hAnsi="Times New Roman" w:cs="Times New Roman"/>
          <w:sz w:val="24"/>
          <w:szCs w:val="24"/>
          <w:lang w:val="fr-FR"/>
        </w:rPr>
        <w:t xml:space="preserve">hàm số </w:t>
      </w:r>
      <w:r w:rsidRPr="00330A7E">
        <w:rPr>
          <w:rFonts w:ascii="Times New Roman" w:hAnsi="Times New Roman" w:cs="Times New Roman"/>
          <w:position w:val="-14"/>
          <w:sz w:val="24"/>
          <w:szCs w:val="24"/>
        </w:rPr>
        <w:object w:dxaOrig="960" w:dyaOrig="400" w14:anchorId="08A23164">
          <v:shape id="_x0000_i2014" type="#_x0000_t75" style="width:48pt;height:20.25pt" o:ole="">
            <v:imagedata r:id="rId1361" o:title=""/>
          </v:shape>
          <o:OLEObject Type="Embed" ProgID="Equation.DSMT4" ShapeID="_x0000_i2014" DrawAspect="Content" ObjectID="_1796841078" r:id="rId1664"/>
        </w:object>
      </w:r>
      <w:r w:rsidRPr="00330A7E">
        <w:rPr>
          <w:rFonts w:ascii="Times New Roman" w:hAnsi="Times New Roman" w:cs="Times New Roman"/>
          <w:sz w:val="24"/>
          <w:szCs w:val="24"/>
        </w:rPr>
        <w:t xml:space="preserve">thì hàm số nghịch biến trên các khoảng </w:t>
      </w:r>
      <w:r w:rsidRPr="00330A7E">
        <w:rPr>
          <w:rFonts w:ascii="Times New Roman" w:eastAsia="Cambria" w:hAnsi="Times New Roman" w:cs="Times New Roman"/>
          <w:position w:val="-10"/>
          <w:sz w:val="24"/>
          <w:szCs w:val="24"/>
        </w:rPr>
        <w:object w:dxaOrig="859" w:dyaOrig="320" w14:anchorId="514D8725">
          <v:shape id="_x0000_i2015" type="#_x0000_t75" style="width:42.75pt;height:15.75pt" o:ole="">
            <v:imagedata r:id="rId1665" o:title=""/>
          </v:shape>
          <o:OLEObject Type="Embed" ProgID="Equation.DSMT4" ShapeID="_x0000_i2015" DrawAspect="Content" ObjectID="_1796841079" r:id="rId1666"/>
        </w:object>
      </w:r>
      <w:r w:rsidRPr="00330A7E">
        <w:rPr>
          <w:rFonts w:ascii="Times New Roman" w:eastAsia="Cambria" w:hAnsi="Times New Roman" w:cs="Times New Roman"/>
          <w:sz w:val="24"/>
          <w:szCs w:val="24"/>
        </w:rPr>
        <w:t xml:space="preserve"> và </w:t>
      </w:r>
      <w:r w:rsidRPr="00330A7E">
        <w:rPr>
          <w:rFonts w:ascii="Times New Roman" w:eastAsia="Cambria" w:hAnsi="Times New Roman" w:cs="Times New Roman"/>
          <w:position w:val="-10"/>
          <w:sz w:val="24"/>
          <w:szCs w:val="24"/>
        </w:rPr>
        <w:object w:dxaOrig="700" w:dyaOrig="320" w14:anchorId="26466AAA">
          <v:shape id="_x0000_i2016" type="#_x0000_t75" style="width:35.25pt;height:15.75pt" o:ole="">
            <v:imagedata r:id="rId1667" o:title=""/>
          </v:shape>
          <o:OLEObject Type="Embed" ProgID="Equation.DSMT4" ShapeID="_x0000_i2016" DrawAspect="Content" ObjectID="_1796841080" r:id="rId1668"/>
        </w:object>
      </w:r>
      <w:r w:rsidRPr="00330A7E">
        <w:rPr>
          <w:rFonts w:ascii="Times New Roman" w:eastAsia="Cambria" w:hAnsi="Times New Roman" w:cs="Times New Roman"/>
          <w:sz w:val="24"/>
          <w:szCs w:val="24"/>
        </w:rPr>
        <w:t xml:space="preserve">. Mà </w:t>
      </w:r>
      <w:r w:rsidRPr="00330A7E">
        <w:rPr>
          <w:rFonts w:ascii="Times New Roman" w:eastAsia="Cambria" w:hAnsi="Times New Roman" w:cs="Times New Roman"/>
          <w:position w:val="-10"/>
          <w:sz w:val="24"/>
          <w:szCs w:val="24"/>
        </w:rPr>
        <w:object w:dxaOrig="1600" w:dyaOrig="320" w14:anchorId="7676B586">
          <v:shape id="_x0000_i2017" type="#_x0000_t75" style="width:80.25pt;height:15.75pt" o:ole="">
            <v:imagedata r:id="rId1669" o:title=""/>
          </v:shape>
          <o:OLEObject Type="Embed" ProgID="Equation.DSMT4" ShapeID="_x0000_i2017" DrawAspect="Content" ObjectID="_1796841081" r:id="rId1670"/>
        </w:object>
      </w:r>
    </w:p>
    <w:p w14:paraId="72EA5E62" w14:textId="77777777" w:rsidR="00ED397D" w:rsidRPr="00330A7E" w:rsidRDefault="00ED397D" w:rsidP="00330A7E">
      <w:pPr>
        <w:spacing w:after="0" w:line="240" w:lineRule="auto"/>
        <w:rPr>
          <w:rFonts w:ascii="Times New Roman" w:eastAsia="Cambria" w:hAnsi="Times New Roman" w:cs="Times New Roman"/>
          <w:sz w:val="24"/>
          <w:szCs w:val="24"/>
        </w:rPr>
      </w:pPr>
      <w:r w:rsidRPr="00330A7E">
        <w:rPr>
          <w:rFonts w:ascii="Times New Roman" w:eastAsia="Cambria" w:hAnsi="Times New Roman" w:cs="Times New Roman"/>
          <w:sz w:val="24"/>
          <w:szCs w:val="24"/>
        </w:rPr>
        <w:t xml:space="preserve">      b) Hàm số đạt giá trị nhỏ nhất bằng </w:t>
      </w:r>
      <w:r w:rsidRPr="00330A7E">
        <w:rPr>
          <w:rFonts w:ascii="Times New Roman" w:eastAsia="Cambria" w:hAnsi="Times New Roman" w:cs="Times New Roman"/>
          <w:position w:val="-6"/>
          <w:sz w:val="24"/>
          <w:szCs w:val="24"/>
        </w:rPr>
        <w:object w:dxaOrig="240" w:dyaOrig="279" w14:anchorId="431ED79B">
          <v:shape id="_x0000_i2018" type="#_x0000_t75" style="width:12pt;height:14.25pt" o:ole="">
            <v:imagedata r:id="rId1400" o:title=""/>
          </v:shape>
          <o:OLEObject Type="Embed" ProgID="Equation.DSMT4" ShapeID="_x0000_i2018" DrawAspect="Content" ObjectID="_1796841082" r:id="rId1671"/>
        </w:object>
      </w:r>
      <w:r w:rsidRPr="00330A7E">
        <w:rPr>
          <w:rFonts w:ascii="Times New Roman" w:eastAsia="Cambria" w:hAnsi="Times New Roman" w:cs="Times New Roman"/>
          <w:sz w:val="24"/>
          <w:szCs w:val="24"/>
        </w:rPr>
        <w:t xml:space="preserve"> </w:t>
      </w:r>
    </w:p>
    <w:p w14:paraId="2433B9EF" w14:textId="77777777" w:rsidR="00ED397D" w:rsidRPr="00330A7E" w:rsidRDefault="00ED397D" w:rsidP="00330A7E">
      <w:pPr>
        <w:spacing w:after="0" w:line="240" w:lineRule="auto"/>
        <w:ind w:left="360"/>
        <w:rPr>
          <w:rFonts w:ascii="Times New Roman" w:hAnsi="Times New Roman" w:cs="Times New Roman"/>
          <w:sz w:val="24"/>
          <w:szCs w:val="24"/>
        </w:rPr>
      </w:pPr>
      <w:r w:rsidRPr="00330A7E">
        <w:rPr>
          <w:rFonts w:ascii="Times New Roman" w:hAnsi="Times New Roman" w:cs="Times New Roman"/>
          <w:b/>
          <w:bCs/>
          <w:noProof/>
          <w:sz w:val="24"/>
          <w:szCs w:val="24"/>
        </w:rPr>
        <w:t xml:space="preserve">Đúng </w:t>
      </w:r>
      <w:r w:rsidRPr="00330A7E">
        <w:rPr>
          <w:rFonts w:ascii="Times New Roman" w:hAnsi="Times New Roman" w:cs="Times New Roman"/>
          <w:noProof/>
          <w:sz w:val="24"/>
          <w:szCs w:val="24"/>
        </w:rPr>
        <w:t>vì</w:t>
      </w:r>
      <w:r w:rsidRPr="00330A7E">
        <w:rPr>
          <w:rFonts w:ascii="Times New Roman" w:hAnsi="Times New Roman" w:cs="Times New Roman"/>
          <w:b/>
          <w:bCs/>
          <w:noProof/>
          <w:sz w:val="24"/>
          <w:szCs w:val="24"/>
        </w:rPr>
        <w:t xml:space="preserve"> </w:t>
      </w:r>
      <w:r w:rsidRPr="00330A7E">
        <w:rPr>
          <w:rFonts w:ascii="Times New Roman" w:hAnsi="Times New Roman" w:cs="Times New Roman"/>
          <w:noProof/>
          <w:sz w:val="24"/>
          <w:szCs w:val="24"/>
        </w:rPr>
        <w:t xml:space="preserve">dựa vào bảng biến thiên của </w:t>
      </w:r>
      <w:r w:rsidRPr="00330A7E">
        <w:rPr>
          <w:rFonts w:ascii="Times New Roman" w:eastAsia="Cambria" w:hAnsi="Times New Roman" w:cs="Times New Roman"/>
          <w:sz w:val="24"/>
          <w:szCs w:val="24"/>
          <w:lang w:val="fr-FR"/>
        </w:rPr>
        <w:t xml:space="preserve">hàm số </w:t>
      </w:r>
      <w:r w:rsidRPr="00330A7E">
        <w:rPr>
          <w:rFonts w:ascii="Times New Roman" w:hAnsi="Times New Roman" w:cs="Times New Roman"/>
          <w:position w:val="-14"/>
          <w:sz w:val="24"/>
          <w:szCs w:val="24"/>
        </w:rPr>
        <w:object w:dxaOrig="960" w:dyaOrig="400" w14:anchorId="11422DF4">
          <v:shape id="_x0000_i2019" type="#_x0000_t75" style="width:48pt;height:20.25pt" o:ole="">
            <v:imagedata r:id="rId1361" o:title=""/>
          </v:shape>
          <o:OLEObject Type="Embed" ProgID="Equation.DSMT4" ShapeID="_x0000_i2019" DrawAspect="Content" ObjectID="_1796841083" r:id="rId1672"/>
        </w:object>
      </w:r>
      <w:r w:rsidRPr="00330A7E">
        <w:rPr>
          <w:rFonts w:ascii="Times New Roman" w:hAnsi="Times New Roman" w:cs="Times New Roman"/>
          <w:sz w:val="24"/>
          <w:szCs w:val="24"/>
        </w:rPr>
        <w:t xml:space="preserve">thì  hàm số </w:t>
      </w:r>
      <w:r w:rsidRPr="00330A7E">
        <w:rPr>
          <w:rFonts w:ascii="Times New Roman" w:hAnsi="Times New Roman" w:cs="Times New Roman"/>
          <w:position w:val="-14"/>
          <w:sz w:val="24"/>
          <w:szCs w:val="24"/>
        </w:rPr>
        <w:object w:dxaOrig="960" w:dyaOrig="400" w14:anchorId="32E9988C">
          <v:shape id="_x0000_i2020" type="#_x0000_t75" style="width:48pt;height:20.25pt" o:ole="">
            <v:imagedata r:id="rId1361" o:title=""/>
          </v:shape>
          <o:OLEObject Type="Embed" ProgID="Equation.DSMT4" ShapeID="_x0000_i2020" DrawAspect="Content" ObjectID="_1796841084" r:id="rId1673"/>
        </w:object>
      </w:r>
      <w:r w:rsidRPr="00330A7E">
        <w:rPr>
          <w:rFonts w:ascii="Times New Roman" w:eastAsia="Cambria" w:hAnsi="Times New Roman" w:cs="Times New Roman"/>
          <w:sz w:val="24"/>
          <w:szCs w:val="24"/>
        </w:rPr>
        <w:t xml:space="preserve"> đạt giá trị nhỏ nhất bằng </w:t>
      </w:r>
      <w:r w:rsidRPr="00330A7E">
        <w:rPr>
          <w:rFonts w:ascii="Times New Roman" w:eastAsia="Cambria" w:hAnsi="Times New Roman" w:cs="Times New Roman"/>
          <w:position w:val="-6"/>
          <w:sz w:val="24"/>
          <w:szCs w:val="24"/>
        </w:rPr>
        <w:object w:dxaOrig="180" w:dyaOrig="279" w14:anchorId="468E0176">
          <v:shape id="_x0000_i2021" type="#_x0000_t75" style="width:9pt;height:14.25pt" o:ole="">
            <v:imagedata r:id="rId1674" o:title=""/>
          </v:shape>
          <o:OLEObject Type="Embed" ProgID="Equation.DSMT4" ShapeID="_x0000_i2021" DrawAspect="Content" ObjectID="_1796841085" r:id="rId1675"/>
        </w:object>
      </w:r>
      <w:r w:rsidRPr="00330A7E">
        <w:rPr>
          <w:rFonts w:ascii="Times New Roman" w:eastAsia="Cambria" w:hAnsi="Times New Roman" w:cs="Times New Roman"/>
          <w:sz w:val="24"/>
          <w:szCs w:val="24"/>
        </w:rPr>
        <w:t xml:space="preserve"> khi </w:t>
      </w:r>
      <w:r w:rsidRPr="00330A7E">
        <w:rPr>
          <w:rFonts w:ascii="Times New Roman" w:eastAsia="Cambria" w:hAnsi="Times New Roman" w:cs="Times New Roman"/>
          <w:position w:val="-6"/>
          <w:sz w:val="24"/>
          <w:szCs w:val="24"/>
        </w:rPr>
        <w:object w:dxaOrig="740" w:dyaOrig="279" w14:anchorId="50DAD419">
          <v:shape id="_x0000_i2022" type="#_x0000_t75" style="width:36.75pt;height:14.25pt" o:ole="">
            <v:imagedata r:id="rId1676" o:title=""/>
          </v:shape>
          <o:OLEObject Type="Embed" ProgID="Equation.DSMT4" ShapeID="_x0000_i2022" DrawAspect="Content" ObjectID="_1796841086" r:id="rId1677"/>
        </w:object>
      </w:r>
      <w:r w:rsidRPr="00330A7E">
        <w:rPr>
          <w:rFonts w:ascii="Times New Roman" w:eastAsia="Cambria" w:hAnsi="Times New Roman" w:cs="Times New Roman"/>
          <w:sz w:val="24"/>
          <w:szCs w:val="24"/>
        </w:rPr>
        <w:t xml:space="preserve"> </w:t>
      </w:r>
    </w:p>
    <w:p w14:paraId="6F70C1B0" w14:textId="77777777" w:rsidR="00ED397D" w:rsidRPr="00330A7E" w:rsidRDefault="00ED397D" w:rsidP="00330A7E">
      <w:pPr>
        <w:spacing w:after="0" w:line="240" w:lineRule="auto"/>
        <w:ind w:left="360"/>
        <w:rPr>
          <w:rFonts w:ascii="Times New Roman" w:eastAsia="Cambria" w:hAnsi="Times New Roman" w:cs="Times New Roman"/>
          <w:sz w:val="24"/>
          <w:szCs w:val="24"/>
        </w:rPr>
      </w:pPr>
      <w:r w:rsidRPr="00330A7E">
        <w:rPr>
          <w:rFonts w:ascii="Times New Roman" w:eastAsia="Cambria" w:hAnsi="Times New Roman" w:cs="Times New Roman"/>
          <w:sz w:val="24"/>
          <w:szCs w:val="24"/>
        </w:rPr>
        <w:t xml:space="preserve">c)  Hàm số đạt giá trị lớn nhất bằng </w:t>
      </w:r>
      <w:r w:rsidRPr="00330A7E">
        <w:rPr>
          <w:rFonts w:ascii="Times New Roman" w:eastAsia="Cambria" w:hAnsi="Times New Roman" w:cs="Times New Roman"/>
          <w:position w:val="-6"/>
          <w:sz w:val="24"/>
          <w:szCs w:val="24"/>
        </w:rPr>
        <w:object w:dxaOrig="360" w:dyaOrig="279" w14:anchorId="7607A0D0">
          <v:shape id="_x0000_i2023" type="#_x0000_t75" style="width:18pt;height:14.25pt" o:ole="">
            <v:imagedata r:id="rId1402" o:title=""/>
          </v:shape>
          <o:OLEObject Type="Embed" ProgID="Equation.DSMT4" ShapeID="_x0000_i2023" DrawAspect="Content" ObjectID="_1796841087" r:id="rId1678"/>
        </w:object>
      </w:r>
      <w:r w:rsidRPr="00330A7E">
        <w:rPr>
          <w:rFonts w:ascii="Times New Roman" w:eastAsia="Cambria" w:hAnsi="Times New Roman" w:cs="Times New Roman"/>
          <w:sz w:val="24"/>
          <w:szCs w:val="24"/>
        </w:rPr>
        <w:t xml:space="preserve"> </w:t>
      </w:r>
    </w:p>
    <w:p w14:paraId="53C38229" w14:textId="77777777" w:rsidR="00ED397D" w:rsidRPr="00330A7E" w:rsidRDefault="00ED397D" w:rsidP="00330A7E">
      <w:pPr>
        <w:spacing w:after="0" w:line="240" w:lineRule="auto"/>
        <w:ind w:left="360"/>
        <w:rPr>
          <w:rFonts w:ascii="Times New Roman" w:hAnsi="Times New Roman" w:cs="Times New Roman"/>
          <w:sz w:val="24"/>
          <w:szCs w:val="24"/>
        </w:rPr>
      </w:pPr>
      <w:r w:rsidRPr="00330A7E">
        <w:rPr>
          <w:rFonts w:ascii="Times New Roman" w:eastAsia="Cambria" w:hAnsi="Times New Roman" w:cs="Times New Roman"/>
          <w:b/>
          <w:bCs/>
          <w:sz w:val="24"/>
          <w:szCs w:val="24"/>
        </w:rPr>
        <w:t>Sai</w:t>
      </w:r>
      <w:r w:rsidRPr="00330A7E">
        <w:rPr>
          <w:rFonts w:ascii="Times New Roman" w:eastAsia="Cambria" w:hAnsi="Times New Roman" w:cs="Times New Roman"/>
          <w:sz w:val="24"/>
          <w:szCs w:val="24"/>
        </w:rPr>
        <w:t xml:space="preserve"> vì dựa vào bảng biến thiên của hàm số </w:t>
      </w:r>
      <w:r w:rsidRPr="00330A7E">
        <w:rPr>
          <w:rFonts w:ascii="Times New Roman" w:hAnsi="Times New Roman" w:cs="Times New Roman"/>
          <w:position w:val="-14"/>
          <w:sz w:val="24"/>
          <w:szCs w:val="24"/>
        </w:rPr>
        <w:object w:dxaOrig="960" w:dyaOrig="400" w14:anchorId="1DB154AF">
          <v:shape id="_x0000_i2024" type="#_x0000_t75" style="width:48pt;height:20.25pt" o:ole="">
            <v:imagedata r:id="rId1361" o:title=""/>
          </v:shape>
          <o:OLEObject Type="Embed" ProgID="Equation.DSMT4" ShapeID="_x0000_i2024" DrawAspect="Content" ObjectID="_1796841088" r:id="rId1679"/>
        </w:object>
      </w:r>
      <w:r w:rsidRPr="00330A7E">
        <w:rPr>
          <w:rFonts w:ascii="Times New Roman" w:hAnsi="Times New Roman" w:cs="Times New Roman"/>
          <w:sz w:val="24"/>
          <w:szCs w:val="24"/>
        </w:rPr>
        <w:t xml:space="preserve">và </w:t>
      </w:r>
      <w:r w:rsidRPr="00330A7E">
        <w:rPr>
          <w:rFonts w:ascii="Times New Roman" w:eastAsia="Cambria" w:hAnsi="Times New Roman" w:cs="Times New Roman"/>
          <w:position w:val="-20"/>
          <w:sz w:val="24"/>
          <w:szCs w:val="24"/>
        </w:rPr>
        <w:object w:dxaOrig="1219" w:dyaOrig="440" w14:anchorId="370A80A3">
          <v:shape id="_x0000_i2025" type="#_x0000_t75" style="width:60.75pt;height:21.75pt" o:ole="">
            <v:imagedata r:id="rId1680" o:title=""/>
          </v:shape>
          <o:OLEObject Type="Embed" ProgID="Equation.DSMT4" ShapeID="_x0000_i2025" DrawAspect="Content" ObjectID="_1796841089" r:id="rId1681"/>
        </w:object>
      </w:r>
      <w:r w:rsidRPr="00330A7E">
        <w:rPr>
          <w:rFonts w:ascii="Times New Roman" w:eastAsia="Cambria" w:hAnsi="Times New Roman" w:cs="Times New Roman"/>
          <w:sz w:val="24"/>
          <w:szCs w:val="24"/>
        </w:rPr>
        <w:t xml:space="preserve"> </w:t>
      </w:r>
      <w:r w:rsidRPr="00330A7E">
        <w:rPr>
          <w:rFonts w:ascii="Times New Roman" w:hAnsi="Times New Roman" w:cs="Times New Roman"/>
          <w:sz w:val="24"/>
          <w:szCs w:val="24"/>
        </w:rPr>
        <w:t xml:space="preserve">nên hàm số </w:t>
      </w:r>
      <w:r w:rsidRPr="00330A7E">
        <w:rPr>
          <w:rFonts w:ascii="Times New Roman" w:hAnsi="Times New Roman" w:cs="Times New Roman"/>
          <w:position w:val="-14"/>
          <w:sz w:val="24"/>
          <w:szCs w:val="24"/>
        </w:rPr>
        <w:object w:dxaOrig="960" w:dyaOrig="400" w14:anchorId="28F5B67F">
          <v:shape id="_x0000_i2026" type="#_x0000_t75" style="width:48pt;height:20.25pt" o:ole="">
            <v:imagedata r:id="rId1361" o:title=""/>
          </v:shape>
          <o:OLEObject Type="Embed" ProgID="Equation.DSMT4" ShapeID="_x0000_i2026" DrawAspect="Content" ObjectID="_1796841090" r:id="rId1682"/>
        </w:object>
      </w:r>
      <w:r w:rsidRPr="00330A7E">
        <w:rPr>
          <w:rFonts w:ascii="Times New Roman" w:hAnsi="Times New Roman" w:cs="Times New Roman"/>
          <w:sz w:val="24"/>
          <w:szCs w:val="24"/>
        </w:rPr>
        <w:t xml:space="preserve"> không có giá trị lớn nhất. (</w:t>
      </w:r>
      <w:r w:rsidRPr="00330A7E">
        <w:rPr>
          <w:rFonts w:ascii="Times New Roman" w:eastAsia="Cambria" w:hAnsi="Times New Roman" w:cs="Times New Roman"/>
          <w:position w:val="-6"/>
          <w:sz w:val="24"/>
          <w:szCs w:val="24"/>
        </w:rPr>
        <w:object w:dxaOrig="300" w:dyaOrig="279" w14:anchorId="7566F256">
          <v:shape id="_x0000_i2027" type="#_x0000_t75" style="width:15pt;height:14.25pt" o:ole="">
            <v:imagedata r:id="rId1683" o:title=""/>
          </v:shape>
          <o:OLEObject Type="Embed" ProgID="Equation.DSMT4" ShapeID="_x0000_i2027" DrawAspect="Content" ObjectID="_1796841091" r:id="rId1684"/>
        </w:object>
      </w:r>
      <w:r w:rsidRPr="00330A7E">
        <w:rPr>
          <w:rFonts w:ascii="Times New Roman" w:eastAsia="Cambria" w:hAnsi="Times New Roman" w:cs="Times New Roman"/>
          <w:sz w:val="24"/>
          <w:szCs w:val="24"/>
        </w:rPr>
        <w:t xml:space="preserve"> là giá trị cực đại của hàm số.)</w:t>
      </w:r>
    </w:p>
    <w:p w14:paraId="0E65373D" w14:textId="77777777" w:rsidR="00ED397D" w:rsidRPr="00330A7E" w:rsidRDefault="00ED397D" w:rsidP="00330A7E">
      <w:pPr>
        <w:spacing w:after="0" w:line="240" w:lineRule="auto"/>
        <w:rPr>
          <w:rFonts w:ascii="Times New Roman" w:eastAsia="Cambria" w:hAnsi="Times New Roman" w:cs="Times New Roman"/>
          <w:sz w:val="24"/>
          <w:szCs w:val="24"/>
        </w:rPr>
      </w:pPr>
      <w:r w:rsidRPr="00330A7E">
        <w:rPr>
          <w:rFonts w:ascii="Times New Roman" w:eastAsia="Cambria" w:hAnsi="Times New Roman" w:cs="Times New Roman"/>
          <w:sz w:val="24"/>
          <w:szCs w:val="24"/>
        </w:rPr>
        <w:t xml:space="preserve">      d)  Hàm số đã cho đồng biến trên khoảng </w:t>
      </w:r>
      <w:r w:rsidRPr="00330A7E">
        <w:rPr>
          <w:rFonts w:ascii="Times New Roman" w:eastAsia="Cambria" w:hAnsi="Times New Roman" w:cs="Times New Roman"/>
          <w:position w:val="-10"/>
          <w:sz w:val="24"/>
          <w:szCs w:val="24"/>
        </w:rPr>
        <w:object w:dxaOrig="700" w:dyaOrig="320" w14:anchorId="096BC308">
          <v:shape id="_x0000_i2028" type="#_x0000_t75" style="width:35.25pt;height:15.75pt" o:ole="">
            <v:imagedata r:id="rId1404" o:title=""/>
          </v:shape>
          <o:OLEObject Type="Embed" ProgID="Equation.DSMT4" ShapeID="_x0000_i2028" DrawAspect="Content" ObjectID="_1796841092" r:id="rId1685"/>
        </w:object>
      </w:r>
      <w:r w:rsidRPr="00330A7E">
        <w:rPr>
          <w:rFonts w:ascii="Times New Roman" w:eastAsia="Cambria" w:hAnsi="Times New Roman" w:cs="Times New Roman"/>
          <w:sz w:val="24"/>
          <w:szCs w:val="24"/>
        </w:rPr>
        <w:t xml:space="preserve"> </w:t>
      </w:r>
    </w:p>
    <w:p w14:paraId="5C04D88E" w14:textId="77777777" w:rsidR="00ED397D" w:rsidRPr="00330A7E" w:rsidRDefault="00ED397D" w:rsidP="00330A7E">
      <w:pPr>
        <w:spacing w:after="0" w:line="240" w:lineRule="auto"/>
        <w:rPr>
          <w:rFonts w:ascii="Times New Roman" w:eastAsia="Cambria" w:hAnsi="Times New Roman" w:cs="Times New Roman"/>
          <w:sz w:val="24"/>
          <w:szCs w:val="24"/>
        </w:rPr>
      </w:pPr>
      <w:r w:rsidRPr="00330A7E">
        <w:rPr>
          <w:rFonts w:ascii="Times New Roman" w:eastAsia="Cambria" w:hAnsi="Times New Roman" w:cs="Times New Roman"/>
          <w:b/>
          <w:bCs/>
          <w:sz w:val="24"/>
          <w:szCs w:val="24"/>
        </w:rPr>
        <w:t xml:space="preserve">       Sai</w:t>
      </w:r>
      <w:r w:rsidRPr="00330A7E">
        <w:rPr>
          <w:rFonts w:ascii="Times New Roman" w:eastAsia="Cambria" w:hAnsi="Times New Roman" w:cs="Times New Roman"/>
          <w:sz w:val="24"/>
          <w:szCs w:val="24"/>
        </w:rPr>
        <w:t xml:space="preserve"> vì hàm số đã cho chỉ đồng biến trên khoảng </w:t>
      </w:r>
      <w:r w:rsidRPr="00330A7E">
        <w:rPr>
          <w:rFonts w:ascii="Times New Roman" w:eastAsia="Cambria" w:hAnsi="Times New Roman" w:cs="Times New Roman"/>
          <w:position w:val="-10"/>
          <w:sz w:val="24"/>
          <w:szCs w:val="24"/>
        </w:rPr>
        <w:object w:dxaOrig="680" w:dyaOrig="320" w14:anchorId="0625D211">
          <v:shape id="_x0000_i2029" type="#_x0000_t75" style="width:33.75pt;height:15.75pt" o:ole="">
            <v:imagedata r:id="rId1686" o:title=""/>
          </v:shape>
          <o:OLEObject Type="Embed" ProgID="Equation.DSMT4" ShapeID="_x0000_i2029" DrawAspect="Content" ObjectID="_1796841093" r:id="rId1687"/>
        </w:object>
      </w:r>
    </w:p>
    <w:p w14:paraId="40F49EAC" w14:textId="77777777" w:rsidR="00ED397D" w:rsidRPr="00330A7E" w:rsidRDefault="00ED397D" w:rsidP="00330A7E">
      <w:pPr>
        <w:spacing w:after="0"/>
        <w:rPr>
          <w:rFonts w:ascii="Times New Roman" w:hAnsi="Times New Roman" w:cs="Times New Roman"/>
          <w:sz w:val="24"/>
          <w:szCs w:val="24"/>
        </w:rPr>
      </w:pPr>
    </w:p>
    <w:p w14:paraId="0377F339" w14:textId="77777777" w:rsidR="00ED397D" w:rsidRPr="00330A7E" w:rsidRDefault="00ED397D" w:rsidP="000E1E56">
      <w:pPr>
        <w:pStyle w:val="ListParagraph"/>
        <w:numPr>
          <w:ilvl w:val="0"/>
          <w:numId w:val="9"/>
        </w:numPr>
        <w:tabs>
          <w:tab w:val="left" w:pos="992"/>
        </w:tabs>
        <w:spacing w:before="120" w:line="276" w:lineRule="auto"/>
        <w:rPr>
          <w:rFonts w:ascii="Times New Roman" w:hAnsi="Times New Roman" w:cs="Times New Roman"/>
          <w:sz w:val="24"/>
          <w:szCs w:val="24"/>
        </w:rPr>
      </w:pPr>
      <w:r w:rsidRPr="00330A7E">
        <w:rPr>
          <w:rFonts w:ascii="Times New Roman" w:eastAsia="Cambria" w:hAnsi="Times New Roman" w:cs="Times New Roman"/>
          <w:bCs/>
          <w:iCs/>
          <w:sz w:val="24"/>
          <w:szCs w:val="24"/>
          <w:lang w:val="fr-FR"/>
        </w:rPr>
        <w:t xml:space="preserve">Một vật chuyển động với gia tốc </w:t>
      </w:r>
      <w:r w:rsidRPr="00330A7E">
        <w:rPr>
          <w:rFonts w:ascii="Times New Roman" w:eastAsia="Times New Roman" w:hAnsi="Times New Roman" w:cs="Times New Roman"/>
          <w:position w:val="-16"/>
          <w:sz w:val="24"/>
          <w:szCs w:val="24"/>
          <w:lang w:val="vi-VN"/>
        </w:rPr>
        <w:object w:dxaOrig="2040" w:dyaOrig="440" w14:anchorId="73F88694">
          <v:shape id="_x0000_i2030" type="#_x0000_t75" style="width:102pt;height:21.75pt" o:ole="">
            <v:imagedata r:id="rId1406" o:title=""/>
          </v:shape>
          <o:OLEObject Type="Embed" ProgID="Equation.DSMT4" ShapeID="_x0000_i2030" DrawAspect="Content" ObjectID="_1796841094" r:id="rId1688"/>
        </w:object>
      </w:r>
      <w:r w:rsidRPr="00330A7E">
        <w:rPr>
          <w:rFonts w:ascii="Times New Roman" w:eastAsia="Cambria" w:hAnsi="Times New Roman" w:cs="Times New Roman"/>
          <w:bCs/>
          <w:iCs/>
          <w:sz w:val="24"/>
          <w:szCs w:val="24"/>
          <w:lang w:val="fr-FR"/>
        </w:rPr>
        <w:t>.</w:t>
      </w:r>
    </w:p>
    <w:p w14:paraId="2BBA70CE" w14:textId="77777777" w:rsidR="00ED397D" w:rsidRPr="00330A7E" w:rsidRDefault="00ED397D" w:rsidP="00330A7E">
      <w:pPr>
        <w:ind w:left="720" w:firstLine="273"/>
        <w:rPr>
          <w:rFonts w:ascii="Times New Roman" w:eastAsia="Cambria" w:hAnsi="Times New Roman" w:cs="Times New Roman"/>
          <w:bCs/>
          <w:iCs/>
          <w:sz w:val="24"/>
          <w:szCs w:val="24"/>
          <w:lang w:val="fr-FR"/>
        </w:rPr>
      </w:pPr>
      <w:r w:rsidRPr="00330A7E">
        <w:rPr>
          <w:rFonts w:ascii="Times New Roman" w:eastAsia="Cambria" w:hAnsi="Times New Roman" w:cs="Times New Roman"/>
          <w:b/>
          <w:bCs/>
          <w:iCs/>
          <w:sz w:val="24"/>
          <w:szCs w:val="24"/>
          <w:lang w:val="fr-FR"/>
        </w:rPr>
        <w:t>a)</w:t>
      </w:r>
      <w:r w:rsidRPr="00330A7E">
        <w:rPr>
          <w:rFonts w:ascii="Times New Roman" w:eastAsia="Cambria" w:hAnsi="Times New Roman" w:cs="Times New Roman"/>
          <w:bCs/>
          <w:iCs/>
          <w:sz w:val="24"/>
          <w:szCs w:val="24"/>
          <w:lang w:val="fr-FR"/>
        </w:rPr>
        <w:t xml:space="preserve"> Tại thời điểm bắt đầu chuyển động, vật có vận tốc bằng </w:t>
      </w:r>
      <w:r w:rsidRPr="00330A7E">
        <w:rPr>
          <w:rFonts w:ascii="Times New Roman" w:eastAsia="Times New Roman" w:hAnsi="Times New Roman" w:cs="Times New Roman"/>
          <w:position w:val="-6"/>
          <w:sz w:val="24"/>
          <w:szCs w:val="24"/>
          <w:lang w:val="vi-VN"/>
        </w:rPr>
        <w:object w:dxaOrig="200" w:dyaOrig="279" w14:anchorId="204FC2A5">
          <v:shape id="_x0000_i2031" type="#_x0000_t75" style="width:9.75pt;height:14.25pt" o:ole="">
            <v:imagedata r:id="rId1408" o:title=""/>
          </v:shape>
          <o:OLEObject Type="Embed" ProgID="Equation.DSMT4" ShapeID="_x0000_i2031" DrawAspect="Content" ObjectID="_1796841095" r:id="rId1689"/>
        </w:object>
      </w:r>
      <w:r w:rsidRPr="00330A7E">
        <w:rPr>
          <w:rFonts w:ascii="Times New Roman" w:eastAsia="Cambria" w:hAnsi="Times New Roman" w:cs="Times New Roman"/>
          <w:bCs/>
          <w:iCs/>
          <w:sz w:val="24"/>
          <w:szCs w:val="24"/>
          <w:lang w:val="fr-FR"/>
        </w:rPr>
        <w:t xml:space="preserve">. Khi đó, vận tốc của vật được biểu diễn bởi hàm số </w:t>
      </w:r>
      <w:r w:rsidRPr="00330A7E">
        <w:rPr>
          <w:rFonts w:ascii="Times New Roman" w:eastAsia="Times New Roman" w:hAnsi="Times New Roman" w:cs="Times New Roman"/>
          <w:position w:val="-10"/>
          <w:sz w:val="24"/>
          <w:szCs w:val="24"/>
          <w:lang w:val="vi-VN"/>
        </w:rPr>
        <w:object w:dxaOrig="1860" w:dyaOrig="320" w14:anchorId="2EEAF68E">
          <v:shape id="_x0000_i2032" type="#_x0000_t75" style="width:93pt;height:15.75pt" o:ole="">
            <v:imagedata r:id="rId1410" o:title=""/>
          </v:shape>
          <o:OLEObject Type="Embed" ProgID="Equation.DSMT4" ShapeID="_x0000_i2032" DrawAspect="Content" ObjectID="_1796841096" r:id="rId1690"/>
        </w:object>
      </w:r>
      <w:r w:rsidRPr="00330A7E">
        <w:rPr>
          <w:rFonts w:ascii="Times New Roman" w:eastAsia="Cambria" w:hAnsi="Times New Roman" w:cs="Times New Roman"/>
          <w:bCs/>
          <w:iCs/>
          <w:sz w:val="24"/>
          <w:szCs w:val="24"/>
          <w:lang w:val="fr-FR"/>
        </w:rPr>
        <w:t>.</w:t>
      </w:r>
    </w:p>
    <w:p w14:paraId="2A8650ED" w14:textId="77777777" w:rsidR="00ED397D" w:rsidRPr="00330A7E" w:rsidRDefault="00ED397D" w:rsidP="00330A7E">
      <w:pPr>
        <w:ind w:left="273" w:firstLine="720"/>
        <w:rPr>
          <w:rFonts w:ascii="Times New Roman" w:eastAsia="Cambria" w:hAnsi="Times New Roman" w:cs="Times New Roman"/>
          <w:bCs/>
          <w:iCs/>
          <w:sz w:val="24"/>
          <w:szCs w:val="24"/>
          <w:lang w:val="fr-FR"/>
        </w:rPr>
      </w:pPr>
      <w:r w:rsidRPr="00330A7E">
        <w:rPr>
          <w:rFonts w:ascii="Times New Roman" w:eastAsia="Cambria" w:hAnsi="Times New Roman" w:cs="Times New Roman"/>
          <w:b/>
          <w:bCs/>
          <w:iCs/>
          <w:sz w:val="24"/>
          <w:szCs w:val="24"/>
          <w:lang w:val="fr-FR"/>
        </w:rPr>
        <w:t>b)</w:t>
      </w:r>
      <w:r w:rsidRPr="00330A7E">
        <w:rPr>
          <w:rFonts w:ascii="Times New Roman" w:eastAsia="Cambria" w:hAnsi="Times New Roman" w:cs="Times New Roman"/>
          <w:bCs/>
          <w:iCs/>
          <w:sz w:val="24"/>
          <w:szCs w:val="24"/>
          <w:lang w:val="fr-FR"/>
        </w:rPr>
        <w:t xml:space="preserve"> Vận tốc của vật tại thời điềm </w:t>
      </w:r>
      <w:r w:rsidRPr="00330A7E">
        <w:rPr>
          <w:rFonts w:ascii="Times New Roman" w:eastAsia="Times New Roman" w:hAnsi="Times New Roman" w:cs="Times New Roman"/>
          <w:position w:val="-24"/>
          <w:sz w:val="24"/>
          <w:szCs w:val="24"/>
          <w:lang w:val="vi-VN"/>
        </w:rPr>
        <w:object w:dxaOrig="560" w:dyaOrig="620" w14:anchorId="07016B6C">
          <v:shape id="_x0000_i2033" type="#_x0000_t75" style="width:27.75pt;height:30.75pt" o:ole="">
            <v:imagedata r:id="rId1412" o:title=""/>
          </v:shape>
          <o:OLEObject Type="Embed" ProgID="Equation.DSMT4" ShapeID="_x0000_i2033" DrawAspect="Content" ObjectID="_1796841097" r:id="rId1691"/>
        </w:object>
      </w:r>
      <w:r w:rsidRPr="00330A7E">
        <w:rPr>
          <w:rFonts w:ascii="Times New Roman" w:eastAsia="Times New Roman" w:hAnsi="Times New Roman" w:cs="Times New Roman"/>
          <w:sz w:val="24"/>
          <w:szCs w:val="24"/>
          <w:lang w:val="fr-FR"/>
        </w:rPr>
        <w:t xml:space="preserve"> </w:t>
      </w:r>
      <w:r w:rsidRPr="00330A7E">
        <w:rPr>
          <w:rFonts w:ascii="Times New Roman" w:eastAsia="Cambria" w:hAnsi="Times New Roman" w:cs="Times New Roman"/>
          <w:bCs/>
          <w:iCs/>
          <w:sz w:val="24"/>
          <w:szCs w:val="24"/>
          <w:lang w:val="fr-FR"/>
        </w:rPr>
        <w:t xml:space="preserve">là </w:t>
      </w:r>
      <w:r w:rsidRPr="00330A7E">
        <w:rPr>
          <w:rFonts w:ascii="Times New Roman" w:eastAsia="Times New Roman" w:hAnsi="Times New Roman" w:cs="Times New Roman"/>
          <w:position w:val="-6"/>
          <w:sz w:val="24"/>
          <w:szCs w:val="24"/>
          <w:lang w:val="vi-VN"/>
        </w:rPr>
        <w:object w:dxaOrig="620" w:dyaOrig="279" w14:anchorId="5C82CCCC">
          <v:shape id="_x0000_i2034" type="#_x0000_t75" style="width:30.75pt;height:14.25pt" o:ole="">
            <v:imagedata r:id="rId1414" o:title=""/>
          </v:shape>
          <o:OLEObject Type="Embed" ProgID="Equation.DSMT4" ShapeID="_x0000_i2034" DrawAspect="Content" ObjectID="_1796841098" r:id="rId1692"/>
        </w:object>
      </w:r>
      <w:r w:rsidRPr="00330A7E">
        <w:rPr>
          <w:rFonts w:ascii="Times New Roman" w:eastAsia="Cambria" w:hAnsi="Times New Roman" w:cs="Times New Roman"/>
          <w:bCs/>
          <w:iCs/>
          <w:sz w:val="24"/>
          <w:szCs w:val="24"/>
          <w:lang w:val="fr-FR"/>
        </w:rPr>
        <w:t>.</w:t>
      </w:r>
    </w:p>
    <w:p w14:paraId="7DDB4F83" w14:textId="77777777" w:rsidR="00ED397D" w:rsidRPr="00330A7E" w:rsidRDefault="00ED397D" w:rsidP="00330A7E">
      <w:pPr>
        <w:ind w:left="273" w:firstLine="720"/>
        <w:rPr>
          <w:rFonts w:ascii="Times New Roman" w:eastAsia="Cambria" w:hAnsi="Times New Roman" w:cs="Times New Roman"/>
          <w:bCs/>
          <w:iCs/>
          <w:sz w:val="24"/>
          <w:szCs w:val="24"/>
          <w:lang w:val="fr-FR"/>
        </w:rPr>
      </w:pPr>
      <w:r w:rsidRPr="00330A7E">
        <w:rPr>
          <w:rFonts w:ascii="Times New Roman" w:eastAsia="Cambria" w:hAnsi="Times New Roman" w:cs="Times New Roman"/>
          <w:b/>
          <w:bCs/>
          <w:iCs/>
          <w:sz w:val="24"/>
          <w:szCs w:val="24"/>
          <w:lang w:val="fr-FR"/>
        </w:rPr>
        <w:lastRenderedPageBreak/>
        <w:t>c)</w:t>
      </w:r>
      <w:r w:rsidRPr="00330A7E">
        <w:rPr>
          <w:rFonts w:ascii="Times New Roman" w:eastAsia="Cambria" w:hAnsi="Times New Roman" w:cs="Times New Roman"/>
          <w:bCs/>
          <w:iCs/>
          <w:sz w:val="24"/>
          <w:szCs w:val="24"/>
          <w:lang w:val="fr-FR"/>
        </w:rPr>
        <w:t xml:space="preserve"> Quãng đường vật đi được từ thời điểm </w:t>
      </w:r>
      <w:r w:rsidRPr="00330A7E">
        <w:rPr>
          <w:rFonts w:ascii="Times New Roman" w:eastAsia="Times New Roman" w:hAnsi="Times New Roman" w:cs="Times New Roman"/>
          <w:position w:val="-10"/>
          <w:sz w:val="24"/>
          <w:szCs w:val="24"/>
          <w:lang w:val="vi-VN"/>
        </w:rPr>
        <w:object w:dxaOrig="840" w:dyaOrig="320" w14:anchorId="20F7A1A7">
          <v:shape id="_x0000_i2035" type="#_x0000_t75" style="width:42pt;height:15.75pt" o:ole="">
            <v:imagedata r:id="rId1416" o:title=""/>
          </v:shape>
          <o:OLEObject Type="Embed" ProgID="Equation.DSMT4" ShapeID="_x0000_i2035" DrawAspect="Content" ObjectID="_1796841099" r:id="rId1693"/>
        </w:object>
      </w:r>
      <w:r w:rsidRPr="00330A7E">
        <w:rPr>
          <w:rFonts w:ascii="Times New Roman" w:eastAsia="Cambria" w:hAnsi="Times New Roman" w:cs="Times New Roman"/>
          <w:bCs/>
          <w:iCs/>
          <w:sz w:val="24"/>
          <w:szCs w:val="24"/>
          <w:lang w:val="fr-FR"/>
        </w:rPr>
        <w:t xml:space="preserve">  đến thời điểm </w:t>
      </w:r>
      <w:r w:rsidRPr="00330A7E">
        <w:rPr>
          <w:rFonts w:ascii="Times New Roman" w:eastAsia="Times New Roman" w:hAnsi="Times New Roman" w:cs="Times New Roman"/>
          <w:position w:val="-10"/>
          <w:sz w:val="24"/>
          <w:szCs w:val="24"/>
          <w:lang w:val="vi-VN"/>
        </w:rPr>
        <w:object w:dxaOrig="800" w:dyaOrig="320" w14:anchorId="57013A97">
          <v:shape id="_x0000_i2036" type="#_x0000_t75" style="width:39.75pt;height:15.75pt" o:ole="">
            <v:imagedata r:id="rId1418" o:title=""/>
          </v:shape>
          <o:OLEObject Type="Embed" ProgID="Equation.DSMT4" ShapeID="_x0000_i2036" DrawAspect="Content" ObjectID="_1796841100" r:id="rId1694"/>
        </w:object>
      </w:r>
      <w:r w:rsidRPr="00330A7E">
        <w:rPr>
          <w:rFonts w:ascii="Times New Roman" w:eastAsia="Times New Roman" w:hAnsi="Times New Roman" w:cs="Times New Roman"/>
          <w:sz w:val="24"/>
          <w:szCs w:val="24"/>
          <w:lang w:val="fr-FR"/>
        </w:rPr>
        <w:t xml:space="preserve"> </w:t>
      </w:r>
      <w:r w:rsidRPr="00330A7E">
        <w:rPr>
          <w:rFonts w:ascii="Times New Roman" w:eastAsia="Cambria" w:hAnsi="Times New Roman" w:cs="Times New Roman"/>
          <w:bCs/>
          <w:iCs/>
          <w:sz w:val="24"/>
          <w:szCs w:val="24"/>
          <w:lang w:val="fr-FR"/>
        </w:rPr>
        <w:t xml:space="preserve"> là </w:t>
      </w:r>
      <w:r w:rsidRPr="00330A7E">
        <w:rPr>
          <w:rFonts w:ascii="Times New Roman" w:eastAsia="Times New Roman" w:hAnsi="Times New Roman" w:cs="Times New Roman"/>
          <w:position w:val="-6"/>
          <w:sz w:val="24"/>
          <w:szCs w:val="24"/>
          <w:lang w:val="vi-VN"/>
        </w:rPr>
        <w:object w:dxaOrig="420" w:dyaOrig="279" w14:anchorId="6531922A">
          <v:shape id="_x0000_i2037" type="#_x0000_t75" style="width:21pt;height:14.25pt" o:ole="">
            <v:imagedata r:id="rId1420" o:title=""/>
          </v:shape>
          <o:OLEObject Type="Embed" ProgID="Equation.DSMT4" ShapeID="_x0000_i2037" DrawAspect="Content" ObjectID="_1796841101" r:id="rId1695"/>
        </w:object>
      </w:r>
      <w:r w:rsidRPr="00330A7E">
        <w:rPr>
          <w:rFonts w:ascii="Times New Roman" w:eastAsia="Cambria" w:hAnsi="Times New Roman" w:cs="Times New Roman"/>
          <w:bCs/>
          <w:iCs/>
          <w:sz w:val="24"/>
          <w:szCs w:val="24"/>
          <w:lang w:val="fr-FR"/>
        </w:rPr>
        <w:t>.</w:t>
      </w:r>
    </w:p>
    <w:p w14:paraId="6186565D" w14:textId="77777777" w:rsidR="00ED397D" w:rsidRPr="00330A7E" w:rsidRDefault="00ED397D" w:rsidP="00330A7E">
      <w:pPr>
        <w:ind w:left="273" w:firstLine="720"/>
        <w:rPr>
          <w:rFonts w:ascii="Times New Roman" w:eastAsia="Cambria" w:hAnsi="Times New Roman" w:cs="Times New Roman"/>
          <w:bCs/>
          <w:iCs/>
          <w:sz w:val="24"/>
          <w:szCs w:val="24"/>
          <w:lang w:val="fr-FR"/>
        </w:rPr>
      </w:pPr>
      <w:r w:rsidRPr="00330A7E">
        <w:rPr>
          <w:rFonts w:ascii="Times New Roman" w:eastAsia="Cambria" w:hAnsi="Times New Roman" w:cs="Times New Roman"/>
          <w:b/>
          <w:bCs/>
          <w:iCs/>
          <w:sz w:val="24"/>
          <w:szCs w:val="24"/>
          <w:lang w:val="fr-FR"/>
        </w:rPr>
        <w:t>d)</w:t>
      </w:r>
      <w:r w:rsidRPr="00330A7E">
        <w:rPr>
          <w:rFonts w:ascii="Times New Roman" w:eastAsia="Cambria" w:hAnsi="Times New Roman" w:cs="Times New Roman"/>
          <w:bCs/>
          <w:iCs/>
          <w:sz w:val="24"/>
          <w:szCs w:val="24"/>
          <w:lang w:val="fr-FR"/>
        </w:rPr>
        <w:t xml:space="preserve"> Quãng đường vật đi được từ thời điểm </w:t>
      </w:r>
      <w:r w:rsidRPr="00330A7E">
        <w:rPr>
          <w:rFonts w:ascii="Times New Roman" w:eastAsia="Times New Roman" w:hAnsi="Times New Roman" w:cs="Times New Roman"/>
          <w:position w:val="-24"/>
          <w:sz w:val="24"/>
          <w:szCs w:val="24"/>
          <w:lang w:val="vi-VN"/>
        </w:rPr>
        <w:object w:dxaOrig="560" w:dyaOrig="620" w14:anchorId="39C130E5">
          <v:shape id="_x0000_i2038" type="#_x0000_t75" style="width:27.75pt;height:30.75pt" o:ole="">
            <v:imagedata r:id="rId1412" o:title=""/>
          </v:shape>
          <o:OLEObject Type="Embed" ProgID="Equation.DSMT4" ShapeID="_x0000_i2038" DrawAspect="Content" ObjectID="_1796841102" r:id="rId1696"/>
        </w:object>
      </w:r>
      <w:r w:rsidRPr="00330A7E">
        <w:rPr>
          <w:rFonts w:ascii="Times New Roman" w:eastAsia="Cambria" w:hAnsi="Times New Roman" w:cs="Times New Roman"/>
          <w:bCs/>
          <w:iCs/>
          <w:sz w:val="24"/>
          <w:szCs w:val="24"/>
          <w:lang w:val="fr-FR"/>
        </w:rPr>
        <w:t xml:space="preserve"> (s) đến thời điểm </w:t>
      </w:r>
      <w:r w:rsidRPr="00330A7E">
        <w:rPr>
          <w:rFonts w:ascii="Times New Roman" w:eastAsia="Times New Roman" w:hAnsi="Times New Roman" w:cs="Times New Roman"/>
          <w:position w:val="-24"/>
          <w:sz w:val="24"/>
          <w:szCs w:val="24"/>
          <w:lang w:val="vi-VN"/>
        </w:rPr>
        <w:object w:dxaOrig="660" w:dyaOrig="620" w14:anchorId="437DA0A6">
          <v:shape id="_x0000_i2039" type="#_x0000_t75" style="width:33pt;height:30.75pt" o:ole="">
            <v:imagedata r:id="rId1423" o:title=""/>
          </v:shape>
          <o:OLEObject Type="Embed" ProgID="Equation.DSMT4" ShapeID="_x0000_i2039" DrawAspect="Content" ObjectID="_1796841103" r:id="rId1697"/>
        </w:object>
      </w:r>
      <w:r w:rsidRPr="00330A7E">
        <w:rPr>
          <w:rFonts w:ascii="Times New Roman" w:eastAsia="Times New Roman" w:hAnsi="Times New Roman" w:cs="Times New Roman"/>
          <w:sz w:val="24"/>
          <w:szCs w:val="24"/>
          <w:lang w:val="fr-FR"/>
        </w:rPr>
        <w:t xml:space="preserve"> </w:t>
      </w:r>
      <w:r w:rsidRPr="00330A7E">
        <w:rPr>
          <w:rFonts w:ascii="Times New Roman" w:eastAsia="Cambria" w:hAnsi="Times New Roman" w:cs="Times New Roman"/>
          <w:bCs/>
          <w:iCs/>
          <w:sz w:val="24"/>
          <w:szCs w:val="24"/>
          <w:lang w:val="fr-FR"/>
        </w:rPr>
        <w:t xml:space="preserve"> (s) là </w:t>
      </w:r>
      <w:r w:rsidRPr="00330A7E">
        <w:rPr>
          <w:rFonts w:ascii="Times New Roman" w:eastAsia="Times New Roman" w:hAnsi="Times New Roman" w:cs="Times New Roman"/>
          <w:position w:val="-10"/>
          <w:sz w:val="24"/>
          <w:szCs w:val="24"/>
          <w:lang w:val="vi-VN"/>
        </w:rPr>
        <w:object w:dxaOrig="400" w:dyaOrig="320" w14:anchorId="4588E9E1">
          <v:shape id="_x0000_i2040" type="#_x0000_t75" style="width:20.25pt;height:15.75pt" o:ole="">
            <v:imagedata r:id="rId1425" o:title=""/>
          </v:shape>
          <o:OLEObject Type="Embed" ProgID="Equation.DSMT4" ShapeID="_x0000_i2040" DrawAspect="Content" ObjectID="_1796841104" r:id="rId1698"/>
        </w:object>
      </w:r>
      <w:r w:rsidRPr="00330A7E">
        <w:rPr>
          <w:rFonts w:ascii="Times New Roman" w:eastAsia="Cambria" w:hAnsi="Times New Roman" w:cs="Times New Roman"/>
          <w:bCs/>
          <w:iCs/>
          <w:sz w:val="24"/>
          <w:szCs w:val="24"/>
          <w:lang w:val="fr-FR"/>
        </w:rPr>
        <w:t>.</w:t>
      </w:r>
    </w:p>
    <w:p w14:paraId="79AC1EB3" w14:textId="77777777" w:rsidR="00ED397D" w:rsidRPr="00330A7E" w:rsidRDefault="00ED397D" w:rsidP="00330A7E">
      <w:pPr>
        <w:spacing w:after="0"/>
        <w:ind w:left="993"/>
        <w:jc w:val="center"/>
        <w:rPr>
          <w:rFonts w:ascii="Times New Roman" w:eastAsia="Times New Roman" w:hAnsi="Times New Roman" w:cs="Times New Roman"/>
          <w:b/>
          <w:color w:val="0000FF"/>
          <w:sz w:val="24"/>
          <w:szCs w:val="24"/>
          <w:lang w:val="vi-VN"/>
        </w:rPr>
      </w:pPr>
      <w:r w:rsidRPr="00330A7E">
        <w:rPr>
          <w:rFonts w:ascii="Times New Roman" w:eastAsia="Times New Roman" w:hAnsi="Times New Roman" w:cs="Times New Roman"/>
          <w:b/>
          <w:color w:val="0000FF"/>
          <w:sz w:val="24"/>
          <w:szCs w:val="24"/>
          <w:lang w:val="vi-VN"/>
        </w:rPr>
        <w:t>Lời giải</w:t>
      </w:r>
    </w:p>
    <w:p w14:paraId="5B22AEF7" w14:textId="77777777" w:rsidR="00ED397D" w:rsidRPr="00330A7E" w:rsidRDefault="00ED397D" w:rsidP="00330A7E">
      <w:pPr>
        <w:spacing w:after="0"/>
        <w:ind w:left="993"/>
        <w:jc w:val="right"/>
        <w:rPr>
          <w:rFonts w:ascii="Times New Roman" w:eastAsia="Times New Roman" w:hAnsi="Times New Roman" w:cs="Times New Roman"/>
          <w:b/>
          <w:sz w:val="24"/>
          <w:szCs w:val="24"/>
        </w:rPr>
      </w:pPr>
    </w:p>
    <w:p w14:paraId="5C9F0FF9" w14:textId="77777777" w:rsidR="00ED397D" w:rsidRPr="00330A7E" w:rsidRDefault="00ED397D" w:rsidP="00330A7E">
      <w:pPr>
        <w:ind w:firstLine="720"/>
        <w:rPr>
          <w:rFonts w:ascii="Times New Roman" w:eastAsia="Cambria" w:hAnsi="Times New Roman" w:cs="Times New Roman"/>
          <w:sz w:val="24"/>
          <w:szCs w:val="24"/>
        </w:rPr>
      </w:pPr>
      <w:r w:rsidRPr="00330A7E">
        <w:rPr>
          <w:rFonts w:ascii="Times New Roman" w:eastAsia="Cambria" w:hAnsi="Times New Roman" w:cs="Times New Roman"/>
          <w:b/>
          <w:sz w:val="24"/>
          <w:szCs w:val="24"/>
        </w:rPr>
        <w:t>a)</w:t>
      </w:r>
      <w:r w:rsidRPr="00330A7E">
        <w:rPr>
          <w:rFonts w:ascii="Times New Roman" w:eastAsia="Cambria" w:hAnsi="Times New Roman" w:cs="Times New Roman"/>
          <w:sz w:val="24"/>
          <w:szCs w:val="24"/>
        </w:rPr>
        <w:t xml:space="preserve"> Ta có </w:t>
      </w:r>
      <w:r w:rsidRPr="00330A7E">
        <w:rPr>
          <w:rFonts w:ascii="Times New Roman" w:eastAsia="Times New Roman" w:hAnsi="Times New Roman" w:cs="Times New Roman"/>
          <w:position w:val="-16"/>
          <w:sz w:val="24"/>
          <w:szCs w:val="24"/>
          <w:lang w:val="vi-VN"/>
        </w:rPr>
        <w:object w:dxaOrig="3720" w:dyaOrig="440" w14:anchorId="308133F5">
          <v:shape id="_x0000_i2041" type="#_x0000_t75" style="width:186.75pt;height:21.75pt" o:ole="">
            <v:imagedata r:id="rId1699" o:title=""/>
          </v:shape>
          <o:OLEObject Type="Embed" ProgID="Equation.DSMT4" ShapeID="_x0000_i2041" DrawAspect="Content" ObjectID="_1796841105" r:id="rId1700"/>
        </w:object>
      </w:r>
      <w:r w:rsidRPr="00330A7E">
        <w:rPr>
          <w:rFonts w:ascii="Times New Roman" w:eastAsia="Cambria" w:hAnsi="Times New Roman" w:cs="Times New Roman"/>
          <w:sz w:val="24"/>
          <w:szCs w:val="24"/>
        </w:rPr>
        <w:t xml:space="preserve">. </w:t>
      </w:r>
    </w:p>
    <w:p w14:paraId="5D349FEB" w14:textId="77777777" w:rsidR="00ED397D" w:rsidRPr="00330A7E" w:rsidRDefault="00ED397D" w:rsidP="00330A7E">
      <w:pPr>
        <w:ind w:firstLine="720"/>
        <w:rPr>
          <w:rFonts w:ascii="Times New Roman" w:eastAsia="Cambria" w:hAnsi="Times New Roman" w:cs="Times New Roman"/>
          <w:sz w:val="24"/>
          <w:szCs w:val="24"/>
        </w:rPr>
      </w:pPr>
      <w:r w:rsidRPr="00330A7E">
        <w:rPr>
          <w:rFonts w:ascii="Times New Roman" w:eastAsia="Cambria" w:hAnsi="Times New Roman" w:cs="Times New Roman"/>
          <w:sz w:val="24"/>
          <w:szCs w:val="24"/>
        </w:rPr>
        <w:t xml:space="preserve">Mà tại thời điểm bắt đầu chuyển động, vật có vận tốc bằng 0 nên ta có </w:t>
      </w:r>
      <w:r w:rsidRPr="00330A7E">
        <w:rPr>
          <w:rFonts w:ascii="Times New Roman" w:eastAsia="Times New Roman" w:hAnsi="Times New Roman" w:cs="Times New Roman"/>
          <w:position w:val="-10"/>
          <w:sz w:val="24"/>
          <w:szCs w:val="24"/>
          <w:lang w:val="vi-VN"/>
        </w:rPr>
        <w:object w:dxaOrig="820" w:dyaOrig="320" w14:anchorId="67B301F6">
          <v:shape id="_x0000_i2042" type="#_x0000_t75" style="width:41.25pt;height:15.75pt" o:ole="">
            <v:imagedata r:id="rId1701" o:title=""/>
          </v:shape>
          <o:OLEObject Type="Embed" ProgID="Equation.DSMT4" ShapeID="_x0000_i2042" DrawAspect="Content" ObjectID="_1796841106" r:id="rId1702"/>
        </w:object>
      </w:r>
      <w:r w:rsidRPr="00330A7E">
        <w:rPr>
          <w:rFonts w:ascii="Times New Roman" w:eastAsia="Cambria" w:hAnsi="Times New Roman" w:cs="Times New Roman"/>
          <w:bCs/>
          <w:iCs/>
          <w:sz w:val="24"/>
          <w:szCs w:val="24"/>
          <w:lang w:val="fr-FR"/>
        </w:rPr>
        <w:t xml:space="preserve"> </w:t>
      </w:r>
      <w:r w:rsidRPr="00330A7E">
        <w:rPr>
          <w:rFonts w:ascii="Times New Roman" w:eastAsia="Cambria" w:hAnsi="Times New Roman" w:cs="Times New Roman"/>
          <w:sz w:val="24"/>
          <w:szCs w:val="24"/>
        </w:rPr>
        <w:t xml:space="preserve">hay </w:t>
      </w:r>
      <w:r w:rsidRPr="00330A7E">
        <w:rPr>
          <w:rFonts w:ascii="Times New Roman" w:eastAsia="Times New Roman" w:hAnsi="Times New Roman" w:cs="Times New Roman"/>
          <w:position w:val="-6"/>
          <w:sz w:val="24"/>
          <w:szCs w:val="24"/>
          <w:lang w:val="vi-VN"/>
        </w:rPr>
        <w:object w:dxaOrig="600" w:dyaOrig="279" w14:anchorId="595F30E7">
          <v:shape id="_x0000_i2043" type="#_x0000_t75" style="width:30pt;height:14.25pt" o:ole="">
            <v:imagedata r:id="rId1703" o:title=""/>
          </v:shape>
          <o:OLEObject Type="Embed" ProgID="Equation.DSMT4" ShapeID="_x0000_i2043" DrawAspect="Content" ObjectID="_1796841107" r:id="rId1704"/>
        </w:object>
      </w:r>
      <w:r w:rsidRPr="00330A7E">
        <w:rPr>
          <w:rFonts w:ascii="Times New Roman" w:eastAsia="Cambria" w:hAnsi="Times New Roman" w:cs="Times New Roman"/>
          <w:sz w:val="24"/>
          <w:szCs w:val="24"/>
        </w:rPr>
        <w:t xml:space="preserve">. Vậy </w:t>
      </w:r>
      <w:r w:rsidRPr="00330A7E">
        <w:rPr>
          <w:rFonts w:ascii="Times New Roman" w:eastAsia="Times New Roman" w:hAnsi="Times New Roman" w:cs="Times New Roman"/>
          <w:position w:val="-10"/>
          <w:sz w:val="24"/>
          <w:szCs w:val="24"/>
          <w:lang w:val="vi-VN"/>
        </w:rPr>
        <w:object w:dxaOrig="1200" w:dyaOrig="320" w14:anchorId="33E3F565">
          <v:shape id="_x0000_i2044" type="#_x0000_t75" style="width:60pt;height:15.75pt" o:ole="">
            <v:imagedata r:id="rId1705" o:title=""/>
          </v:shape>
          <o:OLEObject Type="Embed" ProgID="Equation.DSMT4" ShapeID="_x0000_i2044" DrawAspect="Content" ObjectID="_1796841108" r:id="rId1706"/>
        </w:object>
      </w:r>
    </w:p>
    <w:p w14:paraId="46E7D9C1" w14:textId="77777777" w:rsidR="00ED397D" w:rsidRPr="00330A7E" w:rsidRDefault="00ED397D" w:rsidP="00330A7E">
      <w:pPr>
        <w:ind w:left="567" w:firstLine="720"/>
        <w:rPr>
          <w:rFonts w:ascii="Times New Roman" w:eastAsia="Cambria" w:hAnsi="Times New Roman" w:cs="Times New Roman"/>
          <w:sz w:val="24"/>
          <w:szCs w:val="24"/>
        </w:rPr>
      </w:pPr>
      <w:r w:rsidRPr="00330A7E">
        <w:rPr>
          <w:rFonts w:ascii="Times New Roman" w:eastAsia="Cambria" w:hAnsi="Times New Roman" w:cs="Times New Roman"/>
          <w:sz w:val="24"/>
          <w:szCs w:val="24"/>
        </w:rPr>
        <w:t>Suy ra đúng.</w:t>
      </w:r>
    </w:p>
    <w:p w14:paraId="4799A3B8" w14:textId="77777777" w:rsidR="00ED397D" w:rsidRPr="00330A7E" w:rsidRDefault="00ED397D" w:rsidP="00330A7E">
      <w:pPr>
        <w:ind w:firstLine="720"/>
        <w:rPr>
          <w:rFonts w:ascii="Times New Roman" w:eastAsia="Cambria" w:hAnsi="Times New Roman" w:cs="Times New Roman"/>
          <w:sz w:val="24"/>
          <w:szCs w:val="24"/>
        </w:rPr>
      </w:pPr>
      <w:r w:rsidRPr="00330A7E">
        <w:rPr>
          <w:rFonts w:ascii="Times New Roman" w:eastAsia="Cambria" w:hAnsi="Times New Roman" w:cs="Times New Roman"/>
          <w:b/>
          <w:sz w:val="24"/>
          <w:szCs w:val="24"/>
        </w:rPr>
        <w:t>b)</w:t>
      </w:r>
      <w:r w:rsidRPr="00330A7E">
        <w:rPr>
          <w:rFonts w:ascii="Times New Roman" w:eastAsia="Cambria" w:hAnsi="Times New Roman" w:cs="Times New Roman"/>
          <w:sz w:val="24"/>
          <w:szCs w:val="24"/>
        </w:rPr>
        <w:t xml:space="preserve"> Vận tốc của vật tại thời điểm </w:t>
      </w:r>
      <w:r w:rsidRPr="00330A7E">
        <w:rPr>
          <w:rFonts w:ascii="Times New Roman" w:eastAsia="Times New Roman" w:hAnsi="Times New Roman" w:cs="Times New Roman"/>
          <w:position w:val="-24"/>
          <w:sz w:val="24"/>
          <w:szCs w:val="24"/>
          <w:lang w:val="vi-VN"/>
        </w:rPr>
        <w:object w:dxaOrig="560" w:dyaOrig="620" w14:anchorId="4B49F79C">
          <v:shape id="_x0000_i2045" type="#_x0000_t75" style="width:27.75pt;height:30.75pt" o:ole="">
            <v:imagedata r:id="rId1412" o:title=""/>
          </v:shape>
          <o:OLEObject Type="Embed" ProgID="Equation.DSMT4" ShapeID="_x0000_i2045" DrawAspect="Content" ObjectID="_1796841109" r:id="rId1707"/>
        </w:object>
      </w:r>
      <w:r w:rsidRPr="00330A7E">
        <w:rPr>
          <w:rFonts w:ascii="Times New Roman" w:eastAsia="Cambria" w:hAnsi="Times New Roman" w:cs="Times New Roman"/>
          <w:bCs/>
          <w:iCs/>
          <w:sz w:val="24"/>
          <w:szCs w:val="24"/>
          <w:lang w:val="fr-FR"/>
        </w:rPr>
        <w:t xml:space="preserve"> </w:t>
      </w:r>
      <w:r w:rsidRPr="00330A7E">
        <w:rPr>
          <w:rFonts w:ascii="Times New Roman" w:eastAsia="Cambria" w:hAnsi="Times New Roman" w:cs="Times New Roman"/>
          <w:sz w:val="24"/>
          <w:szCs w:val="24"/>
        </w:rPr>
        <w:t xml:space="preserve">là </w:t>
      </w:r>
      <w:r w:rsidRPr="00330A7E">
        <w:rPr>
          <w:rFonts w:ascii="Times New Roman" w:eastAsia="Times New Roman" w:hAnsi="Times New Roman" w:cs="Times New Roman"/>
          <w:position w:val="-28"/>
          <w:sz w:val="24"/>
          <w:szCs w:val="24"/>
          <w:lang w:val="vi-VN"/>
        </w:rPr>
        <w:object w:dxaOrig="2480" w:dyaOrig="680" w14:anchorId="6FAD064B">
          <v:shape id="_x0000_i2046" type="#_x0000_t75" style="width:123.75pt;height:33.75pt" o:ole="">
            <v:imagedata r:id="rId1708" o:title=""/>
          </v:shape>
          <o:OLEObject Type="Embed" ProgID="Equation.DSMT4" ShapeID="_x0000_i2046" DrawAspect="Content" ObjectID="_1796841110" r:id="rId1709"/>
        </w:object>
      </w:r>
      <w:r w:rsidRPr="00330A7E">
        <w:rPr>
          <w:rFonts w:ascii="Times New Roman" w:eastAsia="Cambria" w:hAnsi="Times New Roman" w:cs="Times New Roman"/>
          <w:sz w:val="24"/>
          <w:szCs w:val="24"/>
        </w:rPr>
        <w:t>.</w:t>
      </w:r>
    </w:p>
    <w:p w14:paraId="6C2AA52E" w14:textId="77777777" w:rsidR="00ED397D" w:rsidRPr="00330A7E" w:rsidRDefault="00ED397D" w:rsidP="00330A7E">
      <w:pPr>
        <w:ind w:firstLine="720"/>
        <w:rPr>
          <w:rFonts w:ascii="Times New Roman" w:eastAsia="Cambria" w:hAnsi="Times New Roman" w:cs="Times New Roman"/>
          <w:sz w:val="24"/>
          <w:szCs w:val="24"/>
        </w:rPr>
      </w:pPr>
      <w:r w:rsidRPr="00330A7E">
        <w:rPr>
          <w:rFonts w:ascii="Times New Roman" w:eastAsia="Cambria" w:hAnsi="Times New Roman" w:cs="Times New Roman"/>
          <w:sz w:val="24"/>
          <w:szCs w:val="24"/>
        </w:rPr>
        <w:t>Suy ra sai.</w:t>
      </w:r>
    </w:p>
    <w:p w14:paraId="3B0FBFA9" w14:textId="77777777" w:rsidR="00ED397D" w:rsidRPr="00330A7E" w:rsidRDefault="00ED397D" w:rsidP="00330A7E">
      <w:pPr>
        <w:ind w:firstLine="720"/>
        <w:rPr>
          <w:rFonts w:ascii="Times New Roman" w:eastAsia="Cambria" w:hAnsi="Times New Roman" w:cs="Times New Roman"/>
          <w:sz w:val="24"/>
          <w:szCs w:val="24"/>
        </w:rPr>
      </w:pPr>
      <w:r w:rsidRPr="00330A7E">
        <w:rPr>
          <w:rFonts w:ascii="Times New Roman" w:eastAsia="Cambria" w:hAnsi="Times New Roman" w:cs="Times New Roman"/>
          <w:b/>
          <w:sz w:val="24"/>
          <w:szCs w:val="24"/>
        </w:rPr>
        <w:t>c)</w:t>
      </w:r>
      <w:r w:rsidRPr="00330A7E">
        <w:rPr>
          <w:rFonts w:ascii="Times New Roman" w:eastAsia="Cambria" w:hAnsi="Times New Roman" w:cs="Times New Roman"/>
          <w:sz w:val="24"/>
          <w:szCs w:val="24"/>
        </w:rPr>
        <w:t xml:space="preserve"> Quãng đường vật đi được từ thời điểm </w:t>
      </w:r>
      <w:r w:rsidRPr="00330A7E">
        <w:rPr>
          <w:rFonts w:ascii="Times New Roman" w:eastAsia="Times New Roman" w:hAnsi="Times New Roman" w:cs="Times New Roman"/>
          <w:position w:val="-10"/>
          <w:sz w:val="24"/>
          <w:szCs w:val="24"/>
          <w:lang w:val="vi-VN"/>
        </w:rPr>
        <w:object w:dxaOrig="840" w:dyaOrig="320" w14:anchorId="5BD7574B">
          <v:shape id="_x0000_i2047" type="#_x0000_t75" style="width:42pt;height:15.75pt" o:ole="">
            <v:imagedata r:id="rId1710" o:title=""/>
          </v:shape>
          <o:OLEObject Type="Embed" ProgID="Equation.DSMT4" ShapeID="_x0000_i2047" DrawAspect="Content" ObjectID="_1796841111" r:id="rId1711"/>
        </w:object>
      </w:r>
      <w:r w:rsidRPr="00330A7E">
        <w:rPr>
          <w:rFonts w:ascii="Times New Roman" w:eastAsia="Cambria" w:hAnsi="Times New Roman" w:cs="Times New Roman"/>
          <w:bCs/>
          <w:iCs/>
          <w:sz w:val="24"/>
          <w:szCs w:val="24"/>
          <w:lang w:val="fr-FR"/>
        </w:rPr>
        <w:t xml:space="preserve"> </w:t>
      </w:r>
      <w:r w:rsidRPr="00330A7E">
        <w:rPr>
          <w:rFonts w:ascii="Times New Roman" w:eastAsia="Cambria" w:hAnsi="Times New Roman" w:cs="Times New Roman"/>
          <w:sz w:val="24"/>
          <w:szCs w:val="24"/>
        </w:rPr>
        <w:t xml:space="preserve">đến thời điểm </w:t>
      </w:r>
      <w:r w:rsidRPr="00330A7E">
        <w:rPr>
          <w:rFonts w:ascii="Times New Roman" w:eastAsia="Times New Roman" w:hAnsi="Times New Roman" w:cs="Times New Roman"/>
          <w:position w:val="-10"/>
          <w:sz w:val="24"/>
          <w:szCs w:val="24"/>
          <w:lang w:val="vi-VN"/>
        </w:rPr>
        <w:object w:dxaOrig="800" w:dyaOrig="320" w14:anchorId="6F3CAF63">
          <v:shape id="_x0000_i2048" type="#_x0000_t75" style="width:39.75pt;height:15.75pt" o:ole="">
            <v:imagedata r:id="rId1712" o:title=""/>
          </v:shape>
          <o:OLEObject Type="Embed" ProgID="Equation.DSMT4" ShapeID="_x0000_i2048" DrawAspect="Content" ObjectID="_1796841112" r:id="rId1713"/>
        </w:object>
      </w:r>
      <w:r w:rsidRPr="00330A7E">
        <w:rPr>
          <w:rFonts w:ascii="Times New Roman" w:eastAsia="Cambria" w:hAnsi="Times New Roman" w:cs="Times New Roman"/>
          <w:bCs/>
          <w:iCs/>
          <w:sz w:val="24"/>
          <w:szCs w:val="24"/>
          <w:lang w:val="fr-FR"/>
        </w:rPr>
        <w:t xml:space="preserve"> </w:t>
      </w:r>
      <w:r w:rsidRPr="00330A7E">
        <w:rPr>
          <w:rFonts w:ascii="Times New Roman" w:eastAsia="Cambria" w:hAnsi="Times New Roman" w:cs="Times New Roman"/>
          <w:sz w:val="24"/>
          <w:szCs w:val="24"/>
        </w:rPr>
        <w:t>là</w:t>
      </w:r>
    </w:p>
    <w:p w14:paraId="66388A3D" w14:textId="77777777" w:rsidR="00ED397D" w:rsidRPr="00330A7E" w:rsidRDefault="00ED397D" w:rsidP="00330A7E">
      <w:pPr>
        <w:rPr>
          <w:rFonts w:ascii="Times New Roman" w:eastAsia="Cambria" w:hAnsi="Times New Roman" w:cs="Times New Roman"/>
          <w:bCs/>
          <w:iCs/>
          <w:sz w:val="24"/>
          <w:szCs w:val="24"/>
          <w:lang w:val="fr-FR"/>
        </w:rPr>
      </w:pPr>
      <w:r w:rsidRPr="00330A7E">
        <w:rPr>
          <w:rFonts w:ascii="Times New Roman" w:eastAsia="Times New Roman" w:hAnsi="Times New Roman" w:cs="Times New Roman"/>
          <w:position w:val="-18"/>
          <w:sz w:val="24"/>
          <w:szCs w:val="24"/>
          <w:lang w:val="vi-VN"/>
        </w:rPr>
        <w:object w:dxaOrig="6160" w:dyaOrig="520" w14:anchorId="06214C53">
          <v:shape id="_x0000_i2049" type="#_x0000_t75" style="width:308.25pt;height:26.25pt" o:ole="">
            <v:imagedata r:id="rId1714" o:title=""/>
          </v:shape>
          <o:OLEObject Type="Embed" ProgID="Equation.DSMT4" ShapeID="_x0000_i2049" DrawAspect="Content" ObjectID="_1796841113" r:id="rId1715"/>
        </w:object>
      </w:r>
      <w:r w:rsidRPr="00330A7E">
        <w:rPr>
          <w:rFonts w:ascii="Times New Roman" w:eastAsia="Cambria" w:hAnsi="Times New Roman" w:cs="Times New Roman"/>
          <w:bCs/>
          <w:iCs/>
          <w:sz w:val="24"/>
          <w:szCs w:val="24"/>
          <w:lang w:val="fr-FR"/>
        </w:rPr>
        <w:t xml:space="preserve"> </w:t>
      </w:r>
    </w:p>
    <w:p w14:paraId="221C29D1" w14:textId="77777777" w:rsidR="00ED397D" w:rsidRPr="00330A7E" w:rsidRDefault="00ED397D" w:rsidP="00330A7E">
      <w:pPr>
        <w:rPr>
          <w:rFonts w:ascii="Times New Roman" w:eastAsia="Cambria" w:hAnsi="Times New Roman" w:cs="Times New Roman"/>
          <w:sz w:val="24"/>
          <w:szCs w:val="24"/>
        </w:rPr>
      </w:pPr>
      <w:r w:rsidRPr="00330A7E">
        <w:rPr>
          <w:rFonts w:ascii="Times New Roman" w:eastAsia="Cambria" w:hAnsi="Times New Roman" w:cs="Times New Roman"/>
          <w:sz w:val="24"/>
          <w:szCs w:val="24"/>
        </w:rPr>
        <w:t>Suy ra đúng.</w:t>
      </w:r>
    </w:p>
    <w:p w14:paraId="2D7D00BB" w14:textId="77777777" w:rsidR="00ED397D" w:rsidRPr="00330A7E" w:rsidRDefault="00ED397D" w:rsidP="00330A7E">
      <w:pPr>
        <w:ind w:firstLine="720"/>
        <w:rPr>
          <w:rFonts w:ascii="Times New Roman" w:eastAsia="Cambria" w:hAnsi="Times New Roman" w:cs="Times New Roman"/>
          <w:sz w:val="24"/>
          <w:szCs w:val="24"/>
        </w:rPr>
      </w:pPr>
      <w:r w:rsidRPr="00330A7E">
        <w:rPr>
          <w:rFonts w:ascii="Times New Roman" w:eastAsia="Cambria" w:hAnsi="Times New Roman" w:cs="Times New Roman"/>
          <w:b/>
          <w:sz w:val="24"/>
          <w:szCs w:val="24"/>
        </w:rPr>
        <w:t>d)</w:t>
      </w:r>
      <w:r w:rsidRPr="00330A7E">
        <w:rPr>
          <w:rFonts w:ascii="Times New Roman" w:eastAsia="Cambria" w:hAnsi="Times New Roman" w:cs="Times New Roman"/>
          <w:sz w:val="24"/>
          <w:szCs w:val="24"/>
        </w:rPr>
        <w:t xml:space="preserve"> Quãng đường vật đi được từ thời điểm </w:t>
      </w:r>
      <w:r w:rsidRPr="00330A7E">
        <w:rPr>
          <w:rFonts w:ascii="Times New Roman" w:eastAsia="Times New Roman" w:hAnsi="Times New Roman" w:cs="Times New Roman"/>
          <w:position w:val="-24"/>
          <w:sz w:val="24"/>
          <w:szCs w:val="24"/>
          <w:lang w:val="vi-VN"/>
        </w:rPr>
        <w:object w:dxaOrig="560" w:dyaOrig="620" w14:anchorId="4679BA3C">
          <v:shape id="_x0000_i2050" type="#_x0000_t75" style="width:27.75pt;height:30.75pt" o:ole="">
            <v:imagedata r:id="rId1412" o:title=""/>
          </v:shape>
          <o:OLEObject Type="Embed" ProgID="Equation.DSMT4" ShapeID="_x0000_i2050" DrawAspect="Content" ObjectID="_1796841114" r:id="rId1716"/>
        </w:object>
      </w:r>
      <w:r w:rsidRPr="00330A7E">
        <w:rPr>
          <w:rFonts w:ascii="Times New Roman" w:eastAsia="Cambria" w:hAnsi="Times New Roman" w:cs="Times New Roman"/>
          <w:sz w:val="24"/>
          <w:szCs w:val="24"/>
        </w:rPr>
        <w:t xml:space="preserve"> (s) đến thời điểm </w:t>
      </w:r>
      <w:r w:rsidRPr="00330A7E">
        <w:rPr>
          <w:rFonts w:ascii="Times New Roman" w:eastAsia="Times New Roman" w:hAnsi="Times New Roman" w:cs="Times New Roman"/>
          <w:position w:val="-24"/>
          <w:sz w:val="24"/>
          <w:szCs w:val="24"/>
          <w:lang w:val="vi-VN"/>
        </w:rPr>
        <w:object w:dxaOrig="660" w:dyaOrig="620" w14:anchorId="46EA5E79">
          <v:shape id="_x0000_i2051" type="#_x0000_t75" style="width:33pt;height:30.75pt" o:ole="">
            <v:imagedata r:id="rId1717" o:title=""/>
          </v:shape>
          <o:OLEObject Type="Embed" ProgID="Equation.DSMT4" ShapeID="_x0000_i2051" DrawAspect="Content" ObjectID="_1796841115" r:id="rId1718"/>
        </w:object>
      </w:r>
      <w:r w:rsidRPr="00330A7E">
        <w:rPr>
          <w:rFonts w:ascii="Times New Roman" w:eastAsia="Cambria" w:hAnsi="Times New Roman" w:cs="Times New Roman"/>
          <w:sz w:val="24"/>
          <w:szCs w:val="24"/>
        </w:rPr>
        <w:t xml:space="preserve"> (s) là</w:t>
      </w:r>
    </w:p>
    <w:p w14:paraId="2F91DC8D" w14:textId="77777777" w:rsidR="00ED397D" w:rsidRPr="00330A7E" w:rsidRDefault="00ED397D" w:rsidP="00330A7E">
      <w:pPr>
        <w:rPr>
          <w:rFonts w:ascii="Times New Roman" w:eastAsia="Cambria" w:hAnsi="Times New Roman" w:cs="Times New Roman"/>
          <w:bCs/>
          <w:iCs/>
          <w:sz w:val="24"/>
          <w:szCs w:val="24"/>
          <w:lang w:val="fr-FR"/>
        </w:rPr>
      </w:pPr>
      <w:r w:rsidRPr="00330A7E">
        <w:rPr>
          <w:rFonts w:ascii="Times New Roman" w:eastAsia="Times New Roman" w:hAnsi="Times New Roman" w:cs="Times New Roman"/>
          <w:position w:val="-48"/>
          <w:sz w:val="24"/>
          <w:szCs w:val="24"/>
          <w:lang w:val="vi-VN"/>
        </w:rPr>
        <w:object w:dxaOrig="6600" w:dyaOrig="1080" w14:anchorId="28371728">
          <v:shape id="_x0000_i2052" type="#_x0000_t75" style="width:330.75pt;height:54pt" o:ole="">
            <v:imagedata r:id="rId1719" o:title=""/>
          </v:shape>
          <o:OLEObject Type="Embed" ProgID="Equation.DSMT4" ShapeID="_x0000_i2052" DrawAspect="Content" ObjectID="_1796841116" r:id="rId1720"/>
        </w:object>
      </w:r>
      <w:r w:rsidRPr="00330A7E">
        <w:rPr>
          <w:rFonts w:ascii="Times New Roman" w:eastAsia="Cambria" w:hAnsi="Times New Roman" w:cs="Times New Roman"/>
          <w:bCs/>
          <w:iCs/>
          <w:sz w:val="24"/>
          <w:szCs w:val="24"/>
          <w:lang w:val="fr-FR"/>
        </w:rPr>
        <w:t xml:space="preserve"> </w:t>
      </w:r>
    </w:p>
    <w:p w14:paraId="09C6E62B" w14:textId="77777777" w:rsidR="00ED397D" w:rsidRPr="00330A7E" w:rsidRDefault="00ED397D" w:rsidP="00330A7E">
      <w:pPr>
        <w:rPr>
          <w:rFonts w:ascii="Times New Roman" w:eastAsia="Cambria" w:hAnsi="Times New Roman" w:cs="Times New Roman"/>
          <w:sz w:val="24"/>
          <w:szCs w:val="24"/>
        </w:rPr>
      </w:pPr>
      <w:r w:rsidRPr="00330A7E">
        <w:rPr>
          <w:rFonts w:ascii="Times New Roman" w:eastAsia="Cambria" w:hAnsi="Times New Roman" w:cs="Times New Roman"/>
          <w:sz w:val="24"/>
          <w:szCs w:val="24"/>
        </w:rPr>
        <w:t>Suy ra Sai.</w:t>
      </w:r>
    </w:p>
    <w:p w14:paraId="2E78A40A" w14:textId="77777777" w:rsidR="00ED397D" w:rsidRPr="00330A7E" w:rsidRDefault="00ED397D" w:rsidP="000E1E56">
      <w:pPr>
        <w:pStyle w:val="ListParagraph"/>
        <w:numPr>
          <w:ilvl w:val="0"/>
          <w:numId w:val="9"/>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Để nghiên cứu sự phát triển của một loại cây, người ta trồng hạt giống của loại cây đó trên hai lô đất thí nghiệm </w:t>
      </w:r>
      <w:r w:rsidRPr="00330A7E">
        <w:rPr>
          <w:rFonts w:ascii="Times New Roman" w:hAnsi="Times New Roman" w:cs="Times New Roman"/>
          <w:i/>
          <w:iCs/>
          <w:sz w:val="24"/>
          <w:szCs w:val="24"/>
        </w:rPr>
        <w:t>M, N</w:t>
      </w:r>
      <w:r w:rsidRPr="00330A7E">
        <w:rPr>
          <w:rFonts w:ascii="Times New Roman" w:hAnsi="Times New Roman" w:cs="Times New Roman"/>
          <w:sz w:val="24"/>
          <w:szCs w:val="24"/>
        </w:rPr>
        <w:t xml:space="preserve"> khác nhau. Xác suất phát triển bình thường của cây đó trên các lô đất </w:t>
      </w:r>
      <w:r w:rsidRPr="00330A7E">
        <w:rPr>
          <w:rFonts w:ascii="Times New Roman" w:hAnsi="Times New Roman" w:cs="Times New Roman"/>
          <w:i/>
          <w:iCs/>
          <w:sz w:val="24"/>
          <w:szCs w:val="24"/>
        </w:rPr>
        <w:t xml:space="preserve">M </w:t>
      </w:r>
      <w:r w:rsidRPr="00330A7E">
        <w:rPr>
          <w:rFonts w:ascii="Times New Roman" w:hAnsi="Times New Roman" w:cs="Times New Roman"/>
          <w:sz w:val="24"/>
          <w:szCs w:val="24"/>
        </w:rPr>
        <w:t xml:space="preserve">và </w:t>
      </w:r>
      <w:r w:rsidRPr="00330A7E">
        <w:rPr>
          <w:rFonts w:ascii="Times New Roman" w:hAnsi="Times New Roman" w:cs="Times New Roman"/>
          <w:i/>
          <w:iCs/>
          <w:sz w:val="24"/>
          <w:szCs w:val="24"/>
        </w:rPr>
        <w:t>N</w:t>
      </w:r>
      <w:r w:rsidRPr="00330A7E">
        <w:rPr>
          <w:rFonts w:ascii="Times New Roman" w:hAnsi="Times New Roman" w:cs="Times New Roman"/>
          <w:sz w:val="24"/>
          <w:szCs w:val="24"/>
        </w:rPr>
        <w:t xml:space="preserve"> lần lượt là 0,56 và 0,62. Lặp lại thí nghiệm trên với đầy đủ các điều kiện tương đồng. Xét các biến cố:</w:t>
      </w:r>
    </w:p>
    <w:p w14:paraId="6539D1BF" w14:textId="77777777" w:rsidR="00ED397D" w:rsidRPr="00330A7E" w:rsidRDefault="00ED397D" w:rsidP="00330A7E">
      <w:pPr>
        <w:pStyle w:val="Vnbnnidung0"/>
        <w:tabs>
          <w:tab w:val="left" w:pos="406"/>
        </w:tabs>
        <w:spacing w:afterLines="50" w:after="120" w:line="259" w:lineRule="auto"/>
        <w:rPr>
          <w:rFonts w:ascii="Times New Roman" w:hAnsi="Times New Roman" w:cs="Times New Roman"/>
          <w:sz w:val="24"/>
          <w:szCs w:val="24"/>
        </w:rPr>
      </w:pPr>
      <w:r w:rsidRPr="00330A7E">
        <w:rPr>
          <w:rFonts w:ascii="Times New Roman" w:hAnsi="Times New Roman" w:cs="Times New Roman"/>
          <w:i/>
          <w:iCs/>
          <w:sz w:val="24"/>
          <w:szCs w:val="24"/>
        </w:rPr>
        <w:tab/>
      </w:r>
      <w:r w:rsidRPr="00330A7E">
        <w:rPr>
          <w:rFonts w:ascii="Times New Roman" w:hAnsi="Times New Roman" w:cs="Times New Roman"/>
          <w:i/>
          <w:iCs/>
          <w:sz w:val="24"/>
          <w:szCs w:val="24"/>
        </w:rPr>
        <w:tab/>
      </w:r>
      <w:r w:rsidRPr="00330A7E">
        <w:rPr>
          <w:rFonts w:ascii="Times New Roman" w:hAnsi="Times New Roman" w:cs="Times New Roman"/>
          <w:i/>
          <w:iCs/>
          <w:sz w:val="24"/>
          <w:szCs w:val="24"/>
        </w:rPr>
        <w:tab/>
        <w:t>A</w:t>
      </w:r>
      <w:r w:rsidRPr="00330A7E">
        <w:rPr>
          <w:rFonts w:ascii="Times New Roman" w:hAnsi="Times New Roman" w:cs="Times New Roman"/>
          <w:sz w:val="24"/>
          <w:szCs w:val="24"/>
        </w:rPr>
        <w:t xml:space="preserve">: “Cây phát triển bình thường trên lô đất </w:t>
      </w:r>
      <w:r w:rsidRPr="00330A7E">
        <w:rPr>
          <w:rFonts w:ascii="Times New Roman" w:hAnsi="Times New Roman" w:cs="Times New Roman"/>
          <w:i/>
          <w:iCs/>
          <w:sz w:val="24"/>
          <w:szCs w:val="24"/>
        </w:rPr>
        <w:t>M</w:t>
      </w:r>
      <w:r w:rsidRPr="00330A7E">
        <w:rPr>
          <w:rFonts w:ascii="Times New Roman" w:hAnsi="Times New Roman" w:cs="Times New Roman"/>
          <w:sz w:val="24"/>
          <w:szCs w:val="24"/>
        </w:rPr>
        <w:t>”;</w:t>
      </w:r>
    </w:p>
    <w:p w14:paraId="76307C7A" w14:textId="77777777" w:rsidR="00ED397D" w:rsidRPr="00330A7E" w:rsidRDefault="00ED397D" w:rsidP="00330A7E">
      <w:pPr>
        <w:pStyle w:val="Vnbnnidung0"/>
        <w:tabs>
          <w:tab w:val="left" w:pos="402"/>
        </w:tabs>
        <w:spacing w:afterLines="50" w:after="120" w:line="259" w:lineRule="auto"/>
        <w:rPr>
          <w:rFonts w:ascii="Times New Roman" w:hAnsi="Times New Roman" w:cs="Times New Roman"/>
          <w:sz w:val="24"/>
          <w:szCs w:val="24"/>
        </w:rPr>
      </w:pPr>
      <w:r w:rsidRPr="00330A7E">
        <w:rPr>
          <w:rFonts w:ascii="Times New Roman" w:hAnsi="Times New Roman" w:cs="Times New Roman"/>
          <w:i/>
          <w:iCs/>
          <w:sz w:val="24"/>
          <w:szCs w:val="24"/>
        </w:rPr>
        <w:tab/>
      </w:r>
      <w:r w:rsidRPr="00330A7E">
        <w:rPr>
          <w:rFonts w:ascii="Times New Roman" w:hAnsi="Times New Roman" w:cs="Times New Roman"/>
          <w:i/>
          <w:iCs/>
          <w:sz w:val="24"/>
          <w:szCs w:val="24"/>
        </w:rPr>
        <w:tab/>
      </w:r>
      <w:r w:rsidRPr="00330A7E">
        <w:rPr>
          <w:rFonts w:ascii="Times New Roman" w:hAnsi="Times New Roman" w:cs="Times New Roman"/>
          <w:i/>
          <w:iCs/>
          <w:sz w:val="24"/>
          <w:szCs w:val="24"/>
        </w:rPr>
        <w:tab/>
        <w:t>B</w:t>
      </w:r>
      <w:r w:rsidRPr="00330A7E">
        <w:rPr>
          <w:rFonts w:ascii="Times New Roman" w:hAnsi="Times New Roman" w:cs="Times New Roman"/>
          <w:sz w:val="24"/>
          <w:szCs w:val="24"/>
        </w:rPr>
        <w:t xml:space="preserve">: “Cây phát triển bình thường trên lô đất </w:t>
      </w:r>
      <w:r w:rsidRPr="00330A7E">
        <w:rPr>
          <w:rFonts w:ascii="Times New Roman" w:hAnsi="Times New Roman" w:cs="Times New Roman"/>
          <w:i/>
          <w:iCs/>
          <w:sz w:val="24"/>
          <w:szCs w:val="24"/>
        </w:rPr>
        <w:t>N</w:t>
      </w:r>
      <w:r w:rsidRPr="00330A7E">
        <w:rPr>
          <w:rFonts w:ascii="Times New Roman" w:hAnsi="Times New Roman" w:cs="Times New Roman"/>
          <w:sz w:val="24"/>
          <w:szCs w:val="24"/>
        </w:rPr>
        <w:t>”.</w:t>
      </w:r>
    </w:p>
    <w:p w14:paraId="3D244A55" w14:textId="77777777" w:rsidR="00ED397D" w:rsidRPr="00330A7E" w:rsidRDefault="00ED397D" w:rsidP="00330A7E">
      <w:pPr>
        <w:pStyle w:val="Vnbnnidung0"/>
        <w:tabs>
          <w:tab w:val="left" w:pos="373"/>
        </w:tabs>
        <w:spacing w:afterLines="50" w:after="120" w:line="259" w:lineRule="auto"/>
        <w:rPr>
          <w:rFonts w:ascii="Times New Roman" w:hAnsi="Times New Roman" w:cs="Times New Roman"/>
          <w:sz w:val="24"/>
          <w:szCs w:val="24"/>
        </w:rPr>
      </w:pP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a)</w:t>
      </w:r>
      <w:r w:rsidRPr="00330A7E">
        <w:rPr>
          <w:rFonts w:ascii="Times New Roman" w:hAnsi="Times New Roman" w:cs="Times New Roman"/>
          <w:sz w:val="24"/>
          <w:szCs w:val="24"/>
        </w:rPr>
        <w:t xml:space="preserve"> Các cặp biến cố </w:t>
      </w:r>
      <w:r w:rsidRPr="00330A7E">
        <w:rPr>
          <w:rFonts w:ascii="Times New Roman" w:hAnsi="Times New Roman" w:cs="Times New Roman"/>
          <w:position w:val="-10"/>
          <w:sz w:val="24"/>
          <w:szCs w:val="24"/>
        </w:rPr>
        <w:object w:dxaOrig="279" w:dyaOrig="380" w14:anchorId="64803325">
          <v:shape id="_x0000_i2053" type="#_x0000_t75" style="width:14.25pt;height:19.5pt" o:ole="">
            <v:imagedata r:id="rId1427" o:title=""/>
          </v:shape>
          <o:OLEObject Type="Embed" ProgID="Equation.DSMT4" ShapeID="_x0000_i2053" DrawAspect="Content" ObjectID="_1796841117" r:id="rId1721"/>
        </w:object>
      </w:r>
      <w:r w:rsidRPr="00330A7E">
        <w:rPr>
          <w:rFonts w:ascii="Times New Roman" w:hAnsi="Times New Roman" w:cs="Times New Roman"/>
          <w:i/>
          <w:iCs/>
          <w:sz w:val="24"/>
          <w:szCs w:val="24"/>
        </w:rPr>
        <w:t xml:space="preserve">và B, A và </w:t>
      </w:r>
      <w:r w:rsidRPr="00330A7E">
        <w:rPr>
          <w:rFonts w:ascii="Times New Roman" w:hAnsi="Times New Roman" w:cs="Times New Roman"/>
          <w:position w:val="-10"/>
          <w:sz w:val="24"/>
          <w:szCs w:val="24"/>
        </w:rPr>
        <w:object w:dxaOrig="279" w:dyaOrig="380" w14:anchorId="2536F593">
          <v:shape id="_x0000_i2054" type="#_x0000_t75" style="width:13.5pt;height:19.5pt" o:ole="">
            <v:imagedata r:id="rId1429" o:title=""/>
          </v:shape>
          <o:OLEObject Type="Embed" ProgID="Equation.DSMT4" ShapeID="_x0000_i2054" DrawAspect="Content" ObjectID="_1796841118" r:id="rId1722"/>
        </w:object>
      </w:r>
      <w:r w:rsidRPr="00330A7E">
        <w:rPr>
          <w:rFonts w:ascii="Times New Roman" w:hAnsi="Times New Roman" w:cs="Times New Roman"/>
          <w:sz w:val="24"/>
          <w:szCs w:val="24"/>
        </w:rPr>
        <w:t xml:space="preserve"> là độc lập.</w:t>
      </w:r>
    </w:p>
    <w:p w14:paraId="34447C04" w14:textId="77777777" w:rsidR="00ED397D" w:rsidRPr="00330A7E" w:rsidRDefault="00ED397D" w:rsidP="00330A7E">
      <w:pPr>
        <w:pStyle w:val="Vnbnnidung0"/>
        <w:tabs>
          <w:tab w:val="left" w:pos="392"/>
        </w:tabs>
        <w:spacing w:afterLines="50" w:after="120" w:line="259" w:lineRule="auto"/>
        <w:rPr>
          <w:rFonts w:ascii="Times New Roman" w:hAnsi="Times New Roman" w:cs="Times New Roman"/>
          <w:sz w:val="24"/>
          <w:szCs w:val="24"/>
        </w:rPr>
      </w:pP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Hai biến cố </w:t>
      </w:r>
      <w:r w:rsidRPr="00330A7E">
        <w:rPr>
          <w:rFonts w:ascii="Times New Roman" w:hAnsi="Times New Roman" w:cs="Times New Roman"/>
          <w:position w:val="-10"/>
          <w:sz w:val="24"/>
          <w:szCs w:val="24"/>
        </w:rPr>
        <w:object w:dxaOrig="1100" w:dyaOrig="380" w14:anchorId="4877C7CB">
          <v:shape id="_x0000_i2055" type="#_x0000_t75" style="width:54.75pt;height:19.5pt" o:ole="">
            <v:imagedata r:id="rId1431" o:title=""/>
          </v:shape>
          <o:OLEObject Type="Embed" ProgID="Equation.DSMT4" ShapeID="_x0000_i2055" DrawAspect="Content" ObjectID="_1796841119" r:id="rId1723"/>
        </w:object>
      </w:r>
      <w:r w:rsidRPr="00330A7E">
        <w:rPr>
          <w:rFonts w:ascii="Times New Roman" w:hAnsi="Times New Roman" w:cs="Times New Roman"/>
          <w:i/>
          <w:iCs/>
          <w:sz w:val="24"/>
          <w:szCs w:val="24"/>
        </w:rPr>
        <w:t xml:space="preserve"> và </w:t>
      </w:r>
      <w:r w:rsidRPr="00330A7E">
        <w:rPr>
          <w:rFonts w:ascii="Times New Roman" w:hAnsi="Times New Roman" w:cs="Times New Roman"/>
          <w:position w:val="-10"/>
          <w:sz w:val="24"/>
          <w:szCs w:val="24"/>
        </w:rPr>
        <w:object w:dxaOrig="1060" w:dyaOrig="380" w14:anchorId="363883D9">
          <v:shape id="_x0000_i2056" type="#_x0000_t75" style="width:52.5pt;height:19.5pt" o:ole="">
            <v:imagedata r:id="rId1433" o:title=""/>
          </v:shape>
          <o:OLEObject Type="Embed" ProgID="Equation.DSMT4" ShapeID="_x0000_i2056" DrawAspect="Content" ObjectID="_1796841120" r:id="rId1724"/>
        </w:object>
      </w:r>
      <w:r w:rsidRPr="00330A7E">
        <w:rPr>
          <w:rFonts w:ascii="Times New Roman" w:hAnsi="Times New Roman" w:cs="Times New Roman"/>
          <w:sz w:val="24"/>
          <w:szCs w:val="24"/>
        </w:rPr>
        <w:t xml:space="preserve"> không là hai biến cố xung khắc.</w:t>
      </w:r>
    </w:p>
    <w:p w14:paraId="425676D3" w14:textId="77777777" w:rsidR="00ED397D" w:rsidRPr="00330A7E" w:rsidRDefault="00ED397D" w:rsidP="00330A7E">
      <w:pPr>
        <w:pStyle w:val="Vnbnnidung0"/>
        <w:tabs>
          <w:tab w:val="left" w:pos="373"/>
        </w:tabs>
        <w:spacing w:afterLines="50" w:after="120" w:line="259" w:lineRule="auto"/>
        <w:rPr>
          <w:rFonts w:ascii="Times New Roman" w:hAnsi="Times New Roman" w:cs="Times New Roman"/>
          <w:sz w:val="24"/>
          <w:szCs w:val="24"/>
        </w:rPr>
      </w:pP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P(</w:t>
      </w:r>
      <w:r w:rsidRPr="00330A7E">
        <w:rPr>
          <w:rFonts w:ascii="Times New Roman" w:hAnsi="Times New Roman" w:cs="Times New Roman"/>
          <w:position w:val="-10"/>
          <w:sz w:val="24"/>
          <w:szCs w:val="24"/>
        </w:rPr>
        <w:object w:dxaOrig="279" w:dyaOrig="380" w14:anchorId="3126F227">
          <v:shape id="_x0000_i2057" type="#_x0000_t75" style="width:14.25pt;height:19.5pt" o:ole="">
            <v:imagedata r:id="rId1427" o:title=""/>
          </v:shape>
          <o:OLEObject Type="Embed" ProgID="Equation.DSMT4" ShapeID="_x0000_i2057" DrawAspect="Content" ObjectID="_1796841121" r:id="rId1725"/>
        </w:object>
      </w:r>
      <w:r w:rsidRPr="00330A7E">
        <w:rPr>
          <w:rFonts w:ascii="Times New Roman" w:hAnsi="Times New Roman" w:cs="Times New Roman"/>
          <w:sz w:val="24"/>
          <w:szCs w:val="24"/>
        </w:rPr>
        <w:t>) = 0,56; P(</w:t>
      </w:r>
      <w:r w:rsidRPr="00330A7E">
        <w:rPr>
          <w:rFonts w:ascii="Times New Roman" w:hAnsi="Times New Roman" w:cs="Times New Roman"/>
          <w:position w:val="-10"/>
          <w:sz w:val="24"/>
          <w:szCs w:val="24"/>
        </w:rPr>
        <w:object w:dxaOrig="279" w:dyaOrig="380" w14:anchorId="3E247F3C">
          <v:shape id="_x0000_i2058" type="#_x0000_t75" style="width:13.5pt;height:19.5pt" o:ole="">
            <v:imagedata r:id="rId1429" o:title=""/>
          </v:shape>
          <o:OLEObject Type="Embed" ProgID="Equation.DSMT4" ShapeID="_x0000_i2058" DrawAspect="Content" ObjectID="_1796841122" r:id="rId1726"/>
        </w:object>
      </w:r>
      <w:r w:rsidRPr="00330A7E">
        <w:rPr>
          <w:rFonts w:ascii="Times New Roman" w:hAnsi="Times New Roman" w:cs="Times New Roman"/>
          <w:sz w:val="24"/>
          <w:szCs w:val="24"/>
        </w:rPr>
        <w:t>) = 0,62.</w:t>
      </w:r>
    </w:p>
    <w:p w14:paraId="0A196089" w14:textId="77777777" w:rsidR="00ED397D" w:rsidRPr="00330A7E" w:rsidRDefault="00ED397D" w:rsidP="00330A7E">
      <w:pPr>
        <w:pStyle w:val="Vnbnnidung0"/>
        <w:tabs>
          <w:tab w:val="left" w:pos="382"/>
        </w:tabs>
        <w:spacing w:afterLines="50" w:after="120" w:line="259" w:lineRule="auto"/>
        <w:rPr>
          <w:rFonts w:ascii="Times New Roman" w:hAnsi="Times New Roman" w:cs="Times New Roman"/>
          <w:sz w:val="24"/>
          <w:szCs w:val="24"/>
        </w:rPr>
      </w:pP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Xác suất để cây chỉ phát triển bình thường trên một lô đất là 0,4856.</w:t>
      </w:r>
    </w:p>
    <w:p w14:paraId="0A99201F" w14:textId="77777777" w:rsidR="00ED397D" w:rsidRPr="00330A7E" w:rsidRDefault="00ED397D" w:rsidP="00330A7E">
      <w:pPr>
        <w:spacing w:afterLines="50" w:after="120"/>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Lời giải</w:t>
      </w:r>
    </w:p>
    <w:p w14:paraId="2F71E927" w14:textId="77777777" w:rsidR="00ED397D" w:rsidRPr="00330A7E" w:rsidRDefault="00ED397D" w:rsidP="00330A7E">
      <w:pPr>
        <w:rPr>
          <w:rFonts w:ascii="Times New Roman" w:eastAsia="Cambria" w:hAnsi="Times New Roman" w:cs="Times New Roman"/>
          <w:sz w:val="24"/>
          <w:szCs w:val="24"/>
        </w:rPr>
      </w:pPr>
      <w:r w:rsidRPr="00330A7E">
        <w:rPr>
          <w:rFonts w:ascii="Times New Roman" w:eastAsia="Cambria" w:hAnsi="Times New Roman" w:cs="Times New Roman"/>
          <w:sz w:val="24"/>
          <w:szCs w:val="24"/>
        </w:rPr>
        <w:t xml:space="preserve">a) Do </w:t>
      </w:r>
      <w:r w:rsidRPr="00330A7E">
        <w:rPr>
          <w:rFonts w:ascii="Times New Roman" w:hAnsi="Times New Roman" w:cs="Times New Roman"/>
          <w:sz w:val="24"/>
          <w:szCs w:val="24"/>
        </w:rPr>
        <w:t xml:space="preserve">hai lô đất khác nhau. Nên các cặp biến cố </w:t>
      </w:r>
      <w:r w:rsidRPr="00330A7E">
        <w:rPr>
          <w:rFonts w:ascii="Times New Roman" w:hAnsi="Times New Roman" w:cs="Times New Roman"/>
          <w:position w:val="-10"/>
          <w:sz w:val="24"/>
          <w:szCs w:val="24"/>
        </w:rPr>
        <w:object w:dxaOrig="279" w:dyaOrig="380" w14:anchorId="1931FC10">
          <v:shape id="_x0000_i2059" type="#_x0000_t75" style="width:14.25pt;height:19.5pt" o:ole="">
            <v:imagedata r:id="rId1427" o:title=""/>
          </v:shape>
          <o:OLEObject Type="Embed" ProgID="Equation.DSMT4" ShapeID="_x0000_i2059" DrawAspect="Content" ObjectID="_1796841123" r:id="rId1727"/>
        </w:object>
      </w:r>
      <w:r w:rsidRPr="00330A7E">
        <w:rPr>
          <w:rFonts w:ascii="Times New Roman" w:hAnsi="Times New Roman" w:cs="Times New Roman"/>
          <w:i/>
          <w:iCs/>
          <w:sz w:val="24"/>
          <w:szCs w:val="24"/>
        </w:rPr>
        <w:t xml:space="preserve">và B, A và </w:t>
      </w:r>
      <w:r w:rsidRPr="00330A7E">
        <w:rPr>
          <w:rFonts w:ascii="Times New Roman" w:hAnsi="Times New Roman" w:cs="Times New Roman"/>
          <w:position w:val="-10"/>
          <w:sz w:val="24"/>
          <w:szCs w:val="24"/>
        </w:rPr>
        <w:object w:dxaOrig="279" w:dyaOrig="380" w14:anchorId="2D9FAE6E">
          <v:shape id="_x0000_i2060" type="#_x0000_t75" style="width:13.5pt;height:19.5pt" o:ole="">
            <v:imagedata r:id="rId1429" o:title=""/>
          </v:shape>
          <o:OLEObject Type="Embed" ProgID="Equation.DSMT4" ShapeID="_x0000_i2060" DrawAspect="Content" ObjectID="_1796841124" r:id="rId1728"/>
        </w:object>
      </w:r>
      <w:r w:rsidRPr="00330A7E">
        <w:rPr>
          <w:rFonts w:ascii="Times New Roman" w:hAnsi="Times New Roman" w:cs="Times New Roman"/>
          <w:sz w:val="24"/>
          <w:szCs w:val="24"/>
        </w:rPr>
        <w:t xml:space="preserve"> là độc lập</w:t>
      </w:r>
      <w:r w:rsidRPr="00330A7E">
        <w:rPr>
          <w:rFonts w:ascii="Times New Roman" w:eastAsia="Cambria" w:hAnsi="Times New Roman" w:cs="Times New Roman"/>
          <w:sz w:val="24"/>
          <w:szCs w:val="24"/>
        </w:rPr>
        <w:t>. Suy ra đúng.</w:t>
      </w:r>
    </w:p>
    <w:p w14:paraId="400A573B" w14:textId="77777777" w:rsidR="00ED397D" w:rsidRPr="00330A7E" w:rsidRDefault="00ED397D" w:rsidP="00330A7E">
      <w:pPr>
        <w:pStyle w:val="Vnbnnidung0"/>
        <w:tabs>
          <w:tab w:val="left" w:pos="392"/>
        </w:tabs>
        <w:spacing w:afterLines="50" w:after="120" w:line="259" w:lineRule="auto"/>
        <w:rPr>
          <w:rFonts w:ascii="Times New Roman" w:hAnsi="Times New Roman" w:cs="Times New Roman"/>
          <w:sz w:val="24"/>
          <w:szCs w:val="24"/>
        </w:rPr>
      </w:pPr>
      <w:r w:rsidRPr="00330A7E">
        <w:rPr>
          <w:rFonts w:ascii="Times New Roman" w:eastAsia="Cambria" w:hAnsi="Times New Roman" w:cs="Times New Roman"/>
          <w:sz w:val="24"/>
          <w:szCs w:val="24"/>
        </w:rPr>
        <w:lastRenderedPageBreak/>
        <w:t xml:space="preserve">b) Do </w:t>
      </w:r>
      <w:r w:rsidRPr="00330A7E">
        <w:rPr>
          <w:rFonts w:ascii="Times New Roman" w:hAnsi="Times New Roman" w:cs="Times New Roman"/>
          <w:position w:val="-10"/>
          <w:sz w:val="24"/>
          <w:szCs w:val="24"/>
        </w:rPr>
        <w:object w:dxaOrig="2760" w:dyaOrig="380" w14:anchorId="61F389C6">
          <v:shape id="_x0000_i2061" type="#_x0000_t75" style="width:138pt;height:19.5pt" o:ole="">
            <v:imagedata r:id="rId1729" o:title=""/>
          </v:shape>
          <o:OLEObject Type="Embed" ProgID="Equation.DSMT4" ShapeID="_x0000_i2061" DrawAspect="Content" ObjectID="_1796841125" r:id="rId1730"/>
        </w:object>
      </w:r>
      <w:r w:rsidRPr="00330A7E">
        <w:rPr>
          <w:rFonts w:ascii="Times New Roman" w:hAnsi="Times New Roman" w:cs="Times New Roman"/>
          <w:i/>
          <w:iCs/>
          <w:sz w:val="24"/>
          <w:szCs w:val="24"/>
        </w:rPr>
        <w:t xml:space="preserve"> </w:t>
      </w:r>
      <w:r w:rsidRPr="00330A7E">
        <w:rPr>
          <w:rFonts w:ascii="Times New Roman" w:hAnsi="Times New Roman" w:cs="Times New Roman"/>
          <w:sz w:val="24"/>
          <w:szCs w:val="24"/>
        </w:rPr>
        <w:t xml:space="preserve">nên hai biến cố </w:t>
      </w:r>
      <w:r w:rsidRPr="00330A7E">
        <w:rPr>
          <w:rFonts w:ascii="Times New Roman" w:hAnsi="Times New Roman" w:cs="Times New Roman"/>
          <w:i/>
          <w:iCs/>
          <w:sz w:val="24"/>
          <w:szCs w:val="24"/>
        </w:rPr>
        <w:t>C</w:t>
      </w:r>
      <w:r w:rsidRPr="00330A7E">
        <w:rPr>
          <w:rFonts w:ascii="Times New Roman" w:hAnsi="Times New Roman" w:cs="Times New Roman"/>
          <w:sz w:val="24"/>
          <w:szCs w:val="24"/>
        </w:rPr>
        <w:t xml:space="preserve">, </w:t>
      </w:r>
      <w:r w:rsidRPr="00330A7E">
        <w:rPr>
          <w:rFonts w:ascii="Times New Roman" w:hAnsi="Times New Roman" w:cs="Times New Roman"/>
          <w:i/>
          <w:iCs/>
          <w:sz w:val="24"/>
          <w:szCs w:val="24"/>
        </w:rPr>
        <w:t>D</w:t>
      </w:r>
      <w:r w:rsidRPr="00330A7E">
        <w:rPr>
          <w:rFonts w:ascii="Times New Roman" w:hAnsi="Times New Roman" w:cs="Times New Roman"/>
          <w:sz w:val="24"/>
          <w:szCs w:val="24"/>
        </w:rPr>
        <w:t xml:space="preserve"> xung khắc.</w:t>
      </w:r>
      <w:r w:rsidRPr="00330A7E">
        <w:rPr>
          <w:rFonts w:ascii="Times New Roman" w:eastAsia="Cambria" w:hAnsi="Times New Roman" w:cs="Times New Roman"/>
          <w:sz w:val="24"/>
          <w:szCs w:val="24"/>
        </w:rPr>
        <w:t xml:space="preserve"> Suy ra sai.</w:t>
      </w:r>
    </w:p>
    <w:p w14:paraId="67C15902" w14:textId="77777777" w:rsidR="00ED397D" w:rsidRPr="00330A7E" w:rsidRDefault="00ED397D" w:rsidP="00330A7E">
      <w:pPr>
        <w:pStyle w:val="Vnbnnidung0"/>
        <w:spacing w:afterLines="50" w:after="120" w:line="259" w:lineRule="auto"/>
        <w:rPr>
          <w:rFonts w:ascii="Times New Roman" w:hAnsi="Times New Roman" w:cs="Times New Roman"/>
          <w:sz w:val="24"/>
          <w:szCs w:val="24"/>
        </w:rPr>
      </w:pPr>
      <w:r w:rsidRPr="00330A7E">
        <w:rPr>
          <w:rFonts w:ascii="Times New Roman" w:hAnsi="Times New Roman" w:cs="Times New Roman"/>
          <w:sz w:val="24"/>
          <w:szCs w:val="24"/>
        </w:rPr>
        <w:t>c) Tacó: P(</w:t>
      </w:r>
      <w:r w:rsidRPr="00330A7E">
        <w:rPr>
          <w:rFonts w:ascii="Times New Roman" w:hAnsi="Times New Roman" w:cs="Times New Roman"/>
          <w:position w:val="-10"/>
          <w:sz w:val="24"/>
          <w:szCs w:val="24"/>
        </w:rPr>
        <w:object w:dxaOrig="279" w:dyaOrig="380" w14:anchorId="56F96CA3">
          <v:shape id="_x0000_i2062" type="#_x0000_t75" style="width:14.25pt;height:19.5pt" o:ole="">
            <v:imagedata r:id="rId1427" o:title=""/>
          </v:shape>
          <o:OLEObject Type="Embed" ProgID="Equation.DSMT4" ShapeID="_x0000_i2062" DrawAspect="Content" ObjectID="_1796841126" r:id="rId1731"/>
        </w:object>
      </w:r>
      <w:r w:rsidRPr="00330A7E">
        <w:rPr>
          <w:rFonts w:ascii="Times New Roman" w:hAnsi="Times New Roman" w:cs="Times New Roman"/>
          <w:sz w:val="24"/>
          <w:szCs w:val="24"/>
        </w:rPr>
        <w:t>) = 1 – P(</w:t>
      </w:r>
      <w:r w:rsidRPr="00330A7E">
        <w:rPr>
          <w:rFonts w:ascii="Times New Roman" w:hAnsi="Times New Roman" w:cs="Times New Roman"/>
          <w:i/>
          <w:iCs/>
          <w:sz w:val="24"/>
          <w:szCs w:val="24"/>
        </w:rPr>
        <w:t>A</w:t>
      </w:r>
      <w:r w:rsidRPr="00330A7E">
        <w:rPr>
          <w:rFonts w:ascii="Times New Roman" w:hAnsi="Times New Roman" w:cs="Times New Roman"/>
          <w:sz w:val="24"/>
          <w:szCs w:val="24"/>
        </w:rPr>
        <w:t>) = 1 – 0,56 = 0,44; P(</w:t>
      </w:r>
      <w:r w:rsidRPr="00330A7E">
        <w:rPr>
          <w:rFonts w:ascii="Times New Roman" w:hAnsi="Times New Roman" w:cs="Times New Roman"/>
          <w:position w:val="-10"/>
          <w:sz w:val="24"/>
          <w:szCs w:val="24"/>
        </w:rPr>
        <w:object w:dxaOrig="279" w:dyaOrig="380" w14:anchorId="39C97EC9">
          <v:shape id="_x0000_i2063" type="#_x0000_t75" style="width:13.5pt;height:19.5pt" o:ole="">
            <v:imagedata r:id="rId1429" o:title=""/>
          </v:shape>
          <o:OLEObject Type="Embed" ProgID="Equation.DSMT4" ShapeID="_x0000_i2063" DrawAspect="Content" ObjectID="_1796841127" r:id="rId1732"/>
        </w:object>
      </w:r>
      <w:r w:rsidRPr="00330A7E">
        <w:rPr>
          <w:rFonts w:ascii="Times New Roman" w:hAnsi="Times New Roman" w:cs="Times New Roman"/>
          <w:sz w:val="24"/>
          <w:szCs w:val="24"/>
        </w:rPr>
        <w:t>) = 1 – P(</w:t>
      </w:r>
      <w:r w:rsidRPr="00330A7E">
        <w:rPr>
          <w:rFonts w:ascii="Times New Roman" w:hAnsi="Times New Roman" w:cs="Times New Roman"/>
          <w:i/>
          <w:iCs/>
          <w:sz w:val="24"/>
          <w:szCs w:val="24"/>
        </w:rPr>
        <w:t>B</w:t>
      </w:r>
      <w:r w:rsidRPr="00330A7E">
        <w:rPr>
          <w:rFonts w:ascii="Times New Roman" w:hAnsi="Times New Roman" w:cs="Times New Roman"/>
          <w:sz w:val="24"/>
          <w:szCs w:val="24"/>
        </w:rPr>
        <w:t>) = l – 0,62 = 0,38.</w:t>
      </w:r>
      <w:r w:rsidRPr="00330A7E">
        <w:rPr>
          <w:rFonts w:ascii="Times New Roman" w:eastAsia="Cambria" w:hAnsi="Times New Roman" w:cs="Times New Roman"/>
          <w:sz w:val="24"/>
          <w:szCs w:val="24"/>
        </w:rPr>
        <w:t xml:space="preserve"> Suy ra sai.</w:t>
      </w:r>
    </w:p>
    <w:p w14:paraId="7F80951D" w14:textId="77777777" w:rsidR="00ED397D" w:rsidRPr="00330A7E" w:rsidRDefault="00ED397D" w:rsidP="00330A7E">
      <w:pPr>
        <w:pStyle w:val="Vnbnnidung0"/>
        <w:spacing w:afterLines="50" w:after="120" w:line="259" w:lineRule="auto"/>
        <w:rPr>
          <w:rFonts w:ascii="Times New Roman" w:hAnsi="Times New Roman" w:cs="Times New Roman"/>
          <w:sz w:val="24"/>
          <w:szCs w:val="24"/>
        </w:rPr>
      </w:pPr>
      <w:r w:rsidRPr="00330A7E">
        <w:rPr>
          <w:rFonts w:ascii="Times New Roman" w:hAnsi="Times New Roman" w:cs="Times New Roman"/>
          <w:sz w:val="24"/>
          <w:szCs w:val="24"/>
        </w:rPr>
        <w:t>d) Xác suất để cây chỉ phát triển bình thường trên một lô đất là:</w:t>
      </w:r>
    </w:p>
    <w:p w14:paraId="02E56F40" w14:textId="77777777" w:rsidR="00ED397D" w:rsidRPr="00330A7E" w:rsidRDefault="00ED397D" w:rsidP="00330A7E">
      <w:pPr>
        <w:pStyle w:val="Vnbnnidung0"/>
        <w:spacing w:afterLines="50" w:after="120" w:line="259" w:lineRule="auto"/>
        <w:rPr>
          <w:rFonts w:ascii="Times New Roman" w:hAnsi="Times New Roman" w:cs="Times New Roman"/>
          <w:sz w:val="24"/>
          <w:szCs w:val="24"/>
        </w:rPr>
      </w:pPr>
      <w:r w:rsidRPr="00330A7E">
        <w:rPr>
          <w:rFonts w:ascii="Times New Roman" w:hAnsi="Times New Roman" w:cs="Times New Roman"/>
          <w:position w:val="-18"/>
          <w:sz w:val="24"/>
          <w:szCs w:val="24"/>
        </w:rPr>
        <w:object w:dxaOrig="5280" w:dyaOrig="480" w14:anchorId="0211A922">
          <v:shape id="_x0000_i2064" type="#_x0000_t75" style="width:264pt;height:24pt" o:ole="">
            <v:imagedata r:id="rId1733" o:title=""/>
          </v:shape>
          <o:OLEObject Type="Embed" ProgID="Equation.DSMT4" ShapeID="_x0000_i2064" DrawAspect="Content" ObjectID="_1796841128" r:id="rId1734"/>
        </w:object>
      </w:r>
    </w:p>
    <w:p w14:paraId="36E9AB83" w14:textId="77777777" w:rsidR="00ED397D" w:rsidRPr="00330A7E" w:rsidRDefault="00ED397D" w:rsidP="00330A7E">
      <w:pPr>
        <w:pStyle w:val="Vnbnnidung0"/>
        <w:spacing w:afterLines="50" w:after="120" w:line="259" w:lineRule="auto"/>
        <w:ind w:firstLine="980"/>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hAnsi="Times New Roman" w:cs="Times New Roman"/>
          <w:sz w:val="24"/>
          <w:szCs w:val="24"/>
        </w:rPr>
        <w:tab/>
      </w:r>
      <w:r w:rsidRPr="00330A7E">
        <w:rPr>
          <w:rFonts w:ascii="Times New Roman" w:hAnsi="Times New Roman" w:cs="Times New Roman"/>
          <w:sz w:val="24"/>
          <w:szCs w:val="24"/>
        </w:rPr>
        <w:tab/>
        <w:t xml:space="preserve">      = 0,44. 0,62 + 0,56.0,38 = 0,4856.</w:t>
      </w:r>
      <w:r w:rsidRPr="00330A7E">
        <w:rPr>
          <w:rFonts w:ascii="Times New Roman" w:eastAsia="Cambria" w:hAnsi="Times New Roman" w:cs="Times New Roman"/>
          <w:sz w:val="24"/>
          <w:szCs w:val="24"/>
        </w:rPr>
        <w:t xml:space="preserve"> Suy ra đúng.</w:t>
      </w:r>
    </w:p>
    <w:p w14:paraId="3D65A273"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sz w:val="24"/>
          <w:szCs w:val="24"/>
        </w:rPr>
        <w:t xml:space="preserve">Đáp án: a)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b)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c)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Đ</w:t>
      </w:r>
      <w:r w:rsidRPr="00330A7E">
        <w:rPr>
          <w:rFonts w:ascii="Times New Roman" w:hAnsi="Times New Roman" w:cs="Times New Roman"/>
          <w:sz w:val="24"/>
          <w:szCs w:val="24"/>
        </w:rPr>
        <w:t>.</w:t>
      </w:r>
    </w:p>
    <w:p w14:paraId="7F15E8CB" w14:textId="77777777" w:rsidR="00ED397D" w:rsidRPr="00330A7E" w:rsidRDefault="00ED397D" w:rsidP="00330A7E">
      <w:pPr>
        <w:ind w:left="992"/>
        <w:rPr>
          <w:rFonts w:ascii="Times New Roman" w:hAnsi="Times New Roman" w:cs="Times New Roman"/>
          <w:b/>
          <w:bCs/>
          <w:color w:val="0033CC"/>
          <w:sz w:val="24"/>
          <w:szCs w:val="24"/>
        </w:rPr>
      </w:pPr>
      <w:r w:rsidRPr="00330A7E">
        <w:rPr>
          <w:rFonts w:ascii="Times New Roman" w:hAnsi="Times New Roman" w:cs="Times New Roman"/>
          <w:b/>
          <w:bCs/>
          <w:sz w:val="24"/>
          <w:szCs w:val="24"/>
        </w:rPr>
        <w:t xml:space="preserve">PHẦN III. </w:t>
      </w:r>
      <w:r w:rsidRPr="00330A7E">
        <w:rPr>
          <w:rFonts w:ascii="Times New Roman" w:hAnsi="Times New Roman" w:cs="Times New Roman"/>
          <w:b/>
          <w:bCs/>
          <w:color w:val="0033CC"/>
          <w:sz w:val="24"/>
          <w:szCs w:val="24"/>
        </w:rPr>
        <w:t>Câu trắc nghiệm trả lời ngắn</w:t>
      </w:r>
    </w:p>
    <w:p w14:paraId="0690BDD8" w14:textId="77777777" w:rsidR="00ED397D" w:rsidRPr="00330A7E" w:rsidRDefault="00ED397D" w:rsidP="00330A7E">
      <w:pPr>
        <w:spacing w:after="0" w:line="240" w:lineRule="auto"/>
        <w:jc w:val="center"/>
        <w:rPr>
          <w:rFonts w:ascii="Times New Roman" w:eastAsia="Calibri" w:hAnsi="Times New Roman" w:cs="Times New Roman"/>
          <w:b/>
          <w:bCs/>
          <w:iCs/>
          <w:color w:val="FF0000"/>
          <w:sz w:val="24"/>
          <w:szCs w:val="24"/>
          <w:lang w:val="vi-VN"/>
        </w:rPr>
      </w:pPr>
      <w:r w:rsidRPr="00330A7E">
        <w:rPr>
          <w:rFonts w:ascii="Times New Roman" w:eastAsia="Calibri" w:hAnsi="Times New Roman" w:cs="Times New Roman"/>
          <w:b/>
          <w:bCs/>
          <w:iCs/>
          <w:color w:val="FF0000"/>
          <w:sz w:val="24"/>
          <w:szCs w:val="24"/>
          <w:lang w:val="vi-VN"/>
        </w:rPr>
        <w:t>HƯỚNG DẪN GIẢI:</w:t>
      </w:r>
    </w:p>
    <w:p w14:paraId="79CFB1F3" w14:textId="77777777" w:rsidR="00ED397D" w:rsidRPr="00330A7E" w:rsidRDefault="00ED397D" w:rsidP="000E1E56">
      <w:pPr>
        <w:pStyle w:val="ListParagraph"/>
        <w:numPr>
          <w:ilvl w:val="0"/>
          <w:numId w:val="10"/>
        </w:numPr>
        <w:spacing w:after="160" w:line="259" w:lineRule="auto"/>
        <w:jc w:val="left"/>
        <w:rPr>
          <w:rFonts w:ascii="Times New Roman" w:hAnsi="Times New Roman" w:cs="Times New Roman"/>
          <w:color w:val="000000"/>
          <w:sz w:val="24"/>
          <w:szCs w:val="24"/>
          <w:lang w:val="vi-VN"/>
        </w:rPr>
      </w:pPr>
      <w:r w:rsidRPr="00330A7E">
        <w:rPr>
          <w:rFonts w:ascii="Times New Roman" w:hAnsi="Times New Roman" w:cs="Times New Roman"/>
          <w:sz w:val="24"/>
          <w:szCs w:val="24"/>
          <w:lang w:val="fr-FR"/>
        </w:rPr>
        <w:t xml:space="preserve">Một viên gạch hoa hình vuông cạnh </w:t>
      </w:r>
      <w:r w:rsidRPr="00330A7E">
        <w:rPr>
          <w:rFonts w:ascii="Times New Roman" w:hAnsi="Times New Roman" w:cs="Times New Roman"/>
          <w:position w:val="-6"/>
          <w:sz w:val="24"/>
          <w:szCs w:val="24"/>
        </w:rPr>
        <w:object w:dxaOrig="630" w:dyaOrig="270" w14:anchorId="7A923518">
          <v:shape id="_x0000_i2065" type="#_x0000_t75" style="width:31.5pt;height:13.5pt" o:ole="">
            <v:imagedata r:id="rId1437" o:title=""/>
          </v:shape>
          <o:OLEObject Type="Embed" ProgID="Equation.DSMT4" ShapeID="_x0000_i2065" DrawAspect="Content" ObjectID="_1796841129" r:id="rId1735"/>
        </w:object>
      </w:r>
      <w:r w:rsidRPr="00330A7E">
        <w:rPr>
          <w:rFonts w:ascii="Times New Roman" w:hAnsi="Times New Roman" w:cs="Times New Roman"/>
          <w:sz w:val="24"/>
          <w:szCs w:val="24"/>
          <w:lang w:val="fr-FR"/>
        </w:rPr>
        <w:t>. Người thiết kế đã sử dụng bốn đường parabol có chung đỉnh tại tâm viên gạch để tạo ra bốn cánh hoa (được tô đen như hình vẽ dưới).</w:t>
      </w:r>
    </w:p>
    <w:p w14:paraId="2FEAB71B" w14:textId="77777777" w:rsidR="00ED397D" w:rsidRPr="00330A7E" w:rsidRDefault="00ED397D" w:rsidP="00330A7E">
      <w:pPr>
        <w:tabs>
          <w:tab w:val="left" w:pos="360"/>
          <w:tab w:val="left" w:pos="2880"/>
          <w:tab w:val="left" w:pos="5400"/>
          <w:tab w:val="left" w:pos="7920"/>
        </w:tabs>
        <w:spacing w:line="360" w:lineRule="auto"/>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6C080AA1" wp14:editId="0B8CB79B">
            <wp:extent cx="1447800" cy="138430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39">
                      <a:extLst>
                        <a:ext uri="{28A0092B-C50C-407E-A947-70E740481C1C}">
                          <a14:useLocalDpi xmlns:a14="http://schemas.microsoft.com/office/drawing/2010/main" val="0"/>
                        </a:ext>
                      </a:extLst>
                    </a:blip>
                    <a:srcRect/>
                    <a:stretch>
                      <a:fillRect/>
                    </a:stretch>
                  </pic:blipFill>
                  <pic:spPr bwMode="auto">
                    <a:xfrm>
                      <a:off x="0" y="0"/>
                      <a:ext cx="1447800" cy="1384300"/>
                    </a:xfrm>
                    <a:prstGeom prst="rect">
                      <a:avLst/>
                    </a:prstGeom>
                    <a:noFill/>
                    <a:ln>
                      <a:noFill/>
                    </a:ln>
                  </pic:spPr>
                </pic:pic>
              </a:graphicData>
            </a:graphic>
          </wp:inline>
        </w:drawing>
      </w:r>
    </w:p>
    <w:p w14:paraId="5A7F5C27"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sz w:val="24"/>
          <w:szCs w:val="24"/>
        </w:rPr>
      </w:pPr>
      <w:r w:rsidRPr="00330A7E">
        <w:rPr>
          <w:rFonts w:ascii="Times New Roman" w:hAnsi="Times New Roman" w:cs="Times New Roman"/>
          <w:sz w:val="24"/>
          <w:szCs w:val="24"/>
        </w:rPr>
        <w:t>Diện tích mỗi cánh hoa của viên gạch bằng (đơn vị cm</w:t>
      </w:r>
      <w:r w:rsidRPr="00330A7E">
        <w:rPr>
          <w:rFonts w:ascii="Times New Roman" w:hAnsi="Times New Roman" w:cs="Times New Roman"/>
          <w:sz w:val="24"/>
          <w:szCs w:val="24"/>
          <w:vertAlign w:val="superscript"/>
        </w:rPr>
        <w:t>2</w:t>
      </w:r>
      <w:r w:rsidRPr="00330A7E">
        <w:rPr>
          <w:rFonts w:ascii="Times New Roman" w:hAnsi="Times New Roman" w:cs="Times New Roman"/>
          <w:sz w:val="24"/>
          <w:szCs w:val="24"/>
        </w:rPr>
        <w:t>, kết quả làm tròn đến hàng đơn vị)</w:t>
      </w:r>
    </w:p>
    <w:p w14:paraId="62FF19BC" w14:textId="77777777" w:rsidR="00ED397D" w:rsidRPr="00330A7E" w:rsidRDefault="00ED397D" w:rsidP="00330A7E">
      <w:pPr>
        <w:tabs>
          <w:tab w:val="left" w:pos="360"/>
          <w:tab w:val="left" w:pos="2880"/>
          <w:tab w:val="left" w:pos="5400"/>
          <w:tab w:val="left" w:pos="7920"/>
        </w:tabs>
        <w:spacing w:line="360" w:lineRule="auto"/>
        <w:jc w:val="center"/>
        <w:rPr>
          <w:rFonts w:ascii="Times New Roman" w:hAnsi="Times New Roman" w:cs="Times New Roman"/>
          <w:bCs/>
          <w:color w:val="0000FF"/>
          <w:sz w:val="24"/>
          <w:szCs w:val="24"/>
          <w:lang w:val="fr-FR"/>
        </w:rPr>
      </w:pPr>
      <w:r w:rsidRPr="00330A7E">
        <w:rPr>
          <w:rFonts w:ascii="Times New Roman" w:hAnsi="Times New Roman" w:cs="Times New Roman"/>
          <w:b/>
          <w:bCs/>
          <w:color w:val="0000FF"/>
          <w:sz w:val="24"/>
          <w:szCs w:val="24"/>
          <w:lang w:val="fr-FR"/>
        </w:rPr>
        <w:t>Lời</w:t>
      </w:r>
      <w:r w:rsidRPr="00330A7E">
        <w:rPr>
          <w:rFonts w:ascii="Times New Roman" w:hAnsi="Times New Roman" w:cs="Times New Roman"/>
          <w:bCs/>
          <w:color w:val="0000FF"/>
          <w:sz w:val="24"/>
          <w:szCs w:val="24"/>
          <w:lang w:val="fr-FR"/>
        </w:rPr>
        <w:t xml:space="preserve"> </w:t>
      </w:r>
      <w:r w:rsidRPr="00330A7E">
        <w:rPr>
          <w:rFonts w:ascii="Times New Roman" w:hAnsi="Times New Roman" w:cs="Times New Roman"/>
          <w:b/>
          <w:bCs/>
          <w:color w:val="0000FF"/>
          <w:sz w:val="24"/>
          <w:szCs w:val="24"/>
          <w:lang w:val="fr-FR"/>
        </w:rPr>
        <w:t>giải</w:t>
      </w:r>
    </w:p>
    <w:p w14:paraId="6F8B2BC4" w14:textId="77777777" w:rsidR="00ED397D" w:rsidRPr="00330A7E" w:rsidRDefault="00ED397D" w:rsidP="00330A7E">
      <w:pPr>
        <w:tabs>
          <w:tab w:val="left" w:pos="360"/>
          <w:tab w:val="left" w:pos="2880"/>
          <w:tab w:val="left" w:pos="5400"/>
          <w:tab w:val="left" w:pos="7920"/>
        </w:tabs>
        <w:spacing w:line="360" w:lineRule="auto"/>
        <w:contextualSpacing/>
        <w:jc w:val="center"/>
        <w:rPr>
          <w:rFonts w:ascii="Times New Roman" w:hAnsi="Times New Roman" w:cs="Times New Roman"/>
          <w:b/>
          <w:sz w:val="24"/>
          <w:szCs w:val="24"/>
        </w:rPr>
      </w:pPr>
      <w:r w:rsidRPr="00330A7E">
        <w:rPr>
          <w:rFonts w:ascii="Times New Roman" w:hAnsi="Times New Roman" w:cs="Times New Roman"/>
          <w:noProof/>
          <w:sz w:val="24"/>
          <w:szCs w:val="24"/>
          <w:lang w:eastAsia="en-US"/>
        </w:rPr>
        <w:drawing>
          <wp:inline distT="0" distB="0" distL="0" distR="0" wp14:anchorId="306C6530" wp14:editId="4972BEE6">
            <wp:extent cx="2298700" cy="1733550"/>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736" cstate="print">
                      <a:extLst>
                        <a:ext uri="{28A0092B-C50C-407E-A947-70E740481C1C}">
                          <a14:useLocalDpi xmlns:a14="http://schemas.microsoft.com/office/drawing/2010/main" val="0"/>
                        </a:ext>
                      </a:extLst>
                    </a:blip>
                    <a:srcRect l="36214" b="6229"/>
                    <a:stretch>
                      <a:fillRect/>
                    </a:stretch>
                  </pic:blipFill>
                  <pic:spPr bwMode="auto">
                    <a:xfrm>
                      <a:off x="0" y="0"/>
                      <a:ext cx="2298700" cy="1733550"/>
                    </a:xfrm>
                    <a:prstGeom prst="rect">
                      <a:avLst/>
                    </a:prstGeom>
                    <a:noFill/>
                    <a:ln>
                      <a:noFill/>
                    </a:ln>
                  </pic:spPr>
                </pic:pic>
              </a:graphicData>
            </a:graphic>
          </wp:inline>
        </w:drawing>
      </w:r>
    </w:p>
    <w:p w14:paraId="491B02AD"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Chọn hệ tọa độ như hình vẽ (1 đơn vị trên trục bằng </w:t>
      </w:r>
      <w:r w:rsidRPr="00330A7E">
        <w:rPr>
          <w:rFonts w:ascii="Times New Roman" w:hAnsi="Times New Roman" w:cs="Times New Roman"/>
          <w:position w:val="-6"/>
          <w:sz w:val="24"/>
          <w:szCs w:val="24"/>
        </w:rPr>
        <w:object w:dxaOrig="1170" w:dyaOrig="270" w14:anchorId="560BDF51">
          <v:shape id="_x0000_i2066" type="#_x0000_t75" style="width:58.5pt;height:13.5pt" o:ole="">
            <v:imagedata r:id="rId1737" o:title=""/>
          </v:shape>
          <o:OLEObject Type="Embed" ProgID="Equation.DSMT4" ShapeID="_x0000_i2066" DrawAspect="Content" ObjectID="_1796841130" r:id="rId1738"/>
        </w:object>
      </w:r>
      <w:r w:rsidRPr="00330A7E">
        <w:rPr>
          <w:rFonts w:ascii="Times New Roman" w:hAnsi="Times New Roman" w:cs="Times New Roman"/>
          <w:sz w:val="24"/>
          <w:szCs w:val="24"/>
        </w:rPr>
        <w:t xml:space="preserve">), các cánh hoa tạo bởi các đường parabol có phương trình </w:t>
      </w:r>
      <w:r w:rsidRPr="00330A7E">
        <w:rPr>
          <w:rFonts w:ascii="Times New Roman" w:hAnsi="Times New Roman" w:cs="Times New Roman"/>
          <w:position w:val="-24"/>
          <w:sz w:val="24"/>
          <w:szCs w:val="24"/>
        </w:rPr>
        <w:object w:dxaOrig="720" w:dyaOrig="660" w14:anchorId="2083121A">
          <v:shape id="_x0000_i2067" type="#_x0000_t75" style="width:36pt;height:33pt" o:ole="">
            <v:imagedata r:id="rId1739" o:title=""/>
          </v:shape>
          <o:OLEObject Type="Embed" ProgID="Equation.DSMT4" ShapeID="_x0000_i2067" DrawAspect="Content" ObjectID="_1796841131" r:id="rId1740"/>
        </w:objec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870" w:dyaOrig="660" w14:anchorId="5F5A2398">
          <v:shape id="_x0000_i2068" type="#_x0000_t75" style="width:43.5pt;height:33pt" o:ole="">
            <v:imagedata r:id="rId1741" o:title=""/>
          </v:shape>
          <o:OLEObject Type="Embed" ProgID="Equation.DSMT4" ShapeID="_x0000_i2068" DrawAspect="Content" ObjectID="_1796841132" r:id="rId1742"/>
        </w:object>
      </w:r>
      <w:r w:rsidRPr="00330A7E">
        <w:rPr>
          <w:rFonts w:ascii="Times New Roman" w:hAnsi="Times New Roman" w:cs="Times New Roman"/>
          <w:sz w:val="24"/>
          <w:szCs w:val="24"/>
        </w:rPr>
        <w:t>,</w:t>
      </w:r>
      <w:r w:rsidRPr="00330A7E">
        <w:rPr>
          <w:rFonts w:ascii="Times New Roman" w:hAnsi="Times New Roman" w:cs="Times New Roman"/>
          <w:position w:val="-24"/>
          <w:sz w:val="24"/>
          <w:szCs w:val="24"/>
        </w:rPr>
        <w:object w:dxaOrig="870" w:dyaOrig="660" w14:anchorId="2014683F">
          <v:shape id="_x0000_i2069" type="#_x0000_t75" style="width:43.5pt;height:33pt" o:ole="">
            <v:imagedata r:id="rId1743" o:title=""/>
          </v:shape>
          <o:OLEObject Type="Embed" ProgID="Equation.DSMT4" ShapeID="_x0000_i2069" DrawAspect="Content" ObjectID="_1796841133" r:id="rId1744"/>
        </w:object>
      </w:r>
      <w:r w:rsidRPr="00330A7E">
        <w:rPr>
          <w:rFonts w:ascii="Times New Roman" w:hAnsi="Times New Roman" w:cs="Times New Roman"/>
          <w:sz w:val="24"/>
          <w:szCs w:val="24"/>
        </w:rPr>
        <w:t>,</w:t>
      </w:r>
      <w:r w:rsidRPr="00330A7E">
        <w:rPr>
          <w:rFonts w:ascii="Times New Roman" w:hAnsi="Times New Roman" w:cs="Times New Roman"/>
          <w:position w:val="-24"/>
          <w:sz w:val="24"/>
          <w:szCs w:val="24"/>
        </w:rPr>
        <w:object w:dxaOrig="720" w:dyaOrig="660" w14:anchorId="49EFED30">
          <v:shape id="_x0000_i2070" type="#_x0000_t75" style="width:36pt;height:33pt" o:ole="">
            <v:imagedata r:id="rId1745" o:title=""/>
          </v:shape>
          <o:OLEObject Type="Embed" ProgID="Equation.DSMT4" ShapeID="_x0000_i2070" DrawAspect="Content" ObjectID="_1796841134" r:id="rId1746"/>
        </w:object>
      </w:r>
      <w:r w:rsidRPr="00330A7E">
        <w:rPr>
          <w:rFonts w:ascii="Times New Roman" w:hAnsi="Times New Roman" w:cs="Times New Roman"/>
          <w:sz w:val="24"/>
          <w:szCs w:val="24"/>
        </w:rPr>
        <w:t>.</w:t>
      </w:r>
    </w:p>
    <w:p w14:paraId="2C428615"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sz w:val="24"/>
          <w:szCs w:val="24"/>
        </w:rPr>
      </w:pPr>
      <w:r w:rsidRPr="00330A7E">
        <w:rPr>
          <w:rFonts w:ascii="Times New Roman" w:hAnsi="Times New Roman" w:cs="Times New Roman"/>
          <w:sz w:val="24"/>
          <w:szCs w:val="24"/>
        </w:rPr>
        <w:t>Diện tích một cánh hoa (nằm trong góc phàn tư thứ nhất) bằng diện tích hình phẳng giới hạn bởi hai đồ thị hàm số</w:t>
      </w:r>
      <w:r w:rsidRPr="00330A7E">
        <w:rPr>
          <w:rFonts w:ascii="Times New Roman" w:hAnsi="Times New Roman" w:cs="Times New Roman"/>
          <w:position w:val="-24"/>
          <w:sz w:val="24"/>
          <w:szCs w:val="24"/>
        </w:rPr>
        <w:object w:dxaOrig="720" w:dyaOrig="660" w14:anchorId="146B1C0A">
          <v:shape id="_x0000_i2071" type="#_x0000_t75" style="width:36pt;height:33pt" o:ole="">
            <v:imagedata r:id="rId1747" o:title=""/>
          </v:shape>
          <o:OLEObject Type="Embed" ProgID="Equation.DSMT4" ShapeID="_x0000_i2071" DrawAspect="Content" ObjectID="_1796841135" r:id="rId1748"/>
        </w:object>
      </w:r>
      <w:r w:rsidRPr="00330A7E">
        <w:rPr>
          <w:rFonts w:ascii="Times New Roman" w:hAnsi="Times New Roman" w:cs="Times New Roman"/>
          <w:sz w:val="24"/>
          <w:szCs w:val="24"/>
        </w:rPr>
        <w:t>,</w:t>
      </w:r>
      <w:r w:rsidRPr="00330A7E">
        <w:rPr>
          <w:rFonts w:ascii="Times New Roman" w:hAnsi="Times New Roman" w:cs="Times New Roman"/>
          <w:position w:val="-10"/>
          <w:sz w:val="24"/>
          <w:szCs w:val="24"/>
        </w:rPr>
        <w:object w:dxaOrig="870" w:dyaOrig="390" w14:anchorId="6C1F57B0">
          <v:shape id="_x0000_i2072" type="#_x0000_t75" style="width:43.5pt;height:19.5pt" o:ole="">
            <v:imagedata r:id="rId1749" o:title=""/>
          </v:shape>
          <o:OLEObject Type="Embed" ProgID="Equation.DSMT4" ShapeID="_x0000_i2072" DrawAspect="Content" ObjectID="_1796841136" r:id="rId1750"/>
        </w:object>
      </w:r>
      <w:r w:rsidRPr="00330A7E">
        <w:rPr>
          <w:rFonts w:ascii="Times New Roman" w:hAnsi="Times New Roman" w:cs="Times New Roman"/>
          <w:sz w:val="24"/>
          <w:szCs w:val="24"/>
        </w:rPr>
        <w:t xml:space="preserve"> và hai đường thẳng </w:t>
      </w:r>
      <w:r w:rsidRPr="00330A7E">
        <w:rPr>
          <w:rFonts w:ascii="Times New Roman" w:hAnsi="Times New Roman" w:cs="Times New Roman"/>
          <w:position w:val="-10"/>
          <w:sz w:val="24"/>
          <w:szCs w:val="24"/>
        </w:rPr>
        <w:object w:dxaOrig="1110" w:dyaOrig="330" w14:anchorId="0973F3A7">
          <v:shape id="_x0000_i2073" type="#_x0000_t75" style="width:55.5pt;height:16.5pt" o:ole="">
            <v:imagedata r:id="rId1751" o:title=""/>
          </v:shape>
          <o:OLEObject Type="Embed" ProgID="Equation.DSMT4" ShapeID="_x0000_i2073" DrawAspect="Content" ObjectID="_1796841137" r:id="rId1752"/>
        </w:object>
      </w:r>
      <w:r w:rsidRPr="00330A7E">
        <w:rPr>
          <w:rFonts w:ascii="Times New Roman" w:hAnsi="Times New Roman" w:cs="Times New Roman"/>
          <w:sz w:val="24"/>
          <w:szCs w:val="24"/>
        </w:rPr>
        <w:t>.</w:t>
      </w:r>
    </w:p>
    <w:p w14:paraId="0F1EA84D"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sz w:val="24"/>
          <w:szCs w:val="24"/>
        </w:rPr>
      </w:pPr>
      <w:r w:rsidRPr="00330A7E">
        <w:rPr>
          <w:rFonts w:ascii="Times New Roman" w:hAnsi="Times New Roman" w:cs="Times New Roman"/>
          <w:sz w:val="24"/>
          <w:szCs w:val="24"/>
        </w:rPr>
        <w:t>Do đó diện tích một cánh hoa bằng</w:t>
      </w:r>
    </w:p>
    <w:p w14:paraId="262B4F31"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sz w:val="24"/>
          <w:szCs w:val="24"/>
          <w:lang w:val="fr-FR"/>
        </w:rPr>
      </w:pPr>
      <w:r w:rsidRPr="00330A7E">
        <w:rPr>
          <w:rFonts w:ascii="Times New Roman" w:hAnsi="Times New Roman" w:cs="Times New Roman"/>
          <w:position w:val="-32"/>
          <w:sz w:val="24"/>
          <w:szCs w:val="24"/>
        </w:rPr>
        <w:object w:dxaOrig="1620" w:dyaOrig="750" w14:anchorId="4056F2C2">
          <v:shape id="_x0000_i2074" type="#_x0000_t75" style="width:81pt;height:37.5pt" o:ole="">
            <v:imagedata r:id="rId1753" o:title=""/>
          </v:shape>
          <o:OLEObject Type="Embed" ProgID="Equation.DSMT4" ShapeID="_x0000_i2074" DrawAspect="Content" ObjectID="_1796841138" r:id="rId1754"/>
        </w:object>
      </w:r>
      <w:r w:rsidRPr="00330A7E">
        <w:rPr>
          <w:rFonts w:ascii="Times New Roman" w:hAnsi="Times New Roman" w:cs="Times New Roman"/>
          <w:sz w:val="24"/>
          <w:szCs w:val="24"/>
          <w:lang w:val="fr-FR"/>
        </w:rPr>
        <w:t xml:space="preserve"> </w:t>
      </w:r>
      <w:r w:rsidRPr="00330A7E">
        <w:rPr>
          <w:rFonts w:ascii="Times New Roman" w:hAnsi="Times New Roman" w:cs="Times New Roman"/>
          <w:position w:val="-38"/>
          <w:sz w:val="24"/>
          <w:szCs w:val="24"/>
        </w:rPr>
        <w:object w:dxaOrig="2310" w:dyaOrig="930" w14:anchorId="62ABD2F1">
          <v:shape id="_x0000_i2075" type="#_x0000_t75" style="width:115.5pt;height:46.5pt" o:ole="">
            <v:imagedata r:id="rId1755" o:title=""/>
          </v:shape>
          <o:OLEObject Type="Embed" ProgID="Equation.DSMT4" ShapeID="_x0000_i2075" DrawAspect="Content" ObjectID="_1796841139" r:id="rId1756"/>
        </w:object>
      </w:r>
      <w:r w:rsidRPr="00330A7E">
        <w:rPr>
          <w:rFonts w:ascii="Times New Roman" w:hAnsi="Times New Roman" w:cs="Times New Roman"/>
          <w:position w:val="-24"/>
          <w:sz w:val="24"/>
          <w:szCs w:val="24"/>
        </w:rPr>
        <w:object w:dxaOrig="2280" w:dyaOrig="630" w14:anchorId="74C858EA">
          <v:shape id="_x0000_i2076" type="#_x0000_t75" style="width:114pt;height:31.5pt" o:ole="">
            <v:imagedata r:id="rId1757" o:title=""/>
          </v:shape>
          <o:OLEObject Type="Embed" ProgID="Equation.DSMT4" ShapeID="_x0000_i2076" DrawAspect="Content" ObjectID="_1796841140" r:id="rId1758"/>
        </w:object>
      </w:r>
      <w:r w:rsidRPr="00330A7E">
        <w:rPr>
          <w:rFonts w:ascii="Times New Roman" w:hAnsi="Times New Roman" w:cs="Times New Roman"/>
          <w:position w:val="-24"/>
          <w:sz w:val="24"/>
          <w:szCs w:val="24"/>
        </w:rPr>
        <w:object w:dxaOrig="2220" w:dyaOrig="620" w14:anchorId="45080264">
          <v:shape id="_x0000_i2077" type="#_x0000_t75" style="width:111pt;height:30.75pt" o:ole="">
            <v:imagedata r:id="rId1759" o:title=""/>
          </v:shape>
          <o:OLEObject Type="Embed" ProgID="Equation.DSMT4" ShapeID="_x0000_i2077" DrawAspect="Content" ObjectID="_1796841141" r:id="rId1760"/>
        </w:object>
      </w:r>
      <w:r w:rsidRPr="00330A7E">
        <w:rPr>
          <w:rFonts w:ascii="Times New Roman" w:hAnsi="Times New Roman" w:cs="Times New Roman"/>
          <w:sz w:val="24"/>
          <w:szCs w:val="24"/>
          <w:lang w:val="fr-FR"/>
        </w:rPr>
        <w:t>.</w:t>
      </w:r>
    </w:p>
    <w:p w14:paraId="6689CDA3" w14:textId="77777777" w:rsidR="00ED397D" w:rsidRPr="00330A7E" w:rsidRDefault="00ED397D" w:rsidP="00330A7E">
      <w:pPr>
        <w:spacing w:after="0" w:line="240" w:lineRule="auto"/>
        <w:rPr>
          <w:rFonts w:ascii="Times New Roman" w:hAnsi="Times New Roman" w:cs="Times New Roman"/>
          <w:sz w:val="24"/>
          <w:szCs w:val="24"/>
          <w:lang w:val="fr-FR"/>
        </w:rPr>
      </w:pPr>
    </w:p>
    <w:p w14:paraId="4FA2C0F4" w14:textId="77777777" w:rsidR="00ED397D" w:rsidRPr="00330A7E" w:rsidRDefault="00ED397D" w:rsidP="000E1E56">
      <w:pPr>
        <w:pStyle w:val="ListParagraph"/>
        <w:numPr>
          <w:ilvl w:val="0"/>
          <w:numId w:val="10"/>
        </w:numPr>
        <w:tabs>
          <w:tab w:val="left" w:pos="992"/>
        </w:tabs>
        <w:spacing w:before="120" w:line="276" w:lineRule="auto"/>
        <w:rPr>
          <w:rFonts w:ascii="Times New Roman" w:hAnsi="Times New Roman" w:cs="Times New Roman"/>
          <w:sz w:val="24"/>
          <w:szCs w:val="24"/>
          <w:lang w:val="fr-FR"/>
        </w:rPr>
      </w:pPr>
      <w:r w:rsidRPr="00330A7E">
        <w:rPr>
          <w:rFonts w:ascii="Times New Roman" w:hAnsi="Times New Roman" w:cs="Times New Roman"/>
          <w:sz w:val="24"/>
          <w:szCs w:val="24"/>
        </w:rPr>
        <w:t>Một cốc rượu có hình dạng tròn xoay và kích thước như hình vẽ, thiết diện dọc của cốc (bổ dọc cốc thành 2 phần bằng nhau) là một đường Parabol. Tính thể tích tối đa mà cốc có thể chứa được (đơn vị cm</w:t>
      </w:r>
      <w:r w:rsidRPr="00330A7E">
        <w:rPr>
          <w:rFonts w:ascii="Times New Roman" w:hAnsi="Times New Roman" w:cs="Times New Roman"/>
          <w:sz w:val="24"/>
          <w:szCs w:val="24"/>
          <w:vertAlign w:val="superscript"/>
        </w:rPr>
        <w:t>3</w:t>
      </w:r>
      <w:r w:rsidRPr="00330A7E">
        <w:rPr>
          <w:rFonts w:ascii="Times New Roman" w:hAnsi="Times New Roman" w:cs="Times New Roman"/>
          <w:sz w:val="24"/>
          <w:szCs w:val="24"/>
        </w:rPr>
        <w:t>, kết quả làm tròn đến hàng đơn vị)</w:t>
      </w:r>
    </w:p>
    <w:p w14:paraId="31D12935" w14:textId="77777777" w:rsidR="00ED397D" w:rsidRPr="00330A7E" w:rsidRDefault="00ED397D" w:rsidP="00330A7E">
      <w:pPr>
        <w:pStyle w:val="ListParagraph"/>
        <w:tabs>
          <w:tab w:val="left" w:pos="360"/>
          <w:tab w:val="left" w:pos="2880"/>
          <w:tab w:val="left" w:pos="5400"/>
          <w:tab w:val="left" w:pos="7920"/>
        </w:tabs>
        <w:spacing w:line="360" w:lineRule="auto"/>
        <w:ind w:left="0"/>
        <w:jc w:val="center"/>
        <w:rPr>
          <w:rFonts w:ascii="Times New Roman" w:hAnsi="Times New Roman" w:cs="Times New Roman"/>
          <w:sz w:val="24"/>
          <w:szCs w:val="24"/>
        </w:rPr>
      </w:pPr>
      <w:r w:rsidRPr="00330A7E">
        <w:rPr>
          <w:rFonts w:ascii="Times New Roman" w:hAnsi="Times New Roman" w:cs="Times New Roman"/>
          <w:sz w:val="24"/>
          <w:szCs w:val="24"/>
        </w:rPr>
        <w:drawing>
          <wp:inline distT="0" distB="0" distL="0" distR="0" wp14:anchorId="52125CF0" wp14:editId="258445CC">
            <wp:extent cx="2813050" cy="1860550"/>
            <wp:effectExtent l="0" t="0" r="635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40">
                      <a:extLst>
                        <a:ext uri="{28A0092B-C50C-407E-A947-70E740481C1C}">
                          <a14:useLocalDpi xmlns:a14="http://schemas.microsoft.com/office/drawing/2010/main" val="0"/>
                        </a:ext>
                      </a:extLst>
                    </a:blip>
                    <a:srcRect/>
                    <a:stretch>
                      <a:fillRect/>
                    </a:stretch>
                  </pic:blipFill>
                  <pic:spPr bwMode="auto">
                    <a:xfrm>
                      <a:off x="0" y="0"/>
                      <a:ext cx="2813050" cy="1860550"/>
                    </a:xfrm>
                    <a:prstGeom prst="rect">
                      <a:avLst/>
                    </a:prstGeom>
                    <a:noFill/>
                    <a:ln>
                      <a:noFill/>
                    </a:ln>
                  </pic:spPr>
                </pic:pic>
              </a:graphicData>
            </a:graphic>
          </wp:inline>
        </w:drawing>
      </w:r>
    </w:p>
    <w:p w14:paraId="4026A48E" w14:textId="77777777" w:rsidR="00ED397D" w:rsidRPr="00330A7E" w:rsidRDefault="00ED397D" w:rsidP="00330A7E">
      <w:pPr>
        <w:tabs>
          <w:tab w:val="left" w:pos="360"/>
          <w:tab w:val="left" w:pos="2880"/>
          <w:tab w:val="left" w:pos="5400"/>
          <w:tab w:val="left" w:pos="7920"/>
        </w:tabs>
        <w:spacing w:line="360" w:lineRule="auto"/>
        <w:jc w:val="center"/>
        <w:rPr>
          <w:rFonts w:ascii="Times New Roman" w:hAnsi="Times New Roman" w:cs="Times New Roman"/>
          <w:bCs/>
          <w:color w:val="0000FF"/>
          <w:sz w:val="24"/>
          <w:szCs w:val="24"/>
          <w:lang w:val="fr-FR"/>
        </w:rPr>
      </w:pPr>
      <w:r w:rsidRPr="00330A7E">
        <w:rPr>
          <w:rFonts w:ascii="Times New Roman" w:hAnsi="Times New Roman" w:cs="Times New Roman"/>
          <w:b/>
          <w:bCs/>
          <w:color w:val="0000FF"/>
          <w:sz w:val="24"/>
          <w:szCs w:val="24"/>
          <w:lang w:val="fr-FR"/>
        </w:rPr>
        <w:t>Lời</w:t>
      </w:r>
      <w:r w:rsidRPr="00330A7E">
        <w:rPr>
          <w:rFonts w:ascii="Times New Roman" w:hAnsi="Times New Roman" w:cs="Times New Roman"/>
          <w:bCs/>
          <w:color w:val="0000FF"/>
          <w:sz w:val="24"/>
          <w:szCs w:val="24"/>
          <w:lang w:val="fr-FR"/>
        </w:rPr>
        <w:t xml:space="preserve"> </w:t>
      </w:r>
      <w:r w:rsidRPr="00330A7E">
        <w:rPr>
          <w:rFonts w:ascii="Times New Roman" w:hAnsi="Times New Roman" w:cs="Times New Roman"/>
          <w:b/>
          <w:bCs/>
          <w:color w:val="0000FF"/>
          <w:sz w:val="24"/>
          <w:szCs w:val="24"/>
          <w:lang w:val="fr-FR"/>
        </w:rPr>
        <w:t>giải</w:t>
      </w:r>
    </w:p>
    <w:p w14:paraId="2583AE4F" w14:textId="77777777" w:rsidR="00ED397D" w:rsidRPr="00330A7E" w:rsidRDefault="00ED397D" w:rsidP="00330A7E">
      <w:pPr>
        <w:pStyle w:val="ListParagraph"/>
        <w:tabs>
          <w:tab w:val="left" w:pos="360"/>
          <w:tab w:val="left" w:pos="2880"/>
          <w:tab w:val="left" w:pos="5400"/>
          <w:tab w:val="left" w:pos="7920"/>
        </w:tabs>
        <w:spacing w:line="360" w:lineRule="auto"/>
        <w:ind w:left="0"/>
        <w:jc w:val="center"/>
        <w:rPr>
          <w:rFonts w:ascii="Times New Roman" w:hAnsi="Times New Roman" w:cs="Times New Roman"/>
          <w:sz w:val="24"/>
          <w:szCs w:val="24"/>
        </w:rPr>
      </w:pPr>
      <w:r w:rsidRPr="00330A7E">
        <w:rPr>
          <w:rFonts w:ascii="Times New Roman" w:hAnsi="Times New Roman" w:cs="Times New Roman"/>
          <w:sz w:val="24"/>
          <w:szCs w:val="24"/>
        </w:rPr>
        <w:drawing>
          <wp:inline distT="0" distB="0" distL="0" distR="0" wp14:anchorId="5E765815" wp14:editId="7D1E0793">
            <wp:extent cx="2470150" cy="2717800"/>
            <wp:effectExtent l="0" t="0" r="635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61">
                      <a:extLst>
                        <a:ext uri="{28A0092B-C50C-407E-A947-70E740481C1C}">
                          <a14:useLocalDpi xmlns:a14="http://schemas.microsoft.com/office/drawing/2010/main" val="0"/>
                        </a:ext>
                      </a:extLst>
                    </a:blip>
                    <a:srcRect/>
                    <a:stretch>
                      <a:fillRect/>
                    </a:stretch>
                  </pic:blipFill>
                  <pic:spPr bwMode="auto">
                    <a:xfrm>
                      <a:off x="0" y="0"/>
                      <a:ext cx="2470150" cy="2717800"/>
                    </a:xfrm>
                    <a:prstGeom prst="rect">
                      <a:avLst/>
                    </a:prstGeom>
                    <a:noFill/>
                    <a:ln>
                      <a:noFill/>
                    </a:ln>
                  </pic:spPr>
                </pic:pic>
              </a:graphicData>
            </a:graphic>
          </wp:inline>
        </w:drawing>
      </w:r>
    </w:p>
    <w:p w14:paraId="47C2D48E" w14:textId="77777777" w:rsidR="00ED397D" w:rsidRPr="00330A7E" w:rsidRDefault="00ED397D" w:rsidP="00330A7E">
      <w:pPr>
        <w:pStyle w:val="ListParagraph"/>
        <w:tabs>
          <w:tab w:val="left" w:pos="360"/>
          <w:tab w:val="left" w:pos="2880"/>
          <w:tab w:val="left" w:pos="5400"/>
          <w:tab w:val="left" w:pos="7920"/>
        </w:tabs>
        <w:spacing w:line="360" w:lineRule="auto"/>
        <w:ind w:left="0"/>
        <w:rPr>
          <w:rFonts w:ascii="Times New Roman" w:hAnsi="Times New Roman" w:cs="Times New Roman"/>
          <w:sz w:val="24"/>
          <w:szCs w:val="24"/>
        </w:rPr>
      </w:pPr>
      <w:r w:rsidRPr="00330A7E">
        <w:rPr>
          <w:rFonts w:ascii="Times New Roman" w:hAnsi="Times New Roman" w:cs="Times New Roman"/>
          <w:sz w:val="24"/>
          <w:szCs w:val="24"/>
        </w:rPr>
        <w:t xml:space="preserve">Parabol có phương trình </w:t>
      </w:r>
      <w:r w:rsidRPr="00330A7E">
        <w:rPr>
          <w:rFonts w:ascii="Times New Roman" w:hAnsi="Times New Roman" w:cs="Times New Roman"/>
          <w:position w:val="-24"/>
          <w:sz w:val="24"/>
          <w:szCs w:val="24"/>
        </w:rPr>
        <w:object w:dxaOrig="2010" w:dyaOrig="630" w14:anchorId="5F509A0E">
          <v:shape id="_x0000_i2078" type="#_x0000_t75" style="width:100.5pt;height:31.5pt" o:ole="">
            <v:imagedata r:id="rId1762" o:title=""/>
          </v:shape>
          <o:OLEObject Type="Embed" ProgID="Equation.DSMT4" ShapeID="_x0000_i2078" DrawAspect="Content" ObjectID="_1796841142" r:id="rId1763"/>
        </w:object>
      </w:r>
    </w:p>
    <w:p w14:paraId="18612CD8" w14:textId="77777777" w:rsidR="00ED397D" w:rsidRPr="00330A7E" w:rsidRDefault="00ED397D" w:rsidP="00330A7E">
      <w:pPr>
        <w:pStyle w:val="ListParagraph"/>
        <w:tabs>
          <w:tab w:val="left" w:pos="360"/>
          <w:tab w:val="left" w:pos="2880"/>
          <w:tab w:val="left" w:pos="5400"/>
          <w:tab w:val="left" w:pos="7920"/>
        </w:tabs>
        <w:spacing w:line="360" w:lineRule="auto"/>
        <w:ind w:left="0"/>
        <w:rPr>
          <w:rFonts w:ascii="Times New Roman" w:hAnsi="Times New Roman" w:cs="Times New Roman"/>
          <w:sz w:val="24"/>
          <w:szCs w:val="24"/>
        </w:rPr>
      </w:pPr>
      <w:r w:rsidRPr="00330A7E">
        <w:rPr>
          <w:rFonts w:ascii="Times New Roman" w:hAnsi="Times New Roman" w:cs="Times New Roman"/>
          <w:sz w:val="24"/>
          <w:szCs w:val="24"/>
        </w:rPr>
        <w:t>Thể tích tối đa cốc:</w:t>
      </w:r>
    </w:p>
    <w:p w14:paraId="63022B77" w14:textId="77777777" w:rsidR="00ED397D" w:rsidRPr="00330A7E" w:rsidRDefault="00ED397D" w:rsidP="00330A7E">
      <w:pPr>
        <w:pStyle w:val="ListParagraph"/>
        <w:tabs>
          <w:tab w:val="left" w:pos="360"/>
          <w:tab w:val="left" w:pos="2880"/>
          <w:tab w:val="left" w:pos="5400"/>
          <w:tab w:val="left" w:pos="7920"/>
        </w:tabs>
        <w:spacing w:line="360" w:lineRule="auto"/>
        <w:ind w:left="0"/>
        <w:rPr>
          <w:rFonts w:ascii="Times New Roman" w:hAnsi="Times New Roman" w:cs="Times New Roman"/>
          <w:sz w:val="24"/>
          <w:szCs w:val="24"/>
        </w:rPr>
      </w:pPr>
      <w:r w:rsidRPr="00330A7E">
        <w:rPr>
          <w:rFonts w:ascii="Times New Roman" w:hAnsi="Times New Roman" w:cs="Times New Roman"/>
          <w:position w:val="-32"/>
          <w:sz w:val="24"/>
          <w:szCs w:val="24"/>
        </w:rPr>
        <w:object w:dxaOrig="2200" w:dyaOrig="740" w14:anchorId="32330239">
          <v:shape id="_x0000_i2079" type="#_x0000_t75" style="width:110.25pt;height:36.75pt" o:ole="">
            <v:imagedata r:id="rId1764" o:title=""/>
          </v:shape>
          <o:OLEObject Type="Embed" ProgID="Equation.DSMT4" ShapeID="_x0000_i2079" DrawAspect="Content" ObjectID="_1796841143" r:id="rId1765"/>
        </w:object>
      </w:r>
      <w:r w:rsidRPr="00330A7E">
        <w:rPr>
          <w:rFonts w:ascii="Times New Roman" w:hAnsi="Times New Roman" w:cs="Times New Roman"/>
          <w:sz w:val="24"/>
          <w:szCs w:val="24"/>
        </w:rPr>
        <w:t>.</w:t>
      </w:r>
    </w:p>
    <w:p w14:paraId="654A5BA1" w14:textId="77777777" w:rsidR="00ED397D" w:rsidRPr="00330A7E" w:rsidRDefault="00ED397D" w:rsidP="000E1E56">
      <w:pPr>
        <w:pStyle w:val="ListParagraph"/>
        <w:numPr>
          <w:ilvl w:val="0"/>
          <w:numId w:val="10"/>
        </w:numPr>
        <w:tabs>
          <w:tab w:val="left" w:pos="992"/>
        </w:tabs>
        <w:spacing w:before="120" w:line="276" w:lineRule="auto"/>
        <w:contextualSpacing w:val="0"/>
        <w:rPr>
          <w:rFonts w:ascii="Times New Roman" w:hAnsi="Times New Roman" w:cs="Times New Roman"/>
          <w:bCs/>
          <w:color w:val="000000" w:themeColor="text1"/>
          <w:sz w:val="24"/>
          <w:szCs w:val="24"/>
        </w:rPr>
      </w:pPr>
      <w:r w:rsidRPr="00330A7E">
        <w:rPr>
          <w:rFonts w:ascii="Times New Roman" w:hAnsi="Times New Roman" w:cs="Times New Roman"/>
          <w:sz w:val="24"/>
          <w:szCs w:val="24"/>
        </w:rPr>
        <w:t xml:space="preserve">Trong một khung lưới ô vuông gồm các hình lập phương, xét các đường thẳng đi qua hai nút lưới (mỗi nút lưới là đỉnh của hình lập phương), người ta đưa ra một cách kiểm tra độ lệch về phương của hai dường thẳng bằng cách gắn hệ tọa </w:t>
      </w:r>
      <w:r w:rsidRPr="00330A7E">
        <w:rPr>
          <w:rFonts w:ascii="Times New Roman" w:eastAsia="MS Mincho" w:hAnsi="Times New Roman" w:cs="Times New Roman"/>
          <w:sz w:val="24"/>
          <w:szCs w:val="24"/>
          <w:lang w:eastAsia="ja-JP"/>
        </w:rPr>
        <w:t xml:space="preserve">độ </w:t>
      </w:r>
      <w:r w:rsidRPr="00330A7E">
        <w:rPr>
          <w:rFonts w:ascii="Times New Roman" w:eastAsia="MS Mincho" w:hAnsi="Times New Roman" w:cs="Times New Roman"/>
          <w:position w:val="-10"/>
          <w:sz w:val="24"/>
          <w:szCs w:val="24"/>
          <w:lang w:eastAsia="ja-JP"/>
        </w:rPr>
        <w:object w:dxaOrig="560" w:dyaOrig="320" w14:anchorId="69E91733">
          <v:shape id="_x0000_i2080" type="#_x0000_t75" style="width:27.75pt;height:16.5pt" o:ole="">
            <v:imagedata r:id="rId1441" o:title=""/>
          </v:shape>
          <o:OLEObject Type="Embed" ProgID="Equation.DSMT4" ShapeID="_x0000_i2080" DrawAspect="Content" ObjectID="_1796841144" r:id="rId1766"/>
        </w:object>
      </w:r>
      <w:r w:rsidRPr="00330A7E">
        <w:rPr>
          <w:rFonts w:ascii="Times New Roman" w:eastAsia="MS Mincho" w:hAnsi="Times New Roman" w:cs="Times New Roman"/>
          <w:sz w:val="24"/>
          <w:szCs w:val="24"/>
          <w:lang w:eastAsia="ja-JP"/>
        </w:rPr>
        <w:t xml:space="preserve"> vào khung lưới ô vuông và tìm vectơ chỉ phương của hai đường thẳng đó. Giả sử, đường thẳng </w:t>
      </w:r>
      <w:r w:rsidRPr="00330A7E">
        <w:rPr>
          <w:rFonts w:ascii="Times New Roman" w:eastAsia="MS Mincho" w:hAnsi="Times New Roman" w:cs="Times New Roman"/>
          <w:position w:val="-6"/>
          <w:sz w:val="24"/>
          <w:szCs w:val="24"/>
          <w:lang w:eastAsia="ja-JP"/>
        </w:rPr>
        <w:object w:dxaOrig="200" w:dyaOrig="220" w14:anchorId="2E2BFF35">
          <v:shape id="_x0000_i2081" type="#_x0000_t75" style="width:9.75pt;height:12pt" o:ole="">
            <v:imagedata r:id="rId1443" o:title=""/>
          </v:shape>
          <o:OLEObject Type="Embed" ProgID="Equation.DSMT4" ShapeID="_x0000_i2081" DrawAspect="Content" ObjectID="_1796841145" r:id="rId1767"/>
        </w:object>
      </w:r>
      <w:r w:rsidRPr="00330A7E">
        <w:rPr>
          <w:rFonts w:ascii="Times New Roman" w:eastAsia="MS Mincho" w:hAnsi="Times New Roman" w:cs="Times New Roman"/>
          <w:sz w:val="24"/>
          <w:szCs w:val="24"/>
          <w:lang w:eastAsia="ja-JP"/>
        </w:rPr>
        <w:t xml:space="preserve"> đi qua hai nút lưới </w:t>
      </w:r>
      <w:r w:rsidRPr="00330A7E">
        <w:rPr>
          <w:rFonts w:ascii="Times New Roman" w:eastAsia="MS Mincho" w:hAnsi="Times New Roman" w:cs="Times New Roman"/>
          <w:position w:val="-14"/>
          <w:sz w:val="24"/>
          <w:szCs w:val="24"/>
          <w:lang w:eastAsia="ja-JP"/>
        </w:rPr>
        <w:object w:dxaOrig="980" w:dyaOrig="400" w14:anchorId="68EA5B82">
          <v:shape id="_x0000_i2082" type="#_x0000_t75" style="width:49.5pt;height:20.25pt" o:ole="">
            <v:imagedata r:id="rId1445" o:title=""/>
          </v:shape>
          <o:OLEObject Type="Embed" ProgID="Equation.DSMT4" ShapeID="_x0000_i2082" DrawAspect="Content" ObjectID="_1796841146" r:id="rId1768"/>
        </w:object>
      </w:r>
      <w:r w:rsidRPr="00330A7E">
        <w:rPr>
          <w:rFonts w:ascii="Times New Roman" w:eastAsia="MS Mincho" w:hAnsi="Times New Roman" w:cs="Times New Roman"/>
          <w:sz w:val="24"/>
          <w:szCs w:val="24"/>
          <w:lang w:eastAsia="ja-JP"/>
        </w:rPr>
        <w:t xml:space="preserve"> và </w:t>
      </w:r>
      <w:r w:rsidRPr="00330A7E">
        <w:rPr>
          <w:rFonts w:ascii="Times New Roman" w:eastAsia="MS Mincho" w:hAnsi="Times New Roman" w:cs="Times New Roman"/>
          <w:position w:val="-14"/>
          <w:sz w:val="24"/>
          <w:szCs w:val="24"/>
          <w:lang w:eastAsia="ja-JP"/>
        </w:rPr>
        <w:object w:dxaOrig="999" w:dyaOrig="400" w14:anchorId="01C58078">
          <v:shape id="_x0000_i2083" type="#_x0000_t75" style="width:49.5pt;height:20.25pt" o:ole="">
            <v:imagedata r:id="rId1447" o:title=""/>
          </v:shape>
          <o:OLEObject Type="Embed" ProgID="Equation.DSMT4" ShapeID="_x0000_i2083" DrawAspect="Content" ObjectID="_1796841147" r:id="rId1769"/>
        </w:object>
      </w:r>
      <w:r w:rsidRPr="00330A7E">
        <w:rPr>
          <w:rFonts w:ascii="Times New Roman" w:eastAsia="MS Mincho" w:hAnsi="Times New Roman" w:cs="Times New Roman"/>
          <w:sz w:val="24"/>
          <w:szCs w:val="24"/>
          <w:lang w:eastAsia="ja-JP"/>
        </w:rPr>
        <w:t xml:space="preserve">, đường thẳng </w:t>
      </w:r>
      <w:r w:rsidRPr="00330A7E">
        <w:rPr>
          <w:rFonts w:ascii="Times New Roman" w:eastAsia="MS Mincho" w:hAnsi="Times New Roman" w:cs="Times New Roman"/>
          <w:position w:val="-6"/>
          <w:sz w:val="24"/>
          <w:szCs w:val="24"/>
          <w:lang w:eastAsia="ja-JP"/>
        </w:rPr>
        <w:object w:dxaOrig="200" w:dyaOrig="279" w14:anchorId="10DE20D6">
          <v:shape id="_x0000_i2084" type="#_x0000_t75" style="width:9.75pt;height:14.25pt" o:ole="">
            <v:imagedata r:id="rId1449" o:title=""/>
          </v:shape>
          <o:OLEObject Type="Embed" ProgID="Equation.DSMT4" ShapeID="_x0000_i2084" DrawAspect="Content" ObjectID="_1796841148" r:id="rId1770"/>
        </w:object>
      </w:r>
      <w:r w:rsidRPr="00330A7E">
        <w:rPr>
          <w:rFonts w:ascii="Times New Roman" w:eastAsia="MS Mincho" w:hAnsi="Times New Roman" w:cs="Times New Roman"/>
          <w:sz w:val="24"/>
          <w:szCs w:val="24"/>
          <w:lang w:eastAsia="ja-JP"/>
        </w:rPr>
        <w:t xml:space="preserve"> đi qua hai nút lưới </w:t>
      </w:r>
      <w:r w:rsidRPr="00330A7E">
        <w:rPr>
          <w:rFonts w:ascii="Times New Roman" w:eastAsia="MS Mincho" w:hAnsi="Times New Roman" w:cs="Times New Roman"/>
          <w:position w:val="-14"/>
          <w:sz w:val="24"/>
          <w:szCs w:val="24"/>
          <w:lang w:eastAsia="ja-JP"/>
        </w:rPr>
        <w:object w:dxaOrig="920" w:dyaOrig="400" w14:anchorId="349E6FC9">
          <v:shape id="_x0000_i2085" type="#_x0000_t75" style="width:46.5pt;height:20.25pt" o:ole="">
            <v:imagedata r:id="rId1451" o:title=""/>
          </v:shape>
          <o:OLEObject Type="Embed" ProgID="Equation.DSMT4" ShapeID="_x0000_i2085" DrawAspect="Content" ObjectID="_1796841149" r:id="rId1771"/>
        </w:object>
      </w:r>
      <w:r w:rsidRPr="00330A7E">
        <w:rPr>
          <w:rFonts w:ascii="Times New Roman" w:eastAsia="MS Mincho" w:hAnsi="Times New Roman" w:cs="Times New Roman"/>
          <w:sz w:val="24"/>
          <w:szCs w:val="24"/>
          <w:lang w:eastAsia="ja-JP"/>
        </w:rPr>
        <w:t xml:space="preserve"> và </w:t>
      </w:r>
      <w:r w:rsidRPr="00330A7E">
        <w:rPr>
          <w:rFonts w:ascii="Times New Roman" w:eastAsia="MS Mincho" w:hAnsi="Times New Roman" w:cs="Times New Roman"/>
          <w:position w:val="-14"/>
          <w:sz w:val="24"/>
          <w:szCs w:val="24"/>
          <w:lang w:eastAsia="ja-JP"/>
        </w:rPr>
        <w:object w:dxaOrig="960" w:dyaOrig="400" w14:anchorId="3D334BC9">
          <v:shape id="_x0000_i2086" type="#_x0000_t75" style="width:48pt;height:20.25pt" o:ole="">
            <v:imagedata r:id="rId1453" o:title=""/>
          </v:shape>
          <o:OLEObject Type="Embed" ProgID="Equation.DSMT4" ShapeID="_x0000_i2086" DrawAspect="Content" ObjectID="_1796841150" r:id="rId1772"/>
        </w:object>
      </w:r>
      <w:r w:rsidRPr="00330A7E">
        <w:rPr>
          <w:rFonts w:ascii="Times New Roman" w:eastAsia="MS Mincho" w:hAnsi="Times New Roman" w:cs="Times New Roman"/>
          <w:sz w:val="24"/>
          <w:szCs w:val="24"/>
          <w:lang w:eastAsia="ja-JP"/>
        </w:rPr>
        <w:t xml:space="preserve">. Sau khi làm tròn đến hàng </w:t>
      </w:r>
      <w:r w:rsidRPr="00330A7E">
        <w:rPr>
          <w:rFonts w:ascii="Times New Roman" w:eastAsia="MS Mincho" w:hAnsi="Times New Roman" w:cs="Times New Roman"/>
          <w:sz w:val="24"/>
          <w:szCs w:val="24"/>
          <w:lang w:eastAsia="ja-JP"/>
        </w:rPr>
        <w:lastRenderedPageBreak/>
        <w:t xml:space="preserve">đơn vị của độ thì góc giữa hai đường thẳng </w:t>
      </w:r>
      <w:r w:rsidRPr="00330A7E">
        <w:rPr>
          <w:rFonts w:ascii="Times New Roman" w:eastAsia="MS Mincho" w:hAnsi="Times New Roman" w:cs="Times New Roman"/>
          <w:position w:val="-6"/>
          <w:sz w:val="24"/>
          <w:szCs w:val="24"/>
          <w:lang w:eastAsia="ja-JP"/>
        </w:rPr>
        <w:object w:dxaOrig="200" w:dyaOrig="220" w14:anchorId="73EF28B8">
          <v:shape id="_x0000_i2087" type="#_x0000_t75" style="width:9.75pt;height:12pt" o:ole="">
            <v:imagedata r:id="rId1455" o:title=""/>
          </v:shape>
          <o:OLEObject Type="Embed" ProgID="Equation.DSMT4" ShapeID="_x0000_i2087" DrawAspect="Content" ObjectID="_1796841151" r:id="rId1773"/>
        </w:object>
      </w:r>
      <w:r w:rsidRPr="00330A7E">
        <w:rPr>
          <w:rFonts w:ascii="Times New Roman" w:eastAsia="MS Mincho" w:hAnsi="Times New Roman" w:cs="Times New Roman"/>
          <w:sz w:val="24"/>
          <w:szCs w:val="24"/>
          <w:lang w:eastAsia="ja-JP"/>
        </w:rPr>
        <w:t xml:space="preserve"> và </w:t>
      </w:r>
      <w:r w:rsidRPr="00330A7E">
        <w:rPr>
          <w:rFonts w:ascii="Times New Roman" w:eastAsia="MS Mincho" w:hAnsi="Times New Roman" w:cs="Times New Roman"/>
          <w:position w:val="-6"/>
          <w:sz w:val="24"/>
          <w:szCs w:val="24"/>
          <w:lang w:eastAsia="ja-JP"/>
        </w:rPr>
        <w:object w:dxaOrig="200" w:dyaOrig="279" w14:anchorId="38FA1EB8">
          <v:shape id="_x0000_i2088" type="#_x0000_t75" style="width:9.75pt;height:14.25pt" o:ole="">
            <v:imagedata r:id="rId1457" o:title=""/>
          </v:shape>
          <o:OLEObject Type="Embed" ProgID="Equation.DSMT4" ShapeID="_x0000_i2088" DrawAspect="Content" ObjectID="_1796841152" r:id="rId1774"/>
        </w:object>
      </w:r>
      <w:r w:rsidRPr="00330A7E">
        <w:rPr>
          <w:rFonts w:ascii="Times New Roman" w:eastAsia="MS Mincho" w:hAnsi="Times New Roman" w:cs="Times New Roman"/>
          <w:sz w:val="24"/>
          <w:szCs w:val="24"/>
          <w:lang w:eastAsia="ja-JP"/>
        </w:rPr>
        <w:t xml:space="preserve"> bằng </w:t>
      </w:r>
      <w:r w:rsidRPr="00330A7E">
        <w:rPr>
          <w:rFonts w:ascii="Times New Roman" w:eastAsia="MS Mincho" w:hAnsi="Times New Roman" w:cs="Times New Roman"/>
          <w:position w:val="-6"/>
          <w:sz w:val="24"/>
          <w:szCs w:val="24"/>
          <w:lang w:eastAsia="ja-JP"/>
        </w:rPr>
        <w:object w:dxaOrig="279" w:dyaOrig="279" w14:anchorId="6E7946B1">
          <v:shape id="_x0000_i2089" type="#_x0000_t75" style="width:14.25pt;height:14.25pt" o:ole="">
            <v:imagedata r:id="rId1459" o:title=""/>
          </v:shape>
          <o:OLEObject Type="Embed" ProgID="Equation.DSMT4" ShapeID="_x0000_i2089" DrawAspect="Content" ObjectID="_1796841153" r:id="rId1775"/>
        </w:object>
      </w:r>
      <w:r w:rsidRPr="00330A7E">
        <w:rPr>
          <w:rFonts w:ascii="Times New Roman" w:eastAsia="MS Mincho" w:hAnsi="Times New Roman" w:cs="Times New Roman"/>
          <w:sz w:val="24"/>
          <w:szCs w:val="24"/>
          <w:lang w:eastAsia="ja-JP"/>
        </w:rPr>
        <w:t xml:space="preserve"> (</w:t>
      </w:r>
      <w:r w:rsidRPr="00330A7E">
        <w:rPr>
          <w:rFonts w:ascii="Times New Roman" w:eastAsia="MS Mincho" w:hAnsi="Times New Roman" w:cs="Times New Roman"/>
          <w:position w:val="-6"/>
          <w:sz w:val="24"/>
          <w:szCs w:val="24"/>
          <w:lang w:eastAsia="ja-JP"/>
        </w:rPr>
        <w:object w:dxaOrig="200" w:dyaOrig="220" w14:anchorId="3D99E9F0">
          <v:shape id="_x0000_i2090" type="#_x0000_t75" style="width:9.75pt;height:12pt" o:ole="">
            <v:imagedata r:id="rId1461" o:title=""/>
          </v:shape>
          <o:OLEObject Type="Embed" ProgID="Equation.DSMT4" ShapeID="_x0000_i2090" DrawAspect="Content" ObjectID="_1796841154" r:id="rId1776"/>
        </w:object>
      </w:r>
      <w:r w:rsidRPr="00330A7E">
        <w:rPr>
          <w:rFonts w:ascii="Times New Roman" w:eastAsia="MS Mincho" w:hAnsi="Times New Roman" w:cs="Times New Roman"/>
          <w:sz w:val="24"/>
          <w:szCs w:val="24"/>
          <w:lang w:eastAsia="ja-JP"/>
        </w:rPr>
        <w:t xml:space="preserve"> là số tự nhiên). Giá trị của </w:t>
      </w:r>
      <w:r w:rsidRPr="00330A7E">
        <w:rPr>
          <w:rFonts w:ascii="Times New Roman" w:eastAsia="MS Mincho" w:hAnsi="Times New Roman" w:cs="Times New Roman"/>
          <w:position w:val="-6"/>
          <w:sz w:val="24"/>
          <w:szCs w:val="24"/>
          <w:lang w:eastAsia="ja-JP"/>
        </w:rPr>
        <w:object w:dxaOrig="200" w:dyaOrig="220" w14:anchorId="54B07CEB">
          <v:shape id="_x0000_i2091" type="#_x0000_t75" style="width:9.75pt;height:12pt" o:ole="">
            <v:imagedata r:id="rId1463" o:title=""/>
          </v:shape>
          <o:OLEObject Type="Embed" ProgID="Equation.DSMT4" ShapeID="_x0000_i2091" DrawAspect="Content" ObjectID="_1796841155" r:id="rId1777"/>
        </w:object>
      </w:r>
      <w:r w:rsidRPr="00330A7E">
        <w:rPr>
          <w:rFonts w:ascii="Times New Roman" w:eastAsia="MS Mincho" w:hAnsi="Times New Roman" w:cs="Times New Roman"/>
          <w:sz w:val="24"/>
          <w:szCs w:val="24"/>
          <w:lang w:eastAsia="ja-JP"/>
        </w:rPr>
        <w:t xml:space="preserve"> bằng bao nhiêu</w:t>
      </w:r>
    </w:p>
    <w:p w14:paraId="70AA22CD" w14:textId="77777777" w:rsidR="00ED397D" w:rsidRPr="00330A7E" w:rsidRDefault="00ED397D" w:rsidP="00330A7E">
      <w:pPr>
        <w:tabs>
          <w:tab w:val="left" w:pos="360"/>
          <w:tab w:val="left" w:pos="588"/>
          <w:tab w:val="left" w:pos="2880"/>
          <w:tab w:val="left" w:pos="5124"/>
          <w:tab w:val="left" w:pos="5400"/>
          <w:tab w:val="left" w:pos="7307"/>
          <w:tab w:val="left" w:pos="7920"/>
        </w:tabs>
        <w:spacing w:line="360" w:lineRule="auto"/>
        <w:jc w:val="center"/>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rPr>
        <w:t>Lời</w:t>
      </w:r>
      <w:r w:rsidRPr="00330A7E">
        <w:rPr>
          <w:rFonts w:ascii="Times New Roman" w:hAnsi="Times New Roman" w:cs="Times New Roman"/>
          <w:b/>
          <w:bCs/>
          <w:color w:val="0000FF"/>
          <w:sz w:val="24"/>
          <w:szCs w:val="24"/>
          <w:lang w:val="vi-VN"/>
        </w:rPr>
        <w:t xml:space="preserve"> giải</w:t>
      </w:r>
    </w:p>
    <w:p w14:paraId="4A060137" w14:textId="77777777" w:rsidR="00ED397D" w:rsidRPr="00330A7E" w:rsidRDefault="00ED397D" w:rsidP="00330A7E">
      <w:pPr>
        <w:tabs>
          <w:tab w:val="left" w:pos="992"/>
        </w:tabs>
        <w:spacing w:before="120" w:after="0"/>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Ta có: </w:t>
      </w:r>
      <w:r w:rsidRPr="00330A7E">
        <w:rPr>
          <w:rFonts w:ascii="Times New Roman" w:hAnsi="Times New Roman" w:cs="Times New Roman"/>
          <w:position w:val="-14"/>
          <w:sz w:val="24"/>
          <w:szCs w:val="24"/>
        </w:rPr>
        <w:object w:dxaOrig="3240" w:dyaOrig="420" w14:anchorId="11B53052">
          <v:shape id="_x0000_i2092" type="#_x0000_t75" style="width:163.5pt;height:21pt" o:ole="">
            <v:imagedata r:id="rId1778" o:title=""/>
          </v:shape>
          <o:OLEObject Type="Embed" ProgID="Equation.DSMT4" ShapeID="_x0000_i2092" DrawAspect="Content" ObjectID="_1796841156" r:id="rId1779"/>
        </w:object>
      </w:r>
      <w:r w:rsidRPr="00330A7E">
        <w:rPr>
          <w:rFonts w:ascii="Times New Roman" w:eastAsia="Calibri" w:hAnsi="Times New Roman" w:cs="Times New Roman"/>
          <w:sz w:val="24"/>
          <w:szCs w:val="24"/>
        </w:rPr>
        <w:t>. Khi đó:</w:t>
      </w:r>
    </w:p>
    <w:p w14:paraId="636986CD" w14:textId="77777777" w:rsidR="00ED397D" w:rsidRPr="00330A7E" w:rsidRDefault="00ED397D" w:rsidP="00330A7E">
      <w:pPr>
        <w:spacing w:after="0"/>
        <w:ind w:left="992" w:firstLine="284"/>
        <w:rPr>
          <w:rFonts w:ascii="Times New Roman" w:hAnsi="Times New Roman" w:cs="Times New Roman"/>
          <w:sz w:val="24"/>
          <w:szCs w:val="24"/>
        </w:rPr>
      </w:pPr>
      <w:r w:rsidRPr="00330A7E">
        <w:rPr>
          <w:rFonts w:ascii="Times New Roman" w:eastAsia="Calibri" w:hAnsi="Times New Roman" w:cs="Times New Roman"/>
          <w:position w:val="-40"/>
          <w:sz w:val="24"/>
          <w:szCs w:val="24"/>
        </w:rPr>
        <w:object w:dxaOrig="2720" w:dyaOrig="920" w14:anchorId="6F0B714F">
          <v:shape id="_x0000_i2093" type="#_x0000_t75" style="width:135pt;height:46.5pt" o:ole="">
            <v:imagedata r:id="rId1780" o:title=""/>
          </v:shape>
          <o:OLEObject Type="Embed" ProgID="Equation.DSMT4" ShapeID="_x0000_i2093" DrawAspect="Content" ObjectID="_1796841157" r:id="rId1781"/>
        </w:object>
      </w:r>
      <w:r w:rsidRPr="00330A7E">
        <w:rPr>
          <w:rFonts w:ascii="Times New Roman" w:eastAsia="Calibri" w:hAnsi="Times New Roman" w:cs="Times New Roman"/>
          <w:sz w:val="24"/>
          <w:szCs w:val="24"/>
        </w:rPr>
        <w:t xml:space="preserve">, suy ra </w:t>
      </w:r>
      <w:r w:rsidRPr="00330A7E">
        <w:rPr>
          <w:rFonts w:ascii="Times New Roman" w:hAnsi="Times New Roman" w:cs="Times New Roman"/>
          <w:position w:val="-14"/>
          <w:sz w:val="24"/>
          <w:szCs w:val="24"/>
        </w:rPr>
        <w:object w:dxaOrig="1160" w:dyaOrig="400" w14:anchorId="2506D465">
          <v:shape id="_x0000_i2094" type="#_x0000_t75" style="width:57.75pt;height:19.5pt" o:ole="">
            <v:imagedata r:id="rId1782" o:title=""/>
          </v:shape>
          <o:OLEObject Type="Embed" ProgID="Equation.DSMT4" ShapeID="_x0000_i2094" DrawAspect="Content" ObjectID="_1796841158" r:id="rId1783"/>
        </w:object>
      </w:r>
      <w:r w:rsidRPr="00330A7E">
        <w:rPr>
          <w:rFonts w:ascii="Times New Roman" w:hAnsi="Times New Roman" w:cs="Times New Roman"/>
          <w:sz w:val="24"/>
          <w:szCs w:val="24"/>
        </w:rPr>
        <w:t>.</w:t>
      </w:r>
    </w:p>
    <w:p w14:paraId="62654EEC" w14:textId="77777777" w:rsidR="00ED397D" w:rsidRPr="00330A7E" w:rsidRDefault="00ED397D" w:rsidP="00330A7E">
      <w:pPr>
        <w:spacing w:after="0"/>
        <w:ind w:left="992" w:firstLine="284"/>
        <w:rPr>
          <w:rFonts w:ascii="Times New Roman" w:hAnsi="Times New Roman" w:cs="Times New Roman"/>
          <w:b/>
          <w:bCs/>
          <w:sz w:val="24"/>
          <w:szCs w:val="24"/>
        </w:rPr>
      </w:pPr>
      <w:r w:rsidRPr="00330A7E">
        <w:rPr>
          <w:rFonts w:ascii="Times New Roman" w:hAnsi="Times New Roman" w:cs="Times New Roman"/>
          <w:sz w:val="24"/>
          <w:szCs w:val="24"/>
        </w:rPr>
        <w:t xml:space="preserve">Đáp số: </w:t>
      </w:r>
      <w:r w:rsidRPr="00330A7E">
        <w:rPr>
          <w:rFonts w:ascii="Times New Roman" w:hAnsi="Times New Roman" w:cs="Times New Roman"/>
          <w:b/>
          <w:bCs/>
          <w:sz w:val="24"/>
          <w:szCs w:val="24"/>
        </w:rPr>
        <w:t>68.</w:t>
      </w:r>
    </w:p>
    <w:p w14:paraId="63919584" w14:textId="77777777" w:rsidR="00ED397D" w:rsidRPr="00330A7E" w:rsidRDefault="00ED397D" w:rsidP="000E1E56">
      <w:pPr>
        <w:pStyle w:val="ListParagraph"/>
        <w:numPr>
          <w:ilvl w:val="0"/>
          <w:numId w:val="10"/>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color w:val="000000"/>
          <w:sz w:val="24"/>
          <w:szCs w:val="24"/>
        </w:rPr>
        <w:t>Giả sử tỉ lệ người dân của tỉnh Khánh Hòa nghiện thuốc lá là 20%; tỉ lệ người bị bệnh phổi trong số người nghiện thuốc lá là 70%, trong số người không nghiện thuốc lá là 15%. Hỏi khi ta gặp ngẫu nhiên một người dân của tỉnh Khánh Hòa thì khả năng mà đó bị bệnh phổi là bao nhiêu %?</w:t>
      </w:r>
    </w:p>
    <w:p w14:paraId="6321C45D" w14:textId="77777777" w:rsidR="00ED397D" w:rsidRPr="00330A7E" w:rsidRDefault="00ED397D" w:rsidP="00330A7E">
      <w:pPr>
        <w:tabs>
          <w:tab w:val="left" w:pos="360"/>
          <w:tab w:val="left" w:pos="588"/>
          <w:tab w:val="left" w:pos="2880"/>
          <w:tab w:val="left" w:pos="5124"/>
          <w:tab w:val="left" w:pos="5400"/>
          <w:tab w:val="left" w:pos="7307"/>
          <w:tab w:val="left" w:pos="7920"/>
        </w:tabs>
        <w:spacing w:line="360" w:lineRule="auto"/>
        <w:jc w:val="center"/>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rPr>
        <w:t>Lời</w:t>
      </w:r>
      <w:r w:rsidRPr="00330A7E">
        <w:rPr>
          <w:rFonts w:ascii="Times New Roman" w:hAnsi="Times New Roman" w:cs="Times New Roman"/>
          <w:b/>
          <w:bCs/>
          <w:color w:val="0000FF"/>
          <w:sz w:val="24"/>
          <w:szCs w:val="24"/>
          <w:lang w:val="vi-VN"/>
        </w:rPr>
        <w:t xml:space="preserve"> giải</w:t>
      </w:r>
    </w:p>
    <w:p w14:paraId="217714B4"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rPr>
          <w:rFonts w:ascii="Times New Roman" w:hAnsi="Times New Roman"/>
        </w:rPr>
      </w:pPr>
      <w:r w:rsidRPr="00330A7E">
        <w:rPr>
          <w:rFonts w:ascii="Times New Roman" w:hAnsi="Times New Roman"/>
        </w:rPr>
        <w:t xml:space="preserve">Gọi </w:t>
      </w:r>
      <w:r w:rsidRPr="00330A7E">
        <w:rPr>
          <w:rFonts w:ascii="Times New Roman" w:hAnsi="Times New Roman"/>
          <w:position w:val="-4"/>
        </w:rPr>
        <w:object w:dxaOrig="240" w:dyaOrig="260" w14:anchorId="120EE15D">
          <v:shape id="_x0000_i2095" type="#_x0000_t75" style="width:12pt;height:12.75pt" o:ole="">
            <v:imagedata r:id="rId1784" o:title=""/>
          </v:shape>
          <o:OLEObject Type="Embed" ProgID="Equation.DSMT4" ShapeID="_x0000_i2095" DrawAspect="Content" ObjectID="_1796841159" r:id="rId1785"/>
        </w:object>
      </w:r>
      <w:r w:rsidRPr="00330A7E">
        <w:rPr>
          <w:rFonts w:ascii="Times New Roman" w:hAnsi="Times New Roman"/>
        </w:rPr>
        <w:t xml:space="preserve">  là biến cố “</w:t>
      </w:r>
      <w:r w:rsidRPr="00330A7E">
        <w:rPr>
          <w:rFonts w:ascii="Times New Roman" w:hAnsi="Times New Roman"/>
          <w:color w:val="000000"/>
        </w:rPr>
        <w:t xml:space="preserve">người nghiện thuốc lá”, suy ra </w:t>
      </w:r>
      <w:r w:rsidRPr="00330A7E">
        <w:rPr>
          <w:rFonts w:ascii="Times New Roman" w:hAnsi="Times New Roman"/>
          <w:position w:val="-4"/>
        </w:rPr>
        <w:object w:dxaOrig="240" w:dyaOrig="300" w14:anchorId="5FE868E0">
          <v:shape id="_x0000_i2096" type="#_x0000_t75" style="width:12pt;height:15pt" o:ole="">
            <v:imagedata r:id="rId1786" o:title=""/>
          </v:shape>
          <o:OLEObject Type="Embed" ProgID="Equation.DSMT4" ShapeID="_x0000_i2096" DrawAspect="Content" ObjectID="_1796841160" r:id="rId1787"/>
        </w:object>
      </w:r>
      <w:r w:rsidRPr="00330A7E">
        <w:rPr>
          <w:rFonts w:ascii="Times New Roman" w:hAnsi="Times New Roman"/>
        </w:rPr>
        <w:t xml:space="preserve">  là biến cố “</w:t>
      </w:r>
      <w:r w:rsidRPr="00330A7E">
        <w:rPr>
          <w:rFonts w:ascii="Times New Roman" w:hAnsi="Times New Roman"/>
          <w:color w:val="000000"/>
        </w:rPr>
        <w:t>người không nghiện thuốc lá”</w:t>
      </w:r>
    </w:p>
    <w:p w14:paraId="70620CF6"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rPr>
          <w:rFonts w:ascii="Times New Roman" w:hAnsi="Times New Roman"/>
          <w:color w:val="000000"/>
        </w:rPr>
      </w:pPr>
      <w:r w:rsidRPr="00330A7E">
        <w:rPr>
          <w:rFonts w:ascii="Times New Roman" w:hAnsi="Times New Roman"/>
        </w:rPr>
        <w:t xml:space="preserve">Gọi </w:t>
      </w:r>
      <w:r w:rsidRPr="00330A7E">
        <w:rPr>
          <w:rFonts w:ascii="Times New Roman" w:hAnsi="Times New Roman"/>
          <w:position w:val="-4"/>
        </w:rPr>
        <w:object w:dxaOrig="240" w:dyaOrig="260" w14:anchorId="720C4D23">
          <v:shape id="_x0000_i2097" type="#_x0000_t75" style="width:12pt;height:12.75pt" o:ole="">
            <v:imagedata r:id="rId1788" o:title=""/>
          </v:shape>
          <o:OLEObject Type="Embed" ProgID="Equation.DSMT4" ShapeID="_x0000_i2097" DrawAspect="Content" ObjectID="_1796841161" r:id="rId1789"/>
        </w:object>
      </w:r>
      <w:r w:rsidRPr="00330A7E">
        <w:rPr>
          <w:rFonts w:ascii="Times New Roman" w:hAnsi="Times New Roman"/>
        </w:rPr>
        <w:t xml:space="preserve">  là biến cố “</w:t>
      </w:r>
      <w:r w:rsidRPr="00330A7E">
        <w:rPr>
          <w:rFonts w:ascii="Times New Roman" w:hAnsi="Times New Roman"/>
          <w:color w:val="000000"/>
        </w:rPr>
        <w:t>người bị bệnh phổi”</w:t>
      </w:r>
    </w:p>
    <w:p w14:paraId="7C9835D2"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rPr>
          <w:rFonts w:ascii="Times New Roman" w:hAnsi="Times New Roman"/>
          <w:color w:val="000000"/>
        </w:rPr>
      </w:pPr>
      <w:r w:rsidRPr="00330A7E">
        <w:rPr>
          <w:rFonts w:ascii="Times New Roman" w:hAnsi="Times New Roman"/>
          <w:color w:val="000000"/>
        </w:rPr>
        <w:t>Để người mà ta gặp bị bệnh phổi thì người đó nghiện thuốc lá hoặc không nghiện thuốc lá</w:t>
      </w:r>
    </w:p>
    <w:p w14:paraId="7655AE40" w14:textId="77777777" w:rsidR="00ED397D" w:rsidRPr="00330A7E" w:rsidRDefault="00ED397D" w:rsidP="00330A7E">
      <w:pPr>
        <w:tabs>
          <w:tab w:val="left" w:pos="360"/>
        </w:tabs>
        <w:spacing w:line="360" w:lineRule="auto"/>
        <w:rPr>
          <w:rFonts w:ascii="Times New Roman" w:hAnsi="Times New Roman" w:cs="Times New Roman"/>
          <w:color w:val="000000"/>
          <w:sz w:val="24"/>
          <w:szCs w:val="24"/>
        </w:rPr>
      </w:pPr>
      <w:r w:rsidRPr="00330A7E">
        <w:rPr>
          <w:rFonts w:ascii="Times New Roman" w:hAnsi="Times New Roman" w:cs="Times New Roman"/>
          <w:color w:val="000000"/>
          <w:sz w:val="24"/>
          <w:szCs w:val="24"/>
        </w:rPr>
        <w:t xml:space="preserve">Ta cần tính </w:t>
      </w:r>
      <w:r w:rsidRPr="00330A7E">
        <w:rPr>
          <w:rFonts w:ascii="Times New Roman" w:hAnsi="Times New Roman" w:cs="Times New Roman"/>
          <w:position w:val="-14"/>
          <w:sz w:val="24"/>
          <w:szCs w:val="24"/>
        </w:rPr>
        <w:object w:dxaOrig="620" w:dyaOrig="400" w14:anchorId="5CF829E7">
          <v:shape id="_x0000_i2098" type="#_x0000_t75" style="width:30.75pt;height:20.25pt" o:ole="">
            <v:imagedata r:id="rId1790" o:title=""/>
          </v:shape>
          <o:OLEObject Type="Embed" ProgID="Equation.DSMT4" ShapeID="_x0000_i2098" DrawAspect="Content" ObjectID="_1796841162" r:id="rId1791"/>
        </w:object>
      </w:r>
    </w:p>
    <w:p w14:paraId="500ABBEB"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rPr>
          <w:rFonts w:ascii="Times New Roman" w:hAnsi="Times New Roman"/>
          <w:color w:val="000000"/>
        </w:rPr>
      </w:pPr>
      <w:r w:rsidRPr="00330A7E">
        <w:rPr>
          <w:rFonts w:ascii="Times New Roman" w:hAnsi="Times New Roman"/>
          <w:color w:val="000000"/>
        </w:rPr>
        <w:t xml:space="preserve">Với </w:t>
      </w:r>
      <w:r w:rsidRPr="00330A7E">
        <w:rPr>
          <w:rFonts w:ascii="Times New Roman" w:hAnsi="Times New Roman"/>
          <w:position w:val="-16"/>
        </w:rPr>
        <w:object w:dxaOrig="3940" w:dyaOrig="440" w14:anchorId="376C7C3A">
          <v:shape id="_x0000_i2099" type="#_x0000_t75" style="width:196.5pt;height:21.75pt" o:ole="">
            <v:imagedata r:id="rId1792" o:title=""/>
          </v:shape>
          <o:OLEObject Type="Embed" ProgID="Equation.DSMT4" ShapeID="_x0000_i2099" DrawAspect="Content" ObjectID="_1796841163" r:id="rId1793"/>
        </w:object>
      </w:r>
    </w:p>
    <w:p w14:paraId="46D80B26"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rPr>
          <w:rFonts w:ascii="Times New Roman" w:hAnsi="Times New Roman"/>
          <w:color w:val="000000"/>
        </w:rPr>
      </w:pPr>
      <w:r w:rsidRPr="00330A7E">
        <w:rPr>
          <w:rFonts w:ascii="Times New Roman" w:hAnsi="Times New Roman"/>
          <w:color w:val="000000"/>
        </w:rPr>
        <w:t xml:space="preserve">Ta có </w:t>
      </w:r>
    </w:p>
    <w:p w14:paraId="69309668" w14:textId="77777777" w:rsidR="00ED397D" w:rsidRPr="00330A7E" w:rsidRDefault="00ED397D" w:rsidP="00330A7E">
      <w:pPr>
        <w:tabs>
          <w:tab w:val="left" w:pos="360"/>
        </w:tabs>
        <w:spacing w:line="360" w:lineRule="auto"/>
        <w:rPr>
          <w:rFonts w:ascii="Times New Roman" w:hAnsi="Times New Roman" w:cs="Times New Roman"/>
          <w:sz w:val="24"/>
          <w:szCs w:val="24"/>
        </w:rPr>
      </w:pPr>
      <w:r w:rsidRPr="00330A7E">
        <w:rPr>
          <w:rFonts w:ascii="Times New Roman" w:hAnsi="Times New Roman" w:cs="Times New Roman"/>
          <w:sz w:val="24"/>
          <w:szCs w:val="24"/>
        </w:rPr>
        <w:tab/>
      </w:r>
      <w:r w:rsidRPr="00330A7E">
        <w:rPr>
          <w:rFonts w:ascii="Times New Roman" w:hAnsi="Times New Roman" w:cs="Times New Roman"/>
          <w:position w:val="-80"/>
          <w:sz w:val="24"/>
          <w:szCs w:val="24"/>
        </w:rPr>
        <w:object w:dxaOrig="1560" w:dyaOrig="1719" w14:anchorId="57E699D5">
          <v:shape id="_x0000_i2100" type="#_x0000_t75" style="width:78pt;height:86.25pt" o:ole="">
            <v:imagedata r:id="rId1794" o:title=""/>
          </v:shape>
          <o:OLEObject Type="Embed" ProgID="Equation.DSMT4" ShapeID="_x0000_i2100" DrawAspect="Content" ObjectID="_1796841164" r:id="rId1795"/>
        </w:object>
      </w:r>
    </w:p>
    <w:p w14:paraId="0806F950"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rPr>
          <w:rFonts w:ascii="Times New Roman" w:hAnsi="Times New Roman"/>
          <w:color w:val="000000"/>
        </w:rPr>
      </w:pPr>
      <w:r w:rsidRPr="00330A7E">
        <w:rPr>
          <w:rFonts w:ascii="Times New Roman" w:hAnsi="Times New Roman"/>
          <w:color w:val="000000"/>
        </w:rPr>
        <w:t xml:space="preserve">Vậy </w:t>
      </w:r>
      <w:r w:rsidRPr="00330A7E">
        <w:rPr>
          <w:rFonts w:ascii="Times New Roman" w:hAnsi="Times New Roman"/>
          <w:position w:val="-16"/>
        </w:rPr>
        <w:object w:dxaOrig="6580" w:dyaOrig="440" w14:anchorId="44A85546">
          <v:shape id="_x0000_i2101" type="#_x0000_t75" style="width:329.25pt;height:21.75pt" o:ole="">
            <v:imagedata r:id="rId1796" o:title=""/>
          </v:shape>
          <o:OLEObject Type="Embed" ProgID="Equation.DSMT4" ShapeID="_x0000_i2101" DrawAspect="Content" ObjectID="_1796841165" r:id="rId1797"/>
        </w:object>
      </w:r>
    </w:p>
    <w:p w14:paraId="0E972A43"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rPr>
          <w:rFonts w:ascii="Times New Roman" w:hAnsi="Times New Roman"/>
        </w:rPr>
      </w:pPr>
      <w:r w:rsidRPr="00330A7E">
        <w:rPr>
          <w:rFonts w:ascii="Times New Roman" w:hAnsi="Times New Roman"/>
        </w:rPr>
        <w:t xml:space="preserve">Do đó, tỉ lệ người mắc bệnh phổi </w:t>
      </w:r>
      <w:r w:rsidRPr="00330A7E">
        <w:rPr>
          <w:rFonts w:ascii="Times New Roman" w:hAnsi="Times New Roman"/>
          <w:color w:val="000000"/>
        </w:rPr>
        <w:t xml:space="preserve">của tỉnh Khánh Hòa là </w:t>
      </w:r>
      <w:r w:rsidRPr="00330A7E">
        <w:rPr>
          <w:rFonts w:ascii="Times New Roman" w:hAnsi="Times New Roman"/>
          <w:position w:val="-6"/>
        </w:rPr>
        <w:object w:dxaOrig="520" w:dyaOrig="279" w14:anchorId="08DC308E">
          <v:shape id="_x0000_i2102" type="#_x0000_t75" style="width:25.5pt;height:14.25pt" o:ole="">
            <v:imagedata r:id="rId1798" o:title=""/>
          </v:shape>
          <o:OLEObject Type="Embed" ProgID="Equation.DSMT4" ShapeID="_x0000_i2102" DrawAspect="Content" ObjectID="_1796841166" r:id="rId1799"/>
        </w:object>
      </w:r>
    </w:p>
    <w:p w14:paraId="583D08A8" w14:textId="77777777" w:rsidR="00ED397D" w:rsidRPr="00330A7E" w:rsidRDefault="00ED397D" w:rsidP="000E1E56">
      <w:pPr>
        <w:pStyle w:val="ListParagraph"/>
        <w:numPr>
          <w:ilvl w:val="0"/>
          <w:numId w:val="11"/>
        </w:numPr>
        <w:jc w:val="left"/>
        <w:rPr>
          <w:rFonts w:ascii="Times New Roman" w:eastAsia="Calibri" w:hAnsi="Times New Roman" w:cs="Times New Roman"/>
          <w:sz w:val="24"/>
          <w:szCs w:val="24"/>
          <w:lang w:val="vi-VN"/>
        </w:rPr>
      </w:pPr>
      <w:r w:rsidRPr="00330A7E">
        <w:rPr>
          <w:rFonts w:ascii="Times New Roman" w:hAnsi="Times New Roman" w:cs="Times New Roman"/>
          <w:sz w:val="24"/>
          <w:szCs w:val="24"/>
        </w:rPr>
        <w:t xml:space="preserve">Một nhà sản xuất muốn thiết kế một chiếc hộp có dạng hình hộp chữ nhật không có nắp, có đáy là hình vuông và diện tích bề mặt bằng </w:t>
      </w:r>
      <m:oMath>
        <m:r>
          <m:rPr>
            <m:sty m:val="p"/>
          </m:rPr>
          <w:rPr>
            <w:rFonts w:ascii="Cambria Math" w:hAnsi="Cambria Math" w:cs="Times New Roman"/>
            <w:sz w:val="24"/>
            <w:szCs w:val="24"/>
          </w:rPr>
          <m:t>108</m:t>
        </m:r>
        <m:sSup>
          <m:sSupPr>
            <m:ctrlPr>
              <w:rPr>
                <w:rFonts w:ascii="Cambria Math" w:hAnsi="Cambria Math" w:cs="Times New Roman"/>
                <w:sz w:val="24"/>
                <w:szCs w:val="24"/>
              </w:rPr>
            </m:ctrlPr>
          </m:sSupPr>
          <m:e>
            <m:r>
              <m:rPr>
                <m:nor/>
              </m:rPr>
              <w:rPr>
                <w:rFonts w:ascii="Times New Roman" w:hAnsi="Times New Roman" w:cs="Times New Roman"/>
                <w:sz w:val="24"/>
                <w:szCs w:val="24"/>
              </w:rPr>
              <m:t xml:space="preserve"> </m:t>
            </m:r>
            <m:r>
              <m:rPr>
                <m:sty m:val="p"/>
              </m:rPr>
              <w:rPr>
                <w:rFonts w:ascii="Cambria Math" w:hAnsi="Cambria Math" w:cs="Times New Roman"/>
                <w:sz w:val="24"/>
                <w:szCs w:val="24"/>
              </w:rPr>
              <m:t>cm</m:t>
            </m:r>
          </m:e>
          <m:sup>
            <m:r>
              <m:rPr>
                <m:sty m:val="p"/>
              </m:rPr>
              <w:rPr>
                <w:rFonts w:ascii="Cambria Math" w:hAnsi="Cambria Math" w:cs="Times New Roman"/>
                <w:sz w:val="24"/>
                <w:szCs w:val="24"/>
              </w:rPr>
              <m:t>2</m:t>
            </m:r>
          </m:sup>
        </m:sSup>
      </m:oMath>
      <w:r w:rsidRPr="00330A7E">
        <w:rPr>
          <w:rFonts w:ascii="Times New Roman" w:hAnsi="Times New Roman" w:cs="Times New Roman"/>
          <w:sz w:val="24"/>
          <w:szCs w:val="24"/>
        </w:rPr>
        <w:t xml:space="preserve"> như Hình 1.17. Tìm diện tích đáy của chiếc hộp khi thể tích của chiếc hộp là lớn nhất.</w:t>
      </w:r>
    </w:p>
    <w:p w14:paraId="3881F757" w14:textId="77777777" w:rsidR="00ED397D" w:rsidRPr="00330A7E" w:rsidRDefault="00ED397D" w:rsidP="00330A7E">
      <w:pPr>
        <w:tabs>
          <w:tab w:val="left" w:pos="1350"/>
        </w:tabs>
        <w:spacing w:after="240" w:line="360" w:lineRule="auto"/>
        <w:ind w:hanging="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04158C77" wp14:editId="49BA60A9">
            <wp:extent cx="2381250" cy="1943100"/>
            <wp:effectExtent l="0" t="0" r="0" b="0"/>
            <wp:docPr id="32" name="Picture 32" descr="https://img.loigiaihay.com/picture/2024/0302/00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oigiaihay.com/picture/2024/0302/00_44.png"/>
                    <pic:cNvPicPr>
                      <a:picLocks noChangeAspect="1" noChangeArrowheads="1"/>
                    </pic:cNvPicPr>
                  </pic:nvPicPr>
                  <pic:blipFill>
                    <a:blip r:embed="rId1465">
                      <a:extLst>
                        <a:ext uri="{BEBA8EAE-BF5A-486C-A8C5-ECC9F3942E4B}">
                          <a14:imgProps xmlns:a14="http://schemas.microsoft.com/office/drawing/2010/main">
                            <a14:imgLayer r:embed="rId1466">
                              <a14:imgEffect>
                                <a14:sharpenSoften amount="50000"/>
                              </a14:imgEffect>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81250" cy="1943100"/>
                    </a:xfrm>
                    <a:prstGeom prst="rect">
                      <a:avLst/>
                    </a:prstGeom>
                    <a:noFill/>
                    <a:ln>
                      <a:noFill/>
                    </a:ln>
                  </pic:spPr>
                </pic:pic>
              </a:graphicData>
            </a:graphic>
          </wp:inline>
        </w:drawing>
      </w:r>
    </w:p>
    <w:p w14:paraId="6CFA8411" w14:textId="77777777" w:rsidR="00ED397D" w:rsidRPr="00330A7E" w:rsidRDefault="00ED397D" w:rsidP="00330A7E">
      <w:pPr>
        <w:tabs>
          <w:tab w:val="left" w:pos="1350"/>
        </w:tabs>
        <w:spacing w:line="360" w:lineRule="auto"/>
        <w:ind w:hanging="2"/>
        <w:jc w:val="center"/>
        <w:rPr>
          <w:rFonts w:ascii="Times New Roman" w:eastAsia="Times New Roman" w:hAnsi="Times New Roman" w:cs="Times New Roman"/>
          <w:b/>
          <w:bCs/>
          <w:color w:val="0000FF"/>
          <w:kern w:val="24"/>
          <w:sz w:val="24"/>
          <w:szCs w:val="24"/>
        </w:rPr>
      </w:pPr>
      <w:r w:rsidRPr="00330A7E">
        <w:rPr>
          <w:rFonts w:ascii="Times New Roman" w:eastAsia="Times New Roman" w:hAnsi="Times New Roman" w:cs="Times New Roman"/>
          <w:b/>
          <w:bCs/>
          <w:color w:val="0000FF"/>
          <w:kern w:val="24"/>
          <w:sz w:val="24"/>
          <w:szCs w:val="24"/>
        </w:rPr>
        <w:lastRenderedPageBreak/>
        <w:t>Lời giải</w:t>
      </w:r>
    </w:p>
    <w:p w14:paraId="61A97A9B" w14:textId="77777777" w:rsidR="00ED397D" w:rsidRPr="00330A7E" w:rsidRDefault="00ED397D" w:rsidP="00330A7E">
      <w:pPr>
        <w:tabs>
          <w:tab w:val="left" w:pos="1350"/>
        </w:tabs>
        <w:spacing w:after="240" w:line="360" w:lineRule="auto"/>
        <w:ind w:hanging="2"/>
        <w:rPr>
          <w:rFonts w:ascii="Times New Roman" w:hAnsi="Times New Roman" w:cs="Times New Roman"/>
          <w:sz w:val="24"/>
          <w:szCs w:val="24"/>
        </w:rPr>
      </w:pPr>
      <w:r w:rsidRPr="00330A7E">
        <w:rPr>
          <w:rFonts w:ascii="Times New Roman" w:hAnsi="Times New Roman" w:cs="Times New Roman"/>
          <w:color w:val="0000FF"/>
          <w:sz w:val="24"/>
          <w:szCs w:val="24"/>
        </w:rPr>
        <w:sym w:font="Wingdings" w:char="F077"/>
      </w:r>
      <w:r w:rsidRPr="00330A7E">
        <w:rPr>
          <w:rFonts w:ascii="Times New Roman" w:hAnsi="Times New Roman" w:cs="Times New Roman"/>
          <w:color w:val="0000FF"/>
          <w:sz w:val="24"/>
          <w:szCs w:val="24"/>
        </w:rPr>
        <w:t xml:space="preserve"> </w:t>
      </w:r>
      <w:r w:rsidRPr="00330A7E">
        <w:rPr>
          <w:rFonts w:ascii="Times New Roman" w:hAnsi="Times New Roman" w:cs="Times New Roman"/>
          <w:sz w:val="24"/>
          <w:szCs w:val="24"/>
        </w:rPr>
        <w:t xml:space="preserve">Hình hộp trên có độ dài cạnh đáy là x ( </w:t>
      </w:r>
      <m:oMath>
        <m:r>
          <m:rPr>
            <m:sty m:val="p"/>
          </m:rPr>
          <w:rPr>
            <w:rFonts w:ascii="Cambria Math" w:hAnsi="Cambria Math" w:cs="Times New Roman"/>
            <w:sz w:val="24"/>
            <w:szCs w:val="24"/>
          </w:rPr>
          <m:t>cm,</m:t>
        </m:r>
        <m:r>
          <w:rPr>
            <w:rFonts w:ascii="Cambria Math" w:hAnsi="Cambria Math" w:cs="Times New Roman"/>
            <w:sz w:val="24"/>
            <w:szCs w:val="24"/>
          </w:rPr>
          <m:t>x</m:t>
        </m:r>
        <m:r>
          <m:rPr>
            <m:sty m:val="p"/>
          </m:rPr>
          <w:rPr>
            <w:rFonts w:ascii="Cambria Math" w:hAnsi="Cambria Math" w:cs="Times New Roman"/>
            <w:sz w:val="24"/>
            <w:szCs w:val="24"/>
          </w:rPr>
          <m:t>&gt;0)</m:t>
        </m:r>
      </m:oMath>
      <w:r w:rsidRPr="00330A7E">
        <w:rPr>
          <w:rFonts w:ascii="Times New Roman" w:hAnsi="Times New Roman" w:cs="Times New Roman"/>
          <w:sz w:val="24"/>
          <w:szCs w:val="24"/>
        </w:rPr>
        <w:t xml:space="preserve"> và chiều cao là h ( </w:t>
      </w:r>
      <m:oMath>
        <m:r>
          <m:rPr>
            <m:sty m:val="p"/>
          </m:rPr>
          <w:rPr>
            <w:rFonts w:ascii="Cambria Math" w:hAnsi="Cambria Math" w:cs="Times New Roman"/>
            <w:sz w:val="24"/>
            <w:szCs w:val="24"/>
          </w:rPr>
          <m:t>cm,</m:t>
        </m:r>
        <m:r>
          <w:rPr>
            <w:rFonts w:ascii="Cambria Math" w:hAnsi="Cambria Math" w:cs="Times New Roman"/>
            <w:sz w:val="24"/>
            <w:szCs w:val="24"/>
          </w:rPr>
          <m:t>h</m:t>
        </m:r>
        <m:r>
          <m:rPr>
            <m:sty m:val="p"/>
          </m:rPr>
          <w:rPr>
            <w:rFonts w:ascii="Cambria Math" w:hAnsi="Cambria Math" w:cs="Times New Roman"/>
            <w:sz w:val="24"/>
            <w:szCs w:val="24"/>
          </w:rPr>
          <m:t>&gt;0)</m:t>
        </m:r>
      </m:oMath>
      <w:r w:rsidRPr="00330A7E">
        <w:rPr>
          <w:rFonts w:ascii="Times New Roman" w:hAnsi="Times New Roman" w:cs="Times New Roman"/>
          <w:sz w:val="24"/>
          <w:szCs w:val="24"/>
        </w:rPr>
        <w:br/>
      </w:r>
      <w:r w:rsidRPr="00330A7E">
        <w:rPr>
          <w:rFonts w:ascii="Times New Roman" w:hAnsi="Times New Roman" w:cs="Times New Roman"/>
          <w:color w:val="0000FF"/>
          <w:sz w:val="24"/>
          <w:szCs w:val="24"/>
        </w:rPr>
        <w:sym w:font="Wingdings" w:char="F077"/>
      </w:r>
      <w:r w:rsidRPr="00330A7E">
        <w:rPr>
          <w:rFonts w:ascii="Times New Roman" w:hAnsi="Times New Roman" w:cs="Times New Roman"/>
          <w:color w:val="0000FF"/>
          <w:sz w:val="24"/>
          <w:szCs w:val="24"/>
        </w:rPr>
        <w:t xml:space="preserve"> </w:t>
      </w:r>
      <w:r w:rsidRPr="00330A7E">
        <w:rPr>
          <w:rFonts w:ascii="Times New Roman" w:hAnsi="Times New Roman" w:cs="Times New Roman"/>
          <w:sz w:val="24"/>
          <w:szCs w:val="24"/>
        </w:rPr>
        <w:t xml:space="preserve">Diện tích bề mặt của hình hộp là </w:t>
      </w:r>
      <m:oMath>
        <m:r>
          <m:rPr>
            <m:sty m:val="p"/>
          </m:rPr>
          <w:rPr>
            <w:rFonts w:ascii="Cambria Math" w:hAnsi="Cambria Math" w:cs="Times New Roman"/>
            <w:sz w:val="24"/>
            <w:szCs w:val="24"/>
          </w:rPr>
          <m:t>108</m:t>
        </m:r>
        <m:sSup>
          <m:sSupPr>
            <m:ctrlPr>
              <w:rPr>
                <w:rFonts w:ascii="Cambria Math" w:hAnsi="Cambria Math" w:cs="Times New Roman"/>
                <w:sz w:val="24"/>
                <w:szCs w:val="24"/>
              </w:rPr>
            </m:ctrlPr>
          </m:sSupPr>
          <m:e>
            <m:r>
              <m:rPr>
                <m:nor/>
              </m:rPr>
              <w:rPr>
                <w:rFonts w:ascii="Times New Roman" w:hAnsi="Times New Roman" w:cs="Times New Roman"/>
                <w:sz w:val="24"/>
                <w:szCs w:val="24"/>
              </w:rPr>
              <m:t xml:space="preserve"> </m:t>
            </m:r>
            <m:r>
              <m:rPr>
                <m:sty m:val="p"/>
              </m:rPr>
              <w:rPr>
                <w:rFonts w:ascii="Cambria Math" w:hAnsi="Cambria Math" w:cs="Times New Roman"/>
                <w:sz w:val="24"/>
                <w:szCs w:val="24"/>
              </w:rPr>
              <m:t>cm</m:t>
            </m:r>
          </m:e>
          <m:sup>
            <m:r>
              <m:rPr>
                <m:sty m:val="p"/>
              </m:rPr>
              <w:rPr>
                <w:rFonts w:ascii="Cambria Math" w:hAnsi="Cambria Math" w:cs="Times New Roman"/>
                <w:sz w:val="24"/>
                <w:szCs w:val="24"/>
              </w:rPr>
              <m:t>2</m:t>
            </m:r>
          </m:sup>
        </m:sSup>
      </m:oMath>
      <w:r w:rsidRPr="00330A7E">
        <w:rPr>
          <w:rFonts w:ascii="Times New Roman" w:hAnsi="Times New Roman" w:cs="Times New Roman"/>
          <w:sz w:val="24"/>
          <w:szCs w:val="24"/>
        </w:rPr>
        <w:t xml:space="preserve"> nên </w:t>
      </w:r>
      <m:oMath>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+4</m:t>
        </m:r>
        <m:r>
          <w:rPr>
            <w:rFonts w:ascii="Cambria Math" w:hAnsi="Cambria Math" w:cs="Times New Roman"/>
            <w:sz w:val="24"/>
            <w:szCs w:val="24"/>
          </w:rPr>
          <m:t>xh</m:t>
        </m:r>
        <m:r>
          <m:rPr>
            <m:sty m:val="p"/>
          </m:rPr>
          <w:rPr>
            <w:rFonts w:ascii="Cambria Math" w:hAnsi="Cambria Math" w:cs="Times New Roman"/>
            <w:sz w:val="24"/>
            <w:szCs w:val="24"/>
          </w:rPr>
          <m:t>=108⇒</m:t>
        </m:r>
        <m:r>
          <w:rPr>
            <w:rFonts w:ascii="Cambria Math" w:hAnsi="Cambria Math" w:cs="Times New Roman"/>
            <w:sz w:val="24"/>
            <w:szCs w:val="24"/>
          </w:rPr>
          <m:t>h</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108-</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num>
          <m:den>
            <m:r>
              <m:rPr>
                <m:sty m:val="p"/>
              </m:rPr>
              <w:rPr>
                <w:rFonts w:ascii="Cambria Math" w:hAnsi="Cambria Math" w:cs="Times New Roman"/>
                <w:sz w:val="24"/>
                <w:szCs w:val="24"/>
              </w:rPr>
              <m:t>4</m:t>
            </m:r>
            <m:r>
              <w:rPr>
                <w:rFonts w:ascii="Cambria Math" w:hAnsi="Cambria Math" w:cs="Times New Roman"/>
                <w:sz w:val="24"/>
                <w:szCs w:val="24"/>
              </w:rPr>
              <m:t>x</m:t>
            </m:r>
          </m:den>
        </m:f>
        <m:r>
          <m:rPr>
            <m:sty m:val="p"/>
          </m:rPr>
          <w:rPr>
            <w:rFonts w:ascii="Cambria Math" w:hAnsi="Cambria Math" w:cs="Times New Roman"/>
            <w:sz w:val="24"/>
            <w:szCs w:val="24"/>
          </w:rPr>
          <m:t>(</m:t>
        </m:r>
        <m:r>
          <m:rPr>
            <m:nor/>
          </m:rPr>
          <w:rPr>
            <w:rFonts w:ascii="Times New Roman" w:hAnsi="Times New Roman" w:cs="Times New Roman"/>
            <w:sz w:val="24"/>
            <w:szCs w:val="24"/>
          </w:rPr>
          <m:t xml:space="preserve"> </m:t>
        </m:r>
        <m:r>
          <m:rPr>
            <m:sty m:val="p"/>
          </m:rPr>
          <w:rPr>
            <w:rFonts w:ascii="Cambria Math" w:hAnsi="Cambria Math" w:cs="Times New Roman"/>
            <w:sz w:val="24"/>
            <w:szCs w:val="24"/>
          </w:rPr>
          <m:t>cm)</m:t>
        </m:r>
      </m:oMath>
      <w:r w:rsidRPr="00330A7E">
        <w:rPr>
          <w:rFonts w:ascii="Times New Roman" w:hAnsi="Times New Roman" w:cs="Times New Roman"/>
          <w:sz w:val="24"/>
          <w:szCs w:val="24"/>
        </w:rPr>
        <w:br/>
      </w:r>
      <w:r w:rsidRPr="00330A7E">
        <w:rPr>
          <w:rFonts w:ascii="Times New Roman" w:hAnsi="Times New Roman" w:cs="Times New Roman"/>
          <w:color w:val="0000FF"/>
          <w:sz w:val="24"/>
          <w:szCs w:val="24"/>
        </w:rPr>
        <w:sym w:font="Wingdings" w:char="F077"/>
      </w:r>
      <w:r w:rsidRPr="00330A7E">
        <w:rPr>
          <w:rFonts w:ascii="Times New Roman" w:hAnsi="Times New Roman" w:cs="Times New Roman"/>
          <w:color w:val="0000FF"/>
          <w:sz w:val="24"/>
          <w:szCs w:val="24"/>
        </w:rPr>
        <w:t xml:space="preserve"> </w:t>
      </w:r>
      <w:r w:rsidRPr="00330A7E">
        <w:rPr>
          <w:rFonts w:ascii="Times New Roman" w:hAnsi="Times New Roman" w:cs="Times New Roman"/>
          <w:sz w:val="24"/>
          <w:szCs w:val="24"/>
        </w:rPr>
        <w:t xml:space="preserve">Thể tích của hình hộp là: </w:t>
      </w:r>
      <m:oMath>
        <m:r>
          <w:rPr>
            <w:rFonts w:ascii="Cambria Math" w:hAnsi="Cambria Math" w:cs="Times New Roman"/>
            <w:sz w:val="24"/>
            <w:szCs w:val="24"/>
          </w:rPr>
          <m:t>V</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w:rPr>
            <w:rFonts w:ascii="Cambria Math" w:hAnsi="Cambria Math" w:cs="Times New Roman"/>
            <w:sz w:val="24"/>
            <w:szCs w:val="24"/>
          </w:rPr>
          <m:t>h</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108-</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num>
          <m:den>
            <m:r>
              <m:rPr>
                <m:sty m:val="p"/>
              </m:rPr>
              <w:rPr>
                <w:rFonts w:ascii="Cambria Math" w:hAnsi="Cambria Math" w:cs="Times New Roman"/>
                <w:sz w:val="24"/>
                <w:szCs w:val="24"/>
              </w:rPr>
              <m:t>4</m:t>
            </m:r>
            <m:r>
              <w:rPr>
                <w:rFonts w:ascii="Cambria Math" w:hAnsi="Cambria Math" w:cs="Times New Roman"/>
                <w:sz w:val="24"/>
                <w:szCs w:val="24"/>
              </w:rPr>
              <m:t>x</m:t>
            </m:r>
          </m:den>
        </m:f>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108</m:t>
            </m:r>
            <m:r>
              <w:rPr>
                <w:rFonts w:ascii="Cambria Math" w:hAnsi="Cambria Math" w:cs="Times New Roman"/>
                <w:sz w:val="24"/>
                <w:szCs w:val="24"/>
              </w:rPr>
              <m:t>x</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num>
          <m:den>
            <m:r>
              <m:rPr>
                <m:sty m:val="p"/>
              </m:rPr>
              <w:rPr>
                <w:rFonts w:ascii="Cambria Math" w:hAnsi="Cambria Math" w:cs="Times New Roman"/>
                <w:sz w:val="24"/>
                <w:szCs w:val="24"/>
              </w:rPr>
              <m:t>4</m:t>
            </m:r>
          </m:den>
        </m:f>
        <m:d>
          <m:dPr>
            <m:ctrlPr>
              <w:rPr>
                <w:rFonts w:ascii="Cambria Math" w:hAnsi="Cambria Math" w:cs="Times New Roman"/>
                <w:sz w:val="24"/>
                <w:szCs w:val="24"/>
              </w:rPr>
            </m:ctrlPr>
          </m:dPr>
          <m:e>
            <m:sSup>
              <m:sSupPr>
                <m:ctrlPr>
                  <w:rPr>
                    <w:rFonts w:ascii="Cambria Math" w:hAnsi="Cambria Math" w:cs="Times New Roman"/>
                    <w:sz w:val="24"/>
                    <w:szCs w:val="24"/>
                  </w:rPr>
                </m:ctrlPr>
              </m:sSupPr>
              <m:e>
                <m:r>
                  <m:rPr>
                    <m:nor/>
                  </m:rPr>
                  <w:rPr>
                    <w:rFonts w:ascii="Times New Roman" w:hAnsi="Times New Roman" w:cs="Times New Roman"/>
                    <w:sz w:val="24"/>
                    <w:szCs w:val="24"/>
                  </w:rPr>
                  <m:t xml:space="preserve"> </m:t>
                </m:r>
                <m:r>
                  <m:rPr>
                    <m:sty m:val="p"/>
                  </m:rPr>
                  <w:rPr>
                    <w:rFonts w:ascii="Cambria Math" w:hAnsi="Cambria Math" w:cs="Times New Roman"/>
                    <w:sz w:val="24"/>
                    <w:szCs w:val="24"/>
                  </w:rPr>
                  <m:t>cm</m:t>
                </m:r>
              </m:e>
              <m:sup>
                <m:r>
                  <m:rPr>
                    <m:sty m:val="p"/>
                  </m:rPr>
                  <w:rPr>
                    <w:rFonts w:ascii="Cambria Math" w:hAnsi="Cambria Math" w:cs="Times New Roman"/>
                    <w:sz w:val="24"/>
                    <w:szCs w:val="24"/>
                  </w:rPr>
                  <m:t>3</m:t>
                </m:r>
              </m:sup>
            </m:sSup>
          </m:e>
        </m:d>
      </m:oMath>
      <w:r w:rsidRPr="00330A7E">
        <w:rPr>
          <w:rFonts w:ascii="Times New Roman" w:hAnsi="Times New Roman" w:cs="Times New Roman"/>
          <w:sz w:val="24"/>
          <w:szCs w:val="24"/>
        </w:rPr>
        <w:br/>
      </w:r>
      <w:r w:rsidRPr="00330A7E">
        <w:rPr>
          <w:rFonts w:ascii="Times New Roman" w:hAnsi="Times New Roman" w:cs="Times New Roman"/>
          <w:color w:val="0000FF"/>
          <w:sz w:val="24"/>
          <w:szCs w:val="24"/>
        </w:rPr>
        <w:sym w:font="Wingdings" w:char="F077"/>
      </w:r>
      <w:r w:rsidRPr="00330A7E">
        <w:rPr>
          <w:rFonts w:ascii="Times New Roman" w:hAnsi="Times New Roman" w:cs="Times New Roman"/>
          <w:color w:val="0000FF"/>
          <w:sz w:val="24"/>
          <w:szCs w:val="24"/>
        </w:rPr>
        <w:t xml:space="preserve"> </w:t>
      </w:r>
      <w:r w:rsidRPr="00330A7E">
        <w:rPr>
          <w:rFonts w:ascii="Times New Roman" w:hAnsi="Times New Roman" w:cs="Times New Roman"/>
          <w:sz w:val="24"/>
          <w:szCs w:val="24"/>
        </w:rPr>
        <w:t xml:space="preserve">Ta có: </w:t>
      </w:r>
      <m:oMath>
        <m:sSup>
          <m:sSupPr>
            <m:ctrlPr>
              <w:rPr>
                <w:rFonts w:ascii="Cambria Math" w:hAnsi="Cambria Math" w:cs="Times New Roman"/>
                <w:sz w:val="24"/>
                <w:szCs w:val="24"/>
              </w:rPr>
            </m:ctrlPr>
          </m:sSupPr>
          <m:e>
            <m:r>
              <w:rPr>
                <w:rFonts w:ascii="Cambria Math" w:hAnsi="Cambria Math" w:cs="Times New Roman"/>
                <w:sz w:val="24"/>
                <w:szCs w:val="24"/>
              </w:rPr>
              <m:t>V</m:t>
            </m:r>
          </m:e>
          <m:sup>
            <m:r>
              <m:rPr>
                <m:sty m:val="p"/>
              </m:rPr>
              <w:rPr>
                <w:rFonts w:ascii="Cambria Math" w:hAnsi="Cambria Math" w:cs="Times New Roman"/>
                <w:sz w:val="24"/>
                <w:szCs w:val="24"/>
              </w:rPr>
              <m:t>'</m:t>
            </m:r>
          </m:sup>
        </m:sSup>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-3</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+108</m:t>
            </m:r>
          </m:num>
          <m:den>
            <m:r>
              <m:rPr>
                <m:sty m:val="p"/>
              </m:rPr>
              <w:rPr>
                <w:rFonts w:ascii="Cambria Math" w:hAnsi="Cambria Math" w:cs="Times New Roman"/>
                <w:sz w:val="24"/>
                <w:szCs w:val="24"/>
              </w:rPr>
              <m:t>4</m:t>
            </m:r>
          </m:den>
        </m:f>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V</m:t>
            </m:r>
          </m:e>
          <m:sup>
            <m:r>
              <m:rPr>
                <m:sty m:val="p"/>
              </m:rPr>
              <w:rPr>
                <w:rFonts w:ascii="Cambria Math" w:hAnsi="Cambria Math" w:cs="Times New Roman"/>
                <w:sz w:val="24"/>
                <w:szCs w:val="24"/>
              </w:rPr>
              <m:t>'</m:t>
            </m:r>
          </m:sup>
        </m:sSup>
        <m:r>
          <m:rPr>
            <m:sty m:val="p"/>
          </m:rPr>
          <w:rPr>
            <w:rFonts w:ascii="Cambria Math" w:hAnsi="Cambria Math" w:cs="Times New Roman"/>
            <w:sz w:val="24"/>
            <w:szCs w:val="24"/>
          </w:rPr>
          <m:t>=0⇔</m:t>
        </m:r>
        <m:r>
          <w:rPr>
            <w:rFonts w:ascii="Cambria Math" w:hAnsi="Cambria Math" w:cs="Times New Roman"/>
            <w:sz w:val="24"/>
            <w:szCs w:val="24"/>
          </w:rPr>
          <m:t>x</m:t>
        </m:r>
        <m:r>
          <m:rPr>
            <m:sty m:val="p"/>
          </m:rPr>
          <w:rPr>
            <w:rFonts w:ascii="Cambria Math" w:hAnsi="Cambria Math" w:cs="Times New Roman"/>
            <w:sz w:val="24"/>
            <w:szCs w:val="24"/>
          </w:rPr>
          <m:t>=6</m:t>
        </m:r>
      </m:oMath>
      <w:r w:rsidRPr="00330A7E">
        <w:rPr>
          <w:rFonts w:ascii="Times New Roman" w:hAnsi="Times New Roman" w:cs="Times New Roman"/>
          <w:sz w:val="24"/>
          <w:szCs w:val="24"/>
        </w:rPr>
        <w:t xml:space="preserve"> (do </w:t>
      </w:r>
      <m:oMath>
        <m:r>
          <w:rPr>
            <w:rFonts w:ascii="Cambria Math" w:hAnsi="Cambria Math" w:cs="Times New Roman"/>
            <w:sz w:val="24"/>
            <w:szCs w:val="24"/>
          </w:rPr>
          <m:t>x</m:t>
        </m:r>
        <m:r>
          <m:rPr>
            <m:sty m:val="p"/>
          </m:rPr>
          <w:rPr>
            <w:rFonts w:ascii="Cambria Math" w:hAnsi="Cambria Math" w:cs="Times New Roman"/>
            <w:sz w:val="24"/>
            <w:szCs w:val="24"/>
          </w:rPr>
          <m:t>&gt;0</m:t>
        </m:r>
      </m:oMath>
      <w:r w:rsidRPr="00330A7E">
        <w:rPr>
          <w:rFonts w:ascii="Times New Roman" w:hAnsi="Times New Roman" w:cs="Times New Roman"/>
          <w:sz w:val="24"/>
          <w:szCs w:val="24"/>
        </w:rPr>
        <w:t xml:space="preserve"> )</w:t>
      </w:r>
      <w:r w:rsidRPr="00330A7E">
        <w:rPr>
          <w:rFonts w:ascii="Times New Roman" w:hAnsi="Times New Roman" w:cs="Times New Roman"/>
          <w:sz w:val="24"/>
          <w:szCs w:val="24"/>
        </w:rPr>
        <w:br/>
      </w:r>
      <w:r w:rsidRPr="00330A7E">
        <w:rPr>
          <w:rFonts w:ascii="Times New Roman" w:hAnsi="Times New Roman" w:cs="Times New Roman"/>
          <w:color w:val="0000FF"/>
          <w:sz w:val="24"/>
          <w:szCs w:val="24"/>
        </w:rPr>
        <w:sym w:font="Wingdings" w:char="F077"/>
      </w:r>
      <w:r w:rsidRPr="00330A7E">
        <w:rPr>
          <w:rFonts w:ascii="Times New Roman" w:hAnsi="Times New Roman" w:cs="Times New Roman"/>
          <w:color w:val="0000FF"/>
          <w:sz w:val="24"/>
          <w:szCs w:val="24"/>
        </w:rPr>
        <w:t xml:space="preserve"> </w:t>
      </w:r>
      <w:r w:rsidRPr="00330A7E">
        <w:rPr>
          <w:rFonts w:ascii="Times New Roman" w:hAnsi="Times New Roman" w:cs="Times New Roman"/>
          <w:sz w:val="24"/>
          <w:szCs w:val="24"/>
        </w:rPr>
        <w:t>Bảng biến thiên:</w:t>
      </w:r>
    </w:p>
    <w:p w14:paraId="3DD18505" w14:textId="77777777" w:rsidR="00ED397D" w:rsidRPr="00330A7E" w:rsidRDefault="00ED397D" w:rsidP="00330A7E">
      <w:pPr>
        <w:tabs>
          <w:tab w:val="left" w:pos="1350"/>
        </w:tabs>
        <w:spacing w:after="240" w:line="360" w:lineRule="auto"/>
        <w:ind w:hanging="2"/>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0E1B0C6A" wp14:editId="3EB7E9E4">
            <wp:extent cx="5486400" cy="1516977"/>
            <wp:effectExtent l="0" t="0" r="0" b="7620"/>
            <wp:docPr id="33" name="Picture 33" descr="https://img.loigiaihay.com/picture/2024/0302/00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loigiaihay.com/picture/2024/0302/00_45.png"/>
                    <pic:cNvPicPr>
                      <a:picLocks noChangeAspect="1" noChangeArrowheads="1"/>
                    </pic:cNvPicPr>
                  </pic:nvPicPr>
                  <pic:blipFill>
                    <a:blip r:embed="rId1800">
                      <a:extLst>
                        <a:ext uri="{BEBA8EAE-BF5A-486C-A8C5-ECC9F3942E4B}">
                          <a14:imgProps xmlns:a14="http://schemas.microsoft.com/office/drawing/2010/main">
                            <a14:imgLayer r:embed="rId1801">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86400" cy="1516977"/>
                    </a:xfrm>
                    <a:prstGeom prst="rect">
                      <a:avLst/>
                    </a:prstGeom>
                    <a:noFill/>
                    <a:ln>
                      <a:noFill/>
                    </a:ln>
                  </pic:spPr>
                </pic:pic>
              </a:graphicData>
            </a:graphic>
          </wp:inline>
        </w:drawing>
      </w:r>
    </w:p>
    <w:p w14:paraId="29E8DC32" w14:textId="77777777" w:rsidR="00ED397D" w:rsidRPr="00330A7E" w:rsidRDefault="00ED397D" w:rsidP="00330A7E">
      <w:pPr>
        <w:rPr>
          <w:rFonts w:ascii="Times New Roman" w:hAnsi="Times New Roman" w:cs="Times New Roman"/>
          <w:sz w:val="24"/>
          <w:szCs w:val="24"/>
          <w:lang w:val="fr-FR"/>
        </w:rPr>
      </w:pPr>
      <w:r w:rsidRPr="00330A7E">
        <w:rPr>
          <w:rFonts w:ascii="Times New Roman" w:hAnsi="Times New Roman" w:cs="Times New Roman"/>
          <w:color w:val="0000FF"/>
          <w:sz w:val="24"/>
          <w:szCs w:val="24"/>
        </w:rPr>
        <w:sym w:font="Wingdings" w:char="F09F"/>
      </w:r>
      <w:r w:rsidRPr="00330A7E">
        <w:rPr>
          <w:rFonts w:ascii="Times New Roman" w:hAnsi="Times New Roman" w:cs="Times New Roman"/>
          <w:color w:val="0000FF"/>
          <w:sz w:val="24"/>
          <w:szCs w:val="24"/>
        </w:rPr>
        <w:t xml:space="preserve"> </w:t>
      </w:r>
      <w:r w:rsidRPr="00330A7E">
        <w:rPr>
          <w:rFonts w:ascii="Times New Roman" w:hAnsi="Times New Roman" w:cs="Times New Roman"/>
          <w:sz w:val="24"/>
          <w:szCs w:val="24"/>
        </w:rPr>
        <w:t xml:space="preserve">Do đó, thể tích của hình hộp là lớn nhất khi độ dài cạnh đáy </w:t>
      </w:r>
      <m:oMath>
        <m:r>
          <w:rPr>
            <w:rFonts w:ascii="Cambria Math" w:hAnsi="Cambria Math" w:cs="Times New Roman"/>
            <w:sz w:val="24"/>
            <w:szCs w:val="24"/>
          </w:rPr>
          <m:t>x</m:t>
        </m:r>
        <m:r>
          <m:rPr>
            <m:sty m:val="p"/>
          </m:rPr>
          <w:rPr>
            <w:rFonts w:ascii="Cambria Math" w:hAnsi="Cambria Math" w:cs="Times New Roman"/>
            <w:sz w:val="24"/>
            <w:szCs w:val="24"/>
          </w:rPr>
          <m:t>=6</m:t>
        </m:r>
        <m:r>
          <m:rPr>
            <m:nor/>
          </m:rPr>
          <w:rPr>
            <w:rFonts w:ascii="Times New Roman" w:hAnsi="Times New Roman" w:cs="Times New Roman"/>
            <w:sz w:val="24"/>
            <w:szCs w:val="24"/>
          </w:rPr>
          <m:t xml:space="preserve"> </m:t>
        </m:r>
        <m:r>
          <m:rPr>
            <m:sty m:val="p"/>
          </m:rPr>
          <w:rPr>
            <w:rFonts w:ascii="Cambria Math" w:hAnsi="Cambria Math" w:cs="Times New Roman"/>
            <w:sz w:val="24"/>
            <w:szCs w:val="24"/>
          </w:rPr>
          <m:t>cm</m:t>
        </m:r>
      </m:oMath>
      <w:r w:rsidRPr="00330A7E">
        <w:rPr>
          <w:rFonts w:ascii="Times New Roman" w:hAnsi="Times New Roman" w:cs="Times New Roman"/>
          <w:sz w:val="24"/>
          <w:szCs w:val="24"/>
        </w:rPr>
        <w:t xml:space="preserve"> . Khi đó, diện tích đáy của chiếc hộp là  </w:t>
      </w:r>
      <m:oMath>
        <m:r>
          <w:rPr>
            <w:rFonts w:ascii="Cambria Math" w:hAnsi="Cambria Math" w:cs="Times New Roman"/>
            <w:sz w:val="24"/>
            <w:szCs w:val="24"/>
          </w:rPr>
          <m:t>S</m:t>
        </m:r>
        <m:r>
          <m:rPr>
            <m:sty m:val="p"/>
          </m:rPr>
          <w:rPr>
            <w:rFonts w:ascii="Cambria Math" w:hAnsi="Cambria Math" w:cs="Times New Roman"/>
            <w:sz w:val="24"/>
            <w:szCs w:val="24"/>
          </w:rPr>
          <m:t>=36</m:t>
        </m:r>
      </m:oMath>
      <w:r w:rsidRPr="00330A7E">
        <w:rPr>
          <w:rFonts w:ascii="Times New Roman" w:hAnsi="Times New Roman" w:cs="Times New Roman"/>
          <w:sz w:val="24"/>
          <w:szCs w:val="24"/>
        </w:rPr>
        <w:t xml:space="preserve"> cm</w:t>
      </w:r>
      <w:r w:rsidRPr="00330A7E">
        <w:rPr>
          <w:rFonts w:ascii="Times New Roman" w:hAnsi="Times New Roman" w:cs="Times New Roman"/>
          <w:sz w:val="24"/>
          <w:szCs w:val="24"/>
          <w:vertAlign w:val="subscript"/>
        </w:rPr>
        <w:softHyphen/>
      </w:r>
      <w:r w:rsidRPr="00330A7E">
        <w:rPr>
          <w:rFonts w:ascii="Times New Roman" w:hAnsi="Times New Roman" w:cs="Times New Roman"/>
          <w:sz w:val="24"/>
          <w:szCs w:val="24"/>
          <w:vertAlign w:val="superscript"/>
        </w:rPr>
        <w:t>2</w:t>
      </w:r>
      <w:r w:rsidRPr="00330A7E">
        <w:rPr>
          <w:rFonts w:ascii="Times New Roman" w:hAnsi="Times New Roman" w:cs="Times New Roman"/>
          <w:sz w:val="24"/>
          <w:szCs w:val="24"/>
        </w:rPr>
        <w:t>.</w:t>
      </w:r>
    </w:p>
    <w:p w14:paraId="655439A9" w14:textId="77777777" w:rsidR="00ED397D" w:rsidRPr="00330A7E" w:rsidRDefault="00ED397D" w:rsidP="000E1E56">
      <w:pPr>
        <w:pStyle w:val="ListParagraph"/>
        <w:numPr>
          <w:ilvl w:val="0"/>
          <w:numId w:val="12"/>
        </w:numPr>
        <w:spacing w:after="160" w:line="378" w:lineRule="exact"/>
        <w:rPr>
          <w:rFonts w:ascii="Times New Roman" w:hAnsi="Times New Roman" w:cs="Times New Roman"/>
          <w:sz w:val="24"/>
          <w:szCs w:val="24"/>
        </w:rPr>
      </w:pPr>
      <w:r w:rsidRPr="00330A7E">
        <w:rPr>
          <w:rFonts w:ascii="Times New Roman" w:hAnsi="Times New Roman" w:cs="Times New Roman"/>
          <w:sz w:val="24"/>
          <w:szCs w:val="24"/>
        </w:rPr>
        <w:t xml:space="preserve">Trong một thí nghiệm y học, người ta cấy 1000 vi khuẩn vào môi trường dinh đưỡng. Bằng thực nghiệm, người ta xác định được số lượng vi khuẩn thay đổi theo thời gian bởi công thức: </w:t>
      </w:r>
      <m:oMath>
        <m:r>
          <w:rPr>
            <w:rFonts w:ascii="Cambria Math" w:hAnsi="Cambria Math" w:cs="Times New Roman"/>
            <w:sz w:val="24"/>
            <w:szCs w:val="24"/>
          </w:rPr>
          <m:t>N</m:t>
        </m:r>
        <m:r>
          <m:rPr>
            <m:sty m:val="p"/>
          </m:rPr>
          <w:rPr>
            <w:rFonts w:ascii="Cambria Math" w:hAnsi="Cambria Math" w:cs="Times New Roman"/>
            <w:sz w:val="24"/>
            <w:szCs w:val="24"/>
          </w:rPr>
          <m:t>(</m:t>
        </m:r>
        <m:r>
          <w:rPr>
            <w:rFonts w:ascii="Cambria Math" w:hAnsi="Cambria Math" w:cs="Times New Roman"/>
            <w:sz w:val="24"/>
            <w:szCs w:val="24"/>
          </w:rPr>
          <m:t>t</m:t>
        </m:r>
        <m:r>
          <m:rPr>
            <m:sty m:val="p"/>
          </m:rPr>
          <w:rPr>
            <w:rFonts w:ascii="Cambria Math" w:hAnsi="Cambria Math" w:cs="Times New Roman"/>
            <w:sz w:val="24"/>
            <w:szCs w:val="24"/>
          </w:rPr>
          <m:t>)=1000+</m:t>
        </m:r>
        <m:f>
          <m:fPr>
            <m:ctrlPr>
              <w:rPr>
                <w:rFonts w:ascii="Cambria Math" w:hAnsi="Cambria Math" w:cs="Times New Roman"/>
                <w:sz w:val="24"/>
                <w:szCs w:val="24"/>
              </w:rPr>
            </m:ctrlPr>
          </m:fPr>
          <m:num>
            <m:r>
              <m:rPr>
                <m:sty m:val="p"/>
              </m:rPr>
              <w:rPr>
                <w:rFonts w:ascii="Cambria Math" w:hAnsi="Cambria Math" w:cs="Times New Roman"/>
                <w:sz w:val="24"/>
                <w:szCs w:val="24"/>
              </w:rPr>
              <m:t>100</m:t>
            </m:r>
            <m:r>
              <w:rPr>
                <w:rFonts w:ascii="Cambria Math" w:hAnsi="Cambria Math" w:cs="Times New Roman"/>
                <w:sz w:val="24"/>
                <w:szCs w:val="24"/>
              </w:rPr>
              <m:t>t</m:t>
            </m:r>
          </m:num>
          <m:den>
            <m:r>
              <m:rPr>
                <m:sty m:val="p"/>
              </m:rPr>
              <w:rPr>
                <w:rFonts w:ascii="Cambria Math" w:hAnsi="Cambria Math" w:cs="Times New Roman"/>
                <w:sz w:val="24"/>
                <w:szCs w:val="24"/>
              </w:rPr>
              <m:t>100+</m:t>
            </m:r>
            <m:sSup>
              <m:sSupPr>
                <m:ctrlPr>
                  <w:rPr>
                    <w:rFonts w:ascii="Cambria Math" w:hAnsi="Cambria Math" w:cs="Times New Roman"/>
                    <w:sz w:val="24"/>
                    <w:szCs w:val="24"/>
                  </w:rPr>
                </m:ctrlPr>
              </m:sSupPr>
              <m:e>
                <m:r>
                  <w:rPr>
                    <w:rFonts w:ascii="Cambria Math" w:hAnsi="Cambria Math" w:cs="Times New Roman"/>
                    <w:sz w:val="24"/>
                    <w:szCs w:val="24"/>
                  </w:rPr>
                  <m:t>t</m:t>
                </m:r>
              </m:e>
              <m:sup>
                <m:r>
                  <m:rPr>
                    <m:sty m:val="p"/>
                  </m:rPr>
                  <w:rPr>
                    <w:rFonts w:ascii="Cambria Math" w:hAnsi="Cambria Math" w:cs="Times New Roman"/>
                    <w:sz w:val="24"/>
                    <w:szCs w:val="24"/>
                  </w:rPr>
                  <m:t>2</m:t>
                </m:r>
              </m:sup>
            </m:sSup>
          </m:den>
        </m:f>
        <m:d>
          <m:dPr>
            <m:ctrlPr>
              <w:rPr>
                <w:rFonts w:ascii="Cambria Math" w:hAnsi="Cambria Math" w:cs="Times New Roman"/>
                <w:sz w:val="24"/>
                <w:szCs w:val="24"/>
              </w:rPr>
            </m:ctrlPr>
          </m:dPr>
          <m:e>
            <m:r>
              <m:rPr>
                <m:nor/>
              </m:rPr>
              <w:rPr>
                <w:rFonts w:ascii="Times New Roman" w:hAnsi="Times New Roman" w:cs="Times New Roman"/>
                <w:sz w:val="24"/>
                <w:szCs w:val="24"/>
              </w:rPr>
              <m:t> con </m:t>
            </m:r>
          </m:e>
        </m:d>
      </m:oMath>
      <w:r w:rsidRPr="00330A7E">
        <w:rPr>
          <w:rFonts w:ascii="Times New Roman" w:hAnsi="Times New Roman" w:cs="Times New Roman"/>
          <w:sz w:val="24"/>
          <w:szCs w:val="24"/>
        </w:rPr>
        <w:t xml:space="preserve">trong đó </w:t>
      </w:r>
      <m:oMath>
        <m:r>
          <w:rPr>
            <w:rFonts w:ascii="Cambria Math" w:hAnsi="Cambria Math" w:cs="Times New Roman"/>
            <w:sz w:val="24"/>
            <w:szCs w:val="24"/>
          </w:rPr>
          <m:t>t</m:t>
        </m:r>
      </m:oMath>
      <w:r w:rsidRPr="00330A7E">
        <w:rPr>
          <w:rFonts w:ascii="Times New Roman" w:hAnsi="Times New Roman" w:cs="Times New Roman"/>
          <w:sz w:val="24"/>
          <w:szCs w:val="24"/>
        </w:rPr>
        <w:t xml:space="preserve"> là thời gian tính bằng giây. Tính số lượng vi khuẩn lớn nhất kể từ khi thực hiện cấy vi khuẩn vào môi trường dinh dưỡng.</w:t>
      </w:r>
    </w:p>
    <w:p w14:paraId="6B34FDE1" w14:textId="77777777" w:rsidR="00ED397D" w:rsidRPr="00330A7E" w:rsidRDefault="00ED397D" w:rsidP="00330A7E">
      <w:pPr>
        <w:tabs>
          <w:tab w:val="left" w:pos="1260"/>
          <w:tab w:val="left" w:pos="1350"/>
        </w:tabs>
        <w:spacing w:after="240" w:line="360" w:lineRule="auto"/>
        <w:ind w:hanging="2"/>
        <w:jc w:val="center"/>
        <w:rPr>
          <w:rFonts w:ascii="Times New Roman" w:hAnsi="Times New Roman" w:cs="Times New Roman"/>
          <w:sz w:val="24"/>
          <w:szCs w:val="24"/>
        </w:rPr>
      </w:pPr>
      <w:r w:rsidRPr="00330A7E">
        <w:rPr>
          <w:rFonts w:ascii="Times New Roman" w:hAnsi="Times New Roman" w:cs="Times New Roman"/>
          <w:b/>
          <w:color w:val="3333FF"/>
          <w:sz w:val="24"/>
          <w:szCs w:val="24"/>
        </w:rPr>
        <w:t>Lời giải</w:t>
      </w:r>
    </w:p>
    <w:p w14:paraId="6AFC99BF" w14:textId="77777777" w:rsidR="00ED397D" w:rsidRPr="00330A7E" w:rsidRDefault="00ED397D" w:rsidP="00330A7E">
      <w:pPr>
        <w:tabs>
          <w:tab w:val="left" w:pos="1260"/>
          <w:tab w:val="left" w:pos="1350"/>
        </w:tabs>
        <w:spacing w:after="240" w:line="360" w:lineRule="auto"/>
        <w:ind w:hanging="2"/>
        <w:rPr>
          <w:rFonts w:ascii="Times New Roman" w:hAnsi="Times New Roman" w:cs="Times New Roman"/>
          <w:sz w:val="24"/>
          <w:szCs w:val="24"/>
        </w:rPr>
      </w:pPr>
      <w:r w:rsidRPr="00330A7E">
        <w:rPr>
          <w:rFonts w:ascii="Times New Roman" w:hAnsi="Times New Roman" w:cs="Times New Roman"/>
          <w:sz w:val="24"/>
          <w:szCs w:val="24"/>
        </w:rPr>
        <w:t xml:space="preserve">Xét hàm số </w:t>
      </w:r>
      <m:oMath>
        <m:r>
          <w:rPr>
            <w:rFonts w:ascii="Cambria Math" w:hAnsi="Cambria Math" w:cs="Times New Roman"/>
            <w:sz w:val="24"/>
            <w:szCs w:val="24"/>
          </w:rPr>
          <m:t>N</m:t>
        </m:r>
        <m:r>
          <m:rPr>
            <m:sty m:val="p"/>
          </m:rPr>
          <w:rPr>
            <w:rFonts w:ascii="Cambria Math" w:hAnsi="Cambria Math" w:cs="Times New Roman"/>
            <w:sz w:val="24"/>
            <w:szCs w:val="24"/>
          </w:rPr>
          <m:t>(</m:t>
        </m:r>
        <m:r>
          <w:rPr>
            <w:rFonts w:ascii="Cambria Math" w:hAnsi="Cambria Math" w:cs="Times New Roman"/>
            <w:sz w:val="24"/>
            <w:szCs w:val="24"/>
          </w:rPr>
          <m:t>t</m:t>
        </m:r>
        <m:r>
          <m:rPr>
            <m:sty m:val="p"/>
          </m:rPr>
          <w:rPr>
            <w:rFonts w:ascii="Cambria Math" w:hAnsi="Cambria Math" w:cs="Times New Roman"/>
            <w:sz w:val="24"/>
            <w:szCs w:val="24"/>
          </w:rPr>
          <m:t>)=1000+</m:t>
        </m:r>
        <m:f>
          <m:fPr>
            <m:ctrlPr>
              <w:rPr>
                <w:rFonts w:ascii="Cambria Math" w:hAnsi="Cambria Math" w:cs="Times New Roman"/>
                <w:sz w:val="24"/>
                <w:szCs w:val="24"/>
              </w:rPr>
            </m:ctrlPr>
          </m:fPr>
          <m:num>
            <m:r>
              <m:rPr>
                <m:sty m:val="p"/>
              </m:rPr>
              <w:rPr>
                <w:rFonts w:ascii="Cambria Math" w:hAnsi="Cambria Math" w:cs="Times New Roman"/>
                <w:sz w:val="24"/>
                <w:szCs w:val="24"/>
              </w:rPr>
              <m:t>100</m:t>
            </m:r>
            <m:r>
              <w:rPr>
                <w:rFonts w:ascii="Cambria Math" w:hAnsi="Cambria Math" w:cs="Times New Roman"/>
                <w:sz w:val="24"/>
                <w:szCs w:val="24"/>
              </w:rPr>
              <m:t>t</m:t>
            </m:r>
          </m:num>
          <m:den>
            <m:r>
              <m:rPr>
                <m:sty m:val="p"/>
              </m:rPr>
              <w:rPr>
                <w:rFonts w:ascii="Cambria Math" w:hAnsi="Cambria Math" w:cs="Times New Roman"/>
                <w:sz w:val="24"/>
                <w:szCs w:val="24"/>
              </w:rPr>
              <m:t>100+</m:t>
            </m:r>
            <m:sSup>
              <m:sSupPr>
                <m:ctrlPr>
                  <w:rPr>
                    <w:rFonts w:ascii="Cambria Math" w:hAnsi="Cambria Math" w:cs="Times New Roman"/>
                    <w:sz w:val="24"/>
                    <w:szCs w:val="24"/>
                  </w:rPr>
                </m:ctrlPr>
              </m:sSupPr>
              <m:e>
                <m:r>
                  <w:rPr>
                    <w:rFonts w:ascii="Cambria Math" w:hAnsi="Cambria Math" w:cs="Times New Roman"/>
                    <w:sz w:val="24"/>
                    <w:szCs w:val="24"/>
                  </w:rPr>
                  <m:t>t</m:t>
                </m:r>
              </m:e>
              <m:sup>
                <m:r>
                  <m:rPr>
                    <m:sty m:val="p"/>
                  </m:rPr>
                  <w:rPr>
                    <w:rFonts w:ascii="Cambria Math" w:hAnsi="Cambria Math" w:cs="Times New Roman"/>
                    <w:sz w:val="24"/>
                    <w:szCs w:val="24"/>
                  </w:rPr>
                  <m:t>2</m:t>
                </m:r>
              </m:sup>
            </m:sSup>
          </m:den>
        </m:f>
        <m:r>
          <m:rPr>
            <m:sty m:val="p"/>
          </m:rPr>
          <w:rPr>
            <w:rFonts w:ascii="Cambria Math" w:hAnsi="Cambria Math" w:cs="Times New Roman"/>
            <w:sz w:val="24"/>
            <w:szCs w:val="24"/>
          </w:rPr>
          <m:t>(</m:t>
        </m:r>
        <m:r>
          <w:rPr>
            <w:rFonts w:ascii="Cambria Math" w:hAnsi="Cambria Math" w:cs="Times New Roman"/>
            <w:sz w:val="24"/>
            <w:szCs w:val="24"/>
          </w:rPr>
          <m:t>t</m:t>
        </m:r>
        <m:r>
          <m:rPr>
            <m:sty m:val="p"/>
          </m:rPr>
          <w:rPr>
            <w:rFonts w:ascii="Cambria Math" w:hAnsi="Cambria Math" w:cs="Times New Roman"/>
            <w:sz w:val="24"/>
            <w:szCs w:val="24"/>
          </w:rPr>
          <m:t>&gt;0)</m:t>
        </m:r>
      </m:oMath>
      <w:r w:rsidRPr="00330A7E">
        <w:rPr>
          <w:rFonts w:ascii="Times New Roman" w:hAnsi="Times New Roman" w:cs="Times New Roman"/>
          <w:sz w:val="24"/>
          <w:szCs w:val="24"/>
        </w:rPr>
        <w:t xml:space="preserve">. </w:t>
      </w:r>
    </w:p>
    <w:p w14:paraId="77A31BB6" w14:textId="77777777" w:rsidR="00ED397D" w:rsidRPr="00330A7E" w:rsidRDefault="00ED397D" w:rsidP="00330A7E">
      <w:pPr>
        <w:tabs>
          <w:tab w:val="left" w:pos="1260"/>
          <w:tab w:val="left" w:pos="1350"/>
        </w:tabs>
        <w:spacing w:after="240" w:line="360" w:lineRule="auto"/>
        <w:ind w:hanging="2"/>
        <w:rPr>
          <w:rFonts w:ascii="Times New Roman" w:hAnsi="Times New Roman" w:cs="Times New Roman"/>
          <w:sz w:val="24"/>
          <w:szCs w:val="24"/>
        </w:rPr>
      </w:pPr>
      <w:r w:rsidRPr="00330A7E">
        <w:rPr>
          <w:rFonts w:ascii="Times New Roman" w:hAnsi="Times New Roman" w:cs="Times New Roman"/>
          <w:sz w:val="24"/>
          <w:szCs w:val="24"/>
        </w:rPr>
        <w:t xml:space="preserve">Ta có: </w:t>
      </w:r>
      <m:oMath>
        <m:sSup>
          <m:sSupPr>
            <m:ctrlPr>
              <w:rPr>
                <w:rFonts w:ascii="Cambria Math" w:hAnsi="Cambria Math" w:cs="Times New Roman"/>
                <w:sz w:val="24"/>
                <w:szCs w:val="24"/>
              </w:rPr>
            </m:ctrlPr>
          </m:sSupPr>
          <m:e>
            <m:r>
              <w:rPr>
                <w:rFonts w:ascii="Cambria Math" w:hAnsi="Cambria Math" w:cs="Times New Roman"/>
                <w:sz w:val="24"/>
                <w:szCs w:val="24"/>
              </w:rPr>
              <m:t>N</m:t>
            </m:r>
          </m:e>
          <m:sup>
            <m:r>
              <m:rPr>
                <m:sty m:val="p"/>
              </m:rPr>
              <w:rPr>
                <w:rFonts w:ascii="Cambria Math" w:hAnsi="Cambria Math" w:cs="Times New Roman"/>
                <w:sz w:val="24"/>
                <w:szCs w:val="24"/>
              </w:rPr>
              <m:t>'</m:t>
            </m:r>
          </m:sup>
        </m:sSup>
        <m:r>
          <m:rPr>
            <m:sty m:val="p"/>
          </m:rPr>
          <w:rPr>
            <w:rFonts w:ascii="Cambria Math" w:hAnsi="Cambria Math" w:cs="Times New Roman"/>
            <w:sz w:val="24"/>
            <w:szCs w:val="24"/>
          </w:rPr>
          <m:t>(</m:t>
        </m:r>
        <m:r>
          <w:rPr>
            <w:rFonts w:ascii="Cambria Math" w:hAnsi="Cambria Math" w:cs="Times New Roman"/>
            <w:sz w:val="24"/>
            <w:szCs w:val="24"/>
          </w:rPr>
          <m:t>t</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100⋅</m:t>
            </m:r>
            <m:d>
              <m:dPr>
                <m:ctrlPr>
                  <w:rPr>
                    <w:rFonts w:ascii="Cambria Math" w:hAnsi="Cambria Math" w:cs="Times New Roman"/>
                    <w:sz w:val="24"/>
                    <w:szCs w:val="24"/>
                  </w:rPr>
                </m:ctrlPr>
              </m:dPr>
              <m:e>
                <m:r>
                  <m:rPr>
                    <m:sty m:val="p"/>
                  </m:rPr>
                  <w:rPr>
                    <w:rFonts w:ascii="Cambria Math" w:hAnsi="Cambria Math" w:cs="Times New Roman"/>
                    <w:sz w:val="24"/>
                    <w:szCs w:val="24"/>
                  </w:rPr>
                  <m:t>100+</m:t>
                </m:r>
                <m:sSup>
                  <m:sSupPr>
                    <m:ctrlPr>
                      <w:rPr>
                        <w:rFonts w:ascii="Cambria Math" w:hAnsi="Cambria Math" w:cs="Times New Roman"/>
                        <w:sz w:val="24"/>
                        <w:szCs w:val="24"/>
                      </w:rPr>
                    </m:ctrlPr>
                  </m:sSupPr>
                  <m:e>
                    <m:r>
                      <w:rPr>
                        <w:rFonts w:ascii="Cambria Math" w:hAnsi="Cambria Math" w:cs="Times New Roman"/>
                        <w:sz w:val="24"/>
                        <w:szCs w:val="24"/>
                      </w:rPr>
                      <m:t>t</m:t>
                    </m:r>
                  </m:e>
                  <m:sup>
                    <m:r>
                      <m:rPr>
                        <m:sty m:val="p"/>
                      </m:rPr>
                      <w:rPr>
                        <w:rFonts w:ascii="Cambria Math" w:hAnsi="Cambria Math" w:cs="Times New Roman"/>
                        <w:sz w:val="24"/>
                        <w:szCs w:val="24"/>
                      </w:rPr>
                      <m:t>2</m:t>
                    </m:r>
                  </m:sup>
                </m:sSup>
              </m:e>
            </m:d>
            <m:r>
              <m:rPr>
                <m:sty m:val="p"/>
              </m:rPr>
              <w:rPr>
                <w:rFonts w:ascii="Cambria Math" w:hAnsi="Cambria Math" w:cs="Times New Roman"/>
                <w:sz w:val="24"/>
                <w:szCs w:val="24"/>
              </w:rPr>
              <m:t>-100</m:t>
            </m:r>
            <m:r>
              <w:rPr>
                <w:rFonts w:ascii="Cambria Math" w:hAnsi="Cambria Math" w:cs="Times New Roman"/>
                <w:sz w:val="24"/>
                <w:szCs w:val="24"/>
              </w:rPr>
              <m:t>t</m:t>
            </m:r>
            <m:r>
              <m:rPr>
                <m:sty m:val="p"/>
              </m:rPr>
              <w:rPr>
                <w:rFonts w:ascii="Cambria Math" w:hAnsi="Cambria Math" w:cs="Times New Roman"/>
                <w:sz w:val="24"/>
                <w:szCs w:val="24"/>
              </w:rPr>
              <m:t>⋅2</m:t>
            </m:r>
            <m:r>
              <w:rPr>
                <w:rFonts w:ascii="Cambria Math" w:hAnsi="Cambria Math" w:cs="Times New Roman"/>
                <w:sz w:val="24"/>
                <w:szCs w:val="24"/>
              </w:rPr>
              <m:t>t</m:t>
            </m:r>
          </m:num>
          <m:den>
            <m:sSup>
              <m:sSupPr>
                <m:ctrlPr>
                  <w:rPr>
                    <w:rFonts w:ascii="Cambria Math" w:hAnsi="Cambria Math" w:cs="Times New Roman"/>
                    <w:sz w:val="24"/>
                    <w:szCs w:val="24"/>
                  </w:rPr>
                </m:ctrlPr>
              </m:sSupPr>
              <m:e>
                <m:d>
                  <m:dPr>
                    <m:ctrlPr>
                      <w:rPr>
                        <w:rFonts w:ascii="Cambria Math" w:hAnsi="Cambria Math" w:cs="Times New Roman"/>
                        <w:sz w:val="24"/>
                        <w:szCs w:val="24"/>
                      </w:rPr>
                    </m:ctrlPr>
                  </m:dPr>
                  <m:e>
                    <m:r>
                      <m:rPr>
                        <m:sty m:val="p"/>
                      </m:rPr>
                      <w:rPr>
                        <w:rFonts w:ascii="Cambria Math" w:hAnsi="Cambria Math" w:cs="Times New Roman"/>
                        <w:sz w:val="24"/>
                        <w:szCs w:val="24"/>
                      </w:rPr>
                      <m:t>100+</m:t>
                    </m:r>
                    <m:sSup>
                      <m:sSupPr>
                        <m:ctrlPr>
                          <w:rPr>
                            <w:rFonts w:ascii="Cambria Math" w:hAnsi="Cambria Math" w:cs="Times New Roman"/>
                            <w:sz w:val="24"/>
                            <w:szCs w:val="24"/>
                          </w:rPr>
                        </m:ctrlPr>
                      </m:sSupPr>
                      <m:e>
                        <m:r>
                          <w:rPr>
                            <w:rFonts w:ascii="Cambria Math" w:hAnsi="Cambria Math" w:cs="Times New Roman"/>
                            <w:sz w:val="24"/>
                            <w:szCs w:val="24"/>
                          </w:rPr>
                          <m:t>t</m:t>
                        </m:r>
                      </m:e>
                      <m:sup>
                        <m:r>
                          <m:rPr>
                            <m:sty m:val="p"/>
                          </m:rPr>
                          <w:rPr>
                            <w:rFonts w:ascii="Cambria Math" w:hAnsi="Cambria Math" w:cs="Times New Roman"/>
                            <w:sz w:val="24"/>
                            <w:szCs w:val="24"/>
                          </w:rPr>
                          <m:t>2</m:t>
                        </m:r>
                      </m:sup>
                    </m:sSup>
                  </m:e>
                </m:d>
              </m:e>
              <m:sup>
                <m:r>
                  <m:rPr>
                    <m:sty m:val="p"/>
                  </m:rPr>
                  <w:rPr>
                    <w:rFonts w:ascii="Cambria Math" w:hAnsi="Cambria Math" w:cs="Times New Roman"/>
                    <w:sz w:val="24"/>
                    <w:szCs w:val="24"/>
                  </w:rPr>
                  <m:t>2</m:t>
                </m:r>
              </m:sup>
            </m:sSup>
          </m:den>
        </m:f>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100⋅</m:t>
            </m:r>
            <m:d>
              <m:dPr>
                <m:ctrlPr>
                  <w:rPr>
                    <w:rFonts w:ascii="Cambria Math" w:hAnsi="Cambria Math" w:cs="Times New Roman"/>
                    <w:sz w:val="24"/>
                    <w:szCs w:val="24"/>
                  </w:rPr>
                </m:ctrlPr>
              </m:dPr>
              <m:e>
                <m:r>
                  <m:rPr>
                    <m:sty m:val="p"/>
                  </m:rPr>
                  <w:rPr>
                    <w:rFonts w:ascii="Cambria Math" w:hAnsi="Cambria Math" w:cs="Times New Roman"/>
                    <w:sz w:val="24"/>
                    <w:szCs w:val="24"/>
                  </w:rPr>
                  <m:t>100-</m:t>
                </m:r>
                <m:sSup>
                  <m:sSupPr>
                    <m:ctrlPr>
                      <w:rPr>
                        <w:rFonts w:ascii="Cambria Math" w:hAnsi="Cambria Math" w:cs="Times New Roman"/>
                        <w:sz w:val="24"/>
                        <w:szCs w:val="24"/>
                      </w:rPr>
                    </m:ctrlPr>
                  </m:sSupPr>
                  <m:e>
                    <m:r>
                      <w:rPr>
                        <w:rFonts w:ascii="Cambria Math" w:hAnsi="Cambria Math" w:cs="Times New Roman"/>
                        <w:sz w:val="24"/>
                        <w:szCs w:val="24"/>
                      </w:rPr>
                      <m:t>t</m:t>
                    </m:r>
                  </m:e>
                  <m:sup>
                    <m:r>
                      <m:rPr>
                        <m:sty m:val="p"/>
                      </m:rPr>
                      <w:rPr>
                        <w:rFonts w:ascii="Cambria Math" w:hAnsi="Cambria Math" w:cs="Times New Roman"/>
                        <w:sz w:val="24"/>
                        <w:szCs w:val="24"/>
                      </w:rPr>
                      <m:t>2</m:t>
                    </m:r>
                  </m:sup>
                </m:sSup>
              </m:e>
            </m:d>
          </m:num>
          <m:den>
            <m:sSup>
              <m:sSupPr>
                <m:ctrlPr>
                  <w:rPr>
                    <w:rFonts w:ascii="Cambria Math" w:hAnsi="Cambria Math" w:cs="Times New Roman"/>
                    <w:sz w:val="24"/>
                    <w:szCs w:val="24"/>
                  </w:rPr>
                </m:ctrlPr>
              </m:sSupPr>
              <m:e>
                <m:d>
                  <m:dPr>
                    <m:ctrlPr>
                      <w:rPr>
                        <w:rFonts w:ascii="Cambria Math" w:hAnsi="Cambria Math" w:cs="Times New Roman"/>
                        <w:sz w:val="24"/>
                        <w:szCs w:val="24"/>
                      </w:rPr>
                    </m:ctrlPr>
                  </m:dPr>
                  <m:e>
                    <m:r>
                      <m:rPr>
                        <m:sty m:val="p"/>
                      </m:rPr>
                      <w:rPr>
                        <w:rFonts w:ascii="Cambria Math" w:hAnsi="Cambria Math" w:cs="Times New Roman"/>
                        <w:sz w:val="24"/>
                        <w:szCs w:val="24"/>
                      </w:rPr>
                      <m:t>100+</m:t>
                    </m:r>
                    <m:sSup>
                      <m:sSupPr>
                        <m:ctrlPr>
                          <w:rPr>
                            <w:rFonts w:ascii="Cambria Math" w:hAnsi="Cambria Math" w:cs="Times New Roman"/>
                            <w:sz w:val="24"/>
                            <w:szCs w:val="24"/>
                          </w:rPr>
                        </m:ctrlPr>
                      </m:sSupPr>
                      <m:e>
                        <m:r>
                          <w:rPr>
                            <w:rFonts w:ascii="Cambria Math" w:hAnsi="Cambria Math" w:cs="Times New Roman"/>
                            <w:sz w:val="24"/>
                            <w:szCs w:val="24"/>
                          </w:rPr>
                          <m:t>t</m:t>
                        </m:r>
                      </m:e>
                      <m:sup>
                        <m:r>
                          <m:rPr>
                            <m:sty m:val="p"/>
                          </m:rPr>
                          <w:rPr>
                            <w:rFonts w:ascii="Cambria Math" w:hAnsi="Cambria Math" w:cs="Times New Roman"/>
                            <w:sz w:val="24"/>
                            <w:szCs w:val="24"/>
                          </w:rPr>
                          <m:t>2</m:t>
                        </m:r>
                      </m:sup>
                    </m:sSup>
                  </m:e>
                </m:d>
              </m:e>
              <m:sup>
                <m:r>
                  <m:rPr>
                    <m:sty m:val="p"/>
                  </m:rPr>
                  <w:rPr>
                    <w:rFonts w:ascii="Cambria Math" w:hAnsi="Cambria Math" w:cs="Times New Roman"/>
                    <w:sz w:val="24"/>
                    <w:szCs w:val="24"/>
                  </w:rPr>
                  <m:t>2</m:t>
                </m:r>
              </m:sup>
            </m:sSup>
          </m:den>
        </m:f>
      </m:oMath>
      <w:r w:rsidRPr="00330A7E">
        <w:rPr>
          <w:rFonts w:ascii="Times New Roman" w:hAnsi="Times New Roman" w:cs="Times New Roman"/>
          <w:sz w:val="24"/>
          <w:szCs w:val="24"/>
        </w:rPr>
        <w:t>.</w:t>
      </w:r>
    </w:p>
    <w:p w14:paraId="476B018A" w14:textId="77777777" w:rsidR="00ED397D" w:rsidRPr="00330A7E" w:rsidRDefault="00ED397D" w:rsidP="00330A7E">
      <w:pPr>
        <w:tabs>
          <w:tab w:val="left" w:pos="1260"/>
          <w:tab w:val="left" w:pos="1350"/>
        </w:tabs>
        <w:spacing w:after="240" w:line="360" w:lineRule="auto"/>
        <w:ind w:hanging="2"/>
        <w:rPr>
          <w:rFonts w:ascii="Times New Roman" w:hAnsi="Times New Roman" w:cs="Times New Roman"/>
          <w:sz w:val="24"/>
          <w:szCs w:val="24"/>
        </w:rPr>
      </w:pPr>
      <w:r w:rsidRPr="00330A7E">
        <w:rPr>
          <w:rFonts w:ascii="Times New Roman" w:hAnsi="Times New Roman" w:cs="Times New Roman"/>
          <w:sz w:val="24"/>
          <w:szCs w:val="24"/>
        </w:rPr>
        <w:t xml:space="preserve">Khi đó, với </w:t>
      </w:r>
      <m:oMath>
        <m:r>
          <w:rPr>
            <w:rFonts w:ascii="Cambria Math" w:hAnsi="Cambria Math" w:cs="Times New Roman"/>
            <w:sz w:val="24"/>
            <w:szCs w:val="24"/>
          </w:rPr>
          <m:t>t</m:t>
        </m:r>
        <m:r>
          <m:rPr>
            <m:sty m:val="p"/>
          </m:rPr>
          <w:rPr>
            <w:rFonts w:ascii="Cambria Math" w:hAnsi="Cambria Math" w:cs="Times New Roman"/>
            <w:sz w:val="24"/>
            <w:szCs w:val="24"/>
          </w:rPr>
          <m:t>&gt;0,</m:t>
        </m:r>
        <m:sSup>
          <m:sSupPr>
            <m:ctrlPr>
              <w:rPr>
                <w:rFonts w:ascii="Cambria Math" w:hAnsi="Cambria Math" w:cs="Times New Roman"/>
                <w:sz w:val="24"/>
                <w:szCs w:val="24"/>
              </w:rPr>
            </m:ctrlPr>
          </m:sSupPr>
          <m:e>
            <m:r>
              <w:rPr>
                <w:rFonts w:ascii="Cambria Math" w:hAnsi="Cambria Math" w:cs="Times New Roman"/>
                <w:sz w:val="24"/>
                <w:szCs w:val="24"/>
              </w:rPr>
              <m:t>N</m:t>
            </m:r>
          </m:e>
          <m:sup>
            <m:r>
              <m:rPr>
                <m:sty m:val="p"/>
              </m:rPr>
              <w:rPr>
                <w:rFonts w:ascii="Cambria Math" w:hAnsi="Cambria Math" w:cs="Times New Roman"/>
                <w:sz w:val="24"/>
                <w:szCs w:val="24"/>
              </w:rPr>
              <m:t>'</m:t>
            </m:r>
          </m:sup>
        </m:sSup>
        <m:r>
          <m:rPr>
            <m:sty m:val="p"/>
          </m:rPr>
          <w:rPr>
            <w:rFonts w:ascii="Cambria Math" w:hAnsi="Cambria Math" w:cs="Times New Roman"/>
            <w:sz w:val="24"/>
            <w:szCs w:val="24"/>
          </w:rPr>
          <m:t>(</m:t>
        </m:r>
        <m:r>
          <w:rPr>
            <w:rFonts w:ascii="Cambria Math" w:hAnsi="Cambria Math" w:cs="Times New Roman"/>
            <w:sz w:val="24"/>
            <w:szCs w:val="24"/>
          </w:rPr>
          <m:t>t</m:t>
        </m:r>
        <m:r>
          <m:rPr>
            <m:sty m:val="p"/>
          </m:rPr>
          <w:rPr>
            <w:rFonts w:ascii="Cambria Math" w:hAnsi="Cambria Math" w:cs="Times New Roman"/>
            <w:sz w:val="24"/>
            <w:szCs w:val="24"/>
          </w:rPr>
          <m:t>)=0⇔100-</m:t>
        </m:r>
        <m:sSup>
          <m:sSupPr>
            <m:ctrlPr>
              <w:rPr>
                <w:rFonts w:ascii="Cambria Math" w:hAnsi="Cambria Math" w:cs="Times New Roman"/>
                <w:sz w:val="24"/>
                <w:szCs w:val="24"/>
              </w:rPr>
            </m:ctrlPr>
          </m:sSupPr>
          <m:e>
            <m:r>
              <w:rPr>
                <w:rFonts w:ascii="Cambria Math" w:hAnsi="Cambria Math" w:cs="Times New Roman"/>
                <w:sz w:val="24"/>
                <w:szCs w:val="24"/>
              </w:rPr>
              <m:t>t</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=0⇔</m:t>
        </m:r>
        <m:sSup>
          <m:sSupPr>
            <m:ctrlPr>
              <w:rPr>
                <w:rFonts w:ascii="Cambria Math" w:hAnsi="Cambria Math" w:cs="Times New Roman"/>
                <w:sz w:val="24"/>
                <w:szCs w:val="24"/>
              </w:rPr>
            </m:ctrlPr>
          </m:sSupPr>
          <m:e>
            <m:r>
              <w:rPr>
                <w:rFonts w:ascii="Cambria Math" w:hAnsi="Cambria Math" w:cs="Times New Roman"/>
                <w:sz w:val="24"/>
                <w:szCs w:val="24"/>
              </w:rPr>
              <m:t>t</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=100⇔</m:t>
        </m:r>
        <m:r>
          <w:rPr>
            <w:rFonts w:ascii="Cambria Math" w:hAnsi="Cambria Math" w:cs="Times New Roman"/>
            <w:sz w:val="24"/>
            <w:szCs w:val="24"/>
          </w:rPr>
          <m:t>t</m:t>
        </m:r>
        <m:r>
          <m:rPr>
            <m:sty m:val="p"/>
          </m:rPr>
          <w:rPr>
            <w:rFonts w:ascii="Cambria Math" w:hAnsi="Cambria Math" w:cs="Times New Roman"/>
            <w:sz w:val="24"/>
            <w:szCs w:val="24"/>
          </w:rPr>
          <m:t>=10</m:t>
        </m:r>
      </m:oMath>
      <w:r w:rsidRPr="00330A7E">
        <w:rPr>
          <w:rFonts w:ascii="Times New Roman" w:hAnsi="Times New Roman" w:cs="Times New Roman"/>
          <w:sz w:val="24"/>
          <w:szCs w:val="24"/>
        </w:rPr>
        <w:t>.</w:t>
      </w:r>
    </w:p>
    <w:p w14:paraId="6F26DEAD" w14:textId="77777777" w:rsidR="00ED397D" w:rsidRPr="00330A7E" w:rsidRDefault="00ED397D" w:rsidP="00330A7E">
      <w:pPr>
        <w:tabs>
          <w:tab w:val="left" w:pos="1260"/>
          <w:tab w:val="left" w:pos="1350"/>
        </w:tabs>
        <w:spacing w:after="240" w:line="360" w:lineRule="auto"/>
        <w:ind w:hanging="2"/>
        <w:rPr>
          <w:rFonts w:ascii="Times New Roman" w:hAnsi="Times New Roman" w:cs="Times New Roman"/>
          <w:sz w:val="24"/>
          <w:szCs w:val="24"/>
        </w:rPr>
      </w:pPr>
      <w:r w:rsidRPr="00330A7E">
        <w:rPr>
          <w:rFonts w:ascii="Times New Roman" w:hAnsi="Times New Roman" w:cs="Times New Roman"/>
          <w:sz w:val="24"/>
          <w:szCs w:val="24"/>
        </w:rPr>
        <w:t xml:space="preserve">Bảng biến thiên của hàm số </w:t>
      </w:r>
      <m:oMath>
        <m:r>
          <w:rPr>
            <w:rFonts w:ascii="Cambria Math" w:hAnsi="Cambria Math" w:cs="Times New Roman"/>
            <w:sz w:val="24"/>
            <w:szCs w:val="24"/>
          </w:rPr>
          <m:t>N</m:t>
        </m:r>
        <m:r>
          <m:rPr>
            <m:sty m:val="p"/>
          </m:rPr>
          <w:rPr>
            <w:rFonts w:ascii="Cambria Math" w:hAnsi="Cambria Math" w:cs="Times New Roman"/>
            <w:sz w:val="24"/>
            <w:szCs w:val="24"/>
          </w:rPr>
          <m:t>(</m:t>
        </m:r>
        <m:r>
          <w:rPr>
            <w:rFonts w:ascii="Cambria Math" w:hAnsi="Cambria Math" w:cs="Times New Roman"/>
            <w:sz w:val="24"/>
            <w:szCs w:val="24"/>
          </w:rPr>
          <m:t>t</m:t>
        </m:r>
        <m:r>
          <m:rPr>
            <m:sty m:val="p"/>
          </m:rPr>
          <w:rPr>
            <w:rFonts w:ascii="Cambria Math" w:hAnsi="Cambria Math" w:cs="Times New Roman"/>
            <w:sz w:val="24"/>
            <w:szCs w:val="24"/>
          </w:rPr>
          <m:t>)</m:t>
        </m:r>
      </m:oMath>
      <w:r w:rsidRPr="00330A7E">
        <w:rPr>
          <w:rFonts w:ascii="Times New Roman" w:hAnsi="Times New Roman" w:cs="Times New Roman"/>
          <w:sz w:val="24"/>
          <w:szCs w:val="24"/>
        </w:rPr>
        <w:t xml:space="preserve"> như sau:</w:t>
      </w:r>
    </w:p>
    <w:p w14:paraId="413980FE" w14:textId="77777777" w:rsidR="00ED397D" w:rsidRPr="00330A7E" w:rsidRDefault="00ED397D" w:rsidP="00330A7E">
      <w:pPr>
        <w:tabs>
          <w:tab w:val="left" w:pos="1260"/>
          <w:tab w:val="left" w:pos="1350"/>
        </w:tabs>
        <w:spacing w:after="240" w:line="360" w:lineRule="auto"/>
        <w:ind w:hanging="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3094B030" wp14:editId="5337EB8A">
            <wp:extent cx="3063505" cy="1204064"/>
            <wp:effectExtent l="0" t="0" r="3810" b="0"/>
            <wp:docPr id="1342517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17544" name=""/>
                    <pic:cNvPicPr/>
                  </pic:nvPicPr>
                  <pic:blipFill>
                    <a:blip r:embed="rId1802">
                      <a:extLst>
                        <a:ext uri="{BEBA8EAE-BF5A-486C-A8C5-ECC9F3942E4B}">
                          <a14:imgProps xmlns:a14="http://schemas.microsoft.com/office/drawing/2010/main">
                            <a14:imgLayer r:embed="rId1803">
                              <a14:imgEffect>
                                <a14:sharpenSoften amount="50000"/>
                              </a14:imgEffect>
                              <a14:imgEffect>
                                <a14:brightnessContrast bright="20000" contrast="-40000"/>
                              </a14:imgEffect>
                            </a14:imgLayer>
                          </a14:imgProps>
                        </a:ext>
                      </a:extLst>
                    </a:blip>
                    <a:stretch>
                      <a:fillRect/>
                    </a:stretch>
                  </pic:blipFill>
                  <pic:spPr>
                    <a:xfrm>
                      <a:off x="0" y="0"/>
                      <a:ext cx="3063505" cy="1204064"/>
                    </a:xfrm>
                    <a:prstGeom prst="rect">
                      <a:avLst/>
                    </a:prstGeom>
                  </pic:spPr>
                </pic:pic>
              </a:graphicData>
            </a:graphic>
          </wp:inline>
        </w:drawing>
      </w:r>
    </w:p>
    <w:p w14:paraId="56166AB6" w14:textId="77777777" w:rsidR="00ED397D" w:rsidRPr="00330A7E" w:rsidRDefault="00ED397D" w:rsidP="00330A7E">
      <w:pPr>
        <w:tabs>
          <w:tab w:val="left" w:pos="1260"/>
          <w:tab w:val="left" w:pos="1350"/>
        </w:tabs>
        <w:spacing w:after="240" w:line="360" w:lineRule="auto"/>
        <w:ind w:right="-1350" w:hanging="2"/>
        <w:rPr>
          <w:rFonts w:ascii="Times New Roman" w:hAnsi="Times New Roman" w:cs="Times New Roman"/>
          <w:sz w:val="24"/>
          <w:szCs w:val="24"/>
        </w:rPr>
      </w:pPr>
      <w:r w:rsidRPr="00330A7E">
        <w:rPr>
          <w:rFonts w:ascii="Times New Roman" w:hAnsi="Times New Roman" w:cs="Times New Roman"/>
          <w:sz w:val="24"/>
          <w:szCs w:val="24"/>
        </w:rPr>
        <w:t xml:space="preserve">Căn cứ bảng biến thiên, ta thấy: Trên khoảng </w:t>
      </w:r>
      <m:oMath>
        <m:r>
          <m:rPr>
            <m:sty m:val="p"/>
          </m:rPr>
          <w:rPr>
            <w:rFonts w:ascii="Cambria Math" w:hAnsi="Cambria Math" w:cs="Times New Roman"/>
            <w:sz w:val="24"/>
            <w:szCs w:val="24"/>
          </w:rPr>
          <m:t>(0;+∞)</m:t>
        </m:r>
      </m:oMath>
      <w:r w:rsidRPr="00330A7E">
        <w:rPr>
          <w:rFonts w:ascii="Times New Roman" w:hAnsi="Times New Roman" w:cs="Times New Roman"/>
          <w:sz w:val="24"/>
          <w:szCs w:val="24"/>
        </w:rPr>
        <w:t xml:space="preserve">, hàm số </w:t>
      </w:r>
      <m:oMath>
        <m:r>
          <w:rPr>
            <w:rFonts w:ascii="Cambria Math" w:hAnsi="Cambria Math" w:cs="Times New Roman"/>
            <w:sz w:val="24"/>
            <w:szCs w:val="24"/>
          </w:rPr>
          <m:t>N</m:t>
        </m:r>
        <m:r>
          <m:rPr>
            <m:sty m:val="p"/>
          </m:rPr>
          <w:rPr>
            <w:rFonts w:ascii="Cambria Math" w:hAnsi="Cambria Math" w:cs="Times New Roman"/>
            <w:sz w:val="24"/>
            <w:szCs w:val="24"/>
          </w:rPr>
          <m:t>(</m:t>
        </m:r>
        <m:r>
          <w:rPr>
            <w:rFonts w:ascii="Cambria Math" w:hAnsi="Cambria Math" w:cs="Times New Roman"/>
            <w:sz w:val="24"/>
            <w:szCs w:val="24"/>
          </w:rPr>
          <m:t>t</m:t>
        </m:r>
        <m:r>
          <m:rPr>
            <m:sty m:val="p"/>
          </m:rPr>
          <w:rPr>
            <w:rFonts w:ascii="Cambria Math" w:hAnsi="Cambria Math" w:cs="Times New Roman"/>
            <w:sz w:val="24"/>
            <w:szCs w:val="24"/>
          </w:rPr>
          <m:t>)</m:t>
        </m:r>
      </m:oMath>
      <w:r w:rsidRPr="00330A7E">
        <w:rPr>
          <w:rFonts w:ascii="Times New Roman" w:hAnsi="Times New Roman" w:cs="Times New Roman"/>
          <w:sz w:val="24"/>
          <w:szCs w:val="24"/>
        </w:rPr>
        <w:t xml:space="preserve"> đạt giá trị lôn nhất bằng 1005 </w:t>
      </w:r>
    </w:p>
    <w:p w14:paraId="3508AB2C" w14:textId="77777777" w:rsidR="00ED397D" w:rsidRPr="00330A7E" w:rsidRDefault="00ED397D" w:rsidP="00330A7E">
      <w:pPr>
        <w:tabs>
          <w:tab w:val="left" w:pos="1260"/>
          <w:tab w:val="left" w:pos="1350"/>
        </w:tabs>
        <w:spacing w:after="240" w:line="360" w:lineRule="auto"/>
        <w:ind w:right="-1350" w:hanging="2"/>
        <w:rPr>
          <w:rFonts w:ascii="Times New Roman" w:hAnsi="Times New Roman" w:cs="Times New Roman"/>
          <w:sz w:val="24"/>
          <w:szCs w:val="24"/>
        </w:rPr>
      </w:pPr>
      <w:r w:rsidRPr="00330A7E">
        <w:rPr>
          <w:rFonts w:ascii="Times New Roman" w:hAnsi="Times New Roman" w:cs="Times New Roman"/>
          <w:sz w:val="24"/>
          <w:szCs w:val="24"/>
        </w:rPr>
        <w:lastRenderedPageBreak/>
        <w:t xml:space="preserve">Tại  </w:t>
      </w:r>
      <m:oMath>
        <m:r>
          <w:rPr>
            <w:rFonts w:ascii="Cambria Math" w:hAnsi="Cambria Math" w:cs="Times New Roman"/>
            <w:sz w:val="24"/>
            <w:szCs w:val="24"/>
          </w:rPr>
          <m:t>t</m:t>
        </m:r>
        <m:r>
          <m:rPr>
            <m:sty m:val="p"/>
          </m:rPr>
          <w:rPr>
            <w:rFonts w:ascii="Cambria Math" w:hAnsi="Cambria Math" w:cs="Times New Roman"/>
            <w:sz w:val="24"/>
            <w:szCs w:val="24"/>
          </w:rPr>
          <m:t>=10</m:t>
        </m:r>
      </m:oMath>
      <w:r w:rsidRPr="00330A7E">
        <w:rPr>
          <w:rFonts w:ascii="Times New Roman" w:hAnsi="Times New Roman" w:cs="Times New Roman"/>
          <w:sz w:val="24"/>
          <w:szCs w:val="24"/>
        </w:rPr>
        <w:t>.</w:t>
      </w:r>
    </w:p>
    <w:p w14:paraId="289B95C5" w14:textId="77777777" w:rsidR="00ED397D" w:rsidRPr="00330A7E" w:rsidRDefault="00ED397D" w:rsidP="00330A7E">
      <w:pPr>
        <w:tabs>
          <w:tab w:val="left" w:pos="1260"/>
          <w:tab w:val="left" w:pos="1350"/>
        </w:tabs>
        <w:spacing w:after="240" w:line="360" w:lineRule="auto"/>
        <w:ind w:right="-1260" w:hanging="2"/>
        <w:rPr>
          <w:rFonts w:ascii="Times New Roman" w:hAnsi="Times New Roman" w:cs="Times New Roman"/>
          <w:sz w:val="24"/>
          <w:szCs w:val="24"/>
        </w:rPr>
      </w:pPr>
      <w:r w:rsidRPr="00330A7E">
        <w:rPr>
          <w:rFonts w:ascii="Times New Roman" w:hAnsi="Times New Roman" w:cs="Times New Roman"/>
          <w:sz w:val="24"/>
          <w:szCs w:val="24"/>
        </w:rPr>
        <w:t>Vậy số lượng vi khuẩn lớn nhất kể từ khi thực hiện cấy vi khuẩn vào môi trường dinh dưởng là 1005 con.</w:t>
      </w:r>
    </w:p>
    <w:tbl>
      <w:tblPr>
        <w:tblStyle w:val="TableGrid"/>
        <w:tblW w:w="10098" w:type="dxa"/>
        <w:jc w:val="center"/>
        <w:tblBorders>
          <w:top w:val="single" w:sz="4" w:space="0" w:color="0070C0"/>
          <w:left w:val="single" w:sz="4" w:space="0" w:color="0070C0"/>
          <w:bottom w:val="single" w:sz="4" w:space="0" w:color="0070C0"/>
          <w:right w:val="single" w:sz="4" w:space="0" w:color="0070C0"/>
          <w:insideH w:val="none" w:sz="0" w:space="0" w:color="auto"/>
          <w:insideV w:val="single" w:sz="4" w:space="0" w:color="0070C0"/>
        </w:tblBorders>
        <w:tblLook w:val="04A0" w:firstRow="1" w:lastRow="0" w:firstColumn="1" w:lastColumn="0" w:noHBand="0" w:noVBand="1"/>
      </w:tblPr>
      <w:tblGrid>
        <w:gridCol w:w="4230"/>
        <w:gridCol w:w="5868"/>
      </w:tblGrid>
      <w:tr w:rsidR="00845FD2" w:rsidRPr="00330A7E" w14:paraId="1CED1816" w14:textId="77777777" w:rsidTr="00676EEF">
        <w:trPr>
          <w:trHeight w:val="265"/>
          <w:jc w:val="center"/>
        </w:trPr>
        <w:tc>
          <w:tcPr>
            <w:tcW w:w="4230" w:type="dxa"/>
            <w:vAlign w:val="center"/>
          </w:tcPr>
          <w:p w14:paraId="4E6192F1"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 xml:space="preserve"> ĐỀ THI THỬ </w:t>
            </w:r>
          </w:p>
          <w:p w14:paraId="104F152D"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THEO CẤU TRÚC ĐỀ THAM KHẢO</w:t>
            </w:r>
          </w:p>
        </w:tc>
        <w:tc>
          <w:tcPr>
            <w:tcW w:w="5868" w:type="dxa"/>
            <w:vAlign w:val="center"/>
          </w:tcPr>
          <w:p w14:paraId="44EC08DC" w14:textId="77777777" w:rsidR="00845FD2" w:rsidRPr="00330A7E" w:rsidRDefault="00845FD2" w:rsidP="00676EEF">
            <w:pPr>
              <w:tabs>
                <w:tab w:val="left" w:pos="992"/>
              </w:tabs>
              <w:jc w:val="center"/>
              <w:rPr>
                <w:rFonts w:ascii="Times New Roman" w:hAnsi="Times New Roman" w:cs="Times New Roman"/>
                <w:b/>
                <w:color w:val="FF0000"/>
                <w:sz w:val="24"/>
                <w:szCs w:val="24"/>
              </w:rPr>
            </w:pPr>
            <w:r w:rsidRPr="00330A7E">
              <w:rPr>
                <w:rFonts w:ascii="Times New Roman" w:hAnsi="Times New Roman" w:cs="Times New Roman"/>
                <w:b/>
                <w:color w:val="1F497D" w:themeColor="text2"/>
                <w:sz w:val="24"/>
                <w:szCs w:val="24"/>
                <w:lang w:val="vi-VN"/>
              </w:rPr>
              <w:t xml:space="preserve">KỲ THI TỐT NGHIỆP </w:t>
            </w:r>
            <w:r w:rsidRPr="00330A7E">
              <w:rPr>
                <w:rFonts w:ascii="Times New Roman" w:hAnsi="Times New Roman" w:cs="Times New Roman"/>
                <w:b/>
                <w:color w:val="00B050"/>
                <w:sz w:val="24"/>
                <w:szCs w:val="24"/>
                <w:lang w:val="vi-VN"/>
              </w:rPr>
              <w:t xml:space="preserve">THPT QUỐC GIA </w:t>
            </w:r>
            <w:r w:rsidRPr="00330A7E">
              <w:rPr>
                <w:rFonts w:ascii="Times New Roman" w:hAnsi="Times New Roman" w:cs="Times New Roman"/>
                <w:b/>
                <w:color w:val="FF0000"/>
                <w:sz w:val="24"/>
                <w:szCs w:val="24"/>
                <w:lang w:val="vi-VN"/>
              </w:rPr>
              <w:t>NĂM 2025</w:t>
            </w:r>
          </w:p>
          <w:p w14:paraId="2E1CAB87"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Bài thi môn: TOÁN</w:t>
            </w:r>
          </w:p>
        </w:tc>
      </w:tr>
      <w:tr w:rsidR="00845FD2" w:rsidRPr="00330A7E" w14:paraId="4B0593CA" w14:textId="77777777" w:rsidTr="00676EEF">
        <w:trPr>
          <w:trHeight w:val="724"/>
          <w:jc w:val="center"/>
        </w:trPr>
        <w:tc>
          <w:tcPr>
            <w:tcW w:w="4230" w:type="dxa"/>
            <w:vAlign w:val="center"/>
          </w:tcPr>
          <w:p w14:paraId="4EC1C6C1" w14:textId="4AFCE2AD" w:rsidR="00845FD2" w:rsidRPr="00330A7E" w:rsidRDefault="00845FD2" w:rsidP="00845FD2">
            <w:pPr>
              <w:tabs>
                <w:tab w:val="left" w:pos="992"/>
              </w:tabs>
              <w:jc w:val="center"/>
              <w:rPr>
                <w:rFonts w:ascii="Times New Roman" w:hAnsi="Times New Roman" w:cs="Times New Roman"/>
                <w:b/>
                <w:bCs/>
                <w:iCs/>
                <w:color w:val="000000" w:themeColor="text1"/>
                <w:sz w:val="24"/>
                <w:szCs w:val="24"/>
              </w:rPr>
            </w:pPr>
            <w:r w:rsidRPr="00330A7E">
              <w:rPr>
                <w:rFonts w:ascii="Times New Roman" w:hAnsi="Times New Roman" w:cs="Times New Roman"/>
                <w:b/>
                <w:bCs/>
                <w:iCs/>
                <w:color w:val="000000" w:themeColor="text1"/>
                <w:sz w:val="24"/>
                <w:szCs w:val="24"/>
                <w:highlight w:val="green"/>
              </w:rPr>
              <w:t xml:space="preserve">ĐỀ </w:t>
            </w:r>
            <w:r>
              <w:rPr>
                <w:rFonts w:ascii="Times New Roman" w:hAnsi="Times New Roman" w:cs="Times New Roman"/>
                <w:b/>
                <w:bCs/>
                <w:iCs/>
                <w:color w:val="000000" w:themeColor="text1"/>
                <w:sz w:val="24"/>
                <w:szCs w:val="24"/>
                <w:highlight w:val="green"/>
              </w:rPr>
              <w:t>4</w:t>
            </w:r>
          </w:p>
        </w:tc>
        <w:tc>
          <w:tcPr>
            <w:tcW w:w="5868" w:type="dxa"/>
            <w:vAlign w:val="center"/>
          </w:tcPr>
          <w:p w14:paraId="7AF2ADE1" w14:textId="77777777" w:rsidR="00845FD2" w:rsidRPr="00330A7E" w:rsidRDefault="00845FD2" w:rsidP="00676EEF">
            <w:pPr>
              <w:tabs>
                <w:tab w:val="left" w:pos="992"/>
              </w:tabs>
              <w:jc w:val="center"/>
              <w:rPr>
                <w:rFonts w:ascii="Times New Roman" w:hAnsi="Times New Roman" w:cs="Times New Roman"/>
                <w:bCs/>
                <w:i/>
                <w:iCs/>
                <w:color w:val="000000" w:themeColor="text1"/>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781120" behindDoc="0" locked="0" layoutInCell="1" allowOverlap="1" wp14:anchorId="30037A62" wp14:editId="107ADED1">
                      <wp:simplePos x="0" y="0"/>
                      <wp:positionH relativeFrom="column">
                        <wp:posOffset>794385</wp:posOffset>
                      </wp:positionH>
                      <wp:positionV relativeFrom="paragraph">
                        <wp:posOffset>198120</wp:posOffset>
                      </wp:positionV>
                      <wp:extent cx="2324100" cy="0"/>
                      <wp:effectExtent l="0" t="0" r="0" b="0"/>
                      <wp:wrapNone/>
                      <wp:docPr id="105"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81120;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DYWY1tgEAALkDAAAOAAAAZHJzL2Uyb0RvYy54bWysU9uOEzEMfUfiH6K805kpF6FRp/vQFbwg qFj2A7IZpxORxJETevl7nLSdRYAQWu2LJ058bJ9jz+rm6J3YAyWLYZDdopUCgsbRht0g7799ePVe ipRVGJXDAIM8QZI365cvVofYwxIndCOQ4CQh9Yc4yCnn2DdN0hN4lRYYIfCjQfIqs0u7ZiR14Oze Ncu2fdcckMZIqCElvr09P8p1zW8M6PzFmARZuEFyb7laqvah2Ga9Uv2OVJysvrShntCFVzZw0TnV rcpK/CD7RypvNWFCkxcafYPGWA2VA7Pp2t/Y3E0qQuXC4qQ4y5SeL63+vN+SsCPPrn0rRVCeh3SX SdndlMUGQ2AJkURXlDrE1DNgE7Z08VLcUqF9NOTLlwmJY1X3NKsLxyw0Xy5fL990LQ9BX9+aR2Ck lD8CelEOg3Q2FOKqV/tPKXMxDr2GsFMaOZeup3xyUIJd+AqGyXCxrqLrGsHGkdgrXoDxe6XBuWpk gRjr3Axq/w26xBYY1NX6X+AcXStiyDPQ24D0t6r5eG3VnOOvrM9cC+0HHE91EFUO3o+q0mWXywL+ 6lf44x+3/gkAAP//AwBQSwMEFAAGAAgAAAAhAPl7FSTdAAAACQEAAA8AAABkcnMvZG93bnJldi54 bWxMj81OwzAQhO9IfQdrkbhRJwHaEuJUFT8nOITAgaMbL0nUeB3FbhJ4ehZxoMeZ/TQ7k21n24kR B986UhAvIxBIlTMt1Qre354uNyB80GR05wgVfKGHbb44y3Rq3ESvOJahFhxCPtUKmhD6VEpfNWi1 X7oeiW+fbrA6sBxqaQY9cbjtZBJFK2l1S/yh0T3eN1gdyqNVsH58Lot+enj5LuRaFsXowubwodTF +by7AxFwDv8w/Nbn6pBzp707kvGiY53cxIwquIoTEAxc38Zs7P8MmWfydEH+AwAA//8DAFBLAQIt ABQABgAIAAAAIQC2gziS/gAAAOEBAAATAAAAAAAAAAAAAAAAAAAAAABbQ29udGVudF9UeXBlc10u eG1sUEsBAi0AFAAGAAgAAAAhADj9If/WAAAAlAEAAAsAAAAAAAAAAAAAAAAALwEAAF9yZWxzLy5y ZWxzUEsBAi0AFAAGAAgAAAAhAMNhZjW2AQAAuQMAAA4AAAAAAAAAAAAAAAAALgIAAGRycy9lMm9E b2MueG1sUEsBAi0AFAAGAAgAAAAhAPl7FSTdAAAACQEAAA8AAAAAAAAAAAAAAAAAEAQAAGRycy9k b3ducmV2LnhtbFBLBQYAAAAABAAEAPMAAAAaBQAAAAA= " strokecolor="black [3040]"/>
                  </w:pict>
                </mc:Fallback>
              </mc:AlternateContent>
            </w:r>
            <w:r w:rsidRPr="00330A7E">
              <w:rPr>
                <w:rFonts w:ascii="Times New Roman" w:hAnsi="Times New Roman" w:cs="Times New Roman"/>
                <w:bCs/>
                <w:i/>
                <w:iCs/>
                <w:color w:val="000000" w:themeColor="text1"/>
                <w:sz w:val="24"/>
                <w:szCs w:val="24"/>
              </w:rPr>
              <w:t>Thời gian làm bài: 90 phút, không kể thời gian phát đề</w:t>
            </w:r>
          </w:p>
        </w:tc>
      </w:tr>
    </w:tbl>
    <w:p w14:paraId="05890241" w14:textId="77777777" w:rsidR="00ED397D" w:rsidRPr="00330A7E" w:rsidRDefault="00ED397D" w:rsidP="00330A7E">
      <w:pPr>
        <w:pStyle w:val="ListParagraph"/>
        <w:tabs>
          <w:tab w:val="left" w:pos="992"/>
        </w:tabs>
        <w:spacing w:before="120"/>
        <w:ind w:left="0"/>
        <w:rPr>
          <w:rFonts w:ascii="Times New Roman" w:hAnsi="Times New Roman" w:cs="Times New Roman"/>
          <w:b/>
          <w:sz w:val="24"/>
          <w:szCs w:val="24"/>
        </w:rPr>
      </w:pPr>
    </w:p>
    <w:p w14:paraId="74282D1C"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PHẦN I. Câu trắc nghiệm nhiều phương án lựa chọn</w:t>
      </w:r>
      <w:r w:rsidRPr="00330A7E">
        <w:rPr>
          <w:rFonts w:ascii="Times New Roman" w:hAnsi="Times New Roman" w:cs="Times New Roman"/>
          <w:sz w:val="24"/>
          <w:szCs w:val="24"/>
        </w:rPr>
        <w:t>. Thí sinh trả lời từ câu 1 đến câu 12. Mỗi câu hỏi thí sinh chỉ chọn một phương án.</w:t>
      </w:r>
    </w:p>
    <w:p w14:paraId="44577F89"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4"/>
          <w:sz w:val="24"/>
          <w:szCs w:val="24"/>
        </w:rPr>
        <w:object w:dxaOrig="960" w:dyaOrig="400" w14:anchorId="024B1E6C">
          <v:shape id="_x0000_i2103" type="#_x0000_t75" style="width:47.25pt;height:20.25pt" o:ole="">
            <v:imagedata r:id="rId1804" o:title=""/>
          </v:shape>
          <o:OLEObject Type="Embed" ProgID="Equation.DSMT4" ShapeID="_x0000_i2103" DrawAspect="Content" ObjectID="_1796841167" r:id="rId1805"/>
        </w:object>
      </w:r>
      <w:r w:rsidRPr="00330A7E">
        <w:rPr>
          <w:rFonts w:ascii="Times New Roman" w:hAnsi="Times New Roman" w:cs="Times New Roman"/>
          <w:sz w:val="24"/>
          <w:szCs w:val="24"/>
        </w:rPr>
        <w:t xml:space="preserve"> có bảng biến thiên như sau:</w:t>
      </w:r>
    </w:p>
    <w:p w14:paraId="6BC4880E" w14:textId="77777777" w:rsidR="00ED397D" w:rsidRPr="00330A7E" w:rsidRDefault="00ED397D" w:rsidP="00330A7E">
      <w:pPr>
        <w:pStyle w:val="ListParagraph"/>
        <w:spacing w:before="120" w:line="276" w:lineRule="auto"/>
        <w:ind w:left="992"/>
        <w:jc w:val="center"/>
        <w:rPr>
          <w:rFonts w:ascii="Times New Roman" w:hAnsi="Times New Roman" w:cs="Times New Roman"/>
          <w:sz w:val="24"/>
          <w:szCs w:val="24"/>
        </w:rPr>
      </w:pPr>
      <w:r w:rsidRPr="00330A7E">
        <w:rPr>
          <w:rFonts w:ascii="Times New Roman" w:hAnsi="Times New Roman" w:cs="Times New Roman"/>
          <w:sz w:val="24"/>
          <w:szCs w:val="24"/>
        </w:rPr>
        <w:drawing>
          <wp:inline distT="0" distB="0" distL="0" distR="0" wp14:anchorId="0CC3B731" wp14:editId="4B5789F3">
            <wp:extent cx="4343400" cy="10858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6"/>
                    <a:stretch>
                      <a:fillRect/>
                    </a:stretch>
                  </pic:blipFill>
                  <pic:spPr>
                    <a:xfrm>
                      <a:off x="0" y="0"/>
                      <a:ext cx="4343400" cy="1085850"/>
                    </a:xfrm>
                    <a:prstGeom prst="rect">
                      <a:avLst/>
                    </a:prstGeom>
                  </pic:spPr>
                </pic:pic>
              </a:graphicData>
            </a:graphic>
          </wp:inline>
        </w:drawing>
      </w:r>
    </w:p>
    <w:p w14:paraId="6DA46064" w14:textId="77777777" w:rsidR="00ED397D" w:rsidRPr="00330A7E" w:rsidRDefault="00ED397D" w:rsidP="00330A7E">
      <w:pPr>
        <w:tabs>
          <w:tab w:val="left" w:pos="3119"/>
          <w:tab w:val="left" w:pos="5669"/>
          <w:tab w:val="left" w:pos="8222"/>
        </w:tabs>
        <w:spacing w:after="0"/>
        <w:ind w:left="567"/>
        <w:jc w:val="both"/>
        <w:rPr>
          <w:rFonts w:ascii="Times New Roman" w:hAnsi="Times New Roman" w:cs="Times New Roman"/>
          <w:color w:val="000000" w:themeColor="text1"/>
          <w:sz w:val="24"/>
          <w:szCs w:val="24"/>
        </w:rPr>
      </w:pPr>
      <w:r w:rsidRPr="00330A7E">
        <w:rPr>
          <w:rFonts w:ascii="Times New Roman" w:hAnsi="Times New Roman" w:cs="Times New Roman"/>
          <w:b/>
          <w:color w:val="0000FF"/>
          <w:sz w:val="24"/>
          <w:szCs w:val="24"/>
          <w:u w:val="single"/>
        </w:rPr>
        <w:t>A</w:t>
      </w:r>
      <w:r w:rsidRPr="00330A7E">
        <w:rPr>
          <w:rFonts w:ascii="Times New Roman" w:hAnsi="Times New Roman" w:cs="Times New Roman"/>
          <w:b/>
          <w:color w:val="0000FF"/>
          <w:sz w:val="24"/>
          <w:szCs w:val="24"/>
        </w:rPr>
        <w:t xml:space="preserve">. </w:t>
      </w:r>
      <w:r w:rsidRPr="00330A7E">
        <w:rPr>
          <w:rFonts w:ascii="Times New Roman" w:hAnsi="Times New Roman" w:cs="Times New Roman"/>
          <w:position w:val="-14"/>
          <w:sz w:val="24"/>
          <w:szCs w:val="24"/>
        </w:rPr>
        <w:object w:dxaOrig="620" w:dyaOrig="400" w14:anchorId="16DAB981">
          <v:shape id="_x0000_i2104" type="#_x0000_t75" style="width:31.5pt;height:20.25pt" o:ole="">
            <v:imagedata r:id="rId1807" o:title=""/>
          </v:shape>
          <o:OLEObject Type="Embed" ProgID="Equation.DSMT4" ShapeID="_x0000_i2104" DrawAspect="Content" ObjectID="_1796841168" r:id="rId1808"/>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14"/>
          <w:sz w:val="24"/>
          <w:szCs w:val="24"/>
        </w:rPr>
        <w:object w:dxaOrig="820" w:dyaOrig="400" w14:anchorId="600B3A0B">
          <v:shape id="_x0000_i2105" type="#_x0000_t75" style="width:40.5pt;height:20.25pt" o:ole="">
            <v:imagedata r:id="rId1809" o:title=""/>
          </v:shape>
          <o:OLEObject Type="Embed" ProgID="Equation.DSMT4" ShapeID="_x0000_i2105" DrawAspect="Content" ObjectID="_1796841169" r:id="rId1810"/>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4"/>
          <w:sz w:val="24"/>
          <w:szCs w:val="24"/>
        </w:rPr>
        <w:object w:dxaOrig="580" w:dyaOrig="400" w14:anchorId="29BEA0F9">
          <v:shape id="_x0000_i2106" type="#_x0000_t75" style="width:28.5pt;height:20.25pt" o:ole="">
            <v:imagedata r:id="rId1811" o:title=""/>
          </v:shape>
          <o:OLEObject Type="Embed" ProgID="Equation.DSMT4" ShapeID="_x0000_i2106" DrawAspect="Content" ObjectID="_1796841170" r:id="rId1812"/>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14"/>
          <w:sz w:val="24"/>
          <w:szCs w:val="24"/>
        </w:rPr>
        <w:object w:dxaOrig="740" w:dyaOrig="400" w14:anchorId="1132364B">
          <v:shape id="_x0000_i2107" type="#_x0000_t75" style="width:36.75pt;height:20.25pt" o:ole="">
            <v:imagedata r:id="rId1813" o:title=""/>
          </v:shape>
          <o:OLEObject Type="Embed" ProgID="Equation.DSMT4" ShapeID="_x0000_i2107" DrawAspect="Content" ObjectID="_1796841171" r:id="rId1814"/>
        </w:object>
      </w:r>
      <w:r w:rsidRPr="00330A7E">
        <w:rPr>
          <w:rFonts w:ascii="Times New Roman" w:hAnsi="Times New Roman" w:cs="Times New Roman"/>
          <w:color w:val="000000" w:themeColor="text1"/>
          <w:sz w:val="24"/>
          <w:szCs w:val="24"/>
        </w:rPr>
        <w:t>.</w:t>
      </w:r>
    </w:p>
    <w:p w14:paraId="5612DE54"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b/>
          <w:color w:val="0000FF"/>
          <w:sz w:val="24"/>
          <w:szCs w:val="24"/>
        </w:rPr>
      </w:pPr>
      <w:r w:rsidRPr="00330A7E">
        <w:rPr>
          <w:rFonts w:ascii="Times New Roman" w:hAnsi="Times New Roman" w:cs="Times New Roman"/>
          <w:sz w:val="24"/>
          <w:szCs w:val="24"/>
        </w:rPr>
        <w:t xml:space="preserve">Trong không gian </w:t>
      </w:r>
      <w:r w:rsidRPr="00330A7E">
        <w:rPr>
          <w:rFonts w:ascii="Times New Roman" w:hAnsi="Times New Roman" w:cs="Times New Roman"/>
          <w:i/>
          <w:sz w:val="24"/>
          <w:szCs w:val="24"/>
        </w:rPr>
        <w:t>Oxyz</w:t>
      </w:r>
      <w:r w:rsidRPr="00330A7E">
        <w:rPr>
          <w:rFonts w:ascii="Times New Roman" w:hAnsi="Times New Roman" w:cs="Times New Roman"/>
          <w:sz w:val="24"/>
          <w:szCs w:val="24"/>
        </w:rPr>
        <w:t xml:space="preserve">, đường thẳng </w:t>
      </w:r>
      <w:r w:rsidRPr="00330A7E">
        <w:rPr>
          <w:rFonts w:ascii="Times New Roman" w:hAnsi="Times New Roman" w:cs="Times New Roman"/>
          <w:position w:val="-24"/>
          <w:sz w:val="24"/>
          <w:szCs w:val="24"/>
        </w:rPr>
        <w:object w:dxaOrig="1960" w:dyaOrig="620" w14:anchorId="4E5999D0">
          <v:shape id="_x0000_i2108" type="#_x0000_t75" style="width:97.5pt;height:31.5pt" o:ole="">
            <v:imagedata r:id="rId1815" o:title=""/>
          </v:shape>
          <o:OLEObject Type="Embed" ProgID="Equation.DSMT4" ShapeID="_x0000_i2108" DrawAspect="Content" ObjectID="_1796841172" r:id="rId1816"/>
        </w:object>
      </w:r>
      <w:r w:rsidRPr="00330A7E">
        <w:rPr>
          <w:rFonts w:ascii="Times New Roman" w:hAnsi="Times New Roman" w:cs="Times New Roman"/>
          <w:sz w:val="24"/>
          <w:szCs w:val="24"/>
        </w:rPr>
        <w:t xml:space="preserve"> có một vectơ chỉ phương là</w:t>
      </w:r>
    </w:p>
    <w:p w14:paraId="2CE81C0D" w14:textId="77777777" w:rsidR="00ED397D" w:rsidRPr="00330A7E" w:rsidRDefault="00ED397D" w:rsidP="00330A7E">
      <w:pPr>
        <w:tabs>
          <w:tab w:val="left" w:pos="3119"/>
          <w:tab w:val="left" w:pos="5669"/>
          <w:tab w:val="left" w:pos="8222"/>
        </w:tabs>
        <w:spacing w:after="0"/>
        <w:ind w:left="567"/>
        <w:jc w:val="both"/>
        <w:rPr>
          <w:rFonts w:ascii="Times New Roman" w:hAnsi="Times New Roman" w:cs="Times New Roman"/>
          <w:sz w:val="24"/>
          <w:szCs w:val="24"/>
        </w:rPr>
      </w:pPr>
      <w:r w:rsidRPr="00330A7E">
        <w:rPr>
          <w:rFonts w:ascii="Times New Roman" w:hAnsi="Times New Roman" w:cs="Times New Roman"/>
          <w:b/>
          <w:color w:val="0000FF"/>
          <w:sz w:val="24"/>
          <w:szCs w:val="24"/>
        </w:rPr>
        <w:t>A.</w: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1240" w:dyaOrig="400" w14:anchorId="5E6E8DBD">
          <v:shape id="_x0000_i2109" type="#_x0000_t75" style="width:62.25pt;height:20.25pt" o:ole="">
            <v:imagedata r:id="rId1817" o:title=""/>
          </v:shape>
          <o:OLEObject Type="Embed" ProgID="Equation.DSMT4" ShapeID="_x0000_i2109" DrawAspect="Content" ObjectID="_1796841173" r:id="rId1818"/>
        </w:object>
      </w:r>
      <w:r w:rsidRPr="00330A7E">
        <w:rPr>
          <w:rFonts w:ascii="Times New Roman" w:hAnsi="Times New Roman" w:cs="Times New Roman"/>
          <w:b/>
          <w:color w:val="0000FF"/>
          <w:position w:val="-14"/>
          <w:sz w:val="24"/>
          <w:szCs w:val="24"/>
        </w:rPr>
        <w:tab/>
      </w:r>
      <w:r w:rsidRPr="00330A7E">
        <w:rPr>
          <w:rFonts w:ascii="Times New Roman" w:hAnsi="Times New Roman" w:cs="Times New Roman"/>
          <w:b/>
          <w:color w:val="0000FF"/>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b/>
          <w:position w:val="-14"/>
          <w:sz w:val="24"/>
          <w:szCs w:val="24"/>
        </w:rPr>
        <w:object w:dxaOrig="1359" w:dyaOrig="400" w14:anchorId="524068F2">
          <v:shape id="_x0000_i2110" type="#_x0000_t75" style="width:67.5pt;height:20.25pt" o:ole="">
            <v:imagedata r:id="rId1819" o:title=""/>
          </v:shape>
          <o:OLEObject Type="Embed" ProgID="Equation.DSMT4" ShapeID="_x0000_i2110" DrawAspect="Content" ObjectID="_1796841174" r:id="rId1820"/>
        </w:object>
      </w:r>
      <w:r w:rsidRPr="00330A7E">
        <w:rPr>
          <w:rFonts w:ascii="Times New Roman" w:hAnsi="Times New Roman" w:cs="Times New Roman"/>
          <w:b/>
          <w:color w:val="0000FF"/>
          <w:position w:val="-14"/>
          <w:sz w:val="24"/>
          <w:szCs w:val="24"/>
        </w:rPr>
        <w:tab/>
      </w:r>
      <w:r w:rsidRPr="00330A7E">
        <w:rPr>
          <w:rFonts w:ascii="Times New Roman" w:hAnsi="Times New Roman" w:cs="Times New Roman"/>
          <w:b/>
          <w:color w:val="0000FF"/>
          <w:sz w:val="24"/>
          <w:szCs w:val="24"/>
          <w:u w:val="single"/>
        </w:rPr>
        <w:t>C</w:t>
      </w:r>
      <w:r w:rsidRPr="00330A7E">
        <w:rPr>
          <w:rFonts w:ascii="Times New Roman" w:hAnsi="Times New Roman" w:cs="Times New Roman"/>
          <w:b/>
          <w:color w:val="0000FF"/>
          <w:sz w:val="24"/>
          <w:szCs w:val="24"/>
        </w:rPr>
        <w:t>.</w:t>
      </w:r>
      <w:r w:rsidRPr="00330A7E">
        <w:rPr>
          <w:rFonts w:ascii="Times New Roman" w:hAnsi="Times New Roman" w:cs="Times New Roman"/>
          <w:sz w:val="24"/>
          <w:szCs w:val="24"/>
        </w:rPr>
        <w:t xml:space="preserve"> </w:t>
      </w:r>
      <w:r w:rsidRPr="00330A7E">
        <w:rPr>
          <w:rFonts w:ascii="Times New Roman" w:hAnsi="Times New Roman" w:cs="Times New Roman"/>
          <w:b/>
          <w:position w:val="-14"/>
          <w:sz w:val="24"/>
          <w:szCs w:val="24"/>
        </w:rPr>
        <w:object w:dxaOrig="1359" w:dyaOrig="400" w14:anchorId="0C06EB3A">
          <v:shape id="_x0000_i2111" type="#_x0000_t75" style="width:68.25pt;height:20.25pt" o:ole="">
            <v:imagedata r:id="rId1821" o:title=""/>
          </v:shape>
          <o:OLEObject Type="Embed" ProgID="Equation.DSMT4" ShapeID="_x0000_i2111" DrawAspect="Content" ObjectID="_1796841175" r:id="rId1822"/>
        </w:object>
      </w:r>
      <w:r w:rsidRPr="00330A7E">
        <w:rPr>
          <w:rFonts w:ascii="Times New Roman" w:hAnsi="Times New Roman" w:cs="Times New Roman"/>
          <w:b/>
          <w:color w:val="0000FF"/>
          <w:position w:val="-14"/>
          <w:sz w:val="24"/>
          <w:szCs w:val="24"/>
        </w:rPr>
        <w:tab/>
      </w:r>
      <w:r w:rsidRPr="00330A7E">
        <w:rPr>
          <w:rFonts w:ascii="Times New Roman" w:hAnsi="Times New Roman" w:cs="Times New Roman"/>
          <w:b/>
          <w:color w:val="0000FF"/>
          <w:sz w:val="24"/>
          <w:szCs w:val="24"/>
        </w:rPr>
        <w:t>D.</w:t>
      </w:r>
      <w:r w:rsidRPr="00330A7E">
        <w:rPr>
          <w:rFonts w:ascii="Times New Roman" w:hAnsi="Times New Roman" w:cs="Times New Roman"/>
          <w:sz w:val="24"/>
          <w:szCs w:val="24"/>
        </w:rPr>
        <w:t xml:space="preserve"> </w:t>
      </w:r>
      <w:r w:rsidRPr="00330A7E">
        <w:rPr>
          <w:rFonts w:ascii="Times New Roman" w:hAnsi="Times New Roman" w:cs="Times New Roman"/>
          <w:b/>
          <w:position w:val="-14"/>
          <w:sz w:val="24"/>
          <w:szCs w:val="24"/>
        </w:rPr>
        <w:object w:dxaOrig="1200" w:dyaOrig="400" w14:anchorId="007AC559">
          <v:shape id="_x0000_i2112" type="#_x0000_t75" style="width:59.25pt;height:20.25pt" o:ole="">
            <v:imagedata r:id="rId1823" o:title=""/>
          </v:shape>
          <o:OLEObject Type="Embed" ProgID="Equation.DSMT4" ShapeID="_x0000_i2112" DrawAspect="Content" ObjectID="_1796841176" r:id="rId1824"/>
        </w:object>
      </w:r>
      <w:r w:rsidRPr="00330A7E">
        <w:rPr>
          <w:rFonts w:ascii="Times New Roman" w:hAnsi="Times New Roman" w:cs="Times New Roman"/>
          <w:sz w:val="24"/>
          <w:szCs w:val="24"/>
        </w:rPr>
        <w:t>.</w:t>
      </w:r>
    </w:p>
    <w:p w14:paraId="5F88E8E6"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b/>
          <w:color w:val="0000FF"/>
          <w:sz w:val="24"/>
          <w:szCs w:val="24"/>
        </w:rPr>
      </w:pPr>
      <w:r w:rsidRPr="00330A7E">
        <w:rPr>
          <w:rFonts w:ascii="Times New Roman" w:hAnsi="Times New Roman" w:cs="Times New Roman"/>
          <w:sz w:val="24"/>
          <w:szCs w:val="24"/>
        </w:rPr>
        <w:t xml:space="preserve">Trong không gian </w:t>
      </w:r>
      <w:r w:rsidRPr="00330A7E">
        <w:rPr>
          <w:rFonts w:ascii="Times New Roman" w:hAnsi="Times New Roman" w:cs="Times New Roman"/>
          <w:i/>
          <w:sz w:val="24"/>
          <w:szCs w:val="24"/>
        </w:rPr>
        <w:t>Oxyz</w:t>
      </w:r>
      <w:r w:rsidRPr="00330A7E">
        <w:rPr>
          <w:rFonts w:ascii="Times New Roman" w:hAnsi="Times New Roman" w:cs="Times New Roman"/>
          <w:sz w:val="24"/>
          <w:szCs w:val="24"/>
        </w:rPr>
        <w:t xml:space="preserve">, cho mặt cầu </w:t>
      </w:r>
      <w:r w:rsidRPr="00330A7E">
        <w:rPr>
          <w:rFonts w:ascii="Times New Roman" w:hAnsi="Times New Roman" w:cs="Times New Roman"/>
          <w:position w:val="-14"/>
          <w:sz w:val="24"/>
          <w:szCs w:val="24"/>
        </w:rPr>
        <w:object w:dxaOrig="400" w:dyaOrig="400" w14:anchorId="00F1A06E">
          <v:shape id="_x0000_i2113" type="#_x0000_t75" style="width:20.25pt;height:20.25pt" o:ole="">
            <v:imagedata r:id="rId1825" o:title=""/>
          </v:shape>
          <o:OLEObject Type="Embed" ProgID="Equation.DSMT4" ShapeID="_x0000_i2113" DrawAspect="Content" ObjectID="_1796841177" r:id="rId1826"/>
        </w:object>
      </w:r>
      <w:r w:rsidRPr="00330A7E">
        <w:rPr>
          <w:rFonts w:ascii="Times New Roman" w:hAnsi="Times New Roman" w:cs="Times New Roman"/>
          <w:sz w:val="24"/>
          <w:szCs w:val="24"/>
        </w:rPr>
        <w:t xml:space="preserve"> có phương trình </w:t>
      </w:r>
      <w:r w:rsidRPr="00330A7E">
        <w:rPr>
          <w:rFonts w:ascii="Times New Roman" w:hAnsi="Times New Roman" w:cs="Times New Roman"/>
          <w:position w:val="-10"/>
          <w:sz w:val="24"/>
          <w:szCs w:val="24"/>
        </w:rPr>
        <w:object w:dxaOrig="3260" w:dyaOrig="360" w14:anchorId="50A45F2C">
          <v:shape id="_x0000_i2114" type="#_x0000_t75" style="width:162.75pt;height:18pt" o:ole="">
            <v:imagedata r:id="rId1827" o:title=""/>
          </v:shape>
          <o:OLEObject Type="Embed" ProgID="Equation.DSMT4" ShapeID="_x0000_i2114" DrawAspect="Content" ObjectID="_1796841178" r:id="rId1828"/>
        </w:object>
      </w:r>
      <w:r w:rsidRPr="00330A7E">
        <w:rPr>
          <w:rFonts w:ascii="Times New Roman" w:hAnsi="Times New Roman" w:cs="Times New Roman"/>
          <w:sz w:val="24"/>
          <w:szCs w:val="24"/>
        </w:rPr>
        <w:t>. Tọa độ tâm mặt cầu là</w:t>
      </w:r>
    </w:p>
    <w:p w14:paraId="225BB904" w14:textId="77777777" w:rsidR="00ED397D" w:rsidRPr="00330A7E" w:rsidRDefault="00ED397D" w:rsidP="00330A7E">
      <w:pPr>
        <w:tabs>
          <w:tab w:val="left" w:pos="3119"/>
          <w:tab w:val="left" w:pos="5669"/>
          <w:tab w:val="left" w:pos="8222"/>
        </w:tabs>
        <w:spacing w:after="0"/>
        <w:ind w:left="567"/>
        <w:jc w:val="both"/>
        <w:rPr>
          <w:rFonts w:ascii="Times New Roman" w:eastAsia="MS Mincho" w:hAnsi="Times New Roman" w:cs="Times New Roman"/>
          <w:sz w:val="24"/>
          <w:szCs w:val="24"/>
        </w:rPr>
      </w:pPr>
      <w:r w:rsidRPr="00330A7E">
        <w:rPr>
          <w:rFonts w:ascii="Times New Roman" w:eastAsia="MS Mincho" w:hAnsi="Times New Roman" w:cs="Times New Roman"/>
          <w:b/>
          <w:color w:val="0000FF"/>
          <w:sz w:val="24"/>
          <w:szCs w:val="24"/>
        </w:rPr>
        <w:t>A.</w:t>
      </w:r>
      <w:r w:rsidRPr="00330A7E">
        <w:rPr>
          <w:rFonts w:ascii="Times New Roman" w:eastAsia="MS Mincho" w:hAnsi="Times New Roman" w:cs="Times New Roman"/>
          <w:sz w:val="24"/>
          <w:szCs w:val="24"/>
        </w:rPr>
        <w:t xml:space="preserve"> </w:t>
      </w:r>
      <w:r w:rsidRPr="00330A7E">
        <w:rPr>
          <w:rFonts w:ascii="Times New Roman" w:eastAsia="MS Mincho" w:hAnsi="Times New Roman" w:cs="Times New Roman"/>
          <w:position w:val="-14"/>
          <w:sz w:val="24"/>
          <w:szCs w:val="24"/>
        </w:rPr>
        <w:object w:dxaOrig="1340" w:dyaOrig="400" w14:anchorId="4CE3FDB3">
          <v:shape id="_x0000_i2115" type="#_x0000_t75" style="width:66pt;height:19.5pt" o:ole="">
            <v:imagedata r:id="rId1829" o:title=""/>
          </v:shape>
          <o:OLEObject Type="Embed" ProgID="Equation.DSMT4" ShapeID="_x0000_i2115" DrawAspect="Content" ObjectID="_1796841179" r:id="rId1830"/>
        </w:object>
      </w:r>
      <w:r w:rsidRPr="00330A7E">
        <w:rPr>
          <w:rFonts w:ascii="Times New Roman" w:eastAsia="MS Mincho" w:hAnsi="Times New Roman" w:cs="Times New Roman"/>
          <w:b/>
          <w:color w:val="0000FF"/>
          <w:position w:val="-14"/>
          <w:sz w:val="24"/>
          <w:szCs w:val="24"/>
        </w:rPr>
        <w:tab/>
      </w:r>
      <w:r w:rsidRPr="00330A7E">
        <w:rPr>
          <w:rFonts w:ascii="Times New Roman" w:eastAsia="MS Mincho" w:hAnsi="Times New Roman" w:cs="Times New Roman"/>
          <w:b/>
          <w:color w:val="0000FF"/>
          <w:sz w:val="24"/>
          <w:szCs w:val="24"/>
        </w:rPr>
        <w:t>B.</w:t>
      </w:r>
      <w:r w:rsidRPr="00330A7E">
        <w:rPr>
          <w:rFonts w:ascii="Times New Roman" w:eastAsia="MS Mincho" w:hAnsi="Times New Roman" w:cs="Times New Roman"/>
          <w:sz w:val="24"/>
          <w:szCs w:val="24"/>
        </w:rPr>
        <w:t xml:space="preserve"> </w:t>
      </w:r>
      <w:r w:rsidRPr="00330A7E">
        <w:rPr>
          <w:rFonts w:ascii="Times New Roman" w:eastAsia="MS Mincho" w:hAnsi="Times New Roman" w:cs="Times New Roman"/>
          <w:position w:val="-14"/>
          <w:sz w:val="24"/>
          <w:szCs w:val="24"/>
        </w:rPr>
        <w:object w:dxaOrig="1200" w:dyaOrig="400" w14:anchorId="61889E08">
          <v:shape id="_x0000_i2116" type="#_x0000_t75" style="width:60pt;height:20.25pt" o:ole="">
            <v:imagedata r:id="rId1831" o:title=""/>
          </v:shape>
          <o:OLEObject Type="Embed" ProgID="Equation.DSMT4" ShapeID="_x0000_i2116" DrawAspect="Content" ObjectID="_1796841180" r:id="rId1832"/>
        </w:object>
      </w:r>
      <w:r w:rsidRPr="00330A7E">
        <w:rPr>
          <w:rFonts w:ascii="Times New Roman" w:eastAsia="MS Mincho" w:hAnsi="Times New Roman" w:cs="Times New Roman"/>
          <w:b/>
          <w:color w:val="0000FF"/>
          <w:position w:val="-14"/>
          <w:sz w:val="24"/>
          <w:szCs w:val="24"/>
        </w:rPr>
        <w:tab/>
      </w:r>
      <w:r w:rsidRPr="00330A7E">
        <w:rPr>
          <w:rFonts w:ascii="Times New Roman" w:eastAsia="MS Mincho" w:hAnsi="Times New Roman" w:cs="Times New Roman"/>
          <w:b/>
          <w:color w:val="0000FF"/>
          <w:sz w:val="24"/>
          <w:szCs w:val="24"/>
          <w:u w:val="single"/>
        </w:rPr>
        <w:t>C</w:t>
      </w:r>
      <w:r w:rsidRPr="00330A7E">
        <w:rPr>
          <w:rFonts w:ascii="Times New Roman" w:eastAsia="MS Mincho" w:hAnsi="Times New Roman" w:cs="Times New Roman"/>
          <w:b/>
          <w:color w:val="0000FF"/>
          <w:sz w:val="24"/>
          <w:szCs w:val="24"/>
        </w:rPr>
        <w:t>.</w:t>
      </w:r>
      <w:r w:rsidRPr="00330A7E">
        <w:rPr>
          <w:rFonts w:ascii="Times New Roman" w:eastAsia="MS Mincho" w:hAnsi="Times New Roman" w:cs="Times New Roman"/>
          <w:sz w:val="24"/>
          <w:szCs w:val="24"/>
        </w:rPr>
        <w:t xml:space="preserve"> </w:t>
      </w:r>
      <w:r w:rsidRPr="00330A7E">
        <w:rPr>
          <w:rFonts w:ascii="Times New Roman" w:eastAsia="MS Mincho" w:hAnsi="Times New Roman" w:cs="Times New Roman"/>
          <w:position w:val="-14"/>
          <w:sz w:val="24"/>
          <w:szCs w:val="24"/>
        </w:rPr>
        <w:object w:dxaOrig="1280" w:dyaOrig="400" w14:anchorId="51238939">
          <v:shape id="_x0000_i2117" type="#_x0000_t75" style="width:64.5pt;height:20.25pt" o:ole="">
            <v:imagedata r:id="rId1833" o:title=""/>
          </v:shape>
          <o:OLEObject Type="Embed" ProgID="Equation.DSMT4" ShapeID="_x0000_i2117" DrawAspect="Content" ObjectID="_1796841181" r:id="rId1834"/>
        </w:object>
      </w:r>
      <w:r w:rsidRPr="00330A7E">
        <w:rPr>
          <w:rFonts w:ascii="Times New Roman" w:eastAsia="MS Mincho" w:hAnsi="Times New Roman" w:cs="Times New Roman"/>
          <w:b/>
          <w:color w:val="0000FF"/>
          <w:position w:val="-14"/>
          <w:sz w:val="24"/>
          <w:szCs w:val="24"/>
        </w:rPr>
        <w:tab/>
      </w:r>
      <w:r w:rsidRPr="00330A7E">
        <w:rPr>
          <w:rFonts w:ascii="Times New Roman" w:eastAsia="MS Mincho" w:hAnsi="Times New Roman" w:cs="Times New Roman"/>
          <w:b/>
          <w:color w:val="0000FF"/>
          <w:sz w:val="24"/>
          <w:szCs w:val="24"/>
        </w:rPr>
        <w:t>D.</w:t>
      </w:r>
      <w:r w:rsidRPr="00330A7E">
        <w:rPr>
          <w:rFonts w:ascii="Times New Roman" w:eastAsia="MS Mincho" w:hAnsi="Times New Roman" w:cs="Times New Roman"/>
          <w:sz w:val="24"/>
          <w:szCs w:val="24"/>
        </w:rPr>
        <w:t xml:space="preserve"> </w:t>
      </w:r>
      <w:r w:rsidRPr="00330A7E">
        <w:rPr>
          <w:rFonts w:ascii="Times New Roman" w:eastAsia="MS Mincho" w:hAnsi="Times New Roman" w:cs="Times New Roman"/>
          <w:position w:val="-14"/>
          <w:sz w:val="24"/>
          <w:szCs w:val="24"/>
        </w:rPr>
        <w:object w:dxaOrig="1140" w:dyaOrig="400" w14:anchorId="5B543442">
          <v:shape id="_x0000_i2118" type="#_x0000_t75" style="width:56.25pt;height:19.5pt" o:ole="">
            <v:imagedata r:id="rId1835" o:title=""/>
          </v:shape>
          <o:OLEObject Type="Embed" ProgID="Equation.DSMT4" ShapeID="_x0000_i2118" DrawAspect="Content" ObjectID="_1796841182" r:id="rId1836"/>
        </w:object>
      </w:r>
    </w:p>
    <w:p w14:paraId="33D592CA"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Cho đường cong </w:t>
      </w:r>
      <w:r w:rsidRPr="00330A7E">
        <w:rPr>
          <w:rFonts w:ascii="Times New Roman" w:hAnsi="Times New Roman" w:cs="Times New Roman"/>
          <w:position w:val="-14"/>
          <w:sz w:val="24"/>
          <w:szCs w:val="24"/>
        </w:rPr>
        <w:object w:dxaOrig="1460" w:dyaOrig="400" w14:anchorId="4865BF0A">
          <v:shape id="_x0000_i2119" type="#_x0000_t75" style="width:73.5pt;height:20.25pt" o:ole="">
            <v:imagedata r:id="rId1837" o:title=""/>
          </v:shape>
          <o:OLEObject Type="Embed" ProgID="Equation.DSMT4" ShapeID="_x0000_i2119" DrawAspect="Content" ObjectID="_1796841183" r:id="rId1838"/>
        </w:object>
      </w:r>
      <w:r w:rsidRPr="00330A7E">
        <w:rPr>
          <w:rFonts w:ascii="Times New Roman" w:hAnsi="Times New Roman" w:cs="Times New Roman"/>
          <w:sz w:val="24"/>
          <w:szCs w:val="24"/>
        </w:rPr>
        <w:t xml:space="preserve"> có bảng biến thiên như sau:</w:t>
      </w:r>
    </w:p>
    <w:p w14:paraId="236D1C09" w14:textId="77777777" w:rsidR="00ED397D" w:rsidRPr="00330A7E" w:rsidRDefault="00ED397D" w:rsidP="00330A7E">
      <w:pPr>
        <w:pStyle w:val="ListParagraph"/>
        <w:spacing w:before="120" w:line="276" w:lineRule="auto"/>
        <w:ind w:left="992"/>
        <w:jc w:val="center"/>
        <w:rPr>
          <w:rFonts w:ascii="Times New Roman" w:hAnsi="Times New Roman" w:cs="Times New Roman"/>
          <w:sz w:val="24"/>
          <w:szCs w:val="24"/>
        </w:rPr>
      </w:pPr>
      <w:r w:rsidRPr="00330A7E">
        <w:rPr>
          <w:rFonts w:ascii="Times New Roman" w:hAnsi="Times New Roman" w:cs="Times New Roman"/>
          <w:sz w:val="24"/>
          <w:szCs w:val="24"/>
        </w:rPr>
        <w:drawing>
          <wp:inline distT="0" distB="0" distL="0" distR="0" wp14:anchorId="7853FD20" wp14:editId="4922AA43">
            <wp:extent cx="4997450" cy="10541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9"/>
                    <a:stretch>
                      <a:fillRect/>
                    </a:stretch>
                  </pic:blipFill>
                  <pic:spPr>
                    <a:xfrm>
                      <a:off x="0" y="0"/>
                      <a:ext cx="4997450" cy="1054100"/>
                    </a:xfrm>
                    <a:prstGeom prst="rect">
                      <a:avLst/>
                    </a:prstGeom>
                  </pic:spPr>
                </pic:pic>
              </a:graphicData>
            </a:graphic>
          </wp:inline>
        </w:drawing>
      </w:r>
    </w:p>
    <w:p w14:paraId="2BD95824" w14:textId="77777777" w:rsidR="00ED397D" w:rsidRPr="00330A7E" w:rsidRDefault="00ED397D" w:rsidP="00330A7E">
      <w:pPr>
        <w:pStyle w:val="ListParagraph"/>
        <w:spacing w:before="120" w:line="276" w:lineRule="auto"/>
        <w:ind w:left="992"/>
        <w:rPr>
          <w:rFonts w:ascii="Times New Roman" w:hAnsi="Times New Roman" w:cs="Times New Roman"/>
          <w:sz w:val="24"/>
          <w:szCs w:val="24"/>
        </w:rPr>
      </w:pPr>
      <w:r w:rsidRPr="00330A7E">
        <w:rPr>
          <w:rFonts w:ascii="Times New Roman" w:hAnsi="Times New Roman" w:cs="Times New Roman"/>
          <w:sz w:val="24"/>
          <w:szCs w:val="24"/>
        </w:rPr>
        <w:t>Tổng số tiệm cận đứng và tiệm cận ngang của đồ thị hàm số là</w:t>
      </w:r>
    </w:p>
    <w:p w14:paraId="4C1732DF" w14:textId="77777777" w:rsidR="00ED397D" w:rsidRPr="00330A7E" w:rsidRDefault="00ED397D" w:rsidP="00330A7E">
      <w:pPr>
        <w:tabs>
          <w:tab w:val="left" w:pos="3119"/>
          <w:tab w:val="left" w:pos="5669"/>
          <w:tab w:val="left" w:pos="8222"/>
        </w:tabs>
        <w:spacing w:after="0"/>
        <w:ind w:left="567"/>
        <w:jc w:val="both"/>
        <w:rPr>
          <w:rFonts w:ascii="Times New Roman" w:hAnsi="Times New Roman" w:cs="Times New Roman"/>
          <w:color w:val="000000" w:themeColor="text1"/>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sz w:val="24"/>
          <w:szCs w:val="24"/>
        </w:rPr>
        <w:t>1</w: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sz w:val="24"/>
          <w:szCs w:val="24"/>
        </w:rPr>
        <w:t>2</w: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u w:val="single"/>
        </w:rPr>
        <w:t>C</w:t>
      </w:r>
      <w:r w:rsidRPr="00330A7E">
        <w:rPr>
          <w:rFonts w:ascii="Times New Roman" w:hAnsi="Times New Roman" w:cs="Times New Roman"/>
          <w:b/>
          <w:color w:val="0000FF"/>
          <w:sz w:val="24"/>
          <w:szCs w:val="24"/>
        </w:rPr>
        <w:t xml:space="preserve">. </w:t>
      </w:r>
      <w:r w:rsidRPr="00330A7E">
        <w:rPr>
          <w:rFonts w:ascii="Times New Roman" w:hAnsi="Times New Roman" w:cs="Times New Roman"/>
          <w:sz w:val="24"/>
          <w:szCs w:val="24"/>
        </w:rPr>
        <w:t>3</w: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sz w:val="24"/>
          <w:szCs w:val="24"/>
        </w:rPr>
        <w:t>4</w:t>
      </w:r>
      <w:r w:rsidRPr="00330A7E">
        <w:rPr>
          <w:rFonts w:ascii="Times New Roman" w:hAnsi="Times New Roman" w:cs="Times New Roman"/>
          <w:color w:val="000000" w:themeColor="text1"/>
          <w:sz w:val="24"/>
          <w:szCs w:val="24"/>
        </w:rPr>
        <w:t>.</w:t>
      </w:r>
    </w:p>
    <w:p w14:paraId="31076E07"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b/>
          <w:color w:val="0000FF"/>
          <w:sz w:val="24"/>
          <w:szCs w:val="24"/>
        </w:rPr>
      </w:pPr>
      <w:r w:rsidRPr="00330A7E">
        <w:rPr>
          <w:rFonts w:ascii="Times New Roman" w:hAnsi="Times New Roman" w:cs="Times New Roman"/>
          <w:sz w:val="24"/>
          <w:szCs w:val="24"/>
        </w:rPr>
        <w:t xml:space="preserve">Trong không gian </w:t>
      </w:r>
      <w:r w:rsidRPr="00330A7E">
        <w:rPr>
          <w:rFonts w:ascii="Times New Roman" w:hAnsi="Times New Roman" w:cs="Times New Roman"/>
          <w:position w:val="-10"/>
          <w:sz w:val="24"/>
          <w:szCs w:val="24"/>
        </w:rPr>
        <w:object w:dxaOrig="560" w:dyaOrig="320" w14:anchorId="025EAE2A">
          <v:shape id="_x0000_i2120" type="#_x0000_t75" style="width:27.75pt;height:15.75pt" o:ole="">
            <v:imagedata r:id="rId1840" o:title=""/>
          </v:shape>
          <o:OLEObject Type="Embed" ProgID="Equation.DSMT4" ShapeID="_x0000_i2120" DrawAspect="Content" ObjectID="_1796841184" r:id="rId1841"/>
        </w:object>
      </w:r>
      <w:r w:rsidRPr="00330A7E">
        <w:rPr>
          <w:rFonts w:ascii="Times New Roman" w:hAnsi="Times New Roman" w:cs="Times New Roman"/>
          <w:sz w:val="24"/>
          <w:szCs w:val="24"/>
        </w:rPr>
        <w:t xml:space="preserve">, cho tam giác </w:t>
      </w:r>
      <w:r w:rsidRPr="00330A7E">
        <w:rPr>
          <w:rFonts w:ascii="Times New Roman" w:hAnsi="Times New Roman" w:cs="Times New Roman"/>
          <w:i/>
          <w:sz w:val="24"/>
          <w:szCs w:val="24"/>
        </w:rPr>
        <w:t>ABC</w:t>
      </w:r>
      <w:r w:rsidRPr="00330A7E">
        <w:rPr>
          <w:rFonts w:ascii="Times New Roman" w:hAnsi="Times New Roman" w:cs="Times New Roman"/>
          <w:sz w:val="24"/>
          <w:szCs w:val="24"/>
        </w:rPr>
        <w:t xml:space="preserve"> có </w:t>
      </w:r>
      <w:r w:rsidRPr="00330A7E">
        <w:rPr>
          <w:rFonts w:ascii="Times New Roman" w:hAnsi="Times New Roman" w:cs="Times New Roman"/>
          <w:position w:val="-14"/>
          <w:sz w:val="24"/>
          <w:szCs w:val="24"/>
        </w:rPr>
        <w:object w:dxaOrig="1040" w:dyaOrig="400" w14:anchorId="054C3856">
          <v:shape id="_x0000_i2121" type="#_x0000_t75" style="width:51.75pt;height:20.25pt" o:ole="">
            <v:imagedata r:id="rId1842" o:title=""/>
          </v:shape>
          <o:OLEObject Type="Embed" ProgID="Equation.DSMT4" ShapeID="_x0000_i2121" DrawAspect="Content" ObjectID="_1796841185" r:id="rId1843"/>
        </w:objec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1200" w:dyaOrig="400" w14:anchorId="5819DBC3">
          <v:shape id="_x0000_i2122" type="#_x0000_t75" style="width:60pt;height:20.25pt" o:ole="">
            <v:imagedata r:id="rId1844" o:title=""/>
          </v:shape>
          <o:OLEObject Type="Embed" ProgID="Equation.DSMT4" ShapeID="_x0000_i2122" DrawAspect="Content" ObjectID="_1796841186" r:id="rId1845"/>
        </w:object>
      </w:r>
      <w:r w:rsidRPr="00330A7E">
        <w:rPr>
          <w:rFonts w:ascii="Times New Roman" w:hAnsi="Times New Roman" w:cs="Times New Roman"/>
          <w:sz w:val="24"/>
          <w:szCs w:val="24"/>
        </w:rPr>
        <w:t xml:space="preserve"> và </w:t>
      </w:r>
      <w:r w:rsidRPr="00330A7E">
        <w:rPr>
          <w:rFonts w:ascii="Times New Roman" w:hAnsi="Times New Roman" w:cs="Times New Roman"/>
          <w:position w:val="-14"/>
          <w:sz w:val="24"/>
          <w:szCs w:val="24"/>
        </w:rPr>
        <w:object w:dxaOrig="1080" w:dyaOrig="400" w14:anchorId="7310B23A">
          <v:shape id="_x0000_i2123" type="#_x0000_t75" style="width:54.75pt;height:20.25pt" o:ole="">
            <v:imagedata r:id="rId1846" o:title=""/>
          </v:shape>
          <o:OLEObject Type="Embed" ProgID="Equation.DSMT4" ShapeID="_x0000_i2123" DrawAspect="Content" ObjectID="_1796841187" r:id="rId1847"/>
        </w:object>
      </w:r>
      <w:r w:rsidRPr="00330A7E">
        <w:rPr>
          <w:rFonts w:ascii="Times New Roman" w:hAnsi="Times New Roman" w:cs="Times New Roman"/>
          <w:sz w:val="24"/>
          <w:szCs w:val="24"/>
        </w:rPr>
        <w:t xml:space="preserve">. Tọa độ trọng tâm </w:t>
      </w:r>
      <w:r w:rsidRPr="00330A7E">
        <w:rPr>
          <w:rFonts w:ascii="Times New Roman" w:hAnsi="Times New Roman" w:cs="Times New Roman"/>
          <w:i/>
          <w:sz w:val="24"/>
          <w:szCs w:val="24"/>
        </w:rPr>
        <w:t>G</w:t>
      </w:r>
      <w:r w:rsidRPr="00330A7E">
        <w:rPr>
          <w:rFonts w:ascii="Times New Roman" w:hAnsi="Times New Roman" w:cs="Times New Roman"/>
          <w:sz w:val="24"/>
          <w:szCs w:val="24"/>
        </w:rPr>
        <w:t xml:space="preserve"> của tam giác </w:t>
      </w:r>
      <w:r w:rsidRPr="00330A7E">
        <w:rPr>
          <w:rFonts w:ascii="Times New Roman" w:hAnsi="Times New Roman" w:cs="Times New Roman"/>
          <w:i/>
          <w:sz w:val="24"/>
          <w:szCs w:val="24"/>
        </w:rPr>
        <w:t>ABC</w:t>
      </w:r>
      <w:r w:rsidRPr="00330A7E">
        <w:rPr>
          <w:rFonts w:ascii="Times New Roman" w:hAnsi="Times New Roman" w:cs="Times New Roman"/>
          <w:sz w:val="24"/>
          <w:szCs w:val="24"/>
        </w:rPr>
        <w:t xml:space="preserve"> là</w:t>
      </w:r>
    </w:p>
    <w:p w14:paraId="0514D44B" w14:textId="77777777" w:rsidR="00ED397D" w:rsidRPr="00330A7E" w:rsidRDefault="00ED397D" w:rsidP="00330A7E">
      <w:pPr>
        <w:tabs>
          <w:tab w:val="left" w:pos="3119"/>
          <w:tab w:val="left" w:pos="5669"/>
          <w:tab w:val="left" w:pos="8222"/>
        </w:tabs>
        <w:spacing w:after="0"/>
        <w:ind w:left="567"/>
        <w:jc w:val="both"/>
        <w:rPr>
          <w:rFonts w:ascii="Times New Roman" w:hAnsi="Times New Roman" w:cs="Times New Roman"/>
          <w:sz w:val="24"/>
          <w:szCs w:val="24"/>
        </w:rPr>
      </w:pPr>
      <w:r w:rsidRPr="00330A7E">
        <w:rPr>
          <w:rFonts w:ascii="Times New Roman" w:hAnsi="Times New Roman" w:cs="Times New Roman"/>
          <w:b/>
          <w:color w:val="0000FF"/>
          <w:sz w:val="24"/>
          <w:szCs w:val="24"/>
        </w:rPr>
        <w:t>A.</w: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1200" w:dyaOrig="400" w14:anchorId="6292494A">
          <v:shape id="_x0000_i2124" type="#_x0000_t75" style="width:60pt;height:20.25pt" o:ole="">
            <v:imagedata r:id="rId1848" o:title=""/>
          </v:shape>
          <o:OLEObject Type="Embed" ProgID="Equation.DSMT4" ShapeID="_x0000_i2124" DrawAspect="Content" ObjectID="_1796841188" r:id="rId1849"/>
        </w:object>
      </w:r>
      <w:r w:rsidRPr="00330A7E">
        <w:rPr>
          <w:rFonts w:ascii="Times New Roman" w:hAnsi="Times New Roman" w:cs="Times New Roman"/>
          <w:b/>
          <w:color w:val="0000FF"/>
          <w:position w:val="-12"/>
          <w:sz w:val="24"/>
          <w:szCs w:val="24"/>
        </w:rPr>
        <w:tab/>
      </w:r>
      <w:r w:rsidRPr="00330A7E">
        <w:rPr>
          <w:rFonts w:ascii="Times New Roman" w:hAnsi="Times New Roman" w:cs="Times New Roman"/>
          <w:b/>
          <w:color w:val="0000FF"/>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1240" w:dyaOrig="400" w14:anchorId="21127D38">
          <v:shape id="_x0000_i2125" type="#_x0000_t75" style="width:62.25pt;height:20.25pt" o:ole="">
            <v:imagedata r:id="rId1850" o:title=""/>
          </v:shape>
          <o:OLEObject Type="Embed" ProgID="Equation.DSMT4" ShapeID="_x0000_i2125" DrawAspect="Content" ObjectID="_1796841189" r:id="rId1851"/>
        </w:object>
      </w:r>
      <w:r w:rsidRPr="00330A7E">
        <w:rPr>
          <w:rFonts w:ascii="Times New Roman" w:hAnsi="Times New Roman" w:cs="Times New Roman"/>
          <w:b/>
          <w:color w:val="0000FF"/>
          <w:sz w:val="24"/>
          <w:szCs w:val="24"/>
        </w:rPr>
        <w:tab/>
        <w:t>C.</w: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1160" w:dyaOrig="400" w14:anchorId="5D5A7EF2">
          <v:shape id="_x0000_i2126" type="#_x0000_t75" style="width:58.5pt;height:20.25pt" o:ole="">
            <v:imagedata r:id="rId1852" o:title=""/>
          </v:shape>
          <o:OLEObject Type="Embed" ProgID="Equation.DSMT4" ShapeID="_x0000_i2126" DrawAspect="Content" ObjectID="_1796841190" r:id="rId1853"/>
        </w:object>
      </w:r>
      <w:r w:rsidRPr="00330A7E">
        <w:rPr>
          <w:rFonts w:ascii="Times New Roman" w:hAnsi="Times New Roman" w:cs="Times New Roman"/>
          <w:b/>
          <w:color w:val="0000FF"/>
          <w:sz w:val="24"/>
          <w:szCs w:val="24"/>
        </w:rPr>
        <w:tab/>
      </w:r>
      <w:r w:rsidRPr="00330A7E">
        <w:rPr>
          <w:rFonts w:ascii="Times New Roman" w:hAnsi="Times New Roman" w:cs="Times New Roman"/>
          <w:b/>
          <w:color w:val="0000FF"/>
          <w:sz w:val="24"/>
          <w:szCs w:val="24"/>
          <w:u w:val="single"/>
        </w:rPr>
        <w:t>D</w:t>
      </w:r>
      <w:r w:rsidRPr="00330A7E">
        <w:rPr>
          <w:rFonts w:ascii="Times New Roman" w:hAnsi="Times New Roman" w:cs="Times New Roman"/>
          <w:b/>
          <w:color w:val="0000FF"/>
          <w:sz w:val="24"/>
          <w:szCs w:val="24"/>
        </w:rPr>
        <w:t>.</w: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1060" w:dyaOrig="400" w14:anchorId="73C4ED31">
          <v:shape id="_x0000_i2127" type="#_x0000_t75" style="width:52.5pt;height:20.25pt" o:ole="">
            <v:imagedata r:id="rId1854" o:title=""/>
          </v:shape>
          <o:OLEObject Type="Embed" ProgID="Equation.DSMT4" ShapeID="_x0000_i2127" DrawAspect="Content" ObjectID="_1796841191" r:id="rId1855"/>
        </w:object>
      </w:r>
    </w:p>
    <w:p w14:paraId="0B20FB3F"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b/>
          <w:color w:val="0000FF"/>
          <w:sz w:val="24"/>
          <w:szCs w:val="24"/>
        </w:rPr>
      </w:pPr>
      <w:r w:rsidRPr="00330A7E">
        <w:rPr>
          <w:rFonts w:ascii="Times New Roman" w:hAnsi="Times New Roman" w:cs="Times New Roman"/>
          <w:sz w:val="24"/>
          <w:szCs w:val="24"/>
        </w:rPr>
        <w:t xml:space="preserve">Hàm số </w:t>
      </w:r>
      <w:r w:rsidRPr="00330A7E">
        <w:rPr>
          <w:rFonts w:ascii="Times New Roman" w:hAnsi="Times New Roman" w:cs="Times New Roman"/>
          <w:position w:val="-14"/>
          <w:sz w:val="24"/>
          <w:szCs w:val="24"/>
        </w:rPr>
        <w:object w:dxaOrig="1219" w:dyaOrig="400" w14:anchorId="64CC647D">
          <v:shape id="_x0000_i2128" type="#_x0000_t75" style="width:60.75pt;height:20.25pt" o:ole="">
            <v:imagedata r:id="rId1856" o:title=""/>
          </v:shape>
          <o:OLEObject Type="Embed" ProgID="Equation.DSMT4" ShapeID="_x0000_i2128" DrawAspect="Content" ObjectID="_1796841192" r:id="rId1857"/>
        </w:object>
      </w:r>
      <w:r w:rsidRPr="00330A7E">
        <w:rPr>
          <w:rFonts w:ascii="Times New Roman" w:hAnsi="Times New Roman" w:cs="Times New Roman"/>
          <w:sz w:val="24"/>
          <w:szCs w:val="24"/>
        </w:rPr>
        <w:t xml:space="preserve"> là một nguyên hàm của hàm số nào sau đây?</w:t>
      </w:r>
    </w:p>
    <w:p w14:paraId="0B5343A2" w14:textId="77777777" w:rsidR="00ED397D" w:rsidRPr="00330A7E" w:rsidRDefault="00ED397D" w:rsidP="00330A7E">
      <w:pPr>
        <w:tabs>
          <w:tab w:val="left" w:pos="3119"/>
          <w:tab w:val="left" w:pos="5669"/>
          <w:tab w:val="left" w:pos="8222"/>
        </w:tabs>
        <w:spacing w:after="0"/>
        <w:ind w:left="567"/>
        <w:jc w:val="both"/>
        <w:rPr>
          <w:rFonts w:ascii="Times New Roman" w:hAnsi="Times New Roman" w:cs="Times New Roman"/>
          <w:sz w:val="24"/>
          <w:szCs w:val="24"/>
        </w:rPr>
      </w:pPr>
      <w:r w:rsidRPr="00330A7E">
        <w:rPr>
          <w:rFonts w:ascii="Times New Roman" w:hAnsi="Times New Roman" w:cs="Times New Roman"/>
          <w:b/>
          <w:color w:val="0000FF"/>
          <w:sz w:val="24"/>
          <w:szCs w:val="24"/>
        </w:rPr>
        <w:t>A.</w: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1320" w:dyaOrig="400" w14:anchorId="1037FAA3">
          <v:shape id="_x0000_i2129" type="#_x0000_t75" style="width:66pt;height:20.25pt" o:ole="">
            <v:imagedata r:id="rId1858" o:title=""/>
          </v:shape>
          <o:OLEObject Type="Embed" ProgID="Equation.DSMT4" ShapeID="_x0000_i2129" DrawAspect="Content" ObjectID="_1796841193" r:id="rId1859"/>
        </w:object>
      </w:r>
      <w:r w:rsidRPr="00330A7E">
        <w:rPr>
          <w:rFonts w:ascii="Times New Roman" w:hAnsi="Times New Roman" w:cs="Times New Roman"/>
          <w:sz w:val="24"/>
          <w:szCs w:val="24"/>
        </w:rPr>
        <w:t>.</w:t>
      </w:r>
      <w:r w:rsidRPr="00330A7E">
        <w:rPr>
          <w:rFonts w:ascii="Times New Roman" w:hAnsi="Times New Roman" w:cs="Times New Roman"/>
          <w:b/>
          <w:color w:val="0000FF"/>
          <w:sz w:val="24"/>
          <w:szCs w:val="24"/>
        </w:rPr>
        <w:tab/>
      </w:r>
      <w:r w:rsidRPr="00330A7E">
        <w:rPr>
          <w:rFonts w:ascii="Times New Roman" w:hAnsi="Times New Roman" w:cs="Times New Roman"/>
          <w:b/>
          <w:color w:val="0000FF"/>
          <w:sz w:val="24"/>
          <w:szCs w:val="24"/>
          <w:u w:val="single"/>
        </w:rPr>
        <w:t>B</w:t>
      </w:r>
      <w:r w:rsidRPr="00330A7E">
        <w:rPr>
          <w:rFonts w:ascii="Times New Roman" w:hAnsi="Times New Roman" w:cs="Times New Roman"/>
          <w:b/>
          <w:color w:val="0000FF"/>
          <w:sz w:val="24"/>
          <w:szCs w:val="24"/>
        </w:rPr>
        <w:t>.</w: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1460" w:dyaOrig="400" w14:anchorId="4E96EFEB">
          <v:shape id="_x0000_i2130" type="#_x0000_t75" style="width:73.5pt;height:20.25pt" o:ole="">
            <v:imagedata r:id="rId1860" o:title=""/>
          </v:shape>
          <o:OLEObject Type="Embed" ProgID="Equation.DSMT4" ShapeID="_x0000_i2130" DrawAspect="Content" ObjectID="_1796841194" r:id="rId1861"/>
        </w:object>
      </w:r>
      <w:r w:rsidRPr="00330A7E">
        <w:rPr>
          <w:rFonts w:ascii="Times New Roman" w:hAnsi="Times New Roman" w:cs="Times New Roman"/>
          <w:sz w:val="24"/>
          <w:szCs w:val="24"/>
        </w:rPr>
        <w:t>.</w:t>
      </w:r>
      <w:r w:rsidRPr="00330A7E">
        <w:rPr>
          <w:rFonts w:ascii="Times New Roman" w:hAnsi="Times New Roman" w:cs="Times New Roman"/>
          <w:b/>
          <w:color w:val="0000FF"/>
          <w:sz w:val="24"/>
          <w:szCs w:val="24"/>
        </w:rPr>
        <w:tab/>
        <w:t>C.</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1380" w:dyaOrig="620" w14:anchorId="0F7EE6C3">
          <v:shape id="_x0000_i2131" type="#_x0000_t75" style="width:69pt;height:31.5pt" o:ole="">
            <v:imagedata r:id="rId1862" o:title=""/>
          </v:shape>
          <o:OLEObject Type="Embed" ProgID="Equation.DSMT4" ShapeID="_x0000_i2131" DrawAspect="Content" ObjectID="_1796841195" r:id="rId1863"/>
        </w:object>
      </w:r>
      <w:r w:rsidRPr="00330A7E">
        <w:rPr>
          <w:rFonts w:ascii="Times New Roman" w:hAnsi="Times New Roman" w:cs="Times New Roman"/>
          <w:sz w:val="24"/>
          <w:szCs w:val="24"/>
        </w:rPr>
        <w:t>.</w:t>
      </w:r>
      <w:r w:rsidRPr="00330A7E">
        <w:rPr>
          <w:rFonts w:ascii="Times New Roman" w:hAnsi="Times New Roman" w:cs="Times New Roman"/>
          <w:b/>
          <w:color w:val="0000FF"/>
          <w:sz w:val="24"/>
          <w:szCs w:val="24"/>
        </w:rPr>
        <w:tab/>
        <w:t>D.</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1500" w:dyaOrig="620" w14:anchorId="126778E5">
          <v:shape id="_x0000_i2132" type="#_x0000_t75" style="width:75pt;height:31.5pt" o:ole="">
            <v:imagedata r:id="rId1864" o:title=""/>
          </v:shape>
          <o:OLEObject Type="Embed" ProgID="Equation.DSMT4" ShapeID="_x0000_i2132" DrawAspect="Content" ObjectID="_1796841196" r:id="rId1865"/>
        </w:object>
      </w:r>
      <w:r w:rsidRPr="00330A7E">
        <w:rPr>
          <w:rFonts w:ascii="Times New Roman" w:hAnsi="Times New Roman" w:cs="Times New Roman"/>
          <w:sz w:val="24"/>
          <w:szCs w:val="24"/>
        </w:rPr>
        <w:t>.</w:t>
      </w:r>
    </w:p>
    <w:p w14:paraId="1456439E"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Đường cong trong hình bên dưới là đồ thị của hàm số nào?</w:t>
      </w:r>
    </w:p>
    <w:p w14:paraId="4C6CCCDB" w14:textId="77777777" w:rsidR="00ED397D" w:rsidRPr="00330A7E" w:rsidRDefault="00ED397D" w:rsidP="00330A7E">
      <w:pPr>
        <w:pStyle w:val="ListParagraph"/>
        <w:tabs>
          <w:tab w:val="left" w:pos="992"/>
        </w:tabs>
        <w:spacing w:before="120" w:line="276" w:lineRule="auto"/>
        <w:ind w:left="992"/>
        <w:jc w:val="center"/>
        <w:rPr>
          <w:rFonts w:ascii="Times New Roman" w:hAnsi="Times New Roman" w:cs="Times New Roman"/>
          <w:sz w:val="24"/>
          <w:szCs w:val="24"/>
        </w:rPr>
      </w:pPr>
      <w:r w:rsidRPr="00330A7E">
        <w:rPr>
          <w:rFonts w:ascii="Times New Roman" w:hAnsi="Times New Roman" w:cs="Times New Roman"/>
          <w:sz w:val="24"/>
          <w:szCs w:val="24"/>
        </w:rPr>
        <w:lastRenderedPageBreak/>
        <w:drawing>
          <wp:inline distT="0" distB="0" distL="0" distR="0" wp14:anchorId="51EAAD12" wp14:editId="32FE787C">
            <wp:extent cx="1444705" cy="1399429"/>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6"/>
                    <a:stretch>
                      <a:fillRect/>
                    </a:stretch>
                  </pic:blipFill>
                  <pic:spPr>
                    <a:xfrm>
                      <a:off x="0" y="0"/>
                      <a:ext cx="1448409" cy="1403017"/>
                    </a:xfrm>
                    <a:prstGeom prst="rect">
                      <a:avLst/>
                    </a:prstGeom>
                  </pic:spPr>
                </pic:pic>
              </a:graphicData>
            </a:graphic>
          </wp:inline>
        </w:drawing>
      </w:r>
    </w:p>
    <w:p w14:paraId="04FBB9D7" w14:textId="77777777" w:rsidR="00ED397D" w:rsidRPr="00330A7E" w:rsidRDefault="00ED397D" w:rsidP="00330A7E">
      <w:pPr>
        <w:tabs>
          <w:tab w:val="left" w:pos="3119"/>
          <w:tab w:val="left" w:pos="5669"/>
          <w:tab w:val="left" w:pos="8222"/>
        </w:tabs>
        <w:spacing w:after="0"/>
        <w:ind w:left="567"/>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24"/>
          <w:sz w:val="24"/>
          <w:szCs w:val="24"/>
        </w:rPr>
        <w:object w:dxaOrig="2299" w:dyaOrig="620" w14:anchorId="2695A98F">
          <v:shape id="_x0000_i2133" type="#_x0000_t75" style="width:114.75pt;height:31.5pt" o:ole="">
            <v:imagedata r:id="rId1867" o:title=""/>
          </v:shape>
          <o:OLEObject Type="Embed" ProgID="Equation.DSMT4" ShapeID="_x0000_i2133" DrawAspect="Content" ObjectID="_1796841197" r:id="rId186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u w:val="single"/>
        </w:rPr>
        <w:t>B</w:t>
      </w:r>
      <w:r w:rsidRPr="00330A7E">
        <w:rPr>
          <w:rFonts w:ascii="Times New Roman" w:hAnsi="Times New Roman" w:cs="Times New Roman"/>
          <w:b/>
          <w:color w:val="0000FF"/>
          <w:sz w:val="24"/>
          <w:szCs w:val="24"/>
        </w:rPr>
        <w:t xml:space="preserve">. </w:t>
      </w:r>
      <w:r w:rsidRPr="00330A7E">
        <w:rPr>
          <w:rFonts w:ascii="Times New Roman" w:hAnsi="Times New Roman" w:cs="Times New Roman"/>
          <w:position w:val="-24"/>
          <w:sz w:val="24"/>
          <w:szCs w:val="24"/>
        </w:rPr>
        <w:object w:dxaOrig="2220" w:dyaOrig="620" w14:anchorId="5696878C">
          <v:shape id="_x0000_i2134" type="#_x0000_t75" style="width:111.75pt;height:31.5pt" o:ole="">
            <v:imagedata r:id="rId1869" o:title=""/>
          </v:shape>
          <o:OLEObject Type="Embed" ProgID="Equation.DSMT4" ShapeID="_x0000_i2134" DrawAspect="Content" ObjectID="_1796841198" r:id="rId1870"/>
        </w:object>
      </w:r>
      <w:r w:rsidRPr="00330A7E">
        <w:rPr>
          <w:rFonts w:ascii="Times New Roman" w:hAnsi="Times New Roman" w:cs="Times New Roman"/>
          <w:sz w:val="24"/>
          <w:szCs w:val="24"/>
        </w:rPr>
        <w:t>.</w:t>
      </w:r>
    </w:p>
    <w:p w14:paraId="48151D22" w14:textId="77777777" w:rsidR="00ED397D" w:rsidRPr="00330A7E" w:rsidRDefault="00ED397D" w:rsidP="00330A7E">
      <w:pPr>
        <w:tabs>
          <w:tab w:val="left" w:pos="3119"/>
          <w:tab w:val="left" w:pos="5669"/>
          <w:tab w:val="left" w:pos="8222"/>
        </w:tabs>
        <w:spacing w:after="0"/>
        <w:ind w:left="567"/>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24"/>
          <w:sz w:val="24"/>
          <w:szCs w:val="24"/>
        </w:rPr>
        <w:object w:dxaOrig="2140" w:dyaOrig="620" w14:anchorId="67DAF354">
          <v:shape id="_x0000_i2135" type="#_x0000_t75" style="width:107.25pt;height:31.5pt" o:ole="">
            <v:imagedata r:id="rId1871" o:title=""/>
          </v:shape>
          <o:OLEObject Type="Embed" ProgID="Equation.DSMT4" ShapeID="_x0000_i2135" DrawAspect="Content" ObjectID="_1796841199" r:id="rId1872"/>
        </w:objec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24"/>
          <w:sz w:val="24"/>
          <w:szCs w:val="24"/>
        </w:rPr>
        <w:object w:dxaOrig="2460" w:dyaOrig="620" w14:anchorId="55B5C5D1">
          <v:shape id="_x0000_i2136" type="#_x0000_t75" style="width:123pt;height:31.5pt" o:ole="">
            <v:imagedata r:id="rId1873" o:title=""/>
          </v:shape>
          <o:OLEObject Type="Embed" ProgID="Equation.DSMT4" ShapeID="_x0000_i2136" DrawAspect="Content" ObjectID="_1796841200" r:id="rId1874"/>
        </w:object>
      </w:r>
      <w:r w:rsidRPr="00330A7E">
        <w:rPr>
          <w:rFonts w:ascii="Times New Roman" w:hAnsi="Times New Roman" w:cs="Times New Roman"/>
          <w:sz w:val="24"/>
          <w:szCs w:val="24"/>
        </w:rPr>
        <w:t>.</w:t>
      </w:r>
    </w:p>
    <w:p w14:paraId="6D0B8BBF"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Nếu </w:t>
      </w:r>
      <w:r w:rsidRPr="00330A7E">
        <w:rPr>
          <w:rFonts w:ascii="Times New Roman" w:hAnsi="Times New Roman" w:cs="Times New Roman"/>
          <w:position w:val="-30"/>
          <w:sz w:val="24"/>
          <w:szCs w:val="24"/>
        </w:rPr>
        <w:object w:dxaOrig="1300" w:dyaOrig="720" w14:anchorId="3972B6C5">
          <v:shape id="_x0000_i2137" type="#_x0000_t75" style="width:65.25pt;height:36pt" o:ole="">
            <v:imagedata r:id="rId1875" o:title=""/>
          </v:shape>
          <o:OLEObject Type="Embed" ProgID="Equation.DSMT4" ShapeID="_x0000_i2137" DrawAspect="Content" ObjectID="_1796841201" r:id="rId1876"/>
        </w:object>
      </w:r>
      <w:r w:rsidRPr="00330A7E">
        <w:rPr>
          <w:rFonts w:ascii="Times New Roman" w:hAnsi="Times New Roman" w:cs="Times New Roman"/>
          <w:sz w:val="24"/>
          <w:szCs w:val="24"/>
        </w:rPr>
        <w:t xml:space="preserve"> và </w:t>
      </w:r>
      <w:r w:rsidRPr="00330A7E">
        <w:rPr>
          <w:rFonts w:ascii="Times New Roman" w:hAnsi="Times New Roman" w:cs="Times New Roman"/>
          <w:position w:val="-32"/>
          <w:sz w:val="24"/>
          <w:szCs w:val="24"/>
        </w:rPr>
        <w:object w:dxaOrig="1340" w:dyaOrig="740" w14:anchorId="00DA873A">
          <v:shape id="_x0000_i2138" type="#_x0000_t75" style="width:66.75pt;height:36.75pt" o:ole="">
            <v:imagedata r:id="rId1877" o:title=""/>
          </v:shape>
          <o:OLEObject Type="Embed" ProgID="Equation.DSMT4" ShapeID="_x0000_i2138" DrawAspect="Content" ObjectID="_1796841202" r:id="rId1878"/>
        </w:object>
      </w:r>
      <w:r w:rsidRPr="00330A7E">
        <w:rPr>
          <w:rFonts w:ascii="Times New Roman" w:hAnsi="Times New Roman" w:cs="Times New Roman"/>
          <w:sz w:val="24"/>
          <w:szCs w:val="24"/>
        </w:rPr>
        <w:t xml:space="preserve"> thì </w:t>
      </w:r>
      <w:r w:rsidRPr="00330A7E">
        <w:rPr>
          <w:rFonts w:ascii="Times New Roman" w:hAnsi="Times New Roman" w:cs="Times New Roman"/>
          <w:position w:val="-32"/>
          <w:sz w:val="24"/>
          <w:szCs w:val="24"/>
        </w:rPr>
        <w:object w:dxaOrig="980" w:dyaOrig="740" w14:anchorId="5A825F83">
          <v:shape id="_x0000_i2139" type="#_x0000_t75" style="width:48.75pt;height:36.75pt" o:ole="">
            <v:imagedata r:id="rId1879" o:title=""/>
          </v:shape>
          <o:OLEObject Type="Embed" ProgID="Equation.DSMT4" ShapeID="_x0000_i2139" DrawAspect="Content" ObjectID="_1796841203" r:id="rId1880"/>
        </w:object>
      </w:r>
      <w:r w:rsidRPr="00330A7E">
        <w:rPr>
          <w:rFonts w:ascii="Times New Roman" w:hAnsi="Times New Roman" w:cs="Times New Roman"/>
          <w:sz w:val="24"/>
          <w:szCs w:val="24"/>
        </w:rPr>
        <w:t xml:space="preserve"> bằng</w:t>
      </w:r>
    </w:p>
    <w:p w14:paraId="6EFD1BE4" w14:textId="77777777" w:rsidR="00ED397D" w:rsidRPr="00330A7E" w:rsidRDefault="00ED397D" w:rsidP="00330A7E">
      <w:pPr>
        <w:tabs>
          <w:tab w:val="left" w:pos="3119"/>
          <w:tab w:val="left" w:pos="5669"/>
          <w:tab w:val="left" w:pos="8222"/>
        </w:tabs>
        <w:spacing w:after="0"/>
        <w:ind w:left="567"/>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sz w:val="24"/>
          <w:szCs w:val="24"/>
        </w:rPr>
        <w:t>3</w:t>
      </w:r>
      <w:r w:rsidRPr="00330A7E">
        <w:rPr>
          <w:rFonts w:ascii="Times New Roman" w:hAnsi="Times New Roman" w:cs="Times New Roman"/>
          <w:color w:val="000000" w:themeColor="text1"/>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u w:val="single"/>
        </w:rPr>
        <w:t>B</w:t>
      </w:r>
      <w:r w:rsidRPr="00330A7E">
        <w:rPr>
          <w:rFonts w:ascii="Times New Roman" w:hAnsi="Times New Roman" w:cs="Times New Roman"/>
          <w:b/>
          <w:color w:val="0000FF"/>
          <w:sz w:val="24"/>
          <w:szCs w:val="24"/>
        </w:rPr>
        <w:t xml:space="preserve">. </w:t>
      </w:r>
      <w:r w:rsidRPr="00330A7E">
        <w:rPr>
          <w:rFonts w:ascii="Times New Roman" w:hAnsi="Times New Roman" w:cs="Times New Roman"/>
          <w:sz w:val="24"/>
          <w:szCs w:val="24"/>
        </w:rPr>
        <w:t>2</w:t>
      </w:r>
      <w:r w:rsidRPr="00330A7E">
        <w:rPr>
          <w:rFonts w:ascii="Times New Roman" w:hAnsi="Times New Roman" w:cs="Times New Roman"/>
          <w:color w:val="000000" w:themeColor="text1"/>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4"/>
          <w:sz w:val="24"/>
          <w:szCs w:val="24"/>
        </w:rPr>
        <w:object w:dxaOrig="300" w:dyaOrig="260" w14:anchorId="5696FB35">
          <v:shape id="_x0000_i2140" type="#_x0000_t75" style="width:15pt;height:13.5pt" o:ole="">
            <v:imagedata r:id="rId1881" o:title=""/>
          </v:shape>
          <o:OLEObject Type="Embed" ProgID="Equation.DSMT4" ShapeID="_x0000_i2140" DrawAspect="Content" ObjectID="_1796841204" r:id="rId1882"/>
        </w:object>
      </w:r>
      <w:r w:rsidRPr="00330A7E">
        <w:rPr>
          <w:rFonts w:ascii="Times New Roman" w:hAnsi="Times New Roman" w:cs="Times New Roman"/>
          <w:color w:val="000000" w:themeColor="text1"/>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u w:val="single"/>
        </w:rPr>
        <w:t>D</w:t>
      </w:r>
      <w:r w:rsidRPr="00330A7E">
        <w:rPr>
          <w:rFonts w:ascii="Times New Roman" w:hAnsi="Times New Roman" w:cs="Times New Roman"/>
          <w:b/>
          <w:color w:val="0000FF"/>
          <w:sz w:val="24"/>
          <w:szCs w:val="24"/>
        </w:rPr>
        <w:t xml:space="preserve">. </w:t>
      </w:r>
      <w:r w:rsidRPr="00330A7E">
        <w:rPr>
          <w:rFonts w:ascii="Times New Roman" w:hAnsi="Times New Roman" w:cs="Times New Roman"/>
          <w:sz w:val="24"/>
          <w:szCs w:val="24"/>
        </w:rPr>
        <w:t>1</w:t>
      </w:r>
      <w:r w:rsidRPr="00330A7E">
        <w:rPr>
          <w:rFonts w:ascii="Times New Roman" w:hAnsi="Times New Roman" w:cs="Times New Roman"/>
          <w:color w:val="000000" w:themeColor="text1"/>
          <w:sz w:val="24"/>
          <w:szCs w:val="24"/>
        </w:rPr>
        <w:t>.</w:t>
      </w:r>
    </w:p>
    <w:p w14:paraId="7F23DD41"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lang w:val="it-IT"/>
        </w:rPr>
      </w:pPr>
      <w:r w:rsidRPr="00330A7E">
        <w:rPr>
          <w:rFonts w:ascii="Times New Roman" w:hAnsi="Times New Roman" w:cs="Times New Roman"/>
          <w:sz w:val="24"/>
          <w:szCs w:val="24"/>
          <w:lang w:val="it-IT"/>
        </w:rPr>
        <w:t xml:space="preserve">Cho hai biến cố </w:t>
      </w:r>
      <w:r w:rsidRPr="00330A7E">
        <w:rPr>
          <w:rFonts w:ascii="Times New Roman" w:hAnsi="Times New Roman" w:cs="Times New Roman"/>
          <w:i/>
          <w:sz w:val="24"/>
          <w:szCs w:val="24"/>
          <w:lang w:val="it-IT"/>
        </w:rPr>
        <w:t>A</w:t>
      </w:r>
      <w:r w:rsidRPr="00330A7E">
        <w:rPr>
          <w:rFonts w:ascii="Times New Roman" w:hAnsi="Times New Roman" w:cs="Times New Roman"/>
          <w:sz w:val="24"/>
          <w:szCs w:val="24"/>
          <w:lang w:val="it-IT"/>
        </w:rPr>
        <w:t xml:space="preserve"> và </w:t>
      </w:r>
      <w:r w:rsidRPr="00330A7E">
        <w:rPr>
          <w:rFonts w:ascii="Times New Roman" w:hAnsi="Times New Roman" w:cs="Times New Roman"/>
          <w:i/>
          <w:sz w:val="24"/>
          <w:szCs w:val="24"/>
          <w:lang w:val="it-IT"/>
        </w:rPr>
        <w:t>B</w:t>
      </w:r>
      <w:r w:rsidRPr="00330A7E">
        <w:rPr>
          <w:rFonts w:ascii="Times New Roman" w:hAnsi="Times New Roman" w:cs="Times New Roman"/>
          <w:sz w:val="24"/>
          <w:szCs w:val="24"/>
          <w:lang w:val="it-IT"/>
        </w:rPr>
        <w:t xml:space="preserve"> độc lập với nhau, trong đó </w:t>
      </w:r>
      <w:r w:rsidRPr="00330A7E">
        <w:rPr>
          <w:rFonts w:ascii="Times New Roman" w:hAnsi="Times New Roman" w:cs="Times New Roman"/>
          <w:position w:val="-14"/>
          <w:sz w:val="24"/>
          <w:szCs w:val="24"/>
          <w:lang w:val="it-IT"/>
        </w:rPr>
        <w:object w:dxaOrig="1280" w:dyaOrig="400" w14:anchorId="793004A8">
          <v:shape id="_x0000_i2141" type="#_x0000_t75" style="width:63.75pt;height:20.25pt" o:ole="">
            <v:imagedata r:id="rId1883" o:title=""/>
          </v:shape>
          <o:OLEObject Type="Embed" ProgID="Equation.DSMT4" ShapeID="_x0000_i2141" DrawAspect="Content" ObjectID="_1796841205" r:id="rId1884"/>
        </w:object>
      </w:r>
      <w:r w:rsidRPr="00330A7E">
        <w:rPr>
          <w:rFonts w:ascii="Times New Roman" w:hAnsi="Times New Roman" w:cs="Times New Roman"/>
          <w:sz w:val="24"/>
          <w:szCs w:val="24"/>
          <w:lang w:val="it-IT"/>
        </w:rPr>
        <w:t>. Khẳng định nào sau đây đúng?</w:t>
      </w:r>
    </w:p>
    <w:p w14:paraId="1DEC0851" w14:textId="77777777" w:rsidR="00ED397D" w:rsidRPr="00330A7E" w:rsidRDefault="00ED397D" w:rsidP="00330A7E">
      <w:pPr>
        <w:tabs>
          <w:tab w:val="left" w:pos="3119"/>
          <w:tab w:val="left" w:pos="5669"/>
          <w:tab w:val="left" w:pos="8222"/>
        </w:tabs>
        <w:spacing w:after="0"/>
        <w:ind w:left="567"/>
        <w:jc w:val="both"/>
        <w:rPr>
          <w:rFonts w:ascii="Times New Roman" w:hAnsi="Times New Roman" w:cs="Times New Roman"/>
          <w:sz w:val="24"/>
          <w:szCs w:val="24"/>
        </w:rPr>
      </w:pPr>
      <w:r w:rsidRPr="00330A7E">
        <w:rPr>
          <w:rFonts w:ascii="Times New Roman" w:hAnsi="Times New Roman" w:cs="Times New Roman"/>
          <w:b/>
          <w:color w:val="0000FF"/>
          <w:sz w:val="24"/>
          <w:szCs w:val="24"/>
          <w:u w:val="single"/>
        </w:rPr>
        <w:t>A</w:t>
      </w:r>
      <w:r w:rsidRPr="00330A7E">
        <w:rPr>
          <w:rFonts w:ascii="Times New Roman" w:hAnsi="Times New Roman" w:cs="Times New Roman"/>
          <w:b/>
          <w:color w:val="0000FF"/>
          <w:sz w:val="24"/>
          <w:szCs w:val="24"/>
        </w:rPr>
        <w:t xml:space="preserve">. </w:t>
      </w:r>
      <w:r w:rsidRPr="00330A7E">
        <w:rPr>
          <w:rFonts w:ascii="Times New Roman" w:hAnsi="Times New Roman" w:cs="Times New Roman"/>
          <w:position w:val="-16"/>
          <w:sz w:val="24"/>
          <w:szCs w:val="24"/>
        </w:rPr>
        <w:object w:dxaOrig="2760" w:dyaOrig="440" w14:anchorId="422F8A28">
          <v:shape id="_x0000_i2142" type="#_x0000_t75" style="width:138pt;height:21.75pt" o:ole="">
            <v:imagedata r:id="rId1885" o:title=""/>
          </v:shape>
          <o:OLEObject Type="Embed" ProgID="Equation.DSMT4" ShapeID="_x0000_i2142" DrawAspect="Content" ObjectID="_1796841206" r:id="rId1886"/>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16"/>
          <w:sz w:val="24"/>
          <w:szCs w:val="24"/>
        </w:rPr>
        <w:object w:dxaOrig="2260" w:dyaOrig="440" w14:anchorId="34D3F461">
          <v:shape id="_x0000_i2143" type="#_x0000_t75" style="width:112.5pt;height:21.75pt" o:ole="">
            <v:imagedata r:id="rId1887" o:title=""/>
          </v:shape>
          <o:OLEObject Type="Embed" ProgID="Equation.DSMT4" ShapeID="_x0000_i2143" DrawAspect="Content" ObjectID="_1796841207" r:id="rId1888"/>
        </w:object>
      </w:r>
      <w:r w:rsidRPr="00330A7E">
        <w:rPr>
          <w:rFonts w:ascii="Times New Roman" w:hAnsi="Times New Roman" w:cs="Times New Roman"/>
          <w:sz w:val="24"/>
          <w:szCs w:val="24"/>
        </w:rPr>
        <w:t>.</w:t>
      </w:r>
    </w:p>
    <w:p w14:paraId="0307CF17" w14:textId="77777777" w:rsidR="00ED397D" w:rsidRPr="00330A7E" w:rsidRDefault="00ED397D" w:rsidP="00330A7E">
      <w:pPr>
        <w:tabs>
          <w:tab w:val="left" w:pos="3119"/>
          <w:tab w:val="left" w:pos="5669"/>
          <w:tab w:val="left" w:pos="8222"/>
        </w:tabs>
        <w:spacing w:after="0"/>
        <w:ind w:left="567"/>
        <w:jc w:val="both"/>
        <w:rPr>
          <w:rFonts w:ascii="Times New Roman" w:hAnsi="Times New Roman" w:cs="Times New Roman"/>
          <w:b/>
          <w:sz w:val="24"/>
          <w:szCs w:val="24"/>
          <w:lang w:val="it-IT"/>
        </w:rPr>
      </w:pPr>
      <w:r w:rsidRPr="00330A7E">
        <w:rPr>
          <w:rFonts w:ascii="Times New Roman" w:hAnsi="Times New Roman" w:cs="Times New Roman"/>
          <w:b/>
          <w:color w:val="0000FF"/>
          <w:sz w:val="24"/>
          <w:szCs w:val="24"/>
        </w:rPr>
        <w:t xml:space="preserve">C. </w:t>
      </w:r>
      <w:r w:rsidRPr="00330A7E">
        <w:rPr>
          <w:rFonts w:ascii="Times New Roman" w:hAnsi="Times New Roman" w:cs="Times New Roman"/>
          <w:b/>
          <w:color w:val="0000FF"/>
          <w:position w:val="-14"/>
          <w:sz w:val="24"/>
          <w:szCs w:val="24"/>
        </w:rPr>
        <w:object w:dxaOrig="2299" w:dyaOrig="400" w14:anchorId="4252EA88">
          <v:shape id="_x0000_i2144" type="#_x0000_t75" style="width:115.5pt;height:20.25pt" o:ole="">
            <v:imagedata r:id="rId1889" o:title=""/>
          </v:shape>
          <o:OLEObject Type="Embed" ProgID="Equation.DSMT4" ShapeID="_x0000_i2144" DrawAspect="Content" ObjectID="_1796841208" r:id="rId1890"/>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 xml:space="preserve">. </w:t>
      </w:r>
      <w:r w:rsidRPr="00330A7E">
        <w:rPr>
          <w:rFonts w:ascii="Times New Roman" w:hAnsi="Times New Roman" w:cs="Times New Roman"/>
          <w:position w:val="-14"/>
          <w:sz w:val="24"/>
          <w:szCs w:val="24"/>
        </w:rPr>
        <w:object w:dxaOrig="1680" w:dyaOrig="400" w14:anchorId="01FC2D37">
          <v:shape id="_x0000_i2145" type="#_x0000_t75" style="width:84pt;height:20.25pt" o:ole="">
            <v:imagedata r:id="rId1891" o:title=""/>
          </v:shape>
          <o:OLEObject Type="Embed" ProgID="Equation.DSMT4" ShapeID="_x0000_i2145" DrawAspect="Content" ObjectID="_1796841209" r:id="rId1892"/>
        </w:object>
      </w:r>
      <w:r w:rsidRPr="00330A7E">
        <w:rPr>
          <w:rFonts w:ascii="Times New Roman" w:hAnsi="Times New Roman" w:cs="Times New Roman"/>
          <w:sz w:val="24"/>
          <w:szCs w:val="24"/>
          <w:lang w:val="it-IT"/>
        </w:rPr>
        <w:t>.</w:t>
      </w:r>
    </w:p>
    <w:p w14:paraId="5DA059A7"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b/>
          <w:color w:val="0000FF"/>
          <w:spacing w:val="-6"/>
          <w:sz w:val="24"/>
          <w:szCs w:val="24"/>
        </w:rPr>
      </w:pPr>
      <w:r w:rsidRPr="00330A7E">
        <w:rPr>
          <w:rFonts w:ascii="Times New Roman" w:hAnsi="Times New Roman" w:cs="Times New Roman"/>
          <w:sz w:val="24"/>
          <w:szCs w:val="24"/>
        </w:rPr>
        <w:t>Trong</w:t>
      </w:r>
      <w:r w:rsidRPr="00330A7E">
        <w:rPr>
          <w:rFonts w:ascii="Times New Roman" w:hAnsi="Times New Roman" w:cs="Times New Roman"/>
          <w:spacing w:val="-6"/>
          <w:sz w:val="24"/>
          <w:szCs w:val="24"/>
        </w:rPr>
        <w:t xml:space="preserve"> không gian </w:t>
      </w:r>
      <w:r w:rsidRPr="00330A7E">
        <w:rPr>
          <w:rFonts w:ascii="Times New Roman" w:hAnsi="Times New Roman" w:cs="Times New Roman"/>
          <w:i/>
          <w:spacing w:val="-6"/>
          <w:sz w:val="24"/>
          <w:szCs w:val="24"/>
        </w:rPr>
        <w:t>Oxyz</w:t>
      </w:r>
      <w:r w:rsidRPr="00330A7E">
        <w:rPr>
          <w:rFonts w:ascii="Times New Roman" w:hAnsi="Times New Roman" w:cs="Times New Roman"/>
          <w:spacing w:val="-6"/>
          <w:sz w:val="24"/>
          <w:szCs w:val="24"/>
        </w:rPr>
        <w:t xml:space="preserve">, gọi </w:t>
      </w:r>
      <w:r w:rsidRPr="00330A7E">
        <w:rPr>
          <w:rFonts w:ascii="Times New Roman" w:hAnsi="Times New Roman" w:cs="Times New Roman"/>
          <w:position w:val="-6"/>
          <w:sz w:val="24"/>
          <w:szCs w:val="24"/>
        </w:rPr>
        <w:object w:dxaOrig="180" w:dyaOrig="320" w14:anchorId="425F473C">
          <v:shape id="_x0000_i2146" type="#_x0000_t75" style="width:9pt;height:16.5pt" o:ole="">
            <v:imagedata r:id="rId1893" o:title=""/>
          </v:shape>
          <o:OLEObject Type="Embed" ProgID="Equation.DSMT4" ShapeID="_x0000_i2146" DrawAspect="Content" ObjectID="_1796841210" r:id="rId1894"/>
        </w:object>
      </w:r>
      <w:r w:rsidRPr="00330A7E">
        <w:rPr>
          <w:rFonts w:ascii="Times New Roman" w:hAnsi="Times New Roman" w:cs="Times New Roman"/>
          <w:spacing w:val="-6"/>
          <w:sz w:val="24"/>
          <w:szCs w:val="24"/>
        </w:rPr>
        <w:t xml:space="preserve">, </w:t>
      </w:r>
      <w:r w:rsidRPr="00330A7E">
        <w:rPr>
          <w:rFonts w:ascii="Times New Roman" w:hAnsi="Times New Roman" w:cs="Times New Roman"/>
          <w:position w:val="-10"/>
          <w:sz w:val="24"/>
          <w:szCs w:val="24"/>
        </w:rPr>
        <w:object w:dxaOrig="220" w:dyaOrig="360" w14:anchorId="5C3CA1BD">
          <v:shape id="_x0000_i2147" type="#_x0000_t75" style="width:11.25pt;height:18pt" o:ole="">
            <v:imagedata r:id="rId1895" o:title=""/>
          </v:shape>
          <o:OLEObject Type="Embed" ProgID="Equation.DSMT4" ShapeID="_x0000_i2147" DrawAspect="Content" ObjectID="_1796841211" r:id="rId1896"/>
        </w:object>
      </w:r>
      <w:r w:rsidRPr="00330A7E">
        <w:rPr>
          <w:rFonts w:ascii="Times New Roman" w:hAnsi="Times New Roman" w:cs="Times New Roman"/>
          <w:spacing w:val="-6"/>
          <w:sz w:val="24"/>
          <w:szCs w:val="24"/>
        </w:rPr>
        <w:t xml:space="preserve">, </w:t>
      </w:r>
      <w:r w:rsidRPr="00330A7E">
        <w:rPr>
          <w:rFonts w:ascii="Times New Roman" w:hAnsi="Times New Roman" w:cs="Times New Roman"/>
          <w:position w:val="-6"/>
          <w:sz w:val="24"/>
          <w:szCs w:val="24"/>
        </w:rPr>
        <w:object w:dxaOrig="220" w:dyaOrig="340" w14:anchorId="1D15B172">
          <v:shape id="_x0000_i2148" type="#_x0000_t75" style="width:11.25pt;height:17.25pt" o:ole="">
            <v:imagedata r:id="rId1897" o:title=""/>
          </v:shape>
          <o:OLEObject Type="Embed" ProgID="Equation.DSMT4" ShapeID="_x0000_i2148" DrawAspect="Content" ObjectID="_1796841212" r:id="rId1898"/>
        </w:object>
      </w:r>
      <w:r w:rsidRPr="00330A7E">
        <w:rPr>
          <w:rFonts w:ascii="Times New Roman" w:hAnsi="Times New Roman" w:cs="Times New Roman"/>
          <w:spacing w:val="-6"/>
          <w:sz w:val="24"/>
          <w:szCs w:val="24"/>
        </w:rPr>
        <w:t xml:space="preserve"> lần lượt là vectơ đơn vị của các trục </w:t>
      </w:r>
      <w:r w:rsidRPr="00330A7E">
        <w:rPr>
          <w:rFonts w:ascii="Times New Roman" w:hAnsi="Times New Roman" w:cs="Times New Roman"/>
          <w:position w:val="-6"/>
          <w:sz w:val="24"/>
          <w:szCs w:val="24"/>
        </w:rPr>
        <w:object w:dxaOrig="520" w:dyaOrig="279" w14:anchorId="64451776">
          <v:shape id="_x0000_i2149" type="#_x0000_t75" style="width:26.25pt;height:13.5pt" o:ole="">
            <v:imagedata r:id="rId1899" o:title=""/>
          </v:shape>
          <o:OLEObject Type="Embed" ProgID="Equation.DSMT4" ShapeID="_x0000_i2149" DrawAspect="Content" ObjectID="_1796841213" r:id="rId1900"/>
        </w:object>
      </w:r>
      <w:r w:rsidRPr="00330A7E">
        <w:rPr>
          <w:rFonts w:ascii="Times New Roman" w:hAnsi="Times New Roman" w:cs="Times New Roman"/>
          <w:spacing w:val="-6"/>
          <w:sz w:val="24"/>
          <w:szCs w:val="24"/>
        </w:rPr>
        <w:t xml:space="preserve">, </w:t>
      </w:r>
      <w:r w:rsidRPr="00330A7E">
        <w:rPr>
          <w:rFonts w:ascii="Times New Roman" w:hAnsi="Times New Roman" w:cs="Times New Roman"/>
          <w:position w:val="-10"/>
          <w:sz w:val="24"/>
          <w:szCs w:val="24"/>
        </w:rPr>
        <w:object w:dxaOrig="540" w:dyaOrig="320" w14:anchorId="49A1FAC9">
          <v:shape id="_x0000_i2150" type="#_x0000_t75" style="width:27pt;height:16.5pt" o:ole="">
            <v:imagedata r:id="rId1901" o:title=""/>
          </v:shape>
          <o:OLEObject Type="Embed" ProgID="Equation.DSMT4" ShapeID="_x0000_i2150" DrawAspect="Content" ObjectID="_1796841214" r:id="rId1902"/>
        </w:object>
      </w:r>
      <w:r w:rsidRPr="00330A7E">
        <w:rPr>
          <w:rFonts w:ascii="Times New Roman" w:hAnsi="Times New Roman" w:cs="Times New Roman"/>
          <w:spacing w:val="-6"/>
          <w:sz w:val="24"/>
          <w:szCs w:val="24"/>
        </w:rPr>
        <w:t xml:space="preserve"> và </w:t>
      </w:r>
      <w:r w:rsidRPr="00330A7E">
        <w:rPr>
          <w:rFonts w:ascii="Times New Roman" w:hAnsi="Times New Roman" w:cs="Times New Roman"/>
          <w:position w:val="-6"/>
          <w:sz w:val="24"/>
          <w:szCs w:val="24"/>
        </w:rPr>
        <w:object w:dxaOrig="499" w:dyaOrig="279" w14:anchorId="661EC097">
          <v:shape id="_x0000_i2151" type="#_x0000_t75" style="width:24.75pt;height:13.5pt" o:ole="">
            <v:imagedata r:id="rId1903" o:title=""/>
          </v:shape>
          <o:OLEObject Type="Embed" ProgID="Equation.DSMT4" ShapeID="_x0000_i2151" DrawAspect="Content" ObjectID="_1796841215" r:id="rId1904"/>
        </w:object>
      </w:r>
      <w:r w:rsidRPr="00330A7E">
        <w:rPr>
          <w:rFonts w:ascii="Times New Roman" w:hAnsi="Times New Roman" w:cs="Times New Roman"/>
          <w:spacing w:val="-6"/>
          <w:sz w:val="24"/>
          <w:szCs w:val="24"/>
        </w:rPr>
        <w:t xml:space="preserve">. Xét </w:t>
      </w:r>
      <w:r w:rsidRPr="00330A7E">
        <w:rPr>
          <w:rFonts w:ascii="Times New Roman" w:hAnsi="Times New Roman" w:cs="Times New Roman"/>
          <w:position w:val="-10"/>
          <w:sz w:val="24"/>
          <w:szCs w:val="24"/>
        </w:rPr>
        <w:object w:dxaOrig="1500" w:dyaOrig="380" w14:anchorId="44CF5D50">
          <v:shape id="_x0000_i2152" type="#_x0000_t75" style="width:74.25pt;height:18.75pt" o:ole="">
            <v:imagedata r:id="rId1905" o:title=""/>
          </v:shape>
          <o:OLEObject Type="Embed" ProgID="Equation.DSMT4" ShapeID="_x0000_i2152" DrawAspect="Content" ObjectID="_1796841216" r:id="rId1906"/>
        </w:object>
      </w:r>
      <w:r w:rsidRPr="00330A7E">
        <w:rPr>
          <w:rFonts w:ascii="Times New Roman" w:hAnsi="Times New Roman" w:cs="Times New Roman"/>
          <w:sz w:val="24"/>
          <w:szCs w:val="24"/>
        </w:rPr>
        <w:t xml:space="preserve">. Độ dài vectơ </w:t>
      </w:r>
      <w:r w:rsidRPr="00330A7E">
        <w:rPr>
          <w:rFonts w:ascii="Times New Roman" w:hAnsi="Times New Roman" w:cs="Times New Roman"/>
          <w:position w:val="-6"/>
          <w:sz w:val="24"/>
          <w:szCs w:val="24"/>
        </w:rPr>
        <w:object w:dxaOrig="200" w:dyaOrig="279" w14:anchorId="623B9496">
          <v:shape id="_x0000_i2153" type="#_x0000_t75" style="width:9.75pt;height:13.5pt" o:ole="">
            <v:imagedata r:id="rId1907" o:title=""/>
          </v:shape>
          <o:OLEObject Type="Embed" ProgID="Equation.DSMT4" ShapeID="_x0000_i2153" DrawAspect="Content" ObjectID="_1796841217" r:id="rId1908"/>
        </w:object>
      </w:r>
      <w:r w:rsidRPr="00330A7E">
        <w:rPr>
          <w:rFonts w:ascii="Times New Roman" w:hAnsi="Times New Roman" w:cs="Times New Roman"/>
          <w:sz w:val="24"/>
          <w:szCs w:val="24"/>
        </w:rPr>
        <w:t xml:space="preserve"> bằng</w:t>
      </w:r>
    </w:p>
    <w:p w14:paraId="6B9C53A1" w14:textId="77777777" w:rsidR="00ED397D" w:rsidRPr="00330A7E" w:rsidRDefault="00ED397D" w:rsidP="00330A7E">
      <w:pPr>
        <w:tabs>
          <w:tab w:val="left" w:pos="3119"/>
          <w:tab w:val="left" w:pos="5669"/>
          <w:tab w:val="left" w:pos="8222"/>
        </w:tabs>
        <w:spacing w:after="0"/>
        <w:ind w:left="567"/>
        <w:jc w:val="both"/>
        <w:rPr>
          <w:rFonts w:ascii="Times New Roman" w:hAnsi="Times New Roman" w:cs="Times New Roman"/>
          <w:b/>
          <w:sz w:val="24"/>
          <w:szCs w:val="24"/>
        </w:rPr>
      </w:pPr>
      <w:r w:rsidRPr="00330A7E">
        <w:rPr>
          <w:rFonts w:ascii="Times New Roman" w:hAnsi="Times New Roman" w:cs="Times New Roman"/>
          <w:b/>
          <w:color w:val="0000FF"/>
          <w:sz w:val="24"/>
          <w:szCs w:val="24"/>
        </w:rPr>
        <w:t>A.</w:t>
      </w:r>
      <w:r w:rsidRPr="00330A7E">
        <w:rPr>
          <w:rFonts w:ascii="Times New Roman" w:hAnsi="Times New Roman" w:cs="Times New Roman"/>
          <w:sz w:val="24"/>
          <w:szCs w:val="24"/>
        </w:rPr>
        <w:t xml:space="preserve"> 6</w:t>
      </w:r>
      <w:r w:rsidRPr="00330A7E">
        <w:rPr>
          <w:rFonts w:ascii="Times New Roman" w:hAnsi="Times New Roman" w:cs="Times New Roman"/>
          <w:b/>
          <w:color w:val="0000FF"/>
          <w:position w:val="-12"/>
          <w:sz w:val="24"/>
          <w:szCs w:val="24"/>
        </w:rPr>
        <w:tab/>
      </w:r>
      <w:r w:rsidRPr="00330A7E">
        <w:rPr>
          <w:rFonts w:ascii="Times New Roman" w:hAnsi="Times New Roman" w:cs="Times New Roman"/>
          <w:b/>
          <w:color w:val="0000FF"/>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position w:val="-8"/>
          <w:sz w:val="24"/>
          <w:szCs w:val="24"/>
        </w:rPr>
        <w:object w:dxaOrig="360" w:dyaOrig="360" w14:anchorId="22C0261F">
          <v:shape id="_x0000_i2154" type="#_x0000_t75" style="width:18pt;height:17.25pt" o:ole="">
            <v:imagedata r:id="rId1909" o:title=""/>
          </v:shape>
          <o:OLEObject Type="Embed" ProgID="Equation.DSMT4" ShapeID="_x0000_i2154" DrawAspect="Content" ObjectID="_1796841218" r:id="rId1910"/>
        </w:object>
      </w:r>
      <w:r w:rsidRPr="00330A7E">
        <w:rPr>
          <w:rFonts w:ascii="Times New Roman" w:hAnsi="Times New Roman" w:cs="Times New Roman"/>
          <w:b/>
          <w:color w:val="0000FF"/>
          <w:position w:val="-12"/>
          <w:sz w:val="24"/>
          <w:szCs w:val="24"/>
        </w:rPr>
        <w:tab/>
      </w:r>
      <w:r w:rsidRPr="00330A7E">
        <w:rPr>
          <w:rFonts w:ascii="Times New Roman" w:hAnsi="Times New Roman" w:cs="Times New Roman"/>
          <w:b/>
          <w:color w:val="0000FF"/>
          <w:sz w:val="24"/>
          <w:szCs w:val="24"/>
        </w:rPr>
        <w:t>C.</w:t>
      </w:r>
      <w:r w:rsidRPr="00330A7E">
        <w:rPr>
          <w:rFonts w:ascii="Times New Roman" w:hAnsi="Times New Roman" w:cs="Times New Roman"/>
          <w:sz w:val="24"/>
          <w:szCs w:val="24"/>
        </w:rPr>
        <w:t xml:space="preserve"> 9</w:t>
      </w:r>
      <w:r w:rsidRPr="00330A7E">
        <w:rPr>
          <w:rFonts w:ascii="Times New Roman" w:hAnsi="Times New Roman" w:cs="Times New Roman"/>
          <w:b/>
          <w:color w:val="0000FF"/>
          <w:position w:val="-12"/>
          <w:sz w:val="24"/>
          <w:szCs w:val="24"/>
        </w:rPr>
        <w:tab/>
      </w:r>
      <w:r w:rsidRPr="00330A7E">
        <w:rPr>
          <w:rFonts w:ascii="Times New Roman" w:hAnsi="Times New Roman" w:cs="Times New Roman"/>
          <w:b/>
          <w:color w:val="0000FF"/>
          <w:spacing w:val="-6"/>
          <w:sz w:val="24"/>
          <w:szCs w:val="24"/>
          <w:u w:val="single"/>
        </w:rPr>
        <w:t>D</w:t>
      </w:r>
      <w:r w:rsidRPr="00330A7E">
        <w:rPr>
          <w:rFonts w:ascii="Times New Roman" w:hAnsi="Times New Roman" w:cs="Times New Roman"/>
          <w:b/>
          <w:color w:val="0000FF"/>
          <w:spacing w:val="-6"/>
          <w:sz w:val="24"/>
          <w:szCs w:val="24"/>
        </w:rPr>
        <w:t>.</w:t>
      </w:r>
      <w:r w:rsidRPr="00330A7E">
        <w:rPr>
          <w:rFonts w:ascii="Times New Roman" w:hAnsi="Times New Roman" w:cs="Times New Roman"/>
          <w:spacing w:val="-6"/>
          <w:sz w:val="24"/>
          <w:szCs w:val="24"/>
        </w:rPr>
        <w:t xml:space="preserve"> </w:t>
      </w:r>
      <w:r w:rsidRPr="00330A7E">
        <w:rPr>
          <w:rFonts w:ascii="Times New Roman" w:hAnsi="Times New Roman" w:cs="Times New Roman"/>
          <w:sz w:val="24"/>
          <w:szCs w:val="24"/>
        </w:rPr>
        <w:t>3</w:t>
      </w:r>
    </w:p>
    <w:p w14:paraId="674130E9"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Thống kê chiều cao của 60 học sinh lớp 11 ở một trường trung học phổ thông (đơn vị cm) thu được kết quả như sau:</w:t>
      </w:r>
    </w:p>
    <w:p w14:paraId="4AFE4A5D" w14:textId="77777777" w:rsidR="00ED397D" w:rsidRPr="00330A7E" w:rsidRDefault="00ED397D" w:rsidP="00330A7E">
      <w:pPr>
        <w:pStyle w:val="ListParagraph"/>
        <w:ind w:left="0"/>
        <w:jc w:val="center"/>
        <w:rPr>
          <w:rFonts w:ascii="Times New Roman" w:hAnsi="Times New Roman" w:cs="Times New Roman"/>
          <w:sz w:val="24"/>
          <w:szCs w:val="24"/>
        </w:rPr>
      </w:pPr>
      <w:r w:rsidRPr="00330A7E">
        <w:rPr>
          <w:rFonts w:ascii="Times New Roman" w:hAnsi="Times New Roman" w:cs="Times New Roman"/>
          <w:sz w:val="24"/>
          <w:szCs w:val="24"/>
        </w:rPr>
        <w:drawing>
          <wp:inline distT="0" distB="0" distL="0" distR="0" wp14:anchorId="67610AEE" wp14:editId="10ED3D28">
            <wp:extent cx="5410240" cy="600079"/>
            <wp:effectExtent l="0" t="0" r="0" b="9525"/>
            <wp:docPr id="7167809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780927" name=""/>
                    <pic:cNvPicPr/>
                  </pic:nvPicPr>
                  <pic:blipFill>
                    <a:blip r:embed="rId1911"/>
                    <a:stretch>
                      <a:fillRect/>
                    </a:stretch>
                  </pic:blipFill>
                  <pic:spPr>
                    <a:xfrm>
                      <a:off x="0" y="0"/>
                      <a:ext cx="5410240" cy="600079"/>
                    </a:xfrm>
                    <a:prstGeom prst="rect">
                      <a:avLst/>
                    </a:prstGeom>
                  </pic:spPr>
                </pic:pic>
              </a:graphicData>
            </a:graphic>
          </wp:inline>
        </w:drawing>
      </w:r>
    </w:p>
    <w:p w14:paraId="1877A4F5" w14:textId="77777777" w:rsidR="00ED397D" w:rsidRPr="00330A7E" w:rsidRDefault="00ED397D" w:rsidP="00330A7E">
      <w:pPr>
        <w:pStyle w:val="ListParagraph"/>
        <w:ind w:left="0"/>
        <w:rPr>
          <w:rFonts w:ascii="Times New Roman" w:hAnsi="Times New Roman" w:cs="Times New Roman"/>
          <w:b/>
          <w:bCs/>
          <w:sz w:val="24"/>
          <w:szCs w:val="24"/>
        </w:rPr>
      </w:pPr>
      <w:r w:rsidRPr="00330A7E">
        <w:rPr>
          <w:rFonts w:ascii="Times New Roman" w:hAnsi="Times New Roman" w:cs="Times New Roman"/>
          <w:sz w:val="24"/>
          <w:szCs w:val="24"/>
        </w:rPr>
        <w:tab/>
        <w:t>Hãy ước lượng chiều cao trung bình của học sinh trong lớp học đó.</w:t>
      </w:r>
      <w:r w:rsidRPr="00330A7E">
        <w:rPr>
          <w:rFonts w:ascii="Times New Roman" w:hAnsi="Times New Roman" w:cs="Times New Roman"/>
          <w:sz w:val="24"/>
          <w:szCs w:val="24"/>
        </w:rPr>
        <w:tab/>
      </w:r>
      <w:r w:rsidRPr="00330A7E">
        <w:rPr>
          <w:rFonts w:ascii="Times New Roman" w:hAnsi="Times New Roman" w:cs="Times New Roman"/>
          <w:sz w:val="24"/>
          <w:szCs w:val="24"/>
        </w:rPr>
        <w:tab/>
      </w:r>
    </w:p>
    <w:p w14:paraId="4100164F" w14:textId="77777777" w:rsidR="00ED397D" w:rsidRPr="00330A7E" w:rsidRDefault="00ED397D" w:rsidP="00330A7E">
      <w:pPr>
        <w:tabs>
          <w:tab w:val="left" w:pos="3119"/>
          <w:tab w:val="left" w:pos="5669"/>
          <w:tab w:val="left" w:pos="8222"/>
        </w:tabs>
        <w:spacing w:after="0"/>
        <w:ind w:left="567"/>
        <w:jc w:val="both"/>
        <w:rPr>
          <w:rFonts w:ascii="Times New Roman" w:hAnsi="Times New Roman" w:cs="Times New Roman"/>
          <w:b/>
          <w:sz w:val="24"/>
          <w:szCs w:val="24"/>
          <w:lang w:val="it-IT"/>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sz w:val="24"/>
          <w:szCs w:val="24"/>
        </w:rPr>
        <w:t>160 cm.</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sz w:val="24"/>
          <w:szCs w:val="24"/>
        </w:rPr>
        <w:t>161 cm.</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sz w:val="24"/>
          <w:szCs w:val="24"/>
        </w:rPr>
        <w:t>162 cm.</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u w:val="single"/>
          <w:lang w:val="it-IT"/>
        </w:rPr>
        <w:t>D</w:t>
      </w:r>
      <w:r w:rsidRPr="00330A7E">
        <w:rPr>
          <w:rFonts w:ascii="Times New Roman" w:hAnsi="Times New Roman" w:cs="Times New Roman"/>
          <w:b/>
          <w:color w:val="0000FF"/>
          <w:sz w:val="24"/>
          <w:szCs w:val="24"/>
        </w:rPr>
        <w:t xml:space="preserve">. </w:t>
      </w:r>
      <w:r w:rsidRPr="00330A7E">
        <w:rPr>
          <w:rFonts w:ascii="Times New Roman" w:hAnsi="Times New Roman" w:cs="Times New Roman"/>
          <w:sz w:val="24"/>
          <w:szCs w:val="24"/>
        </w:rPr>
        <w:t>163 cm</w:t>
      </w:r>
      <w:r w:rsidRPr="00330A7E">
        <w:rPr>
          <w:rFonts w:ascii="Times New Roman" w:hAnsi="Times New Roman" w:cs="Times New Roman"/>
          <w:sz w:val="24"/>
          <w:szCs w:val="24"/>
          <w:lang w:val="it-IT"/>
        </w:rPr>
        <w:t>.</w:t>
      </w:r>
    </w:p>
    <w:p w14:paraId="3B649D3B"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bCs/>
          <w:sz w:val="24"/>
          <w:szCs w:val="24"/>
        </w:rPr>
        <w:t xml:space="preserve">Cho hàm số </w:t>
      </w:r>
      <w:r w:rsidRPr="00330A7E">
        <w:rPr>
          <w:rFonts w:ascii="Times New Roman" w:hAnsi="Times New Roman" w:cs="Times New Roman"/>
          <w:bCs/>
          <w:position w:val="-14"/>
          <w:sz w:val="24"/>
          <w:szCs w:val="24"/>
        </w:rPr>
        <w:object w:dxaOrig="960" w:dyaOrig="400" w14:anchorId="40832EC1">
          <v:shape id="_x0000_i2155" type="#_x0000_t75" style="width:48pt;height:20.25pt" o:ole="">
            <v:imagedata r:id="rId1912" o:title=""/>
          </v:shape>
          <o:OLEObject Type="Embed" ProgID="Equation.DSMT4" ShapeID="_x0000_i2155" DrawAspect="Content" ObjectID="_1796841219" r:id="rId1913"/>
        </w:object>
      </w:r>
      <w:r w:rsidRPr="00330A7E">
        <w:rPr>
          <w:rFonts w:ascii="Times New Roman" w:hAnsi="Times New Roman" w:cs="Times New Roman"/>
          <w:bCs/>
          <w:sz w:val="24"/>
          <w:szCs w:val="24"/>
        </w:rPr>
        <w:t xml:space="preserve"> có đồ thị như hình vẽ. </w:t>
      </w:r>
    </w:p>
    <w:p w14:paraId="1DF0B3AE" w14:textId="77777777" w:rsidR="00ED397D" w:rsidRPr="00330A7E" w:rsidRDefault="00ED397D" w:rsidP="00330A7E">
      <w:pPr>
        <w:pStyle w:val="ListParagraph"/>
        <w:tabs>
          <w:tab w:val="left" w:pos="992"/>
        </w:tabs>
        <w:spacing w:before="120" w:line="276" w:lineRule="auto"/>
        <w:ind w:left="992"/>
        <w:jc w:val="center"/>
        <w:rPr>
          <w:rFonts w:ascii="Times New Roman" w:hAnsi="Times New Roman" w:cs="Times New Roman"/>
          <w:sz w:val="24"/>
          <w:szCs w:val="24"/>
        </w:rPr>
      </w:pPr>
      <w:r w:rsidRPr="00330A7E">
        <w:rPr>
          <w:rFonts w:ascii="Times New Roman" w:hAnsi="Times New Roman" w:cs="Times New Roman"/>
          <w:sz w:val="24"/>
          <w:szCs w:val="24"/>
        </w:rPr>
        <w:drawing>
          <wp:inline distT="0" distB="0" distL="0" distR="0" wp14:anchorId="784FE232" wp14:editId="2BA5A0FC">
            <wp:extent cx="1333468" cy="1192696"/>
            <wp:effectExtent l="0" t="0" r="635"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4">
                      <a:extLst>
                        <a:ext uri="{28A0092B-C50C-407E-A947-70E740481C1C}">
                          <a14:useLocalDpi xmlns:a14="http://schemas.microsoft.com/office/drawing/2010/main" val="0"/>
                        </a:ext>
                      </a:extLst>
                    </a:blip>
                    <a:stretch>
                      <a:fillRect/>
                    </a:stretch>
                  </pic:blipFill>
                  <pic:spPr>
                    <a:xfrm>
                      <a:off x="0" y="0"/>
                      <a:ext cx="1331440" cy="1190882"/>
                    </a:xfrm>
                    <a:prstGeom prst="rect">
                      <a:avLst/>
                    </a:prstGeom>
                  </pic:spPr>
                </pic:pic>
              </a:graphicData>
            </a:graphic>
          </wp:inline>
        </w:drawing>
      </w:r>
    </w:p>
    <w:p w14:paraId="3629EC7C" w14:textId="77777777" w:rsidR="00ED397D" w:rsidRPr="00330A7E" w:rsidRDefault="00ED397D" w:rsidP="00330A7E">
      <w:pPr>
        <w:pStyle w:val="ListParagraph"/>
        <w:tabs>
          <w:tab w:val="left" w:pos="992"/>
        </w:tabs>
        <w:spacing w:before="120" w:line="276" w:lineRule="auto"/>
        <w:ind w:left="992"/>
        <w:rPr>
          <w:rFonts w:ascii="Times New Roman" w:hAnsi="Times New Roman" w:cs="Times New Roman"/>
          <w:sz w:val="24"/>
          <w:szCs w:val="24"/>
        </w:rPr>
      </w:pPr>
      <w:r w:rsidRPr="00330A7E">
        <w:rPr>
          <w:rFonts w:ascii="Times New Roman" w:hAnsi="Times New Roman" w:cs="Times New Roman"/>
          <w:sz w:val="24"/>
          <w:szCs w:val="24"/>
        </w:rPr>
        <w:t xml:space="preserve">Xét hàm số </w:t>
      </w:r>
      <w:r w:rsidRPr="00330A7E">
        <w:rPr>
          <w:rFonts w:ascii="Times New Roman" w:hAnsi="Times New Roman" w:cs="Times New Roman"/>
          <w:position w:val="-14"/>
          <w:sz w:val="24"/>
          <w:szCs w:val="24"/>
        </w:rPr>
        <w:object w:dxaOrig="1620" w:dyaOrig="400" w14:anchorId="03A58480">
          <v:shape id="_x0000_i2156" type="#_x0000_t75" style="width:81pt;height:20.25pt" o:ole="">
            <v:imagedata r:id="rId1915" o:title=""/>
          </v:shape>
          <o:OLEObject Type="Embed" ProgID="Equation.DSMT4" ShapeID="_x0000_i2156" DrawAspect="Content" ObjectID="_1796841220" r:id="rId1916"/>
        </w:object>
      </w:r>
      <w:r w:rsidRPr="00330A7E">
        <w:rPr>
          <w:rFonts w:ascii="Times New Roman" w:hAnsi="Times New Roman" w:cs="Times New Roman"/>
          <w:sz w:val="24"/>
          <w:szCs w:val="24"/>
        </w:rPr>
        <w:t>. Khẳng định nào sau đây đúng?</w:t>
      </w:r>
    </w:p>
    <w:p w14:paraId="01621576" w14:textId="77777777" w:rsidR="00ED397D" w:rsidRPr="00330A7E" w:rsidRDefault="00ED397D" w:rsidP="00330A7E">
      <w:pPr>
        <w:tabs>
          <w:tab w:val="left" w:pos="3119"/>
          <w:tab w:val="left" w:pos="5669"/>
          <w:tab w:val="left" w:pos="8222"/>
        </w:tabs>
        <w:spacing w:after="0"/>
        <w:ind w:left="567"/>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sz w:val="24"/>
          <w:szCs w:val="24"/>
        </w:rPr>
        <w:t xml:space="preserve">Hàm số </w:t>
      </w:r>
      <w:r w:rsidRPr="00330A7E">
        <w:rPr>
          <w:rFonts w:ascii="Times New Roman" w:hAnsi="Times New Roman" w:cs="Times New Roman"/>
          <w:position w:val="-14"/>
          <w:sz w:val="24"/>
          <w:szCs w:val="24"/>
        </w:rPr>
        <w:object w:dxaOrig="940" w:dyaOrig="400" w14:anchorId="7FD8C291">
          <v:shape id="_x0000_i2157" type="#_x0000_t75" style="width:47.25pt;height:20.25pt" o:ole="">
            <v:imagedata r:id="rId1917" o:title=""/>
          </v:shape>
          <o:OLEObject Type="Embed" ProgID="Equation.DSMT4" ShapeID="_x0000_i2157" DrawAspect="Content" ObjectID="_1796841221" r:id="rId1918"/>
        </w:object>
      </w:r>
      <w:r w:rsidRPr="00330A7E">
        <w:rPr>
          <w:rFonts w:ascii="Times New Roman" w:hAnsi="Times New Roman" w:cs="Times New Roman"/>
          <w:sz w:val="24"/>
          <w:szCs w:val="24"/>
        </w:rPr>
        <w:t xml:space="preserve"> có giá trị lớn nhất bằng 1.</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sz w:val="24"/>
          <w:szCs w:val="24"/>
        </w:rPr>
        <w:t xml:space="preserve">Hàm số </w:t>
      </w:r>
      <w:r w:rsidRPr="00330A7E">
        <w:rPr>
          <w:rFonts w:ascii="Times New Roman" w:hAnsi="Times New Roman" w:cs="Times New Roman"/>
          <w:position w:val="-14"/>
          <w:sz w:val="24"/>
          <w:szCs w:val="24"/>
        </w:rPr>
        <w:object w:dxaOrig="940" w:dyaOrig="400" w14:anchorId="39AD2AFD">
          <v:shape id="_x0000_i2158" type="#_x0000_t75" style="width:47.25pt;height:20.25pt" o:ole="">
            <v:imagedata r:id="rId1919" o:title=""/>
          </v:shape>
          <o:OLEObject Type="Embed" ProgID="Equation.DSMT4" ShapeID="_x0000_i2158" DrawAspect="Content" ObjectID="_1796841222" r:id="rId1920"/>
        </w:object>
      </w:r>
      <w:r w:rsidRPr="00330A7E">
        <w:rPr>
          <w:rFonts w:ascii="Times New Roman" w:hAnsi="Times New Roman" w:cs="Times New Roman"/>
          <w:sz w:val="24"/>
          <w:szCs w:val="24"/>
        </w:rPr>
        <w:t xml:space="preserve"> không có giá trị lớn nhất.</w:t>
      </w:r>
    </w:p>
    <w:p w14:paraId="2ADDFD20" w14:textId="77777777" w:rsidR="00ED397D" w:rsidRPr="00330A7E" w:rsidRDefault="00ED397D" w:rsidP="00330A7E">
      <w:pPr>
        <w:tabs>
          <w:tab w:val="left" w:pos="3119"/>
          <w:tab w:val="left" w:pos="5669"/>
          <w:tab w:val="left" w:pos="8222"/>
        </w:tabs>
        <w:spacing w:after="0"/>
        <w:ind w:left="567"/>
        <w:jc w:val="both"/>
        <w:rPr>
          <w:rFonts w:ascii="Times New Roman" w:hAnsi="Times New Roman" w:cs="Times New Roman"/>
          <w:b/>
          <w:sz w:val="24"/>
          <w:szCs w:val="24"/>
          <w:lang w:val="it-IT"/>
        </w:rPr>
      </w:pPr>
      <w:r w:rsidRPr="00330A7E">
        <w:rPr>
          <w:rFonts w:ascii="Times New Roman" w:hAnsi="Times New Roman" w:cs="Times New Roman"/>
          <w:b/>
          <w:color w:val="0000FF"/>
          <w:sz w:val="24"/>
          <w:szCs w:val="24"/>
        </w:rPr>
        <w:t xml:space="preserve">C. </w:t>
      </w:r>
      <w:r w:rsidRPr="00330A7E">
        <w:rPr>
          <w:rFonts w:ascii="Times New Roman" w:hAnsi="Times New Roman" w:cs="Times New Roman"/>
          <w:sz w:val="24"/>
          <w:szCs w:val="24"/>
        </w:rPr>
        <w:t xml:space="preserve">Hàm số </w:t>
      </w:r>
      <w:r w:rsidRPr="00330A7E">
        <w:rPr>
          <w:rFonts w:ascii="Times New Roman" w:hAnsi="Times New Roman" w:cs="Times New Roman"/>
          <w:position w:val="-14"/>
          <w:sz w:val="24"/>
          <w:szCs w:val="24"/>
        </w:rPr>
        <w:object w:dxaOrig="940" w:dyaOrig="400" w14:anchorId="4356FE8E">
          <v:shape id="_x0000_i2159" type="#_x0000_t75" style="width:47.25pt;height:20.25pt" o:ole="">
            <v:imagedata r:id="rId1921" o:title=""/>
          </v:shape>
          <o:OLEObject Type="Embed" ProgID="Equation.DSMT4" ShapeID="_x0000_i2159" DrawAspect="Content" ObjectID="_1796841223" r:id="rId1922"/>
        </w:object>
      </w:r>
      <w:r w:rsidRPr="00330A7E">
        <w:rPr>
          <w:rFonts w:ascii="Times New Roman" w:hAnsi="Times New Roman" w:cs="Times New Roman"/>
          <w:sz w:val="24"/>
          <w:szCs w:val="24"/>
        </w:rPr>
        <w:t xml:space="preserve"> đạt giá trị nhỏ nhất bằng </w:t>
      </w:r>
      <w:r w:rsidRPr="00330A7E">
        <w:rPr>
          <w:rFonts w:ascii="Times New Roman" w:hAnsi="Times New Roman" w:cs="Times New Roman"/>
          <w:position w:val="-4"/>
          <w:sz w:val="24"/>
          <w:szCs w:val="24"/>
        </w:rPr>
        <w:object w:dxaOrig="320" w:dyaOrig="260" w14:anchorId="7B7074D5">
          <v:shape id="_x0000_i2160" type="#_x0000_t75" style="width:16.5pt;height:13.5pt" o:ole="">
            <v:imagedata r:id="rId1923" o:title=""/>
          </v:shape>
          <o:OLEObject Type="Embed" ProgID="Equation.DSMT4" ShapeID="_x0000_i2160" DrawAspect="Content" ObjectID="_1796841224" r:id="rId1924"/>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u w:val="single"/>
          <w:lang w:val="it-IT"/>
        </w:rPr>
        <w:t>D</w:t>
      </w:r>
      <w:r w:rsidRPr="00330A7E">
        <w:rPr>
          <w:rFonts w:ascii="Times New Roman" w:hAnsi="Times New Roman" w:cs="Times New Roman"/>
          <w:b/>
          <w:color w:val="0000FF"/>
          <w:sz w:val="24"/>
          <w:szCs w:val="24"/>
        </w:rPr>
        <w:t xml:space="preserve">. </w:t>
      </w:r>
      <w:r w:rsidRPr="00330A7E">
        <w:rPr>
          <w:rFonts w:ascii="Times New Roman" w:hAnsi="Times New Roman" w:cs="Times New Roman"/>
          <w:sz w:val="24"/>
          <w:szCs w:val="24"/>
        </w:rPr>
        <w:t xml:space="preserve">Hàm số </w:t>
      </w:r>
      <w:r w:rsidRPr="00330A7E">
        <w:rPr>
          <w:rFonts w:ascii="Times New Roman" w:hAnsi="Times New Roman" w:cs="Times New Roman"/>
          <w:position w:val="-14"/>
          <w:sz w:val="24"/>
          <w:szCs w:val="24"/>
        </w:rPr>
        <w:object w:dxaOrig="940" w:dyaOrig="400" w14:anchorId="243F1B1F">
          <v:shape id="_x0000_i2161" type="#_x0000_t75" style="width:47.25pt;height:20.25pt" o:ole="">
            <v:imagedata r:id="rId1921" o:title=""/>
          </v:shape>
          <o:OLEObject Type="Embed" ProgID="Equation.DSMT4" ShapeID="_x0000_i2161" DrawAspect="Content" ObjectID="_1796841225" r:id="rId1925"/>
        </w:object>
      </w:r>
      <w:r w:rsidRPr="00330A7E">
        <w:rPr>
          <w:rFonts w:ascii="Times New Roman" w:hAnsi="Times New Roman" w:cs="Times New Roman"/>
          <w:sz w:val="24"/>
          <w:szCs w:val="24"/>
        </w:rPr>
        <w:t xml:space="preserve"> đạt giá trị nhỏ nhất bằng </w:t>
      </w:r>
      <w:r w:rsidRPr="00330A7E">
        <w:rPr>
          <w:rFonts w:ascii="Times New Roman" w:hAnsi="Times New Roman" w:cs="Times New Roman"/>
          <w:position w:val="-24"/>
          <w:sz w:val="24"/>
          <w:szCs w:val="24"/>
        </w:rPr>
        <w:object w:dxaOrig="360" w:dyaOrig="620" w14:anchorId="240044F6">
          <v:shape id="_x0000_i2162" type="#_x0000_t75" style="width:18pt;height:31.5pt" o:ole="">
            <v:imagedata r:id="rId1926" o:title=""/>
          </v:shape>
          <o:OLEObject Type="Embed" ProgID="Equation.DSMT4" ShapeID="_x0000_i2162" DrawAspect="Content" ObjectID="_1796841226" r:id="rId1927"/>
        </w:object>
      </w:r>
      <w:r w:rsidRPr="00330A7E">
        <w:rPr>
          <w:rFonts w:ascii="Times New Roman" w:hAnsi="Times New Roman" w:cs="Times New Roman"/>
          <w:sz w:val="24"/>
          <w:szCs w:val="24"/>
        </w:rPr>
        <w:t>.</w:t>
      </w:r>
    </w:p>
    <w:p w14:paraId="21448361" w14:textId="77777777" w:rsidR="00ED397D" w:rsidRPr="00330A7E" w:rsidRDefault="00ED397D" w:rsidP="00330A7E">
      <w:pPr>
        <w:spacing w:before="120" w:after="240"/>
        <w:ind w:left="992" w:hanging="992"/>
        <w:rPr>
          <w:rFonts w:ascii="Times New Roman" w:hAnsi="Times New Roman" w:cs="Times New Roman"/>
          <w:sz w:val="24"/>
          <w:szCs w:val="24"/>
          <w:lang w:val="it-IT"/>
        </w:rPr>
      </w:pPr>
      <w:r w:rsidRPr="00330A7E">
        <w:rPr>
          <w:rFonts w:ascii="Times New Roman" w:hAnsi="Times New Roman" w:cs="Times New Roman"/>
          <w:b/>
          <w:bCs/>
          <w:color w:val="0033CC"/>
          <w:sz w:val="24"/>
          <w:szCs w:val="24"/>
          <w:lang w:val="it-IT"/>
        </w:rPr>
        <w:t>PHẦN II. Câu trắc nghiệm đúng sai.</w:t>
      </w:r>
      <w:r w:rsidRPr="00330A7E">
        <w:rPr>
          <w:rFonts w:ascii="Times New Roman" w:hAnsi="Times New Roman" w:cs="Times New Roman"/>
          <w:color w:val="0033CC"/>
          <w:sz w:val="24"/>
          <w:szCs w:val="24"/>
          <w:lang w:val="it-IT"/>
        </w:rPr>
        <w:t xml:space="preserve"> </w:t>
      </w:r>
      <w:r w:rsidRPr="00330A7E">
        <w:rPr>
          <w:rFonts w:ascii="Times New Roman" w:hAnsi="Times New Roman" w:cs="Times New Roman"/>
          <w:sz w:val="24"/>
          <w:szCs w:val="24"/>
          <w:lang w:val="it-IT"/>
        </w:rPr>
        <w:t xml:space="preserve">Thí sinh trả lời từ câu 1 đến câu 4. Trong mỗi </w:t>
      </w:r>
      <w:r w:rsidRPr="00330A7E">
        <w:rPr>
          <w:rFonts w:ascii="Times New Roman" w:hAnsi="Times New Roman" w:cs="Times New Roman"/>
          <w:b/>
          <w:bCs/>
          <w:sz w:val="24"/>
          <w:szCs w:val="24"/>
          <w:lang w:val="it-IT"/>
        </w:rPr>
        <w:t>ý a), b), c), d)</w:t>
      </w:r>
      <w:r w:rsidRPr="00330A7E">
        <w:rPr>
          <w:rFonts w:ascii="Times New Roman" w:hAnsi="Times New Roman" w:cs="Times New Roman"/>
          <w:sz w:val="24"/>
          <w:szCs w:val="24"/>
          <w:lang w:val="it-IT"/>
        </w:rPr>
        <w:t xml:space="preserve"> ở mỗi câu, thí sinh chọn đúng hoặc sai.</w:t>
      </w:r>
    </w:p>
    <w:p w14:paraId="5C70DB8B" w14:textId="77777777" w:rsidR="00ED397D" w:rsidRPr="00330A7E" w:rsidRDefault="00ED397D" w:rsidP="000E1E56">
      <w:pPr>
        <w:pStyle w:val="ListParagraph"/>
        <w:numPr>
          <w:ilvl w:val="0"/>
          <w:numId w:val="5"/>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lastRenderedPageBreak/>
        <w:t>Thống kê điểm trung bình môn toán cuối năm của lớp 12A và ta được bảng ghép nhóm sau:</w:t>
      </w:r>
    </w:p>
    <w:p w14:paraId="70A347A3" w14:textId="77777777" w:rsidR="00ED397D" w:rsidRPr="00330A7E" w:rsidRDefault="00ED397D" w:rsidP="00330A7E">
      <w:pPr>
        <w:pStyle w:val="ListParagraph"/>
        <w:tabs>
          <w:tab w:val="left" w:pos="992"/>
        </w:tabs>
        <w:spacing w:before="120" w:line="276" w:lineRule="auto"/>
        <w:ind w:left="992"/>
        <w:jc w:val="center"/>
        <w:rPr>
          <w:rFonts w:ascii="Times New Roman" w:hAnsi="Times New Roman" w:cs="Times New Roman"/>
          <w:sz w:val="24"/>
          <w:szCs w:val="24"/>
        </w:rPr>
      </w:pPr>
      <w:r w:rsidRPr="00330A7E">
        <w:rPr>
          <w:rFonts w:ascii="Times New Roman" w:hAnsi="Times New Roman" w:cs="Times New Roman"/>
          <w:sz w:val="24"/>
          <w:szCs w:val="24"/>
        </w:rPr>
        <w:drawing>
          <wp:inline distT="0" distB="0" distL="0" distR="0" wp14:anchorId="0C1DB11A" wp14:editId="6A1FE5D8">
            <wp:extent cx="3101009" cy="658687"/>
            <wp:effectExtent l="0" t="0" r="4445"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8"/>
                    <a:stretch>
                      <a:fillRect/>
                    </a:stretch>
                  </pic:blipFill>
                  <pic:spPr>
                    <a:xfrm>
                      <a:off x="0" y="0"/>
                      <a:ext cx="3106747" cy="659906"/>
                    </a:xfrm>
                    <a:prstGeom prst="rect">
                      <a:avLst/>
                    </a:prstGeom>
                  </pic:spPr>
                </pic:pic>
              </a:graphicData>
            </a:graphic>
          </wp:inline>
        </w:drawing>
      </w:r>
    </w:p>
    <w:p w14:paraId="43001C2B" w14:textId="77777777" w:rsidR="00ED397D" w:rsidRPr="00330A7E" w:rsidRDefault="00ED397D" w:rsidP="00330A7E">
      <w:pPr>
        <w:spacing w:after="240"/>
        <w:ind w:left="992"/>
        <w:rPr>
          <w:rFonts w:ascii="Times New Roman" w:hAnsi="Times New Roman" w:cs="Times New Roman"/>
          <w:sz w:val="24"/>
          <w:szCs w:val="24"/>
        </w:rPr>
      </w:pPr>
      <w:r w:rsidRPr="00330A7E">
        <w:rPr>
          <w:rFonts w:ascii="Times New Roman" w:hAnsi="Times New Roman" w:cs="Times New Roman"/>
          <w:b/>
          <w:bCs/>
          <w:sz w:val="24"/>
          <w:szCs w:val="24"/>
        </w:rPr>
        <w:t>a)</w:t>
      </w:r>
      <w:r w:rsidRPr="00330A7E">
        <w:rPr>
          <w:rFonts w:ascii="Times New Roman" w:hAnsi="Times New Roman" w:cs="Times New Roman"/>
          <w:sz w:val="24"/>
          <w:szCs w:val="24"/>
        </w:rPr>
        <w:t xml:space="preserve"> Khoảng biến thiên của mẫu số liệu ghép nhóm bằng 4.</w:t>
      </w:r>
    </w:p>
    <w:p w14:paraId="76458372" w14:textId="77777777" w:rsidR="00ED397D" w:rsidRPr="00330A7E" w:rsidRDefault="00ED397D" w:rsidP="00330A7E">
      <w:pPr>
        <w:spacing w:after="240"/>
        <w:ind w:left="992"/>
        <w:rPr>
          <w:rFonts w:ascii="Times New Roman" w:hAnsi="Times New Roman" w:cs="Times New Roman"/>
          <w:sz w:val="24"/>
          <w:szCs w:val="24"/>
        </w:rPr>
      </w:pPr>
      <w:r w:rsidRPr="00330A7E">
        <w:rPr>
          <w:rFonts w:ascii="Times New Roman" w:hAnsi="Times New Roman" w:cs="Times New Roman"/>
          <w:b/>
          <w:bCs/>
          <w:sz w:val="24"/>
          <w:szCs w:val="24"/>
          <w:u w:val="single"/>
        </w:rPr>
        <w:t>b</w:t>
      </w:r>
      <w:r w:rsidRPr="00330A7E">
        <w:rPr>
          <w:rFonts w:ascii="Times New Roman" w:hAnsi="Times New Roman" w:cs="Times New Roman"/>
          <w:b/>
          <w:bCs/>
          <w:sz w:val="24"/>
          <w:szCs w:val="24"/>
        </w:rPr>
        <w:t>)</w:t>
      </w:r>
      <w:r w:rsidRPr="00330A7E">
        <w:rPr>
          <w:rFonts w:ascii="Times New Roman" w:hAnsi="Times New Roman" w:cs="Times New Roman"/>
          <w:sz w:val="24"/>
          <w:szCs w:val="24"/>
        </w:rPr>
        <w:t xml:space="preserve"> Số trung bình của mẫu số liệu ghép nhóm là </w:t>
      </w:r>
      <w:r w:rsidRPr="00330A7E">
        <w:rPr>
          <w:rFonts w:ascii="Times New Roman" w:hAnsi="Times New Roman" w:cs="Times New Roman"/>
          <w:position w:val="-10"/>
          <w:sz w:val="24"/>
          <w:szCs w:val="24"/>
        </w:rPr>
        <w:object w:dxaOrig="900" w:dyaOrig="320" w14:anchorId="39625CE5">
          <v:shape id="_x0000_i2163" type="#_x0000_t75" style="width:45pt;height:16.5pt" o:ole="">
            <v:imagedata r:id="rId1929" o:title=""/>
          </v:shape>
          <o:OLEObject Type="Embed" ProgID="Equation.DSMT4" ShapeID="_x0000_i2163" DrawAspect="Content" ObjectID="_1796841227" r:id="rId1930"/>
        </w:object>
      </w:r>
      <w:r w:rsidRPr="00330A7E">
        <w:rPr>
          <w:rFonts w:ascii="Times New Roman" w:hAnsi="Times New Roman" w:cs="Times New Roman"/>
          <w:sz w:val="24"/>
          <w:szCs w:val="24"/>
        </w:rPr>
        <w:t>.</w:t>
      </w:r>
    </w:p>
    <w:p w14:paraId="63D0A6D8" w14:textId="77777777" w:rsidR="00ED397D" w:rsidRPr="00330A7E" w:rsidRDefault="00ED397D" w:rsidP="00330A7E">
      <w:pPr>
        <w:ind w:left="992"/>
        <w:rPr>
          <w:rFonts w:ascii="Times New Roman" w:eastAsia="Calibri" w:hAnsi="Times New Roman" w:cs="Times New Roman"/>
          <w:sz w:val="24"/>
          <w:szCs w:val="24"/>
        </w:rPr>
      </w:pPr>
      <w:r w:rsidRPr="00330A7E">
        <w:rPr>
          <w:rFonts w:ascii="Times New Roman" w:eastAsia="Calibri" w:hAnsi="Times New Roman" w:cs="Times New Roman"/>
          <w:b/>
          <w:bCs/>
          <w:sz w:val="24"/>
          <w:szCs w:val="24"/>
          <w:u w:val="single"/>
        </w:rPr>
        <w:t>c</w:t>
      </w:r>
      <w:r w:rsidRPr="00330A7E">
        <w:rPr>
          <w:rFonts w:ascii="Times New Roman" w:eastAsia="Calibri" w:hAnsi="Times New Roman" w:cs="Times New Roman"/>
          <w:b/>
          <w:bCs/>
          <w:sz w:val="24"/>
          <w:szCs w:val="24"/>
        </w:rPr>
        <w:t xml:space="preserve">) </w:t>
      </w:r>
      <w:r w:rsidRPr="00330A7E">
        <w:rPr>
          <w:rFonts w:ascii="Times New Roman" w:eastAsia="Calibri" w:hAnsi="Times New Roman" w:cs="Times New Roman"/>
          <w:sz w:val="24"/>
          <w:szCs w:val="24"/>
        </w:rPr>
        <w:t xml:space="preserve">Độ lệch chuẩn của mẫu số liệu ghép nhóm là </w:t>
      </w:r>
      <w:r w:rsidRPr="00330A7E">
        <w:rPr>
          <w:rFonts w:ascii="Times New Roman" w:eastAsia="Calibri" w:hAnsi="Times New Roman" w:cs="Times New Roman"/>
          <w:position w:val="-10"/>
          <w:sz w:val="24"/>
          <w:szCs w:val="24"/>
        </w:rPr>
        <w:object w:dxaOrig="820" w:dyaOrig="320" w14:anchorId="0D929AA1">
          <v:shape id="_x0000_i2164" type="#_x0000_t75" style="width:40.5pt;height:16.5pt" o:ole="">
            <v:imagedata r:id="rId1931" o:title=""/>
          </v:shape>
          <o:OLEObject Type="Embed" ProgID="Equation.DSMT4" ShapeID="_x0000_i2164" DrawAspect="Content" ObjectID="_1796841228" r:id="rId1932"/>
        </w:object>
      </w:r>
      <w:r w:rsidRPr="00330A7E">
        <w:rPr>
          <w:rFonts w:ascii="Times New Roman" w:eastAsia="Calibri" w:hAnsi="Times New Roman" w:cs="Times New Roman"/>
          <w:sz w:val="24"/>
          <w:szCs w:val="24"/>
        </w:rPr>
        <w:t>.</w:t>
      </w:r>
    </w:p>
    <w:p w14:paraId="569DA52D" w14:textId="77777777" w:rsidR="00ED397D" w:rsidRPr="00330A7E" w:rsidRDefault="00ED397D" w:rsidP="00330A7E">
      <w:pPr>
        <w:ind w:left="992"/>
        <w:rPr>
          <w:rFonts w:ascii="Times New Roman" w:hAnsi="Times New Roman" w:cs="Times New Roman"/>
          <w:sz w:val="24"/>
          <w:szCs w:val="24"/>
        </w:rPr>
      </w:pPr>
      <w:r w:rsidRPr="00330A7E">
        <w:rPr>
          <w:rFonts w:ascii="Times New Roman" w:eastAsia="Calibri" w:hAnsi="Times New Roman" w:cs="Times New Roman"/>
          <w:b/>
          <w:bCs/>
          <w:sz w:val="24"/>
          <w:szCs w:val="24"/>
          <w:u w:val="single"/>
        </w:rPr>
        <w:t>d</w:t>
      </w:r>
      <w:r w:rsidRPr="00330A7E">
        <w:rPr>
          <w:rFonts w:ascii="Times New Roman" w:eastAsia="Calibri" w:hAnsi="Times New Roman" w:cs="Times New Roman"/>
          <w:b/>
          <w:bCs/>
          <w:sz w:val="24"/>
          <w:szCs w:val="24"/>
        </w:rPr>
        <w:t xml:space="preserve">) </w:t>
      </w:r>
      <w:r w:rsidRPr="00330A7E">
        <w:rPr>
          <w:rFonts w:ascii="Times New Roman" w:eastAsia="Calibri" w:hAnsi="Times New Roman" w:cs="Times New Roman"/>
          <w:sz w:val="24"/>
          <w:szCs w:val="24"/>
        </w:rPr>
        <w:t xml:space="preserve">Khoảng tứ phân vị của mẫu số liệu ghép nhóm là </w:t>
      </w:r>
      <w:r w:rsidRPr="00330A7E">
        <w:rPr>
          <w:rFonts w:ascii="Times New Roman" w:eastAsia="Calibri" w:hAnsi="Times New Roman" w:cs="Times New Roman"/>
          <w:position w:val="-24"/>
          <w:sz w:val="24"/>
          <w:szCs w:val="24"/>
        </w:rPr>
        <w:object w:dxaOrig="880" w:dyaOrig="620" w14:anchorId="4C42D95F">
          <v:shape id="_x0000_i2165" type="#_x0000_t75" style="width:43.5pt;height:31.5pt" o:ole="">
            <v:imagedata r:id="rId1933" o:title=""/>
          </v:shape>
          <o:OLEObject Type="Embed" ProgID="Equation.DSMT4" ShapeID="_x0000_i2165" DrawAspect="Content" ObjectID="_1796841229" r:id="rId1934"/>
        </w:object>
      </w:r>
      <w:r w:rsidRPr="00330A7E">
        <w:rPr>
          <w:rFonts w:ascii="Times New Roman" w:hAnsi="Times New Roman" w:cs="Times New Roman"/>
          <w:sz w:val="24"/>
          <w:szCs w:val="24"/>
        </w:rPr>
        <w:t>.</w:t>
      </w:r>
    </w:p>
    <w:p w14:paraId="78D6A116" w14:textId="77777777" w:rsidR="00ED397D" w:rsidRPr="00330A7E" w:rsidRDefault="00ED397D" w:rsidP="000E1E56">
      <w:pPr>
        <w:pStyle w:val="ListParagraph"/>
        <w:numPr>
          <w:ilvl w:val="0"/>
          <w:numId w:val="5"/>
        </w:numPr>
        <w:tabs>
          <w:tab w:val="left" w:pos="992"/>
        </w:tabs>
        <w:spacing w:before="120" w:line="276" w:lineRule="auto"/>
        <w:rPr>
          <w:rFonts w:ascii="Times New Roman" w:hAnsi="Times New Roman" w:cs="Times New Roman"/>
          <w:sz w:val="24"/>
          <w:szCs w:val="24"/>
        </w:rPr>
      </w:pPr>
      <w:r w:rsidRPr="00330A7E">
        <w:rPr>
          <w:rFonts w:ascii="Times New Roman" w:eastAsia="Calibri" w:hAnsi="Times New Roman" w:cs="Times New Roman"/>
          <w:color w:val="000000" w:themeColor="text1"/>
          <w:sz w:val="24"/>
          <w:szCs w:val="24"/>
        </w:rPr>
        <w:t>Một</w:t>
      </w:r>
      <w:r w:rsidRPr="00330A7E">
        <w:rPr>
          <w:rFonts w:ascii="Times New Roman" w:hAnsi="Times New Roman" w:cs="Times New Roman"/>
          <w:sz w:val="24"/>
          <w:szCs w:val="24"/>
        </w:rPr>
        <w:t xml:space="preserve"> người nông dân định sử dụng cuộn dây lưới dài </w:t>
      </w:r>
      <w:r w:rsidRPr="00330A7E">
        <w:rPr>
          <w:rFonts w:ascii="Times New Roman" w:hAnsi="Times New Roman" w:cs="Times New Roman"/>
          <w:position w:val="-10"/>
          <w:sz w:val="24"/>
          <w:szCs w:val="24"/>
        </w:rPr>
        <w:object w:dxaOrig="520" w:dyaOrig="320" w14:anchorId="3B99E4E8">
          <v:shape id="_x0000_i2166" type="#_x0000_t75" style="width:26.25pt;height:16.5pt" o:ole="">
            <v:imagedata r:id="rId1935" o:title=""/>
          </v:shape>
          <o:OLEObject Type="Embed" ProgID="Equation.DSMT4" ShapeID="_x0000_i2166" DrawAspect="Content" ObjectID="_1796841230" r:id="rId1936"/>
        </w:object>
      </w:r>
      <w:r w:rsidRPr="00330A7E">
        <w:rPr>
          <w:rFonts w:ascii="Times New Roman" w:hAnsi="Times New Roman" w:cs="Times New Roman"/>
          <w:sz w:val="24"/>
          <w:szCs w:val="24"/>
        </w:rPr>
        <w:t xml:space="preserve"> để làm một chuồng nuôi gà có dạng hình chữ nhật. Trong đó, một cạnh của hình chữ nhật có độ dài </w:t>
      </w:r>
      <w:r w:rsidRPr="00330A7E">
        <w:rPr>
          <w:rFonts w:ascii="Times New Roman" w:hAnsi="Times New Roman" w:cs="Times New Roman"/>
          <w:position w:val="-6"/>
          <w:sz w:val="24"/>
          <w:szCs w:val="24"/>
        </w:rPr>
        <w:object w:dxaOrig="200" w:dyaOrig="220" w14:anchorId="19EF787E">
          <v:shape id="_x0000_i2167" type="#_x0000_t75" style="width:9.75pt;height:11.25pt" o:ole="">
            <v:imagedata r:id="rId1937" o:title=""/>
          </v:shape>
          <o:OLEObject Type="Embed" ProgID="Equation.DSMT4" ShapeID="_x0000_i2167" DrawAspect="Content" ObjectID="_1796841231" r:id="rId1938"/>
        </w:object>
      </w:r>
      <w:r w:rsidRPr="00330A7E">
        <w:rPr>
          <w:rFonts w:ascii="Times New Roman" w:hAnsi="Times New Roman" w:cs="Times New Roman"/>
          <w:sz w:val="24"/>
          <w:szCs w:val="24"/>
        </w:rPr>
        <w:t xml:space="preserve"> (mét) là vách tường rào có sẵn (tham khảo hình minh họa).</w:t>
      </w:r>
    </w:p>
    <w:p w14:paraId="5CEEBEDA" w14:textId="77777777" w:rsidR="00ED397D" w:rsidRPr="00330A7E" w:rsidRDefault="00ED397D" w:rsidP="00330A7E">
      <w:pPr>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64C18089" wp14:editId="6E6CE547">
            <wp:extent cx="2425700" cy="1327785"/>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9">
                      <a:extLst>
                        <a:ext uri="{28A0092B-C50C-407E-A947-70E740481C1C}">
                          <a14:useLocalDpi xmlns:a14="http://schemas.microsoft.com/office/drawing/2010/main" val="0"/>
                        </a:ext>
                      </a:extLst>
                    </a:blip>
                    <a:stretch>
                      <a:fillRect/>
                    </a:stretch>
                  </pic:blipFill>
                  <pic:spPr>
                    <a:xfrm>
                      <a:off x="0" y="0"/>
                      <a:ext cx="2425700" cy="1327785"/>
                    </a:xfrm>
                    <a:prstGeom prst="rect">
                      <a:avLst/>
                    </a:prstGeom>
                  </pic:spPr>
                </pic:pic>
              </a:graphicData>
            </a:graphic>
          </wp:inline>
        </w:drawing>
      </w:r>
    </w:p>
    <w:p w14:paraId="4E1CA6C2"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sz w:val="24"/>
          <w:szCs w:val="24"/>
          <w:u w:val="single"/>
        </w:rPr>
        <w:t>a</w:t>
      </w:r>
      <w:r w:rsidRPr="00330A7E">
        <w:rPr>
          <w:rFonts w:ascii="Times New Roman" w:hAnsi="Times New Roman" w:cs="Times New Roman"/>
          <w:b/>
          <w:sz w:val="24"/>
          <w:szCs w:val="24"/>
        </w:rPr>
        <w:t>)</w:t>
      </w:r>
      <w:r w:rsidRPr="00330A7E">
        <w:rPr>
          <w:rFonts w:ascii="Times New Roman" w:hAnsi="Times New Roman" w:cs="Times New Roman"/>
          <w:sz w:val="24"/>
          <w:szCs w:val="24"/>
        </w:rPr>
        <w:t xml:space="preserve"> Độ dài của cạnh AD khi tính theo </w:t>
      </w:r>
      <w:r w:rsidRPr="00330A7E">
        <w:rPr>
          <w:rFonts w:ascii="Times New Roman" w:hAnsi="Times New Roman" w:cs="Times New Roman"/>
          <w:i/>
          <w:sz w:val="24"/>
          <w:szCs w:val="24"/>
        </w:rPr>
        <w:t>x</w:t>
      </w:r>
      <w:r w:rsidRPr="00330A7E">
        <w:rPr>
          <w:rFonts w:ascii="Times New Roman" w:hAnsi="Times New Roman" w:cs="Times New Roman"/>
          <w:sz w:val="24"/>
          <w:szCs w:val="24"/>
        </w:rPr>
        <w:t xml:space="preserve"> là </w:t>
      </w:r>
      <w:r w:rsidRPr="00330A7E">
        <w:rPr>
          <w:rFonts w:ascii="Times New Roman" w:hAnsi="Times New Roman" w:cs="Times New Roman"/>
          <w:position w:val="-24"/>
          <w:sz w:val="24"/>
          <w:szCs w:val="24"/>
        </w:rPr>
        <w:object w:dxaOrig="1500" w:dyaOrig="620" w14:anchorId="12EE35F2">
          <v:shape id="_x0000_i2168" type="#_x0000_t75" style="width:75pt;height:31.5pt" o:ole="">
            <v:imagedata r:id="rId1940" o:title=""/>
          </v:shape>
          <o:OLEObject Type="Embed" ProgID="Equation.DSMT4" ShapeID="_x0000_i2168" DrawAspect="Content" ObjectID="_1796841232" r:id="rId1941"/>
        </w:object>
      </w:r>
      <w:r w:rsidRPr="00330A7E">
        <w:rPr>
          <w:rFonts w:ascii="Times New Roman" w:hAnsi="Times New Roman" w:cs="Times New Roman"/>
          <w:sz w:val="24"/>
          <w:szCs w:val="24"/>
        </w:rPr>
        <w:t xml:space="preserve"> (mét).</w:t>
      </w:r>
    </w:p>
    <w:p w14:paraId="3C363A17"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Diện tích chuồng gà tính theo </w:t>
      </w:r>
      <w:r w:rsidRPr="00330A7E">
        <w:rPr>
          <w:rFonts w:ascii="Times New Roman" w:hAnsi="Times New Roman" w:cs="Times New Roman"/>
          <w:i/>
          <w:sz w:val="24"/>
          <w:szCs w:val="24"/>
        </w:rPr>
        <w:t>x</w:t>
      </w:r>
      <w:r w:rsidRPr="00330A7E">
        <w:rPr>
          <w:rFonts w:ascii="Times New Roman" w:hAnsi="Times New Roman" w:cs="Times New Roman"/>
          <w:sz w:val="24"/>
          <w:szCs w:val="24"/>
        </w:rPr>
        <w:t xml:space="preserve"> là </w:t>
      </w:r>
      <w:r w:rsidRPr="00330A7E">
        <w:rPr>
          <w:rFonts w:ascii="Times New Roman" w:hAnsi="Times New Roman" w:cs="Times New Roman"/>
          <w:position w:val="-6"/>
          <w:sz w:val="24"/>
          <w:szCs w:val="24"/>
        </w:rPr>
        <w:object w:dxaOrig="1380" w:dyaOrig="320" w14:anchorId="579832EB">
          <v:shape id="_x0000_i2169" type="#_x0000_t75" style="width:69pt;height:16.5pt" o:ole="">
            <v:imagedata r:id="rId1942" o:title=""/>
          </v:shape>
          <o:OLEObject Type="Embed" ProgID="Equation.DSMT4" ShapeID="_x0000_i2169" DrawAspect="Content" ObjectID="_1796841233" r:id="rId1943"/>
        </w:object>
      </w:r>
      <w:r w:rsidRPr="00330A7E">
        <w:rPr>
          <w:rFonts w:ascii="Times New Roman" w:hAnsi="Times New Roman" w:cs="Times New Roman"/>
          <w:sz w:val="24"/>
          <w:szCs w:val="24"/>
        </w:rPr>
        <w:t xml:space="preserve"> (mét vuông).</w:t>
      </w:r>
    </w:p>
    <w:p w14:paraId="075F677D"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sz w:val="24"/>
          <w:szCs w:val="24"/>
          <w:u w:val="single"/>
        </w:rPr>
        <w:t>c</w:t>
      </w:r>
      <w:r w:rsidRPr="00330A7E">
        <w:rPr>
          <w:rFonts w:ascii="Times New Roman" w:hAnsi="Times New Roman" w:cs="Times New Roman"/>
          <w:b/>
          <w:sz w:val="24"/>
          <w:szCs w:val="24"/>
        </w:rPr>
        <w:t>)</w:t>
      </w:r>
      <w:r w:rsidRPr="00330A7E">
        <w:rPr>
          <w:rFonts w:ascii="Times New Roman" w:hAnsi="Times New Roman" w:cs="Times New Roman"/>
          <w:sz w:val="24"/>
          <w:szCs w:val="24"/>
        </w:rPr>
        <w:t xml:space="preserve"> Diện tích lớn nhất của chuồng gà là </w:t>
      </w:r>
      <w:r w:rsidRPr="00330A7E">
        <w:rPr>
          <w:rFonts w:ascii="Times New Roman" w:hAnsi="Times New Roman" w:cs="Times New Roman"/>
          <w:position w:val="-10"/>
          <w:sz w:val="24"/>
          <w:szCs w:val="24"/>
        </w:rPr>
        <w:object w:dxaOrig="600" w:dyaOrig="320" w14:anchorId="04E64F72">
          <v:shape id="_x0000_i2170" type="#_x0000_t75" style="width:30pt;height:16.5pt" o:ole="">
            <v:imagedata r:id="rId1944" o:title=""/>
          </v:shape>
          <o:OLEObject Type="Embed" ProgID="Equation.DSMT4" ShapeID="_x0000_i2170" DrawAspect="Content" ObjectID="_1796841234" r:id="rId1945"/>
        </w:object>
      </w:r>
      <w:r w:rsidRPr="00330A7E">
        <w:rPr>
          <w:rFonts w:ascii="Times New Roman" w:hAnsi="Times New Roman" w:cs="Times New Roman"/>
          <w:sz w:val="24"/>
          <w:szCs w:val="24"/>
        </w:rPr>
        <w:t>(mét vuông).</w:t>
      </w:r>
    </w:p>
    <w:p w14:paraId="7211E5CC"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Khi diện tích chuồng gà đạt giá trị nhỏ nhất là </w:t>
      </w:r>
      <w:r w:rsidRPr="00330A7E">
        <w:rPr>
          <w:rFonts w:ascii="Times New Roman" w:hAnsi="Times New Roman" w:cs="Times New Roman"/>
          <w:position w:val="-10"/>
          <w:sz w:val="24"/>
          <w:szCs w:val="24"/>
        </w:rPr>
        <w:object w:dxaOrig="700" w:dyaOrig="360" w14:anchorId="12827560">
          <v:shape id="_x0000_i2171" type="#_x0000_t75" style="width:35.25pt;height:18pt" o:ole="">
            <v:imagedata r:id="rId1946" o:title=""/>
          </v:shape>
          <o:OLEObject Type="Embed" ProgID="Equation.DSMT4" ShapeID="_x0000_i2171" DrawAspect="Content" ObjectID="_1796841235" r:id="rId1947"/>
        </w:object>
      </w:r>
      <w:r w:rsidRPr="00330A7E">
        <w:rPr>
          <w:rFonts w:ascii="Times New Roman" w:hAnsi="Times New Roman" w:cs="Times New Roman"/>
          <w:sz w:val="24"/>
          <w:szCs w:val="24"/>
        </w:rPr>
        <w:t xml:space="preserve"> thì chiều dài cạnh vách tường tối đa là 15 (mét).</w:t>
      </w:r>
    </w:p>
    <w:p w14:paraId="33A9B693" w14:textId="77777777" w:rsidR="00ED397D" w:rsidRPr="00330A7E" w:rsidRDefault="00ED397D" w:rsidP="000E1E56">
      <w:pPr>
        <w:pStyle w:val="ListParagraph"/>
        <w:numPr>
          <w:ilvl w:val="0"/>
          <w:numId w:val="5"/>
        </w:numPr>
        <w:tabs>
          <w:tab w:val="left" w:pos="992"/>
        </w:tabs>
        <w:spacing w:before="120" w:line="276" w:lineRule="auto"/>
        <w:rPr>
          <w:rFonts w:ascii="Times New Roman" w:hAnsi="Times New Roman" w:cs="Times New Roman"/>
          <w:b/>
          <w:color w:val="0000FF"/>
          <w:sz w:val="24"/>
          <w:szCs w:val="24"/>
        </w:rPr>
      </w:pPr>
      <w:r w:rsidRPr="00330A7E">
        <w:rPr>
          <w:rFonts w:ascii="Times New Roman" w:hAnsi="Times New Roman" w:cs="Times New Roman"/>
          <w:sz w:val="24"/>
          <w:szCs w:val="24"/>
        </w:rPr>
        <w:t xml:space="preserve">Một vật đang chuyển động với vận tốc </w:t>
      </w:r>
      <w:r w:rsidRPr="00330A7E">
        <w:rPr>
          <w:rFonts w:ascii="Times New Roman" w:hAnsi="Times New Roman" w:cs="Times New Roman"/>
          <w:position w:val="-14"/>
          <w:sz w:val="24"/>
          <w:szCs w:val="24"/>
        </w:rPr>
        <w:object w:dxaOrig="840" w:dyaOrig="400" w14:anchorId="31DD96C1">
          <v:shape id="_x0000_i2172" type="#_x0000_t75" style="width:42pt;height:20.25pt" o:ole="">
            <v:imagedata r:id="rId1948" o:title=""/>
          </v:shape>
          <o:OLEObject Type="Embed" ProgID="Equation.DSMT4" ShapeID="_x0000_i2172" DrawAspect="Content" ObjectID="_1796841236" r:id="rId1949"/>
        </w:object>
      </w:r>
      <w:r w:rsidRPr="00330A7E">
        <w:rPr>
          <w:rFonts w:ascii="Times New Roman" w:hAnsi="Times New Roman" w:cs="Times New Roman"/>
          <w:i/>
          <w:sz w:val="24"/>
          <w:szCs w:val="24"/>
        </w:rPr>
        <w:t xml:space="preserve"> </w:t>
      </w:r>
      <w:r w:rsidRPr="00330A7E">
        <w:rPr>
          <w:rFonts w:ascii="Times New Roman" w:hAnsi="Times New Roman" w:cs="Times New Roman"/>
          <w:sz w:val="24"/>
          <w:szCs w:val="24"/>
          <w:lang w:val="fr-FR"/>
        </w:rPr>
        <w:t>thì</w:t>
      </w:r>
      <w:r w:rsidRPr="00330A7E">
        <w:rPr>
          <w:rFonts w:ascii="Times New Roman" w:hAnsi="Times New Roman" w:cs="Times New Roman"/>
          <w:sz w:val="24"/>
          <w:szCs w:val="24"/>
        </w:rPr>
        <w:t xml:space="preserve"> tăng tốc với gia tốc </w:t>
      </w:r>
      <w:r w:rsidRPr="00330A7E">
        <w:rPr>
          <w:rFonts w:ascii="Times New Roman" w:hAnsi="Times New Roman" w:cs="Times New Roman"/>
          <w:position w:val="-16"/>
          <w:sz w:val="24"/>
          <w:szCs w:val="24"/>
        </w:rPr>
        <w:object w:dxaOrig="1760" w:dyaOrig="440" w14:anchorId="1CED2A67">
          <v:shape id="_x0000_i2173" type="#_x0000_t75" style="width:84.75pt;height:21pt" o:ole="">
            <v:imagedata r:id="rId1950" o:title=""/>
          </v:shape>
          <o:OLEObject Type="Embed" ProgID="Equation.DSMT4" ShapeID="_x0000_i2173" DrawAspect="Content" ObjectID="_1796841237" r:id="rId1951"/>
        </w:object>
      </w:r>
      <w:r w:rsidRPr="00330A7E">
        <w:rPr>
          <w:rFonts w:ascii="Times New Roman" w:hAnsi="Times New Roman" w:cs="Times New Roman"/>
          <w:sz w:val="24"/>
          <w:szCs w:val="24"/>
        </w:rPr>
        <w:t xml:space="preserve">. </w:t>
      </w:r>
    </w:p>
    <w:p w14:paraId="10CDFBCC"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sz w:val="24"/>
          <w:szCs w:val="24"/>
        </w:rPr>
        <w:t xml:space="preserve">Quảng đường </w:t>
      </w:r>
      <w:r w:rsidRPr="00330A7E">
        <w:rPr>
          <w:rFonts w:ascii="Times New Roman" w:hAnsi="Times New Roman" w:cs="Times New Roman"/>
          <w:position w:val="-14"/>
          <w:sz w:val="24"/>
          <w:szCs w:val="24"/>
        </w:rPr>
        <w:object w:dxaOrig="460" w:dyaOrig="400" w14:anchorId="51808569">
          <v:shape id="_x0000_i2174" type="#_x0000_t75" style="width:23.25pt;height:20.25pt" o:ole="">
            <v:imagedata r:id="rId1952" o:title=""/>
          </v:shape>
          <o:OLEObject Type="Embed" ProgID="Equation.DSMT4" ShapeID="_x0000_i2174" DrawAspect="Content" ObjectID="_1796841238" r:id="rId1953"/>
        </w:object>
      </w:r>
      <w:r w:rsidRPr="00330A7E">
        <w:rPr>
          <w:rFonts w:ascii="Times New Roman" w:hAnsi="Times New Roman" w:cs="Times New Roman"/>
          <w:sz w:val="24"/>
          <w:szCs w:val="24"/>
        </w:rPr>
        <w:t xml:space="preserve"> mà xe ô tô đi được trong thời gian </w:t>
      </w:r>
      <w:r w:rsidRPr="00330A7E">
        <w:rPr>
          <w:rFonts w:ascii="Times New Roman" w:hAnsi="Times New Roman" w:cs="Times New Roman"/>
          <w:position w:val="-6"/>
          <w:sz w:val="24"/>
          <w:szCs w:val="24"/>
        </w:rPr>
        <w:object w:dxaOrig="139" w:dyaOrig="240" w14:anchorId="4A8AFEBC">
          <v:shape id="_x0000_i2175" type="#_x0000_t75" style="width:6.75pt;height:12pt" o:ole="">
            <v:imagedata r:id="rId1954" o:title=""/>
          </v:shape>
          <o:OLEObject Type="Embed" ProgID="Equation.DSMT4" ShapeID="_x0000_i2175" DrawAspect="Content" ObjectID="_1796841239" r:id="rId1955"/>
        </w:object>
      </w:r>
      <w:r w:rsidRPr="00330A7E">
        <w:rPr>
          <w:rFonts w:ascii="Times New Roman" w:hAnsi="Times New Roman" w:cs="Times New Roman"/>
          <w:sz w:val="24"/>
          <w:szCs w:val="24"/>
        </w:rPr>
        <w:t xml:space="preserve"> (giây) là một nguyên hàm của hàm số </w:t>
      </w:r>
      <w:r w:rsidRPr="00330A7E">
        <w:rPr>
          <w:rFonts w:ascii="Times New Roman" w:hAnsi="Times New Roman" w:cs="Times New Roman"/>
          <w:position w:val="-14"/>
          <w:sz w:val="24"/>
          <w:szCs w:val="24"/>
        </w:rPr>
        <w:object w:dxaOrig="499" w:dyaOrig="400" w14:anchorId="515B5A39">
          <v:shape id="_x0000_i2176" type="#_x0000_t75" style="width:24.75pt;height:20.25pt" o:ole="">
            <v:imagedata r:id="rId1956" o:title=""/>
          </v:shape>
          <o:OLEObject Type="Embed" ProgID="Equation.DSMT4" ShapeID="_x0000_i2176" DrawAspect="Content" ObjectID="_1796841240" r:id="rId1957"/>
        </w:object>
      </w:r>
      <w:r w:rsidRPr="00330A7E">
        <w:rPr>
          <w:rFonts w:ascii="Times New Roman" w:hAnsi="Times New Roman" w:cs="Times New Roman"/>
          <w:sz w:val="24"/>
          <w:szCs w:val="24"/>
        </w:rPr>
        <w:t>.</w:t>
      </w:r>
    </w:p>
    <w:p w14:paraId="49418525"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sz w:val="24"/>
          <w:szCs w:val="24"/>
        </w:rPr>
        <w:t xml:space="preserve">b) </w:t>
      </w:r>
      <w:r w:rsidRPr="00330A7E">
        <w:rPr>
          <w:rFonts w:ascii="Times New Roman" w:hAnsi="Times New Roman" w:cs="Times New Roman"/>
          <w:sz w:val="24"/>
          <w:szCs w:val="24"/>
        </w:rPr>
        <w:t xml:space="preserve">Biểu thức vận tốc theo thời gian </w:t>
      </w:r>
      <w:r w:rsidRPr="00330A7E">
        <w:rPr>
          <w:rFonts w:ascii="Times New Roman" w:hAnsi="Times New Roman" w:cs="Times New Roman"/>
          <w:i/>
          <w:sz w:val="24"/>
          <w:szCs w:val="24"/>
        </w:rPr>
        <w:t>t</w:t>
      </w:r>
      <w:r w:rsidRPr="00330A7E">
        <w:rPr>
          <w:rFonts w:ascii="Times New Roman" w:hAnsi="Times New Roman" w:cs="Times New Roman"/>
          <w:sz w:val="24"/>
          <w:szCs w:val="24"/>
        </w:rPr>
        <w:t xml:space="preserve"> là </w:t>
      </w:r>
      <w:r w:rsidRPr="00330A7E">
        <w:rPr>
          <w:rFonts w:ascii="Times New Roman" w:hAnsi="Times New Roman" w:cs="Times New Roman"/>
          <w:position w:val="-14"/>
          <w:sz w:val="24"/>
          <w:szCs w:val="24"/>
        </w:rPr>
        <w:object w:dxaOrig="859" w:dyaOrig="400" w14:anchorId="38A11413">
          <v:shape id="_x0000_i2177" type="#_x0000_t75" style="width:43.5pt;height:20.25pt" o:ole="">
            <v:imagedata r:id="rId1958" o:title=""/>
          </v:shape>
          <o:OLEObject Type="Embed" ProgID="Equation.DSMT4" ShapeID="_x0000_i2177" DrawAspect="Content" ObjectID="_1796841241" r:id="rId1959"/>
        </w:object>
      </w:r>
      <w:r w:rsidRPr="00330A7E">
        <w:rPr>
          <w:rFonts w:ascii="Times New Roman" w:hAnsi="Times New Roman" w:cs="Times New Roman"/>
          <w:sz w:val="24"/>
          <w:szCs w:val="24"/>
        </w:rPr>
        <w:t>.</w:t>
      </w:r>
    </w:p>
    <w:p w14:paraId="719DB395"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sz w:val="24"/>
          <w:szCs w:val="24"/>
          <w:u w:val="single"/>
        </w:rPr>
        <w:t>c</w:t>
      </w:r>
      <w:r w:rsidRPr="00330A7E">
        <w:rPr>
          <w:rFonts w:ascii="Times New Roman" w:hAnsi="Times New Roman" w:cs="Times New Roman"/>
          <w:b/>
          <w:sz w:val="24"/>
          <w:szCs w:val="24"/>
        </w:rPr>
        <w:t xml:space="preserve">) </w:t>
      </w:r>
      <w:r w:rsidRPr="00330A7E">
        <w:rPr>
          <w:rFonts w:ascii="Times New Roman" w:hAnsi="Times New Roman" w:cs="Times New Roman"/>
          <w:sz w:val="24"/>
          <w:szCs w:val="24"/>
        </w:rPr>
        <w:t xml:space="preserve">Sau </w:t>
      </w:r>
      <w:r w:rsidRPr="00330A7E">
        <w:rPr>
          <w:rFonts w:ascii="Times New Roman" w:hAnsi="Times New Roman" w:cs="Times New Roman"/>
          <w:position w:val="-6"/>
          <w:sz w:val="24"/>
          <w:szCs w:val="24"/>
        </w:rPr>
        <w:object w:dxaOrig="200" w:dyaOrig="279" w14:anchorId="168BEECD">
          <v:shape id="_x0000_i2178" type="#_x0000_t75" style="width:9.75pt;height:13.5pt" o:ole="">
            <v:imagedata r:id="rId1960" o:title=""/>
          </v:shape>
          <o:OLEObject Type="Embed" ProgID="Equation.DSMT4" ShapeID="_x0000_i2178" DrawAspect="Content" ObjectID="_1796841242" r:id="rId1961"/>
        </w:object>
      </w:r>
      <w:r w:rsidRPr="00330A7E">
        <w:rPr>
          <w:rFonts w:ascii="Times New Roman" w:hAnsi="Times New Roman" w:cs="Times New Roman"/>
          <w:sz w:val="24"/>
          <w:szCs w:val="24"/>
        </w:rPr>
        <w:t xml:space="preserve"> giây kể từ lúc bắt đầu tăng tốc, vật đạt được vận tốc bằng </w:t>
      </w:r>
      <w:r w:rsidRPr="00330A7E">
        <w:rPr>
          <w:rFonts w:ascii="Times New Roman" w:hAnsi="Times New Roman" w:cs="Times New Roman"/>
          <w:b/>
          <w:position w:val="-14"/>
          <w:sz w:val="24"/>
          <w:szCs w:val="24"/>
        </w:rPr>
        <w:object w:dxaOrig="1060" w:dyaOrig="400" w14:anchorId="1154F668">
          <v:shape id="_x0000_i2179" type="#_x0000_t75" style="width:53.25pt;height:20.25pt" o:ole="">
            <v:imagedata r:id="rId1962" o:title=""/>
          </v:shape>
          <o:OLEObject Type="Embed" ProgID="Equation.DSMT4" ShapeID="_x0000_i2179" DrawAspect="Content" ObjectID="_1796841243" r:id="rId1963"/>
        </w:object>
      </w:r>
      <w:r w:rsidRPr="00330A7E">
        <w:rPr>
          <w:rFonts w:ascii="Times New Roman" w:hAnsi="Times New Roman" w:cs="Times New Roman"/>
          <w:sz w:val="24"/>
          <w:szCs w:val="24"/>
        </w:rPr>
        <w:t>.</w:t>
      </w:r>
    </w:p>
    <w:p w14:paraId="49FF3E7C"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sz w:val="24"/>
          <w:szCs w:val="24"/>
        </w:rPr>
        <w:t xml:space="preserve">d) </w:t>
      </w:r>
      <w:r w:rsidRPr="00330A7E">
        <w:rPr>
          <w:rFonts w:ascii="Times New Roman" w:hAnsi="Times New Roman" w:cs="Times New Roman"/>
          <w:sz w:val="24"/>
          <w:szCs w:val="24"/>
        </w:rPr>
        <w:t xml:space="preserve">Quảng đường vật đi được sau 6 giây kể từ lúc bắt đầu tăng tốc là </w:t>
      </w:r>
      <w:r w:rsidRPr="00330A7E">
        <w:rPr>
          <w:rFonts w:ascii="Times New Roman" w:hAnsi="Times New Roman" w:cs="Times New Roman"/>
          <w:position w:val="-10"/>
          <w:sz w:val="24"/>
          <w:szCs w:val="24"/>
        </w:rPr>
        <w:object w:dxaOrig="520" w:dyaOrig="320" w14:anchorId="037DB5A6">
          <v:shape id="_x0000_i2180" type="#_x0000_t75" style="width:26.25pt;height:16.5pt" o:ole="">
            <v:imagedata r:id="rId1964" o:title=""/>
          </v:shape>
          <o:OLEObject Type="Embed" ProgID="Equation.DSMT4" ShapeID="_x0000_i2180" DrawAspect="Content" ObjectID="_1796841244" r:id="rId1965"/>
        </w:object>
      </w:r>
      <w:r w:rsidRPr="00330A7E">
        <w:rPr>
          <w:rFonts w:ascii="Times New Roman" w:hAnsi="Times New Roman" w:cs="Times New Roman"/>
          <w:sz w:val="24"/>
          <w:szCs w:val="24"/>
        </w:rPr>
        <w:t>.</w:t>
      </w:r>
    </w:p>
    <w:p w14:paraId="600CEF7D" w14:textId="77777777" w:rsidR="00ED397D" w:rsidRPr="00330A7E" w:rsidRDefault="00ED397D" w:rsidP="000E1E56">
      <w:pPr>
        <w:pStyle w:val="ListParagraph"/>
        <w:numPr>
          <w:ilvl w:val="0"/>
          <w:numId w:val="5"/>
        </w:numPr>
        <w:tabs>
          <w:tab w:val="left" w:pos="992"/>
        </w:tabs>
        <w:spacing w:before="120" w:line="276" w:lineRule="auto"/>
        <w:rPr>
          <w:rFonts w:ascii="Times New Roman" w:hAnsi="Times New Roman" w:cs="Times New Roman"/>
          <w:b/>
          <w:sz w:val="24"/>
          <w:szCs w:val="24"/>
          <w:lang w:val="nl-NL"/>
        </w:rPr>
      </w:pPr>
      <w:r w:rsidRPr="00330A7E">
        <w:rPr>
          <w:rFonts w:ascii="Times New Roman" w:hAnsi="Times New Roman" w:cs="Times New Roman"/>
          <w:sz w:val="24"/>
          <w:szCs w:val="24"/>
        </w:rPr>
        <w:t xml:space="preserve">Cho hình chóp </w:t>
      </w:r>
      <w:r w:rsidRPr="00330A7E">
        <w:rPr>
          <w:rFonts w:ascii="Times New Roman" w:hAnsi="Times New Roman" w:cs="Times New Roman"/>
          <w:position w:val="-6"/>
          <w:sz w:val="24"/>
          <w:szCs w:val="24"/>
        </w:rPr>
        <w:object w:dxaOrig="740" w:dyaOrig="279" w14:anchorId="08AE47D2">
          <v:shape id="_x0000_i2181" type="#_x0000_t75" style="width:36.75pt;height:13.5pt" o:ole="">
            <v:imagedata r:id="rId1966" o:title=""/>
          </v:shape>
          <o:OLEObject Type="Embed" ProgID="Equation.DSMT4" ShapeID="_x0000_i2181" DrawAspect="Content" ObjectID="_1796841245" r:id="rId1967"/>
        </w:object>
      </w:r>
      <w:r w:rsidRPr="00330A7E">
        <w:rPr>
          <w:rFonts w:ascii="Times New Roman" w:hAnsi="Times New Roman" w:cs="Times New Roman"/>
          <w:sz w:val="24"/>
          <w:szCs w:val="24"/>
        </w:rPr>
        <w:t xml:space="preserve"> có </w:t>
      </w:r>
      <w:r w:rsidRPr="00330A7E">
        <w:rPr>
          <w:rFonts w:ascii="Times New Roman" w:hAnsi="Times New Roman" w:cs="Times New Roman"/>
          <w:position w:val="-6"/>
          <w:sz w:val="24"/>
          <w:szCs w:val="24"/>
        </w:rPr>
        <w:object w:dxaOrig="340" w:dyaOrig="279" w14:anchorId="210604B4">
          <v:shape id="_x0000_i2182" type="#_x0000_t75" style="width:17.25pt;height:13.5pt" o:ole="">
            <v:imagedata r:id="rId1968" o:title=""/>
          </v:shape>
          <o:OLEObject Type="Embed" ProgID="Equation.DSMT4" ShapeID="_x0000_i2182" DrawAspect="Content" ObjectID="_1796841246" r:id="rId1969"/>
        </w:object>
      </w:r>
      <w:r w:rsidRPr="00330A7E">
        <w:rPr>
          <w:rFonts w:ascii="Times New Roman" w:hAnsi="Times New Roman" w:cs="Times New Roman"/>
          <w:sz w:val="24"/>
          <w:szCs w:val="24"/>
        </w:rPr>
        <w:t xml:space="preserve"> vuông góc với mặt phẳng </w:t>
      </w:r>
      <w:r w:rsidRPr="00330A7E">
        <w:rPr>
          <w:rFonts w:ascii="Times New Roman" w:hAnsi="Times New Roman" w:cs="Times New Roman"/>
          <w:position w:val="-14"/>
          <w:sz w:val="24"/>
          <w:szCs w:val="24"/>
        </w:rPr>
        <w:object w:dxaOrig="740" w:dyaOrig="400" w14:anchorId="7EEF36D1">
          <v:shape id="_x0000_i2183" type="#_x0000_t75" style="width:36.75pt;height:20.25pt" o:ole="">
            <v:imagedata r:id="rId1970" o:title=""/>
          </v:shape>
          <o:OLEObject Type="Embed" ProgID="Equation.DSMT4" ShapeID="_x0000_i2183" DrawAspect="Content" ObjectID="_1796841247" r:id="rId1971"/>
        </w:object>
      </w:r>
      <w:r w:rsidRPr="00330A7E">
        <w:rPr>
          <w:rFonts w:ascii="Times New Roman" w:hAnsi="Times New Roman" w:cs="Times New Roman"/>
          <w:sz w:val="24"/>
          <w:szCs w:val="24"/>
        </w:rPr>
        <w:t xml:space="preserve">, tam giác </w:t>
      </w:r>
      <w:r w:rsidRPr="00330A7E">
        <w:rPr>
          <w:rFonts w:ascii="Times New Roman" w:hAnsi="Times New Roman" w:cs="Times New Roman"/>
          <w:position w:val="-6"/>
          <w:sz w:val="24"/>
          <w:szCs w:val="24"/>
        </w:rPr>
        <w:object w:dxaOrig="560" w:dyaOrig="279" w14:anchorId="3A16F06E">
          <v:shape id="_x0000_i2184" type="#_x0000_t75" style="width:28.5pt;height:13.5pt" o:ole="">
            <v:imagedata r:id="rId1972" o:title=""/>
          </v:shape>
          <o:OLEObject Type="Embed" ProgID="Equation.DSMT4" ShapeID="_x0000_i2184" DrawAspect="Content" ObjectID="_1796841248" r:id="rId1973"/>
        </w:object>
      </w:r>
      <w:r w:rsidRPr="00330A7E">
        <w:rPr>
          <w:rFonts w:ascii="Times New Roman" w:hAnsi="Times New Roman" w:cs="Times New Roman"/>
          <w:sz w:val="24"/>
          <w:szCs w:val="24"/>
        </w:rPr>
        <w:t xml:space="preserve"> vuông tại </w:t>
      </w:r>
      <w:r w:rsidRPr="00330A7E">
        <w:rPr>
          <w:rFonts w:ascii="Times New Roman" w:hAnsi="Times New Roman" w:cs="Times New Roman"/>
          <w:position w:val="-4"/>
          <w:sz w:val="24"/>
          <w:szCs w:val="24"/>
        </w:rPr>
        <w:object w:dxaOrig="240" w:dyaOrig="260" w14:anchorId="1D127338">
          <v:shape id="_x0000_i2185" type="#_x0000_t75" style="width:12pt;height:13.5pt" o:ole="">
            <v:imagedata r:id="rId1974" o:title=""/>
          </v:shape>
          <o:OLEObject Type="Embed" ProgID="Equation.DSMT4" ShapeID="_x0000_i2185" DrawAspect="Content" ObjectID="_1796841249" r:id="rId1975"/>
        </w:objec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760" w:dyaOrig="279" w14:anchorId="67DAFB37">
          <v:shape id="_x0000_i2186" type="#_x0000_t75" style="width:38.25pt;height:13.5pt" o:ole="">
            <v:imagedata r:id="rId1976" o:title=""/>
          </v:shape>
          <o:OLEObject Type="Embed" ProgID="Equation.DSMT4" ShapeID="_x0000_i2186" DrawAspect="Content" ObjectID="_1796841250" r:id="rId1977"/>
        </w:object>
      </w:r>
      <w:r w:rsidRPr="00330A7E">
        <w:rPr>
          <w:rFonts w:ascii="Times New Roman" w:hAnsi="Times New Roman" w:cs="Times New Roman"/>
          <w:sz w:val="24"/>
          <w:szCs w:val="24"/>
        </w:rPr>
        <w:t xml:space="preserve"> và </w:t>
      </w:r>
      <w:r w:rsidRPr="00330A7E">
        <w:rPr>
          <w:rFonts w:ascii="Times New Roman" w:hAnsi="Times New Roman" w:cs="Times New Roman"/>
          <w:position w:val="-6"/>
          <w:sz w:val="24"/>
          <w:szCs w:val="24"/>
        </w:rPr>
        <w:object w:dxaOrig="900" w:dyaOrig="279" w14:anchorId="56E45EF2">
          <v:shape id="_x0000_i2187" type="#_x0000_t75" style="width:45pt;height:14.25pt" o:ole="">
            <v:imagedata r:id="rId1978" o:title=""/>
          </v:shape>
          <o:OLEObject Type="Embed" ProgID="Equation.DSMT4" ShapeID="_x0000_i2187" DrawAspect="Content" ObjectID="_1796841251" r:id="rId1979"/>
        </w:object>
      </w:r>
      <w:r w:rsidRPr="00330A7E">
        <w:rPr>
          <w:rFonts w:ascii="Times New Roman" w:hAnsi="Times New Roman" w:cs="Times New Roman"/>
          <w:sz w:val="24"/>
          <w:szCs w:val="24"/>
        </w:rPr>
        <w:t xml:space="preserve">. Góc giữa đường thẳng </w:t>
      </w:r>
      <w:r w:rsidRPr="00330A7E">
        <w:rPr>
          <w:rFonts w:ascii="Times New Roman" w:hAnsi="Times New Roman" w:cs="Times New Roman"/>
          <w:position w:val="-6"/>
          <w:sz w:val="24"/>
          <w:szCs w:val="24"/>
        </w:rPr>
        <w:object w:dxaOrig="380" w:dyaOrig="279" w14:anchorId="121B4E52">
          <v:shape id="_x0000_i2188" type="#_x0000_t75" style="width:18.75pt;height:13.5pt" o:ole="">
            <v:imagedata r:id="rId1980" o:title=""/>
          </v:shape>
          <o:OLEObject Type="Embed" ProgID="Equation.DSMT4" ShapeID="_x0000_i2188" DrawAspect="Content" ObjectID="_1796841252" r:id="rId1981"/>
        </w:object>
      </w:r>
      <w:r w:rsidRPr="00330A7E">
        <w:rPr>
          <w:rFonts w:ascii="Times New Roman" w:hAnsi="Times New Roman" w:cs="Times New Roman"/>
          <w:sz w:val="24"/>
          <w:szCs w:val="24"/>
        </w:rPr>
        <w:t xml:space="preserve"> và mặt phẳng </w:t>
      </w:r>
      <w:r w:rsidRPr="00330A7E">
        <w:rPr>
          <w:rFonts w:ascii="Times New Roman" w:hAnsi="Times New Roman" w:cs="Times New Roman"/>
          <w:position w:val="-14"/>
          <w:sz w:val="24"/>
          <w:szCs w:val="24"/>
        </w:rPr>
        <w:object w:dxaOrig="740" w:dyaOrig="400" w14:anchorId="3C98628D">
          <v:shape id="_x0000_i2189" type="#_x0000_t75" style="width:36.75pt;height:20.25pt" o:ole="">
            <v:imagedata r:id="rId1970" o:title=""/>
          </v:shape>
          <o:OLEObject Type="Embed" ProgID="Equation.DSMT4" ShapeID="_x0000_i2189" DrawAspect="Content" ObjectID="_1796841253" r:id="rId1982"/>
        </w:object>
      </w:r>
      <w:r w:rsidRPr="00330A7E">
        <w:rPr>
          <w:rFonts w:ascii="Times New Roman" w:hAnsi="Times New Roman" w:cs="Times New Roman"/>
          <w:sz w:val="24"/>
          <w:szCs w:val="24"/>
        </w:rPr>
        <w:t xml:space="preserve"> bằng </w:t>
      </w:r>
      <w:r w:rsidRPr="00330A7E">
        <w:rPr>
          <w:rFonts w:ascii="Times New Roman" w:hAnsi="Times New Roman" w:cs="Times New Roman"/>
          <w:position w:val="-6"/>
          <w:sz w:val="24"/>
          <w:szCs w:val="24"/>
        </w:rPr>
        <w:object w:dxaOrig="380" w:dyaOrig="320" w14:anchorId="3D098EFE">
          <v:shape id="_x0000_i2190" type="#_x0000_t75" style="width:18.75pt;height:16.5pt" o:ole="">
            <v:imagedata r:id="rId1983" o:title=""/>
          </v:shape>
          <o:OLEObject Type="Embed" ProgID="Equation.DSMT4" ShapeID="_x0000_i2190" DrawAspect="Content" ObjectID="_1796841254" r:id="rId1984"/>
        </w:object>
      </w:r>
      <w:r w:rsidRPr="00330A7E">
        <w:rPr>
          <w:rFonts w:ascii="Times New Roman" w:hAnsi="Times New Roman" w:cs="Times New Roman"/>
          <w:sz w:val="24"/>
          <w:szCs w:val="24"/>
        </w:rPr>
        <w:t xml:space="preserve">. </w:t>
      </w:r>
    </w:p>
    <w:p w14:paraId="6B4C8372" w14:textId="77777777" w:rsidR="00ED397D" w:rsidRPr="00330A7E" w:rsidRDefault="00ED397D" w:rsidP="00330A7E">
      <w:pPr>
        <w:pStyle w:val="ListParagraph"/>
        <w:tabs>
          <w:tab w:val="left" w:pos="1134"/>
        </w:tabs>
        <w:spacing w:before="120"/>
        <w:ind w:left="567"/>
        <w:jc w:val="center"/>
        <w:rPr>
          <w:rFonts w:ascii="Times New Roman" w:hAnsi="Times New Roman" w:cs="Times New Roman"/>
          <w:b/>
          <w:sz w:val="24"/>
          <w:szCs w:val="24"/>
          <w:lang w:val="nl-NL"/>
        </w:rPr>
      </w:pPr>
      <w:r w:rsidRPr="00330A7E">
        <w:rPr>
          <w:rFonts w:ascii="Times New Roman" w:hAnsi="Times New Roman" w:cs="Times New Roman"/>
          <w:sz w:val="24"/>
          <w:szCs w:val="24"/>
        </w:rPr>
        <w:lastRenderedPageBreak/>
        <w:drawing>
          <wp:inline distT="0" distB="0" distL="0" distR="0" wp14:anchorId="62A4C901" wp14:editId="66C02113">
            <wp:extent cx="1579772" cy="1614115"/>
            <wp:effectExtent l="0" t="0" r="1905"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5"/>
                    <a:stretch>
                      <a:fillRect/>
                    </a:stretch>
                  </pic:blipFill>
                  <pic:spPr>
                    <a:xfrm>
                      <a:off x="0" y="0"/>
                      <a:ext cx="1580711" cy="1615074"/>
                    </a:xfrm>
                    <a:prstGeom prst="rect">
                      <a:avLst/>
                    </a:prstGeom>
                  </pic:spPr>
                </pic:pic>
              </a:graphicData>
            </a:graphic>
          </wp:inline>
        </w:drawing>
      </w:r>
    </w:p>
    <w:p w14:paraId="715BA1F9" w14:textId="77777777" w:rsidR="00ED397D" w:rsidRPr="00330A7E" w:rsidRDefault="00ED397D" w:rsidP="00330A7E">
      <w:pPr>
        <w:ind w:left="992"/>
        <w:rPr>
          <w:rFonts w:ascii="Times New Roman" w:eastAsia="Calibri" w:hAnsi="Times New Roman" w:cs="Times New Roman"/>
          <w:bCs/>
          <w:sz w:val="24"/>
          <w:szCs w:val="24"/>
        </w:rPr>
      </w:pPr>
      <w:r w:rsidRPr="00330A7E">
        <w:rPr>
          <w:rFonts w:ascii="Times New Roman" w:eastAsia="Calibri" w:hAnsi="Times New Roman" w:cs="Times New Roman"/>
          <w:b/>
          <w:sz w:val="24"/>
          <w:szCs w:val="24"/>
          <w:u w:val="single"/>
        </w:rPr>
        <w:t>a</w:t>
      </w:r>
      <w:r w:rsidRPr="00330A7E">
        <w:rPr>
          <w:rFonts w:ascii="Times New Roman" w:eastAsia="Calibri" w:hAnsi="Times New Roman" w:cs="Times New Roman"/>
          <w:b/>
          <w:sz w:val="24"/>
          <w:szCs w:val="24"/>
        </w:rPr>
        <w:t xml:space="preserve">) </w:t>
      </w:r>
      <w:r w:rsidRPr="00330A7E">
        <w:rPr>
          <w:rFonts w:ascii="Times New Roman" w:hAnsi="Times New Roman" w:cs="Times New Roman"/>
          <w:sz w:val="24"/>
          <w:szCs w:val="24"/>
        </w:rPr>
        <w:t xml:space="preserve">Góc </w:t>
      </w:r>
      <w:r w:rsidRPr="00330A7E">
        <w:rPr>
          <w:rFonts w:ascii="Times New Roman" w:hAnsi="Times New Roman" w:cs="Times New Roman"/>
          <w:position w:val="-6"/>
          <w:sz w:val="24"/>
          <w:szCs w:val="24"/>
        </w:rPr>
        <w:object w:dxaOrig="1080" w:dyaOrig="360" w14:anchorId="32BF82F6">
          <v:shape id="_x0000_i2191" type="#_x0000_t75" style="width:54pt;height:18pt" o:ole="">
            <v:imagedata r:id="rId1986" o:title=""/>
          </v:shape>
          <o:OLEObject Type="Embed" ProgID="Equation.DSMT4" ShapeID="_x0000_i2191" DrawAspect="Content" ObjectID="_1796841255" r:id="rId1987"/>
        </w:object>
      </w:r>
      <w:r w:rsidRPr="00330A7E">
        <w:rPr>
          <w:rFonts w:ascii="Times New Roman" w:eastAsia="Calibri" w:hAnsi="Times New Roman" w:cs="Times New Roman"/>
          <w:bCs/>
          <w:sz w:val="24"/>
          <w:szCs w:val="24"/>
        </w:rPr>
        <w:t>.</w:t>
      </w:r>
    </w:p>
    <w:p w14:paraId="6361CD82" w14:textId="77777777" w:rsidR="00ED397D" w:rsidRPr="00330A7E" w:rsidRDefault="00ED397D" w:rsidP="00330A7E">
      <w:pPr>
        <w:ind w:left="992"/>
        <w:rPr>
          <w:rFonts w:ascii="Times New Roman" w:eastAsia="Calibri" w:hAnsi="Times New Roman" w:cs="Times New Roman"/>
          <w:bCs/>
          <w:sz w:val="24"/>
          <w:szCs w:val="24"/>
        </w:rPr>
      </w:pPr>
      <w:r w:rsidRPr="00330A7E">
        <w:rPr>
          <w:rFonts w:ascii="Times New Roman" w:eastAsia="Calibri" w:hAnsi="Times New Roman" w:cs="Times New Roman"/>
          <w:b/>
          <w:sz w:val="24"/>
          <w:szCs w:val="24"/>
          <w:u w:val="single"/>
        </w:rPr>
        <w:t>b</w:t>
      </w:r>
      <w:r w:rsidRPr="00330A7E">
        <w:rPr>
          <w:rFonts w:ascii="Times New Roman" w:eastAsia="Calibri" w:hAnsi="Times New Roman" w:cs="Times New Roman"/>
          <w:b/>
          <w:sz w:val="24"/>
          <w:szCs w:val="24"/>
        </w:rPr>
        <w:t xml:space="preserve">) </w:t>
      </w:r>
      <w:r w:rsidRPr="00330A7E">
        <w:rPr>
          <w:rFonts w:ascii="Times New Roman" w:hAnsi="Times New Roman" w:cs="Times New Roman"/>
          <w:sz w:val="24"/>
          <w:szCs w:val="24"/>
        </w:rPr>
        <w:t xml:space="preserve">Độ dài đường cao của hình chóp </w:t>
      </w:r>
      <w:r w:rsidRPr="00330A7E">
        <w:rPr>
          <w:rFonts w:ascii="Times New Roman" w:hAnsi="Times New Roman" w:cs="Times New Roman"/>
          <w:position w:val="-6"/>
          <w:sz w:val="24"/>
          <w:szCs w:val="24"/>
        </w:rPr>
        <w:object w:dxaOrig="740" w:dyaOrig="279" w14:anchorId="780FE54A">
          <v:shape id="_x0000_i2192" type="#_x0000_t75" style="width:36.75pt;height:13.5pt" o:ole="">
            <v:imagedata r:id="rId1988" o:title=""/>
          </v:shape>
          <o:OLEObject Type="Embed" ProgID="Equation.DSMT4" ShapeID="_x0000_i2192" DrawAspect="Content" ObjectID="_1796841256" r:id="rId1989"/>
        </w:object>
      </w:r>
      <w:r w:rsidRPr="00330A7E">
        <w:rPr>
          <w:rFonts w:ascii="Times New Roman" w:hAnsi="Times New Roman" w:cs="Times New Roman"/>
          <w:sz w:val="24"/>
          <w:szCs w:val="24"/>
        </w:rPr>
        <w:t xml:space="preserve"> là </w:t>
      </w:r>
      <w:r w:rsidRPr="00330A7E">
        <w:rPr>
          <w:rFonts w:ascii="Times New Roman" w:hAnsi="Times New Roman" w:cs="Times New Roman"/>
          <w:position w:val="-6"/>
          <w:sz w:val="24"/>
          <w:szCs w:val="24"/>
        </w:rPr>
        <w:object w:dxaOrig="320" w:dyaOrig="279" w14:anchorId="14DC447E">
          <v:shape id="_x0000_i2193" type="#_x0000_t75" style="width:16.5pt;height:13.5pt" o:ole="">
            <v:imagedata r:id="rId1990" o:title=""/>
          </v:shape>
          <o:OLEObject Type="Embed" ProgID="Equation.DSMT4" ShapeID="_x0000_i2193" DrawAspect="Content" ObjectID="_1796841257" r:id="rId1991"/>
        </w:object>
      </w:r>
      <w:r w:rsidRPr="00330A7E">
        <w:rPr>
          <w:rFonts w:ascii="Times New Roman" w:eastAsia="Calibri" w:hAnsi="Times New Roman" w:cs="Times New Roman"/>
          <w:bCs/>
          <w:sz w:val="24"/>
          <w:szCs w:val="24"/>
        </w:rPr>
        <w:t>.</w:t>
      </w:r>
    </w:p>
    <w:p w14:paraId="3A15DE67" w14:textId="77777777" w:rsidR="00ED397D" w:rsidRPr="00330A7E" w:rsidRDefault="00ED397D" w:rsidP="00330A7E">
      <w:pPr>
        <w:ind w:left="992"/>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 xml:space="preserve">c) </w:t>
      </w:r>
      <w:r w:rsidRPr="00330A7E">
        <w:rPr>
          <w:rFonts w:ascii="Times New Roman" w:hAnsi="Times New Roman" w:cs="Times New Roman"/>
          <w:sz w:val="24"/>
          <w:szCs w:val="24"/>
        </w:rPr>
        <w:t xml:space="preserve">Khoảng cách từ </w:t>
      </w:r>
      <w:r w:rsidRPr="00330A7E">
        <w:rPr>
          <w:rFonts w:ascii="Times New Roman" w:hAnsi="Times New Roman" w:cs="Times New Roman"/>
          <w:position w:val="-6"/>
          <w:sz w:val="24"/>
          <w:szCs w:val="24"/>
        </w:rPr>
        <w:object w:dxaOrig="240" w:dyaOrig="279" w14:anchorId="613C4BF2">
          <v:shape id="_x0000_i2194" type="#_x0000_t75" style="width:12pt;height:13.5pt" o:ole="">
            <v:imagedata r:id="rId1992" o:title=""/>
          </v:shape>
          <o:OLEObject Type="Embed" ProgID="Equation.DSMT4" ShapeID="_x0000_i2194" DrawAspect="Content" ObjectID="_1796841258" r:id="rId1993"/>
        </w:object>
      </w:r>
      <w:r w:rsidRPr="00330A7E">
        <w:rPr>
          <w:rFonts w:ascii="Times New Roman" w:hAnsi="Times New Roman" w:cs="Times New Roman"/>
          <w:sz w:val="24"/>
          <w:szCs w:val="24"/>
        </w:rPr>
        <w:t xml:space="preserve"> đến mặt phẳng </w:t>
      </w:r>
      <w:r w:rsidRPr="00330A7E">
        <w:rPr>
          <w:rFonts w:ascii="Times New Roman" w:hAnsi="Times New Roman" w:cs="Times New Roman"/>
          <w:position w:val="-14"/>
          <w:sz w:val="24"/>
          <w:szCs w:val="24"/>
        </w:rPr>
        <w:object w:dxaOrig="680" w:dyaOrig="400" w14:anchorId="613A6944">
          <v:shape id="_x0000_i2195" type="#_x0000_t75" style="width:33.75pt;height:20.25pt" o:ole="">
            <v:imagedata r:id="rId1994" o:title=""/>
          </v:shape>
          <o:OLEObject Type="Embed" ProgID="Equation.DSMT4" ShapeID="_x0000_i2195" DrawAspect="Content" ObjectID="_1796841259" r:id="rId1995"/>
        </w:object>
      </w:r>
      <w:r w:rsidRPr="00330A7E">
        <w:rPr>
          <w:rFonts w:ascii="Times New Roman" w:hAnsi="Times New Roman" w:cs="Times New Roman"/>
          <w:sz w:val="24"/>
          <w:szCs w:val="24"/>
        </w:rPr>
        <w:t xml:space="preserve"> là </w:t>
      </w:r>
      <w:r w:rsidRPr="00330A7E">
        <w:rPr>
          <w:rFonts w:ascii="Times New Roman" w:hAnsi="Times New Roman" w:cs="Times New Roman"/>
          <w:position w:val="-6"/>
          <w:sz w:val="24"/>
          <w:szCs w:val="24"/>
        </w:rPr>
        <w:object w:dxaOrig="320" w:dyaOrig="279" w14:anchorId="18E53431">
          <v:shape id="_x0000_i2196" type="#_x0000_t75" style="width:16.5pt;height:13.5pt" o:ole="">
            <v:imagedata r:id="rId1996" o:title=""/>
          </v:shape>
          <o:OLEObject Type="Embed" ProgID="Equation.DSMT4" ShapeID="_x0000_i2196" DrawAspect="Content" ObjectID="_1796841260" r:id="rId1997"/>
        </w:object>
      </w:r>
      <w:r w:rsidRPr="00330A7E">
        <w:rPr>
          <w:rFonts w:ascii="Times New Roman" w:eastAsia="Calibri" w:hAnsi="Times New Roman" w:cs="Times New Roman"/>
          <w:bCs/>
          <w:sz w:val="24"/>
          <w:szCs w:val="24"/>
        </w:rPr>
        <w:t>.</w:t>
      </w:r>
    </w:p>
    <w:p w14:paraId="7401D7A7" w14:textId="77777777" w:rsidR="00ED397D" w:rsidRPr="00330A7E" w:rsidRDefault="00ED397D" w:rsidP="00330A7E">
      <w:pPr>
        <w:ind w:left="992"/>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 xml:space="preserve">d) </w:t>
      </w:r>
      <w:r w:rsidRPr="00330A7E">
        <w:rPr>
          <w:rFonts w:ascii="Times New Roman" w:hAnsi="Times New Roman" w:cs="Times New Roman"/>
          <w:sz w:val="24"/>
          <w:szCs w:val="24"/>
        </w:rPr>
        <w:t xml:space="preserve">Thể tích khối chóp </w:t>
      </w:r>
      <w:r w:rsidRPr="00330A7E">
        <w:rPr>
          <w:rFonts w:ascii="Times New Roman" w:hAnsi="Times New Roman" w:cs="Times New Roman"/>
          <w:position w:val="-6"/>
          <w:sz w:val="24"/>
          <w:szCs w:val="24"/>
        </w:rPr>
        <w:object w:dxaOrig="740" w:dyaOrig="279" w14:anchorId="2C0FF127">
          <v:shape id="_x0000_i2197" type="#_x0000_t75" style="width:36.75pt;height:13.5pt" o:ole="">
            <v:imagedata r:id="rId1998" o:title=""/>
          </v:shape>
          <o:OLEObject Type="Embed" ProgID="Equation.DSMT4" ShapeID="_x0000_i2197" DrawAspect="Content" ObjectID="_1796841261" r:id="rId1999"/>
        </w:object>
      </w:r>
      <w:r w:rsidRPr="00330A7E">
        <w:rPr>
          <w:rFonts w:ascii="Times New Roman" w:hAnsi="Times New Roman" w:cs="Times New Roman"/>
          <w:sz w:val="24"/>
          <w:szCs w:val="24"/>
        </w:rPr>
        <w:t xml:space="preserve"> bằng </w:t>
      </w:r>
      <w:r w:rsidRPr="00330A7E">
        <w:rPr>
          <w:rFonts w:ascii="Times New Roman" w:hAnsi="Times New Roman" w:cs="Times New Roman"/>
          <w:position w:val="-24"/>
          <w:sz w:val="24"/>
          <w:szCs w:val="24"/>
        </w:rPr>
        <w:object w:dxaOrig="620" w:dyaOrig="680" w14:anchorId="7AA3253A">
          <v:shape id="_x0000_i2198" type="#_x0000_t75" style="width:31.5pt;height:33.75pt" o:ole="">
            <v:imagedata r:id="rId2000" o:title=""/>
          </v:shape>
          <o:OLEObject Type="Embed" ProgID="Equation.DSMT4" ShapeID="_x0000_i2198" DrawAspect="Content" ObjectID="_1796841262" r:id="rId2001"/>
        </w:object>
      </w:r>
      <w:r w:rsidRPr="00330A7E">
        <w:rPr>
          <w:rFonts w:ascii="Times New Roman" w:eastAsia="Calibri" w:hAnsi="Times New Roman" w:cs="Times New Roman"/>
          <w:bCs/>
          <w:sz w:val="24"/>
          <w:szCs w:val="24"/>
        </w:rPr>
        <w:t>.</w:t>
      </w:r>
    </w:p>
    <w:p w14:paraId="05BB1164" w14:textId="77777777" w:rsidR="00ED397D" w:rsidRPr="00330A7E" w:rsidRDefault="00ED397D" w:rsidP="00330A7E">
      <w:pPr>
        <w:spacing w:before="120"/>
        <w:rPr>
          <w:rFonts w:ascii="Times New Roman" w:eastAsia="Calibri" w:hAnsi="Times New Roman" w:cs="Times New Roman"/>
          <w:bCs/>
          <w:sz w:val="24"/>
          <w:szCs w:val="24"/>
        </w:rPr>
      </w:pPr>
      <w:r w:rsidRPr="00330A7E">
        <w:rPr>
          <w:rFonts w:ascii="Times New Roman" w:eastAsia="Calibri" w:hAnsi="Times New Roman" w:cs="Times New Roman"/>
          <w:b/>
          <w:color w:val="0033CC"/>
          <w:sz w:val="24"/>
          <w:szCs w:val="24"/>
        </w:rPr>
        <w:t>PHẦN III. Câu trắc nghiệm trả lời ngắn.</w:t>
      </w:r>
      <w:r w:rsidRPr="00330A7E">
        <w:rPr>
          <w:rFonts w:ascii="Times New Roman" w:eastAsia="Calibri" w:hAnsi="Times New Roman" w:cs="Times New Roman"/>
          <w:bCs/>
          <w:color w:val="0033CC"/>
          <w:sz w:val="24"/>
          <w:szCs w:val="24"/>
        </w:rPr>
        <w:t xml:space="preserve"> </w:t>
      </w:r>
      <w:r w:rsidRPr="00330A7E">
        <w:rPr>
          <w:rFonts w:ascii="Times New Roman" w:eastAsia="Calibri" w:hAnsi="Times New Roman" w:cs="Times New Roman"/>
          <w:bCs/>
          <w:sz w:val="24"/>
          <w:szCs w:val="24"/>
        </w:rPr>
        <w:t>Thí sinh trả lời từ câu 1 đến câu 6.</w:t>
      </w:r>
    </w:p>
    <w:p w14:paraId="7496D635" w14:textId="77777777" w:rsidR="00ED397D" w:rsidRPr="00330A7E" w:rsidRDefault="00ED397D" w:rsidP="000E1E56">
      <w:pPr>
        <w:pStyle w:val="ListParagraph"/>
        <w:numPr>
          <w:ilvl w:val="0"/>
          <w:numId w:val="6"/>
        </w:numPr>
        <w:tabs>
          <w:tab w:val="left" w:pos="992"/>
        </w:tabs>
        <w:spacing w:before="120" w:line="276" w:lineRule="auto"/>
        <w:rPr>
          <w:rFonts w:ascii="Times New Roman" w:eastAsia="Calibri" w:hAnsi="Times New Roman" w:cs="Times New Roman"/>
          <w:bCs/>
          <w:iCs/>
          <w:color w:val="000000"/>
          <w:sz w:val="24"/>
          <w:szCs w:val="24"/>
          <w:lang w:val="vi-VN"/>
        </w:rPr>
      </w:pPr>
      <w:r w:rsidRPr="00330A7E">
        <w:rPr>
          <w:rFonts w:ascii="Times New Roman" w:hAnsi="Times New Roman" w:cs="Times New Roman"/>
          <w:sz w:val="24"/>
          <w:szCs w:val="24"/>
        </w:rPr>
        <w:t xml:space="preserve">Trong không gian </w:t>
      </w:r>
      <w:r w:rsidRPr="00330A7E">
        <w:rPr>
          <w:rFonts w:ascii="Times New Roman" w:hAnsi="Times New Roman" w:cs="Times New Roman"/>
          <w:i/>
          <w:sz w:val="24"/>
          <w:szCs w:val="24"/>
        </w:rPr>
        <w:t>Oxyz</w:t>
      </w:r>
      <w:r w:rsidRPr="00330A7E">
        <w:rPr>
          <w:rFonts w:ascii="Times New Roman" w:hAnsi="Times New Roman" w:cs="Times New Roman"/>
          <w:sz w:val="24"/>
          <w:szCs w:val="24"/>
        </w:rPr>
        <w:t xml:space="preserve">, cho mặt cầu </w:t>
      </w:r>
      <w:r w:rsidRPr="00330A7E">
        <w:rPr>
          <w:rFonts w:ascii="Times New Roman" w:hAnsi="Times New Roman" w:cs="Times New Roman"/>
          <w:position w:val="-14"/>
          <w:sz w:val="24"/>
          <w:szCs w:val="24"/>
        </w:rPr>
        <w:object w:dxaOrig="400" w:dyaOrig="400" w14:anchorId="5FD82DE3">
          <v:shape id="_x0000_i2199" type="#_x0000_t75" style="width:20.25pt;height:20.25pt" o:ole="">
            <v:imagedata r:id="rId2002" o:title=""/>
          </v:shape>
          <o:OLEObject Type="Embed" ProgID="Equation.DSMT4" ShapeID="_x0000_i2199" DrawAspect="Content" ObjectID="_1796841263" r:id="rId2003"/>
        </w:object>
      </w:r>
      <w:r w:rsidRPr="00330A7E">
        <w:rPr>
          <w:rFonts w:ascii="Times New Roman" w:hAnsi="Times New Roman" w:cs="Times New Roman"/>
          <w:sz w:val="24"/>
          <w:szCs w:val="24"/>
        </w:rPr>
        <w:t xml:space="preserve"> qua hai điểm </w:t>
      </w:r>
      <w:r w:rsidRPr="00330A7E">
        <w:rPr>
          <w:rFonts w:ascii="Times New Roman" w:hAnsi="Times New Roman" w:cs="Times New Roman"/>
          <w:position w:val="-14"/>
          <w:sz w:val="24"/>
          <w:szCs w:val="24"/>
        </w:rPr>
        <w:object w:dxaOrig="2380" w:dyaOrig="400" w14:anchorId="03653536">
          <v:shape id="_x0000_i2200" type="#_x0000_t75" style="width:119.25pt;height:19.5pt" o:ole="">
            <v:imagedata r:id="rId2004" o:title=""/>
          </v:shape>
          <o:OLEObject Type="Embed" ProgID="Equation.DSMT4" ShapeID="_x0000_i2200" DrawAspect="Content" ObjectID="_1796841264" r:id="rId2005"/>
        </w:object>
      </w:r>
      <w:r w:rsidRPr="00330A7E">
        <w:rPr>
          <w:rFonts w:ascii="Times New Roman" w:hAnsi="Times New Roman" w:cs="Times New Roman"/>
          <w:sz w:val="24"/>
          <w:szCs w:val="24"/>
        </w:rPr>
        <w:t xml:space="preserve"> và có tâm</w:t>
      </w:r>
      <w:r w:rsidRPr="00330A7E">
        <w:rPr>
          <w:rFonts w:ascii="Times New Roman" w:hAnsi="Times New Roman" w:cs="Times New Roman"/>
          <w:i/>
          <w:sz w:val="24"/>
          <w:szCs w:val="24"/>
        </w:rPr>
        <w:t xml:space="preserve"> I</w:t>
      </w:r>
      <w:r w:rsidRPr="00330A7E">
        <w:rPr>
          <w:rFonts w:ascii="Times New Roman" w:hAnsi="Times New Roman" w:cs="Times New Roman"/>
          <w:sz w:val="24"/>
          <w:szCs w:val="24"/>
        </w:rPr>
        <w:t xml:space="preserve"> thuộc mặt phẳng </w:t>
      </w:r>
      <w:r w:rsidRPr="00330A7E">
        <w:rPr>
          <w:rFonts w:ascii="Times New Roman" w:hAnsi="Times New Roman" w:cs="Times New Roman"/>
          <w:position w:val="-14"/>
          <w:sz w:val="24"/>
          <w:szCs w:val="24"/>
        </w:rPr>
        <w:object w:dxaOrig="2000" w:dyaOrig="400" w14:anchorId="5CB700A1">
          <v:shape id="_x0000_i2201" type="#_x0000_t75" style="width:100.5pt;height:19.5pt" o:ole="">
            <v:imagedata r:id="rId2006" o:title=""/>
          </v:shape>
          <o:OLEObject Type="Embed" ProgID="Equation.DSMT4" ShapeID="_x0000_i2201" DrawAspect="Content" ObjectID="_1796841265" r:id="rId2007"/>
        </w:object>
      </w:r>
      <w:r w:rsidRPr="00330A7E">
        <w:rPr>
          <w:rFonts w:ascii="Times New Roman" w:hAnsi="Times New Roman" w:cs="Times New Roman"/>
          <w:sz w:val="24"/>
          <w:szCs w:val="24"/>
        </w:rPr>
        <w:t xml:space="preserve">. Tính bán kính nhỏ nhất của mặt cầu </w:t>
      </w:r>
      <w:r w:rsidRPr="00330A7E">
        <w:rPr>
          <w:rFonts w:ascii="Times New Roman" w:hAnsi="Times New Roman" w:cs="Times New Roman"/>
          <w:position w:val="-14"/>
          <w:sz w:val="24"/>
          <w:szCs w:val="24"/>
        </w:rPr>
        <w:object w:dxaOrig="400" w:dyaOrig="400" w14:anchorId="739FFA2D">
          <v:shape id="_x0000_i2202" type="#_x0000_t75" style="width:19.5pt;height:19.5pt" o:ole="">
            <v:imagedata r:id="rId2008" o:title=""/>
          </v:shape>
          <o:OLEObject Type="Embed" ProgID="Equation.DSMT4" ShapeID="_x0000_i2202" DrawAspect="Content" ObjectID="_1796841266" r:id="rId2009"/>
        </w:object>
      </w:r>
      <w:r w:rsidRPr="00330A7E">
        <w:rPr>
          <w:rFonts w:ascii="Times New Roman" w:hAnsi="Times New Roman" w:cs="Times New Roman"/>
          <w:sz w:val="24"/>
          <w:szCs w:val="24"/>
        </w:rPr>
        <w:t xml:space="preserve"> </w:t>
      </w:r>
      <w:r w:rsidRPr="00330A7E">
        <w:rPr>
          <w:rFonts w:ascii="Times New Roman" w:hAnsi="Times New Roman" w:cs="Times New Roman"/>
          <w:b/>
          <w:bCs/>
          <w:sz w:val="24"/>
          <w:szCs w:val="24"/>
          <w:lang w:val="vi-VN"/>
        </w:rPr>
        <w:t>(viết kết quả dưới dạng số thập phân và làm tròn đến hàng phần trăm)</w:t>
      </w:r>
      <w:r w:rsidRPr="00330A7E">
        <w:rPr>
          <w:rFonts w:ascii="Times New Roman" w:hAnsi="Times New Roman" w:cs="Times New Roman"/>
          <w:b/>
          <w:bCs/>
          <w:sz w:val="24"/>
          <w:szCs w:val="24"/>
        </w:rPr>
        <w:t>.</w:t>
      </w:r>
    </w:p>
    <w:p w14:paraId="59A4A7E3" w14:textId="77777777" w:rsidR="00ED397D" w:rsidRPr="00330A7E" w:rsidRDefault="00ED397D" w:rsidP="00330A7E">
      <w:pPr>
        <w:pStyle w:val="ListParagraph"/>
        <w:tabs>
          <w:tab w:val="left" w:pos="992"/>
        </w:tabs>
        <w:spacing w:before="120" w:line="276" w:lineRule="auto"/>
        <w:ind w:left="992"/>
        <w:rPr>
          <w:rFonts w:ascii="Times New Roman" w:eastAsia="Calibri" w:hAnsi="Times New Roman" w:cs="Times New Roman"/>
          <w:bCs/>
          <w:iCs/>
          <w:color w:val="000000"/>
          <w:sz w:val="24"/>
          <w:szCs w:val="24"/>
          <w:lang w:val="vi-VN"/>
        </w:rPr>
      </w:pPr>
      <w:r w:rsidRPr="00330A7E">
        <w:rPr>
          <w:rFonts w:ascii="Times New Roman" w:hAnsi="Times New Roman" w:cs="Times New Roman"/>
          <w:b/>
          <w:sz w:val="24"/>
          <w:szCs w:val="24"/>
        </w:rPr>
        <w:t>ĐS:</w: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460" w:dyaOrig="320" w14:anchorId="5B4D7A72">
          <v:shape id="_x0000_i2203" type="#_x0000_t75" style="width:23.25pt;height:16.5pt" o:ole="">
            <v:imagedata r:id="rId2010" o:title=""/>
          </v:shape>
          <o:OLEObject Type="Embed" ProgID="Equation.DSMT4" ShapeID="_x0000_i2203" DrawAspect="Content" ObjectID="_1796841267" r:id="rId2011"/>
        </w:object>
      </w:r>
    </w:p>
    <w:p w14:paraId="1CC99A64" w14:textId="77777777" w:rsidR="00ED397D" w:rsidRPr="00330A7E" w:rsidRDefault="00ED397D" w:rsidP="000E1E56">
      <w:pPr>
        <w:pStyle w:val="ListParagraph"/>
        <w:numPr>
          <w:ilvl w:val="0"/>
          <w:numId w:val="6"/>
        </w:numPr>
        <w:tabs>
          <w:tab w:val="left" w:pos="992"/>
        </w:tabs>
        <w:spacing w:before="120" w:line="276" w:lineRule="auto"/>
        <w:contextualSpacing w:val="0"/>
        <w:rPr>
          <w:rFonts w:ascii="Times New Roman" w:hAnsi="Times New Roman" w:cs="Times New Roman"/>
          <w:b/>
          <w:color w:val="0000FF"/>
          <w:sz w:val="24"/>
          <w:szCs w:val="24"/>
        </w:rPr>
      </w:pPr>
      <w:r w:rsidRPr="00330A7E">
        <w:rPr>
          <w:rFonts w:ascii="Times New Roman" w:hAnsi="Times New Roman" w:cs="Times New Roman"/>
          <w:color w:val="000000"/>
          <w:sz w:val="24"/>
          <w:szCs w:val="24"/>
        </w:rPr>
        <w:t xml:space="preserve">Cho hai hàm số </w:t>
      </w:r>
      <w:r w:rsidRPr="00330A7E">
        <w:rPr>
          <w:rFonts w:ascii="Times New Roman" w:hAnsi="Times New Roman" w:cs="Times New Roman"/>
          <w:color w:val="000000"/>
          <w:position w:val="-14"/>
          <w:sz w:val="24"/>
          <w:szCs w:val="24"/>
        </w:rPr>
        <w:object w:dxaOrig="2400" w:dyaOrig="400" w14:anchorId="465F490C">
          <v:shape id="_x0000_i2204" type="#_x0000_t75" style="width:120pt;height:20.25pt" o:ole="">
            <v:imagedata r:id="rId2012" o:title=""/>
          </v:shape>
          <o:OLEObject Type="Embed" ProgID="Equation.DSMT4" ShapeID="_x0000_i2204" DrawAspect="Content" ObjectID="_1796841268" r:id="rId2013"/>
        </w:object>
      </w:r>
      <w:r w:rsidRPr="00330A7E">
        <w:rPr>
          <w:rFonts w:ascii="Times New Roman" w:hAnsi="Times New Roman" w:cs="Times New Roman"/>
          <w:color w:val="000000"/>
          <w:sz w:val="24"/>
          <w:szCs w:val="24"/>
        </w:rPr>
        <w:t xml:space="preserve"> và </w:t>
      </w:r>
      <w:r w:rsidRPr="00330A7E">
        <w:rPr>
          <w:rFonts w:ascii="Times New Roman" w:hAnsi="Times New Roman" w:cs="Times New Roman"/>
          <w:color w:val="000000"/>
          <w:position w:val="-14"/>
          <w:sz w:val="24"/>
          <w:szCs w:val="24"/>
        </w:rPr>
        <w:object w:dxaOrig="1840" w:dyaOrig="400" w14:anchorId="50821ED6">
          <v:shape id="_x0000_i2205" type="#_x0000_t75" style="width:92.25pt;height:20.25pt" o:ole="">
            <v:imagedata r:id="rId2014" o:title=""/>
          </v:shape>
          <o:OLEObject Type="Embed" ProgID="Equation.DSMT4" ShapeID="_x0000_i2205" DrawAspect="Content" ObjectID="_1796841269" r:id="rId2015"/>
        </w:object>
      </w:r>
      <w:r w:rsidRPr="00330A7E">
        <w:rPr>
          <w:rFonts w:ascii="Times New Roman" w:hAnsi="Times New Roman" w:cs="Times New Roman"/>
          <w:color w:val="000000"/>
          <w:sz w:val="24"/>
          <w:szCs w:val="24"/>
        </w:rPr>
        <w:t xml:space="preserve">. Biết đồ thị hai hàm số cắt nhau tại các điểm có hoành độ lần lượt là: </w:t>
      </w:r>
      <w:r w:rsidRPr="00330A7E">
        <w:rPr>
          <w:rFonts w:ascii="Times New Roman" w:hAnsi="Times New Roman" w:cs="Times New Roman"/>
          <w:color w:val="000000"/>
          <w:position w:val="-10"/>
          <w:sz w:val="24"/>
          <w:szCs w:val="24"/>
        </w:rPr>
        <w:object w:dxaOrig="960" w:dyaOrig="320" w14:anchorId="2AE5CA8A">
          <v:shape id="_x0000_i2206" type="#_x0000_t75" style="width:48pt;height:16.5pt" o:ole="">
            <v:imagedata r:id="rId2016" o:title=""/>
          </v:shape>
          <o:OLEObject Type="Embed" ProgID="Equation.DSMT4" ShapeID="_x0000_i2206" DrawAspect="Content" ObjectID="_1796841270" r:id="rId2017"/>
        </w:object>
      </w:r>
      <w:r w:rsidRPr="00330A7E">
        <w:rPr>
          <w:rFonts w:ascii="Times New Roman" w:hAnsi="Times New Roman" w:cs="Times New Roman"/>
          <w:color w:val="000000"/>
          <w:sz w:val="24"/>
          <w:szCs w:val="24"/>
        </w:rPr>
        <w:t xml:space="preserve"> như hình vẽ.</w:t>
      </w:r>
    </w:p>
    <w:p w14:paraId="7D34A985" w14:textId="77777777" w:rsidR="00ED397D" w:rsidRPr="00330A7E" w:rsidRDefault="00ED397D" w:rsidP="00330A7E">
      <w:pPr>
        <w:pStyle w:val="ListParagraph"/>
        <w:tabs>
          <w:tab w:val="left" w:pos="283"/>
          <w:tab w:val="left" w:pos="2835"/>
          <w:tab w:val="left" w:pos="5386"/>
          <w:tab w:val="left" w:pos="7937"/>
        </w:tabs>
        <w:spacing w:before="120"/>
        <w:ind w:left="283"/>
        <w:jc w:val="center"/>
        <w:rPr>
          <w:rFonts w:ascii="Times New Roman" w:hAnsi="Times New Roman" w:cs="Times New Roman"/>
          <w:b/>
          <w:color w:val="0000FF"/>
          <w:sz w:val="24"/>
          <w:szCs w:val="24"/>
        </w:rPr>
      </w:pPr>
      <w:r w:rsidRPr="00330A7E">
        <w:rPr>
          <w:rFonts w:ascii="Times New Roman" w:hAnsi="Times New Roman" w:cs="Times New Roman"/>
          <w:color w:val="000000"/>
          <w:sz w:val="24"/>
          <w:szCs w:val="24"/>
        </w:rPr>
        <w:drawing>
          <wp:inline distT="0" distB="0" distL="0" distR="0" wp14:anchorId="73C1BD73" wp14:editId="6A8DE607">
            <wp:extent cx="1852654" cy="1510056"/>
            <wp:effectExtent l="0" t="0" r="0" b="0"/>
            <wp:docPr id="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18">
                      <a:extLst>
                        <a:ext uri="{28A0092B-C50C-407E-A947-70E740481C1C}">
                          <a14:useLocalDpi xmlns:a14="http://schemas.microsoft.com/office/drawing/2010/main" val="0"/>
                        </a:ext>
                      </a:extLst>
                    </a:blip>
                    <a:srcRect t="-3934"/>
                    <a:stretch/>
                  </pic:blipFill>
                  <pic:spPr bwMode="auto">
                    <a:xfrm>
                      <a:off x="0" y="0"/>
                      <a:ext cx="1856216" cy="1512959"/>
                    </a:xfrm>
                    <a:prstGeom prst="rect">
                      <a:avLst/>
                    </a:prstGeom>
                    <a:noFill/>
                    <a:ln>
                      <a:noFill/>
                    </a:ln>
                    <a:extLst>
                      <a:ext uri="{53640926-AAD7-44D8-BBD7-CCE9431645EC}">
                        <a14:shadowObscured xmlns:a14="http://schemas.microsoft.com/office/drawing/2010/main"/>
                      </a:ext>
                    </a:extLst>
                  </pic:spPr>
                </pic:pic>
              </a:graphicData>
            </a:graphic>
          </wp:inline>
        </w:drawing>
      </w:r>
    </w:p>
    <w:p w14:paraId="6858402F" w14:textId="77777777" w:rsidR="00ED397D" w:rsidRPr="00330A7E" w:rsidRDefault="00ED397D" w:rsidP="00330A7E">
      <w:pPr>
        <w:pStyle w:val="ListParagraph"/>
        <w:spacing w:before="120"/>
        <w:ind w:left="993"/>
        <w:rPr>
          <w:rFonts w:ascii="Times New Roman" w:hAnsi="Times New Roman" w:cs="Times New Roman"/>
          <w:bCs/>
          <w:sz w:val="24"/>
          <w:szCs w:val="24"/>
        </w:rPr>
      </w:pPr>
      <w:r w:rsidRPr="00330A7E">
        <w:rPr>
          <w:rFonts w:ascii="Times New Roman" w:hAnsi="Times New Roman" w:cs="Times New Roman"/>
          <w:color w:val="000000"/>
          <w:sz w:val="24"/>
          <w:szCs w:val="24"/>
        </w:rPr>
        <w:t xml:space="preserve">Tính diện tích hình phẳng giới hạn bởi hai đồ thị hàm số đã cho </w:t>
      </w:r>
      <w:r w:rsidRPr="00330A7E">
        <w:rPr>
          <w:rFonts w:ascii="Times New Roman" w:hAnsi="Times New Roman" w:cs="Times New Roman"/>
          <w:b/>
          <w:bCs/>
          <w:sz w:val="24"/>
          <w:szCs w:val="24"/>
          <w:lang w:val="vi-VN"/>
        </w:rPr>
        <w:t xml:space="preserve">(viết kết quả dưới dạng số thập phân và làm tròn đến hàng phần </w:t>
      </w:r>
      <w:r w:rsidRPr="00330A7E">
        <w:rPr>
          <w:rFonts w:ascii="Times New Roman" w:hAnsi="Times New Roman" w:cs="Times New Roman"/>
          <w:b/>
          <w:bCs/>
          <w:sz w:val="24"/>
          <w:szCs w:val="24"/>
        </w:rPr>
        <w:t>trăm</w:t>
      </w:r>
      <w:r w:rsidRPr="00330A7E">
        <w:rPr>
          <w:rFonts w:ascii="Times New Roman" w:hAnsi="Times New Roman" w:cs="Times New Roman"/>
          <w:b/>
          <w:bCs/>
          <w:sz w:val="24"/>
          <w:szCs w:val="24"/>
          <w:lang w:val="vi-VN"/>
        </w:rPr>
        <w:t>)</w:t>
      </w:r>
      <w:r w:rsidRPr="00330A7E">
        <w:rPr>
          <w:rFonts w:ascii="Times New Roman" w:hAnsi="Times New Roman" w:cs="Times New Roman"/>
          <w:b/>
          <w:bCs/>
          <w:sz w:val="24"/>
          <w:szCs w:val="24"/>
        </w:rPr>
        <w:t>.</w:t>
      </w:r>
    </w:p>
    <w:p w14:paraId="1CA3486F" w14:textId="77777777" w:rsidR="00ED397D" w:rsidRPr="00330A7E" w:rsidRDefault="00ED397D" w:rsidP="00330A7E">
      <w:pPr>
        <w:pStyle w:val="ListParagraph"/>
        <w:spacing w:before="120"/>
        <w:ind w:left="993"/>
        <w:rPr>
          <w:rFonts w:ascii="Times New Roman" w:hAnsi="Times New Roman" w:cs="Times New Roman"/>
          <w:bCs/>
          <w:color w:val="0000FF"/>
          <w:sz w:val="24"/>
          <w:szCs w:val="24"/>
        </w:rPr>
      </w:pPr>
      <w:r w:rsidRPr="00330A7E">
        <w:rPr>
          <w:rFonts w:ascii="Times New Roman" w:hAnsi="Times New Roman" w:cs="Times New Roman"/>
          <w:b/>
          <w:bCs/>
          <w:sz w:val="24"/>
          <w:szCs w:val="24"/>
        </w:rPr>
        <w:t>ĐS:</w:t>
      </w:r>
      <w:r w:rsidRPr="00330A7E">
        <w:rPr>
          <w:rFonts w:ascii="Times New Roman" w:hAnsi="Times New Roman" w:cs="Times New Roman"/>
          <w:bCs/>
          <w:sz w:val="24"/>
          <w:szCs w:val="24"/>
        </w:rPr>
        <w:t xml:space="preserve"> </w:t>
      </w:r>
      <w:r w:rsidRPr="00330A7E">
        <w:rPr>
          <w:rFonts w:ascii="Times New Roman" w:hAnsi="Times New Roman" w:cs="Times New Roman"/>
          <w:bCs/>
          <w:position w:val="-10"/>
          <w:sz w:val="24"/>
          <w:szCs w:val="24"/>
        </w:rPr>
        <w:object w:dxaOrig="499" w:dyaOrig="320" w14:anchorId="4C97DEF5">
          <v:shape id="_x0000_i2207" type="#_x0000_t75" style="width:24.75pt;height:16.5pt" o:ole="">
            <v:imagedata r:id="rId2019" o:title=""/>
          </v:shape>
          <o:OLEObject Type="Embed" ProgID="Equation.DSMT4" ShapeID="_x0000_i2207" DrawAspect="Content" ObjectID="_1796841271" r:id="rId2020"/>
        </w:object>
      </w:r>
    </w:p>
    <w:p w14:paraId="3F1E7961" w14:textId="77777777" w:rsidR="00ED397D" w:rsidRPr="00330A7E" w:rsidRDefault="00ED397D" w:rsidP="000E1E56">
      <w:pPr>
        <w:pStyle w:val="ListParagraph"/>
        <w:numPr>
          <w:ilvl w:val="0"/>
          <w:numId w:val="6"/>
        </w:numPr>
        <w:tabs>
          <w:tab w:val="left" w:pos="992"/>
        </w:tabs>
        <w:spacing w:before="120" w:line="276" w:lineRule="auto"/>
        <w:contextualSpacing w:val="0"/>
        <w:rPr>
          <w:rFonts w:ascii="Times New Roman" w:hAnsi="Times New Roman" w:cs="Times New Roman"/>
          <w:b/>
          <w:bCs/>
          <w:sz w:val="24"/>
          <w:szCs w:val="24"/>
          <w:lang w:val="vi-VN"/>
        </w:rPr>
      </w:pPr>
      <w:r w:rsidRPr="00330A7E">
        <w:rPr>
          <w:rFonts w:ascii="Times New Roman" w:hAnsi="Times New Roman" w:cs="Times New Roman"/>
          <w:sz w:val="24"/>
          <w:szCs w:val="24"/>
        </w:rPr>
        <w:t xml:space="preserve">Trong hệ trục tọa độ </w:t>
      </w:r>
      <w:r w:rsidRPr="00330A7E">
        <w:rPr>
          <w:rFonts w:ascii="Times New Roman" w:hAnsi="Times New Roman" w:cs="Times New Roman"/>
          <w:position w:val="-10"/>
          <w:sz w:val="24"/>
          <w:szCs w:val="24"/>
        </w:rPr>
        <w:object w:dxaOrig="460" w:dyaOrig="320" w14:anchorId="79513A23">
          <v:shape id="_x0000_i2208" type="#_x0000_t75" style="width:23.25pt;height:16.5pt" o:ole="">
            <v:imagedata r:id="rId2021" o:title=""/>
          </v:shape>
          <o:OLEObject Type="Embed" ProgID="Equation.DSMT4" ShapeID="_x0000_i2208" DrawAspect="Content" ObjectID="_1796841272" r:id="rId2022"/>
        </w:object>
      </w:r>
      <w:r w:rsidRPr="00330A7E">
        <w:rPr>
          <w:rFonts w:ascii="Times New Roman" w:hAnsi="Times New Roman" w:cs="Times New Roman"/>
          <w:sz w:val="24"/>
          <w:szCs w:val="24"/>
        </w:rPr>
        <w:t xml:space="preserve">, đồ thị hàm số </w:t>
      </w:r>
      <w:r w:rsidRPr="00330A7E">
        <w:rPr>
          <w:rFonts w:ascii="Times New Roman" w:hAnsi="Times New Roman" w:cs="Times New Roman"/>
          <w:position w:val="-24"/>
          <w:sz w:val="24"/>
          <w:szCs w:val="24"/>
        </w:rPr>
        <w:object w:dxaOrig="1340" w:dyaOrig="660" w14:anchorId="3C304873">
          <v:shape id="_x0000_i2209" type="#_x0000_t75" style="width:66.75pt;height:33pt" o:ole="">
            <v:imagedata r:id="rId2023" o:title=""/>
          </v:shape>
          <o:OLEObject Type="Embed" ProgID="Equation.DSMT4" ShapeID="_x0000_i2209" DrawAspect="Content" ObjectID="_1796841273" r:id="rId2024"/>
        </w:object>
      </w:r>
      <w:r w:rsidRPr="00330A7E">
        <w:rPr>
          <w:rFonts w:ascii="Times New Roman" w:hAnsi="Times New Roman" w:cs="Times New Roman"/>
          <w:sz w:val="24"/>
          <w:szCs w:val="24"/>
        </w:rPr>
        <w:t xml:space="preserve"> có tâm đối xứng là </w:t>
      </w:r>
      <w:r w:rsidRPr="00330A7E">
        <w:rPr>
          <w:rFonts w:ascii="Times New Roman" w:hAnsi="Times New Roman" w:cs="Times New Roman"/>
          <w:position w:val="-4"/>
          <w:sz w:val="24"/>
          <w:szCs w:val="24"/>
        </w:rPr>
        <w:object w:dxaOrig="200" w:dyaOrig="260" w14:anchorId="235847CF">
          <v:shape id="_x0000_i2210" type="#_x0000_t75" style="width:9.75pt;height:13.5pt" o:ole="">
            <v:imagedata r:id="rId2025" o:title=""/>
          </v:shape>
          <o:OLEObject Type="Embed" ProgID="Equation.DSMT4" ShapeID="_x0000_i2210" DrawAspect="Content" ObjectID="_1796841274" r:id="rId2026"/>
        </w:object>
      </w:r>
      <w:r w:rsidRPr="00330A7E">
        <w:rPr>
          <w:rFonts w:ascii="Times New Roman" w:hAnsi="Times New Roman" w:cs="Times New Roman"/>
          <w:sz w:val="24"/>
          <w:szCs w:val="24"/>
        </w:rPr>
        <w:t xml:space="preserve">. Tính độ dài đoạn </w:t>
      </w:r>
      <w:r w:rsidRPr="00330A7E">
        <w:rPr>
          <w:rFonts w:ascii="Times New Roman" w:hAnsi="Times New Roman" w:cs="Times New Roman"/>
          <w:position w:val="-6"/>
          <w:sz w:val="24"/>
          <w:szCs w:val="24"/>
        </w:rPr>
        <w:object w:dxaOrig="340" w:dyaOrig="279" w14:anchorId="0CC7967C">
          <v:shape id="_x0000_i2211" type="#_x0000_t75" style="width:17.25pt;height:13.5pt" o:ole="">
            <v:imagedata r:id="rId2027" o:title=""/>
          </v:shape>
          <o:OLEObject Type="Embed" ProgID="Equation.DSMT4" ShapeID="_x0000_i2211" DrawAspect="Content" ObjectID="_1796841275" r:id="rId2028"/>
        </w:object>
      </w:r>
      <w:r w:rsidRPr="00330A7E">
        <w:rPr>
          <w:rFonts w:ascii="Times New Roman" w:hAnsi="Times New Roman" w:cs="Times New Roman"/>
          <w:sz w:val="24"/>
          <w:szCs w:val="24"/>
        </w:rPr>
        <w:t xml:space="preserve">. </w:t>
      </w:r>
      <w:r w:rsidRPr="00330A7E">
        <w:rPr>
          <w:rFonts w:ascii="Times New Roman" w:hAnsi="Times New Roman" w:cs="Times New Roman"/>
          <w:b/>
          <w:bCs/>
          <w:sz w:val="24"/>
          <w:szCs w:val="24"/>
          <w:lang w:val="vi-VN"/>
        </w:rPr>
        <w:t>(viết kết quả dưới dạng số thập phân và làm tròn đến hàng phần trăm)</w:t>
      </w:r>
      <w:r w:rsidRPr="00330A7E">
        <w:rPr>
          <w:rFonts w:ascii="Times New Roman" w:hAnsi="Times New Roman" w:cs="Times New Roman"/>
          <w:sz w:val="24"/>
          <w:szCs w:val="24"/>
        </w:rPr>
        <w:t>.</w:t>
      </w:r>
    </w:p>
    <w:p w14:paraId="0F235AC7" w14:textId="77777777" w:rsidR="00ED397D" w:rsidRPr="00330A7E" w:rsidRDefault="00ED397D" w:rsidP="00330A7E">
      <w:pPr>
        <w:pStyle w:val="ListParagraph"/>
        <w:tabs>
          <w:tab w:val="left" w:pos="992"/>
        </w:tabs>
        <w:spacing w:before="120" w:line="276" w:lineRule="auto"/>
        <w:ind w:left="992"/>
        <w:contextualSpacing w:val="0"/>
        <w:rPr>
          <w:rFonts w:ascii="Times New Roman" w:hAnsi="Times New Roman" w:cs="Times New Roman"/>
          <w:bCs/>
          <w:sz w:val="24"/>
          <w:szCs w:val="24"/>
          <w:lang w:val="vi-VN"/>
        </w:rPr>
      </w:pPr>
      <w:r w:rsidRPr="00330A7E">
        <w:rPr>
          <w:rFonts w:ascii="Times New Roman" w:hAnsi="Times New Roman" w:cs="Times New Roman"/>
          <w:b/>
          <w:sz w:val="24"/>
          <w:szCs w:val="24"/>
        </w:rPr>
        <w:t>ĐS:</w: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480" w:dyaOrig="320" w14:anchorId="5FE4D50F">
          <v:shape id="_x0000_i2212" type="#_x0000_t75" style="width:24pt;height:16.5pt" o:ole="">
            <v:imagedata r:id="rId2029" o:title=""/>
          </v:shape>
          <o:OLEObject Type="Embed" ProgID="Equation.DSMT4" ShapeID="_x0000_i2212" DrawAspect="Content" ObjectID="_1796841276" r:id="rId2030"/>
        </w:object>
      </w:r>
    </w:p>
    <w:p w14:paraId="5A5E4448" w14:textId="77777777" w:rsidR="00ED397D" w:rsidRPr="00330A7E" w:rsidRDefault="00ED397D" w:rsidP="000E1E56">
      <w:pPr>
        <w:pStyle w:val="ListParagraph"/>
        <w:numPr>
          <w:ilvl w:val="0"/>
          <w:numId w:val="6"/>
        </w:numPr>
        <w:jc w:val="left"/>
        <w:rPr>
          <w:rFonts w:ascii="Times New Roman" w:eastAsia="Calibri" w:hAnsi="Times New Roman" w:cs="Times New Roman"/>
          <w:b/>
          <w:bCs/>
          <w:iCs/>
          <w:color w:val="000000"/>
          <w:sz w:val="24"/>
          <w:szCs w:val="24"/>
          <w:lang w:val="vi-VN"/>
        </w:rPr>
      </w:pPr>
      <w:r w:rsidRPr="00330A7E">
        <w:rPr>
          <w:rFonts w:ascii="Times New Roman" w:hAnsi="Times New Roman" w:cs="Times New Roman"/>
          <w:sz w:val="24"/>
          <w:szCs w:val="24"/>
        </w:rPr>
        <w:t xml:space="preserve">Trong hệ trục tọa độ </w:t>
      </w:r>
      <w:r w:rsidRPr="00330A7E">
        <w:rPr>
          <w:rFonts w:ascii="Times New Roman" w:hAnsi="Times New Roman" w:cs="Times New Roman"/>
          <w:position w:val="-10"/>
          <w:sz w:val="24"/>
          <w:szCs w:val="24"/>
        </w:rPr>
        <w:object w:dxaOrig="460" w:dyaOrig="320" w14:anchorId="68CE7B43">
          <v:shape id="_x0000_i2213" type="#_x0000_t75" style="width:23.25pt;height:16.5pt" o:ole="">
            <v:imagedata r:id="rId2031" o:title=""/>
          </v:shape>
          <o:OLEObject Type="Embed" ProgID="Equation.DSMT4" ShapeID="_x0000_i2213" DrawAspect="Content" ObjectID="_1796841277" r:id="rId2032"/>
        </w:object>
      </w:r>
      <w:r w:rsidRPr="00330A7E">
        <w:rPr>
          <w:rFonts w:ascii="Times New Roman" w:hAnsi="Times New Roman" w:cs="Times New Roman"/>
          <w:sz w:val="24"/>
          <w:szCs w:val="24"/>
        </w:rPr>
        <w:t xml:space="preserve">, cho đồ thị hàm số </w:t>
      </w:r>
      <w:r w:rsidRPr="00330A7E">
        <w:rPr>
          <w:rFonts w:ascii="Times New Roman" w:hAnsi="Times New Roman" w:cs="Times New Roman"/>
          <w:position w:val="-14"/>
          <w:sz w:val="24"/>
          <w:szCs w:val="24"/>
        </w:rPr>
        <w:object w:dxaOrig="1500" w:dyaOrig="400" w14:anchorId="545B98DF">
          <v:shape id="_x0000_i2214" type="#_x0000_t75" style="width:75pt;height:20.25pt" o:ole="">
            <v:imagedata r:id="rId2033" o:title=""/>
          </v:shape>
          <o:OLEObject Type="Embed" ProgID="Equation.DSMT4" ShapeID="_x0000_i2214" DrawAspect="Content" ObjectID="_1796841278" r:id="rId2034"/>
        </w:object>
      </w:r>
      <w:r w:rsidRPr="00330A7E">
        <w:rPr>
          <w:rFonts w:ascii="Times New Roman" w:hAnsi="Times New Roman" w:cs="Times New Roman"/>
          <w:sz w:val="24"/>
          <w:szCs w:val="24"/>
        </w:rPr>
        <w:t xml:space="preserve">. Gọi </w:t>
      </w:r>
      <w:r w:rsidRPr="00330A7E">
        <w:rPr>
          <w:rFonts w:ascii="Times New Roman" w:hAnsi="Times New Roman" w:cs="Times New Roman"/>
          <w:position w:val="-6"/>
          <w:sz w:val="24"/>
          <w:szCs w:val="24"/>
        </w:rPr>
        <w:object w:dxaOrig="220" w:dyaOrig="279" w14:anchorId="5904938E">
          <v:shape id="_x0000_i2215" type="#_x0000_t75" style="width:11.25pt;height:13.5pt" o:ole="">
            <v:imagedata r:id="rId2035" o:title=""/>
          </v:shape>
          <o:OLEObject Type="Embed" ProgID="Equation.DSMT4" ShapeID="_x0000_i2215" DrawAspect="Content" ObjectID="_1796841279" r:id="rId2036"/>
        </w:object>
      </w:r>
      <w:r w:rsidRPr="00330A7E">
        <w:rPr>
          <w:rFonts w:ascii="Times New Roman" w:hAnsi="Times New Roman" w:cs="Times New Roman"/>
          <w:sz w:val="24"/>
          <w:szCs w:val="24"/>
        </w:rPr>
        <w:t xml:space="preserve"> là tiếp tuyến của đồ thị hàm số </w:t>
      </w:r>
      <w:r w:rsidRPr="00330A7E">
        <w:rPr>
          <w:rFonts w:ascii="Times New Roman" w:hAnsi="Times New Roman" w:cs="Times New Roman"/>
          <w:position w:val="-14"/>
          <w:sz w:val="24"/>
          <w:szCs w:val="24"/>
        </w:rPr>
        <w:object w:dxaOrig="420" w:dyaOrig="400" w14:anchorId="1F9D81AF">
          <v:shape id="_x0000_i2216" type="#_x0000_t75" style="width:21pt;height:20.25pt" o:ole="">
            <v:imagedata r:id="rId2037" o:title=""/>
          </v:shape>
          <o:OLEObject Type="Embed" ProgID="Equation.DSMT4" ShapeID="_x0000_i2216" DrawAspect="Content" ObjectID="_1796841280" r:id="rId2038"/>
        </w:object>
      </w:r>
      <w:r w:rsidRPr="00330A7E">
        <w:rPr>
          <w:rFonts w:ascii="Times New Roman" w:hAnsi="Times New Roman" w:cs="Times New Roman"/>
          <w:sz w:val="24"/>
          <w:szCs w:val="24"/>
        </w:rPr>
        <w:t xml:space="preserve"> tại giao điểm của đồ thị </w:t>
      </w:r>
      <w:r w:rsidRPr="00330A7E">
        <w:rPr>
          <w:rFonts w:ascii="Times New Roman" w:hAnsi="Times New Roman" w:cs="Times New Roman"/>
          <w:position w:val="-14"/>
          <w:sz w:val="24"/>
          <w:szCs w:val="24"/>
        </w:rPr>
        <w:object w:dxaOrig="420" w:dyaOrig="400" w14:anchorId="7884DAE8">
          <v:shape id="_x0000_i2217" type="#_x0000_t75" style="width:21pt;height:20.25pt" o:ole="">
            <v:imagedata r:id="rId2039" o:title=""/>
          </v:shape>
          <o:OLEObject Type="Embed" ProgID="Equation.DSMT4" ShapeID="_x0000_i2217" DrawAspect="Content" ObjectID="_1796841281" r:id="rId2040"/>
        </w:object>
      </w:r>
      <w:r w:rsidRPr="00330A7E">
        <w:rPr>
          <w:rFonts w:ascii="Times New Roman" w:hAnsi="Times New Roman" w:cs="Times New Roman"/>
          <w:sz w:val="24"/>
          <w:szCs w:val="24"/>
        </w:rPr>
        <w:t xml:space="preserve"> với trục hoành. Tìm hệ số góc của </w:t>
      </w:r>
      <w:r w:rsidRPr="00330A7E">
        <w:rPr>
          <w:rFonts w:ascii="Times New Roman" w:hAnsi="Times New Roman" w:cs="Times New Roman"/>
          <w:position w:val="-6"/>
          <w:sz w:val="24"/>
          <w:szCs w:val="24"/>
        </w:rPr>
        <w:object w:dxaOrig="220" w:dyaOrig="279" w14:anchorId="1BCEE94C">
          <v:shape id="_x0000_i2218" type="#_x0000_t75" style="width:11.25pt;height:13.5pt" o:ole="">
            <v:imagedata r:id="rId2041" o:title=""/>
          </v:shape>
          <o:OLEObject Type="Embed" ProgID="Equation.DSMT4" ShapeID="_x0000_i2218" DrawAspect="Content" ObjectID="_1796841282" r:id="rId2042"/>
        </w:object>
      </w:r>
      <w:r w:rsidRPr="00330A7E">
        <w:rPr>
          <w:rFonts w:ascii="Times New Roman" w:hAnsi="Times New Roman" w:cs="Times New Roman"/>
          <w:sz w:val="24"/>
          <w:szCs w:val="24"/>
        </w:rPr>
        <w:t xml:space="preserve">. </w:t>
      </w:r>
      <w:r w:rsidRPr="00330A7E">
        <w:rPr>
          <w:rFonts w:ascii="Times New Roman" w:hAnsi="Times New Roman" w:cs="Times New Roman"/>
          <w:b/>
          <w:bCs/>
          <w:sz w:val="24"/>
          <w:szCs w:val="24"/>
          <w:lang w:val="vi-VN"/>
        </w:rPr>
        <w:t>(viết kết quả dưới dạng số thập phân và làm tròn đến hàng phần trăm)</w:t>
      </w:r>
      <w:r w:rsidRPr="00330A7E">
        <w:rPr>
          <w:rFonts w:ascii="Times New Roman" w:hAnsi="Times New Roman" w:cs="Times New Roman"/>
          <w:b/>
          <w:bCs/>
          <w:sz w:val="24"/>
          <w:szCs w:val="24"/>
        </w:rPr>
        <w:t>.</w:t>
      </w:r>
    </w:p>
    <w:p w14:paraId="6D6E5CA3" w14:textId="77777777" w:rsidR="00ED397D" w:rsidRPr="00330A7E" w:rsidRDefault="00ED397D" w:rsidP="00330A7E">
      <w:pPr>
        <w:pStyle w:val="ListParagraph"/>
        <w:ind w:left="992"/>
        <w:rPr>
          <w:rFonts w:ascii="Times New Roman" w:eastAsia="Calibri" w:hAnsi="Times New Roman" w:cs="Times New Roman"/>
          <w:bCs/>
          <w:iCs/>
          <w:color w:val="000000"/>
          <w:sz w:val="24"/>
          <w:szCs w:val="24"/>
          <w:lang w:val="vi-VN"/>
        </w:rPr>
      </w:pPr>
      <w:r w:rsidRPr="00330A7E">
        <w:rPr>
          <w:rFonts w:ascii="Times New Roman" w:hAnsi="Times New Roman" w:cs="Times New Roman"/>
          <w:b/>
          <w:sz w:val="24"/>
          <w:szCs w:val="24"/>
        </w:rPr>
        <w:t>ĐS:</w: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480" w:dyaOrig="320" w14:anchorId="6BD8DB8D">
          <v:shape id="_x0000_i2219" type="#_x0000_t75" style="width:24pt;height:16.5pt" o:ole="">
            <v:imagedata r:id="rId2043" o:title=""/>
          </v:shape>
          <o:OLEObject Type="Embed" ProgID="Equation.DSMT4" ShapeID="_x0000_i2219" DrawAspect="Content" ObjectID="_1796841283" r:id="rId2044"/>
        </w:object>
      </w:r>
    </w:p>
    <w:p w14:paraId="3DE4DB4A" w14:textId="77777777" w:rsidR="00ED397D" w:rsidRPr="00330A7E" w:rsidRDefault="00ED397D" w:rsidP="000E1E56">
      <w:pPr>
        <w:pStyle w:val="ListParagraph"/>
        <w:numPr>
          <w:ilvl w:val="0"/>
          <w:numId w:val="6"/>
        </w:numPr>
        <w:spacing w:after="160" w:line="259" w:lineRule="auto"/>
        <w:jc w:val="left"/>
        <w:rPr>
          <w:rFonts w:ascii="Times New Roman" w:hAnsi="Times New Roman" w:cs="Times New Roman"/>
          <w:b/>
          <w:bCs/>
          <w:sz w:val="24"/>
          <w:szCs w:val="24"/>
          <w:lang w:val="it-IT"/>
        </w:rPr>
      </w:pPr>
      <w:r w:rsidRPr="00330A7E">
        <w:rPr>
          <w:rFonts w:ascii="Times New Roman" w:eastAsia="Calibri" w:hAnsi="Times New Roman" w:cs="Times New Roman"/>
          <w:sz w:val="24"/>
          <w:szCs w:val="24"/>
        </w:rPr>
        <w:t>Người ta khảo sát một vận động viên bắn súng và thấy rằng:</w:t>
      </w:r>
    </w:p>
    <w:p w14:paraId="0FBD8C50" w14:textId="77777777" w:rsidR="00ED397D" w:rsidRPr="00330A7E" w:rsidRDefault="00ED397D" w:rsidP="00330A7E">
      <w:pPr>
        <w:pStyle w:val="ListParagraph"/>
        <w:ind w:left="992"/>
        <w:rPr>
          <w:rFonts w:ascii="Times New Roman" w:eastAsia="Calibri" w:hAnsi="Times New Roman" w:cs="Times New Roman"/>
          <w:sz w:val="24"/>
          <w:szCs w:val="24"/>
        </w:rPr>
      </w:pPr>
      <w:r w:rsidRPr="00330A7E">
        <w:rPr>
          <w:rFonts w:ascii="Times New Roman" w:eastAsia="Calibri" w:hAnsi="Times New Roman" w:cs="Times New Roman"/>
          <w:sz w:val="24"/>
          <w:szCs w:val="24"/>
        </w:rPr>
        <w:lastRenderedPageBreak/>
        <w:t xml:space="preserve">- Nếu lần thứ </w:t>
      </w:r>
      <w:r w:rsidRPr="00330A7E">
        <w:rPr>
          <w:rFonts w:ascii="Times New Roman" w:eastAsia="Calibri" w:hAnsi="Times New Roman" w:cs="Times New Roman"/>
          <w:i/>
          <w:sz w:val="24"/>
          <w:szCs w:val="24"/>
        </w:rPr>
        <w:t>i</w:t>
      </w:r>
      <w:r w:rsidRPr="00330A7E">
        <w:rPr>
          <w:rFonts w:ascii="Times New Roman" w:eastAsia="Calibri" w:hAnsi="Times New Roman" w:cs="Times New Roman"/>
          <w:sz w:val="24"/>
          <w:szCs w:val="24"/>
        </w:rPr>
        <w:t xml:space="preserve"> người này bắn trúng hồng tâm thì xác suất bắn trúng hồng tâm của lần thứ </w:t>
      </w:r>
      <w:r w:rsidRPr="00330A7E">
        <w:rPr>
          <w:rFonts w:ascii="Times New Roman" w:eastAsia="Calibri" w:hAnsi="Times New Roman" w:cs="Times New Roman"/>
          <w:position w:val="-6"/>
          <w:sz w:val="24"/>
          <w:szCs w:val="24"/>
        </w:rPr>
        <w:object w:dxaOrig="440" w:dyaOrig="279" w14:anchorId="796BB358">
          <v:shape id="_x0000_i2220" type="#_x0000_t75" style="width:21.75pt;height:13.5pt" o:ole="">
            <v:imagedata r:id="rId2045" o:title=""/>
          </v:shape>
          <o:OLEObject Type="Embed" ProgID="Equation.DSMT4" ShapeID="_x0000_i2220" DrawAspect="Content" ObjectID="_1796841284" r:id="rId2046"/>
        </w:object>
      </w:r>
      <w:r w:rsidRPr="00330A7E">
        <w:rPr>
          <w:rFonts w:ascii="Times New Roman" w:eastAsia="Calibri" w:hAnsi="Times New Roman" w:cs="Times New Roman"/>
          <w:sz w:val="24"/>
          <w:szCs w:val="24"/>
        </w:rPr>
        <w:t xml:space="preserve"> sẽ tăng </w:t>
      </w:r>
      <w:r w:rsidRPr="00330A7E">
        <w:rPr>
          <w:rFonts w:ascii="Times New Roman" w:eastAsia="Calibri" w:hAnsi="Times New Roman" w:cs="Times New Roman"/>
          <w:position w:val="-6"/>
          <w:sz w:val="24"/>
          <w:szCs w:val="24"/>
        </w:rPr>
        <w:object w:dxaOrig="499" w:dyaOrig="279" w14:anchorId="33CC3260">
          <v:shape id="_x0000_i2221" type="#_x0000_t75" style="width:24.75pt;height:13.5pt" o:ole="">
            <v:imagedata r:id="rId2047" o:title=""/>
          </v:shape>
          <o:OLEObject Type="Embed" ProgID="Equation.DSMT4" ShapeID="_x0000_i2221" DrawAspect="Content" ObjectID="_1796841285" r:id="rId2048"/>
        </w:object>
      </w:r>
      <w:r w:rsidRPr="00330A7E">
        <w:rPr>
          <w:rFonts w:ascii="Times New Roman" w:eastAsia="Calibri" w:hAnsi="Times New Roman" w:cs="Times New Roman"/>
          <w:sz w:val="24"/>
          <w:szCs w:val="24"/>
        </w:rPr>
        <w:t xml:space="preserve"> so với xác suất bắn trúng hồng tâm của lần thứ </w:t>
      </w:r>
      <w:r w:rsidRPr="00330A7E">
        <w:rPr>
          <w:rFonts w:ascii="Times New Roman" w:eastAsia="Calibri" w:hAnsi="Times New Roman" w:cs="Times New Roman"/>
          <w:position w:val="-6"/>
          <w:sz w:val="24"/>
          <w:szCs w:val="24"/>
        </w:rPr>
        <w:object w:dxaOrig="139" w:dyaOrig="260" w14:anchorId="3BB56D02">
          <v:shape id="_x0000_i2222" type="#_x0000_t75" style="width:6.75pt;height:13.5pt" o:ole="">
            <v:imagedata r:id="rId2049" o:title=""/>
          </v:shape>
          <o:OLEObject Type="Embed" ProgID="Equation.DSMT4" ShapeID="_x0000_i2222" DrawAspect="Content" ObjectID="_1796841286" r:id="rId2050"/>
        </w:object>
      </w:r>
      <w:r w:rsidRPr="00330A7E">
        <w:rPr>
          <w:rFonts w:ascii="Times New Roman" w:eastAsia="Calibri" w:hAnsi="Times New Roman" w:cs="Times New Roman"/>
          <w:sz w:val="24"/>
          <w:szCs w:val="24"/>
        </w:rPr>
        <w:t>.</w:t>
      </w:r>
    </w:p>
    <w:p w14:paraId="75BC9826" w14:textId="77777777" w:rsidR="00ED397D" w:rsidRPr="00330A7E" w:rsidRDefault="00ED397D" w:rsidP="00330A7E">
      <w:pPr>
        <w:pStyle w:val="ListParagraph"/>
        <w:ind w:left="992"/>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 Nếu lần thứ </w:t>
      </w:r>
      <w:r w:rsidRPr="00330A7E">
        <w:rPr>
          <w:rFonts w:ascii="Times New Roman" w:eastAsia="Calibri" w:hAnsi="Times New Roman" w:cs="Times New Roman"/>
          <w:i/>
          <w:sz w:val="24"/>
          <w:szCs w:val="24"/>
        </w:rPr>
        <w:t>i</w:t>
      </w:r>
      <w:r w:rsidRPr="00330A7E">
        <w:rPr>
          <w:rFonts w:ascii="Times New Roman" w:eastAsia="Calibri" w:hAnsi="Times New Roman" w:cs="Times New Roman"/>
          <w:sz w:val="24"/>
          <w:szCs w:val="24"/>
        </w:rPr>
        <w:t xml:space="preserve"> người này bắn không trúng hồng tâm thì xác suất bắn trúng hồng tâm của lần thứ </w:t>
      </w:r>
      <w:r w:rsidRPr="00330A7E">
        <w:rPr>
          <w:rFonts w:ascii="Times New Roman" w:eastAsia="Calibri" w:hAnsi="Times New Roman" w:cs="Times New Roman"/>
          <w:position w:val="-6"/>
          <w:sz w:val="24"/>
          <w:szCs w:val="24"/>
        </w:rPr>
        <w:object w:dxaOrig="440" w:dyaOrig="279" w14:anchorId="3A23C14A">
          <v:shape id="_x0000_i2223" type="#_x0000_t75" style="width:21.75pt;height:13.5pt" o:ole="">
            <v:imagedata r:id="rId2045" o:title=""/>
          </v:shape>
          <o:OLEObject Type="Embed" ProgID="Equation.DSMT4" ShapeID="_x0000_i2223" DrawAspect="Content" ObjectID="_1796841287" r:id="rId2051"/>
        </w:object>
      </w:r>
      <w:r w:rsidRPr="00330A7E">
        <w:rPr>
          <w:rFonts w:ascii="Times New Roman" w:eastAsia="Calibri" w:hAnsi="Times New Roman" w:cs="Times New Roman"/>
          <w:sz w:val="24"/>
          <w:szCs w:val="24"/>
        </w:rPr>
        <w:t xml:space="preserve"> sẽ giảm </w:t>
      </w:r>
      <w:r w:rsidRPr="00330A7E">
        <w:rPr>
          <w:rFonts w:ascii="Times New Roman" w:eastAsia="Calibri" w:hAnsi="Times New Roman" w:cs="Times New Roman"/>
          <w:position w:val="-6"/>
          <w:sz w:val="24"/>
          <w:szCs w:val="24"/>
        </w:rPr>
        <w:object w:dxaOrig="499" w:dyaOrig="279" w14:anchorId="08BB0C60">
          <v:shape id="_x0000_i2224" type="#_x0000_t75" style="width:24.75pt;height:13.5pt" o:ole="">
            <v:imagedata r:id="rId2047" o:title=""/>
          </v:shape>
          <o:OLEObject Type="Embed" ProgID="Equation.DSMT4" ShapeID="_x0000_i2224" DrawAspect="Content" ObjectID="_1796841288" r:id="rId2052"/>
        </w:object>
      </w:r>
      <w:r w:rsidRPr="00330A7E">
        <w:rPr>
          <w:rFonts w:ascii="Times New Roman" w:eastAsia="Calibri" w:hAnsi="Times New Roman" w:cs="Times New Roman"/>
          <w:sz w:val="24"/>
          <w:szCs w:val="24"/>
        </w:rPr>
        <w:t xml:space="preserve"> so với xác suất bắn trúng hồng tâm của lần thứ </w:t>
      </w:r>
      <w:r w:rsidRPr="00330A7E">
        <w:rPr>
          <w:rFonts w:ascii="Times New Roman" w:eastAsia="Calibri" w:hAnsi="Times New Roman" w:cs="Times New Roman"/>
          <w:position w:val="-6"/>
          <w:sz w:val="24"/>
          <w:szCs w:val="24"/>
        </w:rPr>
        <w:object w:dxaOrig="139" w:dyaOrig="260" w14:anchorId="0AD68636">
          <v:shape id="_x0000_i2225" type="#_x0000_t75" style="width:6.75pt;height:13.5pt" o:ole="">
            <v:imagedata r:id="rId2049" o:title=""/>
          </v:shape>
          <o:OLEObject Type="Embed" ProgID="Equation.DSMT4" ShapeID="_x0000_i2225" DrawAspect="Content" ObjectID="_1796841289" r:id="rId2053"/>
        </w:object>
      </w:r>
      <w:r w:rsidRPr="00330A7E">
        <w:rPr>
          <w:rFonts w:ascii="Times New Roman" w:eastAsia="Calibri" w:hAnsi="Times New Roman" w:cs="Times New Roman"/>
          <w:sz w:val="24"/>
          <w:szCs w:val="24"/>
        </w:rPr>
        <w:t>.</w:t>
      </w:r>
    </w:p>
    <w:p w14:paraId="5F25E7C2" w14:textId="77777777" w:rsidR="00ED397D" w:rsidRPr="00330A7E" w:rsidRDefault="00ED397D" w:rsidP="00330A7E">
      <w:pPr>
        <w:pStyle w:val="ListParagraph"/>
        <w:ind w:left="992"/>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Gọi </w:t>
      </w:r>
      <w:r w:rsidRPr="00330A7E">
        <w:rPr>
          <w:rFonts w:ascii="Times New Roman" w:eastAsia="Calibri" w:hAnsi="Times New Roman" w:cs="Times New Roman"/>
          <w:position w:val="-4"/>
          <w:sz w:val="24"/>
          <w:szCs w:val="24"/>
        </w:rPr>
        <w:object w:dxaOrig="240" w:dyaOrig="260" w14:anchorId="62E77618">
          <v:shape id="_x0000_i2226" type="#_x0000_t75" style="width:12pt;height:13.5pt" o:ole="">
            <v:imagedata r:id="rId2054" o:title=""/>
          </v:shape>
          <o:OLEObject Type="Embed" ProgID="Equation.DSMT4" ShapeID="_x0000_i2226" DrawAspect="Content" ObjectID="_1796841290" r:id="rId2055"/>
        </w:object>
      </w:r>
      <w:r w:rsidRPr="00330A7E">
        <w:rPr>
          <w:rFonts w:ascii="Times New Roman" w:eastAsia="Calibri" w:hAnsi="Times New Roman" w:cs="Times New Roman"/>
          <w:sz w:val="24"/>
          <w:szCs w:val="24"/>
        </w:rPr>
        <w:t xml:space="preserve"> là biến cố “trong 3 lần bắn đầu tiên liên tiếp, người này chỉ bắn không trúng hồng tâm đúng 1 lần”. Biết rằng, xác suất bắn trúng hồng tâm của lần bắn đầu tiên là </w:t>
      </w:r>
      <w:r w:rsidRPr="00330A7E">
        <w:rPr>
          <w:rFonts w:ascii="Times New Roman" w:eastAsia="Calibri" w:hAnsi="Times New Roman" w:cs="Times New Roman"/>
          <w:position w:val="-10"/>
          <w:sz w:val="24"/>
          <w:szCs w:val="24"/>
        </w:rPr>
        <w:object w:dxaOrig="380" w:dyaOrig="320" w14:anchorId="64AA6490">
          <v:shape id="_x0000_i2227" type="#_x0000_t75" style="width:18.75pt;height:16.5pt" o:ole="">
            <v:imagedata r:id="rId2056" o:title=""/>
          </v:shape>
          <o:OLEObject Type="Embed" ProgID="Equation.DSMT4" ShapeID="_x0000_i2227" DrawAspect="Content" ObjectID="_1796841291" r:id="rId2057"/>
        </w:object>
      </w:r>
      <w:r w:rsidRPr="00330A7E">
        <w:rPr>
          <w:rFonts w:ascii="Times New Roman" w:eastAsia="Calibri" w:hAnsi="Times New Roman" w:cs="Times New Roman"/>
          <w:sz w:val="24"/>
          <w:szCs w:val="24"/>
        </w:rPr>
        <w:t xml:space="preserve">. Tính xác suất của biến cố </w:t>
      </w:r>
      <w:r w:rsidRPr="00330A7E">
        <w:rPr>
          <w:rFonts w:ascii="Times New Roman" w:eastAsia="Calibri" w:hAnsi="Times New Roman" w:cs="Times New Roman"/>
          <w:position w:val="-4"/>
          <w:sz w:val="24"/>
          <w:szCs w:val="24"/>
        </w:rPr>
        <w:object w:dxaOrig="240" w:dyaOrig="260" w14:anchorId="77E0CD17">
          <v:shape id="_x0000_i2228" type="#_x0000_t75" style="width:12pt;height:13.5pt" o:ole="">
            <v:imagedata r:id="rId2058" o:title=""/>
          </v:shape>
          <o:OLEObject Type="Embed" ProgID="Equation.DSMT4" ShapeID="_x0000_i2228" DrawAspect="Content" ObjectID="_1796841292" r:id="rId2059"/>
        </w:object>
      </w:r>
      <w:r w:rsidRPr="00330A7E">
        <w:rPr>
          <w:rFonts w:ascii="Times New Roman" w:eastAsia="Calibri" w:hAnsi="Times New Roman" w:cs="Times New Roman"/>
          <w:sz w:val="24"/>
          <w:szCs w:val="24"/>
        </w:rPr>
        <w:t xml:space="preserve"> </w:t>
      </w:r>
      <w:r w:rsidRPr="00330A7E">
        <w:rPr>
          <w:rFonts w:ascii="Times New Roman" w:eastAsia="Calibri" w:hAnsi="Times New Roman" w:cs="Times New Roman"/>
          <w:b/>
          <w:sz w:val="24"/>
          <w:szCs w:val="24"/>
        </w:rPr>
        <w:t>(</w:t>
      </w:r>
      <w:r w:rsidRPr="00330A7E">
        <w:rPr>
          <w:rFonts w:ascii="Times New Roman" w:hAnsi="Times New Roman" w:cs="Times New Roman"/>
          <w:b/>
          <w:bCs/>
          <w:sz w:val="24"/>
          <w:szCs w:val="24"/>
          <w:lang w:val="vi-VN"/>
        </w:rPr>
        <w:t xml:space="preserve">viết kết quả dưới dạng số thập phân và làm tròn đến hàng phần </w:t>
      </w:r>
      <w:r w:rsidRPr="00330A7E">
        <w:rPr>
          <w:rFonts w:ascii="Times New Roman" w:hAnsi="Times New Roman" w:cs="Times New Roman"/>
          <w:b/>
          <w:bCs/>
          <w:sz w:val="24"/>
          <w:szCs w:val="24"/>
        </w:rPr>
        <w:t>nghìn</w:t>
      </w:r>
      <w:r w:rsidRPr="00330A7E">
        <w:rPr>
          <w:rFonts w:ascii="Times New Roman" w:hAnsi="Times New Roman" w:cs="Times New Roman"/>
          <w:b/>
          <w:bCs/>
          <w:sz w:val="24"/>
          <w:szCs w:val="24"/>
          <w:lang w:val="vi-VN"/>
        </w:rPr>
        <w:t>)</w:t>
      </w:r>
      <w:r w:rsidRPr="00330A7E">
        <w:rPr>
          <w:rFonts w:ascii="Times New Roman" w:hAnsi="Times New Roman" w:cs="Times New Roman"/>
          <w:b/>
          <w:bCs/>
          <w:sz w:val="24"/>
          <w:szCs w:val="24"/>
        </w:rPr>
        <w:t>.</w:t>
      </w:r>
    </w:p>
    <w:p w14:paraId="4C38E45A" w14:textId="77777777" w:rsidR="00ED397D" w:rsidRPr="00330A7E" w:rsidRDefault="00ED397D" w:rsidP="00330A7E">
      <w:pPr>
        <w:pStyle w:val="ListParagraph"/>
        <w:ind w:left="992"/>
        <w:rPr>
          <w:rFonts w:ascii="Times New Roman" w:eastAsia="Calibri" w:hAnsi="Times New Roman" w:cs="Times New Roman"/>
          <w:sz w:val="24"/>
          <w:szCs w:val="24"/>
        </w:rPr>
      </w:pPr>
      <w:r w:rsidRPr="00330A7E">
        <w:rPr>
          <w:rFonts w:ascii="Times New Roman" w:eastAsia="Calibri" w:hAnsi="Times New Roman" w:cs="Times New Roman"/>
          <w:b/>
          <w:sz w:val="24"/>
          <w:szCs w:val="24"/>
        </w:rPr>
        <w:t>ĐS:</w:t>
      </w:r>
      <w:r w:rsidRPr="00330A7E">
        <w:rPr>
          <w:rFonts w:ascii="Times New Roman" w:eastAsia="Calibri" w:hAnsi="Times New Roman" w:cs="Times New Roman"/>
          <w:sz w:val="24"/>
          <w:szCs w:val="24"/>
        </w:rPr>
        <w:t xml:space="preserve"> </w:t>
      </w:r>
      <w:r w:rsidRPr="00330A7E">
        <w:rPr>
          <w:rFonts w:ascii="Times New Roman" w:eastAsia="Calibri" w:hAnsi="Times New Roman" w:cs="Times New Roman"/>
          <w:position w:val="-10"/>
          <w:sz w:val="24"/>
          <w:szCs w:val="24"/>
        </w:rPr>
        <w:object w:dxaOrig="620" w:dyaOrig="320" w14:anchorId="0628D0F6">
          <v:shape id="_x0000_i2229" type="#_x0000_t75" style="width:31.5pt;height:16.5pt" o:ole="">
            <v:imagedata r:id="rId2060" o:title=""/>
          </v:shape>
          <o:OLEObject Type="Embed" ProgID="Equation.DSMT4" ShapeID="_x0000_i2229" DrawAspect="Content" ObjectID="_1796841293" r:id="rId2061"/>
        </w:object>
      </w:r>
    </w:p>
    <w:p w14:paraId="3D9D3998" w14:textId="77777777" w:rsidR="00ED397D" w:rsidRPr="00330A7E" w:rsidRDefault="00ED397D" w:rsidP="000E1E56">
      <w:pPr>
        <w:pStyle w:val="ListParagraph"/>
        <w:numPr>
          <w:ilvl w:val="0"/>
          <w:numId w:val="6"/>
        </w:numPr>
        <w:spacing w:after="160" w:line="259" w:lineRule="auto"/>
        <w:rPr>
          <w:rFonts w:ascii="Times New Roman" w:hAnsi="Times New Roman" w:cs="Times New Roman"/>
          <w:bCs/>
          <w:sz w:val="24"/>
          <w:szCs w:val="24"/>
          <w:lang w:val="it-IT"/>
        </w:rPr>
      </w:pPr>
      <w:r w:rsidRPr="00330A7E">
        <w:rPr>
          <w:rFonts w:ascii="Times New Roman" w:hAnsi="Times New Roman" w:cs="Times New Roman"/>
          <w:sz w:val="24"/>
          <w:szCs w:val="24"/>
        </w:rPr>
        <w:t xml:space="preserve">Một chất điểm </w:t>
      </w:r>
      <w:r w:rsidRPr="00330A7E">
        <w:rPr>
          <w:rFonts w:ascii="Times New Roman" w:hAnsi="Times New Roman" w:cs="Times New Roman"/>
          <w:i/>
          <w:sz w:val="24"/>
          <w:szCs w:val="24"/>
        </w:rPr>
        <w:t>A</w:t>
      </w:r>
      <w:r w:rsidRPr="00330A7E">
        <w:rPr>
          <w:rFonts w:ascii="Times New Roman" w:hAnsi="Times New Roman" w:cs="Times New Roman"/>
          <w:sz w:val="24"/>
          <w:szCs w:val="24"/>
        </w:rPr>
        <w:t xml:space="preserve"> nằm trên mặt phẳng nằm ngang </w:t>
      </w:r>
      <w:r w:rsidRPr="00330A7E">
        <w:rPr>
          <w:rFonts w:ascii="Times New Roman" w:hAnsi="Times New Roman" w:cs="Times New Roman"/>
          <w:position w:val="-14"/>
          <w:sz w:val="24"/>
          <w:szCs w:val="24"/>
        </w:rPr>
        <w:object w:dxaOrig="420" w:dyaOrig="400" w14:anchorId="66E52C88">
          <v:shape id="_x0000_i2230" type="#_x0000_t75" style="width:21pt;height:20.25pt" o:ole="">
            <v:imagedata r:id="rId2062" o:title=""/>
          </v:shape>
          <o:OLEObject Type="Embed" ProgID="Equation.DSMT4" ShapeID="_x0000_i2230" DrawAspect="Content" ObjectID="_1796841294" r:id="rId2063"/>
        </w:object>
      </w:r>
      <w:r w:rsidRPr="00330A7E">
        <w:rPr>
          <w:rFonts w:ascii="Times New Roman" w:hAnsi="Times New Roman" w:cs="Times New Roman"/>
          <w:sz w:val="24"/>
          <w:szCs w:val="24"/>
        </w:rPr>
        <w:t xml:space="preserve">, chịu tác động bởi ba lực </w:t>
      </w:r>
      <w:r w:rsidRPr="00330A7E">
        <w:rPr>
          <w:rFonts w:ascii="Times New Roman" w:hAnsi="Times New Roman" w:cs="Times New Roman"/>
          <w:position w:val="-12"/>
          <w:sz w:val="24"/>
          <w:szCs w:val="24"/>
        </w:rPr>
        <w:object w:dxaOrig="279" w:dyaOrig="400" w14:anchorId="00EA3BF8">
          <v:shape id="_x0000_i2231" type="#_x0000_t75" style="width:13.5pt;height:20.25pt" o:ole="">
            <v:imagedata r:id="rId2064" o:title=""/>
          </v:shape>
          <o:OLEObject Type="Embed" ProgID="Equation.DSMT4" ShapeID="_x0000_i2231" DrawAspect="Content" ObjectID="_1796841295" r:id="rId2065"/>
        </w:object>
      </w:r>
      <w:r w:rsidRPr="00330A7E">
        <w:rPr>
          <w:rFonts w:ascii="Times New Roman" w:hAnsi="Times New Roman" w:cs="Times New Roman"/>
          <w:sz w:val="24"/>
          <w:szCs w:val="24"/>
        </w:rPr>
        <w:t xml:space="preserve">, </w:t>
      </w:r>
      <w:r w:rsidRPr="00330A7E">
        <w:rPr>
          <w:rFonts w:ascii="Times New Roman" w:hAnsi="Times New Roman" w:cs="Times New Roman"/>
          <w:position w:val="-12"/>
          <w:sz w:val="24"/>
          <w:szCs w:val="24"/>
        </w:rPr>
        <w:object w:dxaOrig="300" w:dyaOrig="400" w14:anchorId="350B5569">
          <v:shape id="_x0000_i2232" type="#_x0000_t75" style="width:15pt;height:20.25pt" o:ole="">
            <v:imagedata r:id="rId2066" o:title=""/>
          </v:shape>
          <o:OLEObject Type="Embed" ProgID="Equation.DSMT4" ShapeID="_x0000_i2232" DrawAspect="Content" ObjectID="_1796841296" r:id="rId2067"/>
        </w:object>
      </w:r>
      <w:r w:rsidRPr="00330A7E">
        <w:rPr>
          <w:rFonts w:ascii="Times New Roman" w:hAnsi="Times New Roman" w:cs="Times New Roman"/>
          <w:sz w:val="24"/>
          <w:szCs w:val="24"/>
        </w:rPr>
        <w:t xml:space="preserve">, </w:t>
      </w:r>
      <w:r w:rsidRPr="00330A7E">
        <w:rPr>
          <w:rFonts w:ascii="Times New Roman" w:hAnsi="Times New Roman" w:cs="Times New Roman"/>
          <w:position w:val="-12"/>
          <w:sz w:val="24"/>
          <w:szCs w:val="24"/>
        </w:rPr>
        <w:object w:dxaOrig="300" w:dyaOrig="400" w14:anchorId="0ED87F74">
          <v:shape id="_x0000_i2233" type="#_x0000_t75" style="width:15pt;height:20.25pt" o:ole="">
            <v:imagedata r:id="rId2068" o:title=""/>
          </v:shape>
          <o:OLEObject Type="Embed" ProgID="Equation.DSMT4" ShapeID="_x0000_i2233" DrawAspect="Content" ObjectID="_1796841297" r:id="rId2069"/>
        </w:object>
      </w:r>
      <w:r w:rsidRPr="00330A7E">
        <w:rPr>
          <w:rFonts w:ascii="Times New Roman" w:hAnsi="Times New Roman" w:cs="Times New Roman"/>
          <w:sz w:val="24"/>
          <w:szCs w:val="24"/>
        </w:rPr>
        <w:t xml:space="preserve">. Các lực </w:t>
      </w:r>
      <w:r w:rsidRPr="00330A7E">
        <w:rPr>
          <w:rFonts w:ascii="Times New Roman" w:hAnsi="Times New Roman" w:cs="Times New Roman"/>
          <w:position w:val="-12"/>
          <w:sz w:val="24"/>
          <w:szCs w:val="24"/>
        </w:rPr>
        <w:object w:dxaOrig="279" w:dyaOrig="400" w14:anchorId="229E501C">
          <v:shape id="_x0000_i2234" type="#_x0000_t75" style="width:13.5pt;height:20.25pt" o:ole="">
            <v:imagedata r:id="rId2064" o:title=""/>
          </v:shape>
          <o:OLEObject Type="Embed" ProgID="Equation.DSMT4" ShapeID="_x0000_i2234" DrawAspect="Content" ObjectID="_1796841298" r:id="rId2070"/>
        </w:object>
      </w:r>
      <w:r w:rsidRPr="00330A7E">
        <w:rPr>
          <w:rFonts w:ascii="Times New Roman" w:hAnsi="Times New Roman" w:cs="Times New Roman"/>
          <w:sz w:val="24"/>
          <w:szCs w:val="24"/>
        </w:rPr>
        <w:t xml:space="preserve">, </w:t>
      </w:r>
      <w:r w:rsidRPr="00330A7E">
        <w:rPr>
          <w:rFonts w:ascii="Times New Roman" w:hAnsi="Times New Roman" w:cs="Times New Roman"/>
          <w:position w:val="-12"/>
          <w:sz w:val="24"/>
          <w:szCs w:val="24"/>
        </w:rPr>
        <w:object w:dxaOrig="300" w:dyaOrig="400" w14:anchorId="2E73FE87">
          <v:shape id="_x0000_i2235" type="#_x0000_t75" style="width:15pt;height:20.25pt" o:ole="">
            <v:imagedata r:id="rId2066" o:title=""/>
          </v:shape>
          <o:OLEObject Type="Embed" ProgID="Equation.DSMT4" ShapeID="_x0000_i2235" DrawAspect="Content" ObjectID="_1796841299" r:id="rId2071"/>
        </w:object>
      </w:r>
      <w:r w:rsidRPr="00330A7E">
        <w:rPr>
          <w:rFonts w:ascii="Times New Roman" w:hAnsi="Times New Roman" w:cs="Times New Roman"/>
          <w:sz w:val="24"/>
          <w:szCs w:val="24"/>
        </w:rPr>
        <w:t xml:space="preserve"> có giá nằm trong </w:t>
      </w:r>
      <w:r w:rsidRPr="00330A7E">
        <w:rPr>
          <w:rFonts w:ascii="Times New Roman" w:hAnsi="Times New Roman" w:cs="Times New Roman"/>
          <w:position w:val="-14"/>
          <w:sz w:val="24"/>
          <w:szCs w:val="24"/>
        </w:rPr>
        <w:object w:dxaOrig="420" w:dyaOrig="400" w14:anchorId="32F853A7">
          <v:shape id="_x0000_i2236" type="#_x0000_t75" style="width:21pt;height:20.25pt" o:ole="">
            <v:imagedata r:id="rId2072" o:title=""/>
          </v:shape>
          <o:OLEObject Type="Embed" ProgID="Equation.DSMT4" ShapeID="_x0000_i2236" DrawAspect="Content" ObjectID="_1796841300" r:id="rId2073"/>
        </w:object>
      </w:r>
      <w:r w:rsidRPr="00330A7E">
        <w:rPr>
          <w:rFonts w:ascii="Times New Roman" w:hAnsi="Times New Roman" w:cs="Times New Roman"/>
          <w:sz w:val="24"/>
          <w:szCs w:val="24"/>
        </w:rPr>
        <w:t xml:space="preserve"> và </w:t>
      </w:r>
      <w:r w:rsidRPr="00330A7E">
        <w:rPr>
          <w:rFonts w:ascii="Times New Roman" w:hAnsi="Times New Roman" w:cs="Times New Roman"/>
          <w:position w:val="-18"/>
          <w:sz w:val="24"/>
          <w:szCs w:val="24"/>
        </w:rPr>
        <w:object w:dxaOrig="1380" w:dyaOrig="480" w14:anchorId="7BADFE40">
          <v:shape id="_x0000_i2237" type="#_x0000_t75" style="width:69pt;height:24pt" o:ole="">
            <v:imagedata r:id="rId2074" o:title=""/>
          </v:shape>
          <o:OLEObject Type="Embed" ProgID="Equation.DSMT4" ShapeID="_x0000_i2237" DrawAspect="Content" ObjectID="_1796841301" r:id="rId2075"/>
        </w:object>
      </w:r>
      <w:r w:rsidRPr="00330A7E">
        <w:rPr>
          <w:rFonts w:ascii="Times New Roman" w:hAnsi="Times New Roman" w:cs="Times New Roman"/>
          <w:sz w:val="24"/>
          <w:szCs w:val="24"/>
        </w:rPr>
        <w:t xml:space="preserve">, còn lực </w:t>
      </w:r>
      <w:r w:rsidRPr="00330A7E">
        <w:rPr>
          <w:rFonts w:ascii="Times New Roman" w:hAnsi="Times New Roman" w:cs="Times New Roman"/>
          <w:position w:val="-12"/>
          <w:sz w:val="24"/>
          <w:szCs w:val="24"/>
        </w:rPr>
        <w:object w:dxaOrig="300" w:dyaOrig="400" w14:anchorId="5CFFD7DE">
          <v:shape id="_x0000_i2238" type="#_x0000_t75" style="width:15pt;height:20.25pt" o:ole="">
            <v:imagedata r:id="rId2076" o:title=""/>
          </v:shape>
          <o:OLEObject Type="Embed" ProgID="Equation.DSMT4" ShapeID="_x0000_i2238" DrawAspect="Content" ObjectID="_1796841302" r:id="rId2077"/>
        </w:object>
      </w:r>
      <w:r w:rsidRPr="00330A7E">
        <w:rPr>
          <w:rFonts w:ascii="Times New Roman" w:hAnsi="Times New Roman" w:cs="Times New Roman"/>
          <w:sz w:val="24"/>
          <w:szCs w:val="24"/>
        </w:rPr>
        <w:t xml:space="preserve"> có giá vuông góc với </w:t>
      </w:r>
      <w:r w:rsidRPr="00330A7E">
        <w:rPr>
          <w:rFonts w:ascii="Times New Roman" w:hAnsi="Times New Roman" w:cs="Times New Roman"/>
          <w:position w:val="-14"/>
          <w:sz w:val="24"/>
          <w:szCs w:val="24"/>
        </w:rPr>
        <w:object w:dxaOrig="420" w:dyaOrig="400" w14:anchorId="5E09568F">
          <v:shape id="_x0000_i2239" type="#_x0000_t75" style="width:21pt;height:20.25pt" o:ole="">
            <v:imagedata r:id="rId2078" o:title=""/>
          </v:shape>
          <o:OLEObject Type="Embed" ProgID="Equation.DSMT4" ShapeID="_x0000_i2239" DrawAspect="Content" ObjectID="_1796841303" r:id="rId2079"/>
        </w:object>
      </w:r>
      <w:r w:rsidRPr="00330A7E">
        <w:rPr>
          <w:rFonts w:ascii="Times New Roman" w:hAnsi="Times New Roman" w:cs="Times New Roman"/>
          <w:sz w:val="24"/>
          <w:szCs w:val="24"/>
        </w:rPr>
        <w:t xml:space="preserve"> và hướng lên trên (tham khảo hình vẽ).</w:t>
      </w:r>
    </w:p>
    <w:p w14:paraId="53B76172" w14:textId="77777777" w:rsidR="00ED397D" w:rsidRPr="00330A7E" w:rsidRDefault="00ED397D" w:rsidP="00330A7E">
      <w:pPr>
        <w:pStyle w:val="ListParagraph"/>
        <w:ind w:left="992"/>
        <w:jc w:val="center"/>
        <w:rPr>
          <w:rFonts w:ascii="Times New Roman" w:hAnsi="Times New Roman" w:cs="Times New Roman"/>
          <w:sz w:val="24"/>
          <w:szCs w:val="24"/>
        </w:rPr>
      </w:pPr>
      <w:r w:rsidRPr="00330A7E">
        <w:rPr>
          <w:rFonts w:ascii="Times New Roman" w:hAnsi="Times New Roman" w:cs="Times New Roman"/>
          <w:sz w:val="24"/>
          <w:szCs w:val="24"/>
        </w:rPr>
        <w:drawing>
          <wp:inline distT="0" distB="0" distL="0" distR="0" wp14:anchorId="60BE811E" wp14:editId="076C4F4B">
            <wp:extent cx="1790700" cy="2298700"/>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0"/>
                    <a:stretch>
                      <a:fillRect/>
                    </a:stretch>
                  </pic:blipFill>
                  <pic:spPr>
                    <a:xfrm>
                      <a:off x="0" y="0"/>
                      <a:ext cx="1790700" cy="2298700"/>
                    </a:xfrm>
                    <a:prstGeom prst="rect">
                      <a:avLst/>
                    </a:prstGeom>
                  </pic:spPr>
                </pic:pic>
              </a:graphicData>
            </a:graphic>
          </wp:inline>
        </w:drawing>
      </w:r>
    </w:p>
    <w:p w14:paraId="3D223B77" w14:textId="77777777" w:rsidR="00ED397D" w:rsidRPr="00330A7E" w:rsidRDefault="00ED397D" w:rsidP="00330A7E">
      <w:pPr>
        <w:pStyle w:val="ListParagraph"/>
        <w:ind w:left="992"/>
        <w:rPr>
          <w:rFonts w:ascii="Times New Roman" w:hAnsi="Times New Roman" w:cs="Times New Roman"/>
          <w:b/>
          <w:bCs/>
          <w:sz w:val="24"/>
          <w:szCs w:val="24"/>
        </w:rPr>
      </w:pPr>
      <w:r w:rsidRPr="00330A7E">
        <w:rPr>
          <w:rFonts w:ascii="Times New Roman" w:hAnsi="Times New Roman" w:cs="Times New Roman"/>
          <w:sz w:val="24"/>
          <w:szCs w:val="24"/>
        </w:rPr>
        <w:t xml:space="preserve">Biết rằng độ lớn các lực đó lần lượt là </w:t>
      </w:r>
      <w:r w:rsidRPr="00330A7E">
        <w:rPr>
          <w:rFonts w:ascii="Times New Roman" w:hAnsi="Times New Roman" w:cs="Times New Roman"/>
          <w:position w:val="-6"/>
          <w:sz w:val="24"/>
          <w:szCs w:val="24"/>
        </w:rPr>
        <w:object w:dxaOrig="499" w:dyaOrig="279" w14:anchorId="274A8FE8">
          <v:shape id="_x0000_i2240" type="#_x0000_t75" style="width:24.75pt;height:13.5pt" o:ole="">
            <v:imagedata r:id="rId2081" o:title=""/>
          </v:shape>
          <o:OLEObject Type="Embed" ProgID="Equation.DSMT4" ShapeID="_x0000_i2240" DrawAspect="Content" ObjectID="_1796841304" r:id="rId2082"/>
        </w:objec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480" w:dyaOrig="279" w14:anchorId="727F7698">
          <v:shape id="_x0000_i2241" type="#_x0000_t75" style="width:24pt;height:13.5pt" o:ole="">
            <v:imagedata r:id="rId2083" o:title=""/>
          </v:shape>
          <o:OLEObject Type="Embed" ProgID="Equation.DSMT4" ShapeID="_x0000_i2241" DrawAspect="Content" ObjectID="_1796841305" r:id="rId2084"/>
        </w:objec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520" w:dyaOrig="279" w14:anchorId="1EF591B8">
          <v:shape id="_x0000_i2242" type="#_x0000_t75" style="width:26.25pt;height:13.5pt" o:ole="">
            <v:imagedata r:id="rId2085" o:title=""/>
          </v:shape>
          <o:OLEObject Type="Embed" ProgID="Equation.DSMT4" ShapeID="_x0000_i2242" DrawAspect="Content" ObjectID="_1796841306" r:id="rId2086"/>
        </w:object>
      </w:r>
      <w:r w:rsidRPr="00330A7E">
        <w:rPr>
          <w:rFonts w:ascii="Times New Roman" w:hAnsi="Times New Roman" w:cs="Times New Roman"/>
          <w:sz w:val="24"/>
          <w:szCs w:val="24"/>
        </w:rPr>
        <w:t xml:space="preserve">. Xác định hợp lực tác động lên chất điểm </w:t>
      </w:r>
      <w:r w:rsidRPr="00330A7E">
        <w:rPr>
          <w:rFonts w:ascii="Times New Roman" w:hAnsi="Times New Roman" w:cs="Times New Roman"/>
          <w:position w:val="-4"/>
          <w:sz w:val="24"/>
          <w:szCs w:val="24"/>
        </w:rPr>
        <w:object w:dxaOrig="240" w:dyaOrig="260" w14:anchorId="4DE3F3EB">
          <v:shape id="_x0000_i2243" type="#_x0000_t75" style="width:12pt;height:13.5pt" o:ole="">
            <v:imagedata r:id="rId2087" o:title=""/>
          </v:shape>
          <o:OLEObject Type="Embed" ProgID="Equation.DSMT4" ShapeID="_x0000_i2243" DrawAspect="Content" ObjectID="_1796841307" r:id="rId2088"/>
        </w:object>
      </w:r>
      <w:r w:rsidRPr="00330A7E">
        <w:rPr>
          <w:rFonts w:ascii="Times New Roman" w:hAnsi="Times New Roman" w:cs="Times New Roman"/>
          <w:sz w:val="24"/>
          <w:szCs w:val="24"/>
        </w:rPr>
        <w:t xml:space="preserve"> của các lực </w:t>
      </w:r>
      <w:r w:rsidRPr="00330A7E">
        <w:rPr>
          <w:rFonts w:ascii="Times New Roman" w:hAnsi="Times New Roman" w:cs="Times New Roman"/>
          <w:position w:val="-12"/>
          <w:sz w:val="24"/>
          <w:szCs w:val="24"/>
        </w:rPr>
        <w:object w:dxaOrig="279" w:dyaOrig="400" w14:anchorId="3D11616D">
          <v:shape id="_x0000_i2244" type="#_x0000_t75" style="width:13.5pt;height:20.25pt" o:ole="">
            <v:imagedata r:id="rId2064" o:title=""/>
          </v:shape>
          <o:OLEObject Type="Embed" ProgID="Equation.DSMT4" ShapeID="_x0000_i2244" DrawAspect="Content" ObjectID="_1796841308" r:id="rId2089"/>
        </w:object>
      </w:r>
      <w:r w:rsidRPr="00330A7E">
        <w:rPr>
          <w:rFonts w:ascii="Times New Roman" w:hAnsi="Times New Roman" w:cs="Times New Roman"/>
          <w:sz w:val="24"/>
          <w:szCs w:val="24"/>
        </w:rPr>
        <w:t xml:space="preserve">, </w:t>
      </w:r>
      <w:r w:rsidRPr="00330A7E">
        <w:rPr>
          <w:rFonts w:ascii="Times New Roman" w:hAnsi="Times New Roman" w:cs="Times New Roman"/>
          <w:position w:val="-12"/>
          <w:sz w:val="24"/>
          <w:szCs w:val="24"/>
        </w:rPr>
        <w:object w:dxaOrig="300" w:dyaOrig="400" w14:anchorId="5ED37161">
          <v:shape id="_x0000_i2245" type="#_x0000_t75" style="width:15pt;height:20.25pt" o:ole="">
            <v:imagedata r:id="rId2066" o:title=""/>
          </v:shape>
          <o:OLEObject Type="Embed" ProgID="Equation.DSMT4" ShapeID="_x0000_i2245" DrawAspect="Content" ObjectID="_1796841309" r:id="rId2090"/>
        </w:object>
      </w:r>
      <w:r w:rsidRPr="00330A7E">
        <w:rPr>
          <w:rFonts w:ascii="Times New Roman" w:hAnsi="Times New Roman" w:cs="Times New Roman"/>
          <w:sz w:val="24"/>
          <w:szCs w:val="24"/>
        </w:rPr>
        <w:t xml:space="preserve">, </w:t>
      </w:r>
      <w:r w:rsidRPr="00330A7E">
        <w:rPr>
          <w:rFonts w:ascii="Times New Roman" w:hAnsi="Times New Roman" w:cs="Times New Roman"/>
          <w:position w:val="-12"/>
          <w:sz w:val="24"/>
          <w:szCs w:val="24"/>
        </w:rPr>
        <w:object w:dxaOrig="300" w:dyaOrig="400" w14:anchorId="70B18DD2">
          <v:shape id="_x0000_i2246" type="#_x0000_t75" style="width:15pt;height:20.25pt" o:ole="">
            <v:imagedata r:id="rId2068" o:title=""/>
          </v:shape>
          <o:OLEObject Type="Embed" ProgID="Equation.DSMT4" ShapeID="_x0000_i2246" DrawAspect="Content" ObjectID="_1796841310" r:id="rId2091"/>
        </w:object>
      </w:r>
      <w:r w:rsidRPr="00330A7E">
        <w:rPr>
          <w:rFonts w:ascii="Times New Roman" w:hAnsi="Times New Roman" w:cs="Times New Roman"/>
          <w:sz w:val="24"/>
          <w:szCs w:val="24"/>
        </w:rPr>
        <w:t xml:space="preserve"> </w:t>
      </w:r>
      <w:r w:rsidRPr="00330A7E">
        <w:rPr>
          <w:rFonts w:ascii="Times New Roman" w:eastAsia="Calibri" w:hAnsi="Times New Roman" w:cs="Times New Roman"/>
          <w:b/>
          <w:sz w:val="24"/>
          <w:szCs w:val="24"/>
        </w:rPr>
        <w:t>(</w:t>
      </w:r>
      <w:r w:rsidRPr="00330A7E">
        <w:rPr>
          <w:rFonts w:ascii="Times New Roman" w:hAnsi="Times New Roman" w:cs="Times New Roman"/>
          <w:b/>
          <w:bCs/>
          <w:sz w:val="24"/>
          <w:szCs w:val="24"/>
          <w:lang w:val="vi-VN"/>
        </w:rPr>
        <w:t xml:space="preserve">viết kết quả dưới dạng số thập phân và làm tròn đến hàng phần </w:t>
      </w:r>
      <w:r w:rsidRPr="00330A7E">
        <w:rPr>
          <w:rFonts w:ascii="Times New Roman" w:hAnsi="Times New Roman" w:cs="Times New Roman"/>
          <w:b/>
          <w:bCs/>
          <w:sz w:val="24"/>
          <w:szCs w:val="24"/>
        </w:rPr>
        <w:t>chục</w:t>
      </w:r>
      <w:r w:rsidRPr="00330A7E">
        <w:rPr>
          <w:rFonts w:ascii="Times New Roman" w:hAnsi="Times New Roman" w:cs="Times New Roman"/>
          <w:b/>
          <w:bCs/>
          <w:sz w:val="24"/>
          <w:szCs w:val="24"/>
          <w:lang w:val="vi-VN"/>
        </w:rPr>
        <w:t>)</w:t>
      </w:r>
      <w:r w:rsidRPr="00330A7E">
        <w:rPr>
          <w:rFonts w:ascii="Times New Roman" w:hAnsi="Times New Roman" w:cs="Times New Roman"/>
          <w:b/>
          <w:bCs/>
          <w:sz w:val="24"/>
          <w:szCs w:val="24"/>
        </w:rPr>
        <w:t>.</w:t>
      </w:r>
    </w:p>
    <w:p w14:paraId="65501108" w14:textId="77777777" w:rsidR="00ED397D" w:rsidRPr="00330A7E" w:rsidRDefault="00ED397D" w:rsidP="00330A7E">
      <w:pPr>
        <w:pStyle w:val="ListParagraph"/>
        <w:ind w:left="992"/>
        <w:rPr>
          <w:rFonts w:ascii="Times New Roman" w:hAnsi="Times New Roman" w:cs="Times New Roman"/>
          <w:bCs/>
          <w:sz w:val="24"/>
          <w:szCs w:val="24"/>
          <w:lang w:val="it-IT"/>
        </w:rPr>
      </w:pPr>
      <w:r w:rsidRPr="00330A7E">
        <w:rPr>
          <w:rFonts w:ascii="Times New Roman" w:hAnsi="Times New Roman" w:cs="Times New Roman"/>
          <w:b/>
          <w:bCs/>
          <w:sz w:val="24"/>
          <w:szCs w:val="24"/>
        </w:rPr>
        <w:t>ĐS:</w:t>
      </w:r>
      <w:r w:rsidRPr="00330A7E">
        <w:rPr>
          <w:rFonts w:ascii="Times New Roman" w:hAnsi="Times New Roman" w:cs="Times New Roman"/>
          <w:bCs/>
          <w:sz w:val="24"/>
          <w:szCs w:val="24"/>
        </w:rPr>
        <w:t xml:space="preserve"> </w:t>
      </w:r>
      <w:r w:rsidRPr="00330A7E">
        <w:rPr>
          <w:rFonts w:ascii="Times New Roman" w:hAnsi="Times New Roman" w:cs="Times New Roman"/>
          <w:bCs/>
          <w:position w:val="-10"/>
          <w:sz w:val="24"/>
          <w:szCs w:val="24"/>
        </w:rPr>
        <w:object w:dxaOrig="520" w:dyaOrig="320" w14:anchorId="669AAD98">
          <v:shape id="_x0000_i2247" type="#_x0000_t75" style="width:26.25pt;height:16.5pt" o:ole="">
            <v:imagedata r:id="rId2092" o:title=""/>
          </v:shape>
          <o:OLEObject Type="Embed" ProgID="Equation.DSMT4" ShapeID="_x0000_i2247" DrawAspect="Content" ObjectID="_1796841311" r:id="rId2093"/>
        </w:object>
      </w:r>
    </w:p>
    <w:p w14:paraId="4BAA40B7" w14:textId="77777777" w:rsidR="00ED397D" w:rsidRPr="00330A7E" w:rsidRDefault="00ED397D">
      <w:pPr>
        <w:rPr>
          <w:rFonts w:ascii="Times New Roman" w:hAnsi="Times New Roman" w:cs="Times New Roman"/>
          <w:b/>
          <w:color w:val="0000FF"/>
          <w:sz w:val="24"/>
          <w:szCs w:val="24"/>
          <w:lang w:val="it-IT"/>
        </w:rPr>
      </w:pPr>
    </w:p>
    <w:tbl>
      <w:tblPr>
        <w:tblStyle w:val="TableGrid"/>
        <w:tblW w:w="10098" w:type="dxa"/>
        <w:jc w:val="center"/>
        <w:tblBorders>
          <w:top w:val="single" w:sz="4" w:space="0" w:color="0070C0"/>
          <w:left w:val="single" w:sz="4" w:space="0" w:color="0070C0"/>
          <w:bottom w:val="single" w:sz="4" w:space="0" w:color="0070C0"/>
          <w:right w:val="single" w:sz="4" w:space="0" w:color="0070C0"/>
          <w:insideH w:val="none" w:sz="0" w:space="0" w:color="auto"/>
          <w:insideV w:val="single" w:sz="4" w:space="0" w:color="0070C0"/>
        </w:tblBorders>
        <w:tblLook w:val="04A0" w:firstRow="1" w:lastRow="0" w:firstColumn="1" w:lastColumn="0" w:noHBand="0" w:noVBand="1"/>
      </w:tblPr>
      <w:tblGrid>
        <w:gridCol w:w="4230"/>
        <w:gridCol w:w="5868"/>
      </w:tblGrid>
      <w:tr w:rsidR="00845FD2" w:rsidRPr="00330A7E" w14:paraId="21005217" w14:textId="77777777" w:rsidTr="00676EEF">
        <w:trPr>
          <w:trHeight w:val="265"/>
          <w:jc w:val="center"/>
        </w:trPr>
        <w:tc>
          <w:tcPr>
            <w:tcW w:w="4230" w:type="dxa"/>
            <w:vAlign w:val="center"/>
          </w:tcPr>
          <w:p w14:paraId="6290E5EE"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 xml:space="preserve"> ĐỀ THI THỬ </w:t>
            </w:r>
          </w:p>
          <w:p w14:paraId="6BD1C88E"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THEO CẤU TRÚC ĐỀ THAM KHẢO</w:t>
            </w:r>
          </w:p>
        </w:tc>
        <w:tc>
          <w:tcPr>
            <w:tcW w:w="5868" w:type="dxa"/>
            <w:vAlign w:val="center"/>
          </w:tcPr>
          <w:p w14:paraId="6A07DB68" w14:textId="77777777" w:rsidR="00845FD2" w:rsidRPr="00330A7E" w:rsidRDefault="00845FD2" w:rsidP="00676EEF">
            <w:pPr>
              <w:tabs>
                <w:tab w:val="left" w:pos="992"/>
              </w:tabs>
              <w:jc w:val="center"/>
              <w:rPr>
                <w:rFonts w:ascii="Times New Roman" w:hAnsi="Times New Roman" w:cs="Times New Roman"/>
                <w:b/>
                <w:color w:val="FF0000"/>
                <w:sz w:val="24"/>
                <w:szCs w:val="24"/>
              </w:rPr>
            </w:pPr>
            <w:r w:rsidRPr="00330A7E">
              <w:rPr>
                <w:rFonts w:ascii="Times New Roman" w:hAnsi="Times New Roman" w:cs="Times New Roman"/>
                <w:b/>
                <w:color w:val="1F497D" w:themeColor="text2"/>
                <w:sz w:val="24"/>
                <w:szCs w:val="24"/>
                <w:lang w:val="vi-VN"/>
              </w:rPr>
              <w:t xml:space="preserve">KỲ THI TỐT NGHIỆP </w:t>
            </w:r>
            <w:r w:rsidRPr="00330A7E">
              <w:rPr>
                <w:rFonts w:ascii="Times New Roman" w:hAnsi="Times New Roman" w:cs="Times New Roman"/>
                <w:b/>
                <w:color w:val="00B050"/>
                <w:sz w:val="24"/>
                <w:szCs w:val="24"/>
                <w:lang w:val="vi-VN"/>
              </w:rPr>
              <w:t xml:space="preserve">THPT QUỐC GIA </w:t>
            </w:r>
            <w:r w:rsidRPr="00330A7E">
              <w:rPr>
                <w:rFonts w:ascii="Times New Roman" w:hAnsi="Times New Roman" w:cs="Times New Roman"/>
                <w:b/>
                <w:color w:val="FF0000"/>
                <w:sz w:val="24"/>
                <w:szCs w:val="24"/>
                <w:lang w:val="vi-VN"/>
              </w:rPr>
              <w:t>NĂM 2025</w:t>
            </w:r>
          </w:p>
          <w:p w14:paraId="4A790D4E"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Bài thi môn: TOÁN</w:t>
            </w:r>
          </w:p>
        </w:tc>
      </w:tr>
      <w:tr w:rsidR="00845FD2" w:rsidRPr="00330A7E" w14:paraId="3A130BD5" w14:textId="77777777" w:rsidTr="00676EEF">
        <w:trPr>
          <w:trHeight w:val="724"/>
          <w:jc w:val="center"/>
        </w:trPr>
        <w:tc>
          <w:tcPr>
            <w:tcW w:w="4230" w:type="dxa"/>
            <w:vAlign w:val="center"/>
          </w:tcPr>
          <w:p w14:paraId="2459ED49" w14:textId="485FFECB" w:rsidR="00845FD2" w:rsidRPr="00330A7E" w:rsidRDefault="00845FD2" w:rsidP="00845FD2">
            <w:pPr>
              <w:tabs>
                <w:tab w:val="left" w:pos="992"/>
              </w:tabs>
              <w:jc w:val="center"/>
              <w:rPr>
                <w:rFonts w:ascii="Times New Roman" w:hAnsi="Times New Roman" w:cs="Times New Roman"/>
                <w:b/>
                <w:bCs/>
                <w:iCs/>
                <w:color w:val="000000" w:themeColor="text1"/>
                <w:sz w:val="24"/>
                <w:szCs w:val="24"/>
              </w:rPr>
            </w:pPr>
            <w:r w:rsidRPr="00330A7E">
              <w:rPr>
                <w:rFonts w:ascii="Times New Roman" w:hAnsi="Times New Roman" w:cs="Times New Roman"/>
                <w:b/>
                <w:bCs/>
                <w:iCs/>
                <w:color w:val="000000" w:themeColor="text1"/>
                <w:sz w:val="24"/>
                <w:szCs w:val="24"/>
                <w:highlight w:val="green"/>
              </w:rPr>
              <w:t xml:space="preserve">ĐỀ </w:t>
            </w:r>
            <w:r>
              <w:rPr>
                <w:rFonts w:ascii="Times New Roman" w:hAnsi="Times New Roman" w:cs="Times New Roman"/>
                <w:b/>
                <w:bCs/>
                <w:iCs/>
                <w:color w:val="000000" w:themeColor="text1"/>
                <w:sz w:val="24"/>
                <w:szCs w:val="24"/>
                <w:highlight w:val="green"/>
              </w:rPr>
              <w:t>5</w:t>
            </w:r>
          </w:p>
        </w:tc>
        <w:tc>
          <w:tcPr>
            <w:tcW w:w="5868" w:type="dxa"/>
            <w:vAlign w:val="center"/>
          </w:tcPr>
          <w:p w14:paraId="28F0D473" w14:textId="77777777" w:rsidR="00845FD2" w:rsidRPr="00330A7E" w:rsidRDefault="00845FD2" w:rsidP="00676EEF">
            <w:pPr>
              <w:tabs>
                <w:tab w:val="left" w:pos="992"/>
              </w:tabs>
              <w:jc w:val="center"/>
              <w:rPr>
                <w:rFonts w:ascii="Times New Roman" w:hAnsi="Times New Roman" w:cs="Times New Roman"/>
                <w:bCs/>
                <w:i/>
                <w:iCs/>
                <w:color w:val="000000" w:themeColor="text1"/>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783168" behindDoc="0" locked="0" layoutInCell="1" allowOverlap="1" wp14:anchorId="07B9ABDF" wp14:editId="7903340B">
                      <wp:simplePos x="0" y="0"/>
                      <wp:positionH relativeFrom="column">
                        <wp:posOffset>794385</wp:posOffset>
                      </wp:positionH>
                      <wp:positionV relativeFrom="paragraph">
                        <wp:posOffset>198120</wp:posOffset>
                      </wp:positionV>
                      <wp:extent cx="2324100" cy="0"/>
                      <wp:effectExtent l="0" t="0" r="0" b="0"/>
                      <wp:wrapNone/>
                      <wp:docPr id="108"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83168;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qatuStAEAALkDAAAOAAAAZHJzL2Uyb0RvYy54bWysU9Gu0zAMfUfiH6K8s7YDIVStuw+7ghcE Exc+IDd11ogkjpywbn+Pk229CBBCiBc3Tnxsn2N3c3fyThyBksUwyG7VSgFB42jDYZBfPr998UaK lFUYlcMAgzxDknfb5882c+xhjRO6EUhwkpD6OQ5yyjn2TZP0BF6lFUYI/GiQvMrs0qEZSc2c3btm 3bavmxlpjIQaUuLb+8uj3Nb8xoDOH41JkIUbJPeWq6VqH4ttthvVH0jFyeprG+ofuvDKBi66pLpX WYlvZH9J5a0mTGjySqNv0BiroXJgNl37E5uHSUWoXFicFBeZ0v9Lqz8c9yTsyLNreVRBeR7SQyZl D1MWOwyBJUQSXVFqjqlnwC7s6eqluKdC+2TIly8TEqeq7nlRF05ZaL5cv1y/6loegr69NU/ASCm/ A/SiHAbpbCjEVa+O71PmYhx6C2GnNHIpXU/57KAEu/AJDJPhYl1F1zWCnSNxVLwA49dKg3PVyAIx 1rkF1P4ZdI0tMKir9bfAJbpWxJAXoLcB6XdV8+nWqrnE31hfuBbajzie6yCqHLwfVaXrLpcF/NGv 8Kc/bvsdAAD//wMAUEsDBBQABgAIAAAAIQD5exUk3QAAAAkBAAAPAAAAZHJzL2Rvd25yZXYueG1s TI/NTsMwEITvSH0Ha5G4UScB2hLiVBU/JziEwIGjGy9J1HgdxW4SeHoWcaDHmf00O5NtZ9uJEQff OlIQLyMQSJUzLdUK3t+eLjcgfNBkdOcIFXyhh22+OMt0atxErziWoRYcQj7VCpoQ+lRKXzVotV+6 Holvn26wOrAcamkGPXG47WQSRStpdUv8odE93jdYHcqjVbB+fC6Lfnp4+S7kWhbF6MLm8KHUxfm8 uwMRcA7/MPzW5+qQc6e9O5LxomOd3MSMKriKExAMXN/GbOz/DJln8nRB/gMAAP//AwBQSwECLQAU AAYACAAAACEAtoM4kv4AAADhAQAAEwAAAAAAAAAAAAAAAAAAAAAAW0NvbnRlbnRfVHlwZXNdLnht bFBLAQItABQABgAIAAAAIQA4/SH/1gAAAJQBAAALAAAAAAAAAAAAAAAAAC8BAABfcmVscy8ucmVs c1BLAQItABQABgAIAAAAIQDqatuStAEAALkDAAAOAAAAAAAAAAAAAAAAAC4CAABkcnMvZTJvRG9j LnhtbFBLAQItABQABgAIAAAAIQD5exUk3QAAAAkBAAAPAAAAAAAAAAAAAAAAAA4EAABkcnMvZG93 bnJldi54bWxQSwUGAAAAAAQABADzAAAAGAUAAAAA " strokecolor="black [3040]"/>
                  </w:pict>
                </mc:Fallback>
              </mc:AlternateContent>
            </w:r>
            <w:r w:rsidRPr="00330A7E">
              <w:rPr>
                <w:rFonts w:ascii="Times New Roman" w:hAnsi="Times New Roman" w:cs="Times New Roman"/>
                <w:bCs/>
                <w:i/>
                <w:iCs/>
                <w:color w:val="000000" w:themeColor="text1"/>
                <w:sz w:val="24"/>
                <w:szCs w:val="24"/>
              </w:rPr>
              <w:t>Thời gian làm bài: 90 phút, không kể thời gian phát đề</w:t>
            </w:r>
          </w:p>
        </w:tc>
      </w:tr>
    </w:tbl>
    <w:p w14:paraId="25BE9D7F" w14:textId="77777777" w:rsidR="00845FD2" w:rsidRDefault="00845FD2" w:rsidP="00330A7E">
      <w:pPr>
        <w:spacing w:after="0" w:line="360" w:lineRule="auto"/>
        <w:rPr>
          <w:rFonts w:ascii="Times New Roman" w:hAnsi="Times New Roman" w:cs="Times New Roman"/>
          <w:b/>
          <w:sz w:val="24"/>
          <w:szCs w:val="24"/>
        </w:rPr>
      </w:pPr>
    </w:p>
    <w:p w14:paraId="4B2C89DC" w14:textId="77777777" w:rsidR="00ED397D" w:rsidRPr="00330A7E" w:rsidRDefault="00ED397D" w:rsidP="00330A7E">
      <w:pPr>
        <w:spacing w:after="0" w:line="360" w:lineRule="auto"/>
        <w:rPr>
          <w:rFonts w:ascii="Times New Roman" w:hAnsi="Times New Roman" w:cs="Times New Roman"/>
          <w:sz w:val="24"/>
          <w:szCs w:val="24"/>
        </w:rPr>
      </w:pPr>
      <w:r w:rsidRPr="00330A7E">
        <w:rPr>
          <w:rFonts w:ascii="Times New Roman" w:hAnsi="Times New Roman" w:cs="Times New Roman"/>
          <w:b/>
          <w:sz w:val="24"/>
          <w:szCs w:val="24"/>
        </w:rPr>
        <w:t>PHẦN I. Câu trắc nghiệm nhiều phương án lựa chọn</w:t>
      </w:r>
      <w:r w:rsidRPr="00330A7E">
        <w:rPr>
          <w:rFonts w:ascii="Times New Roman" w:hAnsi="Times New Roman" w:cs="Times New Roman"/>
          <w:sz w:val="24"/>
          <w:szCs w:val="24"/>
        </w:rPr>
        <w:t>. Thí sinh trả lời từ câu 1 đến câu 12. Mỗi câu hỏi thí sinh chỉ chọn một phương án.</w:t>
      </w:r>
    </w:p>
    <w:p w14:paraId="06B199FD" w14:textId="77777777" w:rsidR="00ED397D" w:rsidRPr="00330A7E" w:rsidRDefault="00ED397D" w:rsidP="000E1E56">
      <w:pPr>
        <w:pStyle w:val="ListParagraph"/>
        <w:numPr>
          <w:ilvl w:val="0"/>
          <w:numId w:val="4"/>
        </w:numPr>
        <w:tabs>
          <w:tab w:val="left" w:pos="992"/>
        </w:tabs>
        <w:spacing w:line="360" w:lineRule="auto"/>
        <w:rPr>
          <w:rFonts w:ascii="Times New Roman" w:hAnsi="Times New Roman" w:cs="Times New Roman"/>
          <w:bCs/>
          <w:sz w:val="24"/>
          <w:szCs w:val="24"/>
          <w:lang w:val="vi-VN"/>
        </w:rPr>
      </w:pPr>
      <w:r w:rsidRPr="00330A7E">
        <w:rPr>
          <w:rFonts w:ascii="Times New Roman" w:hAnsi="Times New Roman" w:cs="Times New Roman"/>
          <w:sz w:val="24"/>
          <w:szCs w:val="24"/>
          <w:lang w:val="vi-VN"/>
        </w:rPr>
        <w:t>Giá trị nhỏ nhất của hàm số</w:t>
      </w:r>
      <w:r w:rsidRPr="00330A7E">
        <w:rPr>
          <w:rFonts w:ascii="Times New Roman" w:hAnsi="Times New Roman" w:cs="Times New Roman"/>
          <w:bCs/>
          <w:sz w:val="24"/>
          <w:szCs w:val="24"/>
          <w:lang w:val="vi-VN"/>
        </w:rPr>
        <w:t xml:space="preserve"> </w:t>
      </w:r>
      <w:r w:rsidRPr="00330A7E">
        <w:rPr>
          <w:rFonts w:ascii="Times New Roman" w:eastAsia="Arial" w:hAnsi="Times New Roman" w:cs="Times New Roman"/>
          <w:sz w:val="24"/>
          <w:szCs w:val="24"/>
          <w:lang w:val="vi-VN"/>
        </w:rPr>
        <w:t>có bảng biến thiên sau</w:t>
      </w:r>
      <w:r w:rsidRPr="00330A7E">
        <w:rPr>
          <w:rFonts w:ascii="Times New Roman" w:hAnsi="Times New Roman" w:cs="Times New Roman"/>
          <w:bCs/>
          <w:sz w:val="24"/>
          <w:szCs w:val="24"/>
          <w:lang w:val="vi-VN"/>
        </w:rPr>
        <w:t xml:space="preserve"> trên </w:t>
      </w:r>
      <w:r w:rsidRPr="00330A7E">
        <w:rPr>
          <w:rFonts w:ascii="Times New Roman" w:hAnsi="Times New Roman" w:cs="Times New Roman"/>
          <w:bCs/>
          <w:sz w:val="24"/>
          <w:szCs w:val="24"/>
        </w:rPr>
        <w:t xml:space="preserve">đoạn </w:t>
      </w:r>
      <w:r w:rsidRPr="00330A7E">
        <w:rPr>
          <w:rFonts w:ascii="Times New Roman" w:hAnsi="Times New Roman" w:cs="Times New Roman"/>
          <w:bCs/>
          <w:position w:val="-14"/>
          <w:sz w:val="24"/>
          <w:szCs w:val="24"/>
        </w:rPr>
        <w:object w:dxaOrig="680" w:dyaOrig="400" w14:anchorId="5422CA4E">
          <v:shape id="_x0000_i2248" type="#_x0000_t75" style="width:33.75pt;height:20.25pt" o:ole="">
            <v:imagedata r:id="rId2094" o:title=""/>
          </v:shape>
          <o:OLEObject Type="Embed" ProgID="Equation.DSMT4" ShapeID="_x0000_i2248" DrawAspect="Content" ObjectID="_1796841312" r:id="rId2095"/>
        </w:object>
      </w:r>
      <w:r w:rsidRPr="00330A7E">
        <w:rPr>
          <w:rFonts w:ascii="Times New Roman" w:hAnsi="Times New Roman" w:cs="Times New Roman"/>
          <w:bCs/>
          <w:sz w:val="24"/>
          <w:szCs w:val="24"/>
          <w:lang w:val="vi-VN"/>
        </w:rPr>
        <w:t xml:space="preserve"> là</w:t>
      </w:r>
      <w:r w:rsidRPr="00330A7E">
        <w:rPr>
          <w:rFonts w:ascii="Times New Roman" w:hAnsi="Times New Roman" w:cs="Times New Roman"/>
          <w:bCs/>
          <w:sz w:val="24"/>
          <w:szCs w:val="24"/>
        </w:rPr>
        <w:t>?</w:t>
      </w:r>
    </w:p>
    <w:p w14:paraId="666D22F3" w14:textId="77777777" w:rsidR="00ED397D" w:rsidRPr="00330A7E" w:rsidRDefault="00ED397D" w:rsidP="00330A7E">
      <w:pPr>
        <w:tabs>
          <w:tab w:val="left" w:pos="992"/>
        </w:tabs>
        <w:spacing w:after="0" w:line="360" w:lineRule="auto"/>
        <w:ind w:left="992" w:hanging="992"/>
        <w:contextualSpacing/>
        <w:jc w:val="center"/>
        <w:rPr>
          <w:rFonts w:ascii="Times New Roman" w:hAnsi="Times New Roman" w:cs="Times New Roman"/>
          <w:noProof/>
          <w:sz w:val="24"/>
          <w:szCs w:val="24"/>
          <w:lang w:val="vi-VN"/>
        </w:rPr>
      </w:pPr>
      <w:r w:rsidRPr="00330A7E">
        <w:rPr>
          <w:rFonts w:ascii="Times New Roman" w:hAnsi="Times New Roman" w:cs="Times New Roman"/>
          <w:noProof/>
          <w:sz w:val="24"/>
          <w:szCs w:val="24"/>
          <w:lang w:eastAsia="en-US"/>
        </w:rPr>
        <w:drawing>
          <wp:inline distT="0" distB="0" distL="0" distR="0" wp14:anchorId="3905FD53" wp14:editId="35D41DCA">
            <wp:extent cx="3371850" cy="1219200"/>
            <wp:effectExtent l="0" t="0" r="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2096" cstate="print">
                      <a:extLst>
                        <a:ext uri="{28A0092B-C50C-407E-A947-70E740481C1C}">
                          <a14:useLocalDpi xmlns:a14="http://schemas.microsoft.com/office/drawing/2010/main" val="0"/>
                        </a:ext>
                      </a:extLst>
                    </a:blip>
                    <a:srcRect/>
                    <a:stretch>
                      <a:fillRect/>
                    </a:stretch>
                  </pic:blipFill>
                  <pic:spPr bwMode="auto">
                    <a:xfrm>
                      <a:off x="0" y="0"/>
                      <a:ext cx="3371850" cy="1219200"/>
                    </a:xfrm>
                    <a:prstGeom prst="rect">
                      <a:avLst/>
                    </a:prstGeom>
                    <a:noFill/>
                    <a:ln>
                      <a:noFill/>
                    </a:ln>
                  </pic:spPr>
                </pic:pic>
              </a:graphicData>
            </a:graphic>
          </wp:inline>
        </w:drawing>
      </w:r>
    </w:p>
    <w:p w14:paraId="03E2AC48" w14:textId="77777777" w:rsidR="00ED397D" w:rsidRPr="00330A7E" w:rsidRDefault="00ED397D" w:rsidP="00330A7E">
      <w:pPr>
        <w:tabs>
          <w:tab w:val="left" w:pos="3402"/>
          <w:tab w:val="left" w:pos="5669"/>
          <w:tab w:val="left" w:pos="7937"/>
        </w:tabs>
        <w:spacing w:after="0" w:line="360" w:lineRule="auto"/>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position w:val="-6"/>
          <w:sz w:val="24"/>
          <w:szCs w:val="24"/>
        </w:rPr>
        <w:object w:dxaOrig="200" w:dyaOrig="279" w14:anchorId="55B7F611">
          <v:shape id="_x0000_i2249" type="#_x0000_t75" style="width:9.75pt;height:13.5pt" o:ole="">
            <v:imagedata r:id="rId2097" o:title=""/>
          </v:shape>
          <o:OLEObject Type="Embed" ProgID="Equation.DSMT4" ShapeID="_x0000_i2249" DrawAspect="Content" ObjectID="_1796841313" r:id="rId209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4"/>
          <w:sz w:val="24"/>
          <w:szCs w:val="24"/>
        </w:rPr>
        <w:object w:dxaOrig="180" w:dyaOrig="260" w14:anchorId="0D67BAF4">
          <v:shape id="_x0000_i2250" type="#_x0000_t75" style="width:9pt;height:12.75pt" o:ole="">
            <v:imagedata r:id="rId2099" o:title=""/>
          </v:shape>
          <o:OLEObject Type="Embed" ProgID="Equation.DSMT4" ShapeID="_x0000_i2250" DrawAspect="Content" ObjectID="_1796841314" r:id="rId2100"/>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position w:val="-4"/>
          <w:sz w:val="24"/>
          <w:szCs w:val="24"/>
        </w:rPr>
        <w:object w:dxaOrig="380" w:dyaOrig="260" w14:anchorId="5F7BCEC6">
          <v:shape id="_x0000_i2251" type="#_x0000_t75" style="width:18.75pt;height:12.75pt" o:ole="">
            <v:imagedata r:id="rId2101" o:title=""/>
          </v:shape>
          <o:OLEObject Type="Embed" ProgID="Equation.DSMT4" ShapeID="_x0000_i2251" DrawAspect="Content" ObjectID="_1796841315" r:id="rId2102"/>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position w:val="-6"/>
          <w:sz w:val="24"/>
          <w:szCs w:val="24"/>
        </w:rPr>
        <w:object w:dxaOrig="380" w:dyaOrig="279" w14:anchorId="2BB85B3F">
          <v:shape id="_x0000_i2252" type="#_x0000_t75" style="width:18.75pt;height:13.5pt" o:ole="">
            <v:imagedata r:id="rId2103" o:title=""/>
          </v:shape>
          <o:OLEObject Type="Embed" ProgID="Equation.DSMT4" ShapeID="_x0000_i2252" DrawAspect="Content" ObjectID="_1796841316" r:id="rId2104"/>
        </w:object>
      </w:r>
      <w:r w:rsidRPr="00330A7E">
        <w:rPr>
          <w:rFonts w:ascii="Times New Roman" w:hAnsi="Times New Roman" w:cs="Times New Roman"/>
          <w:sz w:val="24"/>
          <w:szCs w:val="24"/>
        </w:rPr>
        <w:t>.</w:t>
      </w:r>
    </w:p>
    <w:p w14:paraId="29F7FE21" w14:textId="77777777" w:rsidR="00ED397D" w:rsidRPr="00330A7E" w:rsidRDefault="00ED397D" w:rsidP="000E1E56">
      <w:pPr>
        <w:pStyle w:val="ListParagraph"/>
        <w:numPr>
          <w:ilvl w:val="0"/>
          <w:numId w:val="4"/>
        </w:numPr>
        <w:tabs>
          <w:tab w:val="left" w:pos="992"/>
        </w:tabs>
        <w:spacing w:line="360" w:lineRule="auto"/>
        <w:rPr>
          <w:rFonts w:ascii="Times New Roman" w:eastAsia="Calibri" w:hAnsi="Times New Roman" w:cs="Times New Roman"/>
          <w:bCs/>
          <w:i/>
          <w:iCs/>
          <w:sz w:val="24"/>
          <w:szCs w:val="24"/>
          <w:lang w:val="it-IT"/>
        </w:rPr>
      </w:pPr>
      <w:r w:rsidRPr="00330A7E">
        <w:rPr>
          <w:rFonts w:ascii="Times New Roman" w:eastAsia="Calibri" w:hAnsi="Times New Roman" w:cs="Times New Roman"/>
          <w:sz w:val="24"/>
          <w:szCs w:val="24"/>
          <w:lang w:val="it-IT"/>
        </w:rPr>
        <w:lastRenderedPageBreak/>
        <w:t xml:space="preserve">Cho hàm số </w:t>
      </w:r>
      <w:r w:rsidRPr="00330A7E">
        <w:rPr>
          <w:rFonts w:ascii="Times New Roman" w:hAnsi="Times New Roman" w:cs="Times New Roman"/>
          <w:position w:val="-26"/>
          <w:sz w:val="24"/>
          <w:szCs w:val="24"/>
        </w:rPr>
        <w:object w:dxaOrig="1880" w:dyaOrig="639" w14:anchorId="5A914724">
          <v:shape id="_x0000_i2253" type="#_x0000_t75" style="width:94.5pt;height:31.5pt" o:ole="">
            <v:imagedata r:id="rId2105" o:title=""/>
          </v:shape>
          <o:OLEObject Type="Embed" ProgID="Equation.DSMT4" ShapeID="_x0000_i2253" DrawAspect="Content" ObjectID="_1796841317" r:id="rId2106"/>
        </w:object>
      </w:r>
      <w:r w:rsidRPr="00330A7E">
        <w:rPr>
          <w:rFonts w:ascii="Times New Roman" w:eastAsia="Calibri" w:hAnsi="Times New Roman" w:cs="Times New Roman"/>
          <w:bCs/>
          <w:sz w:val="24"/>
          <w:szCs w:val="24"/>
          <w:lang w:val="it-IT"/>
        </w:rPr>
        <w:t xml:space="preserve"> có đồ thị như hình vẽ</w:t>
      </w:r>
      <w:r w:rsidRPr="00330A7E">
        <w:rPr>
          <w:rFonts w:ascii="Times New Roman" w:eastAsia="Calibri" w:hAnsi="Times New Roman" w:cs="Times New Roman"/>
          <w:bCs/>
          <w:i/>
          <w:iCs/>
          <w:sz w:val="24"/>
          <w:szCs w:val="24"/>
          <w:lang w:val="it-IT"/>
        </w:rPr>
        <w:t xml:space="preserve">. </w:t>
      </w:r>
      <w:r w:rsidRPr="00330A7E">
        <w:rPr>
          <w:rFonts w:ascii="Times New Roman" w:eastAsia="Calibri" w:hAnsi="Times New Roman" w:cs="Times New Roman"/>
          <w:bCs/>
          <w:sz w:val="24"/>
          <w:szCs w:val="24"/>
          <w:lang w:val="it-IT"/>
        </w:rPr>
        <w:t>Tâm đối xứng của đồ thị hàm số có tọa độ là?</w:t>
      </w:r>
    </w:p>
    <w:p w14:paraId="29DD05C4" w14:textId="77777777" w:rsidR="00ED397D" w:rsidRPr="00330A7E" w:rsidRDefault="00ED397D" w:rsidP="00330A7E">
      <w:pPr>
        <w:pStyle w:val="ListParagraph"/>
        <w:tabs>
          <w:tab w:val="left" w:pos="992"/>
        </w:tabs>
        <w:spacing w:line="360" w:lineRule="auto"/>
        <w:ind w:left="992"/>
        <w:jc w:val="center"/>
        <w:rPr>
          <w:rFonts w:ascii="Times New Roman" w:hAnsi="Times New Roman" w:cs="Times New Roman"/>
          <w:b/>
          <w:bCs/>
          <w:sz w:val="24"/>
          <w:szCs w:val="24"/>
        </w:rPr>
      </w:pPr>
      <w:r w:rsidRPr="00330A7E">
        <w:rPr>
          <w:rFonts w:ascii="Times New Roman" w:hAnsi="Times New Roman" w:cs="Times New Roman"/>
          <w:sz w:val="24"/>
          <w:szCs w:val="24"/>
        </w:rPr>
        <w:drawing>
          <wp:inline distT="0" distB="0" distL="0" distR="0" wp14:anchorId="2587908C" wp14:editId="5CC10D3F">
            <wp:extent cx="2254006" cy="2126633"/>
            <wp:effectExtent l="0" t="0" r="0" b="6985"/>
            <wp:docPr id="18871704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7">
                      <a:extLst>
                        <a:ext uri="{28A0092B-C50C-407E-A947-70E740481C1C}">
                          <a14:useLocalDpi xmlns:a14="http://schemas.microsoft.com/office/drawing/2010/main" val="0"/>
                        </a:ext>
                      </a:extLst>
                    </a:blip>
                    <a:srcRect/>
                    <a:stretch>
                      <a:fillRect/>
                    </a:stretch>
                  </pic:blipFill>
                  <pic:spPr bwMode="auto">
                    <a:xfrm>
                      <a:off x="0" y="0"/>
                      <a:ext cx="2268343" cy="2140160"/>
                    </a:xfrm>
                    <a:prstGeom prst="rect">
                      <a:avLst/>
                    </a:prstGeom>
                    <a:noFill/>
                    <a:ln>
                      <a:noFill/>
                    </a:ln>
                  </pic:spPr>
                </pic:pic>
              </a:graphicData>
            </a:graphic>
          </wp:inline>
        </w:drawing>
      </w:r>
    </w:p>
    <w:p w14:paraId="1F32F883" w14:textId="77777777" w:rsidR="00ED397D" w:rsidRPr="00330A7E" w:rsidRDefault="00ED397D" w:rsidP="00330A7E">
      <w:pPr>
        <w:tabs>
          <w:tab w:val="left" w:pos="3402"/>
          <w:tab w:val="left" w:pos="5669"/>
          <w:tab w:val="left" w:pos="7937"/>
        </w:tabs>
        <w:spacing w:after="0" w:line="360" w:lineRule="auto"/>
        <w:ind w:left="992"/>
        <w:jc w:val="both"/>
        <w:rPr>
          <w:rFonts w:ascii="Times New Roman" w:eastAsia="Times New Roman" w:hAnsi="Times New Roman" w:cs="Times New Roman"/>
          <w:sz w:val="24"/>
          <w:szCs w:val="24"/>
          <w:lang w:val="vi-VN"/>
        </w:rPr>
      </w:pPr>
      <w:r w:rsidRPr="00330A7E">
        <w:rPr>
          <w:rFonts w:ascii="Times New Roman" w:eastAsia="Times New Roman" w:hAnsi="Times New Roman" w:cs="Times New Roman"/>
          <w:b/>
          <w:sz w:val="24"/>
          <w:szCs w:val="24"/>
          <w:lang w:val="vi-VN"/>
        </w:rPr>
        <w:t xml:space="preserve">A. </w:t>
      </w:r>
      <w:r w:rsidRPr="00330A7E">
        <w:rPr>
          <w:rFonts w:ascii="Times New Roman" w:eastAsia="Times New Roman" w:hAnsi="Times New Roman" w:cs="Times New Roman"/>
          <w:b/>
          <w:position w:val="-14"/>
          <w:sz w:val="24"/>
          <w:szCs w:val="24"/>
          <w:lang w:val="vi-VN"/>
        </w:rPr>
        <w:object w:dxaOrig="540" w:dyaOrig="400" w14:anchorId="12632651">
          <v:shape id="_x0000_i2254" type="#_x0000_t75" style="width:27pt;height:20.25pt" o:ole="">
            <v:imagedata r:id="rId2108" o:title=""/>
          </v:shape>
          <o:OLEObject Type="Embed" ProgID="Equation.DSMT4" ShapeID="_x0000_i2254" DrawAspect="Content" ObjectID="_1796841318" r:id="rId2109"/>
        </w:object>
      </w:r>
      <w:r w:rsidRPr="00330A7E">
        <w:rPr>
          <w:rFonts w:ascii="Times New Roman" w:eastAsia="Times New Roman" w:hAnsi="Times New Roman" w:cs="Times New Roman"/>
          <w:sz w:val="24"/>
          <w:szCs w:val="24"/>
          <w:lang w:val="vi-VN"/>
        </w:rPr>
        <w:t>.</w:t>
      </w:r>
      <w:r w:rsidRPr="00330A7E">
        <w:rPr>
          <w:rFonts w:ascii="Times New Roman" w:eastAsia="Times New Roman" w:hAnsi="Times New Roman" w:cs="Times New Roman"/>
          <w:sz w:val="24"/>
          <w:szCs w:val="24"/>
          <w:lang w:val="vi-VN"/>
        </w:rPr>
        <w:tab/>
      </w:r>
      <w:r w:rsidRPr="00330A7E">
        <w:rPr>
          <w:rFonts w:ascii="Times New Roman" w:eastAsia="Times New Roman" w:hAnsi="Times New Roman" w:cs="Times New Roman"/>
          <w:b/>
          <w:sz w:val="24"/>
          <w:szCs w:val="24"/>
          <w:lang w:val="vi-VN"/>
        </w:rPr>
        <w:t xml:space="preserve">B. </w:t>
      </w:r>
      <w:r w:rsidRPr="00330A7E">
        <w:rPr>
          <w:rFonts w:ascii="Times New Roman" w:eastAsia="Times New Roman" w:hAnsi="Times New Roman" w:cs="Times New Roman"/>
          <w:b/>
          <w:position w:val="-14"/>
          <w:sz w:val="24"/>
          <w:szCs w:val="24"/>
          <w:lang w:val="vi-VN"/>
        </w:rPr>
        <w:object w:dxaOrig="520" w:dyaOrig="400" w14:anchorId="00C1BD08">
          <v:shape id="_x0000_i2255" type="#_x0000_t75" style="width:25.5pt;height:20.25pt" o:ole="">
            <v:imagedata r:id="rId2110" o:title=""/>
          </v:shape>
          <o:OLEObject Type="Embed" ProgID="Equation.DSMT4" ShapeID="_x0000_i2255" DrawAspect="Content" ObjectID="_1796841319" r:id="rId2111"/>
        </w:object>
      </w:r>
      <w:r w:rsidRPr="00330A7E">
        <w:rPr>
          <w:rFonts w:ascii="Times New Roman" w:eastAsia="Times New Roman" w:hAnsi="Times New Roman" w:cs="Times New Roman"/>
          <w:sz w:val="24"/>
          <w:szCs w:val="24"/>
          <w:lang w:val="vi-VN"/>
        </w:rPr>
        <w:t>.</w:t>
      </w:r>
      <w:r w:rsidRPr="00330A7E">
        <w:rPr>
          <w:rFonts w:ascii="Times New Roman" w:eastAsia="Times New Roman" w:hAnsi="Times New Roman" w:cs="Times New Roman"/>
          <w:sz w:val="24"/>
          <w:szCs w:val="24"/>
          <w:lang w:val="vi-VN"/>
        </w:rPr>
        <w:tab/>
      </w:r>
      <w:r w:rsidRPr="00330A7E">
        <w:rPr>
          <w:rFonts w:ascii="Times New Roman" w:eastAsia="Times New Roman" w:hAnsi="Times New Roman" w:cs="Times New Roman"/>
          <w:b/>
          <w:sz w:val="24"/>
          <w:szCs w:val="24"/>
          <w:lang w:val="vi-VN"/>
        </w:rPr>
        <w:t xml:space="preserve">C. </w:t>
      </w:r>
      <w:r w:rsidRPr="00330A7E">
        <w:rPr>
          <w:rFonts w:ascii="Times New Roman" w:eastAsia="Times New Roman" w:hAnsi="Times New Roman" w:cs="Times New Roman"/>
          <w:b/>
          <w:position w:val="-14"/>
          <w:sz w:val="24"/>
          <w:szCs w:val="24"/>
          <w:lang w:val="vi-VN"/>
        </w:rPr>
        <w:object w:dxaOrig="520" w:dyaOrig="400" w14:anchorId="237D99F3">
          <v:shape id="_x0000_i2256" type="#_x0000_t75" style="width:25.5pt;height:20.25pt" o:ole="">
            <v:imagedata r:id="rId2112" o:title=""/>
          </v:shape>
          <o:OLEObject Type="Embed" ProgID="Equation.DSMT4" ShapeID="_x0000_i2256" DrawAspect="Content" ObjectID="_1796841320" r:id="rId2113"/>
        </w:object>
      </w:r>
      <w:r w:rsidRPr="00330A7E">
        <w:rPr>
          <w:rFonts w:ascii="Times New Roman" w:eastAsia="Times New Roman" w:hAnsi="Times New Roman" w:cs="Times New Roman"/>
          <w:sz w:val="24"/>
          <w:szCs w:val="24"/>
          <w:lang w:val="vi-VN"/>
        </w:rPr>
        <w:t>.</w:t>
      </w:r>
      <w:r w:rsidRPr="00330A7E">
        <w:rPr>
          <w:rFonts w:ascii="Times New Roman" w:eastAsia="Times New Roman" w:hAnsi="Times New Roman" w:cs="Times New Roman"/>
          <w:sz w:val="24"/>
          <w:szCs w:val="24"/>
          <w:lang w:val="vi-VN"/>
        </w:rPr>
        <w:tab/>
      </w:r>
      <w:r w:rsidRPr="00330A7E">
        <w:rPr>
          <w:rFonts w:ascii="Times New Roman" w:eastAsia="Times New Roman" w:hAnsi="Times New Roman" w:cs="Times New Roman"/>
          <w:b/>
          <w:sz w:val="24"/>
          <w:szCs w:val="24"/>
          <w:lang w:val="vi-VN"/>
        </w:rPr>
        <w:t xml:space="preserve">D. </w:t>
      </w:r>
      <w:r w:rsidRPr="00330A7E">
        <w:rPr>
          <w:rFonts w:ascii="Times New Roman" w:eastAsia="Times New Roman" w:hAnsi="Times New Roman" w:cs="Times New Roman"/>
          <w:b/>
          <w:position w:val="-14"/>
          <w:sz w:val="24"/>
          <w:szCs w:val="24"/>
          <w:lang w:val="vi-VN"/>
        </w:rPr>
        <w:object w:dxaOrig="560" w:dyaOrig="400" w14:anchorId="2487C20B">
          <v:shape id="_x0000_i2257" type="#_x0000_t75" style="width:27.75pt;height:20.25pt" o:ole="">
            <v:imagedata r:id="rId2114" o:title=""/>
          </v:shape>
          <o:OLEObject Type="Embed" ProgID="Equation.DSMT4" ShapeID="_x0000_i2257" DrawAspect="Content" ObjectID="_1796841321" r:id="rId2115"/>
        </w:object>
      </w:r>
      <w:r w:rsidRPr="00330A7E">
        <w:rPr>
          <w:rFonts w:ascii="Times New Roman" w:eastAsia="Times New Roman" w:hAnsi="Times New Roman" w:cs="Times New Roman"/>
          <w:sz w:val="24"/>
          <w:szCs w:val="24"/>
          <w:lang w:val="vi-VN"/>
        </w:rPr>
        <w:t>.</w:t>
      </w:r>
    </w:p>
    <w:p w14:paraId="017477EF" w14:textId="77777777" w:rsidR="00ED397D" w:rsidRPr="00330A7E" w:rsidRDefault="00ED397D" w:rsidP="000E1E56">
      <w:pPr>
        <w:pStyle w:val="ListParagraph"/>
        <w:numPr>
          <w:ilvl w:val="0"/>
          <w:numId w:val="4"/>
        </w:numPr>
        <w:tabs>
          <w:tab w:val="left" w:pos="992"/>
        </w:tabs>
        <w:spacing w:line="360" w:lineRule="auto"/>
        <w:rPr>
          <w:rFonts w:ascii="Times New Roman" w:hAnsi="Times New Roman" w:cs="Times New Roman"/>
          <w:sz w:val="24"/>
          <w:szCs w:val="24"/>
          <w:lang w:val="vi-VN"/>
        </w:rPr>
      </w:pPr>
      <w:r w:rsidRPr="00330A7E">
        <w:rPr>
          <w:rFonts w:ascii="Times New Roman" w:hAnsi="Times New Roman" w:cs="Times New Roman"/>
          <w:sz w:val="24"/>
          <w:szCs w:val="24"/>
          <w:lang w:val="vi-VN"/>
        </w:rPr>
        <w:t xml:space="preserve">Cho tích phân  </w:t>
      </w:r>
      <w:r w:rsidRPr="00330A7E">
        <w:rPr>
          <w:rFonts w:ascii="Times New Roman" w:hAnsi="Times New Roman" w:cs="Times New Roman"/>
          <w:position w:val="-32"/>
          <w:sz w:val="24"/>
          <w:szCs w:val="24"/>
        </w:rPr>
        <w:object w:dxaOrig="1980" w:dyaOrig="740" w14:anchorId="072BD8E8">
          <v:shape id="_x0000_i2258" type="#_x0000_t75" style="width:99pt;height:36.75pt" o:ole="">
            <v:imagedata r:id="rId2116" o:title=""/>
          </v:shape>
          <o:OLEObject Type="Embed" ProgID="Equation.DSMT4" ShapeID="_x0000_i2258" DrawAspect="Content" ObjectID="_1796841322" r:id="rId2117"/>
        </w:object>
      </w:r>
      <w:r w:rsidRPr="00330A7E">
        <w:rPr>
          <w:rFonts w:ascii="Times New Roman" w:hAnsi="Times New Roman" w:cs="Times New Roman"/>
          <w:sz w:val="24"/>
          <w:szCs w:val="24"/>
          <w:lang w:val="vi-VN"/>
        </w:rPr>
        <w:t xml:space="preserve">. Khi đó tích phân </w:t>
      </w:r>
      <w:r w:rsidRPr="00330A7E">
        <w:rPr>
          <w:rFonts w:ascii="Times New Roman" w:hAnsi="Times New Roman" w:cs="Times New Roman"/>
          <w:position w:val="-32"/>
          <w:sz w:val="24"/>
          <w:szCs w:val="24"/>
        </w:rPr>
        <w:object w:dxaOrig="940" w:dyaOrig="740" w14:anchorId="382D0141">
          <v:shape id="_x0000_i2259" type="#_x0000_t75" style="width:47.25pt;height:36.75pt" o:ole="">
            <v:imagedata r:id="rId2118" o:title=""/>
          </v:shape>
          <o:OLEObject Type="Embed" ProgID="Equation.DSMT4" ShapeID="_x0000_i2259" DrawAspect="Content" ObjectID="_1796841323" r:id="rId2119"/>
        </w:object>
      </w:r>
      <w:r w:rsidRPr="00330A7E">
        <w:rPr>
          <w:rFonts w:ascii="Times New Roman" w:hAnsi="Times New Roman" w:cs="Times New Roman"/>
          <w:sz w:val="24"/>
          <w:szCs w:val="24"/>
          <w:lang w:val="vi-VN"/>
        </w:rPr>
        <w:t xml:space="preserve"> bằng?</w:t>
      </w:r>
    </w:p>
    <w:p w14:paraId="6C29C418" w14:textId="77777777" w:rsidR="00ED397D" w:rsidRPr="00330A7E" w:rsidRDefault="00ED397D" w:rsidP="00330A7E">
      <w:pPr>
        <w:tabs>
          <w:tab w:val="left" w:pos="3402"/>
          <w:tab w:val="left" w:pos="5669"/>
          <w:tab w:val="left" w:pos="7937"/>
        </w:tabs>
        <w:spacing w:after="0" w:line="360" w:lineRule="auto"/>
        <w:ind w:left="992"/>
        <w:jc w:val="both"/>
        <w:rPr>
          <w:rFonts w:ascii="Times New Roman" w:hAnsi="Times New Roman" w:cs="Times New Roman"/>
          <w:sz w:val="24"/>
          <w:szCs w:val="24"/>
          <w:lang w:val="fr-FR"/>
        </w:rPr>
      </w:pPr>
      <w:r w:rsidRPr="00330A7E">
        <w:rPr>
          <w:rFonts w:ascii="Times New Roman" w:hAnsi="Times New Roman" w:cs="Times New Roman"/>
          <w:b/>
          <w:bCs/>
          <w:sz w:val="24"/>
          <w:szCs w:val="24"/>
          <w:lang w:val="fr-FR"/>
        </w:rPr>
        <w:t xml:space="preserve">A. </w:t>
      </w:r>
      <w:r w:rsidRPr="00330A7E">
        <w:rPr>
          <w:rFonts w:ascii="Times New Roman" w:hAnsi="Times New Roman" w:cs="Times New Roman"/>
          <w:position w:val="-4"/>
          <w:sz w:val="24"/>
          <w:szCs w:val="24"/>
        </w:rPr>
        <w:object w:dxaOrig="139" w:dyaOrig="260" w14:anchorId="3195E8F4">
          <v:shape id="_x0000_i2260" type="#_x0000_t75" style="width:6.75pt;height:12.75pt" o:ole="">
            <v:imagedata r:id="rId2120" o:title=""/>
          </v:shape>
          <o:OLEObject Type="Embed" ProgID="Equation.DSMT4" ShapeID="_x0000_i2260" DrawAspect="Content" ObjectID="_1796841324" r:id="rId2121"/>
        </w:object>
      </w:r>
      <w:r w:rsidRPr="00330A7E">
        <w:rPr>
          <w:rFonts w:ascii="Times New Roman" w:hAnsi="Times New Roman" w:cs="Times New Roman"/>
          <w:sz w:val="24"/>
          <w:szCs w:val="24"/>
          <w:lang w:val="fr-FR"/>
        </w:rPr>
        <w:t>.</w:t>
      </w:r>
      <w:r w:rsidRPr="00330A7E">
        <w:rPr>
          <w:rFonts w:ascii="Times New Roman" w:hAnsi="Times New Roman" w:cs="Times New Roman"/>
          <w:sz w:val="24"/>
          <w:szCs w:val="24"/>
          <w:lang w:val="fr-FR"/>
        </w:rPr>
        <w:tab/>
      </w:r>
      <w:r w:rsidRPr="00330A7E">
        <w:rPr>
          <w:rFonts w:ascii="Times New Roman" w:hAnsi="Times New Roman" w:cs="Times New Roman"/>
          <w:b/>
          <w:bCs/>
          <w:sz w:val="24"/>
          <w:szCs w:val="24"/>
          <w:lang w:val="fr-FR"/>
        </w:rPr>
        <w:t xml:space="preserve">B. </w:t>
      </w:r>
      <w:r w:rsidRPr="00330A7E">
        <w:rPr>
          <w:rFonts w:ascii="Times New Roman" w:hAnsi="Times New Roman" w:cs="Times New Roman"/>
          <w:position w:val="-4"/>
          <w:sz w:val="24"/>
          <w:szCs w:val="24"/>
        </w:rPr>
        <w:object w:dxaOrig="200" w:dyaOrig="260" w14:anchorId="5F169BA0">
          <v:shape id="_x0000_i2261" type="#_x0000_t75" style="width:9.75pt;height:12.75pt" o:ole="">
            <v:imagedata r:id="rId2122" o:title=""/>
          </v:shape>
          <o:OLEObject Type="Embed" ProgID="Equation.DSMT4" ShapeID="_x0000_i2261" DrawAspect="Content" ObjectID="_1796841325" r:id="rId2123"/>
        </w:object>
      </w:r>
      <w:r w:rsidRPr="00330A7E">
        <w:rPr>
          <w:rFonts w:ascii="Times New Roman" w:hAnsi="Times New Roman" w:cs="Times New Roman"/>
          <w:sz w:val="24"/>
          <w:szCs w:val="24"/>
          <w:lang w:val="fr-FR"/>
        </w:rPr>
        <w:t>.</w:t>
      </w:r>
      <w:r w:rsidRPr="00330A7E">
        <w:rPr>
          <w:rFonts w:ascii="Times New Roman" w:hAnsi="Times New Roman" w:cs="Times New Roman"/>
          <w:sz w:val="24"/>
          <w:szCs w:val="24"/>
          <w:lang w:val="fr-FR"/>
        </w:rPr>
        <w:tab/>
      </w:r>
      <w:r w:rsidRPr="00330A7E">
        <w:rPr>
          <w:rFonts w:ascii="Times New Roman" w:hAnsi="Times New Roman" w:cs="Times New Roman"/>
          <w:b/>
          <w:bCs/>
          <w:sz w:val="24"/>
          <w:szCs w:val="24"/>
          <w:lang w:val="fr-FR"/>
        </w:rPr>
        <w:t xml:space="preserve">C. </w:t>
      </w:r>
      <w:r w:rsidRPr="00330A7E">
        <w:rPr>
          <w:rFonts w:ascii="Times New Roman" w:hAnsi="Times New Roman" w:cs="Times New Roman"/>
          <w:position w:val="-4"/>
          <w:sz w:val="24"/>
          <w:szCs w:val="24"/>
        </w:rPr>
        <w:object w:dxaOrig="200" w:dyaOrig="260" w14:anchorId="015D31CE">
          <v:shape id="_x0000_i2262" type="#_x0000_t75" style="width:9.75pt;height:12.75pt" o:ole="">
            <v:imagedata r:id="rId2124" o:title=""/>
          </v:shape>
          <o:OLEObject Type="Embed" ProgID="Equation.DSMT4" ShapeID="_x0000_i2262" DrawAspect="Content" ObjectID="_1796841326" r:id="rId2125"/>
        </w:object>
      </w:r>
      <w:r w:rsidRPr="00330A7E">
        <w:rPr>
          <w:rFonts w:ascii="Times New Roman" w:hAnsi="Times New Roman" w:cs="Times New Roman"/>
          <w:sz w:val="24"/>
          <w:szCs w:val="24"/>
          <w:lang w:val="fr-FR"/>
        </w:rPr>
        <w:t>.</w:t>
      </w:r>
      <w:r w:rsidRPr="00330A7E">
        <w:rPr>
          <w:rFonts w:ascii="Times New Roman" w:hAnsi="Times New Roman" w:cs="Times New Roman"/>
          <w:sz w:val="24"/>
          <w:szCs w:val="24"/>
          <w:lang w:val="fr-FR"/>
        </w:rPr>
        <w:tab/>
      </w:r>
      <w:r w:rsidRPr="00330A7E">
        <w:rPr>
          <w:rFonts w:ascii="Times New Roman" w:hAnsi="Times New Roman" w:cs="Times New Roman"/>
          <w:b/>
          <w:bCs/>
          <w:sz w:val="24"/>
          <w:szCs w:val="24"/>
          <w:lang w:val="fr-FR"/>
        </w:rPr>
        <w:t xml:space="preserve">D. </w:t>
      </w:r>
      <w:r w:rsidRPr="00330A7E">
        <w:rPr>
          <w:rFonts w:ascii="Times New Roman" w:hAnsi="Times New Roman" w:cs="Times New Roman"/>
          <w:position w:val="-6"/>
          <w:sz w:val="24"/>
          <w:szCs w:val="24"/>
        </w:rPr>
        <w:object w:dxaOrig="200" w:dyaOrig="279" w14:anchorId="6F4C55CB">
          <v:shape id="_x0000_i2263" type="#_x0000_t75" style="width:9.75pt;height:14.25pt" o:ole="">
            <v:imagedata r:id="rId2126" o:title=""/>
          </v:shape>
          <o:OLEObject Type="Embed" ProgID="Equation.DSMT4" ShapeID="_x0000_i2263" DrawAspect="Content" ObjectID="_1796841327" r:id="rId2127"/>
        </w:object>
      </w:r>
      <w:r w:rsidRPr="00330A7E">
        <w:rPr>
          <w:rFonts w:ascii="Times New Roman" w:hAnsi="Times New Roman" w:cs="Times New Roman"/>
          <w:sz w:val="24"/>
          <w:szCs w:val="24"/>
          <w:lang w:val="fr-FR"/>
        </w:rPr>
        <w:t>.</w:t>
      </w:r>
    </w:p>
    <w:p w14:paraId="1954B65F" w14:textId="77777777" w:rsidR="00ED397D" w:rsidRPr="00330A7E" w:rsidRDefault="00ED397D" w:rsidP="000E1E56">
      <w:pPr>
        <w:pStyle w:val="ListParagraph"/>
        <w:numPr>
          <w:ilvl w:val="0"/>
          <w:numId w:val="4"/>
        </w:numPr>
        <w:tabs>
          <w:tab w:val="left" w:pos="992"/>
        </w:tabs>
        <w:spacing w:line="360" w:lineRule="auto"/>
        <w:rPr>
          <w:rFonts w:ascii="Times New Roman" w:hAnsi="Times New Roman" w:cs="Times New Roman"/>
          <w:sz w:val="24"/>
          <w:szCs w:val="24"/>
          <w:lang w:val="fr-FR"/>
        </w:rPr>
      </w:pPr>
      <w:r w:rsidRPr="00330A7E">
        <w:rPr>
          <w:rFonts w:ascii="Times New Roman" w:hAnsi="Times New Roman" w:cs="Times New Roman"/>
          <w:sz w:val="24"/>
          <w:szCs w:val="24"/>
          <w:lang w:val="fr-FR"/>
        </w:rPr>
        <w:t xml:space="preserve">Trong không gian với hệ toạ độ </w:t>
      </w:r>
      <w:r w:rsidRPr="00330A7E">
        <w:rPr>
          <w:rFonts w:ascii="Times New Roman" w:hAnsi="Times New Roman" w:cs="Times New Roman"/>
          <w:position w:val="-10"/>
          <w:sz w:val="24"/>
          <w:szCs w:val="24"/>
        </w:rPr>
        <w:object w:dxaOrig="560" w:dyaOrig="320" w14:anchorId="5E844229">
          <v:shape id="_x0000_i2264" type="#_x0000_t75" style="width:27.75pt;height:15.75pt" o:ole="">
            <v:imagedata r:id="rId2128" o:title=""/>
          </v:shape>
          <o:OLEObject Type="Embed" ProgID="Equation.DSMT4" ShapeID="_x0000_i2264" DrawAspect="Content" ObjectID="_1796841328" r:id="rId2129"/>
        </w:object>
      </w:r>
      <w:r w:rsidRPr="00330A7E">
        <w:rPr>
          <w:rFonts w:ascii="Times New Roman" w:hAnsi="Times New Roman" w:cs="Times New Roman"/>
          <w:sz w:val="24"/>
          <w:szCs w:val="24"/>
          <w:lang w:val="fr-FR"/>
        </w:rPr>
        <w:t xml:space="preserve">, cho mặt phẳng </w:t>
      </w:r>
      <w:r w:rsidRPr="00330A7E">
        <w:rPr>
          <w:rFonts w:ascii="Times New Roman" w:hAnsi="Times New Roman" w:cs="Times New Roman"/>
          <w:position w:val="-14"/>
          <w:sz w:val="24"/>
          <w:szCs w:val="24"/>
        </w:rPr>
        <w:object w:dxaOrig="2360" w:dyaOrig="400" w14:anchorId="12EAF630">
          <v:shape id="_x0000_i2265" type="#_x0000_t75" style="width:117.75pt;height:20.25pt" o:ole="">
            <v:imagedata r:id="rId2130" o:title=""/>
          </v:shape>
          <o:OLEObject Type="Embed" ProgID="Equation.DSMT4" ShapeID="_x0000_i2265" DrawAspect="Content" ObjectID="_1796841329" r:id="rId2131"/>
        </w:object>
      </w:r>
      <w:r w:rsidRPr="00330A7E">
        <w:rPr>
          <w:rFonts w:ascii="Times New Roman" w:hAnsi="Times New Roman" w:cs="Times New Roman"/>
          <w:sz w:val="24"/>
          <w:szCs w:val="24"/>
          <w:lang w:val="fr-FR"/>
        </w:rPr>
        <w:t xml:space="preserve">. Khi đó, một véc tơ pháp tuyến của </w:t>
      </w:r>
      <w:r w:rsidRPr="00330A7E">
        <w:rPr>
          <w:rFonts w:ascii="Times New Roman" w:hAnsi="Times New Roman" w:cs="Times New Roman"/>
          <w:position w:val="-16"/>
          <w:sz w:val="24"/>
          <w:szCs w:val="24"/>
        </w:rPr>
        <w:object w:dxaOrig="423" w:dyaOrig="438" w14:anchorId="5AF35A5D">
          <v:shape id="_x0000_i2266" type="#_x0000_t75" style="width:21pt;height:22.5pt;mso-width-percent:0;mso-height-percent:0;mso-width-percent:0;mso-height-percent:0" o:ole="">
            <v:imagedata r:id="rId2132" o:title=""/>
          </v:shape>
          <o:OLEObject Type="Embed" ProgID="Equation.DSMT4" ShapeID="_x0000_i2266" DrawAspect="Content" ObjectID="_1796841330" r:id="rId2133"/>
        </w:object>
      </w:r>
      <w:r w:rsidRPr="00330A7E">
        <w:rPr>
          <w:rFonts w:ascii="Times New Roman" w:hAnsi="Times New Roman" w:cs="Times New Roman"/>
          <w:sz w:val="24"/>
          <w:szCs w:val="24"/>
        </w:rPr>
        <w:t xml:space="preserve"> là?</w:t>
      </w:r>
    </w:p>
    <w:p w14:paraId="61E51DDF" w14:textId="77777777" w:rsidR="00ED397D" w:rsidRPr="00330A7E" w:rsidRDefault="00ED397D" w:rsidP="00330A7E">
      <w:pPr>
        <w:tabs>
          <w:tab w:val="left" w:pos="3402"/>
          <w:tab w:val="left" w:pos="5669"/>
          <w:tab w:val="left" w:pos="7937"/>
        </w:tabs>
        <w:spacing w:after="0" w:line="360" w:lineRule="auto"/>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noProof/>
          <w:position w:val="-14"/>
          <w:sz w:val="24"/>
          <w:szCs w:val="24"/>
        </w:rPr>
        <w:object w:dxaOrig="1280" w:dyaOrig="420" w14:anchorId="44DE9433">
          <v:shape id="_x0000_i2267" type="#_x0000_t75" style="width:64.5pt;height:21pt" o:ole="">
            <v:imagedata r:id="rId2134" o:title=""/>
          </v:shape>
          <o:OLEObject Type="Embed" ProgID="Equation.DSMT4" ShapeID="_x0000_i2267" DrawAspect="Content" ObjectID="_1796841331" r:id="rId2135"/>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noProof/>
          <w:position w:val="-14"/>
          <w:sz w:val="24"/>
          <w:szCs w:val="24"/>
        </w:rPr>
        <w:object w:dxaOrig="1280" w:dyaOrig="420" w14:anchorId="29E85061">
          <v:shape id="_x0000_i2268" type="#_x0000_t75" style="width:64.5pt;height:21pt" o:ole="">
            <v:imagedata r:id="rId2136" o:title=""/>
          </v:shape>
          <o:OLEObject Type="Embed" ProgID="Equation.DSMT4" ShapeID="_x0000_i2268" DrawAspect="Content" ObjectID="_1796841332" r:id="rId213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noProof/>
          <w:position w:val="-14"/>
          <w:sz w:val="24"/>
          <w:szCs w:val="24"/>
        </w:rPr>
        <w:object w:dxaOrig="1280" w:dyaOrig="420" w14:anchorId="506069A3">
          <v:shape id="_x0000_i2269" type="#_x0000_t75" style="width:64.5pt;height:21pt" o:ole="">
            <v:imagedata r:id="rId2138" o:title=""/>
          </v:shape>
          <o:OLEObject Type="Embed" ProgID="Equation.DSMT4" ShapeID="_x0000_i2269" DrawAspect="Content" ObjectID="_1796841333" r:id="rId2139"/>
        </w:object>
      </w:r>
      <w:r w:rsidRPr="00330A7E">
        <w:rPr>
          <w:rFonts w:ascii="Times New Roman" w:hAnsi="Times New Roman" w:cs="Times New Roman"/>
          <w:b/>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noProof/>
          <w:position w:val="-14"/>
          <w:sz w:val="24"/>
          <w:szCs w:val="24"/>
        </w:rPr>
        <w:object w:dxaOrig="1219" w:dyaOrig="420" w14:anchorId="1DC1683C">
          <v:shape id="_x0000_i2270" type="#_x0000_t75" style="width:60.75pt;height:21pt" o:ole="">
            <v:imagedata r:id="rId2140" o:title=""/>
          </v:shape>
          <o:OLEObject Type="Embed" ProgID="Equation.DSMT4" ShapeID="_x0000_i2270" DrawAspect="Content" ObjectID="_1796841334" r:id="rId2141"/>
        </w:object>
      </w:r>
      <w:r w:rsidRPr="00330A7E">
        <w:rPr>
          <w:rFonts w:ascii="Times New Roman" w:hAnsi="Times New Roman" w:cs="Times New Roman"/>
          <w:sz w:val="24"/>
          <w:szCs w:val="24"/>
        </w:rPr>
        <w:t>.</w:t>
      </w:r>
    </w:p>
    <w:p w14:paraId="2DB7D92B" w14:textId="77777777" w:rsidR="00ED397D" w:rsidRPr="00330A7E" w:rsidRDefault="00ED397D" w:rsidP="00330A7E">
      <w:pPr>
        <w:tabs>
          <w:tab w:val="left" w:pos="3402"/>
          <w:tab w:val="left" w:pos="5669"/>
          <w:tab w:val="left" w:pos="7937"/>
        </w:tabs>
        <w:spacing w:after="0" w:line="360" w:lineRule="auto"/>
        <w:ind w:left="992"/>
        <w:jc w:val="both"/>
        <w:rPr>
          <w:rFonts w:ascii="Times New Roman" w:hAnsi="Times New Roman" w:cs="Times New Roman"/>
          <w:sz w:val="24"/>
          <w:szCs w:val="24"/>
        </w:rPr>
      </w:pPr>
    </w:p>
    <w:p w14:paraId="01130258" w14:textId="77777777" w:rsidR="00ED397D" w:rsidRPr="00330A7E" w:rsidRDefault="00ED397D" w:rsidP="000E1E56">
      <w:pPr>
        <w:pStyle w:val="ListParagraph"/>
        <w:numPr>
          <w:ilvl w:val="0"/>
          <w:numId w:val="4"/>
        </w:numPr>
        <w:tabs>
          <w:tab w:val="left" w:pos="992"/>
        </w:tabs>
        <w:spacing w:line="360" w:lineRule="auto"/>
        <w:rPr>
          <w:rFonts w:ascii="Times New Roman" w:hAnsi="Times New Roman" w:cs="Times New Roman"/>
          <w:sz w:val="24"/>
          <w:szCs w:val="24"/>
          <w:lang w:val="nl-NL"/>
        </w:rPr>
      </w:pPr>
      <w:r w:rsidRPr="00330A7E">
        <w:rPr>
          <w:rFonts w:ascii="Times New Roman" w:hAnsi="Times New Roman" w:cs="Times New Roman"/>
          <w:sz w:val="24"/>
          <w:szCs w:val="24"/>
        </w:rPr>
        <w:t xml:space="preserve">Trong không gian với hệ toạ độ </w:t>
      </w:r>
      <w:r w:rsidRPr="00330A7E">
        <w:rPr>
          <w:rFonts w:ascii="Times New Roman" w:hAnsi="Times New Roman" w:cs="Times New Roman"/>
          <w:position w:val="-10"/>
          <w:sz w:val="24"/>
          <w:szCs w:val="24"/>
        </w:rPr>
        <w:object w:dxaOrig="560" w:dyaOrig="320" w14:anchorId="1FC88D5B">
          <v:shape id="_x0000_i2271" type="#_x0000_t75" style="width:27.75pt;height:15.75pt" o:ole="">
            <v:imagedata r:id="rId2128" o:title=""/>
          </v:shape>
          <o:OLEObject Type="Embed" ProgID="Equation.DSMT4" ShapeID="_x0000_i2271" DrawAspect="Content" ObjectID="_1796841335" r:id="rId2142"/>
        </w:object>
      </w:r>
      <w:r w:rsidRPr="00330A7E">
        <w:rPr>
          <w:rFonts w:ascii="Times New Roman" w:hAnsi="Times New Roman" w:cs="Times New Roman"/>
          <w:sz w:val="24"/>
          <w:szCs w:val="24"/>
        </w:rPr>
        <w:t xml:space="preserve">, </w:t>
      </w:r>
      <w:r w:rsidRPr="00330A7E">
        <w:rPr>
          <w:rFonts w:ascii="Times New Roman" w:hAnsi="Times New Roman" w:cs="Times New Roman"/>
          <w:sz w:val="24"/>
          <w:szCs w:val="24"/>
          <w:lang w:val="nl-NL"/>
        </w:rPr>
        <w:t xml:space="preserve">phương trình nào dưới đây là phương trình chính tắc của đường thẳng </w:t>
      </w:r>
      <w:r w:rsidRPr="00330A7E">
        <w:rPr>
          <w:rFonts w:ascii="Times New Roman" w:hAnsi="Times New Roman" w:cs="Times New Roman"/>
          <w:position w:val="-50"/>
          <w:sz w:val="24"/>
          <w:szCs w:val="24"/>
        </w:rPr>
        <w:object w:dxaOrig="1500" w:dyaOrig="1125" w14:anchorId="6BE3A171">
          <v:shape id="_x0000_i2272" type="#_x0000_t75" style="width:75pt;height:56.25pt" o:ole="">
            <v:imagedata r:id="rId2143" o:title=""/>
          </v:shape>
          <o:OLEObject Type="Embed" ProgID="Equation.DSMT4" ShapeID="_x0000_i2272" DrawAspect="Content" ObjectID="_1796841336" r:id="rId2144"/>
        </w:object>
      </w:r>
    </w:p>
    <w:p w14:paraId="514D9487" w14:textId="77777777" w:rsidR="00ED397D" w:rsidRPr="00330A7E" w:rsidRDefault="00ED397D" w:rsidP="00330A7E">
      <w:pPr>
        <w:tabs>
          <w:tab w:val="left" w:pos="3402"/>
          <w:tab w:val="left" w:pos="5669"/>
          <w:tab w:val="left" w:pos="7937"/>
        </w:tabs>
        <w:spacing w:after="0" w:line="360" w:lineRule="auto"/>
        <w:ind w:left="992"/>
        <w:jc w:val="both"/>
        <w:rPr>
          <w:rFonts w:ascii="Times New Roman" w:hAnsi="Times New Roman" w:cs="Times New Roman"/>
          <w:sz w:val="24"/>
          <w:szCs w:val="24"/>
        </w:rPr>
      </w:pPr>
      <w:r w:rsidRPr="00330A7E">
        <w:rPr>
          <w:rFonts w:ascii="Times New Roman" w:hAnsi="Times New Roman" w:cs="Times New Roman"/>
          <w:b/>
          <w:sz w:val="24"/>
          <w:szCs w:val="24"/>
        </w:rPr>
        <w:t>A.</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1695" w:dyaOrig="630" w14:anchorId="16B54D89">
          <v:shape id="_x0000_i2273" type="#_x0000_t75" style="width:84.75pt;height:32.25pt" o:ole="">
            <v:imagedata r:id="rId2145" o:title=""/>
          </v:shape>
          <o:OLEObject Type="Embed" ProgID="Equation.DSMT4" ShapeID="_x0000_i2273" DrawAspect="Content" ObjectID="_1796841337" r:id="rId2146"/>
        </w:object>
      </w:r>
      <w:r w:rsidRPr="00330A7E">
        <w:rPr>
          <w:rFonts w:ascii="Times New Roman" w:hAnsi="Times New Roman" w:cs="Times New Roman"/>
          <w:b/>
          <w:sz w:val="24"/>
          <w:szCs w:val="24"/>
        </w:rPr>
        <w:tab/>
        <w:t>B.</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1695" w:dyaOrig="630" w14:anchorId="446C4062">
          <v:shape id="_x0000_i2274" type="#_x0000_t75" style="width:84.75pt;height:32.25pt" o:ole="">
            <v:imagedata r:id="rId2147" o:title=""/>
          </v:shape>
          <o:OLEObject Type="Embed" ProgID="Equation.DSMT4" ShapeID="_x0000_i2274" DrawAspect="Content" ObjectID="_1796841338" r:id="rId2148"/>
        </w:object>
      </w:r>
      <w:r w:rsidRPr="00330A7E">
        <w:rPr>
          <w:rFonts w:ascii="Times New Roman" w:hAnsi="Times New Roman" w:cs="Times New Roman"/>
          <w:b/>
          <w:sz w:val="24"/>
          <w:szCs w:val="24"/>
        </w:rPr>
        <w:tab/>
        <w:t>C.</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1695" w:dyaOrig="630" w14:anchorId="07EED19D">
          <v:shape id="_x0000_i2275" type="#_x0000_t75" style="width:84.75pt;height:32.25pt" o:ole="">
            <v:imagedata r:id="rId2149" o:title=""/>
          </v:shape>
          <o:OLEObject Type="Embed" ProgID="Equation.DSMT4" ShapeID="_x0000_i2275" DrawAspect="Content" ObjectID="_1796841339" r:id="rId2150"/>
        </w:object>
      </w:r>
      <w:r w:rsidRPr="00330A7E">
        <w:rPr>
          <w:rFonts w:ascii="Times New Roman" w:hAnsi="Times New Roman" w:cs="Times New Roman"/>
          <w:b/>
          <w:sz w:val="24"/>
          <w:szCs w:val="24"/>
        </w:rPr>
        <w:tab/>
        <w:t>D.</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1695" w:dyaOrig="630" w14:anchorId="6FEC17A0">
          <v:shape id="_x0000_i2276" type="#_x0000_t75" style="width:84.75pt;height:32.25pt" o:ole="">
            <v:imagedata r:id="rId2151" o:title=""/>
          </v:shape>
          <o:OLEObject Type="Embed" ProgID="Equation.DSMT4" ShapeID="_x0000_i2276" DrawAspect="Content" ObjectID="_1796841340" r:id="rId2152"/>
        </w:object>
      </w:r>
    </w:p>
    <w:p w14:paraId="2847DF7B" w14:textId="77777777" w:rsidR="00ED397D" w:rsidRPr="00330A7E" w:rsidRDefault="00ED397D" w:rsidP="000E1E56">
      <w:pPr>
        <w:pStyle w:val="ListParagraph"/>
        <w:numPr>
          <w:ilvl w:val="0"/>
          <w:numId w:val="4"/>
        </w:numPr>
        <w:tabs>
          <w:tab w:val="left" w:pos="992"/>
        </w:tabs>
        <w:spacing w:line="360" w:lineRule="auto"/>
        <w:rPr>
          <w:rFonts w:ascii="Times New Roman" w:hAnsi="Times New Roman" w:cs="Times New Roman"/>
          <w:b/>
          <w:sz w:val="24"/>
          <w:szCs w:val="24"/>
          <w:lang w:val="vi-VN"/>
        </w:rPr>
      </w:pPr>
      <w:r w:rsidRPr="00330A7E">
        <w:rPr>
          <w:rFonts w:ascii="Times New Roman" w:hAnsi="Times New Roman" w:cs="Times New Roman"/>
          <w:sz w:val="24"/>
          <w:szCs w:val="24"/>
        </w:rPr>
        <w:t xml:space="preserve">Trong không gian với hệ toạ độ </w:t>
      </w:r>
      <w:r w:rsidRPr="00330A7E">
        <w:rPr>
          <w:rFonts w:ascii="Times New Roman" w:hAnsi="Times New Roman" w:cs="Times New Roman"/>
          <w:position w:val="-10"/>
          <w:sz w:val="24"/>
          <w:szCs w:val="24"/>
        </w:rPr>
        <w:object w:dxaOrig="560" w:dyaOrig="320" w14:anchorId="4F5339AE">
          <v:shape id="_x0000_i2277" type="#_x0000_t75" style="width:27.75pt;height:15.75pt" o:ole="">
            <v:imagedata r:id="rId2128" o:title=""/>
          </v:shape>
          <o:OLEObject Type="Embed" ProgID="Equation.DSMT4" ShapeID="_x0000_i2277" DrawAspect="Content" ObjectID="_1796841341" r:id="rId2153"/>
        </w:object>
      </w:r>
      <w:r w:rsidRPr="00330A7E">
        <w:rPr>
          <w:rFonts w:ascii="Times New Roman" w:hAnsi="Times New Roman" w:cs="Times New Roman"/>
          <w:sz w:val="24"/>
          <w:szCs w:val="24"/>
        </w:rPr>
        <w:t xml:space="preserve">, mặt cầu </w:t>
      </w:r>
      <w:r w:rsidRPr="00330A7E">
        <w:rPr>
          <w:rFonts w:ascii="Times New Roman" w:hAnsi="Times New Roman" w:cs="Times New Roman"/>
          <w:position w:val="-14"/>
          <w:sz w:val="24"/>
          <w:szCs w:val="24"/>
        </w:rPr>
        <w:object w:dxaOrig="3480" w:dyaOrig="435" w14:anchorId="46D8990F">
          <v:shape id="_x0000_i2278" type="#_x0000_t75" style="width:174pt;height:21.75pt" o:ole="">
            <v:imagedata r:id="rId2154" o:title=""/>
          </v:shape>
          <o:OLEObject Type="Embed" ProgID="Equation.DSMT4" ShapeID="_x0000_i2278" DrawAspect="Content" ObjectID="_1796841342" r:id="rId2155"/>
        </w:object>
      </w:r>
      <w:r w:rsidRPr="00330A7E">
        <w:rPr>
          <w:rFonts w:ascii="Times New Roman" w:hAnsi="Times New Roman" w:cs="Times New Roman"/>
          <w:sz w:val="24"/>
          <w:szCs w:val="24"/>
        </w:rPr>
        <w:t xml:space="preserve"> có bán kính bằng?</w:t>
      </w:r>
    </w:p>
    <w:p w14:paraId="685527DB" w14:textId="77777777" w:rsidR="00ED397D" w:rsidRPr="00330A7E" w:rsidRDefault="00ED397D" w:rsidP="00330A7E">
      <w:pPr>
        <w:widowControl w:val="0"/>
        <w:tabs>
          <w:tab w:val="left" w:pos="3402"/>
          <w:tab w:val="left" w:pos="5669"/>
          <w:tab w:val="left" w:pos="7937"/>
        </w:tabs>
        <w:spacing w:after="0" w:line="360" w:lineRule="auto"/>
        <w:ind w:left="992"/>
        <w:jc w:val="both"/>
        <w:rPr>
          <w:rFonts w:ascii="Times New Roman" w:hAnsi="Times New Roman" w:cs="Times New Roman"/>
          <w:noProof/>
          <w:sz w:val="24"/>
          <w:szCs w:val="24"/>
          <w:lang w:val="sv-SE"/>
        </w:rPr>
      </w:pPr>
      <w:r w:rsidRPr="00330A7E">
        <w:rPr>
          <w:rFonts w:ascii="Times New Roman" w:hAnsi="Times New Roman" w:cs="Times New Roman"/>
          <w:b/>
          <w:sz w:val="24"/>
          <w:szCs w:val="24"/>
          <w:lang w:val="vi-VN"/>
        </w:rPr>
        <w:t xml:space="preserve">A. </w:t>
      </w:r>
      <w:r w:rsidRPr="00330A7E">
        <w:rPr>
          <w:rFonts w:ascii="Times New Roman" w:hAnsi="Times New Roman" w:cs="Times New Roman"/>
          <w:noProof/>
          <w:position w:val="-6"/>
          <w:sz w:val="24"/>
          <w:szCs w:val="24"/>
        </w:rPr>
        <w:object w:dxaOrig="180" w:dyaOrig="285" w14:anchorId="7E74ADE9">
          <v:shape id="_x0000_i2279" type="#_x0000_t75" style="width:9pt;height:14.25pt" o:ole="">
            <v:imagedata r:id="rId2156" o:title=""/>
          </v:shape>
          <o:OLEObject Type="Embed" ProgID="Equation.DSMT4" ShapeID="_x0000_i2279" DrawAspect="Content" ObjectID="_1796841343" r:id="rId2157"/>
        </w:object>
      </w:r>
      <w:r w:rsidRPr="00330A7E">
        <w:rPr>
          <w:rFonts w:ascii="Times New Roman" w:hAnsi="Times New Roman" w:cs="Times New Roman"/>
          <w:b/>
          <w:sz w:val="24"/>
          <w:szCs w:val="24"/>
          <w:lang w:val="vi-VN"/>
        </w:rPr>
        <w:tab/>
        <w:t xml:space="preserve">B. </w:t>
      </w:r>
      <w:r w:rsidRPr="00330A7E">
        <w:rPr>
          <w:rFonts w:ascii="Times New Roman" w:hAnsi="Times New Roman" w:cs="Times New Roman"/>
          <w:noProof/>
          <w:position w:val="-8"/>
          <w:sz w:val="24"/>
          <w:szCs w:val="24"/>
        </w:rPr>
        <w:object w:dxaOrig="480" w:dyaOrig="360" w14:anchorId="5D40BF33">
          <v:shape id="_x0000_i2280" type="#_x0000_t75" style="width:24pt;height:18.75pt" o:ole="">
            <v:imagedata r:id="rId2158" o:title=""/>
          </v:shape>
          <o:OLEObject Type="Embed" ProgID="Equation.DSMT4" ShapeID="_x0000_i2280" DrawAspect="Content" ObjectID="_1796841344" r:id="rId2159"/>
        </w:object>
      </w:r>
      <w:r w:rsidRPr="00330A7E">
        <w:rPr>
          <w:rFonts w:ascii="Times New Roman" w:hAnsi="Times New Roman" w:cs="Times New Roman"/>
          <w:b/>
          <w:sz w:val="24"/>
          <w:szCs w:val="24"/>
          <w:lang w:val="vi-VN"/>
        </w:rPr>
        <w:tab/>
        <w:t xml:space="preserve">C. </w:t>
      </w:r>
      <w:r w:rsidRPr="00330A7E">
        <w:rPr>
          <w:rFonts w:ascii="Times New Roman" w:hAnsi="Times New Roman" w:cs="Times New Roman"/>
          <w:noProof/>
          <w:position w:val="-6"/>
          <w:sz w:val="24"/>
          <w:szCs w:val="24"/>
        </w:rPr>
        <w:object w:dxaOrig="180" w:dyaOrig="285" w14:anchorId="17F3F59A">
          <v:shape id="_x0000_i2281" type="#_x0000_t75" style="width:9pt;height:14.25pt" o:ole="">
            <v:imagedata r:id="rId2160" o:title=""/>
          </v:shape>
          <o:OLEObject Type="Embed" ProgID="Equation.DSMT4" ShapeID="_x0000_i2281" DrawAspect="Content" ObjectID="_1796841345" r:id="rId2161"/>
        </w:object>
      </w:r>
      <w:r w:rsidRPr="00330A7E">
        <w:rPr>
          <w:rFonts w:ascii="Times New Roman" w:hAnsi="Times New Roman" w:cs="Times New Roman"/>
          <w:b/>
          <w:sz w:val="24"/>
          <w:szCs w:val="24"/>
          <w:lang w:val="vi-VN"/>
        </w:rPr>
        <w:tab/>
        <w:t xml:space="preserve">D. </w:t>
      </w:r>
      <w:r w:rsidRPr="00330A7E">
        <w:rPr>
          <w:rFonts w:ascii="Times New Roman" w:hAnsi="Times New Roman" w:cs="Times New Roman"/>
          <w:noProof/>
          <w:position w:val="-8"/>
          <w:sz w:val="24"/>
          <w:szCs w:val="24"/>
        </w:rPr>
        <w:object w:dxaOrig="360" w:dyaOrig="360" w14:anchorId="0521C1E8">
          <v:shape id="_x0000_i2282" type="#_x0000_t75" style="width:18.75pt;height:18.75pt" o:ole="">
            <v:imagedata r:id="rId2162" o:title=""/>
          </v:shape>
          <o:OLEObject Type="Embed" ProgID="Equation.DSMT4" ShapeID="_x0000_i2282" DrawAspect="Content" ObjectID="_1796841346" r:id="rId2163"/>
        </w:object>
      </w:r>
    </w:p>
    <w:p w14:paraId="25E6E2EA" w14:textId="77777777" w:rsidR="00ED397D" w:rsidRPr="00330A7E" w:rsidRDefault="00ED397D" w:rsidP="000E1E56">
      <w:pPr>
        <w:pStyle w:val="ListParagraph"/>
        <w:numPr>
          <w:ilvl w:val="0"/>
          <w:numId w:val="4"/>
        </w:numPr>
        <w:tabs>
          <w:tab w:val="left" w:pos="992"/>
        </w:tabs>
        <w:spacing w:line="360" w:lineRule="auto"/>
        <w:rPr>
          <w:rFonts w:ascii="Times New Roman" w:hAnsi="Times New Roman" w:cs="Times New Roman"/>
          <w:sz w:val="24"/>
          <w:szCs w:val="24"/>
          <w:lang w:val="fr-FR"/>
        </w:rPr>
      </w:pPr>
      <w:r w:rsidRPr="00330A7E">
        <w:rPr>
          <w:rFonts w:ascii="Times New Roman" w:hAnsi="Times New Roman" w:cs="Times New Roman"/>
          <w:sz w:val="24"/>
          <w:szCs w:val="24"/>
          <w:lang w:val="fr-FR"/>
        </w:rPr>
        <w:t>Nếu hai biến cố</w:t>
      </w:r>
      <w:r w:rsidRPr="00330A7E">
        <w:rPr>
          <w:rFonts w:ascii="Times New Roman" w:hAnsi="Times New Roman" w:cs="Times New Roman"/>
          <w:position w:val="-10"/>
          <w:sz w:val="24"/>
          <w:szCs w:val="24"/>
          <w:lang w:val="fr-FR"/>
        </w:rPr>
        <w:object w:dxaOrig="480" w:dyaOrig="320" w14:anchorId="7B189427">
          <v:shape id="_x0000_i2283" type="#_x0000_t75" style="width:24pt;height:15.75pt" o:ole="">
            <v:imagedata r:id="rId2164" o:title=""/>
          </v:shape>
          <o:OLEObject Type="Embed" ProgID="Equation.DSMT4" ShapeID="_x0000_i2283" DrawAspect="Content" ObjectID="_1796841347" r:id="rId2165"/>
        </w:object>
      </w:r>
      <w:r w:rsidRPr="00330A7E">
        <w:rPr>
          <w:rFonts w:ascii="Times New Roman" w:hAnsi="Times New Roman" w:cs="Times New Roman"/>
          <w:sz w:val="24"/>
          <w:szCs w:val="24"/>
          <w:lang w:val="fr-FR"/>
        </w:rPr>
        <w:t>thỏa mãn</w:t>
      </w:r>
      <w:r w:rsidRPr="00330A7E">
        <w:rPr>
          <w:rFonts w:ascii="Times New Roman" w:hAnsi="Times New Roman" w:cs="Times New Roman"/>
          <w:position w:val="-14"/>
          <w:sz w:val="24"/>
          <w:szCs w:val="24"/>
          <w:lang w:val="fr-FR"/>
        </w:rPr>
        <w:object w:dxaOrig="2780" w:dyaOrig="400" w14:anchorId="78F8A92E">
          <v:shape id="_x0000_i2284" type="#_x0000_t75" style="width:138.75pt;height:20.25pt" o:ole="">
            <v:imagedata r:id="rId2166" o:title=""/>
          </v:shape>
          <o:OLEObject Type="Embed" ProgID="Equation.DSMT4" ShapeID="_x0000_i2284" DrawAspect="Content" ObjectID="_1796841348" r:id="rId2167"/>
        </w:object>
      </w:r>
      <w:r w:rsidRPr="00330A7E">
        <w:rPr>
          <w:rFonts w:ascii="Times New Roman" w:hAnsi="Times New Roman" w:cs="Times New Roman"/>
          <w:sz w:val="24"/>
          <w:szCs w:val="24"/>
          <w:lang w:val="fr-FR"/>
        </w:rPr>
        <w:t>thì</w:t>
      </w:r>
      <w:r w:rsidRPr="00330A7E">
        <w:rPr>
          <w:rFonts w:ascii="Times New Roman" w:hAnsi="Times New Roman" w:cs="Times New Roman"/>
          <w:position w:val="-16"/>
          <w:sz w:val="24"/>
          <w:szCs w:val="24"/>
          <w:lang w:val="fr-FR"/>
        </w:rPr>
        <w:object w:dxaOrig="780" w:dyaOrig="440" w14:anchorId="767F4437">
          <v:shape id="_x0000_i2285" type="#_x0000_t75" style="width:39pt;height:22.5pt" o:ole="">
            <v:imagedata r:id="rId2168" o:title=""/>
          </v:shape>
          <o:OLEObject Type="Embed" ProgID="Equation.DSMT4" ShapeID="_x0000_i2285" DrawAspect="Content" ObjectID="_1796841349" r:id="rId2169"/>
        </w:object>
      </w:r>
      <w:r w:rsidRPr="00330A7E">
        <w:rPr>
          <w:rFonts w:ascii="Times New Roman" w:hAnsi="Times New Roman" w:cs="Times New Roman"/>
          <w:sz w:val="24"/>
          <w:szCs w:val="24"/>
          <w:lang w:val="fr-FR"/>
        </w:rPr>
        <w:t>bằng ?</w:t>
      </w:r>
    </w:p>
    <w:p w14:paraId="259BE322" w14:textId="77777777" w:rsidR="00ED397D" w:rsidRPr="00330A7E" w:rsidRDefault="00ED397D" w:rsidP="00330A7E">
      <w:pPr>
        <w:tabs>
          <w:tab w:val="left" w:pos="851"/>
          <w:tab w:val="left" w:pos="3402"/>
          <w:tab w:val="left" w:pos="5669"/>
          <w:tab w:val="left" w:pos="7937"/>
        </w:tabs>
        <w:spacing w:after="0" w:line="360" w:lineRule="auto"/>
        <w:jc w:val="both"/>
        <w:rPr>
          <w:rFonts w:ascii="Times New Roman" w:hAnsi="Times New Roman" w:cs="Times New Roman"/>
          <w:sz w:val="24"/>
          <w:szCs w:val="24"/>
          <w:lang w:val="fr-FR"/>
        </w:rPr>
      </w:pPr>
      <w:r w:rsidRPr="00330A7E">
        <w:rPr>
          <w:rFonts w:ascii="Times New Roman" w:hAnsi="Times New Roman" w:cs="Times New Roman"/>
          <w:b/>
          <w:sz w:val="24"/>
          <w:szCs w:val="24"/>
          <w:lang w:val="fr-FR"/>
        </w:rPr>
        <w:tab/>
        <w:t>A</w:t>
      </w:r>
      <w:r w:rsidRPr="00330A7E">
        <w:rPr>
          <w:rFonts w:ascii="Times New Roman" w:hAnsi="Times New Roman" w:cs="Times New Roman"/>
          <w:sz w:val="24"/>
          <w:szCs w:val="24"/>
          <w:lang w:val="fr-FR"/>
        </w:rPr>
        <w:t>.</w:t>
      </w:r>
      <w:r w:rsidRPr="00330A7E">
        <w:rPr>
          <w:rFonts w:ascii="Times New Roman" w:hAnsi="Times New Roman" w:cs="Times New Roman"/>
          <w:position w:val="-24"/>
          <w:sz w:val="24"/>
          <w:szCs w:val="24"/>
          <w:lang w:val="fr-FR"/>
        </w:rPr>
        <w:object w:dxaOrig="400" w:dyaOrig="620" w14:anchorId="0B68F196">
          <v:shape id="_x0000_i2286" type="#_x0000_t75" style="width:20.25pt;height:30.75pt" o:ole="">
            <v:imagedata r:id="rId2170" o:title=""/>
          </v:shape>
          <o:OLEObject Type="Embed" ProgID="Equation.DSMT4" ShapeID="_x0000_i2286" DrawAspect="Content" ObjectID="_1796841350" r:id="rId2171"/>
        </w:object>
      </w:r>
      <w:r w:rsidRPr="00330A7E">
        <w:rPr>
          <w:rFonts w:ascii="Times New Roman" w:hAnsi="Times New Roman" w:cs="Times New Roman"/>
          <w:sz w:val="24"/>
          <w:szCs w:val="24"/>
          <w:lang w:val="fr-FR"/>
        </w:rPr>
        <w:tab/>
      </w:r>
      <w:r w:rsidRPr="00330A7E">
        <w:rPr>
          <w:rFonts w:ascii="Times New Roman" w:hAnsi="Times New Roman" w:cs="Times New Roman"/>
          <w:b/>
          <w:sz w:val="24"/>
          <w:szCs w:val="24"/>
          <w:lang w:val="fr-FR"/>
        </w:rPr>
        <w:t>B</w:t>
      </w:r>
      <w:r w:rsidRPr="00330A7E">
        <w:rPr>
          <w:rFonts w:ascii="Times New Roman" w:hAnsi="Times New Roman" w:cs="Times New Roman"/>
          <w:sz w:val="24"/>
          <w:szCs w:val="24"/>
          <w:lang w:val="fr-FR"/>
        </w:rPr>
        <w:t xml:space="preserve">. </w:t>
      </w:r>
      <w:r w:rsidRPr="00330A7E">
        <w:rPr>
          <w:rFonts w:ascii="Times New Roman" w:hAnsi="Times New Roman" w:cs="Times New Roman"/>
          <w:position w:val="-24"/>
          <w:sz w:val="24"/>
          <w:szCs w:val="24"/>
          <w:lang w:val="fr-FR"/>
        </w:rPr>
        <w:object w:dxaOrig="300" w:dyaOrig="620" w14:anchorId="5408C7DB">
          <v:shape id="_x0000_i2287" type="#_x0000_t75" style="width:15pt;height:30.75pt" o:ole="">
            <v:imagedata r:id="rId2172" o:title=""/>
          </v:shape>
          <o:OLEObject Type="Embed" ProgID="Equation.DSMT4" ShapeID="_x0000_i2287" DrawAspect="Content" ObjectID="_1796841351" r:id="rId2173"/>
        </w:object>
      </w:r>
      <w:r w:rsidRPr="00330A7E">
        <w:rPr>
          <w:rFonts w:ascii="Times New Roman" w:hAnsi="Times New Roman" w:cs="Times New Roman"/>
          <w:sz w:val="24"/>
          <w:szCs w:val="24"/>
          <w:lang w:val="fr-FR"/>
        </w:rPr>
        <w:tab/>
      </w:r>
      <w:r w:rsidRPr="00330A7E">
        <w:rPr>
          <w:rFonts w:ascii="Times New Roman" w:hAnsi="Times New Roman" w:cs="Times New Roman"/>
          <w:b/>
          <w:sz w:val="24"/>
          <w:szCs w:val="24"/>
          <w:lang w:val="fr-FR"/>
        </w:rPr>
        <w:t>C</w:t>
      </w:r>
      <w:r w:rsidRPr="00330A7E">
        <w:rPr>
          <w:rFonts w:ascii="Times New Roman" w:hAnsi="Times New Roman" w:cs="Times New Roman"/>
          <w:sz w:val="24"/>
          <w:szCs w:val="24"/>
          <w:lang w:val="fr-FR"/>
        </w:rPr>
        <w:t>.</w:t>
      </w:r>
      <w:r w:rsidRPr="00330A7E">
        <w:rPr>
          <w:rFonts w:ascii="Times New Roman" w:hAnsi="Times New Roman" w:cs="Times New Roman"/>
          <w:position w:val="-24"/>
          <w:sz w:val="24"/>
          <w:szCs w:val="24"/>
          <w:lang w:val="fr-FR"/>
        </w:rPr>
        <w:object w:dxaOrig="279" w:dyaOrig="620" w14:anchorId="6FE7F785">
          <v:shape id="_x0000_i2288" type="#_x0000_t75" style="width:13.5pt;height:30.75pt" o:ole="">
            <v:imagedata r:id="rId2174" o:title=""/>
          </v:shape>
          <o:OLEObject Type="Embed" ProgID="Equation.DSMT4" ShapeID="_x0000_i2288" DrawAspect="Content" ObjectID="_1796841352" r:id="rId2175"/>
        </w:object>
      </w:r>
      <w:r w:rsidRPr="00330A7E">
        <w:rPr>
          <w:rFonts w:ascii="Times New Roman" w:hAnsi="Times New Roman" w:cs="Times New Roman"/>
          <w:sz w:val="24"/>
          <w:szCs w:val="24"/>
          <w:lang w:val="fr-FR"/>
        </w:rPr>
        <w:tab/>
      </w:r>
      <w:r w:rsidRPr="00330A7E">
        <w:rPr>
          <w:rFonts w:ascii="Times New Roman" w:hAnsi="Times New Roman" w:cs="Times New Roman"/>
          <w:b/>
          <w:sz w:val="24"/>
          <w:szCs w:val="24"/>
          <w:lang w:val="fr-FR"/>
        </w:rPr>
        <w:t>D</w:t>
      </w:r>
      <w:r w:rsidRPr="00330A7E">
        <w:rPr>
          <w:rFonts w:ascii="Times New Roman" w:hAnsi="Times New Roman" w:cs="Times New Roman"/>
          <w:sz w:val="24"/>
          <w:szCs w:val="24"/>
          <w:lang w:val="fr-FR"/>
        </w:rPr>
        <w:t>.</w:t>
      </w:r>
      <w:r w:rsidRPr="00330A7E">
        <w:rPr>
          <w:rFonts w:ascii="Times New Roman" w:hAnsi="Times New Roman" w:cs="Times New Roman"/>
          <w:position w:val="-24"/>
          <w:sz w:val="24"/>
          <w:szCs w:val="24"/>
          <w:lang w:val="fr-FR"/>
        </w:rPr>
        <w:object w:dxaOrig="300" w:dyaOrig="620" w14:anchorId="310F96CA">
          <v:shape id="_x0000_i2289" type="#_x0000_t75" style="width:15pt;height:30.75pt" o:ole="">
            <v:imagedata r:id="rId2176" o:title=""/>
          </v:shape>
          <o:OLEObject Type="Embed" ProgID="Equation.DSMT4" ShapeID="_x0000_i2289" DrawAspect="Content" ObjectID="_1796841353" r:id="rId2177"/>
        </w:object>
      </w:r>
    </w:p>
    <w:p w14:paraId="686544B3" w14:textId="77777777" w:rsidR="00ED397D" w:rsidRPr="00330A7E" w:rsidRDefault="00ED397D" w:rsidP="000E1E56">
      <w:pPr>
        <w:pStyle w:val="ListParagraph"/>
        <w:numPr>
          <w:ilvl w:val="0"/>
          <w:numId w:val="4"/>
        </w:numPr>
        <w:tabs>
          <w:tab w:val="left" w:pos="992"/>
        </w:tabs>
        <w:spacing w:line="360" w:lineRule="auto"/>
        <w:rPr>
          <w:rFonts w:ascii="Times New Roman" w:hAnsi="Times New Roman" w:cs="Times New Roman"/>
          <w:b/>
          <w:sz w:val="24"/>
          <w:szCs w:val="24"/>
          <w:lang w:val="it-IT"/>
        </w:rPr>
      </w:pPr>
      <w:r w:rsidRPr="00330A7E">
        <w:rPr>
          <w:rFonts w:ascii="Times New Roman" w:hAnsi="Times New Roman" w:cs="Times New Roman"/>
          <w:sz w:val="24"/>
          <w:szCs w:val="24"/>
          <w:lang w:val="it-IT"/>
        </w:rPr>
        <w:t>Cho bảng số liệu sau đây</w:t>
      </w:r>
    </w:p>
    <w:tbl>
      <w:tblPr>
        <w:tblStyle w:val="TableGrid"/>
        <w:tblW w:w="0" w:type="auto"/>
        <w:jc w:val="center"/>
        <w:tblLook w:val="04A0" w:firstRow="1" w:lastRow="0" w:firstColumn="1" w:lastColumn="0" w:noHBand="0" w:noVBand="1"/>
      </w:tblPr>
      <w:tblGrid>
        <w:gridCol w:w="863"/>
        <w:gridCol w:w="1192"/>
        <w:gridCol w:w="1192"/>
        <w:gridCol w:w="1192"/>
        <w:gridCol w:w="1192"/>
        <w:gridCol w:w="1192"/>
      </w:tblGrid>
      <w:tr w:rsidR="00ED397D" w:rsidRPr="00330A7E" w14:paraId="5C65F7DF" w14:textId="77777777" w:rsidTr="00330A7E">
        <w:trPr>
          <w:jc w:val="center"/>
        </w:trPr>
        <w:tc>
          <w:tcPr>
            <w:tcW w:w="0" w:type="auto"/>
            <w:shd w:val="clear" w:color="auto" w:fill="D9D9D9" w:themeFill="background1" w:themeFillShade="D9"/>
            <w:vAlign w:val="center"/>
          </w:tcPr>
          <w:p w14:paraId="10096D75"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Nhóm</w:t>
            </w:r>
          </w:p>
        </w:tc>
        <w:tc>
          <w:tcPr>
            <w:tcW w:w="0" w:type="auto"/>
            <w:vAlign w:val="center"/>
          </w:tcPr>
          <w:p w14:paraId="54B8E098"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980" w:dyaOrig="400" w14:anchorId="3E188565">
                <v:shape id="_x0000_i2290" type="#_x0000_t75" style="width:48.75pt;height:20.25pt" o:ole="">
                  <v:imagedata r:id="rId2178" o:title=""/>
                </v:shape>
                <o:OLEObject Type="Embed" ProgID="Equation.DSMT4" ShapeID="_x0000_i2290" DrawAspect="Content" ObjectID="_1796841354" r:id="rId2179"/>
              </w:object>
            </w:r>
          </w:p>
        </w:tc>
        <w:tc>
          <w:tcPr>
            <w:tcW w:w="0" w:type="auto"/>
            <w:vAlign w:val="center"/>
          </w:tcPr>
          <w:p w14:paraId="538CFECF"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980" w:dyaOrig="400" w14:anchorId="4DC24E81">
                <v:shape id="_x0000_i2291" type="#_x0000_t75" style="width:48.75pt;height:20.25pt" o:ole="">
                  <v:imagedata r:id="rId2180" o:title=""/>
                </v:shape>
                <o:OLEObject Type="Embed" ProgID="Equation.DSMT4" ShapeID="_x0000_i2291" DrawAspect="Content" ObjectID="_1796841355" r:id="rId2181"/>
              </w:object>
            </w:r>
          </w:p>
        </w:tc>
        <w:tc>
          <w:tcPr>
            <w:tcW w:w="0" w:type="auto"/>
            <w:vAlign w:val="center"/>
          </w:tcPr>
          <w:p w14:paraId="63183200"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980" w:dyaOrig="400" w14:anchorId="324A8A66">
                <v:shape id="_x0000_i2292" type="#_x0000_t75" style="width:48.75pt;height:20.25pt" o:ole="">
                  <v:imagedata r:id="rId2182" o:title=""/>
                </v:shape>
                <o:OLEObject Type="Embed" ProgID="Equation.DSMT4" ShapeID="_x0000_i2292" DrawAspect="Content" ObjectID="_1796841356" r:id="rId2183"/>
              </w:object>
            </w:r>
          </w:p>
        </w:tc>
        <w:tc>
          <w:tcPr>
            <w:tcW w:w="0" w:type="auto"/>
            <w:vAlign w:val="center"/>
          </w:tcPr>
          <w:p w14:paraId="32430BEF"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980" w:dyaOrig="400" w14:anchorId="70AC353B">
                <v:shape id="_x0000_i2293" type="#_x0000_t75" style="width:48.75pt;height:20.25pt" o:ole="">
                  <v:imagedata r:id="rId2184" o:title=""/>
                </v:shape>
                <o:OLEObject Type="Embed" ProgID="Equation.DSMT4" ShapeID="_x0000_i2293" DrawAspect="Content" ObjectID="_1796841357" r:id="rId2185"/>
              </w:object>
            </w:r>
          </w:p>
        </w:tc>
        <w:tc>
          <w:tcPr>
            <w:tcW w:w="0" w:type="auto"/>
            <w:vAlign w:val="center"/>
          </w:tcPr>
          <w:p w14:paraId="512D92CF"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980" w:dyaOrig="400" w14:anchorId="198311E5">
                <v:shape id="_x0000_i2294" type="#_x0000_t75" style="width:48.75pt;height:20.25pt" o:ole="">
                  <v:imagedata r:id="rId2186" o:title=""/>
                </v:shape>
                <o:OLEObject Type="Embed" ProgID="Equation.DSMT4" ShapeID="_x0000_i2294" DrawAspect="Content" ObjectID="_1796841358" r:id="rId2187"/>
              </w:object>
            </w:r>
          </w:p>
        </w:tc>
      </w:tr>
      <w:tr w:rsidR="00ED397D" w:rsidRPr="00330A7E" w14:paraId="14EEC069" w14:textId="77777777" w:rsidTr="00330A7E">
        <w:trPr>
          <w:jc w:val="center"/>
        </w:trPr>
        <w:tc>
          <w:tcPr>
            <w:tcW w:w="0" w:type="auto"/>
            <w:shd w:val="clear" w:color="auto" w:fill="D9D9D9" w:themeFill="background1" w:themeFillShade="D9"/>
            <w:vAlign w:val="center"/>
          </w:tcPr>
          <w:p w14:paraId="4EE31CB3"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lastRenderedPageBreak/>
              <w:t>Tần số</w:t>
            </w:r>
          </w:p>
        </w:tc>
        <w:tc>
          <w:tcPr>
            <w:tcW w:w="0" w:type="auto"/>
            <w:vAlign w:val="center"/>
          </w:tcPr>
          <w:p w14:paraId="79D0CE13"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4"/>
                <w:sz w:val="24"/>
                <w:szCs w:val="24"/>
                <w:lang w:eastAsia="ja-JP"/>
              </w:rPr>
              <w:object w:dxaOrig="200" w:dyaOrig="260" w14:anchorId="5452429A">
                <v:shape id="_x0000_i2295" type="#_x0000_t75" style="width:9.75pt;height:12.75pt" o:ole="">
                  <v:imagedata r:id="rId2188" o:title=""/>
                </v:shape>
                <o:OLEObject Type="Embed" ProgID="Equation.DSMT4" ShapeID="_x0000_i2295" DrawAspect="Content" ObjectID="_1796841359" r:id="rId2189"/>
              </w:object>
            </w:r>
          </w:p>
        </w:tc>
        <w:tc>
          <w:tcPr>
            <w:tcW w:w="0" w:type="auto"/>
            <w:vAlign w:val="center"/>
          </w:tcPr>
          <w:p w14:paraId="5A7EA0F1"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6"/>
                <w:sz w:val="24"/>
                <w:szCs w:val="24"/>
                <w:lang w:eastAsia="ja-JP"/>
              </w:rPr>
              <w:object w:dxaOrig="180" w:dyaOrig="279" w14:anchorId="72D1E190">
                <v:shape id="_x0000_i2296" type="#_x0000_t75" style="width:8.25pt;height:12.75pt" o:ole="">
                  <v:imagedata r:id="rId2190" o:title=""/>
                </v:shape>
                <o:OLEObject Type="Embed" ProgID="Equation.DSMT4" ShapeID="_x0000_i2296" DrawAspect="Content" ObjectID="_1796841360" r:id="rId2191"/>
              </w:object>
            </w:r>
          </w:p>
        </w:tc>
        <w:tc>
          <w:tcPr>
            <w:tcW w:w="0" w:type="auto"/>
            <w:vAlign w:val="center"/>
          </w:tcPr>
          <w:p w14:paraId="46F12913"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6"/>
                <w:sz w:val="24"/>
                <w:szCs w:val="24"/>
                <w:lang w:eastAsia="ja-JP"/>
              </w:rPr>
              <w:object w:dxaOrig="200" w:dyaOrig="279" w14:anchorId="78C7466C">
                <v:shape id="_x0000_i2297" type="#_x0000_t75" style="width:9.75pt;height:12.75pt" o:ole="">
                  <v:imagedata r:id="rId2192" o:title=""/>
                </v:shape>
                <o:OLEObject Type="Embed" ProgID="Equation.DSMT4" ShapeID="_x0000_i2297" DrawAspect="Content" ObjectID="_1796841361" r:id="rId2193"/>
              </w:object>
            </w:r>
          </w:p>
        </w:tc>
        <w:tc>
          <w:tcPr>
            <w:tcW w:w="0" w:type="auto"/>
            <w:vAlign w:val="center"/>
          </w:tcPr>
          <w:p w14:paraId="2CC18A7B"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4"/>
                <w:sz w:val="24"/>
                <w:szCs w:val="24"/>
                <w:lang w:eastAsia="ja-JP"/>
              </w:rPr>
              <w:object w:dxaOrig="200" w:dyaOrig="260" w14:anchorId="0FE599D8">
                <v:shape id="_x0000_i2298" type="#_x0000_t75" style="width:9.75pt;height:12.75pt" o:ole="">
                  <v:imagedata r:id="rId2188" o:title=""/>
                </v:shape>
                <o:OLEObject Type="Embed" ProgID="Equation.DSMT4" ShapeID="_x0000_i2298" DrawAspect="Content" ObjectID="_1796841362" r:id="rId2194"/>
              </w:object>
            </w:r>
          </w:p>
        </w:tc>
        <w:tc>
          <w:tcPr>
            <w:tcW w:w="0" w:type="auto"/>
            <w:vAlign w:val="center"/>
          </w:tcPr>
          <w:p w14:paraId="17EA5C97"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4"/>
                <w:sz w:val="24"/>
                <w:szCs w:val="24"/>
                <w:lang w:eastAsia="ja-JP"/>
              </w:rPr>
              <w:object w:dxaOrig="139" w:dyaOrig="260" w14:anchorId="764BA9A4">
                <v:shape id="_x0000_i2299" type="#_x0000_t75" style="width:6.75pt;height:12.75pt" o:ole="">
                  <v:imagedata r:id="rId2195" o:title=""/>
                </v:shape>
                <o:OLEObject Type="Embed" ProgID="Equation.DSMT4" ShapeID="_x0000_i2299" DrawAspect="Content" ObjectID="_1796841363" r:id="rId2196"/>
              </w:object>
            </w:r>
          </w:p>
        </w:tc>
      </w:tr>
    </w:tbl>
    <w:p w14:paraId="26582E6C" w14:textId="77777777" w:rsidR="00ED397D" w:rsidRPr="00330A7E" w:rsidRDefault="00ED397D" w:rsidP="00330A7E">
      <w:pPr>
        <w:spacing w:after="0" w:line="360" w:lineRule="auto"/>
        <w:ind w:firstLine="720"/>
        <w:rPr>
          <w:rFonts w:ascii="Times New Roman" w:hAnsi="Times New Roman" w:cs="Times New Roman"/>
          <w:sz w:val="24"/>
          <w:szCs w:val="24"/>
        </w:rPr>
      </w:pPr>
      <w:r w:rsidRPr="00330A7E">
        <w:rPr>
          <w:rFonts w:ascii="Times New Roman" w:hAnsi="Times New Roman" w:cs="Times New Roman"/>
          <w:sz w:val="24"/>
          <w:szCs w:val="24"/>
        </w:rPr>
        <w:t>Khoảng biến thiên của mẫu số liệu cho bởi bảng trên là?</w:t>
      </w:r>
    </w:p>
    <w:p w14:paraId="1FF9BA81" w14:textId="77777777" w:rsidR="00ED397D" w:rsidRPr="00330A7E" w:rsidRDefault="00ED397D" w:rsidP="000E1E56">
      <w:pPr>
        <w:pStyle w:val="ListParagraph"/>
        <w:numPr>
          <w:ilvl w:val="0"/>
          <w:numId w:val="24"/>
        </w:numPr>
        <w:tabs>
          <w:tab w:val="left" w:pos="3402"/>
          <w:tab w:val="left" w:pos="5670"/>
        </w:tabs>
        <w:spacing w:line="360" w:lineRule="auto"/>
        <w:jc w:val="left"/>
        <w:rPr>
          <w:rFonts w:ascii="Times New Roman" w:hAnsi="Times New Roman" w:cs="Times New Roman"/>
          <w:sz w:val="24"/>
          <w:szCs w:val="24"/>
        </w:rPr>
      </w:pPr>
      <w:r w:rsidRPr="00330A7E">
        <w:rPr>
          <w:rFonts w:ascii="Times New Roman" w:hAnsi="Times New Roman" w:cs="Times New Roman"/>
          <w:position w:val="-4"/>
          <w:sz w:val="24"/>
          <w:szCs w:val="24"/>
        </w:rPr>
        <w:object w:dxaOrig="200" w:dyaOrig="260" w14:anchorId="4FB7DEEE">
          <v:shape id="_x0000_i2300" type="#_x0000_t75" style="width:9.75pt;height:12.75pt" o:ole="">
            <v:imagedata r:id="rId2197" o:title=""/>
          </v:shape>
          <o:OLEObject Type="Embed" ProgID="Equation.DSMT4" ShapeID="_x0000_i2300" DrawAspect="Content" ObjectID="_1796841364" r:id="rId2198"/>
        </w:object>
      </w:r>
      <w:r w:rsidRPr="00330A7E">
        <w:rPr>
          <w:rFonts w:ascii="Times New Roman" w:hAnsi="Times New Roman" w:cs="Times New Roman"/>
          <w:sz w:val="24"/>
          <w:szCs w:val="24"/>
        </w:rPr>
        <w:tab/>
      </w: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180" w:dyaOrig="279" w14:anchorId="5BF02F18">
          <v:shape id="_x0000_i2301" type="#_x0000_t75" style="width:8.25pt;height:12.75pt" o:ole="">
            <v:imagedata r:id="rId2190" o:title=""/>
          </v:shape>
          <o:OLEObject Type="Embed" ProgID="Equation.DSMT4" ShapeID="_x0000_i2301" DrawAspect="Content" ObjectID="_1796841365" r:id="rId2199"/>
        </w:object>
      </w:r>
      <w:r w:rsidRPr="00330A7E">
        <w:rPr>
          <w:rFonts w:ascii="Times New Roman" w:hAnsi="Times New Roman" w:cs="Times New Roman"/>
          <w:sz w:val="24"/>
          <w:szCs w:val="24"/>
        </w:rPr>
        <w:tab/>
      </w: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w:t>
      </w:r>
      <w:r w:rsidRPr="00330A7E">
        <w:rPr>
          <w:rFonts w:ascii="Times New Roman" w:hAnsi="Times New Roman" w:cs="Times New Roman"/>
          <w:position w:val="-4"/>
          <w:sz w:val="24"/>
          <w:szCs w:val="24"/>
        </w:rPr>
        <w:object w:dxaOrig="200" w:dyaOrig="260" w14:anchorId="284B955F">
          <v:shape id="_x0000_i2302" type="#_x0000_t75" style="width:9.75pt;height:12.75pt" o:ole="">
            <v:imagedata r:id="rId2200" o:title=""/>
          </v:shape>
          <o:OLEObject Type="Embed" ProgID="Equation.DSMT4" ShapeID="_x0000_i2302" DrawAspect="Content" ObjectID="_1796841366" r:id="rId2201"/>
        </w:objec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180" w:dyaOrig="279" w14:anchorId="76AE1555">
          <v:shape id="_x0000_i2303" type="#_x0000_t75" style="width:8.25pt;height:12.75pt" o:ole="">
            <v:imagedata r:id="rId2202" o:title=""/>
          </v:shape>
          <o:OLEObject Type="Embed" ProgID="Equation.DSMT4" ShapeID="_x0000_i2303" DrawAspect="Content" ObjectID="_1796841367" r:id="rId2203"/>
        </w:object>
      </w:r>
    </w:p>
    <w:p w14:paraId="4A74B576" w14:textId="77777777" w:rsidR="00ED397D" w:rsidRPr="00330A7E" w:rsidRDefault="00ED397D" w:rsidP="000E1E56">
      <w:pPr>
        <w:pStyle w:val="ListParagraph"/>
        <w:numPr>
          <w:ilvl w:val="0"/>
          <w:numId w:val="4"/>
        </w:numPr>
        <w:tabs>
          <w:tab w:val="left" w:pos="992"/>
        </w:tabs>
        <w:spacing w:line="360" w:lineRule="auto"/>
        <w:rPr>
          <w:rFonts w:ascii="Times New Roman" w:hAnsi="Times New Roman" w:cs="Times New Roman"/>
          <w:sz w:val="24"/>
          <w:szCs w:val="24"/>
          <w:lang w:val="it-IT"/>
        </w:rPr>
      </w:pPr>
      <w:r w:rsidRPr="00330A7E">
        <w:rPr>
          <w:rFonts w:ascii="Times New Roman" w:hAnsi="Times New Roman" w:cs="Times New Roman"/>
          <w:sz w:val="24"/>
          <w:szCs w:val="24"/>
          <w:lang w:val="it-IT"/>
        </w:rPr>
        <w:t xml:space="preserve">Trong các khẳng định sau đây, khẳng định nào </w:t>
      </w:r>
      <w:r w:rsidRPr="00330A7E">
        <w:rPr>
          <w:rFonts w:ascii="Times New Roman" w:hAnsi="Times New Roman" w:cs="Times New Roman"/>
          <w:b/>
          <w:bCs/>
          <w:sz w:val="24"/>
          <w:szCs w:val="24"/>
          <w:lang w:val="it-IT"/>
        </w:rPr>
        <w:t>sai</w:t>
      </w:r>
      <w:r w:rsidRPr="00330A7E">
        <w:rPr>
          <w:rFonts w:ascii="Times New Roman" w:hAnsi="Times New Roman" w:cs="Times New Roman"/>
          <w:sz w:val="24"/>
          <w:szCs w:val="24"/>
          <w:lang w:val="it-IT"/>
        </w:rPr>
        <w:t>?</w:t>
      </w:r>
    </w:p>
    <w:p w14:paraId="7A625E75" w14:textId="77777777" w:rsidR="00ED397D" w:rsidRPr="00330A7E" w:rsidRDefault="00ED397D" w:rsidP="00330A7E">
      <w:pPr>
        <w:spacing w:after="0" w:line="360" w:lineRule="auto"/>
        <w:ind w:firstLine="720"/>
        <w:rPr>
          <w:rFonts w:ascii="Times New Roman" w:hAnsi="Times New Roman" w:cs="Times New Roman"/>
          <w:sz w:val="24"/>
          <w:szCs w:val="24"/>
          <w:lang w:val="it-IT"/>
        </w:rPr>
      </w:pPr>
      <w:r w:rsidRPr="00330A7E">
        <w:rPr>
          <w:rFonts w:ascii="Times New Roman" w:hAnsi="Times New Roman" w:cs="Times New Roman"/>
          <w:b/>
          <w:sz w:val="24"/>
          <w:szCs w:val="24"/>
          <w:lang w:val="it-IT"/>
        </w:rPr>
        <w:t xml:space="preserve">A. </w:t>
      </w:r>
      <w:r w:rsidRPr="00330A7E">
        <w:rPr>
          <w:rFonts w:ascii="Times New Roman" w:hAnsi="Times New Roman" w:cs="Times New Roman"/>
          <w:sz w:val="24"/>
          <w:szCs w:val="24"/>
          <w:lang w:val="it-IT"/>
        </w:rPr>
        <w:t>Phương sai luôn luôn là số không âm.</w:t>
      </w:r>
    </w:p>
    <w:p w14:paraId="2ACEB29B" w14:textId="77777777" w:rsidR="00ED397D" w:rsidRPr="00330A7E" w:rsidRDefault="00ED397D" w:rsidP="00330A7E">
      <w:pPr>
        <w:spacing w:after="0" w:line="360" w:lineRule="auto"/>
        <w:ind w:firstLine="720"/>
        <w:rPr>
          <w:rFonts w:ascii="Times New Roman" w:hAnsi="Times New Roman" w:cs="Times New Roman"/>
          <w:sz w:val="24"/>
          <w:szCs w:val="24"/>
          <w:lang w:val="it-IT"/>
        </w:rPr>
      </w:pPr>
      <w:r w:rsidRPr="00330A7E">
        <w:rPr>
          <w:rFonts w:ascii="Times New Roman" w:hAnsi="Times New Roman" w:cs="Times New Roman"/>
          <w:b/>
          <w:sz w:val="24"/>
          <w:szCs w:val="24"/>
          <w:lang w:val="it-IT"/>
        </w:rPr>
        <w:t xml:space="preserve">B. </w:t>
      </w:r>
      <w:r w:rsidRPr="00330A7E">
        <w:rPr>
          <w:rFonts w:ascii="Times New Roman" w:hAnsi="Times New Roman" w:cs="Times New Roman"/>
          <w:sz w:val="24"/>
          <w:szCs w:val="24"/>
          <w:lang w:val="it-IT"/>
        </w:rPr>
        <w:t>Phương sai là bình phương của độ lệch chuẩn.</w:t>
      </w:r>
    </w:p>
    <w:p w14:paraId="56A6A0C6" w14:textId="77777777" w:rsidR="00ED397D" w:rsidRPr="00330A7E" w:rsidRDefault="00ED397D" w:rsidP="00330A7E">
      <w:pPr>
        <w:spacing w:after="0" w:line="360" w:lineRule="auto"/>
        <w:ind w:firstLine="720"/>
        <w:rPr>
          <w:rFonts w:ascii="Times New Roman" w:hAnsi="Times New Roman" w:cs="Times New Roman"/>
          <w:sz w:val="24"/>
          <w:szCs w:val="24"/>
          <w:lang w:val="it-IT"/>
        </w:rPr>
      </w:pPr>
      <w:r w:rsidRPr="00330A7E">
        <w:rPr>
          <w:rFonts w:ascii="Times New Roman" w:hAnsi="Times New Roman" w:cs="Times New Roman"/>
          <w:b/>
          <w:sz w:val="24"/>
          <w:szCs w:val="24"/>
          <w:lang w:val="it-IT"/>
        </w:rPr>
        <w:t xml:space="preserve">C. </w:t>
      </w:r>
      <w:r w:rsidRPr="00330A7E">
        <w:rPr>
          <w:rFonts w:ascii="Times New Roman" w:hAnsi="Times New Roman" w:cs="Times New Roman"/>
          <w:sz w:val="24"/>
          <w:szCs w:val="24"/>
          <w:lang w:val="it-IT"/>
        </w:rPr>
        <w:t>Phương sai càng lớn thì độ phân tán của các giá trị quanh số trung bình càng lớn.</w:t>
      </w:r>
    </w:p>
    <w:p w14:paraId="5172BC2C" w14:textId="77777777" w:rsidR="00ED397D" w:rsidRPr="00330A7E" w:rsidRDefault="00ED397D" w:rsidP="00330A7E">
      <w:pPr>
        <w:spacing w:after="0" w:line="360" w:lineRule="auto"/>
        <w:ind w:firstLine="720"/>
        <w:rPr>
          <w:rFonts w:ascii="Times New Roman" w:hAnsi="Times New Roman" w:cs="Times New Roman"/>
          <w:sz w:val="24"/>
          <w:szCs w:val="24"/>
          <w:lang w:val="it-IT"/>
        </w:rPr>
      </w:pPr>
      <w:r w:rsidRPr="00330A7E">
        <w:rPr>
          <w:rFonts w:ascii="Times New Roman" w:hAnsi="Times New Roman" w:cs="Times New Roman"/>
          <w:b/>
          <w:sz w:val="24"/>
          <w:szCs w:val="24"/>
          <w:lang w:val="it-IT"/>
        </w:rPr>
        <w:t xml:space="preserve">D. </w:t>
      </w:r>
      <w:r w:rsidRPr="00330A7E">
        <w:rPr>
          <w:rFonts w:ascii="Times New Roman" w:hAnsi="Times New Roman" w:cs="Times New Roman"/>
          <w:sz w:val="24"/>
          <w:szCs w:val="24"/>
          <w:lang w:val="it-IT"/>
        </w:rPr>
        <w:t>Phương sai luôn luôn lớn hơn độ lệch chuẩn.</w:t>
      </w:r>
    </w:p>
    <w:p w14:paraId="39A9C192" w14:textId="77777777" w:rsidR="00ED397D" w:rsidRPr="00330A7E" w:rsidRDefault="00ED397D" w:rsidP="000E1E56">
      <w:pPr>
        <w:pStyle w:val="ListParagraph"/>
        <w:numPr>
          <w:ilvl w:val="0"/>
          <w:numId w:val="4"/>
        </w:numPr>
        <w:tabs>
          <w:tab w:val="left" w:pos="992"/>
        </w:tabs>
        <w:spacing w:line="360" w:lineRule="auto"/>
        <w:rPr>
          <w:rFonts w:ascii="Times New Roman" w:hAnsi="Times New Roman" w:cs="Times New Roman"/>
          <w:sz w:val="24"/>
          <w:szCs w:val="24"/>
          <w:lang w:val="it-IT"/>
        </w:rPr>
      </w:pPr>
      <w:r w:rsidRPr="00330A7E">
        <w:rPr>
          <w:rFonts w:ascii="Times New Roman" w:hAnsi="Times New Roman" w:cs="Times New Roman"/>
          <w:sz w:val="24"/>
          <w:szCs w:val="24"/>
          <w:lang w:val="it-IT"/>
        </w:rPr>
        <w:t>Một vườn thú ghi lại tuổi thọ (đơn vị: năm) của 20 con hổ và thu được kết quả như sau:</w:t>
      </w:r>
    </w:p>
    <w:tbl>
      <w:tblPr>
        <w:tblStyle w:val="TableGrid"/>
        <w:tblW w:w="0" w:type="auto"/>
        <w:jc w:val="center"/>
        <w:tblLook w:val="04A0" w:firstRow="1" w:lastRow="0" w:firstColumn="1" w:lastColumn="0" w:noHBand="0" w:noVBand="1"/>
      </w:tblPr>
      <w:tblGrid>
        <w:gridCol w:w="1176"/>
        <w:gridCol w:w="1027"/>
        <w:gridCol w:w="1027"/>
        <w:gridCol w:w="1027"/>
        <w:gridCol w:w="1027"/>
        <w:gridCol w:w="1027"/>
      </w:tblGrid>
      <w:tr w:rsidR="00ED397D" w:rsidRPr="00330A7E" w14:paraId="5400A2DE" w14:textId="77777777" w:rsidTr="00330A7E">
        <w:trPr>
          <w:jc w:val="center"/>
        </w:trPr>
        <w:tc>
          <w:tcPr>
            <w:tcW w:w="0" w:type="auto"/>
            <w:shd w:val="clear" w:color="auto" w:fill="D9D9D9" w:themeFill="background1" w:themeFillShade="D9"/>
            <w:vAlign w:val="center"/>
          </w:tcPr>
          <w:p w14:paraId="4073D2DC"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Tuổi thọ</w:t>
            </w:r>
          </w:p>
        </w:tc>
        <w:tc>
          <w:tcPr>
            <w:tcW w:w="0" w:type="auto"/>
            <w:vAlign w:val="center"/>
          </w:tcPr>
          <w:p w14:paraId="366D0D13"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800" w:dyaOrig="400" w14:anchorId="0F754416">
                <v:shape id="_x0000_i2304" type="#_x0000_t75" style="width:40.5pt;height:20.25pt" o:ole="">
                  <v:imagedata r:id="rId2204" o:title=""/>
                </v:shape>
                <o:OLEObject Type="Embed" ProgID="Equation.DSMT4" ShapeID="_x0000_i2304" DrawAspect="Content" ObjectID="_1796841368" r:id="rId2205"/>
              </w:object>
            </w:r>
          </w:p>
        </w:tc>
        <w:tc>
          <w:tcPr>
            <w:tcW w:w="0" w:type="auto"/>
            <w:vAlign w:val="center"/>
          </w:tcPr>
          <w:p w14:paraId="109B72DD"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800" w:dyaOrig="400" w14:anchorId="20C1AA2E">
                <v:shape id="_x0000_i2305" type="#_x0000_t75" style="width:40.5pt;height:20.25pt" o:ole="">
                  <v:imagedata r:id="rId2206" o:title=""/>
                </v:shape>
                <o:OLEObject Type="Embed" ProgID="Equation.DSMT4" ShapeID="_x0000_i2305" DrawAspect="Content" ObjectID="_1796841369" r:id="rId2207"/>
              </w:object>
            </w:r>
          </w:p>
        </w:tc>
        <w:tc>
          <w:tcPr>
            <w:tcW w:w="0" w:type="auto"/>
            <w:vAlign w:val="center"/>
          </w:tcPr>
          <w:p w14:paraId="36923D69"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820" w:dyaOrig="400" w14:anchorId="40AA644D">
                <v:shape id="_x0000_i2306" type="#_x0000_t75" style="width:40.5pt;height:20.25pt" o:ole="">
                  <v:imagedata r:id="rId2208" o:title=""/>
                </v:shape>
                <o:OLEObject Type="Embed" ProgID="Equation.DSMT4" ShapeID="_x0000_i2306" DrawAspect="Content" ObjectID="_1796841370" r:id="rId2209"/>
              </w:object>
            </w:r>
          </w:p>
        </w:tc>
        <w:tc>
          <w:tcPr>
            <w:tcW w:w="0" w:type="auto"/>
            <w:vAlign w:val="center"/>
          </w:tcPr>
          <w:p w14:paraId="234AB6AB"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800" w:dyaOrig="400" w14:anchorId="63D6C3A6">
                <v:shape id="_x0000_i2307" type="#_x0000_t75" style="width:40.5pt;height:20.25pt" o:ole="">
                  <v:imagedata r:id="rId2210" o:title=""/>
                </v:shape>
                <o:OLEObject Type="Embed" ProgID="Equation.DSMT4" ShapeID="_x0000_i2307" DrawAspect="Content" ObjectID="_1796841371" r:id="rId2211"/>
              </w:object>
            </w:r>
          </w:p>
        </w:tc>
        <w:tc>
          <w:tcPr>
            <w:tcW w:w="0" w:type="auto"/>
            <w:vAlign w:val="center"/>
          </w:tcPr>
          <w:p w14:paraId="044E8994"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800" w:dyaOrig="400" w14:anchorId="411CA3CD">
                <v:shape id="_x0000_i2308" type="#_x0000_t75" style="width:40.5pt;height:20.25pt" o:ole="">
                  <v:imagedata r:id="rId2212" o:title=""/>
                </v:shape>
                <o:OLEObject Type="Embed" ProgID="Equation.DSMT4" ShapeID="_x0000_i2308" DrawAspect="Content" ObjectID="_1796841372" r:id="rId2213"/>
              </w:object>
            </w:r>
          </w:p>
        </w:tc>
      </w:tr>
      <w:tr w:rsidR="00ED397D" w:rsidRPr="00330A7E" w14:paraId="4C898CF4" w14:textId="77777777" w:rsidTr="00330A7E">
        <w:trPr>
          <w:jc w:val="center"/>
        </w:trPr>
        <w:tc>
          <w:tcPr>
            <w:tcW w:w="0" w:type="auto"/>
            <w:shd w:val="clear" w:color="auto" w:fill="D9D9D9" w:themeFill="background1" w:themeFillShade="D9"/>
            <w:vAlign w:val="center"/>
          </w:tcPr>
          <w:p w14:paraId="37751004"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Số con hổ</w:t>
            </w:r>
          </w:p>
        </w:tc>
        <w:tc>
          <w:tcPr>
            <w:tcW w:w="0" w:type="auto"/>
            <w:vAlign w:val="center"/>
          </w:tcPr>
          <w:p w14:paraId="20F43C7A"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4"/>
                <w:sz w:val="24"/>
                <w:szCs w:val="24"/>
                <w:lang w:eastAsia="ja-JP"/>
              </w:rPr>
              <w:object w:dxaOrig="139" w:dyaOrig="260" w14:anchorId="02C4C9EA">
                <v:shape id="_x0000_i2309" type="#_x0000_t75" style="width:6.75pt;height:13.5pt" o:ole="">
                  <v:imagedata r:id="rId2195" o:title=""/>
                </v:shape>
                <o:OLEObject Type="Embed" ProgID="Equation.DSMT4" ShapeID="_x0000_i2309" DrawAspect="Content" ObjectID="_1796841373" r:id="rId2214"/>
              </w:object>
            </w:r>
          </w:p>
        </w:tc>
        <w:tc>
          <w:tcPr>
            <w:tcW w:w="0" w:type="auto"/>
            <w:vAlign w:val="center"/>
          </w:tcPr>
          <w:p w14:paraId="54C0D1B0"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6"/>
                <w:sz w:val="24"/>
                <w:szCs w:val="24"/>
                <w:lang w:eastAsia="ja-JP"/>
              </w:rPr>
              <w:object w:dxaOrig="180" w:dyaOrig="279" w14:anchorId="5282D2B3">
                <v:shape id="_x0000_i2310" type="#_x0000_t75" style="width:9pt;height:13.5pt" o:ole="">
                  <v:imagedata r:id="rId2190" o:title=""/>
                </v:shape>
                <o:OLEObject Type="Embed" ProgID="Equation.DSMT4" ShapeID="_x0000_i2310" DrawAspect="Content" ObjectID="_1796841374" r:id="rId2215"/>
              </w:object>
            </w:r>
          </w:p>
        </w:tc>
        <w:tc>
          <w:tcPr>
            <w:tcW w:w="0" w:type="auto"/>
            <w:vAlign w:val="center"/>
          </w:tcPr>
          <w:p w14:paraId="04391DB7"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6"/>
                <w:sz w:val="24"/>
                <w:szCs w:val="24"/>
                <w:lang w:eastAsia="ja-JP"/>
              </w:rPr>
              <w:object w:dxaOrig="180" w:dyaOrig="279" w14:anchorId="7FD9FBCF">
                <v:shape id="_x0000_i2311" type="#_x0000_t75" style="width:9pt;height:13.5pt" o:ole="">
                  <v:imagedata r:id="rId2216" o:title=""/>
                </v:shape>
                <o:OLEObject Type="Embed" ProgID="Equation.DSMT4" ShapeID="_x0000_i2311" DrawAspect="Content" ObjectID="_1796841375" r:id="rId2217"/>
              </w:object>
            </w:r>
          </w:p>
        </w:tc>
        <w:tc>
          <w:tcPr>
            <w:tcW w:w="0" w:type="auto"/>
            <w:vAlign w:val="center"/>
          </w:tcPr>
          <w:p w14:paraId="1E35A19E"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6"/>
                <w:sz w:val="24"/>
                <w:szCs w:val="24"/>
                <w:lang w:eastAsia="ja-JP"/>
              </w:rPr>
              <w:object w:dxaOrig="200" w:dyaOrig="279" w14:anchorId="689E42C9">
                <v:shape id="_x0000_i2312" type="#_x0000_t75" style="width:9.75pt;height:13.5pt" o:ole="">
                  <v:imagedata r:id="rId2218" o:title=""/>
                </v:shape>
                <o:OLEObject Type="Embed" ProgID="Equation.DSMT4" ShapeID="_x0000_i2312" DrawAspect="Content" ObjectID="_1796841376" r:id="rId2219"/>
              </w:object>
            </w:r>
          </w:p>
        </w:tc>
        <w:tc>
          <w:tcPr>
            <w:tcW w:w="0" w:type="auto"/>
            <w:vAlign w:val="center"/>
          </w:tcPr>
          <w:p w14:paraId="0A85DD5A"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4"/>
                <w:sz w:val="24"/>
                <w:szCs w:val="24"/>
                <w:lang w:eastAsia="ja-JP"/>
              </w:rPr>
              <w:object w:dxaOrig="200" w:dyaOrig="260" w14:anchorId="1A750C56">
                <v:shape id="_x0000_i2313" type="#_x0000_t75" style="width:9.75pt;height:13.5pt" o:ole="">
                  <v:imagedata r:id="rId2188" o:title=""/>
                </v:shape>
                <o:OLEObject Type="Embed" ProgID="Equation.DSMT4" ShapeID="_x0000_i2313" DrawAspect="Content" ObjectID="_1796841377" r:id="rId2220"/>
              </w:object>
            </w:r>
          </w:p>
        </w:tc>
      </w:tr>
    </w:tbl>
    <w:p w14:paraId="53F13C83" w14:textId="77777777" w:rsidR="00ED397D" w:rsidRPr="00330A7E" w:rsidRDefault="00ED397D" w:rsidP="00330A7E">
      <w:pPr>
        <w:spacing w:after="0" w:line="360" w:lineRule="auto"/>
        <w:ind w:firstLine="720"/>
        <w:rPr>
          <w:rFonts w:ascii="Times New Roman" w:hAnsi="Times New Roman" w:cs="Times New Roman"/>
          <w:sz w:val="24"/>
          <w:szCs w:val="24"/>
        </w:rPr>
      </w:pPr>
      <w:r w:rsidRPr="00330A7E">
        <w:rPr>
          <w:rFonts w:ascii="Times New Roman" w:hAnsi="Times New Roman" w:cs="Times New Roman"/>
          <w:sz w:val="24"/>
          <w:szCs w:val="24"/>
        </w:rPr>
        <w:t xml:space="preserve">Số đặc trưng nào </w:t>
      </w:r>
      <w:r w:rsidRPr="00330A7E">
        <w:rPr>
          <w:rFonts w:ascii="Times New Roman" w:hAnsi="Times New Roman" w:cs="Times New Roman"/>
          <w:b/>
          <w:bCs/>
          <w:sz w:val="24"/>
          <w:szCs w:val="24"/>
        </w:rPr>
        <w:t>không</w:t>
      </w:r>
      <w:r w:rsidRPr="00330A7E">
        <w:rPr>
          <w:rFonts w:ascii="Times New Roman" w:hAnsi="Times New Roman" w:cs="Times New Roman"/>
          <w:sz w:val="24"/>
          <w:szCs w:val="24"/>
        </w:rPr>
        <w:t xml:space="preserve"> sử dụng thông tin của nhóm số liệu đầu tiên và nhóm số liệu cuối cùng?</w:t>
      </w:r>
    </w:p>
    <w:p w14:paraId="68AB5F8E" w14:textId="77777777" w:rsidR="00ED397D" w:rsidRPr="00330A7E" w:rsidRDefault="00ED397D" w:rsidP="00330A7E">
      <w:pPr>
        <w:spacing w:after="0" w:line="360" w:lineRule="auto"/>
        <w:ind w:left="426" w:firstLine="294"/>
        <w:rPr>
          <w:rFonts w:ascii="Times New Roman" w:hAnsi="Times New Roman" w:cs="Times New Roman"/>
          <w:sz w:val="24"/>
          <w:szCs w:val="24"/>
        </w:rPr>
      </w:pPr>
      <w:r w:rsidRPr="00330A7E">
        <w:rPr>
          <w:rFonts w:ascii="Times New Roman" w:hAnsi="Times New Roman" w:cs="Times New Roman"/>
          <w:b/>
          <w:sz w:val="24"/>
          <w:szCs w:val="24"/>
        </w:rPr>
        <w:t>A</w:t>
      </w:r>
      <w:r w:rsidRPr="00330A7E">
        <w:rPr>
          <w:rFonts w:ascii="Times New Roman" w:hAnsi="Times New Roman" w:cs="Times New Roman"/>
          <w:sz w:val="24"/>
          <w:szCs w:val="24"/>
        </w:rPr>
        <w:t>. Khoảng biến thiên.</w:t>
      </w:r>
      <w:r w:rsidRPr="00330A7E">
        <w:rPr>
          <w:rFonts w:ascii="Times New Roman" w:hAnsi="Times New Roman" w:cs="Times New Roman"/>
          <w:sz w:val="24"/>
          <w:szCs w:val="24"/>
        </w:rPr>
        <w:tab/>
      </w:r>
    </w:p>
    <w:p w14:paraId="117DAEFE" w14:textId="77777777" w:rsidR="00ED397D" w:rsidRPr="00330A7E" w:rsidRDefault="00ED397D" w:rsidP="00330A7E">
      <w:pPr>
        <w:spacing w:after="0" w:line="360" w:lineRule="auto"/>
        <w:ind w:left="426" w:firstLine="294"/>
        <w:rPr>
          <w:rFonts w:ascii="Times New Roman" w:hAnsi="Times New Roman" w:cs="Times New Roman"/>
          <w:sz w:val="24"/>
          <w:szCs w:val="24"/>
        </w:rPr>
      </w:pPr>
      <w:r w:rsidRPr="00330A7E">
        <w:rPr>
          <w:rFonts w:ascii="Times New Roman" w:hAnsi="Times New Roman" w:cs="Times New Roman"/>
          <w:b/>
          <w:sz w:val="24"/>
          <w:szCs w:val="24"/>
        </w:rPr>
        <w:t>B</w:t>
      </w:r>
      <w:r w:rsidRPr="00330A7E">
        <w:rPr>
          <w:rFonts w:ascii="Times New Roman" w:hAnsi="Times New Roman" w:cs="Times New Roman"/>
          <w:sz w:val="24"/>
          <w:szCs w:val="24"/>
        </w:rPr>
        <w:t>. Khoảng tứ phân vị.</w:t>
      </w:r>
      <w:r w:rsidRPr="00330A7E">
        <w:rPr>
          <w:rFonts w:ascii="Times New Roman" w:hAnsi="Times New Roman" w:cs="Times New Roman"/>
          <w:sz w:val="24"/>
          <w:szCs w:val="24"/>
        </w:rPr>
        <w:tab/>
      </w:r>
    </w:p>
    <w:p w14:paraId="1DAF0909" w14:textId="77777777" w:rsidR="00ED397D" w:rsidRPr="00330A7E" w:rsidRDefault="00ED397D" w:rsidP="00330A7E">
      <w:pPr>
        <w:spacing w:after="0" w:line="360" w:lineRule="auto"/>
        <w:ind w:left="426" w:firstLine="294"/>
        <w:rPr>
          <w:rFonts w:ascii="Times New Roman" w:hAnsi="Times New Roman" w:cs="Times New Roman"/>
          <w:sz w:val="24"/>
          <w:szCs w:val="24"/>
        </w:rPr>
      </w:pPr>
      <w:r w:rsidRPr="00330A7E">
        <w:rPr>
          <w:rFonts w:ascii="Times New Roman" w:hAnsi="Times New Roman" w:cs="Times New Roman"/>
          <w:b/>
          <w:sz w:val="24"/>
          <w:szCs w:val="24"/>
        </w:rPr>
        <w:t>C</w:t>
      </w:r>
      <w:r w:rsidRPr="00330A7E">
        <w:rPr>
          <w:rFonts w:ascii="Times New Roman" w:hAnsi="Times New Roman" w:cs="Times New Roman"/>
          <w:sz w:val="24"/>
          <w:szCs w:val="24"/>
        </w:rPr>
        <w:t>. Phương sai.</w:t>
      </w:r>
      <w:r w:rsidRPr="00330A7E">
        <w:rPr>
          <w:rFonts w:ascii="Times New Roman" w:hAnsi="Times New Roman" w:cs="Times New Roman"/>
          <w:sz w:val="24"/>
          <w:szCs w:val="24"/>
        </w:rPr>
        <w:tab/>
      </w:r>
    </w:p>
    <w:p w14:paraId="5EFA720A" w14:textId="77777777" w:rsidR="00ED397D" w:rsidRPr="00330A7E" w:rsidRDefault="00ED397D" w:rsidP="00330A7E">
      <w:pPr>
        <w:spacing w:after="0" w:line="360" w:lineRule="auto"/>
        <w:ind w:left="426" w:firstLine="294"/>
        <w:rPr>
          <w:rFonts w:ascii="Times New Roman" w:hAnsi="Times New Roman" w:cs="Times New Roman"/>
          <w:sz w:val="24"/>
          <w:szCs w:val="24"/>
        </w:rPr>
      </w:pPr>
      <w:r w:rsidRPr="00330A7E">
        <w:rPr>
          <w:rFonts w:ascii="Times New Roman" w:hAnsi="Times New Roman" w:cs="Times New Roman"/>
          <w:b/>
          <w:sz w:val="24"/>
          <w:szCs w:val="24"/>
        </w:rPr>
        <w:t>D</w:t>
      </w:r>
      <w:r w:rsidRPr="00330A7E">
        <w:rPr>
          <w:rFonts w:ascii="Times New Roman" w:hAnsi="Times New Roman" w:cs="Times New Roman"/>
          <w:sz w:val="24"/>
          <w:szCs w:val="24"/>
        </w:rPr>
        <w:t>. Độ lệch chuẩn.</w:t>
      </w:r>
    </w:p>
    <w:p w14:paraId="48F5C652" w14:textId="77777777" w:rsidR="00ED397D" w:rsidRPr="00330A7E" w:rsidRDefault="00ED397D" w:rsidP="000E1E56">
      <w:pPr>
        <w:pStyle w:val="ListParagraph"/>
        <w:numPr>
          <w:ilvl w:val="0"/>
          <w:numId w:val="4"/>
        </w:numPr>
        <w:tabs>
          <w:tab w:val="left" w:pos="992"/>
        </w:tabs>
        <w:spacing w:line="360" w:lineRule="auto"/>
        <w:rPr>
          <w:rFonts w:ascii="Times New Roman" w:hAnsi="Times New Roman" w:cs="Times New Roman"/>
          <w:b/>
          <w:sz w:val="24"/>
          <w:szCs w:val="24"/>
          <w:lang w:val="it-IT"/>
        </w:rPr>
      </w:pPr>
      <w:r w:rsidRPr="00330A7E">
        <w:rPr>
          <w:rFonts w:ascii="Times New Roman" w:hAnsi="Times New Roman" w:cs="Times New Roman"/>
          <w:sz w:val="24"/>
          <w:szCs w:val="24"/>
          <w:lang w:val="vi-VN"/>
        </w:rPr>
        <w:t xml:space="preserve">Viết công thức tính diện tích </w:t>
      </w:r>
      <w:r w:rsidRPr="00330A7E">
        <w:rPr>
          <w:rFonts w:ascii="Times New Roman" w:hAnsi="Times New Roman" w:cs="Times New Roman"/>
          <w:position w:val="-6"/>
          <w:sz w:val="24"/>
          <w:szCs w:val="24"/>
        </w:rPr>
        <w:object w:dxaOrig="220" w:dyaOrig="279" w14:anchorId="176707A0">
          <v:shape id="_x0000_i2314" type="#_x0000_t75" style="width:11.25pt;height:14.25pt" o:ole="">
            <v:imagedata r:id="rId2221" o:title=""/>
          </v:shape>
          <o:OLEObject Type="Embed" ProgID="Equation.DSMT4" ShapeID="_x0000_i2314" DrawAspect="Content" ObjectID="_1796841378" r:id="rId2222"/>
        </w:object>
      </w:r>
      <w:r w:rsidRPr="00330A7E">
        <w:rPr>
          <w:rFonts w:ascii="Times New Roman" w:hAnsi="Times New Roman" w:cs="Times New Roman"/>
          <w:sz w:val="24"/>
          <w:szCs w:val="24"/>
          <w:lang w:val="vi-VN"/>
        </w:rPr>
        <w:t xml:space="preserve"> của hình phẳng </w:t>
      </w:r>
      <w:r w:rsidRPr="00330A7E">
        <w:rPr>
          <w:rFonts w:ascii="Times New Roman" w:hAnsi="Times New Roman" w:cs="Times New Roman"/>
          <w:position w:val="-14"/>
          <w:sz w:val="24"/>
          <w:szCs w:val="24"/>
        </w:rPr>
        <w:object w:dxaOrig="460" w:dyaOrig="400" w14:anchorId="669C4A6F">
          <v:shape id="_x0000_i2315" type="#_x0000_t75" style="width:23.25pt;height:20.25pt" o:ole="">
            <v:imagedata r:id="rId2223" o:title=""/>
          </v:shape>
          <o:OLEObject Type="Embed" ProgID="Equation.DSMT4" ShapeID="_x0000_i2315" DrawAspect="Content" ObjectID="_1796841379" r:id="rId2224"/>
        </w:object>
      </w:r>
      <w:r w:rsidRPr="00330A7E">
        <w:rPr>
          <w:rFonts w:ascii="Times New Roman" w:hAnsi="Times New Roman" w:cs="Times New Roman"/>
          <w:sz w:val="24"/>
          <w:szCs w:val="24"/>
          <w:lang w:val="vi-VN"/>
        </w:rPr>
        <w:t xml:space="preserve"> giới hạn bởi các đồ thị hàm số </w:t>
      </w:r>
      <w:r w:rsidRPr="00330A7E">
        <w:rPr>
          <w:rFonts w:ascii="Times New Roman" w:hAnsi="Times New Roman" w:cs="Times New Roman"/>
          <w:position w:val="-14"/>
          <w:sz w:val="24"/>
          <w:szCs w:val="24"/>
        </w:rPr>
        <w:object w:dxaOrig="1040" w:dyaOrig="400" w14:anchorId="14E05ED7">
          <v:shape id="_x0000_i2316" type="#_x0000_t75" style="width:51.75pt;height:20.25pt" o:ole="">
            <v:imagedata r:id="rId2225" o:title=""/>
          </v:shape>
          <o:OLEObject Type="Embed" ProgID="Equation.DSMT4" ShapeID="_x0000_i2316" DrawAspect="Content" ObjectID="_1796841380" r:id="rId2226"/>
        </w:object>
      </w:r>
      <w:r w:rsidRPr="00330A7E">
        <w:rPr>
          <w:rFonts w:ascii="Times New Roman" w:hAnsi="Times New Roman" w:cs="Times New Roman"/>
          <w:sz w:val="24"/>
          <w:szCs w:val="24"/>
          <w:lang w:val="vi-VN"/>
        </w:rPr>
        <w:t xml:space="preserve"> </w:t>
      </w:r>
      <w:r w:rsidRPr="00330A7E">
        <w:rPr>
          <w:rFonts w:ascii="Times New Roman" w:hAnsi="Times New Roman" w:cs="Times New Roman"/>
          <w:position w:val="-14"/>
          <w:sz w:val="24"/>
          <w:szCs w:val="24"/>
        </w:rPr>
        <w:object w:dxaOrig="940" w:dyaOrig="400" w14:anchorId="7EA321C3">
          <v:shape id="_x0000_i2317" type="#_x0000_t75" style="width:47.25pt;height:20.25pt" o:ole="">
            <v:imagedata r:id="rId2227" o:title=""/>
          </v:shape>
          <o:OLEObject Type="Embed" ProgID="Equation.DSMT4" ShapeID="_x0000_i2317" DrawAspect="Content" ObjectID="_1796841381" r:id="rId2228"/>
        </w:object>
      </w:r>
      <w:r w:rsidRPr="00330A7E">
        <w:rPr>
          <w:rFonts w:ascii="Times New Roman" w:hAnsi="Times New Roman" w:cs="Times New Roman"/>
          <w:sz w:val="24"/>
          <w:szCs w:val="24"/>
          <w:lang w:val="vi-VN"/>
        </w:rPr>
        <w:t xml:space="preserve"> và hai đường</w:t>
      </w:r>
      <w:r w:rsidRPr="00330A7E">
        <w:rPr>
          <w:rFonts w:ascii="Times New Roman" w:hAnsi="Times New Roman" w:cs="Times New Roman"/>
          <w:sz w:val="24"/>
          <w:szCs w:val="24"/>
          <w:lang w:val="it-IT"/>
        </w:rPr>
        <w:t xml:space="preserve"> </w:t>
      </w:r>
      <w:r w:rsidRPr="00330A7E">
        <w:rPr>
          <w:rFonts w:ascii="Times New Roman" w:hAnsi="Times New Roman" w:cs="Times New Roman"/>
          <w:position w:val="-10"/>
          <w:sz w:val="24"/>
          <w:szCs w:val="24"/>
        </w:rPr>
        <w:object w:dxaOrig="620" w:dyaOrig="260" w14:anchorId="535336DE">
          <v:shape id="_x0000_i2318" type="#_x0000_t75" style="width:30.75pt;height:12.75pt" o:ole="">
            <v:imagedata r:id="rId2229" o:title=""/>
          </v:shape>
          <o:OLEObject Type="Embed" ProgID="Equation.DSMT4" ShapeID="_x0000_i2318" DrawAspect="Content" ObjectID="_1796841382" r:id="rId2230"/>
        </w:object>
      </w:r>
      <w:r w:rsidRPr="00330A7E">
        <w:rPr>
          <w:rFonts w:ascii="Times New Roman" w:hAnsi="Times New Roman" w:cs="Times New Roman"/>
          <w:sz w:val="24"/>
          <w:szCs w:val="24"/>
          <w:lang w:val="vi-VN"/>
        </w:rPr>
        <w:t xml:space="preserve"> </w:t>
      </w:r>
      <w:r w:rsidRPr="00330A7E">
        <w:rPr>
          <w:rFonts w:ascii="Times New Roman" w:hAnsi="Times New Roman" w:cs="Times New Roman"/>
          <w:position w:val="-6"/>
          <w:sz w:val="24"/>
          <w:szCs w:val="24"/>
        </w:rPr>
        <w:object w:dxaOrig="560" w:dyaOrig="279" w14:anchorId="3A6CB465">
          <v:shape id="_x0000_i2319" type="#_x0000_t75" style="width:27.75pt;height:14.25pt" o:ole="">
            <v:imagedata r:id="rId2231" o:title=""/>
          </v:shape>
          <o:OLEObject Type="Embed" ProgID="Equation.DSMT4" ShapeID="_x0000_i2319" DrawAspect="Content" ObjectID="_1796841383" r:id="rId2232"/>
        </w:object>
      </w:r>
      <w:r w:rsidRPr="00330A7E">
        <w:rPr>
          <w:rFonts w:ascii="Times New Roman" w:hAnsi="Times New Roman" w:cs="Times New Roman"/>
          <w:sz w:val="24"/>
          <w:szCs w:val="24"/>
          <w:lang w:val="vi-VN"/>
        </w:rPr>
        <w:t xml:space="preserve"> </w:t>
      </w:r>
      <w:r w:rsidRPr="00330A7E">
        <w:rPr>
          <w:rFonts w:ascii="Times New Roman" w:hAnsi="Times New Roman" w:cs="Times New Roman"/>
          <w:sz w:val="24"/>
          <w:szCs w:val="24"/>
          <w:lang w:val="it-IT"/>
        </w:rPr>
        <w:t>(</w:t>
      </w:r>
      <w:r w:rsidRPr="00330A7E">
        <w:rPr>
          <w:rFonts w:ascii="Times New Roman" w:hAnsi="Times New Roman" w:cs="Times New Roman"/>
          <w:sz w:val="24"/>
          <w:szCs w:val="24"/>
          <w:lang w:val="vi-VN"/>
        </w:rPr>
        <w:t>như hình vẽ</w:t>
      </w:r>
      <w:r w:rsidRPr="00330A7E">
        <w:rPr>
          <w:rFonts w:ascii="Times New Roman" w:hAnsi="Times New Roman" w:cs="Times New Roman"/>
          <w:sz w:val="24"/>
          <w:szCs w:val="24"/>
          <w:lang w:val="it-IT"/>
        </w:rPr>
        <w:t xml:space="preserve"> bên)</w:t>
      </w:r>
      <w:r w:rsidRPr="00330A7E">
        <w:rPr>
          <w:rFonts w:ascii="Times New Roman" w:hAnsi="Times New Roman" w:cs="Times New Roman"/>
          <w:sz w:val="24"/>
          <w:szCs w:val="24"/>
          <w:lang w:val="vi-VN"/>
        </w:rPr>
        <w:t>.</w:t>
      </w:r>
    </w:p>
    <w:p w14:paraId="17C605B8" w14:textId="77777777" w:rsidR="00ED397D" w:rsidRPr="00330A7E" w:rsidRDefault="00ED397D" w:rsidP="00330A7E">
      <w:pPr>
        <w:pStyle w:val="ListParagraph"/>
        <w:tabs>
          <w:tab w:val="left" w:pos="992"/>
        </w:tabs>
        <w:spacing w:line="360" w:lineRule="auto"/>
        <w:ind w:left="992"/>
        <w:jc w:val="center"/>
        <w:rPr>
          <w:rFonts w:ascii="Times New Roman" w:hAnsi="Times New Roman" w:cs="Times New Roman"/>
          <w:b/>
          <w:sz w:val="24"/>
          <w:szCs w:val="24"/>
          <w:lang w:val="it-IT"/>
        </w:rPr>
      </w:pPr>
      <w:r w:rsidRPr="00330A7E">
        <w:rPr>
          <w:rFonts w:ascii="Times New Roman" w:hAnsi="Times New Roman" w:cs="Times New Roman"/>
          <w:spacing w:val="-4"/>
          <w:sz w:val="24"/>
          <w:szCs w:val="24"/>
        </w:rPr>
        <w:drawing>
          <wp:inline distT="0" distB="0" distL="0" distR="0" wp14:anchorId="7526012D" wp14:editId="4E080CA4">
            <wp:extent cx="2401099" cy="1709535"/>
            <wp:effectExtent l="0" t="0" r="0" b="5080"/>
            <wp:docPr id="18459404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3" cstate="print">
                      <a:extLst>
                        <a:ext uri="{28A0092B-C50C-407E-A947-70E740481C1C}">
                          <a14:useLocalDpi xmlns:a14="http://schemas.microsoft.com/office/drawing/2010/main" val="0"/>
                        </a:ext>
                      </a:extLst>
                    </a:blip>
                    <a:srcRect/>
                    <a:stretch>
                      <a:fillRect/>
                    </a:stretch>
                  </pic:blipFill>
                  <pic:spPr bwMode="auto">
                    <a:xfrm>
                      <a:off x="0" y="0"/>
                      <a:ext cx="2404815" cy="1712181"/>
                    </a:xfrm>
                    <a:prstGeom prst="rect">
                      <a:avLst/>
                    </a:prstGeom>
                    <a:noFill/>
                    <a:ln>
                      <a:noFill/>
                    </a:ln>
                  </pic:spPr>
                </pic:pic>
              </a:graphicData>
            </a:graphic>
          </wp:inline>
        </w:drawing>
      </w:r>
    </w:p>
    <w:p w14:paraId="22D613BA" w14:textId="77777777" w:rsidR="00ED397D" w:rsidRPr="00330A7E" w:rsidRDefault="00ED397D" w:rsidP="00330A7E">
      <w:pPr>
        <w:tabs>
          <w:tab w:val="left" w:pos="366"/>
          <w:tab w:val="left" w:pos="851"/>
          <w:tab w:val="left" w:pos="3960"/>
          <w:tab w:val="left" w:pos="5934"/>
        </w:tabs>
        <w:spacing w:after="0" w:line="360" w:lineRule="auto"/>
        <w:jc w:val="both"/>
        <w:rPr>
          <w:rFonts w:ascii="Times New Roman" w:hAnsi="Times New Roman" w:cs="Times New Roman"/>
          <w:sz w:val="24"/>
          <w:szCs w:val="24"/>
        </w:rPr>
      </w:pPr>
      <w:r w:rsidRPr="00330A7E">
        <w:rPr>
          <w:rFonts w:ascii="Times New Roman" w:hAnsi="Times New Roman" w:cs="Times New Roman"/>
          <w:sz w:val="24"/>
          <w:szCs w:val="24"/>
          <w:lang w:val="it-IT"/>
        </w:rPr>
        <w:tab/>
      </w:r>
      <w:r w:rsidRPr="00330A7E">
        <w:rPr>
          <w:rFonts w:ascii="Times New Roman" w:hAnsi="Times New Roman" w:cs="Times New Roman"/>
          <w:sz w:val="24"/>
          <w:szCs w:val="24"/>
          <w:lang w:val="it-IT"/>
        </w:rPr>
        <w:tab/>
      </w:r>
      <w:r w:rsidRPr="00330A7E">
        <w:rPr>
          <w:rFonts w:ascii="Times New Roman" w:hAnsi="Times New Roman" w:cs="Times New Roman"/>
          <w:b/>
          <w:sz w:val="24"/>
          <w:szCs w:val="24"/>
        </w:rPr>
        <w:t>A.</w:t>
      </w:r>
      <w:r w:rsidRPr="00330A7E">
        <w:rPr>
          <w:rFonts w:ascii="Times New Roman" w:hAnsi="Times New Roman" w:cs="Times New Roman"/>
          <w:sz w:val="24"/>
          <w:szCs w:val="24"/>
        </w:rPr>
        <w:t xml:space="preserve"> </w:t>
      </w:r>
      <w:r w:rsidRPr="00330A7E">
        <w:rPr>
          <w:rFonts w:ascii="Times New Roman" w:hAnsi="Times New Roman" w:cs="Times New Roman"/>
          <w:position w:val="-32"/>
          <w:sz w:val="24"/>
          <w:szCs w:val="24"/>
        </w:rPr>
        <w:object w:dxaOrig="4360" w:dyaOrig="740" w14:anchorId="7751670C">
          <v:shape id="_x0000_i2320" type="#_x0000_t75" style="width:218.25pt;height:36.75pt" o:ole="">
            <v:imagedata r:id="rId2234" o:title=""/>
          </v:shape>
          <o:OLEObject Type="Embed" ProgID="Equation.DSMT4" ShapeID="_x0000_i2320" DrawAspect="Content" ObjectID="_1796841384" r:id="rId2235"/>
        </w:object>
      </w:r>
      <w:r w:rsidRPr="00330A7E">
        <w:rPr>
          <w:rFonts w:ascii="Times New Roman" w:hAnsi="Times New Roman" w:cs="Times New Roman"/>
          <w:sz w:val="24"/>
          <w:szCs w:val="24"/>
        </w:rPr>
        <w:tab/>
      </w:r>
    </w:p>
    <w:p w14:paraId="09BF7CAC" w14:textId="77777777" w:rsidR="00ED397D" w:rsidRPr="00330A7E" w:rsidRDefault="00ED397D" w:rsidP="00330A7E">
      <w:pPr>
        <w:tabs>
          <w:tab w:val="left" w:pos="366"/>
          <w:tab w:val="left" w:pos="851"/>
          <w:tab w:val="left" w:pos="3960"/>
          <w:tab w:val="left" w:pos="5934"/>
        </w:tabs>
        <w:spacing w:after="0" w:line="360" w:lineRule="auto"/>
        <w:jc w:val="both"/>
        <w:rPr>
          <w:rFonts w:ascii="Times New Roman" w:hAnsi="Times New Roman" w:cs="Times New Roman"/>
          <w:sz w:val="24"/>
          <w:szCs w:val="24"/>
        </w:rPr>
      </w:pP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position w:val="-32"/>
          <w:sz w:val="24"/>
          <w:szCs w:val="24"/>
        </w:rPr>
        <w:object w:dxaOrig="4360" w:dyaOrig="740" w14:anchorId="08EB27D5">
          <v:shape id="_x0000_i2321" type="#_x0000_t75" style="width:218.25pt;height:36.75pt" o:ole="">
            <v:imagedata r:id="rId2236" o:title=""/>
          </v:shape>
          <o:OLEObject Type="Embed" ProgID="Equation.DSMT4" ShapeID="_x0000_i2321" DrawAspect="Content" ObjectID="_1796841385" r:id="rId2237"/>
        </w:object>
      </w:r>
    </w:p>
    <w:p w14:paraId="121E8B82" w14:textId="77777777" w:rsidR="00ED397D" w:rsidRPr="00330A7E" w:rsidRDefault="00ED397D" w:rsidP="00330A7E">
      <w:pPr>
        <w:tabs>
          <w:tab w:val="left" w:pos="366"/>
          <w:tab w:val="left" w:pos="851"/>
          <w:tab w:val="left" w:pos="3960"/>
          <w:tab w:val="left" w:pos="5934"/>
        </w:tabs>
        <w:spacing w:after="0" w:line="360" w:lineRule="auto"/>
        <w:jc w:val="both"/>
        <w:rPr>
          <w:rFonts w:ascii="Times New Roman" w:hAnsi="Times New Roman" w:cs="Times New Roman"/>
          <w:sz w:val="24"/>
          <w:szCs w:val="24"/>
        </w:rPr>
      </w:pP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w:t>
      </w:r>
      <w:r w:rsidRPr="00330A7E">
        <w:rPr>
          <w:rFonts w:ascii="Times New Roman" w:hAnsi="Times New Roman" w:cs="Times New Roman"/>
          <w:position w:val="-32"/>
          <w:sz w:val="24"/>
          <w:szCs w:val="24"/>
        </w:rPr>
        <w:object w:dxaOrig="2420" w:dyaOrig="760" w14:anchorId="4063BC38">
          <v:shape id="_x0000_i2322" type="#_x0000_t75" style="width:120.75pt;height:38.25pt" o:ole="">
            <v:imagedata r:id="rId2238" o:title=""/>
          </v:shape>
          <o:OLEObject Type="Embed" ProgID="Equation.DSMT4" ShapeID="_x0000_i2322" DrawAspect="Content" ObjectID="_1796841386" r:id="rId2239"/>
        </w:object>
      </w:r>
      <w:r w:rsidRPr="00330A7E">
        <w:rPr>
          <w:rFonts w:ascii="Times New Roman" w:hAnsi="Times New Roman" w:cs="Times New Roman"/>
          <w:sz w:val="24"/>
          <w:szCs w:val="24"/>
        </w:rPr>
        <w:tab/>
      </w:r>
    </w:p>
    <w:p w14:paraId="38DAB678" w14:textId="77777777" w:rsidR="00ED397D" w:rsidRPr="00330A7E" w:rsidRDefault="00ED397D" w:rsidP="00330A7E">
      <w:pPr>
        <w:tabs>
          <w:tab w:val="left" w:pos="366"/>
          <w:tab w:val="left" w:pos="851"/>
          <w:tab w:val="left" w:pos="3960"/>
          <w:tab w:val="left" w:pos="5934"/>
        </w:tabs>
        <w:spacing w:after="0" w:line="360" w:lineRule="auto"/>
        <w:jc w:val="both"/>
        <w:rPr>
          <w:rFonts w:ascii="Times New Roman" w:hAnsi="Times New Roman" w:cs="Times New Roman"/>
          <w:sz w:val="24"/>
          <w:szCs w:val="24"/>
        </w:rPr>
      </w:pP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w:t>
      </w:r>
      <w:r w:rsidRPr="00330A7E">
        <w:rPr>
          <w:rFonts w:ascii="Times New Roman" w:hAnsi="Times New Roman" w:cs="Times New Roman"/>
          <w:position w:val="-32"/>
          <w:sz w:val="24"/>
          <w:szCs w:val="24"/>
        </w:rPr>
        <w:object w:dxaOrig="2420" w:dyaOrig="760" w14:anchorId="4D387FC4">
          <v:shape id="_x0000_i2323" type="#_x0000_t75" style="width:120.75pt;height:38.25pt" o:ole="">
            <v:imagedata r:id="rId2240" o:title=""/>
          </v:shape>
          <o:OLEObject Type="Embed" ProgID="Equation.DSMT4" ShapeID="_x0000_i2323" DrawAspect="Content" ObjectID="_1796841387" r:id="rId2241"/>
        </w:object>
      </w:r>
    </w:p>
    <w:p w14:paraId="3996F4EF" w14:textId="77777777" w:rsidR="00ED397D" w:rsidRPr="00330A7E" w:rsidRDefault="00ED397D" w:rsidP="000E1E56">
      <w:pPr>
        <w:pStyle w:val="ListParagraph"/>
        <w:numPr>
          <w:ilvl w:val="0"/>
          <w:numId w:val="4"/>
        </w:numPr>
        <w:tabs>
          <w:tab w:val="left" w:pos="992"/>
        </w:tabs>
        <w:spacing w:line="360" w:lineRule="auto"/>
        <w:rPr>
          <w:rFonts w:ascii="Times New Roman" w:hAnsi="Times New Roman" w:cs="Times New Roman"/>
          <w:sz w:val="24"/>
          <w:szCs w:val="24"/>
          <w:lang w:val="fr-FR"/>
        </w:rPr>
      </w:pPr>
      <w:r w:rsidRPr="00330A7E">
        <w:rPr>
          <w:rFonts w:ascii="Times New Roman" w:hAnsi="Times New Roman" w:cs="Times New Roman"/>
          <w:sz w:val="24"/>
          <w:szCs w:val="24"/>
          <w:lang w:val="fr-FR"/>
        </w:rPr>
        <w:t xml:space="preserve">Gọi </w:t>
      </w:r>
      <w:r w:rsidRPr="00330A7E">
        <w:rPr>
          <w:rFonts w:ascii="Times New Roman" w:hAnsi="Times New Roman" w:cs="Times New Roman"/>
          <w:position w:val="-4"/>
          <w:sz w:val="24"/>
          <w:szCs w:val="24"/>
        </w:rPr>
        <w:object w:dxaOrig="260" w:dyaOrig="260" w14:anchorId="0B8A70BA">
          <v:shape id="_x0000_i2324" type="#_x0000_t75" style="width:12.75pt;height:12.75pt" o:ole="">
            <v:imagedata r:id="rId2242" o:title=""/>
          </v:shape>
          <o:OLEObject Type="Embed" ProgID="Equation.DSMT4" ShapeID="_x0000_i2324" DrawAspect="Content" ObjectID="_1796841388" r:id="rId2243"/>
        </w:object>
      </w:r>
      <w:r w:rsidRPr="00330A7E">
        <w:rPr>
          <w:rFonts w:ascii="Times New Roman" w:hAnsi="Times New Roman" w:cs="Times New Roman"/>
          <w:sz w:val="24"/>
          <w:szCs w:val="24"/>
          <w:lang w:val="fr-FR"/>
        </w:rPr>
        <w:t xml:space="preserve"> là hình phẳng giới hạn bởi các đường </w:t>
      </w:r>
      <w:r w:rsidRPr="00330A7E">
        <w:rPr>
          <w:rFonts w:ascii="Times New Roman" w:hAnsi="Times New Roman" w:cs="Times New Roman"/>
          <w:position w:val="-10"/>
          <w:sz w:val="24"/>
          <w:szCs w:val="24"/>
        </w:rPr>
        <w:object w:dxaOrig="1880" w:dyaOrig="360" w14:anchorId="59133FF9">
          <v:shape id="_x0000_i2325" type="#_x0000_t75" style="width:93.75pt;height:18pt" o:ole="">
            <v:imagedata r:id="rId2244" o:title=""/>
          </v:shape>
          <o:OLEObject Type="Embed" ProgID="Equation.DSMT4" ShapeID="_x0000_i2325" DrawAspect="Content" ObjectID="_1796841389" r:id="rId2245"/>
        </w:object>
      </w:r>
      <w:r w:rsidRPr="00330A7E">
        <w:rPr>
          <w:rFonts w:ascii="Times New Roman" w:hAnsi="Times New Roman" w:cs="Times New Roman"/>
          <w:sz w:val="24"/>
          <w:szCs w:val="24"/>
          <w:lang w:val="fr-FR"/>
        </w:rPr>
        <w:t xml:space="preserve"> và </w:t>
      </w:r>
      <w:r w:rsidRPr="00330A7E">
        <w:rPr>
          <w:rFonts w:ascii="Times New Roman" w:hAnsi="Times New Roman" w:cs="Times New Roman"/>
          <w:position w:val="-6"/>
          <w:sz w:val="24"/>
          <w:szCs w:val="24"/>
        </w:rPr>
        <w:object w:dxaOrig="520" w:dyaOrig="279" w14:anchorId="528A1A55">
          <v:shape id="_x0000_i2326" type="#_x0000_t75" style="width:26.25pt;height:12.75pt" o:ole="">
            <v:imagedata r:id="rId2246" o:title=""/>
          </v:shape>
          <o:OLEObject Type="Embed" ProgID="Equation.DSMT4" ShapeID="_x0000_i2326" DrawAspect="Content" ObjectID="_1796841390" r:id="rId2247"/>
        </w:object>
      </w:r>
      <w:r w:rsidRPr="00330A7E">
        <w:rPr>
          <w:rFonts w:ascii="Times New Roman" w:hAnsi="Times New Roman" w:cs="Times New Roman"/>
          <w:sz w:val="24"/>
          <w:szCs w:val="24"/>
          <w:lang w:val="fr-FR"/>
        </w:rPr>
        <w:t xml:space="preserve">. Thể tích của khối tròn xoay tạo thành khi quay </w:t>
      </w:r>
      <w:r w:rsidRPr="00330A7E">
        <w:rPr>
          <w:rFonts w:ascii="Times New Roman" w:hAnsi="Times New Roman" w:cs="Times New Roman"/>
          <w:position w:val="-4"/>
          <w:sz w:val="24"/>
          <w:szCs w:val="24"/>
        </w:rPr>
        <w:object w:dxaOrig="260" w:dyaOrig="260" w14:anchorId="172117C8">
          <v:shape id="_x0000_i2327" type="#_x0000_t75" style="width:12.75pt;height:12.75pt" o:ole="">
            <v:imagedata r:id="rId2242" o:title=""/>
          </v:shape>
          <o:OLEObject Type="Embed" ProgID="Equation.DSMT4" ShapeID="_x0000_i2327" DrawAspect="Content" ObjectID="_1796841391" r:id="rId2248"/>
        </w:object>
      </w:r>
      <w:r w:rsidRPr="00330A7E">
        <w:rPr>
          <w:rFonts w:ascii="Times New Roman" w:hAnsi="Times New Roman" w:cs="Times New Roman"/>
          <w:sz w:val="24"/>
          <w:szCs w:val="24"/>
          <w:lang w:val="fr-FR"/>
        </w:rPr>
        <w:t xml:space="preserve"> quanh trục </w:t>
      </w:r>
      <w:r w:rsidRPr="00330A7E">
        <w:rPr>
          <w:rFonts w:ascii="Times New Roman" w:hAnsi="Times New Roman" w:cs="Times New Roman"/>
          <w:position w:val="-6"/>
          <w:sz w:val="24"/>
          <w:szCs w:val="24"/>
        </w:rPr>
        <w:object w:dxaOrig="360" w:dyaOrig="279" w14:anchorId="6B9A1285">
          <v:shape id="_x0000_i2328" type="#_x0000_t75" style="width:18pt;height:12.75pt" o:ole="">
            <v:imagedata r:id="rId2249" o:title=""/>
          </v:shape>
          <o:OLEObject Type="Embed" ProgID="Equation.DSMT4" ShapeID="_x0000_i2328" DrawAspect="Content" ObjectID="_1796841392" r:id="rId2250"/>
        </w:object>
      </w:r>
      <w:r w:rsidRPr="00330A7E">
        <w:rPr>
          <w:rFonts w:ascii="Times New Roman" w:hAnsi="Times New Roman" w:cs="Times New Roman"/>
          <w:sz w:val="24"/>
          <w:szCs w:val="24"/>
          <w:lang w:val="fr-FR"/>
        </w:rPr>
        <w:t xml:space="preserve"> bằng</w:t>
      </w:r>
    </w:p>
    <w:p w14:paraId="6F3F3868" w14:textId="77777777" w:rsidR="00ED397D" w:rsidRPr="00330A7E" w:rsidRDefault="00ED397D" w:rsidP="00330A7E">
      <w:pPr>
        <w:tabs>
          <w:tab w:val="left" w:pos="3402"/>
          <w:tab w:val="left" w:pos="5669"/>
          <w:tab w:val="left" w:pos="7937"/>
        </w:tabs>
        <w:spacing w:after="0" w:line="360" w:lineRule="auto"/>
        <w:ind w:left="992"/>
        <w:jc w:val="both"/>
        <w:rPr>
          <w:rFonts w:ascii="Times New Roman" w:hAnsi="Times New Roman" w:cs="Times New Roman"/>
          <w:sz w:val="24"/>
          <w:szCs w:val="24"/>
        </w:rPr>
      </w:pPr>
      <w:r w:rsidRPr="00330A7E">
        <w:rPr>
          <w:rFonts w:ascii="Times New Roman" w:hAnsi="Times New Roman" w:cs="Times New Roman"/>
          <w:b/>
          <w:sz w:val="24"/>
          <w:szCs w:val="24"/>
        </w:rPr>
        <w:lastRenderedPageBreak/>
        <w:t>A.</w:t>
      </w:r>
      <w:r w:rsidRPr="00330A7E">
        <w:rPr>
          <w:rFonts w:ascii="Times New Roman" w:hAnsi="Times New Roman" w:cs="Times New Roman"/>
          <w:sz w:val="24"/>
          <w:szCs w:val="24"/>
        </w:rPr>
        <w:t xml:space="preserve"> </w:t>
      </w:r>
      <w:r w:rsidRPr="00330A7E">
        <w:rPr>
          <w:rFonts w:ascii="Times New Roman" w:hAnsi="Times New Roman" w:cs="Times New Roman"/>
          <w:b/>
          <w:position w:val="-32"/>
          <w:sz w:val="24"/>
          <w:szCs w:val="24"/>
        </w:rPr>
        <w:object w:dxaOrig="720" w:dyaOrig="740" w14:anchorId="10C5615E">
          <v:shape id="_x0000_i2329" type="#_x0000_t75" style="width:38.25pt;height:36pt" o:ole="">
            <v:imagedata r:id="rId2251" o:title=""/>
          </v:shape>
          <o:OLEObject Type="Embed" ProgID="Equation.DSMT4" ShapeID="_x0000_i2329" DrawAspect="Content" ObjectID="_1796841393" r:id="rId2252"/>
        </w:object>
      </w:r>
      <w:r w:rsidRPr="00330A7E">
        <w:rPr>
          <w:rFonts w:ascii="Times New Roman" w:hAnsi="Times New Roman" w:cs="Times New Roman"/>
          <w:sz w:val="24"/>
          <w:szCs w:val="24"/>
        </w:rPr>
        <w:t>.</w:t>
      </w:r>
      <w:r w:rsidRPr="00330A7E">
        <w:rPr>
          <w:rFonts w:ascii="Times New Roman" w:hAnsi="Times New Roman" w:cs="Times New Roman"/>
          <w:b/>
          <w:sz w:val="24"/>
          <w:szCs w:val="24"/>
        </w:rPr>
        <w:tab/>
        <w:t>B.</w:t>
      </w:r>
      <w:r w:rsidRPr="00330A7E">
        <w:rPr>
          <w:rFonts w:ascii="Times New Roman" w:hAnsi="Times New Roman" w:cs="Times New Roman"/>
          <w:sz w:val="24"/>
          <w:szCs w:val="24"/>
        </w:rPr>
        <w:t xml:space="preserve"> </w:t>
      </w:r>
      <w:r w:rsidRPr="00330A7E">
        <w:rPr>
          <w:rFonts w:ascii="Times New Roman" w:hAnsi="Times New Roman" w:cs="Times New Roman"/>
          <w:b/>
          <w:position w:val="-32"/>
          <w:sz w:val="24"/>
          <w:szCs w:val="24"/>
        </w:rPr>
        <w:object w:dxaOrig="859" w:dyaOrig="740" w14:anchorId="7F352019">
          <v:shape id="_x0000_i2330" type="#_x0000_t75" style="width:46.5pt;height:36pt" o:ole="">
            <v:imagedata r:id="rId2253" o:title=""/>
          </v:shape>
          <o:OLEObject Type="Embed" ProgID="Equation.DSMT4" ShapeID="_x0000_i2330" DrawAspect="Content" ObjectID="_1796841394" r:id="rId2254"/>
        </w:object>
      </w:r>
      <w:r w:rsidRPr="00330A7E">
        <w:rPr>
          <w:rFonts w:ascii="Times New Roman" w:hAnsi="Times New Roman" w:cs="Times New Roman"/>
          <w:sz w:val="24"/>
          <w:szCs w:val="24"/>
        </w:rPr>
        <w:t>.</w:t>
      </w:r>
      <w:r w:rsidRPr="00330A7E">
        <w:rPr>
          <w:rFonts w:ascii="Times New Roman" w:hAnsi="Times New Roman" w:cs="Times New Roman"/>
          <w:b/>
          <w:sz w:val="24"/>
          <w:szCs w:val="24"/>
        </w:rPr>
        <w:tab/>
        <w:t>C.</w:t>
      </w:r>
      <w:r w:rsidRPr="00330A7E">
        <w:rPr>
          <w:rFonts w:ascii="Times New Roman" w:hAnsi="Times New Roman" w:cs="Times New Roman"/>
          <w:sz w:val="24"/>
          <w:szCs w:val="24"/>
        </w:rPr>
        <w:t xml:space="preserve"> </w:t>
      </w:r>
      <w:r w:rsidRPr="00330A7E">
        <w:rPr>
          <w:rFonts w:ascii="Times New Roman" w:hAnsi="Times New Roman" w:cs="Times New Roman"/>
          <w:b/>
          <w:position w:val="-32"/>
          <w:sz w:val="24"/>
          <w:szCs w:val="24"/>
        </w:rPr>
        <w:object w:dxaOrig="880" w:dyaOrig="740" w14:anchorId="341D4DD4">
          <v:shape id="_x0000_i2331" type="#_x0000_t75" style="width:47.25pt;height:36pt" o:ole="">
            <v:imagedata r:id="rId2255" o:title=""/>
          </v:shape>
          <o:OLEObject Type="Embed" ProgID="Equation.DSMT4" ShapeID="_x0000_i2331" DrawAspect="Content" ObjectID="_1796841395" r:id="rId2256"/>
        </w:object>
      </w:r>
      <w:r w:rsidRPr="00330A7E">
        <w:rPr>
          <w:rFonts w:ascii="Times New Roman" w:hAnsi="Times New Roman" w:cs="Times New Roman"/>
          <w:sz w:val="24"/>
          <w:szCs w:val="24"/>
        </w:rPr>
        <w:t>.</w:t>
      </w:r>
      <w:r w:rsidRPr="00330A7E">
        <w:rPr>
          <w:rFonts w:ascii="Times New Roman" w:hAnsi="Times New Roman" w:cs="Times New Roman"/>
          <w:b/>
          <w:sz w:val="24"/>
          <w:szCs w:val="24"/>
        </w:rPr>
        <w:tab/>
        <w:t>D.</w:t>
      </w:r>
      <w:r w:rsidRPr="00330A7E">
        <w:rPr>
          <w:rFonts w:ascii="Times New Roman" w:hAnsi="Times New Roman" w:cs="Times New Roman"/>
          <w:sz w:val="24"/>
          <w:szCs w:val="24"/>
        </w:rPr>
        <w:t xml:space="preserve"> </w:t>
      </w:r>
      <w:r w:rsidRPr="00330A7E">
        <w:rPr>
          <w:rFonts w:ascii="Times New Roman" w:hAnsi="Times New Roman" w:cs="Times New Roman"/>
          <w:b/>
          <w:position w:val="-32"/>
          <w:sz w:val="24"/>
          <w:szCs w:val="24"/>
        </w:rPr>
        <w:object w:dxaOrig="700" w:dyaOrig="740" w14:anchorId="633F8379">
          <v:shape id="_x0000_i2332" type="#_x0000_t75" style="width:37.5pt;height:36pt" o:ole="">
            <v:imagedata r:id="rId2257" o:title=""/>
          </v:shape>
          <o:OLEObject Type="Embed" ProgID="Equation.DSMT4" ShapeID="_x0000_i2332" DrawAspect="Content" ObjectID="_1796841396" r:id="rId2258"/>
        </w:object>
      </w:r>
      <w:r w:rsidRPr="00330A7E">
        <w:rPr>
          <w:rFonts w:ascii="Times New Roman" w:hAnsi="Times New Roman" w:cs="Times New Roman"/>
          <w:sz w:val="24"/>
          <w:szCs w:val="24"/>
        </w:rPr>
        <w:t>.</w:t>
      </w:r>
    </w:p>
    <w:p w14:paraId="6763E7D6" w14:textId="77777777" w:rsidR="00ED397D" w:rsidRPr="00330A7E" w:rsidRDefault="00ED397D" w:rsidP="00330A7E">
      <w:pPr>
        <w:spacing w:after="0" w:line="360" w:lineRule="auto"/>
        <w:ind w:left="992" w:hanging="992"/>
        <w:rPr>
          <w:rFonts w:ascii="Times New Roman" w:hAnsi="Times New Roman" w:cs="Times New Roman"/>
          <w:sz w:val="24"/>
          <w:szCs w:val="24"/>
          <w:lang w:val="it-IT"/>
        </w:rPr>
      </w:pPr>
      <w:r w:rsidRPr="00330A7E">
        <w:rPr>
          <w:rFonts w:ascii="Times New Roman" w:hAnsi="Times New Roman" w:cs="Times New Roman"/>
          <w:b/>
          <w:bCs/>
          <w:sz w:val="24"/>
          <w:szCs w:val="24"/>
          <w:lang w:val="it-IT"/>
        </w:rPr>
        <w:t>PHẦN II. Câu trắc nghiệm đúng sai.</w:t>
      </w:r>
      <w:r w:rsidRPr="00330A7E">
        <w:rPr>
          <w:rFonts w:ascii="Times New Roman" w:hAnsi="Times New Roman" w:cs="Times New Roman"/>
          <w:sz w:val="24"/>
          <w:szCs w:val="24"/>
          <w:lang w:val="it-IT"/>
        </w:rPr>
        <w:t xml:space="preserve"> Thí sinh trả lời từ câu 1 đến câu 4. Trong mỗi </w:t>
      </w:r>
      <w:r w:rsidRPr="00330A7E">
        <w:rPr>
          <w:rFonts w:ascii="Times New Roman" w:hAnsi="Times New Roman" w:cs="Times New Roman"/>
          <w:b/>
          <w:bCs/>
          <w:sz w:val="24"/>
          <w:szCs w:val="24"/>
          <w:lang w:val="it-IT"/>
        </w:rPr>
        <w:t>ý a), b), c), d)</w:t>
      </w:r>
      <w:r w:rsidRPr="00330A7E">
        <w:rPr>
          <w:rFonts w:ascii="Times New Roman" w:hAnsi="Times New Roman" w:cs="Times New Roman"/>
          <w:sz w:val="24"/>
          <w:szCs w:val="24"/>
          <w:lang w:val="it-IT"/>
        </w:rPr>
        <w:t xml:space="preserve"> ở mỗi câu, thí sinh chọn đúng hoặc sai.</w:t>
      </w:r>
    </w:p>
    <w:p w14:paraId="7EC1F8E5" w14:textId="77777777" w:rsidR="00ED397D" w:rsidRPr="00330A7E" w:rsidRDefault="00ED397D" w:rsidP="000E1E56">
      <w:pPr>
        <w:pStyle w:val="ListParagraph"/>
        <w:numPr>
          <w:ilvl w:val="0"/>
          <w:numId w:val="5"/>
        </w:numPr>
        <w:tabs>
          <w:tab w:val="left" w:pos="992"/>
        </w:tabs>
        <w:spacing w:line="360" w:lineRule="auto"/>
        <w:rPr>
          <w:rFonts w:ascii="Times New Roman" w:hAnsi="Times New Roman" w:cs="Times New Roman"/>
          <w:b/>
          <w:sz w:val="24"/>
          <w:szCs w:val="24"/>
          <w:lang w:val="pt-BR"/>
        </w:rPr>
      </w:pPr>
      <w:r w:rsidRPr="00330A7E">
        <w:rPr>
          <w:rFonts w:ascii="Times New Roman" w:hAnsi="Times New Roman" w:cs="Times New Roman"/>
          <w:sz w:val="24"/>
          <w:szCs w:val="24"/>
          <w:lang w:val="it-IT"/>
        </w:rPr>
        <w:t xml:space="preserve">Trong không gian với hệ toạ độ </w:t>
      </w:r>
      <w:r w:rsidRPr="00330A7E">
        <w:rPr>
          <w:rFonts w:ascii="Times New Roman" w:hAnsi="Times New Roman" w:cs="Times New Roman"/>
          <w:position w:val="-10"/>
          <w:sz w:val="24"/>
          <w:szCs w:val="24"/>
        </w:rPr>
        <w:object w:dxaOrig="560" w:dyaOrig="320" w14:anchorId="16A3A169">
          <v:shape id="_x0000_i2333" type="#_x0000_t75" style="width:27.75pt;height:15.75pt" o:ole="">
            <v:imagedata r:id="rId2128" o:title=""/>
          </v:shape>
          <o:OLEObject Type="Embed" ProgID="Equation.DSMT4" ShapeID="_x0000_i2333" DrawAspect="Content" ObjectID="_1796841397" r:id="rId2259"/>
        </w:object>
      </w:r>
      <w:r w:rsidRPr="00330A7E">
        <w:rPr>
          <w:rFonts w:ascii="Times New Roman" w:hAnsi="Times New Roman" w:cs="Times New Roman"/>
          <w:sz w:val="24"/>
          <w:szCs w:val="24"/>
          <w:lang w:val="it-IT"/>
        </w:rPr>
        <w:t xml:space="preserve">, </w:t>
      </w:r>
      <w:r w:rsidRPr="00330A7E">
        <w:rPr>
          <w:rFonts w:ascii="Times New Roman" w:hAnsi="Times New Roman" w:cs="Times New Roman"/>
          <w:sz w:val="24"/>
          <w:szCs w:val="24"/>
          <w:lang w:val="pt-BR"/>
        </w:rPr>
        <w:t xml:space="preserve">cho </w:t>
      </w:r>
      <w:r w:rsidRPr="00330A7E">
        <w:rPr>
          <w:rFonts w:ascii="Times New Roman" w:hAnsi="Times New Roman" w:cs="Times New Roman"/>
          <w:sz w:val="24"/>
          <w:szCs w:val="24"/>
          <w:lang w:val="es-ES"/>
        </w:rPr>
        <w:t xml:space="preserve">đường thẳng </w:t>
      </w:r>
      <w:r w:rsidRPr="00330A7E">
        <w:rPr>
          <w:rFonts w:ascii="Times New Roman" w:hAnsi="Times New Roman" w:cs="Times New Roman"/>
          <w:position w:val="-50"/>
          <w:sz w:val="24"/>
          <w:szCs w:val="24"/>
        </w:rPr>
        <w:object w:dxaOrig="1219" w:dyaOrig="1120" w14:anchorId="1E73F491">
          <v:shape id="_x0000_i2334" type="#_x0000_t75" style="width:60.75pt;height:56.25pt" o:ole="">
            <v:imagedata r:id="rId2260" o:title=""/>
          </v:shape>
          <o:OLEObject Type="Embed" ProgID="Equation.DSMT4" ShapeID="_x0000_i2334" DrawAspect="Content" ObjectID="_1796841398" r:id="rId2261"/>
        </w:object>
      </w:r>
      <w:r w:rsidRPr="00330A7E">
        <w:rPr>
          <w:rFonts w:ascii="Times New Roman" w:hAnsi="Times New Roman" w:cs="Times New Roman"/>
          <w:sz w:val="24"/>
          <w:szCs w:val="24"/>
          <w:lang w:val="es-ES"/>
        </w:rPr>
        <w:t xml:space="preserve">và mặt phẳng </w:t>
      </w:r>
      <w:r w:rsidRPr="00330A7E">
        <w:rPr>
          <w:rFonts w:ascii="Times New Roman" w:hAnsi="Times New Roman" w:cs="Times New Roman"/>
          <w:position w:val="-14"/>
          <w:sz w:val="24"/>
          <w:szCs w:val="24"/>
        </w:rPr>
        <w:object w:dxaOrig="2299" w:dyaOrig="400" w14:anchorId="617A13B9">
          <v:shape id="_x0000_i2335" type="#_x0000_t75" style="width:114.75pt;height:20.25pt" o:ole="">
            <v:imagedata r:id="rId2262" o:title=""/>
          </v:shape>
          <o:OLEObject Type="Embed" ProgID="Equation.DSMT4" ShapeID="_x0000_i2335" DrawAspect="Content" ObjectID="_1796841399" r:id="rId2263"/>
        </w:object>
      </w:r>
      <w:r w:rsidRPr="00330A7E">
        <w:rPr>
          <w:rFonts w:ascii="Times New Roman" w:hAnsi="Times New Roman" w:cs="Times New Roman"/>
          <w:sz w:val="24"/>
          <w:szCs w:val="24"/>
          <w:lang w:val="es-ES"/>
        </w:rPr>
        <w:t xml:space="preserve"> </w:t>
      </w:r>
    </w:p>
    <w:p w14:paraId="72766891" w14:textId="77777777" w:rsidR="00ED397D" w:rsidRPr="00330A7E" w:rsidRDefault="00ED397D" w:rsidP="00330A7E">
      <w:pPr>
        <w:spacing w:after="0" w:line="360" w:lineRule="auto"/>
        <w:ind w:left="992"/>
        <w:jc w:val="both"/>
        <w:rPr>
          <w:rFonts w:ascii="Times New Roman" w:eastAsia="Calibri" w:hAnsi="Times New Roman" w:cs="Times New Roman"/>
          <w:bCs/>
          <w:sz w:val="24"/>
          <w:szCs w:val="24"/>
          <w:lang w:val="es-ES"/>
        </w:rPr>
      </w:pPr>
      <w:r w:rsidRPr="00330A7E">
        <w:rPr>
          <w:rFonts w:ascii="Times New Roman" w:eastAsia="Calibri" w:hAnsi="Times New Roman" w:cs="Times New Roman"/>
          <w:b/>
          <w:sz w:val="24"/>
          <w:szCs w:val="24"/>
          <w:lang w:val="es-ES"/>
        </w:rPr>
        <w:t xml:space="preserve">a) </w:t>
      </w:r>
      <w:r w:rsidRPr="00330A7E">
        <w:rPr>
          <w:rFonts w:ascii="Times New Roman" w:eastAsia="Calibri" w:hAnsi="Times New Roman" w:cs="Times New Roman"/>
          <w:bCs/>
          <w:sz w:val="24"/>
          <w:szCs w:val="24"/>
          <w:lang w:val="es-ES"/>
        </w:rPr>
        <w:t xml:space="preserve">Đường thẳng </w:t>
      </w:r>
      <w:r w:rsidRPr="00330A7E">
        <w:rPr>
          <w:rFonts w:ascii="Times New Roman" w:hAnsi="Times New Roman" w:cs="Times New Roman"/>
          <w:position w:val="-6"/>
          <w:sz w:val="24"/>
          <w:szCs w:val="24"/>
        </w:rPr>
        <w:object w:dxaOrig="220" w:dyaOrig="279" w14:anchorId="23539120">
          <v:shape id="_x0000_i2336" type="#_x0000_t75" style="width:11.25pt;height:13.5pt" o:ole="">
            <v:imagedata r:id="rId2264" o:title=""/>
          </v:shape>
          <o:OLEObject Type="Embed" ProgID="Equation.DSMT4" ShapeID="_x0000_i2336" DrawAspect="Content" ObjectID="_1796841400" r:id="rId2265"/>
        </w:object>
      </w:r>
      <w:r w:rsidRPr="00330A7E">
        <w:rPr>
          <w:rFonts w:ascii="Times New Roman" w:eastAsia="Calibri" w:hAnsi="Times New Roman" w:cs="Times New Roman"/>
          <w:bCs/>
          <w:sz w:val="24"/>
          <w:szCs w:val="24"/>
          <w:lang w:val="es-ES"/>
        </w:rPr>
        <w:t xml:space="preserve"> có một vectơ chỉ phương là </w:t>
      </w:r>
      <w:r w:rsidRPr="00330A7E">
        <w:rPr>
          <w:rFonts w:ascii="Times New Roman" w:hAnsi="Times New Roman" w:cs="Times New Roman"/>
          <w:position w:val="-14"/>
          <w:sz w:val="24"/>
          <w:szCs w:val="24"/>
        </w:rPr>
        <w:object w:dxaOrig="859" w:dyaOrig="400" w14:anchorId="57F34833">
          <v:shape id="_x0000_i2337" type="#_x0000_t75" style="width:42.75pt;height:20.25pt" o:ole="">
            <v:imagedata r:id="rId2266" o:title=""/>
          </v:shape>
          <o:OLEObject Type="Embed" ProgID="Equation.DSMT4" ShapeID="_x0000_i2337" DrawAspect="Content" ObjectID="_1796841401" r:id="rId2267"/>
        </w:object>
      </w:r>
      <w:r w:rsidRPr="00330A7E">
        <w:rPr>
          <w:rFonts w:ascii="Times New Roman" w:eastAsia="Calibri" w:hAnsi="Times New Roman" w:cs="Times New Roman"/>
          <w:bCs/>
          <w:sz w:val="24"/>
          <w:szCs w:val="24"/>
          <w:lang w:val="es-ES"/>
        </w:rPr>
        <w:t xml:space="preserve">. </w:t>
      </w:r>
    </w:p>
    <w:p w14:paraId="43967AC9" w14:textId="77777777" w:rsidR="00ED397D" w:rsidRPr="00330A7E" w:rsidRDefault="00ED397D" w:rsidP="00330A7E">
      <w:pPr>
        <w:spacing w:after="0" w:line="360" w:lineRule="auto"/>
        <w:ind w:left="992"/>
        <w:jc w:val="both"/>
        <w:rPr>
          <w:rFonts w:ascii="Times New Roman" w:eastAsia="Calibri" w:hAnsi="Times New Roman" w:cs="Times New Roman"/>
          <w:bCs/>
          <w:sz w:val="24"/>
          <w:szCs w:val="24"/>
          <w:lang w:val="es-ES"/>
        </w:rPr>
      </w:pPr>
      <w:r w:rsidRPr="00330A7E">
        <w:rPr>
          <w:rFonts w:ascii="Times New Roman" w:eastAsia="Calibri" w:hAnsi="Times New Roman" w:cs="Times New Roman"/>
          <w:b/>
          <w:sz w:val="24"/>
          <w:szCs w:val="24"/>
          <w:lang w:val="es-ES"/>
        </w:rPr>
        <w:t xml:space="preserve">b) </w:t>
      </w:r>
      <w:r w:rsidRPr="00330A7E">
        <w:rPr>
          <w:rFonts w:ascii="Times New Roman" w:eastAsia="Calibri" w:hAnsi="Times New Roman" w:cs="Times New Roman"/>
          <w:bCs/>
          <w:sz w:val="24"/>
          <w:szCs w:val="24"/>
          <w:lang w:val="es-ES"/>
        </w:rPr>
        <w:t xml:space="preserve">Mặt phẳng </w:t>
      </w:r>
      <w:r w:rsidRPr="00330A7E">
        <w:rPr>
          <w:rFonts w:ascii="Times New Roman" w:hAnsi="Times New Roman" w:cs="Times New Roman"/>
          <w:position w:val="-10"/>
          <w:sz w:val="24"/>
          <w:szCs w:val="24"/>
        </w:rPr>
        <w:object w:dxaOrig="400" w:dyaOrig="320" w14:anchorId="2B25A29F">
          <v:shape id="_x0000_i2338" type="#_x0000_t75" style="width:20.25pt;height:15.75pt" o:ole="">
            <v:imagedata r:id="rId2268" o:title=""/>
          </v:shape>
          <o:OLEObject Type="Embed" ProgID="Equation.DSMT4" ShapeID="_x0000_i2338" DrawAspect="Content" ObjectID="_1796841402" r:id="rId2269"/>
        </w:object>
      </w:r>
      <w:r w:rsidRPr="00330A7E">
        <w:rPr>
          <w:rFonts w:ascii="Times New Roman" w:eastAsia="Calibri" w:hAnsi="Times New Roman" w:cs="Times New Roman"/>
          <w:bCs/>
          <w:sz w:val="24"/>
          <w:szCs w:val="24"/>
          <w:lang w:val="es-ES"/>
        </w:rPr>
        <w:t xml:space="preserve"> có một vectơ pháp tuyến là </w:t>
      </w:r>
      <w:r w:rsidRPr="00330A7E">
        <w:rPr>
          <w:rFonts w:ascii="Times New Roman" w:hAnsi="Times New Roman" w:cs="Times New Roman"/>
          <w:position w:val="-10"/>
          <w:sz w:val="24"/>
          <w:szCs w:val="24"/>
        </w:rPr>
        <w:object w:dxaOrig="900" w:dyaOrig="320" w14:anchorId="5DDC7C49">
          <v:shape id="_x0000_i2339" type="#_x0000_t75" style="width:45pt;height:15.75pt" o:ole="">
            <v:imagedata r:id="rId2270" o:title=""/>
          </v:shape>
          <o:OLEObject Type="Embed" ProgID="Equation.DSMT4" ShapeID="_x0000_i2339" DrawAspect="Content" ObjectID="_1796841403" r:id="rId2271"/>
        </w:object>
      </w:r>
    </w:p>
    <w:p w14:paraId="7EF15173" w14:textId="77777777" w:rsidR="00ED397D" w:rsidRPr="00330A7E" w:rsidRDefault="00ED397D" w:rsidP="00330A7E">
      <w:pPr>
        <w:spacing w:after="0" w:line="360" w:lineRule="auto"/>
        <w:ind w:left="992"/>
        <w:jc w:val="both"/>
        <w:rPr>
          <w:rFonts w:ascii="Times New Roman" w:eastAsia="Calibri" w:hAnsi="Times New Roman" w:cs="Times New Roman"/>
          <w:bCs/>
          <w:sz w:val="24"/>
          <w:szCs w:val="24"/>
          <w:lang w:val="es-ES"/>
        </w:rPr>
      </w:pPr>
      <w:r w:rsidRPr="00330A7E">
        <w:rPr>
          <w:rFonts w:ascii="Times New Roman" w:eastAsia="Calibri" w:hAnsi="Times New Roman" w:cs="Times New Roman"/>
          <w:b/>
          <w:sz w:val="24"/>
          <w:szCs w:val="24"/>
          <w:lang w:val="es-ES"/>
        </w:rPr>
        <w:t xml:space="preserve">c) </w:t>
      </w:r>
      <w:r w:rsidRPr="00330A7E">
        <w:rPr>
          <w:rFonts w:ascii="Times New Roman" w:eastAsia="Calibri" w:hAnsi="Times New Roman" w:cs="Times New Roman"/>
          <w:bCs/>
          <w:sz w:val="24"/>
          <w:szCs w:val="24"/>
          <w:lang w:val="es-ES"/>
        </w:rPr>
        <w:t xml:space="preserve">Đường thẳng </w:t>
      </w:r>
      <w:r w:rsidRPr="00330A7E">
        <w:rPr>
          <w:rFonts w:ascii="Times New Roman" w:hAnsi="Times New Roman" w:cs="Times New Roman"/>
          <w:position w:val="-6"/>
          <w:sz w:val="24"/>
          <w:szCs w:val="24"/>
        </w:rPr>
        <w:object w:dxaOrig="220" w:dyaOrig="279" w14:anchorId="6E98E425">
          <v:shape id="_x0000_i2340" type="#_x0000_t75" style="width:11.25pt;height:13.5pt" o:ole="">
            <v:imagedata r:id="rId2264" o:title=""/>
          </v:shape>
          <o:OLEObject Type="Embed" ProgID="Equation.DSMT4" ShapeID="_x0000_i2340" DrawAspect="Content" ObjectID="_1796841404" r:id="rId2272"/>
        </w:object>
      </w:r>
      <w:r w:rsidRPr="00330A7E">
        <w:rPr>
          <w:rFonts w:ascii="Times New Roman" w:eastAsia="Calibri" w:hAnsi="Times New Roman" w:cs="Times New Roman"/>
          <w:bCs/>
          <w:sz w:val="24"/>
          <w:szCs w:val="24"/>
          <w:lang w:val="es-ES"/>
        </w:rPr>
        <w:t xml:space="preserve"> cắt mặt phẳng </w:t>
      </w:r>
      <w:r w:rsidRPr="00330A7E">
        <w:rPr>
          <w:rFonts w:ascii="Times New Roman" w:hAnsi="Times New Roman" w:cs="Times New Roman"/>
          <w:position w:val="-10"/>
          <w:sz w:val="24"/>
          <w:szCs w:val="24"/>
        </w:rPr>
        <w:object w:dxaOrig="400" w:dyaOrig="320" w14:anchorId="7A75414B">
          <v:shape id="_x0000_i2341" type="#_x0000_t75" style="width:20.25pt;height:15.75pt" o:ole="">
            <v:imagedata r:id="rId2268" o:title=""/>
          </v:shape>
          <o:OLEObject Type="Embed" ProgID="Equation.DSMT4" ShapeID="_x0000_i2341" DrawAspect="Content" ObjectID="_1796841405" r:id="rId2273"/>
        </w:object>
      </w:r>
      <w:r w:rsidRPr="00330A7E">
        <w:rPr>
          <w:rFonts w:ascii="Times New Roman" w:eastAsia="Calibri" w:hAnsi="Times New Roman" w:cs="Times New Roman"/>
          <w:bCs/>
          <w:sz w:val="24"/>
          <w:szCs w:val="24"/>
          <w:lang w:val="es-ES"/>
        </w:rPr>
        <w:t xml:space="preserve"> tại điểm </w:t>
      </w:r>
      <w:r w:rsidRPr="00330A7E">
        <w:rPr>
          <w:rFonts w:ascii="Times New Roman" w:hAnsi="Times New Roman" w:cs="Times New Roman"/>
          <w:position w:val="-14"/>
          <w:sz w:val="24"/>
          <w:szCs w:val="24"/>
        </w:rPr>
        <w:object w:dxaOrig="880" w:dyaOrig="400" w14:anchorId="7F56E323">
          <v:shape id="_x0000_i2342" type="#_x0000_t75" style="width:44.25pt;height:20.25pt" o:ole="">
            <v:imagedata r:id="rId2274" o:title=""/>
          </v:shape>
          <o:OLEObject Type="Embed" ProgID="Equation.DSMT4" ShapeID="_x0000_i2342" DrawAspect="Content" ObjectID="_1796841406" r:id="rId2275"/>
        </w:object>
      </w:r>
      <w:r w:rsidRPr="00330A7E">
        <w:rPr>
          <w:rFonts w:ascii="Times New Roman" w:hAnsi="Times New Roman" w:cs="Times New Roman"/>
          <w:bCs/>
          <w:sz w:val="24"/>
          <w:szCs w:val="24"/>
          <w:lang w:val="es-ES"/>
        </w:rPr>
        <w:t>.</w:t>
      </w:r>
    </w:p>
    <w:p w14:paraId="0ACEA037" w14:textId="77777777" w:rsidR="00ED397D" w:rsidRPr="00330A7E" w:rsidRDefault="00ED397D" w:rsidP="00330A7E">
      <w:pPr>
        <w:spacing w:after="0" w:line="360" w:lineRule="auto"/>
        <w:ind w:left="992"/>
        <w:jc w:val="both"/>
        <w:rPr>
          <w:rFonts w:ascii="Times New Roman" w:eastAsia="Calibri" w:hAnsi="Times New Roman" w:cs="Times New Roman"/>
          <w:bCs/>
          <w:sz w:val="24"/>
          <w:szCs w:val="24"/>
          <w:lang w:val="es-ES"/>
        </w:rPr>
      </w:pPr>
      <w:r w:rsidRPr="00330A7E">
        <w:rPr>
          <w:rFonts w:ascii="Times New Roman" w:eastAsia="Calibri" w:hAnsi="Times New Roman" w:cs="Times New Roman"/>
          <w:b/>
          <w:sz w:val="24"/>
          <w:szCs w:val="24"/>
          <w:lang w:val="es-ES"/>
        </w:rPr>
        <w:t>d)</w:t>
      </w:r>
      <w:r w:rsidRPr="00330A7E">
        <w:rPr>
          <w:rFonts w:ascii="Times New Roman" w:eastAsia="Calibri" w:hAnsi="Times New Roman" w:cs="Times New Roman"/>
          <w:bCs/>
          <w:sz w:val="24"/>
          <w:szCs w:val="24"/>
          <w:lang w:val="es-ES"/>
        </w:rPr>
        <w:t xml:space="preserve"> Một đường thẳng vuông góc với đường thẳng </w:t>
      </w:r>
      <w:r w:rsidRPr="00330A7E">
        <w:rPr>
          <w:rFonts w:ascii="Times New Roman" w:hAnsi="Times New Roman" w:cs="Times New Roman"/>
          <w:position w:val="-6"/>
          <w:sz w:val="24"/>
          <w:szCs w:val="24"/>
        </w:rPr>
        <w:object w:dxaOrig="220" w:dyaOrig="279" w14:anchorId="4354B086">
          <v:shape id="_x0000_i2343" type="#_x0000_t75" style="width:11.25pt;height:13.5pt" o:ole="">
            <v:imagedata r:id="rId2264" o:title=""/>
          </v:shape>
          <o:OLEObject Type="Embed" ProgID="Equation.DSMT4" ShapeID="_x0000_i2343" DrawAspect="Content" ObjectID="_1796841407" r:id="rId2276"/>
        </w:object>
      </w:r>
      <w:r w:rsidRPr="00330A7E">
        <w:rPr>
          <w:rFonts w:ascii="Times New Roman" w:eastAsia="Calibri" w:hAnsi="Times New Roman" w:cs="Times New Roman"/>
          <w:bCs/>
          <w:sz w:val="24"/>
          <w:szCs w:val="24"/>
          <w:lang w:val="es-ES"/>
        </w:rPr>
        <w:t xml:space="preserve"> và song song với mặt phẳng </w:t>
      </w:r>
      <w:r w:rsidRPr="00330A7E">
        <w:rPr>
          <w:rFonts w:ascii="Times New Roman" w:hAnsi="Times New Roman" w:cs="Times New Roman"/>
          <w:position w:val="-10"/>
          <w:sz w:val="24"/>
          <w:szCs w:val="24"/>
        </w:rPr>
        <w:object w:dxaOrig="400" w:dyaOrig="320" w14:anchorId="2304D36E">
          <v:shape id="_x0000_i2344" type="#_x0000_t75" style="width:20.25pt;height:15.75pt" o:ole="">
            <v:imagedata r:id="rId2268" o:title=""/>
          </v:shape>
          <o:OLEObject Type="Embed" ProgID="Equation.DSMT4" ShapeID="_x0000_i2344" DrawAspect="Content" ObjectID="_1796841408" r:id="rId2277"/>
        </w:object>
      </w:r>
      <w:r w:rsidRPr="00330A7E">
        <w:rPr>
          <w:rFonts w:ascii="Times New Roman" w:eastAsia="Calibri" w:hAnsi="Times New Roman" w:cs="Times New Roman"/>
          <w:bCs/>
          <w:sz w:val="24"/>
          <w:szCs w:val="24"/>
          <w:lang w:val="es-ES"/>
        </w:rPr>
        <w:t xml:space="preserve"> có một vectơ chỉ phương là </w:t>
      </w:r>
      <w:r w:rsidRPr="00330A7E">
        <w:rPr>
          <w:rFonts w:ascii="Times New Roman" w:hAnsi="Times New Roman" w:cs="Times New Roman"/>
          <w:position w:val="-14"/>
          <w:sz w:val="24"/>
          <w:szCs w:val="24"/>
        </w:rPr>
        <w:object w:dxaOrig="920" w:dyaOrig="400" w14:anchorId="0B2FF922">
          <v:shape id="_x0000_i2345" type="#_x0000_t75" style="width:45.75pt;height:20.25pt" o:ole="">
            <v:imagedata r:id="rId2278" o:title=""/>
          </v:shape>
          <o:OLEObject Type="Embed" ProgID="Equation.DSMT4" ShapeID="_x0000_i2345" DrawAspect="Content" ObjectID="_1796841409" r:id="rId2279"/>
        </w:object>
      </w:r>
      <w:r w:rsidRPr="00330A7E">
        <w:rPr>
          <w:rFonts w:ascii="Times New Roman" w:eastAsia="Calibri" w:hAnsi="Times New Roman" w:cs="Times New Roman"/>
          <w:bCs/>
          <w:sz w:val="24"/>
          <w:szCs w:val="24"/>
          <w:lang w:val="es-ES"/>
        </w:rPr>
        <w:t>.</w:t>
      </w:r>
    </w:p>
    <w:p w14:paraId="33E52623" w14:textId="77777777" w:rsidR="00ED397D" w:rsidRPr="00330A7E" w:rsidRDefault="00ED397D" w:rsidP="000E1E56">
      <w:pPr>
        <w:pStyle w:val="ListParagraph"/>
        <w:numPr>
          <w:ilvl w:val="0"/>
          <w:numId w:val="5"/>
        </w:numPr>
        <w:tabs>
          <w:tab w:val="left" w:pos="992"/>
        </w:tabs>
        <w:spacing w:line="360" w:lineRule="auto"/>
        <w:rPr>
          <w:rFonts w:ascii="Times New Roman" w:hAnsi="Times New Roman" w:cs="Times New Roman"/>
          <w:sz w:val="24"/>
          <w:szCs w:val="24"/>
          <w:lang w:val="es-ES"/>
        </w:rPr>
      </w:pPr>
      <w:r w:rsidRPr="00330A7E">
        <w:rPr>
          <w:rFonts w:ascii="Times New Roman" w:eastAsia="Calibri" w:hAnsi="Times New Roman" w:cs="Times New Roman"/>
          <w:sz w:val="24"/>
          <w:szCs w:val="24"/>
          <w:lang w:val="it-IT"/>
        </w:rPr>
        <w:t xml:space="preserve">Cho </w:t>
      </w:r>
      <w:r w:rsidRPr="00330A7E">
        <w:rPr>
          <w:rFonts w:ascii="Times New Roman" w:hAnsi="Times New Roman" w:cs="Times New Roman"/>
          <w:sz w:val="24"/>
          <w:szCs w:val="24"/>
          <w:lang w:val="es-ES"/>
        </w:rPr>
        <w:t xml:space="preserve">hàm số </w:t>
      </w:r>
      <w:r w:rsidRPr="00330A7E">
        <w:rPr>
          <w:rFonts w:ascii="Times New Roman" w:hAnsi="Times New Roman" w:cs="Times New Roman"/>
          <w:position w:val="-14"/>
          <w:sz w:val="24"/>
          <w:szCs w:val="24"/>
        </w:rPr>
        <w:object w:dxaOrig="2860" w:dyaOrig="400" w14:anchorId="4A753C7B">
          <v:shape id="_x0000_i2346" type="#_x0000_t75" style="width:143.25pt;height:20.25pt" o:ole="">
            <v:imagedata r:id="rId2280" o:title=""/>
          </v:shape>
          <o:OLEObject Type="Embed" ProgID="Equation.DSMT4" ShapeID="_x0000_i2346" DrawAspect="Content" ObjectID="_1796841410" r:id="rId2281"/>
        </w:object>
      </w:r>
      <w:r w:rsidRPr="00330A7E">
        <w:rPr>
          <w:rFonts w:ascii="Times New Roman" w:hAnsi="Times New Roman" w:cs="Times New Roman"/>
          <w:sz w:val="24"/>
          <w:szCs w:val="24"/>
          <w:lang w:val="es-ES"/>
        </w:rPr>
        <w:t xml:space="preserve"> có bảng biến thiên như sau:</w:t>
      </w:r>
    </w:p>
    <w:p w14:paraId="78F4E37B" w14:textId="77777777" w:rsidR="00ED397D" w:rsidRPr="00330A7E" w:rsidRDefault="00ED397D" w:rsidP="00330A7E">
      <w:pPr>
        <w:tabs>
          <w:tab w:val="left" w:pos="360"/>
          <w:tab w:val="left" w:pos="1980"/>
          <w:tab w:val="left" w:pos="3960"/>
          <w:tab w:val="left" w:pos="5940"/>
        </w:tabs>
        <w:spacing w:after="0" w:line="360" w:lineRule="auto"/>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25D9BBA2" wp14:editId="2CFFF757">
            <wp:extent cx="4059115" cy="1450042"/>
            <wp:effectExtent l="0" t="0" r="0" b="0"/>
            <wp:docPr id="3229545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2" cstate="print">
                      <a:extLst>
                        <a:ext uri="{28A0092B-C50C-407E-A947-70E740481C1C}">
                          <a14:useLocalDpi xmlns:a14="http://schemas.microsoft.com/office/drawing/2010/main" val="0"/>
                        </a:ext>
                      </a:extLst>
                    </a:blip>
                    <a:srcRect/>
                    <a:stretch>
                      <a:fillRect/>
                    </a:stretch>
                  </pic:blipFill>
                  <pic:spPr bwMode="auto">
                    <a:xfrm>
                      <a:off x="0" y="0"/>
                      <a:ext cx="4075932" cy="1456049"/>
                    </a:xfrm>
                    <a:prstGeom prst="rect">
                      <a:avLst/>
                    </a:prstGeom>
                    <a:noFill/>
                    <a:ln>
                      <a:noFill/>
                    </a:ln>
                  </pic:spPr>
                </pic:pic>
              </a:graphicData>
            </a:graphic>
          </wp:inline>
        </w:drawing>
      </w:r>
    </w:p>
    <w:p w14:paraId="65C7CC8F" w14:textId="77777777" w:rsidR="00ED397D" w:rsidRPr="00330A7E" w:rsidRDefault="00ED397D" w:rsidP="00330A7E">
      <w:pPr>
        <w:spacing w:after="0" w:line="360" w:lineRule="auto"/>
        <w:ind w:left="992"/>
        <w:jc w:val="both"/>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 xml:space="preserve">a) </w:t>
      </w:r>
      <w:r w:rsidRPr="00330A7E">
        <w:rPr>
          <w:rFonts w:ascii="Times New Roman" w:eastAsia="Calibri" w:hAnsi="Times New Roman" w:cs="Times New Roman"/>
          <w:bCs/>
          <w:sz w:val="24"/>
          <w:szCs w:val="24"/>
        </w:rPr>
        <w:t xml:space="preserve">Hàm số nghịch biến trên khoảng </w:t>
      </w:r>
      <w:r w:rsidRPr="00330A7E">
        <w:rPr>
          <w:rFonts w:ascii="Times New Roman" w:hAnsi="Times New Roman" w:cs="Times New Roman"/>
          <w:position w:val="-14"/>
          <w:sz w:val="24"/>
          <w:szCs w:val="24"/>
        </w:rPr>
        <w:object w:dxaOrig="720" w:dyaOrig="400" w14:anchorId="0E9E1E31">
          <v:shape id="_x0000_i2347" type="#_x0000_t75" style="width:36pt;height:20.25pt" o:ole="">
            <v:imagedata r:id="rId2283" o:title=""/>
          </v:shape>
          <o:OLEObject Type="Embed" ProgID="Equation.DSMT4" ShapeID="_x0000_i2347" DrawAspect="Content" ObjectID="_1796841411" r:id="rId2284"/>
        </w:object>
      </w:r>
      <w:r w:rsidRPr="00330A7E">
        <w:rPr>
          <w:rFonts w:ascii="Times New Roman" w:eastAsia="Calibri" w:hAnsi="Times New Roman" w:cs="Times New Roman"/>
          <w:bCs/>
          <w:sz w:val="24"/>
          <w:szCs w:val="24"/>
        </w:rPr>
        <w:t>.</w:t>
      </w:r>
    </w:p>
    <w:p w14:paraId="3CFF72ED" w14:textId="77777777" w:rsidR="00ED397D" w:rsidRPr="00330A7E" w:rsidRDefault="00ED397D" w:rsidP="00330A7E">
      <w:pPr>
        <w:spacing w:after="0" w:line="360" w:lineRule="auto"/>
        <w:ind w:left="992"/>
        <w:jc w:val="both"/>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 xml:space="preserve">b) </w:t>
      </w:r>
      <w:r w:rsidRPr="00330A7E">
        <w:rPr>
          <w:rFonts w:ascii="Times New Roman" w:eastAsia="Calibri" w:hAnsi="Times New Roman" w:cs="Times New Roman"/>
          <w:bCs/>
          <w:sz w:val="24"/>
          <w:szCs w:val="24"/>
        </w:rPr>
        <w:t>Giá trị</w:t>
      </w:r>
      <w:r w:rsidRPr="00330A7E">
        <w:rPr>
          <w:rFonts w:ascii="Times New Roman" w:eastAsia="Calibri" w:hAnsi="Times New Roman" w:cs="Times New Roman"/>
          <w:b/>
          <w:sz w:val="24"/>
          <w:szCs w:val="24"/>
        </w:rPr>
        <w:t xml:space="preserve"> </w:t>
      </w:r>
      <w:r w:rsidRPr="00330A7E">
        <w:rPr>
          <w:rFonts w:ascii="Times New Roman" w:eastAsia="Calibri" w:hAnsi="Times New Roman" w:cs="Times New Roman"/>
          <w:bCs/>
          <w:sz w:val="24"/>
          <w:szCs w:val="24"/>
        </w:rPr>
        <w:t xml:space="preserve">cực đại của hàm số là </w:t>
      </w:r>
      <w:r w:rsidRPr="00330A7E">
        <w:rPr>
          <w:rFonts w:ascii="Times New Roman" w:hAnsi="Times New Roman" w:cs="Times New Roman"/>
          <w:position w:val="-4"/>
          <w:sz w:val="24"/>
          <w:szCs w:val="24"/>
        </w:rPr>
        <w:object w:dxaOrig="180" w:dyaOrig="260" w14:anchorId="62F8F9AB">
          <v:shape id="_x0000_i2348" type="#_x0000_t75" style="width:9pt;height:12.75pt" o:ole="">
            <v:imagedata r:id="rId2285" o:title=""/>
          </v:shape>
          <o:OLEObject Type="Embed" ProgID="Equation.DSMT4" ShapeID="_x0000_i2348" DrawAspect="Content" ObjectID="_1796841412" r:id="rId2286"/>
        </w:object>
      </w:r>
      <w:r w:rsidRPr="00330A7E">
        <w:rPr>
          <w:rFonts w:ascii="Times New Roman" w:eastAsia="Calibri" w:hAnsi="Times New Roman" w:cs="Times New Roman"/>
          <w:bCs/>
          <w:sz w:val="24"/>
          <w:szCs w:val="24"/>
        </w:rPr>
        <w:t>.</w:t>
      </w:r>
    </w:p>
    <w:p w14:paraId="2EE8B3EF" w14:textId="77777777" w:rsidR="00ED397D" w:rsidRPr="00330A7E" w:rsidRDefault="00ED397D" w:rsidP="00330A7E">
      <w:pPr>
        <w:spacing w:after="0" w:line="360" w:lineRule="auto"/>
        <w:ind w:left="992"/>
        <w:jc w:val="both"/>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 xml:space="preserve">c) </w:t>
      </w:r>
      <w:r w:rsidRPr="00330A7E">
        <w:rPr>
          <w:rFonts w:ascii="Times New Roman" w:eastAsia="Calibri" w:hAnsi="Times New Roman" w:cs="Times New Roman"/>
          <w:bCs/>
          <w:sz w:val="24"/>
          <w:szCs w:val="24"/>
        </w:rPr>
        <w:t xml:space="preserve">Giá trị nhỏ nhất của hàm số trên đoạn </w:t>
      </w:r>
      <w:r w:rsidRPr="00330A7E">
        <w:rPr>
          <w:rFonts w:ascii="Times New Roman" w:hAnsi="Times New Roman" w:cs="Times New Roman"/>
          <w:position w:val="-14"/>
          <w:sz w:val="24"/>
          <w:szCs w:val="24"/>
        </w:rPr>
        <w:object w:dxaOrig="480" w:dyaOrig="400" w14:anchorId="048EF3FC">
          <v:shape id="_x0000_i2349" type="#_x0000_t75" style="width:24pt;height:20.25pt" o:ole="">
            <v:imagedata r:id="rId2287" o:title=""/>
          </v:shape>
          <o:OLEObject Type="Embed" ProgID="Equation.DSMT4" ShapeID="_x0000_i2349" DrawAspect="Content" ObjectID="_1796841413" r:id="rId2288"/>
        </w:object>
      </w:r>
      <w:r w:rsidRPr="00330A7E">
        <w:rPr>
          <w:rFonts w:ascii="Times New Roman" w:eastAsia="Calibri" w:hAnsi="Times New Roman" w:cs="Times New Roman"/>
          <w:bCs/>
          <w:sz w:val="24"/>
          <w:szCs w:val="24"/>
        </w:rPr>
        <w:t xml:space="preserve"> bằng </w:t>
      </w:r>
      <w:r w:rsidRPr="00330A7E">
        <w:rPr>
          <w:rFonts w:ascii="Times New Roman" w:hAnsi="Times New Roman" w:cs="Times New Roman"/>
          <w:position w:val="-4"/>
          <w:sz w:val="24"/>
          <w:szCs w:val="24"/>
        </w:rPr>
        <w:object w:dxaOrig="420" w:dyaOrig="260" w14:anchorId="7B32BC5F">
          <v:shape id="_x0000_i2350" type="#_x0000_t75" style="width:21pt;height:12.75pt" o:ole="">
            <v:imagedata r:id="rId2289" o:title=""/>
          </v:shape>
          <o:OLEObject Type="Embed" ProgID="Equation.DSMT4" ShapeID="_x0000_i2350" DrawAspect="Content" ObjectID="_1796841414" r:id="rId2290"/>
        </w:object>
      </w:r>
    </w:p>
    <w:p w14:paraId="304B9664" w14:textId="77777777" w:rsidR="00ED397D" w:rsidRPr="00330A7E" w:rsidRDefault="00ED397D" w:rsidP="00330A7E">
      <w:pPr>
        <w:spacing w:after="0" w:line="360" w:lineRule="auto"/>
        <w:ind w:left="992"/>
        <w:jc w:val="both"/>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 xml:space="preserve">d) </w:t>
      </w:r>
      <w:r w:rsidRPr="00330A7E">
        <w:rPr>
          <w:rFonts w:ascii="Times New Roman" w:eastAsia="Calibri" w:hAnsi="Times New Roman" w:cs="Times New Roman"/>
          <w:bCs/>
          <w:sz w:val="24"/>
          <w:szCs w:val="24"/>
        </w:rPr>
        <w:t>Đồ thị của hàm số không có tâm đối xứng.</w:t>
      </w:r>
    </w:p>
    <w:p w14:paraId="5ED54781" w14:textId="77777777" w:rsidR="00ED397D" w:rsidRPr="00330A7E" w:rsidRDefault="00ED397D" w:rsidP="000E1E56">
      <w:pPr>
        <w:pStyle w:val="ListParagraph"/>
        <w:numPr>
          <w:ilvl w:val="0"/>
          <w:numId w:val="5"/>
        </w:numPr>
        <w:tabs>
          <w:tab w:val="left" w:pos="992"/>
        </w:tabs>
        <w:spacing w:line="360" w:lineRule="auto"/>
        <w:rPr>
          <w:rFonts w:ascii="Times New Roman" w:hAnsi="Times New Roman" w:cs="Times New Roman"/>
          <w:b/>
          <w:bCs/>
          <w:i/>
          <w:iCs/>
          <w:sz w:val="24"/>
          <w:szCs w:val="24"/>
          <w:lang w:val="pt-BR"/>
        </w:rPr>
      </w:pPr>
      <w:r w:rsidRPr="00330A7E">
        <w:rPr>
          <w:rFonts w:ascii="Times New Roman" w:eastAsia="Calibri" w:hAnsi="Times New Roman" w:cs="Times New Roman"/>
          <w:sz w:val="24"/>
          <w:szCs w:val="24"/>
          <w:lang w:val="it-IT"/>
        </w:rPr>
        <w:t>Cho</w:t>
      </w:r>
      <w:r w:rsidRPr="00330A7E">
        <w:rPr>
          <w:rFonts w:ascii="Times New Roman" w:hAnsi="Times New Roman" w:cs="Times New Roman"/>
          <w:sz w:val="24"/>
          <w:szCs w:val="24"/>
          <w:lang w:val="pt-BR"/>
        </w:rPr>
        <w:t xml:space="preserve"> hình phẳng </w:t>
      </w:r>
      <w:r w:rsidRPr="00330A7E">
        <w:rPr>
          <w:rFonts w:ascii="Times New Roman" w:hAnsi="Times New Roman" w:cs="Times New Roman"/>
          <w:position w:val="-14"/>
          <w:sz w:val="24"/>
          <w:szCs w:val="24"/>
        </w:rPr>
        <w:object w:dxaOrig="460" w:dyaOrig="400" w14:anchorId="647180B2">
          <v:shape id="_x0000_i2351" type="#_x0000_t75" style="width:23.25pt;height:20.25pt" o:ole="">
            <v:imagedata r:id="rId2291" o:title=""/>
          </v:shape>
          <o:OLEObject Type="Embed" ProgID="Equation.DSMT4" ShapeID="_x0000_i2351" DrawAspect="Content" ObjectID="_1796841415" r:id="rId2292"/>
        </w:object>
      </w:r>
      <w:r w:rsidRPr="00330A7E">
        <w:rPr>
          <w:rFonts w:ascii="Times New Roman" w:hAnsi="Times New Roman" w:cs="Times New Roman"/>
          <w:sz w:val="24"/>
          <w:szCs w:val="24"/>
          <w:lang w:val="pt-BR"/>
        </w:rPr>
        <w:t xml:space="preserve"> giới hạn bởi </w:t>
      </w:r>
      <w:r w:rsidRPr="00330A7E">
        <w:rPr>
          <w:rFonts w:ascii="Times New Roman" w:hAnsi="Times New Roman" w:cs="Times New Roman"/>
          <w:position w:val="-24"/>
          <w:sz w:val="24"/>
          <w:szCs w:val="24"/>
        </w:rPr>
        <w:object w:dxaOrig="240" w:dyaOrig="620" w14:anchorId="716313FD">
          <v:shape id="_x0000_i2352" type="#_x0000_t75" style="width:12pt;height:30.75pt" o:ole="">
            <v:imagedata r:id="rId2293" o:title=""/>
          </v:shape>
          <o:OLEObject Type="Embed" ProgID="Equation.DSMT4" ShapeID="_x0000_i2352" DrawAspect="Content" ObjectID="_1796841416" r:id="rId2294"/>
        </w:object>
      </w:r>
      <w:r w:rsidRPr="00330A7E">
        <w:rPr>
          <w:rFonts w:ascii="Times New Roman" w:hAnsi="Times New Roman" w:cs="Times New Roman"/>
          <w:sz w:val="24"/>
          <w:szCs w:val="24"/>
          <w:lang w:val="pt-BR"/>
        </w:rPr>
        <w:t xml:space="preserve"> đường tròn có bán kính </w:t>
      </w:r>
      <w:r w:rsidRPr="00330A7E">
        <w:rPr>
          <w:rFonts w:ascii="Times New Roman" w:hAnsi="Times New Roman" w:cs="Times New Roman"/>
          <w:position w:val="-10"/>
          <w:sz w:val="24"/>
          <w:szCs w:val="24"/>
        </w:rPr>
        <w:object w:dxaOrig="660" w:dyaOrig="320" w14:anchorId="0102BD43">
          <v:shape id="_x0000_i2353" type="#_x0000_t75" style="width:33pt;height:15.75pt" o:ole="">
            <v:imagedata r:id="rId2295" o:title=""/>
          </v:shape>
          <o:OLEObject Type="Embed" ProgID="Equation.DSMT4" ShapeID="_x0000_i2353" DrawAspect="Content" ObjectID="_1796841417" r:id="rId2296"/>
        </w:object>
      </w:r>
      <w:r w:rsidRPr="00330A7E">
        <w:rPr>
          <w:rFonts w:ascii="Times New Roman" w:hAnsi="Times New Roman" w:cs="Times New Roman"/>
          <w:sz w:val="24"/>
          <w:szCs w:val="24"/>
          <w:lang w:val="pt-BR"/>
        </w:rPr>
        <w:t xml:space="preserve"> đường cong </w:t>
      </w:r>
      <w:r w:rsidRPr="00330A7E">
        <w:rPr>
          <w:rFonts w:ascii="Times New Roman" w:hAnsi="Times New Roman" w:cs="Times New Roman"/>
          <w:position w:val="-10"/>
          <w:sz w:val="24"/>
          <w:szCs w:val="24"/>
        </w:rPr>
        <w:object w:dxaOrig="1080" w:dyaOrig="380" w14:anchorId="612359A0">
          <v:shape id="_x0000_i2354" type="#_x0000_t75" style="width:54pt;height:18.75pt" o:ole="">
            <v:imagedata r:id="rId2297" o:title=""/>
          </v:shape>
          <o:OLEObject Type="Embed" ProgID="Equation.DSMT4" ShapeID="_x0000_i2354" DrawAspect="Content" ObjectID="_1796841418" r:id="rId2298"/>
        </w:object>
      </w:r>
      <w:r w:rsidRPr="00330A7E">
        <w:rPr>
          <w:rFonts w:ascii="Times New Roman" w:hAnsi="Times New Roman" w:cs="Times New Roman"/>
          <w:sz w:val="24"/>
          <w:szCs w:val="24"/>
          <w:lang w:val="pt-BR"/>
        </w:rPr>
        <w:t xml:space="preserve"> và trục hoành (miền tô đậm). </w:t>
      </w:r>
    </w:p>
    <w:p w14:paraId="3724FD26" w14:textId="77777777" w:rsidR="00ED397D" w:rsidRPr="00330A7E" w:rsidRDefault="00ED397D" w:rsidP="00330A7E">
      <w:pPr>
        <w:pStyle w:val="ListParagraph"/>
        <w:tabs>
          <w:tab w:val="left" w:pos="992"/>
        </w:tabs>
        <w:spacing w:line="360" w:lineRule="auto"/>
        <w:ind w:left="992"/>
        <w:jc w:val="center"/>
        <w:rPr>
          <w:rFonts w:ascii="Times New Roman" w:hAnsi="Times New Roman" w:cs="Times New Roman"/>
          <w:b/>
          <w:bCs/>
          <w:i/>
          <w:iCs/>
          <w:sz w:val="24"/>
          <w:szCs w:val="24"/>
          <w:lang w:val="pt-BR"/>
        </w:rPr>
      </w:pPr>
      <w:r w:rsidRPr="00330A7E">
        <w:rPr>
          <w:rFonts w:ascii="Times New Roman" w:hAnsi="Times New Roman" w:cs="Times New Roman"/>
          <w:sz w:val="24"/>
          <w:szCs w:val="24"/>
        </w:rPr>
        <w:drawing>
          <wp:inline distT="0" distB="0" distL="0" distR="0" wp14:anchorId="72C09500" wp14:editId="61211D61">
            <wp:extent cx="2423480" cy="1345770"/>
            <wp:effectExtent l="0" t="0" r="0" b="6985"/>
            <wp:docPr id="19171403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9" cstate="print">
                      <a:extLst>
                        <a:ext uri="{28A0092B-C50C-407E-A947-70E740481C1C}">
                          <a14:useLocalDpi xmlns:a14="http://schemas.microsoft.com/office/drawing/2010/main" val="0"/>
                        </a:ext>
                      </a:extLst>
                    </a:blip>
                    <a:srcRect/>
                    <a:stretch>
                      <a:fillRect/>
                    </a:stretch>
                  </pic:blipFill>
                  <pic:spPr bwMode="auto">
                    <a:xfrm>
                      <a:off x="0" y="0"/>
                      <a:ext cx="2435949" cy="1352694"/>
                    </a:xfrm>
                    <a:prstGeom prst="rect">
                      <a:avLst/>
                    </a:prstGeom>
                    <a:noFill/>
                    <a:ln>
                      <a:noFill/>
                    </a:ln>
                  </pic:spPr>
                </pic:pic>
              </a:graphicData>
            </a:graphic>
          </wp:inline>
        </w:drawing>
      </w:r>
    </w:p>
    <w:p w14:paraId="21107A1E" w14:textId="77777777" w:rsidR="00ED397D" w:rsidRPr="00330A7E" w:rsidRDefault="00ED397D" w:rsidP="00330A7E">
      <w:pPr>
        <w:pStyle w:val="ListParagraph"/>
        <w:tabs>
          <w:tab w:val="left" w:pos="992"/>
        </w:tabs>
        <w:spacing w:line="360" w:lineRule="auto"/>
        <w:ind w:left="992"/>
        <w:rPr>
          <w:rFonts w:ascii="Times New Roman" w:hAnsi="Times New Roman" w:cs="Times New Roman"/>
          <w:b/>
          <w:bCs/>
          <w:i/>
          <w:iCs/>
          <w:sz w:val="24"/>
          <w:szCs w:val="24"/>
          <w:lang w:val="pt-BR"/>
        </w:rPr>
      </w:pPr>
    </w:p>
    <w:p w14:paraId="1029862D" w14:textId="77777777" w:rsidR="00ED397D" w:rsidRPr="00330A7E" w:rsidRDefault="00ED397D" w:rsidP="00330A7E">
      <w:pPr>
        <w:spacing w:after="0" w:line="360" w:lineRule="auto"/>
        <w:ind w:left="992"/>
        <w:jc w:val="both"/>
        <w:rPr>
          <w:rFonts w:ascii="Times New Roman" w:eastAsia="Calibri" w:hAnsi="Times New Roman" w:cs="Times New Roman"/>
          <w:bCs/>
          <w:sz w:val="24"/>
          <w:szCs w:val="24"/>
          <w:lang w:val="pt-BR"/>
        </w:rPr>
      </w:pPr>
      <w:r w:rsidRPr="00330A7E">
        <w:rPr>
          <w:rFonts w:ascii="Times New Roman" w:eastAsia="Calibri" w:hAnsi="Times New Roman" w:cs="Times New Roman"/>
          <w:b/>
          <w:sz w:val="24"/>
          <w:szCs w:val="24"/>
          <w:lang w:val="pt-BR"/>
        </w:rPr>
        <w:t xml:space="preserve">a) </w:t>
      </w:r>
      <w:r w:rsidRPr="00330A7E">
        <w:rPr>
          <w:rFonts w:ascii="Times New Roman" w:eastAsia="Calibri" w:hAnsi="Times New Roman" w:cs="Times New Roman"/>
          <w:bCs/>
          <w:sz w:val="24"/>
          <w:szCs w:val="24"/>
          <w:lang w:val="pt-BR"/>
        </w:rPr>
        <w:t xml:space="preserve">Diện tích </w:t>
      </w:r>
      <w:r w:rsidRPr="00330A7E">
        <w:rPr>
          <w:rFonts w:ascii="Times New Roman" w:hAnsi="Times New Roman" w:cs="Times New Roman"/>
          <w:position w:val="-12"/>
          <w:sz w:val="24"/>
          <w:szCs w:val="24"/>
        </w:rPr>
        <w:object w:dxaOrig="800" w:dyaOrig="360" w14:anchorId="2432485D">
          <v:shape id="_x0000_i2355" type="#_x0000_t75" style="width:39.75pt;height:18pt" o:ole="">
            <v:imagedata r:id="rId2300" o:title=""/>
          </v:shape>
          <o:OLEObject Type="Embed" ProgID="Equation.DSMT4" ShapeID="_x0000_i2355" DrawAspect="Content" ObjectID="_1796841419" r:id="rId2301"/>
        </w:object>
      </w:r>
      <w:r w:rsidRPr="00330A7E">
        <w:rPr>
          <w:rFonts w:ascii="Times New Roman" w:eastAsia="Calibri" w:hAnsi="Times New Roman" w:cs="Times New Roman"/>
          <w:bCs/>
          <w:sz w:val="24"/>
          <w:szCs w:val="24"/>
          <w:lang w:val="pt-BR"/>
        </w:rPr>
        <w:t>.</w:t>
      </w:r>
    </w:p>
    <w:p w14:paraId="240D2572" w14:textId="77777777" w:rsidR="00ED397D" w:rsidRPr="00330A7E" w:rsidRDefault="00ED397D" w:rsidP="00330A7E">
      <w:pPr>
        <w:spacing w:after="0" w:line="360" w:lineRule="auto"/>
        <w:ind w:left="992"/>
        <w:jc w:val="both"/>
        <w:rPr>
          <w:rFonts w:ascii="Times New Roman" w:eastAsia="Calibri" w:hAnsi="Times New Roman" w:cs="Times New Roman"/>
          <w:bCs/>
          <w:sz w:val="24"/>
          <w:szCs w:val="24"/>
          <w:lang w:val="pt-BR"/>
        </w:rPr>
      </w:pPr>
      <w:r w:rsidRPr="00330A7E">
        <w:rPr>
          <w:rFonts w:ascii="Times New Roman" w:eastAsia="Calibri" w:hAnsi="Times New Roman" w:cs="Times New Roman"/>
          <w:b/>
          <w:sz w:val="24"/>
          <w:szCs w:val="24"/>
          <w:lang w:val="pt-BR"/>
        </w:rPr>
        <w:lastRenderedPageBreak/>
        <w:t xml:space="preserve">b) </w:t>
      </w:r>
      <w:r w:rsidRPr="00330A7E">
        <w:rPr>
          <w:rFonts w:ascii="Times New Roman" w:hAnsi="Times New Roman" w:cs="Times New Roman"/>
          <w:sz w:val="24"/>
          <w:szCs w:val="24"/>
          <w:lang w:val="pt-BR"/>
        </w:rPr>
        <w:t xml:space="preserve">Diện tích </w:t>
      </w:r>
      <w:r w:rsidRPr="00330A7E">
        <w:rPr>
          <w:rFonts w:ascii="Times New Roman" w:hAnsi="Times New Roman" w:cs="Times New Roman"/>
          <w:position w:val="-24"/>
          <w:sz w:val="24"/>
          <w:szCs w:val="24"/>
        </w:rPr>
        <w:object w:dxaOrig="800" w:dyaOrig="620" w14:anchorId="380ED2AE">
          <v:shape id="_x0000_i2356" type="#_x0000_t75" style="width:39.75pt;height:30.75pt" o:ole="">
            <v:imagedata r:id="rId2302" o:title=""/>
          </v:shape>
          <o:OLEObject Type="Embed" ProgID="Equation.DSMT4" ShapeID="_x0000_i2356" DrawAspect="Content" ObjectID="_1796841420" r:id="rId2303"/>
        </w:object>
      </w:r>
      <w:r w:rsidRPr="00330A7E">
        <w:rPr>
          <w:rFonts w:ascii="Times New Roman" w:eastAsia="Calibri" w:hAnsi="Times New Roman" w:cs="Times New Roman"/>
          <w:bCs/>
          <w:sz w:val="24"/>
          <w:szCs w:val="24"/>
          <w:lang w:val="pt-BR"/>
        </w:rPr>
        <w:t>.</w:t>
      </w:r>
    </w:p>
    <w:p w14:paraId="276249A0" w14:textId="77777777" w:rsidR="00ED397D" w:rsidRPr="00330A7E" w:rsidRDefault="00ED397D" w:rsidP="00330A7E">
      <w:pPr>
        <w:spacing w:after="0" w:line="360" w:lineRule="auto"/>
        <w:ind w:left="992"/>
        <w:jc w:val="both"/>
        <w:rPr>
          <w:rFonts w:ascii="Times New Roman" w:hAnsi="Times New Roman" w:cs="Times New Roman"/>
          <w:sz w:val="24"/>
          <w:szCs w:val="24"/>
          <w:lang w:val="pt-BR"/>
        </w:rPr>
      </w:pPr>
      <w:r w:rsidRPr="00330A7E">
        <w:rPr>
          <w:rFonts w:ascii="Times New Roman" w:eastAsia="Calibri" w:hAnsi="Times New Roman" w:cs="Times New Roman"/>
          <w:b/>
          <w:sz w:val="24"/>
          <w:szCs w:val="24"/>
          <w:lang w:val="pt-BR"/>
        </w:rPr>
        <w:t xml:space="preserve">c) </w:t>
      </w:r>
      <w:r w:rsidRPr="00330A7E">
        <w:rPr>
          <w:rFonts w:ascii="Times New Roman" w:eastAsia="Calibri" w:hAnsi="Times New Roman" w:cs="Times New Roman"/>
          <w:bCs/>
          <w:sz w:val="24"/>
          <w:szCs w:val="24"/>
          <w:lang w:val="pt-BR"/>
        </w:rPr>
        <w:t xml:space="preserve">Thể tích vật thể khi quay phần </w:t>
      </w:r>
      <w:r w:rsidRPr="00330A7E">
        <w:rPr>
          <w:rFonts w:ascii="Times New Roman" w:hAnsi="Times New Roman" w:cs="Times New Roman"/>
          <w:position w:val="-12"/>
          <w:sz w:val="24"/>
          <w:szCs w:val="24"/>
        </w:rPr>
        <w:object w:dxaOrig="279" w:dyaOrig="360" w14:anchorId="2BB52E36">
          <v:shape id="_x0000_i2357" type="#_x0000_t75" style="width:13.5pt;height:18pt" o:ole="">
            <v:imagedata r:id="rId2304" o:title=""/>
          </v:shape>
          <o:OLEObject Type="Embed" ProgID="Equation.DSMT4" ShapeID="_x0000_i2357" DrawAspect="Content" ObjectID="_1796841421" r:id="rId2305"/>
        </w:object>
      </w:r>
      <w:r w:rsidRPr="00330A7E">
        <w:rPr>
          <w:rFonts w:ascii="Times New Roman" w:hAnsi="Times New Roman" w:cs="Times New Roman"/>
          <w:noProof/>
          <w:sz w:val="24"/>
          <w:szCs w:val="24"/>
          <w:lang w:val="pt-BR"/>
        </w:rPr>
        <w:t xml:space="preserve"> quanh trục hoành là </w:t>
      </w:r>
      <w:r w:rsidRPr="00330A7E">
        <w:rPr>
          <w:rFonts w:ascii="Times New Roman" w:hAnsi="Times New Roman" w:cs="Times New Roman"/>
          <w:position w:val="-32"/>
          <w:sz w:val="24"/>
          <w:szCs w:val="24"/>
        </w:rPr>
        <w:object w:dxaOrig="1800" w:dyaOrig="740" w14:anchorId="60BA8EA7">
          <v:shape id="_x0000_i2358" type="#_x0000_t75" style="width:90pt;height:36.75pt" o:ole="">
            <v:imagedata r:id="rId2306" o:title=""/>
          </v:shape>
          <o:OLEObject Type="Embed" ProgID="Equation.DSMT4" ShapeID="_x0000_i2358" DrawAspect="Content" ObjectID="_1796841422" r:id="rId2307"/>
        </w:object>
      </w:r>
    </w:p>
    <w:p w14:paraId="00AF5659" w14:textId="77777777" w:rsidR="00ED397D" w:rsidRPr="00330A7E" w:rsidRDefault="00ED397D" w:rsidP="00330A7E">
      <w:pPr>
        <w:spacing w:after="0" w:line="360" w:lineRule="auto"/>
        <w:ind w:left="992"/>
        <w:jc w:val="both"/>
        <w:rPr>
          <w:rFonts w:ascii="Times New Roman" w:eastAsia="Calibri" w:hAnsi="Times New Roman" w:cs="Times New Roman"/>
          <w:bCs/>
          <w:sz w:val="24"/>
          <w:szCs w:val="24"/>
          <w:lang w:val="pt-BR"/>
        </w:rPr>
      </w:pPr>
      <w:r w:rsidRPr="00330A7E">
        <w:rPr>
          <w:rFonts w:ascii="Times New Roman" w:eastAsia="Calibri" w:hAnsi="Times New Roman" w:cs="Times New Roman"/>
          <w:b/>
          <w:sz w:val="24"/>
          <w:szCs w:val="24"/>
          <w:lang w:val="pt-BR"/>
        </w:rPr>
        <w:t xml:space="preserve">d) </w:t>
      </w:r>
      <w:r w:rsidRPr="00330A7E">
        <w:rPr>
          <w:rFonts w:ascii="Times New Roman" w:eastAsia="Calibri" w:hAnsi="Times New Roman" w:cs="Times New Roman"/>
          <w:bCs/>
          <w:sz w:val="24"/>
          <w:szCs w:val="24"/>
          <w:lang w:val="pt-BR"/>
        </w:rPr>
        <w:t xml:space="preserve">Thể tích </w:t>
      </w:r>
      <w:r w:rsidRPr="00330A7E">
        <w:rPr>
          <w:rFonts w:ascii="Times New Roman" w:hAnsi="Times New Roman" w:cs="Times New Roman"/>
          <w:sz w:val="24"/>
          <w:szCs w:val="24"/>
          <w:lang w:val="pt-BR"/>
        </w:rPr>
        <w:t xml:space="preserve">của khối tạo thành khi cho hình </w:t>
      </w:r>
      <w:r w:rsidRPr="00330A7E">
        <w:rPr>
          <w:rFonts w:ascii="Times New Roman" w:hAnsi="Times New Roman" w:cs="Times New Roman"/>
          <w:position w:val="-14"/>
          <w:sz w:val="24"/>
          <w:szCs w:val="24"/>
        </w:rPr>
        <w:object w:dxaOrig="460" w:dyaOrig="400" w14:anchorId="6FFF8FFB">
          <v:shape id="_x0000_i2359" type="#_x0000_t75" style="width:23.25pt;height:20.25pt" o:ole="">
            <v:imagedata r:id="rId2308" o:title=""/>
          </v:shape>
          <o:OLEObject Type="Embed" ProgID="Equation.DSMT4" ShapeID="_x0000_i2359" DrawAspect="Content" ObjectID="_1796841423" r:id="rId2309"/>
        </w:object>
      </w:r>
      <w:r w:rsidRPr="00330A7E">
        <w:rPr>
          <w:rFonts w:ascii="Times New Roman" w:hAnsi="Times New Roman" w:cs="Times New Roman"/>
          <w:sz w:val="24"/>
          <w:szCs w:val="24"/>
          <w:lang w:val="pt-BR"/>
        </w:rPr>
        <w:t xml:space="preserve"> quay quanh trục hoành là </w:t>
      </w:r>
      <w:r w:rsidRPr="00330A7E">
        <w:rPr>
          <w:rFonts w:ascii="Times New Roman" w:hAnsi="Times New Roman" w:cs="Times New Roman"/>
          <w:position w:val="-24"/>
          <w:sz w:val="24"/>
          <w:szCs w:val="24"/>
        </w:rPr>
        <w:object w:dxaOrig="560" w:dyaOrig="620" w14:anchorId="3A437EEE">
          <v:shape id="_x0000_i2360" type="#_x0000_t75" style="width:27.75pt;height:30.75pt" o:ole="">
            <v:imagedata r:id="rId2310" o:title=""/>
          </v:shape>
          <o:OLEObject Type="Embed" ProgID="Equation.DSMT4" ShapeID="_x0000_i2360" DrawAspect="Content" ObjectID="_1796841424" r:id="rId2311"/>
        </w:object>
      </w:r>
    </w:p>
    <w:p w14:paraId="619031ED" w14:textId="77777777" w:rsidR="00ED397D" w:rsidRPr="00330A7E" w:rsidRDefault="00ED397D" w:rsidP="000E1E56">
      <w:pPr>
        <w:pStyle w:val="ListParagraph"/>
        <w:numPr>
          <w:ilvl w:val="0"/>
          <w:numId w:val="5"/>
        </w:numPr>
        <w:tabs>
          <w:tab w:val="left" w:pos="992"/>
        </w:tabs>
        <w:spacing w:line="360" w:lineRule="auto"/>
        <w:rPr>
          <w:rFonts w:ascii="Times New Roman" w:eastAsia="Calibri" w:hAnsi="Times New Roman" w:cs="Times New Roman"/>
          <w:bCs/>
          <w:sz w:val="24"/>
          <w:szCs w:val="24"/>
          <w:lang w:val="pt-BR"/>
        </w:rPr>
      </w:pPr>
      <w:r w:rsidRPr="00330A7E">
        <w:rPr>
          <w:rFonts w:ascii="Times New Roman" w:hAnsi="Times New Roman" w:cs="Times New Roman"/>
          <w:sz w:val="24"/>
          <w:szCs w:val="24"/>
          <w:lang w:val="pt-BR"/>
        </w:rPr>
        <w:t xml:space="preserve">Năm 2020, dịch COVID-19 bùng phát trên toàn thế giới. Các nhà khoa học đã phát triển một loại test nhanh để phát hiện virus SARS-CoV-2 gây bệnh COVID-19. Theo thống kê, khi một người nhiễm virus SARS-CoV-2 thì xác suất để test nhanh có kết quả dương tính là 90%. Tuy nhiên, khi một người không nhiễm virus, xác suất để test nhanh vẫn cho kết quả dương tính là 5%. Biết rằng tỷ lệ người nhiễm virus SARS-CoV-2 ở một quốc gia là 2% trong dân số. </w:t>
      </w:r>
    </w:p>
    <w:p w14:paraId="73D847A2" w14:textId="77777777" w:rsidR="00ED397D" w:rsidRPr="00330A7E" w:rsidRDefault="00ED397D" w:rsidP="00330A7E">
      <w:pPr>
        <w:pStyle w:val="ListParagraph"/>
        <w:tabs>
          <w:tab w:val="left" w:pos="992"/>
        </w:tabs>
        <w:spacing w:line="360" w:lineRule="auto"/>
        <w:ind w:left="992"/>
        <w:rPr>
          <w:rFonts w:ascii="Times New Roman" w:eastAsia="Calibri" w:hAnsi="Times New Roman" w:cs="Times New Roman"/>
          <w:bCs/>
          <w:sz w:val="24"/>
          <w:szCs w:val="24"/>
          <w:lang w:val="pt-BR"/>
        </w:rPr>
      </w:pPr>
      <w:r w:rsidRPr="00330A7E">
        <w:rPr>
          <w:rFonts w:ascii="Times New Roman" w:hAnsi="Times New Roman" w:cs="Times New Roman"/>
          <w:sz w:val="24"/>
          <w:szCs w:val="24"/>
          <w:lang w:val="pt-BR"/>
        </w:rPr>
        <w:t>Gọi X là biến cố "một người nhiễm virus SARS-CoV-2" và Y là biến cố "một người có kết quả test nhanh dương tính".</w:t>
      </w:r>
    </w:p>
    <w:p w14:paraId="4B4104CB" w14:textId="77777777" w:rsidR="00ED397D" w:rsidRPr="00330A7E" w:rsidRDefault="00ED397D" w:rsidP="00330A7E">
      <w:pPr>
        <w:spacing w:after="0" w:line="360" w:lineRule="auto"/>
        <w:ind w:left="992"/>
        <w:jc w:val="both"/>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 xml:space="preserve">a) </w:t>
      </w:r>
      <w:r w:rsidRPr="00330A7E">
        <w:rPr>
          <w:rFonts w:ascii="Times New Roman" w:hAnsi="Times New Roman" w:cs="Times New Roman"/>
          <w:position w:val="-10"/>
          <w:sz w:val="24"/>
          <w:szCs w:val="24"/>
        </w:rPr>
        <w:object w:dxaOrig="1320" w:dyaOrig="320" w14:anchorId="4A6935EB">
          <v:shape id="_x0000_i2361" type="#_x0000_t75" style="width:66pt;height:15.75pt" o:ole="">
            <v:imagedata r:id="rId2312" o:title=""/>
          </v:shape>
          <o:OLEObject Type="Embed" ProgID="Equation.DSMT4" ShapeID="_x0000_i2361" DrawAspect="Content" ObjectID="_1796841425" r:id="rId2313"/>
        </w:object>
      </w:r>
    </w:p>
    <w:p w14:paraId="1861ABCD" w14:textId="77777777" w:rsidR="00ED397D" w:rsidRPr="00330A7E" w:rsidRDefault="00ED397D" w:rsidP="00330A7E">
      <w:pPr>
        <w:spacing w:after="0" w:line="360" w:lineRule="auto"/>
        <w:ind w:left="992"/>
        <w:jc w:val="both"/>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 xml:space="preserve">b) </w:t>
      </w:r>
      <w:r w:rsidRPr="00330A7E">
        <w:rPr>
          <w:rFonts w:ascii="Times New Roman" w:hAnsi="Times New Roman" w:cs="Times New Roman"/>
          <w:position w:val="-10"/>
          <w:sz w:val="24"/>
          <w:szCs w:val="24"/>
        </w:rPr>
        <w:object w:dxaOrig="1460" w:dyaOrig="320" w14:anchorId="414660D2">
          <v:shape id="_x0000_i2362" type="#_x0000_t75" style="width:72.75pt;height:15.75pt" o:ole="">
            <v:imagedata r:id="rId2314" o:title=""/>
          </v:shape>
          <o:OLEObject Type="Embed" ProgID="Equation.DSMT4" ShapeID="_x0000_i2362" DrawAspect="Content" ObjectID="_1796841426" r:id="rId2315"/>
        </w:object>
      </w:r>
    </w:p>
    <w:p w14:paraId="760898F5" w14:textId="77777777" w:rsidR="00ED397D" w:rsidRPr="00330A7E" w:rsidRDefault="00ED397D" w:rsidP="00330A7E">
      <w:pPr>
        <w:spacing w:after="0" w:line="360" w:lineRule="auto"/>
        <w:ind w:left="992"/>
        <w:jc w:val="both"/>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 xml:space="preserve">c) </w:t>
      </w:r>
      <w:r w:rsidRPr="00330A7E">
        <w:rPr>
          <w:rFonts w:ascii="Times New Roman" w:hAnsi="Times New Roman" w:cs="Times New Roman"/>
          <w:position w:val="-10"/>
          <w:sz w:val="24"/>
          <w:szCs w:val="24"/>
        </w:rPr>
        <w:object w:dxaOrig="1719" w:dyaOrig="320" w14:anchorId="43FD3A12">
          <v:shape id="_x0000_i2363" type="#_x0000_t75" style="width:86.25pt;height:15.75pt" o:ole="">
            <v:imagedata r:id="rId2316" o:title=""/>
          </v:shape>
          <o:OLEObject Type="Embed" ProgID="Equation.DSMT4" ShapeID="_x0000_i2363" DrawAspect="Content" ObjectID="_1796841427" r:id="rId2317"/>
        </w:object>
      </w:r>
    </w:p>
    <w:p w14:paraId="42E0E5C4" w14:textId="77777777" w:rsidR="00ED397D" w:rsidRPr="00330A7E" w:rsidRDefault="00ED397D" w:rsidP="00330A7E">
      <w:pPr>
        <w:spacing w:after="0" w:line="360" w:lineRule="auto"/>
        <w:ind w:left="992"/>
        <w:jc w:val="both"/>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 xml:space="preserve">d) </w:t>
      </w:r>
      <w:r w:rsidRPr="00330A7E">
        <w:rPr>
          <w:rFonts w:ascii="Times New Roman" w:hAnsi="Times New Roman" w:cs="Times New Roman"/>
          <w:position w:val="-10"/>
          <w:sz w:val="24"/>
          <w:szCs w:val="24"/>
        </w:rPr>
        <w:object w:dxaOrig="1680" w:dyaOrig="320" w14:anchorId="64A99FF3">
          <v:shape id="_x0000_i2364" type="#_x0000_t75" style="width:84pt;height:15.75pt" o:ole="">
            <v:imagedata r:id="rId2318" o:title=""/>
          </v:shape>
          <o:OLEObject Type="Embed" ProgID="Equation.DSMT4" ShapeID="_x0000_i2364" DrawAspect="Content" ObjectID="_1796841428" r:id="rId2319"/>
        </w:object>
      </w:r>
    </w:p>
    <w:p w14:paraId="48DB664C" w14:textId="77777777" w:rsidR="00ED397D" w:rsidRPr="00330A7E" w:rsidRDefault="00ED397D" w:rsidP="00330A7E">
      <w:pPr>
        <w:spacing w:after="0" w:line="360" w:lineRule="auto"/>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PHẦN III. Câu trắc nghiệm trả lời ngắn.</w:t>
      </w:r>
      <w:r w:rsidRPr="00330A7E">
        <w:rPr>
          <w:rFonts w:ascii="Times New Roman" w:eastAsia="Calibri" w:hAnsi="Times New Roman" w:cs="Times New Roman"/>
          <w:bCs/>
          <w:sz w:val="24"/>
          <w:szCs w:val="24"/>
        </w:rPr>
        <w:t xml:space="preserve"> Thí sinh trả lời từ câu 1 đến câu 6.</w:t>
      </w:r>
    </w:p>
    <w:p w14:paraId="23F04023" w14:textId="77777777" w:rsidR="00ED397D" w:rsidRPr="00330A7E" w:rsidRDefault="00ED397D" w:rsidP="000E1E56">
      <w:pPr>
        <w:pStyle w:val="ListParagraph"/>
        <w:numPr>
          <w:ilvl w:val="0"/>
          <w:numId w:val="6"/>
        </w:numPr>
        <w:tabs>
          <w:tab w:val="left" w:pos="992"/>
        </w:tabs>
        <w:spacing w:line="360" w:lineRule="auto"/>
        <w:contextualSpacing w:val="0"/>
        <w:rPr>
          <w:rFonts w:ascii="Times New Roman" w:hAnsi="Times New Roman" w:cs="Times New Roman"/>
          <w:sz w:val="24"/>
          <w:szCs w:val="24"/>
          <w:lang w:val="nl-NL"/>
        </w:rPr>
      </w:pPr>
      <w:r w:rsidRPr="00330A7E">
        <w:rPr>
          <w:rFonts w:ascii="Times New Roman" w:hAnsi="Times New Roman" w:cs="Times New Roman"/>
          <w:sz w:val="24"/>
          <w:szCs w:val="24"/>
          <w:lang w:val="nl-NL"/>
        </w:rPr>
        <w:t xml:space="preserve">Một phần đường ray của tàu lượn siêu tốc có dạng đồ thị hàm số bậc ba </w:t>
      </w:r>
      <w:r w:rsidRPr="00330A7E">
        <w:rPr>
          <w:rFonts w:ascii="Times New Roman" w:hAnsi="Times New Roman" w:cs="Times New Roman"/>
          <w:position w:val="-14"/>
          <w:sz w:val="24"/>
          <w:szCs w:val="24"/>
        </w:rPr>
        <w:object w:dxaOrig="3200" w:dyaOrig="400" w14:anchorId="5A6A1E31">
          <v:shape id="_x0000_i2365" type="#_x0000_t75" style="width:160.5pt;height:20.25pt" o:ole="">
            <v:imagedata r:id="rId2320" o:title=""/>
          </v:shape>
          <o:OLEObject Type="Embed" ProgID="Equation.DSMT4" ShapeID="_x0000_i2365" DrawAspect="Content" ObjectID="_1796841429" r:id="rId2321"/>
        </w:object>
      </w:r>
      <w:r w:rsidRPr="00330A7E">
        <w:rPr>
          <w:rFonts w:ascii="Times New Roman" w:hAnsi="Times New Roman" w:cs="Times New Roman"/>
          <w:sz w:val="24"/>
          <w:szCs w:val="24"/>
          <w:lang w:val="nl-NL"/>
        </w:rPr>
        <w:t xml:space="preserve">. Trục </w:t>
      </w:r>
      <w:r w:rsidRPr="00330A7E">
        <w:rPr>
          <w:rFonts w:ascii="Times New Roman" w:hAnsi="Times New Roman" w:cs="Times New Roman"/>
          <w:position w:val="-6"/>
          <w:sz w:val="24"/>
          <w:szCs w:val="24"/>
        </w:rPr>
        <w:object w:dxaOrig="360" w:dyaOrig="279" w14:anchorId="341533BD">
          <v:shape id="_x0000_i2366" type="#_x0000_t75" style="width:18.75pt;height:13.5pt" o:ole="">
            <v:imagedata r:id="rId2322" o:title=""/>
          </v:shape>
          <o:OLEObject Type="Embed" ProgID="Equation.DSMT4" ShapeID="_x0000_i2366" DrawAspect="Content" ObjectID="_1796841430" r:id="rId2323"/>
        </w:object>
      </w:r>
      <w:r w:rsidRPr="00330A7E">
        <w:rPr>
          <w:rFonts w:ascii="Times New Roman" w:hAnsi="Times New Roman" w:cs="Times New Roman"/>
          <w:sz w:val="24"/>
          <w:szCs w:val="24"/>
          <w:lang w:val="nl-NL"/>
        </w:rPr>
        <w:t xml:space="preserve"> mô tả quãng đường tàu di chuyển theo chiều ngang. Trục </w:t>
      </w:r>
      <w:r w:rsidRPr="00330A7E">
        <w:rPr>
          <w:rFonts w:ascii="Times New Roman" w:hAnsi="Times New Roman" w:cs="Times New Roman"/>
          <w:position w:val="-10"/>
          <w:sz w:val="24"/>
          <w:szCs w:val="24"/>
        </w:rPr>
        <w:object w:dxaOrig="360" w:dyaOrig="320" w14:anchorId="2C6EAFC1">
          <v:shape id="_x0000_i2367" type="#_x0000_t75" style="width:18.75pt;height:15.75pt" o:ole="">
            <v:imagedata r:id="rId2324" o:title=""/>
          </v:shape>
          <o:OLEObject Type="Embed" ProgID="Equation.DSMT4" ShapeID="_x0000_i2367" DrawAspect="Content" ObjectID="_1796841431" r:id="rId2325"/>
        </w:object>
      </w:r>
      <w:r w:rsidRPr="00330A7E">
        <w:rPr>
          <w:rFonts w:ascii="Times New Roman" w:hAnsi="Times New Roman" w:cs="Times New Roman"/>
          <w:sz w:val="24"/>
          <w:szCs w:val="24"/>
          <w:lang w:val="nl-NL"/>
        </w:rPr>
        <w:t xml:space="preserve"> mô tả chiều cao của đường ray tại mỗi vị trí </w:t>
      </w:r>
      <w:r w:rsidRPr="00330A7E">
        <w:rPr>
          <w:rFonts w:ascii="Times New Roman" w:hAnsi="Times New Roman" w:cs="Times New Roman"/>
          <w:position w:val="-6"/>
          <w:sz w:val="24"/>
          <w:szCs w:val="24"/>
        </w:rPr>
        <w:object w:dxaOrig="200" w:dyaOrig="220" w14:anchorId="2D594DA4">
          <v:shape id="_x0000_i2368" type="#_x0000_t75" style="width:10.5pt;height:11.25pt" o:ole="">
            <v:imagedata r:id="rId2326" o:title=""/>
          </v:shape>
          <o:OLEObject Type="Embed" ProgID="Equation.DSMT4" ShapeID="_x0000_i2368" DrawAspect="Content" ObjectID="_1796841432" r:id="rId2327"/>
        </w:object>
      </w:r>
      <w:r w:rsidRPr="00330A7E">
        <w:rPr>
          <w:rFonts w:ascii="Times New Roman" w:hAnsi="Times New Roman" w:cs="Times New Roman"/>
          <w:sz w:val="24"/>
          <w:szCs w:val="24"/>
          <w:lang w:val="nl-NL"/>
        </w:rPr>
        <w:t xml:space="preserve">. Từ chiều cao xuất phát </w:t>
      </w:r>
      <w:r w:rsidRPr="00330A7E">
        <w:rPr>
          <w:rFonts w:ascii="Times New Roman" w:hAnsi="Times New Roman" w:cs="Times New Roman"/>
          <w:position w:val="-10"/>
          <w:sz w:val="24"/>
          <w:szCs w:val="24"/>
        </w:rPr>
        <w:object w:dxaOrig="639" w:dyaOrig="320" w14:anchorId="56044DD7">
          <v:shape id="_x0000_i2369" type="#_x0000_t75" style="width:31.5pt;height:15.75pt" o:ole="">
            <v:imagedata r:id="rId2328" o:title=""/>
          </v:shape>
          <o:OLEObject Type="Embed" ProgID="Equation.DSMT4" ShapeID="_x0000_i2369" DrawAspect="Content" ObjectID="_1796841433" r:id="rId2329"/>
        </w:object>
      </w:r>
      <w:r w:rsidRPr="00330A7E">
        <w:rPr>
          <w:rFonts w:ascii="Times New Roman" w:hAnsi="Times New Roman" w:cs="Times New Roman"/>
          <w:sz w:val="24"/>
          <w:szCs w:val="24"/>
          <w:lang w:val="nl-NL"/>
        </w:rPr>
        <w:t xml:space="preserve">. Tàu lượn xuống dưới mặt đất lần thứ nhất từ vị trí </w:t>
      </w:r>
      <w:r w:rsidRPr="00330A7E">
        <w:rPr>
          <w:rFonts w:ascii="Times New Roman" w:hAnsi="Times New Roman" w:cs="Times New Roman"/>
          <w:position w:val="-10"/>
          <w:sz w:val="24"/>
          <w:szCs w:val="24"/>
        </w:rPr>
        <w:object w:dxaOrig="1020" w:dyaOrig="320" w14:anchorId="7E2B12F5">
          <v:shape id="_x0000_i2370" type="#_x0000_t75" style="width:51pt;height:15.75pt" o:ole="">
            <v:imagedata r:id="rId2330" o:title=""/>
          </v:shape>
          <o:OLEObject Type="Embed" ProgID="Equation.DSMT4" ShapeID="_x0000_i2370" DrawAspect="Content" ObjectID="_1796841434" r:id="rId2331"/>
        </w:object>
      </w:r>
      <w:r w:rsidRPr="00330A7E">
        <w:rPr>
          <w:rFonts w:ascii="Times New Roman" w:hAnsi="Times New Roman" w:cs="Times New Roman"/>
          <w:sz w:val="24"/>
          <w:szCs w:val="24"/>
          <w:lang w:val="nl-NL"/>
        </w:rPr>
        <w:t xml:space="preserve">, tàu lên khỏi mặt đất ở vị trí </w:t>
      </w:r>
      <w:r w:rsidRPr="00330A7E">
        <w:rPr>
          <w:rFonts w:ascii="Times New Roman" w:hAnsi="Times New Roman" w:cs="Times New Roman"/>
          <w:position w:val="-10"/>
          <w:sz w:val="24"/>
          <w:szCs w:val="24"/>
        </w:rPr>
        <w:object w:dxaOrig="1040" w:dyaOrig="320" w14:anchorId="558349BF">
          <v:shape id="_x0000_i2371" type="#_x0000_t75" style="width:51.75pt;height:15.75pt" o:ole="">
            <v:imagedata r:id="rId2332" o:title=""/>
          </v:shape>
          <o:OLEObject Type="Embed" ProgID="Equation.DSMT4" ShapeID="_x0000_i2371" DrawAspect="Content" ObjectID="_1796841435" r:id="rId2333"/>
        </w:object>
      </w:r>
      <w:r w:rsidRPr="00330A7E">
        <w:rPr>
          <w:rFonts w:ascii="Times New Roman" w:hAnsi="Times New Roman" w:cs="Times New Roman"/>
          <w:sz w:val="24"/>
          <w:szCs w:val="24"/>
          <w:lang w:val="nl-NL"/>
        </w:rPr>
        <w:t xml:space="preserve"> và sau đó tàu xuống dưới mặt đất lần thứ hai ở vị trí </w:t>
      </w:r>
      <w:r w:rsidRPr="00330A7E">
        <w:rPr>
          <w:rFonts w:ascii="Times New Roman" w:hAnsi="Times New Roman" w:cs="Times New Roman"/>
          <w:position w:val="-10"/>
          <w:sz w:val="24"/>
          <w:szCs w:val="24"/>
        </w:rPr>
        <w:object w:dxaOrig="1040" w:dyaOrig="320" w14:anchorId="28B11142">
          <v:shape id="_x0000_i2372" type="#_x0000_t75" style="width:51.75pt;height:15.75pt" o:ole="">
            <v:imagedata r:id="rId2334" o:title=""/>
          </v:shape>
          <o:OLEObject Type="Embed" ProgID="Equation.DSMT4" ShapeID="_x0000_i2372" DrawAspect="Content" ObjectID="_1796841436" r:id="rId2335"/>
        </w:object>
      </w:r>
      <w:r w:rsidRPr="00330A7E">
        <w:rPr>
          <w:rFonts w:ascii="Times New Roman" w:hAnsi="Times New Roman" w:cs="Times New Roman"/>
          <w:sz w:val="24"/>
          <w:szCs w:val="24"/>
          <w:lang w:val="nl-NL"/>
        </w:rPr>
        <w:t xml:space="preserve">. Xét </w:t>
      </w:r>
      <w:r w:rsidRPr="00330A7E">
        <w:rPr>
          <w:rFonts w:ascii="Times New Roman" w:hAnsi="Times New Roman" w:cs="Times New Roman"/>
          <w:position w:val="-14"/>
          <w:sz w:val="24"/>
          <w:szCs w:val="24"/>
        </w:rPr>
        <w:object w:dxaOrig="980" w:dyaOrig="400" w14:anchorId="2BEFE7E5">
          <v:shape id="_x0000_i2373" type="#_x0000_t75" style="width:48.75pt;height:20.25pt" o:ole="">
            <v:imagedata r:id="rId2336" o:title=""/>
          </v:shape>
          <o:OLEObject Type="Embed" ProgID="Equation.DSMT4" ShapeID="_x0000_i2373" DrawAspect="Content" ObjectID="_1796841437" r:id="rId2337"/>
        </w:object>
      </w:r>
      <w:r w:rsidRPr="00330A7E">
        <w:rPr>
          <w:rFonts w:ascii="Times New Roman" w:hAnsi="Times New Roman" w:cs="Times New Roman"/>
          <w:sz w:val="24"/>
          <w:szCs w:val="24"/>
          <w:lang w:val="nl-NL"/>
        </w:rPr>
        <w:t xml:space="preserve">. Tính giá trị của </w:t>
      </w:r>
      <w:r w:rsidRPr="00330A7E">
        <w:rPr>
          <w:rFonts w:ascii="Times New Roman" w:hAnsi="Times New Roman" w:cs="Times New Roman"/>
          <w:position w:val="-6"/>
          <w:sz w:val="24"/>
          <w:szCs w:val="24"/>
          <w:lang w:val="nl-NL"/>
        </w:rPr>
        <w:object w:dxaOrig="2120" w:dyaOrig="279" w14:anchorId="2DA00AA5">
          <v:shape id="_x0000_i2374" type="#_x0000_t75" style="width:105.75pt;height:14.25pt" o:ole="">
            <v:imagedata r:id="rId2338" o:title=""/>
          </v:shape>
          <o:OLEObject Type="Embed" ProgID="Equation.DSMT4" ShapeID="_x0000_i2374" DrawAspect="Content" ObjectID="_1796841438" r:id="rId2339"/>
        </w:object>
      </w:r>
      <w:r w:rsidRPr="00330A7E">
        <w:rPr>
          <w:rFonts w:ascii="Times New Roman" w:hAnsi="Times New Roman" w:cs="Times New Roman"/>
          <w:sz w:val="24"/>
          <w:szCs w:val="24"/>
          <w:lang w:val="nl-NL"/>
        </w:rPr>
        <w:t xml:space="preserve"> </w:t>
      </w:r>
      <w:r w:rsidRPr="00330A7E">
        <w:rPr>
          <w:rFonts w:ascii="Times New Roman" w:hAnsi="Times New Roman" w:cs="Times New Roman"/>
          <w:b/>
          <w:bCs/>
          <w:sz w:val="24"/>
          <w:szCs w:val="24"/>
          <w:lang w:val="vi-VN"/>
        </w:rPr>
        <w:t>(viết kết quả dưới dạng số thập phân)</w:t>
      </w:r>
    </w:p>
    <w:p w14:paraId="52D93FFA" w14:textId="77777777" w:rsidR="00ED397D" w:rsidRPr="00330A7E" w:rsidRDefault="00ED397D" w:rsidP="000E1E56">
      <w:pPr>
        <w:pStyle w:val="ListParagraph"/>
        <w:numPr>
          <w:ilvl w:val="0"/>
          <w:numId w:val="6"/>
        </w:numPr>
        <w:tabs>
          <w:tab w:val="left" w:pos="993"/>
        </w:tabs>
        <w:spacing w:line="360" w:lineRule="auto"/>
        <w:contextualSpacing w:val="0"/>
        <w:rPr>
          <w:rFonts w:ascii="Times New Roman" w:hAnsi="Times New Roman" w:cs="Times New Roman"/>
          <w:sz w:val="24"/>
          <w:szCs w:val="24"/>
        </w:rPr>
      </w:pPr>
      <w:r w:rsidRPr="00330A7E">
        <w:rPr>
          <w:rStyle w:val="fontstyle01"/>
          <w:sz w:val="24"/>
          <w:szCs w:val="24"/>
        </w:rPr>
        <w:t xml:space="preserve">Một xưởng in có </w:t>
      </w:r>
      <w:r w:rsidRPr="00330A7E">
        <w:rPr>
          <w:rFonts w:ascii="Times New Roman" w:hAnsi="Times New Roman" w:cs="Times New Roman"/>
          <w:position w:val="-6"/>
          <w:sz w:val="24"/>
          <w:szCs w:val="24"/>
        </w:rPr>
        <w:object w:dxaOrig="180" w:dyaOrig="279" w14:anchorId="6FC5163C">
          <v:shape id="_x0000_i2375" type="#_x0000_t75" style="width:9pt;height:14.25pt" o:ole="">
            <v:imagedata r:id="rId2340" o:title=""/>
          </v:shape>
          <o:OLEObject Type="Embed" ProgID="Equation.DSMT4" ShapeID="_x0000_i2375" DrawAspect="Content" ObjectID="_1796841439" r:id="rId2341"/>
        </w:object>
      </w:r>
      <w:r w:rsidRPr="00330A7E">
        <w:rPr>
          <w:rStyle w:val="fontstyle01"/>
          <w:sz w:val="24"/>
          <w:szCs w:val="24"/>
        </w:rPr>
        <w:t xml:space="preserve">máy in, mỗi máy in được </w:t>
      </w:r>
      <w:r w:rsidRPr="00330A7E">
        <w:rPr>
          <w:rFonts w:ascii="Times New Roman" w:hAnsi="Times New Roman" w:cs="Times New Roman"/>
          <w:position w:val="-6"/>
          <w:sz w:val="24"/>
          <w:szCs w:val="24"/>
        </w:rPr>
        <w:object w:dxaOrig="540" w:dyaOrig="279" w14:anchorId="76F2E1C5">
          <v:shape id="_x0000_i2376" type="#_x0000_t75" style="width:27pt;height:14.25pt" o:ole="">
            <v:imagedata r:id="rId2342" o:title=""/>
          </v:shape>
          <o:OLEObject Type="Embed" ProgID="Equation.DSMT4" ShapeID="_x0000_i2376" DrawAspect="Content" ObjectID="_1796841440" r:id="rId2343"/>
        </w:object>
      </w:r>
      <w:r w:rsidRPr="00330A7E">
        <w:rPr>
          <w:rStyle w:val="fontstyle01"/>
          <w:sz w:val="24"/>
          <w:szCs w:val="24"/>
        </w:rPr>
        <w:t xml:space="preserve"> bản in trong một giờ. Chi phí để vận hành một máy trong mỗi lần in là </w:t>
      </w:r>
      <w:r w:rsidRPr="00330A7E">
        <w:rPr>
          <w:rFonts w:ascii="Times New Roman" w:hAnsi="Times New Roman" w:cs="Times New Roman"/>
          <w:position w:val="-6"/>
          <w:sz w:val="24"/>
          <w:szCs w:val="24"/>
        </w:rPr>
        <w:object w:dxaOrig="720" w:dyaOrig="279" w14:anchorId="5ECC4B02">
          <v:shape id="_x0000_i2377" type="#_x0000_t75" style="width:36pt;height:14.25pt" o:ole="">
            <v:imagedata r:id="rId2344" o:title=""/>
          </v:shape>
          <o:OLEObject Type="Embed" ProgID="Equation.DSMT4" ShapeID="_x0000_i2377" DrawAspect="Content" ObjectID="_1796841441" r:id="rId2345"/>
        </w:object>
      </w:r>
      <w:r w:rsidRPr="00330A7E">
        <w:rPr>
          <w:rStyle w:val="fontstyle01"/>
          <w:sz w:val="24"/>
          <w:szCs w:val="24"/>
        </w:rPr>
        <w:t xml:space="preserve"> đồng. Chi phí cho </w:t>
      </w:r>
      <w:r w:rsidRPr="00330A7E">
        <w:rPr>
          <w:rFonts w:ascii="Times New Roman" w:hAnsi="Times New Roman" w:cs="Times New Roman"/>
          <w:position w:val="-6"/>
          <w:sz w:val="24"/>
          <w:szCs w:val="24"/>
        </w:rPr>
        <w:object w:dxaOrig="200" w:dyaOrig="220" w14:anchorId="5E668316">
          <v:shape id="_x0000_i2378" type="#_x0000_t75" style="width:9.75pt;height:11.25pt" o:ole="">
            <v:imagedata r:id="rId2346" o:title=""/>
          </v:shape>
          <o:OLEObject Type="Embed" ProgID="Equation.DSMT4" ShapeID="_x0000_i2378" DrawAspect="Content" ObjectID="_1796841442" r:id="rId2347"/>
        </w:object>
      </w:r>
      <w:r w:rsidRPr="00330A7E">
        <w:rPr>
          <w:rStyle w:val="fontstyle01"/>
          <w:sz w:val="24"/>
          <w:szCs w:val="24"/>
        </w:rPr>
        <w:t xml:space="preserve"> </w:t>
      </w:r>
      <w:r w:rsidRPr="00330A7E">
        <w:rPr>
          <w:rStyle w:val="fontstyle21"/>
          <w:rFonts w:ascii="Times New Roman" w:hAnsi="Times New Roman" w:cs="Times New Roman"/>
          <w:sz w:val="24"/>
          <w:szCs w:val="24"/>
        </w:rPr>
        <w:t xml:space="preserve"> </w:t>
      </w:r>
      <w:r w:rsidRPr="00330A7E">
        <w:rPr>
          <w:rStyle w:val="fontstyle01"/>
          <w:sz w:val="24"/>
          <w:szCs w:val="24"/>
        </w:rPr>
        <w:t xml:space="preserve">máy chạy trong một giờ là </w:t>
      </w:r>
      <w:r w:rsidRPr="00330A7E">
        <w:rPr>
          <w:rFonts w:ascii="Times New Roman" w:hAnsi="Times New Roman" w:cs="Times New Roman"/>
          <w:position w:val="-10"/>
          <w:sz w:val="24"/>
          <w:szCs w:val="24"/>
        </w:rPr>
        <w:object w:dxaOrig="1120" w:dyaOrig="320" w14:anchorId="1DBFCA65">
          <v:shape id="_x0000_i2379" type="#_x0000_t75" style="width:56.25pt;height:15.75pt" o:ole="">
            <v:imagedata r:id="rId2348" o:title=""/>
          </v:shape>
          <o:OLEObject Type="Embed" ProgID="Equation.DSMT4" ShapeID="_x0000_i2379" DrawAspect="Content" ObjectID="_1796841443" r:id="rId2349"/>
        </w:object>
      </w:r>
      <w:r w:rsidRPr="00330A7E">
        <w:rPr>
          <w:rStyle w:val="fontstyle01"/>
          <w:sz w:val="24"/>
          <w:szCs w:val="24"/>
        </w:rPr>
        <w:t xml:space="preserve"> nghìn đồng. Hỏi nếu in </w:t>
      </w:r>
      <w:r w:rsidRPr="00330A7E">
        <w:rPr>
          <w:rFonts w:ascii="Times New Roman" w:hAnsi="Times New Roman" w:cs="Times New Roman"/>
          <w:position w:val="-6"/>
          <w:sz w:val="24"/>
          <w:szCs w:val="24"/>
        </w:rPr>
        <w:object w:dxaOrig="720" w:dyaOrig="279" w14:anchorId="61C451A4">
          <v:shape id="_x0000_i2380" type="#_x0000_t75" style="width:36pt;height:14.25pt" o:ole="">
            <v:imagedata r:id="rId2344" o:title=""/>
          </v:shape>
          <o:OLEObject Type="Embed" ProgID="Equation.DSMT4" ShapeID="_x0000_i2380" DrawAspect="Content" ObjectID="_1796841444" r:id="rId2350"/>
        </w:object>
      </w:r>
      <w:r w:rsidRPr="00330A7E">
        <w:rPr>
          <w:rStyle w:val="fontstyle01"/>
          <w:sz w:val="24"/>
          <w:szCs w:val="24"/>
        </w:rPr>
        <w:t xml:space="preserve"> tờ quảng cáo thì phải sử dụng bao nhiêu máy in để được lãi nhiều nhất?</w:t>
      </w:r>
      <w:r w:rsidRPr="00330A7E">
        <w:rPr>
          <w:rFonts w:ascii="Times New Roman" w:hAnsi="Times New Roman" w:cs="Times New Roman"/>
          <w:sz w:val="24"/>
          <w:szCs w:val="24"/>
        </w:rPr>
        <w:t xml:space="preserve"> </w:t>
      </w:r>
    </w:p>
    <w:p w14:paraId="73783BAD" w14:textId="77777777" w:rsidR="00ED397D" w:rsidRPr="00330A7E" w:rsidRDefault="00ED397D" w:rsidP="000E1E56">
      <w:pPr>
        <w:pStyle w:val="ListParagraph"/>
        <w:numPr>
          <w:ilvl w:val="0"/>
          <w:numId w:val="6"/>
        </w:numPr>
        <w:tabs>
          <w:tab w:val="left" w:pos="992"/>
        </w:tabs>
        <w:spacing w:line="360" w:lineRule="auto"/>
        <w:contextualSpacing w:val="0"/>
        <w:rPr>
          <w:rFonts w:ascii="Times New Roman" w:hAnsi="Times New Roman" w:cs="Times New Roman"/>
          <w:sz w:val="24"/>
          <w:szCs w:val="24"/>
          <w:lang w:val="it-IT"/>
        </w:rPr>
      </w:pPr>
      <w:r w:rsidRPr="00330A7E">
        <w:rPr>
          <w:rStyle w:val="fontstyle01"/>
          <w:sz w:val="24"/>
          <w:szCs w:val="24"/>
          <w:lang w:val="it-IT"/>
        </w:rPr>
        <w:t>Một vật chuyển động theo quy luật</w:t>
      </w:r>
      <w:r w:rsidRPr="00330A7E">
        <w:rPr>
          <w:rFonts w:ascii="Times New Roman" w:hAnsi="Times New Roman" w:cs="Times New Roman"/>
          <w:sz w:val="24"/>
          <w:szCs w:val="24"/>
          <w:lang w:val="it-IT"/>
        </w:rPr>
        <w:t xml:space="preserve"> </w:t>
      </w:r>
      <w:r w:rsidRPr="00330A7E">
        <w:rPr>
          <w:rFonts w:ascii="Times New Roman" w:hAnsi="Times New Roman" w:cs="Times New Roman"/>
          <w:position w:val="-24"/>
          <w:sz w:val="24"/>
          <w:szCs w:val="24"/>
        </w:rPr>
        <w:object w:dxaOrig="2940" w:dyaOrig="620" w14:anchorId="437CEF52">
          <v:shape id="_x0000_i2381" type="#_x0000_t75" style="width:147pt;height:30.75pt" o:ole="">
            <v:imagedata r:id="rId2351" o:title=""/>
          </v:shape>
          <o:OLEObject Type="Embed" ProgID="Equation.DSMT4" ShapeID="_x0000_i2381" DrawAspect="Content" ObjectID="_1796841445" r:id="rId2352"/>
        </w:object>
      </w:r>
      <w:r w:rsidRPr="00330A7E">
        <w:rPr>
          <w:rStyle w:val="fontstyle01"/>
          <w:sz w:val="24"/>
          <w:szCs w:val="24"/>
          <w:lang w:val="it-IT"/>
        </w:rPr>
        <w:t xml:space="preserve">, với </w:t>
      </w:r>
      <w:r w:rsidRPr="00330A7E">
        <w:rPr>
          <w:rFonts w:ascii="Times New Roman" w:hAnsi="Times New Roman" w:cs="Times New Roman"/>
          <w:position w:val="-6"/>
          <w:sz w:val="24"/>
          <w:szCs w:val="24"/>
        </w:rPr>
        <w:object w:dxaOrig="139" w:dyaOrig="240" w14:anchorId="2AF60876">
          <v:shape id="_x0000_i2382" type="#_x0000_t75" style="width:7.5pt;height:12pt" o:ole="">
            <v:imagedata r:id="rId2353" o:title=""/>
          </v:shape>
          <o:OLEObject Type="Embed" ProgID="Equation.DSMT4" ShapeID="_x0000_i2382" DrawAspect="Content" ObjectID="_1796841446" r:id="rId2354"/>
        </w:object>
      </w:r>
      <w:r w:rsidRPr="00330A7E">
        <w:rPr>
          <w:rStyle w:val="fontstyle21"/>
          <w:rFonts w:ascii="Times New Roman" w:hAnsi="Times New Roman" w:cs="Times New Roman"/>
          <w:sz w:val="24"/>
          <w:szCs w:val="24"/>
          <w:lang w:val="it-IT"/>
        </w:rPr>
        <w:t xml:space="preserve"> </w:t>
      </w:r>
      <w:r w:rsidRPr="00330A7E">
        <w:rPr>
          <w:rStyle w:val="fontstyle01"/>
          <w:sz w:val="24"/>
          <w:szCs w:val="24"/>
          <w:lang w:val="it-IT"/>
        </w:rPr>
        <w:t>(giây) là khoảng thời gian tính từ lúc vật bắt đầu chuyển động và</w:t>
      </w:r>
      <w:r w:rsidRPr="00330A7E">
        <w:rPr>
          <w:rFonts w:ascii="Times New Roman" w:hAnsi="Times New Roman" w:cs="Times New Roman"/>
          <w:sz w:val="24"/>
          <w:szCs w:val="24"/>
          <w:lang w:val="it-IT"/>
        </w:rPr>
        <w:t xml:space="preserve"> </w:t>
      </w:r>
      <w:r w:rsidRPr="00330A7E">
        <w:rPr>
          <w:rFonts w:ascii="Times New Roman" w:hAnsi="Times New Roman" w:cs="Times New Roman"/>
          <w:position w:val="-14"/>
          <w:sz w:val="24"/>
          <w:szCs w:val="24"/>
        </w:rPr>
        <w:object w:dxaOrig="460" w:dyaOrig="400" w14:anchorId="3BAF7162">
          <v:shape id="_x0000_i2383" type="#_x0000_t75" style="width:23.25pt;height:20.25pt" o:ole="">
            <v:imagedata r:id="rId2355" o:title=""/>
          </v:shape>
          <o:OLEObject Type="Embed" ProgID="Equation.DSMT4" ShapeID="_x0000_i2383" DrawAspect="Content" ObjectID="_1796841447" r:id="rId2356"/>
        </w:object>
      </w:r>
      <w:r w:rsidRPr="00330A7E">
        <w:rPr>
          <w:rStyle w:val="fontstyle01"/>
          <w:sz w:val="24"/>
          <w:szCs w:val="24"/>
          <w:lang w:val="it-IT"/>
        </w:rPr>
        <w:t xml:space="preserve"> (</w:t>
      </w:r>
      <w:r w:rsidRPr="00330A7E">
        <w:rPr>
          <w:rStyle w:val="fontstyle21"/>
          <w:rFonts w:ascii="Times New Roman" w:hAnsi="Times New Roman" w:cs="Times New Roman"/>
          <w:sz w:val="24"/>
          <w:szCs w:val="24"/>
          <w:lang w:val="it-IT"/>
        </w:rPr>
        <w:t xml:space="preserve">m </w:t>
      </w:r>
      <w:r w:rsidRPr="00330A7E">
        <w:rPr>
          <w:rStyle w:val="fontstyle01"/>
          <w:sz w:val="24"/>
          <w:szCs w:val="24"/>
          <w:lang w:val="it-IT"/>
        </w:rPr>
        <w:t xml:space="preserve">/ </w:t>
      </w:r>
      <w:r w:rsidRPr="00330A7E">
        <w:rPr>
          <w:rStyle w:val="fontstyle21"/>
          <w:rFonts w:ascii="Times New Roman" w:hAnsi="Times New Roman" w:cs="Times New Roman"/>
          <w:sz w:val="24"/>
          <w:szCs w:val="24"/>
          <w:lang w:val="it-IT"/>
        </w:rPr>
        <w:t>s</w:t>
      </w:r>
      <w:r w:rsidRPr="00330A7E">
        <w:rPr>
          <w:rStyle w:val="fontstyle01"/>
          <w:sz w:val="24"/>
          <w:szCs w:val="24"/>
          <w:lang w:val="it-IT"/>
        </w:rPr>
        <w:t>) là vật tốc của vật tại thời điểm</w:t>
      </w:r>
      <w:r w:rsidRPr="00330A7E">
        <w:rPr>
          <w:rFonts w:ascii="Times New Roman" w:hAnsi="Times New Roman" w:cs="Times New Roman"/>
          <w:sz w:val="24"/>
          <w:szCs w:val="24"/>
          <w:lang w:val="it-IT"/>
        </w:rPr>
        <w:t xml:space="preserve"> </w:t>
      </w:r>
      <w:r w:rsidRPr="00330A7E">
        <w:rPr>
          <w:rFonts w:ascii="Times New Roman" w:hAnsi="Times New Roman" w:cs="Times New Roman"/>
          <w:position w:val="-6"/>
          <w:sz w:val="24"/>
          <w:szCs w:val="24"/>
        </w:rPr>
        <w:object w:dxaOrig="139" w:dyaOrig="240" w14:anchorId="549D8043">
          <v:shape id="_x0000_i2384" type="#_x0000_t75" style="width:7.5pt;height:12pt" o:ole="">
            <v:imagedata r:id="rId2357" o:title=""/>
          </v:shape>
          <o:OLEObject Type="Embed" ProgID="Equation.DSMT4" ShapeID="_x0000_i2384" DrawAspect="Content" ObjectID="_1796841448" r:id="rId2358"/>
        </w:object>
      </w:r>
      <w:r w:rsidRPr="00330A7E">
        <w:rPr>
          <w:rStyle w:val="fontstyle01"/>
          <w:sz w:val="24"/>
          <w:szCs w:val="24"/>
          <w:lang w:val="it-IT"/>
        </w:rPr>
        <w:t>. Hỏi trong khoảng thời gian</w:t>
      </w:r>
      <w:r w:rsidRPr="00330A7E">
        <w:rPr>
          <w:rFonts w:ascii="Times New Roman" w:hAnsi="Times New Roman" w:cs="Times New Roman"/>
          <w:sz w:val="24"/>
          <w:szCs w:val="24"/>
          <w:lang w:val="it-IT"/>
        </w:rPr>
        <w:t xml:space="preserve"> </w:t>
      </w:r>
      <w:r w:rsidRPr="00330A7E">
        <w:rPr>
          <w:rFonts w:ascii="Times New Roman" w:hAnsi="Times New Roman" w:cs="Times New Roman"/>
          <w:position w:val="-10"/>
          <w:sz w:val="24"/>
          <w:szCs w:val="24"/>
        </w:rPr>
        <w:object w:dxaOrig="340" w:dyaOrig="320" w14:anchorId="394E6501">
          <v:shape id="_x0000_i2385" type="#_x0000_t75" style="width:17.25pt;height:15.75pt" o:ole="">
            <v:imagedata r:id="rId2359" o:title=""/>
          </v:shape>
          <o:OLEObject Type="Embed" ProgID="Equation.DSMT4" ShapeID="_x0000_i2385" DrawAspect="Content" ObjectID="_1796841449" r:id="rId2360"/>
        </w:object>
      </w:r>
      <w:r w:rsidRPr="00330A7E">
        <w:rPr>
          <w:rStyle w:val="fontstyle01"/>
          <w:sz w:val="24"/>
          <w:szCs w:val="24"/>
          <w:lang w:val="it-IT"/>
        </w:rPr>
        <w:t xml:space="preserve"> giây, kể từ lúc bắt đầu chuyển động, vận tốc lớn nhất của vật đạt tại thời điểm</w:t>
      </w:r>
      <w:r w:rsidRPr="00330A7E">
        <w:rPr>
          <w:rFonts w:ascii="Times New Roman" w:hAnsi="Times New Roman" w:cs="Times New Roman"/>
          <w:sz w:val="24"/>
          <w:szCs w:val="24"/>
          <w:lang w:val="it-IT"/>
        </w:rPr>
        <w:t xml:space="preserve"> </w:t>
      </w:r>
      <w:r w:rsidRPr="00330A7E">
        <w:rPr>
          <w:rFonts w:ascii="Times New Roman" w:hAnsi="Times New Roman" w:cs="Times New Roman"/>
          <w:position w:val="-12"/>
          <w:sz w:val="24"/>
          <w:szCs w:val="24"/>
        </w:rPr>
        <w:object w:dxaOrig="180" w:dyaOrig="360" w14:anchorId="0F85A8F7">
          <v:shape id="_x0000_i2386" type="#_x0000_t75" style="width:9pt;height:18.75pt" o:ole="">
            <v:imagedata r:id="rId2361" o:title=""/>
          </v:shape>
          <o:OLEObject Type="Embed" ProgID="Equation.DSMT4" ShapeID="_x0000_i2386" DrawAspect="Content" ObjectID="_1796841450" r:id="rId2362"/>
        </w:object>
      </w:r>
      <w:r w:rsidRPr="00330A7E">
        <w:rPr>
          <w:rStyle w:val="fontstyle01"/>
          <w:sz w:val="24"/>
          <w:szCs w:val="24"/>
          <w:lang w:val="it-IT"/>
        </w:rPr>
        <w:t>,</w:t>
      </w:r>
      <w:r w:rsidRPr="00330A7E">
        <w:rPr>
          <w:rFonts w:ascii="Times New Roman" w:hAnsi="Times New Roman" w:cs="Times New Roman"/>
          <w:sz w:val="24"/>
          <w:szCs w:val="24"/>
          <w:lang w:val="it-IT"/>
        </w:rPr>
        <w:t xml:space="preserve"> </w:t>
      </w:r>
      <w:r w:rsidRPr="00330A7E">
        <w:rPr>
          <w:rStyle w:val="fontstyle01"/>
          <w:sz w:val="24"/>
          <w:szCs w:val="24"/>
          <w:lang w:val="it-IT"/>
        </w:rPr>
        <w:t>vận tốc nhỏ nhất của vật đạt tại thời điểm</w:t>
      </w:r>
      <w:r w:rsidRPr="00330A7E">
        <w:rPr>
          <w:rFonts w:ascii="Times New Roman" w:hAnsi="Times New Roman" w:cs="Times New Roman"/>
          <w:sz w:val="24"/>
          <w:szCs w:val="24"/>
          <w:lang w:val="it-IT"/>
        </w:rPr>
        <w:t xml:space="preserve"> </w:t>
      </w:r>
      <w:r w:rsidRPr="00330A7E">
        <w:rPr>
          <w:rFonts w:ascii="Times New Roman" w:hAnsi="Times New Roman" w:cs="Times New Roman"/>
          <w:position w:val="-12"/>
          <w:sz w:val="24"/>
          <w:szCs w:val="24"/>
        </w:rPr>
        <w:object w:dxaOrig="220" w:dyaOrig="360" w14:anchorId="15AFB7CB">
          <v:shape id="_x0000_i2387" type="#_x0000_t75" style="width:11.25pt;height:18.75pt" o:ole="">
            <v:imagedata r:id="rId2363" o:title=""/>
          </v:shape>
          <o:OLEObject Type="Embed" ProgID="Equation.DSMT4" ShapeID="_x0000_i2387" DrawAspect="Content" ObjectID="_1796841451" r:id="rId2364"/>
        </w:object>
      </w:r>
      <w:r w:rsidRPr="00330A7E">
        <w:rPr>
          <w:rStyle w:val="fontstyle01"/>
          <w:sz w:val="24"/>
          <w:szCs w:val="24"/>
          <w:lang w:val="it-IT"/>
        </w:rPr>
        <w:t xml:space="preserve">. Tìm giá trị </w:t>
      </w:r>
      <w:r w:rsidRPr="00330A7E">
        <w:rPr>
          <w:rFonts w:ascii="Times New Roman" w:hAnsi="Times New Roman" w:cs="Times New Roman"/>
          <w:position w:val="-12"/>
          <w:sz w:val="24"/>
          <w:szCs w:val="24"/>
        </w:rPr>
        <w:object w:dxaOrig="620" w:dyaOrig="360" w14:anchorId="112A92BB">
          <v:shape id="_x0000_i2388" type="#_x0000_t75" style="width:30.75pt;height:18.75pt" o:ole="">
            <v:imagedata r:id="rId2365" o:title=""/>
          </v:shape>
          <o:OLEObject Type="Embed" ProgID="Equation.DSMT4" ShapeID="_x0000_i2388" DrawAspect="Content" ObjectID="_1796841452" r:id="rId2366"/>
        </w:object>
      </w:r>
      <w:r w:rsidRPr="00330A7E">
        <w:rPr>
          <w:rFonts w:ascii="Times New Roman" w:hAnsi="Times New Roman" w:cs="Times New Roman"/>
          <w:sz w:val="24"/>
          <w:szCs w:val="24"/>
          <w:lang w:val="it-IT"/>
        </w:rPr>
        <w:t xml:space="preserve"> </w:t>
      </w:r>
      <w:r w:rsidRPr="00330A7E">
        <w:rPr>
          <w:rFonts w:ascii="Times New Roman" w:hAnsi="Times New Roman" w:cs="Times New Roman"/>
          <w:b/>
          <w:bCs/>
          <w:sz w:val="24"/>
          <w:szCs w:val="24"/>
          <w:lang w:val="vi-VN"/>
        </w:rPr>
        <w:t xml:space="preserve">(viết kết quả dưới dạng số thập phân và làm tròn đến hàng phần </w:t>
      </w:r>
      <w:r w:rsidRPr="00330A7E">
        <w:rPr>
          <w:rFonts w:ascii="Times New Roman" w:hAnsi="Times New Roman" w:cs="Times New Roman"/>
          <w:b/>
          <w:bCs/>
          <w:sz w:val="24"/>
          <w:szCs w:val="24"/>
          <w:lang w:val="it-IT"/>
        </w:rPr>
        <w:t>nghìn</w:t>
      </w:r>
      <w:r w:rsidRPr="00330A7E">
        <w:rPr>
          <w:rFonts w:ascii="Times New Roman" w:hAnsi="Times New Roman" w:cs="Times New Roman"/>
          <w:b/>
          <w:bCs/>
          <w:sz w:val="24"/>
          <w:szCs w:val="24"/>
          <w:lang w:val="vi-VN"/>
        </w:rPr>
        <w:t>)</w:t>
      </w:r>
    </w:p>
    <w:p w14:paraId="66963E3A" w14:textId="77777777" w:rsidR="00ED397D" w:rsidRPr="00330A7E" w:rsidRDefault="00ED397D" w:rsidP="000E1E56">
      <w:pPr>
        <w:pStyle w:val="ListParagraph"/>
        <w:numPr>
          <w:ilvl w:val="0"/>
          <w:numId w:val="6"/>
        </w:numPr>
        <w:tabs>
          <w:tab w:val="left" w:pos="992"/>
        </w:tabs>
        <w:spacing w:line="360" w:lineRule="auto"/>
        <w:contextualSpacing w:val="0"/>
        <w:rPr>
          <w:rFonts w:ascii="Times New Roman" w:hAnsi="Times New Roman" w:cs="Times New Roman"/>
          <w:b/>
          <w:bCs/>
          <w:sz w:val="24"/>
          <w:szCs w:val="24"/>
          <w:lang w:val="vi-VN"/>
        </w:rPr>
      </w:pPr>
      <w:r w:rsidRPr="00330A7E">
        <w:rPr>
          <w:rFonts w:ascii="Times New Roman" w:hAnsi="Times New Roman" w:cs="Times New Roman"/>
          <w:sz w:val="24"/>
          <w:szCs w:val="24"/>
          <w:lang w:val="vi-VN"/>
        </w:rPr>
        <w:lastRenderedPageBreak/>
        <w:t>Trong</w:t>
      </w:r>
      <w:r w:rsidRPr="00330A7E">
        <w:rPr>
          <w:rFonts w:ascii="Times New Roman" w:hAnsi="Times New Roman" w:cs="Times New Roman"/>
          <w:sz w:val="24"/>
          <w:szCs w:val="24"/>
        </w:rPr>
        <w:t xml:space="preserve"> không gian hệ trục tọa độ</w:t>
      </w:r>
      <w:r w:rsidRPr="00330A7E">
        <w:rPr>
          <w:rFonts w:ascii="Times New Roman" w:hAnsi="Times New Roman" w:cs="Times New Roman"/>
          <w:position w:val="-10"/>
          <w:sz w:val="24"/>
          <w:szCs w:val="24"/>
        </w:rPr>
        <w:object w:dxaOrig="560" w:dyaOrig="320" w14:anchorId="294BDB50">
          <v:shape id="_x0000_i2389" type="#_x0000_t75" style="width:28.5pt;height:15.75pt" o:ole="">
            <v:imagedata r:id="rId2367" o:title=""/>
          </v:shape>
          <o:OLEObject Type="Embed" ProgID="Equation.DSMT4" ShapeID="_x0000_i2389" DrawAspect="Content" ObjectID="_1796841453" r:id="rId2368"/>
        </w:object>
      </w:r>
      <w:r w:rsidRPr="00330A7E">
        <w:rPr>
          <w:rFonts w:ascii="Times New Roman" w:hAnsi="Times New Roman" w:cs="Times New Roman"/>
          <w:sz w:val="24"/>
          <w:szCs w:val="24"/>
        </w:rPr>
        <w:t>(đơn vị trên mỗi trục là kilômét), đài kiểm soát không lưu sân bay Cam Ranh – Khánh Hòa ở vị trí</w:t>
      </w:r>
      <w:r w:rsidRPr="00330A7E">
        <w:rPr>
          <w:rFonts w:ascii="Times New Roman" w:hAnsi="Times New Roman" w:cs="Times New Roman"/>
          <w:position w:val="-14"/>
          <w:sz w:val="24"/>
          <w:szCs w:val="24"/>
        </w:rPr>
        <w:object w:dxaOrig="960" w:dyaOrig="400" w14:anchorId="5E295B8F">
          <v:shape id="_x0000_i2390" type="#_x0000_t75" style="width:48pt;height:20.25pt" o:ole="">
            <v:imagedata r:id="rId2369" o:title=""/>
          </v:shape>
          <o:OLEObject Type="Embed" ProgID="Equation.DSMT4" ShapeID="_x0000_i2390" DrawAspect="Content" ObjectID="_1796841454" r:id="rId2370"/>
        </w:object>
      </w:r>
      <w:r w:rsidRPr="00330A7E">
        <w:rPr>
          <w:rFonts w:ascii="Times New Roman" w:hAnsi="Times New Roman" w:cs="Times New Roman"/>
          <w:sz w:val="24"/>
          <w:szCs w:val="24"/>
        </w:rPr>
        <w:t xml:space="preserve">và được thiết kế phát hiện máy bay ở khoảng cách tối đa 600 km. Một máy bay của hãng Việt Nam Airlines đang chuyển động theo đường thẳng </w:t>
      </w:r>
      <w:r w:rsidRPr="00330A7E">
        <w:rPr>
          <w:rFonts w:ascii="Times New Roman" w:hAnsi="Times New Roman" w:cs="Times New Roman"/>
          <w:position w:val="-6"/>
          <w:sz w:val="24"/>
          <w:szCs w:val="24"/>
        </w:rPr>
        <w:object w:dxaOrig="220" w:dyaOrig="279" w14:anchorId="73AA726F">
          <v:shape id="_x0000_i2391" type="#_x0000_t75" style="width:11.25pt;height:13.5pt" o:ole="">
            <v:imagedata r:id="rId2371" o:title=""/>
          </v:shape>
          <o:OLEObject Type="Embed" ProgID="Equation.DSMT4" ShapeID="_x0000_i2391" DrawAspect="Content" ObjectID="_1796841455" r:id="rId2372"/>
        </w:object>
      </w:r>
      <w:r w:rsidRPr="00330A7E">
        <w:rPr>
          <w:rFonts w:ascii="Times New Roman" w:hAnsi="Times New Roman" w:cs="Times New Roman"/>
          <w:sz w:val="24"/>
          <w:szCs w:val="24"/>
        </w:rPr>
        <w:t xml:space="preserve">có phương trình </w:t>
      </w:r>
      <w:r w:rsidRPr="00330A7E">
        <w:rPr>
          <w:rFonts w:ascii="Times New Roman" w:hAnsi="Times New Roman" w:cs="Times New Roman"/>
          <w:position w:val="-52"/>
          <w:sz w:val="24"/>
          <w:szCs w:val="24"/>
        </w:rPr>
        <w:object w:dxaOrig="2299" w:dyaOrig="1160" w14:anchorId="6CF50555">
          <v:shape id="_x0000_i2392" type="#_x0000_t75" style="width:115.5pt;height:58.5pt" o:ole="">
            <v:imagedata r:id="rId2373" o:title=""/>
          </v:shape>
          <o:OLEObject Type="Embed" ProgID="Equation.DSMT4" ShapeID="_x0000_i2392" DrawAspect="Content" ObjectID="_1796841456" r:id="rId2374"/>
        </w:object>
      </w:r>
      <w:r w:rsidRPr="00330A7E">
        <w:rPr>
          <w:rFonts w:ascii="Times New Roman" w:hAnsi="Times New Roman" w:cs="Times New Roman"/>
          <w:sz w:val="24"/>
          <w:szCs w:val="24"/>
        </w:rPr>
        <w:t xml:space="preserve">và hướng về đài kiểm soát không lưu (như hình vẽ). </w:t>
      </w:r>
      <w:r w:rsidRPr="00330A7E">
        <w:rPr>
          <w:rFonts w:ascii="Times New Roman" w:hAnsi="Times New Roman" w:cs="Times New Roman"/>
          <w:sz w:val="24"/>
          <w:szCs w:val="24"/>
          <w:lang w:val="vi-VN"/>
        </w:rPr>
        <w:t>Xác định quãng đường mà máy bay nhận được tín hiệu của đài kiểm soát không lưu.</w:t>
      </w:r>
      <w:r w:rsidRPr="00330A7E">
        <w:rPr>
          <w:rFonts w:ascii="Times New Roman" w:hAnsi="Times New Roman" w:cs="Times New Roman"/>
          <w:sz w:val="24"/>
          <w:szCs w:val="24"/>
        </w:rPr>
        <w:t xml:space="preserve"> </w:t>
      </w:r>
      <w:r w:rsidRPr="00330A7E">
        <w:rPr>
          <w:rFonts w:ascii="Times New Roman" w:eastAsia="Calibri" w:hAnsi="Times New Roman" w:cs="Times New Roman"/>
          <w:b/>
          <w:bCs/>
          <w:sz w:val="24"/>
          <w:szCs w:val="24"/>
          <w:lang w:val="vi-VN"/>
        </w:rPr>
        <w:t xml:space="preserve">(làm tròn kết quả đến hàng đơn vị, đơn vị </w:t>
      </w:r>
      <w:r w:rsidRPr="00330A7E">
        <w:rPr>
          <w:rFonts w:ascii="Times New Roman" w:hAnsi="Times New Roman" w:cs="Times New Roman"/>
          <w:position w:val="-6"/>
          <w:sz w:val="24"/>
          <w:szCs w:val="24"/>
        </w:rPr>
        <w:object w:dxaOrig="360" w:dyaOrig="279" w14:anchorId="0EDA7535">
          <v:shape id="_x0000_i2393" type="#_x0000_t75" style="width:18pt;height:14.25pt" o:ole="">
            <v:imagedata r:id="rId2375" o:title=""/>
          </v:shape>
          <o:OLEObject Type="Embed" ProgID="Equation.DSMT4" ShapeID="_x0000_i2393" DrawAspect="Content" ObjectID="_1796841457" r:id="rId2376"/>
        </w:object>
      </w:r>
      <w:r w:rsidRPr="00330A7E">
        <w:rPr>
          <w:rFonts w:ascii="Times New Roman" w:eastAsia="Calibri" w:hAnsi="Times New Roman" w:cs="Times New Roman"/>
          <w:b/>
          <w:bCs/>
          <w:sz w:val="24"/>
          <w:szCs w:val="24"/>
          <w:lang w:val="vi-VN"/>
        </w:rPr>
        <w:t>).</w:t>
      </w:r>
    </w:p>
    <w:p w14:paraId="2CDE23F1" w14:textId="77777777" w:rsidR="00ED397D" w:rsidRPr="00330A7E" w:rsidRDefault="00ED397D" w:rsidP="00330A7E">
      <w:pPr>
        <w:spacing w:after="0" w:line="360" w:lineRule="auto"/>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4E710028" wp14:editId="601FEA47">
            <wp:extent cx="4847169" cy="2388310"/>
            <wp:effectExtent l="0" t="0" r="0" b="0"/>
            <wp:docPr id="499082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082515" name=""/>
                    <pic:cNvPicPr/>
                  </pic:nvPicPr>
                  <pic:blipFill>
                    <a:blip r:embed="rId2377"/>
                    <a:stretch>
                      <a:fillRect/>
                    </a:stretch>
                  </pic:blipFill>
                  <pic:spPr>
                    <a:xfrm>
                      <a:off x="0" y="0"/>
                      <a:ext cx="4886387" cy="2407633"/>
                    </a:xfrm>
                    <a:prstGeom prst="rect">
                      <a:avLst/>
                    </a:prstGeom>
                  </pic:spPr>
                </pic:pic>
              </a:graphicData>
            </a:graphic>
          </wp:inline>
        </w:drawing>
      </w:r>
    </w:p>
    <w:p w14:paraId="6115AB77" w14:textId="77777777" w:rsidR="00ED397D" w:rsidRPr="00330A7E" w:rsidRDefault="00ED397D" w:rsidP="000E1E56">
      <w:pPr>
        <w:pStyle w:val="ListParagraph"/>
        <w:numPr>
          <w:ilvl w:val="0"/>
          <w:numId w:val="6"/>
        </w:numPr>
        <w:tabs>
          <w:tab w:val="left" w:pos="992"/>
        </w:tabs>
        <w:spacing w:line="360" w:lineRule="auto"/>
        <w:contextualSpacing w:val="0"/>
        <w:rPr>
          <w:rFonts w:ascii="Times New Roman" w:hAnsi="Times New Roman" w:cs="Times New Roman"/>
          <w:sz w:val="24"/>
          <w:szCs w:val="24"/>
          <w:lang w:val="it-IT"/>
        </w:rPr>
      </w:pPr>
      <w:r w:rsidRPr="00330A7E">
        <w:rPr>
          <w:rFonts w:ascii="Times New Roman" w:hAnsi="Times New Roman" w:cs="Times New Roman"/>
          <w:sz w:val="24"/>
          <w:szCs w:val="24"/>
          <w:lang w:val="it-IT"/>
        </w:rPr>
        <w:t xml:space="preserve">Một mảnh đất hình chữ nhật có chiều dài </w:t>
      </w:r>
      <w:r w:rsidRPr="00330A7E">
        <w:rPr>
          <w:rFonts w:ascii="Times New Roman" w:hAnsi="Times New Roman" w:cs="Times New Roman"/>
          <w:position w:val="-12"/>
          <w:sz w:val="24"/>
          <w:szCs w:val="24"/>
        </w:rPr>
        <w:object w:dxaOrig="520" w:dyaOrig="340" w14:anchorId="6DCF384F">
          <v:shape id="_x0000_i2394" type="#_x0000_t75" style="width:26.25pt;height:17.25pt" o:ole="">
            <v:imagedata r:id="rId2378" o:title=""/>
          </v:shape>
          <o:OLEObject Type="Embed" ProgID="Equation.DSMT4" ShapeID="_x0000_i2394" DrawAspect="Content" ObjectID="_1796841458" r:id="rId2379"/>
        </w:object>
      </w:r>
      <w:r w:rsidRPr="00330A7E">
        <w:rPr>
          <w:rFonts w:ascii="Times New Roman" w:hAnsi="Times New Roman" w:cs="Times New Roman"/>
          <w:sz w:val="24"/>
          <w:szCs w:val="24"/>
          <w:lang w:val="it-IT"/>
        </w:rPr>
        <w:t xml:space="preserve">, chiều rộng </w:t>
      </w:r>
      <w:r w:rsidRPr="00330A7E">
        <w:rPr>
          <w:rFonts w:ascii="Times New Roman" w:hAnsi="Times New Roman" w:cs="Times New Roman"/>
          <w:position w:val="-12"/>
          <w:sz w:val="24"/>
          <w:szCs w:val="24"/>
        </w:rPr>
        <w:object w:dxaOrig="540" w:dyaOrig="340" w14:anchorId="41B02888">
          <v:shape id="_x0000_i2395" type="#_x0000_t75" style="width:27.75pt;height:17.25pt" o:ole="">
            <v:imagedata r:id="rId2380" o:title=""/>
          </v:shape>
          <o:OLEObject Type="Embed" ProgID="Equation.DSMT4" ShapeID="_x0000_i2395" DrawAspect="Content" ObjectID="_1796841459" r:id="rId2381"/>
        </w:object>
      </w:r>
      <w:r w:rsidRPr="00330A7E">
        <w:rPr>
          <w:rFonts w:ascii="Times New Roman" w:hAnsi="Times New Roman" w:cs="Times New Roman"/>
          <w:sz w:val="24"/>
          <w:szCs w:val="24"/>
          <w:lang w:val="it-IT"/>
        </w:rPr>
        <w:t xml:space="preserve">. Người ta muốn trồng cỏ ở hai đầu của mảnh đất hai hình bằng nhau giới hạn bởi hai đường parabol có hai đỉnh cách nhau </w:t>
      </w:r>
      <w:r w:rsidRPr="00330A7E">
        <w:rPr>
          <w:rFonts w:ascii="Times New Roman" w:hAnsi="Times New Roman" w:cs="Times New Roman"/>
          <w:position w:val="-12"/>
          <w:sz w:val="24"/>
          <w:szCs w:val="24"/>
        </w:rPr>
        <w:object w:dxaOrig="540" w:dyaOrig="340" w14:anchorId="1E0FD0BC">
          <v:shape id="_x0000_i2396" type="#_x0000_t75" style="width:27.75pt;height:17.25pt" o:ole="">
            <v:imagedata r:id="rId2382" o:title=""/>
          </v:shape>
          <o:OLEObject Type="Embed" ProgID="Equation.DSMT4" ShapeID="_x0000_i2396" DrawAspect="Content" ObjectID="_1796841460" r:id="rId2383"/>
        </w:object>
      </w:r>
      <w:r w:rsidRPr="00330A7E">
        <w:rPr>
          <w:rFonts w:ascii="Times New Roman" w:hAnsi="Times New Roman" w:cs="Times New Roman"/>
          <w:sz w:val="24"/>
          <w:szCs w:val="24"/>
          <w:lang w:val="it-IT"/>
        </w:rPr>
        <w:t xml:space="preserve"> (như hình vẽ bên dưới). Phần còn lại của mảnh đất người ta lát gạch. Biết chi phí lát gạch là </w:t>
      </w:r>
      <w:r w:rsidRPr="00330A7E">
        <w:rPr>
          <w:rFonts w:ascii="Times New Roman" w:hAnsi="Times New Roman" w:cs="Times New Roman"/>
          <w:position w:val="-6"/>
          <w:sz w:val="24"/>
          <w:szCs w:val="24"/>
        </w:rPr>
        <w:object w:dxaOrig="859" w:dyaOrig="279" w14:anchorId="5FC78247">
          <v:shape id="_x0000_i2397" type="#_x0000_t75" style="width:42.75pt;height:13.5pt" o:ole="">
            <v:imagedata r:id="rId2384" o:title=""/>
          </v:shape>
          <o:OLEObject Type="Embed" ProgID="Equation.DSMT4" ShapeID="_x0000_i2397" DrawAspect="Content" ObjectID="_1796841461" r:id="rId2385"/>
        </w:object>
      </w:r>
      <w:r w:rsidRPr="00330A7E">
        <w:rPr>
          <w:rFonts w:ascii="Times New Roman" w:hAnsi="Times New Roman" w:cs="Times New Roman"/>
          <w:sz w:val="24"/>
          <w:szCs w:val="24"/>
          <w:lang w:val="it-IT"/>
        </w:rPr>
        <w:t>đồng/</w:t>
      </w:r>
      <w:r w:rsidRPr="00330A7E">
        <w:rPr>
          <w:rFonts w:ascii="Times New Roman" w:hAnsi="Times New Roman" w:cs="Times New Roman"/>
          <w:position w:val="-6"/>
          <w:sz w:val="24"/>
          <w:szCs w:val="24"/>
        </w:rPr>
        <w:object w:dxaOrig="340" w:dyaOrig="340" w14:anchorId="03DDD0A9">
          <v:shape id="_x0000_i2398" type="#_x0000_t75" style="width:17.25pt;height:17.25pt" o:ole="">
            <v:imagedata r:id="rId2386" o:title=""/>
          </v:shape>
          <o:OLEObject Type="Embed" ProgID="Equation.DSMT4" ShapeID="_x0000_i2398" DrawAspect="Content" ObjectID="_1796841462" r:id="rId2387"/>
        </w:object>
      </w:r>
      <w:r w:rsidRPr="00330A7E">
        <w:rPr>
          <w:rFonts w:ascii="Times New Roman" w:hAnsi="Times New Roman" w:cs="Times New Roman"/>
          <w:sz w:val="24"/>
          <w:szCs w:val="24"/>
          <w:lang w:val="it-IT"/>
        </w:rPr>
        <w:t xml:space="preserve"> và tiền nhân công trồng cỏ là </w:t>
      </w:r>
      <w:r w:rsidRPr="00330A7E">
        <w:rPr>
          <w:rFonts w:ascii="Times New Roman" w:hAnsi="Times New Roman" w:cs="Times New Roman"/>
          <w:position w:val="-6"/>
          <w:sz w:val="24"/>
          <w:szCs w:val="24"/>
        </w:rPr>
        <w:object w:dxaOrig="820" w:dyaOrig="279" w14:anchorId="6F9AA853">
          <v:shape id="_x0000_i2399" type="#_x0000_t75" style="width:41.25pt;height:13.5pt" o:ole="">
            <v:imagedata r:id="rId2388" o:title=""/>
          </v:shape>
          <o:OLEObject Type="Embed" ProgID="Equation.DSMT4" ShapeID="_x0000_i2399" DrawAspect="Content" ObjectID="_1796841463" r:id="rId2389"/>
        </w:object>
      </w:r>
      <w:r w:rsidRPr="00330A7E">
        <w:rPr>
          <w:rFonts w:ascii="Times New Roman" w:hAnsi="Times New Roman" w:cs="Times New Roman"/>
          <w:sz w:val="24"/>
          <w:szCs w:val="24"/>
          <w:lang w:val="it-IT"/>
        </w:rPr>
        <w:t xml:space="preserve"> đồng/</w:t>
      </w:r>
      <w:r w:rsidRPr="00330A7E">
        <w:rPr>
          <w:rFonts w:ascii="Times New Roman" w:hAnsi="Times New Roman" w:cs="Times New Roman"/>
          <w:position w:val="-6"/>
          <w:sz w:val="24"/>
          <w:szCs w:val="24"/>
        </w:rPr>
        <w:object w:dxaOrig="340" w:dyaOrig="340" w14:anchorId="1B387C8E">
          <v:shape id="_x0000_i2400" type="#_x0000_t75" style="width:17.25pt;height:17.25pt" o:ole="">
            <v:imagedata r:id="rId2386" o:title=""/>
          </v:shape>
          <o:OLEObject Type="Embed" ProgID="Equation.DSMT4" ShapeID="_x0000_i2400" DrawAspect="Content" ObjectID="_1796841464" r:id="rId2390"/>
        </w:object>
      </w:r>
      <w:r w:rsidRPr="00330A7E">
        <w:rPr>
          <w:rFonts w:ascii="Times New Roman" w:hAnsi="Times New Roman" w:cs="Times New Roman"/>
          <w:sz w:val="24"/>
          <w:szCs w:val="24"/>
          <w:lang w:val="it-IT"/>
        </w:rPr>
        <w:t xml:space="preserve">. Tính tổng số tiền để lát gạch và trồng cỏ trên mảnh đất đó </w:t>
      </w:r>
      <w:r w:rsidRPr="00330A7E">
        <w:rPr>
          <w:rFonts w:ascii="Times New Roman" w:eastAsia="Calibri" w:hAnsi="Times New Roman" w:cs="Times New Roman"/>
          <w:b/>
          <w:bCs/>
          <w:sz w:val="24"/>
          <w:szCs w:val="24"/>
          <w:lang w:val="vi-VN"/>
        </w:rPr>
        <w:t>(làm tròn kết quả đến hàng nghìn, đơn vị</w:t>
      </w:r>
      <w:r w:rsidRPr="00330A7E">
        <w:rPr>
          <w:rFonts w:ascii="Times New Roman" w:eastAsia="Calibri" w:hAnsi="Times New Roman" w:cs="Times New Roman"/>
          <w:b/>
          <w:bCs/>
          <w:sz w:val="24"/>
          <w:szCs w:val="24"/>
          <w:lang w:val="it-IT"/>
        </w:rPr>
        <w:t xml:space="preserve"> nghìn</w:t>
      </w:r>
      <w:r w:rsidRPr="00330A7E">
        <w:rPr>
          <w:rFonts w:ascii="Times New Roman" w:eastAsia="Calibri" w:hAnsi="Times New Roman" w:cs="Times New Roman"/>
          <w:b/>
          <w:bCs/>
          <w:sz w:val="24"/>
          <w:szCs w:val="24"/>
          <w:lang w:val="vi-VN"/>
        </w:rPr>
        <w:t xml:space="preserve"> đồng).</w:t>
      </w:r>
    </w:p>
    <w:p w14:paraId="175FE90C" w14:textId="77777777" w:rsidR="00ED397D" w:rsidRPr="00330A7E" w:rsidRDefault="00ED397D" w:rsidP="00330A7E">
      <w:pPr>
        <w:pStyle w:val="ListParagraph"/>
        <w:tabs>
          <w:tab w:val="left" w:pos="992"/>
        </w:tabs>
        <w:spacing w:line="360" w:lineRule="auto"/>
        <w:ind w:left="992"/>
        <w:contextualSpacing w:val="0"/>
        <w:jc w:val="center"/>
        <w:rPr>
          <w:rFonts w:ascii="Times New Roman" w:hAnsi="Times New Roman" w:cs="Times New Roman"/>
          <w:sz w:val="24"/>
          <w:szCs w:val="24"/>
          <w:lang w:val="it-IT"/>
        </w:rPr>
      </w:pPr>
      <w:r w:rsidRPr="00330A7E">
        <w:rPr>
          <w:rFonts w:ascii="Times New Roman" w:hAnsi="Times New Roman" w:cs="Times New Roman"/>
          <w:b/>
          <w:sz w:val="24"/>
          <w:szCs w:val="24"/>
        </w:rPr>
        <w:drawing>
          <wp:inline distT="0" distB="0" distL="0" distR="0" wp14:anchorId="436B8746" wp14:editId="0F316E56">
            <wp:extent cx="2928638" cy="3137088"/>
            <wp:effectExtent l="0" t="0" r="5080" b="6350"/>
            <wp:docPr id="16540047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91">
                      <a:extLst>
                        <a:ext uri="{28A0092B-C50C-407E-A947-70E740481C1C}">
                          <a14:useLocalDpi xmlns:a14="http://schemas.microsoft.com/office/drawing/2010/main" val="0"/>
                        </a:ext>
                      </a:extLst>
                    </a:blip>
                    <a:srcRect/>
                    <a:stretch>
                      <a:fillRect/>
                    </a:stretch>
                  </pic:blipFill>
                  <pic:spPr bwMode="auto">
                    <a:xfrm>
                      <a:off x="0" y="0"/>
                      <a:ext cx="2953154" cy="3163349"/>
                    </a:xfrm>
                    <a:prstGeom prst="rect">
                      <a:avLst/>
                    </a:prstGeom>
                    <a:noFill/>
                    <a:ln>
                      <a:noFill/>
                    </a:ln>
                  </pic:spPr>
                </pic:pic>
              </a:graphicData>
            </a:graphic>
          </wp:inline>
        </w:drawing>
      </w:r>
    </w:p>
    <w:p w14:paraId="557C2BA7" w14:textId="77777777" w:rsidR="00ED397D" w:rsidRPr="00330A7E" w:rsidRDefault="00ED397D" w:rsidP="000E1E56">
      <w:pPr>
        <w:pStyle w:val="ListParagraph"/>
        <w:numPr>
          <w:ilvl w:val="0"/>
          <w:numId w:val="6"/>
        </w:numPr>
        <w:tabs>
          <w:tab w:val="left" w:pos="992"/>
        </w:tabs>
        <w:spacing w:line="360" w:lineRule="auto"/>
        <w:contextualSpacing w:val="0"/>
        <w:rPr>
          <w:rFonts w:ascii="Times New Roman" w:hAnsi="Times New Roman" w:cs="Times New Roman"/>
          <w:sz w:val="24"/>
          <w:szCs w:val="24"/>
          <w:lang w:val="it-IT"/>
        </w:rPr>
      </w:pPr>
      <w:r w:rsidRPr="00330A7E">
        <w:rPr>
          <w:rFonts w:ascii="Times New Roman" w:hAnsi="Times New Roman" w:cs="Times New Roman"/>
          <w:sz w:val="24"/>
          <w:szCs w:val="24"/>
          <w:lang w:val="it-IT"/>
        </w:rPr>
        <w:t xml:space="preserve">Có hai lô hàng. Lô 1: Có 7 chính phẩm và 3 phế phẩm. Lô 2: Có 8 chính phẩm và 2 phế phẩm. </w:t>
      </w:r>
    </w:p>
    <w:p w14:paraId="17A38BA6" w14:textId="77777777" w:rsidR="00ED397D" w:rsidRPr="00330A7E" w:rsidRDefault="00ED397D" w:rsidP="00330A7E">
      <w:pPr>
        <w:pStyle w:val="ListParagraph"/>
        <w:tabs>
          <w:tab w:val="left" w:pos="992"/>
        </w:tabs>
        <w:spacing w:line="360" w:lineRule="auto"/>
        <w:ind w:left="992"/>
        <w:contextualSpacing w:val="0"/>
        <w:rPr>
          <w:rFonts w:ascii="Times New Roman" w:hAnsi="Times New Roman" w:cs="Times New Roman"/>
          <w:sz w:val="24"/>
          <w:szCs w:val="24"/>
          <w:lang w:val="it-IT"/>
        </w:rPr>
      </w:pPr>
      <w:r w:rsidRPr="00330A7E">
        <w:rPr>
          <w:rFonts w:ascii="Times New Roman" w:hAnsi="Times New Roman" w:cs="Times New Roman"/>
          <w:sz w:val="24"/>
          <w:szCs w:val="24"/>
          <w:lang w:val="it-IT"/>
        </w:rPr>
        <w:lastRenderedPageBreak/>
        <w:t xml:space="preserve">Từ lô thứ nhất lấy ra 2 sản phẩm, từ lô thứ hai lấy ra 3 sản phẩm rồi trong số sản phẩm lấy được lấy ra lại lấy tiếp ngẫu nhiên 2 sản phẩm. Tính xác suất để trong 2 sản phẩm đó có ít nhất một chính phẩm. </w:t>
      </w:r>
      <w:r w:rsidRPr="00330A7E">
        <w:rPr>
          <w:rFonts w:ascii="Times New Roman" w:hAnsi="Times New Roman" w:cs="Times New Roman"/>
          <w:b/>
          <w:bCs/>
          <w:sz w:val="24"/>
          <w:szCs w:val="24"/>
          <w:lang w:val="vi-VN"/>
        </w:rPr>
        <w:t xml:space="preserve">(viết kết quả dưới dạng số thập phân và làm tròn đến hàng phần </w:t>
      </w:r>
      <w:r w:rsidRPr="00330A7E">
        <w:rPr>
          <w:rFonts w:ascii="Times New Roman" w:hAnsi="Times New Roman" w:cs="Times New Roman"/>
          <w:b/>
          <w:bCs/>
          <w:sz w:val="24"/>
          <w:szCs w:val="24"/>
          <w:lang w:val="it-IT"/>
        </w:rPr>
        <w:t>nghìn</w:t>
      </w:r>
      <w:r w:rsidRPr="00330A7E">
        <w:rPr>
          <w:rFonts w:ascii="Times New Roman" w:hAnsi="Times New Roman" w:cs="Times New Roman"/>
          <w:b/>
          <w:bCs/>
          <w:sz w:val="24"/>
          <w:szCs w:val="24"/>
          <w:lang w:val="vi-VN"/>
        </w:rPr>
        <w:t>)</w:t>
      </w:r>
    </w:p>
    <w:p w14:paraId="78311AF2" w14:textId="77777777" w:rsidR="00ED397D" w:rsidRPr="00330A7E" w:rsidRDefault="00ED397D" w:rsidP="00330A7E">
      <w:pPr>
        <w:spacing w:after="0" w:line="360" w:lineRule="auto"/>
        <w:ind w:left="992"/>
        <w:jc w:val="center"/>
        <w:rPr>
          <w:rFonts w:ascii="Times New Roman" w:hAnsi="Times New Roman" w:cs="Times New Roman"/>
          <w:b/>
          <w:sz w:val="24"/>
          <w:szCs w:val="24"/>
          <w:lang w:val="it-IT"/>
        </w:rPr>
      </w:pPr>
    </w:p>
    <w:p w14:paraId="0EE3A63C" w14:textId="77777777" w:rsidR="00ED397D" w:rsidRPr="00330A7E" w:rsidRDefault="00ED397D" w:rsidP="00330A7E">
      <w:pPr>
        <w:spacing w:before="240"/>
        <w:ind w:left="992"/>
        <w:jc w:val="center"/>
        <w:rPr>
          <w:rFonts w:ascii="Times New Roman" w:hAnsi="Times New Roman" w:cs="Times New Roman"/>
          <w:b/>
          <w:sz w:val="24"/>
          <w:szCs w:val="24"/>
          <w:lang w:val="it-IT"/>
        </w:rPr>
      </w:pPr>
    </w:p>
    <w:p w14:paraId="4E6D0A10" w14:textId="77777777" w:rsidR="00ED397D" w:rsidRPr="00330A7E" w:rsidRDefault="00ED397D" w:rsidP="00330A7E">
      <w:pPr>
        <w:spacing w:before="240"/>
        <w:ind w:left="992"/>
        <w:jc w:val="center"/>
        <w:rPr>
          <w:rFonts w:ascii="Times New Roman" w:hAnsi="Times New Roman" w:cs="Times New Roman"/>
          <w:b/>
          <w:sz w:val="24"/>
          <w:szCs w:val="24"/>
          <w:lang w:val="it-IT"/>
        </w:rPr>
      </w:pPr>
    </w:p>
    <w:p w14:paraId="4827DF7A" w14:textId="77777777" w:rsidR="00ED397D" w:rsidRPr="00330A7E" w:rsidRDefault="00ED397D" w:rsidP="00330A7E">
      <w:pPr>
        <w:spacing w:before="240"/>
        <w:ind w:left="992"/>
        <w:jc w:val="center"/>
        <w:rPr>
          <w:rFonts w:ascii="Times New Roman" w:hAnsi="Times New Roman" w:cs="Times New Roman"/>
          <w:b/>
          <w:sz w:val="24"/>
          <w:szCs w:val="24"/>
          <w:lang w:val="it-IT"/>
        </w:rPr>
      </w:pPr>
      <w:r w:rsidRPr="00330A7E">
        <w:rPr>
          <w:rFonts w:ascii="Times New Roman" w:hAnsi="Times New Roman" w:cs="Times New Roman"/>
          <w:b/>
          <w:sz w:val="24"/>
          <w:szCs w:val="24"/>
          <w:lang w:val="it-IT"/>
        </w:rPr>
        <w:t xml:space="preserve">ĐÁP ÁN </w:t>
      </w:r>
    </w:p>
    <w:p w14:paraId="3CB53917" w14:textId="77777777" w:rsidR="00ED397D" w:rsidRPr="00330A7E" w:rsidRDefault="00ED397D" w:rsidP="00330A7E">
      <w:pPr>
        <w:spacing w:before="120" w:after="0"/>
        <w:ind w:left="992"/>
        <w:rPr>
          <w:rFonts w:ascii="Times New Roman" w:hAnsi="Times New Roman" w:cs="Times New Roman"/>
          <w:sz w:val="24"/>
          <w:szCs w:val="24"/>
          <w:lang w:val="it-IT"/>
        </w:rPr>
      </w:pPr>
      <w:r w:rsidRPr="00330A7E">
        <w:rPr>
          <w:rFonts w:ascii="Times New Roman" w:hAnsi="Times New Roman" w:cs="Times New Roman"/>
          <w:b/>
          <w:sz w:val="24"/>
          <w:szCs w:val="24"/>
          <w:lang w:val="it-IT"/>
        </w:rPr>
        <w:t>PHẦN I</w:t>
      </w:r>
    </w:p>
    <w:p w14:paraId="0F5C052B" w14:textId="77777777" w:rsidR="00ED397D" w:rsidRPr="00330A7E" w:rsidRDefault="00ED397D" w:rsidP="00330A7E">
      <w:pPr>
        <w:spacing w:after="0"/>
        <w:ind w:left="992"/>
        <w:jc w:val="both"/>
        <w:rPr>
          <w:rFonts w:ascii="Times New Roman" w:hAnsi="Times New Roman" w:cs="Times New Roman"/>
          <w:sz w:val="24"/>
          <w:szCs w:val="24"/>
          <w:lang w:val="it-IT"/>
        </w:rPr>
      </w:pPr>
      <w:r w:rsidRPr="00330A7E">
        <w:rPr>
          <w:rFonts w:ascii="Times New Roman" w:hAnsi="Times New Roman" w:cs="Times New Roman"/>
          <w:sz w:val="24"/>
          <w:szCs w:val="24"/>
          <w:lang w:val="it-IT"/>
        </w:rPr>
        <w:t xml:space="preserve">(Mỗi câu trả lời đúng thí sinh được </w:t>
      </w:r>
      <w:r w:rsidRPr="00330A7E">
        <w:rPr>
          <w:rFonts w:ascii="Times New Roman" w:hAnsi="Times New Roman" w:cs="Times New Roman"/>
          <w:position w:val="-8"/>
          <w:sz w:val="24"/>
          <w:szCs w:val="24"/>
        </w:rPr>
        <w:object w:dxaOrig="520" w:dyaOrig="300" w14:anchorId="610F0590">
          <v:shape id="_x0000_i2401" type="#_x0000_t75" style="width:26.25pt;height:15pt" o:ole="">
            <v:imagedata r:id="rId1000" o:title=""/>
          </v:shape>
          <o:OLEObject Type="Embed" ProgID="Equation.DSMT4" ShapeID="_x0000_i2401" DrawAspect="Content" ObjectID="_1796841465" r:id="rId2392"/>
        </w:object>
      </w:r>
      <w:r w:rsidRPr="00330A7E">
        <w:rPr>
          <w:rFonts w:ascii="Times New Roman" w:hAnsi="Times New Roman" w:cs="Times New Roman"/>
          <w:sz w:val="24"/>
          <w:szCs w:val="24"/>
          <w:lang w:val="it-IT"/>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ED397D" w:rsidRPr="00330A7E" w14:paraId="34456016" w14:textId="77777777" w:rsidTr="00330A7E">
        <w:trPr>
          <w:trHeight w:val="360"/>
          <w:jc w:val="center"/>
        </w:trPr>
        <w:tc>
          <w:tcPr>
            <w:tcW w:w="518" w:type="dxa"/>
          </w:tcPr>
          <w:p w14:paraId="583F05FB"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Câu</w:t>
            </w:r>
          </w:p>
        </w:tc>
        <w:tc>
          <w:tcPr>
            <w:tcW w:w="518" w:type="dxa"/>
          </w:tcPr>
          <w:p w14:paraId="04D55357"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w:t>
            </w:r>
          </w:p>
        </w:tc>
        <w:tc>
          <w:tcPr>
            <w:tcW w:w="518" w:type="dxa"/>
          </w:tcPr>
          <w:p w14:paraId="06EAEC54"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2</w:t>
            </w:r>
          </w:p>
        </w:tc>
        <w:tc>
          <w:tcPr>
            <w:tcW w:w="518" w:type="dxa"/>
          </w:tcPr>
          <w:p w14:paraId="7D78FD12"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3</w:t>
            </w:r>
          </w:p>
        </w:tc>
        <w:tc>
          <w:tcPr>
            <w:tcW w:w="518" w:type="dxa"/>
          </w:tcPr>
          <w:p w14:paraId="2591A256"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4</w:t>
            </w:r>
          </w:p>
        </w:tc>
        <w:tc>
          <w:tcPr>
            <w:tcW w:w="518" w:type="dxa"/>
          </w:tcPr>
          <w:p w14:paraId="5F0D8E63"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5</w:t>
            </w:r>
          </w:p>
        </w:tc>
        <w:tc>
          <w:tcPr>
            <w:tcW w:w="518" w:type="dxa"/>
          </w:tcPr>
          <w:p w14:paraId="261C614E"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6</w:t>
            </w:r>
          </w:p>
        </w:tc>
        <w:tc>
          <w:tcPr>
            <w:tcW w:w="518" w:type="dxa"/>
          </w:tcPr>
          <w:p w14:paraId="29CDB20C"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7</w:t>
            </w:r>
          </w:p>
        </w:tc>
        <w:tc>
          <w:tcPr>
            <w:tcW w:w="518" w:type="dxa"/>
          </w:tcPr>
          <w:p w14:paraId="53343F7D"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8</w:t>
            </w:r>
          </w:p>
        </w:tc>
        <w:tc>
          <w:tcPr>
            <w:tcW w:w="518" w:type="dxa"/>
          </w:tcPr>
          <w:p w14:paraId="1674830B"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9</w:t>
            </w:r>
          </w:p>
        </w:tc>
        <w:tc>
          <w:tcPr>
            <w:tcW w:w="518" w:type="dxa"/>
          </w:tcPr>
          <w:p w14:paraId="0ED3EE4D"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10</w:t>
            </w:r>
          </w:p>
        </w:tc>
        <w:tc>
          <w:tcPr>
            <w:tcW w:w="518" w:type="dxa"/>
          </w:tcPr>
          <w:p w14:paraId="7369C760"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11</w:t>
            </w:r>
          </w:p>
        </w:tc>
        <w:tc>
          <w:tcPr>
            <w:tcW w:w="518" w:type="dxa"/>
          </w:tcPr>
          <w:p w14:paraId="3C12B20D"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12</w:t>
            </w:r>
          </w:p>
        </w:tc>
      </w:tr>
      <w:tr w:rsidR="00ED397D" w:rsidRPr="00330A7E" w14:paraId="1CDDA249" w14:textId="77777777" w:rsidTr="00330A7E">
        <w:trPr>
          <w:trHeight w:val="360"/>
          <w:jc w:val="center"/>
        </w:trPr>
        <w:tc>
          <w:tcPr>
            <w:tcW w:w="518" w:type="dxa"/>
          </w:tcPr>
          <w:p w14:paraId="6483EAC8"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Chọn</w:t>
            </w:r>
          </w:p>
        </w:tc>
        <w:tc>
          <w:tcPr>
            <w:tcW w:w="518" w:type="dxa"/>
          </w:tcPr>
          <w:p w14:paraId="33D2DCBD"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3B6B0F95"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1541A791"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12C61063"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536F6DF8"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74DAB249"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04F689A4"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010B1A72"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22022DEE"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48A8C4E0"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0D959A4F"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3F4D8B16"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r>
    </w:tbl>
    <w:p w14:paraId="7DA79572" w14:textId="77777777" w:rsidR="00ED397D" w:rsidRPr="00330A7E" w:rsidRDefault="00ED397D" w:rsidP="00330A7E">
      <w:pPr>
        <w:spacing w:before="120" w:after="0"/>
        <w:ind w:left="992"/>
        <w:jc w:val="both"/>
        <w:rPr>
          <w:rFonts w:ascii="Times New Roman" w:hAnsi="Times New Roman" w:cs="Times New Roman"/>
          <w:sz w:val="24"/>
          <w:szCs w:val="24"/>
        </w:rPr>
      </w:pPr>
      <w:r w:rsidRPr="00330A7E">
        <w:rPr>
          <w:rFonts w:ascii="Times New Roman" w:hAnsi="Times New Roman" w:cs="Times New Roman"/>
          <w:b/>
          <w:sz w:val="24"/>
          <w:szCs w:val="24"/>
        </w:rPr>
        <w:t>PHẦN II</w:t>
      </w:r>
    </w:p>
    <w:p w14:paraId="211D28D5"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Điểm tối đa của 01 câu hỏi là 1 điểm.</w:t>
      </w:r>
    </w:p>
    <w:p w14:paraId="76B434F0"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01 ý trong 1 câu hỏi được </w:t>
      </w:r>
      <w:r w:rsidRPr="00330A7E">
        <w:rPr>
          <w:rFonts w:ascii="Times New Roman" w:hAnsi="Times New Roman" w:cs="Times New Roman"/>
          <w:position w:val="-8"/>
          <w:sz w:val="24"/>
          <w:szCs w:val="24"/>
        </w:rPr>
        <w:object w:dxaOrig="380" w:dyaOrig="300" w14:anchorId="18554513">
          <v:shape id="_x0000_i2402" type="#_x0000_t75" style="width:18.75pt;height:15pt" o:ole="">
            <v:imagedata r:id="rId1002" o:title=""/>
          </v:shape>
          <o:OLEObject Type="Embed" ProgID="Equation.DSMT4" ShapeID="_x0000_i2402" DrawAspect="Content" ObjectID="_1796841466" r:id="rId2393"/>
        </w:object>
      </w:r>
      <w:r w:rsidRPr="00330A7E">
        <w:rPr>
          <w:rFonts w:ascii="Times New Roman" w:hAnsi="Times New Roman" w:cs="Times New Roman"/>
          <w:sz w:val="24"/>
          <w:szCs w:val="24"/>
        </w:rPr>
        <w:t xml:space="preserve"> điểm.</w:t>
      </w:r>
    </w:p>
    <w:p w14:paraId="7A5FD8EA"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02 ý trong 1 câu hỏi được </w:t>
      </w:r>
      <w:r w:rsidRPr="00330A7E">
        <w:rPr>
          <w:rFonts w:ascii="Times New Roman" w:hAnsi="Times New Roman" w:cs="Times New Roman"/>
          <w:position w:val="-8"/>
          <w:sz w:val="24"/>
          <w:szCs w:val="24"/>
        </w:rPr>
        <w:object w:dxaOrig="520" w:dyaOrig="300" w14:anchorId="1A47A2A0">
          <v:shape id="_x0000_i2403" type="#_x0000_t75" style="width:26.25pt;height:15pt" o:ole="">
            <v:imagedata r:id="rId1000" o:title=""/>
          </v:shape>
          <o:OLEObject Type="Embed" ProgID="Equation.DSMT4" ShapeID="_x0000_i2403" DrawAspect="Content" ObjectID="_1796841467" r:id="rId2394"/>
        </w:object>
      </w:r>
      <w:r w:rsidRPr="00330A7E">
        <w:rPr>
          <w:rFonts w:ascii="Times New Roman" w:hAnsi="Times New Roman" w:cs="Times New Roman"/>
          <w:sz w:val="24"/>
          <w:szCs w:val="24"/>
        </w:rPr>
        <w:t xml:space="preserve"> điểm.</w:t>
      </w:r>
    </w:p>
    <w:p w14:paraId="4A11816B"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03 ý trong 1 câu hỏi được </w:t>
      </w:r>
      <w:r w:rsidRPr="00330A7E">
        <w:rPr>
          <w:rFonts w:ascii="Times New Roman" w:hAnsi="Times New Roman" w:cs="Times New Roman"/>
          <w:position w:val="-8"/>
          <w:sz w:val="24"/>
          <w:szCs w:val="24"/>
        </w:rPr>
        <w:object w:dxaOrig="520" w:dyaOrig="300" w14:anchorId="49369ADB">
          <v:shape id="_x0000_i2404" type="#_x0000_t75" style="width:26.25pt;height:15pt" o:ole="">
            <v:imagedata r:id="rId1005" o:title=""/>
          </v:shape>
          <o:OLEObject Type="Embed" ProgID="Equation.DSMT4" ShapeID="_x0000_i2404" DrawAspect="Content" ObjectID="_1796841468" r:id="rId2395"/>
        </w:object>
      </w:r>
      <w:r w:rsidRPr="00330A7E">
        <w:rPr>
          <w:rFonts w:ascii="Times New Roman" w:hAnsi="Times New Roman" w:cs="Times New Roman"/>
          <w:sz w:val="24"/>
          <w:szCs w:val="24"/>
        </w:rPr>
        <w:t xml:space="preserve"> điểm.</w:t>
      </w:r>
    </w:p>
    <w:p w14:paraId="1C9EBBD1"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lựa chọn chính xác cả </w:t>
      </w:r>
      <w:r w:rsidRPr="00330A7E">
        <w:rPr>
          <w:rFonts w:ascii="Times New Roman" w:hAnsi="Times New Roman" w:cs="Times New Roman"/>
          <w:sz w:val="24"/>
          <w:szCs w:val="24"/>
        </w:rPr>
        <w:tab/>
        <w:t>04 ý trong 1 câu hỏi được 1 điểm.</w:t>
      </w:r>
    </w:p>
    <w:p w14:paraId="10980184" w14:textId="77777777" w:rsidR="00ED397D" w:rsidRPr="00330A7E" w:rsidRDefault="00ED397D" w:rsidP="00330A7E">
      <w:pPr>
        <w:spacing w:after="0"/>
        <w:ind w:left="992"/>
        <w:jc w:val="both"/>
        <w:rPr>
          <w:rFonts w:ascii="Times New Roman" w:hAnsi="Times New Roman" w:cs="Times New Roman"/>
          <w:sz w:val="24"/>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0"/>
        <w:gridCol w:w="928"/>
        <w:gridCol w:w="928"/>
        <w:gridCol w:w="928"/>
      </w:tblGrid>
      <w:tr w:rsidR="00ED397D" w:rsidRPr="00330A7E" w14:paraId="146E98FD" w14:textId="77777777" w:rsidTr="00330A7E">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327EEE75" w14:textId="77777777" w:rsidR="00ED397D" w:rsidRPr="00330A7E" w:rsidRDefault="00ED397D" w:rsidP="000E1E56">
            <w:pPr>
              <w:pStyle w:val="ListParagraph"/>
              <w:numPr>
                <w:ilvl w:val="0"/>
                <w:numId w:val="8"/>
              </w:numPr>
              <w:tabs>
                <w:tab w:val="left" w:pos="992"/>
              </w:tabs>
              <w:spacing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4A8EDF9C"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66254D18"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400B815D"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r>
      <w:tr w:rsidR="00ED397D" w:rsidRPr="00330A7E" w14:paraId="607C900C" w14:textId="77777777" w:rsidTr="00330A7E">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14:paraId="71EFF155"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S</w:t>
            </w:r>
          </w:p>
        </w:tc>
        <w:tc>
          <w:tcPr>
            <w:tcW w:w="0" w:type="auto"/>
            <w:tcBorders>
              <w:bottom w:val="single" w:sz="8" w:space="0" w:color="000000"/>
              <w:right w:val="single" w:sz="8" w:space="0" w:color="000000"/>
            </w:tcBorders>
            <w:vAlign w:val="center"/>
          </w:tcPr>
          <w:p w14:paraId="1D0A3867"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S</w:t>
            </w:r>
          </w:p>
        </w:tc>
        <w:tc>
          <w:tcPr>
            <w:tcW w:w="0" w:type="auto"/>
            <w:tcBorders>
              <w:bottom w:val="single" w:sz="8" w:space="0" w:color="000000"/>
              <w:right w:val="single" w:sz="8" w:space="0" w:color="000000"/>
            </w:tcBorders>
            <w:vAlign w:val="center"/>
          </w:tcPr>
          <w:p w14:paraId="2C2277E6"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S</w:t>
            </w:r>
          </w:p>
        </w:tc>
        <w:tc>
          <w:tcPr>
            <w:tcW w:w="0" w:type="auto"/>
            <w:tcBorders>
              <w:bottom w:val="single" w:sz="8" w:space="0" w:color="000000"/>
              <w:right w:val="single" w:sz="8" w:space="0" w:color="000000"/>
            </w:tcBorders>
            <w:vAlign w:val="center"/>
          </w:tcPr>
          <w:p w14:paraId="415E7A09"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r>
      <w:tr w:rsidR="00ED397D" w:rsidRPr="00330A7E" w14:paraId="01BDE845"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25AF01F7"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14:paraId="45EB1FE5"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14:paraId="683372C0"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14:paraId="18C6126F"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Đ</w:t>
            </w:r>
          </w:p>
        </w:tc>
      </w:tr>
      <w:tr w:rsidR="00ED397D" w:rsidRPr="00330A7E" w14:paraId="36AFA08B"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6D845E87"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14:paraId="0A2B5B7B"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14:paraId="3C614098"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14:paraId="79F7E8EC"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Đ</w:t>
            </w:r>
          </w:p>
        </w:tc>
      </w:tr>
      <w:tr w:rsidR="00ED397D" w:rsidRPr="00330A7E" w14:paraId="5ED5BA2B"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0AAEC340"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14:paraId="6D851E0D"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14:paraId="26DED495"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14:paraId="4D8E1558"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S</w:t>
            </w:r>
          </w:p>
        </w:tc>
      </w:tr>
    </w:tbl>
    <w:p w14:paraId="4853DE5C" w14:textId="77777777" w:rsidR="00ED397D" w:rsidRPr="00330A7E" w:rsidRDefault="00ED397D" w:rsidP="00330A7E">
      <w:pPr>
        <w:spacing w:before="120" w:after="0"/>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PHẦN III. </w:t>
      </w:r>
      <w:r w:rsidRPr="00330A7E">
        <w:rPr>
          <w:rFonts w:ascii="Times New Roman" w:hAnsi="Times New Roman" w:cs="Times New Roman"/>
          <w:sz w:val="24"/>
          <w:szCs w:val="24"/>
        </w:rPr>
        <w:t xml:space="preserve">(Mỗi câu trả lời Đúng thí sinh Được </w:t>
      </w:r>
      <w:r w:rsidRPr="00330A7E">
        <w:rPr>
          <w:rFonts w:ascii="Times New Roman" w:hAnsi="Times New Roman" w:cs="Times New Roman"/>
          <w:position w:val="-8"/>
          <w:sz w:val="24"/>
          <w:szCs w:val="24"/>
        </w:rPr>
        <w:object w:dxaOrig="380" w:dyaOrig="300" w14:anchorId="4EDFAF61">
          <v:shape id="_x0000_i2405" type="#_x0000_t75" style="width:18.75pt;height:15pt" o:ole="">
            <v:imagedata r:id="rId1007" o:title=""/>
          </v:shape>
          <o:OLEObject Type="Embed" ProgID="Equation.DSMT4" ShapeID="_x0000_i2405" DrawAspect="Content" ObjectID="_1796841469" r:id="rId2396"/>
        </w:object>
      </w:r>
      <w:r w:rsidRPr="00330A7E">
        <w:rPr>
          <w:rFonts w:ascii="Times New Roman" w:hAnsi="Times New Roman" w:cs="Times New Roman"/>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850"/>
        <w:gridCol w:w="520"/>
        <w:gridCol w:w="985"/>
        <w:gridCol w:w="791"/>
        <w:gridCol w:w="1180"/>
        <w:gridCol w:w="1000"/>
      </w:tblGrid>
      <w:tr w:rsidR="00ED397D" w:rsidRPr="00330A7E" w14:paraId="1D51B16A" w14:textId="77777777" w:rsidTr="00330A7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548647FC"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Câu</w:t>
            </w:r>
          </w:p>
        </w:tc>
        <w:tc>
          <w:tcPr>
            <w:tcW w:w="0" w:type="auto"/>
            <w:tcBorders>
              <w:top w:val="single" w:sz="8" w:space="0" w:color="000000"/>
              <w:bottom w:val="single" w:sz="8" w:space="0" w:color="000000"/>
              <w:right w:val="single" w:sz="8" w:space="0" w:color="000000"/>
            </w:tcBorders>
            <w:vAlign w:val="center"/>
          </w:tcPr>
          <w:p w14:paraId="3E848336"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w:t>
            </w:r>
          </w:p>
        </w:tc>
        <w:tc>
          <w:tcPr>
            <w:tcW w:w="0" w:type="auto"/>
            <w:tcBorders>
              <w:top w:val="single" w:sz="8" w:space="0" w:color="000000"/>
              <w:bottom w:val="single" w:sz="8" w:space="0" w:color="000000"/>
              <w:right w:val="single" w:sz="8" w:space="0" w:color="000000"/>
            </w:tcBorders>
            <w:vAlign w:val="center"/>
          </w:tcPr>
          <w:p w14:paraId="7CAA8156"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2</w:t>
            </w:r>
          </w:p>
        </w:tc>
        <w:tc>
          <w:tcPr>
            <w:tcW w:w="0" w:type="auto"/>
            <w:tcBorders>
              <w:top w:val="single" w:sz="8" w:space="0" w:color="000000"/>
              <w:bottom w:val="single" w:sz="8" w:space="0" w:color="000000"/>
              <w:right w:val="single" w:sz="8" w:space="0" w:color="000000"/>
            </w:tcBorders>
            <w:vAlign w:val="center"/>
          </w:tcPr>
          <w:p w14:paraId="3430AE76"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3</w:t>
            </w:r>
          </w:p>
        </w:tc>
        <w:tc>
          <w:tcPr>
            <w:tcW w:w="0" w:type="auto"/>
            <w:tcBorders>
              <w:top w:val="single" w:sz="8" w:space="0" w:color="000000"/>
              <w:bottom w:val="single" w:sz="8" w:space="0" w:color="000000"/>
              <w:right w:val="single" w:sz="8" w:space="0" w:color="000000"/>
            </w:tcBorders>
            <w:vAlign w:val="center"/>
          </w:tcPr>
          <w:p w14:paraId="4AA1C633"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4</w:t>
            </w:r>
          </w:p>
        </w:tc>
        <w:tc>
          <w:tcPr>
            <w:tcW w:w="0" w:type="auto"/>
            <w:tcBorders>
              <w:top w:val="single" w:sz="8" w:space="0" w:color="000000"/>
              <w:bottom w:val="single" w:sz="8" w:space="0" w:color="000000"/>
              <w:right w:val="single" w:sz="8" w:space="0" w:color="000000"/>
            </w:tcBorders>
            <w:vAlign w:val="center"/>
          </w:tcPr>
          <w:p w14:paraId="3B3D6A7E"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5</w:t>
            </w:r>
          </w:p>
        </w:tc>
        <w:tc>
          <w:tcPr>
            <w:tcW w:w="0" w:type="auto"/>
            <w:tcBorders>
              <w:top w:val="single" w:sz="8" w:space="0" w:color="000000"/>
              <w:bottom w:val="single" w:sz="8" w:space="0" w:color="000000"/>
              <w:right w:val="single" w:sz="8" w:space="0" w:color="000000"/>
            </w:tcBorders>
            <w:vAlign w:val="center"/>
          </w:tcPr>
          <w:p w14:paraId="3E2B470E"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6</w:t>
            </w:r>
          </w:p>
        </w:tc>
      </w:tr>
      <w:tr w:rsidR="00ED397D" w:rsidRPr="00330A7E" w14:paraId="2C7E463D" w14:textId="77777777" w:rsidTr="00330A7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620FF45D"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Chọn</w:t>
            </w:r>
          </w:p>
        </w:tc>
        <w:tc>
          <w:tcPr>
            <w:tcW w:w="0" w:type="auto"/>
            <w:tcBorders>
              <w:bottom w:val="single" w:sz="8" w:space="0" w:color="000000"/>
              <w:right w:val="single" w:sz="8" w:space="0" w:color="000000"/>
            </w:tcBorders>
            <w:vAlign w:val="center"/>
          </w:tcPr>
          <w:p w14:paraId="191E9138"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8"/>
                <w:sz w:val="24"/>
                <w:szCs w:val="24"/>
              </w:rPr>
              <w:object w:dxaOrig="499" w:dyaOrig="300" w14:anchorId="765804AF">
                <v:shape id="_x0000_i2406" type="#_x0000_t75" style="width:25.5pt;height:15pt" o:ole="">
                  <v:imagedata r:id="rId2397" o:title=""/>
                </v:shape>
                <o:OLEObject Type="Embed" ProgID="Equation.DSMT4" ShapeID="_x0000_i2406" DrawAspect="Content" ObjectID="_1796841470" r:id="rId2398"/>
              </w:object>
            </w:r>
          </w:p>
        </w:tc>
        <w:tc>
          <w:tcPr>
            <w:tcW w:w="0" w:type="auto"/>
            <w:tcBorders>
              <w:bottom w:val="single" w:sz="8" w:space="0" w:color="000000"/>
              <w:right w:val="single" w:sz="8" w:space="0" w:color="000000"/>
            </w:tcBorders>
            <w:vAlign w:val="center"/>
          </w:tcPr>
          <w:p w14:paraId="44B5C75E"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180" w:dyaOrig="279" w14:anchorId="29B8B5B8">
                <v:shape id="_x0000_i2407" type="#_x0000_t75" style="width:9pt;height:13.5pt" o:ole="">
                  <v:imagedata r:id="rId2399" o:title=""/>
                </v:shape>
                <o:OLEObject Type="Embed" ProgID="Equation.DSMT4" ShapeID="_x0000_i2407" DrawAspect="Content" ObjectID="_1796841471" r:id="rId2400"/>
              </w:object>
            </w:r>
          </w:p>
        </w:tc>
        <w:tc>
          <w:tcPr>
            <w:tcW w:w="0" w:type="auto"/>
            <w:tcBorders>
              <w:bottom w:val="single" w:sz="8" w:space="0" w:color="000000"/>
              <w:right w:val="single" w:sz="8" w:space="0" w:color="000000"/>
            </w:tcBorders>
            <w:vAlign w:val="center"/>
          </w:tcPr>
          <w:p w14:paraId="0CAE3991"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8"/>
                <w:sz w:val="24"/>
                <w:szCs w:val="24"/>
              </w:rPr>
              <w:object w:dxaOrig="639" w:dyaOrig="300" w14:anchorId="2E202F55">
                <v:shape id="_x0000_i2408" type="#_x0000_t75" style="width:32.25pt;height:15pt" o:ole="">
                  <v:imagedata r:id="rId2401" o:title=""/>
                </v:shape>
                <o:OLEObject Type="Embed" ProgID="Equation.DSMT4" ShapeID="_x0000_i2408" DrawAspect="Content" ObjectID="_1796841472" r:id="rId2402"/>
              </w:object>
            </w:r>
          </w:p>
        </w:tc>
        <w:tc>
          <w:tcPr>
            <w:tcW w:w="0" w:type="auto"/>
            <w:tcBorders>
              <w:bottom w:val="single" w:sz="8" w:space="0" w:color="000000"/>
              <w:right w:val="single" w:sz="8" w:space="0" w:color="000000"/>
            </w:tcBorders>
            <w:vAlign w:val="center"/>
          </w:tcPr>
          <w:p w14:paraId="12E3300B"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440" w:dyaOrig="279" w14:anchorId="23C4A167">
                <v:shape id="_x0000_i2409" type="#_x0000_t75" style="width:22.5pt;height:13.5pt" o:ole="">
                  <v:imagedata r:id="rId2403" o:title=""/>
                </v:shape>
                <o:OLEObject Type="Embed" ProgID="Equation.DSMT4" ShapeID="_x0000_i2409" DrawAspect="Content" ObjectID="_1796841473" r:id="rId2404"/>
              </w:object>
            </w:r>
          </w:p>
        </w:tc>
        <w:tc>
          <w:tcPr>
            <w:tcW w:w="0" w:type="auto"/>
            <w:tcBorders>
              <w:bottom w:val="single" w:sz="8" w:space="0" w:color="000000"/>
              <w:right w:val="single" w:sz="8" w:space="0" w:color="000000"/>
            </w:tcBorders>
            <w:vAlign w:val="center"/>
          </w:tcPr>
          <w:p w14:paraId="30B6CA99"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840" w:dyaOrig="279" w14:anchorId="4970B7DF">
                <v:shape id="_x0000_i2410" type="#_x0000_t75" style="width:42pt;height:13.5pt" o:ole="">
                  <v:imagedata r:id="rId2405" o:title=""/>
                </v:shape>
                <o:OLEObject Type="Embed" ProgID="Equation.DSMT4" ShapeID="_x0000_i2410" DrawAspect="Content" ObjectID="_1796841474" r:id="rId2406"/>
              </w:object>
            </w:r>
          </w:p>
        </w:tc>
        <w:tc>
          <w:tcPr>
            <w:tcW w:w="0" w:type="auto"/>
            <w:tcBorders>
              <w:bottom w:val="single" w:sz="8" w:space="0" w:color="000000"/>
              <w:right w:val="single" w:sz="8" w:space="0" w:color="000000"/>
            </w:tcBorders>
            <w:shd w:val="clear" w:color="auto" w:fill="auto"/>
            <w:vAlign w:val="center"/>
          </w:tcPr>
          <w:p w14:paraId="6F8716B0"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8"/>
                <w:sz w:val="24"/>
                <w:szCs w:val="24"/>
              </w:rPr>
              <w:object w:dxaOrig="660" w:dyaOrig="300" w14:anchorId="044ABC7C">
                <v:shape id="_x0000_i2411" type="#_x0000_t75" style="width:33pt;height:15pt" o:ole="">
                  <v:imagedata r:id="rId2407" o:title=""/>
                </v:shape>
                <o:OLEObject Type="Embed" ProgID="Equation.DSMT4" ShapeID="_x0000_i2411" DrawAspect="Content" ObjectID="_1796841475" r:id="rId2408"/>
              </w:object>
            </w:r>
          </w:p>
        </w:tc>
      </w:tr>
    </w:tbl>
    <w:p w14:paraId="03596602" w14:textId="77777777" w:rsidR="00ED397D" w:rsidRPr="00330A7E" w:rsidRDefault="00ED397D" w:rsidP="00330A7E">
      <w:pPr>
        <w:spacing w:before="240"/>
        <w:ind w:left="992" w:firstLine="720"/>
        <w:jc w:val="center"/>
        <w:rPr>
          <w:rFonts w:ascii="Times New Roman" w:hAnsi="Times New Roman" w:cs="Times New Roman"/>
          <w:b/>
          <w:sz w:val="24"/>
          <w:szCs w:val="24"/>
        </w:rPr>
      </w:pPr>
    </w:p>
    <w:p w14:paraId="17AB1805" w14:textId="77777777" w:rsidR="00ED397D" w:rsidRPr="00330A7E" w:rsidRDefault="00ED397D" w:rsidP="00330A7E">
      <w:pPr>
        <w:spacing w:before="240"/>
        <w:ind w:left="992"/>
        <w:jc w:val="center"/>
        <w:rPr>
          <w:rFonts w:ascii="Times New Roman" w:hAnsi="Times New Roman" w:cs="Times New Roman"/>
          <w:b/>
          <w:sz w:val="24"/>
          <w:szCs w:val="24"/>
          <w:lang w:val="it-IT"/>
        </w:rPr>
      </w:pPr>
    </w:p>
    <w:p w14:paraId="19C541A0" w14:textId="77777777" w:rsidR="00ED397D" w:rsidRPr="00330A7E" w:rsidRDefault="00ED397D" w:rsidP="00330A7E">
      <w:pPr>
        <w:spacing w:before="240"/>
        <w:ind w:left="992"/>
        <w:jc w:val="center"/>
        <w:rPr>
          <w:rFonts w:ascii="Times New Roman" w:hAnsi="Times New Roman" w:cs="Times New Roman"/>
          <w:b/>
          <w:sz w:val="24"/>
          <w:szCs w:val="24"/>
          <w:lang w:val="it-IT"/>
        </w:rPr>
      </w:pPr>
    </w:p>
    <w:p w14:paraId="3F734761" w14:textId="77777777" w:rsidR="00ED397D" w:rsidRPr="00330A7E" w:rsidRDefault="00ED397D" w:rsidP="00330A7E">
      <w:pPr>
        <w:spacing w:before="240"/>
        <w:ind w:left="992"/>
        <w:jc w:val="center"/>
        <w:rPr>
          <w:rFonts w:ascii="Times New Roman" w:hAnsi="Times New Roman" w:cs="Times New Roman"/>
          <w:b/>
          <w:sz w:val="24"/>
          <w:szCs w:val="24"/>
          <w:lang w:val="it-IT"/>
        </w:rPr>
      </w:pPr>
    </w:p>
    <w:p w14:paraId="44862D2E" w14:textId="77777777" w:rsidR="00ED397D" w:rsidRPr="00330A7E" w:rsidRDefault="00ED397D" w:rsidP="00330A7E">
      <w:pPr>
        <w:spacing w:before="240"/>
        <w:ind w:left="992"/>
        <w:jc w:val="center"/>
        <w:rPr>
          <w:rFonts w:ascii="Times New Roman" w:hAnsi="Times New Roman" w:cs="Times New Roman"/>
          <w:b/>
          <w:sz w:val="24"/>
          <w:szCs w:val="24"/>
          <w:lang w:val="it-IT"/>
        </w:rPr>
      </w:pPr>
    </w:p>
    <w:p w14:paraId="6A80087D" w14:textId="77777777" w:rsidR="00ED397D" w:rsidRPr="00330A7E" w:rsidRDefault="00ED397D" w:rsidP="00330A7E">
      <w:pPr>
        <w:spacing w:before="240"/>
        <w:ind w:left="992"/>
        <w:jc w:val="center"/>
        <w:rPr>
          <w:rFonts w:ascii="Times New Roman" w:hAnsi="Times New Roman" w:cs="Times New Roman"/>
          <w:b/>
          <w:sz w:val="24"/>
          <w:szCs w:val="24"/>
          <w:lang w:val="it-IT"/>
        </w:rPr>
      </w:pPr>
    </w:p>
    <w:p w14:paraId="7DC8C67E" w14:textId="77777777" w:rsidR="00ED397D" w:rsidRPr="00330A7E" w:rsidRDefault="00ED397D" w:rsidP="00330A7E">
      <w:pPr>
        <w:spacing w:before="240"/>
        <w:ind w:left="992" w:firstLine="720"/>
        <w:jc w:val="center"/>
        <w:rPr>
          <w:rFonts w:ascii="Times New Roman" w:hAnsi="Times New Roman" w:cs="Times New Roman"/>
          <w:b/>
          <w:sz w:val="24"/>
          <w:szCs w:val="24"/>
        </w:rPr>
      </w:pPr>
      <w:r w:rsidRPr="00330A7E">
        <w:rPr>
          <w:rFonts w:ascii="Times New Roman" w:hAnsi="Times New Roman" w:cs="Times New Roman"/>
          <w:b/>
          <w:sz w:val="24"/>
          <w:szCs w:val="24"/>
        </w:rPr>
        <w:lastRenderedPageBreak/>
        <w:t xml:space="preserve">LỜI GIẢI CHI TIẾT </w:t>
      </w:r>
    </w:p>
    <w:p w14:paraId="1A73C5B7" w14:textId="77777777" w:rsidR="00ED397D" w:rsidRPr="00330A7E" w:rsidRDefault="00ED397D" w:rsidP="00330A7E">
      <w:pPr>
        <w:spacing w:after="0" w:line="360" w:lineRule="auto"/>
        <w:ind w:left="992" w:hanging="992"/>
        <w:jc w:val="both"/>
        <w:rPr>
          <w:rFonts w:ascii="Times New Roman" w:hAnsi="Times New Roman" w:cs="Times New Roman"/>
          <w:b/>
          <w:sz w:val="24"/>
          <w:szCs w:val="24"/>
        </w:rPr>
      </w:pPr>
      <w:r w:rsidRPr="00330A7E">
        <w:rPr>
          <w:rFonts w:ascii="Times New Roman" w:hAnsi="Times New Roman" w:cs="Times New Roman"/>
          <w:b/>
          <w:sz w:val="24"/>
          <w:szCs w:val="24"/>
        </w:rPr>
        <w:t>PHẦN I. Câu trắc nghiệm nhiều phương án lựa chọn</w:t>
      </w:r>
    </w:p>
    <w:p w14:paraId="6674AD5C" w14:textId="77777777" w:rsidR="00ED397D" w:rsidRPr="00330A7E" w:rsidRDefault="00ED397D" w:rsidP="000E1E56">
      <w:pPr>
        <w:pStyle w:val="ListParagraph"/>
        <w:numPr>
          <w:ilvl w:val="0"/>
          <w:numId w:val="26"/>
        </w:numPr>
        <w:tabs>
          <w:tab w:val="left" w:pos="992"/>
        </w:tabs>
        <w:spacing w:line="360" w:lineRule="auto"/>
        <w:rPr>
          <w:rFonts w:ascii="Times New Roman" w:hAnsi="Times New Roman" w:cs="Times New Roman"/>
          <w:bCs/>
          <w:sz w:val="24"/>
          <w:szCs w:val="24"/>
          <w:lang w:val="vi-VN"/>
        </w:rPr>
      </w:pPr>
      <w:r w:rsidRPr="00330A7E">
        <w:rPr>
          <w:rFonts w:ascii="Times New Roman" w:hAnsi="Times New Roman" w:cs="Times New Roman"/>
          <w:sz w:val="24"/>
          <w:szCs w:val="24"/>
          <w:lang w:val="vi-VN"/>
        </w:rPr>
        <w:t>Giá trị nhỏ nhất của hàm số</w:t>
      </w:r>
      <w:r w:rsidRPr="00330A7E">
        <w:rPr>
          <w:rFonts w:ascii="Times New Roman" w:hAnsi="Times New Roman" w:cs="Times New Roman"/>
          <w:bCs/>
          <w:sz w:val="24"/>
          <w:szCs w:val="24"/>
          <w:lang w:val="vi-VN"/>
        </w:rPr>
        <w:t xml:space="preserve"> </w:t>
      </w:r>
      <w:r w:rsidRPr="00330A7E">
        <w:rPr>
          <w:rFonts w:ascii="Times New Roman" w:eastAsia="Arial" w:hAnsi="Times New Roman" w:cs="Times New Roman"/>
          <w:sz w:val="24"/>
          <w:szCs w:val="24"/>
          <w:lang w:val="vi-VN"/>
        </w:rPr>
        <w:t>có bảng biến thiên sau</w:t>
      </w:r>
      <w:r w:rsidRPr="00330A7E">
        <w:rPr>
          <w:rFonts w:ascii="Times New Roman" w:hAnsi="Times New Roman" w:cs="Times New Roman"/>
          <w:bCs/>
          <w:sz w:val="24"/>
          <w:szCs w:val="24"/>
          <w:lang w:val="vi-VN"/>
        </w:rPr>
        <w:t xml:space="preserve"> trên </w:t>
      </w:r>
      <w:r w:rsidRPr="00330A7E">
        <w:rPr>
          <w:rFonts w:ascii="Times New Roman" w:hAnsi="Times New Roman" w:cs="Times New Roman"/>
          <w:bCs/>
          <w:sz w:val="24"/>
          <w:szCs w:val="24"/>
        </w:rPr>
        <w:t xml:space="preserve">đoạn </w:t>
      </w:r>
      <w:r w:rsidRPr="00330A7E">
        <w:rPr>
          <w:rFonts w:ascii="Times New Roman" w:hAnsi="Times New Roman" w:cs="Times New Roman"/>
          <w:bCs/>
          <w:position w:val="-14"/>
          <w:sz w:val="24"/>
          <w:szCs w:val="24"/>
        </w:rPr>
        <w:object w:dxaOrig="680" w:dyaOrig="400" w14:anchorId="422D85B0">
          <v:shape id="_x0000_i2412" type="#_x0000_t75" style="width:33.75pt;height:20.25pt" o:ole="">
            <v:imagedata r:id="rId2094" o:title=""/>
          </v:shape>
          <o:OLEObject Type="Embed" ProgID="Equation.DSMT4" ShapeID="_x0000_i2412" DrawAspect="Content" ObjectID="_1796841476" r:id="rId2409"/>
        </w:object>
      </w:r>
      <w:r w:rsidRPr="00330A7E">
        <w:rPr>
          <w:rFonts w:ascii="Times New Roman" w:hAnsi="Times New Roman" w:cs="Times New Roman"/>
          <w:bCs/>
          <w:sz w:val="24"/>
          <w:szCs w:val="24"/>
          <w:lang w:val="vi-VN"/>
        </w:rPr>
        <w:t xml:space="preserve"> là</w:t>
      </w:r>
      <w:r w:rsidRPr="00330A7E">
        <w:rPr>
          <w:rFonts w:ascii="Times New Roman" w:hAnsi="Times New Roman" w:cs="Times New Roman"/>
          <w:bCs/>
          <w:sz w:val="24"/>
          <w:szCs w:val="24"/>
        </w:rPr>
        <w:t>?</w:t>
      </w:r>
    </w:p>
    <w:p w14:paraId="252B7EE3" w14:textId="77777777" w:rsidR="00ED397D" w:rsidRPr="00330A7E" w:rsidRDefault="00ED397D" w:rsidP="00330A7E">
      <w:pPr>
        <w:tabs>
          <w:tab w:val="left" w:pos="992"/>
        </w:tabs>
        <w:spacing w:after="0" w:line="360" w:lineRule="auto"/>
        <w:ind w:left="992" w:hanging="992"/>
        <w:contextualSpacing/>
        <w:jc w:val="center"/>
        <w:rPr>
          <w:rFonts w:ascii="Times New Roman" w:hAnsi="Times New Roman" w:cs="Times New Roman"/>
          <w:noProof/>
          <w:sz w:val="24"/>
          <w:szCs w:val="24"/>
          <w:lang w:val="vi-VN"/>
        </w:rPr>
      </w:pPr>
      <w:r w:rsidRPr="00330A7E">
        <w:rPr>
          <w:rFonts w:ascii="Times New Roman" w:hAnsi="Times New Roman" w:cs="Times New Roman"/>
          <w:noProof/>
          <w:sz w:val="24"/>
          <w:szCs w:val="24"/>
          <w:lang w:eastAsia="en-US"/>
        </w:rPr>
        <w:drawing>
          <wp:inline distT="0" distB="0" distL="0" distR="0" wp14:anchorId="76628DEA" wp14:editId="3DEB3E72">
            <wp:extent cx="3371850" cy="1219200"/>
            <wp:effectExtent l="0" t="0" r="0" b="0"/>
            <wp:docPr id="1301619850" name="Picture 1301619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2096" cstate="print">
                      <a:extLst>
                        <a:ext uri="{28A0092B-C50C-407E-A947-70E740481C1C}">
                          <a14:useLocalDpi xmlns:a14="http://schemas.microsoft.com/office/drawing/2010/main" val="0"/>
                        </a:ext>
                      </a:extLst>
                    </a:blip>
                    <a:srcRect/>
                    <a:stretch>
                      <a:fillRect/>
                    </a:stretch>
                  </pic:blipFill>
                  <pic:spPr bwMode="auto">
                    <a:xfrm>
                      <a:off x="0" y="0"/>
                      <a:ext cx="3371850" cy="1219200"/>
                    </a:xfrm>
                    <a:prstGeom prst="rect">
                      <a:avLst/>
                    </a:prstGeom>
                    <a:noFill/>
                    <a:ln>
                      <a:noFill/>
                    </a:ln>
                  </pic:spPr>
                </pic:pic>
              </a:graphicData>
            </a:graphic>
          </wp:inline>
        </w:drawing>
      </w:r>
    </w:p>
    <w:p w14:paraId="10AF837D" w14:textId="77777777" w:rsidR="00ED397D" w:rsidRPr="00330A7E" w:rsidRDefault="00ED397D" w:rsidP="00330A7E">
      <w:pPr>
        <w:tabs>
          <w:tab w:val="left" w:pos="3402"/>
          <w:tab w:val="left" w:pos="5669"/>
          <w:tab w:val="left" w:pos="7937"/>
        </w:tabs>
        <w:spacing w:after="0" w:line="360" w:lineRule="auto"/>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position w:val="-6"/>
          <w:sz w:val="24"/>
          <w:szCs w:val="24"/>
        </w:rPr>
        <w:object w:dxaOrig="200" w:dyaOrig="279" w14:anchorId="676E83F5">
          <v:shape id="_x0000_i2413" type="#_x0000_t75" style="width:9.75pt;height:13.5pt" o:ole="">
            <v:imagedata r:id="rId2097" o:title=""/>
          </v:shape>
          <o:OLEObject Type="Embed" ProgID="Equation.DSMT4" ShapeID="_x0000_i2413" DrawAspect="Content" ObjectID="_1796841477" r:id="rId2410"/>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4"/>
          <w:sz w:val="24"/>
          <w:szCs w:val="24"/>
        </w:rPr>
        <w:object w:dxaOrig="180" w:dyaOrig="260" w14:anchorId="15C931BD">
          <v:shape id="_x0000_i2414" type="#_x0000_t75" style="width:9pt;height:12.75pt" o:ole="">
            <v:imagedata r:id="rId2099" o:title=""/>
          </v:shape>
          <o:OLEObject Type="Embed" ProgID="Equation.DSMT4" ShapeID="_x0000_i2414" DrawAspect="Content" ObjectID="_1796841478" r:id="rId2411"/>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position w:val="-4"/>
          <w:sz w:val="24"/>
          <w:szCs w:val="24"/>
        </w:rPr>
        <w:object w:dxaOrig="380" w:dyaOrig="260" w14:anchorId="6285CA11">
          <v:shape id="_x0000_i2415" type="#_x0000_t75" style="width:18.75pt;height:12.75pt" o:ole="">
            <v:imagedata r:id="rId2101" o:title=""/>
          </v:shape>
          <o:OLEObject Type="Embed" ProgID="Equation.DSMT4" ShapeID="_x0000_i2415" DrawAspect="Content" ObjectID="_1796841479" r:id="rId2412"/>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position w:val="-6"/>
          <w:sz w:val="24"/>
          <w:szCs w:val="24"/>
        </w:rPr>
        <w:object w:dxaOrig="380" w:dyaOrig="279" w14:anchorId="41A5E709">
          <v:shape id="_x0000_i2416" type="#_x0000_t75" style="width:18.75pt;height:13.5pt" o:ole="">
            <v:imagedata r:id="rId2103" o:title=""/>
          </v:shape>
          <o:OLEObject Type="Embed" ProgID="Equation.DSMT4" ShapeID="_x0000_i2416" DrawAspect="Content" ObjectID="_1796841480" r:id="rId2413"/>
        </w:object>
      </w:r>
      <w:r w:rsidRPr="00330A7E">
        <w:rPr>
          <w:rFonts w:ascii="Times New Roman" w:hAnsi="Times New Roman" w:cs="Times New Roman"/>
          <w:sz w:val="24"/>
          <w:szCs w:val="24"/>
        </w:rPr>
        <w:t>.</w:t>
      </w:r>
    </w:p>
    <w:p w14:paraId="38540EA7" w14:textId="77777777" w:rsidR="00ED397D" w:rsidRPr="00330A7E" w:rsidRDefault="00ED397D" w:rsidP="00330A7E">
      <w:pPr>
        <w:spacing w:after="0" w:line="360" w:lineRule="auto"/>
        <w:ind w:left="992" w:hanging="992"/>
        <w:jc w:val="center"/>
        <w:rPr>
          <w:rFonts w:ascii="Times New Roman" w:hAnsi="Times New Roman" w:cs="Times New Roman"/>
          <w:b/>
          <w:sz w:val="24"/>
          <w:szCs w:val="24"/>
          <w:lang w:val="fr-FR"/>
        </w:rPr>
      </w:pPr>
      <w:r w:rsidRPr="00330A7E">
        <w:rPr>
          <w:rFonts w:ascii="Times New Roman" w:hAnsi="Times New Roman" w:cs="Times New Roman"/>
          <w:b/>
          <w:sz w:val="24"/>
          <w:szCs w:val="24"/>
          <w:lang w:val="fr-FR"/>
        </w:rPr>
        <w:t>Giải</w:t>
      </w:r>
    </w:p>
    <w:p w14:paraId="0BC2F802" w14:textId="77777777" w:rsidR="00ED397D" w:rsidRPr="00330A7E" w:rsidRDefault="00ED397D" w:rsidP="00330A7E">
      <w:pPr>
        <w:spacing w:after="0" w:line="360" w:lineRule="auto"/>
        <w:ind w:left="992"/>
        <w:rPr>
          <w:rFonts w:ascii="Times New Roman" w:hAnsi="Times New Roman" w:cs="Times New Roman"/>
          <w:b/>
          <w:bCs/>
          <w:sz w:val="24"/>
          <w:szCs w:val="24"/>
          <w:u w:val="single"/>
          <w:lang w:val="fr-FR"/>
        </w:rPr>
      </w:pPr>
      <w:r w:rsidRPr="00330A7E">
        <w:rPr>
          <w:rFonts w:ascii="Times New Roman" w:hAnsi="Times New Roman" w:cs="Times New Roman"/>
          <w:b/>
          <w:bCs/>
          <w:sz w:val="24"/>
          <w:szCs w:val="24"/>
          <w:lang w:val="fr-FR"/>
        </w:rPr>
        <w:t>Chọn</w:t>
      </w:r>
      <w:r w:rsidRPr="00330A7E">
        <w:rPr>
          <w:rFonts w:ascii="Times New Roman" w:hAnsi="Times New Roman" w:cs="Times New Roman"/>
          <w:b/>
          <w:bCs/>
          <w:sz w:val="24"/>
          <w:szCs w:val="24"/>
          <w:u w:val="single"/>
          <w:lang w:val="fr-FR"/>
        </w:rPr>
        <w:t xml:space="preserve"> D</w:t>
      </w:r>
    </w:p>
    <w:p w14:paraId="51B12850" w14:textId="77777777" w:rsidR="00ED397D" w:rsidRPr="00330A7E" w:rsidRDefault="00ED397D" w:rsidP="000E1E56">
      <w:pPr>
        <w:pStyle w:val="ListParagraph"/>
        <w:numPr>
          <w:ilvl w:val="0"/>
          <w:numId w:val="26"/>
        </w:numPr>
        <w:tabs>
          <w:tab w:val="left" w:pos="992"/>
        </w:tabs>
        <w:spacing w:line="360" w:lineRule="auto"/>
        <w:rPr>
          <w:rFonts w:ascii="Times New Roman" w:eastAsia="Calibri" w:hAnsi="Times New Roman" w:cs="Times New Roman"/>
          <w:bCs/>
          <w:i/>
          <w:iCs/>
          <w:sz w:val="24"/>
          <w:szCs w:val="24"/>
          <w:lang w:val="it-IT"/>
        </w:rPr>
      </w:pPr>
      <w:r w:rsidRPr="00330A7E">
        <w:rPr>
          <w:rFonts w:ascii="Times New Roman" w:eastAsia="Calibri" w:hAnsi="Times New Roman" w:cs="Times New Roman"/>
          <w:sz w:val="24"/>
          <w:szCs w:val="24"/>
          <w:lang w:val="it-IT"/>
        </w:rPr>
        <w:t xml:space="preserve">Cho hàm số </w:t>
      </w:r>
      <w:r w:rsidRPr="00330A7E">
        <w:rPr>
          <w:rFonts w:ascii="Times New Roman" w:hAnsi="Times New Roman" w:cs="Times New Roman"/>
          <w:position w:val="-26"/>
          <w:sz w:val="24"/>
          <w:szCs w:val="24"/>
        </w:rPr>
        <w:object w:dxaOrig="1880" w:dyaOrig="639" w14:anchorId="149D1D96">
          <v:shape id="_x0000_i2417" type="#_x0000_t75" style="width:94.5pt;height:31.5pt" o:ole="">
            <v:imagedata r:id="rId2105" o:title=""/>
          </v:shape>
          <o:OLEObject Type="Embed" ProgID="Equation.DSMT4" ShapeID="_x0000_i2417" DrawAspect="Content" ObjectID="_1796841481" r:id="rId2414"/>
        </w:object>
      </w:r>
      <w:r w:rsidRPr="00330A7E">
        <w:rPr>
          <w:rFonts w:ascii="Times New Roman" w:eastAsia="Calibri" w:hAnsi="Times New Roman" w:cs="Times New Roman"/>
          <w:bCs/>
          <w:sz w:val="24"/>
          <w:szCs w:val="24"/>
          <w:lang w:val="it-IT"/>
        </w:rPr>
        <w:t xml:space="preserve"> có đồ thị như hình vẽ</w:t>
      </w:r>
      <w:r w:rsidRPr="00330A7E">
        <w:rPr>
          <w:rFonts w:ascii="Times New Roman" w:eastAsia="Calibri" w:hAnsi="Times New Roman" w:cs="Times New Roman"/>
          <w:bCs/>
          <w:i/>
          <w:iCs/>
          <w:sz w:val="24"/>
          <w:szCs w:val="24"/>
          <w:lang w:val="it-IT"/>
        </w:rPr>
        <w:t xml:space="preserve">. </w:t>
      </w:r>
      <w:r w:rsidRPr="00330A7E">
        <w:rPr>
          <w:rFonts w:ascii="Times New Roman" w:eastAsia="Calibri" w:hAnsi="Times New Roman" w:cs="Times New Roman"/>
          <w:bCs/>
          <w:sz w:val="24"/>
          <w:szCs w:val="24"/>
          <w:lang w:val="it-IT"/>
        </w:rPr>
        <w:t>Tâm đối xứng của đồ thị hàm số có tọa độ là?</w:t>
      </w:r>
    </w:p>
    <w:p w14:paraId="146458C3" w14:textId="77777777" w:rsidR="00ED397D" w:rsidRPr="00330A7E" w:rsidRDefault="00ED397D" w:rsidP="00330A7E">
      <w:pPr>
        <w:pStyle w:val="ListParagraph"/>
        <w:tabs>
          <w:tab w:val="left" w:pos="992"/>
        </w:tabs>
        <w:spacing w:line="360" w:lineRule="auto"/>
        <w:ind w:left="992"/>
        <w:jc w:val="center"/>
        <w:rPr>
          <w:rFonts w:ascii="Times New Roman" w:hAnsi="Times New Roman" w:cs="Times New Roman"/>
          <w:b/>
          <w:bCs/>
          <w:sz w:val="24"/>
          <w:szCs w:val="24"/>
        </w:rPr>
      </w:pPr>
      <w:r w:rsidRPr="00330A7E">
        <w:rPr>
          <w:rFonts w:ascii="Times New Roman" w:hAnsi="Times New Roman" w:cs="Times New Roman"/>
          <w:sz w:val="24"/>
          <w:szCs w:val="24"/>
        </w:rPr>
        <w:drawing>
          <wp:inline distT="0" distB="0" distL="0" distR="0" wp14:anchorId="04C77FBF" wp14:editId="747C7E2D">
            <wp:extent cx="2254006" cy="2126633"/>
            <wp:effectExtent l="0" t="0" r="0" b="6985"/>
            <wp:docPr id="16442717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7">
                      <a:extLst>
                        <a:ext uri="{28A0092B-C50C-407E-A947-70E740481C1C}">
                          <a14:useLocalDpi xmlns:a14="http://schemas.microsoft.com/office/drawing/2010/main" val="0"/>
                        </a:ext>
                      </a:extLst>
                    </a:blip>
                    <a:srcRect/>
                    <a:stretch>
                      <a:fillRect/>
                    </a:stretch>
                  </pic:blipFill>
                  <pic:spPr bwMode="auto">
                    <a:xfrm>
                      <a:off x="0" y="0"/>
                      <a:ext cx="2268343" cy="2140160"/>
                    </a:xfrm>
                    <a:prstGeom prst="rect">
                      <a:avLst/>
                    </a:prstGeom>
                    <a:noFill/>
                    <a:ln>
                      <a:noFill/>
                    </a:ln>
                  </pic:spPr>
                </pic:pic>
              </a:graphicData>
            </a:graphic>
          </wp:inline>
        </w:drawing>
      </w:r>
    </w:p>
    <w:p w14:paraId="68ADE031" w14:textId="77777777" w:rsidR="00ED397D" w:rsidRPr="00330A7E" w:rsidRDefault="00ED397D" w:rsidP="00330A7E">
      <w:pPr>
        <w:tabs>
          <w:tab w:val="left" w:pos="3402"/>
          <w:tab w:val="left" w:pos="5669"/>
          <w:tab w:val="left" w:pos="7937"/>
        </w:tabs>
        <w:spacing w:after="0" w:line="360" w:lineRule="auto"/>
        <w:ind w:left="992"/>
        <w:jc w:val="both"/>
        <w:rPr>
          <w:rFonts w:ascii="Times New Roman" w:eastAsia="Times New Roman" w:hAnsi="Times New Roman" w:cs="Times New Roman"/>
          <w:sz w:val="24"/>
          <w:szCs w:val="24"/>
        </w:rPr>
      </w:pPr>
      <w:r w:rsidRPr="00330A7E">
        <w:rPr>
          <w:rFonts w:ascii="Times New Roman" w:eastAsia="Times New Roman" w:hAnsi="Times New Roman" w:cs="Times New Roman"/>
          <w:b/>
          <w:sz w:val="24"/>
          <w:szCs w:val="24"/>
          <w:lang w:val="vi-VN"/>
        </w:rPr>
        <w:t xml:space="preserve">A. </w:t>
      </w:r>
      <w:r w:rsidRPr="00330A7E">
        <w:rPr>
          <w:rFonts w:ascii="Times New Roman" w:eastAsia="Times New Roman" w:hAnsi="Times New Roman" w:cs="Times New Roman"/>
          <w:b/>
          <w:position w:val="-14"/>
          <w:sz w:val="24"/>
          <w:szCs w:val="24"/>
          <w:lang w:val="vi-VN"/>
        </w:rPr>
        <w:object w:dxaOrig="540" w:dyaOrig="400" w14:anchorId="6A84CABF">
          <v:shape id="_x0000_i2418" type="#_x0000_t75" style="width:27pt;height:20.25pt" o:ole="">
            <v:imagedata r:id="rId2108" o:title=""/>
          </v:shape>
          <o:OLEObject Type="Embed" ProgID="Equation.DSMT4" ShapeID="_x0000_i2418" DrawAspect="Content" ObjectID="_1796841482" r:id="rId2415"/>
        </w:object>
      </w:r>
      <w:r w:rsidRPr="00330A7E">
        <w:rPr>
          <w:rFonts w:ascii="Times New Roman" w:eastAsia="Times New Roman" w:hAnsi="Times New Roman" w:cs="Times New Roman"/>
          <w:sz w:val="24"/>
          <w:szCs w:val="24"/>
          <w:lang w:val="vi-VN"/>
        </w:rPr>
        <w:tab/>
      </w:r>
      <w:r w:rsidRPr="00330A7E">
        <w:rPr>
          <w:rFonts w:ascii="Times New Roman" w:eastAsia="Times New Roman" w:hAnsi="Times New Roman" w:cs="Times New Roman"/>
          <w:b/>
          <w:sz w:val="24"/>
          <w:szCs w:val="24"/>
          <w:lang w:val="vi-VN"/>
        </w:rPr>
        <w:t xml:space="preserve">B. </w:t>
      </w:r>
      <w:r w:rsidRPr="00330A7E">
        <w:rPr>
          <w:rFonts w:ascii="Times New Roman" w:eastAsia="Times New Roman" w:hAnsi="Times New Roman" w:cs="Times New Roman"/>
          <w:b/>
          <w:position w:val="-14"/>
          <w:sz w:val="24"/>
          <w:szCs w:val="24"/>
          <w:lang w:val="vi-VN"/>
        </w:rPr>
        <w:object w:dxaOrig="520" w:dyaOrig="400" w14:anchorId="0362F7A1">
          <v:shape id="_x0000_i2419" type="#_x0000_t75" style="width:25.5pt;height:20.25pt" o:ole="">
            <v:imagedata r:id="rId2110" o:title=""/>
          </v:shape>
          <o:OLEObject Type="Embed" ProgID="Equation.DSMT4" ShapeID="_x0000_i2419" DrawAspect="Content" ObjectID="_1796841483" r:id="rId2416"/>
        </w:object>
      </w:r>
      <w:r w:rsidRPr="00330A7E">
        <w:rPr>
          <w:rFonts w:ascii="Times New Roman" w:eastAsia="Times New Roman" w:hAnsi="Times New Roman" w:cs="Times New Roman"/>
          <w:sz w:val="24"/>
          <w:szCs w:val="24"/>
          <w:lang w:val="vi-VN"/>
        </w:rPr>
        <w:t>.</w:t>
      </w:r>
      <w:r w:rsidRPr="00330A7E">
        <w:rPr>
          <w:rFonts w:ascii="Times New Roman" w:eastAsia="Times New Roman" w:hAnsi="Times New Roman" w:cs="Times New Roman"/>
          <w:sz w:val="24"/>
          <w:szCs w:val="24"/>
          <w:lang w:val="vi-VN"/>
        </w:rPr>
        <w:tab/>
      </w:r>
      <w:r w:rsidRPr="00330A7E">
        <w:rPr>
          <w:rFonts w:ascii="Times New Roman" w:eastAsia="Times New Roman" w:hAnsi="Times New Roman" w:cs="Times New Roman"/>
          <w:b/>
          <w:sz w:val="24"/>
          <w:szCs w:val="24"/>
          <w:lang w:val="vi-VN"/>
        </w:rPr>
        <w:t xml:space="preserve">C. </w:t>
      </w:r>
      <w:r w:rsidRPr="00330A7E">
        <w:rPr>
          <w:rFonts w:ascii="Times New Roman" w:eastAsia="Times New Roman" w:hAnsi="Times New Roman" w:cs="Times New Roman"/>
          <w:b/>
          <w:position w:val="-14"/>
          <w:sz w:val="24"/>
          <w:szCs w:val="24"/>
          <w:lang w:val="vi-VN"/>
        </w:rPr>
        <w:object w:dxaOrig="520" w:dyaOrig="400" w14:anchorId="06C280BB">
          <v:shape id="_x0000_i2420" type="#_x0000_t75" style="width:25.5pt;height:20.25pt" o:ole="">
            <v:imagedata r:id="rId2112" o:title=""/>
          </v:shape>
          <o:OLEObject Type="Embed" ProgID="Equation.DSMT4" ShapeID="_x0000_i2420" DrawAspect="Content" ObjectID="_1796841484" r:id="rId2417"/>
        </w:object>
      </w:r>
      <w:r w:rsidRPr="00330A7E">
        <w:rPr>
          <w:rFonts w:ascii="Times New Roman" w:eastAsia="Times New Roman" w:hAnsi="Times New Roman" w:cs="Times New Roman"/>
          <w:sz w:val="24"/>
          <w:szCs w:val="24"/>
          <w:lang w:val="vi-VN"/>
        </w:rPr>
        <w:t>.</w:t>
      </w:r>
      <w:r w:rsidRPr="00330A7E">
        <w:rPr>
          <w:rFonts w:ascii="Times New Roman" w:eastAsia="Times New Roman" w:hAnsi="Times New Roman" w:cs="Times New Roman"/>
          <w:sz w:val="24"/>
          <w:szCs w:val="24"/>
          <w:lang w:val="vi-VN"/>
        </w:rPr>
        <w:tab/>
      </w:r>
      <w:r w:rsidRPr="00330A7E">
        <w:rPr>
          <w:rFonts w:ascii="Times New Roman" w:eastAsia="Times New Roman" w:hAnsi="Times New Roman" w:cs="Times New Roman"/>
          <w:b/>
          <w:sz w:val="24"/>
          <w:szCs w:val="24"/>
          <w:lang w:val="vi-VN"/>
        </w:rPr>
        <w:t xml:space="preserve">D. </w:t>
      </w:r>
      <w:r w:rsidRPr="00330A7E">
        <w:rPr>
          <w:rFonts w:ascii="Times New Roman" w:eastAsia="Times New Roman" w:hAnsi="Times New Roman" w:cs="Times New Roman"/>
          <w:b/>
          <w:position w:val="-14"/>
          <w:sz w:val="24"/>
          <w:szCs w:val="24"/>
          <w:lang w:val="vi-VN"/>
        </w:rPr>
        <w:object w:dxaOrig="560" w:dyaOrig="400" w14:anchorId="6ED143F9">
          <v:shape id="_x0000_i2421" type="#_x0000_t75" style="width:27.75pt;height:20.25pt" o:ole="">
            <v:imagedata r:id="rId2114" o:title=""/>
          </v:shape>
          <o:OLEObject Type="Embed" ProgID="Equation.DSMT4" ShapeID="_x0000_i2421" DrawAspect="Content" ObjectID="_1796841485" r:id="rId2418"/>
        </w:object>
      </w:r>
      <w:r w:rsidRPr="00330A7E">
        <w:rPr>
          <w:rFonts w:ascii="Times New Roman" w:eastAsia="Times New Roman" w:hAnsi="Times New Roman" w:cs="Times New Roman"/>
          <w:sz w:val="24"/>
          <w:szCs w:val="24"/>
          <w:lang w:val="vi-VN"/>
        </w:rPr>
        <w:t>.</w:t>
      </w:r>
    </w:p>
    <w:p w14:paraId="717EB035" w14:textId="77777777" w:rsidR="00ED397D" w:rsidRPr="00330A7E" w:rsidRDefault="00ED397D" w:rsidP="00330A7E">
      <w:pPr>
        <w:spacing w:after="0" w:line="360" w:lineRule="auto"/>
        <w:ind w:left="992" w:hanging="992"/>
        <w:jc w:val="center"/>
        <w:rPr>
          <w:rFonts w:ascii="Times New Roman" w:hAnsi="Times New Roman" w:cs="Times New Roman"/>
          <w:b/>
          <w:sz w:val="24"/>
          <w:szCs w:val="24"/>
          <w:lang w:val="fr-FR"/>
        </w:rPr>
      </w:pPr>
      <w:r w:rsidRPr="00330A7E">
        <w:rPr>
          <w:rFonts w:ascii="Times New Roman" w:hAnsi="Times New Roman" w:cs="Times New Roman"/>
          <w:b/>
          <w:sz w:val="24"/>
          <w:szCs w:val="24"/>
          <w:lang w:val="fr-FR"/>
        </w:rPr>
        <w:t>Giải</w:t>
      </w:r>
    </w:p>
    <w:p w14:paraId="243ADD7D" w14:textId="77777777" w:rsidR="00ED397D" w:rsidRPr="00330A7E" w:rsidRDefault="00ED397D" w:rsidP="00330A7E">
      <w:pPr>
        <w:spacing w:after="0" w:line="360" w:lineRule="auto"/>
        <w:ind w:left="992"/>
        <w:rPr>
          <w:rFonts w:ascii="Times New Roman" w:hAnsi="Times New Roman" w:cs="Times New Roman"/>
          <w:b/>
          <w:bCs/>
          <w:sz w:val="24"/>
          <w:szCs w:val="24"/>
          <w:u w:val="single"/>
          <w:lang w:val="fr-FR"/>
        </w:rPr>
      </w:pPr>
      <w:r w:rsidRPr="00330A7E">
        <w:rPr>
          <w:rFonts w:ascii="Times New Roman" w:hAnsi="Times New Roman" w:cs="Times New Roman"/>
          <w:b/>
          <w:bCs/>
          <w:sz w:val="24"/>
          <w:szCs w:val="24"/>
          <w:lang w:val="fr-FR"/>
        </w:rPr>
        <w:t>Chọn</w:t>
      </w:r>
      <w:r w:rsidRPr="00330A7E">
        <w:rPr>
          <w:rFonts w:ascii="Times New Roman" w:hAnsi="Times New Roman" w:cs="Times New Roman"/>
          <w:b/>
          <w:bCs/>
          <w:sz w:val="24"/>
          <w:szCs w:val="24"/>
          <w:u w:val="single"/>
          <w:lang w:val="fr-FR"/>
        </w:rPr>
        <w:t xml:space="preserve"> A</w:t>
      </w:r>
    </w:p>
    <w:p w14:paraId="014FBE2F" w14:textId="77777777" w:rsidR="00ED397D" w:rsidRPr="00330A7E" w:rsidRDefault="00ED397D" w:rsidP="000E1E56">
      <w:pPr>
        <w:pStyle w:val="ListParagraph"/>
        <w:numPr>
          <w:ilvl w:val="0"/>
          <w:numId w:val="26"/>
        </w:numPr>
        <w:tabs>
          <w:tab w:val="left" w:pos="992"/>
        </w:tabs>
        <w:spacing w:line="360" w:lineRule="auto"/>
        <w:rPr>
          <w:rFonts w:ascii="Times New Roman" w:hAnsi="Times New Roman" w:cs="Times New Roman"/>
          <w:sz w:val="24"/>
          <w:szCs w:val="24"/>
          <w:lang w:val="vi-VN"/>
        </w:rPr>
      </w:pPr>
      <w:r w:rsidRPr="00330A7E">
        <w:rPr>
          <w:rFonts w:ascii="Times New Roman" w:hAnsi="Times New Roman" w:cs="Times New Roman"/>
          <w:sz w:val="24"/>
          <w:szCs w:val="24"/>
          <w:lang w:val="vi-VN"/>
        </w:rPr>
        <w:t xml:space="preserve">Cho tích phân  </w:t>
      </w:r>
      <w:r w:rsidRPr="00330A7E">
        <w:rPr>
          <w:rFonts w:ascii="Times New Roman" w:hAnsi="Times New Roman" w:cs="Times New Roman"/>
          <w:position w:val="-32"/>
          <w:sz w:val="24"/>
          <w:szCs w:val="24"/>
        </w:rPr>
        <w:object w:dxaOrig="1980" w:dyaOrig="740" w14:anchorId="6D299094">
          <v:shape id="_x0000_i2422" type="#_x0000_t75" style="width:99pt;height:36.75pt" o:ole="">
            <v:imagedata r:id="rId2116" o:title=""/>
          </v:shape>
          <o:OLEObject Type="Embed" ProgID="Equation.DSMT4" ShapeID="_x0000_i2422" DrawAspect="Content" ObjectID="_1796841486" r:id="rId2419"/>
        </w:object>
      </w:r>
      <w:r w:rsidRPr="00330A7E">
        <w:rPr>
          <w:rFonts w:ascii="Times New Roman" w:hAnsi="Times New Roman" w:cs="Times New Roman"/>
          <w:sz w:val="24"/>
          <w:szCs w:val="24"/>
          <w:lang w:val="vi-VN"/>
        </w:rPr>
        <w:t xml:space="preserve">. Khi đó tích phân </w:t>
      </w:r>
      <w:r w:rsidRPr="00330A7E">
        <w:rPr>
          <w:rFonts w:ascii="Times New Roman" w:hAnsi="Times New Roman" w:cs="Times New Roman"/>
          <w:position w:val="-32"/>
          <w:sz w:val="24"/>
          <w:szCs w:val="24"/>
        </w:rPr>
        <w:object w:dxaOrig="940" w:dyaOrig="740" w14:anchorId="6E9C77F9">
          <v:shape id="_x0000_i2423" type="#_x0000_t75" style="width:47.25pt;height:36.75pt" o:ole="">
            <v:imagedata r:id="rId2118" o:title=""/>
          </v:shape>
          <o:OLEObject Type="Embed" ProgID="Equation.DSMT4" ShapeID="_x0000_i2423" DrawAspect="Content" ObjectID="_1796841487" r:id="rId2420"/>
        </w:object>
      </w:r>
      <w:r w:rsidRPr="00330A7E">
        <w:rPr>
          <w:rFonts w:ascii="Times New Roman" w:hAnsi="Times New Roman" w:cs="Times New Roman"/>
          <w:sz w:val="24"/>
          <w:szCs w:val="24"/>
          <w:lang w:val="vi-VN"/>
        </w:rPr>
        <w:t xml:space="preserve"> bằng </w:t>
      </w:r>
      <w:r w:rsidRPr="00330A7E">
        <w:rPr>
          <w:rFonts w:ascii="Times New Roman" w:hAnsi="Times New Roman" w:cs="Times New Roman"/>
          <w:sz w:val="24"/>
          <w:szCs w:val="24"/>
          <w:lang w:val="fr-FR"/>
        </w:rPr>
        <w:t>?</w:t>
      </w:r>
    </w:p>
    <w:p w14:paraId="6B3FC645" w14:textId="77777777" w:rsidR="00ED397D" w:rsidRPr="00330A7E" w:rsidRDefault="00ED397D" w:rsidP="00330A7E">
      <w:pPr>
        <w:tabs>
          <w:tab w:val="left" w:pos="3402"/>
          <w:tab w:val="left" w:pos="5669"/>
          <w:tab w:val="left" w:pos="7937"/>
        </w:tabs>
        <w:spacing w:after="0" w:line="360" w:lineRule="auto"/>
        <w:ind w:left="992"/>
        <w:jc w:val="both"/>
        <w:rPr>
          <w:rFonts w:ascii="Times New Roman" w:hAnsi="Times New Roman" w:cs="Times New Roman"/>
          <w:sz w:val="24"/>
          <w:szCs w:val="24"/>
          <w:lang w:val="fr-FR"/>
        </w:rPr>
      </w:pPr>
      <w:r w:rsidRPr="00330A7E">
        <w:rPr>
          <w:rFonts w:ascii="Times New Roman" w:hAnsi="Times New Roman" w:cs="Times New Roman"/>
          <w:b/>
          <w:bCs/>
          <w:sz w:val="24"/>
          <w:szCs w:val="24"/>
          <w:lang w:val="fr-FR"/>
        </w:rPr>
        <w:t xml:space="preserve">A. </w:t>
      </w:r>
      <w:r w:rsidRPr="00330A7E">
        <w:rPr>
          <w:rFonts w:ascii="Times New Roman" w:hAnsi="Times New Roman" w:cs="Times New Roman"/>
          <w:position w:val="-4"/>
          <w:sz w:val="24"/>
          <w:szCs w:val="24"/>
        </w:rPr>
        <w:object w:dxaOrig="139" w:dyaOrig="260" w14:anchorId="03B36F31">
          <v:shape id="_x0000_i2424" type="#_x0000_t75" style="width:6.75pt;height:12.75pt" o:ole="">
            <v:imagedata r:id="rId2120" o:title=""/>
          </v:shape>
          <o:OLEObject Type="Embed" ProgID="Equation.DSMT4" ShapeID="_x0000_i2424" DrawAspect="Content" ObjectID="_1796841488" r:id="rId2421"/>
        </w:object>
      </w:r>
      <w:r w:rsidRPr="00330A7E">
        <w:rPr>
          <w:rFonts w:ascii="Times New Roman" w:hAnsi="Times New Roman" w:cs="Times New Roman"/>
          <w:sz w:val="24"/>
          <w:szCs w:val="24"/>
          <w:lang w:val="fr-FR"/>
        </w:rPr>
        <w:t>.</w:t>
      </w:r>
      <w:r w:rsidRPr="00330A7E">
        <w:rPr>
          <w:rFonts w:ascii="Times New Roman" w:hAnsi="Times New Roman" w:cs="Times New Roman"/>
          <w:sz w:val="24"/>
          <w:szCs w:val="24"/>
          <w:lang w:val="fr-FR"/>
        </w:rPr>
        <w:tab/>
      </w:r>
      <w:r w:rsidRPr="00330A7E">
        <w:rPr>
          <w:rFonts w:ascii="Times New Roman" w:hAnsi="Times New Roman" w:cs="Times New Roman"/>
          <w:b/>
          <w:bCs/>
          <w:sz w:val="24"/>
          <w:szCs w:val="24"/>
          <w:lang w:val="fr-FR"/>
        </w:rPr>
        <w:t xml:space="preserve">B. </w:t>
      </w:r>
      <w:r w:rsidRPr="00330A7E">
        <w:rPr>
          <w:rFonts w:ascii="Times New Roman" w:hAnsi="Times New Roman" w:cs="Times New Roman"/>
          <w:position w:val="-4"/>
          <w:sz w:val="24"/>
          <w:szCs w:val="24"/>
        </w:rPr>
        <w:object w:dxaOrig="200" w:dyaOrig="260" w14:anchorId="15BD554A">
          <v:shape id="_x0000_i2425" type="#_x0000_t75" style="width:9.75pt;height:12.75pt" o:ole="">
            <v:imagedata r:id="rId2122" o:title=""/>
          </v:shape>
          <o:OLEObject Type="Embed" ProgID="Equation.DSMT4" ShapeID="_x0000_i2425" DrawAspect="Content" ObjectID="_1796841489" r:id="rId2422"/>
        </w:object>
      </w:r>
      <w:r w:rsidRPr="00330A7E">
        <w:rPr>
          <w:rFonts w:ascii="Times New Roman" w:hAnsi="Times New Roman" w:cs="Times New Roman"/>
          <w:sz w:val="24"/>
          <w:szCs w:val="24"/>
          <w:lang w:val="fr-FR"/>
        </w:rPr>
        <w:t>.</w:t>
      </w:r>
      <w:r w:rsidRPr="00330A7E">
        <w:rPr>
          <w:rFonts w:ascii="Times New Roman" w:hAnsi="Times New Roman" w:cs="Times New Roman"/>
          <w:sz w:val="24"/>
          <w:szCs w:val="24"/>
          <w:lang w:val="fr-FR"/>
        </w:rPr>
        <w:tab/>
      </w:r>
      <w:r w:rsidRPr="00330A7E">
        <w:rPr>
          <w:rFonts w:ascii="Times New Roman" w:hAnsi="Times New Roman" w:cs="Times New Roman"/>
          <w:b/>
          <w:bCs/>
          <w:sz w:val="24"/>
          <w:szCs w:val="24"/>
          <w:lang w:val="fr-FR"/>
        </w:rPr>
        <w:t xml:space="preserve">C. </w:t>
      </w:r>
      <w:r w:rsidRPr="00330A7E">
        <w:rPr>
          <w:rFonts w:ascii="Times New Roman" w:hAnsi="Times New Roman" w:cs="Times New Roman"/>
          <w:position w:val="-4"/>
          <w:sz w:val="24"/>
          <w:szCs w:val="24"/>
        </w:rPr>
        <w:object w:dxaOrig="200" w:dyaOrig="260" w14:anchorId="1B7DAAFD">
          <v:shape id="_x0000_i2426" type="#_x0000_t75" style="width:9.75pt;height:12.75pt" o:ole="">
            <v:imagedata r:id="rId2124" o:title=""/>
          </v:shape>
          <o:OLEObject Type="Embed" ProgID="Equation.DSMT4" ShapeID="_x0000_i2426" DrawAspect="Content" ObjectID="_1796841490" r:id="rId2423"/>
        </w:object>
      </w:r>
      <w:r w:rsidRPr="00330A7E">
        <w:rPr>
          <w:rFonts w:ascii="Times New Roman" w:hAnsi="Times New Roman" w:cs="Times New Roman"/>
          <w:sz w:val="24"/>
          <w:szCs w:val="24"/>
          <w:lang w:val="fr-FR"/>
        </w:rPr>
        <w:t>.</w:t>
      </w:r>
      <w:r w:rsidRPr="00330A7E">
        <w:rPr>
          <w:rFonts w:ascii="Times New Roman" w:hAnsi="Times New Roman" w:cs="Times New Roman"/>
          <w:sz w:val="24"/>
          <w:szCs w:val="24"/>
          <w:lang w:val="fr-FR"/>
        </w:rPr>
        <w:tab/>
      </w:r>
      <w:r w:rsidRPr="00330A7E">
        <w:rPr>
          <w:rFonts w:ascii="Times New Roman" w:hAnsi="Times New Roman" w:cs="Times New Roman"/>
          <w:b/>
          <w:bCs/>
          <w:sz w:val="24"/>
          <w:szCs w:val="24"/>
          <w:lang w:val="fr-FR"/>
        </w:rPr>
        <w:t xml:space="preserve">D. </w:t>
      </w:r>
      <w:r w:rsidRPr="00330A7E">
        <w:rPr>
          <w:rFonts w:ascii="Times New Roman" w:hAnsi="Times New Roman" w:cs="Times New Roman"/>
          <w:position w:val="-6"/>
          <w:sz w:val="24"/>
          <w:szCs w:val="24"/>
        </w:rPr>
        <w:object w:dxaOrig="200" w:dyaOrig="279" w14:anchorId="3F155ABE">
          <v:shape id="_x0000_i2427" type="#_x0000_t75" style="width:9.75pt;height:14.25pt" o:ole="">
            <v:imagedata r:id="rId2126" o:title=""/>
          </v:shape>
          <o:OLEObject Type="Embed" ProgID="Equation.DSMT4" ShapeID="_x0000_i2427" DrawAspect="Content" ObjectID="_1796841491" r:id="rId2424"/>
        </w:object>
      </w:r>
      <w:r w:rsidRPr="00330A7E">
        <w:rPr>
          <w:rFonts w:ascii="Times New Roman" w:hAnsi="Times New Roman" w:cs="Times New Roman"/>
          <w:sz w:val="24"/>
          <w:szCs w:val="24"/>
          <w:lang w:val="fr-FR"/>
        </w:rPr>
        <w:t>.</w:t>
      </w:r>
    </w:p>
    <w:p w14:paraId="08A643ED" w14:textId="77777777" w:rsidR="00ED397D" w:rsidRPr="00330A7E" w:rsidRDefault="00ED397D" w:rsidP="00330A7E">
      <w:pPr>
        <w:spacing w:after="0" w:line="360" w:lineRule="auto"/>
        <w:ind w:left="992" w:hanging="992"/>
        <w:jc w:val="center"/>
        <w:rPr>
          <w:rFonts w:ascii="Times New Roman" w:hAnsi="Times New Roman" w:cs="Times New Roman"/>
          <w:b/>
          <w:sz w:val="24"/>
          <w:szCs w:val="24"/>
          <w:lang w:val="fr-FR"/>
        </w:rPr>
      </w:pPr>
      <w:r w:rsidRPr="00330A7E">
        <w:rPr>
          <w:rFonts w:ascii="Times New Roman" w:hAnsi="Times New Roman" w:cs="Times New Roman"/>
          <w:b/>
          <w:sz w:val="24"/>
          <w:szCs w:val="24"/>
          <w:lang w:val="fr-FR"/>
        </w:rPr>
        <w:t>Giải</w:t>
      </w:r>
    </w:p>
    <w:p w14:paraId="6D8887AD" w14:textId="77777777" w:rsidR="00ED397D" w:rsidRPr="00330A7E" w:rsidRDefault="00ED397D" w:rsidP="00330A7E">
      <w:pPr>
        <w:spacing w:after="0" w:line="360" w:lineRule="auto"/>
        <w:ind w:left="992"/>
        <w:rPr>
          <w:rFonts w:ascii="Times New Roman" w:hAnsi="Times New Roman" w:cs="Times New Roman"/>
          <w:b/>
          <w:bCs/>
          <w:sz w:val="24"/>
          <w:szCs w:val="24"/>
          <w:u w:val="single"/>
          <w:lang w:val="fr-FR"/>
        </w:rPr>
      </w:pPr>
      <w:r w:rsidRPr="00330A7E">
        <w:rPr>
          <w:rFonts w:ascii="Times New Roman" w:hAnsi="Times New Roman" w:cs="Times New Roman"/>
          <w:b/>
          <w:bCs/>
          <w:sz w:val="24"/>
          <w:szCs w:val="24"/>
          <w:lang w:val="fr-FR"/>
        </w:rPr>
        <w:t>Chọn</w:t>
      </w:r>
      <w:r w:rsidRPr="00330A7E">
        <w:rPr>
          <w:rFonts w:ascii="Times New Roman" w:hAnsi="Times New Roman" w:cs="Times New Roman"/>
          <w:b/>
          <w:bCs/>
          <w:sz w:val="24"/>
          <w:szCs w:val="24"/>
          <w:u w:val="single"/>
          <w:lang w:val="fr-FR"/>
        </w:rPr>
        <w:t xml:space="preserve"> A</w:t>
      </w:r>
    </w:p>
    <w:p w14:paraId="29C9FAF9" w14:textId="77777777" w:rsidR="00ED397D" w:rsidRPr="00330A7E" w:rsidRDefault="00ED397D" w:rsidP="000E1E56">
      <w:pPr>
        <w:pStyle w:val="ListParagraph"/>
        <w:numPr>
          <w:ilvl w:val="0"/>
          <w:numId w:val="26"/>
        </w:numPr>
        <w:tabs>
          <w:tab w:val="left" w:pos="992"/>
        </w:tabs>
        <w:spacing w:line="360" w:lineRule="auto"/>
        <w:rPr>
          <w:rFonts w:ascii="Times New Roman" w:hAnsi="Times New Roman" w:cs="Times New Roman"/>
          <w:sz w:val="24"/>
          <w:szCs w:val="24"/>
          <w:lang w:val="fr-FR"/>
        </w:rPr>
      </w:pPr>
      <w:r w:rsidRPr="00330A7E">
        <w:rPr>
          <w:rFonts w:ascii="Times New Roman" w:hAnsi="Times New Roman" w:cs="Times New Roman"/>
          <w:sz w:val="24"/>
          <w:szCs w:val="24"/>
          <w:lang w:val="fr-FR"/>
        </w:rPr>
        <w:t xml:space="preserve">Trong không gian với hệ toạ độ </w:t>
      </w:r>
      <w:r w:rsidRPr="00330A7E">
        <w:rPr>
          <w:rFonts w:ascii="Times New Roman" w:hAnsi="Times New Roman" w:cs="Times New Roman"/>
          <w:position w:val="-10"/>
          <w:sz w:val="24"/>
          <w:szCs w:val="24"/>
        </w:rPr>
        <w:object w:dxaOrig="560" w:dyaOrig="320" w14:anchorId="3146F2A8">
          <v:shape id="_x0000_i2428" type="#_x0000_t75" style="width:27.75pt;height:15.75pt" o:ole="">
            <v:imagedata r:id="rId2128" o:title=""/>
          </v:shape>
          <o:OLEObject Type="Embed" ProgID="Equation.DSMT4" ShapeID="_x0000_i2428" DrawAspect="Content" ObjectID="_1796841492" r:id="rId2425"/>
        </w:object>
      </w:r>
      <w:r w:rsidRPr="00330A7E">
        <w:rPr>
          <w:rFonts w:ascii="Times New Roman" w:hAnsi="Times New Roman" w:cs="Times New Roman"/>
          <w:sz w:val="24"/>
          <w:szCs w:val="24"/>
          <w:lang w:val="fr-FR"/>
        </w:rPr>
        <w:t xml:space="preserve">, cho mặt phẳng </w:t>
      </w:r>
      <w:r w:rsidRPr="00330A7E">
        <w:rPr>
          <w:rFonts w:ascii="Times New Roman" w:hAnsi="Times New Roman" w:cs="Times New Roman"/>
          <w:position w:val="-14"/>
          <w:sz w:val="24"/>
          <w:szCs w:val="24"/>
        </w:rPr>
        <w:object w:dxaOrig="2360" w:dyaOrig="400" w14:anchorId="09D7E363">
          <v:shape id="_x0000_i2429" type="#_x0000_t75" style="width:117.75pt;height:20.25pt" o:ole="">
            <v:imagedata r:id="rId2130" o:title=""/>
          </v:shape>
          <o:OLEObject Type="Embed" ProgID="Equation.DSMT4" ShapeID="_x0000_i2429" DrawAspect="Content" ObjectID="_1796841493" r:id="rId2426"/>
        </w:object>
      </w:r>
      <w:r w:rsidRPr="00330A7E">
        <w:rPr>
          <w:rFonts w:ascii="Times New Roman" w:hAnsi="Times New Roman" w:cs="Times New Roman"/>
          <w:sz w:val="24"/>
          <w:szCs w:val="24"/>
          <w:lang w:val="fr-FR"/>
        </w:rPr>
        <w:t xml:space="preserve">. Khi đó, một véc tơ pháp tuyến của </w:t>
      </w:r>
      <w:r w:rsidRPr="00330A7E">
        <w:rPr>
          <w:rFonts w:ascii="Times New Roman" w:hAnsi="Times New Roman" w:cs="Times New Roman"/>
          <w:position w:val="-16"/>
          <w:sz w:val="24"/>
          <w:szCs w:val="24"/>
        </w:rPr>
        <w:object w:dxaOrig="423" w:dyaOrig="438" w14:anchorId="3A3B03F7">
          <v:shape id="_x0000_i2430" type="#_x0000_t75" style="width:21pt;height:22.5pt;mso-width-percent:0;mso-height-percent:0;mso-width-percent:0;mso-height-percent:0" o:ole="">
            <v:imagedata r:id="rId2132" o:title=""/>
          </v:shape>
          <o:OLEObject Type="Embed" ProgID="Equation.DSMT4" ShapeID="_x0000_i2430" DrawAspect="Content" ObjectID="_1796841494" r:id="rId2427"/>
        </w:object>
      </w:r>
      <w:r w:rsidRPr="00330A7E">
        <w:rPr>
          <w:rFonts w:ascii="Times New Roman" w:hAnsi="Times New Roman" w:cs="Times New Roman"/>
          <w:sz w:val="24"/>
          <w:szCs w:val="24"/>
          <w:lang w:val="fr-FR"/>
        </w:rPr>
        <w:t xml:space="preserve"> là?</w:t>
      </w:r>
    </w:p>
    <w:p w14:paraId="44ADF780" w14:textId="77777777" w:rsidR="00ED397D" w:rsidRPr="00330A7E" w:rsidRDefault="00ED397D" w:rsidP="00330A7E">
      <w:pPr>
        <w:tabs>
          <w:tab w:val="left" w:pos="3402"/>
          <w:tab w:val="left" w:pos="5669"/>
          <w:tab w:val="left" w:pos="7937"/>
        </w:tabs>
        <w:spacing w:after="0" w:line="360" w:lineRule="auto"/>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noProof/>
          <w:position w:val="-14"/>
          <w:sz w:val="24"/>
          <w:szCs w:val="24"/>
        </w:rPr>
        <w:object w:dxaOrig="1280" w:dyaOrig="420" w14:anchorId="0513DAA6">
          <v:shape id="_x0000_i2431" type="#_x0000_t75" style="width:64.5pt;height:21pt" o:ole="">
            <v:imagedata r:id="rId2134" o:title=""/>
          </v:shape>
          <o:OLEObject Type="Embed" ProgID="Equation.DSMT4" ShapeID="_x0000_i2431" DrawAspect="Content" ObjectID="_1796841495" r:id="rId242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noProof/>
          <w:position w:val="-14"/>
          <w:sz w:val="24"/>
          <w:szCs w:val="24"/>
        </w:rPr>
        <w:object w:dxaOrig="1280" w:dyaOrig="420" w14:anchorId="65B7C375">
          <v:shape id="_x0000_i2432" type="#_x0000_t75" style="width:64.5pt;height:21pt" o:ole="">
            <v:imagedata r:id="rId2136" o:title=""/>
          </v:shape>
          <o:OLEObject Type="Embed" ProgID="Equation.DSMT4" ShapeID="_x0000_i2432" DrawAspect="Content" ObjectID="_1796841496" r:id="rId242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noProof/>
          <w:position w:val="-14"/>
          <w:sz w:val="24"/>
          <w:szCs w:val="24"/>
        </w:rPr>
        <w:object w:dxaOrig="1280" w:dyaOrig="420" w14:anchorId="55D23F56">
          <v:shape id="_x0000_i2433" type="#_x0000_t75" style="width:64.5pt;height:21pt" o:ole="">
            <v:imagedata r:id="rId2138" o:title=""/>
          </v:shape>
          <o:OLEObject Type="Embed" ProgID="Equation.DSMT4" ShapeID="_x0000_i2433" DrawAspect="Content" ObjectID="_1796841497" r:id="rId2430"/>
        </w:object>
      </w:r>
      <w:r w:rsidRPr="00330A7E">
        <w:rPr>
          <w:rFonts w:ascii="Times New Roman" w:hAnsi="Times New Roman" w:cs="Times New Roman"/>
          <w:b/>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noProof/>
          <w:position w:val="-14"/>
          <w:sz w:val="24"/>
          <w:szCs w:val="24"/>
        </w:rPr>
        <w:object w:dxaOrig="1219" w:dyaOrig="420" w14:anchorId="7DD4AC4B">
          <v:shape id="_x0000_i2434" type="#_x0000_t75" style="width:60.75pt;height:21pt" o:ole="">
            <v:imagedata r:id="rId2140" o:title=""/>
          </v:shape>
          <o:OLEObject Type="Embed" ProgID="Equation.DSMT4" ShapeID="_x0000_i2434" DrawAspect="Content" ObjectID="_1796841498" r:id="rId2431"/>
        </w:object>
      </w:r>
      <w:r w:rsidRPr="00330A7E">
        <w:rPr>
          <w:rFonts w:ascii="Times New Roman" w:hAnsi="Times New Roman" w:cs="Times New Roman"/>
          <w:sz w:val="24"/>
          <w:szCs w:val="24"/>
        </w:rPr>
        <w:t>.</w:t>
      </w:r>
    </w:p>
    <w:p w14:paraId="60FCC98E" w14:textId="77777777" w:rsidR="00ED397D" w:rsidRPr="00330A7E" w:rsidRDefault="00ED397D" w:rsidP="00330A7E">
      <w:pPr>
        <w:spacing w:after="0" w:line="360" w:lineRule="auto"/>
        <w:ind w:left="992" w:hanging="992"/>
        <w:jc w:val="center"/>
        <w:rPr>
          <w:rFonts w:ascii="Times New Roman" w:hAnsi="Times New Roman" w:cs="Times New Roman"/>
          <w:b/>
          <w:sz w:val="24"/>
          <w:szCs w:val="24"/>
          <w:lang w:val="fr-FR"/>
        </w:rPr>
      </w:pPr>
      <w:r w:rsidRPr="00330A7E">
        <w:rPr>
          <w:rFonts w:ascii="Times New Roman" w:hAnsi="Times New Roman" w:cs="Times New Roman"/>
          <w:b/>
          <w:sz w:val="24"/>
          <w:szCs w:val="24"/>
          <w:lang w:val="fr-FR"/>
        </w:rPr>
        <w:t>Giải</w:t>
      </w:r>
    </w:p>
    <w:p w14:paraId="5CCD478B" w14:textId="77777777" w:rsidR="00ED397D" w:rsidRPr="00330A7E" w:rsidRDefault="00ED397D" w:rsidP="00330A7E">
      <w:pPr>
        <w:spacing w:after="0" w:line="360" w:lineRule="auto"/>
        <w:ind w:left="992"/>
        <w:rPr>
          <w:rFonts w:ascii="Times New Roman" w:hAnsi="Times New Roman" w:cs="Times New Roman"/>
          <w:b/>
          <w:bCs/>
          <w:sz w:val="24"/>
          <w:szCs w:val="24"/>
          <w:u w:val="single"/>
          <w:lang w:val="fr-FR"/>
        </w:rPr>
      </w:pPr>
      <w:r w:rsidRPr="00330A7E">
        <w:rPr>
          <w:rFonts w:ascii="Times New Roman" w:hAnsi="Times New Roman" w:cs="Times New Roman"/>
          <w:b/>
          <w:bCs/>
          <w:sz w:val="24"/>
          <w:szCs w:val="24"/>
          <w:lang w:val="fr-FR"/>
        </w:rPr>
        <w:lastRenderedPageBreak/>
        <w:t>Chọn</w:t>
      </w:r>
      <w:r w:rsidRPr="00330A7E">
        <w:rPr>
          <w:rFonts w:ascii="Times New Roman" w:hAnsi="Times New Roman" w:cs="Times New Roman"/>
          <w:b/>
          <w:bCs/>
          <w:sz w:val="24"/>
          <w:szCs w:val="24"/>
          <w:u w:val="single"/>
          <w:lang w:val="fr-FR"/>
        </w:rPr>
        <w:t xml:space="preserve"> C</w:t>
      </w:r>
    </w:p>
    <w:p w14:paraId="4A3E7C1B" w14:textId="77777777" w:rsidR="00ED397D" w:rsidRPr="00330A7E" w:rsidRDefault="00ED397D" w:rsidP="000E1E56">
      <w:pPr>
        <w:pStyle w:val="ListParagraph"/>
        <w:numPr>
          <w:ilvl w:val="0"/>
          <w:numId w:val="26"/>
        </w:numPr>
        <w:tabs>
          <w:tab w:val="left" w:pos="992"/>
        </w:tabs>
        <w:spacing w:line="360" w:lineRule="auto"/>
        <w:rPr>
          <w:rFonts w:ascii="Times New Roman" w:hAnsi="Times New Roman" w:cs="Times New Roman"/>
          <w:sz w:val="24"/>
          <w:szCs w:val="24"/>
          <w:lang w:val="nl-NL"/>
        </w:rPr>
      </w:pPr>
      <w:r w:rsidRPr="00330A7E">
        <w:rPr>
          <w:rFonts w:ascii="Times New Roman" w:hAnsi="Times New Roman" w:cs="Times New Roman"/>
          <w:sz w:val="24"/>
          <w:szCs w:val="24"/>
          <w:lang w:val="fr-FR"/>
        </w:rPr>
        <w:t xml:space="preserve">Trong không gian với hệ toạ độ </w:t>
      </w:r>
      <w:r w:rsidRPr="00330A7E">
        <w:rPr>
          <w:rFonts w:ascii="Times New Roman" w:hAnsi="Times New Roman" w:cs="Times New Roman"/>
          <w:position w:val="-10"/>
          <w:sz w:val="24"/>
          <w:szCs w:val="24"/>
        </w:rPr>
        <w:object w:dxaOrig="560" w:dyaOrig="320" w14:anchorId="62E2A238">
          <v:shape id="_x0000_i2435" type="#_x0000_t75" style="width:27.75pt;height:15.75pt" o:ole="">
            <v:imagedata r:id="rId2128" o:title=""/>
          </v:shape>
          <o:OLEObject Type="Embed" ProgID="Equation.DSMT4" ShapeID="_x0000_i2435" DrawAspect="Content" ObjectID="_1796841499" r:id="rId2432"/>
        </w:object>
      </w:r>
      <w:r w:rsidRPr="00330A7E">
        <w:rPr>
          <w:rFonts w:ascii="Times New Roman" w:hAnsi="Times New Roman" w:cs="Times New Roman"/>
          <w:sz w:val="24"/>
          <w:szCs w:val="24"/>
          <w:lang w:val="fr-FR"/>
        </w:rPr>
        <w:t xml:space="preserve">, </w:t>
      </w:r>
      <w:r w:rsidRPr="00330A7E">
        <w:rPr>
          <w:rFonts w:ascii="Times New Roman" w:hAnsi="Times New Roman" w:cs="Times New Roman"/>
          <w:sz w:val="24"/>
          <w:szCs w:val="24"/>
          <w:lang w:val="nl-NL"/>
        </w:rPr>
        <w:t xml:space="preserve">phương trình nào dưới đây là phương trình chính tắc của đường thẳng </w:t>
      </w:r>
      <w:r w:rsidRPr="00330A7E">
        <w:rPr>
          <w:rFonts w:ascii="Times New Roman" w:hAnsi="Times New Roman" w:cs="Times New Roman"/>
          <w:position w:val="-50"/>
          <w:sz w:val="24"/>
          <w:szCs w:val="24"/>
        </w:rPr>
        <w:object w:dxaOrig="1500" w:dyaOrig="1125" w14:anchorId="2B762A9E">
          <v:shape id="_x0000_i2436" type="#_x0000_t75" style="width:75pt;height:56.25pt" o:ole="">
            <v:imagedata r:id="rId2143" o:title=""/>
          </v:shape>
          <o:OLEObject Type="Embed" ProgID="Equation.DSMT4" ShapeID="_x0000_i2436" DrawAspect="Content" ObjectID="_1796841500" r:id="rId2433"/>
        </w:object>
      </w:r>
    </w:p>
    <w:p w14:paraId="5A2C0521" w14:textId="77777777" w:rsidR="00ED397D" w:rsidRPr="00330A7E" w:rsidRDefault="00ED397D" w:rsidP="00330A7E">
      <w:pPr>
        <w:tabs>
          <w:tab w:val="left" w:pos="3402"/>
          <w:tab w:val="left" w:pos="5669"/>
          <w:tab w:val="left" w:pos="7937"/>
        </w:tabs>
        <w:spacing w:after="0" w:line="360" w:lineRule="auto"/>
        <w:ind w:left="992"/>
        <w:jc w:val="both"/>
        <w:rPr>
          <w:rFonts w:ascii="Times New Roman" w:hAnsi="Times New Roman" w:cs="Times New Roman"/>
          <w:sz w:val="24"/>
          <w:szCs w:val="24"/>
        </w:rPr>
      </w:pPr>
      <w:r w:rsidRPr="00330A7E">
        <w:rPr>
          <w:rFonts w:ascii="Times New Roman" w:hAnsi="Times New Roman" w:cs="Times New Roman"/>
          <w:b/>
          <w:sz w:val="24"/>
          <w:szCs w:val="24"/>
        </w:rPr>
        <w:t>A.</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1695" w:dyaOrig="630" w14:anchorId="6F4DB4EE">
          <v:shape id="_x0000_i2437" type="#_x0000_t75" style="width:84.75pt;height:32.25pt" o:ole="">
            <v:imagedata r:id="rId2145" o:title=""/>
          </v:shape>
          <o:OLEObject Type="Embed" ProgID="Equation.DSMT4" ShapeID="_x0000_i2437" DrawAspect="Content" ObjectID="_1796841501" r:id="rId2434"/>
        </w:object>
      </w:r>
      <w:r w:rsidRPr="00330A7E">
        <w:rPr>
          <w:rFonts w:ascii="Times New Roman" w:hAnsi="Times New Roman" w:cs="Times New Roman"/>
          <w:b/>
          <w:sz w:val="24"/>
          <w:szCs w:val="24"/>
        </w:rPr>
        <w:tab/>
        <w:t>B.</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1695" w:dyaOrig="630" w14:anchorId="1322FDE2">
          <v:shape id="_x0000_i2438" type="#_x0000_t75" style="width:84.75pt;height:32.25pt" o:ole="">
            <v:imagedata r:id="rId2147" o:title=""/>
          </v:shape>
          <o:OLEObject Type="Embed" ProgID="Equation.DSMT4" ShapeID="_x0000_i2438" DrawAspect="Content" ObjectID="_1796841502" r:id="rId2435"/>
        </w:object>
      </w:r>
      <w:r w:rsidRPr="00330A7E">
        <w:rPr>
          <w:rFonts w:ascii="Times New Roman" w:hAnsi="Times New Roman" w:cs="Times New Roman"/>
          <w:b/>
          <w:sz w:val="24"/>
          <w:szCs w:val="24"/>
        </w:rPr>
        <w:tab/>
        <w:t>C.</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1695" w:dyaOrig="630" w14:anchorId="40727E79">
          <v:shape id="_x0000_i2439" type="#_x0000_t75" style="width:84.75pt;height:32.25pt" o:ole="">
            <v:imagedata r:id="rId2149" o:title=""/>
          </v:shape>
          <o:OLEObject Type="Embed" ProgID="Equation.DSMT4" ShapeID="_x0000_i2439" DrawAspect="Content" ObjectID="_1796841503" r:id="rId2436"/>
        </w:object>
      </w:r>
      <w:r w:rsidRPr="00330A7E">
        <w:rPr>
          <w:rFonts w:ascii="Times New Roman" w:hAnsi="Times New Roman" w:cs="Times New Roman"/>
          <w:b/>
          <w:sz w:val="24"/>
          <w:szCs w:val="24"/>
        </w:rPr>
        <w:tab/>
        <w:t>D.</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1695" w:dyaOrig="630" w14:anchorId="036ACAB7">
          <v:shape id="_x0000_i2440" type="#_x0000_t75" style="width:84.75pt;height:32.25pt" o:ole="">
            <v:imagedata r:id="rId2151" o:title=""/>
          </v:shape>
          <o:OLEObject Type="Embed" ProgID="Equation.DSMT4" ShapeID="_x0000_i2440" DrawAspect="Content" ObjectID="_1796841504" r:id="rId2437"/>
        </w:object>
      </w:r>
    </w:p>
    <w:p w14:paraId="65CD9D5A" w14:textId="77777777" w:rsidR="00ED397D" w:rsidRPr="00330A7E" w:rsidRDefault="00ED397D" w:rsidP="00330A7E">
      <w:pPr>
        <w:spacing w:after="0" w:line="360" w:lineRule="auto"/>
        <w:ind w:left="992" w:hanging="992"/>
        <w:jc w:val="center"/>
        <w:rPr>
          <w:rFonts w:ascii="Times New Roman" w:hAnsi="Times New Roman" w:cs="Times New Roman"/>
          <w:b/>
          <w:sz w:val="24"/>
          <w:szCs w:val="24"/>
          <w:lang w:val="fr-FR"/>
        </w:rPr>
      </w:pPr>
      <w:r w:rsidRPr="00330A7E">
        <w:rPr>
          <w:rFonts w:ascii="Times New Roman" w:hAnsi="Times New Roman" w:cs="Times New Roman"/>
          <w:b/>
          <w:sz w:val="24"/>
          <w:szCs w:val="24"/>
          <w:lang w:val="fr-FR"/>
        </w:rPr>
        <w:t>Giải</w:t>
      </w:r>
    </w:p>
    <w:p w14:paraId="1C1A61C9" w14:textId="77777777" w:rsidR="00ED397D" w:rsidRPr="00330A7E" w:rsidRDefault="00ED397D" w:rsidP="00330A7E">
      <w:pPr>
        <w:spacing w:after="0" w:line="360" w:lineRule="auto"/>
        <w:ind w:left="992"/>
        <w:rPr>
          <w:rFonts w:ascii="Times New Roman" w:hAnsi="Times New Roman" w:cs="Times New Roman"/>
          <w:b/>
          <w:bCs/>
          <w:sz w:val="24"/>
          <w:szCs w:val="24"/>
          <w:u w:val="single"/>
          <w:lang w:val="fr-FR"/>
        </w:rPr>
      </w:pPr>
      <w:r w:rsidRPr="00330A7E">
        <w:rPr>
          <w:rFonts w:ascii="Times New Roman" w:hAnsi="Times New Roman" w:cs="Times New Roman"/>
          <w:b/>
          <w:bCs/>
          <w:sz w:val="24"/>
          <w:szCs w:val="24"/>
          <w:lang w:val="fr-FR"/>
        </w:rPr>
        <w:t>Chọn</w:t>
      </w:r>
      <w:r w:rsidRPr="00330A7E">
        <w:rPr>
          <w:rFonts w:ascii="Times New Roman" w:hAnsi="Times New Roman" w:cs="Times New Roman"/>
          <w:b/>
          <w:bCs/>
          <w:sz w:val="24"/>
          <w:szCs w:val="24"/>
          <w:u w:val="single"/>
          <w:lang w:val="fr-FR"/>
        </w:rPr>
        <w:t xml:space="preserve"> D</w:t>
      </w:r>
    </w:p>
    <w:p w14:paraId="3B261890" w14:textId="77777777" w:rsidR="00ED397D" w:rsidRPr="00330A7E" w:rsidRDefault="00ED397D" w:rsidP="000E1E56">
      <w:pPr>
        <w:pStyle w:val="ListParagraph"/>
        <w:numPr>
          <w:ilvl w:val="0"/>
          <w:numId w:val="26"/>
        </w:numPr>
        <w:tabs>
          <w:tab w:val="left" w:pos="992"/>
        </w:tabs>
        <w:spacing w:line="360" w:lineRule="auto"/>
        <w:rPr>
          <w:rFonts w:ascii="Times New Roman" w:hAnsi="Times New Roman" w:cs="Times New Roman"/>
          <w:b/>
          <w:sz w:val="24"/>
          <w:szCs w:val="24"/>
          <w:lang w:val="vi-VN"/>
        </w:rPr>
      </w:pPr>
      <w:r w:rsidRPr="00330A7E">
        <w:rPr>
          <w:rFonts w:ascii="Times New Roman" w:hAnsi="Times New Roman" w:cs="Times New Roman"/>
          <w:sz w:val="24"/>
          <w:szCs w:val="24"/>
          <w:lang w:val="fr-FR"/>
        </w:rPr>
        <w:t xml:space="preserve">Trong không gian với hệ toạ độ </w:t>
      </w:r>
      <w:r w:rsidRPr="00330A7E">
        <w:rPr>
          <w:rFonts w:ascii="Times New Roman" w:hAnsi="Times New Roman" w:cs="Times New Roman"/>
          <w:position w:val="-10"/>
          <w:sz w:val="24"/>
          <w:szCs w:val="24"/>
        </w:rPr>
        <w:object w:dxaOrig="560" w:dyaOrig="320" w14:anchorId="32EF9164">
          <v:shape id="_x0000_i2441" type="#_x0000_t75" style="width:27.75pt;height:15.75pt" o:ole="">
            <v:imagedata r:id="rId2128" o:title=""/>
          </v:shape>
          <o:OLEObject Type="Embed" ProgID="Equation.DSMT4" ShapeID="_x0000_i2441" DrawAspect="Content" ObjectID="_1796841505" r:id="rId2438"/>
        </w:object>
      </w:r>
      <w:r w:rsidRPr="00330A7E">
        <w:rPr>
          <w:rFonts w:ascii="Times New Roman" w:hAnsi="Times New Roman" w:cs="Times New Roman"/>
          <w:sz w:val="24"/>
          <w:szCs w:val="24"/>
          <w:lang w:val="fr-FR"/>
        </w:rPr>
        <w:t xml:space="preserve">, mặt cầu </w:t>
      </w:r>
      <w:r w:rsidRPr="00330A7E">
        <w:rPr>
          <w:rFonts w:ascii="Times New Roman" w:hAnsi="Times New Roman" w:cs="Times New Roman"/>
          <w:position w:val="-14"/>
          <w:sz w:val="24"/>
          <w:szCs w:val="24"/>
        </w:rPr>
        <w:object w:dxaOrig="3480" w:dyaOrig="435" w14:anchorId="2BA98B09">
          <v:shape id="_x0000_i2442" type="#_x0000_t75" style="width:174pt;height:21.75pt" o:ole="">
            <v:imagedata r:id="rId2154" o:title=""/>
          </v:shape>
          <o:OLEObject Type="Embed" ProgID="Equation.DSMT4" ShapeID="_x0000_i2442" DrawAspect="Content" ObjectID="_1796841506" r:id="rId2439"/>
        </w:object>
      </w:r>
      <w:r w:rsidRPr="00330A7E">
        <w:rPr>
          <w:rFonts w:ascii="Times New Roman" w:hAnsi="Times New Roman" w:cs="Times New Roman"/>
          <w:sz w:val="24"/>
          <w:szCs w:val="24"/>
          <w:lang w:val="fr-FR"/>
        </w:rPr>
        <w:t xml:space="preserve"> có bán kính bằng ?</w:t>
      </w:r>
    </w:p>
    <w:p w14:paraId="3F891D29" w14:textId="77777777" w:rsidR="00ED397D" w:rsidRPr="00330A7E" w:rsidRDefault="00ED397D" w:rsidP="00330A7E">
      <w:pPr>
        <w:widowControl w:val="0"/>
        <w:tabs>
          <w:tab w:val="left" w:pos="3402"/>
          <w:tab w:val="left" w:pos="5669"/>
          <w:tab w:val="left" w:pos="7937"/>
        </w:tabs>
        <w:spacing w:after="0" w:line="360" w:lineRule="auto"/>
        <w:ind w:left="992"/>
        <w:jc w:val="both"/>
        <w:rPr>
          <w:rFonts w:ascii="Times New Roman" w:hAnsi="Times New Roman" w:cs="Times New Roman"/>
          <w:noProof/>
          <w:sz w:val="24"/>
          <w:szCs w:val="24"/>
        </w:rPr>
      </w:pPr>
      <w:r w:rsidRPr="00330A7E">
        <w:rPr>
          <w:rFonts w:ascii="Times New Roman" w:hAnsi="Times New Roman" w:cs="Times New Roman"/>
          <w:b/>
          <w:sz w:val="24"/>
          <w:szCs w:val="24"/>
          <w:lang w:val="vi-VN"/>
        </w:rPr>
        <w:t xml:space="preserve">A. </w:t>
      </w:r>
      <w:r w:rsidRPr="00330A7E">
        <w:rPr>
          <w:rFonts w:ascii="Times New Roman" w:hAnsi="Times New Roman" w:cs="Times New Roman"/>
          <w:noProof/>
          <w:position w:val="-6"/>
          <w:sz w:val="24"/>
          <w:szCs w:val="24"/>
        </w:rPr>
        <w:object w:dxaOrig="180" w:dyaOrig="285" w14:anchorId="2247ACB7">
          <v:shape id="_x0000_i2443" type="#_x0000_t75" style="width:9pt;height:14.25pt" o:ole="">
            <v:imagedata r:id="rId2156" o:title=""/>
          </v:shape>
          <o:OLEObject Type="Embed" ProgID="Equation.DSMT4" ShapeID="_x0000_i2443" DrawAspect="Content" ObjectID="_1796841507" r:id="rId2440"/>
        </w:object>
      </w:r>
      <w:r w:rsidRPr="00330A7E">
        <w:rPr>
          <w:rFonts w:ascii="Times New Roman" w:hAnsi="Times New Roman" w:cs="Times New Roman"/>
          <w:b/>
          <w:sz w:val="24"/>
          <w:szCs w:val="24"/>
          <w:lang w:val="vi-VN"/>
        </w:rPr>
        <w:tab/>
        <w:t xml:space="preserve">B. </w:t>
      </w:r>
      <w:r w:rsidRPr="00330A7E">
        <w:rPr>
          <w:rFonts w:ascii="Times New Roman" w:hAnsi="Times New Roman" w:cs="Times New Roman"/>
          <w:noProof/>
          <w:position w:val="-8"/>
          <w:sz w:val="24"/>
          <w:szCs w:val="24"/>
        </w:rPr>
        <w:object w:dxaOrig="480" w:dyaOrig="360" w14:anchorId="32B9B728">
          <v:shape id="_x0000_i2444" type="#_x0000_t75" style="width:24pt;height:18.75pt" o:ole="">
            <v:imagedata r:id="rId2158" o:title=""/>
          </v:shape>
          <o:OLEObject Type="Embed" ProgID="Equation.DSMT4" ShapeID="_x0000_i2444" DrawAspect="Content" ObjectID="_1796841508" r:id="rId2441"/>
        </w:object>
      </w:r>
      <w:r w:rsidRPr="00330A7E">
        <w:rPr>
          <w:rFonts w:ascii="Times New Roman" w:hAnsi="Times New Roman" w:cs="Times New Roman"/>
          <w:b/>
          <w:sz w:val="24"/>
          <w:szCs w:val="24"/>
          <w:lang w:val="vi-VN"/>
        </w:rPr>
        <w:tab/>
        <w:t xml:space="preserve">C. </w:t>
      </w:r>
      <w:r w:rsidRPr="00330A7E">
        <w:rPr>
          <w:rFonts w:ascii="Times New Roman" w:hAnsi="Times New Roman" w:cs="Times New Roman"/>
          <w:noProof/>
          <w:position w:val="-6"/>
          <w:sz w:val="24"/>
          <w:szCs w:val="24"/>
        </w:rPr>
        <w:object w:dxaOrig="180" w:dyaOrig="285" w14:anchorId="19B448BC">
          <v:shape id="_x0000_i2445" type="#_x0000_t75" style="width:9pt;height:14.25pt" o:ole="">
            <v:imagedata r:id="rId2160" o:title=""/>
          </v:shape>
          <o:OLEObject Type="Embed" ProgID="Equation.DSMT4" ShapeID="_x0000_i2445" DrawAspect="Content" ObjectID="_1796841509" r:id="rId2442"/>
        </w:object>
      </w:r>
      <w:r w:rsidRPr="00330A7E">
        <w:rPr>
          <w:rFonts w:ascii="Times New Roman" w:hAnsi="Times New Roman" w:cs="Times New Roman"/>
          <w:b/>
          <w:sz w:val="24"/>
          <w:szCs w:val="24"/>
          <w:lang w:val="vi-VN"/>
        </w:rPr>
        <w:tab/>
        <w:t xml:space="preserve">D. </w:t>
      </w:r>
      <w:r w:rsidRPr="00330A7E">
        <w:rPr>
          <w:rFonts w:ascii="Times New Roman" w:hAnsi="Times New Roman" w:cs="Times New Roman"/>
          <w:noProof/>
          <w:position w:val="-8"/>
          <w:sz w:val="24"/>
          <w:szCs w:val="24"/>
        </w:rPr>
        <w:object w:dxaOrig="360" w:dyaOrig="360" w14:anchorId="3457078D">
          <v:shape id="_x0000_i2446" type="#_x0000_t75" style="width:18.75pt;height:18.75pt" o:ole="">
            <v:imagedata r:id="rId2162" o:title=""/>
          </v:shape>
          <o:OLEObject Type="Embed" ProgID="Equation.DSMT4" ShapeID="_x0000_i2446" DrawAspect="Content" ObjectID="_1796841510" r:id="rId2443"/>
        </w:object>
      </w:r>
    </w:p>
    <w:p w14:paraId="0A30875D" w14:textId="77777777" w:rsidR="00ED397D" w:rsidRPr="00330A7E" w:rsidRDefault="00ED397D" w:rsidP="00330A7E">
      <w:pPr>
        <w:spacing w:after="0" w:line="360" w:lineRule="auto"/>
        <w:ind w:left="992" w:hanging="992"/>
        <w:jc w:val="center"/>
        <w:rPr>
          <w:rFonts w:ascii="Times New Roman" w:hAnsi="Times New Roman" w:cs="Times New Roman"/>
          <w:b/>
          <w:sz w:val="24"/>
          <w:szCs w:val="24"/>
          <w:lang w:val="fr-FR"/>
        </w:rPr>
      </w:pPr>
      <w:r w:rsidRPr="00330A7E">
        <w:rPr>
          <w:rFonts w:ascii="Times New Roman" w:hAnsi="Times New Roman" w:cs="Times New Roman"/>
          <w:b/>
          <w:sz w:val="24"/>
          <w:szCs w:val="24"/>
          <w:lang w:val="fr-FR"/>
        </w:rPr>
        <w:t>Giải</w:t>
      </w:r>
    </w:p>
    <w:p w14:paraId="02C5A99F" w14:textId="77777777" w:rsidR="00ED397D" w:rsidRPr="00330A7E" w:rsidRDefault="00ED397D" w:rsidP="00330A7E">
      <w:pPr>
        <w:spacing w:after="0" w:line="360" w:lineRule="auto"/>
        <w:ind w:left="992"/>
        <w:rPr>
          <w:rFonts w:ascii="Times New Roman" w:hAnsi="Times New Roman" w:cs="Times New Roman"/>
          <w:b/>
          <w:bCs/>
          <w:sz w:val="24"/>
          <w:szCs w:val="24"/>
          <w:u w:val="single"/>
          <w:lang w:val="fr-FR"/>
        </w:rPr>
      </w:pPr>
      <w:r w:rsidRPr="00330A7E">
        <w:rPr>
          <w:rFonts w:ascii="Times New Roman" w:hAnsi="Times New Roman" w:cs="Times New Roman"/>
          <w:b/>
          <w:bCs/>
          <w:sz w:val="24"/>
          <w:szCs w:val="24"/>
          <w:lang w:val="fr-FR"/>
        </w:rPr>
        <w:t>Chọn</w:t>
      </w:r>
      <w:r w:rsidRPr="00330A7E">
        <w:rPr>
          <w:rFonts w:ascii="Times New Roman" w:hAnsi="Times New Roman" w:cs="Times New Roman"/>
          <w:b/>
          <w:bCs/>
          <w:sz w:val="24"/>
          <w:szCs w:val="24"/>
          <w:u w:val="single"/>
          <w:lang w:val="fr-FR"/>
        </w:rPr>
        <w:t xml:space="preserve"> D</w:t>
      </w:r>
    </w:p>
    <w:p w14:paraId="7408DA07" w14:textId="77777777" w:rsidR="00ED397D" w:rsidRPr="00330A7E" w:rsidRDefault="00ED397D" w:rsidP="000E1E56">
      <w:pPr>
        <w:pStyle w:val="ListParagraph"/>
        <w:numPr>
          <w:ilvl w:val="0"/>
          <w:numId w:val="26"/>
        </w:numPr>
        <w:tabs>
          <w:tab w:val="left" w:pos="992"/>
        </w:tabs>
        <w:spacing w:line="276" w:lineRule="auto"/>
        <w:rPr>
          <w:rFonts w:ascii="Times New Roman" w:hAnsi="Times New Roman" w:cs="Times New Roman"/>
          <w:sz w:val="24"/>
          <w:szCs w:val="24"/>
          <w:lang w:val="fr-FR"/>
        </w:rPr>
      </w:pPr>
      <w:r w:rsidRPr="00330A7E">
        <w:rPr>
          <w:rFonts w:ascii="Times New Roman" w:hAnsi="Times New Roman" w:cs="Times New Roman"/>
          <w:sz w:val="24"/>
          <w:szCs w:val="24"/>
          <w:lang w:val="fr-FR"/>
        </w:rPr>
        <w:t>Nếu hai biến cố</w:t>
      </w:r>
      <w:r w:rsidRPr="00330A7E">
        <w:rPr>
          <w:rFonts w:ascii="Times New Roman" w:hAnsi="Times New Roman" w:cs="Times New Roman"/>
          <w:position w:val="-10"/>
          <w:sz w:val="24"/>
          <w:szCs w:val="24"/>
          <w:lang w:val="fr-FR"/>
        </w:rPr>
        <w:object w:dxaOrig="480" w:dyaOrig="320" w14:anchorId="09C968FE">
          <v:shape id="_x0000_i2447" type="#_x0000_t75" style="width:24pt;height:15.75pt" o:ole="">
            <v:imagedata r:id="rId2164" o:title=""/>
          </v:shape>
          <o:OLEObject Type="Embed" ProgID="Equation.DSMT4" ShapeID="_x0000_i2447" DrawAspect="Content" ObjectID="_1796841511" r:id="rId2444"/>
        </w:object>
      </w:r>
      <w:r w:rsidRPr="00330A7E">
        <w:rPr>
          <w:rFonts w:ascii="Times New Roman" w:hAnsi="Times New Roman" w:cs="Times New Roman"/>
          <w:sz w:val="24"/>
          <w:szCs w:val="24"/>
          <w:lang w:val="fr-FR"/>
        </w:rPr>
        <w:t>thỏa mãn</w:t>
      </w:r>
      <w:r w:rsidRPr="00330A7E">
        <w:rPr>
          <w:rFonts w:ascii="Times New Roman" w:hAnsi="Times New Roman" w:cs="Times New Roman"/>
          <w:position w:val="-14"/>
          <w:sz w:val="24"/>
          <w:szCs w:val="24"/>
          <w:lang w:val="fr-FR"/>
        </w:rPr>
        <w:object w:dxaOrig="2940" w:dyaOrig="400" w14:anchorId="0ECD97AB">
          <v:shape id="_x0000_i2448" type="#_x0000_t75" style="width:147pt;height:20.25pt" o:ole="">
            <v:imagedata r:id="rId2445" o:title=""/>
          </v:shape>
          <o:OLEObject Type="Embed" ProgID="Equation.DSMT4" ShapeID="_x0000_i2448" DrawAspect="Content" ObjectID="_1796841512" r:id="rId2446"/>
        </w:object>
      </w:r>
      <w:r w:rsidRPr="00330A7E">
        <w:rPr>
          <w:rFonts w:ascii="Times New Roman" w:hAnsi="Times New Roman" w:cs="Times New Roman"/>
          <w:sz w:val="24"/>
          <w:szCs w:val="24"/>
          <w:lang w:val="fr-FR"/>
        </w:rPr>
        <w:t xml:space="preserve">thì </w:t>
      </w:r>
      <w:r w:rsidRPr="00330A7E">
        <w:rPr>
          <w:rFonts w:ascii="Times New Roman" w:hAnsi="Times New Roman" w:cs="Times New Roman"/>
          <w:position w:val="-16"/>
          <w:sz w:val="24"/>
          <w:szCs w:val="24"/>
          <w:lang w:val="fr-FR"/>
        </w:rPr>
        <w:object w:dxaOrig="780" w:dyaOrig="440" w14:anchorId="004021DD">
          <v:shape id="_x0000_i2449" type="#_x0000_t75" style="width:39pt;height:22.5pt" o:ole="">
            <v:imagedata r:id="rId2168" o:title=""/>
          </v:shape>
          <o:OLEObject Type="Embed" ProgID="Equation.DSMT4" ShapeID="_x0000_i2449" DrawAspect="Content" ObjectID="_1796841513" r:id="rId2447"/>
        </w:object>
      </w:r>
      <w:r w:rsidRPr="00330A7E">
        <w:rPr>
          <w:rFonts w:ascii="Times New Roman" w:hAnsi="Times New Roman" w:cs="Times New Roman"/>
          <w:sz w:val="24"/>
          <w:szCs w:val="24"/>
          <w:lang w:val="fr-FR"/>
        </w:rPr>
        <w:t>bằng ?</w:t>
      </w:r>
    </w:p>
    <w:p w14:paraId="12A13143" w14:textId="77777777" w:rsidR="00ED397D" w:rsidRPr="00330A7E" w:rsidRDefault="00ED397D" w:rsidP="00330A7E">
      <w:pPr>
        <w:tabs>
          <w:tab w:val="left" w:pos="851"/>
          <w:tab w:val="left" w:pos="3402"/>
          <w:tab w:val="left" w:pos="5669"/>
          <w:tab w:val="left" w:pos="7937"/>
        </w:tabs>
        <w:spacing w:after="0"/>
        <w:jc w:val="both"/>
        <w:rPr>
          <w:rFonts w:ascii="Times New Roman" w:hAnsi="Times New Roman" w:cs="Times New Roman"/>
          <w:sz w:val="24"/>
          <w:szCs w:val="24"/>
          <w:lang w:val="fr-FR"/>
        </w:rPr>
      </w:pPr>
      <w:r w:rsidRPr="00330A7E">
        <w:rPr>
          <w:rFonts w:ascii="Times New Roman" w:hAnsi="Times New Roman" w:cs="Times New Roman"/>
          <w:b/>
          <w:sz w:val="24"/>
          <w:szCs w:val="24"/>
          <w:lang w:val="fr-FR"/>
        </w:rPr>
        <w:tab/>
        <w:t>A</w:t>
      </w:r>
      <w:r w:rsidRPr="00330A7E">
        <w:rPr>
          <w:rFonts w:ascii="Times New Roman" w:hAnsi="Times New Roman" w:cs="Times New Roman"/>
          <w:sz w:val="24"/>
          <w:szCs w:val="24"/>
          <w:lang w:val="fr-FR"/>
        </w:rPr>
        <w:t>.</w:t>
      </w:r>
      <w:r w:rsidRPr="00330A7E">
        <w:rPr>
          <w:rFonts w:ascii="Times New Roman" w:hAnsi="Times New Roman" w:cs="Times New Roman"/>
          <w:position w:val="-24"/>
          <w:sz w:val="24"/>
          <w:szCs w:val="24"/>
          <w:lang w:val="fr-FR"/>
        </w:rPr>
        <w:object w:dxaOrig="400" w:dyaOrig="620" w14:anchorId="375FCB3D">
          <v:shape id="_x0000_i2450" type="#_x0000_t75" style="width:20.25pt;height:30.75pt" o:ole="">
            <v:imagedata r:id="rId2170" o:title=""/>
          </v:shape>
          <o:OLEObject Type="Embed" ProgID="Equation.DSMT4" ShapeID="_x0000_i2450" DrawAspect="Content" ObjectID="_1796841514" r:id="rId2448"/>
        </w:object>
      </w:r>
      <w:r w:rsidRPr="00330A7E">
        <w:rPr>
          <w:rFonts w:ascii="Times New Roman" w:hAnsi="Times New Roman" w:cs="Times New Roman"/>
          <w:sz w:val="24"/>
          <w:szCs w:val="24"/>
          <w:lang w:val="fr-FR"/>
        </w:rPr>
        <w:tab/>
      </w:r>
      <w:r w:rsidRPr="00330A7E">
        <w:rPr>
          <w:rFonts w:ascii="Times New Roman" w:hAnsi="Times New Roman" w:cs="Times New Roman"/>
          <w:b/>
          <w:sz w:val="24"/>
          <w:szCs w:val="24"/>
          <w:lang w:val="fr-FR"/>
        </w:rPr>
        <w:t>B</w:t>
      </w:r>
      <w:r w:rsidRPr="00330A7E">
        <w:rPr>
          <w:rFonts w:ascii="Times New Roman" w:hAnsi="Times New Roman" w:cs="Times New Roman"/>
          <w:sz w:val="24"/>
          <w:szCs w:val="24"/>
          <w:lang w:val="fr-FR"/>
        </w:rPr>
        <w:t xml:space="preserve">. </w:t>
      </w:r>
      <w:r w:rsidRPr="00330A7E">
        <w:rPr>
          <w:rFonts w:ascii="Times New Roman" w:hAnsi="Times New Roman" w:cs="Times New Roman"/>
          <w:position w:val="-24"/>
          <w:sz w:val="24"/>
          <w:szCs w:val="24"/>
          <w:lang w:val="fr-FR"/>
        </w:rPr>
        <w:object w:dxaOrig="300" w:dyaOrig="620" w14:anchorId="7104C697">
          <v:shape id="_x0000_i2451" type="#_x0000_t75" style="width:15pt;height:30.75pt" o:ole="">
            <v:imagedata r:id="rId2172" o:title=""/>
          </v:shape>
          <o:OLEObject Type="Embed" ProgID="Equation.DSMT4" ShapeID="_x0000_i2451" DrawAspect="Content" ObjectID="_1796841515" r:id="rId2449"/>
        </w:object>
      </w:r>
      <w:r w:rsidRPr="00330A7E">
        <w:rPr>
          <w:rFonts w:ascii="Times New Roman" w:hAnsi="Times New Roman" w:cs="Times New Roman"/>
          <w:sz w:val="24"/>
          <w:szCs w:val="24"/>
          <w:lang w:val="fr-FR"/>
        </w:rPr>
        <w:tab/>
      </w:r>
      <w:r w:rsidRPr="00330A7E">
        <w:rPr>
          <w:rFonts w:ascii="Times New Roman" w:hAnsi="Times New Roman" w:cs="Times New Roman"/>
          <w:b/>
          <w:sz w:val="24"/>
          <w:szCs w:val="24"/>
          <w:lang w:val="fr-FR"/>
        </w:rPr>
        <w:t>C</w:t>
      </w:r>
      <w:r w:rsidRPr="00330A7E">
        <w:rPr>
          <w:rFonts w:ascii="Times New Roman" w:hAnsi="Times New Roman" w:cs="Times New Roman"/>
          <w:sz w:val="24"/>
          <w:szCs w:val="24"/>
          <w:lang w:val="fr-FR"/>
        </w:rPr>
        <w:t>.</w:t>
      </w:r>
      <w:r w:rsidRPr="00330A7E">
        <w:rPr>
          <w:rFonts w:ascii="Times New Roman" w:hAnsi="Times New Roman" w:cs="Times New Roman"/>
          <w:position w:val="-24"/>
          <w:sz w:val="24"/>
          <w:szCs w:val="24"/>
          <w:lang w:val="fr-FR"/>
        </w:rPr>
        <w:object w:dxaOrig="279" w:dyaOrig="620" w14:anchorId="5F437881">
          <v:shape id="_x0000_i2452" type="#_x0000_t75" style="width:13.5pt;height:30.75pt" o:ole="">
            <v:imagedata r:id="rId2174" o:title=""/>
          </v:shape>
          <o:OLEObject Type="Embed" ProgID="Equation.DSMT4" ShapeID="_x0000_i2452" DrawAspect="Content" ObjectID="_1796841516" r:id="rId2450"/>
        </w:object>
      </w:r>
      <w:r w:rsidRPr="00330A7E">
        <w:rPr>
          <w:rFonts w:ascii="Times New Roman" w:hAnsi="Times New Roman" w:cs="Times New Roman"/>
          <w:sz w:val="24"/>
          <w:szCs w:val="24"/>
          <w:lang w:val="fr-FR"/>
        </w:rPr>
        <w:tab/>
      </w:r>
      <w:r w:rsidRPr="00330A7E">
        <w:rPr>
          <w:rFonts w:ascii="Times New Roman" w:hAnsi="Times New Roman" w:cs="Times New Roman"/>
          <w:b/>
          <w:sz w:val="24"/>
          <w:szCs w:val="24"/>
          <w:lang w:val="fr-FR"/>
        </w:rPr>
        <w:t>D</w:t>
      </w:r>
      <w:r w:rsidRPr="00330A7E">
        <w:rPr>
          <w:rFonts w:ascii="Times New Roman" w:hAnsi="Times New Roman" w:cs="Times New Roman"/>
          <w:sz w:val="24"/>
          <w:szCs w:val="24"/>
          <w:lang w:val="fr-FR"/>
        </w:rPr>
        <w:t>.</w:t>
      </w:r>
      <w:r w:rsidRPr="00330A7E">
        <w:rPr>
          <w:rFonts w:ascii="Times New Roman" w:hAnsi="Times New Roman" w:cs="Times New Roman"/>
          <w:position w:val="-24"/>
          <w:sz w:val="24"/>
          <w:szCs w:val="24"/>
          <w:lang w:val="fr-FR"/>
        </w:rPr>
        <w:object w:dxaOrig="300" w:dyaOrig="620" w14:anchorId="3A72CB33">
          <v:shape id="_x0000_i2453" type="#_x0000_t75" style="width:15pt;height:30.75pt" o:ole="">
            <v:imagedata r:id="rId2176" o:title=""/>
          </v:shape>
          <o:OLEObject Type="Embed" ProgID="Equation.DSMT4" ShapeID="_x0000_i2453" DrawAspect="Content" ObjectID="_1796841517" r:id="rId2451"/>
        </w:object>
      </w:r>
    </w:p>
    <w:p w14:paraId="4CEBA557" w14:textId="77777777" w:rsidR="00ED397D" w:rsidRPr="00330A7E" w:rsidRDefault="00ED397D" w:rsidP="00330A7E">
      <w:pPr>
        <w:spacing w:after="0" w:line="360" w:lineRule="auto"/>
        <w:ind w:left="992" w:hanging="992"/>
        <w:jc w:val="center"/>
        <w:rPr>
          <w:rFonts w:ascii="Times New Roman" w:hAnsi="Times New Roman" w:cs="Times New Roman"/>
          <w:b/>
          <w:sz w:val="24"/>
          <w:szCs w:val="24"/>
          <w:lang w:val="fr-FR"/>
        </w:rPr>
      </w:pPr>
      <w:r w:rsidRPr="00330A7E">
        <w:rPr>
          <w:rFonts w:ascii="Times New Roman" w:hAnsi="Times New Roman" w:cs="Times New Roman"/>
          <w:b/>
          <w:sz w:val="24"/>
          <w:szCs w:val="24"/>
          <w:lang w:val="fr-FR"/>
        </w:rPr>
        <w:t>Giải</w:t>
      </w:r>
    </w:p>
    <w:p w14:paraId="0732D7D2" w14:textId="77777777" w:rsidR="00ED397D" w:rsidRPr="00330A7E" w:rsidRDefault="00ED397D" w:rsidP="00330A7E">
      <w:pPr>
        <w:spacing w:after="0" w:line="360" w:lineRule="auto"/>
        <w:ind w:left="992"/>
        <w:rPr>
          <w:rFonts w:ascii="Times New Roman" w:hAnsi="Times New Roman" w:cs="Times New Roman"/>
          <w:b/>
          <w:bCs/>
          <w:sz w:val="24"/>
          <w:szCs w:val="24"/>
          <w:u w:val="single"/>
          <w:lang w:val="fr-FR"/>
        </w:rPr>
      </w:pPr>
      <w:r w:rsidRPr="00330A7E">
        <w:rPr>
          <w:rFonts w:ascii="Times New Roman" w:hAnsi="Times New Roman" w:cs="Times New Roman"/>
          <w:b/>
          <w:bCs/>
          <w:sz w:val="24"/>
          <w:szCs w:val="24"/>
          <w:lang w:val="fr-FR"/>
        </w:rPr>
        <w:t>Chọn</w:t>
      </w:r>
      <w:r w:rsidRPr="00330A7E">
        <w:rPr>
          <w:rFonts w:ascii="Times New Roman" w:hAnsi="Times New Roman" w:cs="Times New Roman"/>
          <w:b/>
          <w:bCs/>
          <w:sz w:val="24"/>
          <w:szCs w:val="24"/>
          <w:u w:val="single"/>
          <w:lang w:val="fr-FR"/>
        </w:rPr>
        <w:t xml:space="preserve"> C</w:t>
      </w:r>
    </w:p>
    <w:p w14:paraId="448E4544" w14:textId="77777777" w:rsidR="00ED397D" w:rsidRPr="00330A7E" w:rsidRDefault="00ED397D" w:rsidP="000E1E56">
      <w:pPr>
        <w:pStyle w:val="ListParagraph"/>
        <w:numPr>
          <w:ilvl w:val="0"/>
          <w:numId w:val="26"/>
        </w:numPr>
        <w:tabs>
          <w:tab w:val="left" w:pos="992"/>
        </w:tabs>
        <w:spacing w:line="360" w:lineRule="auto"/>
        <w:rPr>
          <w:rFonts w:ascii="Times New Roman" w:hAnsi="Times New Roman" w:cs="Times New Roman"/>
          <w:b/>
          <w:sz w:val="24"/>
          <w:szCs w:val="24"/>
          <w:lang w:val="it-IT"/>
        </w:rPr>
      </w:pPr>
      <w:r w:rsidRPr="00330A7E">
        <w:rPr>
          <w:rFonts w:ascii="Times New Roman" w:hAnsi="Times New Roman" w:cs="Times New Roman"/>
          <w:sz w:val="24"/>
          <w:szCs w:val="24"/>
          <w:lang w:val="it-IT"/>
        </w:rPr>
        <w:t>Cho bảng số liệu sau đây</w:t>
      </w:r>
    </w:p>
    <w:tbl>
      <w:tblPr>
        <w:tblStyle w:val="TableGrid"/>
        <w:tblW w:w="0" w:type="auto"/>
        <w:jc w:val="center"/>
        <w:tblLook w:val="04A0" w:firstRow="1" w:lastRow="0" w:firstColumn="1" w:lastColumn="0" w:noHBand="0" w:noVBand="1"/>
      </w:tblPr>
      <w:tblGrid>
        <w:gridCol w:w="863"/>
        <w:gridCol w:w="1192"/>
        <w:gridCol w:w="1192"/>
        <w:gridCol w:w="1192"/>
        <w:gridCol w:w="1192"/>
        <w:gridCol w:w="1192"/>
      </w:tblGrid>
      <w:tr w:rsidR="00ED397D" w:rsidRPr="00330A7E" w14:paraId="4A3EB4C3" w14:textId="77777777" w:rsidTr="00330A7E">
        <w:trPr>
          <w:jc w:val="center"/>
        </w:trPr>
        <w:tc>
          <w:tcPr>
            <w:tcW w:w="0" w:type="auto"/>
            <w:shd w:val="clear" w:color="auto" w:fill="D9D9D9" w:themeFill="background1" w:themeFillShade="D9"/>
            <w:vAlign w:val="center"/>
          </w:tcPr>
          <w:p w14:paraId="21042177"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Nhóm</w:t>
            </w:r>
          </w:p>
        </w:tc>
        <w:tc>
          <w:tcPr>
            <w:tcW w:w="0" w:type="auto"/>
            <w:vAlign w:val="center"/>
          </w:tcPr>
          <w:p w14:paraId="36848AF4"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980" w:dyaOrig="400" w14:anchorId="60EA314D">
                <v:shape id="_x0000_i2454" type="#_x0000_t75" style="width:48.75pt;height:20.25pt" o:ole="">
                  <v:imagedata r:id="rId2178" o:title=""/>
                </v:shape>
                <o:OLEObject Type="Embed" ProgID="Equation.DSMT4" ShapeID="_x0000_i2454" DrawAspect="Content" ObjectID="_1796841518" r:id="rId2452"/>
              </w:object>
            </w:r>
          </w:p>
        </w:tc>
        <w:tc>
          <w:tcPr>
            <w:tcW w:w="0" w:type="auto"/>
            <w:vAlign w:val="center"/>
          </w:tcPr>
          <w:p w14:paraId="15D37960"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980" w:dyaOrig="400" w14:anchorId="137245A5">
                <v:shape id="_x0000_i2455" type="#_x0000_t75" style="width:48.75pt;height:20.25pt" o:ole="">
                  <v:imagedata r:id="rId2180" o:title=""/>
                </v:shape>
                <o:OLEObject Type="Embed" ProgID="Equation.DSMT4" ShapeID="_x0000_i2455" DrawAspect="Content" ObjectID="_1796841519" r:id="rId2453"/>
              </w:object>
            </w:r>
          </w:p>
        </w:tc>
        <w:tc>
          <w:tcPr>
            <w:tcW w:w="0" w:type="auto"/>
            <w:vAlign w:val="center"/>
          </w:tcPr>
          <w:p w14:paraId="6CE41D55"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980" w:dyaOrig="400" w14:anchorId="21E68949">
                <v:shape id="_x0000_i2456" type="#_x0000_t75" style="width:48.75pt;height:20.25pt" o:ole="">
                  <v:imagedata r:id="rId2182" o:title=""/>
                </v:shape>
                <o:OLEObject Type="Embed" ProgID="Equation.DSMT4" ShapeID="_x0000_i2456" DrawAspect="Content" ObjectID="_1796841520" r:id="rId2454"/>
              </w:object>
            </w:r>
          </w:p>
        </w:tc>
        <w:tc>
          <w:tcPr>
            <w:tcW w:w="0" w:type="auto"/>
            <w:vAlign w:val="center"/>
          </w:tcPr>
          <w:p w14:paraId="06462E55"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980" w:dyaOrig="400" w14:anchorId="242D6DCB">
                <v:shape id="_x0000_i2457" type="#_x0000_t75" style="width:48.75pt;height:20.25pt" o:ole="">
                  <v:imagedata r:id="rId2184" o:title=""/>
                </v:shape>
                <o:OLEObject Type="Embed" ProgID="Equation.DSMT4" ShapeID="_x0000_i2457" DrawAspect="Content" ObjectID="_1796841521" r:id="rId2455"/>
              </w:object>
            </w:r>
          </w:p>
        </w:tc>
        <w:tc>
          <w:tcPr>
            <w:tcW w:w="0" w:type="auto"/>
            <w:vAlign w:val="center"/>
          </w:tcPr>
          <w:p w14:paraId="4D6C2E72"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980" w:dyaOrig="400" w14:anchorId="7DD9C807">
                <v:shape id="_x0000_i2458" type="#_x0000_t75" style="width:48.75pt;height:20.25pt" o:ole="">
                  <v:imagedata r:id="rId2186" o:title=""/>
                </v:shape>
                <o:OLEObject Type="Embed" ProgID="Equation.DSMT4" ShapeID="_x0000_i2458" DrawAspect="Content" ObjectID="_1796841522" r:id="rId2456"/>
              </w:object>
            </w:r>
          </w:p>
        </w:tc>
      </w:tr>
      <w:tr w:rsidR="00ED397D" w:rsidRPr="00330A7E" w14:paraId="013F9DD3" w14:textId="77777777" w:rsidTr="00330A7E">
        <w:trPr>
          <w:jc w:val="center"/>
        </w:trPr>
        <w:tc>
          <w:tcPr>
            <w:tcW w:w="0" w:type="auto"/>
            <w:shd w:val="clear" w:color="auto" w:fill="D9D9D9" w:themeFill="background1" w:themeFillShade="D9"/>
            <w:vAlign w:val="center"/>
          </w:tcPr>
          <w:p w14:paraId="62A98583"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Tần số</w:t>
            </w:r>
          </w:p>
        </w:tc>
        <w:tc>
          <w:tcPr>
            <w:tcW w:w="0" w:type="auto"/>
            <w:vAlign w:val="center"/>
          </w:tcPr>
          <w:p w14:paraId="1C73E947"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4"/>
                <w:sz w:val="24"/>
                <w:szCs w:val="24"/>
                <w:lang w:eastAsia="ja-JP"/>
              </w:rPr>
              <w:object w:dxaOrig="200" w:dyaOrig="260" w14:anchorId="26DBB918">
                <v:shape id="_x0000_i2459" type="#_x0000_t75" style="width:9.75pt;height:12.75pt" o:ole="">
                  <v:imagedata r:id="rId2188" o:title=""/>
                </v:shape>
                <o:OLEObject Type="Embed" ProgID="Equation.DSMT4" ShapeID="_x0000_i2459" DrawAspect="Content" ObjectID="_1796841523" r:id="rId2457"/>
              </w:object>
            </w:r>
          </w:p>
        </w:tc>
        <w:tc>
          <w:tcPr>
            <w:tcW w:w="0" w:type="auto"/>
            <w:vAlign w:val="center"/>
          </w:tcPr>
          <w:p w14:paraId="25C917D8"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6"/>
                <w:sz w:val="24"/>
                <w:szCs w:val="24"/>
                <w:lang w:eastAsia="ja-JP"/>
              </w:rPr>
              <w:object w:dxaOrig="180" w:dyaOrig="279" w14:anchorId="56588DA2">
                <v:shape id="_x0000_i2460" type="#_x0000_t75" style="width:8.25pt;height:12.75pt" o:ole="">
                  <v:imagedata r:id="rId2190" o:title=""/>
                </v:shape>
                <o:OLEObject Type="Embed" ProgID="Equation.DSMT4" ShapeID="_x0000_i2460" DrawAspect="Content" ObjectID="_1796841524" r:id="rId2458"/>
              </w:object>
            </w:r>
          </w:p>
        </w:tc>
        <w:tc>
          <w:tcPr>
            <w:tcW w:w="0" w:type="auto"/>
            <w:vAlign w:val="center"/>
          </w:tcPr>
          <w:p w14:paraId="2EA48526"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6"/>
                <w:sz w:val="24"/>
                <w:szCs w:val="24"/>
                <w:lang w:eastAsia="ja-JP"/>
              </w:rPr>
              <w:object w:dxaOrig="200" w:dyaOrig="279" w14:anchorId="1E3E575F">
                <v:shape id="_x0000_i2461" type="#_x0000_t75" style="width:9.75pt;height:12.75pt" o:ole="">
                  <v:imagedata r:id="rId2192" o:title=""/>
                </v:shape>
                <o:OLEObject Type="Embed" ProgID="Equation.DSMT4" ShapeID="_x0000_i2461" DrawAspect="Content" ObjectID="_1796841525" r:id="rId2459"/>
              </w:object>
            </w:r>
          </w:p>
        </w:tc>
        <w:tc>
          <w:tcPr>
            <w:tcW w:w="0" w:type="auto"/>
            <w:vAlign w:val="center"/>
          </w:tcPr>
          <w:p w14:paraId="7894C7CF"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4"/>
                <w:sz w:val="24"/>
                <w:szCs w:val="24"/>
                <w:lang w:eastAsia="ja-JP"/>
              </w:rPr>
              <w:object w:dxaOrig="200" w:dyaOrig="260" w14:anchorId="58AA90FB">
                <v:shape id="_x0000_i2462" type="#_x0000_t75" style="width:9.75pt;height:12.75pt" o:ole="">
                  <v:imagedata r:id="rId2188" o:title=""/>
                </v:shape>
                <o:OLEObject Type="Embed" ProgID="Equation.DSMT4" ShapeID="_x0000_i2462" DrawAspect="Content" ObjectID="_1796841526" r:id="rId2460"/>
              </w:object>
            </w:r>
          </w:p>
        </w:tc>
        <w:tc>
          <w:tcPr>
            <w:tcW w:w="0" w:type="auto"/>
            <w:vAlign w:val="center"/>
          </w:tcPr>
          <w:p w14:paraId="7EC25B90"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4"/>
                <w:sz w:val="24"/>
                <w:szCs w:val="24"/>
                <w:lang w:eastAsia="ja-JP"/>
              </w:rPr>
              <w:object w:dxaOrig="139" w:dyaOrig="260" w14:anchorId="2288D33D">
                <v:shape id="_x0000_i2463" type="#_x0000_t75" style="width:6.75pt;height:12.75pt" o:ole="">
                  <v:imagedata r:id="rId2195" o:title=""/>
                </v:shape>
                <o:OLEObject Type="Embed" ProgID="Equation.DSMT4" ShapeID="_x0000_i2463" DrawAspect="Content" ObjectID="_1796841527" r:id="rId2461"/>
              </w:object>
            </w:r>
          </w:p>
        </w:tc>
      </w:tr>
    </w:tbl>
    <w:p w14:paraId="00965A88" w14:textId="77777777" w:rsidR="00ED397D" w:rsidRPr="00330A7E" w:rsidRDefault="00ED397D" w:rsidP="00330A7E">
      <w:pPr>
        <w:spacing w:after="0" w:line="360" w:lineRule="auto"/>
        <w:ind w:firstLine="720"/>
        <w:rPr>
          <w:rFonts w:ascii="Times New Roman" w:hAnsi="Times New Roman" w:cs="Times New Roman"/>
          <w:sz w:val="24"/>
          <w:szCs w:val="24"/>
        </w:rPr>
      </w:pPr>
      <w:r w:rsidRPr="00330A7E">
        <w:rPr>
          <w:rFonts w:ascii="Times New Roman" w:hAnsi="Times New Roman" w:cs="Times New Roman"/>
          <w:sz w:val="24"/>
          <w:szCs w:val="24"/>
        </w:rPr>
        <w:t>Khoảng biến thiên của mẫu số liệu cho bởi bảng trên là?</w:t>
      </w:r>
    </w:p>
    <w:p w14:paraId="231BD3B3" w14:textId="77777777" w:rsidR="00ED397D" w:rsidRPr="00330A7E" w:rsidRDefault="00ED397D" w:rsidP="00330A7E">
      <w:pPr>
        <w:pStyle w:val="ListParagraph"/>
        <w:spacing w:line="360" w:lineRule="auto"/>
        <w:ind w:left="1080" w:hanging="229"/>
        <w:rPr>
          <w:rFonts w:ascii="Times New Roman" w:hAnsi="Times New Roman" w:cs="Times New Roman"/>
          <w:sz w:val="24"/>
          <w:szCs w:val="24"/>
        </w:rPr>
      </w:pPr>
      <w:r w:rsidRPr="00330A7E">
        <w:rPr>
          <w:rFonts w:ascii="Times New Roman" w:hAnsi="Times New Roman" w:cs="Times New Roman"/>
          <w:b/>
          <w:sz w:val="24"/>
          <w:szCs w:val="24"/>
          <w:lang w:val="fr-FR"/>
        </w:rPr>
        <w:t>A</w:t>
      </w:r>
      <w:r w:rsidRPr="00330A7E">
        <w:rPr>
          <w:rFonts w:ascii="Times New Roman" w:hAnsi="Times New Roman" w:cs="Times New Roman"/>
          <w:sz w:val="24"/>
          <w:szCs w:val="24"/>
          <w:lang w:val="fr-FR"/>
        </w:rPr>
        <w:t>.</w:t>
      </w:r>
      <w:r w:rsidRPr="00330A7E">
        <w:rPr>
          <w:rFonts w:ascii="Times New Roman" w:hAnsi="Times New Roman" w:cs="Times New Roman"/>
          <w:position w:val="-4"/>
          <w:sz w:val="24"/>
          <w:szCs w:val="24"/>
        </w:rPr>
        <w:object w:dxaOrig="200" w:dyaOrig="260" w14:anchorId="761C8DC5">
          <v:shape id="_x0000_i2464" type="#_x0000_t75" style="width:9.75pt;height:12.75pt" o:ole="">
            <v:imagedata r:id="rId2197" o:title=""/>
          </v:shape>
          <o:OLEObject Type="Embed" ProgID="Equation.DSMT4" ShapeID="_x0000_i2464" DrawAspect="Content" ObjectID="_1796841528" r:id="rId2462"/>
        </w:objec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180" w:dyaOrig="279" w14:anchorId="4077AAC3">
          <v:shape id="_x0000_i2465" type="#_x0000_t75" style="width:8.25pt;height:12.75pt" o:ole="">
            <v:imagedata r:id="rId2190" o:title=""/>
          </v:shape>
          <o:OLEObject Type="Embed" ProgID="Equation.DSMT4" ShapeID="_x0000_i2465" DrawAspect="Content" ObjectID="_1796841529" r:id="rId2463"/>
        </w:objec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w:t>
      </w:r>
      <w:r w:rsidRPr="00330A7E">
        <w:rPr>
          <w:rFonts w:ascii="Times New Roman" w:hAnsi="Times New Roman" w:cs="Times New Roman"/>
          <w:position w:val="-4"/>
          <w:sz w:val="24"/>
          <w:szCs w:val="24"/>
        </w:rPr>
        <w:object w:dxaOrig="200" w:dyaOrig="260" w14:anchorId="49DEDFC5">
          <v:shape id="_x0000_i2466" type="#_x0000_t75" style="width:9.75pt;height:12.75pt" o:ole="">
            <v:imagedata r:id="rId2200" o:title=""/>
          </v:shape>
          <o:OLEObject Type="Embed" ProgID="Equation.DSMT4" ShapeID="_x0000_i2466" DrawAspect="Content" ObjectID="_1796841530" r:id="rId2464"/>
        </w:objec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180" w:dyaOrig="279" w14:anchorId="063B55BF">
          <v:shape id="_x0000_i2467" type="#_x0000_t75" style="width:8.25pt;height:12.75pt" o:ole="">
            <v:imagedata r:id="rId2202" o:title=""/>
          </v:shape>
          <o:OLEObject Type="Embed" ProgID="Equation.DSMT4" ShapeID="_x0000_i2467" DrawAspect="Content" ObjectID="_1796841531" r:id="rId2465"/>
        </w:object>
      </w:r>
    </w:p>
    <w:p w14:paraId="7D953328" w14:textId="77777777" w:rsidR="00ED397D" w:rsidRPr="00330A7E" w:rsidRDefault="00ED397D" w:rsidP="00330A7E">
      <w:pPr>
        <w:spacing w:after="0" w:line="360" w:lineRule="auto"/>
        <w:ind w:left="992" w:hanging="992"/>
        <w:jc w:val="center"/>
        <w:rPr>
          <w:rFonts w:ascii="Times New Roman" w:hAnsi="Times New Roman" w:cs="Times New Roman"/>
          <w:b/>
          <w:sz w:val="24"/>
          <w:szCs w:val="24"/>
          <w:lang w:val="fr-FR"/>
        </w:rPr>
      </w:pPr>
      <w:r w:rsidRPr="00330A7E">
        <w:rPr>
          <w:rFonts w:ascii="Times New Roman" w:hAnsi="Times New Roman" w:cs="Times New Roman"/>
          <w:b/>
          <w:sz w:val="24"/>
          <w:szCs w:val="24"/>
          <w:lang w:val="fr-FR"/>
        </w:rPr>
        <w:t>Giải</w:t>
      </w:r>
    </w:p>
    <w:p w14:paraId="5FD86EC4" w14:textId="77777777" w:rsidR="00ED397D" w:rsidRPr="00330A7E" w:rsidRDefault="00ED397D" w:rsidP="00330A7E">
      <w:pPr>
        <w:spacing w:after="0" w:line="360" w:lineRule="auto"/>
        <w:ind w:left="992"/>
        <w:rPr>
          <w:rFonts w:ascii="Times New Roman" w:hAnsi="Times New Roman" w:cs="Times New Roman"/>
          <w:b/>
          <w:bCs/>
          <w:sz w:val="24"/>
          <w:szCs w:val="24"/>
          <w:u w:val="single"/>
          <w:lang w:val="fr-FR"/>
        </w:rPr>
      </w:pPr>
      <w:r w:rsidRPr="00330A7E">
        <w:rPr>
          <w:rFonts w:ascii="Times New Roman" w:hAnsi="Times New Roman" w:cs="Times New Roman"/>
          <w:b/>
          <w:bCs/>
          <w:sz w:val="24"/>
          <w:szCs w:val="24"/>
          <w:lang w:val="fr-FR"/>
        </w:rPr>
        <w:t>Chọn</w:t>
      </w:r>
      <w:r w:rsidRPr="00330A7E">
        <w:rPr>
          <w:rFonts w:ascii="Times New Roman" w:hAnsi="Times New Roman" w:cs="Times New Roman"/>
          <w:b/>
          <w:bCs/>
          <w:sz w:val="24"/>
          <w:szCs w:val="24"/>
          <w:u w:val="single"/>
          <w:lang w:val="fr-FR"/>
        </w:rPr>
        <w:t xml:space="preserve"> D</w:t>
      </w:r>
    </w:p>
    <w:p w14:paraId="0D1E46B9" w14:textId="77777777" w:rsidR="00ED397D" w:rsidRPr="00330A7E" w:rsidRDefault="00ED397D" w:rsidP="000E1E56">
      <w:pPr>
        <w:pStyle w:val="ListParagraph"/>
        <w:numPr>
          <w:ilvl w:val="0"/>
          <w:numId w:val="26"/>
        </w:numPr>
        <w:tabs>
          <w:tab w:val="left" w:pos="992"/>
        </w:tabs>
        <w:spacing w:line="360" w:lineRule="auto"/>
        <w:rPr>
          <w:rFonts w:ascii="Times New Roman" w:hAnsi="Times New Roman" w:cs="Times New Roman"/>
          <w:sz w:val="24"/>
          <w:szCs w:val="24"/>
          <w:lang w:val="it-IT"/>
        </w:rPr>
      </w:pPr>
      <w:r w:rsidRPr="00330A7E">
        <w:rPr>
          <w:rFonts w:ascii="Times New Roman" w:hAnsi="Times New Roman" w:cs="Times New Roman"/>
          <w:sz w:val="24"/>
          <w:szCs w:val="24"/>
          <w:lang w:val="it-IT"/>
        </w:rPr>
        <w:t xml:space="preserve">Trong các khẳng định sau đây, khẳng định nào </w:t>
      </w:r>
      <w:r w:rsidRPr="00330A7E">
        <w:rPr>
          <w:rFonts w:ascii="Times New Roman" w:hAnsi="Times New Roman" w:cs="Times New Roman"/>
          <w:b/>
          <w:bCs/>
          <w:sz w:val="24"/>
          <w:szCs w:val="24"/>
          <w:lang w:val="it-IT"/>
        </w:rPr>
        <w:t>sai</w:t>
      </w:r>
      <w:r w:rsidRPr="00330A7E">
        <w:rPr>
          <w:rFonts w:ascii="Times New Roman" w:hAnsi="Times New Roman" w:cs="Times New Roman"/>
          <w:sz w:val="24"/>
          <w:szCs w:val="24"/>
          <w:lang w:val="it-IT"/>
        </w:rPr>
        <w:t>?</w:t>
      </w:r>
    </w:p>
    <w:p w14:paraId="5D8BE1CD" w14:textId="77777777" w:rsidR="00ED397D" w:rsidRPr="00330A7E" w:rsidRDefault="00ED397D" w:rsidP="00330A7E">
      <w:pPr>
        <w:spacing w:after="0" w:line="360" w:lineRule="auto"/>
        <w:ind w:firstLine="720"/>
        <w:rPr>
          <w:rFonts w:ascii="Times New Roman" w:hAnsi="Times New Roman" w:cs="Times New Roman"/>
          <w:sz w:val="24"/>
          <w:szCs w:val="24"/>
          <w:lang w:val="it-IT"/>
        </w:rPr>
      </w:pPr>
      <w:r w:rsidRPr="00330A7E">
        <w:rPr>
          <w:rFonts w:ascii="Times New Roman" w:hAnsi="Times New Roman" w:cs="Times New Roman"/>
          <w:b/>
          <w:sz w:val="24"/>
          <w:szCs w:val="24"/>
          <w:lang w:val="it-IT"/>
        </w:rPr>
        <w:t xml:space="preserve">A. </w:t>
      </w:r>
      <w:r w:rsidRPr="00330A7E">
        <w:rPr>
          <w:rFonts w:ascii="Times New Roman" w:hAnsi="Times New Roman" w:cs="Times New Roman"/>
          <w:sz w:val="24"/>
          <w:szCs w:val="24"/>
          <w:lang w:val="it-IT"/>
        </w:rPr>
        <w:t>Phương sai luôn luôn là số không âm.</w:t>
      </w:r>
    </w:p>
    <w:p w14:paraId="5A6250F5" w14:textId="77777777" w:rsidR="00ED397D" w:rsidRPr="00330A7E" w:rsidRDefault="00ED397D" w:rsidP="00330A7E">
      <w:pPr>
        <w:spacing w:after="0" w:line="360" w:lineRule="auto"/>
        <w:ind w:firstLine="720"/>
        <w:rPr>
          <w:rFonts w:ascii="Times New Roman" w:hAnsi="Times New Roman" w:cs="Times New Roman"/>
          <w:sz w:val="24"/>
          <w:szCs w:val="24"/>
          <w:lang w:val="it-IT"/>
        </w:rPr>
      </w:pPr>
      <w:r w:rsidRPr="00330A7E">
        <w:rPr>
          <w:rFonts w:ascii="Times New Roman" w:hAnsi="Times New Roman" w:cs="Times New Roman"/>
          <w:b/>
          <w:sz w:val="24"/>
          <w:szCs w:val="24"/>
          <w:lang w:val="it-IT"/>
        </w:rPr>
        <w:t xml:space="preserve">B. </w:t>
      </w:r>
      <w:r w:rsidRPr="00330A7E">
        <w:rPr>
          <w:rFonts w:ascii="Times New Roman" w:hAnsi="Times New Roman" w:cs="Times New Roman"/>
          <w:sz w:val="24"/>
          <w:szCs w:val="24"/>
          <w:lang w:val="it-IT"/>
        </w:rPr>
        <w:t>Phương sai là bình phương của độ lệch chuẩn.</w:t>
      </w:r>
    </w:p>
    <w:p w14:paraId="08C8BEE5" w14:textId="77777777" w:rsidR="00ED397D" w:rsidRPr="00330A7E" w:rsidRDefault="00ED397D" w:rsidP="00330A7E">
      <w:pPr>
        <w:spacing w:after="0" w:line="360" w:lineRule="auto"/>
        <w:ind w:firstLine="720"/>
        <w:rPr>
          <w:rFonts w:ascii="Times New Roman" w:hAnsi="Times New Roman" w:cs="Times New Roman"/>
          <w:sz w:val="24"/>
          <w:szCs w:val="24"/>
          <w:lang w:val="it-IT"/>
        </w:rPr>
      </w:pPr>
      <w:r w:rsidRPr="00330A7E">
        <w:rPr>
          <w:rFonts w:ascii="Times New Roman" w:hAnsi="Times New Roman" w:cs="Times New Roman"/>
          <w:b/>
          <w:sz w:val="24"/>
          <w:szCs w:val="24"/>
          <w:lang w:val="it-IT"/>
        </w:rPr>
        <w:t xml:space="preserve">C. </w:t>
      </w:r>
      <w:r w:rsidRPr="00330A7E">
        <w:rPr>
          <w:rFonts w:ascii="Times New Roman" w:hAnsi="Times New Roman" w:cs="Times New Roman"/>
          <w:sz w:val="24"/>
          <w:szCs w:val="24"/>
          <w:lang w:val="it-IT"/>
        </w:rPr>
        <w:t>Phương sai càng lớn thì độ phân tán của các giá trị quanh số trung bình càng lớn.</w:t>
      </w:r>
    </w:p>
    <w:p w14:paraId="184FFC49" w14:textId="77777777" w:rsidR="00ED397D" w:rsidRPr="00330A7E" w:rsidRDefault="00ED397D" w:rsidP="00330A7E">
      <w:pPr>
        <w:spacing w:after="0" w:line="360" w:lineRule="auto"/>
        <w:ind w:firstLine="720"/>
        <w:rPr>
          <w:rFonts w:ascii="Times New Roman" w:hAnsi="Times New Roman" w:cs="Times New Roman"/>
          <w:sz w:val="24"/>
          <w:szCs w:val="24"/>
          <w:lang w:val="it-IT"/>
        </w:rPr>
      </w:pPr>
      <w:r w:rsidRPr="00330A7E">
        <w:rPr>
          <w:rFonts w:ascii="Times New Roman" w:hAnsi="Times New Roman" w:cs="Times New Roman"/>
          <w:b/>
          <w:sz w:val="24"/>
          <w:szCs w:val="24"/>
          <w:lang w:val="it-IT"/>
        </w:rPr>
        <w:t xml:space="preserve">D. </w:t>
      </w:r>
      <w:r w:rsidRPr="00330A7E">
        <w:rPr>
          <w:rFonts w:ascii="Times New Roman" w:hAnsi="Times New Roman" w:cs="Times New Roman"/>
          <w:sz w:val="24"/>
          <w:szCs w:val="24"/>
          <w:lang w:val="it-IT"/>
        </w:rPr>
        <w:t>Phương sai luôn luôn lớn hơn độ lệch chuẩn.</w:t>
      </w:r>
    </w:p>
    <w:p w14:paraId="4F8E2C9F" w14:textId="77777777" w:rsidR="00ED397D" w:rsidRPr="00330A7E" w:rsidRDefault="00ED397D" w:rsidP="00330A7E">
      <w:pPr>
        <w:spacing w:after="0" w:line="360" w:lineRule="auto"/>
        <w:ind w:left="992" w:hanging="992"/>
        <w:jc w:val="center"/>
        <w:rPr>
          <w:rFonts w:ascii="Times New Roman" w:hAnsi="Times New Roman" w:cs="Times New Roman"/>
          <w:b/>
          <w:sz w:val="24"/>
          <w:szCs w:val="24"/>
          <w:lang w:val="fr-FR"/>
        </w:rPr>
      </w:pPr>
      <w:r w:rsidRPr="00330A7E">
        <w:rPr>
          <w:rFonts w:ascii="Times New Roman" w:hAnsi="Times New Roman" w:cs="Times New Roman"/>
          <w:b/>
          <w:sz w:val="24"/>
          <w:szCs w:val="24"/>
          <w:lang w:val="fr-FR"/>
        </w:rPr>
        <w:t>Giải</w:t>
      </w:r>
    </w:p>
    <w:p w14:paraId="1C52C121" w14:textId="77777777" w:rsidR="00ED397D" w:rsidRPr="00330A7E" w:rsidRDefault="00ED397D" w:rsidP="00330A7E">
      <w:pPr>
        <w:spacing w:after="0" w:line="360" w:lineRule="auto"/>
        <w:ind w:left="992"/>
        <w:rPr>
          <w:rFonts w:ascii="Times New Roman" w:hAnsi="Times New Roman" w:cs="Times New Roman"/>
          <w:b/>
          <w:bCs/>
          <w:sz w:val="24"/>
          <w:szCs w:val="24"/>
          <w:u w:val="single"/>
          <w:lang w:val="fr-FR"/>
        </w:rPr>
      </w:pPr>
      <w:r w:rsidRPr="00330A7E">
        <w:rPr>
          <w:rFonts w:ascii="Times New Roman" w:hAnsi="Times New Roman" w:cs="Times New Roman"/>
          <w:b/>
          <w:bCs/>
          <w:sz w:val="24"/>
          <w:szCs w:val="24"/>
          <w:lang w:val="fr-FR"/>
        </w:rPr>
        <w:t>Chọn</w:t>
      </w:r>
      <w:r w:rsidRPr="00330A7E">
        <w:rPr>
          <w:rFonts w:ascii="Times New Roman" w:hAnsi="Times New Roman" w:cs="Times New Roman"/>
          <w:b/>
          <w:bCs/>
          <w:sz w:val="24"/>
          <w:szCs w:val="24"/>
          <w:u w:val="single"/>
          <w:lang w:val="fr-FR"/>
        </w:rPr>
        <w:t xml:space="preserve"> D</w:t>
      </w:r>
    </w:p>
    <w:p w14:paraId="2DC7E203" w14:textId="77777777" w:rsidR="00ED397D" w:rsidRPr="00330A7E" w:rsidRDefault="00ED397D" w:rsidP="000E1E56">
      <w:pPr>
        <w:pStyle w:val="ListParagraph"/>
        <w:numPr>
          <w:ilvl w:val="0"/>
          <w:numId w:val="26"/>
        </w:numPr>
        <w:tabs>
          <w:tab w:val="left" w:pos="992"/>
        </w:tabs>
        <w:spacing w:line="360" w:lineRule="auto"/>
        <w:rPr>
          <w:rFonts w:ascii="Times New Roman" w:hAnsi="Times New Roman" w:cs="Times New Roman"/>
          <w:sz w:val="24"/>
          <w:szCs w:val="24"/>
          <w:lang w:val="it-IT"/>
        </w:rPr>
      </w:pPr>
      <w:r w:rsidRPr="00330A7E">
        <w:rPr>
          <w:rFonts w:ascii="Times New Roman" w:hAnsi="Times New Roman" w:cs="Times New Roman"/>
          <w:sz w:val="24"/>
          <w:szCs w:val="24"/>
          <w:lang w:val="it-IT"/>
        </w:rPr>
        <w:t>Một vườn thú ghi lại tuổi thọ (đơn vị: năm) của 20 con hổ và thu được kết quả như sau:</w:t>
      </w:r>
    </w:p>
    <w:tbl>
      <w:tblPr>
        <w:tblStyle w:val="TableGrid"/>
        <w:tblW w:w="0" w:type="auto"/>
        <w:jc w:val="center"/>
        <w:tblLook w:val="04A0" w:firstRow="1" w:lastRow="0" w:firstColumn="1" w:lastColumn="0" w:noHBand="0" w:noVBand="1"/>
      </w:tblPr>
      <w:tblGrid>
        <w:gridCol w:w="1176"/>
        <w:gridCol w:w="1027"/>
        <w:gridCol w:w="1027"/>
        <w:gridCol w:w="1027"/>
        <w:gridCol w:w="1027"/>
        <w:gridCol w:w="1027"/>
      </w:tblGrid>
      <w:tr w:rsidR="00ED397D" w:rsidRPr="00330A7E" w14:paraId="7BA01AA9" w14:textId="77777777" w:rsidTr="00330A7E">
        <w:trPr>
          <w:jc w:val="center"/>
        </w:trPr>
        <w:tc>
          <w:tcPr>
            <w:tcW w:w="0" w:type="auto"/>
            <w:vAlign w:val="center"/>
          </w:tcPr>
          <w:p w14:paraId="68364A74"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Tuổi thọ</w:t>
            </w:r>
          </w:p>
        </w:tc>
        <w:tc>
          <w:tcPr>
            <w:tcW w:w="0" w:type="auto"/>
            <w:vAlign w:val="center"/>
          </w:tcPr>
          <w:p w14:paraId="05D33B48"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800" w:dyaOrig="400" w14:anchorId="2D553750">
                <v:shape id="_x0000_i2468" type="#_x0000_t75" style="width:40.5pt;height:20.25pt" o:ole="">
                  <v:imagedata r:id="rId2204" o:title=""/>
                </v:shape>
                <o:OLEObject Type="Embed" ProgID="Equation.DSMT4" ShapeID="_x0000_i2468" DrawAspect="Content" ObjectID="_1796841532" r:id="rId2466"/>
              </w:object>
            </w:r>
          </w:p>
        </w:tc>
        <w:tc>
          <w:tcPr>
            <w:tcW w:w="0" w:type="auto"/>
            <w:vAlign w:val="center"/>
          </w:tcPr>
          <w:p w14:paraId="1395E54B"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800" w:dyaOrig="400" w14:anchorId="3937B102">
                <v:shape id="_x0000_i2469" type="#_x0000_t75" style="width:40.5pt;height:20.25pt" o:ole="">
                  <v:imagedata r:id="rId2206" o:title=""/>
                </v:shape>
                <o:OLEObject Type="Embed" ProgID="Equation.DSMT4" ShapeID="_x0000_i2469" DrawAspect="Content" ObjectID="_1796841533" r:id="rId2467"/>
              </w:object>
            </w:r>
          </w:p>
        </w:tc>
        <w:tc>
          <w:tcPr>
            <w:tcW w:w="0" w:type="auto"/>
            <w:vAlign w:val="center"/>
          </w:tcPr>
          <w:p w14:paraId="788A2132"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820" w:dyaOrig="400" w14:anchorId="288E755E">
                <v:shape id="_x0000_i2470" type="#_x0000_t75" style="width:40.5pt;height:20.25pt" o:ole="">
                  <v:imagedata r:id="rId2208" o:title=""/>
                </v:shape>
                <o:OLEObject Type="Embed" ProgID="Equation.DSMT4" ShapeID="_x0000_i2470" DrawAspect="Content" ObjectID="_1796841534" r:id="rId2468"/>
              </w:object>
            </w:r>
          </w:p>
        </w:tc>
        <w:tc>
          <w:tcPr>
            <w:tcW w:w="0" w:type="auto"/>
            <w:vAlign w:val="center"/>
          </w:tcPr>
          <w:p w14:paraId="662868C8"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800" w:dyaOrig="400" w14:anchorId="7C39503E">
                <v:shape id="_x0000_i2471" type="#_x0000_t75" style="width:40.5pt;height:20.25pt" o:ole="">
                  <v:imagedata r:id="rId2210" o:title=""/>
                </v:shape>
                <o:OLEObject Type="Embed" ProgID="Equation.DSMT4" ShapeID="_x0000_i2471" DrawAspect="Content" ObjectID="_1796841535" r:id="rId2469"/>
              </w:object>
            </w:r>
          </w:p>
        </w:tc>
        <w:tc>
          <w:tcPr>
            <w:tcW w:w="0" w:type="auto"/>
            <w:vAlign w:val="center"/>
          </w:tcPr>
          <w:p w14:paraId="3748B6F8"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800" w:dyaOrig="400" w14:anchorId="3DC84419">
                <v:shape id="_x0000_i2472" type="#_x0000_t75" style="width:40.5pt;height:20.25pt" o:ole="">
                  <v:imagedata r:id="rId2212" o:title=""/>
                </v:shape>
                <o:OLEObject Type="Embed" ProgID="Equation.DSMT4" ShapeID="_x0000_i2472" DrawAspect="Content" ObjectID="_1796841536" r:id="rId2470"/>
              </w:object>
            </w:r>
          </w:p>
        </w:tc>
      </w:tr>
      <w:tr w:rsidR="00ED397D" w:rsidRPr="00330A7E" w14:paraId="7E817460" w14:textId="77777777" w:rsidTr="00330A7E">
        <w:trPr>
          <w:jc w:val="center"/>
        </w:trPr>
        <w:tc>
          <w:tcPr>
            <w:tcW w:w="0" w:type="auto"/>
            <w:vAlign w:val="center"/>
          </w:tcPr>
          <w:p w14:paraId="482BCC0A"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lastRenderedPageBreak/>
              <w:t>Số con hổ</w:t>
            </w:r>
          </w:p>
        </w:tc>
        <w:tc>
          <w:tcPr>
            <w:tcW w:w="0" w:type="auto"/>
            <w:vAlign w:val="center"/>
          </w:tcPr>
          <w:p w14:paraId="533F8535"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4"/>
                <w:sz w:val="24"/>
                <w:szCs w:val="24"/>
                <w:lang w:eastAsia="ja-JP"/>
              </w:rPr>
              <w:object w:dxaOrig="139" w:dyaOrig="260" w14:anchorId="46E94A60">
                <v:shape id="_x0000_i2473" type="#_x0000_t75" style="width:6.75pt;height:13.5pt" o:ole="">
                  <v:imagedata r:id="rId2195" o:title=""/>
                </v:shape>
                <o:OLEObject Type="Embed" ProgID="Equation.DSMT4" ShapeID="_x0000_i2473" DrawAspect="Content" ObjectID="_1796841537" r:id="rId2471"/>
              </w:object>
            </w:r>
          </w:p>
        </w:tc>
        <w:tc>
          <w:tcPr>
            <w:tcW w:w="0" w:type="auto"/>
            <w:vAlign w:val="center"/>
          </w:tcPr>
          <w:p w14:paraId="46E61978"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6"/>
                <w:sz w:val="24"/>
                <w:szCs w:val="24"/>
                <w:lang w:eastAsia="ja-JP"/>
              </w:rPr>
              <w:object w:dxaOrig="180" w:dyaOrig="279" w14:anchorId="7ED70FCD">
                <v:shape id="_x0000_i2474" type="#_x0000_t75" style="width:9pt;height:13.5pt" o:ole="">
                  <v:imagedata r:id="rId2190" o:title=""/>
                </v:shape>
                <o:OLEObject Type="Embed" ProgID="Equation.DSMT4" ShapeID="_x0000_i2474" DrawAspect="Content" ObjectID="_1796841538" r:id="rId2472"/>
              </w:object>
            </w:r>
          </w:p>
        </w:tc>
        <w:tc>
          <w:tcPr>
            <w:tcW w:w="0" w:type="auto"/>
            <w:vAlign w:val="center"/>
          </w:tcPr>
          <w:p w14:paraId="046BFAEC"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6"/>
                <w:sz w:val="24"/>
                <w:szCs w:val="24"/>
                <w:lang w:eastAsia="ja-JP"/>
              </w:rPr>
              <w:object w:dxaOrig="180" w:dyaOrig="279" w14:anchorId="1B861DE4">
                <v:shape id="_x0000_i2475" type="#_x0000_t75" style="width:9pt;height:13.5pt" o:ole="">
                  <v:imagedata r:id="rId2216" o:title=""/>
                </v:shape>
                <o:OLEObject Type="Embed" ProgID="Equation.DSMT4" ShapeID="_x0000_i2475" DrawAspect="Content" ObjectID="_1796841539" r:id="rId2473"/>
              </w:object>
            </w:r>
          </w:p>
        </w:tc>
        <w:tc>
          <w:tcPr>
            <w:tcW w:w="0" w:type="auto"/>
            <w:vAlign w:val="center"/>
          </w:tcPr>
          <w:p w14:paraId="3D85D98B"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6"/>
                <w:sz w:val="24"/>
                <w:szCs w:val="24"/>
                <w:lang w:eastAsia="ja-JP"/>
              </w:rPr>
              <w:object w:dxaOrig="200" w:dyaOrig="279" w14:anchorId="03357565">
                <v:shape id="_x0000_i2476" type="#_x0000_t75" style="width:9.75pt;height:13.5pt" o:ole="">
                  <v:imagedata r:id="rId2218" o:title=""/>
                </v:shape>
                <o:OLEObject Type="Embed" ProgID="Equation.DSMT4" ShapeID="_x0000_i2476" DrawAspect="Content" ObjectID="_1796841540" r:id="rId2474"/>
              </w:object>
            </w:r>
          </w:p>
        </w:tc>
        <w:tc>
          <w:tcPr>
            <w:tcW w:w="0" w:type="auto"/>
            <w:vAlign w:val="center"/>
          </w:tcPr>
          <w:p w14:paraId="52F790F9"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eastAsiaTheme="minorEastAsia" w:hAnsi="Times New Roman" w:cs="Times New Roman"/>
                <w:position w:val="-4"/>
                <w:sz w:val="24"/>
                <w:szCs w:val="24"/>
                <w:lang w:eastAsia="ja-JP"/>
              </w:rPr>
              <w:object w:dxaOrig="200" w:dyaOrig="260" w14:anchorId="34E554B2">
                <v:shape id="_x0000_i2477" type="#_x0000_t75" style="width:9.75pt;height:13.5pt" o:ole="">
                  <v:imagedata r:id="rId2188" o:title=""/>
                </v:shape>
                <o:OLEObject Type="Embed" ProgID="Equation.DSMT4" ShapeID="_x0000_i2477" DrawAspect="Content" ObjectID="_1796841541" r:id="rId2475"/>
              </w:object>
            </w:r>
          </w:p>
        </w:tc>
      </w:tr>
    </w:tbl>
    <w:p w14:paraId="475A717F" w14:textId="77777777" w:rsidR="00ED397D" w:rsidRPr="00330A7E" w:rsidRDefault="00ED397D" w:rsidP="00330A7E">
      <w:pPr>
        <w:spacing w:after="0" w:line="360" w:lineRule="auto"/>
        <w:ind w:firstLine="720"/>
        <w:rPr>
          <w:rFonts w:ascii="Times New Roman" w:hAnsi="Times New Roman" w:cs="Times New Roman"/>
          <w:sz w:val="24"/>
          <w:szCs w:val="24"/>
        </w:rPr>
      </w:pPr>
      <w:r w:rsidRPr="00330A7E">
        <w:rPr>
          <w:rFonts w:ascii="Times New Roman" w:hAnsi="Times New Roman" w:cs="Times New Roman"/>
          <w:sz w:val="24"/>
          <w:szCs w:val="24"/>
        </w:rPr>
        <w:t xml:space="preserve">Số đặc trưng nào </w:t>
      </w:r>
      <w:r w:rsidRPr="00330A7E">
        <w:rPr>
          <w:rFonts w:ascii="Times New Roman" w:hAnsi="Times New Roman" w:cs="Times New Roman"/>
          <w:b/>
          <w:bCs/>
          <w:sz w:val="24"/>
          <w:szCs w:val="24"/>
        </w:rPr>
        <w:t xml:space="preserve">không </w:t>
      </w:r>
      <w:r w:rsidRPr="00330A7E">
        <w:rPr>
          <w:rFonts w:ascii="Times New Roman" w:hAnsi="Times New Roman" w:cs="Times New Roman"/>
          <w:sz w:val="24"/>
          <w:szCs w:val="24"/>
        </w:rPr>
        <w:t>sử dụng thông tin của nhóm số liệu đầu tiên và nhóm số liệu cuối cùng?</w:t>
      </w:r>
    </w:p>
    <w:p w14:paraId="73C10141" w14:textId="77777777" w:rsidR="00ED397D" w:rsidRPr="00330A7E" w:rsidRDefault="00ED397D" w:rsidP="00330A7E">
      <w:pPr>
        <w:spacing w:after="0" w:line="360" w:lineRule="auto"/>
        <w:ind w:left="426" w:firstLine="294"/>
        <w:rPr>
          <w:rFonts w:ascii="Times New Roman" w:hAnsi="Times New Roman" w:cs="Times New Roman"/>
          <w:sz w:val="24"/>
          <w:szCs w:val="24"/>
        </w:rPr>
      </w:pPr>
      <w:r w:rsidRPr="00330A7E">
        <w:rPr>
          <w:rFonts w:ascii="Times New Roman" w:hAnsi="Times New Roman" w:cs="Times New Roman"/>
          <w:b/>
          <w:sz w:val="24"/>
          <w:szCs w:val="24"/>
        </w:rPr>
        <w:t>A</w:t>
      </w:r>
      <w:r w:rsidRPr="00330A7E">
        <w:rPr>
          <w:rFonts w:ascii="Times New Roman" w:hAnsi="Times New Roman" w:cs="Times New Roman"/>
          <w:sz w:val="24"/>
          <w:szCs w:val="24"/>
        </w:rPr>
        <w:t>. Khoảng biến thiên.</w:t>
      </w:r>
      <w:r w:rsidRPr="00330A7E">
        <w:rPr>
          <w:rFonts w:ascii="Times New Roman" w:hAnsi="Times New Roman" w:cs="Times New Roman"/>
          <w:sz w:val="24"/>
          <w:szCs w:val="24"/>
        </w:rPr>
        <w:tab/>
      </w:r>
    </w:p>
    <w:p w14:paraId="4E5A1EF0" w14:textId="77777777" w:rsidR="00ED397D" w:rsidRPr="00330A7E" w:rsidRDefault="00ED397D" w:rsidP="00330A7E">
      <w:pPr>
        <w:spacing w:after="0" w:line="360" w:lineRule="auto"/>
        <w:ind w:left="426" w:firstLine="294"/>
        <w:rPr>
          <w:rFonts w:ascii="Times New Roman" w:hAnsi="Times New Roman" w:cs="Times New Roman"/>
          <w:sz w:val="24"/>
          <w:szCs w:val="24"/>
        </w:rPr>
      </w:pPr>
      <w:r w:rsidRPr="00330A7E">
        <w:rPr>
          <w:rFonts w:ascii="Times New Roman" w:hAnsi="Times New Roman" w:cs="Times New Roman"/>
          <w:b/>
          <w:sz w:val="24"/>
          <w:szCs w:val="24"/>
        </w:rPr>
        <w:t>B</w:t>
      </w:r>
      <w:r w:rsidRPr="00330A7E">
        <w:rPr>
          <w:rFonts w:ascii="Times New Roman" w:hAnsi="Times New Roman" w:cs="Times New Roman"/>
          <w:sz w:val="24"/>
          <w:szCs w:val="24"/>
        </w:rPr>
        <w:t>. Khoảng tứ phân vị</w:t>
      </w:r>
      <w:r w:rsidRPr="00330A7E">
        <w:rPr>
          <w:rFonts w:ascii="Times New Roman" w:hAnsi="Times New Roman" w:cs="Times New Roman"/>
          <w:sz w:val="24"/>
          <w:szCs w:val="24"/>
        </w:rPr>
        <w:tab/>
        <w:t>.</w:t>
      </w:r>
    </w:p>
    <w:p w14:paraId="7261AEA2" w14:textId="77777777" w:rsidR="00ED397D" w:rsidRPr="00330A7E" w:rsidRDefault="00ED397D" w:rsidP="00330A7E">
      <w:pPr>
        <w:spacing w:after="0" w:line="360" w:lineRule="auto"/>
        <w:ind w:left="426" w:firstLine="294"/>
        <w:rPr>
          <w:rFonts w:ascii="Times New Roman" w:hAnsi="Times New Roman" w:cs="Times New Roman"/>
          <w:sz w:val="24"/>
          <w:szCs w:val="24"/>
        </w:rPr>
      </w:pPr>
      <w:r w:rsidRPr="00330A7E">
        <w:rPr>
          <w:rFonts w:ascii="Times New Roman" w:hAnsi="Times New Roman" w:cs="Times New Roman"/>
          <w:b/>
          <w:sz w:val="24"/>
          <w:szCs w:val="24"/>
        </w:rPr>
        <w:t>C</w:t>
      </w:r>
      <w:r w:rsidRPr="00330A7E">
        <w:rPr>
          <w:rFonts w:ascii="Times New Roman" w:hAnsi="Times New Roman" w:cs="Times New Roman"/>
          <w:sz w:val="24"/>
          <w:szCs w:val="24"/>
        </w:rPr>
        <w:t>. Phương sai.</w:t>
      </w:r>
      <w:r w:rsidRPr="00330A7E">
        <w:rPr>
          <w:rFonts w:ascii="Times New Roman" w:hAnsi="Times New Roman" w:cs="Times New Roman"/>
          <w:sz w:val="24"/>
          <w:szCs w:val="24"/>
        </w:rPr>
        <w:tab/>
      </w:r>
    </w:p>
    <w:p w14:paraId="287567B3" w14:textId="77777777" w:rsidR="00ED397D" w:rsidRPr="00330A7E" w:rsidRDefault="00ED397D" w:rsidP="00330A7E">
      <w:pPr>
        <w:spacing w:after="0" w:line="360" w:lineRule="auto"/>
        <w:ind w:left="426" w:firstLine="294"/>
        <w:rPr>
          <w:rFonts w:ascii="Times New Roman" w:hAnsi="Times New Roman" w:cs="Times New Roman"/>
          <w:sz w:val="24"/>
          <w:szCs w:val="24"/>
        </w:rPr>
      </w:pPr>
      <w:r w:rsidRPr="00330A7E">
        <w:rPr>
          <w:rFonts w:ascii="Times New Roman" w:hAnsi="Times New Roman" w:cs="Times New Roman"/>
          <w:b/>
          <w:sz w:val="24"/>
          <w:szCs w:val="24"/>
        </w:rPr>
        <w:t>D</w:t>
      </w:r>
      <w:r w:rsidRPr="00330A7E">
        <w:rPr>
          <w:rFonts w:ascii="Times New Roman" w:hAnsi="Times New Roman" w:cs="Times New Roman"/>
          <w:sz w:val="24"/>
          <w:szCs w:val="24"/>
        </w:rPr>
        <w:t>. Độ lệch chuẩn.</w:t>
      </w:r>
    </w:p>
    <w:p w14:paraId="3B1818C4" w14:textId="77777777" w:rsidR="00ED397D" w:rsidRPr="00330A7E" w:rsidRDefault="00ED397D" w:rsidP="00330A7E">
      <w:pPr>
        <w:spacing w:after="0" w:line="360" w:lineRule="auto"/>
        <w:ind w:left="992" w:hanging="992"/>
        <w:jc w:val="center"/>
        <w:rPr>
          <w:rFonts w:ascii="Times New Roman" w:hAnsi="Times New Roman" w:cs="Times New Roman"/>
          <w:b/>
          <w:sz w:val="24"/>
          <w:szCs w:val="24"/>
          <w:lang w:val="fr-FR"/>
        </w:rPr>
      </w:pPr>
      <w:r w:rsidRPr="00330A7E">
        <w:rPr>
          <w:rFonts w:ascii="Times New Roman" w:hAnsi="Times New Roman" w:cs="Times New Roman"/>
          <w:b/>
          <w:sz w:val="24"/>
          <w:szCs w:val="24"/>
          <w:lang w:val="fr-FR"/>
        </w:rPr>
        <w:t>Giải</w:t>
      </w:r>
    </w:p>
    <w:p w14:paraId="267AEFC5" w14:textId="77777777" w:rsidR="00ED397D" w:rsidRPr="00330A7E" w:rsidRDefault="00ED397D" w:rsidP="00330A7E">
      <w:pPr>
        <w:spacing w:after="0" w:line="360" w:lineRule="auto"/>
        <w:ind w:left="992"/>
        <w:rPr>
          <w:rFonts w:ascii="Times New Roman" w:hAnsi="Times New Roman" w:cs="Times New Roman"/>
          <w:b/>
          <w:bCs/>
          <w:sz w:val="24"/>
          <w:szCs w:val="24"/>
          <w:u w:val="single"/>
          <w:lang w:val="fr-FR"/>
        </w:rPr>
      </w:pPr>
      <w:r w:rsidRPr="00330A7E">
        <w:rPr>
          <w:rFonts w:ascii="Times New Roman" w:hAnsi="Times New Roman" w:cs="Times New Roman"/>
          <w:b/>
          <w:bCs/>
          <w:sz w:val="24"/>
          <w:szCs w:val="24"/>
          <w:lang w:val="fr-FR"/>
        </w:rPr>
        <w:t>Chọn</w:t>
      </w:r>
      <w:r w:rsidRPr="00330A7E">
        <w:rPr>
          <w:rFonts w:ascii="Times New Roman" w:hAnsi="Times New Roman" w:cs="Times New Roman"/>
          <w:b/>
          <w:bCs/>
          <w:sz w:val="24"/>
          <w:szCs w:val="24"/>
          <w:u w:val="single"/>
          <w:lang w:val="fr-FR"/>
        </w:rPr>
        <w:t xml:space="preserve"> B</w:t>
      </w:r>
    </w:p>
    <w:p w14:paraId="554D26DE" w14:textId="77777777" w:rsidR="00ED397D" w:rsidRPr="00330A7E" w:rsidRDefault="00ED397D" w:rsidP="000E1E56">
      <w:pPr>
        <w:pStyle w:val="ListParagraph"/>
        <w:numPr>
          <w:ilvl w:val="0"/>
          <w:numId w:val="26"/>
        </w:numPr>
        <w:tabs>
          <w:tab w:val="left" w:pos="992"/>
        </w:tabs>
        <w:spacing w:line="360" w:lineRule="auto"/>
        <w:rPr>
          <w:rFonts w:ascii="Times New Roman" w:hAnsi="Times New Roman" w:cs="Times New Roman"/>
          <w:b/>
          <w:sz w:val="24"/>
          <w:szCs w:val="24"/>
          <w:lang w:val="it-IT"/>
        </w:rPr>
      </w:pPr>
      <w:r w:rsidRPr="00330A7E">
        <w:rPr>
          <w:rFonts w:ascii="Times New Roman" w:hAnsi="Times New Roman" w:cs="Times New Roman"/>
          <w:sz w:val="24"/>
          <w:szCs w:val="24"/>
          <w:lang w:val="vi-VN"/>
        </w:rPr>
        <w:t xml:space="preserve">Viết công thức tính diện tích </w:t>
      </w:r>
      <w:r w:rsidRPr="00330A7E">
        <w:rPr>
          <w:rFonts w:ascii="Times New Roman" w:hAnsi="Times New Roman" w:cs="Times New Roman"/>
          <w:position w:val="-6"/>
          <w:sz w:val="24"/>
          <w:szCs w:val="24"/>
        </w:rPr>
        <w:object w:dxaOrig="220" w:dyaOrig="279" w14:anchorId="5CEF0290">
          <v:shape id="_x0000_i2478" type="#_x0000_t75" style="width:11.25pt;height:14.25pt" o:ole="">
            <v:imagedata r:id="rId2221" o:title=""/>
          </v:shape>
          <o:OLEObject Type="Embed" ProgID="Equation.DSMT4" ShapeID="_x0000_i2478" DrawAspect="Content" ObjectID="_1796841542" r:id="rId2476"/>
        </w:object>
      </w:r>
      <w:r w:rsidRPr="00330A7E">
        <w:rPr>
          <w:rFonts w:ascii="Times New Roman" w:hAnsi="Times New Roman" w:cs="Times New Roman"/>
          <w:sz w:val="24"/>
          <w:szCs w:val="24"/>
          <w:lang w:val="vi-VN"/>
        </w:rPr>
        <w:t xml:space="preserve"> của hình phẳng </w:t>
      </w:r>
      <w:r w:rsidRPr="00330A7E">
        <w:rPr>
          <w:rFonts w:ascii="Times New Roman" w:hAnsi="Times New Roman" w:cs="Times New Roman"/>
          <w:position w:val="-14"/>
          <w:sz w:val="24"/>
          <w:szCs w:val="24"/>
        </w:rPr>
        <w:object w:dxaOrig="460" w:dyaOrig="400" w14:anchorId="58422D3F">
          <v:shape id="_x0000_i2479" type="#_x0000_t75" style="width:23.25pt;height:20.25pt" o:ole="">
            <v:imagedata r:id="rId2223" o:title=""/>
          </v:shape>
          <o:OLEObject Type="Embed" ProgID="Equation.DSMT4" ShapeID="_x0000_i2479" DrawAspect="Content" ObjectID="_1796841543" r:id="rId2477"/>
        </w:object>
      </w:r>
      <w:r w:rsidRPr="00330A7E">
        <w:rPr>
          <w:rFonts w:ascii="Times New Roman" w:hAnsi="Times New Roman" w:cs="Times New Roman"/>
          <w:sz w:val="24"/>
          <w:szCs w:val="24"/>
          <w:lang w:val="vi-VN"/>
        </w:rPr>
        <w:t xml:space="preserve"> giới hạn bởi các đồ thị hàm số </w:t>
      </w:r>
      <w:r w:rsidRPr="00330A7E">
        <w:rPr>
          <w:rFonts w:ascii="Times New Roman" w:hAnsi="Times New Roman" w:cs="Times New Roman"/>
          <w:position w:val="-14"/>
          <w:sz w:val="24"/>
          <w:szCs w:val="24"/>
        </w:rPr>
        <w:object w:dxaOrig="1040" w:dyaOrig="400" w14:anchorId="7DCEA90B">
          <v:shape id="_x0000_i2480" type="#_x0000_t75" style="width:51.75pt;height:20.25pt" o:ole="">
            <v:imagedata r:id="rId2225" o:title=""/>
          </v:shape>
          <o:OLEObject Type="Embed" ProgID="Equation.DSMT4" ShapeID="_x0000_i2480" DrawAspect="Content" ObjectID="_1796841544" r:id="rId2478"/>
        </w:object>
      </w:r>
      <w:r w:rsidRPr="00330A7E">
        <w:rPr>
          <w:rFonts w:ascii="Times New Roman" w:hAnsi="Times New Roman" w:cs="Times New Roman"/>
          <w:sz w:val="24"/>
          <w:szCs w:val="24"/>
          <w:lang w:val="vi-VN"/>
        </w:rPr>
        <w:t xml:space="preserve"> </w:t>
      </w:r>
      <w:r w:rsidRPr="00330A7E">
        <w:rPr>
          <w:rFonts w:ascii="Times New Roman" w:hAnsi="Times New Roman" w:cs="Times New Roman"/>
          <w:position w:val="-14"/>
          <w:sz w:val="24"/>
          <w:szCs w:val="24"/>
        </w:rPr>
        <w:object w:dxaOrig="940" w:dyaOrig="400" w14:anchorId="7C37FF0F">
          <v:shape id="_x0000_i2481" type="#_x0000_t75" style="width:47.25pt;height:20.25pt" o:ole="">
            <v:imagedata r:id="rId2227" o:title=""/>
          </v:shape>
          <o:OLEObject Type="Embed" ProgID="Equation.DSMT4" ShapeID="_x0000_i2481" DrawAspect="Content" ObjectID="_1796841545" r:id="rId2479"/>
        </w:object>
      </w:r>
      <w:r w:rsidRPr="00330A7E">
        <w:rPr>
          <w:rFonts w:ascii="Times New Roman" w:hAnsi="Times New Roman" w:cs="Times New Roman"/>
          <w:sz w:val="24"/>
          <w:szCs w:val="24"/>
          <w:lang w:val="vi-VN"/>
        </w:rPr>
        <w:t xml:space="preserve"> và hai đường</w:t>
      </w:r>
      <w:r w:rsidRPr="00330A7E">
        <w:rPr>
          <w:rFonts w:ascii="Times New Roman" w:hAnsi="Times New Roman" w:cs="Times New Roman"/>
          <w:sz w:val="24"/>
          <w:szCs w:val="24"/>
          <w:lang w:val="it-IT"/>
        </w:rPr>
        <w:t xml:space="preserve"> </w:t>
      </w:r>
      <w:r w:rsidRPr="00330A7E">
        <w:rPr>
          <w:rFonts w:ascii="Times New Roman" w:hAnsi="Times New Roman" w:cs="Times New Roman"/>
          <w:position w:val="-10"/>
          <w:sz w:val="24"/>
          <w:szCs w:val="24"/>
        </w:rPr>
        <w:object w:dxaOrig="620" w:dyaOrig="260" w14:anchorId="0B40CA3A">
          <v:shape id="_x0000_i2482" type="#_x0000_t75" style="width:30.75pt;height:12.75pt" o:ole="">
            <v:imagedata r:id="rId2480" o:title=""/>
          </v:shape>
          <o:OLEObject Type="Embed" ProgID="Equation.DSMT4" ShapeID="_x0000_i2482" DrawAspect="Content" ObjectID="_1796841546" r:id="rId2481"/>
        </w:object>
      </w:r>
      <w:r w:rsidRPr="00330A7E">
        <w:rPr>
          <w:rFonts w:ascii="Times New Roman" w:hAnsi="Times New Roman" w:cs="Times New Roman"/>
          <w:sz w:val="24"/>
          <w:szCs w:val="24"/>
          <w:lang w:val="vi-VN"/>
        </w:rPr>
        <w:t xml:space="preserve"> </w:t>
      </w:r>
      <w:r w:rsidRPr="00330A7E">
        <w:rPr>
          <w:rFonts w:ascii="Times New Roman" w:hAnsi="Times New Roman" w:cs="Times New Roman"/>
          <w:position w:val="-6"/>
          <w:sz w:val="24"/>
          <w:szCs w:val="24"/>
        </w:rPr>
        <w:object w:dxaOrig="560" w:dyaOrig="279" w14:anchorId="4F9ADC93">
          <v:shape id="_x0000_i2483" type="#_x0000_t75" style="width:27.75pt;height:14.25pt" o:ole="">
            <v:imagedata r:id="rId2231" o:title=""/>
          </v:shape>
          <o:OLEObject Type="Embed" ProgID="Equation.DSMT4" ShapeID="_x0000_i2483" DrawAspect="Content" ObjectID="_1796841547" r:id="rId2482"/>
        </w:object>
      </w:r>
      <w:r w:rsidRPr="00330A7E">
        <w:rPr>
          <w:rFonts w:ascii="Times New Roman" w:hAnsi="Times New Roman" w:cs="Times New Roman"/>
          <w:sz w:val="24"/>
          <w:szCs w:val="24"/>
          <w:lang w:val="vi-VN"/>
        </w:rPr>
        <w:t xml:space="preserve"> </w:t>
      </w:r>
      <w:r w:rsidRPr="00330A7E">
        <w:rPr>
          <w:rFonts w:ascii="Times New Roman" w:hAnsi="Times New Roman" w:cs="Times New Roman"/>
          <w:sz w:val="24"/>
          <w:szCs w:val="24"/>
          <w:lang w:val="it-IT"/>
        </w:rPr>
        <w:t>(</w:t>
      </w:r>
      <w:r w:rsidRPr="00330A7E">
        <w:rPr>
          <w:rFonts w:ascii="Times New Roman" w:hAnsi="Times New Roman" w:cs="Times New Roman"/>
          <w:sz w:val="24"/>
          <w:szCs w:val="24"/>
          <w:lang w:val="vi-VN"/>
        </w:rPr>
        <w:t>như hình vẽ</w:t>
      </w:r>
      <w:r w:rsidRPr="00330A7E">
        <w:rPr>
          <w:rFonts w:ascii="Times New Roman" w:hAnsi="Times New Roman" w:cs="Times New Roman"/>
          <w:sz w:val="24"/>
          <w:szCs w:val="24"/>
          <w:lang w:val="it-IT"/>
        </w:rPr>
        <w:t xml:space="preserve"> bên)</w:t>
      </w:r>
      <w:r w:rsidRPr="00330A7E">
        <w:rPr>
          <w:rFonts w:ascii="Times New Roman" w:hAnsi="Times New Roman" w:cs="Times New Roman"/>
          <w:sz w:val="24"/>
          <w:szCs w:val="24"/>
          <w:lang w:val="vi-VN"/>
        </w:rPr>
        <w:t>.</w:t>
      </w:r>
    </w:p>
    <w:p w14:paraId="0BD8E55F" w14:textId="77777777" w:rsidR="00ED397D" w:rsidRPr="00330A7E" w:rsidRDefault="00ED397D" w:rsidP="00330A7E">
      <w:pPr>
        <w:pStyle w:val="ListParagraph"/>
        <w:tabs>
          <w:tab w:val="left" w:pos="992"/>
        </w:tabs>
        <w:spacing w:line="360" w:lineRule="auto"/>
        <w:ind w:left="992"/>
        <w:jc w:val="center"/>
        <w:rPr>
          <w:rFonts w:ascii="Times New Roman" w:hAnsi="Times New Roman" w:cs="Times New Roman"/>
          <w:b/>
          <w:sz w:val="24"/>
          <w:szCs w:val="24"/>
          <w:lang w:val="it-IT"/>
        </w:rPr>
      </w:pPr>
      <w:r w:rsidRPr="00330A7E">
        <w:rPr>
          <w:rFonts w:ascii="Times New Roman" w:hAnsi="Times New Roman" w:cs="Times New Roman"/>
          <w:spacing w:val="-4"/>
          <w:sz w:val="24"/>
          <w:szCs w:val="24"/>
        </w:rPr>
        <w:drawing>
          <wp:inline distT="0" distB="0" distL="0" distR="0" wp14:anchorId="6701829A" wp14:editId="3FFC2A55">
            <wp:extent cx="2012665" cy="1432977"/>
            <wp:effectExtent l="0" t="0" r="6985" b="0"/>
            <wp:docPr id="6900415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3" cstate="print">
                      <a:extLst>
                        <a:ext uri="{28A0092B-C50C-407E-A947-70E740481C1C}">
                          <a14:useLocalDpi xmlns:a14="http://schemas.microsoft.com/office/drawing/2010/main" val="0"/>
                        </a:ext>
                      </a:extLst>
                    </a:blip>
                    <a:srcRect/>
                    <a:stretch>
                      <a:fillRect/>
                    </a:stretch>
                  </pic:blipFill>
                  <pic:spPr bwMode="auto">
                    <a:xfrm>
                      <a:off x="0" y="0"/>
                      <a:ext cx="2020443" cy="1438515"/>
                    </a:xfrm>
                    <a:prstGeom prst="rect">
                      <a:avLst/>
                    </a:prstGeom>
                    <a:noFill/>
                    <a:ln>
                      <a:noFill/>
                    </a:ln>
                  </pic:spPr>
                </pic:pic>
              </a:graphicData>
            </a:graphic>
          </wp:inline>
        </w:drawing>
      </w:r>
    </w:p>
    <w:p w14:paraId="1AE4355F" w14:textId="77777777" w:rsidR="00ED397D" w:rsidRPr="00330A7E" w:rsidRDefault="00ED397D" w:rsidP="00330A7E">
      <w:pPr>
        <w:tabs>
          <w:tab w:val="left" w:pos="366"/>
          <w:tab w:val="left" w:pos="851"/>
          <w:tab w:val="left" w:pos="1980"/>
          <w:tab w:val="left" w:pos="3960"/>
          <w:tab w:val="left" w:pos="5934"/>
        </w:tabs>
        <w:spacing w:after="0" w:line="360" w:lineRule="auto"/>
        <w:jc w:val="both"/>
        <w:rPr>
          <w:rFonts w:ascii="Times New Roman" w:hAnsi="Times New Roman" w:cs="Times New Roman"/>
          <w:sz w:val="24"/>
          <w:szCs w:val="24"/>
        </w:rPr>
      </w:pPr>
      <w:r w:rsidRPr="00330A7E">
        <w:rPr>
          <w:rFonts w:ascii="Times New Roman" w:hAnsi="Times New Roman" w:cs="Times New Roman"/>
          <w:sz w:val="24"/>
          <w:szCs w:val="24"/>
          <w:lang w:val="it-IT"/>
        </w:rPr>
        <w:tab/>
      </w:r>
      <w:r w:rsidRPr="00330A7E">
        <w:rPr>
          <w:rFonts w:ascii="Times New Roman" w:hAnsi="Times New Roman" w:cs="Times New Roman"/>
          <w:sz w:val="24"/>
          <w:szCs w:val="24"/>
          <w:lang w:val="it-IT"/>
        </w:rPr>
        <w:tab/>
      </w:r>
      <w:r w:rsidRPr="00330A7E">
        <w:rPr>
          <w:rFonts w:ascii="Times New Roman" w:hAnsi="Times New Roman" w:cs="Times New Roman"/>
          <w:b/>
          <w:sz w:val="24"/>
          <w:szCs w:val="24"/>
        </w:rPr>
        <w:t>A.</w:t>
      </w:r>
      <w:r w:rsidRPr="00330A7E">
        <w:rPr>
          <w:rFonts w:ascii="Times New Roman" w:hAnsi="Times New Roman" w:cs="Times New Roman"/>
          <w:sz w:val="24"/>
          <w:szCs w:val="24"/>
        </w:rPr>
        <w:t xml:space="preserve"> </w:t>
      </w:r>
      <w:r w:rsidRPr="00330A7E">
        <w:rPr>
          <w:rFonts w:ascii="Times New Roman" w:hAnsi="Times New Roman" w:cs="Times New Roman"/>
          <w:position w:val="-32"/>
          <w:sz w:val="24"/>
          <w:szCs w:val="24"/>
        </w:rPr>
        <w:object w:dxaOrig="4360" w:dyaOrig="740" w14:anchorId="030CD483">
          <v:shape id="_x0000_i2484" type="#_x0000_t75" style="width:218.25pt;height:36.75pt" o:ole="">
            <v:imagedata r:id="rId2234" o:title=""/>
          </v:shape>
          <o:OLEObject Type="Embed" ProgID="Equation.DSMT4" ShapeID="_x0000_i2484" DrawAspect="Content" ObjectID="_1796841548" r:id="rId2483"/>
        </w:object>
      </w:r>
      <w:r w:rsidRPr="00330A7E">
        <w:rPr>
          <w:rFonts w:ascii="Times New Roman" w:hAnsi="Times New Roman" w:cs="Times New Roman"/>
          <w:sz w:val="24"/>
          <w:szCs w:val="24"/>
        </w:rPr>
        <w:tab/>
      </w:r>
    </w:p>
    <w:p w14:paraId="3FE03868" w14:textId="77777777" w:rsidR="00ED397D" w:rsidRPr="00330A7E" w:rsidRDefault="00ED397D" w:rsidP="00330A7E">
      <w:pPr>
        <w:tabs>
          <w:tab w:val="left" w:pos="366"/>
          <w:tab w:val="left" w:pos="851"/>
          <w:tab w:val="left" w:pos="1980"/>
          <w:tab w:val="left" w:pos="3960"/>
          <w:tab w:val="left" w:pos="5934"/>
        </w:tabs>
        <w:spacing w:after="0"/>
        <w:jc w:val="both"/>
        <w:rPr>
          <w:rFonts w:ascii="Times New Roman" w:hAnsi="Times New Roman" w:cs="Times New Roman"/>
          <w:sz w:val="24"/>
          <w:szCs w:val="24"/>
        </w:rPr>
      </w:pP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position w:val="-32"/>
          <w:sz w:val="24"/>
          <w:szCs w:val="24"/>
        </w:rPr>
        <w:object w:dxaOrig="4360" w:dyaOrig="740" w14:anchorId="1E4168A7">
          <v:shape id="_x0000_i2485" type="#_x0000_t75" style="width:218.25pt;height:36.75pt" o:ole="">
            <v:imagedata r:id="rId2236" o:title=""/>
          </v:shape>
          <o:OLEObject Type="Embed" ProgID="Equation.DSMT4" ShapeID="_x0000_i2485" DrawAspect="Content" ObjectID="_1796841549" r:id="rId2484"/>
        </w:object>
      </w:r>
    </w:p>
    <w:p w14:paraId="17E0BEC8" w14:textId="77777777" w:rsidR="00ED397D" w:rsidRPr="00330A7E" w:rsidRDefault="00ED397D" w:rsidP="00330A7E">
      <w:pPr>
        <w:tabs>
          <w:tab w:val="left" w:pos="366"/>
          <w:tab w:val="left" w:pos="851"/>
          <w:tab w:val="left" w:pos="1980"/>
          <w:tab w:val="left" w:pos="3960"/>
          <w:tab w:val="left" w:pos="5934"/>
        </w:tabs>
        <w:spacing w:after="0"/>
        <w:jc w:val="both"/>
        <w:rPr>
          <w:rFonts w:ascii="Times New Roman" w:hAnsi="Times New Roman" w:cs="Times New Roman"/>
          <w:sz w:val="24"/>
          <w:szCs w:val="24"/>
        </w:rPr>
      </w:pP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w:t>
      </w:r>
      <w:r w:rsidRPr="00330A7E">
        <w:rPr>
          <w:rFonts w:ascii="Times New Roman" w:hAnsi="Times New Roman" w:cs="Times New Roman"/>
          <w:position w:val="-32"/>
          <w:sz w:val="24"/>
          <w:szCs w:val="24"/>
        </w:rPr>
        <w:object w:dxaOrig="2420" w:dyaOrig="760" w14:anchorId="4E5897F3">
          <v:shape id="_x0000_i2486" type="#_x0000_t75" style="width:120.75pt;height:38.25pt" o:ole="">
            <v:imagedata r:id="rId2238" o:title=""/>
          </v:shape>
          <o:OLEObject Type="Embed" ProgID="Equation.DSMT4" ShapeID="_x0000_i2486" DrawAspect="Content" ObjectID="_1796841550" r:id="rId2485"/>
        </w:object>
      </w:r>
      <w:r w:rsidRPr="00330A7E">
        <w:rPr>
          <w:rFonts w:ascii="Times New Roman" w:hAnsi="Times New Roman" w:cs="Times New Roman"/>
          <w:sz w:val="24"/>
          <w:szCs w:val="24"/>
        </w:rPr>
        <w:tab/>
      </w:r>
    </w:p>
    <w:p w14:paraId="2403BFB2" w14:textId="77777777" w:rsidR="00ED397D" w:rsidRPr="00330A7E" w:rsidRDefault="00ED397D" w:rsidP="00330A7E">
      <w:pPr>
        <w:tabs>
          <w:tab w:val="left" w:pos="366"/>
          <w:tab w:val="left" w:pos="851"/>
          <w:tab w:val="left" w:pos="1980"/>
          <w:tab w:val="left" w:pos="3960"/>
          <w:tab w:val="left" w:pos="5934"/>
        </w:tabs>
        <w:spacing w:after="0"/>
        <w:jc w:val="both"/>
        <w:rPr>
          <w:rFonts w:ascii="Times New Roman" w:hAnsi="Times New Roman" w:cs="Times New Roman"/>
          <w:sz w:val="24"/>
          <w:szCs w:val="24"/>
        </w:rPr>
      </w:pP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w:t>
      </w:r>
      <w:r w:rsidRPr="00330A7E">
        <w:rPr>
          <w:rFonts w:ascii="Times New Roman" w:hAnsi="Times New Roman" w:cs="Times New Roman"/>
          <w:position w:val="-32"/>
          <w:sz w:val="24"/>
          <w:szCs w:val="24"/>
        </w:rPr>
        <w:object w:dxaOrig="2420" w:dyaOrig="760" w14:anchorId="37CA287C">
          <v:shape id="_x0000_i2487" type="#_x0000_t75" style="width:120.75pt;height:38.25pt" o:ole="">
            <v:imagedata r:id="rId2240" o:title=""/>
          </v:shape>
          <o:OLEObject Type="Embed" ProgID="Equation.DSMT4" ShapeID="_x0000_i2487" DrawAspect="Content" ObjectID="_1796841551" r:id="rId2486"/>
        </w:object>
      </w:r>
    </w:p>
    <w:p w14:paraId="3EDDDC9E" w14:textId="77777777" w:rsidR="00ED397D" w:rsidRPr="00330A7E" w:rsidRDefault="00ED397D" w:rsidP="00330A7E">
      <w:pPr>
        <w:spacing w:after="0" w:line="360" w:lineRule="auto"/>
        <w:ind w:left="992" w:hanging="992"/>
        <w:jc w:val="center"/>
        <w:rPr>
          <w:rFonts w:ascii="Times New Roman" w:hAnsi="Times New Roman" w:cs="Times New Roman"/>
          <w:b/>
          <w:sz w:val="24"/>
          <w:szCs w:val="24"/>
          <w:lang w:val="fr-FR"/>
        </w:rPr>
      </w:pPr>
      <w:r w:rsidRPr="00330A7E">
        <w:rPr>
          <w:rFonts w:ascii="Times New Roman" w:hAnsi="Times New Roman" w:cs="Times New Roman"/>
          <w:b/>
          <w:sz w:val="24"/>
          <w:szCs w:val="24"/>
          <w:lang w:val="fr-FR"/>
        </w:rPr>
        <w:t>Giải</w:t>
      </w:r>
    </w:p>
    <w:p w14:paraId="606561C7" w14:textId="77777777" w:rsidR="00ED397D" w:rsidRPr="00330A7E" w:rsidRDefault="00ED397D" w:rsidP="00330A7E">
      <w:pPr>
        <w:spacing w:after="0" w:line="360" w:lineRule="auto"/>
        <w:ind w:left="992"/>
        <w:rPr>
          <w:rFonts w:ascii="Times New Roman" w:hAnsi="Times New Roman" w:cs="Times New Roman"/>
          <w:b/>
          <w:bCs/>
          <w:sz w:val="24"/>
          <w:szCs w:val="24"/>
          <w:u w:val="single"/>
          <w:lang w:val="fr-FR"/>
        </w:rPr>
      </w:pPr>
      <w:r w:rsidRPr="00330A7E">
        <w:rPr>
          <w:rFonts w:ascii="Times New Roman" w:hAnsi="Times New Roman" w:cs="Times New Roman"/>
          <w:b/>
          <w:bCs/>
          <w:sz w:val="24"/>
          <w:szCs w:val="24"/>
          <w:lang w:val="fr-FR"/>
        </w:rPr>
        <w:t>Chọn</w:t>
      </w:r>
      <w:r w:rsidRPr="00330A7E">
        <w:rPr>
          <w:rFonts w:ascii="Times New Roman" w:hAnsi="Times New Roman" w:cs="Times New Roman"/>
          <w:b/>
          <w:bCs/>
          <w:sz w:val="24"/>
          <w:szCs w:val="24"/>
          <w:u w:val="single"/>
          <w:lang w:val="fr-FR"/>
        </w:rPr>
        <w:t xml:space="preserve"> A</w:t>
      </w:r>
    </w:p>
    <w:p w14:paraId="2C64FAF7" w14:textId="77777777" w:rsidR="00ED397D" w:rsidRPr="00330A7E" w:rsidRDefault="00ED397D" w:rsidP="000E1E56">
      <w:pPr>
        <w:pStyle w:val="ListParagraph"/>
        <w:numPr>
          <w:ilvl w:val="0"/>
          <w:numId w:val="26"/>
        </w:numPr>
        <w:tabs>
          <w:tab w:val="left" w:pos="992"/>
        </w:tabs>
        <w:spacing w:line="360" w:lineRule="auto"/>
        <w:rPr>
          <w:rFonts w:ascii="Times New Roman" w:hAnsi="Times New Roman" w:cs="Times New Roman"/>
          <w:sz w:val="24"/>
          <w:szCs w:val="24"/>
          <w:lang w:val="fr-FR"/>
        </w:rPr>
      </w:pPr>
      <w:r w:rsidRPr="00330A7E">
        <w:rPr>
          <w:rFonts w:ascii="Times New Roman" w:hAnsi="Times New Roman" w:cs="Times New Roman"/>
          <w:sz w:val="24"/>
          <w:szCs w:val="24"/>
          <w:lang w:val="fr-FR"/>
        </w:rPr>
        <w:t xml:space="preserve">Gọi </w:t>
      </w:r>
      <w:r w:rsidRPr="00330A7E">
        <w:rPr>
          <w:rFonts w:ascii="Times New Roman" w:hAnsi="Times New Roman" w:cs="Times New Roman"/>
          <w:position w:val="-4"/>
          <w:sz w:val="24"/>
          <w:szCs w:val="24"/>
        </w:rPr>
        <w:object w:dxaOrig="260" w:dyaOrig="260" w14:anchorId="617FE367">
          <v:shape id="_x0000_i2488" type="#_x0000_t75" style="width:12.75pt;height:12.75pt" o:ole="">
            <v:imagedata r:id="rId2242" o:title=""/>
          </v:shape>
          <o:OLEObject Type="Embed" ProgID="Equation.DSMT4" ShapeID="_x0000_i2488" DrawAspect="Content" ObjectID="_1796841552" r:id="rId2487"/>
        </w:object>
      </w:r>
      <w:r w:rsidRPr="00330A7E">
        <w:rPr>
          <w:rFonts w:ascii="Times New Roman" w:hAnsi="Times New Roman" w:cs="Times New Roman"/>
          <w:sz w:val="24"/>
          <w:szCs w:val="24"/>
          <w:lang w:val="fr-FR"/>
        </w:rPr>
        <w:t xml:space="preserve"> là hình phẳng giới hạn bởi các đường </w:t>
      </w:r>
      <w:r w:rsidRPr="00330A7E">
        <w:rPr>
          <w:rFonts w:ascii="Times New Roman" w:hAnsi="Times New Roman" w:cs="Times New Roman"/>
          <w:position w:val="-10"/>
          <w:sz w:val="24"/>
          <w:szCs w:val="24"/>
        </w:rPr>
        <w:object w:dxaOrig="1880" w:dyaOrig="360" w14:anchorId="0243D5C4">
          <v:shape id="_x0000_i2489" type="#_x0000_t75" style="width:93.75pt;height:18pt" o:ole="">
            <v:imagedata r:id="rId2244" o:title=""/>
          </v:shape>
          <o:OLEObject Type="Embed" ProgID="Equation.DSMT4" ShapeID="_x0000_i2489" DrawAspect="Content" ObjectID="_1796841553" r:id="rId2488"/>
        </w:object>
      </w:r>
      <w:r w:rsidRPr="00330A7E">
        <w:rPr>
          <w:rFonts w:ascii="Times New Roman" w:hAnsi="Times New Roman" w:cs="Times New Roman"/>
          <w:sz w:val="24"/>
          <w:szCs w:val="24"/>
          <w:lang w:val="fr-FR"/>
        </w:rPr>
        <w:t xml:space="preserve"> và </w:t>
      </w:r>
      <w:r w:rsidRPr="00330A7E">
        <w:rPr>
          <w:rFonts w:ascii="Times New Roman" w:hAnsi="Times New Roman" w:cs="Times New Roman"/>
          <w:position w:val="-6"/>
          <w:sz w:val="24"/>
          <w:szCs w:val="24"/>
        </w:rPr>
        <w:object w:dxaOrig="520" w:dyaOrig="279" w14:anchorId="7F6C7087">
          <v:shape id="_x0000_i2490" type="#_x0000_t75" style="width:26.25pt;height:12.75pt" o:ole="">
            <v:imagedata r:id="rId2246" o:title=""/>
          </v:shape>
          <o:OLEObject Type="Embed" ProgID="Equation.DSMT4" ShapeID="_x0000_i2490" DrawAspect="Content" ObjectID="_1796841554" r:id="rId2489"/>
        </w:object>
      </w:r>
      <w:r w:rsidRPr="00330A7E">
        <w:rPr>
          <w:rFonts w:ascii="Times New Roman" w:hAnsi="Times New Roman" w:cs="Times New Roman"/>
          <w:sz w:val="24"/>
          <w:szCs w:val="24"/>
          <w:lang w:val="fr-FR"/>
        </w:rPr>
        <w:t xml:space="preserve">. Thể tích của khối tròn xoay tạo thành khi quay </w:t>
      </w:r>
      <w:r w:rsidRPr="00330A7E">
        <w:rPr>
          <w:rFonts w:ascii="Times New Roman" w:hAnsi="Times New Roman" w:cs="Times New Roman"/>
          <w:position w:val="-4"/>
          <w:sz w:val="24"/>
          <w:szCs w:val="24"/>
        </w:rPr>
        <w:object w:dxaOrig="260" w:dyaOrig="260" w14:anchorId="7E25F150">
          <v:shape id="_x0000_i2491" type="#_x0000_t75" style="width:12.75pt;height:12.75pt" o:ole="">
            <v:imagedata r:id="rId2242" o:title=""/>
          </v:shape>
          <o:OLEObject Type="Embed" ProgID="Equation.DSMT4" ShapeID="_x0000_i2491" DrawAspect="Content" ObjectID="_1796841555" r:id="rId2490"/>
        </w:object>
      </w:r>
      <w:r w:rsidRPr="00330A7E">
        <w:rPr>
          <w:rFonts w:ascii="Times New Roman" w:hAnsi="Times New Roman" w:cs="Times New Roman"/>
          <w:sz w:val="24"/>
          <w:szCs w:val="24"/>
          <w:lang w:val="fr-FR"/>
        </w:rPr>
        <w:t xml:space="preserve"> quanh trục </w:t>
      </w:r>
      <w:r w:rsidRPr="00330A7E">
        <w:rPr>
          <w:rFonts w:ascii="Times New Roman" w:hAnsi="Times New Roman" w:cs="Times New Roman"/>
          <w:position w:val="-6"/>
          <w:sz w:val="24"/>
          <w:szCs w:val="24"/>
        </w:rPr>
        <w:object w:dxaOrig="360" w:dyaOrig="279" w14:anchorId="10A78E2A">
          <v:shape id="_x0000_i2492" type="#_x0000_t75" style="width:18pt;height:12.75pt" o:ole="">
            <v:imagedata r:id="rId2249" o:title=""/>
          </v:shape>
          <o:OLEObject Type="Embed" ProgID="Equation.DSMT4" ShapeID="_x0000_i2492" DrawAspect="Content" ObjectID="_1796841556" r:id="rId2491"/>
        </w:object>
      </w:r>
      <w:r w:rsidRPr="00330A7E">
        <w:rPr>
          <w:rFonts w:ascii="Times New Roman" w:hAnsi="Times New Roman" w:cs="Times New Roman"/>
          <w:sz w:val="24"/>
          <w:szCs w:val="24"/>
          <w:lang w:val="fr-FR"/>
        </w:rPr>
        <w:t xml:space="preserve"> bằng</w:t>
      </w:r>
    </w:p>
    <w:p w14:paraId="38FCB03F" w14:textId="77777777" w:rsidR="00ED397D" w:rsidRPr="00330A7E" w:rsidRDefault="00ED397D" w:rsidP="00330A7E">
      <w:pPr>
        <w:tabs>
          <w:tab w:val="left" w:pos="3402"/>
          <w:tab w:val="left" w:pos="5669"/>
          <w:tab w:val="left" w:pos="7937"/>
        </w:tabs>
        <w:spacing w:after="0" w:line="360" w:lineRule="auto"/>
        <w:ind w:left="992"/>
        <w:jc w:val="both"/>
        <w:rPr>
          <w:rFonts w:ascii="Times New Roman" w:hAnsi="Times New Roman" w:cs="Times New Roman"/>
          <w:sz w:val="24"/>
          <w:szCs w:val="24"/>
        </w:rPr>
      </w:pPr>
      <w:r w:rsidRPr="00330A7E">
        <w:rPr>
          <w:rFonts w:ascii="Times New Roman" w:hAnsi="Times New Roman" w:cs="Times New Roman"/>
          <w:b/>
          <w:sz w:val="24"/>
          <w:szCs w:val="24"/>
        </w:rPr>
        <w:t>A.</w:t>
      </w:r>
      <w:r w:rsidRPr="00330A7E">
        <w:rPr>
          <w:rFonts w:ascii="Times New Roman" w:hAnsi="Times New Roman" w:cs="Times New Roman"/>
          <w:sz w:val="24"/>
          <w:szCs w:val="24"/>
        </w:rPr>
        <w:t xml:space="preserve"> </w:t>
      </w:r>
      <w:r w:rsidRPr="00330A7E">
        <w:rPr>
          <w:rFonts w:ascii="Times New Roman" w:hAnsi="Times New Roman" w:cs="Times New Roman"/>
          <w:b/>
          <w:position w:val="-32"/>
          <w:sz w:val="24"/>
          <w:szCs w:val="24"/>
        </w:rPr>
        <w:object w:dxaOrig="720" w:dyaOrig="740" w14:anchorId="07059DBB">
          <v:shape id="_x0000_i2493" type="#_x0000_t75" style="width:38.25pt;height:36pt" o:ole="">
            <v:imagedata r:id="rId2251" o:title=""/>
          </v:shape>
          <o:OLEObject Type="Embed" ProgID="Equation.DSMT4" ShapeID="_x0000_i2493" DrawAspect="Content" ObjectID="_1796841557" r:id="rId2492"/>
        </w:object>
      </w:r>
      <w:r w:rsidRPr="00330A7E">
        <w:rPr>
          <w:rFonts w:ascii="Times New Roman" w:hAnsi="Times New Roman" w:cs="Times New Roman"/>
          <w:sz w:val="24"/>
          <w:szCs w:val="24"/>
        </w:rPr>
        <w:t>.</w:t>
      </w:r>
      <w:r w:rsidRPr="00330A7E">
        <w:rPr>
          <w:rFonts w:ascii="Times New Roman" w:hAnsi="Times New Roman" w:cs="Times New Roman"/>
          <w:b/>
          <w:sz w:val="24"/>
          <w:szCs w:val="24"/>
        </w:rPr>
        <w:tab/>
        <w:t>B.</w:t>
      </w:r>
      <w:r w:rsidRPr="00330A7E">
        <w:rPr>
          <w:rFonts w:ascii="Times New Roman" w:hAnsi="Times New Roman" w:cs="Times New Roman"/>
          <w:sz w:val="24"/>
          <w:szCs w:val="24"/>
        </w:rPr>
        <w:t xml:space="preserve"> </w:t>
      </w:r>
      <w:r w:rsidRPr="00330A7E">
        <w:rPr>
          <w:rFonts w:ascii="Times New Roman" w:hAnsi="Times New Roman" w:cs="Times New Roman"/>
          <w:b/>
          <w:position w:val="-32"/>
          <w:sz w:val="24"/>
          <w:szCs w:val="24"/>
        </w:rPr>
        <w:object w:dxaOrig="859" w:dyaOrig="740" w14:anchorId="7D80B272">
          <v:shape id="_x0000_i2494" type="#_x0000_t75" style="width:46.5pt;height:36pt" o:ole="">
            <v:imagedata r:id="rId2253" o:title=""/>
          </v:shape>
          <o:OLEObject Type="Embed" ProgID="Equation.DSMT4" ShapeID="_x0000_i2494" DrawAspect="Content" ObjectID="_1796841558" r:id="rId2493"/>
        </w:object>
      </w:r>
      <w:r w:rsidRPr="00330A7E">
        <w:rPr>
          <w:rFonts w:ascii="Times New Roman" w:hAnsi="Times New Roman" w:cs="Times New Roman"/>
          <w:sz w:val="24"/>
          <w:szCs w:val="24"/>
        </w:rPr>
        <w:t>.</w:t>
      </w:r>
      <w:r w:rsidRPr="00330A7E">
        <w:rPr>
          <w:rFonts w:ascii="Times New Roman" w:hAnsi="Times New Roman" w:cs="Times New Roman"/>
          <w:b/>
          <w:sz w:val="24"/>
          <w:szCs w:val="24"/>
        </w:rPr>
        <w:tab/>
        <w:t>C.</w:t>
      </w:r>
      <w:r w:rsidRPr="00330A7E">
        <w:rPr>
          <w:rFonts w:ascii="Times New Roman" w:hAnsi="Times New Roman" w:cs="Times New Roman"/>
          <w:sz w:val="24"/>
          <w:szCs w:val="24"/>
        </w:rPr>
        <w:t xml:space="preserve"> </w:t>
      </w:r>
      <w:r w:rsidRPr="00330A7E">
        <w:rPr>
          <w:rFonts w:ascii="Times New Roman" w:hAnsi="Times New Roman" w:cs="Times New Roman"/>
          <w:b/>
          <w:position w:val="-32"/>
          <w:sz w:val="24"/>
          <w:szCs w:val="24"/>
        </w:rPr>
        <w:object w:dxaOrig="880" w:dyaOrig="740" w14:anchorId="4D4AC35D">
          <v:shape id="_x0000_i2495" type="#_x0000_t75" style="width:47.25pt;height:36pt" o:ole="">
            <v:imagedata r:id="rId2255" o:title=""/>
          </v:shape>
          <o:OLEObject Type="Embed" ProgID="Equation.DSMT4" ShapeID="_x0000_i2495" DrawAspect="Content" ObjectID="_1796841559" r:id="rId2494"/>
        </w:object>
      </w:r>
      <w:r w:rsidRPr="00330A7E">
        <w:rPr>
          <w:rFonts w:ascii="Times New Roman" w:hAnsi="Times New Roman" w:cs="Times New Roman"/>
          <w:sz w:val="24"/>
          <w:szCs w:val="24"/>
        </w:rPr>
        <w:t>.</w:t>
      </w:r>
      <w:r w:rsidRPr="00330A7E">
        <w:rPr>
          <w:rFonts w:ascii="Times New Roman" w:hAnsi="Times New Roman" w:cs="Times New Roman"/>
          <w:b/>
          <w:sz w:val="24"/>
          <w:szCs w:val="24"/>
        </w:rPr>
        <w:tab/>
        <w:t>D.</w:t>
      </w:r>
      <w:r w:rsidRPr="00330A7E">
        <w:rPr>
          <w:rFonts w:ascii="Times New Roman" w:hAnsi="Times New Roman" w:cs="Times New Roman"/>
          <w:sz w:val="24"/>
          <w:szCs w:val="24"/>
        </w:rPr>
        <w:t xml:space="preserve"> </w:t>
      </w:r>
      <w:r w:rsidRPr="00330A7E">
        <w:rPr>
          <w:rFonts w:ascii="Times New Roman" w:hAnsi="Times New Roman" w:cs="Times New Roman"/>
          <w:b/>
          <w:position w:val="-32"/>
          <w:sz w:val="24"/>
          <w:szCs w:val="24"/>
        </w:rPr>
        <w:object w:dxaOrig="700" w:dyaOrig="740" w14:anchorId="48359BAE">
          <v:shape id="_x0000_i2496" type="#_x0000_t75" style="width:37.5pt;height:36pt" o:ole="">
            <v:imagedata r:id="rId2257" o:title=""/>
          </v:shape>
          <o:OLEObject Type="Embed" ProgID="Equation.DSMT4" ShapeID="_x0000_i2496" DrawAspect="Content" ObjectID="_1796841560" r:id="rId2495"/>
        </w:object>
      </w:r>
      <w:r w:rsidRPr="00330A7E">
        <w:rPr>
          <w:rFonts w:ascii="Times New Roman" w:hAnsi="Times New Roman" w:cs="Times New Roman"/>
          <w:sz w:val="24"/>
          <w:szCs w:val="24"/>
        </w:rPr>
        <w:t>.</w:t>
      </w:r>
    </w:p>
    <w:p w14:paraId="5102248C" w14:textId="77777777" w:rsidR="00ED397D" w:rsidRPr="00330A7E" w:rsidRDefault="00ED397D" w:rsidP="00330A7E">
      <w:pPr>
        <w:spacing w:after="0" w:line="360" w:lineRule="auto"/>
        <w:ind w:left="992" w:hanging="992"/>
        <w:jc w:val="center"/>
        <w:rPr>
          <w:rFonts w:ascii="Times New Roman" w:hAnsi="Times New Roman" w:cs="Times New Roman"/>
          <w:b/>
          <w:sz w:val="24"/>
          <w:szCs w:val="24"/>
          <w:lang w:val="fr-FR"/>
        </w:rPr>
      </w:pPr>
      <w:r w:rsidRPr="00330A7E">
        <w:rPr>
          <w:rFonts w:ascii="Times New Roman" w:hAnsi="Times New Roman" w:cs="Times New Roman"/>
          <w:b/>
          <w:sz w:val="24"/>
          <w:szCs w:val="24"/>
          <w:lang w:val="fr-FR"/>
        </w:rPr>
        <w:t>Giải</w:t>
      </w:r>
    </w:p>
    <w:p w14:paraId="5A40E985" w14:textId="77777777" w:rsidR="00ED397D" w:rsidRPr="00330A7E" w:rsidRDefault="00ED397D" w:rsidP="00330A7E">
      <w:pPr>
        <w:spacing w:after="0" w:line="360" w:lineRule="auto"/>
        <w:ind w:left="992"/>
        <w:rPr>
          <w:rFonts w:ascii="Times New Roman" w:hAnsi="Times New Roman" w:cs="Times New Roman"/>
          <w:b/>
          <w:bCs/>
          <w:sz w:val="24"/>
          <w:szCs w:val="24"/>
          <w:u w:val="single"/>
          <w:lang w:val="fr-FR"/>
        </w:rPr>
      </w:pPr>
      <w:r w:rsidRPr="00330A7E">
        <w:rPr>
          <w:rFonts w:ascii="Times New Roman" w:hAnsi="Times New Roman" w:cs="Times New Roman"/>
          <w:b/>
          <w:bCs/>
          <w:sz w:val="24"/>
          <w:szCs w:val="24"/>
          <w:lang w:val="fr-FR"/>
        </w:rPr>
        <w:t>Chọn</w:t>
      </w:r>
      <w:r w:rsidRPr="00330A7E">
        <w:rPr>
          <w:rFonts w:ascii="Times New Roman" w:hAnsi="Times New Roman" w:cs="Times New Roman"/>
          <w:b/>
          <w:bCs/>
          <w:sz w:val="24"/>
          <w:szCs w:val="24"/>
          <w:u w:val="single"/>
          <w:lang w:val="fr-FR"/>
        </w:rPr>
        <w:t xml:space="preserve"> B</w:t>
      </w:r>
    </w:p>
    <w:p w14:paraId="074B8B48" w14:textId="77777777" w:rsidR="00ED397D" w:rsidRPr="00330A7E" w:rsidRDefault="00ED397D" w:rsidP="00330A7E">
      <w:pPr>
        <w:spacing w:after="0" w:line="360" w:lineRule="auto"/>
        <w:ind w:left="992" w:hanging="992"/>
        <w:jc w:val="both"/>
        <w:rPr>
          <w:rFonts w:ascii="Times New Roman" w:hAnsi="Times New Roman" w:cs="Times New Roman"/>
          <w:b/>
          <w:sz w:val="24"/>
          <w:szCs w:val="24"/>
        </w:rPr>
      </w:pPr>
    </w:p>
    <w:p w14:paraId="782AF536" w14:textId="77777777" w:rsidR="00ED397D" w:rsidRPr="00330A7E" w:rsidRDefault="00ED397D" w:rsidP="00330A7E">
      <w:pPr>
        <w:spacing w:after="0" w:line="360" w:lineRule="auto"/>
        <w:rPr>
          <w:rFonts w:ascii="Times New Roman" w:hAnsi="Times New Roman" w:cs="Times New Roman"/>
          <w:b/>
          <w:bCs/>
          <w:sz w:val="24"/>
          <w:szCs w:val="24"/>
        </w:rPr>
      </w:pPr>
      <w:r w:rsidRPr="00330A7E">
        <w:rPr>
          <w:rFonts w:ascii="Times New Roman" w:hAnsi="Times New Roman" w:cs="Times New Roman"/>
          <w:b/>
          <w:bCs/>
          <w:sz w:val="24"/>
          <w:szCs w:val="24"/>
        </w:rPr>
        <w:t>Phần II. Câu trắc nghiệm đúng sai</w:t>
      </w:r>
    </w:p>
    <w:p w14:paraId="230E1154" w14:textId="77777777" w:rsidR="00ED397D" w:rsidRPr="00330A7E" w:rsidRDefault="00ED397D" w:rsidP="000E1E56">
      <w:pPr>
        <w:pStyle w:val="ListParagraph"/>
        <w:numPr>
          <w:ilvl w:val="0"/>
          <w:numId w:val="9"/>
        </w:numPr>
        <w:tabs>
          <w:tab w:val="left" w:pos="992"/>
        </w:tabs>
        <w:spacing w:line="360" w:lineRule="auto"/>
        <w:rPr>
          <w:rFonts w:ascii="Times New Roman" w:hAnsi="Times New Roman" w:cs="Times New Roman"/>
          <w:b/>
          <w:bCs/>
          <w:sz w:val="24"/>
          <w:szCs w:val="24"/>
        </w:rPr>
      </w:pPr>
      <w:r w:rsidRPr="00330A7E">
        <w:rPr>
          <w:rFonts w:ascii="Times New Roman" w:hAnsi="Times New Roman" w:cs="Times New Roman"/>
          <w:b/>
          <w:bCs/>
          <w:sz w:val="24"/>
          <w:szCs w:val="24"/>
        </w:rPr>
        <w:t xml:space="preserve">a) </w:t>
      </w:r>
      <w:r w:rsidRPr="00330A7E">
        <w:rPr>
          <w:rFonts w:ascii="Times New Roman" w:hAnsi="Times New Roman" w:cs="Times New Roman"/>
          <w:position w:val="-14"/>
          <w:sz w:val="24"/>
          <w:szCs w:val="24"/>
        </w:rPr>
        <w:object w:dxaOrig="1219" w:dyaOrig="440" w14:anchorId="4BA23455">
          <v:shape id="_x0000_i2497" type="#_x0000_t75" style="width:60.75pt;height:21.75pt" o:ole="">
            <v:imagedata r:id="rId2496" o:title=""/>
          </v:shape>
          <o:OLEObject Type="Embed" ProgID="Equation.DSMT4" ShapeID="_x0000_i2497" DrawAspect="Content" ObjectID="_1796841561" r:id="rId2497"/>
        </w:object>
      </w:r>
      <w:r w:rsidRPr="00330A7E">
        <w:rPr>
          <w:rFonts w:ascii="Times New Roman" w:hAnsi="Times New Roman" w:cs="Times New Roman"/>
          <w:sz w:val="24"/>
          <w:szCs w:val="24"/>
        </w:rPr>
        <w:t>nên mệnh đề sai.</w:t>
      </w:r>
    </w:p>
    <w:p w14:paraId="6DBB8EF7" w14:textId="77777777" w:rsidR="00ED397D" w:rsidRPr="00330A7E" w:rsidRDefault="00ED397D" w:rsidP="00330A7E">
      <w:pPr>
        <w:spacing w:after="0" w:line="360" w:lineRule="auto"/>
        <w:ind w:left="992"/>
        <w:rPr>
          <w:rFonts w:ascii="Times New Roman" w:hAnsi="Times New Roman" w:cs="Times New Roman"/>
          <w:sz w:val="24"/>
          <w:szCs w:val="24"/>
        </w:rPr>
      </w:pPr>
      <w:r w:rsidRPr="00330A7E">
        <w:rPr>
          <w:rFonts w:ascii="Times New Roman" w:hAnsi="Times New Roman" w:cs="Times New Roman"/>
          <w:b/>
          <w:sz w:val="24"/>
          <w:szCs w:val="24"/>
        </w:rPr>
        <w:lastRenderedPageBreak/>
        <w:t>b)</w:t>
      </w:r>
      <w:r w:rsidRPr="00330A7E">
        <w:rPr>
          <w:rFonts w:ascii="Times New Roman" w:hAnsi="Times New Roman" w:cs="Times New Roman"/>
          <w:sz w:val="24"/>
          <w:szCs w:val="24"/>
        </w:rPr>
        <w:t xml:space="preserve"> </w:t>
      </w:r>
      <w:r w:rsidRPr="00330A7E">
        <w:rPr>
          <w:rFonts w:ascii="Times New Roman" w:hAnsi="Times New Roman" w:cs="Times New Roman"/>
          <w:position w:val="-18"/>
          <w:sz w:val="24"/>
          <w:szCs w:val="24"/>
        </w:rPr>
        <w:object w:dxaOrig="1500" w:dyaOrig="480" w14:anchorId="28BE7DB8">
          <v:shape id="_x0000_i2498" type="#_x0000_t75" style="width:75pt;height:24pt" o:ole="">
            <v:imagedata r:id="rId2498" o:title=""/>
          </v:shape>
          <o:OLEObject Type="Embed" ProgID="Equation.DSMT4" ShapeID="_x0000_i2498" DrawAspect="Content" ObjectID="_1796841562" r:id="rId2499"/>
        </w:object>
      </w:r>
      <w:r w:rsidRPr="00330A7E">
        <w:rPr>
          <w:rFonts w:ascii="Times New Roman" w:hAnsi="Times New Roman" w:cs="Times New Roman"/>
          <w:sz w:val="24"/>
          <w:szCs w:val="24"/>
        </w:rPr>
        <w:t xml:space="preserve"> nên mệnh đề đúng.</w:t>
      </w:r>
    </w:p>
    <w:p w14:paraId="4F68968F" w14:textId="77777777" w:rsidR="00ED397D" w:rsidRPr="00330A7E" w:rsidRDefault="00ED397D" w:rsidP="00330A7E">
      <w:pPr>
        <w:spacing w:after="0" w:line="360" w:lineRule="auto"/>
        <w:ind w:left="992"/>
        <w:rPr>
          <w:rFonts w:ascii="Times New Roman" w:hAnsi="Times New Roman" w:cs="Times New Roman"/>
          <w:sz w:val="24"/>
          <w:szCs w:val="24"/>
        </w:rPr>
      </w:pP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w:t>
      </w:r>
      <w:r w:rsidRPr="00330A7E">
        <w:rPr>
          <w:rFonts w:ascii="Times New Roman" w:eastAsia="Calibri" w:hAnsi="Times New Roman" w:cs="Times New Roman"/>
          <w:bCs/>
          <w:sz w:val="24"/>
          <w:szCs w:val="24"/>
          <w:lang w:val="es-ES"/>
        </w:rPr>
        <w:t xml:space="preserve">Đường thẳng </w:t>
      </w:r>
      <w:r w:rsidRPr="00330A7E">
        <w:rPr>
          <w:rFonts w:ascii="Times New Roman" w:hAnsi="Times New Roman" w:cs="Times New Roman"/>
          <w:position w:val="-6"/>
          <w:sz w:val="24"/>
          <w:szCs w:val="24"/>
        </w:rPr>
        <w:object w:dxaOrig="220" w:dyaOrig="279" w14:anchorId="2EE9B158">
          <v:shape id="_x0000_i2499" type="#_x0000_t75" style="width:11.25pt;height:13.5pt" o:ole="">
            <v:imagedata r:id="rId2264" o:title=""/>
          </v:shape>
          <o:OLEObject Type="Embed" ProgID="Equation.DSMT4" ShapeID="_x0000_i2499" DrawAspect="Content" ObjectID="_1796841563" r:id="rId2500"/>
        </w:object>
      </w:r>
      <w:r w:rsidRPr="00330A7E">
        <w:rPr>
          <w:rFonts w:ascii="Times New Roman" w:eastAsia="Calibri" w:hAnsi="Times New Roman" w:cs="Times New Roman"/>
          <w:bCs/>
          <w:sz w:val="24"/>
          <w:szCs w:val="24"/>
          <w:lang w:val="es-ES"/>
        </w:rPr>
        <w:t xml:space="preserve"> cắt mặt phẳng </w:t>
      </w:r>
      <w:r w:rsidRPr="00330A7E">
        <w:rPr>
          <w:rFonts w:ascii="Times New Roman" w:hAnsi="Times New Roman" w:cs="Times New Roman"/>
          <w:position w:val="-10"/>
          <w:sz w:val="24"/>
          <w:szCs w:val="24"/>
        </w:rPr>
        <w:object w:dxaOrig="400" w:dyaOrig="320" w14:anchorId="56454AF8">
          <v:shape id="_x0000_i2500" type="#_x0000_t75" style="width:20.25pt;height:15.75pt" o:ole="">
            <v:imagedata r:id="rId2268" o:title=""/>
          </v:shape>
          <o:OLEObject Type="Embed" ProgID="Equation.DSMT4" ShapeID="_x0000_i2500" DrawAspect="Content" ObjectID="_1796841564" r:id="rId2501"/>
        </w:object>
      </w:r>
      <w:r w:rsidRPr="00330A7E">
        <w:rPr>
          <w:rFonts w:ascii="Times New Roman" w:eastAsia="Calibri" w:hAnsi="Times New Roman" w:cs="Times New Roman"/>
          <w:bCs/>
          <w:sz w:val="24"/>
          <w:szCs w:val="24"/>
          <w:lang w:val="es-ES"/>
        </w:rPr>
        <w:t xml:space="preserve"> tại điểm </w:t>
      </w:r>
      <w:r w:rsidRPr="00330A7E">
        <w:rPr>
          <w:rFonts w:ascii="Times New Roman" w:hAnsi="Times New Roman" w:cs="Times New Roman"/>
          <w:position w:val="-28"/>
          <w:sz w:val="24"/>
          <w:szCs w:val="24"/>
        </w:rPr>
        <w:object w:dxaOrig="1240" w:dyaOrig="680" w14:anchorId="3B59E94E">
          <v:shape id="_x0000_i2501" type="#_x0000_t75" style="width:62.25pt;height:33.75pt" o:ole="">
            <v:imagedata r:id="rId2502" o:title=""/>
          </v:shape>
          <o:OLEObject Type="Embed" ProgID="Equation.DSMT4" ShapeID="_x0000_i2501" DrawAspect="Content" ObjectID="_1796841565" r:id="rId2503"/>
        </w:object>
      </w:r>
      <w:r w:rsidRPr="00330A7E">
        <w:rPr>
          <w:rFonts w:ascii="Times New Roman" w:hAnsi="Times New Roman" w:cs="Times New Roman"/>
          <w:bCs/>
          <w:sz w:val="24"/>
          <w:szCs w:val="24"/>
          <w:lang w:val="es-ES"/>
        </w:rPr>
        <w:t xml:space="preserve"> nên </w:t>
      </w:r>
      <w:r w:rsidRPr="00330A7E">
        <w:rPr>
          <w:rFonts w:ascii="Times New Roman" w:hAnsi="Times New Roman" w:cs="Times New Roman"/>
          <w:sz w:val="24"/>
          <w:szCs w:val="24"/>
        </w:rPr>
        <w:t>mệnh đề sai.</w:t>
      </w:r>
    </w:p>
    <w:p w14:paraId="7A64DD76" w14:textId="77777777" w:rsidR="00ED397D" w:rsidRPr="00330A7E" w:rsidRDefault="00ED397D" w:rsidP="00330A7E">
      <w:pPr>
        <w:spacing w:after="0" w:line="360" w:lineRule="auto"/>
        <w:ind w:left="992"/>
        <w:rPr>
          <w:rFonts w:ascii="Times New Roman" w:hAnsi="Times New Roman" w:cs="Times New Roman"/>
          <w:sz w:val="24"/>
          <w:szCs w:val="24"/>
        </w:rPr>
      </w:pPr>
      <w:r w:rsidRPr="00330A7E">
        <w:rPr>
          <w:rFonts w:ascii="Times New Roman" w:hAnsi="Times New Roman" w:cs="Times New Roman"/>
          <w:b/>
          <w:bCs/>
          <w:sz w:val="24"/>
          <w:szCs w:val="24"/>
        </w:rPr>
        <w:t xml:space="preserve">d) </w:t>
      </w:r>
      <w:r w:rsidRPr="00330A7E">
        <w:rPr>
          <w:rFonts w:ascii="Times New Roman" w:hAnsi="Times New Roman" w:cs="Times New Roman"/>
          <w:sz w:val="24"/>
          <w:szCs w:val="24"/>
        </w:rPr>
        <w:t>Vì đường thẳng có</w:t>
      </w:r>
      <w:r w:rsidRPr="00330A7E">
        <w:rPr>
          <w:rFonts w:ascii="Times New Roman" w:hAnsi="Times New Roman" w:cs="Times New Roman"/>
          <w:b/>
          <w:bCs/>
          <w:sz w:val="24"/>
          <w:szCs w:val="24"/>
        </w:rPr>
        <w:t xml:space="preserve"> </w:t>
      </w:r>
      <w:r w:rsidRPr="00330A7E">
        <w:rPr>
          <w:rFonts w:ascii="Times New Roman" w:eastAsia="Calibri" w:hAnsi="Times New Roman" w:cs="Times New Roman"/>
          <w:bCs/>
          <w:sz w:val="24"/>
          <w:szCs w:val="24"/>
          <w:lang w:val="es-ES"/>
        </w:rPr>
        <w:t>vectơ chỉ phương là</w: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1840" w:dyaOrig="400" w14:anchorId="03582DAE">
          <v:shape id="_x0000_i2502" type="#_x0000_t75" style="width:92.25pt;height:20.25pt" o:ole="">
            <v:imagedata r:id="rId2504" o:title=""/>
          </v:shape>
          <o:OLEObject Type="Embed" ProgID="Equation.DSMT4" ShapeID="_x0000_i2502" DrawAspect="Content" ObjectID="_1796841566" r:id="rId2505"/>
        </w:object>
      </w:r>
      <w:r w:rsidRPr="00330A7E">
        <w:rPr>
          <w:rFonts w:ascii="Times New Roman" w:hAnsi="Times New Roman" w:cs="Times New Roman"/>
          <w:sz w:val="24"/>
          <w:szCs w:val="24"/>
        </w:rPr>
        <w:t>nên mệnh đề đúng.</w:t>
      </w:r>
    </w:p>
    <w:p w14:paraId="0A90FF31" w14:textId="77777777" w:rsidR="00ED397D" w:rsidRPr="00330A7E" w:rsidRDefault="00ED397D" w:rsidP="000E1E56">
      <w:pPr>
        <w:pStyle w:val="ListParagraph"/>
        <w:numPr>
          <w:ilvl w:val="0"/>
          <w:numId w:val="9"/>
        </w:numPr>
        <w:tabs>
          <w:tab w:val="left" w:pos="992"/>
        </w:tabs>
        <w:spacing w:line="360" w:lineRule="auto"/>
        <w:rPr>
          <w:rFonts w:ascii="Times New Roman" w:eastAsia="Calibri" w:hAnsi="Times New Roman" w:cs="Times New Roman"/>
          <w:b/>
          <w:sz w:val="24"/>
          <w:szCs w:val="24"/>
        </w:rPr>
      </w:pPr>
      <w:r w:rsidRPr="00330A7E">
        <w:rPr>
          <w:rFonts w:ascii="Times New Roman" w:eastAsia="Calibri" w:hAnsi="Times New Roman" w:cs="Times New Roman"/>
          <w:bCs/>
          <w:sz w:val="24"/>
          <w:szCs w:val="24"/>
        </w:rPr>
        <w:t>Quan sát bảng biến thiên ta có</w:t>
      </w:r>
      <w:r w:rsidRPr="00330A7E">
        <w:rPr>
          <w:rFonts w:ascii="Times New Roman" w:eastAsia="Calibri" w:hAnsi="Times New Roman" w:cs="Times New Roman"/>
          <w:b/>
          <w:sz w:val="24"/>
          <w:szCs w:val="24"/>
        </w:rPr>
        <w:t xml:space="preserve"> </w:t>
      </w:r>
      <w:r w:rsidRPr="00330A7E">
        <w:rPr>
          <w:rFonts w:ascii="Times New Roman" w:hAnsi="Times New Roman" w:cs="Times New Roman"/>
          <w:sz w:val="24"/>
          <w:szCs w:val="24"/>
        </w:rPr>
        <w:t xml:space="preserve">a)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b)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c)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S</w:t>
      </w:r>
      <w:r w:rsidRPr="00330A7E">
        <w:rPr>
          <w:rFonts w:ascii="Times New Roman" w:hAnsi="Times New Roman" w:cs="Times New Roman"/>
          <w:sz w:val="24"/>
          <w:szCs w:val="24"/>
        </w:rPr>
        <w:t>.</w:t>
      </w:r>
    </w:p>
    <w:p w14:paraId="779AB012" w14:textId="77777777" w:rsidR="00ED397D" w:rsidRPr="00330A7E" w:rsidRDefault="00ED397D" w:rsidP="000E1E56">
      <w:pPr>
        <w:pStyle w:val="ListParagraph"/>
        <w:numPr>
          <w:ilvl w:val="0"/>
          <w:numId w:val="9"/>
        </w:numPr>
        <w:tabs>
          <w:tab w:val="left" w:pos="992"/>
        </w:tabs>
        <w:spacing w:line="360" w:lineRule="auto"/>
        <w:rPr>
          <w:rFonts w:ascii="Times New Roman" w:hAnsi="Times New Roman" w:cs="Times New Roman"/>
          <w:b/>
          <w:bCs/>
          <w:i/>
          <w:iCs/>
          <w:sz w:val="24"/>
          <w:szCs w:val="24"/>
          <w:lang w:val="pt-BR"/>
        </w:rPr>
      </w:pPr>
      <w:r w:rsidRPr="00330A7E">
        <w:rPr>
          <w:rFonts w:ascii="Times New Roman" w:eastAsia="Calibri" w:hAnsi="Times New Roman" w:cs="Times New Roman"/>
          <w:sz w:val="24"/>
          <w:szCs w:val="24"/>
          <w:lang w:val="it-IT"/>
        </w:rPr>
        <w:t>Cho</w:t>
      </w:r>
      <w:r w:rsidRPr="00330A7E">
        <w:rPr>
          <w:rFonts w:ascii="Times New Roman" w:hAnsi="Times New Roman" w:cs="Times New Roman"/>
          <w:sz w:val="24"/>
          <w:szCs w:val="24"/>
          <w:lang w:val="pt-BR"/>
        </w:rPr>
        <w:t xml:space="preserve"> </w:t>
      </w:r>
      <w:r w:rsidRPr="00330A7E">
        <w:rPr>
          <w:rFonts w:ascii="Times New Roman" w:eastAsia="Calibri" w:hAnsi="Times New Roman" w:cs="Times New Roman"/>
          <w:bCs/>
          <w:sz w:val="24"/>
          <w:szCs w:val="24"/>
        </w:rPr>
        <w:t>hình</w:t>
      </w:r>
      <w:r w:rsidRPr="00330A7E">
        <w:rPr>
          <w:rFonts w:ascii="Times New Roman" w:hAnsi="Times New Roman" w:cs="Times New Roman"/>
          <w:sz w:val="24"/>
          <w:szCs w:val="24"/>
          <w:lang w:val="pt-BR"/>
        </w:rPr>
        <w:t xml:space="preserve"> phẳng </w:t>
      </w:r>
      <w:r w:rsidRPr="00330A7E">
        <w:rPr>
          <w:rFonts w:ascii="Times New Roman" w:hAnsi="Times New Roman" w:cs="Times New Roman"/>
          <w:position w:val="-14"/>
          <w:sz w:val="24"/>
          <w:szCs w:val="24"/>
        </w:rPr>
        <w:object w:dxaOrig="460" w:dyaOrig="400" w14:anchorId="68DD259B">
          <v:shape id="_x0000_i2503" type="#_x0000_t75" style="width:23.25pt;height:20.25pt" o:ole="">
            <v:imagedata r:id="rId2291" o:title=""/>
          </v:shape>
          <o:OLEObject Type="Embed" ProgID="Equation.DSMT4" ShapeID="_x0000_i2503" DrawAspect="Content" ObjectID="_1796841567" r:id="rId2506"/>
        </w:object>
      </w:r>
      <w:r w:rsidRPr="00330A7E">
        <w:rPr>
          <w:rFonts w:ascii="Times New Roman" w:hAnsi="Times New Roman" w:cs="Times New Roman"/>
          <w:sz w:val="24"/>
          <w:szCs w:val="24"/>
          <w:lang w:val="pt-BR"/>
        </w:rPr>
        <w:t xml:space="preserve"> giới hạn bởi </w:t>
      </w:r>
      <w:r w:rsidRPr="00330A7E">
        <w:rPr>
          <w:rFonts w:ascii="Times New Roman" w:hAnsi="Times New Roman" w:cs="Times New Roman"/>
          <w:position w:val="-24"/>
          <w:sz w:val="24"/>
          <w:szCs w:val="24"/>
        </w:rPr>
        <w:object w:dxaOrig="240" w:dyaOrig="620" w14:anchorId="06F88A65">
          <v:shape id="_x0000_i2504" type="#_x0000_t75" style="width:12pt;height:30.75pt" o:ole="">
            <v:imagedata r:id="rId2293" o:title=""/>
          </v:shape>
          <o:OLEObject Type="Embed" ProgID="Equation.DSMT4" ShapeID="_x0000_i2504" DrawAspect="Content" ObjectID="_1796841568" r:id="rId2507"/>
        </w:object>
      </w:r>
      <w:r w:rsidRPr="00330A7E">
        <w:rPr>
          <w:rFonts w:ascii="Times New Roman" w:hAnsi="Times New Roman" w:cs="Times New Roman"/>
          <w:sz w:val="24"/>
          <w:szCs w:val="24"/>
          <w:lang w:val="pt-BR"/>
        </w:rPr>
        <w:t xml:space="preserve"> đường tròn có bán kính </w:t>
      </w:r>
      <w:r w:rsidRPr="00330A7E">
        <w:rPr>
          <w:rFonts w:ascii="Times New Roman" w:hAnsi="Times New Roman" w:cs="Times New Roman"/>
          <w:position w:val="-10"/>
          <w:sz w:val="24"/>
          <w:szCs w:val="24"/>
        </w:rPr>
        <w:object w:dxaOrig="660" w:dyaOrig="320" w14:anchorId="07E20B6D">
          <v:shape id="_x0000_i2505" type="#_x0000_t75" style="width:33pt;height:15.75pt" o:ole="">
            <v:imagedata r:id="rId2295" o:title=""/>
          </v:shape>
          <o:OLEObject Type="Embed" ProgID="Equation.DSMT4" ShapeID="_x0000_i2505" DrawAspect="Content" ObjectID="_1796841569" r:id="rId2508"/>
        </w:object>
      </w:r>
      <w:r w:rsidRPr="00330A7E">
        <w:rPr>
          <w:rFonts w:ascii="Times New Roman" w:hAnsi="Times New Roman" w:cs="Times New Roman"/>
          <w:sz w:val="24"/>
          <w:szCs w:val="24"/>
          <w:lang w:val="pt-BR"/>
        </w:rPr>
        <w:t xml:space="preserve"> đường cong </w:t>
      </w:r>
      <w:r w:rsidRPr="00330A7E">
        <w:rPr>
          <w:rFonts w:ascii="Times New Roman" w:hAnsi="Times New Roman" w:cs="Times New Roman"/>
          <w:position w:val="-10"/>
          <w:sz w:val="24"/>
          <w:szCs w:val="24"/>
        </w:rPr>
        <w:object w:dxaOrig="1080" w:dyaOrig="380" w14:anchorId="05DD1A0F">
          <v:shape id="_x0000_i2506" type="#_x0000_t75" style="width:54pt;height:18.75pt" o:ole="">
            <v:imagedata r:id="rId2297" o:title=""/>
          </v:shape>
          <o:OLEObject Type="Embed" ProgID="Equation.DSMT4" ShapeID="_x0000_i2506" DrawAspect="Content" ObjectID="_1796841570" r:id="rId2509"/>
        </w:object>
      </w:r>
      <w:r w:rsidRPr="00330A7E">
        <w:rPr>
          <w:rFonts w:ascii="Times New Roman" w:hAnsi="Times New Roman" w:cs="Times New Roman"/>
          <w:sz w:val="24"/>
          <w:szCs w:val="24"/>
          <w:lang w:val="pt-BR"/>
        </w:rPr>
        <w:t xml:space="preserve"> và trục hoành (miền tô đậm). Tính thể tích </w:t>
      </w:r>
      <w:r w:rsidRPr="00330A7E">
        <w:rPr>
          <w:rFonts w:ascii="Times New Roman" w:hAnsi="Times New Roman" w:cs="Times New Roman"/>
          <w:position w:val="-6"/>
          <w:sz w:val="24"/>
          <w:szCs w:val="24"/>
        </w:rPr>
        <w:object w:dxaOrig="240" w:dyaOrig="279" w14:anchorId="0E3D738A">
          <v:shape id="_x0000_i2507" type="#_x0000_t75" style="width:12pt;height:13.5pt" o:ole="">
            <v:imagedata r:id="rId2510" o:title=""/>
          </v:shape>
          <o:OLEObject Type="Embed" ProgID="Equation.DSMT4" ShapeID="_x0000_i2507" DrawAspect="Content" ObjectID="_1796841571" r:id="rId2511"/>
        </w:object>
      </w:r>
      <w:r w:rsidRPr="00330A7E">
        <w:rPr>
          <w:rFonts w:ascii="Times New Roman" w:hAnsi="Times New Roman" w:cs="Times New Roman"/>
          <w:sz w:val="24"/>
          <w:szCs w:val="24"/>
          <w:lang w:val="pt-BR"/>
        </w:rPr>
        <w:t xml:space="preserve"> của khối tạo thành khi cho hình </w:t>
      </w:r>
      <w:r w:rsidRPr="00330A7E">
        <w:rPr>
          <w:rFonts w:ascii="Times New Roman" w:hAnsi="Times New Roman" w:cs="Times New Roman"/>
          <w:position w:val="-14"/>
          <w:sz w:val="24"/>
          <w:szCs w:val="24"/>
        </w:rPr>
        <w:object w:dxaOrig="460" w:dyaOrig="400" w14:anchorId="6686308D">
          <v:shape id="_x0000_i2508" type="#_x0000_t75" style="width:23.25pt;height:20.25pt" o:ole="">
            <v:imagedata r:id="rId2512" o:title=""/>
          </v:shape>
          <o:OLEObject Type="Embed" ProgID="Equation.DSMT4" ShapeID="_x0000_i2508" DrawAspect="Content" ObjectID="_1796841572" r:id="rId2513"/>
        </w:object>
      </w:r>
      <w:r w:rsidRPr="00330A7E">
        <w:rPr>
          <w:rFonts w:ascii="Times New Roman" w:hAnsi="Times New Roman" w:cs="Times New Roman"/>
          <w:sz w:val="24"/>
          <w:szCs w:val="24"/>
          <w:lang w:val="pt-BR"/>
        </w:rPr>
        <w:t xml:space="preserve"> quay quanh trục </w:t>
      </w:r>
      <w:r w:rsidRPr="00330A7E">
        <w:rPr>
          <w:rFonts w:ascii="Times New Roman" w:hAnsi="Times New Roman" w:cs="Times New Roman"/>
          <w:position w:val="-6"/>
          <w:sz w:val="24"/>
          <w:szCs w:val="24"/>
        </w:rPr>
        <w:object w:dxaOrig="380" w:dyaOrig="279" w14:anchorId="45016CA3">
          <v:shape id="_x0000_i2509" type="#_x0000_t75" style="width:18.75pt;height:13.5pt" o:ole="">
            <v:imagedata r:id="rId2514" o:title=""/>
          </v:shape>
          <o:OLEObject Type="Embed" ProgID="Equation.DSMT4" ShapeID="_x0000_i2509" DrawAspect="Content" ObjectID="_1796841573" r:id="rId2515"/>
        </w:object>
      </w:r>
      <w:r w:rsidRPr="00330A7E">
        <w:rPr>
          <w:rFonts w:ascii="Times New Roman" w:hAnsi="Times New Roman" w:cs="Times New Roman"/>
          <w:sz w:val="24"/>
          <w:szCs w:val="24"/>
          <w:lang w:val="pt-BR"/>
        </w:rPr>
        <w:t xml:space="preserve"> </w:t>
      </w:r>
    </w:p>
    <w:p w14:paraId="0461A85D" w14:textId="77777777" w:rsidR="00ED397D" w:rsidRPr="00330A7E" w:rsidRDefault="00ED397D" w:rsidP="00330A7E">
      <w:pPr>
        <w:pStyle w:val="ListParagraph"/>
        <w:tabs>
          <w:tab w:val="left" w:pos="992"/>
        </w:tabs>
        <w:spacing w:line="360" w:lineRule="auto"/>
        <w:ind w:left="992"/>
        <w:jc w:val="center"/>
        <w:rPr>
          <w:rFonts w:ascii="Times New Roman" w:hAnsi="Times New Roman" w:cs="Times New Roman"/>
          <w:b/>
          <w:bCs/>
          <w:i/>
          <w:iCs/>
          <w:sz w:val="24"/>
          <w:szCs w:val="24"/>
          <w:lang w:val="pt-BR"/>
        </w:rPr>
      </w:pPr>
      <w:r w:rsidRPr="00330A7E">
        <w:rPr>
          <w:rFonts w:ascii="Times New Roman" w:hAnsi="Times New Roman" w:cs="Times New Roman"/>
          <w:sz w:val="24"/>
          <w:szCs w:val="24"/>
        </w:rPr>
        <w:drawing>
          <wp:inline distT="0" distB="0" distL="0" distR="0" wp14:anchorId="47F0D74B" wp14:editId="7D803EF8">
            <wp:extent cx="2423480" cy="1345770"/>
            <wp:effectExtent l="0" t="0" r="0" b="6985"/>
            <wp:docPr id="5828315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9" cstate="print">
                      <a:extLst>
                        <a:ext uri="{28A0092B-C50C-407E-A947-70E740481C1C}">
                          <a14:useLocalDpi xmlns:a14="http://schemas.microsoft.com/office/drawing/2010/main" val="0"/>
                        </a:ext>
                      </a:extLst>
                    </a:blip>
                    <a:srcRect/>
                    <a:stretch>
                      <a:fillRect/>
                    </a:stretch>
                  </pic:blipFill>
                  <pic:spPr bwMode="auto">
                    <a:xfrm>
                      <a:off x="0" y="0"/>
                      <a:ext cx="2435949" cy="1352694"/>
                    </a:xfrm>
                    <a:prstGeom prst="rect">
                      <a:avLst/>
                    </a:prstGeom>
                    <a:noFill/>
                    <a:ln>
                      <a:noFill/>
                    </a:ln>
                  </pic:spPr>
                </pic:pic>
              </a:graphicData>
            </a:graphic>
          </wp:inline>
        </w:drawing>
      </w:r>
    </w:p>
    <w:p w14:paraId="3184BB26" w14:textId="77777777" w:rsidR="00ED397D" w:rsidRPr="00330A7E" w:rsidRDefault="00ED397D" w:rsidP="00330A7E">
      <w:pPr>
        <w:spacing w:after="0" w:line="360" w:lineRule="auto"/>
        <w:ind w:left="992"/>
        <w:jc w:val="both"/>
        <w:rPr>
          <w:rFonts w:ascii="Times New Roman" w:eastAsia="Calibri" w:hAnsi="Times New Roman" w:cs="Times New Roman"/>
          <w:bCs/>
          <w:sz w:val="24"/>
          <w:szCs w:val="24"/>
          <w:lang w:val="pt-BR"/>
        </w:rPr>
      </w:pPr>
      <w:r w:rsidRPr="00330A7E">
        <w:rPr>
          <w:rFonts w:ascii="Times New Roman" w:eastAsia="Calibri" w:hAnsi="Times New Roman" w:cs="Times New Roman"/>
          <w:b/>
          <w:sz w:val="24"/>
          <w:szCs w:val="24"/>
          <w:lang w:val="pt-BR"/>
        </w:rPr>
        <w:t xml:space="preserve">a) </w:t>
      </w:r>
      <w:r w:rsidRPr="00330A7E">
        <w:rPr>
          <w:rFonts w:ascii="Times New Roman" w:eastAsia="Calibri" w:hAnsi="Times New Roman" w:cs="Times New Roman"/>
          <w:bCs/>
          <w:position w:val="-12"/>
          <w:sz w:val="24"/>
          <w:szCs w:val="24"/>
          <w:lang w:val="pt-BR"/>
        </w:rPr>
        <w:object w:dxaOrig="260" w:dyaOrig="360" w14:anchorId="62B173C4">
          <v:shape id="_x0000_i2510" type="#_x0000_t75" style="width:12.75pt;height:18pt" o:ole="">
            <v:imagedata r:id="rId2516" o:title=""/>
          </v:shape>
          <o:OLEObject Type="Embed" ProgID="Equation.DSMT4" ShapeID="_x0000_i2510" DrawAspect="Content" ObjectID="_1796841574" r:id="rId2517"/>
        </w:object>
      </w:r>
      <w:r w:rsidRPr="00330A7E">
        <w:rPr>
          <w:rFonts w:ascii="Times New Roman" w:eastAsia="Calibri" w:hAnsi="Times New Roman" w:cs="Times New Roman"/>
          <w:bCs/>
          <w:sz w:val="24"/>
          <w:szCs w:val="24"/>
          <w:lang w:val="pt-BR"/>
        </w:rPr>
        <w:t xml:space="preserve"> là </w:t>
      </w:r>
      <w:r w:rsidRPr="00330A7E">
        <w:rPr>
          <w:rFonts w:ascii="Times New Roman" w:hAnsi="Times New Roman" w:cs="Times New Roman"/>
          <w:bCs/>
          <w:position w:val="-24"/>
          <w:sz w:val="24"/>
          <w:szCs w:val="24"/>
        </w:rPr>
        <w:object w:dxaOrig="240" w:dyaOrig="620" w14:anchorId="4CB31C24">
          <v:shape id="_x0000_i2511" type="#_x0000_t75" style="width:12pt;height:30.75pt" o:ole="">
            <v:imagedata r:id="rId2293" o:title=""/>
          </v:shape>
          <o:OLEObject Type="Embed" ProgID="Equation.DSMT4" ShapeID="_x0000_i2511" DrawAspect="Content" ObjectID="_1796841575" r:id="rId2518"/>
        </w:object>
      </w:r>
      <w:r w:rsidRPr="00330A7E">
        <w:rPr>
          <w:rFonts w:ascii="Times New Roman" w:hAnsi="Times New Roman" w:cs="Times New Roman"/>
          <w:bCs/>
          <w:sz w:val="24"/>
          <w:szCs w:val="24"/>
          <w:lang w:val="pt-BR"/>
        </w:rPr>
        <w:t xml:space="preserve"> diện tích hình tròn bán kính </w:t>
      </w:r>
      <w:r w:rsidRPr="00330A7E">
        <w:rPr>
          <w:rFonts w:ascii="Times New Roman" w:hAnsi="Times New Roman" w:cs="Times New Roman"/>
          <w:bCs/>
          <w:position w:val="-4"/>
          <w:sz w:val="24"/>
          <w:szCs w:val="24"/>
        </w:rPr>
        <w:object w:dxaOrig="600" w:dyaOrig="260" w14:anchorId="0E4B672D">
          <v:shape id="_x0000_i2512" type="#_x0000_t75" style="width:30pt;height:12.75pt" o:ole="">
            <v:imagedata r:id="rId2519" o:title=""/>
          </v:shape>
          <o:OLEObject Type="Embed" ProgID="Equation.DSMT4" ShapeID="_x0000_i2512" DrawAspect="Content" ObjectID="_1796841576" r:id="rId2520"/>
        </w:object>
      </w:r>
      <w:r w:rsidRPr="00330A7E">
        <w:rPr>
          <w:rFonts w:ascii="Times New Roman" w:hAnsi="Times New Roman" w:cs="Times New Roman"/>
          <w:bCs/>
          <w:sz w:val="24"/>
          <w:szCs w:val="24"/>
          <w:lang w:val="pt-BR"/>
        </w:rPr>
        <w:t xml:space="preserve">nên </w:t>
      </w:r>
      <w:r w:rsidRPr="00330A7E">
        <w:rPr>
          <w:rFonts w:ascii="Times New Roman" w:eastAsia="Calibri" w:hAnsi="Times New Roman" w:cs="Times New Roman"/>
          <w:bCs/>
          <w:position w:val="-24"/>
          <w:sz w:val="24"/>
          <w:szCs w:val="24"/>
          <w:lang w:val="pt-BR"/>
        </w:rPr>
        <w:object w:dxaOrig="1560" w:dyaOrig="620" w14:anchorId="7DC1D181">
          <v:shape id="_x0000_i2513" type="#_x0000_t75" style="width:78pt;height:30.75pt" o:ole="">
            <v:imagedata r:id="rId2521" o:title=""/>
          </v:shape>
          <o:OLEObject Type="Embed" ProgID="Equation.DSMT4" ShapeID="_x0000_i2513" DrawAspect="Content" ObjectID="_1796841577" r:id="rId2522"/>
        </w:object>
      </w:r>
      <w:r w:rsidRPr="00330A7E">
        <w:rPr>
          <w:rFonts w:ascii="Times New Roman" w:eastAsia="Calibri" w:hAnsi="Times New Roman" w:cs="Times New Roman"/>
          <w:bCs/>
          <w:sz w:val="24"/>
          <w:szCs w:val="24"/>
          <w:lang w:val="pt-BR"/>
        </w:rPr>
        <w:t xml:space="preserve"> nên mệnh đề sai.</w:t>
      </w:r>
    </w:p>
    <w:p w14:paraId="4C0C5F98" w14:textId="77777777" w:rsidR="00ED397D" w:rsidRPr="00330A7E" w:rsidRDefault="00ED397D" w:rsidP="00330A7E">
      <w:pPr>
        <w:spacing w:after="0"/>
        <w:ind w:left="992"/>
        <w:jc w:val="both"/>
        <w:rPr>
          <w:rFonts w:ascii="Times New Roman" w:eastAsia="Calibri" w:hAnsi="Times New Roman" w:cs="Times New Roman"/>
          <w:bCs/>
          <w:sz w:val="24"/>
          <w:szCs w:val="24"/>
          <w:lang w:val="pt-BR"/>
        </w:rPr>
      </w:pPr>
      <w:r w:rsidRPr="00330A7E">
        <w:rPr>
          <w:rFonts w:ascii="Times New Roman" w:eastAsia="Calibri" w:hAnsi="Times New Roman" w:cs="Times New Roman"/>
          <w:b/>
          <w:sz w:val="24"/>
          <w:szCs w:val="24"/>
          <w:lang w:val="pt-BR"/>
        </w:rPr>
        <w:t>b)</w:t>
      </w:r>
      <w:r w:rsidRPr="00330A7E">
        <w:rPr>
          <w:rFonts w:ascii="Times New Roman" w:hAnsi="Times New Roman" w:cs="Times New Roman"/>
          <w:sz w:val="24"/>
          <w:szCs w:val="24"/>
          <w:lang w:val="pt-BR"/>
        </w:rPr>
        <w:t xml:space="preserve">Diện tích </w:t>
      </w:r>
      <w:r w:rsidRPr="00330A7E">
        <w:rPr>
          <w:rFonts w:ascii="Times New Roman" w:hAnsi="Times New Roman" w:cs="Times New Roman"/>
          <w:position w:val="-32"/>
          <w:sz w:val="24"/>
          <w:szCs w:val="24"/>
        </w:rPr>
        <w:object w:dxaOrig="2020" w:dyaOrig="740" w14:anchorId="0F8F4FDB">
          <v:shape id="_x0000_i2514" type="#_x0000_t75" style="width:101.25pt;height:36.75pt" o:ole="">
            <v:imagedata r:id="rId2523" o:title=""/>
          </v:shape>
          <o:OLEObject Type="Embed" ProgID="Equation.DSMT4" ShapeID="_x0000_i2514" DrawAspect="Content" ObjectID="_1796841578" r:id="rId2524"/>
        </w:object>
      </w:r>
      <w:r w:rsidRPr="00330A7E">
        <w:rPr>
          <w:rFonts w:ascii="Times New Roman" w:eastAsia="Calibri" w:hAnsi="Times New Roman" w:cs="Times New Roman"/>
          <w:bCs/>
          <w:sz w:val="24"/>
          <w:szCs w:val="24"/>
          <w:lang w:val="pt-BR"/>
        </w:rPr>
        <w:t xml:space="preserve"> nên mệnh đề đúng.</w:t>
      </w:r>
    </w:p>
    <w:p w14:paraId="11BC2C4E" w14:textId="77777777" w:rsidR="00ED397D" w:rsidRPr="00330A7E" w:rsidRDefault="00ED397D" w:rsidP="00330A7E">
      <w:pPr>
        <w:spacing w:after="0" w:line="360" w:lineRule="auto"/>
        <w:ind w:left="992"/>
        <w:jc w:val="both"/>
        <w:rPr>
          <w:rFonts w:ascii="Times New Roman" w:hAnsi="Times New Roman" w:cs="Times New Roman"/>
          <w:sz w:val="24"/>
          <w:szCs w:val="24"/>
          <w:lang w:val="pt-BR"/>
        </w:rPr>
      </w:pPr>
      <w:r w:rsidRPr="00330A7E">
        <w:rPr>
          <w:rFonts w:ascii="Times New Roman" w:eastAsia="Calibri" w:hAnsi="Times New Roman" w:cs="Times New Roman"/>
          <w:b/>
          <w:sz w:val="24"/>
          <w:szCs w:val="24"/>
          <w:lang w:val="pt-BR"/>
        </w:rPr>
        <w:t xml:space="preserve">c) </w:t>
      </w:r>
      <w:r w:rsidRPr="00330A7E">
        <w:rPr>
          <w:rFonts w:ascii="Times New Roman" w:eastAsia="Calibri" w:hAnsi="Times New Roman" w:cs="Times New Roman"/>
          <w:bCs/>
          <w:sz w:val="24"/>
          <w:szCs w:val="24"/>
          <w:lang w:val="pt-BR"/>
        </w:rPr>
        <w:t xml:space="preserve">Thể tích vật thể khi quay phần </w:t>
      </w:r>
      <w:r w:rsidRPr="00330A7E">
        <w:rPr>
          <w:rFonts w:ascii="Times New Roman" w:hAnsi="Times New Roman" w:cs="Times New Roman"/>
          <w:position w:val="-12"/>
          <w:sz w:val="24"/>
          <w:szCs w:val="24"/>
        </w:rPr>
        <w:object w:dxaOrig="279" w:dyaOrig="360" w14:anchorId="07F74021">
          <v:shape id="_x0000_i2515" type="#_x0000_t75" style="width:13.5pt;height:18pt" o:ole="">
            <v:imagedata r:id="rId2304" o:title=""/>
          </v:shape>
          <o:OLEObject Type="Embed" ProgID="Equation.DSMT4" ShapeID="_x0000_i2515" DrawAspect="Content" ObjectID="_1796841579" r:id="rId2525"/>
        </w:object>
      </w:r>
      <w:r w:rsidRPr="00330A7E">
        <w:rPr>
          <w:rFonts w:ascii="Times New Roman" w:hAnsi="Times New Roman" w:cs="Times New Roman"/>
          <w:noProof/>
          <w:sz w:val="24"/>
          <w:szCs w:val="24"/>
          <w:lang w:val="pt-BR"/>
        </w:rPr>
        <w:t xml:space="preserve"> quanh trục hoành là </w:t>
      </w:r>
      <w:r w:rsidRPr="00330A7E">
        <w:rPr>
          <w:rFonts w:ascii="Times New Roman" w:hAnsi="Times New Roman" w:cs="Times New Roman"/>
          <w:position w:val="-32"/>
          <w:sz w:val="24"/>
          <w:szCs w:val="24"/>
        </w:rPr>
        <w:object w:dxaOrig="1780" w:dyaOrig="740" w14:anchorId="3363F4FA">
          <v:shape id="_x0000_i2516" type="#_x0000_t75" style="width:89.25pt;height:36.75pt" o:ole="">
            <v:imagedata r:id="rId2526" o:title=""/>
          </v:shape>
          <o:OLEObject Type="Embed" ProgID="Equation.DSMT4" ShapeID="_x0000_i2516" DrawAspect="Content" ObjectID="_1796841580" r:id="rId2527"/>
        </w:object>
      </w:r>
      <w:r w:rsidRPr="00330A7E">
        <w:rPr>
          <w:rFonts w:ascii="Times New Roman" w:eastAsia="Calibri" w:hAnsi="Times New Roman" w:cs="Times New Roman"/>
          <w:bCs/>
          <w:sz w:val="24"/>
          <w:szCs w:val="24"/>
          <w:lang w:val="pt-BR"/>
        </w:rPr>
        <w:t xml:space="preserve"> nên mệnh đề đúng.</w:t>
      </w:r>
    </w:p>
    <w:p w14:paraId="7AFC56E4" w14:textId="77777777" w:rsidR="00ED397D" w:rsidRPr="00330A7E" w:rsidRDefault="00ED397D" w:rsidP="00330A7E">
      <w:pPr>
        <w:spacing w:after="0" w:line="360" w:lineRule="auto"/>
        <w:ind w:left="992"/>
        <w:jc w:val="both"/>
        <w:rPr>
          <w:rFonts w:ascii="Times New Roman" w:hAnsi="Times New Roman" w:cs="Times New Roman"/>
          <w:sz w:val="24"/>
          <w:szCs w:val="24"/>
          <w:lang w:val="pt-BR"/>
        </w:rPr>
      </w:pPr>
      <w:r w:rsidRPr="00330A7E">
        <w:rPr>
          <w:rFonts w:ascii="Times New Roman" w:eastAsia="Calibri" w:hAnsi="Times New Roman" w:cs="Times New Roman"/>
          <w:b/>
          <w:sz w:val="24"/>
          <w:szCs w:val="24"/>
          <w:lang w:val="pt-BR"/>
        </w:rPr>
        <w:t xml:space="preserve">d) </w:t>
      </w:r>
      <w:r w:rsidRPr="00330A7E">
        <w:rPr>
          <w:rFonts w:ascii="Times New Roman" w:eastAsia="Calibri" w:hAnsi="Times New Roman" w:cs="Times New Roman"/>
          <w:bCs/>
          <w:sz w:val="24"/>
          <w:szCs w:val="24"/>
          <w:lang w:val="pt-BR"/>
        </w:rPr>
        <w:t xml:space="preserve">Thể tích </w:t>
      </w:r>
      <w:r w:rsidRPr="00330A7E">
        <w:rPr>
          <w:rFonts w:ascii="Times New Roman" w:hAnsi="Times New Roman" w:cs="Times New Roman"/>
          <w:bCs/>
          <w:sz w:val="24"/>
          <w:szCs w:val="24"/>
          <w:lang w:val="pt-BR"/>
        </w:rPr>
        <w:t xml:space="preserve">của khối tạo thành khi cho hình </w:t>
      </w:r>
      <w:r w:rsidRPr="00330A7E">
        <w:rPr>
          <w:rFonts w:ascii="Times New Roman" w:hAnsi="Times New Roman" w:cs="Times New Roman"/>
          <w:position w:val="-14"/>
          <w:sz w:val="24"/>
          <w:szCs w:val="24"/>
        </w:rPr>
        <w:object w:dxaOrig="460" w:dyaOrig="400" w14:anchorId="1CB9DD22">
          <v:shape id="_x0000_i2517" type="#_x0000_t75" style="width:23.25pt;height:20.25pt" o:ole="">
            <v:imagedata r:id="rId2308" o:title=""/>
          </v:shape>
          <o:OLEObject Type="Embed" ProgID="Equation.DSMT4" ShapeID="_x0000_i2517" DrawAspect="Content" ObjectID="_1796841581" r:id="rId2528"/>
        </w:object>
      </w:r>
      <w:r w:rsidRPr="00330A7E">
        <w:rPr>
          <w:rFonts w:ascii="Times New Roman" w:hAnsi="Times New Roman" w:cs="Times New Roman"/>
          <w:bCs/>
          <w:sz w:val="24"/>
          <w:szCs w:val="24"/>
          <w:lang w:val="pt-BR"/>
        </w:rPr>
        <w:t xml:space="preserve"> quay quanh trục hoành là </w:t>
      </w:r>
      <w:r w:rsidRPr="00330A7E">
        <w:rPr>
          <w:rFonts w:ascii="Times New Roman" w:hAnsi="Times New Roman" w:cs="Times New Roman"/>
          <w:position w:val="-24"/>
          <w:sz w:val="24"/>
          <w:szCs w:val="24"/>
        </w:rPr>
        <w:object w:dxaOrig="1640" w:dyaOrig="620" w14:anchorId="216531AD">
          <v:shape id="_x0000_i2518" type="#_x0000_t75" style="width:81.75pt;height:30.75pt" o:ole="">
            <v:imagedata r:id="rId2529" o:title=""/>
          </v:shape>
          <o:OLEObject Type="Embed" ProgID="Equation.DSMT4" ShapeID="_x0000_i2518" DrawAspect="Content" ObjectID="_1796841582" r:id="rId2530"/>
        </w:object>
      </w:r>
      <w:r w:rsidRPr="00330A7E">
        <w:rPr>
          <w:rFonts w:ascii="Times New Roman" w:eastAsia="Calibri" w:hAnsi="Times New Roman" w:cs="Times New Roman"/>
          <w:bCs/>
          <w:sz w:val="24"/>
          <w:szCs w:val="24"/>
          <w:lang w:val="pt-BR"/>
        </w:rPr>
        <w:t xml:space="preserve"> nên mệnh đề sai.</w:t>
      </w:r>
    </w:p>
    <w:p w14:paraId="3D9E6FA0" w14:textId="77777777" w:rsidR="00ED397D" w:rsidRPr="00330A7E" w:rsidRDefault="00ED397D" w:rsidP="000E1E56">
      <w:pPr>
        <w:pStyle w:val="ListParagraph"/>
        <w:numPr>
          <w:ilvl w:val="0"/>
          <w:numId w:val="9"/>
        </w:numPr>
        <w:tabs>
          <w:tab w:val="left" w:pos="992"/>
        </w:tabs>
        <w:spacing w:line="360" w:lineRule="auto"/>
        <w:rPr>
          <w:rFonts w:ascii="Times New Roman" w:hAnsi="Times New Roman" w:cs="Times New Roman"/>
          <w:sz w:val="24"/>
          <w:szCs w:val="24"/>
          <w:lang w:val="pt-BR"/>
        </w:rPr>
      </w:pPr>
    </w:p>
    <w:p w14:paraId="022D1E47" w14:textId="77777777" w:rsidR="00ED397D" w:rsidRPr="00330A7E" w:rsidRDefault="00ED397D" w:rsidP="00330A7E">
      <w:pPr>
        <w:spacing w:after="0" w:line="360" w:lineRule="auto"/>
        <w:ind w:left="720"/>
        <w:rPr>
          <w:rFonts w:ascii="Times New Roman" w:hAnsi="Times New Roman" w:cs="Times New Roman"/>
          <w:sz w:val="24"/>
          <w:szCs w:val="24"/>
          <w:lang w:val="pt-BR"/>
        </w:rPr>
      </w:pPr>
      <w:r w:rsidRPr="00330A7E">
        <w:rPr>
          <w:rFonts w:ascii="Times New Roman" w:hAnsi="Times New Roman" w:cs="Times New Roman"/>
          <w:b/>
          <w:bCs/>
          <w:sz w:val="24"/>
          <w:szCs w:val="24"/>
          <w:lang w:val="pt-BR"/>
        </w:rPr>
        <w:t>a)</w:t>
      </w:r>
      <w:r w:rsidRPr="00330A7E">
        <w:rPr>
          <w:rFonts w:ascii="Times New Roman" w:hAnsi="Times New Roman" w:cs="Times New Roman"/>
          <w:sz w:val="24"/>
          <w:szCs w:val="24"/>
          <w:lang w:val="pt-BR"/>
        </w:rPr>
        <w:t xml:space="preserve"> Ta có: </w:t>
      </w:r>
      <w:r w:rsidRPr="00330A7E">
        <w:rPr>
          <w:rFonts w:ascii="Times New Roman" w:hAnsi="Times New Roman" w:cs="Times New Roman"/>
          <w:position w:val="-10"/>
          <w:sz w:val="24"/>
          <w:szCs w:val="24"/>
        </w:rPr>
        <w:object w:dxaOrig="560" w:dyaOrig="320" w14:anchorId="422F88E6">
          <v:shape id="_x0000_i2519" type="#_x0000_t75" style="width:27.75pt;height:15.75pt" o:ole="">
            <v:imagedata r:id="rId2531" o:title=""/>
          </v:shape>
          <o:OLEObject Type="Embed" ProgID="Equation.DSMT4" ShapeID="_x0000_i2519" DrawAspect="Content" ObjectID="_1796841583" r:id="rId2532"/>
        </w:object>
      </w:r>
      <w:r w:rsidRPr="00330A7E">
        <w:rPr>
          <w:rFonts w:ascii="Times New Roman" w:hAnsi="Times New Roman" w:cs="Times New Roman"/>
          <w:sz w:val="24"/>
          <w:szCs w:val="24"/>
          <w:lang w:val="pt-BR"/>
        </w:rPr>
        <w:t>là xác suất một người nhiễm virus SARS-CoV-2.</w:t>
      </w:r>
      <w:r w:rsidRPr="00330A7E">
        <w:rPr>
          <w:rFonts w:ascii="Times New Roman" w:hAnsi="Times New Roman" w:cs="Times New Roman"/>
          <w:sz w:val="24"/>
          <w:szCs w:val="24"/>
          <w:lang w:val="pt-BR"/>
        </w:rPr>
        <w:br/>
        <w:t xml:space="preserve">Theo đề bài, tỷ lệ người nhiễm virus SARS-CoV-2 ở một quốc gia là </w:t>
      </w:r>
      <w:r w:rsidRPr="00330A7E">
        <w:rPr>
          <w:rFonts w:ascii="Times New Roman" w:hAnsi="Times New Roman" w:cs="Times New Roman"/>
          <w:position w:val="-10"/>
          <w:sz w:val="24"/>
          <w:szCs w:val="24"/>
          <w:lang w:val="pt-BR"/>
        </w:rPr>
        <w:object w:dxaOrig="1080" w:dyaOrig="320" w14:anchorId="34A3AB3C">
          <v:shape id="_x0000_i2520" type="#_x0000_t75" style="width:54pt;height:15.75pt" o:ole="">
            <v:imagedata r:id="rId2533" o:title=""/>
          </v:shape>
          <o:OLEObject Type="Embed" ProgID="Equation.DSMT4" ShapeID="_x0000_i2520" DrawAspect="Content" ObjectID="_1796841584" r:id="rId2534"/>
        </w:object>
      </w:r>
      <w:r w:rsidRPr="00330A7E">
        <w:rPr>
          <w:rFonts w:ascii="Times New Roman" w:hAnsi="Times New Roman" w:cs="Times New Roman"/>
          <w:sz w:val="24"/>
          <w:szCs w:val="24"/>
          <w:lang w:val="pt-BR"/>
        </w:rPr>
        <w:t>trong dân số.</w:t>
      </w:r>
      <w:r w:rsidRPr="00330A7E">
        <w:rPr>
          <w:rFonts w:ascii="Times New Roman" w:hAnsi="Times New Roman" w:cs="Times New Roman"/>
          <w:sz w:val="24"/>
          <w:szCs w:val="24"/>
          <w:lang w:val="pt-BR"/>
        </w:rPr>
        <w:br/>
      </w:r>
      <w:r w:rsidRPr="00330A7E">
        <w:rPr>
          <w:rFonts w:ascii="Times New Roman" w:eastAsia="Calibri" w:hAnsi="Times New Roman" w:cs="Times New Roman"/>
          <w:bCs/>
          <w:sz w:val="24"/>
          <w:szCs w:val="24"/>
          <w:lang w:val="pt-BR"/>
        </w:rPr>
        <w:t xml:space="preserve">Vậy mệnh đề </w:t>
      </w:r>
      <w:r w:rsidRPr="00330A7E">
        <w:rPr>
          <w:rFonts w:ascii="Times New Roman" w:eastAsia="Calibri" w:hAnsi="Times New Roman" w:cs="Times New Roman"/>
          <w:b/>
          <w:sz w:val="24"/>
          <w:szCs w:val="24"/>
          <w:lang w:val="pt-BR"/>
        </w:rPr>
        <w:t>đúng.</w:t>
      </w:r>
    </w:p>
    <w:p w14:paraId="17EF3268" w14:textId="77777777" w:rsidR="00ED397D" w:rsidRPr="00330A7E" w:rsidRDefault="00ED397D" w:rsidP="00330A7E">
      <w:pPr>
        <w:spacing w:after="0" w:line="360" w:lineRule="auto"/>
        <w:ind w:firstLine="720"/>
        <w:rPr>
          <w:rFonts w:ascii="Times New Roman" w:hAnsi="Times New Roman" w:cs="Times New Roman"/>
          <w:sz w:val="24"/>
          <w:szCs w:val="24"/>
          <w:lang w:val="pt-BR"/>
        </w:rPr>
      </w:pPr>
      <w:r w:rsidRPr="00330A7E">
        <w:rPr>
          <w:rFonts w:ascii="Times New Roman" w:hAnsi="Times New Roman" w:cs="Times New Roman"/>
          <w:b/>
          <w:bCs/>
          <w:sz w:val="24"/>
          <w:szCs w:val="24"/>
          <w:lang w:val="pt-BR"/>
        </w:rPr>
        <w:t xml:space="preserve">b) </w:t>
      </w:r>
      <w:r w:rsidRPr="00330A7E">
        <w:rPr>
          <w:rFonts w:ascii="Times New Roman" w:hAnsi="Times New Roman" w:cs="Times New Roman"/>
          <w:position w:val="-10"/>
          <w:sz w:val="24"/>
          <w:szCs w:val="24"/>
        </w:rPr>
        <w:object w:dxaOrig="840" w:dyaOrig="320" w14:anchorId="05ECE1CF">
          <v:shape id="_x0000_i2521" type="#_x0000_t75" style="width:42pt;height:15.75pt" o:ole="">
            <v:imagedata r:id="rId2535" o:title=""/>
          </v:shape>
          <o:OLEObject Type="Embed" ProgID="Equation.DSMT4" ShapeID="_x0000_i2521" DrawAspect="Content" ObjectID="_1796841585" r:id="rId2536"/>
        </w:object>
      </w:r>
      <w:r w:rsidRPr="00330A7E">
        <w:rPr>
          <w:rFonts w:ascii="Times New Roman" w:hAnsi="Times New Roman" w:cs="Times New Roman"/>
          <w:sz w:val="24"/>
          <w:szCs w:val="24"/>
          <w:lang w:val="pt-BR"/>
        </w:rPr>
        <w:t xml:space="preserve">là xác suất một người có kết quả test nhanh dương tính, với điều kiện người đó nhiễm virus </w:t>
      </w:r>
    </w:p>
    <w:p w14:paraId="4E6D847E" w14:textId="77777777" w:rsidR="00ED397D" w:rsidRPr="00330A7E" w:rsidRDefault="00ED397D" w:rsidP="00330A7E">
      <w:pPr>
        <w:spacing w:after="0" w:line="360" w:lineRule="auto"/>
        <w:ind w:left="720"/>
        <w:rPr>
          <w:rFonts w:ascii="Times New Roman" w:hAnsi="Times New Roman" w:cs="Times New Roman"/>
          <w:sz w:val="24"/>
          <w:szCs w:val="24"/>
          <w:lang w:val="pt-BR"/>
        </w:rPr>
      </w:pPr>
      <w:r w:rsidRPr="00330A7E">
        <w:rPr>
          <w:rFonts w:ascii="Times New Roman" w:hAnsi="Times New Roman" w:cs="Times New Roman"/>
          <w:sz w:val="24"/>
          <w:szCs w:val="24"/>
          <w:lang w:val="pt-BR"/>
        </w:rPr>
        <w:t>SARS-CoV-2.</w:t>
      </w:r>
      <w:r w:rsidRPr="00330A7E">
        <w:rPr>
          <w:rFonts w:ascii="Times New Roman" w:hAnsi="Times New Roman" w:cs="Times New Roman"/>
          <w:sz w:val="24"/>
          <w:szCs w:val="24"/>
          <w:lang w:val="pt-BR"/>
        </w:rPr>
        <w:br/>
        <w:t xml:space="preserve">Theo giả thiết, khi một người nhiễm virus SARS-CoV-2, xác suất để test nhanh có kết quả dương tính là </w:t>
      </w:r>
      <w:r w:rsidRPr="00330A7E">
        <w:rPr>
          <w:rFonts w:ascii="Times New Roman" w:hAnsi="Times New Roman" w:cs="Times New Roman"/>
          <w:position w:val="-10"/>
          <w:sz w:val="24"/>
          <w:szCs w:val="24"/>
          <w:lang w:val="pt-BR"/>
        </w:rPr>
        <w:object w:dxaOrig="1120" w:dyaOrig="320" w14:anchorId="6B9F80D6">
          <v:shape id="_x0000_i2522" type="#_x0000_t75" style="width:56.25pt;height:15.75pt" o:ole="">
            <v:imagedata r:id="rId2537" o:title=""/>
          </v:shape>
          <o:OLEObject Type="Embed" ProgID="Equation.DSMT4" ShapeID="_x0000_i2522" DrawAspect="Content" ObjectID="_1796841586" r:id="rId2538"/>
        </w:object>
      </w:r>
      <w:r w:rsidRPr="00330A7E">
        <w:rPr>
          <w:rFonts w:ascii="Times New Roman" w:hAnsi="Times New Roman" w:cs="Times New Roman"/>
          <w:sz w:val="24"/>
          <w:szCs w:val="24"/>
          <w:lang w:val="pt-BR"/>
        </w:rPr>
        <w:t xml:space="preserve"> </w:t>
      </w:r>
      <w:r w:rsidRPr="00330A7E">
        <w:rPr>
          <w:rFonts w:ascii="Times New Roman" w:eastAsia="Calibri" w:hAnsi="Times New Roman" w:cs="Times New Roman"/>
          <w:bCs/>
          <w:sz w:val="24"/>
          <w:szCs w:val="24"/>
          <w:lang w:val="pt-BR"/>
        </w:rPr>
        <w:t xml:space="preserve">Vậy mệnh đề </w:t>
      </w:r>
      <w:r w:rsidRPr="00330A7E">
        <w:rPr>
          <w:rFonts w:ascii="Times New Roman" w:eastAsia="Calibri" w:hAnsi="Times New Roman" w:cs="Times New Roman"/>
          <w:b/>
          <w:sz w:val="24"/>
          <w:szCs w:val="24"/>
          <w:lang w:val="pt-BR"/>
        </w:rPr>
        <w:t>đúng</w:t>
      </w:r>
      <w:r w:rsidRPr="00330A7E">
        <w:rPr>
          <w:rFonts w:ascii="Times New Roman" w:eastAsia="Calibri" w:hAnsi="Times New Roman" w:cs="Times New Roman"/>
          <w:bCs/>
          <w:sz w:val="24"/>
          <w:szCs w:val="24"/>
          <w:lang w:val="pt-BR"/>
        </w:rPr>
        <w:t>.</w:t>
      </w:r>
    </w:p>
    <w:p w14:paraId="5A80B5E8" w14:textId="77777777" w:rsidR="00ED397D" w:rsidRPr="00330A7E" w:rsidRDefault="00ED397D" w:rsidP="00330A7E">
      <w:pPr>
        <w:spacing w:after="0" w:line="360" w:lineRule="auto"/>
        <w:ind w:firstLine="720"/>
        <w:rPr>
          <w:rFonts w:ascii="Times New Roman" w:hAnsi="Times New Roman" w:cs="Times New Roman"/>
          <w:sz w:val="24"/>
          <w:szCs w:val="24"/>
          <w:lang w:val="pt-BR"/>
        </w:rPr>
      </w:pPr>
      <w:r w:rsidRPr="00330A7E">
        <w:rPr>
          <w:rFonts w:ascii="Times New Roman" w:hAnsi="Times New Roman" w:cs="Times New Roman"/>
          <w:b/>
          <w:bCs/>
          <w:sz w:val="24"/>
          <w:szCs w:val="24"/>
          <w:lang w:val="pt-BR"/>
        </w:rPr>
        <w:t>c)</w:t>
      </w:r>
      <w:r w:rsidRPr="00330A7E">
        <w:rPr>
          <w:rFonts w:ascii="Times New Roman" w:hAnsi="Times New Roman" w:cs="Times New Roman"/>
          <w:sz w:val="24"/>
          <w:szCs w:val="24"/>
          <w:lang w:val="pt-BR"/>
        </w:rPr>
        <w:t xml:space="preserve"> </w:t>
      </w:r>
      <w:r w:rsidRPr="00330A7E">
        <w:rPr>
          <w:rFonts w:ascii="Times New Roman" w:hAnsi="Times New Roman" w:cs="Times New Roman"/>
          <w:position w:val="-10"/>
          <w:sz w:val="24"/>
          <w:szCs w:val="24"/>
        </w:rPr>
        <w:object w:dxaOrig="840" w:dyaOrig="320" w14:anchorId="611E8C40">
          <v:shape id="_x0000_i2523" type="#_x0000_t75" style="width:42pt;height:15.75pt" o:ole="">
            <v:imagedata r:id="rId2539" o:title=""/>
          </v:shape>
          <o:OLEObject Type="Embed" ProgID="Equation.DSMT4" ShapeID="_x0000_i2523" DrawAspect="Content" ObjectID="_1796841587" r:id="rId2540"/>
        </w:object>
      </w:r>
      <w:r w:rsidRPr="00330A7E">
        <w:rPr>
          <w:rFonts w:ascii="Times New Roman" w:hAnsi="Times New Roman" w:cs="Times New Roman"/>
          <w:sz w:val="24"/>
          <w:szCs w:val="24"/>
          <w:lang w:val="pt-BR"/>
        </w:rPr>
        <w:t xml:space="preserve">là xác suất một người nhiễm virus SARS-CoV-2, với điều kiện người đó có kết quả test </w:t>
      </w:r>
    </w:p>
    <w:p w14:paraId="16CF60D9" w14:textId="77777777" w:rsidR="00ED397D" w:rsidRPr="00330A7E" w:rsidRDefault="00ED397D" w:rsidP="00330A7E">
      <w:pPr>
        <w:spacing w:after="0" w:line="360" w:lineRule="auto"/>
        <w:ind w:left="720"/>
        <w:rPr>
          <w:rFonts w:ascii="Times New Roman" w:hAnsi="Times New Roman" w:cs="Times New Roman"/>
          <w:sz w:val="24"/>
          <w:szCs w:val="24"/>
          <w:lang w:val="pt-BR"/>
        </w:rPr>
      </w:pPr>
      <w:r w:rsidRPr="00330A7E">
        <w:rPr>
          <w:rFonts w:ascii="Times New Roman" w:hAnsi="Times New Roman" w:cs="Times New Roman"/>
          <w:sz w:val="24"/>
          <w:szCs w:val="24"/>
          <w:lang w:val="pt-BR"/>
        </w:rPr>
        <w:t>nhanh dương tính.</w:t>
      </w:r>
      <w:r w:rsidRPr="00330A7E">
        <w:rPr>
          <w:rFonts w:ascii="Times New Roman" w:hAnsi="Times New Roman" w:cs="Times New Roman"/>
          <w:sz w:val="24"/>
          <w:szCs w:val="24"/>
          <w:lang w:val="pt-BR"/>
        </w:rPr>
        <w:br/>
        <w:t xml:space="preserve">Ta có: </w:t>
      </w:r>
      <w:r w:rsidRPr="00330A7E">
        <w:rPr>
          <w:rFonts w:ascii="Times New Roman" w:hAnsi="Times New Roman" w:cs="Times New Roman"/>
          <w:position w:val="-10"/>
          <w:sz w:val="24"/>
          <w:szCs w:val="24"/>
        </w:rPr>
        <w:object w:dxaOrig="1460" w:dyaOrig="320" w14:anchorId="6BF74C7D">
          <v:shape id="_x0000_i2524" type="#_x0000_t75" style="width:72.75pt;height:15.75pt" o:ole="">
            <v:imagedata r:id="rId2314" o:title=""/>
          </v:shape>
          <o:OLEObject Type="Embed" ProgID="Equation.DSMT4" ShapeID="_x0000_i2524" DrawAspect="Content" ObjectID="_1796841588" r:id="rId2541"/>
        </w:object>
      </w:r>
      <w:r w:rsidRPr="00330A7E">
        <w:rPr>
          <w:rFonts w:ascii="Times New Roman" w:hAnsi="Times New Roman" w:cs="Times New Roman"/>
          <w:sz w:val="24"/>
          <w:szCs w:val="24"/>
          <w:lang w:val="pt-BR"/>
        </w:rPr>
        <w:t xml:space="preserve">(cmt), </w:t>
      </w:r>
      <w:r w:rsidRPr="00330A7E">
        <w:rPr>
          <w:rFonts w:ascii="Times New Roman" w:hAnsi="Times New Roman" w:cs="Times New Roman"/>
          <w:position w:val="-10"/>
          <w:sz w:val="24"/>
          <w:szCs w:val="24"/>
        </w:rPr>
        <w:object w:dxaOrig="1320" w:dyaOrig="320" w14:anchorId="093E3E11">
          <v:shape id="_x0000_i2525" type="#_x0000_t75" style="width:66pt;height:15.75pt" o:ole="">
            <v:imagedata r:id="rId2312" o:title=""/>
          </v:shape>
          <o:OLEObject Type="Embed" ProgID="Equation.DSMT4" ShapeID="_x0000_i2525" DrawAspect="Content" ObjectID="_1796841589" r:id="rId2542"/>
        </w:object>
      </w:r>
    </w:p>
    <w:p w14:paraId="2CC316F6" w14:textId="77777777" w:rsidR="00ED397D" w:rsidRPr="00330A7E" w:rsidRDefault="00ED397D" w:rsidP="00330A7E">
      <w:pPr>
        <w:spacing w:after="0" w:line="360" w:lineRule="auto"/>
        <w:ind w:left="720" w:firstLine="720"/>
        <w:rPr>
          <w:rFonts w:ascii="Times New Roman" w:hAnsi="Times New Roman" w:cs="Times New Roman"/>
          <w:sz w:val="24"/>
          <w:szCs w:val="24"/>
          <w:lang w:val="pt-BR"/>
        </w:rPr>
      </w:pPr>
      <w:r w:rsidRPr="00330A7E">
        <w:rPr>
          <w:rFonts w:ascii="Times New Roman" w:hAnsi="Times New Roman" w:cs="Times New Roman"/>
          <w:position w:val="-10"/>
          <w:sz w:val="24"/>
          <w:szCs w:val="24"/>
        </w:rPr>
        <w:object w:dxaOrig="6960" w:dyaOrig="380" w14:anchorId="33DFBFF5">
          <v:shape id="_x0000_i2526" type="#_x0000_t75" style="width:348pt;height:18.75pt" o:ole="">
            <v:imagedata r:id="rId2543" o:title=""/>
          </v:shape>
          <o:OLEObject Type="Embed" ProgID="Equation.DSMT4" ShapeID="_x0000_i2526" DrawAspect="Content" ObjectID="_1796841590" r:id="rId2544"/>
        </w:object>
      </w:r>
      <w:r w:rsidRPr="00330A7E">
        <w:rPr>
          <w:rFonts w:ascii="Times New Roman" w:hAnsi="Times New Roman" w:cs="Times New Roman"/>
          <w:sz w:val="24"/>
          <w:szCs w:val="24"/>
          <w:lang w:val="pt-BR"/>
        </w:rPr>
        <w:br/>
        <w:t xml:space="preserve">Thay vào công thức Bayes: </w:t>
      </w:r>
      <w:r w:rsidRPr="00330A7E">
        <w:rPr>
          <w:rFonts w:ascii="Times New Roman" w:hAnsi="Times New Roman" w:cs="Times New Roman"/>
          <w:position w:val="-28"/>
          <w:sz w:val="24"/>
          <w:szCs w:val="24"/>
        </w:rPr>
        <w:object w:dxaOrig="3320" w:dyaOrig="660" w14:anchorId="29D3F32C">
          <v:shape id="_x0000_i2527" type="#_x0000_t75" style="width:166.5pt;height:33pt" o:ole="">
            <v:imagedata r:id="rId2545" o:title=""/>
          </v:shape>
          <o:OLEObject Type="Embed" ProgID="Equation.DSMT4" ShapeID="_x0000_i2527" DrawAspect="Content" ObjectID="_1796841591" r:id="rId2546"/>
        </w:object>
      </w:r>
      <w:r w:rsidRPr="00330A7E">
        <w:rPr>
          <w:rFonts w:ascii="Times New Roman" w:hAnsi="Times New Roman" w:cs="Times New Roman"/>
          <w:sz w:val="24"/>
          <w:szCs w:val="24"/>
          <w:lang w:val="pt-BR"/>
        </w:rPr>
        <w:t xml:space="preserve">   </w:t>
      </w:r>
      <w:r w:rsidRPr="00330A7E">
        <w:rPr>
          <w:rFonts w:ascii="Times New Roman" w:eastAsia="Calibri" w:hAnsi="Times New Roman" w:cs="Times New Roman"/>
          <w:bCs/>
          <w:sz w:val="24"/>
          <w:szCs w:val="24"/>
          <w:lang w:val="pt-BR"/>
        </w:rPr>
        <w:t xml:space="preserve">Vậy mệnh đề </w:t>
      </w:r>
      <w:r w:rsidRPr="00330A7E">
        <w:rPr>
          <w:rFonts w:ascii="Times New Roman" w:eastAsia="Calibri" w:hAnsi="Times New Roman" w:cs="Times New Roman"/>
          <w:b/>
          <w:sz w:val="24"/>
          <w:szCs w:val="24"/>
          <w:lang w:val="pt-BR"/>
        </w:rPr>
        <w:t>đúng</w:t>
      </w:r>
      <w:r w:rsidRPr="00330A7E">
        <w:rPr>
          <w:rFonts w:ascii="Times New Roman" w:eastAsia="Calibri" w:hAnsi="Times New Roman" w:cs="Times New Roman"/>
          <w:bCs/>
          <w:sz w:val="24"/>
          <w:szCs w:val="24"/>
          <w:lang w:val="pt-BR"/>
        </w:rPr>
        <w:t>.</w:t>
      </w:r>
    </w:p>
    <w:p w14:paraId="5354A2B3" w14:textId="77777777" w:rsidR="00ED397D" w:rsidRPr="00330A7E" w:rsidRDefault="00ED397D" w:rsidP="00330A7E">
      <w:pPr>
        <w:spacing w:after="0" w:line="360" w:lineRule="auto"/>
        <w:ind w:firstLine="720"/>
        <w:rPr>
          <w:rFonts w:ascii="Times New Roman" w:hAnsi="Times New Roman" w:cs="Times New Roman"/>
          <w:sz w:val="24"/>
          <w:szCs w:val="24"/>
          <w:lang w:val="pt-BR"/>
        </w:rPr>
      </w:pPr>
      <w:r w:rsidRPr="00330A7E">
        <w:rPr>
          <w:rFonts w:ascii="Times New Roman" w:hAnsi="Times New Roman" w:cs="Times New Roman"/>
          <w:b/>
          <w:bCs/>
          <w:sz w:val="24"/>
          <w:szCs w:val="24"/>
          <w:lang w:val="pt-BR"/>
        </w:rPr>
        <w:t>d)</w:t>
      </w:r>
      <w:r w:rsidRPr="00330A7E">
        <w:rPr>
          <w:rFonts w:ascii="Times New Roman" w:hAnsi="Times New Roman" w:cs="Times New Roman"/>
          <w:sz w:val="24"/>
          <w:szCs w:val="24"/>
          <w:lang w:val="pt-BR"/>
        </w:rPr>
        <w:t xml:space="preserve"> Trong câu d, </w:t>
      </w:r>
      <w:r w:rsidRPr="00330A7E">
        <w:rPr>
          <w:rFonts w:ascii="Times New Roman" w:hAnsi="Times New Roman" w:cs="Times New Roman"/>
          <w:position w:val="-10"/>
          <w:sz w:val="24"/>
          <w:szCs w:val="24"/>
        </w:rPr>
        <w:object w:dxaOrig="940" w:dyaOrig="320" w14:anchorId="4324984E">
          <v:shape id="_x0000_i2528" type="#_x0000_t75" style="width:47.25pt;height:15.75pt" o:ole="">
            <v:imagedata r:id="rId2547" o:title=""/>
          </v:shape>
          <o:OLEObject Type="Embed" ProgID="Equation.DSMT4" ShapeID="_x0000_i2528" DrawAspect="Content" ObjectID="_1796841592" r:id="rId2548"/>
        </w:object>
      </w:r>
      <w:r w:rsidRPr="00330A7E">
        <w:rPr>
          <w:rFonts w:ascii="Times New Roman" w:hAnsi="Times New Roman" w:cs="Times New Roman"/>
          <w:sz w:val="24"/>
          <w:szCs w:val="24"/>
          <w:lang w:val="pt-BR"/>
        </w:rPr>
        <w:t xml:space="preserve">là xác suất một người vừa nhiễm virus SARS-CoV-2 vừa có kết quả test nhanh </w:t>
      </w:r>
    </w:p>
    <w:p w14:paraId="70F283DE" w14:textId="77777777" w:rsidR="00ED397D" w:rsidRPr="00330A7E" w:rsidRDefault="00ED397D" w:rsidP="00330A7E">
      <w:pPr>
        <w:spacing w:after="0" w:line="360" w:lineRule="auto"/>
        <w:ind w:firstLine="720"/>
        <w:rPr>
          <w:rFonts w:ascii="Times New Roman" w:hAnsi="Times New Roman" w:cs="Times New Roman"/>
          <w:sz w:val="24"/>
          <w:szCs w:val="24"/>
          <w:lang w:val="pt-BR"/>
        </w:rPr>
      </w:pPr>
      <w:r w:rsidRPr="00330A7E">
        <w:rPr>
          <w:rFonts w:ascii="Times New Roman" w:hAnsi="Times New Roman" w:cs="Times New Roman"/>
          <w:sz w:val="24"/>
          <w:szCs w:val="24"/>
          <w:lang w:val="pt-BR"/>
        </w:rPr>
        <w:t>dương tính.</w:t>
      </w:r>
    </w:p>
    <w:p w14:paraId="22B9C97F" w14:textId="77777777" w:rsidR="00ED397D" w:rsidRPr="00330A7E" w:rsidRDefault="00ED397D" w:rsidP="00330A7E">
      <w:pPr>
        <w:spacing w:after="0" w:line="360" w:lineRule="auto"/>
        <w:ind w:firstLine="720"/>
        <w:jc w:val="both"/>
        <w:rPr>
          <w:rFonts w:ascii="Times New Roman" w:hAnsi="Times New Roman" w:cs="Times New Roman"/>
          <w:sz w:val="24"/>
          <w:szCs w:val="24"/>
          <w:lang w:val="pt-BR"/>
        </w:rPr>
      </w:pPr>
      <w:r w:rsidRPr="00330A7E">
        <w:rPr>
          <w:rFonts w:ascii="Times New Roman" w:hAnsi="Times New Roman" w:cs="Times New Roman"/>
          <w:position w:val="-10"/>
          <w:sz w:val="24"/>
          <w:szCs w:val="24"/>
        </w:rPr>
        <w:object w:dxaOrig="4340" w:dyaOrig="320" w14:anchorId="6DF3C073">
          <v:shape id="_x0000_i2529" type="#_x0000_t75" style="width:216.75pt;height:15.75pt" o:ole="">
            <v:imagedata r:id="rId2549" o:title=""/>
          </v:shape>
          <o:OLEObject Type="Embed" ProgID="Equation.DSMT4" ShapeID="_x0000_i2529" DrawAspect="Content" ObjectID="_1796841593" r:id="rId2550"/>
        </w:object>
      </w:r>
      <w:r w:rsidRPr="00330A7E">
        <w:rPr>
          <w:rFonts w:ascii="Times New Roman" w:hAnsi="Times New Roman" w:cs="Times New Roman"/>
          <w:sz w:val="24"/>
          <w:szCs w:val="24"/>
          <w:lang w:val="pt-BR"/>
        </w:rPr>
        <w:t xml:space="preserve">    </w:t>
      </w:r>
      <w:r w:rsidRPr="00330A7E">
        <w:rPr>
          <w:rFonts w:ascii="Times New Roman" w:eastAsia="Calibri" w:hAnsi="Times New Roman" w:cs="Times New Roman"/>
          <w:bCs/>
          <w:sz w:val="24"/>
          <w:szCs w:val="24"/>
          <w:lang w:val="pt-BR"/>
        </w:rPr>
        <w:t xml:space="preserve">Vậy mệnh đề </w:t>
      </w:r>
      <w:r w:rsidRPr="00330A7E">
        <w:rPr>
          <w:rFonts w:ascii="Times New Roman" w:eastAsia="Calibri" w:hAnsi="Times New Roman" w:cs="Times New Roman"/>
          <w:b/>
          <w:sz w:val="24"/>
          <w:szCs w:val="24"/>
          <w:lang w:val="pt-BR"/>
        </w:rPr>
        <w:t>sai</w:t>
      </w:r>
      <w:r w:rsidRPr="00330A7E">
        <w:rPr>
          <w:rFonts w:ascii="Times New Roman" w:eastAsia="Calibri" w:hAnsi="Times New Roman" w:cs="Times New Roman"/>
          <w:bCs/>
          <w:sz w:val="24"/>
          <w:szCs w:val="24"/>
          <w:lang w:val="pt-BR"/>
        </w:rPr>
        <w:t>.</w:t>
      </w:r>
    </w:p>
    <w:p w14:paraId="4C73CBB4" w14:textId="77777777" w:rsidR="00ED397D" w:rsidRPr="00330A7E" w:rsidRDefault="00ED397D" w:rsidP="00330A7E">
      <w:pPr>
        <w:spacing w:after="0" w:line="360" w:lineRule="auto"/>
        <w:jc w:val="both"/>
        <w:rPr>
          <w:rFonts w:ascii="Times New Roman" w:eastAsia="Calibri" w:hAnsi="Times New Roman" w:cs="Times New Roman"/>
          <w:bCs/>
          <w:sz w:val="24"/>
          <w:szCs w:val="24"/>
          <w:lang w:val="pt-BR"/>
        </w:rPr>
      </w:pPr>
    </w:p>
    <w:p w14:paraId="115A8592" w14:textId="77777777" w:rsidR="00ED397D" w:rsidRPr="00330A7E" w:rsidRDefault="00ED397D" w:rsidP="00330A7E">
      <w:pPr>
        <w:spacing w:after="0" w:line="360" w:lineRule="auto"/>
        <w:rPr>
          <w:rFonts w:ascii="Times New Roman" w:hAnsi="Times New Roman" w:cs="Times New Roman"/>
          <w:b/>
          <w:bCs/>
          <w:sz w:val="24"/>
          <w:szCs w:val="24"/>
        </w:rPr>
      </w:pPr>
      <w:r w:rsidRPr="00330A7E">
        <w:rPr>
          <w:rFonts w:ascii="Times New Roman" w:hAnsi="Times New Roman" w:cs="Times New Roman"/>
          <w:b/>
          <w:bCs/>
          <w:sz w:val="24"/>
          <w:szCs w:val="24"/>
        </w:rPr>
        <w:t>PHẦN III. Câu trắc nghiệm trả lời ngắn</w:t>
      </w:r>
    </w:p>
    <w:p w14:paraId="58C2E8F6" w14:textId="77777777" w:rsidR="00ED397D" w:rsidRPr="00330A7E" w:rsidRDefault="00ED397D" w:rsidP="000E1E56">
      <w:pPr>
        <w:pStyle w:val="ListParagraph"/>
        <w:numPr>
          <w:ilvl w:val="0"/>
          <w:numId w:val="25"/>
        </w:numPr>
        <w:tabs>
          <w:tab w:val="left" w:pos="992"/>
        </w:tabs>
        <w:spacing w:line="360" w:lineRule="auto"/>
        <w:contextualSpacing w:val="0"/>
        <w:rPr>
          <w:rFonts w:ascii="Times New Roman" w:hAnsi="Times New Roman" w:cs="Times New Roman"/>
          <w:sz w:val="24"/>
          <w:szCs w:val="24"/>
          <w:lang w:val="nl-NL"/>
        </w:rPr>
      </w:pPr>
      <w:r w:rsidRPr="00330A7E">
        <w:rPr>
          <w:rFonts w:ascii="Times New Roman" w:hAnsi="Times New Roman" w:cs="Times New Roman"/>
          <w:sz w:val="24"/>
          <w:szCs w:val="24"/>
          <w:lang w:val="nl-NL"/>
        </w:rPr>
        <w:t xml:space="preserve">Một phần đường ray của tàu lượn siêu tốc có dạng đồ thị hàm số bậc ba </w:t>
      </w:r>
      <w:r w:rsidRPr="00330A7E">
        <w:rPr>
          <w:rFonts w:ascii="Times New Roman" w:hAnsi="Times New Roman" w:cs="Times New Roman"/>
          <w:position w:val="-14"/>
          <w:sz w:val="24"/>
          <w:szCs w:val="24"/>
        </w:rPr>
        <w:object w:dxaOrig="3340" w:dyaOrig="400" w14:anchorId="3B2AECFF">
          <v:shape id="_x0000_i2530" type="#_x0000_t75" style="width:167.25pt;height:20.25pt" o:ole="">
            <v:imagedata r:id="rId2551" o:title=""/>
          </v:shape>
          <o:OLEObject Type="Embed" ProgID="Equation.DSMT4" ShapeID="_x0000_i2530" DrawAspect="Content" ObjectID="_1796841594" r:id="rId2552"/>
        </w:object>
      </w:r>
      <w:r w:rsidRPr="00330A7E">
        <w:rPr>
          <w:rFonts w:ascii="Times New Roman" w:hAnsi="Times New Roman" w:cs="Times New Roman"/>
          <w:sz w:val="24"/>
          <w:szCs w:val="24"/>
          <w:lang w:val="nl-NL"/>
        </w:rPr>
        <w:t xml:space="preserve">. Trục </w:t>
      </w:r>
      <w:r w:rsidRPr="00330A7E">
        <w:rPr>
          <w:rFonts w:ascii="Times New Roman" w:hAnsi="Times New Roman" w:cs="Times New Roman"/>
          <w:position w:val="-6"/>
          <w:sz w:val="24"/>
          <w:szCs w:val="24"/>
        </w:rPr>
        <w:object w:dxaOrig="360" w:dyaOrig="279" w14:anchorId="78D2B7CB">
          <v:shape id="_x0000_i2531" type="#_x0000_t75" style="width:18.75pt;height:13.5pt" o:ole="">
            <v:imagedata r:id="rId2322" o:title=""/>
          </v:shape>
          <o:OLEObject Type="Embed" ProgID="Equation.DSMT4" ShapeID="_x0000_i2531" DrawAspect="Content" ObjectID="_1796841595" r:id="rId2553"/>
        </w:object>
      </w:r>
      <w:r w:rsidRPr="00330A7E">
        <w:rPr>
          <w:rFonts w:ascii="Times New Roman" w:hAnsi="Times New Roman" w:cs="Times New Roman"/>
          <w:sz w:val="24"/>
          <w:szCs w:val="24"/>
          <w:lang w:val="nl-NL"/>
        </w:rPr>
        <w:t xml:space="preserve"> mô tả quãng đường tàu di chuyển theo chiều ngang. Trục </w:t>
      </w:r>
      <w:r w:rsidRPr="00330A7E">
        <w:rPr>
          <w:rFonts w:ascii="Times New Roman" w:hAnsi="Times New Roman" w:cs="Times New Roman"/>
          <w:position w:val="-10"/>
          <w:sz w:val="24"/>
          <w:szCs w:val="24"/>
        </w:rPr>
        <w:object w:dxaOrig="360" w:dyaOrig="320" w14:anchorId="46E1D9B0">
          <v:shape id="_x0000_i2532" type="#_x0000_t75" style="width:18.75pt;height:15.75pt" o:ole="">
            <v:imagedata r:id="rId2324" o:title=""/>
          </v:shape>
          <o:OLEObject Type="Embed" ProgID="Equation.DSMT4" ShapeID="_x0000_i2532" DrawAspect="Content" ObjectID="_1796841596" r:id="rId2554"/>
        </w:object>
      </w:r>
      <w:r w:rsidRPr="00330A7E">
        <w:rPr>
          <w:rFonts w:ascii="Times New Roman" w:hAnsi="Times New Roman" w:cs="Times New Roman"/>
          <w:sz w:val="24"/>
          <w:szCs w:val="24"/>
          <w:lang w:val="nl-NL"/>
        </w:rPr>
        <w:t xml:space="preserve"> mô tả chiều cao của đường ray tại mỗi vị trí </w:t>
      </w:r>
      <w:r w:rsidRPr="00330A7E">
        <w:rPr>
          <w:rFonts w:ascii="Times New Roman" w:hAnsi="Times New Roman" w:cs="Times New Roman"/>
          <w:position w:val="-6"/>
          <w:sz w:val="24"/>
          <w:szCs w:val="24"/>
        </w:rPr>
        <w:object w:dxaOrig="200" w:dyaOrig="220" w14:anchorId="616900FD">
          <v:shape id="_x0000_i2533" type="#_x0000_t75" style="width:10.5pt;height:11.25pt" o:ole="">
            <v:imagedata r:id="rId2326" o:title=""/>
          </v:shape>
          <o:OLEObject Type="Embed" ProgID="Equation.DSMT4" ShapeID="_x0000_i2533" DrawAspect="Content" ObjectID="_1796841597" r:id="rId2555"/>
        </w:object>
      </w:r>
      <w:r w:rsidRPr="00330A7E">
        <w:rPr>
          <w:rFonts w:ascii="Times New Roman" w:hAnsi="Times New Roman" w:cs="Times New Roman"/>
          <w:sz w:val="24"/>
          <w:szCs w:val="24"/>
          <w:lang w:val="nl-NL"/>
        </w:rPr>
        <w:t xml:space="preserve">. Từ chiều cao xuất phát </w:t>
      </w:r>
      <w:r w:rsidRPr="00330A7E">
        <w:rPr>
          <w:rFonts w:ascii="Times New Roman" w:hAnsi="Times New Roman" w:cs="Times New Roman"/>
          <w:position w:val="-10"/>
          <w:sz w:val="24"/>
          <w:szCs w:val="24"/>
        </w:rPr>
        <w:object w:dxaOrig="639" w:dyaOrig="320" w14:anchorId="1457D1C4">
          <v:shape id="_x0000_i2534" type="#_x0000_t75" style="width:31.5pt;height:15.75pt" o:ole="">
            <v:imagedata r:id="rId2328" o:title=""/>
          </v:shape>
          <o:OLEObject Type="Embed" ProgID="Equation.DSMT4" ShapeID="_x0000_i2534" DrawAspect="Content" ObjectID="_1796841598" r:id="rId2556"/>
        </w:object>
      </w:r>
      <w:r w:rsidRPr="00330A7E">
        <w:rPr>
          <w:rFonts w:ascii="Times New Roman" w:hAnsi="Times New Roman" w:cs="Times New Roman"/>
          <w:sz w:val="24"/>
          <w:szCs w:val="24"/>
          <w:lang w:val="nl-NL"/>
        </w:rPr>
        <w:t xml:space="preserve">. Tàu lượn xuống dưới mặt đất lần thứ nhất từ vị trí </w:t>
      </w:r>
      <w:r w:rsidRPr="00330A7E">
        <w:rPr>
          <w:rFonts w:ascii="Times New Roman" w:hAnsi="Times New Roman" w:cs="Times New Roman"/>
          <w:position w:val="-10"/>
          <w:sz w:val="24"/>
          <w:szCs w:val="24"/>
        </w:rPr>
        <w:object w:dxaOrig="1020" w:dyaOrig="320" w14:anchorId="0816F63E">
          <v:shape id="_x0000_i2535" type="#_x0000_t75" style="width:51pt;height:15.75pt" o:ole="">
            <v:imagedata r:id="rId2330" o:title=""/>
          </v:shape>
          <o:OLEObject Type="Embed" ProgID="Equation.DSMT4" ShapeID="_x0000_i2535" DrawAspect="Content" ObjectID="_1796841599" r:id="rId2557"/>
        </w:object>
      </w:r>
      <w:r w:rsidRPr="00330A7E">
        <w:rPr>
          <w:rFonts w:ascii="Times New Roman" w:hAnsi="Times New Roman" w:cs="Times New Roman"/>
          <w:sz w:val="24"/>
          <w:szCs w:val="24"/>
          <w:lang w:val="nl-NL"/>
        </w:rPr>
        <w:t xml:space="preserve">, tàu lên khỏi mặt đất ở vị trí </w:t>
      </w:r>
      <w:r w:rsidRPr="00330A7E">
        <w:rPr>
          <w:rFonts w:ascii="Times New Roman" w:hAnsi="Times New Roman" w:cs="Times New Roman"/>
          <w:position w:val="-10"/>
          <w:sz w:val="24"/>
          <w:szCs w:val="24"/>
        </w:rPr>
        <w:object w:dxaOrig="1040" w:dyaOrig="320" w14:anchorId="73F1582D">
          <v:shape id="_x0000_i2536" type="#_x0000_t75" style="width:51.75pt;height:15.75pt" o:ole="">
            <v:imagedata r:id="rId2332" o:title=""/>
          </v:shape>
          <o:OLEObject Type="Embed" ProgID="Equation.DSMT4" ShapeID="_x0000_i2536" DrawAspect="Content" ObjectID="_1796841600" r:id="rId2558"/>
        </w:object>
      </w:r>
      <w:r w:rsidRPr="00330A7E">
        <w:rPr>
          <w:rFonts w:ascii="Times New Roman" w:hAnsi="Times New Roman" w:cs="Times New Roman"/>
          <w:sz w:val="24"/>
          <w:szCs w:val="24"/>
          <w:lang w:val="nl-NL"/>
        </w:rPr>
        <w:t xml:space="preserve"> và sau đó tàu xuống dưới mặt đất lần thứ hai ở vị trí </w:t>
      </w:r>
      <w:r w:rsidRPr="00330A7E">
        <w:rPr>
          <w:rFonts w:ascii="Times New Roman" w:hAnsi="Times New Roman" w:cs="Times New Roman"/>
          <w:position w:val="-10"/>
          <w:sz w:val="24"/>
          <w:szCs w:val="24"/>
        </w:rPr>
        <w:object w:dxaOrig="1040" w:dyaOrig="320" w14:anchorId="0CD0A445">
          <v:shape id="_x0000_i2537" type="#_x0000_t75" style="width:51.75pt;height:15.75pt" o:ole="">
            <v:imagedata r:id="rId2334" o:title=""/>
          </v:shape>
          <o:OLEObject Type="Embed" ProgID="Equation.DSMT4" ShapeID="_x0000_i2537" DrawAspect="Content" ObjectID="_1796841601" r:id="rId2559"/>
        </w:object>
      </w:r>
      <w:r w:rsidRPr="00330A7E">
        <w:rPr>
          <w:rFonts w:ascii="Times New Roman" w:hAnsi="Times New Roman" w:cs="Times New Roman"/>
          <w:sz w:val="24"/>
          <w:szCs w:val="24"/>
          <w:lang w:val="nl-NL"/>
        </w:rPr>
        <w:t xml:space="preserve">. Xét </w:t>
      </w:r>
      <w:r w:rsidRPr="00330A7E">
        <w:rPr>
          <w:rFonts w:ascii="Times New Roman" w:hAnsi="Times New Roman" w:cs="Times New Roman"/>
          <w:position w:val="-14"/>
          <w:sz w:val="24"/>
          <w:szCs w:val="24"/>
        </w:rPr>
        <w:object w:dxaOrig="980" w:dyaOrig="400" w14:anchorId="3B3AB087">
          <v:shape id="_x0000_i2538" type="#_x0000_t75" style="width:48.75pt;height:20.25pt" o:ole="">
            <v:imagedata r:id="rId2336" o:title=""/>
          </v:shape>
          <o:OLEObject Type="Embed" ProgID="Equation.DSMT4" ShapeID="_x0000_i2538" DrawAspect="Content" ObjectID="_1796841602" r:id="rId2560"/>
        </w:object>
      </w:r>
      <w:r w:rsidRPr="00330A7E">
        <w:rPr>
          <w:rFonts w:ascii="Times New Roman" w:hAnsi="Times New Roman" w:cs="Times New Roman"/>
          <w:sz w:val="24"/>
          <w:szCs w:val="24"/>
          <w:lang w:val="nl-NL"/>
        </w:rPr>
        <w:t xml:space="preserve">. Tính </w:t>
      </w:r>
      <w:r w:rsidRPr="00330A7E">
        <w:rPr>
          <w:rFonts w:ascii="Times New Roman" w:hAnsi="Times New Roman" w:cs="Times New Roman"/>
          <w:position w:val="-6"/>
          <w:sz w:val="24"/>
          <w:szCs w:val="24"/>
          <w:lang w:val="nl-NL"/>
        </w:rPr>
        <w:object w:dxaOrig="2120" w:dyaOrig="279" w14:anchorId="5592ED21">
          <v:shape id="_x0000_i2539" type="#_x0000_t75" style="width:105.75pt;height:13.5pt" o:ole="">
            <v:imagedata r:id="rId2561" o:title=""/>
          </v:shape>
          <o:OLEObject Type="Embed" ProgID="Equation.DSMT4" ShapeID="_x0000_i2539" DrawAspect="Content" ObjectID="_1796841603" r:id="rId2562"/>
        </w:object>
      </w:r>
      <w:r w:rsidRPr="00330A7E">
        <w:rPr>
          <w:rFonts w:ascii="Times New Roman" w:hAnsi="Times New Roman" w:cs="Times New Roman"/>
          <w:b/>
          <w:bCs/>
          <w:sz w:val="24"/>
          <w:szCs w:val="24"/>
          <w:lang w:val="vi-VN"/>
        </w:rPr>
        <w:t>(viết kết quả dưới dạng số thập phân)</w:t>
      </w:r>
    </w:p>
    <w:p w14:paraId="487004AD" w14:textId="77777777" w:rsidR="00ED397D" w:rsidRPr="00330A7E" w:rsidRDefault="00ED397D" w:rsidP="00330A7E">
      <w:pPr>
        <w:spacing w:after="0" w:line="360" w:lineRule="auto"/>
        <w:jc w:val="center"/>
        <w:rPr>
          <w:rFonts w:ascii="Times New Roman" w:hAnsi="Times New Roman" w:cs="Times New Roman"/>
          <w:b/>
          <w:sz w:val="24"/>
          <w:szCs w:val="24"/>
          <w:lang w:val="it-IT"/>
        </w:rPr>
      </w:pPr>
      <w:r w:rsidRPr="00330A7E">
        <w:rPr>
          <w:rFonts w:ascii="Times New Roman" w:hAnsi="Times New Roman" w:cs="Times New Roman"/>
          <w:noProof/>
          <w:sz w:val="24"/>
          <w:szCs w:val="24"/>
          <w:lang w:eastAsia="en-US"/>
        </w:rPr>
        <w:drawing>
          <wp:inline distT="0" distB="0" distL="0" distR="0" wp14:anchorId="3BFCB16C" wp14:editId="682F437D">
            <wp:extent cx="2813538" cy="2172290"/>
            <wp:effectExtent l="0" t="0" r="6350" b="0"/>
            <wp:docPr id="240539457" name="Picture 240539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3"/>
                    <a:stretch>
                      <a:fillRect/>
                    </a:stretch>
                  </pic:blipFill>
                  <pic:spPr>
                    <a:xfrm>
                      <a:off x="0" y="0"/>
                      <a:ext cx="2887209" cy="2229170"/>
                    </a:xfrm>
                    <a:prstGeom prst="rect">
                      <a:avLst/>
                    </a:prstGeom>
                  </pic:spPr>
                </pic:pic>
              </a:graphicData>
            </a:graphic>
          </wp:inline>
        </w:drawing>
      </w:r>
    </w:p>
    <w:p w14:paraId="0C703C7D" w14:textId="77777777" w:rsidR="00ED397D" w:rsidRPr="00330A7E" w:rsidRDefault="00ED397D" w:rsidP="00330A7E">
      <w:pPr>
        <w:tabs>
          <w:tab w:val="left" w:pos="2268"/>
        </w:tabs>
        <w:spacing w:after="0" w:line="360" w:lineRule="auto"/>
        <w:ind w:left="964"/>
        <w:rPr>
          <w:rFonts w:ascii="Times New Roman" w:hAnsi="Times New Roman" w:cs="Times New Roman"/>
          <w:sz w:val="24"/>
          <w:szCs w:val="24"/>
          <w:lang w:val="it-IT"/>
        </w:rPr>
      </w:pPr>
      <w:r w:rsidRPr="00330A7E">
        <w:rPr>
          <w:rFonts w:ascii="Times New Roman" w:hAnsi="Times New Roman" w:cs="Times New Roman"/>
          <w:sz w:val="24"/>
          <w:szCs w:val="24"/>
          <w:lang w:val="it-IT"/>
        </w:rPr>
        <w:t xml:space="preserve">Đồ thị giao với trục hoành tại các điểm: </w:t>
      </w:r>
      <w:r w:rsidRPr="00330A7E">
        <w:rPr>
          <w:rFonts w:ascii="Times New Roman" w:hAnsi="Times New Roman" w:cs="Times New Roman"/>
          <w:position w:val="-14"/>
          <w:sz w:val="24"/>
          <w:szCs w:val="24"/>
        </w:rPr>
        <w:object w:dxaOrig="2120" w:dyaOrig="400" w14:anchorId="009FECC6">
          <v:shape id="_x0000_i2540" type="#_x0000_t75" style="width:106.5pt;height:20.25pt" o:ole="">
            <v:imagedata r:id="rId2564" o:title=""/>
          </v:shape>
          <o:OLEObject Type="Embed" ProgID="Equation.DSMT4" ShapeID="_x0000_i2540" DrawAspect="Content" ObjectID="_1796841604" r:id="rId2565"/>
        </w:object>
      </w:r>
      <w:r w:rsidRPr="00330A7E">
        <w:rPr>
          <w:rFonts w:ascii="Times New Roman" w:hAnsi="Times New Roman" w:cs="Times New Roman"/>
          <w:sz w:val="24"/>
          <w:szCs w:val="24"/>
          <w:lang w:val="it-IT"/>
        </w:rPr>
        <w:t>.</w:t>
      </w:r>
    </w:p>
    <w:p w14:paraId="48CD4081" w14:textId="77777777" w:rsidR="00ED397D" w:rsidRPr="00330A7E" w:rsidRDefault="00ED397D" w:rsidP="00330A7E">
      <w:pPr>
        <w:tabs>
          <w:tab w:val="left" w:pos="2268"/>
        </w:tabs>
        <w:spacing w:after="0" w:line="360" w:lineRule="auto"/>
        <w:ind w:left="964"/>
        <w:rPr>
          <w:rFonts w:ascii="Times New Roman" w:hAnsi="Times New Roman" w:cs="Times New Roman"/>
          <w:sz w:val="24"/>
          <w:szCs w:val="24"/>
          <w:lang w:val="it-IT"/>
        </w:rPr>
      </w:pPr>
      <w:r w:rsidRPr="00330A7E">
        <w:rPr>
          <w:rFonts w:ascii="Times New Roman" w:hAnsi="Times New Roman" w:cs="Times New Roman"/>
          <w:sz w:val="24"/>
          <w:szCs w:val="24"/>
          <w:lang w:val="it-IT"/>
        </w:rPr>
        <w:t xml:space="preserve">Nên phương trình </w:t>
      </w:r>
      <w:r w:rsidRPr="00330A7E">
        <w:rPr>
          <w:rFonts w:ascii="Times New Roman" w:hAnsi="Times New Roman" w:cs="Times New Roman"/>
          <w:position w:val="-14"/>
          <w:sz w:val="24"/>
          <w:szCs w:val="24"/>
        </w:rPr>
        <w:object w:dxaOrig="960" w:dyaOrig="400" w14:anchorId="124B1CFB">
          <v:shape id="_x0000_i2541" type="#_x0000_t75" style="width:48pt;height:20.25pt" o:ole="">
            <v:imagedata r:id="rId2566" o:title=""/>
          </v:shape>
          <o:OLEObject Type="Embed" ProgID="Equation.DSMT4" ShapeID="_x0000_i2541" DrawAspect="Content" ObjectID="_1796841605" r:id="rId2567"/>
        </w:object>
      </w:r>
      <w:r w:rsidRPr="00330A7E">
        <w:rPr>
          <w:rFonts w:ascii="Times New Roman" w:hAnsi="Times New Roman" w:cs="Times New Roman"/>
          <w:sz w:val="24"/>
          <w:szCs w:val="24"/>
          <w:lang w:val="it-IT"/>
        </w:rPr>
        <w:t xml:space="preserve"> có ba nghiệm </w:t>
      </w:r>
      <w:r w:rsidRPr="00330A7E">
        <w:rPr>
          <w:rFonts w:ascii="Times New Roman" w:hAnsi="Times New Roman" w:cs="Times New Roman"/>
          <w:position w:val="-10"/>
          <w:sz w:val="24"/>
          <w:szCs w:val="24"/>
        </w:rPr>
        <w:object w:dxaOrig="2180" w:dyaOrig="320" w14:anchorId="66A393BD">
          <v:shape id="_x0000_i2542" type="#_x0000_t75" style="width:108.75pt;height:15.75pt" o:ole="">
            <v:imagedata r:id="rId2568" o:title=""/>
          </v:shape>
          <o:OLEObject Type="Embed" ProgID="Equation.DSMT4" ShapeID="_x0000_i2542" DrawAspect="Content" ObjectID="_1796841606" r:id="rId2569"/>
        </w:object>
      </w:r>
      <w:r w:rsidRPr="00330A7E">
        <w:rPr>
          <w:rFonts w:ascii="Times New Roman" w:hAnsi="Times New Roman" w:cs="Times New Roman"/>
          <w:sz w:val="24"/>
          <w:szCs w:val="24"/>
          <w:lang w:val="it-IT"/>
        </w:rPr>
        <w:t>.</w:t>
      </w:r>
    </w:p>
    <w:p w14:paraId="05307E71" w14:textId="77777777" w:rsidR="00ED397D" w:rsidRPr="00330A7E" w:rsidRDefault="00ED397D" w:rsidP="00330A7E">
      <w:pPr>
        <w:tabs>
          <w:tab w:val="left" w:pos="2268"/>
        </w:tabs>
        <w:spacing w:after="0" w:line="360" w:lineRule="auto"/>
        <w:ind w:left="964"/>
        <w:rPr>
          <w:rFonts w:ascii="Times New Roman" w:hAnsi="Times New Roman" w:cs="Times New Roman"/>
          <w:sz w:val="24"/>
          <w:szCs w:val="24"/>
        </w:rPr>
      </w:pPr>
      <w:r w:rsidRPr="00330A7E">
        <w:rPr>
          <w:rFonts w:ascii="Times New Roman" w:hAnsi="Times New Roman" w:cs="Times New Roman"/>
          <w:sz w:val="24"/>
          <w:szCs w:val="24"/>
        </w:rPr>
        <w:t xml:space="preserve">Cho nên </w:t>
      </w:r>
      <w:r w:rsidRPr="00330A7E">
        <w:rPr>
          <w:rFonts w:ascii="Times New Roman" w:hAnsi="Times New Roman" w:cs="Times New Roman"/>
          <w:position w:val="-14"/>
          <w:sz w:val="24"/>
          <w:szCs w:val="24"/>
        </w:rPr>
        <w:object w:dxaOrig="560" w:dyaOrig="400" w14:anchorId="2C6794BD">
          <v:shape id="_x0000_i2543" type="#_x0000_t75" style="width:28.5pt;height:20.25pt" o:ole="">
            <v:imagedata r:id="rId2570" o:title=""/>
          </v:shape>
          <o:OLEObject Type="Embed" ProgID="Equation.DSMT4" ShapeID="_x0000_i2543" DrawAspect="Content" ObjectID="_1796841607" r:id="rId2571"/>
        </w:object>
      </w:r>
      <w:r w:rsidRPr="00330A7E">
        <w:rPr>
          <w:rFonts w:ascii="Times New Roman" w:hAnsi="Times New Roman" w:cs="Times New Roman"/>
          <w:sz w:val="24"/>
          <w:szCs w:val="24"/>
        </w:rPr>
        <w:t xml:space="preserve"> có dạng: </w:t>
      </w:r>
      <w:r w:rsidRPr="00330A7E">
        <w:rPr>
          <w:rFonts w:ascii="Times New Roman" w:hAnsi="Times New Roman" w:cs="Times New Roman"/>
          <w:position w:val="-14"/>
          <w:sz w:val="24"/>
          <w:szCs w:val="24"/>
        </w:rPr>
        <w:object w:dxaOrig="3540" w:dyaOrig="400" w14:anchorId="1CC1D501">
          <v:shape id="_x0000_i2544" type="#_x0000_t75" style="width:177pt;height:20.25pt" o:ole="">
            <v:imagedata r:id="rId2572" o:title=""/>
          </v:shape>
          <o:OLEObject Type="Embed" ProgID="Equation.DSMT4" ShapeID="_x0000_i2544" DrawAspect="Content" ObjectID="_1796841608" r:id="rId2573"/>
        </w:object>
      </w:r>
      <w:r w:rsidRPr="00330A7E">
        <w:rPr>
          <w:rFonts w:ascii="Times New Roman" w:hAnsi="Times New Roman" w:cs="Times New Roman"/>
          <w:sz w:val="24"/>
          <w:szCs w:val="24"/>
        </w:rPr>
        <w:t>.</w:t>
      </w:r>
    </w:p>
    <w:p w14:paraId="306F65E8" w14:textId="77777777" w:rsidR="00ED397D" w:rsidRPr="00330A7E" w:rsidRDefault="00ED397D" w:rsidP="00330A7E">
      <w:pPr>
        <w:tabs>
          <w:tab w:val="left" w:pos="2268"/>
        </w:tabs>
        <w:spacing w:after="0" w:line="360" w:lineRule="auto"/>
        <w:ind w:left="964"/>
        <w:rPr>
          <w:rStyle w:val="Strong"/>
          <w:rFonts w:ascii="Times New Roman" w:hAnsi="Times New Roman" w:cs="Times New Roman"/>
          <w:b w:val="0"/>
          <w:bCs w:val="0"/>
          <w:sz w:val="24"/>
          <w:szCs w:val="24"/>
        </w:rPr>
      </w:pPr>
      <w:r w:rsidRPr="00330A7E">
        <w:rPr>
          <w:rFonts w:ascii="Times New Roman" w:hAnsi="Times New Roman" w:cs="Times New Roman"/>
          <w:sz w:val="24"/>
          <w:szCs w:val="24"/>
        </w:rPr>
        <w:t>Do</w:t>
      </w:r>
      <w:r w:rsidRPr="00330A7E">
        <w:rPr>
          <w:rStyle w:val="Strong"/>
          <w:rFonts w:ascii="Times New Roman" w:hAnsi="Times New Roman" w:cs="Times New Roman"/>
          <w:b w:val="0"/>
          <w:sz w:val="24"/>
          <w:szCs w:val="24"/>
        </w:rPr>
        <w:t xml:space="preserve"> </w:t>
      </w:r>
      <w:r w:rsidRPr="00330A7E">
        <w:rPr>
          <w:rFonts w:ascii="Times New Roman" w:hAnsi="Times New Roman" w:cs="Times New Roman"/>
          <w:position w:val="-14"/>
          <w:sz w:val="24"/>
          <w:szCs w:val="24"/>
        </w:rPr>
        <w:object w:dxaOrig="1060" w:dyaOrig="400" w14:anchorId="53153FA2">
          <v:shape id="_x0000_i2545" type="#_x0000_t75" style="width:53.25pt;height:20.25pt" o:ole="">
            <v:imagedata r:id="rId2574" o:title=""/>
          </v:shape>
          <o:OLEObject Type="Embed" ProgID="Equation.DSMT4" ShapeID="_x0000_i2545" DrawAspect="Content" ObjectID="_1796841609" r:id="rId2575"/>
        </w:object>
      </w:r>
      <w:r w:rsidRPr="00330A7E">
        <w:rPr>
          <w:rFonts w:ascii="Times New Roman" w:hAnsi="Times New Roman" w:cs="Times New Roman"/>
          <w:sz w:val="24"/>
          <w:szCs w:val="24"/>
        </w:rPr>
        <w:t xml:space="preserve"> </w:t>
      </w:r>
      <w:r w:rsidRPr="00330A7E">
        <w:rPr>
          <w:rStyle w:val="Strong"/>
          <w:rFonts w:ascii="Times New Roman" w:hAnsi="Times New Roman" w:cs="Times New Roman"/>
          <w:b w:val="0"/>
          <w:sz w:val="24"/>
          <w:szCs w:val="24"/>
        </w:rPr>
        <w:t xml:space="preserve">nên suy ra </w:t>
      </w:r>
      <w:r w:rsidRPr="00330A7E">
        <w:rPr>
          <w:rFonts w:ascii="Times New Roman" w:hAnsi="Times New Roman" w:cs="Times New Roman"/>
          <w:position w:val="-24"/>
          <w:sz w:val="24"/>
          <w:szCs w:val="24"/>
        </w:rPr>
        <w:object w:dxaOrig="1060" w:dyaOrig="620" w14:anchorId="7137137F">
          <v:shape id="_x0000_i2546" type="#_x0000_t75" style="width:52.5pt;height:31.5pt" o:ole="">
            <v:imagedata r:id="rId2576" o:title=""/>
          </v:shape>
          <o:OLEObject Type="Embed" ProgID="Equation.DSMT4" ShapeID="_x0000_i2546" DrawAspect="Content" ObjectID="_1796841610" r:id="rId2577"/>
        </w:object>
      </w:r>
      <w:r w:rsidRPr="00330A7E">
        <w:rPr>
          <w:rFonts w:ascii="Times New Roman" w:hAnsi="Times New Roman" w:cs="Times New Roman"/>
          <w:sz w:val="24"/>
          <w:szCs w:val="24"/>
        </w:rPr>
        <w:t>.</w:t>
      </w:r>
    </w:p>
    <w:p w14:paraId="3CA5393E" w14:textId="77777777" w:rsidR="00ED397D" w:rsidRPr="00330A7E" w:rsidRDefault="00ED397D" w:rsidP="00330A7E">
      <w:pPr>
        <w:tabs>
          <w:tab w:val="left" w:pos="2268"/>
        </w:tabs>
        <w:spacing w:after="0" w:line="360" w:lineRule="auto"/>
        <w:ind w:left="964"/>
        <w:rPr>
          <w:rFonts w:ascii="Times New Roman" w:hAnsi="Times New Roman" w:cs="Times New Roman"/>
          <w:sz w:val="24"/>
          <w:szCs w:val="24"/>
        </w:rPr>
      </w:pPr>
      <w:r w:rsidRPr="00330A7E">
        <w:rPr>
          <w:rStyle w:val="Strong"/>
          <w:rFonts w:ascii="Times New Roman" w:hAnsi="Times New Roman" w:cs="Times New Roman"/>
          <w:b w:val="0"/>
          <w:sz w:val="24"/>
          <w:szCs w:val="24"/>
        </w:rPr>
        <w:t xml:space="preserve">Vậy </w:t>
      </w:r>
      <w:r w:rsidRPr="00330A7E">
        <w:rPr>
          <w:rFonts w:ascii="Times New Roman" w:hAnsi="Times New Roman" w:cs="Times New Roman"/>
          <w:position w:val="-24"/>
          <w:sz w:val="24"/>
          <w:szCs w:val="24"/>
        </w:rPr>
        <w:object w:dxaOrig="6640" w:dyaOrig="620" w14:anchorId="68F3F3AF">
          <v:shape id="_x0000_i2547" type="#_x0000_t75" style="width:331.5pt;height:30pt" o:ole="">
            <v:imagedata r:id="rId2578" o:title=""/>
          </v:shape>
          <o:OLEObject Type="Embed" ProgID="Equation.DSMT4" ShapeID="_x0000_i2547" DrawAspect="Content" ObjectID="_1796841611" r:id="rId2579"/>
        </w:object>
      </w:r>
      <w:r w:rsidRPr="00330A7E">
        <w:rPr>
          <w:rFonts w:ascii="Times New Roman" w:hAnsi="Times New Roman" w:cs="Times New Roman"/>
          <w:sz w:val="24"/>
          <w:szCs w:val="24"/>
        </w:rPr>
        <w:t>.</w:t>
      </w:r>
    </w:p>
    <w:p w14:paraId="2991CFB3" w14:textId="77777777" w:rsidR="00ED397D" w:rsidRPr="00330A7E" w:rsidRDefault="00ED397D" w:rsidP="00330A7E">
      <w:pPr>
        <w:tabs>
          <w:tab w:val="left" w:pos="2268"/>
        </w:tabs>
        <w:spacing w:after="0" w:line="360" w:lineRule="auto"/>
        <w:ind w:left="964"/>
        <w:rPr>
          <w:rFonts w:ascii="Times New Roman" w:hAnsi="Times New Roman" w:cs="Times New Roman"/>
          <w:sz w:val="24"/>
          <w:szCs w:val="24"/>
        </w:rPr>
      </w:pPr>
      <w:r w:rsidRPr="00330A7E">
        <w:rPr>
          <w:rFonts w:ascii="Times New Roman" w:hAnsi="Times New Roman" w:cs="Times New Roman"/>
          <w:sz w:val="24"/>
          <w:szCs w:val="24"/>
        </w:rPr>
        <w:t xml:space="preserve">Vậy </w:t>
      </w:r>
      <w:r w:rsidRPr="00330A7E">
        <w:rPr>
          <w:rFonts w:ascii="Times New Roman" w:hAnsi="Times New Roman" w:cs="Times New Roman"/>
          <w:position w:val="-10"/>
          <w:sz w:val="24"/>
          <w:szCs w:val="24"/>
          <w:lang w:val="nl-NL"/>
        </w:rPr>
        <w:object w:dxaOrig="2780" w:dyaOrig="320" w14:anchorId="71D866D9">
          <v:shape id="_x0000_i2548" type="#_x0000_t75" style="width:138.75pt;height:15.75pt" o:ole="">
            <v:imagedata r:id="rId2580" o:title=""/>
          </v:shape>
          <o:OLEObject Type="Embed" ProgID="Equation.DSMT4" ShapeID="_x0000_i2548" DrawAspect="Content" ObjectID="_1796841612" r:id="rId2581"/>
        </w:object>
      </w:r>
    </w:p>
    <w:p w14:paraId="59D9C724" w14:textId="77777777" w:rsidR="00ED397D" w:rsidRPr="00330A7E" w:rsidRDefault="00ED397D" w:rsidP="000E1E56">
      <w:pPr>
        <w:pStyle w:val="ListParagraph"/>
        <w:numPr>
          <w:ilvl w:val="0"/>
          <w:numId w:val="25"/>
        </w:numPr>
        <w:tabs>
          <w:tab w:val="left" w:pos="993"/>
        </w:tabs>
        <w:spacing w:line="360" w:lineRule="auto"/>
        <w:contextualSpacing w:val="0"/>
        <w:rPr>
          <w:rFonts w:ascii="Times New Roman" w:hAnsi="Times New Roman" w:cs="Times New Roman"/>
          <w:sz w:val="24"/>
          <w:szCs w:val="24"/>
        </w:rPr>
      </w:pPr>
      <w:r w:rsidRPr="00330A7E">
        <w:rPr>
          <w:rStyle w:val="fontstyle01"/>
          <w:sz w:val="24"/>
          <w:szCs w:val="24"/>
        </w:rPr>
        <w:t xml:space="preserve">Một xưởng in có </w:t>
      </w:r>
      <w:r w:rsidRPr="00330A7E">
        <w:rPr>
          <w:rFonts w:ascii="Times New Roman" w:hAnsi="Times New Roman" w:cs="Times New Roman"/>
          <w:position w:val="-6"/>
          <w:sz w:val="24"/>
          <w:szCs w:val="24"/>
        </w:rPr>
        <w:object w:dxaOrig="180" w:dyaOrig="279" w14:anchorId="15EE90B7">
          <v:shape id="_x0000_i2549" type="#_x0000_t75" style="width:9pt;height:13.5pt" o:ole="">
            <v:imagedata r:id="rId2582" o:title=""/>
          </v:shape>
          <o:OLEObject Type="Embed" ProgID="Equation.DSMT4" ShapeID="_x0000_i2549" DrawAspect="Content" ObjectID="_1796841613" r:id="rId2583"/>
        </w:object>
      </w:r>
      <w:r w:rsidRPr="00330A7E">
        <w:rPr>
          <w:rStyle w:val="fontstyle01"/>
          <w:sz w:val="24"/>
          <w:szCs w:val="24"/>
        </w:rPr>
        <w:t xml:space="preserve">máy in, mỗi máy in được </w:t>
      </w:r>
      <w:r w:rsidRPr="00330A7E">
        <w:rPr>
          <w:rFonts w:ascii="Times New Roman" w:hAnsi="Times New Roman" w:cs="Times New Roman"/>
          <w:position w:val="-6"/>
          <w:sz w:val="24"/>
          <w:szCs w:val="24"/>
        </w:rPr>
        <w:object w:dxaOrig="540" w:dyaOrig="279" w14:anchorId="7C3275F2">
          <v:shape id="_x0000_i2550" type="#_x0000_t75" style="width:27pt;height:13.5pt" o:ole="">
            <v:imagedata r:id="rId2584" o:title=""/>
          </v:shape>
          <o:OLEObject Type="Embed" ProgID="Equation.DSMT4" ShapeID="_x0000_i2550" DrawAspect="Content" ObjectID="_1796841614" r:id="rId2585"/>
        </w:object>
      </w:r>
      <w:r w:rsidRPr="00330A7E">
        <w:rPr>
          <w:rStyle w:val="fontstyle01"/>
          <w:sz w:val="24"/>
          <w:szCs w:val="24"/>
        </w:rPr>
        <w:t xml:space="preserve"> bản in trong một giờ. Chi phí để vận hành một máy trong mỗi lần in là </w:t>
      </w:r>
      <w:r w:rsidRPr="00330A7E">
        <w:rPr>
          <w:rFonts w:ascii="Times New Roman" w:hAnsi="Times New Roman" w:cs="Times New Roman"/>
          <w:position w:val="-6"/>
          <w:sz w:val="24"/>
          <w:szCs w:val="24"/>
        </w:rPr>
        <w:object w:dxaOrig="720" w:dyaOrig="279" w14:anchorId="36E3D155">
          <v:shape id="_x0000_i2551" type="#_x0000_t75" style="width:36pt;height:13.5pt" o:ole="">
            <v:imagedata r:id="rId2586" o:title=""/>
          </v:shape>
          <o:OLEObject Type="Embed" ProgID="Equation.DSMT4" ShapeID="_x0000_i2551" DrawAspect="Content" ObjectID="_1796841615" r:id="rId2587"/>
        </w:object>
      </w:r>
      <w:r w:rsidRPr="00330A7E">
        <w:rPr>
          <w:rStyle w:val="fontstyle01"/>
          <w:sz w:val="24"/>
          <w:szCs w:val="24"/>
        </w:rPr>
        <w:t xml:space="preserve"> đồng. Chi phí cho </w:t>
      </w:r>
      <w:r w:rsidRPr="00330A7E">
        <w:rPr>
          <w:rFonts w:ascii="Times New Roman" w:hAnsi="Times New Roman" w:cs="Times New Roman"/>
          <w:position w:val="-6"/>
          <w:sz w:val="24"/>
          <w:szCs w:val="24"/>
        </w:rPr>
        <w:object w:dxaOrig="200" w:dyaOrig="220" w14:anchorId="5CE26CA3">
          <v:shape id="_x0000_i2552" type="#_x0000_t75" style="width:9.75pt;height:11.25pt" o:ole="">
            <v:imagedata r:id="rId2588" o:title=""/>
          </v:shape>
          <o:OLEObject Type="Embed" ProgID="Equation.DSMT4" ShapeID="_x0000_i2552" DrawAspect="Content" ObjectID="_1796841616" r:id="rId2589"/>
        </w:object>
      </w:r>
      <w:r w:rsidRPr="00330A7E">
        <w:rPr>
          <w:rStyle w:val="fontstyle01"/>
          <w:sz w:val="24"/>
          <w:szCs w:val="24"/>
        </w:rPr>
        <w:t xml:space="preserve"> </w:t>
      </w:r>
      <w:r w:rsidRPr="00330A7E">
        <w:rPr>
          <w:rStyle w:val="fontstyle21"/>
          <w:rFonts w:ascii="Times New Roman" w:hAnsi="Times New Roman" w:cs="Times New Roman"/>
          <w:sz w:val="24"/>
          <w:szCs w:val="24"/>
        </w:rPr>
        <w:t xml:space="preserve"> </w:t>
      </w:r>
      <w:r w:rsidRPr="00330A7E">
        <w:rPr>
          <w:rStyle w:val="fontstyle01"/>
          <w:sz w:val="24"/>
          <w:szCs w:val="24"/>
        </w:rPr>
        <w:t xml:space="preserve">máy chạy trong một giờ là </w:t>
      </w:r>
      <w:r w:rsidRPr="00330A7E">
        <w:rPr>
          <w:rFonts w:ascii="Times New Roman" w:hAnsi="Times New Roman" w:cs="Times New Roman"/>
          <w:position w:val="-10"/>
          <w:sz w:val="24"/>
          <w:szCs w:val="24"/>
        </w:rPr>
        <w:object w:dxaOrig="1120" w:dyaOrig="320" w14:anchorId="756EA358">
          <v:shape id="_x0000_i2553" type="#_x0000_t75" style="width:56.25pt;height:15.75pt" o:ole="">
            <v:imagedata r:id="rId2590" o:title=""/>
          </v:shape>
          <o:OLEObject Type="Embed" ProgID="Equation.DSMT4" ShapeID="_x0000_i2553" DrawAspect="Content" ObjectID="_1796841617" r:id="rId2591"/>
        </w:object>
      </w:r>
      <w:r w:rsidRPr="00330A7E">
        <w:rPr>
          <w:rStyle w:val="fontstyle01"/>
          <w:sz w:val="24"/>
          <w:szCs w:val="24"/>
        </w:rPr>
        <w:t xml:space="preserve"> </w:t>
      </w:r>
      <w:r w:rsidRPr="00330A7E">
        <w:rPr>
          <w:rStyle w:val="fontstyle01"/>
          <w:sz w:val="24"/>
          <w:szCs w:val="24"/>
        </w:rPr>
        <w:lastRenderedPageBreak/>
        <w:t xml:space="preserve">nghìn đồng. Hỏi nếu in </w:t>
      </w:r>
      <w:r w:rsidRPr="00330A7E">
        <w:rPr>
          <w:rFonts w:ascii="Times New Roman" w:hAnsi="Times New Roman" w:cs="Times New Roman"/>
          <w:position w:val="-6"/>
          <w:sz w:val="24"/>
          <w:szCs w:val="24"/>
        </w:rPr>
        <w:object w:dxaOrig="720" w:dyaOrig="279" w14:anchorId="307D6A05">
          <v:shape id="_x0000_i2554" type="#_x0000_t75" style="width:36pt;height:13.5pt" o:ole="">
            <v:imagedata r:id="rId2586" o:title=""/>
          </v:shape>
          <o:OLEObject Type="Embed" ProgID="Equation.DSMT4" ShapeID="_x0000_i2554" DrawAspect="Content" ObjectID="_1796841618" r:id="rId2592"/>
        </w:object>
      </w:r>
      <w:r w:rsidRPr="00330A7E">
        <w:rPr>
          <w:rStyle w:val="fontstyle01"/>
          <w:sz w:val="24"/>
          <w:szCs w:val="24"/>
        </w:rPr>
        <w:t xml:space="preserve"> tờ quảng cáo thì phải sử dụng bao nhiêu máy in để được lãi nhiều nhất ?</w:t>
      </w:r>
      <w:r w:rsidRPr="00330A7E">
        <w:rPr>
          <w:rFonts w:ascii="Times New Roman" w:hAnsi="Times New Roman" w:cs="Times New Roman"/>
          <w:sz w:val="24"/>
          <w:szCs w:val="24"/>
        </w:rPr>
        <w:t xml:space="preserve"> </w:t>
      </w:r>
    </w:p>
    <w:p w14:paraId="12B98400" w14:textId="77777777" w:rsidR="00ED397D" w:rsidRPr="00330A7E" w:rsidRDefault="00ED397D" w:rsidP="00330A7E">
      <w:pPr>
        <w:pStyle w:val="ListParagraph"/>
        <w:spacing w:line="360" w:lineRule="auto"/>
        <w:ind w:left="284"/>
        <w:jc w:val="center"/>
        <w:rPr>
          <w:rFonts w:ascii="Times New Roman" w:hAnsi="Times New Roman" w:cs="Times New Roman"/>
          <w:b/>
          <w:sz w:val="24"/>
          <w:szCs w:val="24"/>
        </w:rPr>
      </w:pPr>
      <w:r w:rsidRPr="00330A7E">
        <w:rPr>
          <w:rFonts w:ascii="Times New Roman" w:hAnsi="Times New Roman" w:cs="Times New Roman"/>
          <w:b/>
          <w:sz w:val="24"/>
          <w:szCs w:val="24"/>
        </w:rPr>
        <w:t>Lời giải</w:t>
      </w:r>
    </w:p>
    <w:p w14:paraId="7209B842" w14:textId="77777777" w:rsidR="00ED397D" w:rsidRPr="00330A7E" w:rsidRDefault="00ED397D" w:rsidP="00330A7E">
      <w:pPr>
        <w:spacing w:after="0" w:line="360" w:lineRule="auto"/>
        <w:ind w:left="993"/>
        <w:rPr>
          <w:rFonts w:ascii="Times New Roman" w:hAnsi="Times New Roman" w:cs="Times New Roman"/>
          <w:sz w:val="24"/>
          <w:szCs w:val="24"/>
        </w:rPr>
      </w:pPr>
      <w:r w:rsidRPr="00330A7E">
        <w:rPr>
          <w:rFonts w:ascii="Times New Roman" w:hAnsi="Times New Roman" w:cs="Times New Roman"/>
          <w:sz w:val="24"/>
          <w:szCs w:val="24"/>
        </w:rPr>
        <w:t xml:space="preserve">Gọi </w:t>
      </w:r>
      <w:r w:rsidRPr="00330A7E">
        <w:rPr>
          <w:rFonts w:ascii="Times New Roman" w:hAnsi="Times New Roman" w:cs="Times New Roman"/>
          <w:position w:val="-6"/>
          <w:sz w:val="24"/>
          <w:szCs w:val="24"/>
        </w:rPr>
        <w:object w:dxaOrig="200" w:dyaOrig="220" w14:anchorId="56590FD1">
          <v:shape id="_x0000_i2555" type="#_x0000_t75" style="width:9.75pt;height:11.25pt" o:ole="">
            <v:imagedata r:id="rId2593" o:title=""/>
          </v:shape>
          <o:OLEObject Type="Embed" ProgID="Equation.DSMT4" ShapeID="_x0000_i2555" DrawAspect="Content" ObjectID="_1796841619" r:id="rId2594"/>
        </w:object>
      </w:r>
      <w:r w:rsidRPr="00330A7E">
        <w:rPr>
          <w:rFonts w:ascii="Times New Roman" w:hAnsi="Times New Roman" w:cs="Times New Roman"/>
          <w:sz w:val="24"/>
          <w:szCs w:val="24"/>
        </w:rPr>
        <w:t xml:space="preserve"> là số máy cần chạy để in </w:t>
      </w:r>
      <w:r w:rsidRPr="00330A7E">
        <w:rPr>
          <w:rFonts w:ascii="Times New Roman" w:hAnsi="Times New Roman" w:cs="Times New Roman"/>
          <w:position w:val="-6"/>
          <w:sz w:val="24"/>
          <w:szCs w:val="24"/>
        </w:rPr>
        <w:object w:dxaOrig="720" w:dyaOrig="279" w14:anchorId="31C0A223">
          <v:shape id="_x0000_i2556" type="#_x0000_t75" style="width:36pt;height:13.5pt" o:ole="">
            <v:imagedata r:id="rId2595" o:title=""/>
          </v:shape>
          <o:OLEObject Type="Embed" ProgID="Equation.DSMT4" ShapeID="_x0000_i2556" DrawAspect="Content" ObjectID="_1796841620" r:id="rId2596"/>
        </w:object>
      </w:r>
      <w:r w:rsidRPr="00330A7E">
        <w:rPr>
          <w:rFonts w:ascii="Times New Roman" w:hAnsi="Times New Roman" w:cs="Times New Roman"/>
          <w:sz w:val="24"/>
          <w:szCs w:val="24"/>
        </w:rPr>
        <w:t xml:space="preserve">tờ quảng cáo và </w:t>
      </w:r>
      <w:r w:rsidRPr="00330A7E">
        <w:rPr>
          <w:rFonts w:ascii="Times New Roman" w:hAnsi="Times New Roman" w:cs="Times New Roman"/>
          <w:position w:val="-6"/>
          <w:sz w:val="24"/>
          <w:szCs w:val="24"/>
        </w:rPr>
        <w:object w:dxaOrig="139" w:dyaOrig="240" w14:anchorId="4618F10E">
          <v:shape id="_x0000_i2557" type="#_x0000_t75" style="width:6.75pt;height:12pt" o:ole="">
            <v:imagedata r:id="rId2597" o:title=""/>
          </v:shape>
          <o:OLEObject Type="Embed" ProgID="Equation.DSMT4" ShapeID="_x0000_i2557" DrawAspect="Content" ObjectID="_1796841621" r:id="rId2598"/>
        </w:object>
      </w:r>
      <w:r w:rsidRPr="00330A7E">
        <w:rPr>
          <w:rFonts w:ascii="Times New Roman" w:hAnsi="Times New Roman" w:cs="Times New Roman"/>
          <w:sz w:val="24"/>
          <w:szCs w:val="24"/>
        </w:rPr>
        <w:t xml:space="preserve"> là thời gian in, theo giả thiết ta có </w:t>
      </w:r>
      <w:r w:rsidRPr="00330A7E">
        <w:rPr>
          <w:rFonts w:ascii="Times New Roman" w:hAnsi="Times New Roman" w:cs="Times New Roman"/>
          <w:position w:val="-24"/>
          <w:sz w:val="24"/>
          <w:szCs w:val="24"/>
        </w:rPr>
        <w:object w:dxaOrig="2640" w:dyaOrig="620" w14:anchorId="45E485D8">
          <v:shape id="_x0000_i2558" type="#_x0000_t75" style="width:131.25pt;height:30.75pt" o:ole="">
            <v:imagedata r:id="rId2599" o:title=""/>
          </v:shape>
          <o:OLEObject Type="Embed" ProgID="Equation.DSMT4" ShapeID="_x0000_i2558" DrawAspect="Content" ObjectID="_1796841622" r:id="rId2600"/>
        </w:object>
      </w:r>
    </w:p>
    <w:p w14:paraId="79EEA805" w14:textId="77777777" w:rsidR="00ED397D" w:rsidRPr="00330A7E" w:rsidRDefault="00ED397D" w:rsidP="00330A7E">
      <w:pPr>
        <w:spacing w:after="0" w:line="360" w:lineRule="auto"/>
        <w:ind w:left="993"/>
        <w:rPr>
          <w:rFonts w:ascii="Times New Roman" w:hAnsi="Times New Roman" w:cs="Times New Roman"/>
          <w:sz w:val="24"/>
          <w:szCs w:val="24"/>
        </w:rPr>
      </w:pPr>
      <w:r w:rsidRPr="00330A7E">
        <w:rPr>
          <w:rFonts w:ascii="Times New Roman" w:hAnsi="Times New Roman" w:cs="Times New Roman"/>
          <w:sz w:val="24"/>
          <w:szCs w:val="24"/>
        </w:rPr>
        <w:t xml:space="preserve">và chi phí </w:t>
      </w:r>
      <w:r w:rsidRPr="00330A7E">
        <w:rPr>
          <w:rFonts w:ascii="Times New Roman" w:hAnsi="Times New Roman" w:cs="Times New Roman"/>
          <w:position w:val="-24"/>
          <w:sz w:val="24"/>
          <w:szCs w:val="24"/>
        </w:rPr>
        <w:object w:dxaOrig="5000" w:dyaOrig="620" w14:anchorId="6AEF8E8D">
          <v:shape id="_x0000_i2559" type="#_x0000_t75" style="width:249.75pt;height:30.75pt" o:ole="">
            <v:imagedata r:id="rId2601" o:title=""/>
          </v:shape>
          <o:OLEObject Type="Embed" ProgID="Equation.DSMT4" ShapeID="_x0000_i2559" DrawAspect="Content" ObjectID="_1796841623" r:id="rId2602"/>
        </w:object>
      </w:r>
      <w:r w:rsidRPr="00330A7E">
        <w:rPr>
          <w:rFonts w:ascii="Times New Roman" w:hAnsi="Times New Roman" w:cs="Times New Roman"/>
          <w:sz w:val="24"/>
          <w:szCs w:val="24"/>
        </w:rPr>
        <w:t xml:space="preserve"> .</w:t>
      </w:r>
    </w:p>
    <w:p w14:paraId="53B0C552" w14:textId="77777777" w:rsidR="00ED397D" w:rsidRPr="00330A7E" w:rsidRDefault="00ED397D" w:rsidP="00330A7E">
      <w:pPr>
        <w:spacing w:after="0" w:line="360" w:lineRule="auto"/>
        <w:ind w:left="993"/>
        <w:rPr>
          <w:rFonts w:ascii="Times New Roman" w:hAnsi="Times New Roman" w:cs="Times New Roman"/>
          <w:sz w:val="24"/>
          <w:szCs w:val="24"/>
        </w:rPr>
      </w:pPr>
      <w:r w:rsidRPr="00330A7E">
        <w:rPr>
          <w:rFonts w:ascii="Times New Roman" w:hAnsi="Times New Roman" w:cs="Times New Roman"/>
          <w:sz w:val="24"/>
          <w:szCs w:val="24"/>
        </w:rPr>
        <w:t>Khảo sát hàm số, ta có</w:t>
      </w:r>
      <w:r w:rsidRPr="00330A7E">
        <w:rPr>
          <w:rFonts w:ascii="Times New Roman" w:hAnsi="Times New Roman" w:cs="Times New Roman"/>
          <w:position w:val="-24"/>
          <w:sz w:val="24"/>
          <w:szCs w:val="24"/>
        </w:rPr>
        <w:object w:dxaOrig="4819" w:dyaOrig="680" w14:anchorId="033CA453">
          <v:shape id="_x0000_i2560" type="#_x0000_t75" style="width:240.75pt;height:33.75pt" o:ole="">
            <v:imagedata r:id="rId2603" o:title=""/>
          </v:shape>
          <o:OLEObject Type="Embed" ProgID="Equation.DSMT4" ShapeID="_x0000_i2560" DrawAspect="Content" ObjectID="_1796841624" r:id="rId2604"/>
        </w:object>
      </w:r>
      <w:r w:rsidRPr="00330A7E">
        <w:rPr>
          <w:rFonts w:ascii="Times New Roman" w:hAnsi="Times New Roman" w:cs="Times New Roman"/>
          <w:sz w:val="24"/>
          <w:szCs w:val="24"/>
        </w:rPr>
        <w:t>.</w:t>
      </w:r>
    </w:p>
    <w:p w14:paraId="3F8EBE38" w14:textId="77777777" w:rsidR="00ED397D" w:rsidRPr="00330A7E" w:rsidRDefault="00ED397D" w:rsidP="00330A7E">
      <w:pPr>
        <w:spacing w:after="0" w:line="360" w:lineRule="auto"/>
        <w:ind w:left="993"/>
        <w:rPr>
          <w:rFonts w:ascii="Times New Roman" w:hAnsi="Times New Roman" w:cs="Times New Roman"/>
          <w:sz w:val="24"/>
          <w:szCs w:val="24"/>
        </w:rPr>
      </w:pPr>
      <w:r w:rsidRPr="00330A7E">
        <w:rPr>
          <w:rFonts w:ascii="Times New Roman" w:hAnsi="Times New Roman" w:cs="Times New Roman"/>
          <w:sz w:val="24"/>
          <w:szCs w:val="24"/>
        </w:rPr>
        <w:t xml:space="preserve">Vậy cần sử dụng </w:t>
      </w:r>
      <w:r w:rsidRPr="00330A7E">
        <w:rPr>
          <w:rFonts w:ascii="Times New Roman" w:hAnsi="Times New Roman" w:cs="Times New Roman"/>
          <w:position w:val="-6"/>
          <w:sz w:val="24"/>
          <w:szCs w:val="24"/>
        </w:rPr>
        <w:object w:dxaOrig="180" w:dyaOrig="279" w14:anchorId="4878A33F">
          <v:shape id="_x0000_i2561" type="#_x0000_t75" style="width:9pt;height:13.5pt" o:ole="">
            <v:imagedata r:id="rId2605" o:title=""/>
          </v:shape>
          <o:OLEObject Type="Embed" ProgID="Equation.DSMT4" ShapeID="_x0000_i2561" DrawAspect="Content" ObjectID="_1796841625" r:id="rId2606"/>
        </w:object>
      </w:r>
      <w:r w:rsidRPr="00330A7E">
        <w:rPr>
          <w:rFonts w:ascii="Times New Roman" w:hAnsi="Times New Roman" w:cs="Times New Roman"/>
          <w:sz w:val="24"/>
          <w:szCs w:val="24"/>
        </w:rPr>
        <w:t xml:space="preserve"> máy in để có số lãi nhiều nhất.</w:t>
      </w:r>
    </w:p>
    <w:p w14:paraId="6224459B" w14:textId="77777777" w:rsidR="00ED397D" w:rsidRPr="00330A7E" w:rsidRDefault="00ED397D" w:rsidP="000E1E56">
      <w:pPr>
        <w:pStyle w:val="ListParagraph"/>
        <w:numPr>
          <w:ilvl w:val="0"/>
          <w:numId w:val="25"/>
        </w:numPr>
        <w:tabs>
          <w:tab w:val="left" w:pos="992"/>
        </w:tabs>
        <w:spacing w:line="360" w:lineRule="auto"/>
        <w:contextualSpacing w:val="0"/>
        <w:rPr>
          <w:rStyle w:val="fontstyle01"/>
          <w:b/>
          <w:sz w:val="24"/>
          <w:szCs w:val="24"/>
        </w:rPr>
      </w:pPr>
      <w:r w:rsidRPr="00330A7E">
        <w:rPr>
          <w:rStyle w:val="fontstyle01"/>
          <w:sz w:val="24"/>
          <w:szCs w:val="24"/>
        </w:rPr>
        <w:t>Một vật chuyển động theo quy luật</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2940" w:dyaOrig="620" w14:anchorId="571B9057">
          <v:shape id="_x0000_i2562" type="#_x0000_t75" style="width:147pt;height:30.75pt" o:ole="">
            <v:imagedata r:id="rId2351" o:title=""/>
          </v:shape>
          <o:OLEObject Type="Embed" ProgID="Equation.DSMT4" ShapeID="_x0000_i2562" DrawAspect="Content" ObjectID="_1796841626" r:id="rId2607"/>
        </w:object>
      </w:r>
      <w:r w:rsidRPr="00330A7E">
        <w:rPr>
          <w:rStyle w:val="fontstyle01"/>
          <w:sz w:val="24"/>
          <w:szCs w:val="24"/>
        </w:rPr>
        <w:t xml:space="preserve">, với </w:t>
      </w:r>
      <w:r w:rsidRPr="00330A7E">
        <w:rPr>
          <w:rFonts w:ascii="Times New Roman" w:hAnsi="Times New Roman" w:cs="Times New Roman"/>
          <w:position w:val="-6"/>
          <w:sz w:val="24"/>
          <w:szCs w:val="24"/>
        </w:rPr>
        <w:object w:dxaOrig="139" w:dyaOrig="240" w14:anchorId="577D2C07">
          <v:shape id="_x0000_i2563" type="#_x0000_t75" style="width:7.5pt;height:12pt" o:ole="">
            <v:imagedata r:id="rId2353" o:title=""/>
          </v:shape>
          <o:OLEObject Type="Embed" ProgID="Equation.DSMT4" ShapeID="_x0000_i2563" DrawAspect="Content" ObjectID="_1796841627" r:id="rId2608"/>
        </w:object>
      </w:r>
      <w:r w:rsidRPr="00330A7E">
        <w:rPr>
          <w:rStyle w:val="fontstyle21"/>
          <w:rFonts w:ascii="Times New Roman" w:hAnsi="Times New Roman" w:cs="Times New Roman"/>
          <w:sz w:val="24"/>
          <w:szCs w:val="24"/>
        </w:rPr>
        <w:t xml:space="preserve"> </w:t>
      </w:r>
      <w:r w:rsidRPr="00330A7E">
        <w:rPr>
          <w:rStyle w:val="fontstyle01"/>
          <w:sz w:val="24"/>
          <w:szCs w:val="24"/>
        </w:rPr>
        <w:t>(giây) là khoảng thời gian tính từ lúc vật bắt đầu chuyển động và</w: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460" w:dyaOrig="400" w14:anchorId="780EDAE3">
          <v:shape id="_x0000_i2564" type="#_x0000_t75" style="width:23.25pt;height:20.25pt" o:ole="">
            <v:imagedata r:id="rId2355" o:title=""/>
          </v:shape>
          <o:OLEObject Type="Embed" ProgID="Equation.DSMT4" ShapeID="_x0000_i2564" DrawAspect="Content" ObjectID="_1796841628" r:id="rId2609"/>
        </w:object>
      </w:r>
      <w:r w:rsidRPr="00330A7E">
        <w:rPr>
          <w:rStyle w:val="fontstyle01"/>
          <w:sz w:val="24"/>
          <w:szCs w:val="24"/>
        </w:rPr>
        <w:t xml:space="preserve"> (</w:t>
      </w:r>
      <w:r w:rsidRPr="00330A7E">
        <w:rPr>
          <w:rStyle w:val="fontstyle21"/>
          <w:rFonts w:ascii="Times New Roman" w:hAnsi="Times New Roman" w:cs="Times New Roman"/>
          <w:sz w:val="24"/>
          <w:szCs w:val="24"/>
        </w:rPr>
        <w:t xml:space="preserve">m </w:t>
      </w:r>
      <w:r w:rsidRPr="00330A7E">
        <w:rPr>
          <w:rStyle w:val="fontstyle01"/>
          <w:sz w:val="24"/>
          <w:szCs w:val="24"/>
        </w:rPr>
        <w:t xml:space="preserve">/ </w:t>
      </w:r>
      <w:r w:rsidRPr="00330A7E">
        <w:rPr>
          <w:rStyle w:val="fontstyle21"/>
          <w:rFonts w:ascii="Times New Roman" w:hAnsi="Times New Roman" w:cs="Times New Roman"/>
          <w:sz w:val="24"/>
          <w:szCs w:val="24"/>
        </w:rPr>
        <w:t>s</w:t>
      </w:r>
      <w:r w:rsidRPr="00330A7E">
        <w:rPr>
          <w:rStyle w:val="fontstyle01"/>
          <w:sz w:val="24"/>
          <w:szCs w:val="24"/>
        </w:rPr>
        <w:t>) là vật tốc của vật tại thời điểm</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139" w:dyaOrig="240" w14:anchorId="6CF02834">
          <v:shape id="_x0000_i2565" type="#_x0000_t75" style="width:7.5pt;height:12pt" o:ole="">
            <v:imagedata r:id="rId2357" o:title=""/>
          </v:shape>
          <o:OLEObject Type="Embed" ProgID="Equation.DSMT4" ShapeID="_x0000_i2565" DrawAspect="Content" ObjectID="_1796841629" r:id="rId2610"/>
        </w:object>
      </w:r>
      <w:r w:rsidRPr="00330A7E">
        <w:rPr>
          <w:rStyle w:val="fontstyle01"/>
          <w:sz w:val="24"/>
          <w:szCs w:val="24"/>
        </w:rPr>
        <w:t>. Hỏi trong khoảng thời gian</w: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340" w:dyaOrig="320" w14:anchorId="544348E7">
          <v:shape id="_x0000_i2566" type="#_x0000_t75" style="width:17.25pt;height:15.75pt" o:ole="">
            <v:imagedata r:id="rId2359" o:title=""/>
          </v:shape>
          <o:OLEObject Type="Embed" ProgID="Equation.DSMT4" ShapeID="_x0000_i2566" DrawAspect="Content" ObjectID="_1796841630" r:id="rId2611"/>
        </w:object>
      </w:r>
      <w:r w:rsidRPr="00330A7E">
        <w:rPr>
          <w:rStyle w:val="fontstyle01"/>
          <w:sz w:val="24"/>
          <w:szCs w:val="24"/>
        </w:rPr>
        <w:t xml:space="preserve"> giây, kể từ lúc bắt đầu chuyển động, vận tốc lớn nhất của vật đạt tại thời điểm</w:t>
      </w:r>
      <w:r w:rsidRPr="00330A7E">
        <w:rPr>
          <w:rFonts w:ascii="Times New Roman" w:hAnsi="Times New Roman" w:cs="Times New Roman"/>
          <w:sz w:val="24"/>
          <w:szCs w:val="24"/>
        </w:rPr>
        <w:t xml:space="preserve"> </w:t>
      </w:r>
      <w:r w:rsidRPr="00330A7E">
        <w:rPr>
          <w:rFonts w:ascii="Times New Roman" w:hAnsi="Times New Roman" w:cs="Times New Roman"/>
          <w:position w:val="-12"/>
          <w:sz w:val="24"/>
          <w:szCs w:val="24"/>
        </w:rPr>
        <w:object w:dxaOrig="180" w:dyaOrig="360" w14:anchorId="3450A30E">
          <v:shape id="_x0000_i2567" type="#_x0000_t75" style="width:9pt;height:18.75pt" o:ole="">
            <v:imagedata r:id="rId2361" o:title=""/>
          </v:shape>
          <o:OLEObject Type="Embed" ProgID="Equation.DSMT4" ShapeID="_x0000_i2567" DrawAspect="Content" ObjectID="_1796841631" r:id="rId2612"/>
        </w:object>
      </w:r>
      <w:r w:rsidRPr="00330A7E">
        <w:rPr>
          <w:rStyle w:val="fontstyle01"/>
          <w:sz w:val="24"/>
          <w:szCs w:val="24"/>
        </w:rPr>
        <w:t>,</w:t>
      </w:r>
      <w:r w:rsidRPr="00330A7E">
        <w:rPr>
          <w:rFonts w:ascii="Times New Roman" w:hAnsi="Times New Roman" w:cs="Times New Roman"/>
          <w:sz w:val="24"/>
          <w:szCs w:val="24"/>
        </w:rPr>
        <w:t xml:space="preserve"> </w:t>
      </w:r>
      <w:r w:rsidRPr="00330A7E">
        <w:rPr>
          <w:rStyle w:val="fontstyle01"/>
          <w:sz w:val="24"/>
          <w:szCs w:val="24"/>
        </w:rPr>
        <w:t>vận tốc nhỏ nhất của vật đạt tại thời điểm</w:t>
      </w:r>
      <w:r w:rsidRPr="00330A7E">
        <w:rPr>
          <w:rFonts w:ascii="Times New Roman" w:hAnsi="Times New Roman" w:cs="Times New Roman"/>
          <w:sz w:val="24"/>
          <w:szCs w:val="24"/>
        </w:rPr>
        <w:t xml:space="preserve"> </w:t>
      </w:r>
      <w:r w:rsidRPr="00330A7E">
        <w:rPr>
          <w:rFonts w:ascii="Times New Roman" w:hAnsi="Times New Roman" w:cs="Times New Roman"/>
          <w:position w:val="-12"/>
          <w:sz w:val="24"/>
          <w:szCs w:val="24"/>
        </w:rPr>
        <w:object w:dxaOrig="220" w:dyaOrig="360" w14:anchorId="148C2176">
          <v:shape id="_x0000_i2568" type="#_x0000_t75" style="width:11.25pt;height:18.75pt" o:ole="">
            <v:imagedata r:id="rId2363" o:title=""/>
          </v:shape>
          <o:OLEObject Type="Embed" ProgID="Equation.DSMT4" ShapeID="_x0000_i2568" DrawAspect="Content" ObjectID="_1796841632" r:id="rId2613"/>
        </w:object>
      </w:r>
      <w:r w:rsidRPr="00330A7E">
        <w:rPr>
          <w:rStyle w:val="fontstyle01"/>
          <w:sz w:val="24"/>
          <w:szCs w:val="24"/>
        </w:rPr>
        <w:t xml:space="preserve">. </w:t>
      </w:r>
      <w:r w:rsidRPr="00330A7E">
        <w:rPr>
          <w:rStyle w:val="fontstyle01"/>
          <w:sz w:val="24"/>
          <w:szCs w:val="24"/>
          <w:lang w:val="it-IT"/>
        </w:rPr>
        <w:t xml:space="preserve">Tìm giá trị </w:t>
      </w:r>
      <w:r w:rsidRPr="00330A7E">
        <w:rPr>
          <w:rFonts w:ascii="Times New Roman" w:hAnsi="Times New Roman" w:cs="Times New Roman"/>
          <w:position w:val="-12"/>
          <w:sz w:val="24"/>
          <w:szCs w:val="24"/>
        </w:rPr>
        <w:object w:dxaOrig="620" w:dyaOrig="360" w14:anchorId="5EEC6962">
          <v:shape id="_x0000_i2569" type="#_x0000_t75" style="width:30.75pt;height:18.75pt" o:ole="">
            <v:imagedata r:id="rId2365" o:title=""/>
          </v:shape>
          <o:OLEObject Type="Embed" ProgID="Equation.DSMT4" ShapeID="_x0000_i2569" DrawAspect="Content" ObjectID="_1796841633" r:id="rId2614"/>
        </w:object>
      </w:r>
      <w:r w:rsidRPr="00330A7E">
        <w:rPr>
          <w:rFonts w:ascii="Times New Roman" w:hAnsi="Times New Roman" w:cs="Times New Roman"/>
          <w:sz w:val="24"/>
          <w:szCs w:val="24"/>
          <w:lang w:val="it-IT"/>
        </w:rPr>
        <w:t xml:space="preserve"> </w:t>
      </w:r>
      <w:r w:rsidRPr="00330A7E">
        <w:rPr>
          <w:rFonts w:ascii="Times New Roman" w:hAnsi="Times New Roman" w:cs="Times New Roman"/>
          <w:b/>
          <w:bCs/>
          <w:sz w:val="24"/>
          <w:szCs w:val="24"/>
          <w:lang w:val="vi-VN"/>
        </w:rPr>
        <w:t xml:space="preserve">(viết kết quả dưới dạng số thập phân và làm tròn đến hàng phần </w:t>
      </w:r>
      <w:r w:rsidRPr="00330A7E">
        <w:rPr>
          <w:rFonts w:ascii="Times New Roman" w:hAnsi="Times New Roman" w:cs="Times New Roman"/>
          <w:b/>
          <w:bCs/>
          <w:sz w:val="24"/>
          <w:szCs w:val="24"/>
          <w:lang w:val="it-IT"/>
        </w:rPr>
        <w:t>nghìn</w:t>
      </w:r>
      <w:r w:rsidRPr="00330A7E">
        <w:rPr>
          <w:rFonts w:ascii="Times New Roman" w:hAnsi="Times New Roman" w:cs="Times New Roman"/>
          <w:b/>
          <w:bCs/>
          <w:sz w:val="24"/>
          <w:szCs w:val="24"/>
          <w:lang w:val="vi-VN"/>
        </w:rPr>
        <w:t>)</w:t>
      </w:r>
    </w:p>
    <w:p w14:paraId="248F2E4A" w14:textId="77777777" w:rsidR="00ED397D" w:rsidRPr="00330A7E" w:rsidRDefault="00ED397D" w:rsidP="00330A7E">
      <w:pPr>
        <w:tabs>
          <w:tab w:val="left" w:pos="3402"/>
          <w:tab w:val="left" w:pos="5669"/>
          <w:tab w:val="left" w:pos="7937"/>
        </w:tabs>
        <w:spacing w:after="0" w:line="360" w:lineRule="auto"/>
        <w:ind w:left="992"/>
        <w:jc w:val="center"/>
        <w:rPr>
          <w:rFonts w:ascii="Times New Roman" w:hAnsi="Times New Roman" w:cs="Times New Roman"/>
          <w:b/>
          <w:sz w:val="24"/>
          <w:szCs w:val="24"/>
          <w:lang w:val="sv-SE"/>
        </w:rPr>
      </w:pPr>
      <w:r w:rsidRPr="00330A7E">
        <w:rPr>
          <w:rFonts w:ascii="Times New Roman" w:hAnsi="Times New Roman" w:cs="Times New Roman"/>
          <w:b/>
          <w:sz w:val="24"/>
          <w:szCs w:val="24"/>
          <w:lang w:val="sv-SE"/>
        </w:rPr>
        <w:t>Lời giải</w:t>
      </w:r>
    </w:p>
    <w:p w14:paraId="23EFA4B3" w14:textId="77777777" w:rsidR="00ED397D" w:rsidRPr="00330A7E" w:rsidRDefault="00ED397D" w:rsidP="00330A7E">
      <w:pPr>
        <w:tabs>
          <w:tab w:val="left" w:pos="3402"/>
          <w:tab w:val="left" w:pos="5669"/>
          <w:tab w:val="left" w:pos="7937"/>
        </w:tabs>
        <w:spacing w:after="0" w:line="360" w:lineRule="auto"/>
        <w:ind w:left="992"/>
        <w:jc w:val="both"/>
        <w:rPr>
          <w:rFonts w:ascii="Times New Roman" w:hAnsi="Times New Roman" w:cs="Times New Roman"/>
          <w:sz w:val="24"/>
          <w:szCs w:val="24"/>
          <w:lang w:val="sv-SE"/>
        </w:rPr>
      </w:pPr>
      <w:r w:rsidRPr="00330A7E">
        <w:rPr>
          <w:rFonts w:ascii="Times New Roman" w:hAnsi="Times New Roman" w:cs="Times New Roman"/>
          <w:sz w:val="24"/>
          <w:szCs w:val="24"/>
          <w:lang w:val="sv-SE"/>
        </w:rPr>
        <w:t xml:space="preserve">Ta có </w:t>
      </w:r>
      <w:r w:rsidRPr="00330A7E">
        <w:rPr>
          <w:rFonts w:ascii="Times New Roman" w:hAnsi="Times New Roman" w:cs="Times New Roman"/>
          <w:position w:val="-42"/>
          <w:sz w:val="24"/>
          <w:szCs w:val="24"/>
        </w:rPr>
        <w:object w:dxaOrig="2180" w:dyaOrig="840" w14:anchorId="2E93B350">
          <v:shape id="_x0000_i2570" type="#_x0000_t75" style="width:108.75pt;height:42pt" o:ole="">
            <v:imagedata r:id="rId2615" o:title=""/>
          </v:shape>
          <o:OLEObject Type="Embed" ProgID="Equation.DSMT4" ShapeID="_x0000_i2570" DrawAspect="Content" ObjectID="_1796841634" r:id="rId2616"/>
        </w:object>
      </w:r>
      <w:r w:rsidRPr="00330A7E">
        <w:rPr>
          <w:rFonts w:ascii="Times New Roman" w:hAnsi="Times New Roman" w:cs="Times New Roman"/>
          <w:sz w:val="24"/>
          <w:szCs w:val="24"/>
          <w:lang w:val="sv-SE"/>
        </w:rPr>
        <w:t xml:space="preserve">; cho </w:t>
      </w:r>
      <w:r w:rsidRPr="00330A7E">
        <w:rPr>
          <w:rFonts w:ascii="Times New Roman" w:hAnsi="Times New Roman" w:cs="Times New Roman"/>
          <w:position w:val="-48"/>
          <w:sz w:val="24"/>
          <w:szCs w:val="24"/>
        </w:rPr>
        <w:object w:dxaOrig="4360" w:dyaOrig="1080" w14:anchorId="7352CE50">
          <v:shape id="_x0000_i2571" type="#_x0000_t75" style="width:218.25pt;height:54.75pt" o:ole="">
            <v:imagedata r:id="rId2617" o:title=""/>
          </v:shape>
          <o:OLEObject Type="Embed" ProgID="Equation.DSMT4" ShapeID="_x0000_i2571" DrawAspect="Content" ObjectID="_1796841635" r:id="rId2618"/>
        </w:object>
      </w:r>
      <w:r w:rsidRPr="00330A7E">
        <w:rPr>
          <w:rFonts w:ascii="Times New Roman" w:hAnsi="Times New Roman" w:cs="Times New Roman"/>
          <w:position w:val="-14"/>
          <w:sz w:val="24"/>
          <w:szCs w:val="24"/>
        </w:rPr>
        <w:object w:dxaOrig="680" w:dyaOrig="400" w14:anchorId="4AC1D37D">
          <v:shape id="_x0000_i2572" type="#_x0000_t75" style="width:33.75pt;height:20.25pt" o:ole="">
            <v:imagedata r:id="rId2619" o:title=""/>
          </v:shape>
          <o:OLEObject Type="Embed" ProgID="Equation.DSMT4" ShapeID="_x0000_i2572" DrawAspect="Content" ObjectID="_1796841636" r:id="rId2620"/>
        </w:object>
      </w:r>
      <w:r w:rsidRPr="00330A7E">
        <w:rPr>
          <w:rFonts w:ascii="Times New Roman" w:hAnsi="Times New Roman" w:cs="Times New Roman"/>
          <w:sz w:val="24"/>
          <w:szCs w:val="24"/>
          <w:lang w:val="sv-SE"/>
        </w:rPr>
        <w:t>.</w:t>
      </w:r>
    </w:p>
    <w:p w14:paraId="3B8E3C5F" w14:textId="77777777" w:rsidR="00ED397D" w:rsidRPr="00330A7E" w:rsidRDefault="00ED397D" w:rsidP="00330A7E">
      <w:pPr>
        <w:tabs>
          <w:tab w:val="left" w:pos="3402"/>
          <w:tab w:val="left" w:pos="5669"/>
          <w:tab w:val="left" w:pos="7937"/>
        </w:tabs>
        <w:spacing w:after="0" w:line="360" w:lineRule="auto"/>
        <w:ind w:left="992"/>
        <w:jc w:val="both"/>
        <w:rPr>
          <w:rFonts w:ascii="Times New Roman" w:hAnsi="Times New Roman" w:cs="Times New Roman"/>
          <w:sz w:val="24"/>
          <w:szCs w:val="24"/>
          <w:lang w:val="sv-SE"/>
        </w:rPr>
      </w:pPr>
      <w:r w:rsidRPr="00330A7E">
        <w:rPr>
          <w:rFonts w:ascii="Times New Roman" w:hAnsi="Times New Roman" w:cs="Times New Roman"/>
          <w:sz w:val="24"/>
          <w:szCs w:val="24"/>
          <w:lang w:val="sv-SE"/>
        </w:rPr>
        <w:t xml:space="preserve">Khi đó </w:t>
      </w:r>
      <w:r w:rsidRPr="00330A7E">
        <w:rPr>
          <w:rFonts w:ascii="Times New Roman" w:hAnsi="Times New Roman" w:cs="Times New Roman"/>
          <w:position w:val="-24"/>
          <w:sz w:val="24"/>
          <w:szCs w:val="24"/>
        </w:rPr>
        <w:object w:dxaOrig="1920" w:dyaOrig="499" w14:anchorId="08DB4924">
          <v:shape id="_x0000_i2573" type="#_x0000_t75" style="width:95.25pt;height:24.75pt" o:ole="">
            <v:imagedata r:id="rId2621" o:title=""/>
          </v:shape>
          <o:OLEObject Type="Embed" ProgID="Equation.DSMT4" ShapeID="_x0000_i2573" DrawAspect="Content" ObjectID="_1796841637" r:id="rId2622"/>
        </w:object>
      </w:r>
      <w:r w:rsidRPr="00330A7E">
        <w:rPr>
          <w:rFonts w:ascii="Times New Roman" w:hAnsi="Times New Roman" w:cs="Times New Roman"/>
          <w:sz w:val="24"/>
          <w:szCs w:val="24"/>
          <w:lang w:val="sv-SE"/>
        </w:rPr>
        <w:t xml:space="preserve">, </w:t>
      </w:r>
      <w:r w:rsidRPr="00330A7E">
        <w:rPr>
          <w:rFonts w:ascii="Times New Roman" w:hAnsi="Times New Roman" w:cs="Times New Roman"/>
          <w:position w:val="-34"/>
          <w:sz w:val="24"/>
          <w:szCs w:val="24"/>
        </w:rPr>
        <w:object w:dxaOrig="3620" w:dyaOrig="800" w14:anchorId="5F919EAD">
          <v:shape id="_x0000_i2574" type="#_x0000_t75" style="width:180.75pt;height:39.75pt" o:ole="">
            <v:imagedata r:id="rId2623" o:title=""/>
          </v:shape>
          <o:OLEObject Type="Embed" ProgID="Equation.DSMT4" ShapeID="_x0000_i2574" DrawAspect="Content" ObjectID="_1796841638" r:id="rId2624"/>
        </w:object>
      </w:r>
      <w:r w:rsidRPr="00330A7E">
        <w:rPr>
          <w:rFonts w:ascii="Times New Roman" w:hAnsi="Times New Roman" w:cs="Times New Roman"/>
          <w:sz w:val="24"/>
          <w:szCs w:val="24"/>
          <w:lang w:val="sv-SE"/>
        </w:rPr>
        <w:t>.</w:t>
      </w:r>
    </w:p>
    <w:p w14:paraId="5AAEDE14" w14:textId="77777777" w:rsidR="00ED397D" w:rsidRPr="00330A7E" w:rsidRDefault="00ED397D" w:rsidP="00330A7E">
      <w:pPr>
        <w:tabs>
          <w:tab w:val="left" w:pos="3402"/>
          <w:tab w:val="left" w:pos="5669"/>
          <w:tab w:val="left" w:pos="7937"/>
        </w:tabs>
        <w:spacing w:after="0" w:line="360" w:lineRule="auto"/>
        <w:ind w:left="992"/>
        <w:jc w:val="both"/>
        <w:rPr>
          <w:rFonts w:ascii="Times New Roman" w:hAnsi="Times New Roman" w:cs="Times New Roman"/>
          <w:sz w:val="24"/>
          <w:szCs w:val="24"/>
          <w:lang w:val="sv-SE"/>
        </w:rPr>
      </w:pPr>
      <w:r w:rsidRPr="00330A7E">
        <w:rPr>
          <w:rFonts w:ascii="Times New Roman" w:hAnsi="Times New Roman" w:cs="Times New Roman"/>
          <w:sz w:val="24"/>
          <w:szCs w:val="24"/>
          <w:lang w:val="sv-SE"/>
        </w:rPr>
        <w:t xml:space="preserve">Suy ra </w:t>
      </w:r>
      <w:r w:rsidRPr="00330A7E">
        <w:rPr>
          <w:rFonts w:ascii="Times New Roman" w:hAnsi="Times New Roman" w:cs="Times New Roman"/>
          <w:position w:val="-24"/>
          <w:sz w:val="24"/>
          <w:szCs w:val="24"/>
        </w:rPr>
        <w:object w:dxaOrig="2220" w:dyaOrig="680" w14:anchorId="70814051">
          <v:shape id="_x0000_i2575" type="#_x0000_t75" style="width:111pt;height:33.75pt" o:ole="">
            <v:imagedata r:id="rId2625" o:title=""/>
          </v:shape>
          <o:OLEObject Type="Embed" ProgID="Equation.DSMT4" ShapeID="_x0000_i2575" DrawAspect="Content" ObjectID="_1796841639" r:id="rId2626"/>
        </w:object>
      </w:r>
      <w:r w:rsidRPr="00330A7E">
        <w:rPr>
          <w:rStyle w:val="fontstyle01"/>
          <w:sz w:val="24"/>
          <w:szCs w:val="24"/>
          <w:lang w:val="sv-SE"/>
        </w:rPr>
        <w:t>.</w:t>
      </w:r>
    </w:p>
    <w:p w14:paraId="018A8FBE" w14:textId="77777777" w:rsidR="00ED397D" w:rsidRPr="00330A7E" w:rsidRDefault="00ED397D" w:rsidP="000E1E56">
      <w:pPr>
        <w:pStyle w:val="ListParagraph"/>
        <w:numPr>
          <w:ilvl w:val="0"/>
          <w:numId w:val="25"/>
        </w:numPr>
        <w:tabs>
          <w:tab w:val="left" w:pos="992"/>
        </w:tabs>
        <w:spacing w:line="360" w:lineRule="auto"/>
        <w:contextualSpacing w:val="0"/>
        <w:rPr>
          <w:rFonts w:ascii="Times New Roman" w:hAnsi="Times New Roman" w:cs="Times New Roman"/>
          <w:sz w:val="24"/>
          <w:szCs w:val="24"/>
          <w:lang w:val="vi-VN"/>
        </w:rPr>
      </w:pPr>
      <w:r w:rsidRPr="00330A7E">
        <w:rPr>
          <w:rFonts w:ascii="Times New Roman" w:hAnsi="Times New Roman" w:cs="Times New Roman"/>
          <w:sz w:val="24"/>
          <w:szCs w:val="24"/>
          <w:lang w:val="sv-SE"/>
        </w:rPr>
        <w:t xml:space="preserve">Một mảnh đất hình chữ nhật có chiều dài </w:t>
      </w:r>
      <w:r w:rsidRPr="00330A7E">
        <w:rPr>
          <w:rFonts w:ascii="Times New Roman" w:hAnsi="Times New Roman" w:cs="Times New Roman"/>
          <w:position w:val="-10"/>
          <w:sz w:val="24"/>
          <w:szCs w:val="24"/>
        </w:rPr>
        <w:object w:dxaOrig="520" w:dyaOrig="320" w14:anchorId="298D4BBA">
          <v:shape id="_x0000_i2576" type="#_x0000_t75" style="width:26.25pt;height:15.75pt" o:ole="">
            <v:imagedata r:id="rId2627" o:title=""/>
          </v:shape>
          <o:OLEObject Type="Embed" ProgID="Equation.DSMT4" ShapeID="_x0000_i2576" DrawAspect="Content" ObjectID="_1796841640" r:id="rId2628"/>
        </w:object>
      </w:r>
      <w:r w:rsidRPr="00330A7E">
        <w:rPr>
          <w:rFonts w:ascii="Times New Roman" w:hAnsi="Times New Roman" w:cs="Times New Roman"/>
          <w:sz w:val="24"/>
          <w:szCs w:val="24"/>
          <w:lang w:val="sv-SE"/>
        </w:rPr>
        <w:t xml:space="preserve">, chiều rộng </w:t>
      </w:r>
      <w:r w:rsidRPr="00330A7E">
        <w:rPr>
          <w:rFonts w:ascii="Times New Roman" w:hAnsi="Times New Roman" w:cs="Times New Roman"/>
          <w:position w:val="-10"/>
          <w:sz w:val="24"/>
          <w:szCs w:val="24"/>
        </w:rPr>
        <w:object w:dxaOrig="520" w:dyaOrig="320" w14:anchorId="2C9EF26B">
          <v:shape id="_x0000_i2577" type="#_x0000_t75" style="width:26.25pt;height:15.75pt" o:ole="">
            <v:imagedata r:id="rId2629" o:title=""/>
          </v:shape>
          <o:OLEObject Type="Embed" ProgID="Equation.DSMT4" ShapeID="_x0000_i2577" DrawAspect="Content" ObjectID="_1796841641" r:id="rId2630"/>
        </w:object>
      </w:r>
      <w:r w:rsidRPr="00330A7E">
        <w:rPr>
          <w:rFonts w:ascii="Times New Roman" w:hAnsi="Times New Roman" w:cs="Times New Roman"/>
          <w:sz w:val="24"/>
          <w:szCs w:val="24"/>
          <w:lang w:val="sv-SE"/>
        </w:rPr>
        <w:t xml:space="preserve">. Người ta muốn trồng cỏ ở hai đầu của mảnh đất hai hình bằng nhau giới hạn bởi hai đường parabol có hai đỉnh cách nhau </w:t>
      </w:r>
      <w:r w:rsidRPr="00330A7E">
        <w:rPr>
          <w:rFonts w:ascii="Times New Roman" w:hAnsi="Times New Roman" w:cs="Times New Roman"/>
          <w:position w:val="-10"/>
          <w:sz w:val="24"/>
          <w:szCs w:val="24"/>
        </w:rPr>
        <w:object w:dxaOrig="520" w:dyaOrig="320" w14:anchorId="68C6B029">
          <v:shape id="_x0000_i2578" type="#_x0000_t75" style="width:26.25pt;height:15.75pt" o:ole="">
            <v:imagedata r:id="rId2631" o:title=""/>
          </v:shape>
          <o:OLEObject Type="Embed" ProgID="Equation.DSMT4" ShapeID="_x0000_i2578" DrawAspect="Content" ObjectID="_1796841642" r:id="rId2632"/>
        </w:object>
      </w:r>
      <w:r w:rsidRPr="00330A7E">
        <w:rPr>
          <w:rFonts w:ascii="Times New Roman" w:hAnsi="Times New Roman" w:cs="Times New Roman"/>
          <w:sz w:val="24"/>
          <w:szCs w:val="24"/>
          <w:lang w:val="sv-SE"/>
        </w:rPr>
        <w:t xml:space="preserve"> (như hình vẽ bên dưới). Phần còn lại của mảnh đất người ta lát gạch. Biết chi phí lát gạch là </w:t>
      </w:r>
      <w:r w:rsidRPr="00330A7E">
        <w:rPr>
          <w:rFonts w:ascii="Times New Roman" w:hAnsi="Times New Roman" w:cs="Times New Roman"/>
          <w:position w:val="-6"/>
          <w:sz w:val="24"/>
          <w:szCs w:val="24"/>
        </w:rPr>
        <w:object w:dxaOrig="859" w:dyaOrig="279" w14:anchorId="29610510">
          <v:shape id="_x0000_i2579" type="#_x0000_t75" style="width:42.75pt;height:13.5pt" o:ole="">
            <v:imagedata r:id="rId2633" o:title=""/>
          </v:shape>
          <o:OLEObject Type="Embed" ProgID="Equation.DSMT4" ShapeID="_x0000_i2579" DrawAspect="Content" ObjectID="_1796841643" r:id="rId2634"/>
        </w:object>
      </w:r>
      <w:r w:rsidRPr="00330A7E">
        <w:rPr>
          <w:rFonts w:ascii="Times New Roman" w:hAnsi="Times New Roman" w:cs="Times New Roman"/>
          <w:sz w:val="24"/>
          <w:szCs w:val="24"/>
          <w:lang w:val="sv-SE"/>
        </w:rPr>
        <w:t>đồng/</w:t>
      </w:r>
      <w:r w:rsidRPr="00330A7E">
        <w:rPr>
          <w:rFonts w:ascii="Times New Roman" w:hAnsi="Times New Roman" w:cs="Times New Roman"/>
          <w:position w:val="-6"/>
          <w:sz w:val="24"/>
          <w:szCs w:val="24"/>
        </w:rPr>
        <w:object w:dxaOrig="340" w:dyaOrig="320" w14:anchorId="0A0C0D6F">
          <v:shape id="_x0000_i2580" type="#_x0000_t75" style="width:17.25pt;height:15.75pt" o:ole="">
            <v:imagedata r:id="rId2635" o:title=""/>
          </v:shape>
          <o:OLEObject Type="Embed" ProgID="Equation.DSMT4" ShapeID="_x0000_i2580" DrawAspect="Content" ObjectID="_1796841644" r:id="rId2636"/>
        </w:object>
      </w:r>
      <w:r w:rsidRPr="00330A7E">
        <w:rPr>
          <w:rFonts w:ascii="Times New Roman" w:hAnsi="Times New Roman" w:cs="Times New Roman"/>
          <w:sz w:val="24"/>
          <w:szCs w:val="24"/>
          <w:lang w:val="sv-SE"/>
        </w:rPr>
        <w:t xml:space="preserve"> và tiền nhân công trồng cỏ là </w:t>
      </w:r>
      <w:r w:rsidRPr="00330A7E">
        <w:rPr>
          <w:rFonts w:ascii="Times New Roman" w:hAnsi="Times New Roman" w:cs="Times New Roman"/>
          <w:position w:val="-6"/>
          <w:sz w:val="24"/>
          <w:szCs w:val="24"/>
        </w:rPr>
        <w:object w:dxaOrig="820" w:dyaOrig="279" w14:anchorId="0B6C0DE8">
          <v:shape id="_x0000_i2581" type="#_x0000_t75" style="width:41.25pt;height:13.5pt" o:ole="">
            <v:imagedata r:id="rId2637" o:title=""/>
          </v:shape>
          <o:OLEObject Type="Embed" ProgID="Equation.DSMT4" ShapeID="_x0000_i2581" DrawAspect="Content" ObjectID="_1796841645" r:id="rId2638"/>
        </w:object>
      </w:r>
      <w:r w:rsidRPr="00330A7E">
        <w:rPr>
          <w:rFonts w:ascii="Times New Roman" w:hAnsi="Times New Roman" w:cs="Times New Roman"/>
          <w:sz w:val="24"/>
          <w:szCs w:val="24"/>
          <w:lang w:val="sv-SE"/>
        </w:rPr>
        <w:t xml:space="preserve"> đồng/</w:t>
      </w:r>
      <w:r w:rsidRPr="00330A7E">
        <w:rPr>
          <w:rFonts w:ascii="Times New Roman" w:hAnsi="Times New Roman" w:cs="Times New Roman"/>
          <w:position w:val="-6"/>
          <w:sz w:val="24"/>
          <w:szCs w:val="24"/>
        </w:rPr>
        <w:object w:dxaOrig="340" w:dyaOrig="320" w14:anchorId="4B5E21B2">
          <v:shape id="_x0000_i2582" type="#_x0000_t75" style="width:17.25pt;height:15.75pt" o:ole="">
            <v:imagedata r:id="rId2639" o:title=""/>
          </v:shape>
          <o:OLEObject Type="Embed" ProgID="Equation.DSMT4" ShapeID="_x0000_i2582" DrawAspect="Content" ObjectID="_1796841646" r:id="rId2640"/>
        </w:object>
      </w:r>
      <w:r w:rsidRPr="00330A7E">
        <w:rPr>
          <w:rFonts w:ascii="Times New Roman" w:hAnsi="Times New Roman" w:cs="Times New Roman"/>
          <w:sz w:val="24"/>
          <w:szCs w:val="24"/>
          <w:lang w:val="sv-SE"/>
        </w:rPr>
        <w:t>. Tính tổng số tiền để lát gạch và trồng cỏ trên mảnh đất đó (làm tròn đến hàng nghìn).</w:t>
      </w:r>
      <w:r w:rsidRPr="00330A7E">
        <w:rPr>
          <w:rFonts w:ascii="Times New Roman" w:eastAsia="Calibri" w:hAnsi="Times New Roman" w:cs="Times New Roman"/>
          <w:b/>
          <w:bCs/>
          <w:sz w:val="24"/>
          <w:szCs w:val="24"/>
          <w:lang w:val="vi-VN"/>
        </w:rPr>
        <w:t xml:space="preserve"> (làm tròn kết quả đến hàng nghìn, đơn vị nghìn đồng).</w:t>
      </w:r>
    </w:p>
    <w:p w14:paraId="3BB923C5" w14:textId="77777777" w:rsidR="00ED397D" w:rsidRPr="00330A7E" w:rsidRDefault="00ED397D" w:rsidP="00330A7E">
      <w:pPr>
        <w:pStyle w:val="ListParagraph"/>
        <w:spacing w:line="360" w:lineRule="auto"/>
        <w:ind w:left="992" w:hanging="992"/>
        <w:jc w:val="center"/>
        <w:rPr>
          <w:rFonts w:ascii="Times New Roman" w:hAnsi="Times New Roman" w:cs="Times New Roman"/>
          <w:sz w:val="24"/>
          <w:szCs w:val="24"/>
        </w:rPr>
      </w:pPr>
      <w:r w:rsidRPr="00330A7E">
        <w:rPr>
          <w:rFonts w:ascii="Times New Roman" w:hAnsi="Times New Roman" w:cs="Times New Roman"/>
          <w:b/>
          <w:sz w:val="24"/>
          <w:szCs w:val="24"/>
        </w:rPr>
        <w:lastRenderedPageBreak/>
        <w:drawing>
          <wp:inline distT="0" distB="0" distL="0" distR="0" wp14:anchorId="783D08A5" wp14:editId="588193E8">
            <wp:extent cx="2308381" cy="2642868"/>
            <wp:effectExtent l="0" t="0" r="0" b="5715"/>
            <wp:docPr id="12118782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41">
                      <a:extLst>
                        <a:ext uri="{28A0092B-C50C-407E-A947-70E740481C1C}">
                          <a14:useLocalDpi xmlns:a14="http://schemas.microsoft.com/office/drawing/2010/main" val="0"/>
                        </a:ext>
                      </a:extLst>
                    </a:blip>
                    <a:srcRect/>
                    <a:stretch>
                      <a:fillRect/>
                    </a:stretch>
                  </pic:blipFill>
                  <pic:spPr bwMode="auto">
                    <a:xfrm>
                      <a:off x="0" y="0"/>
                      <a:ext cx="2329304" cy="2666823"/>
                    </a:xfrm>
                    <a:prstGeom prst="rect">
                      <a:avLst/>
                    </a:prstGeom>
                    <a:noFill/>
                    <a:ln>
                      <a:noFill/>
                    </a:ln>
                  </pic:spPr>
                </pic:pic>
              </a:graphicData>
            </a:graphic>
          </wp:inline>
        </w:drawing>
      </w:r>
    </w:p>
    <w:p w14:paraId="489E1BCD" w14:textId="77777777" w:rsidR="00ED397D" w:rsidRPr="00330A7E" w:rsidRDefault="00ED397D" w:rsidP="00330A7E">
      <w:pPr>
        <w:tabs>
          <w:tab w:val="left" w:pos="3402"/>
          <w:tab w:val="left" w:pos="5669"/>
          <w:tab w:val="left" w:pos="7937"/>
        </w:tabs>
        <w:spacing w:after="0" w:line="360" w:lineRule="auto"/>
        <w:ind w:left="992"/>
        <w:jc w:val="both"/>
        <w:rPr>
          <w:rFonts w:ascii="Times New Roman" w:eastAsia="Calibri" w:hAnsi="Times New Roman" w:cs="Times New Roman"/>
          <w:b/>
          <w:i/>
          <w:sz w:val="24"/>
          <w:szCs w:val="24"/>
          <w:lang w:val="vi-VN"/>
        </w:rPr>
      </w:pPr>
      <w:r w:rsidRPr="00330A7E">
        <w:rPr>
          <w:rFonts w:ascii="Times New Roman" w:eastAsia="Calibri" w:hAnsi="Times New Roman" w:cs="Times New Roman"/>
          <w:b/>
          <w:i/>
          <w:sz w:val="24"/>
          <w:szCs w:val="24"/>
          <w:lang w:val="vi-VN"/>
        </w:rPr>
        <w:t>Lời giải:</w:t>
      </w:r>
    </w:p>
    <w:p w14:paraId="749D679A" w14:textId="77777777" w:rsidR="00ED397D" w:rsidRPr="00330A7E" w:rsidRDefault="00ED397D" w:rsidP="00330A7E">
      <w:pPr>
        <w:spacing w:after="0" w:line="360" w:lineRule="auto"/>
        <w:ind w:firstLine="720"/>
        <w:rPr>
          <w:rFonts w:ascii="Times New Roman" w:hAnsi="Times New Roman" w:cs="Times New Roman"/>
          <w:sz w:val="24"/>
          <w:szCs w:val="24"/>
          <w:lang w:val="vi-VN"/>
        </w:rPr>
      </w:pPr>
      <w:r w:rsidRPr="00330A7E">
        <w:rPr>
          <w:rFonts w:ascii="Times New Roman" w:hAnsi="Times New Roman" w:cs="Times New Roman"/>
          <w:sz w:val="24"/>
          <w:szCs w:val="24"/>
          <w:lang w:val="vi-VN"/>
        </w:rPr>
        <w:t>Lập hệ trục tọa độ như hình vẽ</w:t>
      </w:r>
    </w:p>
    <w:p w14:paraId="559C80DF" w14:textId="77777777" w:rsidR="00ED397D" w:rsidRPr="00330A7E" w:rsidRDefault="00ED397D" w:rsidP="00330A7E">
      <w:pPr>
        <w:spacing w:after="0" w:line="360" w:lineRule="auto"/>
        <w:ind w:left="992" w:firstLine="272"/>
        <w:jc w:val="center"/>
        <w:rPr>
          <w:rFonts w:ascii="Times New Roman" w:hAnsi="Times New Roman" w:cs="Times New Roman"/>
          <w:sz w:val="24"/>
          <w:szCs w:val="24"/>
          <w:lang w:val="sv-SE"/>
        </w:rPr>
      </w:pPr>
      <w:r w:rsidRPr="00330A7E">
        <w:rPr>
          <w:rFonts w:ascii="Times New Roman" w:hAnsi="Times New Roman" w:cs="Times New Roman"/>
          <w:noProof/>
          <w:sz w:val="24"/>
          <w:szCs w:val="24"/>
          <w:lang w:eastAsia="en-US"/>
        </w:rPr>
        <w:drawing>
          <wp:inline distT="0" distB="0" distL="0" distR="0" wp14:anchorId="7E140FC2" wp14:editId="62AD7591">
            <wp:extent cx="2640890" cy="2589312"/>
            <wp:effectExtent l="0" t="0" r="7620" b="1905"/>
            <wp:docPr id="17975251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42">
                      <a:extLst>
                        <a:ext uri="{28A0092B-C50C-407E-A947-70E740481C1C}">
                          <a14:useLocalDpi xmlns:a14="http://schemas.microsoft.com/office/drawing/2010/main" val="0"/>
                        </a:ext>
                      </a:extLst>
                    </a:blip>
                    <a:srcRect/>
                    <a:stretch>
                      <a:fillRect/>
                    </a:stretch>
                  </pic:blipFill>
                  <pic:spPr bwMode="auto">
                    <a:xfrm>
                      <a:off x="0" y="0"/>
                      <a:ext cx="2653515" cy="2601690"/>
                    </a:xfrm>
                    <a:prstGeom prst="rect">
                      <a:avLst/>
                    </a:prstGeom>
                    <a:noFill/>
                    <a:ln>
                      <a:noFill/>
                    </a:ln>
                  </pic:spPr>
                </pic:pic>
              </a:graphicData>
            </a:graphic>
          </wp:inline>
        </w:drawing>
      </w:r>
    </w:p>
    <w:p w14:paraId="7008C3A6" w14:textId="77777777" w:rsidR="00ED397D" w:rsidRPr="00330A7E" w:rsidRDefault="00ED397D" w:rsidP="00330A7E">
      <w:pPr>
        <w:spacing w:after="0" w:line="360" w:lineRule="auto"/>
        <w:ind w:left="992" w:firstLine="272"/>
        <w:rPr>
          <w:rFonts w:ascii="Times New Roman" w:hAnsi="Times New Roman" w:cs="Times New Roman"/>
          <w:sz w:val="24"/>
          <w:szCs w:val="24"/>
          <w:lang w:val="sv-SE"/>
        </w:rPr>
      </w:pPr>
      <w:r w:rsidRPr="00330A7E">
        <w:rPr>
          <w:rFonts w:ascii="Times New Roman" w:hAnsi="Times New Roman" w:cs="Times New Roman"/>
          <w:sz w:val="24"/>
          <w:szCs w:val="24"/>
          <w:lang w:val="sv-SE"/>
        </w:rPr>
        <w:t xml:space="preserve">Tọa độ các điểm: </w:t>
      </w:r>
      <w:r w:rsidRPr="00330A7E">
        <w:rPr>
          <w:rFonts w:ascii="Times New Roman" w:hAnsi="Times New Roman" w:cs="Times New Roman"/>
          <w:position w:val="-14"/>
          <w:sz w:val="24"/>
          <w:szCs w:val="24"/>
        </w:rPr>
        <w:object w:dxaOrig="5740" w:dyaOrig="400" w14:anchorId="753F8E24">
          <v:shape id="_x0000_i2583" type="#_x0000_t75" style="width:287.25pt;height:20.25pt" o:ole="">
            <v:imagedata r:id="rId2643" o:title=""/>
          </v:shape>
          <o:OLEObject Type="Embed" ProgID="Equation.DSMT4" ShapeID="_x0000_i2583" DrawAspect="Content" ObjectID="_1796841647" r:id="rId2644"/>
        </w:object>
      </w:r>
    </w:p>
    <w:p w14:paraId="1B46B2F0" w14:textId="77777777" w:rsidR="00ED397D" w:rsidRPr="00330A7E" w:rsidRDefault="00ED397D" w:rsidP="00330A7E">
      <w:pPr>
        <w:spacing w:after="0" w:line="360" w:lineRule="auto"/>
        <w:ind w:left="992" w:firstLine="272"/>
        <w:rPr>
          <w:rFonts w:ascii="Times New Roman" w:hAnsi="Times New Roman" w:cs="Times New Roman"/>
          <w:sz w:val="24"/>
          <w:szCs w:val="24"/>
          <w:lang w:val="sv-SE"/>
        </w:rPr>
      </w:pPr>
      <w:r w:rsidRPr="00330A7E">
        <w:rPr>
          <w:rFonts w:ascii="Times New Roman" w:hAnsi="Times New Roman" w:cs="Times New Roman"/>
          <w:sz w:val="24"/>
          <w:szCs w:val="24"/>
          <w:lang w:val="sv-SE"/>
        </w:rPr>
        <w:t xml:space="preserve">* Parabol </w:t>
      </w:r>
      <w:r w:rsidRPr="00330A7E">
        <w:rPr>
          <w:rFonts w:ascii="Times New Roman" w:hAnsi="Times New Roman" w:cs="Times New Roman"/>
          <w:position w:val="-14"/>
          <w:sz w:val="24"/>
          <w:szCs w:val="24"/>
        </w:rPr>
        <w:object w:dxaOrig="420" w:dyaOrig="400" w14:anchorId="223CEB2C">
          <v:shape id="_x0000_i2584" type="#_x0000_t75" style="width:21pt;height:20.25pt" o:ole="">
            <v:imagedata r:id="rId2645" o:title=""/>
          </v:shape>
          <o:OLEObject Type="Embed" ProgID="Equation.DSMT4" ShapeID="_x0000_i2584" DrawAspect="Content" ObjectID="_1796841648" r:id="rId2646"/>
        </w:object>
      </w:r>
      <w:r w:rsidRPr="00330A7E">
        <w:rPr>
          <w:rFonts w:ascii="Times New Roman" w:hAnsi="Times New Roman" w:cs="Times New Roman"/>
          <w:sz w:val="24"/>
          <w:szCs w:val="24"/>
          <w:lang w:val="sv-SE"/>
        </w:rPr>
        <w:t xml:space="preserve"> có đỉnh </w:t>
      </w:r>
      <w:r w:rsidRPr="00330A7E">
        <w:rPr>
          <w:rFonts w:ascii="Times New Roman" w:hAnsi="Times New Roman" w:cs="Times New Roman"/>
          <w:position w:val="-14"/>
          <w:sz w:val="24"/>
          <w:szCs w:val="24"/>
        </w:rPr>
        <w:object w:dxaOrig="980" w:dyaOrig="400" w14:anchorId="1616C6A3">
          <v:shape id="_x0000_i2585" type="#_x0000_t75" style="width:48.75pt;height:20.25pt" o:ole="">
            <v:imagedata r:id="rId2647" o:title=""/>
          </v:shape>
          <o:OLEObject Type="Embed" ProgID="Equation.DSMT4" ShapeID="_x0000_i2585" DrawAspect="Content" ObjectID="_1796841649" r:id="rId2648"/>
        </w:object>
      </w:r>
      <w:r w:rsidRPr="00330A7E">
        <w:rPr>
          <w:rFonts w:ascii="Times New Roman" w:hAnsi="Times New Roman" w:cs="Times New Roman"/>
          <w:sz w:val="24"/>
          <w:szCs w:val="24"/>
          <w:lang w:val="sv-SE"/>
        </w:rPr>
        <w:t xml:space="preserve">, có phương trình dạng: </w:t>
      </w:r>
      <w:r w:rsidRPr="00330A7E">
        <w:rPr>
          <w:rFonts w:ascii="Times New Roman" w:hAnsi="Times New Roman" w:cs="Times New Roman"/>
          <w:position w:val="-14"/>
          <w:sz w:val="24"/>
          <w:szCs w:val="24"/>
        </w:rPr>
        <w:object w:dxaOrig="1880" w:dyaOrig="440" w14:anchorId="02CF11EB">
          <v:shape id="_x0000_i2586" type="#_x0000_t75" style="width:93.75pt;height:21.75pt" o:ole="">
            <v:imagedata r:id="rId2649" o:title=""/>
          </v:shape>
          <o:OLEObject Type="Embed" ProgID="Equation.DSMT4" ShapeID="_x0000_i2586" DrawAspect="Content" ObjectID="_1796841650" r:id="rId2650"/>
        </w:object>
      </w:r>
    </w:p>
    <w:p w14:paraId="024B6FF1" w14:textId="77777777" w:rsidR="00ED397D" w:rsidRPr="00330A7E" w:rsidRDefault="00ED397D" w:rsidP="00330A7E">
      <w:pPr>
        <w:spacing w:after="0" w:line="360" w:lineRule="auto"/>
        <w:ind w:left="992" w:firstLine="272"/>
        <w:rPr>
          <w:rFonts w:ascii="Times New Roman" w:hAnsi="Times New Roman" w:cs="Times New Roman"/>
          <w:sz w:val="24"/>
          <w:szCs w:val="24"/>
          <w:lang w:val="sv-SE"/>
        </w:rPr>
      </w:pPr>
      <w:r w:rsidRPr="00330A7E">
        <w:rPr>
          <w:rFonts w:ascii="Times New Roman" w:hAnsi="Times New Roman" w:cs="Times New Roman"/>
          <w:position w:val="-14"/>
          <w:sz w:val="24"/>
          <w:szCs w:val="24"/>
        </w:rPr>
        <w:object w:dxaOrig="420" w:dyaOrig="400" w14:anchorId="5CEF0869">
          <v:shape id="_x0000_i2587" type="#_x0000_t75" style="width:21pt;height:20.25pt" o:ole="">
            <v:imagedata r:id="rId2651" o:title=""/>
          </v:shape>
          <o:OLEObject Type="Embed" ProgID="Equation.DSMT4" ShapeID="_x0000_i2587" DrawAspect="Content" ObjectID="_1796841651" r:id="rId2652"/>
        </w:object>
      </w:r>
      <w:r w:rsidRPr="00330A7E">
        <w:rPr>
          <w:rFonts w:ascii="Times New Roman" w:hAnsi="Times New Roman" w:cs="Times New Roman"/>
          <w:sz w:val="24"/>
          <w:szCs w:val="24"/>
          <w:lang w:val="sv-SE"/>
        </w:rPr>
        <w:t xml:space="preserve"> đi qua </w:t>
      </w:r>
      <w:r w:rsidRPr="00330A7E">
        <w:rPr>
          <w:rFonts w:ascii="Times New Roman" w:hAnsi="Times New Roman" w:cs="Times New Roman"/>
          <w:position w:val="-14"/>
          <w:sz w:val="24"/>
          <w:szCs w:val="24"/>
        </w:rPr>
        <w:object w:dxaOrig="900" w:dyaOrig="400" w14:anchorId="59228C25">
          <v:shape id="_x0000_i2588" type="#_x0000_t75" style="width:45pt;height:20.25pt" o:ole="">
            <v:imagedata r:id="rId2653" o:title=""/>
          </v:shape>
          <o:OLEObject Type="Embed" ProgID="Equation.DSMT4" ShapeID="_x0000_i2588" DrawAspect="Content" ObjectID="_1796841652" r:id="rId2654"/>
        </w:object>
      </w:r>
      <w:r w:rsidRPr="00330A7E">
        <w:rPr>
          <w:rFonts w:ascii="Times New Roman" w:hAnsi="Times New Roman" w:cs="Times New Roman"/>
          <w:position w:val="-24"/>
          <w:sz w:val="24"/>
          <w:szCs w:val="24"/>
        </w:rPr>
        <w:object w:dxaOrig="3460" w:dyaOrig="620" w14:anchorId="1D675CC8">
          <v:shape id="_x0000_i2589" type="#_x0000_t75" style="width:173.25pt;height:30.75pt" o:ole="">
            <v:imagedata r:id="rId2655" o:title=""/>
          </v:shape>
          <o:OLEObject Type="Embed" ProgID="Equation.DSMT4" ShapeID="_x0000_i2589" DrawAspect="Content" ObjectID="_1796841653" r:id="rId2656"/>
        </w:object>
      </w:r>
    </w:p>
    <w:p w14:paraId="2312205B" w14:textId="77777777" w:rsidR="00ED397D" w:rsidRPr="00330A7E" w:rsidRDefault="00ED397D" w:rsidP="00330A7E">
      <w:pPr>
        <w:spacing w:after="0" w:line="360" w:lineRule="auto"/>
        <w:ind w:left="992" w:firstLine="272"/>
        <w:rPr>
          <w:rFonts w:ascii="Times New Roman" w:hAnsi="Times New Roman" w:cs="Times New Roman"/>
          <w:sz w:val="24"/>
          <w:szCs w:val="24"/>
          <w:lang w:val="sv-SE"/>
        </w:rPr>
      </w:pPr>
      <w:r w:rsidRPr="00330A7E">
        <w:rPr>
          <w:rFonts w:ascii="Times New Roman" w:hAnsi="Times New Roman" w:cs="Times New Roman"/>
          <w:sz w:val="24"/>
          <w:szCs w:val="24"/>
          <w:lang w:val="sv-SE"/>
        </w:rPr>
        <w:t xml:space="preserve">Vậy </w:t>
      </w:r>
      <w:r w:rsidRPr="00330A7E">
        <w:rPr>
          <w:rFonts w:ascii="Times New Roman" w:hAnsi="Times New Roman" w:cs="Times New Roman"/>
          <w:position w:val="-24"/>
          <w:sz w:val="24"/>
          <w:szCs w:val="24"/>
        </w:rPr>
        <w:object w:dxaOrig="2640" w:dyaOrig="639" w14:anchorId="215F295E">
          <v:shape id="_x0000_i2590" type="#_x0000_t75" style="width:131.25pt;height:32.25pt" o:ole="">
            <v:imagedata r:id="rId2657" o:title=""/>
          </v:shape>
          <o:OLEObject Type="Embed" ProgID="Equation.DSMT4" ShapeID="_x0000_i2590" DrawAspect="Content" ObjectID="_1796841654" r:id="rId2658"/>
        </w:object>
      </w:r>
    </w:p>
    <w:p w14:paraId="0970188F" w14:textId="77777777" w:rsidR="00ED397D" w:rsidRPr="00330A7E" w:rsidRDefault="00ED397D" w:rsidP="00330A7E">
      <w:pPr>
        <w:spacing w:after="0" w:line="360" w:lineRule="auto"/>
        <w:ind w:left="992" w:firstLine="272"/>
        <w:rPr>
          <w:rFonts w:ascii="Times New Roman" w:hAnsi="Times New Roman" w:cs="Times New Roman"/>
          <w:sz w:val="24"/>
          <w:szCs w:val="24"/>
          <w:lang w:val="sv-SE"/>
        </w:rPr>
      </w:pPr>
      <w:r w:rsidRPr="00330A7E">
        <w:rPr>
          <w:rFonts w:ascii="Times New Roman" w:hAnsi="Times New Roman" w:cs="Times New Roman"/>
          <w:sz w:val="24"/>
          <w:szCs w:val="24"/>
          <w:lang w:val="sv-SE"/>
        </w:rPr>
        <w:t xml:space="preserve">* Diện tích trồng cỏ là </w:t>
      </w:r>
      <w:r w:rsidRPr="00330A7E">
        <w:rPr>
          <w:rFonts w:ascii="Times New Roman" w:hAnsi="Times New Roman" w:cs="Times New Roman"/>
          <w:position w:val="-30"/>
          <w:sz w:val="24"/>
          <w:szCs w:val="24"/>
        </w:rPr>
        <w:object w:dxaOrig="4180" w:dyaOrig="720" w14:anchorId="5AC2C447">
          <v:shape id="_x0000_i2591" type="#_x0000_t75" style="width:209.25pt;height:36pt" o:ole="">
            <v:imagedata r:id="rId2659" o:title=""/>
          </v:shape>
          <o:OLEObject Type="Embed" ProgID="Equation.DSMT4" ShapeID="_x0000_i2591" DrawAspect="Content" ObjectID="_1796841655" r:id="rId2660"/>
        </w:object>
      </w:r>
    </w:p>
    <w:p w14:paraId="2C6AD3BB" w14:textId="77777777" w:rsidR="00ED397D" w:rsidRPr="00330A7E" w:rsidRDefault="00ED397D" w:rsidP="00330A7E">
      <w:pPr>
        <w:spacing w:after="0" w:line="360" w:lineRule="auto"/>
        <w:ind w:left="992" w:firstLine="272"/>
        <w:rPr>
          <w:rFonts w:ascii="Times New Roman" w:hAnsi="Times New Roman" w:cs="Times New Roman"/>
          <w:sz w:val="24"/>
          <w:szCs w:val="24"/>
          <w:lang w:val="sv-SE"/>
        </w:rPr>
      </w:pPr>
      <w:r w:rsidRPr="00330A7E">
        <w:rPr>
          <w:rFonts w:ascii="Times New Roman" w:hAnsi="Times New Roman" w:cs="Times New Roman"/>
          <w:sz w:val="24"/>
          <w:szCs w:val="24"/>
          <w:lang w:val="sv-SE"/>
        </w:rPr>
        <w:t xml:space="preserve">* Diện tích lát gạch: </w:t>
      </w:r>
      <w:r w:rsidRPr="00330A7E">
        <w:rPr>
          <w:rFonts w:ascii="Times New Roman" w:hAnsi="Times New Roman" w:cs="Times New Roman"/>
          <w:position w:val="-24"/>
          <w:sz w:val="24"/>
          <w:szCs w:val="24"/>
        </w:rPr>
        <w:object w:dxaOrig="3960" w:dyaOrig="639" w14:anchorId="7CF0BC6B">
          <v:shape id="_x0000_i2592" type="#_x0000_t75" style="width:200.25pt;height:32.25pt" o:ole="">
            <v:imagedata r:id="rId2661" o:title=""/>
          </v:shape>
          <o:OLEObject Type="Embed" ProgID="Equation.DSMT4" ShapeID="_x0000_i2592" DrawAspect="Content" ObjectID="_1796841656" r:id="rId2662"/>
        </w:object>
      </w:r>
    </w:p>
    <w:p w14:paraId="1949861A" w14:textId="77777777" w:rsidR="00ED397D" w:rsidRPr="00330A7E" w:rsidRDefault="00ED397D" w:rsidP="00330A7E">
      <w:pPr>
        <w:spacing w:after="0" w:line="360" w:lineRule="auto"/>
        <w:ind w:left="992" w:firstLine="272"/>
        <w:rPr>
          <w:rFonts w:ascii="Times New Roman" w:hAnsi="Times New Roman" w:cs="Times New Roman"/>
          <w:sz w:val="24"/>
          <w:szCs w:val="24"/>
          <w:lang w:val="sv-SE"/>
        </w:rPr>
      </w:pPr>
      <w:r w:rsidRPr="00330A7E">
        <w:rPr>
          <w:rFonts w:ascii="Times New Roman" w:hAnsi="Times New Roman" w:cs="Times New Roman"/>
          <w:sz w:val="24"/>
          <w:szCs w:val="24"/>
          <w:lang w:val="sv-SE"/>
        </w:rPr>
        <w:t xml:space="preserve">* Tổng số tiền để lát gạch và trồng cỏ là: </w:t>
      </w:r>
      <w:r w:rsidRPr="00330A7E">
        <w:rPr>
          <w:rFonts w:ascii="Times New Roman" w:hAnsi="Times New Roman" w:cs="Times New Roman"/>
          <w:position w:val="-24"/>
          <w:sz w:val="24"/>
          <w:szCs w:val="24"/>
        </w:rPr>
        <w:object w:dxaOrig="3739" w:dyaOrig="639" w14:anchorId="3A7952E7">
          <v:shape id="_x0000_i2593" type="#_x0000_t75" style="width:186.75pt;height:32.25pt" o:ole="">
            <v:imagedata r:id="rId2663" o:title=""/>
          </v:shape>
          <o:OLEObject Type="Embed" ProgID="Equation.DSMT4" ShapeID="_x0000_i2593" DrawAspect="Content" ObjectID="_1796841657" r:id="rId2664"/>
        </w:object>
      </w:r>
      <w:r w:rsidRPr="00330A7E">
        <w:rPr>
          <w:rFonts w:ascii="Times New Roman" w:hAnsi="Times New Roman" w:cs="Times New Roman"/>
          <w:sz w:val="24"/>
          <w:szCs w:val="24"/>
          <w:lang w:val="sv-SE"/>
        </w:rPr>
        <w:t xml:space="preserve"> nghìn đồng.</w:t>
      </w:r>
    </w:p>
    <w:p w14:paraId="34AA4CC4" w14:textId="77777777" w:rsidR="00ED397D" w:rsidRPr="00330A7E" w:rsidRDefault="00ED397D" w:rsidP="00330A7E">
      <w:pPr>
        <w:spacing w:after="0" w:line="360" w:lineRule="auto"/>
        <w:ind w:left="992" w:firstLine="272"/>
        <w:rPr>
          <w:rFonts w:ascii="Times New Roman" w:hAnsi="Times New Roman" w:cs="Times New Roman"/>
          <w:sz w:val="24"/>
          <w:szCs w:val="24"/>
          <w:lang w:val="sv-SE"/>
        </w:rPr>
      </w:pPr>
    </w:p>
    <w:p w14:paraId="044FD353" w14:textId="77777777" w:rsidR="00ED397D" w:rsidRPr="00330A7E" w:rsidRDefault="00ED397D" w:rsidP="000E1E56">
      <w:pPr>
        <w:pStyle w:val="ListParagraph"/>
        <w:numPr>
          <w:ilvl w:val="0"/>
          <w:numId w:val="25"/>
        </w:numPr>
        <w:tabs>
          <w:tab w:val="left" w:pos="992"/>
        </w:tabs>
        <w:spacing w:line="360" w:lineRule="auto"/>
        <w:contextualSpacing w:val="0"/>
        <w:rPr>
          <w:rFonts w:ascii="Times New Roman" w:hAnsi="Times New Roman" w:cs="Times New Roman"/>
          <w:b/>
          <w:bCs/>
          <w:sz w:val="24"/>
          <w:szCs w:val="24"/>
          <w:lang w:val="vi-VN"/>
        </w:rPr>
      </w:pPr>
      <w:r w:rsidRPr="00330A7E">
        <w:rPr>
          <w:rFonts w:ascii="Times New Roman" w:hAnsi="Times New Roman" w:cs="Times New Roman"/>
          <w:sz w:val="24"/>
          <w:szCs w:val="24"/>
          <w:lang w:val="vi-VN"/>
        </w:rPr>
        <w:lastRenderedPageBreak/>
        <w:t>Trong</w:t>
      </w:r>
      <w:r w:rsidRPr="00330A7E">
        <w:rPr>
          <w:rFonts w:ascii="Times New Roman" w:hAnsi="Times New Roman" w:cs="Times New Roman"/>
          <w:sz w:val="24"/>
          <w:szCs w:val="24"/>
          <w:lang w:val="sv-SE"/>
        </w:rPr>
        <w:t xml:space="preserve"> không gian hệ trục tọa độ</w:t>
      </w:r>
      <w:r w:rsidRPr="00330A7E">
        <w:rPr>
          <w:rFonts w:ascii="Times New Roman" w:hAnsi="Times New Roman" w:cs="Times New Roman"/>
          <w:position w:val="-10"/>
          <w:sz w:val="24"/>
          <w:szCs w:val="24"/>
        </w:rPr>
        <w:object w:dxaOrig="560" w:dyaOrig="320" w14:anchorId="5B6E2F79">
          <v:shape id="_x0000_i2594" type="#_x0000_t75" style="width:28.5pt;height:15.75pt" o:ole="">
            <v:imagedata r:id="rId2367" o:title=""/>
          </v:shape>
          <o:OLEObject Type="Embed" ProgID="Equation.DSMT4" ShapeID="_x0000_i2594" DrawAspect="Content" ObjectID="_1796841658" r:id="rId2665"/>
        </w:object>
      </w:r>
      <w:r w:rsidRPr="00330A7E">
        <w:rPr>
          <w:rFonts w:ascii="Times New Roman" w:hAnsi="Times New Roman" w:cs="Times New Roman"/>
          <w:sz w:val="24"/>
          <w:szCs w:val="24"/>
          <w:lang w:val="sv-SE"/>
        </w:rPr>
        <w:t>(đơn vị trên mỗi trục là kilômét), đài kiểm soát không lưu sân bay Cam Ranh – Khánh Hòa ở vị trí</w:t>
      </w:r>
      <w:r w:rsidRPr="00330A7E">
        <w:rPr>
          <w:rFonts w:ascii="Times New Roman" w:hAnsi="Times New Roman" w:cs="Times New Roman"/>
          <w:position w:val="-14"/>
          <w:sz w:val="24"/>
          <w:szCs w:val="24"/>
        </w:rPr>
        <w:object w:dxaOrig="960" w:dyaOrig="400" w14:anchorId="2D2020B5">
          <v:shape id="_x0000_i2595" type="#_x0000_t75" style="width:48pt;height:20.25pt" o:ole="">
            <v:imagedata r:id="rId2369" o:title=""/>
          </v:shape>
          <o:OLEObject Type="Embed" ProgID="Equation.DSMT4" ShapeID="_x0000_i2595" DrawAspect="Content" ObjectID="_1796841659" r:id="rId2666"/>
        </w:object>
      </w:r>
      <w:r w:rsidRPr="00330A7E">
        <w:rPr>
          <w:rFonts w:ascii="Times New Roman" w:hAnsi="Times New Roman" w:cs="Times New Roman"/>
          <w:sz w:val="24"/>
          <w:szCs w:val="24"/>
          <w:lang w:val="sv-SE"/>
        </w:rPr>
        <w:t xml:space="preserve">và được thiết kế phát hiện máy bay ở khoảng cách tối đa 600 km. Một máy bay của hãng Việt Nam Airlines đang chuyển động theo đường thẳng </w:t>
      </w:r>
      <w:r w:rsidRPr="00330A7E">
        <w:rPr>
          <w:rFonts w:ascii="Times New Roman" w:hAnsi="Times New Roman" w:cs="Times New Roman"/>
          <w:position w:val="-6"/>
          <w:sz w:val="24"/>
          <w:szCs w:val="24"/>
        </w:rPr>
        <w:object w:dxaOrig="220" w:dyaOrig="279" w14:anchorId="44937ADF">
          <v:shape id="_x0000_i2596" type="#_x0000_t75" style="width:11.25pt;height:13.5pt" o:ole="">
            <v:imagedata r:id="rId2371" o:title=""/>
          </v:shape>
          <o:OLEObject Type="Embed" ProgID="Equation.DSMT4" ShapeID="_x0000_i2596" DrawAspect="Content" ObjectID="_1796841660" r:id="rId2667"/>
        </w:object>
      </w:r>
      <w:r w:rsidRPr="00330A7E">
        <w:rPr>
          <w:rFonts w:ascii="Times New Roman" w:hAnsi="Times New Roman" w:cs="Times New Roman"/>
          <w:sz w:val="24"/>
          <w:szCs w:val="24"/>
          <w:lang w:val="sv-SE"/>
        </w:rPr>
        <w:t xml:space="preserve">có phương trình </w:t>
      </w:r>
      <w:r w:rsidRPr="00330A7E">
        <w:rPr>
          <w:rFonts w:ascii="Times New Roman" w:hAnsi="Times New Roman" w:cs="Times New Roman"/>
          <w:position w:val="-50"/>
          <w:sz w:val="24"/>
          <w:szCs w:val="24"/>
        </w:rPr>
        <w:object w:dxaOrig="2500" w:dyaOrig="1120" w14:anchorId="68DDA2E9">
          <v:shape id="_x0000_i2597" type="#_x0000_t75" style="width:125.25pt;height:56.25pt" o:ole="">
            <v:imagedata r:id="rId2668" o:title=""/>
          </v:shape>
          <o:OLEObject Type="Embed" ProgID="Equation.DSMT4" ShapeID="_x0000_i2597" DrawAspect="Content" ObjectID="_1796841661" r:id="rId2669"/>
        </w:object>
      </w:r>
      <w:r w:rsidRPr="00330A7E">
        <w:rPr>
          <w:rFonts w:ascii="Times New Roman" w:hAnsi="Times New Roman" w:cs="Times New Roman"/>
          <w:sz w:val="24"/>
          <w:szCs w:val="24"/>
          <w:lang w:val="sv-SE"/>
        </w:rPr>
        <w:t xml:space="preserve">và hướng về đài kiểm soát không lưu (như hình vẽ). </w:t>
      </w:r>
      <w:r w:rsidRPr="00330A7E">
        <w:rPr>
          <w:rFonts w:ascii="Times New Roman" w:hAnsi="Times New Roman" w:cs="Times New Roman"/>
          <w:sz w:val="24"/>
          <w:szCs w:val="24"/>
          <w:lang w:val="vi-VN"/>
        </w:rPr>
        <w:t>Xác định quãng đường mà máy bay nhận được tín hiệu của đài kiểm soát không lưu.</w:t>
      </w:r>
      <w:r w:rsidRPr="00330A7E">
        <w:rPr>
          <w:rFonts w:ascii="Times New Roman" w:eastAsia="Calibri" w:hAnsi="Times New Roman" w:cs="Times New Roman"/>
          <w:b/>
          <w:bCs/>
          <w:sz w:val="24"/>
          <w:szCs w:val="24"/>
          <w:lang w:val="vi-VN"/>
        </w:rPr>
        <w:t xml:space="preserve"> (làm tròn kết quả đến hàng đơn vị, đơn vị </w:t>
      </w:r>
      <w:r w:rsidRPr="00330A7E">
        <w:rPr>
          <w:rFonts w:ascii="Times New Roman" w:eastAsia="Calibri" w:hAnsi="Times New Roman" w:cs="Times New Roman"/>
          <w:b/>
          <w:bCs/>
          <w:position w:val="-6"/>
          <w:sz w:val="24"/>
          <w:szCs w:val="24"/>
        </w:rPr>
        <w:object w:dxaOrig="360" w:dyaOrig="279" w14:anchorId="19BFC60C">
          <v:shape id="_x0000_i2598" type="#_x0000_t75" style="width:18pt;height:14.25pt" o:ole="">
            <v:imagedata r:id="rId2375" o:title=""/>
          </v:shape>
          <o:OLEObject Type="Embed" ProgID="Equation.DSMT4" ShapeID="_x0000_i2598" DrawAspect="Content" ObjectID="_1796841662" r:id="rId2670"/>
        </w:object>
      </w:r>
      <w:r w:rsidRPr="00330A7E">
        <w:rPr>
          <w:rFonts w:ascii="Times New Roman" w:eastAsia="Calibri" w:hAnsi="Times New Roman" w:cs="Times New Roman"/>
          <w:b/>
          <w:bCs/>
          <w:sz w:val="24"/>
          <w:szCs w:val="24"/>
          <w:lang w:val="vi-VN"/>
        </w:rPr>
        <w:t>).</w:t>
      </w:r>
    </w:p>
    <w:p w14:paraId="056ABBA5" w14:textId="77777777" w:rsidR="00ED397D" w:rsidRPr="00330A7E" w:rsidRDefault="00ED397D" w:rsidP="00330A7E">
      <w:pPr>
        <w:spacing w:after="0" w:line="360" w:lineRule="auto"/>
        <w:jc w:val="center"/>
        <w:rPr>
          <w:rFonts w:ascii="Times New Roman" w:hAnsi="Times New Roman" w:cs="Times New Roman"/>
          <w:sz w:val="24"/>
          <w:szCs w:val="24"/>
          <w:lang w:val="vi-VN"/>
        </w:rPr>
      </w:pPr>
      <w:r w:rsidRPr="00330A7E">
        <w:rPr>
          <w:rFonts w:ascii="Times New Roman" w:hAnsi="Times New Roman" w:cs="Times New Roman"/>
          <w:noProof/>
          <w:sz w:val="24"/>
          <w:szCs w:val="24"/>
          <w:lang w:eastAsia="en-US"/>
        </w:rPr>
        <w:drawing>
          <wp:inline distT="0" distB="0" distL="0" distR="0" wp14:anchorId="338431B0" wp14:editId="717309FF">
            <wp:extent cx="4082828" cy="2011702"/>
            <wp:effectExtent l="0" t="0" r="0" b="7620"/>
            <wp:docPr id="1453070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082515" name=""/>
                    <pic:cNvPicPr/>
                  </pic:nvPicPr>
                  <pic:blipFill>
                    <a:blip r:embed="rId2377"/>
                    <a:stretch>
                      <a:fillRect/>
                    </a:stretch>
                  </pic:blipFill>
                  <pic:spPr>
                    <a:xfrm>
                      <a:off x="0" y="0"/>
                      <a:ext cx="4107529" cy="2023873"/>
                    </a:xfrm>
                    <a:prstGeom prst="rect">
                      <a:avLst/>
                    </a:prstGeom>
                  </pic:spPr>
                </pic:pic>
              </a:graphicData>
            </a:graphic>
          </wp:inline>
        </w:drawing>
      </w:r>
    </w:p>
    <w:p w14:paraId="6AAD6E06" w14:textId="77777777" w:rsidR="00ED397D" w:rsidRPr="00330A7E" w:rsidRDefault="00ED397D" w:rsidP="00330A7E">
      <w:pPr>
        <w:spacing w:after="0" w:line="360" w:lineRule="auto"/>
        <w:ind w:firstLine="720"/>
        <w:rPr>
          <w:rFonts w:ascii="Times New Roman" w:hAnsi="Times New Roman" w:cs="Times New Roman"/>
          <w:sz w:val="24"/>
          <w:szCs w:val="24"/>
          <w:lang w:val="vi-VN"/>
        </w:rPr>
      </w:pPr>
      <w:r w:rsidRPr="00330A7E">
        <w:rPr>
          <w:rFonts w:ascii="Times New Roman" w:hAnsi="Times New Roman" w:cs="Times New Roman"/>
          <w:sz w:val="24"/>
          <w:szCs w:val="24"/>
          <w:lang w:val="vi-VN"/>
        </w:rPr>
        <w:t xml:space="preserve">Ranh giới vùng phủ sóng của đài kiểm soát không lưu là mặt cầu </w:t>
      </w:r>
      <w:r w:rsidRPr="00330A7E">
        <w:rPr>
          <w:rFonts w:ascii="Times New Roman" w:hAnsi="Times New Roman" w:cs="Times New Roman"/>
          <w:position w:val="-14"/>
          <w:sz w:val="24"/>
          <w:szCs w:val="24"/>
        </w:rPr>
        <w:object w:dxaOrig="400" w:dyaOrig="400" w14:anchorId="6D1D886F">
          <v:shape id="_x0000_i2599" type="#_x0000_t75" style="width:20.25pt;height:20.25pt" o:ole="">
            <v:imagedata r:id="rId2671" o:title=""/>
          </v:shape>
          <o:OLEObject Type="Embed" ProgID="Equation.DSMT4" ShapeID="_x0000_i2599" DrawAspect="Content" ObjectID="_1796841663" r:id="rId2672"/>
        </w:object>
      </w:r>
      <w:r w:rsidRPr="00330A7E">
        <w:rPr>
          <w:rFonts w:ascii="Times New Roman" w:hAnsi="Times New Roman" w:cs="Times New Roman"/>
          <w:sz w:val="24"/>
          <w:szCs w:val="24"/>
          <w:lang w:val="vi-VN"/>
        </w:rPr>
        <w:t xml:space="preserve">tâm </w:t>
      </w:r>
      <w:r w:rsidRPr="00330A7E">
        <w:rPr>
          <w:rFonts w:ascii="Times New Roman" w:hAnsi="Times New Roman" w:cs="Times New Roman"/>
          <w:position w:val="-14"/>
          <w:sz w:val="24"/>
          <w:szCs w:val="24"/>
        </w:rPr>
        <w:object w:dxaOrig="960" w:dyaOrig="400" w14:anchorId="2107EE81">
          <v:shape id="_x0000_i2600" type="#_x0000_t75" style="width:48pt;height:20.25pt" o:ole="">
            <v:imagedata r:id="rId2673" o:title=""/>
          </v:shape>
          <o:OLEObject Type="Embed" ProgID="Equation.DSMT4" ShapeID="_x0000_i2600" DrawAspect="Content" ObjectID="_1796841664" r:id="rId2674"/>
        </w:object>
      </w:r>
      <w:r w:rsidRPr="00330A7E">
        <w:rPr>
          <w:rFonts w:ascii="Times New Roman" w:hAnsi="Times New Roman" w:cs="Times New Roman"/>
          <w:sz w:val="24"/>
          <w:szCs w:val="24"/>
          <w:lang w:val="vi-VN"/>
        </w:rPr>
        <w:t>bán kính</w:t>
      </w:r>
      <w:r w:rsidRPr="00330A7E">
        <w:rPr>
          <w:rFonts w:ascii="Times New Roman" w:hAnsi="Times New Roman" w:cs="Times New Roman"/>
          <w:position w:val="-6"/>
          <w:sz w:val="24"/>
          <w:szCs w:val="24"/>
        </w:rPr>
        <w:object w:dxaOrig="1120" w:dyaOrig="279" w14:anchorId="48559F28">
          <v:shape id="_x0000_i2601" type="#_x0000_t75" style="width:56.25pt;height:13.5pt" o:ole="">
            <v:imagedata r:id="rId2675" o:title=""/>
          </v:shape>
          <o:OLEObject Type="Embed" ProgID="Equation.DSMT4" ShapeID="_x0000_i2601" DrawAspect="Content" ObjectID="_1796841665" r:id="rId2676"/>
        </w:object>
      </w:r>
      <w:r w:rsidRPr="00330A7E">
        <w:rPr>
          <w:rFonts w:ascii="Times New Roman" w:hAnsi="Times New Roman" w:cs="Times New Roman"/>
          <w:sz w:val="24"/>
          <w:szCs w:val="24"/>
          <w:lang w:val="vi-VN"/>
        </w:rPr>
        <w:t>.</w:t>
      </w:r>
    </w:p>
    <w:p w14:paraId="1A62C827" w14:textId="77777777" w:rsidR="00ED397D" w:rsidRPr="00330A7E" w:rsidRDefault="00ED397D" w:rsidP="00330A7E">
      <w:pPr>
        <w:spacing w:after="0" w:line="360" w:lineRule="auto"/>
        <w:ind w:firstLine="720"/>
        <w:rPr>
          <w:rFonts w:ascii="Times New Roman" w:hAnsi="Times New Roman" w:cs="Times New Roman"/>
          <w:sz w:val="24"/>
          <w:szCs w:val="24"/>
        </w:rPr>
      </w:pPr>
      <w:r w:rsidRPr="00330A7E">
        <w:rPr>
          <w:rFonts w:ascii="Times New Roman" w:hAnsi="Times New Roman" w:cs="Times New Roman"/>
          <w:sz w:val="24"/>
          <w:szCs w:val="24"/>
        </w:rPr>
        <w:t xml:space="preserve">Vậy </w:t>
      </w:r>
      <w:r w:rsidRPr="00330A7E">
        <w:rPr>
          <w:rFonts w:ascii="Times New Roman" w:hAnsi="Times New Roman" w:cs="Times New Roman"/>
          <w:position w:val="-14"/>
          <w:sz w:val="24"/>
          <w:szCs w:val="24"/>
        </w:rPr>
        <w:object w:dxaOrig="2360" w:dyaOrig="400" w14:anchorId="17C7A8A3">
          <v:shape id="_x0000_i2602" type="#_x0000_t75" style="width:117.75pt;height:20.25pt" o:ole="">
            <v:imagedata r:id="rId2677" o:title=""/>
          </v:shape>
          <o:OLEObject Type="Embed" ProgID="Equation.DSMT4" ShapeID="_x0000_i2602" DrawAspect="Content" ObjectID="_1796841666" r:id="rId2678"/>
        </w:object>
      </w:r>
      <w:r w:rsidRPr="00330A7E">
        <w:rPr>
          <w:rFonts w:ascii="Times New Roman" w:hAnsi="Times New Roman" w:cs="Times New Roman"/>
          <w:sz w:val="24"/>
          <w:szCs w:val="24"/>
        </w:rPr>
        <w:t>.</w:t>
      </w:r>
    </w:p>
    <w:p w14:paraId="5AA55031" w14:textId="77777777" w:rsidR="00ED397D" w:rsidRPr="00330A7E" w:rsidRDefault="00ED397D" w:rsidP="00330A7E">
      <w:pPr>
        <w:spacing w:after="0" w:line="360" w:lineRule="auto"/>
        <w:ind w:firstLine="720"/>
        <w:rPr>
          <w:rFonts w:ascii="Times New Roman" w:hAnsi="Times New Roman" w:cs="Times New Roman"/>
          <w:sz w:val="24"/>
          <w:szCs w:val="24"/>
        </w:rPr>
      </w:pPr>
      <w:r w:rsidRPr="00330A7E">
        <w:rPr>
          <w:rFonts w:ascii="Times New Roman" w:hAnsi="Times New Roman" w:cs="Times New Roman"/>
          <w:sz w:val="24"/>
          <w:szCs w:val="24"/>
        </w:rPr>
        <w:t>Thay</w:t>
      </w:r>
      <w:r w:rsidRPr="00330A7E">
        <w:rPr>
          <w:rFonts w:ascii="Times New Roman" w:hAnsi="Times New Roman" w:cs="Times New Roman"/>
          <w:position w:val="-52"/>
          <w:sz w:val="24"/>
          <w:szCs w:val="24"/>
        </w:rPr>
        <w:object w:dxaOrig="2600" w:dyaOrig="1160" w14:anchorId="619D264B">
          <v:shape id="_x0000_i2603" type="#_x0000_t75" style="width:130.5pt;height:58.5pt" o:ole="">
            <v:imagedata r:id="rId2679" o:title=""/>
          </v:shape>
          <o:OLEObject Type="Embed" ProgID="Equation.DSMT4" ShapeID="_x0000_i2603" DrawAspect="Content" ObjectID="_1796841667" r:id="rId2680"/>
        </w:object>
      </w:r>
      <w:r w:rsidRPr="00330A7E">
        <w:rPr>
          <w:rFonts w:ascii="Times New Roman" w:hAnsi="Times New Roman" w:cs="Times New Roman"/>
          <w:sz w:val="24"/>
          <w:szCs w:val="24"/>
        </w:rPr>
        <w:t xml:space="preserve"> vào </w:t>
      </w:r>
      <w:r w:rsidRPr="00330A7E">
        <w:rPr>
          <w:rFonts w:ascii="Times New Roman" w:hAnsi="Times New Roman" w:cs="Times New Roman"/>
          <w:position w:val="-14"/>
          <w:sz w:val="24"/>
          <w:szCs w:val="24"/>
        </w:rPr>
        <w:object w:dxaOrig="2360" w:dyaOrig="400" w14:anchorId="64D2E41C">
          <v:shape id="_x0000_i2604" type="#_x0000_t75" style="width:117.75pt;height:20.25pt" o:ole="">
            <v:imagedata r:id="rId2677" o:title=""/>
          </v:shape>
          <o:OLEObject Type="Embed" ProgID="Equation.DSMT4" ShapeID="_x0000_i2604" DrawAspect="Content" ObjectID="_1796841668" r:id="rId2681"/>
        </w:object>
      </w:r>
      <w:r w:rsidRPr="00330A7E">
        <w:rPr>
          <w:rFonts w:ascii="Times New Roman" w:hAnsi="Times New Roman" w:cs="Times New Roman"/>
          <w:sz w:val="24"/>
          <w:szCs w:val="24"/>
        </w:rPr>
        <w:t>.</w:t>
      </w:r>
    </w:p>
    <w:p w14:paraId="13024158" w14:textId="77777777" w:rsidR="00ED397D" w:rsidRPr="00330A7E" w:rsidRDefault="00ED397D" w:rsidP="00330A7E">
      <w:pPr>
        <w:spacing w:after="0" w:line="360" w:lineRule="auto"/>
        <w:ind w:firstLine="720"/>
        <w:rPr>
          <w:rFonts w:ascii="Times New Roman" w:hAnsi="Times New Roman" w:cs="Times New Roman"/>
          <w:sz w:val="24"/>
          <w:szCs w:val="24"/>
        </w:rPr>
      </w:pPr>
      <w:r w:rsidRPr="00330A7E">
        <w:rPr>
          <w:rFonts w:ascii="Times New Roman" w:hAnsi="Times New Roman" w:cs="Times New Roman"/>
          <w:sz w:val="24"/>
          <w:szCs w:val="24"/>
        </w:rPr>
        <w:t xml:space="preserve">Ta có  </w:t>
      </w:r>
      <w:r w:rsidRPr="00330A7E">
        <w:rPr>
          <w:rFonts w:ascii="Times New Roman" w:hAnsi="Times New Roman" w:cs="Times New Roman"/>
          <w:position w:val="-14"/>
          <w:sz w:val="24"/>
          <w:szCs w:val="24"/>
        </w:rPr>
        <w:object w:dxaOrig="4540" w:dyaOrig="440" w14:anchorId="0985F059">
          <v:shape id="_x0000_i2605" type="#_x0000_t75" style="width:227.25pt;height:22.5pt" o:ole="">
            <v:imagedata r:id="rId2682" o:title=""/>
          </v:shape>
          <o:OLEObject Type="Embed" ProgID="Equation.DSMT4" ShapeID="_x0000_i2605" DrawAspect="Content" ObjectID="_1796841669" r:id="rId2683"/>
        </w:object>
      </w:r>
    </w:p>
    <w:p w14:paraId="589182C4" w14:textId="77777777" w:rsidR="00ED397D" w:rsidRPr="00330A7E" w:rsidRDefault="00ED397D" w:rsidP="00330A7E">
      <w:pPr>
        <w:spacing w:after="0" w:line="360" w:lineRule="auto"/>
        <w:ind w:left="720" w:firstLine="720"/>
        <w:rPr>
          <w:rFonts w:ascii="Times New Roman" w:hAnsi="Times New Roman" w:cs="Times New Roman"/>
          <w:sz w:val="24"/>
          <w:szCs w:val="24"/>
        </w:rPr>
      </w:pPr>
      <w:r w:rsidRPr="00330A7E">
        <w:rPr>
          <w:rFonts w:ascii="Times New Roman" w:hAnsi="Times New Roman" w:cs="Times New Roman"/>
          <w:position w:val="-36"/>
          <w:sz w:val="24"/>
          <w:szCs w:val="24"/>
        </w:rPr>
        <w:object w:dxaOrig="6240" w:dyaOrig="840" w14:anchorId="72624891">
          <v:shape id="_x0000_i2606" type="#_x0000_t75" style="width:312pt;height:42pt" o:ole="">
            <v:imagedata r:id="rId2684" o:title=""/>
          </v:shape>
          <o:OLEObject Type="Embed" ProgID="Equation.DSMT4" ShapeID="_x0000_i2606" DrawAspect="Content" ObjectID="_1796841670" r:id="rId2685"/>
        </w:object>
      </w:r>
    </w:p>
    <w:p w14:paraId="61528313" w14:textId="77777777" w:rsidR="00ED397D" w:rsidRPr="00330A7E" w:rsidRDefault="00ED397D" w:rsidP="00330A7E">
      <w:pPr>
        <w:spacing w:after="0" w:line="360" w:lineRule="auto"/>
        <w:ind w:left="720" w:firstLine="720"/>
        <w:rPr>
          <w:rFonts w:ascii="Times New Roman" w:hAnsi="Times New Roman" w:cs="Times New Roman"/>
          <w:sz w:val="24"/>
          <w:szCs w:val="24"/>
        </w:rPr>
      </w:pPr>
      <w:r w:rsidRPr="00330A7E">
        <w:rPr>
          <w:rFonts w:ascii="Times New Roman" w:hAnsi="Times New Roman" w:cs="Times New Roman"/>
          <w:position w:val="-16"/>
          <w:sz w:val="24"/>
          <w:szCs w:val="24"/>
        </w:rPr>
        <w:object w:dxaOrig="5400" w:dyaOrig="520" w14:anchorId="3F86D265">
          <v:shape id="_x0000_i2607" type="#_x0000_t75" style="width:270pt;height:26.25pt" o:ole="">
            <v:imagedata r:id="rId2686" o:title=""/>
          </v:shape>
          <o:OLEObject Type="Embed" ProgID="Equation.DSMT4" ShapeID="_x0000_i2607" DrawAspect="Content" ObjectID="_1796841671" r:id="rId2687"/>
        </w:object>
      </w:r>
      <w:r w:rsidRPr="00330A7E">
        <w:rPr>
          <w:rFonts w:ascii="Times New Roman" w:hAnsi="Times New Roman" w:cs="Times New Roman"/>
          <w:sz w:val="24"/>
          <w:szCs w:val="24"/>
        </w:rPr>
        <w:t>.</w:t>
      </w:r>
    </w:p>
    <w:p w14:paraId="357B62FE" w14:textId="77777777" w:rsidR="00ED397D" w:rsidRPr="00330A7E" w:rsidRDefault="00ED397D" w:rsidP="00330A7E">
      <w:pPr>
        <w:spacing w:after="0" w:line="360" w:lineRule="auto"/>
        <w:ind w:firstLine="720"/>
        <w:rPr>
          <w:rFonts w:ascii="Times New Roman" w:hAnsi="Times New Roman" w:cs="Times New Roman"/>
          <w:sz w:val="24"/>
          <w:szCs w:val="24"/>
        </w:rPr>
      </w:pPr>
      <w:r w:rsidRPr="00330A7E">
        <w:rPr>
          <w:rFonts w:ascii="Times New Roman" w:hAnsi="Times New Roman" w:cs="Times New Roman"/>
          <w:sz w:val="24"/>
          <w:szCs w:val="24"/>
        </w:rPr>
        <w:t xml:space="preserve">Vậy quãng đường mà máy bay nhận được tín hiệu của đài kiểm soát không lưu khoảng </w:t>
      </w:r>
      <w:r w:rsidRPr="00330A7E">
        <w:rPr>
          <w:rFonts w:ascii="Times New Roman" w:hAnsi="Times New Roman" w:cs="Times New Roman"/>
          <w:position w:val="-6"/>
          <w:sz w:val="24"/>
          <w:szCs w:val="24"/>
        </w:rPr>
        <w:object w:dxaOrig="720" w:dyaOrig="279" w14:anchorId="32423FF0">
          <v:shape id="_x0000_i2608" type="#_x0000_t75" style="width:36pt;height:13.5pt" o:ole="">
            <v:imagedata r:id="rId2688" o:title=""/>
          </v:shape>
          <o:OLEObject Type="Embed" ProgID="Equation.DSMT4" ShapeID="_x0000_i2608" DrawAspect="Content" ObjectID="_1796841672" r:id="rId2689"/>
        </w:object>
      </w:r>
      <w:r w:rsidRPr="00330A7E">
        <w:rPr>
          <w:rFonts w:ascii="Times New Roman" w:hAnsi="Times New Roman" w:cs="Times New Roman"/>
          <w:sz w:val="24"/>
          <w:szCs w:val="24"/>
        </w:rPr>
        <w:t>.</w:t>
      </w:r>
    </w:p>
    <w:p w14:paraId="5991841C" w14:textId="77777777" w:rsidR="00ED397D" w:rsidRPr="00330A7E" w:rsidRDefault="00ED397D" w:rsidP="00330A7E">
      <w:pPr>
        <w:spacing w:after="0" w:line="360" w:lineRule="auto"/>
        <w:rPr>
          <w:rFonts w:ascii="Times New Roman" w:hAnsi="Times New Roman" w:cs="Times New Roman"/>
          <w:b/>
          <w:sz w:val="24"/>
          <w:szCs w:val="24"/>
        </w:rPr>
      </w:pPr>
    </w:p>
    <w:p w14:paraId="3E861E35" w14:textId="77777777" w:rsidR="00ED397D" w:rsidRPr="00330A7E" w:rsidRDefault="00ED397D" w:rsidP="000E1E56">
      <w:pPr>
        <w:pStyle w:val="ListParagraph"/>
        <w:numPr>
          <w:ilvl w:val="0"/>
          <w:numId w:val="25"/>
        </w:numPr>
        <w:tabs>
          <w:tab w:val="left" w:pos="992"/>
        </w:tabs>
        <w:spacing w:line="360" w:lineRule="auto"/>
        <w:contextualSpacing w:val="0"/>
        <w:rPr>
          <w:rFonts w:ascii="Times New Roman" w:hAnsi="Times New Roman" w:cs="Times New Roman"/>
          <w:sz w:val="24"/>
          <w:szCs w:val="24"/>
          <w:lang w:val="it-IT"/>
        </w:rPr>
      </w:pPr>
      <w:r w:rsidRPr="00330A7E">
        <w:rPr>
          <w:rFonts w:ascii="Times New Roman" w:hAnsi="Times New Roman" w:cs="Times New Roman"/>
          <w:sz w:val="24"/>
          <w:szCs w:val="24"/>
          <w:lang w:val="it-IT"/>
        </w:rPr>
        <w:t xml:space="preserve">Có hai lô hàng. Lô 1: Có 7 chính phẩm và 3 phế phẩm. Lô 2: Có 8 chính phẩm và 2 phế phẩm. </w:t>
      </w:r>
    </w:p>
    <w:p w14:paraId="3A41B0A5" w14:textId="77777777" w:rsidR="00ED397D" w:rsidRPr="00330A7E" w:rsidRDefault="00ED397D" w:rsidP="00330A7E">
      <w:pPr>
        <w:pStyle w:val="ListParagraph"/>
        <w:tabs>
          <w:tab w:val="left" w:pos="992"/>
        </w:tabs>
        <w:spacing w:line="360" w:lineRule="auto"/>
        <w:ind w:left="992"/>
        <w:contextualSpacing w:val="0"/>
        <w:rPr>
          <w:rFonts w:ascii="Times New Roman" w:hAnsi="Times New Roman" w:cs="Times New Roman"/>
          <w:sz w:val="24"/>
          <w:szCs w:val="24"/>
          <w:lang w:val="it-IT"/>
        </w:rPr>
      </w:pPr>
      <w:r w:rsidRPr="00330A7E">
        <w:rPr>
          <w:rFonts w:ascii="Times New Roman" w:hAnsi="Times New Roman" w:cs="Times New Roman"/>
          <w:sz w:val="24"/>
          <w:szCs w:val="24"/>
          <w:lang w:val="it-IT"/>
        </w:rPr>
        <w:t xml:space="preserve">Từ lô thứ nhất lấy ra 2 sản phẩm, từ lô thứ hai lấy ra 3 sản phẩm rồi trong số sản phẩm lấy được lấy ra lại lấy tiếp ngẫu nhiên 2 sản phẩm. Tính xác suất để trong 2 sản phẩm đó có ít nhất một chính phẩm. </w:t>
      </w:r>
      <w:r w:rsidRPr="00330A7E">
        <w:rPr>
          <w:rFonts w:ascii="Times New Roman" w:hAnsi="Times New Roman" w:cs="Times New Roman"/>
          <w:b/>
          <w:bCs/>
          <w:sz w:val="24"/>
          <w:szCs w:val="24"/>
          <w:lang w:val="vi-VN"/>
        </w:rPr>
        <w:t xml:space="preserve">(viết kết quả dưới dạng số thập phân và làm tròn đến hàng phần </w:t>
      </w:r>
      <w:r w:rsidRPr="00330A7E">
        <w:rPr>
          <w:rFonts w:ascii="Times New Roman" w:hAnsi="Times New Roman" w:cs="Times New Roman"/>
          <w:b/>
          <w:bCs/>
          <w:sz w:val="24"/>
          <w:szCs w:val="24"/>
          <w:lang w:val="it-IT"/>
        </w:rPr>
        <w:t>nghìn</w:t>
      </w:r>
      <w:r w:rsidRPr="00330A7E">
        <w:rPr>
          <w:rFonts w:ascii="Times New Roman" w:hAnsi="Times New Roman" w:cs="Times New Roman"/>
          <w:b/>
          <w:bCs/>
          <w:sz w:val="24"/>
          <w:szCs w:val="24"/>
          <w:lang w:val="vi-VN"/>
        </w:rPr>
        <w:t>)</w:t>
      </w:r>
    </w:p>
    <w:p w14:paraId="0522782C" w14:textId="77777777" w:rsidR="00ED397D" w:rsidRPr="00330A7E" w:rsidRDefault="00ED397D" w:rsidP="00330A7E">
      <w:pPr>
        <w:spacing w:after="0" w:line="360" w:lineRule="auto"/>
        <w:jc w:val="center"/>
        <w:rPr>
          <w:rFonts w:ascii="Times New Roman" w:hAnsi="Times New Roman" w:cs="Times New Roman"/>
          <w:b/>
          <w:bCs/>
          <w:sz w:val="24"/>
          <w:szCs w:val="24"/>
          <w:lang w:val="it-IT"/>
        </w:rPr>
      </w:pPr>
      <w:r w:rsidRPr="00330A7E">
        <w:rPr>
          <w:rFonts w:ascii="Times New Roman" w:hAnsi="Times New Roman" w:cs="Times New Roman"/>
          <w:b/>
          <w:bCs/>
          <w:sz w:val="24"/>
          <w:szCs w:val="24"/>
          <w:lang w:val="it-IT"/>
        </w:rPr>
        <w:t>Lời giải:</w:t>
      </w:r>
    </w:p>
    <w:p w14:paraId="1668D560" w14:textId="77777777" w:rsidR="00ED397D" w:rsidRPr="00330A7E" w:rsidRDefault="00ED397D" w:rsidP="00330A7E">
      <w:pPr>
        <w:spacing w:after="0" w:line="360" w:lineRule="auto"/>
        <w:ind w:firstLine="720"/>
        <w:rPr>
          <w:rFonts w:ascii="Times New Roman" w:hAnsi="Times New Roman" w:cs="Times New Roman"/>
          <w:sz w:val="24"/>
          <w:szCs w:val="24"/>
          <w:lang w:val="it-IT"/>
        </w:rPr>
      </w:pPr>
      <w:r w:rsidRPr="00330A7E">
        <w:rPr>
          <w:rFonts w:ascii="Times New Roman" w:hAnsi="Times New Roman" w:cs="Times New Roman"/>
          <w:sz w:val="24"/>
          <w:szCs w:val="24"/>
          <w:lang w:val="it-IT"/>
        </w:rPr>
        <w:t>Gọi A là biến cố lấy ra ít nhất 1 chính phẩm thì A là biến cố lấy được toàn phế phẩm (2 phế phẩm).</w:t>
      </w:r>
    </w:p>
    <w:p w14:paraId="4ECE8FDA" w14:textId="77777777" w:rsidR="00ED397D" w:rsidRPr="00330A7E" w:rsidRDefault="00ED397D" w:rsidP="00330A7E">
      <w:pPr>
        <w:spacing w:after="0" w:line="360" w:lineRule="auto"/>
        <w:ind w:firstLine="720"/>
        <w:rPr>
          <w:rFonts w:ascii="Times New Roman" w:hAnsi="Times New Roman" w:cs="Times New Roman"/>
          <w:sz w:val="24"/>
          <w:szCs w:val="24"/>
          <w:lang w:val="it-IT"/>
        </w:rPr>
      </w:pPr>
      <w:r w:rsidRPr="00330A7E">
        <w:rPr>
          <w:rFonts w:ascii="Times New Roman" w:hAnsi="Times New Roman" w:cs="Times New Roman"/>
          <w:sz w:val="24"/>
          <w:szCs w:val="24"/>
          <w:lang w:val="it-IT"/>
        </w:rPr>
        <w:lastRenderedPageBreak/>
        <w:t>Gọi</w:t>
      </w:r>
      <w:r w:rsidRPr="00330A7E">
        <w:rPr>
          <w:rFonts w:ascii="Times New Roman" w:hAnsi="Times New Roman" w:cs="Times New Roman"/>
          <w:sz w:val="24"/>
          <w:szCs w:val="24"/>
          <w:lang w:val="it-IT"/>
        </w:rPr>
        <w:tab/>
      </w:r>
      <w:r w:rsidRPr="00330A7E">
        <w:rPr>
          <w:rFonts w:ascii="Times New Roman" w:hAnsi="Times New Roman" w:cs="Times New Roman"/>
          <w:position w:val="-12"/>
          <w:sz w:val="24"/>
          <w:szCs w:val="24"/>
        </w:rPr>
        <w:object w:dxaOrig="320" w:dyaOrig="360" w14:anchorId="329BAC76">
          <v:shape id="_x0000_i2609" type="#_x0000_t75" style="width:15.75pt;height:18.75pt" o:ole="">
            <v:imagedata r:id="rId2690" o:title=""/>
          </v:shape>
          <o:OLEObject Type="Embed" ProgID="Equation.DSMT4" ShapeID="_x0000_i2609" DrawAspect="Content" ObjectID="_1796841673" r:id="rId2691"/>
        </w:object>
      </w:r>
      <w:r w:rsidRPr="00330A7E">
        <w:rPr>
          <w:rFonts w:ascii="Times New Roman" w:hAnsi="Times New Roman" w:cs="Times New Roman"/>
          <w:sz w:val="24"/>
          <w:szCs w:val="24"/>
          <w:lang w:val="it-IT"/>
        </w:rPr>
        <w:t xml:space="preserve"> là biến cố lấy được 2 sản phẩm lấy ra đều thuộc lô 1.</w:t>
      </w:r>
    </w:p>
    <w:p w14:paraId="65717F13" w14:textId="77777777" w:rsidR="00ED397D" w:rsidRPr="00330A7E" w:rsidRDefault="00ED397D" w:rsidP="00330A7E">
      <w:pPr>
        <w:spacing w:after="0" w:line="360" w:lineRule="auto"/>
        <w:ind w:left="720" w:firstLine="720"/>
        <w:rPr>
          <w:rFonts w:ascii="Times New Roman" w:hAnsi="Times New Roman" w:cs="Times New Roman"/>
          <w:sz w:val="24"/>
          <w:szCs w:val="24"/>
          <w:lang w:val="it-IT"/>
        </w:rPr>
      </w:pPr>
      <w:r w:rsidRPr="00330A7E">
        <w:rPr>
          <w:rFonts w:ascii="Times New Roman" w:hAnsi="Times New Roman" w:cs="Times New Roman"/>
          <w:position w:val="-12"/>
          <w:sz w:val="24"/>
          <w:szCs w:val="24"/>
        </w:rPr>
        <w:object w:dxaOrig="340" w:dyaOrig="360" w14:anchorId="1933EF48">
          <v:shape id="_x0000_i2610" type="#_x0000_t75" style="width:17.25pt;height:18.75pt" o:ole="">
            <v:imagedata r:id="rId2692" o:title=""/>
          </v:shape>
          <o:OLEObject Type="Embed" ProgID="Equation.DSMT4" ShapeID="_x0000_i2610" DrawAspect="Content" ObjectID="_1796841674" r:id="rId2693"/>
        </w:object>
      </w:r>
      <w:r w:rsidRPr="00330A7E">
        <w:rPr>
          <w:rFonts w:ascii="Times New Roman" w:hAnsi="Times New Roman" w:cs="Times New Roman"/>
          <w:sz w:val="24"/>
          <w:szCs w:val="24"/>
          <w:lang w:val="it-IT"/>
        </w:rPr>
        <w:t>là biến cố lấy được 2 sản phẩm lấy ra từ lô 2.</w:t>
      </w:r>
    </w:p>
    <w:p w14:paraId="4E24F6C9" w14:textId="77777777" w:rsidR="00ED397D" w:rsidRPr="00330A7E" w:rsidRDefault="00ED397D" w:rsidP="00330A7E">
      <w:pPr>
        <w:spacing w:after="0" w:line="360" w:lineRule="auto"/>
        <w:ind w:left="720" w:firstLine="720"/>
        <w:rPr>
          <w:rFonts w:ascii="Times New Roman" w:hAnsi="Times New Roman" w:cs="Times New Roman"/>
          <w:sz w:val="24"/>
          <w:szCs w:val="24"/>
          <w:lang w:val="it-IT"/>
        </w:rPr>
      </w:pPr>
      <w:r w:rsidRPr="00330A7E">
        <w:rPr>
          <w:rFonts w:ascii="Times New Roman" w:hAnsi="Times New Roman" w:cs="Times New Roman"/>
          <w:position w:val="-12"/>
          <w:sz w:val="24"/>
          <w:szCs w:val="24"/>
        </w:rPr>
        <w:object w:dxaOrig="340" w:dyaOrig="360" w14:anchorId="786F4A69">
          <v:shape id="_x0000_i2611" type="#_x0000_t75" style="width:17.25pt;height:18.75pt" o:ole="">
            <v:imagedata r:id="rId2694" o:title=""/>
          </v:shape>
          <o:OLEObject Type="Embed" ProgID="Equation.DSMT4" ShapeID="_x0000_i2611" DrawAspect="Content" ObjectID="_1796841675" r:id="rId2695"/>
        </w:object>
      </w:r>
      <w:r w:rsidRPr="00330A7E">
        <w:rPr>
          <w:rFonts w:ascii="Times New Roman" w:hAnsi="Times New Roman" w:cs="Times New Roman"/>
          <w:sz w:val="24"/>
          <w:szCs w:val="24"/>
          <w:lang w:val="it-IT"/>
        </w:rPr>
        <w:t>là biến cố lấy được 2 sản phẩm thì 1 sản phẩm thuộc lộ 1, 1 sản phẩm thuộc lô 2.</w:t>
      </w:r>
    </w:p>
    <w:p w14:paraId="7B1C52A9" w14:textId="77777777" w:rsidR="00ED397D" w:rsidRPr="00330A7E" w:rsidRDefault="00ED397D" w:rsidP="00330A7E">
      <w:pPr>
        <w:spacing w:after="0" w:line="360" w:lineRule="auto"/>
        <w:ind w:firstLine="720"/>
        <w:rPr>
          <w:rFonts w:ascii="Times New Roman" w:hAnsi="Times New Roman" w:cs="Times New Roman"/>
          <w:sz w:val="24"/>
          <w:szCs w:val="24"/>
          <w:lang w:val="it-IT"/>
        </w:rPr>
      </w:pPr>
      <w:r w:rsidRPr="00330A7E">
        <w:rPr>
          <w:rFonts w:ascii="Times New Roman" w:hAnsi="Times New Roman" w:cs="Times New Roman"/>
          <w:sz w:val="24"/>
          <w:szCs w:val="24"/>
          <w:lang w:val="it-IT"/>
        </w:rPr>
        <w:t>Ta có</w:t>
      </w:r>
      <w:r w:rsidRPr="00330A7E">
        <w:rPr>
          <w:rFonts w:ascii="Times New Roman" w:hAnsi="Times New Roman" w:cs="Times New Roman"/>
          <w:sz w:val="24"/>
          <w:szCs w:val="24"/>
          <w:lang w:val="it-IT"/>
        </w:rPr>
        <w:tab/>
      </w:r>
      <w:r w:rsidRPr="00330A7E">
        <w:rPr>
          <w:rFonts w:ascii="Times New Roman" w:hAnsi="Times New Roman" w:cs="Times New Roman"/>
          <w:position w:val="-30"/>
          <w:sz w:val="24"/>
          <w:szCs w:val="24"/>
        </w:rPr>
        <w:object w:dxaOrig="6080" w:dyaOrig="720" w14:anchorId="60869341">
          <v:shape id="_x0000_i2612" type="#_x0000_t75" style="width:303.75pt;height:36pt" o:ole="">
            <v:imagedata r:id="rId2696" o:title=""/>
          </v:shape>
          <o:OLEObject Type="Embed" ProgID="Equation.DSMT4" ShapeID="_x0000_i2612" DrawAspect="Content" ObjectID="_1796841676" r:id="rId2697"/>
        </w:object>
      </w:r>
    </w:p>
    <w:p w14:paraId="089C0ED7" w14:textId="77777777" w:rsidR="00ED397D" w:rsidRPr="00330A7E" w:rsidRDefault="00ED397D" w:rsidP="00330A7E">
      <w:pPr>
        <w:spacing w:after="0" w:line="360" w:lineRule="auto"/>
        <w:ind w:firstLine="720"/>
        <w:rPr>
          <w:rFonts w:ascii="Times New Roman" w:hAnsi="Times New Roman" w:cs="Times New Roman"/>
          <w:sz w:val="24"/>
          <w:szCs w:val="24"/>
          <w:lang w:val="it-IT"/>
        </w:rPr>
      </w:pPr>
      <w:r w:rsidRPr="00330A7E">
        <w:rPr>
          <w:rFonts w:ascii="Times New Roman" w:hAnsi="Times New Roman" w:cs="Times New Roman"/>
          <w:position w:val="-4"/>
          <w:sz w:val="24"/>
          <w:szCs w:val="24"/>
        </w:rPr>
        <w:object w:dxaOrig="240" w:dyaOrig="320" w14:anchorId="25CC2139">
          <v:shape id="_x0000_i2613" type="#_x0000_t75" style="width:12pt;height:15.75pt" o:ole="">
            <v:imagedata r:id="rId2698" o:title=""/>
          </v:shape>
          <o:OLEObject Type="Embed" ProgID="Equation.DSMT4" ShapeID="_x0000_i2613" DrawAspect="Content" ObjectID="_1796841677" r:id="rId2699"/>
        </w:object>
      </w:r>
      <w:r w:rsidRPr="00330A7E">
        <w:rPr>
          <w:rFonts w:ascii="Times New Roman" w:hAnsi="Times New Roman" w:cs="Times New Roman"/>
          <w:sz w:val="24"/>
          <w:szCs w:val="24"/>
          <w:lang w:val="it-IT"/>
        </w:rPr>
        <w:t xml:space="preserve"> xảy ra đồng thời với 3 biến cố trên và 3 biến cố này lập thành 1 nhóm biến cố đầy đủ.</w:t>
      </w:r>
    </w:p>
    <w:p w14:paraId="65F201E1" w14:textId="77777777" w:rsidR="00ED397D" w:rsidRPr="00330A7E" w:rsidRDefault="00ED397D" w:rsidP="00330A7E">
      <w:pPr>
        <w:spacing w:after="0" w:line="360" w:lineRule="auto"/>
        <w:ind w:firstLine="720"/>
        <w:rPr>
          <w:rFonts w:ascii="Times New Roman" w:hAnsi="Times New Roman" w:cs="Times New Roman"/>
          <w:sz w:val="24"/>
          <w:szCs w:val="24"/>
          <w:lang w:val="it-IT"/>
        </w:rPr>
      </w:pPr>
      <w:r w:rsidRPr="00330A7E">
        <w:rPr>
          <w:rFonts w:ascii="Times New Roman" w:hAnsi="Times New Roman" w:cs="Times New Roman"/>
          <w:sz w:val="24"/>
          <w:szCs w:val="24"/>
          <w:lang w:val="it-IT"/>
        </w:rPr>
        <w:t xml:space="preserve">Ta có: </w:t>
      </w:r>
      <w:r w:rsidRPr="00330A7E">
        <w:rPr>
          <w:rFonts w:ascii="Times New Roman" w:hAnsi="Times New Roman" w:cs="Times New Roman"/>
          <w:sz w:val="24"/>
          <w:szCs w:val="24"/>
          <w:lang w:val="it-IT"/>
        </w:rPr>
        <w:tab/>
      </w:r>
      <w:r w:rsidRPr="00330A7E">
        <w:rPr>
          <w:rFonts w:ascii="Times New Roman" w:hAnsi="Times New Roman" w:cs="Times New Roman"/>
          <w:position w:val="-30"/>
          <w:sz w:val="24"/>
          <w:szCs w:val="24"/>
        </w:rPr>
        <w:object w:dxaOrig="6940" w:dyaOrig="720" w14:anchorId="23233DCF">
          <v:shape id="_x0000_i2614" type="#_x0000_t75" style="width:347.25pt;height:36pt" o:ole="">
            <v:imagedata r:id="rId2700" o:title=""/>
          </v:shape>
          <o:OLEObject Type="Embed" ProgID="Equation.DSMT4" ShapeID="_x0000_i2614" DrawAspect="Content" ObjectID="_1796841678" r:id="rId2701"/>
        </w:object>
      </w:r>
    </w:p>
    <w:p w14:paraId="103F0249" w14:textId="77777777" w:rsidR="00ED397D" w:rsidRPr="00330A7E" w:rsidRDefault="00ED397D" w:rsidP="00330A7E">
      <w:pPr>
        <w:spacing w:after="0" w:line="360" w:lineRule="auto"/>
        <w:ind w:firstLine="720"/>
        <w:rPr>
          <w:rFonts w:ascii="Times New Roman" w:hAnsi="Times New Roman" w:cs="Times New Roman"/>
          <w:sz w:val="24"/>
          <w:szCs w:val="24"/>
          <w:lang w:val="it-IT"/>
        </w:rPr>
      </w:pPr>
      <w:r w:rsidRPr="00330A7E">
        <w:rPr>
          <w:rFonts w:ascii="Times New Roman" w:hAnsi="Times New Roman" w:cs="Times New Roman"/>
          <w:sz w:val="24"/>
          <w:szCs w:val="24"/>
          <w:lang w:val="it-IT"/>
        </w:rPr>
        <w:t xml:space="preserve">Theo công thức xác suất đầy đủ ta có: </w:t>
      </w:r>
    </w:p>
    <w:p w14:paraId="5C47736C" w14:textId="77777777" w:rsidR="00ED397D" w:rsidRPr="00330A7E" w:rsidRDefault="00ED397D" w:rsidP="00330A7E">
      <w:pPr>
        <w:spacing w:after="0" w:line="360" w:lineRule="auto"/>
        <w:ind w:left="720" w:firstLine="720"/>
        <w:rPr>
          <w:rFonts w:ascii="Times New Roman" w:hAnsi="Times New Roman" w:cs="Times New Roman"/>
          <w:sz w:val="24"/>
          <w:szCs w:val="24"/>
          <w:lang w:val="it-IT"/>
        </w:rPr>
      </w:pPr>
      <w:r w:rsidRPr="00330A7E">
        <w:rPr>
          <w:rFonts w:ascii="Times New Roman" w:hAnsi="Times New Roman" w:cs="Times New Roman"/>
          <w:position w:val="-18"/>
          <w:sz w:val="24"/>
          <w:szCs w:val="24"/>
        </w:rPr>
        <w:object w:dxaOrig="7339" w:dyaOrig="480" w14:anchorId="1A06E739">
          <v:shape id="_x0000_i2615" type="#_x0000_t75" style="width:367.5pt;height:24pt" o:ole="">
            <v:imagedata r:id="rId2702" o:title=""/>
          </v:shape>
          <o:OLEObject Type="Embed" ProgID="Equation.DSMT4" ShapeID="_x0000_i2615" DrawAspect="Content" ObjectID="_1796841679" r:id="rId2703"/>
        </w:object>
      </w:r>
    </w:p>
    <w:p w14:paraId="3C23EC52" w14:textId="77777777" w:rsidR="00ED397D" w:rsidRPr="00330A7E" w:rsidRDefault="00ED397D" w:rsidP="00330A7E">
      <w:pPr>
        <w:spacing w:after="0" w:line="360" w:lineRule="auto"/>
        <w:ind w:firstLine="720"/>
        <w:rPr>
          <w:rFonts w:ascii="Times New Roman" w:hAnsi="Times New Roman" w:cs="Times New Roman"/>
          <w:sz w:val="24"/>
          <w:szCs w:val="24"/>
        </w:rPr>
      </w:pPr>
      <w:r w:rsidRPr="00330A7E">
        <w:rPr>
          <w:rFonts w:ascii="Times New Roman" w:hAnsi="Times New Roman" w:cs="Times New Roman"/>
          <w:sz w:val="24"/>
          <w:szCs w:val="24"/>
        </w:rPr>
        <w:t xml:space="preserve">Vậy </w:t>
      </w:r>
      <w:r w:rsidRPr="00330A7E">
        <w:rPr>
          <w:rFonts w:ascii="Times New Roman" w:hAnsi="Times New Roman" w:cs="Times New Roman"/>
          <w:position w:val="-18"/>
          <w:sz w:val="24"/>
          <w:szCs w:val="24"/>
        </w:rPr>
        <w:object w:dxaOrig="3760" w:dyaOrig="480" w14:anchorId="15E131F4">
          <v:shape id="_x0000_i2616" type="#_x0000_t75" style="width:187.5pt;height:24pt" o:ole="">
            <v:imagedata r:id="rId2704" o:title=""/>
          </v:shape>
          <o:OLEObject Type="Embed" ProgID="Equation.DSMT4" ShapeID="_x0000_i2616" DrawAspect="Content" ObjectID="_1796841680" r:id="rId2705"/>
        </w:object>
      </w:r>
      <w:r w:rsidRPr="00330A7E">
        <w:rPr>
          <w:rFonts w:ascii="Times New Roman" w:hAnsi="Times New Roman" w:cs="Times New Roman"/>
          <w:sz w:val="24"/>
          <w:szCs w:val="24"/>
        </w:rPr>
        <w:t>.</w:t>
      </w:r>
    </w:p>
    <w:tbl>
      <w:tblPr>
        <w:tblStyle w:val="TableGrid"/>
        <w:tblW w:w="10098" w:type="dxa"/>
        <w:jc w:val="center"/>
        <w:tblBorders>
          <w:top w:val="single" w:sz="4" w:space="0" w:color="0070C0"/>
          <w:left w:val="single" w:sz="4" w:space="0" w:color="0070C0"/>
          <w:bottom w:val="single" w:sz="4" w:space="0" w:color="0070C0"/>
          <w:right w:val="single" w:sz="4" w:space="0" w:color="0070C0"/>
          <w:insideH w:val="none" w:sz="0" w:space="0" w:color="auto"/>
          <w:insideV w:val="single" w:sz="4" w:space="0" w:color="0070C0"/>
        </w:tblBorders>
        <w:tblLook w:val="04A0" w:firstRow="1" w:lastRow="0" w:firstColumn="1" w:lastColumn="0" w:noHBand="0" w:noVBand="1"/>
      </w:tblPr>
      <w:tblGrid>
        <w:gridCol w:w="4230"/>
        <w:gridCol w:w="5868"/>
      </w:tblGrid>
      <w:tr w:rsidR="00845FD2" w:rsidRPr="00330A7E" w14:paraId="4AB1CD83" w14:textId="77777777" w:rsidTr="00676EEF">
        <w:trPr>
          <w:trHeight w:val="265"/>
          <w:jc w:val="center"/>
        </w:trPr>
        <w:tc>
          <w:tcPr>
            <w:tcW w:w="4230" w:type="dxa"/>
            <w:vAlign w:val="center"/>
          </w:tcPr>
          <w:p w14:paraId="1CACCC42"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 xml:space="preserve"> ĐỀ THI THỬ </w:t>
            </w:r>
          </w:p>
          <w:p w14:paraId="2C24BF84"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THEO CẤU TRÚC ĐỀ THAM KHẢO</w:t>
            </w:r>
          </w:p>
        </w:tc>
        <w:tc>
          <w:tcPr>
            <w:tcW w:w="5868" w:type="dxa"/>
            <w:vAlign w:val="center"/>
          </w:tcPr>
          <w:p w14:paraId="18D405FE" w14:textId="77777777" w:rsidR="00845FD2" w:rsidRPr="00330A7E" w:rsidRDefault="00845FD2" w:rsidP="00676EEF">
            <w:pPr>
              <w:tabs>
                <w:tab w:val="left" w:pos="992"/>
              </w:tabs>
              <w:jc w:val="center"/>
              <w:rPr>
                <w:rFonts w:ascii="Times New Roman" w:hAnsi="Times New Roman" w:cs="Times New Roman"/>
                <w:b/>
                <w:color w:val="FF0000"/>
                <w:sz w:val="24"/>
                <w:szCs w:val="24"/>
              </w:rPr>
            </w:pPr>
            <w:r w:rsidRPr="00330A7E">
              <w:rPr>
                <w:rFonts w:ascii="Times New Roman" w:hAnsi="Times New Roman" w:cs="Times New Roman"/>
                <w:b/>
                <w:color w:val="1F497D" w:themeColor="text2"/>
                <w:sz w:val="24"/>
                <w:szCs w:val="24"/>
                <w:lang w:val="vi-VN"/>
              </w:rPr>
              <w:t xml:space="preserve">KỲ THI TỐT NGHIỆP </w:t>
            </w:r>
            <w:r w:rsidRPr="00330A7E">
              <w:rPr>
                <w:rFonts w:ascii="Times New Roman" w:hAnsi="Times New Roman" w:cs="Times New Roman"/>
                <w:b/>
                <w:color w:val="00B050"/>
                <w:sz w:val="24"/>
                <w:szCs w:val="24"/>
                <w:lang w:val="vi-VN"/>
              </w:rPr>
              <w:t xml:space="preserve">THPT QUỐC GIA </w:t>
            </w:r>
            <w:r w:rsidRPr="00330A7E">
              <w:rPr>
                <w:rFonts w:ascii="Times New Roman" w:hAnsi="Times New Roman" w:cs="Times New Roman"/>
                <w:b/>
                <w:color w:val="FF0000"/>
                <w:sz w:val="24"/>
                <w:szCs w:val="24"/>
                <w:lang w:val="vi-VN"/>
              </w:rPr>
              <w:t>NĂM 2025</w:t>
            </w:r>
          </w:p>
          <w:p w14:paraId="18F6AF5A"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Bài thi môn: TOÁN</w:t>
            </w:r>
          </w:p>
        </w:tc>
      </w:tr>
      <w:tr w:rsidR="00845FD2" w:rsidRPr="00330A7E" w14:paraId="6087A771" w14:textId="77777777" w:rsidTr="00676EEF">
        <w:trPr>
          <w:trHeight w:val="724"/>
          <w:jc w:val="center"/>
        </w:trPr>
        <w:tc>
          <w:tcPr>
            <w:tcW w:w="4230" w:type="dxa"/>
            <w:vAlign w:val="center"/>
          </w:tcPr>
          <w:p w14:paraId="2225EED0" w14:textId="6E32FB67" w:rsidR="00845FD2" w:rsidRPr="00330A7E" w:rsidRDefault="00845FD2" w:rsidP="00845FD2">
            <w:pPr>
              <w:tabs>
                <w:tab w:val="left" w:pos="992"/>
              </w:tabs>
              <w:jc w:val="center"/>
              <w:rPr>
                <w:rFonts w:ascii="Times New Roman" w:hAnsi="Times New Roman" w:cs="Times New Roman"/>
                <w:b/>
                <w:bCs/>
                <w:iCs/>
                <w:color w:val="000000" w:themeColor="text1"/>
                <w:sz w:val="24"/>
                <w:szCs w:val="24"/>
              </w:rPr>
            </w:pPr>
            <w:r w:rsidRPr="00330A7E">
              <w:rPr>
                <w:rFonts w:ascii="Times New Roman" w:hAnsi="Times New Roman" w:cs="Times New Roman"/>
                <w:b/>
                <w:bCs/>
                <w:iCs/>
                <w:color w:val="000000" w:themeColor="text1"/>
                <w:sz w:val="24"/>
                <w:szCs w:val="24"/>
                <w:highlight w:val="green"/>
              </w:rPr>
              <w:t xml:space="preserve">ĐỀ </w:t>
            </w:r>
            <w:r>
              <w:rPr>
                <w:rFonts w:ascii="Times New Roman" w:hAnsi="Times New Roman" w:cs="Times New Roman"/>
                <w:b/>
                <w:bCs/>
                <w:iCs/>
                <w:color w:val="000000" w:themeColor="text1"/>
                <w:sz w:val="24"/>
                <w:szCs w:val="24"/>
                <w:highlight w:val="green"/>
              </w:rPr>
              <w:t>6</w:t>
            </w:r>
          </w:p>
        </w:tc>
        <w:tc>
          <w:tcPr>
            <w:tcW w:w="5868" w:type="dxa"/>
            <w:vAlign w:val="center"/>
          </w:tcPr>
          <w:p w14:paraId="24475B56" w14:textId="77777777" w:rsidR="00845FD2" w:rsidRPr="00330A7E" w:rsidRDefault="00845FD2" w:rsidP="00676EEF">
            <w:pPr>
              <w:tabs>
                <w:tab w:val="left" w:pos="992"/>
              </w:tabs>
              <w:jc w:val="center"/>
              <w:rPr>
                <w:rFonts w:ascii="Times New Roman" w:hAnsi="Times New Roman" w:cs="Times New Roman"/>
                <w:bCs/>
                <w:i/>
                <w:iCs/>
                <w:color w:val="000000" w:themeColor="text1"/>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785216" behindDoc="0" locked="0" layoutInCell="1" allowOverlap="1" wp14:anchorId="4F2F728A" wp14:editId="6A4A05D3">
                      <wp:simplePos x="0" y="0"/>
                      <wp:positionH relativeFrom="column">
                        <wp:posOffset>794385</wp:posOffset>
                      </wp:positionH>
                      <wp:positionV relativeFrom="paragraph">
                        <wp:posOffset>198120</wp:posOffset>
                      </wp:positionV>
                      <wp:extent cx="2324100" cy="0"/>
                      <wp:effectExtent l="0" t="0" r="0" b="0"/>
                      <wp:wrapNone/>
                      <wp:docPr id="109"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85216;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W9H0MtgEAALkDAAAOAAAAZHJzL2Uyb0RvYy54bWysU02PEzEMvSPxH6Lc6cwUhGDU6R66gguC imV/QDbjdCKSOHJCP/49TtrOIkAIrfbiiRM/2+/Zs7o5eif2QMliGGS3aKWAoHG0YTfI+28fXr2T ImUVRuUwwCBPkOTN+uWL1SH2sMQJ3QgkOElI/SEOcso59k2T9ARepQVGCPxokLzK7NKuGUkdOLt3 zbJt3zYHpDESakiJb2/Pj3Jd8xsDOn8xJkEWbpDcW66Wqn0otlmvVL8jFSerL22oJ3ThlQ1cdE51 q7ISP8j+kcpbTZjQ5IVG36AxVkPlwGy69jc2d5OKULmwOCnOMqXnS6s/77ck7Miza99LEZTnId1l UnY3ZbHBEFhCJNEVpQ4x9QzYhC1dvBS3VGgfDfnyZULiWNU9zerCMQvNl8vXyzddy0PQ17fmERgp 5Y+AXpTDIJ0Nhbjq1f5TylyMQ68h7JRGzqXrKZ8clGAXvoJhMlysq+i6RrBxJPaKF2D8XmlwrhpZ IMY6N4Paf4MusQUGdbX+FzhH14oY8gz0NiD9rWo+Xls15/gr6zPXQvsBx1MdRJWD96OqdNnlsoC/ +hX++MetfwIAAP//AwBQSwMEFAAGAAgAAAAhAPl7FSTdAAAACQEAAA8AAABkcnMvZG93bnJldi54 bWxMj81OwzAQhO9IfQdrkbhRJwHaEuJUFT8nOITAgaMbL0nUeB3FbhJ4ehZxoMeZ/TQ7k21n24kR B986UhAvIxBIlTMt1Qre354uNyB80GR05wgVfKGHbb44y3Rq3ESvOJahFhxCPtUKmhD6VEpfNWi1 X7oeiW+fbrA6sBxqaQY9cbjtZBJFK2l1S/yh0T3eN1gdyqNVsH58Lot+enj5LuRaFsXowubwodTF +by7AxFwDv8w/Nbn6pBzp707kvGiY53cxIwquIoTEAxc38Zs7P8MmWfydEH+AwAA//8DAFBLAQIt ABQABgAIAAAAIQC2gziS/gAAAOEBAAATAAAAAAAAAAAAAAAAAAAAAABbQ29udGVudF9UeXBlc10u eG1sUEsBAi0AFAAGAAgAAAAhADj9If/WAAAAlAEAAAsAAAAAAAAAAAAAAAAALwEAAF9yZWxzLy5y ZWxzUEsBAi0AFAAGAAgAAAAhAJb0fQy2AQAAuQMAAA4AAAAAAAAAAAAAAAAALgIAAGRycy9lMm9E b2MueG1sUEsBAi0AFAAGAAgAAAAhAPl7FSTdAAAACQEAAA8AAAAAAAAAAAAAAAAAEAQAAGRycy9k b3ducmV2LnhtbFBLBQYAAAAABAAEAPMAAAAaBQAAAAA= " strokecolor="black [3040]"/>
                  </w:pict>
                </mc:Fallback>
              </mc:AlternateContent>
            </w:r>
            <w:r w:rsidRPr="00330A7E">
              <w:rPr>
                <w:rFonts w:ascii="Times New Roman" w:hAnsi="Times New Roman" w:cs="Times New Roman"/>
                <w:bCs/>
                <w:i/>
                <w:iCs/>
                <w:color w:val="000000" w:themeColor="text1"/>
                <w:sz w:val="24"/>
                <w:szCs w:val="24"/>
              </w:rPr>
              <w:t>Thời gian làm bài: 90 phút, không kể thời gian phát đề</w:t>
            </w:r>
          </w:p>
        </w:tc>
      </w:tr>
    </w:tbl>
    <w:p w14:paraId="4DE0772C" w14:textId="77777777" w:rsidR="00ED397D" w:rsidRPr="00330A7E" w:rsidRDefault="00ED397D" w:rsidP="00330A7E">
      <w:pPr>
        <w:pStyle w:val="ListParagraph"/>
        <w:tabs>
          <w:tab w:val="left" w:pos="992"/>
        </w:tabs>
        <w:spacing w:before="120"/>
        <w:ind w:left="0"/>
        <w:rPr>
          <w:rFonts w:ascii="Times New Roman" w:hAnsi="Times New Roman" w:cs="Times New Roman"/>
          <w:b/>
          <w:sz w:val="24"/>
          <w:szCs w:val="24"/>
        </w:rPr>
      </w:pPr>
    </w:p>
    <w:p w14:paraId="3748A93A"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PHẦN I. Câu trắc nghiệm nhiều phương án lựa chọn</w:t>
      </w:r>
      <w:r w:rsidRPr="00330A7E">
        <w:rPr>
          <w:rFonts w:ascii="Times New Roman" w:hAnsi="Times New Roman" w:cs="Times New Roman"/>
          <w:sz w:val="24"/>
          <w:szCs w:val="24"/>
        </w:rPr>
        <w:t>. Thí sinh trả lời từ câu 1 đến câu 12. Mỗi câu hỏi thí sinh chỉ chọn một phương án.</w:t>
      </w:r>
    </w:p>
    <w:p w14:paraId="7990F287" w14:textId="77777777" w:rsidR="00ED397D" w:rsidRPr="00330A7E" w:rsidRDefault="00ED397D" w:rsidP="00330A7E">
      <w:pPr>
        <w:tabs>
          <w:tab w:val="left" w:pos="992"/>
        </w:tabs>
        <w:spacing w:before="120" w:after="0"/>
        <w:ind w:left="992" w:hanging="992"/>
        <w:jc w:val="both"/>
        <w:rPr>
          <w:rFonts w:ascii="Times New Roman" w:hAnsi="Times New Roman" w:cs="Times New Roman"/>
          <w:b/>
          <w:color w:val="000000"/>
          <w:sz w:val="24"/>
          <w:szCs w:val="24"/>
          <w:lang w:val="pt-BR"/>
        </w:rPr>
      </w:pPr>
      <w:r w:rsidRPr="00330A7E">
        <w:rPr>
          <w:rFonts w:ascii="Times New Roman" w:hAnsi="Times New Roman" w:cs="Times New Roman"/>
          <w:b/>
          <w:color w:val="0000FF"/>
          <w:sz w:val="24"/>
          <w:szCs w:val="24"/>
          <w:lang w:val="pt-BR"/>
        </w:rPr>
        <w:t>Câu 1:</w:t>
      </w:r>
      <w:r w:rsidRPr="00330A7E">
        <w:rPr>
          <w:rFonts w:ascii="Times New Roman" w:hAnsi="Times New Roman" w:cs="Times New Roman"/>
          <w:b/>
          <w:color w:val="0000FF"/>
          <w:sz w:val="24"/>
          <w:szCs w:val="24"/>
          <w:lang w:val="pt-BR"/>
        </w:rPr>
        <w:tab/>
      </w:r>
      <w:r w:rsidRPr="00330A7E">
        <w:rPr>
          <w:rFonts w:ascii="Times New Roman" w:hAnsi="Times New Roman" w:cs="Times New Roman"/>
          <w:color w:val="000000"/>
          <w:sz w:val="24"/>
          <w:szCs w:val="24"/>
        </w:rPr>
        <w:t xml:space="preserve">Cho hàm số </w:t>
      </w:r>
      <w:r w:rsidRPr="00330A7E">
        <w:rPr>
          <w:rFonts w:ascii="Times New Roman" w:hAnsi="Times New Roman" w:cs="Times New Roman"/>
          <w:position w:val="-10"/>
          <w:sz w:val="24"/>
          <w:szCs w:val="24"/>
        </w:rPr>
        <w:object w:dxaOrig="915" w:dyaOrig="315" w14:anchorId="15BF458D">
          <v:shape id="_x0000_i2617" type="#_x0000_t75" style="width:45.75pt;height:15.75pt" o:ole="">
            <v:imagedata r:id="rId2706" o:title=""/>
          </v:shape>
          <o:OLEObject Type="Embed" ProgID="Equation.DSMT4" ShapeID="_x0000_i2617" DrawAspect="Content" ObjectID="_1796841681" r:id="rId2707"/>
        </w:object>
      </w:r>
      <w:r w:rsidRPr="00330A7E">
        <w:rPr>
          <w:rFonts w:ascii="Times New Roman" w:hAnsi="Times New Roman" w:cs="Times New Roman"/>
          <w:color w:val="000000"/>
          <w:sz w:val="24"/>
          <w:szCs w:val="24"/>
        </w:rPr>
        <w:t xml:space="preserve"> xác định tại </w:t>
      </w:r>
      <w:r w:rsidRPr="00330A7E">
        <w:rPr>
          <w:rFonts w:ascii="Times New Roman" w:hAnsi="Times New Roman" w:cs="Times New Roman"/>
          <w:position w:val="-12"/>
          <w:sz w:val="24"/>
          <w:szCs w:val="24"/>
        </w:rPr>
        <w:object w:dxaOrig="630" w:dyaOrig="360" w14:anchorId="65DBE21A">
          <v:shape id="_x0000_i2618" type="#_x0000_t75" style="width:31.5pt;height:18pt" o:ole="">
            <v:imagedata r:id="rId2708" o:title=""/>
          </v:shape>
          <o:OLEObject Type="Embed" ProgID="Equation.DSMT4" ShapeID="_x0000_i2618" DrawAspect="Content" ObjectID="_1796841682" r:id="rId2709"/>
        </w:object>
      </w:r>
      <w:r w:rsidRPr="00330A7E">
        <w:rPr>
          <w:rFonts w:ascii="Times New Roman" w:hAnsi="Times New Roman" w:cs="Times New Roman"/>
          <w:sz w:val="24"/>
          <w:szCs w:val="24"/>
        </w:rPr>
        <w:t xml:space="preserve"> và </w:t>
      </w:r>
      <w:r w:rsidRPr="00330A7E">
        <w:rPr>
          <w:rFonts w:ascii="Times New Roman" w:hAnsi="Times New Roman" w:cs="Times New Roman"/>
          <w:color w:val="000000"/>
          <w:sz w:val="24"/>
          <w:szCs w:val="24"/>
        </w:rPr>
        <w:t xml:space="preserve">thỏa mãn </w:t>
      </w:r>
      <w:r w:rsidRPr="00330A7E">
        <w:rPr>
          <w:rFonts w:ascii="Times New Roman" w:hAnsi="Times New Roman" w:cs="Times New Roman"/>
          <w:position w:val="-24"/>
          <w:sz w:val="24"/>
          <w:szCs w:val="24"/>
        </w:rPr>
        <w:object w:dxaOrig="2040" w:dyaOrig="660" w14:anchorId="3F7DDBE8">
          <v:shape id="_x0000_i2619" type="#_x0000_t75" style="width:102pt;height:33pt" o:ole="">
            <v:imagedata r:id="rId2710" o:title=""/>
          </v:shape>
          <o:OLEObject Type="Embed" ProgID="Equation.DSMT4" ShapeID="_x0000_i2619" DrawAspect="Content" ObjectID="_1796841683" r:id="rId2711"/>
        </w:object>
      </w:r>
      <w:r w:rsidRPr="00330A7E">
        <w:rPr>
          <w:rFonts w:ascii="Times New Roman" w:hAnsi="Times New Roman" w:cs="Times New Roman"/>
          <w:sz w:val="24"/>
          <w:szCs w:val="24"/>
        </w:rPr>
        <w:t>.</w:t>
      </w:r>
      <w:r w:rsidRPr="00330A7E">
        <w:rPr>
          <w:rFonts w:ascii="Times New Roman" w:hAnsi="Times New Roman" w:cs="Times New Roman"/>
          <w:color w:val="000000"/>
          <w:sz w:val="24"/>
          <w:szCs w:val="24"/>
        </w:rPr>
        <w:t xml:space="preserve"> Giá trị của </w:t>
      </w:r>
      <w:r w:rsidRPr="00330A7E">
        <w:rPr>
          <w:rFonts w:ascii="Times New Roman" w:hAnsi="Times New Roman" w:cs="Times New Roman"/>
          <w:position w:val="-14"/>
          <w:sz w:val="24"/>
          <w:szCs w:val="24"/>
        </w:rPr>
        <w:object w:dxaOrig="615" w:dyaOrig="405" w14:anchorId="5A6A32AA">
          <v:shape id="_x0000_i2620" type="#_x0000_t75" style="width:30.75pt;height:20.25pt" o:ole="">
            <v:imagedata r:id="rId2712" o:title=""/>
          </v:shape>
          <o:OLEObject Type="Embed" ProgID="Equation.DSMT4" ShapeID="_x0000_i2620" DrawAspect="Content" ObjectID="_1796841684" r:id="rId2713"/>
        </w:object>
      </w:r>
      <w:r w:rsidRPr="00330A7E">
        <w:rPr>
          <w:rFonts w:ascii="Times New Roman" w:hAnsi="Times New Roman" w:cs="Times New Roman"/>
          <w:sz w:val="24"/>
          <w:szCs w:val="24"/>
        </w:rPr>
        <w:t xml:space="preserve"> </w:t>
      </w:r>
      <w:r w:rsidRPr="00330A7E">
        <w:rPr>
          <w:rFonts w:ascii="Times New Roman" w:hAnsi="Times New Roman" w:cs="Times New Roman"/>
          <w:color w:val="000000"/>
          <w:sz w:val="24"/>
          <w:szCs w:val="24"/>
        </w:rPr>
        <w:t>bằng</w:t>
      </w:r>
      <w:r w:rsidRPr="00330A7E">
        <w:rPr>
          <w:rFonts w:ascii="Times New Roman" w:hAnsi="Times New Roman" w:cs="Times New Roman"/>
          <w:color w:val="000000"/>
          <w:sz w:val="24"/>
          <w:szCs w:val="24"/>
          <w:lang w:val="pt-BR"/>
        </w:rPr>
        <w:t>:</w:t>
      </w:r>
    </w:p>
    <w:p w14:paraId="48B52ACA" w14:textId="77777777" w:rsidR="00ED397D" w:rsidRPr="00330A7E" w:rsidRDefault="00ED397D" w:rsidP="00330A7E">
      <w:pPr>
        <w:pStyle w:val="ListParagraph"/>
        <w:tabs>
          <w:tab w:val="left" w:pos="3402"/>
          <w:tab w:val="left" w:pos="5669"/>
          <w:tab w:val="left" w:pos="7937"/>
        </w:tabs>
        <w:spacing w:line="276" w:lineRule="auto"/>
        <w:ind w:left="992"/>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b/>
          <w:color w:val="000000"/>
          <w:position w:val="-6"/>
          <w:sz w:val="24"/>
          <w:szCs w:val="24"/>
          <w:lang w:val="pt-BR"/>
        </w:rPr>
        <w:object w:dxaOrig="345" w:dyaOrig="285" w14:anchorId="3726865D">
          <v:shape id="_x0000_i2621" type="#_x0000_t75" style="width:17.25pt;height:14.25pt" o:ole="">
            <v:imagedata r:id="rId2714" o:title=""/>
          </v:shape>
          <o:OLEObject Type="Embed" ProgID="Equation.DSMT4" ShapeID="_x0000_i2621" DrawAspect="Content" ObjectID="_1796841685" r:id="rId2715"/>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b/>
          <w:color w:val="000000"/>
          <w:position w:val="-4"/>
          <w:sz w:val="24"/>
          <w:szCs w:val="24"/>
          <w:lang w:val="pt-BR"/>
        </w:rPr>
        <w:object w:dxaOrig="195" w:dyaOrig="255" w14:anchorId="5BFD791F">
          <v:shape id="_x0000_i2622" type="#_x0000_t75" style="width:9.75pt;height:12.75pt" o:ole="">
            <v:imagedata r:id="rId2716" o:title=""/>
          </v:shape>
          <o:OLEObject Type="Embed" ProgID="Equation.DSMT4" ShapeID="_x0000_i2622" DrawAspect="Content" ObjectID="_1796841686" r:id="rId271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b/>
          <w:color w:val="000000"/>
          <w:position w:val="-24"/>
          <w:sz w:val="24"/>
          <w:szCs w:val="24"/>
          <w:lang w:val="pt-BR"/>
        </w:rPr>
        <w:object w:dxaOrig="285" w:dyaOrig="615" w14:anchorId="261C8436">
          <v:shape id="_x0000_i2623" type="#_x0000_t75" style="width:14.25pt;height:30.75pt" o:ole="">
            <v:imagedata r:id="rId2718" o:title=""/>
          </v:shape>
          <o:OLEObject Type="Embed" ProgID="Equation.DSMT4" ShapeID="_x0000_i2623" DrawAspect="Content" ObjectID="_1796841687" r:id="rId271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b/>
          <w:color w:val="000000"/>
          <w:position w:val="-24"/>
          <w:sz w:val="24"/>
          <w:szCs w:val="24"/>
          <w:lang w:val="pt-BR"/>
        </w:rPr>
        <w:object w:dxaOrig="300" w:dyaOrig="615" w14:anchorId="2F08DF50">
          <v:shape id="_x0000_i2624" type="#_x0000_t75" style="width:15pt;height:30.75pt" o:ole="">
            <v:imagedata r:id="rId2720" o:title=""/>
          </v:shape>
          <o:OLEObject Type="Embed" ProgID="Equation.DSMT4" ShapeID="_x0000_i2624" DrawAspect="Content" ObjectID="_1796841688" r:id="rId2721"/>
        </w:object>
      </w:r>
      <w:r w:rsidRPr="00330A7E">
        <w:rPr>
          <w:rFonts w:ascii="Times New Roman" w:hAnsi="Times New Roman" w:cs="Times New Roman"/>
          <w:sz w:val="24"/>
          <w:szCs w:val="24"/>
        </w:rPr>
        <w:t>.</w:t>
      </w:r>
    </w:p>
    <w:p w14:paraId="69376A10" w14:textId="77777777" w:rsidR="00ED397D" w:rsidRPr="00330A7E" w:rsidRDefault="00ED397D" w:rsidP="00330A7E">
      <w:pPr>
        <w:tabs>
          <w:tab w:val="left" w:pos="992"/>
        </w:tabs>
        <w:spacing w:before="120" w:after="0"/>
        <w:ind w:left="992" w:hanging="992"/>
        <w:jc w:val="both"/>
        <w:rPr>
          <w:rFonts w:ascii="Times New Roman" w:eastAsia="Times New Roman" w:hAnsi="Times New Roman" w:cs="Times New Roman"/>
          <w:sz w:val="24"/>
          <w:szCs w:val="24"/>
        </w:rPr>
      </w:pPr>
      <w:r w:rsidRPr="00330A7E">
        <w:rPr>
          <w:rFonts w:ascii="Times New Roman" w:eastAsia="Times New Roman" w:hAnsi="Times New Roman" w:cs="Times New Roman"/>
          <w:b/>
          <w:color w:val="0000FF"/>
          <w:sz w:val="24"/>
          <w:szCs w:val="24"/>
          <w:lang w:val="vi-VN"/>
        </w:rPr>
        <w:t>Câu 2:</w:t>
      </w:r>
      <w:r w:rsidRPr="00330A7E">
        <w:rPr>
          <w:rFonts w:ascii="Times New Roman" w:eastAsia="Times New Roman" w:hAnsi="Times New Roman" w:cs="Times New Roman"/>
          <w:b/>
          <w:color w:val="0000FF"/>
          <w:sz w:val="24"/>
          <w:szCs w:val="24"/>
          <w:lang w:val="vi-VN"/>
        </w:rPr>
        <w:tab/>
      </w:r>
      <w:r w:rsidRPr="00330A7E">
        <w:rPr>
          <w:rFonts w:ascii="Times New Roman" w:eastAsia="Times New Roman" w:hAnsi="Times New Roman" w:cs="Times New Roman"/>
          <w:sz w:val="24"/>
          <w:szCs w:val="24"/>
          <w:lang w:val="vi-VN"/>
        </w:rPr>
        <w:t>Cho hàm số</w:t>
      </w:r>
      <w:r w:rsidRPr="00330A7E">
        <w:rPr>
          <w:rFonts w:ascii="Times New Roman" w:eastAsia="Times New Roman" w:hAnsi="Times New Roman" w:cs="Times New Roman"/>
          <w:sz w:val="24"/>
          <w:szCs w:val="24"/>
        </w:rPr>
        <w:t xml:space="preserve"> bậc ba</w:t>
      </w:r>
      <w:r w:rsidRPr="00330A7E">
        <w:rPr>
          <w:rFonts w:ascii="Times New Roman" w:eastAsia="Times New Roman" w:hAnsi="Times New Roman" w:cs="Times New Roman"/>
          <w:sz w:val="24"/>
          <w:szCs w:val="24"/>
          <w:lang w:val="vi-VN"/>
        </w:rPr>
        <w:t xml:space="preserve"> </w:t>
      </w:r>
      <w:r w:rsidRPr="00330A7E">
        <w:rPr>
          <w:rFonts w:ascii="Times New Roman" w:hAnsi="Times New Roman" w:cs="Times New Roman"/>
          <w:position w:val="-14"/>
          <w:sz w:val="24"/>
          <w:szCs w:val="24"/>
        </w:rPr>
        <w:object w:dxaOrig="960" w:dyaOrig="400" w14:anchorId="026BD5C9">
          <v:shape id="_x0000_i2625" type="#_x0000_t75" style="width:48pt;height:20.25pt" o:ole="">
            <v:imagedata r:id="rId2722" o:title=""/>
          </v:shape>
          <o:OLEObject Type="Embed" ProgID="Equation.DSMT4" ShapeID="_x0000_i2625" DrawAspect="Content" ObjectID="_1796841689" r:id="rId2723"/>
        </w:object>
      </w:r>
      <w:r w:rsidRPr="00330A7E">
        <w:rPr>
          <w:rFonts w:ascii="Times New Roman" w:eastAsia="Times New Roman" w:hAnsi="Times New Roman" w:cs="Times New Roman"/>
          <w:sz w:val="24"/>
          <w:szCs w:val="24"/>
          <w:lang w:val="vi-VN"/>
        </w:rPr>
        <w:t xml:space="preserve"> có </w:t>
      </w:r>
      <w:r w:rsidRPr="00330A7E">
        <w:rPr>
          <w:rFonts w:ascii="Times New Roman" w:eastAsia="Times New Roman" w:hAnsi="Times New Roman" w:cs="Times New Roman"/>
          <w:sz w:val="24"/>
          <w:szCs w:val="24"/>
        </w:rPr>
        <w:t>đồ thị là đường cong hình sau.</w:t>
      </w:r>
    </w:p>
    <w:p w14:paraId="0DECCA1F" w14:textId="77777777" w:rsidR="00ED397D" w:rsidRPr="00330A7E" w:rsidRDefault="00ED397D" w:rsidP="00330A7E">
      <w:pPr>
        <w:spacing w:after="0"/>
        <w:ind w:left="992" w:hanging="992"/>
        <w:jc w:val="center"/>
        <w:rPr>
          <w:rFonts w:ascii="Times New Roman" w:eastAsia="Times New Roman" w:hAnsi="Times New Roman" w:cs="Times New Roman"/>
          <w:sz w:val="24"/>
          <w:szCs w:val="24"/>
        </w:rPr>
      </w:pPr>
      <w:r w:rsidRPr="00330A7E">
        <w:rPr>
          <w:rFonts w:ascii="Times New Roman" w:eastAsia="Calibri" w:hAnsi="Times New Roman" w:cs="Times New Roman"/>
          <w:noProof/>
          <w:sz w:val="24"/>
          <w:szCs w:val="24"/>
          <w:lang w:eastAsia="en-US"/>
        </w:rPr>
        <w:drawing>
          <wp:inline distT="0" distB="0" distL="0" distR="0" wp14:anchorId="330AF1C9" wp14:editId="45EA8C61">
            <wp:extent cx="1746250" cy="1924532"/>
            <wp:effectExtent l="0" t="0" r="6350" b="0"/>
            <wp:docPr id="46" name="Picture 3"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84068" name="Picture 3" descr="A graph of a function  Description automatically generated"/>
                    <pic:cNvPicPr>
                      <a:picLocks noChangeAspect="1" noChangeArrowheads="1"/>
                    </pic:cNvPicPr>
                  </pic:nvPicPr>
                  <pic:blipFill>
                    <a:blip r:embed="rId2724">
                      <a:extLst>
                        <a:ext uri="{28A0092B-C50C-407E-A947-70E740481C1C}">
                          <a14:useLocalDpi xmlns:a14="http://schemas.microsoft.com/office/drawing/2010/main" val="0"/>
                        </a:ext>
                      </a:extLst>
                    </a:blip>
                    <a:srcRect/>
                    <a:stretch>
                      <a:fillRect/>
                    </a:stretch>
                  </pic:blipFill>
                  <pic:spPr bwMode="auto">
                    <a:xfrm>
                      <a:off x="0" y="0"/>
                      <a:ext cx="1749270" cy="1927860"/>
                    </a:xfrm>
                    <a:prstGeom prst="rect">
                      <a:avLst/>
                    </a:prstGeom>
                    <a:noFill/>
                    <a:ln>
                      <a:noFill/>
                    </a:ln>
                  </pic:spPr>
                </pic:pic>
              </a:graphicData>
            </a:graphic>
          </wp:inline>
        </w:drawing>
      </w:r>
    </w:p>
    <w:p w14:paraId="5012C6BA" w14:textId="77777777" w:rsidR="00ED397D" w:rsidRPr="00330A7E" w:rsidRDefault="00ED397D" w:rsidP="00330A7E">
      <w:pPr>
        <w:spacing w:after="0"/>
        <w:ind w:left="992"/>
        <w:jc w:val="both"/>
        <w:rPr>
          <w:rFonts w:ascii="Times New Roman" w:eastAsia="Calibri" w:hAnsi="Times New Roman" w:cs="Times New Roman"/>
          <w:b/>
          <w:color w:val="0000FF"/>
          <w:sz w:val="24"/>
          <w:szCs w:val="24"/>
        </w:rPr>
      </w:pPr>
      <w:r w:rsidRPr="00330A7E">
        <w:rPr>
          <w:rFonts w:ascii="Times New Roman" w:eastAsia="Calibri" w:hAnsi="Times New Roman" w:cs="Times New Roman"/>
          <w:sz w:val="24"/>
          <w:szCs w:val="24"/>
        </w:rPr>
        <w:t>Hàm số đã cho nghịch biến trên khoảng nào dưới đây?</w:t>
      </w:r>
    </w:p>
    <w:p w14:paraId="7B5EA1A3"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color w:val="000000"/>
          <w:sz w:val="24"/>
          <w:szCs w:val="24"/>
        </w:rPr>
      </w:pPr>
      <w:r w:rsidRPr="00330A7E">
        <w:rPr>
          <w:rFonts w:ascii="Times New Roman" w:eastAsia="Calibri" w:hAnsi="Times New Roman" w:cs="Times New Roman"/>
          <w:b/>
          <w:color w:val="0000FF"/>
          <w:sz w:val="24"/>
          <w:szCs w:val="24"/>
          <w:lang w:val="vi-VN"/>
        </w:rPr>
        <w:t xml:space="preserve">A. </w:t>
      </w:r>
      <w:r w:rsidRPr="00330A7E">
        <w:rPr>
          <w:rFonts w:ascii="Times New Roman" w:eastAsia="Times New Roman" w:hAnsi="Times New Roman" w:cs="Times New Roman"/>
          <w:position w:val="-14"/>
          <w:sz w:val="24"/>
          <w:szCs w:val="24"/>
        </w:rPr>
        <w:object w:dxaOrig="760" w:dyaOrig="400" w14:anchorId="7DF52BB3">
          <v:shape id="_x0000_i2626" type="#_x0000_t75" style="width:38.25pt;height:20.25pt" o:ole="">
            <v:imagedata r:id="rId2725" o:title=""/>
          </v:shape>
          <o:OLEObject Type="Embed" ProgID="Equation.DSMT4" ShapeID="_x0000_i2626" DrawAspect="Content" ObjectID="_1796841690" r:id="rId2726"/>
        </w:object>
      </w:r>
      <w:r w:rsidRPr="00330A7E">
        <w:rPr>
          <w:rFonts w:ascii="Times New Roman" w:eastAsia="Calibri" w:hAnsi="Times New Roman" w:cs="Times New Roman"/>
          <w:color w:val="000000"/>
          <w:sz w:val="24"/>
          <w:szCs w:val="24"/>
          <w:lang w:val="vi-VN"/>
        </w:rPr>
        <w:t>.</w:t>
      </w:r>
      <w:r w:rsidRPr="00330A7E">
        <w:rPr>
          <w:rFonts w:ascii="Times New Roman" w:eastAsia="Calibri" w:hAnsi="Times New Roman" w:cs="Times New Roman"/>
          <w:b/>
          <w:color w:val="0000FF"/>
          <w:sz w:val="24"/>
          <w:szCs w:val="24"/>
          <w:lang w:val="vi-VN"/>
        </w:rPr>
        <w:tab/>
        <w:t xml:space="preserve">B. </w:t>
      </w:r>
      <w:r w:rsidRPr="00330A7E">
        <w:rPr>
          <w:rFonts w:ascii="Times New Roman" w:eastAsia="Times New Roman" w:hAnsi="Times New Roman" w:cs="Times New Roman"/>
          <w:position w:val="-14"/>
          <w:sz w:val="24"/>
          <w:szCs w:val="24"/>
        </w:rPr>
        <w:object w:dxaOrig="780" w:dyaOrig="400" w14:anchorId="419A6E43">
          <v:shape id="_x0000_i2627" type="#_x0000_t75" style="width:39pt;height:20.25pt" o:ole="">
            <v:imagedata r:id="rId2727" o:title=""/>
          </v:shape>
          <o:OLEObject Type="Embed" ProgID="Equation.DSMT4" ShapeID="_x0000_i2627" DrawAspect="Content" ObjectID="_1796841691" r:id="rId2728"/>
        </w:object>
      </w:r>
      <w:r w:rsidRPr="00330A7E">
        <w:rPr>
          <w:rFonts w:ascii="Times New Roman" w:eastAsia="Calibri" w:hAnsi="Times New Roman" w:cs="Times New Roman"/>
          <w:color w:val="000000"/>
          <w:sz w:val="24"/>
          <w:szCs w:val="24"/>
          <w:lang w:val="vi-VN"/>
        </w:rPr>
        <w:t>.</w:t>
      </w:r>
      <w:r w:rsidRPr="00330A7E">
        <w:rPr>
          <w:rFonts w:ascii="Times New Roman" w:eastAsia="Calibri" w:hAnsi="Times New Roman" w:cs="Times New Roman"/>
          <w:b/>
          <w:color w:val="0000FF"/>
          <w:sz w:val="24"/>
          <w:szCs w:val="24"/>
          <w:lang w:val="vi-VN"/>
        </w:rPr>
        <w:tab/>
        <w:t xml:space="preserve">C. </w:t>
      </w:r>
      <w:r w:rsidRPr="00330A7E">
        <w:rPr>
          <w:rFonts w:ascii="Times New Roman" w:eastAsia="Times New Roman" w:hAnsi="Times New Roman" w:cs="Times New Roman"/>
          <w:position w:val="-14"/>
          <w:sz w:val="24"/>
          <w:szCs w:val="24"/>
        </w:rPr>
        <w:object w:dxaOrig="660" w:dyaOrig="400" w14:anchorId="5C84D109">
          <v:shape id="_x0000_i2628" type="#_x0000_t75" style="width:33pt;height:20.25pt" o:ole="">
            <v:imagedata r:id="rId2729" o:title=""/>
          </v:shape>
          <o:OLEObject Type="Embed" ProgID="Equation.DSMT4" ShapeID="_x0000_i2628" DrawAspect="Content" ObjectID="_1796841692" r:id="rId2730"/>
        </w:object>
      </w:r>
      <w:r w:rsidRPr="00330A7E">
        <w:rPr>
          <w:rFonts w:ascii="Times New Roman" w:eastAsia="Calibri" w:hAnsi="Times New Roman" w:cs="Times New Roman"/>
          <w:color w:val="000000"/>
          <w:sz w:val="24"/>
          <w:szCs w:val="24"/>
          <w:lang w:val="vi-VN"/>
        </w:rPr>
        <w:t>.</w:t>
      </w:r>
      <w:r w:rsidRPr="00330A7E">
        <w:rPr>
          <w:rFonts w:ascii="Times New Roman" w:eastAsia="Calibri" w:hAnsi="Times New Roman" w:cs="Times New Roman"/>
          <w:b/>
          <w:color w:val="0000FF"/>
          <w:sz w:val="24"/>
          <w:szCs w:val="24"/>
          <w:lang w:val="vi-VN"/>
        </w:rPr>
        <w:tab/>
        <w:t xml:space="preserve">D. </w:t>
      </w:r>
      <w:r w:rsidRPr="00330A7E">
        <w:rPr>
          <w:rFonts w:ascii="Times New Roman" w:eastAsia="Times New Roman" w:hAnsi="Times New Roman" w:cs="Times New Roman"/>
          <w:position w:val="-14"/>
          <w:sz w:val="24"/>
          <w:szCs w:val="24"/>
        </w:rPr>
        <w:object w:dxaOrig="580" w:dyaOrig="400" w14:anchorId="6E543828">
          <v:shape id="_x0000_i2629" type="#_x0000_t75" style="width:29.25pt;height:20.25pt" o:ole="">
            <v:imagedata r:id="rId2731" o:title=""/>
          </v:shape>
          <o:OLEObject Type="Embed" ProgID="Equation.DSMT4" ShapeID="_x0000_i2629" DrawAspect="Content" ObjectID="_1796841693" r:id="rId2732"/>
        </w:object>
      </w:r>
      <w:r w:rsidRPr="00330A7E">
        <w:rPr>
          <w:rFonts w:ascii="Times New Roman" w:eastAsia="Calibri" w:hAnsi="Times New Roman" w:cs="Times New Roman"/>
          <w:color w:val="000000"/>
          <w:sz w:val="24"/>
          <w:szCs w:val="24"/>
          <w:lang w:val="vi-VN"/>
        </w:rPr>
        <w:t>.</w:t>
      </w:r>
    </w:p>
    <w:p w14:paraId="786BE2C5" w14:textId="77777777" w:rsidR="00ED397D" w:rsidRPr="00330A7E" w:rsidRDefault="00ED397D" w:rsidP="00330A7E">
      <w:pPr>
        <w:tabs>
          <w:tab w:val="left" w:pos="992"/>
        </w:tabs>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lang w:val="vi-VN"/>
        </w:rPr>
        <w:t>Câu 3:</w:t>
      </w:r>
      <w:r w:rsidRPr="00330A7E">
        <w:rPr>
          <w:rFonts w:ascii="Times New Roman" w:hAnsi="Times New Roman" w:cs="Times New Roman"/>
          <w:b/>
          <w:color w:val="0000FF"/>
          <w:sz w:val="24"/>
          <w:szCs w:val="24"/>
          <w:lang w:val="vi-VN"/>
        </w:rPr>
        <w:tab/>
      </w:r>
      <w:r w:rsidRPr="00330A7E">
        <w:rPr>
          <w:rFonts w:ascii="Times New Roman" w:hAnsi="Times New Roman" w:cs="Times New Roman"/>
          <w:sz w:val="24"/>
          <w:szCs w:val="24"/>
        </w:rPr>
        <w:t xml:space="preserve">Cho hàm số </w:t>
      </w:r>
      <w:r w:rsidRPr="00330A7E">
        <w:rPr>
          <w:rFonts w:ascii="Times New Roman" w:hAnsi="Times New Roman" w:cs="Times New Roman"/>
          <w:position w:val="-14"/>
          <w:sz w:val="24"/>
          <w:szCs w:val="24"/>
        </w:rPr>
        <w:object w:dxaOrig="960" w:dyaOrig="400" w14:anchorId="2FFB5A55">
          <v:shape id="_x0000_i2630" type="#_x0000_t75" style="width:48pt;height:20.25pt" o:ole="">
            <v:imagedata r:id="rId2733" o:title=""/>
          </v:shape>
          <o:OLEObject Type="Embed" ProgID="Equation.DSMT4" ShapeID="_x0000_i2630" DrawAspect="Content" ObjectID="_1796841694" r:id="rId2734"/>
        </w:object>
      </w:r>
      <w:r w:rsidRPr="00330A7E">
        <w:rPr>
          <w:rFonts w:ascii="Times New Roman" w:hAnsi="Times New Roman" w:cs="Times New Roman"/>
          <w:sz w:val="24"/>
          <w:szCs w:val="24"/>
        </w:rPr>
        <w:t xml:space="preserve"> có đồ thị như </w:t>
      </w:r>
      <w:r w:rsidRPr="00330A7E">
        <w:rPr>
          <w:rFonts w:ascii="Times New Roman" w:hAnsi="Times New Roman" w:cs="Times New Roman"/>
          <w:i/>
          <w:iCs/>
          <w:sz w:val="24"/>
          <w:szCs w:val="24"/>
        </w:rPr>
        <w:t>Hình 2</w:t>
      </w:r>
      <w:r w:rsidRPr="00330A7E">
        <w:rPr>
          <w:rFonts w:ascii="Times New Roman" w:hAnsi="Times New Roman" w:cs="Times New Roman"/>
          <w:sz w:val="24"/>
          <w:szCs w:val="24"/>
        </w:rPr>
        <w:t>.</w:t>
      </w:r>
    </w:p>
    <w:p w14:paraId="5DE7A9CF" w14:textId="77777777" w:rsidR="00ED397D" w:rsidRPr="00330A7E" w:rsidRDefault="00ED397D" w:rsidP="00330A7E">
      <w:pPr>
        <w:spacing w:before="120"/>
        <w:ind w:left="992" w:hanging="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lastRenderedPageBreak/>
        <w:drawing>
          <wp:inline distT="0" distB="0" distL="0" distR="0" wp14:anchorId="52182F57" wp14:editId="04DD0F1A">
            <wp:extent cx="2120900" cy="1959247"/>
            <wp:effectExtent l="0" t="0" r="0" b="3175"/>
            <wp:docPr id="48" name="Picture 48" descr="A graph of function and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 of function and function  Description automatically generated"/>
                    <pic:cNvPicPr/>
                  </pic:nvPicPr>
                  <pic:blipFill>
                    <a:blip r:embed="rId2735"/>
                    <a:stretch>
                      <a:fillRect/>
                    </a:stretch>
                  </pic:blipFill>
                  <pic:spPr>
                    <a:xfrm>
                      <a:off x="0" y="0"/>
                      <a:ext cx="2127772" cy="1965595"/>
                    </a:xfrm>
                    <a:prstGeom prst="rect">
                      <a:avLst/>
                    </a:prstGeom>
                  </pic:spPr>
                </pic:pic>
              </a:graphicData>
            </a:graphic>
          </wp:inline>
        </w:drawing>
      </w:r>
    </w:p>
    <w:p w14:paraId="1B6A48FC" w14:textId="77777777" w:rsidR="00ED397D" w:rsidRPr="00330A7E" w:rsidRDefault="00ED397D" w:rsidP="00330A7E">
      <w:pPr>
        <w:spacing w:before="120"/>
        <w:ind w:left="992" w:hanging="992"/>
        <w:rPr>
          <w:rFonts w:ascii="Times New Roman" w:hAnsi="Times New Roman" w:cs="Times New Roman"/>
          <w:sz w:val="24"/>
          <w:szCs w:val="24"/>
        </w:rPr>
      </w:pPr>
      <w:r w:rsidRPr="00330A7E">
        <w:rPr>
          <w:rFonts w:ascii="Times New Roman" w:hAnsi="Times New Roman" w:cs="Times New Roman"/>
          <w:sz w:val="24"/>
          <w:szCs w:val="24"/>
        </w:rPr>
        <w:t>Đồ thị hàm số đã cho có đường tiệm cận ngang là:</w:t>
      </w:r>
    </w:p>
    <w:p w14:paraId="577EBCC5"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6"/>
          <w:sz w:val="24"/>
          <w:szCs w:val="24"/>
        </w:rPr>
        <w:object w:dxaOrig="560" w:dyaOrig="279" w14:anchorId="58C535D6">
          <v:shape id="_x0000_i2631" type="#_x0000_t75" style="width:27.75pt;height:14.25pt" o:ole="">
            <v:imagedata r:id="rId2736" o:title=""/>
          </v:shape>
          <o:OLEObject Type="Embed" ProgID="Equation.DSMT4" ShapeID="_x0000_i2631" DrawAspect="Content" ObjectID="_1796841695" r:id="rId273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6"/>
          <w:sz w:val="24"/>
          <w:szCs w:val="24"/>
        </w:rPr>
        <w:object w:dxaOrig="680" w:dyaOrig="279" w14:anchorId="20AF2D1C">
          <v:shape id="_x0000_i2632" type="#_x0000_t75" style="width:33.75pt;height:14.25pt" o:ole="">
            <v:imagedata r:id="rId2738" o:title=""/>
          </v:shape>
          <o:OLEObject Type="Embed" ProgID="Equation.DSMT4" ShapeID="_x0000_i2632" DrawAspect="Content" ObjectID="_1796841696" r:id="rId273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0"/>
          <w:sz w:val="24"/>
          <w:szCs w:val="24"/>
        </w:rPr>
        <w:object w:dxaOrig="580" w:dyaOrig="320" w14:anchorId="7B6240E4">
          <v:shape id="_x0000_i2633" type="#_x0000_t75" style="width:29.25pt;height:15.75pt" o:ole="">
            <v:imagedata r:id="rId2740" o:title=""/>
          </v:shape>
          <o:OLEObject Type="Embed" ProgID="Equation.DSMT4" ShapeID="_x0000_i2633" DrawAspect="Content" ObjectID="_1796841697" r:id="rId2741"/>
        </w:object>
      </w:r>
      <w:r w:rsidRPr="00330A7E">
        <w:rPr>
          <w:rFonts w:ascii="Times New Roman" w:hAnsi="Times New Roman" w:cs="Times New Roman"/>
          <w:sz w:val="24"/>
          <w:szCs w:val="24"/>
        </w:rPr>
        <w:t>.</w:t>
      </w:r>
      <w:r w:rsidRPr="00330A7E">
        <w:rPr>
          <w:rFonts w:ascii="Times New Roman" w:hAnsi="Times New Roman" w:cs="Times New Roman"/>
          <w:position w:val="-10"/>
          <w:sz w:val="24"/>
          <w:szCs w:val="24"/>
        </w:rPr>
        <w:object w:dxaOrig="139" w:dyaOrig="260" w14:anchorId="0360741A">
          <v:shape id="_x0000_i2634" type="#_x0000_t75" style="width:6.75pt;height:12.75pt" o:ole="">
            <v:imagedata r:id="rId2742" o:title=""/>
          </v:shape>
          <o:OLEObject Type="Embed" ProgID="Equation.DSMT4" ShapeID="_x0000_i2634" DrawAspect="Content" ObjectID="_1796841698" r:id="rId2743"/>
        </w:objec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10"/>
          <w:sz w:val="24"/>
          <w:szCs w:val="24"/>
        </w:rPr>
        <w:object w:dxaOrig="700" w:dyaOrig="320" w14:anchorId="2652B3EE">
          <v:shape id="_x0000_i2635" type="#_x0000_t75" style="width:35.25pt;height:15.75pt" o:ole="">
            <v:imagedata r:id="rId2744" o:title=""/>
          </v:shape>
          <o:OLEObject Type="Embed" ProgID="Equation.DSMT4" ShapeID="_x0000_i2635" DrawAspect="Content" ObjectID="_1796841699" r:id="rId2745"/>
        </w:object>
      </w:r>
      <w:r w:rsidRPr="00330A7E">
        <w:rPr>
          <w:rFonts w:ascii="Times New Roman" w:hAnsi="Times New Roman" w:cs="Times New Roman"/>
          <w:sz w:val="24"/>
          <w:szCs w:val="24"/>
        </w:rPr>
        <w:t>.</w:t>
      </w:r>
    </w:p>
    <w:p w14:paraId="341CA783" w14:textId="77777777" w:rsidR="00ED397D" w:rsidRPr="00330A7E" w:rsidRDefault="00ED397D" w:rsidP="00330A7E">
      <w:pPr>
        <w:tabs>
          <w:tab w:val="left" w:pos="992"/>
        </w:tabs>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lang w:val="vi-VN"/>
        </w:rPr>
        <w:t>Câu 4:</w:t>
      </w:r>
      <w:r w:rsidRPr="00330A7E">
        <w:rPr>
          <w:rFonts w:ascii="Times New Roman" w:hAnsi="Times New Roman" w:cs="Times New Roman"/>
          <w:b/>
          <w:color w:val="0000FF"/>
          <w:sz w:val="24"/>
          <w:szCs w:val="24"/>
          <w:lang w:val="vi-VN"/>
        </w:rPr>
        <w:tab/>
      </w:r>
      <w:r w:rsidRPr="00330A7E">
        <w:rPr>
          <w:rFonts w:ascii="Times New Roman" w:hAnsi="Times New Roman" w:cs="Times New Roman"/>
          <w:sz w:val="24"/>
          <w:szCs w:val="24"/>
        </w:rPr>
        <w:t xml:space="preserve">Họ nguyên hàm của hàm số </w:t>
      </w:r>
      <w:r w:rsidRPr="00330A7E">
        <w:rPr>
          <w:rFonts w:ascii="Times New Roman" w:hAnsi="Times New Roman" w:cs="Times New Roman"/>
          <w:position w:val="-14"/>
          <w:sz w:val="24"/>
          <w:szCs w:val="24"/>
        </w:rPr>
        <w:object w:dxaOrig="1260" w:dyaOrig="400" w14:anchorId="4DCD8AED">
          <v:shape id="_x0000_i2636" type="#_x0000_t75" style="width:63pt;height:20.25pt" o:ole="">
            <v:imagedata r:id="rId2746" o:title=""/>
          </v:shape>
          <o:OLEObject Type="Embed" ProgID="Equation.DSMT4" ShapeID="_x0000_i2636" DrawAspect="Content" ObjectID="_1796841700" r:id="rId2747"/>
        </w:object>
      </w:r>
      <w:r w:rsidRPr="00330A7E">
        <w:rPr>
          <w:rFonts w:ascii="Times New Roman" w:hAnsi="Times New Roman" w:cs="Times New Roman"/>
          <w:sz w:val="24"/>
          <w:szCs w:val="24"/>
        </w:rPr>
        <w:t xml:space="preserve"> là?</w:t>
      </w:r>
    </w:p>
    <w:p w14:paraId="4A530D2D"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6"/>
          <w:sz w:val="24"/>
          <w:szCs w:val="24"/>
        </w:rPr>
        <w:object w:dxaOrig="1100" w:dyaOrig="279" w14:anchorId="61577B4A">
          <v:shape id="_x0000_i2637" type="#_x0000_t75" style="width:54.75pt;height:14.25pt" o:ole="">
            <v:imagedata r:id="rId2748" o:title=""/>
          </v:shape>
          <o:OLEObject Type="Embed" ProgID="Equation.DSMT4" ShapeID="_x0000_i2637" DrawAspect="Content" ObjectID="_1796841701" r:id="rId274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6"/>
          <w:sz w:val="24"/>
          <w:szCs w:val="24"/>
        </w:rPr>
        <w:object w:dxaOrig="920" w:dyaOrig="279" w14:anchorId="7421B3E0">
          <v:shape id="_x0000_i2638" type="#_x0000_t75" style="width:45.75pt;height:14.25pt" o:ole="">
            <v:imagedata r:id="rId2750" o:title=""/>
          </v:shape>
          <o:OLEObject Type="Embed" ProgID="Equation.DSMT4" ShapeID="_x0000_i2638" DrawAspect="Content" ObjectID="_1796841702" r:id="rId2751"/>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6"/>
          <w:sz w:val="24"/>
          <w:szCs w:val="24"/>
        </w:rPr>
        <w:object w:dxaOrig="900" w:dyaOrig="279" w14:anchorId="4BFE8B17">
          <v:shape id="_x0000_i2639" type="#_x0000_t75" style="width:45pt;height:14.25pt" o:ole="">
            <v:imagedata r:id="rId2752" o:title=""/>
          </v:shape>
          <o:OLEObject Type="Embed" ProgID="Equation.DSMT4" ShapeID="_x0000_i2639" DrawAspect="Content" ObjectID="_1796841703" r:id="rId2753"/>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6"/>
          <w:sz w:val="24"/>
          <w:szCs w:val="24"/>
        </w:rPr>
        <w:object w:dxaOrig="1060" w:dyaOrig="279" w14:anchorId="7F2ACECA">
          <v:shape id="_x0000_i2640" type="#_x0000_t75" style="width:53.25pt;height:14.25pt" o:ole="">
            <v:imagedata r:id="rId2754" o:title=""/>
          </v:shape>
          <o:OLEObject Type="Embed" ProgID="Equation.DSMT4" ShapeID="_x0000_i2640" DrawAspect="Content" ObjectID="_1796841704" r:id="rId2755"/>
        </w:object>
      </w:r>
      <w:r w:rsidRPr="00330A7E">
        <w:rPr>
          <w:rFonts w:ascii="Times New Roman" w:hAnsi="Times New Roman" w:cs="Times New Roman"/>
          <w:sz w:val="24"/>
          <w:szCs w:val="24"/>
        </w:rPr>
        <w:t>.</w:t>
      </w:r>
    </w:p>
    <w:p w14:paraId="6F2D6737" w14:textId="77777777" w:rsidR="00ED397D" w:rsidRPr="00330A7E" w:rsidRDefault="00ED397D" w:rsidP="00330A7E">
      <w:pPr>
        <w:tabs>
          <w:tab w:val="left" w:pos="992"/>
        </w:tabs>
        <w:spacing w:before="120" w:after="0"/>
        <w:ind w:left="992" w:hanging="992"/>
        <w:jc w:val="both"/>
        <w:rPr>
          <w:rFonts w:ascii="Times New Roman" w:hAnsi="Times New Roman" w:cs="Times New Roman"/>
          <w:sz w:val="24"/>
          <w:szCs w:val="24"/>
          <w:lang w:val="it-IT"/>
        </w:rPr>
      </w:pPr>
      <w:r w:rsidRPr="00330A7E">
        <w:rPr>
          <w:rFonts w:ascii="Times New Roman" w:hAnsi="Times New Roman" w:cs="Times New Roman"/>
          <w:b/>
          <w:color w:val="0000FF"/>
          <w:sz w:val="24"/>
          <w:szCs w:val="24"/>
          <w:lang w:val="it-IT"/>
        </w:rPr>
        <w:t>Câu 5:</w:t>
      </w:r>
      <w:r w:rsidRPr="00330A7E">
        <w:rPr>
          <w:rFonts w:ascii="Times New Roman" w:hAnsi="Times New Roman" w:cs="Times New Roman"/>
          <w:b/>
          <w:color w:val="0000FF"/>
          <w:sz w:val="24"/>
          <w:szCs w:val="24"/>
          <w:lang w:val="it-IT"/>
        </w:rPr>
        <w:tab/>
      </w:r>
      <w:r w:rsidRPr="00330A7E">
        <w:rPr>
          <w:rFonts w:ascii="Times New Roman" w:hAnsi="Times New Roman" w:cs="Times New Roman"/>
          <w:color w:val="000000"/>
          <w:sz w:val="24"/>
          <w:szCs w:val="24"/>
          <w:lang w:val="fr-FR"/>
        </w:rPr>
        <w:t xml:space="preserve">Cho hàm số </w:t>
      </w:r>
      <w:r w:rsidRPr="00330A7E">
        <w:rPr>
          <w:rFonts w:ascii="Times New Roman" w:hAnsi="Times New Roman" w:cs="Times New Roman"/>
          <w:position w:val="-14"/>
          <w:sz w:val="24"/>
          <w:szCs w:val="24"/>
        </w:rPr>
        <w:object w:dxaOrig="960" w:dyaOrig="400" w14:anchorId="284C08A1">
          <v:shape id="_x0000_i2641" type="#_x0000_t75" style="width:48pt;height:20.25pt" o:ole="">
            <v:imagedata r:id="rId2756" o:title=""/>
          </v:shape>
          <o:OLEObject Type="Embed" ProgID="Equation.DSMT4" ShapeID="_x0000_i2641" DrawAspect="Content" ObjectID="_1796841705" r:id="rId2757"/>
        </w:object>
      </w:r>
      <w:r w:rsidRPr="00330A7E">
        <w:rPr>
          <w:rFonts w:ascii="Times New Roman" w:hAnsi="Times New Roman" w:cs="Times New Roman"/>
          <w:color w:val="000000"/>
          <w:sz w:val="24"/>
          <w:szCs w:val="24"/>
          <w:lang w:val="fr-FR"/>
        </w:rPr>
        <w:t xml:space="preserve"> có bảng biến thiên như hình bên. </w:t>
      </w:r>
      <w:r w:rsidRPr="00330A7E">
        <w:rPr>
          <w:rFonts w:ascii="Times New Roman" w:hAnsi="Times New Roman" w:cs="Times New Roman"/>
          <w:color w:val="000000"/>
          <w:sz w:val="24"/>
          <w:szCs w:val="24"/>
          <w:lang w:val="it-IT"/>
        </w:rPr>
        <w:t xml:space="preserve">Giá trị nhỏ nhất của hàm số </w:t>
      </w:r>
      <w:r w:rsidRPr="00330A7E">
        <w:rPr>
          <w:rFonts w:ascii="Times New Roman" w:hAnsi="Times New Roman" w:cs="Times New Roman"/>
          <w:position w:val="-14"/>
          <w:sz w:val="24"/>
          <w:szCs w:val="24"/>
        </w:rPr>
        <w:object w:dxaOrig="960" w:dyaOrig="400" w14:anchorId="07F3DC09">
          <v:shape id="_x0000_i2642" type="#_x0000_t75" style="width:48pt;height:20.25pt" o:ole="">
            <v:imagedata r:id="rId2758" o:title=""/>
          </v:shape>
          <o:OLEObject Type="Embed" ProgID="Equation.DSMT4" ShapeID="_x0000_i2642" DrawAspect="Content" ObjectID="_1796841706" r:id="rId2759"/>
        </w:object>
      </w:r>
      <w:r w:rsidRPr="00330A7E">
        <w:rPr>
          <w:rFonts w:ascii="Times New Roman" w:hAnsi="Times New Roman" w:cs="Times New Roman"/>
          <w:sz w:val="24"/>
          <w:szCs w:val="24"/>
          <w:lang w:val="it-IT"/>
        </w:rPr>
        <w:t xml:space="preserve"> trên </w:t>
      </w:r>
      <w:r w:rsidRPr="00330A7E">
        <w:rPr>
          <w:rFonts w:ascii="Times New Roman" w:hAnsi="Times New Roman" w:cs="Times New Roman"/>
          <w:position w:val="-14"/>
          <w:sz w:val="24"/>
          <w:szCs w:val="24"/>
        </w:rPr>
        <w:object w:dxaOrig="639" w:dyaOrig="400" w14:anchorId="314D0D0D">
          <v:shape id="_x0000_i2643" type="#_x0000_t75" style="width:32.25pt;height:20.25pt" o:ole="">
            <v:imagedata r:id="rId2760" o:title=""/>
          </v:shape>
          <o:OLEObject Type="Embed" ProgID="Equation.DSMT4" ShapeID="_x0000_i2643" DrawAspect="Content" ObjectID="_1796841707" r:id="rId2761"/>
        </w:object>
      </w:r>
      <w:r w:rsidRPr="00330A7E">
        <w:rPr>
          <w:rFonts w:ascii="Times New Roman" w:hAnsi="Times New Roman" w:cs="Times New Roman"/>
          <w:sz w:val="24"/>
          <w:szCs w:val="24"/>
          <w:lang w:val="it-IT"/>
        </w:rPr>
        <w:t xml:space="preserve"> bằng:</w:t>
      </w:r>
    </w:p>
    <w:p w14:paraId="3BDD8A17" w14:textId="77777777" w:rsidR="00ED397D" w:rsidRPr="00330A7E" w:rsidRDefault="00ED397D" w:rsidP="00330A7E">
      <w:pPr>
        <w:ind w:left="992" w:hanging="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2F98FA8A" wp14:editId="1AD04C6A">
            <wp:extent cx="3048000" cy="1148790"/>
            <wp:effectExtent l="0" t="0" r="0" b="0"/>
            <wp:docPr id="49" name="Picture 49" descr="A diagram of a mathematical equa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mathematical equation  Description automatically generated"/>
                    <pic:cNvPicPr/>
                  </pic:nvPicPr>
                  <pic:blipFill>
                    <a:blip r:embed="rId2762"/>
                    <a:stretch>
                      <a:fillRect/>
                    </a:stretch>
                  </pic:blipFill>
                  <pic:spPr>
                    <a:xfrm>
                      <a:off x="0" y="0"/>
                      <a:ext cx="3064252" cy="1154915"/>
                    </a:xfrm>
                    <a:prstGeom prst="rect">
                      <a:avLst/>
                    </a:prstGeom>
                  </pic:spPr>
                </pic:pic>
              </a:graphicData>
            </a:graphic>
          </wp:inline>
        </w:drawing>
      </w:r>
    </w:p>
    <w:p w14:paraId="3D07576B"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it-IT"/>
        </w:rPr>
      </w:pPr>
      <w:r w:rsidRPr="00330A7E">
        <w:rPr>
          <w:rFonts w:ascii="Times New Roman" w:hAnsi="Times New Roman" w:cs="Times New Roman"/>
          <w:b/>
          <w:noProof/>
          <w:color w:val="0000FF"/>
          <w:sz w:val="24"/>
          <w:szCs w:val="24"/>
        </w:rPr>
        <w:t xml:space="preserve">A. </w:t>
      </w:r>
      <w:r w:rsidRPr="00330A7E">
        <w:rPr>
          <w:rFonts w:ascii="Times New Roman" w:hAnsi="Times New Roman" w:cs="Times New Roman"/>
          <w:position w:val="-6"/>
          <w:sz w:val="24"/>
          <w:szCs w:val="24"/>
        </w:rPr>
        <w:object w:dxaOrig="320" w:dyaOrig="279" w14:anchorId="73FA8602">
          <v:shape id="_x0000_i2644" type="#_x0000_t75" style="width:15.75pt;height:14.25pt" o:ole="">
            <v:imagedata r:id="rId2763" o:title=""/>
          </v:shape>
          <o:OLEObject Type="Embed" ProgID="Equation.DSMT4" ShapeID="_x0000_i2644" DrawAspect="Content" ObjectID="_1796841708" r:id="rId2764"/>
        </w:object>
      </w:r>
      <w:r w:rsidRPr="00330A7E">
        <w:rPr>
          <w:rFonts w:ascii="Times New Roman" w:hAnsi="Times New Roman" w:cs="Times New Roman"/>
          <w:noProof/>
          <w:sz w:val="24"/>
          <w:szCs w:val="24"/>
        </w:rPr>
        <w:t>.</w:t>
      </w:r>
      <w:r w:rsidRPr="00330A7E">
        <w:rPr>
          <w:rFonts w:ascii="Times New Roman" w:hAnsi="Times New Roman" w:cs="Times New Roman"/>
          <w:noProof/>
          <w:sz w:val="24"/>
          <w:szCs w:val="24"/>
        </w:rPr>
        <w:tab/>
      </w:r>
      <w:r w:rsidRPr="00330A7E">
        <w:rPr>
          <w:rFonts w:ascii="Times New Roman" w:hAnsi="Times New Roman" w:cs="Times New Roman"/>
          <w:b/>
          <w:noProof/>
          <w:color w:val="0000FF"/>
          <w:sz w:val="24"/>
          <w:szCs w:val="24"/>
        </w:rPr>
        <w:t xml:space="preserve">B. </w:t>
      </w:r>
      <w:r w:rsidRPr="00330A7E">
        <w:rPr>
          <w:rFonts w:ascii="Times New Roman" w:hAnsi="Times New Roman" w:cs="Times New Roman"/>
          <w:position w:val="-4"/>
          <w:sz w:val="24"/>
          <w:szCs w:val="24"/>
        </w:rPr>
        <w:object w:dxaOrig="300" w:dyaOrig="260" w14:anchorId="6CF3F635">
          <v:shape id="_x0000_i2645" type="#_x0000_t75" style="width:15pt;height:12.75pt" o:ole="">
            <v:imagedata r:id="rId2765" o:title=""/>
          </v:shape>
          <o:OLEObject Type="Embed" ProgID="Equation.DSMT4" ShapeID="_x0000_i2645" DrawAspect="Content" ObjectID="_1796841709" r:id="rId2766"/>
        </w:object>
      </w:r>
      <w:r w:rsidRPr="00330A7E">
        <w:rPr>
          <w:rFonts w:ascii="Times New Roman" w:hAnsi="Times New Roman" w:cs="Times New Roman"/>
          <w:sz w:val="24"/>
          <w:szCs w:val="24"/>
          <w:lang w:val="it-IT"/>
        </w:rPr>
        <w:t>.</w:t>
      </w:r>
      <w:r w:rsidRPr="00330A7E">
        <w:rPr>
          <w:rFonts w:ascii="Times New Roman" w:hAnsi="Times New Roman" w:cs="Times New Roman"/>
          <w:sz w:val="24"/>
          <w:szCs w:val="24"/>
          <w:lang w:val="it-IT"/>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4"/>
          <w:sz w:val="24"/>
          <w:szCs w:val="24"/>
        </w:rPr>
        <w:object w:dxaOrig="320" w:dyaOrig="260" w14:anchorId="66393647">
          <v:shape id="_x0000_i2646" type="#_x0000_t75" style="width:15.75pt;height:12.75pt" o:ole="">
            <v:imagedata r:id="rId2767" o:title=""/>
          </v:shape>
          <o:OLEObject Type="Embed" ProgID="Equation.DSMT4" ShapeID="_x0000_i2646" DrawAspect="Content" ObjectID="_1796841710" r:id="rId2768"/>
        </w:object>
      </w:r>
      <w:r w:rsidRPr="00330A7E">
        <w:rPr>
          <w:rFonts w:ascii="Times New Roman" w:hAnsi="Times New Roman" w:cs="Times New Roman"/>
          <w:sz w:val="24"/>
          <w:szCs w:val="24"/>
          <w:lang w:val="it-IT"/>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4"/>
          <w:sz w:val="24"/>
          <w:szCs w:val="24"/>
        </w:rPr>
        <w:object w:dxaOrig="139" w:dyaOrig="260" w14:anchorId="3BE438B4">
          <v:shape id="_x0000_i2647" type="#_x0000_t75" style="width:6.75pt;height:12.75pt" o:ole="">
            <v:imagedata r:id="rId2769" o:title=""/>
          </v:shape>
          <o:OLEObject Type="Embed" ProgID="Equation.DSMT4" ShapeID="_x0000_i2647" DrawAspect="Content" ObjectID="_1796841711" r:id="rId2770"/>
        </w:object>
      </w:r>
      <w:r w:rsidRPr="00330A7E">
        <w:rPr>
          <w:rFonts w:ascii="Times New Roman" w:hAnsi="Times New Roman" w:cs="Times New Roman"/>
          <w:noProof/>
          <w:sz w:val="24"/>
          <w:szCs w:val="24"/>
        </w:rPr>
        <w:t>.</w:t>
      </w:r>
    </w:p>
    <w:p w14:paraId="5DB16D26" w14:textId="77777777" w:rsidR="00ED397D" w:rsidRPr="00330A7E" w:rsidRDefault="00ED397D" w:rsidP="00330A7E">
      <w:pPr>
        <w:tabs>
          <w:tab w:val="left" w:pos="992"/>
        </w:tabs>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lang w:val="vi-VN"/>
        </w:rPr>
        <w:t>Câu 6:</w:t>
      </w:r>
      <w:r w:rsidRPr="00330A7E">
        <w:rPr>
          <w:rFonts w:ascii="Times New Roman" w:hAnsi="Times New Roman" w:cs="Times New Roman"/>
          <w:b/>
          <w:color w:val="0000FF"/>
          <w:sz w:val="24"/>
          <w:szCs w:val="24"/>
          <w:lang w:val="vi-VN"/>
        </w:rPr>
        <w:tab/>
      </w:r>
      <w:r w:rsidRPr="00330A7E">
        <w:rPr>
          <w:rFonts w:ascii="Times New Roman" w:hAnsi="Times New Roman" w:cs="Times New Roman"/>
          <w:sz w:val="24"/>
          <w:szCs w:val="24"/>
        </w:rPr>
        <w:t xml:space="preserve">Trong không gian tọa độ </w:t>
      </w:r>
      <w:r w:rsidRPr="00330A7E">
        <w:rPr>
          <w:rFonts w:ascii="Times New Roman" w:hAnsi="Times New Roman" w:cs="Times New Roman"/>
          <w:position w:val="-10"/>
          <w:sz w:val="24"/>
          <w:szCs w:val="24"/>
        </w:rPr>
        <w:object w:dxaOrig="620" w:dyaOrig="320" w14:anchorId="3D603558">
          <v:shape id="_x0000_i2648" type="#_x0000_t75" style="width:30.75pt;height:15.75pt" o:ole="">
            <v:imagedata r:id="rId2771" o:title=""/>
          </v:shape>
          <o:OLEObject Type="Embed" ProgID="Equation.DSMT4" ShapeID="_x0000_i2648" DrawAspect="Content" ObjectID="_1796841712" r:id="rId2772"/>
        </w:object>
      </w:r>
      <w:r w:rsidRPr="00330A7E">
        <w:rPr>
          <w:rFonts w:ascii="Times New Roman" w:hAnsi="Times New Roman" w:cs="Times New Roman"/>
          <w:sz w:val="24"/>
          <w:szCs w:val="24"/>
        </w:rPr>
        <w:t xml:space="preserve">vectơ nào sau đây là vectơ pháp tuyến của mặt phẳng </w:t>
      </w:r>
      <w:r w:rsidRPr="00330A7E">
        <w:rPr>
          <w:rFonts w:ascii="Times New Roman" w:hAnsi="Times New Roman" w:cs="Times New Roman"/>
          <w:position w:val="-14"/>
          <w:sz w:val="24"/>
          <w:szCs w:val="24"/>
        </w:rPr>
        <w:object w:dxaOrig="2160" w:dyaOrig="400" w14:anchorId="2EEB56A6">
          <v:shape id="_x0000_i2649" type="#_x0000_t75" style="width:108pt;height:20.25pt" o:ole="">
            <v:imagedata r:id="rId2773" o:title=""/>
          </v:shape>
          <o:OLEObject Type="Embed" ProgID="Equation.DSMT4" ShapeID="_x0000_i2649" DrawAspect="Content" ObjectID="_1796841713" r:id="rId2774"/>
        </w:object>
      </w:r>
      <w:r w:rsidRPr="00330A7E">
        <w:rPr>
          <w:rFonts w:ascii="Times New Roman" w:hAnsi="Times New Roman" w:cs="Times New Roman"/>
          <w:sz w:val="24"/>
          <w:szCs w:val="24"/>
        </w:rPr>
        <w:t>?</w:t>
      </w:r>
    </w:p>
    <w:p w14:paraId="7AB53D5E"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14"/>
          <w:sz w:val="24"/>
          <w:szCs w:val="24"/>
        </w:rPr>
        <w:object w:dxaOrig="1400" w:dyaOrig="420" w14:anchorId="1567E471">
          <v:shape id="_x0000_i2650" type="#_x0000_t75" style="width:69.75pt;height:21pt" o:ole="">
            <v:imagedata r:id="rId2775" o:title=""/>
          </v:shape>
          <o:OLEObject Type="Embed" ProgID="Equation.DSMT4" ShapeID="_x0000_i2650" DrawAspect="Content" ObjectID="_1796841714" r:id="rId2776"/>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14"/>
          <w:sz w:val="24"/>
          <w:szCs w:val="24"/>
        </w:rPr>
        <w:object w:dxaOrig="1200" w:dyaOrig="420" w14:anchorId="4DB37720">
          <v:shape id="_x0000_i2651" type="#_x0000_t75" style="width:60pt;height:21pt" o:ole="">
            <v:imagedata r:id="rId2777" o:title=""/>
          </v:shape>
          <o:OLEObject Type="Embed" ProgID="Equation.DSMT4" ShapeID="_x0000_i2651" DrawAspect="Content" ObjectID="_1796841715" r:id="rId277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4"/>
          <w:sz w:val="24"/>
          <w:szCs w:val="24"/>
        </w:rPr>
        <w:object w:dxaOrig="1400" w:dyaOrig="420" w14:anchorId="78EDE9AD">
          <v:shape id="_x0000_i2652" type="#_x0000_t75" style="width:69.75pt;height:21pt" o:ole="">
            <v:imagedata r:id="rId2779" o:title=""/>
          </v:shape>
          <o:OLEObject Type="Embed" ProgID="Equation.DSMT4" ShapeID="_x0000_i2652" DrawAspect="Content" ObjectID="_1796841716" r:id="rId2780"/>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14"/>
          <w:sz w:val="24"/>
          <w:szCs w:val="24"/>
        </w:rPr>
        <w:object w:dxaOrig="1340" w:dyaOrig="420" w14:anchorId="5A2A96FE">
          <v:shape id="_x0000_i2653" type="#_x0000_t75" style="width:66.75pt;height:21pt" o:ole="">
            <v:imagedata r:id="rId2781" o:title=""/>
          </v:shape>
          <o:OLEObject Type="Embed" ProgID="Equation.DSMT4" ShapeID="_x0000_i2653" DrawAspect="Content" ObjectID="_1796841717" r:id="rId2782"/>
        </w:object>
      </w:r>
      <w:r w:rsidRPr="00330A7E">
        <w:rPr>
          <w:rFonts w:ascii="Times New Roman" w:hAnsi="Times New Roman" w:cs="Times New Roman"/>
          <w:sz w:val="24"/>
          <w:szCs w:val="24"/>
        </w:rPr>
        <w:t>.</w:t>
      </w:r>
    </w:p>
    <w:p w14:paraId="160034F0" w14:textId="77777777" w:rsidR="00ED397D" w:rsidRPr="00330A7E" w:rsidRDefault="00ED397D" w:rsidP="00330A7E">
      <w:pPr>
        <w:tabs>
          <w:tab w:val="left" w:pos="992"/>
        </w:tabs>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lang w:val="vi-VN"/>
        </w:rPr>
        <w:t>Câu 7:</w:t>
      </w:r>
      <w:r w:rsidRPr="00330A7E">
        <w:rPr>
          <w:rFonts w:ascii="Times New Roman" w:hAnsi="Times New Roman" w:cs="Times New Roman"/>
          <w:b/>
          <w:color w:val="0000FF"/>
          <w:sz w:val="24"/>
          <w:szCs w:val="24"/>
          <w:lang w:val="vi-VN"/>
        </w:rPr>
        <w:tab/>
      </w:r>
      <w:r w:rsidRPr="00330A7E">
        <w:rPr>
          <w:rFonts w:ascii="Times New Roman" w:hAnsi="Times New Roman" w:cs="Times New Roman"/>
          <w:sz w:val="24"/>
          <w:szCs w:val="24"/>
        </w:rPr>
        <w:t xml:space="preserve">Trong không gian tọa độ </w:t>
      </w:r>
      <w:r w:rsidRPr="00330A7E">
        <w:rPr>
          <w:rFonts w:ascii="Times New Roman" w:hAnsi="Times New Roman" w:cs="Times New Roman"/>
          <w:position w:val="-10"/>
          <w:sz w:val="24"/>
          <w:szCs w:val="24"/>
        </w:rPr>
        <w:object w:dxaOrig="620" w:dyaOrig="320" w14:anchorId="2EEF85EF">
          <v:shape id="_x0000_i2654" type="#_x0000_t75" style="width:30.75pt;height:15.75pt" o:ole="">
            <v:imagedata r:id="rId2771" o:title=""/>
          </v:shape>
          <o:OLEObject Type="Embed" ProgID="Equation.DSMT4" ShapeID="_x0000_i2654" DrawAspect="Content" ObjectID="_1796841718" r:id="rId2783"/>
        </w:object>
      </w:r>
      <w:r w:rsidRPr="00330A7E">
        <w:rPr>
          <w:rFonts w:ascii="Times New Roman" w:hAnsi="Times New Roman" w:cs="Times New Roman"/>
          <w:sz w:val="24"/>
          <w:szCs w:val="24"/>
        </w:rPr>
        <w:t>phương trình nào sau đây là phương trình tham số của đường thẳng?</w:t>
      </w:r>
    </w:p>
    <w:p w14:paraId="20FBA358"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position w:val="-52"/>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52"/>
          <w:sz w:val="24"/>
          <w:szCs w:val="24"/>
        </w:rPr>
        <w:object w:dxaOrig="1140" w:dyaOrig="1160" w14:anchorId="35F1FEBC">
          <v:shape id="_x0000_i2655" type="#_x0000_t75" style="width:57pt;height:57.75pt" o:ole="">
            <v:imagedata r:id="rId2784" o:title=""/>
          </v:shape>
          <o:OLEObject Type="Embed" ProgID="Equation.DSMT4" ShapeID="_x0000_i2655" DrawAspect="Content" ObjectID="_1796841719" r:id="rId2785"/>
        </w:objec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52"/>
          <w:sz w:val="24"/>
          <w:szCs w:val="24"/>
        </w:rPr>
        <w:object w:dxaOrig="1280" w:dyaOrig="1160" w14:anchorId="1FC65521">
          <v:shape id="_x0000_i2656" type="#_x0000_t75" style="width:63.75pt;height:57.75pt" o:ole="">
            <v:imagedata r:id="rId2786" o:title=""/>
          </v:shape>
          <o:OLEObject Type="Embed" ProgID="Equation.DSMT4" ShapeID="_x0000_i2656" DrawAspect="Content" ObjectID="_1796841720" r:id="rId2787"/>
        </w:object>
      </w:r>
      <w:r w:rsidRPr="00330A7E">
        <w:rPr>
          <w:rFonts w:ascii="Times New Roman" w:hAnsi="Times New Roman" w:cs="Times New Roman"/>
          <w:position w:val="-52"/>
          <w:sz w:val="24"/>
          <w:szCs w:val="24"/>
        </w:rPr>
        <w:tab/>
      </w:r>
      <w:r w:rsidRPr="00330A7E">
        <w:rPr>
          <w:rFonts w:ascii="Times New Roman" w:hAnsi="Times New Roman" w:cs="Times New Roman"/>
          <w:b/>
          <w:bCs/>
          <w:color w:val="0000FF"/>
          <w:sz w:val="24"/>
          <w:szCs w:val="24"/>
        </w:rPr>
        <w:t xml:space="preserve">C. </w:t>
      </w:r>
      <w:r w:rsidRPr="00330A7E">
        <w:rPr>
          <w:rFonts w:ascii="Times New Roman" w:hAnsi="Times New Roman" w:cs="Times New Roman"/>
          <w:b/>
          <w:bCs/>
          <w:position w:val="-50"/>
          <w:sz w:val="24"/>
          <w:szCs w:val="24"/>
        </w:rPr>
        <w:object w:dxaOrig="1040" w:dyaOrig="1120" w14:anchorId="16BC9CDF">
          <v:shape id="_x0000_i2657" type="#_x0000_t75" style="width:51.75pt;height:56.25pt" o:ole="">
            <v:imagedata r:id="rId2788" o:title=""/>
          </v:shape>
          <o:OLEObject Type="Embed" ProgID="Equation.DSMT4" ShapeID="_x0000_i2657" DrawAspect="Content" ObjectID="_1796841721" r:id="rId2789"/>
        </w:object>
      </w:r>
      <w:r w:rsidRPr="00330A7E">
        <w:rPr>
          <w:rFonts w:ascii="Times New Roman" w:hAnsi="Times New Roman" w:cs="Times New Roman"/>
          <w:b/>
          <w:bCs/>
          <w:sz w:val="24"/>
          <w:szCs w:val="24"/>
        </w:rPr>
        <w:tab/>
      </w:r>
      <w:r w:rsidRPr="00330A7E">
        <w:rPr>
          <w:rFonts w:ascii="Times New Roman" w:hAnsi="Times New Roman" w:cs="Times New Roman"/>
          <w:b/>
          <w:bCs/>
          <w:color w:val="0000FF"/>
          <w:sz w:val="24"/>
          <w:szCs w:val="24"/>
        </w:rPr>
        <w:t xml:space="preserve">D. </w:t>
      </w:r>
      <w:r w:rsidRPr="00330A7E">
        <w:rPr>
          <w:rFonts w:ascii="Times New Roman" w:hAnsi="Times New Roman" w:cs="Times New Roman"/>
          <w:b/>
          <w:bCs/>
          <w:position w:val="-50"/>
          <w:sz w:val="24"/>
          <w:szCs w:val="24"/>
        </w:rPr>
        <w:object w:dxaOrig="1160" w:dyaOrig="1120" w14:anchorId="5CDACE3C">
          <v:shape id="_x0000_i2658" type="#_x0000_t75" style="width:57.75pt;height:56.25pt" o:ole="">
            <v:imagedata r:id="rId2790" o:title=""/>
          </v:shape>
          <o:OLEObject Type="Embed" ProgID="Equation.DSMT4" ShapeID="_x0000_i2658" DrawAspect="Content" ObjectID="_1796841722" r:id="rId2791"/>
        </w:object>
      </w:r>
    </w:p>
    <w:p w14:paraId="70B63DBC" w14:textId="77777777" w:rsidR="00ED397D" w:rsidRPr="00330A7E" w:rsidRDefault="00ED397D" w:rsidP="00330A7E">
      <w:pPr>
        <w:tabs>
          <w:tab w:val="left" w:pos="992"/>
        </w:tabs>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lang w:val="vi-VN"/>
        </w:rPr>
        <w:t>Câu 8:</w:t>
      </w:r>
      <w:r w:rsidRPr="00330A7E">
        <w:rPr>
          <w:rFonts w:ascii="Times New Roman" w:hAnsi="Times New Roman" w:cs="Times New Roman"/>
          <w:b/>
          <w:color w:val="0000FF"/>
          <w:sz w:val="24"/>
          <w:szCs w:val="24"/>
          <w:lang w:val="vi-VN"/>
        </w:rPr>
        <w:tab/>
      </w:r>
      <w:r w:rsidRPr="00330A7E">
        <w:rPr>
          <w:rFonts w:ascii="Times New Roman" w:hAnsi="Times New Roman" w:cs="Times New Roman"/>
          <w:sz w:val="24"/>
          <w:szCs w:val="24"/>
        </w:rPr>
        <w:t xml:space="preserve">Trong không gian tọa độ </w:t>
      </w:r>
      <w:r w:rsidRPr="00330A7E">
        <w:rPr>
          <w:rFonts w:ascii="Times New Roman" w:hAnsi="Times New Roman" w:cs="Times New Roman"/>
          <w:position w:val="-10"/>
          <w:sz w:val="24"/>
          <w:szCs w:val="24"/>
        </w:rPr>
        <w:object w:dxaOrig="560" w:dyaOrig="320" w14:anchorId="5126A89D">
          <v:shape id="_x0000_i2659" type="#_x0000_t75" style="width:28.5pt;height:15.75pt" o:ole="">
            <v:imagedata r:id="rId2792" o:title=""/>
          </v:shape>
          <o:OLEObject Type="Embed" ProgID="Equation.DSMT4" ShapeID="_x0000_i2659" DrawAspect="Content" ObjectID="_1796841723" r:id="rId2793"/>
        </w:object>
      </w:r>
      <w:r w:rsidRPr="00330A7E">
        <w:rPr>
          <w:rFonts w:ascii="Times New Roman" w:hAnsi="Times New Roman" w:cs="Times New Roman"/>
          <w:sz w:val="24"/>
          <w:szCs w:val="24"/>
        </w:rPr>
        <w:t xml:space="preserve">, cho mặt cầu: </w:t>
      </w:r>
      <w:r w:rsidRPr="00330A7E">
        <w:rPr>
          <w:rFonts w:ascii="Times New Roman" w:hAnsi="Times New Roman" w:cs="Times New Roman"/>
          <w:position w:val="-14"/>
          <w:sz w:val="24"/>
          <w:szCs w:val="24"/>
        </w:rPr>
        <w:object w:dxaOrig="3600" w:dyaOrig="440" w14:anchorId="531F808D">
          <v:shape id="_x0000_i2660" type="#_x0000_t75" style="width:180pt;height:21.75pt" o:ole="">
            <v:imagedata r:id="rId2794" o:title=""/>
          </v:shape>
          <o:OLEObject Type="Embed" ProgID="Equation.DSMT4" ShapeID="_x0000_i2660" DrawAspect="Content" ObjectID="_1796841724" r:id="rId2795"/>
        </w:object>
      </w:r>
    </w:p>
    <w:p w14:paraId="1A6B3C2D"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Tâm của mặt cầu </w:t>
      </w:r>
      <w:r w:rsidRPr="00330A7E">
        <w:rPr>
          <w:rFonts w:ascii="Times New Roman" w:hAnsi="Times New Roman" w:cs="Times New Roman"/>
          <w:position w:val="-14"/>
          <w:sz w:val="24"/>
          <w:szCs w:val="24"/>
        </w:rPr>
        <w:object w:dxaOrig="400" w:dyaOrig="400" w14:anchorId="7A93822D">
          <v:shape id="_x0000_i2661" type="#_x0000_t75" style="width:20.25pt;height:20.25pt" o:ole="">
            <v:imagedata r:id="rId2796" o:title=""/>
          </v:shape>
          <o:OLEObject Type="Embed" ProgID="Equation.DSMT4" ShapeID="_x0000_i2661" DrawAspect="Content" ObjectID="_1796841725" r:id="rId2797"/>
        </w:object>
      </w:r>
      <w:r w:rsidRPr="00330A7E">
        <w:rPr>
          <w:rFonts w:ascii="Times New Roman" w:hAnsi="Times New Roman" w:cs="Times New Roman"/>
          <w:sz w:val="24"/>
          <w:szCs w:val="24"/>
        </w:rPr>
        <w:t xml:space="preserve"> có tọa độ là:</w:t>
      </w:r>
    </w:p>
    <w:p w14:paraId="1EF04CF6"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A. </w:t>
      </w:r>
      <w:r w:rsidRPr="00330A7E">
        <w:rPr>
          <w:rFonts w:ascii="Times New Roman" w:hAnsi="Times New Roman" w:cs="Times New Roman"/>
          <w:b/>
          <w:bCs/>
          <w:position w:val="-14"/>
          <w:sz w:val="24"/>
          <w:szCs w:val="24"/>
        </w:rPr>
        <w:object w:dxaOrig="960" w:dyaOrig="400" w14:anchorId="07F5FA34">
          <v:shape id="_x0000_i2662" type="#_x0000_t75" style="width:48.75pt;height:20.25pt" o:ole="">
            <v:imagedata r:id="rId2798" o:title=""/>
          </v:shape>
          <o:OLEObject Type="Embed" ProgID="Equation.DSMT4" ShapeID="_x0000_i2662" DrawAspect="Content" ObjectID="_1796841726" r:id="rId2799"/>
        </w:object>
      </w:r>
      <w:r w:rsidRPr="00330A7E">
        <w:rPr>
          <w:rFonts w:ascii="Times New Roman" w:hAnsi="Times New Roman" w:cs="Times New Roman"/>
          <w:b/>
          <w:bCs/>
          <w:sz w:val="24"/>
          <w:szCs w:val="24"/>
        </w:rPr>
        <w:tab/>
      </w:r>
      <w:r w:rsidRPr="00330A7E">
        <w:rPr>
          <w:rFonts w:ascii="Times New Roman" w:hAnsi="Times New Roman" w:cs="Times New Roman"/>
          <w:b/>
          <w:bCs/>
          <w:color w:val="0000FF"/>
          <w:sz w:val="24"/>
          <w:szCs w:val="24"/>
        </w:rPr>
        <w:t xml:space="preserve">B. </w:t>
      </w:r>
      <w:r w:rsidRPr="00330A7E">
        <w:rPr>
          <w:rFonts w:ascii="Times New Roman" w:hAnsi="Times New Roman" w:cs="Times New Roman"/>
          <w:b/>
          <w:bCs/>
          <w:position w:val="-14"/>
          <w:sz w:val="24"/>
          <w:szCs w:val="24"/>
        </w:rPr>
        <w:object w:dxaOrig="960" w:dyaOrig="400" w14:anchorId="028C4821">
          <v:shape id="_x0000_i2663" type="#_x0000_t75" style="width:48.75pt;height:20.25pt" o:ole="">
            <v:imagedata r:id="rId2800" o:title=""/>
          </v:shape>
          <o:OLEObject Type="Embed" ProgID="Equation.DSMT4" ShapeID="_x0000_i2663" DrawAspect="Content" ObjectID="_1796841727" r:id="rId2801"/>
        </w:object>
      </w:r>
      <w:r w:rsidRPr="00330A7E">
        <w:rPr>
          <w:rFonts w:ascii="Times New Roman" w:hAnsi="Times New Roman" w:cs="Times New Roman"/>
          <w:b/>
          <w:bCs/>
          <w:sz w:val="24"/>
          <w:szCs w:val="24"/>
        </w:rPr>
        <w:tab/>
      </w:r>
      <w:r w:rsidRPr="00330A7E">
        <w:rPr>
          <w:rFonts w:ascii="Times New Roman" w:hAnsi="Times New Roman" w:cs="Times New Roman"/>
          <w:b/>
          <w:bCs/>
          <w:color w:val="0000FF"/>
          <w:sz w:val="24"/>
          <w:szCs w:val="24"/>
        </w:rPr>
        <w:t xml:space="preserve">C. </w:t>
      </w:r>
      <w:r w:rsidRPr="00330A7E">
        <w:rPr>
          <w:rFonts w:ascii="Times New Roman" w:hAnsi="Times New Roman" w:cs="Times New Roman"/>
          <w:b/>
          <w:bCs/>
          <w:position w:val="-14"/>
          <w:sz w:val="24"/>
          <w:szCs w:val="24"/>
        </w:rPr>
        <w:object w:dxaOrig="980" w:dyaOrig="400" w14:anchorId="5AB7C60B">
          <v:shape id="_x0000_i2664" type="#_x0000_t75" style="width:48.75pt;height:20.25pt" o:ole="">
            <v:imagedata r:id="rId2802" o:title=""/>
          </v:shape>
          <o:OLEObject Type="Embed" ProgID="Equation.DSMT4" ShapeID="_x0000_i2664" DrawAspect="Content" ObjectID="_1796841728" r:id="rId2803"/>
        </w:object>
      </w:r>
      <w:r w:rsidRPr="00330A7E">
        <w:rPr>
          <w:rFonts w:ascii="Times New Roman" w:hAnsi="Times New Roman" w:cs="Times New Roman"/>
          <w:b/>
          <w:bCs/>
          <w:sz w:val="24"/>
          <w:szCs w:val="24"/>
        </w:rPr>
        <w:tab/>
      </w:r>
      <w:r w:rsidRPr="00330A7E">
        <w:rPr>
          <w:rFonts w:ascii="Times New Roman" w:hAnsi="Times New Roman" w:cs="Times New Roman"/>
          <w:b/>
          <w:bCs/>
          <w:color w:val="0000FF"/>
          <w:sz w:val="24"/>
          <w:szCs w:val="24"/>
        </w:rPr>
        <w:t xml:space="preserve">D. </w:t>
      </w:r>
      <w:r w:rsidRPr="00330A7E">
        <w:rPr>
          <w:rFonts w:ascii="Times New Roman" w:hAnsi="Times New Roman" w:cs="Times New Roman"/>
          <w:b/>
          <w:bCs/>
          <w:position w:val="-14"/>
          <w:sz w:val="24"/>
          <w:szCs w:val="24"/>
        </w:rPr>
        <w:object w:dxaOrig="840" w:dyaOrig="400" w14:anchorId="57358CB5">
          <v:shape id="_x0000_i2665" type="#_x0000_t75" style="width:42pt;height:20.25pt" o:ole="">
            <v:imagedata r:id="rId2804" o:title=""/>
          </v:shape>
          <o:OLEObject Type="Embed" ProgID="Equation.DSMT4" ShapeID="_x0000_i2665" DrawAspect="Content" ObjectID="_1796841729" r:id="rId2805"/>
        </w:object>
      </w:r>
    </w:p>
    <w:p w14:paraId="03C53F34" w14:textId="77777777" w:rsidR="00ED397D" w:rsidRPr="00330A7E" w:rsidRDefault="00ED397D" w:rsidP="00330A7E">
      <w:pPr>
        <w:tabs>
          <w:tab w:val="left" w:pos="992"/>
        </w:tabs>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lang w:val="vi-VN"/>
        </w:rPr>
        <w:t>Câu 9:</w:t>
      </w:r>
      <w:r w:rsidRPr="00330A7E">
        <w:rPr>
          <w:rFonts w:ascii="Times New Roman" w:hAnsi="Times New Roman" w:cs="Times New Roman"/>
          <w:b/>
          <w:color w:val="0000FF"/>
          <w:sz w:val="24"/>
          <w:szCs w:val="24"/>
          <w:lang w:val="vi-VN"/>
        </w:rPr>
        <w:tab/>
      </w:r>
      <w:r w:rsidRPr="00330A7E">
        <w:rPr>
          <w:rFonts w:ascii="Times New Roman" w:hAnsi="Times New Roman" w:cs="Times New Roman"/>
          <w:sz w:val="24"/>
          <w:szCs w:val="24"/>
        </w:rPr>
        <w:t xml:space="preserve">Cho hai biến cố </w:t>
      </w:r>
      <w:r w:rsidRPr="00330A7E">
        <w:rPr>
          <w:rFonts w:ascii="Times New Roman" w:hAnsi="Times New Roman" w:cs="Times New Roman"/>
          <w:position w:val="-10"/>
          <w:sz w:val="24"/>
          <w:szCs w:val="24"/>
        </w:rPr>
        <w:object w:dxaOrig="480" w:dyaOrig="320" w14:anchorId="3C63DE23">
          <v:shape id="_x0000_i2666" type="#_x0000_t75" style="width:23.25pt;height:15.75pt" o:ole="">
            <v:imagedata r:id="rId2806" o:title=""/>
          </v:shape>
          <o:OLEObject Type="Embed" ProgID="Equation.DSMT4" ShapeID="_x0000_i2666" DrawAspect="Content" ObjectID="_1796841730" r:id="rId2807"/>
        </w:object>
      </w:r>
      <w:r w:rsidRPr="00330A7E">
        <w:rPr>
          <w:rFonts w:ascii="Times New Roman" w:hAnsi="Times New Roman" w:cs="Times New Roman"/>
          <w:sz w:val="24"/>
          <w:szCs w:val="24"/>
        </w:rPr>
        <w:t xml:space="preserve"> với </w:t>
      </w:r>
      <w:r w:rsidRPr="00330A7E">
        <w:rPr>
          <w:rFonts w:ascii="Times New Roman" w:hAnsi="Times New Roman" w:cs="Times New Roman"/>
          <w:position w:val="-10"/>
          <w:sz w:val="24"/>
          <w:szCs w:val="24"/>
        </w:rPr>
        <w:object w:dxaOrig="1300" w:dyaOrig="320" w14:anchorId="5E4DAB25">
          <v:shape id="_x0000_i2667" type="#_x0000_t75" style="width:65.25pt;height:15.75pt" o:ole="">
            <v:imagedata r:id="rId2808" o:title=""/>
          </v:shape>
          <o:OLEObject Type="Embed" ProgID="Equation.DSMT4" ShapeID="_x0000_i2667" DrawAspect="Content" ObjectID="_1796841731" r:id="rId2809"/>
        </w:object>
      </w:r>
      <w:r w:rsidRPr="00330A7E">
        <w:rPr>
          <w:rFonts w:ascii="Times New Roman" w:hAnsi="Times New Roman" w:cs="Times New Roman"/>
          <w:sz w:val="24"/>
          <w:szCs w:val="24"/>
        </w:rPr>
        <w:t xml:space="preserve"> Phát biểu nào sau đây là đúng?</w:t>
      </w:r>
    </w:p>
    <w:p w14:paraId="41166C75"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A. </w:t>
      </w:r>
      <w:r w:rsidRPr="00330A7E">
        <w:rPr>
          <w:rFonts w:ascii="Times New Roman" w:hAnsi="Times New Roman" w:cs="Times New Roman"/>
          <w:b/>
          <w:bCs/>
          <w:position w:val="-18"/>
          <w:sz w:val="24"/>
          <w:szCs w:val="24"/>
        </w:rPr>
        <w:object w:dxaOrig="3940" w:dyaOrig="480" w14:anchorId="64ABA0C0">
          <v:shape id="_x0000_i2668" type="#_x0000_t75" style="width:197.25pt;height:23.25pt" o:ole="">
            <v:imagedata r:id="rId2810" o:title=""/>
          </v:shape>
          <o:OLEObject Type="Embed" ProgID="Equation.DSMT4" ShapeID="_x0000_i2668" DrawAspect="Content" ObjectID="_1796841732" r:id="rId2811"/>
        </w:object>
      </w:r>
    </w:p>
    <w:p w14:paraId="144B91AF"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B. </w:t>
      </w:r>
      <w:r w:rsidRPr="00330A7E">
        <w:rPr>
          <w:rFonts w:ascii="Times New Roman" w:hAnsi="Times New Roman" w:cs="Times New Roman"/>
          <w:b/>
          <w:bCs/>
          <w:position w:val="-18"/>
          <w:sz w:val="24"/>
          <w:szCs w:val="24"/>
        </w:rPr>
        <w:object w:dxaOrig="3940" w:dyaOrig="480" w14:anchorId="2742DEB0">
          <v:shape id="_x0000_i2669" type="#_x0000_t75" style="width:197.25pt;height:23.25pt" o:ole="">
            <v:imagedata r:id="rId2812" o:title=""/>
          </v:shape>
          <o:OLEObject Type="Embed" ProgID="Equation.DSMT4" ShapeID="_x0000_i2669" DrawAspect="Content" ObjectID="_1796841733" r:id="rId2813"/>
        </w:object>
      </w:r>
    </w:p>
    <w:p w14:paraId="32209D7F"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lastRenderedPageBreak/>
        <w:t xml:space="preserve">C. </w:t>
      </w:r>
      <w:r w:rsidRPr="00330A7E">
        <w:rPr>
          <w:rFonts w:ascii="Times New Roman" w:hAnsi="Times New Roman" w:cs="Times New Roman"/>
          <w:b/>
          <w:bCs/>
          <w:position w:val="-18"/>
          <w:sz w:val="24"/>
          <w:szCs w:val="24"/>
        </w:rPr>
        <w:object w:dxaOrig="3940" w:dyaOrig="480" w14:anchorId="4B65BFDB">
          <v:shape id="_x0000_i2670" type="#_x0000_t75" style="width:197.25pt;height:23.25pt" o:ole="">
            <v:imagedata r:id="rId2814" o:title=""/>
          </v:shape>
          <o:OLEObject Type="Embed" ProgID="Equation.DSMT4" ShapeID="_x0000_i2670" DrawAspect="Content" ObjectID="_1796841734" r:id="rId2815"/>
        </w:object>
      </w:r>
    </w:p>
    <w:p w14:paraId="2846F073"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D. </w:t>
      </w:r>
      <w:r w:rsidRPr="00330A7E">
        <w:rPr>
          <w:rFonts w:ascii="Times New Roman" w:hAnsi="Times New Roman" w:cs="Times New Roman"/>
          <w:b/>
          <w:bCs/>
          <w:position w:val="-18"/>
          <w:sz w:val="24"/>
          <w:szCs w:val="24"/>
        </w:rPr>
        <w:object w:dxaOrig="3940" w:dyaOrig="480" w14:anchorId="197E1E0F">
          <v:shape id="_x0000_i2671" type="#_x0000_t75" style="width:197.25pt;height:23.25pt" o:ole="">
            <v:imagedata r:id="rId2816" o:title=""/>
          </v:shape>
          <o:OLEObject Type="Embed" ProgID="Equation.DSMT4" ShapeID="_x0000_i2671" DrawAspect="Content" ObjectID="_1796841735" r:id="rId2817"/>
        </w:object>
      </w:r>
    </w:p>
    <w:p w14:paraId="4483210D" w14:textId="77777777" w:rsidR="00ED397D" w:rsidRPr="00330A7E" w:rsidRDefault="00ED397D" w:rsidP="00330A7E">
      <w:pPr>
        <w:tabs>
          <w:tab w:val="left" w:pos="992"/>
        </w:tabs>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lang w:val="vi-VN"/>
        </w:rPr>
        <w:t>Câu 10:</w:t>
      </w:r>
      <w:r w:rsidRPr="00330A7E">
        <w:rPr>
          <w:rFonts w:ascii="Times New Roman" w:hAnsi="Times New Roman" w:cs="Times New Roman"/>
          <w:b/>
          <w:color w:val="0000FF"/>
          <w:sz w:val="24"/>
          <w:szCs w:val="24"/>
          <w:lang w:val="vi-VN"/>
        </w:rPr>
        <w:tab/>
      </w:r>
      <w:r w:rsidRPr="00330A7E">
        <w:rPr>
          <w:rFonts w:ascii="Times New Roman" w:hAnsi="Times New Roman" w:cs="Times New Roman"/>
          <w:sz w:val="24"/>
          <w:szCs w:val="24"/>
        </w:rPr>
        <w:t xml:space="preserve">Xét mẫu số liệu ghép nhóm cho ở </w:t>
      </w:r>
      <w:r w:rsidRPr="00330A7E">
        <w:rPr>
          <w:rFonts w:ascii="Times New Roman" w:hAnsi="Times New Roman" w:cs="Times New Roman"/>
          <w:i/>
          <w:iCs/>
          <w:sz w:val="24"/>
          <w:szCs w:val="24"/>
        </w:rPr>
        <w:t xml:space="preserve">Bảng 1. </w:t>
      </w:r>
      <w:r w:rsidRPr="00330A7E">
        <w:rPr>
          <w:rFonts w:ascii="Times New Roman" w:hAnsi="Times New Roman" w:cs="Times New Roman"/>
          <w:sz w:val="24"/>
          <w:szCs w:val="24"/>
        </w:rPr>
        <w:t xml:space="preserve">Gọi </w:t>
      </w:r>
      <w:r w:rsidRPr="00330A7E">
        <w:rPr>
          <w:rFonts w:ascii="Times New Roman" w:hAnsi="Times New Roman" w:cs="Times New Roman"/>
          <w:position w:val="-6"/>
          <w:sz w:val="24"/>
          <w:szCs w:val="24"/>
        </w:rPr>
        <w:object w:dxaOrig="220" w:dyaOrig="260" w14:anchorId="1653F5B3">
          <v:shape id="_x0000_i2672" type="#_x0000_t75" style="width:11.25pt;height:12.75pt" o:ole="">
            <v:imagedata r:id="rId2818" o:title=""/>
          </v:shape>
          <o:OLEObject Type="Embed" ProgID="Equation.DSMT4" ShapeID="_x0000_i2672" DrawAspect="Content" ObjectID="_1796841736" r:id="rId2819"/>
        </w:object>
      </w:r>
      <w:r w:rsidRPr="00330A7E">
        <w:rPr>
          <w:rFonts w:ascii="Times New Roman" w:hAnsi="Times New Roman" w:cs="Times New Roman"/>
          <w:sz w:val="24"/>
          <w:szCs w:val="24"/>
        </w:rPr>
        <w:t xml:space="preserve"> là số trung bình cộng của mẫu số liệu ghép nhóm. Độ lệch chuẩn của mẫu số liệu ghép nhóm đó được tính bằng công thức nào trong các công thức sau?</w:t>
      </w:r>
    </w:p>
    <w:tbl>
      <w:tblPr>
        <w:tblStyle w:val="TableGrid"/>
        <w:tblW w:w="0" w:type="auto"/>
        <w:jc w:val="center"/>
        <w:tblLook w:val="04A0" w:firstRow="1" w:lastRow="0" w:firstColumn="1" w:lastColumn="0" w:noHBand="0" w:noVBand="1"/>
      </w:tblPr>
      <w:tblGrid>
        <w:gridCol w:w="1623"/>
        <w:gridCol w:w="1624"/>
        <w:gridCol w:w="1624"/>
      </w:tblGrid>
      <w:tr w:rsidR="00ED397D" w:rsidRPr="00330A7E" w14:paraId="0CBE4FD4" w14:textId="77777777" w:rsidTr="00330A7E">
        <w:trPr>
          <w:jc w:val="center"/>
        </w:trPr>
        <w:tc>
          <w:tcPr>
            <w:tcW w:w="1623" w:type="dxa"/>
            <w:vAlign w:val="center"/>
          </w:tcPr>
          <w:p w14:paraId="7597CF2E"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hAnsi="Times New Roman" w:cs="Times New Roman"/>
                <w:b/>
                <w:bCs/>
                <w:sz w:val="24"/>
                <w:szCs w:val="24"/>
              </w:rPr>
              <w:t>Nhóm</w:t>
            </w:r>
          </w:p>
        </w:tc>
        <w:tc>
          <w:tcPr>
            <w:tcW w:w="1624" w:type="dxa"/>
            <w:vAlign w:val="center"/>
          </w:tcPr>
          <w:p w14:paraId="5BF40149"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hAnsi="Times New Roman" w:cs="Times New Roman"/>
                <w:b/>
                <w:bCs/>
                <w:sz w:val="24"/>
                <w:szCs w:val="24"/>
              </w:rPr>
              <w:t>Giá trị</w:t>
            </w:r>
          </w:p>
          <w:p w14:paraId="3AE224D0"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hAnsi="Times New Roman" w:cs="Times New Roman"/>
                <w:b/>
                <w:bCs/>
                <w:sz w:val="24"/>
                <w:szCs w:val="24"/>
              </w:rPr>
              <w:t>đại diện</w:t>
            </w:r>
          </w:p>
        </w:tc>
        <w:tc>
          <w:tcPr>
            <w:tcW w:w="1624" w:type="dxa"/>
            <w:vAlign w:val="center"/>
          </w:tcPr>
          <w:p w14:paraId="10AB0A7E"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hAnsi="Times New Roman" w:cs="Times New Roman"/>
                <w:b/>
                <w:bCs/>
                <w:sz w:val="24"/>
                <w:szCs w:val="24"/>
              </w:rPr>
              <w:t>Tần số</w:t>
            </w:r>
          </w:p>
        </w:tc>
      </w:tr>
      <w:tr w:rsidR="00ED397D" w:rsidRPr="00330A7E" w14:paraId="171FAB66" w14:textId="77777777" w:rsidTr="00330A7E">
        <w:trPr>
          <w:jc w:val="center"/>
        </w:trPr>
        <w:tc>
          <w:tcPr>
            <w:tcW w:w="1623" w:type="dxa"/>
          </w:tcPr>
          <w:p w14:paraId="7C093980"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eastAsiaTheme="minorEastAsia" w:hAnsi="Times New Roman" w:cs="Times New Roman"/>
                <w:b/>
                <w:bCs/>
                <w:position w:val="-14"/>
                <w:sz w:val="24"/>
                <w:szCs w:val="24"/>
                <w:lang w:eastAsia="ja-JP"/>
              </w:rPr>
              <w:object w:dxaOrig="740" w:dyaOrig="400" w14:anchorId="2E059C1C">
                <v:shape id="_x0000_i2673" type="#_x0000_t75" style="width:36.75pt;height:20.25pt" o:ole="">
                  <v:imagedata r:id="rId2820" o:title=""/>
                </v:shape>
                <o:OLEObject Type="Embed" ProgID="Equation.DSMT4" ShapeID="_x0000_i2673" DrawAspect="Content" ObjectID="_1796841737" r:id="rId2821"/>
              </w:object>
            </w:r>
          </w:p>
          <w:p w14:paraId="08EFDA44"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eastAsiaTheme="minorEastAsia" w:hAnsi="Times New Roman" w:cs="Times New Roman"/>
                <w:b/>
                <w:bCs/>
                <w:position w:val="-14"/>
                <w:sz w:val="24"/>
                <w:szCs w:val="24"/>
                <w:lang w:eastAsia="ja-JP"/>
              </w:rPr>
              <w:object w:dxaOrig="760" w:dyaOrig="400" w14:anchorId="2842ADF9">
                <v:shape id="_x0000_i2674" type="#_x0000_t75" style="width:38.25pt;height:20.25pt" o:ole="">
                  <v:imagedata r:id="rId2822" o:title=""/>
                </v:shape>
                <o:OLEObject Type="Embed" ProgID="Equation.DSMT4" ShapeID="_x0000_i2674" DrawAspect="Content" ObjectID="_1796841738" r:id="rId2823"/>
              </w:object>
            </w:r>
          </w:p>
          <w:p w14:paraId="7495126E"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hAnsi="Times New Roman" w:cs="Times New Roman"/>
                <w:b/>
                <w:bCs/>
                <w:sz w:val="24"/>
                <w:szCs w:val="24"/>
              </w:rPr>
              <w:t>….</w:t>
            </w:r>
          </w:p>
          <w:p w14:paraId="15F0FADA"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eastAsiaTheme="minorEastAsia" w:hAnsi="Times New Roman" w:cs="Times New Roman"/>
                <w:b/>
                <w:bCs/>
                <w:position w:val="-14"/>
                <w:sz w:val="24"/>
                <w:szCs w:val="24"/>
                <w:lang w:eastAsia="ja-JP"/>
              </w:rPr>
              <w:object w:dxaOrig="960" w:dyaOrig="400" w14:anchorId="2118EE18">
                <v:shape id="_x0000_i2675" type="#_x0000_t75" style="width:48.75pt;height:20.25pt" o:ole="">
                  <v:imagedata r:id="rId2824" o:title=""/>
                </v:shape>
                <o:OLEObject Type="Embed" ProgID="Equation.DSMT4" ShapeID="_x0000_i2675" DrawAspect="Content" ObjectID="_1796841739" r:id="rId2825"/>
              </w:object>
            </w:r>
          </w:p>
        </w:tc>
        <w:tc>
          <w:tcPr>
            <w:tcW w:w="1624" w:type="dxa"/>
          </w:tcPr>
          <w:p w14:paraId="58D43E75"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eastAsiaTheme="minorEastAsia" w:hAnsi="Times New Roman" w:cs="Times New Roman"/>
                <w:b/>
                <w:bCs/>
                <w:position w:val="-12"/>
                <w:sz w:val="24"/>
                <w:szCs w:val="24"/>
                <w:lang w:eastAsia="ja-JP"/>
              </w:rPr>
              <w:object w:dxaOrig="240" w:dyaOrig="360" w14:anchorId="5472D0E1">
                <v:shape id="_x0000_i2676" type="#_x0000_t75" style="width:12pt;height:18.75pt" o:ole="">
                  <v:imagedata r:id="rId2826" o:title=""/>
                </v:shape>
                <o:OLEObject Type="Embed" ProgID="Equation.DSMT4" ShapeID="_x0000_i2676" DrawAspect="Content" ObjectID="_1796841740" r:id="rId2827"/>
              </w:object>
            </w:r>
          </w:p>
          <w:p w14:paraId="616CF05C"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eastAsiaTheme="minorEastAsia" w:hAnsi="Times New Roman" w:cs="Times New Roman"/>
                <w:b/>
                <w:bCs/>
                <w:position w:val="-12"/>
                <w:sz w:val="24"/>
                <w:szCs w:val="24"/>
                <w:lang w:eastAsia="ja-JP"/>
              </w:rPr>
              <w:object w:dxaOrig="260" w:dyaOrig="360" w14:anchorId="53C4307D">
                <v:shape id="_x0000_i2677" type="#_x0000_t75" style="width:12.75pt;height:18.75pt" o:ole="">
                  <v:imagedata r:id="rId2828" o:title=""/>
                </v:shape>
                <o:OLEObject Type="Embed" ProgID="Equation.DSMT4" ShapeID="_x0000_i2677" DrawAspect="Content" ObjectID="_1796841741" r:id="rId2829"/>
              </w:object>
            </w:r>
          </w:p>
          <w:p w14:paraId="2B4DDBCE"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hAnsi="Times New Roman" w:cs="Times New Roman"/>
                <w:b/>
                <w:bCs/>
                <w:sz w:val="24"/>
                <w:szCs w:val="24"/>
              </w:rPr>
              <w:t>…</w:t>
            </w:r>
          </w:p>
          <w:p w14:paraId="64F63444"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eastAsiaTheme="minorEastAsia" w:hAnsi="Times New Roman" w:cs="Times New Roman"/>
                <w:b/>
                <w:bCs/>
                <w:position w:val="-12"/>
                <w:sz w:val="24"/>
                <w:szCs w:val="24"/>
                <w:lang w:eastAsia="ja-JP"/>
              </w:rPr>
              <w:object w:dxaOrig="300" w:dyaOrig="360" w14:anchorId="288502B4">
                <v:shape id="_x0000_i2678" type="#_x0000_t75" style="width:15pt;height:18.75pt" o:ole="">
                  <v:imagedata r:id="rId2830" o:title=""/>
                </v:shape>
                <o:OLEObject Type="Embed" ProgID="Equation.DSMT4" ShapeID="_x0000_i2678" DrawAspect="Content" ObjectID="_1796841742" r:id="rId2831"/>
              </w:object>
            </w:r>
          </w:p>
        </w:tc>
        <w:tc>
          <w:tcPr>
            <w:tcW w:w="1624" w:type="dxa"/>
          </w:tcPr>
          <w:p w14:paraId="54400B04"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eastAsiaTheme="minorEastAsia" w:hAnsi="Times New Roman" w:cs="Times New Roman"/>
                <w:b/>
                <w:bCs/>
                <w:position w:val="-12"/>
                <w:sz w:val="24"/>
                <w:szCs w:val="24"/>
                <w:lang w:eastAsia="ja-JP"/>
              </w:rPr>
              <w:object w:dxaOrig="240" w:dyaOrig="360" w14:anchorId="11C57E52">
                <v:shape id="_x0000_i2679" type="#_x0000_t75" style="width:12pt;height:18.75pt" o:ole="">
                  <v:imagedata r:id="rId2832" o:title=""/>
                </v:shape>
                <o:OLEObject Type="Embed" ProgID="Equation.DSMT4" ShapeID="_x0000_i2679" DrawAspect="Content" ObjectID="_1796841743" r:id="rId2833"/>
              </w:object>
            </w:r>
          </w:p>
          <w:p w14:paraId="37F36B06"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eastAsiaTheme="minorEastAsia" w:hAnsi="Times New Roman" w:cs="Times New Roman"/>
                <w:b/>
                <w:bCs/>
                <w:position w:val="-12"/>
                <w:sz w:val="24"/>
                <w:szCs w:val="24"/>
                <w:lang w:eastAsia="ja-JP"/>
              </w:rPr>
              <w:object w:dxaOrig="260" w:dyaOrig="360" w14:anchorId="608BDBD7">
                <v:shape id="_x0000_i2680" type="#_x0000_t75" style="width:12.75pt;height:18.75pt" o:ole="">
                  <v:imagedata r:id="rId2834" o:title=""/>
                </v:shape>
                <o:OLEObject Type="Embed" ProgID="Equation.DSMT4" ShapeID="_x0000_i2680" DrawAspect="Content" ObjectID="_1796841744" r:id="rId2835"/>
              </w:object>
            </w:r>
          </w:p>
          <w:p w14:paraId="105DA577"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hAnsi="Times New Roman" w:cs="Times New Roman"/>
                <w:b/>
                <w:bCs/>
                <w:sz w:val="24"/>
                <w:szCs w:val="24"/>
              </w:rPr>
              <w:t>…</w:t>
            </w:r>
          </w:p>
          <w:p w14:paraId="73A1895D"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eastAsiaTheme="minorEastAsia" w:hAnsi="Times New Roman" w:cs="Times New Roman"/>
                <w:b/>
                <w:bCs/>
                <w:position w:val="-12"/>
                <w:sz w:val="24"/>
                <w:szCs w:val="24"/>
                <w:lang w:eastAsia="ja-JP"/>
              </w:rPr>
              <w:object w:dxaOrig="300" w:dyaOrig="360" w14:anchorId="707DAEF4">
                <v:shape id="_x0000_i2681" type="#_x0000_t75" style="width:15pt;height:18.75pt" o:ole="">
                  <v:imagedata r:id="rId2836" o:title=""/>
                </v:shape>
                <o:OLEObject Type="Embed" ProgID="Equation.DSMT4" ShapeID="_x0000_i2681" DrawAspect="Content" ObjectID="_1796841745" r:id="rId2837"/>
              </w:object>
            </w:r>
          </w:p>
        </w:tc>
      </w:tr>
      <w:tr w:rsidR="00ED397D" w:rsidRPr="00330A7E" w14:paraId="4C097D38" w14:textId="77777777" w:rsidTr="00330A7E">
        <w:trPr>
          <w:jc w:val="center"/>
        </w:trPr>
        <w:tc>
          <w:tcPr>
            <w:tcW w:w="1623" w:type="dxa"/>
          </w:tcPr>
          <w:p w14:paraId="34FF3036" w14:textId="77777777" w:rsidR="00ED397D" w:rsidRPr="00330A7E" w:rsidRDefault="00ED397D" w:rsidP="00330A7E">
            <w:pPr>
              <w:spacing w:line="276" w:lineRule="auto"/>
              <w:jc w:val="center"/>
              <w:rPr>
                <w:rFonts w:ascii="Times New Roman" w:hAnsi="Times New Roman" w:cs="Times New Roman"/>
                <w:b/>
                <w:bCs/>
                <w:sz w:val="24"/>
                <w:szCs w:val="24"/>
              </w:rPr>
            </w:pPr>
          </w:p>
        </w:tc>
        <w:tc>
          <w:tcPr>
            <w:tcW w:w="1624" w:type="dxa"/>
          </w:tcPr>
          <w:p w14:paraId="3CE95E62" w14:textId="77777777" w:rsidR="00ED397D" w:rsidRPr="00330A7E" w:rsidRDefault="00ED397D" w:rsidP="00330A7E">
            <w:pPr>
              <w:spacing w:line="276" w:lineRule="auto"/>
              <w:jc w:val="center"/>
              <w:rPr>
                <w:rFonts w:ascii="Times New Roman" w:hAnsi="Times New Roman" w:cs="Times New Roman"/>
                <w:b/>
                <w:bCs/>
                <w:sz w:val="24"/>
                <w:szCs w:val="24"/>
              </w:rPr>
            </w:pPr>
          </w:p>
        </w:tc>
        <w:tc>
          <w:tcPr>
            <w:tcW w:w="1624" w:type="dxa"/>
          </w:tcPr>
          <w:p w14:paraId="5FD6BC7A"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eastAsiaTheme="minorEastAsia" w:hAnsi="Times New Roman" w:cs="Times New Roman"/>
                <w:b/>
                <w:bCs/>
                <w:position w:val="-6"/>
                <w:sz w:val="24"/>
                <w:szCs w:val="24"/>
                <w:lang w:eastAsia="ja-JP"/>
              </w:rPr>
              <w:object w:dxaOrig="200" w:dyaOrig="220" w14:anchorId="20ADBD67">
                <v:shape id="_x0000_i2682" type="#_x0000_t75" style="width:9.75pt;height:11.25pt" o:ole="">
                  <v:imagedata r:id="rId2838" o:title=""/>
                </v:shape>
                <o:OLEObject Type="Embed" ProgID="Equation.DSMT4" ShapeID="_x0000_i2682" DrawAspect="Content" ObjectID="_1796841746" r:id="rId2839"/>
              </w:object>
            </w:r>
          </w:p>
        </w:tc>
      </w:tr>
    </w:tbl>
    <w:p w14:paraId="2315B293" w14:textId="77777777" w:rsidR="00ED397D" w:rsidRPr="00330A7E" w:rsidRDefault="00ED397D" w:rsidP="00330A7E">
      <w:pPr>
        <w:ind w:left="992"/>
        <w:jc w:val="center"/>
        <w:rPr>
          <w:rFonts w:ascii="Times New Roman" w:hAnsi="Times New Roman" w:cs="Times New Roman"/>
          <w:b/>
          <w:bCs/>
          <w:sz w:val="24"/>
          <w:szCs w:val="24"/>
        </w:rPr>
      </w:pPr>
      <w:r w:rsidRPr="00330A7E">
        <w:rPr>
          <w:rFonts w:ascii="Times New Roman" w:hAnsi="Times New Roman" w:cs="Times New Roman"/>
          <w:sz w:val="24"/>
          <w:szCs w:val="24"/>
        </w:rPr>
        <w:t>Bảng 1</w:t>
      </w:r>
    </w:p>
    <w:p w14:paraId="12707417"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A. </w:t>
      </w:r>
      <w:r w:rsidRPr="00330A7E">
        <w:rPr>
          <w:rFonts w:ascii="Times New Roman" w:hAnsi="Times New Roman" w:cs="Times New Roman"/>
          <w:b/>
          <w:bCs/>
          <w:position w:val="-24"/>
          <w:sz w:val="24"/>
          <w:szCs w:val="24"/>
        </w:rPr>
        <w:object w:dxaOrig="4700" w:dyaOrig="720" w14:anchorId="4447EE83">
          <v:shape id="_x0000_i2683" type="#_x0000_t75" style="width:234.75pt;height:36pt" o:ole="">
            <v:imagedata r:id="rId2840" o:title=""/>
          </v:shape>
          <o:OLEObject Type="Embed" ProgID="Equation.DSMT4" ShapeID="_x0000_i2683" DrawAspect="Content" ObjectID="_1796841747" r:id="rId2841"/>
        </w:object>
      </w:r>
    </w:p>
    <w:p w14:paraId="7F226327"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B. </w:t>
      </w:r>
      <w:r w:rsidRPr="00330A7E">
        <w:rPr>
          <w:rFonts w:ascii="Times New Roman" w:hAnsi="Times New Roman" w:cs="Times New Roman"/>
          <w:b/>
          <w:bCs/>
          <w:position w:val="-26"/>
          <w:sz w:val="24"/>
          <w:szCs w:val="24"/>
        </w:rPr>
        <w:object w:dxaOrig="4760" w:dyaOrig="780" w14:anchorId="1695E61E">
          <v:shape id="_x0000_i2684" type="#_x0000_t75" style="width:237.75pt;height:39pt" o:ole="">
            <v:imagedata r:id="rId2842" o:title=""/>
          </v:shape>
          <o:OLEObject Type="Embed" ProgID="Equation.DSMT4" ShapeID="_x0000_i2684" DrawAspect="Content" ObjectID="_1796841748" r:id="rId2843"/>
        </w:object>
      </w:r>
    </w:p>
    <w:p w14:paraId="6542D656"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C. </w:t>
      </w:r>
      <w:r w:rsidRPr="00330A7E">
        <w:rPr>
          <w:rFonts w:ascii="Times New Roman" w:hAnsi="Times New Roman" w:cs="Times New Roman"/>
          <w:b/>
          <w:bCs/>
          <w:position w:val="-26"/>
          <w:sz w:val="24"/>
          <w:szCs w:val="24"/>
        </w:rPr>
        <w:object w:dxaOrig="4760" w:dyaOrig="780" w14:anchorId="0FA9CE2A">
          <v:shape id="_x0000_i2685" type="#_x0000_t75" style="width:237.75pt;height:39pt" o:ole="">
            <v:imagedata r:id="rId2844" o:title=""/>
          </v:shape>
          <o:OLEObject Type="Embed" ProgID="Equation.DSMT4" ShapeID="_x0000_i2685" DrawAspect="Content" ObjectID="_1796841749" r:id="rId2845"/>
        </w:object>
      </w:r>
    </w:p>
    <w:p w14:paraId="50259528"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D. </w:t>
      </w:r>
      <w:r w:rsidRPr="00330A7E">
        <w:rPr>
          <w:rFonts w:ascii="Times New Roman" w:hAnsi="Times New Roman" w:cs="Times New Roman"/>
          <w:b/>
          <w:bCs/>
          <w:position w:val="-24"/>
          <w:sz w:val="24"/>
          <w:szCs w:val="24"/>
        </w:rPr>
        <w:object w:dxaOrig="4700" w:dyaOrig="720" w14:anchorId="0056DCC1">
          <v:shape id="_x0000_i2686" type="#_x0000_t75" style="width:234.75pt;height:36pt" o:ole="">
            <v:imagedata r:id="rId2846" o:title=""/>
          </v:shape>
          <o:OLEObject Type="Embed" ProgID="Equation.DSMT4" ShapeID="_x0000_i2686" DrawAspect="Content" ObjectID="_1796841750" r:id="rId2847"/>
        </w:object>
      </w:r>
    </w:p>
    <w:p w14:paraId="4CD7F94B" w14:textId="77777777" w:rsidR="00ED397D" w:rsidRPr="00330A7E" w:rsidRDefault="00ED397D" w:rsidP="00330A7E">
      <w:pPr>
        <w:tabs>
          <w:tab w:val="left" w:pos="992"/>
        </w:tabs>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lang w:val="vi-VN"/>
        </w:rPr>
        <w:t>Câu 11:</w:t>
      </w:r>
      <w:r w:rsidRPr="00330A7E">
        <w:rPr>
          <w:rFonts w:ascii="Times New Roman" w:hAnsi="Times New Roman" w:cs="Times New Roman"/>
          <w:b/>
          <w:color w:val="0000FF"/>
          <w:sz w:val="24"/>
          <w:szCs w:val="24"/>
          <w:lang w:val="vi-VN"/>
        </w:rPr>
        <w:tab/>
      </w:r>
      <w:r w:rsidRPr="00330A7E">
        <w:rPr>
          <w:rFonts w:ascii="Times New Roman" w:hAnsi="Times New Roman" w:cs="Times New Roman"/>
          <w:bCs/>
          <w:sz w:val="24"/>
          <w:szCs w:val="24"/>
          <w:lang w:val="fr-FR"/>
        </w:rPr>
        <w:t>Cho hàm số</w:t>
      </w:r>
      <w:r w:rsidRPr="00330A7E">
        <w:rPr>
          <w:rFonts w:ascii="Times New Roman" w:hAnsi="Times New Roman" w:cs="Times New Roman"/>
          <w:b/>
          <w:sz w:val="24"/>
          <w:szCs w:val="24"/>
          <w:lang w:val="fr-FR"/>
        </w:rPr>
        <w:t xml:space="preserve"> </w:t>
      </w:r>
      <w:r w:rsidRPr="00330A7E">
        <w:rPr>
          <w:rFonts w:ascii="Times New Roman" w:hAnsi="Times New Roman" w:cs="Times New Roman"/>
          <w:sz w:val="24"/>
          <w:szCs w:val="24"/>
        </w:rPr>
        <w:t>y =</w:t>
      </w:r>
      <w:r w:rsidRPr="00330A7E">
        <w:rPr>
          <w:rFonts w:ascii="Times New Roman" w:hAnsi="Times New Roman" w:cs="Times New Roman"/>
          <w:position w:val="-10"/>
          <w:sz w:val="24"/>
          <w:szCs w:val="24"/>
        </w:rPr>
        <w:object w:dxaOrig="580" w:dyaOrig="340" w14:anchorId="1F5F9422">
          <v:shape id="_x0000_i2687" type="#_x0000_t75" style="width:29.25pt;height:17.25pt" o:ole="">
            <v:imagedata r:id="rId2848" o:title=""/>
          </v:shape>
          <o:OLEObject Type="Embed" ProgID="Equation.DSMT4" ShapeID="_x0000_i2687" DrawAspect="Content" ObjectID="_1796841751" r:id="rId2849"/>
        </w:object>
      </w:r>
      <w:r w:rsidRPr="00330A7E">
        <w:rPr>
          <w:rFonts w:ascii="Times New Roman" w:hAnsi="Times New Roman" w:cs="Times New Roman"/>
          <w:sz w:val="24"/>
          <w:szCs w:val="24"/>
        </w:rPr>
        <w:t xml:space="preserve">có đồ thị như </w:t>
      </w:r>
      <w:r w:rsidRPr="00330A7E">
        <w:rPr>
          <w:rFonts w:ascii="Times New Roman" w:hAnsi="Times New Roman" w:cs="Times New Roman"/>
          <w:i/>
          <w:iCs/>
          <w:sz w:val="24"/>
          <w:szCs w:val="24"/>
        </w:rPr>
        <w:t>Hình 3</w:t>
      </w:r>
      <w:r w:rsidRPr="00330A7E">
        <w:rPr>
          <w:rFonts w:ascii="Times New Roman" w:hAnsi="Times New Roman" w:cs="Times New Roman"/>
          <w:sz w:val="24"/>
          <w:szCs w:val="24"/>
        </w:rPr>
        <w:t xml:space="preserve">. Gọi </w:t>
      </w:r>
      <w:r w:rsidRPr="00330A7E">
        <w:rPr>
          <w:rFonts w:ascii="Times New Roman" w:hAnsi="Times New Roman" w:cs="Times New Roman"/>
          <w:position w:val="-4"/>
          <w:sz w:val="24"/>
          <w:szCs w:val="24"/>
        </w:rPr>
        <w:object w:dxaOrig="300" w:dyaOrig="260" w14:anchorId="30C2A2C9">
          <v:shape id="_x0000_i2688" type="#_x0000_t75" style="width:15pt;height:13.5pt" o:ole="">
            <v:imagedata r:id="rId2850" o:title=""/>
          </v:shape>
          <o:OLEObject Type="Embed" ProgID="Equation.DSMT4" ShapeID="_x0000_i2688" DrawAspect="Content" ObjectID="_1796841752" r:id="rId2851"/>
        </w:object>
      </w:r>
      <w:r w:rsidRPr="00330A7E">
        <w:rPr>
          <w:rFonts w:ascii="Times New Roman" w:hAnsi="Times New Roman" w:cs="Times New Roman"/>
          <w:sz w:val="24"/>
          <w:szCs w:val="24"/>
        </w:rPr>
        <w:t xml:space="preserve"> là diện tích hình phẳng được tô màu. Thể tích </w:t>
      </w:r>
      <w:r w:rsidRPr="00330A7E">
        <w:rPr>
          <w:rFonts w:ascii="Times New Roman" w:hAnsi="Times New Roman" w:cs="Times New Roman"/>
          <w:position w:val="-6"/>
          <w:sz w:val="24"/>
          <w:szCs w:val="24"/>
        </w:rPr>
        <w:object w:dxaOrig="240" w:dyaOrig="279" w14:anchorId="35EBD75B">
          <v:shape id="_x0000_i2689" type="#_x0000_t75" style="width:12pt;height:14.25pt" o:ole="">
            <v:imagedata r:id="rId2852" o:title=""/>
          </v:shape>
          <o:OLEObject Type="Embed" ProgID="Equation.DSMT4" ShapeID="_x0000_i2689" DrawAspect="Content" ObjectID="_1796841753" r:id="rId2853"/>
        </w:object>
      </w:r>
      <w:r w:rsidRPr="00330A7E">
        <w:rPr>
          <w:rFonts w:ascii="Times New Roman" w:hAnsi="Times New Roman" w:cs="Times New Roman"/>
          <w:sz w:val="24"/>
          <w:szCs w:val="24"/>
        </w:rPr>
        <w:t xml:space="preserve"> của khối tròn xoay được tạo thành khi quay hình phẳng </w:t>
      </w:r>
      <w:r w:rsidRPr="00330A7E">
        <w:rPr>
          <w:rFonts w:ascii="Times New Roman" w:hAnsi="Times New Roman" w:cs="Times New Roman"/>
          <w:position w:val="-4"/>
          <w:sz w:val="24"/>
          <w:szCs w:val="24"/>
        </w:rPr>
        <w:object w:dxaOrig="300" w:dyaOrig="260" w14:anchorId="33B18BD6">
          <v:shape id="_x0000_i2690" type="#_x0000_t75" style="width:15pt;height:13.5pt" o:ole="">
            <v:imagedata r:id="rId2850" o:title=""/>
          </v:shape>
          <o:OLEObject Type="Embed" ProgID="Equation.DSMT4" ShapeID="_x0000_i2690" DrawAspect="Content" ObjectID="_1796841754" r:id="rId2854"/>
        </w:object>
      </w:r>
      <w:r w:rsidRPr="00330A7E">
        <w:rPr>
          <w:rFonts w:ascii="Times New Roman" w:hAnsi="Times New Roman" w:cs="Times New Roman"/>
          <w:sz w:val="24"/>
          <w:szCs w:val="24"/>
        </w:rPr>
        <w:t xml:space="preserve"> quanh trục </w:t>
      </w:r>
      <w:r w:rsidRPr="00330A7E">
        <w:rPr>
          <w:rFonts w:ascii="Times New Roman" w:hAnsi="Times New Roman" w:cs="Times New Roman"/>
          <w:position w:val="-6"/>
          <w:sz w:val="24"/>
          <w:szCs w:val="24"/>
        </w:rPr>
        <w:object w:dxaOrig="380" w:dyaOrig="279" w14:anchorId="3D4E590C">
          <v:shape id="_x0000_i2691" type="#_x0000_t75" style="width:18.75pt;height:14.25pt" o:ole="">
            <v:imagedata r:id="rId2855" o:title=""/>
          </v:shape>
          <o:OLEObject Type="Embed" ProgID="Equation.DSMT4" ShapeID="_x0000_i2691" DrawAspect="Content" ObjectID="_1796841755" r:id="rId2856"/>
        </w:object>
      </w:r>
      <w:r w:rsidRPr="00330A7E">
        <w:rPr>
          <w:rFonts w:ascii="Times New Roman" w:hAnsi="Times New Roman" w:cs="Times New Roman"/>
          <w:sz w:val="24"/>
          <w:szCs w:val="24"/>
        </w:rPr>
        <w:t xml:space="preserve"> là</w:t>
      </w:r>
    </w:p>
    <w:p w14:paraId="1483A351" w14:textId="77777777" w:rsidR="00ED397D" w:rsidRPr="00330A7E" w:rsidRDefault="00ED397D" w:rsidP="00330A7E">
      <w:pPr>
        <w:spacing w:after="0"/>
        <w:ind w:left="992"/>
        <w:jc w:val="center"/>
        <w:rPr>
          <w:rFonts w:ascii="Times New Roman" w:hAnsi="Times New Roman" w:cs="Times New Roman"/>
          <w:b/>
          <w:color w:val="0000FF"/>
          <w:sz w:val="24"/>
          <w:szCs w:val="24"/>
        </w:rPr>
      </w:pPr>
      <w:r w:rsidRPr="00330A7E">
        <w:rPr>
          <w:rFonts w:ascii="Times New Roman" w:hAnsi="Times New Roman" w:cs="Times New Roman"/>
          <w:noProof/>
          <w:sz w:val="24"/>
          <w:szCs w:val="24"/>
          <w:lang w:eastAsia="en-US"/>
        </w:rPr>
        <w:drawing>
          <wp:inline distT="0" distB="0" distL="0" distR="0" wp14:anchorId="44102E89" wp14:editId="3BD6282B">
            <wp:extent cx="1612053" cy="1553722"/>
            <wp:effectExtent l="0" t="0" r="7620" b="889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429650" name=""/>
                    <pic:cNvPicPr/>
                  </pic:nvPicPr>
                  <pic:blipFill>
                    <a:blip r:embed="rId2857"/>
                    <a:stretch>
                      <a:fillRect/>
                    </a:stretch>
                  </pic:blipFill>
                  <pic:spPr>
                    <a:xfrm>
                      <a:off x="0" y="0"/>
                      <a:ext cx="1620458" cy="1561823"/>
                    </a:xfrm>
                    <a:prstGeom prst="rect">
                      <a:avLst/>
                    </a:prstGeom>
                  </pic:spPr>
                </pic:pic>
              </a:graphicData>
            </a:graphic>
          </wp:inline>
        </w:drawing>
      </w:r>
    </w:p>
    <w:p w14:paraId="191D1193"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30"/>
          <w:sz w:val="24"/>
          <w:szCs w:val="24"/>
        </w:rPr>
        <w:object w:dxaOrig="1700" w:dyaOrig="740" w14:anchorId="01BB0611">
          <v:shape id="_x0000_i2692" type="#_x0000_t75" style="width:85.5pt;height:36.75pt" o:ole="">
            <v:imagedata r:id="rId2858" o:title=""/>
          </v:shape>
          <o:OLEObject Type="Embed" ProgID="Equation.DSMT4" ShapeID="_x0000_i2692" DrawAspect="Content" ObjectID="_1796841756" r:id="rId285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30"/>
          <w:sz w:val="24"/>
          <w:szCs w:val="24"/>
        </w:rPr>
        <w:object w:dxaOrig="1540" w:dyaOrig="740" w14:anchorId="7EE47272">
          <v:shape id="_x0000_i2693" type="#_x0000_t75" style="width:76.5pt;height:36.75pt" o:ole="">
            <v:imagedata r:id="rId2860" o:title=""/>
          </v:shape>
          <o:OLEObject Type="Embed" ProgID="Equation.DSMT4" ShapeID="_x0000_i2693" DrawAspect="Content" ObjectID="_1796841757" r:id="rId2861"/>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32"/>
          <w:sz w:val="24"/>
          <w:szCs w:val="24"/>
        </w:rPr>
        <w:object w:dxaOrig="1540" w:dyaOrig="760" w14:anchorId="1D076911">
          <v:shape id="_x0000_i2694" type="#_x0000_t75" style="width:76.5pt;height:37.5pt" o:ole="">
            <v:imagedata r:id="rId2862" o:title=""/>
          </v:shape>
          <o:OLEObject Type="Embed" ProgID="Equation.DSMT4" ShapeID="_x0000_i2694" DrawAspect="Content" ObjectID="_1796841758" r:id="rId2863"/>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32"/>
          <w:sz w:val="24"/>
          <w:szCs w:val="24"/>
        </w:rPr>
        <w:object w:dxaOrig="1700" w:dyaOrig="760" w14:anchorId="40568013">
          <v:shape id="_x0000_i2695" type="#_x0000_t75" style="width:85.5pt;height:37.5pt" o:ole="">
            <v:imagedata r:id="rId2864" o:title=""/>
          </v:shape>
          <o:OLEObject Type="Embed" ProgID="Equation.DSMT4" ShapeID="_x0000_i2695" DrawAspect="Content" ObjectID="_1796841759" r:id="rId2865"/>
        </w:object>
      </w:r>
      <w:r w:rsidRPr="00330A7E">
        <w:rPr>
          <w:rFonts w:ascii="Times New Roman" w:hAnsi="Times New Roman" w:cs="Times New Roman"/>
          <w:sz w:val="24"/>
          <w:szCs w:val="24"/>
        </w:rPr>
        <w:t>.</w:t>
      </w:r>
    </w:p>
    <w:p w14:paraId="0B380242" w14:textId="77777777" w:rsidR="00ED397D" w:rsidRPr="00330A7E" w:rsidRDefault="00ED397D" w:rsidP="00330A7E">
      <w:pPr>
        <w:tabs>
          <w:tab w:val="left" w:pos="992"/>
        </w:tabs>
        <w:spacing w:before="120" w:after="0"/>
        <w:ind w:left="992" w:hanging="992"/>
        <w:jc w:val="both"/>
        <w:rPr>
          <w:rFonts w:ascii="Times New Roman" w:hAnsi="Times New Roman" w:cs="Times New Roman"/>
          <w:b/>
          <w:color w:val="000000" w:themeColor="text1"/>
          <w:sz w:val="24"/>
          <w:szCs w:val="24"/>
        </w:rPr>
      </w:pPr>
      <w:r w:rsidRPr="00330A7E">
        <w:rPr>
          <w:rFonts w:ascii="Times New Roman" w:hAnsi="Times New Roman" w:cs="Times New Roman"/>
          <w:b/>
          <w:color w:val="0000FF"/>
          <w:sz w:val="24"/>
          <w:szCs w:val="24"/>
          <w:lang w:val="vi-VN"/>
        </w:rPr>
        <w:t>Câu 12:</w:t>
      </w:r>
      <w:r w:rsidRPr="00330A7E">
        <w:rPr>
          <w:rFonts w:ascii="Times New Roman" w:hAnsi="Times New Roman" w:cs="Times New Roman"/>
          <w:b/>
          <w:color w:val="0000FF"/>
          <w:sz w:val="24"/>
          <w:szCs w:val="24"/>
          <w:lang w:val="vi-VN"/>
        </w:rPr>
        <w:tab/>
      </w:r>
      <w:r w:rsidRPr="00330A7E">
        <w:rPr>
          <w:rFonts w:ascii="Times New Roman" w:hAnsi="Times New Roman" w:cs="Times New Roman"/>
          <w:color w:val="000000" w:themeColor="text1"/>
          <w:sz w:val="24"/>
          <w:szCs w:val="24"/>
        </w:rPr>
        <w:t>Trong các khẳng định sau, khẳng định nào sai?</w:t>
      </w:r>
    </w:p>
    <w:p w14:paraId="7EBB46E2"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color w:val="000000" w:themeColor="text1"/>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color w:val="000000" w:themeColor="text1"/>
          <w:sz w:val="24"/>
          <w:szCs w:val="24"/>
        </w:rPr>
        <w:t>Phương sai luôn luôn là số không âm.</w:t>
      </w:r>
    </w:p>
    <w:p w14:paraId="719B530B"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color w:val="000000" w:themeColor="text1"/>
          <w:sz w:val="24"/>
          <w:szCs w:val="24"/>
        </w:rPr>
      </w:pPr>
      <w:r w:rsidRPr="00330A7E">
        <w:rPr>
          <w:rFonts w:ascii="Times New Roman" w:hAnsi="Times New Roman" w:cs="Times New Roman"/>
          <w:b/>
          <w:color w:val="0000FF"/>
          <w:sz w:val="24"/>
          <w:szCs w:val="24"/>
        </w:rPr>
        <w:t xml:space="preserve">B. </w:t>
      </w:r>
      <w:r w:rsidRPr="00330A7E">
        <w:rPr>
          <w:rFonts w:ascii="Times New Roman" w:hAnsi="Times New Roman" w:cs="Times New Roman"/>
          <w:color w:val="000000" w:themeColor="text1"/>
          <w:sz w:val="24"/>
          <w:szCs w:val="24"/>
        </w:rPr>
        <w:t>Phương sai là bình phương của độ lệch chuẩn.</w:t>
      </w:r>
    </w:p>
    <w:p w14:paraId="6ECDD271"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color w:val="000000" w:themeColor="text1"/>
          <w:sz w:val="24"/>
          <w:szCs w:val="24"/>
        </w:rPr>
      </w:pPr>
      <w:r w:rsidRPr="00330A7E">
        <w:rPr>
          <w:rFonts w:ascii="Times New Roman" w:hAnsi="Times New Roman" w:cs="Times New Roman"/>
          <w:b/>
          <w:color w:val="0000FF"/>
          <w:sz w:val="24"/>
          <w:szCs w:val="24"/>
        </w:rPr>
        <w:t xml:space="preserve">C. </w:t>
      </w:r>
      <w:r w:rsidRPr="00330A7E">
        <w:rPr>
          <w:rFonts w:ascii="Times New Roman" w:hAnsi="Times New Roman" w:cs="Times New Roman"/>
          <w:color w:val="000000" w:themeColor="text1"/>
          <w:sz w:val="24"/>
          <w:szCs w:val="24"/>
        </w:rPr>
        <w:t>Phương sai càng lớn thì độ phân tác của các giá trị quanh số trung bình càng lớn.</w:t>
      </w:r>
    </w:p>
    <w:p w14:paraId="690F2638"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sz w:val="24"/>
          <w:szCs w:val="24"/>
          <w:lang w:val="it-IT"/>
        </w:rPr>
      </w:pPr>
      <w:r w:rsidRPr="00330A7E">
        <w:rPr>
          <w:rFonts w:ascii="Times New Roman" w:hAnsi="Times New Roman" w:cs="Times New Roman"/>
          <w:b/>
          <w:color w:val="0000FF"/>
          <w:sz w:val="24"/>
          <w:szCs w:val="24"/>
        </w:rPr>
        <w:t xml:space="preserve">D. </w:t>
      </w:r>
      <w:r w:rsidRPr="00330A7E">
        <w:rPr>
          <w:rFonts w:ascii="Times New Roman" w:hAnsi="Times New Roman" w:cs="Times New Roman"/>
          <w:color w:val="000000" w:themeColor="text1"/>
          <w:sz w:val="24"/>
          <w:szCs w:val="24"/>
        </w:rPr>
        <w:t>Phương sai luôn luôn lớn hơn độ lệch chuẩn.</w:t>
      </w:r>
    </w:p>
    <w:p w14:paraId="053A2536" w14:textId="77777777" w:rsidR="00ED397D" w:rsidRPr="00330A7E" w:rsidRDefault="00ED397D" w:rsidP="00330A7E">
      <w:pPr>
        <w:spacing w:before="120" w:after="240"/>
        <w:ind w:left="992" w:hanging="992"/>
        <w:rPr>
          <w:rFonts w:ascii="Times New Roman" w:hAnsi="Times New Roman" w:cs="Times New Roman"/>
          <w:sz w:val="24"/>
          <w:szCs w:val="24"/>
          <w:lang w:val="it-IT"/>
        </w:rPr>
      </w:pPr>
      <w:r w:rsidRPr="00330A7E">
        <w:rPr>
          <w:rFonts w:ascii="Times New Roman" w:hAnsi="Times New Roman" w:cs="Times New Roman"/>
          <w:b/>
          <w:bCs/>
          <w:color w:val="0033CC"/>
          <w:sz w:val="24"/>
          <w:szCs w:val="24"/>
          <w:lang w:val="it-IT"/>
        </w:rPr>
        <w:t>PHẦN II. Câu trắc nghiệm đúng sai.</w:t>
      </w:r>
      <w:r w:rsidRPr="00330A7E">
        <w:rPr>
          <w:rFonts w:ascii="Times New Roman" w:hAnsi="Times New Roman" w:cs="Times New Roman"/>
          <w:color w:val="0033CC"/>
          <w:sz w:val="24"/>
          <w:szCs w:val="24"/>
          <w:lang w:val="it-IT"/>
        </w:rPr>
        <w:t xml:space="preserve"> </w:t>
      </w:r>
      <w:r w:rsidRPr="00330A7E">
        <w:rPr>
          <w:rFonts w:ascii="Times New Roman" w:hAnsi="Times New Roman" w:cs="Times New Roman"/>
          <w:sz w:val="24"/>
          <w:szCs w:val="24"/>
          <w:lang w:val="it-IT"/>
        </w:rPr>
        <w:t xml:space="preserve">Thí sinh trả lời từ câu 1 đến câu 4. Trong mỗi </w:t>
      </w:r>
      <w:r w:rsidRPr="00330A7E">
        <w:rPr>
          <w:rFonts w:ascii="Times New Roman" w:hAnsi="Times New Roman" w:cs="Times New Roman"/>
          <w:b/>
          <w:bCs/>
          <w:sz w:val="24"/>
          <w:szCs w:val="24"/>
          <w:lang w:val="it-IT"/>
        </w:rPr>
        <w:t>ý a), b), c), d)</w:t>
      </w:r>
      <w:r w:rsidRPr="00330A7E">
        <w:rPr>
          <w:rFonts w:ascii="Times New Roman" w:hAnsi="Times New Roman" w:cs="Times New Roman"/>
          <w:sz w:val="24"/>
          <w:szCs w:val="24"/>
          <w:lang w:val="it-IT"/>
        </w:rPr>
        <w:t xml:space="preserve"> ở mỗi câu, thí sinh chọn đúng hoặc sai.</w:t>
      </w:r>
    </w:p>
    <w:p w14:paraId="22B24D8E" w14:textId="77777777" w:rsidR="00ED397D" w:rsidRPr="00330A7E" w:rsidRDefault="00ED397D" w:rsidP="000E1E56">
      <w:pPr>
        <w:pStyle w:val="ListParagraph"/>
        <w:numPr>
          <w:ilvl w:val="0"/>
          <w:numId w:val="27"/>
        </w:numPr>
        <w:tabs>
          <w:tab w:val="left" w:pos="992"/>
          <w:tab w:val="left" w:pos="3402"/>
          <w:tab w:val="left" w:pos="5669"/>
          <w:tab w:val="left" w:pos="7937"/>
        </w:tabs>
        <w:spacing w:before="120" w:line="276" w:lineRule="auto"/>
        <w:rPr>
          <w:rFonts w:ascii="Times New Roman" w:eastAsia="Arial" w:hAnsi="Times New Roman" w:cs="Times New Roman"/>
          <w:sz w:val="24"/>
          <w:szCs w:val="24"/>
          <w:lang w:val="vi-VN"/>
        </w:rPr>
      </w:pPr>
      <w:r w:rsidRPr="00330A7E">
        <w:rPr>
          <w:rFonts w:ascii="Times New Roman" w:eastAsia="Arial" w:hAnsi="Times New Roman" w:cs="Times New Roman"/>
          <w:sz w:val="24"/>
          <w:szCs w:val="24"/>
          <w:lang w:val="vi-VN"/>
        </w:rPr>
        <w:lastRenderedPageBreak/>
        <w:t xml:space="preserve">Tại một khu di tích vào ngày lễ hội hằng năm, tốc độ thay đổi lượng khách tham quan được biểu diễn bằng hàm số </w:t>
      </w:r>
      <w:r w:rsidRPr="00330A7E">
        <w:rPr>
          <w:rFonts w:ascii="Times New Roman" w:hAnsi="Times New Roman" w:cs="Times New Roman"/>
          <w:position w:val="-14"/>
          <w:sz w:val="24"/>
          <w:szCs w:val="24"/>
        </w:rPr>
        <w:object w:dxaOrig="2400" w:dyaOrig="400" w14:anchorId="517C3D01">
          <v:shape id="_x0000_i2696" type="#_x0000_t75" style="width:120pt;height:20.25pt" o:ole="">
            <v:imagedata r:id="rId2866" o:title=""/>
          </v:shape>
          <o:OLEObject Type="Embed" ProgID="Equation.DSMT4" ShapeID="_x0000_i2696" DrawAspect="Content" ObjectID="_1796841760" r:id="rId2867"/>
        </w:object>
      </w:r>
      <w:r w:rsidRPr="00330A7E">
        <w:rPr>
          <w:rFonts w:ascii="Times New Roman" w:eastAsia="Arial" w:hAnsi="Times New Roman" w:cs="Times New Roman"/>
          <w:sz w:val="24"/>
          <w:szCs w:val="24"/>
          <w:lang w:val="vi-VN"/>
        </w:rPr>
        <w:t>, trong đó</w:t>
      </w:r>
      <w:r w:rsidRPr="00330A7E">
        <w:rPr>
          <w:rFonts w:ascii="Times New Roman" w:eastAsia="Arial" w:hAnsi="Times New Roman" w:cs="Times New Roman"/>
          <w:i/>
          <w:iCs/>
          <w:sz w:val="24"/>
          <w:szCs w:val="24"/>
          <w:lang w:val="vi-VN"/>
        </w:rPr>
        <w:t xml:space="preserve"> t</w:t>
      </w:r>
      <w:r w:rsidRPr="00330A7E">
        <w:rPr>
          <w:rFonts w:ascii="Times New Roman" w:eastAsia="Arial" w:hAnsi="Times New Roman" w:cs="Times New Roman"/>
          <w:sz w:val="24"/>
          <w:szCs w:val="24"/>
          <w:lang w:val="vi-VN"/>
        </w:rPr>
        <w:t xml:space="preserve"> tính bằng giờ</w:t>
      </w:r>
      <w:r w:rsidRPr="00330A7E">
        <w:rPr>
          <w:rFonts w:ascii="Times New Roman" w:eastAsia="Arial" w:hAnsi="Times New Roman" w:cs="Times New Roman"/>
          <w:sz w:val="24"/>
          <w:szCs w:val="24"/>
        </w:rPr>
        <w:t xml:space="preserve"> </w:t>
      </w:r>
      <w:r w:rsidRPr="00330A7E">
        <w:rPr>
          <w:rFonts w:ascii="Times New Roman" w:eastAsia="Arial" w:hAnsi="Times New Roman" w:cs="Times New Roman"/>
          <w:sz w:val="24"/>
          <w:szCs w:val="24"/>
          <w:lang w:val="vi-VN"/>
        </w:rPr>
        <w:t>(</w:t>
      </w:r>
      <w:r w:rsidRPr="00330A7E">
        <w:rPr>
          <w:rFonts w:ascii="Times New Roman" w:eastAsia="Arial" w:hAnsi="Times New Roman" w:cs="Times New Roman"/>
          <w:position w:val="-6"/>
          <w:sz w:val="24"/>
          <w:szCs w:val="24"/>
          <w:lang w:val="vi-VN"/>
        </w:rPr>
        <w:object w:dxaOrig="940" w:dyaOrig="279" w14:anchorId="263D42FB">
          <v:shape id="_x0000_i2697" type="#_x0000_t75" style="width:47.25pt;height:14.25pt" o:ole="">
            <v:imagedata r:id="rId2868" o:title=""/>
          </v:shape>
          <o:OLEObject Type="Embed" ProgID="Equation.DSMT4" ShapeID="_x0000_i2697" DrawAspect="Content" ObjectID="_1796841761" r:id="rId2869"/>
        </w:object>
      </w:r>
      <w:r w:rsidRPr="00330A7E">
        <w:rPr>
          <w:rFonts w:ascii="Times New Roman" w:eastAsia="Arial" w:hAnsi="Times New Roman" w:cs="Times New Roman"/>
          <w:sz w:val="24"/>
          <w:szCs w:val="24"/>
          <w:lang w:val="vi-VN"/>
        </w:rPr>
        <w:t xml:space="preserve">), </w:t>
      </w:r>
      <w:r w:rsidRPr="00330A7E">
        <w:rPr>
          <w:rFonts w:ascii="Times New Roman" w:eastAsia="Arial" w:hAnsi="Times New Roman" w:cs="Times New Roman"/>
          <w:position w:val="-14"/>
          <w:sz w:val="24"/>
          <w:szCs w:val="24"/>
          <w:lang w:val="vi-VN"/>
        </w:rPr>
        <w:object w:dxaOrig="580" w:dyaOrig="400" w14:anchorId="173F5514">
          <v:shape id="_x0000_i2698" type="#_x0000_t75" style="width:29.25pt;height:20.25pt" o:ole="">
            <v:imagedata r:id="rId2870" o:title=""/>
          </v:shape>
          <o:OLEObject Type="Embed" ProgID="Equation.DSMT4" ShapeID="_x0000_i2698" DrawAspect="Content" ObjectID="_1796841762" r:id="rId2871"/>
        </w:object>
      </w:r>
      <w:r w:rsidRPr="00330A7E">
        <w:rPr>
          <w:rFonts w:ascii="Times New Roman" w:eastAsia="Arial" w:hAnsi="Times New Roman" w:cs="Times New Roman"/>
          <w:sz w:val="24"/>
          <w:szCs w:val="24"/>
          <w:lang w:val="vi-VN"/>
        </w:rPr>
        <w:t xml:space="preserve">tính bằng khách/giờ. Nguồn: </w:t>
      </w:r>
      <w:r w:rsidRPr="00330A7E">
        <w:rPr>
          <w:rFonts w:ascii="Times New Roman" w:eastAsia="Arial" w:hAnsi="Times New Roman" w:cs="Times New Roman"/>
          <w:i/>
          <w:iCs/>
          <w:sz w:val="24"/>
          <w:szCs w:val="24"/>
          <w:lang w:val="vi-VN"/>
        </w:rPr>
        <w:t>R.Larson and</w:t>
      </w:r>
      <w:r w:rsidRPr="00330A7E">
        <w:rPr>
          <w:rFonts w:ascii="Times New Roman" w:eastAsia="Arial" w:hAnsi="Times New Roman" w:cs="Times New Roman"/>
          <w:i/>
          <w:iCs/>
          <w:sz w:val="24"/>
          <w:szCs w:val="24"/>
        </w:rPr>
        <w:t xml:space="preserve"> </w:t>
      </w:r>
      <w:r w:rsidRPr="00330A7E">
        <w:rPr>
          <w:rFonts w:ascii="Times New Roman" w:eastAsia="Arial" w:hAnsi="Times New Roman" w:cs="Times New Roman"/>
          <w:b/>
          <w:i/>
          <w:iCs/>
          <w:sz w:val="24"/>
          <w:szCs w:val="24"/>
          <w:lang w:val="vi-VN"/>
        </w:rPr>
        <w:t xml:space="preserve">B. </w:t>
      </w:r>
      <w:r w:rsidRPr="00330A7E">
        <w:rPr>
          <w:rFonts w:ascii="Times New Roman" w:eastAsia="Arial" w:hAnsi="Times New Roman" w:cs="Times New Roman"/>
          <w:i/>
          <w:iCs/>
          <w:sz w:val="24"/>
          <w:szCs w:val="24"/>
          <w:lang w:val="vi-VN"/>
        </w:rPr>
        <w:t>Eawads, Calculus 10e, Cengage</w:t>
      </w:r>
      <w:r w:rsidRPr="00330A7E">
        <w:rPr>
          <w:rFonts w:ascii="Times New Roman" w:eastAsia="Arial" w:hAnsi="Times New Roman" w:cs="Times New Roman"/>
          <w:sz w:val="24"/>
          <w:szCs w:val="24"/>
          <w:lang w:val="vi-VN"/>
        </w:rPr>
        <w:t>). Sau 2 giờ đã có 500 người có mặt.</w:t>
      </w:r>
    </w:p>
    <w:p w14:paraId="2D55F842" w14:textId="77777777" w:rsidR="00ED397D" w:rsidRPr="00330A7E" w:rsidRDefault="00ED397D" w:rsidP="00330A7E">
      <w:pPr>
        <w:ind w:left="992"/>
        <w:rPr>
          <w:rFonts w:ascii="Times New Roman" w:eastAsia="Arial" w:hAnsi="Times New Roman" w:cs="Times New Roman"/>
          <w:noProof/>
          <w:sz w:val="24"/>
          <w:szCs w:val="24"/>
          <w:lang w:val="vi-VN"/>
        </w:rPr>
      </w:pPr>
      <w:r w:rsidRPr="00330A7E">
        <w:rPr>
          <w:rFonts w:ascii="Times New Roman" w:eastAsia="Arial" w:hAnsi="Times New Roman" w:cs="Times New Roman"/>
          <w:b/>
          <w:noProof/>
          <w:sz w:val="24"/>
          <w:szCs w:val="24"/>
          <w:lang w:val="vi-VN"/>
        </w:rPr>
        <w:t>a)</w:t>
      </w:r>
      <w:r w:rsidRPr="00330A7E">
        <w:rPr>
          <w:rFonts w:ascii="Times New Roman" w:eastAsia="Arial" w:hAnsi="Times New Roman" w:cs="Times New Roman"/>
          <w:noProof/>
          <w:sz w:val="24"/>
          <w:szCs w:val="24"/>
          <w:lang w:val="vi-VN"/>
        </w:rPr>
        <w:t xml:space="preserve"> Lượng khách tham quan được biểu diễn bởi hàm số </w:t>
      </w:r>
      <w:r w:rsidRPr="00330A7E">
        <w:rPr>
          <w:rFonts w:ascii="Times New Roman" w:eastAsia="Arial" w:hAnsi="Times New Roman" w:cs="Times New Roman"/>
          <w:position w:val="-14"/>
          <w:sz w:val="24"/>
          <w:szCs w:val="24"/>
          <w:lang w:val="vi-VN"/>
        </w:rPr>
        <w:object w:dxaOrig="2280" w:dyaOrig="400" w14:anchorId="73AF9516">
          <v:shape id="_x0000_i2699" type="#_x0000_t75" style="width:114pt;height:20.25pt" o:ole="">
            <v:imagedata r:id="rId2872" o:title=""/>
          </v:shape>
          <o:OLEObject Type="Embed" ProgID="Equation.DSMT4" ShapeID="_x0000_i2699" DrawAspect="Content" ObjectID="_1796841763" r:id="rId2873"/>
        </w:object>
      </w:r>
      <w:r w:rsidRPr="00330A7E">
        <w:rPr>
          <w:rFonts w:ascii="Times New Roman" w:eastAsia="Arial" w:hAnsi="Times New Roman" w:cs="Times New Roman"/>
          <w:noProof/>
          <w:sz w:val="24"/>
          <w:szCs w:val="24"/>
          <w:lang w:val="vi-VN"/>
        </w:rPr>
        <w:t>.</w:t>
      </w:r>
    </w:p>
    <w:p w14:paraId="5621D43E" w14:textId="77777777" w:rsidR="00ED397D" w:rsidRPr="00330A7E" w:rsidRDefault="00ED397D" w:rsidP="00330A7E">
      <w:pPr>
        <w:ind w:left="992"/>
        <w:rPr>
          <w:rFonts w:ascii="Times New Roman" w:eastAsia="Arial" w:hAnsi="Times New Roman" w:cs="Times New Roman"/>
          <w:noProof/>
          <w:sz w:val="24"/>
          <w:szCs w:val="24"/>
          <w:lang w:val="vi-VN"/>
        </w:rPr>
      </w:pPr>
      <w:r w:rsidRPr="00330A7E">
        <w:rPr>
          <w:rFonts w:ascii="Times New Roman" w:eastAsia="Arial" w:hAnsi="Times New Roman" w:cs="Times New Roman"/>
          <w:b/>
          <w:noProof/>
          <w:sz w:val="24"/>
          <w:szCs w:val="24"/>
          <w:lang w:val="vi-VN"/>
        </w:rPr>
        <w:t>b)</w:t>
      </w:r>
      <w:r w:rsidRPr="00330A7E">
        <w:rPr>
          <w:rFonts w:ascii="Times New Roman" w:eastAsia="Arial" w:hAnsi="Times New Roman" w:cs="Times New Roman"/>
          <w:noProof/>
          <w:sz w:val="24"/>
          <w:szCs w:val="24"/>
          <w:lang w:val="vi-VN"/>
        </w:rPr>
        <w:t xml:space="preserve"> Sau 5 giờ lượng khách tham quan là 1325 người.</w:t>
      </w:r>
    </w:p>
    <w:p w14:paraId="6AD82750" w14:textId="77777777" w:rsidR="00ED397D" w:rsidRPr="00330A7E" w:rsidRDefault="00ED397D" w:rsidP="00330A7E">
      <w:pPr>
        <w:ind w:left="992"/>
        <w:rPr>
          <w:rFonts w:ascii="Times New Roman" w:eastAsia="Arial" w:hAnsi="Times New Roman" w:cs="Times New Roman"/>
          <w:noProof/>
          <w:sz w:val="24"/>
          <w:szCs w:val="24"/>
          <w:lang w:val="vi-VN"/>
        </w:rPr>
      </w:pPr>
      <w:r w:rsidRPr="00330A7E">
        <w:rPr>
          <w:rFonts w:ascii="Times New Roman" w:eastAsia="Arial" w:hAnsi="Times New Roman" w:cs="Times New Roman"/>
          <w:b/>
          <w:noProof/>
          <w:sz w:val="24"/>
          <w:szCs w:val="24"/>
          <w:lang w:val="vi-VN"/>
        </w:rPr>
        <w:t>c)</w:t>
      </w:r>
      <w:r w:rsidRPr="00330A7E">
        <w:rPr>
          <w:rFonts w:ascii="Times New Roman" w:eastAsia="Arial" w:hAnsi="Times New Roman" w:cs="Times New Roman"/>
          <w:noProof/>
          <w:sz w:val="24"/>
          <w:szCs w:val="24"/>
          <w:lang w:val="vi-VN"/>
        </w:rPr>
        <w:t xml:space="preserve"> Lượng khách tham quan lớn nhất là 1296 người.</w:t>
      </w:r>
    </w:p>
    <w:p w14:paraId="01690B46" w14:textId="77777777" w:rsidR="00ED397D" w:rsidRPr="00330A7E" w:rsidRDefault="00ED397D" w:rsidP="00330A7E">
      <w:pPr>
        <w:ind w:left="992"/>
        <w:rPr>
          <w:rFonts w:ascii="Times New Roman" w:eastAsia="Arial" w:hAnsi="Times New Roman" w:cs="Times New Roman"/>
          <w:noProof/>
          <w:sz w:val="24"/>
          <w:szCs w:val="24"/>
          <w:lang w:val="vi-VN"/>
        </w:rPr>
      </w:pPr>
      <w:r w:rsidRPr="00330A7E">
        <w:rPr>
          <w:rFonts w:ascii="Times New Roman" w:eastAsia="Arial" w:hAnsi="Times New Roman" w:cs="Times New Roman"/>
          <w:b/>
          <w:noProof/>
          <w:sz w:val="24"/>
          <w:szCs w:val="24"/>
          <w:lang w:val="vi-VN"/>
        </w:rPr>
        <w:t>d)</w:t>
      </w:r>
      <w:r w:rsidRPr="00330A7E">
        <w:rPr>
          <w:rFonts w:ascii="Times New Roman" w:eastAsia="Arial" w:hAnsi="Times New Roman" w:cs="Times New Roman"/>
          <w:noProof/>
          <w:sz w:val="24"/>
          <w:szCs w:val="24"/>
          <w:lang w:val="vi-VN"/>
        </w:rPr>
        <w:t xml:space="preserve"> Tốc độ thay đổi lượng khách tham quan lớn nhất tại thời điểm </w:t>
      </w:r>
      <w:r w:rsidRPr="00330A7E">
        <w:rPr>
          <w:rFonts w:ascii="Times New Roman" w:eastAsia="Arial" w:hAnsi="Times New Roman" w:cs="Times New Roman"/>
          <w:position w:val="-6"/>
          <w:sz w:val="24"/>
          <w:szCs w:val="24"/>
          <w:lang w:val="vi-VN"/>
        </w:rPr>
        <w:object w:dxaOrig="499" w:dyaOrig="279" w14:anchorId="31F76F5E">
          <v:shape id="_x0000_i2700" type="#_x0000_t75" style="width:24.75pt;height:14.25pt" o:ole="">
            <v:imagedata r:id="rId2874" o:title=""/>
          </v:shape>
          <o:OLEObject Type="Embed" ProgID="Equation.DSMT4" ShapeID="_x0000_i2700" DrawAspect="Content" ObjectID="_1796841764" r:id="rId2875"/>
        </w:object>
      </w:r>
      <w:r w:rsidRPr="00330A7E">
        <w:rPr>
          <w:rFonts w:ascii="Times New Roman" w:eastAsia="Arial" w:hAnsi="Times New Roman" w:cs="Times New Roman"/>
          <w:noProof/>
          <w:sz w:val="24"/>
          <w:szCs w:val="24"/>
          <w:lang w:val="vi-VN"/>
        </w:rPr>
        <w:t>.</w:t>
      </w:r>
    </w:p>
    <w:p w14:paraId="35E21C6D" w14:textId="77777777" w:rsidR="00ED397D" w:rsidRPr="00330A7E" w:rsidRDefault="00ED397D" w:rsidP="000E1E56">
      <w:pPr>
        <w:pStyle w:val="ListParagraph"/>
        <w:numPr>
          <w:ilvl w:val="0"/>
          <w:numId w:val="27"/>
        </w:numPr>
        <w:tabs>
          <w:tab w:val="left" w:pos="992"/>
        </w:tabs>
        <w:spacing w:before="120" w:line="276" w:lineRule="auto"/>
        <w:rPr>
          <w:rFonts w:ascii="Times New Roman" w:hAnsi="Times New Roman" w:cs="Times New Roman"/>
          <w:sz w:val="24"/>
          <w:szCs w:val="24"/>
        </w:rPr>
      </w:pPr>
      <w:r w:rsidRPr="00330A7E">
        <w:rPr>
          <w:rFonts w:ascii="Times New Roman" w:eastAsia="Georgia" w:hAnsi="Times New Roman" w:cs="Times New Roman"/>
          <w:sz w:val="24"/>
          <w:szCs w:val="24"/>
        </w:rPr>
        <w:t xml:space="preserve">Sự phân huỷ của rác thải hữu cơ có trong nước sẽ làm tiêu hao oxygen hoà tan trong nước. Nồng độ oxygen </w:t>
      </w:r>
      <w:r w:rsidRPr="00330A7E">
        <w:rPr>
          <w:rFonts w:ascii="Times New Roman" w:hAnsi="Times New Roman" w:cs="Times New Roman"/>
          <w:position w:val="-14"/>
          <w:sz w:val="24"/>
          <w:szCs w:val="24"/>
        </w:rPr>
        <w:object w:dxaOrig="780" w:dyaOrig="400" w14:anchorId="7C784515">
          <v:shape id="_x0000_i2701" type="#_x0000_t75" style="width:39pt;height:20.25pt" o:ole="">
            <v:imagedata r:id="rId2876" o:title=""/>
          </v:shape>
          <o:OLEObject Type="Embed" ProgID="Equation.DSMT4" ShapeID="_x0000_i2701" DrawAspect="Content" ObjectID="_1796841765" r:id="rId2877"/>
        </w:object>
      </w:r>
      <w:r w:rsidRPr="00330A7E">
        <w:rPr>
          <w:rFonts w:ascii="Times New Roman" w:eastAsia="Georgia" w:hAnsi="Times New Roman" w:cs="Times New Roman"/>
          <w:sz w:val="24"/>
          <w:szCs w:val="24"/>
        </w:rPr>
        <w:t xml:space="preserve"> trong một hồ nước sau </w:t>
      </w:r>
      <w:r w:rsidRPr="00330A7E">
        <w:rPr>
          <w:rFonts w:ascii="Times New Roman" w:hAnsi="Times New Roman" w:cs="Times New Roman"/>
          <w:position w:val="-6"/>
          <w:sz w:val="24"/>
          <w:szCs w:val="24"/>
        </w:rPr>
        <w:object w:dxaOrig="139" w:dyaOrig="240" w14:anchorId="2CFF31F6">
          <v:shape id="_x0000_i2702" type="#_x0000_t75" style="width:6.75pt;height:12pt" o:ole="">
            <v:imagedata r:id="rId2878" o:title=""/>
          </v:shape>
          <o:OLEObject Type="Embed" ProgID="Equation.DSMT4" ShapeID="_x0000_i2702" DrawAspect="Content" ObjectID="_1796841766" r:id="rId2879"/>
        </w:object>
      </w:r>
      <w:r w:rsidRPr="00330A7E">
        <w:rPr>
          <w:rFonts w:ascii="Times New Roman" w:eastAsia="Georgia" w:hAnsi="Times New Roman" w:cs="Times New Roman"/>
          <w:sz w:val="24"/>
          <w:szCs w:val="24"/>
        </w:rPr>
        <w:t xml:space="preserve"> giờ </w:t>
      </w:r>
      <w:r w:rsidRPr="00330A7E">
        <w:rPr>
          <w:rFonts w:ascii="Times New Roman" w:hAnsi="Times New Roman" w:cs="Times New Roman"/>
          <w:position w:val="-14"/>
          <w:sz w:val="24"/>
          <w:szCs w:val="24"/>
        </w:rPr>
        <w:object w:dxaOrig="680" w:dyaOrig="400" w14:anchorId="552C839B">
          <v:shape id="_x0000_i2703" type="#_x0000_t75" style="width:33.75pt;height:20.25pt" o:ole="">
            <v:imagedata r:id="rId2880" o:title=""/>
          </v:shape>
          <o:OLEObject Type="Embed" ProgID="Equation.DSMT4" ShapeID="_x0000_i2703" DrawAspect="Content" ObjectID="_1796841767" r:id="rId2881"/>
        </w:object>
      </w:r>
      <w:r w:rsidRPr="00330A7E">
        <w:rPr>
          <w:rFonts w:ascii="Times New Roman" w:eastAsia="Georgia" w:hAnsi="Times New Roman" w:cs="Times New Roman"/>
          <w:sz w:val="24"/>
          <w:szCs w:val="24"/>
        </w:rPr>
        <w:t xml:space="preserve"> khi một lượng rác thải hữu cơ bị xả vào hồ được xấp xỉ bởi hàm số </w:t>
      </w:r>
      <w:r w:rsidRPr="00330A7E">
        <w:rPr>
          <w:rFonts w:ascii="Times New Roman" w:hAnsi="Times New Roman" w:cs="Times New Roman"/>
          <w:position w:val="-24"/>
          <w:sz w:val="24"/>
          <w:szCs w:val="24"/>
        </w:rPr>
        <w:object w:dxaOrig="1680" w:dyaOrig="620" w14:anchorId="27C1B7F6">
          <v:shape id="_x0000_i2704" type="#_x0000_t75" style="width:84pt;height:30.75pt" o:ole="">
            <v:imagedata r:id="rId2882" o:title=""/>
          </v:shape>
          <o:OLEObject Type="Embed" ProgID="Equation.DSMT4" ShapeID="_x0000_i2704" DrawAspect="Content" ObjectID="_1796841768" r:id="rId2883"/>
        </w:object>
      </w:r>
    </w:p>
    <w:p w14:paraId="3E694A94"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eastAsia="Georgia" w:hAnsi="Times New Roman" w:cs="Times New Roman"/>
          <w:b/>
          <w:sz w:val="24"/>
          <w:szCs w:val="24"/>
        </w:rPr>
        <w:t>a)</w:t>
      </w:r>
      <w:r w:rsidRPr="00330A7E">
        <w:rPr>
          <w:rFonts w:ascii="Times New Roman" w:eastAsia="Georgia" w:hAnsi="Times New Roman" w:cs="Times New Roman"/>
          <w:sz w:val="24"/>
          <w:szCs w:val="24"/>
        </w:rPr>
        <w:t xml:space="preserve"> Vào thời điểm </w:t>
      </w:r>
      <w:r w:rsidRPr="00330A7E">
        <w:rPr>
          <w:rFonts w:ascii="Times New Roman" w:hAnsi="Times New Roman" w:cs="Times New Roman"/>
          <w:position w:val="-6"/>
          <w:sz w:val="24"/>
          <w:szCs w:val="24"/>
        </w:rPr>
        <w:object w:dxaOrig="460" w:dyaOrig="279" w14:anchorId="4DBB2C5C">
          <v:shape id="_x0000_i2705" type="#_x0000_t75" style="width:23.25pt;height:14.25pt" o:ole="">
            <v:imagedata r:id="rId2884" o:title=""/>
          </v:shape>
          <o:OLEObject Type="Embed" ProgID="Equation.DSMT4" ShapeID="_x0000_i2705" DrawAspect="Content" ObjectID="_1796841769" r:id="rId2885"/>
        </w:object>
      </w:r>
      <w:r w:rsidRPr="00330A7E">
        <w:rPr>
          <w:rFonts w:ascii="Times New Roman" w:eastAsia="Georgia" w:hAnsi="Times New Roman" w:cs="Times New Roman"/>
          <w:sz w:val="24"/>
          <w:szCs w:val="24"/>
        </w:rPr>
        <w:t xml:space="preserve"> thì nồng độ oxygen trong nước là </w:t>
      </w:r>
      <w:r w:rsidRPr="00330A7E">
        <w:rPr>
          <w:rFonts w:ascii="Times New Roman" w:hAnsi="Times New Roman" w:cs="Times New Roman"/>
          <w:position w:val="-14"/>
          <w:sz w:val="24"/>
          <w:szCs w:val="24"/>
        </w:rPr>
        <w:object w:dxaOrig="1120" w:dyaOrig="400" w14:anchorId="20A1B704">
          <v:shape id="_x0000_i2706" type="#_x0000_t75" style="width:56.25pt;height:20.25pt" o:ole="">
            <v:imagedata r:id="rId2886" o:title=""/>
          </v:shape>
          <o:OLEObject Type="Embed" ProgID="Equation.DSMT4" ShapeID="_x0000_i2706" DrawAspect="Content" ObjectID="_1796841770" r:id="rId2887"/>
        </w:object>
      </w:r>
    </w:p>
    <w:p w14:paraId="685EF1EB"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eastAsia="Georgia" w:hAnsi="Times New Roman" w:cs="Times New Roman"/>
          <w:b/>
          <w:sz w:val="24"/>
          <w:szCs w:val="24"/>
        </w:rPr>
        <w:t>b)</w:t>
      </w:r>
      <w:r w:rsidRPr="00330A7E">
        <w:rPr>
          <w:rFonts w:ascii="Times New Roman" w:eastAsia="Georgia" w:hAnsi="Times New Roman" w:cs="Times New Roman"/>
          <w:sz w:val="24"/>
          <w:szCs w:val="24"/>
        </w:rPr>
        <w:t xml:space="preserve"> Nồng độ oxygen </w:t>
      </w:r>
      <w:r w:rsidRPr="00330A7E">
        <w:rPr>
          <w:rFonts w:ascii="Times New Roman" w:hAnsi="Times New Roman" w:cs="Times New Roman"/>
          <w:position w:val="-14"/>
          <w:sz w:val="24"/>
          <w:szCs w:val="24"/>
        </w:rPr>
        <w:object w:dxaOrig="780" w:dyaOrig="400" w14:anchorId="76F6D603">
          <v:shape id="_x0000_i2707" type="#_x0000_t75" style="width:39pt;height:20.25pt" o:ole="">
            <v:imagedata r:id="rId2888" o:title=""/>
          </v:shape>
          <o:OLEObject Type="Embed" ProgID="Equation.DSMT4" ShapeID="_x0000_i2707" DrawAspect="Content" ObjectID="_1796841771" r:id="rId2889"/>
        </w:object>
      </w:r>
      <w:r w:rsidRPr="00330A7E">
        <w:rPr>
          <w:rFonts w:ascii="Times New Roman" w:eastAsia="Georgia" w:hAnsi="Times New Roman" w:cs="Times New Roman"/>
          <w:sz w:val="24"/>
          <w:szCs w:val="24"/>
        </w:rPr>
        <w:t xml:space="preserve"> trong một hồ nước không vượt quá </w:t>
      </w:r>
      <w:r w:rsidRPr="00330A7E">
        <w:rPr>
          <w:rFonts w:ascii="Times New Roman" w:hAnsi="Times New Roman" w:cs="Times New Roman"/>
          <w:position w:val="-14"/>
          <w:sz w:val="24"/>
          <w:szCs w:val="24"/>
        </w:rPr>
        <w:object w:dxaOrig="920" w:dyaOrig="400" w14:anchorId="767D2ED1">
          <v:shape id="_x0000_i2708" type="#_x0000_t75" style="width:45.75pt;height:20.25pt" o:ole="">
            <v:imagedata r:id="rId2890" o:title=""/>
          </v:shape>
          <o:OLEObject Type="Embed" ProgID="Equation.DSMT4" ShapeID="_x0000_i2708" DrawAspect="Content" ObjectID="_1796841772" r:id="rId2891"/>
        </w:object>
      </w:r>
    </w:p>
    <w:p w14:paraId="1D73C2A1"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eastAsia="Georgia" w:hAnsi="Times New Roman" w:cs="Times New Roman"/>
          <w:b/>
          <w:sz w:val="24"/>
          <w:szCs w:val="24"/>
        </w:rPr>
        <w:t>c)</w:t>
      </w:r>
      <w:r w:rsidRPr="00330A7E">
        <w:rPr>
          <w:rFonts w:ascii="Times New Roman" w:eastAsia="Georgia" w:hAnsi="Times New Roman" w:cs="Times New Roman"/>
          <w:sz w:val="24"/>
          <w:szCs w:val="24"/>
        </w:rPr>
        <w:t xml:space="preserve"> Vào thời điểm </w:t>
      </w:r>
      <w:r w:rsidRPr="00330A7E">
        <w:rPr>
          <w:rFonts w:ascii="Times New Roman" w:hAnsi="Times New Roman" w:cs="Times New Roman"/>
          <w:position w:val="-6"/>
          <w:sz w:val="24"/>
          <w:szCs w:val="24"/>
        </w:rPr>
        <w:object w:dxaOrig="499" w:dyaOrig="279" w14:anchorId="3B7A0056">
          <v:shape id="_x0000_i2709" type="#_x0000_t75" style="width:24.75pt;height:14.25pt" o:ole="">
            <v:imagedata r:id="rId2892" o:title=""/>
          </v:shape>
          <o:OLEObject Type="Embed" ProgID="Equation.DSMT4" ShapeID="_x0000_i2709" DrawAspect="Content" ObjectID="_1796841773" r:id="rId2893"/>
        </w:object>
      </w:r>
      <w:r w:rsidRPr="00330A7E">
        <w:rPr>
          <w:rFonts w:ascii="Times New Roman" w:eastAsia="Georgia" w:hAnsi="Times New Roman" w:cs="Times New Roman"/>
          <w:sz w:val="24"/>
          <w:szCs w:val="24"/>
        </w:rPr>
        <w:t xml:space="preserve"> thì nồng độ oxygen trong nước cao nhất</w:t>
      </w:r>
    </w:p>
    <w:p w14:paraId="7CFE506F"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eastAsia="Georgia" w:hAnsi="Times New Roman" w:cs="Times New Roman"/>
          <w:b/>
          <w:sz w:val="24"/>
          <w:szCs w:val="24"/>
        </w:rPr>
        <w:t xml:space="preserve">d) </w:t>
      </w:r>
      <w:r w:rsidRPr="00330A7E">
        <w:rPr>
          <w:rFonts w:ascii="Times New Roman" w:eastAsia="Georgia" w:hAnsi="Times New Roman" w:cs="Times New Roman"/>
          <w:sz w:val="24"/>
          <w:szCs w:val="24"/>
        </w:rPr>
        <w:t xml:space="preserve">Nồng độ oxygen </w:t>
      </w:r>
      <w:r w:rsidRPr="00330A7E">
        <w:rPr>
          <w:rFonts w:ascii="Times New Roman" w:hAnsi="Times New Roman" w:cs="Times New Roman"/>
          <w:position w:val="-14"/>
          <w:sz w:val="24"/>
          <w:szCs w:val="24"/>
        </w:rPr>
        <w:object w:dxaOrig="780" w:dyaOrig="400" w14:anchorId="526BB92F">
          <v:shape id="_x0000_i2710" type="#_x0000_t75" style="width:39pt;height:20.25pt" o:ole="">
            <v:imagedata r:id="rId2894" o:title=""/>
          </v:shape>
          <o:OLEObject Type="Embed" ProgID="Equation.DSMT4" ShapeID="_x0000_i2710" DrawAspect="Content" ObjectID="_1796841774" r:id="rId2895"/>
        </w:object>
      </w:r>
      <w:r w:rsidRPr="00330A7E">
        <w:rPr>
          <w:rFonts w:ascii="Times New Roman" w:eastAsia="Georgia" w:hAnsi="Times New Roman" w:cs="Times New Roman"/>
          <w:sz w:val="24"/>
          <w:szCs w:val="24"/>
        </w:rPr>
        <w:t xml:space="preserve"> trong một hồ nước thấp nhất là </w:t>
      </w:r>
      <w:r w:rsidRPr="00330A7E">
        <w:rPr>
          <w:rFonts w:ascii="Times New Roman" w:hAnsi="Times New Roman" w:cs="Times New Roman"/>
          <w:position w:val="-14"/>
          <w:sz w:val="24"/>
          <w:szCs w:val="24"/>
        </w:rPr>
        <w:object w:dxaOrig="1120" w:dyaOrig="400" w14:anchorId="09AC2708">
          <v:shape id="_x0000_i2711" type="#_x0000_t75" style="width:56.25pt;height:20.25pt" o:ole="">
            <v:imagedata r:id="rId2896" o:title=""/>
          </v:shape>
          <o:OLEObject Type="Embed" ProgID="Equation.DSMT4" ShapeID="_x0000_i2711" DrawAspect="Content" ObjectID="_1796841775" r:id="rId2897"/>
        </w:object>
      </w:r>
    </w:p>
    <w:p w14:paraId="4360AA22" w14:textId="77777777" w:rsidR="00ED397D" w:rsidRPr="00330A7E" w:rsidRDefault="00ED397D" w:rsidP="000E1E56">
      <w:pPr>
        <w:pStyle w:val="ListParagraph"/>
        <w:numPr>
          <w:ilvl w:val="0"/>
          <w:numId w:val="27"/>
        </w:numPr>
        <w:tabs>
          <w:tab w:val="left" w:pos="992"/>
        </w:tabs>
        <w:spacing w:before="120" w:line="259"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w:t>
      </w:r>
      <w:r w:rsidRPr="00330A7E">
        <w:rPr>
          <w:rFonts w:ascii="Times New Roman" w:hAnsi="Times New Roman" w:cs="Times New Roman"/>
          <w:position w:val="-10"/>
          <w:sz w:val="24"/>
          <w:szCs w:val="24"/>
        </w:rPr>
        <w:object w:dxaOrig="580" w:dyaOrig="320" w14:anchorId="2C62010D">
          <v:shape id="_x0000_i2712" type="#_x0000_t75" style="width:29.25pt;height:15.75pt" o:ole="">
            <v:imagedata r:id="rId1335" o:title=""/>
          </v:shape>
          <o:OLEObject Type="Embed" ProgID="Equation.DSMT4" ShapeID="_x0000_i2712" DrawAspect="Content" ObjectID="_1796841776" r:id="rId2898"/>
        </w:object>
      </w:r>
      <w:r w:rsidRPr="00330A7E">
        <w:rPr>
          <w:rFonts w:ascii="Times New Roman" w:hAnsi="Times New Roman" w:cs="Times New Roman"/>
          <w:sz w:val="24"/>
          <w:szCs w:val="24"/>
        </w:rPr>
        <w:t xml:space="preserve">, cho hình lập phương </w:t>
      </w:r>
      <w:r w:rsidRPr="00330A7E">
        <w:rPr>
          <w:rFonts w:ascii="Times New Roman" w:hAnsi="Times New Roman" w:cs="Times New Roman"/>
          <w:position w:val="-6"/>
          <w:sz w:val="24"/>
          <w:szCs w:val="24"/>
        </w:rPr>
        <w:object w:dxaOrig="1800" w:dyaOrig="279" w14:anchorId="46CF0A77">
          <v:shape id="_x0000_i2713" type="#_x0000_t75" style="width:90pt;height:13.5pt" o:ole="">
            <v:imagedata r:id="rId2899" o:title=""/>
          </v:shape>
          <o:OLEObject Type="Embed" ProgID="Equation.DSMT4" ShapeID="_x0000_i2713" DrawAspect="Content" ObjectID="_1796841777" r:id="rId2900"/>
        </w:object>
      </w:r>
      <w:r w:rsidRPr="00330A7E">
        <w:rPr>
          <w:rFonts w:ascii="Times New Roman" w:hAnsi="Times New Roman" w:cs="Times New Roman"/>
          <w:sz w:val="24"/>
          <w:szCs w:val="24"/>
        </w:rPr>
        <w:t xml:space="preserve"> có </w:t>
      </w:r>
      <w:r w:rsidRPr="00330A7E">
        <w:rPr>
          <w:rFonts w:ascii="Times New Roman" w:hAnsi="Times New Roman" w:cs="Times New Roman"/>
          <w:position w:val="-14"/>
          <w:sz w:val="24"/>
          <w:szCs w:val="24"/>
        </w:rPr>
        <w:object w:dxaOrig="980" w:dyaOrig="400" w14:anchorId="0FD160A8">
          <v:shape id="_x0000_i2714" type="#_x0000_t75" style="width:48.75pt;height:20.25pt" o:ole="">
            <v:imagedata r:id="rId2901" o:title=""/>
          </v:shape>
          <o:OLEObject Type="Embed" ProgID="Equation.DSMT4" ShapeID="_x0000_i2714" DrawAspect="Content" ObjectID="_1796841778" r:id="rId2902"/>
        </w:objec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980" w:dyaOrig="400" w14:anchorId="6E75D64F">
          <v:shape id="_x0000_i2715" type="#_x0000_t75" style="width:48.75pt;height:20.25pt" o:ole="">
            <v:imagedata r:id="rId2903" o:title=""/>
          </v:shape>
          <o:OLEObject Type="Embed" ProgID="Equation.DSMT4" ShapeID="_x0000_i2715" DrawAspect="Content" ObjectID="_1796841779" r:id="rId2904"/>
        </w:objec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999" w:dyaOrig="400" w14:anchorId="39AB8744">
          <v:shape id="_x0000_i2716" type="#_x0000_t75" style="width:50.25pt;height:20.25pt" o:ole="">
            <v:imagedata r:id="rId2905" o:title=""/>
          </v:shape>
          <o:OLEObject Type="Embed" ProgID="Equation.DSMT4" ShapeID="_x0000_i2716" DrawAspect="Content" ObjectID="_1796841780" r:id="rId2906"/>
        </w:objec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1040" w:dyaOrig="400" w14:anchorId="04710B35">
          <v:shape id="_x0000_i2717" type="#_x0000_t75" style="width:52.5pt;height:20.25pt" o:ole="">
            <v:imagedata r:id="rId2907" o:title=""/>
          </v:shape>
          <o:OLEObject Type="Embed" ProgID="Equation.DSMT4" ShapeID="_x0000_i2717" DrawAspect="Content" ObjectID="_1796841781" r:id="rId2908"/>
        </w:object>
      </w:r>
      <w:r w:rsidRPr="00330A7E">
        <w:rPr>
          <w:rFonts w:ascii="Times New Roman" w:hAnsi="Times New Roman" w:cs="Times New Roman"/>
          <w:sz w:val="24"/>
          <w:szCs w:val="24"/>
        </w:rPr>
        <w:t xml:space="preserve">. Gọi </w:t>
      </w:r>
      <w:r w:rsidRPr="00330A7E">
        <w:rPr>
          <w:rFonts w:ascii="Times New Roman" w:hAnsi="Times New Roman" w:cs="Times New Roman"/>
          <w:position w:val="-10"/>
          <w:sz w:val="24"/>
          <w:szCs w:val="24"/>
        </w:rPr>
        <w:object w:dxaOrig="600" w:dyaOrig="320" w14:anchorId="7FC79903">
          <v:shape id="_x0000_i2718" type="#_x0000_t75" style="width:30pt;height:15.75pt" o:ole="">
            <v:imagedata r:id="rId2909" o:title=""/>
          </v:shape>
          <o:OLEObject Type="Embed" ProgID="Equation.DSMT4" ShapeID="_x0000_i2718" DrawAspect="Content" ObjectID="_1796841782" r:id="rId2910"/>
        </w:object>
      </w:r>
      <w:r w:rsidRPr="00330A7E">
        <w:rPr>
          <w:rFonts w:ascii="Times New Roman" w:hAnsi="Times New Roman" w:cs="Times New Roman"/>
          <w:sz w:val="24"/>
          <w:szCs w:val="24"/>
        </w:rPr>
        <w:t xml:space="preserve">lần lượt là trung điểm của </w:t>
      </w:r>
      <w:r w:rsidRPr="00330A7E">
        <w:rPr>
          <w:rFonts w:ascii="Times New Roman" w:hAnsi="Times New Roman" w:cs="Times New Roman"/>
          <w:position w:val="-4"/>
          <w:sz w:val="24"/>
          <w:szCs w:val="24"/>
        </w:rPr>
        <w:object w:dxaOrig="400" w:dyaOrig="260" w14:anchorId="2746011A">
          <v:shape id="_x0000_i2719" type="#_x0000_t75" style="width:20.25pt;height:12pt" o:ole="">
            <v:imagedata r:id="rId2911" o:title=""/>
          </v:shape>
          <o:OLEObject Type="Embed" ProgID="Equation.DSMT4" ShapeID="_x0000_i2719" DrawAspect="Content" ObjectID="_1796841783" r:id="rId2912"/>
        </w:object>
      </w:r>
      <w:r w:rsidRPr="00330A7E">
        <w:rPr>
          <w:rFonts w:ascii="Times New Roman" w:hAnsi="Times New Roman" w:cs="Times New Roman"/>
          <w:sz w:val="24"/>
          <w:szCs w:val="24"/>
        </w:rPr>
        <w:t xml:space="preserve"> và </w:t>
      </w:r>
      <w:r w:rsidRPr="00330A7E">
        <w:rPr>
          <w:rFonts w:ascii="Times New Roman" w:hAnsi="Times New Roman" w:cs="Times New Roman"/>
          <w:position w:val="-4"/>
          <w:sz w:val="24"/>
          <w:szCs w:val="24"/>
        </w:rPr>
        <w:object w:dxaOrig="440" w:dyaOrig="260" w14:anchorId="43A50369">
          <v:shape id="_x0000_i2720" type="#_x0000_t75" style="width:21.75pt;height:12pt" o:ole="">
            <v:imagedata r:id="rId2913" o:title=""/>
          </v:shape>
          <o:OLEObject Type="Embed" ProgID="Equation.DSMT4" ShapeID="_x0000_i2720" DrawAspect="Content" ObjectID="_1796841784" r:id="rId2914"/>
        </w:object>
      </w:r>
      <w:r w:rsidRPr="00330A7E">
        <w:rPr>
          <w:rFonts w:ascii="Times New Roman" w:hAnsi="Times New Roman" w:cs="Times New Roman"/>
          <w:sz w:val="24"/>
          <w:szCs w:val="24"/>
        </w:rPr>
        <w:t xml:space="preserve"> (</w:t>
      </w:r>
      <w:r w:rsidRPr="00330A7E">
        <w:rPr>
          <w:rFonts w:ascii="Times New Roman" w:hAnsi="Times New Roman" w:cs="Times New Roman"/>
          <w:i/>
          <w:iCs/>
          <w:sz w:val="24"/>
          <w:szCs w:val="24"/>
        </w:rPr>
        <w:t>Hình 3</w:t>
      </w:r>
      <w:r w:rsidRPr="00330A7E">
        <w:rPr>
          <w:rFonts w:ascii="Times New Roman" w:hAnsi="Times New Roman" w:cs="Times New Roman"/>
          <w:sz w:val="24"/>
          <w:szCs w:val="24"/>
        </w:rPr>
        <w:t>).</w:t>
      </w:r>
    </w:p>
    <w:p w14:paraId="6E6BC546" w14:textId="77777777" w:rsidR="00ED397D" w:rsidRPr="00330A7E" w:rsidRDefault="00ED397D" w:rsidP="00330A7E">
      <w:pPr>
        <w:spacing w:after="240"/>
        <w:ind w:left="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21CFD0C4" wp14:editId="3C88AC32">
            <wp:extent cx="2467610" cy="2133600"/>
            <wp:effectExtent l="0" t="0" r="8890" b="0"/>
            <wp:docPr id="1279704508" name="Picture 2" descr="A diagram of a cube with lines and a squar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704508" name="Picture 2" descr="A diagram of a cube with lines and a square  Description automatically generated"/>
                    <pic:cNvPicPr>
                      <a:picLocks noChangeAspect="1" noChangeArrowheads="1"/>
                    </pic:cNvPicPr>
                  </pic:nvPicPr>
                  <pic:blipFill>
                    <a:blip r:embed="rId2915">
                      <a:extLst>
                        <a:ext uri="{28A0092B-C50C-407E-A947-70E740481C1C}">
                          <a14:useLocalDpi xmlns:a14="http://schemas.microsoft.com/office/drawing/2010/main" val="0"/>
                        </a:ext>
                      </a:extLst>
                    </a:blip>
                    <a:srcRect/>
                    <a:stretch>
                      <a:fillRect/>
                    </a:stretch>
                  </pic:blipFill>
                  <pic:spPr bwMode="auto">
                    <a:xfrm>
                      <a:off x="0" y="0"/>
                      <a:ext cx="2467610" cy="2133600"/>
                    </a:xfrm>
                    <a:prstGeom prst="rect">
                      <a:avLst/>
                    </a:prstGeom>
                    <a:noFill/>
                  </pic:spPr>
                </pic:pic>
              </a:graphicData>
            </a:graphic>
          </wp:inline>
        </w:drawing>
      </w:r>
    </w:p>
    <w:p w14:paraId="377BEFFD" w14:textId="77777777" w:rsidR="00ED397D" w:rsidRPr="00330A7E" w:rsidRDefault="00ED397D" w:rsidP="00330A7E">
      <w:pPr>
        <w:spacing w:after="0"/>
        <w:ind w:firstLine="992"/>
        <w:jc w:val="both"/>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sz w:val="24"/>
          <w:szCs w:val="24"/>
        </w:rPr>
        <w:t xml:space="preserve">Toạ độ của điểm </w:t>
      </w:r>
      <w:r w:rsidRPr="00330A7E">
        <w:rPr>
          <w:rFonts w:ascii="Times New Roman" w:hAnsi="Times New Roman" w:cs="Times New Roman"/>
          <w:position w:val="-4"/>
          <w:sz w:val="24"/>
          <w:szCs w:val="24"/>
        </w:rPr>
        <w:object w:dxaOrig="320" w:dyaOrig="260" w14:anchorId="2C809921">
          <v:shape id="_x0000_i2721" type="#_x0000_t75" style="width:15.75pt;height:12pt" o:ole="">
            <v:imagedata r:id="rId2916" o:title=""/>
          </v:shape>
          <o:OLEObject Type="Embed" ProgID="Equation.DSMT4" ShapeID="_x0000_i2721" DrawAspect="Content" ObjectID="_1796841785" r:id="rId2917"/>
        </w:object>
      </w:r>
      <w:r w:rsidRPr="00330A7E">
        <w:rPr>
          <w:rFonts w:ascii="Times New Roman" w:hAnsi="Times New Roman" w:cs="Times New Roman"/>
          <w:sz w:val="24"/>
          <w:szCs w:val="24"/>
        </w:rPr>
        <w:t xml:space="preserve"> là </w:t>
      </w:r>
      <w:r w:rsidRPr="00330A7E">
        <w:rPr>
          <w:rFonts w:ascii="Times New Roman" w:hAnsi="Times New Roman" w:cs="Times New Roman"/>
          <w:position w:val="-14"/>
          <w:sz w:val="24"/>
          <w:szCs w:val="24"/>
        </w:rPr>
        <w:object w:dxaOrig="740" w:dyaOrig="400" w14:anchorId="5C7F537D">
          <v:shape id="_x0000_i2722" type="#_x0000_t75" style="width:36.75pt;height:20.25pt" o:ole="">
            <v:imagedata r:id="rId2918" o:title=""/>
          </v:shape>
          <o:OLEObject Type="Embed" ProgID="Equation.DSMT4" ShapeID="_x0000_i2722" DrawAspect="Content" ObjectID="_1796841786" r:id="rId2919"/>
        </w:object>
      </w:r>
      <w:r w:rsidRPr="00330A7E">
        <w:rPr>
          <w:rFonts w:ascii="Times New Roman" w:hAnsi="Times New Roman" w:cs="Times New Roman"/>
          <w:sz w:val="24"/>
          <w:szCs w:val="24"/>
        </w:rPr>
        <w:t>.</w:t>
      </w:r>
    </w:p>
    <w:p w14:paraId="28B28392" w14:textId="77777777" w:rsidR="00ED397D" w:rsidRPr="00330A7E" w:rsidRDefault="00ED397D" w:rsidP="00330A7E">
      <w:pPr>
        <w:spacing w:after="0"/>
        <w:ind w:firstLine="992"/>
        <w:jc w:val="both"/>
        <w:rPr>
          <w:rFonts w:ascii="Times New Roman" w:hAnsi="Times New Roman" w:cs="Times New Roman"/>
          <w:sz w:val="24"/>
          <w:szCs w:val="24"/>
        </w:rPr>
      </w:pP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Toạ độ của điểm </w:t>
      </w:r>
      <w:r w:rsidRPr="00330A7E">
        <w:rPr>
          <w:rFonts w:ascii="Times New Roman" w:hAnsi="Times New Roman" w:cs="Times New Roman"/>
          <w:position w:val="-6"/>
          <w:sz w:val="24"/>
          <w:szCs w:val="24"/>
        </w:rPr>
        <w:object w:dxaOrig="279" w:dyaOrig="279" w14:anchorId="1BB2CDB6">
          <v:shape id="_x0000_i2723" type="#_x0000_t75" style="width:13.5pt;height:13.5pt" o:ole="">
            <v:imagedata r:id="rId2920" o:title=""/>
          </v:shape>
          <o:OLEObject Type="Embed" ProgID="Equation.DSMT4" ShapeID="_x0000_i2723" DrawAspect="Content" ObjectID="_1796841787" r:id="rId2921"/>
        </w:object>
      </w:r>
      <w:r w:rsidRPr="00330A7E">
        <w:rPr>
          <w:rFonts w:ascii="Times New Roman" w:hAnsi="Times New Roman" w:cs="Times New Roman"/>
          <w:sz w:val="24"/>
          <w:szCs w:val="24"/>
        </w:rPr>
        <w:t xml:space="preserve"> là </w:t>
      </w:r>
      <w:r w:rsidRPr="00330A7E">
        <w:rPr>
          <w:rFonts w:ascii="Times New Roman" w:hAnsi="Times New Roman" w:cs="Times New Roman"/>
          <w:position w:val="-14"/>
          <w:sz w:val="24"/>
          <w:szCs w:val="24"/>
        </w:rPr>
        <w:object w:dxaOrig="740" w:dyaOrig="400" w14:anchorId="358A76CA">
          <v:shape id="_x0000_i2724" type="#_x0000_t75" style="width:36.75pt;height:20.25pt" o:ole="">
            <v:imagedata r:id="rId2922" o:title=""/>
          </v:shape>
          <o:OLEObject Type="Embed" ProgID="Equation.DSMT4" ShapeID="_x0000_i2724" DrawAspect="Content" ObjectID="_1796841788" r:id="rId2923"/>
        </w:object>
      </w:r>
      <w:r w:rsidRPr="00330A7E">
        <w:rPr>
          <w:rFonts w:ascii="Times New Roman" w:hAnsi="Times New Roman" w:cs="Times New Roman"/>
          <w:sz w:val="24"/>
          <w:szCs w:val="24"/>
        </w:rPr>
        <w:t>.</w:t>
      </w:r>
    </w:p>
    <w:p w14:paraId="636E3687" w14:textId="77777777" w:rsidR="00ED397D" w:rsidRPr="00330A7E" w:rsidRDefault="00ED397D" w:rsidP="00330A7E">
      <w:pPr>
        <w:spacing w:after="0"/>
        <w:ind w:firstLine="992"/>
        <w:jc w:val="both"/>
        <w:rPr>
          <w:rFonts w:ascii="Times New Roman" w:hAnsi="Times New Roman" w:cs="Times New Roman"/>
          <w:sz w:val="24"/>
          <w:szCs w:val="24"/>
        </w:rPr>
      </w:pP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Phương trình mặt phẳng </w:t>
      </w:r>
      <w:r w:rsidRPr="00330A7E">
        <w:rPr>
          <w:rFonts w:ascii="Times New Roman" w:hAnsi="Times New Roman" w:cs="Times New Roman"/>
          <w:position w:val="-14"/>
          <w:sz w:val="24"/>
          <w:szCs w:val="24"/>
        </w:rPr>
        <w:object w:dxaOrig="820" w:dyaOrig="400" w14:anchorId="1BFBFBA7">
          <v:shape id="_x0000_i2725" type="#_x0000_t75" style="width:40.5pt;height:20.25pt" o:ole="">
            <v:imagedata r:id="rId2924" o:title=""/>
          </v:shape>
          <o:OLEObject Type="Embed" ProgID="Equation.DSMT4" ShapeID="_x0000_i2725" DrawAspect="Content" ObjectID="_1796841789" r:id="rId2925"/>
        </w:object>
      </w:r>
      <w:r w:rsidRPr="00330A7E">
        <w:rPr>
          <w:rFonts w:ascii="Times New Roman" w:hAnsi="Times New Roman" w:cs="Times New Roman"/>
          <w:sz w:val="24"/>
          <w:szCs w:val="24"/>
        </w:rPr>
        <w:t xml:space="preserve"> là </w:t>
      </w:r>
      <w:r w:rsidRPr="00330A7E">
        <w:rPr>
          <w:rFonts w:ascii="Times New Roman" w:hAnsi="Times New Roman" w:cs="Times New Roman"/>
          <w:position w:val="-24"/>
          <w:sz w:val="24"/>
          <w:szCs w:val="24"/>
        </w:rPr>
        <w:object w:dxaOrig="1300" w:dyaOrig="620" w14:anchorId="2CF1E819">
          <v:shape id="_x0000_i2726" type="#_x0000_t75" style="width:65.25pt;height:31.5pt" o:ole="">
            <v:imagedata r:id="rId2926" o:title=""/>
          </v:shape>
          <o:OLEObject Type="Embed" ProgID="Equation.DSMT4" ShapeID="_x0000_i2726" DrawAspect="Content" ObjectID="_1796841790" r:id="rId2927"/>
        </w:object>
      </w:r>
      <w:r w:rsidRPr="00330A7E">
        <w:rPr>
          <w:rFonts w:ascii="Times New Roman" w:hAnsi="Times New Roman" w:cs="Times New Roman"/>
          <w:sz w:val="24"/>
          <w:szCs w:val="24"/>
        </w:rPr>
        <w:t>.</w:t>
      </w:r>
    </w:p>
    <w:p w14:paraId="162EC59E" w14:textId="77777777" w:rsidR="00ED397D" w:rsidRPr="00330A7E" w:rsidRDefault="00ED397D" w:rsidP="00330A7E">
      <w:pPr>
        <w:spacing w:after="0"/>
        <w:ind w:firstLine="992"/>
        <w:jc w:val="both"/>
        <w:rPr>
          <w:rFonts w:ascii="Times New Roman" w:hAnsi="Times New Roman" w:cs="Times New Roman"/>
          <w:sz w:val="24"/>
          <w:szCs w:val="24"/>
        </w:rPr>
      </w:pP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Khoảng cách từ điểm </w:t>
      </w:r>
      <w:r w:rsidRPr="00330A7E">
        <w:rPr>
          <w:rFonts w:ascii="Times New Roman" w:hAnsi="Times New Roman" w:cs="Times New Roman"/>
          <w:position w:val="-6"/>
          <w:sz w:val="24"/>
          <w:szCs w:val="24"/>
        </w:rPr>
        <w:object w:dxaOrig="300" w:dyaOrig="279" w14:anchorId="5761C3EC">
          <v:shape id="_x0000_i2727" type="#_x0000_t75" style="width:15pt;height:13.5pt" o:ole="">
            <v:imagedata r:id="rId2928" o:title=""/>
          </v:shape>
          <o:OLEObject Type="Embed" ProgID="Equation.DSMT4" ShapeID="_x0000_i2727" DrawAspect="Content" ObjectID="_1796841791" r:id="rId2929"/>
        </w:object>
      </w:r>
      <w:r w:rsidRPr="00330A7E">
        <w:rPr>
          <w:rFonts w:ascii="Times New Roman" w:hAnsi="Times New Roman" w:cs="Times New Roman"/>
          <w:sz w:val="24"/>
          <w:szCs w:val="24"/>
        </w:rPr>
        <w:t xml:space="preserve"> đến mặt phẳng </w:t>
      </w:r>
      <w:r w:rsidRPr="00330A7E">
        <w:rPr>
          <w:rFonts w:ascii="Times New Roman" w:hAnsi="Times New Roman" w:cs="Times New Roman"/>
          <w:position w:val="-14"/>
          <w:sz w:val="24"/>
          <w:szCs w:val="24"/>
        </w:rPr>
        <w:object w:dxaOrig="820" w:dyaOrig="400" w14:anchorId="5CA62174">
          <v:shape id="_x0000_i2728" type="#_x0000_t75" style="width:40.5pt;height:20.25pt" o:ole="">
            <v:imagedata r:id="rId2930" o:title=""/>
          </v:shape>
          <o:OLEObject Type="Embed" ProgID="Equation.DSMT4" ShapeID="_x0000_i2728" DrawAspect="Content" ObjectID="_1796841792" r:id="rId2931"/>
        </w:object>
      </w:r>
      <w:r w:rsidRPr="00330A7E">
        <w:rPr>
          <w:rFonts w:ascii="Times New Roman" w:hAnsi="Times New Roman" w:cs="Times New Roman"/>
          <w:sz w:val="24"/>
          <w:szCs w:val="24"/>
        </w:rPr>
        <w:t xml:space="preserve"> bằng </w:t>
      </w:r>
      <w:r w:rsidRPr="00330A7E">
        <w:rPr>
          <w:rFonts w:ascii="Times New Roman" w:hAnsi="Times New Roman" w:cs="Times New Roman"/>
          <w:position w:val="-24"/>
          <w:sz w:val="24"/>
          <w:szCs w:val="24"/>
        </w:rPr>
        <w:object w:dxaOrig="220" w:dyaOrig="620" w14:anchorId="6C5E4E7B">
          <v:shape id="_x0000_i2729" type="#_x0000_t75" style="width:11.25pt;height:31.5pt" o:ole="">
            <v:imagedata r:id="rId2932" o:title=""/>
          </v:shape>
          <o:OLEObject Type="Embed" ProgID="Equation.DSMT4" ShapeID="_x0000_i2729" DrawAspect="Content" ObjectID="_1796841793" r:id="rId2933"/>
        </w:object>
      </w:r>
      <w:r w:rsidRPr="00330A7E">
        <w:rPr>
          <w:rFonts w:ascii="Times New Roman" w:hAnsi="Times New Roman" w:cs="Times New Roman"/>
          <w:sz w:val="24"/>
          <w:szCs w:val="24"/>
        </w:rPr>
        <w:t>.</w:t>
      </w:r>
    </w:p>
    <w:p w14:paraId="1B5FF972" w14:textId="77777777" w:rsidR="00ED397D" w:rsidRPr="00330A7E" w:rsidRDefault="00ED397D" w:rsidP="000E1E56">
      <w:pPr>
        <w:pStyle w:val="ListParagraph"/>
        <w:numPr>
          <w:ilvl w:val="0"/>
          <w:numId w:val="27"/>
        </w:numPr>
        <w:tabs>
          <w:tab w:val="left" w:pos="992"/>
        </w:tabs>
        <w:spacing w:before="120" w:line="259" w:lineRule="auto"/>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Khi điều tra sức khỏe nhiều người cao tuổi ở một địa phương, người ta thấy rằng có </w:t>
      </w:r>
      <w:bookmarkStart w:id="4" w:name="_Hlk167345721"/>
      <w:r w:rsidRPr="00330A7E">
        <w:rPr>
          <w:rFonts w:ascii="Times New Roman" w:hAnsi="Times New Roman" w:cs="Times New Roman"/>
          <w:position w:val="-6"/>
          <w:sz w:val="24"/>
          <w:szCs w:val="24"/>
        </w:rPr>
        <w:object w:dxaOrig="520" w:dyaOrig="279" w14:anchorId="78F5C1BC">
          <v:shape id="_x0000_i2730" type="#_x0000_t75" style="width:26.25pt;height:14.25pt" o:ole="">
            <v:imagedata r:id="rId2934" o:title=""/>
          </v:shape>
          <o:OLEObject Type="Embed" ProgID="Equation.DSMT4" ShapeID="_x0000_i2730" DrawAspect="Content" ObjectID="_1796841794" r:id="rId2935"/>
        </w:object>
      </w:r>
      <w:bookmarkEnd w:id="4"/>
      <w:r w:rsidRPr="00330A7E">
        <w:rPr>
          <w:rFonts w:ascii="Times New Roman" w:hAnsi="Times New Roman" w:cs="Times New Roman"/>
          <w:color w:val="000000" w:themeColor="text1"/>
          <w:sz w:val="24"/>
          <w:szCs w:val="24"/>
        </w:rPr>
        <w:t>người cao tuổi bị bệnh tiểu đường. Bên cạnh đó, số người bị bệnh huyết áp cao trong những người bị bệnh tiểu đường là</w:t>
      </w:r>
      <w:r w:rsidRPr="00330A7E">
        <w:rPr>
          <w:rFonts w:ascii="Times New Roman" w:hAnsi="Times New Roman" w:cs="Times New Roman"/>
          <w:position w:val="-10"/>
          <w:sz w:val="24"/>
          <w:szCs w:val="24"/>
        </w:rPr>
        <w:object w:dxaOrig="560" w:dyaOrig="320" w14:anchorId="07164FA6">
          <v:shape id="_x0000_i2731" type="#_x0000_t75" style="width:27.75pt;height:15.75pt" o:ole="">
            <v:imagedata r:id="rId2936" o:title=""/>
          </v:shape>
          <o:OLEObject Type="Embed" ProgID="Equation.DSMT4" ShapeID="_x0000_i2731" DrawAspect="Content" ObjectID="_1796841795" r:id="rId2937"/>
        </w:object>
      </w:r>
      <w:r w:rsidRPr="00330A7E">
        <w:rPr>
          <w:rFonts w:ascii="Times New Roman" w:hAnsi="Times New Roman" w:cs="Times New Roman"/>
          <w:color w:val="000000" w:themeColor="text1"/>
          <w:sz w:val="24"/>
          <w:szCs w:val="24"/>
        </w:rPr>
        <w:t xml:space="preserve"> trong những người không bị bệnh tiểu đường là </w:t>
      </w:r>
      <w:r w:rsidRPr="00330A7E">
        <w:rPr>
          <w:rFonts w:ascii="Times New Roman" w:hAnsi="Times New Roman" w:cs="Times New Roman"/>
          <w:position w:val="-6"/>
          <w:sz w:val="24"/>
          <w:szCs w:val="24"/>
        </w:rPr>
        <w:object w:dxaOrig="560" w:dyaOrig="279" w14:anchorId="7DFA3AA3">
          <v:shape id="_x0000_i2732" type="#_x0000_t75" style="width:27.75pt;height:14.25pt" o:ole="">
            <v:imagedata r:id="rId2938" o:title=""/>
          </v:shape>
          <o:OLEObject Type="Embed" ProgID="Equation.DSMT4" ShapeID="_x0000_i2732" DrawAspect="Content" ObjectID="_1796841796" r:id="rId2939"/>
        </w:object>
      </w:r>
      <w:r w:rsidRPr="00330A7E">
        <w:rPr>
          <w:rFonts w:ascii="Times New Roman" w:hAnsi="Times New Roman" w:cs="Times New Roman"/>
          <w:color w:val="000000" w:themeColor="text1"/>
          <w:sz w:val="24"/>
          <w:szCs w:val="24"/>
        </w:rPr>
        <w:t xml:space="preserve"> Chọn ngẫu nhiên 1 người cao tuổi để kiểm tra sức khỏe.</w:t>
      </w:r>
    </w:p>
    <w:p w14:paraId="4BF142FC" w14:textId="77777777" w:rsidR="00ED397D" w:rsidRPr="00330A7E" w:rsidRDefault="00ED397D" w:rsidP="00330A7E">
      <w:pPr>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a)</w:t>
      </w:r>
      <w:r w:rsidRPr="00330A7E">
        <w:rPr>
          <w:rFonts w:ascii="Times New Roman" w:hAnsi="Times New Roman" w:cs="Times New Roman"/>
          <w:color w:val="000000" w:themeColor="text1"/>
          <w:sz w:val="24"/>
          <w:szCs w:val="24"/>
        </w:rPr>
        <w:t xml:space="preserve"> Xác suất chọn được người bị bệnh tiểu đường là 0,4</w:t>
      </w:r>
    </w:p>
    <w:p w14:paraId="01A39CB6" w14:textId="77777777" w:rsidR="00ED397D" w:rsidRPr="00330A7E" w:rsidRDefault="00ED397D" w:rsidP="00330A7E">
      <w:pPr>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lastRenderedPageBreak/>
        <w:t>b)</w:t>
      </w:r>
      <w:r w:rsidRPr="00330A7E">
        <w:rPr>
          <w:rFonts w:ascii="Times New Roman" w:hAnsi="Times New Roman" w:cs="Times New Roman"/>
          <w:color w:val="000000" w:themeColor="text1"/>
          <w:sz w:val="24"/>
          <w:szCs w:val="24"/>
        </w:rPr>
        <w:t xml:space="preserve"> Xác suất chọn được người bị bệnh huyết áp cao, biết người đó bị bệnh tiểu đường, là 0,7</w:t>
      </w:r>
    </w:p>
    <w:p w14:paraId="7CBF9973" w14:textId="77777777" w:rsidR="00ED397D" w:rsidRPr="00330A7E" w:rsidRDefault="00ED397D" w:rsidP="00330A7E">
      <w:pPr>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c)</w:t>
      </w:r>
      <w:r w:rsidRPr="00330A7E">
        <w:rPr>
          <w:rFonts w:ascii="Times New Roman" w:hAnsi="Times New Roman" w:cs="Times New Roman"/>
          <w:color w:val="000000" w:themeColor="text1"/>
          <w:sz w:val="24"/>
          <w:szCs w:val="24"/>
        </w:rPr>
        <w:t xml:space="preserve"> Xác suất chọn được người bị bệnh huyết áp cao, biết người đó không bị bệnh tiểu đường, là 0,75</w:t>
      </w:r>
    </w:p>
    <w:p w14:paraId="5D6EDED7" w14:textId="77777777" w:rsidR="00ED397D" w:rsidRPr="00330A7E" w:rsidRDefault="00ED397D" w:rsidP="00330A7E">
      <w:pPr>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d)</w:t>
      </w:r>
      <w:r w:rsidRPr="00330A7E">
        <w:rPr>
          <w:rFonts w:ascii="Times New Roman" w:hAnsi="Times New Roman" w:cs="Times New Roman"/>
          <w:color w:val="000000" w:themeColor="text1"/>
          <w:sz w:val="24"/>
          <w:szCs w:val="24"/>
        </w:rPr>
        <w:t xml:space="preserve"> Xác suất chọn được người bị bệnh huyết áp cao là 0,8</w:t>
      </w:r>
    </w:p>
    <w:p w14:paraId="0167D279" w14:textId="77777777" w:rsidR="00ED397D" w:rsidRPr="00330A7E" w:rsidRDefault="00ED397D" w:rsidP="00330A7E">
      <w:pPr>
        <w:spacing w:before="120"/>
        <w:rPr>
          <w:rFonts w:ascii="Times New Roman" w:eastAsia="Calibri" w:hAnsi="Times New Roman" w:cs="Times New Roman"/>
          <w:bCs/>
          <w:sz w:val="24"/>
          <w:szCs w:val="24"/>
        </w:rPr>
      </w:pPr>
      <w:r w:rsidRPr="00330A7E">
        <w:rPr>
          <w:rFonts w:ascii="Times New Roman" w:eastAsia="Calibri" w:hAnsi="Times New Roman" w:cs="Times New Roman"/>
          <w:b/>
          <w:color w:val="0033CC"/>
          <w:sz w:val="24"/>
          <w:szCs w:val="24"/>
        </w:rPr>
        <w:t>PHẦN III. Câu trắc nghiệm trả lời ngắn.</w:t>
      </w:r>
      <w:r w:rsidRPr="00330A7E">
        <w:rPr>
          <w:rFonts w:ascii="Times New Roman" w:eastAsia="Calibri" w:hAnsi="Times New Roman" w:cs="Times New Roman"/>
          <w:bCs/>
          <w:color w:val="0033CC"/>
          <w:sz w:val="24"/>
          <w:szCs w:val="24"/>
        </w:rPr>
        <w:t xml:space="preserve"> </w:t>
      </w:r>
      <w:r w:rsidRPr="00330A7E">
        <w:rPr>
          <w:rFonts w:ascii="Times New Roman" w:eastAsia="Calibri" w:hAnsi="Times New Roman" w:cs="Times New Roman"/>
          <w:bCs/>
          <w:sz w:val="24"/>
          <w:szCs w:val="24"/>
        </w:rPr>
        <w:t>Thí sinh trả lời từ câu 1 đến câu 6.</w:t>
      </w:r>
    </w:p>
    <w:p w14:paraId="070222CF" w14:textId="77777777" w:rsidR="00ED397D" w:rsidRPr="00330A7E" w:rsidRDefault="00ED397D" w:rsidP="000E1E56">
      <w:pPr>
        <w:pStyle w:val="ListParagraph"/>
        <w:numPr>
          <w:ilvl w:val="0"/>
          <w:numId w:val="28"/>
        </w:numPr>
        <w:tabs>
          <w:tab w:val="left" w:pos="992"/>
        </w:tabs>
        <w:spacing w:before="120" w:line="259" w:lineRule="auto"/>
        <w:rPr>
          <w:rFonts w:ascii="Times New Roman" w:hAnsi="Times New Roman" w:cs="Times New Roman"/>
          <w:sz w:val="24"/>
          <w:szCs w:val="24"/>
        </w:rPr>
      </w:pPr>
      <w:r w:rsidRPr="00330A7E">
        <w:rPr>
          <w:rFonts w:ascii="Times New Roman" w:hAnsi="Times New Roman" w:cs="Times New Roman"/>
          <w:sz w:val="24"/>
          <w:szCs w:val="24"/>
        </w:rPr>
        <w:t xml:space="preserve">Bảng dưới biểu diễn mẫu số liệu ghép nhóm vể chiều cao của 42 mẫu cây ở một vườn thực vật (đơn vị: centimét). </w:t>
      </w:r>
      <w:bookmarkStart w:id="5" w:name="_Hlk167795882"/>
      <w:r w:rsidRPr="00330A7E">
        <w:rPr>
          <w:rFonts w:ascii="Times New Roman" w:hAnsi="Times New Roman" w:cs="Times New Roman"/>
          <w:sz w:val="24"/>
          <w:szCs w:val="24"/>
        </w:rPr>
        <w:t xml:space="preserve">Tính khoảng tứ phân vị của mẫu số liệu ghép nhóm đó </w:t>
      </w:r>
      <w:bookmarkEnd w:id="5"/>
      <w:r w:rsidRPr="00330A7E">
        <w:rPr>
          <w:rFonts w:ascii="Times New Roman" w:hAnsi="Times New Roman" w:cs="Times New Roman"/>
          <w:sz w:val="24"/>
          <w:szCs w:val="24"/>
        </w:rPr>
        <w:t>(làm tròn kết quả đến hàng phần chục).</w:t>
      </w:r>
    </w:p>
    <w:p w14:paraId="77FE112D" w14:textId="77777777" w:rsidR="00ED397D" w:rsidRPr="00330A7E" w:rsidRDefault="00ED397D" w:rsidP="00330A7E">
      <w:pPr>
        <w:ind w:left="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6242CE75" wp14:editId="37F7459B">
            <wp:extent cx="1488575" cy="1597231"/>
            <wp:effectExtent l="0" t="0" r="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0">
                      <a:extLst>
                        <a:ext uri="{BEBA8EAE-BF5A-486C-A8C5-ECC9F3942E4B}">
                          <a14:imgProps xmlns:a14="http://schemas.microsoft.com/office/drawing/2010/main">
                            <a14:imgLayer r:embed="rId2941">
                              <a14:imgEffect>
                                <a14:sharpenSoften amount="50000"/>
                              </a14:imgEffect>
                              <a14:imgEffect>
                                <a14:brightnessContrast bright="20000" contrast="-40000"/>
                              </a14:imgEffect>
                            </a14:imgLayer>
                          </a14:imgProps>
                        </a:ext>
                      </a:extLst>
                    </a:blip>
                    <a:stretch>
                      <a:fillRect/>
                    </a:stretch>
                  </pic:blipFill>
                  <pic:spPr>
                    <a:xfrm>
                      <a:off x="0" y="0"/>
                      <a:ext cx="1492748" cy="1601709"/>
                    </a:xfrm>
                    <a:prstGeom prst="rect">
                      <a:avLst/>
                    </a:prstGeom>
                  </pic:spPr>
                </pic:pic>
              </a:graphicData>
            </a:graphic>
          </wp:inline>
        </w:drawing>
      </w:r>
    </w:p>
    <w:p w14:paraId="68E5D69B" w14:textId="77777777" w:rsidR="00ED397D" w:rsidRPr="00330A7E" w:rsidRDefault="00ED397D" w:rsidP="000E1E56">
      <w:pPr>
        <w:pStyle w:val="ListParagraph"/>
        <w:numPr>
          <w:ilvl w:val="0"/>
          <w:numId w:val="28"/>
        </w:numPr>
        <w:tabs>
          <w:tab w:val="left" w:pos="992"/>
        </w:tabs>
        <w:spacing w:before="120" w:line="259" w:lineRule="auto"/>
        <w:rPr>
          <w:rFonts w:ascii="Times New Roman" w:hAnsi="Times New Roman" w:cs="Times New Roman"/>
          <w:sz w:val="24"/>
          <w:szCs w:val="24"/>
        </w:rPr>
      </w:pPr>
      <w:r w:rsidRPr="00330A7E">
        <w:rPr>
          <w:rFonts w:ascii="Times New Roman" w:hAnsi="Times New Roman" w:cs="Times New Roman"/>
          <w:sz w:val="24"/>
          <w:szCs w:val="24"/>
        </w:rPr>
        <w:t xml:space="preserve">Một người bơm nước vào một bể chứa nước. Gọi </w:t>
      </w:r>
      <w:r w:rsidRPr="00330A7E">
        <w:rPr>
          <w:rFonts w:ascii="Times New Roman" w:hAnsi="Times New Roman" w:cs="Times New Roman"/>
          <w:position w:val="-14"/>
          <w:sz w:val="24"/>
          <w:szCs w:val="24"/>
        </w:rPr>
        <w:object w:dxaOrig="480" w:dyaOrig="390" w14:anchorId="03A88D48">
          <v:shape id="_x0000_i2733" type="#_x0000_t75" style="width:24pt;height:19.5pt" o:ole="">
            <v:imagedata r:id="rId2942" o:title=""/>
          </v:shape>
          <o:OLEObject Type="Embed" ProgID="Equation.DSMT4" ShapeID="_x0000_i2733" DrawAspect="Content" ObjectID="_1796841797" r:id="rId2943"/>
        </w:object>
      </w:r>
      <w:r w:rsidRPr="00330A7E">
        <w:rPr>
          <w:rFonts w:ascii="Times New Roman" w:hAnsi="Times New Roman" w:cs="Times New Roman"/>
          <w:sz w:val="24"/>
          <w:szCs w:val="24"/>
        </w:rPr>
        <w:t xml:space="preserve"> là thể tích nước bơm được sau </w:t>
      </w:r>
      <w:r w:rsidRPr="00330A7E">
        <w:rPr>
          <w:rFonts w:ascii="Times New Roman" w:hAnsi="Times New Roman" w:cs="Times New Roman"/>
          <w:position w:val="-6"/>
          <w:sz w:val="24"/>
          <w:szCs w:val="24"/>
        </w:rPr>
        <w:object w:dxaOrig="150" w:dyaOrig="240" w14:anchorId="7440C59D">
          <v:shape id="_x0000_i2734" type="#_x0000_t75" style="width:7.5pt;height:12pt" o:ole="">
            <v:imagedata r:id="rId2944" o:title=""/>
          </v:shape>
          <o:OLEObject Type="Embed" ProgID="Equation.DSMT4" ShapeID="_x0000_i2734" DrawAspect="Content" ObjectID="_1796841798" r:id="rId2945"/>
        </w:object>
      </w:r>
      <w:r w:rsidRPr="00330A7E">
        <w:rPr>
          <w:rFonts w:ascii="Times New Roman" w:hAnsi="Times New Roman" w:cs="Times New Roman"/>
          <w:sz w:val="24"/>
          <w:szCs w:val="24"/>
        </w:rPr>
        <w:t xml:space="preserve"> giây. Cho </w:t>
      </w:r>
      <w:r w:rsidRPr="00330A7E">
        <w:rPr>
          <w:rFonts w:ascii="Times New Roman" w:hAnsi="Times New Roman" w:cs="Times New Roman"/>
          <w:position w:val="-14"/>
          <w:sz w:val="24"/>
          <w:szCs w:val="24"/>
        </w:rPr>
        <w:object w:dxaOrig="1740" w:dyaOrig="390" w14:anchorId="73EA1CA8">
          <v:shape id="_x0000_i2735" type="#_x0000_t75" style="width:87pt;height:19.5pt" o:ole="">
            <v:imagedata r:id="rId2946" o:title=""/>
          </v:shape>
          <o:OLEObject Type="Embed" ProgID="Equation.DSMT4" ShapeID="_x0000_i2735" DrawAspect="Content" ObjectID="_1796841799" r:id="rId2947"/>
        </w:object>
      </w:r>
      <w:r w:rsidRPr="00330A7E">
        <w:rPr>
          <w:rFonts w:ascii="Times New Roman" w:hAnsi="Times New Roman" w:cs="Times New Roman"/>
          <w:sz w:val="24"/>
          <w:szCs w:val="24"/>
        </w:rPr>
        <w:t xml:space="preserve"> và ban đầu bể không có nước. Sau 3 giây thì thể tích nước trong bể là </w:t>
      </w:r>
      <w:r w:rsidRPr="00330A7E">
        <w:rPr>
          <w:rFonts w:ascii="Times New Roman" w:hAnsi="Times New Roman" w:cs="Times New Roman"/>
          <w:position w:val="-6"/>
          <w:sz w:val="24"/>
          <w:szCs w:val="24"/>
        </w:rPr>
        <w:object w:dxaOrig="570" w:dyaOrig="330" w14:anchorId="775A4659">
          <v:shape id="_x0000_i2736" type="#_x0000_t75" style="width:28.5pt;height:16.5pt" o:ole="">
            <v:imagedata r:id="rId2948" o:title=""/>
          </v:shape>
          <o:OLEObject Type="Embed" ProgID="Equation.DSMT4" ShapeID="_x0000_i2736" DrawAspect="Content" ObjectID="_1796841800" r:id="rId2949"/>
        </w:object>
      </w:r>
      <w:r w:rsidRPr="00330A7E">
        <w:rPr>
          <w:rFonts w:ascii="Times New Roman" w:hAnsi="Times New Roman" w:cs="Times New Roman"/>
          <w:sz w:val="24"/>
          <w:szCs w:val="24"/>
        </w:rPr>
        <w:t xml:space="preserve">, sau </w:t>
      </w:r>
      <w:r w:rsidRPr="00330A7E">
        <w:rPr>
          <w:rFonts w:ascii="Times New Roman" w:hAnsi="Times New Roman" w:cs="Times New Roman"/>
          <w:position w:val="-6"/>
          <w:sz w:val="24"/>
          <w:szCs w:val="24"/>
        </w:rPr>
        <w:object w:dxaOrig="210" w:dyaOrig="270" w14:anchorId="5D49C522">
          <v:shape id="_x0000_i2737" type="#_x0000_t75" style="width:10.5pt;height:13.5pt" o:ole="">
            <v:imagedata r:id="rId2950" o:title=""/>
          </v:shape>
          <o:OLEObject Type="Embed" ProgID="Equation.DSMT4" ShapeID="_x0000_i2737" DrawAspect="Content" ObjectID="_1796841801" r:id="rId2951"/>
        </w:object>
      </w:r>
      <w:r w:rsidRPr="00330A7E">
        <w:rPr>
          <w:rFonts w:ascii="Times New Roman" w:hAnsi="Times New Roman" w:cs="Times New Roman"/>
          <w:sz w:val="24"/>
          <w:szCs w:val="24"/>
        </w:rPr>
        <w:t xml:space="preserve"> giây thì thể tích nước trong bể là </w:t>
      </w:r>
      <w:r w:rsidRPr="00330A7E">
        <w:rPr>
          <w:rFonts w:ascii="Times New Roman" w:hAnsi="Times New Roman" w:cs="Times New Roman"/>
          <w:position w:val="-6"/>
          <w:sz w:val="24"/>
          <w:szCs w:val="24"/>
        </w:rPr>
        <w:object w:dxaOrig="690" w:dyaOrig="330" w14:anchorId="721C8C7B">
          <v:shape id="_x0000_i2738" type="#_x0000_t75" style="width:34.5pt;height:16.5pt" o:ole="">
            <v:imagedata r:id="rId2952" o:title=""/>
          </v:shape>
          <o:OLEObject Type="Embed" ProgID="Equation.DSMT4" ShapeID="_x0000_i2738" DrawAspect="Content" ObjectID="_1796841802" r:id="rId2953"/>
        </w:object>
      </w:r>
      <w:r w:rsidRPr="00330A7E">
        <w:rPr>
          <w:rFonts w:ascii="Times New Roman" w:hAnsi="Times New Roman" w:cs="Times New Roman"/>
          <w:sz w:val="24"/>
          <w:szCs w:val="24"/>
        </w:rPr>
        <w:t xml:space="preserve">. Tính thể tích nước trong bể sau khi bơm được </w:t>
      </w:r>
      <w:r w:rsidRPr="00330A7E">
        <w:rPr>
          <w:rFonts w:ascii="Times New Roman" w:hAnsi="Times New Roman" w:cs="Times New Roman"/>
          <w:position w:val="-6"/>
          <w:sz w:val="24"/>
          <w:szCs w:val="24"/>
        </w:rPr>
        <w:object w:dxaOrig="180" w:dyaOrig="270" w14:anchorId="4C463070">
          <v:shape id="_x0000_i2739" type="#_x0000_t75" style="width:9pt;height:13.5pt" o:ole="">
            <v:imagedata r:id="rId2954" o:title=""/>
          </v:shape>
          <o:OLEObject Type="Embed" ProgID="Equation.DSMT4" ShapeID="_x0000_i2739" DrawAspect="Content" ObjectID="_1796841803" r:id="rId2955"/>
        </w:object>
      </w:r>
      <w:r w:rsidRPr="00330A7E">
        <w:rPr>
          <w:rFonts w:ascii="Times New Roman" w:hAnsi="Times New Roman" w:cs="Times New Roman"/>
          <w:sz w:val="24"/>
          <w:szCs w:val="24"/>
        </w:rPr>
        <w:t xml:space="preserve"> giây.</w:t>
      </w:r>
    </w:p>
    <w:p w14:paraId="5466E614" w14:textId="77777777" w:rsidR="00ED397D" w:rsidRPr="00330A7E" w:rsidRDefault="00ED397D" w:rsidP="000E1E56">
      <w:pPr>
        <w:pStyle w:val="ListParagraph"/>
        <w:numPr>
          <w:ilvl w:val="0"/>
          <w:numId w:val="28"/>
        </w:numPr>
        <w:tabs>
          <w:tab w:val="left" w:pos="992"/>
        </w:tabs>
        <w:spacing w:before="120" w:line="259" w:lineRule="auto"/>
        <w:rPr>
          <w:rFonts w:ascii="Times New Roman" w:hAnsi="Times New Roman" w:cs="Times New Roman"/>
          <w:sz w:val="24"/>
          <w:szCs w:val="24"/>
        </w:rPr>
      </w:pPr>
      <w:r w:rsidRPr="00330A7E">
        <w:rPr>
          <w:rFonts w:ascii="Times New Roman" w:hAnsi="Times New Roman" w:cs="Times New Roman"/>
          <w:sz w:val="24"/>
          <w:szCs w:val="24"/>
        </w:rPr>
        <w:t xml:space="preserve">Một chiếc máy được đặt trên một giá đỡ ba chân với điểm đặt </w:t>
      </w:r>
      <w:r w:rsidRPr="00330A7E">
        <w:rPr>
          <w:rFonts w:ascii="Times New Roman" w:hAnsi="Times New Roman" w:cs="Times New Roman"/>
          <w:position w:val="-10"/>
          <w:sz w:val="24"/>
          <w:szCs w:val="24"/>
        </w:rPr>
        <w:object w:dxaOrig="940" w:dyaOrig="320" w14:anchorId="3BBD05F0">
          <v:shape id="_x0000_i2740" type="#_x0000_t75" style="width:47.25pt;height:15.75pt" o:ole="">
            <v:imagedata r:id="rId2956" o:title=""/>
          </v:shape>
          <o:OLEObject Type="Embed" ProgID="Equation.DSMT4" ShapeID="_x0000_i2740" DrawAspect="Content" ObjectID="_1796841804" r:id="rId2957"/>
        </w:object>
      </w:r>
      <w:r w:rsidRPr="00330A7E">
        <w:rPr>
          <w:rFonts w:ascii="Times New Roman" w:hAnsi="Times New Roman" w:cs="Times New Roman"/>
          <w:sz w:val="24"/>
          <w:szCs w:val="24"/>
        </w:rPr>
        <w:t xml:space="preserve"> và các điểm tiếp xúc vối mặt đất của ba chân lần lượt là </w:t>
      </w:r>
      <w:r w:rsidRPr="00330A7E">
        <w:rPr>
          <w:rFonts w:ascii="Times New Roman" w:hAnsi="Times New Roman" w:cs="Times New Roman"/>
          <w:position w:val="-34"/>
          <w:sz w:val="24"/>
          <w:szCs w:val="24"/>
        </w:rPr>
        <w:object w:dxaOrig="4360" w:dyaOrig="800" w14:anchorId="5D99AC71">
          <v:shape id="_x0000_i2741" type="#_x0000_t75" style="width:217.5pt;height:40.5pt" o:ole="">
            <v:imagedata r:id="rId2958" o:title=""/>
          </v:shape>
          <o:OLEObject Type="Embed" ProgID="Equation.DSMT4" ShapeID="_x0000_i2741" DrawAspect="Content" ObjectID="_1796841805" r:id="rId2959"/>
        </w:object>
      </w:r>
      <w:r w:rsidRPr="00330A7E">
        <w:rPr>
          <w:rFonts w:ascii="Times New Roman" w:hAnsi="Times New Roman" w:cs="Times New Roman"/>
          <w:sz w:val="24"/>
          <w:szCs w:val="24"/>
        </w:rPr>
        <w:t xml:space="preserve"> Biết rằng trọng lượng của chiếc máy là </w:t>
      </w:r>
      <w:r w:rsidRPr="00330A7E">
        <w:rPr>
          <w:rFonts w:ascii="Times New Roman" w:hAnsi="Times New Roman" w:cs="Times New Roman"/>
          <w:position w:val="-6"/>
          <w:sz w:val="24"/>
          <w:szCs w:val="24"/>
        </w:rPr>
        <w:object w:dxaOrig="660" w:dyaOrig="279" w14:anchorId="6B79463C">
          <v:shape id="_x0000_i2742" type="#_x0000_t75" style="width:33pt;height:14.25pt" o:ole="">
            <v:imagedata r:id="rId2960" o:title=""/>
          </v:shape>
          <o:OLEObject Type="Embed" ProgID="Equation.DSMT4" ShapeID="_x0000_i2742" DrawAspect="Content" ObjectID="_1796841806" r:id="rId2961"/>
        </w:object>
      </w:r>
      <w:r w:rsidRPr="00330A7E">
        <w:rPr>
          <w:rFonts w:ascii="Times New Roman" w:hAnsi="Times New Roman" w:cs="Times New Roman"/>
          <w:sz w:val="24"/>
          <w:szCs w:val="24"/>
        </w:rPr>
        <w:t xml:space="preserve">. Tìm được tọa độ của các lực tác dụng lên giá đỡ </w:t>
      </w:r>
      <w:r w:rsidRPr="00330A7E">
        <w:rPr>
          <w:rFonts w:ascii="Times New Roman" w:hAnsi="Times New Roman" w:cs="Times New Roman"/>
          <w:position w:val="-12"/>
          <w:sz w:val="24"/>
          <w:szCs w:val="24"/>
        </w:rPr>
        <w:object w:dxaOrig="900" w:dyaOrig="499" w14:anchorId="26886E2D">
          <v:shape id="_x0000_i2743" type="#_x0000_t75" style="width:45pt;height:24.75pt" o:ole="">
            <v:imagedata r:id="rId2962" o:title=""/>
          </v:shape>
          <o:OLEObject Type="Embed" ProgID="Equation.DSMT4" ShapeID="_x0000_i2743" DrawAspect="Content" ObjectID="_1796841807" r:id="rId2963"/>
        </w:object>
      </w:r>
      <w:r w:rsidRPr="00330A7E">
        <w:rPr>
          <w:rFonts w:ascii="Times New Roman" w:hAnsi="Times New Roman" w:cs="Times New Roman"/>
          <w:sz w:val="24"/>
          <w:szCs w:val="24"/>
        </w:rPr>
        <w:t xml:space="preserve"> khi đó tích vô hướng của </w:t>
      </w:r>
      <w:r w:rsidRPr="00330A7E">
        <w:rPr>
          <w:rFonts w:ascii="Times New Roman" w:hAnsi="Times New Roman" w:cs="Times New Roman"/>
          <w:position w:val="-12"/>
          <w:sz w:val="24"/>
          <w:szCs w:val="24"/>
        </w:rPr>
        <w:object w:dxaOrig="560" w:dyaOrig="400" w14:anchorId="5AF769EC">
          <v:shape id="_x0000_i2744" type="#_x0000_t75" style="width:27.75pt;height:20.25pt" o:ole="">
            <v:imagedata r:id="rId2964" o:title=""/>
          </v:shape>
          <o:OLEObject Type="Embed" ProgID="Equation.DSMT4" ShapeID="_x0000_i2744" DrawAspect="Content" ObjectID="_1796841808" r:id="rId2965"/>
        </w:object>
      </w:r>
      <w:r w:rsidRPr="00330A7E">
        <w:rPr>
          <w:rFonts w:ascii="Times New Roman" w:hAnsi="Times New Roman" w:cs="Times New Roman"/>
          <w:sz w:val="24"/>
          <w:szCs w:val="24"/>
        </w:rPr>
        <w:t xml:space="preserve"> bằng? (Kết quả làm tròn đến hàng đơn vị)</w:t>
      </w:r>
    </w:p>
    <w:p w14:paraId="0A956B14" w14:textId="77777777" w:rsidR="00ED397D" w:rsidRPr="00330A7E" w:rsidRDefault="00ED397D" w:rsidP="00330A7E">
      <w:pPr>
        <w:ind w:left="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243622C0" wp14:editId="4BDFF89D">
            <wp:extent cx="2481267" cy="2189843"/>
            <wp:effectExtent l="0" t="0" r="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6">
                      <a:extLst>
                        <a:ext uri="{BEBA8EAE-BF5A-486C-A8C5-ECC9F3942E4B}">
                          <a14:imgProps xmlns:a14="http://schemas.microsoft.com/office/drawing/2010/main">
                            <a14:imgLayer r:embed="rId2967">
                              <a14:imgEffect>
                                <a14:sharpenSoften amount="50000"/>
                              </a14:imgEffect>
                            </a14:imgLayer>
                          </a14:imgProps>
                        </a:ext>
                      </a:extLst>
                    </a:blip>
                    <a:stretch>
                      <a:fillRect/>
                    </a:stretch>
                  </pic:blipFill>
                  <pic:spPr>
                    <a:xfrm>
                      <a:off x="0" y="0"/>
                      <a:ext cx="2488094" cy="2195868"/>
                    </a:xfrm>
                    <a:prstGeom prst="rect">
                      <a:avLst/>
                    </a:prstGeom>
                  </pic:spPr>
                </pic:pic>
              </a:graphicData>
            </a:graphic>
          </wp:inline>
        </w:drawing>
      </w:r>
    </w:p>
    <w:p w14:paraId="2139A1A1" w14:textId="77777777" w:rsidR="00ED397D" w:rsidRPr="00330A7E" w:rsidRDefault="00ED397D" w:rsidP="000E1E56">
      <w:pPr>
        <w:pStyle w:val="ListParagraph"/>
        <w:numPr>
          <w:ilvl w:val="0"/>
          <w:numId w:val="28"/>
        </w:numPr>
        <w:tabs>
          <w:tab w:val="left" w:pos="992"/>
        </w:tabs>
        <w:spacing w:before="120" w:line="259" w:lineRule="auto"/>
        <w:rPr>
          <w:rFonts w:ascii="Times New Roman" w:hAnsi="Times New Roman" w:cs="Times New Roman"/>
          <w:sz w:val="24"/>
          <w:szCs w:val="24"/>
        </w:rPr>
      </w:pPr>
      <w:r w:rsidRPr="00330A7E">
        <w:rPr>
          <w:rFonts w:ascii="Times New Roman" w:hAnsi="Times New Roman" w:cs="Times New Roman"/>
          <w:sz w:val="24"/>
          <w:szCs w:val="24"/>
        </w:rPr>
        <w:t xml:space="preserve">Hình elip được ứng dụng nhiều trong thực tiễn, đặc biệt là kiến trúc xây dựng như đấu trường La Mã, tòa nhà </w:t>
      </w:r>
      <w:r w:rsidRPr="00330A7E">
        <w:rPr>
          <w:rFonts w:ascii="Times New Roman" w:hAnsi="Times New Roman" w:cs="Times New Roman"/>
          <w:b/>
          <w:bCs/>
          <w:color w:val="333333"/>
          <w:sz w:val="24"/>
          <w:szCs w:val="24"/>
        </w:rPr>
        <w:t xml:space="preserve">Ellipse Tower </w:t>
      </w:r>
      <w:r w:rsidRPr="00330A7E">
        <w:rPr>
          <w:rFonts w:ascii="Times New Roman" w:hAnsi="Times New Roman" w:cs="Times New Roman"/>
          <w:bCs/>
          <w:color w:val="333333"/>
          <w:sz w:val="24"/>
          <w:szCs w:val="24"/>
        </w:rPr>
        <w:t>Hà Nội, sử dụng trong thiết kế logo quảng cáo, thiết bị nội thất. Xét một Lavabo (bồn rửa) làm bằng sứ đặc hình dạng là một nửa khối elip tròn xoay có thông số kĩ thuật mặt trên của Lavabo là: dài</w:t>
      </w:r>
      <w:r w:rsidRPr="00330A7E">
        <w:rPr>
          <w:rFonts w:ascii="Times New Roman" w:hAnsi="Times New Roman" w:cs="Times New Roman"/>
          <w:position w:val="-4"/>
          <w:sz w:val="24"/>
          <w:szCs w:val="24"/>
        </w:rPr>
        <w:object w:dxaOrig="180" w:dyaOrig="200" w14:anchorId="60A757B4">
          <v:shape id="_x0000_i2745" type="#_x0000_t75" alt="" style="width:9pt;height:9.75pt;mso-width-percent:0;mso-height-percent:0;mso-width-percent:0;mso-height-percent:0" o:ole="">
            <v:imagedata r:id="rId2968" o:title=""/>
          </v:shape>
          <o:OLEObject Type="Embed" ProgID="Equation.DSMT4" ShapeID="_x0000_i2745" DrawAspect="Content" ObjectID="_1796841809" r:id="rId2969"/>
        </w:object>
      </w:r>
      <w:r w:rsidRPr="00330A7E">
        <w:rPr>
          <w:rFonts w:ascii="Times New Roman" w:hAnsi="Times New Roman" w:cs="Times New Roman"/>
          <w:bCs/>
          <w:color w:val="333333"/>
          <w:sz w:val="24"/>
          <w:szCs w:val="24"/>
        </w:rPr>
        <w:t>rộng:</w:t>
      </w:r>
      <w:r w:rsidRPr="00330A7E">
        <w:rPr>
          <w:rFonts w:ascii="Times New Roman" w:hAnsi="Times New Roman" w:cs="Times New Roman"/>
          <w:position w:val="-10"/>
          <w:sz w:val="24"/>
          <w:szCs w:val="24"/>
        </w:rPr>
        <w:object w:dxaOrig="1420" w:dyaOrig="320" w14:anchorId="0EDC6D7C">
          <v:shape id="_x0000_i2746" type="#_x0000_t75" alt="" style="width:71.25pt;height:16.5pt;mso-width-percent:0;mso-height-percent:0;mso-width-percent:0;mso-height-percent:0" o:ole="">
            <v:imagedata r:id="rId2970" o:title=""/>
          </v:shape>
          <o:OLEObject Type="Embed" ProgID="Equation.DSMT4" ShapeID="_x0000_i2746" DrawAspect="Content" ObjectID="_1796841810" r:id="rId2971"/>
        </w:object>
      </w:r>
      <w:r w:rsidRPr="00330A7E">
        <w:rPr>
          <w:rFonts w:ascii="Times New Roman" w:hAnsi="Times New Roman" w:cs="Times New Roman"/>
          <w:bCs/>
          <w:color w:val="333333"/>
          <w:sz w:val="24"/>
          <w:szCs w:val="24"/>
        </w:rPr>
        <w:t xml:space="preserve">(tham khảo hình vẽ bên dưới), Lavabo có độ dày đều là </w:t>
      </w:r>
      <w:r w:rsidRPr="00330A7E">
        <w:rPr>
          <w:rFonts w:ascii="Times New Roman" w:hAnsi="Times New Roman" w:cs="Times New Roman"/>
          <w:position w:val="-10"/>
          <w:sz w:val="24"/>
          <w:szCs w:val="24"/>
        </w:rPr>
        <w:object w:dxaOrig="760" w:dyaOrig="320" w14:anchorId="3960E066">
          <v:shape id="_x0000_i2747" type="#_x0000_t75" alt="" style="width:38.25pt;height:16.5pt;mso-width-percent:0;mso-height-percent:0;mso-width-percent:0;mso-height-percent:0" o:ole="">
            <v:imagedata r:id="rId2972" o:title=""/>
          </v:shape>
          <o:OLEObject Type="Embed" ProgID="Equation.DSMT4" ShapeID="_x0000_i2747" DrawAspect="Content" ObjectID="_1796841811" r:id="rId2973"/>
        </w:object>
      </w:r>
      <w:r w:rsidRPr="00330A7E">
        <w:rPr>
          <w:rFonts w:ascii="Times New Roman" w:hAnsi="Times New Roman" w:cs="Times New Roman"/>
          <w:bCs/>
          <w:color w:val="333333"/>
          <w:sz w:val="24"/>
          <w:szCs w:val="24"/>
        </w:rPr>
        <w:t>. Tính thể tích chứa nước của Lavabo? (Kết quả làm tròn đến hàng phần chục)</w:t>
      </w:r>
    </w:p>
    <w:p w14:paraId="3AFA5C47" w14:textId="77777777" w:rsidR="00ED397D" w:rsidRPr="00330A7E" w:rsidRDefault="00ED397D" w:rsidP="00330A7E">
      <w:pPr>
        <w:ind w:left="992" w:hanging="964"/>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lastRenderedPageBreak/>
        <w:drawing>
          <wp:inline distT="0" distB="0" distL="0" distR="0" wp14:anchorId="6A518935" wp14:editId="55099EDA">
            <wp:extent cx="2096219" cy="1584395"/>
            <wp:effectExtent l="0" t="0" r="0" b="0"/>
            <wp:docPr id="849" name="Picture 849" descr="https://sfhome.vn/wp-content/uploads/2018/09/lavabo-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s://sfhome.vn/wp-content/uploads/2018/09/lavabo-06.jpg"/>
                    <pic:cNvPicPr>
                      <a:picLocks noChangeAspect="1" noChangeArrowheads="1"/>
                    </pic:cNvPicPr>
                  </pic:nvPicPr>
                  <pic:blipFill rotWithShape="1">
                    <a:blip r:embed="rId2974" cstate="print">
                      <a:extLst>
                        <a:ext uri="{28A0092B-C50C-407E-A947-70E740481C1C}">
                          <a14:useLocalDpi xmlns:a14="http://schemas.microsoft.com/office/drawing/2010/main" val="0"/>
                        </a:ext>
                      </a:extLst>
                    </a:blip>
                    <a:srcRect/>
                    <a:stretch/>
                  </pic:blipFill>
                  <pic:spPr bwMode="auto">
                    <a:xfrm>
                      <a:off x="0" y="0"/>
                      <a:ext cx="2097193" cy="1585131"/>
                    </a:xfrm>
                    <a:prstGeom prst="rect">
                      <a:avLst/>
                    </a:prstGeom>
                    <a:noFill/>
                    <a:ln>
                      <a:noFill/>
                    </a:ln>
                    <a:extLst>
                      <a:ext uri="{53640926-AAD7-44D8-BBD7-CCE9431645EC}">
                        <a14:shadowObscured xmlns:a14="http://schemas.microsoft.com/office/drawing/2010/main"/>
                      </a:ext>
                    </a:extLst>
                  </pic:spPr>
                </pic:pic>
              </a:graphicData>
            </a:graphic>
          </wp:inline>
        </w:drawing>
      </w:r>
    </w:p>
    <w:p w14:paraId="31B2F1E0" w14:textId="77777777" w:rsidR="00ED397D" w:rsidRPr="00330A7E" w:rsidRDefault="00ED397D" w:rsidP="000E1E56">
      <w:pPr>
        <w:pStyle w:val="ListParagraph"/>
        <w:numPr>
          <w:ilvl w:val="0"/>
          <w:numId w:val="28"/>
        </w:numPr>
        <w:tabs>
          <w:tab w:val="left" w:pos="992"/>
        </w:tabs>
        <w:spacing w:before="120" w:line="259" w:lineRule="auto"/>
        <w:rPr>
          <w:rFonts w:ascii="Times New Roman" w:hAnsi="Times New Roman" w:cs="Times New Roman"/>
          <w:sz w:val="24"/>
          <w:szCs w:val="24"/>
        </w:rPr>
      </w:pPr>
      <w:r w:rsidRPr="00330A7E">
        <w:rPr>
          <w:rFonts w:ascii="Times New Roman" w:hAnsi="Times New Roman" w:cs="Times New Roman"/>
          <w:sz w:val="24"/>
          <w:szCs w:val="24"/>
        </w:rPr>
        <w:t xml:space="preserve">Hai con tàu </w:t>
      </w:r>
      <w:r w:rsidRPr="00330A7E">
        <w:rPr>
          <w:rFonts w:ascii="Times New Roman" w:hAnsi="Times New Roman" w:cs="Times New Roman"/>
          <w:position w:val="-4"/>
          <w:sz w:val="24"/>
          <w:szCs w:val="24"/>
        </w:rPr>
        <w:object w:dxaOrig="240" w:dyaOrig="260" w14:anchorId="548D854A">
          <v:shape id="_x0000_i2748" type="#_x0000_t75" style="width:12.75pt;height:12.75pt" o:ole="">
            <v:imagedata r:id="rId2975" o:title=""/>
          </v:shape>
          <o:OLEObject Type="Embed" ProgID="Equation.DSMT4" ShapeID="_x0000_i2748" DrawAspect="Content" ObjectID="_1796841812" r:id="rId2976"/>
        </w:object>
      </w:r>
      <w:r w:rsidRPr="00330A7E">
        <w:rPr>
          <w:rFonts w:ascii="Times New Roman" w:hAnsi="Times New Roman" w:cs="Times New Roman"/>
          <w:sz w:val="24"/>
          <w:szCs w:val="24"/>
        </w:rPr>
        <w:t xml:space="preserve"> và </w:t>
      </w:r>
      <w:r w:rsidRPr="00330A7E">
        <w:rPr>
          <w:rFonts w:ascii="Times New Roman" w:hAnsi="Times New Roman" w:cs="Times New Roman"/>
          <w:position w:val="-4"/>
          <w:sz w:val="24"/>
          <w:szCs w:val="24"/>
        </w:rPr>
        <w:object w:dxaOrig="240" w:dyaOrig="260" w14:anchorId="543F58B9">
          <v:shape id="_x0000_i2749" type="#_x0000_t75" style="width:12.75pt;height:12.75pt" o:ole="">
            <v:imagedata r:id="rId2977" o:title=""/>
          </v:shape>
          <o:OLEObject Type="Embed" ProgID="Equation.DSMT4" ShapeID="_x0000_i2749" DrawAspect="Content" ObjectID="_1796841813" r:id="rId2978"/>
        </w:object>
      </w:r>
      <w:r w:rsidRPr="00330A7E">
        <w:rPr>
          <w:rFonts w:ascii="Times New Roman" w:hAnsi="Times New Roman" w:cs="Times New Roman"/>
          <w:sz w:val="24"/>
          <w:szCs w:val="24"/>
        </w:rPr>
        <w:t xml:space="preserve"> đang ở cùng một vĩ tuyến và cách nhau 5 hải lí. Cả hai tàu đồng thời cùng khởi hành. Tàu A chạy về hướng Nam với 6 hải lí/giờ, còn tàu </w:t>
      </w:r>
      <w:r w:rsidRPr="00330A7E">
        <w:rPr>
          <w:rFonts w:ascii="Times New Roman" w:hAnsi="Times New Roman" w:cs="Times New Roman"/>
          <w:position w:val="-4"/>
          <w:sz w:val="24"/>
          <w:szCs w:val="24"/>
        </w:rPr>
        <w:object w:dxaOrig="240" w:dyaOrig="260" w14:anchorId="1D3BA02E">
          <v:shape id="_x0000_i2750" type="#_x0000_t75" style="width:12.75pt;height:12.75pt" o:ole="">
            <v:imagedata r:id="rId2979" o:title=""/>
          </v:shape>
          <o:OLEObject Type="Embed" ProgID="Equation.DSMT4" ShapeID="_x0000_i2750" DrawAspect="Content" ObjectID="_1796841814" r:id="rId2980"/>
        </w:object>
      </w:r>
      <w:r w:rsidRPr="00330A7E">
        <w:rPr>
          <w:rFonts w:ascii="Times New Roman" w:hAnsi="Times New Roman" w:cs="Times New Roman"/>
          <w:sz w:val="24"/>
          <w:szCs w:val="24"/>
        </w:rPr>
        <w:t xml:space="preserve"> chạy về vị trí hiện tại của tàu </w:t>
      </w:r>
      <w:r w:rsidRPr="00330A7E">
        <w:rPr>
          <w:rFonts w:ascii="Times New Roman" w:hAnsi="Times New Roman" w:cs="Times New Roman"/>
          <w:position w:val="-4"/>
          <w:sz w:val="24"/>
          <w:szCs w:val="24"/>
        </w:rPr>
        <w:object w:dxaOrig="240" w:dyaOrig="260" w14:anchorId="137CB890">
          <v:shape id="_x0000_i2751" type="#_x0000_t75" style="width:12.75pt;height:12.75pt" o:ole="">
            <v:imagedata r:id="rId2981" o:title=""/>
          </v:shape>
          <o:OLEObject Type="Embed" ProgID="Equation.DSMT4" ShapeID="_x0000_i2751" DrawAspect="Content" ObjectID="_1796841815" r:id="rId2982"/>
        </w:object>
      </w:r>
      <w:r w:rsidRPr="00330A7E">
        <w:rPr>
          <w:rFonts w:ascii="Times New Roman" w:hAnsi="Times New Roman" w:cs="Times New Roman"/>
          <w:sz w:val="24"/>
          <w:szCs w:val="24"/>
        </w:rPr>
        <w:t xml:space="preserve"> với vận tốc 7 hải lí/giờ. Hỏi sau bao lâu thì khoảng cách giữa hai tàu là bé nhất? (Kết quả làm tròn đến hàng phần trăm)</w:t>
      </w:r>
    </w:p>
    <w:p w14:paraId="38F5EF4C" w14:textId="77777777" w:rsidR="00ED397D" w:rsidRPr="00330A7E" w:rsidRDefault="00ED397D" w:rsidP="00330A7E">
      <w:pPr>
        <w:ind w:left="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6D2000E9" wp14:editId="7FCFE42D">
            <wp:extent cx="3152899" cy="1815489"/>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3"/>
                    <a:stretch>
                      <a:fillRect/>
                    </a:stretch>
                  </pic:blipFill>
                  <pic:spPr>
                    <a:xfrm>
                      <a:off x="0" y="0"/>
                      <a:ext cx="3157497" cy="1818137"/>
                    </a:xfrm>
                    <a:prstGeom prst="rect">
                      <a:avLst/>
                    </a:prstGeom>
                  </pic:spPr>
                </pic:pic>
              </a:graphicData>
            </a:graphic>
          </wp:inline>
        </w:drawing>
      </w:r>
    </w:p>
    <w:p w14:paraId="4DEA170B" w14:textId="77777777" w:rsidR="00ED397D" w:rsidRPr="00330A7E" w:rsidRDefault="00ED397D" w:rsidP="000E1E56">
      <w:pPr>
        <w:pStyle w:val="ListParagraph"/>
        <w:numPr>
          <w:ilvl w:val="0"/>
          <w:numId w:val="28"/>
        </w:numPr>
        <w:tabs>
          <w:tab w:val="left" w:pos="992"/>
        </w:tabs>
        <w:spacing w:before="120" w:line="259" w:lineRule="auto"/>
        <w:rPr>
          <w:rFonts w:ascii="Times New Roman" w:hAnsi="Times New Roman" w:cs="Times New Roman"/>
          <w:color w:val="050505"/>
          <w:sz w:val="24"/>
          <w:szCs w:val="24"/>
          <w:shd w:val="clear" w:color="auto" w:fill="F0F2F5"/>
        </w:rPr>
      </w:pPr>
      <w:r w:rsidRPr="00330A7E">
        <w:rPr>
          <w:rFonts w:ascii="Times New Roman" w:hAnsi="Times New Roman" w:cs="Times New Roman"/>
          <w:sz w:val="24"/>
          <w:szCs w:val="24"/>
        </w:rPr>
        <w:t xml:space="preserve">Một công ty sản xuất dụng cụ thể thao nhận được một đơn đặt hàng sản xuất </w:t>
      </w:r>
      <w:r w:rsidRPr="00330A7E">
        <w:rPr>
          <w:rFonts w:ascii="Times New Roman" w:hAnsi="Times New Roman" w:cs="Times New Roman"/>
          <w:position w:val="-6"/>
          <w:sz w:val="24"/>
          <w:szCs w:val="24"/>
        </w:rPr>
        <w:object w:dxaOrig="541" w:dyaOrig="276" w14:anchorId="32C13A77">
          <v:shape id="_x0000_i2752" type="#_x0000_t75" style="width:27pt;height:12.75pt" o:ole="">
            <v:imagedata r:id="rId2984" o:title=""/>
          </v:shape>
          <o:OLEObject Type="Embed" ProgID="Equation.DSMT4" ShapeID="_x0000_i2752" DrawAspect="Content" ObjectID="_1796841816" r:id="rId2985"/>
        </w:object>
      </w:r>
      <w:r w:rsidRPr="00330A7E">
        <w:rPr>
          <w:rFonts w:ascii="Times New Roman" w:hAnsi="Times New Roman" w:cs="Times New Roman"/>
          <w:sz w:val="24"/>
          <w:szCs w:val="24"/>
        </w:rPr>
        <w:t xml:space="preserve"> quả bóng tennis. Công ty này sở hữu một số máy móc, mỗi máy có thể sản xuất </w:t>
      </w:r>
      <w:r w:rsidRPr="00330A7E">
        <w:rPr>
          <w:rFonts w:ascii="Times New Roman" w:hAnsi="Times New Roman" w:cs="Times New Roman"/>
          <w:position w:val="-6"/>
          <w:sz w:val="24"/>
          <w:szCs w:val="24"/>
        </w:rPr>
        <w:object w:dxaOrig="300" w:dyaOrig="276" w14:anchorId="39ECAC04">
          <v:shape id="_x0000_i2753" type="#_x0000_t75" style="width:15pt;height:12.75pt" o:ole="">
            <v:imagedata r:id="rId2986" o:title=""/>
          </v:shape>
          <o:OLEObject Type="Embed" ProgID="Equation.DSMT4" ShapeID="_x0000_i2753" DrawAspect="Content" ObjectID="_1796841817" r:id="rId2987"/>
        </w:object>
      </w:r>
      <w:r w:rsidRPr="00330A7E">
        <w:rPr>
          <w:rFonts w:ascii="Times New Roman" w:hAnsi="Times New Roman" w:cs="Times New Roman"/>
          <w:sz w:val="24"/>
          <w:szCs w:val="24"/>
        </w:rPr>
        <w:t xml:space="preserve"> quả bóng trong một giờ. Chi phí thiết lập các máy này là </w:t>
      </w:r>
      <w:r w:rsidRPr="00330A7E">
        <w:rPr>
          <w:rFonts w:ascii="Times New Roman" w:hAnsi="Times New Roman" w:cs="Times New Roman"/>
          <w:position w:val="-6"/>
          <w:sz w:val="24"/>
          <w:szCs w:val="24"/>
        </w:rPr>
        <w:object w:dxaOrig="426" w:dyaOrig="276" w14:anchorId="478FE58D">
          <v:shape id="_x0000_i2754" type="#_x0000_t75" style="width:21.75pt;height:12.75pt" o:ole="">
            <v:imagedata r:id="rId2988" o:title=""/>
          </v:shape>
          <o:OLEObject Type="Embed" ProgID="Equation.DSMT4" ShapeID="_x0000_i2754" DrawAspect="Content" ObjectID="_1796841818" r:id="rId2989"/>
        </w:object>
      </w:r>
      <w:r w:rsidRPr="00330A7E">
        <w:rPr>
          <w:rFonts w:ascii="Times New Roman" w:hAnsi="Times New Roman" w:cs="Times New Roman"/>
          <w:sz w:val="24"/>
          <w:szCs w:val="24"/>
        </w:rPr>
        <w:t xml:space="preserve"> nghìn đồng cho mỗi máy. Khi được thiết lập, hoạt động sản xuất sẽ hoàn toàn diễn ra tự động dưới sự giám sát. Số tiền phải trả cho người giám sát là </w:t>
      </w:r>
      <w:r w:rsidRPr="00330A7E">
        <w:rPr>
          <w:rFonts w:ascii="Times New Roman" w:hAnsi="Times New Roman" w:cs="Times New Roman"/>
          <w:position w:val="-6"/>
          <w:sz w:val="24"/>
          <w:szCs w:val="24"/>
        </w:rPr>
        <w:object w:dxaOrig="415" w:dyaOrig="276" w14:anchorId="766632BA">
          <v:shape id="_x0000_i2755" type="#_x0000_t75" style="width:20.25pt;height:12.75pt" o:ole="">
            <v:imagedata r:id="rId2990" o:title=""/>
          </v:shape>
          <o:OLEObject Type="Embed" ProgID="Equation.DSMT4" ShapeID="_x0000_i2755" DrawAspect="Content" ObjectID="_1796841819" r:id="rId2991"/>
        </w:object>
      </w:r>
      <w:r w:rsidRPr="00330A7E">
        <w:rPr>
          <w:rFonts w:ascii="Times New Roman" w:hAnsi="Times New Roman" w:cs="Times New Roman"/>
          <w:sz w:val="24"/>
          <w:szCs w:val="24"/>
        </w:rPr>
        <w:t xml:space="preserve"> nghìn đồng một giờ. Số máy móc công ty nên sử dụng là bao nhiêu để chi phí hoạt động là thấp nhất?</w:t>
      </w:r>
    </w:p>
    <w:p w14:paraId="2882D212" w14:textId="77777777" w:rsidR="00ED397D" w:rsidRPr="00330A7E" w:rsidRDefault="00ED397D" w:rsidP="00330A7E">
      <w:pPr>
        <w:spacing w:before="240"/>
        <w:ind w:left="992"/>
        <w:jc w:val="center"/>
        <w:rPr>
          <w:rFonts w:ascii="Times New Roman" w:hAnsi="Times New Roman" w:cs="Times New Roman"/>
          <w:b/>
          <w:color w:val="0000FF"/>
          <w:sz w:val="24"/>
          <w:szCs w:val="24"/>
          <w:lang w:val="it-IT"/>
        </w:rPr>
      </w:pPr>
    </w:p>
    <w:p w14:paraId="3DC1C48C" w14:textId="77777777" w:rsidR="00ED397D" w:rsidRPr="00330A7E" w:rsidRDefault="00ED397D" w:rsidP="00330A7E">
      <w:pPr>
        <w:spacing w:before="240"/>
        <w:ind w:left="992"/>
        <w:jc w:val="center"/>
        <w:rPr>
          <w:rFonts w:ascii="Times New Roman" w:hAnsi="Times New Roman" w:cs="Times New Roman"/>
          <w:b/>
          <w:color w:val="0000FF"/>
          <w:sz w:val="24"/>
          <w:szCs w:val="24"/>
          <w:lang w:val="it-IT"/>
        </w:rPr>
      </w:pPr>
      <w:r w:rsidRPr="00330A7E">
        <w:rPr>
          <w:rFonts w:ascii="Times New Roman" w:hAnsi="Times New Roman" w:cs="Times New Roman"/>
          <w:b/>
          <w:color w:val="0000FF"/>
          <w:sz w:val="24"/>
          <w:szCs w:val="24"/>
          <w:lang w:val="it-IT"/>
        </w:rPr>
        <w:t>ĐÁP ÁN ĐỀ MẪU</w:t>
      </w:r>
    </w:p>
    <w:p w14:paraId="4D9DF7B0" w14:textId="77777777" w:rsidR="00ED397D" w:rsidRPr="00330A7E" w:rsidRDefault="00ED397D" w:rsidP="00330A7E">
      <w:pPr>
        <w:spacing w:before="120" w:after="0"/>
        <w:ind w:left="992"/>
        <w:rPr>
          <w:rFonts w:ascii="Times New Roman" w:hAnsi="Times New Roman" w:cs="Times New Roman"/>
          <w:sz w:val="24"/>
          <w:szCs w:val="24"/>
        </w:rPr>
      </w:pPr>
      <w:r w:rsidRPr="00330A7E">
        <w:rPr>
          <w:rFonts w:ascii="Times New Roman" w:hAnsi="Times New Roman" w:cs="Times New Roman"/>
          <w:b/>
          <w:sz w:val="24"/>
          <w:szCs w:val="24"/>
        </w:rPr>
        <w:t>PHẦN I</w:t>
      </w:r>
    </w:p>
    <w:p w14:paraId="40340A0E"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(Mỗi câu trả lời đúng thí sinh được </w:t>
      </w:r>
      <w:r w:rsidRPr="00330A7E">
        <w:rPr>
          <w:rFonts w:ascii="Times New Roman" w:hAnsi="Times New Roman" w:cs="Times New Roman"/>
          <w:position w:val="-8"/>
          <w:sz w:val="24"/>
          <w:szCs w:val="24"/>
        </w:rPr>
        <w:object w:dxaOrig="520" w:dyaOrig="300" w14:anchorId="49B507F9">
          <v:shape id="_x0000_i2756" type="#_x0000_t75" style="width:26.25pt;height:15pt" o:ole="">
            <v:imagedata r:id="rId1000" o:title=""/>
          </v:shape>
          <o:OLEObject Type="Embed" ProgID="Equation.DSMT4" ShapeID="_x0000_i2756" DrawAspect="Content" ObjectID="_1796841820" r:id="rId2992"/>
        </w:object>
      </w:r>
      <w:r w:rsidRPr="00330A7E">
        <w:rPr>
          <w:rFonts w:ascii="Times New Roman" w:hAnsi="Times New Roman" w:cs="Times New Roman"/>
          <w:sz w:val="24"/>
          <w:szCs w:val="24"/>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ED397D" w:rsidRPr="00330A7E" w14:paraId="59342EF9" w14:textId="77777777" w:rsidTr="00330A7E">
        <w:trPr>
          <w:trHeight w:val="360"/>
          <w:jc w:val="center"/>
        </w:trPr>
        <w:tc>
          <w:tcPr>
            <w:tcW w:w="518" w:type="dxa"/>
          </w:tcPr>
          <w:p w14:paraId="2772A33D"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Câu</w:t>
            </w:r>
          </w:p>
        </w:tc>
        <w:tc>
          <w:tcPr>
            <w:tcW w:w="518" w:type="dxa"/>
          </w:tcPr>
          <w:p w14:paraId="73ED2111"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w:t>
            </w:r>
          </w:p>
        </w:tc>
        <w:tc>
          <w:tcPr>
            <w:tcW w:w="518" w:type="dxa"/>
          </w:tcPr>
          <w:p w14:paraId="6B1A7512"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2</w:t>
            </w:r>
          </w:p>
        </w:tc>
        <w:tc>
          <w:tcPr>
            <w:tcW w:w="518" w:type="dxa"/>
          </w:tcPr>
          <w:p w14:paraId="710A22F4"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3</w:t>
            </w:r>
          </w:p>
        </w:tc>
        <w:tc>
          <w:tcPr>
            <w:tcW w:w="518" w:type="dxa"/>
          </w:tcPr>
          <w:p w14:paraId="2CEBEEBE"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4</w:t>
            </w:r>
          </w:p>
        </w:tc>
        <w:tc>
          <w:tcPr>
            <w:tcW w:w="518" w:type="dxa"/>
          </w:tcPr>
          <w:p w14:paraId="7232AB7D"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5</w:t>
            </w:r>
          </w:p>
        </w:tc>
        <w:tc>
          <w:tcPr>
            <w:tcW w:w="518" w:type="dxa"/>
          </w:tcPr>
          <w:p w14:paraId="1CE9CAA8"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6</w:t>
            </w:r>
          </w:p>
        </w:tc>
        <w:tc>
          <w:tcPr>
            <w:tcW w:w="518" w:type="dxa"/>
          </w:tcPr>
          <w:p w14:paraId="50104667"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7</w:t>
            </w:r>
          </w:p>
        </w:tc>
        <w:tc>
          <w:tcPr>
            <w:tcW w:w="518" w:type="dxa"/>
          </w:tcPr>
          <w:p w14:paraId="1B69C02D"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8</w:t>
            </w:r>
          </w:p>
        </w:tc>
        <w:tc>
          <w:tcPr>
            <w:tcW w:w="518" w:type="dxa"/>
          </w:tcPr>
          <w:p w14:paraId="42FE4142"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9</w:t>
            </w:r>
          </w:p>
        </w:tc>
        <w:tc>
          <w:tcPr>
            <w:tcW w:w="518" w:type="dxa"/>
          </w:tcPr>
          <w:p w14:paraId="2F1A62AF"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10</w:t>
            </w:r>
          </w:p>
        </w:tc>
        <w:tc>
          <w:tcPr>
            <w:tcW w:w="518" w:type="dxa"/>
          </w:tcPr>
          <w:p w14:paraId="2248A805"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11</w:t>
            </w:r>
          </w:p>
        </w:tc>
        <w:tc>
          <w:tcPr>
            <w:tcW w:w="518" w:type="dxa"/>
          </w:tcPr>
          <w:p w14:paraId="5862967D"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12</w:t>
            </w:r>
          </w:p>
        </w:tc>
      </w:tr>
      <w:tr w:rsidR="00ED397D" w:rsidRPr="00330A7E" w14:paraId="2D360C8E" w14:textId="77777777" w:rsidTr="00330A7E">
        <w:trPr>
          <w:trHeight w:val="360"/>
          <w:jc w:val="center"/>
        </w:trPr>
        <w:tc>
          <w:tcPr>
            <w:tcW w:w="518" w:type="dxa"/>
          </w:tcPr>
          <w:p w14:paraId="41FAE012"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Chọn</w:t>
            </w:r>
          </w:p>
        </w:tc>
        <w:tc>
          <w:tcPr>
            <w:tcW w:w="518" w:type="dxa"/>
          </w:tcPr>
          <w:p w14:paraId="5072F5AB"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654786DF"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040E0C7B"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2A017AA4"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15CAA2A6"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19CE6F35"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1F8D00E0"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7F6742D3"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377B945C"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1AF76311"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1FA04E42"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63E6ED9A"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r>
    </w:tbl>
    <w:p w14:paraId="0D8C74BD" w14:textId="77777777" w:rsidR="00ED397D" w:rsidRPr="00330A7E" w:rsidRDefault="00ED397D" w:rsidP="00330A7E">
      <w:pPr>
        <w:spacing w:before="120" w:after="0"/>
        <w:ind w:left="992"/>
        <w:jc w:val="both"/>
        <w:rPr>
          <w:rFonts w:ascii="Times New Roman" w:hAnsi="Times New Roman" w:cs="Times New Roman"/>
          <w:sz w:val="24"/>
          <w:szCs w:val="24"/>
        </w:rPr>
      </w:pPr>
      <w:r w:rsidRPr="00330A7E">
        <w:rPr>
          <w:rFonts w:ascii="Times New Roman" w:hAnsi="Times New Roman" w:cs="Times New Roman"/>
          <w:b/>
          <w:sz w:val="24"/>
          <w:szCs w:val="24"/>
        </w:rPr>
        <w:t>PHẦN II</w:t>
      </w:r>
    </w:p>
    <w:p w14:paraId="60671F45"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Điểm tối đa của 01 câu hỏi là 1 điểm.</w:t>
      </w:r>
    </w:p>
    <w:p w14:paraId="6F278523"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01 ý trong 1 câu hỏi được </w:t>
      </w:r>
      <w:r w:rsidRPr="00330A7E">
        <w:rPr>
          <w:rFonts w:ascii="Times New Roman" w:hAnsi="Times New Roman" w:cs="Times New Roman"/>
          <w:position w:val="-8"/>
          <w:sz w:val="24"/>
          <w:szCs w:val="24"/>
        </w:rPr>
        <w:object w:dxaOrig="380" w:dyaOrig="300" w14:anchorId="40FFC5C8">
          <v:shape id="_x0000_i2757" type="#_x0000_t75" style="width:18.75pt;height:15pt" o:ole="">
            <v:imagedata r:id="rId1002" o:title=""/>
          </v:shape>
          <o:OLEObject Type="Embed" ProgID="Equation.DSMT4" ShapeID="_x0000_i2757" DrawAspect="Content" ObjectID="_1796841821" r:id="rId2993"/>
        </w:object>
      </w:r>
      <w:r w:rsidRPr="00330A7E">
        <w:rPr>
          <w:rFonts w:ascii="Times New Roman" w:hAnsi="Times New Roman" w:cs="Times New Roman"/>
          <w:sz w:val="24"/>
          <w:szCs w:val="24"/>
        </w:rPr>
        <w:t xml:space="preserve"> điểm.</w:t>
      </w:r>
    </w:p>
    <w:p w14:paraId="5A2B7F35"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02 ý trong 1 câu hỏi được </w:t>
      </w:r>
      <w:r w:rsidRPr="00330A7E">
        <w:rPr>
          <w:rFonts w:ascii="Times New Roman" w:hAnsi="Times New Roman" w:cs="Times New Roman"/>
          <w:position w:val="-8"/>
          <w:sz w:val="24"/>
          <w:szCs w:val="24"/>
        </w:rPr>
        <w:object w:dxaOrig="520" w:dyaOrig="300" w14:anchorId="2F5359D5">
          <v:shape id="_x0000_i2758" type="#_x0000_t75" style="width:26.25pt;height:15pt" o:ole="">
            <v:imagedata r:id="rId1000" o:title=""/>
          </v:shape>
          <o:OLEObject Type="Embed" ProgID="Equation.DSMT4" ShapeID="_x0000_i2758" DrawAspect="Content" ObjectID="_1796841822" r:id="rId2994"/>
        </w:object>
      </w:r>
      <w:r w:rsidRPr="00330A7E">
        <w:rPr>
          <w:rFonts w:ascii="Times New Roman" w:hAnsi="Times New Roman" w:cs="Times New Roman"/>
          <w:sz w:val="24"/>
          <w:szCs w:val="24"/>
        </w:rPr>
        <w:t xml:space="preserve"> điểm.</w:t>
      </w:r>
    </w:p>
    <w:p w14:paraId="51BBF8E2"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03 ý trong 1 câu hỏi được </w:t>
      </w:r>
      <w:r w:rsidRPr="00330A7E">
        <w:rPr>
          <w:rFonts w:ascii="Times New Roman" w:hAnsi="Times New Roman" w:cs="Times New Roman"/>
          <w:position w:val="-8"/>
          <w:sz w:val="24"/>
          <w:szCs w:val="24"/>
        </w:rPr>
        <w:object w:dxaOrig="520" w:dyaOrig="300" w14:anchorId="2BAA017E">
          <v:shape id="_x0000_i2759" type="#_x0000_t75" style="width:26.25pt;height:15pt" o:ole="">
            <v:imagedata r:id="rId1005" o:title=""/>
          </v:shape>
          <o:OLEObject Type="Embed" ProgID="Equation.DSMT4" ShapeID="_x0000_i2759" DrawAspect="Content" ObjectID="_1796841823" r:id="rId2995"/>
        </w:object>
      </w:r>
      <w:r w:rsidRPr="00330A7E">
        <w:rPr>
          <w:rFonts w:ascii="Times New Roman" w:hAnsi="Times New Roman" w:cs="Times New Roman"/>
          <w:sz w:val="24"/>
          <w:szCs w:val="24"/>
        </w:rPr>
        <w:t xml:space="preserve"> điểm.</w:t>
      </w:r>
    </w:p>
    <w:p w14:paraId="3347CDC5"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lựa chọn chính xác cả </w:t>
      </w:r>
      <w:r w:rsidRPr="00330A7E">
        <w:rPr>
          <w:rFonts w:ascii="Times New Roman" w:hAnsi="Times New Roman" w:cs="Times New Roman"/>
          <w:sz w:val="24"/>
          <w:szCs w:val="24"/>
        </w:rPr>
        <w:tab/>
        <w:t>04 ý trong 1 câu hỏi được 1 điểm.</w:t>
      </w:r>
    </w:p>
    <w:p w14:paraId="64ADC5F9" w14:textId="77777777" w:rsidR="00ED397D" w:rsidRPr="00330A7E" w:rsidRDefault="00ED397D" w:rsidP="00330A7E">
      <w:pPr>
        <w:spacing w:after="0"/>
        <w:ind w:left="992"/>
        <w:jc w:val="both"/>
        <w:rPr>
          <w:rFonts w:ascii="Times New Roman" w:hAnsi="Times New Roman" w:cs="Times New Roman"/>
          <w:sz w:val="24"/>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0"/>
        <w:gridCol w:w="928"/>
        <w:gridCol w:w="928"/>
        <w:gridCol w:w="928"/>
      </w:tblGrid>
      <w:tr w:rsidR="00ED397D" w:rsidRPr="00330A7E" w14:paraId="17EBCC32" w14:textId="77777777" w:rsidTr="00330A7E">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7990BF44" w14:textId="77777777" w:rsidR="00ED397D" w:rsidRPr="00330A7E" w:rsidRDefault="00ED397D" w:rsidP="000E1E56">
            <w:pPr>
              <w:pStyle w:val="ListParagraph"/>
              <w:numPr>
                <w:ilvl w:val="0"/>
                <w:numId w:val="8"/>
              </w:numPr>
              <w:tabs>
                <w:tab w:val="left" w:pos="992"/>
              </w:tabs>
              <w:spacing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41067D6D"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3106A3D4"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66C7BEB3"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r>
      <w:tr w:rsidR="00ED397D" w:rsidRPr="00330A7E" w14:paraId="21D3EAE8" w14:textId="77777777" w:rsidTr="00330A7E">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14:paraId="4C05549C"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S</w:t>
            </w:r>
          </w:p>
        </w:tc>
        <w:tc>
          <w:tcPr>
            <w:tcW w:w="0" w:type="auto"/>
            <w:tcBorders>
              <w:bottom w:val="single" w:sz="8" w:space="0" w:color="000000"/>
              <w:right w:val="single" w:sz="8" w:space="0" w:color="000000"/>
            </w:tcBorders>
            <w:vAlign w:val="center"/>
          </w:tcPr>
          <w:p w14:paraId="038BB23A"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21410E79"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57D502A9"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r>
      <w:tr w:rsidR="00ED397D" w:rsidRPr="00330A7E" w14:paraId="0EB3E5F8"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59E79421"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lastRenderedPageBreak/>
              <w:t>b) Đ</w:t>
            </w:r>
          </w:p>
        </w:tc>
        <w:tc>
          <w:tcPr>
            <w:tcW w:w="0" w:type="auto"/>
            <w:tcBorders>
              <w:bottom w:val="single" w:sz="8" w:space="0" w:color="000000"/>
              <w:right w:val="single" w:sz="8" w:space="0" w:color="000000"/>
            </w:tcBorders>
            <w:vAlign w:val="center"/>
          </w:tcPr>
          <w:p w14:paraId="242AABA1"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14:paraId="1406F9B6"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14:paraId="6AA673C3"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Đ</w:t>
            </w:r>
          </w:p>
        </w:tc>
      </w:tr>
      <w:tr w:rsidR="00ED397D" w:rsidRPr="00330A7E" w14:paraId="117F1FC0"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268A24AD"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14:paraId="1CADC290"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14:paraId="510DCD40"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14:paraId="19880045"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S</w:t>
            </w:r>
          </w:p>
        </w:tc>
      </w:tr>
      <w:tr w:rsidR="00ED397D" w:rsidRPr="00330A7E" w14:paraId="5A3CC236"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54F1C391"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14:paraId="59E88211"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14:paraId="47D2B1B3"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14:paraId="78F7EC9A"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S</w:t>
            </w:r>
          </w:p>
        </w:tc>
      </w:tr>
    </w:tbl>
    <w:p w14:paraId="67F36B9B" w14:textId="77777777" w:rsidR="00ED397D" w:rsidRPr="00330A7E" w:rsidRDefault="00ED397D" w:rsidP="00330A7E">
      <w:pPr>
        <w:spacing w:before="120" w:after="0"/>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PHẦN III. </w:t>
      </w:r>
      <w:r w:rsidRPr="00330A7E">
        <w:rPr>
          <w:rFonts w:ascii="Times New Roman" w:hAnsi="Times New Roman" w:cs="Times New Roman"/>
          <w:sz w:val="24"/>
          <w:szCs w:val="24"/>
        </w:rPr>
        <w:t xml:space="preserve">(Mỗi câu trả lời Đúng thí sinh Được </w:t>
      </w:r>
      <w:r w:rsidRPr="00330A7E">
        <w:rPr>
          <w:rFonts w:ascii="Times New Roman" w:hAnsi="Times New Roman" w:cs="Times New Roman"/>
          <w:position w:val="-8"/>
          <w:sz w:val="24"/>
          <w:szCs w:val="24"/>
        </w:rPr>
        <w:object w:dxaOrig="380" w:dyaOrig="300" w14:anchorId="340812B2">
          <v:shape id="_x0000_i2760" type="#_x0000_t75" style="width:18.75pt;height:15pt" o:ole="">
            <v:imagedata r:id="rId1007" o:title=""/>
          </v:shape>
          <o:OLEObject Type="Embed" ProgID="Equation.DSMT4" ShapeID="_x0000_i2760" DrawAspect="Content" ObjectID="_1796841824" r:id="rId2996"/>
        </w:object>
      </w:r>
      <w:r w:rsidRPr="00330A7E">
        <w:rPr>
          <w:rFonts w:ascii="Times New Roman" w:hAnsi="Times New Roman" w:cs="Times New Roman"/>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866"/>
        <w:gridCol w:w="926"/>
        <w:gridCol w:w="926"/>
        <w:gridCol w:w="866"/>
        <w:gridCol w:w="836"/>
        <w:gridCol w:w="655"/>
      </w:tblGrid>
      <w:tr w:rsidR="00ED397D" w:rsidRPr="00330A7E" w14:paraId="64F46B6D" w14:textId="77777777" w:rsidTr="00330A7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0073F8EC"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Câu</w:t>
            </w:r>
          </w:p>
        </w:tc>
        <w:tc>
          <w:tcPr>
            <w:tcW w:w="0" w:type="auto"/>
            <w:tcBorders>
              <w:top w:val="single" w:sz="8" w:space="0" w:color="000000"/>
              <w:bottom w:val="single" w:sz="8" w:space="0" w:color="000000"/>
              <w:right w:val="single" w:sz="8" w:space="0" w:color="000000"/>
            </w:tcBorders>
            <w:vAlign w:val="center"/>
          </w:tcPr>
          <w:p w14:paraId="7C212084"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w:t>
            </w:r>
          </w:p>
        </w:tc>
        <w:tc>
          <w:tcPr>
            <w:tcW w:w="0" w:type="auto"/>
            <w:tcBorders>
              <w:top w:val="single" w:sz="8" w:space="0" w:color="000000"/>
              <w:bottom w:val="single" w:sz="8" w:space="0" w:color="000000"/>
              <w:right w:val="single" w:sz="8" w:space="0" w:color="000000"/>
            </w:tcBorders>
            <w:vAlign w:val="center"/>
          </w:tcPr>
          <w:p w14:paraId="1DE95D4B"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2</w:t>
            </w:r>
          </w:p>
        </w:tc>
        <w:tc>
          <w:tcPr>
            <w:tcW w:w="0" w:type="auto"/>
            <w:tcBorders>
              <w:top w:val="single" w:sz="8" w:space="0" w:color="000000"/>
              <w:bottom w:val="single" w:sz="8" w:space="0" w:color="000000"/>
              <w:right w:val="single" w:sz="8" w:space="0" w:color="000000"/>
            </w:tcBorders>
            <w:vAlign w:val="center"/>
          </w:tcPr>
          <w:p w14:paraId="1CACD67F"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3</w:t>
            </w:r>
          </w:p>
        </w:tc>
        <w:tc>
          <w:tcPr>
            <w:tcW w:w="0" w:type="auto"/>
            <w:tcBorders>
              <w:top w:val="single" w:sz="8" w:space="0" w:color="000000"/>
              <w:bottom w:val="single" w:sz="8" w:space="0" w:color="000000"/>
              <w:right w:val="single" w:sz="8" w:space="0" w:color="000000"/>
            </w:tcBorders>
            <w:vAlign w:val="center"/>
          </w:tcPr>
          <w:p w14:paraId="2DAD8E38"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4</w:t>
            </w:r>
          </w:p>
        </w:tc>
        <w:tc>
          <w:tcPr>
            <w:tcW w:w="0" w:type="auto"/>
            <w:tcBorders>
              <w:top w:val="single" w:sz="8" w:space="0" w:color="000000"/>
              <w:bottom w:val="single" w:sz="8" w:space="0" w:color="000000"/>
              <w:right w:val="single" w:sz="8" w:space="0" w:color="000000"/>
            </w:tcBorders>
            <w:vAlign w:val="center"/>
          </w:tcPr>
          <w:p w14:paraId="7635CA24"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5</w:t>
            </w:r>
          </w:p>
        </w:tc>
        <w:tc>
          <w:tcPr>
            <w:tcW w:w="0" w:type="auto"/>
            <w:tcBorders>
              <w:top w:val="single" w:sz="8" w:space="0" w:color="000000"/>
              <w:bottom w:val="single" w:sz="8" w:space="0" w:color="000000"/>
              <w:right w:val="single" w:sz="8" w:space="0" w:color="000000"/>
            </w:tcBorders>
            <w:vAlign w:val="center"/>
          </w:tcPr>
          <w:p w14:paraId="0898B214"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6</w:t>
            </w:r>
          </w:p>
        </w:tc>
      </w:tr>
      <w:tr w:rsidR="00ED397D" w:rsidRPr="00330A7E" w14:paraId="012A382A" w14:textId="77777777" w:rsidTr="00330A7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0FCA1D5A"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Chọn</w:t>
            </w:r>
          </w:p>
        </w:tc>
        <w:tc>
          <w:tcPr>
            <w:tcW w:w="0" w:type="auto"/>
            <w:tcBorders>
              <w:bottom w:val="single" w:sz="8" w:space="0" w:color="000000"/>
              <w:right w:val="single" w:sz="8" w:space="0" w:color="000000"/>
            </w:tcBorders>
            <w:vAlign w:val="center"/>
          </w:tcPr>
          <w:p w14:paraId="57D4B69F"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8"/>
                <w:sz w:val="24"/>
                <w:szCs w:val="24"/>
              </w:rPr>
              <w:object w:dxaOrig="520" w:dyaOrig="300" w14:anchorId="34C1FAED">
                <v:shape id="_x0000_i2761" type="#_x0000_t75" style="width:26.25pt;height:15pt" o:ole="">
                  <v:imagedata r:id="rId2997" o:title=""/>
                </v:shape>
                <o:OLEObject Type="Embed" ProgID="Equation.DSMT4" ShapeID="_x0000_i2761" DrawAspect="Content" ObjectID="_1796841825" r:id="rId2998"/>
              </w:object>
            </w:r>
          </w:p>
        </w:tc>
        <w:tc>
          <w:tcPr>
            <w:tcW w:w="0" w:type="auto"/>
            <w:tcBorders>
              <w:bottom w:val="single" w:sz="8" w:space="0" w:color="000000"/>
              <w:right w:val="single" w:sz="8" w:space="0" w:color="000000"/>
            </w:tcBorders>
            <w:vAlign w:val="center"/>
          </w:tcPr>
          <w:p w14:paraId="166EE30E"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580" w:dyaOrig="279" w14:anchorId="10C41BC9">
                <v:shape id="_x0000_i2762" type="#_x0000_t75" style="width:29.25pt;height:14.25pt" o:ole="">
                  <v:imagedata r:id="rId2999" o:title=""/>
                </v:shape>
                <o:OLEObject Type="Embed" ProgID="Equation.DSMT4" ShapeID="_x0000_i2762" DrawAspect="Content" ObjectID="_1796841826" r:id="rId3000"/>
              </w:object>
            </w:r>
          </w:p>
        </w:tc>
        <w:tc>
          <w:tcPr>
            <w:tcW w:w="0" w:type="auto"/>
            <w:tcBorders>
              <w:bottom w:val="single" w:sz="8" w:space="0" w:color="000000"/>
              <w:right w:val="single" w:sz="8" w:space="0" w:color="000000"/>
            </w:tcBorders>
            <w:vAlign w:val="center"/>
          </w:tcPr>
          <w:p w14:paraId="37095C24"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580" w:dyaOrig="279" w14:anchorId="4E6A9EA6">
                <v:shape id="_x0000_i2763" type="#_x0000_t75" style="width:29.25pt;height:14.25pt" o:ole="">
                  <v:imagedata r:id="rId3001" o:title=""/>
                </v:shape>
                <o:OLEObject Type="Embed" ProgID="Equation.DSMT4" ShapeID="_x0000_i2763" DrawAspect="Content" ObjectID="_1796841827" r:id="rId3002"/>
              </w:object>
            </w:r>
          </w:p>
        </w:tc>
        <w:tc>
          <w:tcPr>
            <w:tcW w:w="0" w:type="auto"/>
            <w:tcBorders>
              <w:bottom w:val="single" w:sz="8" w:space="0" w:color="000000"/>
              <w:right w:val="single" w:sz="8" w:space="0" w:color="000000"/>
            </w:tcBorders>
            <w:vAlign w:val="center"/>
          </w:tcPr>
          <w:p w14:paraId="7D209290"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8"/>
                <w:sz w:val="24"/>
                <w:szCs w:val="24"/>
              </w:rPr>
              <w:object w:dxaOrig="520" w:dyaOrig="300" w14:anchorId="6B551BB8">
                <v:shape id="_x0000_i2764" type="#_x0000_t75" style="width:26.25pt;height:15pt" o:ole="">
                  <v:imagedata r:id="rId3003" o:title=""/>
                </v:shape>
                <o:OLEObject Type="Embed" ProgID="Equation.DSMT4" ShapeID="_x0000_i2764" DrawAspect="Content" ObjectID="_1796841828" r:id="rId3004"/>
              </w:object>
            </w:r>
          </w:p>
        </w:tc>
        <w:tc>
          <w:tcPr>
            <w:tcW w:w="0" w:type="auto"/>
            <w:tcBorders>
              <w:bottom w:val="single" w:sz="8" w:space="0" w:color="000000"/>
              <w:right w:val="single" w:sz="8" w:space="0" w:color="000000"/>
            </w:tcBorders>
            <w:vAlign w:val="center"/>
          </w:tcPr>
          <w:p w14:paraId="65A39512"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8"/>
                <w:sz w:val="24"/>
                <w:szCs w:val="24"/>
              </w:rPr>
              <w:object w:dxaOrig="499" w:dyaOrig="300" w14:anchorId="3B1564BE">
                <v:shape id="_x0000_i2765" type="#_x0000_t75" style="width:24.75pt;height:15pt" o:ole="">
                  <v:imagedata r:id="rId3005" o:title=""/>
                </v:shape>
                <o:OLEObject Type="Embed" ProgID="Equation.DSMT4" ShapeID="_x0000_i2765" DrawAspect="Content" ObjectID="_1796841829" r:id="rId3006"/>
              </w:object>
            </w:r>
          </w:p>
        </w:tc>
        <w:tc>
          <w:tcPr>
            <w:tcW w:w="0" w:type="auto"/>
            <w:tcBorders>
              <w:bottom w:val="single" w:sz="8" w:space="0" w:color="000000"/>
              <w:right w:val="single" w:sz="8" w:space="0" w:color="000000"/>
            </w:tcBorders>
            <w:shd w:val="clear" w:color="auto" w:fill="auto"/>
            <w:vAlign w:val="center"/>
          </w:tcPr>
          <w:p w14:paraId="4F9ACFFF"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320" w:dyaOrig="279" w14:anchorId="3EC6B373">
                <v:shape id="_x0000_i2766" type="#_x0000_t75" style="width:15.75pt;height:14.25pt" o:ole="">
                  <v:imagedata r:id="rId3007" o:title=""/>
                </v:shape>
                <o:OLEObject Type="Embed" ProgID="Equation.DSMT4" ShapeID="_x0000_i2766" DrawAspect="Content" ObjectID="_1796841830" r:id="rId3008"/>
              </w:object>
            </w:r>
          </w:p>
        </w:tc>
      </w:tr>
    </w:tbl>
    <w:p w14:paraId="4BB96485" w14:textId="77777777" w:rsidR="00ED397D" w:rsidRPr="00330A7E" w:rsidRDefault="00ED397D" w:rsidP="00330A7E">
      <w:pPr>
        <w:spacing w:before="240"/>
        <w:ind w:left="992" w:firstLine="720"/>
        <w:jc w:val="center"/>
        <w:rPr>
          <w:rFonts w:ascii="Times New Roman" w:hAnsi="Times New Roman" w:cs="Times New Roman"/>
          <w:b/>
          <w:color w:val="0033CC"/>
          <w:sz w:val="24"/>
          <w:szCs w:val="24"/>
        </w:rPr>
      </w:pPr>
      <w:r w:rsidRPr="00330A7E">
        <w:rPr>
          <w:rFonts w:ascii="Times New Roman" w:hAnsi="Times New Roman" w:cs="Times New Roman"/>
          <w:b/>
          <w:color w:val="0033CC"/>
          <w:sz w:val="24"/>
          <w:szCs w:val="24"/>
        </w:rPr>
        <w:t xml:space="preserve">LỜI GIẢI CHI TIẾT </w:t>
      </w:r>
    </w:p>
    <w:p w14:paraId="2252242D" w14:textId="77777777" w:rsidR="00ED397D" w:rsidRPr="00330A7E" w:rsidRDefault="00ED397D" w:rsidP="00330A7E">
      <w:pPr>
        <w:spacing w:before="120" w:after="0"/>
        <w:ind w:left="992" w:hanging="992"/>
        <w:jc w:val="both"/>
        <w:rPr>
          <w:rFonts w:ascii="Times New Roman" w:hAnsi="Times New Roman" w:cs="Times New Roman"/>
          <w:b/>
          <w:sz w:val="24"/>
          <w:szCs w:val="24"/>
        </w:rPr>
      </w:pPr>
      <w:r w:rsidRPr="00330A7E">
        <w:rPr>
          <w:rFonts w:ascii="Times New Roman" w:hAnsi="Times New Roman" w:cs="Times New Roman"/>
          <w:b/>
          <w:sz w:val="24"/>
          <w:szCs w:val="24"/>
        </w:rPr>
        <w:t>PHẦN I. Câu trắc nghiệm nhiều phương án lựa chọn</w:t>
      </w:r>
    </w:p>
    <w:p w14:paraId="444299D4" w14:textId="77777777" w:rsidR="00ED397D" w:rsidRPr="00330A7E" w:rsidRDefault="00ED397D" w:rsidP="000E1E56">
      <w:pPr>
        <w:pStyle w:val="ListParagraph"/>
        <w:numPr>
          <w:ilvl w:val="0"/>
          <w:numId w:val="29"/>
        </w:numPr>
        <w:tabs>
          <w:tab w:val="left" w:pos="992"/>
        </w:tabs>
        <w:spacing w:before="120" w:line="259" w:lineRule="auto"/>
        <w:rPr>
          <w:rFonts w:ascii="Times New Roman" w:hAnsi="Times New Roman" w:cs="Times New Roman"/>
          <w:b/>
          <w:sz w:val="24"/>
          <w:szCs w:val="24"/>
          <w:lang w:val="pt-BR"/>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0"/>
          <w:sz w:val="24"/>
          <w:szCs w:val="24"/>
        </w:rPr>
        <w:object w:dxaOrig="915" w:dyaOrig="315" w14:anchorId="67DF283A">
          <v:shape id="_x0000_i2767" type="#_x0000_t75" style="width:45.75pt;height:15.75pt" o:ole="">
            <v:imagedata r:id="rId2706" o:title=""/>
          </v:shape>
          <o:OLEObject Type="Embed" ProgID="Equation.DSMT4" ShapeID="_x0000_i2767" DrawAspect="Content" ObjectID="_1796841831" r:id="rId3009"/>
        </w:object>
      </w:r>
      <w:r w:rsidRPr="00330A7E">
        <w:rPr>
          <w:rFonts w:ascii="Times New Roman" w:hAnsi="Times New Roman" w:cs="Times New Roman"/>
          <w:sz w:val="24"/>
          <w:szCs w:val="24"/>
        </w:rPr>
        <w:t xml:space="preserve"> xác định tại </w:t>
      </w:r>
      <w:r w:rsidRPr="00330A7E">
        <w:rPr>
          <w:rFonts w:ascii="Times New Roman" w:hAnsi="Times New Roman" w:cs="Times New Roman"/>
          <w:position w:val="-12"/>
          <w:sz w:val="24"/>
          <w:szCs w:val="24"/>
        </w:rPr>
        <w:object w:dxaOrig="630" w:dyaOrig="360" w14:anchorId="77173706">
          <v:shape id="_x0000_i2768" type="#_x0000_t75" style="width:31.5pt;height:18pt" o:ole="">
            <v:imagedata r:id="rId2708" o:title=""/>
          </v:shape>
          <o:OLEObject Type="Embed" ProgID="Equation.DSMT4" ShapeID="_x0000_i2768" DrawAspect="Content" ObjectID="_1796841832" r:id="rId3010"/>
        </w:object>
      </w:r>
      <w:r w:rsidRPr="00330A7E">
        <w:rPr>
          <w:rFonts w:ascii="Times New Roman" w:hAnsi="Times New Roman" w:cs="Times New Roman"/>
          <w:sz w:val="24"/>
          <w:szCs w:val="24"/>
        </w:rPr>
        <w:t xml:space="preserve"> và thỏa mãn </w:t>
      </w:r>
      <w:r w:rsidRPr="00330A7E">
        <w:rPr>
          <w:rFonts w:ascii="Times New Roman" w:hAnsi="Times New Roman" w:cs="Times New Roman"/>
          <w:position w:val="-24"/>
          <w:sz w:val="24"/>
          <w:szCs w:val="24"/>
        </w:rPr>
        <w:object w:dxaOrig="2040" w:dyaOrig="660" w14:anchorId="50A6C7FB">
          <v:shape id="_x0000_i2769" type="#_x0000_t75" style="width:102pt;height:33pt" o:ole="">
            <v:imagedata r:id="rId2710" o:title=""/>
          </v:shape>
          <o:OLEObject Type="Embed" ProgID="Equation.DSMT4" ShapeID="_x0000_i2769" DrawAspect="Content" ObjectID="_1796841833" r:id="rId3011"/>
        </w:object>
      </w:r>
      <w:r w:rsidRPr="00330A7E">
        <w:rPr>
          <w:rFonts w:ascii="Times New Roman" w:hAnsi="Times New Roman" w:cs="Times New Roman"/>
          <w:sz w:val="24"/>
          <w:szCs w:val="24"/>
        </w:rPr>
        <w:t xml:space="preserve">. Giá trị của </w:t>
      </w:r>
      <w:r w:rsidRPr="00330A7E">
        <w:rPr>
          <w:rFonts w:ascii="Times New Roman" w:hAnsi="Times New Roman" w:cs="Times New Roman"/>
          <w:position w:val="-14"/>
          <w:sz w:val="24"/>
          <w:szCs w:val="24"/>
        </w:rPr>
        <w:object w:dxaOrig="615" w:dyaOrig="405" w14:anchorId="2952CA1E">
          <v:shape id="_x0000_i2770" type="#_x0000_t75" style="width:30.75pt;height:20.25pt" o:ole="">
            <v:imagedata r:id="rId2712" o:title=""/>
          </v:shape>
          <o:OLEObject Type="Embed" ProgID="Equation.DSMT4" ShapeID="_x0000_i2770" DrawAspect="Content" ObjectID="_1796841834" r:id="rId3012"/>
        </w:object>
      </w:r>
      <w:r w:rsidRPr="00330A7E">
        <w:rPr>
          <w:rFonts w:ascii="Times New Roman" w:hAnsi="Times New Roman" w:cs="Times New Roman"/>
          <w:sz w:val="24"/>
          <w:szCs w:val="24"/>
        </w:rPr>
        <w:t xml:space="preserve"> bằng</w:t>
      </w:r>
      <w:r w:rsidRPr="00330A7E">
        <w:rPr>
          <w:rFonts w:ascii="Times New Roman" w:hAnsi="Times New Roman" w:cs="Times New Roman"/>
          <w:sz w:val="24"/>
          <w:szCs w:val="24"/>
          <w:lang w:val="pt-BR"/>
        </w:rPr>
        <w:t>:</w:t>
      </w:r>
    </w:p>
    <w:p w14:paraId="4A143ECB" w14:textId="77777777" w:rsidR="00ED397D" w:rsidRPr="00330A7E" w:rsidRDefault="00ED397D" w:rsidP="00330A7E">
      <w:pPr>
        <w:pStyle w:val="ListParagraph"/>
        <w:tabs>
          <w:tab w:val="left" w:pos="3402"/>
          <w:tab w:val="left" w:pos="5669"/>
          <w:tab w:val="left" w:pos="7937"/>
        </w:tabs>
        <w:spacing w:line="276" w:lineRule="auto"/>
        <w:ind w:left="992"/>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b/>
          <w:position w:val="-6"/>
          <w:sz w:val="24"/>
          <w:szCs w:val="24"/>
          <w:lang w:val="pt-BR"/>
        </w:rPr>
        <w:object w:dxaOrig="345" w:dyaOrig="285" w14:anchorId="6820A3E2">
          <v:shape id="_x0000_i2771" type="#_x0000_t75" style="width:17.25pt;height:14.25pt" o:ole="">
            <v:imagedata r:id="rId2714" o:title=""/>
          </v:shape>
          <o:OLEObject Type="Embed" ProgID="Equation.DSMT4" ShapeID="_x0000_i2771" DrawAspect="Content" ObjectID="_1796841835" r:id="rId3013"/>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u w:val="single"/>
        </w:rPr>
        <w:t>B</w:t>
      </w:r>
      <w:r w:rsidRPr="00330A7E">
        <w:rPr>
          <w:rFonts w:ascii="Times New Roman" w:hAnsi="Times New Roman" w:cs="Times New Roman"/>
          <w:b/>
          <w:sz w:val="24"/>
          <w:szCs w:val="24"/>
        </w:rPr>
        <w:t xml:space="preserve">. </w:t>
      </w:r>
      <w:r w:rsidRPr="00330A7E">
        <w:rPr>
          <w:rFonts w:ascii="Times New Roman" w:hAnsi="Times New Roman" w:cs="Times New Roman"/>
          <w:b/>
          <w:position w:val="-4"/>
          <w:sz w:val="24"/>
          <w:szCs w:val="24"/>
          <w:lang w:val="pt-BR"/>
        </w:rPr>
        <w:object w:dxaOrig="195" w:dyaOrig="255" w14:anchorId="473BFDC7">
          <v:shape id="_x0000_i2772" type="#_x0000_t75" style="width:9.75pt;height:12.75pt" o:ole="">
            <v:imagedata r:id="rId2716" o:title=""/>
          </v:shape>
          <o:OLEObject Type="Embed" ProgID="Equation.DSMT4" ShapeID="_x0000_i2772" DrawAspect="Content" ObjectID="_1796841836" r:id="rId3014"/>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b/>
          <w:position w:val="-24"/>
          <w:sz w:val="24"/>
          <w:szCs w:val="24"/>
          <w:lang w:val="pt-BR"/>
        </w:rPr>
        <w:object w:dxaOrig="285" w:dyaOrig="615" w14:anchorId="63838B9D">
          <v:shape id="_x0000_i2773" type="#_x0000_t75" style="width:14.25pt;height:30.75pt" o:ole="">
            <v:imagedata r:id="rId2718" o:title=""/>
          </v:shape>
          <o:OLEObject Type="Embed" ProgID="Equation.DSMT4" ShapeID="_x0000_i2773" DrawAspect="Content" ObjectID="_1796841837" r:id="rId3015"/>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b/>
          <w:position w:val="-24"/>
          <w:sz w:val="24"/>
          <w:szCs w:val="24"/>
          <w:lang w:val="pt-BR"/>
        </w:rPr>
        <w:object w:dxaOrig="300" w:dyaOrig="615" w14:anchorId="488FFB73">
          <v:shape id="_x0000_i2774" type="#_x0000_t75" style="width:15pt;height:30.75pt" o:ole="">
            <v:imagedata r:id="rId2720" o:title=""/>
          </v:shape>
          <o:OLEObject Type="Embed" ProgID="Equation.DSMT4" ShapeID="_x0000_i2774" DrawAspect="Content" ObjectID="_1796841838" r:id="rId3016"/>
        </w:object>
      </w:r>
      <w:r w:rsidRPr="00330A7E">
        <w:rPr>
          <w:rFonts w:ascii="Times New Roman" w:hAnsi="Times New Roman" w:cs="Times New Roman"/>
          <w:sz w:val="24"/>
          <w:szCs w:val="24"/>
        </w:rPr>
        <w:t>.</w:t>
      </w:r>
    </w:p>
    <w:p w14:paraId="05B9D75A" w14:textId="77777777" w:rsidR="00ED397D" w:rsidRPr="00330A7E" w:rsidRDefault="00ED397D" w:rsidP="00330A7E">
      <w:pPr>
        <w:ind w:left="992"/>
        <w:jc w:val="center"/>
        <w:rPr>
          <w:rFonts w:ascii="Times New Roman" w:hAnsi="Times New Roman" w:cs="Times New Roman"/>
          <w:b/>
          <w:sz w:val="24"/>
          <w:szCs w:val="24"/>
        </w:rPr>
      </w:pPr>
      <w:r w:rsidRPr="00330A7E">
        <w:rPr>
          <w:rFonts w:ascii="Times New Roman" w:hAnsi="Times New Roman" w:cs="Times New Roman"/>
          <w:b/>
          <w:sz w:val="24"/>
          <w:szCs w:val="24"/>
        </w:rPr>
        <w:t>Hướng dẫn giải</w:t>
      </w:r>
    </w:p>
    <w:p w14:paraId="458756DC" w14:textId="77777777" w:rsidR="00ED397D" w:rsidRPr="00330A7E" w:rsidRDefault="00ED397D" w:rsidP="00330A7E">
      <w:pPr>
        <w:ind w:left="992"/>
        <w:rPr>
          <w:rFonts w:ascii="Times New Roman" w:hAnsi="Times New Roman" w:cs="Times New Roman"/>
          <w:b/>
          <w:sz w:val="24"/>
          <w:szCs w:val="24"/>
        </w:rPr>
      </w:pPr>
      <w:r w:rsidRPr="00330A7E">
        <w:rPr>
          <w:rFonts w:ascii="Times New Roman" w:hAnsi="Times New Roman" w:cs="Times New Roman"/>
          <w:b/>
          <w:sz w:val="24"/>
          <w:szCs w:val="24"/>
        </w:rPr>
        <w:t>Chọn B</w:t>
      </w:r>
    </w:p>
    <w:p w14:paraId="741C147B"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Hàm số </w:t>
      </w:r>
      <w:r w:rsidRPr="00330A7E">
        <w:rPr>
          <w:rFonts w:ascii="Times New Roman" w:hAnsi="Times New Roman" w:cs="Times New Roman"/>
          <w:position w:val="-14"/>
          <w:sz w:val="24"/>
          <w:szCs w:val="24"/>
        </w:rPr>
        <w:object w:dxaOrig="960" w:dyaOrig="405" w14:anchorId="56AE3674">
          <v:shape id="_x0000_i2775" type="#_x0000_t75" style="width:48pt;height:20.25pt" o:ole="">
            <v:imagedata r:id="rId3017" o:title=""/>
          </v:shape>
          <o:OLEObject Type="Embed" ProgID="Equation.DSMT4" ShapeID="_x0000_i2775" DrawAspect="Content" ObjectID="_1796841839" r:id="rId3018"/>
        </w:object>
      </w:r>
      <w:r w:rsidRPr="00330A7E">
        <w:rPr>
          <w:rFonts w:ascii="Times New Roman" w:hAnsi="Times New Roman" w:cs="Times New Roman"/>
          <w:sz w:val="24"/>
          <w:szCs w:val="24"/>
        </w:rPr>
        <w:t xml:space="preserve"> có tập xác định là </w:t>
      </w:r>
      <w:r w:rsidRPr="00330A7E">
        <w:rPr>
          <w:rFonts w:ascii="Times New Roman" w:hAnsi="Times New Roman" w:cs="Times New Roman"/>
          <w:position w:val="-4"/>
          <w:sz w:val="24"/>
          <w:szCs w:val="24"/>
        </w:rPr>
        <w:object w:dxaOrig="255" w:dyaOrig="255" w14:anchorId="746BEB83">
          <v:shape id="_x0000_i2776" type="#_x0000_t75" style="width:12.75pt;height:12.75pt" o:ole="">
            <v:imagedata r:id="rId3019" o:title=""/>
          </v:shape>
          <o:OLEObject Type="Embed" ProgID="Equation.DSMT4" ShapeID="_x0000_i2776" DrawAspect="Content" ObjectID="_1796841840" r:id="rId3020"/>
        </w:object>
      </w:r>
      <w:r w:rsidRPr="00330A7E">
        <w:rPr>
          <w:rFonts w:ascii="Times New Roman" w:hAnsi="Times New Roman" w:cs="Times New Roman"/>
          <w:sz w:val="24"/>
          <w:szCs w:val="24"/>
        </w:rPr>
        <w:t xml:space="preserve"> và </w:t>
      </w:r>
      <w:r w:rsidRPr="00330A7E">
        <w:rPr>
          <w:rFonts w:ascii="Times New Roman" w:hAnsi="Times New Roman" w:cs="Times New Roman"/>
          <w:position w:val="-12"/>
          <w:sz w:val="24"/>
          <w:szCs w:val="24"/>
        </w:rPr>
        <w:object w:dxaOrig="720" w:dyaOrig="360" w14:anchorId="6B36E597">
          <v:shape id="_x0000_i2777" type="#_x0000_t75" style="width:36pt;height:18pt" o:ole="">
            <v:imagedata r:id="rId3021" o:title=""/>
          </v:shape>
          <o:OLEObject Type="Embed" ProgID="Equation.DSMT4" ShapeID="_x0000_i2777" DrawAspect="Content" ObjectID="_1796841841" r:id="rId3022"/>
        </w:object>
      </w:r>
      <w:r w:rsidRPr="00330A7E">
        <w:rPr>
          <w:rFonts w:ascii="Times New Roman" w:hAnsi="Times New Roman" w:cs="Times New Roman"/>
          <w:sz w:val="24"/>
          <w:szCs w:val="24"/>
        </w:rPr>
        <w:t xml:space="preserve">. Nếu tồn tại giới hạn (hữu hạn) </w:t>
      </w:r>
      <w:r w:rsidRPr="00330A7E">
        <w:rPr>
          <w:rFonts w:ascii="Times New Roman" w:hAnsi="Times New Roman" w:cs="Times New Roman"/>
          <w:position w:val="-30"/>
          <w:sz w:val="24"/>
          <w:szCs w:val="24"/>
        </w:rPr>
        <w:object w:dxaOrig="1725" w:dyaOrig="675" w14:anchorId="3412CC5D">
          <v:shape id="_x0000_i2778" type="#_x0000_t75" style="width:86.25pt;height:33.75pt" o:ole="">
            <v:imagedata r:id="rId3023" o:title=""/>
          </v:shape>
          <o:OLEObject Type="Embed" ProgID="Equation.DSMT4" ShapeID="_x0000_i2778" DrawAspect="Content" ObjectID="_1796841842" r:id="rId3024"/>
        </w:object>
      </w:r>
      <w:r w:rsidRPr="00330A7E">
        <w:rPr>
          <w:rFonts w:ascii="Times New Roman" w:hAnsi="Times New Roman" w:cs="Times New Roman"/>
          <w:sz w:val="24"/>
          <w:szCs w:val="24"/>
        </w:rPr>
        <w:t xml:space="preserve">thì giới hạn gọi là đạo hàm của hàm số tại </w:t>
      </w:r>
      <w:r w:rsidRPr="00330A7E">
        <w:rPr>
          <w:rFonts w:ascii="Times New Roman" w:hAnsi="Times New Roman" w:cs="Times New Roman"/>
          <w:position w:val="-12"/>
          <w:sz w:val="24"/>
          <w:szCs w:val="24"/>
        </w:rPr>
        <w:object w:dxaOrig="255" w:dyaOrig="360" w14:anchorId="5036E506">
          <v:shape id="_x0000_i2779" type="#_x0000_t75" style="width:12.75pt;height:18pt" o:ole="">
            <v:imagedata r:id="rId3025" o:title=""/>
          </v:shape>
          <o:OLEObject Type="Embed" ProgID="Equation.DSMT4" ShapeID="_x0000_i2779" DrawAspect="Content" ObjectID="_1796841843" r:id="rId3026"/>
        </w:object>
      </w:r>
      <w:r w:rsidRPr="00330A7E">
        <w:rPr>
          <w:rFonts w:ascii="Times New Roman" w:hAnsi="Times New Roman" w:cs="Times New Roman"/>
          <w:sz w:val="24"/>
          <w:szCs w:val="24"/>
        </w:rPr>
        <w:t>.</w:t>
      </w:r>
    </w:p>
    <w:p w14:paraId="744A955C"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Vậy </w:t>
      </w:r>
      <w:r w:rsidRPr="00330A7E">
        <w:rPr>
          <w:rFonts w:ascii="Times New Roman" w:hAnsi="Times New Roman" w:cs="Times New Roman"/>
          <w:position w:val="-24"/>
          <w:sz w:val="24"/>
          <w:szCs w:val="24"/>
        </w:rPr>
        <w:object w:dxaOrig="2775" w:dyaOrig="615" w14:anchorId="64FCFDD4">
          <v:shape id="_x0000_i2780" type="#_x0000_t75" style="width:138.75pt;height:30.75pt" o:ole="">
            <v:imagedata r:id="rId3027" o:title=""/>
          </v:shape>
          <o:OLEObject Type="Embed" ProgID="Equation.DSMT4" ShapeID="_x0000_i2780" DrawAspect="Content" ObjectID="_1796841844" r:id="rId3028"/>
        </w:object>
      </w:r>
    </w:p>
    <w:p w14:paraId="6C50F32A" w14:textId="77777777" w:rsidR="00ED397D" w:rsidRPr="00330A7E" w:rsidRDefault="00ED397D" w:rsidP="000E1E56">
      <w:pPr>
        <w:pStyle w:val="ListParagraph"/>
        <w:numPr>
          <w:ilvl w:val="0"/>
          <w:numId w:val="29"/>
        </w:numPr>
        <w:tabs>
          <w:tab w:val="left" w:pos="992"/>
        </w:tabs>
        <w:spacing w:before="120" w:line="259" w:lineRule="auto"/>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lang w:val="vi-VN"/>
        </w:rPr>
        <w:t>Cho hàm số</w:t>
      </w:r>
      <w:r w:rsidRPr="00330A7E">
        <w:rPr>
          <w:rFonts w:ascii="Times New Roman" w:eastAsia="Times New Roman" w:hAnsi="Times New Roman" w:cs="Times New Roman"/>
          <w:sz w:val="24"/>
          <w:szCs w:val="24"/>
        </w:rPr>
        <w:t xml:space="preserve"> bậc ba</w:t>
      </w:r>
      <w:r w:rsidRPr="00330A7E">
        <w:rPr>
          <w:rFonts w:ascii="Times New Roman" w:eastAsia="Times New Roman" w:hAnsi="Times New Roman" w:cs="Times New Roman"/>
          <w:sz w:val="24"/>
          <w:szCs w:val="24"/>
          <w:lang w:val="vi-VN"/>
        </w:rPr>
        <w:t xml:space="preserve"> </w:t>
      </w:r>
      <w:r w:rsidRPr="00330A7E">
        <w:rPr>
          <w:rFonts w:ascii="Times New Roman" w:hAnsi="Times New Roman" w:cs="Times New Roman"/>
          <w:position w:val="-14"/>
          <w:sz w:val="24"/>
          <w:szCs w:val="24"/>
        </w:rPr>
        <w:object w:dxaOrig="960" w:dyaOrig="400" w14:anchorId="58A2A85F">
          <v:shape id="_x0000_i2781" type="#_x0000_t75" style="width:48pt;height:20.25pt" o:ole="">
            <v:imagedata r:id="rId2722" o:title=""/>
          </v:shape>
          <o:OLEObject Type="Embed" ProgID="Equation.DSMT4" ShapeID="_x0000_i2781" DrawAspect="Content" ObjectID="_1796841845" r:id="rId3029"/>
        </w:object>
      </w:r>
      <w:r w:rsidRPr="00330A7E">
        <w:rPr>
          <w:rFonts w:ascii="Times New Roman" w:eastAsia="Times New Roman" w:hAnsi="Times New Roman" w:cs="Times New Roman"/>
          <w:sz w:val="24"/>
          <w:szCs w:val="24"/>
          <w:lang w:val="vi-VN"/>
        </w:rPr>
        <w:t xml:space="preserve"> có </w:t>
      </w:r>
      <w:r w:rsidRPr="00330A7E">
        <w:rPr>
          <w:rFonts w:ascii="Times New Roman" w:eastAsia="Times New Roman" w:hAnsi="Times New Roman" w:cs="Times New Roman"/>
          <w:sz w:val="24"/>
          <w:szCs w:val="24"/>
        </w:rPr>
        <w:t>đồ thị là đường cong hình sau.</w:t>
      </w:r>
    </w:p>
    <w:p w14:paraId="788D7F20" w14:textId="77777777" w:rsidR="00ED397D" w:rsidRPr="00330A7E" w:rsidRDefault="00ED397D" w:rsidP="00330A7E">
      <w:pPr>
        <w:spacing w:after="0"/>
        <w:ind w:left="992" w:hanging="992"/>
        <w:jc w:val="center"/>
        <w:rPr>
          <w:rFonts w:ascii="Times New Roman" w:eastAsia="Times New Roman" w:hAnsi="Times New Roman" w:cs="Times New Roman"/>
          <w:sz w:val="24"/>
          <w:szCs w:val="24"/>
        </w:rPr>
      </w:pPr>
      <w:r w:rsidRPr="00330A7E">
        <w:rPr>
          <w:rFonts w:ascii="Times New Roman" w:eastAsia="Calibri" w:hAnsi="Times New Roman" w:cs="Times New Roman"/>
          <w:noProof/>
          <w:sz w:val="24"/>
          <w:szCs w:val="24"/>
          <w:lang w:eastAsia="en-US"/>
        </w:rPr>
        <w:drawing>
          <wp:inline distT="0" distB="0" distL="0" distR="0" wp14:anchorId="65718429" wp14:editId="4EE815CD">
            <wp:extent cx="1746250" cy="1924532"/>
            <wp:effectExtent l="0" t="0" r="6350" b="0"/>
            <wp:docPr id="54" name="Picture 3"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84068" name="Picture 3" descr="A graph of a function  Description automatically generated"/>
                    <pic:cNvPicPr>
                      <a:picLocks noChangeAspect="1" noChangeArrowheads="1"/>
                    </pic:cNvPicPr>
                  </pic:nvPicPr>
                  <pic:blipFill>
                    <a:blip r:embed="rId2724">
                      <a:extLst>
                        <a:ext uri="{28A0092B-C50C-407E-A947-70E740481C1C}">
                          <a14:useLocalDpi xmlns:a14="http://schemas.microsoft.com/office/drawing/2010/main" val="0"/>
                        </a:ext>
                      </a:extLst>
                    </a:blip>
                    <a:srcRect/>
                    <a:stretch>
                      <a:fillRect/>
                    </a:stretch>
                  </pic:blipFill>
                  <pic:spPr bwMode="auto">
                    <a:xfrm>
                      <a:off x="0" y="0"/>
                      <a:ext cx="1749270" cy="1927860"/>
                    </a:xfrm>
                    <a:prstGeom prst="rect">
                      <a:avLst/>
                    </a:prstGeom>
                    <a:noFill/>
                    <a:ln>
                      <a:noFill/>
                    </a:ln>
                  </pic:spPr>
                </pic:pic>
              </a:graphicData>
            </a:graphic>
          </wp:inline>
        </w:drawing>
      </w:r>
    </w:p>
    <w:p w14:paraId="6752EBFA" w14:textId="77777777" w:rsidR="00ED397D" w:rsidRPr="00330A7E" w:rsidRDefault="00ED397D" w:rsidP="00330A7E">
      <w:pPr>
        <w:spacing w:after="0"/>
        <w:ind w:left="992"/>
        <w:jc w:val="both"/>
        <w:rPr>
          <w:rFonts w:ascii="Times New Roman" w:eastAsia="Calibri" w:hAnsi="Times New Roman" w:cs="Times New Roman"/>
          <w:b/>
          <w:sz w:val="24"/>
          <w:szCs w:val="24"/>
        </w:rPr>
      </w:pPr>
      <w:r w:rsidRPr="00330A7E">
        <w:rPr>
          <w:rFonts w:ascii="Times New Roman" w:eastAsia="Calibri" w:hAnsi="Times New Roman" w:cs="Times New Roman"/>
          <w:sz w:val="24"/>
          <w:szCs w:val="24"/>
        </w:rPr>
        <w:t>Hàm số đã cho nghịch biến trên khoảng nào dưới đây?</w:t>
      </w:r>
    </w:p>
    <w:p w14:paraId="7333D1AD"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sz w:val="24"/>
          <w:szCs w:val="24"/>
          <w:lang w:val="vi-VN"/>
        </w:rPr>
        <w:t xml:space="preserve">A. </w:t>
      </w:r>
      <w:r w:rsidRPr="00330A7E">
        <w:rPr>
          <w:rFonts w:ascii="Times New Roman" w:eastAsia="Times New Roman" w:hAnsi="Times New Roman" w:cs="Times New Roman"/>
          <w:position w:val="-14"/>
          <w:sz w:val="24"/>
          <w:szCs w:val="24"/>
        </w:rPr>
        <w:object w:dxaOrig="760" w:dyaOrig="400" w14:anchorId="7322361A">
          <v:shape id="_x0000_i2782" type="#_x0000_t75" style="width:38.25pt;height:20.25pt" o:ole="">
            <v:imagedata r:id="rId2725" o:title=""/>
          </v:shape>
          <o:OLEObject Type="Embed" ProgID="Equation.DSMT4" ShapeID="_x0000_i2782" DrawAspect="Content" ObjectID="_1796841846" r:id="rId3030"/>
        </w:object>
      </w:r>
      <w:r w:rsidRPr="00330A7E">
        <w:rPr>
          <w:rFonts w:ascii="Times New Roman" w:eastAsia="Calibri" w:hAnsi="Times New Roman" w:cs="Times New Roman"/>
          <w:sz w:val="24"/>
          <w:szCs w:val="24"/>
          <w:lang w:val="vi-VN"/>
        </w:rPr>
        <w:t>.</w:t>
      </w:r>
      <w:r w:rsidRPr="00330A7E">
        <w:rPr>
          <w:rFonts w:ascii="Times New Roman" w:eastAsia="Calibri" w:hAnsi="Times New Roman" w:cs="Times New Roman"/>
          <w:b/>
          <w:sz w:val="24"/>
          <w:szCs w:val="24"/>
          <w:lang w:val="vi-VN"/>
        </w:rPr>
        <w:tab/>
        <w:t xml:space="preserve">B. </w:t>
      </w:r>
      <w:r w:rsidRPr="00330A7E">
        <w:rPr>
          <w:rFonts w:ascii="Times New Roman" w:eastAsia="Times New Roman" w:hAnsi="Times New Roman" w:cs="Times New Roman"/>
          <w:position w:val="-14"/>
          <w:sz w:val="24"/>
          <w:szCs w:val="24"/>
        </w:rPr>
        <w:object w:dxaOrig="780" w:dyaOrig="400" w14:anchorId="02826B60">
          <v:shape id="_x0000_i2783" type="#_x0000_t75" style="width:39pt;height:20.25pt" o:ole="">
            <v:imagedata r:id="rId2727" o:title=""/>
          </v:shape>
          <o:OLEObject Type="Embed" ProgID="Equation.DSMT4" ShapeID="_x0000_i2783" DrawAspect="Content" ObjectID="_1796841847" r:id="rId3031"/>
        </w:object>
      </w:r>
      <w:r w:rsidRPr="00330A7E">
        <w:rPr>
          <w:rFonts w:ascii="Times New Roman" w:eastAsia="Calibri" w:hAnsi="Times New Roman" w:cs="Times New Roman"/>
          <w:sz w:val="24"/>
          <w:szCs w:val="24"/>
          <w:lang w:val="vi-VN"/>
        </w:rPr>
        <w:t>.</w:t>
      </w:r>
      <w:r w:rsidRPr="00330A7E">
        <w:rPr>
          <w:rFonts w:ascii="Times New Roman" w:eastAsia="Calibri" w:hAnsi="Times New Roman" w:cs="Times New Roman"/>
          <w:b/>
          <w:sz w:val="24"/>
          <w:szCs w:val="24"/>
          <w:lang w:val="vi-VN"/>
        </w:rPr>
        <w:tab/>
        <w:t xml:space="preserve">C. </w:t>
      </w:r>
      <w:r w:rsidRPr="00330A7E">
        <w:rPr>
          <w:rFonts w:ascii="Times New Roman" w:eastAsia="Times New Roman" w:hAnsi="Times New Roman" w:cs="Times New Roman"/>
          <w:position w:val="-14"/>
          <w:sz w:val="24"/>
          <w:szCs w:val="24"/>
        </w:rPr>
        <w:object w:dxaOrig="660" w:dyaOrig="400" w14:anchorId="605DF2F4">
          <v:shape id="_x0000_i2784" type="#_x0000_t75" style="width:33pt;height:20.25pt" o:ole="">
            <v:imagedata r:id="rId2729" o:title=""/>
          </v:shape>
          <o:OLEObject Type="Embed" ProgID="Equation.DSMT4" ShapeID="_x0000_i2784" DrawAspect="Content" ObjectID="_1796841848" r:id="rId3032"/>
        </w:object>
      </w:r>
      <w:r w:rsidRPr="00330A7E">
        <w:rPr>
          <w:rFonts w:ascii="Times New Roman" w:eastAsia="Calibri" w:hAnsi="Times New Roman" w:cs="Times New Roman"/>
          <w:sz w:val="24"/>
          <w:szCs w:val="24"/>
          <w:lang w:val="vi-VN"/>
        </w:rPr>
        <w:t>.</w:t>
      </w:r>
      <w:r w:rsidRPr="00330A7E">
        <w:rPr>
          <w:rFonts w:ascii="Times New Roman" w:eastAsia="Calibri" w:hAnsi="Times New Roman" w:cs="Times New Roman"/>
          <w:b/>
          <w:sz w:val="24"/>
          <w:szCs w:val="24"/>
          <w:lang w:val="vi-VN"/>
        </w:rPr>
        <w:tab/>
      </w:r>
      <w:r w:rsidRPr="00330A7E">
        <w:rPr>
          <w:rFonts w:ascii="Times New Roman" w:eastAsia="Calibri" w:hAnsi="Times New Roman" w:cs="Times New Roman"/>
          <w:b/>
          <w:sz w:val="24"/>
          <w:szCs w:val="24"/>
          <w:u w:val="single"/>
          <w:lang w:val="vi-VN"/>
        </w:rPr>
        <w:t>D</w:t>
      </w:r>
      <w:r w:rsidRPr="00330A7E">
        <w:rPr>
          <w:rFonts w:ascii="Times New Roman" w:eastAsia="Calibri" w:hAnsi="Times New Roman" w:cs="Times New Roman"/>
          <w:b/>
          <w:sz w:val="24"/>
          <w:szCs w:val="24"/>
          <w:lang w:val="vi-VN"/>
        </w:rPr>
        <w:t xml:space="preserve">. </w:t>
      </w:r>
      <w:r w:rsidRPr="00330A7E">
        <w:rPr>
          <w:rFonts w:ascii="Times New Roman" w:eastAsia="Times New Roman" w:hAnsi="Times New Roman" w:cs="Times New Roman"/>
          <w:position w:val="-14"/>
          <w:sz w:val="24"/>
          <w:szCs w:val="24"/>
        </w:rPr>
        <w:object w:dxaOrig="580" w:dyaOrig="400" w14:anchorId="0F3E5383">
          <v:shape id="_x0000_i2785" type="#_x0000_t75" style="width:29.25pt;height:20.25pt" o:ole="">
            <v:imagedata r:id="rId2731" o:title=""/>
          </v:shape>
          <o:OLEObject Type="Embed" ProgID="Equation.DSMT4" ShapeID="_x0000_i2785" DrawAspect="Content" ObjectID="_1796841849" r:id="rId3033"/>
        </w:object>
      </w:r>
      <w:r w:rsidRPr="00330A7E">
        <w:rPr>
          <w:rFonts w:ascii="Times New Roman" w:eastAsia="Calibri" w:hAnsi="Times New Roman" w:cs="Times New Roman"/>
          <w:sz w:val="24"/>
          <w:szCs w:val="24"/>
          <w:lang w:val="vi-VN"/>
        </w:rPr>
        <w:t>.</w:t>
      </w:r>
    </w:p>
    <w:p w14:paraId="25FFBD5B" w14:textId="77777777" w:rsidR="00ED397D" w:rsidRPr="00330A7E" w:rsidRDefault="00ED397D" w:rsidP="00330A7E">
      <w:pPr>
        <w:spacing w:after="0"/>
        <w:ind w:left="992"/>
        <w:jc w:val="center"/>
        <w:rPr>
          <w:rFonts w:ascii="Times New Roman" w:eastAsia="Calibri" w:hAnsi="Times New Roman" w:cs="Times New Roman"/>
          <w:b/>
          <w:sz w:val="24"/>
          <w:szCs w:val="24"/>
        </w:rPr>
      </w:pPr>
      <w:r w:rsidRPr="00330A7E">
        <w:rPr>
          <w:rFonts w:ascii="Times New Roman" w:eastAsia="Calibri" w:hAnsi="Times New Roman" w:cs="Times New Roman"/>
          <w:b/>
          <w:sz w:val="24"/>
          <w:szCs w:val="24"/>
        </w:rPr>
        <w:t>Hướng dẫn giải</w:t>
      </w:r>
    </w:p>
    <w:p w14:paraId="5F1007ED" w14:textId="77777777" w:rsidR="00ED397D" w:rsidRPr="00330A7E" w:rsidRDefault="00ED397D" w:rsidP="00330A7E">
      <w:pPr>
        <w:spacing w:after="0"/>
        <w:ind w:left="992"/>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 xml:space="preserve">Chọn </w:t>
      </w:r>
      <w:r w:rsidRPr="00330A7E">
        <w:rPr>
          <w:rFonts w:ascii="Times New Roman" w:eastAsia="Times New Roman" w:hAnsi="Times New Roman" w:cs="Times New Roman"/>
          <w:b/>
          <w:sz w:val="24"/>
          <w:szCs w:val="24"/>
          <w:lang w:val="vi-VN"/>
        </w:rPr>
        <w:t>D</w:t>
      </w:r>
    </w:p>
    <w:p w14:paraId="050CEDF6" w14:textId="77777777" w:rsidR="00ED397D" w:rsidRPr="00330A7E" w:rsidRDefault="00ED397D" w:rsidP="00330A7E">
      <w:pPr>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Từ đồ thị đã cho ta thấy hàm số nghịch biến trên khoảng </w:t>
      </w:r>
      <w:r w:rsidRPr="00330A7E">
        <w:rPr>
          <w:rFonts w:ascii="Times New Roman" w:eastAsia="Times New Roman" w:hAnsi="Times New Roman" w:cs="Times New Roman"/>
          <w:position w:val="-14"/>
          <w:sz w:val="24"/>
          <w:szCs w:val="24"/>
        </w:rPr>
        <w:object w:dxaOrig="580" w:dyaOrig="400" w14:anchorId="65167D0A">
          <v:shape id="_x0000_i2786" type="#_x0000_t75" style="width:29.25pt;height:20.25pt" o:ole="">
            <v:imagedata r:id="rId3034" o:title=""/>
          </v:shape>
          <o:OLEObject Type="Embed" ProgID="Equation.DSMT4" ShapeID="_x0000_i2786" DrawAspect="Content" ObjectID="_1796841850" r:id="rId3035"/>
        </w:object>
      </w:r>
      <w:r w:rsidRPr="00330A7E">
        <w:rPr>
          <w:rFonts w:ascii="Times New Roman" w:eastAsia="Calibri" w:hAnsi="Times New Roman" w:cs="Times New Roman"/>
          <w:sz w:val="24"/>
          <w:szCs w:val="24"/>
        </w:rPr>
        <w:t>.</w:t>
      </w:r>
    </w:p>
    <w:p w14:paraId="5C11A831" w14:textId="77777777" w:rsidR="00ED397D" w:rsidRPr="00330A7E" w:rsidRDefault="00ED397D" w:rsidP="000E1E56">
      <w:pPr>
        <w:pStyle w:val="ListParagraph"/>
        <w:numPr>
          <w:ilvl w:val="0"/>
          <w:numId w:val="29"/>
        </w:numPr>
        <w:tabs>
          <w:tab w:val="left" w:pos="992"/>
        </w:tabs>
        <w:spacing w:before="120" w:line="259" w:lineRule="auto"/>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4"/>
          <w:sz w:val="24"/>
          <w:szCs w:val="24"/>
        </w:rPr>
        <w:object w:dxaOrig="960" w:dyaOrig="400" w14:anchorId="2AC7C82B">
          <v:shape id="_x0000_i2787" type="#_x0000_t75" style="width:48pt;height:20.25pt" o:ole="">
            <v:imagedata r:id="rId2733" o:title=""/>
          </v:shape>
          <o:OLEObject Type="Embed" ProgID="Equation.DSMT4" ShapeID="_x0000_i2787" DrawAspect="Content" ObjectID="_1796841851" r:id="rId3036"/>
        </w:object>
      </w:r>
      <w:r w:rsidRPr="00330A7E">
        <w:rPr>
          <w:rFonts w:ascii="Times New Roman" w:hAnsi="Times New Roman" w:cs="Times New Roman"/>
          <w:sz w:val="24"/>
          <w:szCs w:val="24"/>
        </w:rPr>
        <w:t xml:space="preserve"> có đồ thị như </w:t>
      </w:r>
      <w:r w:rsidRPr="00330A7E">
        <w:rPr>
          <w:rFonts w:ascii="Times New Roman" w:hAnsi="Times New Roman" w:cs="Times New Roman"/>
          <w:i/>
          <w:iCs/>
          <w:sz w:val="24"/>
          <w:szCs w:val="24"/>
        </w:rPr>
        <w:t>Hình 2</w:t>
      </w:r>
      <w:r w:rsidRPr="00330A7E">
        <w:rPr>
          <w:rFonts w:ascii="Times New Roman" w:hAnsi="Times New Roman" w:cs="Times New Roman"/>
          <w:sz w:val="24"/>
          <w:szCs w:val="24"/>
        </w:rPr>
        <w:t>.</w:t>
      </w:r>
    </w:p>
    <w:p w14:paraId="2C6E57FD" w14:textId="77777777" w:rsidR="00ED397D" w:rsidRPr="00330A7E" w:rsidRDefault="00ED397D" w:rsidP="00330A7E">
      <w:pPr>
        <w:spacing w:before="120"/>
        <w:ind w:left="992" w:hanging="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lastRenderedPageBreak/>
        <w:drawing>
          <wp:inline distT="0" distB="0" distL="0" distR="0" wp14:anchorId="38992B72" wp14:editId="67248350">
            <wp:extent cx="2120900" cy="1959247"/>
            <wp:effectExtent l="0" t="0" r="0" b="3175"/>
            <wp:docPr id="55" name="Picture 55" descr="A graph of function and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 of function and function  Description automatically generated"/>
                    <pic:cNvPicPr/>
                  </pic:nvPicPr>
                  <pic:blipFill>
                    <a:blip r:embed="rId2735"/>
                    <a:stretch>
                      <a:fillRect/>
                    </a:stretch>
                  </pic:blipFill>
                  <pic:spPr>
                    <a:xfrm>
                      <a:off x="0" y="0"/>
                      <a:ext cx="2127772" cy="1965595"/>
                    </a:xfrm>
                    <a:prstGeom prst="rect">
                      <a:avLst/>
                    </a:prstGeom>
                  </pic:spPr>
                </pic:pic>
              </a:graphicData>
            </a:graphic>
          </wp:inline>
        </w:drawing>
      </w:r>
    </w:p>
    <w:p w14:paraId="203245E0" w14:textId="77777777" w:rsidR="00ED397D" w:rsidRPr="00330A7E" w:rsidRDefault="00ED397D" w:rsidP="00330A7E">
      <w:pPr>
        <w:spacing w:before="120"/>
        <w:ind w:left="992" w:hanging="992"/>
        <w:rPr>
          <w:rFonts w:ascii="Times New Roman" w:hAnsi="Times New Roman" w:cs="Times New Roman"/>
          <w:sz w:val="24"/>
          <w:szCs w:val="24"/>
        </w:rPr>
      </w:pPr>
      <w:r w:rsidRPr="00330A7E">
        <w:rPr>
          <w:rFonts w:ascii="Times New Roman" w:hAnsi="Times New Roman" w:cs="Times New Roman"/>
          <w:sz w:val="24"/>
          <w:szCs w:val="24"/>
        </w:rPr>
        <w:t>Đồ thị hàm số đã cho có đường tiệm cận ngang là:</w:t>
      </w:r>
    </w:p>
    <w:p w14:paraId="43AF685C"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position w:val="-6"/>
          <w:sz w:val="24"/>
          <w:szCs w:val="24"/>
        </w:rPr>
        <w:object w:dxaOrig="560" w:dyaOrig="279" w14:anchorId="4D56E3CD">
          <v:shape id="_x0000_i2788" type="#_x0000_t75" style="width:27.75pt;height:14.25pt" o:ole="">
            <v:imagedata r:id="rId2736" o:title=""/>
          </v:shape>
          <o:OLEObject Type="Embed" ProgID="Equation.DSMT4" ShapeID="_x0000_i2788" DrawAspect="Content" ObjectID="_1796841852" r:id="rId303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6"/>
          <w:sz w:val="24"/>
          <w:szCs w:val="24"/>
        </w:rPr>
        <w:object w:dxaOrig="680" w:dyaOrig="279" w14:anchorId="196E0292">
          <v:shape id="_x0000_i2789" type="#_x0000_t75" style="width:33.75pt;height:14.25pt" o:ole="">
            <v:imagedata r:id="rId2738" o:title=""/>
          </v:shape>
          <o:OLEObject Type="Embed" ProgID="Equation.DSMT4" ShapeID="_x0000_i2789" DrawAspect="Content" ObjectID="_1796841853" r:id="rId303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u w:val="single"/>
        </w:rPr>
        <w:t>C</w:t>
      </w:r>
      <w:r w:rsidRPr="00330A7E">
        <w:rPr>
          <w:rFonts w:ascii="Times New Roman" w:hAnsi="Times New Roman" w:cs="Times New Roman"/>
          <w:b/>
          <w:sz w:val="24"/>
          <w:szCs w:val="24"/>
        </w:rPr>
        <w:t xml:space="preserve">. </w:t>
      </w:r>
      <w:r w:rsidRPr="00330A7E">
        <w:rPr>
          <w:rFonts w:ascii="Times New Roman" w:hAnsi="Times New Roman" w:cs="Times New Roman"/>
          <w:position w:val="-10"/>
          <w:sz w:val="24"/>
          <w:szCs w:val="24"/>
        </w:rPr>
        <w:object w:dxaOrig="580" w:dyaOrig="320" w14:anchorId="2C655F60">
          <v:shape id="_x0000_i2790" type="#_x0000_t75" style="width:29.25pt;height:15.75pt" o:ole="">
            <v:imagedata r:id="rId2740" o:title=""/>
          </v:shape>
          <o:OLEObject Type="Embed" ProgID="Equation.DSMT4" ShapeID="_x0000_i2790" DrawAspect="Content" ObjectID="_1796841854" r:id="rId3039"/>
        </w:object>
      </w:r>
      <w:r w:rsidRPr="00330A7E">
        <w:rPr>
          <w:rFonts w:ascii="Times New Roman" w:hAnsi="Times New Roman" w:cs="Times New Roman"/>
          <w:sz w:val="24"/>
          <w:szCs w:val="24"/>
        </w:rPr>
        <w:t>.</w:t>
      </w:r>
      <w:r w:rsidRPr="00330A7E">
        <w:rPr>
          <w:rFonts w:ascii="Times New Roman" w:hAnsi="Times New Roman" w:cs="Times New Roman"/>
          <w:position w:val="-10"/>
          <w:sz w:val="24"/>
          <w:szCs w:val="24"/>
        </w:rPr>
        <w:object w:dxaOrig="139" w:dyaOrig="260" w14:anchorId="4808B287">
          <v:shape id="_x0000_i2791" type="#_x0000_t75" style="width:6.75pt;height:12.75pt" o:ole="">
            <v:imagedata r:id="rId2742" o:title=""/>
          </v:shape>
          <o:OLEObject Type="Embed" ProgID="Equation.DSMT4" ShapeID="_x0000_i2791" DrawAspect="Content" ObjectID="_1796841855" r:id="rId3040"/>
        </w:objec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position w:val="-10"/>
          <w:sz w:val="24"/>
          <w:szCs w:val="24"/>
        </w:rPr>
        <w:object w:dxaOrig="700" w:dyaOrig="320" w14:anchorId="10B5B7EB">
          <v:shape id="_x0000_i2792" type="#_x0000_t75" style="width:35.25pt;height:15.75pt" o:ole="">
            <v:imagedata r:id="rId2744" o:title=""/>
          </v:shape>
          <o:OLEObject Type="Embed" ProgID="Equation.DSMT4" ShapeID="_x0000_i2792" DrawAspect="Content" ObjectID="_1796841856" r:id="rId3041"/>
        </w:object>
      </w:r>
      <w:r w:rsidRPr="00330A7E">
        <w:rPr>
          <w:rFonts w:ascii="Times New Roman" w:hAnsi="Times New Roman" w:cs="Times New Roman"/>
          <w:sz w:val="24"/>
          <w:szCs w:val="24"/>
        </w:rPr>
        <w:t>.</w:t>
      </w:r>
    </w:p>
    <w:p w14:paraId="3B435DED" w14:textId="77777777" w:rsidR="00ED397D" w:rsidRPr="00330A7E" w:rsidRDefault="00ED397D" w:rsidP="00330A7E">
      <w:pPr>
        <w:spacing w:before="120"/>
        <w:ind w:left="992" w:hanging="992"/>
        <w:jc w:val="center"/>
        <w:rPr>
          <w:rFonts w:ascii="Times New Roman" w:hAnsi="Times New Roman" w:cs="Times New Roman"/>
          <w:b/>
          <w:sz w:val="24"/>
          <w:szCs w:val="24"/>
        </w:rPr>
      </w:pPr>
      <w:r w:rsidRPr="00330A7E">
        <w:rPr>
          <w:rFonts w:ascii="Times New Roman" w:hAnsi="Times New Roman" w:cs="Times New Roman"/>
          <w:b/>
          <w:sz w:val="24"/>
          <w:szCs w:val="24"/>
        </w:rPr>
        <w:t>Hướng dẫn giải</w:t>
      </w:r>
    </w:p>
    <w:p w14:paraId="22771209" w14:textId="77777777" w:rsidR="00ED397D" w:rsidRPr="00330A7E" w:rsidRDefault="00ED397D" w:rsidP="00330A7E">
      <w:pPr>
        <w:spacing w:after="0"/>
        <w:ind w:left="992"/>
        <w:rPr>
          <w:rFonts w:ascii="Times New Roman" w:hAnsi="Times New Roman" w:cs="Times New Roman"/>
          <w:b/>
          <w:sz w:val="24"/>
          <w:szCs w:val="24"/>
          <w:u w:val="single"/>
        </w:rPr>
      </w:pPr>
      <w:r w:rsidRPr="00330A7E">
        <w:rPr>
          <w:rFonts w:ascii="Times New Roman" w:hAnsi="Times New Roman" w:cs="Times New Roman"/>
          <w:b/>
          <w:sz w:val="24"/>
          <w:szCs w:val="24"/>
        </w:rPr>
        <w:t>Chọn C.</w:t>
      </w:r>
    </w:p>
    <w:p w14:paraId="4CFB9AF1" w14:textId="77777777" w:rsidR="00ED397D" w:rsidRPr="00330A7E" w:rsidRDefault="00ED397D" w:rsidP="00330A7E">
      <w:pPr>
        <w:spacing w:after="0"/>
        <w:ind w:left="992"/>
        <w:rPr>
          <w:rFonts w:ascii="Times New Roman" w:hAnsi="Times New Roman" w:cs="Times New Roman"/>
          <w:bCs/>
          <w:sz w:val="24"/>
          <w:szCs w:val="24"/>
        </w:rPr>
      </w:pPr>
      <w:r w:rsidRPr="00330A7E">
        <w:rPr>
          <w:rFonts w:ascii="Times New Roman" w:hAnsi="Times New Roman" w:cs="Times New Roman"/>
          <w:sz w:val="24"/>
          <w:szCs w:val="24"/>
        </w:rPr>
        <w:t xml:space="preserve">Dựa vào đồ thị hàm số, ta thấy đường thẳng </w:t>
      </w:r>
      <w:r w:rsidRPr="00330A7E">
        <w:rPr>
          <w:rFonts w:ascii="Times New Roman" w:hAnsi="Times New Roman" w:cs="Times New Roman"/>
          <w:bCs/>
          <w:position w:val="-10"/>
          <w:sz w:val="24"/>
          <w:szCs w:val="24"/>
        </w:rPr>
        <w:object w:dxaOrig="580" w:dyaOrig="320" w14:anchorId="265D61CD">
          <v:shape id="_x0000_i2793" type="#_x0000_t75" style="width:29.25pt;height:16.5pt" o:ole="">
            <v:imagedata r:id="rId3042" o:title=""/>
          </v:shape>
          <o:OLEObject Type="Embed" ProgID="Equation.DSMT4" ShapeID="_x0000_i2793" DrawAspect="Content" ObjectID="_1796841857" r:id="rId3043"/>
        </w:object>
      </w:r>
      <w:r w:rsidRPr="00330A7E">
        <w:rPr>
          <w:rFonts w:ascii="Times New Roman" w:hAnsi="Times New Roman" w:cs="Times New Roman"/>
          <w:bCs/>
          <w:sz w:val="24"/>
          <w:szCs w:val="24"/>
        </w:rPr>
        <w:t xml:space="preserve"> là đường tiệm cận ngang của đồ thị hàm số.</w:t>
      </w:r>
    </w:p>
    <w:p w14:paraId="6B73E7D0" w14:textId="77777777" w:rsidR="00ED397D" w:rsidRPr="00330A7E" w:rsidRDefault="00ED397D" w:rsidP="000E1E56">
      <w:pPr>
        <w:pStyle w:val="ListParagraph"/>
        <w:numPr>
          <w:ilvl w:val="0"/>
          <w:numId w:val="29"/>
        </w:numPr>
        <w:tabs>
          <w:tab w:val="left" w:pos="992"/>
        </w:tabs>
        <w:spacing w:before="120" w:line="259" w:lineRule="auto"/>
        <w:rPr>
          <w:rFonts w:ascii="Times New Roman" w:hAnsi="Times New Roman" w:cs="Times New Roman"/>
          <w:sz w:val="24"/>
          <w:szCs w:val="24"/>
        </w:rPr>
      </w:pPr>
      <w:r w:rsidRPr="00330A7E">
        <w:rPr>
          <w:rFonts w:ascii="Times New Roman" w:hAnsi="Times New Roman" w:cs="Times New Roman"/>
          <w:sz w:val="24"/>
          <w:szCs w:val="24"/>
        </w:rPr>
        <w:t xml:space="preserve">Họ nguyên hàm của hàm số </w:t>
      </w:r>
      <w:r w:rsidRPr="00330A7E">
        <w:rPr>
          <w:rFonts w:ascii="Times New Roman" w:hAnsi="Times New Roman" w:cs="Times New Roman"/>
          <w:position w:val="-14"/>
          <w:sz w:val="24"/>
          <w:szCs w:val="24"/>
        </w:rPr>
        <w:object w:dxaOrig="1260" w:dyaOrig="400" w14:anchorId="677DCE7C">
          <v:shape id="_x0000_i2794" type="#_x0000_t75" style="width:63pt;height:20.25pt" o:ole="">
            <v:imagedata r:id="rId2746" o:title=""/>
          </v:shape>
          <o:OLEObject Type="Embed" ProgID="Equation.DSMT4" ShapeID="_x0000_i2794" DrawAspect="Content" ObjectID="_1796841858" r:id="rId3044"/>
        </w:object>
      </w:r>
      <w:r w:rsidRPr="00330A7E">
        <w:rPr>
          <w:rFonts w:ascii="Times New Roman" w:hAnsi="Times New Roman" w:cs="Times New Roman"/>
          <w:sz w:val="24"/>
          <w:szCs w:val="24"/>
        </w:rPr>
        <w:t>là?</w:t>
      </w:r>
    </w:p>
    <w:p w14:paraId="589115B7"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sz w:val="24"/>
          <w:szCs w:val="24"/>
          <w:u w:val="single"/>
        </w:rPr>
        <w:t>A</w:t>
      </w:r>
      <w:r w:rsidRPr="00330A7E">
        <w:rPr>
          <w:rFonts w:ascii="Times New Roman" w:hAnsi="Times New Roman" w:cs="Times New Roman"/>
          <w:b/>
          <w:sz w:val="24"/>
          <w:szCs w:val="24"/>
        </w:rPr>
        <w:t xml:space="preserve">. </w:t>
      </w:r>
      <w:r w:rsidRPr="00330A7E">
        <w:rPr>
          <w:rFonts w:ascii="Times New Roman" w:hAnsi="Times New Roman" w:cs="Times New Roman"/>
          <w:position w:val="-6"/>
          <w:sz w:val="24"/>
          <w:szCs w:val="24"/>
        </w:rPr>
        <w:object w:dxaOrig="1100" w:dyaOrig="279" w14:anchorId="60676328">
          <v:shape id="_x0000_i2795" type="#_x0000_t75" style="width:54.75pt;height:14.25pt" o:ole="">
            <v:imagedata r:id="rId2748" o:title=""/>
          </v:shape>
          <o:OLEObject Type="Embed" ProgID="Equation.DSMT4" ShapeID="_x0000_i2795" DrawAspect="Content" ObjectID="_1796841859" r:id="rId3045"/>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6"/>
          <w:sz w:val="24"/>
          <w:szCs w:val="24"/>
        </w:rPr>
        <w:object w:dxaOrig="920" w:dyaOrig="279" w14:anchorId="7953D5E3">
          <v:shape id="_x0000_i2796" type="#_x0000_t75" style="width:45.75pt;height:14.25pt" o:ole="">
            <v:imagedata r:id="rId2750" o:title=""/>
          </v:shape>
          <o:OLEObject Type="Embed" ProgID="Equation.DSMT4" ShapeID="_x0000_i2796" DrawAspect="Content" ObjectID="_1796841860" r:id="rId3046"/>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position w:val="-6"/>
          <w:sz w:val="24"/>
          <w:szCs w:val="24"/>
        </w:rPr>
        <w:object w:dxaOrig="900" w:dyaOrig="279" w14:anchorId="204155EF">
          <v:shape id="_x0000_i2797" type="#_x0000_t75" style="width:45pt;height:14.25pt" o:ole="">
            <v:imagedata r:id="rId2752" o:title=""/>
          </v:shape>
          <o:OLEObject Type="Embed" ProgID="Equation.DSMT4" ShapeID="_x0000_i2797" DrawAspect="Content" ObjectID="_1796841861" r:id="rId304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position w:val="-6"/>
          <w:sz w:val="24"/>
          <w:szCs w:val="24"/>
        </w:rPr>
        <w:object w:dxaOrig="1060" w:dyaOrig="279" w14:anchorId="058A7E08">
          <v:shape id="_x0000_i2798" type="#_x0000_t75" style="width:53.25pt;height:14.25pt" o:ole="">
            <v:imagedata r:id="rId2754" o:title=""/>
          </v:shape>
          <o:OLEObject Type="Embed" ProgID="Equation.DSMT4" ShapeID="_x0000_i2798" DrawAspect="Content" ObjectID="_1796841862" r:id="rId3048"/>
        </w:object>
      </w:r>
      <w:r w:rsidRPr="00330A7E">
        <w:rPr>
          <w:rFonts w:ascii="Times New Roman" w:hAnsi="Times New Roman" w:cs="Times New Roman"/>
          <w:sz w:val="24"/>
          <w:szCs w:val="24"/>
        </w:rPr>
        <w:t>.</w:t>
      </w:r>
    </w:p>
    <w:p w14:paraId="50FAF0C2" w14:textId="77777777" w:rsidR="00ED397D" w:rsidRPr="00330A7E" w:rsidRDefault="00ED397D" w:rsidP="00330A7E">
      <w:pPr>
        <w:spacing w:before="120" w:after="0"/>
        <w:ind w:left="992" w:hanging="992"/>
        <w:jc w:val="center"/>
        <w:rPr>
          <w:rFonts w:ascii="Times New Roman" w:hAnsi="Times New Roman" w:cs="Times New Roman"/>
          <w:b/>
          <w:sz w:val="24"/>
          <w:szCs w:val="24"/>
        </w:rPr>
      </w:pPr>
      <w:r w:rsidRPr="00330A7E">
        <w:rPr>
          <w:rFonts w:ascii="Times New Roman" w:hAnsi="Times New Roman" w:cs="Times New Roman"/>
          <w:b/>
          <w:sz w:val="24"/>
          <w:szCs w:val="24"/>
        </w:rPr>
        <w:t>Hướng dẫn giải</w:t>
      </w:r>
    </w:p>
    <w:p w14:paraId="45F3362A" w14:textId="77777777" w:rsidR="00ED397D" w:rsidRPr="00330A7E" w:rsidRDefault="00ED397D" w:rsidP="00330A7E">
      <w:pPr>
        <w:spacing w:after="0"/>
        <w:ind w:left="992"/>
        <w:jc w:val="both"/>
        <w:rPr>
          <w:rFonts w:ascii="Times New Roman" w:hAnsi="Times New Roman" w:cs="Times New Roman"/>
          <w:b/>
          <w:sz w:val="24"/>
          <w:szCs w:val="24"/>
          <w:u w:val="single"/>
        </w:rPr>
      </w:pPr>
      <w:r w:rsidRPr="00330A7E">
        <w:rPr>
          <w:rFonts w:ascii="Times New Roman" w:hAnsi="Times New Roman" w:cs="Times New Roman"/>
          <w:b/>
          <w:sz w:val="24"/>
          <w:szCs w:val="24"/>
        </w:rPr>
        <w:t>Chọn A.</w:t>
      </w:r>
    </w:p>
    <w:p w14:paraId="1E71D47C" w14:textId="77777777" w:rsidR="00ED397D" w:rsidRPr="00330A7E" w:rsidRDefault="00ED397D" w:rsidP="00330A7E">
      <w:pPr>
        <w:ind w:left="992"/>
        <w:jc w:val="both"/>
        <w:rPr>
          <w:rFonts w:ascii="Times New Roman" w:hAnsi="Times New Roman" w:cs="Times New Roman"/>
          <w:bCs/>
          <w:sz w:val="24"/>
          <w:szCs w:val="24"/>
        </w:rPr>
      </w:pPr>
      <w:r w:rsidRPr="00330A7E">
        <w:rPr>
          <w:rFonts w:ascii="Times New Roman" w:hAnsi="Times New Roman" w:cs="Times New Roman"/>
          <w:bCs/>
          <w:sz w:val="24"/>
          <w:szCs w:val="24"/>
        </w:rPr>
        <w:t xml:space="preserve">Ta có </w:t>
      </w:r>
      <w:r w:rsidRPr="00330A7E">
        <w:rPr>
          <w:rFonts w:ascii="Times New Roman" w:hAnsi="Times New Roman" w:cs="Times New Roman"/>
          <w:bCs/>
          <w:position w:val="-16"/>
          <w:sz w:val="24"/>
          <w:szCs w:val="24"/>
        </w:rPr>
        <w:object w:dxaOrig="2140" w:dyaOrig="440" w14:anchorId="2D11A1F8">
          <v:shape id="_x0000_i2799" type="#_x0000_t75" style="width:107.25pt;height:21.75pt" o:ole="">
            <v:imagedata r:id="rId3049" o:title=""/>
          </v:shape>
          <o:OLEObject Type="Embed" ProgID="Equation.DSMT4" ShapeID="_x0000_i2799" DrawAspect="Content" ObjectID="_1796841863" r:id="rId3050"/>
        </w:object>
      </w:r>
      <w:r w:rsidRPr="00330A7E">
        <w:rPr>
          <w:rFonts w:ascii="Times New Roman" w:hAnsi="Times New Roman" w:cs="Times New Roman"/>
          <w:bCs/>
          <w:sz w:val="24"/>
          <w:szCs w:val="24"/>
        </w:rPr>
        <w:t xml:space="preserve"> với </w:t>
      </w:r>
      <w:r w:rsidRPr="00330A7E">
        <w:rPr>
          <w:rFonts w:ascii="Times New Roman" w:hAnsi="Times New Roman" w:cs="Times New Roman"/>
          <w:bCs/>
          <w:position w:val="-6"/>
          <w:sz w:val="24"/>
          <w:szCs w:val="24"/>
        </w:rPr>
        <w:object w:dxaOrig="240" w:dyaOrig="279" w14:anchorId="187F6F41">
          <v:shape id="_x0000_i2800" type="#_x0000_t75" style="width:12pt;height:14.25pt" o:ole="">
            <v:imagedata r:id="rId3051" o:title=""/>
          </v:shape>
          <o:OLEObject Type="Embed" ProgID="Equation.DSMT4" ShapeID="_x0000_i2800" DrawAspect="Content" ObjectID="_1796841864" r:id="rId3052"/>
        </w:object>
      </w:r>
      <w:r w:rsidRPr="00330A7E">
        <w:rPr>
          <w:rFonts w:ascii="Times New Roman" w:hAnsi="Times New Roman" w:cs="Times New Roman"/>
          <w:bCs/>
          <w:sz w:val="24"/>
          <w:szCs w:val="24"/>
        </w:rPr>
        <w:t xml:space="preserve"> là hằng số.</w:t>
      </w:r>
    </w:p>
    <w:p w14:paraId="0FF149C1" w14:textId="77777777" w:rsidR="00ED397D" w:rsidRPr="00330A7E" w:rsidRDefault="00ED397D" w:rsidP="000E1E56">
      <w:pPr>
        <w:pStyle w:val="ListParagraph"/>
        <w:numPr>
          <w:ilvl w:val="0"/>
          <w:numId w:val="29"/>
        </w:numPr>
        <w:tabs>
          <w:tab w:val="left" w:pos="992"/>
        </w:tabs>
        <w:spacing w:before="120" w:line="259" w:lineRule="auto"/>
        <w:rPr>
          <w:rFonts w:ascii="Times New Roman" w:hAnsi="Times New Roman" w:cs="Times New Roman"/>
          <w:sz w:val="24"/>
          <w:szCs w:val="24"/>
          <w:lang w:val="it-IT"/>
        </w:rPr>
      </w:pPr>
      <w:r w:rsidRPr="00330A7E">
        <w:rPr>
          <w:rFonts w:ascii="Times New Roman" w:hAnsi="Times New Roman" w:cs="Times New Roman"/>
          <w:sz w:val="24"/>
          <w:szCs w:val="24"/>
          <w:lang w:val="fr-FR"/>
        </w:rPr>
        <w:t xml:space="preserve">Cho hàm số </w:t>
      </w:r>
      <w:r w:rsidRPr="00330A7E">
        <w:rPr>
          <w:rFonts w:ascii="Times New Roman" w:hAnsi="Times New Roman" w:cs="Times New Roman"/>
          <w:position w:val="-14"/>
          <w:sz w:val="24"/>
          <w:szCs w:val="24"/>
        </w:rPr>
        <w:object w:dxaOrig="960" w:dyaOrig="400" w14:anchorId="6BDBC104">
          <v:shape id="_x0000_i2801" type="#_x0000_t75" style="width:48pt;height:20.25pt" o:ole="">
            <v:imagedata r:id="rId2756" o:title=""/>
          </v:shape>
          <o:OLEObject Type="Embed" ProgID="Equation.DSMT4" ShapeID="_x0000_i2801" DrawAspect="Content" ObjectID="_1796841865" r:id="rId3053"/>
        </w:object>
      </w:r>
      <w:r w:rsidRPr="00330A7E">
        <w:rPr>
          <w:rFonts w:ascii="Times New Roman" w:hAnsi="Times New Roman" w:cs="Times New Roman"/>
          <w:sz w:val="24"/>
          <w:szCs w:val="24"/>
          <w:lang w:val="fr-FR"/>
        </w:rPr>
        <w:t xml:space="preserve"> có bảng biến thiên như hình bên. </w:t>
      </w:r>
      <w:r w:rsidRPr="00330A7E">
        <w:rPr>
          <w:rFonts w:ascii="Times New Roman" w:hAnsi="Times New Roman" w:cs="Times New Roman"/>
          <w:sz w:val="24"/>
          <w:szCs w:val="24"/>
          <w:lang w:val="it-IT"/>
        </w:rPr>
        <w:t xml:space="preserve">Giá trị nhỏ nhất của hàm số </w:t>
      </w:r>
      <w:r w:rsidRPr="00330A7E">
        <w:rPr>
          <w:rFonts w:ascii="Times New Roman" w:hAnsi="Times New Roman" w:cs="Times New Roman"/>
          <w:position w:val="-14"/>
          <w:sz w:val="24"/>
          <w:szCs w:val="24"/>
        </w:rPr>
        <w:object w:dxaOrig="960" w:dyaOrig="400" w14:anchorId="68889D54">
          <v:shape id="_x0000_i2802" type="#_x0000_t75" style="width:48pt;height:20.25pt" o:ole="">
            <v:imagedata r:id="rId2758" o:title=""/>
          </v:shape>
          <o:OLEObject Type="Embed" ProgID="Equation.DSMT4" ShapeID="_x0000_i2802" DrawAspect="Content" ObjectID="_1796841866" r:id="rId3054"/>
        </w:object>
      </w:r>
      <w:r w:rsidRPr="00330A7E">
        <w:rPr>
          <w:rFonts w:ascii="Times New Roman" w:hAnsi="Times New Roman" w:cs="Times New Roman"/>
          <w:sz w:val="24"/>
          <w:szCs w:val="24"/>
          <w:lang w:val="it-IT"/>
        </w:rPr>
        <w:t xml:space="preserve"> trên </w:t>
      </w:r>
      <w:r w:rsidRPr="00330A7E">
        <w:rPr>
          <w:rFonts w:ascii="Times New Roman" w:hAnsi="Times New Roman" w:cs="Times New Roman"/>
          <w:position w:val="-14"/>
          <w:sz w:val="24"/>
          <w:szCs w:val="24"/>
        </w:rPr>
        <w:object w:dxaOrig="639" w:dyaOrig="400" w14:anchorId="5C08887D">
          <v:shape id="_x0000_i2803" type="#_x0000_t75" style="width:32.25pt;height:20.25pt" o:ole="">
            <v:imagedata r:id="rId2760" o:title=""/>
          </v:shape>
          <o:OLEObject Type="Embed" ProgID="Equation.DSMT4" ShapeID="_x0000_i2803" DrawAspect="Content" ObjectID="_1796841867" r:id="rId3055"/>
        </w:object>
      </w:r>
      <w:r w:rsidRPr="00330A7E">
        <w:rPr>
          <w:rFonts w:ascii="Times New Roman" w:hAnsi="Times New Roman" w:cs="Times New Roman"/>
          <w:sz w:val="24"/>
          <w:szCs w:val="24"/>
          <w:lang w:val="it-IT"/>
        </w:rPr>
        <w:t xml:space="preserve"> bằng:</w:t>
      </w:r>
    </w:p>
    <w:p w14:paraId="36A72723" w14:textId="77777777" w:rsidR="00ED397D" w:rsidRPr="00330A7E" w:rsidRDefault="00ED397D" w:rsidP="00330A7E">
      <w:pPr>
        <w:ind w:left="992" w:hanging="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7ECE782A" wp14:editId="51E4D6DF">
            <wp:extent cx="3048000" cy="1148790"/>
            <wp:effectExtent l="0" t="0" r="0" b="0"/>
            <wp:docPr id="56" name="Picture 56" descr="A diagram of a mathematical equa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mathematical equation  Description automatically generated"/>
                    <pic:cNvPicPr/>
                  </pic:nvPicPr>
                  <pic:blipFill>
                    <a:blip r:embed="rId2762"/>
                    <a:stretch>
                      <a:fillRect/>
                    </a:stretch>
                  </pic:blipFill>
                  <pic:spPr>
                    <a:xfrm>
                      <a:off x="0" y="0"/>
                      <a:ext cx="3064252" cy="1154915"/>
                    </a:xfrm>
                    <a:prstGeom prst="rect">
                      <a:avLst/>
                    </a:prstGeom>
                  </pic:spPr>
                </pic:pic>
              </a:graphicData>
            </a:graphic>
          </wp:inline>
        </w:drawing>
      </w:r>
    </w:p>
    <w:p w14:paraId="45954221"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it-IT"/>
        </w:rPr>
      </w:pPr>
      <w:r w:rsidRPr="00330A7E">
        <w:rPr>
          <w:rFonts w:ascii="Times New Roman" w:hAnsi="Times New Roman" w:cs="Times New Roman"/>
          <w:b/>
          <w:noProof/>
          <w:sz w:val="24"/>
          <w:szCs w:val="24"/>
        </w:rPr>
        <w:t xml:space="preserve">A. </w:t>
      </w:r>
      <w:r w:rsidRPr="00330A7E">
        <w:rPr>
          <w:rFonts w:ascii="Times New Roman" w:hAnsi="Times New Roman" w:cs="Times New Roman"/>
          <w:position w:val="-6"/>
          <w:sz w:val="24"/>
          <w:szCs w:val="24"/>
        </w:rPr>
        <w:object w:dxaOrig="320" w:dyaOrig="279" w14:anchorId="4E690F9B">
          <v:shape id="_x0000_i2804" type="#_x0000_t75" style="width:15.75pt;height:14.25pt" o:ole="">
            <v:imagedata r:id="rId2763" o:title=""/>
          </v:shape>
          <o:OLEObject Type="Embed" ProgID="Equation.DSMT4" ShapeID="_x0000_i2804" DrawAspect="Content" ObjectID="_1796841868" r:id="rId3056"/>
        </w:object>
      </w:r>
      <w:r w:rsidRPr="00330A7E">
        <w:rPr>
          <w:rFonts w:ascii="Times New Roman" w:hAnsi="Times New Roman" w:cs="Times New Roman"/>
          <w:noProof/>
          <w:sz w:val="24"/>
          <w:szCs w:val="24"/>
        </w:rPr>
        <w:t>.</w:t>
      </w:r>
      <w:r w:rsidRPr="00330A7E">
        <w:rPr>
          <w:rFonts w:ascii="Times New Roman" w:hAnsi="Times New Roman" w:cs="Times New Roman"/>
          <w:noProof/>
          <w:sz w:val="24"/>
          <w:szCs w:val="24"/>
        </w:rPr>
        <w:tab/>
      </w:r>
      <w:r w:rsidRPr="00330A7E">
        <w:rPr>
          <w:rFonts w:ascii="Times New Roman" w:hAnsi="Times New Roman" w:cs="Times New Roman"/>
          <w:b/>
          <w:noProof/>
          <w:sz w:val="24"/>
          <w:szCs w:val="24"/>
        </w:rPr>
        <w:t xml:space="preserve">B. </w:t>
      </w:r>
      <w:r w:rsidRPr="00330A7E">
        <w:rPr>
          <w:rFonts w:ascii="Times New Roman" w:hAnsi="Times New Roman" w:cs="Times New Roman"/>
          <w:position w:val="-4"/>
          <w:sz w:val="24"/>
          <w:szCs w:val="24"/>
        </w:rPr>
        <w:object w:dxaOrig="300" w:dyaOrig="260" w14:anchorId="2F88923D">
          <v:shape id="_x0000_i2805" type="#_x0000_t75" style="width:15pt;height:12.75pt" o:ole="">
            <v:imagedata r:id="rId2765" o:title=""/>
          </v:shape>
          <o:OLEObject Type="Embed" ProgID="Equation.DSMT4" ShapeID="_x0000_i2805" DrawAspect="Content" ObjectID="_1796841869" r:id="rId3057"/>
        </w:object>
      </w:r>
      <w:r w:rsidRPr="00330A7E">
        <w:rPr>
          <w:rFonts w:ascii="Times New Roman" w:hAnsi="Times New Roman" w:cs="Times New Roman"/>
          <w:sz w:val="24"/>
          <w:szCs w:val="24"/>
          <w:lang w:val="it-IT"/>
        </w:rPr>
        <w:t>.</w:t>
      </w:r>
      <w:r w:rsidRPr="00330A7E">
        <w:rPr>
          <w:rFonts w:ascii="Times New Roman" w:hAnsi="Times New Roman" w:cs="Times New Roman"/>
          <w:sz w:val="24"/>
          <w:szCs w:val="24"/>
          <w:lang w:val="it-IT"/>
        </w:rPr>
        <w:tab/>
      </w:r>
      <w:r w:rsidRPr="00330A7E">
        <w:rPr>
          <w:rFonts w:ascii="Times New Roman" w:hAnsi="Times New Roman" w:cs="Times New Roman"/>
          <w:b/>
          <w:sz w:val="24"/>
          <w:szCs w:val="24"/>
          <w:u w:val="single"/>
        </w:rPr>
        <w:t>C</w:t>
      </w:r>
      <w:r w:rsidRPr="00330A7E">
        <w:rPr>
          <w:rFonts w:ascii="Times New Roman" w:hAnsi="Times New Roman" w:cs="Times New Roman"/>
          <w:b/>
          <w:sz w:val="24"/>
          <w:szCs w:val="24"/>
        </w:rPr>
        <w:t xml:space="preserve">. </w:t>
      </w:r>
      <w:r w:rsidRPr="00330A7E">
        <w:rPr>
          <w:rFonts w:ascii="Times New Roman" w:hAnsi="Times New Roman" w:cs="Times New Roman"/>
          <w:position w:val="-4"/>
          <w:sz w:val="24"/>
          <w:szCs w:val="24"/>
        </w:rPr>
        <w:object w:dxaOrig="320" w:dyaOrig="260" w14:anchorId="255EFB57">
          <v:shape id="_x0000_i2806" type="#_x0000_t75" style="width:15.75pt;height:12.75pt" o:ole="">
            <v:imagedata r:id="rId2767" o:title=""/>
          </v:shape>
          <o:OLEObject Type="Embed" ProgID="Equation.DSMT4" ShapeID="_x0000_i2806" DrawAspect="Content" ObjectID="_1796841870" r:id="rId3058"/>
        </w:object>
      </w:r>
      <w:r w:rsidRPr="00330A7E">
        <w:rPr>
          <w:rFonts w:ascii="Times New Roman" w:hAnsi="Times New Roman" w:cs="Times New Roman"/>
          <w:sz w:val="24"/>
          <w:szCs w:val="24"/>
          <w:lang w:val="it-IT"/>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position w:val="-4"/>
          <w:sz w:val="24"/>
          <w:szCs w:val="24"/>
        </w:rPr>
        <w:object w:dxaOrig="139" w:dyaOrig="260" w14:anchorId="47DCEF87">
          <v:shape id="_x0000_i2807" type="#_x0000_t75" style="width:6.75pt;height:12.75pt" o:ole="">
            <v:imagedata r:id="rId2769" o:title=""/>
          </v:shape>
          <o:OLEObject Type="Embed" ProgID="Equation.DSMT4" ShapeID="_x0000_i2807" DrawAspect="Content" ObjectID="_1796841871" r:id="rId3059"/>
        </w:object>
      </w:r>
      <w:r w:rsidRPr="00330A7E">
        <w:rPr>
          <w:rFonts w:ascii="Times New Roman" w:hAnsi="Times New Roman" w:cs="Times New Roman"/>
          <w:noProof/>
          <w:sz w:val="24"/>
          <w:szCs w:val="24"/>
        </w:rPr>
        <w:t>.</w:t>
      </w:r>
    </w:p>
    <w:p w14:paraId="0A16D2B8" w14:textId="77777777" w:rsidR="00ED397D" w:rsidRPr="00330A7E" w:rsidRDefault="00ED397D" w:rsidP="00330A7E">
      <w:pPr>
        <w:ind w:left="992"/>
        <w:jc w:val="center"/>
        <w:rPr>
          <w:rFonts w:ascii="Times New Roman" w:hAnsi="Times New Roman" w:cs="Times New Roman"/>
          <w:b/>
          <w:noProof/>
          <w:sz w:val="24"/>
          <w:szCs w:val="24"/>
        </w:rPr>
      </w:pPr>
      <w:r w:rsidRPr="00330A7E">
        <w:rPr>
          <w:rFonts w:ascii="Times New Roman" w:hAnsi="Times New Roman" w:cs="Times New Roman"/>
          <w:b/>
          <w:noProof/>
          <w:sz w:val="24"/>
          <w:szCs w:val="24"/>
        </w:rPr>
        <w:t>Hướng dẫn giải</w:t>
      </w:r>
    </w:p>
    <w:p w14:paraId="289E9172" w14:textId="77777777" w:rsidR="00ED397D" w:rsidRPr="00330A7E" w:rsidRDefault="00ED397D" w:rsidP="00330A7E">
      <w:pPr>
        <w:ind w:left="992"/>
        <w:rPr>
          <w:rFonts w:ascii="Times New Roman" w:hAnsi="Times New Roman" w:cs="Times New Roman"/>
          <w:b/>
          <w:sz w:val="24"/>
          <w:szCs w:val="24"/>
        </w:rPr>
      </w:pPr>
      <w:r w:rsidRPr="00330A7E">
        <w:rPr>
          <w:rFonts w:ascii="Times New Roman" w:hAnsi="Times New Roman" w:cs="Times New Roman"/>
          <w:b/>
          <w:sz w:val="24"/>
          <w:szCs w:val="24"/>
        </w:rPr>
        <w:t>Chọn C</w:t>
      </w:r>
    </w:p>
    <w:p w14:paraId="663E8985"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Dựa vào bảng biến thiên ta có giá trị nhỏ nhất của hàm số </w:t>
      </w:r>
      <w:r w:rsidRPr="00330A7E">
        <w:rPr>
          <w:rFonts w:ascii="Times New Roman" w:hAnsi="Times New Roman" w:cs="Times New Roman"/>
          <w:position w:val="-14"/>
          <w:sz w:val="24"/>
          <w:szCs w:val="24"/>
        </w:rPr>
        <w:object w:dxaOrig="960" w:dyaOrig="400" w14:anchorId="01DDED5B">
          <v:shape id="_x0000_i2808" type="#_x0000_t75" style="width:48pt;height:20.25pt" o:ole="">
            <v:imagedata r:id="rId3060" o:title=""/>
          </v:shape>
          <o:OLEObject Type="Embed" ProgID="Equation.DSMT4" ShapeID="_x0000_i2808" DrawAspect="Content" ObjectID="_1796841872" r:id="rId3061"/>
        </w:object>
      </w:r>
      <w:r w:rsidRPr="00330A7E">
        <w:rPr>
          <w:rFonts w:ascii="Times New Roman" w:hAnsi="Times New Roman" w:cs="Times New Roman"/>
          <w:sz w:val="24"/>
          <w:szCs w:val="24"/>
        </w:rPr>
        <w:t xml:space="preserve"> trên </w:t>
      </w:r>
      <w:r w:rsidRPr="00330A7E">
        <w:rPr>
          <w:rFonts w:ascii="Times New Roman" w:hAnsi="Times New Roman" w:cs="Times New Roman"/>
          <w:position w:val="-14"/>
          <w:sz w:val="24"/>
          <w:szCs w:val="24"/>
        </w:rPr>
        <w:object w:dxaOrig="639" w:dyaOrig="400" w14:anchorId="39E77155">
          <v:shape id="_x0000_i2809" type="#_x0000_t75" style="width:32.25pt;height:20.25pt" o:ole="">
            <v:imagedata r:id="rId3062" o:title=""/>
          </v:shape>
          <o:OLEObject Type="Embed" ProgID="Equation.DSMT4" ShapeID="_x0000_i2809" DrawAspect="Content" ObjectID="_1796841873" r:id="rId3063"/>
        </w:object>
      </w:r>
      <w:r w:rsidRPr="00330A7E">
        <w:rPr>
          <w:rFonts w:ascii="Times New Roman" w:hAnsi="Times New Roman" w:cs="Times New Roman"/>
          <w:sz w:val="24"/>
          <w:szCs w:val="24"/>
        </w:rPr>
        <w:t xml:space="preserve"> bằng </w:t>
      </w:r>
      <w:r w:rsidRPr="00330A7E">
        <w:rPr>
          <w:rFonts w:ascii="Times New Roman" w:hAnsi="Times New Roman" w:cs="Times New Roman"/>
          <w:position w:val="-4"/>
          <w:sz w:val="24"/>
          <w:szCs w:val="24"/>
        </w:rPr>
        <w:object w:dxaOrig="320" w:dyaOrig="260" w14:anchorId="7EF3A956">
          <v:shape id="_x0000_i2810" type="#_x0000_t75" style="width:15.75pt;height:12.75pt" o:ole="">
            <v:imagedata r:id="rId3064" o:title=""/>
          </v:shape>
          <o:OLEObject Type="Embed" ProgID="Equation.DSMT4" ShapeID="_x0000_i2810" DrawAspect="Content" ObjectID="_1796841874" r:id="rId3065"/>
        </w:object>
      </w:r>
      <w:r w:rsidRPr="00330A7E">
        <w:rPr>
          <w:rFonts w:ascii="Times New Roman" w:hAnsi="Times New Roman" w:cs="Times New Roman"/>
          <w:sz w:val="24"/>
          <w:szCs w:val="24"/>
        </w:rPr>
        <w:t>.</w:t>
      </w:r>
    </w:p>
    <w:p w14:paraId="082E9B9F" w14:textId="77777777" w:rsidR="00ED397D" w:rsidRPr="00330A7E" w:rsidRDefault="00ED397D" w:rsidP="000E1E56">
      <w:pPr>
        <w:pStyle w:val="ListParagraph"/>
        <w:numPr>
          <w:ilvl w:val="0"/>
          <w:numId w:val="29"/>
        </w:numPr>
        <w:tabs>
          <w:tab w:val="left" w:pos="992"/>
        </w:tabs>
        <w:spacing w:before="120" w:line="259"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tọa độ </w:t>
      </w:r>
      <w:r w:rsidRPr="00330A7E">
        <w:rPr>
          <w:rFonts w:ascii="Times New Roman" w:hAnsi="Times New Roman" w:cs="Times New Roman"/>
          <w:position w:val="-10"/>
          <w:sz w:val="24"/>
          <w:szCs w:val="24"/>
        </w:rPr>
        <w:object w:dxaOrig="620" w:dyaOrig="320" w14:anchorId="64B448D1">
          <v:shape id="_x0000_i2811" type="#_x0000_t75" style="width:30.75pt;height:15.75pt" o:ole="">
            <v:imagedata r:id="rId2771" o:title=""/>
          </v:shape>
          <o:OLEObject Type="Embed" ProgID="Equation.DSMT4" ShapeID="_x0000_i2811" DrawAspect="Content" ObjectID="_1796841875" r:id="rId3066"/>
        </w:object>
      </w:r>
      <w:r w:rsidRPr="00330A7E">
        <w:rPr>
          <w:rFonts w:ascii="Times New Roman" w:hAnsi="Times New Roman" w:cs="Times New Roman"/>
          <w:sz w:val="24"/>
          <w:szCs w:val="24"/>
        </w:rPr>
        <w:t xml:space="preserve">vectơ nào sau đây là vectơ pháp tuyến của mặt phẳng </w:t>
      </w:r>
      <w:r w:rsidRPr="00330A7E">
        <w:rPr>
          <w:rFonts w:ascii="Times New Roman" w:hAnsi="Times New Roman" w:cs="Times New Roman"/>
          <w:position w:val="-14"/>
          <w:sz w:val="24"/>
          <w:szCs w:val="24"/>
        </w:rPr>
        <w:object w:dxaOrig="2160" w:dyaOrig="400" w14:anchorId="735A6E70">
          <v:shape id="_x0000_i2812" type="#_x0000_t75" style="width:108pt;height:20.25pt" o:ole="">
            <v:imagedata r:id="rId2773" o:title=""/>
          </v:shape>
          <o:OLEObject Type="Embed" ProgID="Equation.DSMT4" ShapeID="_x0000_i2812" DrawAspect="Content" ObjectID="_1796841876" r:id="rId3067"/>
        </w:object>
      </w:r>
      <w:r w:rsidRPr="00330A7E">
        <w:rPr>
          <w:rFonts w:ascii="Times New Roman" w:hAnsi="Times New Roman" w:cs="Times New Roman"/>
          <w:sz w:val="24"/>
          <w:szCs w:val="24"/>
        </w:rPr>
        <w:t>?</w:t>
      </w:r>
    </w:p>
    <w:p w14:paraId="7F14D03D"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sz w:val="24"/>
          <w:szCs w:val="24"/>
          <w:u w:val="single"/>
        </w:rPr>
        <w:t>A</w:t>
      </w:r>
      <w:r w:rsidRPr="00330A7E">
        <w:rPr>
          <w:rFonts w:ascii="Times New Roman" w:hAnsi="Times New Roman" w:cs="Times New Roman"/>
          <w:b/>
          <w:sz w:val="24"/>
          <w:szCs w:val="24"/>
        </w:rPr>
        <w:t xml:space="preserve">. </w:t>
      </w:r>
      <w:r w:rsidRPr="00330A7E">
        <w:rPr>
          <w:rFonts w:ascii="Times New Roman" w:hAnsi="Times New Roman" w:cs="Times New Roman"/>
          <w:position w:val="-14"/>
          <w:sz w:val="24"/>
          <w:szCs w:val="24"/>
        </w:rPr>
        <w:object w:dxaOrig="1400" w:dyaOrig="420" w14:anchorId="6F4BA9D5">
          <v:shape id="_x0000_i2813" type="#_x0000_t75" style="width:69.75pt;height:21pt" o:ole="">
            <v:imagedata r:id="rId2775" o:title=""/>
          </v:shape>
          <o:OLEObject Type="Embed" ProgID="Equation.DSMT4" ShapeID="_x0000_i2813" DrawAspect="Content" ObjectID="_1796841877" r:id="rId306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14"/>
          <w:sz w:val="24"/>
          <w:szCs w:val="24"/>
        </w:rPr>
        <w:object w:dxaOrig="1200" w:dyaOrig="420" w14:anchorId="44BF46FE">
          <v:shape id="_x0000_i2814" type="#_x0000_t75" style="width:60pt;height:21pt" o:ole="">
            <v:imagedata r:id="rId2777" o:title=""/>
          </v:shape>
          <o:OLEObject Type="Embed" ProgID="Equation.DSMT4" ShapeID="_x0000_i2814" DrawAspect="Content" ObjectID="_1796841878" r:id="rId306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position w:val="-14"/>
          <w:sz w:val="24"/>
          <w:szCs w:val="24"/>
        </w:rPr>
        <w:object w:dxaOrig="1400" w:dyaOrig="420" w14:anchorId="7913466D">
          <v:shape id="_x0000_i2815" type="#_x0000_t75" style="width:69.75pt;height:21pt" o:ole="">
            <v:imagedata r:id="rId2779" o:title=""/>
          </v:shape>
          <o:OLEObject Type="Embed" ProgID="Equation.DSMT4" ShapeID="_x0000_i2815" DrawAspect="Content" ObjectID="_1796841879" r:id="rId3070"/>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position w:val="-14"/>
          <w:sz w:val="24"/>
          <w:szCs w:val="24"/>
        </w:rPr>
        <w:object w:dxaOrig="1340" w:dyaOrig="420" w14:anchorId="7381C0BA">
          <v:shape id="_x0000_i2816" type="#_x0000_t75" style="width:66.75pt;height:21pt" o:ole="">
            <v:imagedata r:id="rId2781" o:title=""/>
          </v:shape>
          <o:OLEObject Type="Embed" ProgID="Equation.DSMT4" ShapeID="_x0000_i2816" DrawAspect="Content" ObjectID="_1796841880" r:id="rId3071"/>
        </w:object>
      </w:r>
      <w:r w:rsidRPr="00330A7E">
        <w:rPr>
          <w:rFonts w:ascii="Times New Roman" w:hAnsi="Times New Roman" w:cs="Times New Roman"/>
          <w:sz w:val="24"/>
          <w:szCs w:val="24"/>
        </w:rPr>
        <w:t>.</w:t>
      </w:r>
    </w:p>
    <w:p w14:paraId="5C85BE2D" w14:textId="77777777" w:rsidR="00ED397D" w:rsidRPr="00330A7E" w:rsidRDefault="00ED397D" w:rsidP="00330A7E">
      <w:pPr>
        <w:spacing w:before="120" w:after="0"/>
        <w:ind w:left="992" w:hanging="992"/>
        <w:jc w:val="center"/>
        <w:rPr>
          <w:rFonts w:ascii="Times New Roman" w:hAnsi="Times New Roman" w:cs="Times New Roman"/>
          <w:b/>
          <w:sz w:val="24"/>
          <w:szCs w:val="24"/>
        </w:rPr>
      </w:pPr>
      <w:r w:rsidRPr="00330A7E">
        <w:rPr>
          <w:rFonts w:ascii="Times New Roman" w:hAnsi="Times New Roman" w:cs="Times New Roman"/>
          <w:b/>
          <w:sz w:val="24"/>
          <w:szCs w:val="24"/>
        </w:rPr>
        <w:t>Hướng dẫn giải</w:t>
      </w:r>
    </w:p>
    <w:p w14:paraId="11DDB4AB" w14:textId="77777777" w:rsidR="00ED397D" w:rsidRPr="00330A7E" w:rsidRDefault="00ED397D" w:rsidP="00330A7E">
      <w:pPr>
        <w:spacing w:after="0"/>
        <w:ind w:left="992"/>
        <w:jc w:val="both"/>
        <w:rPr>
          <w:rFonts w:ascii="Times New Roman" w:hAnsi="Times New Roman" w:cs="Times New Roman"/>
          <w:b/>
          <w:sz w:val="24"/>
          <w:szCs w:val="24"/>
          <w:u w:val="single"/>
        </w:rPr>
      </w:pPr>
      <w:r w:rsidRPr="00330A7E">
        <w:rPr>
          <w:rFonts w:ascii="Times New Roman" w:hAnsi="Times New Roman" w:cs="Times New Roman"/>
          <w:b/>
          <w:sz w:val="24"/>
          <w:szCs w:val="24"/>
        </w:rPr>
        <w:t>Chọn A.</w:t>
      </w:r>
    </w:p>
    <w:p w14:paraId="0168C251"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Ta có </w:t>
      </w:r>
      <w:r w:rsidRPr="00330A7E">
        <w:rPr>
          <w:rFonts w:ascii="Times New Roman" w:hAnsi="Times New Roman" w:cs="Times New Roman"/>
          <w:position w:val="-14"/>
          <w:sz w:val="24"/>
          <w:szCs w:val="24"/>
        </w:rPr>
        <w:object w:dxaOrig="1219" w:dyaOrig="420" w14:anchorId="53CB8699">
          <v:shape id="_x0000_i2817" type="#_x0000_t75" style="width:60.75pt;height:21pt" o:ole="">
            <v:imagedata r:id="rId3072" o:title=""/>
          </v:shape>
          <o:OLEObject Type="Embed" ProgID="Equation.DSMT4" ShapeID="_x0000_i2817" DrawAspect="Content" ObjectID="_1796841881" r:id="rId3073"/>
        </w:object>
      </w:r>
      <w:r w:rsidRPr="00330A7E">
        <w:rPr>
          <w:rFonts w:ascii="Times New Roman" w:hAnsi="Times New Roman" w:cs="Times New Roman"/>
          <w:sz w:val="24"/>
          <w:szCs w:val="24"/>
        </w:rPr>
        <w:t xml:space="preserve"> là một véc-tơ pháp tuyến của mặt phẳng </w:t>
      </w:r>
      <w:r w:rsidRPr="00330A7E">
        <w:rPr>
          <w:rFonts w:ascii="Times New Roman" w:hAnsi="Times New Roman" w:cs="Times New Roman"/>
          <w:position w:val="-14"/>
          <w:sz w:val="24"/>
          <w:szCs w:val="24"/>
        </w:rPr>
        <w:object w:dxaOrig="420" w:dyaOrig="400" w14:anchorId="41F76C21">
          <v:shape id="_x0000_i2818" type="#_x0000_t75" style="width:21pt;height:20.25pt" o:ole="">
            <v:imagedata r:id="rId3074" o:title=""/>
          </v:shape>
          <o:OLEObject Type="Embed" ProgID="Equation.DSMT4" ShapeID="_x0000_i2818" DrawAspect="Content" ObjectID="_1796841882" r:id="rId3075"/>
        </w:object>
      </w:r>
      <w:r w:rsidRPr="00330A7E">
        <w:rPr>
          <w:rFonts w:ascii="Times New Roman" w:hAnsi="Times New Roman" w:cs="Times New Roman"/>
          <w:sz w:val="24"/>
          <w:szCs w:val="24"/>
        </w:rPr>
        <w:t>.</w:t>
      </w:r>
    </w:p>
    <w:p w14:paraId="2AF347C3" w14:textId="77777777" w:rsidR="00ED397D" w:rsidRPr="00330A7E" w:rsidRDefault="00ED397D" w:rsidP="000E1E56">
      <w:pPr>
        <w:pStyle w:val="ListParagraph"/>
        <w:numPr>
          <w:ilvl w:val="0"/>
          <w:numId w:val="29"/>
        </w:numPr>
        <w:tabs>
          <w:tab w:val="left" w:pos="992"/>
        </w:tabs>
        <w:spacing w:before="120" w:line="259" w:lineRule="auto"/>
        <w:rPr>
          <w:rFonts w:ascii="Times New Roman" w:hAnsi="Times New Roman" w:cs="Times New Roman"/>
          <w:sz w:val="24"/>
          <w:szCs w:val="24"/>
        </w:rPr>
      </w:pPr>
      <w:r w:rsidRPr="00330A7E">
        <w:rPr>
          <w:rFonts w:ascii="Times New Roman" w:hAnsi="Times New Roman" w:cs="Times New Roman"/>
          <w:sz w:val="24"/>
          <w:szCs w:val="24"/>
        </w:rPr>
        <w:lastRenderedPageBreak/>
        <w:t xml:space="preserve">Trong không gian tọa độ </w:t>
      </w:r>
      <w:r w:rsidRPr="00330A7E">
        <w:rPr>
          <w:rFonts w:ascii="Times New Roman" w:hAnsi="Times New Roman" w:cs="Times New Roman"/>
          <w:position w:val="-10"/>
          <w:sz w:val="24"/>
          <w:szCs w:val="24"/>
        </w:rPr>
        <w:object w:dxaOrig="620" w:dyaOrig="320" w14:anchorId="4BFC11F1">
          <v:shape id="_x0000_i2819" type="#_x0000_t75" style="width:30.75pt;height:15.75pt" o:ole="">
            <v:imagedata r:id="rId2771" o:title=""/>
          </v:shape>
          <o:OLEObject Type="Embed" ProgID="Equation.DSMT4" ShapeID="_x0000_i2819" DrawAspect="Content" ObjectID="_1796841883" r:id="rId3076"/>
        </w:object>
      </w:r>
      <w:r w:rsidRPr="00330A7E">
        <w:rPr>
          <w:rFonts w:ascii="Times New Roman" w:hAnsi="Times New Roman" w:cs="Times New Roman"/>
          <w:sz w:val="24"/>
          <w:szCs w:val="24"/>
        </w:rPr>
        <w:t>phương trình nào sau đây là phương trình tham số của đường thẳng?</w:t>
      </w:r>
    </w:p>
    <w:p w14:paraId="5214CF5E"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position w:val="-52"/>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position w:val="-52"/>
          <w:sz w:val="24"/>
          <w:szCs w:val="24"/>
        </w:rPr>
        <w:object w:dxaOrig="1140" w:dyaOrig="1160" w14:anchorId="2049303B">
          <v:shape id="_x0000_i2820" type="#_x0000_t75" style="width:57pt;height:57.75pt" o:ole="">
            <v:imagedata r:id="rId2784" o:title=""/>
          </v:shape>
          <o:OLEObject Type="Embed" ProgID="Equation.DSMT4" ShapeID="_x0000_i2820" DrawAspect="Content" ObjectID="_1796841884" r:id="rId3077"/>
        </w:objec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52"/>
          <w:sz w:val="24"/>
          <w:szCs w:val="24"/>
        </w:rPr>
        <w:object w:dxaOrig="1280" w:dyaOrig="1160" w14:anchorId="32CC0D91">
          <v:shape id="_x0000_i2821" type="#_x0000_t75" style="width:63.75pt;height:57.75pt" o:ole="">
            <v:imagedata r:id="rId2786" o:title=""/>
          </v:shape>
          <o:OLEObject Type="Embed" ProgID="Equation.DSMT4" ShapeID="_x0000_i2821" DrawAspect="Content" ObjectID="_1796841885" r:id="rId3078"/>
        </w:object>
      </w:r>
      <w:r w:rsidRPr="00330A7E">
        <w:rPr>
          <w:rFonts w:ascii="Times New Roman" w:hAnsi="Times New Roman" w:cs="Times New Roman"/>
          <w:position w:val="-52"/>
          <w:sz w:val="24"/>
          <w:szCs w:val="24"/>
        </w:rPr>
        <w:tab/>
      </w:r>
      <w:r w:rsidRPr="00330A7E">
        <w:rPr>
          <w:rFonts w:ascii="Times New Roman" w:hAnsi="Times New Roman" w:cs="Times New Roman"/>
          <w:b/>
          <w:bCs/>
          <w:sz w:val="24"/>
          <w:szCs w:val="24"/>
        </w:rPr>
        <w:t xml:space="preserve">C. </w:t>
      </w:r>
      <w:r w:rsidRPr="00330A7E">
        <w:rPr>
          <w:rFonts w:ascii="Times New Roman" w:hAnsi="Times New Roman" w:cs="Times New Roman"/>
          <w:b/>
          <w:bCs/>
          <w:position w:val="-50"/>
          <w:sz w:val="24"/>
          <w:szCs w:val="24"/>
        </w:rPr>
        <w:object w:dxaOrig="1040" w:dyaOrig="1120" w14:anchorId="59314E1D">
          <v:shape id="_x0000_i2822" type="#_x0000_t75" style="width:51.75pt;height:56.25pt" o:ole="">
            <v:imagedata r:id="rId2788" o:title=""/>
          </v:shape>
          <o:OLEObject Type="Embed" ProgID="Equation.DSMT4" ShapeID="_x0000_i2822" DrawAspect="Content" ObjectID="_1796841886" r:id="rId3079"/>
        </w:object>
      </w:r>
      <w:r w:rsidRPr="00330A7E">
        <w:rPr>
          <w:rFonts w:ascii="Times New Roman" w:hAnsi="Times New Roman" w:cs="Times New Roman"/>
          <w:b/>
          <w:bCs/>
          <w:sz w:val="24"/>
          <w:szCs w:val="24"/>
        </w:rPr>
        <w:tab/>
      </w:r>
      <w:r w:rsidRPr="00330A7E">
        <w:rPr>
          <w:rFonts w:ascii="Times New Roman" w:hAnsi="Times New Roman" w:cs="Times New Roman"/>
          <w:b/>
          <w:bCs/>
          <w:sz w:val="24"/>
          <w:szCs w:val="24"/>
          <w:u w:val="single"/>
        </w:rPr>
        <w:t>D</w:t>
      </w:r>
      <w:r w:rsidRPr="00330A7E">
        <w:rPr>
          <w:rFonts w:ascii="Times New Roman" w:hAnsi="Times New Roman" w:cs="Times New Roman"/>
          <w:b/>
          <w:bCs/>
          <w:sz w:val="24"/>
          <w:szCs w:val="24"/>
        </w:rPr>
        <w:t xml:space="preserve">. </w:t>
      </w:r>
      <w:r w:rsidRPr="00330A7E">
        <w:rPr>
          <w:rFonts w:ascii="Times New Roman" w:hAnsi="Times New Roman" w:cs="Times New Roman"/>
          <w:b/>
          <w:bCs/>
          <w:position w:val="-50"/>
          <w:sz w:val="24"/>
          <w:szCs w:val="24"/>
        </w:rPr>
        <w:object w:dxaOrig="1160" w:dyaOrig="1120" w14:anchorId="538E9197">
          <v:shape id="_x0000_i2823" type="#_x0000_t75" style="width:57.75pt;height:56.25pt" o:ole="">
            <v:imagedata r:id="rId2790" o:title=""/>
          </v:shape>
          <o:OLEObject Type="Embed" ProgID="Equation.DSMT4" ShapeID="_x0000_i2823" DrawAspect="Content" ObjectID="_1796841887" r:id="rId3080"/>
        </w:object>
      </w:r>
    </w:p>
    <w:p w14:paraId="03643217" w14:textId="77777777" w:rsidR="00ED397D" w:rsidRPr="00330A7E" w:rsidRDefault="00ED397D" w:rsidP="00330A7E">
      <w:pPr>
        <w:spacing w:before="120" w:after="0"/>
        <w:ind w:left="992" w:hanging="992"/>
        <w:jc w:val="center"/>
        <w:rPr>
          <w:rFonts w:ascii="Times New Roman" w:hAnsi="Times New Roman" w:cs="Times New Roman"/>
          <w:b/>
          <w:sz w:val="24"/>
          <w:szCs w:val="24"/>
        </w:rPr>
      </w:pPr>
      <w:r w:rsidRPr="00330A7E">
        <w:rPr>
          <w:rFonts w:ascii="Times New Roman" w:hAnsi="Times New Roman" w:cs="Times New Roman"/>
          <w:b/>
          <w:sz w:val="24"/>
          <w:szCs w:val="24"/>
        </w:rPr>
        <w:t>Hướng dẫn giải</w:t>
      </w:r>
    </w:p>
    <w:p w14:paraId="35E24B90" w14:textId="77777777" w:rsidR="00ED397D" w:rsidRPr="00330A7E" w:rsidRDefault="00ED397D" w:rsidP="00330A7E">
      <w:pPr>
        <w:spacing w:after="0"/>
        <w:ind w:left="992"/>
        <w:rPr>
          <w:rFonts w:ascii="Times New Roman" w:hAnsi="Times New Roman" w:cs="Times New Roman"/>
          <w:b/>
          <w:sz w:val="24"/>
          <w:szCs w:val="24"/>
          <w:u w:val="single"/>
          <w:lang w:val="fr-FR"/>
        </w:rPr>
      </w:pPr>
      <w:r w:rsidRPr="00330A7E">
        <w:rPr>
          <w:rFonts w:ascii="Times New Roman" w:hAnsi="Times New Roman" w:cs="Times New Roman"/>
          <w:b/>
          <w:sz w:val="24"/>
          <w:szCs w:val="24"/>
          <w:lang w:val="fr-FR"/>
        </w:rPr>
        <w:t>Chọn D.</w:t>
      </w:r>
    </w:p>
    <w:p w14:paraId="4579976C"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Ta thấy </w:t>
      </w:r>
      <w:r w:rsidRPr="00330A7E">
        <w:rPr>
          <w:rFonts w:ascii="Times New Roman" w:hAnsi="Times New Roman" w:cs="Times New Roman"/>
          <w:position w:val="-50"/>
          <w:sz w:val="24"/>
          <w:szCs w:val="24"/>
        </w:rPr>
        <w:object w:dxaOrig="1100" w:dyaOrig="1120" w14:anchorId="1F742CA4">
          <v:shape id="_x0000_i2824" type="#_x0000_t75" style="width:54.75pt;height:56.25pt" o:ole="">
            <v:imagedata r:id="rId3081" o:title=""/>
          </v:shape>
          <o:OLEObject Type="Embed" ProgID="Equation.DSMT4" ShapeID="_x0000_i2824" DrawAspect="Content" ObjectID="_1796841888" r:id="rId3082"/>
        </w:object>
      </w:r>
      <w:r w:rsidRPr="00330A7E">
        <w:rPr>
          <w:rFonts w:ascii="Times New Roman" w:hAnsi="Times New Roman" w:cs="Times New Roman"/>
          <w:sz w:val="24"/>
          <w:szCs w:val="24"/>
        </w:rPr>
        <w:t xml:space="preserve"> là một phương trình tham số của đường thẳng.</w:t>
      </w:r>
    </w:p>
    <w:p w14:paraId="64B2E858" w14:textId="77777777" w:rsidR="00ED397D" w:rsidRPr="00330A7E" w:rsidRDefault="00ED397D" w:rsidP="000E1E56">
      <w:pPr>
        <w:pStyle w:val="ListParagraph"/>
        <w:numPr>
          <w:ilvl w:val="0"/>
          <w:numId w:val="29"/>
        </w:numPr>
        <w:tabs>
          <w:tab w:val="left" w:pos="992"/>
        </w:tabs>
        <w:spacing w:before="120" w:line="259"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tọa độ </w:t>
      </w:r>
      <w:r w:rsidRPr="00330A7E">
        <w:rPr>
          <w:rFonts w:ascii="Times New Roman" w:hAnsi="Times New Roman" w:cs="Times New Roman"/>
          <w:position w:val="-10"/>
          <w:sz w:val="24"/>
          <w:szCs w:val="24"/>
        </w:rPr>
        <w:object w:dxaOrig="560" w:dyaOrig="320" w14:anchorId="46E160CD">
          <v:shape id="_x0000_i2825" type="#_x0000_t75" style="width:28.5pt;height:15.75pt" o:ole="">
            <v:imagedata r:id="rId2792" o:title=""/>
          </v:shape>
          <o:OLEObject Type="Embed" ProgID="Equation.DSMT4" ShapeID="_x0000_i2825" DrawAspect="Content" ObjectID="_1796841889" r:id="rId3083"/>
        </w:object>
      </w:r>
      <w:r w:rsidRPr="00330A7E">
        <w:rPr>
          <w:rFonts w:ascii="Times New Roman" w:hAnsi="Times New Roman" w:cs="Times New Roman"/>
          <w:sz w:val="24"/>
          <w:szCs w:val="24"/>
        </w:rPr>
        <w:t xml:space="preserve">, cho mặt cầu: </w:t>
      </w:r>
      <w:r w:rsidRPr="00330A7E">
        <w:rPr>
          <w:rFonts w:ascii="Times New Roman" w:hAnsi="Times New Roman" w:cs="Times New Roman"/>
          <w:position w:val="-14"/>
          <w:sz w:val="24"/>
          <w:szCs w:val="24"/>
        </w:rPr>
        <w:object w:dxaOrig="3600" w:dyaOrig="440" w14:anchorId="4F4B6E6A">
          <v:shape id="_x0000_i2826" type="#_x0000_t75" style="width:180pt;height:21.75pt" o:ole="">
            <v:imagedata r:id="rId2794" o:title=""/>
          </v:shape>
          <o:OLEObject Type="Embed" ProgID="Equation.DSMT4" ShapeID="_x0000_i2826" DrawAspect="Content" ObjectID="_1796841890" r:id="rId3084"/>
        </w:object>
      </w:r>
    </w:p>
    <w:p w14:paraId="3E885734"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Tâm của mặt cầu </w:t>
      </w:r>
      <w:r w:rsidRPr="00330A7E">
        <w:rPr>
          <w:rFonts w:ascii="Times New Roman" w:hAnsi="Times New Roman" w:cs="Times New Roman"/>
          <w:position w:val="-14"/>
          <w:sz w:val="24"/>
          <w:szCs w:val="24"/>
        </w:rPr>
        <w:object w:dxaOrig="400" w:dyaOrig="400" w14:anchorId="1BD7BF76">
          <v:shape id="_x0000_i2827" type="#_x0000_t75" style="width:20.25pt;height:20.25pt" o:ole="">
            <v:imagedata r:id="rId2796" o:title=""/>
          </v:shape>
          <o:OLEObject Type="Embed" ProgID="Equation.DSMT4" ShapeID="_x0000_i2827" DrawAspect="Content" ObjectID="_1796841891" r:id="rId3085"/>
        </w:object>
      </w:r>
      <w:r w:rsidRPr="00330A7E">
        <w:rPr>
          <w:rFonts w:ascii="Times New Roman" w:hAnsi="Times New Roman" w:cs="Times New Roman"/>
          <w:sz w:val="24"/>
          <w:szCs w:val="24"/>
        </w:rPr>
        <w:t xml:space="preserve"> có tọa độ là:</w:t>
      </w:r>
    </w:p>
    <w:p w14:paraId="0F863A90"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sz w:val="24"/>
          <w:szCs w:val="24"/>
          <w:u w:val="single"/>
        </w:rPr>
        <w:t>A</w:t>
      </w:r>
      <w:r w:rsidRPr="00330A7E">
        <w:rPr>
          <w:rFonts w:ascii="Times New Roman" w:hAnsi="Times New Roman" w:cs="Times New Roman"/>
          <w:b/>
          <w:bCs/>
          <w:sz w:val="24"/>
          <w:szCs w:val="24"/>
        </w:rPr>
        <w:t xml:space="preserve">. </w:t>
      </w:r>
      <w:r w:rsidRPr="00330A7E">
        <w:rPr>
          <w:rFonts w:ascii="Times New Roman" w:hAnsi="Times New Roman" w:cs="Times New Roman"/>
          <w:b/>
          <w:bCs/>
          <w:position w:val="-14"/>
          <w:sz w:val="24"/>
          <w:szCs w:val="24"/>
        </w:rPr>
        <w:object w:dxaOrig="960" w:dyaOrig="400" w14:anchorId="3ED8DB5F">
          <v:shape id="_x0000_i2828" type="#_x0000_t75" style="width:48.75pt;height:20.25pt" o:ole="">
            <v:imagedata r:id="rId2798" o:title=""/>
          </v:shape>
          <o:OLEObject Type="Embed" ProgID="Equation.DSMT4" ShapeID="_x0000_i2828" DrawAspect="Content" ObjectID="_1796841892" r:id="rId3086"/>
        </w:object>
      </w:r>
      <w:r w:rsidRPr="00330A7E">
        <w:rPr>
          <w:rFonts w:ascii="Times New Roman" w:hAnsi="Times New Roman" w:cs="Times New Roman"/>
          <w:b/>
          <w:bCs/>
          <w:sz w:val="24"/>
          <w:szCs w:val="24"/>
        </w:rPr>
        <w:tab/>
        <w:t xml:space="preserve">B. </w:t>
      </w:r>
      <w:r w:rsidRPr="00330A7E">
        <w:rPr>
          <w:rFonts w:ascii="Times New Roman" w:hAnsi="Times New Roman" w:cs="Times New Roman"/>
          <w:b/>
          <w:bCs/>
          <w:position w:val="-14"/>
          <w:sz w:val="24"/>
          <w:szCs w:val="24"/>
        </w:rPr>
        <w:object w:dxaOrig="960" w:dyaOrig="400" w14:anchorId="2064AC9F">
          <v:shape id="_x0000_i2829" type="#_x0000_t75" style="width:48.75pt;height:20.25pt" o:ole="">
            <v:imagedata r:id="rId2800" o:title=""/>
          </v:shape>
          <o:OLEObject Type="Embed" ProgID="Equation.DSMT4" ShapeID="_x0000_i2829" DrawAspect="Content" ObjectID="_1796841893" r:id="rId3087"/>
        </w:object>
      </w:r>
      <w:r w:rsidRPr="00330A7E">
        <w:rPr>
          <w:rFonts w:ascii="Times New Roman" w:hAnsi="Times New Roman" w:cs="Times New Roman"/>
          <w:b/>
          <w:bCs/>
          <w:sz w:val="24"/>
          <w:szCs w:val="24"/>
        </w:rPr>
        <w:tab/>
        <w:t xml:space="preserve">C. </w:t>
      </w:r>
      <w:r w:rsidRPr="00330A7E">
        <w:rPr>
          <w:rFonts w:ascii="Times New Roman" w:hAnsi="Times New Roman" w:cs="Times New Roman"/>
          <w:b/>
          <w:bCs/>
          <w:position w:val="-14"/>
          <w:sz w:val="24"/>
          <w:szCs w:val="24"/>
        </w:rPr>
        <w:object w:dxaOrig="980" w:dyaOrig="400" w14:anchorId="513F12D2">
          <v:shape id="_x0000_i2830" type="#_x0000_t75" style="width:48.75pt;height:20.25pt" o:ole="">
            <v:imagedata r:id="rId2802" o:title=""/>
          </v:shape>
          <o:OLEObject Type="Embed" ProgID="Equation.DSMT4" ShapeID="_x0000_i2830" DrawAspect="Content" ObjectID="_1796841894" r:id="rId3088"/>
        </w:object>
      </w:r>
      <w:r w:rsidRPr="00330A7E">
        <w:rPr>
          <w:rFonts w:ascii="Times New Roman" w:hAnsi="Times New Roman" w:cs="Times New Roman"/>
          <w:b/>
          <w:bCs/>
          <w:sz w:val="24"/>
          <w:szCs w:val="24"/>
        </w:rPr>
        <w:tab/>
        <w:t xml:space="preserve">D. </w:t>
      </w:r>
      <w:r w:rsidRPr="00330A7E">
        <w:rPr>
          <w:rFonts w:ascii="Times New Roman" w:hAnsi="Times New Roman" w:cs="Times New Roman"/>
          <w:b/>
          <w:bCs/>
          <w:position w:val="-14"/>
          <w:sz w:val="24"/>
          <w:szCs w:val="24"/>
        </w:rPr>
        <w:object w:dxaOrig="840" w:dyaOrig="400" w14:anchorId="7BC1F1EE">
          <v:shape id="_x0000_i2831" type="#_x0000_t75" style="width:42pt;height:20.25pt" o:ole="">
            <v:imagedata r:id="rId2804" o:title=""/>
          </v:shape>
          <o:OLEObject Type="Embed" ProgID="Equation.DSMT4" ShapeID="_x0000_i2831" DrawAspect="Content" ObjectID="_1796841895" r:id="rId3089"/>
        </w:object>
      </w:r>
    </w:p>
    <w:p w14:paraId="2B816388" w14:textId="77777777" w:rsidR="00ED397D" w:rsidRPr="00330A7E" w:rsidRDefault="00ED397D" w:rsidP="00330A7E">
      <w:pPr>
        <w:ind w:left="992" w:hanging="992"/>
        <w:jc w:val="center"/>
        <w:rPr>
          <w:rFonts w:ascii="Times New Roman" w:hAnsi="Times New Roman" w:cs="Times New Roman"/>
          <w:b/>
          <w:bCs/>
          <w:sz w:val="24"/>
          <w:szCs w:val="24"/>
        </w:rPr>
      </w:pPr>
      <w:r w:rsidRPr="00330A7E">
        <w:rPr>
          <w:rFonts w:ascii="Times New Roman" w:hAnsi="Times New Roman" w:cs="Times New Roman"/>
          <w:b/>
          <w:bCs/>
          <w:sz w:val="24"/>
          <w:szCs w:val="24"/>
        </w:rPr>
        <w:t>Hướng dẫn giải</w:t>
      </w:r>
    </w:p>
    <w:p w14:paraId="1DD41B3F" w14:textId="77777777" w:rsidR="00ED397D" w:rsidRPr="00330A7E" w:rsidRDefault="00ED397D" w:rsidP="00330A7E">
      <w:pPr>
        <w:spacing w:after="0"/>
        <w:ind w:left="992"/>
        <w:jc w:val="both"/>
        <w:rPr>
          <w:rFonts w:ascii="Times New Roman" w:hAnsi="Times New Roman" w:cs="Times New Roman"/>
          <w:b/>
          <w:sz w:val="24"/>
          <w:szCs w:val="24"/>
          <w:u w:val="single"/>
          <w:lang w:val="fr-FR"/>
        </w:rPr>
      </w:pPr>
      <w:r w:rsidRPr="00330A7E">
        <w:rPr>
          <w:rFonts w:ascii="Times New Roman" w:hAnsi="Times New Roman" w:cs="Times New Roman"/>
          <w:b/>
          <w:sz w:val="24"/>
          <w:szCs w:val="24"/>
          <w:lang w:val="fr-FR"/>
        </w:rPr>
        <w:t>Chọn A.</w:t>
      </w:r>
    </w:p>
    <w:p w14:paraId="6D25F442" w14:textId="77777777" w:rsidR="00ED397D" w:rsidRPr="00330A7E" w:rsidRDefault="00ED397D" w:rsidP="00330A7E">
      <w:pPr>
        <w:ind w:left="992"/>
        <w:jc w:val="both"/>
        <w:rPr>
          <w:rFonts w:ascii="Times New Roman" w:hAnsi="Times New Roman" w:cs="Times New Roman"/>
          <w:bCs/>
          <w:sz w:val="24"/>
          <w:szCs w:val="24"/>
        </w:rPr>
      </w:pPr>
      <w:r w:rsidRPr="00330A7E">
        <w:rPr>
          <w:rFonts w:ascii="Times New Roman" w:hAnsi="Times New Roman" w:cs="Times New Roman"/>
          <w:bCs/>
          <w:sz w:val="24"/>
          <w:szCs w:val="24"/>
        </w:rPr>
        <w:t xml:space="preserve">Mặt cầu </w:t>
      </w:r>
      <w:r w:rsidRPr="00330A7E">
        <w:rPr>
          <w:rFonts w:ascii="Times New Roman" w:hAnsi="Times New Roman" w:cs="Times New Roman"/>
          <w:bCs/>
          <w:position w:val="-14"/>
          <w:sz w:val="24"/>
          <w:szCs w:val="24"/>
        </w:rPr>
        <w:object w:dxaOrig="400" w:dyaOrig="400" w14:anchorId="5A6B2A06">
          <v:shape id="_x0000_i2832" type="#_x0000_t75" style="width:20.25pt;height:20.25pt" o:ole="">
            <v:imagedata r:id="rId3090" o:title=""/>
          </v:shape>
          <o:OLEObject Type="Embed" ProgID="Equation.DSMT4" ShapeID="_x0000_i2832" DrawAspect="Content" ObjectID="_1796841896" r:id="rId3091"/>
        </w:object>
      </w:r>
      <w:r w:rsidRPr="00330A7E">
        <w:rPr>
          <w:rFonts w:ascii="Times New Roman" w:hAnsi="Times New Roman" w:cs="Times New Roman"/>
          <w:bCs/>
          <w:sz w:val="24"/>
          <w:szCs w:val="24"/>
        </w:rPr>
        <w:t xml:space="preserve">có tọa độ tâm </w:t>
      </w:r>
      <w:r w:rsidRPr="00330A7E">
        <w:rPr>
          <w:rFonts w:ascii="Times New Roman" w:hAnsi="Times New Roman" w:cs="Times New Roman"/>
          <w:bCs/>
          <w:position w:val="-14"/>
          <w:sz w:val="24"/>
          <w:szCs w:val="24"/>
        </w:rPr>
        <w:object w:dxaOrig="1060" w:dyaOrig="400" w14:anchorId="5C381E0A">
          <v:shape id="_x0000_i2833" type="#_x0000_t75" style="width:53.25pt;height:20.25pt" o:ole="">
            <v:imagedata r:id="rId3092" o:title=""/>
          </v:shape>
          <o:OLEObject Type="Embed" ProgID="Equation.DSMT4" ShapeID="_x0000_i2833" DrawAspect="Content" ObjectID="_1796841897" r:id="rId3093"/>
        </w:object>
      </w:r>
      <w:r w:rsidRPr="00330A7E">
        <w:rPr>
          <w:rFonts w:ascii="Times New Roman" w:hAnsi="Times New Roman" w:cs="Times New Roman"/>
          <w:bCs/>
          <w:sz w:val="24"/>
          <w:szCs w:val="24"/>
        </w:rPr>
        <w:t xml:space="preserve"> và bán kính </w:t>
      </w:r>
      <w:r w:rsidRPr="00330A7E">
        <w:rPr>
          <w:rFonts w:ascii="Times New Roman" w:hAnsi="Times New Roman" w:cs="Times New Roman"/>
          <w:bCs/>
          <w:position w:val="-6"/>
          <w:sz w:val="24"/>
          <w:szCs w:val="24"/>
        </w:rPr>
        <w:object w:dxaOrig="580" w:dyaOrig="279" w14:anchorId="6FE55B1E">
          <v:shape id="_x0000_i2834" type="#_x0000_t75" style="width:29.25pt;height:14.25pt" o:ole="">
            <v:imagedata r:id="rId3094" o:title=""/>
          </v:shape>
          <o:OLEObject Type="Embed" ProgID="Equation.DSMT4" ShapeID="_x0000_i2834" DrawAspect="Content" ObjectID="_1796841898" r:id="rId3095"/>
        </w:object>
      </w:r>
    </w:p>
    <w:p w14:paraId="641886E7" w14:textId="77777777" w:rsidR="00ED397D" w:rsidRPr="00330A7E" w:rsidRDefault="00ED397D" w:rsidP="000E1E56">
      <w:pPr>
        <w:pStyle w:val="ListParagraph"/>
        <w:numPr>
          <w:ilvl w:val="0"/>
          <w:numId w:val="29"/>
        </w:numPr>
        <w:tabs>
          <w:tab w:val="left" w:pos="992"/>
        </w:tabs>
        <w:spacing w:before="120" w:line="259" w:lineRule="auto"/>
        <w:rPr>
          <w:rFonts w:ascii="Times New Roman" w:hAnsi="Times New Roman" w:cs="Times New Roman"/>
          <w:sz w:val="24"/>
          <w:szCs w:val="24"/>
        </w:rPr>
      </w:pPr>
      <w:r w:rsidRPr="00330A7E">
        <w:rPr>
          <w:rFonts w:ascii="Times New Roman" w:hAnsi="Times New Roman" w:cs="Times New Roman"/>
          <w:sz w:val="24"/>
          <w:szCs w:val="24"/>
        </w:rPr>
        <w:t xml:space="preserve">Cho hai biến cố </w:t>
      </w:r>
      <w:r w:rsidRPr="00330A7E">
        <w:rPr>
          <w:rFonts w:ascii="Times New Roman" w:hAnsi="Times New Roman" w:cs="Times New Roman"/>
          <w:position w:val="-10"/>
          <w:sz w:val="24"/>
          <w:szCs w:val="24"/>
        </w:rPr>
        <w:object w:dxaOrig="480" w:dyaOrig="320" w14:anchorId="4CE586E8">
          <v:shape id="_x0000_i2835" type="#_x0000_t75" style="width:23.25pt;height:15.75pt" o:ole="">
            <v:imagedata r:id="rId2806" o:title=""/>
          </v:shape>
          <o:OLEObject Type="Embed" ProgID="Equation.DSMT4" ShapeID="_x0000_i2835" DrawAspect="Content" ObjectID="_1796841899" r:id="rId3096"/>
        </w:object>
      </w:r>
      <w:r w:rsidRPr="00330A7E">
        <w:rPr>
          <w:rFonts w:ascii="Times New Roman" w:hAnsi="Times New Roman" w:cs="Times New Roman"/>
          <w:sz w:val="24"/>
          <w:szCs w:val="24"/>
        </w:rPr>
        <w:t xml:space="preserve"> với </w:t>
      </w:r>
      <w:r w:rsidRPr="00330A7E">
        <w:rPr>
          <w:rFonts w:ascii="Times New Roman" w:hAnsi="Times New Roman" w:cs="Times New Roman"/>
          <w:position w:val="-10"/>
          <w:sz w:val="24"/>
          <w:szCs w:val="24"/>
        </w:rPr>
        <w:object w:dxaOrig="1300" w:dyaOrig="320" w14:anchorId="1C75599C">
          <v:shape id="_x0000_i2836" type="#_x0000_t75" style="width:65.25pt;height:15.75pt" o:ole="">
            <v:imagedata r:id="rId2808" o:title=""/>
          </v:shape>
          <o:OLEObject Type="Embed" ProgID="Equation.DSMT4" ShapeID="_x0000_i2836" DrawAspect="Content" ObjectID="_1796841900" r:id="rId3097"/>
        </w:object>
      </w:r>
      <w:r w:rsidRPr="00330A7E">
        <w:rPr>
          <w:rFonts w:ascii="Times New Roman" w:hAnsi="Times New Roman" w:cs="Times New Roman"/>
          <w:sz w:val="24"/>
          <w:szCs w:val="24"/>
        </w:rPr>
        <w:t xml:space="preserve"> Phát biểu nào sau đây là đúng?</w:t>
      </w:r>
    </w:p>
    <w:p w14:paraId="1BFC40BC"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sz w:val="24"/>
          <w:szCs w:val="24"/>
        </w:rPr>
        <w:t xml:space="preserve">A. </w:t>
      </w:r>
      <w:r w:rsidRPr="00330A7E">
        <w:rPr>
          <w:rFonts w:ascii="Times New Roman" w:hAnsi="Times New Roman" w:cs="Times New Roman"/>
          <w:b/>
          <w:bCs/>
          <w:position w:val="-18"/>
          <w:sz w:val="24"/>
          <w:szCs w:val="24"/>
        </w:rPr>
        <w:object w:dxaOrig="3940" w:dyaOrig="480" w14:anchorId="5CFB7BA7">
          <v:shape id="_x0000_i2837" type="#_x0000_t75" style="width:197.25pt;height:23.25pt" o:ole="">
            <v:imagedata r:id="rId2810" o:title=""/>
          </v:shape>
          <o:OLEObject Type="Embed" ProgID="Equation.DSMT4" ShapeID="_x0000_i2837" DrawAspect="Content" ObjectID="_1796841901" r:id="rId3098"/>
        </w:object>
      </w:r>
    </w:p>
    <w:p w14:paraId="374C2698"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sz w:val="24"/>
          <w:szCs w:val="24"/>
        </w:rPr>
        <w:t xml:space="preserve">B. </w:t>
      </w:r>
      <w:r w:rsidRPr="00330A7E">
        <w:rPr>
          <w:rFonts w:ascii="Times New Roman" w:hAnsi="Times New Roman" w:cs="Times New Roman"/>
          <w:b/>
          <w:bCs/>
          <w:position w:val="-18"/>
          <w:sz w:val="24"/>
          <w:szCs w:val="24"/>
        </w:rPr>
        <w:object w:dxaOrig="3940" w:dyaOrig="480" w14:anchorId="36C3A889">
          <v:shape id="_x0000_i2838" type="#_x0000_t75" style="width:197.25pt;height:23.25pt" o:ole="">
            <v:imagedata r:id="rId2812" o:title=""/>
          </v:shape>
          <o:OLEObject Type="Embed" ProgID="Equation.DSMT4" ShapeID="_x0000_i2838" DrawAspect="Content" ObjectID="_1796841902" r:id="rId3099"/>
        </w:object>
      </w:r>
    </w:p>
    <w:p w14:paraId="7F7154D4"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sz w:val="24"/>
          <w:szCs w:val="24"/>
        </w:rPr>
        <w:t xml:space="preserve">C. </w:t>
      </w:r>
      <w:r w:rsidRPr="00330A7E">
        <w:rPr>
          <w:rFonts w:ascii="Times New Roman" w:hAnsi="Times New Roman" w:cs="Times New Roman"/>
          <w:b/>
          <w:bCs/>
          <w:position w:val="-18"/>
          <w:sz w:val="24"/>
          <w:szCs w:val="24"/>
        </w:rPr>
        <w:object w:dxaOrig="3940" w:dyaOrig="480" w14:anchorId="0B2554B5">
          <v:shape id="_x0000_i2839" type="#_x0000_t75" style="width:197.25pt;height:23.25pt" o:ole="">
            <v:imagedata r:id="rId2814" o:title=""/>
          </v:shape>
          <o:OLEObject Type="Embed" ProgID="Equation.DSMT4" ShapeID="_x0000_i2839" DrawAspect="Content" ObjectID="_1796841903" r:id="rId3100"/>
        </w:object>
      </w:r>
    </w:p>
    <w:p w14:paraId="39D05163"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sz w:val="24"/>
          <w:szCs w:val="24"/>
          <w:u w:val="single"/>
        </w:rPr>
        <w:t>D</w:t>
      </w:r>
      <w:r w:rsidRPr="00330A7E">
        <w:rPr>
          <w:rFonts w:ascii="Times New Roman" w:hAnsi="Times New Roman" w:cs="Times New Roman"/>
          <w:b/>
          <w:bCs/>
          <w:sz w:val="24"/>
          <w:szCs w:val="24"/>
        </w:rPr>
        <w:t xml:space="preserve">. </w:t>
      </w:r>
      <w:r w:rsidRPr="00330A7E">
        <w:rPr>
          <w:rFonts w:ascii="Times New Roman" w:hAnsi="Times New Roman" w:cs="Times New Roman"/>
          <w:b/>
          <w:bCs/>
          <w:position w:val="-18"/>
          <w:sz w:val="24"/>
          <w:szCs w:val="24"/>
        </w:rPr>
        <w:object w:dxaOrig="3940" w:dyaOrig="480" w14:anchorId="322F5B6D">
          <v:shape id="_x0000_i2840" type="#_x0000_t75" style="width:197.25pt;height:23.25pt" o:ole="">
            <v:imagedata r:id="rId2816" o:title=""/>
          </v:shape>
          <o:OLEObject Type="Embed" ProgID="Equation.DSMT4" ShapeID="_x0000_i2840" DrawAspect="Content" ObjectID="_1796841904" r:id="rId3101"/>
        </w:object>
      </w:r>
    </w:p>
    <w:p w14:paraId="07CF0CEC" w14:textId="77777777" w:rsidR="00ED397D" w:rsidRPr="00330A7E" w:rsidRDefault="00ED397D" w:rsidP="00330A7E">
      <w:pPr>
        <w:ind w:left="992" w:hanging="992"/>
        <w:jc w:val="center"/>
        <w:rPr>
          <w:rFonts w:ascii="Times New Roman" w:hAnsi="Times New Roman" w:cs="Times New Roman"/>
          <w:b/>
          <w:bCs/>
          <w:sz w:val="24"/>
          <w:szCs w:val="24"/>
        </w:rPr>
      </w:pPr>
      <w:r w:rsidRPr="00330A7E">
        <w:rPr>
          <w:rFonts w:ascii="Times New Roman" w:hAnsi="Times New Roman" w:cs="Times New Roman"/>
          <w:b/>
          <w:bCs/>
          <w:sz w:val="24"/>
          <w:szCs w:val="24"/>
        </w:rPr>
        <w:t>Hướng dẫn giải</w:t>
      </w:r>
    </w:p>
    <w:p w14:paraId="2D2F77ED" w14:textId="77777777" w:rsidR="00ED397D" w:rsidRPr="00330A7E" w:rsidRDefault="00ED397D" w:rsidP="00330A7E">
      <w:pPr>
        <w:spacing w:after="0"/>
        <w:ind w:left="992"/>
        <w:rPr>
          <w:rFonts w:ascii="Times New Roman" w:hAnsi="Times New Roman" w:cs="Times New Roman"/>
          <w:b/>
          <w:sz w:val="24"/>
          <w:szCs w:val="24"/>
          <w:u w:val="single"/>
        </w:rPr>
      </w:pPr>
      <w:r w:rsidRPr="00330A7E">
        <w:rPr>
          <w:rFonts w:ascii="Times New Roman" w:hAnsi="Times New Roman" w:cs="Times New Roman"/>
          <w:b/>
          <w:sz w:val="24"/>
          <w:szCs w:val="24"/>
        </w:rPr>
        <w:t>Chọn D.</w:t>
      </w:r>
    </w:p>
    <w:p w14:paraId="11188FCC"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Công thức đúng là </w:t>
      </w:r>
      <w:r w:rsidRPr="00330A7E">
        <w:rPr>
          <w:rFonts w:ascii="Times New Roman" w:hAnsi="Times New Roman" w:cs="Times New Roman"/>
          <w:position w:val="-18"/>
          <w:sz w:val="24"/>
          <w:szCs w:val="24"/>
        </w:rPr>
        <w:object w:dxaOrig="3920" w:dyaOrig="480" w14:anchorId="5DD33CDD">
          <v:shape id="_x0000_i2841" type="#_x0000_t75" style="width:195.75pt;height:24pt" o:ole="">
            <v:imagedata r:id="rId3102" o:title=""/>
          </v:shape>
          <o:OLEObject Type="Embed" ProgID="Equation.DSMT4" ShapeID="_x0000_i2841" DrawAspect="Content" ObjectID="_1796841905" r:id="rId3103"/>
        </w:object>
      </w:r>
      <w:r w:rsidRPr="00330A7E">
        <w:rPr>
          <w:rFonts w:ascii="Times New Roman" w:hAnsi="Times New Roman" w:cs="Times New Roman"/>
          <w:sz w:val="24"/>
          <w:szCs w:val="24"/>
        </w:rPr>
        <w:t>.</w:t>
      </w:r>
    </w:p>
    <w:p w14:paraId="765150A2" w14:textId="77777777" w:rsidR="00ED397D" w:rsidRPr="00330A7E" w:rsidRDefault="00ED397D" w:rsidP="000E1E56">
      <w:pPr>
        <w:pStyle w:val="ListParagraph"/>
        <w:numPr>
          <w:ilvl w:val="0"/>
          <w:numId w:val="29"/>
        </w:numPr>
        <w:tabs>
          <w:tab w:val="left" w:pos="992"/>
        </w:tabs>
        <w:spacing w:before="120" w:line="259" w:lineRule="auto"/>
        <w:rPr>
          <w:rFonts w:ascii="Times New Roman" w:hAnsi="Times New Roman" w:cs="Times New Roman"/>
          <w:sz w:val="24"/>
          <w:szCs w:val="24"/>
        </w:rPr>
      </w:pPr>
      <w:r w:rsidRPr="00330A7E">
        <w:rPr>
          <w:rFonts w:ascii="Times New Roman" w:hAnsi="Times New Roman" w:cs="Times New Roman"/>
          <w:sz w:val="24"/>
          <w:szCs w:val="24"/>
        </w:rPr>
        <w:t xml:space="preserve">Xét mẫu số liệu ghép nhóm cho ở </w:t>
      </w:r>
      <w:r w:rsidRPr="00330A7E">
        <w:rPr>
          <w:rFonts w:ascii="Times New Roman" w:hAnsi="Times New Roman" w:cs="Times New Roman"/>
          <w:i/>
          <w:iCs/>
          <w:sz w:val="24"/>
          <w:szCs w:val="24"/>
        </w:rPr>
        <w:t xml:space="preserve">Bảng 1. </w:t>
      </w:r>
      <w:r w:rsidRPr="00330A7E">
        <w:rPr>
          <w:rFonts w:ascii="Times New Roman" w:hAnsi="Times New Roman" w:cs="Times New Roman"/>
          <w:sz w:val="24"/>
          <w:szCs w:val="24"/>
        </w:rPr>
        <w:t xml:space="preserve">Gọi </w:t>
      </w:r>
      <w:r w:rsidRPr="00330A7E">
        <w:rPr>
          <w:rFonts w:ascii="Times New Roman" w:hAnsi="Times New Roman" w:cs="Times New Roman"/>
          <w:position w:val="-6"/>
          <w:sz w:val="24"/>
          <w:szCs w:val="24"/>
        </w:rPr>
        <w:object w:dxaOrig="220" w:dyaOrig="260" w14:anchorId="0BD2C314">
          <v:shape id="_x0000_i2842" type="#_x0000_t75" style="width:11.25pt;height:12.75pt" o:ole="">
            <v:imagedata r:id="rId2818" o:title=""/>
          </v:shape>
          <o:OLEObject Type="Embed" ProgID="Equation.DSMT4" ShapeID="_x0000_i2842" DrawAspect="Content" ObjectID="_1796841906" r:id="rId3104"/>
        </w:object>
      </w:r>
      <w:r w:rsidRPr="00330A7E">
        <w:rPr>
          <w:rFonts w:ascii="Times New Roman" w:hAnsi="Times New Roman" w:cs="Times New Roman"/>
          <w:sz w:val="24"/>
          <w:szCs w:val="24"/>
        </w:rPr>
        <w:t xml:space="preserve"> là số trung bình cộng của mẫu số liệu ghép nhóm. Độ lệch chuẩn của mẫu số liệu ghép nhóm đó được tính bằng công thức nào trong các công thức sau?</w:t>
      </w:r>
    </w:p>
    <w:tbl>
      <w:tblPr>
        <w:tblStyle w:val="TableGrid"/>
        <w:tblW w:w="0" w:type="auto"/>
        <w:jc w:val="center"/>
        <w:tblLook w:val="04A0" w:firstRow="1" w:lastRow="0" w:firstColumn="1" w:lastColumn="0" w:noHBand="0" w:noVBand="1"/>
      </w:tblPr>
      <w:tblGrid>
        <w:gridCol w:w="1623"/>
        <w:gridCol w:w="1624"/>
        <w:gridCol w:w="1624"/>
      </w:tblGrid>
      <w:tr w:rsidR="00ED397D" w:rsidRPr="00330A7E" w14:paraId="6395B50A" w14:textId="77777777" w:rsidTr="00330A7E">
        <w:trPr>
          <w:jc w:val="center"/>
        </w:trPr>
        <w:tc>
          <w:tcPr>
            <w:tcW w:w="1623" w:type="dxa"/>
            <w:vAlign w:val="center"/>
          </w:tcPr>
          <w:p w14:paraId="288F5AA7"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hAnsi="Times New Roman" w:cs="Times New Roman"/>
                <w:b/>
                <w:bCs/>
                <w:sz w:val="24"/>
                <w:szCs w:val="24"/>
              </w:rPr>
              <w:t>Nhóm</w:t>
            </w:r>
          </w:p>
        </w:tc>
        <w:tc>
          <w:tcPr>
            <w:tcW w:w="1624" w:type="dxa"/>
            <w:vAlign w:val="center"/>
          </w:tcPr>
          <w:p w14:paraId="1E957FA1"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hAnsi="Times New Roman" w:cs="Times New Roman"/>
                <w:b/>
                <w:bCs/>
                <w:sz w:val="24"/>
                <w:szCs w:val="24"/>
              </w:rPr>
              <w:t>Giá trị</w:t>
            </w:r>
          </w:p>
          <w:p w14:paraId="684DF77D"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hAnsi="Times New Roman" w:cs="Times New Roman"/>
                <w:b/>
                <w:bCs/>
                <w:sz w:val="24"/>
                <w:szCs w:val="24"/>
              </w:rPr>
              <w:t>đại diện</w:t>
            </w:r>
          </w:p>
        </w:tc>
        <w:tc>
          <w:tcPr>
            <w:tcW w:w="1624" w:type="dxa"/>
            <w:vAlign w:val="center"/>
          </w:tcPr>
          <w:p w14:paraId="121C5280"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hAnsi="Times New Roman" w:cs="Times New Roman"/>
                <w:b/>
                <w:bCs/>
                <w:sz w:val="24"/>
                <w:szCs w:val="24"/>
              </w:rPr>
              <w:t>Tần số</w:t>
            </w:r>
          </w:p>
        </w:tc>
      </w:tr>
      <w:tr w:rsidR="00ED397D" w:rsidRPr="00330A7E" w14:paraId="24AFF2D0" w14:textId="77777777" w:rsidTr="00330A7E">
        <w:trPr>
          <w:jc w:val="center"/>
        </w:trPr>
        <w:tc>
          <w:tcPr>
            <w:tcW w:w="1623" w:type="dxa"/>
          </w:tcPr>
          <w:p w14:paraId="014F37D9"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eastAsiaTheme="minorEastAsia" w:hAnsi="Times New Roman" w:cs="Times New Roman"/>
                <w:b/>
                <w:bCs/>
                <w:position w:val="-14"/>
                <w:sz w:val="24"/>
                <w:szCs w:val="24"/>
                <w:lang w:eastAsia="ja-JP"/>
              </w:rPr>
              <w:object w:dxaOrig="740" w:dyaOrig="400" w14:anchorId="2F92931C">
                <v:shape id="_x0000_i2843" type="#_x0000_t75" style="width:36.75pt;height:20.25pt" o:ole="">
                  <v:imagedata r:id="rId2820" o:title=""/>
                </v:shape>
                <o:OLEObject Type="Embed" ProgID="Equation.DSMT4" ShapeID="_x0000_i2843" DrawAspect="Content" ObjectID="_1796841907" r:id="rId3105"/>
              </w:object>
            </w:r>
          </w:p>
          <w:p w14:paraId="571E32EF"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eastAsiaTheme="minorEastAsia" w:hAnsi="Times New Roman" w:cs="Times New Roman"/>
                <w:b/>
                <w:bCs/>
                <w:position w:val="-14"/>
                <w:sz w:val="24"/>
                <w:szCs w:val="24"/>
                <w:lang w:eastAsia="ja-JP"/>
              </w:rPr>
              <w:object w:dxaOrig="760" w:dyaOrig="400" w14:anchorId="25225F88">
                <v:shape id="_x0000_i2844" type="#_x0000_t75" style="width:38.25pt;height:20.25pt" o:ole="">
                  <v:imagedata r:id="rId2822" o:title=""/>
                </v:shape>
                <o:OLEObject Type="Embed" ProgID="Equation.DSMT4" ShapeID="_x0000_i2844" DrawAspect="Content" ObjectID="_1796841908" r:id="rId3106"/>
              </w:object>
            </w:r>
          </w:p>
          <w:p w14:paraId="3C94D005"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hAnsi="Times New Roman" w:cs="Times New Roman"/>
                <w:b/>
                <w:bCs/>
                <w:sz w:val="24"/>
                <w:szCs w:val="24"/>
              </w:rPr>
              <w:t>….</w:t>
            </w:r>
          </w:p>
          <w:p w14:paraId="33FD22EA"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eastAsiaTheme="minorEastAsia" w:hAnsi="Times New Roman" w:cs="Times New Roman"/>
                <w:b/>
                <w:bCs/>
                <w:position w:val="-14"/>
                <w:sz w:val="24"/>
                <w:szCs w:val="24"/>
                <w:lang w:eastAsia="ja-JP"/>
              </w:rPr>
              <w:object w:dxaOrig="960" w:dyaOrig="400" w14:anchorId="32B7AD63">
                <v:shape id="_x0000_i2845" type="#_x0000_t75" style="width:48.75pt;height:20.25pt" o:ole="">
                  <v:imagedata r:id="rId2824" o:title=""/>
                </v:shape>
                <o:OLEObject Type="Embed" ProgID="Equation.DSMT4" ShapeID="_x0000_i2845" DrawAspect="Content" ObjectID="_1796841909" r:id="rId3107"/>
              </w:object>
            </w:r>
          </w:p>
        </w:tc>
        <w:tc>
          <w:tcPr>
            <w:tcW w:w="1624" w:type="dxa"/>
          </w:tcPr>
          <w:p w14:paraId="11312F58"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eastAsiaTheme="minorEastAsia" w:hAnsi="Times New Roman" w:cs="Times New Roman"/>
                <w:b/>
                <w:bCs/>
                <w:position w:val="-12"/>
                <w:sz w:val="24"/>
                <w:szCs w:val="24"/>
                <w:lang w:eastAsia="ja-JP"/>
              </w:rPr>
              <w:object w:dxaOrig="240" w:dyaOrig="360" w14:anchorId="4B8385A8">
                <v:shape id="_x0000_i2846" type="#_x0000_t75" style="width:12pt;height:18.75pt" o:ole="">
                  <v:imagedata r:id="rId2826" o:title=""/>
                </v:shape>
                <o:OLEObject Type="Embed" ProgID="Equation.DSMT4" ShapeID="_x0000_i2846" DrawAspect="Content" ObjectID="_1796841910" r:id="rId3108"/>
              </w:object>
            </w:r>
          </w:p>
          <w:p w14:paraId="26F20F9F"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eastAsiaTheme="minorEastAsia" w:hAnsi="Times New Roman" w:cs="Times New Roman"/>
                <w:b/>
                <w:bCs/>
                <w:position w:val="-12"/>
                <w:sz w:val="24"/>
                <w:szCs w:val="24"/>
                <w:lang w:eastAsia="ja-JP"/>
              </w:rPr>
              <w:object w:dxaOrig="260" w:dyaOrig="360" w14:anchorId="0FAB5DF1">
                <v:shape id="_x0000_i2847" type="#_x0000_t75" style="width:12.75pt;height:18.75pt" o:ole="">
                  <v:imagedata r:id="rId2828" o:title=""/>
                </v:shape>
                <o:OLEObject Type="Embed" ProgID="Equation.DSMT4" ShapeID="_x0000_i2847" DrawAspect="Content" ObjectID="_1796841911" r:id="rId3109"/>
              </w:object>
            </w:r>
          </w:p>
          <w:p w14:paraId="2F4E19A2"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hAnsi="Times New Roman" w:cs="Times New Roman"/>
                <w:b/>
                <w:bCs/>
                <w:sz w:val="24"/>
                <w:szCs w:val="24"/>
              </w:rPr>
              <w:t>…</w:t>
            </w:r>
          </w:p>
          <w:p w14:paraId="623A31A5"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eastAsiaTheme="minorEastAsia" w:hAnsi="Times New Roman" w:cs="Times New Roman"/>
                <w:b/>
                <w:bCs/>
                <w:position w:val="-12"/>
                <w:sz w:val="24"/>
                <w:szCs w:val="24"/>
                <w:lang w:eastAsia="ja-JP"/>
              </w:rPr>
              <w:object w:dxaOrig="300" w:dyaOrig="360" w14:anchorId="3C3FAD35">
                <v:shape id="_x0000_i2848" type="#_x0000_t75" style="width:15pt;height:18.75pt" o:ole="">
                  <v:imagedata r:id="rId2830" o:title=""/>
                </v:shape>
                <o:OLEObject Type="Embed" ProgID="Equation.DSMT4" ShapeID="_x0000_i2848" DrawAspect="Content" ObjectID="_1796841912" r:id="rId3110"/>
              </w:object>
            </w:r>
          </w:p>
        </w:tc>
        <w:tc>
          <w:tcPr>
            <w:tcW w:w="1624" w:type="dxa"/>
          </w:tcPr>
          <w:p w14:paraId="6D8F5FF4"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eastAsiaTheme="minorEastAsia" w:hAnsi="Times New Roman" w:cs="Times New Roman"/>
                <w:b/>
                <w:bCs/>
                <w:position w:val="-12"/>
                <w:sz w:val="24"/>
                <w:szCs w:val="24"/>
                <w:lang w:eastAsia="ja-JP"/>
              </w:rPr>
              <w:object w:dxaOrig="240" w:dyaOrig="360" w14:anchorId="71E4AF1B">
                <v:shape id="_x0000_i2849" type="#_x0000_t75" style="width:12pt;height:18.75pt" o:ole="">
                  <v:imagedata r:id="rId2832" o:title=""/>
                </v:shape>
                <o:OLEObject Type="Embed" ProgID="Equation.DSMT4" ShapeID="_x0000_i2849" DrawAspect="Content" ObjectID="_1796841913" r:id="rId3111"/>
              </w:object>
            </w:r>
          </w:p>
          <w:p w14:paraId="30610BC1"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eastAsiaTheme="minorEastAsia" w:hAnsi="Times New Roman" w:cs="Times New Roman"/>
                <w:b/>
                <w:bCs/>
                <w:position w:val="-12"/>
                <w:sz w:val="24"/>
                <w:szCs w:val="24"/>
                <w:lang w:eastAsia="ja-JP"/>
              </w:rPr>
              <w:object w:dxaOrig="260" w:dyaOrig="360" w14:anchorId="6D1E8B61">
                <v:shape id="_x0000_i2850" type="#_x0000_t75" style="width:12.75pt;height:18.75pt" o:ole="">
                  <v:imagedata r:id="rId2834" o:title=""/>
                </v:shape>
                <o:OLEObject Type="Embed" ProgID="Equation.DSMT4" ShapeID="_x0000_i2850" DrawAspect="Content" ObjectID="_1796841914" r:id="rId3112"/>
              </w:object>
            </w:r>
          </w:p>
          <w:p w14:paraId="160CA530"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hAnsi="Times New Roman" w:cs="Times New Roman"/>
                <w:b/>
                <w:bCs/>
                <w:sz w:val="24"/>
                <w:szCs w:val="24"/>
              </w:rPr>
              <w:t>…</w:t>
            </w:r>
          </w:p>
          <w:p w14:paraId="7E29CD25"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eastAsiaTheme="minorEastAsia" w:hAnsi="Times New Roman" w:cs="Times New Roman"/>
                <w:b/>
                <w:bCs/>
                <w:position w:val="-12"/>
                <w:sz w:val="24"/>
                <w:szCs w:val="24"/>
                <w:lang w:eastAsia="ja-JP"/>
              </w:rPr>
              <w:object w:dxaOrig="300" w:dyaOrig="360" w14:anchorId="47D5E9B8">
                <v:shape id="_x0000_i2851" type="#_x0000_t75" style="width:15pt;height:18.75pt" o:ole="">
                  <v:imagedata r:id="rId2836" o:title=""/>
                </v:shape>
                <o:OLEObject Type="Embed" ProgID="Equation.DSMT4" ShapeID="_x0000_i2851" DrawAspect="Content" ObjectID="_1796841915" r:id="rId3113"/>
              </w:object>
            </w:r>
          </w:p>
        </w:tc>
      </w:tr>
      <w:tr w:rsidR="00ED397D" w:rsidRPr="00330A7E" w14:paraId="1ECA92CA" w14:textId="77777777" w:rsidTr="00330A7E">
        <w:trPr>
          <w:jc w:val="center"/>
        </w:trPr>
        <w:tc>
          <w:tcPr>
            <w:tcW w:w="1623" w:type="dxa"/>
          </w:tcPr>
          <w:p w14:paraId="0D02DE79" w14:textId="77777777" w:rsidR="00ED397D" w:rsidRPr="00330A7E" w:rsidRDefault="00ED397D" w:rsidP="00330A7E">
            <w:pPr>
              <w:spacing w:line="276" w:lineRule="auto"/>
              <w:jc w:val="center"/>
              <w:rPr>
                <w:rFonts w:ascii="Times New Roman" w:hAnsi="Times New Roman" w:cs="Times New Roman"/>
                <w:b/>
                <w:bCs/>
                <w:sz w:val="24"/>
                <w:szCs w:val="24"/>
              </w:rPr>
            </w:pPr>
          </w:p>
        </w:tc>
        <w:tc>
          <w:tcPr>
            <w:tcW w:w="1624" w:type="dxa"/>
          </w:tcPr>
          <w:p w14:paraId="421D7151" w14:textId="77777777" w:rsidR="00ED397D" w:rsidRPr="00330A7E" w:rsidRDefault="00ED397D" w:rsidP="00330A7E">
            <w:pPr>
              <w:spacing w:line="276" w:lineRule="auto"/>
              <w:jc w:val="center"/>
              <w:rPr>
                <w:rFonts w:ascii="Times New Roman" w:hAnsi="Times New Roman" w:cs="Times New Roman"/>
                <w:b/>
                <w:bCs/>
                <w:sz w:val="24"/>
                <w:szCs w:val="24"/>
              </w:rPr>
            </w:pPr>
          </w:p>
        </w:tc>
        <w:tc>
          <w:tcPr>
            <w:tcW w:w="1624" w:type="dxa"/>
          </w:tcPr>
          <w:p w14:paraId="7E911474" w14:textId="77777777" w:rsidR="00ED397D" w:rsidRPr="00330A7E" w:rsidRDefault="00ED397D" w:rsidP="00330A7E">
            <w:pPr>
              <w:spacing w:line="276" w:lineRule="auto"/>
              <w:jc w:val="center"/>
              <w:rPr>
                <w:rFonts w:ascii="Times New Roman" w:hAnsi="Times New Roman" w:cs="Times New Roman"/>
                <w:b/>
                <w:bCs/>
                <w:sz w:val="24"/>
                <w:szCs w:val="24"/>
              </w:rPr>
            </w:pPr>
            <w:r w:rsidRPr="00330A7E">
              <w:rPr>
                <w:rFonts w:ascii="Times New Roman" w:eastAsiaTheme="minorEastAsia" w:hAnsi="Times New Roman" w:cs="Times New Roman"/>
                <w:b/>
                <w:bCs/>
                <w:position w:val="-6"/>
                <w:sz w:val="24"/>
                <w:szCs w:val="24"/>
                <w:lang w:eastAsia="ja-JP"/>
              </w:rPr>
              <w:object w:dxaOrig="200" w:dyaOrig="220" w14:anchorId="74741DD1">
                <v:shape id="_x0000_i2852" type="#_x0000_t75" style="width:9.75pt;height:11.25pt" o:ole="">
                  <v:imagedata r:id="rId2838" o:title=""/>
                </v:shape>
                <o:OLEObject Type="Embed" ProgID="Equation.DSMT4" ShapeID="_x0000_i2852" DrawAspect="Content" ObjectID="_1796841916" r:id="rId3114"/>
              </w:object>
            </w:r>
          </w:p>
        </w:tc>
      </w:tr>
    </w:tbl>
    <w:p w14:paraId="5C6E118B" w14:textId="77777777" w:rsidR="00ED397D" w:rsidRPr="00330A7E" w:rsidRDefault="00ED397D" w:rsidP="00330A7E">
      <w:pPr>
        <w:ind w:left="992"/>
        <w:jc w:val="center"/>
        <w:rPr>
          <w:rFonts w:ascii="Times New Roman" w:hAnsi="Times New Roman" w:cs="Times New Roman"/>
          <w:b/>
          <w:bCs/>
          <w:sz w:val="24"/>
          <w:szCs w:val="24"/>
        </w:rPr>
      </w:pPr>
      <w:r w:rsidRPr="00330A7E">
        <w:rPr>
          <w:rFonts w:ascii="Times New Roman" w:hAnsi="Times New Roman" w:cs="Times New Roman"/>
          <w:sz w:val="24"/>
          <w:szCs w:val="24"/>
        </w:rPr>
        <w:t>Bảng 1</w:t>
      </w:r>
    </w:p>
    <w:p w14:paraId="05A3EA40"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sz w:val="24"/>
          <w:szCs w:val="24"/>
        </w:rPr>
        <w:lastRenderedPageBreak/>
        <w:t xml:space="preserve">A. </w:t>
      </w:r>
      <w:r w:rsidRPr="00330A7E">
        <w:rPr>
          <w:rFonts w:ascii="Times New Roman" w:hAnsi="Times New Roman" w:cs="Times New Roman"/>
          <w:b/>
          <w:bCs/>
          <w:position w:val="-24"/>
          <w:sz w:val="24"/>
          <w:szCs w:val="24"/>
        </w:rPr>
        <w:object w:dxaOrig="4700" w:dyaOrig="720" w14:anchorId="25A8E34C">
          <v:shape id="_x0000_i2853" type="#_x0000_t75" style="width:234.75pt;height:36pt" o:ole="">
            <v:imagedata r:id="rId2840" o:title=""/>
          </v:shape>
          <o:OLEObject Type="Embed" ProgID="Equation.DSMT4" ShapeID="_x0000_i2853" DrawAspect="Content" ObjectID="_1796841917" r:id="rId3115"/>
        </w:object>
      </w:r>
    </w:p>
    <w:p w14:paraId="7C5E4A2D"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sz w:val="24"/>
          <w:szCs w:val="24"/>
        </w:rPr>
        <w:t xml:space="preserve">B. </w:t>
      </w:r>
      <w:r w:rsidRPr="00330A7E">
        <w:rPr>
          <w:rFonts w:ascii="Times New Roman" w:hAnsi="Times New Roman" w:cs="Times New Roman"/>
          <w:b/>
          <w:bCs/>
          <w:position w:val="-26"/>
          <w:sz w:val="24"/>
          <w:szCs w:val="24"/>
        </w:rPr>
        <w:object w:dxaOrig="4760" w:dyaOrig="780" w14:anchorId="5B24A490">
          <v:shape id="_x0000_i2854" type="#_x0000_t75" style="width:237.75pt;height:39pt" o:ole="">
            <v:imagedata r:id="rId2842" o:title=""/>
          </v:shape>
          <o:OLEObject Type="Embed" ProgID="Equation.DSMT4" ShapeID="_x0000_i2854" DrawAspect="Content" ObjectID="_1796841918" r:id="rId3116"/>
        </w:object>
      </w:r>
    </w:p>
    <w:p w14:paraId="485091A4"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sz w:val="24"/>
          <w:szCs w:val="24"/>
          <w:u w:val="single"/>
        </w:rPr>
        <w:t>C</w:t>
      </w:r>
      <w:r w:rsidRPr="00330A7E">
        <w:rPr>
          <w:rFonts w:ascii="Times New Roman" w:hAnsi="Times New Roman" w:cs="Times New Roman"/>
          <w:b/>
          <w:bCs/>
          <w:sz w:val="24"/>
          <w:szCs w:val="24"/>
        </w:rPr>
        <w:t xml:space="preserve">. </w:t>
      </w:r>
      <w:r w:rsidRPr="00330A7E">
        <w:rPr>
          <w:rFonts w:ascii="Times New Roman" w:hAnsi="Times New Roman" w:cs="Times New Roman"/>
          <w:b/>
          <w:bCs/>
          <w:position w:val="-26"/>
          <w:sz w:val="24"/>
          <w:szCs w:val="24"/>
        </w:rPr>
        <w:object w:dxaOrig="4760" w:dyaOrig="780" w14:anchorId="27CA0CDE">
          <v:shape id="_x0000_i2855" type="#_x0000_t75" style="width:237.75pt;height:39pt" o:ole="">
            <v:imagedata r:id="rId2844" o:title=""/>
          </v:shape>
          <o:OLEObject Type="Embed" ProgID="Equation.DSMT4" ShapeID="_x0000_i2855" DrawAspect="Content" ObjectID="_1796841919" r:id="rId3117"/>
        </w:object>
      </w:r>
    </w:p>
    <w:p w14:paraId="55F00CA1"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sz w:val="24"/>
          <w:szCs w:val="24"/>
        </w:rPr>
        <w:t xml:space="preserve">D. </w:t>
      </w:r>
      <w:r w:rsidRPr="00330A7E">
        <w:rPr>
          <w:rFonts w:ascii="Times New Roman" w:hAnsi="Times New Roman" w:cs="Times New Roman"/>
          <w:b/>
          <w:bCs/>
          <w:position w:val="-24"/>
          <w:sz w:val="24"/>
          <w:szCs w:val="24"/>
        </w:rPr>
        <w:object w:dxaOrig="4700" w:dyaOrig="720" w14:anchorId="0D5C715A">
          <v:shape id="_x0000_i2856" type="#_x0000_t75" style="width:234.75pt;height:36pt" o:ole="">
            <v:imagedata r:id="rId2846" o:title=""/>
          </v:shape>
          <o:OLEObject Type="Embed" ProgID="Equation.DSMT4" ShapeID="_x0000_i2856" DrawAspect="Content" ObjectID="_1796841920" r:id="rId3118"/>
        </w:object>
      </w:r>
    </w:p>
    <w:p w14:paraId="75216456" w14:textId="77777777" w:rsidR="00ED397D" w:rsidRPr="00330A7E" w:rsidRDefault="00ED397D" w:rsidP="00330A7E">
      <w:pPr>
        <w:ind w:left="992" w:hanging="992"/>
        <w:jc w:val="center"/>
        <w:rPr>
          <w:rFonts w:ascii="Times New Roman" w:hAnsi="Times New Roman" w:cs="Times New Roman"/>
          <w:b/>
          <w:bCs/>
          <w:sz w:val="24"/>
          <w:szCs w:val="24"/>
        </w:rPr>
      </w:pPr>
      <w:r w:rsidRPr="00330A7E">
        <w:rPr>
          <w:rFonts w:ascii="Times New Roman" w:hAnsi="Times New Roman" w:cs="Times New Roman"/>
          <w:b/>
          <w:bCs/>
          <w:sz w:val="24"/>
          <w:szCs w:val="24"/>
        </w:rPr>
        <w:t>Hướng dẫn giải</w:t>
      </w:r>
    </w:p>
    <w:p w14:paraId="1D132E02" w14:textId="77777777" w:rsidR="00ED397D" w:rsidRPr="00330A7E" w:rsidRDefault="00ED397D" w:rsidP="00330A7E">
      <w:pPr>
        <w:spacing w:after="0"/>
        <w:ind w:left="992"/>
        <w:rPr>
          <w:rFonts w:ascii="Times New Roman" w:hAnsi="Times New Roman" w:cs="Times New Roman"/>
          <w:b/>
          <w:sz w:val="24"/>
          <w:szCs w:val="24"/>
          <w:u w:val="single"/>
        </w:rPr>
      </w:pPr>
      <w:r w:rsidRPr="00330A7E">
        <w:rPr>
          <w:rFonts w:ascii="Times New Roman" w:hAnsi="Times New Roman" w:cs="Times New Roman"/>
          <w:b/>
          <w:sz w:val="24"/>
          <w:szCs w:val="24"/>
        </w:rPr>
        <w:t>Chọn C.</w:t>
      </w:r>
    </w:p>
    <w:p w14:paraId="03D8B276" w14:textId="77777777" w:rsidR="00ED397D" w:rsidRPr="00330A7E" w:rsidRDefault="00ED397D" w:rsidP="00330A7E">
      <w:pPr>
        <w:ind w:left="992"/>
        <w:rPr>
          <w:rFonts w:ascii="Times New Roman" w:hAnsi="Times New Roman" w:cs="Times New Roman"/>
          <w:position w:val="-10"/>
          <w:sz w:val="24"/>
          <w:szCs w:val="24"/>
        </w:rPr>
      </w:pPr>
      <w:r w:rsidRPr="00330A7E">
        <w:rPr>
          <w:rFonts w:ascii="Times New Roman" w:hAnsi="Times New Roman" w:cs="Times New Roman"/>
          <w:position w:val="-10"/>
          <w:sz w:val="24"/>
          <w:szCs w:val="24"/>
        </w:rPr>
        <w:t>Độ lệch chuẩn của mẫu số liệu ghép nhóm là</w:t>
      </w:r>
    </w:p>
    <w:p w14:paraId="2B430108" w14:textId="77777777" w:rsidR="00ED397D" w:rsidRPr="00330A7E" w:rsidRDefault="00ED397D" w:rsidP="00330A7E">
      <w:pPr>
        <w:ind w:left="992"/>
        <w:jc w:val="center"/>
        <w:rPr>
          <w:rFonts w:ascii="Times New Roman" w:hAnsi="Times New Roman" w:cs="Times New Roman"/>
          <w:position w:val="-10"/>
          <w:sz w:val="24"/>
          <w:szCs w:val="24"/>
        </w:rPr>
      </w:pPr>
      <w:r w:rsidRPr="00330A7E">
        <w:rPr>
          <w:rFonts w:ascii="Times New Roman" w:hAnsi="Times New Roman" w:cs="Times New Roman"/>
          <w:position w:val="-26"/>
          <w:sz w:val="24"/>
          <w:szCs w:val="24"/>
        </w:rPr>
        <w:object w:dxaOrig="4660" w:dyaOrig="880" w14:anchorId="2E752EDC">
          <v:shape id="_x0000_i2857" type="#_x0000_t75" style="width:233.25pt;height:44.25pt" o:ole="">
            <v:imagedata r:id="rId3119" o:title=""/>
          </v:shape>
          <o:OLEObject Type="Embed" ProgID="Equation.DSMT4" ShapeID="_x0000_i2857" DrawAspect="Content" ObjectID="_1796841921" r:id="rId3120"/>
        </w:object>
      </w:r>
    </w:p>
    <w:p w14:paraId="448B512B" w14:textId="77777777" w:rsidR="00ED397D" w:rsidRPr="00330A7E" w:rsidRDefault="00ED397D" w:rsidP="000E1E56">
      <w:pPr>
        <w:pStyle w:val="ListParagraph"/>
        <w:numPr>
          <w:ilvl w:val="0"/>
          <w:numId w:val="29"/>
        </w:numPr>
        <w:tabs>
          <w:tab w:val="left" w:pos="992"/>
        </w:tabs>
        <w:spacing w:before="120" w:line="259" w:lineRule="auto"/>
        <w:rPr>
          <w:rFonts w:ascii="Times New Roman" w:hAnsi="Times New Roman" w:cs="Times New Roman"/>
          <w:sz w:val="24"/>
          <w:szCs w:val="24"/>
        </w:rPr>
      </w:pPr>
      <w:r w:rsidRPr="00330A7E">
        <w:rPr>
          <w:rFonts w:ascii="Times New Roman" w:hAnsi="Times New Roman" w:cs="Times New Roman"/>
          <w:bCs/>
          <w:sz w:val="24"/>
          <w:szCs w:val="24"/>
          <w:lang w:val="fr-FR"/>
        </w:rPr>
        <w:t>Cho hàm số</w:t>
      </w:r>
      <w:r w:rsidRPr="00330A7E">
        <w:rPr>
          <w:rFonts w:ascii="Times New Roman" w:hAnsi="Times New Roman" w:cs="Times New Roman"/>
          <w:b/>
          <w:sz w:val="24"/>
          <w:szCs w:val="24"/>
          <w:lang w:val="fr-FR"/>
        </w:rPr>
        <w:t xml:space="preserve"> </w:t>
      </w:r>
      <w:r w:rsidRPr="00330A7E">
        <w:rPr>
          <w:rFonts w:ascii="Times New Roman" w:hAnsi="Times New Roman" w:cs="Times New Roman"/>
          <w:sz w:val="24"/>
          <w:szCs w:val="24"/>
        </w:rPr>
        <w:t>y =</w:t>
      </w:r>
      <w:r w:rsidRPr="00330A7E">
        <w:rPr>
          <w:rFonts w:ascii="Times New Roman" w:hAnsi="Times New Roman" w:cs="Times New Roman"/>
          <w:position w:val="-10"/>
          <w:sz w:val="24"/>
          <w:szCs w:val="24"/>
        </w:rPr>
        <w:object w:dxaOrig="580" w:dyaOrig="340" w14:anchorId="60938B5B">
          <v:shape id="_x0000_i2858" type="#_x0000_t75" style="width:29.25pt;height:17.25pt" o:ole="">
            <v:imagedata r:id="rId2848" o:title=""/>
          </v:shape>
          <o:OLEObject Type="Embed" ProgID="Equation.DSMT4" ShapeID="_x0000_i2858" DrawAspect="Content" ObjectID="_1796841922" r:id="rId3121"/>
        </w:object>
      </w:r>
      <w:r w:rsidRPr="00330A7E">
        <w:rPr>
          <w:rFonts w:ascii="Times New Roman" w:hAnsi="Times New Roman" w:cs="Times New Roman"/>
          <w:sz w:val="24"/>
          <w:szCs w:val="24"/>
        </w:rPr>
        <w:t xml:space="preserve">có đồ thị như </w:t>
      </w:r>
      <w:r w:rsidRPr="00330A7E">
        <w:rPr>
          <w:rFonts w:ascii="Times New Roman" w:hAnsi="Times New Roman" w:cs="Times New Roman"/>
          <w:i/>
          <w:iCs/>
          <w:sz w:val="24"/>
          <w:szCs w:val="24"/>
        </w:rPr>
        <w:t>Hình 3</w:t>
      </w:r>
      <w:r w:rsidRPr="00330A7E">
        <w:rPr>
          <w:rFonts w:ascii="Times New Roman" w:hAnsi="Times New Roman" w:cs="Times New Roman"/>
          <w:sz w:val="24"/>
          <w:szCs w:val="24"/>
        </w:rPr>
        <w:t xml:space="preserve">. Gọi </w:t>
      </w:r>
      <w:r w:rsidRPr="00330A7E">
        <w:rPr>
          <w:rFonts w:ascii="Times New Roman" w:hAnsi="Times New Roman" w:cs="Times New Roman"/>
          <w:position w:val="-4"/>
          <w:sz w:val="24"/>
          <w:szCs w:val="24"/>
        </w:rPr>
        <w:object w:dxaOrig="300" w:dyaOrig="260" w14:anchorId="17560F4F">
          <v:shape id="_x0000_i2859" type="#_x0000_t75" style="width:15pt;height:13.5pt" o:ole="">
            <v:imagedata r:id="rId2850" o:title=""/>
          </v:shape>
          <o:OLEObject Type="Embed" ProgID="Equation.DSMT4" ShapeID="_x0000_i2859" DrawAspect="Content" ObjectID="_1796841923" r:id="rId3122"/>
        </w:object>
      </w:r>
      <w:r w:rsidRPr="00330A7E">
        <w:rPr>
          <w:rFonts w:ascii="Times New Roman" w:hAnsi="Times New Roman" w:cs="Times New Roman"/>
          <w:sz w:val="24"/>
          <w:szCs w:val="24"/>
        </w:rPr>
        <w:t xml:space="preserve"> là diện tích hình phẳng được tô màu. Thể tích </w:t>
      </w:r>
      <w:r w:rsidRPr="00330A7E">
        <w:rPr>
          <w:rFonts w:ascii="Times New Roman" w:hAnsi="Times New Roman" w:cs="Times New Roman"/>
          <w:position w:val="-6"/>
          <w:sz w:val="24"/>
          <w:szCs w:val="24"/>
        </w:rPr>
        <w:object w:dxaOrig="240" w:dyaOrig="279" w14:anchorId="5B95F6BB">
          <v:shape id="_x0000_i2860" type="#_x0000_t75" style="width:12pt;height:14.25pt" o:ole="">
            <v:imagedata r:id="rId2852" o:title=""/>
          </v:shape>
          <o:OLEObject Type="Embed" ProgID="Equation.DSMT4" ShapeID="_x0000_i2860" DrawAspect="Content" ObjectID="_1796841924" r:id="rId3123"/>
        </w:object>
      </w:r>
      <w:r w:rsidRPr="00330A7E">
        <w:rPr>
          <w:rFonts w:ascii="Times New Roman" w:hAnsi="Times New Roman" w:cs="Times New Roman"/>
          <w:sz w:val="24"/>
          <w:szCs w:val="24"/>
        </w:rPr>
        <w:t xml:space="preserve"> của khối tròn xoay được tạo thành khi quay hình phẳng </w:t>
      </w:r>
      <w:r w:rsidRPr="00330A7E">
        <w:rPr>
          <w:rFonts w:ascii="Times New Roman" w:hAnsi="Times New Roman" w:cs="Times New Roman"/>
          <w:position w:val="-4"/>
          <w:sz w:val="24"/>
          <w:szCs w:val="24"/>
        </w:rPr>
        <w:object w:dxaOrig="300" w:dyaOrig="260" w14:anchorId="23274425">
          <v:shape id="_x0000_i2861" type="#_x0000_t75" style="width:15pt;height:13.5pt" o:ole="">
            <v:imagedata r:id="rId2850" o:title=""/>
          </v:shape>
          <o:OLEObject Type="Embed" ProgID="Equation.DSMT4" ShapeID="_x0000_i2861" DrawAspect="Content" ObjectID="_1796841925" r:id="rId3124"/>
        </w:object>
      </w:r>
      <w:r w:rsidRPr="00330A7E">
        <w:rPr>
          <w:rFonts w:ascii="Times New Roman" w:hAnsi="Times New Roman" w:cs="Times New Roman"/>
          <w:sz w:val="24"/>
          <w:szCs w:val="24"/>
        </w:rPr>
        <w:t xml:space="preserve"> quanh trục </w:t>
      </w:r>
      <w:r w:rsidRPr="00330A7E">
        <w:rPr>
          <w:rFonts w:ascii="Times New Roman" w:hAnsi="Times New Roman" w:cs="Times New Roman"/>
          <w:position w:val="-6"/>
          <w:sz w:val="24"/>
          <w:szCs w:val="24"/>
        </w:rPr>
        <w:object w:dxaOrig="380" w:dyaOrig="279" w14:anchorId="346DFB9C">
          <v:shape id="_x0000_i2862" type="#_x0000_t75" style="width:18.75pt;height:14.25pt" o:ole="">
            <v:imagedata r:id="rId2855" o:title=""/>
          </v:shape>
          <o:OLEObject Type="Embed" ProgID="Equation.DSMT4" ShapeID="_x0000_i2862" DrawAspect="Content" ObjectID="_1796841926" r:id="rId3125"/>
        </w:object>
      </w:r>
      <w:r w:rsidRPr="00330A7E">
        <w:rPr>
          <w:rFonts w:ascii="Times New Roman" w:hAnsi="Times New Roman" w:cs="Times New Roman"/>
          <w:sz w:val="24"/>
          <w:szCs w:val="24"/>
        </w:rPr>
        <w:t xml:space="preserve"> là</w:t>
      </w:r>
    </w:p>
    <w:p w14:paraId="2FB5C07B" w14:textId="77777777" w:rsidR="00ED397D" w:rsidRPr="00330A7E" w:rsidRDefault="00ED397D" w:rsidP="00330A7E">
      <w:pPr>
        <w:spacing w:after="0"/>
        <w:ind w:left="992"/>
        <w:jc w:val="center"/>
        <w:rPr>
          <w:rFonts w:ascii="Times New Roman" w:hAnsi="Times New Roman" w:cs="Times New Roman"/>
          <w:b/>
          <w:sz w:val="24"/>
          <w:szCs w:val="24"/>
        </w:rPr>
      </w:pPr>
      <w:r w:rsidRPr="00330A7E">
        <w:rPr>
          <w:rFonts w:ascii="Times New Roman" w:hAnsi="Times New Roman" w:cs="Times New Roman"/>
          <w:noProof/>
          <w:sz w:val="24"/>
          <w:szCs w:val="24"/>
          <w:lang w:eastAsia="en-US"/>
        </w:rPr>
        <w:drawing>
          <wp:inline distT="0" distB="0" distL="0" distR="0" wp14:anchorId="53140D57" wp14:editId="4350A4C3">
            <wp:extent cx="1612053" cy="1553722"/>
            <wp:effectExtent l="0" t="0" r="7620" b="889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429650" name=""/>
                    <pic:cNvPicPr/>
                  </pic:nvPicPr>
                  <pic:blipFill>
                    <a:blip r:embed="rId2857"/>
                    <a:stretch>
                      <a:fillRect/>
                    </a:stretch>
                  </pic:blipFill>
                  <pic:spPr>
                    <a:xfrm>
                      <a:off x="0" y="0"/>
                      <a:ext cx="1620458" cy="1561823"/>
                    </a:xfrm>
                    <a:prstGeom prst="rect">
                      <a:avLst/>
                    </a:prstGeom>
                  </pic:spPr>
                </pic:pic>
              </a:graphicData>
            </a:graphic>
          </wp:inline>
        </w:drawing>
      </w:r>
    </w:p>
    <w:p w14:paraId="6AA5EAB3"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position w:val="-30"/>
          <w:sz w:val="24"/>
          <w:szCs w:val="24"/>
        </w:rPr>
        <w:object w:dxaOrig="1700" w:dyaOrig="740" w14:anchorId="7A5A640A">
          <v:shape id="_x0000_i2863" type="#_x0000_t75" style="width:85.5pt;height:36.75pt" o:ole="">
            <v:imagedata r:id="rId2858" o:title=""/>
          </v:shape>
          <o:OLEObject Type="Embed" ProgID="Equation.DSMT4" ShapeID="_x0000_i2863" DrawAspect="Content" ObjectID="_1796841927" r:id="rId3126"/>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30"/>
          <w:sz w:val="24"/>
          <w:szCs w:val="24"/>
        </w:rPr>
        <w:object w:dxaOrig="1540" w:dyaOrig="740" w14:anchorId="78BCC1B3">
          <v:shape id="_x0000_i2864" type="#_x0000_t75" style="width:76.5pt;height:36.75pt" o:ole="">
            <v:imagedata r:id="rId2860" o:title=""/>
          </v:shape>
          <o:OLEObject Type="Embed" ProgID="Equation.DSMT4" ShapeID="_x0000_i2864" DrawAspect="Content" ObjectID="_1796841928" r:id="rId312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position w:val="-32"/>
          <w:sz w:val="24"/>
          <w:szCs w:val="24"/>
        </w:rPr>
        <w:object w:dxaOrig="1540" w:dyaOrig="760" w14:anchorId="7C5FE9C8">
          <v:shape id="_x0000_i2865" type="#_x0000_t75" style="width:76.5pt;height:37.5pt" o:ole="">
            <v:imagedata r:id="rId2862" o:title=""/>
          </v:shape>
          <o:OLEObject Type="Embed" ProgID="Equation.DSMT4" ShapeID="_x0000_i2865" DrawAspect="Content" ObjectID="_1796841929" r:id="rId312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u w:val="single"/>
        </w:rPr>
        <w:t>D</w:t>
      </w:r>
      <w:r w:rsidRPr="00330A7E">
        <w:rPr>
          <w:rFonts w:ascii="Times New Roman" w:hAnsi="Times New Roman" w:cs="Times New Roman"/>
          <w:b/>
          <w:sz w:val="24"/>
          <w:szCs w:val="24"/>
        </w:rPr>
        <w:t xml:space="preserve">. </w:t>
      </w:r>
      <w:r w:rsidRPr="00330A7E">
        <w:rPr>
          <w:rFonts w:ascii="Times New Roman" w:hAnsi="Times New Roman" w:cs="Times New Roman"/>
          <w:position w:val="-32"/>
          <w:sz w:val="24"/>
          <w:szCs w:val="24"/>
        </w:rPr>
        <w:object w:dxaOrig="1700" w:dyaOrig="760" w14:anchorId="0698A44E">
          <v:shape id="_x0000_i2866" type="#_x0000_t75" style="width:85.5pt;height:37.5pt" o:ole="">
            <v:imagedata r:id="rId2864" o:title=""/>
          </v:shape>
          <o:OLEObject Type="Embed" ProgID="Equation.DSMT4" ShapeID="_x0000_i2866" DrawAspect="Content" ObjectID="_1796841930" r:id="rId3129"/>
        </w:object>
      </w:r>
      <w:r w:rsidRPr="00330A7E">
        <w:rPr>
          <w:rFonts w:ascii="Times New Roman" w:hAnsi="Times New Roman" w:cs="Times New Roman"/>
          <w:sz w:val="24"/>
          <w:szCs w:val="24"/>
        </w:rPr>
        <w:t>.</w:t>
      </w:r>
    </w:p>
    <w:p w14:paraId="7A29C1D2" w14:textId="77777777" w:rsidR="00ED397D" w:rsidRPr="00330A7E" w:rsidRDefault="00ED397D" w:rsidP="00330A7E">
      <w:pPr>
        <w:spacing w:before="120" w:after="0"/>
        <w:ind w:left="992" w:hanging="992"/>
        <w:jc w:val="center"/>
        <w:rPr>
          <w:rFonts w:ascii="Times New Roman" w:hAnsi="Times New Roman" w:cs="Times New Roman"/>
          <w:b/>
          <w:sz w:val="24"/>
          <w:szCs w:val="24"/>
        </w:rPr>
      </w:pPr>
      <w:r w:rsidRPr="00330A7E">
        <w:rPr>
          <w:rFonts w:ascii="Times New Roman" w:hAnsi="Times New Roman" w:cs="Times New Roman"/>
          <w:b/>
          <w:sz w:val="24"/>
          <w:szCs w:val="24"/>
        </w:rPr>
        <w:t>Hướng dẫn giải</w:t>
      </w:r>
    </w:p>
    <w:p w14:paraId="2EFD8B9A" w14:textId="77777777" w:rsidR="00ED397D" w:rsidRPr="00330A7E" w:rsidRDefault="00ED397D" w:rsidP="00330A7E">
      <w:pPr>
        <w:spacing w:after="0"/>
        <w:ind w:left="992"/>
        <w:rPr>
          <w:rFonts w:ascii="Times New Roman" w:hAnsi="Times New Roman" w:cs="Times New Roman"/>
          <w:b/>
          <w:sz w:val="24"/>
          <w:szCs w:val="24"/>
          <w:u w:val="single"/>
        </w:rPr>
      </w:pPr>
      <w:r w:rsidRPr="00330A7E">
        <w:rPr>
          <w:rFonts w:ascii="Times New Roman" w:hAnsi="Times New Roman" w:cs="Times New Roman"/>
          <w:b/>
          <w:sz w:val="24"/>
          <w:szCs w:val="24"/>
        </w:rPr>
        <w:t>Chọn D.</w:t>
      </w:r>
    </w:p>
    <w:p w14:paraId="4FE16597"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Cs/>
          <w:sz w:val="24"/>
          <w:szCs w:val="24"/>
        </w:rPr>
        <w:t xml:space="preserve">Hình phẳng </w:t>
      </w:r>
      <w:r w:rsidRPr="00330A7E">
        <w:rPr>
          <w:rFonts w:ascii="Times New Roman" w:hAnsi="Times New Roman" w:cs="Times New Roman"/>
          <w:bCs/>
          <w:position w:val="-4"/>
          <w:sz w:val="24"/>
          <w:szCs w:val="24"/>
        </w:rPr>
        <w:object w:dxaOrig="279" w:dyaOrig="260" w14:anchorId="28E4078C">
          <v:shape id="_x0000_i2867" type="#_x0000_t75" style="width:14.25pt;height:12.75pt" o:ole="">
            <v:imagedata r:id="rId3130" o:title=""/>
          </v:shape>
          <o:OLEObject Type="Embed" ProgID="Equation.DSMT4" ShapeID="_x0000_i2867" DrawAspect="Content" ObjectID="_1796841931" r:id="rId3131"/>
        </w:object>
      </w:r>
      <w:r w:rsidRPr="00330A7E">
        <w:rPr>
          <w:rFonts w:ascii="Times New Roman" w:hAnsi="Times New Roman" w:cs="Times New Roman"/>
          <w:bCs/>
          <w:sz w:val="24"/>
          <w:szCs w:val="24"/>
        </w:rPr>
        <w:t xml:space="preserve"> được giới hạn bởi 4 đường: Đồ thị hàm số </w:t>
      </w:r>
      <w:r w:rsidRPr="00330A7E">
        <w:rPr>
          <w:rFonts w:ascii="Times New Roman" w:hAnsi="Times New Roman" w:cs="Times New Roman"/>
          <w:position w:val="-10"/>
          <w:sz w:val="24"/>
          <w:szCs w:val="24"/>
        </w:rPr>
        <w:object w:dxaOrig="920" w:dyaOrig="320" w14:anchorId="4F025D13">
          <v:shape id="_x0000_i2868" type="#_x0000_t75" style="width:45.75pt;height:16.5pt" o:ole="">
            <v:imagedata r:id="rId3132" o:title=""/>
          </v:shape>
          <o:OLEObject Type="Embed" ProgID="Equation.DSMT4" ShapeID="_x0000_i2868" DrawAspect="Content" ObjectID="_1796841932" r:id="rId3133"/>
        </w:object>
      </w:r>
      <w:r w:rsidRPr="00330A7E">
        <w:rPr>
          <w:rFonts w:ascii="Times New Roman" w:hAnsi="Times New Roman" w:cs="Times New Roman"/>
          <w:sz w:val="24"/>
          <w:szCs w:val="24"/>
        </w:rPr>
        <w:t xml:space="preserve">, trục hoành </w:t>
      </w:r>
      <w:r w:rsidRPr="00330A7E">
        <w:rPr>
          <w:rFonts w:ascii="Times New Roman" w:hAnsi="Times New Roman" w:cs="Times New Roman"/>
          <w:position w:val="-6"/>
          <w:sz w:val="24"/>
          <w:szCs w:val="24"/>
        </w:rPr>
        <w:object w:dxaOrig="360" w:dyaOrig="279" w14:anchorId="28B98C3A">
          <v:shape id="_x0000_i2869" type="#_x0000_t75" style="width:18pt;height:14.25pt" o:ole="">
            <v:imagedata r:id="rId3134" o:title=""/>
          </v:shape>
          <o:OLEObject Type="Embed" ProgID="Equation.DSMT4" ShapeID="_x0000_i2869" DrawAspect="Content" ObjectID="_1796841933" r:id="rId3135"/>
        </w:object>
      </w:r>
      <w:r w:rsidRPr="00330A7E">
        <w:rPr>
          <w:rFonts w:ascii="Times New Roman" w:hAnsi="Times New Roman" w:cs="Times New Roman"/>
          <w:sz w:val="24"/>
          <w:szCs w:val="24"/>
        </w:rPr>
        <w:t xml:space="preserve"> và hai đường thẳng </w:t>
      </w:r>
      <w:r w:rsidRPr="00330A7E">
        <w:rPr>
          <w:rFonts w:ascii="Times New Roman" w:hAnsi="Times New Roman" w:cs="Times New Roman"/>
          <w:position w:val="-10"/>
          <w:sz w:val="24"/>
          <w:szCs w:val="24"/>
        </w:rPr>
        <w:object w:dxaOrig="1120" w:dyaOrig="320" w14:anchorId="71455D3E">
          <v:shape id="_x0000_i2870" type="#_x0000_t75" style="width:55.5pt;height:16.5pt" o:ole="">
            <v:imagedata r:id="rId3136" o:title=""/>
          </v:shape>
          <o:OLEObject Type="Embed" ProgID="Equation.DSMT4" ShapeID="_x0000_i2870" DrawAspect="Content" ObjectID="_1796841934" r:id="rId3137"/>
        </w:object>
      </w:r>
      <w:r w:rsidRPr="00330A7E">
        <w:rPr>
          <w:rFonts w:ascii="Times New Roman" w:hAnsi="Times New Roman" w:cs="Times New Roman"/>
          <w:sz w:val="24"/>
          <w:szCs w:val="24"/>
        </w:rPr>
        <w:t xml:space="preserve">. </w:t>
      </w:r>
      <w:r w:rsidRPr="00330A7E">
        <w:rPr>
          <w:rFonts w:ascii="Times New Roman" w:hAnsi="Times New Roman" w:cs="Times New Roman"/>
          <w:bCs/>
          <w:sz w:val="24"/>
          <w:szCs w:val="24"/>
        </w:rPr>
        <w:t xml:space="preserve">Do đó khối tròn xoay tạo thành khi cho hình phẳng </w:t>
      </w:r>
      <w:r w:rsidRPr="00330A7E">
        <w:rPr>
          <w:rFonts w:ascii="Times New Roman" w:hAnsi="Times New Roman" w:cs="Times New Roman"/>
          <w:bCs/>
          <w:position w:val="-4"/>
          <w:sz w:val="24"/>
          <w:szCs w:val="24"/>
        </w:rPr>
        <w:object w:dxaOrig="279" w:dyaOrig="260" w14:anchorId="0D16FB01">
          <v:shape id="_x0000_i2871" type="#_x0000_t75" style="width:14.25pt;height:12.75pt" o:ole="">
            <v:imagedata r:id="rId3130" o:title=""/>
          </v:shape>
          <o:OLEObject Type="Embed" ProgID="Equation.DSMT4" ShapeID="_x0000_i2871" DrawAspect="Content" ObjectID="_1796841935" r:id="rId3138"/>
        </w:object>
      </w:r>
      <w:r w:rsidRPr="00330A7E">
        <w:rPr>
          <w:rFonts w:ascii="Times New Roman" w:hAnsi="Times New Roman" w:cs="Times New Roman"/>
          <w:bCs/>
          <w:sz w:val="24"/>
          <w:szCs w:val="24"/>
        </w:rPr>
        <w:t xml:space="preserve"> quay quanh trục </w:t>
      </w:r>
      <w:r w:rsidRPr="00330A7E">
        <w:rPr>
          <w:rFonts w:ascii="Times New Roman" w:hAnsi="Times New Roman" w:cs="Times New Roman"/>
          <w:position w:val="-6"/>
          <w:sz w:val="24"/>
          <w:szCs w:val="24"/>
        </w:rPr>
        <w:object w:dxaOrig="360" w:dyaOrig="279" w14:anchorId="45A802FF">
          <v:shape id="_x0000_i2872" type="#_x0000_t75" style="width:18pt;height:14.25pt" o:ole="">
            <v:imagedata r:id="rId3134" o:title=""/>
          </v:shape>
          <o:OLEObject Type="Embed" ProgID="Equation.DSMT4" ShapeID="_x0000_i2872" DrawAspect="Content" ObjectID="_1796841936" r:id="rId3139"/>
        </w:object>
      </w:r>
      <w:r w:rsidRPr="00330A7E">
        <w:rPr>
          <w:rFonts w:ascii="Times New Roman" w:hAnsi="Times New Roman" w:cs="Times New Roman"/>
          <w:sz w:val="24"/>
          <w:szCs w:val="24"/>
        </w:rPr>
        <w:t xml:space="preserve"> có thể tích là </w:t>
      </w:r>
      <w:r w:rsidRPr="00330A7E">
        <w:rPr>
          <w:rFonts w:ascii="Times New Roman" w:hAnsi="Times New Roman" w:cs="Times New Roman"/>
          <w:position w:val="-34"/>
          <w:sz w:val="24"/>
          <w:szCs w:val="24"/>
        </w:rPr>
        <w:object w:dxaOrig="1760" w:dyaOrig="800" w14:anchorId="5987BBDD">
          <v:shape id="_x0000_i2873" type="#_x0000_t75" style="width:87.75pt;height:39.75pt" o:ole="">
            <v:imagedata r:id="rId3140" o:title=""/>
          </v:shape>
          <o:OLEObject Type="Embed" ProgID="Equation.DSMT4" ShapeID="_x0000_i2873" DrawAspect="Content" ObjectID="_1796841937" r:id="rId3141"/>
        </w:object>
      </w:r>
      <w:r w:rsidRPr="00330A7E">
        <w:rPr>
          <w:rFonts w:ascii="Times New Roman" w:hAnsi="Times New Roman" w:cs="Times New Roman"/>
          <w:sz w:val="24"/>
          <w:szCs w:val="24"/>
        </w:rPr>
        <w:t>.</w:t>
      </w:r>
    </w:p>
    <w:p w14:paraId="1503391C" w14:textId="77777777" w:rsidR="00ED397D" w:rsidRPr="00330A7E" w:rsidRDefault="00ED397D" w:rsidP="000E1E56">
      <w:pPr>
        <w:pStyle w:val="ListParagraph"/>
        <w:numPr>
          <w:ilvl w:val="0"/>
          <w:numId w:val="29"/>
        </w:numPr>
        <w:tabs>
          <w:tab w:val="left" w:pos="992"/>
        </w:tabs>
        <w:spacing w:before="120" w:line="259" w:lineRule="auto"/>
        <w:rPr>
          <w:rFonts w:ascii="Times New Roman" w:hAnsi="Times New Roman" w:cs="Times New Roman"/>
          <w:b/>
          <w:sz w:val="24"/>
          <w:szCs w:val="24"/>
        </w:rPr>
      </w:pPr>
      <w:r w:rsidRPr="00330A7E">
        <w:rPr>
          <w:rFonts w:ascii="Times New Roman" w:hAnsi="Times New Roman" w:cs="Times New Roman"/>
          <w:sz w:val="24"/>
          <w:szCs w:val="24"/>
        </w:rPr>
        <w:t>Trong các khẳng định sau, khẳng định nào sai?</w:t>
      </w:r>
    </w:p>
    <w:p w14:paraId="37B2A630"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sz w:val="24"/>
          <w:szCs w:val="24"/>
        </w:rPr>
        <w:t>Phương sai luôn luôn là số không âm.</w:t>
      </w:r>
    </w:p>
    <w:p w14:paraId="5B9E500F"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sz w:val="24"/>
          <w:szCs w:val="24"/>
        </w:rPr>
      </w:pPr>
      <w:r w:rsidRPr="00330A7E">
        <w:rPr>
          <w:rFonts w:ascii="Times New Roman" w:hAnsi="Times New Roman" w:cs="Times New Roman"/>
          <w:b/>
          <w:sz w:val="24"/>
          <w:szCs w:val="24"/>
        </w:rPr>
        <w:t xml:space="preserve">B. </w:t>
      </w:r>
      <w:r w:rsidRPr="00330A7E">
        <w:rPr>
          <w:rFonts w:ascii="Times New Roman" w:hAnsi="Times New Roman" w:cs="Times New Roman"/>
          <w:sz w:val="24"/>
          <w:szCs w:val="24"/>
        </w:rPr>
        <w:t>Phương sai là bình phương của độ lệch chuẩn.</w:t>
      </w:r>
    </w:p>
    <w:p w14:paraId="63723A5F"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sz w:val="24"/>
          <w:szCs w:val="24"/>
        </w:rPr>
      </w:pPr>
      <w:r w:rsidRPr="00330A7E">
        <w:rPr>
          <w:rFonts w:ascii="Times New Roman" w:hAnsi="Times New Roman" w:cs="Times New Roman"/>
          <w:b/>
          <w:sz w:val="24"/>
          <w:szCs w:val="24"/>
        </w:rPr>
        <w:t xml:space="preserve">C. </w:t>
      </w:r>
      <w:r w:rsidRPr="00330A7E">
        <w:rPr>
          <w:rFonts w:ascii="Times New Roman" w:hAnsi="Times New Roman" w:cs="Times New Roman"/>
          <w:sz w:val="24"/>
          <w:szCs w:val="24"/>
        </w:rPr>
        <w:t>Phương sai càng lớn thì độ phân tác của các giá trị quanh số trung bình càng lớn.</w:t>
      </w:r>
    </w:p>
    <w:p w14:paraId="30363012"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sz w:val="24"/>
          <w:szCs w:val="24"/>
        </w:rPr>
      </w:pPr>
      <w:r w:rsidRPr="00330A7E">
        <w:rPr>
          <w:rFonts w:ascii="Times New Roman" w:hAnsi="Times New Roman" w:cs="Times New Roman"/>
          <w:b/>
          <w:sz w:val="24"/>
          <w:szCs w:val="24"/>
          <w:u w:val="single"/>
        </w:rPr>
        <w:t>D</w:t>
      </w:r>
      <w:r w:rsidRPr="00330A7E">
        <w:rPr>
          <w:rFonts w:ascii="Times New Roman" w:hAnsi="Times New Roman" w:cs="Times New Roman"/>
          <w:b/>
          <w:sz w:val="24"/>
          <w:szCs w:val="24"/>
        </w:rPr>
        <w:t xml:space="preserve">. </w:t>
      </w:r>
      <w:r w:rsidRPr="00330A7E">
        <w:rPr>
          <w:rFonts w:ascii="Times New Roman" w:hAnsi="Times New Roman" w:cs="Times New Roman"/>
          <w:sz w:val="24"/>
          <w:szCs w:val="24"/>
        </w:rPr>
        <w:t>Phương sai luôn luôn lớn hơn độ lệch chuẩn.</w:t>
      </w:r>
    </w:p>
    <w:p w14:paraId="29DEE90C" w14:textId="77777777" w:rsidR="00ED397D" w:rsidRPr="00330A7E" w:rsidRDefault="00ED397D" w:rsidP="00330A7E">
      <w:pPr>
        <w:ind w:left="992"/>
        <w:jc w:val="center"/>
        <w:rPr>
          <w:rFonts w:ascii="Times New Roman" w:hAnsi="Times New Roman" w:cs="Times New Roman"/>
          <w:b/>
          <w:bCs/>
          <w:sz w:val="24"/>
          <w:szCs w:val="24"/>
        </w:rPr>
      </w:pPr>
      <w:r w:rsidRPr="00330A7E">
        <w:rPr>
          <w:rFonts w:ascii="Times New Roman" w:hAnsi="Times New Roman" w:cs="Times New Roman"/>
          <w:b/>
          <w:bCs/>
          <w:sz w:val="24"/>
          <w:szCs w:val="24"/>
        </w:rPr>
        <w:t>Hướng dẫn giải</w:t>
      </w:r>
    </w:p>
    <w:p w14:paraId="679F4846"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Khi </w:t>
      </w:r>
      <w:r w:rsidRPr="00330A7E">
        <w:rPr>
          <w:rFonts w:ascii="Times New Roman" w:hAnsi="Times New Roman" w:cs="Times New Roman"/>
          <w:position w:val="-14"/>
          <w:sz w:val="24"/>
          <w:szCs w:val="24"/>
        </w:rPr>
        <w:object w:dxaOrig="880" w:dyaOrig="400" w14:anchorId="473EF536">
          <v:shape id="_x0000_i2874" type="#_x0000_t75" style="width:43.5pt;height:19.5pt" o:ole="">
            <v:imagedata r:id="rId3142" o:title=""/>
          </v:shape>
          <o:OLEObject Type="Embed" ProgID="Equation.DSMT4" ShapeID="_x0000_i2874" DrawAspect="Content" ObjectID="_1796841938" r:id="rId3143"/>
        </w:object>
      </w:r>
      <w:r w:rsidRPr="00330A7E">
        <w:rPr>
          <w:rFonts w:ascii="Times New Roman" w:hAnsi="Times New Roman" w:cs="Times New Roman"/>
          <w:sz w:val="24"/>
          <w:szCs w:val="24"/>
        </w:rPr>
        <w:t xml:space="preserve"> thì </w:t>
      </w:r>
      <w:r w:rsidRPr="00330A7E">
        <w:rPr>
          <w:rFonts w:ascii="Times New Roman" w:hAnsi="Times New Roman" w:cs="Times New Roman"/>
          <w:position w:val="-6"/>
          <w:sz w:val="24"/>
          <w:szCs w:val="24"/>
        </w:rPr>
        <w:object w:dxaOrig="620" w:dyaOrig="320" w14:anchorId="5551EFFC">
          <v:shape id="_x0000_i2875" type="#_x0000_t75" style="width:31.5pt;height:16.5pt" o:ole="">
            <v:imagedata r:id="rId3144" o:title=""/>
          </v:shape>
          <o:OLEObject Type="Embed" ProgID="Equation.DSMT4" ShapeID="_x0000_i2875" DrawAspect="Content" ObjectID="_1796841939" r:id="rId3145"/>
        </w:object>
      </w:r>
      <w:r w:rsidRPr="00330A7E">
        <w:rPr>
          <w:rFonts w:ascii="Times New Roman" w:hAnsi="Times New Roman" w:cs="Times New Roman"/>
          <w:sz w:val="24"/>
          <w:szCs w:val="24"/>
        </w:rPr>
        <w:t xml:space="preserve"> nên khẳng định phương sai luôn lớn hơn độ lệch chuẩn là sai.</w:t>
      </w:r>
    </w:p>
    <w:p w14:paraId="64A49A3E" w14:textId="77777777" w:rsidR="00ED397D" w:rsidRPr="00330A7E" w:rsidRDefault="00ED397D" w:rsidP="00330A7E">
      <w:pPr>
        <w:rPr>
          <w:rFonts w:ascii="Times New Roman" w:hAnsi="Times New Roman" w:cs="Times New Roman"/>
          <w:b/>
          <w:bCs/>
          <w:color w:val="0033CC"/>
          <w:sz w:val="24"/>
          <w:szCs w:val="24"/>
        </w:rPr>
      </w:pPr>
      <w:r w:rsidRPr="00330A7E">
        <w:rPr>
          <w:rFonts w:ascii="Times New Roman" w:hAnsi="Times New Roman" w:cs="Times New Roman"/>
          <w:b/>
          <w:bCs/>
          <w:sz w:val="24"/>
          <w:szCs w:val="24"/>
        </w:rPr>
        <w:t xml:space="preserve">Phần II. </w:t>
      </w:r>
      <w:r w:rsidRPr="00330A7E">
        <w:rPr>
          <w:rFonts w:ascii="Times New Roman" w:hAnsi="Times New Roman" w:cs="Times New Roman"/>
          <w:b/>
          <w:bCs/>
          <w:color w:val="0033CC"/>
          <w:sz w:val="24"/>
          <w:szCs w:val="24"/>
        </w:rPr>
        <w:t>Câu trắc nghiệm đúng sai</w:t>
      </w:r>
    </w:p>
    <w:p w14:paraId="19BE1D2F" w14:textId="77777777" w:rsidR="00ED397D" w:rsidRPr="00330A7E" w:rsidRDefault="00ED397D" w:rsidP="000E1E56">
      <w:pPr>
        <w:pStyle w:val="ListParagraph"/>
        <w:numPr>
          <w:ilvl w:val="0"/>
          <w:numId w:val="9"/>
        </w:numPr>
        <w:tabs>
          <w:tab w:val="left" w:pos="992"/>
        </w:tabs>
        <w:spacing w:before="120" w:line="276" w:lineRule="auto"/>
        <w:rPr>
          <w:rFonts w:ascii="Times New Roman" w:hAnsi="Times New Roman" w:cs="Times New Roman"/>
          <w:b/>
          <w:bCs/>
          <w:sz w:val="24"/>
          <w:szCs w:val="24"/>
        </w:rPr>
      </w:pPr>
      <w:r w:rsidRPr="00330A7E">
        <w:rPr>
          <w:rFonts w:ascii="Times New Roman" w:eastAsia="Cambria" w:hAnsi="Times New Roman" w:cs="Times New Roman"/>
          <w:sz w:val="24"/>
          <w:szCs w:val="24"/>
          <w:lang w:val="pt-BR"/>
        </w:rPr>
        <w:lastRenderedPageBreak/>
        <w:t>Ta</w:t>
      </w:r>
      <w:r w:rsidRPr="00330A7E">
        <w:rPr>
          <w:rFonts w:ascii="Times New Roman" w:eastAsia="Cambria" w:hAnsi="Times New Roman" w:cs="Times New Roman"/>
          <w:sz w:val="24"/>
          <w:szCs w:val="24"/>
          <w:lang w:val="vi-VN"/>
        </w:rPr>
        <w:t xml:space="preserve"> có </w:t>
      </w:r>
      <w:r w:rsidRPr="00330A7E">
        <w:rPr>
          <w:rFonts w:ascii="Times New Roman" w:eastAsia="Arial" w:hAnsi="Times New Roman" w:cs="Times New Roman"/>
          <w:position w:val="-16"/>
          <w:sz w:val="24"/>
          <w:szCs w:val="24"/>
          <w:lang w:val="vi-VN"/>
        </w:rPr>
        <w:object w:dxaOrig="6320" w:dyaOrig="440" w14:anchorId="43706872">
          <v:shape id="_x0000_i2876" type="#_x0000_t75" style="width:314.25pt;height:21.75pt" o:ole="">
            <v:imagedata r:id="rId3146" o:title=""/>
          </v:shape>
          <o:OLEObject Type="Embed" ProgID="Equation.DSMT4" ShapeID="_x0000_i2876" DrawAspect="Content" ObjectID="_1796841940" r:id="rId3147"/>
        </w:object>
      </w:r>
    </w:p>
    <w:p w14:paraId="2D7253B1" w14:textId="77777777" w:rsidR="00ED397D" w:rsidRPr="00330A7E" w:rsidRDefault="00ED397D" w:rsidP="00330A7E">
      <w:pPr>
        <w:ind w:left="992"/>
        <w:rPr>
          <w:rFonts w:ascii="Times New Roman" w:eastAsia="Cambria" w:hAnsi="Times New Roman" w:cs="Times New Roman"/>
          <w:sz w:val="24"/>
          <w:szCs w:val="24"/>
          <w:lang w:val="vi-VN"/>
        </w:rPr>
      </w:pPr>
      <w:r w:rsidRPr="00330A7E">
        <w:rPr>
          <w:rFonts w:ascii="Times New Roman" w:eastAsia="Cambria" w:hAnsi="Times New Roman" w:cs="Times New Roman"/>
          <w:sz w:val="24"/>
          <w:szCs w:val="24"/>
          <w:lang w:val="pt-BR"/>
        </w:rPr>
        <w:t>Suy ra</w:t>
      </w:r>
      <w:r w:rsidRPr="00330A7E">
        <w:rPr>
          <w:rFonts w:ascii="Times New Roman" w:eastAsia="Cambria" w:hAnsi="Times New Roman" w:cs="Times New Roman"/>
          <w:sz w:val="24"/>
          <w:szCs w:val="24"/>
          <w:lang w:val="vi-VN"/>
        </w:rPr>
        <w:t xml:space="preserve"> </w:t>
      </w:r>
      <w:r w:rsidRPr="00330A7E">
        <w:rPr>
          <w:rFonts w:ascii="Times New Roman" w:eastAsia="Arial" w:hAnsi="Times New Roman" w:cs="Times New Roman"/>
          <w:position w:val="-14"/>
          <w:sz w:val="24"/>
          <w:szCs w:val="24"/>
          <w:lang w:val="vi-VN"/>
        </w:rPr>
        <w:object w:dxaOrig="3040" w:dyaOrig="400" w14:anchorId="4A63A558">
          <v:shape id="_x0000_i2877" type="#_x0000_t75" style="width:150.75pt;height:20.25pt" o:ole="">
            <v:imagedata r:id="rId3148" o:title=""/>
          </v:shape>
          <o:OLEObject Type="Embed" ProgID="Equation.DSMT4" ShapeID="_x0000_i2877" DrawAspect="Content" ObjectID="_1796841941" r:id="rId3149"/>
        </w:object>
      </w:r>
      <w:r w:rsidRPr="00330A7E">
        <w:rPr>
          <w:rFonts w:ascii="Times New Roman" w:eastAsia="Cambria" w:hAnsi="Times New Roman" w:cs="Times New Roman"/>
          <w:sz w:val="24"/>
          <w:szCs w:val="24"/>
          <w:lang w:val="pt-BR"/>
        </w:rPr>
        <w:t xml:space="preserve"> a</w:t>
      </w:r>
      <w:r w:rsidRPr="00330A7E">
        <w:rPr>
          <w:rFonts w:ascii="Times New Roman" w:eastAsia="Cambria" w:hAnsi="Times New Roman" w:cs="Times New Roman"/>
          <w:sz w:val="24"/>
          <w:szCs w:val="24"/>
          <w:lang w:val="vi-VN"/>
        </w:rPr>
        <w:t>) sai.</w:t>
      </w:r>
    </w:p>
    <w:p w14:paraId="160168F2" w14:textId="77777777" w:rsidR="00ED397D" w:rsidRPr="00330A7E" w:rsidRDefault="00ED397D" w:rsidP="00330A7E">
      <w:pPr>
        <w:ind w:left="992"/>
        <w:rPr>
          <w:rFonts w:ascii="Times New Roman" w:eastAsia="Arial" w:hAnsi="Times New Roman" w:cs="Times New Roman"/>
          <w:sz w:val="24"/>
          <w:szCs w:val="24"/>
          <w:lang w:val="vi-VN"/>
        </w:rPr>
      </w:pPr>
      <w:r w:rsidRPr="00330A7E">
        <w:rPr>
          <w:rFonts w:ascii="Times New Roman" w:eastAsia="Arial" w:hAnsi="Times New Roman" w:cs="Times New Roman"/>
          <w:noProof/>
          <w:sz w:val="24"/>
          <w:szCs w:val="24"/>
          <w:lang w:val="vi-VN"/>
        </w:rPr>
        <w:t xml:space="preserve">Sau 5 giờ lượng khách tham quan là </w:t>
      </w:r>
      <w:r w:rsidRPr="00330A7E">
        <w:rPr>
          <w:rFonts w:ascii="Times New Roman" w:eastAsia="Arial" w:hAnsi="Times New Roman" w:cs="Times New Roman"/>
          <w:position w:val="-14"/>
          <w:sz w:val="24"/>
          <w:szCs w:val="24"/>
          <w:lang w:val="vi-VN"/>
        </w:rPr>
        <w:object w:dxaOrig="1260" w:dyaOrig="400" w14:anchorId="6BCB0931">
          <v:shape id="_x0000_i2878" type="#_x0000_t75" style="width:62.25pt;height:20.25pt" o:ole="">
            <v:imagedata r:id="rId3150" o:title=""/>
          </v:shape>
          <o:OLEObject Type="Embed" ProgID="Equation.DSMT4" ShapeID="_x0000_i2878" DrawAspect="Content" ObjectID="_1796841942" r:id="rId3151"/>
        </w:object>
      </w:r>
      <w:r w:rsidRPr="00330A7E">
        <w:rPr>
          <w:rFonts w:ascii="Times New Roman" w:eastAsia="Arial" w:hAnsi="Times New Roman" w:cs="Times New Roman"/>
          <w:sz w:val="24"/>
          <w:szCs w:val="24"/>
          <w:lang w:val="vi-VN"/>
        </w:rPr>
        <w:t>. Do đó b) đúng.</w:t>
      </w:r>
    </w:p>
    <w:p w14:paraId="4F23D5DE" w14:textId="77777777" w:rsidR="00ED397D" w:rsidRPr="00330A7E" w:rsidRDefault="00ED397D" w:rsidP="00330A7E">
      <w:pPr>
        <w:ind w:left="992"/>
        <w:rPr>
          <w:rFonts w:ascii="Times New Roman" w:eastAsia="Arial" w:hAnsi="Times New Roman" w:cs="Times New Roman"/>
          <w:sz w:val="24"/>
          <w:szCs w:val="24"/>
        </w:rPr>
      </w:pPr>
      <w:r w:rsidRPr="00330A7E">
        <w:rPr>
          <w:rFonts w:ascii="Times New Roman" w:eastAsia="Arial" w:hAnsi="Times New Roman" w:cs="Times New Roman"/>
          <w:sz w:val="24"/>
          <w:szCs w:val="24"/>
          <w:lang w:val="vi-VN"/>
        </w:rPr>
        <w:t xml:space="preserve">Ta có </w:t>
      </w:r>
      <w:r w:rsidRPr="00330A7E">
        <w:rPr>
          <w:rFonts w:ascii="Times New Roman" w:eastAsia="Arial" w:hAnsi="Times New Roman" w:cs="Times New Roman"/>
          <w:position w:val="-24"/>
          <w:sz w:val="24"/>
          <w:szCs w:val="24"/>
          <w:lang w:val="vi-VN"/>
        </w:rPr>
        <w:object w:dxaOrig="2480" w:dyaOrig="499" w14:anchorId="672C900A">
          <v:shape id="_x0000_i2879" type="#_x0000_t75" style="width:123pt;height:24.75pt" o:ole="">
            <v:imagedata r:id="rId3152" o:title=""/>
          </v:shape>
          <o:OLEObject Type="Embed" ProgID="Equation.DSMT4" ShapeID="_x0000_i2879" DrawAspect="Content" ObjectID="_1796841943" r:id="rId3153"/>
        </w:object>
      </w:r>
      <w:r w:rsidRPr="00330A7E">
        <w:rPr>
          <w:rFonts w:ascii="Times New Roman" w:eastAsia="Arial" w:hAnsi="Times New Roman" w:cs="Times New Roman"/>
          <w:sz w:val="24"/>
          <w:szCs w:val="24"/>
          <w:lang w:val="vi-VN"/>
        </w:rPr>
        <w:t>Do đó d) đúng, c) Sai</w:t>
      </w:r>
    </w:p>
    <w:p w14:paraId="2CD08A34"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Đáp án: a) </w:t>
      </w:r>
      <w:r w:rsidRPr="00330A7E">
        <w:rPr>
          <w:rFonts w:ascii="Times New Roman" w:hAnsi="Times New Roman" w:cs="Times New Roman"/>
          <w:b/>
          <w:bCs/>
          <w:sz w:val="24"/>
          <w:szCs w:val="24"/>
        </w:rPr>
        <w:t>S</w:t>
      </w:r>
      <w:r w:rsidRPr="00330A7E">
        <w:rPr>
          <w:rFonts w:ascii="Times New Roman" w:hAnsi="Times New Roman" w:cs="Times New Roman"/>
          <w:sz w:val="24"/>
          <w:szCs w:val="24"/>
        </w:rPr>
        <w:t>,</w: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b) </w:t>
      </w:r>
      <w:r w:rsidRPr="00330A7E">
        <w:rPr>
          <w:rFonts w:ascii="Times New Roman" w:hAnsi="Times New Roman" w:cs="Times New Roman"/>
          <w:b/>
          <w:bCs/>
          <w:sz w:val="24"/>
          <w:szCs w:val="24"/>
        </w:rPr>
        <w:t>Đ</w:t>
      </w:r>
      <w:r w:rsidRPr="00330A7E">
        <w:rPr>
          <w:rFonts w:ascii="Times New Roman" w:hAnsi="Times New Roman" w:cs="Times New Roman"/>
          <w:sz w:val="24"/>
          <w:szCs w:val="24"/>
        </w:rPr>
        <w:t>,</w: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c)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Đ</w:t>
      </w:r>
      <w:r w:rsidRPr="00330A7E">
        <w:rPr>
          <w:rFonts w:ascii="Times New Roman" w:hAnsi="Times New Roman" w:cs="Times New Roman"/>
          <w:sz w:val="24"/>
          <w:szCs w:val="24"/>
        </w:rPr>
        <w:t>.</w:t>
      </w:r>
    </w:p>
    <w:p w14:paraId="5752BD96" w14:textId="77777777" w:rsidR="00ED397D" w:rsidRPr="00330A7E" w:rsidRDefault="00ED397D" w:rsidP="000E1E56">
      <w:pPr>
        <w:pStyle w:val="ListParagraph"/>
        <w:numPr>
          <w:ilvl w:val="0"/>
          <w:numId w:val="9"/>
        </w:numPr>
        <w:tabs>
          <w:tab w:val="left" w:pos="992"/>
        </w:tabs>
        <w:spacing w:before="120" w:line="276" w:lineRule="auto"/>
        <w:rPr>
          <w:rFonts w:ascii="Times New Roman" w:hAnsi="Times New Roman" w:cs="Times New Roman"/>
          <w:sz w:val="24"/>
          <w:szCs w:val="24"/>
        </w:rPr>
      </w:pPr>
      <w:r w:rsidRPr="00330A7E">
        <w:rPr>
          <w:rFonts w:ascii="Times New Roman" w:eastAsia="Times New Roman" w:hAnsi="Times New Roman" w:cs="Times New Roman"/>
          <w:color w:val="222222"/>
          <w:sz w:val="24"/>
          <w:szCs w:val="24"/>
        </w:rPr>
        <w:t xml:space="preserve">Xét hàm số </w:t>
      </w:r>
      <w:r w:rsidRPr="00330A7E">
        <w:rPr>
          <w:rFonts w:ascii="Times New Roman" w:hAnsi="Times New Roman" w:cs="Times New Roman"/>
          <w:position w:val="-26"/>
          <w:sz w:val="24"/>
          <w:szCs w:val="24"/>
        </w:rPr>
        <w:object w:dxaOrig="1780" w:dyaOrig="680" w14:anchorId="339EB78F">
          <v:shape id="_x0000_i2880" type="#_x0000_t75" style="width:89.25pt;height:33.75pt" o:ole="">
            <v:imagedata r:id="rId3154" o:title=""/>
          </v:shape>
          <o:OLEObject Type="Embed" ProgID="Equation.DSMT4" ShapeID="_x0000_i2880" DrawAspect="Content" ObjectID="_1796841944" r:id="rId3155"/>
        </w:object>
      </w:r>
      <w:r w:rsidRPr="00330A7E">
        <w:rPr>
          <w:rFonts w:ascii="Times New Roman" w:eastAsia="Times New Roman" w:hAnsi="Times New Roman" w:cs="Times New Roman"/>
          <w:color w:val="222222"/>
          <w:sz w:val="24"/>
          <w:szCs w:val="24"/>
        </w:rPr>
        <w:t xml:space="preserve"> trên nửa khoảng </w:t>
      </w:r>
      <w:r w:rsidRPr="00330A7E">
        <w:rPr>
          <w:rFonts w:ascii="Times New Roman" w:hAnsi="Times New Roman" w:cs="Times New Roman"/>
          <w:position w:val="-14"/>
          <w:sz w:val="24"/>
          <w:szCs w:val="24"/>
        </w:rPr>
        <w:object w:dxaOrig="880" w:dyaOrig="420" w14:anchorId="6AF4C050">
          <v:shape id="_x0000_i2881" type="#_x0000_t75" style="width:44.25pt;height:21pt" o:ole="">
            <v:imagedata r:id="rId3156" o:title=""/>
          </v:shape>
          <o:OLEObject Type="Embed" ProgID="Equation.DSMT4" ShapeID="_x0000_i2881" DrawAspect="Content" ObjectID="_1796841945" r:id="rId3157"/>
        </w:object>
      </w:r>
    </w:p>
    <w:p w14:paraId="1C401563" w14:textId="77777777" w:rsidR="00ED397D" w:rsidRPr="00330A7E" w:rsidRDefault="00ED397D" w:rsidP="00330A7E">
      <w:pPr>
        <w:shd w:val="clear" w:color="auto" w:fill="FFFFFF"/>
        <w:spacing w:after="0"/>
        <w:ind w:left="992"/>
        <w:rPr>
          <w:rFonts w:ascii="Times New Roman" w:eastAsia="Times New Roman" w:hAnsi="Times New Roman" w:cs="Times New Roman"/>
          <w:color w:val="222222"/>
          <w:sz w:val="24"/>
          <w:szCs w:val="24"/>
        </w:rPr>
      </w:pPr>
      <w:r w:rsidRPr="00330A7E">
        <w:rPr>
          <w:rFonts w:ascii="Times New Roman" w:eastAsia="Times New Roman" w:hAnsi="Times New Roman" w:cs="Times New Roman"/>
          <w:color w:val="222222"/>
          <w:position w:val="-34"/>
          <w:sz w:val="24"/>
          <w:szCs w:val="24"/>
        </w:rPr>
        <w:object w:dxaOrig="1880" w:dyaOrig="780" w14:anchorId="4A82B552">
          <v:shape id="_x0000_i2882" type="#_x0000_t75" style="width:93.75pt;height:39pt" o:ole="">
            <v:imagedata r:id="rId3158" o:title=""/>
          </v:shape>
          <o:OLEObject Type="Embed" ProgID="Equation.DSMT4" ShapeID="_x0000_i2882" DrawAspect="Content" ObjectID="_1796841946" r:id="rId3159"/>
        </w:object>
      </w:r>
      <w:r w:rsidRPr="00330A7E">
        <w:rPr>
          <w:rFonts w:ascii="Times New Roman" w:eastAsia="Times New Roman" w:hAnsi="Times New Roman" w:cs="Times New Roman"/>
          <w:color w:val="222222"/>
          <w:position w:val="-64"/>
          <w:sz w:val="24"/>
          <w:szCs w:val="24"/>
        </w:rPr>
        <w:object w:dxaOrig="2840" w:dyaOrig="1400" w14:anchorId="1372F929">
          <v:shape id="_x0000_i2883" type="#_x0000_t75" style="width:141.75pt;height:69.75pt" o:ole="">
            <v:imagedata r:id="rId3160" o:title=""/>
          </v:shape>
          <o:OLEObject Type="Embed" ProgID="Equation.DSMT4" ShapeID="_x0000_i2883" DrawAspect="Content" ObjectID="_1796841947" r:id="rId3161"/>
        </w:object>
      </w:r>
    </w:p>
    <w:p w14:paraId="61812E09" w14:textId="77777777" w:rsidR="00ED397D" w:rsidRPr="00330A7E" w:rsidRDefault="00ED397D" w:rsidP="00330A7E">
      <w:pPr>
        <w:shd w:val="clear" w:color="auto" w:fill="FFFFFF"/>
        <w:spacing w:after="0"/>
        <w:ind w:left="992"/>
        <w:rPr>
          <w:rFonts w:ascii="Times New Roman" w:eastAsia="Times New Roman" w:hAnsi="Times New Roman" w:cs="Times New Roman"/>
          <w:color w:val="222222"/>
          <w:sz w:val="24"/>
          <w:szCs w:val="24"/>
        </w:rPr>
      </w:pPr>
      <w:r w:rsidRPr="00330A7E">
        <w:rPr>
          <w:rFonts w:ascii="Times New Roman" w:eastAsia="Times New Roman" w:hAnsi="Times New Roman" w:cs="Times New Roman"/>
          <w:color w:val="222222"/>
          <w:sz w:val="24"/>
          <w:szCs w:val="24"/>
        </w:rPr>
        <w:t>Bảng biến thiên:</w:t>
      </w:r>
    </w:p>
    <w:p w14:paraId="33CFFC84" w14:textId="77777777" w:rsidR="00ED397D" w:rsidRPr="00330A7E" w:rsidRDefault="00ED397D" w:rsidP="00330A7E">
      <w:pPr>
        <w:shd w:val="clear" w:color="auto" w:fill="FFFFFF"/>
        <w:spacing w:after="390"/>
        <w:ind w:left="992"/>
        <w:rPr>
          <w:rFonts w:ascii="Times New Roman" w:eastAsia="Times New Roman" w:hAnsi="Times New Roman" w:cs="Times New Roman"/>
          <w:color w:val="222222"/>
          <w:sz w:val="24"/>
          <w:szCs w:val="24"/>
        </w:rPr>
      </w:pPr>
      <w:r w:rsidRPr="00330A7E">
        <w:rPr>
          <w:rFonts w:ascii="Times New Roman" w:eastAsia="Times New Roman" w:hAnsi="Times New Roman" w:cs="Times New Roman"/>
          <w:noProof/>
          <w:color w:val="222222"/>
          <w:sz w:val="24"/>
          <w:szCs w:val="24"/>
          <w:lang w:eastAsia="en-US"/>
        </w:rPr>
        <w:drawing>
          <wp:inline distT="0" distB="0" distL="0" distR="0" wp14:anchorId="07CDA4BC" wp14:editId="7735763E">
            <wp:extent cx="4724400" cy="1609725"/>
            <wp:effectExtent l="0" t="0" r="0" b="9525"/>
            <wp:docPr id="58" name="Picture 58" descr="https://thuvienhoclieu.com/wp-content/uploads/2024/07/word-image-497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https://thuvienhoclieu.com/wp-content/uploads/2024/07/word-image-49703-2.png"/>
                    <pic:cNvPicPr>
                      <a:picLocks noChangeAspect="1" noChangeArrowheads="1"/>
                    </pic:cNvPicPr>
                  </pic:nvPicPr>
                  <pic:blipFill>
                    <a:blip r:embed="rId3162">
                      <a:extLst>
                        <a:ext uri="{28A0092B-C50C-407E-A947-70E740481C1C}">
                          <a14:useLocalDpi xmlns:a14="http://schemas.microsoft.com/office/drawing/2010/main" val="0"/>
                        </a:ext>
                      </a:extLst>
                    </a:blip>
                    <a:srcRect/>
                    <a:stretch>
                      <a:fillRect/>
                    </a:stretch>
                  </pic:blipFill>
                  <pic:spPr bwMode="auto">
                    <a:xfrm>
                      <a:off x="0" y="0"/>
                      <a:ext cx="4724400" cy="1609725"/>
                    </a:xfrm>
                    <a:prstGeom prst="rect">
                      <a:avLst/>
                    </a:prstGeom>
                    <a:noFill/>
                    <a:ln>
                      <a:noFill/>
                    </a:ln>
                  </pic:spPr>
                </pic:pic>
              </a:graphicData>
            </a:graphic>
          </wp:inline>
        </w:drawing>
      </w:r>
    </w:p>
    <w:p w14:paraId="4D172759" w14:textId="77777777" w:rsidR="00ED397D" w:rsidRPr="00330A7E" w:rsidRDefault="00ED397D" w:rsidP="00330A7E">
      <w:pPr>
        <w:shd w:val="clear" w:color="auto" w:fill="FFFFFF"/>
        <w:spacing w:after="0"/>
        <w:ind w:left="992"/>
        <w:rPr>
          <w:rFonts w:ascii="Times New Roman" w:eastAsia="Times New Roman" w:hAnsi="Times New Roman" w:cs="Times New Roman"/>
          <w:color w:val="222222"/>
          <w:sz w:val="24"/>
          <w:szCs w:val="24"/>
        </w:rPr>
      </w:pPr>
      <w:r w:rsidRPr="00330A7E">
        <w:rPr>
          <w:rFonts w:ascii="Times New Roman" w:eastAsia="Times New Roman" w:hAnsi="Times New Roman" w:cs="Times New Roman"/>
          <w:color w:val="222222"/>
          <w:sz w:val="24"/>
          <w:szCs w:val="24"/>
        </w:rPr>
        <w:t xml:space="preserve">Từ bảng biến thiên, ta thấy </w:t>
      </w:r>
      <w:r w:rsidRPr="00330A7E">
        <w:rPr>
          <w:rFonts w:ascii="Times New Roman" w:eastAsia="Times New Roman" w:hAnsi="Times New Roman" w:cs="Times New Roman"/>
          <w:color w:val="222222"/>
          <w:position w:val="-26"/>
          <w:sz w:val="24"/>
          <w:szCs w:val="24"/>
        </w:rPr>
        <w:object w:dxaOrig="2079" w:dyaOrig="499" w14:anchorId="3CCD62BA">
          <v:shape id="_x0000_i2884" type="#_x0000_t75" style="width:104.25pt;height:24.75pt" o:ole="">
            <v:imagedata r:id="rId3163" o:title=""/>
          </v:shape>
          <o:OLEObject Type="Embed" ProgID="Equation.DSMT4" ShapeID="_x0000_i2884" DrawAspect="Content" ObjectID="_1796841948" r:id="rId3164"/>
        </w:object>
      </w:r>
    </w:p>
    <w:p w14:paraId="0C4D618B" w14:textId="77777777" w:rsidR="00ED397D" w:rsidRPr="00330A7E" w:rsidRDefault="00ED397D" w:rsidP="00330A7E">
      <w:pPr>
        <w:spacing w:after="0"/>
        <w:ind w:left="992"/>
        <w:rPr>
          <w:rFonts w:ascii="Times New Roman" w:eastAsia="Times New Roman" w:hAnsi="Times New Roman" w:cs="Times New Roman"/>
          <w:color w:val="222222"/>
          <w:sz w:val="24"/>
          <w:szCs w:val="24"/>
        </w:rPr>
      </w:pPr>
      <w:r w:rsidRPr="00330A7E">
        <w:rPr>
          <w:rFonts w:ascii="Times New Roman" w:eastAsia="Times New Roman" w:hAnsi="Times New Roman" w:cs="Times New Roman"/>
          <w:color w:val="222222"/>
          <w:sz w:val="24"/>
          <w:szCs w:val="24"/>
        </w:rPr>
        <w:t>Vậy vào các thời điểm </w:t>
      </w:r>
      <w:r w:rsidRPr="00330A7E">
        <w:rPr>
          <w:rFonts w:ascii="Times New Roman" w:eastAsia="Times New Roman" w:hAnsi="Times New Roman" w:cs="Times New Roman"/>
          <w:color w:val="222222"/>
          <w:sz w:val="24"/>
          <w:szCs w:val="24"/>
          <w:bdr w:val="none" w:sz="0" w:space="0" w:color="auto" w:frame="1"/>
        </w:rPr>
        <w:t xml:space="preserve">t=0 </w:t>
      </w:r>
      <w:r w:rsidRPr="00330A7E">
        <w:rPr>
          <w:rFonts w:ascii="Times New Roman" w:eastAsia="Times New Roman" w:hAnsi="Times New Roman" w:cs="Times New Roman"/>
          <w:color w:val="222222"/>
          <w:sz w:val="24"/>
          <w:szCs w:val="24"/>
        </w:rPr>
        <w:t>thì nồng độ oxygen trong nước cao nhất và </w:t>
      </w:r>
      <w:r w:rsidRPr="00330A7E">
        <w:rPr>
          <w:rFonts w:ascii="Times New Roman" w:eastAsia="Times New Roman" w:hAnsi="Times New Roman" w:cs="Times New Roman"/>
          <w:color w:val="222222"/>
          <w:sz w:val="24"/>
          <w:szCs w:val="24"/>
          <w:bdr w:val="none" w:sz="0" w:space="0" w:color="auto" w:frame="1"/>
        </w:rPr>
        <w:t xml:space="preserve">t=1/3 </w:t>
      </w:r>
      <w:r w:rsidRPr="00330A7E">
        <w:rPr>
          <w:rFonts w:ascii="Times New Roman" w:eastAsia="Times New Roman" w:hAnsi="Times New Roman" w:cs="Times New Roman"/>
          <w:color w:val="222222"/>
          <w:sz w:val="24"/>
          <w:szCs w:val="24"/>
        </w:rPr>
        <w:t>giờ thì nồng độ oxygen trong nước thấp nhất.</w:t>
      </w:r>
    </w:p>
    <w:p w14:paraId="0FA3CDAB"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Đáp án: a) </w:t>
      </w:r>
      <w:r w:rsidRPr="00330A7E">
        <w:rPr>
          <w:rFonts w:ascii="Times New Roman" w:hAnsi="Times New Roman" w:cs="Times New Roman"/>
          <w:b/>
          <w:bCs/>
          <w:sz w:val="24"/>
          <w:szCs w:val="24"/>
        </w:rPr>
        <w:t>Đ</w:t>
      </w:r>
      <w:r w:rsidRPr="00330A7E">
        <w:rPr>
          <w:rFonts w:ascii="Times New Roman" w:hAnsi="Times New Roman" w:cs="Times New Roman"/>
          <w:sz w:val="24"/>
          <w:szCs w:val="24"/>
        </w:rPr>
        <w:t>,</w: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b) </w:t>
      </w:r>
      <w:r w:rsidRPr="00330A7E">
        <w:rPr>
          <w:rFonts w:ascii="Times New Roman" w:hAnsi="Times New Roman" w:cs="Times New Roman"/>
          <w:b/>
          <w:bCs/>
          <w:sz w:val="24"/>
          <w:szCs w:val="24"/>
        </w:rPr>
        <w:t>Đ</w:t>
      </w:r>
      <w:r w:rsidRPr="00330A7E">
        <w:rPr>
          <w:rFonts w:ascii="Times New Roman" w:hAnsi="Times New Roman" w:cs="Times New Roman"/>
          <w:sz w:val="24"/>
          <w:szCs w:val="24"/>
        </w:rPr>
        <w:t>,</w: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c)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S</w:t>
      </w:r>
      <w:r w:rsidRPr="00330A7E">
        <w:rPr>
          <w:rFonts w:ascii="Times New Roman" w:hAnsi="Times New Roman" w:cs="Times New Roman"/>
          <w:sz w:val="24"/>
          <w:szCs w:val="24"/>
        </w:rPr>
        <w:t>.</w:t>
      </w:r>
    </w:p>
    <w:p w14:paraId="1A15C721" w14:textId="77777777" w:rsidR="00ED397D" w:rsidRPr="00330A7E" w:rsidRDefault="00ED397D" w:rsidP="000E1E56">
      <w:pPr>
        <w:pStyle w:val="ListParagraph"/>
        <w:numPr>
          <w:ilvl w:val="0"/>
          <w:numId w:val="9"/>
        </w:numPr>
        <w:tabs>
          <w:tab w:val="left" w:pos="992"/>
        </w:tabs>
        <w:spacing w:before="120" w:line="276" w:lineRule="auto"/>
        <w:rPr>
          <w:rFonts w:ascii="Times New Roman" w:hAnsi="Times New Roman" w:cs="Times New Roman"/>
          <w:sz w:val="24"/>
          <w:szCs w:val="24"/>
        </w:rPr>
      </w:pPr>
      <w:r w:rsidRPr="00330A7E">
        <w:rPr>
          <w:rFonts w:ascii="Times New Roman" w:eastAsia="Cambria" w:hAnsi="Times New Roman" w:cs="Times New Roman"/>
          <w:sz w:val="24"/>
          <w:szCs w:val="24"/>
        </w:rPr>
        <w:t xml:space="preserve">a) Do </w:t>
      </w:r>
      <w:r w:rsidRPr="00330A7E">
        <w:rPr>
          <w:rFonts w:ascii="Times New Roman" w:hAnsi="Times New Roman" w:cs="Times New Roman"/>
          <w:position w:val="-14"/>
          <w:sz w:val="24"/>
          <w:szCs w:val="24"/>
        </w:rPr>
        <w:object w:dxaOrig="980" w:dyaOrig="400" w14:anchorId="2E514254">
          <v:shape id="_x0000_i2885" type="#_x0000_t75" style="width:48.75pt;height:20.25pt" o:ole="">
            <v:imagedata r:id="rId2901" o:title=""/>
          </v:shape>
          <o:OLEObject Type="Embed" ProgID="Equation.DSMT4" ShapeID="_x0000_i2885" DrawAspect="Content" ObjectID="_1796841949" r:id="rId3165"/>
        </w:object>
      </w:r>
      <w:r w:rsidRPr="00330A7E">
        <w:rPr>
          <w:rFonts w:ascii="Times New Roman" w:hAnsi="Times New Roman" w:cs="Times New Roman"/>
          <w:sz w:val="24"/>
          <w:szCs w:val="24"/>
        </w:rPr>
        <w:t>,</w:t>
      </w:r>
      <w:r w:rsidRPr="00330A7E">
        <w:rPr>
          <w:rFonts w:ascii="Times New Roman" w:hAnsi="Times New Roman" w:cs="Times New Roman"/>
          <w:position w:val="-14"/>
          <w:sz w:val="24"/>
          <w:szCs w:val="24"/>
        </w:rPr>
        <w:object w:dxaOrig="980" w:dyaOrig="400" w14:anchorId="7E6A524D">
          <v:shape id="_x0000_i2886" type="#_x0000_t75" style="width:48.75pt;height:20.25pt" o:ole="">
            <v:imagedata r:id="rId2903" o:title=""/>
          </v:shape>
          <o:OLEObject Type="Embed" ProgID="Equation.DSMT4" ShapeID="_x0000_i2886" DrawAspect="Content" ObjectID="_1796841950" r:id="rId3166"/>
        </w:object>
      </w:r>
      <w:r w:rsidRPr="00330A7E">
        <w:rPr>
          <w:rFonts w:ascii="Times New Roman" w:hAnsi="Times New Roman" w:cs="Times New Roman"/>
          <w:sz w:val="24"/>
          <w:szCs w:val="24"/>
        </w:rPr>
        <w:t xml:space="preserve"> và </w:t>
      </w:r>
      <w:r w:rsidRPr="00330A7E">
        <w:rPr>
          <w:rFonts w:ascii="Times New Roman" w:hAnsi="Times New Roman" w:cs="Times New Roman"/>
          <w:position w:val="-4"/>
          <w:sz w:val="24"/>
          <w:szCs w:val="24"/>
        </w:rPr>
        <w:object w:dxaOrig="320" w:dyaOrig="260" w14:anchorId="4FE4403E">
          <v:shape id="_x0000_i2887" type="#_x0000_t75" style="width:15.75pt;height:12pt" o:ole="">
            <v:imagedata r:id="rId3167" o:title=""/>
          </v:shape>
          <o:OLEObject Type="Embed" ProgID="Equation.DSMT4" ShapeID="_x0000_i2887" DrawAspect="Content" ObjectID="_1796841951" r:id="rId3168"/>
        </w:object>
      </w:r>
      <w:r w:rsidRPr="00330A7E">
        <w:rPr>
          <w:rFonts w:ascii="Times New Roman" w:hAnsi="Times New Roman" w:cs="Times New Roman"/>
          <w:sz w:val="24"/>
          <w:szCs w:val="24"/>
        </w:rPr>
        <w:t xml:space="preserve"> là trung điểm của </w:t>
      </w:r>
      <w:r w:rsidRPr="00330A7E">
        <w:rPr>
          <w:rFonts w:ascii="Times New Roman" w:hAnsi="Times New Roman" w:cs="Times New Roman"/>
          <w:position w:val="-4"/>
          <w:sz w:val="24"/>
          <w:szCs w:val="24"/>
        </w:rPr>
        <w:object w:dxaOrig="400" w:dyaOrig="260" w14:anchorId="02817680">
          <v:shape id="_x0000_i2888" type="#_x0000_t75" style="width:20.25pt;height:12pt" o:ole="">
            <v:imagedata r:id="rId3169" o:title=""/>
          </v:shape>
          <o:OLEObject Type="Embed" ProgID="Equation.DSMT4" ShapeID="_x0000_i2888" DrawAspect="Content" ObjectID="_1796841952" r:id="rId3170"/>
        </w:object>
      </w:r>
      <w:r w:rsidRPr="00330A7E">
        <w:rPr>
          <w:rFonts w:ascii="Times New Roman" w:eastAsia="Cambria" w:hAnsi="Times New Roman" w:cs="Times New Roman"/>
          <w:sz w:val="24"/>
          <w:szCs w:val="24"/>
        </w:rPr>
        <w:t xml:space="preserve"> nên </w:t>
      </w:r>
      <w:r w:rsidRPr="00330A7E">
        <w:rPr>
          <w:rFonts w:ascii="Times New Roman" w:hAnsi="Times New Roman" w:cs="Times New Roman"/>
          <w:position w:val="-14"/>
          <w:sz w:val="24"/>
          <w:szCs w:val="24"/>
        </w:rPr>
        <w:object w:dxaOrig="1020" w:dyaOrig="400" w14:anchorId="3BABB629">
          <v:shape id="_x0000_i2889" type="#_x0000_t75" style="width:51pt;height:20.25pt" o:ole="">
            <v:imagedata r:id="rId3171" o:title=""/>
          </v:shape>
          <o:OLEObject Type="Embed" ProgID="Equation.DSMT4" ShapeID="_x0000_i2889" DrawAspect="Content" ObjectID="_1796841953" r:id="rId3172"/>
        </w:object>
      </w:r>
      <w:r w:rsidRPr="00330A7E">
        <w:rPr>
          <w:rFonts w:ascii="Times New Roman" w:eastAsia="Cambria" w:hAnsi="Times New Roman" w:cs="Times New Roman"/>
          <w:sz w:val="24"/>
          <w:szCs w:val="24"/>
        </w:rPr>
        <w:t>. Suy ra a) Đúng</w:t>
      </w:r>
    </w:p>
    <w:p w14:paraId="508504B2" w14:textId="77777777" w:rsidR="00ED397D" w:rsidRPr="00330A7E" w:rsidRDefault="00ED397D" w:rsidP="00330A7E">
      <w:pPr>
        <w:ind w:firstLine="993"/>
        <w:rPr>
          <w:rFonts w:ascii="Times New Roman" w:eastAsia="Cambria" w:hAnsi="Times New Roman" w:cs="Times New Roman"/>
          <w:sz w:val="24"/>
          <w:szCs w:val="24"/>
        </w:rPr>
      </w:pPr>
      <w:r w:rsidRPr="00330A7E">
        <w:rPr>
          <w:rFonts w:ascii="Times New Roman" w:eastAsia="Cambria" w:hAnsi="Times New Roman" w:cs="Times New Roman"/>
          <w:sz w:val="24"/>
          <w:szCs w:val="24"/>
        </w:rPr>
        <w:t xml:space="preserve">b) Do </w:t>
      </w:r>
      <w:r w:rsidRPr="00330A7E">
        <w:rPr>
          <w:rFonts w:ascii="Times New Roman" w:hAnsi="Times New Roman" w:cs="Times New Roman"/>
          <w:position w:val="-14"/>
          <w:sz w:val="24"/>
          <w:szCs w:val="24"/>
        </w:rPr>
        <w:object w:dxaOrig="980" w:dyaOrig="400" w14:anchorId="45781C70">
          <v:shape id="_x0000_i2890" type="#_x0000_t75" style="width:48.75pt;height:20.25pt" o:ole="">
            <v:imagedata r:id="rId2901" o:title=""/>
          </v:shape>
          <o:OLEObject Type="Embed" ProgID="Equation.DSMT4" ShapeID="_x0000_i2890" DrawAspect="Content" ObjectID="_1796841954" r:id="rId3173"/>
        </w:object>
      </w:r>
      <w:r w:rsidRPr="00330A7E">
        <w:rPr>
          <w:rFonts w:ascii="Times New Roman" w:hAnsi="Times New Roman" w:cs="Times New Roman"/>
          <w:sz w:val="24"/>
          <w:szCs w:val="24"/>
        </w:rPr>
        <w:t>,</w:t>
      </w:r>
      <w:r w:rsidRPr="00330A7E">
        <w:rPr>
          <w:rFonts w:ascii="Times New Roman" w:hAnsi="Times New Roman" w:cs="Times New Roman"/>
          <w:position w:val="-14"/>
          <w:sz w:val="24"/>
          <w:szCs w:val="24"/>
        </w:rPr>
        <w:object w:dxaOrig="1040" w:dyaOrig="400" w14:anchorId="2BE7C17E">
          <v:shape id="_x0000_i2891" type="#_x0000_t75" style="width:52.5pt;height:20.25pt" o:ole="">
            <v:imagedata r:id="rId2907" o:title=""/>
          </v:shape>
          <o:OLEObject Type="Embed" ProgID="Equation.DSMT4" ShapeID="_x0000_i2891" DrawAspect="Content" ObjectID="_1796841955" r:id="rId3174"/>
        </w:object>
      </w:r>
      <w:r w:rsidRPr="00330A7E">
        <w:rPr>
          <w:rFonts w:ascii="Times New Roman" w:hAnsi="Times New Roman" w:cs="Times New Roman"/>
          <w:sz w:val="24"/>
          <w:szCs w:val="24"/>
        </w:rPr>
        <w:t xml:space="preserve"> và </w:t>
      </w:r>
      <w:r w:rsidRPr="00330A7E">
        <w:rPr>
          <w:rFonts w:ascii="Times New Roman" w:hAnsi="Times New Roman" w:cs="Times New Roman"/>
          <w:position w:val="-6"/>
          <w:sz w:val="24"/>
          <w:szCs w:val="24"/>
        </w:rPr>
        <w:object w:dxaOrig="279" w:dyaOrig="279" w14:anchorId="74F6B937">
          <v:shape id="_x0000_i2892" type="#_x0000_t75" style="width:13.5pt;height:13.5pt" o:ole="">
            <v:imagedata r:id="rId2920" o:title=""/>
          </v:shape>
          <o:OLEObject Type="Embed" ProgID="Equation.DSMT4" ShapeID="_x0000_i2892" DrawAspect="Content" ObjectID="_1796841956" r:id="rId3175"/>
        </w:object>
      </w:r>
      <w:r w:rsidRPr="00330A7E">
        <w:rPr>
          <w:rFonts w:ascii="Times New Roman" w:hAnsi="Times New Roman" w:cs="Times New Roman"/>
          <w:sz w:val="24"/>
          <w:szCs w:val="24"/>
        </w:rPr>
        <w:t xml:space="preserve"> là trung điểm của </w:t>
      </w:r>
      <w:r w:rsidRPr="00330A7E">
        <w:rPr>
          <w:rFonts w:ascii="Times New Roman" w:hAnsi="Times New Roman" w:cs="Times New Roman"/>
          <w:position w:val="-4"/>
          <w:sz w:val="24"/>
          <w:szCs w:val="24"/>
        </w:rPr>
        <w:object w:dxaOrig="440" w:dyaOrig="260" w14:anchorId="382C66E5">
          <v:shape id="_x0000_i2893" type="#_x0000_t75" style="width:21.75pt;height:12pt" o:ole="">
            <v:imagedata r:id="rId2913" o:title=""/>
          </v:shape>
          <o:OLEObject Type="Embed" ProgID="Equation.DSMT4" ShapeID="_x0000_i2893" DrawAspect="Content" ObjectID="_1796841957" r:id="rId3176"/>
        </w:object>
      </w:r>
      <w:r w:rsidRPr="00330A7E">
        <w:rPr>
          <w:rFonts w:ascii="Times New Roman" w:eastAsia="Cambria" w:hAnsi="Times New Roman" w:cs="Times New Roman"/>
          <w:sz w:val="24"/>
          <w:szCs w:val="24"/>
        </w:rPr>
        <w:t xml:space="preserve"> nên </w:t>
      </w:r>
      <w:r w:rsidRPr="00330A7E">
        <w:rPr>
          <w:rFonts w:ascii="Times New Roman" w:hAnsi="Times New Roman" w:cs="Times New Roman"/>
          <w:position w:val="-14"/>
          <w:sz w:val="24"/>
          <w:szCs w:val="24"/>
        </w:rPr>
        <w:object w:dxaOrig="960" w:dyaOrig="400" w14:anchorId="1A743908">
          <v:shape id="_x0000_i2894" type="#_x0000_t75" style="width:48pt;height:20.25pt" o:ole="">
            <v:imagedata r:id="rId3177" o:title=""/>
          </v:shape>
          <o:OLEObject Type="Embed" ProgID="Equation.DSMT4" ShapeID="_x0000_i2894" DrawAspect="Content" ObjectID="_1796841958" r:id="rId3178"/>
        </w:object>
      </w:r>
      <w:r w:rsidRPr="00330A7E">
        <w:rPr>
          <w:rFonts w:ascii="Times New Roman" w:eastAsia="Cambria" w:hAnsi="Times New Roman" w:cs="Times New Roman"/>
          <w:sz w:val="24"/>
          <w:szCs w:val="24"/>
        </w:rPr>
        <w:t>. Suy ra b) Sai.</w:t>
      </w:r>
    </w:p>
    <w:p w14:paraId="1A11F3FD" w14:textId="77777777" w:rsidR="00ED397D" w:rsidRPr="00330A7E" w:rsidRDefault="00ED397D" w:rsidP="00330A7E">
      <w:pPr>
        <w:ind w:firstLine="993"/>
        <w:rPr>
          <w:rFonts w:ascii="Times New Roman" w:hAnsi="Times New Roman" w:cs="Times New Roman"/>
          <w:sz w:val="24"/>
          <w:szCs w:val="24"/>
        </w:rPr>
      </w:pPr>
      <w:r w:rsidRPr="00330A7E">
        <w:rPr>
          <w:rFonts w:ascii="Times New Roman" w:eastAsia="Cambria" w:hAnsi="Times New Roman" w:cs="Times New Roman"/>
          <w:sz w:val="24"/>
          <w:szCs w:val="24"/>
        </w:rPr>
        <w:t xml:space="preserve">c) Do </w:t>
      </w:r>
      <w:r w:rsidRPr="00330A7E">
        <w:rPr>
          <w:rFonts w:ascii="Times New Roman" w:hAnsi="Times New Roman" w:cs="Times New Roman"/>
          <w:position w:val="-14"/>
          <w:sz w:val="24"/>
          <w:szCs w:val="24"/>
        </w:rPr>
        <w:object w:dxaOrig="1020" w:dyaOrig="400" w14:anchorId="77BCB993">
          <v:shape id="_x0000_i2895" type="#_x0000_t75" style="width:51pt;height:20.25pt" o:ole="">
            <v:imagedata r:id="rId3171" o:title=""/>
          </v:shape>
          <o:OLEObject Type="Embed" ProgID="Equation.DSMT4" ShapeID="_x0000_i2895" DrawAspect="Content" ObjectID="_1796841959" r:id="rId3179"/>
        </w:object>
      </w:r>
      <w:r w:rsidRPr="00330A7E">
        <w:rPr>
          <w:rFonts w:ascii="Times New Roman" w:hAnsi="Times New Roman" w:cs="Times New Roman"/>
          <w:sz w:val="24"/>
          <w:szCs w:val="24"/>
        </w:rPr>
        <w:t>,</w:t>
      </w:r>
      <w:r w:rsidRPr="00330A7E">
        <w:rPr>
          <w:rFonts w:ascii="Times New Roman" w:hAnsi="Times New Roman" w:cs="Times New Roman"/>
          <w:position w:val="-14"/>
          <w:sz w:val="24"/>
          <w:szCs w:val="24"/>
        </w:rPr>
        <w:object w:dxaOrig="960" w:dyaOrig="400" w14:anchorId="1E283C28">
          <v:shape id="_x0000_i2896" type="#_x0000_t75" style="width:48pt;height:20.25pt" o:ole="">
            <v:imagedata r:id="rId3177" o:title=""/>
          </v:shape>
          <o:OLEObject Type="Embed" ProgID="Equation.DSMT4" ShapeID="_x0000_i2896" DrawAspect="Content" ObjectID="_1796841960" r:id="rId3180"/>
        </w:objec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999" w:dyaOrig="400" w14:anchorId="089898D6">
          <v:shape id="_x0000_i2897" type="#_x0000_t75" style="width:50.25pt;height:20.25pt" o:ole="">
            <v:imagedata r:id="rId2905" o:title=""/>
          </v:shape>
          <o:OLEObject Type="Embed" ProgID="Equation.DSMT4" ShapeID="_x0000_i2897" DrawAspect="Content" ObjectID="_1796841961" r:id="rId3181"/>
        </w:object>
      </w:r>
      <w:r w:rsidRPr="00330A7E">
        <w:rPr>
          <w:rFonts w:ascii="Times New Roman" w:hAnsi="Times New Roman" w:cs="Times New Roman"/>
          <w:sz w:val="24"/>
          <w:szCs w:val="24"/>
        </w:rPr>
        <w:t xml:space="preserve">. Phương trình mặt phẳng </w:t>
      </w:r>
      <w:r w:rsidRPr="00330A7E">
        <w:rPr>
          <w:rFonts w:ascii="Times New Roman" w:hAnsi="Times New Roman" w:cs="Times New Roman"/>
          <w:position w:val="-14"/>
          <w:sz w:val="24"/>
          <w:szCs w:val="24"/>
        </w:rPr>
        <w:object w:dxaOrig="820" w:dyaOrig="400" w14:anchorId="612BF619">
          <v:shape id="_x0000_i2898" type="#_x0000_t75" style="width:40.5pt;height:20.25pt" o:ole="">
            <v:imagedata r:id="rId2924" o:title=""/>
          </v:shape>
          <o:OLEObject Type="Embed" ProgID="Equation.DSMT4" ShapeID="_x0000_i2898" DrawAspect="Content" ObjectID="_1796841962" r:id="rId3182"/>
        </w:object>
      </w:r>
      <w:r w:rsidRPr="00330A7E">
        <w:rPr>
          <w:rFonts w:ascii="Times New Roman" w:hAnsi="Times New Roman" w:cs="Times New Roman"/>
          <w:sz w:val="24"/>
          <w:szCs w:val="24"/>
        </w:rPr>
        <w:t xml:space="preserve"> là</w:t>
      </w:r>
    </w:p>
    <w:p w14:paraId="3DC9E3C9" w14:textId="77777777" w:rsidR="00ED397D" w:rsidRPr="00330A7E" w:rsidRDefault="00ED397D" w:rsidP="00330A7E">
      <w:pPr>
        <w:ind w:firstLine="993"/>
        <w:rPr>
          <w:rFonts w:ascii="Times New Roman" w:hAnsi="Times New Roman" w:cs="Times New Roman"/>
          <w:sz w:val="24"/>
          <w:szCs w:val="24"/>
        </w:rPr>
      </w:pPr>
      <w:r w:rsidRPr="00330A7E">
        <w:rPr>
          <w:rFonts w:ascii="Times New Roman" w:hAnsi="Times New Roman" w:cs="Times New Roman"/>
          <w:position w:val="-24"/>
          <w:sz w:val="24"/>
          <w:szCs w:val="24"/>
        </w:rPr>
        <w:object w:dxaOrig="1300" w:dyaOrig="620" w14:anchorId="6E8D0B4D">
          <v:shape id="_x0000_i2899" type="#_x0000_t75" style="width:65.25pt;height:31.5pt" o:ole="">
            <v:imagedata r:id="rId3183" o:title=""/>
          </v:shape>
          <o:OLEObject Type="Embed" ProgID="Equation.DSMT4" ShapeID="_x0000_i2899" DrawAspect="Content" ObjectID="_1796841963" r:id="rId3184"/>
        </w:object>
      </w:r>
      <w:r w:rsidRPr="00330A7E">
        <w:rPr>
          <w:rFonts w:ascii="Times New Roman" w:hAnsi="Times New Roman" w:cs="Times New Roman"/>
          <w:sz w:val="24"/>
          <w:szCs w:val="24"/>
        </w:rPr>
        <w:t xml:space="preserve"> ( phương trình đoạn chắn ).</w:t>
      </w:r>
      <w:r w:rsidRPr="00330A7E">
        <w:rPr>
          <w:rFonts w:ascii="Times New Roman" w:eastAsia="Cambria" w:hAnsi="Times New Roman" w:cs="Times New Roman"/>
          <w:sz w:val="24"/>
          <w:szCs w:val="24"/>
        </w:rPr>
        <w:t xml:space="preserve"> Suy ra c) Đúng</w:t>
      </w:r>
    </w:p>
    <w:p w14:paraId="05347CAD" w14:textId="77777777" w:rsidR="00ED397D" w:rsidRPr="00330A7E" w:rsidRDefault="00ED397D" w:rsidP="00330A7E">
      <w:pPr>
        <w:ind w:firstLine="993"/>
        <w:rPr>
          <w:rFonts w:ascii="Times New Roman" w:hAnsi="Times New Roman" w:cs="Times New Roman"/>
          <w:sz w:val="24"/>
          <w:szCs w:val="24"/>
        </w:rPr>
      </w:pPr>
      <w:r w:rsidRPr="00330A7E">
        <w:rPr>
          <w:rFonts w:ascii="Times New Roman" w:hAnsi="Times New Roman" w:cs="Times New Roman"/>
          <w:sz w:val="24"/>
          <w:szCs w:val="24"/>
        </w:rPr>
        <w:t xml:space="preserve">d) Ta có: Phương trình mặt phẳng </w:t>
      </w:r>
      <w:r w:rsidRPr="00330A7E">
        <w:rPr>
          <w:rFonts w:ascii="Times New Roman" w:hAnsi="Times New Roman" w:cs="Times New Roman"/>
          <w:position w:val="-14"/>
          <w:sz w:val="24"/>
          <w:szCs w:val="24"/>
        </w:rPr>
        <w:object w:dxaOrig="820" w:dyaOrig="400" w14:anchorId="33F76A3B">
          <v:shape id="_x0000_i2900" type="#_x0000_t75" style="width:40.5pt;height:20.25pt" o:ole="">
            <v:imagedata r:id="rId2924" o:title=""/>
          </v:shape>
          <o:OLEObject Type="Embed" ProgID="Equation.DSMT4" ShapeID="_x0000_i2900" DrawAspect="Content" ObjectID="_1796841964" r:id="rId3185"/>
        </w:object>
      </w:r>
      <w:r w:rsidRPr="00330A7E">
        <w:rPr>
          <w:rFonts w:ascii="Times New Roman" w:hAnsi="Times New Roman" w:cs="Times New Roman"/>
          <w:sz w:val="24"/>
          <w:szCs w:val="24"/>
        </w:rPr>
        <w:t xml:space="preserve"> là</w:t>
      </w:r>
    </w:p>
    <w:p w14:paraId="499FA67B" w14:textId="77777777" w:rsidR="00ED397D" w:rsidRPr="00330A7E" w:rsidRDefault="00ED397D" w:rsidP="00330A7E">
      <w:pPr>
        <w:ind w:firstLine="993"/>
        <w:rPr>
          <w:rFonts w:ascii="Times New Roman" w:hAnsi="Times New Roman" w:cs="Times New Roman"/>
          <w:sz w:val="24"/>
          <w:szCs w:val="24"/>
        </w:rPr>
      </w:pPr>
      <w:r w:rsidRPr="00330A7E">
        <w:rPr>
          <w:rFonts w:ascii="Times New Roman" w:hAnsi="Times New Roman" w:cs="Times New Roman"/>
          <w:position w:val="-24"/>
          <w:sz w:val="24"/>
          <w:szCs w:val="24"/>
        </w:rPr>
        <w:object w:dxaOrig="1300" w:dyaOrig="620" w14:anchorId="35B32A95">
          <v:shape id="_x0000_i2901" type="#_x0000_t75" style="width:65.25pt;height:31.5pt" o:ole="">
            <v:imagedata r:id="rId3183" o:title=""/>
          </v:shape>
          <o:OLEObject Type="Embed" ProgID="Equation.DSMT4" ShapeID="_x0000_i2901" DrawAspect="Content" ObjectID="_1796841965" r:id="rId3186"/>
        </w:object>
      </w:r>
      <w:r w:rsidRPr="00330A7E">
        <w:rPr>
          <w:rFonts w:ascii="Times New Roman" w:hAnsi="Times New Roman" w:cs="Times New Roman"/>
          <w:position w:val="-10"/>
          <w:sz w:val="24"/>
          <w:szCs w:val="24"/>
        </w:rPr>
        <w:object w:dxaOrig="2120" w:dyaOrig="320" w14:anchorId="3575651B">
          <v:shape id="_x0000_i2902" type="#_x0000_t75" style="width:106.5pt;height:15.75pt" o:ole="">
            <v:imagedata r:id="rId3187" o:title=""/>
          </v:shape>
          <o:OLEObject Type="Embed" ProgID="Equation.DSMT4" ShapeID="_x0000_i2902" DrawAspect="Content" ObjectID="_1796841966" r:id="rId3188"/>
        </w:object>
      </w:r>
      <w:r w:rsidRPr="00330A7E">
        <w:rPr>
          <w:rFonts w:ascii="Times New Roman" w:hAnsi="Times New Roman" w:cs="Times New Roman"/>
          <w:sz w:val="24"/>
          <w:szCs w:val="24"/>
        </w:rPr>
        <w:t xml:space="preserve">. Mà điểm </w:t>
      </w:r>
      <w:r w:rsidRPr="00330A7E">
        <w:rPr>
          <w:rFonts w:ascii="Times New Roman" w:hAnsi="Times New Roman" w:cs="Times New Roman"/>
          <w:position w:val="-14"/>
          <w:sz w:val="24"/>
          <w:szCs w:val="24"/>
        </w:rPr>
        <w:object w:dxaOrig="1060" w:dyaOrig="400" w14:anchorId="73B48184">
          <v:shape id="_x0000_i2903" type="#_x0000_t75" style="width:53.25pt;height:20.25pt" o:ole="">
            <v:imagedata r:id="rId3189" o:title=""/>
          </v:shape>
          <o:OLEObject Type="Embed" ProgID="Equation.DSMT4" ShapeID="_x0000_i2903" DrawAspect="Content" ObjectID="_1796841967" r:id="rId3190"/>
        </w:object>
      </w:r>
      <w:r w:rsidRPr="00330A7E">
        <w:rPr>
          <w:rFonts w:ascii="Times New Roman" w:hAnsi="Times New Roman" w:cs="Times New Roman"/>
          <w:sz w:val="24"/>
          <w:szCs w:val="24"/>
        </w:rPr>
        <w:t xml:space="preserve"> từ đó ta có:</w:t>
      </w:r>
    </w:p>
    <w:p w14:paraId="0CC287EA" w14:textId="77777777" w:rsidR="00ED397D" w:rsidRPr="00330A7E" w:rsidRDefault="00ED397D" w:rsidP="00330A7E">
      <w:pPr>
        <w:ind w:firstLine="993"/>
        <w:jc w:val="both"/>
        <w:rPr>
          <w:rFonts w:ascii="Times New Roman" w:hAnsi="Times New Roman" w:cs="Times New Roman"/>
          <w:sz w:val="24"/>
          <w:szCs w:val="24"/>
        </w:rPr>
      </w:pPr>
      <w:r w:rsidRPr="00330A7E">
        <w:rPr>
          <w:rFonts w:ascii="Times New Roman" w:hAnsi="Times New Roman" w:cs="Times New Roman"/>
          <w:position w:val="-30"/>
          <w:sz w:val="24"/>
          <w:szCs w:val="24"/>
        </w:rPr>
        <w:object w:dxaOrig="3720" w:dyaOrig="720" w14:anchorId="6ED99472">
          <v:shape id="_x0000_i2904" type="#_x0000_t75" style="width:186pt;height:36pt" o:ole="">
            <v:imagedata r:id="rId3191" o:title=""/>
          </v:shape>
          <o:OLEObject Type="Embed" ProgID="Equation.DSMT4" ShapeID="_x0000_i2904" DrawAspect="Content" ObjectID="_1796841968" r:id="rId3192"/>
        </w:object>
      </w:r>
      <w:r w:rsidRPr="00330A7E">
        <w:rPr>
          <w:rFonts w:ascii="Times New Roman" w:hAnsi="Times New Roman" w:cs="Times New Roman"/>
          <w:sz w:val="24"/>
          <w:szCs w:val="24"/>
        </w:rPr>
        <w:t xml:space="preserve">. </w:t>
      </w:r>
      <w:r w:rsidRPr="00330A7E">
        <w:rPr>
          <w:rFonts w:ascii="Times New Roman" w:eastAsia="Cambria" w:hAnsi="Times New Roman" w:cs="Times New Roman"/>
          <w:sz w:val="24"/>
          <w:szCs w:val="24"/>
        </w:rPr>
        <w:t>Suy ra d) Đúng</w:t>
      </w:r>
    </w:p>
    <w:p w14:paraId="1DE4DD93"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lastRenderedPageBreak/>
        <w:t xml:space="preserve">Đáp án: a)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b)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c)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Đ</w:t>
      </w:r>
      <w:r w:rsidRPr="00330A7E">
        <w:rPr>
          <w:rFonts w:ascii="Times New Roman" w:hAnsi="Times New Roman" w:cs="Times New Roman"/>
          <w:sz w:val="24"/>
          <w:szCs w:val="24"/>
        </w:rPr>
        <w:t>.</w:t>
      </w:r>
    </w:p>
    <w:p w14:paraId="70150167" w14:textId="77777777" w:rsidR="00ED397D" w:rsidRPr="00330A7E" w:rsidRDefault="00ED397D" w:rsidP="000E1E56">
      <w:pPr>
        <w:pStyle w:val="ListParagraph"/>
        <w:numPr>
          <w:ilvl w:val="0"/>
          <w:numId w:val="9"/>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Xét các biến cố: </w:t>
      </w:r>
      <w:r w:rsidRPr="00330A7E">
        <w:rPr>
          <w:rFonts w:ascii="Times New Roman" w:hAnsi="Times New Roman" w:cs="Times New Roman"/>
          <w:position w:val="-4"/>
          <w:sz w:val="24"/>
          <w:szCs w:val="24"/>
        </w:rPr>
        <w:object w:dxaOrig="240" w:dyaOrig="260" w14:anchorId="2C20BE0B">
          <v:shape id="_x0000_i2905" type="#_x0000_t75" style="width:12pt;height:12.75pt" o:ole="">
            <v:imagedata r:id="rId3193" o:title=""/>
          </v:shape>
          <o:OLEObject Type="Embed" ProgID="Equation.DSMT4" ShapeID="_x0000_i2905" DrawAspect="Content" ObjectID="_1796841969" r:id="rId3194"/>
        </w:object>
      </w:r>
      <w:r w:rsidRPr="00330A7E">
        <w:rPr>
          <w:rFonts w:ascii="Times New Roman" w:hAnsi="Times New Roman" w:cs="Times New Roman"/>
          <w:sz w:val="24"/>
          <w:szCs w:val="24"/>
        </w:rPr>
        <w:t>:</w:t>
      </w:r>
      <w:r w:rsidRPr="00330A7E">
        <w:rPr>
          <w:rFonts w:ascii="Times New Roman" w:hAnsi="Times New Roman" w:cs="Times New Roman"/>
          <w:color w:val="FF0000"/>
          <w:sz w:val="24"/>
          <w:szCs w:val="24"/>
        </w:rPr>
        <w:t xml:space="preserve"> </w:t>
      </w:r>
      <w:r w:rsidRPr="00330A7E">
        <w:rPr>
          <w:rFonts w:ascii="Times New Roman" w:hAnsi="Times New Roman" w:cs="Times New Roman"/>
          <w:sz w:val="24"/>
          <w:szCs w:val="24"/>
        </w:rPr>
        <w:t>“Chọn được người bị bệnh tiểu đường”;</w:t>
      </w:r>
    </w:p>
    <w:p w14:paraId="70E3C4AD"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position w:val="-4"/>
          <w:sz w:val="24"/>
          <w:szCs w:val="24"/>
        </w:rPr>
        <w:object w:dxaOrig="240" w:dyaOrig="260" w14:anchorId="7F2783BC">
          <v:shape id="_x0000_i2906" type="#_x0000_t75" style="width:12pt;height:12.75pt" o:ole="">
            <v:imagedata r:id="rId3195" o:title=""/>
          </v:shape>
          <o:OLEObject Type="Embed" ProgID="Equation.DSMT4" ShapeID="_x0000_i2906" DrawAspect="Content" ObjectID="_1796841970" r:id="rId3196"/>
        </w:object>
      </w:r>
      <w:r w:rsidRPr="00330A7E">
        <w:rPr>
          <w:rFonts w:ascii="Times New Roman" w:hAnsi="Times New Roman" w:cs="Times New Roman"/>
          <w:sz w:val="24"/>
          <w:szCs w:val="24"/>
        </w:rPr>
        <w:t>:</w:t>
      </w:r>
      <w:r w:rsidRPr="00330A7E">
        <w:rPr>
          <w:rFonts w:ascii="Times New Roman" w:hAnsi="Times New Roman" w:cs="Times New Roman"/>
          <w:color w:val="FF0000"/>
          <w:sz w:val="24"/>
          <w:szCs w:val="24"/>
        </w:rPr>
        <w:t xml:space="preserve"> </w:t>
      </w:r>
      <w:r w:rsidRPr="00330A7E">
        <w:rPr>
          <w:rFonts w:ascii="Times New Roman" w:hAnsi="Times New Roman" w:cs="Times New Roman"/>
          <w:sz w:val="24"/>
          <w:szCs w:val="24"/>
        </w:rPr>
        <w:t>“Chọn được người bị bệnh huyết áp cao”.</w:t>
      </w:r>
    </w:p>
    <w:p w14:paraId="6CFD0F37"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Khi đó, </w:t>
      </w:r>
      <w:r w:rsidRPr="00330A7E">
        <w:rPr>
          <w:rFonts w:ascii="Times New Roman" w:hAnsi="Times New Roman" w:cs="Times New Roman"/>
          <w:position w:val="-10"/>
          <w:sz w:val="24"/>
          <w:szCs w:val="24"/>
        </w:rPr>
        <w:object w:dxaOrig="5300" w:dyaOrig="380" w14:anchorId="29F5B809">
          <v:shape id="_x0000_i2907" type="#_x0000_t75" style="width:264.75pt;height:18.75pt" o:ole="">
            <v:imagedata r:id="rId3197" o:title=""/>
          </v:shape>
          <o:OLEObject Type="Embed" ProgID="Equation.DSMT4" ShapeID="_x0000_i2907" DrawAspect="Content" ObjectID="_1796841971" r:id="rId3198"/>
        </w:object>
      </w:r>
    </w:p>
    <w:p w14:paraId="433DA040"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Theo công thức xác suất toàn phần, ta có:</w:t>
      </w:r>
    </w:p>
    <w:p w14:paraId="2E39870D"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position w:val="-10"/>
          <w:sz w:val="24"/>
          <w:szCs w:val="24"/>
        </w:rPr>
        <w:object w:dxaOrig="6380" w:dyaOrig="380" w14:anchorId="52A20B1C">
          <v:shape id="_x0000_i2908" type="#_x0000_t75" style="width:318pt;height:18.75pt" o:ole="">
            <v:imagedata r:id="rId3199" o:title=""/>
          </v:shape>
          <o:OLEObject Type="Embed" ProgID="Equation.DSMT4" ShapeID="_x0000_i2908" DrawAspect="Content" ObjectID="_1796841972" r:id="rId3200"/>
        </w:object>
      </w:r>
    </w:p>
    <w:p w14:paraId="6FFEC25B"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Đáp án: a)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b)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c)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S</w:t>
      </w:r>
      <w:r w:rsidRPr="00330A7E">
        <w:rPr>
          <w:rFonts w:ascii="Times New Roman" w:hAnsi="Times New Roman" w:cs="Times New Roman"/>
          <w:sz w:val="24"/>
          <w:szCs w:val="24"/>
        </w:rPr>
        <w:t>.</w:t>
      </w:r>
    </w:p>
    <w:p w14:paraId="1B730596" w14:textId="77777777" w:rsidR="00ED397D" w:rsidRPr="00330A7E" w:rsidRDefault="00ED397D" w:rsidP="00330A7E">
      <w:pPr>
        <w:rPr>
          <w:rFonts w:ascii="Times New Roman" w:hAnsi="Times New Roman" w:cs="Times New Roman"/>
          <w:b/>
          <w:bCs/>
          <w:color w:val="0033CC"/>
          <w:sz w:val="24"/>
          <w:szCs w:val="24"/>
        </w:rPr>
      </w:pPr>
      <w:r w:rsidRPr="00330A7E">
        <w:rPr>
          <w:rFonts w:ascii="Times New Roman" w:hAnsi="Times New Roman" w:cs="Times New Roman"/>
          <w:b/>
          <w:bCs/>
          <w:sz w:val="24"/>
          <w:szCs w:val="24"/>
        </w:rPr>
        <w:t xml:space="preserve">PHẦN III. </w:t>
      </w:r>
      <w:r w:rsidRPr="00330A7E">
        <w:rPr>
          <w:rFonts w:ascii="Times New Roman" w:hAnsi="Times New Roman" w:cs="Times New Roman"/>
          <w:b/>
          <w:bCs/>
          <w:color w:val="0033CC"/>
          <w:sz w:val="24"/>
          <w:szCs w:val="24"/>
        </w:rPr>
        <w:t>Câu trắc nghiệm trả lời ngắn</w:t>
      </w:r>
    </w:p>
    <w:p w14:paraId="26AA0DF5" w14:textId="77777777" w:rsidR="00ED397D" w:rsidRPr="00330A7E" w:rsidRDefault="00ED397D" w:rsidP="00330A7E">
      <w:pPr>
        <w:spacing w:after="0" w:line="240" w:lineRule="auto"/>
        <w:jc w:val="center"/>
        <w:rPr>
          <w:rFonts w:ascii="Times New Roman" w:eastAsia="Calibri" w:hAnsi="Times New Roman" w:cs="Times New Roman"/>
          <w:b/>
          <w:bCs/>
          <w:iCs/>
          <w:color w:val="FF0000"/>
          <w:sz w:val="24"/>
          <w:szCs w:val="24"/>
          <w:lang w:val="vi-VN"/>
        </w:rPr>
      </w:pPr>
      <w:r w:rsidRPr="00330A7E">
        <w:rPr>
          <w:rFonts w:ascii="Times New Roman" w:eastAsia="Calibri" w:hAnsi="Times New Roman" w:cs="Times New Roman"/>
          <w:b/>
          <w:bCs/>
          <w:iCs/>
          <w:color w:val="FF0000"/>
          <w:sz w:val="24"/>
          <w:szCs w:val="24"/>
          <w:lang w:val="vi-VN"/>
        </w:rPr>
        <w:t>HƯỚNG DẪN GIẢI:</w:t>
      </w:r>
    </w:p>
    <w:p w14:paraId="64E627E6" w14:textId="77777777" w:rsidR="00ED397D" w:rsidRPr="00330A7E" w:rsidRDefault="00ED397D">
      <w:pPr>
        <w:rPr>
          <w:rFonts w:ascii="Times New Roman" w:hAnsi="Times New Roman" w:cs="Times New Roman"/>
          <w:sz w:val="24"/>
          <w:szCs w:val="24"/>
          <w:lang w:val="vi"/>
        </w:rPr>
      </w:pPr>
    </w:p>
    <w:p w14:paraId="6C958FB9" w14:textId="77777777" w:rsidR="00ED397D" w:rsidRPr="00330A7E" w:rsidRDefault="00ED397D" w:rsidP="000E1E56">
      <w:pPr>
        <w:pStyle w:val="ListParagraph"/>
        <w:numPr>
          <w:ilvl w:val="0"/>
          <w:numId w:val="30"/>
        </w:numPr>
        <w:tabs>
          <w:tab w:val="left" w:pos="992"/>
        </w:tabs>
        <w:spacing w:before="120" w:line="259" w:lineRule="auto"/>
        <w:rPr>
          <w:rFonts w:ascii="Times New Roman" w:hAnsi="Times New Roman" w:cs="Times New Roman"/>
          <w:sz w:val="24"/>
          <w:szCs w:val="24"/>
        </w:rPr>
      </w:pPr>
      <w:r w:rsidRPr="00330A7E">
        <w:rPr>
          <w:rFonts w:ascii="Times New Roman" w:hAnsi="Times New Roman" w:cs="Times New Roman"/>
          <w:sz w:val="24"/>
          <w:szCs w:val="24"/>
        </w:rPr>
        <w:t xml:space="preserve">Số phần tử của mẫu là </w:t>
      </w:r>
      <w:r w:rsidRPr="00330A7E">
        <w:rPr>
          <w:rFonts w:ascii="Times New Roman" w:hAnsi="Times New Roman" w:cs="Times New Roman"/>
          <w:position w:val="-6"/>
          <w:sz w:val="24"/>
          <w:szCs w:val="24"/>
        </w:rPr>
        <w:object w:dxaOrig="680" w:dyaOrig="279" w14:anchorId="2D9102D8">
          <v:shape id="_x0000_i2909" type="#_x0000_t75" style="width:34.5pt;height:14.25pt" o:ole="">
            <v:imagedata r:id="rId3201" o:title=""/>
          </v:shape>
          <o:OLEObject Type="Embed" ProgID="Equation.DSMT4" ShapeID="_x0000_i2909" DrawAspect="Content" ObjectID="_1796841973" r:id="rId3202"/>
        </w:object>
      </w:r>
      <w:r w:rsidRPr="00330A7E">
        <w:rPr>
          <w:rFonts w:ascii="Times New Roman" w:hAnsi="Times New Roman" w:cs="Times New Roman"/>
          <w:sz w:val="24"/>
          <w:szCs w:val="24"/>
        </w:rPr>
        <w:t>.</w:t>
      </w:r>
    </w:p>
    <w:p w14:paraId="40B79EFF"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 Ta có: </w:t>
      </w:r>
      <w:r w:rsidRPr="00330A7E">
        <w:rPr>
          <w:rFonts w:ascii="Times New Roman" w:hAnsi="Times New Roman" w:cs="Times New Roman"/>
          <w:position w:val="-24"/>
          <w:sz w:val="24"/>
          <w:szCs w:val="24"/>
        </w:rPr>
        <w:object w:dxaOrig="1400" w:dyaOrig="620" w14:anchorId="2F26F1DC">
          <v:shape id="_x0000_i2910" type="#_x0000_t75" style="width:70.5pt;height:30.75pt" o:ole="">
            <v:imagedata r:id="rId3203" o:title=""/>
          </v:shape>
          <o:OLEObject Type="Embed" ProgID="Equation.DSMT4" ShapeID="_x0000_i2910" DrawAspect="Content" ObjectID="_1796841974" r:id="rId3204"/>
        </w:object>
      </w:r>
      <w:r w:rsidRPr="00330A7E">
        <w:rPr>
          <w:rFonts w:ascii="Times New Roman" w:hAnsi="Times New Roman" w:cs="Times New Roman"/>
          <w:sz w:val="24"/>
          <w:szCs w:val="24"/>
        </w:rPr>
        <w:t xml:space="preserve"> mà </w:t>
      </w:r>
      <w:r w:rsidRPr="00330A7E">
        <w:rPr>
          <w:rFonts w:ascii="Times New Roman" w:hAnsi="Times New Roman" w:cs="Times New Roman"/>
          <w:position w:val="-10"/>
          <w:sz w:val="24"/>
          <w:szCs w:val="24"/>
        </w:rPr>
        <w:object w:dxaOrig="1280" w:dyaOrig="320" w14:anchorId="04195327">
          <v:shape id="_x0000_i2911" type="#_x0000_t75" style="width:63.75pt;height:15.75pt" o:ole="">
            <v:imagedata r:id="rId3205" o:title=""/>
          </v:shape>
          <o:OLEObject Type="Embed" ProgID="Equation.DSMT4" ShapeID="_x0000_i2911" DrawAspect="Content" ObjectID="_1796841975" r:id="rId3206"/>
        </w:object>
      </w:r>
      <w:r w:rsidRPr="00330A7E">
        <w:rPr>
          <w:rFonts w:ascii="Times New Roman" w:hAnsi="Times New Roman" w:cs="Times New Roman"/>
          <w:sz w:val="24"/>
          <w:szCs w:val="24"/>
        </w:rPr>
        <w:t xml:space="preserve">. Suy ra nhóm 2 là nhóm đầu tiên có tần số tích luỹ lớn hơn hoặc bằng 10,5. Xét nhóm 2 là nhóm </w:t>
      </w:r>
      <w:r w:rsidRPr="00330A7E">
        <w:rPr>
          <w:rFonts w:ascii="Times New Roman" w:hAnsi="Times New Roman" w:cs="Times New Roman"/>
          <w:position w:val="-10"/>
          <w:sz w:val="24"/>
          <w:szCs w:val="24"/>
        </w:rPr>
        <w:object w:dxaOrig="700" w:dyaOrig="320" w14:anchorId="5A97A48E">
          <v:shape id="_x0000_i2912" type="#_x0000_t75" style="width:35.25pt;height:15.75pt" o:ole="">
            <v:imagedata r:id="rId3207" o:title=""/>
          </v:shape>
          <o:OLEObject Type="Embed" ProgID="Equation.DSMT4" ShapeID="_x0000_i2912" DrawAspect="Content" ObjectID="_1796841976" r:id="rId3208"/>
        </w:object>
      </w:r>
      <w:r w:rsidRPr="00330A7E">
        <w:rPr>
          <w:rFonts w:ascii="Times New Roman" w:hAnsi="Times New Roman" w:cs="Times New Roman"/>
          <w:sz w:val="24"/>
          <w:szCs w:val="24"/>
        </w:rPr>
        <w:t xml:space="preserve">) có </w:t>
      </w:r>
      <w:r w:rsidRPr="00330A7E">
        <w:rPr>
          <w:rFonts w:ascii="Times New Roman" w:hAnsi="Times New Roman" w:cs="Times New Roman"/>
          <w:position w:val="-12"/>
          <w:sz w:val="24"/>
          <w:szCs w:val="24"/>
        </w:rPr>
        <w:object w:dxaOrig="1960" w:dyaOrig="360" w14:anchorId="0690CDEE">
          <v:shape id="_x0000_i2913" type="#_x0000_t75" style="width:98.25pt;height:18pt" o:ole="">
            <v:imagedata r:id="rId3209" o:title=""/>
          </v:shape>
          <o:OLEObject Type="Embed" ProgID="Equation.DSMT4" ShapeID="_x0000_i2913" DrawAspect="Content" ObjectID="_1796841977" r:id="rId3210"/>
        </w:object>
      </w:r>
      <w:r w:rsidRPr="00330A7E">
        <w:rPr>
          <w:rFonts w:ascii="Times New Roman" w:hAnsi="Times New Roman" w:cs="Times New Roman"/>
          <w:sz w:val="24"/>
          <w:szCs w:val="24"/>
        </w:rPr>
        <w:t xml:space="preserve"> và nhóm 1 là nhóm </w:t>
      </w:r>
      <w:r w:rsidRPr="00330A7E">
        <w:rPr>
          <w:rFonts w:ascii="Times New Roman" w:hAnsi="Times New Roman" w:cs="Times New Roman"/>
          <w:position w:val="-10"/>
          <w:sz w:val="24"/>
          <w:szCs w:val="24"/>
        </w:rPr>
        <w:object w:dxaOrig="780" w:dyaOrig="320" w14:anchorId="7C38DDFA">
          <v:shape id="_x0000_i2914" type="#_x0000_t75" style="width:39pt;height:15.75pt" o:ole="">
            <v:imagedata r:id="rId3211" o:title=""/>
          </v:shape>
          <o:OLEObject Type="Embed" ProgID="Equation.DSMT4" ShapeID="_x0000_i2914" DrawAspect="Content" ObjectID="_1796841978" r:id="rId3212"/>
        </w:object>
      </w:r>
      <w:r w:rsidRPr="00330A7E">
        <w:rPr>
          <w:rFonts w:ascii="Times New Roman" w:hAnsi="Times New Roman" w:cs="Times New Roman"/>
          <w:sz w:val="24"/>
          <w:szCs w:val="24"/>
        </w:rPr>
        <w:t xml:space="preserve"> có </w:t>
      </w:r>
      <w:r w:rsidRPr="00330A7E">
        <w:rPr>
          <w:rFonts w:ascii="Times New Roman" w:hAnsi="Times New Roman" w:cs="Times New Roman"/>
          <w:position w:val="-12"/>
          <w:sz w:val="24"/>
          <w:szCs w:val="24"/>
        </w:rPr>
        <w:object w:dxaOrig="680" w:dyaOrig="360" w14:anchorId="2CA8BAB4">
          <v:shape id="_x0000_i2915" type="#_x0000_t75" style="width:34.5pt;height:18pt" o:ole="">
            <v:imagedata r:id="rId3213" o:title=""/>
          </v:shape>
          <o:OLEObject Type="Embed" ProgID="Equation.DSMT4" ShapeID="_x0000_i2915" DrawAspect="Content" ObjectID="_1796841979" r:id="rId3214"/>
        </w:object>
      </w:r>
      <w:r w:rsidRPr="00330A7E">
        <w:rPr>
          <w:rFonts w:ascii="Times New Roman" w:hAnsi="Times New Roman" w:cs="Times New Roman"/>
          <w:sz w:val="24"/>
          <w:szCs w:val="24"/>
        </w:rPr>
        <w:t>.</w:t>
      </w:r>
    </w:p>
    <w:p w14:paraId="5F5B80F7"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Áp dụng công thức, ta có tứ phân vị thứ nhất là:</w:t>
      </w:r>
    </w:p>
    <w:p w14:paraId="546F65E3"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position w:val="-28"/>
          <w:sz w:val="24"/>
          <w:szCs w:val="24"/>
        </w:rPr>
        <w:object w:dxaOrig="3379" w:dyaOrig="680" w14:anchorId="600F6108">
          <v:shape id="_x0000_i2916" type="#_x0000_t75" style="width:169.5pt;height:34.5pt" o:ole="">
            <v:imagedata r:id="rId3215" o:title=""/>
          </v:shape>
          <o:OLEObject Type="Embed" ProgID="Equation.DSMT4" ShapeID="_x0000_i2916" DrawAspect="Content" ObjectID="_1796841980" r:id="rId3216"/>
        </w:object>
      </w:r>
    </w:p>
    <w:p w14:paraId="50A48D5B"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 Ta có: </w:t>
      </w:r>
      <w:r w:rsidRPr="00330A7E">
        <w:rPr>
          <w:rFonts w:ascii="Times New Roman" w:hAnsi="Times New Roman" w:cs="Times New Roman"/>
          <w:position w:val="-24"/>
          <w:sz w:val="24"/>
          <w:szCs w:val="24"/>
        </w:rPr>
        <w:object w:dxaOrig="1680" w:dyaOrig="620" w14:anchorId="490A6159">
          <v:shape id="_x0000_i2917" type="#_x0000_t75" style="width:84pt;height:30.75pt" o:ole="">
            <v:imagedata r:id="rId3217" o:title=""/>
          </v:shape>
          <o:OLEObject Type="Embed" ProgID="Equation.DSMT4" ShapeID="_x0000_i2917" DrawAspect="Content" ObjectID="_1796841981" r:id="rId3218"/>
        </w:object>
      </w:r>
      <w:r w:rsidRPr="00330A7E">
        <w:rPr>
          <w:rFonts w:ascii="Times New Roman" w:hAnsi="Times New Roman" w:cs="Times New Roman"/>
          <w:sz w:val="24"/>
          <w:szCs w:val="24"/>
        </w:rPr>
        <w:t xml:space="preserve"> mà </w:t>
      </w:r>
      <w:r w:rsidRPr="00330A7E">
        <w:rPr>
          <w:rFonts w:ascii="Times New Roman" w:hAnsi="Times New Roman" w:cs="Times New Roman"/>
          <w:position w:val="-10"/>
          <w:sz w:val="24"/>
          <w:szCs w:val="24"/>
        </w:rPr>
        <w:object w:dxaOrig="1400" w:dyaOrig="320" w14:anchorId="2E456D53">
          <v:shape id="_x0000_i2918" type="#_x0000_t75" style="width:70.5pt;height:15.75pt" o:ole="">
            <v:imagedata r:id="rId3219" o:title=""/>
          </v:shape>
          <o:OLEObject Type="Embed" ProgID="Equation.DSMT4" ShapeID="_x0000_i2918" DrawAspect="Content" ObjectID="_1796841982" r:id="rId3220"/>
        </w:object>
      </w:r>
      <w:r w:rsidRPr="00330A7E">
        <w:rPr>
          <w:rFonts w:ascii="Times New Roman" w:hAnsi="Times New Roman" w:cs="Times New Roman"/>
          <w:sz w:val="24"/>
          <w:szCs w:val="24"/>
        </w:rPr>
        <w:t xml:space="preserve">. Suy ra nhóm 5 là nhóm đầu tiên có tần số tích luỹ lớn hơn hoặc bằng 31,5. Xét nhóm 5 là nhóm </w:t>
      </w:r>
      <w:r w:rsidRPr="00330A7E">
        <w:rPr>
          <w:rFonts w:ascii="Times New Roman" w:hAnsi="Times New Roman" w:cs="Times New Roman"/>
          <w:position w:val="-10"/>
          <w:sz w:val="24"/>
          <w:szCs w:val="24"/>
        </w:rPr>
        <w:object w:dxaOrig="780" w:dyaOrig="320" w14:anchorId="387FC266">
          <v:shape id="_x0000_i2919" type="#_x0000_t75" style="width:39pt;height:15.75pt" o:ole="">
            <v:imagedata r:id="rId3221" o:title=""/>
          </v:shape>
          <o:OLEObject Type="Embed" ProgID="Equation.DSMT4" ShapeID="_x0000_i2919" DrawAspect="Content" ObjectID="_1796841983" r:id="rId3222"/>
        </w:object>
      </w:r>
      <w:r w:rsidRPr="00330A7E">
        <w:rPr>
          <w:rFonts w:ascii="Times New Roman" w:hAnsi="Times New Roman" w:cs="Times New Roman"/>
          <w:sz w:val="24"/>
          <w:szCs w:val="24"/>
        </w:rPr>
        <w:t xml:space="preserve"> có </w:t>
      </w:r>
      <w:r w:rsidRPr="00330A7E">
        <w:rPr>
          <w:rFonts w:ascii="Times New Roman" w:hAnsi="Times New Roman" w:cs="Times New Roman"/>
          <w:position w:val="-12"/>
          <w:sz w:val="24"/>
          <w:szCs w:val="24"/>
        </w:rPr>
        <w:object w:dxaOrig="1780" w:dyaOrig="360" w14:anchorId="18519434">
          <v:shape id="_x0000_i2920" type="#_x0000_t75" style="width:88.5pt;height:18pt" o:ole="">
            <v:imagedata r:id="rId3223" o:title=""/>
          </v:shape>
          <o:OLEObject Type="Embed" ProgID="Equation.DSMT4" ShapeID="_x0000_i2920" DrawAspect="Content" ObjectID="_1796841984" r:id="rId3224"/>
        </w:object>
      </w:r>
      <w:r w:rsidRPr="00330A7E">
        <w:rPr>
          <w:rFonts w:ascii="Times New Roman" w:hAnsi="Times New Roman" w:cs="Times New Roman"/>
          <w:sz w:val="24"/>
          <w:szCs w:val="24"/>
        </w:rPr>
        <w:t xml:space="preserve"> và nhóm 4 là nhóm </w:t>
      </w:r>
      <w:r w:rsidRPr="00330A7E">
        <w:rPr>
          <w:rFonts w:ascii="Times New Roman" w:hAnsi="Times New Roman" w:cs="Times New Roman"/>
          <w:position w:val="-10"/>
          <w:sz w:val="24"/>
          <w:szCs w:val="24"/>
        </w:rPr>
        <w:object w:dxaOrig="780" w:dyaOrig="320" w14:anchorId="0CAF5DDE">
          <v:shape id="_x0000_i2921" type="#_x0000_t75" style="width:39pt;height:15.75pt" o:ole="">
            <v:imagedata r:id="rId3225" o:title=""/>
          </v:shape>
          <o:OLEObject Type="Embed" ProgID="Equation.DSMT4" ShapeID="_x0000_i2921" DrawAspect="Content" ObjectID="_1796841985" r:id="rId3226"/>
        </w:object>
      </w:r>
      <w:r w:rsidRPr="00330A7E">
        <w:rPr>
          <w:rFonts w:ascii="Times New Roman" w:hAnsi="Times New Roman" w:cs="Times New Roman"/>
          <w:sz w:val="24"/>
          <w:szCs w:val="24"/>
        </w:rPr>
        <w:t xml:space="preserve"> có </w:t>
      </w:r>
      <w:r w:rsidRPr="00330A7E">
        <w:rPr>
          <w:rFonts w:ascii="Times New Roman" w:hAnsi="Times New Roman" w:cs="Times New Roman"/>
          <w:position w:val="-12"/>
          <w:sz w:val="24"/>
          <w:szCs w:val="24"/>
        </w:rPr>
        <w:object w:dxaOrig="800" w:dyaOrig="360" w14:anchorId="3EB0D25C">
          <v:shape id="_x0000_i2922" type="#_x0000_t75" style="width:40.5pt;height:18pt" o:ole="">
            <v:imagedata r:id="rId3227" o:title=""/>
          </v:shape>
          <o:OLEObject Type="Embed" ProgID="Equation.DSMT4" ShapeID="_x0000_i2922" DrawAspect="Content" ObjectID="_1796841986" r:id="rId3228"/>
        </w:object>
      </w:r>
      <w:r w:rsidRPr="00330A7E">
        <w:rPr>
          <w:rFonts w:ascii="Times New Roman" w:hAnsi="Times New Roman" w:cs="Times New Roman"/>
          <w:sz w:val="24"/>
          <w:szCs w:val="24"/>
        </w:rPr>
        <w:t>.</w:t>
      </w:r>
    </w:p>
    <w:p w14:paraId="53CFB85F"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Áp dụng công thức, ta có tứ phân vị thứ ba là:</w:t>
      </w:r>
    </w:p>
    <w:p w14:paraId="62E0E5F5"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position w:val="-28"/>
          <w:sz w:val="24"/>
          <w:szCs w:val="24"/>
        </w:rPr>
        <w:object w:dxaOrig="3460" w:dyaOrig="680" w14:anchorId="2082DC8E">
          <v:shape id="_x0000_i2923" type="#_x0000_t75" style="width:172.5pt;height:34.5pt" o:ole="">
            <v:imagedata r:id="rId3229" o:title=""/>
          </v:shape>
          <o:OLEObject Type="Embed" ProgID="Equation.DSMT4" ShapeID="_x0000_i2923" DrawAspect="Content" ObjectID="_1796841987" r:id="rId3230"/>
        </w:object>
      </w:r>
    </w:p>
    <w:p w14:paraId="68E2D2D9"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Vậy khoảng tứ phân vị của mẫu số liệu ghép nhóm đã cho là:</w:t>
      </w:r>
    </w:p>
    <w:p w14:paraId="60BFCFC8"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position w:val="-14"/>
          <w:sz w:val="24"/>
          <w:szCs w:val="24"/>
        </w:rPr>
        <w:object w:dxaOrig="2439" w:dyaOrig="380" w14:anchorId="5753F1DA">
          <v:shape id="_x0000_i2924" type="#_x0000_t75" style="width:122.25pt;height:19.5pt" o:ole="">
            <v:imagedata r:id="rId3231" o:title=""/>
          </v:shape>
          <o:OLEObject Type="Embed" ProgID="Equation.DSMT4" ShapeID="_x0000_i2924" DrawAspect="Content" ObjectID="_1796841988" r:id="rId3232"/>
        </w:object>
      </w:r>
    </w:p>
    <w:p w14:paraId="39931CA6"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Đáp số: </w:t>
      </w:r>
      <w:r w:rsidRPr="00330A7E">
        <w:rPr>
          <w:rFonts w:ascii="Times New Roman" w:hAnsi="Times New Roman" w:cs="Times New Roman"/>
          <w:position w:val="-8"/>
          <w:sz w:val="24"/>
          <w:szCs w:val="24"/>
        </w:rPr>
        <w:object w:dxaOrig="520" w:dyaOrig="300" w14:anchorId="4A720FDC">
          <v:shape id="_x0000_i2925" type="#_x0000_t75" style="width:26.25pt;height:15pt" o:ole="">
            <v:imagedata r:id="rId3233" o:title=""/>
          </v:shape>
          <o:OLEObject Type="Embed" ProgID="Equation.DSMT4" ShapeID="_x0000_i2925" DrawAspect="Content" ObjectID="_1796841989" r:id="rId3234"/>
        </w:object>
      </w:r>
      <w:r w:rsidRPr="00330A7E">
        <w:rPr>
          <w:rFonts w:ascii="Times New Roman" w:hAnsi="Times New Roman" w:cs="Times New Roman"/>
          <w:sz w:val="24"/>
          <w:szCs w:val="24"/>
        </w:rPr>
        <w:t>.</w:t>
      </w:r>
    </w:p>
    <w:p w14:paraId="5BBEE2D8" w14:textId="77777777" w:rsidR="00ED397D" w:rsidRPr="00330A7E" w:rsidRDefault="00ED397D" w:rsidP="000E1E56">
      <w:pPr>
        <w:pStyle w:val="ListParagraph"/>
        <w:numPr>
          <w:ilvl w:val="0"/>
          <w:numId w:val="30"/>
        </w:numPr>
        <w:tabs>
          <w:tab w:val="left" w:pos="992"/>
        </w:tabs>
        <w:spacing w:before="120" w:line="259" w:lineRule="auto"/>
        <w:rPr>
          <w:rFonts w:ascii="Times New Roman" w:hAnsi="Times New Roman" w:cs="Times New Roman"/>
          <w:sz w:val="24"/>
          <w:szCs w:val="24"/>
          <w:lang w:val="vi-VN"/>
        </w:rPr>
      </w:pPr>
      <w:r w:rsidRPr="00330A7E">
        <w:rPr>
          <w:rFonts w:ascii="Times New Roman" w:hAnsi="Times New Roman" w:cs="Times New Roman"/>
          <w:position w:val="-32"/>
          <w:sz w:val="24"/>
          <w:szCs w:val="24"/>
        </w:rPr>
        <w:object w:dxaOrig="2070" w:dyaOrig="750" w14:anchorId="14D758B2">
          <v:shape id="_x0000_i2926" type="#_x0000_t75" style="width:103.5pt;height:37.5pt" o:ole="">
            <v:imagedata r:id="rId3235" o:title=""/>
          </v:shape>
          <o:OLEObject Type="Embed" ProgID="Equation.DSMT4" ShapeID="_x0000_i2926" DrawAspect="Content" ObjectID="_1796841990" r:id="rId3236"/>
        </w:object>
      </w:r>
      <w:r w:rsidRPr="00330A7E">
        <w:rPr>
          <w:rFonts w:ascii="Times New Roman" w:hAnsi="Times New Roman" w:cs="Times New Roman"/>
          <w:position w:val="-6"/>
          <w:sz w:val="24"/>
          <w:szCs w:val="24"/>
        </w:rPr>
        <w:object w:dxaOrig="330" w:dyaOrig="240" w14:anchorId="24725C1D">
          <v:shape id="_x0000_i2927" type="#_x0000_t75" style="width:16.5pt;height:12pt" o:ole="">
            <v:imagedata r:id="rId3237" o:title=""/>
          </v:shape>
          <o:OLEObject Type="Embed" ProgID="Equation.DSMT4" ShapeID="_x0000_i2927" DrawAspect="Content" ObjectID="_1796841991" r:id="rId3238"/>
        </w:object>
      </w:r>
      <w:r w:rsidRPr="00330A7E">
        <w:rPr>
          <w:rFonts w:ascii="Times New Roman" w:hAnsi="Times New Roman" w:cs="Times New Roman"/>
          <w:position w:val="-20"/>
          <w:sz w:val="24"/>
          <w:szCs w:val="24"/>
        </w:rPr>
        <w:object w:dxaOrig="1800" w:dyaOrig="540" w14:anchorId="524487E5">
          <v:shape id="_x0000_i2928" type="#_x0000_t75" style="width:90pt;height:27pt" o:ole="">
            <v:imagedata r:id="rId3239" o:title=""/>
          </v:shape>
          <o:OLEObject Type="Embed" ProgID="Equation.DSMT4" ShapeID="_x0000_i2928" DrawAspect="Content" ObjectID="_1796841992" r:id="rId3240"/>
        </w:object>
      </w:r>
      <w:r w:rsidRPr="00330A7E">
        <w:rPr>
          <w:rFonts w:ascii="Times New Roman" w:hAnsi="Times New Roman" w:cs="Times New Roman"/>
          <w:position w:val="-6"/>
          <w:sz w:val="24"/>
          <w:szCs w:val="24"/>
        </w:rPr>
        <w:object w:dxaOrig="330" w:dyaOrig="240" w14:anchorId="2A1E4159">
          <v:shape id="_x0000_i2929" type="#_x0000_t75" style="width:16.5pt;height:12pt" o:ole="">
            <v:imagedata r:id="rId3237" o:title=""/>
          </v:shape>
          <o:OLEObject Type="Embed" ProgID="Equation.DSMT4" ShapeID="_x0000_i2929" DrawAspect="Content" ObjectID="_1796841993" r:id="rId3241"/>
        </w:object>
      </w:r>
      <w:r w:rsidRPr="00330A7E">
        <w:rPr>
          <w:rFonts w:ascii="Times New Roman" w:hAnsi="Times New Roman" w:cs="Times New Roman"/>
          <w:position w:val="-6"/>
          <w:sz w:val="24"/>
          <w:szCs w:val="24"/>
        </w:rPr>
        <w:object w:dxaOrig="1350" w:dyaOrig="270" w14:anchorId="65BDAF0C">
          <v:shape id="_x0000_i2930" type="#_x0000_t75" style="width:67.5pt;height:13.5pt" o:ole="">
            <v:imagedata r:id="rId3242" o:title=""/>
          </v:shape>
          <o:OLEObject Type="Embed" ProgID="Equation.DSMT4" ShapeID="_x0000_i2930" DrawAspect="Content" ObjectID="_1796841994" r:id="rId3243"/>
        </w:object>
      </w:r>
      <w:r w:rsidRPr="00330A7E">
        <w:rPr>
          <w:rFonts w:ascii="Times New Roman" w:hAnsi="Times New Roman" w:cs="Times New Roman"/>
          <w:sz w:val="24"/>
          <w:szCs w:val="24"/>
        </w:rPr>
        <w:t xml:space="preserve"> (1)</w:t>
      </w:r>
    </w:p>
    <w:p w14:paraId="451170CE"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position w:val="-32"/>
          <w:sz w:val="24"/>
          <w:szCs w:val="24"/>
        </w:rPr>
        <w:object w:dxaOrig="2190" w:dyaOrig="750" w14:anchorId="38F156A5">
          <v:shape id="_x0000_i2931" type="#_x0000_t75" style="width:109.5pt;height:37.5pt" o:ole="">
            <v:imagedata r:id="rId3244" o:title=""/>
          </v:shape>
          <o:OLEObject Type="Embed" ProgID="Equation.DSMT4" ShapeID="_x0000_i2931" DrawAspect="Content" ObjectID="_1796841995" r:id="rId3245"/>
        </w:object>
      </w:r>
      <w:r w:rsidRPr="00330A7E">
        <w:rPr>
          <w:rFonts w:ascii="Times New Roman" w:hAnsi="Times New Roman" w:cs="Times New Roman"/>
          <w:position w:val="-6"/>
          <w:sz w:val="24"/>
          <w:szCs w:val="24"/>
        </w:rPr>
        <w:object w:dxaOrig="330" w:dyaOrig="240" w14:anchorId="1D95D860">
          <v:shape id="_x0000_i2932" type="#_x0000_t75" style="width:16.5pt;height:12pt" o:ole="">
            <v:imagedata r:id="rId3237" o:title=""/>
          </v:shape>
          <o:OLEObject Type="Embed" ProgID="Equation.DSMT4" ShapeID="_x0000_i2932" DrawAspect="Content" ObjectID="_1796841996" r:id="rId3246"/>
        </w:object>
      </w:r>
      <w:r w:rsidRPr="00330A7E">
        <w:rPr>
          <w:rFonts w:ascii="Times New Roman" w:hAnsi="Times New Roman" w:cs="Times New Roman"/>
          <w:position w:val="-20"/>
          <w:sz w:val="24"/>
          <w:szCs w:val="24"/>
        </w:rPr>
        <w:object w:dxaOrig="1920" w:dyaOrig="540" w14:anchorId="189AABF3">
          <v:shape id="_x0000_i2933" type="#_x0000_t75" style="width:96pt;height:27pt" o:ole="">
            <v:imagedata r:id="rId3247" o:title=""/>
          </v:shape>
          <o:OLEObject Type="Embed" ProgID="Equation.DSMT4" ShapeID="_x0000_i2933" DrawAspect="Content" ObjectID="_1796841997" r:id="rId3248"/>
        </w:object>
      </w:r>
      <w:r w:rsidRPr="00330A7E">
        <w:rPr>
          <w:rFonts w:ascii="Times New Roman" w:hAnsi="Times New Roman" w:cs="Times New Roman"/>
          <w:position w:val="-6"/>
          <w:sz w:val="24"/>
          <w:szCs w:val="24"/>
        </w:rPr>
        <w:object w:dxaOrig="330" w:dyaOrig="240" w14:anchorId="00C3514A">
          <v:shape id="_x0000_i2934" type="#_x0000_t75" style="width:16.5pt;height:12pt" o:ole="">
            <v:imagedata r:id="rId3237" o:title=""/>
          </v:shape>
          <o:OLEObject Type="Embed" ProgID="Equation.DSMT4" ShapeID="_x0000_i2934" DrawAspect="Content" ObjectID="_1796841998" r:id="rId3249"/>
        </w:object>
      </w:r>
      <w:r w:rsidRPr="00330A7E">
        <w:rPr>
          <w:rFonts w:ascii="Times New Roman" w:hAnsi="Times New Roman" w:cs="Times New Roman"/>
          <w:position w:val="-6"/>
          <w:sz w:val="24"/>
          <w:szCs w:val="24"/>
        </w:rPr>
        <w:object w:dxaOrig="1710" w:dyaOrig="270" w14:anchorId="60122659">
          <v:shape id="_x0000_i2935" type="#_x0000_t75" style="width:85.5pt;height:13.5pt" o:ole="">
            <v:imagedata r:id="rId3250" o:title=""/>
          </v:shape>
          <o:OLEObject Type="Embed" ProgID="Equation.DSMT4" ShapeID="_x0000_i2935" DrawAspect="Content" ObjectID="_1796841999" r:id="rId3251"/>
        </w:object>
      </w:r>
      <w:r w:rsidRPr="00330A7E">
        <w:rPr>
          <w:rFonts w:ascii="Times New Roman" w:hAnsi="Times New Roman" w:cs="Times New Roman"/>
          <w:sz w:val="24"/>
          <w:szCs w:val="24"/>
        </w:rPr>
        <w:t xml:space="preserve"> (2)</w:t>
      </w:r>
    </w:p>
    <w:p w14:paraId="49215DBC"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lastRenderedPageBreak/>
        <w:t xml:space="preserve">Từ (1), (2) </w:t>
      </w:r>
      <w:r w:rsidRPr="00330A7E">
        <w:rPr>
          <w:rFonts w:ascii="Times New Roman" w:hAnsi="Times New Roman" w:cs="Times New Roman"/>
          <w:position w:val="-6"/>
          <w:sz w:val="24"/>
          <w:szCs w:val="24"/>
        </w:rPr>
        <w:object w:dxaOrig="300" w:dyaOrig="240" w14:anchorId="33561374">
          <v:shape id="_x0000_i2936" type="#_x0000_t75" style="width:15pt;height:12pt" o:ole="">
            <v:imagedata r:id="rId3252" o:title=""/>
          </v:shape>
          <o:OLEObject Type="Embed" ProgID="Equation.DSMT4" ShapeID="_x0000_i2936" DrawAspect="Content" ObjectID="_1796842000" r:id="rId3253"/>
        </w:object>
      </w:r>
      <w:r w:rsidRPr="00330A7E">
        <w:rPr>
          <w:rFonts w:ascii="Times New Roman" w:hAnsi="Times New Roman" w:cs="Times New Roman"/>
          <w:position w:val="-46"/>
          <w:sz w:val="24"/>
          <w:szCs w:val="24"/>
        </w:rPr>
        <w:object w:dxaOrig="720" w:dyaOrig="1050" w14:anchorId="08351665">
          <v:shape id="_x0000_i2937" type="#_x0000_t75" style="width:36pt;height:52.5pt" o:ole="">
            <v:imagedata r:id="rId3254" o:title=""/>
          </v:shape>
          <o:OLEObject Type="Embed" ProgID="Equation.DSMT4" ShapeID="_x0000_i2937" DrawAspect="Content" ObjectID="_1796842001" r:id="rId3255"/>
        </w:object>
      </w:r>
      <w:r w:rsidRPr="00330A7E">
        <w:rPr>
          <w:rFonts w:ascii="Times New Roman" w:hAnsi="Times New Roman" w:cs="Times New Roman"/>
          <w:sz w:val="24"/>
          <w:szCs w:val="24"/>
        </w:rPr>
        <w:t xml:space="preserve">. Sau khi bơm </w:t>
      </w:r>
      <w:r w:rsidRPr="00330A7E">
        <w:rPr>
          <w:rFonts w:ascii="Times New Roman" w:hAnsi="Times New Roman" w:cs="Times New Roman"/>
          <w:position w:val="-6"/>
          <w:sz w:val="24"/>
          <w:szCs w:val="24"/>
        </w:rPr>
        <w:object w:dxaOrig="180" w:dyaOrig="270" w14:anchorId="77A8DE94">
          <v:shape id="_x0000_i2938" type="#_x0000_t75" style="width:9pt;height:13.5pt" o:ole="">
            <v:imagedata r:id="rId3256" o:title=""/>
          </v:shape>
          <o:OLEObject Type="Embed" ProgID="Equation.DSMT4" ShapeID="_x0000_i2938" DrawAspect="Content" ObjectID="_1796842002" r:id="rId3257"/>
        </w:object>
      </w:r>
      <w:r w:rsidRPr="00330A7E">
        <w:rPr>
          <w:rFonts w:ascii="Times New Roman" w:hAnsi="Times New Roman" w:cs="Times New Roman"/>
          <w:sz w:val="24"/>
          <w:szCs w:val="24"/>
        </w:rPr>
        <w:t xml:space="preserve"> giây thì thể tích nước trong bể là:</w:t>
      </w:r>
    </w:p>
    <w:p w14:paraId="2015D967"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position w:val="-32"/>
          <w:sz w:val="24"/>
          <w:szCs w:val="24"/>
        </w:rPr>
        <w:object w:dxaOrig="1830" w:dyaOrig="750" w14:anchorId="246FD552">
          <v:shape id="_x0000_i2939" type="#_x0000_t75" style="width:91.5pt;height:37.5pt" o:ole="">
            <v:imagedata r:id="rId3258" o:title=""/>
          </v:shape>
          <o:OLEObject Type="Embed" ProgID="Equation.DSMT4" ShapeID="_x0000_i2939" DrawAspect="Content" ObjectID="_1796842003" r:id="rId3259"/>
        </w:object>
      </w:r>
      <w:r w:rsidRPr="00330A7E">
        <w:rPr>
          <w:rFonts w:ascii="Times New Roman" w:hAnsi="Times New Roman" w:cs="Times New Roman"/>
          <w:sz w:val="24"/>
          <w:szCs w:val="24"/>
        </w:rPr>
        <w:t xml:space="preserve">= </w:t>
      </w:r>
      <w:r w:rsidRPr="00330A7E">
        <w:rPr>
          <w:rFonts w:ascii="Times New Roman" w:hAnsi="Times New Roman" w:cs="Times New Roman"/>
          <w:position w:val="-32"/>
          <w:sz w:val="24"/>
          <w:szCs w:val="24"/>
        </w:rPr>
        <w:object w:dxaOrig="2490" w:dyaOrig="780" w14:anchorId="71576083">
          <v:shape id="_x0000_i2940" type="#_x0000_t75" style="width:124.5pt;height:39pt" o:ole="">
            <v:imagedata r:id="rId3260" o:title=""/>
          </v:shape>
          <o:OLEObject Type="Embed" ProgID="Equation.DSMT4" ShapeID="_x0000_i2940" DrawAspect="Content" ObjectID="_1796842004" r:id="rId3261"/>
        </w:object>
      </w:r>
      <w:r w:rsidRPr="00330A7E">
        <w:rPr>
          <w:rFonts w:ascii="Times New Roman" w:hAnsi="Times New Roman" w:cs="Times New Roman"/>
          <w:sz w:val="24"/>
          <w:szCs w:val="24"/>
        </w:rPr>
        <w:t>.</w:t>
      </w:r>
    </w:p>
    <w:p w14:paraId="014211AC"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Đáp số: </w:t>
      </w:r>
      <w:r w:rsidRPr="00330A7E">
        <w:rPr>
          <w:rFonts w:ascii="Times New Roman" w:hAnsi="Times New Roman" w:cs="Times New Roman"/>
          <w:position w:val="-6"/>
          <w:sz w:val="24"/>
          <w:szCs w:val="24"/>
        </w:rPr>
        <w:object w:dxaOrig="580" w:dyaOrig="279" w14:anchorId="401E647F">
          <v:shape id="_x0000_i2941" type="#_x0000_t75" style="width:29.25pt;height:14.25pt" o:ole="">
            <v:imagedata r:id="rId3262" o:title=""/>
          </v:shape>
          <o:OLEObject Type="Embed" ProgID="Equation.DSMT4" ShapeID="_x0000_i2941" DrawAspect="Content" ObjectID="_1796842005" r:id="rId3263"/>
        </w:object>
      </w:r>
      <w:r w:rsidRPr="00330A7E">
        <w:rPr>
          <w:rFonts w:ascii="Times New Roman" w:hAnsi="Times New Roman" w:cs="Times New Roman"/>
          <w:sz w:val="24"/>
          <w:szCs w:val="24"/>
        </w:rPr>
        <w:t>.</w:t>
      </w:r>
    </w:p>
    <w:p w14:paraId="5EACB160" w14:textId="77777777" w:rsidR="00ED397D" w:rsidRPr="00330A7E" w:rsidRDefault="00ED397D" w:rsidP="000E1E56">
      <w:pPr>
        <w:pStyle w:val="ListParagraph"/>
        <w:numPr>
          <w:ilvl w:val="0"/>
          <w:numId w:val="30"/>
        </w:numPr>
        <w:tabs>
          <w:tab w:val="left" w:pos="992"/>
        </w:tabs>
        <w:spacing w:before="120" w:line="259" w:lineRule="auto"/>
        <w:rPr>
          <w:rFonts w:ascii="Times New Roman" w:hAnsi="Times New Roman" w:cs="Times New Roman"/>
          <w:sz w:val="24"/>
          <w:szCs w:val="24"/>
        </w:rPr>
      </w:pPr>
    </w:p>
    <w:p w14:paraId="221D8B11" w14:textId="77777777" w:rsidR="00ED397D" w:rsidRPr="00330A7E" w:rsidRDefault="00ED397D" w:rsidP="00330A7E">
      <w:pPr>
        <w:ind w:left="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59062055" wp14:editId="5B1347CD">
            <wp:extent cx="2481267" cy="2189843"/>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6">
                      <a:extLst>
                        <a:ext uri="{BEBA8EAE-BF5A-486C-A8C5-ECC9F3942E4B}">
                          <a14:imgProps xmlns:a14="http://schemas.microsoft.com/office/drawing/2010/main">
                            <a14:imgLayer r:embed="rId2967">
                              <a14:imgEffect>
                                <a14:sharpenSoften amount="50000"/>
                              </a14:imgEffect>
                            </a14:imgLayer>
                          </a14:imgProps>
                        </a:ext>
                      </a:extLst>
                    </a:blip>
                    <a:stretch>
                      <a:fillRect/>
                    </a:stretch>
                  </pic:blipFill>
                  <pic:spPr>
                    <a:xfrm>
                      <a:off x="0" y="0"/>
                      <a:ext cx="2481267" cy="2189843"/>
                    </a:xfrm>
                    <a:prstGeom prst="rect">
                      <a:avLst/>
                    </a:prstGeom>
                  </pic:spPr>
                </pic:pic>
              </a:graphicData>
            </a:graphic>
          </wp:inline>
        </w:drawing>
      </w:r>
    </w:p>
    <w:p w14:paraId="626CCC49" w14:textId="77777777" w:rsidR="00ED397D" w:rsidRPr="00330A7E" w:rsidRDefault="00ED397D" w:rsidP="00330A7E">
      <w:pPr>
        <w:ind w:left="992"/>
        <w:jc w:val="center"/>
        <w:rPr>
          <w:rFonts w:ascii="Times New Roman" w:hAnsi="Times New Roman" w:cs="Times New Roman"/>
          <w:b/>
          <w:bCs/>
          <w:sz w:val="24"/>
          <w:szCs w:val="24"/>
        </w:rPr>
      </w:pPr>
      <w:r w:rsidRPr="00330A7E">
        <w:rPr>
          <w:rFonts w:ascii="Times New Roman" w:hAnsi="Times New Roman" w:cs="Times New Roman"/>
          <w:sz w:val="24"/>
          <w:szCs w:val="24"/>
        </w:rPr>
        <w:t xml:space="preserve">Ta có: </w:t>
      </w:r>
      <w:r w:rsidRPr="00330A7E">
        <w:rPr>
          <w:rFonts w:ascii="Times New Roman" w:hAnsi="Times New Roman" w:cs="Times New Roman"/>
          <w:position w:val="-34"/>
          <w:sz w:val="24"/>
          <w:szCs w:val="24"/>
        </w:rPr>
        <w:object w:dxaOrig="8340" w:dyaOrig="800" w14:anchorId="69022CFB">
          <v:shape id="_x0000_i2942" type="#_x0000_t75" style="width:417pt;height:39.75pt" o:ole="">
            <v:imagedata r:id="rId3264" o:title=""/>
          </v:shape>
          <o:OLEObject Type="Embed" ProgID="Equation.DSMT4" ShapeID="_x0000_i2942" DrawAspect="Content" ObjectID="_1796842006" r:id="rId3265"/>
        </w:object>
      </w:r>
      <w:r w:rsidRPr="00330A7E">
        <w:rPr>
          <w:rFonts w:ascii="Times New Roman" w:hAnsi="Times New Roman" w:cs="Times New Roman"/>
          <w:sz w:val="24"/>
          <w:szCs w:val="24"/>
        </w:rPr>
        <w:t xml:space="preserve"> </w:t>
      </w:r>
      <w:r w:rsidRPr="00330A7E">
        <w:rPr>
          <w:rFonts w:ascii="Times New Roman" w:hAnsi="Times New Roman" w:cs="Times New Roman"/>
          <w:position w:val="-18"/>
          <w:sz w:val="24"/>
          <w:szCs w:val="24"/>
        </w:rPr>
        <w:object w:dxaOrig="1440" w:dyaOrig="480" w14:anchorId="13849904">
          <v:shape id="_x0000_i2943" type="#_x0000_t75" style="width:1in;height:24pt" o:ole="">
            <v:imagedata r:id="rId3266" o:title=""/>
          </v:shape>
          <o:OLEObject Type="Embed" ProgID="Equation.DSMT4" ShapeID="_x0000_i2943" DrawAspect="Content" ObjectID="_1796842007" r:id="rId3267"/>
        </w:object>
      </w:r>
      <w:r w:rsidRPr="00330A7E">
        <w:rPr>
          <w:rFonts w:ascii="Times New Roman" w:hAnsi="Times New Roman" w:cs="Times New Roman"/>
          <w:sz w:val="24"/>
          <w:szCs w:val="24"/>
        </w:rPr>
        <w:t xml:space="preserve"> vì đèn cân bằng và trọng lực của đèn tác dụng đều lên 3 chân của giá đỡ</w:t>
      </w:r>
    </w:p>
    <w:p w14:paraId="02E606CE"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Do đó:</w:t>
      </w:r>
    </w:p>
    <w:p w14:paraId="4D9FD118"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position w:val="-116"/>
          <w:sz w:val="24"/>
          <w:szCs w:val="24"/>
        </w:rPr>
        <w:object w:dxaOrig="3200" w:dyaOrig="2439" w14:anchorId="60EEDD48">
          <v:shape id="_x0000_i2944" type="#_x0000_t75" style="width:160.5pt;height:122.25pt" o:ole="">
            <v:imagedata r:id="rId3268" o:title=""/>
          </v:shape>
          <o:OLEObject Type="Embed" ProgID="Equation.DSMT4" ShapeID="_x0000_i2944" DrawAspect="Content" ObjectID="_1796842008" r:id="rId3269"/>
        </w:object>
      </w:r>
    </w:p>
    <w:p w14:paraId="072571C5"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Mà </w:t>
      </w:r>
      <w:r w:rsidRPr="00330A7E">
        <w:rPr>
          <w:rFonts w:ascii="Times New Roman" w:hAnsi="Times New Roman" w:cs="Times New Roman"/>
          <w:position w:val="-24"/>
          <w:sz w:val="24"/>
          <w:szCs w:val="24"/>
        </w:rPr>
        <w:object w:dxaOrig="5300" w:dyaOrig="620" w14:anchorId="46AC0127">
          <v:shape id="_x0000_i2945" type="#_x0000_t75" style="width:264.75pt;height:31.5pt" o:ole="">
            <v:imagedata r:id="rId3270" o:title=""/>
          </v:shape>
          <o:OLEObject Type="Embed" ProgID="Equation.DSMT4" ShapeID="_x0000_i2945" DrawAspect="Content" ObjectID="_1796842009" r:id="rId3271"/>
        </w:object>
      </w:r>
    </w:p>
    <w:p w14:paraId="428A5A33"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Vậy </w:t>
      </w:r>
      <w:r w:rsidRPr="00330A7E">
        <w:rPr>
          <w:rFonts w:ascii="Times New Roman" w:hAnsi="Times New Roman" w:cs="Times New Roman"/>
          <w:position w:val="-34"/>
          <w:sz w:val="24"/>
          <w:szCs w:val="24"/>
        </w:rPr>
        <w:object w:dxaOrig="7080" w:dyaOrig="800" w14:anchorId="4FB50185">
          <v:shape id="_x0000_i2946" type="#_x0000_t75" style="width:354pt;height:39.75pt" o:ole="">
            <v:imagedata r:id="rId3272" o:title=""/>
          </v:shape>
          <o:OLEObject Type="Embed" ProgID="Equation.DSMT4" ShapeID="_x0000_i2946" DrawAspect="Content" ObjectID="_1796842010" r:id="rId3273"/>
        </w:object>
      </w:r>
    </w:p>
    <w:p w14:paraId="50B322E1"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Suy ra </w:t>
      </w:r>
      <w:r w:rsidRPr="00330A7E">
        <w:rPr>
          <w:rFonts w:ascii="Times New Roman" w:hAnsi="Times New Roman" w:cs="Times New Roman"/>
          <w:position w:val="-24"/>
          <w:sz w:val="24"/>
          <w:szCs w:val="24"/>
        </w:rPr>
        <w:object w:dxaOrig="1420" w:dyaOrig="620" w14:anchorId="6E0828AD">
          <v:shape id="_x0000_i2947" type="#_x0000_t75" style="width:71.25pt;height:31.5pt" o:ole="">
            <v:imagedata r:id="rId3274" o:title=""/>
          </v:shape>
          <o:OLEObject Type="Embed" ProgID="Equation.DSMT4" ShapeID="_x0000_i2947" DrawAspect="Content" ObjectID="_1796842011" r:id="rId3275"/>
        </w:object>
      </w:r>
    </w:p>
    <w:p w14:paraId="034DEF1A"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Đáp số: </w:t>
      </w:r>
      <w:r w:rsidRPr="00330A7E">
        <w:rPr>
          <w:rFonts w:ascii="Times New Roman" w:hAnsi="Times New Roman" w:cs="Times New Roman"/>
          <w:position w:val="-6"/>
          <w:sz w:val="24"/>
          <w:szCs w:val="24"/>
        </w:rPr>
        <w:object w:dxaOrig="580" w:dyaOrig="279" w14:anchorId="4A0D5B20">
          <v:shape id="_x0000_i2948" type="#_x0000_t75" style="width:29.25pt;height:14.25pt" o:ole="">
            <v:imagedata r:id="rId3276" o:title=""/>
          </v:shape>
          <o:OLEObject Type="Embed" ProgID="Equation.DSMT4" ShapeID="_x0000_i2948" DrawAspect="Content" ObjectID="_1796842012" r:id="rId3277"/>
        </w:object>
      </w:r>
      <w:r w:rsidRPr="00330A7E">
        <w:rPr>
          <w:rFonts w:ascii="Times New Roman" w:hAnsi="Times New Roman" w:cs="Times New Roman"/>
          <w:sz w:val="24"/>
          <w:szCs w:val="24"/>
        </w:rPr>
        <w:t>.</w:t>
      </w:r>
    </w:p>
    <w:p w14:paraId="5FDA785C" w14:textId="77777777" w:rsidR="00ED397D" w:rsidRPr="00330A7E" w:rsidRDefault="00ED397D" w:rsidP="000E1E56">
      <w:pPr>
        <w:pStyle w:val="ListParagraph"/>
        <w:numPr>
          <w:ilvl w:val="0"/>
          <w:numId w:val="30"/>
        </w:numPr>
        <w:tabs>
          <w:tab w:val="left" w:pos="992"/>
        </w:tabs>
        <w:spacing w:before="120" w:line="259" w:lineRule="auto"/>
        <w:rPr>
          <w:rFonts w:ascii="Times New Roman" w:hAnsi="Times New Roman" w:cs="Times New Roman"/>
          <w:sz w:val="24"/>
          <w:szCs w:val="24"/>
        </w:rPr>
      </w:pPr>
      <w:r w:rsidRPr="00330A7E">
        <w:rPr>
          <w:rFonts w:ascii="Times New Roman" w:hAnsi="Times New Roman" w:cs="Times New Roman"/>
          <w:sz w:val="24"/>
          <w:szCs w:val="24"/>
        </w:rPr>
        <w:lastRenderedPageBreak/>
        <w:t xml:space="preserve">Giả sử mặt trên của Lavabo được biểu diễn như hình vẽ bên dưới. Gọi hệ trục tọa độ </w:t>
      </w:r>
      <w:r w:rsidRPr="00330A7E">
        <w:rPr>
          <w:rFonts w:ascii="Times New Roman" w:hAnsi="Times New Roman" w:cs="Times New Roman"/>
          <w:position w:val="-10"/>
          <w:sz w:val="24"/>
          <w:szCs w:val="24"/>
        </w:rPr>
        <w:object w:dxaOrig="460" w:dyaOrig="320" w14:anchorId="7D6DB236">
          <v:shape id="_x0000_i2949" type="#_x0000_t75" alt="" style="width:22.5pt;height:16.5pt;mso-width-percent:0;mso-height-percent:0;mso-width-percent:0;mso-height-percent:0" o:ole="">
            <v:imagedata r:id="rId3278" o:title=""/>
          </v:shape>
          <o:OLEObject Type="Embed" ProgID="Equation.DSMT4" ShapeID="_x0000_i2949" DrawAspect="Content" ObjectID="_1796842013" r:id="rId3279"/>
        </w:object>
      </w:r>
      <w:r w:rsidRPr="00330A7E">
        <w:rPr>
          <w:rFonts w:ascii="Times New Roman" w:hAnsi="Times New Roman" w:cs="Times New Roman"/>
          <w:sz w:val="24"/>
          <w:szCs w:val="24"/>
        </w:rPr>
        <w:t xml:space="preserve"> như hình vẽ. Gọi </w:t>
      </w:r>
      <w:r w:rsidRPr="00330A7E">
        <w:rPr>
          <w:rFonts w:ascii="Times New Roman" w:hAnsi="Times New Roman" w:cs="Times New Roman"/>
          <w:position w:val="-14"/>
          <w:sz w:val="24"/>
          <w:szCs w:val="24"/>
        </w:rPr>
        <w:object w:dxaOrig="420" w:dyaOrig="400" w14:anchorId="745ACEC7">
          <v:shape id="_x0000_i2950" type="#_x0000_t75" alt="" style="width:21.75pt;height:20.25pt;mso-width-percent:0;mso-height-percent:0;mso-width-percent:0;mso-height-percent:0" o:ole="">
            <v:imagedata r:id="rId3280" o:title=""/>
          </v:shape>
          <o:OLEObject Type="Embed" ProgID="Equation.DSMT4" ShapeID="_x0000_i2950" DrawAspect="Content" ObjectID="_1796842014" r:id="rId3281"/>
        </w:object>
      </w:r>
      <w:r w:rsidRPr="00330A7E">
        <w:rPr>
          <w:rFonts w:ascii="Times New Roman" w:hAnsi="Times New Roman" w:cs="Times New Roman"/>
          <w:sz w:val="24"/>
          <w:szCs w:val="24"/>
        </w:rPr>
        <w:t xml:space="preserve"> là elip nhỏ bên trong.</w:t>
      </w:r>
    </w:p>
    <w:p w14:paraId="5B4838F0" w14:textId="77777777" w:rsidR="00ED397D" w:rsidRPr="00330A7E" w:rsidRDefault="00ED397D" w:rsidP="00330A7E">
      <w:pPr>
        <w:ind w:left="992" w:hanging="964"/>
        <w:jc w:val="center"/>
        <w:rPr>
          <w:rFonts w:ascii="Times New Roman" w:hAnsi="Times New Roman" w:cs="Times New Roman"/>
          <w:b/>
          <w:color w:val="0000FF"/>
          <w:sz w:val="24"/>
          <w:szCs w:val="24"/>
        </w:rPr>
      </w:pPr>
      <w:r w:rsidRPr="00330A7E">
        <w:rPr>
          <w:rFonts w:ascii="Times New Roman" w:hAnsi="Times New Roman" w:cs="Times New Roman"/>
          <w:b/>
          <w:noProof/>
          <w:color w:val="0000FF"/>
          <w:sz w:val="24"/>
          <w:szCs w:val="24"/>
          <w:lang w:eastAsia="en-US"/>
        </w:rPr>
        <w:drawing>
          <wp:inline distT="0" distB="0" distL="0" distR="0" wp14:anchorId="0DB66508" wp14:editId="294EAA6A">
            <wp:extent cx="3307380" cy="1913301"/>
            <wp:effectExtent l="0" t="0" r="7620" b="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2"/>
                    <a:stretch>
                      <a:fillRect/>
                    </a:stretch>
                  </pic:blipFill>
                  <pic:spPr>
                    <a:xfrm>
                      <a:off x="0" y="0"/>
                      <a:ext cx="3308950" cy="1914209"/>
                    </a:xfrm>
                    <a:prstGeom prst="rect">
                      <a:avLst/>
                    </a:prstGeom>
                  </pic:spPr>
                </pic:pic>
              </a:graphicData>
            </a:graphic>
          </wp:inline>
        </w:drawing>
      </w:r>
    </w:p>
    <w:p w14:paraId="7CBD4605" w14:textId="77777777" w:rsidR="00ED397D" w:rsidRPr="00330A7E" w:rsidRDefault="00ED397D" w:rsidP="00330A7E">
      <w:pPr>
        <w:ind w:left="992" w:firstLine="1"/>
        <w:jc w:val="both"/>
        <w:rPr>
          <w:rFonts w:ascii="Times New Roman" w:hAnsi="Times New Roman" w:cs="Times New Roman"/>
          <w:sz w:val="24"/>
          <w:szCs w:val="24"/>
        </w:rPr>
      </w:pPr>
      <w:r w:rsidRPr="00330A7E">
        <w:rPr>
          <w:rFonts w:ascii="Times New Roman" w:hAnsi="Times New Roman" w:cs="Times New Roman"/>
          <w:sz w:val="24"/>
          <w:szCs w:val="24"/>
        </w:rPr>
        <w:t xml:space="preserve">Độ dài trục lớn của </w:t>
      </w:r>
      <w:r w:rsidRPr="00330A7E">
        <w:rPr>
          <w:rFonts w:ascii="Times New Roman" w:hAnsi="Times New Roman" w:cs="Times New Roman"/>
          <w:noProof/>
          <w:position w:val="-14"/>
          <w:sz w:val="24"/>
          <w:szCs w:val="24"/>
        </w:rPr>
        <w:object w:dxaOrig="420" w:dyaOrig="400" w14:anchorId="5ABBB096">
          <v:shape id="_x0000_i2951" type="#_x0000_t75" alt="" style="width:21.75pt;height:20.25pt;mso-width-percent:0;mso-height-percent:0;mso-width-percent:0;mso-height-percent:0" o:ole="">
            <v:imagedata r:id="rId3283" o:title=""/>
          </v:shape>
          <o:OLEObject Type="Embed" ProgID="Equation.DSMT4" ShapeID="_x0000_i2951" DrawAspect="Content" ObjectID="_1796842015" r:id="rId3284"/>
        </w:object>
      </w:r>
      <w:r w:rsidRPr="00330A7E">
        <w:rPr>
          <w:rFonts w:ascii="Times New Roman" w:hAnsi="Times New Roman" w:cs="Times New Roman"/>
          <w:sz w:val="24"/>
          <w:szCs w:val="24"/>
        </w:rPr>
        <w:t xml:space="preserve"> là </w:t>
      </w:r>
      <w:r w:rsidRPr="00330A7E">
        <w:rPr>
          <w:rFonts w:ascii="Times New Roman" w:hAnsi="Times New Roman" w:cs="Times New Roman"/>
          <w:noProof/>
          <w:position w:val="-24"/>
          <w:sz w:val="24"/>
          <w:szCs w:val="24"/>
        </w:rPr>
        <w:object w:dxaOrig="3200" w:dyaOrig="620" w14:anchorId="6D7253EA">
          <v:shape id="_x0000_i2952" type="#_x0000_t75" alt="" style="width:160.5pt;height:30.75pt;mso-width-percent:0;mso-height-percent:0;mso-width-percent:0;mso-height-percent:0" o:ole="">
            <v:imagedata r:id="rId3285" o:title=""/>
          </v:shape>
          <o:OLEObject Type="Embed" ProgID="Equation.DSMT4" ShapeID="_x0000_i2952" DrawAspect="Content" ObjectID="_1796842016" r:id="rId3286"/>
        </w:object>
      </w:r>
      <w:r w:rsidRPr="00330A7E">
        <w:rPr>
          <w:rFonts w:ascii="Times New Roman" w:hAnsi="Times New Roman" w:cs="Times New Roman"/>
          <w:noProof/>
          <w:position w:val="-24"/>
          <w:sz w:val="24"/>
          <w:szCs w:val="24"/>
        </w:rPr>
        <w:object w:dxaOrig="1359" w:dyaOrig="620" w14:anchorId="560A27A6">
          <v:shape id="_x0000_i2953" type="#_x0000_t75" alt="" style="width:68.25pt;height:30.75pt;mso-width-percent:0;mso-height-percent:0;mso-width-percent:0;mso-height-percent:0" o:ole="">
            <v:imagedata r:id="rId3287" o:title=""/>
          </v:shape>
          <o:OLEObject Type="Embed" ProgID="Equation.DSMT4" ShapeID="_x0000_i2953" DrawAspect="Content" ObjectID="_1796842017" r:id="rId3288"/>
        </w:object>
      </w:r>
      <w:r w:rsidRPr="00330A7E">
        <w:rPr>
          <w:rFonts w:ascii="Times New Roman" w:hAnsi="Times New Roman" w:cs="Times New Roman"/>
          <w:sz w:val="24"/>
          <w:szCs w:val="24"/>
        </w:rPr>
        <w:t>.</w:t>
      </w:r>
    </w:p>
    <w:p w14:paraId="0434312B" w14:textId="77777777" w:rsidR="00ED397D" w:rsidRPr="00330A7E" w:rsidRDefault="00ED397D" w:rsidP="00330A7E">
      <w:pPr>
        <w:ind w:left="992" w:firstLine="1"/>
        <w:jc w:val="both"/>
        <w:rPr>
          <w:rFonts w:ascii="Times New Roman" w:hAnsi="Times New Roman" w:cs="Times New Roman"/>
          <w:sz w:val="24"/>
          <w:szCs w:val="24"/>
        </w:rPr>
      </w:pPr>
      <w:r w:rsidRPr="00330A7E">
        <w:rPr>
          <w:rFonts w:ascii="Times New Roman" w:hAnsi="Times New Roman" w:cs="Times New Roman"/>
          <w:sz w:val="24"/>
          <w:szCs w:val="24"/>
        </w:rPr>
        <w:t xml:space="preserve">Độ dài trục bé của </w:t>
      </w:r>
      <w:r w:rsidRPr="00330A7E">
        <w:rPr>
          <w:rFonts w:ascii="Times New Roman" w:hAnsi="Times New Roman" w:cs="Times New Roman"/>
          <w:noProof/>
          <w:position w:val="-14"/>
          <w:sz w:val="24"/>
          <w:szCs w:val="24"/>
        </w:rPr>
        <w:object w:dxaOrig="420" w:dyaOrig="400" w14:anchorId="5E9FFE05">
          <v:shape id="_x0000_i2954" type="#_x0000_t75" alt="" style="width:21.75pt;height:20.25pt;mso-width-percent:0;mso-height-percent:0;mso-width-percent:0;mso-height-percent:0" o:ole="">
            <v:imagedata r:id="rId3289" o:title=""/>
          </v:shape>
          <o:OLEObject Type="Embed" ProgID="Equation.DSMT4" ShapeID="_x0000_i2954" DrawAspect="Content" ObjectID="_1796842018" r:id="rId3290"/>
        </w:object>
      </w:r>
      <w:r w:rsidRPr="00330A7E">
        <w:rPr>
          <w:rFonts w:ascii="Times New Roman" w:hAnsi="Times New Roman" w:cs="Times New Roman"/>
          <w:sz w:val="24"/>
          <w:szCs w:val="24"/>
        </w:rPr>
        <w:t xml:space="preserve"> là </w:t>
      </w:r>
      <w:r w:rsidRPr="00330A7E">
        <w:rPr>
          <w:rFonts w:ascii="Times New Roman" w:hAnsi="Times New Roman" w:cs="Times New Roman"/>
          <w:noProof/>
          <w:position w:val="-24"/>
          <w:sz w:val="24"/>
          <w:szCs w:val="24"/>
        </w:rPr>
        <w:object w:dxaOrig="3180" w:dyaOrig="620" w14:anchorId="3AE0E32D">
          <v:shape id="_x0000_i2955" type="#_x0000_t75" alt="" style="width:159pt;height:30.75pt;mso-width-percent:0;mso-height-percent:0;mso-width-percent:0;mso-height-percent:0" o:ole="">
            <v:imagedata r:id="rId3291" o:title=""/>
          </v:shape>
          <o:OLEObject Type="Embed" ProgID="Equation.DSMT4" ShapeID="_x0000_i2955" DrawAspect="Content" ObjectID="_1796842019" r:id="rId3292"/>
        </w:object>
      </w:r>
      <w:r w:rsidRPr="00330A7E">
        <w:rPr>
          <w:rFonts w:ascii="Times New Roman" w:hAnsi="Times New Roman" w:cs="Times New Roman"/>
          <w:noProof/>
          <w:position w:val="-24"/>
          <w:sz w:val="24"/>
          <w:szCs w:val="24"/>
        </w:rPr>
        <w:object w:dxaOrig="1359" w:dyaOrig="620" w14:anchorId="60781BA0">
          <v:shape id="_x0000_i2956" type="#_x0000_t75" alt="" style="width:68.25pt;height:30.75pt;mso-width-percent:0;mso-height-percent:0;mso-width-percent:0;mso-height-percent:0" o:ole="">
            <v:imagedata r:id="rId3293" o:title=""/>
          </v:shape>
          <o:OLEObject Type="Embed" ProgID="Equation.DSMT4" ShapeID="_x0000_i2956" DrawAspect="Content" ObjectID="_1796842020" r:id="rId3294"/>
        </w:object>
      </w:r>
      <w:r w:rsidRPr="00330A7E">
        <w:rPr>
          <w:rFonts w:ascii="Times New Roman" w:hAnsi="Times New Roman" w:cs="Times New Roman"/>
          <w:sz w:val="24"/>
          <w:szCs w:val="24"/>
        </w:rPr>
        <w:t>.</w:t>
      </w:r>
    </w:p>
    <w:p w14:paraId="614F0221" w14:textId="77777777" w:rsidR="00ED397D" w:rsidRPr="00330A7E" w:rsidRDefault="00ED397D" w:rsidP="00330A7E">
      <w:pPr>
        <w:ind w:left="992" w:firstLine="1"/>
        <w:jc w:val="both"/>
        <w:rPr>
          <w:rFonts w:ascii="Times New Roman" w:hAnsi="Times New Roman" w:cs="Times New Roman"/>
          <w:sz w:val="24"/>
          <w:szCs w:val="24"/>
        </w:rPr>
      </w:pPr>
      <w:r w:rsidRPr="00330A7E">
        <w:rPr>
          <w:rFonts w:ascii="Times New Roman" w:hAnsi="Times New Roman" w:cs="Times New Roman"/>
          <w:sz w:val="24"/>
          <w:szCs w:val="24"/>
        </w:rPr>
        <w:t xml:space="preserve">Vậy phương trình của </w:t>
      </w:r>
      <w:r w:rsidRPr="00330A7E">
        <w:rPr>
          <w:rFonts w:ascii="Times New Roman" w:hAnsi="Times New Roman" w:cs="Times New Roman"/>
          <w:noProof/>
          <w:position w:val="-14"/>
          <w:sz w:val="24"/>
          <w:szCs w:val="24"/>
        </w:rPr>
        <w:object w:dxaOrig="420" w:dyaOrig="400" w14:anchorId="7AC8A0A3">
          <v:shape id="_x0000_i2957" type="#_x0000_t75" alt="" style="width:21.75pt;height:20.25pt;mso-width-percent:0;mso-height-percent:0;mso-width-percent:0;mso-height-percent:0" o:ole="">
            <v:imagedata r:id="rId3295" o:title=""/>
          </v:shape>
          <o:OLEObject Type="Embed" ProgID="Equation.DSMT4" ShapeID="_x0000_i2957" DrawAspect="Content" ObjectID="_1796842021" r:id="rId3296"/>
        </w:object>
      </w:r>
      <w:r w:rsidRPr="00330A7E">
        <w:rPr>
          <w:rFonts w:ascii="Times New Roman" w:hAnsi="Times New Roman" w:cs="Times New Roman"/>
          <w:sz w:val="24"/>
          <w:szCs w:val="24"/>
        </w:rPr>
        <w:t xml:space="preserve"> là: </w:t>
      </w:r>
      <w:r w:rsidRPr="00330A7E">
        <w:rPr>
          <w:rFonts w:ascii="Times New Roman" w:hAnsi="Times New Roman" w:cs="Times New Roman"/>
          <w:noProof/>
          <w:position w:val="-64"/>
          <w:sz w:val="24"/>
          <w:szCs w:val="24"/>
        </w:rPr>
        <w:object w:dxaOrig="1860" w:dyaOrig="1060" w14:anchorId="7DC79368">
          <v:shape id="_x0000_i2958" type="#_x0000_t75" alt="" style="width:93pt;height:52.5pt;mso-width-percent:0;mso-height-percent:0;mso-width-percent:0;mso-height-percent:0" o:ole="">
            <v:imagedata r:id="rId3297" o:title=""/>
          </v:shape>
          <o:OLEObject Type="Embed" ProgID="Equation.DSMT4" ShapeID="_x0000_i2958" DrawAspect="Content" ObjectID="_1796842022" r:id="rId3298"/>
        </w:object>
      </w:r>
      <w:r w:rsidRPr="00330A7E">
        <w:rPr>
          <w:rFonts w:ascii="Times New Roman" w:hAnsi="Times New Roman" w:cs="Times New Roman"/>
          <w:sz w:val="24"/>
          <w:szCs w:val="24"/>
        </w:rPr>
        <w:t xml:space="preserve"> </w:t>
      </w:r>
      <w:r w:rsidRPr="00330A7E">
        <w:rPr>
          <w:rFonts w:ascii="Times New Roman" w:hAnsi="Times New Roman" w:cs="Times New Roman"/>
          <w:noProof/>
          <w:position w:val="-32"/>
          <w:sz w:val="24"/>
          <w:szCs w:val="24"/>
        </w:rPr>
        <w:object w:dxaOrig="2380" w:dyaOrig="760" w14:anchorId="6C6F0945">
          <v:shape id="_x0000_i2959" type="#_x0000_t75" alt="" style="width:119.25pt;height:38.25pt;mso-width-percent:0;mso-height-percent:0;mso-width-percent:0;mso-height-percent:0" o:ole="">
            <v:imagedata r:id="rId3299" o:title=""/>
          </v:shape>
          <o:OLEObject Type="Embed" ProgID="Equation.DSMT4" ShapeID="_x0000_i2959" DrawAspect="Content" ObjectID="_1796842023" r:id="rId3300"/>
        </w:object>
      </w:r>
      <w:r w:rsidRPr="00330A7E">
        <w:rPr>
          <w:rFonts w:ascii="Times New Roman" w:hAnsi="Times New Roman" w:cs="Times New Roman"/>
          <w:sz w:val="24"/>
          <w:szCs w:val="24"/>
        </w:rPr>
        <w:t>.</w:t>
      </w:r>
    </w:p>
    <w:p w14:paraId="2F119F14" w14:textId="77777777" w:rsidR="00ED397D" w:rsidRPr="00330A7E" w:rsidRDefault="00ED397D" w:rsidP="00330A7E">
      <w:pPr>
        <w:ind w:left="992" w:firstLine="1"/>
        <w:jc w:val="both"/>
        <w:rPr>
          <w:rFonts w:ascii="Times New Roman" w:hAnsi="Times New Roman" w:cs="Times New Roman"/>
          <w:sz w:val="24"/>
          <w:szCs w:val="24"/>
        </w:rPr>
      </w:pPr>
      <w:r w:rsidRPr="00330A7E">
        <w:rPr>
          <w:rFonts w:ascii="Times New Roman" w:hAnsi="Times New Roman" w:cs="Times New Roman"/>
          <w:sz w:val="24"/>
          <w:szCs w:val="24"/>
        </w:rPr>
        <w:t xml:space="preserve">Thể tích khối tròn xoay khi quay miền giới hạn bởi </w:t>
      </w:r>
      <w:r w:rsidRPr="00330A7E">
        <w:rPr>
          <w:rFonts w:ascii="Times New Roman" w:hAnsi="Times New Roman" w:cs="Times New Roman"/>
          <w:noProof/>
          <w:position w:val="-14"/>
          <w:sz w:val="24"/>
          <w:szCs w:val="24"/>
        </w:rPr>
        <w:object w:dxaOrig="420" w:dyaOrig="400" w14:anchorId="7AC38C15">
          <v:shape id="_x0000_i2960" type="#_x0000_t75" alt="" style="width:21.75pt;height:20.25pt;mso-width-percent:0;mso-height-percent:0;mso-width-percent:0;mso-height-percent:0" o:ole="">
            <v:imagedata r:id="rId3301" o:title=""/>
          </v:shape>
          <o:OLEObject Type="Embed" ProgID="Equation.DSMT4" ShapeID="_x0000_i2960" DrawAspect="Content" ObjectID="_1796842024" r:id="rId3302"/>
        </w:object>
      </w:r>
      <w:r w:rsidRPr="00330A7E">
        <w:rPr>
          <w:rFonts w:ascii="Times New Roman" w:hAnsi="Times New Roman" w:cs="Times New Roman"/>
          <w:sz w:val="24"/>
          <w:szCs w:val="24"/>
        </w:rPr>
        <w:t xml:space="preserve">, trục </w:t>
      </w:r>
      <w:r w:rsidRPr="00330A7E">
        <w:rPr>
          <w:rFonts w:ascii="Times New Roman" w:hAnsi="Times New Roman" w:cs="Times New Roman"/>
          <w:noProof/>
          <w:position w:val="-6"/>
          <w:sz w:val="24"/>
          <w:szCs w:val="24"/>
        </w:rPr>
        <w:object w:dxaOrig="360" w:dyaOrig="279" w14:anchorId="3AE1F0C0">
          <v:shape id="_x0000_i2961" type="#_x0000_t75" alt="" style="width:18pt;height:13.5pt;mso-width-percent:0;mso-height-percent:0;mso-width-percent:0;mso-height-percent:0" o:ole="">
            <v:imagedata r:id="rId3303" o:title=""/>
          </v:shape>
          <o:OLEObject Type="Embed" ProgID="Equation.DSMT4" ShapeID="_x0000_i2961" DrawAspect="Content" ObjectID="_1796842025" r:id="rId3304"/>
        </w:object>
      </w:r>
      <w:r w:rsidRPr="00330A7E">
        <w:rPr>
          <w:rFonts w:ascii="Times New Roman" w:hAnsi="Times New Roman" w:cs="Times New Roman"/>
          <w:sz w:val="24"/>
          <w:szCs w:val="24"/>
        </w:rPr>
        <w:t xml:space="preserve"> và </w:t>
      </w:r>
      <w:r w:rsidRPr="00330A7E">
        <w:rPr>
          <w:rFonts w:ascii="Times New Roman" w:hAnsi="Times New Roman" w:cs="Times New Roman"/>
          <w:noProof/>
          <w:position w:val="-24"/>
          <w:sz w:val="24"/>
          <w:szCs w:val="24"/>
        </w:rPr>
        <w:object w:dxaOrig="859" w:dyaOrig="620" w14:anchorId="08DDB79E">
          <v:shape id="_x0000_i2962" type="#_x0000_t75" alt="" style="width:43.5pt;height:30.75pt;mso-width-percent:0;mso-height-percent:0;mso-width-percent:0;mso-height-percent:0" o:ole="">
            <v:imagedata r:id="rId3305" o:title=""/>
          </v:shape>
          <o:OLEObject Type="Embed" ProgID="Equation.DSMT4" ShapeID="_x0000_i2962" DrawAspect="Content" ObjectID="_1796842026" r:id="rId3306"/>
        </w:object>
      </w:r>
      <w:r w:rsidRPr="00330A7E">
        <w:rPr>
          <w:rFonts w:ascii="Times New Roman" w:hAnsi="Times New Roman" w:cs="Times New Roman"/>
          <w:sz w:val="24"/>
          <w:szCs w:val="24"/>
        </w:rPr>
        <w:t xml:space="preserve">, </w:t>
      </w:r>
      <w:r w:rsidRPr="00330A7E">
        <w:rPr>
          <w:rFonts w:ascii="Times New Roman" w:hAnsi="Times New Roman" w:cs="Times New Roman"/>
          <w:noProof/>
          <w:position w:val="-24"/>
          <w:sz w:val="24"/>
          <w:szCs w:val="24"/>
        </w:rPr>
        <w:object w:dxaOrig="680" w:dyaOrig="620" w14:anchorId="3CD9CEE9">
          <v:shape id="_x0000_i2963" type="#_x0000_t75" alt="" style="width:33.75pt;height:30.75pt;mso-width-percent:0;mso-height-percent:0;mso-width-percent:0;mso-height-percent:0" o:ole="">
            <v:imagedata r:id="rId3307" o:title=""/>
          </v:shape>
          <o:OLEObject Type="Embed" ProgID="Equation.DSMT4" ShapeID="_x0000_i2963" DrawAspect="Content" ObjectID="_1796842027" r:id="rId3308"/>
        </w:object>
      </w:r>
      <w:r w:rsidRPr="00330A7E">
        <w:rPr>
          <w:rFonts w:ascii="Times New Roman" w:hAnsi="Times New Roman" w:cs="Times New Roman"/>
          <w:sz w:val="24"/>
          <w:szCs w:val="24"/>
        </w:rPr>
        <w:t xml:space="preserve"> </w:t>
      </w:r>
      <w:r w:rsidRPr="00330A7E">
        <w:rPr>
          <w:rFonts w:ascii="Times New Roman" w:hAnsi="Times New Roman" w:cs="Times New Roman"/>
          <w:i/>
          <w:sz w:val="24"/>
          <w:szCs w:val="24"/>
        </w:rPr>
        <w:t>(Phần gạch chéo trong hình)</w:t>
      </w:r>
      <w:r w:rsidRPr="00330A7E">
        <w:rPr>
          <w:rFonts w:ascii="Times New Roman" w:hAnsi="Times New Roman" w:cs="Times New Roman"/>
          <w:sz w:val="24"/>
          <w:szCs w:val="24"/>
        </w:rPr>
        <w:t xml:space="preserve"> quanh trục </w:t>
      </w:r>
      <w:r w:rsidRPr="00330A7E">
        <w:rPr>
          <w:rFonts w:ascii="Times New Roman" w:hAnsi="Times New Roman" w:cs="Times New Roman"/>
          <w:noProof/>
          <w:position w:val="-6"/>
          <w:sz w:val="24"/>
          <w:szCs w:val="24"/>
        </w:rPr>
        <w:object w:dxaOrig="360" w:dyaOrig="279" w14:anchorId="0AE3A86C">
          <v:shape id="_x0000_i2964" type="#_x0000_t75" alt="" style="width:18pt;height:13.5pt;mso-width-percent:0;mso-height-percent:0;mso-width-percent:0;mso-height-percent:0" o:ole="">
            <v:imagedata r:id="rId3309" o:title=""/>
          </v:shape>
          <o:OLEObject Type="Embed" ProgID="Equation.DSMT4" ShapeID="_x0000_i2964" DrawAspect="Content" ObjectID="_1796842028" r:id="rId3310"/>
        </w:object>
      </w:r>
      <w:r w:rsidRPr="00330A7E">
        <w:rPr>
          <w:rFonts w:ascii="Times New Roman" w:hAnsi="Times New Roman" w:cs="Times New Roman"/>
          <w:sz w:val="24"/>
          <w:szCs w:val="24"/>
        </w:rPr>
        <w:t xml:space="preserve"> là:</w:t>
      </w:r>
    </w:p>
    <w:p w14:paraId="52109C1B" w14:textId="77777777" w:rsidR="00ED397D" w:rsidRPr="00330A7E" w:rsidRDefault="00ED397D" w:rsidP="00330A7E">
      <w:pPr>
        <w:ind w:left="992" w:firstLine="1"/>
        <w:jc w:val="center"/>
        <w:rPr>
          <w:rFonts w:ascii="Times New Roman" w:hAnsi="Times New Roman" w:cs="Times New Roman"/>
          <w:sz w:val="24"/>
          <w:szCs w:val="24"/>
        </w:rPr>
      </w:pPr>
      <w:r w:rsidRPr="00330A7E">
        <w:rPr>
          <w:rFonts w:ascii="Times New Roman" w:hAnsi="Times New Roman" w:cs="Times New Roman"/>
          <w:noProof/>
          <w:position w:val="-48"/>
          <w:sz w:val="24"/>
          <w:szCs w:val="24"/>
        </w:rPr>
        <w:object w:dxaOrig="4220" w:dyaOrig="1080" w14:anchorId="5AC100AA">
          <v:shape id="_x0000_i2965" type="#_x0000_t75" alt="" style="width:210.75pt;height:54pt;mso-width-percent:0;mso-height-percent:0;mso-width-percent:0;mso-height-percent:0" o:ole="">
            <v:imagedata r:id="rId3311" o:title=""/>
          </v:shape>
          <o:OLEObject Type="Embed" ProgID="Equation.DSMT4" ShapeID="_x0000_i2965" DrawAspect="Content" ObjectID="_1796842029" r:id="rId3312"/>
        </w:object>
      </w:r>
    </w:p>
    <w:p w14:paraId="6241897B" w14:textId="77777777" w:rsidR="00ED397D" w:rsidRPr="00330A7E" w:rsidRDefault="00ED397D" w:rsidP="00330A7E">
      <w:pPr>
        <w:ind w:left="992" w:hanging="964"/>
        <w:rPr>
          <w:rFonts w:ascii="Times New Roman" w:hAnsi="Times New Roman" w:cs="Times New Roman"/>
          <w:sz w:val="24"/>
          <w:szCs w:val="24"/>
        </w:rPr>
      </w:pPr>
      <w:r w:rsidRPr="00330A7E">
        <w:rPr>
          <w:rFonts w:ascii="Times New Roman" w:hAnsi="Times New Roman" w:cs="Times New Roman"/>
          <w:sz w:val="24"/>
          <w:szCs w:val="24"/>
        </w:rPr>
        <w:t xml:space="preserve">Vậy thể tích chứa nước của Lavabo là </w:t>
      </w:r>
      <w:r w:rsidRPr="00330A7E">
        <w:rPr>
          <w:rFonts w:ascii="Times New Roman" w:hAnsi="Times New Roman" w:cs="Times New Roman"/>
          <w:noProof/>
          <w:position w:val="-24"/>
          <w:sz w:val="24"/>
          <w:szCs w:val="24"/>
        </w:rPr>
        <w:object w:dxaOrig="1359" w:dyaOrig="620" w14:anchorId="394353E6">
          <v:shape id="_x0000_i2966" type="#_x0000_t75" alt="" style="width:68.25pt;height:30.75pt" o:ole="">
            <v:imagedata r:id="rId3313" o:title=""/>
          </v:shape>
          <o:OLEObject Type="Embed" ProgID="Equation.DSMT4" ShapeID="_x0000_i2966" DrawAspect="Content" ObjectID="_1796842030" r:id="rId3314"/>
        </w:object>
      </w:r>
      <w:r w:rsidRPr="00330A7E">
        <w:rPr>
          <w:rFonts w:ascii="Times New Roman" w:hAnsi="Times New Roman" w:cs="Times New Roman"/>
          <w:sz w:val="24"/>
          <w:szCs w:val="24"/>
        </w:rPr>
        <w:t>.</w:t>
      </w:r>
    </w:p>
    <w:p w14:paraId="07440D14"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Đáp số: </w:t>
      </w:r>
      <w:r w:rsidRPr="00330A7E">
        <w:rPr>
          <w:rFonts w:ascii="Times New Roman" w:hAnsi="Times New Roman" w:cs="Times New Roman"/>
          <w:position w:val="-8"/>
          <w:sz w:val="24"/>
          <w:szCs w:val="24"/>
        </w:rPr>
        <w:object w:dxaOrig="520" w:dyaOrig="300" w14:anchorId="66F665BC">
          <v:shape id="_x0000_i2967" type="#_x0000_t75" style="width:26.25pt;height:15pt" o:ole="">
            <v:imagedata r:id="rId3315" o:title=""/>
          </v:shape>
          <o:OLEObject Type="Embed" ProgID="Equation.DSMT4" ShapeID="_x0000_i2967" DrawAspect="Content" ObjectID="_1796842031" r:id="rId3316"/>
        </w:object>
      </w:r>
      <w:r w:rsidRPr="00330A7E">
        <w:rPr>
          <w:rFonts w:ascii="Times New Roman" w:hAnsi="Times New Roman" w:cs="Times New Roman"/>
          <w:sz w:val="24"/>
          <w:szCs w:val="24"/>
        </w:rPr>
        <w:t>.</w:t>
      </w:r>
    </w:p>
    <w:p w14:paraId="58B66020" w14:textId="77777777" w:rsidR="00ED397D" w:rsidRPr="00330A7E" w:rsidRDefault="00ED397D" w:rsidP="000E1E56">
      <w:pPr>
        <w:pStyle w:val="ListParagraph"/>
        <w:numPr>
          <w:ilvl w:val="0"/>
          <w:numId w:val="30"/>
        </w:numPr>
        <w:tabs>
          <w:tab w:val="left" w:pos="992"/>
        </w:tabs>
        <w:spacing w:before="120" w:line="259" w:lineRule="auto"/>
        <w:rPr>
          <w:rFonts w:ascii="Times New Roman" w:hAnsi="Times New Roman" w:cs="Times New Roman"/>
          <w:sz w:val="24"/>
          <w:szCs w:val="24"/>
        </w:rPr>
      </w:pPr>
      <w:r w:rsidRPr="00330A7E">
        <w:rPr>
          <w:rFonts w:ascii="Times New Roman" w:hAnsi="Times New Roman" w:cs="Times New Roman"/>
          <w:sz w:val="24"/>
          <w:szCs w:val="24"/>
        </w:rPr>
        <w:t xml:space="preserve">Tại thời điểm </w:t>
      </w:r>
      <w:r w:rsidRPr="00330A7E">
        <w:rPr>
          <w:rFonts w:ascii="Times New Roman" w:hAnsi="Times New Roman" w:cs="Times New Roman"/>
          <w:position w:val="-6"/>
          <w:sz w:val="24"/>
          <w:szCs w:val="24"/>
        </w:rPr>
        <w:object w:dxaOrig="139" w:dyaOrig="240" w14:anchorId="15A9CC91">
          <v:shape id="_x0000_i2968" type="#_x0000_t75" style="width:6.75pt;height:12.75pt" o:ole="">
            <v:imagedata r:id="rId3317" o:title=""/>
          </v:shape>
          <o:OLEObject Type="Embed" ProgID="Equation.DSMT4" ShapeID="_x0000_i2968" DrawAspect="Content" ObjectID="_1796842032" r:id="rId3318"/>
        </w:object>
      </w:r>
      <w:r w:rsidRPr="00330A7E">
        <w:rPr>
          <w:rFonts w:ascii="Times New Roman" w:hAnsi="Times New Roman" w:cs="Times New Roman"/>
          <w:sz w:val="24"/>
          <w:szCs w:val="24"/>
        </w:rPr>
        <w:t xml:space="preserve">, sau khi xuất phát, khoảng cách giữa hai tàu là </w:t>
      </w:r>
      <w:r w:rsidRPr="00330A7E">
        <w:rPr>
          <w:rFonts w:ascii="Times New Roman" w:hAnsi="Times New Roman" w:cs="Times New Roman"/>
          <w:position w:val="-6"/>
          <w:sz w:val="24"/>
          <w:szCs w:val="24"/>
        </w:rPr>
        <w:object w:dxaOrig="220" w:dyaOrig="279" w14:anchorId="2E19A667">
          <v:shape id="_x0000_i2969" type="#_x0000_t75" style="width:11.25pt;height:14.25pt" o:ole="">
            <v:imagedata r:id="rId3319" o:title=""/>
          </v:shape>
          <o:OLEObject Type="Embed" ProgID="Equation.DSMT4" ShapeID="_x0000_i2969" DrawAspect="Content" ObjectID="_1796842033" r:id="rId3320"/>
        </w:object>
      </w:r>
      <w:r w:rsidRPr="00330A7E">
        <w:rPr>
          <w:rFonts w:ascii="Times New Roman" w:hAnsi="Times New Roman" w:cs="Times New Roman"/>
          <w:sz w:val="24"/>
          <w:szCs w:val="24"/>
        </w:rPr>
        <w:t xml:space="preserve">. Khi đó tàu </w:t>
      </w:r>
      <w:r w:rsidRPr="00330A7E">
        <w:rPr>
          <w:rFonts w:ascii="Times New Roman" w:hAnsi="Times New Roman" w:cs="Times New Roman"/>
          <w:position w:val="-4"/>
          <w:sz w:val="24"/>
          <w:szCs w:val="24"/>
        </w:rPr>
        <w:object w:dxaOrig="240" w:dyaOrig="260" w14:anchorId="29117B16">
          <v:shape id="_x0000_i2970" type="#_x0000_t75" style="width:12.75pt;height:12.75pt" o:ole="">
            <v:imagedata r:id="rId3321" o:title=""/>
          </v:shape>
          <o:OLEObject Type="Embed" ProgID="Equation.DSMT4" ShapeID="_x0000_i2970" DrawAspect="Content" ObjectID="_1796842034" r:id="rId3322"/>
        </w:object>
      </w:r>
      <w:r w:rsidRPr="00330A7E">
        <w:rPr>
          <w:rFonts w:ascii="Times New Roman" w:hAnsi="Times New Roman" w:cs="Times New Roman"/>
          <w:sz w:val="24"/>
          <w:szCs w:val="24"/>
        </w:rPr>
        <w:t xml:space="preserve"> đang ở vị trí </w:t>
      </w:r>
      <w:r w:rsidRPr="00330A7E">
        <w:rPr>
          <w:rFonts w:ascii="Times New Roman" w:hAnsi="Times New Roman" w:cs="Times New Roman"/>
          <w:position w:val="-12"/>
          <w:sz w:val="24"/>
          <w:szCs w:val="24"/>
        </w:rPr>
        <w:object w:dxaOrig="260" w:dyaOrig="360" w14:anchorId="1EABC147">
          <v:shape id="_x0000_i2971" type="#_x0000_t75" style="width:12.75pt;height:18pt" o:ole="">
            <v:imagedata r:id="rId3323" o:title=""/>
          </v:shape>
          <o:OLEObject Type="Embed" ProgID="Equation.DSMT4" ShapeID="_x0000_i2971" DrawAspect="Content" ObjectID="_1796842035" r:id="rId3324"/>
        </w:object>
      </w:r>
      <w:r w:rsidRPr="00330A7E">
        <w:rPr>
          <w:rFonts w:ascii="Times New Roman" w:hAnsi="Times New Roman" w:cs="Times New Roman"/>
          <w:sz w:val="24"/>
          <w:szCs w:val="24"/>
        </w:rPr>
        <w:t xml:space="preserve"> và tàu </w:t>
      </w:r>
      <w:r w:rsidRPr="00330A7E">
        <w:rPr>
          <w:rFonts w:ascii="Times New Roman" w:hAnsi="Times New Roman" w:cs="Times New Roman"/>
          <w:position w:val="-4"/>
          <w:sz w:val="24"/>
          <w:szCs w:val="24"/>
        </w:rPr>
        <w:object w:dxaOrig="240" w:dyaOrig="260" w14:anchorId="3E2282CE">
          <v:shape id="_x0000_i2972" type="#_x0000_t75" style="width:12.75pt;height:12.75pt" o:ole="">
            <v:imagedata r:id="rId3325" o:title=""/>
          </v:shape>
          <o:OLEObject Type="Embed" ProgID="Equation.DSMT4" ShapeID="_x0000_i2972" DrawAspect="Content" ObjectID="_1796842036" r:id="rId3326"/>
        </w:object>
      </w:r>
      <w:r w:rsidRPr="00330A7E">
        <w:rPr>
          <w:rFonts w:ascii="Times New Roman" w:hAnsi="Times New Roman" w:cs="Times New Roman"/>
          <w:sz w:val="24"/>
          <w:szCs w:val="24"/>
        </w:rPr>
        <w:t xml:space="preserve"> đang ở vị trí </w:t>
      </w:r>
      <w:r w:rsidRPr="00330A7E">
        <w:rPr>
          <w:rFonts w:ascii="Times New Roman" w:hAnsi="Times New Roman" w:cs="Times New Roman"/>
          <w:position w:val="-12"/>
          <w:sz w:val="24"/>
          <w:szCs w:val="24"/>
        </w:rPr>
        <w:object w:dxaOrig="260" w:dyaOrig="360" w14:anchorId="4D00F3A6">
          <v:shape id="_x0000_i2973" type="#_x0000_t75" style="width:12.75pt;height:18pt" o:ole="">
            <v:imagedata r:id="rId3327" o:title=""/>
          </v:shape>
          <o:OLEObject Type="Embed" ProgID="Equation.DSMT4" ShapeID="_x0000_i2973" DrawAspect="Content" ObjectID="_1796842037" r:id="rId3328"/>
        </w:object>
      </w:r>
      <w:r w:rsidRPr="00330A7E">
        <w:rPr>
          <w:rFonts w:ascii="Times New Roman" w:hAnsi="Times New Roman" w:cs="Times New Roman"/>
          <w:sz w:val="24"/>
          <w:szCs w:val="24"/>
        </w:rPr>
        <w:t xml:space="preserve"> như hình vẽ trên.</w:t>
      </w:r>
    </w:p>
    <w:p w14:paraId="67929DBD"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Ta có </w:t>
      </w:r>
      <w:r w:rsidRPr="00330A7E">
        <w:rPr>
          <w:rFonts w:ascii="Times New Roman" w:hAnsi="Times New Roman" w:cs="Times New Roman"/>
          <w:position w:val="-14"/>
          <w:sz w:val="24"/>
          <w:szCs w:val="24"/>
        </w:rPr>
        <w:object w:dxaOrig="5179" w:dyaOrig="440" w14:anchorId="389006D7">
          <v:shape id="_x0000_i2974" type="#_x0000_t75" style="width:258.75pt;height:21.75pt" o:ole="">
            <v:imagedata r:id="rId3329" o:title=""/>
          </v:shape>
          <o:OLEObject Type="Embed" ProgID="Equation.DSMT4" ShapeID="_x0000_i2974" DrawAspect="Content" ObjectID="_1796842038" r:id="rId3330"/>
        </w:object>
      </w:r>
    </w:p>
    <w:p w14:paraId="7EBA4DFF"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Quãng đường tàu </w:t>
      </w:r>
      <w:r w:rsidRPr="00330A7E">
        <w:rPr>
          <w:rFonts w:ascii="Times New Roman" w:hAnsi="Times New Roman" w:cs="Times New Roman"/>
          <w:position w:val="-4"/>
          <w:sz w:val="24"/>
          <w:szCs w:val="24"/>
        </w:rPr>
        <w:object w:dxaOrig="240" w:dyaOrig="260" w14:anchorId="0863304A">
          <v:shape id="_x0000_i2975" type="#_x0000_t75" style="width:12.75pt;height:12.75pt" o:ole="">
            <v:imagedata r:id="rId3331" o:title=""/>
          </v:shape>
          <o:OLEObject Type="Embed" ProgID="Equation.DSMT4" ShapeID="_x0000_i2975" DrawAspect="Content" ObjectID="_1796842039" r:id="rId3332"/>
        </w:object>
      </w:r>
      <w:r w:rsidRPr="00330A7E">
        <w:rPr>
          <w:rFonts w:ascii="Times New Roman" w:hAnsi="Times New Roman" w:cs="Times New Roman"/>
          <w:sz w:val="24"/>
          <w:szCs w:val="24"/>
        </w:rPr>
        <w:t xml:space="preserve"> đi được là </w:t>
      </w:r>
      <w:r w:rsidRPr="00330A7E">
        <w:rPr>
          <w:rFonts w:ascii="Times New Roman" w:hAnsi="Times New Roman" w:cs="Times New Roman"/>
          <w:position w:val="-12"/>
          <w:sz w:val="24"/>
          <w:szCs w:val="24"/>
        </w:rPr>
        <w:object w:dxaOrig="1520" w:dyaOrig="360" w14:anchorId="6040339D">
          <v:shape id="_x0000_i2976" type="#_x0000_t75" style="width:76.5pt;height:18pt" o:ole="">
            <v:imagedata r:id="rId3333" o:title=""/>
          </v:shape>
          <o:OLEObject Type="Embed" ProgID="Equation.DSMT4" ShapeID="_x0000_i2976" DrawAspect="Content" ObjectID="_1796842040" r:id="rId3334"/>
        </w:object>
      </w:r>
      <w:r w:rsidRPr="00330A7E">
        <w:rPr>
          <w:rFonts w:ascii="Times New Roman" w:hAnsi="Times New Roman" w:cs="Times New Roman"/>
          <w:sz w:val="24"/>
          <w:szCs w:val="24"/>
        </w:rPr>
        <w:t>.</w:t>
      </w:r>
    </w:p>
    <w:p w14:paraId="4C4F36E2"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Quãng đường tàu </w:t>
      </w:r>
      <w:r w:rsidRPr="00330A7E">
        <w:rPr>
          <w:rFonts w:ascii="Times New Roman" w:hAnsi="Times New Roman" w:cs="Times New Roman"/>
          <w:position w:val="-4"/>
          <w:sz w:val="24"/>
          <w:szCs w:val="24"/>
        </w:rPr>
        <w:object w:dxaOrig="240" w:dyaOrig="260" w14:anchorId="1A08F8BC">
          <v:shape id="_x0000_i2977" type="#_x0000_t75" style="width:12.75pt;height:12.75pt" o:ole="">
            <v:imagedata r:id="rId3335" o:title=""/>
          </v:shape>
          <o:OLEObject Type="Embed" ProgID="Equation.DSMT4" ShapeID="_x0000_i2977" DrawAspect="Content" ObjectID="_1796842041" r:id="rId3336"/>
        </w:object>
      </w:r>
      <w:r w:rsidRPr="00330A7E">
        <w:rPr>
          <w:rFonts w:ascii="Times New Roman" w:hAnsi="Times New Roman" w:cs="Times New Roman"/>
          <w:sz w:val="24"/>
          <w:szCs w:val="24"/>
        </w:rPr>
        <w:t xml:space="preserve"> đi được là </w:t>
      </w:r>
      <w:r w:rsidRPr="00330A7E">
        <w:rPr>
          <w:rFonts w:ascii="Times New Roman" w:hAnsi="Times New Roman" w:cs="Times New Roman"/>
          <w:position w:val="-12"/>
          <w:sz w:val="24"/>
          <w:szCs w:val="24"/>
        </w:rPr>
        <w:object w:dxaOrig="1460" w:dyaOrig="360" w14:anchorId="653B10F2">
          <v:shape id="_x0000_i2978" type="#_x0000_t75" style="width:72.75pt;height:18pt" o:ole="">
            <v:imagedata r:id="rId3337" o:title=""/>
          </v:shape>
          <o:OLEObject Type="Embed" ProgID="Equation.DSMT4" ShapeID="_x0000_i2978" DrawAspect="Content" ObjectID="_1796842042" r:id="rId3338"/>
        </w:object>
      </w:r>
      <w:r w:rsidRPr="00330A7E">
        <w:rPr>
          <w:rFonts w:ascii="Times New Roman" w:hAnsi="Times New Roman" w:cs="Times New Roman"/>
          <w:sz w:val="24"/>
          <w:szCs w:val="24"/>
        </w:rPr>
        <w:t>.</w:t>
      </w:r>
    </w:p>
    <w:p w14:paraId="15F950B3"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Vậy </w:t>
      </w:r>
      <w:r w:rsidRPr="00330A7E">
        <w:rPr>
          <w:rFonts w:ascii="Times New Roman" w:hAnsi="Times New Roman" w:cs="Times New Roman"/>
          <w:position w:val="-8"/>
          <w:sz w:val="24"/>
          <w:szCs w:val="24"/>
        </w:rPr>
        <w:object w:dxaOrig="2020" w:dyaOrig="400" w14:anchorId="26060D26">
          <v:shape id="_x0000_i2979" type="#_x0000_t75" style="width:101.25pt;height:20.25pt" o:ole="">
            <v:imagedata r:id="rId3339" o:title=""/>
          </v:shape>
          <o:OLEObject Type="Embed" ProgID="Equation.DSMT4" ShapeID="_x0000_i2979" DrawAspect="Content" ObjectID="_1796842043" r:id="rId3340"/>
        </w:object>
      </w:r>
      <w:r w:rsidRPr="00330A7E">
        <w:rPr>
          <w:rFonts w:ascii="Times New Roman" w:hAnsi="Times New Roman" w:cs="Times New Roman"/>
          <w:sz w:val="24"/>
          <w:szCs w:val="24"/>
        </w:rPr>
        <w:t>.</w:t>
      </w:r>
    </w:p>
    <w:p w14:paraId="18999947"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Đặt </w:t>
      </w:r>
      <w:r w:rsidRPr="00330A7E">
        <w:rPr>
          <w:rFonts w:ascii="Times New Roman" w:hAnsi="Times New Roman" w:cs="Times New Roman"/>
          <w:position w:val="-10"/>
          <w:sz w:val="24"/>
          <w:szCs w:val="24"/>
        </w:rPr>
        <w:object w:dxaOrig="2380" w:dyaOrig="420" w14:anchorId="51334099">
          <v:shape id="_x0000_i2980" type="#_x0000_t75" style="width:119.25pt;height:20.25pt" o:ole="">
            <v:imagedata r:id="rId3341" o:title=""/>
          </v:shape>
          <o:OLEObject Type="Embed" ProgID="Equation.DSMT4" ShapeID="_x0000_i2980" DrawAspect="Content" ObjectID="_1796842044" r:id="rId3342"/>
        </w:object>
      </w:r>
      <w:r w:rsidRPr="00330A7E">
        <w:rPr>
          <w:rFonts w:ascii="Times New Roman" w:hAnsi="Times New Roman" w:cs="Times New Roman"/>
          <w:sz w:val="24"/>
          <w:szCs w:val="24"/>
        </w:rPr>
        <w:t xml:space="preserve"> với </w:t>
      </w:r>
      <w:r w:rsidRPr="00330A7E">
        <w:rPr>
          <w:rFonts w:ascii="Times New Roman" w:hAnsi="Times New Roman" w:cs="Times New Roman"/>
          <w:position w:val="-10"/>
          <w:sz w:val="24"/>
          <w:szCs w:val="24"/>
        </w:rPr>
        <w:object w:dxaOrig="580" w:dyaOrig="320" w14:anchorId="36420699">
          <v:shape id="_x0000_i2981" type="#_x0000_t75" style="width:29.25pt;height:15.75pt" o:ole="">
            <v:imagedata r:id="rId3343" o:title=""/>
          </v:shape>
          <o:OLEObject Type="Embed" ProgID="Equation.DSMT4" ShapeID="_x0000_i2981" DrawAspect="Content" ObjectID="_1796842045" r:id="rId3344"/>
        </w:object>
      </w:r>
      <w:r w:rsidRPr="00330A7E">
        <w:rPr>
          <w:rFonts w:ascii="Times New Roman" w:hAnsi="Times New Roman" w:cs="Times New Roman"/>
          <w:sz w:val="24"/>
          <w:szCs w:val="24"/>
        </w:rPr>
        <w:t>.</w:t>
      </w:r>
    </w:p>
    <w:p w14:paraId="5799FFC0"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lastRenderedPageBreak/>
        <w:t xml:space="preserve">Bài toán trở thành tìm </w:t>
      </w:r>
      <w:r w:rsidRPr="00330A7E">
        <w:rPr>
          <w:rFonts w:ascii="Times New Roman" w:hAnsi="Times New Roman" w:cs="Times New Roman"/>
          <w:position w:val="-14"/>
          <w:sz w:val="24"/>
          <w:szCs w:val="24"/>
        </w:rPr>
        <w:object w:dxaOrig="1340" w:dyaOrig="380" w14:anchorId="1E03ED55">
          <v:shape id="_x0000_i2982" type="#_x0000_t75" style="width:66.75pt;height:19.5pt" o:ole="">
            <v:imagedata r:id="rId3345" o:title=""/>
          </v:shape>
          <o:OLEObject Type="Embed" ProgID="Equation.DSMT4" ShapeID="_x0000_i2982" DrawAspect="Content" ObjectID="_1796842046" r:id="rId3346"/>
        </w:object>
      </w:r>
      <w:r w:rsidRPr="00330A7E">
        <w:rPr>
          <w:rFonts w:ascii="Times New Roman" w:hAnsi="Times New Roman" w:cs="Times New Roman"/>
          <w:sz w:val="24"/>
          <w:szCs w:val="24"/>
        </w:rPr>
        <w:t>.</w:t>
      </w:r>
    </w:p>
    <w:p w14:paraId="49F5431D"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Ta có </w:t>
      </w:r>
      <w:r w:rsidRPr="00330A7E">
        <w:rPr>
          <w:rFonts w:ascii="Times New Roman" w:hAnsi="Times New Roman" w:cs="Times New Roman"/>
          <w:position w:val="-32"/>
          <w:sz w:val="24"/>
          <w:szCs w:val="24"/>
        </w:rPr>
        <w:object w:dxaOrig="4760" w:dyaOrig="700" w14:anchorId="17B48FE0">
          <v:shape id="_x0000_i2983" type="#_x0000_t75" style="width:237.75pt;height:35.25pt" o:ole="">
            <v:imagedata r:id="rId3347" o:title=""/>
          </v:shape>
          <o:OLEObject Type="Embed" ProgID="Equation.DSMT4" ShapeID="_x0000_i2983" DrawAspect="Content" ObjectID="_1796842047" r:id="rId3348"/>
        </w:object>
      </w:r>
    </w:p>
    <w:p w14:paraId="611C8B9F"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Lập bảng biến thiên</w:t>
      </w:r>
    </w:p>
    <w:p w14:paraId="1F2535AB"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49EC7B6D" wp14:editId="1047D30D">
            <wp:extent cx="4638675" cy="316230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9"/>
                    <a:stretch>
                      <a:fillRect/>
                    </a:stretch>
                  </pic:blipFill>
                  <pic:spPr>
                    <a:xfrm>
                      <a:off x="0" y="0"/>
                      <a:ext cx="4638675" cy="3162300"/>
                    </a:xfrm>
                    <a:prstGeom prst="rect">
                      <a:avLst/>
                    </a:prstGeom>
                  </pic:spPr>
                </pic:pic>
              </a:graphicData>
            </a:graphic>
          </wp:inline>
        </w:drawing>
      </w:r>
    </w:p>
    <w:p w14:paraId="7188B1F7"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Từ bảng biến thiên, ta có </w:t>
      </w:r>
      <w:r w:rsidRPr="00330A7E">
        <w:rPr>
          <w:rFonts w:ascii="Times New Roman" w:hAnsi="Times New Roman" w:cs="Times New Roman"/>
          <w:position w:val="-40"/>
          <w:sz w:val="24"/>
          <w:szCs w:val="24"/>
        </w:rPr>
        <w:object w:dxaOrig="3320" w:dyaOrig="840" w14:anchorId="05004E7C">
          <v:shape id="_x0000_i2984" type="#_x0000_t75" style="width:165.75pt;height:42pt" o:ole="">
            <v:imagedata r:id="rId3350" o:title=""/>
          </v:shape>
          <o:OLEObject Type="Embed" ProgID="Equation.DSMT4" ShapeID="_x0000_i2984" DrawAspect="Content" ObjectID="_1796842048" r:id="rId3351"/>
        </w:object>
      </w:r>
      <w:r w:rsidRPr="00330A7E">
        <w:rPr>
          <w:rFonts w:ascii="Times New Roman" w:hAnsi="Times New Roman" w:cs="Times New Roman"/>
          <w:sz w:val="24"/>
          <w:szCs w:val="24"/>
        </w:rPr>
        <w:t xml:space="preserve"> (hải lí)</w:t>
      </w:r>
    </w:p>
    <w:p w14:paraId="2420508F"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Đáp số: </w:t>
      </w:r>
      <w:r w:rsidRPr="00330A7E">
        <w:rPr>
          <w:rFonts w:ascii="Times New Roman" w:hAnsi="Times New Roman" w:cs="Times New Roman"/>
          <w:position w:val="-8"/>
          <w:sz w:val="24"/>
          <w:szCs w:val="24"/>
        </w:rPr>
        <w:object w:dxaOrig="499" w:dyaOrig="300" w14:anchorId="77CF90CF">
          <v:shape id="_x0000_i2985" type="#_x0000_t75" style="width:24.75pt;height:15pt" o:ole="">
            <v:imagedata r:id="rId3352" o:title=""/>
          </v:shape>
          <o:OLEObject Type="Embed" ProgID="Equation.DSMT4" ShapeID="_x0000_i2985" DrawAspect="Content" ObjectID="_1796842049" r:id="rId3353"/>
        </w:object>
      </w:r>
      <w:r w:rsidRPr="00330A7E">
        <w:rPr>
          <w:rFonts w:ascii="Times New Roman" w:hAnsi="Times New Roman" w:cs="Times New Roman"/>
          <w:sz w:val="24"/>
          <w:szCs w:val="24"/>
        </w:rPr>
        <w:t>.</w:t>
      </w:r>
    </w:p>
    <w:p w14:paraId="06BF534C" w14:textId="77777777" w:rsidR="00ED397D" w:rsidRPr="00330A7E" w:rsidRDefault="00ED397D" w:rsidP="000E1E56">
      <w:pPr>
        <w:pStyle w:val="ListParagraph"/>
        <w:numPr>
          <w:ilvl w:val="0"/>
          <w:numId w:val="30"/>
        </w:numPr>
        <w:tabs>
          <w:tab w:val="left" w:pos="992"/>
        </w:tabs>
        <w:spacing w:before="120" w:line="259" w:lineRule="auto"/>
        <w:rPr>
          <w:rFonts w:ascii="Times New Roman" w:hAnsi="Times New Roman" w:cs="Times New Roman"/>
          <w:color w:val="050505"/>
          <w:sz w:val="24"/>
          <w:szCs w:val="24"/>
          <w:shd w:val="clear" w:color="auto" w:fill="F0F2F5"/>
        </w:rPr>
      </w:pPr>
      <w:r w:rsidRPr="00330A7E">
        <w:rPr>
          <w:rFonts w:ascii="Times New Roman" w:hAnsi="Times New Roman" w:cs="Times New Roman"/>
          <w:color w:val="000000"/>
          <w:sz w:val="24"/>
          <w:szCs w:val="24"/>
        </w:rPr>
        <w:sym w:font="Wingdings" w:char="F077"/>
      </w:r>
      <w:r w:rsidRPr="00330A7E">
        <w:rPr>
          <w:rFonts w:ascii="Times New Roman" w:hAnsi="Times New Roman" w:cs="Times New Roman"/>
          <w:b/>
          <w:color w:val="000000"/>
          <w:sz w:val="24"/>
          <w:szCs w:val="24"/>
        </w:rPr>
        <w:t xml:space="preserve"> </w:t>
      </w:r>
      <w:r w:rsidRPr="00330A7E">
        <w:rPr>
          <w:rFonts w:ascii="Times New Roman" w:hAnsi="Times New Roman" w:cs="Times New Roman"/>
          <w:sz w:val="24"/>
          <w:szCs w:val="24"/>
        </w:rPr>
        <w:t xml:space="preserve">Gọi số máy móc công ty sử dụng để sản xuất là </w:t>
      </w:r>
      <w:r w:rsidRPr="00330A7E">
        <w:rPr>
          <w:rFonts w:ascii="Times New Roman" w:hAnsi="Times New Roman" w:cs="Times New Roman"/>
          <w:position w:val="-14"/>
          <w:sz w:val="24"/>
          <w:szCs w:val="24"/>
        </w:rPr>
        <w:object w:dxaOrig="1555" w:dyaOrig="415" w14:anchorId="70F34404">
          <v:shape id="_x0000_i2986" type="#_x0000_t75" style="width:77.25pt;height:20.25pt" o:ole="">
            <v:imagedata r:id="rId3354" o:title=""/>
          </v:shape>
          <o:OLEObject Type="Embed" ProgID="Equation.DSMT4" ShapeID="_x0000_i2986" DrawAspect="Content" ObjectID="_1796842050" r:id="rId3355"/>
        </w:object>
      </w:r>
      <w:r w:rsidRPr="00330A7E">
        <w:rPr>
          <w:rFonts w:ascii="Times New Roman" w:hAnsi="Times New Roman" w:cs="Times New Roman"/>
          <w:sz w:val="24"/>
          <w:szCs w:val="24"/>
        </w:rPr>
        <w:t>.</w:t>
      </w:r>
    </w:p>
    <w:p w14:paraId="74EB39D0"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color w:val="000000"/>
          <w:sz w:val="24"/>
          <w:szCs w:val="24"/>
        </w:rPr>
        <w:t xml:space="preserve">Thời gian cần để sản xuất hết </w:t>
      </w:r>
      <w:r w:rsidRPr="00330A7E">
        <w:rPr>
          <w:rFonts w:ascii="Times New Roman" w:hAnsi="Times New Roman" w:cs="Times New Roman"/>
          <w:color w:val="000000"/>
          <w:position w:val="-6"/>
          <w:sz w:val="24"/>
          <w:szCs w:val="24"/>
        </w:rPr>
        <w:object w:dxaOrig="541" w:dyaOrig="276" w14:anchorId="3F85402B">
          <v:shape id="_x0000_i2987" type="#_x0000_t75" style="width:27pt;height:12.75pt" o:ole="">
            <v:imagedata r:id="rId3356" o:title=""/>
          </v:shape>
          <o:OLEObject Type="Embed" ProgID="Equation.DSMT4" ShapeID="_x0000_i2987" DrawAspect="Content" ObjectID="_1796842051" r:id="rId3357"/>
        </w:object>
      </w:r>
      <w:r w:rsidRPr="00330A7E">
        <w:rPr>
          <w:rFonts w:ascii="Times New Roman" w:hAnsi="Times New Roman" w:cs="Times New Roman"/>
          <w:sz w:val="24"/>
          <w:szCs w:val="24"/>
        </w:rPr>
        <w:t xml:space="preserve"> quả bóng là: </w:t>
      </w:r>
      <w:r w:rsidRPr="00330A7E">
        <w:rPr>
          <w:rFonts w:ascii="Times New Roman" w:hAnsi="Times New Roman" w:cs="Times New Roman"/>
          <w:position w:val="-24"/>
          <w:sz w:val="24"/>
          <w:szCs w:val="24"/>
        </w:rPr>
        <w:object w:dxaOrig="576" w:dyaOrig="622" w14:anchorId="75FB8F0E">
          <v:shape id="_x0000_i2988" type="#_x0000_t75" style="width:29.25pt;height:31.5pt" o:ole="">
            <v:imagedata r:id="rId3358" o:title=""/>
          </v:shape>
          <o:OLEObject Type="Embed" ProgID="Equation.DSMT4" ShapeID="_x0000_i2988" DrawAspect="Content" ObjectID="_1796842052" r:id="rId3359"/>
        </w:object>
      </w:r>
      <w:r w:rsidRPr="00330A7E">
        <w:rPr>
          <w:rFonts w:ascii="Times New Roman" w:hAnsi="Times New Roman" w:cs="Times New Roman"/>
          <w:sz w:val="24"/>
          <w:szCs w:val="24"/>
        </w:rPr>
        <w:t>.</w:t>
      </w:r>
    </w:p>
    <w:p w14:paraId="7F15CB08"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Tổng chi phí để sản xuất là: </w:t>
      </w:r>
      <w:r w:rsidRPr="00330A7E">
        <w:rPr>
          <w:rFonts w:ascii="Times New Roman" w:hAnsi="Times New Roman" w:cs="Times New Roman"/>
          <w:position w:val="-24"/>
          <w:sz w:val="24"/>
          <w:szCs w:val="24"/>
        </w:rPr>
        <w:object w:dxaOrig="4020" w:dyaOrig="622" w14:anchorId="4EABF955">
          <v:shape id="_x0000_i2989" type="#_x0000_t75" style="width:201pt;height:31.5pt" o:ole="">
            <v:imagedata r:id="rId3360" o:title=""/>
          </v:shape>
          <o:OLEObject Type="Embed" ProgID="Equation.DSMT4" ShapeID="_x0000_i2989" DrawAspect="Content" ObjectID="_1796842053" r:id="rId3361"/>
        </w:object>
      </w:r>
    </w:p>
    <w:p w14:paraId="021AF675"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Ta có: </w:t>
      </w:r>
      <w:r w:rsidRPr="00330A7E">
        <w:rPr>
          <w:rFonts w:ascii="Times New Roman" w:hAnsi="Times New Roman" w:cs="Times New Roman"/>
          <w:position w:val="-34"/>
          <w:sz w:val="24"/>
          <w:szCs w:val="24"/>
        </w:rPr>
        <w:object w:dxaOrig="5184" w:dyaOrig="806" w14:anchorId="3689056D">
          <v:shape id="_x0000_i2990" type="#_x0000_t75" style="width:258.75pt;height:39.75pt" o:ole="">
            <v:imagedata r:id="rId3362" o:title=""/>
          </v:shape>
          <o:OLEObject Type="Embed" ProgID="Equation.DSMT4" ShapeID="_x0000_i2990" DrawAspect="Content" ObjectID="_1796842054" r:id="rId3363"/>
        </w:object>
      </w:r>
      <w:r w:rsidRPr="00330A7E">
        <w:rPr>
          <w:rFonts w:ascii="Times New Roman" w:hAnsi="Times New Roman" w:cs="Times New Roman"/>
          <w:sz w:val="24"/>
          <w:szCs w:val="24"/>
        </w:rPr>
        <w:t>.</w:t>
      </w:r>
    </w:p>
    <w:p w14:paraId="5F6DA66B" w14:textId="77777777" w:rsidR="00ED397D" w:rsidRPr="00330A7E" w:rsidRDefault="00ED397D" w:rsidP="00330A7E">
      <w:pPr>
        <w:pStyle w:val="ListParagraph"/>
        <w:spacing w:line="276" w:lineRule="auto"/>
        <w:ind w:left="992"/>
        <w:rPr>
          <w:rFonts w:ascii="Times New Roman" w:hAnsi="Times New Roman" w:cs="Times New Roman"/>
          <w:b/>
          <w:sz w:val="24"/>
          <w:szCs w:val="24"/>
        </w:rPr>
      </w:pPr>
      <w:r w:rsidRPr="00330A7E">
        <w:rPr>
          <w:rFonts w:ascii="Times New Roman" w:hAnsi="Times New Roman" w:cs="Times New Roman"/>
          <w:sz w:val="24"/>
          <w:szCs w:val="24"/>
        </w:rPr>
        <w:drawing>
          <wp:inline distT="0" distB="0" distL="0" distR="0" wp14:anchorId="2E785405" wp14:editId="593C036E">
            <wp:extent cx="3914775" cy="1362075"/>
            <wp:effectExtent l="0" t="0" r="952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64">
                      <a:extLst>
                        <a:ext uri="{28A0092B-C50C-407E-A947-70E740481C1C}">
                          <a14:useLocalDpi xmlns:a14="http://schemas.microsoft.com/office/drawing/2010/main" val="0"/>
                        </a:ext>
                      </a:extLst>
                    </a:blip>
                    <a:srcRect/>
                    <a:stretch>
                      <a:fillRect/>
                    </a:stretch>
                  </pic:blipFill>
                  <pic:spPr bwMode="auto">
                    <a:xfrm>
                      <a:off x="0" y="0"/>
                      <a:ext cx="3914775" cy="1362075"/>
                    </a:xfrm>
                    <a:prstGeom prst="rect">
                      <a:avLst/>
                    </a:prstGeom>
                    <a:noFill/>
                    <a:ln>
                      <a:noFill/>
                    </a:ln>
                  </pic:spPr>
                </pic:pic>
              </a:graphicData>
            </a:graphic>
          </wp:inline>
        </w:drawing>
      </w:r>
    </w:p>
    <w:p w14:paraId="0C962E65"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Vậy công ty nên sử dụng </w:t>
      </w:r>
      <w:r w:rsidRPr="00330A7E">
        <w:rPr>
          <w:rFonts w:ascii="Times New Roman" w:hAnsi="Times New Roman" w:cs="Times New Roman"/>
          <w:position w:val="-6"/>
          <w:sz w:val="24"/>
          <w:szCs w:val="24"/>
        </w:rPr>
        <w:object w:dxaOrig="276" w:dyaOrig="276" w14:anchorId="41A1EE61">
          <v:shape id="_x0000_i2991" type="#_x0000_t75" style="width:12.75pt;height:12.75pt" o:ole="">
            <v:imagedata r:id="rId3365" o:title=""/>
          </v:shape>
          <o:OLEObject Type="Embed" ProgID="Equation.DSMT4" ShapeID="_x0000_i2991" DrawAspect="Content" ObjectID="_1796842055" r:id="rId3366"/>
        </w:object>
      </w:r>
      <w:r w:rsidRPr="00330A7E">
        <w:rPr>
          <w:rFonts w:ascii="Times New Roman" w:hAnsi="Times New Roman" w:cs="Times New Roman"/>
          <w:sz w:val="24"/>
          <w:szCs w:val="24"/>
        </w:rPr>
        <w:t xml:space="preserve"> máy để chi phí hoạt động là thấp nhất.</w:t>
      </w:r>
    </w:p>
    <w:p w14:paraId="787E82CC"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Đáp số: </w:t>
      </w:r>
      <w:r w:rsidRPr="00330A7E">
        <w:rPr>
          <w:rFonts w:ascii="Times New Roman" w:hAnsi="Times New Roman" w:cs="Times New Roman"/>
          <w:position w:val="-6"/>
          <w:sz w:val="24"/>
          <w:szCs w:val="24"/>
        </w:rPr>
        <w:object w:dxaOrig="320" w:dyaOrig="279" w14:anchorId="7C42D986">
          <v:shape id="_x0000_i2992" type="#_x0000_t75" style="width:15.75pt;height:14.25pt" o:ole="">
            <v:imagedata r:id="rId3367" o:title=""/>
          </v:shape>
          <o:OLEObject Type="Embed" ProgID="Equation.DSMT4" ShapeID="_x0000_i2992" DrawAspect="Content" ObjectID="_1796842056" r:id="rId3368"/>
        </w:object>
      </w:r>
      <w:r w:rsidRPr="00330A7E">
        <w:rPr>
          <w:rFonts w:ascii="Times New Roman" w:hAnsi="Times New Roman" w:cs="Times New Roman"/>
          <w:sz w:val="24"/>
          <w:szCs w:val="24"/>
        </w:rPr>
        <w:t>.</w:t>
      </w:r>
    </w:p>
    <w:tbl>
      <w:tblPr>
        <w:tblStyle w:val="TableGrid"/>
        <w:tblW w:w="10098" w:type="dxa"/>
        <w:jc w:val="center"/>
        <w:tblBorders>
          <w:top w:val="single" w:sz="4" w:space="0" w:color="0070C0"/>
          <w:left w:val="single" w:sz="4" w:space="0" w:color="0070C0"/>
          <w:bottom w:val="single" w:sz="4" w:space="0" w:color="0070C0"/>
          <w:right w:val="single" w:sz="4" w:space="0" w:color="0070C0"/>
          <w:insideH w:val="none" w:sz="0" w:space="0" w:color="auto"/>
          <w:insideV w:val="single" w:sz="4" w:space="0" w:color="0070C0"/>
        </w:tblBorders>
        <w:tblLook w:val="04A0" w:firstRow="1" w:lastRow="0" w:firstColumn="1" w:lastColumn="0" w:noHBand="0" w:noVBand="1"/>
      </w:tblPr>
      <w:tblGrid>
        <w:gridCol w:w="4230"/>
        <w:gridCol w:w="5868"/>
      </w:tblGrid>
      <w:tr w:rsidR="00845FD2" w:rsidRPr="00330A7E" w14:paraId="77B32EA7" w14:textId="77777777" w:rsidTr="00676EEF">
        <w:trPr>
          <w:trHeight w:val="265"/>
          <w:jc w:val="center"/>
        </w:trPr>
        <w:tc>
          <w:tcPr>
            <w:tcW w:w="4230" w:type="dxa"/>
            <w:vAlign w:val="center"/>
          </w:tcPr>
          <w:p w14:paraId="34E38333"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lastRenderedPageBreak/>
              <w:t xml:space="preserve"> ĐỀ THI THỬ </w:t>
            </w:r>
          </w:p>
          <w:p w14:paraId="172CFAD8"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THEO CẤU TRÚC ĐỀ THAM KHẢO</w:t>
            </w:r>
          </w:p>
        </w:tc>
        <w:tc>
          <w:tcPr>
            <w:tcW w:w="5868" w:type="dxa"/>
            <w:vAlign w:val="center"/>
          </w:tcPr>
          <w:p w14:paraId="339FF69A" w14:textId="77777777" w:rsidR="00845FD2" w:rsidRPr="00330A7E" w:rsidRDefault="00845FD2" w:rsidP="00676EEF">
            <w:pPr>
              <w:tabs>
                <w:tab w:val="left" w:pos="992"/>
              </w:tabs>
              <w:jc w:val="center"/>
              <w:rPr>
                <w:rFonts w:ascii="Times New Roman" w:hAnsi="Times New Roman" w:cs="Times New Roman"/>
                <w:b/>
                <w:color w:val="FF0000"/>
                <w:sz w:val="24"/>
                <w:szCs w:val="24"/>
              </w:rPr>
            </w:pPr>
            <w:r w:rsidRPr="00330A7E">
              <w:rPr>
                <w:rFonts w:ascii="Times New Roman" w:hAnsi="Times New Roman" w:cs="Times New Roman"/>
                <w:b/>
                <w:color w:val="1F497D" w:themeColor="text2"/>
                <w:sz w:val="24"/>
                <w:szCs w:val="24"/>
                <w:lang w:val="vi-VN"/>
              </w:rPr>
              <w:t xml:space="preserve">KỲ THI TỐT NGHIỆP </w:t>
            </w:r>
            <w:r w:rsidRPr="00330A7E">
              <w:rPr>
                <w:rFonts w:ascii="Times New Roman" w:hAnsi="Times New Roman" w:cs="Times New Roman"/>
                <w:b/>
                <w:color w:val="00B050"/>
                <w:sz w:val="24"/>
                <w:szCs w:val="24"/>
                <w:lang w:val="vi-VN"/>
              </w:rPr>
              <w:t xml:space="preserve">THPT QUỐC GIA </w:t>
            </w:r>
            <w:r w:rsidRPr="00330A7E">
              <w:rPr>
                <w:rFonts w:ascii="Times New Roman" w:hAnsi="Times New Roman" w:cs="Times New Roman"/>
                <w:b/>
                <w:color w:val="FF0000"/>
                <w:sz w:val="24"/>
                <w:szCs w:val="24"/>
                <w:lang w:val="vi-VN"/>
              </w:rPr>
              <w:t>NĂM 2025</w:t>
            </w:r>
          </w:p>
          <w:p w14:paraId="1AC44C63"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Bài thi môn: TOÁN</w:t>
            </w:r>
          </w:p>
        </w:tc>
      </w:tr>
      <w:tr w:rsidR="00845FD2" w:rsidRPr="00330A7E" w14:paraId="5FBDA79E" w14:textId="77777777" w:rsidTr="00676EEF">
        <w:trPr>
          <w:trHeight w:val="724"/>
          <w:jc w:val="center"/>
        </w:trPr>
        <w:tc>
          <w:tcPr>
            <w:tcW w:w="4230" w:type="dxa"/>
            <w:vAlign w:val="center"/>
          </w:tcPr>
          <w:p w14:paraId="3011C1D1" w14:textId="1E9E7720" w:rsidR="00845FD2" w:rsidRPr="00330A7E" w:rsidRDefault="00845FD2" w:rsidP="00845FD2">
            <w:pPr>
              <w:tabs>
                <w:tab w:val="left" w:pos="992"/>
              </w:tabs>
              <w:jc w:val="center"/>
              <w:rPr>
                <w:rFonts w:ascii="Times New Roman" w:hAnsi="Times New Roman" w:cs="Times New Roman"/>
                <w:b/>
                <w:bCs/>
                <w:iCs/>
                <w:color w:val="000000" w:themeColor="text1"/>
                <w:sz w:val="24"/>
                <w:szCs w:val="24"/>
              </w:rPr>
            </w:pPr>
            <w:r w:rsidRPr="00330A7E">
              <w:rPr>
                <w:rFonts w:ascii="Times New Roman" w:hAnsi="Times New Roman" w:cs="Times New Roman"/>
                <w:b/>
                <w:bCs/>
                <w:iCs/>
                <w:color w:val="000000" w:themeColor="text1"/>
                <w:sz w:val="24"/>
                <w:szCs w:val="24"/>
                <w:highlight w:val="green"/>
              </w:rPr>
              <w:t xml:space="preserve">ĐỀ </w:t>
            </w:r>
            <w:r>
              <w:rPr>
                <w:rFonts w:ascii="Times New Roman" w:hAnsi="Times New Roman" w:cs="Times New Roman"/>
                <w:b/>
                <w:bCs/>
                <w:iCs/>
                <w:color w:val="000000" w:themeColor="text1"/>
                <w:sz w:val="24"/>
                <w:szCs w:val="24"/>
                <w:highlight w:val="green"/>
              </w:rPr>
              <w:t>7</w:t>
            </w:r>
          </w:p>
        </w:tc>
        <w:tc>
          <w:tcPr>
            <w:tcW w:w="5868" w:type="dxa"/>
            <w:vAlign w:val="center"/>
          </w:tcPr>
          <w:p w14:paraId="34454039" w14:textId="77777777" w:rsidR="00845FD2" w:rsidRPr="00330A7E" w:rsidRDefault="00845FD2" w:rsidP="00676EEF">
            <w:pPr>
              <w:tabs>
                <w:tab w:val="left" w:pos="992"/>
              </w:tabs>
              <w:jc w:val="center"/>
              <w:rPr>
                <w:rFonts w:ascii="Times New Roman" w:hAnsi="Times New Roman" w:cs="Times New Roman"/>
                <w:bCs/>
                <w:i/>
                <w:iCs/>
                <w:color w:val="000000" w:themeColor="text1"/>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787264" behindDoc="0" locked="0" layoutInCell="1" allowOverlap="1" wp14:anchorId="09D43B3C" wp14:editId="2DF11050">
                      <wp:simplePos x="0" y="0"/>
                      <wp:positionH relativeFrom="column">
                        <wp:posOffset>794385</wp:posOffset>
                      </wp:positionH>
                      <wp:positionV relativeFrom="paragraph">
                        <wp:posOffset>198120</wp:posOffset>
                      </wp:positionV>
                      <wp:extent cx="2324100" cy="0"/>
                      <wp:effectExtent l="0" t="0" r="0" b="0"/>
                      <wp:wrapNone/>
                      <wp:docPr id="110"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87264;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FF+TltAEAALkDAAAOAAAAZHJzL2Uyb0RvYy54bWysU8GO0zAQvSPxD5bvNElBCEVN99AVXBBU LHyA1xk3FrbHGpum/XvGbptFgBBCXByPPe/NvOfJ5u7knTgCJYthkN2qlQKCxtGGwyC/fH774o0U KaswKocBBnmGJO+2z59t5tjDGid0I5BgkpD6OQ5yyjn2TZP0BF6lFUYIfGmQvMoc0qEZSc3M7l2z btvXzYw0RkINKfHp/eVSbiu/MaDzR2MSZOEGyb3lulJdH8vabDeqP5CKk9XXNtQ/dOGVDVx0obpX WYlvZH+h8lYTJjR5pdE3aIzVUDWwmq79Sc3DpCJULWxOiotN6f/R6g/HPQk78tt17E9Qnh/pIZOy hymLHYbAFiKJrjg1x9QzYBf2dI1S3FORfTLky5cFiVN197y4C6csNB+uX65fdS0X0be75gkYKeV3 gF6UzSCdDUW46tXxfcpcjFNvKRyURi6l6y6fHZRkFz6BYTFcrKvoOkawcySOigdg/FplMFfNLBBj nVtA7Z9B19wCgzpafwtcsmtFDHkBehuQflc1n26tmkv+TfVFa5H9iOO5PkS1g+ejunSd5TKAP8YV /vTHbb8DAAD//wMAUEsDBBQABgAIAAAAIQD5exUk3QAAAAkBAAAPAAAAZHJzL2Rvd25yZXYueG1s TI/NTsMwEITvSH0Ha5G4UScB2hLiVBU/JziEwIGjGy9J1HgdxW4SeHoWcaDHmf00O5NtZ9uJEQff OlIQLyMQSJUzLdUK3t+eLjcgfNBkdOcIFXyhh22+OMt0atxErziWoRYcQj7VCpoQ+lRKXzVotV+6 Holvn26wOrAcamkGPXG47WQSRStpdUv8odE93jdYHcqjVbB+fC6Lfnp4+S7kWhbF6MLm8KHUxfm8 uwMRcA7/MPzW5+qQc6e9O5LxomOd3MSMKriKExAMXN/GbOz/DJln8nRB/gMAAP//AwBQSwECLQAU AAYACAAAACEAtoM4kv4AAADhAQAAEwAAAAAAAAAAAAAAAAAAAAAAW0NvbnRlbnRfVHlwZXNdLnht bFBLAQItABQABgAIAAAAIQA4/SH/1gAAAJQBAAALAAAAAAAAAAAAAAAAAC8BAABfcmVscy8ucmVs c1BLAQItABQABgAIAAAAIQAFF+TltAEAALkDAAAOAAAAAAAAAAAAAAAAAC4CAABkcnMvZTJvRG9j LnhtbFBLAQItABQABgAIAAAAIQD5exUk3QAAAAkBAAAPAAAAAAAAAAAAAAAAAA4EAABkcnMvZG93 bnJldi54bWxQSwUGAAAAAAQABADzAAAAGAUAAAAA " strokecolor="black [3040]"/>
                  </w:pict>
                </mc:Fallback>
              </mc:AlternateContent>
            </w:r>
            <w:r w:rsidRPr="00330A7E">
              <w:rPr>
                <w:rFonts w:ascii="Times New Roman" w:hAnsi="Times New Roman" w:cs="Times New Roman"/>
                <w:bCs/>
                <w:i/>
                <w:iCs/>
                <w:color w:val="000000" w:themeColor="text1"/>
                <w:sz w:val="24"/>
                <w:szCs w:val="24"/>
              </w:rPr>
              <w:t>Thời gian làm bài: 90 phút, không kể thời gian phát đề</w:t>
            </w:r>
          </w:p>
        </w:tc>
      </w:tr>
    </w:tbl>
    <w:p w14:paraId="45AA29BC" w14:textId="77777777" w:rsidR="00ED397D" w:rsidRPr="00330A7E" w:rsidRDefault="00ED397D" w:rsidP="00330A7E">
      <w:pPr>
        <w:pStyle w:val="ListParagraph"/>
        <w:tabs>
          <w:tab w:val="left" w:pos="992"/>
        </w:tabs>
        <w:spacing w:before="120"/>
        <w:ind w:left="0"/>
        <w:rPr>
          <w:rFonts w:ascii="Times New Roman" w:hAnsi="Times New Roman" w:cs="Times New Roman"/>
          <w:b/>
          <w:sz w:val="24"/>
          <w:szCs w:val="24"/>
        </w:rPr>
      </w:pPr>
    </w:p>
    <w:p w14:paraId="2C0FDD6D"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PHẦN I. Câu trắc nghiệm nhiều phương án lựa chọn</w:t>
      </w:r>
      <w:r w:rsidRPr="00330A7E">
        <w:rPr>
          <w:rFonts w:ascii="Times New Roman" w:hAnsi="Times New Roman" w:cs="Times New Roman"/>
          <w:sz w:val="24"/>
          <w:szCs w:val="24"/>
        </w:rPr>
        <w:t>. Thí sinh trả lời từ câu 1 đến câu 12. Mỗi câu hỏi thí sinh chỉ chọn một phương án.</w:t>
      </w:r>
    </w:p>
    <w:p w14:paraId="77AE670D" w14:textId="77777777" w:rsidR="00ED397D" w:rsidRPr="00330A7E" w:rsidRDefault="00ED397D" w:rsidP="000E1E56">
      <w:pPr>
        <w:pStyle w:val="ListParagraph"/>
        <w:numPr>
          <w:ilvl w:val="0"/>
          <w:numId w:val="33"/>
        </w:numPr>
        <w:jc w:val="left"/>
        <w:rPr>
          <w:rFonts w:ascii="Times New Roman" w:hAnsi="Times New Roman" w:cs="Times New Roman"/>
          <w:sz w:val="24"/>
          <w:szCs w:val="24"/>
        </w:rPr>
      </w:pPr>
      <w:r w:rsidRPr="00330A7E">
        <w:rPr>
          <w:rFonts w:ascii="Times New Roman" w:hAnsi="Times New Roman" w:cs="Times New Roman"/>
          <w:bCs/>
          <w:sz w:val="24"/>
          <w:szCs w:val="24"/>
        </w:rPr>
        <w:t>Cho hàm số</w:t>
      </w:r>
      <w:r w:rsidRPr="00330A7E">
        <w:rPr>
          <w:rFonts w:ascii="Times New Roman" w:hAnsi="Times New Roman" w:cs="Times New Roman"/>
          <w:b/>
          <w:sz w:val="24"/>
          <w:szCs w:val="24"/>
        </w:rPr>
        <w:t xml:space="preserve"> </w:t>
      </w:r>
      <w:r w:rsidRPr="00330A7E">
        <w:rPr>
          <w:rFonts w:ascii="Times New Roman" w:hAnsi="Times New Roman" w:cs="Times New Roman"/>
          <w:position w:val="-14"/>
          <w:sz w:val="24"/>
          <w:szCs w:val="24"/>
        </w:rPr>
        <w:object w:dxaOrig="960" w:dyaOrig="400" w14:anchorId="3B3F0A7F">
          <v:shape id="_x0000_i2993" type="#_x0000_t75" style="width:48pt;height:19.5pt" o:ole="">
            <v:imagedata r:id="rId3369" o:title=""/>
          </v:shape>
          <o:OLEObject Type="Embed" ProgID="Equation.DSMT4" ShapeID="_x0000_i2993" DrawAspect="Content" ObjectID="_1796842057" r:id="rId3370"/>
        </w:object>
      </w:r>
      <w:r w:rsidRPr="00330A7E">
        <w:rPr>
          <w:rFonts w:ascii="Times New Roman" w:hAnsi="Times New Roman" w:cs="Times New Roman"/>
          <w:sz w:val="24"/>
          <w:szCs w:val="24"/>
        </w:rPr>
        <w:t xml:space="preserve"> có đạo hàm trên </w:t>
      </w:r>
      <w:r w:rsidRPr="00330A7E">
        <w:rPr>
          <w:rFonts w:ascii="Times New Roman" w:hAnsi="Times New Roman" w:cs="Times New Roman"/>
          <w:position w:val="-4"/>
          <w:sz w:val="24"/>
          <w:szCs w:val="24"/>
        </w:rPr>
        <w:object w:dxaOrig="260" w:dyaOrig="260" w14:anchorId="7C8282B3">
          <v:shape id="_x0000_i2994" type="#_x0000_t75" style="width:13.5pt;height:13.5pt" o:ole="">
            <v:imagedata r:id="rId3371" o:title=""/>
          </v:shape>
          <o:OLEObject Type="Embed" ProgID="Equation.DSMT4" ShapeID="_x0000_i2994" DrawAspect="Content" ObjectID="_1796842058" r:id="rId3372"/>
        </w:object>
      </w:r>
      <w:r w:rsidRPr="00330A7E">
        <w:rPr>
          <w:rFonts w:ascii="Times New Roman" w:hAnsi="Times New Roman" w:cs="Times New Roman"/>
          <w:sz w:val="24"/>
          <w:szCs w:val="24"/>
        </w:rPr>
        <w:t xml:space="preserve"> và có bảng biến thiên như hình vẽ. Phát biểu nào sau đây đúng?</w:t>
      </w:r>
    </w:p>
    <w:p w14:paraId="78B4505C" w14:textId="77777777" w:rsidR="00ED397D" w:rsidRPr="00330A7E" w:rsidRDefault="00ED397D" w:rsidP="00330A7E">
      <w:pPr>
        <w:tabs>
          <w:tab w:val="left" w:pos="2268"/>
        </w:tabs>
        <w:ind w:left="993"/>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3E263AF2" wp14:editId="5BB01D9E">
            <wp:extent cx="4347899" cy="1185130"/>
            <wp:effectExtent l="0" t="0" r="0" b="0"/>
            <wp:docPr id="167963323" name="Picture 167963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3"/>
                    <a:stretch>
                      <a:fillRect/>
                    </a:stretch>
                  </pic:blipFill>
                  <pic:spPr>
                    <a:xfrm>
                      <a:off x="0" y="0"/>
                      <a:ext cx="4354933" cy="1187047"/>
                    </a:xfrm>
                    <a:prstGeom prst="rect">
                      <a:avLst/>
                    </a:prstGeom>
                  </pic:spPr>
                </pic:pic>
              </a:graphicData>
            </a:graphic>
          </wp:inline>
        </w:drawing>
      </w:r>
    </w:p>
    <w:p w14:paraId="387BD654" w14:textId="77777777" w:rsidR="00ED397D" w:rsidRPr="00330A7E" w:rsidRDefault="00ED397D" w:rsidP="00330A7E">
      <w:pPr>
        <w:tabs>
          <w:tab w:val="left" w:pos="992"/>
          <w:tab w:val="left" w:pos="3402"/>
          <w:tab w:val="left" w:pos="5669"/>
          <w:tab w:val="left" w:pos="7937"/>
        </w:tabs>
        <w:spacing w:after="0" w:line="240" w:lineRule="auto"/>
        <w:ind w:left="540"/>
        <w:jc w:val="both"/>
        <w:rPr>
          <w:rFonts w:ascii="Times New Roman" w:hAnsi="Times New Roman" w:cs="Times New Roman"/>
          <w:sz w:val="24"/>
          <w:szCs w:val="24"/>
        </w:rPr>
      </w:pPr>
      <w:r w:rsidRPr="00330A7E">
        <w:rPr>
          <w:rFonts w:ascii="Times New Roman" w:hAnsi="Times New Roman" w:cs="Times New Roman"/>
          <w:b/>
          <w:color w:val="0000FF"/>
          <w:sz w:val="24"/>
          <w:szCs w:val="24"/>
          <w:shd w:val="clear" w:color="auto" w:fill="FFFFFF"/>
          <w:lang w:val="vi-VN"/>
        </w:rPr>
        <w:t xml:space="preserve">A. </w:t>
      </w:r>
      <w:r w:rsidRPr="00330A7E">
        <w:rPr>
          <w:rFonts w:ascii="Times New Roman" w:hAnsi="Times New Roman" w:cs="Times New Roman"/>
          <w:sz w:val="24"/>
          <w:szCs w:val="24"/>
          <w:lang w:val="vi-VN"/>
        </w:rPr>
        <w:t xml:space="preserve">Hàm số </w:t>
      </w:r>
      <w:r w:rsidRPr="00330A7E">
        <w:rPr>
          <w:rFonts w:ascii="Times New Roman" w:hAnsi="Times New Roman" w:cs="Times New Roman"/>
          <w:position w:val="-14"/>
          <w:sz w:val="24"/>
          <w:szCs w:val="24"/>
        </w:rPr>
        <w:object w:dxaOrig="960" w:dyaOrig="400" w14:anchorId="35DD18B2">
          <v:shape id="_x0000_i2995" type="#_x0000_t75" style="width:48pt;height:19.5pt" o:ole="">
            <v:imagedata r:id="rId3374" o:title=""/>
          </v:shape>
          <o:OLEObject Type="Embed" ProgID="Equation.DSMT4" ShapeID="_x0000_i2995" DrawAspect="Content" ObjectID="_1796842059" r:id="rId3375"/>
        </w:object>
      </w:r>
      <w:r w:rsidRPr="00330A7E">
        <w:rPr>
          <w:rFonts w:ascii="Times New Roman" w:hAnsi="Times New Roman" w:cs="Times New Roman"/>
          <w:position w:val="-14"/>
          <w:sz w:val="24"/>
          <w:szCs w:val="24"/>
          <w:lang w:val="vi-VN"/>
        </w:rPr>
        <w:t xml:space="preserve"> </w:t>
      </w:r>
      <w:r w:rsidRPr="00330A7E">
        <w:rPr>
          <w:rFonts w:ascii="Times New Roman" w:hAnsi="Times New Roman" w:cs="Times New Roman"/>
          <w:sz w:val="24"/>
          <w:szCs w:val="24"/>
        </w:rPr>
        <w:t>nghịch</w:t>
      </w:r>
      <w:r w:rsidRPr="00330A7E">
        <w:rPr>
          <w:rFonts w:ascii="Times New Roman" w:hAnsi="Times New Roman" w:cs="Times New Roman"/>
          <w:sz w:val="24"/>
          <w:szCs w:val="24"/>
          <w:lang w:val="vi-VN"/>
        </w:rPr>
        <w:t xml:space="preserve"> biến trên  khoảng </w:t>
      </w:r>
      <w:r w:rsidRPr="00330A7E">
        <w:rPr>
          <w:rFonts w:ascii="Times New Roman" w:hAnsi="Times New Roman" w:cs="Times New Roman"/>
          <w:position w:val="-14"/>
          <w:sz w:val="24"/>
          <w:szCs w:val="24"/>
        </w:rPr>
        <w:object w:dxaOrig="780" w:dyaOrig="400" w14:anchorId="7E092E51">
          <v:shape id="_x0000_i2996" type="#_x0000_t75" style="width:39pt;height:19.5pt" o:ole="">
            <v:imagedata r:id="rId3376" o:title=""/>
          </v:shape>
          <o:OLEObject Type="Embed" ProgID="Equation.DSMT4" ShapeID="_x0000_i2996" DrawAspect="Content" ObjectID="_1796842060" r:id="rId3377"/>
        </w:object>
      </w:r>
      <w:r w:rsidRPr="00330A7E">
        <w:rPr>
          <w:rFonts w:ascii="Times New Roman" w:hAnsi="Times New Roman" w:cs="Times New Roman"/>
          <w:sz w:val="24"/>
          <w:szCs w:val="24"/>
        </w:rPr>
        <w:t>.</w:t>
      </w:r>
    </w:p>
    <w:p w14:paraId="01DA2691" w14:textId="77777777" w:rsidR="00ED397D" w:rsidRPr="00330A7E" w:rsidRDefault="00ED397D" w:rsidP="00330A7E">
      <w:pPr>
        <w:tabs>
          <w:tab w:val="left" w:pos="992"/>
          <w:tab w:val="left" w:pos="3402"/>
          <w:tab w:val="left" w:pos="5669"/>
          <w:tab w:val="left" w:pos="7937"/>
        </w:tabs>
        <w:spacing w:after="0" w:line="240" w:lineRule="auto"/>
        <w:ind w:left="540"/>
        <w:jc w:val="both"/>
        <w:rPr>
          <w:rFonts w:ascii="Times New Roman" w:hAnsi="Times New Roman" w:cs="Times New Roman"/>
          <w:sz w:val="24"/>
          <w:szCs w:val="24"/>
          <w:lang w:val="vi-VN"/>
        </w:rPr>
      </w:pPr>
      <w:r w:rsidRPr="00330A7E">
        <w:rPr>
          <w:rFonts w:ascii="Times New Roman" w:hAnsi="Times New Roman" w:cs="Times New Roman"/>
          <w:b/>
          <w:bCs/>
          <w:color w:val="0000FF"/>
          <w:sz w:val="24"/>
          <w:szCs w:val="24"/>
          <w:lang w:val="vi-VN"/>
        </w:rPr>
        <w:t>B</w:t>
      </w:r>
      <w:r w:rsidRPr="00330A7E">
        <w:rPr>
          <w:rFonts w:ascii="Times New Roman" w:hAnsi="Times New Roman" w:cs="Times New Roman"/>
          <w:b/>
          <w:color w:val="0000FF"/>
          <w:sz w:val="24"/>
          <w:szCs w:val="24"/>
          <w:lang w:val="vi-VN"/>
        </w:rPr>
        <w:t xml:space="preserve">. </w:t>
      </w:r>
      <w:r w:rsidRPr="00330A7E">
        <w:rPr>
          <w:rFonts w:ascii="Times New Roman" w:hAnsi="Times New Roman" w:cs="Times New Roman"/>
          <w:sz w:val="24"/>
          <w:szCs w:val="24"/>
          <w:lang w:val="vi-VN"/>
        </w:rPr>
        <w:t xml:space="preserve">Hàm số </w:t>
      </w:r>
      <w:r w:rsidRPr="00330A7E">
        <w:rPr>
          <w:rFonts w:ascii="Times New Roman" w:hAnsi="Times New Roman" w:cs="Times New Roman"/>
          <w:position w:val="-14"/>
          <w:sz w:val="24"/>
          <w:szCs w:val="24"/>
        </w:rPr>
        <w:object w:dxaOrig="960" w:dyaOrig="400" w14:anchorId="4142C878">
          <v:shape id="_x0000_i2997" type="#_x0000_t75" style="width:48pt;height:19.5pt" o:ole="">
            <v:imagedata r:id="rId3378" o:title=""/>
          </v:shape>
          <o:OLEObject Type="Embed" ProgID="Equation.DSMT4" ShapeID="_x0000_i2997" DrawAspect="Content" ObjectID="_1796842061" r:id="rId3379"/>
        </w:object>
      </w:r>
      <w:r w:rsidRPr="00330A7E">
        <w:rPr>
          <w:rFonts w:ascii="Times New Roman" w:hAnsi="Times New Roman" w:cs="Times New Roman"/>
          <w:position w:val="-14"/>
          <w:sz w:val="24"/>
          <w:szCs w:val="24"/>
          <w:lang w:val="vi-VN"/>
        </w:rPr>
        <w:t xml:space="preserve"> </w:t>
      </w:r>
      <w:r w:rsidRPr="00330A7E">
        <w:rPr>
          <w:rFonts w:ascii="Times New Roman" w:hAnsi="Times New Roman" w:cs="Times New Roman"/>
          <w:sz w:val="24"/>
          <w:szCs w:val="24"/>
          <w:lang w:val="vi-VN"/>
        </w:rPr>
        <w:t xml:space="preserve">nghịch biến trên khoảng </w:t>
      </w:r>
      <w:r w:rsidRPr="00330A7E">
        <w:rPr>
          <w:rFonts w:ascii="Times New Roman" w:hAnsi="Times New Roman" w:cs="Times New Roman"/>
          <w:position w:val="-14"/>
          <w:sz w:val="24"/>
          <w:szCs w:val="24"/>
        </w:rPr>
        <w:object w:dxaOrig="780" w:dyaOrig="400" w14:anchorId="3A1184ED">
          <v:shape id="_x0000_i2998" type="#_x0000_t75" style="width:39pt;height:19.5pt" o:ole="">
            <v:imagedata r:id="rId3380" o:title=""/>
          </v:shape>
          <o:OLEObject Type="Embed" ProgID="Equation.DSMT4" ShapeID="_x0000_i2998" DrawAspect="Content" ObjectID="_1796842062" r:id="rId3381"/>
        </w:object>
      </w:r>
      <w:r w:rsidRPr="00330A7E">
        <w:rPr>
          <w:rFonts w:ascii="Times New Roman" w:hAnsi="Times New Roman" w:cs="Times New Roman"/>
          <w:sz w:val="24"/>
          <w:szCs w:val="24"/>
          <w:lang w:val="vi-VN"/>
        </w:rPr>
        <w:t>.</w:t>
      </w:r>
    </w:p>
    <w:p w14:paraId="2906382F" w14:textId="77777777" w:rsidR="00ED397D" w:rsidRPr="00330A7E" w:rsidRDefault="00ED397D" w:rsidP="00330A7E">
      <w:pPr>
        <w:tabs>
          <w:tab w:val="left" w:pos="992"/>
          <w:tab w:val="left" w:pos="3402"/>
          <w:tab w:val="left" w:pos="5669"/>
          <w:tab w:val="left" w:pos="7937"/>
        </w:tabs>
        <w:spacing w:after="0"/>
        <w:ind w:left="540"/>
        <w:jc w:val="both"/>
        <w:rPr>
          <w:rFonts w:ascii="Times New Roman" w:hAnsi="Times New Roman" w:cs="Times New Roman"/>
          <w:sz w:val="24"/>
          <w:szCs w:val="24"/>
        </w:rPr>
      </w:pPr>
      <w:r w:rsidRPr="00330A7E">
        <w:rPr>
          <w:rFonts w:ascii="Times New Roman" w:hAnsi="Times New Roman" w:cs="Times New Roman"/>
          <w:b/>
          <w:color w:val="0000FF"/>
          <w:sz w:val="24"/>
          <w:szCs w:val="24"/>
          <w:lang w:val="nl-NL"/>
        </w:rPr>
        <w:t xml:space="preserve">C. </w:t>
      </w:r>
      <w:r w:rsidRPr="00330A7E">
        <w:rPr>
          <w:rFonts w:ascii="Times New Roman" w:hAnsi="Times New Roman" w:cs="Times New Roman"/>
          <w:sz w:val="24"/>
          <w:szCs w:val="24"/>
          <w:lang w:val="vi-VN"/>
        </w:rPr>
        <w:t xml:space="preserve">Hàm số </w:t>
      </w:r>
      <w:r w:rsidRPr="00330A7E">
        <w:rPr>
          <w:rFonts w:ascii="Times New Roman" w:hAnsi="Times New Roman" w:cs="Times New Roman"/>
          <w:position w:val="-14"/>
          <w:sz w:val="24"/>
          <w:szCs w:val="24"/>
        </w:rPr>
        <w:object w:dxaOrig="960" w:dyaOrig="400" w14:anchorId="4D255010">
          <v:shape id="_x0000_i2999" type="#_x0000_t75" style="width:48pt;height:19.5pt" o:ole="">
            <v:imagedata r:id="rId3382" o:title=""/>
          </v:shape>
          <o:OLEObject Type="Embed" ProgID="Equation.DSMT4" ShapeID="_x0000_i2999" DrawAspect="Content" ObjectID="_1796842063" r:id="rId3383"/>
        </w:object>
      </w:r>
      <w:r w:rsidRPr="00330A7E">
        <w:rPr>
          <w:rFonts w:ascii="Times New Roman" w:hAnsi="Times New Roman" w:cs="Times New Roman"/>
          <w:position w:val="-14"/>
          <w:sz w:val="24"/>
          <w:szCs w:val="24"/>
          <w:lang w:val="vi-VN"/>
        </w:rPr>
        <w:t xml:space="preserve"> </w:t>
      </w:r>
      <w:r w:rsidRPr="00330A7E">
        <w:rPr>
          <w:rFonts w:ascii="Times New Roman" w:hAnsi="Times New Roman" w:cs="Times New Roman"/>
          <w:sz w:val="24"/>
          <w:szCs w:val="24"/>
          <w:lang w:val="vi-VN"/>
        </w:rPr>
        <w:t xml:space="preserve">đồng biến trên khoảng </w:t>
      </w:r>
      <w:r w:rsidRPr="00330A7E">
        <w:rPr>
          <w:rFonts w:ascii="Times New Roman" w:hAnsi="Times New Roman" w:cs="Times New Roman"/>
          <w:position w:val="-14"/>
          <w:sz w:val="24"/>
          <w:szCs w:val="24"/>
        </w:rPr>
        <w:object w:dxaOrig="560" w:dyaOrig="400" w14:anchorId="2B7D5918">
          <v:shape id="_x0000_i3000" type="#_x0000_t75" style="width:28.5pt;height:19.5pt" o:ole="">
            <v:imagedata r:id="rId3384" o:title=""/>
          </v:shape>
          <o:OLEObject Type="Embed" ProgID="Equation.DSMT4" ShapeID="_x0000_i3000" DrawAspect="Content" ObjectID="_1796842064" r:id="rId3385"/>
        </w:object>
      </w:r>
      <w:r w:rsidRPr="00330A7E">
        <w:rPr>
          <w:rFonts w:ascii="Times New Roman" w:hAnsi="Times New Roman" w:cs="Times New Roman"/>
          <w:sz w:val="24"/>
          <w:szCs w:val="24"/>
        </w:rPr>
        <w:t>.</w:t>
      </w:r>
    </w:p>
    <w:p w14:paraId="6EA61CB2" w14:textId="77777777" w:rsidR="00ED397D" w:rsidRPr="00330A7E" w:rsidRDefault="00ED397D" w:rsidP="00330A7E">
      <w:pPr>
        <w:tabs>
          <w:tab w:val="left" w:pos="992"/>
          <w:tab w:val="left" w:pos="3402"/>
          <w:tab w:val="left" w:pos="5669"/>
          <w:tab w:val="left" w:pos="7937"/>
        </w:tabs>
        <w:spacing w:after="0"/>
        <w:ind w:left="540"/>
        <w:jc w:val="both"/>
        <w:rPr>
          <w:rFonts w:ascii="Times New Roman" w:hAnsi="Times New Roman" w:cs="Times New Roman"/>
          <w:sz w:val="24"/>
          <w:szCs w:val="24"/>
        </w:rPr>
      </w:pPr>
      <w:r w:rsidRPr="00330A7E">
        <w:rPr>
          <w:rFonts w:ascii="Times New Roman" w:hAnsi="Times New Roman" w:cs="Times New Roman"/>
          <w:b/>
          <w:color w:val="0000FF"/>
          <w:sz w:val="24"/>
          <w:szCs w:val="24"/>
          <w:lang w:val="nl-NL"/>
        </w:rPr>
        <w:t xml:space="preserve">D. </w:t>
      </w:r>
      <w:r w:rsidRPr="00330A7E">
        <w:rPr>
          <w:rFonts w:ascii="Times New Roman" w:hAnsi="Times New Roman" w:cs="Times New Roman"/>
          <w:sz w:val="24"/>
          <w:szCs w:val="24"/>
          <w:lang w:val="nl-NL"/>
        </w:rPr>
        <w:t xml:space="preserve">Hàm số </w:t>
      </w:r>
      <w:r w:rsidRPr="00330A7E">
        <w:rPr>
          <w:rFonts w:ascii="Times New Roman" w:hAnsi="Times New Roman" w:cs="Times New Roman"/>
          <w:position w:val="-14"/>
          <w:sz w:val="24"/>
          <w:szCs w:val="24"/>
        </w:rPr>
        <w:object w:dxaOrig="960" w:dyaOrig="400" w14:anchorId="02CFBB0C">
          <v:shape id="_x0000_i3001" type="#_x0000_t75" style="width:48pt;height:19.5pt" o:ole="">
            <v:imagedata r:id="rId3386" o:title=""/>
          </v:shape>
          <o:OLEObject Type="Embed" ProgID="Equation.DSMT4" ShapeID="_x0000_i3001" DrawAspect="Content" ObjectID="_1796842065" r:id="rId3387"/>
        </w:object>
      </w:r>
      <w:r w:rsidRPr="00330A7E">
        <w:rPr>
          <w:rFonts w:ascii="Times New Roman" w:hAnsi="Times New Roman" w:cs="Times New Roman"/>
          <w:position w:val="-14"/>
          <w:sz w:val="24"/>
          <w:szCs w:val="24"/>
          <w:lang w:val="nl-NL"/>
        </w:rPr>
        <w:t xml:space="preserve"> </w:t>
      </w:r>
      <w:r w:rsidRPr="00330A7E">
        <w:rPr>
          <w:rFonts w:ascii="Times New Roman" w:hAnsi="Times New Roman" w:cs="Times New Roman"/>
          <w:sz w:val="24"/>
          <w:szCs w:val="24"/>
          <w:lang w:val="nl-NL"/>
        </w:rPr>
        <w:t xml:space="preserve">nghịch biến trên khoảng </w:t>
      </w:r>
      <w:r w:rsidRPr="00330A7E">
        <w:rPr>
          <w:rFonts w:ascii="Times New Roman" w:hAnsi="Times New Roman" w:cs="Times New Roman"/>
          <w:position w:val="-14"/>
          <w:sz w:val="24"/>
          <w:szCs w:val="24"/>
        </w:rPr>
        <w:object w:dxaOrig="720" w:dyaOrig="400" w14:anchorId="76478037">
          <v:shape id="_x0000_i3002" type="#_x0000_t75" style="width:36pt;height:19.5pt" o:ole="">
            <v:imagedata r:id="rId3388" o:title=""/>
          </v:shape>
          <o:OLEObject Type="Embed" ProgID="Equation.DSMT4" ShapeID="_x0000_i3002" DrawAspect="Content" ObjectID="_1796842066" r:id="rId3389"/>
        </w:object>
      </w:r>
    </w:p>
    <w:p w14:paraId="75A7BD4A" w14:textId="77777777" w:rsidR="00ED397D" w:rsidRPr="00330A7E" w:rsidRDefault="00ED397D" w:rsidP="00330A7E">
      <w:pPr>
        <w:tabs>
          <w:tab w:val="left" w:pos="992"/>
          <w:tab w:val="left" w:pos="3402"/>
          <w:tab w:val="left" w:pos="5669"/>
          <w:tab w:val="left" w:pos="7937"/>
        </w:tabs>
        <w:spacing w:after="0"/>
        <w:rPr>
          <w:rFonts w:ascii="Times New Roman" w:hAnsi="Times New Roman" w:cs="Times New Roman"/>
          <w:bCs/>
          <w:sz w:val="24"/>
          <w:szCs w:val="24"/>
          <w:lang w:val="nl-NL"/>
        </w:rPr>
      </w:pPr>
    </w:p>
    <w:p w14:paraId="3F15BDFD" w14:textId="77777777" w:rsidR="00ED397D" w:rsidRPr="00330A7E" w:rsidRDefault="00ED397D" w:rsidP="000E1E56">
      <w:pPr>
        <w:pStyle w:val="ListParagraph"/>
        <w:numPr>
          <w:ilvl w:val="0"/>
          <w:numId w:val="33"/>
        </w:numPr>
        <w:spacing w:line="276" w:lineRule="auto"/>
        <w:jc w:val="left"/>
        <w:rPr>
          <w:rFonts w:ascii="Times New Roman" w:eastAsia="Times New Roman" w:hAnsi="Times New Roman" w:cs="Times New Roman"/>
          <w:sz w:val="24"/>
          <w:szCs w:val="24"/>
          <w:lang w:val="da-DK"/>
        </w:rPr>
      </w:pPr>
      <w:r w:rsidRPr="00330A7E">
        <w:rPr>
          <w:rFonts w:ascii="Times New Roman" w:eastAsia="Cambria" w:hAnsi="Times New Roman" w:cs="Times New Roman"/>
          <w:sz w:val="24"/>
          <w:szCs w:val="24"/>
          <w:lang w:val="da-DK"/>
        </w:rPr>
        <w:t xml:space="preserve">Cho hàm số </w:t>
      </w:r>
      <w:r w:rsidRPr="00330A7E">
        <w:rPr>
          <w:rFonts w:ascii="Times New Roman" w:hAnsi="Times New Roman" w:cs="Times New Roman"/>
          <w:position w:val="-10"/>
          <w:sz w:val="24"/>
          <w:szCs w:val="24"/>
        </w:rPr>
        <w:object w:dxaOrig="920" w:dyaOrig="320" w14:anchorId="300EBB6A">
          <v:shape id="_x0000_i3003" type="#_x0000_t75" style="width:46.5pt;height:16.5pt" o:ole="">
            <v:imagedata r:id="rId3390" o:title=""/>
          </v:shape>
          <o:OLEObject Type="Embed" ProgID="Equation.DSMT4" ShapeID="_x0000_i3003" DrawAspect="Content" ObjectID="_1796842067" r:id="rId3391"/>
        </w:object>
      </w:r>
      <w:r w:rsidRPr="00330A7E">
        <w:rPr>
          <w:rFonts w:ascii="Times New Roman" w:eastAsia="Cambria" w:hAnsi="Times New Roman" w:cs="Times New Roman"/>
          <w:sz w:val="24"/>
          <w:szCs w:val="24"/>
          <w:lang w:val="da-DK"/>
        </w:rPr>
        <w:t xml:space="preserve"> có đồ thị nḥư hình bên dưới. Phát biểu nào sau đây đúng?</w:t>
      </w:r>
    </w:p>
    <w:p w14:paraId="4026615C" w14:textId="77777777" w:rsidR="00ED397D" w:rsidRPr="00330A7E" w:rsidRDefault="00ED397D" w:rsidP="00330A7E">
      <w:pPr>
        <w:pStyle w:val="ListParagraph"/>
        <w:spacing w:line="276" w:lineRule="auto"/>
        <w:ind w:left="567"/>
        <w:jc w:val="center"/>
        <w:rPr>
          <w:rFonts w:ascii="Times New Roman" w:hAnsi="Times New Roman" w:cs="Times New Roman"/>
          <w:sz w:val="24"/>
          <w:szCs w:val="24"/>
          <w:lang w:val="da-DK"/>
        </w:rPr>
      </w:pPr>
      <w:r w:rsidRPr="00330A7E">
        <w:rPr>
          <w:rFonts w:ascii="Times New Roman" w:hAnsi="Times New Roman" w:cs="Times New Roman"/>
          <w:sz w:val="24"/>
          <w:szCs w:val="24"/>
        </w:rPr>
        <w:drawing>
          <wp:inline distT="0" distB="0" distL="0" distR="0" wp14:anchorId="0E6D3016" wp14:editId="0DDA6EDF">
            <wp:extent cx="1873250" cy="1878335"/>
            <wp:effectExtent l="0" t="0" r="0" b="7620"/>
            <wp:docPr id="1854165314" name="Picture 1854165314" descr="A black rectangle with a black background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lack rectangle with a black background  Description automatically generated with low confidence"/>
                    <pic:cNvPicPr>
                      <a:picLocks noChangeAspect="1" noChangeArrowheads="1"/>
                    </pic:cNvPicPr>
                  </pic:nvPicPr>
                  <pic:blipFill>
                    <a:blip r:embed="rId3392" cstate="print">
                      <a:extLst>
                        <a:ext uri="{28A0092B-C50C-407E-A947-70E740481C1C}">
                          <a14:useLocalDpi xmlns:a14="http://schemas.microsoft.com/office/drawing/2010/main" val="0"/>
                        </a:ext>
                      </a:extLst>
                    </a:blip>
                    <a:srcRect/>
                    <a:stretch>
                      <a:fillRect/>
                    </a:stretch>
                  </pic:blipFill>
                  <pic:spPr bwMode="auto">
                    <a:xfrm>
                      <a:off x="0" y="0"/>
                      <a:ext cx="1874146" cy="1879233"/>
                    </a:xfrm>
                    <a:prstGeom prst="rect">
                      <a:avLst/>
                    </a:prstGeom>
                    <a:noFill/>
                    <a:ln>
                      <a:noFill/>
                    </a:ln>
                  </pic:spPr>
                </pic:pic>
              </a:graphicData>
            </a:graphic>
          </wp:inline>
        </w:drawing>
      </w:r>
    </w:p>
    <w:p w14:paraId="1B71E715"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0000FF"/>
          <w:sz w:val="24"/>
          <w:szCs w:val="24"/>
          <w:lang w:val="nl-NL"/>
        </w:rPr>
      </w:pPr>
      <w:r w:rsidRPr="00330A7E">
        <w:rPr>
          <w:rFonts w:ascii="Times New Roman" w:hAnsi="Times New Roman" w:cs="Times New Roman"/>
          <w:b/>
          <w:color w:val="0000FF"/>
          <w:sz w:val="24"/>
          <w:szCs w:val="24"/>
          <w:lang w:val="nl-NL"/>
        </w:rPr>
        <w:t>A.</w:t>
      </w:r>
      <w:r w:rsidRPr="00330A7E">
        <w:rPr>
          <w:rFonts w:ascii="Times New Roman" w:hAnsi="Times New Roman" w:cs="Times New Roman"/>
          <w:sz w:val="24"/>
          <w:szCs w:val="24"/>
          <w:lang w:val="da-DK"/>
        </w:rPr>
        <w:t xml:space="preserve"> </w:t>
      </w:r>
      <w:r w:rsidRPr="00330A7E">
        <w:rPr>
          <w:rFonts w:ascii="Times New Roman" w:hAnsi="Times New Roman" w:cs="Times New Roman"/>
          <w:position w:val="-12"/>
          <w:sz w:val="24"/>
          <w:szCs w:val="24"/>
        </w:rPr>
        <w:object w:dxaOrig="1640" w:dyaOrig="360" w14:anchorId="40389E9C">
          <v:shape id="_x0000_i3004" type="#_x0000_t75" style="width:82.5pt;height:18pt" o:ole="">
            <v:imagedata r:id="rId3393" o:title=""/>
          </v:shape>
          <o:OLEObject Type="Embed" ProgID="Equation.DSMT4" ShapeID="_x0000_i3004" DrawAspect="Content" ObjectID="_1796842068" r:id="rId3394"/>
        </w:object>
      </w:r>
      <w:r w:rsidRPr="00330A7E">
        <w:rPr>
          <w:rFonts w:ascii="Times New Roman" w:hAnsi="Times New Roman" w:cs="Times New Roman"/>
          <w:color w:val="0000FF"/>
          <w:sz w:val="24"/>
          <w:szCs w:val="24"/>
          <w:lang w:val="nl-NL"/>
        </w:rPr>
        <w:t>.</w:t>
      </w:r>
      <w:r w:rsidRPr="00330A7E">
        <w:rPr>
          <w:rFonts w:ascii="Times New Roman" w:hAnsi="Times New Roman" w:cs="Times New Roman"/>
          <w:color w:val="0000FF"/>
          <w:sz w:val="24"/>
          <w:szCs w:val="24"/>
          <w:lang w:val="nl-NL"/>
        </w:rPr>
        <w:tab/>
      </w:r>
    </w:p>
    <w:p w14:paraId="7BBAD03D"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0000FF"/>
          <w:sz w:val="24"/>
          <w:szCs w:val="24"/>
          <w:lang w:val="nl-NL"/>
        </w:rPr>
      </w:pPr>
      <w:r w:rsidRPr="00330A7E">
        <w:rPr>
          <w:rFonts w:ascii="Times New Roman" w:hAnsi="Times New Roman" w:cs="Times New Roman"/>
          <w:b/>
          <w:color w:val="0000FF"/>
          <w:sz w:val="24"/>
          <w:szCs w:val="24"/>
          <w:lang w:val="nl-NL"/>
        </w:rPr>
        <w:t>B.</w:t>
      </w:r>
      <w:r w:rsidRPr="00330A7E">
        <w:rPr>
          <w:rFonts w:ascii="Times New Roman" w:hAnsi="Times New Roman" w:cs="Times New Roman"/>
          <w:sz w:val="24"/>
          <w:szCs w:val="24"/>
          <w:lang w:val="da-DK"/>
        </w:rPr>
        <w:t xml:space="preserve"> </w:t>
      </w:r>
      <w:r w:rsidRPr="00330A7E">
        <w:rPr>
          <w:rFonts w:ascii="Times New Roman" w:hAnsi="Times New Roman" w:cs="Times New Roman"/>
          <w:position w:val="-12"/>
          <w:sz w:val="24"/>
          <w:szCs w:val="24"/>
        </w:rPr>
        <w:object w:dxaOrig="1660" w:dyaOrig="360" w14:anchorId="57299CFD">
          <v:shape id="_x0000_i3005" type="#_x0000_t75" style="width:82.5pt;height:18pt" o:ole="">
            <v:imagedata r:id="rId3395" o:title=""/>
          </v:shape>
          <o:OLEObject Type="Embed" ProgID="Equation.DSMT4" ShapeID="_x0000_i3005" DrawAspect="Content" ObjectID="_1796842069" r:id="rId3396"/>
        </w:object>
      </w:r>
      <w:r w:rsidRPr="00330A7E">
        <w:rPr>
          <w:rFonts w:ascii="Times New Roman" w:hAnsi="Times New Roman" w:cs="Times New Roman"/>
          <w:color w:val="0000FF"/>
          <w:sz w:val="24"/>
          <w:szCs w:val="24"/>
          <w:lang w:val="nl-NL"/>
        </w:rPr>
        <w:t>.</w:t>
      </w:r>
      <w:r w:rsidRPr="00330A7E">
        <w:rPr>
          <w:rFonts w:ascii="Times New Roman" w:hAnsi="Times New Roman" w:cs="Times New Roman"/>
          <w:color w:val="0000FF"/>
          <w:sz w:val="24"/>
          <w:szCs w:val="24"/>
          <w:lang w:val="nl-NL"/>
        </w:rPr>
        <w:tab/>
      </w:r>
    </w:p>
    <w:p w14:paraId="48D3BC88"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0000FF"/>
          <w:sz w:val="24"/>
          <w:szCs w:val="24"/>
          <w:lang w:val="nl-NL"/>
        </w:rPr>
      </w:pPr>
      <w:r w:rsidRPr="00330A7E">
        <w:rPr>
          <w:rFonts w:ascii="Times New Roman" w:hAnsi="Times New Roman" w:cs="Times New Roman"/>
          <w:b/>
          <w:color w:val="0000FF"/>
          <w:sz w:val="24"/>
          <w:szCs w:val="24"/>
          <w:lang w:val="nl-NL"/>
        </w:rPr>
        <w:t>C.</w:t>
      </w:r>
      <w:r w:rsidRPr="00330A7E">
        <w:rPr>
          <w:rFonts w:ascii="Times New Roman" w:hAnsi="Times New Roman" w:cs="Times New Roman"/>
          <w:sz w:val="24"/>
          <w:szCs w:val="24"/>
          <w:lang w:val="da-DK"/>
        </w:rPr>
        <w:t xml:space="preserve"> </w:t>
      </w:r>
      <w:r w:rsidRPr="00330A7E">
        <w:rPr>
          <w:rFonts w:ascii="Times New Roman" w:hAnsi="Times New Roman" w:cs="Times New Roman"/>
          <w:position w:val="-12"/>
          <w:sz w:val="24"/>
          <w:szCs w:val="24"/>
        </w:rPr>
        <w:object w:dxaOrig="1500" w:dyaOrig="360" w14:anchorId="72787956">
          <v:shape id="_x0000_i3006" type="#_x0000_t75" style="width:75pt;height:18pt" o:ole="">
            <v:imagedata r:id="rId3397" o:title=""/>
          </v:shape>
          <o:OLEObject Type="Embed" ProgID="Equation.DSMT4" ShapeID="_x0000_i3006" DrawAspect="Content" ObjectID="_1796842070" r:id="rId3398"/>
        </w:object>
      </w:r>
      <w:r w:rsidRPr="00330A7E">
        <w:rPr>
          <w:rFonts w:ascii="Times New Roman" w:hAnsi="Times New Roman" w:cs="Times New Roman"/>
          <w:color w:val="0000FF"/>
          <w:sz w:val="24"/>
          <w:szCs w:val="24"/>
          <w:lang w:val="nl-NL"/>
        </w:rPr>
        <w:t>.</w:t>
      </w:r>
    </w:p>
    <w:p w14:paraId="7DF4775B"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0000FF"/>
          <w:sz w:val="24"/>
          <w:szCs w:val="24"/>
          <w:lang w:val="nl-NL"/>
        </w:rPr>
      </w:pPr>
      <w:r w:rsidRPr="00330A7E">
        <w:rPr>
          <w:rFonts w:ascii="Times New Roman" w:hAnsi="Times New Roman" w:cs="Times New Roman"/>
          <w:b/>
          <w:color w:val="0000FF"/>
          <w:sz w:val="24"/>
          <w:szCs w:val="24"/>
          <w:lang w:val="nl-NL"/>
        </w:rPr>
        <w:t>D.</w:t>
      </w:r>
      <w:r w:rsidRPr="00330A7E">
        <w:rPr>
          <w:rFonts w:ascii="Times New Roman" w:hAnsi="Times New Roman" w:cs="Times New Roman"/>
          <w:sz w:val="24"/>
          <w:szCs w:val="24"/>
          <w:lang w:val="da-DK"/>
        </w:rPr>
        <w:t xml:space="preserve"> </w:t>
      </w:r>
      <w:r w:rsidRPr="00330A7E">
        <w:rPr>
          <w:rFonts w:ascii="Times New Roman" w:hAnsi="Times New Roman" w:cs="Times New Roman"/>
          <w:position w:val="-12"/>
          <w:sz w:val="24"/>
          <w:szCs w:val="24"/>
        </w:rPr>
        <w:object w:dxaOrig="1520" w:dyaOrig="360" w14:anchorId="12D3D9DF">
          <v:shape id="_x0000_i3007" type="#_x0000_t75" style="width:76.5pt;height:18pt" o:ole="">
            <v:imagedata r:id="rId3399" o:title=""/>
          </v:shape>
          <o:OLEObject Type="Embed" ProgID="Equation.DSMT4" ShapeID="_x0000_i3007" DrawAspect="Content" ObjectID="_1796842071" r:id="rId3400"/>
        </w:object>
      </w:r>
      <w:r w:rsidRPr="00330A7E">
        <w:rPr>
          <w:rFonts w:ascii="Times New Roman" w:hAnsi="Times New Roman" w:cs="Times New Roman"/>
          <w:color w:val="0000FF"/>
          <w:sz w:val="24"/>
          <w:szCs w:val="24"/>
          <w:lang w:val="nl-NL"/>
        </w:rPr>
        <w:t>.</w:t>
      </w:r>
    </w:p>
    <w:p w14:paraId="2693E8FA" w14:textId="77777777" w:rsidR="00ED397D" w:rsidRPr="00330A7E" w:rsidRDefault="00ED397D" w:rsidP="000E1E56">
      <w:pPr>
        <w:pStyle w:val="ListParagraph"/>
        <w:numPr>
          <w:ilvl w:val="0"/>
          <w:numId w:val="33"/>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4"/>
          <w:sz w:val="24"/>
          <w:szCs w:val="24"/>
        </w:rPr>
        <w:object w:dxaOrig="980" w:dyaOrig="400" w14:anchorId="6459FCC7">
          <v:shape id="_x0000_i3008" type="#_x0000_t75" style="width:49.5pt;height:19.5pt" o:ole="">
            <v:imagedata r:id="rId3401" o:title=""/>
          </v:shape>
          <o:OLEObject Type="Embed" ProgID="Equation.DSMT4" ShapeID="_x0000_i3008" DrawAspect="Content" ObjectID="_1796842072" r:id="rId3402"/>
        </w:object>
      </w:r>
      <w:r w:rsidRPr="00330A7E">
        <w:rPr>
          <w:rFonts w:ascii="Times New Roman" w:hAnsi="Times New Roman" w:cs="Times New Roman"/>
          <w:sz w:val="24"/>
          <w:szCs w:val="24"/>
        </w:rPr>
        <w:t xml:space="preserve"> là một nguyên hàm của hàm số </w:t>
      </w:r>
      <w:r w:rsidRPr="00330A7E">
        <w:rPr>
          <w:rFonts w:ascii="Times New Roman" w:hAnsi="Times New Roman" w:cs="Times New Roman"/>
          <w:position w:val="-10"/>
          <w:sz w:val="24"/>
          <w:szCs w:val="24"/>
        </w:rPr>
        <w:object w:dxaOrig="639" w:dyaOrig="360" w14:anchorId="6B43440B">
          <v:shape id="_x0000_i3009" type="#_x0000_t75" style="width:31.5pt;height:18pt" o:ole="">
            <v:imagedata r:id="rId3403" o:title=""/>
          </v:shape>
          <o:OLEObject Type="Embed" ProgID="Equation.DSMT4" ShapeID="_x0000_i3009" DrawAspect="Content" ObjectID="_1796842073" r:id="rId3404"/>
        </w:object>
      </w:r>
      <w:r w:rsidRPr="00330A7E">
        <w:rPr>
          <w:rFonts w:ascii="Times New Roman" w:hAnsi="Times New Roman" w:cs="Times New Roman"/>
          <w:sz w:val="24"/>
          <w:szCs w:val="24"/>
        </w:rPr>
        <w:t>.Phát biểu nào sau đây đúng?</w:t>
      </w:r>
    </w:p>
    <w:p w14:paraId="135D8FAC"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24"/>
          <w:sz w:val="24"/>
          <w:szCs w:val="24"/>
        </w:rPr>
        <w:object w:dxaOrig="1579" w:dyaOrig="660" w14:anchorId="0E964D77">
          <v:shape id="_x0000_i3010" type="#_x0000_t75" style="width:79.5pt;height:33pt" o:ole="">
            <v:imagedata r:id="rId3405" o:title=""/>
          </v:shape>
          <o:OLEObject Type="Embed" ProgID="Equation.DSMT4" ShapeID="_x0000_i3010" DrawAspect="Content" ObjectID="_1796842074" r:id="rId3406"/>
        </w:object>
      </w:r>
      <w:r w:rsidRPr="00330A7E">
        <w:rPr>
          <w:rFonts w:ascii="Times New Roman" w:hAnsi="Times New Roman" w:cs="Times New Roman"/>
          <w:color w:val="000000" w:themeColor="text1"/>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14"/>
          <w:sz w:val="24"/>
          <w:szCs w:val="24"/>
        </w:rPr>
        <w:object w:dxaOrig="1780" w:dyaOrig="400" w14:anchorId="37267E43">
          <v:shape id="_x0000_i3011" type="#_x0000_t75" style="width:88.5pt;height:19.5pt" o:ole="">
            <v:imagedata r:id="rId3407" o:title=""/>
          </v:shape>
          <o:OLEObject Type="Embed" ProgID="Equation.DSMT4" ShapeID="_x0000_i3011" DrawAspect="Content" ObjectID="_1796842075" r:id="rId3408"/>
        </w:object>
      </w:r>
      <w:r w:rsidRPr="00330A7E">
        <w:rPr>
          <w:rFonts w:ascii="Times New Roman" w:hAnsi="Times New Roman" w:cs="Times New Roman"/>
          <w:color w:val="000000" w:themeColor="text1"/>
          <w:sz w:val="24"/>
          <w:szCs w:val="24"/>
        </w:rPr>
        <w:t>.</w:t>
      </w:r>
      <w:r w:rsidRPr="00330A7E">
        <w:rPr>
          <w:rFonts w:ascii="Times New Roman" w:hAnsi="Times New Roman" w:cs="Times New Roman"/>
          <w:sz w:val="24"/>
          <w:szCs w:val="24"/>
        </w:rPr>
        <w:tab/>
      </w:r>
    </w:p>
    <w:p w14:paraId="075D6C97"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4"/>
          <w:sz w:val="24"/>
          <w:szCs w:val="24"/>
        </w:rPr>
        <w:object w:dxaOrig="2040" w:dyaOrig="400" w14:anchorId="5AC69460">
          <v:shape id="_x0000_i3012" type="#_x0000_t75" style="width:102pt;height:19.5pt" o:ole="">
            <v:imagedata r:id="rId3409" o:title=""/>
          </v:shape>
          <o:OLEObject Type="Embed" ProgID="Equation.DSMT4" ShapeID="_x0000_i3012" DrawAspect="Content" ObjectID="_1796842076" r:id="rId3410"/>
        </w:object>
      </w:r>
      <w:r w:rsidRPr="00330A7E">
        <w:rPr>
          <w:rFonts w:ascii="Times New Roman" w:hAnsi="Times New Roman" w:cs="Times New Roman"/>
          <w:color w:val="000000" w:themeColor="text1"/>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14"/>
          <w:sz w:val="24"/>
          <w:szCs w:val="24"/>
        </w:rPr>
        <w:object w:dxaOrig="1740" w:dyaOrig="400" w14:anchorId="0F36FE05">
          <v:shape id="_x0000_i3013" type="#_x0000_t75" style="width:87pt;height:19.5pt" o:ole="">
            <v:imagedata r:id="rId3411" o:title=""/>
          </v:shape>
          <o:OLEObject Type="Embed" ProgID="Equation.DSMT4" ShapeID="_x0000_i3013" DrawAspect="Content" ObjectID="_1796842077" r:id="rId3412"/>
        </w:object>
      </w:r>
      <w:r w:rsidRPr="00330A7E">
        <w:rPr>
          <w:rFonts w:ascii="Times New Roman" w:hAnsi="Times New Roman" w:cs="Times New Roman"/>
          <w:color w:val="000000" w:themeColor="text1"/>
          <w:sz w:val="24"/>
          <w:szCs w:val="24"/>
        </w:rPr>
        <w:t>.</w:t>
      </w:r>
    </w:p>
    <w:p w14:paraId="261B8BB0" w14:textId="77777777" w:rsidR="00ED397D" w:rsidRPr="00330A7E" w:rsidRDefault="00ED397D" w:rsidP="000E1E56">
      <w:pPr>
        <w:pStyle w:val="ListParagraph"/>
        <w:numPr>
          <w:ilvl w:val="0"/>
          <w:numId w:val="33"/>
        </w:numPr>
        <w:tabs>
          <w:tab w:val="left" w:pos="3402"/>
          <w:tab w:val="left" w:pos="5669"/>
          <w:tab w:val="left" w:pos="7937"/>
        </w:tabs>
        <w:spacing w:before="120" w:line="276" w:lineRule="auto"/>
        <w:ind w:left="630"/>
        <w:rPr>
          <w:rFonts w:ascii="Times New Roman" w:hAnsi="Times New Roman" w:cs="Times New Roman"/>
          <w:sz w:val="24"/>
          <w:szCs w:val="24"/>
        </w:rPr>
      </w:pPr>
      <w:r w:rsidRPr="00330A7E">
        <w:rPr>
          <w:rFonts w:ascii="Times New Roman" w:hAnsi="Times New Roman" w:cs="Times New Roman"/>
          <w:sz w:val="24"/>
          <w:szCs w:val="24"/>
        </w:rPr>
        <w:t xml:space="preserve">Trong không gian </w:t>
      </w:r>
      <w:r w:rsidRPr="00330A7E">
        <w:rPr>
          <w:rFonts w:ascii="Times New Roman" w:hAnsi="Times New Roman" w:cs="Times New Roman"/>
          <w:position w:val="-10"/>
          <w:sz w:val="24"/>
          <w:szCs w:val="24"/>
        </w:rPr>
        <w:object w:dxaOrig="560" w:dyaOrig="320" w14:anchorId="4BBBC2CF">
          <v:shape id="_x0000_i3014" type="#_x0000_t75" style="width:28.5pt;height:16.5pt" o:ole="">
            <v:imagedata r:id="rId3413" o:title=""/>
          </v:shape>
          <o:OLEObject Type="Embed" ProgID="Equation.DSMT4" ShapeID="_x0000_i3014" DrawAspect="Content" ObjectID="_1796842078" r:id="rId3414"/>
        </w:object>
      </w:r>
      <w:r w:rsidRPr="00330A7E">
        <w:rPr>
          <w:rFonts w:ascii="Times New Roman" w:hAnsi="Times New Roman" w:cs="Times New Roman"/>
          <w:sz w:val="24"/>
          <w:szCs w:val="24"/>
        </w:rPr>
        <w:t xml:space="preserve">, phương trình mặt phẳng đi qua điểm </w:t>
      </w:r>
      <w:r w:rsidRPr="00330A7E">
        <w:rPr>
          <w:rFonts w:ascii="Times New Roman" w:hAnsi="Times New Roman" w:cs="Times New Roman"/>
          <w:position w:val="-14"/>
          <w:sz w:val="24"/>
          <w:szCs w:val="24"/>
        </w:rPr>
        <w:object w:dxaOrig="1040" w:dyaOrig="400" w14:anchorId="7D2D537D">
          <v:shape id="_x0000_i3015" type="#_x0000_t75" style="width:52.5pt;height:19.5pt" o:ole="">
            <v:imagedata r:id="rId3415" o:title=""/>
          </v:shape>
          <o:OLEObject Type="Embed" ProgID="Equation.DSMT4" ShapeID="_x0000_i3015" DrawAspect="Content" ObjectID="_1796842079" r:id="rId3416"/>
        </w:object>
      </w:r>
      <w:r w:rsidRPr="00330A7E">
        <w:rPr>
          <w:rFonts w:ascii="Times New Roman" w:hAnsi="Times New Roman" w:cs="Times New Roman"/>
          <w:sz w:val="24"/>
          <w:szCs w:val="24"/>
        </w:rPr>
        <w:t xml:space="preserve"> và có vectơ pháp tuyến </w:t>
      </w:r>
      <w:r w:rsidRPr="00330A7E">
        <w:rPr>
          <w:rFonts w:ascii="Times New Roman" w:hAnsi="Times New Roman" w:cs="Times New Roman"/>
          <w:position w:val="-14"/>
          <w:sz w:val="24"/>
          <w:szCs w:val="24"/>
        </w:rPr>
        <w:object w:dxaOrig="1260" w:dyaOrig="420" w14:anchorId="4EE8EFE0">
          <v:shape id="_x0000_i3016" type="#_x0000_t75" style="width:63pt;height:21pt" o:ole="">
            <v:imagedata r:id="rId3417" o:title=""/>
          </v:shape>
          <o:OLEObject Type="Embed" ProgID="Equation.DSMT4" ShapeID="_x0000_i3016" DrawAspect="Content" ObjectID="_1796842080" r:id="rId3418"/>
        </w:object>
      </w:r>
      <w:r w:rsidRPr="00330A7E">
        <w:rPr>
          <w:rFonts w:ascii="Times New Roman" w:hAnsi="Times New Roman" w:cs="Times New Roman"/>
          <w:sz w:val="24"/>
          <w:szCs w:val="24"/>
        </w:rPr>
        <w:t xml:space="preserve"> </w:t>
      </w:r>
    </w:p>
    <w:p w14:paraId="09CAA693" w14:textId="77777777" w:rsidR="00ED397D" w:rsidRPr="00330A7E" w:rsidRDefault="00ED397D" w:rsidP="00330A7E">
      <w:pPr>
        <w:pStyle w:val="ListParagraph"/>
        <w:tabs>
          <w:tab w:val="left" w:pos="992"/>
          <w:tab w:val="left" w:pos="3402"/>
          <w:tab w:val="left" w:pos="5669"/>
          <w:tab w:val="left" w:pos="7937"/>
        </w:tabs>
        <w:spacing w:before="120" w:line="276" w:lineRule="auto"/>
        <w:ind w:left="992"/>
        <w:rPr>
          <w:rFonts w:ascii="Times New Roman" w:hAnsi="Times New Roman" w:cs="Times New Roman"/>
          <w:sz w:val="24"/>
          <w:szCs w:val="24"/>
        </w:rPr>
      </w:pPr>
      <w:r w:rsidRPr="00330A7E">
        <w:rPr>
          <w:rFonts w:ascii="Times New Roman" w:hAnsi="Times New Roman" w:cs="Times New Roman"/>
          <w:b/>
          <w:color w:val="0000FF"/>
          <w:sz w:val="24"/>
          <w:szCs w:val="24"/>
        </w:rPr>
        <w:lastRenderedPageBreak/>
        <w:t xml:space="preserve">A. </w:t>
      </w:r>
      <w:r w:rsidRPr="00330A7E">
        <w:rPr>
          <w:rFonts w:ascii="Times New Roman" w:hAnsi="Times New Roman" w:cs="Times New Roman"/>
          <w:position w:val="-10"/>
          <w:sz w:val="24"/>
          <w:szCs w:val="24"/>
        </w:rPr>
        <w:object w:dxaOrig="1880" w:dyaOrig="320" w14:anchorId="59473BD1">
          <v:shape id="_x0000_i3017" type="#_x0000_t75" style="width:94.5pt;height:16.5pt" o:ole="">
            <v:imagedata r:id="rId3419" o:title=""/>
          </v:shape>
          <o:OLEObject Type="Embed" ProgID="Equation.DSMT4" ShapeID="_x0000_i3017" DrawAspect="Content" ObjectID="_1796842081" r:id="rId3420"/>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10"/>
          <w:sz w:val="24"/>
          <w:szCs w:val="24"/>
        </w:rPr>
        <w:object w:dxaOrig="1780" w:dyaOrig="320" w14:anchorId="1CCE99CB">
          <v:shape id="_x0000_i3018" type="#_x0000_t75" style="width:88.5pt;height:16.5pt" o:ole="">
            <v:imagedata r:id="rId3421" o:title=""/>
          </v:shape>
          <o:OLEObject Type="Embed" ProgID="Equation.DSMT4" ShapeID="_x0000_i3018" DrawAspect="Content" ObjectID="_1796842082" r:id="rId3422"/>
        </w:object>
      </w:r>
      <w:r w:rsidRPr="00330A7E">
        <w:rPr>
          <w:rFonts w:ascii="Times New Roman" w:hAnsi="Times New Roman" w:cs="Times New Roman"/>
          <w:sz w:val="24"/>
          <w:szCs w:val="24"/>
        </w:rPr>
        <w:t>.</w:t>
      </w:r>
    </w:p>
    <w:p w14:paraId="3E64FB64"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0"/>
          <w:sz w:val="24"/>
          <w:szCs w:val="24"/>
        </w:rPr>
        <w:object w:dxaOrig="1880" w:dyaOrig="320" w14:anchorId="3CEEC48F">
          <v:shape id="_x0000_i3019" type="#_x0000_t75" style="width:94.5pt;height:16.5pt" o:ole="">
            <v:imagedata r:id="rId3423" o:title=""/>
          </v:shape>
          <o:OLEObject Type="Embed" ProgID="Equation.DSMT4" ShapeID="_x0000_i3019" DrawAspect="Content" ObjectID="_1796842083" r:id="rId3424"/>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10"/>
          <w:sz w:val="24"/>
          <w:szCs w:val="24"/>
        </w:rPr>
        <w:object w:dxaOrig="1780" w:dyaOrig="320" w14:anchorId="2EF76430">
          <v:shape id="_x0000_i3020" type="#_x0000_t75" style="width:88.5pt;height:16.5pt" o:ole="">
            <v:imagedata r:id="rId3425" o:title=""/>
          </v:shape>
          <o:OLEObject Type="Embed" ProgID="Equation.DSMT4" ShapeID="_x0000_i3020" DrawAspect="Content" ObjectID="_1796842084" r:id="rId3426"/>
        </w:object>
      </w:r>
      <w:r w:rsidRPr="00330A7E">
        <w:rPr>
          <w:rFonts w:ascii="Times New Roman" w:hAnsi="Times New Roman" w:cs="Times New Roman"/>
          <w:sz w:val="24"/>
          <w:szCs w:val="24"/>
        </w:rPr>
        <w:t>.</w:t>
      </w:r>
    </w:p>
    <w:p w14:paraId="430D08B0"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p>
    <w:p w14:paraId="66132E36" w14:textId="77777777" w:rsidR="00ED397D" w:rsidRPr="00330A7E" w:rsidRDefault="00ED397D" w:rsidP="000E1E56">
      <w:pPr>
        <w:pStyle w:val="ListParagraph"/>
        <w:numPr>
          <w:ilvl w:val="0"/>
          <w:numId w:val="33"/>
        </w:numPr>
        <w:tabs>
          <w:tab w:val="left" w:pos="992"/>
        </w:tabs>
        <w:spacing w:before="120" w:line="276" w:lineRule="auto"/>
        <w:jc w:val="left"/>
        <w:rPr>
          <w:rFonts w:ascii="Times New Roman" w:hAnsi="Times New Roman" w:cs="Times New Roman"/>
          <w:sz w:val="24"/>
          <w:szCs w:val="24"/>
        </w:rPr>
      </w:pPr>
      <w:r w:rsidRPr="00330A7E">
        <w:rPr>
          <w:rFonts w:ascii="Times New Roman" w:hAnsi="Times New Roman" w:cs="Times New Roman"/>
          <w:sz w:val="24"/>
          <w:szCs w:val="24"/>
        </w:rPr>
        <w:t xml:space="preserve">Trong không gian </w:t>
      </w:r>
      <w:r w:rsidRPr="00330A7E">
        <w:rPr>
          <w:rFonts w:ascii="Times New Roman" w:hAnsi="Times New Roman" w:cs="Times New Roman"/>
          <w:position w:val="-10"/>
          <w:sz w:val="24"/>
          <w:szCs w:val="24"/>
        </w:rPr>
        <w:object w:dxaOrig="560" w:dyaOrig="320" w14:anchorId="63CB4ECA">
          <v:shape id="_x0000_i3021" type="#_x0000_t75" style="width:28.5pt;height:16.5pt" o:ole="">
            <v:imagedata r:id="rId3427" o:title=""/>
          </v:shape>
          <o:OLEObject Type="Embed" ProgID="Equation.DSMT4" ShapeID="_x0000_i3021" DrawAspect="Content" ObjectID="_1796842085" r:id="rId3428"/>
        </w:object>
      </w:r>
      <w:r w:rsidRPr="00330A7E">
        <w:rPr>
          <w:rFonts w:ascii="Times New Roman" w:hAnsi="Times New Roman" w:cs="Times New Roman"/>
          <w:sz w:val="24"/>
          <w:szCs w:val="24"/>
        </w:rPr>
        <w:t xml:space="preserve">, phương trình nào sau đây là phương trình đường thẳng nào dưới đây nhận </w:t>
      </w:r>
      <w:r w:rsidRPr="00330A7E">
        <w:rPr>
          <w:rFonts w:ascii="Times New Roman" w:hAnsi="Times New Roman" w:cs="Times New Roman"/>
          <w:position w:val="-14"/>
          <w:sz w:val="24"/>
          <w:szCs w:val="24"/>
        </w:rPr>
        <w:object w:dxaOrig="1280" w:dyaOrig="420" w14:anchorId="099A94EC">
          <v:shape id="_x0000_i3022" type="#_x0000_t75" style="width:64.5pt;height:21pt" o:ole="">
            <v:imagedata r:id="rId3429" o:title=""/>
          </v:shape>
          <o:OLEObject Type="Embed" ProgID="Equation.DSMT4" ShapeID="_x0000_i3022" DrawAspect="Content" ObjectID="_1796842086" r:id="rId3430"/>
        </w:object>
      </w:r>
      <w:r w:rsidRPr="00330A7E">
        <w:rPr>
          <w:rFonts w:ascii="Times New Roman" w:hAnsi="Times New Roman" w:cs="Times New Roman"/>
          <w:sz w:val="24"/>
          <w:szCs w:val="24"/>
        </w:rPr>
        <w:t xml:space="preserve"> là vectơ chỉ phương?</w:t>
      </w:r>
    </w:p>
    <w:p w14:paraId="08E0CB80"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24"/>
          <w:sz w:val="24"/>
          <w:szCs w:val="24"/>
        </w:rPr>
        <w:object w:dxaOrig="1900" w:dyaOrig="620" w14:anchorId="0A4FC6AD">
          <v:shape id="_x0000_i3023" type="#_x0000_t75" style="width:94.5pt;height:31.5pt" o:ole="">
            <v:imagedata r:id="rId3431" o:title=""/>
          </v:shape>
          <o:OLEObject Type="Embed" ProgID="Equation.DSMT4" ShapeID="_x0000_i3023" DrawAspect="Content" ObjectID="_1796842087" r:id="rId3432"/>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24"/>
          <w:sz w:val="24"/>
          <w:szCs w:val="24"/>
        </w:rPr>
        <w:object w:dxaOrig="1900" w:dyaOrig="620" w14:anchorId="3185A361">
          <v:shape id="_x0000_i3024" type="#_x0000_t75" style="width:94.5pt;height:31.5pt" o:ole="">
            <v:imagedata r:id="rId3433" o:title=""/>
          </v:shape>
          <o:OLEObject Type="Embed" ProgID="Equation.DSMT4" ShapeID="_x0000_i3024" DrawAspect="Content" ObjectID="_1796842088" r:id="rId3434"/>
        </w:object>
      </w:r>
      <w:r w:rsidRPr="00330A7E">
        <w:rPr>
          <w:rFonts w:ascii="Times New Roman" w:hAnsi="Times New Roman" w:cs="Times New Roman"/>
          <w:sz w:val="24"/>
          <w:szCs w:val="24"/>
        </w:rPr>
        <w:t>.</w:t>
      </w:r>
    </w:p>
    <w:p w14:paraId="32EBA6F9"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24"/>
          <w:sz w:val="24"/>
          <w:szCs w:val="24"/>
        </w:rPr>
        <w:object w:dxaOrig="1900" w:dyaOrig="620" w14:anchorId="6ED9937B">
          <v:shape id="_x0000_i3025" type="#_x0000_t75" style="width:94.5pt;height:31.5pt" o:ole="">
            <v:imagedata r:id="rId3435" o:title=""/>
          </v:shape>
          <o:OLEObject Type="Embed" ProgID="Equation.DSMT4" ShapeID="_x0000_i3025" DrawAspect="Content" ObjectID="_1796842089" r:id="rId3436"/>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24"/>
          <w:sz w:val="24"/>
          <w:szCs w:val="24"/>
        </w:rPr>
        <w:object w:dxaOrig="1900" w:dyaOrig="620" w14:anchorId="2BFBCE52">
          <v:shape id="_x0000_i3026" type="#_x0000_t75" style="width:94.5pt;height:31.5pt" o:ole="">
            <v:imagedata r:id="rId3437" o:title=""/>
          </v:shape>
          <o:OLEObject Type="Embed" ProgID="Equation.DSMT4" ShapeID="_x0000_i3026" DrawAspect="Content" ObjectID="_1796842090" r:id="rId3438"/>
        </w:object>
      </w:r>
      <w:r w:rsidRPr="00330A7E">
        <w:rPr>
          <w:rFonts w:ascii="Times New Roman" w:hAnsi="Times New Roman" w:cs="Times New Roman"/>
          <w:sz w:val="24"/>
          <w:szCs w:val="24"/>
        </w:rPr>
        <w:t>.</w:t>
      </w:r>
    </w:p>
    <w:p w14:paraId="15715E26" w14:textId="77777777" w:rsidR="00ED397D" w:rsidRPr="00330A7E" w:rsidRDefault="00ED397D" w:rsidP="00330A7E">
      <w:pPr>
        <w:pStyle w:val="ListParagraph"/>
        <w:tabs>
          <w:tab w:val="left" w:pos="992"/>
        </w:tabs>
        <w:spacing w:before="120" w:line="276" w:lineRule="auto"/>
        <w:ind w:left="567"/>
        <w:rPr>
          <w:rFonts w:ascii="Times New Roman" w:hAnsi="Times New Roman" w:cs="Times New Roman"/>
          <w:sz w:val="24"/>
          <w:szCs w:val="24"/>
        </w:rPr>
      </w:pPr>
    </w:p>
    <w:p w14:paraId="39359A6B" w14:textId="77777777" w:rsidR="00ED397D" w:rsidRPr="00330A7E" w:rsidRDefault="00ED397D" w:rsidP="000E1E56">
      <w:pPr>
        <w:pStyle w:val="ListParagraph"/>
        <w:numPr>
          <w:ilvl w:val="0"/>
          <w:numId w:val="33"/>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w:t>
      </w:r>
      <w:r w:rsidRPr="00330A7E">
        <w:rPr>
          <w:rFonts w:ascii="Times New Roman" w:hAnsi="Times New Roman" w:cs="Times New Roman"/>
          <w:position w:val="-10"/>
          <w:sz w:val="24"/>
          <w:szCs w:val="24"/>
        </w:rPr>
        <w:object w:dxaOrig="560" w:dyaOrig="320" w14:anchorId="7626E458">
          <v:shape id="_x0000_i3027" type="#_x0000_t75" style="width:28.5pt;height:16.5pt" o:ole="">
            <v:imagedata r:id="rId3439" o:title=""/>
          </v:shape>
          <o:OLEObject Type="Embed" ProgID="Equation.DSMT4" ShapeID="_x0000_i3027" DrawAspect="Content" ObjectID="_1796842091" r:id="rId3440"/>
        </w:object>
      </w:r>
      <w:r w:rsidRPr="00330A7E">
        <w:rPr>
          <w:rFonts w:ascii="Times New Roman" w:hAnsi="Times New Roman" w:cs="Times New Roman"/>
          <w:sz w:val="24"/>
          <w:szCs w:val="24"/>
        </w:rPr>
        <w:t>, phương trình nào sau đây là phương trình mặt cầu?</w:t>
      </w:r>
    </w:p>
    <w:p w14:paraId="5871C0B4"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14"/>
          <w:sz w:val="24"/>
          <w:szCs w:val="24"/>
        </w:rPr>
        <w:object w:dxaOrig="2700" w:dyaOrig="440" w14:anchorId="4D130BE3">
          <v:shape id="_x0000_i3028" type="#_x0000_t75" style="width:135pt;height:22.5pt" o:ole="">
            <v:imagedata r:id="rId3441" o:title=""/>
          </v:shape>
          <o:OLEObject Type="Embed" ProgID="Equation.DSMT4" ShapeID="_x0000_i3028" DrawAspect="Content" ObjectID="_1796842092" r:id="rId3442"/>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14"/>
          <w:sz w:val="24"/>
          <w:szCs w:val="24"/>
        </w:rPr>
        <w:object w:dxaOrig="2620" w:dyaOrig="440" w14:anchorId="6EBBF07C">
          <v:shape id="_x0000_i3029" type="#_x0000_t75" style="width:130.5pt;height:22.5pt" o:ole="">
            <v:imagedata r:id="rId3443" o:title=""/>
          </v:shape>
          <o:OLEObject Type="Embed" ProgID="Equation.DSMT4" ShapeID="_x0000_i3029" DrawAspect="Content" ObjectID="_1796842093" r:id="rId3444"/>
        </w:object>
      </w:r>
      <w:r w:rsidRPr="00330A7E">
        <w:rPr>
          <w:rFonts w:ascii="Times New Roman" w:hAnsi="Times New Roman" w:cs="Times New Roman"/>
          <w:sz w:val="24"/>
          <w:szCs w:val="24"/>
        </w:rPr>
        <w:t>.</w:t>
      </w:r>
    </w:p>
    <w:p w14:paraId="1EFA9E52"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4"/>
          <w:sz w:val="24"/>
          <w:szCs w:val="24"/>
        </w:rPr>
        <w:object w:dxaOrig="3120" w:dyaOrig="440" w14:anchorId="3B05A9E7">
          <v:shape id="_x0000_i3030" type="#_x0000_t75" style="width:156pt;height:22.5pt" o:ole="">
            <v:imagedata r:id="rId3445" o:title=""/>
          </v:shape>
          <o:OLEObject Type="Embed" ProgID="Equation.DSMT4" ShapeID="_x0000_i3030" DrawAspect="Content" ObjectID="_1796842094" r:id="rId3446"/>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14"/>
          <w:sz w:val="24"/>
          <w:szCs w:val="24"/>
        </w:rPr>
        <w:object w:dxaOrig="2520" w:dyaOrig="440" w14:anchorId="6353C946">
          <v:shape id="_x0000_i3031" type="#_x0000_t75" style="width:126pt;height:22.5pt" o:ole="">
            <v:imagedata r:id="rId3447" o:title=""/>
          </v:shape>
          <o:OLEObject Type="Embed" ProgID="Equation.DSMT4" ShapeID="_x0000_i3031" DrawAspect="Content" ObjectID="_1796842095" r:id="rId3448"/>
        </w:object>
      </w:r>
      <w:r w:rsidRPr="00330A7E">
        <w:rPr>
          <w:rFonts w:ascii="Times New Roman" w:hAnsi="Times New Roman" w:cs="Times New Roman"/>
          <w:sz w:val="24"/>
          <w:szCs w:val="24"/>
        </w:rPr>
        <w:t>.</w:t>
      </w:r>
    </w:p>
    <w:p w14:paraId="0F987CF8"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p>
    <w:p w14:paraId="67FEED04" w14:textId="77777777" w:rsidR="00ED397D" w:rsidRPr="00330A7E" w:rsidRDefault="00ED397D" w:rsidP="000E1E56">
      <w:pPr>
        <w:pStyle w:val="ListParagraph"/>
        <w:numPr>
          <w:ilvl w:val="0"/>
          <w:numId w:val="33"/>
        </w:numPr>
        <w:tabs>
          <w:tab w:val="left" w:pos="992"/>
        </w:tabs>
        <w:spacing w:before="120" w:line="276" w:lineRule="auto"/>
        <w:rPr>
          <w:rFonts w:ascii="Times New Roman" w:hAnsi="Times New Roman" w:cs="Times New Roman"/>
          <w:sz w:val="24"/>
          <w:szCs w:val="24"/>
          <w:lang w:val="fr-FR"/>
        </w:rPr>
      </w:pPr>
      <w:r w:rsidRPr="00330A7E">
        <w:rPr>
          <w:rFonts w:ascii="Times New Roman" w:hAnsi="Times New Roman" w:cs="Times New Roman"/>
          <w:sz w:val="24"/>
          <w:szCs w:val="24"/>
          <w:lang w:val="fr-FR"/>
        </w:rPr>
        <w:t xml:space="preserve">Cho hai biến cố </w:t>
      </w:r>
      <w:r w:rsidRPr="00330A7E">
        <w:rPr>
          <w:rFonts w:ascii="Times New Roman" w:hAnsi="Times New Roman" w:cs="Times New Roman"/>
          <w:position w:val="-4"/>
          <w:sz w:val="24"/>
          <w:szCs w:val="24"/>
        </w:rPr>
        <w:object w:dxaOrig="240" w:dyaOrig="260" w14:anchorId="205D71C6">
          <v:shape id="_x0000_i3032" type="#_x0000_t75" style="width:12pt;height:13.5pt" o:ole="">
            <v:imagedata r:id="rId3449" o:title=""/>
          </v:shape>
          <o:OLEObject Type="Embed" ProgID="Equation.DSMT4" ShapeID="_x0000_i3032" DrawAspect="Content" ObjectID="_1796842096" r:id="rId3450"/>
        </w:object>
      </w:r>
      <w:r w:rsidRPr="00330A7E">
        <w:rPr>
          <w:rFonts w:ascii="Times New Roman" w:hAnsi="Times New Roman" w:cs="Times New Roman"/>
          <w:sz w:val="24"/>
          <w:szCs w:val="24"/>
          <w:lang w:val="fr-FR"/>
        </w:rPr>
        <w:t xml:space="preserve"> và </w:t>
      </w:r>
      <w:r w:rsidRPr="00330A7E">
        <w:rPr>
          <w:rFonts w:ascii="Times New Roman" w:hAnsi="Times New Roman" w:cs="Times New Roman"/>
          <w:position w:val="-4"/>
          <w:sz w:val="24"/>
          <w:szCs w:val="24"/>
        </w:rPr>
        <w:object w:dxaOrig="240" w:dyaOrig="260" w14:anchorId="3BE28F9F">
          <v:shape id="_x0000_i3033" type="#_x0000_t75" style="width:12pt;height:13.5pt" o:ole="">
            <v:imagedata r:id="rId3451" o:title=""/>
          </v:shape>
          <o:OLEObject Type="Embed" ProgID="Equation.DSMT4" ShapeID="_x0000_i3033" DrawAspect="Content" ObjectID="_1796842097" r:id="rId3452"/>
        </w:object>
      </w:r>
      <w:r w:rsidRPr="00330A7E">
        <w:rPr>
          <w:rFonts w:ascii="Times New Roman" w:hAnsi="Times New Roman" w:cs="Times New Roman"/>
          <w:sz w:val="24"/>
          <w:szCs w:val="24"/>
          <w:lang w:val="fr-FR"/>
        </w:rPr>
        <w:t xml:space="preserve">. Xác suất của biến cố </w:t>
      </w:r>
      <w:r w:rsidRPr="00330A7E">
        <w:rPr>
          <w:rFonts w:ascii="Times New Roman" w:hAnsi="Times New Roman" w:cs="Times New Roman"/>
          <w:position w:val="-4"/>
          <w:sz w:val="24"/>
          <w:szCs w:val="24"/>
        </w:rPr>
        <w:object w:dxaOrig="240" w:dyaOrig="260" w14:anchorId="7DACA6AB">
          <v:shape id="_x0000_i3034" type="#_x0000_t75" style="width:12pt;height:13.5pt" o:ole="">
            <v:imagedata r:id="rId3453" o:title=""/>
          </v:shape>
          <o:OLEObject Type="Embed" ProgID="Equation.DSMT4" ShapeID="_x0000_i3034" DrawAspect="Content" ObjectID="_1796842098" r:id="rId3454"/>
        </w:object>
      </w:r>
      <w:r w:rsidRPr="00330A7E">
        <w:rPr>
          <w:rFonts w:ascii="Times New Roman" w:hAnsi="Times New Roman" w:cs="Times New Roman"/>
          <w:sz w:val="24"/>
          <w:szCs w:val="24"/>
          <w:lang w:val="fr-FR"/>
        </w:rPr>
        <w:t xml:space="preserve"> với điều kiện biến cố </w:t>
      </w:r>
      <w:r w:rsidRPr="00330A7E">
        <w:rPr>
          <w:rFonts w:ascii="Times New Roman" w:hAnsi="Times New Roman" w:cs="Times New Roman"/>
          <w:position w:val="-4"/>
          <w:sz w:val="24"/>
          <w:szCs w:val="24"/>
        </w:rPr>
        <w:object w:dxaOrig="240" w:dyaOrig="260" w14:anchorId="6382DB24">
          <v:shape id="_x0000_i3035" type="#_x0000_t75" style="width:12pt;height:13.5pt" o:ole="">
            <v:imagedata r:id="rId3455" o:title=""/>
          </v:shape>
          <o:OLEObject Type="Embed" ProgID="Equation.DSMT4" ShapeID="_x0000_i3035" DrawAspect="Content" ObjectID="_1796842099" r:id="rId3456"/>
        </w:object>
      </w:r>
      <w:r w:rsidRPr="00330A7E">
        <w:rPr>
          <w:rFonts w:ascii="Times New Roman" w:hAnsi="Times New Roman" w:cs="Times New Roman"/>
          <w:sz w:val="24"/>
          <w:szCs w:val="24"/>
          <w:lang w:val="fr-FR"/>
        </w:rPr>
        <w:t xml:space="preserve"> đã xảy ra được gọi là xác suất của </w:t>
      </w:r>
      <w:r w:rsidRPr="00330A7E">
        <w:rPr>
          <w:rFonts w:ascii="Times New Roman" w:hAnsi="Times New Roman" w:cs="Times New Roman"/>
          <w:position w:val="-4"/>
          <w:sz w:val="24"/>
          <w:szCs w:val="24"/>
        </w:rPr>
        <w:object w:dxaOrig="240" w:dyaOrig="260" w14:anchorId="2E1DD902">
          <v:shape id="_x0000_i3036" type="#_x0000_t75" style="width:12pt;height:13.5pt" o:ole="">
            <v:imagedata r:id="rId3457" o:title=""/>
          </v:shape>
          <o:OLEObject Type="Embed" ProgID="Equation.DSMT4" ShapeID="_x0000_i3036" DrawAspect="Content" ObjectID="_1796842100" r:id="rId3458"/>
        </w:object>
      </w:r>
      <w:r w:rsidRPr="00330A7E">
        <w:rPr>
          <w:rFonts w:ascii="Times New Roman" w:hAnsi="Times New Roman" w:cs="Times New Roman"/>
          <w:sz w:val="24"/>
          <w:szCs w:val="24"/>
          <w:lang w:val="fr-FR"/>
        </w:rPr>
        <w:t xml:space="preserve"> với điều kiện </w:t>
      </w:r>
      <w:r w:rsidRPr="00330A7E">
        <w:rPr>
          <w:rFonts w:ascii="Times New Roman" w:hAnsi="Times New Roman" w:cs="Times New Roman"/>
          <w:position w:val="-4"/>
          <w:sz w:val="24"/>
          <w:szCs w:val="24"/>
        </w:rPr>
        <w:object w:dxaOrig="240" w:dyaOrig="260" w14:anchorId="4A1AEEE7">
          <v:shape id="_x0000_i3037" type="#_x0000_t75" style="width:12pt;height:13.5pt" o:ole="">
            <v:imagedata r:id="rId3459" o:title=""/>
          </v:shape>
          <o:OLEObject Type="Embed" ProgID="Equation.DSMT4" ShapeID="_x0000_i3037" DrawAspect="Content" ObjectID="_1796842101" r:id="rId3460"/>
        </w:object>
      </w:r>
      <w:r w:rsidRPr="00330A7E">
        <w:rPr>
          <w:rFonts w:ascii="Times New Roman" w:hAnsi="Times New Roman" w:cs="Times New Roman"/>
          <w:sz w:val="24"/>
          <w:szCs w:val="24"/>
          <w:lang w:val="fr-FR"/>
        </w:rPr>
        <w:t xml:space="preserve">, ký hiệu là </w:t>
      </w:r>
      <w:r w:rsidRPr="00330A7E">
        <w:rPr>
          <w:rFonts w:ascii="Times New Roman" w:hAnsi="Times New Roman" w:cs="Times New Roman"/>
          <w:position w:val="-16"/>
          <w:sz w:val="24"/>
          <w:szCs w:val="24"/>
        </w:rPr>
        <w:object w:dxaOrig="840" w:dyaOrig="440" w14:anchorId="064BF135">
          <v:shape id="_x0000_i3038" type="#_x0000_t75" style="width:42pt;height:22.5pt" o:ole="">
            <v:imagedata r:id="rId3461" o:title=""/>
          </v:shape>
          <o:OLEObject Type="Embed" ProgID="Equation.DSMT4" ShapeID="_x0000_i3038" DrawAspect="Content" ObjectID="_1796842102" r:id="rId3462"/>
        </w:object>
      </w:r>
      <w:r w:rsidRPr="00330A7E">
        <w:rPr>
          <w:rFonts w:ascii="Times New Roman" w:hAnsi="Times New Roman" w:cs="Times New Roman"/>
          <w:sz w:val="24"/>
          <w:szCs w:val="24"/>
          <w:lang w:val="fr-FR"/>
        </w:rPr>
        <w:t>. Phát biểu nào sau đây đúng?</w:t>
      </w:r>
    </w:p>
    <w:p w14:paraId="39D791C3"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fr-FR"/>
        </w:rPr>
      </w:pPr>
      <w:r w:rsidRPr="00330A7E">
        <w:rPr>
          <w:rFonts w:ascii="Times New Roman" w:hAnsi="Times New Roman" w:cs="Times New Roman"/>
          <w:b/>
          <w:color w:val="0000FF"/>
          <w:sz w:val="24"/>
          <w:szCs w:val="24"/>
          <w:lang w:val="fr-FR"/>
        </w:rPr>
        <w:t xml:space="preserve">A. </w:t>
      </w:r>
      <w:r w:rsidRPr="00330A7E">
        <w:rPr>
          <w:rFonts w:ascii="Times New Roman" w:hAnsi="Times New Roman" w:cs="Times New Roman"/>
          <w:sz w:val="24"/>
          <w:szCs w:val="24"/>
          <w:lang w:val="vi-VN"/>
        </w:rPr>
        <w:t>Nếu</w:t>
      </w:r>
      <w:r w:rsidRPr="00330A7E">
        <w:rPr>
          <w:rFonts w:ascii="Times New Roman" w:hAnsi="Times New Roman" w:cs="Times New Roman"/>
          <w:b/>
          <w:color w:val="0000FF"/>
          <w:sz w:val="24"/>
          <w:szCs w:val="24"/>
          <w:lang w:val="fr-FR"/>
        </w:rPr>
        <w:t xml:space="preserve"> </w:t>
      </w:r>
      <w:r w:rsidRPr="00330A7E">
        <w:rPr>
          <w:rFonts w:ascii="Times New Roman" w:hAnsi="Times New Roman" w:cs="Times New Roman"/>
          <w:position w:val="-14"/>
          <w:sz w:val="24"/>
          <w:szCs w:val="24"/>
        </w:rPr>
        <w:object w:dxaOrig="960" w:dyaOrig="400" w14:anchorId="2A713733">
          <v:shape id="_x0000_i3039" type="#_x0000_t75" style="width:48pt;height:19.5pt" o:ole="">
            <v:imagedata r:id="rId3463" o:title=""/>
          </v:shape>
          <o:OLEObject Type="Embed" ProgID="Equation.DSMT4" ShapeID="_x0000_i3039" DrawAspect="Content" ObjectID="_1796842103" r:id="rId3464"/>
        </w:object>
      </w:r>
      <w:r w:rsidRPr="00330A7E">
        <w:rPr>
          <w:rFonts w:ascii="Times New Roman" w:hAnsi="Times New Roman" w:cs="Times New Roman"/>
          <w:sz w:val="24"/>
          <w:szCs w:val="24"/>
          <w:lang w:val="vi-VN"/>
        </w:rPr>
        <w:t xml:space="preserve"> thì </w:t>
      </w:r>
      <w:r w:rsidRPr="00330A7E">
        <w:rPr>
          <w:rFonts w:ascii="Times New Roman" w:hAnsi="Times New Roman" w:cs="Times New Roman"/>
          <w:position w:val="-16"/>
          <w:sz w:val="24"/>
          <w:szCs w:val="24"/>
        </w:rPr>
        <w:object w:dxaOrig="2600" w:dyaOrig="440" w14:anchorId="545F7B2A">
          <v:shape id="_x0000_i3040" type="#_x0000_t75" style="width:130.5pt;height:22.5pt" o:ole="">
            <v:imagedata r:id="rId3465" o:title=""/>
          </v:shape>
          <o:OLEObject Type="Embed" ProgID="Equation.DSMT4" ShapeID="_x0000_i3040" DrawAspect="Content" ObjectID="_1796842104" r:id="rId3466"/>
        </w:object>
      </w:r>
      <w:r w:rsidRPr="00330A7E">
        <w:rPr>
          <w:rFonts w:ascii="Times New Roman" w:hAnsi="Times New Roman" w:cs="Times New Roman"/>
          <w:sz w:val="24"/>
          <w:szCs w:val="24"/>
          <w:lang w:val="fr-FR"/>
        </w:rPr>
        <w:t>.</w:t>
      </w:r>
    </w:p>
    <w:p w14:paraId="1DFFC17B"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trike/>
          <w:sz w:val="24"/>
          <w:szCs w:val="24"/>
          <w:lang w:val="fr-FR"/>
        </w:rPr>
      </w:pPr>
      <w:r w:rsidRPr="00330A7E">
        <w:rPr>
          <w:rFonts w:ascii="Times New Roman" w:hAnsi="Times New Roman" w:cs="Times New Roman"/>
          <w:b/>
          <w:color w:val="0000FF"/>
          <w:sz w:val="24"/>
          <w:szCs w:val="24"/>
          <w:lang w:val="fr-FR"/>
        </w:rPr>
        <w:t xml:space="preserve">B. </w:t>
      </w:r>
      <w:r w:rsidRPr="00330A7E">
        <w:rPr>
          <w:rFonts w:ascii="Times New Roman" w:hAnsi="Times New Roman" w:cs="Times New Roman"/>
          <w:sz w:val="24"/>
          <w:szCs w:val="24"/>
          <w:lang w:val="vi-VN"/>
        </w:rPr>
        <w:t>Nếu</w:t>
      </w:r>
      <w:r w:rsidRPr="00330A7E">
        <w:rPr>
          <w:rFonts w:ascii="Times New Roman" w:hAnsi="Times New Roman" w:cs="Times New Roman"/>
          <w:b/>
          <w:color w:val="0000FF"/>
          <w:sz w:val="24"/>
          <w:szCs w:val="24"/>
          <w:lang w:val="fr-FR"/>
        </w:rPr>
        <w:t xml:space="preserve"> </w:t>
      </w:r>
      <w:r w:rsidRPr="00330A7E">
        <w:rPr>
          <w:rFonts w:ascii="Times New Roman" w:hAnsi="Times New Roman" w:cs="Times New Roman"/>
          <w:position w:val="-14"/>
          <w:sz w:val="24"/>
          <w:szCs w:val="24"/>
        </w:rPr>
        <w:object w:dxaOrig="960" w:dyaOrig="400" w14:anchorId="6E04D9B7">
          <v:shape id="_x0000_i3041" type="#_x0000_t75" style="width:48pt;height:19.5pt" o:ole="">
            <v:imagedata r:id="rId3467" o:title=""/>
          </v:shape>
          <o:OLEObject Type="Embed" ProgID="Equation.DSMT4" ShapeID="_x0000_i3041" DrawAspect="Content" ObjectID="_1796842105" r:id="rId3468"/>
        </w:object>
      </w:r>
      <w:r w:rsidRPr="00330A7E">
        <w:rPr>
          <w:rFonts w:ascii="Times New Roman" w:hAnsi="Times New Roman" w:cs="Times New Roman"/>
          <w:sz w:val="24"/>
          <w:szCs w:val="24"/>
          <w:lang w:val="vi-VN"/>
        </w:rPr>
        <w:t xml:space="preserve"> thì </w:t>
      </w:r>
      <w:r w:rsidRPr="00330A7E">
        <w:rPr>
          <w:rFonts w:ascii="Times New Roman" w:hAnsi="Times New Roman" w:cs="Times New Roman"/>
          <w:position w:val="-16"/>
          <w:sz w:val="24"/>
          <w:szCs w:val="24"/>
        </w:rPr>
        <w:object w:dxaOrig="2600" w:dyaOrig="440" w14:anchorId="4B212B0E">
          <v:shape id="_x0000_i3042" type="#_x0000_t75" style="width:130.5pt;height:22.5pt" o:ole="">
            <v:imagedata r:id="rId3469" o:title=""/>
          </v:shape>
          <o:OLEObject Type="Embed" ProgID="Equation.DSMT4" ShapeID="_x0000_i3042" DrawAspect="Content" ObjectID="_1796842106" r:id="rId3470"/>
        </w:object>
      </w:r>
      <w:r w:rsidRPr="00330A7E">
        <w:rPr>
          <w:rFonts w:ascii="Times New Roman" w:hAnsi="Times New Roman" w:cs="Times New Roman"/>
          <w:sz w:val="24"/>
          <w:szCs w:val="24"/>
          <w:lang w:val="fr-FR"/>
        </w:rPr>
        <w:t>.</w:t>
      </w:r>
    </w:p>
    <w:p w14:paraId="77AE44C7"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fr-FR"/>
        </w:rPr>
      </w:pPr>
      <w:r w:rsidRPr="00330A7E">
        <w:rPr>
          <w:rFonts w:ascii="Times New Roman" w:hAnsi="Times New Roman" w:cs="Times New Roman"/>
          <w:b/>
          <w:color w:val="0000FF"/>
          <w:sz w:val="24"/>
          <w:szCs w:val="24"/>
          <w:lang w:val="fr-FR"/>
        </w:rPr>
        <w:t xml:space="preserve">C. </w:t>
      </w:r>
      <w:r w:rsidRPr="00330A7E">
        <w:rPr>
          <w:rFonts w:ascii="Times New Roman" w:hAnsi="Times New Roman" w:cs="Times New Roman"/>
          <w:sz w:val="24"/>
          <w:szCs w:val="24"/>
          <w:lang w:val="vi-VN"/>
        </w:rPr>
        <w:t>Nếu</w:t>
      </w:r>
      <w:r w:rsidRPr="00330A7E">
        <w:rPr>
          <w:rFonts w:ascii="Times New Roman" w:hAnsi="Times New Roman" w:cs="Times New Roman"/>
          <w:b/>
          <w:color w:val="0000FF"/>
          <w:sz w:val="24"/>
          <w:szCs w:val="24"/>
          <w:lang w:val="fr-FR"/>
        </w:rPr>
        <w:t xml:space="preserve"> </w:t>
      </w:r>
      <w:r w:rsidRPr="00330A7E">
        <w:rPr>
          <w:rFonts w:ascii="Times New Roman" w:hAnsi="Times New Roman" w:cs="Times New Roman"/>
          <w:position w:val="-14"/>
          <w:sz w:val="24"/>
          <w:szCs w:val="24"/>
        </w:rPr>
        <w:object w:dxaOrig="1380" w:dyaOrig="400" w14:anchorId="527D8F60">
          <v:shape id="_x0000_i3043" type="#_x0000_t75" style="width:69pt;height:19.5pt" o:ole="">
            <v:imagedata r:id="rId3471" o:title=""/>
          </v:shape>
          <o:OLEObject Type="Embed" ProgID="Equation.DSMT4" ShapeID="_x0000_i3043" DrawAspect="Content" ObjectID="_1796842107" r:id="rId3472"/>
        </w:object>
      </w:r>
      <w:r w:rsidRPr="00330A7E">
        <w:rPr>
          <w:rFonts w:ascii="Times New Roman" w:hAnsi="Times New Roman" w:cs="Times New Roman"/>
          <w:sz w:val="24"/>
          <w:szCs w:val="24"/>
          <w:lang w:val="vi-VN"/>
        </w:rPr>
        <w:t xml:space="preserve"> thì </w:t>
      </w:r>
      <w:r w:rsidRPr="00330A7E">
        <w:rPr>
          <w:rFonts w:ascii="Times New Roman" w:hAnsi="Times New Roman" w:cs="Times New Roman"/>
          <w:position w:val="-16"/>
          <w:sz w:val="24"/>
          <w:szCs w:val="24"/>
        </w:rPr>
        <w:object w:dxaOrig="2600" w:dyaOrig="440" w14:anchorId="35F2472B">
          <v:shape id="_x0000_i3044" type="#_x0000_t75" style="width:130.5pt;height:22.5pt" o:ole="">
            <v:imagedata r:id="rId3473" o:title=""/>
          </v:shape>
          <o:OLEObject Type="Embed" ProgID="Equation.DSMT4" ShapeID="_x0000_i3044" DrawAspect="Content" ObjectID="_1796842108" r:id="rId3474"/>
        </w:object>
      </w:r>
      <w:r w:rsidRPr="00330A7E">
        <w:rPr>
          <w:rFonts w:ascii="Times New Roman" w:hAnsi="Times New Roman" w:cs="Times New Roman"/>
          <w:sz w:val="24"/>
          <w:szCs w:val="24"/>
          <w:lang w:val="fr-FR"/>
        </w:rPr>
        <w:t>.</w:t>
      </w:r>
    </w:p>
    <w:p w14:paraId="73916FDD"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fr-FR"/>
        </w:rPr>
      </w:pPr>
      <w:r w:rsidRPr="00330A7E">
        <w:rPr>
          <w:rFonts w:ascii="Times New Roman" w:hAnsi="Times New Roman" w:cs="Times New Roman"/>
          <w:b/>
          <w:color w:val="0000FF"/>
          <w:sz w:val="24"/>
          <w:szCs w:val="24"/>
          <w:lang w:val="fr-FR"/>
        </w:rPr>
        <w:t xml:space="preserve">D. </w:t>
      </w:r>
      <w:r w:rsidRPr="00330A7E">
        <w:rPr>
          <w:rFonts w:ascii="Times New Roman" w:hAnsi="Times New Roman" w:cs="Times New Roman"/>
          <w:sz w:val="24"/>
          <w:szCs w:val="24"/>
          <w:lang w:val="vi-VN"/>
        </w:rPr>
        <w:t>Nếu</w:t>
      </w:r>
      <w:r w:rsidRPr="00330A7E">
        <w:rPr>
          <w:rFonts w:ascii="Times New Roman" w:hAnsi="Times New Roman" w:cs="Times New Roman"/>
          <w:b/>
          <w:color w:val="0000FF"/>
          <w:sz w:val="24"/>
          <w:szCs w:val="24"/>
          <w:lang w:val="fr-FR"/>
        </w:rPr>
        <w:t xml:space="preserve"> </w:t>
      </w:r>
      <w:r w:rsidRPr="00330A7E">
        <w:rPr>
          <w:rFonts w:ascii="Times New Roman" w:hAnsi="Times New Roman" w:cs="Times New Roman"/>
          <w:position w:val="-14"/>
          <w:sz w:val="24"/>
          <w:szCs w:val="24"/>
        </w:rPr>
        <w:object w:dxaOrig="1380" w:dyaOrig="400" w14:anchorId="2AA108AD">
          <v:shape id="_x0000_i3045" type="#_x0000_t75" style="width:69pt;height:19.5pt" o:ole="">
            <v:imagedata r:id="rId3475" o:title=""/>
          </v:shape>
          <o:OLEObject Type="Embed" ProgID="Equation.DSMT4" ShapeID="_x0000_i3045" DrawAspect="Content" ObjectID="_1796842109" r:id="rId3476"/>
        </w:object>
      </w:r>
      <w:r w:rsidRPr="00330A7E">
        <w:rPr>
          <w:rFonts w:ascii="Times New Roman" w:hAnsi="Times New Roman" w:cs="Times New Roman"/>
          <w:sz w:val="24"/>
          <w:szCs w:val="24"/>
          <w:lang w:val="vi-VN"/>
        </w:rPr>
        <w:t xml:space="preserve"> thì </w:t>
      </w:r>
      <w:r w:rsidRPr="00330A7E">
        <w:rPr>
          <w:rFonts w:ascii="Times New Roman" w:hAnsi="Times New Roman" w:cs="Times New Roman"/>
          <w:position w:val="-16"/>
          <w:sz w:val="24"/>
          <w:szCs w:val="24"/>
        </w:rPr>
        <w:object w:dxaOrig="2600" w:dyaOrig="440" w14:anchorId="7ED69655">
          <v:shape id="_x0000_i3046" type="#_x0000_t75" style="width:130.5pt;height:22.5pt" o:ole="">
            <v:imagedata r:id="rId3477" o:title=""/>
          </v:shape>
          <o:OLEObject Type="Embed" ProgID="Equation.DSMT4" ShapeID="_x0000_i3046" DrawAspect="Content" ObjectID="_1796842110" r:id="rId3478"/>
        </w:object>
      </w:r>
      <w:r w:rsidRPr="00330A7E">
        <w:rPr>
          <w:rFonts w:ascii="Times New Roman" w:hAnsi="Times New Roman" w:cs="Times New Roman"/>
          <w:sz w:val="24"/>
          <w:szCs w:val="24"/>
          <w:lang w:val="fr-FR"/>
        </w:rPr>
        <w:t>.</w:t>
      </w:r>
    </w:p>
    <w:p w14:paraId="2D7D6EF1"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fr-FR"/>
        </w:rPr>
      </w:pPr>
    </w:p>
    <w:p w14:paraId="4015DE8E" w14:textId="77777777" w:rsidR="00ED397D" w:rsidRPr="00330A7E" w:rsidRDefault="00ED397D" w:rsidP="000E1E56">
      <w:pPr>
        <w:pStyle w:val="ListParagraph"/>
        <w:numPr>
          <w:ilvl w:val="0"/>
          <w:numId w:val="33"/>
        </w:numPr>
        <w:spacing w:before="40" w:after="40" w:line="264" w:lineRule="auto"/>
        <w:jc w:val="left"/>
        <w:rPr>
          <w:rFonts w:ascii="Times New Roman" w:eastAsia="Times New Roman" w:hAnsi="Times New Roman" w:cs="Times New Roman"/>
          <w:color w:val="000000" w:themeColor="text1"/>
          <w:sz w:val="24"/>
          <w:szCs w:val="24"/>
        </w:rPr>
      </w:pPr>
      <w:r w:rsidRPr="00330A7E">
        <w:rPr>
          <w:rFonts w:ascii="Times New Roman" w:eastAsia="Times New Roman" w:hAnsi="Times New Roman" w:cs="Times New Roman"/>
          <w:color w:val="000000" w:themeColor="text1"/>
          <w:sz w:val="24"/>
          <w:szCs w:val="24"/>
        </w:rPr>
        <w:t>Thời gian (phút) để học sinh hoàn thành bài thi được cho như sau:</w:t>
      </w:r>
    </w:p>
    <w:tbl>
      <w:tblPr>
        <w:tblStyle w:val="TableGrid"/>
        <w:tblW w:w="9619" w:type="dxa"/>
        <w:tblInd w:w="988" w:type="dxa"/>
        <w:tblLook w:val="04A0" w:firstRow="1" w:lastRow="0" w:firstColumn="1" w:lastColumn="0" w:noHBand="0" w:noVBand="1"/>
      </w:tblPr>
      <w:tblGrid>
        <w:gridCol w:w="2127"/>
        <w:gridCol w:w="1402"/>
        <w:gridCol w:w="1522"/>
        <w:gridCol w:w="1522"/>
        <w:gridCol w:w="1523"/>
        <w:gridCol w:w="1523"/>
      </w:tblGrid>
      <w:tr w:rsidR="00ED397D" w:rsidRPr="00330A7E" w14:paraId="07DEC3D7" w14:textId="77777777" w:rsidTr="00330A7E">
        <w:tc>
          <w:tcPr>
            <w:tcW w:w="2127" w:type="dxa"/>
          </w:tcPr>
          <w:p w14:paraId="2207C09C" w14:textId="77777777" w:rsidR="00ED397D" w:rsidRPr="00330A7E" w:rsidRDefault="00ED397D" w:rsidP="00330A7E">
            <w:pPr>
              <w:tabs>
                <w:tab w:val="left" w:pos="993"/>
              </w:tabs>
              <w:spacing w:before="40" w:after="40" w:line="264" w:lineRule="auto"/>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Thời gian (phút)</w:t>
            </w:r>
          </w:p>
        </w:tc>
        <w:tc>
          <w:tcPr>
            <w:tcW w:w="1402" w:type="dxa"/>
          </w:tcPr>
          <w:p w14:paraId="1E74DE0A" w14:textId="77777777" w:rsidR="00ED397D" w:rsidRPr="00330A7E" w:rsidRDefault="00ED397D" w:rsidP="00330A7E">
            <w:pPr>
              <w:tabs>
                <w:tab w:val="left" w:pos="993"/>
              </w:tabs>
              <w:spacing w:before="40" w:after="40" w:line="264" w:lineRule="auto"/>
              <w:jc w:val="center"/>
              <w:rPr>
                <w:rFonts w:ascii="Times New Roman" w:hAnsi="Times New Roman" w:cs="Times New Roman"/>
                <w:color w:val="000000" w:themeColor="text1"/>
                <w:sz w:val="24"/>
                <w:szCs w:val="24"/>
              </w:rPr>
            </w:pPr>
            <w:r w:rsidRPr="00330A7E">
              <w:rPr>
                <w:rFonts w:ascii="Times New Roman" w:eastAsiaTheme="minorEastAsia" w:hAnsi="Times New Roman" w:cs="Times New Roman"/>
                <w:position w:val="-14"/>
                <w:sz w:val="24"/>
                <w:szCs w:val="24"/>
                <w:lang w:eastAsia="ja-JP"/>
              </w:rPr>
              <w:object w:dxaOrig="1040" w:dyaOrig="400" w14:anchorId="095231A5">
                <v:shape id="_x0000_i3047" type="#_x0000_t75" style="width:52.5pt;height:19.5pt" o:ole="">
                  <v:imagedata r:id="rId3479" o:title=""/>
                </v:shape>
                <o:OLEObject Type="Embed" ProgID="Equation.DSMT4" ShapeID="_x0000_i3047" DrawAspect="Content" ObjectID="_1796842111" r:id="rId3480"/>
              </w:object>
            </w:r>
          </w:p>
        </w:tc>
        <w:tc>
          <w:tcPr>
            <w:tcW w:w="1522" w:type="dxa"/>
          </w:tcPr>
          <w:p w14:paraId="0476F669" w14:textId="77777777" w:rsidR="00ED397D" w:rsidRPr="00330A7E" w:rsidRDefault="00ED397D" w:rsidP="00330A7E">
            <w:pPr>
              <w:tabs>
                <w:tab w:val="left" w:pos="993"/>
              </w:tabs>
              <w:spacing w:before="40" w:after="40" w:line="264" w:lineRule="auto"/>
              <w:jc w:val="center"/>
              <w:rPr>
                <w:rFonts w:ascii="Times New Roman" w:hAnsi="Times New Roman" w:cs="Times New Roman"/>
                <w:color w:val="000000" w:themeColor="text1"/>
                <w:sz w:val="24"/>
                <w:szCs w:val="24"/>
              </w:rPr>
            </w:pPr>
            <w:r w:rsidRPr="00330A7E">
              <w:rPr>
                <w:rFonts w:ascii="Times New Roman" w:eastAsiaTheme="minorEastAsia" w:hAnsi="Times New Roman" w:cs="Times New Roman"/>
                <w:position w:val="-14"/>
                <w:sz w:val="24"/>
                <w:szCs w:val="24"/>
                <w:lang w:eastAsia="ja-JP"/>
              </w:rPr>
              <w:object w:dxaOrig="1180" w:dyaOrig="400" w14:anchorId="314736AC">
                <v:shape id="_x0000_i3048" type="#_x0000_t75" style="width:58.5pt;height:19.5pt" o:ole="">
                  <v:imagedata r:id="rId3481" o:title=""/>
                </v:shape>
                <o:OLEObject Type="Embed" ProgID="Equation.DSMT4" ShapeID="_x0000_i3048" DrawAspect="Content" ObjectID="_1796842112" r:id="rId3482"/>
              </w:object>
            </w:r>
          </w:p>
        </w:tc>
        <w:tc>
          <w:tcPr>
            <w:tcW w:w="1522" w:type="dxa"/>
          </w:tcPr>
          <w:p w14:paraId="62D7C647" w14:textId="77777777" w:rsidR="00ED397D" w:rsidRPr="00330A7E" w:rsidRDefault="00ED397D" w:rsidP="00330A7E">
            <w:pPr>
              <w:tabs>
                <w:tab w:val="left" w:pos="993"/>
              </w:tabs>
              <w:spacing w:before="40" w:after="40" w:line="264" w:lineRule="auto"/>
              <w:jc w:val="center"/>
              <w:rPr>
                <w:rFonts w:ascii="Times New Roman" w:hAnsi="Times New Roman" w:cs="Times New Roman"/>
                <w:color w:val="000000" w:themeColor="text1"/>
                <w:sz w:val="24"/>
                <w:szCs w:val="24"/>
              </w:rPr>
            </w:pPr>
            <w:r w:rsidRPr="00330A7E">
              <w:rPr>
                <w:rFonts w:ascii="Times New Roman" w:eastAsiaTheme="minorEastAsia" w:hAnsi="Times New Roman" w:cs="Times New Roman"/>
                <w:position w:val="-14"/>
                <w:sz w:val="24"/>
                <w:szCs w:val="24"/>
                <w:lang w:eastAsia="ja-JP"/>
              </w:rPr>
              <w:object w:dxaOrig="1200" w:dyaOrig="400" w14:anchorId="14093303">
                <v:shape id="_x0000_i3049" type="#_x0000_t75" style="width:60pt;height:19.5pt" o:ole="">
                  <v:imagedata r:id="rId3483" o:title=""/>
                </v:shape>
                <o:OLEObject Type="Embed" ProgID="Equation.DSMT4" ShapeID="_x0000_i3049" DrawAspect="Content" ObjectID="_1796842113" r:id="rId3484"/>
              </w:object>
            </w:r>
          </w:p>
        </w:tc>
        <w:tc>
          <w:tcPr>
            <w:tcW w:w="1523" w:type="dxa"/>
          </w:tcPr>
          <w:p w14:paraId="0ADE6B1C" w14:textId="77777777" w:rsidR="00ED397D" w:rsidRPr="00330A7E" w:rsidRDefault="00ED397D" w:rsidP="00330A7E">
            <w:pPr>
              <w:tabs>
                <w:tab w:val="left" w:pos="993"/>
              </w:tabs>
              <w:spacing w:before="40" w:after="40" w:line="264" w:lineRule="auto"/>
              <w:jc w:val="center"/>
              <w:rPr>
                <w:rFonts w:ascii="Times New Roman" w:hAnsi="Times New Roman" w:cs="Times New Roman"/>
                <w:color w:val="000000" w:themeColor="text1"/>
                <w:sz w:val="24"/>
                <w:szCs w:val="24"/>
              </w:rPr>
            </w:pPr>
            <w:r w:rsidRPr="00330A7E">
              <w:rPr>
                <w:rFonts w:ascii="Times New Roman" w:eastAsiaTheme="minorEastAsia" w:hAnsi="Times New Roman" w:cs="Times New Roman"/>
                <w:position w:val="-14"/>
                <w:sz w:val="24"/>
                <w:szCs w:val="24"/>
                <w:lang w:eastAsia="ja-JP"/>
              </w:rPr>
              <w:object w:dxaOrig="1200" w:dyaOrig="400" w14:anchorId="3FF6BB5A">
                <v:shape id="_x0000_i3050" type="#_x0000_t75" style="width:60pt;height:19.5pt" o:ole="">
                  <v:imagedata r:id="rId3485" o:title=""/>
                </v:shape>
                <o:OLEObject Type="Embed" ProgID="Equation.DSMT4" ShapeID="_x0000_i3050" DrawAspect="Content" ObjectID="_1796842114" r:id="rId3486"/>
              </w:object>
            </w:r>
          </w:p>
        </w:tc>
        <w:tc>
          <w:tcPr>
            <w:tcW w:w="1523" w:type="dxa"/>
          </w:tcPr>
          <w:p w14:paraId="11BFD86F" w14:textId="77777777" w:rsidR="00ED397D" w:rsidRPr="00330A7E" w:rsidRDefault="00ED397D" w:rsidP="00330A7E">
            <w:pPr>
              <w:tabs>
                <w:tab w:val="left" w:pos="993"/>
              </w:tabs>
              <w:spacing w:before="40" w:after="40" w:line="264" w:lineRule="auto"/>
              <w:jc w:val="center"/>
              <w:rPr>
                <w:rFonts w:ascii="Times New Roman" w:hAnsi="Times New Roman" w:cs="Times New Roman"/>
                <w:color w:val="000000" w:themeColor="text1"/>
                <w:sz w:val="24"/>
                <w:szCs w:val="24"/>
              </w:rPr>
            </w:pPr>
            <w:r w:rsidRPr="00330A7E">
              <w:rPr>
                <w:rFonts w:ascii="Times New Roman" w:eastAsiaTheme="minorEastAsia" w:hAnsi="Times New Roman" w:cs="Times New Roman"/>
                <w:position w:val="-14"/>
                <w:sz w:val="24"/>
                <w:szCs w:val="24"/>
                <w:lang w:eastAsia="ja-JP"/>
              </w:rPr>
              <w:object w:dxaOrig="1200" w:dyaOrig="400" w14:anchorId="777E4D8C">
                <v:shape id="_x0000_i3051" type="#_x0000_t75" style="width:60pt;height:19.5pt" o:ole="">
                  <v:imagedata r:id="rId3487" o:title=""/>
                </v:shape>
                <o:OLEObject Type="Embed" ProgID="Equation.DSMT4" ShapeID="_x0000_i3051" DrawAspect="Content" ObjectID="_1796842115" r:id="rId3488"/>
              </w:object>
            </w:r>
          </w:p>
        </w:tc>
      </w:tr>
      <w:tr w:rsidR="00ED397D" w:rsidRPr="00330A7E" w14:paraId="7D147B72" w14:textId="77777777" w:rsidTr="00330A7E">
        <w:tc>
          <w:tcPr>
            <w:tcW w:w="2127" w:type="dxa"/>
          </w:tcPr>
          <w:p w14:paraId="080BB459" w14:textId="77777777" w:rsidR="00ED397D" w:rsidRPr="00330A7E" w:rsidRDefault="00ED397D" w:rsidP="00330A7E">
            <w:pPr>
              <w:tabs>
                <w:tab w:val="left" w:pos="993"/>
              </w:tabs>
              <w:spacing w:before="40" w:after="40" w:line="264" w:lineRule="auto"/>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Số học sinh</w:t>
            </w:r>
          </w:p>
        </w:tc>
        <w:tc>
          <w:tcPr>
            <w:tcW w:w="1402" w:type="dxa"/>
          </w:tcPr>
          <w:p w14:paraId="4412785F" w14:textId="77777777" w:rsidR="00ED397D" w:rsidRPr="00330A7E" w:rsidRDefault="00ED397D" w:rsidP="00330A7E">
            <w:pPr>
              <w:tabs>
                <w:tab w:val="left" w:pos="993"/>
              </w:tabs>
              <w:spacing w:before="40" w:after="40" w:line="264" w:lineRule="auto"/>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2</w:t>
            </w:r>
          </w:p>
        </w:tc>
        <w:tc>
          <w:tcPr>
            <w:tcW w:w="1522" w:type="dxa"/>
          </w:tcPr>
          <w:p w14:paraId="13A0BDA4" w14:textId="77777777" w:rsidR="00ED397D" w:rsidRPr="00330A7E" w:rsidRDefault="00ED397D" w:rsidP="00330A7E">
            <w:pPr>
              <w:tabs>
                <w:tab w:val="left" w:pos="993"/>
              </w:tabs>
              <w:spacing w:before="40" w:after="40" w:line="264" w:lineRule="auto"/>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10</w:t>
            </w:r>
          </w:p>
        </w:tc>
        <w:tc>
          <w:tcPr>
            <w:tcW w:w="1522" w:type="dxa"/>
          </w:tcPr>
          <w:p w14:paraId="1897E9FD" w14:textId="77777777" w:rsidR="00ED397D" w:rsidRPr="00330A7E" w:rsidRDefault="00ED397D" w:rsidP="00330A7E">
            <w:pPr>
              <w:tabs>
                <w:tab w:val="left" w:pos="993"/>
              </w:tabs>
              <w:spacing w:before="40" w:after="40" w:line="264" w:lineRule="auto"/>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6</w:t>
            </w:r>
          </w:p>
        </w:tc>
        <w:tc>
          <w:tcPr>
            <w:tcW w:w="1523" w:type="dxa"/>
          </w:tcPr>
          <w:p w14:paraId="16F8453C" w14:textId="77777777" w:rsidR="00ED397D" w:rsidRPr="00330A7E" w:rsidRDefault="00ED397D" w:rsidP="00330A7E">
            <w:pPr>
              <w:tabs>
                <w:tab w:val="left" w:pos="993"/>
              </w:tabs>
              <w:spacing w:before="40" w:after="40" w:line="264" w:lineRule="auto"/>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4</w:t>
            </w:r>
          </w:p>
        </w:tc>
        <w:tc>
          <w:tcPr>
            <w:tcW w:w="1523" w:type="dxa"/>
          </w:tcPr>
          <w:p w14:paraId="4D84DCB9" w14:textId="77777777" w:rsidR="00ED397D" w:rsidRPr="00330A7E" w:rsidRDefault="00ED397D" w:rsidP="00330A7E">
            <w:pPr>
              <w:tabs>
                <w:tab w:val="left" w:pos="993"/>
              </w:tabs>
              <w:spacing w:before="40" w:after="40" w:line="264" w:lineRule="auto"/>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3</w:t>
            </w:r>
          </w:p>
        </w:tc>
      </w:tr>
    </w:tbl>
    <w:p w14:paraId="15D0C73E" w14:textId="77777777" w:rsidR="00ED397D" w:rsidRPr="00330A7E" w:rsidRDefault="00ED397D" w:rsidP="00330A7E">
      <w:pPr>
        <w:spacing w:before="40" w:after="40" w:line="264" w:lineRule="auto"/>
        <w:ind w:left="993"/>
        <w:rPr>
          <w:rFonts w:ascii="Times New Roman" w:eastAsia="Times New Roman" w:hAnsi="Times New Roman" w:cs="Times New Roman"/>
          <w:color w:val="000000" w:themeColor="text1"/>
          <w:sz w:val="24"/>
          <w:szCs w:val="24"/>
        </w:rPr>
      </w:pPr>
      <w:r w:rsidRPr="00330A7E">
        <w:rPr>
          <w:rFonts w:ascii="Times New Roman" w:eastAsia="Times New Roman" w:hAnsi="Times New Roman" w:cs="Times New Roman"/>
          <w:color w:val="000000" w:themeColor="text1"/>
          <w:sz w:val="24"/>
          <w:szCs w:val="24"/>
        </w:rPr>
        <w:t>Nhóm chứa mốt của mẫu số liệu ghép nhóm này là</w:t>
      </w:r>
    </w:p>
    <w:p w14:paraId="05784EB3"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it-IT"/>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14"/>
          <w:sz w:val="24"/>
          <w:szCs w:val="24"/>
        </w:rPr>
        <w:object w:dxaOrig="1040" w:dyaOrig="400" w14:anchorId="4371FC9B">
          <v:shape id="_x0000_i3052" type="#_x0000_t75" style="width:52.5pt;height:19.5pt" o:ole="">
            <v:imagedata r:id="rId3489" o:title=""/>
          </v:shape>
          <o:OLEObject Type="Embed" ProgID="Equation.DSMT4" ShapeID="_x0000_i3052" DrawAspect="Content" ObjectID="_1796842116" r:id="rId3490"/>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14"/>
          <w:sz w:val="24"/>
          <w:szCs w:val="24"/>
        </w:rPr>
        <w:object w:dxaOrig="1180" w:dyaOrig="400" w14:anchorId="06F48CD2">
          <v:shape id="_x0000_i3053" type="#_x0000_t75" style="width:58.5pt;height:19.5pt" o:ole="">
            <v:imagedata r:id="rId3491" o:title=""/>
          </v:shape>
          <o:OLEObject Type="Embed" ProgID="Equation.DSMT4" ShapeID="_x0000_i3053" DrawAspect="Content" ObjectID="_1796842117" r:id="rId3492"/>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4"/>
          <w:sz w:val="24"/>
          <w:szCs w:val="24"/>
        </w:rPr>
        <w:object w:dxaOrig="1200" w:dyaOrig="400" w14:anchorId="6ECB04D7">
          <v:shape id="_x0000_i3054" type="#_x0000_t75" style="width:60pt;height:19.5pt" o:ole="">
            <v:imagedata r:id="rId3493" o:title=""/>
          </v:shape>
          <o:OLEObject Type="Embed" ProgID="Equation.DSMT4" ShapeID="_x0000_i3054" DrawAspect="Content" ObjectID="_1796842118" r:id="rId3494"/>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 xml:space="preserve">. </w:t>
      </w:r>
      <w:r w:rsidRPr="00330A7E">
        <w:rPr>
          <w:rFonts w:ascii="Times New Roman" w:hAnsi="Times New Roman" w:cs="Times New Roman"/>
          <w:position w:val="-14"/>
          <w:sz w:val="24"/>
          <w:szCs w:val="24"/>
        </w:rPr>
        <w:object w:dxaOrig="1200" w:dyaOrig="400" w14:anchorId="7D85A0EA">
          <v:shape id="_x0000_i3055" type="#_x0000_t75" style="width:60pt;height:19.5pt" o:ole="">
            <v:imagedata r:id="rId3495" o:title=""/>
          </v:shape>
          <o:OLEObject Type="Embed" ProgID="Equation.DSMT4" ShapeID="_x0000_i3055" DrawAspect="Content" ObjectID="_1796842119" r:id="rId3496"/>
        </w:object>
      </w:r>
      <w:r w:rsidRPr="00330A7E">
        <w:rPr>
          <w:rFonts w:ascii="Times New Roman" w:hAnsi="Times New Roman" w:cs="Times New Roman"/>
          <w:sz w:val="24"/>
          <w:szCs w:val="24"/>
          <w:lang w:val="it-IT"/>
        </w:rPr>
        <w:t>.</w:t>
      </w:r>
    </w:p>
    <w:p w14:paraId="736FCCD7"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sz w:val="24"/>
          <w:szCs w:val="24"/>
          <w:lang w:val="it-IT"/>
        </w:rPr>
      </w:pPr>
    </w:p>
    <w:p w14:paraId="23124D91" w14:textId="77777777" w:rsidR="00ED397D" w:rsidRPr="00330A7E" w:rsidRDefault="00ED397D" w:rsidP="000E1E56">
      <w:pPr>
        <w:pStyle w:val="ListParagraph"/>
        <w:numPr>
          <w:ilvl w:val="0"/>
          <w:numId w:val="33"/>
        </w:numPr>
        <w:tabs>
          <w:tab w:val="left" w:pos="3402"/>
          <w:tab w:val="left" w:pos="5669"/>
          <w:tab w:val="left" w:pos="7937"/>
        </w:tabs>
        <w:spacing w:line="276" w:lineRule="auto"/>
        <w:rPr>
          <w:rFonts w:ascii="Times New Roman" w:hAnsi="Times New Roman" w:cs="Times New Roman"/>
          <w:b/>
          <w:sz w:val="24"/>
          <w:szCs w:val="24"/>
          <w:lang w:val="it-IT"/>
        </w:rPr>
      </w:pPr>
      <w:r w:rsidRPr="00330A7E">
        <w:rPr>
          <w:rFonts w:ascii="Times New Roman" w:hAnsi="Times New Roman" w:cs="Times New Roman"/>
          <w:color w:val="000000" w:themeColor="text1"/>
          <w:sz w:val="24"/>
          <w:szCs w:val="24"/>
        </w:rPr>
        <w:t>Điều tra về chiều cao của học sinh khối lớp 8, ta có kết quả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2127"/>
        <w:gridCol w:w="2126"/>
      </w:tblGrid>
      <w:tr w:rsidR="00ED397D" w:rsidRPr="00330A7E" w14:paraId="6A57852F" w14:textId="77777777" w:rsidTr="00330A7E">
        <w:trPr>
          <w:jc w:val="center"/>
        </w:trPr>
        <w:tc>
          <w:tcPr>
            <w:tcW w:w="1176" w:type="dxa"/>
            <w:tcBorders>
              <w:top w:val="single" w:sz="4" w:space="0" w:color="auto"/>
              <w:left w:val="single" w:sz="4" w:space="0" w:color="auto"/>
              <w:bottom w:val="single" w:sz="4" w:space="0" w:color="auto"/>
              <w:right w:val="single" w:sz="4" w:space="0" w:color="auto"/>
            </w:tcBorders>
            <w:hideMark/>
          </w:tcPr>
          <w:p w14:paraId="10367817"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Nhóm</w:t>
            </w:r>
          </w:p>
        </w:tc>
        <w:tc>
          <w:tcPr>
            <w:tcW w:w="2127" w:type="dxa"/>
            <w:tcBorders>
              <w:top w:val="single" w:sz="4" w:space="0" w:color="auto"/>
              <w:left w:val="single" w:sz="4" w:space="0" w:color="auto"/>
              <w:bottom w:val="single" w:sz="4" w:space="0" w:color="auto"/>
              <w:right w:val="single" w:sz="4" w:space="0" w:color="auto"/>
            </w:tcBorders>
            <w:hideMark/>
          </w:tcPr>
          <w:p w14:paraId="14A9B79D"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Chiều cao (cm)</w:t>
            </w:r>
          </w:p>
        </w:tc>
        <w:tc>
          <w:tcPr>
            <w:tcW w:w="2126" w:type="dxa"/>
            <w:tcBorders>
              <w:top w:val="single" w:sz="4" w:space="0" w:color="auto"/>
              <w:left w:val="single" w:sz="4" w:space="0" w:color="auto"/>
              <w:bottom w:val="single" w:sz="4" w:space="0" w:color="auto"/>
              <w:right w:val="single" w:sz="4" w:space="0" w:color="auto"/>
            </w:tcBorders>
            <w:hideMark/>
          </w:tcPr>
          <w:p w14:paraId="4DF5D0C9"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Số học sinh</w:t>
            </w:r>
          </w:p>
        </w:tc>
      </w:tr>
      <w:tr w:rsidR="00ED397D" w:rsidRPr="00330A7E" w14:paraId="0E92553B" w14:textId="77777777" w:rsidTr="00330A7E">
        <w:trPr>
          <w:jc w:val="center"/>
        </w:trPr>
        <w:tc>
          <w:tcPr>
            <w:tcW w:w="1176" w:type="dxa"/>
            <w:tcBorders>
              <w:top w:val="single" w:sz="4" w:space="0" w:color="auto"/>
              <w:left w:val="single" w:sz="4" w:space="0" w:color="auto"/>
              <w:bottom w:val="single" w:sz="4" w:space="0" w:color="auto"/>
              <w:right w:val="single" w:sz="4" w:space="0" w:color="auto"/>
            </w:tcBorders>
            <w:hideMark/>
          </w:tcPr>
          <w:p w14:paraId="3A9D57EE"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4"/>
                <w:sz w:val="24"/>
                <w:szCs w:val="24"/>
              </w:rPr>
              <w:object w:dxaOrig="139" w:dyaOrig="260" w14:anchorId="0A7B381B">
                <v:shape id="_x0000_i3056" type="#_x0000_t75" style="width:7.5pt;height:13.5pt" o:ole="">
                  <v:imagedata r:id="rId3497" o:title=""/>
                </v:shape>
                <o:OLEObject Type="Embed" ProgID="Equation.DSMT4" ShapeID="_x0000_i3056" DrawAspect="Content" ObjectID="_1796842120" r:id="rId3498"/>
              </w:object>
            </w:r>
          </w:p>
        </w:tc>
        <w:tc>
          <w:tcPr>
            <w:tcW w:w="2127" w:type="dxa"/>
            <w:tcBorders>
              <w:top w:val="single" w:sz="4" w:space="0" w:color="auto"/>
              <w:left w:val="single" w:sz="4" w:space="0" w:color="auto"/>
              <w:bottom w:val="single" w:sz="4" w:space="0" w:color="auto"/>
              <w:right w:val="single" w:sz="4" w:space="0" w:color="auto"/>
            </w:tcBorders>
            <w:hideMark/>
          </w:tcPr>
          <w:p w14:paraId="414328F7"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14"/>
                <w:sz w:val="24"/>
                <w:szCs w:val="24"/>
              </w:rPr>
              <w:object w:dxaOrig="999" w:dyaOrig="400" w14:anchorId="34242A78">
                <v:shape id="_x0000_i3057" type="#_x0000_t75" style="width:49.5pt;height:19.5pt" o:ole="">
                  <v:imagedata r:id="rId3499" o:title=""/>
                </v:shape>
                <o:OLEObject Type="Embed" ProgID="Equation.DSMT4" ShapeID="_x0000_i3057" DrawAspect="Content" ObjectID="_1796842121" r:id="rId3500"/>
              </w:object>
            </w:r>
          </w:p>
        </w:tc>
        <w:tc>
          <w:tcPr>
            <w:tcW w:w="2126" w:type="dxa"/>
            <w:tcBorders>
              <w:top w:val="single" w:sz="4" w:space="0" w:color="auto"/>
              <w:left w:val="single" w:sz="4" w:space="0" w:color="auto"/>
              <w:bottom w:val="single" w:sz="4" w:space="0" w:color="auto"/>
              <w:right w:val="single" w:sz="4" w:space="0" w:color="auto"/>
            </w:tcBorders>
            <w:hideMark/>
          </w:tcPr>
          <w:p w14:paraId="48876DF6"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6"/>
                <w:sz w:val="24"/>
                <w:szCs w:val="24"/>
              </w:rPr>
              <w:object w:dxaOrig="180" w:dyaOrig="279" w14:anchorId="6A7DFC15">
                <v:shape id="_x0000_i3058" type="#_x0000_t75" style="width:9pt;height:13.5pt" o:ole="">
                  <v:imagedata r:id="rId3501" o:title=""/>
                </v:shape>
                <o:OLEObject Type="Embed" ProgID="Equation.DSMT4" ShapeID="_x0000_i3058" DrawAspect="Content" ObjectID="_1796842122" r:id="rId3502"/>
              </w:object>
            </w:r>
          </w:p>
        </w:tc>
      </w:tr>
      <w:tr w:rsidR="00ED397D" w:rsidRPr="00330A7E" w14:paraId="39457AB1" w14:textId="77777777" w:rsidTr="00330A7E">
        <w:trPr>
          <w:jc w:val="center"/>
        </w:trPr>
        <w:tc>
          <w:tcPr>
            <w:tcW w:w="1176" w:type="dxa"/>
            <w:tcBorders>
              <w:top w:val="single" w:sz="4" w:space="0" w:color="auto"/>
              <w:left w:val="single" w:sz="4" w:space="0" w:color="auto"/>
              <w:bottom w:val="single" w:sz="4" w:space="0" w:color="auto"/>
              <w:right w:val="single" w:sz="4" w:space="0" w:color="auto"/>
            </w:tcBorders>
            <w:hideMark/>
          </w:tcPr>
          <w:p w14:paraId="1EDC6A43"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4"/>
                <w:sz w:val="24"/>
                <w:szCs w:val="24"/>
              </w:rPr>
              <w:object w:dxaOrig="200" w:dyaOrig="260" w14:anchorId="7E3C9E32">
                <v:shape id="_x0000_i3059" type="#_x0000_t75" style="width:10.5pt;height:13.5pt" o:ole="">
                  <v:imagedata r:id="rId3503" o:title=""/>
                </v:shape>
                <o:OLEObject Type="Embed" ProgID="Equation.DSMT4" ShapeID="_x0000_i3059" DrawAspect="Content" ObjectID="_1796842123" r:id="rId3504"/>
              </w:object>
            </w:r>
          </w:p>
        </w:tc>
        <w:tc>
          <w:tcPr>
            <w:tcW w:w="2127" w:type="dxa"/>
            <w:tcBorders>
              <w:top w:val="single" w:sz="4" w:space="0" w:color="auto"/>
              <w:left w:val="single" w:sz="4" w:space="0" w:color="auto"/>
              <w:bottom w:val="single" w:sz="4" w:space="0" w:color="auto"/>
              <w:right w:val="single" w:sz="4" w:space="0" w:color="auto"/>
            </w:tcBorders>
            <w:hideMark/>
          </w:tcPr>
          <w:p w14:paraId="08E55E2A"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14"/>
                <w:sz w:val="24"/>
                <w:szCs w:val="24"/>
              </w:rPr>
              <w:object w:dxaOrig="999" w:dyaOrig="400" w14:anchorId="768DEBEE">
                <v:shape id="_x0000_i3060" type="#_x0000_t75" style="width:49.5pt;height:19.5pt" o:ole="">
                  <v:imagedata r:id="rId3505" o:title=""/>
                </v:shape>
                <o:OLEObject Type="Embed" ProgID="Equation.DSMT4" ShapeID="_x0000_i3060" DrawAspect="Content" ObjectID="_1796842124" r:id="rId3506"/>
              </w:object>
            </w:r>
          </w:p>
        </w:tc>
        <w:tc>
          <w:tcPr>
            <w:tcW w:w="2126" w:type="dxa"/>
            <w:tcBorders>
              <w:top w:val="single" w:sz="4" w:space="0" w:color="auto"/>
              <w:left w:val="single" w:sz="4" w:space="0" w:color="auto"/>
              <w:bottom w:val="single" w:sz="4" w:space="0" w:color="auto"/>
              <w:right w:val="single" w:sz="4" w:space="0" w:color="auto"/>
            </w:tcBorders>
            <w:hideMark/>
          </w:tcPr>
          <w:p w14:paraId="625A3238"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6"/>
                <w:sz w:val="24"/>
                <w:szCs w:val="24"/>
              </w:rPr>
              <w:object w:dxaOrig="279" w:dyaOrig="279" w14:anchorId="3DA10EC2">
                <v:shape id="_x0000_i3061" type="#_x0000_t75" style="width:13.5pt;height:13.5pt" o:ole="">
                  <v:imagedata r:id="rId3507" o:title=""/>
                </v:shape>
                <o:OLEObject Type="Embed" ProgID="Equation.DSMT4" ShapeID="_x0000_i3061" DrawAspect="Content" ObjectID="_1796842125" r:id="rId3508"/>
              </w:object>
            </w:r>
          </w:p>
        </w:tc>
      </w:tr>
      <w:tr w:rsidR="00ED397D" w:rsidRPr="00330A7E" w14:paraId="39791236" w14:textId="77777777" w:rsidTr="00330A7E">
        <w:trPr>
          <w:jc w:val="center"/>
        </w:trPr>
        <w:tc>
          <w:tcPr>
            <w:tcW w:w="1176" w:type="dxa"/>
            <w:tcBorders>
              <w:top w:val="single" w:sz="4" w:space="0" w:color="auto"/>
              <w:left w:val="single" w:sz="4" w:space="0" w:color="auto"/>
              <w:bottom w:val="single" w:sz="4" w:space="0" w:color="auto"/>
              <w:right w:val="single" w:sz="4" w:space="0" w:color="auto"/>
            </w:tcBorders>
            <w:hideMark/>
          </w:tcPr>
          <w:p w14:paraId="3980A4CE"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6"/>
                <w:sz w:val="24"/>
                <w:szCs w:val="24"/>
              </w:rPr>
              <w:object w:dxaOrig="180" w:dyaOrig="279" w14:anchorId="66C007B5">
                <v:shape id="_x0000_i3062" type="#_x0000_t75" style="width:9pt;height:13.5pt" o:ole="">
                  <v:imagedata r:id="rId3509" o:title=""/>
                </v:shape>
                <o:OLEObject Type="Embed" ProgID="Equation.DSMT4" ShapeID="_x0000_i3062" DrawAspect="Content" ObjectID="_1796842126" r:id="rId3510"/>
              </w:object>
            </w:r>
          </w:p>
        </w:tc>
        <w:tc>
          <w:tcPr>
            <w:tcW w:w="2127" w:type="dxa"/>
            <w:tcBorders>
              <w:top w:val="single" w:sz="4" w:space="0" w:color="auto"/>
              <w:left w:val="single" w:sz="4" w:space="0" w:color="auto"/>
              <w:bottom w:val="single" w:sz="4" w:space="0" w:color="auto"/>
              <w:right w:val="single" w:sz="4" w:space="0" w:color="auto"/>
            </w:tcBorders>
            <w:hideMark/>
          </w:tcPr>
          <w:p w14:paraId="173F37C6"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14"/>
                <w:sz w:val="24"/>
                <w:szCs w:val="24"/>
              </w:rPr>
              <w:object w:dxaOrig="999" w:dyaOrig="400" w14:anchorId="6FF4A5C9">
                <v:shape id="_x0000_i3063" type="#_x0000_t75" style="width:49.5pt;height:19.5pt" o:ole="">
                  <v:imagedata r:id="rId3511" o:title=""/>
                </v:shape>
                <o:OLEObject Type="Embed" ProgID="Equation.DSMT4" ShapeID="_x0000_i3063" DrawAspect="Content" ObjectID="_1796842127" r:id="rId3512"/>
              </w:object>
            </w:r>
          </w:p>
        </w:tc>
        <w:tc>
          <w:tcPr>
            <w:tcW w:w="2126" w:type="dxa"/>
            <w:tcBorders>
              <w:top w:val="single" w:sz="4" w:space="0" w:color="auto"/>
              <w:left w:val="single" w:sz="4" w:space="0" w:color="auto"/>
              <w:bottom w:val="single" w:sz="4" w:space="0" w:color="auto"/>
              <w:right w:val="single" w:sz="4" w:space="0" w:color="auto"/>
            </w:tcBorders>
            <w:hideMark/>
          </w:tcPr>
          <w:p w14:paraId="6F4B5E99"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6"/>
                <w:sz w:val="24"/>
                <w:szCs w:val="24"/>
              </w:rPr>
              <w:object w:dxaOrig="320" w:dyaOrig="279" w14:anchorId="1788F39A">
                <v:shape id="_x0000_i3064" type="#_x0000_t75" style="width:16.5pt;height:13.5pt" o:ole="">
                  <v:imagedata r:id="rId3513" o:title=""/>
                </v:shape>
                <o:OLEObject Type="Embed" ProgID="Equation.DSMT4" ShapeID="_x0000_i3064" DrawAspect="Content" ObjectID="_1796842128" r:id="rId3514"/>
              </w:object>
            </w:r>
          </w:p>
        </w:tc>
      </w:tr>
      <w:tr w:rsidR="00ED397D" w:rsidRPr="00330A7E" w14:paraId="74300A44" w14:textId="77777777" w:rsidTr="00330A7E">
        <w:trPr>
          <w:jc w:val="center"/>
        </w:trPr>
        <w:tc>
          <w:tcPr>
            <w:tcW w:w="1176" w:type="dxa"/>
            <w:tcBorders>
              <w:top w:val="single" w:sz="4" w:space="0" w:color="auto"/>
              <w:left w:val="single" w:sz="4" w:space="0" w:color="auto"/>
              <w:bottom w:val="single" w:sz="4" w:space="0" w:color="auto"/>
              <w:right w:val="single" w:sz="4" w:space="0" w:color="auto"/>
            </w:tcBorders>
            <w:hideMark/>
          </w:tcPr>
          <w:p w14:paraId="74BC7A8E"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4"/>
                <w:sz w:val="24"/>
                <w:szCs w:val="24"/>
              </w:rPr>
              <w:object w:dxaOrig="200" w:dyaOrig="260" w14:anchorId="7BF61DDA">
                <v:shape id="_x0000_i3065" type="#_x0000_t75" style="width:10.5pt;height:13.5pt" o:ole="">
                  <v:imagedata r:id="rId3515" o:title=""/>
                </v:shape>
                <o:OLEObject Type="Embed" ProgID="Equation.DSMT4" ShapeID="_x0000_i3065" DrawAspect="Content" ObjectID="_1796842129" r:id="rId3516"/>
              </w:object>
            </w:r>
          </w:p>
        </w:tc>
        <w:tc>
          <w:tcPr>
            <w:tcW w:w="2127" w:type="dxa"/>
            <w:tcBorders>
              <w:top w:val="single" w:sz="4" w:space="0" w:color="auto"/>
              <w:left w:val="single" w:sz="4" w:space="0" w:color="auto"/>
              <w:bottom w:val="single" w:sz="4" w:space="0" w:color="auto"/>
              <w:right w:val="single" w:sz="4" w:space="0" w:color="auto"/>
            </w:tcBorders>
            <w:hideMark/>
          </w:tcPr>
          <w:p w14:paraId="7DB68AB9"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14"/>
                <w:sz w:val="24"/>
                <w:szCs w:val="24"/>
              </w:rPr>
              <w:object w:dxaOrig="999" w:dyaOrig="400" w14:anchorId="2BE43C44">
                <v:shape id="_x0000_i3066" type="#_x0000_t75" style="width:49.5pt;height:19.5pt" o:ole="">
                  <v:imagedata r:id="rId3517" o:title=""/>
                </v:shape>
                <o:OLEObject Type="Embed" ProgID="Equation.DSMT4" ShapeID="_x0000_i3066" DrawAspect="Content" ObjectID="_1796842130" r:id="rId3518"/>
              </w:object>
            </w:r>
          </w:p>
        </w:tc>
        <w:tc>
          <w:tcPr>
            <w:tcW w:w="2126" w:type="dxa"/>
            <w:tcBorders>
              <w:top w:val="single" w:sz="4" w:space="0" w:color="auto"/>
              <w:left w:val="single" w:sz="4" w:space="0" w:color="auto"/>
              <w:bottom w:val="single" w:sz="4" w:space="0" w:color="auto"/>
              <w:right w:val="single" w:sz="4" w:space="0" w:color="auto"/>
            </w:tcBorders>
            <w:hideMark/>
          </w:tcPr>
          <w:p w14:paraId="5EF4E633"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6"/>
                <w:sz w:val="24"/>
                <w:szCs w:val="24"/>
              </w:rPr>
              <w:object w:dxaOrig="320" w:dyaOrig="279" w14:anchorId="6DE8D125">
                <v:shape id="_x0000_i3067" type="#_x0000_t75" style="width:16.5pt;height:13.5pt" o:ole="">
                  <v:imagedata r:id="rId3519" o:title=""/>
                </v:shape>
                <o:OLEObject Type="Embed" ProgID="Equation.DSMT4" ShapeID="_x0000_i3067" DrawAspect="Content" ObjectID="_1796842131" r:id="rId3520"/>
              </w:object>
            </w:r>
          </w:p>
        </w:tc>
      </w:tr>
      <w:tr w:rsidR="00ED397D" w:rsidRPr="00330A7E" w14:paraId="7E405EC2" w14:textId="77777777" w:rsidTr="00330A7E">
        <w:trPr>
          <w:jc w:val="center"/>
        </w:trPr>
        <w:tc>
          <w:tcPr>
            <w:tcW w:w="1176" w:type="dxa"/>
            <w:tcBorders>
              <w:top w:val="single" w:sz="4" w:space="0" w:color="auto"/>
              <w:left w:val="single" w:sz="4" w:space="0" w:color="auto"/>
              <w:bottom w:val="single" w:sz="4" w:space="0" w:color="auto"/>
              <w:right w:val="single" w:sz="4" w:space="0" w:color="auto"/>
            </w:tcBorders>
            <w:hideMark/>
          </w:tcPr>
          <w:p w14:paraId="7206C770"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6"/>
                <w:sz w:val="24"/>
                <w:szCs w:val="24"/>
              </w:rPr>
              <w:object w:dxaOrig="180" w:dyaOrig="279" w14:anchorId="17AC6D7B">
                <v:shape id="_x0000_i3068" type="#_x0000_t75" style="width:9pt;height:13.5pt" o:ole="">
                  <v:imagedata r:id="rId3521" o:title=""/>
                </v:shape>
                <o:OLEObject Type="Embed" ProgID="Equation.DSMT4" ShapeID="_x0000_i3068" DrawAspect="Content" ObjectID="_1796842132" r:id="rId3522"/>
              </w:object>
            </w:r>
          </w:p>
        </w:tc>
        <w:tc>
          <w:tcPr>
            <w:tcW w:w="2127" w:type="dxa"/>
            <w:tcBorders>
              <w:top w:val="single" w:sz="4" w:space="0" w:color="auto"/>
              <w:left w:val="single" w:sz="4" w:space="0" w:color="auto"/>
              <w:bottom w:val="single" w:sz="4" w:space="0" w:color="auto"/>
              <w:right w:val="single" w:sz="4" w:space="0" w:color="auto"/>
            </w:tcBorders>
            <w:hideMark/>
          </w:tcPr>
          <w:p w14:paraId="091E13E5"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14"/>
                <w:sz w:val="24"/>
                <w:szCs w:val="24"/>
              </w:rPr>
              <w:object w:dxaOrig="999" w:dyaOrig="400" w14:anchorId="4CF0D708">
                <v:shape id="_x0000_i3069" type="#_x0000_t75" style="width:49.5pt;height:19.5pt" o:ole="">
                  <v:imagedata r:id="rId3523" o:title=""/>
                </v:shape>
                <o:OLEObject Type="Embed" ProgID="Equation.DSMT4" ShapeID="_x0000_i3069" DrawAspect="Content" ObjectID="_1796842133" r:id="rId3524"/>
              </w:object>
            </w:r>
          </w:p>
        </w:tc>
        <w:tc>
          <w:tcPr>
            <w:tcW w:w="2126" w:type="dxa"/>
            <w:tcBorders>
              <w:top w:val="single" w:sz="4" w:space="0" w:color="auto"/>
              <w:left w:val="single" w:sz="4" w:space="0" w:color="auto"/>
              <w:bottom w:val="single" w:sz="4" w:space="0" w:color="auto"/>
              <w:right w:val="single" w:sz="4" w:space="0" w:color="auto"/>
            </w:tcBorders>
            <w:hideMark/>
          </w:tcPr>
          <w:p w14:paraId="61EDE393"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6"/>
                <w:sz w:val="24"/>
                <w:szCs w:val="24"/>
              </w:rPr>
              <w:object w:dxaOrig="180" w:dyaOrig="279" w14:anchorId="4E763575">
                <v:shape id="_x0000_i3070" type="#_x0000_t75" style="width:9pt;height:13.5pt" o:ole="">
                  <v:imagedata r:id="rId3525" o:title=""/>
                </v:shape>
                <o:OLEObject Type="Embed" ProgID="Equation.DSMT4" ShapeID="_x0000_i3070" DrawAspect="Content" ObjectID="_1796842134" r:id="rId3526"/>
              </w:object>
            </w:r>
          </w:p>
        </w:tc>
      </w:tr>
      <w:tr w:rsidR="00ED397D" w:rsidRPr="00330A7E" w14:paraId="3C0CE64F" w14:textId="77777777" w:rsidTr="00330A7E">
        <w:trPr>
          <w:jc w:val="center"/>
        </w:trPr>
        <w:tc>
          <w:tcPr>
            <w:tcW w:w="1176" w:type="dxa"/>
            <w:tcBorders>
              <w:top w:val="single" w:sz="4" w:space="0" w:color="auto"/>
              <w:left w:val="single" w:sz="4" w:space="0" w:color="auto"/>
              <w:bottom w:val="single" w:sz="4" w:space="0" w:color="auto"/>
              <w:right w:val="single" w:sz="4" w:space="0" w:color="auto"/>
            </w:tcBorders>
            <w:hideMark/>
          </w:tcPr>
          <w:p w14:paraId="068028F3"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6"/>
                <w:sz w:val="24"/>
                <w:szCs w:val="24"/>
              </w:rPr>
              <w:object w:dxaOrig="200" w:dyaOrig="279" w14:anchorId="27EDA465">
                <v:shape id="_x0000_i3071" type="#_x0000_t75" style="width:10.5pt;height:13.5pt" o:ole="">
                  <v:imagedata r:id="rId3527" o:title=""/>
                </v:shape>
                <o:OLEObject Type="Embed" ProgID="Equation.DSMT4" ShapeID="_x0000_i3071" DrawAspect="Content" ObjectID="_1796842135" r:id="rId3528"/>
              </w:object>
            </w:r>
          </w:p>
        </w:tc>
        <w:tc>
          <w:tcPr>
            <w:tcW w:w="2127" w:type="dxa"/>
            <w:tcBorders>
              <w:top w:val="single" w:sz="4" w:space="0" w:color="auto"/>
              <w:left w:val="single" w:sz="4" w:space="0" w:color="auto"/>
              <w:bottom w:val="single" w:sz="4" w:space="0" w:color="auto"/>
              <w:right w:val="single" w:sz="4" w:space="0" w:color="auto"/>
            </w:tcBorders>
            <w:hideMark/>
          </w:tcPr>
          <w:p w14:paraId="7DAF981D"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14"/>
                <w:sz w:val="24"/>
                <w:szCs w:val="24"/>
              </w:rPr>
              <w:object w:dxaOrig="999" w:dyaOrig="400" w14:anchorId="62C876D4">
                <v:shape id="_x0000_i3072" type="#_x0000_t75" style="width:49.5pt;height:19.5pt" o:ole="">
                  <v:imagedata r:id="rId3529" o:title=""/>
                </v:shape>
                <o:OLEObject Type="Embed" ProgID="Equation.DSMT4" ShapeID="_x0000_i3072" DrawAspect="Content" ObjectID="_1796842136" r:id="rId3530"/>
              </w:object>
            </w:r>
          </w:p>
        </w:tc>
        <w:tc>
          <w:tcPr>
            <w:tcW w:w="2126" w:type="dxa"/>
            <w:tcBorders>
              <w:top w:val="single" w:sz="4" w:space="0" w:color="auto"/>
              <w:left w:val="single" w:sz="4" w:space="0" w:color="auto"/>
              <w:bottom w:val="single" w:sz="4" w:space="0" w:color="auto"/>
              <w:right w:val="single" w:sz="4" w:space="0" w:color="auto"/>
            </w:tcBorders>
            <w:hideMark/>
          </w:tcPr>
          <w:p w14:paraId="546B8652"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6"/>
                <w:sz w:val="24"/>
                <w:szCs w:val="24"/>
              </w:rPr>
              <w:object w:dxaOrig="180" w:dyaOrig="279" w14:anchorId="3F838F70">
                <v:shape id="_x0000_i3073" type="#_x0000_t75" style="width:9pt;height:13.5pt" o:ole="">
                  <v:imagedata r:id="rId3531" o:title=""/>
                </v:shape>
                <o:OLEObject Type="Embed" ProgID="Equation.DSMT4" ShapeID="_x0000_i3073" DrawAspect="Content" ObjectID="_1796842137" r:id="rId3532"/>
              </w:object>
            </w:r>
          </w:p>
        </w:tc>
      </w:tr>
      <w:tr w:rsidR="00ED397D" w:rsidRPr="00330A7E" w14:paraId="682C93B5" w14:textId="77777777" w:rsidTr="00330A7E">
        <w:trPr>
          <w:jc w:val="center"/>
        </w:trPr>
        <w:tc>
          <w:tcPr>
            <w:tcW w:w="3303" w:type="dxa"/>
            <w:gridSpan w:val="2"/>
            <w:tcBorders>
              <w:top w:val="single" w:sz="4" w:space="0" w:color="auto"/>
              <w:left w:val="single" w:sz="4" w:space="0" w:color="auto"/>
              <w:bottom w:val="single" w:sz="4" w:space="0" w:color="auto"/>
              <w:right w:val="single" w:sz="4" w:space="0" w:color="auto"/>
            </w:tcBorders>
          </w:tcPr>
          <w:p w14:paraId="55EC3B77"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p>
        </w:tc>
        <w:tc>
          <w:tcPr>
            <w:tcW w:w="2126" w:type="dxa"/>
            <w:tcBorders>
              <w:top w:val="single" w:sz="4" w:space="0" w:color="auto"/>
              <w:left w:val="single" w:sz="4" w:space="0" w:color="auto"/>
              <w:bottom w:val="single" w:sz="4" w:space="0" w:color="auto"/>
              <w:right w:val="single" w:sz="4" w:space="0" w:color="auto"/>
            </w:tcBorders>
            <w:hideMark/>
          </w:tcPr>
          <w:p w14:paraId="62B22B1B"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6"/>
                <w:sz w:val="24"/>
                <w:szCs w:val="24"/>
              </w:rPr>
              <w:object w:dxaOrig="840" w:dyaOrig="279" w14:anchorId="35228F29">
                <v:shape id="_x0000_i3074" type="#_x0000_t75" style="width:42pt;height:13.5pt" o:ole="">
                  <v:imagedata r:id="rId3533" o:title=""/>
                </v:shape>
                <o:OLEObject Type="Embed" ProgID="Equation.DSMT4" ShapeID="_x0000_i3074" DrawAspect="Content" ObjectID="_1796842138" r:id="rId3534"/>
              </w:object>
            </w:r>
          </w:p>
        </w:tc>
      </w:tr>
    </w:tbl>
    <w:p w14:paraId="112B6BFC" w14:textId="77777777" w:rsidR="00ED397D" w:rsidRPr="00330A7E" w:rsidRDefault="00ED397D" w:rsidP="00330A7E">
      <w:pPr>
        <w:pStyle w:val="ListParagraph"/>
        <w:tabs>
          <w:tab w:val="left" w:pos="992"/>
        </w:tabs>
        <w:spacing w:before="120"/>
        <w:ind w:left="567"/>
        <w:rPr>
          <w:rFonts w:ascii="Times New Roman" w:hAnsi="Times New Roman" w:cs="Times New Roman"/>
          <w:b/>
          <w:color w:val="000000" w:themeColor="text1"/>
          <w:sz w:val="24"/>
          <w:szCs w:val="24"/>
        </w:rPr>
      </w:pPr>
      <w:r w:rsidRPr="00330A7E">
        <w:rPr>
          <w:rFonts w:ascii="Times New Roman" w:hAnsi="Times New Roman" w:cs="Times New Roman"/>
          <w:color w:val="000000" w:themeColor="text1"/>
          <w:sz w:val="24"/>
          <w:szCs w:val="24"/>
        </w:rPr>
        <w:t>Giá trị đại diện của nhóm thứ tư là</w:t>
      </w:r>
    </w:p>
    <w:p w14:paraId="49DA653C"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sz w:val="24"/>
          <w:szCs w:val="24"/>
          <w:lang w:val="it-IT"/>
        </w:rPr>
      </w:pPr>
      <w:r w:rsidRPr="00330A7E">
        <w:rPr>
          <w:rFonts w:ascii="Times New Roman" w:hAnsi="Times New Roman" w:cs="Times New Roman"/>
          <w:b/>
          <w:color w:val="0000FF"/>
          <w:sz w:val="24"/>
          <w:szCs w:val="24"/>
        </w:rPr>
        <w:lastRenderedPageBreak/>
        <w:t xml:space="preserve">A. </w:t>
      </w:r>
      <w:r w:rsidRPr="00330A7E">
        <w:rPr>
          <w:rFonts w:ascii="Times New Roman" w:hAnsi="Times New Roman" w:cs="Times New Roman"/>
          <w:color w:val="000000" w:themeColor="text1"/>
          <w:sz w:val="24"/>
          <w:szCs w:val="24"/>
        </w:rPr>
        <w:t>156,5</w: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color w:val="000000" w:themeColor="text1"/>
          <w:sz w:val="24"/>
          <w:szCs w:val="24"/>
        </w:rPr>
        <w:t>157</w: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color w:val="000000" w:themeColor="text1"/>
          <w:sz w:val="24"/>
          <w:szCs w:val="24"/>
        </w:rPr>
        <w:t>157,5</w: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 xml:space="preserve">. </w:t>
      </w:r>
      <w:r w:rsidRPr="00330A7E">
        <w:rPr>
          <w:rFonts w:ascii="Times New Roman" w:hAnsi="Times New Roman" w:cs="Times New Roman"/>
          <w:color w:val="000000" w:themeColor="text1"/>
          <w:sz w:val="24"/>
          <w:szCs w:val="24"/>
        </w:rPr>
        <w:t>158</w:t>
      </w:r>
      <w:r w:rsidRPr="00330A7E">
        <w:rPr>
          <w:rFonts w:ascii="Times New Roman" w:hAnsi="Times New Roman" w:cs="Times New Roman"/>
          <w:sz w:val="24"/>
          <w:szCs w:val="24"/>
          <w:lang w:val="it-IT"/>
        </w:rPr>
        <w:t>.</w:t>
      </w:r>
    </w:p>
    <w:p w14:paraId="5A6A7B99" w14:textId="77777777" w:rsidR="00ED397D" w:rsidRPr="00330A7E" w:rsidRDefault="00ED397D" w:rsidP="00330A7E">
      <w:pPr>
        <w:pStyle w:val="ListParagraph"/>
        <w:tabs>
          <w:tab w:val="left" w:pos="992"/>
        </w:tabs>
        <w:spacing w:before="120" w:line="276" w:lineRule="auto"/>
        <w:ind w:left="567"/>
        <w:rPr>
          <w:rFonts w:ascii="Times New Roman" w:hAnsi="Times New Roman" w:cs="Times New Roman"/>
          <w:color w:val="000000" w:themeColor="text1"/>
          <w:sz w:val="24"/>
          <w:szCs w:val="24"/>
          <w:lang w:val="it-IT"/>
        </w:rPr>
      </w:pPr>
    </w:p>
    <w:p w14:paraId="42147D64" w14:textId="77777777" w:rsidR="00ED397D" w:rsidRPr="00330A7E" w:rsidRDefault="00ED397D" w:rsidP="000E1E56">
      <w:pPr>
        <w:pStyle w:val="ListParagraph"/>
        <w:numPr>
          <w:ilvl w:val="0"/>
          <w:numId w:val="33"/>
        </w:numPr>
        <w:tabs>
          <w:tab w:val="left" w:pos="992"/>
        </w:tabs>
        <w:spacing w:before="120" w:line="276" w:lineRule="auto"/>
        <w:rPr>
          <w:rFonts w:ascii="Times New Roman" w:hAnsi="Times New Roman" w:cs="Times New Roman"/>
          <w:color w:val="000000" w:themeColor="text1"/>
          <w:sz w:val="24"/>
          <w:szCs w:val="24"/>
          <w:lang w:val="it-IT"/>
        </w:rPr>
      </w:pPr>
      <w:r w:rsidRPr="00330A7E">
        <w:rPr>
          <w:rFonts w:ascii="Times New Roman" w:hAnsi="Times New Roman" w:cs="Times New Roman"/>
          <w:color w:val="000000" w:themeColor="text1"/>
          <w:sz w:val="24"/>
          <w:szCs w:val="24"/>
          <w:lang w:val="it-IT"/>
        </w:rPr>
        <w:t xml:space="preserve">Trong không gian, cho một vật thể nằm trong khoảng không gian giữa hai mặt phẳng </w:t>
      </w:r>
      <w:r w:rsidRPr="00330A7E">
        <w:rPr>
          <w:rFonts w:ascii="Times New Roman" w:hAnsi="Times New Roman" w:cs="Times New Roman"/>
          <w:i/>
          <w:iCs/>
          <w:color w:val="000000" w:themeColor="text1"/>
          <w:sz w:val="24"/>
          <w:szCs w:val="24"/>
          <w:lang w:val="it-IT"/>
        </w:rPr>
        <w:t>(P)</w:t>
      </w:r>
      <w:r w:rsidRPr="00330A7E">
        <w:rPr>
          <w:rFonts w:ascii="Times New Roman" w:hAnsi="Times New Roman" w:cs="Times New Roman"/>
          <w:color w:val="000000" w:themeColor="text1"/>
          <w:sz w:val="24"/>
          <w:szCs w:val="24"/>
          <w:lang w:val="it-IT"/>
        </w:rPr>
        <w:t xml:space="preserve"> và </w:t>
      </w:r>
      <w:r w:rsidRPr="00330A7E">
        <w:rPr>
          <w:rFonts w:ascii="Times New Roman" w:hAnsi="Times New Roman" w:cs="Times New Roman"/>
          <w:i/>
          <w:iCs/>
          <w:color w:val="000000" w:themeColor="text1"/>
          <w:sz w:val="24"/>
          <w:szCs w:val="24"/>
          <w:lang w:val="it-IT"/>
        </w:rPr>
        <w:t>(Q)</w:t>
      </w:r>
      <w:r w:rsidRPr="00330A7E">
        <w:rPr>
          <w:rFonts w:ascii="Times New Roman" w:hAnsi="Times New Roman" w:cs="Times New Roman"/>
          <w:color w:val="000000" w:themeColor="text1"/>
          <w:sz w:val="24"/>
          <w:szCs w:val="24"/>
          <w:lang w:val="it-IT"/>
        </w:rPr>
        <w:t xml:space="preserve"> cùng vuông góc với trục Ox tại các điểm </w:t>
      </w:r>
      <w:r w:rsidRPr="00330A7E">
        <w:rPr>
          <w:rFonts w:ascii="Times New Roman" w:hAnsi="Times New Roman" w:cs="Times New Roman"/>
          <w:i/>
          <w:iCs/>
          <w:color w:val="000000" w:themeColor="text1"/>
          <w:sz w:val="24"/>
          <w:szCs w:val="24"/>
          <w:lang w:val="it-IT"/>
        </w:rPr>
        <w:t>a</w:t>
      </w:r>
      <w:r w:rsidRPr="00330A7E">
        <w:rPr>
          <w:rFonts w:ascii="Times New Roman" w:hAnsi="Times New Roman" w:cs="Times New Roman"/>
          <w:color w:val="000000" w:themeColor="text1"/>
          <w:sz w:val="24"/>
          <w:szCs w:val="24"/>
          <w:lang w:val="it-IT"/>
        </w:rPr>
        <w:t xml:space="preserve"> và </w:t>
      </w:r>
      <w:r w:rsidRPr="00330A7E">
        <w:rPr>
          <w:rFonts w:ascii="Times New Roman" w:hAnsi="Times New Roman" w:cs="Times New Roman"/>
          <w:i/>
          <w:iCs/>
          <w:color w:val="000000" w:themeColor="text1"/>
          <w:sz w:val="24"/>
          <w:szCs w:val="24"/>
          <w:lang w:val="it-IT"/>
        </w:rPr>
        <w:t>b</w:t>
      </w:r>
      <w:r w:rsidRPr="00330A7E">
        <w:rPr>
          <w:rFonts w:ascii="Times New Roman" w:hAnsi="Times New Roman" w:cs="Times New Roman"/>
          <w:color w:val="000000" w:themeColor="text1"/>
          <w:sz w:val="24"/>
          <w:szCs w:val="24"/>
          <w:lang w:val="it-IT"/>
        </w:rPr>
        <w:t xml:space="preserve">. Mặt phẳng vuông góc với trục </w:t>
      </w:r>
      <w:r w:rsidRPr="00330A7E">
        <w:rPr>
          <w:rFonts w:ascii="Times New Roman" w:hAnsi="Times New Roman" w:cs="Times New Roman"/>
          <w:i/>
          <w:iCs/>
          <w:color w:val="000000" w:themeColor="text1"/>
          <w:sz w:val="24"/>
          <w:szCs w:val="24"/>
          <w:lang w:val="it-IT"/>
        </w:rPr>
        <w:t>Ox</w:t>
      </w:r>
      <w:r w:rsidRPr="00330A7E">
        <w:rPr>
          <w:rFonts w:ascii="Times New Roman" w:hAnsi="Times New Roman" w:cs="Times New Roman"/>
          <w:color w:val="000000" w:themeColor="text1"/>
          <w:sz w:val="24"/>
          <w:szCs w:val="24"/>
          <w:lang w:val="it-IT"/>
        </w:rPr>
        <w:t xml:space="preserve"> tại điểm có hoành độ </w:t>
      </w:r>
      <w:r w:rsidRPr="00330A7E">
        <w:rPr>
          <w:rFonts w:ascii="Times New Roman" w:hAnsi="Times New Roman" w:cs="Times New Roman"/>
          <w:i/>
          <w:iCs/>
          <w:color w:val="000000" w:themeColor="text1"/>
          <w:sz w:val="24"/>
          <w:szCs w:val="24"/>
          <w:lang w:val="it-IT"/>
        </w:rPr>
        <w:t>x</w:t>
      </w:r>
      <w:r w:rsidRPr="00330A7E">
        <w:rPr>
          <w:rFonts w:ascii="Times New Roman" w:hAnsi="Times New Roman" w:cs="Times New Roman"/>
          <w:color w:val="000000" w:themeColor="text1"/>
          <w:sz w:val="24"/>
          <w:szCs w:val="24"/>
          <w:lang w:val="it-IT"/>
        </w:rPr>
        <w:t xml:space="preserve">  </w:t>
      </w:r>
      <w:r w:rsidRPr="00330A7E">
        <w:rPr>
          <w:rFonts w:ascii="Times New Roman" w:hAnsi="Times New Roman" w:cs="Times New Roman"/>
          <w:position w:val="-14"/>
          <w:sz w:val="24"/>
          <w:szCs w:val="24"/>
        </w:rPr>
        <w:object w:dxaOrig="1100" w:dyaOrig="400" w14:anchorId="09DAD8B6">
          <v:shape id="_x0000_i3075" type="#_x0000_t75" style="width:55.5pt;height:19.5pt" o:ole="">
            <v:imagedata r:id="rId3535" o:title=""/>
          </v:shape>
          <o:OLEObject Type="Embed" ProgID="Equation.DSMT4" ShapeID="_x0000_i3075" DrawAspect="Content" ObjectID="_1796842139" r:id="rId3536"/>
        </w:object>
      </w:r>
      <w:r w:rsidRPr="00330A7E">
        <w:rPr>
          <w:rFonts w:ascii="Times New Roman" w:hAnsi="Times New Roman" w:cs="Times New Roman"/>
          <w:sz w:val="24"/>
          <w:szCs w:val="24"/>
        </w:rPr>
        <w:t xml:space="preserve"> cắt vật thể theo mặt cắt có diện tích </w:t>
      </w:r>
      <w:r w:rsidRPr="00330A7E">
        <w:rPr>
          <w:rFonts w:ascii="Times New Roman" w:hAnsi="Times New Roman" w:cs="Times New Roman"/>
          <w:position w:val="-14"/>
          <w:sz w:val="24"/>
          <w:szCs w:val="24"/>
        </w:rPr>
        <w:object w:dxaOrig="560" w:dyaOrig="400" w14:anchorId="2BB8762A">
          <v:shape id="_x0000_i3076" type="#_x0000_t75" style="width:28.5pt;height:19.5pt" o:ole="">
            <v:imagedata r:id="rId3537" o:title=""/>
          </v:shape>
          <o:OLEObject Type="Embed" ProgID="Equation.DSMT4" ShapeID="_x0000_i3076" DrawAspect="Content" ObjectID="_1796842140" r:id="rId3538"/>
        </w:object>
      </w:r>
      <w:r w:rsidRPr="00330A7E">
        <w:rPr>
          <w:rFonts w:ascii="Times New Roman" w:hAnsi="Times New Roman" w:cs="Times New Roman"/>
          <w:color w:val="000000" w:themeColor="text1"/>
          <w:sz w:val="24"/>
          <w:szCs w:val="24"/>
          <w:lang w:val="it-IT"/>
        </w:rPr>
        <w:t xml:space="preserve">. Nếu </w:t>
      </w:r>
      <w:r w:rsidRPr="00330A7E">
        <w:rPr>
          <w:rFonts w:ascii="Times New Roman" w:hAnsi="Times New Roman" w:cs="Times New Roman"/>
          <w:position w:val="-14"/>
          <w:sz w:val="24"/>
          <w:szCs w:val="24"/>
        </w:rPr>
        <w:object w:dxaOrig="560" w:dyaOrig="400" w14:anchorId="5E99FE00">
          <v:shape id="_x0000_i3077" type="#_x0000_t75" style="width:28.5pt;height:19.5pt" o:ole="">
            <v:imagedata r:id="rId3539" o:title=""/>
          </v:shape>
          <o:OLEObject Type="Embed" ProgID="Equation.DSMT4" ShapeID="_x0000_i3077" DrawAspect="Content" ObjectID="_1796842141" r:id="rId3540"/>
        </w:object>
      </w:r>
      <w:r w:rsidRPr="00330A7E">
        <w:rPr>
          <w:rFonts w:ascii="Times New Roman" w:hAnsi="Times New Roman" w:cs="Times New Roman"/>
          <w:sz w:val="24"/>
          <w:szCs w:val="24"/>
        </w:rPr>
        <w:t xml:space="preserve"> là hàm số liên tục trên </w:t>
      </w:r>
      <w:r w:rsidRPr="00330A7E">
        <w:rPr>
          <w:rFonts w:ascii="Times New Roman" w:hAnsi="Times New Roman" w:cs="Times New Roman"/>
          <w:position w:val="-14"/>
          <w:sz w:val="24"/>
          <w:szCs w:val="24"/>
        </w:rPr>
        <w:object w:dxaOrig="560" w:dyaOrig="400" w14:anchorId="54B2308C">
          <v:shape id="_x0000_i3078" type="#_x0000_t75" style="width:28.5pt;height:19.5pt" o:ole="">
            <v:imagedata r:id="rId3541" o:title=""/>
          </v:shape>
          <o:OLEObject Type="Embed" ProgID="Equation.DSMT4" ShapeID="_x0000_i3078" DrawAspect="Content" ObjectID="_1796842142" r:id="rId3542"/>
        </w:object>
      </w:r>
      <w:r w:rsidRPr="00330A7E">
        <w:rPr>
          <w:rFonts w:ascii="Times New Roman" w:hAnsi="Times New Roman" w:cs="Times New Roman"/>
          <w:sz w:val="24"/>
          <w:szCs w:val="24"/>
        </w:rPr>
        <w:t xml:space="preserve"> thì thể tích vật thể được tính bởi công thức:</w:t>
      </w:r>
    </w:p>
    <w:p w14:paraId="271B32E1" w14:textId="77777777" w:rsidR="00ED397D" w:rsidRPr="00330A7E" w:rsidRDefault="00ED397D" w:rsidP="00330A7E">
      <w:pPr>
        <w:pStyle w:val="ListParagraph"/>
        <w:tabs>
          <w:tab w:val="left" w:pos="992"/>
        </w:tabs>
        <w:spacing w:before="120" w:line="276" w:lineRule="auto"/>
        <w:ind w:left="992"/>
        <w:jc w:val="center"/>
        <w:rPr>
          <w:rFonts w:ascii="Times New Roman" w:hAnsi="Times New Roman" w:cs="Times New Roman"/>
          <w:color w:val="000000" w:themeColor="text1"/>
          <w:sz w:val="24"/>
          <w:szCs w:val="24"/>
        </w:rPr>
      </w:pPr>
      <w:r w:rsidRPr="00330A7E">
        <w:rPr>
          <w:rFonts w:ascii="Times New Roman" w:hAnsi="Times New Roman" w:cs="Times New Roman"/>
          <w:sz w:val="24"/>
          <w:szCs w:val="24"/>
        </w:rPr>
        <w:drawing>
          <wp:inline distT="0" distB="0" distL="0" distR="0" wp14:anchorId="0FDC214E" wp14:editId="0AF65AF9">
            <wp:extent cx="2984500" cy="1706802"/>
            <wp:effectExtent l="0" t="0" r="6350" b="8255"/>
            <wp:docPr id="428850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3543" cstate="print">
                      <a:extLst>
                        <a:ext uri="{28A0092B-C50C-407E-A947-70E740481C1C}">
                          <a14:useLocalDpi xmlns:a14="http://schemas.microsoft.com/office/drawing/2010/main" val="0"/>
                        </a:ext>
                      </a:extLst>
                    </a:blip>
                    <a:stretch>
                      <a:fillRect/>
                    </a:stretch>
                  </pic:blipFill>
                  <pic:spPr>
                    <a:xfrm>
                      <a:off x="0" y="0"/>
                      <a:ext cx="2986536" cy="1707966"/>
                    </a:xfrm>
                    <a:prstGeom prst="rect">
                      <a:avLst/>
                    </a:prstGeom>
                  </pic:spPr>
                </pic:pic>
              </a:graphicData>
            </a:graphic>
          </wp:inline>
        </w:drawing>
      </w:r>
    </w:p>
    <w:p w14:paraId="597BBB80"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it-IT"/>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32"/>
          <w:sz w:val="24"/>
          <w:szCs w:val="24"/>
        </w:rPr>
        <w:object w:dxaOrig="1480" w:dyaOrig="740" w14:anchorId="52FD4FF0">
          <v:shape id="_x0000_i3079" type="#_x0000_t75" style="width:73.5pt;height:37.5pt" o:ole="">
            <v:imagedata r:id="rId3544" o:title=""/>
          </v:shape>
          <o:OLEObject Type="Embed" ProgID="Equation.DSMT4" ShapeID="_x0000_i3079" DrawAspect="Content" ObjectID="_1796842143" r:id="rId3545"/>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32"/>
          <w:sz w:val="24"/>
          <w:szCs w:val="24"/>
        </w:rPr>
        <w:object w:dxaOrig="1560" w:dyaOrig="740" w14:anchorId="5AF0854D">
          <v:shape id="_x0000_i3080" type="#_x0000_t75" style="width:78pt;height:37.5pt" o:ole="">
            <v:imagedata r:id="rId3546" o:title=""/>
          </v:shape>
          <o:OLEObject Type="Embed" ProgID="Equation.DSMT4" ShapeID="_x0000_i3080" DrawAspect="Content" ObjectID="_1796842144" r:id="rId354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32"/>
          <w:sz w:val="24"/>
          <w:szCs w:val="24"/>
        </w:rPr>
        <w:object w:dxaOrig="1680" w:dyaOrig="740" w14:anchorId="5836B004">
          <v:shape id="_x0000_i3081" type="#_x0000_t75" style="width:84pt;height:37.5pt" o:ole="">
            <v:imagedata r:id="rId3548" o:title=""/>
          </v:shape>
          <o:OLEObject Type="Embed" ProgID="Equation.DSMT4" ShapeID="_x0000_i3081" DrawAspect="Content" ObjectID="_1796842145" r:id="rId3549"/>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 xml:space="preserve">. </w:t>
      </w:r>
      <w:r w:rsidRPr="00330A7E">
        <w:rPr>
          <w:rFonts w:ascii="Times New Roman" w:hAnsi="Times New Roman" w:cs="Times New Roman"/>
          <w:position w:val="-32"/>
          <w:sz w:val="24"/>
          <w:szCs w:val="24"/>
        </w:rPr>
        <w:object w:dxaOrig="1320" w:dyaOrig="740" w14:anchorId="450B6983">
          <v:shape id="_x0000_i3082" type="#_x0000_t75" style="width:66pt;height:37.5pt" o:ole="">
            <v:imagedata r:id="rId3550" o:title=""/>
          </v:shape>
          <o:OLEObject Type="Embed" ProgID="Equation.DSMT4" ShapeID="_x0000_i3082" DrawAspect="Content" ObjectID="_1796842146" r:id="rId3551"/>
        </w:object>
      </w:r>
      <w:r w:rsidRPr="00330A7E">
        <w:rPr>
          <w:rFonts w:ascii="Times New Roman" w:hAnsi="Times New Roman" w:cs="Times New Roman"/>
          <w:sz w:val="24"/>
          <w:szCs w:val="24"/>
          <w:lang w:val="it-IT"/>
        </w:rPr>
        <w:t>.</w:t>
      </w:r>
    </w:p>
    <w:p w14:paraId="7AD50E90" w14:textId="77777777" w:rsidR="00ED397D" w:rsidRPr="00330A7E" w:rsidRDefault="00ED397D" w:rsidP="000E1E56">
      <w:pPr>
        <w:pStyle w:val="ListParagraph"/>
        <w:numPr>
          <w:ilvl w:val="0"/>
          <w:numId w:val="33"/>
        </w:numPr>
        <w:tabs>
          <w:tab w:val="left" w:pos="992"/>
        </w:tabs>
        <w:spacing w:before="120" w:line="276" w:lineRule="auto"/>
        <w:rPr>
          <w:rFonts w:ascii="Times New Roman" w:hAnsi="Times New Roman" w:cs="Times New Roman"/>
          <w:sz w:val="24"/>
          <w:szCs w:val="24"/>
          <w:lang w:val="it-IT"/>
        </w:rPr>
      </w:pPr>
      <w:r w:rsidRPr="00330A7E">
        <w:rPr>
          <w:rFonts w:ascii="Times New Roman" w:hAnsi="Times New Roman" w:cs="Times New Roman"/>
          <w:sz w:val="24"/>
          <w:szCs w:val="24"/>
          <w:lang w:val="it-IT"/>
        </w:rPr>
        <w:t>Khảo sát thời gian đọc sách mỗi ngày của một số học sinh thu được mẫu số liệu ghép nhóm sau:</w:t>
      </w:r>
    </w:p>
    <w:p w14:paraId="5A9CAE2F" w14:textId="77777777" w:rsidR="00ED397D" w:rsidRPr="00330A7E" w:rsidRDefault="00ED397D" w:rsidP="00330A7E">
      <w:pPr>
        <w:tabs>
          <w:tab w:val="left" w:pos="992"/>
        </w:tabs>
        <w:spacing w:before="120" w:after="0"/>
        <w:ind w:left="187"/>
        <w:jc w:val="center"/>
        <w:rPr>
          <w:rFonts w:ascii="Times New Roman" w:hAnsi="Times New Roman" w:cs="Times New Roman"/>
          <w:sz w:val="24"/>
          <w:szCs w:val="24"/>
          <w:lang w:val="it-IT"/>
        </w:rPr>
      </w:pPr>
      <w:r w:rsidRPr="00330A7E">
        <w:rPr>
          <w:rFonts w:ascii="Times New Roman" w:hAnsi="Times New Roman" w:cs="Times New Roman"/>
          <w:noProof/>
          <w:sz w:val="24"/>
          <w:szCs w:val="24"/>
          <w:lang w:eastAsia="en-US"/>
        </w:rPr>
        <w:drawing>
          <wp:inline distT="0" distB="0" distL="0" distR="0" wp14:anchorId="280CA753" wp14:editId="087BDCB8">
            <wp:extent cx="4263390" cy="390466"/>
            <wp:effectExtent l="0" t="0" r="0" b="0"/>
            <wp:docPr id="2032164862" name="Picture 2032164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2"/>
                    <a:stretch>
                      <a:fillRect/>
                    </a:stretch>
                  </pic:blipFill>
                  <pic:spPr>
                    <a:xfrm>
                      <a:off x="0" y="0"/>
                      <a:ext cx="4339114" cy="397401"/>
                    </a:xfrm>
                    <a:prstGeom prst="rect">
                      <a:avLst/>
                    </a:prstGeom>
                  </pic:spPr>
                </pic:pic>
              </a:graphicData>
            </a:graphic>
          </wp:inline>
        </w:drawing>
      </w:r>
    </w:p>
    <w:p w14:paraId="47D3354A" w14:textId="77777777" w:rsidR="00ED397D" w:rsidRPr="00330A7E" w:rsidRDefault="00ED397D" w:rsidP="00330A7E">
      <w:pPr>
        <w:tabs>
          <w:tab w:val="left" w:pos="992"/>
        </w:tabs>
        <w:spacing w:before="120" w:after="0"/>
        <w:ind w:left="187" w:firstLine="803"/>
        <w:rPr>
          <w:rFonts w:ascii="Times New Roman" w:hAnsi="Times New Roman" w:cs="Times New Roman"/>
          <w:sz w:val="24"/>
          <w:szCs w:val="24"/>
          <w:lang w:val="it-IT"/>
        </w:rPr>
      </w:pPr>
      <w:r w:rsidRPr="00330A7E">
        <w:rPr>
          <w:rFonts w:ascii="Times New Roman" w:hAnsi="Times New Roman" w:cs="Times New Roman"/>
          <w:sz w:val="24"/>
          <w:szCs w:val="24"/>
          <w:lang w:val="it-IT"/>
        </w:rPr>
        <w:t>Nhóm chứa trung vị của mẫu số liệu trên là</w:t>
      </w:r>
    </w:p>
    <w:p w14:paraId="0CB02729"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it-IT"/>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10"/>
          <w:sz w:val="24"/>
          <w:szCs w:val="24"/>
        </w:rPr>
        <w:object w:dxaOrig="780" w:dyaOrig="320" w14:anchorId="61DB9B2F">
          <v:shape id="_x0000_i3083" type="#_x0000_t75" style="width:39pt;height:16.5pt" o:ole="">
            <v:imagedata r:id="rId3553" o:title=""/>
          </v:shape>
          <o:OLEObject Type="Embed" ProgID="Equation.DSMT4" ShapeID="_x0000_i3083" DrawAspect="Content" ObjectID="_1796842147" r:id="rId3554"/>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10"/>
          <w:sz w:val="24"/>
          <w:szCs w:val="24"/>
        </w:rPr>
        <w:object w:dxaOrig="800" w:dyaOrig="320" w14:anchorId="40DD36B0">
          <v:shape id="_x0000_i3084" type="#_x0000_t75" style="width:40.5pt;height:16.5pt" o:ole="">
            <v:imagedata r:id="rId3555" o:title=""/>
          </v:shape>
          <o:OLEObject Type="Embed" ProgID="Equation.DSMT4" ShapeID="_x0000_i3084" DrawAspect="Content" ObjectID="_1796842148" r:id="rId3556"/>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0"/>
          <w:sz w:val="24"/>
          <w:szCs w:val="24"/>
        </w:rPr>
        <w:object w:dxaOrig="780" w:dyaOrig="320" w14:anchorId="0187C4E6">
          <v:shape id="_x0000_i3085" type="#_x0000_t75" style="width:39pt;height:16.5pt" o:ole="">
            <v:imagedata r:id="rId3557" o:title=""/>
          </v:shape>
          <o:OLEObject Type="Embed" ProgID="Equation.DSMT4" ShapeID="_x0000_i3085" DrawAspect="Content" ObjectID="_1796842149" r:id="rId3558"/>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 xml:space="preserve">. </w:t>
      </w:r>
      <w:r w:rsidRPr="00330A7E">
        <w:rPr>
          <w:rFonts w:ascii="Times New Roman" w:hAnsi="Times New Roman" w:cs="Times New Roman"/>
          <w:position w:val="-10"/>
          <w:sz w:val="24"/>
          <w:szCs w:val="24"/>
        </w:rPr>
        <w:object w:dxaOrig="880" w:dyaOrig="320" w14:anchorId="50995F8E">
          <v:shape id="_x0000_i3086" type="#_x0000_t75" style="width:43.5pt;height:16.5pt" o:ole="">
            <v:imagedata r:id="rId3559" o:title=""/>
          </v:shape>
          <o:OLEObject Type="Embed" ProgID="Equation.DSMT4" ShapeID="_x0000_i3086" DrawAspect="Content" ObjectID="_1796842150" r:id="rId3560"/>
        </w:object>
      </w:r>
      <w:r w:rsidRPr="00330A7E">
        <w:rPr>
          <w:rFonts w:ascii="Times New Roman" w:hAnsi="Times New Roman" w:cs="Times New Roman"/>
          <w:sz w:val="24"/>
          <w:szCs w:val="24"/>
          <w:lang w:val="it-IT"/>
        </w:rPr>
        <w:t>.</w:t>
      </w:r>
    </w:p>
    <w:p w14:paraId="5CDB0A1D"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it-IT"/>
        </w:rPr>
      </w:pPr>
    </w:p>
    <w:p w14:paraId="5A1FD98B" w14:textId="77777777" w:rsidR="00ED397D" w:rsidRPr="00330A7E" w:rsidRDefault="00ED397D" w:rsidP="000E1E56">
      <w:pPr>
        <w:pStyle w:val="ListParagraph"/>
        <w:numPr>
          <w:ilvl w:val="0"/>
          <w:numId w:val="33"/>
        </w:numPr>
        <w:spacing w:line="235" w:lineRule="auto"/>
        <w:rPr>
          <w:rFonts w:ascii="Times New Roman" w:hAnsi="Times New Roman" w:cs="Times New Roman"/>
          <w:sz w:val="24"/>
          <w:szCs w:val="24"/>
        </w:rPr>
      </w:pPr>
      <w:r w:rsidRPr="00330A7E">
        <w:rPr>
          <w:rFonts w:ascii="Times New Roman" w:hAnsi="Times New Roman" w:cs="Times New Roman"/>
          <w:sz w:val="24"/>
          <w:szCs w:val="24"/>
        </w:rPr>
        <w:t xml:space="preserve">Giả sử một chất phóng xạ bị phân rã theo cách sao cho khối lượng </w:t>
      </w:r>
      <w:r w:rsidRPr="00330A7E">
        <w:rPr>
          <w:rFonts w:ascii="Times New Roman" w:hAnsi="Times New Roman" w:cs="Times New Roman"/>
          <w:position w:val="-14"/>
          <w:sz w:val="24"/>
          <w:szCs w:val="24"/>
        </w:rPr>
        <w:object w:dxaOrig="540" w:dyaOrig="400" w14:anchorId="26F3A6AD">
          <v:shape id="_x0000_i3087" type="#_x0000_t75" style="width:27pt;height:19.5pt" o:ole="">
            <v:imagedata r:id="rId3561" o:title=""/>
          </v:shape>
          <o:OLEObject Type="Embed" ProgID="Equation.DSMT4" ShapeID="_x0000_i3087" DrawAspect="Content" ObjectID="_1796842151" r:id="rId3562"/>
        </w:object>
      </w:r>
      <w:r w:rsidRPr="00330A7E">
        <w:rPr>
          <w:rFonts w:ascii="Times New Roman" w:hAnsi="Times New Roman" w:cs="Times New Roman"/>
          <w:sz w:val="24"/>
          <w:szCs w:val="24"/>
        </w:rPr>
        <w:t xml:space="preserve"> của chất còn lại (tính bằng kilôgam) sau </w:t>
      </w:r>
      <w:r w:rsidRPr="00330A7E">
        <w:rPr>
          <w:rFonts w:ascii="Times New Roman" w:hAnsi="Times New Roman" w:cs="Times New Roman"/>
          <w:position w:val="-6"/>
          <w:sz w:val="24"/>
          <w:szCs w:val="24"/>
        </w:rPr>
        <w:object w:dxaOrig="139" w:dyaOrig="240" w14:anchorId="6C4E02DA">
          <v:shape id="_x0000_i3088" type="#_x0000_t75" style="width:7.5pt;height:12pt" o:ole="">
            <v:imagedata r:id="rId3563" o:title=""/>
          </v:shape>
          <o:OLEObject Type="Embed" ProgID="Equation.DSMT4" ShapeID="_x0000_i3088" DrawAspect="Content" ObjectID="_1796842152" r:id="rId3564"/>
        </w:object>
      </w:r>
      <w:r w:rsidRPr="00330A7E">
        <w:rPr>
          <w:rFonts w:ascii="Times New Roman" w:hAnsi="Times New Roman" w:cs="Times New Roman"/>
          <w:sz w:val="24"/>
          <w:szCs w:val="24"/>
        </w:rPr>
        <w:t xml:space="preserve"> ngày được cho bởi hàm số </w:t>
      </w:r>
      <w:r w:rsidRPr="00330A7E">
        <w:rPr>
          <w:rFonts w:ascii="Times New Roman" w:hAnsi="Times New Roman" w:cs="Times New Roman"/>
          <w:position w:val="-14"/>
          <w:sz w:val="24"/>
          <w:szCs w:val="24"/>
        </w:rPr>
        <w:object w:dxaOrig="1560" w:dyaOrig="400" w14:anchorId="07D05465">
          <v:shape id="_x0000_i3089" type="#_x0000_t75" style="width:78pt;height:19.5pt" o:ole="">
            <v:imagedata r:id="rId3565" o:title=""/>
          </v:shape>
          <o:OLEObject Type="Embed" ProgID="Equation.DSMT4" ShapeID="_x0000_i3089" DrawAspect="Content" ObjectID="_1796842153" r:id="rId3566"/>
        </w:object>
      </w:r>
      <w:r w:rsidRPr="00330A7E">
        <w:rPr>
          <w:rFonts w:ascii="Times New Roman" w:hAnsi="Times New Roman" w:cs="Times New Roman"/>
          <w:sz w:val="24"/>
          <w:szCs w:val="24"/>
        </w:rPr>
        <w:t xml:space="preserve">. Tìm khối lượng của chất đó tại thời điểm </w:t>
      </w:r>
      <w:r w:rsidRPr="00330A7E">
        <w:rPr>
          <w:rFonts w:ascii="Times New Roman" w:hAnsi="Times New Roman" w:cs="Times New Roman"/>
          <w:position w:val="-6"/>
          <w:sz w:val="24"/>
          <w:szCs w:val="24"/>
        </w:rPr>
        <w:object w:dxaOrig="499" w:dyaOrig="279" w14:anchorId="5E424915">
          <v:shape id="_x0000_i3090" type="#_x0000_t75" style="width:25.5pt;height:13.5pt" o:ole="">
            <v:imagedata r:id="rId3567" o:title=""/>
          </v:shape>
          <o:OLEObject Type="Embed" ProgID="Equation.DSMT4" ShapeID="_x0000_i3090" DrawAspect="Content" ObjectID="_1796842154" r:id="rId3568"/>
        </w:object>
      </w:r>
      <w:r w:rsidRPr="00330A7E">
        <w:rPr>
          <w:rFonts w:ascii="Times New Roman" w:hAnsi="Times New Roman" w:cs="Times New Roman"/>
          <w:sz w:val="24"/>
          <w:szCs w:val="24"/>
        </w:rPr>
        <w:t>.</w:t>
      </w:r>
    </w:p>
    <w:p w14:paraId="12E98FA0" w14:textId="77777777" w:rsidR="00ED397D" w:rsidRPr="00330A7E" w:rsidRDefault="00ED397D" w:rsidP="00330A7E">
      <w:pPr>
        <w:tabs>
          <w:tab w:val="left" w:pos="992"/>
          <w:tab w:val="left" w:pos="3402"/>
          <w:tab w:val="left" w:pos="5669"/>
          <w:tab w:val="left" w:pos="7937"/>
        </w:tabs>
        <w:spacing w:after="0" w:line="235" w:lineRule="auto"/>
        <w:ind w:left="992"/>
        <w:jc w:val="both"/>
        <w:rPr>
          <w:rFonts w:ascii="Times New Roman" w:hAnsi="Times New Roman" w:cs="Times New Roman"/>
          <w:b/>
          <w:color w:val="0000FF"/>
          <w:sz w:val="24"/>
          <w:szCs w:val="24"/>
        </w:rPr>
      </w:pPr>
      <w:r w:rsidRPr="00330A7E">
        <w:rPr>
          <w:rFonts w:ascii="Times New Roman" w:hAnsi="Times New Roman" w:cs="Times New Roman"/>
          <w:b/>
          <w:bCs/>
          <w:color w:val="0000FF"/>
          <w:sz w:val="24"/>
          <w:szCs w:val="24"/>
        </w:rPr>
        <w:t>A.</w:t>
      </w:r>
      <w:r w:rsidRPr="00330A7E">
        <w:rPr>
          <w:rFonts w:ascii="Times New Roman" w:hAnsi="Times New Roman" w:cs="Times New Roman"/>
          <w:b/>
          <w:color w:val="0000FF"/>
          <w:sz w:val="24"/>
          <w:szCs w:val="24"/>
        </w:rPr>
        <w:t xml:space="preserve"> </w:t>
      </w:r>
      <w:r w:rsidRPr="00330A7E">
        <w:rPr>
          <w:rFonts w:ascii="Times New Roman" w:hAnsi="Times New Roman" w:cs="Times New Roman"/>
          <w:position w:val="-10"/>
          <w:sz w:val="24"/>
          <w:szCs w:val="24"/>
        </w:rPr>
        <w:object w:dxaOrig="600" w:dyaOrig="320" w14:anchorId="2FFA92C8">
          <v:shape id="_x0000_i3091" type="#_x0000_t75" style="width:30pt;height:16.5pt" o:ole="">
            <v:imagedata r:id="rId3569" o:title=""/>
          </v:shape>
          <o:OLEObject Type="Embed" ProgID="Equation.DSMT4" ShapeID="_x0000_i3091" DrawAspect="Content" ObjectID="_1796842155" r:id="rId3570"/>
        </w:object>
      </w:r>
      <w:r w:rsidRPr="00330A7E">
        <w:rPr>
          <w:rFonts w:ascii="Times New Roman" w:hAnsi="Times New Roman" w:cs="Times New Roman"/>
          <w:b/>
          <w:color w:val="0000FF"/>
          <w:sz w:val="24"/>
          <w:szCs w:val="24"/>
        </w:rPr>
        <w:t xml:space="preserve"> </w:t>
      </w:r>
      <w:r w:rsidRPr="00330A7E">
        <w:rPr>
          <w:rFonts w:ascii="Times New Roman" w:hAnsi="Times New Roman" w:cs="Times New Roman"/>
          <w:b/>
          <w:bCs/>
          <w:color w:val="0000FF"/>
          <w:sz w:val="24"/>
          <w:szCs w:val="24"/>
        </w:rPr>
        <w:tab/>
        <w:t xml:space="preserve">B. </w:t>
      </w:r>
      <w:r w:rsidRPr="00330A7E">
        <w:rPr>
          <w:rFonts w:ascii="Times New Roman" w:hAnsi="Times New Roman" w:cs="Times New Roman"/>
          <w:position w:val="-10"/>
          <w:sz w:val="24"/>
          <w:szCs w:val="24"/>
        </w:rPr>
        <w:object w:dxaOrig="600" w:dyaOrig="320" w14:anchorId="3ADDC891">
          <v:shape id="_x0000_i3092" type="#_x0000_t75" style="width:30pt;height:16.5pt" o:ole="">
            <v:imagedata r:id="rId3571" o:title=""/>
          </v:shape>
          <o:OLEObject Type="Embed" ProgID="Equation.DSMT4" ShapeID="_x0000_i3092" DrawAspect="Content" ObjectID="_1796842156" r:id="rId3572"/>
        </w:object>
      </w:r>
      <w:r w:rsidRPr="00330A7E">
        <w:rPr>
          <w:rFonts w:ascii="Times New Roman" w:hAnsi="Times New Roman" w:cs="Times New Roman"/>
          <w:b/>
          <w:bCs/>
          <w:color w:val="0000FF"/>
          <w:sz w:val="24"/>
          <w:szCs w:val="24"/>
        </w:rPr>
        <w:t xml:space="preserve"> </w:t>
      </w:r>
      <w:r w:rsidRPr="00330A7E">
        <w:rPr>
          <w:rFonts w:ascii="Times New Roman" w:hAnsi="Times New Roman" w:cs="Times New Roman"/>
          <w:b/>
          <w:bCs/>
          <w:color w:val="0000FF"/>
          <w:sz w:val="24"/>
          <w:szCs w:val="24"/>
        </w:rPr>
        <w:tab/>
        <w:t>C.</w:t>
      </w:r>
      <w:r w:rsidRPr="00330A7E">
        <w:rPr>
          <w:rFonts w:ascii="Times New Roman" w:hAnsi="Times New Roman" w:cs="Times New Roman"/>
          <w:b/>
          <w:color w:val="0000FF"/>
          <w:sz w:val="24"/>
          <w:szCs w:val="24"/>
        </w:rPr>
        <w:t xml:space="preserve"> </w:t>
      </w:r>
      <w:r w:rsidRPr="00330A7E">
        <w:rPr>
          <w:rFonts w:ascii="Times New Roman" w:hAnsi="Times New Roman" w:cs="Times New Roman"/>
          <w:position w:val="-10"/>
          <w:sz w:val="24"/>
          <w:szCs w:val="24"/>
        </w:rPr>
        <w:object w:dxaOrig="600" w:dyaOrig="320" w14:anchorId="69642835">
          <v:shape id="_x0000_i3093" type="#_x0000_t75" style="width:30pt;height:16.5pt" o:ole="">
            <v:imagedata r:id="rId3573" o:title=""/>
          </v:shape>
          <o:OLEObject Type="Embed" ProgID="Equation.DSMT4" ShapeID="_x0000_i3093" DrawAspect="Content" ObjectID="_1796842157" r:id="rId3574"/>
        </w:object>
      </w:r>
      <w:r w:rsidRPr="00330A7E">
        <w:rPr>
          <w:rFonts w:ascii="Times New Roman" w:hAnsi="Times New Roman" w:cs="Times New Roman"/>
          <w:b/>
          <w:color w:val="0000FF"/>
          <w:sz w:val="24"/>
          <w:szCs w:val="24"/>
        </w:rPr>
        <w:t xml:space="preserve"> </w:t>
      </w:r>
      <w:r w:rsidRPr="00330A7E">
        <w:rPr>
          <w:rFonts w:ascii="Times New Roman" w:hAnsi="Times New Roman" w:cs="Times New Roman"/>
          <w:b/>
          <w:bCs/>
          <w:color w:val="0000FF"/>
          <w:sz w:val="24"/>
          <w:szCs w:val="24"/>
        </w:rPr>
        <w:tab/>
        <w:t>D.</w:t>
      </w:r>
      <w:r w:rsidRPr="00330A7E">
        <w:rPr>
          <w:rFonts w:ascii="Times New Roman" w:hAnsi="Times New Roman" w:cs="Times New Roman"/>
          <w:b/>
          <w:color w:val="0000FF"/>
          <w:sz w:val="24"/>
          <w:szCs w:val="24"/>
        </w:rPr>
        <w:t xml:space="preserve"> </w:t>
      </w:r>
      <w:r w:rsidRPr="00330A7E">
        <w:rPr>
          <w:rFonts w:ascii="Times New Roman" w:hAnsi="Times New Roman" w:cs="Times New Roman"/>
          <w:position w:val="-10"/>
          <w:sz w:val="24"/>
          <w:szCs w:val="24"/>
        </w:rPr>
        <w:object w:dxaOrig="600" w:dyaOrig="320" w14:anchorId="426768AC">
          <v:shape id="_x0000_i3094" type="#_x0000_t75" style="width:30pt;height:16.5pt" o:ole="">
            <v:imagedata r:id="rId3575" o:title=""/>
          </v:shape>
          <o:OLEObject Type="Embed" ProgID="Equation.DSMT4" ShapeID="_x0000_i3094" DrawAspect="Content" ObjectID="_1796842158" r:id="rId3576"/>
        </w:object>
      </w:r>
      <w:r w:rsidRPr="00330A7E">
        <w:rPr>
          <w:rFonts w:ascii="Times New Roman" w:hAnsi="Times New Roman" w:cs="Times New Roman"/>
          <w:b/>
          <w:color w:val="0000FF"/>
          <w:sz w:val="24"/>
          <w:szCs w:val="24"/>
        </w:rPr>
        <w:t xml:space="preserve"> </w:t>
      </w:r>
    </w:p>
    <w:p w14:paraId="2537B6B5" w14:textId="77777777" w:rsidR="00ED397D" w:rsidRPr="00330A7E" w:rsidRDefault="00ED397D" w:rsidP="00330A7E">
      <w:pPr>
        <w:tabs>
          <w:tab w:val="left" w:pos="992"/>
          <w:tab w:val="left" w:pos="3402"/>
          <w:tab w:val="left" w:pos="5669"/>
          <w:tab w:val="left" w:pos="7937"/>
        </w:tabs>
        <w:spacing w:after="0" w:line="235" w:lineRule="auto"/>
        <w:ind w:left="992"/>
        <w:jc w:val="both"/>
        <w:rPr>
          <w:rFonts w:ascii="Times New Roman" w:hAnsi="Times New Roman" w:cs="Times New Roman"/>
          <w:b/>
          <w:color w:val="0000FF"/>
          <w:sz w:val="24"/>
          <w:szCs w:val="24"/>
        </w:rPr>
      </w:pPr>
    </w:p>
    <w:p w14:paraId="6568FF77" w14:textId="77777777" w:rsidR="00ED397D" w:rsidRPr="00330A7E" w:rsidRDefault="00ED397D" w:rsidP="00330A7E">
      <w:pPr>
        <w:spacing w:before="120" w:after="240"/>
        <w:ind w:left="992" w:hanging="992"/>
        <w:rPr>
          <w:rFonts w:ascii="Times New Roman" w:hAnsi="Times New Roman" w:cs="Times New Roman"/>
          <w:sz w:val="24"/>
          <w:szCs w:val="24"/>
          <w:lang w:val="it-IT"/>
        </w:rPr>
      </w:pPr>
      <w:r w:rsidRPr="00330A7E">
        <w:rPr>
          <w:rFonts w:ascii="Times New Roman" w:hAnsi="Times New Roman" w:cs="Times New Roman"/>
          <w:b/>
          <w:bCs/>
          <w:color w:val="0033CC"/>
          <w:sz w:val="24"/>
          <w:szCs w:val="24"/>
          <w:lang w:val="it-IT"/>
        </w:rPr>
        <w:t>PHẦN II. Câu trắc nghiệm đúng sai.</w:t>
      </w:r>
      <w:r w:rsidRPr="00330A7E">
        <w:rPr>
          <w:rFonts w:ascii="Times New Roman" w:hAnsi="Times New Roman" w:cs="Times New Roman"/>
          <w:color w:val="0033CC"/>
          <w:sz w:val="24"/>
          <w:szCs w:val="24"/>
          <w:lang w:val="it-IT"/>
        </w:rPr>
        <w:t xml:space="preserve"> </w:t>
      </w:r>
      <w:r w:rsidRPr="00330A7E">
        <w:rPr>
          <w:rFonts w:ascii="Times New Roman" w:hAnsi="Times New Roman" w:cs="Times New Roman"/>
          <w:sz w:val="24"/>
          <w:szCs w:val="24"/>
          <w:lang w:val="it-IT"/>
        </w:rPr>
        <w:t xml:space="preserve">Thí sinh trả lời từ câu 1 đến câu 4. Trong mỗi </w:t>
      </w:r>
      <w:r w:rsidRPr="00330A7E">
        <w:rPr>
          <w:rFonts w:ascii="Times New Roman" w:hAnsi="Times New Roman" w:cs="Times New Roman"/>
          <w:b/>
          <w:bCs/>
          <w:sz w:val="24"/>
          <w:szCs w:val="24"/>
          <w:lang w:val="it-IT"/>
        </w:rPr>
        <w:t>ý a), b), c), d)</w:t>
      </w:r>
      <w:r w:rsidRPr="00330A7E">
        <w:rPr>
          <w:rFonts w:ascii="Times New Roman" w:hAnsi="Times New Roman" w:cs="Times New Roman"/>
          <w:sz w:val="24"/>
          <w:szCs w:val="24"/>
          <w:lang w:val="it-IT"/>
        </w:rPr>
        <w:t xml:space="preserve"> ở mỗi câu, thí sinh chọn đúng hoặc sai.</w:t>
      </w:r>
    </w:p>
    <w:p w14:paraId="081D5D8A" w14:textId="77777777" w:rsidR="00ED397D" w:rsidRPr="00330A7E" w:rsidRDefault="00ED397D" w:rsidP="000E1E56">
      <w:pPr>
        <w:pStyle w:val="ListParagraph"/>
        <w:numPr>
          <w:ilvl w:val="0"/>
          <w:numId w:val="5"/>
        </w:numPr>
        <w:tabs>
          <w:tab w:val="left" w:pos="992"/>
        </w:tabs>
        <w:spacing w:before="120" w:line="276" w:lineRule="auto"/>
        <w:rPr>
          <w:rFonts w:ascii="Times New Roman" w:eastAsia="Calibri" w:hAnsi="Times New Roman" w:cs="Times New Roman"/>
          <w:color w:val="000000" w:themeColor="text1"/>
          <w:sz w:val="24"/>
          <w:szCs w:val="24"/>
        </w:rPr>
      </w:pPr>
      <w:r w:rsidRPr="00330A7E">
        <w:rPr>
          <w:rFonts w:ascii="Times New Roman" w:eastAsia="Calibri" w:hAnsi="Times New Roman" w:cs="Times New Roman"/>
          <w:color w:val="000000" w:themeColor="text1"/>
          <w:sz w:val="24"/>
          <w:szCs w:val="24"/>
        </w:rPr>
        <w:t xml:space="preserve">Trong không gian </w:t>
      </w:r>
      <w:r w:rsidRPr="00330A7E">
        <w:rPr>
          <w:rFonts w:ascii="Times New Roman" w:hAnsi="Times New Roman" w:cs="Times New Roman"/>
          <w:position w:val="-10"/>
          <w:sz w:val="24"/>
          <w:szCs w:val="24"/>
        </w:rPr>
        <w:object w:dxaOrig="560" w:dyaOrig="320" w14:anchorId="14276C26">
          <v:shape id="_x0000_i3095" type="#_x0000_t75" style="width:28.5pt;height:16.5pt" o:ole="">
            <v:imagedata r:id="rId3577" o:title=""/>
          </v:shape>
          <o:OLEObject Type="Embed" ProgID="Equation.DSMT4" ShapeID="_x0000_i3095" DrawAspect="Content" ObjectID="_1796842159" r:id="rId3578"/>
        </w:object>
      </w:r>
      <w:r w:rsidRPr="00330A7E">
        <w:rPr>
          <w:rFonts w:ascii="Times New Roman" w:eastAsia="Calibri" w:hAnsi="Times New Roman" w:cs="Times New Roman"/>
          <w:color w:val="000000" w:themeColor="text1"/>
          <w:sz w:val="24"/>
          <w:szCs w:val="24"/>
        </w:rPr>
        <w:t xml:space="preserve">cho đường thẳng </w:t>
      </w:r>
      <w:r w:rsidRPr="00330A7E">
        <w:rPr>
          <w:rFonts w:ascii="Times New Roman" w:hAnsi="Times New Roman" w:cs="Times New Roman"/>
          <w:position w:val="-50"/>
          <w:sz w:val="24"/>
          <w:szCs w:val="24"/>
        </w:rPr>
        <w:object w:dxaOrig="1359" w:dyaOrig="1120" w14:anchorId="476CA33A">
          <v:shape id="_x0000_i3096" type="#_x0000_t75" style="width:67.5pt;height:55.5pt" o:ole="">
            <v:imagedata r:id="rId3579" o:title=""/>
          </v:shape>
          <o:OLEObject Type="Embed" ProgID="Equation.DSMT4" ShapeID="_x0000_i3096" DrawAspect="Content" ObjectID="_1796842160" r:id="rId3580"/>
        </w:object>
      </w:r>
      <w:r w:rsidRPr="00330A7E">
        <w:rPr>
          <w:rFonts w:ascii="Times New Roman" w:eastAsia="Calibri" w:hAnsi="Times New Roman" w:cs="Times New Roman"/>
          <w:color w:val="000000" w:themeColor="text1"/>
          <w:sz w:val="24"/>
          <w:szCs w:val="24"/>
        </w:rPr>
        <w:t>và điểm</w:t>
      </w:r>
      <w:r w:rsidRPr="00330A7E">
        <w:rPr>
          <w:rFonts w:ascii="Times New Roman" w:hAnsi="Times New Roman" w:cs="Times New Roman"/>
          <w:position w:val="-14"/>
          <w:sz w:val="24"/>
          <w:szCs w:val="24"/>
        </w:rPr>
        <w:object w:dxaOrig="1080" w:dyaOrig="400" w14:anchorId="2DBED578">
          <v:shape id="_x0000_i3097" type="#_x0000_t75" style="width:54pt;height:19.5pt" o:ole="">
            <v:imagedata r:id="rId3581" o:title=""/>
          </v:shape>
          <o:OLEObject Type="Embed" ProgID="Equation.DSMT4" ShapeID="_x0000_i3097" DrawAspect="Content" ObjectID="_1796842161" r:id="rId3582"/>
        </w:object>
      </w:r>
      <w:r w:rsidRPr="00330A7E">
        <w:rPr>
          <w:rFonts w:ascii="Times New Roman" w:eastAsia="Calibri" w:hAnsi="Times New Roman" w:cs="Times New Roman"/>
          <w:color w:val="000000" w:themeColor="text1"/>
          <w:sz w:val="24"/>
          <w:szCs w:val="24"/>
        </w:rPr>
        <w:t>.</w:t>
      </w:r>
    </w:p>
    <w:p w14:paraId="699A1A6C" w14:textId="77777777" w:rsidR="00ED397D" w:rsidRPr="00330A7E" w:rsidRDefault="00ED397D" w:rsidP="00330A7E">
      <w:pPr>
        <w:ind w:left="1843" w:hanging="851"/>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bCs/>
          <w:sz w:val="24"/>
          <w:szCs w:val="24"/>
        </w:rPr>
        <w:t>Đường</w:t>
      </w:r>
      <w:r w:rsidRPr="00330A7E">
        <w:rPr>
          <w:rFonts w:ascii="Times New Roman" w:hAnsi="Times New Roman" w:cs="Times New Roman"/>
          <w:bCs/>
          <w:sz w:val="24"/>
          <w:szCs w:val="24"/>
          <w:lang w:val="vi-VN"/>
        </w:rPr>
        <w:t xml:space="preserve"> thẳng </w:t>
      </w:r>
      <w:r w:rsidRPr="00330A7E">
        <w:rPr>
          <w:rFonts w:ascii="Times New Roman" w:hAnsi="Times New Roman" w:cs="Times New Roman"/>
          <w:position w:val="-4"/>
          <w:sz w:val="24"/>
          <w:szCs w:val="24"/>
        </w:rPr>
        <w:object w:dxaOrig="220" w:dyaOrig="260" w14:anchorId="0D101791">
          <v:shape id="_x0000_i3098" type="#_x0000_t75" style="width:10.5pt;height:13.5pt" o:ole="">
            <v:imagedata r:id="rId3583" o:title=""/>
          </v:shape>
          <o:OLEObject Type="Embed" ProgID="Equation.DSMT4" ShapeID="_x0000_i3098" DrawAspect="Content" ObjectID="_1796842162" r:id="rId3584"/>
        </w:object>
      </w:r>
      <w:r w:rsidRPr="00330A7E">
        <w:rPr>
          <w:rFonts w:ascii="Times New Roman" w:hAnsi="Times New Roman" w:cs="Times New Roman"/>
          <w:sz w:val="24"/>
          <w:szCs w:val="24"/>
          <w:lang w:val="vi-VN"/>
        </w:rPr>
        <w:t xml:space="preserve"> đi qua  </w:t>
      </w:r>
      <w:r w:rsidRPr="00330A7E">
        <w:rPr>
          <w:rFonts w:ascii="Times New Roman" w:hAnsi="Times New Roman" w:cs="Times New Roman"/>
          <w:position w:val="-14"/>
          <w:sz w:val="24"/>
          <w:szCs w:val="24"/>
        </w:rPr>
        <w:object w:dxaOrig="1219" w:dyaOrig="400" w14:anchorId="3D64C747">
          <v:shape id="_x0000_i3099" type="#_x0000_t75" style="width:61.5pt;height:19.5pt" o:ole="">
            <v:imagedata r:id="rId3585" o:title=""/>
          </v:shape>
          <o:OLEObject Type="Embed" ProgID="Equation.DSMT4" ShapeID="_x0000_i3099" DrawAspect="Content" ObjectID="_1796842163" r:id="rId3586"/>
        </w:object>
      </w:r>
      <w:r w:rsidRPr="00330A7E">
        <w:rPr>
          <w:rFonts w:ascii="Times New Roman" w:hAnsi="Times New Roman" w:cs="Times New Roman"/>
          <w:sz w:val="24"/>
          <w:szCs w:val="24"/>
        </w:rPr>
        <w:t>.</w:t>
      </w:r>
    </w:p>
    <w:p w14:paraId="57F49047" w14:textId="77777777" w:rsidR="00ED397D" w:rsidRPr="00330A7E" w:rsidRDefault="00ED397D" w:rsidP="00330A7E">
      <w:pPr>
        <w:ind w:left="993"/>
        <w:rPr>
          <w:rFonts w:ascii="Times New Roman" w:hAnsi="Times New Roman" w:cs="Times New Roman"/>
          <w:sz w:val="24"/>
          <w:szCs w:val="24"/>
          <w:lang w:val="vi-VN"/>
        </w:rPr>
      </w:pP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Gọi</w:t>
      </w:r>
      <w:r w:rsidRPr="00330A7E">
        <w:rPr>
          <w:rFonts w:ascii="Times New Roman" w:hAnsi="Times New Roman" w:cs="Times New Roman"/>
          <w:sz w:val="24"/>
          <w:szCs w:val="24"/>
          <w:lang w:val="vi-VN"/>
        </w:rPr>
        <w:t xml:space="preserve"> </w:t>
      </w:r>
      <w:r w:rsidRPr="00330A7E">
        <w:rPr>
          <w:rFonts w:ascii="Times New Roman" w:hAnsi="Times New Roman" w:cs="Times New Roman"/>
          <w:position w:val="-6"/>
          <w:sz w:val="24"/>
          <w:szCs w:val="24"/>
        </w:rPr>
        <w:object w:dxaOrig="240" w:dyaOrig="220" w14:anchorId="5E3DD212">
          <v:shape id="_x0000_i3100" type="#_x0000_t75" style="width:12pt;height:10.5pt" o:ole="">
            <v:imagedata r:id="rId3587" o:title=""/>
          </v:shape>
          <o:OLEObject Type="Embed" ProgID="Equation.DSMT4" ShapeID="_x0000_i3100" DrawAspect="Content" ObjectID="_1796842164" r:id="rId3588"/>
        </w:object>
      </w:r>
      <w:r w:rsidRPr="00330A7E">
        <w:rPr>
          <w:rFonts w:ascii="Times New Roman" w:hAnsi="Times New Roman" w:cs="Times New Roman"/>
          <w:b/>
          <w:sz w:val="24"/>
          <w:szCs w:val="24"/>
          <w:lang w:val="vi-VN"/>
        </w:rPr>
        <w:t xml:space="preserve"> </w:t>
      </w:r>
      <w:r w:rsidRPr="00330A7E">
        <w:rPr>
          <w:rFonts w:ascii="Times New Roman" w:hAnsi="Times New Roman" w:cs="Times New Roman"/>
          <w:sz w:val="24"/>
          <w:szCs w:val="24"/>
          <w:lang w:val="vi-VN"/>
        </w:rPr>
        <w:t xml:space="preserve">là góc giữa đường thẳng </w:t>
      </w:r>
      <w:r w:rsidRPr="00330A7E">
        <w:rPr>
          <w:rFonts w:ascii="Times New Roman" w:hAnsi="Times New Roman" w:cs="Times New Roman"/>
          <w:position w:val="-4"/>
          <w:sz w:val="24"/>
          <w:szCs w:val="24"/>
        </w:rPr>
        <w:object w:dxaOrig="220" w:dyaOrig="260" w14:anchorId="04B0F03B">
          <v:shape id="_x0000_i3101" type="#_x0000_t75" style="width:10.5pt;height:13.5pt" o:ole="">
            <v:imagedata r:id="rId3589" o:title=""/>
          </v:shape>
          <o:OLEObject Type="Embed" ProgID="Equation.DSMT4" ShapeID="_x0000_i3101" DrawAspect="Content" ObjectID="_1796842165" r:id="rId3590"/>
        </w:object>
      </w:r>
      <w:r w:rsidRPr="00330A7E">
        <w:rPr>
          <w:rFonts w:ascii="Times New Roman" w:hAnsi="Times New Roman" w:cs="Times New Roman"/>
          <w:sz w:val="24"/>
          <w:szCs w:val="24"/>
          <w:lang w:val="vi-VN"/>
        </w:rPr>
        <w:t xml:space="preserve"> </w:t>
      </w:r>
      <w:r w:rsidRPr="00330A7E">
        <w:rPr>
          <w:rFonts w:ascii="Times New Roman" w:hAnsi="Times New Roman" w:cs="Times New Roman"/>
          <w:sz w:val="24"/>
          <w:szCs w:val="24"/>
        </w:rPr>
        <w:t>và</w:t>
      </w:r>
      <w:r w:rsidRPr="00330A7E">
        <w:rPr>
          <w:rFonts w:ascii="Times New Roman" w:hAnsi="Times New Roman" w:cs="Times New Roman"/>
          <w:sz w:val="24"/>
          <w:szCs w:val="24"/>
          <w:lang w:val="vi-VN"/>
        </w:rPr>
        <w:t xml:space="preserve">  trục </w:t>
      </w:r>
      <w:r w:rsidRPr="00330A7E">
        <w:rPr>
          <w:rFonts w:ascii="Times New Roman" w:hAnsi="Times New Roman" w:cs="Times New Roman"/>
          <w:position w:val="-6"/>
          <w:sz w:val="24"/>
          <w:szCs w:val="24"/>
        </w:rPr>
        <w:object w:dxaOrig="360" w:dyaOrig="279" w14:anchorId="12FCCC4C">
          <v:shape id="_x0000_i3102" type="#_x0000_t75" style="width:18pt;height:13.5pt" o:ole="">
            <v:imagedata r:id="rId3591" o:title=""/>
          </v:shape>
          <o:OLEObject Type="Embed" ProgID="Equation.DSMT4" ShapeID="_x0000_i3102" DrawAspect="Content" ObjectID="_1796842166" r:id="rId3592"/>
        </w:object>
      </w:r>
      <w:r w:rsidRPr="00330A7E">
        <w:rPr>
          <w:rFonts w:ascii="Times New Roman" w:hAnsi="Times New Roman" w:cs="Times New Roman"/>
          <w:sz w:val="24"/>
          <w:szCs w:val="24"/>
          <w:lang w:val="vi-VN"/>
        </w:rPr>
        <w:t xml:space="preserve">. Khi đó </w:t>
      </w:r>
      <w:r w:rsidRPr="00330A7E">
        <w:rPr>
          <w:rFonts w:ascii="Times New Roman" w:hAnsi="Times New Roman" w:cs="Times New Roman"/>
          <w:position w:val="-6"/>
          <w:sz w:val="24"/>
          <w:szCs w:val="24"/>
        </w:rPr>
        <w:object w:dxaOrig="580" w:dyaOrig="220" w14:anchorId="07363051">
          <v:shape id="_x0000_i3103" type="#_x0000_t75" style="width:28.5pt;height:10.5pt" o:ole="">
            <v:imagedata r:id="rId3593" o:title=""/>
          </v:shape>
          <o:OLEObject Type="Embed" ProgID="Equation.DSMT4" ShapeID="_x0000_i3103" DrawAspect="Content" ObjectID="_1796842167" r:id="rId3594"/>
        </w:object>
      </w:r>
      <w:r w:rsidRPr="00330A7E">
        <w:rPr>
          <w:rFonts w:ascii="Times New Roman" w:hAnsi="Times New Roman" w:cs="Times New Roman"/>
          <w:sz w:val="24"/>
          <w:szCs w:val="24"/>
          <w:lang w:val="vi-VN"/>
        </w:rPr>
        <w:t xml:space="preserve">bằng </w:t>
      </w:r>
      <w:r w:rsidRPr="00330A7E">
        <w:rPr>
          <w:rFonts w:ascii="Times New Roman" w:hAnsi="Times New Roman" w:cs="Times New Roman"/>
          <w:position w:val="-24"/>
          <w:sz w:val="24"/>
          <w:szCs w:val="24"/>
        </w:rPr>
        <w:object w:dxaOrig="400" w:dyaOrig="680" w14:anchorId="44E84973">
          <v:shape id="_x0000_i3104" type="#_x0000_t75" style="width:19.5pt;height:34.5pt" o:ole="">
            <v:imagedata r:id="rId3595" o:title=""/>
          </v:shape>
          <o:OLEObject Type="Embed" ProgID="Equation.DSMT4" ShapeID="_x0000_i3104" DrawAspect="Content" ObjectID="_1796842168" r:id="rId3596"/>
        </w:object>
      </w:r>
      <w:r w:rsidRPr="00330A7E">
        <w:rPr>
          <w:rFonts w:ascii="Times New Roman" w:hAnsi="Times New Roman" w:cs="Times New Roman"/>
          <w:sz w:val="24"/>
          <w:szCs w:val="24"/>
          <w:lang w:val="vi-VN"/>
        </w:rPr>
        <w:t>.</w:t>
      </w:r>
    </w:p>
    <w:p w14:paraId="5C4FD4F9" w14:textId="77777777" w:rsidR="00ED397D" w:rsidRPr="00330A7E" w:rsidRDefault="00ED397D" w:rsidP="00330A7E">
      <w:pPr>
        <w:ind w:left="993"/>
        <w:rPr>
          <w:rFonts w:ascii="Times New Roman" w:hAnsi="Times New Roman" w:cs="Times New Roman"/>
          <w:sz w:val="24"/>
          <w:szCs w:val="24"/>
          <w:lang w:val="vi-VN"/>
        </w:rPr>
      </w:pP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Hình</w:t>
      </w:r>
      <w:r w:rsidRPr="00330A7E">
        <w:rPr>
          <w:rFonts w:ascii="Times New Roman" w:hAnsi="Times New Roman" w:cs="Times New Roman"/>
          <w:sz w:val="24"/>
          <w:szCs w:val="24"/>
          <w:lang w:val="vi-VN"/>
        </w:rPr>
        <w:t xml:space="preserve"> chiếu vuông góc của </w:t>
      </w:r>
      <w:r w:rsidRPr="00330A7E">
        <w:rPr>
          <w:rFonts w:ascii="Times New Roman" w:hAnsi="Times New Roman" w:cs="Times New Roman"/>
          <w:position w:val="-4"/>
          <w:sz w:val="24"/>
          <w:szCs w:val="24"/>
        </w:rPr>
        <w:object w:dxaOrig="240" w:dyaOrig="260" w14:anchorId="1E569932">
          <v:shape id="_x0000_i3105" type="#_x0000_t75" style="width:12pt;height:13.5pt" o:ole="">
            <v:imagedata r:id="rId3597" o:title=""/>
          </v:shape>
          <o:OLEObject Type="Embed" ProgID="Equation.DSMT4" ShapeID="_x0000_i3105" DrawAspect="Content" ObjectID="_1796842169" r:id="rId3598"/>
        </w:object>
      </w:r>
      <w:r w:rsidRPr="00330A7E">
        <w:rPr>
          <w:rFonts w:ascii="Times New Roman" w:hAnsi="Times New Roman" w:cs="Times New Roman"/>
          <w:sz w:val="24"/>
          <w:szCs w:val="24"/>
          <w:lang w:val="vi-VN"/>
        </w:rPr>
        <w:t xml:space="preserve"> trên đường thẳng </w:t>
      </w:r>
      <w:r w:rsidRPr="00330A7E">
        <w:rPr>
          <w:rFonts w:ascii="Times New Roman" w:hAnsi="Times New Roman" w:cs="Times New Roman"/>
          <w:position w:val="-6"/>
          <w:sz w:val="24"/>
          <w:szCs w:val="24"/>
        </w:rPr>
        <w:object w:dxaOrig="220" w:dyaOrig="279" w14:anchorId="7B3FD386">
          <v:shape id="_x0000_i3106" type="#_x0000_t75" style="width:10.5pt;height:13.5pt" o:ole="">
            <v:imagedata r:id="rId3599" o:title=""/>
          </v:shape>
          <o:OLEObject Type="Embed" ProgID="Equation.DSMT4" ShapeID="_x0000_i3106" DrawAspect="Content" ObjectID="_1796842170" r:id="rId3600"/>
        </w:object>
      </w:r>
      <w:r w:rsidRPr="00330A7E">
        <w:rPr>
          <w:rFonts w:ascii="Times New Roman" w:hAnsi="Times New Roman" w:cs="Times New Roman"/>
          <w:sz w:val="24"/>
          <w:szCs w:val="24"/>
          <w:lang w:val="vi-VN"/>
        </w:rPr>
        <w:t xml:space="preserve"> là điểm </w:t>
      </w:r>
      <w:r w:rsidRPr="00330A7E">
        <w:rPr>
          <w:rFonts w:ascii="Times New Roman" w:hAnsi="Times New Roman" w:cs="Times New Roman"/>
          <w:position w:val="-10"/>
          <w:sz w:val="24"/>
          <w:szCs w:val="24"/>
        </w:rPr>
        <w:object w:dxaOrig="1040" w:dyaOrig="320" w14:anchorId="5AA2BD01">
          <v:shape id="_x0000_i3107" type="#_x0000_t75" style="width:52.5pt;height:16.5pt" o:ole="">
            <v:imagedata r:id="rId3601" o:title=""/>
          </v:shape>
          <o:OLEObject Type="Embed" ProgID="Equation.DSMT4" ShapeID="_x0000_i3107" DrawAspect="Content" ObjectID="_1796842171" r:id="rId3602"/>
        </w:object>
      </w:r>
      <w:r w:rsidRPr="00330A7E">
        <w:rPr>
          <w:rFonts w:ascii="Times New Roman" w:eastAsia="Times New Roman" w:hAnsi="Times New Roman" w:cs="Times New Roman"/>
          <w:sz w:val="24"/>
          <w:szCs w:val="24"/>
        </w:rPr>
        <w:t>.</w:t>
      </w:r>
      <w:r w:rsidRPr="00330A7E">
        <w:rPr>
          <w:rFonts w:ascii="Times New Roman" w:eastAsia="Times New Roman" w:hAnsi="Times New Roman" w:cs="Times New Roman"/>
          <w:sz w:val="24"/>
          <w:szCs w:val="24"/>
          <w:lang w:val="vi-VN"/>
        </w:rPr>
        <w:t xml:space="preserve"> Khi đó </w:t>
      </w:r>
      <w:r w:rsidRPr="00330A7E">
        <w:rPr>
          <w:rFonts w:ascii="Times New Roman" w:hAnsi="Times New Roman" w:cs="Times New Roman"/>
          <w:position w:val="-6"/>
          <w:sz w:val="24"/>
          <w:szCs w:val="24"/>
        </w:rPr>
        <w:object w:dxaOrig="1200" w:dyaOrig="279" w14:anchorId="3039BCFC">
          <v:shape id="_x0000_i3108" type="#_x0000_t75" style="width:60pt;height:13.5pt" o:ole="">
            <v:imagedata r:id="rId3603" o:title=""/>
          </v:shape>
          <o:OLEObject Type="Embed" ProgID="Equation.DSMT4" ShapeID="_x0000_i3108" DrawAspect="Content" ObjectID="_1796842172" r:id="rId3604"/>
        </w:object>
      </w:r>
      <w:r w:rsidRPr="00330A7E">
        <w:rPr>
          <w:rFonts w:ascii="Times New Roman" w:eastAsia="Times New Roman" w:hAnsi="Times New Roman" w:cs="Times New Roman"/>
          <w:sz w:val="24"/>
          <w:szCs w:val="24"/>
          <w:lang w:val="vi-VN"/>
        </w:rPr>
        <w:t>.</w:t>
      </w:r>
    </w:p>
    <w:p w14:paraId="7DAA44D9" w14:textId="77777777" w:rsidR="00ED397D" w:rsidRPr="00330A7E" w:rsidRDefault="00ED397D" w:rsidP="00330A7E">
      <w:pPr>
        <w:ind w:left="993"/>
        <w:rPr>
          <w:rFonts w:ascii="Times New Roman" w:eastAsia="SimSun" w:hAnsi="Times New Roman" w:cs="Times New Roman"/>
          <w:b/>
          <w:sz w:val="24"/>
          <w:szCs w:val="24"/>
          <w:lang w:eastAsia="zh-CN"/>
        </w:rPr>
      </w:pP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Đường thẳng </w:t>
      </w:r>
      <w:r w:rsidRPr="00330A7E">
        <w:rPr>
          <w:rFonts w:ascii="Times New Roman" w:hAnsi="Times New Roman" w:cs="Times New Roman"/>
          <w:position w:val="-6"/>
          <w:sz w:val="24"/>
          <w:szCs w:val="24"/>
        </w:rPr>
        <w:object w:dxaOrig="220" w:dyaOrig="279" w14:anchorId="3213DF6C">
          <v:shape id="_x0000_i3109" type="#_x0000_t75" style="width:10.5pt;height:13.5pt" o:ole="">
            <v:imagedata r:id="rId3605" o:title=""/>
          </v:shape>
          <o:OLEObject Type="Embed" ProgID="Equation.DSMT4" ShapeID="_x0000_i3109" DrawAspect="Content" ObjectID="_1796842173" r:id="rId3606"/>
        </w:object>
      </w:r>
      <w:r w:rsidRPr="00330A7E">
        <w:rPr>
          <w:rFonts w:ascii="Times New Roman" w:hAnsi="Times New Roman" w:cs="Times New Roman"/>
          <w:sz w:val="24"/>
          <w:szCs w:val="24"/>
        </w:rPr>
        <w:t xml:space="preserve">đi qua điểm </w:t>
      </w:r>
      <w:r w:rsidRPr="00330A7E">
        <w:rPr>
          <w:rFonts w:ascii="Times New Roman" w:hAnsi="Times New Roman" w:cs="Times New Roman"/>
          <w:position w:val="-4"/>
          <w:sz w:val="24"/>
          <w:szCs w:val="24"/>
        </w:rPr>
        <w:object w:dxaOrig="240" w:dyaOrig="260" w14:anchorId="3F6EFDD6">
          <v:shape id="_x0000_i3110" type="#_x0000_t75" style="width:12pt;height:13.5pt" o:ole="">
            <v:imagedata r:id="rId3607" o:title=""/>
          </v:shape>
          <o:OLEObject Type="Embed" ProgID="Equation.DSMT4" ShapeID="_x0000_i3110" DrawAspect="Content" ObjectID="_1796842174" r:id="rId3608"/>
        </w:object>
      </w:r>
      <w:r w:rsidRPr="00330A7E">
        <w:rPr>
          <w:rFonts w:ascii="Times New Roman" w:hAnsi="Times New Roman" w:cs="Times New Roman"/>
          <w:sz w:val="24"/>
          <w:szCs w:val="24"/>
        </w:rPr>
        <w:t xml:space="preserve">, cắt và vuông góc với đường thẳng </w:t>
      </w:r>
      <w:r w:rsidRPr="00330A7E">
        <w:rPr>
          <w:rFonts w:ascii="Times New Roman" w:hAnsi="Times New Roman" w:cs="Times New Roman"/>
          <w:position w:val="-4"/>
          <w:sz w:val="24"/>
          <w:szCs w:val="24"/>
        </w:rPr>
        <w:object w:dxaOrig="220" w:dyaOrig="260" w14:anchorId="200CDF26">
          <v:shape id="_x0000_i3111" type="#_x0000_t75" style="width:10.5pt;height:13.5pt" o:ole="">
            <v:imagedata r:id="rId3609" o:title=""/>
          </v:shape>
          <o:OLEObject Type="Embed" ProgID="Equation.DSMT4" ShapeID="_x0000_i3111" DrawAspect="Content" ObjectID="_1796842175" r:id="rId3610"/>
        </w:object>
      </w:r>
      <w:r w:rsidRPr="00330A7E">
        <w:rPr>
          <w:rFonts w:ascii="Times New Roman" w:hAnsi="Times New Roman" w:cs="Times New Roman"/>
          <w:sz w:val="24"/>
          <w:szCs w:val="24"/>
        </w:rPr>
        <w:t xml:space="preserve"> </w:t>
      </w:r>
      <w:r w:rsidRPr="00330A7E">
        <w:rPr>
          <w:rFonts w:ascii="Times New Roman" w:hAnsi="Times New Roman" w:cs="Times New Roman"/>
          <w:sz w:val="24"/>
          <w:szCs w:val="24"/>
          <w:lang w:val="vi-VN"/>
        </w:rPr>
        <w:t xml:space="preserve">đi qua </w:t>
      </w:r>
      <w:r w:rsidRPr="00330A7E">
        <w:rPr>
          <w:rFonts w:ascii="Times New Roman" w:hAnsi="Times New Roman" w:cs="Times New Roman"/>
          <w:position w:val="-14"/>
          <w:sz w:val="24"/>
          <w:szCs w:val="24"/>
        </w:rPr>
        <w:object w:dxaOrig="1219" w:dyaOrig="400" w14:anchorId="28D97791">
          <v:shape id="_x0000_i3112" type="#_x0000_t75" style="width:61.5pt;height:19.5pt" o:ole="">
            <v:imagedata r:id="rId3611" o:title=""/>
          </v:shape>
          <o:OLEObject Type="Embed" ProgID="Equation.DSMT4" ShapeID="_x0000_i3112" DrawAspect="Content" ObjectID="_1796842176" r:id="rId3612"/>
        </w:object>
      </w:r>
      <w:r w:rsidRPr="00330A7E">
        <w:rPr>
          <w:rFonts w:ascii="Times New Roman" w:hAnsi="Times New Roman" w:cs="Times New Roman"/>
          <w:sz w:val="24"/>
          <w:szCs w:val="24"/>
          <w:lang w:val="vi-VN"/>
        </w:rPr>
        <w:t>.</w:t>
      </w:r>
    </w:p>
    <w:p w14:paraId="0820245C" w14:textId="77777777" w:rsidR="00ED397D" w:rsidRPr="00330A7E" w:rsidRDefault="00ED397D" w:rsidP="000E1E56">
      <w:pPr>
        <w:pStyle w:val="ListParagraph"/>
        <w:numPr>
          <w:ilvl w:val="0"/>
          <w:numId w:val="5"/>
        </w:numPr>
        <w:tabs>
          <w:tab w:val="left" w:pos="992"/>
        </w:tabs>
        <w:spacing w:before="120" w:line="276" w:lineRule="auto"/>
        <w:jc w:val="left"/>
        <w:rPr>
          <w:rFonts w:ascii="Times New Roman" w:eastAsia="Calibri" w:hAnsi="Times New Roman" w:cs="Times New Roman"/>
          <w:bCs/>
          <w:i/>
          <w:iCs/>
          <w:color w:val="000000" w:themeColor="text1"/>
          <w:sz w:val="24"/>
          <w:szCs w:val="24"/>
        </w:rPr>
      </w:pPr>
      <w:r w:rsidRPr="00330A7E">
        <w:rPr>
          <w:rFonts w:ascii="Times New Roman" w:eastAsia="Calibri" w:hAnsi="Times New Roman" w:cs="Times New Roman"/>
          <w:color w:val="000000" w:themeColor="text1"/>
          <w:sz w:val="24"/>
          <w:szCs w:val="24"/>
        </w:rPr>
        <w:t xml:space="preserve">Cho hàm số </w:t>
      </w:r>
      <w:r w:rsidRPr="00330A7E">
        <w:rPr>
          <w:rFonts w:ascii="Times New Roman" w:hAnsi="Times New Roman" w:cs="Times New Roman"/>
          <w:position w:val="-24"/>
          <w:sz w:val="24"/>
          <w:szCs w:val="24"/>
        </w:rPr>
        <w:object w:dxaOrig="2140" w:dyaOrig="660" w14:anchorId="39CCC972">
          <v:shape id="_x0000_i3113" type="#_x0000_t75" style="width:106.5pt;height:33pt" o:ole="">
            <v:imagedata r:id="rId3613" o:title=""/>
          </v:shape>
          <o:OLEObject Type="Embed" ProgID="Equation.DSMT4" ShapeID="_x0000_i3113" DrawAspect="Content" ObjectID="_1796842177" r:id="rId3614"/>
        </w:object>
      </w:r>
      <w:r w:rsidRPr="00330A7E">
        <w:rPr>
          <w:rFonts w:ascii="Times New Roman" w:eastAsia="Calibri" w:hAnsi="Times New Roman" w:cs="Times New Roman"/>
          <w:bCs/>
          <w:color w:val="000000" w:themeColor="text1"/>
          <w:sz w:val="24"/>
          <w:szCs w:val="24"/>
        </w:rPr>
        <w:t xml:space="preserve"> có đồ thị </w:t>
      </w:r>
      <w:r w:rsidRPr="00330A7E">
        <w:rPr>
          <w:rFonts w:ascii="Times New Roman" w:hAnsi="Times New Roman" w:cs="Times New Roman"/>
          <w:position w:val="-14"/>
          <w:sz w:val="24"/>
          <w:szCs w:val="24"/>
        </w:rPr>
        <w:object w:dxaOrig="420" w:dyaOrig="400" w14:anchorId="0058F71B">
          <v:shape id="_x0000_i3114" type="#_x0000_t75" style="width:21pt;height:19.5pt" o:ole="">
            <v:imagedata r:id="rId3615" o:title=""/>
          </v:shape>
          <o:OLEObject Type="Embed" ProgID="Equation.DSMT4" ShapeID="_x0000_i3114" DrawAspect="Content" ObjectID="_1796842178" r:id="rId3616"/>
        </w:object>
      </w:r>
    </w:p>
    <w:p w14:paraId="541F83B6" w14:textId="77777777" w:rsidR="00ED397D" w:rsidRPr="00330A7E" w:rsidRDefault="00ED397D" w:rsidP="00330A7E">
      <w:pPr>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color w:val="000000" w:themeColor="text1"/>
          <w:sz w:val="24"/>
          <w:szCs w:val="24"/>
        </w:rPr>
        <w:lastRenderedPageBreak/>
        <w:t xml:space="preserve">a) </w:t>
      </w:r>
      <w:r w:rsidRPr="00330A7E">
        <w:rPr>
          <w:rFonts w:ascii="Times New Roman" w:eastAsia="Calibri" w:hAnsi="Times New Roman" w:cs="Times New Roman"/>
          <w:sz w:val="24"/>
          <w:szCs w:val="24"/>
        </w:rPr>
        <w:t xml:space="preserve">Đồ thị </w:t>
      </w:r>
      <w:r w:rsidRPr="00330A7E">
        <w:rPr>
          <w:rFonts w:ascii="Times New Roman" w:hAnsi="Times New Roman" w:cs="Times New Roman"/>
          <w:position w:val="-14"/>
          <w:sz w:val="24"/>
          <w:szCs w:val="24"/>
        </w:rPr>
        <w:object w:dxaOrig="420" w:dyaOrig="400" w14:anchorId="700C6E5E">
          <v:shape id="_x0000_i3115" type="#_x0000_t75" style="width:21pt;height:19.5pt" o:ole="">
            <v:imagedata r:id="rId3617" o:title=""/>
          </v:shape>
          <o:OLEObject Type="Embed" ProgID="Equation.DSMT4" ShapeID="_x0000_i3115" DrawAspect="Content" ObjectID="_1796842179" r:id="rId3618"/>
        </w:object>
      </w:r>
      <w:r w:rsidRPr="00330A7E">
        <w:rPr>
          <w:rFonts w:ascii="Times New Roman" w:eastAsia="Calibri" w:hAnsi="Times New Roman" w:cs="Times New Roman"/>
          <w:position w:val="-10"/>
          <w:sz w:val="24"/>
          <w:szCs w:val="24"/>
        </w:rPr>
        <w:t xml:space="preserve"> </w:t>
      </w:r>
      <w:r w:rsidRPr="00330A7E">
        <w:rPr>
          <w:rFonts w:ascii="Times New Roman" w:eastAsia="Calibri" w:hAnsi="Times New Roman" w:cs="Times New Roman"/>
          <w:sz w:val="24"/>
          <w:szCs w:val="24"/>
        </w:rPr>
        <w:t xml:space="preserve">có tiệm cận đứng là đường thẳng </w:t>
      </w:r>
      <w:r w:rsidRPr="00330A7E">
        <w:rPr>
          <w:rFonts w:ascii="Times New Roman" w:hAnsi="Times New Roman" w:cs="Times New Roman"/>
          <w:position w:val="-6"/>
          <w:sz w:val="24"/>
          <w:szCs w:val="24"/>
        </w:rPr>
        <w:object w:dxaOrig="560" w:dyaOrig="279" w14:anchorId="27F308C2">
          <v:shape id="_x0000_i3116" type="#_x0000_t75" style="width:28.5pt;height:13.5pt" o:ole="">
            <v:imagedata r:id="rId3619" o:title=""/>
          </v:shape>
          <o:OLEObject Type="Embed" ProgID="Equation.DSMT4" ShapeID="_x0000_i3116" DrawAspect="Content" ObjectID="_1796842180" r:id="rId3620"/>
        </w:object>
      </w:r>
      <w:r w:rsidRPr="00330A7E">
        <w:rPr>
          <w:rFonts w:ascii="Times New Roman" w:eastAsia="Calibri" w:hAnsi="Times New Roman" w:cs="Times New Roman"/>
          <w:sz w:val="24"/>
          <w:szCs w:val="24"/>
        </w:rPr>
        <w:t>.</w:t>
      </w:r>
    </w:p>
    <w:p w14:paraId="580CAFFD" w14:textId="77777777" w:rsidR="00ED397D" w:rsidRPr="00330A7E" w:rsidRDefault="00ED397D" w:rsidP="00330A7E">
      <w:pPr>
        <w:spacing w:after="0"/>
        <w:ind w:left="992"/>
        <w:jc w:val="both"/>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
          <w:color w:val="000000" w:themeColor="text1"/>
          <w:sz w:val="24"/>
          <w:szCs w:val="24"/>
        </w:rPr>
        <w:t xml:space="preserve">b) </w:t>
      </w:r>
      <w:r w:rsidRPr="00330A7E">
        <w:rPr>
          <w:rFonts w:ascii="Times New Roman" w:eastAsia="Calibri" w:hAnsi="Times New Roman" w:cs="Times New Roman"/>
          <w:sz w:val="24"/>
          <w:szCs w:val="24"/>
        </w:rPr>
        <w:t xml:space="preserve">Đồ thị </w:t>
      </w:r>
      <w:r w:rsidRPr="00330A7E">
        <w:rPr>
          <w:rFonts w:ascii="Times New Roman" w:hAnsi="Times New Roman" w:cs="Times New Roman"/>
          <w:position w:val="-14"/>
          <w:sz w:val="24"/>
          <w:szCs w:val="24"/>
        </w:rPr>
        <w:object w:dxaOrig="420" w:dyaOrig="400" w14:anchorId="31A3BF0A">
          <v:shape id="_x0000_i3117" type="#_x0000_t75" style="width:21pt;height:19.5pt" o:ole="">
            <v:imagedata r:id="rId3621" o:title=""/>
          </v:shape>
          <o:OLEObject Type="Embed" ProgID="Equation.DSMT4" ShapeID="_x0000_i3117" DrawAspect="Content" ObjectID="_1796842181" r:id="rId3622"/>
        </w:object>
      </w:r>
      <w:r w:rsidRPr="00330A7E">
        <w:rPr>
          <w:rFonts w:ascii="Times New Roman" w:eastAsia="Calibri" w:hAnsi="Times New Roman" w:cs="Times New Roman"/>
          <w:position w:val="-10"/>
          <w:sz w:val="24"/>
          <w:szCs w:val="24"/>
        </w:rPr>
        <w:t xml:space="preserve"> </w:t>
      </w:r>
      <w:r w:rsidRPr="00330A7E">
        <w:rPr>
          <w:rFonts w:ascii="Times New Roman" w:eastAsia="Calibri" w:hAnsi="Times New Roman" w:cs="Times New Roman"/>
          <w:sz w:val="24"/>
          <w:szCs w:val="24"/>
        </w:rPr>
        <w:t xml:space="preserve">có tiệm cận xiên là đường thẳng </w:t>
      </w:r>
      <w:r w:rsidRPr="00330A7E">
        <w:rPr>
          <w:rFonts w:ascii="Times New Roman" w:hAnsi="Times New Roman" w:cs="Times New Roman"/>
          <w:position w:val="-10"/>
          <w:sz w:val="24"/>
          <w:szCs w:val="24"/>
        </w:rPr>
        <w:object w:dxaOrig="859" w:dyaOrig="320" w14:anchorId="71E49DD3">
          <v:shape id="_x0000_i3118" type="#_x0000_t75" style="width:43.5pt;height:16.5pt" o:ole="">
            <v:imagedata r:id="rId3623" o:title=""/>
          </v:shape>
          <o:OLEObject Type="Embed" ProgID="Equation.DSMT4" ShapeID="_x0000_i3118" DrawAspect="Content" ObjectID="_1796842182" r:id="rId3624"/>
        </w:object>
      </w:r>
    </w:p>
    <w:p w14:paraId="79C852B3" w14:textId="77777777" w:rsidR="00ED397D" w:rsidRPr="00330A7E" w:rsidRDefault="00ED397D" w:rsidP="00330A7E">
      <w:pPr>
        <w:spacing w:after="0"/>
        <w:ind w:left="992"/>
        <w:jc w:val="both"/>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
          <w:color w:val="000000" w:themeColor="text1"/>
          <w:sz w:val="24"/>
          <w:szCs w:val="24"/>
        </w:rPr>
        <w:t xml:space="preserve">c) </w:t>
      </w:r>
      <w:r w:rsidRPr="00330A7E">
        <w:rPr>
          <w:rFonts w:ascii="Times New Roman" w:eastAsia="Calibri" w:hAnsi="Times New Roman" w:cs="Times New Roman"/>
          <w:bCs/>
          <w:color w:val="000000" w:themeColor="text1"/>
          <w:sz w:val="24"/>
          <w:szCs w:val="24"/>
        </w:rPr>
        <w:t xml:space="preserve">Hàm số đồng biến trên khoảng </w:t>
      </w:r>
      <w:r w:rsidRPr="00330A7E">
        <w:rPr>
          <w:rFonts w:ascii="Times New Roman" w:hAnsi="Times New Roman" w:cs="Times New Roman"/>
          <w:position w:val="-14"/>
          <w:sz w:val="24"/>
          <w:szCs w:val="24"/>
        </w:rPr>
        <w:object w:dxaOrig="660" w:dyaOrig="400" w14:anchorId="6A879485">
          <v:shape id="_x0000_i3119" type="#_x0000_t75" style="width:33pt;height:19.5pt" o:ole="">
            <v:imagedata r:id="rId3625" o:title=""/>
          </v:shape>
          <o:OLEObject Type="Embed" ProgID="Equation.DSMT4" ShapeID="_x0000_i3119" DrawAspect="Content" ObjectID="_1796842183" r:id="rId3626"/>
        </w:object>
      </w:r>
      <w:r w:rsidRPr="00330A7E">
        <w:rPr>
          <w:rFonts w:ascii="Times New Roman" w:eastAsia="Calibri" w:hAnsi="Times New Roman" w:cs="Times New Roman"/>
          <w:bCs/>
          <w:color w:val="000000" w:themeColor="text1"/>
          <w:sz w:val="24"/>
          <w:szCs w:val="24"/>
        </w:rPr>
        <w:t>.</w:t>
      </w:r>
    </w:p>
    <w:p w14:paraId="15199C69" w14:textId="77777777" w:rsidR="00ED397D" w:rsidRPr="00330A7E" w:rsidRDefault="00ED397D" w:rsidP="00330A7E">
      <w:pPr>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color w:val="000000" w:themeColor="text1"/>
          <w:sz w:val="24"/>
          <w:szCs w:val="24"/>
        </w:rPr>
        <w:t xml:space="preserve">d) </w:t>
      </w:r>
      <w:r w:rsidRPr="00330A7E">
        <w:rPr>
          <w:rFonts w:ascii="Times New Roman" w:eastAsia="Calibri" w:hAnsi="Times New Roman" w:cs="Times New Roman"/>
          <w:bCs/>
          <w:color w:val="000000" w:themeColor="text1"/>
          <w:sz w:val="24"/>
          <w:szCs w:val="24"/>
        </w:rPr>
        <w:t xml:space="preserve">Đồ thị </w:t>
      </w:r>
      <w:r w:rsidRPr="00330A7E">
        <w:rPr>
          <w:rFonts w:ascii="Times New Roman" w:hAnsi="Times New Roman" w:cs="Times New Roman"/>
          <w:position w:val="-14"/>
          <w:sz w:val="24"/>
          <w:szCs w:val="24"/>
        </w:rPr>
        <w:object w:dxaOrig="420" w:dyaOrig="400" w14:anchorId="6E59AFAB">
          <v:shape id="_x0000_i3120" type="#_x0000_t75" style="width:21pt;height:19.5pt" o:ole="">
            <v:imagedata r:id="rId3627" o:title=""/>
          </v:shape>
          <o:OLEObject Type="Embed" ProgID="Equation.DSMT4" ShapeID="_x0000_i3120" DrawAspect="Content" ObjectID="_1796842184" r:id="rId3628"/>
        </w:object>
      </w:r>
      <w:r w:rsidRPr="00330A7E">
        <w:rPr>
          <w:rFonts w:ascii="Times New Roman" w:eastAsia="Calibri" w:hAnsi="Times New Roman" w:cs="Times New Roman"/>
          <w:bCs/>
          <w:color w:val="000000" w:themeColor="text1"/>
          <w:sz w:val="24"/>
          <w:szCs w:val="24"/>
        </w:rPr>
        <w:t xml:space="preserve"> cắt đường thẳng </w:t>
      </w:r>
      <w:r w:rsidRPr="00330A7E">
        <w:rPr>
          <w:rFonts w:ascii="Times New Roman" w:hAnsi="Times New Roman" w:cs="Times New Roman"/>
          <w:position w:val="-10"/>
          <w:sz w:val="24"/>
          <w:szCs w:val="24"/>
        </w:rPr>
        <w:object w:dxaOrig="680" w:dyaOrig="320" w14:anchorId="01B52EE8">
          <v:shape id="_x0000_i3121" type="#_x0000_t75" style="width:34.5pt;height:16.5pt" o:ole="">
            <v:imagedata r:id="rId3629" o:title=""/>
          </v:shape>
          <o:OLEObject Type="Embed" ProgID="Equation.DSMT4" ShapeID="_x0000_i3121" DrawAspect="Content" ObjectID="_1796842185" r:id="rId3630"/>
        </w:object>
      </w:r>
      <w:r w:rsidRPr="00330A7E">
        <w:rPr>
          <w:rFonts w:ascii="Times New Roman" w:eastAsia="Calibri" w:hAnsi="Times New Roman" w:cs="Times New Roman"/>
          <w:sz w:val="24"/>
          <w:szCs w:val="24"/>
        </w:rPr>
        <w:t xml:space="preserve"> tại hai điểm.</w:t>
      </w:r>
    </w:p>
    <w:p w14:paraId="12921388" w14:textId="77777777" w:rsidR="00ED397D" w:rsidRPr="00330A7E" w:rsidRDefault="00ED397D" w:rsidP="00330A7E">
      <w:pPr>
        <w:spacing w:after="0"/>
        <w:jc w:val="both"/>
        <w:rPr>
          <w:rFonts w:ascii="Times New Roman" w:eastAsia="Calibri" w:hAnsi="Times New Roman" w:cs="Times New Roman"/>
          <w:bCs/>
          <w:color w:val="000000" w:themeColor="text1"/>
          <w:sz w:val="24"/>
          <w:szCs w:val="24"/>
        </w:rPr>
      </w:pPr>
    </w:p>
    <w:p w14:paraId="09040268" w14:textId="77777777" w:rsidR="00ED397D" w:rsidRPr="00330A7E" w:rsidRDefault="00ED397D" w:rsidP="000E1E56">
      <w:pPr>
        <w:pStyle w:val="ListParagraph"/>
        <w:numPr>
          <w:ilvl w:val="0"/>
          <w:numId w:val="5"/>
        </w:numPr>
        <w:tabs>
          <w:tab w:val="left" w:pos="992"/>
        </w:tabs>
        <w:spacing w:before="120" w:line="276" w:lineRule="auto"/>
        <w:jc w:val="left"/>
        <w:rPr>
          <w:rFonts w:ascii="Times New Roman" w:hAnsi="Times New Roman" w:cs="Times New Roman"/>
          <w:sz w:val="24"/>
          <w:szCs w:val="24"/>
        </w:rPr>
      </w:pPr>
      <w:r w:rsidRPr="00330A7E">
        <w:rPr>
          <w:rFonts w:ascii="Times New Roman" w:hAnsi="Times New Roman" w:cs="Times New Roman"/>
          <w:sz w:val="24"/>
          <w:szCs w:val="24"/>
        </w:rPr>
        <w:t xml:space="preserve">Một công ty kinh doanh bất động sản có 20 căn hộ cho thuê. Biết rằng nếu cho thuê mỗi căn hộ với giá 2 triệu đồng/ tháng thì tất cả các căn hộ đều có người thuê. Nhưng cứ mỗi lần tăng giá cho thuê mỗi căn hộ thêm 200 nghìn đồng/tháng thì có thêm một căn hộ bị bỏ trống. </w:t>
      </w:r>
    </w:p>
    <w:p w14:paraId="79DCF385" w14:textId="77777777" w:rsidR="00ED397D" w:rsidRPr="00330A7E" w:rsidRDefault="00ED397D" w:rsidP="000E1E56">
      <w:pPr>
        <w:pStyle w:val="ListParagraph"/>
        <w:numPr>
          <w:ilvl w:val="0"/>
          <w:numId w:val="31"/>
        </w:numPr>
        <w:spacing w:after="160" w:line="276" w:lineRule="auto"/>
        <w:jc w:val="left"/>
        <w:rPr>
          <w:rFonts w:ascii="Times New Roman" w:hAnsi="Times New Roman" w:cs="Times New Roman"/>
          <w:sz w:val="24"/>
          <w:szCs w:val="24"/>
        </w:rPr>
      </w:pPr>
      <w:r w:rsidRPr="00330A7E">
        <w:rPr>
          <w:rFonts w:ascii="Times New Roman" w:hAnsi="Times New Roman" w:cs="Times New Roman"/>
          <w:bCs/>
          <w:sz w:val="24"/>
          <w:szCs w:val="24"/>
        </w:rPr>
        <w:t>Nếu công ty</w:t>
      </w:r>
      <w:r w:rsidRPr="00330A7E">
        <w:rPr>
          <w:rFonts w:ascii="Times New Roman" w:hAnsi="Times New Roman" w:cs="Times New Roman"/>
          <w:sz w:val="24"/>
          <w:szCs w:val="24"/>
        </w:rPr>
        <w:t xml:space="preserve"> cho thuê mỗi căn hộ với giá 2,6 triệu đồng/tháng thì có 3 phòng bị bỏ trống.</w:t>
      </w:r>
    </w:p>
    <w:p w14:paraId="2C7727CF" w14:textId="77777777" w:rsidR="00ED397D" w:rsidRPr="00330A7E" w:rsidRDefault="00ED397D" w:rsidP="000E1E56">
      <w:pPr>
        <w:pStyle w:val="ListParagraph"/>
        <w:numPr>
          <w:ilvl w:val="0"/>
          <w:numId w:val="31"/>
        </w:numPr>
        <w:spacing w:after="160" w:line="276" w:lineRule="auto"/>
        <w:jc w:val="left"/>
        <w:rPr>
          <w:rFonts w:ascii="Times New Roman" w:hAnsi="Times New Roman" w:cs="Times New Roman"/>
          <w:sz w:val="24"/>
          <w:szCs w:val="24"/>
        </w:rPr>
      </w:pPr>
      <w:r w:rsidRPr="00330A7E">
        <w:rPr>
          <w:rFonts w:ascii="Times New Roman" w:hAnsi="Times New Roman" w:cs="Times New Roman"/>
          <w:bCs/>
          <w:sz w:val="24"/>
          <w:szCs w:val="24"/>
        </w:rPr>
        <w:t>Nếu công ty</w:t>
      </w:r>
      <w:r w:rsidRPr="00330A7E">
        <w:rPr>
          <w:rFonts w:ascii="Times New Roman" w:hAnsi="Times New Roman" w:cs="Times New Roman"/>
          <w:sz w:val="24"/>
          <w:szCs w:val="24"/>
        </w:rPr>
        <w:t xml:space="preserve"> cho thuê mỗi căn hộ với giá 2,6 triệu đồng/tháng thì doanh thu của công ty trong tháng đó là 34 triệu.</w:t>
      </w:r>
    </w:p>
    <w:p w14:paraId="723EF8A7"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sz w:val="24"/>
          <w:szCs w:val="24"/>
        </w:rPr>
        <w:t xml:space="preserve">c)  </w:t>
      </w:r>
      <w:r w:rsidRPr="00330A7E">
        <w:rPr>
          <w:rFonts w:ascii="Times New Roman" w:hAnsi="Times New Roman" w:cs="Times New Roman"/>
          <w:sz w:val="24"/>
          <w:szCs w:val="24"/>
        </w:rPr>
        <w:t>Nếu công ty cho thuê mỗi căn hộ với giá tăng thêm là 200</w:t>
      </w:r>
      <w:r w:rsidRPr="00330A7E">
        <w:rPr>
          <w:rFonts w:ascii="Times New Roman" w:hAnsi="Times New Roman" w:cs="Times New Roman"/>
          <w:i/>
          <w:iCs/>
          <w:sz w:val="24"/>
          <w:szCs w:val="24"/>
        </w:rPr>
        <w:t>x</w:t>
      </w:r>
      <w:r w:rsidRPr="00330A7E">
        <w:rPr>
          <w:rFonts w:ascii="Times New Roman" w:hAnsi="Times New Roman" w:cs="Times New Roman"/>
          <w:sz w:val="24"/>
          <w:szCs w:val="24"/>
        </w:rPr>
        <w:t xml:space="preserve">  (x </w:t>
      </w:r>
      <w:r w:rsidRPr="00330A7E">
        <w:rPr>
          <w:rFonts w:ascii="Cambria Math" w:hAnsi="Cambria Math" w:cs="Cambria Math"/>
          <w:sz w:val="24"/>
          <w:szCs w:val="24"/>
        </w:rPr>
        <w:t>∈</w:t>
      </w:r>
      <w:r w:rsidRPr="00330A7E">
        <w:rPr>
          <w:rFonts w:ascii="Times New Roman" w:hAnsi="Times New Roman" w:cs="Times New Roman"/>
          <w:sz w:val="24"/>
          <w:szCs w:val="24"/>
        </w:rPr>
        <w:t xml:space="preserve"> </w:t>
      </w:r>
      <w:r w:rsidRPr="00330A7E">
        <w:rPr>
          <w:rFonts w:ascii="Cambria Math" w:hAnsi="Cambria Math" w:cs="Cambria Math"/>
          <w:sz w:val="24"/>
          <w:szCs w:val="24"/>
        </w:rPr>
        <w:t>ℕ</w:t>
      </w:r>
      <w:r w:rsidRPr="00330A7E">
        <w:rPr>
          <w:rFonts w:ascii="Times New Roman" w:hAnsi="Times New Roman" w:cs="Times New Roman"/>
          <w:sz w:val="24"/>
          <w:szCs w:val="24"/>
          <w:vertAlign w:val="superscript"/>
        </w:rPr>
        <w:t>*</w:t>
      </w:r>
      <w:r w:rsidRPr="00330A7E">
        <w:rPr>
          <w:rFonts w:ascii="Times New Roman" w:hAnsi="Times New Roman" w:cs="Times New Roman"/>
          <w:sz w:val="24"/>
          <w:szCs w:val="24"/>
        </w:rPr>
        <w:t xml:space="preserve">) thì doanh thu được tính theo công thức </w:t>
      </w:r>
      <w:r w:rsidRPr="00330A7E">
        <w:rPr>
          <w:rFonts w:ascii="Times New Roman" w:hAnsi="Times New Roman" w:cs="Times New Roman"/>
          <w:position w:val="-14"/>
          <w:sz w:val="24"/>
          <w:szCs w:val="24"/>
        </w:rPr>
        <w:object w:dxaOrig="2960" w:dyaOrig="400" w14:anchorId="1ED53075">
          <v:shape id="_x0000_i3122" type="#_x0000_t75" style="width:148.5pt;height:19.5pt" o:ole="">
            <v:imagedata r:id="rId3631" o:title=""/>
          </v:shape>
          <o:OLEObject Type="Embed" ProgID="Equation.DSMT4" ShapeID="_x0000_i3122" DrawAspect="Content" ObjectID="_1796842186" r:id="rId3632"/>
        </w:object>
      </w:r>
      <w:r w:rsidRPr="00330A7E">
        <w:rPr>
          <w:rFonts w:ascii="Times New Roman" w:hAnsi="Times New Roman" w:cs="Times New Roman"/>
          <w:sz w:val="24"/>
          <w:szCs w:val="24"/>
        </w:rPr>
        <w:t xml:space="preserve"> (nghìn đồng).</w:t>
      </w:r>
    </w:p>
    <w:p w14:paraId="74D6114E"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sz w:val="24"/>
          <w:szCs w:val="24"/>
        </w:rPr>
        <w:t xml:space="preserve">d) </w:t>
      </w:r>
      <w:r w:rsidRPr="00330A7E">
        <w:rPr>
          <w:rFonts w:ascii="Times New Roman" w:hAnsi="Times New Roman" w:cs="Times New Roman"/>
          <w:sz w:val="24"/>
          <w:szCs w:val="24"/>
        </w:rPr>
        <w:t>Công ty khi cho thuê mỗi căn hộ với giá 2,8 triệu tổng số tiền thu được là lớn nhất.</w:t>
      </w:r>
    </w:p>
    <w:p w14:paraId="5362DA3E" w14:textId="77777777" w:rsidR="00ED397D" w:rsidRPr="00330A7E" w:rsidRDefault="00ED397D" w:rsidP="00330A7E">
      <w:pPr>
        <w:ind w:left="992"/>
        <w:rPr>
          <w:rFonts w:ascii="Times New Roman" w:hAnsi="Times New Roman" w:cs="Times New Roman"/>
          <w:sz w:val="24"/>
          <w:szCs w:val="24"/>
        </w:rPr>
      </w:pPr>
    </w:p>
    <w:p w14:paraId="125B4E93" w14:textId="77777777" w:rsidR="00ED397D" w:rsidRPr="00330A7E" w:rsidRDefault="00ED397D" w:rsidP="000E1E56">
      <w:pPr>
        <w:pStyle w:val="ListParagraph"/>
        <w:numPr>
          <w:ilvl w:val="0"/>
          <w:numId w:val="5"/>
        </w:numPr>
        <w:tabs>
          <w:tab w:val="left" w:pos="992"/>
        </w:tabs>
        <w:spacing w:before="120" w:line="276" w:lineRule="auto"/>
        <w:rPr>
          <w:rFonts w:ascii="Times New Roman" w:eastAsia="Calibri" w:hAnsi="Times New Roman" w:cs="Times New Roman"/>
          <w:bCs/>
          <w:sz w:val="24"/>
          <w:szCs w:val="24"/>
        </w:rPr>
      </w:pPr>
      <w:r w:rsidRPr="00330A7E">
        <w:rPr>
          <w:rFonts w:ascii="Times New Roman" w:eastAsia="Times New Roman" w:hAnsi="Times New Roman" w:cs="Times New Roman"/>
          <w:sz w:val="24"/>
          <w:szCs w:val="24"/>
          <w:lang w:val="pt-BR"/>
        </w:rPr>
        <w:t xml:space="preserve">Ở cửa ra vào của một nhà sách có một thiết bị cảnh báo hàng hóa chưa được thanh toán khi qua cửa. Thiết bị phát chuông cảnh báo với </w:t>
      </w:r>
      <w:r w:rsidRPr="00330A7E">
        <w:rPr>
          <w:rFonts w:ascii="Times New Roman" w:hAnsi="Times New Roman" w:cs="Times New Roman"/>
          <w:position w:val="-6"/>
          <w:sz w:val="24"/>
          <w:szCs w:val="24"/>
        </w:rPr>
        <w:object w:dxaOrig="499" w:dyaOrig="279" w14:anchorId="73B0B87E">
          <v:shape id="_x0000_i3123" type="#_x0000_t75" style="width:25.5pt;height:13.5pt" o:ole="">
            <v:imagedata r:id="rId3633" o:title=""/>
          </v:shape>
          <o:OLEObject Type="Embed" ProgID="Equation.DSMT4" ShapeID="_x0000_i3123" DrawAspect="Content" ObjectID="_1796842187" r:id="rId3634"/>
        </w:object>
      </w:r>
      <w:r w:rsidRPr="00330A7E">
        <w:rPr>
          <w:rFonts w:ascii="Times New Roman" w:eastAsia="Times New Roman" w:hAnsi="Times New Roman" w:cs="Times New Roman"/>
          <w:sz w:val="24"/>
          <w:szCs w:val="24"/>
          <w:lang w:val="pt-BR"/>
        </w:rPr>
        <w:t xml:space="preserve"> các hàng hóa ra cửa mà chưa thanh toán và </w:t>
      </w:r>
      <w:r w:rsidRPr="00330A7E">
        <w:rPr>
          <w:rFonts w:ascii="Times New Roman" w:hAnsi="Times New Roman" w:cs="Times New Roman"/>
          <w:position w:val="-10"/>
          <w:sz w:val="24"/>
          <w:szCs w:val="24"/>
        </w:rPr>
        <w:object w:dxaOrig="580" w:dyaOrig="320" w14:anchorId="5DA2AF42">
          <v:shape id="_x0000_i3124" type="#_x0000_t75" style="width:28.5pt;height:16.5pt" o:ole="">
            <v:imagedata r:id="rId3635" o:title=""/>
          </v:shape>
          <o:OLEObject Type="Embed" ProgID="Equation.DSMT4" ShapeID="_x0000_i3124" DrawAspect="Content" ObjectID="_1796842188" r:id="rId3636"/>
        </w:object>
      </w:r>
      <w:r w:rsidRPr="00330A7E">
        <w:rPr>
          <w:rFonts w:ascii="Times New Roman" w:eastAsia="Times New Roman" w:hAnsi="Times New Roman" w:cs="Times New Roman"/>
          <w:sz w:val="24"/>
          <w:szCs w:val="24"/>
          <w:lang w:val="pt-BR"/>
        </w:rPr>
        <w:t xml:space="preserve"> các hàng hóa đã thanh toán. Tỷ lệ hàng hóa qua cửa không được thanh toán là </w:t>
      </w:r>
      <w:r w:rsidRPr="00330A7E">
        <w:rPr>
          <w:rFonts w:ascii="Times New Roman" w:hAnsi="Times New Roman" w:cs="Times New Roman"/>
          <w:position w:val="-10"/>
          <w:sz w:val="24"/>
          <w:szCs w:val="24"/>
        </w:rPr>
        <w:object w:dxaOrig="580" w:dyaOrig="320" w14:anchorId="452A6FFC">
          <v:shape id="_x0000_i3125" type="#_x0000_t75" style="width:28.5pt;height:16.5pt" o:ole="">
            <v:imagedata r:id="rId3637" o:title=""/>
          </v:shape>
          <o:OLEObject Type="Embed" ProgID="Equation.DSMT4" ShapeID="_x0000_i3125" DrawAspect="Content" ObjectID="_1796842189" r:id="rId3638"/>
        </w:object>
      </w:r>
      <w:r w:rsidRPr="00330A7E">
        <w:rPr>
          <w:rFonts w:ascii="Times New Roman" w:eastAsia="Times New Roman" w:hAnsi="Times New Roman" w:cs="Times New Roman"/>
          <w:sz w:val="24"/>
          <w:szCs w:val="24"/>
          <w:lang w:val="pt-BR"/>
        </w:rPr>
        <w:t xml:space="preserve">. Chọn ngẫu nhiên một hàng hóa khi đi qua cửa. </w:t>
      </w:r>
    </w:p>
    <w:p w14:paraId="53E20CE8" w14:textId="77777777" w:rsidR="00ED397D" w:rsidRPr="00330A7E" w:rsidRDefault="00ED397D" w:rsidP="00330A7E">
      <w:pPr>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color w:val="000000" w:themeColor="text1"/>
          <w:sz w:val="24"/>
          <w:szCs w:val="24"/>
        </w:rPr>
        <w:t xml:space="preserve">a) </w:t>
      </w:r>
      <w:r w:rsidRPr="00330A7E">
        <w:rPr>
          <w:rFonts w:ascii="Times New Roman" w:eastAsia="Times New Roman" w:hAnsi="Times New Roman" w:cs="Times New Roman"/>
          <w:bCs/>
          <w:sz w:val="24"/>
          <w:szCs w:val="24"/>
          <w:lang w:eastAsia="vi-VN"/>
        </w:rPr>
        <w:t xml:space="preserve">Xác suất để hàng qua cửa đã thanh toán là </w:t>
      </w:r>
      <w:r w:rsidRPr="00330A7E">
        <w:rPr>
          <w:rFonts w:ascii="Times New Roman" w:hAnsi="Times New Roman" w:cs="Times New Roman"/>
          <w:position w:val="-10"/>
          <w:sz w:val="24"/>
          <w:szCs w:val="24"/>
        </w:rPr>
        <w:object w:dxaOrig="700" w:dyaOrig="320" w14:anchorId="0816FDCD">
          <v:shape id="_x0000_i3126" type="#_x0000_t75" style="width:34.5pt;height:16.5pt" o:ole="">
            <v:imagedata r:id="rId3639" o:title=""/>
          </v:shape>
          <o:OLEObject Type="Embed" ProgID="Equation.DSMT4" ShapeID="_x0000_i3126" DrawAspect="Content" ObjectID="_1796842190" r:id="rId3640"/>
        </w:object>
      </w:r>
      <w:r w:rsidRPr="00330A7E">
        <w:rPr>
          <w:rFonts w:ascii="Times New Roman" w:eastAsia="Times New Roman" w:hAnsi="Times New Roman" w:cs="Times New Roman"/>
          <w:bCs/>
          <w:sz w:val="24"/>
          <w:szCs w:val="24"/>
          <w:lang w:eastAsia="vi-VN"/>
        </w:rPr>
        <w:t>.</w:t>
      </w:r>
    </w:p>
    <w:p w14:paraId="22160044" w14:textId="77777777" w:rsidR="00ED397D" w:rsidRPr="00330A7E" w:rsidRDefault="00ED397D" w:rsidP="00330A7E">
      <w:pPr>
        <w:spacing w:after="0"/>
        <w:ind w:left="992"/>
        <w:jc w:val="both"/>
        <w:rPr>
          <w:rFonts w:ascii="Times New Roman" w:eastAsia="Times New Roman" w:hAnsi="Times New Roman" w:cs="Times New Roman"/>
          <w:bCs/>
          <w:sz w:val="24"/>
          <w:szCs w:val="24"/>
          <w:lang w:eastAsia="vi-VN"/>
        </w:rPr>
      </w:pPr>
      <w:r w:rsidRPr="00330A7E">
        <w:rPr>
          <w:rFonts w:ascii="Times New Roman" w:eastAsia="Calibri" w:hAnsi="Times New Roman" w:cs="Times New Roman"/>
          <w:b/>
          <w:color w:val="000000" w:themeColor="text1"/>
          <w:sz w:val="24"/>
          <w:szCs w:val="24"/>
        </w:rPr>
        <w:t xml:space="preserve">b) </w:t>
      </w:r>
      <w:r w:rsidRPr="00330A7E">
        <w:rPr>
          <w:rFonts w:ascii="Times New Roman" w:eastAsia="Times New Roman" w:hAnsi="Times New Roman" w:cs="Times New Roman"/>
          <w:bCs/>
          <w:sz w:val="24"/>
          <w:szCs w:val="24"/>
          <w:lang w:eastAsia="vi-VN"/>
        </w:rPr>
        <w:t xml:space="preserve">Xác suất để hàng qua cửa chưa thanh toán và thiết bị phát chuông cảnh báo là </w:t>
      </w:r>
      <w:r w:rsidRPr="00330A7E">
        <w:rPr>
          <w:rFonts w:ascii="Times New Roman" w:hAnsi="Times New Roman" w:cs="Times New Roman"/>
          <w:position w:val="-6"/>
          <w:sz w:val="24"/>
          <w:szCs w:val="24"/>
        </w:rPr>
        <w:object w:dxaOrig="380" w:dyaOrig="279" w14:anchorId="7513607C">
          <v:shape id="_x0000_i3127" type="#_x0000_t75" style="width:19.5pt;height:13.5pt" o:ole="">
            <v:imagedata r:id="rId3641" o:title=""/>
          </v:shape>
          <o:OLEObject Type="Embed" ProgID="Equation.DSMT4" ShapeID="_x0000_i3127" DrawAspect="Content" ObjectID="_1796842191" r:id="rId3642"/>
        </w:object>
      </w:r>
      <w:r w:rsidRPr="00330A7E">
        <w:rPr>
          <w:rFonts w:ascii="Times New Roman" w:eastAsia="Times New Roman" w:hAnsi="Times New Roman" w:cs="Times New Roman"/>
          <w:bCs/>
          <w:sz w:val="24"/>
          <w:szCs w:val="24"/>
          <w:lang w:eastAsia="vi-VN"/>
        </w:rPr>
        <w:t>.</w:t>
      </w:r>
    </w:p>
    <w:p w14:paraId="4114FE54" w14:textId="77777777" w:rsidR="00ED397D" w:rsidRPr="00330A7E" w:rsidRDefault="00ED397D" w:rsidP="00330A7E">
      <w:pPr>
        <w:spacing w:after="0"/>
        <w:ind w:left="992"/>
        <w:jc w:val="both"/>
        <w:rPr>
          <w:rFonts w:ascii="Times New Roman" w:eastAsia="Times New Roman" w:hAnsi="Times New Roman" w:cs="Times New Roman"/>
          <w:bCs/>
          <w:sz w:val="24"/>
          <w:szCs w:val="24"/>
          <w:lang w:eastAsia="vi-VN"/>
        </w:rPr>
      </w:pPr>
      <w:r w:rsidRPr="00330A7E">
        <w:rPr>
          <w:rFonts w:ascii="Times New Roman" w:eastAsia="Calibri" w:hAnsi="Times New Roman" w:cs="Times New Roman"/>
          <w:b/>
          <w:color w:val="000000" w:themeColor="text1"/>
          <w:sz w:val="24"/>
          <w:szCs w:val="24"/>
        </w:rPr>
        <w:t xml:space="preserve">c) </w:t>
      </w:r>
      <w:r w:rsidRPr="00330A7E">
        <w:rPr>
          <w:rFonts w:ascii="Times New Roman" w:eastAsia="Times New Roman" w:hAnsi="Times New Roman" w:cs="Times New Roman"/>
          <w:bCs/>
          <w:sz w:val="24"/>
          <w:szCs w:val="24"/>
          <w:lang w:eastAsia="vi-VN"/>
        </w:rPr>
        <w:t xml:space="preserve">Xác suất để hàng qua cửa đã thanh toán và thiết bị phát chuông cảnh báo là </w:t>
      </w:r>
      <w:r w:rsidRPr="00330A7E">
        <w:rPr>
          <w:rFonts w:ascii="Times New Roman" w:hAnsi="Times New Roman" w:cs="Times New Roman"/>
          <w:position w:val="-10"/>
          <w:sz w:val="24"/>
          <w:szCs w:val="24"/>
        </w:rPr>
        <w:object w:dxaOrig="580" w:dyaOrig="320" w14:anchorId="03696C09">
          <v:shape id="_x0000_i3128" type="#_x0000_t75" style="width:28.5pt;height:16.5pt" o:ole="">
            <v:imagedata r:id="rId3643" o:title=""/>
          </v:shape>
          <o:OLEObject Type="Embed" ProgID="Equation.DSMT4" ShapeID="_x0000_i3128" DrawAspect="Content" ObjectID="_1796842192" r:id="rId3644"/>
        </w:object>
      </w:r>
      <w:r w:rsidRPr="00330A7E">
        <w:rPr>
          <w:rFonts w:ascii="Times New Roman" w:eastAsia="Times New Roman" w:hAnsi="Times New Roman" w:cs="Times New Roman"/>
          <w:bCs/>
          <w:sz w:val="24"/>
          <w:szCs w:val="24"/>
          <w:lang w:eastAsia="vi-VN"/>
        </w:rPr>
        <w:t>.</w:t>
      </w:r>
    </w:p>
    <w:p w14:paraId="5D6DBD3F" w14:textId="77777777" w:rsidR="00ED397D" w:rsidRPr="00330A7E" w:rsidRDefault="00ED397D" w:rsidP="00330A7E">
      <w:pPr>
        <w:spacing w:after="0"/>
        <w:ind w:left="992"/>
        <w:jc w:val="both"/>
        <w:rPr>
          <w:rFonts w:ascii="Times New Roman" w:eastAsia="Times New Roman" w:hAnsi="Times New Roman" w:cs="Times New Roman"/>
          <w:bCs/>
          <w:sz w:val="24"/>
          <w:szCs w:val="24"/>
          <w:lang w:eastAsia="vi-VN"/>
        </w:rPr>
      </w:pPr>
      <w:r w:rsidRPr="00330A7E">
        <w:rPr>
          <w:rFonts w:ascii="Times New Roman" w:eastAsia="Calibri" w:hAnsi="Times New Roman" w:cs="Times New Roman"/>
          <w:b/>
          <w:color w:val="000000" w:themeColor="text1"/>
          <w:sz w:val="24"/>
          <w:szCs w:val="24"/>
        </w:rPr>
        <w:t xml:space="preserve">d) </w:t>
      </w:r>
      <w:r w:rsidRPr="00330A7E">
        <w:rPr>
          <w:rFonts w:ascii="Times New Roman" w:eastAsia="Times New Roman" w:hAnsi="Times New Roman" w:cs="Times New Roman"/>
          <w:bCs/>
          <w:sz w:val="24"/>
          <w:szCs w:val="24"/>
          <w:lang w:eastAsia="vi-VN"/>
        </w:rPr>
        <w:t xml:space="preserve">Xác suất để hàng qua cửa chưa thanh toán và thiết bị không phát chuông cảnh báo là </w:t>
      </w:r>
      <w:r w:rsidRPr="00330A7E">
        <w:rPr>
          <w:rFonts w:ascii="Times New Roman" w:hAnsi="Times New Roman" w:cs="Times New Roman"/>
          <w:position w:val="-10"/>
          <w:sz w:val="24"/>
          <w:szCs w:val="24"/>
        </w:rPr>
        <w:object w:dxaOrig="840" w:dyaOrig="320" w14:anchorId="7E6259D3">
          <v:shape id="_x0000_i3129" type="#_x0000_t75" style="width:42pt;height:16.5pt" o:ole="">
            <v:imagedata r:id="rId3645" o:title=""/>
          </v:shape>
          <o:OLEObject Type="Embed" ProgID="Equation.DSMT4" ShapeID="_x0000_i3129" DrawAspect="Content" ObjectID="_1796842193" r:id="rId3646"/>
        </w:object>
      </w:r>
      <w:r w:rsidRPr="00330A7E">
        <w:rPr>
          <w:rFonts w:ascii="Times New Roman" w:eastAsia="Times New Roman" w:hAnsi="Times New Roman" w:cs="Times New Roman"/>
          <w:bCs/>
          <w:sz w:val="24"/>
          <w:szCs w:val="24"/>
          <w:lang w:eastAsia="vi-VN"/>
        </w:rPr>
        <w:t>.</w:t>
      </w:r>
    </w:p>
    <w:p w14:paraId="560206D5" w14:textId="77777777" w:rsidR="00ED397D" w:rsidRPr="00330A7E" w:rsidRDefault="00ED397D" w:rsidP="00330A7E">
      <w:pPr>
        <w:spacing w:after="0"/>
        <w:ind w:left="992"/>
        <w:jc w:val="both"/>
        <w:rPr>
          <w:rFonts w:ascii="Times New Roman" w:eastAsia="Calibri" w:hAnsi="Times New Roman" w:cs="Times New Roman"/>
          <w:bCs/>
          <w:sz w:val="24"/>
          <w:szCs w:val="24"/>
        </w:rPr>
      </w:pPr>
    </w:p>
    <w:p w14:paraId="26CCF744" w14:textId="77777777" w:rsidR="00ED397D" w:rsidRPr="00330A7E" w:rsidRDefault="00ED397D" w:rsidP="00330A7E">
      <w:pPr>
        <w:spacing w:before="120"/>
        <w:rPr>
          <w:rFonts w:ascii="Times New Roman" w:eastAsia="Calibri" w:hAnsi="Times New Roman" w:cs="Times New Roman"/>
          <w:bCs/>
          <w:sz w:val="24"/>
          <w:szCs w:val="24"/>
        </w:rPr>
      </w:pPr>
      <w:r w:rsidRPr="00330A7E">
        <w:rPr>
          <w:rFonts w:ascii="Times New Roman" w:eastAsia="Calibri" w:hAnsi="Times New Roman" w:cs="Times New Roman"/>
          <w:b/>
          <w:color w:val="0033CC"/>
          <w:sz w:val="24"/>
          <w:szCs w:val="24"/>
        </w:rPr>
        <w:t>PHẦN III. Câu trắc nghiệm trả lời ngắn.</w:t>
      </w:r>
      <w:r w:rsidRPr="00330A7E">
        <w:rPr>
          <w:rFonts w:ascii="Times New Roman" w:eastAsia="Calibri" w:hAnsi="Times New Roman" w:cs="Times New Roman"/>
          <w:bCs/>
          <w:color w:val="0033CC"/>
          <w:sz w:val="24"/>
          <w:szCs w:val="24"/>
        </w:rPr>
        <w:t xml:space="preserve"> </w:t>
      </w:r>
      <w:r w:rsidRPr="00330A7E">
        <w:rPr>
          <w:rFonts w:ascii="Times New Roman" w:eastAsia="Calibri" w:hAnsi="Times New Roman" w:cs="Times New Roman"/>
          <w:bCs/>
          <w:sz w:val="24"/>
          <w:szCs w:val="24"/>
        </w:rPr>
        <w:t>Thí sinh trả lời từ câu 1 đến câu 6.</w:t>
      </w:r>
    </w:p>
    <w:p w14:paraId="2036B609" w14:textId="77777777" w:rsidR="00ED397D" w:rsidRPr="00330A7E" w:rsidRDefault="00ED397D" w:rsidP="000E1E56">
      <w:pPr>
        <w:pStyle w:val="ListParagraph"/>
        <w:numPr>
          <w:ilvl w:val="0"/>
          <w:numId w:val="32"/>
        </w:numPr>
        <w:spacing w:before="120" w:line="276" w:lineRule="auto"/>
        <w:jc w:val="left"/>
        <w:rPr>
          <w:rFonts w:ascii="Times New Roman" w:hAnsi="Times New Roman" w:cs="Times New Roman"/>
          <w:color w:val="000000"/>
          <w:sz w:val="24"/>
          <w:szCs w:val="24"/>
          <w:shd w:val="clear" w:color="auto" w:fill="FFFFFF"/>
        </w:rPr>
      </w:pPr>
      <w:r w:rsidRPr="00330A7E">
        <w:rPr>
          <w:rFonts w:ascii="Times New Roman" w:eastAsia="Times New Roman" w:hAnsi="Times New Roman" w:cs="Times New Roman"/>
          <w:sz w:val="24"/>
          <w:szCs w:val="24"/>
        </w:rPr>
        <w:t>N</w:t>
      </w:r>
      <w:r w:rsidRPr="00330A7E">
        <w:rPr>
          <w:rFonts w:ascii="Times New Roman" w:hAnsi="Times New Roman" w:cs="Times New Roman"/>
          <w:sz w:val="24"/>
          <w:szCs w:val="24"/>
          <w:shd w:val="clear" w:color="auto" w:fill="FFFFFF"/>
        </w:rPr>
        <w:t xml:space="preserve">gười </w:t>
      </w:r>
      <w:r w:rsidRPr="00330A7E">
        <w:rPr>
          <w:rFonts w:ascii="Times New Roman" w:hAnsi="Times New Roman" w:cs="Times New Roman"/>
          <w:color w:val="000000"/>
          <w:sz w:val="24"/>
          <w:szCs w:val="24"/>
          <w:shd w:val="clear" w:color="auto" w:fill="FFFFFF"/>
        </w:rPr>
        <w:t xml:space="preserve">ta dự định lắp kính cho cửa của một mái vòm có dạng hình parabol. Hãy tính diện tích mặt kính cần lắp vào, biết rằng vòm cửa cao </w:t>
      </w:r>
      <w:r w:rsidRPr="00330A7E">
        <w:rPr>
          <w:rFonts w:ascii="Times New Roman" w:hAnsi="Times New Roman" w:cs="Times New Roman"/>
          <w:position w:val="-4"/>
          <w:sz w:val="24"/>
          <w:szCs w:val="24"/>
        </w:rPr>
        <w:object w:dxaOrig="300" w:dyaOrig="260" w14:anchorId="1E1CFB93">
          <v:shape id="_x0000_i3130" type="#_x0000_t75" style="width:15pt;height:13.5pt" o:ole="">
            <v:imagedata r:id="rId3647" o:title=""/>
          </v:shape>
          <o:OLEObject Type="Embed" ProgID="Equation.DSMT4" ShapeID="_x0000_i3130" DrawAspect="Content" ObjectID="_1796842194" r:id="rId3648"/>
        </w:object>
      </w:r>
      <w:r w:rsidRPr="00330A7E">
        <w:rPr>
          <w:rFonts w:ascii="Times New Roman" w:hAnsi="Times New Roman" w:cs="Times New Roman"/>
          <w:color w:val="000000"/>
          <w:sz w:val="24"/>
          <w:szCs w:val="24"/>
          <w:shd w:val="clear" w:color="auto" w:fill="FFFFFF"/>
        </w:rPr>
        <w:t xml:space="preserve">m và rộng </w:t>
      </w:r>
      <w:r w:rsidRPr="00330A7E">
        <w:rPr>
          <w:rFonts w:ascii="Times New Roman" w:hAnsi="Times New Roman" w:cs="Times New Roman"/>
          <w:position w:val="-6"/>
          <w:sz w:val="24"/>
          <w:szCs w:val="24"/>
        </w:rPr>
        <w:object w:dxaOrig="320" w:dyaOrig="279" w14:anchorId="58EBFD0F">
          <v:shape id="_x0000_i3131" type="#_x0000_t75" style="width:16.5pt;height:13.5pt" o:ole="">
            <v:imagedata r:id="rId3649" o:title=""/>
          </v:shape>
          <o:OLEObject Type="Embed" ProgID="Equation.DSMT4" ShapeID="_x0000_i3131" DrawAspect="Content" ObjectID="_1796842195" r:id="rId3650"/>
        </w:object>
      </w:r>
      <w:r w:rsidRPr="00330A7E">
        <w:rPr>
          <w:rFonts w:ascii="Times New Roman" w:hAnsi="Times New Roman" w:cs="Times New Roman"/>
          <w:color w:val="000000"/>
          <w:sz w:val="24"/>
          <w:szCs w:val="24"/>
          <w:shd w:val="clear" w:color="auto" w:fill="FFFFFF"/>
        </w:rPr>
        <w:t>m (</w:t>
      </w:r>
      <w:r w:rsidRPr="00330A7E">
        <w:rPr>
          <w:rFonts w:ascii="Times New Roman" w:hAnsi="Times New Roman" w:cs="Times New Roman"/>
          <w:b/>
          <w:color w:val="000000"/>
          <w:sz w:val="24"/>
          <w:szCs w:val="24"/>
          <w:shd w:val="clear" w:color="auto" w:fill="FFFFFF"/>
        </w:rPr>
        <w:t>Hình bên dưới)</w:t>
      </w:r>
    </w:p>
    <w:p w14:paraId="6DF231F0" w14:textId="77777777" w:rsidR="00ED397D" w:rsidRPr="00330A7E" w:rsidRDefault="00ED397D" w:rsidP="00330A7E">
      <w:pPr>
        <w:tabs>
          <w:tab w:val="left" w:pos="283"/>
          <w:tab w:val="left" w:pos="2835"/>
          <w:tab w:val="left" w:pos="5386"/>
          <w:tab w:val="left" w:pos="7937"/>
        </w:tabs>
        <w:spacing w:before="120" w:after="0" w:line="240" w:lineRule="auto"/>
        <w:ind w:firstLine="283"/>
        <w:contextualSpacing/>
        <w:jc w:val="center"/>
        <w:rPr>
          <w:rFonts w:ascii="Times New Roman" w:hAnsi="Times New Roman" w:cs="Times New Roman"/>
          <w:b/>
          <w:color w:val="0000FF"/>
          <w:sz w:val="24"/>
          <w:szCs w:val="24"/>
        </w:rPr>
      </w:pPr>
      <w:r w:rsidRPr="00330A7E">
        <w:rPr>
          <w:rFonts w:ascii="Times New Roman" w:hAnsi="Times New Roman" w:cs="Times New Roman"/>
          <w:noProof/>
          <w:sz w:val="24"/>
          <w:szCs w:val="24"/>
          <w:lang w:eastAsia="en-US"/>
        </w:rPr>
        <w:drawing>
          <wp:inline distT="0" distB="0" distL="0" distR="0" wp14:anchorId="12CF2FDA" wp14:editId="316B69BB">
            <wp:extent cx="2876550" cy="2272665"/>
            <wp:effectExtent l="0" t="0" r="0" b="0"/>
            <wp:docPr id="63" name="Picture 63" descr="Bài 7 trang 41 Toán 12 Cánh diều Tập 2 | Giải Toá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ài 7 trang 41 Toán 12 Cánh diều Tập 2 | Giải Toán 12"/>
                    <pic:cNvPicPr>
                      <a:picLocks noChangeAspect="1" noChangeArrowheads="1"/>
                    </pic:cNvPicPr>
                  </pic:nvPicPr>
                  <pic:blipFill>
                    <a:blip r:embed="rId3651">
                      <a:extLst>
                        <a:ext uri="{28A0092B-C50C-407E-A947-70E740481C1C}">
                          <a14:useLocalDpi xmlns:a14="http://schemas.microsoft.com/office/drawing/2010/main" val="0"/>
                        </a:ext>
                      </a:extLst>
                    </a:blip>
                    <a:srcRect/>
                    <a:stretch>
                      <a:fillRect/>
                    </a:stretch>
                  </pic:blipFill>
                  <pic:spPr bwMode="auto">
                    <a:xfrm>
                      <a:off x="0" y="0"/>
                      <a:ext cx="2876550" cy="2272665"/>
                    </a:xfrm>
                    <a:prstGeom prst="rect">
                      <a:avLst/>
                    </a:prstGeom>
                    <a:noFill/>
                    <a:ln>
                      <a:noFill/>
                    </a:ln>
                  </pic:spPr>
                </pic:pic>
              </a:graphicData>
            </a:graphic>
          </wp:inline>
        </w:drawing>
      </w:r>
    </w:p>
    <w:p w14:paraId="7F72A6A4" w14:textId="77777777" w:rsidR="00ED397D" w:rsidRPr="00330A7E" w:rsidRDefault="00ED397D" w:rsidP="000E1E56">
      <w:pPr>
        <w:pStyle w:val="ListParagraph"/>
        <w:numPr>
          <w:ilvl w:val="0"/>
          <w:numId w:val="32"/>
        </w:numPr>
        <w:spacing w:before="120" w:line="276" w:lineRule="auto"/>
        <w:jc w:val="left"/>
        <w:rPr>
          <w:rFonts w:ascii="Times New Roman" w:hAnsi="Times New Roman" w:cs="Times New Roman"/>
          <w:sz w:val="24"/>
          <w:szCs w:val="24"/>
        </w:rPr>
      </w:pPr>
      <w:r w:rsidRPr="00330A7E">
        <w:rPr>
          <w:rFonts w:ascii="Times New Roman" w:eastAsia="Times New Roman" w:hAnsi="Times New Roman" w:cs="Times New Roman"/>
          <w:sz w:val="24"/>
          <w:szCs w:val="24"/>
        </w:rPr>
        <w:t xml:space="preserve">Sau khi đo kích thước của thùng rượu vang (Hình 36), bạn Quân xác định thùng rượu vang có dạng hình tròn xoay được tạo thành khi cho hình phẳng giới hạn bởi đồ thị hàm số </w:t>
      </w:r>
      <w:r w:rsidRPr="00330A7E">
        <w:rPr>
          <w:rFonts w:ascii="Times New Roman" w:hAnsi="Times New Roman" w:cs="Times New Roman"/>
          <w:position w:val="-10"/>
          <w:sz w:val="24"/>
          <w:szCs w:val="24"/>
        </w:rPr>
        <w:object w:dxaOrig="2740" w:dyaOrig="360" w14:anchorId="70580D4D">
          <v:shape id="_x0000_i3132" type="#_x0000_t75" style="width:136.5pt;height:18pt" o:ole="">
            <v:imagedata r:id="rId3652" o:title=""/>
          </v:shape>
          <o:OLEObject Type="Embed" ProgID="Equation.DSMT4" ShapeID="_x0000_i3132" DrawAspect="Content" ObjectID="_1796842196" r:id="rId3653"/>
        </w:object>
      </w:r>
      <w:r w:rsidRPr="00330A7E">
        <w:rPr>
          <w:rFonts w:ascii="Times New Roman" w:hAnsi="Times New Roman" w:cs="Times New Roman"/>
          <w:sz w:val="24"/>
          <w:szCs w:val="24"/>
        </w:rPr>
        <w:t xml:space="preserve">trục </w:t>
      </w:r>
      <w:r w:rsidRPr="00330A7E">
        <w:rPr>
          <w:rFonts w:ascii="Times New Roman" w:hAnsi="Times New Roman" w:cs="Times New Roman"/>
          <w:position w:val="-6"/>
          <w:sz w:val="24"/>
          <w:szCs w:val="24"/>
        </w:rPr>
        <w:object w:dxaOrig="360" w:dyaOrig="279" w14:anchorId="7D032F8A">
          <v:shape id="_x0000_i3133" type="#_x0000_t75" style="width:18pt;height:13.5pt" o:ole="">
            <v:imagedata r:id="rId3654" o:title=""/>
          </v:shape>
          <o:OLEObject Type="Embed" ProgID="Equation.DSMT4" ShapeID="_x0000_i3133" DrawAspect="Content" ObjectID="_1796842197" r:id="rId3655"/>
        </w:object>
      </w:r>
      <w:r w:rsidRPr="00330A7E">
        <w:rPr>
          <w:rFonts w:ascii="Times New Roman" w:hAnsi="Times New Roman" w:cs="Times New Roman"/>
          <w:sz w:val="24"/>
          <w:szCs w:val="24"/>
        </w:rPr>
        <w:t xml:space="preserve"> và hai đường thẳng </w:t>
      </w:r>
      <w:r w:rsidRPr="00330A7E">
        <w:rPr>
          <w:rFonts w:ascii="Times New Roman" w:hAnsi="Times New Roman" w:cs="Times New Roman"/>
          <w:position w:val="-10"/>
          <w:sz w:val="24"/>
          <w:szCs w:val="24"/>
        </w:rPr>
        <w:object w:dxaOrig="1540" w:dyaOrig="320" w14:anchorId="7E43C8F9">
          <v:shape id="_x0000_i3134" type="#_x0000_t75" style="width:76.5pt;height:16.5pt" o:ole="">
            <v:imagedata r:id="rId3656" o:title=""/>
          </v:shape>
          <o:OLEObject Type="Embed" ProgID="Equation.DSMT4" ShapeID="_x0000_i3134" DrawAspect="Content" ObjectID="_1796842198" r:id="rId3657"/>
        </w:object>
      </w:r>
      <w:r w:rsidRPr="00330A7E">
        <w:rPr>
          <w:rFonts w:ascii="Times New Roman" w:hAnsi="Times New Roman" w:cs="Times New Roman"/>
          <w:sz w:val="24"/>
          <w:szCs w:val="24"/>
        </w:rPr>
        <w:t xml:space="preserve"> quay quanh trục </w:t>
      </w:r>
      <w:r w:rsidRPr="00330A7E">
        <w:rPr>
          <w:rFonts w:ascii="Times New Roman" w:hAnsi="Times New Roman" w:cs="Times New Roman"/>
          <w:position w:val="-6"/>
          <w:sz w:val="24"/>
          <w:szCs w:val="24"/>
        </w:rPr>
        <w:object w:dxaOrig="360" w:dyaOrig="279" w14:anchorId="098204CD">
          <v:shape id="_x0000_i3135" type="#_x0000_t75" style="width:18pt;height:13.5pt" o:ole="">
            <v:imagedata r:id="rId3658" o:title=""/>
          </v:shape>
          <o:OLEObject Type="Embed" ProgID="Equation.DSMT4" ShapeID="_x0000_i3135" DrawAspect="Content" ObjectID="_1796842199" r:id="rId3659"/>
        </w:object>
      </w:r>
      <w:r w:rsidRPr="00330A7E">
        <w:rPr>
          <w:rFonts w:ascii="Times New Roman" w:hAnsi="Times New Roman" w:cs="Times New Roman"/>
          <w:sz w:val="24"/>
          <w:szCs w:val="24"/>
        </w:rPr>
        <w:t>. Tính thể tích thùng rượu vang đó, biết đơn vị trên mỗi trục tọa độ là centimét.</w:t>
      </w:r>
    </w:p>
    <w:p w14:paraId="6C6FD57D" w14:textId="77777777" w:rsidR="00ED397D" w:rsidRPr="00330A7E" w:rsidRDefault="00ED397D" w:rsidP="00330A7E">
      <w:pPr>
        <w:tabs>
          <w:tab w:val="left" w:pos="283"/>
          <w:tab w:val="left" w:pos="2835"/>
          <w:tab w:val="left" w:pos="5386"/>
          <w:tab w:val="left" w:pos="7937"/>
        </w:tabs>
        <w:spacing w:before="120" w:after="0" w:line="240" w:lineRule="auto"/>
        <w:ind w:firstLine="283"/>
        <w:contextualSpacing/>
        <w:jc w:val="both"/>
        <w:rPr>
          <w:rFonts w:ascii="Times New Roman" w:hAnsi="Times New Roman" w:cs="Times New Roman"/>
          <w:sz w:val="24"/>
          <w:szCs w:val="24"/>
        </w:rPr>
      </w:pPr>
    </w:p>
    <w:p w14:paraId="195E1C9D" w14:textId="77777777" w:rsidR="00ED397D" w:rsidRPr="00330A7E" w:rsidRDefault="00ED397D" w:rsidP="00330A7E">
      <w:pPr>
        <w:tabs>
          <w:tab w:val="left" w:pos="283"/>
          <w:tab w:val="left" w:pos="2835"/>
          <w:tab w:val="left" w:pos="5386"/>
          <w:tab w:val="left" w:pos="7937"/>
        </w:tabs>
        <w:spacing w:before="120" w:after="0" w:line="240" w:lineRule="auto"/>
        <w:ind w:firstLine="283"/>
        <w:contextualSpacing/>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00C3F2DE" wp14:editId="7848F082">
            <wp:extent cx="1485900" cy="1573618"/>
            <wp:effectExtent l="0" t="0" r="0" b="7620"/>
            <wp:docPr id="1301619840" name="Picture 1301619840" descr="A couple of wooden barrel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ouple of wooden barrels  Description automatically generated"/>
                    <pic:cNvPicPr/>
                  </pic:nvPicPr>
                  <pic:blipFill>
                    <a:blip r:embed="rId3660">
                      <a:extLst>
                        <a:ext uri="{28A0092B-C50C-407E-A947-70E740481C1C}">
                          <a14:useLocalDpi xmlns:a14="http://schemas.microsoft.com/office/drawing/2010/main" val="0"/>
                        </a:ext>
                      </a:extLst>
                    </a:blip>
                    <a:stretch>
                      <a:fillRect/>
                    </a:stretch>
                  </pic:blipFill>
                  <pic:spPr>
                    <a:xfrm>
                      <a:off x="0" y="0"/>
                      <a:ext cx="1485900" cy="1573618"/>
                    </a:xfrm>
                    <a:prstGeom prst="rect">
                      <a:avLst/>
                    </a:prstGeom>
                  </pic:spPr>
                </pic:pic>
              </a:graphicData>
            </a:graphic>
          </wp:inline>
        </w:drawing>
      </w:r>
    </w:p>
    <w:p w14:paraId="4A7C84C8" w14:textId="77777777" w:rsidR="00ED397D" w:rsidRPr="00330A7E" w:rsidRDefault="00ED397D" w:rsidP="000E1E56">
      <w:pPr>
        <w:pStyle w:val="ListParagraph"/>
        <w:numPr>
          <w:ilvl w:val="0"/>
          <w:numId w:val="32"/>
        </w:numPr>
        <w:spacing w:before="120" w:line="276" w:lineRule="auto"/>
        <w:jc w:val="left"/>
        <w:rPr>
          <w:rFonts w:ascii="Times New Roman" w:hAnsi="Times New Roman" w:cs="Times New Roman"/>
          <w:b/>
          <w:color w:val="0000FF"/>
          <w:sz w:val="24"/>
          <w:szCs w:val="24"/>
        </w:rPr>
      </w:pPr>
      <w:r w:rsidRPr="00330A7E">
        <w:rPr>
          <w:rFonts w:ascii="Times New Roman" w:hAnsi="Times New Roman" w:cs="Times New Roman"/>
          <w:sz w:val="24"/>
          <w:szCs w:val="24"/>
        </w:rPr>
        <w:drawing>
          <wp:anchor distT="0" distB="0" distL="114300" distR="114300" simplePos="0" relativeHeight="251701248" behindDoc="0" locked="0" layoutInCell="1" allowOverlap="1" wp14:anchorId="213F9E78" wp14:editId="20AF2E8C">
            <wp:simplePos x="0" y="0"/>
            <wp:positionH relativeFrom="margin">
              <wp:align>right</wp:align>
            </wp:positionH>
            <wp:positionV relativeFrom="paragraph">
              <wp:posOffset>83185</wp:posOffset>
            </wp:positionV>
            <wp:extent cx="4213860" cy="1866900"/>
            <wp:effectExtent l="0" t="0" r="0" b="0"/>
            <wp:wrapSquare wrapText="bothSides"/>
            <wp:docPr id="1666752904" name="Picture 1"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52904" name="Picture 1" descr="A screenshot of a computer  Description automatically generated"/>
                    <pic:cNvPicPr/>
                  </pic:nvPicPr>
                  <pic:blipFill rotWithShape="1">
                    <a:blip r:embed="rId3661" cstate="print">
                      <a:extLst>
                        <a:ext uri="{28A0092B-C50C-407E-A947-70E740481C1C}">
                          <a14:useLocalDpi xmlns:a14="http://schemas.microsoft.com/office/drawing/2010/main" val="0"/>
                        </a:ext>
                      </a:extLst>
                    </a:blip>
                    <a:srcRect/>
                    <a:stretch/>
                  </pic:blipFill>
                  <pic:spPr bwMode="auto">
                    <a:xfrm>
                      <a:off x="0" y="0"/>
                      <a:ext cx="4213860" cy="186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0A7E">
        <w:rPr>
          <w:rFonts w:ascii="Times New Roman" w:hAnsi="Times New Roman" w:cs="Times New Roman"/>
          <w:bCs/>
          <w:sz w:val="24"/>
          <w:szCs w:val="24"/>
        </w:rPr>
        <w:t xml:space="preserve">Trong một bể hình lập phương cạnh </w:t>
      </w:r>
      <w:r w:rsidRPr="00330A7E">
        <w:rPr>
          <w:rFonts w:ascii="Times New Roman" w:hAnsi="Times New Roman" w:cs="Times New Roman"/>
          <w:position w:val="-10"/>
          <w:sz w:val="24"/>
          <w:szCs w:val="24"/>
        </w:rPr>
        <w:object w:dxaOrig="360" w:dyaOrig="320" w14:anchorId="5BFEE830">
          <v:shape id="_x0000_i3136" type="#_x0000_t75" style="width:18pt;height:16.5pt" o:ole="">
            <v:imagedata r:id="rId3662" o:title=""/>
          </v:shape>
          <o:OLEObject Type="Embed" ProgID="Equation.DSMT4" ShapeID="_x0000_i3136" DrawAspect="Content" ObjectID="_1796842200" r:id="rId3663"/>
        </w:object>
      </w:r>
      <w:r w:rsidRPr="00330A7E">
        <w:rPr>
          <w:rFonts w:ascii="Times New Roman" w:hAnsi="Times New Roman" w:cs="Times New Roman"/>
          <w:sz w:val="24"/>
          <w:szCs w:val="24"/>
        </w:rPr>
        <w:t xml:space="preserve"> có chứa một ít nước. Người ta đặt đáy bể nghiêng so với mặt phẳng nằm ngang. Biết rằng, lúc đó mặt nước có dạng hình bình hành </w:t>
      </w:r>
      <w:r w:rsidRPr="00330A7E">
        <w:rPr>
          <w:rFonts w:ascii="Times New Roman" w:hAnsi="Times New Roman" w:cs="Times New Roman"/>
          <w:position w:val="-6"/>
          <w:sz w:val="24"/>
          <w:szCs w:val="24"/>
        </w:rPr>
        <w:object w:dxaOrig="720" w:dyaOrig="279" w14:anchorId="5D1E70B9">
          <v:shape id="_x0000_i3137" type="#_x0000_t75" style="width:36pt;height:13.5pt" o:ole="">
            <v:imagedata r:id="rId3664" o:title=""/>
          </v:shape>
          <o:OLEObject Type="Embed" ProgID="Equation.DSMT4" ShapeID="_x0000_i3137" DrawAspect="Content" ObjectID="_1796842201" r:id="rId3665"/>
        </w:object>
      </w:r>
      <w:r w:rsidRPr="00330A7E">
        <w:rPr>
          <w:rFonts w:ascii="Times New Roman" w:hAnsi="Times New Roman" w:cs="Times New Roman"/>
          <w:sz w:val="24"/>
          <w:szCs w:val="24"/>
        </w:rPr>
        <w:t xml:space="preserve"> và khoảng cách từ điểm </w:t>
      </w:r>
      <w:r w:rsidRPr="00330A7E">
        <w:rPr>
          <w:rFonts w:ascii="Times New Roman" w:hAnsi="Times New Roman" w:cs="Times New Roman"/>
          <w:position w:val="-10"/>
          <w:sz w:val="24"/>
          <w:szCs w:val="24"/>
        </w:rPr>
        <w:object w:dxaOrig="740" w:dyaOrig="320" w14:anchorId="73D749A3">
          <v:shape id="_x0000_i3138" type="#_x0000_t75" style="width:37.5pt;height:16.5pt" o:ole="">
            <v:imagedata r:id="rId3666" o:title=""/>
          </v:shape>
          <o:OLEObject Type="Embed" ProgID="Equation.DSMT4" ShapeID="_x0000_i3138" DrawAspect="Content" ObjectID="_1796842202" r:id="rId3667"/>
        </w:object>
      </w:r>
      <w:r w:rsidRPr="00330A7E">
        <w:rPr>
          <w:rFonts w:ascii="Times New Roman" w:hAnsi="Times New Roman" w:cs="Times New Roman"/>
          <w:sz w:val="24"/>
          <w:szCs w:val="24"/>
        </w:rPr>
        <w:t xml:space="preserve"> đến đáy bể tương ứng là </w:t>
      </w:r>
      <w:r w:rsidRPr="00330A7E">
        <w:rPr>
          <w:rFonts w:ascii="Times New Roman" w:hAnsi="Times New Roman" w:cs="Times New Roman"/>
          <w:position w:val="-10"/>
          <w:sz w:val="24"/>
          <w:szCs w:val="24"/>
        </w:rPr>
        <w:object w:dxaOrig="1880" w:dyaOrig="320" w14:anchorId="2530E9A7">
          <v:shape id="_x0000_i3139" type="#_x0000_t75" style="width:94.5pt;height:16.5pt" o:ole="">
            <v:imagedata r:id="rId3668" o:title=""/>
          </v:shape>
          <o:OLEObject Type="Embed" ProgID="Equation.DSMT4" ShapeID="_x0000_i3139" DrawAspect="Content" ObjectID="_1796842203" r:id="rId3669"/>
        </w:object>
      </w:r>
      <w:r w:rsidRPr="00330A7E">
        <w:rPr>
          <w:rFonts w:ascii="Times New Roman" w:hAnsi="Times New Roman" w:cs="Times New Roman"/>
          <w:sz w:val="24"/>
          <w:szCs w:val="24"/>
        </w:rPr>
        <w:t>. Đáy bể nghiêng so với mặt phẳng nằm ngang một góc bao nhiêu độ (làm tròn kết quả đến hàng phần chục)?</w:t>
      </w:r>
    </w:p>
    <w:p w14:paraId="25FECD04" w14:textId="77777777" w:rsidR="00ED397D" w:rsidRPr="00330A7E" w:rsidRDefault="00ED397D" w:rsidP="00330A7E">
      <w:pPr>
        <w:tabs>
          <w:tab w:val="left" w:pos="283"/>
          <w:tab w:val="left" w:pos="2835"/>
          <w:tab w:val="left" w:pos="5386"/>
          <w:tab w:val="left" w:pos="7937"/>
        </w:tabs>
        <w:spacing w:before="120" w:after="0" w:line="240" w:lineRule="auto"/>
        <w:ind w:firstLine="283"/>
        <w:contextualSpacing/>
        <w:jc w:val="both"/>
        <w:rPr>
          <w:rFonts w:ascii="Times New Roman" w:hAnsi="Times New Roman" w:cs="Times New Roman"/>
          <w:sz w:val="24"/>
          <w:szCs w:val="24"/>
        </w:rPr>
      </w:pPr>
    </w:p>
    <w:p w14:paraId="3B0BDC8F" w14:textId="77777777" w:rsidR="00ED397D" w:rsidRPr="00330A7E" w:rsidRDefault="00ED397D" w:rsidP="00330A7E">
      <w:pPr>
        <w:tabs>
          <w:tab w:val="left" w:pos="283"/>
          <w:tab w:val="left" w:pos="2835"/>
          <w:tab w:val="left" w:pos="5386"/>
          <w:tab w:val="left" w:pos="7937"/>
        </w:tabs>
        <w:spacing w:before="120" w:after="0" w:line="240" w:lineRule="auto"/>
        <w:ind w:firstLine="283"/>
        <w:contextualSpacing/>
        <w:jc w:val="both"/>
        <w:rPr>
          <w:rFonts w:ascii="Times New Roman" w:hAnsi="Times New Roman" w:cs="Times New Roman"/>
          <w:sz w:val="24"/>
          <w:szCs w:val="24"/>
        </w:rPr>
      </w:pPr>
    </w:p>
    <w:p w14:paraId="51192613" w14:textId="77777777" w:rsidR="00ED397D" w:rsidRPr="00330A7E" w:rsidRDefault="00ED397D" w:rsidP="000E1E56">
      <w:pPr>
        <w:pStyle w:val="ListParagraph"/>
        <w:numPr>
          <w:ilvl w:val="0"/>
          <w:numId w:val="32"/>
        </w:numPr>
        <w:spacing w:before="120" w:line="276" w:lineRule="auto"/>
        <w:jc w:val="left"/>
        <w:rPr>
          <w:rFonts w:ascii="Times New Roman" w:hAnsi="Times New Roman" w:cs="Times New Roman"/>
          <w:sz w:val="24"/>
          <w:szCs w:val="24"/>
        </w:rPr>
      </w:pPr>
      <w:r w:rsidRPr="00330A7E">
        <w:rPr>
          <w:rFonts w:ascii="Times New Roman" w:hAnsi="Times New Roman" w:cs="Times New Roman"/>
          <w:b/>
          <w:bCs/>
          <w:i/>
          <w:color w:val="0000FF"/>
          <w:sz w:val="24"/>
          <w:szCs w:val="24"/>
          <w:lang w:eastAsia="vi-VN"/>
        </w:rPr>
        <w:t xml:space="preserve"> </w:t>
      </w:r>
      <w:bookmarkStart w:id="6" w:name="_Hlk172751181"/>
      <w:r w:rsidRPr="00330A7E">
        <w:rPr>
          <w:rFonts w:ascii="Times New Roman" w:eastAsia="Yu Mincho" w:hAnsi="Times New Roman" w:cs="Times New Roman"/>
          <w:sz w:val="24"/>
          <w:szCs w:val="24"/>
          <w:lang w:eastAsia="ja-JP"/>
        </w:rPr>
        <w:t xml:space="preserve">Có hai hộp chứa bi, hộp thứ nhất chứa </w:t>
      </w:r>
      <w:r w:rsidRPr="00330A7E">
        <w:rPr>
          <w:rFonts w:ascii="Times New Roman" w:hAnsi="Times New Roman" w:cs="Times New Roman"/>
          <w:position w:val="-4"/>
          <w:sz w:val="24"/>
          <w:szCs w:val="24"/>
        </w:rPr>
        <w:object w:dxaOrig="200" w:dyaOrig="260" w14:anchorId="608073D2">
          <v:shape id="_x0000_i3140" type="#_x0000_t75" style="width:10.5pt;height:13.5pt" o:ole="">
            <v:imagedata r:id="rId3670" o:title=""/>
          </v:shape>
          <o:OLEObject Type="Embed" ProgID="Equation.DSMT4" ShapeID="_x0000_i3140" DrawAspect="Content" ObjectID="_1796842204" r:id="rId3671"/>
        </w:object>
      </w:r>
      <w:r w:rsidRPr="00330A7E">
        <w:rPr>
          <w:rFonts w:ascii="Times New Roman" w:eastAsia="Yu Mincho" w:hAnsi="Times New Roman" w:cs="Times New Roman"/>
          <w:sz w:val="24"/>
          <w:szCs w:val="24"/>
          <w:lang w:eastAsia="ja-JP"/>
        </w:rPr>
        <w:t xml:space="preserve"> bi trắng và </w:t>
      </w:r>
      <w:r w:rsidRPr="00330A7E">
        <w:rPr>
          <w:rFonts w:ascii="Times New Roman" w:hAnsi="Times New Roman" w:cs="Times New Roman"/>
          <w:position w:val="-6"/>
          <w:sz w:val="24"/>
          <w:szCs w:val="24"/>
        </w:rPr>
        <w:object w:dxaOrig="180" w:dyaOrig="279" w14:anchorId="3AE83C6C">
          <v:shape id="_x0000_i3141" type="#_x0000_t75" style="width:9pt;height:13.5pt" o:ole="">
            <v:imagedata r:id="rId3672" o:title=""/>
          </v:shape>
          <o:OLEObject Type="Embed" ProgID="Equation.DSMT4" ShapeID="_x0000_i3141" DrawAspect="Content" ObjectID="_1796842205" r:id="rId3673"/>
        </w:object>
      </w:r>
      <w:r w:rsidRPr="00330A7E">
        <w:rPr>
          <w:rFonts w:ascii="Times New Roman" w:eastAsia="Yu Mincho" w:hAnsi="Times New Roman" w:cs="Times New Roman"/>
          <w:sz w:val="24"/>
          <w:szCs w:val="24"/>
          <w:lang w:eastAsia="ja-JP"/>
        </w:rPr>
        <w:t xml:space="preserve"> bi đen, hộp thứ hai chứa </w:t>
      </w:r>
      <w:r w:rsidRPr="00330A7E">
        <w:rPr>
          <w:rFonts w:ascii="Times New Roman" w:hAnsi="Times New Roman" w:cs="Times New Roman"/>
          <w:position w:val="-6"/>
          <w:sz w:val="24"/>
          <w:szCs w:val="24"/>
        </w:rPr>
        <w:object w:dxaOrig="180" w:dyaOrig="279" w14:anchorId="7A62BBBF">
          <v:shape id="_x0000_i3142" type="#_x0000_t75" style="width:9pt;height:13.5pt" o:ole="">
            <v:imagedata r:id="rId3674" o:title=""/>
          </v:shape>
          <o:OLEObject Type="Embed" ProgID="Equation.DSMT4" ShapeID="_x0000_i3142" DrawAspect="Content" ObjectID="_1796842206" r:id="rId3675"/>
        </w:object>
      </w:r>
      <w:r w:rsidRPr="00330A7E">
        <w:rPr>
          <w:rFonts w:ascii="Times New Roman" w:eastAsia="Yu Mincho" w:hAnsi="Times New Roman" w:cs="Times New Roman"/>
          <w:sz w:val="24"/>
          <w:szCs w:val="24"/>
          <w:lang w:eastAsia="ja-JP"/>
        </w:rPr>
        <w:t xml:space="preserve"> bi trắng và </w:t>
      </w:r>
      <w:r w:rsidRPr="00330A7E">
        <w:rPr>
          <w:rFonts w:ascii="Times New Roman" w:hAnsi="Times New Roman" w:cs="Times New Roman"/>
          <w:position w:val="-4"/>
          <w:sz w:val="24"/>
          <w:szCs w:val="24"/>
        </w:rPr>
        <w:object w:dxaOrig="139" w:dyaOrig="260" w14:anchorId="38C97749">
          <v:shape id="_x0000_i3143" type="#_x0000_t75" style="width:7.5pt;height:13.5pt" o:ole="">
            <v:imagedata r:id="rId3676" o:title=""/>
          </v:shape>
          <o:OLEObject Type="Embed" ProgID="Equation.DSMT4" ShapeID="_x0000_i3143" DrawAspect="Content" ObjectID="_1796842207" r:id="rId3677"/>
        </w:object>
      </w:r>
      <w:r w:rsidRPr="00330A7E">
        <w:rPr>
          <w:rFonts w:ascii="Times New Roman" w:eastAsia="Yu Mincho" w:hAnsi="Times New Roman" w:cs="Times New Roman"/>
          <w:sz w:val="24"/>
          <w:szCs w:val="24"/>
          <w:lang w:eastAsia="ja-JP"/>
        </w:rPr>
        <w:t xml:space="preserve"> bi đen. Lấy ngẫu nhiên hai viên bi từ hộp thứ nhất bỏ sang hộp thứ hai, sau đó lấy ngẫu nhiên ba viên bi từ hộp thứ hai. Tính xác suất để  trong ba viên bi lấy ra từ hộp thứ hai có </w:t>
      </w:r>
      <w:r w:rsidRPr="00330A7E">
        <w:rPr>
          <w:rFonts w:ascii="Times New Roman" w:hAnsi="Times New Roman" w:cs="Times New Roman"/>
          <w:position w:val="-4"/>
          <w:sz w:val="24"/>
          <w:szCs w:val="24"/>
        </w:rPr>
        <w:object w:dxaOrig="200" w:dyaOrig="260" w14:anchorId="23F210C0">
          <v:shape id="_x0000_i3144" type="#_x0000_t75" style="width:10.5pt;height:13.5pt" o:ole="">
            <v:imagedata r:id="rId3678" o:title=""/>
          </v:shape>
          <o:OLEObject Type="Embed" ProgID="Equation.DSMT4" ShapeID="_x0000_i3144" DrawAspect="Content" ObjectID="_1796842208" r:id="rId3679"/>
        </w:object>
      </w:r>
      <w:r w:rsidRPr="00330A7E">
        <w:rPr>
          <w:rFonts w:ascii="Times New Roman" w:eastAsia="Yu Mincho" w:hAnsi="Times New Roman" w:cs="Times New Roman"/>
          <w:sz w:val="24"/>
          <w:szCs w:val="24"/>
          <w:lang w:eastAsia="ja-JP"/>
        </w:rPr>
        <w:t xml:space="preserve"> viên bi trắng</w:t>
      </w:r>
      <w:bookmarkEnd w:id="6"/>
      <w:r w:rsidRPr="00330A7E">
        <w:rPr>
          <w:rFonts w:ascii="Times New Roman" w:eastAsia="Yu Mincho" w:hAnsi="Times New Roman" w:cs="Times New Roman"/>
          <w:sz w:val="24"/>
          <w:szCs w:val="24"/>
          <w:lang w:eastAsia="ja-JP"/>
        </w:rPr>
        <w:t xml:space="preserve"> (kết quả làm tròn tới hàng phần trăm)</w:t>
      </w:r>
    </w:p>
    <w:p w14:paraId="4CD695B9" w14:textId="77777777" w:rsidR="00ED397D" w:rsidRPr="00330A7E" w:rsidRDefault="00ED397D" w:rsidP="00330A7E">
      <w:pPr>
        <w:rPr>
          <w:rFonts w:ascii="Times New Roman" w:hAnsi="Times New Roman" w:cs="Times New Roman"/>
          <w:b/>
          <w:bCs/>
          <w:sz w:val="24"/>
          <w:szCs w:val="24"/>
          <w:lang w:val="it-IT"/>
        </w:rPr>
      </w:pPr>
    </w:p>
    <w:p w14:paraId="5F3AA67C" w14:textId="77777777" w:rsidR="00ED397D" w:rsidRPr="00330A7E" w:rsidRDefault="00ED397D" w:rsidP="000E1E56">
      <w:pPr>
        <w:pStyle w:val="ListParagraph"/>
        <w:numPr>
          <w:ilvl w:val="0"/>
          <w:numId w:val="32"/>
        </w:numPr>
        <w:spacing w:before="120" w:line="276" w:lineRule="auto"/>
        <w:jc w:val="left"/>
        <w:rPr>
          <w:rFonts w:ascii="Times New Roman" w:hAnsi="Times New Roman" w:cs="Times New Roman"/>
          <w:sz w:val="24"/>
          <w:szCs w:val="24"/>
        </w:rPr>
      </w:pPr>
      <w:r w:rsidRPr="00330A7E">
        <w:rPr>
          <w:rFonts w:ascii="Times New Roman" w:hAnsi="Times New Roman" w:cs="Times New Roman"/>
          <w:sz w:val="24"/>
          <w:szCs w:val="24"/>
        </w:rPr>
        <w:t xml:space="preserve">Một phần đường ray tàu lượn siêu tốc có dạng đồ thị hàm số bậc ba: </w:t>
      </w:r>
      <w:r w:rsidRPr="00330A7E">
        <w:rPr>
          <w:rFonts w:ascii="Times New Roman" w:hAnsi="Times New Roman" w:cs="Times New Roman"/>
          <w:i/>
          <w:sz w:val="24"/>
          <w:szCs w:val="24"/>
        </w:rPr>
        <w:t xml:space="preserve">y </w:t>
      </w:r>
      <w:r w:rsidRPr="00330A7E">
        <w:rPr>
          <w:rFonts w:ascii="Times New Roman" w:hAnsi="Times New Roman" w:cs="Times New Roman"/>
          <w:sz w:val="24"/>
          <w:szCs w:val="24"/>
        </w:rPr>
        <w:t xml:space="preserve">= </w:t>
      </w:r>
      <w:r w:rsidRPr="00330A7E">
        <w:rPr>
          <w:rFonts w:ascii="Times New Roman" w:hAnsi="Times New Roman" w:cs="Times New Roman"/>
          <w:i/>
          <w:sz w:val="24"/>
          <w:szCs w:val="24"/>
        </w:rPr>
        <w:t>f</w:t>
      </w:r>
      <w:r w:rsidRPr="00330A7E">
        <w:rPr>
          <w:rFonts w:ascii="Times New Roman" w:hAnsi="Times New Roman" w:cs="Times New Roman"/>
          <w:sz w:val="24"/>
          <w:szCs w:val="24"/>
        </w:rPr>
        <w:t>(</w:t>
      </w:r>
      <w:r w:rsidRPr="00330A7E">
        <w:rPr>
          <w:rFonts w:ascii="Times New Roman" w:hAnsi="Times New Roman" w:cs="Times New Roman"/>
          <w:i/>
          <w:sz w:val="24"/>
          <w:szCs w:val="24"/>
        </w:rPr>
        <w:t>x</w:t>
      </w:r>
      <w:r w:rsidRPr="00330A7E">
        <w:rPr>
          <w:rFonts w:ascii="Times New Roman" w:hAnsi="Times New Roman" w:cs="Times New Roman"/>
          <w:sz w:val="24"/>
          <w:szCs w:val="24"/>
        </w:rPr>
        <w:t xml:space="preserve">) = </w:t>
      </w:r>
      <w:r w:rsidRPr="00330A7E">
        <w:rPr>
          <w:rFonts w:ascii="Times New Roman" w:hAnsi="Times New Roman" w:cs="Times New Roman"/>
          <w:i/>
          <w:sz w:val="24"/>
          <w:szCs w:val="24"/>
        </w:rPr>
        <w:t>ax</w:t>
      </w:r>
      <w:r w:rsidRPr="00330A7E">
        <w:rPr>
          <w:rFonts w:ascii="Times New Roman" w:hAnsi="Times New Roman" w:cs="Times New Roman"/>
          <w:sz w:val="24"/>
          <w:szCs w:val="24"/>
          <w:vertAlign w:val="superscript"/>
        </w:rPr>
        <w:t xml:space="preserve">3 </w:t>
      </w:r>
      <w:r w:rsidRPr="00330A7E">
        <w:rPr>
          <w:rFonts w:ascii="Times New Roman" w:hAnsi="Times New Roman" w:cs="Times New Roman"/>
          <w:sz w:val="24"/>
          <w:szCs w:val="24"/>
        </w:rPr>
        <w:t xml:space="preserve">+ </w:t>
      </w:r>
      <w:r w:rsidRPr="00330A7E">
        <w:rPr>
          <w:rFonts w:ascii="Times New Roman" w:hAnsi="Times New Roman" w:cs="Times New Roman"/>
          <w:i/>
          <w:sz w:val="24"/>
          <w:szCs w:val="24"/>
        </w:rPr>
        <w:t>bx</w:t>
      </w:r>
      <w:r w:rsidRPr="00330A7E">
        <w:rPr>
          <w:rFonts w:ascii="Times New Roman" w:hAnsi="Times New Roman" w:cs="Times New Roman"/>
          <w:sz w:val="24"/>
          <w:szCs w:val="24"/>
          <w:vertAlign w:val="superscript"/>
        </w:rPr>
        <w:t>2</w:t>
      </w:r>
      <w:r w:rsidRPr="00330A7E">
        <w:rPr>
          <w:rFonts w:ascii="Times New Roman" w:hAnsi="Times New Roman" w:cs="Times New Roman"/>
          <w:sz w:val="24"/>
          <w:szCs w:val="24"/>
        </w:rPr>
        <w:t xml:space="preserve"> + </w:t>
      </w:r>
      <w:r w:rsidRPr="00330A7E">
        <w:rPr>
          <w:rFonts w:ascii="Times New Roman" w:hAnsi="Times New Roman" w:cs="Times New Roman"/>
          <w:i/>
          <w:sz w:val="24"/>
          <w:szCs w:val="24"/>
        </w:rPr>
        <w:t xml:space="preserve">cx </w:t>
      </w:r>
      <w:r w:rsidRPr="00330A7E">
        <w:rPr>
          <w:rFonts w:ascii="Times New Roman" w:hAnsi="Times New Roman" w:cs="Times New Roman"/>
          <w:sz w:val="24"/>
          <w:szCs w:val="24"/>
        </w:rPr>
        <w:t xml:space="preserve">+ </w:t>
      </w:r>
      <w:r w:rsidRPr="00330A7E">
        <w:rPr>
          <w:rFonts w:ascii="Times New Roman" w:hAnsi="Times New Roman" w:cs="Times New Roman"/>
          <w:i/>
          <w:sz w:val="24"/>
          <w:szCs w:val="24"/>
        </w:rPr>
        <w:t>d</w:t>
      </w:r>
      <w:r w:rsidRPr="00330A7E">
        <w:rPr>
          <w:rFonts w:ascii="Times New Roman" w:hAnsi="Times New Roman" w:cs="Times New Roman"/>
          <w:sz w:val="24"/>
          <w:szCs w:val="24"/>
        </w:rPr>
        <w:t>, (</w:t>
      </w:r>
      <w:r w:rsidRPr="00330A7E">
        <w:rPr>
          <w:rFonts w:ascii="Times New Roman" w:hAnsi="Times New Roman" w:cs="Times New Roman"/>
          <w:position w:val="-6"/>
          <w:sz w:val="24"/>
          <w:szCs w:val="24"/>
        </w:rPr>
        <w:object w:dxaOrig="560" w:dyaOrig="279" w14:anchorId="18795870">
          <v:shape id="_x0000_i3145" type="#_x0000_t75" style="width:28.5pt;height:13.5pt" o:ole="">
            <v:imagedata r:id="rId3680" o:title=""/>
          </v:shape>
          <o:OLEObject Type="Embed" ProgID="Equation.DSMT4" ShapeID="_x0000_i3145" DrawAspect="Content" ObjectID="_1796842209" r:id="rId3681"/>
        </w:object>
      </w:r>
      <w:r w:rsidRPr="00330A7E">
        <w:rPr>
          <w:rFonts w:ascii="Times New Roman" w:hAnsi="Times New Roman" w:cs="Times New Roman"/>
          <w:sz w:val="24"/>
          <w:szCs w:val="24"/>
        </w:rPr>
        <w:t xml:space="preserve">). Trục </w:t>
      </w:r>
      <w:r w:rsidRPr="00330A7E">
        <w:rPr>
          <w:rFonts w:ascii="Times New Roman" w:hAnsi="Times New Roman" w:cs="Times New Roman"/>
          <w:i/>
          <w:sz w:val="24"/>
          <w:szCs w:val="24"/>
        </w:rPr>
        <w:t>Ox</w:t>
      </w:r>
      <w:r w:rsidRPr="00330A7E">
        <w:rPr>
          <w:rFonts w:ascii="Times New Roman" w:hAnsi="Times New Roman" w:cs="Times New Roman"/>
          <w:sz w:val="24"/>
          <w:szCs w:val="24"/>
        </w:rPr>
        <w:t xml:space="preserve"> mô tả quãng đường tàu di chuyển theo chiều ngang (tính bằng centimét), trục </w:t>
      </w:r>
      <w:r w:rsidRPr="00330A7E">
        <w:rPr>
          <w:rFonts w:ascii="Times New Roman" w:hAnsi="Times New Roman" w:cs="Times New Roman"/>
          <w:i/>
          <w:sz w:val="24"/>
          <w:szCs w:val="24"/>
        </w:rPr>
        <w:t>Oy</w:t>
      </w:r>
      <w:r w:rsidRPr="00330A7E">
        <w:rPr>
          <w:rFonts w:ascii="Times New Roman" w:hAnsi="Times New Roman" w:cs="Times New Roman"/>
          <w:sz w:val="24"/>
          <w:szCs w:val="24"/>
        </w:rPr>
        <w:t xml:space="preserve"> mô tả chiều cao của đường ray (tính bằng centimét) tại mỗi vị trí </w:t>
      </w:r>
      <w:r w:rsidRPr="00330A7E">
        <w:rPr>
          <w:rFonts w:ascii="Times New Roman" w:hAnsi="Times New Roman" w:cs="Times New Roman"/>
          <w:i/>
          <w:sz w:val="24"/>
          <w:szCs w:val="24"/>
        </w:rPr>
        <w:t>x</w:t>
      </w:r>
      <w:r w:rsidRPr="00330A7E">
        <w:rPr>
          <w:rFonts w:ascii="Times New Roman" w:hAnsi="Times New Roman" w:cs="Times New Roman"/>
          <w:sz w:val="24"/>
          <w:szCs w:val="24"/>
        </w:rPr>
        <w:t xml:space="preserve">. Chiều cao xuất phát là 50 cm. Tàu xuống dưới mặt đất lần thứ nhất từ vị trí </w:t>
      </w:r>
      <w:r w:rsidRPr="00330A7E">
        <w:rPr>
          <w:rFonts w:ascii="Times New Roman" w:hAnsi="Times New Roman" w:cs="Times New Roman"/>
          <w:i/>
          <w:sz w:val="24"/>
          <w:szCs w:val="24"/>
        </w:rPr>
        <w:t xml:space="preserve">x </w:t>
      </w:r>
      <w:r w:rsidRPr="00330A7E">
        <w:rPr>
          <w:rFonts w:ascii="Times New Roman" w:hAnsi="Times New Roman" w:cs="Times New Roman"/>
          <w:sz w:val="24"/>
          <w:szCs w:val="24"/>
        </w:rPr>
        <w:t xml:space="preserve">= 20 cm, tàu lên khỏi mặt đất ở vị trí </w:t>
      </w:r>
      <w:r w:rsidRPr="00330A7E">
        <w:rPr>
          <w:rFonts w:ascii="Times New Roman" w:hAnsi="Times New Roman" w:cs="Times New Roman"/>
          <w:i/>
          <w:sz w:val="24"/>
          <w:szCs w:val="24"/>
        </w:rPr>
        <w:t xml:space="preserve">x </w:t>
      </w:r>
      <w:r w:rsidRPr="00330A7E">
        <w:rPr>
          <w:rFonts w:ascii="Times New Roman" w:hAnsi="Times New Roman" w:cs="Times New Roman"/>
          <w:sz w:val="24"/>
          <w:szCs w:val="24"/>
        </w:rPr>
        <w:t xml:space="preserve">= 50 cm và sau đó xuống dưới mặt đất lần thứ hai ở vị trí </w:t>
      </w:r>
      <w:r w:rsidRPr="00330A7E">
        <w:rPr>
          <w:rFonts w:ascii="Times New Roman" w:hAnsi="Times New Roman" w:cs="Times New Roman"/>
          <w:i/>
          <w:sz w:val="24"/>
          <w:szCs w:val="24"/>
        </w:rPr>
        <w:t xml:space="preserve">x </w:t>
      </w:r>
      <w:r w:rsidRPr="00330A7E">
        <w:rPr>
          <w:rFonts w:ascii="Times New Roman" w:hAnsi="Times New Roman" w:cs="Times New Roman"/>
          <w:sz w:val="24"/>
          <w:szCs w:val="24"/>
        </w:rPr>
        <w:t xml:space="preserve">= 100 cm. Xét đồ thị của hàm số đã cho khi </w:t>
      </w:r>
      <w:r w:rsidRPr="00330A7E">
        <w:rPr>
          <w:rFonts w:ascii="Times New Roman" w:hAnsi="Times New Roman" w:cs="Times New Roman"/>
          <w:i/>
          <w:sz w:val="24"/>
          <w:szCs w:val="24"/>
        </w:rPr>
        <w:t xml:space="preserve">x </w:t>
      </w:r>
      <w:r w:rsidRPr="00330A7E">
        <w:rPr>
          <w:rFonts w:ascii="Times New Roman" w:hAnsi="Times New Roman" w:cs="Times New Roman"/>
          <w:position w:val="-4"/>
          <w:sz w:val="24"/>
          <w:szCs w:val="24"/>
        </w:rPr>
        <w:object w:dxaOrig="200" w:dyaOrig="200" w14:anchorId="02428D7E">
          <v:shape id="_x0000_i3146" type="#_x0000_t75" style="width:10.5pt;height:10.5pt" o:ole="">
            <v:imagedata r:id="rId3682" o:title=""/>
          </v:shape>
          <o:OLEObject Type="Embed" ProgID="Equation.DSMT4" ShapeID="_x0000_i3146" DrawAspect="Content" ObjectID="_1796842210" r:id="rId3683"/>
        </w:object>
      </w:r>
      <w:r w:rsidRPr="00330A7E">
        <w:rPr>
          <w:rFonts w:ascii="Times New Roman" w:hAnsi="Times New Roman" w:cs="Times New Roman"/>
          <w:sz w:val="24"/>
          <w:szCs w:val="24"/>
        </w:rPr>
        <w:t xml:space="preserve"> [0; 100] như hình vẽ bên dưới:</w:t>
      </w:r>
    </w:p>
    <w:p w14:paraId="6811B970" w14:textId="77777777" w:rsidR="00ED397D" w:rsidRPr="00330A7E" w:rsidRDefault="00ED397D" w:rsidP="00330A7E">
      <w:pPr>
        <w:spacing w:line="235" w:lineRule="auto"/>
        <w:ind w:right="111"/>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7B99793D" wp14:editId="49CD04D5">
            <wp:extent cx="2819400" cy="1928512"/>
            <wp:effectExtent l="0" t="0" r="0" b="0"/>
            <wp:docPr id="10101015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84" cstate="print">
                      <a:extLst>
                        <a:ext uri="{28A0092B-C50C-407E-A947-70E740481C1C}">
                          <a14:useLocalDpi xmlns:a14="http://schemas.microsoft.com/office/drawing/2010/main" val="0"/>
                        </a:ext>
                      </a:extLst>
                    </a:blip>
                    <a:srcRect/>
                    <a:stretch>
                      <a:fillRect/>
                    </a:stretch>
                  </pic:blipFill>
                  <pic:spPr bwMode="auto">
                    <a:xfrm>
                      <a:off x="0" y="0"/>
                      <a:ext cx="2822719" cy="1930782"/>
                    </a:xfrm>
                    <a:prstGeom prst="rect">
                      <a:avLst/>
                    </a:prstGeom>
                    <a:noFill/>
                    <a:ln>
                      <a:noFill/>
                    </a:ln>
                  </pic:spPr>
                </pic:pic>
              </a:graphicData>
            </a:graphic>
          </wp:inline>
        </w:drawing>
      </w:r>
    </w:p>
    <w:tbl>
      <w:tblPr>
        <w:tblW w:w="4801" w:type="pct"/>
        <w:jc w:val="center"/>
        <w:tblLook w:val="04A0" w:firstRow="1" w:lastRow="0" w:firstColumn="1" w:lastColumn="0" w:noHBand="0" w:noVBand="1"/>
      </w:tblPr>
      <w:tblGrid>
        <w:gridCol w:w="10257"/>
      </w:tblGrid>
      <w:tr w:rsidR="00ED397D" w:rsidRPr="00330A7E" w14:paraId="7579DAB4" w14:textId="77777777" w:rsidTr="00330A7E">
        <w:trPr>
          <w:jc w:val="center"/>
        </w:trPr>
        <w:tc>
          <w:tcPr>
            <w:tcW w:w="5000" w:type="pct"/>
            <w:shd w:val="clear" w:color="auto" w:fill="auto"/>
          </w:tcPr>
          <w:p w14:paraId="0B03E817" w14:textId="77777777" w:rsidR="00ED397D" w:rsidRPr="00330A7E" w:rsidRDefault="00ED397D" w:rsidP="000E1E56">
            <w:pPr>
              <w:pStyle w:val="ListParagraph"/>
              <w:numPr>
                <w:ilvl w:val="0"/>
                <w:numId w:val="32"/>
              </w:numPr>
              <w:spacing w:before="120" w:line="276" w:lineRule="auto"/>
              <w:jc w:val="left"/>
              <w:rPr>
                <w:rFonts w:ascii="Times New Roman" w:hAnsi="Times New Roman" w:cs="Times New Roman"/>
                <w:sz w:val="24"/>
                <w:szCs w:val="24"/>
              </w:rPr>
            </w:pPr>
            <w:r w:rsidRPr="00330A7E">
              <w:rPr>
                <w:rFonts w:ascii="Times New Roman" w:hAnsi="Times New Roman" w:cs="Times New Roman"/>
                <w:sz w:val="24"/>
                <w:szCs w:val="24"/>
              </w:rPr>
              <w:t>Một người nông dân có 15 000 000 đồng với dự định làm một cái hàng rào hình chữ E dọc theo một con sông (như hình vẽ) nhằm rào một khu đất có hai phần chữ nhật để trồng rau.</w:t>
            </w:r>
            <w:r w:rsidRPr="00330A7E">
              <w:rPr>
                <w:rFonts w:ascii="Times New Roman" w:hAnsi="Times New Roman" w:cs="Times New Roman"/>
                <w:color w:val="FF0000"/>
                <w:sz w:val="24"/>
                <w:szCs w:val="24"/>
              </w:rPr>
              <w:t xml:space="preserve"> </w:t>
            </w:r>
            <w:r w:rsidRPr="00330A7E">
              <w:rPr>
                <w:rFonts w:ascii="Times New Roman" w:hAnsi="Times New Roman" w:cs="Times New Roman"/>
                <w:sz w:val="24"/>
                <w:szCs w:val="24"/>
              </w:rPr>
              <w:t xml:space="preserve">Đối với mặt hàng </w:t>
            </w:r>
            <w:r w:rsidRPr="00330A7E">
              <w:rPr>
                <w:rFonts w:ascii="Times New Roman" w:hAnsi="Times New Roman" w:cs="Times New Roman"/>
                <w:sz w:val="24"/>
                <w:szCs w:val="24"/>
              </w:rPr>
              <w:lastRenderedPageBreak/>
              <w:t xml:space="preserve">rào song song với bờ sông thì chi phí nguyên vật liệu là </w:t>
            </w:r>
            <w:r w:rsidRPr="00330A7E">
              <w:rPr>
                <w:rFonts w:ascii="Times New Roman" w:hAnsi="Times New Roman" w:cs="Times New Roman"/>
                <w:position w:val="-6"/>
                <w:sz w:val="24"/>
                <w:szCs w:val="24"/>
              </w:rPr>
              <w:object w:dxaOrig="680" w:dyaOrig="279" w14:anchorId="4E3AD538">
                <v:shape id="_x0000_i3147" type="#_x0000_t75" style="width:34.5pt;height:13.5pt" o:ole="">
                  <v:imagedata r:id="rId3685" o:title=""/>
                </v:shape>
                <o:OLEObject Type="Embed" ProgID="Equation.DSMT4" ShapeID="_x0000_i3147" DrawAspect="Content" ObjectID="_1796842211" r:id="rId3686"/>
              </w:object>
            </w:r>
            <w:r w:rsidRPr="00330A7E">
              <w:rPr>
                <w:rFonts w:ascii="Times New Roman" w:hAnsi="Times New Roman" w:cs="Times New Roman"/>
                <w:sz w:val="24"/>
                <w:szCs w:val="24"/>
              </w:rPr>
              <w:t xml:space="preserve"> đồng một mét, còn đối với ba mặt hàng rào song song nhau thì chi phí nguyên vật liệu là </w:t>
            </w:r>
            <w:r w:rsidRPr="00330A7E">
              <w:rPr>
                <w:rFonts w:ascii="Times New Roman" w:hAnsi="Times New Roman" w:cs="Times New Roman"/>
                <w:position w:val="-6"/>
                <w:sz w:val="24"/>
                <w:szCs w:val="24"/>
              </w:rPr>
              <w:object w:dxaOrig="660" w:dyaOrig="279" w14:anchorId="421292E6">
                <v:shape id="_x0000_i3148" type="#_x0000_t75" style="width:33pt;height:13.5pt" o:ole="">
                  <v:imagedata r:id="rId3687" o:title=""/>
                </v:shape>
                <o:OLEObject Type="Embed" ProgID="Equation.DSMT4" ShapeID="_x0000_i3148" DrawAspect="Content" ObjectID="_1796842212" r:id="rId3688"/>
              </w:object>
            </w:r>
            <w:r w:rsidRPr="00330A7E">
              <w:rPr>
                <w:rFonts w:ascii="Times New Roman" w:hAnsi="Times New Roman" w:cs="Times New Roman"/>
                <w:sz w:val="24"/>
                <w:szCs w:val="24"/>
              </w:rPr>
              <w:t xml:space="preserve"> đồng một mét. Tìm diện tích lớn nhất của khu đất rào được (đơn vị m</w:t>
            </w:r>
            <w:r w:rsidRPr="00330A7E">
              <w:rPr>
                <w:rFonts w:ascii="Times New Roman" w:hAnsi="Times New Roman" w:cs="Times New Roman"/>
                <w:sz w:val="24"/>
                <w:szCs w:val="24"/>
                <w:vertAlign w:val="superscript"/>
              </w:rPr>
              <w:t>2</w:t>
            </w:r>
            <w:r w:rsidRPr="00330A7E">
              <w:rPr>
                <w:rFonts w:ascii="Times New Roman" w:hAnsi="Times New Roman" w:cs="Times New Roman"/>
                <w:sz w:val="24"/>
                <w:szCs w:val="24"/>
              </w:rPr>
              <w:t>)</w:t>
            </w:r>
          </w:p>
          <w:p w14:paraId="2FEB6B23" w14:textId="77777777" w:rsidR="00ED397D" w:rsidRPr="00330A7E" w:rsidRDefault="00ED397D" w:rsidP="00330A7E">
            <w:pPr>
              <w:spacing w:line="235" w:lineRule="auto"/>
              <w:jc w:val="center"/>
              <w:rPr>
                <w:rFonts w:ascii="Times New Roman" w:eastAsia="Calibri"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593F39F7" wp14:editId="699FA9B8">
                  <wp:extent cx="3181350" cy="1162050"/>
                  <wp:effectExtent l="0" t="0" r="0" b="0"/>
                  <wp:docPr id="1769199839" name="Picture 9" descr="Description: Ic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Icon  Description automatically generated"/>
                          <pic:cNvPicPr>
                            <a:picLocks noChangeAspect="1" noChangeArrowheads="1"/>
                          </pic:cNvPicPr>
                        </pic:nvPicPr>
                        <pic:blipFill>
                          <a:blip r:embed="rId3689" cstate="print">
                            <a:extLst>
                              <a:ext uri="{28A0092B-C50C-407E-A947-70E740481C1C}">
                                <a14:useLocalDpi xmlns:a14="http://schemas.microsoft.com/office/drawing/2010/main" val="0"/>
                              </a:ext>
                            </a:extLst>
                          </a:blip>
                          <a:srcRect/>
                          <a:stretch>
                            <a:fillRect/>
                          </a:stretch>
                        </pic:blipFill>
                        <pic:spPr bwMode="auto">
                          <a:xfrm>
                            <a:off x="0" y="0"/>
                            <a:ext cx="3181350" cy="1162050"/>
                          </a:xfrm>
                          <a:prstGeom prst="rect">
                            <a:avLst/>
                          </a:prstGeom>
                          <a:noFill/>
                          <a:ln>
                            <a:noFill/>
                          </a:ln>
                        </pic:spPr>
                      </pic:pic>
                    </a:graphicData>
                  </a:graphic>
                </wp:inline>
              </w:drawing>
            </w:r>
          </w:p>
        </w:tc>
      </w:tr>
    </w:tbl>
    <w:p w14:paraId="5EC8260C" w14:textId="77777777" w:rsidR="00ED397D" w:rsidRPr="00330A7E" w:rsidRDefault="00ED397D" w:rsidP="00330A7E">
      <w:pPr>
        <w:spacing w:before="240"/>
        <w:ind w:left="992"/>
        <w:jc w:val="center"/>
        <w:rPr>
          <w:rFonts w:ascii="Times New Roman" w:hAnsi="Times New Roman" w:cs="Times New Roman"/>
          <w:b/>
          <w:color w:val="0000FF"/>
          <w:sz w:val="24"/>
          <w:szCs w:val="24"/>
          <w:lang w:val="it-IT"/>
        </w:rPr>
      </w:pPr>
      <w:r w:rsidRPr="00330A7E">
        <w:rPr>
          <w:rFonts w:ascii="Times New Roman" w:hAnsi="Times New Roman" w:cs="Times New Roman"/>
          <w:b/>
          <w:color w:val="0000FF"/>
          <w:sz w:val="24"/>
          <w:szCs w:val="24"/>
          <w:lang w:val="it-IT"/>
        </w:rPr>
        <w:lastRenderedPageBreak/>
        <w:t xml:space="preserve">ĐÁP ÁN </w:t>
      </w:r>
    </w:p>
    <w:p w14:paraId="3F688189" w14:textId="77777777" w:rsidR="00ED397D" w:rsidRPr="00330A7E" w:rsidRDefault="00ED397D" w:rsidP="00330A7E">
      <w:pPr>
        <w:spacing w:before="120" w:after="0"/>
        <w:ind w:left="992"/>
        <w:rPr>
          <w:rFonts w:ascii="Times New Roman" w:hAnsi="Times New Roman" w:cs="Times New Roman"/>
          <w:sz w:val="24"/>
          <w:szCs w:val="24"/>
        </w:rPr>
      </w:pPr>
      <w:r w:rsidRPr="00330A7E">
        <w:rPr>
          <w:rFonts w:ascii="Times New Roman" w:hAnsi="Times New Roman" w:cs="Times New Roman"/>
          <w:b/>
          <w:sz w:val="24"/>
          <w:szCs w:val="24"/>
        </w:rPr>
        <w:t>PHẦN I</w:t>
      </w:r>
    </w:p>
    <w:p w14:paraId="273E432E"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(Mỗi câu trả lời đúng thí sinh được </w:t>
      </w:r>
      <w:r w:rsidRPr="00330A7E">
        <w:rPr>
          <w:rFonts w:ascii="Times New Roman" w:hAnsi="Times New Roman" w:cs="Times New Roman"/>
          <w:position w:val="-10"/>
          <w:sz w:val="24"/>
          <w:szCs w:val="24"/>
        </w:rPr>
        <w:object w:dxaOrig="520" w:dyaOrig="320" w14:anchorId="5D9A4BF5">
          <v:shape id="_x0000_i3149" type="#_x0000_t75" style="width:25.5pt;height:16.5pt" o:ole="">
            <v:imagedata r:id="rId3690" o:title=""/>
          </v:shape>
          <o:OLEObject Type="Embed" ProgID="Equation.DSMT4" ShapeID="_x0000_i3149" DrawAspect="Content" ObjectID="_1796842213" r:id="rId3691"/>
        </w:object>
      </w:r>
      <w:r w:rsidRPr="00330A7E">
        <w:rPr>
          <w:rFonts w:ascii="Times New Roman" w:hAnsi="Times New Roman" w:cs="Times New Roman"/>
          <w:sz w:val="24"/>
          <w:szCs w:val="24"/>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ED397D" w:rsidRPr="00330A7E" w14:paraId="396103B4" w14:textId="77777777" w:rsidTr="00330A7E">
        <w:trPr>
          <w:trHeight w:val="360"/>
          <w:jc w:val="center"/>
        </w:trPr>
        <w:tc>
          <w:tcPr>
            <w:tcW w:w="518" w:type="dxa"/>
          </w:tcPr>
          <w:p w14:paraId="1AA41075"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Câu</w:t>
            </w:r>
          </w:p>
        </w:tc>
        <w:tc>
          <w:tcPr>
            <w:tcW w:w="518" w:type="dxa"/>
          </w:tcPr>
          <w:p w14:paraId="23181CB1"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w:t>
            </w:r>
          </w:p>
        </w:tc>
        <w:tc>
          <w:tcPr>
            <w:tcW w:w="518" w:type="dxa"/>
          </w:tcPr>
          <w:p w14:paraId="6F117103"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2</w:t>
            </w:r>
          </w:p>
        </w:tc>
        <w:tc>
          <w:tcPr>
            <w:tcW w:w="518" w:type="dxa"/>
          </w:tcPr>
          <w:p w14:paraId="0B298192"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3</w:t>
            </w:r>
          </w:p>
        </w:tc>
        <w:tc>
          <w:tcPr>
            <w:tcW w:w="518" w:type="dxa"/>
          </w:tcPr>
          <w:p w14:paraId="525C6CB8"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4</w:t>
            </w:r>
          </w:p>
        </w:tc>
        <w:tc>
          <w:tcPr>
            <w:tcW w:w="518" w:type="dxa"/>
          </w:tcPr>
          <w:p w14:paraId="3EC3AEE7"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5</w:t>
            </w:r>
          </w:p>
        </w:tc>
        <w:tc>
          <w:tcPr>
            <w:tcW w:w="518" w:type="dxa"/>
          </w:tcPr>
          <w:p w14:paraId="7419A882"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6</w:t>
            </w:r>
          </w:p>
        </w:tc>
        <w:tc>
          <w:tcPr>
            <w:tcW w:w="518" w:type="dxa"/>
          </w:tcPr>
          <w:p w14:paraId="17628634"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7</w:t>
            </w:r>
          </w:p>
        </w:tc>
        <w:tc>
          <w:tcPr>
            <w:tcW w:w="518" w:type="dxa"/>
          </w:tcPr>
          <w:p w14:paraId="39C33FD9"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8</w:t>
            </w:r>
          </w:p>
        </w:tc>
        <w:tc>
          <w:tcPr>
            <w:tcW w:w="518" w:type="dxa"/>
          </w:tcPr>
          <w:p w14:paraId="12754233"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9</w:t>
            </w:r>
          </w:p>
        </w:tc>
        <w:tc>
          <w:tcPr>
            <w:tcW w:w="518" w:type="dxa"/>
          </w:tcPr>
          <w:p w14:paraId="37795440"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10</w:t>
            </w:r>
          </w:p>
        </w:tc>
        <w:tc>
          <w:tcPr>
            <w:tcW w:w="518" w:type="dxa"/>
          </w:tcPr>
          <w:p w14:paraId="44A1FE28"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11</w:t>
            </w:r>
          </w:p>
        </w:tc>
        <w:tc>
          <w:tcPr>
            <w:tcW w:w="518" w:type="dxa"/>
          </w:tcPr>
          <w:p w14:paraId="15A01562"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12</w:t>
            </w:r>
          </w:p>
        </w:tc>
      </w:tr>
      <w:tr w:rsidR="00ED397D" w:rsidRPr="00330A7E" w14:paraId="08731D9C" w14:textId="77777777" w:rsidTr="00330A7E">
        <w:trPr>
          <w:trHeight w:val="360"/>
          <w:jc w:val="center"/>
        </w:trPr>
        <w:tc>
          <w:tcPr>
            <w:tcW w:w="518" w:type="dxa"/>
          </w:tcPr>
          <w:p w14:paraId="59D7E595"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Chọn</w:t>
            </w:r>
          </w:p>
        </w:tc>
        <w:tc>
          <w:tcPr>
            <w:tcW w:w="518" w:type="dxa"/>
          </w:tcPr>
          <w:p w14:paraId="4A8F7320"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7C405EF9"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4C887A2E"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2AC41D24"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409EAD2B"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22662237"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433B586B"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56BBE2CD"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00F8BBD3"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614A4FF6"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7AEA870D"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124BFE9A"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r>
    </w:tbl>
    <w:p w14:paraId="43439DF9" w14:textId="77777777" w:rsidR="00ED397D" w:rsidRPr="00330A7E" w:rsidRDefault="00ED397D" w:rsidP="00330A7E">
      <w:pPr>
        <w:spacing w:before="120" w:after="0"/>
        <w:ind w:left="992"/>
        <w:jc w:val="both"/>
        <w:rPr>
          <w:rFonts w:ascii="Times New Roman" w:hAnsi="Times New Roman" w:cs="Times New Roman"/>
          <w:sz w:val="24"/>
          <w:szCs w:val="24"/>
        </w:rPr>
      </w:pPr>
      <w:r w:rsidRPr="00330A7E">
        <w:rPr>
          <w:rFonts w:ascii="Times New Roman" w:hAnsi="Times New Roman" w:cs="Times New Roman"/>
          <w:b/>
          <w:sz w:val="24"/>
          <w:szCs w:val="24"/>
        </w:rPr>
        <w:t>PHẦN II</w:t>
      </w:r>
    </w:p>
    <w:p w14:paraId="14102B0F"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Điểm tối đa của 01 câu hỏi là 1 điểm.</w:t>
      </w:r>
    </w:p>
    <w:p w14:paraId="4B508A82"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01 ý trong 1 câu hỏi được </w:t>
      </w:r>
      <w:r w:rsidRPr="00330A7E">
        <w:rPr>
          <w:rFonts w:ascii="Times New Roman" w:hAnsi="Times New Roman" w:cs="Times New Roman"/>
          <w:position w:val="-10"/>
          <w:sz w:val="24"/>
          <w:szCs w:val="24"/>
        </w:rPr>
        <w:object w:dxaOrig="360" w:dyaOrig="320" w14:anchorId="0360DE02">
          <v:shape id="_x0000_i3150" type="#_x0000_t75" style="width:18pt;height:16.5pt" o:ole="">
            <v:imagedata r:id="rId3692" o:title=""/>
          </v:shape>
          <o:OLEObject Type="Embed" ProgID="Equation.DSMT4" ShapeID="_x0000_i3150" DrawAspect="Content" ObjectID="_1796842214" r:id="rId3693"/>
        </w:object>
      </w:r>
      <w:r w:rsidRPr="00330A7E">
        <w:rPr>
          <w:rFonts w:ascii="Times New Roman" w:hAnsi="Times New Roman" w:cs="Times New Roman"/>
          <w:sz w:val="24"/>
          <w:szCs w:val="24"/>
        </w:rPr>
        <w:t xml:space="preserve"> điểm.</w:t>
      </w:r>
    </w:p>
    <w:p w14:paraId="6BDE6F92"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02 ý trong 1 câu hỏi được </w:t>
      </w:r>
      <w:r w:rsidRPr="00330A7E">
        <w:rPr>
          <w:rFonts w:ascii="Times New Roman" w:hAnsi="Times New Roman" w:cs="Times New Roman"/>
          <w:position w:val="-10"/>
          <w:sz w:val="24"/>
          <w:szCs w:val="24"/>
        </w:rPr>
        <w:object w:dxaOrig="520" w:dyaOrig="320" w14:anchorId="3631AAB3">
          <v:shape id="_x0000_i3151" type="#_x0000_t75" style="width:25.5pt;height:16.5pt" o:ole="">
            <v:imagedata r:id="rId3694" o:title=""/>
          </v:shape>
          <o:OLEObject Type="Embed" ProgID="Equation.DSMT4" ShapeID="_x0000_i3151" DrawAspect="Content" ObjectID="_1796842215" r:id="rId3695"/>
        </w:object>
      </w:r>
      <w:r w:rsidRPr="00330A7E">
        <w:rPr>
          <w:rFonts w:ascii="Times New Roman" w:hAnsi="Times New Roman" w:cs="Times New Roman"/>
          <w:sz w:val="24"/>
          <w:szCs w:val="24"/>
        </w:rPr>
        <w:t xml:space="preserve"> điểm.</w:t>
      </w:r>
    </w:p>
    <w:p w14:paraId="4F6B25C8"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03 ý trong 1 câu hỏi được </w:t>
      </w:r>
      <w:r w:rsidRPr="00330A7E">
        <w:rPr>
          <w:rFonts w:ascii="Times New Roman" w:hAnsi="Times New Roman" w:cs="Times New Roman"/>
          <w:position w:val="-10"/>
          <w:sz w:val="24"/>
          <w:szCs w:val="24"/>
        </w:rPr>
        <w:object w:dxaOrig="499" w:dyaOrig="320" w14:anchorId="2A6E62CE">
          <v:shape id="_x0000_i3152" type="#_x0000_t75" style="width:25.5pt;height:16.5pt" o:ole="">
            <v:imagedata r:id="rId3696" o:title=""/>
          </v:shape>
          <o:OLEObject Type="Embed" ProgID="Equation.DSMT4" ShapeID="_x0000_i3152" DrawAspect="Content" ObjectID="_1796842216" r:id="rId3697"/>
        </w:object>
      </w:r>
      <w:r w:rsidRPr="00330A7E">
        <w:rPr>
          <w:rFonts w:ascii="Times New Roman" w:hAnsi="Times New Roman" w:cs="Times New Roman"/>
          <w:sz w:val="24"/>
          <w:szCs w:val="24"/>
        </w:rPr>
        <w:t xml:space="preserve"> điểm.</w:t>
      </w:r>
    </w:p>
    <w:p w14:paraId="5C95394E"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lựa chọn chính xác cả </w:t>
      </w:r>
      <w:r w:rsidRPr="00330A7E">
        <w:rPr>
          <w:rFonts w:ascii="Times New Roman" w:hAnsi="Times New Roman" w:cs="Times New Roman"/>
          <w:sz w:val="24"/>
          <w:szCs w:val="24"/>
        </w:rPr>
        <w:tab/>
        <w:t>04 ý trong 1 câu hỏi được 1 điểm.</w:t>
      </w:r>
    </w:p>
    <w:p w14:paraId="63C44265" w14:textId="77777777" w:rsidR="00ED397D" w:rsidRPr="00330A7E" w:rsidRDefault="00ED397D" w:rsidP="00330A7E">
      <w:pPr>
        <w:spacing w:after="0"/>
        <w:ind w:left="992"/>
        <w:jc w:val="both"/>
        <w:rPr>
          <w:rFonts w:ascii="Times New Roman" w:hAnsi="Times New Roman" w:cs="Times New Roman"/>
          <w:sz w:val="24"/>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60"/>
        <w:gridCol w:w="919"/>
        <w:gridCol w:w="919"/>
        <w:gridCol w:w="936"/>
      </w:tblGrid>
      <w:tr w:rsidR="00ED397D" w:rsidRPr="00330A7E" w14:paraId="5F32BAA4" w14:textId="77777777" w:rsidTr="00330A7E">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7B340D75" w14:textId="77777777" w:rsidR="00ED397D" w:rsidRPr="00330A7E" w:rsidRDefault="00ED397D" w:rsidP="000E1E56">
            <w:pPr>
              <w:pStyle w:val="ListParagraph"/>
              <w:numPr>
                <w:ilvl w:val="0"/>
                <w:numId w:val="8"/>
              </w:numPr>
              <w:tabs>
                <w:tab w:val="left" w:pos="992"/>
              </w:tabs>
              <w:spacing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16F52982"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56461832"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5A1B2A4D"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r>
      <w:tr w:rsidR="00ED397D" w:rsidRPr="00330A7E" w14:paraId="53769E4C" w14:textId="77777777" w:rsidTr="00330A7E">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14:paraId="382F0A48"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7FAA4ACA"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43041108"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0E0E3E3F"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r>
      <w:tr w:rsidR="00ED397D" w:rsidRPr="00330A7E" w14:paraId="2739E52B"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08A3B848"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14:paraId="0BE16080"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14:paraId="603FC6C5"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14:paraId="09B95D38"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S</w:t>
            </w:r>
          </w:p>
        </w:tc>
      </w:tr>
      <w:tr w:rsidR="00ED397D" w:rsidRPr="00330A7E" w14:paraId="2538E1E3"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73196275"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14:paraId="2FE3196B"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14:paraId="3652DB8A"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14:paraId="23BD036B"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Đ</w:t>
            </w:r>
          </w:p>
        </w:tc>
      </w:tr>
      <w:tr w:rsidR="00ED397D" w:rsidRPr="00330A7E" w14:paraId="2B29B9B7"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123E75EB"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14:paraId="013E718C"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14:paraId="5396ABAD"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14:paraId="5644DEF1"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Đ</w:t>
            </w:r>
          </w:p>
        </w:tc>
      </w:tr>
    </w:tbl>
    <w:p w14:paraId="7AC6661D" w14:textId="77777777" w:rsidR="00ED397D" w:rsidRPr="00330A7E" w:rsidRDefault="00ED397D" w:rsidP="00330A7E">
      <w:pPr>
        <w:spacing w:before="120" w:after="0"/>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PHẦN III. </w:t>
      </w:r>
      <w:r w:rsidRPr="00330A7E">
        <w:rPr>
          <w:rFonts w:ascii="Times New Roman" w:hAnsi="Times New Roman" w:cs="Times New Roman"/>
          <w:sz w:val="24"/>
          <w:szCs w:val="24"/>
        </w:rPr>
        <w:t xml:space="preserve">(Mỗi câu trả lời Đúng thí sinh Được </w:t>
      </w:r>
      <w:r w:rsidRPr="00330A7E">
        <w:rPr>
          <w:rFonts w:ascii="Times New Roman" w:hAnsi="Times New Roman" w:cs="Times New Roman"/>
          <w:position w:val="-10"/>
          <w:sz w:val="24"/>
          <w:szCs w:val="24"/>
        </w:rPr>
        <w:object w:dxaOrig="380" w:dyaOrig="320" w14:anchorId="67D14124">
          <v:shape id="_x0000_i3153" type="#_x0000_t75" style="width:19.5pt;height:16.5pt" o:ole="">
            <v:imagedata r:id="rId3698" o:title=""/>
          </v:shape>
          <o:OLEObject Type="Embed" ProgID="Equation.DSMT4" ShapeID="_x0000_i3153" DrawAspect="Content" ObjectID="_1796842217" r:id="rId3699"/>
        </w:object>
      </w:r>
      <w:r w:rsidRPr="00330A7E">
        <w:rPr>
          <w:rFonts w:ascii="Times New Roman" w:hAnsi="Times New Roman" w:cs="Times New Roman"/>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700"/>
        <w:gridCol w:w="700"/>
        <w:gridCol w:w="640"/>
        <w:gridCol w:w="760"/>
        <w:gridCol w:w="700"/>
        <w:gridCol w:w="820"/>
      </w:tblGrid>
      <w:tr w:rsidR="00ED397D" w:rsidRPr="00330A7E" w14:paraId="0411E91B" w14:textId="77777777" w:rsidTr="00330A7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28484F10"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Câu</w:t>
            </w:r>
          </w:p>
        </w:tc>
        <w:tc>
          <w:tcPr>
            <w:tcW w:w="0" w:type="auto"/>
            <w:tcBorders>
              <w:top w:val="single" w:sz="8" w:space="0" w:color="000000"/>
              <w:bottom w:val="single" w:sz="8" w:space="0" w:color="000000"/>
              <w:right w:val="single" w:sz="8" w:space="0" w:color="000000"/>
            </w:tcBorders>
            <w:vAlign w:val="center"/>
          </w:tcPr>
          <w:p w14:paraId="790DDB45"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w:t>
            </w:r>
          </w:p>
        </w:tc>
        <w:tc>
          <w:tcPr>
            <w:tcW w:w="0" w:type="auto"/>
            <w:tcBorders>
              <w:top w:val="single" w:sz="8" w:space="0" w:color="000000"/>
              <w:bottom w:val="single" w:sz="8" w:space="0" w:color="000000"/>
              <w:right w:val="single" w:sz="8" w:space="0" w:color="000000"/>
            </w:tcBorders>
            <w:vAlign w:val="center"/>
          </w:tcPr>
          <w:p w14:paraId="23A1EAB1"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2</w:t>
            </w:r>
          </w:p>
        </w:tc>
        <w:tc>
          <w:tcPr>
            <w:tcW w:w="0" w:type="auto"/>
            <w:tcBorders>
              <w:top w:val="single" w:sz="8" w:space="0" w:color="000000"/>
              <w:bottom w:val="single" w:sz="8" w:space="0" w:color="000000"/>
              <w:right w:val="single" w:sz="8" w:space="0" w:color="000000"/>
            </w:tcBorders>
            <w:vAlign w:val="center"/>
          </w:tcPr>
          <w:p w14:paraId="15B54F43"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3</w:t>
            </w:r>
          </w:p>
        </w:tc>
        <w:tc>
          <w:tcPr>
            <w:tcW w:w="0" w:type="auto"/>
            <w:tcBorders>
              <w:top w:val="single" w:sz="8" w:space="0" w:color="000000"/>
              <w:bottom w:val="single" w:sz="8" w:space="0" w:color="000000"/>
              <w:right w:val="single" w:sz="8" w:space="0" w:color="000000"/>
            </w:tcBorders>
            <w:vAlign w:val="center"/>
          </w:tcPr>
          <w:p w14:paraId="67AE7157"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4</w:t>
            </w:r>
          </w:p>
        </w:tc>
        <w:tc>
          <w:tcPr>
            <w:tcW w:w="0" w:type="auto"/>
            <w:tcBorders>
              <w:top w:val="single" w:sz="8" w:space="0" w:color="000000"/>
              <w:bottom w:val="single" w:sz="8" w:space="0" w:color="000000"/>
              <w:right w:val="single" w:sz="8" w:space="0" w:color="000000"/>
            </w:tcBorders>
            <w:vAlign w:val="center"/>
          </w:tcPr>
          <w:p w14:paraId="2A3EF2B2"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5</w:t>
            </w:r>
          </w:p>
        </w:tc>
        <w:tc>
          <w:tcPr>
            <w:tcW w:w="0" w:type="auto"/>
            <w:tcBorders>
              <w:top w:val="single" w:sz="8" w:space="0" w:color="000000"/>
              <w:bottom w:val="single" w:sz="8" w:space="0" w:color="000000"/>
              <w:right w:val="single" w:sz="8" w:space="0" w:color="000000"/>
            </w:tcBorders>
            <w:vAlign w:val="center"/>
          </w:tcPr>
          <w:p w14:paraId="4BF15335"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6</w:t>
            </w:r>
          </w:p>
        </w:tc>
      </w:tr>
      <w:tr w:rsidR="00ED397D" w:rsidRPr="00330A7E" w14:paraId="48648DC7" w14:textId="77777777" w:rsidTr="00330A7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E2863E9"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Chọn</w:t>
            </w:r>
          </w:p>
        </w:tc>
        <w:tc>
          <w:tcPr>
            <w:tcW w:w="0" w:type="auto"/>
            <w:tcBorders>
              <w:bottom w:val="single" w:sz="8" w:space="0" w:color="000000"/>
              <w:right w:val="single" w:sz="8" w:space="0" w:color="000000"/>
            </w:tcBorders>
            <w:vAlign w:val="center"/>
          </w:tcPr>
          <w:p w14:paraId="2E8DB6D7"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980</w:t>
            </w:r>
          </w:p>
        </w:tc>
        <w:tc>
          <w:tcPr>
            <w:tcW w:w="0" w:type="auto"/>
            <w:tcBorders>
              <w:bottom w:val="single" w:sz="8" w:space="0" w:color="000000"/>
              <w:right w:val="single" w:sz="8" w:space="0" w:color="000000"/>
            </w:tcBorders>
            <w:vAlign w:val="center"/>
          </w:tcPr>
          <w:p w14:paraId="0DAC1DBE"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281</w:t>
            </w:r>
          </w:p>
        </w:tc>
        <w:tc>
          <w:tcPr>
            <w:tcW w:w="0" w:type="auto"/>
            <w:tcBorders>
              <w:bottom w:val="single" w:sz="8" w:space="0" w:color="000000"/>
              <w:right w:val="single" w:sz="8" w:space="0" w:color="000000"/>
            </w:tcBorders>
            <w:vAlign w:val="center"/>
          </w:tcPr>
          <w:p w14:paraId="1EFDA804"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2,3</w:t>
            </w:r>
          </w:p>
        </w:tc>
        <w:tc>
          <w:tcPr>
            <w:tcW w:w="0" w:type="auto"/>
            <w:tcBorders>
              <w:bottom w:val="single" w:sz="8" w:space="0" w:color="000000"/>
              <w:right w:val="single" w:sz="8" w:space="0" w:color="000000"/>
            </w:tcBorders>
            <w:vAlign w:val="center"/>
          </w:tcPr>
          <w:p w14:paraId="04235874"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0,31</w:t>
            </w:r>
          </w:p>
        </w:tc>
        <w:tc>
          <w:tcPr>
            <w:tcW w:w="0" w:type="auto"/>
            <w:tcBorders>
              <w:bottom w:val="single" w:sz="8" w:space="0" w:color="000000"/>
              <w:right w:val="single" w:sz="8" w:space="0" w:color="000000"/>
            </w:tcBorders>
            <w:vAlign w:val="center"/>
          </w:tcPr>
          <w:p w14:paraId="5B051A0E"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180</w:t>
            </w:r>
          </w:p>
        </w:tc>
        <w:tc>
          <w:tcPr>
            <w:tcW w:w="0" w:type="auto"/>
            <w:tcBorders>
              <w:bottom w:val="single" w:sz="8" w:space="0" w:color="000000"/>
              <w:right w:val="single" w:sz="8" w:space="0" w:color="000000"/>
            </w:tcBorders>
            <w:shd w:val="clear" w:color="auto" w:fill="auto"/>
            <w:vAlign w:val="center"/>
          </w:tcPr>
          <w:p w14:paraId="6DC5629A"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6250</w:t>
            </w:r>
          </w:p>
        </w:tc>
      </w:tr>
    </w:tbl>
    <w:p w14:paraId="549FF16B" w14:textId="77777777" w:rsidR="00ED397D" w:rsidRPr="00330A7E" w:rsidRDefault="00ED397D" w:rsidP="00330A7E">
      <w:pPr>
        <w:spacing w:before="240"/>
        <w:ind w:left="992" w:firstLine="720"/>
        <w:jc w:val="center"/>
        <w:rPr>
          <w:rFonts w:ascii="Times New Roman" w:hAnsi="Times New Roman" w:cs="Times New Roman"/>
          <w:b/>
          <w:color w:val="0033CC"/>
          <w:sz w:val="24"/>
          <w:szCs w:val="24"/>
        </w:rPr>
      </w:pPr>
      <w:r w:rsidRPr="00330A7E">
        <w:rPr>
          <w:rFonts w:ascii="Times New Roman" w:hAnsi="Times New Roman" w:cs="Times New Roman"/>
          <w:b/>
          <w:color w:val="0033CC"/>
          <w:sz w:val="24"/>
          <w:szCs w:val="24"/>
        </w:rPr>
        <w:t xml:space="preserve">LỜI GIẢI CHI TIẾT </w:t>
      </w:r>
    </w:p>
    <w:p w14:paraId="16FD85D1" w14:textId="77777777" w:rsidR="00ED397D" w:rsidRPr="00330A7E" w:rsidRDefault="00ED397D" w:rsidP="00330A7E">
      <w:pPr>
        <w:spacing w:before="120" w:after="0"/>
        <w:ind w:left="992" w:hanging="992"/>
        <w:jc w:val="both"/>
        <w:rPr>
          <w:rFonts w:ascii="Times New Roman" w:hAnsi="Times New Roman" w:cs="Times New Roman"/>
          <w:b/>
          <w:sz w:val="24"/>
          <w:szCs w:val="24"/>
        </w:rPr>
      </w:pPr>
      <w:r w:rsidRPr="00330A7E">
        <w:rPr>
          <w:rFonts w:ascii="Times New Roman" w:hAnsi="Times New Roman" w:cs="Times New Roman"/>
          <w:b/>
          <w:sz w:val="24"/>
          <w:szCs w:val="24"/>
        </w:rPr>
        <w:t>PHẦN I. Câu trắc nghiệm nhiều phương án lựa chọn</w:t>
      </w:r>
    </w:p>
    <w:p w14:paraId="170364A4" w14:textId="77777777" w:rsidR="00ED397D" w:rsidRPr="00330A7E" w:rsidRDefault="00ED397D" w:rsidP="000E1E56">
      <w:pPr>
        <w:pStyle w:val="ListParagraph"/>
        <w:numPr>
          <w:ilvl w:val="0"/>
          <w:numId w:val="34"/>
        </w:numPr>
        <w:jc w:val="left"/>
        <w:rPr>
          <w:rFonts w:ascii="Times New Roman" w:hAnsi="Times New Roman" w:cs="Times New Roman"/>
          <w:sz w:val="24"/>
          <w:szCs w:val="24"/>
        </w:rPr>
      </w:pPr>
      <w:r w:rsidRPr="00330A7E">
        <w:rPr>
          <w:rFonts w:ascii="Times New Roman" w:hAnsi="Times New Roman" w:cs="Times New Roman"/>
          <w:bCs/>
          <w:sz w:val="24"/>
          <w:szCs w:val="24"/>
        </w:rPr>
        <w:t>Cho hàm số</w:t>
      </w:r>
      <w:r w:rsidRPr="00330A7E">
        <w:rPr>
          <w:rFonts w:ascii="Times New Roman" w:hAnsi="Times New Roman" w:cs="Times New Roman"/>
          <w:b/>
          <w:sz w:val="24"/>
          <w:szCs w:val="24"/>
        </w:rPr>
        <w:t xml:space="preserve"> </w:t>
      </w:r>
      <w:r w:rsidRPr="00330A7E">
        <w:rPr>
          <w:rFonts w:ascii="Times New Roman" w:hAnsi="Times New Roman" w:cs="Times New Roman"/>
          <w:position w:val="-14"/>
          <w:sz w:val="24"/>
          <w:szCs w:val="24"/>
        </w:rPr>
        <w:object w:dxaOrig="960" w:dyaOrig="400" w14:anchorId="61BCE6C8">
          <v:shape id="_x0000_i3154" type="#_x0000_t75" style="width:48pt;height:19.5pt" o:ole="">
            <v:imagedata r:id="rId3700" o:title=""/>
          </v:shape>
          <o:OLEObject Type="Embed" ProgID="Equation.DSMT4" ShapeID="_x0000_i3154" DrawAspect="Content" ObjectID="_1796842218" r:id="rId3701"/>
        </w:object>
      </w:r>
      <w:r w:rsidRPr="00330A7E">
        <w:rPr>
          <w:rFonts w:ascii="Times New Roman" w:hAnsi="Times New Roman" w:cs="Times New Roman"/>
          <w:sz w:val="24"/>
          <w:szCs w:val="24"/>
        </w:rPr>
        <w:t xml:space="preserve"> có đạo hàm trên </w:t>
      </w:r>
      <w:r w:rsidRPr="00330A7E">
        <w:rPr>
          <w:rFonts w:ascii="Times New Roman" w:hAnsi="Times New Roman" w:cs="Times New Roman"/>
          <w:position w:val="-4"/>
          <w:sz w:val="24"/>
          <w:szCs w:val="24"/>
        </w:rPr>
        <w:object w:dxaOrig="260" w:dyaOrig="260" w14:anchorId="26EE654B">
          <v:shape id="_x0000_i3155" type="#_x0000_t75" style="width:13.5pt;height:13.5pt" o:ole="">
            <v:imagedata r:id="rId3702" o:title=""/>
          </v:shape>
          <o:OLEObject Type="Embed" ProgID="Equation.DSMT4" ShapeID="_x0000_i3155" DrawAspect="Content" ObjectID="_1796842219" r:id="rId3703"/>
        </w:object>
      </w:r>
      <w:r w:rsidRPr="00330A7E">
        <w:rPr>
          <w:rFonts w:ascii="Times New Roman" w:hAnsi="Times New Roman" w:cs="Times New Roman"/>
          <w:sz w:val="24"/>
          <w:szCs w:val="24"/>
        </w:rPr>
        <w:t xml:space="preserve"> và có bảng biến thiên như hình vẽ. Phát biểu nào sau đây đúng?</w:t>
      </w:r>
    </w:p>
    <w:p w14:paraId="7838A684" w14:textId="77777777" w:rsidR="00ED397D" w:rsidRPr="00330A7E" w:rsidRDefault="00ED397D" w:rsidP="00330A7E">
      <w:pPr>
        <w:tabs>
          <w:tab w:val="left" w:pos="2268"/>
        </w:tabs>
        <w:ind w:left="993"/>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lastRenderedPageBreak/>
        <w:drawing>
          <wp:inline distT="0" distB="0" distL="0" distR="0" wp14:anchorId="2D3EF4C0" wp14:editId="63403BB8">
            <wp:extent cx="4347899" cy="1185130"/>
            <wp:effectExtent l="0" t="0" r="0" b="0"/>
            <wp:docPr id="1406082680" name="Picture 1406082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3"/>
                    <a:stretch>
                      <a:fillRect/>
                    </a:stretch>
                  </pic:blipFill>
                  <pic:spPr>
                    <a:xfrm>
                      <a:off x="0" y="0"/>
                      <a:ext cx="4354933" cy="1187047"/>
                    </a:xfrm>
                    <a:prstGeom prst="rect">
                      <a:avLst/>
                    </a:prstGeom>
                  </pic:spPr>
                </pic:pic>
              </a:graphicData>
            </a:graphic>
          </wp:inline>
        </w:drawing>
      </w:r>
    </w:p>
    <w:p w14:paraId="305905F9" w14:textId="77777777" w:rsidR="00ED397D" w:rsidRPr="00330A7E" w:rsidRDefault="00ED397D" w:rsidP="00330A7E">
      <w:pPr>
        <w:tabs>
          <w:tab w:val="left" w:pos="992"/>
          <w:tab w:val="left" w:pos="3402"/>
          <w:tab w:val="left" w:pos="5669"/>
          <w:tab w:val="left" w:pos="7937"/>
        </w:tabs>
        <w:spacing w:after="0" w:line="240" w:lineRule="auto"/>
        <w:ind w:left="540"/>
        <w:jc w:val="both"/>
        <w:rPr>
          <w:rFonts w:ascii="Times New Roman" w:hAnsi="Times New Roman" w:cs="Times New Roman"/>
          <w:sz w:val="24"/>
          <w:szCs w:val="24"/>
        </w:rPr>
      </w:pPr>
      <w:r w:rsidRPr="00330A7E">
        <w:rPr>
          <w:rFonts w:ascii="Times New Roman" w:hAnsi="Times New Roman" w:cs="Times New Roman"/>
          <w:b/>
          <w:color w:val="0000FF"/>
          <w:sz w:val="24"/>
          <w:szCs w:val="24"/>
          <w:shd w:val="clear" w:color="auto" w:fill="FFFFFF"/>
          <w:lang w:val="vi-VN"/>
        </w:rPr>
        <w:t xml:space="preserve">A. </w:t>
      </w:r>
      <w:r w:rsidRPr="00330A7E">
        <w:rPr>
          <w:rFonts w:ascii="Times New Roman" w:hAnsi="Times New Roman" w:cs="Times New Roman"/>
          <w:sz w:val="24"/>
          <w:szCs w:val="24"/>
          <w:lang w:val="vi-VN"/>
        </w:rPr>
        <w:t xml:space="preserve">Hàm số </w:t>
      </w:r>
      <w:r w:rsidRPr="00330A7E">
        <w:rPr>
          <w:rFonts w:ascii="Times New Roman" w:hAnsi="Times New Roman" w:cs="Times New Roman"/>
          <w:position w:val="-14"/>
          <w:sz w:val="24"/>
          <w:szCs w:val="24"/>
        </w:rPr>
        <w:object w:dxaOrig="960" w:dyaOrig="400" w14:anchorId="22B0B189">
          <v:shape id="_x0000_i3156" type="#_x0000_t75" style="width:48pt;height:19.5pt" o:ole="">
            <v:imagedata r:id="rId3704" o:title=""/>
          </v:shape>
          <o:OLEObject Type="Embed" ProgID="Equation.DSMT4" ShapeID="_x0000_i3156" DrawAspect="Content" ObjectID="_1796842220" r:id="rId3705"/>
        </w:object>
      </w:r>
      <w:r w:rsidRPr="00330A7E">
        <w:rPr>
          <w:rFonts w:ascii="Times New Roman" w:hAnsi="Times New Roman" w:cs="Times New Roman"/>
          <w:position w:val="-14"/>
          <w:sz w:val="24"/>
          <w:szCs w:val="24"/>
          <w:lang w:val="vi-VN"/>
        </w:rPr>
        <w:t xml:space="preserve"> </w:t>
      </w:r>
      <w:r w:rsidRPr="00330A7E">
        <w:rPr>
          <w:rFonts w:ascii="Times New Roman" w:hAnsi="Times New Roman" w:cs="Times New Roman"/>
          <w:sz w:val="24"/>
          <w:szCs w:val="24"/>
        </w:rPr>
        <w:t>nghịch</w:t>
      </w:r>
      <w:r w:rsidRPr="00330A7E">
        <w:rPr>
          <w:rFonts w:ascii="Times New Roman" w:hAnsi="Times New Roman" w:cs="Times New Roman"/>
          <w:sz w:val="24"/>
          <w:szCs w:val="24"/>
          <w:lang w:val="vi-VN"/>
        </w:rPr>
        <w:t xml:space="preserve"> biến trên  khoảng </w:t>
      </w:r>
      <w:r w:rsidRPr="00330A7E">
        <w:rPr>
          <w:rFonts w:ascii="Times New Roman" w:hAnsi="Times New Roman" w:cs="Times New Roman"/>
          <w:position w:val="-14"/>
          <w:sz w:val="24"/>
          <w:szCs w:val="24"/>
        </w:rPr>
        <w:object w:dxaOrig="780" w:dyaOrig="400" w14:anchorId="6F978C97">
          <v:shape id="_x0000_i3157" type="#_x0000_t75" style="width:39pt;height:19.5pt" o:ole="">
            <v:imagedata r:id="rId3706" o:title=""/>
          </v:shape>
          <o:OLEObject Type="Embed" ProgID="Equation.DSMT4" ShapeID="_x0000_i3157" DrawAspect="Content" ObjectID="_1796842221" r:id="rId3707"/>
        </w:object>
      </w:r>
      <w:r w:rsidRPr="00330A7E">
        <w:rPr>
          <w:rFonts w:ascii="Times New Roman" w:hAnsi="Times New Roman" w:cs="Times New Roman"/>
          <w:sz w:val="24"/>
          <w:szCs w:val="24"/>
        </w:rPr>
        <w:t>.</w:t>
      </w:r>
    </w:p>
    <w:p w14:paraId="6246EA36" w14:textId="77777777" w:rsidR="00ED397D" w:rsidRPr="00330A7E" w:rsidRDefault="00ED397D" w:rsidP="00330A7E">
      <w:pPr>
        <w:tabs>
          <w:tab w:val="left" w:pos="992"/>
          <w:tab w:val="left" w:pos="3402"/>
          <w:tab w:val="left" w:pos="5669"/>
          <w:tab w:val="left" w:pos="7937"/>
        </w:tabs>
        <w:spacing w:after="0" w:line="240" w:lineRule="auto"/>
        <w:ind w:left="540"/>
        <w:jc w:val="both"/>
        <w:rPr>
          <w:rFonts w:ascii="Times New Roman" w:hAnsi="Times New Roman" w:cs="Times New Roman"/>
          <w:sz w:val="24"/>
          <w:szCs w:val="24"/>
          <w:lang w:val="vi-VN"/>
        </w:rPr>
      </w:pPr>
      <w:r w:rsidRPr="00330A7E">
        <w:rPr>
          <w:rFonts w:ascii="Times New Roman" w:hAnsi="Times New Roman" w:cs="Times New Roman"/>
          <w:b/>
          <w:bCs/>
          <w:color w:val="0000FF"/>
          <w:sz w:val="24"/>
          <w:szCs w:val="24"/>
          <w:lang w:val="vi-VN"/>
        </w:rPr>
        <w:t>B</w:t>
      </w:r>
      <w:r w:rsidRPr="00330A7E">
        <w:rPr>
          <w:rFonts w:ascii="Times New Roman" w:hAnsi="Times New Roman" w:cs="Times New Roman"/>
          <w:b/>
          <w:color w:val="0000FF"/>
          <w:sz w:val="24"/>
          <w:szCs w:val="24"/>
          <w:lang w:val="vi-VN"/>
        </w:rPr>
        <w:t xml:space="preserve">. </w:t>
      </w:r>
      <w:r w:rsidRPr="00330A7E">
        <w:rPr>
          <w:rFonts w:ascii="Times New Roman" w:hAnsi="Times New Roman" w:cs="Times New Roman"/>
          <w:sz w:val="24"/>
          <w:szCs w:val="24"/>
          <w:lang w:val="vi-VN"/>
        </w:rPr>
        <w:t xml:space="preserve">Hàm số </w:t>
      </w:r>
      <w:r w:rsidRPr="00330A7E">
        <w:rPr>
          <w:rFonts w:ascii="Times New Roman" w:hAnsi="Times New Roman" w:cs="Times New Roman"/>
          <w:position w:val="-14"/>
          <w:sz w:val="24"/>
          <w:szCs w:val="24"/>
        </w:rPr>
        <w:object w:dxaOrig="960" w:dyaOrig="400" w14:anchorId="23F9630F">
          <v:shape id="_x0000_i3158" type="#_x0000_t75" style="width:48pt;height:19.5pt" o:ole="">
            <v:imagedata r:id="rId3708" o:title=""/>
          </v:shape>
          <o:OLEObject Type="Embed" ProgID="Equation.DSMT4" ShapeID="_x0000_i3158" DrawAspect="Content" ObjectID="_1796842222" r:id="rId3709"/>
        </w:object>
      </w:r>
      <w:r w:rsidRPr="00330A7E">
        <w:rPr>
          <w:rFonts w:ascii="Times New Roman" w:hAnsi="Times New Roman" w:cs="Times New Roman"/>
          <w:position w:val="-14"/>
          <w:sz w:val="24"/>
          <w:szCs w:val="24"/>
          <w:lang w:val="vi-VN"/>
        </w:rPr>
        <w:t xml:space="preserve"> </w:t>
      </w:r>
      <w:r w:rsidRPr="00330A7E">
        <w:rPr>
          <w:rFonts w:ascii="Times New Roman" w:hAnsi="Times New Roman" w:cs="Times New Roman"/>
          <w:sz w:val="24"/>
          <w:szCs w:val="24"/>
          <w:lang w:val="vi-VN"/>
        </w:rPr>
        <w:t xml:space="preserve">nghịch biến trên khoảng </w:t>
      </w:r>
      <w:r w:rsidRPr="00330A7E">
        <w:rPr>
          <w:rFonts w:ascii="Times New Roman" w:hAnsi="Times New Roman" w:cs="Times New Roman"/>
          <w:position w:val="-14"/>
          <w:sz w:val="24"/>
          <w:szCs w:val="24"/>
        </w:rPr>
        <w:object w:dxaOrig="780" w:dyaOrig="400" w14:anchorId="315A0700">
          <v:shape id="_x0000_i3159" type="#_x0000_t75" style="width:39pt;height:19.5pt" o:ole="">
            <v:imagedata r:id="rId3710" o:title=""/>
          </v:shape>
          <o:OLEObject Type="Embed" ProgID="Equation.DSMT4" ShapeID="_x0000_i3159" DrawAspect="Content" ObjectID="_1796842223" r:id="rId3711"/>
        </w:object>
      </w:r>
      <w:r w:rsidRPr="00330A7E">
        <w:rPr>
          <w:rFonts w:ascii="Times New Roman" w:hAnsi="Times New Roman" w:cs="Times New Roman"/>
          <w:sz w:val="24"/>
          <w:szCs w:val="24"/>
          <w:lang w:val="vi-VN"/>
        </w:rPr>
        <w:t>.</w:t>
      </w:r>
    </w:p>
    <w:p w14:paraId="559401C4" w14:textId="77777777" w:rsidR="00ED397D" w:rsidRPr="00330A7E" w:rsidRDefault="00ED397D" w:rsidP="00330A7E">
      <w:pPr>
        <w:tabs>
          <w:tab w:val="left" w:pos="992"/>
          <w:tab w:val="left" w:pos="3402"/>
          <w:tab w:val="left" w:pos="5669"/>
          <w:tab w:val="left" w:pos="7937"/>
        </w:tabs>
        <w:spacing w:after="0"/>
        <w:ind w:left="540"/>
        <w:jc w:val="both"/>
        <w:rPr>
          <w:rFonts w:ascii="Times New Roman" w:hAnsi="Times New Roman" w:cs="Times New Roman"/>
          <w:sz w:val="24"/>
          <w:szCs w:val="24"/>
        </w:rPr>
      </w:pPr>
      <w:r w:rsidRPr="00330A7E">
        <w:rPr>
          <w:rFonts w:ascii="Times New Roman" w:hAnsi="Times New Roman" w:cs="Times New Roman"/>
          <w:b/>
          <w:color w:val="0000FF"/>
          <w:sz w:val="24"/>
          <w:szCs w:val="24"/>
          <w:lang w:val="nl-NL"/>
        </w:rPr>
        <w:t xml:space="preserve">C. </w:t>
      </w:r>
      <w:r w:rsidRPr="00330A7E">
        <w:rPr>
          <w:rFonts w:ascii="Times New Roman" w:hAnsi="Times New Roman" w:cs="Times New Roman"/>
          <w:sz w:val="24"/>
          <w:szCs w:val="24"/>
          <w:lang w:val="vi-VN"/>
        </w:rPr>
        <w:t xml:space="preserve">Hàm số </w:t>
      </w:r>
      <w:r w:rsidRPr="00330A7E">
        <w:rPr>
          <w:rFonts w:ascii="Times New Roman" w:hAnsi="Times New Roman" w:cs="Times New Roman"/>
          <w:position w:val="-14"/>
          <w:sz w:val="24"/>
          <w:szCs w:val="24"/>
        </w:rPr>
        <w:object w:dxaOrig="960" w:dyaOrig="400" w14:anchorId="65CB4897">
          <v:shape id="_x0000_i3160" type="#_x0000_t75" style="width:48pt;height:19.5pt" o:ole="">
            <v:imagedata r:id="rId3712" o:title=""/>
          </v:shape>
          <o:OLEObject Type="Embed" ProgID="Equation.DSMT4" ShapeID="_x0000_i3160" DrawAspect="Content" ObjectID="_1796842224" r:id="rId3713"/>
        </w:object>
      </w:r>
      <w:r w:rsidRPr="00330A7E">
        <w:rPr>
          <w:rFonts w:ascii="Times New Roman" w:hAnsi="Times New Roman" w:cs="Times New Roman"/>
          <w:position w:val="-14"/>
          <w:sz w:val="24"/>
          <w:szCs w:val="24"/>
          <w:lang w:val="vi-VN"/>
        </w:rPr>
        <w:t xml:space="preserve"> </w:t>
      </w:r>
      <w:r w:rsidRPr="00330A7E">
        <w:rPr>
          <w:rFonts w:ascii="Times New Roman" w:hAnsi="Times New Roman" w:cs="Times New Roman"/>
          <w:sz w:val="24"/>
          <w:szCs w:val="24"/>
          <w:lang w:val="vi-VN"/>
        </w:rPr>
        <w:t xml:space="preserve">đồng biến trên khoảng </w:t>
      </w:r>
      <w:r w:rsidRPr="00330A7E">
        <w:rPr>
          <w:rFonts w:ascii="Times New Roman" w:hAnsi="Times New Roman" w:cs="Times New Roman"/>
          <w:position w:val="-14"/>
          <w:sz w:val="24"/>
          <w:szCs w:val="24"/>
        </w:rPr>
        <w:object w:dxaOrig="560" w:dyaOrig="400" w14:anchorId="42ACAE89">
          <v:shape id="_x0000_i3161" type="#_x0000_t75" style="width:28.5pt;height:19.5pt" o:ole="">
            <v:imagedata r:id="rId3714" o:title=""/>
          </v:shape>
          <o:OLEObject Type="Embed" ProgID="Equation.DSMT4" ShapeID="_x0000_i3161" DrawAspect="Content" ObjectID="_1796842225" r:id="rId3715"/>
        </w:object>
      </w:r>
      <w:r w:rsidRPr="00330A7E">
        <w:rPr>
          <w:rFonts w:ascii="Times New Roman" w:hAnsi="Times New Roman" w:cs="Times New Roman"/>
          <w:sz w:val="24"/>
          <w:szCs w:val="24"/>
        </w:rPr>
        <w:t>.</w:t>
      </w:r>
    </w:p>
    <w:p w14:paraId="2A14A87A" w14:textId="77777777" w:rsidR="00ED397D" w:rsidRPr="00330A7E" w:rsidRDefault="00ED397D" w:rsidP="00330A7E">
      <w:pPr>
        <w:tabs>
          <w:tab w:val="left" w:pos="992"/>
          <w:tab w:val="left" w:pos="3402"/>
          <w:tab w:val="left" w:pos="5669"/>
          <w:tab w:val="left" w:pos="7937"/>
        </w:tabs>
        <w:spacing w:after="0"/>
        <w:ind w:left="540"/>
        <w:jc w:val="both"/>
        <w:rPr>
          <w:rFonts w:ascii="Times New Roman" w:hAnsi="Times New Roman" w:cs="Times New Roman"/>
          <w:sz w:val="24"/>
          <w:szCs w:val="24"/>
        </w:rPr>
      </w:pPr>
      <w:r w:rsidRPr="00330A7E">
        <w:rPr>
          <w:rFonts w:ascii="Times New Roman" w:hAnsi="Times New Roman" w:cs="Times New Roman"/>
          <w:b/>
          <w:color w:val="0000FF"/>
          <w:sz w:val="24"/>
          <w:szCs w:val="24"/>
          <w:lang w:val="nl-NL"/>
        </w:rPr>
        <w:t xml:space="preserve">D. </w:t>
      </w:r>
      <w:r w:rsidRPr="00330A7E">
        <w:rPr>
          <w:rFonts w:ascii="Times New Roman" w:hAnsi="Times New Roman" w:cs="Times New Roman"/>
          <w:sz w:val="24"/>
          <w:szCs w:val="24"/>
          <w:lang w:val="nl-NL"/>
        </w:rPr>
        <w:t xml:space="preserve">Hàm số </w:t>
      </w:r>
      <w:r w:rsidRPr="00330A7E">
        <w:rPr>
          <w:rFonts w:ascii="Times New Roman" w:hAnsi="Times New Roman" w:cs="Times New Roman"/>
          <w:position w:val="-14"/>
          <w:sz w:val="24"/>
          <w:szCs w:val="24"/>
        </w:rPr>
        <w:object w:dxaOrig="960" w:dyaOrig="400" w14:anchorId="75B083E6">
          <v:shape id="_x0000_i3162" type="#_x0000_t75" style="width:48pt;height:19.5pt" o:ole="">
            <v:imagedata r:id="rId3716" o:title=""/>
          </v:shape>
          <o:OLEObject Type="Embed" ProgID="Equation.DSMT4" ShapeID="_x0000_i3162" DrawAspect="Content" ObjectID="_1796842226" r:id="rId3717"/>
        </w:object>
      </w:r>
      <w:r w:rsidRPr="00330A7E">
        <w:rPr>
          <w:rFonts w:ascii="Times New Roman" w:hAnsi="Times New Roman" w:cs="Times New Roman"/>
          <w:position w:val="-14"/>
          <w:sz w:val="24"/>
          <w:szCs w:val="24"/>
          <w:lang w:val="nl-NL"/>
        </w:rPr>
        <w:t xml:space="preserve"> </w:t>
      </w:r>
      <w:r w:rsidRPr="00330A7E">
        <w:rPr>
          <w:rFonts w:ascii="Times New Roman" w:hAnsi="Times New Roman" w:cs="Times New Roman"/>
          <w:sz w:val="24"/>
          <w:szCs w:val="24"/>
          <w:lang w:val="nl-NL"/>
        </w:rPr>
        <w:t xml:space="preserve">nghịch biến trên khoảng </w:t>
      </w:r>
      <w:r w:rsidRPr="00330A7E">
        <w:rPr>
          <w:rFonts w:ascii="Times New Roman" w:hAnsi="Times New Roman" w:cs="Times New Roman"/>
          <w:position w:val="-14"/>
          <w:sz w:val="24"/>
          <w:szCs w:val="24"/>
        </w:rPr>
        <w:object w:dxaOrig="720" w:dyaOrig="400" w14:anchorId="0FC10F5C">
          <v:shape id="_x0000_i3163" type="#_x0000_t75" style="width:36pt;height:19.5pt" o:ole="">
            <v:imagedata r:id="rId3718" o:title=""/>
          </v:shape>
          <o:OLEObject Type="Embed" ProgID="Equation.DSMT4" ShapeID="_x0000_i3163" DrawAspect="Content" ObjectID="_1796842227" r:id="rId3719"/>
        </w:object>
      </w:r>
    </w:p>
    <w:p w14:paraId="759015DA" w14:textId="77777777" w:rsidR="00ED397D" w:rsidRPr="00330A7E" w:rsidRDefault="00ED397D" w:rsidP="00330A7E">
      <w:pPr>
        <w:tabs>
          <w:tab w:val="left" w:pos="992"/>
          <w:tab w:val="left" w:pos="3402"/>
          <w:tab w:val="left" w:pos="5669"/>
          <w:tab w:val="left" w:pos="7937"/>
        </w:tabs>
        <w:spacing w:after="0"/>
        <w:ind w:left="540"/>
        <w:jc w:val="center"/>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Giải</w:t>
      </w:r>
    </w:p>
    <w:p w14:paraId="33A33B9D" w14:textId="77777777" w:rsidR="00ED397D" w:rsidRPr="00330A7E" w:rsidRDefault="00ED397D" w:rsidP="00330A7E">
      <w:pPr>
        <w:tabs>
          <w:tab w:val="left" w:pos="992"/>
          <w:tab w:val="left" w:pos="3402"/>
          <w:tab w:val="left" w:pos="5669"/>
          <w:tab w:val="left" w:pos="7937"/>
        </w:tabs>
        <w:spacing w:after="0"/>
        <w:ind w:left="540"/>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 xml:space="preserve">Chọn </w:t>
      </w:r>
      <w:r w:rsidRPr="00330A7E">
        <w:rPr>
          <w:rFonts w:ascii="Times New Roman" w:hAnsi="Times New Roman" w:cs="Times New Roman"/>
          <w:b/>
          <w:color w:val="0000FF"/>
          <w:sz w:val="24"/>
          <w:szCs w:val="24"/>
          <w:u w:val="single"/>
          <w:lang w:val="nl-NL"/>
        </w:rPr>
        <w:t>B</w:t>
      </w:r>
    </w:p>
    <w:p w14:paraId="1832D3C6" w14:textId="77777777" w:rsidR="00ED397D" w:rsidRPr="00330A7E" w:rsidRDefault="00ED397D" w:rsidP="00330A7E">
      <w:pPr>
        <w:tabs>
          <w:tab w:val="left" w:pos="992"/>
          <w:tab w:val="left" w:pos="3402"/>
          <w:tab w:val="left" w:pos="5669"/>
          <w:tab w:val="left" w:pos="7937"/>
        </w:tabs>
        <w:spacing w:after="0" w:line="240" w:lineRule="auto"/>
        <w:ind w:left="540"/>
        <w:jc w:val="both"/>
        <w:rPr>
          <w:rFonts w:ascii="Times New Roman" w:hAnsi="Times New Roman" w:cs="Times New Roman"/>
          <w:sz w:val="24"/>
          <w:szCs w:val="24"/>
          <w:lang w:val="vi-VN"/>
        </w:rPr>
      </w:pPr>
      <w:r w:rsidRPr="00330A7E">
        <w:rPr>
          <w:rFonts w:ascii="Times New Roman" w:hAnsi="Times New Roman" w:cs="Times New Roman"/>
          <w:bCs/>
          <w:sz w:val="24"/>
          <w:szCs w:val="24"/>
          <w:lang w:val="nl-NL"/>
        </w:rPr>
        <w:t xml:space="preserve">Từ bảng biến thiên suy ra hàm số </w:t>
      </w:r>
      <w:r w:rsidRPr="00330A7E">
        <w:rPr>
          <w:rFonts w:ascii="Times New Roman" w:hAnsi="Times New Roman" w:cs="Times New Roman"/>
          <w:position w:val="-14"/>
          <w:sz w:val="24"/>
          <w:szCs w:val="24"/>
        </w:rPr>
        <w:object w:dxaOrig="960" w:dyaOrig="400" w14:anchorId="7C76F92F">
          <v:shape id="_x0000_i3164" type="#_x0000_t75" style="width:48pt;height:19.5pt" o:ole="">
            <v:imagedata r:id="rId3720" o:title=""/>
          </v:shape>
          <o:OLEObject Type="Embed" ProgID="Equation.DSMT4" ShapeID="_x0000_i3164" DrawAspect="Content" ObjectID="_1796842228" r:id="rId3721"/>
        </w:object>
      </w:r>
      <w:r w:rsidRPr="00330A7E">
        <w:rPr>
          <w:rFonts w:ascii="Times New Roman" w:hAnsi="Times New Roman" w:cs="Times New Roman"/>
          <w:position w:val="-14"/>
          <w:sz w:val="24"/>
          <w:szCs w:val="24"/>
          <w:lang w:val="vi-VN"/>
        </w:rPr>
        <w:t xml:space="preserve"> </w:t>
      </w:r>
      <w:r w:rsidRPr="00330A7E">
        <w:rPr>
          <w:rFonts w:ascii="Times New Roman" w:hAnsi="Times New Roman" w:cs="Times New Roman"/>
          <w:sz w:val="24"/>
          <w:szCs w:val="24"/>
          <w:lang w:val="vi-VN"/>
        </w:rPr>
        <w:t xml:space="preserve">nghịch biến trên khoảng </w:t>
      </w:r>
      <w:r w:rsidRPr="00330A7E">
        <w:rPr>
          <w:rFonts w:ascii="Times New Roman" w:hAnsi="Times New Roman" w:cs="Times New Roman"/>
          <w:position w:val="-14"/>
          <w:sz w:val="24"/>
          <w:szCs w:val="24"/>
        </w:rPr>
        <w:object w:dxaOrig="780" w:dyaOrig="400" w14:anchorId="7B428C30">
          <v:shape id="_x0000_i3165" type="#_x0000_t75" style="width:39pt;height:19.5pt" o:ole="">
            <v:imagedata r:id="rId3722" o:title=""/>
          </v:shape>
          <o:OLEObject Type="Embed" ProgID="Equation.DSMT4" ShapeID="_x0000_i3165" DrawAspect="Content" ObjectID="_1796842229" r:id="rId3723"/>
        </w:object>
      </w:r>
      <w:r w:rsidRPr="00330A7E">
        <w:rPr>
          <w:rFonts w:ascii="Times New Roman" w:hAnsi="Times New Roman" w:cs="Times New Roman"/>
          <w:sz w:val="24"/>
          <w:szCs w:val="24"/>
          <w:lang w:val="vi-VN"/>
        </w:rPr>
        <w:t>.</w:t>
      </w:r>
    </w:p>
    <w:p w14:paraId="70F30F52" w14:textId="77777777" w:rsidR="00ED397D" w:rsidRPr="00330A7E" w:rsidRDefault="00ED397D" w:rsidP="00330A7E">
      <w:pPr>
        <w:tabs>
          <w:tab w:val="left" w:pos="992"/>
          <w:tab w:val="left" w:pos="3402"/>
          <w:tab w:val="left" w:pos="5669"/>
          <w:tab w:val="left" w:pos="7937"/>
        </w:tabs>
        <w:spacing w:after="0"/>
        <w:rPr>
          <w:rFonts w:ascii="Times New Roman" w:hAnsi="Times New Roman" w:cs="Times New Roman"/>
          <w:bCs/>
          <w:sz w:val="24"/>
          <w:szCs w:val="24"/>
          <w:lang w:val="nl-NL"/>
        </w:rPr>
      </w:pPr>
    </w:p>
    <w:p w14:paraId="379FA610" w14:textId="77777777" w:rsidR="00ED397D" w:rsidRPr="00330A7E" w:rsidRDefault="00ED397D" w:rsidP="000E1E56">
      <w:pPr>
        <w:pStyle w:val="ListParagraph"/>
        <w:numPr>
          <w:ilvl w:val="0"/>
          <w:numId w:val="34"/>
        </w:numPr>
        <w:spacing w:line="276" w:lineRule="auto"/>
        <w:jc w:val="left"/>
        <w:rPr>
          <w:rFonts w:ascii="Times New Roman" w:eastAsia="Times New Roman" w:hAnsi="Times New Roman" w:cs="Times New Roman"/>
          <w:sz w:val="24"/>
          <w:szCs w:val="24"/>
          <w:lang w:val="da-DK"/>
        </w:rPr>
      </w:pPr>
      <w:r w:rsidRPr="00330A7E">
        <w:rPr>
          <w:rFonts w:ascii="Times New Roman" w:eastAsia="Cambria" w:hAnsi="Times New Roman" w:cs="Times New Roman"/>
          <w:sz w:val="24"/>
          <w:szCs w:val="24"/>
          <w:lang w:val="da-DK"/>
        </w:rPr>
        <w:t xml:space="preserve">Cho hàm số </w:t>
      </w:r>
      <w:r w:rsidRPr="00330A7E">
        <w:rPr>
          <w:rFonts w:ascii="Times New Roman" w:hAnsi="Times New Roman" w:cs="Times New Roman"/>
          <w:position w:val="-10"/>
          <w:sz w:val="24"/>
          <w:szCs w:val="24"/>
        </w:rPr>
        <w:object w:dxaOrig="920" w:dyaOrig="320" w14:anchorId="4309010D">
          <v:shape id="_x0000_i3166" type="#_x0000_t75" style="width:46.5pt;height:16.5pt" o:ole="">
            <v:imagedata r:id="rId3724" o:title=""/>
          </v:shape>
          <o:OLEObject Type="Embed" ProgID="Equation.DSMT4" ShapeID="_x0000_i3166" DrawAspect="Content" ObjectID="_1796842230" r:id="rId3725"/>
        </w:object>
      </w:r>
      <w:r w:rsidRPr="00330A7E">
        <w:rPr>
          <w:rFonts w:ascii="Times New Roman" w:eastAsia="Cambria" w:hAnsi="Times New Roman" w:cs="Times New Roman"/>
          <w:sz w:val="24"/>
          <w:szCs w:val="24"/>
          <w:lang w:val="da-DK"/>
        </w:rPr>
        <w:t xml:space="preserve"> có đồ thị nḥư hình bên dưới. Phát biểu nào sau đây đúng?</w:t>
      </w:r>
    </w:p>
    <w:p w14:paraId="02B29599" w14:textId="77777777" w:rsidR="00ED397D" w:rsidRPr="00330A7E" w:rsidRDefault="00ED397D" w:rsidP="00330A7E">
      <w:pPr>
        <w:pStyle w:val="ListParagraph"/>
        <w:spacing w:line="276" w:lineRule="auto"/>
        <w:ind w:left="567"/>
        <w:jc w:val="center"/>
        <w:rPr>
          <w:rFonts w:ascii="Times New Roman" w:hAnsi="Times New Roman" w:cs="Times New Roman"/>
          <w:sz w:val="24"/>
          <w:szCs w:val="24"/>
          <w:lang w:val="da-DK"/>
        </w:rPr>
      </w:pPr>
      <w:r w:rsidRPr="00330A7E">
        <w:rPr>
          <w:rFonts w:ascii="Times New Roman" w:hAnsi="Times New Roman" w:cs="Times New Roman"/>
          <w:sz w:val="24"/>
          <w:szCs w:val="24"/>
        </w:rPr>
        <w:drawing>
          <wp:inline distT="0" distB="0" distL="0" distR="0" wp14:anchorId="323FF71C" wp14:editId="5AF7AAE9">
            <wp:extent cx="1873250" cy="1878335"/>
            <wp:effectExtent l="0" t="0" r="0" b="7620"/>
            <wp:docPr id="1074254184" name="Picture 1074254184" descr="A black rectangle with a black background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lack rectangle with a black background  Description automatically generated with low confidence"/>
                    <pic:cNvPicPr>
                      <a:picLocks noChangeAspect="1" noChangeArrowheads="1"/>
                    </pic:cNvPicPr>
                  </pic:nvPicPr>
                  <pic:blipFill>
                    <a:blip r:embed="rId3392" cstate="print">
                      <a:extLst>
                        <a:ext uri="{28A0092B-C50C-407E-A947-70E740481C1C}">
                          <a14:useLocalDpi xmlns:a14="http://schemas.microsoft.com/office/drawing/2010/main" val="0"/>
                        </a:ext>
                      </a:extLst>
                    </a:blip>
                    <a:srcRect/>
                    <a:stretch>
                      <a:fillRect/>
                    </a:stretch>
                  </pic:blipFill>
                  <pic:spPr bwMode="auto">
                    <a:xfrm>
                      <a:off x="0" y="0"/>
                      <a:ext cx="1874146" cy="1879233"/>
                    </a:xfrm>
                    <a:prstGeom prst="rect">
                      <a:avLst/>
                    </a:prstGeom>
                    <a:noFill/>
                    <a:ln>
                      <a:noFill/>
                    </a:ln>
                  </pic:spPr>
                </pic:pic>
              </a:graphicData>
            </a:graphic>
          </wp:inline>
        </w:drawing>
      </w:r>
    </w:p>
    <w:p w14:paraId="1821C3A2"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0000FF"/>
          <w:sz w:val="24"/>
          <w:szCs w:val="24"/>
          <w:lang w:val="nl-NL"/>
        </w:rPr>
      </w:pPr>
      <w:r w:rsidRPr="00330A7E">
        <w:rPr>
          <w:rFonts w:ascii="Times New Roman" w:hAnsi="Times New Roman" w:cs="Times New Roman"/>
          <w:b/>
          <w:color w:val="0000FF"/>
          <w:sz w:val="24"/>
          <w:szCs w:val="24"/>
          <w:lang w:val="nl-NL"/>
        </w:rPr>
        <w:t>A.</w:t>
      </w:r>
      <w:r w:rsidRPr="00330A7E">
        <w:rPr>
          <w:rFonts w:ascii="Times New Roman" w:hAnsi="Times New Roman" w:cs="Times New Roman"/>
          <w:sz w:val="24"/>
          <w:szCs w:val="24"/>
          <w:lang w:val="da-DK"/>
        </w:rPr>
        <w:t xml:space="preserve"> </w:t>
      </w:r>
      <w:r w:rsidRPr="00330A7E">
        <w:rPr>
          <w:rFonts w:ascii="Times New Roman" w:hAnsi="Times New Roman" w:cs="Times New Roman"/>
          <w:position w:val="-12"/>
          <w:sz w:val="24"/>
          <w:szCs w:val="24"/>
        </w:rPr>
        <w:object w:dxaOrig="1640" w:dyaOrig="360" w14:anchorId="4B7A340D">
          <v:shape id="_x0000_i3167" type="#_x0000_t75" style="width:82.5pt;height:18pt" o:ole="">
            <v:imagedata r:id="rId3726" o:title=""/>
          </v:shape>
          <o:OLEObject Type="Embed" ProgID="Equation.DSMT4" ShapeID="_x0000_i3167" DrawAspect="Content" ObjectID="_1796842231" r:id="rId3727"/>
        </w:object>
      </w:r>
      <w:r w:rsidRPr="00330A7E">
        <w:rPr>
          <w:rFonts w:ascii="Times New Roman" w:hAnsi="Times New Roman" w:cs="Times New Roman"/>
          <w:color w:val="0000FF"/>
          <w:sz w:val="24"/>
          <w:szCs w:val="24"/>
          <w:lang w:val="nl-NL"/>
        </w:rPr>
        <w:t>.</w:t>
      </w:r>
      <w:r w:rsidRPr="00330A7E">
        <w:rPr>
          <w:rFonts w:ascii="Times New Roman" w:hAnsi="Times New Roman" w:cs="Times New Roman"/>
          <w:color w:val="0000FF"/>
          <w:sz w:val="24"/>
          <w:szCs w:val="24"/>
          <w:lang w:val="nl-NL"/>
        </w:rPr>
        <w:tab/>
      </w:r>
    </w:p>
    <w:p w14:paraId="625AE868"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0000FF"/>
          <w:sz w:val="24"/>
          <w:szCs w:val="24"/>
          <w:lang w:val="nl-NL"/>
        </w:rPr>
      </w:pPr>
      <w:r w:rsidRPr="00330A7E">
        <w:rPr>
          <w:rFonts w:ascii="Times New Roman" w:hAnsi="Times New Roman" w:cs="Times New Roman"/>
          <w:b/>
          <w:color w:val="0000FF"/>
          <w:sz w:val="24"/>
          <w:szCs w:val="24"/>
          <w:lang w:val="nl-NL"/>
        </w:rPr>
        <w:t>B.</w:t>
      </w:r>
      <w:r w:rsidRPr="00330A7E">
        <w:rPr>
          <w:rFonts w:ascii="Times New Roman" w:hAnsi="Times New Roman" w:cs="Times New Roman"/>
          <w:sz w:val="24"/>
          <w:szCs w:val="24"/>
          <w:lang w:val="da-DK"/>
        </w:rPr>
        <w:t xml:space="preserve"> </w:t>
      </w:r>
      <w:r w:rsidRPr="00330A7E">
        <w:rPr>
          <w:rFonts w:ascii="Times New Roman" w:hAnsi="Times New Roman" w:cs="Times New Roman"/>
          <w:position w:val="-12"/>
          <w:sz w:val="24"/>
          <w:szCs w:val="24"/>
        </w:rPr>
        <w:object w:dxaOrig="1660" w:dyaOrig="360" w14:anchorId="2A2BB8E1">
          <v:shape id="_x0000_i3168" type="#_x0000_t75" style="width:82.5pt;height:18pt" o:ole="">
            <v:imagedata r:id="rId3728" o:title=""/>
          </v:shape>
          <o:OLEObject Type="Embed" ProgID="Equation.DSMT4" ShapeID="_x0000_i3168" DrawAspect="Content" ObjectID="_1796842232" r:id="rId3729"/>
        </w:object>
      </w:r>
      <w:r w:rsidRPr="00330A7E">
        <w:rPr>
          <w:rFonts w:ascii="Times New Roman" w:hAnsi="Times New Roman" w:cs="Times New Roman"/>
          <w:color w:val="0000FF"/>
          <w:sz w:val="24"/>
          <w:szCs w:val="24"/>
          <w:lang w:val="nl-NL"/>
        </w:rPr>
        <w:t>.</w:t>
      </w:r>
      <w:r w:rsidRPr="00330A7E">
        <w:rPr>
          <w:rFonts w:ascii="Times New Roman" w:hAnsi="Times New Roman" w:cs="Times New Roman"/>
          <w:color w:val="0000FF"/>
          <w:sz w:val="24"/>
          <w:szCs w:val="24"/>
          <w:lang w:val="nl-NL"/>
        </w:rPr>
        <w:tab/>
      </w:r>
    </w:p>
    <w:p w14:paraId="5492C45B"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0000FF"/>
          <w:sz w:val="24"/>
          <w:szCs w:val="24"/>
          <w:lang w:val="nl-NL"/>
        </w:rPr>
      </w:pPr>
      <w:r w:rsidRPr="00330A7E">
        <w:rPr>
          <w:rFonts w:ascii="Times New Roman" w:hAnsi="Times New Roman" w:cs="Times New Roman"/>
          <w:b/>
          <w:color w:val="0000FF"/>
          <w:sz w:val="24"/>
          <w:szCs w:val="24"/>
          <w:lang w:val="nl-NL"/>
        </w:rPr>
        <w:t>C.</w:t>
      </w:r>
      <w:r w:rsidRPr="00330A7E">
        <w:rPr>
          <w:rFonts w:ascii="Times New Roman" w:hAnsi="Times New Roman" w:cs="Times New Roman"/>
          <w:sz w:val="24"/>
          <w:szCs w:val="24"/>
          <w:lang w:val="da-DK"/>
        </w:rPr>
        <w:t xml:space="preserve"> </w:t>
      </w:r>
      <w:r w:rsidRPr="00330A7E">
        <w:rPr>
          <w:rFonts w:ascii="Times New Roman" w:hAnsi="Times New Roman" w:cs="Times New Roman"/>
          <w:position w:val="-12"/>
          <w:sz w:val="24"/>
          <w:szCs w:val="24"/>
        </w:rPr>
        <w:object w:dxaOrig="1500" w:dyaOrig="360" w14:anchorId="6A6067A0">
          <v:shape id="_x0000_i3169" type="#_x0000_t75" style="width:75pt;height:18pt" o:ole="">
            <v:imagedata r:id="rId3730" o:title=""/>
          </v:shape>
          <o:OLEObject Type="Embed" ProgID="Equation.DSMT4" ShapeID="_x0000_i3169" DrawAspect="Content" ObjectID="_1796842233" r:id="rId3731"/>
        </w:object>
      </w:r>
      <w:r w:rsidRPr="00330A7E">
        <w:rPr>
          <w:rFonts w:ascii="Times New Roman" w:hAnsi="Times New Roman" w:cs="Times New Roman"/>
          <w:color w:val="0000FF"/>
          <w:sz w:val="24"/>
          <w:szCs w:val="24"/>
          <w:lang w:val="nl-NL"/>
        </w:rPr>
        <w:t>.</w:t>
      </w:r>
    </w:p>
    <w:p w14:paraId="1D83CA73"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0000FF"/>
          <w:sz w:val="24"/>
          <w:szCs w:val="24"/>
          <w:lang w:val="nl-NL"/>
        </w:rPr>
      </w:pPr>
      <w:r w:rsidRPr="00330A7E">
        <w:rPr>
          <w:rFonts w:ascii="Times New Roman" w:hAnsi="Times New Roman" w:cs="Times New Roman"/>
          <w:b/>
          <w:color w:val="0000FF"/>
          <w:sz w:val="24"/>
          <w:szCs w:val="24"/>
          <w:lang w:val="nl-NL"/>
        </w:rPr>
        <w:t>D.</w:t>
      </w:r>
      <w:r w:rsidRPr="00330A7E">
        <w:rPr>
          <w:rFonts w:ascii="Times New Roman" w:hAnsi="Times New Roman" w:cs="Times New Roman"/>
          <w:sz w:val="24"/>
          <w:szCs w:val="24"/>
          <w:lang w:val="da-DK"/>
        </w:rPr>
        <w:t xml:space="preserve"> </w:t>
      </w:r>
      <w:r w:rsidRPr="00330A7E">
        <w:rPr>
          <w:rFonts w:ascii="Times New Roman" w:hAnsi="Times New Roman" w:cs="Times New Roman"/>
          <w:position w:val="-12"/>
          <w:sz w:val="24"/>
          <w:szCs w:val="24"/>
        </w:rPr>
        <w:object w:dxaOrig="1520" w:dyaOrig="360" w14:anchorId="0F7467CE">
          <v:shape id="_x0000_i3170" type="#_x0000_t75" style="width:76.5pt;height:18pt" o:ole="">
            <v:imagedata r:id="rId3732" o:title=""/>
          </v:shape>
          <o:OLEObject Type="Embed" ProgID="Equation.DSMT4" ShapeID="_x0000_i3170" DrawAspect="Content" ObjectID="_1796842234" r:id="rId3733"/>
        </w:object>
      </w:r>
      <w:r w:rsidRPr="00330A7E">
        <w:rPr>
          <w:rFonts w:ascii="Times New Roman" w:hAnsi="Times New Roman" w:cs="Times New Roman"/>
          <w:color w:val="0000FF"/>
          <w:sz w:val="24"/>
          <w:szCs w:val="24"/>
          <w:lang w:val="nl-NL"/>
        </w:rPr>
        <w:t>.</w:t>
      </w:r>
    </w:p>
    <w:p w14:paraId="63FA6D20" w14:textId="77777777" w:rsidR="00ED397D" w:rsidRPr="00330A7E" w:rsidRDefault="00ED397D" w:rsidP="00330A7E">
      <w:pPr>
        <w:tabs>
          <w:tab w:val="left" w:pos="992"/>
          <w:tab w:val="left" w:pos="3402"/>
          <w:tab w:val="left" w:pos="5669"/>
          <w:tab w:val="left" w:pos="7937"/>
        </w:tabs>
        <w:spacing w:after="0"/>
        <w:ind w:left="540"/>
        <w:jc w:val="center"/>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Giải</w:t>
      </w:r>
    </w:p>
    <w:p w14:paraId="19394C2E" w14:textId="77777777" w:rsidR="00ED397D" w:rsidRPr="00330A7E" w:rsidRDefault="00ED397D" w:rsidP="00330A7E">
      <w:pPr>
        <w:tabs>
          <w:tab w:val="left" w:pos="992"/>
          <w:tab w:val="left" w:pos="3402"/>
          <w:tab w:val="left" w:pos="5669"/>
          <w:tab w:val="left" w:pos="7937"/>
        </w:tabs>
        <w:spacing w:after="0"/>
        <w:ind w:left="540"/>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 xml:space="preserve">Chọn </w:t>
      </w:r>
      <w:r w:rsidRPr="00330A7E">
        <w:rPr>
          <w:rFonts w:ascii="Times New Roman" w:hAnsi="Times New Roman" w:cs="Times New Roman"/>
          <w:b/>
          <w:color w:val="0000FF"/>
          <w:sz w:val="24"/>
          <w:szCs w:val="24"/>
          <w:u w:val="single"/>
          <w:lang w:val="nl-NL"/>
        </w:rPr>
        <w:t>B</w:t>
      </w:r>
    </w:p>
    <w:p w14:paraId="462C353C" w14:textId="77777777" w:rsidR="00ED397D" w:rsidRPr="00330A7E" w:rsidRDefault="00ED397D" w:rsidP="00330A7E">
      <w:pPr>
        <w:tabs>
          <w:tab w:val="left" w:pos="992"/>
          <w:tab w:val="left" w:pos="3402"/>
          <w:tab w:val="left" w:pos="5669"/>
          <w:tab w:val="left" w:pos="7937"/>
        </w:tabs>
        <w:spacing w:after="0" w:line="240" w:lineRule="auto"/>
        <w:ind w:left="540"/>
        <w:jc w:val="both"/>
        <w:rPr>
          <w:rFonts w:ascii="Times New Roman" w:hAnsi="Times New Roman" w:cs="Times New Roman"/>
          <w:color w:val="0000FF"/>
          <w:sz w:val="24"/>
          <w:szCs w:val="24"/>
          <w:lang w:val="nl-NL"/>
        </w:rPr>
      </w:pPr>
      <w:r w:rsidRPr="00330A7E">
        <w:rPr>
          <w:rFonts w:ascii="Times New Roman" w:hAnsi="Times New Roman" w:cs="Times New Roman"/>
          <w:bCs/>
          <w:sz w:val="24"/>
          <w:szCs w:val="24"/>
          <w:lang w:val="nl-NL"/>
        </w:rPr>
        <w:t xml:space="preserve">Từ đồ thị suy ra hàm số </w:t>
      </w:r>
      <w:r w:rsidRPr="00330A7E">
        <w:rPr>
          <w:rFonts w:ascii="Times New Roman" w:hAnsi="Times New Roman" w:cs="Times New Roman"/>
          <w:position w:val="-14"/>
          <w:sz w:val="24"/>
          <w:szCs w:val="24"/>
        </w:rPr>
        <w:object w:dxaOrig="960" w:dyaOrig="400" w14:anchorId="7FBEF4EB">
          <v:shape id="_x0000_i3171" type="#_x0000_t75" style="width:48pt;height:19.5pt" o:ole="">
            <v:imagedata r:id="rId3734" o:title=""/>
          </v:shape>
          <o:OLEObject Type="Embed" ProgID="Equation.DSMT4" ShapeID="_x0000_i3171" DrawAspect="Content" ObjectID="_1796842235" r:id="rId3735"/>
        </w:object>
      </w:r>
      <w:r w:rsidRPr="00330A7E">
        <w:rPr>
          <w:rFonts w:ascii="Times New Roman" w:hAnsi="Times New Roman" w:cs="Times New Roman"/>
          <w:sz w:val="24"/>
          <w:szCs w:val="24"/>
        </w:rPr>
        <w:t xml:space="preserve"> có</w:t>
      </w:r>
      <w:r w:rsidRPr="00330A7E">
        <w:rPr>
          <w:rFonts w:ascii="Times New Roman" w:hAnsi="Times New Roman" w:cs="Times New Roman"/>
          <w:position w:val="-14"/>
          <w:sz w:val="24"/>
          <w:szCs w:val="24"/>
          <w:lang w:val="vi-VN"/>
        </w:rPr>
        <w:t xml:space="preserve"> </w:t>
      </w:r>
      <w:r w:rsidRPr="00330A7E">
        <w:rPr>
          <w:rFonts w:ascii="Times New Roman" w:hAnsi="Times New Roman" w:cs="Times New Roman"/>
          <w:position w:val="-12"/>
          <w:sz w:val="24"/>
          <w:szCs w:val="24"/>
        </w:rPr>
        <w:object w:dxaOrig="1660" w:dyaOrig="360" w14:anchorId="5BC6C638">
          <v:shape id="_x0000_i3172" type="#_x0000_t75" style="width:82.5pt;height:18pt" o:ole="">
            <v:imagedata r:id="rId3736" o:title=""/>
          </v:shape>
          <o:OLEObject Type="Embed" ProgID="Equation.DSMT4" ShapeID="_x0000_i3172" DrawAspect="Content" ObjectID="_1796842236" r:id="rId3737"/>
        </w:object>
      </w:r>
      <w:r w:rsidRPr="00330A7E">
        <w:rPr>
          <w:rFonts w:ascii="Times New Roman" w:hAnsi="Times New Roman" w:cs="Times New Roman"/>
          <w:sz w:val="24"/>
          <w:szCs w:val="24"/>
        </w:rPr>
        <w:t>.</w:t>
      </w:r>
    </w:p>
    <w:p w14:paraId="2903254D" w14:textId="77777777" w:rsidR="00ED397D" w:rsidRPr="00330A7E" w:rsidRDefault="00ED397D" w:rsidP="000E1E56">
      <w:pPr>
        <w:pStyle w:val="ListParagraph"/>
        <w:numPr>
          <w:ilvl w:val="0"/>
          <w:numId w:val="34"/>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4"/>
          <w:sz w:val="24"/>
          <w:szCs w:val="24"/>
        </w:rPr>
        <w:object w:dxaOrig="980" w:dyaOrig="400" w14:anchorId="73AF2D14">
          <v:shape id="_x0000_i3173" type="#_x0000_t75" style="width:49.5pt;height:19.5pt" o:ole="">
            <v:imagedata r:id="rId3738" o:title=""/>
          </v:shape>
          <o:OLEObject Type="Embed" ProgID="Equation.DSMT4" ShapeID="_x0000_i3173" DrawAspect="Content" ObjectID="_1796842237" r:id="rId3739"/>
        </w:object>
      </w:r>
      <w:r w:rsidRPr="00330A7E">
        <w:rPr>
          <w:rFonts w:ascii="Times New Roman" w:hAnsi="Times New Roman" w:cs="Times New Roman"/>
          <w:sz w:val="24"/>
          <w:szCs w:val="24"/>
        </w:rPr>
        <w:t xml:space="preserve"> là một nguyên hàm của hàm số </w:t>
      </w:r>
      <w:r w:rsidRPr="00330A7E">
        <w:rPr>
          <w:rFonts w:ascii="Times New Roman" w:hAnsi="Times New Roman" w:cs="Times New Roman"/>
          <w:position w:val="-10"/>
          <w:sz w:val="24"/>
          <w:szCs w:val="24"/>
        </w:rPr>
        <w:object w:dxaOrig="639" w:dyaOrig="360" w14:anchorId="22615732">
          <v:shape id="_x0000_i3174" type="#_x0000_t75" style="width:31.5pt;height:18pt" o:ole="">
            <v:imagedata r:id="rId3740" o:title=""/>
          </v:shape>
          <o:OLEObject Type="Embed" ProgID="Equation.DSMT4" ShapeID="_x0000_i3174" DrawAspect="Content" ObjectID="_1796842238" r:id="rId3741"/>
        </w:object>
      </w:r>
      <w:r w:rsidRPr="00330A7E">
        <w:rPr>
          <w:rFonts w:ascii="Times New Roman" w:hAnsi="Times New Roman" w:cs="Times New Roman"/>
          <w:sz w:val="24"/>
          <w:szCs w:val="24"/>
        </w:rPr>
        <w:t>.Phát biểu nào sau đây đúng?</w:t>
      </w:r>
    </w:p>
    <w:p w14:paraId="78BAC107"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24"/>
          <w:sz w:val="24"/>
          <w:szCs w:val="24"/>
        </w:rPr>
        <w:object w:dxaOrig="1579" w:dyaOrig="660" w14:anchorId="0B5AE79E">
          <v:shape id="_x0000_i3175" type="#_x0000_t75" style="width:79.5pt;height:33pt" o:ole="">
            <v:imagedata r:id="rId3742" o:title=""/>
          </v:shape>
          <o:OLEObject Type="Embed" ProgID="Equation.DSMT4" ShapeID="_x0000_i3175" DrawAspect="Content" ObjectID="_1796842239" r:id="rId3743"/>
        </w:object>
      </w:r>
      <w:r w:rsidRPr="00330A7E">
        <w:rPr>
          <w:rFonts w:ascii="Times New Roman" w:hAnsi="Times New Roman" w:cs="Times New Roman"/>
          <w:color w:val="000000" w:themeColor="text1"/>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14"/>
          <w:sz w:val="24"/>
          <w:szCs w:val="24"/>
        </w:rPr>
        <w:object w:dxaOrig="1780" w:dyaOrig="400" w14:anchorId="397452B2">
          <v:shape id="_x0000_i3176" type="#_x0000_t75" style="width:88.5pt;height:19.5pt" o:ole="">
            <v:imagedata r:id="rId3744" o:title=""/>
          </v:shape>
          <o:OLEObject Type="Embed" ProgID="Equation.DSMT4" ShapeID="_x0000_i3176" DrawAspect="Content" ObjectID="_1796842240" r:id="rId3745"/>
        </w:object>
      </w:r>
      <w:r w:rsidRPr="00330A7E">
        <w:rPr>
          <w:rFonts w:ascii="Times New Roman" w:hAnsi="Times New Roman" w:cs="Times New Roman"/>
          <w:color w:val="000000" w:themeColor="text1"/>
          <w:sz w:val="24"/>
          <w:szCs w:val="24"/>
        </w:rPr>
        <w:t>.</w:t>
      </w:r>
      <w:r w:rsidRPr="00330A7E">
        <w:rPr>
          <w:rFonts w:ascii="Times New Roman" w:hAnsi="Times New Roman" w:cs="Times New Roman"/>
          <w:sz w:val="24"/>
          <w:szCs w:val="24"/>
        </w:rPr>
        <w:tab/>
      </w:r>
    </w:p>
    <w:p w14:paraId="2F8C2361"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4"/>
          <w:sz w:val="24"/>
          <w:szCs w:val="24"/>
        </w:rPr>
        <w:object w:dxaOrig="2040" w:dyaOrig="400" w14:anchorId="3E953647">
          <v:shape id="_x0000_i3177" type="#_x0000_t75" style="width:102pt;height:19.5pt" o:ole="">
            <v:imagedata r:id="rId3746" o:title=""/>
          </v:shape>
          <o:OLEObject Type="Embed" ProgID="Equation.DSMT4" ShapeID="_x0000_i3177" DrawAspect="Content" ObjectID="_1796842241" r:id="rId3747"/>
        </w:object>
      </w:r>
      <w:r w:rsidRPr="00330A7E">
        <w:rPr>
          <w:rFonts w:ascii="Times New Roman" w:hAnsi="Times New Roman" w:cs="Times New Roman"/>
          <w:color w:val="000000" w:themeColor="text1"/>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14"/>
          <w:sz w:val="24"/>
          <w:szCs w:val="24"/>
        </w:rPr>
        <w:object w:dxaOrig="1740" w:dyaOrig="400" w14:anchorId="7D5023CC">
          <v:shape id="_x0000_i3178" type="#_x0000_t75" style="width:87pt;height:19.5pt" o:ole="">
            <v:imagedata r:id="rId3748" o:title=""/>
          </v:shape>
          <o:OLEObject Type="Embed" ProgID="Equation.DSMT4" ShapeID="_x0000_i3178" DrawAspect="Content" ObjectID="_1796842242" r:id="rId3749"/>
        </w:object>
      </w:r>
      <w:r w:rsidRPr="00330A7E">
        <w:rPr>
          <w:rFonts w:ascii="Times New Roman" w:hAnsi="Times New Roman" w:cs="Times New Roman"/>
          <w:color w:val="000000" w:themeColor="text1"/>
          <w:sz w:val="24"/>
          <w:szCs w:val="24"/>
        </w:rPr>
        <w:t>.</w:t>
      </w:r>
    </w:p>
    <w:p w14:paraId="2E360134" w14:textId="77777777" w:rsidR="00ED397D" w:rsidRPr="00330A7E" w:rsidRDefault="00ED397D" w:rsidP="00330A7E">
      <w:pPr>
        <w:tabs>
          <w:tab w:val="left" w:pos="992"/>
          <w:tab w:val="left" w:pos="3402"/>
          <w:tab w:val="left" w:pos="5669"/>
          <w:tab w:val="left" w:pos="7937"/>
        </w:tabs>
        <w:spacing w:after="0"/>
        <w:ind w:left="540"/>
        <w:jc w:val="center"/>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Giải</w:t>
      </w:r>
    </w:p>
    <w:p w14:paraId="68D8EDDF" w14:textId="77777777" w:rsidR="00ED397D" w:rsidRPr="00330A7E" w:rsidRDefault="00ED397D" w:rsidP="00330A7E">
      <w:pPr>
        <w:tabs>
          <w:tab w:val="left" w:pos="992"/>
          <w:tab w:val="left" w:pos="3402"/>
          <w:tab w:val="left" w:pos="5669"/>
          <w:tab w:val="left" w:pos="7937"/>
        </w:tabs>
        <w:spacing w:after="0"/>
        <w:ind w:left="540"/>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 xml:space="preserve">Chọn </w:t>
      </w:r>
      <w:r w:rsidRPr="00330A7E">
        <w:rPr>
          <w:rFonts w:ascii="Times New Roman" w:hAnsi="Times New Roman" w:cs="Times New Roman"/>
          <w:b/>
          <w:color w:val="0000FF"/>
          <w:sz w:val="24"/>
          <w:szCs w:val="24"/>
          <w:u w:val="single"/>
          <w:lang w:val="nl-NL"/>
        </w:rPr>
        <w:t>A</w:t>
      </w:r>
    </w:p>
    <w:p w14:paraId="652A76E0" w14:textId="77777777" w:rsidR="00ED397D" w:rsidRPr="00330A7E" w:rsidRDefault="00ED397D" w:rsidP="00330A7E">
      <w:pPr>
        <w:tabs>
          <w:tab w:val="left" w:pos="3402"/>
          <w:tab w:val="left" w:pos="5669"/>
          <w:tab w:val="left" w:pos="7937"/>
        </w:tabs>
        <w:spacing w:after="0"/>
        <w:ind w:left="540"/>
        <w:jc w:val="both"/>
        <w:rPr>
          <w:rFonts w:ascii="Times New Roman" w:hAnsi="Times New Roman" w:cs="Times New Roman"/>
          <w:sz w:val="24"/>
          <w:szCs w:val="24"/>
        </w:rPr>
      </w:pPr>
      <w:r w:rsidRPr="00330A7E">
        <w:rPr>
          <w:rFonts w:ascii="Times New Roman" w:hAnsi="Times New Roman" w:cs="Times New Roman"/>
          <w:bCs/>
          <w:sz w:val="24"/>
          <w:szCs w:val="24"/>
          <w:lang w:val="nl-NL"/>
        </w:rPr>
        <w:t xml:space="preserve">Ta có </w:t>
      </w:r>
      <w:r w:rsidRPr="00330A7E">
        <w:rPr>
          <w:rFonts w:ascii="Times New Roman" w:hAnsi="Times New Roman" w:cs="Times New Roman"/>
          <w:position w:val="-24"/>
          <w:sz w:val="24"/>
          <w:szCs w:val="24"/>
        </w:rPr>
        <w:object w:dxaOrig="1620" w:dyaOrig="660" w14:anchorId="067A396E">
          <v:shape id="_x0000_i3179" type="#_x0000_t75" style="width:81pt;height:33pt" o:ole="">
            <v:imagedata r:id="rId3750" o:title=""/>
          </v:shape>
          <o:OLEObject Type="Embed" ProgID="Equation.DSMT4" ShapeID="_x0000_i3179" DrawAspect="Content" ObjectID="_1796842243" r:id="rId3751"/>
        </w:object>
      </w:r>
      <w:r w:rsidRPr="00330A7E">
        <w:rPr>
          <w:rFonts w:ascii="Times New Roman" w:hAnsi="Times New Roman" w:cs="Times New Roman"/>
          <w:bCs/>
          <w:sz w:val="24"/>
          <w:szCs w:val="24"/>
          <w:lang w:val="nl-NL"/>
        </w:rPr>
        <w:tab/>
      </w:r>
    </w:p>
    <w:p w14:paraId="291F5AAD" w14:textId="77777777" w:rsidR="00ED397D" w:rsidRPr="00330A7E" w:rsidRDefault="00ED397D" w:rsidP="000E1E56">
      <w:pPr>
        <w:pStyle w:val="ListParagraph"/>
        <w:numPr>
          <w:ilvl w:val="0"/>
          <w:numId w:val="34"/>
        </w:numPr>
        <w:tabs>
          <w:tab w:val="left" w:pos="3402"/>
          <w:tab w:val="left" w:pos="5669"/>
          <w:tab w:val="left" w:pos="7937"/>
        </w:tabs>
        <w:spacing w:before="120" w:line="276" w:lineRule="auto"/>
        <w:ind w:left="630"/>
        <w:rPr>
          <w:rFonts w:ascii="Times New Roman" w:hAnsi="Times New Roman" w:cs="Times New Roman"/>
          <w:sz w:val="24"/>
          <w:szCs w:val="24"/>
        </w:rPr>
      </w:pPr>
      <w:r w:rsidRPr="00330A7E">
        <w:rPr>
          <w:rFonts w:ascii="Times New Roman" w:hAnsi="Times New Roman" w:cs="Times New Roman"/>
          <w:sz w:val="24"/>
          <w:szCs w:val="24"/>
        </w:rPr>
        <w:t xml:space="preserve">Trong không gian </w:t>
      </w:r>
      <w:r w:rsidRPr="00330A7E">
        <w:rPr>
          <w:rFonts w:ascii="Times New Roman" w:hAnsi="Times New Roman" w:cs="Times New Roman"/>
          <w:position w:val="-10"/>
          <w:sz w:val="24"/>
          <w:szCs w:val="24"/>
        </w:rPr>
        <w:object w:dxaOrig="560" w:dyaOrig="320" w14:anchorId="19F9EF3B">
          <v:shape id="_x0000_i3180" type="#_x0000_t75" style="width:28.5pt;height:16.5pt" o:ole="">
            <v:imagedata r:id="rId3752" o:title=""/>
          </v:shape>
          <o:OLEObject Type="Embed" ProgID="Equation.DSMT4" ShapeID="_x0000_i3180" DrawAspect="Content" ObjectID="_1796842244" r:id="rId3753"/>
        </w:object>
      </w:r>
      <w:r w:rsidRPr="00330A7E">
        <w:rPr>
          <w:rFonts w:ascii="Times New Roman" w:hAnsi="Times New Roman" w:cs="Times New Roman"/>
          <w:sz w:val="24"/>
          <w:szCs w:val="24"/>
        </w:rPr>
        <w:t xml:space="preserve">, phương trình mặt phẳng đi qua điểm </w:t>
      </w:r>
      <w:r w:rsidRPr="00330A7E">
        <w:rPr>
          <w:rFonts w:ascii="Times New Roman" w:hAnsi="Times New Roman" w:cs="Times New Roman"/>
          <w:position w:val="-14"/>
          <w:sz w:val="24"/>
          <w:szCs w:val="24"/>
        </w:rPr>
        <w:object w:dxaOrig="1040" w:dyaOrig="400" w14:anchorId="245B5BBD">
          <v:shape id="_x0000_i3181" type="#_x0000_t75" style="width:52.5pt;height:19.5pt" o:ole="">
            <v:imagedata r:id="rId3754" o:title=""/>
          </v:shape>
          <o:OLEObject Type="Embed" ProgID="Equation.DSMT4" ShapeID="_x0000_i3181" DrawAspect="Content" ObjectID="_1796842245" r:id="rId3755"/>
        </w:object>
      </w:r>
      <w:r w:rsidRPr="00330A7E">
        <w:rPr>
          <w:rFonts w:ascii="Times New Roman" w:hAnsi="Times New Roman" w:cs="Times New Roman"/>
          <w:sz w:val="24"/>
          <w:szCs w:val="24"/>
        </w:rPr>
        <w:t xml:space="preserve"> và có vectơ pháp tuyến </w:t>
      </w:r>
      <w:r w:rsidRPr="00330A7E">
        <w:rPr>
          <w:rFonts w:ascii="Times New Roman" w:hAnsi="Times New Roman" w:cs="Times New Roman"/>
          <w:position w:val="-14"/>
          <w:sz w:val="24"/>
          <w:szCs w:val="24"/>
        </w:rPr>
        <w:object w:dxaOrig="1260" w:dyaOrig="420" w14:anchorId="5FDB2911">
          <v:shape id="_x0000_i3182" type="#_x0000_t75" style="width:63pt;height:21pt" o:ole="">
            <v:imagedata r:id="rId3756" o:title=""/>
          </v:shape>
          <o:OLEObject Type="Embed" ProgID="Equation.DSMT4" ShapeID="_x0000_i3182" DrawAspect="Content" ObjectID="_1796842246" r:id="rId3757"/>
        </w:object>
      </w:r>
      <w:r w:rsidRPr="00330A7E">
        <w:rPr>
          <w:rFonts w:ascii="Times New Roman" w:hAnsi="Times New Roman" w:cs="Times New Roman"/>
          <w:sz w:val="24"/>
          <w:szCs w:val="24"/>
        </w:rPr>
        <w:t xml:space="preserve"> </w:t>
      </w:r>
    </w:p>
    <w:p w14:paraId="32E65685" w14:textId="77777777" w:rsidR="00ED397D" w:rsidRPr="00330A7E" w:rsidRDefault="00ED397D" w:rsidP="00330A7E">
      <w:pPr>
        <w:pStyle w:val="ListParagraph"/>
        <w:tabs>
          <w:tab w:val="left" w:pos="992"/>
          <w:tab w:val="left" w:pos="3402"/>
          <w:tab w:val="left" w:pos="5669"/>
          <w:tab w:val="left" w:pos="7937"/>
        </w:tabs>
        <w:spacing w:before="120" w:line="276" w:lineRule="auto"/>
        <w:ind w:left="992"/>
        <w:rPr>
          <w:rFonts w:ascii="Times New Roman" w:hAnsi="Times New Roman" w:cs="Times New Roman"/>
          <w:sz w:val="24"/>
          <w:szCs w:val="24"/>
        </w:rPr>
      </w:pPr>
      <w:r w:rsidRPr="00330A7E">
        <w:rPr>
          <w:rFonts w:ascii="Times New Roman" w:hAnsi="Times New Roman" w:cs="Times New Roman"/>
          <w:b/>
          <w:color w:val="0000FF"/>
          <w:sz w:val="24"/>
          <w:szCs w:val="24"/>
        </w:rPr>
        <w:lastRenderedPageBreak/>
        <w:t xml:space="preserve">A. </w:t>
      </w:r>
      <w:r w:rsidRPr="00330A7E">
        <w:rPr>
          <w:rFonts w:ascii="Times New Roman" w:hAnsi="Times New Roman" w:cs="Times New Roman"/>
          <w:position w:val="-10"/>
          <w:sz w:val="24"/>
          <w:szCs w:val="24"/>
        </w:rPr>
        <w:object w:dxaOrig="1880" w:dyaOrig="320" w14:anchorId="75C34EFC">
          <v:shape id="_x0000_i3183" type="#_x0000_t75" style="width:94.5pt;height:16.5pt" o:ole="">
            <v:imagedata r:id="rId3758" o:title=""/>
          </v:shape>
          <o:OLEObject Type="Embed" ProgID="Equation.DSMT4" ShapeID="_x0000_i3183" DrawAspect="Content" ObjectID="_1796842247" r:id="rId375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10"/>
          <w:sz w:val="24"/>
          <w:szCs w:val="24"/>
        </w:rPr>
        <w:object w:dxaOrig="1780" w:dyaOrig="320" w14:anchorId="60BA0345">
          <v:shape id="_x0000_i3184" type="#_x0000_t75" style="width:88.5pt;height:16.5pt" o:ole="">
            <v:imagedata r:id="rId3760" o:title=""/>
          </v:shape>
          <o:OLEObject Type="Embed" ProgID="Equation.DSMT4" ShapeID="_x0000_i3184" DrawAspect="Content" ObjectID="_1796842248" r:id="rId3761"/>
        </w:object>
      </w:r>
      <w:r w:rsidRPr="00330A7E">
        <w:rPr>
          <w:rFonts w:ascii="Times New Roman" w:hAnsi="Times New Roman" w:cs="Times New Roman"/>
          <w:sz w:val="24"/>
          <w:szCs w:val="24"/>
        </w:rPr>
        <w:t>.</w:t>
      </w:r>
    </w:p>
    <w:p w14:paraId="49920495"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0"/>
          <w:sz w:val="24"/>
          <w:szCs w:val="24"/>
        </w:rPr>
        <w:object w:dxaOrig="1880" w:dyaOrig="320" w14:anchorId="5B1C534B">
          <v:shape id="_x0000_i3185" type="#_x0000_t75" style="width:94.5pt;height:16.5pt" o:ole="">
            <v:imagedata r:id="rId3762" o:title=""/>
          </v:shape>
          <o:OLEObject Type="Embed" ProgID="Equation.DSMT4" ShapeID="_x0000_i3185" DrawAspect="Content" ObjectID="_1796842249" r:id="rId3763"/>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10"/>
          <w:sz w:val="24"/>
          <w:szCs w:val="24"/>
        </w:rPr>
        <w:object w:dxaOrig="1780" w:dyaOrig="320" w14:anchorId="68B44D4B">
          <v:shape id="_x0000_i3186" type="#_x0000_t75" style="width:88.5pt;height:16.5pt" o:ole="">
            <v:imagedata r:id="rId3764" o:title=""/>
          </v:shape>
          <o:OLEObject Type="Embed" ProgID="Equation.DSMT4" ShapeID="_x0000_i3186" DrawAspect="Content" ObjectID="_1796842250" r:id="rId3765"/>
        </w:object>
      </w:r>
      <w:r w:rsidRPr="00330A7E">
        <w:rPr>
          <w:rFonts w:ascii="Times New Roman" w:hAnsi="Times New Roman" w:cs="Times New Roman"/>
          <w:sz w:val="24"/>
          <w:szCs w:val="24"/>
        </w:rPr>
        <w:t>.</w:t>
      </w:r>
    </w:p>
    <w:p w14:paraId="01C6A0EC" w14:textId="77777777" w:rsidR="00ED397D" w:rsidRPr="00330A7E" w:rsidRDefault="00ED397D" w:rsidP="00330A7E">
      <w:pPr>
        <w:tabs>
          <w:tab w:val="left" w:pos="992"/>
          <w:tab w:val="left" w:pos="3402"/>
          <w:tab w:val="left" w:pos="5669"/>
          <w:tab w:val="left" w:pos="7937"/>
        </w:tabs>
        <w:spacing w:after="0"/>
        <w:ind w:left="540"/>
        <w:jc w:val="center"/>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Giải</w:t>
      </w:r>
    </w:p>
    <w:p w14:paraId="3C183A94" w14:textId="77777777" w:rsidR="00ED397D" w:rsidRPr="00330A7E" w:rsidRDefault="00ED397D" w:rsidP="00330A7E">
      <w:pPr>
        <w:tabs>
          <w:tab w:val="left" w:pos="992"/>
          <w:tab w:val="left" w:pos="3402"/>
          <w:tab w:val="left" w:pos="5669"/>
          <w:tab w:val="left" w:pos="7937"/>
        </w:tabs>
        <w:spacing w:after="0"/>
        <w:ind w:left="540"/>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 xml:space="preserve">Chọn </w:t>
      </w:r>
      <w:r w:rsidRPr="00330A7E">
        <w:rPr>
          <w:rFonts w:ascii="Times New Roman" w:hAnsi="Times New Roman" w:cs="Times New Roman"/>
          <w:b/>
          <w:color w:val="0000FF"/>
          <w:sz w:val="24"/>
          <w:szCs w:val="24"/>
          <w:u w:val="single"/>
          <w:lang w:val="nl-NL"/>
        </w:rPr>
        <w:t>C</w:t>
      </w:r>
    </w:p>
    <w:p w14:paraId="088C0621" w14:textId="77777777" w:rsidR="00ED397D" w:rsidRPr="00330A7E" w:rsidRDefault="00ED397D" w:rsidP="00330A7E">
      <w:pPr>
        <w:tabs>
          <w:tab w:val="left" w:pos="3402"/>
          <w:tab w:val="left" w:pos="5669"/>
          <w:tab w:val="left" w:pos="7937"/>
        </w:tabs>
        <w:spacing w:before="120" w:after="0"/>
        <w:ind w:left="540"/>
        <w:jc w:val="both"/>
        <w:rPr>
          <w:rFonts w:ascii="Times New Roman" w:hAnsi="Times New Roman" w:cs="Times New Roman"/>
          <w:sz w:val="24"/>
          <w:szCs w:val="24"/>
        </w:rPr>
      </w:pPr>
      <w:r w:rsidRPr="00330A7E">
        <w:rPr>
          <w:rFonts w:ascii="Times New Roman" w:hAnsi="Times New Roman" w:cs="Times New Roman"/>
          <w:sz w:val="24"/>
          <w:szCs w:val="24"/>
        </w:rPr>
        <w:t xml:space="preserve">Phương trình mặt phẳng đi qua điểm điểm </w:t>
      </w:r>
      <w:r w:rsidRPr="00330A7E">
        <w:rPr>
          <w:rFonts w:ascii="Times New Roman" w:hAnsi="Times New Roman" w:cs="Times New Roman"/>
          <w:position w:val="-14"/>
          <w:sz w:val="24"/>
          <w:szCs w:val="24"/>
        </w:rPr>
        <w:object w:dxaOrig="1040" w:dyaOrig="400" w14:anchorId="68062969">
          <v:shape id="_x0000_i3187" type="#_x0000_t75" style="width:52.5pt;height:19.5pt" o:ole="">
            <v:imagedata r:id="rId3766" o:title=""/>
          </v:shape>
          <o:OLEObject Type="Embed" ProgID="Equation.DSMT4" ShapeID="_x0000_i3187" DrawAspect="Content" ObjectID="_1796842251" r:id="rId3767"/>
        </w:object>
      </w:r>
      <w:r w:rsidRPr="00330A7E">
        <w:rPr>
          <w:rFonts w:ascii="Times New Roman" w:hAnsi="Times New Roman" w:cs="Times New Roman"/>
          <w:sz w:val="24"/>
          <w:szCs w:val="24"/>
        </w:rPr>
        <w:t xml:space="preserve"> và có vectơ pháp tuyến </w:t>
      </w:r>
      <w:r w:rsidRPr="00330A7E">
        <w:rPr>
          <w:rFonts w:ascii="Times New Roman" w:hAnsi="Times New Roman" w:cs="Times New Roman"/>
          <w:position w:val="-14"/>
          <w:sz w:val="24"/>
          <w:szCs w:val="24"/>
        </w:rPr>
        <w:object w:dxaOrig="1260" w:dyaOrig="420" w14:anchorId="4F6F81F4">
          <v:shape id="_x0000_i3188" type="#_x0000_t75" style="width:63pt;height:21pt" o:ole="">
            <v:imagedata r:id="rId3768" o:title=""/>
          </v:shape>
          <o:OLEObject Type="Embed" ProgID="Equation.DSMT4" ShapeID="_x0000_i3188" DrawAspect="Content" ObjectID="_1796842252" r:id="rId3769"/>
        </w:object>
      </w:r>
      <w:r w:rsidRPr="00330A7E">
        <w:rPr>
          <w:rFonts w:ascii="Times New Roman" w:hAnsi="Times New Roman" w:cs="Times New Roman"/>
          <w:sz w:val="24"/>
          <w:szCs w:val="24"/>
        </w:rPr>
        <w:t xml:space="preserve"> là</w:t>
      </w:r>
    </w:p>
    <w:p w14:paraId="7ED3D99B" w14:textId="77777777" w:rsidR="00ED397D" w:rsidRPr="00330A7E" w:rsidRDefault="00ED397D" w:rsidP="00330A7E">
      <w:pPr>
        <w:tabs>
          <w:tab w:val="left" w:pos="3402"/>
          <w:tab w:val="left" w:pos="5669"/>
          <w:tab w:val="left" w:pos="7937"/>
        </w:tabs>
        <w:spacing w:before="120" w:after="0"/>
        <w:ind w:left="540"/>
        <w:jc w:val="both"/>
        <w:rPr>
          <w:rFonts w:ascii="Times New Roman" w:hAnsi="Times New Roman" w:cs="Times New Roman"/>
          <w:sz w:val="24"/>
          <w:szCs w:val="24"/>
        </w:rPr>
      </w:pPr>
      <w:r w:rsidRPr="00330A7E">
        <w:rPr>
          <w:rFonts w:ascii="Times New Roman" w:hAnsi="Times New Roman" w:cs="Times New Roman"/>
          <w:position w:val="-14"/>
          <w:sz w:val="24"/>
          <w:szCs w:val="24"/>
        </w:rPr>
        <w:object w:dxaOrig="5160" w:dyaOrig="400" w14:anchorId="03D93B32">
          <v:shape id="_x0000_i3189" type="#_x0000_t75" style="width:258pt;height:19.5pt" o:ole="">
            <v:imagedata r:id="rId3770" o:title=""/>
          </v:shape>
          <o:OLEObject Type="Embed" ProgID="Equation.DSMT4" ShapeID="_x0000_i3189" DrawAspect="Content" ObjectID="_1796842253" r:id="rId3771"/>
        </w:object>
      </w:r>
    </w:p>
    <w:p w14:paraId="2050034D"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p>
    <w:p w14:paraId="389B5B58" w14:textId="77777777" w:rsidR="00ED397D" w:rsidRPr="00330A7E" w:rsidRDefault="00ED397D" w:rsidP="000E1E56">
      <w:pPr>
        <w:pStyle w:val="ListParagraph"/>
        <w:numPr>
          <w:ilvl w:val="0"/>
          <w:numId w:val="34"/>
        </w:numPr>
        <w:tabs>
          <w:tab w:val="left" w:pos="992"/>
        </w:tabs>
        <w:spacing w:before="120" w:line="276" w:lineRule="auto"/>
        <w:jc w:val="left"/>
        <w:rPr>
          <w:rFonts w:ascii="Times New Roman" w:hAnsi="Times New Roman" w:cs="Times New Roman"/>
          <w:sz w:val="24"/>
          <w:szCs w:val="24"/>
        </w:rPr>
      </w:pPr>
      <w:r w:rsidRPr="00330A7E">
        <w:rPr>
          <w:rFonts w:ascii="Times New Roman" w:hAnsi="Times New Roman" w:cs="Times New Roman"/>
          <w:sz w:val="24"/>
          <w:szCs w:val="24"/>
        </w:rPr>
        <w:t xml:space="preserve">Trong không gian </w:t>
      </w:r>
      <w:r w:rsidRPr="00330A7E">
        <w:rPr>
          <w:rFonts w:ascii="Times New Roman" w:hAnsi="Times New Roman" w:cs="Times New Roman"/>
          <w:position w:val="-10"/>
          <w:sz w:val="24"/>
          <w:szCs w:val="24"/>
        </w:rPr>
        <w:object w:dxaOrig="560" w:dyaOrig="320" w14:anchorId="3FC0A091">
          <v:shape id="_x0000_i3190" type="#_x0000_t75" style="width:28.5pt;height:16.5pt" o:ole="">
            <v:imagedata r:id="rId3772" o:title=""/>
          </v:shape>
          <o:OLEObject Type="Embed" ProgID="Equation.DSMT4" ShapeID="_x0000_i3190" DrawAspect="Content" ObjectID="_1796842254" r:id="rId3773"/>
        </w:object>
      </w:r>
      <w:r w:rsidRPr="00330A7E">
        <w:rPr>
          <w:rFonts w:ascii="Times New Roman" w:hAnsi="Times New Roman" w:cs="Times New Roman"/>
          <w:sz w:val="24"/>
          <w:szCs w:val="24"/>
        </w:rPr>
        <w:t xml:space="preserve">, phương trình nào sau đây là phương trình đường thẳng nào dưới đây nhận </w:t>
      </w:r>
      <w:r w:rsidRPr="00330A7E">
        <w:rPr>
          <w:rFonts w:ascii="Times New Roman" w:hAnsi="Times New Roman" w:cs="Times New Roman"/>
          <w:position w:val="-14"/>
          <w:sz w:val="24"/>
          <w:szCs w:val="24"/>
        </w:rPr>
        <w:object w:dxaOrig="1280" w:dyaOrig="420" w14:anchorId="5BDCA561">
          <v:shape id="_x0000_i3191" type="#_x0000_t75" style="width:64.5pt;height:21pt" o:ole="">
            <v:imagedata r:id="rId3774" o:title=""/>
          </v:shape>
          <o:OLEObject Type="Embed" ProgID="Equation.DSMT4" ShapeID="_x0000_i3191" DrawAspect="Content" ObjectID="_1796842255" r:id="rId3775"/>
        </w:object>
      </w:r>
      <w:r w:rsidRPr="00330A7E">
        <w:rPr>
          <w:rFonts w:ascii="Times New Roman" w:hAnsi="Times New Roman" w:cs="Times New Roman"/>
          <w:sz w:val="24"/>
          <w:szCs w:val="24"/>
        </w:rPr>
        <w:t xml:space="preserve"> là vectơ chỉ phương?</w:t>
      </w:r>
    </w:p>
    <w:p w14:paraId="3B0C058D"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24"/>
          <w:sz w:val="24"/>
          <w:szCs w:val="24"/>
        </w:rPr>
        <w:object w:dxaOrig="1900" w:dyaOrig="620" w14:anchorId="3AC157C0">
          <v:shape id="_x0000_i3192" type="#_x0000_t75" style="width:94.5pt;height:31.5pt" o:ole="">
            <v:imagedata r:id="rId3776" o:title=""/>
          </v:shape>
          <o:OLEObject Type="Embed" ProgID="Equation.DSMT4" ShapeID="_x0000_i3192" DrawAspect="Content" ObjectID="_1796842256" r:id="rId377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24"/>
          <w:sz w:val="24"/>
          <w:szCs w:val="24"/>
        </w:rPr>
        <w:object w:dxaOrig="1900" w:dyaOrig="620" w14:anchorId="26502E9A">
          <v:shape id="_x0000_i3193" type="#_x0000_t75" style="width:94.5pt;height:31.5pt" o:ole="">
            <v:imagedata r:id="rId3778" o:title=""/>
          </v:shape>
          <o:OLEObject Type="Embed" ProgID="Equation.DSMT4" ShapeID="_x0000_i3193" DrawAspect="Content" ObjectID="_1796842257" r:id="rId3779"/>
        </w:object>
      </w:r>
      <w:r w:rsidRPr="00330A7E">
        <w:rPr>
          <w:rFonts w:ascii="Times New Roman" w:hAnsi="Times New Roman" w:cs="Times New Roman"/>
          <w:sz w:val="24"/>
          <w:szCs w:val="24"/>
        </w:rPr>
        <w:t>.</w:t>
      </w:r>
    </w:p>
    <w:p w14:paraId="573DD01B"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24"/>
          <w:sz w:val="24"/>
          <w:szCs w:val="24"/>
        </w:rPr>
        <w:object w:dxaOrig="1900" w:dyaOrig="620" w14:anchorId="6D189938">
          <v:shape id="_x0000_i3194" type="#_x0000_t75" style="width:94.5pt;height:31.5pt" o:ole="">
            <v:imagedata r:id="rId3780" o:title=""/>
          </v:shape>
          <o:OLEObject Type="Embed" ProgID="Equation.DSMT4" ShapeID="_x0000_i3194" DrawAspect="Content" ObjectID="_1796842258" r:id="rId3781"/>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24"/>
          <w:sz w:val="24"/>
          <w:szCs w:val="24"/>
        </w:rPr>
        <w:object w:dxaOrig="1900" w:dyaOrig="620" w14:anchorId="63BAD9ED">
          <v:shape id="_x0000_i3195" type="#_x0000_t75" style="width:94.5pt;height:31.5pt" o:ole="">
            <v:imagedata r:id="rId3782" o:title=""/>
          </v:shape>
          <o:OLEObject Type="Embed" ProgID="Equation.DSMT4" ShapeID="_x0000_i3195" DrawAspect="Content" ObjectID="_1796842259" r:id="rId3783"/>
        </w:object>
      </w:r>
      <w:r w:rsidRPr="00330A7E">
        <w:rPr>
          <w:rFonts w:ascii="Times New Roman" w:hAnsi="Times New Roman" w:cs="Times New Roman"/>
          <w:sz w:val="24"/>
          <w:szCs w:val="24"/>
        </w:rPr>
        <w:t>.</w:t>
      </w:r>
    </w:p>
    <w:p w14:paraId="79658C7F" w14:textId="77777777" w:rsidR="00ED397D" w:rsidRPr="00330A7E" w:rsidRDefault="00ED397D" w:rsidP="00330A7E">
      <w:pPr>
        <w:tabs>
          <w:tab w:val="left" w:pos="992"/>
          <w:tab w:val="left" w:pos="3402"/>
          <w:tab w:val="left" w:pos="5669"/>
          <w:tab w:val="left" w:pos="7937"/>
        </w:tabs>
        <w:spacing w:after="0"/>
        <w:ind w:left="540"/>
        <w:jc w:val="center"/>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Giải</w:t>
      </w:r>
    </w:p>
    <w:p w14:paraId="47CBEB88" w14:textId="77777777" w:rsidR="00ED397D" w:rsidRPr="00330A7E" w:rsidRDefault="00ED397D" w:rsidP="00330A7E">
      <w:pPr>
        <w:tabs>
          <w:tab w:val="left" w:pos="992"/>
          <w:tab w:val="left" w:pos="3402"/>
          <w:tab w:val="left" w:pos="5669"/>
          <w:tab w:val="left" w:pos="7937"/>
        </w:tabs>
        <w:spacing w:after="0"/>
        <w:ind w:left="540"/>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 xml:space="preserve">Chọn </w:t>
      </w:r>
      <w:r w:rsidRPr="00330A7E">
        <w:rPr>
          <w:rFonts w:ascii="Times New Roman" w:hAnsi="Times New Roman" w:cs="Times New Roman"/>
          <w:b/>
          <w:color w:val="0000FF"/>
          <w:sz w:val="24"/>
          <w:szCs w:val="24"/>
          <w:u w:val="single"/>
          <w:lang w:val="nl-NL"/>
        </w:rPr>
        <w:t>B</w:t>
      </w:r>
    </w:p>
    <w:p w14:paraId="7517A2EF" w14:textId="77777777" w:rsidR="00ED397D" w:rsidRPr="00330A7E" w:rsidRDefault="00ED397D" w:rsidP="00330A7E">
      <w:pPr>
        <w:pStyle w:val="ListParagraph"/>
        <w:tabs>
          <w:tab w:val="left" w:pos="992"/>
        </w:tabs>
        <w:spacing w:before="120" w:line="276" w:lineRule="auto"/>
        <w:ind w:left="567"/>
        <w:rPr>
          <w:rFonts w:ascii="Times New Roman" w:hAnsi="Times New Roman" w:cs="Times New Roman"/>
          <w:sz w:val="24"/>
          <w:szCs w:val="24"/>
        </w:rPr>
      </w:pPr>
      <w:r w:rsidRPr="00330A7E">
        <w:rPr>
          <w:rFonts w:ascii="Times New Roman" w:hAnsi="Times New Roman" w:cs="Times New Roman"/>
          <w:sz w:val="24"/>
          <w:szCs w:val="24"/>
        </w:rPr>
        <w:t xml:space="preserve">Phương trình đường thẳng </w:t>
      </w:r>
      <w:r w:rsidRPr="00330A7E">
        <w:rPr>
          <w:rFonts w:ascii="Times New Roman" w:hAnsi="Times New Roman" w:cs="Times New Roman"/>
          <w:position w:val="-14"/>
          <w:sz w:val="24"/>
          <w:szCs w:val="24"/>
        </w:rPr>
        <w:object w:dxaOrig="1280" w:dyaOrig="420" w14:anchorId="1247382F">
          <v:shape id="_x0000_i3196" type="#_x0000_t75" style="width:64.5pt;height:21pt" o:ole="">
            <v:imagedata r:id="rId3784" o:title=""/>
          </v:shape>
          <o:OLEObject Type="Embed" ProgID="Equation.DSMT4" ShapeID="_x0000_i3196" DrawAspect="Content" ObjectID="_1796842260" r:id="rId3785"/>
        </w:object>
      </w:r>
      <w:r w:rsidRPr="00330A7E">
        <w:rPr>
          <w:rFonts w:ascii="Times New Roman" w:hAnsi="Times New Roman" w:cs="Times New Roman"/>
          <w:sz w:val="24"/>
          <w:szCs w:val="24"/>
        </w:rPr>
        <w:t xml:space="preserve"> là vectơ chỉ phương nên nhận vectơ </w:t>
      </w:r>
      <w:r w:rsidRPr="00330A7E">
        <w:rPr>
          <w:rFonts w:ascii="Times New Roman" w:hAnsi="Times New Roman" w:cs="Times New Roman"/>
          <w:position w:val="-14"/>
          <w:sz w:val="24"/>
          <w:szCs w:val="24"/>
        </w:rPr>
        <w:object w:dxaOrig="1219" w:dyaOrig="420" w14:anchorId="514329CE">
          <v:shape id="_x0000_i3197" type="#_x0000_t75" style="width:61.5pt;height:21pt" o:ole="">
            <v:imagedata r:id="rId3786" o:title=""/>
          </v:shape>
          <o:OLEObject Type="Embed" ProgID="Equation.DSMT4" ShapeID="_x0000_i3197" DrawAspect="Content" ObjectID="_1796842261" r:id="rId3787"/>
        </w:object>
      </w:r>
      <w:r w:rsidRPr="00330A7E">
        <w:rPr>
          <w:rFonts w:ascii="Times New Roman" w:hAnsi="Times New Roman" w:cs="Times New Roman"/>
          <w:sz w:val="24"/>
          <w:szCs w:val="24"/>
        </w:rPr>
        <w:t>là vectơ chỉ phương.</w:t>
      </w:r>
    </w:p>
    <w:p w14:paraId="26D2A58F" w14:textId="77777777" w:rsidR="00ED397D" w:rsidRPr="00330A7E" w:rsidRDefault="00ED397D" w:rsidP="000E1E56">
      <w:pPr>
        <w:pStyle w:val="ListParagraph"/>
        <w:numPr>
          <w:ilvl w:val="0"/>
          <w:numId w:val="34"/>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w:t>
      </w:r>
      <w:r w:rsidRPr="00330A7E">
        <w:rPr>
          <w:rFonts w:ascii="Times New Roman" w:hAnsi="Times New Roman" w:cs="Times New Roman"/>
          <w:position w:val="-10"/>
          <w:sz w:val="24"/>
          <w:szCs w:val="24"/>
        </w:rPr>
        <w:object w:dxaOrig="560" w:dyaOrig="320" w14:anchorId="18A7AFA9">
          <v:shape id="_x0000_i3198" type="#_x0000_t75" style="width:28.5pt;height:16.5pt" o:ole="">
            <v:imagedata r:id="rId3788" o:title=""/>
          </v:shape>
          <o:OLEObject Type="Embed" ProgID="Equation.DSMT4" ShapeID="_x0000_i3198" DrawAspect="Content" ObjectID="_1796842262" r:id="rId3789"/>
        </w:object>
      </w:r>
      <w:r w:rsidRPr="00330A7E">
        <w:rPr>
          <w:rFonts w:ascii="Times New Roman" w:hAnsi="Times New Roman" w:cs="Times New Roman"/>
          <w:sz w:val="24"/>
          <w:szCs w:val="24"/>
        </w:rPr>
        <w:t>, phương trình nào sau đây là phương trình mặt cầu?</w:t>
      </w:r>
    </w:p>
    <w:p w14:paraId="7A2626CD"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14"/>
          <w:sz w:val="24"/>
          <w:szCs w:val="24"/>
        </w:rPr>
        <w:object w:dxaOrig="2700" w:dyaOrig="440" w14:anchorId="740AA87A">
          <v:shape id="_x0000_i3199" type="#_x0000_t75" style="width:135pt;height:22.5pt" o:ole="">
            <v:imagedata r:id="rId3790" o:title=""/>
          </v:shape>
          <o:OLEObject Type="Embed" ProgID="Equation.DSMT4" ShapeID="_x0000_i3199" DrawAspect="Content" ObjectID="_1796842263" r:id="rId3791"/>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14"/>
          <w:sz w:val="24"/>
          <w:szCs w:val="24"/>
        </w:rPr>
        <w:object w:dxaOrig="2620" w:dyaOrig="440" w14:anchorId="57EE5877">
          <v:shape id="_x0000_i3200" type="#_x0000_t75" style="width:130.5pt;height:22.5pt" o:ole="">
            <v:imagedata r:id="rId3792" o:title=""/>
          </v:shape>
          <o:OLEObject Type="Embed" ProgID="Equation.DSMT4" ShapeID="_x0000_i3200" DrawAspect="Content" ObjectID="_1796842264" r:id="rId3793"/>
        </w:object>
      </w:r>
      <w:r w:rsidRPr="00330A7E">
        <w:rPr>
          <w:rFonts w:ascii="Times New Roman" w:hAnsi="Times New Roman" w:cs="Times New Roman"/>
          <w:sz w:val="24"/>
          <w:szCs w:val="24"/>
        </w:rPr>
        <w:t>.</w:t>
      </w:r>
    </w:p>
    <w:p w14:paraId="24AB8E18"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4"/>
          <w:sz w:val="24"/>
          <w:szCs w:val="24"/>
        </w:rPr>
        <w:object w:dxaOrig="3120" w:dyaOrig="440" w14:anchorId="6DC4A8B7">
          <v:shape id="_x0000_i3201" type="#_x0000_t75" style="width:156pt;height:22.5pt" o:ole="">
            <v:imagedata r:id="rId3794" o:title=""/>
          </v:shape>
          <o:OLEObject Type="Embed" ProgID="Equation.DSMT4" ShapeID="_x0000_i3201" DrawAspect="Content" ObjectID="_1796842265" r:id="rId3795"/>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14"/>
          <w:sz w:val="24"/>
          <w:szCs w:val="24"/>
        </w:rPr>
        <w:object w:dxaOrig="2520" w:dyaOrig="440" w14:anchorId="2C896C5E">
          <v:shape id="_x0000_i3202" type="#_x0000_t75" style="width:126pt;height:22.5pt" o:ole="">
            <v:imagedata r:id="rId3796" o:title=""/>
          </v:shape>
          <o:OLEObject Type="Embed" ProgID="Equation.DSMT4" ShapeID="_x0000_i3202" DrawAspect="Content" ObjectID="_1796842266" r:id="rId3797"/>
        </w:object>
      </w:r>
      <w:r w:rsidRPr="00330A7E">
        <w:rPr>
          <w:rFonts w:ascii="Times New Roman" w:hAnsi="Times New Roman" w:cs="Times New Roman"/>
          <w:sz w:val="24"/>
          <w:szCs w:val="24"/>
        </w:rPr>
        <w:t>.</w:t>
      </w:r>
    </w:p>
    <w:p w14:paraId="6476FFDD" w14:textId="77777777" w:rsidR="00ED397D" w:rsidRPr="00330A7E" w:rsidRDefault="00ED397D" w:rsidP="00330A7E">
      <w:pPr>
        <w:tabs>
          <w:tab w:val="left" w:pos="992"/>
          <w:tab w:val="left" w:pos="3402"/>
          <w:tab w:val="left" w:pos="5669"/>
          <w:tab w:val="left" w:pos="7937"/>
        </w:tabs>
        <w:spacing w:after="0"/>
        <w:ind w:left="540"/>
        <w:jc w:val="center"/>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Giải</w:t>
      </w:r>
    </w:p>
    <w:p w14:paraId="4442B69F" w14:textId="77777777" w:rsidR="00ED397D" w:rsidRPr="00330A7E" w:rsidRDefault="00ED397D" w:rsidP="00330A7E">
      <w:pPr>
        <w:tabs>
          <w:tab w:val="left" w:pos="992"/>
          <w:tab w:val="left" w:pos="3402"/>
          <w:tab w:val="left" w:pos="5669"/>
          <w:tab w:val="left" w:pos="7937"/>
        </w:tabs>
        <w:spacing w:after="0"/>
        <w:ind w:left="540"/>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 xml:space="preserve">Chọn </w:t>
      </w:r>
      <w:r w:rsidRPr="00330A7E">
        <w:rPr>
          <w:rFonts w:ascii="Times New Roman" w:hAnsi="Times New Roman" w:cs="Times New Roman"/>
          <w:b/>
          <w:color w:val="0000FF"/>
          <w:sz w:val="24"/>
          <w:szCs w:val="24"/>
          <w:u w:val="single"/>
          <w:lang w:val="nl-NL"/>
        </w:rPr>
        <w:t>B</w:t>
      </w:r>
    </w:p>
    <w:p w14:paraId="4E64DCD5" w14:textId="77777777" w:rsidR="00ED397D" w:rsidRPr="00330A7E" w:rsidRDefault="00ED397D" w:rsidP="00330A7E">
      <w:pPr>
        <w:pStyle w:val="ListParagraph"/>
        <w:tabs>
          <w:tab w:val="left" w:pos="992"/>
        </w:tabs>
        <w:spacing w:before="120" w:line="276" w:lineRule="auto"/>
        <w:ind w:left="567"/>
        <w:rPr>
          <w:rFonts w:ascii="Times New Roman" w:hAnsi="Times New Roman" w:cs="Times New Roman"/>
          <w:sz w:val="24"/>
          <w:szCs w:val="24"/>
        </w:rPr>
      </w:pPr>
      <w:r w:rsidRPr="00330A7E">
        <w:rPr>
          <w:rFonts w:ascii="Times New Roman" w:hAnsi="Times New Roman" w:cs="Times New Roman"/>
          <w:sz w:val="24"/>
          <w:szCs w:val="24"/>
        </w:rPr>
        <w:t xml:space="preserve">Phương trình đường tròn tâm </w:t>
      </w:r>
      <w:r w:rsidRPr="00330A7E">
        <w:rPr>
          <w:rFonts w:ascii="Times New Roman" w:hAnsi="Times New Roman" w:cs="Times New Roman"/>
          <w:i/>
          <w:iCs/>
          <w:sz w:val="24"/>
          <w:szCs w:val="24"/>
        </w:rPr>
        <w:t>I(a; b;c)</w:t>
      </w:r>
      <w:r w:rsidRPr="00330A7E">
        <w:rPr>
          <w:rFonts w:ascii="Times New Roman" w:hAnsi="Times New Roman" w:cs="Times New Roman"/>
          <w:sz w:val="24"/>
          <w:szCs w:val="24"/>
        </w:rPr>
        <w:t xml:space="preserve"> bán kính </w:t>
      </w:r>
      <w:r w:rsidRPr="00330A7E">
        <w:rPr>
          <w:rFonts w:ascii="Times New Roman" w:hAnsi="Times New Roman" w:cs="Times New Roman"/>
          <w:i/>
          <w:iCs/>
          <w:sz w:val="24"/>
          <w:szCs w:val="24"/>
        </w:rPr>
        <w:t>R</w:t>
      </w:r>
      <w:r w:rsidRPr="00330A7E">
        <w:rPr>
          <w:rFonts w:ascii="Times New Roman" w:hAnsi="Times New Roman" w:cs="Times New Roman"/>
          <w:sz w:val="24"/>
          <w:szCs w:val="24"/>
        </w:rPr>
        <w:t xml:space="preserve"> có dạng </w:t>
      </w:r>
      <w:r w:rsidRPr="00330A7E">
        <w:rPr>
          <w:rFonts w:ascii="Times New Roman" w:hAnsi="Times New Roman" w:cs="Times New Roman"/>
          <w:position w:val="-14"/>
          <w:sz w:val="24"/>
          <w:szCs w:val="24"/>
        </w:rPr>
        <w:object w:dxaOrig="3200" w:dyaOrig="440" w14:anchorId="2F0F1D9A">
          <v:shape id="_x0000_i3203" type="#_x0000_t75" style="width:160.5pt;height:22.5pt" o:ole="">
            <v:imagedata r:id="rId3798" o:title=""/>
          </v:shape>
          <o:OLEObject Type="Embed" ProgID="Equation.DSMT4" ShapeID="_x0000_i3203" DrawAspect="Content" ObjectID="_1796842267" r:id="rId3799"/>
        </w:object>
      </w:r>
    </w:p>
    <w:p w14:paraId="0E78C6E0"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p>
    <w:p w14:paraId="4A723DA4" w14:textId="77777777" w:rsidR="00ED397D" w:rsidRPr="00330A7E" w:rsidRDefault="00ED397D" w:rsidP="000E1E56">
      <w:pPr>
        <w:pStyle w:val="ListParagraph"/>
        <w:numPr>
          <w:ilvl w:val="0"/>
          <w:numId w:val="34"/>
        </w:numPr>
        <w:tabs>
          <w:tab w:val="left" w:pos="992"/>
        </w:tabs>
        <w:spacing w:before="120" w:line="276" w:lineRule="auto"/>
        <w:rPr>
          <w:rFonts w:ascii="Times New Roman" w:hAnsi="Times New Roman" w:cs="Times New Roman"/>
          <w:sz w:val="24"/>
          <w:szCs w:val="24"/>
          <w:lang w:val="fr-FR"/>
        </w:rPr>
      </w:pPr>
      <w:r w:rsidRPr="00330A7E">
        <w:rPr>
          <w:rFonts w:ascii="Times New Roman" w:hAnsi="Times New Roman" w:cs="Times New Roman"/>
          <w:sz w:val="24"/>
          <w:szCs w:val="24"/>
          <w:lang w:val="fr-FR"/>
        </w:rPr>
        <w:t xml:space="preserve">Cho hai biến cố </w:t>
      </w:r>
      <w:r w:rsidRPr="00330A7E">
        <w:rPr>
          <w:rFonts w:ascii="Times New Roman" w:hAnsi="Times New Roman" w:cs="Times New Roman"/>
          <w:position w:val="-4"/>
          <w:sz w:val="24"/>
          <w:szCs w:val="24"/>
        </w:rPr>
        <w:object w:dxaOrig="240" w:dyaOrig="260" w14:anchorId="71EF7369">
          <v:shape id="_x0000_i3204" type="#_x0000_t75" style="width:12pt;height:13.5pt" o:ole="">
            <v:imagedata r:id="rId3800" o:title=""/>
          </v:shape>
          <o:OLEObject Type="Embed" ProgID="Equation.DSMT4" ShapeID="_x0000_i3204" DrawAspect="Content" ObjectID="_1796842268" r:id="rId3801"/>
        </w:object>
      </w:r>
      <w:r w:rsidRPr="00330A7E">
        <w:rPr>
          <w:rFonts w:ascii="Times New Roman" w:hAnsi="Times New Roman" w:cs="Times New Roman"/>
          <w:sz w:val="24"/>
          <w:szCs w:val="24"/>
          <w:lang w:val="fr-FR"/>
        </w:rPr>
        <w:t xml:space="preserve"> và </w:t>
      </w:r>
      <w:r w:rsidRPr="00330A7E">
        <w:rPr>
          <w:rFonts w:ascii="Times New Roman" w:hAnsi="Times New Roman" w:cs="Times New Roman"/>
          <w:position w:val="-4"/>
          <w:sz w:val="24"/>
          <w:szCs w:val="24"/>
        </w:rPr>
        <w:object w:dxaOrig="240" w:dyaOrig="260" w14:anchorId="0A2B7484">
          <v:shape id="_x0000_i3205" type="#_x0000_t75" style="width:12pt;height:13.5pt" o:ole="">
            <v:imagedata r:id="rId3802" o:title=""/>
          </v:shape>
          <o:OLEObject Type="Embed" ProgID="Equation.DSMT4" ShapeID="_x0000_i3205" DrawAspect="Content" ObjectID="_1796842269" r:id="rId3803"/>
        </w:object>
      </w:r>
      <w:r w:rsidRPr="00330A7E">
        <w:rPr>
          <w:rFonts w:ascii="Times New Roman" w:hAnsi="Times New Roman" w:cs="Times New Roman"/>
          <w:sz w:val="24"/>
          <w:szCs w:val="24"/>
          <w:lang w:val="fr-FR"/>
        </w:rPr>
        <w:t xml:space="preserve">. Xác suất của biến cố </w:t>
      </w:r>
      <w:r w:rsidRPr="00330A7E">
        <w:rPr>
          <w:rFonts w:ascii="Times New Roman" w:hAnsi="Times New Roman" w:cs="Times New Roman"/>
          <w:position w:val="-4"/>
          <w:sz w:val="24"/>
          <w:szCs w:val="24"/>
        </w:rPr>
        <w:object w:dxaOrig="240" w:dyaOrig="260" w14:anchorId="402198B0">
          <v:shape id="_x0000_i3206" type="#_x0000_t75" style="width:12pt;height:13.5pt" o:ole="">
            <v:imagedata r:id="rId3804" o:title=""/>
          </v:shape>
          <o:OLEObject Type="Embed" ProgID="Equation.DSMT4" ShapeID="_x0000_i3206" DrawAspect="Content" ObjectID="_1796842270" r:id="rId3805"/>
        </w:object>
      </w:r>
      <w:r w:rsidRPr="00330A7E">
        <w:rPr>
          <w:rFonts w:ascii="Times New Roman" w:hAnsi="Times New Roman" w:cs="Times New Roman"/>
          <w:sz w:val="24"/>
          <w:szCs w:val="24"/>
          <w:lang w:val="fr-FR"/>
        </w:rPr>
        <w:t xml:space="preserve"> với điều kiện biến cố </w:t>
      </w:r>
      <w:r w:rsidRPr="00330A7E">
        <w:rPr>
          <w:rFonts w:ascii="Times New Roman" w:hAnsi="Times New Roman" w:cs="Times New Roman"/>
          <w:position w:val="-4"/>
          <w:sz w:val="24"/>
          <w:szCs w:val="24"/>
        </w:rPr>
        <w:object w:dxaOrig="240" w:dyaOrig="260" w14:anchorId="63EB5C45">
          <v:shape id="_x0000_i3207" type="#_x0000_t75" style="width:12pt;height:13.5pt" o:ole="">
            <v:imagedata r:id="rId3806" o:title=""/>
          </v:shape>
          <o:OLEObject Type="Embed" ProgID="Equation.DSMT4" ShapeID="_x0000_i3207" DrawAspect="Content" ObjectID="_1796842271" r:id="rId3807"/>
        </w:object>
      </w:r>
      <w:r w:rsidRPr="00330A7E">
        <w:rPr>
          <w:rFonts w:ascii="Times New Roman" w:hAnsi="Times New Roman" w:cs="Times New Roman"/>
          <w:sz w:val="24"/>
          <w:szCs w:val="24"/>
          <w:lang w:val="fr-FR"/>
        </w:rPr>
        <w:t xml:space="preserve"> đã xảy ra được gọi là xác suất của </w:t>
      </w:r>
      <w:r w:rsidRPr="00330A7E">
        <w:rPr>
          <w:rFonts w:ascii="Times New Roman" w:hAnsi="Times New Roman" w:cs="Times New Roman"/>
          <w:position w:val="-4"/>
          <w:sz w:val="24"/>
          <w:szCs w:val="24"/>
        </w:rPr>
        <w:object w:dxaOrig="240" w:dyaOrig="260" w14:anchorId="573FB615">
          <v:shape id="_x0000_i3208" type="#_x0000_t75" style="width:12pt;height:13.5pt" o:ole="">
            <v:imagedata r:id="rId3808" o:title=""/>
          </v:shape>
          <o:OLEObject Type="Embed" ProgID="Equation.DSMT4" ShapeID="_x0000_i3208" DrawAspect="Content" ObjectID="_1796842272" r:id="rId3809"/>
        </w:object>
      </w:r>
      <w:r w:rsidRPr="00330A7E">
        <w:rPr>
          <w:rFonts w:ascii="Times New Roman" w:hAnsi="Times New Roman" w:cs="Times New Roman"/>
          <w:sz w:val="24"/>
          <w:szCs w:val="24"/>
          <w:lang w:val="fr-FR"/>
        </w:rPr>
        <w:t xml:space="preserve"> với điều kiện </w:t>
      </w:r>
      <w:r w:rsidRPr="00330A7E">
        <w:rPr>
          <w:rFonts w:ascii="Times New Roman" w:hAnsi="Times New Roman" w:cs="Times New Roman"/>
          <w:position w:val="-4"/>
          <w:sz w:val="24"/>
          <w:szCs w:val="24"/>
        </w:rPr>
        <w:object w:dxaOrig="240" w:dyaOrig="260" w14:anchorId="42391680">
          <v:shape id="_x0000_i3209" type="#_x0000_t75" style="width:12pt;height:13.5pt" o:ole="">
            <v:imagedata r:id="rId3810" o:title=""/>
          </v:shape>
          <o:OLEObject Type="Embed" ProgID="Equation.DSMT4" ShapeID="_x0000_i3209" DrawAspect="Content" ObjectID="_1796842273" r:id="rId3811"/>
        </w:object>
      </w:r>
      <w:r w:rsidRPr="00330A7E">
        <w:rPr>
          <w:rFonts w:ascii="Times New Roman" w:hAnsi="Times New Roman" w:cs="Times New Roman"/>
          <w:sz w:val="24"/>
          <w:szCs w:val="24"/>
          <w:lang w:val="fr-FR"/>
        </w:rPr>
        <w:t xml:space="preserve">, ký hiệu là </w:t>
      </w:r>
      <w:r w:rsidRPr="00330A7E">
        <w:rPr>
          <w:rFonts w:ascii="Times New Roman" w:hAnsi="Times New Roman" w:cs="Times New Roman"/>
          <w:position w:val="-16"/>
          <w:sz w:val="24"/>
          <w:szCs w:val="24"/>
        </w:rPr>
        <w:object w:dxaOrig="840" w:dyaOrig="440" w14:anchorId="2321024C">
          <v:shape id="_x0000_i3210" type="#_x0000_t75" style="width:42pt;height:22.5pt" o:ole="">
            <v:imagedata r:id="rId3812" o:title=""/>
          </v:shape>
          <o:OLEObject Type="Embed" ProgID="Equation.DSMT4" ShapeID="_x0000_i3210" DrawAspect="Content" ObjectID="_1796842274" r:id="rId3813"/>
        </w:object>
      </w:r>
      <w:r w:rsidRPr="00330A7E">
        <w:rPr>
          <w:rFonts w:ascii="Times New Roman" w:hAnsi="Times New Roman" w:cs="Times New Roman"/>
          <w:sz w:val="24"/>
          <w:szCs w:val="24"/>
          <w:lang w:val="fr-FR"/>
        </w:rPr>
        <w:t>. Phát biểu nào sau đây đúng?</w:t>
      </w:r>
    </w:p>
    <w:p w14:paraId="1BB3943F"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fr-FR"/>
        </w:rPr>
      </w:pPr>
      <w:r w:rsidRPr="00330A7E">
        <w:rPr>
          <w:rFonts w:ascii="Times New Roman" w:hAnsi="Times New Roman" w:cs="Times New Roman"/>
          <w:b/>
          <w:color w:val="0000FF"/>
          <w:sz w:val="24"/>
          <w:szCs w:val="24"/>
          <w:lang w:val="fr-FR"/>
        </w:rPr>
        <w:t xml:space="preserve">A. </w:t>
      </w:r>
      <w:r w:rsidRPr="00330A7E">
        <w:rPr>
          <w:rFonts w:ascii="Times New Roman" w:hAnsi="Times New Roman" w:cs="Times New Roman"/>
          <w:sz w:val="24"/>
          <w:szCs w:val="24"/>
          <w:lang w:val="vi-VN"/>
        </w:rPr>
        <w:t>Nếu</w:t>
      </w:r>
      <w:r w:rsidRPr="00330A7E">
        <w:rPr>
          <w:rFonts w:ascii="Times New Roman" w:hAnsi="Times New Roman" w:cs="Times New Roman"/>
          <w:b/>
          <w:color w:val="0000FF"/>
          <w:sz w:val="24"/>
          <w:szCs w:val="24"/>
          <w:lang w:val="fr-FR"/>
        </w:rPr>
        <w:t xml:space="preserve"> </w:t>
      </w:r>
      <w:r w:rsidRPr="00330A7E">
        <w:rPr>
          <w:rFonts w:ascii="Times New Roman" w:hAnsi="Times New Roman" w:cs="Times New Roman"/>
          <w:position w:val="-14"/>
          <w:sz w:val="24"/>
          <w:szCs w:val="24"/>
        </w:rPr>
        <w:object w:dxaOrig="960" w:dyaOrig="400" w14:anchorId="4461D043">
          <v:shape id="_x0000_i3211" type="#_x0000_t75" style="width:48pt;height:19.5pt" o:ole="">
            <v:imagedata r:id="rId3814" o:title=""/>
          </v:shape>
          <o:OLEObject Type="Embed" ProgID="Equation.DSMT4" ShapeID="_x0000_i3211" DrawAspect="Content" ObjectID="_1796842275" r:id="rId3815"/>
        </w:object>
      </w:r>
      <w:r w:rsidRPr="00330A7E">
        <w:rPr>
          <w:rFonts w:ascii="Times New Roman" w:hAnsi="Times New Roman" w:cs="Times New Roman"/>
          <w:sz w:val="24"/>
          <w:szCs w:val="24"/>
          <w:lang w:val="vi-VN"/>
        </w:rPr>
        <w:t xml:space="preserve"> thì </w:t>
      </w:r>
      <w:r w:rsidRPr="00330A7E">
        <w:rPr>
          <w:rFonts w:ascii="Times New Roman" w:hAnsi="Times New Roman" w:cs="Times New Roman"/>
          <w:position w:val="-16"/>
          <w:sz w:val="24"/>
          <w:szCs w:val="24"/>
        </w:rPr>
        <w:object w:dxaOrig="2600" w:dyaOrig="440" w14:anchorId="777F6C15">
          <v:shape id="_x0000_i3212" type="#_x0000_t75" style="width:130.5pt;height:22.5pt" o:ole="">
            <v:imagedata r:id="rId3816" o:title=""/>
          </v:shape>
          <o:OLEObject Type="Embed" ProgID="Equation.DSMT4" ShapeID="_x0000_i3212" DrawAspect="Content" ObjectID="_1796842276" r:id="rId3817"/>
        </w:object>
      </w:r>
      <w:r w:rsidRPr="00330A7E">
        <w:rPr>
          <w:rFonts w:ascii="Times New Roman" w:hAnsi="Times New Roman" w:cs="Times New Roman"/>
          <w:sz w:val="24"/>
          <w:szCs w:val="24"/>
          <w:lang w:val="fr-FR"/>
        </w:rPr>
        <w:t>.</w:t>
      </w:r>
    </w:p>
    <w:p w14:paraId="534AFC4B"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trike/>
          <w:sz w:val="24"/>
          <w:szCs w:val="24"/>
          <w:lang w:val="fr-FR"/>
        </w:rPr>
      </w:pPr>
      <w:r w:rsidRPr="00330A7E">
        <w:rPr>
          <w:rFonts w:ascii="Times New Roman" w:hAnsi="Times New Roman" w:cs="Times New Roman"/>
          <w:b/>
          <w:color w:val="0000FF"/>
          <w:sz w:val="24"/>
          <w:szCs w:val="24"/>
          <w:lang w:val="fr-FR"/>
        </w:rPr>
        <w:t xml:space="preserve">B. </w:t>
      </w:r>
      <w:r w:rsidRPr="00330A7E">
        <w:rPr>
          <w:rFonts w:ascii="Times New Roman" w:hAnsi="Times New Roman" w:cs="Times New Roman"/>
          <w:sz w:val="24"/>
          <w:szCs w:val="24"/>
          <w:lang w:val="vi-VN"/>
        </w:rPr>
        <w:t>Nếu</w:t>
      </w:r>
      <w:r w:rsidRPr="00330A7E">
        <w:rPr>
          <w:rFonts w:ascii="Times New Roman" w:hAnsi="Times New Roman" w:cs="Times New Roman"/>
          <w:b/>
          <w:color w:val="0000FF"/>
          <w:sz w:val="24"/>
          <w:szCs w:val="24"/>
          <w:lang w:val="fr-FR"/>
        </w:rPr>
        <w:t xml:space="preserve"> </w:t>
      </w:r>
      <w:r w:rsidRPr="00330A7E">
        <w:rPr>
          <w:rFonts w:ascii="Times New Roman" w:hAnsi="Times New Roman" w:cs="Times New Roman"/>
          <w:position w:val="-14"/>
          <w:sz w:val="24"/>
          <w:szCs w:val="24"/>
        </w:rPr>
        <w:object w:dxaOrig="960" w:dyaOrig="400" w14:anchorId="6E626859">
          <v:shape id="_x0000_i3213" type="#_x0000_t75" style="width:48pt;height:19.5pt" o:ole="">
            <v:imagedata r:id="rId3818" o:title=""/>
          </v:shape>
          <o:OLEObject Type="Embed" ProgID="Equation.DSMT4" ShapeID="_x0000_i3213" DrawAspect="Content" ObjectID="_1796842277" r:id="rId3819"/>
        </w:object>
      </w:r>
      <w:r w:rsidRPr="00330A7E">
        <w:rPr>
          <w:rFonts w:ascii="Times New Roman" w:hAnsi="Times New Roman" w:cs="Times New Roman"/>
          <w:sz w:val="24"/>
          <w:szCs w:val="24"/>
          <w:lang w:val="vi-VN"/>
        </w:rPr>
        <w:t xml:space="preserve"> thì </w:t>
      </w:r>
      <w:r w:rsidRPr="00330A7E">
        <w:rPr>
          <w:rFonts w:ascii="Times New Roman" w:hAnsi="Times New Roman" w:cs="Times New Roman"/>
          <w:position w:val="-16"/>
          <w:sz w:val="24"/>
          <w:szCs w:val="24"/>
        </w:rPr>
        <w:object w:dxaOrig="2600" w:dyaOrig="440" w14:anchorId="504A0EF3">
          <v:shape id="_x0000_i3214" type="#_x0000_t75" style="width:130.5pt;height:22.5pt" o:ole="">
            <v:imagedata r:id="rId3820" o:title=""/>
          </v:shape>
          <o:OLEObject Type="Embed" ProgID="Equation.DSMT4" ShapeID="_x0000_i3214" DrawAspect="Content" ObjectID="_1796842278" r:id="rId3821"/>
        </w:object>
      </w:r>
      <w:r w:rsidRPr="00330A7E">
        <w:rPr>
          <w:rFonts w:ascii="Times New Roman" w:hAnsi="Times New Roman" w:cs="Times New Roman"/>
          <w:sz w:val="24"/>
          <w:szCs w:val="24"/>
          <w:lang w:val="fr-FR"/>
        </w:rPr>
        <w:t>.</w:t>
      </w:r>
    </w:p>
    <w:p w14:paraId="7EBDA70E"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fr-FR"/>
        </w:rPr>
      </w:pPr>
      <w:r w:rsidRPr="00330A7E">
        <w:rPr>
          <w:rFonts w:ascii="Times New Roman" w:hAnsi="Times New Roman" w:cs="Times New Roman"/>
          <w:b/>
          <w:color w:val="0000FF"/>
          <w:sz w:val="24"/>
          <w:szCs w:val="24"/>
          <w:lang w:val="fr-FR"/>
        </w:rPr>
        <w:t xml:space="preserve">C. </w:t>
      </w:r>
      <w:r w:rsidRPr="00330A7E">
        <w:rPr>
          <w:rFonts w:ascii="Times New Roman" w:hAnsi="Times New Roman" w:cs="Times New Roman"/>
          <w:sz w:val="24"/>
          <w:szCs w:val="24"/>
          <w:lang w:val="vi-VN"/>
        </w:rPr>
        <w:t>Nếu</w:t>
      </w:r>
      <w:r w:rsidRPr="00330A7E">
        <w:rPr>
          <w:rFonts w:ascii="Times New Roman" w:hAnsi="Times New Roman" w:cs="Times New Roman"/>
          <w:b/>
          <w:color w:val="0000FF"/>
          <w:sz w:val="24"/>
          <w:szCs w:val="24"/>
          <w:lang w:val="fr-FR"/>
        </w:rPr>
        <w:t xml:space="preserve"> </w:t>
      </w:r>
      <w:r w:rsidRPr="00330A7E">
        <w:rPr>
          <w:rFonts w:ascii="Times New Roman" w:hAnsi="Times New Roman" w:cs="Times New Roman"/>
          <w:position w:val="-14"/>
          <w:sz w:val="24"/>
          <w:szCs w:val="24"/>
        </w:rPr>
        <w:object w:dxaOrig="1380" w:dyaOrig="400" w14:anchorId="442C5A6B">
          <v:shape id="_x0000_i3215" type="#_x0000_t75" style="width:69pt;height:19.5pt" o:ole="">
            <v:imagedata r:id="rId3822" o:title=""/>
          </v:shape>
          <o:OLEObject Type="Embed" ProgID="Equation.DSMT4" ShapeID="_x0000_i3215" DrawAspect="Content" ObjectID="_1796842279" r:id="rId3823"/>
        </w:object>
      </w:r>
      <w:r w:rsidRPr="00330A7E">
        <w:rPr>
          <w:rFonts w:ascii="Times New Roman" w:hAnsi="Times New Roman" w:cs="Times New Roman"/>
          <w:sz w:val="24"/>
          <w:szCs w:val="24"/>
          <w:lang w:val="vi-VN"/>
        </w:rPr>
        <w:t xml:space="preserve"> thì </w:t>
      </w:r>
      <w:r w:rsidRPr="00330A7E">
        <w:rPr>
          <w:rFonts w:ascii="Times New Roman" w:hAnsi="Times New Roman" w:cs="Times New Roman"/>
          <w:position w:val="-16"/>
          <w:sz w:val="24"/>
          <w:szCs w:val="24"/>
        </w:rPr>
        <w:object w:dxaOrig="2600" w:dyaOrig="440" w14:anchorId="7495820D">
          <v:shape id="_x0000_i3216" type="#_x0000_t75" style="width:130.5pt;height:22.5pt" o:ole="">
            <v:imagedata r:id="rId3824" o:title=""/>
          </v:shape>
          <o:OLEObject Type="Embed" ProgID="Equation.DSMT4" ShapeID="_x0000_i3216" DrawAspect="Content" ObjectID="_1796842280" r:id="rId3825"/>
        </w:object>
      </w:r>
      <w:r w:rsidRPr="00330A7E">
        <w:rPr>
          <w:rFonts w:ascii="Times New Roman" w:hAnsi="Times New Roman" w:cs="Times New Roman"/>
          <w:sz w:val="24"/>
          <w:szCs w:val="24"/>
          <w:lang w:val="fr-FR"/>
        </w:rPr>
        <w:t>.</w:t>
      </w:r>
    </w:p>
    <w:p w14:paraId="4CBEADCF"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fr-FR"/>
        </w:rPr>
      </w:pPr>
      <w:r w:rsidRPr="00330A7E">
        <w:rPr>
          <w:rFonts w:ascii="Times New Roman" w:hAnsi="Times New Roman" w:cs="Times New Roman"/>
          <w:b/>
          <w:color w:val="0000FF"/>
          <w:sz w:val="24"/>
          <w:szCs w:val="24"/>
          <w:lang w:val="fr-FR"/>
        </w:rPr>
        <w:t xml:space="preserve">D. </w:t>
      </w:r>
      <w:r w:rsidRPr="00330A7E">
        <w:rPr>
          <w:rFonts w:ascii="Times New Roman" w:hAnsi="Times New Roman" w:cs="Times New Roman"/>
          <w:sz w:val="24"/>
          <w:szCs w:val="24"/>
          <w:lang w:val="vi-VN"/>
        </w:rPr>
        <w:t>Nếu</w:t>
      </w:r>
      <w:r w:rsidRPr="00330A7E">
        <w:rPr>
          <w:rFonts w:ascii="Times New Roman" w:hAnsi="Times New Roman" w:cs="Times New Roman"/>
          <w:b/>
          <w:color w:val="0000FF"/>
          <w:sz w:val="24"/>
          <w:szCs w:val="24"/>
          <w:lang w:val="fr-FR"/>
        </w:rPr>
        <w:t xml:space="preserve"> </w:t>
      </w:r>
      <w:r w:rsidRPr="00330A7E">
        <w:rPr>
          <w:rFonts w:ascii="Times New Roman" w:hAnsi="Times New Roman" w:cs="Times New Roman"/>
          <w:position w:val="-14"/>
          <w:sz w:val="24"/>
          <w:szCs w:val="24"/>
        </w:rPr>
        <w:object w:dxaOrig="1380" w:dyaOrig="400" w14:anchorId="26AB1BFE">
          <v:shape id="_x0000_i3217" type="#_x0000_t75" style="width:69pt;height:19.5pt" o:ole="">
            <v:imagedata r:id="rId3826" o:title=""/>
          </v:shape>
          <o:OLEObject Type="Embed" ProgID="Equation.DSMT4" ShapeID="_x0000_i3217" DrawAspect="Content" ObjectID="_1796842281" r:id="rId3827"/>
        </w:object>
      </w:r>
      <w:r w:rsidRPr="00330A7E">
        <w:rPr>
          <w:rFonts w:ascii="Times New Roman" w:hAnsi="Times New Roman" w:cs="Times New Roman"/>
          <w:sz w:val="24"/>
          <w:szCs w:val="24"/>
          <w:lang w:val="vi-VN"/>
        </w:rPr>
        <w:t xml:space="preserve"> thì </w:t>
      </w:r>
      <w:r w:rsidRPr="00330A7E">
        <w:rPr>
          <w:rFonts w:ascii="Times New Roman" w:hAnsi="Times New Roman" w:cs="Times New Roman"/>
          <w:position w:val="-16"/>
          <w:sz w:val="24"/>
          <w:szCs w:val="24"/>
        </w:rPr>
        <w:object w:dxaOrig="2600" w:dyaOrig="440" w14:anchorId="0D5DAF13">
          <v:shape id="_x0000_i3218" type="#_x0000_t75" style="width:130.5pt;height:22.5pt" o:ole="">
            <v:imagedata r:id="rId3828" o:title=""/>
          </v:shape>
          <o:OLEObject Type="Embed" ProgID="Equation.DSMT4" ShapeID="_x0000_i3218" DrawAspect="Content" ObjectID="_1796842282" r:id="rId3829"/>
        </w:object>
      </w:r>
      <w:r w:rsidRPr="00330A7E">
        <w:rPr>
          <w:rFonts w:ascii="Times New Roman" w:hAnsi="Times New Roman" w:cs="Times New Roman"/>
          <w:sz w:val="24"/>
          <w:szCs w:val="24"/>
          <w:lang w:val="fr-FR"/>
        </w:rPr>
        <w:t>.</w:t>
      </w:r>
    </w:p>
    <w:p w14:paraId="4A1EC36D" w14:textId="77777777" w:rsidR="00ED397D" w:rsidRPr="00330A7E" w:rsidRDefault="00ED397D" w:rsidP="00330A7E">
      <w:pPr>
        <w:tabs>
          <w:tab w:val="left" w:pos="992"/>
          <w:tab w:val="left" w:pos="3402"/>
          <w:tab w:val="left" w:pos="5669"/>
          <w:tab w:val="left" w:pos="7937"/>
        </w:tabs>
        <w:spacing w:after="0"/>
        <w:ind w:left="540"/>
        <w:jc w:val="center"/>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Giải</w:t>
      </w:r>
    </w:p>
    <w:p w14:paraId="193C15A6" w14:textId="77777777" w:rsidR="00ED397D" w:rsidRPr="00330A7E" w:rsidRDefault="00ED397D" w:rsidP="00330A7E">
      <w:pPr>
        <w:tabs>
          <w:tab w:val="left" w:pos="992"/>
          <w:tab w:val="left" w:pos="3402"/>
          <w:tab w:val="left" w:pos="5669"/>
          <w:tab w:val="left" w:pos="7937"/>
        </w:tabs>
        <w:spacing w:after="0"/>
        <w:ind w:left="540"/>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 xml:space="preserve">Chọn </w:t>
      </w:r>
      <w:r w:rsidRPr="00330A7E">
        <w:rPr>
          <w:rFonts w:ascii="Times New Roman" w:hAnsi="Times New Roman" w:cs="Times New Roman"/>
          <w:b/>
          <w:color w:val="0000FF"/>
          <w:sz w:val="24"/>
          <w:szCs w:val="24"/>
          <w:u w:val="single"/>
          <w:lang w:val="nl-NL"/>
        </w:rPr>
        <w:t>B</w:t>
      </w:r>
    </w:p>
    <w:p w14:paraId="31174E1C"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trike/>
          <w:sz w:val="24"/>
          <w:szCs w:val="24"/>
          <w:lang w:val="fr-FR"/>
        </w:rPr>
      </w:pPr>
      <w:r w:rsidRPr="00330A7E">
        <w:rPr>
          <w:rFonts w:ascii="Times New Roman" w:hAnsi="Times New Roman" w:cs="Times New Roman"/>
          <w:sz w:val="24"/>
          <w:szCs w:val="24"/>
          <w:lang w:val="vi-VN"/>
        </w:rPr>
        <w:t>Nếu</w:t>
      </w:r>
      <w:r w:rsidRPr="00330A7E">
        <w:rPr>
          <w:rFonts w:ascii="Times New Roman" w:hAnsi="Times New Roman" w:cs="Times New Roman"/>
          <w:b/>
          <w:color w:val="0000FF"/>
          <w:sz w:val="24"/>
          <w:szCs w:val="24"/>
          <w:lang w:val="fr-FR"/>
        </w:rPr>
        <w:t xml:space="preserve"> </w:t>
      </w:r>
      <w:r w:rsidRPr="00330A7E">
        <w:rPr>
          <w:rFonts w:ascii="Times New Roman" w:hAnsi="Times New Roman" w:cs="Times New Roman"/>
          <w:position w:val="-14"/>
          <w:sz w:val="24"/>
          <w:szCs w:val="24"/>
        </w:rPr>
        <w:object w:dxaOrig="960" w:dyaOrig="400" w14:anchorId="5E123089">
          <v:shape id="_x0000_i3219" type="#_x0000_t75" style="width:48pt;height:19.5pt" o:ole="">
            <v:imagedata r:id="rId3830" o:title=""/>
          </v:shape>
          <o:OLEObject Type="Embed" ProgID="Equation.DSMT4" ShapeID="_x0000_i3219" DrawAspect="Content" ObjectID="_1796842283" r:id="rId3831"/>
        </w:object>
      </w:r>
      <w:r w:rsidRPr="00330A7E">
        <w:rPr>
          <w:rFonts w:ascii="Times New Roman" w:hAnsi="Times New Roman" w:cs="Times New Roman"/>
          <w:sz w:val="24"/>
          <w:szCs w:val="24"/>
          <w:lang w:val="vi-VN"/>
        </w:rPr>
        <w:t xml:space="preserve"> thì </w:t>
      </w:r>
      <w:r w:rsidRPr="00330A7E">
        <w:rPr>
          <w:rFonts w:ascii="Times New Roman" w:hAnsi="Times New Roman" w:cs="Times New Roman"/>
          <w:position w:val="-16"/>
          <w:sz w:val="24"/>
          <w:szCs w:val="24"/>
        </w:rPr>
        <w:object w:dxaOrig="2600" w:dyaOrig="440" w14:anchorId="7ADCE04B">
          <v:shape id="_x0000_i3220" type="#_x0000_t75" style="width:130.5pt;height:22.5pt" o:ole="">
            <v:imagedata r:id="rId3832" o:title=""/>
          </v:shape>
          <o:OLEObject Type="Embed" ProgID="Equation.DSMT4" ShapeID="_x0000_i3220" DrawAspect="Content" ObjectID="_1796842284" r:id="rId3833"/>
        </w:object>
      </w:r>
      <w:r w:rsidRPr="00330A7E">
        <w:rPr>
          <w:rFonts w:ascii="Times New Roman" w:hAnsi="Times New Roman" w:cs="Times New Roman"/>
          <w:sz w:val="24"/>
          <w:szCs w:val="24"/>
          <w:lang w:val="fr-FR"/>
        </w:rPr>
        <w:t>.</w:t>
      </w:r>
    </w:p>
    <w:p w14:paraId="661C429D"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fr-FR"/>
        </w:rPr>
      </w:pPr>
    </w:p>
    <w:p w14:paraId="653474F3" w14:textId="77777777" w:rsidR="00ED397D" w:rsidRPr="00330A7E" w:rsidRDefault="00ED397D" w:rsidP="000E1E56">
      <w:pPr>
        <w:pStyle w:val="ListParagraph"/>
        <w:numPr>
          <w:ilvl w:val="0"/>
          <w:numId w:val="34"/>
        </w:numPr>
        <w:spacing w:before="40" w:after="40" w:line="264" w:lineRule="auto"/>
        <w:jc w:val="left"/>
        <w:rPr>
          <w:rFonts w:ascii="Times New Roman" w:eastAsia="Times New Roman" w:hAnsi="Times New Roman" w:cs="Times New Roman"/>
          <w:color w:val="000000" w:themeColor="text1"/>
          <w:sz w:val="24"/>
          <w:szCs w:val="24"/>
        </w:rPr>
      </w:pPr>
      <w:r w:rsidRPr="00330A7E">
        <w:rPr>
          <w:rFonts w:ascii="Times New Roman" w:eastAsia="Times New Roman" w:hAnsi="Times New Roman" w:cs="Times New Roman"/>
          <w:color w:val="000000" w:themeColor="text1"/>
          <w:sz w:val="24"/>
          <w:szCs w:val="24"/>
        </w:rPr>
        <w:t>Thời gian (phút) để học sinh hoàn thành bài thi được cho như sau:</w:t>
      </w:r>
    </w:p>
    <w:tbl>
      <w:tblPr>
        <w:tblStyle w:val="TableGrid"/>
        <w:tblW w:w="9619" w:type="dxa"/>
        <w:tblInd w:w="988" w:type="dxa"/>
        <w:tblLook w:val="04A0" w:firstRow="1" w:lastRow="0" w:firstColumn="1" w:lastColumn="0" w:noHBand="0" w:noVBand="1"/>
      </w:tblPr>
      <w:tblGrid>
        <w:gridCol w:w="2127"/>
        <w:gridCol w:w="1402"/>
        <w:gridCol w:w="1522"/>
        <w:gridCol w:w="1522"/>
        <w:gridCol w:w="1523"/>
        <w:gridCol w:w="1523"/>
      </w:tblGrid>
      <w:tr w:rsidR="00ED397D" w:rsidRPr="00330A7E" w14:paraId="2895D306" w14:textId="77777777" w:rsidTr="00330A7E">
        <w:tc>
          <w:tcPr>
            <w:tcW w:w="2127" w:type="dxa"/>
          </w:tcPr>
          <w:p w14:paraId="2877680B" w14:textId="77777777" w:rsidR="00ED397D" w:rsidRPr="00330A7E" w:rsidRDefault="00ED397D" w:rsidP="00330A7E">
            <w:pPr>
              <w:tabs>
                <w:tab w:val="left" w:pos="993"/>
              </w:tabs>
              <w:spacing w:before="40" w:after="40" w:line="264" w:lineRule="auto"/>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Thời gian (phút)</w:t>
            </w:r>
          </w:p>
        </w:tc>
        <w:tc>
          <w:tcPr>
            <w:tcW w:w="1402" w:type="dxa"/>
          </w:tcPr>
          <w:p w14:paraId="07DF38B4" w14:textId="77777777" w:rsidR="00ED397D" w:rsidRPr="00330A7E" w:rsidRDefault="00ED397D" w:rsidP="00330A7E">
            <w:pPr>
              <w:tabs>
                <w:tab w:val="left" w:pos="993"/>
              </w:tabs>
              <w:spacing w:before="40" w:after="40" w:line="264" w:lineRule="auto"/>
              <w:jc w:val="center"/>
              <w:rPr>
                <w:rFonts w:ascii="Times New Roman" w:hAnsi="Times New Roman" w:cs="Times New Roman"/>
                <w:color w:val="000000" w:themeColor="text1"/>
                <w:sz w:val="24"/>
                <w:szCs w:val="24"/>
              </w:rPr>
            </w:pPr>
            <w:r w:rsidRPr="00330A7E">
              <w:rPr>
                <w:rFonts w:ascii="Times New Roman" w:eastAsiaTheme="minorEastAsia" w:hAnsi="Times New Roman" w:cs="Times New Roman"/>
                <w:position w:val="-14"/>
                <w:sz w:val="24"/>
                <w:szCs w:val="24"/>
                <w:lang w:eastAsia="ja-JP"/>
              </w:rPr>
              <w:object w:dxaOrig="1040" w:dyaOrig="400" w14:anchorId="06958600">
                <v:shape id="_x0000_i3221" type="#_x0000_t75" style="width:52.5pt;height:19.5pt" o:ole="">
                  <v:imagedata r:id="rId3834" o:title=""/>
                </v:shape>
                <o:OLEObject Type="Embed" ProgID="Equation.DSMT4" ShapeID="_x0000_i3221" DrawAspect="Content" ObjectID="_1796842285" r:id="rId3835"/>
              </w:object>
            </w:r>
          </w:p>
        </w:tc>
        <w:tc>
          <w:tcPr>
            <w:tcW w:w="1522" w:type="dxa"/>
          </w:tcPr>
          <w:p w14:paraId="198F088A" w14:textId="77777777" w:rsidR="00ED397D" w:rsidRPr="00330A7E" w:rsidRDefault="00ED397D" w:rsidP="00330A7E">
            <w:pPr>
              <w:tabs>
                <w:tab w:val="left" w:pos="993"/>
              </w:tabs>
              <w:spacing w:before="40" w:after="40" w:line="264" w:lineRule="auto"/>
              <w:jc w:val="center"/>
              <w:rPr>
                <w:rFonts w:ascii="Times New Roman" w:hAnsi="Times New Roman" w:cs="Times New Roman"/>
                <w:color w:val="000000" w:themeColor="text1"/>
                <w:sz w:val="24"/>
                <w:szCs w:val="24"/>
              </w:rPr>
            </w:pPr>
            <w:r w:rsidRPr="00330A7E">
              <w:rPr>
                <w:rFonts w:ascii="Times New Roman" w:eastAsiaTheme="minorEastAsia" w:hAnsi="Times New Roman" w:cs="Times New Roman"/>
                <w:position w:val="-14"/>
                <w:sz w:val="24"/>
                <w:szCs w:val="24"/>
                <w:lang w:eastAsia="ja-JP"/>
              </w:rPr>
              <w:object w:dxaOrig="1180" w:dyaOrig="400" w14:anchorId="31425F14">
                <v:shape id="_x0000_i3222" type="#_x0000_t75" style="width:58.5pt;height:19.5pt" o:ole="">
                  <v:imagedata r:id="rId3836" o:title=""/>
                </v:shape>
                <o:OLEObject Type="Embed" ProgID="Equation.DSMT4" ShapeID="_x0000_i3222" DrawAspect="Content" ObjectID="_1796842286" r:id="rId3837"/>
              </w:object>
            </w:r>
          </w:p>
        </w:tc>
        <w:tc>
          <w:tcPr>
            <w:tcW w:w="1522" w:type="dxa"/>
          </w:tcPr>
          <w:p w14:paraId="1F4763FC" w14:textId="77777777" w:rsidR="00ED397D" w:rsidRPr="00330A7E" w:rsidRDefault="00ED397D" w:rsidP="00330A7E">
            <w:pPr>
              <w:tabs>
                <w:tab w:val="left" w:pos="993"/>
              </w:tabs>
              <w:spacing w:before="40" w:after="40" w:line="264" w:lineRule="auto"/>
              <w:jc w:val="center"/>
              <w:rPr>
                <w:rFonts w:ascii="Times New Roman" w:hAnsi="Times New Roman" w:cs="Times New Roman"/>
                <w:color w:val="000000" w:themeColor="text1"/>
                <w:sz w:val="24"/>
                <w:szCs w:val="24"/>
              </w:rPr>
            </w:pPr>
            <w:r w:rsidRPr="00330A7E">
              <w:rPr>
                <w:rFonts w:ascii="Times New Roman" w:eastAsiaTheme="minorEastAsia" w:hAnsi="Times New Roman" w:cs="Times New Roman"/>
                <w:position w:val="-14"/>
                <w:sz w:val="24"/>
                <w:szCs w:val="24"/>
                <w:lang w:eastAsia="ja-JP"/>
              </w:rPr>
              <w:object w:dxaOrig="1200" w:dyaOrig="400" w14:anchorId="5A465B21">
                <v:shape id="_x0000_i3223" type="#_x0000_t75" style="width:60pt;height:19.5pt" o:ole="">
                  <v:imagedata r:id="rId3838" o:title=""/>
                </v:shape>
                <o:OLEObject Type="Embed" ProgID="Equation.DSMT4" ShapeID="_x0000_i3223" DrawAspect="Content" ObjectID="_1796842287" r:id="rId3839"/>
              </w:object>
            </w:r>
          </w:p>
        </w:tc>
        <w:tc>
          <w:tcPr>
            <w:tcW w:w="1523" w:type="dxa"/>
          </w:tcPr>
          <w:p w14:paraId="10D389D3" w14:textId="77777777" w:rsidR="00ED397D" w:rsidRPr="00330A7E" w:rsidRDefault="00ED397D" w:rsidP="00330A7E">
            <w:pPr>
              <w:tabs>
                <w:tab w:val="left" w:pos="993"/>
              </w:tabs>
              <w:spacing w:before="40" w:after="40" w:line="264" w:lineRule="auto"/>
              <w:jc w:val="center"/>
              <w:rPr>
                <w:rFonts w:ascii="Times New Roman" w:hAnsi="Times New Roman" w:cs="Times New Roman"/>
                <w:color w:val="000000" w:themeColor="text1"/>
                <w:sz w:val="24"/>
                <w:szCs w:val="24"/>
              </w:rPr>
            </w:pPr>
            <w:r w:rsidRPr="00330A7E">
              <w:rPr>
                <w:rFonts w:ascii="Times New Roman" w:eastAsiaTheme="minorEastAsia" w:hAnsi="Times New Roman" w:cs="Times New Roman"/>
                <w:position w:val="-14"/>
                <w:sz w:val="24"/>
                <w:szCs w:val="24"/>
                <w:lang w:eastAsia="ja-JP"/>
              </w:rPr>
              <w:object w:dxaOrig="1200" w:dyaOrig="400" w14:anchorId="5822EB29">
                <v:shape id="_x0000_i3224" type="#_x0000_t75" style="width:60pt;height:19.5pt" o:ole="">
                  <v:imagedata r:id="rId3840" o:title=""/>
                </v:shape>
                <o:OLEObject Type="Embed" ProgID="Equation.DSMT4" ShapeID="_x0000_i3224" DrawAspect="Content" ObjectID="_1796842288" r:id="rId3841"/>
              </w:object>
            </w:r>
          </w:p>
        </w:tc>
        <w:tc>
          <w:tcPr>
            <w:tcW w:w="1523" w:type="dxa"/>
          </w:tcPr>
          <w:p w14:paraId="1E5B1DE0" w14:textId="77777777" w:rsidR="00ED397D" w:rsidRPr="00330A7E" w:rsidRDefault="00ED397D" w:rsidP="00330A7E">
            <w:pPr>
              <w:tabs>
                <w:tab w:val="left" w:pos="993"/>
              </w:tabs>
              <w:spacing w:before="40" w:after="40" w:line="264" w:lineRule="auto"/>
              <w:jc w:val="center"/>
              <w:rPr>
                <w:rFonts w:ascii="Times New Roman" w:hAnsi="Times New Roman" w:cs="Times New Roman"/>
                <w:color w:val="000000" w:themeColor="text1"/>
                <w:sz w:val="24"/>
                <w:szCs w:val="24"/>
              </w:rPr>
            </w:pPr>
            <w:r w:rsidRPr="00330A7E">
              <w:rPr>
                <w:rFonts w:ascii="Times New Roman" w:eastAsiaTheme="minorEastAsia" w:hAnsi="Times New Roman" w:cs="Times New Roman"/>
                <w:position w:val="-14"/>
                <w:sz w:val="24"/>
                <w:szCs w:val="24"/>
                <w:lang w:eastAsia="ja-JP"/>
              </w:rPr>
              <w:object w:dxaOrig="1200" w:dyaOrig="400" w14:anchorId="4EA46C7E">
                <v:shape id="_x0000_i3225" type="#_x0000_t75" style="width:60pt;height:19.5pt" o:ole="">
                  <v:imagedata r:id="rId3842" o:title=""/>
                </v:shape>
                <o:OLEObject Type="Embed" ProgID="Equation.DSMT4" ShapeID="_x0000_i3225" DrawAspect="Content" ObjectID="_1796842289" r:id="rId3843"/>
              </w:object>
            </w:r>
          </w:p>
        </w:tc>
      </w:tr>
      <w:tr w:rsidR="00ED397D" w:rsidRPr="00330A7E" w14:paraId="7AF9F1FB" w14:textId="77777777" w:rsidTr="00330A7E">
        <w:tc>
          <w:tcPr>
            <w:tcW w:w="2127" w:type="dxa"/>
          </w:tcPr>
          <w:p w14:paraId="16CD4CF2" w14:textId="77777777" w:rsidR="00ED397D" w:rsidRPr="00330A7E" w:rsidRDefault="00ED397D" w:rsidP="00330A7E">
            <w:pPr>
              <w:tabs>
                <w:tab w:val="left" w:pos="993"/>
              </w:tabs>
              <w:spacing w:before="40" w:after="40" w:line="264" w:lineRule="auto"/>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Số học sinh</w:t>
            </w:r>
          </w:p>
        </w:tc>
        <w:tc>
          <w:tcPr>
            <w:tcW w:w="1402" w:type="dxa"/>
          </w:tcPr>
          <w:p w14:paraId="5D0DA97E" w14:textId="77777777" w:rsidR="00ED397D" w:rsidRPr="00330A7E" w:rsidRDefault="00ED397D" w:rsidP="00330A7E">
            <w:pPr>
              <w:tabs>
                <w:tab w:val="left" w:pos="993"/>
              </w:tabs>
              <w:spacing w:before="40" w:after="40" w:line="264" w:lineRule="auto"/>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2</w:t>
            </w:r>
          </w:p>
        </w:tc>
        <w:tc>
          <w:tcPr>
            <w:tcW w:w="1522" w:type="dxa"/>
          </w:tcPr>
          <w:p w14:paraId="702C2ED9" w14:textId="77777777" w:rsidR="00ED397D" w:rsidRPr="00330A7E" w:rsidRDefault="00ED397D" w:rsidP="00330A7E">
            <w:pPr>
              <w:tabs>
                <w:tab w:val="left" w:pos="993"/>
              </w:tabs>
              <w:spacing w:before="40" w:after="40" w:line="264" w:lineRule="auto"/>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10</w:t>
            </w:r>
          </w:p>
        </w:tc>
        <w:tc>
          <w:tcPr>
            <w:tcW w:w="1522" w:type="dxa"/>
          </w:tcPr>
          <w:p w14:paraId="6A0E2022" w14:textId="77777777" w:rsidR="00ED397D" w:rsidRPr="00330A7E" w:rsidRDefault="00ED397D" w:rsidP="00330A7E">
            <w:pPr>
              <w:tabs>
                <w:tab w:val="left" w:pos="993"/>
              </w:tabs>
              <w:spacing w:before="40" w:after="40" w:line="264" w:lineRule="auto"/>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6</w:t>
            </w:r>
          </w:p>
        </w:tc>
        <w:tc>
          <w:tcPr>
            <w:tcW w:w="1523" w:type="dxa"/>
          </w:tcPr>
          <w:p w14:paraId="3AF3A85F" w14:textId="77777777" w:rsidR="00ED397D" w:rsidRPr="00330A7E" w:rsidRDefault="00ED397D" w:rsidP="00330A7E">
            <w:pPr>
              <w:tabs>
                <w:tab w:val="left" w:pos="993"/>
              </w:tabs>
              <w:spacing w:before="40" w:after="40" w:line="264" w:lineRule="auto"/>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4</w:t>
            </w:r>
          </w:p>
        </w:tc>
        <w:tc>
          <w:tcPr>
            <w:tcW w:w="1523" w:type="dxa"/>
          </w:tcPr>
          <w:p w14:paraId="308F0D32" w14:textId="77777777" w:rsidR="00ED397D" w:rsidRPr="00330A7E" w:rsidRDefault="00ED397D" w:rsidP="00330A7E">
            <w:pPr>
              <w:tabs>
                <w:tab w:val="left" w:pos="993"/>
              </w:tabs>
              <w:spacing w:before="40" w:after="40" w:line="264" w:lineRule="auto"/>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3</w:t>
            </w:r>
          </w:p>
        </w:tc>
      </w:tr>
    </w:tbl>
    <w:p w14:paraId="61C51A93" w14:textId="77777777" w:rsidR="00ED397D" w:rsidRPr="00330A7E" w:rsidRDefault="00ED397D" w:rsidP="00330A7E">
      <w:pPr>
        <w:spacing w:before="40" w:after="40" w:line="264" w:lineRule="auto"/>
        <w:ind w:left="993"/>
        <w:rPr>
          <w:rFonts w:ascii="Times New Roman" w:eastAsia="Times New Roman" w:hAnsi="Times New Roman" w:cs="Times New Roman"/>
          <w:color w:val="000000" w:themeColor="text1"/>
          <w:sz w:val="24"/>
          <w:szCs w:val="24"/>
        </w:rPr>
      </w:pPr>
      <w:r w:rsidRPr="00330A7E">
        <w:rPr>
          <w:rFonts w:ascii="Times New Roman" w:eastAsia="Times New Roman" w:hAnsi="Times New Roman" w:cs="Times New Roman"/>
          <w:color w:val="000000" w:themeColor="text1"/>
          <w:sz w:val="24"/>
          <w:szCs w:val="24"/>
        </w:rPr>
        <w:lastRenderedPageBreak/>
        <w:t>Nhóm chứa mốt của mẫu số liệu ghép nhóm này là</w:t>
      </w:r>
    </w:p>
    <w:p w14:paraId="619964EC"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it-IT"/>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14"/>
          <w:sz w:val="24"/>
          <w:szCs w:val="24"/>
        </w:rPr>
        <w:object w:dxaOrig="1040" w:dyaOrig="400" w14:anchorId="14E30D7F">
          <v:shape id="_x0000_i3226" type="#_x0000_t75" style="width:52.5pt;height:19.5pt" o:ole="">
            <v:imagedata r:id="rId3844" o:title=""/>
          </v:shape>
          <o:OLEObject Type="Embed" ProgID="Equation.DSMT4" ShapeID="_x0000_i3226" DrawAspect="Content" ObjectID="_1796842290" r:id="rId3845"/>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14"/>
          <w:sz w:val="24"/>
          <w:szCs w:val="24"/>
        </w:rPr>
        <w:object w:dxaOrig="1180" w:dyaOrig="400" w14:anchorId="65896DF1">
          <v:shape id="_x0000_i3227" type="#_x0000_t75" style="width:58.5pt;height:19.5pt" o:ole="">
            <v:imagedata r:id="rId3846" o:title=""/>
          </v:shape>
          <o:OLEObject Type="Embed" ProgID="Equation.DSMT4" ShapeID="_x0000_i3227" DrawAspect="Content" ObjectID="_1796842291" r:id="rId384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4"/>
          <w:sz w:val="24"/>
          <w:szCs w:val="24"/>
        </w:rPr>
        <w:object w:dxaOrig="1200" w:dyaOrig="400" w14:anchorId="644BA837">
          <v:shape id="_x0000_i3228" type="#_x0000_t75" style="width:60pt;height:19.5pt" o:ole="">
            <v:imagedata r:id="rId3848" o:title=""/>
          </v:shape>
          <o:OLEObject Type="Embed" ProgID="Equation.DSMT4" ShapeID="_x0000_i3228" DrawAspect="Content" ObjectID="_1796842292" r:id="rId3849"/>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 xml:space="preserve">. </w:t>
      </w:r>
      <w:r w:rsidRPr="00330A7E">
        <w:rPr>
          <w:rFonts w:ascii="Times New Roman" w:hAnsi="Times New Roman" w:cs="Times New Roman"/>
          <w:position w:val="-14"/>
          <w:sz w:val="24"/>
          <w:szCs w:val="24"/>
        </w:rPr>
        <w:object w:dxaOrig="1200" w:dyaOrig="400" w14:anchorId="458134E0">
          <v:shape id="_x0000_i3229" type="#_x0000_t75" style="width:60pt;height:19.5pt" o:ole="">
            <v:imagedata r:id="rId3850" o:title=""/>
          </v:shape>
          <o:OLEObject Type="Embed" ProgID="Equation.DSMT4" ShapeID="_x0000_i3229" DrawAspect="Content" ObjectID="_1796842293" r:id="rId3851"/>
        </w:object>
      </w:r>
      <w:r w:rsidRPr="00330A7E">
        <w:rPr>
          <w:rFonts w:ascii="Times New Roman" w:hAnsi="Times New Roman" w:cs="Times New Roman"/>
          <w:sz w:val="24"/>
          <w:szCs w:val="24"/>
          <w:lang w:val="it-IT"/>
        </w:rPr>
        <w:t>.</w:t>
      </w:r>
    </w:p>
    <w:p w14:paraId="54C1A4AC" w14:textId="77777777" w:rsidR="00ED397D" w:rsidRPr="00330A7E" w:rsidRDefault="00ED397D" w:rsidP="00330A7E">
      <w:pPr>
        <w:tabs>
          <w:tab w:val="left" w:pos="992"/>
          <w:tab w:val="left" w:pos="3402"/>
          <w:tab w:val="left" w:pos="5669"/>
          <w:tab w:val="left" w:pos="7937"/>
        </w:tabs>
        <w:spacing w:after="0"/>
        <w:ind w:left="540"/>
        <w:jc w:val="center"/>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Giải</w:t>
      </w:r>
    </w:p>
    <w:p w14:paraId="23D74CC1" w14:textId="77777777" w:rsidR="00ED397D" w:rsidRPr="00330A7E" w:rsidRDefault="00ED397D" w:rsidP="00330A7E">
      <w:pPr>
        <w:tabs>
          <w:tab w:val="left" w:pos="992"/>
          <w:tab w:val="left" w:pos="3402"/>
          <w:tab w:val="left" w:pos="5669"/>
          <w:tab w:val="left" w:pos="7937"/>
        </w:tabs>
        <w:spacing w:after="0"/>
        <w:ind w:left="540"/>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 xml:space="preserve">Chọn </w:t>
      </w:r>
      <w:r w:rsidRPr="00330A7E">
        <w:rPr>
          <w:rFonts w:ascii="Times New Roman" w:hAnsi="Times New Roman" w:cs="Times New Roman"/>
          <w:b/>
          <w:color w:val="0000FF"/>
          <w:sz w:val="24"/>
          <w:szCs w:val="24"/>
          <w:u w:val="single"/>
          <w:lang w:val="nl-NL"/>
        </w:rPr>
        <w:t>B</w:t>
      </w:r>
    </w:p>
    <w:p w14:paraId="15A83BAB" w14:textId="77777777" w:rsidR="00ED397D" w:rsidRPr="00330A7E" w:rsidRDefault="00ED397D" w:rsidP="00330A7E">
      <w:pPr>
        <w:spacing w:before="40" w:after="40" w:line="264" w:lineRule="auto"/>
        <w:ind w:left="993"/>
        <w:rPr>
          <w:rFonts w:ascii="Times New Roman" w:eastAsia="Times New Roman" w:hAnsi="Times New Roman" w:cs="Times New Roman"/>
          <w:color w:val="000000" w:themeColor="text1"/>
          <w:sz w:val="24"/>
          <w:szCs w:val="24"/>
        </w:rPr>
      </w:pPr>
      <w:r w:rsidRPr="00330A7E">
        <w:rPr>
          <w:rFonts w:ascii="Times New Roman" w:eastAsia="Times New Roman" w:hAnsi="Times New Roman" w:cs="Times New Roman"/>
          <w:color w:val="000000" w:themeColor="text1"/>
          <w:sz w:val="24"/>
          <w:szCs w:val="24"/>
        </w:rPr>
        <w:t xml:space="preserve">Nhóm chứa mốt của mẫu số liệu ghép nhóm này là </w:t>
      </w:r>
      <w:r w:rsidRPr="00330A7E">
        <w:rPr>
          <w:rFonts w:ascii="Times New Roman" w:hAnsi="Times New Roman" w:cs="Times New Roman"/>
          <w:position w:val="-14"/>
          <w:sz w:val="24"/>
          <w:szCs w:val="24"/>
        </w:rPr>
        <w:object w:dxaOrig="1180" w:dyaOrig="400" w14:anchorId="08D648A0">
          <v:shape id="_x0000_i3230" type="#_x0000_t75" style="width:58.5pt;height:19.5pt" o:ole="">
            <v:imagedata r:id="rId3852" o:title=""/>
          </v:shape>
          <o:OLEObject Type="Embed" ProgID="Equation.DSMT4" ShapeID="_x0000_i3230" DrawAspect="Content" ObjectID="_1796842294" r:id="rId3853"/>
        </w:object>
      </w:r>
    </w:p>
    <w:p w14:paraId="7205C165"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sz w:val="24"/>
          <w:szCs w:val="24"/>
          <w:lang w:val="it-IT"/>
        </w:rPr>
      </w:pPr>
    </w:p>
    <w:p w14:paraId="61D93B52" w14:textId="77777777" w:rsidR="00ED397D" w:rsidRPr="00330A7E" w:rsidRDefault="00ED397D" w:rsidP="000E1E56">
      <w:pPr>
        <w:pStyle w:val="ListParagraph"/>
        <w:numPr>
          <w:ilvl w:val="0"/>
          <w:numId w:val="34"/>
        </w:numPr>
        <w:tabs>
          <w:tab w:val="left" w:pos="3402"/>
          <w:tab w:val="left" w:pos="5669"/>
          <w:tab w:val="left" w:pos="7937"/>
        </w:tabs>
        <w:spacing w:line="276" w:lineRule="auto"/>
        <w:rPr>
          <w:rFonts w:ascii="Times New Roman" w:hAnsi="Times New Roman" w:cs="Times New Roman"/>
          <w:b/>
          <w:sz w:val="24"/>
          <w:szCs w:val="24"/>
          <w:lang w:val="it-IT"/>
        </w:rPr>
      </w:pPr>
      <w:r w:rsidRPr="00330A7E">
        <w:rPr>
          <w:rFonts w:ascii="Times New Roman" w:hAnsi="Times New Roman" w:cs="Times New Roman"/>
          <w:color w:val="000000" w:themeColor="text1"/>
          <w:sz w:val="24"/>
          <w:szCs w:val="24"/>
        </w:rPr>
        <w:t>Điều tra về chiều cao của học sinh khối lớp 8, ta có kết quả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2127"/>
        <w:gridCol w:w="2126"/>
      </w:tblGrid>
      <w:tr w:rsidR="00ED397D" w:rsidRPr="00330A7E" w14:paraId="44CBEAA0" w14:textId="77777777" w:rsidTr="00330A7E">
        <w:trPr>
          <w:jc w:val="center"/>
        </w:trPr>
        <w:tc>
          <w:tcPr>
            <w:tcW w:w="1176" w:type="dxa"/>
            <w:tcBorders>
              <w:top w:val="single" w:sz="4" w:space="0" w:color="auto"/>
              <w:left w:val="single" w:sz="4" w:space="0" w:color="auto"/>
              <w:bottom w:val="single" w:sz="4" w:space="0" w:color="auto"/>
              <w:right w:val="single" w:sz="4" w:space="0" w:color="auto"/>
            </w:tcBorders>
            <w:hideMark/>
          </w:tcPr>
          <w:p w14:paraId="65C5ADE6"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Nhóm</w:t>
            </w:r>
          </w:p>
        </w:tc>
        <w:tc>
          <w:tcPr>
            <w:tcW w:w="2127" w:type="dxa"/>
            <w:tcBorders>
              <w:top w:val="single" w:sz="4" w:space="0" w:color="auto"/>
              <w:left w:val="single" w:sz="4" w:space="0" w:color="auto"/>
              <w:bottom w:val="single" w:sz="4" w:space="0" w:color="auto"/>
              <w:right w:val="single" w:sz="4" w:space="0" w:color="auto"/>
            </w:tcBorders>
            <w:hideMark/>
          </w:tcPr>
          <w:p w14:paraId="6BAD4D15"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Chiều cao (cm)</w:t>
            </w:r>
          </w:p>
        </w:tc>
        <w:tc>
          <w:tcPr>
            <w:tcW w:w="2126" w:type="dxa"/>
            <w:tcBorders>
              <w:top w:val="single" w:sz="4" w:space="0" w:color="auto"/>
              <w:left w:val="single" w:sz="4" w:space="0" w:color="auto"/>
              <w:bottom w:val="single" w:sz="4" w:space="0" w:color="auto"/>
              <w:right w:val="single" w:sz="4" w:space="0" w:color="auto"/>
            </w:tcBorders>
            <w:hideMark/>
          </w:tcPr>
          <w:p w14:paraId="72731A7C"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Số học sinh</w:t>
            </w:r>
          </w:p>
        </w:tc>
      </w:tr>
      <w:tr w:rsidR="00ED397D" w:rsidRPr="00330A7E" w14:paraId="091BEB33" w14:textId="77777777" w:rsidTr="00330A7E">
        <w:trPr>
          <w:jc w:val="center"/>
        </w:trPr>
        <w:tc>
          <w:tcPr>
            <w:tcW w:w="1176" w:type="dxa"/>
            <w:tcBorders>
              <w:top w:val="single" w:sz="4" w:space="0" w:color="auto"/>
              <w:left w:val="single" w:sz="4" w:space="0" w:color="auto"/>
              <w:bottom w:val="single" w:sz="4" w:space="0" w:color="auto"/>
              <w:right w:val="single" w:sz="4" w:space="0" w:color="auto"/>
            </w:tcBorders>
            <w:hideMark/>
          </w:tcPr>
          <w:p w14:paraId="5DF4E566"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4"/>
                <w:sz w:val="24"/>
                <w:szCs w:val="24"/>
              </w:rPr>
              <w:object w:dxaOrig="139" w:dyaOrig="260" w14:anchorId="1FACCE09">
                <v:shape id="_x0000_i3231" type="#_x0000_t75" style="width:7.5pt;height:13.5pt" o:ole="">
                  <v:imagedata r:id="rId3854" o:title=""/>
                </v:shape>
                <o:OLEObject Type="Embed" ProgID="Equation.DSMT4" ShapeID="_x0000_i3231" DrawAspect="Content" ObjectID="_1796842295" r:id="rId3855"/>
              </w:object>
            </w:r>
          </w:p>
        </w:tc>
        <w:tc>
          <w:tcPr>
            <w:tcW w:w="2127" w:type="dxa"/>
            <w:tcBorders>
              <w:top w:val="single" w:sz="4" w:space="0" w:color="auto"/>
              <w:left w:val="single" w:sz="4" w:space="0" w:color="auto"/>
              <w:bottom w:val="single" w:sz="4" w:space="0" w:color="auto"/>
              <w:right w:val="single" w:sz="4" w:space="0" w:color="auto"/>
            </w:tcBorders>
            <w:hideMark/>
          </w:tcPr>
          <w:p w14:paraId="17115BC4"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14"/>
                <w:sz w:val="24"/>
                <w:szCs w:val="24"/>
              </w:rPr>
              <w:object w:dxaOrig="999" w:dyaOrig="400" w14:anchorId="4368F3AE">
                <v:shape id="_x0000_i3232" type="#_x0000_t75" style="width:49.5pt;height:19.5pt" o:ole="">
                  <v:imagedata r:id="rId3856" o:title=""/>
                </v:shape>
                <o:OLEObject Type="Embed" ProgID="Equation.DSMT4" ShapeID="_x0000_i3232" DrawAspect="Content" ObjectID="_1796842296" r:id="rId3857"/>
              </w:object>
            </w:r>
          </w:p>
        </w:tc>
        <w:tc>
          <w:tcPr>
            <w:tcW w:w="2126" w:type="dxa"/>
            <w:tcBorders>
              <w:top w:val="single" w:sz="4" w:space="0" w:color="auto"/>
              <w:left w:val="single" w:sz="4" w:space="0" w:color="auto"/>
              <w:bottom w:val="single" w:sz="4" w:space="0" w:color="auto"/>
              <w:right w:val="single" w:sz="4" w:space="0" w:color="auto"/>
            </w:tcBorders>
            <w:hideMark/>
          </w:tcPr>
          <w:p w14:paraId="0FFA1C4A"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6"/>
                <w:sz w:val="24"/>
                <w:szCs w:val="24"/>
              </w:rPr>
              <w:object w:dxaOrig="180" w:dyaOrig="279" w14:anchorId="2C592DD5">
                <v:shape id="_x0000_i3233" type="#_x0000_t75" style="width:9pt;height:13.5pt" o:ole="">
                  <v:imagedata r:id="rId3858" o:title=""/>
                </v:shape>
                <o:OLEObject Type="Embed" ProgID="Equation.DSMT4" ShapeID="_x0000_i3233" DrawAspect="Content" ObjectID="_1796842297" r:id="rId3859"/>
              </w:object>
            </w:r>
          </w:p>
        </w:tc>
      </w:tr>
      <w:tr w:rsidR="00ED397D" w:rsidRPr="00330A7E" w14:paraId="0E2A19D5" w14:textId="77777777" w:rsidTr="00330A7E">
        <w:trPr>
          <w:jc w:val="center"/>
        </w:trPr>
        <w:tc>
          <w:tcPr>
            <w:tcW w:w="1176" w:type="dxa"/>
            <w:tcBorders>
              <w:top w:val="single" w:sz="4" w:space="0" w:color="auto"/>
              <w:left w:val="single" w:sz="4" w:space="0" w:color="auto"/>
              <w:bottom w:val="single" w:sz="4" w:space="0" w:color="auto"/>
              <w:right w:val="single" w:sz="4" w:space="0" w:color="auto"/>
            </w:tcBorders>
            <w:hideMark/>
          </w:tcPr>
          <w:p w14:paraId="0F1AAC5E"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4"/>
                <w:sz w:val="24"/>
                <w:szCs w:val="24"/>
              </w:rPr>
              <w:object w:dxaOrig="200" w:dyaOrig="260" w14:anchorId="74401320">
                <v:shape id="_x0000_i3234" type="#_x0000_t75" style="width:10.5pt;height:13.5pt" o:ole="">
                  <v:imagedata r:id="rId3860" o:title=""/>
                </v:shape>
                <o:OLEObject Type="Embed" ProgID="Equation.DSMT4" ShapeID="_x0000_i3234" DrawAspect="Content" ObjectID="_1796842298" r:id="rId3861"/>
              </w:object>
            </w:r>
          </w:p>
        </w:tc>
        <w:tc>
          <w:tcPr>
            <w:tcW w:w="2127" w:type="dxa"/>
            <w:tcBorders>
              <w:top w:val="single" w:sz="4" w:space="0" w:color="auto"/>
              <w:left w:val="single" w:sz="4" w:space="0" w:color="auto"/>
              <w:bottom w:val="single" w:sz="4" w:space="0" w:color="auto"/>
              <w:right w:val="single" w:sz="4" w:space="0" w:color="auto"/>
            </w:tcBorders>
            <w:hideMark/>
          </w:tcPr>
          <w:p w14:paraId="0D534567"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14"/>
                <w:sz w:val="24"/>
                <w:szCs w:val="24"/>
              </w:rPr>
              <w:object w:dxaOrig="999" w:dyaOrig="400" w14:anchorId="592AAF28">
                <v:shape id="_x0000_i3235" type="#_x0000_t75" style="width:49.5pt;height:19.5pt" o:ole="">
                  <v:imagedata r:id="rId3862" o:title=""/>
                </v:shape>
                <o:OLEObject Type="Embed" ProgID="Equation.DSMT4" ShapeID="_x0000_i3235" DrawAspect="Content" ObjectID="_1796842299" r:id="rId3863"/>
              </w:object>
            </w:r>
          </w:p>
        </w:tc>
        <w:tc>
          <w:tcPr>
            <w:tcW w:w="2126" w:type="dxa"/>
            <w:tcBorders>
              <w:top w:val="single" w:sz="4" w:space="0" w:color="auto"/>
              <w:left w:val="single" w:sz="4" w:space="0" w:color="auto"/>
              <w:bottom w:val="single" w:sz="4" w:space="0" w:color="auto"/>
              <w:right w:val="single" w:sz="4" w:space="0" w:color="auto"/>
            </w:tcBorders>
            <w:hideMark/>
          </w:tcPr>
          <w:p w14:paraId="4E9A3D2F"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6"/>
                <w:sz w:val="24"/>
                <w:szCs w:val="24"/>
              </w:rPr>
              <w:object w:dxaOrig="279" w:dyaOrig="279" w14:anchorId="558E672C">
                <v:shape id="_x0000_i3236" type="#_x0000_t75" style="width:13.5pt;height:13.5pt" o:ole="">
                  <v:imagedata r:id="rId3864" o:title=""/>
                </v:shape>
                <o:OLEObject Type="Embed" ProgID="Equation.DSMT4" ShapeID="_x0000_i3236" DrawAspect="Content" ObjectID="_1796842300" r:id="rId3865"/>
              </w:object>
            </w:r>
          </w:p>
        </w:tc>
      </w:tr>
      <w:tr w:rsidR="00ED397D" w:rsidRPr="00330A7E" w14:paraId="5C68A2DE" w14:textId="77777777" w:rsidTr="00330A7E">
        <w:trPr>
          <w:jc w:val="center"/>
        </w:trPr>
        <w:tc>
          <w:tcPr>
            <w:tcW w:w="1176" w:type="dxa"/>
            <w:tcBorders>
              <w:top w:val="single" w:sz="4" w:space="0" w:color="auto"/>
              <w:left w:val="single" w:sz="4" w:space="0" w:color="auto"/>
              <w:bottom w:val="single" w:sz="4" w:space="0" w:color="auto"/>
              <w:right w:val="single" w:sz="4" w:space="0" w:color="auto"/>
            </w:tcBorders>
            <w:hideMark/>
          </w:tcPr>
          <w:p w14:paraId="002DA71F"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6"/>
                <w:sz w:val="24"/>
                <w:szCs w:val="24"/>
              </w:rPr>
              <w:object w:dxaOrig="180" w:dyaOrig="279" w14:anchorId="5318F46D">
                <v:shape id="_x0000_i3237" type="#_x0000_t75" style="width:9pt;height:13.5pt" o:ole="">
                  <v:imagedata r:id="rId3866" o:title=""/>
                </v:shape>
                <o:OLEObject Type="Embed" ProgID="Equation.DSMT4" ShapeID="_x0000_i3237" DrawAspect="Content" ObjectID="_1796842301" r:id="rId3867"/>
              </w:object>
            </w:r>
          </w:p>
        </w:tc>
        <w:tc>
          <w:tcPr>
            <w:tcW w:w="2127" w:type="dxa"/>
            <w:tcBorders>
              <w:top w:val="single" w:sz="4" w:space="0" w:color="auto"/>
              <w:left w:val="single" w:sz="4" w:space="0" w:color="auto"/>
              <w:bottom w:val="single" w:sz="4" w:space="0" w:color="auto"/>
              <w:right w:val="single" w:sz="4" w:space="0" w:color="auto"/>
            </w:tcBorders>
            <w:hideMark/>
          </w:tcPr>
          <w:p w14:paraId="72710037"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14"/>
                <w:sz w:val="24"/>
                <w:szCs w:val="24"/>
              </w:rPr>
              <w:object w:dxaOrig="999" w:dyaOrig="400" w14:anchorId="7F65D395">
                <v:shape id="_x0000_i3238" type="#_x0000_t75" style="width:49.5pt;height:19.5pt" o:ole="">
                  <v:imagedata r:id="rId3868" o:title=""/>
                </v:shape>
                <o:OLEObject Type="Embed" ProgID="Equation.DSMT4" ShapeID="_x0000_i3238" DrawAspect="Content" ObjectID="_1796842302" r:id="rId3869"/>
              </w:object>
            </w:r>
          </w:p>
        </w:tc>
        <w:tc>
          <w:tcPr>
            <w:tcW w:w="2126" w:type="dxa"/>
            <w:tcBorders>
              <w:top w:val="single" w:sz="4" w:space="0" w:color="auto"/>
              <w:left w:val="single" w:sz="4" w:space="0" w:color="auto"/>
              <w:bottom w:val="single" w:sz="4" w:space="0" w:color="auto"/>
              <w:right w:val="single" w:sz="4" w:space="0" w:color="auto"/>
            </w:tcBorders>
            <w:hideMark/>
          </w:tcPr>
          <w:p w14:paraId="74222169"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6"/>
                <w:sz w:val="24"/>
                <w:szCs w:val="24"/>
              </w:rPr>
              <w:object w:dxaOrig="320" w:dyaOrig="279" w14:anchorId="0073011B">
                <v:shape id="_x0000_i3239" type="#_x0000_t75" style="width:16.5pt;height:13.5pt" o:ole="">
                  <v:imagedata r:id="rId3870" o:title=""/>
                </v:shape>
                <o:OLEObject Type="Embed" ProgID="Equation.DSMT4" ShapeID="_x0000_i3239" DrawAspect="Content" ObjectID="_1796842303" r:id="rId3871"/>
              </w:object>
            </w:r>
          </w:p>
        </w:tc>
      </w:tr>
      <w:tr w:rsidR="00ED397D" w:rsidRPr="00330A7E" w14:paraId="22D65CDE" w14:textId="77777777" w:rsidTr="00330A7E">
        <w:trPr>
          <w:jc w:val="center"/>
        </w:trPr>
        <w:tc>
          <w:tcPr>
            <w:tcW w:w="1176" w:type="dxa"/>
            <w:tcBorders>
              <w:top w:val="single" w:sz="4" w:space="0" w:color="auto"/>
              <w:left w:val="single" w:sz="4" w:space="0" w:color="auto"/>
              <w:bottom w:val="single" w:sz="4" w:space="0" w:color="auto"/>
              <w:right w:val="single" w:sz="4" w:space="0" w:color="auto"/>
            </w:tcBorders>
            <w:hideMark/>
          </w:tcPr>
          <w:p w14:paraId="353D03E1"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4"/>
                <w:sz w:val="24"/>
                <w:szCs w:val="24"/>
              </w:rPr>
              <w:object w:dxaOrig="200" w:dyaOrig="260" w14:anchorId="56FE1397">
                <v:shape id="_x0000_i3240" type="#_x0000_t75" style="width:10.5pt;height:13.5pt" o:ole="">
                  <v:imagedata r:id="rId3872" o:title=""/>
                </v:shape>
                <o:OLEObject Type="Embed" ProgID="Equation.DSMT4" ShapeID="_x0000_i3240" DrawAspect="Content" ObjectID="_1796842304" r:id="rId3873"/>
              </w:object>
            </w:r>
          </w:p>
        </w:tc>
        <w:tc>
          <w:tcPr>
            <w:tcW w:w="2127" w:type="dxa"/>
            <w:tcBorders>
              <w:top w:val="single" w:sz="4" w:space="0" w:color="auto"/>
              <w:left w:val="single" w:sz="4" w:space="0" w:color="auto"/>
              <w:bottom w:val="single" w:sz="4" w:space="0" w:color="auto"/>
              <w:right w:val="single" w:sz="4" w:space="0" w:color="auto"/>
            </w:tcBorders>
            <w:hideMark/>
          </w:tcPr>
          <w:p w14:paraId="00CA916E"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14"/>
                <w:sz w:val="24"/>
                <w:szCs w:val="24"/>
              </w:rPr>
              <w:object w:dxaOrig="999" w:dyaOrig="400" w14:anchorId="6C427D31">
                <v:shape id="_x0000_i3241" type="#_x0000_t75" style="width:49.5pt;height:19.5pt" o:ole="">
                  <v:imagedata r:id="rId3874" o:title=""/>
                </v:shape>
                <o:OLEObject Type="Embed" ProgID="Equation.DSMT4" ShapeID="_x0000_i3241" DrawAspect="Content" ObjectID="_1796842305" r:id="rId3875"/>
              </w:object>
            </w:r>
          </w:p>
        </w:tc>
        <w:tc>
          <w:tcPr>
            <w:tcW w:w="2126" w:type="dxa"/>
            <w:tcBorders>
              <w:top w:val="single" w:sz="4" w:space="0" w:color="auto"/>
              <w:left w:val="single" w:sz="4" w:space="0" w:color="auto"/>
              <w:bottom w:val="single" w:sz="4" w:space="0" w:color="auto"/>
              <w:right w:val="single" w:sz="4" w:space="0" w:color="auto"/>
            </w:tcBorders>
            <w:hideMark/>
          </w:tcPr>
          <w:p w14:paraId="7639CF65"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6"/>
                <w:sz w:val="24"/>
                <w:szCs w:val="24"/>
              </w:rPr>
              <w:object w:dxaOrig="320" w:dyaOrig="279" w14:anchorId="4DC9B756">
                <v:shape id="_x0000_i3242" type="#_x0000_t75" style="width:16.5pt;height:13.5pt" o:ole="">
                  <v:imagedata r:id="rId3876" o:title=""/>
                </v:shape>
                <o:OLEObject Type="Embed" ProgID="Equation.DSMT4" ShapeID="_x0000_i3242" DrawAspect="Content" ObjectID="_1796842306" r:id="rId3877"/>
              </w:object>
            </w:r>
          </w:p>
        </w:tc>
      </w:tr>
      <w:tr w:rsidR="00ED397D" w:rsidRPr="00330A7E" w14:paraId="59560E32" w14:textId="77777777" w:rsidTr="00330A7E">
        <w:trPr>
          <w:jc w:val="center"/>
        </w:trPr>
        <w:tc>
          <w:tcPr>
            <w:tcW w:w="1176" w:type="dxa"/>
            <w:tcBorders>
              <w:top w:val="single" w:sz="4" w:space="0" w:color="auto"/>
              <w:left w:val="single" w:sz="4" w:space="0" w:color="auto"/>
              <w:bottom w:val="single" w:sz="4" w:space="0" w:color="auto"/>
              <w:right w:val="single" w:sz="4" w:space="0" w:color="auto"/>
            </w:tcBorders>
            <w:hideMark/>
          </w:tcPr>
          <w:p w14:paraId="14B56361"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6"/>
                <w:sz w:val="24"/>
                <w:szCs w:val="24"/>
              </w:rPr>
              <w:object w:dxaOrig="180" w:dyaOrig="279" w14:anchorId="4E8B45DE">
                <v:shape id="_x0000_i3243" type="#_x0000_t75" style="width:9pt;height:13.5pt" o:ole="">
                  <v:imagedata r:id="rId3878" o:title=""/>
                </v:shape>
                <o:OLEObject Type="Embed" ProgID="Equation.DSMT4" ShapeID="_x0000_i3243" DrawAspect="Content" ObjectID="_1796842307" r:id="rId3879"/>
              </w:object>
            </w:r>
          </w:p>
        </w:tc>
        <w:tc>
          <w:tcPr>
            <w:tcW w:w="2127" w:type="dxa"/>
            <w:tcBorders>
              <w:top w:val="single" w:sz="4" w:space="0" w:color="auto"/>
              <w:left w:val="single" w:sz="4" w:space="0" w:color="auto"/>
              <w:bottom w:val="single" w:sz="4" w:space="0" w:color="auto"/>
              <w:right w:val="single" w:sz="4" w:space="0" w:color="auto"/>
            </w:tcBorders>
            <w:hideMark/>
          </w:tcPr>
          <w:p w14:paraId="0DB23298"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14"/>
                <w:sz w:val="24"/>
                <w:szCs w:val="24"/>
              </w:rPr>
              <w:object w:dxaOrig="999" w:dyaOrig="400" w14:anchorId="50043781">
                <v:shape id="_x0000_i3244" type="#_x0000_t75" style="width:49.5pt;height:19.5pt" o:ole="">
                  <v:imagedata r:id="rId3880" o:title=""/>
                </v:shape>
                <o:OLEObject Type="Embed" ProgID="Equation.DSMT4" ShapeID="_x0000_i3244" DrawAspect="Content" ObjectID="_1796842308" r:id="rId3881"/>
              </w:object>
            </w:r>
          </w:p>
        </w:tc>
        <w:tc>
          <w:tcPr>
            <w:tcW w:w="2126" w:type="dxa"/>
            <w:tcBorders>
              <w:top w:val="single" w:sz="4" w:space="0" w:color="auto"/>
              <w:left w:val="single" w:sz="4" w:space="0" w:color="auto"/>
              <w:bottom w:val="single" w:sz="4" w:space="0" w:color="auto"/>
              <w:right w:val="single" w:sz="4" w:space="0" w:color="auto"/>
            </w:tcBorders>
            <w:hideMark/>
          </w:tcPr>
          <w:p w14:paraId="084BA719"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6"/>
                <w:sz w:val="24"/>
                <w:szCs w:val="24"/>
              </w:rPr>
              <w:object w:dxaOrig="180" w:dyaOrig="279" w14:anchorId="4CD2323E">
                <v:shape id="_x0000_i3245" type="#_x0000_t75" style="width:9pt;height:13.5pt" o:ole="">
                  <v:imagedata r:id="rId3882" o:title=""/>
                </v:shape>
                <o:OLEObject Type="Embed" ProgID="Equation.DSMT4" ShapeID="_x0000_i3245" DrawAspect="Content" ObjectID="_1796842309" r:id="rId3883"/>
              </w:object>
            </w:r>
          </w:p>
        </w:tc>
      </w:tr>
      <w:tr w:rsidR="00ED397D" w:rsidRPr="00330A7E" w14:paraId="481A82CD" w14:textId="77777777" w:rsidTr="00330A7E">
        <w:trPr>
          <w:jc w:val="center"/>
        </w:trPr>
        <w:tc>
          <w:tcPr>
            <w:tcW w:w="1176" w:type="dxa"/>
            <w:tcBorders>
              <w:top w:val="single" w:sz="4" w:space="0" w:color="auto"/>
              <w:left w:val="single" w:sz="4" w:space="0" w:color="auto"/>
              <w:bottom w:val="single" w:sz="4" w:space="0" w:color="auto"/>
              <w:right w:val="single" w:sz="4" w:space="0" w:color="auto"/>
            </w:tcBorders>
            <w:hideMark/>
          </w:tcPr>
          <w:p w14:paraId="556B8322"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6"/>
                <w:sz w:val="24"/>
                <w:szCs w:val="24"/>
              </w:rPr>
              <w:object w:dxaOrig="200" w:dyaOrig="279" w14:anchorId="36DE6152">
                <v:shape id="_x0000_i3246" type="#_x0000_t75" style="width:10.5pt;height:13.5pt" o:ole="">
                  <v:imagedata r:id="rId3884" o:title=""/>
                </v:shape>
                <o:OLEObject Type="Embed" ProgID="Equation.DSMT4" ShapeID="_x0000_i3246" DrawAspect="Content" ObjectID="_1796842310" r:id="rId3885"/>
              </w:object>
            </w:r>
          </w:p>
        </w:tc>
        <w:tc>
          <w:tcPr>
            <w:tcW w:w="2127" w:type="dxa"/>
            <w:tcBorders>
              <w:top w:val="single" w:sz="4" w:space="0" w:color="auto"/>
              <w:left w:val="single" w:sz="4" w:space="0" w:color="auto"/>
              <w:bottom w:val="single" w:sz="4" w:space="0" w:color="auto"/>
              <w:right w:val="single" w:sz="4" w:space="0" w:color="auto"/>
            </w:tcBorders>
            <w:hideMark/>
          </w:tcPr>
          <w:p w14:paraId="18928991"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14"/>
                <w:sz w:val="24"/>
                <w:szCs w:val="24"/>
              </w:rPr>
              <w:object w:dxaOrig="999" w:dyaOrig="400" w14:anchorId="0C4856BE">
                <v:shape id="_x0000_i3247" type="#_x0000_t75" style="width:49.5pt;height:19.5pt" o:ole="">
                  <v:imagedata r:id="rId3886" o:title=""/>
                </v:shape>
                <o:OLEObject Type="Embed" ProgID="Equation.DSMT4" ShapeID="_x0000_i3247" DrawAspect="Content" ObjectID="_1796842311" r:id="rId3887"/>
              </w:object>
            </w:r>
          </w:p>
        </w:tc>
        <w:tc>
          <w:tcPr>
            <w:tcW w:w="2126" w:type="dxa"/>
            <w:tcBorders>
              <w:top w:val="single" w:sz="4" w:space="0" w:color="auto"/>
              <w:left w:val="single" w:sz="4" w:space="0" w:color="auto"/>
              <w:bottom w:val="single" w:sz="4" w:space="0" w:color="auto"/>
              <w:right w:val="single" w:sz="4" w:space="0" w:color="auto"/>
            </w:tcBorders>
            <w:hideMark/>
          </w:tcPr>
          <w:p w14:paraId="48B44DD3"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6"/>
                <w:sz w:val="24"/>
                <w:szCs w:val="24"/>
              </w:rPr>
              <w:object w:dxaOrig="180" w:dyaOrig="279" w14:anchorId="4E34633B">
                <v:shape id="_x0000_i3248" type="#_x0000_t75" style="width:9pt;height:13.5pt" o:ole="">
                  <v:imagedata r:id="rId3888" o:title=""/>
                </v:shape>
                <o:OLEObject Type="Embed" ProgID="Equation.DSMT4" ShapeID="_x0000_i3248" DrawAspect="Content" ObjectID="_1796842312" r:id="rId3889"/>
              </w:object>
            </w:r>
          </w:p>
        </w:tc>
      </w:tr>
      <w:tr w:rsidR="00ED397D" w:rsidRPr="00330A7E" w14:paraId="541241E6" w14:textId="77777777" w:rsidTr="00330A7E">
        <w:trPr>
          <w:jc w:val="center"/>
        </w:trPr>
        <w:tc>
          <w:tcPr>
            <w:tcW w:w="3303" w:type="dxa"/>
            <w:gridSpan w:val="2"/>
            <w:tcBorders>
              <w:top w:val="single" w:sz="4" w:space="0" w:color="auto"/>
              <w:left w:val="single" w:sz="4" w:space="0" w:color="auto"/>
              <w:bottom w:val="single" w:sz="4" w:space="0" w:color="auto"/>
              <w:right w:val="single" w:sz="4" w:space="0" w:color="auto"/>
            </w:tcBorders>
          </w:tcPr>
          <w:p w14:paraId="3C18C292"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p>
        </w:tc>
        <w:tc>
          <w:tcPr>
            <w:tcW w:w="2126" w:type="dxa"/>
            <w:tcBorders>
              <w:top w:val="single" w:sz="4" w:space="0" w:color="auto"/>
              <w:left w:val="single" w:sz="4" w:space="0" w:color="auto"/>
              <w:bottom w:val="single" w:sz="4" w:space="0" w:color="auto"/>
              <w:right w:val="single" w:sz="4" w:space="0" w:color="auto"/>
            </w:tcBorders>
            <w:hideMark/>
          </w:tcPr>
          <w:p w14:paraId="1CED3B8D"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position w:val="-6"/>
                <w:sz w:val="24"/>
                <w:szCs w:val="24"/>
              </w:rPr>
              <w:object w:dxaOrig="840" w:dyaOrig="279" w14:anchorId="4ACFAEB7">
                <v:shape id="_x0000_i3249" type="#_x0000_t75" style="width:42pt;height:13.5pt" o:ole="">
                  <v:imagedata r:id="rId3890" o:title=""/>
                </v:shape>
                <o:OLEObject Type="Embed" ProgID="Equation.DSMT4" ShapeID="_x0000_i3249" DrawAspect="Content" ObjectID="_1796842313" r:id="rId3891"/>
              </w:object>
            </w:r>
          </w:p>
        </w:tc>
      </w:tr>
    </w:tbl>
    <w:p w14:paraId="5B76FECD" w14:textId="77777777" w:rsidR="00ED397D" w:rsidRPr="00330A7E" w:rsidRDefault="00ED397D" w:rsidP="00330A7E">
      <w:pPr>
        <w:pStyle w:val="ListParagraph"/>
        <w:tabs>
          <w:tab w:val="left" w:pos="992"/>
        </w:tabs>
        <w:spacing w:before="120"/>
        <w:ind w:left="567"/>
        <w:rPr>
          <w:rFonts w:ascii="Times New Roman" w:hAnsi="Times New Roman" w:cs="Times New Roman"/>
          <w:b/>
          <w:color w:val="000000" w:themeColor="text1"/>
          <w:sz w:val="24"/>
          <w:szCs w:val="24"/>
        </w:rPr>
      </w:pPr>
      <w:r w:rsidRPr="00330A7E">
        <w:rPr>
          <w:rFonts w:ascii="Times New Roman" w:hAnsi="Times New Roman" w:cs="Times New Roman"/>
          <w:color w:val="000000" w:themeColor="text1"/>
          <w:sz w:val="24"/>
          <w:szCs w:val="24"/>
        </w:rPr>
        <w:t>Giá trị đại diện của nhóm thứ tư là</w:t>
      </w:r>
    </w:p>
    <w:p w14:paraId="7F19EE0A"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sz w:val="24"/>
          <w:szCs w:val="24"/>
          <w:lang w:val="it-IT"/>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color w:val="000000" w:themeColor="text1"/>
          <w:sz w:val="24"/>
          <w:szCs w:val="24"/>
        </w:rPr>
        <w:t>156,5</w: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color w:val="000000" w:themeColor="text1"/>
          <w:sz w:val="24"/>
          <w:szCs w:val="24"/>
        </w:rPr>
        <w:t>157</w: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color w:val="000000" w:themeColor="text1"/>
          <w:sz w:val="24"/>
          <w:szCs w:val="24"/>
        </w:rPr>
        <w:t>157,5</w: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 xml:space="preserve">. </w:t>
      </w:r>
      <w:r w:rsidRPr="00330A7E">
        <w:rPr>
          <w:rFonts w:ascii="Times New Roman" w:hAnsi="Times New Roman" w:cs="Times New Roman"/>
          <w:color w:val="000000" w:themeColor="text1"/>
          <w:sz w:val="24"/>
          <w:szCs w:val="24"/>
        </w:rPr>
        <w:t>158</w:t>
      </w:r>
      <w:r w:rsidRPr="00330A7E">
        <w:rPr>
          <w:rFonts w:ascii="Times New Roman" w:hAnsi="Times New Roman" w:cs="Times New Roman"/>
          <w:sz w:val="24"/>
          <w:szCs w:val="24"/>
          <w:lang w:val="it-IT"/>
        </w:rPr>
        <w:t>.</w:t>
      </w:r>
    </w:p>
    <w:p w14:paraId="20CDE13B" w14:textId="77777777" w:rsidR="00ED397D" w:rsidRPr="00330A7E" w:rsidRDefault="00ED397D" w:rsidP="00330A7E">
      <w:pPr>
        <w:tabs>
          <w:tab w:val="left" w:pos="992"/>
          <w:tab w:val="left" w:pos="3402"/>
          <w:tab w:val="left" w:pos="5669"/>
          <w:tab w:val="left" w:pos="7937"/>
        </w:tabs>
        <w:spacing w:after="0"/>
        <w:ind w:left="540"/>
        <w:jc w:val="center"/>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Giải</w:t>
      </w:r>
    </w:p>
    <w:p w14:paraId="154667FB" w14:textId="77777777" w:rsidR="00ED397D" w:rsidRPr="00330A7E" w:rsidRDefault="00ED397D" w:rsidP="00330A7E">
      <w:pPr>
        <w:tabs>
          <w:tab w:val="left" w:pos="992"/>
          <w:tab w:val="left" w:pos="3402"/>
          <w:tab w:val="left" w:pos="5669"/>
          <w:tab w:val="left" w:pos="7937"/>
        </w:tabs>
        <w:spacing w:after="0"/>
        <w:ind w:left="540"/>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 xml:space="preserve">Chọn </w:t>
      </w:r>
      <w:r w:rsidRPr="00330A7E">
        <w:rPr>
          <w:rFonts w:ascii="Times New Roman" w:hAnsi="Times New Roman" w:cs="Times New Roman"/>
          <w:b/>
          <w:color w:val="0000FF"/>
          <w:sz w:val="24"/>
          <w:szCs w:val="24"/>
          <w:u w:val="single"/>
          <w:lang w:val="nl-NL"/>
        </w:rPr>
        <w:t>B</w:t>
      </w:r>
    </w:p>
    <w:p w14:paraId="490FCFF7" w14:textId="77777777" w:rsidR="00ED397D" w:rsidRPr="00330A7E" w:rsidRDefault="00ED397D" w:rsidP="00330A7E">
      <w:pPr>
        <w:pStyle w:val="ListParagraph"/>
        <w:tabs>
          <w:tab w:val="left" w:pos="992"/>
        </w:tabs>
        <w:spacing w:before="120"/>
        <w:ind w:left="567"/>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Giá trị đại diện của nhóm thứ tư là </w:t>
      </w:r>
      <w:r w:rsidRPr="00330A7E">
        <w:rPr>
          <w:rFonts w:ascii="Times New Roman" w:hAnsi="Times New Roman" w:cs="Times New Roman"/>
          <w:position w:val="-24"/>
          <w:sz w:val="24"/>
          <w:szCs w:val="24"/>
        </w:rPr>
        <w:object w:dxaOrig="1560" w:dyaOrig="620" w14:anchorId="1C6E8BFB">
          <v:shape id="_x0000_i3250" type="#_x0000_t75" style="width:78pt;height:31.5pt" o:ole="">
            <v:imagedata r:id="rId3892" o:title=""/>
          </v:shape>
          <o:OLEObject Type="Embed" ProgID="Equation.DSMT4" ShapeID="_x0000_i3250" DrawAspect="Content" ObjectID="_1796842314" r:id="rId3893"/>
        </w:object>
      </w:r>
      <w:r w:rsidRPr="00330A7E">
        <w:rPr>
          <w:rFonts w:ascii="Times New Roman" w:hAnsi="Times New Roman" w:cs="Times New Roman"/>
          <w:color w:val="000000" w:themeColor="text1"/>
          <w:sz w:val="24"/>
          <w:szCs w:val="24"/>
        </w:rPr>
        <w:t>.</w:t>
      </w:r>
    </w:p>
    <w:p w14:paraId="7EAA1104" w14:textId="77777777" w:rsidR="00ED397D" w:rsidRPr="00330A7E" w:rsidRDefault="00ED397D" w:rsidP="00330A7E">
      <w:pPr>
        <w:pStyle w:val="ListParagraph"/>
        <w:tabs>
          <w:tab w:val="left" w:pos="992"/>
        </w:tabs>
        <w:spacing w:before="120" w:line="276" w:lineRule="auto"/>
        <w:ind w:left="567"/>
        <w:rPr>
          <w:rFonts w:ascii="Times New Roman" w:hAnsi="Times New Roman" w:cs="Times New Roman"/>
          <w:color w:val="000000" w:themeColor="text1"/>
          <w:sz w:val="24"/>
          <w:szCs w:val="24"/>
          <w:lang w:val="it-IT"/>
        </w:rPr>
      </w:pPr>
    </w:p>
    <w:p w14:paraId="5D5BC1EF" w14:textId="77777777" w:rsidR="00ED397D" w:rsidRPr="00330A7E" w:rsidRDefault="00ED397D" w:rsidP="000E1E56">
      <w:pPr>
        <w:pStyle w:val="ListParagraph"/>
        <w:numPr>
          <w:ilvl w:val="0"/>
          <w:numId w:val="34"/>
        </w:numPr>
        <w:tabs>
          <w:tab w:val="left" w:pos="992"/>
        </w:tabs>
        <w:spacing w:before="120" w:line="276" w:lineRule="auto"/>
        <w:rPr>
          <w:rFonts w:ascii="Times New Roman" w:hAnsi="Times New Roman" w:cs="Times New Roman"/>
          <w:color w:val="000000" w:themeColor="text1"/>
          <w:sz w:val="24"/>
          <w:szCs w:val="24"/>
          <w:lang w:val="it-IT"/>
        </w:rPr>
      </w:pPr>
      <w:r w:rsidRPr="00330A7E">
        <w:rPr>
          <w:rFonts w:ascii="Times New Roman" w:hAnsi="Times New Roman" w:cs="Times New Roman"/>
          <w:color w:val="000000" w:themeColor="text1"/>
          <w:sz w:val="24"/>
          <w:szCs w:val="24"/>
          <w:lang w:val="it-IT"/>
        </w:rPr>
        <w:t xml:space="preserve">Trong không gian, cho một vật thể nằm trong khoảng không gian giữa hai mặt phẳng </w:t>
      </w:r>
      <w:r w:rsidRPr="00330A7E">
        <w:rPr>
          <w:rFonts w:ascii="Times New Roman" w:hAnsi="Times New Roman" w:cs="Times New Roman"/>
          <w:i/>
          <w:iCs/>
          <w:color w:val="000000" w:themeColor="text1"/>
          <w:sz w:val="24"/>
          <w:szCs w:val="24"/>
          <w:lang w:val="it-IT"/>
        </w:rPr>
        <w:t>(P)</w:t>
      </w:r>
      <w:r w:rsidRPr="00330A7E">
        <w:rPr>
          <w:rFonts w:ascii="Times New Roman" w:hAnsi="Times New Roman" w:cs="Times New Roman"/>
          <w:color w:val="000000" w:themeColor="text1"/>
          <w:sz w:val="24"/>
          <w:szCs w:val="24"/>
          <w:lang w:val="it-IT"/>
        </w:rPr>
        <w:t xml:space="preserve"> và </w:t>
      </w:r>
      <w:r w:rsidRPr="00330A7E">
        <w:rPr>
          <w:rFonts w:ascii="Times New Roman" w:hAnsi="Times New Roman" w:cs="Times New Roman"/>
          <w:i/>
          <w:iCs/>
          <w:color w:val="000000" w:themeColor="text1"/>
          <w:sz w:val="24"/>
          <w:szCs w:val="24"/>
          <w:lang w:val="it-IT"/>
        </w:rPr>
        <w:t>(Q)</w:t>
      </w:r>
      <w:r w:rsidRPr="00330A7E">
        <w:rPr>
          <w:rFonts w:ascii="Times New Roman" w:hAnsi="Times New Roman" w:cs="Times New Roman"/>
          <w:color w:val="000000" w:themeColor="text1"/>
          <w:sz w:val="24"/>
          <w:szCs w:val="24"/>
          <w:lang w:val="it-IT"/>
        </w:rPr>
        <w:t xml:space="preserve"> cùng vuông góc với trục Ox tại các điểm </w:t>
      </w:r>
      <w:r w:rsidRPr="00330A7E">
        <w:rPr>
          <w:rFonts w:ascii="Times New Roman" w:hAnsi="Times New Roman" w:cs="Times New Roman"/>
          <w:i/>
          <w:iCs/>
          <w:color w:val="000000" w:themeColor="text1"/>
          <w:sz w:val="24"/>
          <w:szCs w:val="24"/>
          <w:lang w:val="it-IT"/>
        </w:rPr>
        <w:t>a</w:t>
      </w:r>
      <w:r w:rsidRPr="00330A7E">
        <w:rPr>
          <w:rFonts w:ascii="Times New Roman" w:hAnsi="Times New Roman" w:cs="Times New Roman"/>
          <w:color w:val="000000" w:themeColor="text1"/>
          <w:sz w:val="24"/>
          <w:szCs w:val="24"/>
          <w:lang w:val="it-IT"/>
        </w:rPr>
        <w:t xml:space="preserve"> và </w:t>
      </w:r>
      <w:r w:rsidRPr="00330A7E">
        <w:rPr>
          <w:rFonts w:ascii="Times New Roman" w:hAnsi="Times New Roman" w:cs="Times New Roman"/>
          <w:i/>
          <w:iCs/>
          <w:color w:val="000000" w:themeColor="text1"/>
          <w:sz w:val="24"/>
          <w:szCs w:val="24"/>
          <w:lang w:val="it-IT"/>
        </w:rPr>
        <w:t>b</w:t>
      </w:r>
      <w:r w:rsidRPr="00330A7E">
        <w:rPr>
          <w:rFonts w:ascii="Times New Roman" w:hAnsi="Times New Roman" w:cs="Times New Roman"/>
          <w:color w:val="000000" w:themeColor="text1"/>
          <w:sz w:val="24"/>
          <w:szCs w:val="24"/>
          <w:lang w:val="it-IT"/>
        </w:rPr>
        <w:t xml:space="preserve">. Mặt phẳng vuông góc với trục </w:t>
      </w:r>
      <w:r w:rsidRPr="00330A7E">
        <w:rPr>
          <w:rFonts w:ascii="Times New Roman" w:hAnsi="Times New Roman" w:cs="Times New Roman"/>
          <w:i/>
          <w:iCs/>
          <w:color w:val="000000" w:themeColor="text1"/>
          <w:sz w:val="24"/>
          <w:szCs w:val="24"/>
          <w:lang w:val="it-IT"/>
        </w:rPr>
        <w:t>Ox</w:t>
      </w:r>
      <w:r w:rsidRPr="00330A7E">
        <w:rPr>
          <w:rFonts w:ascii="Times New Roman" w:hAnsi="Times New Roman" w:cs="Times New Roman"/>
          <w:color w:val="000000" w:themeColor="text1"/>
          <w:sz w:val="24"/>
          <w:szCs w:val="24"/>
          <w:lang w:val="it-IT"/>
        </w:rPr>
        <w:t xml:space="preserve"> tại điểm có hoành độ </w:t>
      </w:r>
      <w:r w:rsidRPr="00330A7E">
        <w:rPr>
          <w:rFonts w:ascii="Times New Roman" w:hAnsi="Times New Roman" w:cs="Times New Roman"/>
          <w:i/>
          <w:iCs/>
          <w:color w:val="000000" w:themeColor="text1"/>
          <w:sz w:val="24"/>
          <w:szCs w:val="24"/>
          <w:lang w:val="it-IT"/>
        </w:rPr>
        <w:t>x</w:t>
      </w:r>
      <w:r w:rsidRPr="00330A7E">
        <w:rPr>
          <w:rFonts w:ascii="Times New Roman" w:hAnsi="Times New Roman" w:cs="Times New Roman"/>
          <w:color w:val="000000" w:themeColor="text1"/>
          <w:sz w:val="24"/>
          <w:szCs w:val="24"/>
          <w:lang w:val="it-IT"/>
        </w:rPr>
        <w:t xml:space="preserve">  </w:t>
      </w:r>
      <w:r w:rsidRPr="00330A7E">
        <w:rPr>
          <w:rFonts w:ascii="Times New Roman" w:hAnsi="Times New Roman" w:cs="Times New Roman"/>
          <w:position w:val="-14"/>
          <w:sz w:val="24"/>
          <w:szCs w:val="24"/>
        </w:rPr>
        <w:object w:dxaOrig="1100" w:dyaOrig="400" w14:anchorId="57FCEC6E">
          <v:shape id="_x0000_i3251" type="#_x0000_t75" style="width:55.5pt;height:19.5pt" o:ole="">
            <v:imagedata r:id="rId3894" o:title=""/>
          </v:shape>
          <o:OLEObject Type="Embed" ProgID="Equation.DSMT4" ShapeID="_x0000_i3251" DrawAspect="Content" ObjectID="_1796842315" r:id="rId3895"/>
        </w:object>
      </w:r>
      <w:r w:rsidRPr="00330A7E">
        <w:rPr>
          <w:rFonts w:ascii="Times New Roman" w:hAnsi="Times New Roman" w:cs="Times New Roman"/>
          <w:sz w:val="24"/>
          <w:szCs w:val="24"/>
        </w:rPr>
        <w:t xml:space="preserve"> cắt vật thể theo mặt cắt có diện tích </w:t>
      </w:r>
      <w:r w:rsidRPr="00330A7E">
        <w:rPr>
          <w:rFonts w:ascii="Times New Roman" w:hAnsi="Times New Roman" w:cs="Times New Roman"/>
          <w:position w:val="-14"/>
          <w:sz w:val="24"/>
          <w:szCs w:val="24"/>
        </w:rPr>
        <w:object w:dxaOrig="560" w:dyaOrig="400" w14:anchorId="1D072668">
          <v:shape id="_x0000_i3252" type="#_x0000_t75" style="width:28.5pt;height:19.5pt" o:ole="">
            <v:imagedata r:id="rId3896" o:title=""/>
          </v:shape>
          <o:OLEObject Type="Embed" ProgID="Equation.DSMT4" ShapeID="_x0000_i3252" DrawAspect="Content" ObjectID="_1796842316" r:id="rId3897"/>
        </w:object>
      </w:r>
      <w:r w:rsidRPr="00330A7E">
        <w:rPr>
          <w:rFonts w:ascii="Times New Roman" w:hAnsi="Times New Roman" w:cs="Times New Roman"/>
          <w:color w:val="000000" w:themeColor="text1"/>
          <w:sz w:val="24"/>
          <w:szCs w:val="24"/>
          <w:lang w:val="it-IT"/>
        </w:rPr>
        <w:t xml:space="preserve">. Nếu </w:t>
      </w:r>
      <w:r w:rsidRPr="00330A7E">
        <w:rPr>
          <w:rFonts w:ascii="Times New Roman" w:hAnsi="Times New Roman" w:cs="Times New Roman"/>
          <w:position w:val="-14"/>
          <w:sz w:val="24"/>
          <w:szCs w:val="24"/>
        </w:rPr>
        <w:object w:dxaOrig="560" w:dyaOrig="400" w14:anchorId="36593395">
          <v:shape id="_x0000_i3253" type="#_x0000_t75" style="width:28.5pt;height:19.5pt" o:ole="">
            <v:imagedata r:id="rId3898" o:title=""/>
          </v:shape>
          <o:OLEObject Type="Embed" ProgID="Equation.DSMT4" ShapeID="_x0000_i3253" DrawAspect="Content" ObjectID="_1796842317" r:id="rId3899"/>
        </w:object>
      </w:r>
      <w:r w:rsidRPr="00330A7E">
        <w:rPr>
          <w:rFonts w:ascii="Times New Roman" w:hAnsi="Times New Roman" w:cs="Times New Roman"/>
          <w:sz w:val="24"/>
          <w:szCs w:val="24"/>
        </w:rPr>
        <w:t xml:space="preserve"> là hàm số liên tục trên </w:t>
      </w:r>
      <w:r w:rsidRPr="00330A7E">
        <w:rPr>
          <w:rFonts w:ascii="Times New Roman" w:hAnsi="Times New Roman" w:cs="Times New Roman"/>
          <w:position w:val="-14"/>
          <w:sz w:val="24"/>
          <w:szCs w:val="24"/>
        </w:rPr>
        <w:object w:dxaOrig="560" w:dyaOrig="400" w14:anchorId="171C9FC4">
          <v:shape id="_x0000_i3254" type="#_x0000_t75" style="width:28.5pt;height:19.5pt" o:ole="">
            <v:imagedata r:id="rId3900" o:title=""/>
          </v:shape>
          <o:OLEObject Type="Embed" ProgID="Equation.DSMT4" ShapeID="_x0000_i3254" DrawAspect="Content" ObjectID="_1796842318" r:id="rId3901"/>
        </w:object>
      </w:r>
      <w:r w:rsidRPr="00330A7E">
        <w:rPr>
          <w:rFonts w:ascii="Times New Roman" w:hAnsi="Times New Roman" w:cs="Times New Roman"/>
          <w:sz w:val="24"/>
          <w:szCs w:val="24"/>
        </w:rPr>
        <w:t xml:space="preserve"> thì thể tích vật thể được tính bởi công thức:</w:t>
      </w:r>
    </w:p>
    <w:p w14:paraId="242BD4DA" w14:textId="77777777" w:rsidR="00ED397D" w:rsidRPr="00330A7E" w:rsidRDefault="00ED397D" w:rsidP="00330A7E">
      <w:pPr>
        <w:pStyle w:val="ListParagraph"/>
        <w:tabs>
          <w:tab w:val="left" w:pos="992"/>
        </w:tabs>
        <w:spacing w:before="120" w:line="276" w:lineRule="auto"/>
        <w:ind w:left="992"/>
        <w:jc w:val="center"/>
        <w:rPr>
          <w:rFonts w:ascii="Times New Roman" w:hAnsi="Times New Roman" w:cs="Times New Roman"/>
          <w:color w:val="000000" w:themeColor="text1"/>
          <w:sz w:val="24"/>
          <w:szCs w:val="24"/>
        </w:rPr>
      </w:pPr>
      <w:r w:rsidRPr="00330A7E">
        <w:rPr>
          <w:rFonts w:ascii="Times New Roman" w:hAnsi="Times New Roman" w:cs="Times New Roman"/>
          <w:sz w:val="24"/>
          <w:szCs w:val="24"/>
        </w:rPr>
        <w:drawing>
          <wp:inline distT="0" distB="0" distL="0" distR="0" wp14:anchorId="6A64A042" wp14:editId="3164E83B">
            <wp:extent cx="2984500" cy="1706802"/>
            <wp:effectExtent l="0" t="0" r="6350" b="8255"/>
            <wp:docPr id="37212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3543" cstate="print">
                      <a:extLst>
                        <a:ext uri="{28A0092B-C50C-407E-A947-70E740481C1C}">
                          <a14:useLocalDpi xmlns:a14="http://schemas.microsoft.com/office/drawing/2010/main" val="0"/>
                        </a:ext>
                      </a:extLst>
                    </a:blip>
                    <a:stretch>
                      <a:fillRect/>
                    </a:stretch>
                  </pic:blipFill>
                  <pic:spPr>
                    <a:xfrm>
                      <a:off x="0" y="0"/>
                      <a:ext cx="2986536" cy="1707966"/>
                    </a:xfrm>
                    <a:prstGeom prst="rect">
                      <a:avLst/>
                    </a:prstGeom>
                  </pic:spPr>
                </pic:pic>
              </a:graphicData>
            </a:graphic>
          </wp:inline>
        </w:drawing>
      </w:r>
    </w:p>
    <w:p w14:paraId="40917FAB"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it-IT"/>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32"/>
          <w:sz w:val="24"/>
          <w:szCs w:val="24"/>
        </w:rPr>
        <w:object w:dxaOrig="1480" w:dyaOrig="740" w14:anchorId="4029E45D">
          <v:shape id="_x0000_i3255" type="#_x0000_t75" style="width:73.5pt;height:37.5pt" o:ole="">
            <v:imagedata r:id="rId3902" o:title=""/>
          </v:shape>
          <o:OLEObject Type="Embed" ProgID="Equation.DSMT4" ShapeID="_x0000_i3255" DrawAspect="Content" ObjectID="_1796842319" r:id="rId3903"/>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32"/>
          <w:sz w:val="24"/>
          <w:szCs w:val="24"/>
        </w:rPr>
        <w:object w:dxaOrig="1560" w:dyaOrig="740" w14:anchorId="222AAC89">
          <v:shape id="_x0000_i3256" type="#_x0000_t75" style="width:78pt;height:37.5pt" o:ole="">
            <v:imagedata r:id="rId3904" o:title=""/>
          </v:shape>
          <o:OLEObject Type="Embed" ProgID="Equation.DSMT4" ShapeID="_x0000_i3256" DrawAspect="Content" ObjectID="_1796842320" r:id="rId3905"/>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32"/>
          <w:sz w:val="24"/>
          <w:szCs w:val="24"/>
        </w:rPr>
        <w:object w:dxaOrig="1680" w:dyaOrig="740" w14:anchorId="5A29DB0F">
          <v:shape id="_x0000_i3257" type="#_x0000_t75" style="width:84pt;height:37.5pt" o:ole="">
            <v:imagedata r:id="rId3906" o:title=""/>
          </v:shape>
          <o:OLEObject Type="Embed" ProgID="Equation.DSMT4" ShapeID="_x0000_i3257" DrawAspect="Content" ObjectID="_1796842321" r:id="rId3907"/>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 xml:space="preserve">. </w:t>
      </w:r>
      <w:r w:rsidRPr="00330A7E">
        <w:rPr>
          <w:rFonts w:ascii="Times New Roman" w:hAnsi="Times New Roman" w:cs="Times New Roman"/>
          <w:position w:val="-32"/>
          <w:sz w:val="24"/>
          <w:szCs w:val="24"/>
        </w:rPr>
        <w:object w:dxaOrig="1320" w:dyaOrig="740" w14:anchorId="12C5BFBE">
          <v:shape id="_x0000_i3258" type="#_x0000_t75" style="width:66pt;height:37.5pt" o:ole="">
            <v:imagedata r:id="rId3908" o:title=""/>
          </v:shape>
          <o:OLEObject Type="Embed" ProgID="Equation.DSMT4" ShapeID="_x0000_i3258" DrawAspect="Content" ObjectID="_1796842322" r:id="rId3909"/>
        </w:object>
      </w:r>
      <w:r w:rsidRPr="00330A7E">
        <w:rPr>
          <w:rFonts w:ascii="Times New Roman" w:hAnsi="Times New Roman" w:cs="Times New Roman"/>
          <w:sz w:val="24"/>
          <w:szCs w:val="24"/>
          <w:lang w:val="it-IT"/>
        </w:rPr>
        <w:t>.</w:t>
      </w:r>
    </w:p>
    <w:p w14:paraId="28DBA01C" w14:textId="77777777" w:rsidR="00ED397D" w:rsidRPr="00330A7E" w:rsidRDefault="00ED397D" w:rsidP="00330A7E">
      <w:pPr>
        <w:tabs>
          <w:tab w:val="left" w:pos="992"/>
          <w:tab w:val="left" w:pos="3402"/>
          <w:tab w:val="left" w:pos="5669"/>
          <w:tab w:val="left" w:pos="7937"/>
        </w:tabs>
        <w:spacing w:after="0"/>
        <w:ind w:left="540"/>
        <w:jc w:val="center"/>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Giải</w:t>
      </w:r>
    </w:p>
    <w:p w14:paraId="0C9A159C" w14:textId="77777777" w:rsidR="00ED397D" w:rsidRPr="00330A7E" w:rsidRDefault="00ED397D" w:rsidP="00330A7E">
      <w:pPr>
        <w:tabs>
          <w:tab w:val="left" w:pos="992"/>
          <w:tab w:val="left" w:pos="3402"/>
          <w:tab w:val="left" w:pos="5669"/>
          <w:tab w:val="left" w:pos="7937"/>
        </w:tabs>
        <w:spacing w:after="0"/>
        <w:ind w:left="540"/>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 xml:space="preserve">Chọn </w:t>
      </w:r>
      <w:r w:rsidRPr="00330A7E">
        <w:rPr>
          <w:rFonts w:ascii="Times New Roman" w:hAnsi="Times New Roman" w:cs="Times New Roman"/>
          <w:b/>
          <w:color w:val="0000FF"/>
          <w:sz w:val="24"/>
          <w:szCs w:val="24"/>
          <w:u w:val="single"/>
          <w:lang w:val="nl-NL"/>
        </w:rPr>
        <w:t>D</w:t>
      </w:r>
    </w:p>
    <w:p w14:paraId="0E3BC76F"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sz w:val="24"/>
          <w:szCs w:val="24"/>
          <w:lang w:val="it-IT"/>
        </w:rPr>
      </w:pPr>
      <w:r w:rsidRPr="00330A7E">
        <w:rPr>
          <w:rFonts w:ascii="Times New Roman" w:hAnsi="Times New Roman" w:cs="Times New Roman"/>
          <w:position w:val="-32"/>
          <w:sz w:val="24"/>
          <w:szCs w:val="24"/>
        </w:rPr>
        <w:object w:dxaOrig="1320" w:dyaOrig="740" w14:anchorId="4759A813">
          <v:shape id="_x0000_i3259" type="#_x0000_t75" style="width:66pt;height:37.5pt" o:ole="">
            <v:imagedata r:id="rId3910" o:title=""/>
          </v:shape>
          <o:OLEObject Type="Embed" ProgID="Equation.DSMT4" ShapeID="_x0000_i3259" DrawAspect="Content" ObjectID="_1796842323" r:id="rId3911"/>
        </w:object>
      </w:r>
      <w:r w:rsidRPr="00330A7E">
        <w:rPr>
          <w:rFonts w:ascii="Times New Roman" w:hAnsi="Times New Roman" w:cs="Times New Roman"/>
          <w:sz w:val="24"/>
          <w:szCs w:val="24"/>
        </w:rPr>
        <w:t>.</w:t>
      </w:r>
    </w:p>
    <w:p w14:paraId="265EA4EC" w14:textId="77777777" w:rsidR="00ED397D" w:rsidRPr="00330A7E" w:rsidRDefault="00ED397D" w:rsidP="000E1E56">
      <w:pPr>
        <w:pStyle w:val="ListParagraph"/>
        <w:numPr>
          <w:ilvl w:val="0"/>
          <w:numId w:val="34"/>
        </w:numPr>
        <w:tabs>
          <w:tab w:val="left" w:pos="992"/>
        </w:tabs>
        <w:spacing w:before="120" w:line="276" w:lineRule="auto"/>
        <w:rPr>
          <w:rFonts w:ascii="Times New Roman" w:hAnsi="Times New Roman" w:cs="Times New Roman"/>
          <w:sz w:val="24"/>
          <w:szCs w:val="24"/>
          <w:lang w:val="it-IT"/>
        </w:rPr>
      </w:pPr>
      <w:r w:rsidRPr="00330A7E">
        <w:rPr>
          <w:rFonts w:ascii="Times New Roman" w:hAnsi="Times New Roman" w:cs="Times New Roman"/>
          <w:sz w:val="24"/>
          <w:szCs w:val="24"/>
          <w:lang w:val="it-IT"/>
        </w:rPr>
        <w:t>Khảo sát thời gian đọc sách mỗi ngày của một số học sinh thu được mẫu số liệu ghép nhóm sau:</w:t>
      </w:r>
    </w:p>
    <w:p w14:paraId="17E9C309" w14:textId="77777777" w:rsidR="00ED397D" w:rsidRPr="00330A7E" w:rsidRDefault="00ED397D" w:rsidP="00330A7E">
      <w:pPr>
        <w:tabs>
          <w:tab w:val="left" w:pos="992"/>
        </w:tabs>
        <w:spacing w:before="120" w:after="0"/>
        <w:ind w:left="187"/>
        <w:jc w:val="center"/>
        <w:rPr>
          <w:rFonts w:ascii="Times New Roman" w:hAnsi="Times New Roman" w:cs="Times New Roman"/>
          <w:sz w:val="24"/>
          <w:szCs w:val="24"/>
          <w:lang w:val="it-IT"/>
        </w:rPr>
      </w:pPr>
      <w:r w:rsidRPr="00330A7E">
        <w:rPr>
          <w:rFonts w:ascii="Times New Roman" w:hAnsi="Times New Roman" w:cs="Times New Roman"/>
          <w:noProof/>
          <w:sz w:val="24"/>
          <w:szCs w:val="24"/>
          <w:lang w:eastAsia="en-US"/>
        </w:rPr>
        <w:lastRenderedPageBreak/>
        <w:drawing>
          <wp:inline distT="0" distB="0" distL="0" distR="0" wp14:anchorId="072DFAA0" wp14:editId="09F481C7">
            <wp:extent cx="4263390" cy="390466"/>
            <wp:effectExtent l="0" t="0" r="0" b="0"/>
            <wp:docPr id="1679262635" name="Picture 1679262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2"/>
                    <a:stretch>
                      <a:fillRect/>
                    </a:stretch>
                  </pic:blipFill>
                  <pic:spPr>
                    <a:xfrm>
                      <a:off x="0" y="0"/>
                      <a:ext cx="4339114" cy="397401"/>
                    </a:xfrm>
                    <a:prstGeom prst="rect">
                      <a:avLst/>
                    </a:prstGeom>
                  </pic:spPr>
                </pic:pic>
              </a:graphicData>
            </a:graphic>
          </wp:inline>
        </w:drawing>
      </w:r>
    </w:p>
    <w:p w14:paraId="7DEBE6D0" w14:textId="77777777" w:rsidR="00ED397D" w:rsidRPr="00330A7E" w:rsidRDefault="00ED397D" w:rsidP="00330A7E">
      <w:pPr>
        <w:tabs>
          <w:tab w:val="left" w:pos="992"/>
        </w:tabs>
        <w:spacing w:before="120" w:after="0"/>
        <w:ind w:left="187" w:firstLine="803"/>
        <w:rPr>
          <w:rFonts w:ascii="Times New Roman" w:hAnsi="Times New Roman" w:cs="Times New Roman"/>
          <w:sz w:val="24"/>
          <w:szCs w:val="24"/>
          <w:lang w:val="it-IT"/>
        </w:rPr>
      </w:pPr>
      <w:r w:rsidRPr="00330A7E">
        <w:rPr>
          <w:rFonts w:ascii="Times New Roman" w:hAnsi="Times New Roman" w:cs="Times New Roman"/>
          <w:sz w:val="24"/>
          <w:szCs w:val="24"/>
          <w:lang w:val="it-IT"/>
        </w:rPr>
        <w:t>Nhóm chứa trung vị của mẫu số liệu trên là</w:t>
      </w:r>
    </w:p>
    <w:p w14:paraId="5E02C2C1"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it-IT"/>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10"/>
          <w:sz w:val="24"/>
          <w:szCs w:val="24"/>
        </w:rPr>
        <w:object w:dxaOrig="780" w:dyaOrig="320" w14:anchorId="5591C8C1">
          <v:shape id="_x0000_i3260" type="#_x0000_t75" style="width:39pt;height:16.5pt" o:ole="">
            <v:imagedata r:id="rId3912" o:title=""/>
          </v:shape>
          <o:OLEObject Type="Embed" ProgID="Equation.DSMT4" ShapeID="_x0000_i3260" DrawAspect="Content" ObjectID="_1796842324" r:id="rId3913"/>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10"/>
          <w:sz w:val="24"/>
          <w:szCs w:val="24"/>
        </w:rPr>
        <w:object w:dxaOrig="800" w:dyaOrig="320" w14:anchorId="54CF6483">
          <v:shape id="_x0000_i3261" type="#_x0000_t75" style="width:40.5pt;height:16.5pt" o:ole="">
            <v:imagedata r:id="rId3914" o:title=""/>
          </v:shape>
          <o:OLEObject Type="Embed" ProgID="Equation.DSMT4" ShapeID="_x0000_i3261" DrawAspect="Content" ObjectID="_1796842325" r:id="rId3915"/>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0"/>
          <w:sz w:val="24"/>
          <w:szCs w:val="24"/>
        </w:rPr>
        <w:object w:dxaOrig="780" w:dyaOrig="320" w14:anchorId="334FCB9C">
          <v:shape id="_x0000_i3262" type="#_x0000_t75" style="width:39pt;height:16.5pt" o:ole="">
            <v:imagedata r:id="rId3916" o:title=""/>
          </v:shape>
          <o:OLEObject Type="Embed" ProgID="Equation.DSMT4" ShapeID="_x0000_i3262" DrawAspect="Content" ObjectID="_1796842326" r:id="rId3917"/>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 xml:space="preserve">. </w:t>
      </w:r>
      <w:r w:rsidRPr="00330A7E">
        <w:rPr>
          <w:rFonts w:ascii="Times New Roman" w:hAnsi="Times New Roman" w:cs="Times New Roman"/>
          <w:position w:val="-10"/>
          <w:sz w:val="24"/>
          <w:szCs w:val="24"/>
        </w:rPr>
        <w:object w:dxaOrig="880" w:dyaOrig="320" w14:anchorId="1742E73B">
          <v:shape id="_x0000_i3263" type="#_x0000_t75" style="width:43.5pt;height:16.5pt" o:ole="">
            <v:imagedata r:id="rId3918" o:title=""/>
          </v:shape>
          <o:OLEObject Type="Embed" ProgID="Equation.DSMT4" ShapeID="_x0000_i3263" DrawAspect="Content" ObjectID="_1796842327" r:id="rId3919"/>
        </w:object>
      </w:r>
      <w:r w:rsidRPr="00330A7E">
        <w:rPr>
          <w:rFonts w:ascii="Times New Roman" w:hAnsi="Times New Roman" w:cs="Times New Roman"/>
          <w:sz w:val="24"/>
          <w:szCs w:val="24"/>
          <w:lang w:val="it-IT"/>
        </w:rPr>
        <w:t>.</w:t>
      </w:r>
    </w:p>
    <w:p w14:paraId="2AF6566F" w14:textId="77777777" w:rsidR="00ED397D" w:rsidRPr="00330A7E" w:rsidRDefault="00ED397D" w:rsidP="00330A7E">
      <w:pPr>
        <w:tabs>
          <w:tab w:val="left" w:pos="992"/>
          <w:tab w:val="left" w:pos="3402"/>
          <w:tab w:val="left" w:pos="5669"/>
          <w:tab w:val="left" w:pos="7937"/>
        </w:tabs>
        <w:spacing w:after="0"/>
        <w:ind w:left="540"/>
        <w:jc w:val="center"/>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Giải</w:t>
      </w:r>
    </w:p>
    <w:p w14:paraId="475E9E84" w14:textId="77777777" w:rsidR="00ED397D" w:rsidRPr="00330A7E" w:rsidRDefault="00ED397D" w:rsidP="00330A7E">
      <w:pPr>
        <w:tabs>
          <w:tab w:val="left" w:pos="992"/>
          <w:tab w:val="left" w:pos="3402"/>
          <w:tab w:val="left" w:pos="5669"/>
          <w:tab w:val="left" w:pos="7937"/>
        </w:tabs>
        <w:spacing w:after="0"/>
        <w:ind w:left="540"/>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 xml:space="preserve">Chọn </w:t>
      </w:r>
      <w:r w:rsidRPr="00330A7E">
        <w:rPr>
          <w:rFonts w:ascii="Times New Roman" w:hAnsi="Times New Roman" w:cs="Times New Roman"/>
          <w:b/>
          <w:color w:val="0000FF"/>
          <w:sz w:val="24"/>
          <w:szCs w:val="24"/>
          <w:u w:val="single"/>
          <w:lang w:val="nl-NL"/>
        </w:rPr>
        <w:t>A</w:t>
      </w:r>
    </w:p>
    <w:p w14:paraId="13F3FEA7" w14:textId="77777777" w:rsidR="00ED397D" w:rsidRPr="00330A7E" w:rsidRDefault="00ED397D" w:rsidP="00330A7E">
      <w:pPr>
        <w:spacing w:before="120"/>
        <w:ind w:left="992"/>
        <w:jc w:val="both"/>
        <w:rPr>
          <w:rFonts w:ascii="Times New Roman" w:hAnsi="Times New Roman" w:cs="Times New Roman"/>
          <w:w w:val="105"/>
          <w:sz w:val="24"/>
          <w:szCs w:val="24"/>
        </w:rPr>
      </w:pPr>
      <w:r w:rsidRPr="00330A7E">
        <w:rPr>
          <w:rFonts w:ascii="Times New Roman" w:hAnsi="Times New Roman" w:cs="Times New Roman"/>
          <w:w w:val="105"/>
          <w:sz w:val="24"/>
          <w:szCs w:val="24"/>
        </w:rPr>
        <w:t xml:space="preserve">Ta có: </w:t>
      </w:r>
      <w:r w:rsidRPr="00330A7E">
        <w:rPr>
          <w:rFonts w:ascii="Times New Roman" w:hAnsi="Times New Roman" w:cs="Times New Roman"/>
          <w:position w:val="-6"/>
          <w:sz w:val="24"/>
          <w:szCs w:val="24"/>
        </w:rPr>
        <w:object w:dxaOrig="680" w:dyaOrig="279" w14:anchorId="7CAD87D0">
          <v:shape id="_x0000_i3264" type="#_x0000_t75" style="width:34.5pt;height:13.5pt" o:ole="">
            <v:imagedata r:id="rId3920" o:title=""/>
          </v:shape>
          <o:OLEObject Type="Embed" ProgID="Equation.DSMT4" ShapeID="_x0000_i3264" DrawAspect="Content" ObjectID="_1796842328" r:id="rId3921"/>
        </w:object>
      </w:r>
      <w:r w:rsidRPr="00330A7E">
        <w:rPr>
          <w:rFonts w:ascii="Times New Roman" w:hAnsi="Times New Roman" w:cs="Times New Roman"/>
          <w:w w:val="105"/>
          <w:sz w:val="24"/>
          <w:szCs w:val="24"/>
        </w:rPr>
        <w:t xml:space="preserve"> nên trung vị</w:t>
      </w:r>
      <w:r w:rsidRPr="00330A7E">
        <w:rPr>
          <w:rFonts w:ascii="Times New Roman" w:hAnsi="Times New Roman" w:cs="Times New Roman"/>
          <w:spacing w:val="9"/>
          <w:w w:val="105"/>
          <w:sz w:val="24"/>
          <w:szCs w:val="24"/>
        </w:rPr>
        <w:t xml:space="preserve"> </w:t>
      </w:r>
      <w:r w:rsidRPr="00330A7E">
        <w:rPr>
          <w:rFonts w:ascii="Times New Roman" w:hAnsi="Times New Roman" w:cs="Times New Roman"/>
          <w:w w:val="105"/>
          <w:sz w:val="24"/>
          <w:szCs w:val="24"/>
        </w:rPr>
        <w:t>của</w:t>
      </w:r>
      <w:r w:rsidRPr="00330A7E">
        <w:rPr>
          <w:rFonts w:ascii="Times New Roman" w:hAnsi="Times New Roman" w:cs="Times New Roman"/>
          <w:spacing w:val="9"/>
          <w:w w:val="105"/>
          <w:sz w:val="24"/>
          <w:szCs w:val="24"/>
        </w:rPr>
        <w:t xml:space="preserve"> </w:t>
      </w:r>
      <w:r w:rsidRPr="00330A7E">
        <w:rPr>
          <w:rFonts w:ascii="Times New Roman" w:hAnsi="Times New Roman" w:cs="Times New Roman"/>
          <w:w w:val="105"/>
          <w:sz w:val="24"/>
          <w:szCs w:val="24"/>
        </w:rPr>
        <w:t>mẫu số liệu</w:t>
      </w:r>
      <w:r w:rsidRPr="00330A7E">
        <w:rPr>
          <w:rFonts w:ascii="Times New Roman" w:hAnsi="Times New Roman" w:cs="Times New Roman"/>
          <w:spacing w:val="8"/>
          <w:w w:val="105"/>
          <w:sz w:val="24"/>
          <w:szCs w:val="24"/>
        </w:rPr>
        <w:t xml:space="preserve"> </w:t>
      </w:r>
      <w:r w:rsidRPr="00330A7E">
        <w:rPr>
          <w:rFonts w:ascii="Times New Roman" w:hAnsi="Times New Roman" w:cs="Times New Roman"/>
          <w:w w:val="105"/>
          <w:sz w:val="24"/>
          <w:szCs w:val="24"/>
        </w:rPr>
        <w:t>trên</w:t>
      </w:r>
      <w:r w:rsidRPr="00330A7E">
        <w:rPr>
          <w:rFonts w:ascii="Times New Roman" w:hAnsi="Times New Roman" w:cs="Times New Roman"/>
          <w:spacing w:val="9"/>
          <w:w w:val="105"/>
          <w:sz w:val="24"/>
          <w:szCs w:val="24"/>
        </w:rPr>
        <w:t xml:space="preserve"> </w:t>
      </w:r>
      <w:r w:rsidRPr="00330A7E">
        <w:rPr>
          <w:rFonts w:ascii="Times New Roman" w:hAnsi="Times New Roman" w:cs="Times New Roman"/>
          <w:w w:val="105"/>
          <w:sz w:val="24"/>
          <w:szCs w:val="24"/>
        </w:rPr>
        <w:t xml:space="preserve">là </w:t>
      </w:r>
      <w:r w:rsidRPr="00330A7E">
        <w:rPr>
          <w:rFonts w:ascii="Times New Roman" w:hAnsi="Times New Roman" w:cs="Times New Roman"/>
          <w:position w:val="-24"/>
          <w:sz w:val="24"/>
          <w:szCs w:val="24"/>
        </w:rPr>
        <w:object w:dxaOrig="1380" w:dyaOrig="620" w14:anchorId="28403E69">
          <v:shape id="_x0000_i3265" type="#_x0000_t75" style="width:69pt;height:31.5pt" o:ole="">
            <v:imagedata r:id="rId3922" o:title=""/>
          </v:shape>
          <o:OLEObject Type="Embed" ProgID="Equation.DSMT4" ShapeID="_x0000_i3265" DrawAspect="Content" ObjectID="_1796842329" r:id="rId3923"/>
        </w:object>
      </w:r>
    </w:p>
    <w:p w14:paraId="127D1833" w14:textId="77777777" w:rsidR="00ED397D" w:rsidRPr="00330A7E" w:rsidRDefault="00ED397D" w:rsidP="00330A7E">
      <w:pPr>
        <w:spacing w:before="120"/>
        <w:ind w:left="992"/>
        <w:jc w:val="both"/>
        <w:rPr>
          <w:rFonts w:ascii="Times New Roman" w:hAnsi="Times New Roman" w:cs="Times New Roman"/>
          <w:w w:val="105"/>
          <w:sz w:val="24"/>
          <w:szCs w:val="24"/>
        </w:rPr>
      </w:pPr>
      <w:r w:rsidRPr="00330A7E">
        <w:rPr>
          <w:rFonts w:ascii="Times New Roman" w:hAnsi="Times New Roman" w:cs="Times New Roman"/>
          <w:w w:val="105"/>
          <w:sz w:val="24"/>
          <w:szCs w:val="24"/>
        </w:rPr>
        <w:t xml:space="preserve">Mà </w:t>
      </w:r>
      <w:r w:rsidRPr="00330A7E">
        <w:rPr>
          <w:rFonts w:ascii="Times New Roman" w:hAnsi="Times New Roman" w:cs="Times New Roman"/>
          <w:position w:val="-14"/>
          <w:sz w:val="24"/>
          <w:szCs w:val="24"/>
        </w:rPr>
        <w:object w:dxaOrig="1680" w:dyaOrig="400" w14:anchorId="43A701C2">
          <v:shape id="_x0000_i3266" type="#_x0000_t75" style="width:84pt;height:19.5pt" o:ole="">
            <v:imagedata r:id="rId3924" o:title=""/>
          </v:shape>
          <o:OLEObject Type="Embed" ProgID="Equation.DSMT4" ShapeID="_x0000_i3266" DrawAspect="Content" ObjectID="_1796842330" r:id="rId3925"/>
        </w:object>
      </w:r>
      <w:r w:rsidRPr="00330A7E">
        <w:rPr>
          <w:rFonts w:ascii="Times New Roman" w:hAnsi="Times New Roman" w:cs="Times New Roman"/>
          <w:w w:val="105"/>
          <w:sz w:val="24"/>
          <w:szCs w:val="24"/>
        </w:rPr>
        <w:t>suy ra  nhóm chứa trung vị</w:t>
      </w:r>
      <w:r w:rsidRPr="00330A7E">
        <w:rPr>
          <w:rFonts w:ascii="Times New Roman" w:hAnsi="Times New Roman" w:cs="Times New Roman"/>
          <w:spacing w:val="9"/>
          <w:w w:val="105"/>
          <w:sz w:val="24"/>
          <w:szCs w:val="24"/>
        </w:rPr>
        <w:t xml:space="preserve"> </w:t>
      </w:r>
      <w:r w:rsidRPr="00330A7E">
        <w:rPr>
          <w:rFonts w:ascii="Times New Roman" w:hAnsi="Times New Roman" w:cs="Times New Roman"/>
          <w:w w:val="105"/>
          <w:sz w:val="24"/>
          <w:szCs w:val="24"/>
        </w:rPr>
        <w:t>của</w:t>
      </w:r>
      <w:r w:rsidRPr="00330A7E">
        <w:rPr>
          <w:rFonts w:ascii="Times New Roman" w:hAnsi="Times New Roman" w:cs="Times New Roman"/>
          <w:spacing w:val="9"/>
          <w:w w:val="105"/>
          <w:sz w:val="24"/>
          <w:szCs w:val="24"/>
        </w:rPr>
        <w:t xml:space="preserve"> </w:t>
      </w:r>
      <w:r w:rsidRPr="00330A7E">
        <w:rPr>
          <w:rFonts w:ascii="Times New Roman" w:hAnsi="Times New Roman" w:cs="Times New Roman"/>
          <w:w w:val="105"/>
          <w:sz w:val="24"/>
          <w:szCs w:val="24"/>
        </w:rPr>
        <w:t>mẫu số liệu</w:t>
      </w:r>
      <w:r w:rsidRPr="00330A7E">
        <w:rPr>
          <w:rFonts w:ascii="Times New Roman" w:hAnsi="Times New Roman" w:cs="Times New Roman"/>
          <w:spacing w:val="8"/>
          <w:w w:val="105"/>
          <w:sz w:val="24"/>
          <w:szCs w:val="24"/>
        </w:rPr>
        <w:t xml:space="preserve"> </w:t>
      </w:r>
      <w:r w:rsidRPr="00330A7E">
        <w:rPr>
          <w:rFonts w:ascii="Times New Roman" w:hAnsi="Times New Roman" w:cs="Times New Roman"/>
          <w:w w:val="105"/>
          <w:sz w:val="24"/>
          <w:szCs w:val="24"/>
        </w:rPr>
        <w:t>trên</w:t>
      </w:r>
      <w:r w:rsidRPr="00330A7E">
        <w:rPr>
          <w:rFonts w:ascii="Times New Roman" w:hAnsi="Times New Roman" w:cs="Times New Roman"/>
          <w:spacing w:val="9"/>
          <w:w w:val="105"/>
          <w:sz w:val="24"/>
          <w:szCs w:val="24"/>
        </w:rPr>
        <w:t xml:space="preserve"> </w:t>
      </w:r>
      <w:r w:rsidRPr="00330A7E">
        <w:rPr>
          <w:rFonts w:ascii="Times New Roman" w:hAnsi="Times New Roman" w:cs="Times New Roman"/>
          <w:w w:val="105"/>
          <w:sz w:val="24"/>
          <w:szCs w:val="24"/>
        </w:rPr>
        <w:t>là</w:t>
      </w:r>
      <w:r w:rsidRPr="00330A7E">
        <w:rPr>
          <w:rFonts w:ascii="Times New Roman" w:hAnsi="Times New Roman" w:cs="Times New Roman"/>
          <w:sz w:val="24"/>
          <w:szCs w:val="24"/>
        </w:rPr>
        <w:t xml:space="preserve"> nhóm </w:t>
      </w:r>
      <w:r w:rsidRPr="00330A7E">
        <w:rPr>
          <w:rFonts w:ascii="Times New Roman" w:hAnsi="Times New Roman" w:cs="Times New Roman"/>
          <w:position w:val="-10"/>
          <w:sz w:val="24"/>
          <w:szCs w:val="24"/>
        </w:rPr>
        <w:object w:dxaOrig="780" w:dyaOrig="320" w14:anchorId="78FB517B">
          <v:shape id="_x0000_i3267" type="#_x0000_t75" style="width:39pt;height:16.5pt" o:ole="">
            <v:imagedata r:id="rId3926" o:title=""/>
          </v:shape>
          <o:OLEObject Type="Embed" ProgID="Equation.DSMT4" ShapeID="_x0000_i3267" DrawAspect="Content" ObjectID="_1796842331" r:id="rId3927"/>
        </w:object>
      </w:r>
    </w:p>
    <w:p w14:paraId="64161399" w14:textId="77777777" w:rsidR="00ED397D" w:rsidRPr="00330A7E" w:rsidRDefault="00ED397D" w:rsidP="000E1E56">
      <w:pPr>
        <w:pStyle w:val="ListParagraph"/>
        <w:numPr>
          <w:ilvl w:val="0"/>
          <w:numId w:val="34"/>
        </w:numPr>
        <w:spacing w:line="235" w:lineRule="auto"/>
        <w:rPr>
          <w:rFonts w:ascii="Times New Roman" w:hAnsi="Times New Roman" w:cs="Times New Roman"/>
          <w:sz w:val="24"/>
          <w:szCs w:val="24"/>
        </w:rPr>
      </w:pPr>
      <w:r w:rsidRPr="00330A7E">
        <w:rPr>
          <w:rFonts w:ascii="Times New Roman" w:hAnsi="Times New Roman" w:cs="Times New Roman"/>
          <w:sz w:val="24"/>
          <w:szCs w:val="24"/>
        </w:rPr>
        <w:t xml:space="preserve">Giả sử một chất phóng xạ bị phân rã theo cách sao cho khối lượng </w:t>
      </w:r>
      <w:r w:rsidRPr="00330A7E">
        <w:rPr>
          <w:rFonts w:ascii="Times New Roman" w:hAnsi="Times New Roman" w:cs="Times New Roman"/>
          <w:position w:val="-14"/>
          <w:sz w:val="24"/>
          <w:szCs w:val="24"/>
        </w:rPr>
        <w:object w:dxaOrig="540" w:dyaOrig="400" w14:anchorId="5C71CC00">
          <v:shape id="_x0000_i3268" type="#_x0000_t75" style="width:27pt;height:19.5pt" o:ole="">
            <v:imagedata r:id="rId3928" o:title=""/>
          </v:shape>
          <o:OLEObject Type="Embed" ProgID="Equation.DSMT4" ShapeID="_x0000_i3268" DrawAspect="Content" ObjectID="_1796842332" r:id="rId3929"/>
        </w:object>
      </w:r>
      <w:r w:rsidRPr="00330A7E">
        <w:rPr>
          <w:rFonts w:ascii="Times New Roman" w:hAnsi="Times New Roman" w:cs="Times New Roman"/>
          <w:sz w:val="24"/>
          <w:szCs w:val="24"/>
        </w:rPr>
        <w:t xml:space="preserve"> của chất còn lại (tính bằng kilôgam) sau </w:t>
      </w:r>
      <w:r w:rsidRPr="00330A7E">
        <w:rPr>
          <w:rFonts w:ascii="Times New Roman" w:hAnsi="Times New Roman" w:cs="Times New Roman"/>
          <w:position w:val="-6"/>
          <w:sz w:val="24"/>
          <w:szCs w:val="24"/>
        </w:rPr>
        <w:object w:dxaOrig="139" w:dyaOrig="240" w14:anchorId="14AC00A2">
          <v:shape id="_x0000_i3269" type="#_x0000_t75" style="width:7.5pt;height:12pt" o:ole="">
            <v:imagedata r:id="rId3930" o:title=""/>
          </v:shape>
          <o:OLEObject Type="Embed" ProgID="Equation.DSMT4" ShapeID="_x0000_i3269" DrawAspect="Content" ObjectID="_1796842333" r:id="rId3931"/>
        </w:object>
      </w:r>
      <w:r w:rsidRPr="00330A7E">
        <w:rPr>
          <w:rFonts w:ascii="Times New Roman" w:hAnsi="Times New Roman" w:cs="Times New Roman"/>
          <w:sz w:val="24"/>
          <w:szCs w:val="24"/>
        </w:rPr>
        <w:t xml:space="preserve"> ngày được cho bởi hàm số </w:t>
      </w:r>
      <w:r w:rsidRPr="00330A7E">
        <w:rPr>
          <w:rFonts w:ascii="Times New Roman" w:hAnsi="Times New Roman" w:cs="Times New Roman"/>
          <w:position w:val="-14"/>
          <w:sz w:val="24"/>
          <w:szCs w:val="24"/>
        </w:rPr>
        <w:object w:dxaOrig="1560" w:dyaOrig="400" w14:anchorId="25A0F828">
          <v:shape id="_x0000_i3270" type="#_x0000_t75" style="width:78pt;height:19.5pt" o:ole="">
            <v:imagedata r:id="rId3932" o:title=""/>
          </v:shape>
          <o:OLEObject Type="Embed" ProgID="Equation.DSMT4" ShapeID="_x0000_i3270" DrawAspect="Content" ObjectID="_1796842334" r:id="rId3933"/>
        </w:object>
      </w:r>
      <w:r w:rsidRPr="00330A7E">
        <w:rPr>
          <w:rFonts w:ascii="Times New Roman" w:hAnsi="Times New Roman" w:cs="Times New Roman"/>
          <w:sz w:val="24"/>
          <w:szCs w:val="24"/>
        </w:rPr>
        <w:t xml:space="preserve">. Tìm khối lượng của chất đó tại thời điểm </w:t>
      </w:r>
      <w:r w:rsidRPr="00330A7E">
        <w:rPr>
          <w:rFonts w:ascii="Times New Roman" w:hAnsi="Times New Roman" w:cs="Times New Roman"/>
          <w:position w:val="-6"/>
          <w:sz w:val="24"/>
          <w:szCs w:val="24"/>
        </w:rPr>
        <w:object w:dxaOrig="499" w:dyaOrig="279" w14:anchorId="2B5CDDF1">
          <v:shape id="_x0000_i3271" type="#_x0000_t75" style="width:25.5pt;height:13.5pt" o:ole="">
            <v:imagedata r:id="rId3934" o:title=""/>
          </v:shape>
          <o:OLEObject Type="Embed" ProgID="Equation.DSMT4" ShapeID="_x0000_i3271" DrawAspect="Content" ObjectID="_1796842335" r:id="rId3935"/>
        </w:object>
      </w:r>
      <w:r w:rsidRPr="00330A7E">
        <w:rPr>
          <w:rFonts w:ascii="Times New Roman" w:hAnsi="Times New Roman" w:cs="Times New Roman"/>
          <w:sz w:val="24"/>
          <w:szCs w:val="24"/>
        </w:rPr>
        <w:t>.</w:t>
      </w:r>
    </w:p>
    <w:p w14:paraId="3DFAC1D4" w14:textId="77777777" w:rsidR="00ED397D" w:rsidRPr="00330A7E" w:rsidRDefault="00ED397D" w:rsidP="00330A7E">
      <w:pPr>
        <w:tabs>
          <w:tab w:val="left" w:pos="992"/>
          <w:tab w:val="left" w:pos="3402"/>
          <w:tab w:val="left" w:pos="5669"/>
          <w:tab w:val="left" w:pos="7937"/>
        </w:tabs>
        <w:spacing w:after="0" w:line="235" w:lineRule="auto"/>
        <w:ind w:left="992"/>
        <w:jc w:val="both"/>
        <w:rPr>
          <w:rFonts w:ascii="Times New Roman" w:hAnsi="Times New Roman" w:cs="Times New Roman"/>
          <w:b/>
          <w:color w:val="0000FF"/>
          <w:sz w:val="24"/>
          <w:szCs w:val="24"/>
        </w:rPr>
      </w:pPr>
      <w:r w:rsidRPr="00330A7E">
        <w:rPr>
          <w:rFonts w:ascii="Times New Roman" w:hAnsi="Times New Roman" w:cs="Times New Roman"/>
          <w:b/>
          <w:bCs/>
          <w:color w:val="0000FF"/>
          <w:sz w:val="24"/>
          <w:szCs w:val="24"/>
        </w:rPr>
        <w:t>A.</w:t>
      </w:r>
      <w:r w:rsidRPr="00330A7E">
        <w:rPr>
          <w:rFonts w:ascii="Times New Roman" w:hAnsi="Times New Roman" w:cs="Times New Roman"/>
          <w:b/>
          <w:color w:val="0000FF"/>
          <w:sz w:val="24"/>
          <w:szCs w:val="24"/>
        </w:rPr>
        <w:t xml:space="preserve"> </w:t>
      </w:r>
      <w:r w:rsidRPr="00330A7E">
        <w:rPr>
          <w:rFonts w:ascii="Times New Roman" w:hAnsi="Times New Roman" w:cs="Times New Roman"/>
          <w:position w:val="-10"/>
          <w:sz w:val="24"/>
          <w:szCs w:val="24"/>
        </w:rPr>
        <w:object w:dxaOrig="600" w:dyaOrig="320" w14:anchorId="24BB1E00">
          <v:shape id="_x0000_i3272" type="#_x0000_t75" style="width:30pt;height:16.5pt" o:ole="">
            <v:imagedata r:id="rId3936" o:title=""/>
          </v:shape>
          <o:OLEObject Type="Embed" ProgID="Equation.DSMT4" ShapeID="_x0000_i3272" DrawAspect="Content" ObjectID="_1796842336" r:id="rId3937"/>
        </w:object>
      </w:r>
      <w:r w:rsidRPr="00330A7E">
        <w:rPr>
          <w:rFonts w:ascii="Times New Roman" w:hAnsi="Times New Roman" w:cs="Times New Roman"/>
          <w:b/>
          <w:color w:val="0000FF"/>
          <w:sz w:val="24"/>
          <w:szCs w:val="24"/>
        </w:rPr>
        <w:t xml:space="preserve"> </w:t>
      </w:r>
      <w:r w:rsidRPr="00330A7E">
        <w:rPr>
          <w:rFonts w:ascii="Times New Roman" w:hAnsi="Times New Roman" w:cs="Times New Roman"/>
          <w:b/>
          <w:bCs/>
          <w:color w:val="0000FF"/>
          <w:sz w:val="24"/>
          <w:szCs w:val="24"/>
        </w:rPr>
        <w:tab/>
        <w:t xml:space="preserve">B. </w:t>
      </w:r>
      <w:r w:rsidRPr="00330A7E">
        <w:rPr>
          <w:rFonts w:ascii="Times New Roman" w:hAnsi="Times New Roman" w:cs="Times New Roman"/>
          <w:position w:val="-10"/>
          <w:sz w:val="24"/>
          <w:szCs w:val="24"/>
        </w:rPr>
        <w:object w:dxaOrig="600" w:dyaOrig="320" w14:anchorId="397AA95C">
          <v:shape id="_x0000_i3273" type="#_x0000_t75" style="width:30pt;height:16.5pt" o:ole="">
            <v:imagedata r:id="rId3938" o:title=""/>
          </v:shape>
          <o:OLEObject Type="Embed" ProgID="Equation.DSMT4" ShapeID="_x0000_i3273" DrawAspect="Content" ObjectID="_1796842337" r:id="rId3939"/>
        </w:object>
      </w:r>
      <w:r w:rsidRPr="00330A7E">
        <w:rPr>
          <w:rFonts w:ascii="Times New Roman" w:hAnsi="Times New Roman" w:cs="Times New Roman"/>
          <w:b/>
          <w:bCs/>
          <w:color w:val="0000FF"/>
          <w:sz w:val="24"/>
          <w:szCs w:val="24"/>
        </w:rPr>
        <w:t xml:space="preserve"> </w:t>
      </w:r>
      <w:r w:rsidRPr="00330A7E">
        <w:rPr>
          <w:rFonts w:ascii="Times New Roman" w:hAnsi="Times New Roman" w:cs="Times New Roman"/>
          <w:b/>
          <w:bCs/>
          <w:color w:val="0000FF"/>
          <w:sz w:val="24"/>
          <w:szCs w:val="24"/>
        </w:rPr>
        <w:tab/>
        <w:t>C.</w:t>
      </w:r>
      <w:r w:rsidRPr="00330A7E">
        <w:rPr>
          <w:rFonts w:ascii="Times New Roman" w:hAnsi="Times New Roman" w:cs="Times New Roman"/>
          <w:b/>
          <w:color w:val="0000FF"/>
          <w:sz w:val="24"/>
          <w:szCs w:val="24"/>
        </w:rPr>
        <w:t xml:space="preserve"> </w:t>
      </w:r>
      <w:r w:rsidRPr="00330A7E">
        <w:rPr>
          <w:rFonts w:ascii="Times New Roman" w:hAnsi="Times New Roman" w:cs="Times New Roman"/>
          <w:position w:val="-10"/>
          <w:sz w:val="24"/>
          <w:szCs w:val="24"/>
        </w:rPr>
        <w:object w:dxaOrig="600" w:dyaOrig="320" w14:anchorId="31C01394">
          <v:shape id="_x0000_i3274" type="#_x0000_t75" style="width:30pt;height:16.5pt" o:ole="">
            <v:imagedata r:id="rId3940" o:title=""/>
          </v:shape>
          <o:OLEObject Type="Embed" ProgID="Equation.DSMT4" ShapeID="_x0000_i3274" DrawAspect="Content" ObjectID="_1796842338" r:id="rId3941"/>
        </w:object>
      </w:r>
      <w:r w:rsidRPr="00330A7E">
        <w:rPr>
          <w:rFonts w:ascii="Times New Roman" w:hAnsi="Times New Roman" w:cs="Times New Roman"/>
          <w:b/>
          <w:color w:val="0000FF"/>
          <w:sz w:val="24"/>
          <w:szCs w:val="24"/>
        </w:rPr>
        <w:t xml:space="preserve"> </w:t>
      </w:r>
      <w:r w:rsidRPr="00330A7E">
        <w:rPr>
          <w:rFonts w:ascii="Times New Roman" w:hAnsi="Times New Roman" w:cs="Times New Roman"/>
          <w:b/>
          <w:bCs/>
          <w:color w:val="0000FF"/>
          <w:sz w:val="24"/>
          <w:szCs w:val="24"/>
        </w:rPr>
        <w:tab/>
        <w:t>D.</w:t>
      </w:r>
      <w:r w:rsidRPr="00330A7E">
        <w:rPr>
          <w:rFonts w:ascii="Times New Roman" w:hAnsi="Times New Roman" w:cs="Times New Roman"/>
          <w:b/>
          <w:color w:val="0000FF"/>
          <w:sz w:val="24"/>
          <w:szCs w:val="24"/>
        </w:rPr>
        <w:t xml:space="preserve"> </w:t>
      </w:r>
      <w:r w:rsidRPr="00330A7E">
        <w:rPr>
          <w:rFonts w:ascii="Times New Roman" w:hAnsi="Times New Roman" w:cs="Times New Roman"/>
          <w:position w:val="-10"/>
          <w:sz w:val="24"/>
          <w:szCs w:val="24"/>
        </w:rPr>
        <w:object w:dxaOrig="600" w:dyaOrig="320" w14:anchorId="30BBD07C">
          <v:shape id="_x0000_i3275" type="#_x0000_t75" style="width:30pt;height:16.5pt" o:ole="">
            <v:imagedata r:id="rId3942" o:title=""/>
          </v:shape>
          <o:OLEObject Type="Embed" ProgID="Equation.DSMT4" ShapeID="_x0000_i3275" DrawAspect="Content" ObjectID="_1796842339" r:id="rId3943"/>
        </w:object>
      </w:r>
      <w:r w:rsidRPr="00330A7E">
        <w:rPr>
          <w:rFonts w:ascii="Times New Roman" w:hAnsi="Times New Roman" w:cs="Times New Roman"/>
          <w:b/>
          <w:color w:val="0000FF"/>
          <w:sz w:val="24"/>
          <w:szCs w:val="24"/>
        </w:rPr>
        <w:t xml:space="preserve"> </w:t>
      </w:r>
    </w:p>
    <w:p w14:paraId="57EAB569" w14:textId="77777777" w:rsidR="00ED397D" w:rsidRPr="00330A7E" w:rsidRDefault="00ED397D" w:rsidP="00330A7E">
      <w:pPr>
        <w:tabs>
          <w:tab w:val="left" w:pos="992"/>
          <w:tab w:val="left" w:pos="3402"/>
          <w:tab w:val="left" w:pos="5669"/>
          <w:tab w:val="left" w:pos="7937"/>
        </w:tabs>
        <w:spacing w:after="0"/>
        <w:ind w:left="540"/>
        <w:jc w:val="center"/>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Giải</w:t>
      </w:r>
    </w:p>
    <w:p w14:paraId="623E5D5A" w14:textId="77777777" w:rsidR="00ED397D" w:rsidRPr="00330A7E" w:rsidRDefault="00ED397D" w:rsidP="00330A7E">
      <w:pPr>
        <w:tabs>
          <w:tab w:val="left" w:pos="992"/>
          <w:tab w:val="left" w:pos="3402"/>
          <w:tab w:val="left" w:pos="5669"/>
          <w:tab w:val="left" w:pos="7937"/>
        </w:tabs>
        <w:spacing w:after="0"/>
        <w:ind w:left="540"/>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 xml:space="preserve">Chọn </w:t>
      </w:r>
      <w:r w:rsidRPr="00330A7E">
        <w:rPr>
          <w:rFonts w:ascii="Times New Roman" w:hAnsi="Times New Roman" w:cs="Times New Roman"/>
          <w:b/>
          <w:color w:val="0000FF"/>
          <w:sz w:val="24"/>
          <w:szCs w:val="24"/>
          <w:u w:val="single"/>
          <w:lang w:val="nl-NL"/>
        </w:rPr>
        <w:t>C</w:t>
      </w:r>
    </w:p>
    <w:p w14:paraId="0D90283B" w14:textId="77777777" w:rsidR="00ED397D" w:rsidRPr="00330A7E" w:rsidRDefault="00ED397D" w:rsidP="00330A7E">
      <w:pPr>
        <w:tabs>
          <w:tab w:val="left" w:pos="992"/>
          <w:tab w:val="left" w:pos="3402"/>
          <w:tab w:val="left" w:pos="5669"/>
          <w:tab w:val="left" w:pos="7937"/>
        </w:tabs>
        <w:spacing w:after="0" w:line="235" w:lineRule="auto"/>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Khi </w:t>
      </w:r>
      <w:r w:rsidRPr="00330A7E">
        <w:rPr>
          <w:rFonts w:ascii="Times New Roman" w:hAnsi="Times New Roman" w:cs="Times New Roman"/>
          <w:position w:val="-10"/>
          <w:sz w:val="24"/>
          <w:szCs w:val="24"/>
        </w:rPr>
        <w:object w:dxaOrig="3280" w:dyaOrig="360" w14:anchorId="3039F5F9">
          <v:shape id="_x0000_i3276" type="#_x0000_t75" style="width:163.5pt;height:18pt" o:ole="">
            <v:imagedata r:id="rId3944" o:title=""/>
          </v:shape>
          <o:OLEObject Type="Embed" ProgID="Equation.DSMT4" ShapeID="_x0000_i3276" DrawAspect="Content" ObjectID="_1796842340" r:id="rId3945"/>
        </w:object>
      </w:r>
      <w:r w:rsidRPr="00330A7E">
        <w:rPr>
          <w:rFonts w:ascii="Times New Roman" w:hAnsi="Times New Roman" w:cs="Times New Roman"/>
          <w:sz w:val="24"/>
          <w:szCs w:val="24"/>
        </w:rPr>
        <w:t xml:space="preserve">. Vậy khối lượng của chất phóng xạ ban đầu là </w:t>
      </w:r>
      <w:r w:rsidRPr="00330A7E">
        <w:rPr>
          <w:rFonts w:ascii="Times New Roman" w:hAnsi="Times New Roman" w:cs="Times New Roman"/>
          <w:position w:val="-10"/>
          <w:sz w:val="24"/>
          <w:szCs w:val="24"/>
        </w:rPr>
        <w:object w:dxaOrig="560" w:dyaOrig="320" w14:anchorId="3A9E0B87">
          <v:shape id="_x0000_i3277" type="#_x0000_t75" style="width:28.5pt;height:16.5pt" o:ole="">
            <v:imagedata r:id="rId3946" o:title=""/>
          </v:shape>
          <o:OLEObject Type="Embed" ProgID="Equation.DSMT4" ShapeID="_x0000_i3277" DrawAspect="Content" ObjectID="_1796842341" r:id="rId3947"/>
        </w:object>
      </w:r>
      <w:r w:rsidRPr="00330A7E">
        <w:rPr>
          <w:rFonts w:ascii="Times New Roman" w:hAnsi="Times New Roman" w:cs="Times New Roman"/>
          <w:sz w:val="24"/>
          <w:szCs w:val="24"/>
        </w:rPr>
        <w:t>.</w:t>
      </w:r>
    </w:p>
    <w:p w14:paraId="6E640D70" w14:textId="77777777" w:rsidR="00ED397D" w:rsidRPr="00330A7E" w:rsidRDefault="00ED397D" w:rsidP="00330A7E">
      <w:pPr>
        <w:ind w:left="992"/>
        <w:rPr>
          <w:rFonts w:ascii="Times New Roman" w:hAnsi="Times New Roman" w:cs="Times New Roman"/>
          <w:b/>
          <w:bCs/>
          <w:sz w:val="24"/>
          <w:szCs w:val="24"/>
        </w:rPr>
      </w:pPr>
    </w:p>
    <w:p w14:paraId="0F646FC3" w14:textId="77777777" w:rsidR="00ED397D" w:rsidRPr="00330A7E" w:rsidRDefault="00ED397D" w:rsidP="00330A7E">
      <w:pPr>
        <w:rPr>
          <w:rFonts w:ascii="Times New Roman" w:hAnsi="Times New Roman" w:cs="Times New Roman"/>
          <w:b/>
          <w:bCs/>
          <w:color w:val="0033CC"/>
          <w:sz w:val="24"/>
          <w:szCs w:val="24"/>
        </w:rPr>
      </w:pPr>
      <w:r w:rsidRPr="00330A7E">
        <w:rPr>
          <w:rFonts w:ascii="Times New Roman" w:hAnsi="Times New Roman" w:cs="Times New Roman"/>
          <w:b/>
          <w:bCs/>
          <w:sz w:val="24"/>
          <w:szCs w:val="24"/>
        </w:rPr>
        <w:t xml:space="preserve">Phần II. </w:t>
      </w:r>
      <w:r w:rsidRPr="00330A7E">
        <w:rPr>
          <w:rFonts w:ascii="Times New Roman" w:hAnsi="Times New Roman" w:cs="Times New Roman"/>
          <w:b/>
          <w:bCs/>
          <w:color w:val="0033CC"/>
          <w:sz w:val="24"/>
          <w:szCs w:val="24"/>
        </w:rPr>
        <w:t>Câu trắc nghiệm đúng sai</w:t>
      </w:r>
    </w:p>
    <w:p w14:paraId="1B2038E0" w14:textId="77777777" w:rsidR="00ED397D" w:rsidRPr="00330A7E" w:rsidRDefault="00ED397D" w:rsidP="000E1E56">
      <w:pPr>
        <w:pStyle w:val="ListParagraph"/>
        <w:numPr>
          <w:ilvl w:val="0"/>
          <w:numId w:val="9"/>
        </w:numPr>
        <w:tabs>
          <w:tab w:val="left" w:pos="992"/>
        </w:tabs>
        <w:spacing w:before="120" w:line="276" w:lineRule="auto"/>
        <w:rPr>
          <w:rFonts w:ascii="Times New Roman" w:hAnsi="Times New Roman" w:cs="Times New Roman"/>
          <w:b/>
          <w:bCs/>
          <w:sz w:val="24"/>
          <w:szCs w:val="24"/>
        </w:rPr>
      </w:pPr>
      <w:r w:rsidRPr="00330A7E">
        <w:rPr>
          <w:rFonts w:ascii="Times New Roman" w:hAnsi="Times New Roman" w:cs="Times New Roman"/>
          <w:b/>
          <w:bCs/>
          <w:i/>
          <w:iCs/>
          <w:position w:val="-18"/>
          <w:sz w:val="24"/>
          <w:szCs w:val="24"/>
        </w:rPr>
        <w:t xml:space="preserve">                                                                                                     </w:t>
      </w:r>
    </w:p>
    <w:p w14:paraId="3E32A338" w14:textId="77777777" w:rsidR="00ED397D" w:rsidRPr="00330A7E" w:rsidRDefault="00ED397D" w:rsidP="00330A7E">
      <w:pPr>
        <w:tabs>
          <w:tab w:val="left" w:pos="994"/>
          <w:tab w:val="left" w:pos="3398"/>
          <w:tab w:val="left" w:pos="5674"/>
          <w:tab w:val="left" w:pos="7934"/>
        </w:tabs>
        <w:ind w:left="992" w:firstLine="1"/>
        <w:rPr>
          <w:rFonts w:ascii="Times New Roman" w:hAnsi="Times New Roman" w:cs="Times New Roman"/>
          <w:b/>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bCs/>
          <w:sz w:val="24"/>
          <w:szCs w:val="24"/>
        </w:rPr>
        <w:t>Đường</w:t>
      </w:r>
      <w:r w:rsidRPr="00330A7E">
        <w:rPr>
          <w:rFonts w:ascii="Times New Roman" w:hAnsi="Times New Roman" w:cs="Times New Roman"/>
          <w:bCs/>
          <w:sz w:val="24"/>
          <w:szCs w:val="24"/>
          <w:lang w:val="vi-VN"/>
        </w:rPr>
        <w:t xml:space="preserve"> thẳng </w:t>
      </w:r>
      <w:r w:rsidRPr="00330A7E">
        <w:rPr>
          <w:rFonts w:ascii="Times New Roman" w:hAnsi="Times New Roman" w:cs="Times New Roman"/>
          <w:position w:val="-4"/>
          <w:sz w:val="24"/>
          <w:szCs w:val="24"/>
        </w:rPr>
        <w:object w:dxaOrig="220" w:dyaOrig="260" w14:anchorId="5C2D0B1D">
          <v:shape id="_x0000_i3278" type="#_x0000_t75" style="width:10.5pt;height:13.5pt" o:ole="">
            <v:imagedata r:id="rId3948" o:title=""/>
          </v:shape>
          <o:OLEObject Type="Embed" ProgID="Equation.DSMT4" ShapeID="_x0000_i3278" DrawAspect="Content" ObjectID="_1796842342" r:id="rId3949"/>
        </w:object>
      </w:r>
      <w:r w:rsidRPr="00330A7E">
        <w:rPr>
          <w:rFonts w:ascii="Times New Roman" w:hAnsi="Times New Roman" w:cs="Times New Roman"/>
          <w:sz w:val="24"/>
          <w:szCs w:val="24"/>
          <w:lang w:val="vi-VN"/>
        </w:rPr>
        <w:t xml:space="preserve"> đi qua  </w:t>
      </w:r>
      <w:r w:rsidRPr="00330A7E">
        <w:rPr>
          <w:rFonts w:ascii="Times New Roman" w:hAnsi="Times New Roman" w:cs="Times New Roman"/>
          <w:position w:val="-14"/>
          <w:sz w:val="24"/>
          <w:szCs w:val="24"/>
        </w:rPr>
        <w:object w:dxaOrig="1219" w:dyaOrig="400" w14:anchorId="471045E8">
          <v:shape id="_x0000_i3279" type="#_x0000_t75" style="width:61.5pt;height:19.5pt" o:ole="">
            <v:imagedata r:id="rId3950" o:title=""/>
          </v:shape>
          <o:OLEObject Type="Embed" ProgID="Equation.DSMT4" ShapeID="_x0000_i3279" DrawAspect="Content" ObjectID="_1796842343" r:id="rId3951"/>
        </w:object>
      </w:r>
      <w:r w:rsidRPr="00330A7E">
        <w:rPr>
          <w:rFonts w:ascii="Times New Roman" w:hAnsi="Times New Roman" w:cs="Times New Roman"/>
          <w:sz w:val="24"/>
          <w:szCs w:val="24"/>
        </w:rPr>
        <w:t>.</w:t>
      </w:r>
      <w:r w:rsidRPr="00330A7E">
        <w:rPr>
          <w:rFonts w:ascii="Times New Roman" w:hAnsi="Times New Roman" w:cs="Times New Roman"/>
          <w:sz w:val="24"/>
          <w:szCs w:val="24"/>
          <w:lang w:val="vi-VN"/>
        </w:rPr>
        <w:t xml:space="preserve"> </w:t>
      </w:r>
      <w:r w:rsidRPr="00330A7E">
        <w:rPr>
          <w:rFonts w:ascii="Times New Roman" w:hAnsi="Times New Roman" w:cs="Times New Roman"/>
          <w:b/>
          <w:sz w:val="24"/>
          <w:szCs w:val="24"/>
        </w:rPr>
        <w:t>Mệnh đề a) đúng.</w:t>
      </w:r>
    </w:p>
    <w:p w14:paraId="37AC7DE0" w14:textId="77777777" w:rsidR="00ED397D" w:rsidRPr="00330A7E" w:rsidRDefault="00ED397D" w:rsidP="00330A7E">
      <w:pPr>
        <w:ind w:left="993"/>
        <w:rPr>
          <w:rFonts w:ascii="Times New Roman" w:hAnsi="Times New Roman" w:cs="Times New Roman"/>
          <w:sz w:val="24"/>
          <w:szCs w:val="24"/>
        </w:rPr>
      </w:pPr>
      <w:r w:rsidRPr="00330A7E">
        <w:rPr>
          <w:rFonts w:ascii="Times New Roman" w:hAnsi="Times New Roman" w:cs="Times New Roman"/>
          <w:b/>
          <w:color w:val="0000FF"/>
          <w:sz w:val="24"/>
          <w:szCs w:val="24"/>
        </w:rPr>
        <w:t>b)</w:t>
      </w:r>
      <w:r w:rsidRPr="00330A7E">
        <w:rPr>
          <w:rFonts w:ascii="Times New Roman" w:hAnsi="Times New Roman" w:cs="Times New Roman"/>
          <w:b/>
          <w:sz w:val="24"/>
          <w:szCs w:val="24"/>
        </w:rPr>
        <w:t xml:space="preserve"> </w:t>
      </w:r>
      <w:r w:rsidRPr="00330A7E">
        <w:rPr>
          <w:rFonts w:ascii="Times New Roman" w:hAnsi="Times New Roman" w:cs="Times New Roman"/>
          <w:bCs/>
          <w:sz w:val="24"/>
          <w:szCs w:val="24"/>
        </w:rPr>
        <w:t>Đường</w:t>
      </w:r>
      <w:r w:rsidRPr="00330A7E">
        <w:rPr>
          <w:rFonts w:ascii="Times New Roman" w:hAnsi="Times New Roman" w:cs="Times New Roman"/>
          <w:bCs/>
          <w:sz w:val="24"/>
          <w:szCs w:val="24"/>
          <w:lang w:val="vi-VN"/>
        </w:rPr>
        <w:t xml:space="preserve"> thẳng </w:t>
      </w:r>
      <w:r w:rsidRPr="00330A7E">
        <w:rPr>
          <w:rFonts w:ascii="Times New Roman" w:hAnsi="Times New Roman" w:cs="Times New Roman"/>
          <w:position w:val="-6"/>
          <w:sz w:val="24"/>
          <w:szCs w:val="24"/>
        </w:rPr>
        <w:object w:dxaOrig="220" w:dyaOrig="279" w14:anchorId="56569E1C">
          <v:shape id="_x0000_i3280" type="#_x0000_t75" style="width:10.5pt;height:13.5pt" o:ole="">
            <v:imagedata r:id="rId3952" o:title=""/>
          </v:shape>
          <o:OLEObject Type="Embed" ProgID="Equation.DSMT4" ShapeID="_x0000_i3280" DrawAspect="Content" ObjectID="_1796842344" r:id="rId3953"/>
        </w:object>
      </w:r>
      <w:r w:rsidRPr="00330A7E">
        <w:rPr>
          <w:rFonts w:ascii="Times New Roman" w:hAnsi="Times New Roman" w:cs="Times New Roman"/>
          <w:sz w:val="24"/>
          <w:szCs w:val="24"/>
          <w:lang w:val="vi-VN"/>
        </w:rPr>
        <w:t xml:space="preserve">có một véc tơ chỉ phương là </w:t>
      </w:r>
      <w:r w:rsidRPr="00330A7E">
        <w:rPr>
          <w:rFonts w:ascii="Times New Roman" w:hAnsi="Times New Roman" w:cs="Times New Roman"/>
          <w:position w:val="-14"/>
          <w:sz w:val="24"/>
          <w:szCs w:val="24"/>
        </w:rPr>
        <w:object w:dxaOrig="1040" w:dyaOrig="520" w14:anchorId="53FC874A">
          <v:shape id="_x0000_i3281" type="#_x0000_t75" style="width:52.5pt;height:25.5pt" o:ole="">
            <v:imagedata r:id="rId3954" o:title=""/>
          </v:shape>
          <o:OLEObject Type="Embed" ProgID="Equation.DSMT4" ShapeID="_x0000_i3281" DrawAspect="Content" ObjectID="_1796842345" r:id="rId3955"/>
        </w:object>
      </w:r>
      <w:r w:rsidRPr="00330A7E">
        <w:rPr>
          <w:rFonts w:ascii="Times New Roman" w:hAnsi="Times New Roman" w:cs="Times New Roman"/>
          <w:sz w:val="24"/>
          <w:szCs w:val="24"/>
        </w:rPr>
        <w:t>.</w:t>
      </w:r>
    </w:p>
    <w:p w14:paraId="6F65CEBE" w14:textId="77777777" w:rsidR="00ED397D" w:rsidRPr="00330A7E" w:rsidRDefault="00ED397D" w:rsidP="00330A7E">
      <w:pPr>
        <w:ind w:left="993"/>
        <w:rPr>
          <w:rFonts w:ascii="Times New Roman" w:hAnsi="Times New Roman" w:cs="Times New Roman"/>
          <w:sz w:val="24"/>
          <w:szCs w:val="24"/>
        </w:rPr>
      </w:pPr>
      <w:r w:rsidRPr="00330A7E">
        <w:rPr>
          <w:rFonts w:ascii="Times New Roman" w:hAnsi="Times New Roman" w:cs="Times New Roman"/>
          <w:bCs/>
          <w:sz w:val="24"/>
          <w:szCs w:val="24"/>
        </w:rPr>
        <w:t>Trục</w:t>
      </w:r>
      <w:r w:rsidRPr="00330A7E">
        <w:rPr>
          <w:rFonts w:ascii="Times New Roman" w:hAnsi="Times New Roman" w:cs="Times New Roman"/>
          <w:bCs/>
          <w:sz w:val="24"/>
          <w:szCs w:val="24"/>
          <w:lang w:val="vi-VN"/>
        </w:rPr>
        <w:t xml:space="preserve">  </w:t>
      </w:r>
      <w:r w:rsidRPr="00330A7E">
        <w:rPr>
          <w:rFonts w:ascii="Times New Roman" w:hAnsi="Times New Roman" w:cs="Times New Roman"/>
          <w:position w:val="-6"/>
          <w:sz w:val="24"/>
          <w:szCs w:val="24"/>
        </w:rPr>
        <w:object w:dxaOrig="360" w:dyaOrig="279" w14:anchorId="19DF0A09">
          <v:shape id="_x0000_i3282" type="#_x0000_t75" style="width:18pt;height:13.5pt" o:ole="">
            <v:imagedata r:id="rId3956" o:title=""/>
          </v:shape>
          <o:OLEObject Type="Embed" ProgID="Equation.DSMT4" ShapeID="_x0000_i3282" DrawAspect="Content" ObjectID="_1796842346" r:id="rId3957"/>
        </w:object>
      </w:r>
      <w:r w:rsidRPr="00330A7E">
        <w:rPr>
          <w:rFonts w:ascii="Times New Roman" w:hAnsi="Times New Roman" w:cs="Times New Roman"/>
          <w:sz w:val="24"/>
          <w:szCs w:val="24"/>
          <w:lang w:val="vi-VN"/>
        </w:rPr>
        <w:t xml:space="preserve">có một véc tơ chỉ phương là </w:t>
      </w:r>
      <w:r w:rsidRPr="00330A7E">
        <w:rPr>
          <w:rFonts w:ascii="Times New Roman" w:hAnsi="Times New Roman" w:cs="Times New Roman"/>
          <w:position w:val="-14"/>
          <w:sz w:val="24"/>
          <w:szCs w:val="24"/>
        </w:rPr>
        <w:object w:dxaOrig="960" w:dyaOrig="520" w14:anchorId="1C90C12E">
          <v:shape id="_x0000_i3283" type="#_x0000_t75" style="width:48pt;height:25.5pt" o:ole="">
            <v:imagedata r:id="rId3958" o:title=""/>
          </v:shape>
          <o:OLEObject Type="Embed" ProgID="Equation.DSMT4" ShapeID="_x0000_i3283" DrawAspect="Content" ObjectID="_1796842347" r:id="rId3959"/>
        </w:object>
      </w:r>
      <w:r w:rsidRPr="00330A7E">
        <w:rPr>
          <w:rFonts w:ascii="Times New Roman" w:hAnsi="Times New Roman" w:cs="Times New Roman"/>
          <w:sz w:val="24"/>
          <w:szCs w:val="24"/>
        </w:rPr>
        <w:t>.</w:t>
      </w:r>
    </w:p>
    <w:p w14:paraId="2FB93D18" w14:textId="77777777" w:rsidR="00ED397D" w:rsidRPr="00330A7E" w:rsidRDefault="00ED397D" w:rsidP="00330A7E">
      <w:pPr>
        <w:tabs>
          <w:tab w:val="left" w:pos="993"/>
          <w:tab w:val="left" w:pos="3398"/>
          <w:tab w:val="left" w:pos="5674"/>
          <w:tab w:val="left" w:pos="7934"/>
        </w:tabs>
        <w:ind w:left="992" w:firstLine="1"/>
        <w:rPr>
          <w:rFonts w:ascii="Times New Roman" w:hAnsi="Times New Roman" w:cs="Times New Roman"/>
          <w:sz w:val="24"/>
          <w:szCs w:val="24"/>
          <w:lang w:val="en-GB"/>
        </w:rPr>
      </w:pPr>
      <w:r w:rsidRPr="00330A7E">
        <w:rPr>
          <w:rFonts w:ascii="Times New Roman" w:hAnsi="Times New Roman" w:cs="Times New Roman"/>
          <w:sz w:val="24"/>
          <w:szCs w:val="24"/>
          <w:lang w:val="vi-VN"/>
        </w:rPr>
        <w:t xml:space="preserve"> Ta có </w:t>
      </w:r>
      <w:r w:rsidRPr="00330A7E">
        <w:rPr>
          <w:rFonts w:ascii="Times New Roman" w:hAnsi="Times New Roman" w:cs="Times New Roman"/>
          <w:position w:val="-28"/>
          <w:sz w:val="24"/>
          <w:szCs w:val="24"/>
        </w:rPr>
        <w:object w:dxaOrig="2340" w:dyaOrig="720" w14:anchorId="784FC73E">
          <v:shape id="_x0000_i3284" type="#_x0000_t75" style="width:117pt;height:36pt" o:ole="">
            <v:imagedata r:id="rId3960" o:title=""/>
          </v:shape>
          <o:OLEObject Type="Embed" ProgID="Equation.DSMT4" ShapeID="_x0000_i3284" DrawAspect="Content" ObjectID="_1796842348" r:id="rId3961"/>
        </w:object>
      </w:r>
      <w:r w:rsidRPr="00330A7E">
        <w:rPr>
          <w:rFonts w:ascii="Times New Roman" w:hAnsi="Times New Roman" w:cs="Times New Roman"/>
          <w:sz w:val="24"/>
          <w:szCs w:val="24"/>
          <w:lang w:val="en-GB"/>
        </w:rPr>
        <w:t xml:space="preserve">  </w:t>
      </w:r>
      <w:r w:rsidRPr="00330A7E">
        <w:rPr>
          <w:rFonts w:ascii="Times New Roman" w:hAnsi="Times New Roman" w:cs="Times New Roman"/>
          <w:b/>
          <w:sz w:val="24"/>
          <w:szCs w:val="24"/>
        </w:rPr>
        <w:t>Mệnh đề b) đúng.</w:t>
      </w:r>
    </w:p>
    <w:p w14:paraId="7069951C" w14:textId="77777777" w:rsidR="00ED397D" w:rsidRPr="00330A7E" w:rsidRDefault="00ED397D" w:rsidP="00330A7E">
      <w:pPr>
        <w:ind w:left="993"/>
        <w:rPr>
          <w:rFonts w:ascii="Times New Roman" w:hAnsi="Times New Roman" w:cs="Times New Roman"/>
          <w:sz w:val="24"/>
          <w:szCs w:val="24"/>
        </w:rPr>
      </w:pPr>
      <w:r w:rsidRPr="00330A7E">
        <w:rPr>
          <w:rFonts w:ascii="Times New Roman" w:hAnsi="Times New Roman" w:cs="Times New Roman"/>
          <w:b/>
          <w:color w:val="0000FF"/>
          <w:sz w:val="24"/>
          <w:szCs w:val="24"/>
        </w:rPr>
        <w:t xml:space="preserve">c) </w:t>
      </w:r>
      <w:r w:rsidRPr="00330A7E">
        <w:rPr>
          <w:rFonts w:ascii="Times New Roman" w:hAnsi="Times New Roman" w:cs="Times New Roman"/>
          <w:bCs/>
          <w:sz w:val="24"/>
          <w:szCs w:val="24"/>
        </w:rPr>
        <w:t>Đường</w:t>
      </w:r>
      <w:r w:rsidRPr="00330A7E">
        <w:rPr>
          <w:rFonts w:ascii="Times New Roman" w:hAnsi="Times New Roman" w:cs="Times New Roman"/>
          <w:bCs/>
          <w:sz w:val="24"/>
          <w:szCs w:val="24"/>
          <w:lang w:val="vi-VN"/>
        </w:rPr>
        <w:t xml:space="preserve"> thẳng </w:t>
      </w:r>
      <w:r w:rsidRPr="00330A7E">
        <w:rPr>
          <w:rFonts w:ascii="Times New Roman" w:hAnsi="Times New Roman" w:cs="Times New Roman"/>
          <w:position w:val="-6"/>
          <w:sz w:val="24"/>
          <w:szCs w:val="24"/>
        </w:rPr>
        <w:object w:dxaOrig="220" w:dyaOrig="279" w14:anchorId="279B84F2">
          <v:shape id="_x0000_i3285" type="#_x0000_t75" style="width:10.5pt;height:13.5pt" o:ole="">
            <v:imagedata r:id="rId3962" o:title=""/>
          </v:shape>
          <o:OLEObject Type="Embed" ProgID="Equation.DSMT4" ShapeID="_x0000_i3285" DrawAspect="Content" ObjectID="_1796842349" r:id="rId3963"/>
        </w:object>
      </w:r>
      <w:r w:rsidRPr="00330A7E">
        <w:rPr>
          <w:rFonts w:ascii="Times New Roman" w:hAnsi="Times New Roman" w:cs="Times New Roman"/>
          <w:sz w:val="24"/>
          <w:szCs w:val="24"/>
          <w:lang w:val="vi-VN"/>
        </w:rPr>
        <w:t xml:space="preserve">có một véc tơ chỉ phương là </w:t>
      </w:r>
      <w:r w:rsidRPr="00330A7E">
        <w:rPr>
          <w:rFonts w:ascii="Times New Roman" w:hAnsi="Times New Roman" w:cs="Times New Roman"/>
          <w:position w:val="-14"/>
          <w:sz w:val="24"/>
          <w:szCs w:val="24"/>
        </w:rPr>
        <w:object w:dxaOrig="1040" w:dyaOrig="520" w14:anchorId="1447EF4A">
          <v:shape id="_x0000_i3286" type="#_x0000_t75" style="width:52.5pt;height:25.5pt" o:ole="">
            <v:imagedata r:id="rId3964" o:title=""/>
          </v:shape>
          <o:OLEObject Type="Embed" ProgID="Equation.DSMT4" ShapeID="_x0000_i3286" DrawAspect="Content" ObjectID="_1796842350" r:id="rId3965"/>
        </w:object>
      </w:r>
      <w:r w:rsidRPr="00330A7E">
        <w:rPr>
          <w:rFonts w:ascii="Times New Roman" w:hAnsi="Times New Roman" w:cs="Times New Roman"/>
          <w:sz w:val="24"/>
          <w:szCs w:val="24"/>
        </w:rPr>
        <w:t>.</w:t>
      </w:r>
    </w:p>
    <w:p w14:paraId="1D8A59BF" w14:textId="77777777" w:rsidR="00ED397D" w:rsidRPr="00330A7E" w:rsidRDefault="00ED397D" w:rsidP="00330A7E">
      <w:pPr>
        <w:ind w:left="993"/>
        <w:rPr>
          <w:rFonts w:ascii="Times New Roman" w:eastAsia="Times New Roman" w:hAnsi="Times New Roman" w:cs="Times New Roman"/>
          <w:sz w:val="24"/>
          <w:szCs w:val="24"/>
          <w:lang w:val="en-GB"/>
        </w:rPr>
      </w:pPr>
      <w:r w:rsidRPr="00330A7E">
        <w:rPr>
          <w:rFonts w:ascii="Times New Roman" w:hAnsi="Times New Roman" w:cs="Times New Roman"/>
          <w:color w:val="000000" w:themeColor="text1"/>
          <w:sz w:val="24"/>
          <w:szCs w:val="24"/>
        </w:rPr>
        <w:t>Gọi</w:t>
      </w:r>
      <w:r w:rsidRPr="00330A7E">
        <w:rPr>
          <w:rFonts w:ascii="Times New Roman" w:hAnsi="Times New Roman" w:cs="Times New Roman"/>
          <w:color w:val="000000" w:themeColor="text1"/>
          <w:sz w:val="24"/>
          <w:szCs w:val="24"/>
          <w:lang w:val="vi-VN"/>
        </w:rPr>
        <w:t xml:space="preserve"> </w:t>
      </w:r>
      <w:r w:rsidRPr="00330A7E">
        <w:rPr>
          <w:rFonts w:ascii="Times New Roman" w:hAnsi="Times New Roman" w:cs="Times New Roman"/>
          <w:position w:val="-14"/>
          <w:sz w:val="24"/>
          <w:szCs w:val="24"/>
        </w:rPr>
        <w:object w:dxaOrig="1700" w:dyaOrig="400" w14:anchorId="26B3A647">
          <v:shape id="_x0000_i3287" type="#_x0000_t75" style="width:85.5pt;height:19.5pt" o:ole="">
            <v:imagedata r:id="rId3966" o:title=""/>
          </v:shape>
          <o:OLEObject Type="Embed" ProgID="Equation.DSMT4" ShapeID="_x0000_i3287" DrawAspect="Content" ObjectID="_1796842351" r:id="rId3967"/>
        </w:object>
      </w:r>
      <w:r w:rsidRPr="00330A7E">
        <w:rPr>
          <w:rFonts w:ascii="Times New Roman" w:hAnsi="Times New Roman" w:cs="Times New Roman"/>
          <w:color w:val="000000" w:themeColor="text1"/>
          <w:sz w:val="24"/>
          <w:szCs w:val="24"/>
          <w:lang w:val="vi-VN"/>
        </w:rPr>
        <w:t xml:space="preserve"> là hình chiếu vuông góc của </w:t>
      </w:r>
      <w:r w:rsidRPr="00330A7E">
        <w:rPr>
          <w:rFonts w:ascii="Times New Roman" w:hAnsi="Times New Roman" w:cs="Times New Roman"/>
          <w:color w:val="000000" w:themeColor="text1"/>
          <w:sz w:val="24"/>
          <w:szCs w:val="24"/>
        </w:rPr>
        <w:t>điểm</w:t>
      </w:r>
      <w:r w:rsidRPr="00330A7E">
        <w:rPr>
          <w:rFonts w:ascii="Times New Roman" w:hAnsi="Times New Roman" w:cs="Times New Roman"/>
          <w:color w:val="000000" w:themeColor="text1"/>
          <w:sz w:val="24"/>
          <w:szCs w:val="24"/>
          <w:lang w:val="vi-VN"/>
        </w:rPr>
        <w:t xml:space="preserve"> </w:t>
      </w:r>
      <w:r w:rsidRPr="00330A7E">
        <w:rPr>
          <w:rFonts w:ascii="Times New Roman" w:hAnsi="Times New Roman" w:cs="Times New Roman"/>
          <w:position w:val="-4"/>
          <w:sz w:val="24"/>
          <w:szCs w:val="24"/>
        </w:rPr>
        <w:object w:dxaOrig="240" w:dyaOrig="260" w14:anchorId="54FEB4B4">
          <v:shape id="_x0000_i3288" type="#_x0000_t75" style="width:12pt;height:13.5pt" o:ole="">
            <v:imagedata r:id="rId3968" o:title=""/>
          </v:shape>
          <o:OLEObject Type="Embed" ProgID="Equation.DSMT4" ShapeID="_x0000_i3288" DrawAspect="Content" ObjectID="_1796842352" r:id="rId3969"/>
        </w:object>
      </w:r>
      <w:r w:rsidRPr="00330A7E">
        <w:rPr>
          <w:rFonts w:ascii="Times New Roman" w:hAnsi="Times New Roman" w:cs="Times New Roman"/>
          <w:sz w:val="24"/>
          <w:szCs w:val="24"/>
          <w:lang w:val="vi-VN"/>
        </w:rPr>
        <w:t xml:space="preserve">trên  đường thẳng </w:t>
      </w:r>
      <w:r w:rsidRPr="00330A7E">
        <w:rPr>
          <w:rFonts w:ascii="Times New Roman" w:hAnsi="Times New Roman" w:cs="Times New Roman"/>
          <w:position w:val="-6"/>
          <w:sz w:val="24"/>
          <w:szCs w:val="24"/>
        </w:rPr>
        <w:object w:dxaOrig="220" w:dyaOrig="279" w14:anchorId="4A673F19">
          <v:shape id="_x0000_i3289" type="#_x0000_t75" style="width:10.5pt;height:13.5pt" o:ole="">
            <v:imagedata r:id="rId3970" o:title=""/>
          </v:shape>
          <o:OLEObject Type="Embed" ProgID="Equation.DSMT4" ShapeID="_x0000_i3289" DrawAspect="Content" ObjectID="_1796842353" r:id="rId3971"/>
        </w:object>
      </w:r>
      <w:r w:rsidRPr="00330A7E">
        <w:rPr>
          <w:rFonts w:ascii="Times New Roman" w:eastAsia="Times New Roman" w:hAnsi="Times New Roman" w:cs="Times New Roman"/>
          <w:sz w:val="24"/>
          <w:szCs w:val="24"/>
        </w:rPr>
        <w:t>.</w:t>
      </w:r>
      <w:r w:rsidRPr="00330A7E">
        <w:rPr>
          <w:rFonts w:ascii="Times New Roman" w:eastAsia="Times New Roman" w:hAnsi="Times New Roman" w:cs="Times New Roman"/>
          <w:sz w:val="24"/>
          <w:szCs w:val="24"/>
          <w:lang w:val="vi-VN"/>
        </w:rPr>
        <w:t xml:space="preserve"> Ta có </w:t>
      </w:r>
      <w:r w:rsidRPr="00330A7E">
        <w:rPr>
          <w:rFonts w:ascii="Times New Roman" w:hAnsi="Times New Roman" w:cs="Times New Roman"/>
          <w:position w:val="-14"/>
          <w:sz w:val="24"/>
          <w:szCs w:val="24"/>
        </w:rPr>
        <w:object w:dxaOrig="1579" w:dyaOrig="520" w14:anchorId="75EC7686">
          <v:shape id="_x0000_i3290" type="#_x0000_t75" style="width:79.5pt;height:25.5pt" o:ole="">
            <v:imagedata r:id="rId3972" o:title=""/>
          </v:shape>
          <o:OLEObject Type="Embed" ProgID="Equation.DSMT4" ShapeID="_x0000_i3290" DrawAspect="Content" ObjectID="_1796842354" r:id="rId3973"/>
        </w:object>
      </w:r>
      <w:r w:rsidRPr="00330A7E">
        <w:rPr>
          <w:rFonts w:ascii="Times New Roman" w:eastAsia="Times New Roman" w:hAnsi="Times New Roman" w:cs="Times New Roman"/>
          <w:sz w:val="24"/>
          <w:szCs w:val="24"/>
          <w:lang w:val="en-GB"/>
        </w:rPr>
        <w:t xml:space="preserve"> và</w:t>
      </w:r>
      <w:r w:rsidRPr="00330A7E">
        <w:rPr>
          <w:rFonts w:ascii="Times New Roman" w:eastAsia="Times New Roman" w:hAnsi="Times New Roman" w:cs="Times New Roman"/>
          <w:sz w:val="24"/>
          <w:szCs w:val="24"/>
          <w:lang w:val="vi-VN"/>
        </w:rPr>
        <w:t xml:space="preserve"> </w:t>
      </w:r>
      <w:r w:rsidRPr="00330A7E">
        <w:rPr>
          <w:rFonts w:ascii="Times New Roman" w:hAnsi="Times New Roman" w:cs="Times New Roman"/>
          <w:position w:val="-14"/>
          <w:sz w:val="24"/>
          <w:szCs w:val="24"/>
        </w:rPr>
        <w:object w:dxaOrig="7380" w:dyaOrig="520" w14:anchorId="0B8BE7B9">
          <v:shape id="_x0000_i3291" type="#_x0000_t75" style="width:369pt;height:25.5pt" o:ole="">
            <v:imagedata r:id="rId3974" o:title=""/>
          </v:shape>
          <o:OLEObject Type="Embed" ProgID="Equation.DSMT4" ShapeID="_x0000_i3291" DrawAspect="Content" ObjectID="_1796842355" r:id="rId3975"/>
        </w:object>
      </w:r>
      <w:r w:rsidRPr="00330A7E">
        <w:rPr>
          <w:rFonts w:ascii="Times New Roman" w:hAnsi="Times New Roman" w:cs="Times New Roman"/>
          <w:b/>
          <w:sz w:val="24"/>
          <w:szCs w:val="24"/>
        </w:rPr>
        <w:t>Mệnh đề c) sai.</w:t>
      </w:r>
    </w:p>
    <w:p w14:paraId="5FA1B08D" w14:textId="77777777" w:rsidR="00ED397D" w:rsidRPr="00330A7E" w:rsidRDefault="00ED397D" w:rsidP="00330A7E">
      <w:pPr>
        <w:pStyle w:val="ListParagraph"/>
        <w:spacing w:line="276" w:lineRule="auto"/>
        <w:ind w:left="993"/>
        <w:rPr>
          <w:rFonts w:ascii="Times New Roman" w:hAnsi="Times New Roman" w:cs="Times New Roman"/>
          <w:sz w:val="24"/>
          <w:szCs w:val="24"/>
        </w:rPr>
      </w:pPr>
      <w:r w:rsidRPr="00330A7E">
        <w:rPr>
          <w:rFonts w:ascii="Times New Roman" w:hAnsi="Times New Roman" w:cs="Times New Roman"/>
          <w:b/>
          <w:color w:val="0000FF"/>
          <w:sz w:val="24"/>
          <w:szCs w:val="24"/>
        </w:rPr>
        <w:t>d)</w:t>
      </w:r>
      <w:r w:rsidRPr="00330A7E">
        <w:rPr>
          <w:rFonts w:ascii="Times New Roman" w:hAnsi="Times New Roman" w:cs="Times New Roman"/>
          <w:b/>
          <w:sz w:val="24"/>
          <w:szCs w:val="24"/>
        </w:rPr>
        <w:t xml:space="preserve"> </w:t>
      </w:r>
      <w:r w:rsidRPr="00330A7E">
        <w:rPr>
          <w:rFonts w:ascii="Times New Roman" w:hAnsi="Times New Roman" w:cs="Times New Roman"/>
          <w:sz w:val="24"/>
          <w:szCs w:val="24"/>
        </w:rPr>
        <w:t xml:space="preserve">Gọi </w:t>
      </w:r>
      <w:r w:rsidRPr="00330A7E">
        <w:rPr>
          <w:rFonts w:ascii="Times New Roman" w:hAnsi="Times New Roman" w:cs="Times New Roman"/>
          <w:position w:val="-4"/>
          <w:sz w:val="24"/>
          <w:szCs w:val="24"/>
        </w:rPr>
        <w:object w:dxaOrig="240" w:dyaOrig="260" w14:anchorId="11454D32">
          <v:shape id="_x0000_i3292" type="#_x0000_t75" style="width:12pt;height:13.5pt" o:ole="">
            <v:imagedata r:id="rId3976" o:title=""/>
          </v:shape>
          <o:OLEObject Type="Embed" ProgID="Equation.DSMT4" ShapeID="_x0000_i3292" DrawAspect="Content" ObjectID="_1796842356" r:id="rId3977"/>
        </w:object>
      </w:r>
      <w:r w:rsidRPr="00330A7E">
        <w:rPr>
          <w:rFonts w:ascii="Times New Roman" w:hAnsi="Times New Roman" w:cs="Times New Roman"/>
          <w:sz w:val="24"/>
          <w:szCs w:val="24"/>
        </w:rPr>
        <w:t xml:space="preserve"> là giao điểm của hai đường thẳng </w:t>
      </w:r>
      <w:r w:rsidRPr="00330A7E">
        <w:rPr>
          <w:rFonts w:ascii="Times New Roman" w:hAnsi="Times New Roman" w:cs="Times New Roman"/>
          <w:position w:val="-6"/>
          <w:sz w:val="24"/>
          <w:szCs w:val="24"/>
        </w:rPr>
        <w:object w:dxaOrig="220" w:dyaOrig="279" w14:anchorId="2AAF385A">
          <v:shape id="_x0000_i3293" type="#_x0000_t75" style="width:10.5pt;height:13.5pt" o:ole="">
            <v:imagedata r:id="rId3978" o:title=""/>
          </v:shape>
          <o:OLEObject Type="Embed" ProgID="Equation.DSMT4" ShapeID="_x0000_i3293" DrawAspect="Content" ObjectID="_1796842357" r:id="rId3979"/>
        </w:object>
      </w:r>
      <w:r w:rsidRPr="00330A7E">
        <w:rPr>
          <w:rFonts w:ascii="Times New Roman" w:hAnsi="Times New Roman" w:cs="Times New Roman"/>
          <w:sz w:val="24"/>
          <w:szCs w:val="24"/>
        </w:rPr>
        <w:t xml:space="preserve"> và </w:t>
      </w:r>
      <w:r w:rsidRPr="00330A7E">
        <w:rPr>
          <w:rFonts w:ascii="Times New Roman" w:hAnsi="Times New Roman" w:cs="Times New Roman"/>
          <w:position w:val="-4"/>
          <w:sz w:val="24"/>
          <w:szCs w:val="24"/>
        </w:rPr>
        <w:object w:dxaOrig="220" w:dyaOrig="260" w14:anchorId="1F11AF96">
          <v:shape id="_x0000_i3294" type="#_x0000_t75" style="width:10.5pt;height:13.5pt" o:ole="">
            <v:imagedata r:id="rId3980" o:title=""/>
          </v:shape>
          <o:OLEObject Type="Embed" ProgID="Equation.DSMT4" ShapeID="_x0000_i3294" DrawAspect="Content" ObjectID="_1796842358" r:id="rId3981"/>
        </w:object>
      </w:r>
      <w:r w:rsidRPr="00330A7E">
        <w:rPr>
          <w:rFonts w:ascii="Times New Roman" w:hAnsi="Times New Roman" w:cs="Times New Roman"/>
          <w:sz w:val="24"/>
          <w:szCs w:val="24"/>
        </w:rPr>
        <w:t>.</w:t>
      </w:r>
    </w:p>
    <w:p w14:paraId="58FF0BF4" w14:textId="77777777" w:rsidR="00ED397D" w:rsidRPr="00330A7E" w:rsidRDefault="00ED397D" w:rsidP="00330A7E">
      <w:pPr>
        <w:pStyle w:val="ListParagraph"/>
        <w:spacing w:line="276" w:lineRule="auto"/>
        <w:ind w:left="993"/>
        <w:rPr>
          <w:rFonts w:ascii="Times New Roman" w:hAnsi="Times New Roman" w:cs="Times New Roman"/>
          <w:sz w:val="24"/>
          <w:szCs w:val="24"/>
        </w:rPr>
      </w:pPr>
      <w:r w:rsidRPr="00330A7E">
        <w:rPr>
          <w:rFonts w:ascii="Times New Roman" w:hAnsi="Times New Roman" w:cs="Times New Roman"/>
          <w:sz w:val="24"/>
          <w:szCs w:val="24"/>
        </w:rPr>
        <w:t xml:space="preserve">Vì </w:t>
      </w:r>
      <w:r w:rsidRPr="00330A7E">
        <w:rPr>
          <w:rFonts w:ascii="Times New Roman" w:hAnsi="Times New Roman" w:cs="Times New Roman"/>
          <w:position w:val="-4"/>
          <w:sz w:val="24"/>
          <w:szCs w:val="24"/>
        </w:rPr>
        <w:object w:dxaOrig="620" w:dyaOrig="260" w14:anchorId="0489CDA2">
          <v:shape id="_x0000_i3295" type="#_x0000_t75" style="width:31.5pt;height:13.5pt" o:ole="">
            <v:imagedata r:id="rId3982" o:title=""/>
          </v:shape>
          <o:OLEObject Type="Embed" ProgID="Equation.DSMT4" ShapeID="_x0000_i3295" DrawAspect="Content" ObjectID="_1796842359" r:id="rId3983"/>
        </w:object>
      </w:r>
      <w:r w:rsidRPr="00330A7E">
        <w:rPr>
          <w:rFonts w:ascii="Times New Roman" w:hAnsi="Times New Roman" w:cs="Times New Roman"/>
          <w:sz w:val="24"/>
          <w:szCs w:val="24"/>
        </w:rPr>
        <w:t xml:space="preserve"> nên tọa độ </w:t>
      </w:r>
      <w:r w:rsidRPr="00330A7E">
        <w:rPr>
          <w:rFonts w:ascii="Times New Roman" w:hAnsi="Times New Roman" w:cs="Times New Roman"/>
          <w:position w:val="-10"/>
          <w:sz w:val="24"/>
          <w:szCs w:val="24"/>
        </w:rPr>
        <w:object w:dxaOrig="2100" w:dyaOrig="320" w14:anchorId="35A285E9">
          <v:shape id="_x0000_i3296" type="#_x0000_t75" style="width:105pt;height:16.5pt" o:ole="">
            <v:imagedata r:id="rId3984" o:title=""/>
          </v:shape>
          <o:OLEObject Type="Embed" ProgID="Equation.DSMT4" ShapeID="_x0000_i3296" DrawAspect="Content" ObjectID="_1796842360" r:id="rId3985"/>
        </w:object>
      </w:r>
      <w:r w:rsidRPr="00330A7E">
        <w:rPr>
          <w:rFonts w:ascii="Times New Roman" w:hAnsi="Times New Roman" w:cs="Times New Roman"/>
          <w:sz w:val="24"/>
          <w:szCs w:val="24"/>
        </w:rPr>
        <w:t xml:space="preserve">. Khi đó </w:t>
      </w:r>
      <w:r w:rsidRPr="00330A7E">
        <w:rPr>
          <w:rFonts w:ascii="Times New Roman" w:hAnsi="Times New Roman" w:cs="Times New Roman"/>
          <w:position w:val="-14"/>
          <w:sz w:val="24"/>
          <w:szCs w:val="24"/>
        </w:rPr>
        <w:object w:dxaOrig="1780" w:dyaOrig="420" w14:anchorId="36F80F1E">
          <v:shape id="_x0000_i3297" type="#_x0000_t75" style="width:88.5pt;height:21pt" o:ole="">
            <v:imagedata r:id="rId3986" o:title=""/>
          </v:shape>
          <o:OLEObject Type="Embed" ProgID="Equation.DSMT4" ShapeID="_x0000_i3297" DrawAspect="Content" ObjectID="_1796842361" r:id="rId3987"/>
        </w:object>
      </w:r>
      <w:r w:rsidRPr="00330A7E">
        <w:rPr>
          <w:rFonts w:ascii="Times New Roman" w:hAnsi="Times New Roman" w:cs="Times New Roman"/>
          <w:sz w:val="24"/>
          <w:szCs w:val="24"/>
        </w:rPr>
        <w:t>.</w:t>
      </w:r>
    </w:p>
    <w:p w14:paraId="4B7A7DB6" w14:textId="77777777" w:rsidR="00ED397D" w:rsidRPr="00330A7E" w:rsidRDefault="00ED397D" w:rsidP="00330A7E">
      <w:pPr>
        <w:pStyle w:val="ListParagraph"/>
        <w:spacing w:line="276" w:lineRule="auto"/>
        <w:ind w:left="993"/>
        <w:rPr>
          <w:rFonts w:ascii="Times New Roman" w:hAnsi="Times New Roman" w:cs="Times New Roman"/>
          <w:sz w:val="24"/>
          <w:szCs w:val="24"/>
        </w:rPr>
      </w:pPr>
      <w:r w:rsidRPr="00330A7E">
        <w:rPr>
          <w:rFonts w:ascii="Times New Roman" w:hAnsi="Times New Roman" w:cs="Times New Roman"/>
          <w:sz w:val="24"/>
          <w:szCs w:val="24"/>
        </w:rPr>
        <w:t xml:space="preserve">Đường thẳng </w:t>
      </w:r>
      <w:r w:rsidRPr="00330A7E">
        <w:rPr>
          <w:rFonts w:ascii="Times New Roman" w:hAnsi="Times New Roman" w:cs="Times New Roman"/>
          <w:position w:val="-4"/>
          <w:sz w:val="24"/>
          <w:szCs w:val="24"/>
        </w:rPr>
        <w:object w:dxaOrig="220" w:dyaOrig="260" w14:anchorId="6568B2B6">
          <v:shape id="_x0000_i3298" type="#_x0000_t75" style="width:10.5pt;height:13.5pt" o:ole="">
            <v:imagedata r:id="rId3988" o:title=""/>
          </v:shape>
          <o:OLEObject Type="Embed" ProgID="Equation.DSMT4" ShapeID="_x0000_i3298" DrawAspect="Content" ObjectID="_1796842362" r:id="rId3989"/>
        </w:object>
      </w:r>
      <w:r w:rsidRPr="00330A7E">
        <w:rPr>
          <w:rFonts w:ascii="Times New Roman" w:hAnsi="Times New Roman" w:cs="Times New Roman"/>
          <w:sz w:val="24"/>
          <w:szCs w:val="24"/>
        </w:rPr>
        <w:t xml:space="preserve"> có một vec tơ chỉ phương là </w:t>
      </w:r>
      <w:r w:rsidRPr="00330A7E">
        <w:rPr>
          <w:rFonts w:ascii="Times New Roman" w:hAnsi="Times New Roman" w:cs="Times New Roman"/>
          <w:position w:val="-14"/>
          <w:sz w:val="24"/>
          <w:szCs w:val="24"/>
        </w:rPr>
        <w:object w:dxaOrig="1180" w:dyaOrig="420" w14:anchorId="7C9CCE86">
          <v:shape id="_x0000_i3299" type="#_x0000_t75" style="width:58.5pt;height:21pt" o:ole="">
            <v:imagedata r:id="rId3990" o:title=""/>
          </v:shape>
          <o:OLEObject Type="Embed" ProgID="Equation.DSMT4" ShapeID="_x0000_i3299" DrawAspect="Content" ObjectID="_1796842363" r:id="rId3991"/>
        </w:object>
      </w:r>
      <w:r w:rsidRPr="00330A7E">
        <w:rPr>
          <w:rFonts w:ascii="Times New Roman" w:hAnsi="Times New Roman" w:cs="Times New Roman"/>
          <w:sz w:val="24"/>
          <w:szCs w:val="24"/>
        </w:rPr>
        <w:t>.</w:t>
      </w:r>
    </w:p>
    <w:p w14:paraId="35358270" w14:textId="77777777" w:rsidR="00ED397D" w:rsidRPr="00330A7E" w:rsidRDefault="00ED397D" w:rsidP="00330A7E">
      <w:pPr>
        <w:pStyle w:val="ListParagraph"/>
        <w:spacing w:line="276" w:lineRule="auto"/>
        <w:ind w:left="993"/>
        <w:rPr>
          <w:rFonts w:ascii="Times New Roman" w:hAnsi="Times New Roman" w:cs="Times New Roman"/>
          <w:sz w:val="24"/>
          <w:szCs w:val="24"/>
        </w:rPr>
      </w:pPr>
      <w:r w:rsidRPr="00330A7E">
        <w:rPr>
          <w:rFonts w:ascii="Times New Roman" w:hAnsi="Times New Roman" w:cs="Times New Roman"/>
          <w:position w:val="-6"/>
          <w:sz w:val="24"/>
          <w:szCs w:val="24"/>
        </w:rPr>
        <w:object w:dxaOrig="3860" w:dyaOrig="340" w14:anchorId="26ABE5CA">
          <v:shape id="_x0000_i3300" type="#_x0000_t75" style="width:193.5pt;height:16.5pt" o:ole="">
            <v:imagedata r:id="rId3992" o:title=""/>
          </v:shape>
          <o:OLEObject Type="Embed" ProgID="Equation.DSMT4" ShapeID="_x0000_i3300" DrawAspect="Content" ObjectID="_1796842364" r:id="rId3993"/>
        </w:object>
      </w:r>
      <w:r w:rsidRPr="00330A7E">
        <w:rPr>
          <w:rFonts w:ascii="Times New Roman" w:hAnsi="Times New Roman" w:cs="Times New Roman"/>
          <w:sz w:val="24"/>
          <w:szCs w:val="24"/>
        </w:rPr>
        <w:t>.</w:t>
      </w:r>
    </w:p>
    <w:p w14:paraId="60D9DBED" w14:textId="77777777" w:rsidR="00ED397D" w:rsidRPr="00330A7E" w:rsidRDefault="00ED397D" w:rsidP="00330A7E">
      <w:pPr>
        <w:pStyle w:val="ListParagraph"/>
        <w:spacing w:line="276" w:lineRule="auto"/>
        <w:ind w:left="993"/>
        <w:rPr>
          <w:rFonts w:ascii="Times New Roman" w:hAnsi="Times New Roman" w:cs="Times New Roman"/>
          <w:sz w:val="24"/>
          <w:szCs w:val="24"/>
        </w:rPr>
      </w:pPr>
      <w:r w:rsidRPr="00330A7E">
        <w:rPr>
          <w:rFonts w:ascii="Times New Roman" w:hAnsi="Times New Roman" w:cs="Times New Roman"/>
          <w:sz w:val="24"/>
          <w:szCs w:val="24"/>
        </w:rPr>
        <w:t xml:space="preserve">Suy ra </w:t>
      </w:r>
      <w:r w:rsidRPr="00330A7E">
        <w:rPr>
          <w:rFonts w:ascii="Times New Roman" w:hAnsi="Times New Roman" w:cs="Times New Roman"/>
          <w:position w:val="-10"/>
          <w:sz w:val="24"/>
          <w:szCs w:val="24"/>
        </w:rPr>
        <w:object w:dxaOrig="1520" w:dyaOrig="380" w14:anchorId="2B9B3AA5">
          <v:shape id="_x0000_i3301" type="#_x0000_t75" style="width:76.5pt;height:19.5pt" o:ole="">
            <v:imagedata r:id="rId3994" o:title=""/>
          </v:shape>
          <o:OLEObject Type="Embed" ProgID="Equation.DSMT4" ShapeID="_x0000_i3301" DrawAspect="Content" ObjectID="_1796842365" r:id="rId3995"/>
        </w:object>
      </w:r>
      <w:r w:rsidRPr="00330A7E">
        <w:rPr>
          <w:rFonts w:ascii="Times New Roman" w:hAnsi="Times New Roman" w:cs="Times New Roman"/>
          <w:sz w:val="24"/>
          <w:szCs w:val="24"/>
        </w:rPr>
        <w:t>.</w:t>
      </w:r>
    </w:p>
    <w:p w14:paraId="20D6F9C0" w14:textId="77777777" w:rsidR="00ED397D" w:rsidRPr="00330A7E" w:rsidRDefault="00ED397D" w:rsidP="00330A7E">
      <w:pPr>
        <w:pStyle w:val="ListParagraph"/>
        <w:spacing w:line="276" w:lineRule="auto"/>
        <w:ind w:left="993"/>
        <w:rPr>
          <w:rFonts w:ascii="Times New Roman" w:hAnsi="Times New Roman" w:cs="Times New Roman"/>
          <w:sz w:val="24"/>
          <w:szCs w:val="24"/>
          <w:lang w:val="vi-VN"/>
        </w:rPr>
      </w:pPr>
      <w:r w:rsidRPr="00330A7E">
        <w:rPr>
          <w:rFonts w:ascii="Times New Roman" w:hAnsi="Times New Roman" w:cs="Times New Roman"/>
          <w:sz w:val="24"/>
          <w:szCs w:val="24"/>
        </w:rPr>
        <w:t xml:space="preserve">Do đó đường thẳng </w:t>
      </w:r>
      <w:r w:rsidRPr="00330A7E">
        <w:rPr>
          <w:rFonts w:ascii="Times New Roman" w:hAnsi="Times New Roman" w:cs="Times New Roman"/>
          <w:position w:val="-6"/>
          <w:sz w:val="24"/>
          <w:szCs w:val="24"/>
        </w:rPr>
        <w:object w:dxaOrig="220" w:dyaOrig="279" w14:anchorId="7D25919F">
          <v:shape id="_x0000_i3302" type="#_x0000_t75" style="width:10.5pt;height:13.5pt" o:ole="">
            <v:imagedata r:id="rId3996" o:title=""/>
          </v:shape>
          <o:OLEObject Type="Embed" ProgID="Equation.DSMT4" ShapeID="_x0000_i3302" DrawAspect="Content" ObjectID="_1796842366" r:id="rId3997"/>
        </w:object>
      </w:r>
      <w:r w:rsidRPr="00330A7E">
        <w:rPr>
          <w:rFonts w:ascii="Times New Roman" w:hAnsi="Times New Roman" w:cs="Times New Roman"/>
          <w:sz w:val="24"/>
          <w:szCs w:val="24"/>
        </w:rPr>
        <w:t xml:space="preserve"> đi qua điểm </w:t>
      </w:r>
      <w:r w:rsidRPr="00330A7E">
        <w:rPr>
          <w:rFonts w:ascii="Times New Roman" w:hAnsi="Times New Roman" w:cs="Times New Roman"/>
          <w:position w:val="-4"/>
          <w:sz w:val="24"/>
          <w:szCs w:val="24"/>
        </w:rPr>
        <w:object w:dxaOrig="240" w:dyaOrig="260" w14:anchorId="25507E1E">
          <v:shape id="_x0000_i3303" type="#_x0000_t75" style="width:12pt;height:13.5pt" o:ole="">
            <v:imagedata r:id="rId3998" o:title=""/>
          </v:shape>
          <o:OLEObject Type="Embed" ProgID="Equation.DSMT4" ShapeID="_x0000_i3303" DrawAspect="Content" ObjectID="_1796842367" r:id="rId3999"/>
        </w:object>
      </w:r>
      <w:r w:rsidRPr="00330A7E">
        <w:rPr>
          <w:rFonts w:ascii="Times New Roman" w:hAnsi="Times New Roman" w:cs="Times New Roman"/>
          <w:sz w:val="24"/>
          <w:szCs w:val="24"/>
        </w:rPr>
        <w:t xml:space="preserve"> và nhận </w:t>
      </w:r>
      <w:r w:rsidRPr="00330A7E">
        <w:rPr>
          <w:rFonts w:ascii="Times New Roman" w:hAnsi="Times New Roman" w:cs="Times New Roman"/>
          <w:position w:val="-4"/>
          <w:sz w:val="24"/>
          <w:szCs w:val="24"/>
        </w:rPr>
        <w:object w:dxaOrig="380" w:dyaOrig="320" w14:anchorId="1C031A65">
          <v:shape id="_x0000_i3304" type="#_x0000_t75" style="width:19.5pt;height:16.5pt" o:ole="">
            <v:imagedata r:id="rId4000" o:title=""/>
          </v:shape>
          <o:OLEObject Type="Embed" ProgID="Equation.DSMT4" ShapeID="_x0000_i3304" DrawAspect="Content" ObjectID="_1796842368" r:id="rId4001"/>
        </w:object>
      </w:r>
      <w:r w:rsidRPr="00330A7E">
        <w:rPr>
          <w:rFonts w:ascii="Times New Roman" w:hAnsi="Times New Roman" w:cs="Times New Roman"/>
          <w:sz w:val="24"/>
          <w:szCs w:val="24"/>
        </w:rPr>
        <w:t xml:space="preserve"> làm vectơ chỉ phương có </w:t>
      </w:r>
    </w:p>
    <w:p w14:paraId="72380EBE" w14:textId="77777777" w:rsidR="00ED397D" w:rsidRPr="00330A7E" w:rsidRDefault="00ED397D" w:rsidP="00330A7E">
      <w:pPr>
        <w:pStyle w:val="ListParagraph"/>
        <w:spacing w:line="276" w:lineRule="auto"/>
        <w:ind w:left="993"/>
        <w:rPr>
          <w:rFonts w:ascii="Times New Roman" w:hAnsi="Times New Roman" w:cs="Times New Roman"/>
          <w:sz w:val="24"/>
          <w:szCs w:val="24"/>
          <w:lang w:val="vi-VN"/>
        </w:rPr>
      </w:pPr>
      <w:r w:rsidRPr="00330A7E">
        <w:rPr>
          <w:rFonts w:ascii="Times New Roman" w:hAnsi="Times New Roman" w:cs="Times New Roman"/>
          <w:sz w:val="24"/>
          <w:szCs w:val="24"/>
        </w:rPr>
        <w:lastRenderedPageBreak/>
        <w:t xml:space="preserve">phương trình chính tắc là </w:t>
      </w:r>
      <w:r w:rsidRPr="00330A7E">
        <w:rPr>
          <w:rFonts w:ascii="Times New Roman" w:hAnsi="Times New Roman" w:cs="Times New Roman"/>
          <w:position w:val="-24"/>
          <w:sz w:val="24"/>
          <w:szCs w:val="24"/>
        </w:rPr>
        <w:object w:dxaOrig="1939" w:dyaOrig="620" w14:anchorId="3E1851D5">
          <v:shape id="_x0000_i3305" type="#_x0000_t75" style="width:97.5pt;height:31.5pt" o:ole="">
            <v:imagedata r:id="rId4002" o:title=""/>
          </v:shape>
          <o:OLEObject Type="Embed" ProgID="Equation.DSMT4" ShapeID="_x0000_i3305" DrawAspect="Content" ObjectID="_1796842369" r:id="rId4003"/>
        </w:object>
      </w:r>
      <w:r w:rsidRPr="00330A7E">
        <w:rPr>
          <w:rFonts w:ascii="Times New Roman" w:hAnsi="Times New Roman" w:cs="Times New Roman"/>
          <w:sz w:val="24"/>
          <w:szCs w:val="24"/>
        </w:rPr>
        <w:t>. Khi đó</w:t>
      </w:r>
      <w:r w:rsidRPr="00330A7E">
        <w:rPr>
          <w:rFonts w:ascii="Times New Roman" w:hAnsi="Times New Roman" w:cs="Times New Roman"/>
          <w:sz w:val="24"/>
          <w:szCs w:val="24"/>
          <w:lang w:val="vi-VN"/>
        </w:rPr>
        <w:t xml:space="preserve"> </w:t>
      </w:r>
      <w:r w:rsidRPr="00330A7E">
        <w:rPr>
          <w:rFonts w:ascii="Times New Roman" w:hAnsi="Times New Roman" w:cs="Times New Roman"/>
          <w:position w:val="-14"/>
          <w:sz w:val="24"/>
          <w:szCs w:val="24"/>
        </w:rPr>
        <w:object w:dxaOrig="1219" w:dyaOrig="400" w14:anchorId="46083A9C">
          <v:shape id="_x0000_i3306" type="#_x0000_t75" style="width:61.5pt;height:19.5pt" o:ole="">
            <v:imagedata r:id="rId4004" o:title=""/>
          </v:shape>
          <o:OLEObject Type="Embed" ProgID="Equation.DSMT4" ShapeID="_x0000_i3306" DrawAspect="Content" ObjectID="_1796842370" r:id="rId4005"/>
        </w:object>
      </w:r>
      <w:r w:rsidRPr="00330A7E">
        <w:rPr>
          <w:rFonts w:ascii="Times New Roman" w:hAnsi="Times New Roman" w:cs="Times New Roman"/>
          <w:sz w:val="24"/>
          <w:szCs w:val="24"/>
          <w:lang w:val="vi-VN"/>
        </w:rPr>
        <w:t xml:space="preserve">không thuộc </w:t>
      </w:r>
      <w:r w:rsidRPr="00330A7E">
        <w:rPr>
          <w:rFonts w:ascii="Times New Roman" w:hAnsi="Times New Roman" w:cs="Times New Roman"/>
          <w:position w:val="-6"/>
          <w:sz w:val="24"/>
          <w:szCs w:val="24"/>
        </w:rPr>
        <w:object w:dxaOrig="260" w:dyaOrig="279" w14:anchorId="44BD5188">
          <v:shape id="_x0000_i3307" type="#_x0000_t75" style="width:13.5pt;height:13.5pt" o:ole="">
            <v:imagedata r:id="rId4006" o:title=""/>
          </v:shape>
          <o:OLEObject Type="Embed" ProgID="Equation.DSMT4" ShapeID="_x0000_i3307" DrawAspect="Content" ObjectID="_1796842371" r:id="rId4007"/>
        </w:object>
      </w:r>
      <w:r w:rsidRPr="00330A7E">
        <w:rPr>
          <w:rFonts w:ascii="Times New Roman" w:hAnsi="Times New Roman" w:cs="Times New Roman"/>
          <w:sz w:val="24"/>
          <w:szCs w:val="24"/>
        </w:rPr>
        <w:t xml:space="preserve"> </w:t>
      </w:r>
      <w:r w:rsidRPr="00330A7E">
        <w:rPr>
          <w:rFonts w:ascii="Times New Roman" w:hAnsi="Times New Roman" w:cs="Times New Roman"/>
          <w:b/>
          <w:sz w:val="24"/>
          <w:szCs w:val="24"/>
        </w:rPr>
        <w:t>Mệnh đề d) sai.</w:t>
      </w:r>
    </w:p>
    <w:p w14:paraId="6B9A809D"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a) </w:t>
      </w:r>
      <w:r w:rsidRPr="00330A7E">
        <w:rPr>
          <w:rFonts w:ascii="Times New Roman" w:hAnsi="Times New Roman" w:cs="Times New Roman"/>
          <w:b/>
          <w:bCs/>
          <w:sz w:val="24"/>
          <w:szCs w:val="24"/>
        </w:rPr>
        <w:t>Đ</w:t>
      </w:r>
      <w:r w:rsidRPr="00330A7E">
        <w:rPr>
          <w:rFonts w:ascii="Times New Roman" w:hAnsi="Times New Roman" w:cs="Times New Roman"/>
          <w:sz w:val="24"/>
          <w:szCs w:val="24"/>
        </w:rPr>
        <w:t>,</w: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b) </w:t>
      </w:r>
      <w:r w:rsidRPr="00330A7E">
        <w:rPr>
          <w:rFonts w:ascii="Times New Roman" w:hAnsi="Times New Roman" w:cs="Times New Roman"/>
          <w:b/>
          <w:bCs/>
          <w:sz w:val="24"/>
          <w:szCs w:val="24"/>
        </w:rPr>
        <w:t>Đ</w:t>
      </w:r>
      <w:r w:rsidRPr="00330A7E">
        <w:rPr>
          <w:rFonts w:ascii="Times New Roman" w:hAnsi="Times New Roman" w:cs="Times New Roman"/>
          <w:sz w:val="24"/>
          <w:szCs w:val="24"/>
        </w:rPr>
        <w:t>,</w: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c)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S</w:t>
      </w:r>
      <w:r w:rsidRPr="00330A7E">
        <w:rPr>
          <w:rFonts w:ascii="Times New Roman" w:hAnsi="Times New Roman" w:cs="Times New Roman"/>
          <w:sz w:val="24"/>
          <w:szCs w:val="24"/>
        </w:rPr>
        <w:t>.</w:t>
      </w:r>
    </w:p>
    <w:p w14:paraId="2144EEF7" w14:textId="77777777" w:rsidR="00ED397D" w:rsidRPr="00330A7E" w:rsidRDefault="00ED397D" w:rsidP="00330A7E">
      <w:pPr>
        <w:rPr>
          <w:rFonts w:ascii="Times New Roman" w:hAnsi="Times New Roman" w:cs="Times New Roman"/>
          <w:sz w:val="24"/>
          <w:szCs w:val="24"/>
        </w:rPr>
      </w:pPr>
    </w:p>
    <w:p w14:paraId="6C902ACE" w14:textId="77777777" w:rsidR="00ED397D" w:rsidRPr="00330A7E" w:rsidRDefault="00ED397D" w:rsidP="000E1E56">
      <w:pPr>
        <w:pStyle w:val="ListParagraph"/>
        <w:numPr>
          <w:ilvl w:val="0"/>
          <w:numId w:val="35"/>
        </w:numPr>
        <w:tabs>
          <w:tab w:val="left" w:pos="992"/>
        </w:tabs>
        <w:spacing w:before="120" w:line="276" w:lineRule="auto"/>
        <w:jc w:val="left"/>
        <w:rPr>
          <w:rFonts w:ascii="Times New Roman" w:eastAsia="Calibri" w:hAnsi="Times New Roman" w:cs="Times New Roman"/>
          <w:bCs/>
          <w:i/>
          <w:iCs/>
          <w:color w:val="000000" w:themeColor="text1"/>
          <w:sz w:val="24"/>
          <w:szCs w:val="24"/>
        </w:rPr>
      </w:pPr>
      <w:r w:rsidRPr="00330A7E">
        <w:rPr>
          <w:rFonts w:ascii="Times New Roman" w:hAnsi="Times New Roman" w:cs="Times New Roman"/>
          <w:position w:val="-24"/>
          <w:sz w:val="24"/>
          <w:szCs w:val="24"/>
        </w:rPr>
        <w:object w:dxaOrig="3480" w:dyaOrig="660" w14:anchorId="2DEDA699">
          <v:shape id="_x0000_i3308" type="#_x0000_t75" style="width:174pt;height:33pt" o:ole="">
            <v:imagedata r:id="rId4008" o:title=""/>
          </v:shape>
          <o:OLEObject Type="Embed" ProgID="Equation.DSMT4" ShapeID="_x0000_i3308" DrawAspect="Content" ObjectID="_1796842372" r:id="rId4009"/>
        </w:object>
      </w:r>
      <w:r w:rsidRPr="00330A7E">
        <w:rPr>
          <w:rFonts w:ascii="Times New Roman" w:eastAsia="Calibri" w:hAnsi="Times New Roman" w:cs="Times New Roman"/>
          <w:bCs/>
          <w:color w:val="000000" w:themeColor="text1"/>
          <w:sz w:val="24"/>
          <w:szCs w:val="24"/>
        </w:rPr>
        <w:t>.</w:t>
      </w:r>
    </w:p>
    <w:p w14:paraId="71C72010" w14:textId="77777777" w:rsidR="00ED397D" w:rsidRPr="00330A7E" w:rsidRDefault="00ED397D" w:rsidP="00330A7E">
      <w:pPr>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color w:val="000000" w:themeColor="text1"/>
          <w:sz w:val="24"/>
          <w:szCs w:val="24"/>
        </w:rPr>
        <w:t xml:space="preserve">a) </w:t>
      </w:r>
      <w:r w:rsidRPr="00330A7E">
        <w:rPr>
          <w:rFonts w:ascii="Times New Roman" w:eastAsia="Calibri" w:hAnsi="Times New Roman" w:cs="Times New Roman"/>
          <w:sz w:val="24"/>
          <w:szCs w:val="24"/>
        </w:rPr>
        <w:t xml:space="preserve">Đồ thị </w:t>
      </w:r>
      <w:r w:rsidRPr="00330A7E">
        <w:rPr>
          <w:rFonts w:ascii="Times New Roman" w:hAnsi="Times New Roman" w:cs="Times New Roman"/>
          <w:position w:val="-14"/>
          <w:sz w:val="24"/>
          <w:szCs w:val="24"/>
        </w:rPr>
        <w:object w:dxaOrig="420" w:dyaOrig="400" w14:anchorId="111D0D68">
          <v:shape id="_x0000_i3309" type="#_x0000_t75" style="width:21pt;height:19.5pt" o:ole="">
            <v:imagedata r:id="rId4010" o:title=""/>
          </v:shape>
          <o:OLEObject Type="Embed" ProgID="Equation.DSMT4" ShapeID="_x0000_i3309" DrawAspect="Content" ObjectID="_1796842373" r:id="rId4011"/>
        </w:object>
      </w:r>
      <w:r w:rsidRPr="00330A7E">
        <w:rPr>
          <w:rFonts w:ascii="Times New Roman" w:eastAsia="Calibri" w:hAnsi="Times New Roman" w:cs="Times New Roman"/>
          <w:position w:val="-10"/>
          <w:sz w:val="24"/>
          <w:szCs w:val="24"/>
        </w:rPr>
        <w:t xml:space="preserve"> </w:t>
      </w:r>
      <w:r w:rsidRPr="00330A7E">
        <w:rPr>
          <w:rFonts w:ascii="Times New Roman" w:eastAsia="Calibri" w:hAnsi="Times New Roman" w:cs="Times New Roman"/>
          <w:sz w:val="24"/>
          <w:szCs w:val="24"/>
        </w:rPr>
        <w:t xml:space="preserve">có tiệm cận đứng là đường thẳng </w:t>
      </w:r>
      <w:r w:rsidRPr="00330A7E">
        <w:rPr>
          <w:rFonts w:ascii="Times New Roman" w:hAnsi="Times New Roman" w:cs="Times New Roman"/>
          <w:position w:val="-6"/>
          <w:sz w:val="24"/>
          <w:szCs w:val="24"/>
        </w:rPr>
        <w:object w:dxaOrig="560" w:dyaOrig="279" w14:anchorId="22980FBF">
          <v:shape id="_x0000_i3310" type="#_x0000_t75" style="width:28.5pt;height:13.5pt" o:ole="">
            <v:imagedata r:id="rId4012" o:title=""/>
          </v:shape>
          <o:OLEObject Type="Embed" ProgID="Equation.DSMT4" ShapeID="_x0000_i3310" DrawAspect="Content" ObjectID="_1796842374" r:id="rId4013"/>
        </w:object>
      </w:r>
      <w:r w:rsidRPr="00330A7E">
        <w:rPr>
          <w:rFonts w:ascii="Times New Roman" w:eastAsia="Calibri" w:hAnsi="Times New Roman" w:cs="Times New Roman"/>
          <w:sz w:val="24"/>
          <w:szCs w:val="24"/>
        </w:rPr>
        <w:t xml:space="preserve">. </w:t>
      </w:r>
      <w:r w:rsidRPr="00330A7E">
        <w:rPr>
          <w:rFonts w:ascii="Times New Roman" w:hAnsi="Times New Roman" w:cs="Times New Roman"/>
          <w:b/>
          <w:sz w:val="24"/>
          <w:szCs w:val="24"/>
        </w:rPr>
        <w:t>Mệnh đề a) đúng</w:t>
      </w:r>
    </w:p>
    <w:p w14:paraId="7F25F022" w14:textId="77777777" w:rsidR="00ED397D" w:rsidRPr="00330A7E" w:rsidRDefault="00ED397D" w:rsidP="00330A7E">
      <w:pPr>
        <w:spacing w:after="0"/>
        <w:ind w:left="992"/>
        <w:jc w:val="both"/>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
          <w:color w:val="000000" w:themeColor="text1"/>
          <w:sz w:val="24"/>
          <w:szCs w:val="24"/>
        </w:rPr>
        <w:t xml:space="preserve">b) </w:t>
      </w:r>
      <w:r w:rsidRPr="00330A7E">
        <w:rPr>
          <w:rFonts w:ascii="Times New Roman" w:eastAsia="Calibri" w:hAnsi="Times New Roman" w:cs="Times New Roman"/>
          <w:sz w:val="24"/>
          <w:szCs w:val="24"/>
        </w:rPr>
        <w:t xml:space="preserve">Đồ thị </w:t>
      </w:r>
      <w:r w:rsidRPr="00330A7E">
        <w:rPr>
          <w:rFonts w:ascii="Times New Roman" w:hAnsi="Times New Roman" w:cs="Times New Roman"/>
          <w:position w:val="-14"/>
          <w:sz w:val="24"/>
          <w:szCs w:val="24"/>
        </w:rPr>
        <w:object w:dxaOrig="420" w:dyaOrig="400" w14:anchorId="3EA0D85F">
          <v:shape id="_x0000_i3311" type="#_x0000_t75" style="width:21pt;height:19.5pt" o:ole="">
            <v:imagedata r:id="rId4014" o:title=""/>
          </v:shape>
          <o:OLEObject Type="Embed" ProgID="Equation.DSMT4" ShapeID="_x0000_i3311" DrawAspect="Content" ObjectID="_1796842375" r:id="rId4015"/>
        </w:object>
      </w:r>
      <w:r w:rsidRPr="00330A7E">
        <w:rPr>
          <w:rFonts w:ascii="Times New Roman" w:eastAsia="Calibri" w:hAnsi="Times New Roman" w:cs="Times New Roman"/>
          <w:position w:val="-10"/>
          <w:sz w:val="24"/>
          <w:szCs w:val="24"/>
        </w:rPr>
        <w:t xml:space="preserve"> </w:t>
      </w:r>
      <w:r w:rsidRPr="00330A7E">
        <w:rPr>
          <w:rFonts w:ascii="Times New Roman" w:eastAsia="Calibri" w:hAnsi="Times New Roman" w:cs="Times New Roman"/>
          <w:sz w:val="24"/>
          <w:szCs w:val="24"/>
        </w:rPr>
        <w:t xml:space="preserve">có tiệm cận xiên là đường thẳng </w:t>
      </w:r>
      <w:r w:rsidRPr="00330A7E">
        <w:rPr>
          <w:rFonts w:ascii="Times New Roman" w:hAnsi="Times New Roman" w:cs="Times New Roman"/>
          <w:position w:val="-10"/>
          <w:sz w:val="24"/>
          <w:szCs w:val="24"/>
        </w:rPr>
        <w:object w:dxaOrig="859" w:dyaOrig="320" w14:anchorId="3B998104">
          <v:shape id="_x0000_i3312" type="#_x0000_t75" style="width:43.5pt;height:16.5pt" o:ole="">
            <v:imagedata r:id="rId4016" o:title=""/>
          </v:shape>
          <o:OLEObject Type="Embed" ProgID="Equation.DSMT4" ShapeID="_x0000_i3312" DrawAspect="Content" ObjectID="_1796842376" r:id="rId4017"/>
        </w:object>
      </w:r>
      <w:r w:rsidRPr="00330A7E">
        <w:rPr>
          <w:rFonts w:ascii="Times New Roman" w:eastAsia="Calibri" w:hAnsi="Times New Roman" w:cs="Times New Roman"/>
          <w:sz w:val="24"/>
          <w:szCs w:val="24"/>
        </w:rPr>
        <w:t xml:space="preserve">. </w:t>
      </w:r>
      <w:r w:rsidRPr="00330A7E">
        <w:rPr>
          <w:rFonts w:ascii="Times New Roman" w:hAnsi="Times New Roman" w:cs="Times New Roman"/>
          <w:b/>
          <w:sz w:val="24"/>
          <w:szCs w:val="24"/>
        </w:rPr>
        <w:t>Mệnh đề b) sai</w:t>
      </w:r>
    </w:p>
    <w:p w14:paraId="6D7A3EF6" w14:textId="77777777" w:rsidR="00ED397D" w:rsidRPr="00330A7E" w:rsidRDefault="00ED397D" w:rsidP="00330A7E">
      <w:pPr>
        <w:spacing w:after="0"/>
        <w:ind w:left="992"/>
        <w:jc w:val="both"/>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
          <w:color w:val="000000" w:themeColor="text1"/>
          <w:sz w:val="24"/>
          <w:szCs w:val="24"/>
        </w:rPr>
        <w:t xml:space="preserve">c) </w:t>
      </w:r>
      <w:r w:rsidRPr="00330A7E">
        <w:rPr>
          <w:rFonts w:ascii="Times New Roman" w:hAnsi="Times New Roman" w:cs="Times New Roman"/>
          <w:position w:val="-36"/>
          <w:sz w:val="24"/>
          <w:szCs w:val="24"/>
        </w:rPr>
        <w:object w:dxaOrig="7680" w:dyaOrig="780" w14:anchorId="0AF73B64">
          <v:shape id="_x0000_i3313" type="#_x0000_t75" style="width:384pt;height:39pt" o:ole="">
            <v:imagedata r:id="rId4018" o:title=""/>
          </v:shape>
          <o:OLEObject Type="Embed" ProgID="Equation.DSMT4" ShapeID="_x0000_i3313" DrawAspect="Content" ObjectID="_1796842377" r:id="rId4019"/>
        </w:object>
      </w:r>
      <w:r w:rsidRPr="00330A7E">
        <w:rPr>
          <w:rFonts w:ascii="Times New Roman" w:hAnsi="Times New Roman" w:cs="Times New Roman"/>
          <w:sz w:val="24"/>
          <w:szCs w:val="24"/>
        </w:rPr>
        <w:t xml:space="preserve">. Suy ra </w:t>
      </w:r>
      <w:r w:rsidRPr="00330A7E">
        <w:rPr>
          <w:rFonts w:ascii="Times New Roman" w:eastAsia="Calibri" w:hAnsi="Times New Roman" w:cs="Times New Roman"/>
          <w:bCs/>
          <w:color w:val="000000" w:themeColor="text1"/>
          <w:sz w:val="24"/>
          <w:szCs w:val="24"/>
        </w:rPr>
        <w:t xml:space="preserve">hàm số đồng biến trên các khoảng </w:t>
      </w:r>
      <w:r w:rsidRPr="00330A7E">
        <w:rPr>
          <w:rFonts w:ascii="Times New Roman" w:hAnsi="Times New Roman" w:cs="Times New Roman"/>
          <w:position w:val="-14"/>
          <w:sz w:val="24"/>
          <w:szCs w:val="24"/>
        </w:rPr>
        <w:object w:dxaOrig="1620" w:dyaOrig="400" w14:anchorId="49AE2300">
          <v:shape id="_x0000_i3314" type="#_x0000_t75" style="width:81pt;height:19.5pt" o:ole="">
            <v:imagedata r:id="rId4020" o:title=""/>
          </v:shape>
          <o:OLEObject Type="Embed" ProgID="Equation.DSMT4" ShapeID="_x0000_i3314" DrawAspect="Content" ObjectID="_1796842378" r:id="rId4021"/>
        </w:object>
      </w:r>
      <w:r w:rsidRPr="00330A7E">
        <w:rPr>
          <w:rFonts w:ascii="Times New Roman" w:eastAsia="Calibri" w:hAnsi="Times New Roman" w:cs="Times New Roman"/>
          <w:bCs/>
          <w:color w:val="000000" w:themeColor="text1"/>
          <w:sz w:val="24"/>
          <w:szCs w:val="24"/>
        </w:rPr>
        <w:t xml:space="preserve">. </w:t>
      </w:r>
      <w:r w:rsidRPr="00330A7E">
        <w:rPr>
          <w:rFonts w:ascii="Times New Roman" w:hAnsi="Times New Roman" w:cs="Times New Roman"/>
          <w:b/>
          <w:sz w:val="24"/>
          <w:szCs w:val="24"/>
        </w:rPr>
        <w:t>Mệnh đề c) sai</w:t>
      </w:r>
    </w:p>
    <w:p w14:paraId="05CE51E4" w14:textId="77777777" w:rsidR="00ED397D" w:rsidRPr="00330A7E" w:rsidRDefault="00ED397D" w:rsidP="00330A7E">
      <w:pPr>
        <w:spacing w:after="0"/>
        <w:ind w:left="992"/>
        <w:jc w:val="both"/>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
          <w:color w:val="000000" w:themeColor="text1"/>
          <w:sz w:val="24"/>
          <w:szCs w:val="24"/>
        </w:rPr>
        <w:t xml:space="preserve">d) </w:t>
      </w:r>
      <w:r w:rsidRPr="00330A7E">
        <w:rPr>
          <w:rFonts w:ascii="Times New Roman" w:eastAsia="Calibri" w:hAnsi="Times New Roman" w:cs="Times New Roman"/>
          <w:bCs/>
          <w:color w:val="000000" w:themeColor="text1"/>
          <w:sz w:val="24"/>
          <w:szCs w:val="24"/>
        </w:rPr>
        <w:t xml:space="preserve">Phương trình </w:t>
      </w:r>
      <w:r w:rsidRPr="00330A7E">
        <w:rPr>
          <w:rFonts w:ascii="Times New Roman" w:hAnsi="Times New Roman" w:cs="Times New Roman"/>
          <w:position w:val="-14"/>
          <w:sz w:val="24"/>
          <w:szCs w:val="24"/>
        </w:rPr>
        <w:object w:dxaOrig="1060" w:dyaOrig="400" w14:anchorId="38818F44">
          <v:shape id="_x0000_i3315" type="#_x0000_t75" style="width:52.5pt;height:19.5pt" o:ole="">
            <v:imagedata r:id="rId4022" o:title=""/>
          </v:shape>
          <o:OLEObject Type="Embed" ProgID="Equation.DSMT4" ShapeID="_x0000_i3315" DrawAspect="Content" ObjectID="_1796842379" r:id="rId4023"/>
        </w:object>
      </w:r>
      <w:r w:rsidRPr="00330A7E">
        <w:rPr>
          <w:rFonts w:ascii="Times New Roman" w:eastAsia="Calibri" w:hAnsi="Times New Roman" w:cs="Times New Roman"/>
          <w:sz w:val="24"/>
          <w:szCs w:val="24"/>
        </w:rPr>
        <w:t xml:space="preserve"> </w:t>
      </w:r>
      <w:r w:rsidRPr="00330A7E">
        <w:rPr>
          <w:rFonts w:ascii="Times New Roman" w:hAnsi="Times New Roman" w:cs="Times New Roman"/>
          <w:position w:val="-6"/>
          <w:sz w:val="24"/>
          <w:szCs w:val="24"/>
        </w:rPr>
        <w:object w:dxaOrig="560" w:dyaOrig="279" w14:anchorId="5D61FC7E">
          <v:shape id="_x0000_i3316" type="#_x0000_t75" style="width:28.5pt;height:13.5pt" o:ole="">
            <v:imagedata r:id="rId4024" o:title=""/>
          </v:shape>
          <o:OLEObject Type="Embed" ProgID="Equation.DSMT4" ShapeID="_x0000_i3316" DrawAspect="Content" ObjectID="_1796842380" r:id="rId4025"/>
        </w:object>
      </w:r>
      <w:r w:rsidRPr="00330A7E">
        <w:rPr>
          <w:rFonts w:ascii="Times New Roman" w:hAnsi="Times New Roman" w:cs="Times New Roman"/>
          <w:position w:val="-24"/>
          <w:sz w:val="24"/>
          <w:szCs w:val="24"/>
        </w:rPr>
        <w:object w:dxaOrig="3620" w:dyaOrig="660" w14:anchorId="132050FB">
          <v:shape id="_x0000_i3317" type="#_x0000_t75" style="width:181.5pt;height:33pt" o:ole="">
            <v:imagedata r:id="rId4026" o:title=""/>
          </v:shape>
          <o:OLEObject Type="Embed" ProgID="Equation.DSMT4" ShapeID="_x0000_i3317" DrawAspect="Content" ObjectID="_1796842381" r:id="rId4027"/>
        </w:object>
      </w:r>
      <w:r w:rsidRPr="00330A7E">
        <w:rPr>
          <w:rFonts w:ascii="Times New Roman" w:hAnsi="Times New Roman" w:cs="Times New Roman"/>
          <w:sz w:val="24"/>
          <w:szCs w:val="24"/>
        </w:rPr>
        <w:t xml:space="preserve">(thỏa </w:t>
      </w:r>
      <w:r w:rsidRPr="00330A7E">
        <w:rPr>
          <w:rFonts w:ascii="Times New Roman" w:hAnsi="Times New Roman" w:cs="Times New Roman"/>
          <w:position w:val="-6"/>
          <w:sz w:val="24"/>
          <w:szCs w:val="24"/>
        </w:rPr>
        <w:object w:dxaOrig="560" w:dyaOrig="279" w14:anchorId="59CF738A">
          <v:shape id="_x0000_i3318" type="#_x0000_t75" style="width:28.5pt;height:13.5pt" o:ole="">
            <v:imagedata r:id="rId4028" o:title=""/>
          </v:shape>
          <o:OLEObject Type="Embed" ProgID="Equation.DSMT4" ShapeID="_x0000_i3318" DrawAspect="Content" ObjectID="_1796842382" r:id="rId4029"/>
        </w:object>
      </w:r>
      <w:r w:rsidRPr="00330A7E">
        <w:rPr>
          <w:rFonts w:ascii="Times New Roman" w:eastAsia="Calibri" w:hAnsi="Times New Roman" w:cs="Times New Roman"/>
          <w:sz w:val="24"/>
          <w:szCs w:val="24"/>
        </w:rPr>
        <w:t xml:space="preserve">) : </w:t>
      </w:r>
      <w:r w:rsidRPr="00330A7E">
        <w:rPr>
          <w:rFonts w:ascii="Times New Roman" w:hAnsi="Times New Roman" w:cs="Times New Roman"/>
          <w:b/>
          <w:sz w:val="24"/>
          <w:szCs w:val="24"/>
        </w:rPr>
        <w:t>Mệnh đề d) sai</w:t>
      </w:r>
    </w:p>
    <w:p w14:paraId="5728484E"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Đáp án: a)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b)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c)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S</w:t>
      </w:r>
      <w:r w:rsidRPr="00330A7E">
        <w:rPr>
          <w:rFonts w:ascii="Times New Roman" w:hAnsi="Times New Roman" w:cs="Times New Roman"/>
          <w:sz w:val="24"/>
          <w:szCs w:val="24"/>
        </w:rPr>
        <w:t>.</w:t>
      </w:r>
    </w:p>
    <w:p w14:paraId="3F6AC62E" w14:textId="77777777" w:rsidR="00ED397D" w:rsidRPr="00330A7E" w:rsidRDefault="00ED397D" w:rsidP="00330A7E">
      <w:pPr>
        <w:spacing w:after="0"/>
        <w:ind w:left="992"/>
        <w:jc w:val="both"/>
        <w:rPr>
          <w:rFonts w:ascii="Times New Roman" w:hAnsi="Times New Roman" w:cs="Times New Roman"/>
          <w:sz w:val="24"/>
          <w:szCs w:val="24"/>
        </w:rPr>
      </w:pPr>
    </w:p>
    <w:p w14:paraId="7E41B77C" w14:textId="77777777" w:rsidR="00ED397D" w:rsidRPr="00330A7E" w:rsidRDefault="00ED397D" w:rsidP="000E1E56">
      <w:pPr>
        <w:pStyle w:val="ListParagraph"/>
        <w:numPr>
          <w:ilvl w:val="0"/>
          <w:numId w:val="36"/>
        </w:numPr>
        <w:tabs>
          <w:tab w:val="left" w:pos="992"/>
        </w:tabs>
        <w:spacing w:before="120" w:line="276" w:lineRule="auto"/>
        <w:jc w:val="left"/>
        <w:rPr>
          <w:rFonts w:ascii="Times New Roman" w:hAnsi="Times New Roman" w:cs="Times New Roman"/>
          <w:sz w:val="24"/>
          <w:szCs w:val="24"/>
        </w:rPr>
      </w:pPr>
      <w:r w:rsidRPr="00330A7E">
        <w:rPr>
          <w:rFonts w:ascii="Times New Roman" w:hAnsi="Times New Roman" w:cs="Times New Roman"/>
          <w:sz w:val="24"/>
          <w:szCs w:val="24"/>
        </w:rPr>
        <w:t xml:space="preserve">Một công ty kinh doanh bất động sản có 20 căn hộ cho thuê. Biết rằng nếu cho thuê mỗi căn hộ với giá 2 triệu đồng/ tháng thì tất cả các căn hộ đều có người thuê. Nhưng cứ mỗi lần tăng giá cho thuê mỗi căn hộ thêm 200 nghìn đồng/tháng thì có thêm một căn hộ bị bỏ trống. </w:t>
      </w:r>
    </w:p>
    <w:p w14:paraId="3A291C03" w14:textId="77777777" w:rsidR="00ED397D" w:rsidRPr="00330A7E" w:rsidRDefault="00ED397D" w:rsidP="000E1E56">
      <w:pPr>
        <w:pStyle w:val="ListParagraph"/>
        <w:numPr>
          <w:ilvl w:val="0"/>
          <w:numId w:val="37"/>
        </w:numPr>
        <w:spacing w:line="276" w:lineRule="auto"/>
        <w:rPr>
          <w:rFonts w:ascii="Times New Roman" w:eastAsia="Calibri" w:hAnsi="Times New Roman" w:cs="Times New Roman"/>
          <w:sz w:val="24"/>
          <w:szCs w:val="24"/>
        </w:rPr>
      </w:pPr>
      <w:r w:rsidRPr="00330A7E">
        <w:rPr>
          <w:rFonts w:ascii="Times New Roman" w:hAnsi="Times New Roman" w:cs="Times New Roman"/>
          <w:bCs/>
          <w:sz w:val="24"/>
          <w:szCs w:val="24"/>
        </w:rPr>
        <w:t>Nếu công ty</w:t>
      </w:r>
      <w:r w:rsidRPr="00330A7E">
        <w:rPr>
          <w:rFonts w:ascii="Times New Roman" w:hAnsi="Times New Roman" w:cs="Times New Roman"/>
          <w:sz w:val="24"/>
          <w:szCs w:val="24"/>
        </w:rPr>
        <w:t xml:space="preserve"> cho thuê mỗi căn hộ với giá 2,6 triệu đồng, tức là tăng giá 600 nghìn đồng. Suy ra có 3 phòng bị bỏ trống. </w:t>
      </w:r>
      <w:r w:rsidRPr="00330A7E">
        <w:rPr>
          <w:rFonts w:ascii="Times New Roman" w:hAnsi="Times New Roman" w:cs="Times New Roman"/>
          <w:b/>
          <w:sz w:val="24"/>
          <w:szCs w:val="24"/>
        </w:rPr>
        <w:t>Mệnh đề a) đúng</w:t>
      </w:r>
    </w:p>
    <w:p w14:paraId="5624849E" w14:textId="77777777" w:rsidR="00ED397D" w:rsidRPr="00330A7E" w:rsidRDefault="00ED397D" w:rsidP="000E1E56">
      <w:pPr>
        <w:pStyle w:val="ListParagraph"/>
        <w:numPr>
          <w:ilvl w:val="0"/>
          <w:numId w:val="37"/>
        </w:numPr>
        <w:spacing w:after="160" w:line="276" w:lineRule="auto"/>
        <w:jc w:val="left"/>
        <w:rPr>
          <w:rFonts w:ascii="Times New Roman" w:hAnsi="Times New Roman" w:cs="Times New Roman"/>
          <w:sz w:val="24"/>
          <w:szCs w:val="24"/>
        </w:rPr>
      </w:pPr>
      <w:r w:rsidRPr="00330A7E">
        <w:rPr>
          <w:rFonts w:ascii="Times New Roman" w:hAnsi="Times New Roman" w:cs="Times New Roman"/>
          <w:bCs/>
          <w:sz w:val="24"/>
          <w:szCs w:val="24"/>
        </w:rPr>
        <w:t>Nếu công ty</w:t>
      </w:r>
      <w:r w:rsidRPr="00330A7E">
        <w:rPr>
          <w:rFonts w:ascii="Times New Roman" w:hAnsi="Times New Roman" w:cs="Times New Roman"/>
          <w:sz w:val="24"/>
          <w:szCs w:val="24"/>
        </w:rPr>
        <w:t xml:space="preserve"> cho thuê mỗi căn hộ với giá 2,6 triệu đồng/tháng thì doanh thu của công ty trong tháng đó là </w:t>
      </w:r>
      <w:r w:rsidRPr="00330A7E">
        <w:rPr>
          <w:rFonts w:ascii="Times New Roman" w:hAnsi="Times New Roman" w:cs="Times New Roman"/>
          <w:position w:val="-14"/>
          <w:sz w:val="24"/>
          <w:szCs w:val="24"/>
        </w:rPr>
        <w:object w:dxaOrig="1920" w:dyaOrig="400" w14:anchorId="0690647B">
          <v:shape id="_x0000_i3319" type="#_x0000_t75" style="width:96pt;height:19.5pt" o:ole="">
            <v:imagedata r:id="rId4030" o:title=""/>
          </v:shape>
          <o:OLEObject Type="Embed" ProgID="Equation.DSMT4" ShapeID="_x0000_i3319" DrawAspect="Content" ObjectID="_1796842383" r:id="rId4031"/>
        </w:object>
      </w:r>
      <w:r w:rsidRPr="00330A7E">
        <w:rPr>
          <w:rFonts w:ascii="Times New Roman" w:hAnsi="Times New Roman" w:cs="Times New Roman"/>
          <w:sz w:val="24"/>
          <w:szCs w:val="24"/>
        </w:rPr>
        <w:t xml:space="preserve">(triệu đồng) . </w:t>
      </w:r>
      <w:r w:rsidRPr="00330A7E">
        <w:rPr>
          <w:rFonts w:ascii="Times New Roman" w:hAnsi="Times New Roman" w:cs="Times New Roman"/>
          <w:b/>
          <w:sz w:val="24"/>
          <w:szCs w:val="24"/>
        </w:rPr>
        <w:t>Mệnh đề b) sai</w:t>
      </w:r>
    </w:p>
    <w:p w14:paraId="52007FF5" w14:textId="77777777" w:rsidR="00ED397D" w:rsidRPr="00330A7E" w:rsidRDefault="00ED397D" w:rsidP="000E1E56">
      <w:pPr>
        <w:pStyle w:val="ListParagraph"/>
        <w:numPr>
          <w:ilvl w:val="0"/>
          <w:numId w:val="37"/>
        </w:numPr>
        <w:spacing w:after="160" w:line="276" w:lineRule="auto"/>
        <w:jc w:val="left"/>
        <w:rPr>
          <w:rFonts w:ascii="Times New Roman" w:hAnsi="Times New Roman" w:cs="Times New Roman"/>
          <w:b/>
          <w:sz w:val="24"/>
          <w:szCs w:val="24"/>
        </w:rPr>
      </w:pPr>
      <w:r w:rsidRPr="00330A7E">
        <w:rPr>
          <w:rFonts w:ascii="Times New Roman" w:hAnsi="Times New Roman" w:cs="Times New Roman"/>
          <w:sz w:val="24"/>
          <w:szCs w:val="24"/>
        </w:rPr>
        <w:t>Nếu công ty cho thuê mỗi căn hộ với giá tăng thêm là 200</w:t>
      </w:r>
      <w:r w:rsidRPr="00330A7E">
        <w:rPr>
          <w:rFonts w:ascii="Times New Roman" w:hAnsi="Times New Roman" w:cs="Times New Roman"/>
          <w:i/>
          <w:iCs/>
          <w:sz w:val="24"/>
          <w:szCs w:val="24"/>
        </w:rPr>
        <w:t>x</w:t>
      </w:r>
      <w:r w:rsidRPr="00330A7E">
        <w:rPr>
          <w:rFonts w:ascii="Times New Roman" w:hAnsi="Times New Roman" w:cs="Times New Roman"/>
          <w:sz w:val="24"/>
          <w:szCs w:val="24"/>
        </w:rPr>
        <w:t xml:space="preserve"> (nghìn đồng) (x </w:t>
      </w:r>
      <w:r w:rsidRPr="00330A7E">
        <w:rPr>
          <w:rFonts w:ascii="Cambria Math" w:hAnsi="Cambria Math" w:cs="Cambria Math"/>
          <w:sz w:val="24"/>
          <w:szCs w:val="24"/>
        </w:rPr>
        <w:t>∈</w:t>
      </w:r>
      <w:r w:rsidRPr="00330A7E">
        <w:rPr>
          <w:rFonts w:ascii="Times New Roman" w:hAnsi="Times New Roman" w:cs="Times New Roman"/>
          <w:sz w:val="24"/>
          <w:szCs w:val="24"/>
        </w:rPr>
        <w:t xml:space="preserve"> </w:t>
      </w:r>
      <w:r w:rsidRPr="00330A7E">
        <w:rPr>
          <w:rFonts w:ascii="Cambria Math" w:hAnsi="Cambria Math" w:cs="Cambria Math"/>
          <w:sz w:val="24"/>
          <w:szCs w:val="24"/>
        </w:rPr>
        <w:t>ℕ</w:t>
      </w:r>
      <w:r w:rsidRPr="00330A7E">
        <w:rPr>
          <w:rFonts w:ascii="Times New Roman" w:hAnsi="Times New Roman" w:cs="Times New Roman"/>
          <w:sz w:val="24"/>
          <w:szCs w:val="24"/>
          <w:vertAlign w:val="superscript"/>
        </w:rPr>
        <w:t>*</w:t>
      </w:r>
      <w:r w:rsidRPr="00330A7E">
        <w:rPr>
          <w:rFonts w:ascii="Times New Roman" w:hAnsi="Times New Roman" w:cs="Times New Roman"/>
          <w:sz w:val="24"/>
          <w:szCs w:val="24"/>
        </w:rPr>
        <w:t xml:space="preserve">) thì doanh thu được tính theo công thức </w:t>
      </w:r>
      <w:r w:rsidRPr="00330A7E">
        <w:rPr>
          <w:rFonts w:ascii="Times New Roman" w:hAnsi="Times New Roman" w:cs="Times New Roman"/>
          <w:position w:val="-14"/>
          <w:sz w:val="24"/>
          <w:szCs w:val="24"/>
        </w:rPr>
        <w:object w:dxaOrig="2960" w:dyaOrig="400" w14:anchorId="6C6B7303">
          <v:shape id="_x0000_i3320" type="#_x0000_t75" style="width:148.5pt;height:19.5pt" o:ole="">
            <v:imagedata r:id="rId4032" o:title=""/>
          </v:shape>
          <o:OLEObject Type="Embed" ProgID="Equation.DSMT4" ShapeID="_x0000_i3320" DrawAspect="Content" ObjectID="_1796842384" r:id="rId4033"/>
        </w:object>
      </w:r>
      <w:r w:rsidRPr="00330A7E">
        <w:rPr>
          <w:rFonts w:ascii="Times New Roman" w:hAnsi="Times New Roman" w:cs="Times New Roman"/>
          <w:sz w:val="24"/>
          <w:szCs w:val="24"/>
        </w:rPr>
        <w:t xml:space="preserve"> (nghìn đồng).</w:t>
      </w:r>
      <w:r w:rsidRPr="00330A7E">
        <w:rPr>
          <w:rFonts w:ascii="Times New Roman" w:hAnsi="Times New Roman" w:cs="Times New Roman"/>
          <w:b/>
          <w:sz w:val="24"/>
          <w:szCs w:val="24"/>
        </w:rPr>
        <w:t>Mệnh đề c) đúng</w:t>
      </w:r>
    </w:p>
    <w:p w14:paraId="7839BCAE"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Vì cứ tăng thêm 200 nghìn đồng vào giá thuê một căn hộ trên một tháng thì có một căn hộ bị bỏ trống.</w:t>
      </w:r>
    </w:p>
    <w:p w14:paraId="5A0867E1"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Gọi số lần tăng 200 nghìn đồng vào giá thuê một căn hộ trên một tháng là x (x </w:t>
      </w:r>
      <w:r w:rsidRPr="00330A7E">
        <w:rPr>
          <w:rFonts w:ascii="Cambria Math" w:hAnsi="Cambria Math" w:cs="Cambria Math"/>
          <w:sz w:val="24"/>
          <w:szCs w:val="24"/>
        </w:rPr>
        <w:t>∈</w:t>
      </w:r>
      <w:r w:rsidRPr="00330A7E">
        <w:rPr>
          <w:rFonts w:ascii="Times New Roman" w:hAnsi="Times New Roman" w:cs="Times New Roman"/>
          <w:sz w:val="24"/>
          <w:szCs w:val="24"/>
        </w:rPr>
        <w:t xml:space="preserve"> </w:t>
      </w:r>
      <w:r w:rsidRPr="00330A7E">
        <w:rPr>
          <w:rFonts w:ascii="Cambria Math" w:hAnsi="Cambria Math" w:cs="Cambria Math"/>
          <w:sz w:val="24"/>
          <w:szCs w:val="24"/>
        </w:rPr>
        <w:t>ℕ</w:t>
      </w:r>
      <w:r w:rsidRPr="00330A7E">
        <w:rPr>
          <w:rFonts w:ascii="Times New Roman" w:hAnsi="Times New Roman" w:cs="Times New Roman"/>
          <w:sz w:val="24"/>
          <w:szCs w:val="24"/>
          <w:vertAlign w:val="superscript"/>
        </w:rPr>
        <w:t>*</w:t>
      </w:r>
      <w:r w:rsidRPr="00330A7E">
        <w:rPr>
          <w:rFonts w:ascii="Times New Roman" w:hAnsi="Times New Roman" w:cs="Times New Roman"/>
          <w:sz w:val="24"/>
          <w:szCs w:val="24"/>
        </w:rPr>
        <w:t>).</w:t>
      </w:r>
    </w:p>
    <w:p w14:paraId="0F860892"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Khi đó x cũng là số căn hộ bị bỏ trống.</w:t>
      </w:r>
    </w:p>
    <w:p w14:paraId="240376BF"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Tổng số tiền công ty thu được lúc này là </w:t>
      </w:r>
      <w:r w:rsidRPr="00330A7E">
        <w:rPr>
          <w:rFonts w:ascii="Times New Roman" w:hAnsi="Times New Roman" w:cs="Times New Roman"/>
          <w:position w:val="-14"/>
          <w:sz w:val="24"/>
          <w:szCs w:val="24"/>
        </w:rPr>
        <w:object w:dxaOrig="5400" w:dyaOrig="400" w14:anchorId="712819FF">
          <v:shape id="_x0000_i3321" type="#_x0000_t75" style="width:270pt;height:19.5pt" o:ole="">
            <v:imagedata r:id="rId4034" o:title=""/>
          </v:shape>
          <o:OLEObject Type="Embed" ProgID="Equation.DSMT4" ShapeID="_x0000_i3321" DrawAspect="Content" ObjectID="_1796842385" r:id="rId4035"/>
        </w:object>
      </w:r>
    </w:p>
    <w:p w14:paraId="33EF4F96"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sz w:val="24"/>
          <w:szCs w:val="24"/>
        </w:rPr>
        <w:t xml:space="preserve">d) </w:t>
      </w:r>
      <w:r w:rsidRPr="00330A7E">
        <w:rPr>
          <w:rFonts w:ascii="Times New Roman" w:hAnsi="Times New Roman" w:cs="Times New Roman"/>
          <w:sz w:val="24"/>
          <w:szCs w:val="24"/>
        </w:rPr>
        <w:t xml:space="preserve">Công ty khi cho thuê mỗi căn hộ với giá 2,8 triệu tổng số tiền thu được là lớn nhất. </w:t>
      </w:r>
      <w:r w:rsidRPr="00330A7E">
        <w:rPr>
          <w:rFonts w:ascii="Times New Roman" w:hAnsi="Times New Roman" w:cs="Times New Roman"/>
          <w:b/>
          <w:sz w:val="24"/>
          <w:szCs w:val="24"/>
        </w:rPr>
        <w:t>Mệnh đề d) sai</w:t>
      </w:r>
    </w:p>
    <w:p w14:paraId="7ECCEAEE"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Vì:</w:t>
      </w:r>
    </w:p>
    <w:p w14:paraId="165DAA91"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Xét hàm số </w:t>
      </w:r>
      <w:r w:rsidRPr="00330A7E">
        <w:rPr>
          <w:rFonts w:ascii="Times New Roman" w:hAnsi="Times New Roman" w:cs="Times New Roman"/>
          <w:position w:val="-14"/>
          <w:sz w:val="24"/>
          <w:szCs w:val="24"/>
        </w:rPr>
        <w:object w:dxaOrig="3000" w:dyaOrig="400" w14:anchorId="2A7A38A9">
          <v:shape id="_x0000_i3322" type="#_x0000_t75" style="width:150pt;height:19.5pt" o:ole="">
            <v:imagedata r:id="rId4036" o:title=""/>
          </v:shape>
          <o:OLEObject Type="Embed" ProgID="Equation.DSMT4" ShapeID="_x0000_i3322" DrawAspect="Content" ObjectID="_1796842386" r:id="rId4037"/>
        </w:object>
      </w:r>
      <w:r w:rsidRPr="00330A7E">
        <w:rPr>
          <w:rFonts w:ascii="Times New Roman" w:hAnsi="Times New Roman" w:cs="Times New Roman"/>
          <w:sz w:val="24"/>
          <w:szCs w:val="24"/>
        </w:rPr>
        <w:t xml:space="preserve"> với </w:t>
      </w:r>
      <w:r w:rsidRPr="00330A7E">
        <w:rPr>
          <w:rFonts w:ascii="Times New Roman" w:hAnsi="Times New Roman" w:cs="Times New Roman"/>
          <w:position w:val="-6"/>
          <w:sz w:val="24"/>
          <w:szCs w:val="24"/>
        </w:rPr>
        <w:object w:dxaOrig="680" w:dyaOrig="320" w14:anchorId="2DDC69F6">
          <v:shape id="_x0000_i3323" type="#_x0000_t75" style="width:34.5pt;height:16.5pt" o:ole="">
            <v:imagedata r:id="rId4038" o:title=""/>
          </v:shape>
          <o:OLEObject Type="Embed" ProgID="Equation.DSMT4" ShapeID="_x0000_i3323" DrawAspect="Content" ObjectID="_1796842387" r:id="rId4039"/>
        </w:object>
      </w:r>
      <w:r w:rsidRPr="00330A7E">
        <w:rPr>
          <w:rFonts w:ascii="Times New Roman" w:hAnsi="Times New Roman" w:cs="Times New Roman"/>
          <w:sz w:val="24"/>
          <w:szCs w:val="24"/>
        </w:rPr>
        <w:t>.</w:t>
      </w:r>
    </w:p>
    <w:p w14:paraId="22654B21"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Ta có </w:t>
      </w:r>
      <w:r w:rsidRPr="00330A7E">
        <w:rPr>
          <w:rFonts w:ascii="Times New Roman" w:hAnsi="Times New Roman" w:cs="Times New Roman"/>
          <w:position w:val="-14"/>
          <w:sz w:val="24"/>
          <w:szCs w:val="24"/>
        </w:rPr>
        <w:object w:dxaOrig="2040" w:dyaOrig="400" w14:anchorId="7BD9CF8A">
          <v:shape id="_x0000_i3324" type="#_x0000_t75" style="width:102pt;height:19.5pt" o:ole="">
            <v:imagedata r:id="rId4040" o:title=""/>
          </v:shape>
          <o:OLEObject Type="Embed" ProgID="Equation.DSMT4" ShapeID="_x0000_i3324" DrawAspect="Content" ObjectID="_1796842388" r:id="rId4041"/>
        </w:object>
      </w:r>
      <w:r w:rsidRPr="00330A7E">
        <w:rPr>
          <w:rFonts w:ascii="Times New Roman" w:hAnsi="Times New Roman" w:cs="Times New Roman"/>
          <w:sz w:val="24"/>
          <w:szCs w:val="24"/>
        </w:rPr>
        <w:t>;</w:t>
      </w:r>
    </w:p>
    <w:p w14:paraId="22FFEB49"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position w:val="-14"/>
          <w:sz w:val="24"/>
          <w:szCs w:val="24"/>
        </w:rPr>
        <w:object w:dxaOrig="3700" w:dyaOrig="400" w14:anchorId="6DFBE4C8">
          <v:shape id="_x0000_i3325" type="#_x0000_t75" style="width:184.5pt;height:19.5pt" o:ole="">
            <v:imagedata r:id="rId4042" o:title=""/>
          </v:shape>
          <o:OLEObject Type="Embed" ProgID="Equation.DSMT4" ShapeID="_x0000_i3325" DrawAspect="Content" ObjectID="_1796842389" r:id="rId4043"/>
        </w:object>
      </w:r>
      <w:r w:rsidRPr="00330A7E">
        <w:rPr>
          <w:rFonts w:ascii="Times New Roman" w:hAnsi="Times New Roman" w:cs="Times New Roman"/>
          <w:sz w:val="24"/>
          <w:szCs w:val="24"/>
        </w:rPr>
        <w:t xml:space="preserve"> (thỏa mãn).</w:t>
      </w:r>
    </w:p>
    <w:p w14:paraId="4EF20F22"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Bảng biến thiên </w:t>
      </w:r>
    </w:p>
    <w:p w14:paraId="373B6D5C"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042364DF" wp14:editId="5CE16D9E">
            <wp:extent cx="3676650" cy="1447800"/>
            <wp:effectExtent l="0" t="0" r="0" b="0"/>
            <wp:docPr id="1250654894" name="Picture 5" descr="Bài 14 trang 48 Toán 12 Tập 1 Cánh diều | Giải Toá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descr="Bài 14 trang 48 Toán 12 Tập 1 Cánh diều | Giải Toán 12"/>
                    <pic:cNvPicPr>
                      <a:picLocks noChangeAspect="1" noChangeArrowheads="1"/>
                    </pic:cNvPicPr>
                  </pic:nvPicPr>
                  <pic:blipFill>
                    <a:blip r:embed="rId4044">
                      <a:extLst>
                        <a:ext uri="{28A0092B-C50C-407E-A947-70E740481C1C}">
                          <a14:useLocalDpi xmlns:a14="http://schemas.microsoft.com/office/drawing/2010/main" val="0"/>
                        </a:ext>
                      </a:extLst>
                    </a:blip>
                    <a:srcRect/>
                    <a:stretch>
                      <a:fillRect/>
                    </a:stretch>
                  </pic:blipFill>
                  <pic:spPr bwMode="auto">
                    <a:xfrm>
                      <a:off x="0" y="0"/>
                      <a:ext cx="3676650" cy="1447800"/>
                    </a:xfrm>
                    <a:prstGeom prst="rect">
                      <a:avLst/>
                    </a:prstGeom>
                    <a:noFill/>
                    <a:ln>
                      <a:noFill/>
                    </a:ln>
                  </pic:spPr>
                </pic:pic>
              </a:graphicData>
            </a:graphic>
          </wp:inline>
        </w:drawing>
      </w:r>
    </w:p>
    <w:p w14:paraId="7DDF2C5F"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Căn cứ vào bảng biến thiên trên, ta thấy hàm số </w:t>
      </w:r>
      <w:r w:rsidRPr="00330A7E">
        <w:rPr>
          <w:rFonts w:ascii="Times New Roman" w:hAnsi="Times New Roman" w:cs="Times New Roman"/>
          <w:position w:val="-14"/>
          <w:sz w:val="24"/>
          <w:szCs w:val="24"/>
        </w:rPr>
        <w:object w:dxaOrig="560" w:dyaOrig="400" w14:anchorId="7384AC0A">
          <v:shape id="_x0000_i3326" type="#_x0000_t75" style="width:28.5pt;height:19.5pt" o:ole="">
            <v:imagedata r:id="rId4045" o:title=""/>
          </v:shape>
          <o:OLEObject Type="Embed" ProgID="Equation.DSMT4" ShapeID="_x0000_i3326" DrawAspect="Content" ObjectID="_1796842390" r:id="rId4046"/>
        </w:object>
      </w:r>
      <w:r w:rsidRPr="00330A7E">
        <w:rPr>
          <w:rFonts w:ascii="Times New Roman" w:hAnsi="Times New Roman" w:cs="Times New Roman"/>
          <w:sz w:val="24"/>
          <w:szCs w:val="24"/>
        </w:rPr>
        <w:t xml:space="preserve">đạt giá trị lớn nhất bằng </w:t>
      </w:r>
      <w:r w:rsidRPr="00330A7E">
        <w:rPr>
          <w:rFonts w:ascii="Times New Roman" w:hAnsi="Times New Roman" w:cs="Times New Roman"/>
          <w:position w:val="-6"/>
          <w:sz w:val="24"/>
          <w:szCs w:val="24"/>
        </w:rPr>
        <w:object w:dxaOrig="680" w:dyaOrig="279" w14:anchorId="43C8DE50">
          <v:shape id="_x0000_i3327" type="#_x0000_t75" style="width:34.5pt;height:13.5pt" o:ole="">
            <v:imagedata r:id="rId4047" o:title=""/>
          </v:shape>
          <o:OLEObject Type="Embed" ProgID="Equation.DSMT4" ShapeID="_x0000_i3327" DrawAspect="Content" ObjectID="_1796842391" r:id="rId4048"/>
        </w:object>
      </w:r>
      <w:r w:rsidRPr="00330A7E">
        <w:rPr>
          <w:rFonts w:ascii="Times New Roman" w:hAnsi="Times New Roman" w:cs="Times New Roman"/>
          <w:sz w:val="24"/>
          <w:szCs w:val="24"/>
        </w:rPr>
        <w:t xml:space="preserve"> khi </w:t>
      </w:r>
      <w:r w:rsidRPr="00330A7E">
        <w:rPr>
          <w:rFonts w:ascii="Times New Roman" w:hAnsi="Times New Roman" w:cs="Times New Roman"/>
          <w:position w:val="-6"/>
          <w:sz w:val="24"/>
          <w:szCs w:val="24"/>
        </w:rPr>
        <w:object w:dxaOrig="600" w:dyaOrig="279" w14:anchorId="0C058572">
          <v:shape id="_x0000_i3328" type="#_x0000_t75" style="width:30pt;height:13.5pt" o:ole="">
            <v:imagedata r:id="rId4049" o:title=""/>
          </v:shape>
          <o:OLEObject Type="Embed" ProgID="Equation.DSMT4" ShapeID="_x0000_i3328" DrawAspect="Content" ObjectID="_1796842392" r:id="rId4050"/>
        </w:object>
      </w:r>
    </w:p>
    <w:p w14:paraId="75B6436D"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Khi đó, số tiền tăng lên khi cho thuê một căn hộ là </w:t>
      </w:r>
      <w:r w:rsidRPr="00330A7E">
        <w:rPr>
          <w:rFonts w:ascii="Times New Roman" w:hAnsi="Times New Roman" w:cs="Times New Roman"/>
          <w:position w:val="-6"/>
          <w:sz w:val="24"/>
          <w:szCs w:val="24"/>
        </w:rPr>
        <w:object w:dxaOrig="1300" w:dyaOrig="279" w14:anchorId="4ADD2CD9">
          <v:shape id="_x0000_i3329" type="#_x0000_t75" style="width:64.5pt;height:13.5pt" o:ole="">
            <v:imagedata r:id="rId4051" o:title=""/>
          </v:shape>
          <o:OLEObject Type="Embed" ProgID="Equation.DSMT4" ShapeID="_x0000_i3329" DrawAspect="Content" ObjectID="_1796842393" r:id="rId4052"/>
        </w:object>
      </w:r>
      <w:r w:rsidRPr="00330A7E">
        <w:rPr>
          <w:rFonts w:ascii="Times New Roman" w:hAnsi="Times New Roman" w:cs="Times New Roman"/>
          <w:sz w:val="24"/>
          <w:szCs w:val="24"/>
        </w:rPr>
        <w:t xml:space="preserve"> nghìn đồng = 1 triệu đồng.</w:t>
      </w:r>
    </w:p>
    <w:p w14:paraId="6C45A3CE"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Vậy công ty nên cho thuê mỗi căn hộ 3 triệu đồng/tháng thì tổng số tiền thu được là lớn nhất.</w:t>
      </w:r>
    </w:p>
    <w:p w14:paraId="46AA15BD"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Đáp án: a)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b)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c)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S</w:t>
      </w:r>
      <w:r w:rsidRPr="00330A7E">
        <w:rPr>
          <w:rFonts w:ascii="Times New Roman" w:hAnsi="Times New Roman" w:cs="Times New Roman"/>
          <w:sz w:val="24"/>
          <w:szCs w:val="24"/>
        </w:rPr>
        <w:t>.</w:t>
      </w:r>
    </w:p>
    <w:p w14:paraId="0610CFE7" w14:textId="77777777" w:rsidR="00ED397D" w:rsidRPr="00330A7E" w:rsidRDefault="00ED397D" w:rsidP="00330A7E">
      <w:pPr>
        <w:ind w:left="992"/>
        <w:rPr>
          <w:rFonts w:ascii="Times New Roman" w:hAnsi="Times New Roman" w:cs="Times New Roman"/>
          <w:sz w:val="24"/>
          <w:szCs w:val="24"/>
        </w:rPr>
      </w:pPr>
    </w:p>
    <w:p w14:paraId="4E047508" w14:textId="77777777" w:rsidR="00ED397D" w:rsidRPr="00330A7E" w:rsidRDefault="00ED397D" w:rsidP="000E1E56">
      <w:pPr>
        <w:pStyle w:val="ListParagraph"/>
        <w:numPr>
          <w:ilvl w:val="0"/>
          <w:numId w:val="38"/>
        </w:numPr>
        <w:tabs>
          <w:tab w:val="left" w:pos="992"/>
        </w:tabs>
        <w:spacing w:before="120" w:line="276" w:lineRule="auto"/>
        <w:rPr>
          <w:rFonts w:ascii="Times New Roman" w:eastAsia="Calibri" w:hAnsi="Times New Roman" w:cs="Times New Roman"/>
          <w:bCs/>
          <w:sz w:val="24"/>
          <w:szCs w:val="24"/>
        </w:rPr>
      </w:pPr>
      <w:r w:rsidRPr="00330A7E">
        <w:rPr>
          <w:rFonts w:ascii="Times New Roman" w:eastAsia="Times New Roman" w:hAnsi="Times New Roman" w:cs="Times New Roman"/>
          <w:sz w:val="24"/>
          <w:szCs w:val="24"/>
          <w:lang w:val="pt-BR"/>
        </w:rPr>
        <w:t xml:space="preserve">Ở cửa ra vào của một nhà sách có một thiết bị cảnh báo hàng hóa chưa được thanh toán khi qua cửa. Thiết bị phát chuông cảnh báo với </w:t>
      </w:r>
      <w:r w:rsidRPr="00330A7E">
        <w:rPr>
          <w:rFonts w:ascii="Times New Roman" w:hAnsi="Times New Roman" w:cs="Times New Roman"/>
          <w:position w:val="-6"/>
          <w:sz w:val="24"/>
          <w:szCs w:val="24"/>
        </w:rPr>
        <w:object w:dxaOrig="499" w:dyaOrig="279" w14:anchorId="220E50C8">
          <v:shape id="_x0000_i3330" type="#_x0000_t75" style="width:25.5pt;height:13.5pt" o:ole="">
            <v:imagedata r:id="rId4053" o:title=""/>
          </v:shape>
          <o:OLEObject Type="Embed" ProgID="Equation.DSMT4" ShapeID="_x0000_i3330" DrawAspect="Content" ObjectID="_1796842394" r:id="rId4054"/>
        </w:object>
      </w:r>
      <w:r w:rsidRPr="00330A7E">
        <w:rPr>
          <w:rFonts w:ascii="Times New Roman" w:eastAsia="Times New Roman" w:hAnsi="Times New Roman" w:cs="Times New Roman"/>
          <w:sz w:val="24"/>
          <w:szCs w:val="24"/>
          <w:lang w:val="pt-BR"/>
        </w:rPr>
        <w:t xml:space="preserve"> các hàng hóa ra cửa mà chưa thanh toán và </w:t>
      </w:r>
      <w:r w:rsidRPr="00330A7E">
        <w:rPr>
          <w:rFonts w:ascii="Times New Roman" w:hAnsi="Times New Roman" w:cs="Times New Roman"/>
          <w:position w:val="-10"/>
          <w:sz w:val="24"/>
          <w:szCs w:val="24"/>
        </w:rPr>
        <w:object w:dxaOrig="580" w:dyaOrig="320" w14:anchorId="1A3DDB3B">
          <v:shape id="_x0000_i3331" type="#_x0000_t75" style="width:28.5pt;height:16.5pt" o:ole="">
            <v:imagedata r:id="rId4055" o:title=""/>
          </v:shape>
          <o:OLEObject Type="Embed" ProgID="Equation.DSMT4" ShapeID="_x0000_i3331" DrawAspect="Content" ObjectID="_1796842395" r:id="rId4056"/>
        </w:object>
      </w:r>
      <w:r w:rsidRPr="00330A7E">
        <w:rPr>
          <w:rFonts w:ascii="Times New Roman" w:eastAsia="Times New Roman" w:hAnsi="Times New Roman" w:cs="Times New Roman"/>
          <w:sz w:val="24"/>
          <w:szCs w:val="24"/>
          <w:lang w:val="pt-BR"/>
        </w:rPr>
        <w:t xml:space="preserve"> các hàng hóa đã thanh toán. Tỷ lệ hàng hóa qua cửa không được thanh toán là </w:t>
      </w:r>
      <w:r w:rsidRPr="00330A7E">
        <w:rPr>
          <w:rFonts w:ascii="Times New Roman" w:hAnsi="Times New Roman" w:cs="Times New Roman"/>
          <w:position w:val="-10"/>
          <w:sz w:val="24"/>
          <w:szCs w:val="24"/>
        </w:rPr>
        <w:object w:dxaOrig="580" w:dyaOrig="320" w14:anchorId="5210205A">
          <v:shape id="_x0000_i3332" type="#_x0000_t75" style="width:28.5pt;height:16.5pt" o:ole="">
            <v:imagedata r:id="rId4057" o:title=""/>
          </v:shape>
          <o:OLEObject Type="Embed" ProgID="Equation.DSMT4" ShapeID="_x0000_i3332" DrawAspect="Content" ObjectID="_1796842396" r:id="rId4058"/>
        </w:object>
      </w:r>
      <w:r w:rsidRPr="00330A7E">
        <w:rPr>
          <w:rFonts w:ascii="Times New Roman" w:eastAsia="Times New Roman" w:hAnsi="Times New Roman" w:cs="Times New Roman"/>
          <w:sz w:val="24"/>
          <w:szCs w:val="24"/>
          <w:lang w:val="pt-BR"/>
        </w:rPr>
        <w:t xml:space="preserve">. Chọn ngẫu nhiên một hàng hóa khi đi qua cửa. </w:t>
      </w:r>
    </w:p>
    <w:p w14:paraId="1C0AA2E1" w14:textId="77777777" w:rsidR="00ED397D" w:rsidRPr="00330A7E" w:rsidRDefault="00ED397D" w:rsidP="00330A7E">
      <w:pPr>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color w:val="000000" w:themeColor="text1"/>
          <w:sz w:val="24"/>
          <w:szCs w:val="24"/>
        </w:rPr>
        <w:t xml:space="preserve">a) </w:t>
      </w:r>
      <w:r w:rsidRPr="00330A7E">
        <w:rPr>
          <w:rFonts w:ascii="Times New Roman" w:eastAsia="Times New Roman" w:hAnsi="Times New Roman" w:cs="Times New Roman"/>
          <w:bCs/>
          <w:sz w:val="24"/>
          <w:szCs w:val="24"/>
          <w:lang w:eastAsia="vi-VN"/>
        </w:rPr>
        <w:t xml:space="preserve">Xác suất để hàng qua cửa đã thanh toán là </w:t>
      </w:r>
      <w:r w:rsidRPr="00330A7E">
        <w:rPr>
          <w:rFonts w:ascii="Times New Roman" w:hAnsi="Times New Roman" w:cs="Times New Roman"/>
          <w:position w:val="-10"/>
          <w:sz w:val="24"/>
          <w:szCs w:val="24"/>
        </w:rPr>
        <w:object w:dxaOrig="700" w:dyaOrig="320" w14:anchorId="4FB60632">
          <v:shape id="_x0000_i3333" type="#_x0000_t75" style="width:34.5pt;height:16.5pt" o:ole="">
            <v:imagedata r:id="rId4059" o:title=""/>
          </v:shape>
          <o:OLEObject Type="Embed" ProgID="Equation.DSMT4" ShapeID="_x0000_i3333" DrawAspect="Content" ObjectID="_1796842397" r:id="rId4060"/>
        </w:object>
      </w:r>
      <w:r w:rsidRPr="00330A7E">
        <w:rPr>
          <w:rFonts w:ascii="Times New Roman" w:eastAsia="Times New Roman" w:hAnsi="Times New Roman" w:cs="Times New Roman"/>
          <w:bCs/>
          <w:sz w:val="24"/>
          <w:szCs w:val="24"/>
          <w:lang w:eastAsia="vi-VN"/>
        </w:rPr>
        <w:t>.</w:t>
      </w:r>
    </w:p>
    <w:p w14:paraId="5F174596" w14:textId="77777777" w:rsidR="00ED397D" w:rsidRPr="00330A7E" w:rsidRDefault="00ED397D" w:rsidP="00330A7E">
      <w:pPr>
        <w:spacing w:after="0"/>
        <w:ind w:left="992"/>
        <w:jc w:val="both"/>
        <w:rPr>
          <w:rFonts w:ascii="Times New Roman" w:eastAsia="Times New Roman" w:hAnsi="Times New Roman" w:cs="Times New Roman"/>
          <w:bCs/>
          <w:sz w:val="24"/>
          <w:szCs w:val="24"/>
          <w:lang w:eastAsia="vi-VN"/>
        </w:rPr>
      </w:pPr>
      <w:r w:rsidRPr="00330A7E">
        <w:rPr>
          <w:rFonts w:ascii="Times New Roman" w:eastAsia="Calibri" w:hAnsi="Times New Roman" w:cs="Times New Roman"/>
          <w:b/>
          <w:color w:val="000000" w:themeColor="text1"/>
          <w:sz w:val="24"/>
          <w:szCs w:val="24"/>
        </w:rPr>
        <w:t xml:space="preserve">b) </w:t>
      </w:r>
      <w:r w:rsidRPr="00330A7E">
        <w:rPr>
          <w:rFonts w:ascii="Times New Roman" w:eastAsia="Times New Roman" w:hAnsi="Times New Roman" w:cs="Times New Roman"/>
          <w:bCs/>
          <w:sz w:val="24"/>
          <w:szCs w:val="24"/>
          <w:lang w:eastAsia="vi-VN"/>
        </w:rPr>
        <w:t xml:space="preserve">Xác suất để hàng qua cửa chưa thanh toán và thiết bị phát chuông cảnh báo là </w:t>
      </w:r>
      <w:r w:rsidRPr="00330A7E">
        <w:rPr>
          <w:rFonts w:ascii="Times New Roman" w:hAnsi="Times New Roman" w:cs="Times New Roman"/>
          <w:position w:val="-6"/>
          <w:sz w:val="24"/>
          <w:szCs w:val="24"/>
        </w:rPr>
        <w:object w:dxaOrig="380" w:dyaOrig="279" w14:anchorId="15187C6A">
          <v:shape id="_x0000_i3334" type="#_x0000_t75" style="width:19.5pt;height:13.5pt" o:ole="">
            <v:imagedata r:id="rId4061" o:title=""/>
          </v:shape>
          <o:OLEObject Type="Embed" ProgID="Equation.DSMT4" ShapeID="_x0000_i3334" DrawAspect="Content" ObjectID="_1796842398" r:id="rId4062"/>
        </w:object>
      </w:r>
      <w:r w:rsidRPr="00330A7E">
        <w:rPr>
          <w:rFonts w:ascii="Times New Roman" w:eastAsia="Times New Roman" w:hAnsi="Times New Roman" w:cs="Times New Roman"/>
          <w:bCs/>
          <w:sz w:val="24"/>
          <w:szCs w:val="24"/>
          <w:lang w:eastAsia="vi-VN"/>
        </w:rPr>
        <w:t>.</w:t>
      </w:r>
    </w:p>
    <w:p w14:paraId="1AD58002" w14:textId="77777777" w:rsidR="00ED397D" w:rsidRPr="00330A7E" w:rsidRDefault="00ED397D" w:rsidP="00330A7E">
      <w:pPr>
        <w:spacing w:after="0"/>
        <w:ind w:left="992"/>
        <w:jc w:val="both"/>
        <w:rPr>
          <w:rFonts w:ascii="Times New Roman" w:eastAsia="Times New Roman" w:hAnsi="Times New Roman" w:cs="Times New Roman"/>
          <w:bCs/>
          <w:sz w:val="24"/>
          <w:szCs w:val="24"/>
          <w:lang w:eastAsia="vi-VN"/>
        </w:rPr>
      </w:pPr>
      <w:r w:rsidRPr="00330A7E">
        <w:rPr>
          <w:rFonts w:ascii="Times New Roman" w:eastAsia="Calibri" w:hAnsi="Times New Roman" w:cs="Times New Roman"/>
          <w:b/>
          <w:color w:val="000000" w:themeColor="text1"/>
          <w:sz w:val="24"/>
          <w:szCs w:val="24"/>
        </w:rPr>
        <w:t xml:space="preserve">c) </w:t>
      </w:r>
      <w:r w:rsidRPr="00330A7E">
        <w:rPr>
          <w:rFonts w:ascii="Times New Roman" w:eastAsia="Times New Roman" w:hAnsi="Times New Roman" w:cs="Times New Roman"/>
          <w:bCs/>
          <w:sz w:val="24"/>
          <w:szCs w:val="24"/>
          <w:lang w:eastAsia="vi-VN"/>
        </w:rPr>
        <w:t xml:space="preserve">Xác suất để hàng qua cửa đã thanh toán và thiết bị phát chuông cảnh báo là </w:t>
      </w:r>
      <w:r w:rsidRPr="00330A7E">
        <w:rPr>
          <w:rFonts w:ascii="Times New Roman" w:hAnsi="Times New Roman" w:cs="Times New Roman"/>
          <w:position w:val="-10"/>
          <w:sz w:val="24"/>
          <w:szCs w:val="24"/>
        </w:rPr>
        <w:object w:dxaOrig="580" w:dyaOrig="320" w14:anchorId="6769B696">
          <v:shape id="_x0000_i3335" type="#_x0000_t75" style="width:28.5pt;height:16.5pt" o:ole="">
            <v:imagedata r:id="rId4063" o:title=""/>
          </v:shape>
          <o:OLEObject Type="Embed" ProgID="Equation.DSMT4" ShapeID="_x0000_i3335" DrawAspect="Content" ObjectID="_1796842399" r:id="rId4064"/>
        </w:object>
      </w:r>
      <w:r w:rsidRPr="00330A7E">
        <w:rPr>
          <w:rFonts w:ascii="Times New Roman" w:eastAsia="Times New Roman" w:hAnsi="Times New Roman" w:cs="Times New Roman"/>
          <w:bCs/>
          <w:sz w:val="24"/>
          <w:szCs w:val="24"/>
          <w:lang w:eastAsia="vi-VN"/>
        </w:rPr>
        <w:t>.</w:t>
      </w:r>
    </w:p>
    <w:p w14:paraId="0B9C9184" w14:textId="77777777" w:rsidR="00ED397D" w:rsidRPr="00330A7E" w:rsidRDefault="00ED397D" w:rsidP="00330A7E">
      <w:pPr>
        <w:spacing w:after="0"/>
        <w:ind w:left="992"/>
        <w:jc w:val="both"/>
        <w:rPr>
          <w:rFonts w:ascii="Times New Roman" w:eastAsia="Times New Roman" w:hAnsi="Times New Roman" w:cs="Times New Roman"/>
          <w:bCs/>
          <w:sz w:val="24"/>
          <w:szCs w:val="24"/>
          <w:lang w:eastAsia="vi-VN"/>
        </w:rPr>
      </w:pPr>
      <w:r w:rsidRPr="00330A7E">
        <w:rPr>
          <w:rFonts w:ascii="Times New Roman" w:eastAsia="Calibri" w:hAnsi="Times New Roman" w:cs="Times New Roman"/>
          <w:b/>
          <w:color w:val="000000" w:themeColor="text1"/>
          <w:sz w:val="24"/>
          <w:szCs w:val="24"/>
        </w:rPr>
        <w:t xml:space="preserve">d) </w:t>
      </w:r>
      <w:r w:rsidRPr="00330A7E">
        <w:rPr>
          <w:rFonts w:ascii="Times New Roman" w:eastAsia="Times New Roman" w:hAnsi="Times New Roman" w:cs="Times New Roman"/>
          <w:bCs/>
          <w:sz w:val="24"/>
          <w:szCs w:val="24"/>
          <w:lang w:eastAsia="vi-VN"/>
        </w:rPr>
        <w:t xml:space="preserve">Xác suất để hàng qua cửa chưa thanh toán và thiết bị không phát chuông cảnh báo là </w:t>
      </w:r>
      <w:r w:rsidRPr="00330A7E">
        <w:rPr>
          <w:rFonts w:ascii="Times New Roman" w:hAnsi="Times New Roman" w:cs="Times New Roman"/>
          <w:position w:val="-10"/>
          <w:sz w:val="24"/>
          <w:szCs w:val="24"/>
        </w:rPr>
        <w:object w:dxaOrig="840" w:dyaOrig="320" w14:anchorId="5D8E8EA7">
          <v:shape id="_x0000_i3336" type="#_x0000_t75" style="width:42pt;height:16.5pt" o:ole="">
            <v:imagedata r:id="rId4065" o:title=""/>
          </v:shape>
          <o:OLEObject Type="Embed" ProgID="Equation.DSMT4" ShapeID="_x0000_i3336" DrawAspect="Content" ObjectID="_1796842400" r:id="rId4066"/>
        </w:object>
      </w:r>
      <w:r w:rsidRPr="00330A7E">
        <w:rPr>
          <w:rFonts w:ascii="Times New Roman" w:eastAsia="Times New Roman" w:hAnsi="Times New Roman" w:cs="Times New Roman"/>
          <w:bCs/>
          <w:sz w:val="24"/>
          <w:szCs w:val="24"/>
          <w:lang w:eastAsia="vi-VN"/>
        </w:rPr>
        <w:t>.</w:t>
      </w:r>
    </w:p>
    <w:p w14:paraId="10871EB1" w14:textId="77777777" w:rsidR="00ED397D" w:rsidRPr="00330A7E" w:rsidRDefault="00ED397D" w:rsidP="00330A7E">
      <w:pPr>
        <w:spacing w:after="0"/>
        <w:ind w:left="992"/>
        <w:jc w:val="both"/>
        <w:rPr>
          <w:rFonts w:ascii="Times New Roman" w:eastAsia="Calibri" w:hAnsi="Times New Roman" w:cs="Times New Roman"/>
          <w:bCs/>
          <w:sz w:val="24"/>
          <w:szCs w:val="24"/>
        </w:rPr>
      </w:pPr>
    </w:p>
    <w:p w14:paraId="2AB12672" w14:textId="77777777" w:rsidR="00ED397D" w:rsidRPr="00330A7E" w:rsidRDefault="00ED397D" w:rsidP="00330A7E">
      <w:pPr>
        <w:tabs>
          <w:tab w:val="left" w:pos="2268"/>
        </w:tabs>
        <w:ind w:left="964"/>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Lời giải</w:t>
      </w:r>
    </w:p>
    <w:p w14:paraId="691CBB74" w14:textId="77777777" w:rsidR="00ED397D" w:rsidRPr="00330A7E" w:rsidRDefault="00ED397D" w:rsidP="00330A7E">
      <w:pPr>
        <w:pStyle w:val="ListParagraph"/>
        <w:tabs>
          <w:tab w:val="left" w:pos="3402"/>
          <w:tab w:val="left" w:pos="5669"/>
          <w:tab w:val="left" w:pos="7937"/>
        </w:tabs>
        <w:ind w:left="360"/>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Gọi </w:t>
      </w:r>
      <w:r w:rsidRPr="00330A7E">
        <w:rPr>
          <w:rFonts w:ascii="Times New Roman" w:hAnsi="Times New Roman" w:cs="Times New Roman"/>
          <w:position w:val="-4"/>
          <w:sz w:val="24"/>
          <w:szCs w:val="24"/>
        </w:rPr>
        <w:object w:dxaOrig="240" w:dyaOrig="260" w14:anchorId="410387AA">
          <v:shape id="_x0000_i3337" type="#_x0000_t75" style="width:12pt;height:13.5pt" o:ole="">
            <v:imagedata r:id="rId4067" o:title=""/>
          </v:shape>
          <o:OLEObject Type="Embed" ProgID="Equation.DSMT4" ShapeID="_x0000_i3337" DrawAspect="Content" ObjectID="_1796842401" r:id="rId4068"/>
        </w:object>
      </w:r>
      <w:r w:rsidRPr="00330A7E">
        <w:rPr>
          <w:rFonts w:ascii="Times New Roman" w:eastAsia="Calibri" w:hAnsi="Times New Roman" w:cs="Times New Roman"/>
          <w:sz w:val="24"/>
          <w:szCs w:val="24"/>
        </w:rPr>
        <w:t xml:space="preserve"> là biến cố “Hàng qua cửa đã được thanh toán” và </w:t>
      </w:r>
      <w:r w:rsidRPr="00330A7E">
        <w:rPr>
          <w:rFonts w:ascii="Times New Roman" w:hAnsi="Times New Roman" w:cs="Times New Roman"/>
          <w:position w:val="-4"/>
          <w:sz w:val="24"/>
          <w:szCs w:val="24"/>
        </w:rPr>
        <w:object w:dxaOrig="240" w:dyaOrig="260" w14:anchorId="3F786D48">
          <v:shape id="_x0000_i3338" type="#_x0000_t75" style="width:12pt;height:13.5pt" o:ole="">
            <v:imagedata r:id="rId4069" o:title=""/>
          </v:shape>
          <o:OLEObject Type="Embed" ProgID="Equation.DSMT4" ShapeID="_x0000_i3338" DrawAspect="Content" ObjectID="_1796842402" r:id="rId4070"/>
        </w:object>
      </w:r>
      <w:r w:rsidRPr="00330A7E">
        <w:rPr>
          <w:rFonts w:ascii="Times New Roman" w:eastAsia="Calibri" w:hAnsi="Times New Roman" w:cs="Times New Roman"/>
          <w:sz w:val="24"/>
          <w:szCs w:val="24"/>
        </w:rPr>
        <w:t xml:space="preserve"> là biến cố “Thiết bị phát chuông cảnh báo”.</w:t>
      </w:r>
    </w:p>
    <w:p w14:paraId="0E503B64" w14:textId="77777777" w:rsidR="00ED397D" w:rsidRPr="00330A7E" w:rsidRDefault="00ED397D" w:rsidP="00330A7E">
      <w:pPr>
        <w:pStyle w:val="ListParagraph"/>
        <w:tabs>
          <w:tab w:val="left" w:pos="3402"/>
          <w:tab w:val="left" w:pos="5669"/>
          <w:tab w:val="left" w:pos="7937"/>
        </w:tabs>
        <w:ind w:left="360"/>
        <w:rPr>
          <w:rFonts w:ascii="Times New Roman" w:eastAsia="Calibri" w:hAnsi="Times New Roman" w:cs="Times New Roman"/>
          <w:sz w:val="24"/>
          <w:szCs w:val="24"/>
        </w:rPr>
      </w:pPr>
      <w:r w:rsidRPr="00330A7E">
        <w:rPr>
          <w:rFonts w:ascii="Times New Roman" w:eastAsia="Times New Roman" w:hAnsi="Times New Roman" w:cs="Times New Roman"/>
          <w:sz w:val="24"/>
          <w:szCs w:val="24"/>
          <w:lang w:val="pt-BR"/>
        </w:rPr>
        <w:t xml:space="preserve">Tỷ lệ hàng qua cửa không được thanh toán là </w:t>
      </w:r>
      <w:r w:rsidRPr="00330A7E">
        <w:rPr>
          <w:rFonts w:ascii="Times New Roman" w:hAnsi="Times New Roman" w:cs="Times New Roman"/>
          <w:position w:val="-10"/>
          <w:sz w:val="24"/>
          <w:szCs w:val="24"/>
        </w:rPr>
        <w:object w:dxaOrig="580" w:dyaOrig="320" w14:anchorId="0A054BE9">
          <v:shape id="_x0000_i3339" type="#_x0000_t75" style="width:28.5pt;height:16.5pt" o:ole="">
            <v:imagedata r:id="rId4071" o:title=""/>
          </v:shape>
          <o:OLEObject Type="Embed" ProgID="Equation.DSMT4" ShapeID="_x0000_i3339" DrawAspect="Content" ObjectID="_1796842403" r:id="rId4072"/>
        </w:object>
      </w:r>
      <w:r w:rsidRPr="00330A7E">
        <w:rPr>
          <w:rFonts w:ascii="Times New Roman" w:eastAsia="Times New Roman" w:hAnsi="Times New Roman" w:cs="Times New Roman"/>
          <w:sz w:val="24"/>
          <w:szCs w:val="24"/>
          <w:lang w:val="pt-BR"/>
        </w:rPr>
        <w:t xml:space="preserve"> tức là </w:t>
      </w:r>
      <w:r w:rsidRPr="00330A7E">
        <w:rPr>
          <w:rFonts w:ascii="Times New Roman" w:hAnsi="Times New Roman" w:cs="Times New Roman"/>
          <w:position w:val="-18"/>
          <w:sz w:val="24"/>
          <w:szCs w:val="24"/>
        </w:rPr>
        <w:object w:dxaOrig="1340" w:dyaOrig="480" w14:anchorId="083DDA94">
          <v:shape id="_x0000_i3340" type="#_x0000_t75" style="width:67.5pt;height:24pt" o:ole="">
            <v:imagedata r:id="rId4073" o:title=""/>
          </v:shape>
          <o:OLEObject Type="Embed" ProgID="Equation.DSMT4" ShapeID="_x0000_i3340" DrawAspect="Content" ObjectID="_1796842404" r:id="rId4074"/>
        </w:object>
      </w:r>
      <w:r w:rsidRPr="00330A7E">
        <w:rPr>
          <w:rFonts w:ascii="Times New Roman" w:eastAsia="Times New Roman" w:hAnsi="Times New Roman" w:cs="Times New Roman"/>
          <w:sz w:val="24"/>
          <w:szCs w:val="24"/>
          <w:lang w:val="pt-BR"/>
        </w:rPr>
        <w:t xml:space="preserve"> suy ra </w:t>
      </w:r>
      <w:r w:rsidRPr="00330A7E">
        <w:rPr>
          <w:rFonts w:ascii="Times New Roman" w:hAnsi="Times New Roman" w:cs="Times New Roman"/>
          <w:position w:val="-14"/>
          <w:sz w:val="24"/>
          <w:szCs w:val="24"/>
        </w:rPr>
        <w:object w:dxaOrig="2960" w:dyaOrig="400" w14:anchorId="47F70455">
          <v:shape id="_x0000_i3341" type="#_x0000_t75" style="width:148.5pt;height:19.5pt" o:ole="">
            <v:imagedata r:id="rId4075" o:title=""/>
          </v:shape>
          <o:OLEObject Type="Embed" ProgID="Equation.DSMT4" ShapeID="_x0000_i3341" DrawAspect="Content" ObjectID="_1796842405" r:id="rId4076"/>
        </w:object>
      </w:r>
      <w:r w:rsidRPr="00330A7E">
        <w:rPr>
          <w:rFonts w:ascii="Times New Roman" w:eastAsia="Calibri" w:hAnsi="Times New Roman" w:cs="Times New Roman"/>
          <w:sz w:val="24"/>
          <w:szCs w:val="24"/>
        </w:rPr>
        <w:t xml:space="preserve">. </w:t>
      </w:r>
    </w:p>
    <w:p w14:paraId="37033489" w14:textId="77777777" w:rsidR="00ED397D" w:rsidRPr="00330A7E" w:rsidRDefault="00ED397D" w:rsidP="00330A7E">
      <w:pPr>
        <w:pStyle w:val="ListParagraph"/>
        <w:tabs>
          <w:tab w:val="left" w:pos="3402"/>
          <w:tab w:val="left" w:pos="5669"/>
          <w:tab w:val="left" w:pos="7937"/>
        </w:tabs>
        <w:ind w:left="360"/>
        <w:rPr>
          <w:rFonts w:ascii="Times New Roman" w:eastAsia="Times New Roman" w:hAnsi="Times New Roman" w:cs="Times New Roman"/>
          <w:sz w:val="24"/>
          <w:szCs w:val="24"/>
          <w:lang w:val="pt-BR"/>
        </w:rPr>
      </w:pPr>
      <w:r w:rsidRPr="00330A7E">
        <w:rPr>
          <w:rFonts w:ascii="Times New Roman" w:eastAsia="Times New Roman" w:hAnsi="Times New Roman" w:cs="Times New Roman"/>
          <w:sz w:val="24"/>
          <w:szCs w:val="24"/>
          <w:lang w:val="pt-BR"/>
        </w:rPr>
        <w:t xml:space="preserve">Ta có </w:t>
      </w:r>
      <w:r w:rsidRPr="00330A7E">
        <w:rPr>
          <w:rFonts w:ascii="Times New Roman" w:hAnsi="Times New Roman" w:cs="Times New Roman"/>
          <w:position w:val="-14"/>
          <w:sz w:val="24"/>
          <w:szCs w:val="24"/>
        </w:rPr>
        <w:object w:dxaOrig="1640" w:dyaOrig="400" w14:anchorId="6A6DFCEE">
          <v:shape id="_x0000_i3342" type="#_x0000_t75" style="width:82.5pt;height:19.5pt" o:ole="">
            <v:imagedata r:id="rId4077" o:title=""/>
          </v:shape>
          <o:OLEObject Type="Embed" ProgID="Equation.DSMT4" ShapeID="_x0000_i3342" DrawAspect="Content" ObjectID="_1796842406" r:id="rId4078"/>
        </w:object>
      </w:r>
      <w:r w:rsidRPr="00330A7E">
        <w:rPr>
          <w:rFonts w:ascii="Times New Roman" w:eastAsia="Times New Roman" w:hAnsi="Times New Roman" w:cs="Times New Roman"/>
          <w:sz w:val="24"/>
          <w:szCs w:val="24"/>
          <w:lang w:val="pt-BR"/>
        </w:rPr>
        <w:t xml:space="preserve"> và </w:t>
      </w:r>
      <w:r w:rsidRPr="00330A7E">
        <w:rPr>
          <w:rFonts w:ascii="Times New Roman" w:hAnsi="Times New Roman" w:cs="Times New Roman"/>
          <w:position w:val="-18"/>
          <w:sz w:val="24"/>
          <w:szCs w:val="24"/>
        </w:rPr>
        <w:object w:dxaOrig="1579" w:dyaOrig="480" w14:anchorId="188D1E50">
          <v:shape id="_x0000_i3343" type="#_x0000_t75" style="width:79.5pt;height:24pt" o:ole="">
            <v:imagedata r:id="rId4079" o:title=""/>
          </v:shape>
          <o:OLEObject Type="Embed" ProgID="Equation.DSMT4" ShapeID="_x0000_i3343" DrawAspect="Content" ObjectID="_1796842407" r:id="rId4080"/>
        </w:object>
      </w:r>
      <w:r w:rsidRPr="00330A7E">
        <w:rPr>
          <w:rFonts w:ascii="Times New Roman" w:eastAsia="Times New Roman" w:hAnsi="Times New Roman" w:cs="Times New Roman"/>
          <w:sz w:val="24"/>
          <w:szCs w:val="24"/>
          <w:lang w:val="pt-BR"/>
        </w:rPr>
        <w:t xml:space="preserve">; </w:t>
      </w:r>
      <w:r w:rsidRPr="00330A7E">
        <w:rPr>
          <w:rFonts w:ascii="Times New Roman" w:hAnsi="Times New Roman" w:cs="Times New Roman"/>
          <w:b/>
          <w:sz w:val="24"/>
          <w:szCs w:val="24"/>
        </w:rPr>
        <w:t>Mệnh đề a) đúng</w:t>
      </w:r>
    </w:p>
    <w:p w14:paraId="11033102" w14:textId="77777777" w:rsidR="00ED397D" w:rsidRPr="00330A7E" w:rsidRDefault="00ED397D" w:rsidP="00330A7E">
      <w:pPr>
        <w:pStyle w:val="ListParagraph"/>
        <w:tabs>
          <w:tab w:val="left" w:pos="3402"/>
          <w:tab w:val="left" w:pos="5669"/>
          <w:tab w:val="left" w:pos="7937"/>
        </w:tabs>
        <w:ind w:left="360"/>
        <w:rPr>
          <w:rFonts w:ascii="Times New Roman" w:eastAsia="Times New Roman" w:hAnsi="Times New Roman" w:cs="Times New Roman"/>
          <w:sz w:val="24"/>
          <w:szCs w:val="24"/>
          <w:lang w:val="pt-BR"/>
        </w:rPr>
      </w:pPr>
      <w:r w:rsidRPr="00330A7E">
        <w:rPr>
          <w:rFonts w:ascii="Times New Roman" w:hAnsi="Times New Roman" w:cs="Times New Roman"/>
          <w:position w:val="-18"/>
          <w:sz w:val="24"/>
          <w:szCs w:val="24"/>
        </w:rPr>
        <w:object w:dxaOrig="3600" w:dyaOrig="480" w14:anchorId="78D0B375">
          <v:shape id="_x0000_i3344" type="#_x0000_t75" style="width:180pt;height:24pt" o:ole="">
            <v:imagedata r:id="rId4081" o:title=""/>
          </v:shape>
          <o:OLEObject Type="Embed" ProgID="Equation.DSMT4" ShapeID="_x0000_i3344" DrawAspect="Content" ObjectID="_1796842408" r:id="rId4082"/>
        </w:object>
      </w:r>
      <w:r w:rsidRPr="00330A7E">
        <w:rPr>
          <w:rFonts w:ascii="Times New Roman" w:eastAsia="Times New Roman" w:hAnsi="Times New Roman" w:cs="Times New Roman"/>
          <w:sz w:val="24"/>
          <w:szCs w:val="24"/>
          <w:lang w:val="pt-BR"/>
        </w:rPr>
        <w:t xml:space="preserve">; </w:t>
      </w:r>
      <w:r w:rsidRPr="00330A7E">
        <w:rPr>
          <w:rFonts w:ascii="Times New Roman" w:hAnsi="Times New Roman" w:cs="Times New Roman"/>
          <w:position w:val="-18"/>
          <w:sz w:val="24"/>
          <w:szCs w:val="24"/>
        </w:rPr>
        <w:object w:dxaOrig="3260" w:dyaOrig="480" w14:anchorId="79818BE2">
          <v:shape id="_x0000_i3345" type="#_x0000_t75" style="width:163.5pt;height:24pt" o:ole="">
            <v:imagedata r:id="rId4083" o:title=""/>
          </v:shape>
          <o:OLEObject Type="Embed" ProgID="Equation.DSMT4" ShapeID="_x0000_i3345" DrawAspect="Content" ObjectID="_1796842409" r:id="rId4084"/>
        </w:object>
      </w:r>
      <w:r w:rsidRPr="00330A7E">
        <w:rPr>
          <w:rFonts w:ascii="Times New Roman" w:eastAsia="Times New Roman" w:hAnsi="Times New Roman" w:cs="Times New Roman"/>
          <w:sz w:val="24"/>
          <w:szCs w:val="24"/>
          <w:lang w:val="pt-BR"/>
        </w:rPr>
        <w:t xml:space="preserve">. </w:t>
      </w:r>
    </w:p>
    <w:p w14:paraId="427BC6E9" w14:textId="77777777" w:rsidR="00ED397D" w:rsidRPr="00330A7E" w:rsidRDefault="00ED397D" w:rsidP="00330A7E">
      <w:pPr>
        <w:pStyle w:val="ListParagraph"/>
        <w:tabs>
          <w:tab w:val="left" w:pos="3402"/>
          <w:tab w:val="left" w:pos="5669"/>
          <w:tab w:val="left" w:pos="7937"/>
        </w:tabs>
        <w:ind w:left="360"/>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Ta có sơ đồ hình cây như sau: </w:t>
      </w:r>
    </w:p>
    <w:p w14:paraId="218AA06E" w14:textId="77777777" w:rsidR="00ED397D" w:rsidRPr="00330A7E" w:rsidRDefault="00ED397D" w:rsidP="00330A7E">
      <w:pPr>
        <w:pStyle w:val="ListParagraph"/>
        <w:tabs>
          <w:tab w:val="left" w:pos="3402"/>
          <w:tab w:val="left" w:pos="5669"/>
          <w:tab w:val="left" w:pos="7937"/>
        </w:tabs>
        <w:ind w:left="360"/>
        <w:jc w:val="center"/>
        <w:rPr>
          <w:rFonts w:ascii="Times New Roman" w:eastAsia="Calibri" w:hAnsi="Times New Roman" w:cs="Times New Roman"/>
          <w:sz w:val="24"/>
          <w:szCs w:val="24"/>
        </w:rPr>
      </w:pPr>
      <w:r w:rsidRPr="00330A7E">
        <w:rPr>
          <w:rFonts w:ascii="Times New Roman" w:hAnsi="Times New Roman" w:cs="Times New Roman"/>
          <w:sz w:val="24"/>
          <w:szCs w:val="24"/>
        </w:rPr>
        <w:lastRenderedPageBreak/>
        <w:drawing>
          <wp:inline distT="0" distB="0" distL="0" distR="0" wp14:anchorId="4F371F7D" wp14:editId="10BFD721">
            <wp:extent cx="3778250" cy="2510294"/>
            <wp:effectExtent l="0" t="0" r="0" b="4445"/>
            <wp:docPr id="1349285263" name="Picture 1" descr="A diagram of a number of numbe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85263" name="Picture 1" descr="A diagram of a number of numbers  Description automatically generated with medium confidence"/>
                    <pic:cNvPicPr/>
                  </pic:nvPicPr>
                  <pic:blipFill>
                    <a:blip r:embed="rId4085">
                      <a:extLst>
                        <a:ext uri="{BEBA8EAE-BF5A-486C-A8C5-ECC9F3942E4B}">
                          <a14:imgProps xmlns:a14="http://schemas.microsoft.com/office/drawing/2010/main">
                            <a14:imgLayer r:embed="rId4086">
                              <a14:imgEffect>
                                <a14:sharpenSoften amount="25000"/>
                              </a14:imgEffect>
                            </a14:imgLayer>
                          </a14:imgProps>
                        </a:ext>
                      </a:extLst>
                    </a:blip>
                    <a:stretch>
                      <a:fillRect/>
                    </a:stretch>
                  </pic:blipFill>
                  <pic:spPr>
                    <a:xfrm>
                      <a:off x="0" y="0"/>
                      <a:ext cx="3803612" cy="2527145"/>
                    </a:xfrm>
                    <a:prstGeom prst="rect">
                      <a:avLst/>
                    </a:prstGeom>
                  </pic:spPr>
                </pic:pic>
              </a:graphicData>
            </a:graphic>
          </wp:inline>
        </w:drawing>
      </w:r>
    </w:p>
    <w:p w14:paraId="5E394FE2" w14:textId="77777777" w:rsidR="00ED397D" w:rsidRPr="00330A7E" w:rsidRDefault="00ED397D" w:rsidP="00330A7E">
      <w:pPr>
        <w:shd w:val="clear" w:color="auto" w:fill="FFFFFF"/>
        <w:ind w:left="360" w:hanging="2"/>
        <w:jc w:val="both"/>
        <w:rPr>
          <w:rFonts w:ascii="Times New Roman" w:eastAsia="Times New Roman" w:hAnsi="Times New Roman" w:cs="Times New Roman"/>
          <w:bCs/>
          <w:sz w:val="24"/>
          <w:szCs w:val="24"/>
          <w:lang w:eastAsia="vi-VN"/>
        </w:rPr>
      </w:pPr>
      <w:r w:rsidRPr="00330A7E">
        <w:rPr>
          <w:rFonts w:ascii="Times New Roman" w:eastAsia="Times New Roman" w:hAnsi="Times New Roman" w:cs="Times New Roman"/>
          <w:bCs/>
          <w:sz w:val="24"/>
          <w:szCs w:val="24"/>
          <w:lang w:eastAsia="vi-VN"/>
        </w:rPr>
        <w:t>Từ đây ta có:</w:t>
      </w:r>
    </w:p>
    <w:p w14:paraId="57BA8C95" w14:textId="77777777" w:rsidR="00ED397D" w:rsidRPr="00330A7E" w:rsidRDefault="00ED397D" w:rsidP="00330A7E">
      <w:pPr>
        <w:shd w:val="clear" w:color="auto" w:fill="FFFFFF"/>
        <w:ind w:left="360" w:hanging="2"/>
        <w:jc w:val="both"/>
        <w:rPr>
          <w:rFonts w:ascii="Times New Roman" w:eastAsia="Times New Roman" w:hAnsi="Times New Roman" w:cs="Times New Roman"/>
          <w:bCs/>
          <w:sz w:val="24"/>
          <w:szCs w:val="24"/>
          <w:lang w:eastAsia="vi-VN"/>
        </w:rPr>
      </w:pPr>
      <w:r w:rsidRPr="00330A7E">
        <w:rPr>
          <w:rFonts w:ascii="Times New Roman" w:eastAsia="Times New Roman" w:hAnsi="Times New Roman" w:cs="Times New Roman"/>
          <w:bCs/>
          <w:sz w:val="24"/>
          <w:szCs w:val="24"/>
          <w:lang w:eastAsia="vi-VN"/>
        </w:rPr>
        <w:t xml:space="preserve">Xác suất để hàng qua cửa đã thanh toán là </w:t>
      </w:r>
      <w:r w:rsidRPr="00330A7E">
        <w:rPr>
          <w:rFonts w:ascii="Times New Roman" w:hAnsi="Times New Roman" w:cs="Times New Roman"/>
          <w:position w:val="-10"/>
          <w:sz w:val="24"/>
          <w:szCs w:val="24"/>
        </w:rPr>
        <w:object w:dxaOrig="700" w:dyaOrig="320" w14:anchorId="79E04B05">
          <v:shape id="_x0000_i3346" type="#_x0000_t75" style="width:34.5pt;height:16.5pt" o:ole="">
            <v:imagedata r:id="rId4087" o:title=""/>
          </v:shape>
          <o:OLEObject Type="Embed" ProgID="Equation.DSMT4" ShapeID="_x0000_i3346" DrawAspect="Content" ObjectID="_1796842410" r:id="rId4088"/>
        </w:object>
      </w:r>
      <w:r w:rsidRPr="00330A7E">
        <w:rPr>
          <w:rFonts w:ascii="Times New Roman" w:eastAsia="Times New Roman" w:hAnsi="Times New Roman" w:cs="Times New Roman"/>
          <w:bCs/>
          <w:sz w:val="24"/>
          <w:szCs w:val="24"/>
          <w:lang w:eastAsia="vi-VN"/>
        </w:rPr>
        <w:t>.</w:t>
      </w:r>
    </w:p>
    <w:p w14:paraId="2AB01728" w14:textId="77777777" w:rsidR="00ED397D" w:rsidRPr="00330A7E" w:rsidRDefault="00ED397D" w:rsidP="00330A7E">
      <w:pPr>
        <w:shd w:val="clear" w:color="auto" w:fill="FFFFFF"/>
        <w:ind w:left="360" w:hanging="2"/>
        <w:jc w:val="both"/>
        <w:rPr>
          <w:rFonts w:ascii="Times New Roman" w:hAnsi="Times New Roman" w:cs="Times New Roman"/>
          <w:sz w:val="24"/>
          <w:szCs w:val="24"/>
        </w:rPr>
      </w:pPr>
      <w:r w:rsidRPr="00330A7E">
        <w:rPr>
          <w:rFonts w:ascii="Times New Roman" w:eastAsia="Times New Roman" w:hAnsi="Times New Roman" w:cs="Times New Roman"/>
          <w:bCs/>
          <w:sz w:val="24"/>
          <w:szCs w:val="24"/>
          <w:lang w:eastAsia="vi-VN"/>
        </w:rPr>
        <w:t xml:space="preserve">Xác suất để hàng qua cửa chưa thanh toán và thiết bị phát chuông cảnh báo là </w:t>
      </w:r>
      <w:r w:rsidRPr="00330A7E">
        <w:rPr>
          <w:rFonts w:ascii="Times New Roman" w:hAnsi="Times New Roman" w:cs="Times New Roman"/>
          <w:position w:val="-18"/>
          <w:sz w:val="24"/>
          <w:szCs w:val="24"/>
        </w:rPr>
        <w:object w:dxaOrig="1760" w:dyaOrig="480" w14:anchorId="2CAAEAA4">
          <v:shape id="_x0000_i3347" type="#_x0000_t75" style="width:88.5pt;height:24pt" o:ole="">
            <v:imagedata r:id="rId4089" o:title=""/>
          </v:shape>
          <o:OLEObject Type="Embed" ProgID="Equation.DSMT4" ShapeID="_x0000_i3347" DrawAspect="Content" ObjectID="_1796842411" r:id="rId4090"/>
        </w:object>
      </w:r>
      <w:r w:rsidRPr="00330A7E">
        <w:rPr>
          <w:rFonts w:ascii="Times New Roman" w:hAnsi="Times New Roman" w:cs="Times New Roman"/>
          <w:sz w:val="24"/>
          <w:szCs w:val="24"/>
        </w:rPr>
        <w:t>.</w:t>
      </w:r>
      <w:r w:rsidRPr="00330A7E">
        <w:rPr>
          <w:rFonts w:ascii="Times New Roman" w:hAnsi="Times New Roman" w:cs="Times New Roman"/>
          <w:b/>
          <w:sz w:val="24"/>
          <w:szCs w:val="24"/>
        </w:rPr>
        <w:t xml:space="preserve">Mệnh đề b) sai </w:t>
      </w:r>
    </w:p>
    <w:p w14:paraId="40752A01" w14:textId="77777777" w:rsidR="00ED397D" w:rsidRPr="00330A7E" w:rsidRDefault="00ED397D" w:rsidP="00330A7E">
      <w:pPr>
        <w:shd w:val="clear" w:color="auto" w:fill="FFFFFF"/>
        <w:ind w:left="360" w:hanging="2"/>
        <w:jc w:val="both"/>
        <w:rPr>
          <w:rFonts w:ascii="Times New Roman" w:eastAsia="Times New Roman" w:hAnsi="Times New Roman" w:cs="Times New Roman"/>
          <w:bCs/>
          <w:sz w:val="24"/>
          <w:szCs w:val="24"/>
          <w:lang w:val="pt-BR"/>
        </w:rPr>
      </w:pPr>
      <w:r w:rsidRPr="00330A7E">
        <w:rPr>
          <w:rFonts w:ascii="Times New Roman" w:eastAsia="Times New Roman" w:hAnsi="Times New Roman" w:cs="Times New Roman"/>
          <w:bCs/>
          <w:sz w:val="24"/>
          <w:szCs w:val="24"/>
          <w:lang w:eastAsia="vi-VN"/>
        </w:rPr>
        <w:t xml:space="preserve">Xác suất để hàng hóa qua cửa đã thanh toán và thiết bị phát chuông cảnh báo là </w:t>
      </w:r>
      <w:r w:rsidRPr="00330A7E">
        <w:rPr>
          <w:rFonts w:ascii="Times New Roman" w:hAnsi="Times New Roman" w:cs="Times New Roman"/>
          <w:position w:val="-18"/>
          <w:sz w:val="24"/>
          <w:szCs w:val="24"/>
        </w:rPr>
        <w:object w:dxaOrig="1500" w:dyaOrig="480" w14:anchorId="33F857BE">
          <v:shape id="_x0000_i3348" type="#_x0000_t75" style="width:75pt;height:24pt" o:ole="">
            <v:imagedata r:id="rId4091" o:title=""/>
          </v:shape>
          <o:OLEObject Type="Embed" ProgID="Equation.DSMT4" ShapeID="_x0000_i3348" DrawAspect="Content" ObjectID="_1796842412" r:id="rId4092"/>
        </w:object>
      </w:r>
      <w:r w:rsidRPr="00330A7E">
        <w:rPr>
          <w:rFonts w:ascii="Times New Roman" w:hAnsi="Times New Roman" w:cs="Times New Roman"/>
          <w:sz w:val="24"/>
          <w:szCs w:val="24"/>
        </w:rPr>
        <w:t xml:space="preserve">. </w:t>
      </w:r>
      <w:r w:rsidRPr="00330A7E">
        <w:rPr>
          <w:rFonts w:ascii="Times New Roman" w:hAnsi="Times New Roman" w:cs="Times New Roman"/>
          <w:b/>
          <w:sz w:val="24"/>
          <w:szCs w:val="24"/>
        </w:rPr>
        <w:t>Mệnh đề c) đúng</w:t>
      </w:r>
    </w:p>
    <w:p w14:paraId="69D94559" w14:textId="77777777" w:rsidR="00ED397D" w:rsidRPr="00330A7E" w:rsidRDefault="00ED397D" w:rsidP="00330A7E">
      <w:pPr>
        <w:shd w:val="clear" w:color="auto" w:fill="FFFFFF"/>
        <w:ind w:left="360" w:hanging="2"/>
        <w:jc w:val="both"/>
        <w:rPr>
          <w:rFonts w:ascii="Times New Roman" w:eastAsia="Calibri" w:hAnsi="Times New Roman" w:cs="Times New Roman"/>
          <w:sz w:val="24"/>
          <w:szCs w:val="24"/>
        </w:rPr>
      </w:pPr>
      <w:r w:rsidRPr="00330A7E">
        <w:rPr>
          <w:rFonts w:ascii="Times New Roman" w:eastAsia="Times New Roman" w:hAnsi="Times New Roman" w:cs="Times New Roman"/>
          <w:bCs/>
          <w:sz w:val="24"/>
          <w:szCs w:val="24"/>
          <w:lang w:eastAsia="vi-VN"/>
        </w:rPr>
        <w:t xml:space="preserve">Xác suất để hàng qua cửa chưa thanh toán và thiết bị không phát chuông cảnh báo là </w:t>
      </w:r>
      <w:r w:rsidRPr="00330A7E">
        <w:rPr>
          <w:rFonts w:ascii="Times New Roman" w:hAnsi="Times New Roman" w:cs="Times New Roman"/>
          <w:position w:val="-18"/>
          <w:sz w:val="24"/>
          <w:szCs w:val="24"/>
        </w:rPr>
        <w:object w:dxaOrig="1780" w:dyaOrig="480" w14:anchorId="594AD669">
          <v:shape id="_x0000_i3349" type="#_x0000_t75" style="width:88.5pt;height:24pt" o:ole="">
            <v:imagedata r:id="rId4093" o:title=""/>
          </v:shape>
          <o:OLEObject Type="Embed" ProgID="Equation.DSMT4" ShapeID="_x0000_i3349" DrawAspect="Content" ObjectID="_1796842413" r:id="rId4094"/>
        </w:object>
      </w:r>
      <w:r w:rsidRPr="00330A7E">
        <w:rPr>
          <w:rFonts w:ascii="Times New Roman" w:eastAsia="Times New Roman" w:hAnsi="Times New Roman" w:cs="Times New Roman"/>
          <w:bCs/>
          <w:sz w:val="24"/>
          <w:szCs w:val="24"/>
          <w:lang w:eastAsia="vi-VN"/>
        </w:rPr>
        <w:t xml:space="preserve">. </w:t>
      </w:r>
      <w:r w:rsidRPr="00330A7E">
        <w:rPr>
          <w:rFonts w:ascii="Times New Roman" w:hAnsi="Times New Roman" w:cs="Times New Roman"/>
          <w:b/>
          <w:sz w:val="24"/>
          <w:szCs w:val="24"/>
        </w:rPr>
        <w:t>Mệnh đề d) đúng</w:t>
      </w:r>
    </w:p>
    <w:p w14:paraId="4F465121"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sz w:val="24"/>
          <w:szCs w:val="24"/>
        </w:rPr>
        <w:t xml:space="preserve">      Đáp án: a)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b)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c)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Đ</w:t>
      </w:r>
      <w:r w:rsidRPr="00330A7E">
        <w:rPr>
          <w:rFonts w:ascii="Times New Roman" w:hAnsi="Times New Roman" w:cs="Times New Roman"/>
          <w:sz w:val="24"/>
          <w:szCs w:val="24"/>
        </w:rPr>
        <w:t>.</w:t>
      </w:r>
    </w:p>
    <w:p w14:paraId="57A34B1C" w14:textId="77777777" w:rsidR="00ED397D" w:rsidRPr="00330A7E" w:rsidRDefault="00ED397D" w:rsidP="00330A7E">
      <w:pPr>
        <w:ind w:left="992"/>
        <w:rPr>
          <w:rFonts w:ascii="Times New Roman" w:hAnsi="Times New Roman" w:cs="Times New Roman"/>
          <w:b/>
          <w:bCs/>
          <w:sz w:val="24"/>
          <w:szCs w:val="24"/>
        </w:rPr>
      </w:pPr>
    </w:p>
    <w:p w14:paraId="2E854F22" w14:textId="77777777" w:rsidR="00ED397D" w:rsidRPr="00330A7E" w:rsidRDefault="00ED397D" w:rsidP="00330A7E">
      <w:pPr>
        <w:ind w:left="90"/>
        <w:rPr>
          <w:rFonts w:ascii="Times New Roman" w:hAnsi="Times New Roman" w:cs="Times New Roman"/>
          <w:b/>
          <w:bCs/>
          <w:color w:val="0033CC"/>
          <w:sz w:val="24"/>
          <w:szCs w:val="24"/>
        </w:rPr>
      </w:pPr>
      <w:r w:rsidRPr="00330A7E">
        <w:rPr>
          <w:rFonts w:ascii="Times New Roman" w:hAnsi="Times New Roman" w:cs="Times New Roman"/>
          <w:b/>
          <w:bCs/>
          <w:sz w:val="24"/>
          <w:szCs w:val="24"/>
        </w:rPr>
        <w:t xml:space="preserve">PHẦN III. </w:t>
      </w:r>
      <w:r w:rsidRPr="00330A7E">
        <w:rPr>
          <w:rFonts w:ascii="Times New Roman" w:hAnsi="Times New Roman" w:cs="Times New Roman"/>
          <w:b/>
          <w:bCs/>
          <w:color w:val="0033CC"/>
          <w:sz w:val="24"/>
          <w:szCs w:val="24"/>
        </w:rPr>
        <w:t>Câu trắc nghiệm trả lời ngắn</w:t>
      </w:r>
    </w:p>
    <w:p w14:paraId="4B399CA6" w14:textId="77777777" w:rsidR="00ED397D" w:rsidRPr="00330A7E" w:rsidRDefault="00ED397D" w:rsidP="00330A7E">
      <w:pPr>
        <w:spacing w:after="0" w:line="240" w:lineRule="auto"/>
        <w:jc w:val="center"/>
        <w:rPr>
          <w:rFonts w:ascii="Times New Roman" w:eastAsia="Calibri" w:hAnsi="Times New Roman" w:cs="Times New Roman"/>
          <w:b/>
          <w:bCs/>
          <w:iCs/>
          <w:color w:val="FF0000"/>
          <w:sz w:val="24"/>
          <w:szCs w:val="24"/>
        </w:rPr>
      </w:pPr>
    </w:p>
    <w:p w14:paraId="7C3B6936" w14:textId="77777777" w:rsidR="00ED397D" w:rsidRPr="00330A7E" w:rsidRDefault="00ED397D" w:rsidP="00330A7E">
      <w:pPr>
        <w:spacing w:after="0" w:line="240" w:lineRule="auto"/>
        <w:jc w:val="center"/>
        <w:rPr>
          <w:rFonts w:ascii="Times New Roman" w:eastAsia="Calibri" w:hAnsi="Times New Roman" w:cs="Times New Roman"/>
          <w:b/>
          <w:bCs/>
          <w:iCs/>
          <w:color w:val="FF0000"/>
          <w:sz w:val="24"/>
          <w:szCs w:val="24"/>
          <w:lang w:val="vi-VN"/>
        </w:rPr>
      </w:pPr>
      <w:r w:rsidRPr="00330A7E">
        <w:rPr>
          <w:rFonts w:ascii="Times New Roman" w:eastAsia="Calibri" w:hAnsi="Times New Roman" w:cs="Times New Roman"/>
          <w:b/>
          <w:bCs/>
          <w:iCs/>
          <w:color w:val="FF0000"/>
          <w:sz w:val="24"/>
          <w:szCs w:val="24"/>
          <w:lang w:val="vi-VN"/>
        </w:rPr>
        <w:t>HƯỚNG DẪN GIẢI:</w:t>
      </w:r>
    </w:p>
    <w:p w14:paraId="0E4045D0" w14:textId="77777777" w:rsidR="00ED397D" w:rsidRPr="00330A7E" w:rsidRDefault="00ED397D" w:rsidP="000E1E56">
      <w:pPr>
        <w:pStyle w:val="ListParagraph"/>
        <w:numPr>
          <w:ilvl w:val="0"/>
          <w:numId w:val="39"/>
        </w:numPr>
        <w:spacing w:before="120" w:line="276" w:lineRule="auto"/>
        <w:jc w:val="left"/>
        <w:rPr>
          <w:rFonts w:ascii="Times New Roman" w:hAnsi="Times New Roman" w:cs="Times New Roman"/>
          <w:color w:val="000000"/>
          <w:sz w:val="24"/>
          <w:szCs w:val="24"/>
          <w:shd w:val="clear" w:color="auto" w:fill="FFFFFF"/>
        </w:rPr>
      </w:pPr>
      <w:r w:rsidRPr="00330A7E">
        <w:rPr>
          <w:rFonts w:ascii="Times New Roman" w:eastAsia="Times New Roman" w:hAnsi="Times New Roman" w:cs="Times New Roman"/>
          <w:sz w:val="24"/>
          <w:szCs w:val="24"/>
        </w:rPr>
        <w:t>N</w:t>
      </w:r>
      <w:r w:rsidRPr="00330A7E">
        <w:rPr>
          <w:rFonts w:ascii="Times New Roman" w:hAnsi="Times New Roman" w:cs="Times New Roman"/>
          <w:sz w:val="24"/>
          <w:szCs w:val="24"/>
          <w:shd w:val="clear" w:color="auto" w:fill="FFFFFF"/>
        </w:rPr>
        <w:t xml:space="preserve">gười </w:t>
      </w:r>
      <w:r w:rsidRPr="00330A7E">
        <w:rPr>
          <w:rFonts w:ascii="Times New Roman" w:hAnsi="Times New Roman" w:cs="Times New Roman"/>
          <w:color w:val="000000"/>
          <w:sz w:val="24"/>
          <w:szCs w:val="24"/>
          <w:shd w:val="clear" w:color="auto" w:fill="FFFFFF"/>
        </w:rPr>
        <w:t xml:space="preserve">ta dự định lắp kính cho cửa của một mái vòm có dạng hình parabol. Hãy tính diện tích mặt kính cần lắp vào, biết rằng vòm cửa cao </w:t>
      </w:r>
      <w:r w:rsidRPr="00330A7E">
        <w:rPr>
          <w:rFonts w:ascii="Times New Roman" w:hAnsi="Times New Roman" w:cs="Times New Roman"/>
          <w:position w:val="-4"/>
          <w:sz w:val="24"/>
          <w:szCs w:val="24"/>
        </w:rPr>
        <w:object w:dxaOrig="300" w:dyaOrig="260" w14:anchorId="27105170">
          <v:shape id="_x0000_i3350" type="#_x0000_t75" style="width:15pt;height:13.5pt" o:ole="">
            <v:imagedata r:id="rId4095" o:title=""/>
          </v:shape>
          <o:OLEObject Type="Embed" ProgID="Equation.DSMT4" ShapeID="_x0000_i3350" DrawAspect="Content" ObjectID="_1796842414" r:id="rId4096"/>
        </w:object>
      </w:r>
      <w:r w:rsidRPr="00330A7E">
        <w:rPr>
          <w:rFonts w:ascii="Times New Roman" w:hAnsi="Times New Roman" w:cs="Times New Roman"/>
          <w:color w:val="000000"/>
          <w:sz w:val="24"/>
          <w:szCs w:val="24"/>
          <w:shd w:val="clear" w:color="auto" w:fill="FFFFFF"/>
        </w:rPr>
        <w:t xml:space="preserve">m và rộng </w:t>
      </w:r>
      <w:r w:rsidRPr="00330A7E">
        <w:rPr>
          <w:rFonts w:ascii="Times New Roman" w:hAnsi="Times New Roman" w:cs="Times New Roman"/>
          <w:position w:val="-6"/>
          <w:sz w:val="24"/>
          <w:szCs w:val="24"/>
        </w:rPr>
        <w:object w:dxaOrig="320" w:dyaOrig="279" w14:anchorId="3811009E">
          <v:shape id="_x0000_i3351" type="#_x0000_t75" style="width:16.5pt;height:13.5pt" o:ole="">
            <v:imagedata r:id="rId4097" o:title=""/>
          </v:shape>
          <o:OLEObject Type="Embed" ProgID="Equation.DSMT4" ShapeID="_x0000_i3351" DrawAspect="Content" ObjectID="_1796842415" r:id="rId4098"/>
        </w:object>
      </w:r>
      <w:r w:rsidRPr="00330A7E">
        <w:rPr>
          <w:rFonts w:ascii="Times New Roman" w:hAnsi="Times New Roman" w:cs="Times New Roman"/>
          <w:color w:val="000000"/>
          <w:sz w:val="24"/>
          <w:szCs w:val="24"/>
          <w:shd w:val="clear" w:color="auto" w:fill="FFFFFF"/>
        </w:rPr>
        <w:t>m (</w:t>
      </w:r>
      <w:r w:rsidRPr="00330A7E">
        <w:rPr>
          <w:rFonts w:ascii="Times New Roman" w:hAnsi="Times New Roman" w:cs="Times New Roman"/>
          <w:b/>
          <w:color w:val="000000"/>
          <w:sz w:val="24"/>
          <w:szCs w:val="24"/>
          <w:shd w:val="clear" w:color="auto" w:fill="FFFFFF"/>
        </w:rPr>
        <w:t>Hình bên dưới)</w:t>
      </w:r>
    </w:p>
    <w:p w14:paraId="52C30684" w14:textId="77777777" w:rsidR="00ED397D" w:rsidRPr="00330A7E" w:rsidRDefault="00ED397D" w:rsidP="00330A7E">
      <w:pPr>
        <w:tabs>
          <w:tab w:val="left" w:pos="283"/>
          <w:tab w:val="left" w:pos="2835"/>
          <w:tab w:val="left" w:pos="5386"/>
          <w:tab w:val="left" w:pos="7937"/>
        </w:tabs>
        <w:spacing w:before="120" w:after="0" w:line="240" w:lineRule="auto"/>
        <w:ind w:firstLine="283"/>
        <w:contextualSpacing/>
        <w:jc w:val="center"/>
        <w:rPr>
          <w:rFonts w:ascii="Times New Roman" w:hAnsi="Times New Roman" w:cs="Times New Roman"/>
          <w:b/>
          <w:color w:val="0000FF"/>
          <w:sz w:val="24"/>
          <w:szCs w:val="24"/>
        </w:rPr>
      </w:pPr>
      <w:r w:rsidRPr="00330A7E">
        <w:rPr>
          <w:rFonts w:ascii="Times New Roman" w:hAnsi="Times New Roman" w:cs="Times New Roman"/>
          <w:noProof/>
          <w:sz w:val="24"/>
          <w:szCs w:val="24"/>
          <w:lang w:eastAsia="en-US"/>
        </w:rPr>
        <w:drawing>
          <wp:inline distT="0" distB="0" distL="0" distR="0" wp14:anchorId="2AACC2DD" wp14:editId="40BC62C4">
            <wp:extent cx="2876550" cy="2272665"/>
            <wp:effectExtent l="0" t="0" r="0" b="0"/>
            <wp:docPr id="512524099" name="Picture 512524099" descr="Bài 7 trang 41 Toán 12 Cánh diều Tập 2 | Giải Toá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ài 7 trang 41 Toán 12 Cánh diều Tập 2 | Giải Toán 12"/>
                    <pic:cNvPicPr>
                      <a:picLocks noChangeAspect="1" noChangeArrowheads="1"/>
                    </pic:cNvPicPr>
                  </pic:nvPicPr>
                  <pic:blipFill>
                    <a:blip r:embed="rId3651">
                      <a:extLst>
                        <a:ext uri="{28A0092B-C50C-407E-A947-70E740481C1C}">
                          <a14:useLocalDpi xmlns:a14="http://schemas.microsoft.com/office/drawing/2010/main" val="0"/>
                        </a:ext>
                      </a:extLst>
                    </a:blip>
                    <a:srcRect/>
                    <a:stretch>
                      <a:fillRect/>
                    </a:stretch>
                  </pic:blipFill>
                  <pic:spPr bwMode="auto">
                    <a:xfrm>
                      <a:off x="0" y="0"/>
                      <a:ext cx="2876550" cy="2272665"/>
                    </a:xfrm>
                    <a:prstGeom prst="rect">
                      <a:avLst/>
                    </a:prstGeom>
                    <a:noFill/>
                    <a:ln>
                      <a:noFill/>
                    </a:ln>
                  </pic:spPr>
                </pic:pic>
              </a:graphicData>
            </a:graphic>
          </wp:inline>
        </w:drawing>
      </w:r>
    </w:p>
    <w:p w14:paraId="1EDDDA82" w14:textId="77777777" w:rsidR="00ED397D" w:rsidRPr="00330A7E" w:rsidRDefault="00ED397D" w:rsidP="00330A7E">
      <w:pPr>
        <w:tabs>
          <w:tab w:val="left" w:pos="283"/>
          <w:tab w:val="left" w:pos="2835"/>
          <w:tab w:val="left" w:pos="5386"/>
          <w:tab w:val="left" w:pos="7937"/>
        </w:tabs>
        <w:spacing w:before="120" w:after="0" w:line="240" w:lineRule="auto"/>
        <w:ind w:firstLine="283"/>
        <w:contextualSpacing/>
        <w:jc w:val="center"/>
        <w:rPr>
          <w:rFonts w:ascii="Times New Roman" w:eastAsia="Times New Roman" w:hAnsi="Times New Roman" w:cs="Times New Roman"/>
          <w:b/>
          <w:color w:val="0000FF"/>
          <w:sz w:val="24"/>
          <w:szCs w:val="24"/>
        </w:rPr>
      </w:pPr>
      <w:r w:rsidRPr="00330A7E">
        <w:rPr>
          <w:rFonts w:ascii="Times New Roman" w:eastAsia="Times New Roman" w:hAnsi="Times New Roman" w:cs="Times New Roman"/>
          <w:b/>
          <w:color w:val="0000FF"/>
          <w:sz w:val="24"/>
          <w:szCs w:val="24"/>
        </w:rPr>
        <w:t>Giải</w:t>
      </w:r>
    </w:p>
    <w:p w14:paraId="40147DED" w14:textId="77777777" w:rsidR="00ED397D" w:rsidRPr="00330A7E" w:rsidRDefault="00ED397D" w:rsidP="00330A7E">
      <w:pPr>
        <w:tabs>
          <w:tab w:val="left" w:pos="283"/>
          <w:tab w:val="left" w:pos="2835"/>
          <w:tab w:val="left" w:pos="5386"/>
          <w:tab w:val="left" w:pos="7937"/>
        </w:tabs>
        <w:spacing w:before="120" w:after="0" w:line="240" w:lineRule="auto"/>
        <w:ind w:firstLine="283"/>
        <w:contextualSpacing/>
        <w:jc w:val="both"/>
        <w:rPr>
          <w:rFonts w:ascii="Times New Roman" w:hAnsi="Times New Roman" w:cs="Times New Roman"/>
          <w:color w:val="000000"/>
          <w:sz w:val="24"/>
          <w:szCs w:val="24"/>
        </w:rPr>
      </w:pPr>
      <w:r w:rsidRPr="00330A7E">
        <w:rPr>
          <w:rFonts w:ascii="Times New Roman" w:hAnsi="Times New Roman" w:cs="Times New Roman"/>
          <w:color w:val="000000"/>
          <w:sz w:val="24"/>
          <w:szCs w:val="24"/>
        </w:rPr>
        <w:lastRenderedPageBreak/>
        <w:t xml:space="preserve">Chọn hệ tọa độ </w:t>
      </w:r>
      <w:r w:rsidRPr="00330A7E">
        <w:rPr>
          <w:rFonts w:ascii="Times New Roman" w:hAnsi="Times New Roman" w:cs="Times New Roman"/>
          <w:position w:val="-10"/>
          <w:sz w:val="24"/>
          <w:szCs w:val="24"/>
        </w:rPr>
        <w:object w:dxaOrig="460" w:dyaOrig="320" w14:anchorId="7F517972">
          <v:shape id="_x0000_i3352" type="#_x0000_t75" style="width:22.5pt;height:16.5pt" o:ole="">
            <v:imagedata r:id="rId4099" o:title=""/>
          </v:shape>
          <o:OLEObject Type="Embed" ProgID="Equation.DSMT4" ShapeID="_x0000_i3352" DrawAspect="Content" ObjectID="_1796842416" r:id="rId4100"/>
        </w:object>
      </w:r>
      <w:r w:rsidRPr="00330A7E">
        <w:rPr>
          <w:rFonts w:ascii="Times New Roman" w:hAnsi="Times New Roman" w:cs="Times New Roman"/>
          <w:color w:val="000000"/>
          <w:sz w:val="24"/>
          <w:szCs w:val="24"/>
        </w:rPr>
        <w:t xml:space="preserve"> với gốc tọa độ </w:t>
      </w:r>
      <w:r w:rsidRPr="00330A7E">
        <w:rPr>
          <w:rFonts w:ascii="Times New Roman" w:hAnsi="Times New Roman" w:cs="Times New Roman"/>
          <w:position w:val="-6"/>
          <w:sz w:val="24"/>
          <w:szCs w:val="24"/>
        </w:rPr>
        <w:object w:dxaOrig="240" w:dyaOrig="279" w14:anchorId="73AD18A0">
          <v:shape id="_x0000_i3353" type="#_x0000_t75" style="width:12pt;height:13.5pt" o:ole="">
            <v:imagedata r:id="rId4101" o:title=""/>
          </v:shape>
          <o:OLEObject Type="Embed" ProgID="Equation.DSMT4" ShapeID="_x0000_i3353" DrawAspect="Content" ObjectID="_1796842417" r:id="rId4102"/>
        </w:object>
      </w:r>
      <w:r w:rsidRPr="00330A7E">
        <w:rPr>
          <w:rFonts w:ascii="Times New Roman" w:hAnsi="Times New Roman" w:cs="Times New Roman"/>
          <w:color w:val="000000"/>
          <w:sz w:val="24"/>
          <w:szCs w:val="24"/>
        </w:rPr>
        <w:t xml:space="preserve"> trùng với chân cửa bên trái như hình dưới đây.</w:t>
      </w:r>
    </w:p>
    <w:p w14:paraId="6D2FB89F" w14:textId="77777777" w:rsidR="00ED397D" w:rsidRPr="00330A7E" w:rsidRDefault="00ED397D" w:rsidP="00330A7E">
      <w:pPr>
        <w:tabs>
          <w:tab w:val="left" w:pos="283"/>
          <w:tab w:val="left" w:pos="2835"/>
          <w:tab w:val="left" w:pos="5386"/>
          <w:tab w:val="left" w:pos="7937"/>
        </w:tabs>
        <w:spacing w:before="120" w:after="0" w:line="240" w:lineRule="auto"/>
        <w:ind w:firstLine="283"/>
        <w:contextualSpacing/>
        <w:jc w:val="both"/>
        <w:rPr>
          <w:rFonts w:ascii="Times New Roman" w:hAnsi="Times New Roman" w:cs="Times New Roman"/>
          <w:color w:val="000000"/>
          <w:sz w:val="24"/>
          <w:szCs w:val="24"/>
        </w:rPr>
      </w:pPr>
      <w:r w:rsidRPr="00330A7E">
        <w:rPr>
          <w:rFonts w:ascii="Times New Roman" w:hAnsi="Times New Roman" w:cs="Times New Roman"/>
          <w:noProof/>
          <w:sz w:val="24"/>
          <w:szCs w:val="24"/>
          <w:lang w:eastAsia="en-US"/>
        </w:rPr>
        <w:drawing>
          <wp:inline distT="0" distB="0" distL="0" distR="0" wp14:anchorId="1625C1D0" wp14:editId="4188FC6A">
            <wp:extent cx="1802167" cy="1775154"/>
            <wp:effectExtent l="0" t="0" r="7620" b="0"/>
            <wp:docPr id="1075077225" name="Picture 1075077225" descr="C:\Users\Dell Vostro 3590\Downloads\z5639607995898_bf23e85964eba5079f7c2c36aaff11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 Vostro 3590\Downloads\z5639607995898_bf23e85964eba5079f7c2c36aaff118d.jpg"/>
                    <pic:cNvPicPr>
                      <a:picLocks noChangeAspect="1" noChangeArrowheads="1"/>
                    </pic:cNvPicPr>
                  </pic:nvPicPr>
                  <pic:blipFill>
                    <a:blip r:embed="rId4103">
                      <a:extLst>
                        <a:ext uri="{28A0092B-C50C-407E-A947-70E740481C1C}">
                          <a14:useLocalDpi xmlns:a14="http://schemas.microsoft.com/office/drawing/2010/main" val="0"/>
                        </a:ext>
                      </a:extLst>
                    </a:blip>
                    <a:srcRect/>
                    <a:stretch>
                      <a:fillRect/>
                    </a:stretch>
                  </pic:blipFill>
                  <pic:spPr bwMode="auto">
                    <a:xfrm>
                      <a:off x="0" y="0"/>
                      <a:ext cx="1820365" cy="1793079"/>
                    </a:xfrm>
                    <a:prstGeom prst="rect">
                      <a:avLst/>
                    </a:prstGeom>
                    <a:noFill/>
                    <a:ln>
                      <a:noFill/>
                    </a:ln>
                  </pic:spPr>
                </pic:pic>
              </a:graphicData>
            </a:graphic>
          </wp:inline>
        </w:drawing>
      </w:r>
    </w:p>
    <w:p w14:paraId="5ACAAF8F" w14:textId="77777777" w:rsidR="00ED397D" w:rsidRPr="00330A7E" w:rsidRDefault="00ED397D" w:rsidP="00330A7E">
      <w:pPr>
        <w:tabs>
          <w:tab w:val="left" w:pos="283"/>
          <w:tab w:val="left" w:pos="2835"/>
          <w:tab w:val="left" w:pos="5386"/>
          <w:tab w:val="left" w:pos="7937"/>
        </w:tabs>
        <w:spacing w:before="120" w:after="0" w:line="240" w:lineRule="auto"/>
        <w:ind w:firstLine="283"/>
        <w:contextualSpacing/>
        <w:jc w:val="both"/>
        <w:rPr>
          <w:rFonts w:ascii="Times New Roman" w:hAnsi="Times New Roman" w:cs="Times New Roman"/>
          <w:color w:val="000000"/>
          <w:sz w:val="24"/>
          <w:szCs w:val="24"/>
        </w:rPr>
      </w:pPr>
      <w:r w:rsidRPr="00330A7E">
        <w:rPr>
          <w:rFonts w:ascii="Times New Roman" w:hAnsi="Times New Roman" w:cs="Times New Roman"/>
          <w:color w:val="000000"/>
          <w:sz w:val="24"/>
          <w:szCs w:val="24"/>
        </w:rPr>
        <w:t>Gọi đồ thị hàm số biểu thị cho cửa đã cho có dạng:</w:t>
      </w:r>
      <w:r w:rsidRPr="00330A7E">
        <w:rPr>
          <w:rFonts w:ascii="Times New Roman" w:hAnsi="Times New Roman" w:cs="Times New Roman"/>
          <w:position w:val="-14"/>
          <w:sz w:val="24"/>
          <w:szCs w:val="24"/>
        </w:rPr>
        <w:object w:dxaOrig="2360" w:dyaOrig="400" w14:anchorId="5296A909">
          <v:shape id="_x0000_i3354" type="#_x0000_t75" style="width:118.5pt;height:19.5pt" o:ole="">
            <v:imagedata r:id="rId4104" o:title=""/>
          </v:shape>
          <o:OLEObject Type="Embed" ProgID="Equation.DSMT4" ShapeID="_x0000_i3354" DrawAspect="Content" ObjectID="_1796842418" r:id="rId4105"/>
        </w:object>
      </w:r>
      <w:r w:rsidRPr="00330A7E">
        <w:rPr>
          <w:rFonts w:ascii="Times New Roman" w:hAnsi="Times New Roman" w:cs="Times New Roman"/>
          <w:color w:val="000000"/>
          <w:sz w:val="24"/>
          <w:szCs w:val="24"/>
        </w:rPr>
        <w:t>.</w:t>
      </w:r>
    </w:p>
    <w:p w14:paraId="2CBDEE45" w14:textId="77777777" w:rsidR="00ED397D" w:rsidRPr="00330A7E" w:rsidRDefault="00ED397D" w:rsidP="00330A7E">
      <w:pPr>
        <w:tabs>
          <w:tab w:val="left" w:pos="283"/>
          <w:tab w:val="left" w:pos="2835"/>
          <w:tab w:val="left" w:pos="5386"/>
          <w:tab w:val="left" w:pos="7937"/>
        </w:tabs>
        <w:spacing w:before="120" w:after="0" w:line="240" w:lineRule="auto"/>
        <w:ind w:firstLine="283"/>
        <w:contextualSpacing/>
        <w:jc w:val="both"/>
        <w:rPr>
          <w:rFonts w:ascii="Times New Roman" w:hAnsi="Times New Roman" w:cs="Times New Roman"/>
          <w:color w:val="000000"/>
          <w:sz w:val="24"/>
          <w:szCs w:val="24"/>
        </w:rPr>
      </w:pPr>
      <w:r w:rsidRPr="00330A7E">
        <w:rPr>
          <w:rFonts w:ascii="Times New Roman" w:hAnsi="Times New Roman" w:cs="Times New Roman"/>
          <w:color w:val="000000"/>
          <w:sz w:val="24"/>
          <w:szCs w:val="24"/>
        </w:rPr>
        <w:t xml:space="preserve">Đồ thị hàm số này đi qua gốc tọa độ </w:t>
      </w:r>
      <w:r w:rsidRPr="00330A7E">
        <w:rPr>
          <w:rFonts w:ascii="Times New Roman" w:hAnsi="Times New Roman" w:cs="Times New Roman"/>
          <w:position w:val="-14"/>
          <w:sz w:val="24"/>
          <w:szCs w:val="24"/>
        </w:rPr>
        <w:object w:dxaOrig="780" w:dyaOrig="400" w14:anchorId="78DFA24C">
          <v:shape id="_x0000_i3355" type="#_x0000_t75" style="width:39pt;height:19.5pt" o:ole="">
            <v:imagedata r:id="rId4106" o:title=""/>
          </v:shape>
          <o:OLEObject Type="Embed" ProgID="Equation.DSMT4" ShapeID="_x0000_i3355" DrawAspect="Content" ObjectID="_1796842419" r:id="rId4107"/>
        </w:object>
      </w:r>
      <w:r w:rsidRPr="00330A7E">
        <w:rPr>
          <w:rFonts w:ascii="Times New Roman" w:hAnsi="Times New Roman" w:cs="Times New Roman"/>
          <w:color w:val="000000"/>
          <w:sz w:val="24"/>
          <w:szCs w:val="24"/>
        </w:rPr>
        <w:t xml:space="preserve"> và các điểm</w:t>
      </w:r>
      <w:r w:rsidRPr="00330A7E">
        <w:rPr>
          <w:rFonts w:ascii="Times New Roman" w:hAnsi="Times New Roman" w:cs="Times New Roman"/>
          <w:position w:val="-14"/>
          <w:sz w:val="24"/>
          <w:szCs w:val="24"/>
        </w:rPr>
        <w:object w:dxaOrig="980" w:dyaOrig="400" w14:anchorId="36622A42">
          <v:shape id="_x0000_i3356" type="#_x0000_t75" style="width:49.5pt;height:19.5pt" o:ole="">
            <v:imagedata r:id="rId4108" o:title=""/>
          </v:shape>
          <o:OLEObject Type="Embed" ProgID="Equation.DSMT4" ShapeID="_x0000_i3356" DrawAspect="Content" ObjectID="_1796842420" r:id="rId4109"/>
        </w:object>
      </w:r>
      <w:r w:rsidRPr="00330A7E">
        <w:rPr>
          <w:rFonts w:ascii="Times New Roman" w:hAnsi="Times New Roman" w:cs="Times New Roman"/>
          <w:color w:val="000000"/>
          <w:sz w:val="24"/>
          <w:szCs w:val="24"/>
        </w:rPr>
        <w:t>,</w:t>
      </w:r>
      <w:r w:rsidRPr="00330A7E">
        <w:rPr>
          <w:rFonts w:ascii="Times New Roman" w:hAnsi="Times New Roman" w:cs="Times New Roman"/>
          <w:position w:val="-14"/>
          <w:sz w:val="24"/>
          <w:szCs w:val="24"/>
        </w:rPr>
        <w:object w:dxaOrig="880" w:dyaOrig="400" w14:anchorId="6EFBE823">
          <v:shape id="_x0000_i3357" type="#_x0000_t75" style="width:43.5pt;height:19.5pt" o:ole="">
            <v:imagedata r:id="rId4110" o:title=""/>
          </v:shape>
          <o:OLEObject Type="Embed" ProgID="Equation.DSMT4" ShapeID="_x0000_i3357" DrawAspect="Content" ObjectID="_1796842421" r:id="rId4111"/>
        </w:object>
      </w:r>
      <w:r w:rsidRPr="00330A7E">
        <w:rPr>
          <w:rFonts w:ascii="Times New Roman" w:hAnsi="Times New Roman" w:cs="Times New Roman"/>
          <w:color w:val="000000"/>
          <w:sz w:val="24"/>
          <w:szCs w:val="24"/>
        </w:rPr>
        <w:t xml:space="preserve"> nên</w:t>
      </w:r>
    </w:p>
    <w:p w14:paraId="0D6AA76F" w14:textId="77777777" w:rsidR="00ED397D" w:rsidRPr="00330A7E" w:rsidRDefault="00ED397D" w:rsidP="00330A7E">
      <w:pPr>
        <w:tabs>
          <w:tab w:val="left" w:pos="283"/>
          <w:tab w:val="left" w:pos="2835"/>
          <w:tab w:val="left" w:pos="5386"/>
          <w:tab w:val="left" w:pos="7937"/>
        </w:tabs>
        <w:spacing w:before="120" w:after="0" w:line="240" w:lineRule="auto"/>
        <w:ind w:firstLine="283"/>
        <w:contextualSpacing/>
        <w:jc w:val="both"/>
        <w:rPr>
          <w:rFonts w:ascii="Times New Roman" w:hAnsi="Times New Roman" w:cs="Times New Roman"/>
          <w:sz w:val="24"/>
          <w:szCs w:val="24"/>
        </w:rPr>
      </w:pPr>
      <w:r w:rsidRPr="00330A7E">
        <w:rPr>
          <w:rFonts w:ascii="Times New Roman" w:hAnsi="Times New Roman" w:cs="Times New Roman"/>
          <w:position w:val="-92"/>
          <w:sz w:val="24"/>
          <w:szCs w:val="24"/>
        </w:rPr>
        <w:object w:dxaOrig="3519" w:dyaOrig="1960" w14:anchorId="51056F77">
          <v:shape id="_x0000_i3358" type="#_x0000_t75" style="width:175.5pt;height:97.5pt" o:ole="">
            <v:imagedata r:id="rId4112" o:title=""/>
          </v:shape>
          <o:OLEObject Type="Embed" ProgID="Equation.DSMT4" ShapeID="_x0000_i3358" DrawAspect="Content" ObjectID="_1796842422" r:id="rId4113"/>
        </w:object>
      </w:r>
    </w:p>
    <w:p w14:paraId="4FA6030C" w14:textId="77777777" w:rsidR="00ED397D" w:rsidRPr="00330A7E" w:rsidRDefault="00ED397D" w:rsidP="00330A7E">
      <w:pPr>
        <w:tabs>
          <w:tab w:val="left" w:pos="283"/>
          <w:tab w:val="left" w:pos="2835"/>
          <w:tab w:val="left" w:pos="5386"/>
          <w:tab w:val="left" w:pos="7937"/>
        </w:tabs>
        <w:spacing w:before="120" w:after="0" w:line="240" w:lineRule="auto"/>
        <w:ind w:firstLine="283"/>
        <w:contextualSpacing/>
        <w:jc w:val="both"/>
        <w:rPr>
          <w:rFonts w:ascii="Times New Roman" w:hAnsi="Times New Roman" w:cs="Times New Roman"/>
          <w:noProof/>
          <w:color w:val="000000"/>
          <w:sz w:val="24"/>
          <w:szCs w:val="24"/>
        </w:rPr>
      </w:pPr>
      <w:r w:rsidRPr="00330A7E">
        <w:rPr>
          <w:rFonts w:ascii="Times New Roman" w:hAnsi="Times New Roman" w:cs="Times New Roman"/>
          <w:noProof/>
          <w:color w:val="000000"/>
          <w:sz w:val="24"/>
          <w:szCs w:val="24"/>
        </w:rPr>
        <w:t xml:space="preserve">Suy ra: </w:t>
      </w:r>
      <w:r w:rsidRPr="00330A7E">
        <w:rPr>
          <w:rFonts w:ascii="Times New Roman" w:hAnsi="Times New Roman" w:cs="Times New Roman"/>
          <w:position w:val="-24"/>
          <w:sz w:val="24"/>
          <w:szCs w:val="24"/>
        </w:rPr>
        <w:object w:dxaOrig="1760" w:dyaOrig="620" w14:anchorId="5891FFAC">
          <v:shape id="_x0000_i3359" type="#_x0000_t75" style="width:88.5pt;height:31.5pt" o:ole="">
            <v:imagedata r:id="rId4114" o:title=""/>
          </v:shape>
          <o:OLEObject Type="Embed" ProgID="Equation.DSMT4" ShapeID="_x0000_i3359" DrawAspect="Content" ObjectID="_1796842423" r:id="rId4115"/>
        </w:object>
      </w:r>
      <w:r w:rsidRPr="00330A7E">
        <w:rPr>
          <w:rFonts w:ascii="Times New Roman" w:hAnsi="Times New Roman" w:cs="Times New Roman"/>
          <w:noProof/>
          <w:color w:val="000000"/>
          <w:sz w:val="24"/>
          <w:szCs w:val="24"/>
        </w:rPr>
        <w:t>.</w:t>
      </w:r>
    </w:p>
    <w:p w14:paraId="2ECFC644" w14:textId="77777777" w:rsidR="00ED397D" w:rsidRPr="00330A7E" w:rsidRDefault="00ED397D" w:rsidP="00330A7E">
      <w:pPr>
        <w:tabs>
          <w:tab w:val="left" w:pos="283"/>
          <w:tab w:val="left" w:pos="2835"/>
          <w:tab w:val="left" w:pos="5386"/>
          <w:tab w:val="left" w:pos="7937"/>
        </w:tabs>
        <w:spacing w:before="120" w:after="0" w:line="240" w:lineRule="auto"/>
        <w:ind w:firstLine="283"/>
        <w:contextualSpacing/>
        <w:jc w:val="both"/>
        <w:rPr>
          <w:rFonts w:ascii="Times New Roman" w:hAnsi="Times New Roman" w:cs="Times New Roman"/>
          <w:color w:val="000000"/>
          <w:sz w:val="24"/>
          <w:szCs w:val="24"/>
        </w:rPr>
      </w:pPr>
      <w:r w:rsidRPr="00330A7E">
        <w:rPr>
          <w:rFonts w:ascii="Times New Roman" w:hAnsi="Times New Roman" w:cs="Times New Roman"/>
          <w:color w:val="000000"/>
          <w:sz w:val="24"/>
          <w:szCs w:val="24"/>
        </w:rPr>
        <w:t>Diện tích mặt kính cần lắp là diện tích hình phẳng giới hạn bởi đồ thị hàm số </w:t>
      </w:r>
      <w:r w:rsidRPr="00330A7E">
        <w:rPr>
          <w:rFonts w:ascii="Times New Roman" w:hAnsi="Times New Roman" w:cs="Times New Roman"/>
          <w:position w:val="-24"/>
          <w:sz w:val="24"/>
          <w:szCs w:val="24"/>
        </w:rPr>
        <w:object w:dxaOrig="1760" w:dyaOrig="620" w14:anchorId="740A4259">
          <v:shape id="_x0000_i3360" type="#_x0000_t75" style="width:88.5pt;height:31.5pt" o:ole="">
            <v:imagedata r:id="rId4116" o:title=""/>
          </v:shape>
          <o:OLEObject Type="Embed" ProgID="Equation.DSMT4" ShapeID="_x0000_i3360" DrawAspect="Content" ObjectID="_1796842424" r:id="rId4117"/>
        </w:object>
      </w:r>
      <w:r w:rsidRPr="00330A7E">
        <w:rPr>
          <w:rFonts w:ascii="Times New Roman" w:hAnsi="Times New Roman" w:cs="Times New Roman"/>
          <w:color w:val="000000"/>
          <w:sz w:val="24"/>
          <w:szCs w:val="24"/>
        </w:rPr>
        <w:t xml:space="preserve">, trục </w:t>
      </w:r>
      <w:r w:rsidRPr="00330A7E">
        <w:rPr>
          <w:rFonts w:ascii="Times New Roman" w:hAnsi="Times New Roman" w:cs="Times New Roman"/>
          <w:position w:val="-6"/>
          <w:sz w:val="24"/>
          <w:szCs w:val="24"/>
        </w:rPr>
        <w:object w:dxaOrig="360" w:dyaOrig="279" w14:anchorId="48A03A81">
          <v:shape id="_x0000_i3361" type="#_x0000_t75" style="width:18pt;height:13.5pt" o:ole="">
            <v:imagedata r:id="rId4118" o:title=""/>
          </v:shape>
          <o:OLEObject Type="Embed" ProgID="Equation.DSMT4" ShapeID="_x0000_i3361" DrawAspect="Content" ObjectID="_1796842425" r:id="rId4119"/>
        </w:object>
      </w:r>
      <w:r w:rsidRPr="00330A7E">
        <w:rPr>
          <w:rFonts w:ascii="Times New Roman" w:hAnsi="Times New Roman" w:cs="Times New Roman"/>
          <w:color w:val="000000"/>
          <w:sz w:val="24"/>
          <w:szCs w:val="24"/>
        </w:rPr>
        <w:t xml:space="preserve"> và hai đường thẳng </w:t>
      </w:r>
      <w:r w:rsidRPr="00330A7E">
        <w:rPr>
          <w:rFonts w:ascii="Times New Roman" w:hAnsi="Times New Roman" w:cs="Times New Roman"/>
          <w:position w:val="-10"/>
          <w:sz w:val="24"/>
          <w:szCs w:val="24"/>
        </w:rPr>
        <w:object w:dxaOrig="1240" w:dyaOrig="320" w14:anchorId="45F14F8A">
          <v:shape id="_x0000_i3362" type="#_x0000_t75" style="width:61.5pt;height:16.5pt" o:ole="">
            <v:imagedata r:id="rId4120" o:title=""/>
          </v:shape>
          <o:OLEObject Type="Embed" ProgID="Equation.DSMT4" ShapeID="_x0000_i3362" DrawAspect="Content" ObjectID="_1796842426" r:id="rId4121"/>
        </w:object>
      </w:r>
      <w:r w:rsidRPr="00330A7E">
        <w:rPr>
          <w:rFonts w:ascii="Times New Roman" w:hAnsi="Times New Roman" w:cs="Times New Roman"/>
          <w:color w:val="000000"/>
          <w:sz w:val="24"/>
          <w:szCs w:val="24"/>
        </w:rPr>
        <w:t>.</w:t>
      </w:r>
    </w:p>
    <w:p w14:paraId="73F5EF8C" w14:textId="77777777" w:rsidR="00ED397D" w:rsidRPr="00330A7E" w:rsidRDefault="00ED397D" w:rsidP="00330A7E">
      <w:pPr>
        <w:tabs>
          <w:tab w:val="left" w:pos="283"/>
          <w:tab w:val="left" w:pos="2835"/>
          <w:tab w:val="left" w:pos="5386"/>
          <w:tab w:val="left" w:pos="7937"/>
        </w:tabs>
        <w:spacing w:before="120" w:after="0" w:line="240" w:lineRule="auto"/>
        <w:ind w:firstLine="283"/>
        <w:contextualSpacing/>
        <w:jc w:val="both"/>
        <w:rPr>
          <w:rFonts w:ascii="Times New Roman" w:hAnsi="Times New Roman" w:cs="Times New Roman"/>
          <w:color w:val="000000"/>
          <w:sz w:val="24"/>
          <w:szCs w:val="24"/>
        </w:rPr>
      </w:pPr>
      <w:r w:rsidRPr="00330A7E">
        <w:rPr>
          <w:rFonts w:ascii="Times New Roman" w:hAnsi="Times New Roman" w:cs="Times New Roman"/>
          <w:color w:val="000000"/>
          <w:sz w:val="24"/>
          <w:szCs w:val="24"/>
        </w:rPr>
        <w:t xml:space="preserve">Ta có: </w:t>
      </w:r>
      <w:r w:rsidRPr="00330A7E">
        <w:rPr>
          <w:rFonts w:ascii="Times New Roman" w:hAnsi="Times New Roman" w:cs="Times New Roman"/>
          <w:position w:val="-32"/>
          <w:sz w:val="24"/>
          <w:szCs w:val="24"/>
        </w:rPr>
        <w:object w:dxaOrig="5640" w:dyaOrig="780" w14:anchorId="55853174">
          <v:shape id="_x0000_i3363" type="#_x0000_t75" style="width:282pt;height:39pt" o:ole="">
            <v:imagedata r:id="rId4122" o:title=""/>
          </v:shape>
          <o:OLEObject Type="Embed" ProgID="Equation.DSMT4" ShapeID="_x0000_i3363" DrawAspect="Content" ObjectID="_1796842427" r:id="rId4123"/>
        </w:object>
      </w:r>
      <w:r w:rsidRPr="00330A7E">
        <w:rPr>
          <w:rFonts w:ascii="Times New Roman" w:hAnsi="Times New Roman" w:cs="Times New Roman"/>
          <w:color w:val="000000"/>
          <w:sz w:val="24"/>
          <w:szCs w:val="24"/>
        </w:rPr>
        <w:t>.</w:t>
      </w:r>
    </w:p>
    <w:p w14:paraId="3CF3CDB0" w14:textId="77777777" w:rsidR="00ED397D" w:rsidRPr="00330A7E" w:rsidRDefault="00ED397D" w:rsidP="00330A7E">
      <w:pPr>
        <w:spacing w:after="0" w:line="240" w:lineRule="auto"/>
        <w:ind w:left="992"/>
        <w:rPr>
          <w:rFonts w:ascii="Times New Roman" w:eastAsia="Calibri" w:hAnsi="Times New Roman" w:cs="Times New Roman"/>
          <w:bCs/>
          <w:iCs/>
          <w:color w:val="000000"/>
          <w:sz w:val="24"/>
          <w:szCs w:val="24"/>
        </w:rPr>
      </w:pPr>
    </w:p>
    <w:p w14:paraId="7026AE47" w14:textId="77777777" w:rsidR="00ED397D" w:rsidRPr="00330A7E" w:rsidRDefault="00ED397D" w:rsidP="000E1E56">
      <w:pPr>
        <w:pStyle w:val="ListParagraph"/>
        <w:numPr>
          <w:ilvl w:val="0"/>
          <w:numId w:val="39"/>
        </w:numPr>
        <w:tabs>
          <w:tab w:val="left" w:pos="283"/>
          <w:tab w:val="left" w:pos="2835"/>
          <w:tab w:val="left" w:pos="5386"/>
          <w:tab w:val="left" w:pos="7937"/>
        </w:tabs>
        <w:spacing w:before="120"/>
        <w:rPr>
          <w:rFonts w:ascii="Times New Roman" w:hAnsi="Times New Roman" w:cs="Times New Roman"/>
          <w:sz w:val="24"/>
          <w:szCs w:val="24"/>
        </w:rPr>
      </w:pPr>
      <w:r w:rsidRPr="00330A7E">
        <w:rPr>
          <w:rFonts w:ascii="Times New Roman" w:eastAsia="Times New Roman" w:hAnsi="Times New Roman" w:cs="Times New Roman"/>
          <w:sz w:val="24"/>
          <w:szCs w:val="24"/>
        </w:rPr>
        <w:t xml:space="preserve">Sau khi đo kích thước của thùng rượu vang (Hình bên dưới), bạn An xác định thùng rượu vang có dạng hình tròn xoay được tạo thành khi cho hình phẳng giới hạn bởi đồ thị hàm số </w:t>
      </w:r>
      <w:r w:rsidRPr="00330A7E">
        <w:rPr>
          <w:rFonts w:ascii="Times New Roman" w:hAnsi="Times New Roman" w:cs="Times New Roman"/>
          <w:position w:val="-10"/>
          <w:sz w:val="24"/>
          <w:szCs w:val="24"/>
        </w:rPr>
        <w:object w:dxaOrig="2740" w:dyaOrig="360" w14:anchorId="71C7248D">
          <v:shape id="_x0000_i3364" type="#_x0000_t75" style="width:136.5pt;height:18pt" o:ole="">
            <v:imagedata r:id="rId4124" o:title=""/>
          </v:shape>
          <o:OLEObject Type="Embed" ProgID="Equation.DSMT4" ShapeID="_x0000_i3364" DrawAspect="Content" ObjectID="_1796842428" r:id="rId4125"/>
        </w:object>
      </w:r>
      <w:r w:rsidRPr="00330A7E">
        <w:rPr>
          <w:rFonts w:ascii="Times New Roman" w:hAnsi="Times New Roman" w:cs="Times New Roman"/>
          <w:sz w:val="24"/>
          <w:szCs w:val="24"/>
        </w:rPr>
        <w:t xml:space="preserve">trục </w:t>
      </w:r>
      <w:r w:rsidRPr="00330A7E">
        <w:rPr>
          <w:rFonts w:ascii="Times New Roman" w:hAnsi="Times New Roman" w:cs="Times New Roman"/>
          <w:position w:val="-6"/>
          <w:sz w:val="24"/>
          <w:szCs w:val="24"/>
        </w:rPr>
        <w:object w:dxaOrig="360" w:dyaOrig="279" w14:anchorId="7FD22743">
          <v:shape id="_x0000_i3365" type="#_x0000_t75" style="width:18pt;height:13.5pt" o:ole="">
            <v:imagedata r:id="rId4126" o:title=""/>
          </v:shape>
          <o:OLEObject Type="Embed" ProgID="Equation.DSMT4" ShapeID="_x0000_i3365" DrawAspect="Content" ObjectID="_1796842429" r:id="rId4127"/>
        </w:object>
      </w:r>
      <w:r w:rsidRPr="00330A7E">
        <w:rPr>
          <w:rFonts w:ascii="Times New Roman" w:hAnsi="Times New Roman" w:cs="Times New Roman"/>
          <w:sz w:val="24"/>
          <w:szCs w:val="24"/>
        </w:rPr>
        <w:t xml:space="preserve"> và hai đường thẳng </w:t>
      </w:r>
      <w:r w:rsidRPr="00330A7E">
        <w:rPr>
          <w:rFonts w:ascii="Times New Roman" w:hAnsi="Times New Roman" w:cs="Times New Roman"/>
          <w:position w:val="-10"/>
          <w:sz w:val="24"/>
          <w:szCs w:val="24"/>
        </w:rPr>
        <w:object w:dxaOrig="1540" w:dyaOrig="320" w14:anchorId="3C3920DD">
          <v:shape id="_x0000_i3366" type="#_x0000_t75" style="width:76.5pt;height:16.5pt" o:ole="">
            <v:imagedata r:id="rId4128" o:title=""/>
          </v:shape>
          <o:OLEObject Type="Embed" ProgID="Equation.DSMT4" ShapeID="_x0000_i3366" DrawAspect="Content" ObjectID="_1796842430" r:id="rId4129"/>
        </w:object>
      </w:r>
      <w:r w:rsidRPr="00330A7E">
        <w:rPr>
          <w:rFonts w:ascii="Times New Roman" w:hAnsi="Times New Roman" w:cs="Times New Roman"/>
          <w:sz w:val="24"/>
          <w:szCs w:val="24"/>
        </w:rPr>
        <w:t xml:space="preserve"> quay quanh trục </w:t>
      </w:r>
      <w:r w:rsidRPr="00330A7E">
        <w:rPr>
          <w:rFonts w:ascii="Times New Roman" w:hAnsi="Times New Roman" w:cs="Times New Roman"/>
          <w:position w:val="-6"/>
          <w:sz w:val="24"/>
          <w:szCs w:val="24"/>
        </w:rPr>
        <w:object w:dxaOrig="360" w:dyaOrig="279" w14:anchorId="76AE8AEF">
          <v:shape id="_x0000_i3367" type="#_x0000_t75" style="width:18pt;height:13.5pt" o:ole="">
            <v:imagedata r:id="rId4130" o:title=""/>
          </v:shape>
          <o:OLEObject Type="Embed" ProgID="Equation.DSMT4" ShapeID="_x0000_i3367" DrawAspect="Content" ObjectID="_1796842431" r:id="rId4131"/>
        </w:object>
      </w:r>
      <w:r w:rsidRPr="00330A7E">
        <w:rPr>
          <w:rFonts w:ascii="Times New Roman" w:hAnsi="Times New Roman" w:cs="Times New Roman"/>
          <w:sz w:val="24"/>
          <w:szCs w:val="24"/>
        </w:rPr>
        <w:t xml:space="preserve"> và đơn vị trên mỗi trục tọa độ là centimét. Tính thể tích V (dm</w:t>
      </w:r>
      <w:r w:rsidRPr="00330A7E">
        <w:rPr>
          <w:rFonts w:ascii="Times New Roman" w:hAnsi="Times New Roman" w:cs="Times New Roman"/>
          <w:sz w:val="24"/>
          <w:szCs w:val="24"/>
          <w:vertAlign w:val="superscript"/>
        </w:rPr>
        <w:t>3</w:t>
      </w:r>
      <w:r w:rsidRPr="00330A7E">
        <w:rPr>
          <w:rFonts w:ascii="Times New Roman" w:hAnsi="Times New Roman" w:cs="Times New Roman"/>
          <w:sz w:val="24"/>
          <w:szCs w:val="24"/>
        </w:rPr>
        <w:t xml:space="preserve"> ) của  thùng rượu vang đó (làm tròn đến hàng đơn vị).</w:t>
      </w:r>
    </w:p>
    <w:p w14:paraId="16F8D5BA" w14:textId="77777777" w:rsidR="00ED397D" w:rsidRPr="00330A7E" w:rsidRDefault="00ED397D" w:rsidP="00330A7E">
      <w:pPr>
        <w:tabs>
          <w:tab w:val="left" w:pos="283"/>
          <w:tab w:val="left" w:pos="2835"/>
          <w:tab w:val="left" w:pos="5386"/>
          <w:tab w:val="left" w:pos="7937"/>
        </w:tabs>
        <w:spacing w:before="120" w:after="0" w:line="240" w:lineRule="auto"/>
        <w:ind w:firstLine="283"/>
        <w:contextualSpacing/>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3F483CA9" wp14:editId="514BE42E">
            <wp:extent cx="1485900" cy="1573618"/>
            <wp:effectExtent l="0" t="0" r="0" b="7620"/>
            <wp:docPr id="1080305947" name="Picture 1080305947" descr="A couple of wooden barrel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ouple of wooden barrels  Description automatically generated"/>
                    <pic:cNvPicPr/>
                  </pic:nvPicPr>
                  <pic:blipFill>
                    <a:blip r:embed="rId3660">
                      <a:extLst>
                        <a:ext uri="{28A0092B-C50C-407E-A947-70E740481C1C}">
                          <a14:useLocalDpi xmlns:a14="http://schemas.microsoft.com/office/drawing/2010/main" val="0"/>
                        </a:ext>
                      </a:extLst>
                    </a:blip>
                    <a:stretch>
                      <a:fillRect/>
                    </a:stretch>
                  </pic:blipFill>
                  <pic:spPr>
                    <a:xfrm>
                      <a:off x="0" y="0"/>
                      <a:ext cx="1485900" cy="1573618"/>
                    </a:xfrm>
                    <a:prstGeom prst="rect">
                      <a:avLst/>
                    </a:prstGeom>
                  </pic:spPr>
                </pic:pic>
              </a:graphicData>
            </a:graphic>
          </wp:inline>
        </w:drawing>
      </w:r>
    </w:p>
    <w:p w14:paraId="632C04D4" w14:textId="77777777" w:rsidR="00ED397D" w:rsidRPr="00330A7E" w:rsidRDefault="00ED397D" w:rsidP="00330A7E">
      <w:pPr>
        <w:tabs>
          <w:tab w:val="left" w:pos="283"/>
          <w:tab w:val="left" w:pos="2835"/>
          <w:tab w:val="left" w:pos="5386"/>
          <w:tab w:val="left" w:pos="7937"/>
        </w:tabs>
        <w:spacing w:before="120" w:after="0" w:line="240" w:lineRule="auto"/>
        <w:ind w:firstLine="283"/>
        <w:contextualSpacing/>
        <w:jc w:val="both"/>
        <w:rPr>
          <w:rFonts w:ascii="Times New Roman" w:hAnsi="Times New Roman" w:cs="Times New Roman"/>
          <w:sz w:val="24"/>
          <w:szCs w:val="24"/>
        </w:rPr>
      </w:pPr>
      <w:r w:rsidRPr="00330A7E">
        <w:rPr>
          <w:rFonts w:ascii="Times New Roman" w:hAnsi="Times New Roman" w:cs="Times New Roman"/>
          <w:sz w:val="24"/>
          <w:szCs w:val="24"/>
        </w:rPr>
        <w:t>Thể tích thùng rượu vang đó là:</w:t>
      </w:r>
    </w:p>
    <w:p w14:paraId="2AC22510" w14:textId="77777777" w:rsidR="00ED397D" w:rsidRPr="00330A7E" w:rsidRDefault="00ED397D" w:rsidP="00330A7E">
      <w:pPr>
        <w:tabs>
          <w:tab w:val="left" w:pos="283"/>
          <w:tab w:val="left" w:pos="2835"/>
          <w:tab w:val="left" w:pos="5386"/>
          <w:tab w:val="left" w:pos="7937"/>
        </w:tabs>
        <w:spacing w:before="120" w:after="0" w:line="240" w:lineRule="auto"/>
        <w:ind w:firstLine="283"/>
        <w:contextualSpacing/>
        <w:jc w:val="both"/>
        <w:rPr>
          <w:rFonts w:ascii="Times New Roman" w:hAnsi="Times New Roman" w:cs="Times New Roman"/>
          <w:sz w:val="24"/>
          <w:szCs w:val="24"/>
        </w:rPr>
      </w:pPr>
      <w:r w:rsidRPr="00330A7E">
        <w:rPr>
          <w:rFonts w:ascii="Times New Roman" w:hAnsi="Times New Roman" w:cs="Times New Roman"/>
          <w:position w:val="-32"/>
          <w:sz w:val="24"/>
          <w:szCs w:val="24"/>
        </w:rPr>
        <w:object w:dxaOrig="3660" w:dyaOrig="740" w14:anchorId="2114EC0F">
          <v:shape id="_x0000_i3368" type="#_x0000_t75" style="width:183pt;height:37.5pt" o:ole="">
            <v:imagedata r:id="rId4132" o:title=""/>
          </v:shape>
          <o:OLEObject Type="Embed" ProgID="Equation.DSMT4" ShapeID="_x0000_i3368" DrawAspect="Content" ObjectID="_1796842432" r:id="rId4133"/>
        </w:object>
      </w:r>
    </w:p>
    <w:p w14:paraId="7514ADCD" w14:textId="77777777" w:rsidR="00ED397D" w:rsidRPr="00330A7E" w:rsidRDefault="00ED397D" w:rsidP="00330A7E">
      <w:pPr>
        <w:tabs>
          <w:tab w:val="left" w:pos="283"/>
          <w:tab w:val="left" w:pos="2835"/>
          <w:tab w:val="left" w:pos="5386"/>
          <w:tab w:val="left" w:pos="7937"/>
        </w:tabs>
        <w:spacing w:before="120" w:after="0" w:line="240" w:lineRule="auto"/>
        <w:ind w:firstLine="283"/>
        <w:contextualSpacing/>
        <w:jc w:val="both"/>
        <w:rPr>
          <w:rFonts w:ascii="Times New Roman" w:hAnsi="Times New Roman" w:cs="Times New Roman"/>
          <w:sz w:val="24"/>
          <w:szCs w:val="24"/>
        </w:rPr>
      </w:pPr>
      <w:r w:rsidRPr="00330A7E">
        <w:rPr>
          <w:rFonts w:ascii="Times New Roman" w:hAnsi="Times New Roman" w:cs="Times New Roman"/>
          <w:position w:val="-32"/>
          <w:sz w:val="24"/>
          <w:szCs w:val="24"/>
        </w:rPr>
        <w:object w:dxaOrig="6580" w:dyaOrig="740" w14:anchorId="3AB0D165">
          <v:shape id="_x0000_i3369" type="#_x0000_t75" style="width:328.5pt;height:37.5pt" o:ole="">
            <v:imagedata r:id="rId4134" o:title=""/>
          </v:shape>
          <o:OLEObject Type="Embed" ProgID="Equation.DSMT4" ShapeID="_x0000_i3369" DrawAspect="Content" ObjectID="_1796842433" r:id="rId4135"/>
        </w:object>
      </w:r>
    </w:p>
    <w:p w14:paraId="355C8D41" w14:textId="77777777" w:rsidR="00ED397D" w:rsidRPr="00330A7E" w:rsidRDefault="00ED397D" w:rsidP="00330A7E">
      <w:pPr>
        <w:tabs>
          <w:tab w:val="left" w:pos="283"/>
          <w:tab w:val="left" w:pos="2835"/>
          <w:tab w:val="left" w:pos="5386"/>
          <w:tab w:val="left" w:pos="7937"/>
        </w:tabs>
        <w:spacing w:before="120" w:after="0" w:line="240" w:lineRule="auto"/>
        <w:ind w:firstLine="283"/>
        <w:contextualSpacing/>
        <w:jc w:val="both"/>
        <w:rPr>
          <w:rFonts w:ascii="Times New Roman" w:hAnsi="Times New Roman" w:cs="Times New Roman"/>
          <w:sz w:val="24"/>
          <w:szCs w:val="24"/>
        </w:rPr>
      </w:pPr>
      <w:r w:rsidRPr="00330A7E">
        <w:rPr>
          <w:rFonts w:ascii="Times New Roman" w:hAnsi="Times New Roman" w:cs="Times New Roman"/>
          <w:position w:val="-20"/>
          <w:sz w:val="24"/>
          <w:szCs w:val="24"/>
        </w:rPr>
        <w:object w:dxaOrig="6860" w:dyaOrig="540" w14:anchorId="2C5DD048">
          <v:shape id="_x0000_i3370" type="#_x0000_t75" style="width:343.5pt;height:27pt" o:ole="">
            <v:imagedata r:id="rId4136" o:title=""/>
          </v:shape>
          <o:OLEObject Type="Embed" ProgID="Equation.DSMT4" ShapeID="_x0000_i3370" DrawAspect="Content" ObjectID="_1796842434" r:id="rId4137"/>
        </w:object>
      </w:r>
    </w:p>
    <w:p w14:paraId="3AA3D326" w14:textId="77777777" w:rsidR="00ED397D" w:rsidRPr="00330A7E" w:rsidRDefault="00ED397D" w:rsidP="00330A7E">
      <w:pPr>
        <w:tabs>
          <w:tab w:val="left" w:pos="283"/>
          <w:tab w:val="left" w:pos="2835"/>
          <w:tab w:val="left" w:pos="5386"/>
          <w:tab w:val="left" w:pos="7937"/>
        </w:tabs>
        <w:spacing w:before="120" w:after="0" w:line="240" w:lineRule="auto"/>
        <w:ind w:firstLine="283"/>
        <w:contextualSpacing/>
        <w:jc w:val="both"/>
        <w:rPr>
          <w:rFonts w:ascii="Times New Roman" w:hAnsi="Times New Roman" w:cs="Times New Roman"/>
          <w:sz w:val="24"/>
          <w:szCs w:val="24"/>
        </w:rPr>
      </w:pPr>
      <w:r w:rsidRPr="00330A7E">
        <w:rPr>
          <w:rFonts w:ascii="Times New Roman" w:hAnsi="Times New Roman" w:cs="Times New Roman"/>
          <w:position w:val="-16"/>
          <w:sz w:val="24"/>
          <w:szCs w:val="24"/>
        </w:rPr>
        <w:object w:dxaOrig="1420" w:dyaOrig="440" w14:anchorId="260C23AA">
          <v:shape id="_x0000_i3371" type="#_x0000_t75" style="width:70.5pt;height:22.5pt" o:ole="">
            <v:imagedata r:id="rId4138" o:title=""/>
          </v:shape>
          <o:OLEObject Type="Embed" ProgID="Equation.DSMT4" ShapeID="_x0000_i3371" DrawAspect="Content" ObjectID="_1796842435" r:id="rId4139"/>
        </w:object>
      </w:r>
      <w:r w:rsidRPr="00330A7E">
        <w:rPr>
          <w:rFonts w:ascii="Times New Roman" w:hAnsi="Times New Roman" w:cs="Times New Roman"/>
          <w:sz w:val="24"/>
          <w:szCs w:val="24"/>
        </w:rPr>
        <w:t>.</w:t>
      </w:r>
    </w:p>
    <w:p w14:paraId="39E83F28" w14:textId="77777777" w:rsidR="00ED397D" w:rsidRPr="00330A7E" w:rsidRDefault="00ED397D" w:rsidP="00330A7E">
      <w:pPr>
        <w:tabs>
          <w:tab w:val="left" w:pos="283"/>
          <w:tab w:val="left" w:pos="2835"/>
          <w:tab w:val="left" w:pos="5386"/>
          <w:tab w:val="left" w:pos="7937"/>
        </w:tabs>
        <w:spacing w:before="120" w:after="0" w:line="240" w:lineRule="auto"/>
        <w:ind w:firstLine="283"/>
        <w:contextualSpacing/>
        <w:jc w:val="both"/>
        <w:rPr>
          <w:rFonts w:ascii="Times New Roman" w:hAnsi="Times New Roman" w:cs="Times New Roman"/>
          <w:sz w:val="24"/>
          <w:szCs w:val="24"/>
        </w:rPr>
      </w:pPr>
    </w:p>
    <w:p w14:paraId="1DCBC005" w14:textId="77777777" w:rsidR="00ED397D" w:rsidRPr="00330A7E" w:rsidRDefault="00ED397D" w:rsidP="000E1E56">
      <w:pPr>
        <w:pStyle w:val="ListParagraph"/>
        <w:numPr>
          <w:ilvl w:val="0"/>
          <w:numId w:val="39"/>
        </w:numPr>
        <w:spacing w:before="120" w:line="276" w:lineRule="auto"/>
        <w:jc w:val="left"/>
        <w:rPr>
          <w:rFonts w:ascii="Times New Roman" w:hAnsi="Times New Roman" w:cs="Times New Roman"/>
          <w:b/>
          <w:color w:val="0000FF"/>
          <w:sz w:val="24"/>
          <w:szCs w:val="24"/>
        </w:rPr>
      </w:pPr>
      <w:r w:rsidRPr="00330A7E">
        <w:rPr>
          <w:rFonts w:ascii="Times New Roman" w:hAnsi="Times New Roman" w:cs="Times New Roman"/>
          <w:sz w:val="24"/>
          <w:szCs w:val="24"/>
        </w:rPr>
        <w:drawing>
          <wp:anchor distT="0" distB="0" distL="114300" distR="114300" simplePos="0" relativeHeight="251703296" behindDoc="0" locked="0" layoutInCell="1" allowOverlap="1" wp14:anchorId="677D88CF" wp14:editId="55F64DB5">
            <wp:simplePos x="0" y="0"/>
            <wp:positionH relativeFrom="margin">
              <wp:align>right</wp:align>
            </wp:positionH>
            <wp:positionV relativeFrom="paragraph">
              <wp:posOffset>83185</wp:posOffset>
            </wp:positionV>
            <wp:extent cx="4213860" cy="1866900"/>
            <wp:effectExtent l="0" t="0" r="0" b="0"/>
            <wp:wrapSquare wrapText="bothSides"/>
            <wp:docPr id="1615574088" name="Picture 1"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52904" name="Picture 1" descr="A screenshot of a computer  Description automatically generated"/>
                    <pic:cNvPicPr/>
                  </pic:nvPicPr>
                  <pic:blipFill rotWithShape="1">
                    <a:blip r:embed="rId3661" cstate="print">
                      <a:extLst>
                        <a:ext uri="{28A0092B-C50C-407E-A947-70E740481C1C}">
                          <a14:useLocalDpi xmlns:a14="http://schemas.microsoft.com/office/drawing/2010/main" val="0"/>
                        </a:ext>
                      </a:extLst>
                    </a:blip>
                    <a:srcRect/>
                    <a:stretch/>
                  </pic:blipFill>
                  <pic:spPr bwMode="auto">
                    <a:xfrm>
                      <a:off x="0" y="0"/>
                      <a:ext cx="4213860" cy="186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0A7E">
        <w:rPr>
          <w:rFonts w:ascii="Times New Roman" w:hAnsi="Times New Roman" w:cs="Times New Roman"/>
          <w:bCs/>
          <w:sz w:val="24"/>
          <w:szCs w:val="24"/>
        </w:rPr>
        <w:t xml:space="preserve">Trong một bể hình lập phương cạnh </w:t>
      </w:r>
      <w:r w:rsidRPr="00330A7E">
        <w:rPr>
          <w:rFonts w:ascii="Times New Roman" w:hAnsi="Times New Roman" w:cs="Times New Roman"/>
          <w:position w:val="-10"/>
          <w:sz w:val="24"/>
          <w:szCs w:val="24"/>
        </w:rPr>
        <w:object w:dxaOrig="360" w:dyaOrig="320" w14:anchorId="3AC0EB81">
          <v:shape id="_x0000_i3372" type="#_x0000_t75" style="width:18pt;height:16.5pt" o:ole="">
            <v:imagedata r:id="rId4140" o:title=""/>
          </v:shape>
          <o:OLEObject Type="Embed" ProgID="Equation.DSMT4" ShapeID="_x0000_i3372" DrawAspect="Content" ObjectID="_1796842436" r:id="rId4141"/>
        </w:object>
      </w:r>
      <w:r w:rsidRPr="00330A7E">
        <w:rPr>
          <w:rFonts w:ascii="Times New Roman" w:hAnsi="Times New Roman" w:cs="Times New Roman"/>
          <w:sz w:val="24"/>
          <w:szCs w:val="24"/>
        </w:rPr>
        <w:t xml:space="preserve"> có chứa một ít nước. Người ta đặt đáy bể nghiêng so với mặt phẳng nằm ngang. Biết rằng, lúc đó mặt nước có dạng hình bình hành </w:t>
      </w:r>
      <w:r w:rsidRPr="00330A7E">
        <w:rPr>
          <w:rFonts w:ascii="Times New Roman" w:hAnsi="Times New Roman" w:cs="Times New Roman"/>
          <w:position w:val="-6"/>
          <w:sz w:val="24"/>
          <w:szCs w:val="24"/>
        </w:rPr>
        <w:object w:dxaOrig="720" w:dyaOrig="279" w14:anchorId="161776ED">
          <v:shape id="_x0000_i3373" type="#_x0000_t75" style="width:36pt;height:13.5pt" o:ole="">
            <v:imagedata r:id="rId4142" o:title=""/>
          </v:shape>
          <o:OLEObject Type="Embed" ProgID="Equation.DSMT4" ShapeID="_x0000_i3373" DrawAspect="Content" ObjectID="_1796842437" r:id="rId4143"/>
        </w:object>
      </w:r>
      <w:r w:rsidRPr="00330A7E">
        <w:rPr>
          <w:rFonts w:ascii="Times New Roman" w:hAnsi="Times New Roman" w:cs="Times New Roman"/>
          <w:sz w:val="24"/>
          <w:szCs w:val="24"/>
        </w:rPr>
        <w:t xml:space="preserve"> và khoảng cách từ điểm </w:t>
      </w:r>
      <w:r w:rsidRPr="00330A7E">
        <w:rPr>
          <w:rFonts w:ascii="Times New Roman" w:hAnsi="Times New Roman" w:cs="Times New Roman"/>
          <w:position w:val="-10"/>
          <w:sz w:val="24"/>
          <w:szCs w:val="24"/>
        </w:rPr>
        <w:object w:dxaOrig="740" w:dyaOrig="320" w14:anchorId="1D3A2B61">
          <v:shape id="_x0000_i3374" type="#_x0000_t75" style="width:37.5pt;height:16.5pt" o:ole="">
            <v:imagedata r:id="rId4144" o:title=""/>
          </v:shape>
          <o:OLEObject Type="Embed" ProgID="Equation.DSMT4" ShapeID="_x0000_i3374" DrawAspect="Content" ObjectID="_1796842438" r:id="rId4145"/>
        </w:object>
      </w:r>
      <w:r w:rsidRPr="00330A7E">
        <w:rPr>
          <w:rFonts w:ascii="Times New Roman" w:hAnsi="Times New Roman" w:cs="Times New Roman"/>
          <w:sz w:val="24"/>
          <w:szCs w:val="24"/>
        </w:rPr>
        <w:t xml:space="preserve"> đến đáy bể tương ứng là </w:t>
      </w:r>
      <w:r w:rsidRPr="00330A7E">
        <w:rPr>
          <w:rFonts w:ascii="Times New Roman" w:hAnsi="Times New Roman" w:cs="Times New Roman"/>
          <w:position w:val="-10"/>
          <w:sz w:val="24"/>
          <w:szCs w:val="24"/>
        </w:rPr>
        <w:object w:dxaOrig="1880" w:dyaOrig="320" w14:anchorId="5B9EF470">
          <v:shape id="_x0000_i3375" type="#_x0000_t75" style="width:94.5pt;height:16.5pt" o:ole="">
            <v:imagedata r:id="rId4146" o:title=""/>
          </v:shape>
          <o:OLEObject Type="Embed" ProgID="Equation.DSMT4" ShapeID="_x0000_i3375" DrawAspect="Content" ObjectID="_1796842439" r:id="rId4147"/>
        </w:object>
      </w:r>
      <w:r w:rsidRPr="00330A7E">
        <w:rPr>
          <w:rFonts w:ascii="Times New Roman" w:hAnsi="Times New Roman" w:cs="Times New Roman"/>
          <w:sz w:val="24"/>
          <w:szCs w:val="24"/>
        </w:rPr>
        <w:t>. Đáy bể nghiêng so với mặt phẳng nằm ngang một góc bao nhiêu độ (làm tròn kết quả đến hàng phần chục)?</w:t>
      </w:r>
    </w:p>
    <w:p w14:paraId="2C92352B" w14:textId="77777777" w:rsidR="00ED397D" w:rsidRPr="00330A7E" w:rsidRDefault="00ED397D" w:rsidP="00330A7E">
      <w:pPr>
        <w:tabs>
          <w:tab w:val="left" w:pos="283"/>
          <w:tab w:val="left" w:pos="2835"/>
          <w:tab w:val="left" w:pos="5386"/>
          <w:tab w:val="left" w:pos="7937"/>
        </w:tabs>
        <w:spacing w:before="120" w:after="0" w:line="240" w:lineRule="auto"/>
        <w:ind w:firstLine="283"/>
        <w:contextualSpacing/>
        <w:jc w:val="both"/>
        <w:rPr>
          <w:rFonts w:ascii="Times New Roman" w:hAnsi="Times New Roman" w:cs="Times New Roman"/>
          <w:sz w:val="24"/>
          <w:szCs w:val="24"/>
        </w:rPr>
      </w:pPr>
    </w:p>
    <w:p w14:paraId="000E72B0" w14:textId="77777777" w:rsidR="00ED397D" w:rsidRPr="00330A7E" w:rsidRDefault="00ED397D" w:rsidP="00330A7E">
      <w:pPr>
        <w:spacing w:after="0"/>
        <w:ind w:right="-82"/>
        <w:jc w:val="both"/>
        <w:rPr>
          <w:rFonts w:ascii="Times New Roman" w:hAnsi="Times New Roman" w:cs="Times New Roman"/>
          <w:b/>
          <w:i/>
          <w:color w:val="C00000"/>
          <w:sz w:val="24"/>
          <w:szCs w:val="24"/>
          <w:lang w:eastAsia="vi-VN"/>
        </w:rPr>
      </w:pPr>
      <w:r w:rsidRPr="00330A7E">
        <w:rPr>
          <w:rFonts w:ascii="Times New Roman" w:hAnsi="Times New Roman" w:cs="Times New Roman"/>
          <w:b/>
          <w:bCs/>
          <w:i/>
          <w:noProof/>
          <w:color w:val="C00000"/>
          <w:sz w:val="24"/>
          <w:szCs w:val="24"/>
          <w:lang w:eastAsia="en-US"/>
        </w:rPr>
        <w:drawing>
          <wp:anchor distT="0" distB="0" distL="114300" distR="114300" simplePos="0" relativeHeight="251702272" behindDoc="0" locked="0" layoutInCell="1" allowOverlap="1" wp14:anchorId="650FF0CB" wp14:editId="2F9585FF">
            <wp:simplePos x="0" y="0"/>
            <wp:positionH relativeFrom="column">
              <wp:posOffset>3551555</wp:posOffset>
            </wp:positionH>
            <wp:positionV relativeFrom="paragraph">
              <wp:posOffset>8890</wp:posOffset>
            </wp:positionV>
            <wp:extent cx="3248025" cy="2466975"/>
            <wp:effectExtent l="0" t="0" r="9525" b="9525"/>
            <wp:wrapSquare wrapText="bothSides"/>
            <wp:docPr id="766139092" name="Picture 1" descr="A diagram of a rectangle with a blue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048044" name="Picture 1" descr="A diagram of a rectangle with a blue line  Description automatically generated"/>
                    <pic:cNvPicPr/>
                  </pic:nvPicPr>
                  <pic:blipFill>
                    <a:blip r:embed="rId4148">
                      <a:extLst>
                        <a:ext uri="{28A0092B-C50C-407E-A947-70E740481C1C}">
                          <a14:useLocalDpi xmlns:a14="http://schemas.microsoft.com/office/drawing/2010/main" val="0"/>
                        </a:ext>
                      </a:extLst>
                    </a:blip>
                    <a:stretch>
                      <a:fillRect/>
                    </a:stretch>
                  </pic:blipFill>
                  <pic:spPr>
                    <a:xfrm>
                      <a:off x="0" y="0"/>
                      <a:ext cx="3248025" cy="2466975"/>
                    </a:xfrm>
                    <a:prstGeom prst="rect">
                      <a:avLst/>
                    </a:prstGeom>
                  </pic:spPr>
                </pic:pic>
              </a:graphicData>
            </a:graphic>
            <wp14:sizeRelH relativeFrom="page">
              <wp14:pctWidth>0</wp14:pctWidth>
            </wp14:sizeRelH>
            <wp14:sizeRelV relativeFrom="page">
              <wp14:pctHeight>0</wp14:pctHeight>
            </wp14:sizeRelV>
          </wp:anchor>
        </w:drawing>
      </w:r>
      <w:r w:rsidRPr="00330A7E">
        <w:rPr>
          <w:rFonts w:ascii="Times New Roman" w:hAnsi="Times New Roman" w:cs="Times New Roman"/>
          <w:b/>
          <w:i/>
          <w:color w:val="C00000"/>
          <w:sz w:val="24"/>
          <w:szCs w:val="24"/>
          <w:lang w:eastAsia="vi-VN"/>
        </w:rPr>
        <w:t>Lời giải:</w:t>
      </w:r>
    </w:p>
    <w:p w14:paraId="45528907" w14:textId="77777777" w:rsidR="00ED397D" w:rsidRPr="00330A7E" w:rsidRDefault="00ED397D" w:rsidP="00330A7E">
      <w:pPr>
        <w:spacing w:after="0"/>
        <w:ind w:right="-82"/>
        <w:jc w:val="both"/>
        <w:rPr>
          <w:rFonts w:ascii="Times New Roman" w:hAnsi="Times New Roman" w:cs="Times New Roman"/>
          <w:iCs/>
          <w:sz w:val="24"/>
          <w:szCs w:val="24"/>
          <w:lang w:eastAsia="vi-VN"/>
        </w:rPr>
      </w:pPr>
      <w:r w:rsidRPr="00330A7E">
        <w:rPr>
          <w:rFonts w:ascii="Times New Roman" w:hAnsi="Times New Roman" w:cs="Times New Roman"/>
          <w:iCs/>
          <w:sz w:val="24"/>
          <w:szCs w:val="24"/>
          <w:lang w:eastAsia="vi-VN"/>
        </w:rPr>
        <w:t>Chọn hệ trục như hình vẽ,</w:t>
      </w:r>
    </w:p>
    <w:p w14:paraId="0A5FA924" w14:textId="77777777" w:rsidR="00ED397D" w:rsidRPr="00330A7E" w:rsidRDefault="00ED397D" w:rsidP="00330A7E">
      <w:pPr>
        <w:spacing w:after="0"/>
        <w:ind w:right="-82"/>
        <w:jc w:val="both"/>
        <w:rPr>
          <w:rFonts w:ascii="Times New Roman" w:hAnsi="Times New Roman" w:cs="Times New Roman"/>
          <w:sz w:val="24"/>
          <w:szCs w:val="24"/>
        </w:rPr>
      </w:pPr>
      <w:r w:rsidRPr="00330A7E">
        <w:rPr>
          <w:rFonts w:ascii="Times New Roman" w:hAnsi="Times New Roman" w:cs="Times New Roman"/>
          <w:position w:val="-14"/>
          <w:sz w:val="24"/>
          <w:szCs w:val="24"/>
        </w:rPr>
        <w:object w:dxaOrig="3980" w:dyaOrig="400" w14:anchorId="7C146279">
          <v:shape id="_x0000_i3376" type="#_x0000_t75" style="width:199.5pt;height:19.5pt" o:ole="">
            <v:imagedata r:id="rId4149" o:title=""/>
          </v:shape>
          <o:OLEObject Type="Embed" ProgID="Equation.DSMT4" ShapeID="_x0000_i3376" DrawAspect="Content" ObjectID="_1796842440" r:id="rId4150"/>
        </w:object>
      </w:r>
    </w:p>
    <w:p w14:paraId="12E871CB" w14:textId="77777777" w:rsidR="00ED397D" w:rsidRPr="00330A7E" w:rsidRDefault="00ED397D" w:rsidP="00330A7E">
      <w:pPr>
        <w:spacing w:after="0"/>
        <w:ind w:right="-82"/>
        <w:jc w:val="both"/>
        <w:rPr>
          <w:rFonts w:ascii="Times New Roman" w:hAnsi="Times New Roman" w:cs="Times New Roman"/>
          <w:sz w:val="24"/>
          <w:szCs w:val="24"/>
        </w:rPr>
      </w:pPr>
      <w:r w:rsidRPr="00330A7E">
        <w:rPr>
          <w:rFonts w:ascii="Times New Roman" w:hAnsi="Times New Roman" w:cs="Times New Roman"/>
          <w:sz w:val="24"/>
          <w:szCs w:val="24"/>
        </w:rPr>
        <w:t xml:space="preserve">Ta có </w:t>
      </w:r>
      <w:r w:rsidRPr="00330A7E">
        <w:rPr>
          <w:rFonts w:ascii="Times New Roman" w:hAnsi="Times New Roman" w:cs="Times New Roman"/>
          <w:position w:val="-24"/>
          <w:sz w:val="24"/>
          <w:szCs w:val="24"/>
        </w:rPr>
        <w:object w:dxaOrig="4080" w:dyaOrig="680" w14:anchorId="3512AA7A">
          <v:shape id="_x0000_i3377" type="#_x0000_t75" style="width:204pt;height:34.5pt" o:ole="">
            <v:imagedata r:id="rId4151" o:title=""/>
          </v:shape>
          <o:OLEObject Type="Embed" ProgID="Equation.DSMT4" ShapeID="_x0000_i3377" DrawAspect="Content" ObjectID="_1796842441" r:id="rId4152"/>
        </w:object>
      </w:r>
    </w:p>
    <w:p w14:paraId="7A62368F" w14:textId="77777777" w:rsidR="00ED397D" w:rsidRPr="00330A7E" w:rsidRDefault="00ED397D" w:rsidP="00330A7E">
      <w:pPr>
        <w:spacing w:after="0"/>
        <w:ind w:right="-82"/>
        <w:jc w:val="both"/>
        <w:rPr>
          <w:rFonts w:ascii="Times New Roman" w:hAnsi="Times New Roman" w:cs="Times New Roman"/>
          <w:sz w:val="24"/>
          <w:szCs w:val="24"/>
        </w:rPr>
      </w:pPr>
      <w:r w:rsidRPr="00330A7E">
        <w:rPr>
          <w:rFonts w:ascii="Times New Roman" w:hAnsi="Times New Roman" w:cs="Times New Roman"/>
          <w:position w:val="-14"/>
          <w:sz w:val="24"/>
          <w:szCs w:val="24"/>
        </w:rPr>
        <w:object w:dxaOrig="2160" w:dyaOrig="400" w14:anchorId="2822E12A">
          <v:shape id="_x0000_i3378" type="#_x0000_t75" style="width:108pt;height:19.5pt" o:ole="">
            <v:imagedata r:id="rId4153" o:title=""/>
          </v:shape>
          <o:OLEObject Type="Embed" ProgID="Equation.DSMT4" ShapeID="_x0000_i3378" DrawAspect="Content" ObjectID="_1796842442" r:id="rId4154"/>
        </w:object>
      </w:r>
    </w:p>
    <w:p w14:paraId="24D40689" w14:textId="77777777" w:rsidR="00ED397D" w:rsidRPr="00330A7E" w:rsidRDefault="00ED397D" w:rsidP="00330A7E">
      <w:pPr>
        <w:spacing w:after="0"/>
        <w:ind w:right="-82"/>
        <w:jc w:val="both"/>
        <w:rPr>
          <w:rFonts w:ascii="Times New Roman" w:hAnsi="Times New Roman" w:cs="Times New Roman"/>
          <w:sz w:val="24"/>
          <w:szCs w:val="24"/>
        </w:rPr>
      </w:pPr>
      <w:r w:rsidRPr="00330A7E">
        <w:rPr>
          <w:rFonts w:ascii="Times New Roman" w:hAnsi="Times New Roman" w:cs="Times New Roman"/>
          <w:position w:val="-24"/>
          <w:sz w:val="24"/>
          <w:szCs w:val="24"/>
        </w:rPr>
        <w:object w:dxaOrig="4260" w:dyaOrig="660" w14:anchorId="5D24CFBD">
          <v:shape id="_x0000_i3379" type="#_x0000_t75" style="width:213pt;height:33pt" o:ole="">
            <v:imagedata r:id="rId4155" o:title=""/>
          </v:shape>
          <o:OLEObject Type="Embed" ProgID="Equation.DSMT4" ShapeID="_x0000_i3379" DrawAspect="Content" ObjectID="_1796842443" r:id="rId4156"/>
        </w:object>
      </w:r>
    </w:p>
    <w:p w14:paraId="750B6F89" w14:textId="77777777" w:rsidR="00ED397D" w:rsidRPr="00330A7E" w:rsidRDefault="00ED397D" w:rsidP="00330A7E">
      <w:pPr>
        <w:spacing w:after="0"/>
        <w:ind w:right="-82"/>
        <w:jc w:val="both"/>
        <w:rPr>
          <w:rFonts w:ascii="Times New Roman" w:hAnsi="Times New Roman" w:cs="Times New Roman"/>
          <w:sz w:val="24"/>
          <w:szCs w:val="24"/>
        </w:rPr>
      </w:pPr>
      <w:r w:rsidRPr="00330A7E">
        <w:rPr>
          <w:rFonts w:ascii="Times New Roman" w:hAnsi="Times New Roman" w:cs="Times New Roman"/>
          <w:sz w:val="24"/>
          <w:szCs w:val="24"/>
        </w:rPr>
        <w:t xml:space="preserve">Vậy đáy bể nghiêng so với mặt phẳng nằm ngang một góc gần bằng </w:t>
      </w:r>
      <w:r w:rsidRPr="00330A7E">
        <w:rPr>
          <w:rFonts w:ascii="Times New Roman" w:hAnsi="Times New Roman" w:cs="Times New Roman"/>
          <w:position w:val="-10"/>
          <w:sz w:val="24"/>
          <w:szCs w:val="24"/>
        </w:rPr>
        <w:object w:dxaOrig="460" w:dyaOrig="360" w14:anchorId="68426A70">
          <v:shape id="_x0000_i3380" type="#_x0000_t75" style="width:22.5pt;height:18pt" o:ole="">
            <v:imagedata r:id="rId4157" o:title=""/>
          </v:shape>
          <o:OLEObject Type="Embed" ProgID="Equation.DSMT4" ShapeID="_x0000_i3380" DrawAspect="Content" ObjectID="_1796842444" r:id="rId4158"/>
        </w:object>
      </w:r>
      <w:r w:rsidRPr="00330A7E">
        <w:rPr>
          <w:rFonts w:ascii="Times New Roman" w:hAnsi="Times New Roman" w:cs="Times New Roman"/>
          <w:sz w:val="24"/>
          <w:szCs w:val="24"/>
        </w:rPr>
        <w:t>.</w:t>
      </w:r>
    </w:p>
    <w:p w14:paraId="52C2DCB2" w14:textId="77777777" w:rsidR="00ED397D" w:rsidRPr="00330A7E" w:rsidRDefault="00ED397D" w:rsidP="00330A7E">
      <w:pPr>
        <w:spacing w:after="0"/>
        <w:ind w:right="-82"/>
        <w:jc w:val="both"/>
        <w:rPr>
          <w:rFonts w:ascii="Times New Roman" w:hAnsi="Times New Roman" w:cs="Times New Roman"/>
          <w:iCs/>
          <w:sz w:val="24"/>
          <w:szCs w:val="24"/>
          <w:lang w:eastAsia="vi-VN"/>
        </w:rPr>
      </w:pPr>
    </w:p>
    <w:p w14:paraId="1899714F" w14:textId="77777777" w:rsidR="00ED397D" w:rsidRPr="00330A7E" w:rsidRDefault="00ED397D" w:rsidP="00330A7E">
      <w:pPr>
        <w:tabs>
          <w:tab w:val="left" w:pos="283"/>
          <w:tab w:val="left" w:pos="2835"/>
          <w:tab w:val="left" w:pos="5386"/>
          <w:tab w:val="left" w:pos="7937"/>
        </w:tabs>
        <w:spacing w:before="120" w:after="0" w:line="240" w:lineRule="auto"/>
        <w:ind w:firstLine="283"/>
        <w:contextualSpacing/>
        <w:jc w:val="both"/>
        <w:rPr>
          <w:rFonts w:ascii="Times New Roman" w:hAnsi="Times New Roman" w:cs="Times New Roman"/>
          <w:sz w:val="24"/>
          <w:szCs w:val="24"/>
        </w:rPr>
      </w:pPr>
    </w:p>
    <w:p w14:paraId="519C929B" w14:textId="77777777" w:rsidR="00ED397D" w:rsidRPr="00330A7E" w:rsidRDefault="00ED397D" w:rsidP="000E1E56">
      <w:pPr>
        <w:pStyle w:val="ListParagraph"/>
        <w:numPr>
          <w:ilvl w:val="0"/>
          <w:numId w:val="39"/>
        </w:numPr>
        <w:spacing w:before="120" w:line="276" w:lineRule="auto"/>
        <w:jc w:val="left"/>
        <w:rPr>
          <w:rFonts w:ascii="Times New Roman" w:hAnsi="Times New Roman" w:cs="Times New Roman"/>
          <w:sz w:val="24"/>
          <w:szCs w:val="24"/>
        </w:rPr>
      </w:pPr>
      <w:r w:rsidRPr="00330A7E">
        <w:rPr>
          <w:rFonts w:ascii="Times New Roman" w:hAnsi="Times New Roman" w:cs="Times New Roman"/>
          <w:b/>
          <w:bCs/>
          <w:i/>
          <w:color w:val="0000FF"/>
          <w:sz w:val="24"/>
          <w:szCs w:val="24"/>
          <w:lang w:eastAsia="vi-VN"/>
        </w:rPr>
        <w:t xml:space="preserve"> </w:t>
      </w:r>
      <w:r w:rsidRPr="00330A7E">
        <w:rPr>
          <w:rFonts w:ascii="Times New Roman" w:eastAsia="Yu Mincho" w:hAnsi="Times New Roman" w:cs="Times New Roman"/>
          <w:sz w:val="24"/>
          <w:szCs w:val="24"/>
          <w:lang w:eastAsia="ja-JP"/>
        </w:rPr>
        <w:t xml:space="preserve">Có hai hộp chứa bi, hộp thứ nhất chứa </w:t>
      </w:r>
      <w:r w:rsidRPr="00330A7E">
        <w:rPr>
          <w:rFonts w:ascii="Times New Roman" w:hAnsi="Times New Roman" w:cs="Times New Roman"/>
          <w:position w:val="-4"/>
          <w:sz w:val="24"/>
          <w:szCs w:val="24"/>
        </w:rPr>
        <w:object w:dxaOrig="200" w:dyaOrig="260" w14:anchorId="56FA304A">
          <v:shape id="_x0000_i3381" type="#_x0000_t75" style="width:10.5pt;height:13.5pt" o:ole="">
            <v:imagedata r:id="rId4159" o:title=""/>
          </v:shape>
          <o:OLEObject Type="Embed" ProgID="Equation.DSMT4" ShapeID="_x0000_i3381" DrawAspect="Content" ObjectID="_1796842445" r:id="rId4160"/>
        </w:object>
      </w:r>
      <w:r w:rsidRPr="00330A7E">
        <w:rPr>
          <w:rFonts w:ascii="Times New Roman" w:eastAsia="Yu Mincho" w:hAnsi="Times New Roman" w:cs="Times New Roman"/>
          <w:sz w:val="24"/>
          <w:szCs w:val="24"/>
          <w:lang w:eastAsia="ja-JP"/>
        </w:rPr>
        <w:t xml:space="preserve"> bi trắng và </w:t>
      </w:r>
      <w:r w:rsidRPr="00330A7E">
        <w:rPr>
          <w:rFonts w:ascii="Times New Roman" w:hAnsi="Times New Roman" w:cs="Times New Roman"/>
          <w:position w:val="-6"/>
          <w:sz w:val="24"/>
          <w:szCs w:val="24"/>
        </w:rPr>
        <w:object w:dxaOrig="180" w:dyaOrig="279" w14:anchorId="571B6C69">
          <v:shape id="_x0000_i3382" type="#_x0000_t75" style="width:9pt;height:13.5pt" o:ole="">
            <v:imagedata r:id="rId4161" o:title=""/>
          </v:shape>
          <o:OLEObject Type="Embed" ProgID="Equation.DSMT4" ShapeID="_x0000_i3382" DrawAspect="Content" ObjectID="_1796842446" r:id="rId4162"/>
        </w:object>
      </w:r>
      <w:r w:rsidRPr="00330A7E">
        <w:rPr>
          <w:rFonts w:ascii="Times New Roman" w:eastAsia="Yu Mincho" w:hAnsi="Times New Roman" w:cs="Times New Roman"/>
          <w:sz w:val="24"/>
          <w:szCs w:val="24"/>
          <w:lang w:eastAsia="ja-JP"/>
        </w:rPr>
        <w:t xml:space="preserve"> bi đen, hộp thứ hai chứa </w:t>
      </w:r>
      <w:r w:rsidRPr="00330A7E">
        <w:rPr>
          <w:rFonts w:ascii="Times New Roman" w:hAnsi="Times New Roman" w:cs="Times New Roman"/>
          <w:position w:val="-6"/>
          <w:sz w:val="24"/>
          <w:szCs w:val="24"/>
        </w:rPr>
        <w:object w:dxaOrig="180" w:dyaOrig="279" w14:anchorId="521AD6B4">
          <v:shape id="_x0000_i3383" type="#_x0000_t75" style="width:9pt;height:13.5pt" o:ole="">
            <v:imagedata r:id="rId4163" o:title=""/>
          </v:shape>
          <o:OLEObject Type="Embed" ProgID="Equation.DSMT4" ShapeID="_x0000_i3383" DrawAspect="Content" ObjectID="_1796842447" r:id="rId4164"/>
        </w:object>
      </w:r>
      <w:r w:rsidRPr="00330A7E">
        <w:rPr>
          <w:rFonts w:ascii="Times New Roman" w:eastAsia="Yu Mincho" w:hAnsi="Times New Roman" w:cs="Times New Roman"/>
          <w:sz w:val="24"/>
          <w:szCs w:val="24"/>
          <w:lang w:eastAsia="ja-JP"/>
        </w:rPr>
        <w:t xml:space="preserve"> bi trắng và </w:t>
      </w:r>
      <w:r w:rsidRPr="00330A7E">
        <w:rPr>
          <w:rFonts w:ascii="Times New Roman" w:hAnsi="Times New Roman" w:cs="Times New Roman"/>
          <w:position w:val="-4"/>
          <w:sz w:val="24"/>
          <w:szCs w:val="24"/>
        </w:rPr>
        <w:object w:dxaOrig="139" w:dyaOrig="260" w14:anchorId="6AAB9A12">
          <v:shape id="_x0000_i3384" type="#_x0000_t75" style="width:7.5pt;height:13.5pt" o:ole="">
            <v:imagedata r:id="rId4165" o:title=""/>
          </v:shape>
          <o:OLEObject Type="Embed" ProgID="Equation.DSMT4" ShapeID="_x0000_i3384" DrawAspect="Content" ObjectID="_1796842448" r:id="rId4166"/>
        </w:object>
      </w:r>
      <w:r w:rsidRPr="00330A7E">
        <w:rPr>
          <w:rFonts w:ascii="Times New Roman" w:eastAsia="Yu Mincho" w:hAnsi="Times New Roman" w:cs="Times New Roman"/>
          <w:sz w:val="24"/>
          <w:szCs w:val="24"/>
          <w:lang w:eastAsia="ja-JP"/>
        </w:rPr>
        <w:t xml:space="preserve"> bi đen. Lấy ngẫu nhiên hai viên bi từ hộp thứ nhất bỏ sang hộp thứ hai, sau đó lấy ngẫu nhiên ba viên bi từ hộp thứ hai. Tính xác suất để  trong ba viên bi lấy ra từ hộp thứ hai có </w:t>
      </w:r>
      <w:r w:rsidRPr="00330A7E">
        <w:rPr>
          <w:rFonts w:ascii="Times New Roman" w:hAnsi="Times New Roman" w:cs="Times New Roman"/>
          <w:position w:val="-4"/>
          <w:sz w:val="24"/>
          <w:szCs w:val="24"/>
        </w:rPr>
        <w:object w:dxaOrig="200" w:dyaOrig="260" w14:anchorId="544286D8">
          <v:shape id="_x0000_i3385" type="#_x0000_t75" style="width:10.5pt;height:13.5pt" o:ole="">
            <v:imagedata r:id="rId4167" o:title=""/>
          </v:shape>
          <o:OLEObject Type="Embed" ProgID="Equation.DSMT4" ShapeID="_x0000_i3385" DrawAspect="Content" ObjectID="_1796842449" r:id="rId4168"/>
        </w:object>
      </w:r>
      <w:r w:rsidRPr="00330A7E">
        <w:rPr>
          <w:rFonts w:ascii="Times New Roman" w:eastAsia="Yu Mincho" w:hAnsi="Times New Roman" w:cs="Times New Roman"/>
          <w:sz w:val="24"/>
          <w:szCs w:val="24"/>
          <w:lang w:eastAsia="ja-JP"/>
        </w:rPr>
        <w:t xml:space="preserve"> viên bi trắng (kết quả làm tròn tới hàng phần trăm)</w:t>
      </w:r>
    </w:p>
    <w:p w14:paraId="7EB112E8" w14:textId="77777777" w:rsidR="00ED397D" w:rsidRPr="00330A7E" w:rsidRDefault="00ED397D" w:rsidP="00330A7E">
      <w:pPr>
        <w:tabs>
          <w:tab w:val="left" w:pos="851"/>
        </w:tabs>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Giải</w:t>
      </w:r>
    </w:p>
    <w:p w14:paraId="6A2F3CE0" w14:textId="77777777" w:rsidR="00ED397D" w:rsidRPr="00330A7E" w:rsidRDefault="00ED397D" w:rsidP="00330A7E">
      <w:pPr>
        <w:tabs>
          <w:tab w:val="left" w:pos="2268"/>
          <w:tab w:val="right" w:pos="10204"/>
        </w:tabs>
        <w:spacing w:after="0" w:line="360" w:lineRule="auto"/>
        <w:rPr>
          <w:rFonts w:ascii="Times New Roman" w:hAnsi="Times New Roman" w:cs="Times New Roman"/>
          <w:bCs/>
          <w:iCs/>
          <w:sz w:val="24"/>
          <w:szCs w:val="24"/>
        </w:rPr>
      </w:pPr>
      <w:r w:rsidRPr="00330A7E">
        <w:rPr>
          <w:rFonts w:ascii="Times New Roman" w:hAnsi="Times New Roman" w:cs="Times New Roman"/>
          <w:bCs/>
          <w:iCs/>
          <w:sz w:val="24"/>
          <w:szCs w:val="24"/>
        </w:rPr>
        <w:t xml:space="preserve">Gọi </w:t>
      </w:r>
      <w:r w:rsidRPr="00330A7E">
        <w:rPr>
          <w:rFonts w:ascii="Times New Roman" w:hAnsi="Times New Roman" w:cs="Times New Roman"/>
          <w:position w:val="-4"/>
          <w:sz w:val="24"/>
          <w:szCs w:val="24"/>
        </w:rPr>
        <w:object w:dxaOrig="240" w:dyaOrig="260" w14:anchorId="173BF24D">
          <v:shape id="_x0000_i3386" type="#_x0000_t75" style="width:12pt;height:13.5pt" o:ole="">
            <v:imagedata r:id="rId4169" o:title=""/>
          </v:shape>
          <o:OLEObject Type="Embed" ProgID="Equation.DSMT4" ShapeID="_x0000_i3386" DrawAspect="Content" ObjectID="_1796842450" r:id="rId4170"/>
        </w:object>
      </w:r>
      <w:r w:rsidRPr="00330A7E">
        <w:rPr>
          <w:rFonts w:ascii="Times New Roman" w:hAnsi="Times New Roman" w:cs="Times New Roman"/>
          <w:bCs/>
          <w:iCs/>
          <w:sz w:val="24"/>
          <w:szCs w:val="24"/>
        </w:rPr>
        <w:t xml:space="preserve"> là biến cố “ Trong ba viên bi lấy ra từ hộp thứ hai có </w:t>
      </w:r>
      <w:r w:rsidRPr="00330A7E">
        <w:rPr>
          <w:rFonts w:ascii="Times New Roman" w:hAnsi="Times New Roman" w:cs="Times New Roman"/>
          <w:position w:val="-4"/>
          <w:sz w:val="24"/>
          <w:szCs w:val="24"/>
        </w:rPr>
        <w:object w:dxaOrig="200" w:dyaOrig="260" w14:anchorId="71CB21AD">
          <v:shape id="_x0000_i3387" type="#_x0000_t75" style="width:10.5pt;height:13.5pt" o:ole="">
            <v:imagedata r:id="rId4171" o:title=""/>
          </v:shape>
          <o:OLEObject Type="Embed" ProgID="Equation.DSMT4" ShapeID="_x0000_i3387" DrawAspect="Content" ObjectID="_1796842451" r:id="rId4172"/>
        </w:object>
      </w:r>
      <w:r w:rsidRPr="00330A7E">
        <w:rPr>
          <w:rFonts w:ascii="Times New Roman" w:hAnsi="Times New Roman" w:cs="Times New Roman"/>
          <w:bCs/>
          <w:iCs/>
          <w:sz w:val="24"/>
          <w:szCs w:val="24"/>
        </w:rPr>
        <w:t xml:space="preserve"> bi trắng ”</w:t>
      </w:r>
    </w:p>
    <w:p w14:paraId="313F3B1D" w14:textId="77777777" w:rsidR="00ED397D" w:rsidRPr="00330A7E" w:rsidRDefault="00ED397D" w:rsidP="00330A7E">
      <w:pPr>
        <w:tabs>
          <w:tab w:val="left" w:pos="2268"/>
          <w:tab w:val="right" w:pos="10204"/>
        </w:tabs>
        <w:spacing w:after="0" w:line="360" w:lineRule="auto"/>
        <w:rPr>
          <w:rFonts w:ascii="Times New Roman" w:hAnsi="Times New Roman" w:cs="Times New Roman"/>
          <w:bCs/>
          <w:iCs/>
          <w:sz w:val="24"/>
          <w:szCs w:val="24"/>
        </w:rPr>
      </w:pPr>
      <w:r w:rsidRPr="00330A7E">
        <w:rPr>
          <w:rFonts w:ascii="Times New Roman" w:hAnsi="Times New Roman" w:cs="Times New Roman"/>
          <w:position w:val="-12"/>
          <w:sz w:val="24"/>
          <w:szCs w:val="24"/>
        </w:rPr>
        <w:object w:dxaOrig="260" w:dyaOrig="360" w14:anchorId="18D7E269">
          <v:shape id="_x0000_i3388" type="#_x0000_t75" style="width:13.5pt;height:18pt" o:ole="">
            <v:imagedata r:id="rId4173" o:title=""/>
          </v:shape>
          <o:OLEObject Type="Embed" ProgID="Equation.DSMT4" ShapeID="_x0000_i3388" DrawAspect="Content" ObjectID="_1796842452" r:id="rId4174"/>
        </w:object>
      </w:r>
      <w:r w:rsidRPr="00330A7E">
        <w:rPr>
          <w:rFonts w:ascii="Times New Roman" w:hAnsi="Times New Roman" w:cs="Times New Roman"/>
          <w:bCs/>
          <w:iCs/>
          <w:sz w:val="24"/>
          <w:szCs w:val="24"/>
        </w:rPr>
        <w:t xml:space="preserve"> là biến cố “ Trong hai viên bi bỏ từ hộp thứ nhất sang hộp thứ hai có </w:t>
      </w:r>
      <w:r w:rsidRPr="00330A7E">
        <w:rPr>
          <w:rFonts w:ascii="Times New Roman" w:hAnsi="Times New Roman" w:cs="Times New Roman"/>
          <w:position w:val="-6"/>
          <w:sz w:val="24"/>
          <w:szCs w:val="24"/>
        </w:rPr>
        <w:object w:dxaOrig="139" w:dyaOrig="260" w14:anchorId="2D1593AA">
          <v:shape id="_x0000_i3389" type="#_x0000_t75" style="width:7.5pt;height:13.5pt" o:ole="">
            <v:imagedata r:id="rId4175" o:title=""/>
          </v:shape>
          <o:OLEObject Type="Embed" ProgID="Equation.DSMT4" ShapeID="_x0000_i3389" DrawAspect="Content" ObjectID="_1796842453" r:id="rId4176"/>
        </w:object>
      </w:r>
      <w:r w:rsidRPr="00330A7E">
        <w:rPr>
          <w:rFonts w:ascii="Times New Roman" w:hAnsi="Times New Roman" w:cs="Times New Roman"/>
          <w:bCs/>
          <w:iCs/>
          <w:sz w:val="24"/>
          <w:szCs w:val="24"/>
        </w:rPr>
        <w:t xml:space="preserve"> bi trắng ”, với  </w:t>
      </w:r>
      <w:r w:rsidRPr="00330A7E">
        <w:rPr>
          <w:rFonts w:ascii="Times New Roman" w:hAnsi="Times New Roman" w:cs="Times New Roman"/>
          <w:position w:val="-10"/>
          <w:sz w:val="24"/>
          <w:szCs w:val="24"/>
        </w:rPr>
        <w:object w:dxaOrig="920" w:dyaOrig="320" w14:anchorId="2FCE991B">
          <v:shape id="_x0000_i3390" type="#_x0000_t75" style="width:46.5pt;height:16.5pt" o:ole="">
            <v:imagedata r:id="rId4177" o:title=""/>
          </v:shape>
          <o:OLEObject Type="Embed" ProgID="Equation.DSMT4" ShapeID="_x0000_i3390" DrawAspect="Content" ObjectID="_1796842454" r:id="rId4178"/>
        </w:object>
      </w:r>
    </w:p>
    <w:p w14:paraId="61CB83ED" w14:textId="77777777" w:rsidR="00ED397D" w:rsidRPr="00330A7E" w:rsidRDefault="00ED397D" w:rsidP="00330A7E">
      <w:pPr>
        <w:spacing w:after="0"/>
        <w:ind w:right="-82"/>
        <w:rPr>
          <w:rFonts w:ascii="Times New Roman" w:hAnsi="Times New Roman" w:cs="Times New Roman"/>
          <w:sz w:val="24"/>
          <w:szCs w:val="24"/>
        </w:rPr>
      </w:pPr>
      <w:r w:rsidRPr="00330A7E">
        <w:rPr>
          <w:rFonts w:ascii="Times New Roman" w:hAnsi="Times New Roman" w:cs="Times New Roman"/>
          <w:position w:val="-48"/>
          <w:sz w:val="24"/>
          <w:szCs w:val="24"/>
        </w:rPr>
        <w:object w:dxaOrig="5820" w:dyaOrig="1080" w14:anchorId="23D46B11">
          <v:shape id="_x0000_i3391" type="#_x0000_t75" style="width:291pt;height:54pt" o:ole="">
            <v:imagedata r:id="rId4179" o:title=""/>
          </v:shape>
          <o:OLEObject Type="Embed" ProgID="Equation.DSMT4" ShapeID="_x0000_i3391" DrawAspect="Content" ObjectID="_1796842455" r:id="rId4180"/>
        </w:object>
      </w:r>
    </w:p>
    <w:p w14:paraId="5791045F" w14:textId="77777777" w:rsidR="00ED397D" w:rsidRPr="00330A7E" w:rsidRDefault="00ED397D" w:rsidP="00330A7E">
      <w:pPr>
        <w:rPr>
          <w:rFonts w:ascii="Times New Roman" w:hAnsi="Times New Roman" w:cs="Times New Roman"/>
          <w:b/>
          <w:bCs/>
          <w:sz w:val="24"/>
          <w:szCs w:val="24"/>
          <w:lang w:val="it-IT"/>
        </w:rPr>
      </w:pPr>
    </w:p>
    <w:p w14:paraId="71619237" w14:textId="77777777" w:rsidR="00ED397D" w:rsidRPr="00330A7E" w:rsidRDefault="00ED397D" w:rsidP="000E1E56">
      <w:pPr>
        <w:pStyle w:val="ListParagraph"/>
        <w:numPr>
          <w:ilvl w:val="0"/>
          <w:numId w:val="39"/>
        </w:numPr>
        <w:spacing w:before="120" w:line="276" w:lineRule="auto"/>
        <w:jc w:val="left"/>
        <w:rPr>
          <w:rFonts w:ascii="Times New Roman" w:hAnsi="Times New Roman" w:cs="Times New Roman"/>
          <w:sz w:val="24"/>
          <w:szCs w:val="24"/>
        </w:rPr>
      </w:pPr>
      <w:r w:rsidRPr="00330A7E">
        <w:rPr>
          <w:rFonts w:ascii="Times New Roman" w:hAnsi="Times New Roman" w:cs="Times New Roman"/>
          <w:sz w:val="24"/>
          <w:szCs w:val="24"/>
        </w:rPr>
        <w:t xml:space="preserve">Một phần đường ray tàu lượn siêu tốc có dạng đồ thị hàm số bậc ba: </w:t>
      </w:r>
      <w:r w:rsidRPr="00330A7E">
        <w:rPr>
          <w:rFonts w:ascii="Times New Roman" w:hAnsi="Times New Roman" w:cs="Times New Roman"/>
          <w:i/>
          <w:sz w:val="24"/>
          <w:szCs w:val="24"/>
        </w:rPr>
        <w:t xml:space="preserve">y </w:t>
      </w:r>
      <w:r w:rsidRPr="00330A7E">
        <w:rPr>
          <w:rFonts w:ascii="Times New Roman" w:hAnsi="Times New Roman" w:cs="Times New Roman"/>
          <w:sz w:val="24"/>
          <w:szCs w:val="24"/>
        </w:rPr>
        <w:t xml:space="preserve">= </w:t>
      </w:r>
      <w:r w:rsidRPr="00330A7E">
        <w:rPr>
          <w:rFonts w:ascii="Times New Roman" w:hAnsi="Times New Roman" w:cs="Times New Roman"/>
          <w:i/>
          <w:sz w:val="24"/>
          <w:szCs w:val="24"/>
        </w:rPr>
        <w:t>f</w:t>
      </w:r>
      <w:r w:rsidRPr="00330A7E">
        <w:rPr>
          <w:rFonts w:ascii="Times New Roman" w:hAnsi="Times New Roman" w:cs="Times New Roman"/>
          <w:sz w:val="24"/>
          <w:szCs w:val="24"/>
        </w:rPr>
        <w:t>(</w:t>
      </w:r>
      <w:r w:rsidRPr="00330A7E">
        <w:rPr>
          <w:rFonts w:ascii="Times New Roman" w:hAnsi="Times New Roman" w:cs="Times New Roman"/>
          <w:i/>
          <w:sz w:val="24"/>
          <w:szCs w:val="24"/>
        </w:rPr>
        <w:t>x</w:t>
      </w:r>
      <w:r w:rsidRPr="00330A7E">
        <w:rPr>
          <w:rFonts w:ascii="Times New Roman" w:hAnsi="Times New Roman" w:cs="Times New Roman"/>
          <w:sz w:val="24"/>
          <w:szCs w:val="24"/>
        </w:rPr>
        <w:t xml:space="preserve">) = </w:t>
      </w:r>
      <w:r w:rsidRPr="00330A7E">
        <w:rPr>
          <w:rFonts w:ascii="Times New Roman" w:hAnsi="Times New Roman" w:cs="Times New Roman"/>
          <w:i/>
          <w:sz w:val="24"/>
          <w:szCs w:val="24"/>
        </w:rPr>
        <w:t>ax</w:t>
      </w:r>
      <w:r w:rsidRPr="00330A7E">
        <w:rPr>
          <w:rFonts w:ascii="Times New Roman" w:hAnsi="Times New Roman" w:cs="Times New Roman"/>
          <w:sz w:val="24"/>
          <w:szCs w:val="24"/>
          <w:vertAlign w:val="superscript"/>
        </w:rPr>
        <w:t xml:space="preserve">3 </w:t>
      </w:r>
      <w:r w:rsidRPr="00330A7E">
        <w:rPr>
          <w:rFonts w:ascii="Times New Roman" w:hAnsi="Times New Roman" w:cs="Times New Roman"/>
          <w:sz w:val="24"/>
          <w:szCs w:val="24"/>
        </w:rPr>
        <w:t xml:space="preserve">+ </w:t>
      </w:r>
      <w:r w:rsidRPr="00330A7E">
        <w:rPr>
          <w:rFonts w:ascii="Times New Roman" w:hAnsi="Times New Roman" w:cs="Times New Roman"/>
          <w:i/>
          <w:sz w:val="24"/>
          <w:szCs w:val="24"/>
        </w:rPr>
        <w:t>bx</w:t>
      </w:r>
      <w:r w:rsidRPr="00330A7E">
        <w:rPr>
          <w:rFonts w:ascii="Times New Roman" w:hAnsi="Times New Roman" w:cs="Times New Roman"/>
          <w:sz w:val="24"/>
          <w:szCs w:val="24"/>
          <w:vertAlign w:val="superscript"/>
        </w:rPr>
        <w:t>2</w:t>
      </w:r>
      <w:r w:rsidRPr="00330A7E">
        <w:rPr>
          <w:rFonts w:ascii="Times New Roman" w:hAnsi="Times New Roman" w:cs="Times New Roman"/>
          <w:sz w:val="24"/>
          <w:szCs w:val="24"/>
        </w:rPr>
        <w:t xml:space="preserve"> + </w:t>
      </w:r>
      <w:r w:rsidRPr="00330A7E">
        <w:rPr>
          <w:rFonts w:ascii="Times New Roman" w:hAnsi="Times New Roman" w:cs="Times New Roman"/>
          <w:i/>
          <w:sz w:val="24"/>
          <w:szCs w:val="24"/>
        </w:rPr>
        <w:t xml:space="preserve">cx </w:t>
      </w:r>
      <w:r w:rsidRPr="00330A7E">
        <w:rPr>
          <w:rFonts w:ascii="Times New Roman" w:hAnsi="Times New Roman" w:cs="Times New Roman"/>
          <w:sz w:val="24"/>
          <w:szCs w:val="24"/>
        </w:rPr>
        <w:t xml:space="preserve">+ </w:t>
      </w:r>
      <w:r w:rsidRPr="00330A7E">
        <w:rPr>
          <w:rFonts w:ascii="Times New Roman" w:hAnsi="Times New Roman" w:cs="Times New Roman"/>
          <w:i/>
          <w:sz w:val="24"/>
          <w:szCs w:val="24"/>
        </w:rPr>
        <w:t>d</w:t>
      </w:r>
      <w:r w:rsidRPr="00330A7E">
        <w:rPr>
          <w:rFonts w:ascii="Times New Roman" w:hAnsi="Times New Roman" w:cs="Times New Roman"/>
          <w:sz w:val="24"/>
          <w:szCs w:val="24"/>
        </w:rPr>
        <w:t>, (</w:t>
      </w:r>
      <w:r w:rsidRPr="00330A7E">
        <w:rPr>
          <w:rFonts w:ascii="Times New Roman" w:hAnsi="Times New Roman" w:cs="Times New Roman"/>
          <w:position w:val="-6"/>
          <w:sz w:val="24"/>
          <w:szCs w:val="24"/>
        </w:rPr>
        <w:object w:dxaOrig="560" w:dyaOrig="279" w14:anchorId="271C1EE1">
          <v:shape id="_x0000_i3392" type="#_x0000_t75" style="width:28.5pt;height:13.5pt" o:ole="">
            <v:imagedata r:id="rId4181" o:title=""/>
          </v:shape>
          <o:OLEObject Type="Embed" ProgID="Equation.DSMT4" ShapeID="_x0000_i3392" DrawAspect="Content" ObjectID="_1796842456" r:id="rId4182"/>
        </w:object>
      </w:r>
      <w:r w:rsidRPr="00330A7E">
        <w:rPr>
          <w:rFonts w:ascii="Times New Roman" w:hAnsi="Times New Roman" w:cs="Times New Roman"/>
          <w:sz w:val="24"/>
          <w:szCs w:val="24"/>
        </w:rPr>
        <w:t xml:space="preserve">). Trục </w:t>
      </w:r>
      <w:r w:rsidRPr="00330A7E">
        <w:rPr>
          <w:rFonts w:ascii="Times New Roman" w:hAnsi="Times New Roman" w:cs="Times New Roman"/>
          <w:i/>
          <w:sz w:val="24"/>
          <w:szCs w:val="24"/>
        </w:rPr>
        <w:t>Ox</w:t>
      </w:r>
      <w:r w:rsidRPr="00330A7E">
        <w:rPr>
          <w:rFonts w:ascii="Times New Roman" w:hAnsi="Times New Roman" w:cs="Times New Roman"/>
          <w:sz w:val="24"/>
          <w:szCs w:val="24"/>
        </w:rPr>
        <w:t xml:space="preserve"> mô tả quãng đường tàu di chuyển theo chiều ngang (tính bằng centimét), trục </w:t>
      </w:r>
      <w:r w:rsidRPr="00330A7E">
        <w:rPr>
          <w:rFonts w:ascii="Times New Roman" w:hAnsi="Times New Roman" w:cs="Times New Roman"/>
          <w:i/>
          <w:sz w:val="24"/>
          <w:szCs w:val="24"/>
        </w:rPr>
        <w:t>Oy</w:t>
      </w:r>
      <w:r w:rsidRPr="00330A7E">
        <w:rPr>
          <w:rFonts w:ascii="Times New Roman" w:hAnsi="Times New Roman" w:cs="Times New Roman"/>
          <w:sz w:val="24"/>
          <w:szCs w:val="24"/>
        </w:rPr>
        <w:t xml:space="preserve"> mô tả chiều cao của đường ray (tính bằng centimét) tại mỗi vị trí </w:t>
      </w:r>
      <w:r w:rsidRPr="00330A7E">
        <w:rPr>
          <w:rFonts w:ascii="Times New Roman" w:hAnsi="Times New Roman" w:cs="Times New Roman"/>
          <w:i/>
          <w:sz w:val="24"/>
          <w:szCs w:val="24"/>
        </w:rPr>
        <w:t>x</w:t>
      </w:r>
      <w:r w:rsidRPr="00330A7E">
        <w:rPr>
          <w:rFonts w:ascii="Times New Roman" w:hAnsi="Times New Roman" w:cs="Times New Roman"/>
          <w:sz w:val="24"/>
          <w:szCs w:val="24"/>
        </w:rPr>
        <w:t xml:space="preserve">. Chiều cao xuất phát là 50 cm. Tàu xuống dưới mặt đất lần thứ nhất từ vị trí </w:t>
      </w:r>
      <w:r w:rsidRPr="00330A7E">
        <w:rPr>
          <w:rFonts w:ascii="Times New Roman" w:hAnsi="Times New Roman" w:cs="Times New Roman"/>
          <w:i/>
          <w:sz w:val="24"/>
          <w:szCs w:val="24"/>
        </w:rPr>
        <w:t xml:space="preserve">x </w:t>
      </w:r>
      <w:r w:rsidRPr="00330A7E">
        <w:rPr>
          <w:rFonts w:ascii="Times New Roman" w:hAnsi="Times New Roman" w:cs="Times New Roman"/>
          <w:sz w:val="24"/>
          <w:szCs w:val="24"/>
        </w:rPr>
        <w:t xml:space="preserve">= 20 cm, tàu lên khỏi mặt đất ở vị trí </w:t>
      </w:r>
      <w:r w:rsidRPr="00330A7E">
        <w:rPr>
          <w:rFonts w:ascii="Times New Roman" w:hAnsi="Times New Roman" w:cs="Times New Roman"/>
          <w:i/>
          <w:sz w:val="24"/>
          <w:szCs w:val="24"/>
        </w:rPr>
        <w:t xml:space="preserve">x </w:t>
      </w:r>
      <w:r w:rsidRPr="00330A7E">
        <w:rPr>
          <w:rFonts w:ascii="Times New Roman" w:hAnsi="Times New Roman" w:cs="Times New Roman"/>
          <w:sz w:val="24"/>
          <w:szCs w:val="24"/>
        </w:rPr>
        <w:t xml:space="preserve">= 50 cm và sau đó xuống dưới mặt đất lần thứ hai ở vị trí </w:t>
      </w:r>
      <w:r w:rsidRPr="00330A7E">
        <w:rPr>
          <w:rFonts w:ascii="Times New Roman" w:hAnsi="Times New Roman" w:cs="Times New Roman"/>
          <w:i/>
          <w:sz w:val="24"/>
          <w:szCs w:val="24"/>
        </w:rPr>
        <w:t xml:space="preserve">x </w:t>
      </w:r>
      <w:r w:rsidRPr="00330A7E">
        <w:rPr>
          <w:rFonts w:ascii="Times New Roman" w:hAnsi="Times New Roman" w:cs="Times New Roman"/>
          <w:sz w:val="24"/>
          <w:szCs w:val="24"/>
        </w:rPr>
        <w:t xml:space="preserve">= 100 cm. Xét đồ thị của hàm số đã cho khi </w:t>
      </w:r>
      <w:r w:rsidRPr="00330A7E">
        <w:rPr>
          <w:rFonts w:ascii="Times New Roman" w:hAnsi="Times New Roman" w:cs="Times New Roman"/>
          <w:i/>
          <w:sz w:val="24"/>
          <w:szCs w:val="24"/>
        </w:rPr>
        <w:t xml:space="preserve">x </w:t>
      </w:r>
      <w:r w:rsidRPr="00330A7E">
        <w:rPr>
          <w:rFonts w:ascii="Times New Roman" w:hAnsi="Times New Roman" w:cs="Times New Roman"/>
          <w:position w:val="-4"/>
          <w:sz w:val="24"/>
          <w:szCs w:val="24"/>
        </w:rPr>
        <w:object w:dxaOrig="200" w:dyaOrig="200" w14:anchorId="7CD95DF3">
          <v:shape id="_x0000_i3393" type="#_x0000_t75" style="width:10.5pt;height:10.5pt" o:ole="">
            <v:imagedata r:id="rId4183" o:title=""/>
          </v:shape>
          <o:OLEObject Type="Embed" ProgID="Equation.DSMT4" ShapeID="_x0000_i3393" DrawAspect="Content" ObjectID="_1796842457" r:id="rId4184"/>
        </w:object>
      </w:r>
      <w:r w:rsidRPr="00330A7E">
        <w:rPr>
          <w:rFonts w:ascii="Times New Roman" w:hAnsi="Times New Roman" w:cs="Times New Roman"/>
          <w:sz w:val="24"/>
          <w:szCs w:val="24"/>
        </w:rPr>
        <w:t xml:space="preserve"> [0; 100] như hình vẽ bên dưới:</w:t>
      </w:r>
    </w:p>
    <w:p w14:paraId="473342CA" w14:textId="77777777" w:rsidR="00ED397D" w:rsidRPr="00330A7E" w:rsidRDefault="00ED397D" w:rsidP="00330A7E">
      <w:pPr>
        <w:spacing w:line="235" w:lineRule="auto"/>
        <w:ind w:right="111"/>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lastRenderedPageBreak/>
        <w:drawing>
          <wp:inline distT="0" distB="0" distL="0" distR="0" wp14:anchorId="164250D8" wp14:editId="092433B5">
            <wp:extent cx="3416300" cy="2336800"/>
            <wp:effectExtent l="0" t="0" r="0" b="6350"/>
            <wp:docPr id="20192228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84" cstate="print">
                      <a:extLst>
                        <a:ext uri="{28A0092B-C50C-407E-A947-70E740481C1C}">
                          <a14:useLocalDpi xmlns:a14="http://schemas.microsoft.com/office/drawing/2010/main" val="0"/>
                        </a:ext>
                      </a:extLst>
                    </a:blip>
                    <a:srcRect/>
                    <a:stretch>
                      <a:fillRect/>
                    </a:stretch>
                  </pic:blipFill>
                  <pic:spPr bwMode="auto">
                    <a:xfrm>
                      <a:off x="0" y="0"/>
                      <a:ext cx="3416300" cy="2336800"/>
                    </a:xfrm>
                    <a:prstGeom prst="rect">
                      <a:avLst/>
                    </a:prstGeom>
                    <a:noFill/>
                    <a:ln>
                      <a:noFill/>
                    </a:ln>
                  </pic:spPr>
                </pic:pic>
              </a:graphicData>
            </a:graphic>
          </wp:inline>
        </w:drawing>
      </w:r>
    </w:p>
    <w:p w14:paraId="14960E23" w14:textId="77777777" w:rsidR="00ED397D" w:rsidRPr="00330A7E" w:rsidRDefault="00ED397D" w:rsidP="00330A7E">
      <w:pPr>
        <w:widowControl w:val="0"/>
        <w:tabs>
          <w:tab w:val="left" w:pos="3402"/>
          <w:tab w:val="left" w:pos="5669"/>
          <w:tab w:val="left" w:pos="7937"/>
        </w:tabs>
        <w:spacing w:line="235" w:lineRule="auto"/>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Biết điểm cao nhất của đường ray khi tàu lên khỏi mặt đất và toạ độ điểm thấp nhất của đường ray khi tàu xuống dưới mặt đất lần lượt có hoành độ là </w:t>
      </w:r>
      <w:r w:rsidRPr="00330A7E">
        <w:rPr>
          <w:rFonts w:ascii="Times New Roman" w:hAnsi="Times New Roman" w:cs="Times New Roman"/>
          <w:position w:val="-10"/>
          <w:sz w:val="24"/>
          <w:szCs w:val="24"/>
        </w:rPr>
        <w:object w:dxaOrig="240" w:dyaOrig="260" w14:anchorId="39F626AB">
          <v:shape id="_x0000_i3394" type="#_x0000_t75" style="width:12pt;height:13.5pt" o:ole="">
            <v:imagedata r:id="rId4185" o:title=""/>
          </v:shape>
          <o:OLEObject Type="Embed" ProgID="Equation.DSMT4" ShapeID="_x0000_i3394" DrawAspect="Content" ObjectID="_1796842458" r:id="rId4186"/>
        </w:object>
      </w:r>
      <w:r w:rsidRPr="00330A7E">
        <w:rPr>
          <w:rFonts w:ascii="Times New Roman" w:hAnsi="Times New Roman" w:cs="Times New Roman"/>
          <w:sz w:val="24"/>
          <w:szCs w:val="24"/>
        </w:rPr>
        <w:t xml:space="preserve"> và </w:t>
      </w:r>
      <w:r w:rsidRPr="00330A7E">
        <w:rPr>
          <w:rFonts w:ascii="Times New Roman" w:hAnsi="Times New Roman" w:cs="Times New Roman"/>
          <w:position w:val="-10"/>
          <w:sz w:val="24"/>
          <w:szCs w:val="24"/>
        </w:rPr>
        <w:object w:dxaOrig="240" w:dyaOrig="260" w14:anchorId="33363D79">
          <v:shape id="_x0000_i3395" type="#_x0000_t75" style="width:12pt;height:13.5pt" o:ole="">
            <v:imagedata r:id="rId4187" o:title=""/>
          </v:shape>
          <o:OLEObject Type="Embed" ProgID="Equation.DSMT4" ShapeID="_x0000_i3395" DrawAspect="Content" ObjectID="_1796842459" r:id="rId4188"/>
        </w:object>
      </w:r>
      <w:r w:rsidRPr="00330A7E">
        <w:rPr>
          <w:rFonts w:ascii="Times New Roman" w:hAnsi="Times New Roman" w:cs="Times New Roman"/>
          <w:sz w:val="24"/>
          <w:szCs w:val="24"/>
        </w:rPr>
        <w:t xml:space="preserve"> Tính </w:t>
      </w:r>
      <w:r w:rsidRPr="00330A7E">
        <w:rPr>
          <w:rFonts w:ascii="Times New Roman" w:hAnsi="Times New Roman" w:cs="Times New Roman"/>
          <w:position w:val="-10"/>
          <w:sz w:val="24"/>
          <w:szCs w:val="24"/>
        </w:rPr>
        <w:object w:dxaOrig="720" w:dyaOrig="320" w14:anchorId="42E10C25">
          <v:shape id="_x0000_i3396" type="#_x0000_t75" style="width:36pt;height:16.5pt" o:ole="">
            <v:imagedata r:id="rId4189" o:title=""/>
          </v:shape>
          <o:OLEObject Type="Embed" ProgID="Equation.DSMT4" ShapeID="_x0000_i3396" DrawAspect="Content" ObjectID="_1796842460" r:id="rId4190"/>
        </w:object>
      </w:r>
    </w:p>
    <w:p w14:paraId="5BA90485" w14:textId="77777777" w:rsidR="00ED397D" w:rsidRPr="00330A7E" w:rsidRDefault="00ED397D" w:rsidP="00330A7E">
      <w:pPr>
        <w:pStyle w:val="ListParagraph"/>
        <w:tabs>
          <w:tab w:val="left" w:pos="3402"/>
          <w:tab w:val="left" w:pos="5670"/>
          <w:tab w:val="left" w:pos="7938"/>
        </w:tabs>
        <w:spacing w:line="235" w:lineRule="auto"/>
        <w:ind w:left="993"/>
        <w:rPr>
          <w:rFonts w:ascii="Times New Roman" w:hAnsi="Times New Roman" w:cs="Times New Roman"/>
          <w:b/>
          <w:i/>
          <w:color w:val="C00000"/>
          <w:sz w:val="24"/>
          <w:szCs w:val="24"/>
        </w:rPr>
      </w:pPr>
    </w:p>
    <w:tbl>
      <w:tblPr>
        <w:tblW w:w="4386" w:type="pct"/>
        <w:jc w:val="center"/>
        <w:tblLook w:val="04A0" w:firstRow="1" w:lastRow="0" w:firstColumn="1" w:lastColumn="0" w:noHBand="0" w:noVBand="1"/>
      </w:tblPr>
      <w:tblGrid>
        <w:gridCol w:w="9370"/>
      </w:tblGrid>
      <w:tr w:rsidR="00ED397D" w:rsidRPr="00330A7E" w14:paraId="0EACE3B5" w14:textId="77777777" w:rsidTr="00330A7E">
        <w:trPr>
          <w:jc w:val="center"/>
        </w:trPr>
        <w:tc>
          <w:tcPr>
            <w:tcW w:w="5000" w:type="pct"/>
            <w:shd w:val="clear" w:color="auto" w:fill="auto"/>
          </w:tcPr>
          <w:p w14:paraId="7E1F37CE" w14:textId="77777777" w:rsidR="00ED397D" w:rsidRPr="00330A7E" w:rsidRDefault="00ED397D" w:rsidP="00330A7E">
            <w:pPr>
              <w:spacing w:line="235"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a) Do đồ thị hàm số giao với trục hoành tại các điểm x = 20; x = 50, x = 100 nên phương trình f(x) = 0 có 3 nghiệm 20, 50, 100, từ đó ta có: y = a(x – 20)(x – 50)(x – 100).</w:t>
            </w:r>
          </w:p>
        </w:tc>
      </w:tr>
      <w:tr w:rsidR="00ED397D" w:rsidRPr="00330A7E" w14:paraId="69767C9E" w14:textId="77777777" w:rsidTr="00330A7E">
        <w:trPr>
          <w:jc w:val="center"/>
        </w:trPr>
        <w:tc>
          <w:tcPr>
            <w:tcW w:w="5000" w:type="pct"/>
            <w:shd w:val="clear" w:color="auto" w:fill="auto"/>
          </w:tcPr>
          <w:p w14:paraId="19A852A0" w14:textId="77777777" w:rsidR="00ED397D" w:rsidRPr="00330A7E" w:rsidRDefault="00ED397D" w:rsidP="00330A7E">
            <w:pPr>
              <w:spacing w:line="235"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Mặt khác, tại điểm x = 0 ta có y = 50, suy ra: 50 = a(0 – 20)(0 – 50 )(0 – 100) hay a = </w:t>
            </w:r>
            <w:r w:rsidRPr="00330A7E">
              <w:rPr>
                <w:rFonts w:ascii="Times New Roman" w:hAnsi="Times New Roman" w:cs="Times New Roman"/>
                <w:position w:val="-24"/>
                <w:sz w:val="24"/>
                <w:szCs w:val="24"/>
              </w:rPr>
              <w:object w:dxaOrig="760" w:dyaOrig="620" w14:anchorId="4E9BC254">
                <v:shape id="_x0000_i3397" type="#_x0000_t75" style="width:37.5pt;height:31.5pt" o:ole="">
                  <v:imagedata r:id="rId4191" o:title=""/>
                </v:shape>
                <o:OLEObject Type="Embed" ProgID="Equation.DSMT4" ShapeID="_x0000_i3397" DrawAspect="Content" ObjectID="_1796842461" r:id="rId4192"/>
              </w:object>
            </w:r>
            <w:r w:rsidRPr="00330A7E">
              <w:rPr>
                <w:rFonts w:ascii="Times New Roman" w:eastAsia="Calibri" w:hAnsi="Times New Roman" w:cs="Times New Roman"/>
                <w:sz w:val="24"/>
                <w:szCs w:val="24"/>
              </w:rPr>
              <w:t>.</w:t>
            </w:r>
          </w:p>
        </w:tc>
      </w:tr>
      <w:tr w:rsidR="00ED397D" w:rsidRPr="00330A7E" w14:paraId="3478DD77" w14:textId="77777777" w:rsidTr="00330A7E">
        <w:trPr>
          <w:jc w:val="center"/>
        </w:trPr>
        <w:tc>
          <w:tcPr>
            <w:tcW w:w="5000" w:type="pct"/>
            <w:shd w:val="clear" w:color="auto" w:fill="auto"/>
          </w:tcPr>
          <w:p w14:paraId="0197B7F5" w14:textId="77777777" w:rsidR="00ED397D" w:rsidRPr="00330A7E" w:rsidRDefault="00ED397D" w:rsidP="00330A7E">
            <w:pPr>
              <w:spacing w:line="235"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Suy ra: </w:t>
            </w:r>
            <w:r w:rsidRPr="00330A7E">
              <w:rPr>
                <w:rFonts w:ascii="Times New Roman" w:hAnsi="Times New Roman" w:cs="Times New Roman"/>
                <w:position w:val="-24"/>
                <w:sz w:val="24"/>
                <w:szCs w:val="24"/>
              </w:rPr>
              <w:object w:dxaOrig="6520" w:dyaOrig="620" w14:anchorId="487AF704">
                <v:shape id="_x0000_i3398" type="#_x0000_t75" style="width:325.5pt;height:31.5pt" o:ole="">
                  <v:imagedata r:id="rId4193" o:title=""/>
                </v:shape>
                <o:OLEObject Type="Embed" ProgID="Equation.DSMT4" ShapeID="_x0000_i3398" DrawAspect="Content" ObjectID="_1796842462" r:id="rId4194"/>
              </w:object>
            </w:r>
            <w:r w:rsidRPr="00330A7E">
              <w:rPr>
                <w:rFonts w:ascii="Times New Roman" w:eastAsia="Calibri" w:hAnsi="Times New Roman" w:cs="Times New Roman"/>
                <w:sz w:val="24"/>
                <w:szCs w:val="24"/>
              </w:rPr>
              <w:t>.</w:t>
            </w:r>
          </w:p>
        </w:tc>
      </w:tr>
      <w:tr w:rsidR="00ED397D" w:rsidRPr="00330A7E" w14:paraId="508352A6" w14:textId="77777777" w:rsidTr="00330A7E">
        <w:trPr>
          <w:jc w:val="center"/>
        </w:trPr>
        <w:tc>
          <w:tcPr>
            <w:tcW w:w="5000" w:type="pct"/>
            <w:shd w:val="clear" w:color="auto" w:fill="auto"/>
          </w:tcPr>
          <w:p w14:paraId="1BD4DF32" w14:textId="77777777" w:rsidR="00ED397D" w:rsidRPr="00330A7E" w:rsidRDefault="00ED397D" w:rsidP="00330A7E">
            <w:pPr>
              <w:spacing w:line="235"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b) Các điểm cần thìm chính là các điểm cực trị của hàm số: </w:t>
            </w:r>
            <w:r w:rsidRPr="00330A7E">
              <w:rPr>
                <w:rFonts w:ascii="Times New Roman" w:hAnsi="Times New Roman" w:cs="Times New Roman"/>
                <w:position w:val="-24"/>
                <w:sz w:val="24"/>
                <w:szCs w:val="24"/>
              </w:rPr>
              <w:object w:dxaOrig="3860" w:dyaOrig="620" w14:anchorId="306340E0">
                <v:shape id="_x0000_i3399" type="#_x0000_t75" style="width:193.5pt;height:31.5pt" o:ole="">
                  <v:imagedata r:id="rId4195" o:title=""/>
                </v:shape>
                <o:OLEObject Type="Embed" ProgID="Equation.DSMT4" ShapeID="_x0000_i3399" DrawAspect="Content" ObjectID="_1796842463" r:id="rId4196"/>
              </w:object>
            </w:r>
          </w:p>
        </w:tc>
      </w:tr>
      <w:tr w:rsidR="00ED397D" w:rsidRPr="00330A7E" w14:paraId="6A3A9EE3" w14:textId="77777777" w:rsidTr="00330A7E">
        <w:trPr>
          <w:jc w:val="center"/>
        </w:trPr>
        <w:tc>
          <w:tcPr>
            <w:tcW w:w="5000" w:type="pct"/>
            <w:shd w:val="clear" w:color="auto" w:fill="auto"/>
          </w:tcPr>
          <w:p w14:paraId="59068574" w14:textId="77777777" w:rsidR="00ED397D" w:rsidRPr="00330A7E" w:rsidRDefault="00ED397D" w:rsidP="00330A7E">
            <w:pPr>
              <w:spacing w:line="235" w:lineRule="auto"/>
              <w:rPr>
                <w:rFonts w:ascii="Times New Roman" w:eastAsia="Calibri" w:hAnsi="Times New Roman" w:cs="Times New Roman"/>
                <w:sz w:val="24"/>
                <w:szCs w:val="24"/>
              </w:rPr>
            </w:pPr>
            <w:r w:rsidRPr="00330A7E">
              <w:rPr>
                <w:rFonts w:ascii="Times New Roman" w:hAnsi="Times New Roman" w:cs="Times New Roman"/>
                <w:position w:val="-24"/>
                <w:sz w:val="24"/>
                <w:szCs w:val="24"/>
              </w:rPr>
              <w:object w:dxaOrig="4700" w:dyaOrig="620" w14:anchorId="6ABCA4D8">
                <v:shape id="_x0000_i3400" type="#_x0000_t75" style="width:235.5pt;height:31.5pt" o:ole="">
                  <v:imagedata r:id="rId4197" o:title=""/>
                </v:shape>
                <o:OLEObject Type="Embed" ProgID="Equation.DSMT4" ShapeID="_x0000_i3400" DrawAspect="Content" ObjectID="_1796842464" r:id="rId4198"/>
              </w:object>
            </w:r>
          </w:p>
        </w:tc>
      </w:tr>
      <w:tr w:rsidR="00ED397D" w:rsidRPr="00330A7E" w14:paraId="01E468D2" w14:textId="77777777" w:rsidTr="00330A7E">
        <w:trPr>
          <w:jc w:val="center"/>
        </w:trPr>
        <w:tc>
          <w:tcPr>
            <w:tcW w:w="5000" w:type="pct"/>
            <w:shd w:val="clear" w:color="auto" w:fill="auto"/>
          </w:tcPr>
          <w:p w14:paraId="65EE4BF2" w14:textId="77777777" w:rsidR="00ED397D" w:rsidRPr="00330A7E" w:rsidRDefault="00ED397D" w:rsidP="00330A7E">
            <w:pPr>
              <w:spacing w:line="235"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Ta có các điểm cực trị của hàm số f(x) là </w:t>
            </w:r>
            <w:r w:rsidRPr="00330A7E">
              <w:rPr>
                <w:rFonts w:ascii="Times New Roman" w:hAnsi="Times New Roman" w:cs="Times New Roman"/>
                <w:position w:val="-28"/>
                <w:sz w:val="24"/>
                <w:szCs w:val="24"/>
              </w:rPr>
              <w:object w:dxaOrig="6120" w:dyaOrig="680" w14:anchorId="620CD9A5">
                <v:shape id="_x0000_i3401" type="#_x0000_t75" style="width:306pt;height:34.5pt" o:ole="">
                  <v:imagedata r:id="rId4199" o:title=""/>
                </v:shape>
                <o:OLEObject Type="Embed" ProgID="Equation.DSMT4" ShapeID="_x0000_i3401" DrawAspect="Content" ObjectID="_1796842465" r:id="rId4200"/>
              </w:object>
            </w:r>
          </w:p>
        </w:tc>
      </w:tr>
      <w:tr w:rsidR="00ED397D" w:rsidRPr="00330A7E" w14:paraId="09759EB9" w14:textId="77777777" w:rsidTr="00330A7E">
        <w:trPr>
          <w:jc w:val="center"/>
        </w:trPr>
        <w:tc>
          <w:tcPr>
            <w:tcW w:w="5000" w:type="pct"/>
            <w:shd w:val="clear" w:color="auto" w:fill="auto"/>
          </w:tcPr>
          <w:p w14:paraId="3295F4F7" w14:textId="77777777" w:rsidR="00ED397D" w:rsidRPr="00330A7E" w:rsidRDefault="00ED397D" w:rsidP="000E1E56">
            <w:pPr>
              <w:pStyle w:val="ListParagraph"/>
              <w:numPr>
                <w:ilvl w:val="0"/>
                <w:numId w:val="39"/>
              </w:numPr>
              <w:spacing w:before="120" w:line="276" w:lineRule="auto"/>
              <w:jc w:val="left"/>
              <w:rPr>
                <w:rFonts w:ascii="Times New Roman" w:hAnsi="Times New Roman" w:cs="Times New Roman"/>
                <w:sz w:val="24"/>
                <w:szCs w:val="24"/>
              </w:rPr>
            </w:pPr>
            <w:r w:rsidRPr="00330A7E">
              <w:rPr>
                <w:rFonts w:ascii="Times New Roman" w:hAnsi="Times New Roman" w:cs="Times New Roman"/>
                <w:sz w:val="24"/>
                <w:szCs w:val="24"/>
              </w:rPr>
              <w:t>Một người nông dân có 15 000 000 đồng với dự định làm một cái hàng rào hình chữ E dọc theo một con sông (như hình vẽ) nhằm rào một khu đất có hai phần chữ nhật để trồng rau.</w:t>
            </w:r>
            <w:r w:rsidRPr="00330A7E">
              <w:rPr>
                <w:rFonts w:ascii="Times New Roman" w:hAnsi="Times New Roman" w:cs="Times New Roman"/>
                <w:color w:val="FF0000"/>
                <w:sz w:val="24"/>
                <w:szCs w:val="24"/>
              </w:rPr>
              <w:t xml:space="preserve"> </w:t>
            </w:r>
            <w:r w:rsidRPr="00330A7E">
              <w:rPr>
                <w:rFonts w:ascii="Times New Roman" w:hAnsi="Times New Roman" w:cs="Times New Roman"/>
                <w:sz w:val="24"/>
                <w:szCs w:val="24"/>
              </w:rPr>
              <w:t xml:space="preserve">Đối với mặt hàng rào song song với bờ sông thì chi phí nguyên vật liệu là </w:t>
            </w:r>
            <w:r w:rsidRPr="00330A7E">
              <w:rPr>
                <w:rFonts w:ascii="Times New Roman" w:hAnsi="Times New Roman" w:cs="Times New Roman"/>
                <w:position w:val="-6"/>
                <w:sz w:val="24"/>
                <w:szCs w:val="24"/>
              </w:rPr>
              <w:object w:dxaOrig="680" w:dyaOrig="279" w14:anchorId="22066D5A">
                <v:shape id="_x0000_i3402" type="#_x0000_t75" style="width:34.5pt;height:13.5pt" o:ole="">
                  <v:imagedata r:id="rId4201" o:title=""/>
                </v:shape>
                <o:OLEObject Type="Embed" ProgID="Equation.DSMT4" ShapeID="_x0000_i3402" DrawAspect="Content" ObjectID="_1796842466" r:id="rId4202"/>
              </w:object>
            </w:r>
            <w:r w:rsidRPr="00330A7E">
              <w:rPr>
                <w:rFonts w:ascii="Times New Roman" w:hAnsi="Times New Roman" w:cs="Times New Roman"/>
                <w:sz w:val="24"/>
                <w:szCs w:val="24"/>
              </w:rPr>
              <w:t xml:space="preserve"> đồng một mét, còn đối với ba mặt hàng rào song song nhau thì chi phí nguyên vật liệu là </w:t>
            </w:r>
            <w:r w:rsidRPr="00330A7E">
              <w:rPr>
                <w:rFonts w:ascii="Times New Roman" w:hAnsi="Times New Roman" w:cs="Times New Roman"/>
                <w:position w:val="-6"/>
                <w:sz w:val="24"/>
                <w:szCs w:val="24"/>
              </w:rPr>
              <w:object w:dxaOrig="660" w:dyaOrig="279" w14:anchorId="6B9DEA70">
                <v:shape id="_x0000_i3403" type="#_x0000_t75" style="width:33pt;height:13.5pt" o:ole="">
                  <v:imagedata r:id="rId4203" o:title=""/>
                </v:shape>
                <o:OLEObject Type="Embed" ProgID="Equation.DSMT4" ShapeID="_x0000_i3403" DrawAspect="Content" ObjectID="_1796842467" r:id="rId4204"/>
              </w:object>
            </w:r>
            <w:r w:rsidRPr="00330A7E">
              <w:rPr>
                <w:rFonts w:ascii="Times New Roman" w:hAnsi="Times New Roman" w:cs="Times New Roman"/>
                <w:sz w:val="24"/>
                <w:szCs w:val="24"/>
              </w:rPr>
              <w:t xml:space="preserve"> đồng một mét. Tìm diện tích lớn nhất của khu đất rào được. </w:t>
            </w:r>
          </w:p>
          <w:p w14:paraId="3DE375CF" w14:textId="77777777" w:rsidR="00ED397D" w:rsidRPr="00330A7E" w:rsidRDefault="00ED397D" w:rsidP="00330A7E">
            <w:pPr>
              <w:tabs>
                <w:tab w:val="left" w:pos="992"/>
                <w:tab w:val="left" w:pos="3402"/>
                <w:tab w:val="left" w:pos="5669"/>
                <w:tab w:val="left" w:pos="7937"/>
              </w:tabs>
              <w:spacing w:line="235" w:lineRule="auto"/>
              <w:ind w:left="992"/>
              <w:jc w:val="center"/>
              <w:rPr>
                <w:rFonts w:ascii="Times New Roman" w:hAnsi="Times New Roman" w:cs="Times New Roman"/>
                <w:b/>
                <w:color w:val="0000FF"/>
                <w:sz w:val="24"/>
                <w:szCs w:val="24"/>
              </w:rPr>
            </w:pPr>
            <w:r w:rsidRPr="00330A7E">
              <w:rPr>
                <w:rFonts w:ascii="Times New Roman" w:hAnsi="Times New Roman" w:cs="Times New Roman"/>
                <w:noProof/>
                <w:sz w:val="24"/>
                <w:szCs w:val="24"/>
                <w:lang w:eastAsia="en-US"/>
              </w:rPr>
              <w:drawing>
                <wp:inline distT="0" distB="0" distL="0" distR="0" wp14:anchorId="4CE053EF" wp14:editId="5500E5F8">
                  <wp:extent cx="3181350" cy="1162050"/>
                  <wp:effectExtent l="0" t="0" r="0" b="0"/>
                  <wp:docPr id="1944881230" name="Picture 9" descr="Description: Ic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Icon  Description automatically generated"/>
                          <pic:cNvPicPr>
                            <a:picLocks noChangeAspect="1" noChangeArrowheads="1"/>
                          </pic:cNvPicPr>
                        </pic:nvPicPr>
                        <pic:blipFill>
                          <a:blip r:embed="rId3689" cstate="print">
                            <a:extLst>
                              <a:ext uri="{28A0092B-C50C-407E-A947-70E740481C1C}">
                                <a14:useLocalDpi xmlns:a14="http://schemas.microsoft.com/office/drawing/2010/main" val="0"/>
                              </a:ext>
                            </a:extLst>
                          </a:blip>
                          <a:srcRect/>
                          <a:stretch>
                            <a:fillRect/>
                          </a:stretch>
                        </pic:blipFill>
                        <pic:spPr bwMode="auto">
                          <a:xfrm>
                            <a:off x="0" y="0"/>
                            <a:ext cx="3181350" cy="1162050"/>
                          </a:xfrm>
                          <a:prstGeom prst="rect">
                            <a:avLst/>
                          </a:prstGeom>
                          <a:noFill/>
                          <a:ln>
                            <a:noFill/>
                          </a:ln>
                        </pic:spPr>
                      </pic:pic>
                    </a:graphicData>
                  </a:graphic>
                </wp:inline>
              </w:drawing>
            </w:r>
          </w:p>
          <w:p w14:paraId="5A2B5B04" w14:textId="77777777" w:rsidR="00ED397D" w:rsidRPr="00330A7E" w:rsidRDefault="00ED397D" w:rsidP="00330A7E">
            <w:pPr>
              <w:tabs>
                <w:tab w:val="left" w:pos="992"/>
                <w:tab w:val="left" w:pos="3402"/>
                <w:tab w:val="left" w:pos="5669"/>
                <w:tab w:val="left" w:pos="7937"/>
              </w:tabs>
              <w:spacing w:line="235" w:lineRule="auto"/>
              <w:ind w:left="992"/>
              <w:jc w:val="both"/>
              <w:rPr>
                <w:rFonts w:ascii="Times New Roman" w:hAnsi="Times New Roman" w:cs="Times New Roman"/>
                <w:sz w:val="24"/>
                <w:szCs w:val="24"/>
              </w:rPr>
            </w:pPr>
            <w:r w:rsidRPr="00330A7E">
              <w:rPr>
                <w:rFonts w:ascii="Times New Roman" w:hAnsi="Times New Roman" w:cs="Times New Roman"/>
                <w:sz w:val="24"/>
                <w:szCs w:val="24"/>
              </w:rPr>
              <w:t>Ta đặt các kích thước của hàng rào như hình vẽ:</w:t>
            </w:r>
          </w:p>
          <w:p w14:paraId="4C4F99F8" w14:textId="77777777" w:rsidR="00ED397D" w:rsidRPr="00330A7E" w:rsidRDefault="00ED397D" w:rsidP="00330A7E">
            <w:pPr>
              <w:tabs>
                <w:tab w:val="left" w:pos="992"/>
                <w:tab w:val="left" w:pos="3402"/>
                <w:tab w:val="left" w:pos="5669"/>
                <w:tab w:val="left" w:pos="7937"/>
              </w:tabs>
              <w:spacing w:line="235" w:lineRule="auto"/>
              <w:ind w:left="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lastRenderedPageBreak/>
              <w:drawing>
                <wp:inline distT="0" distB="0" distL="0" distR="0" wp14:anchorId="1E833562" wp14:editId="2AA3C5B9">
                  <wp:extent cx="3181350" cy="1162050"/>
                  <wp:effectExtent l="0" t="0" r="0" b="0"/>
                  <wp:docPr id="1142238262" name="Picture 8" descr="Description: Ic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Icon  Description automatically generated"/>
                          <pic:cNvPicPr>
                            <a:picLocks noChangeAspect="1" noChangeArrowheads="1"/>
                          </pic:cNvPicPr>
                        </pic:nvPicPr>
                        <pic:blipFill>
                          <a:blip r:embed="rId4205" cstate="print">
                            <a:extLst>
                              <a:ext uri="{28A0092B-C50C-407E-A947-70E740481C1C}">
                                <a14:useLocalDpi xmlns:a14="http://schemas.microsoft.com/office/drawing/2010/main" val="0"/>
                              </a:ext>
                            </a:extLst>
                          </a:blip>
                          <a:srcRect/>
                          <a:stretch>
                            <a:fillRect/>
                          </a:stretch>
                        </pic:blipFill>
                        <pic:spPr bwMode="auto">
                          <a:xfrm>
                            <a:off x="0" y="0"/>
                            <a:ext cx="3181350" cy="1162050"/>
                          </a:xfrm>
                          <a:prstGeom prst="rect">
                            <a:avLst/>
                          </a:prstGeom>
                          <a:noFill/>
                          <a:ln>
                            <a:noFill/>
                          </a:ln>
                        </pic:spPr>
                      </pic:pic>
                    </a:graphicData>
                  </a:graphic>
                </wp:inline>
              </w:drawing>
            </w:r>
          </w:p>
          <w:p w14:paraId="24D2A00E" w14:textId="77777777" w:rsidR="00ED397D" w:rsidRPr="00330A7E" w:rsidRDefault="00ED397D" w:rsidP="00330A7E">
            <w:pPr>
              <w:tabs>
                <w:tab w:val="left" w:pos="3402"/>
                <w:tab w:val="left" w:pos="5669"/>
                <w:tab w:val="left" w:pos="7937"/>
              </w:tabs>
              <w:spacing w:line="235" w:lineRule="auto"/>
              <w:ind w:left="70"/>
              <w:jc w:val="both"/>
              <w:rPr>
                <w:rFonts w:ascii="Times New Roman" w:hAnsi="Times New Roman" w:cs="Times New Roman"/>
                <w:sz w:val="24"/>
                <w:szCs w:val="24"/>
              </w:rPr>
            </w:pPr>
            <w:r w:rsidRPr="00330A7E">
              <w:rPr>
                <w:rFonts w:ascii="Times New Roman" w:hAnsi="Times New Roman" w:cs="Times New Roman"/>
                <w:sz w:val="24"/>
                <w:szCs w:val="24"/>
              </w:rPr>
              <w:t xml:space="preserve">Do bác nông dân trả </w:t>
            </w:r>
            <w:r w:rsidRPr="00330A7E">
              <w:rPr>
                <w:rFonts w:ascii="Times New Roman" w:hAnsi="Times New Roman" w:cs="Times New Roman"/>
                <w:position w:val="-10"/>
                <w:sz w:val="24"/>
                <w:szCs w:val="24"/>
              </w:rPr>
              <w:object w:dxaOrig="1080" w:dyaOrig="320" w14:anchorId="2437B53D">
                <v:shape id="_x0000_i3404" type="#_x0000_t75" style="width:54pt;height:16.5pt" o:ole="">
                  <v:imagedata r:id="rId4206" o:title=""/>
                </v:shape>
                <o:OLEObject Type="Embed" ProgID="Equation.DSMT4" ShapeID="_x0000_i3404" DrawAspect="Content" ObjectID="_1796842468" r:id="rId4207"/>
              </w:object>
            </w:r>
            <w:r w:rsidRPr="00330A7E">
              <w:rPr>
                <w:rFonts w:ascii="Times New Roman" w:hAnsi="Times New Roman" w:cs="Times New Roman"/>
                <w:sz w:val="24"/>
                <w:szCs w:val="24"/>
              </w:rPr>
              <w:t xml:space="preserve"> đồng để chi trả cho nguyên vật liệu và đã biết</w:t>
            </w:r>
          </w:p>
          <w:p w14:paraId="3F52EE36" w14:textId="77777777" w:rsidR="00ED397D" w:rsidRPr="00330A7E" w:rsidRDefault="00ED397D" w:rsidP="00330A7E">
            <w:pPr>
              <w:tabs>
                <w:tab w:val="left" w:pos="3402"/>
                <w:tab w:val="left" w:pos="5669"/>
                <w:tab w:val="left" w:pos="7937"/>
              </w:tabs>
              <w:spacing w:line="235" w:lineRule="auto"/>
              <w:ind w:left="70"/>
              <w:jc w:val="both"/>
              <w:rPr>
                <w:rFonts w:ascii="Times New Roman" w:hAnsi="Times New Roman" w:cs="Times New Roman"/>
                <w:sz w:val="24"/>
                <w:szCs w:val="24"/>
              </w:rPr>
            </w:pPr>
            <w:r w:rsidRPr="00330A7E">
              <w:rPr>
                <w:rFonts w:ascii="Times New Roman" w:hAnsi="Times New Roman" w:cs="Times New Roman"/>
                <w:sz w:val="24"/>
                <w:szCs w:val="24"/>
              </w:rPr>
              <w:t>giá thành từng mặt nên ta có mối quan hệ:</w:t>
            </w:r>
          </w:p>
          <w:p w14:paraId="6B895F23" w14:textId="77777777" w:rsidR="00ED397D" w:rsidRPr="00330A7E" w:rsidRDefault="00ED397D" w:rsidP="00330A7E">
            <w:pPr>
              <w:pStyle w:val="MTDisplayEquation"/>
              <w:tabs>
                <w:tab w:val="left" w:pos="3402"/>
                <w:tab w:val="left" w:pos="5669"/>
                <w:tab w:val="left" w:pos="7937"/>
              </w:tabs>
              <w:spacing w:after="0" w:line="235" w:lineRule="auto"/>
              <w:ind w:left="70"/>
              <w:jc w:val="both"/>
              <w:rPr>
                <w:b/>
              </w:rPr>
            </w:pPr>
            <w:r w:rsidRPr="00330A7E">
              <w:rPr>
                <w:position w:val="-24"/>
              </w:rPr>
              <w:object w:dxaOrig="8260" w:dyaOrig="620" w14:anchorId="0830A407">
                <v:shape id="_x0000_i3405" type="#_x0000_t75" style="width:413.25pt;height:31.5pt" o:ole="">
                  <v:imagedata r:id="rId4208" o:title=""/>
                </v:shape>
                <o:OLEObject Type="Embed" ProgID="Equation.DSMT4" ShapeID="_x0000_i3405" DrawAspect="Content" ObjectID="_1796842469" r:id="rId4209"/>
              </w:object>
            </w:r>
          </w:p>
          <w:p w14:paraId="1013B389" w14:textId="77777777" w:rsidR="00ED397D" w:rsidRPr="00330A7E" w:rsidRDefault="00ED397D" w:rsidP="00330A7E">
            <w:pPr>
              <w:tabs>
                <w:tab w:val="left" w:pos="3402"/>
                <w:tab w:val="left" w:pos="5669"/>
                <w:tab w:val="left" w:pos="7937"/>
              </w:tabs>
              <w:spacing w:line="235" w:lineRule="auto"/>
              <w:ind w:left="70"/>
              <w:jc w:val="both"/>
              <w:rPr>
                <w:rFonts w:ascii="Times New Roman" w:hAnsi="Times New Roman" w:cs="Times New Roman"/>
                <w:sz w:val="24"/>
                <w:szCs w:val="24"/>
              </w:rPr>
            </w:pPr>
            <w:r w:rsidRPr="00330A7E">
              <w:rPr>
                <w:rFonts w:ascii="Times New Roman" w:hAnsi="Times New Roman" w:cs="Times New Roman"/>
                <w:sz w:val="24"/>
                <w:szCs w:val="24"/>
              </w:rPr>
              <w:t>Diện tích của khu vườn sau khi đã rào được tính bằng công thức</w:t>
            </w:r>
          </w:p>
          <w:p w14:paraId="5EDB3EF2" w14:textId="77777777" w:rsidR="00ED397D" w:rsidRPr="00330A7E" w:rsidRDefault="00ED397D" w:rsidP="00330A7E">
            <w:pPr>
              <w:pStyle w:val="MTDisplayEquation"/>
              <w:tabs>
                <w:tab w:val="left" w:pos="3402"/>
                <w:tab w:val="left" w:pos="5669"/>
                <w:tab w:val="left" w:pos="7937"/>
              </w:tabs>
              <w:spacing w:after="0" w:line="235" w:lineRule="auto"/>
              <w:ind w:left="70"/>
              <w:jc w:val="both"/>
              <w:rPr>
                <w:b/>
              </w:rPr>
            </w:pPr>
            <w:r w:rsidRPr="00330A7E">
              <w:rPr>
                <w:position w:val="-24"/>
              </w:rPr>
              <w:object w:dxaOrig="4680" w:dyaOrig="620" w14:anchorId="4D11633B">
                <v:shape id="_x0000_i3406" type="#_x0000_t75" style="width:234pt;height:31.5pt" o:ole="">
                  <v:imagedata r:id="rId4210" o:title=""/>
                </v:shape>
                <o:OLEObject Type="Embed" ProgID="Equation.DSMT4" ShapeID="_x0000_i3406" DrawAspect="Content" ObjectID="_1796842470" r:id="rId4211"/>
              </w:object>
            </w:r>
          </w:p>
          <w:p w14:paraId="1C0AC240" w14:textId="77777777" w:rsidR="00ED397D" w:rsidRPr="00330A7E" w:rsidRDefault="00ED397D" w:rsidP="00330A7E">
            <w:pPr>
              <w:tabs>
                <w:tab w:val="left" w:pos="3402"/>
                <w:tab w:val="left" w:pos="5669"/>
                <w:tab w:val="left" w:pos="7937"/>
              </w:tabs>
              <w:spacing w:line="235" w:lineRule="auto"/>
              <w:ind w:left="70"/>
              <w:jc w:val="both"/>
              <w:rPr>
                <w:rFonts w:ascii="Times New Roman" w:hAnsi="Times New Roman" w:cs="Times New Roman"/>
                <w:sz w:val="24"/>
                <w:szCs w:val="24"/>
                <w:lang w:val="fr-FR"/>
              </w:rPr>
            </w:pPr>
            <w:r w:rsidRPr="00330A7E">
              <w:rPr>
                <w:rFonts w:ascii="Times New Roman" w:hAnsi="Times New Roman" w:cs="Times New Roman"/>
                <w:sz w:val="24"/>
                <w:szCs w:val="24"/>
              </w:rPr>
              <w:t>Xét hàm số</w:t>
            </w:r>
            <w:r w:rsidRPr="00330A7E">
              <w:rPr>
                <w:rFonts w:ascii="Times New Roman" w:hAnsi="Times New Roman" w:cs="Times New Roman"/>
                <w:sz w:val="24"/>
                <w:szCs w:val="24"/>
                <w:lang w:val="fr-FR"/>
              </w:rPr>
              <w:t xml:space="preserve"> </w:t>
            </w:r>
            <w:r w:rsidRPr="00330A7E">
              <w:rPr>
                <w:rFonts w:ascii="Times New Roman" w:hAnsi="Times New Roman" w:cs="Times New Roman"/>
                <w:position w:val="-24"/>
                <w:sz w:val="24"/>
                <w:szCs w:val="24"/>
              </w:rPr>
              <w:object w:dxaOrig="2320" w:dyaOrig="620" w14:anchorId="2F189B3D">
                <v:shape id="_x0000_i3407" type="#_x0000_t75" style="width:115.5pt;height:31.5pt" o:ole="">
                  <v:imagedata r:id="rId4212" o:title=""/>
                </v:shape>
                <o:OLEObject Type="Embed" ProgID="Equation.DSMT4" ShapeID="_x0000_i3407" DrawAspect="Content" ObjectID="_1796842471" r:id="rId4213"/>
              </w:object>
            </w:r>
            <w:r w:rsidRPr="00330A7E">
              <w:rPr>
                <w:rFonts w:ascii="Times New Roman" w:hAnsi="Times New Roman" w:cs="Times New Roman"/>
                <w:sz w:val="24"/>
                <w:szCs w:val="24"/>
              </w:rPr>
              <w:t xml:space="preserve"> trên </w:t>
            </w:r>
            <w:r w:rsidRPr="00330A7E">
              <w:rPr>
                <w:rFonts w:ascii="Times New Roman" w:hAnsi="Times New Roman" w:cs="Times New Roman"/>
                <w:position w:val="-14"/>
                <w:sz w:val="24"/>
                <w:szCs w:val="24"/>
              </w:rPr>
              <w:object w:dxaOrig="760" w:dyaOrig="400" w14:anchorId="5E082D9A">
                <v:shape id="_x0000_i3408" type="#_x0000_t75" style="width:37.5pt;height:19.5pt" o:ole="">
                  <v:imagedata r:id="rId4214" o:title=""/>
                </v:shape>
                <o:OLEObject Type="Embed" ProgID="Equation.DSMT4" ShapeID="_x0000_i3408" DrawAspect="Content" ObjectID="_1796842472" r:id="rId4215"/>
              </w:object>
            </w:r>
            <w:r w:rsidRPr="00330A7E">
              <w:rPr>
                <w:rFonts w:ascii="Times New Roman" w:hAnsi="Times New Roman" w:cs="Times New Roman"/>
                <w:sz w:val="24"/>
                <w:szCs w:val="24"/>
              </w:rPr>
              <w:t>.</w:t>
            </w:r>
            <w:r w:rsidRPr="00330A7E">
              <w:rPr>
                <w:rFonts w:ascii="Times New Roman" w:hAnsi="Times New Roman" w:cs="Times New Roman"/>
                <w:sz w:val="24"/>
                <w:szCs w:val="24"/>
                <w:lang w:val="fr-FR"/>
              </w:rPr>
              <w:t xml:space="preserve"> </w:t>
            </w:r>
          </w:p>
          <w:p w14:paraId="63CAE026" w14:textId="77777777" w:rsidR="00ED397D" w:rsidRPr="00330A7E" w:rsidRDefault="00ED397D" w:rsidP="00330A7E">
            <w:pPr>
              <w:tabs>
                <w:tab w:val="left" w:pos="3402"/>
                <w:tab w:val="left" w:pos="5669"/>
                <w:tab w:val="left" w:pos="7937"/>
              </w:tabs>
              <w:spacing w:line="235" w:lineRule="auto"/>
              <w:ind w:left="70"/>
              <w:jc w:val="both"/>
              <w:rPr>
                <w:rFonts w:ascii="Times New Roman" w:hAnsi="Times New Roman" w:cs="Times New Roman"/>
                <w:sz w:val="24"/>
                <w:szCs w:val="24"/>
              </w:rPr>
            </w:pPr>
            <w:r w:rsidRPr="00330A7E">
              <w:rPr>
                <w:rFonts w:ascii="Times New Roman" w:hAnsi="Times New Roman" w:cs="Times New Roman"/>
                <w:sz w:val="24"/>
                <w:szCs w:val="24"/>
              </w:rPr>
              <w:t xml:space="preserve">Ta có </w:t>
            </w:r>
            <w:r w:rsidRPr="00330A7E">
              <w:rPr>
                <w:rFonts w:ascii="Times New Roman" w:hAnsi="Times New Roman" w:cs="Times New Roman"/>
                <w:position w:val="-24"/>
                <w:sz w:val="24"/>
                <w:szCs w:val="24"/>
              </w:rPr>
              <w:object w:dxaOrig="4160" w:dyaOrig="620" w14:anchorId="7ACA60DB">
                <v:shape id="_x0000_i3409" type="#_x0000_t75" style="width:208.5pt;height:31.5pt" o:ole="">
                  <v:imagedata r:id="rId4216" o:title=""/>
                </v:shape>
                <o:OLEObject Type="Embed" ProgID="Equation.DSMT4" ShapeID="_x0000_i3409" DrawAspect="Content" ObjectID="_1796842473" r:id="rId4217"/>
              </w:object>
            </w:r>
            <w:r w:rsidRPr="00330A7E">
              <w:rPr>
                <w:rFonts w:ascii="Times New Roman" w:hAnsi="Times New Roman" w:cs="Times New Roman"/>
                <w:sz w:val="24"/>
                <w:szCs w:val="24"/>
              </w:rPr>
              <w:t>.</w:t>
            </w:r>
          </w:p>
          <w:p w14:paraId="7905F5E8" w14:textId="77777777" w:rsidR="00ED397D" w:rsidRPr="00330A7E" w:rsidRDefault="00ED397D" w:rsidP="00330A7E">
            <w:pPr>
              <w:tabs>
                <w:tab w:val="left" w:pos="992"/>
                <w:tab w:val="left" w:pos="3402"/>
                <w:tab w:val="left" w:pos="5669"/>
                <w:tab w:val="left" w:pos="7937"/>
              </w:tabs>
              <w:spacing w:line="235" w:lineRule="auto"/>
              <w:ind w:left="992"/>
              <w:jc w:val="both"/>
              <w:rPr>
                <w:rFonts w:ascii="Times New Roman" w:hAnsi="Times New Roman" w:cs="Times New Roman"/>
                <w:sz w:val="24"/>
                <w:szCs w:val="24"/>
              </w:rPr>
            </w:pPr>
            <w:r w:rsidRPr="00330A7E">
              <w:rPr>
                <w:rFonts w:ascii="Times New Roman" w:hAnsi="Times New Roman" w:cs="Times New Roman"/>
                <w:sz w:val="24"/>
                <w:szCs w:val="24"/>
              </w:rPr>
              <w:t>Bảng biến thiên:</w:t>
            </w:r>
          </w:p>
          <w:p w14:paraId="74B7B8E5" w14:textId="77777777" w:rsidR="00ED397D" w:rsidRPr="00330A7E" w:rsidRDefault="00ED397D" w:rsidP="00330A7E">
            <w:pPr>
              <w:tabs>
                <w:tab w:val="left" w:pos="992"/>
                <w:tab w:val="left" w:pos="3402"/>
                <w:tab w:val="left" w:pos="5669"/>
                <w:tab w:val="left" w:pos="7937"/>
              </w:tabs>
              <w:spacing w:line="235" w:lineRule="auto"/>
              <w:ind w:left="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67E50ADE" wp14:editId="58DEDD7C">
                  <wp:extent cx="2774950" cy="1149350"/>
                  <wp:effectExtent l="0" t="0" r="6350" b="0"/>
                  <wp:docPr id="233425528" name="Picture 7" descr="Description: Table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Table  Description automatically generated with low confidence"/>
                          <pic:cNvPicPr>
                            <a:picLocks noChangeAspect="1" noChangeArrowheads="1"/>
                          </pic:cNvPicPr>
                        </pic:nvPicPr>
                        <pic:blipFill>
                          <a:blip r:embed="rId4218" cstate="print">
                            <a:extLst>
                              <a:ext uri="{28A0092B-C50C-407E-A947-70E740481C1C}">
                                <a14:useLocalDpi xmlns:a14="http://schemas.microsoft.com/office/drawing/2010/main" val="0"/>
                              </a:ext>
                            </a:extLst>
                          </a:blip>
                          <a:srcRect/>
                          <a:stretch>
                            <a:fillRect/>
                          </a:stretch>
                        </pic:blipFill>
                        <pic:spPr bwMode="auto">
                          <a:xfrm>
                            <a:off x="0" y="0"/>
                            <a:ext cx="2774950" cy="1149350"/>
                          </a:xfrm>
                          <a:prstGeom prst="rect">
                            <a:avLst/>
                          </a:prstGeom>
                          <a:noFill/>
                          <a:ln>
                            <a:noFill/>
                          </a:ln>
                        </pic:spPr>
                      </pic:pic>
                    </a:graphicData>
                  </a:graphic>
                </wp:inline>
              </w:drawing>
            </w:r>
          </w:p>
          <w:p w14:paraId="473D0D85" w14:textId="77777777" w:rsidR="00ED397D" w:rsidRPr="00330A7E" w:rsidRDefault="00ED397D" w:rsidP="00330A7E">
            <w:pPr>
              <w:tabs>
                <w:tab w:val="left" w:pos="992"/>
                <w:tab w:val="left" w:pos="3402"/>
                <w:tab w:val="left" w:pos="5669"/>
                <w:tab w:val="left" w:pos="7937"/>
              </w:tabs>
              <w:spacing w:line="235" w:lineRule="auto"/>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Vậy diện tích lớn nhất của khu đất được rào là </w:t>
            </w:r>
            <w:r w:rsidRPr="00330A7E">
              <w:rPr>
                <w:rFonts w:ascii="Times New Roman" w:hAnsi="Times New Roman" w:cs="Times New Roman"/>
                <w:position w:val="-6"/>
                <w:sz w:val="24"/>
                <w:szCs w:val="24"/>
              </w:rPr>
              <w:object w:dxaOrig="560" w:dyaOrig="279" w14:anchorId="40F2B1B0">
                <v:shape id="_x0000_i3410" type="#_x0000_t75" style="width:28.5pt;height:13.5pt" o:ole="">
                  <v:imagedata r:id="rId4219" o:title=""/>
                </v:shape>
                <o:OLEObject Type="Embed" ProgID="Equation.DSMT4" ShapeID="_x0000_i3410" DrawAspect="Content" ObjectID="_1796842474" r:id="rId4220"/>
              </w:object>
            </w:r>
            <w:r w:rsidRPr="00330A7E">
              <w:rPr>
                <w:rFonts w:ascii="Times New Roman" w:hAnsi="Times New Roman" w:cs="Times New Roman"/>
                <w:sz w:val="24"/>
                <w:szCs w:val="24"/>
              </w:rPr>
              <w:t>(m</w:t>
            </w:r>
            <w:r w:rsidRPr="00330A7E">
              <w:rPr>
                <w:rFonts w:ascii="Times New Roman" w:hAnsi="Times New Roman" w:cs="Times New Roman"/>
                <w:sz w:val="24"/>
                <w:szCs w:val="24"/>
                <w:vertAlign w:val="superscript"/>
              </w:rPr>
              <w:t>2</w:t>
            </w:r>
            <w:r w:rsidRPr="00330A7E">
              <w:rPr>
                <w:rFonts w:ascii="Times New Roman" w:hAnsi="Times New Roman" w:cs="Times New Roman"/>
                <w:sz w:val="24"/>
                <w:szCs w:val="24"/>
              </w:rPr>
              <w:t>)</w:t>
            </w:r>
          </w:p>
          <w:p w14:paraId="0C3C898D" w14:textId="77777777" w:rsidR="00ED397D" w:rsidRPr="00330A7E" w:rsidRDefault="00ED397D" w:rsidP="00330A7E">
            <w:pPr>
              <w:spacing w:line="235" w:lineRule="auto"/>
              <w:rPr>
                <w:rFonts w:ascii="Times New Roman" w:eastAsia="Calibri" w:hAnsi="Times New Roman" w:cs="Times New Roman"/>
                <w:sz w:val="24"/>
                <w:szCs w:val="24"/>
              </w:rPr>
            </w:pPr>
          </w:p>
        </w:tc>
      </w:tr>
    </w:tbl>
    <w:tbl>
      <w:tblPr>
        <w:tblStyle w:val="TableGrid"/>
        <w:tblW w:w="10098" w:type="dxa"/>
        <w:jc w:val="center"/>
        <w:tblBorders>
          <w:top w:val="single" w:sz="4" w:space="0" w:color="0070C0"/>
          <w:left w:val="single" w:sz="4" w:space="0" w:color="0070C0"/>
          <w:bottom w:val="single" w:sz="4" w:space="0" w:color="0070C0"/>
          <w:right w:val="single" w:sz="4" w:space="0" w:color="0070C0"/>
          <w:insideH w:val="none" w:sz="0" w:space="0" w:color="auto"/>
          <w:insideV w:val="single" w:sz="4" w:space="0" w:color="0070C0"/>
        </w:tblBorders>
        <w:tblLook w:val="04A0" w:firstRow="1" w:lastRow="0" w:firstColumn="1" w:lastColumn="0" w:noHBand="0" w:noVBand="1"/>
      </w:tblPr>
      <w:tblGrid>
        <w:gridCol w:w="4230"/>
        <w:gridCol w:w="5868"/>
      </w:tblGrid>
      <w:tr w:rsidR="00845FD2" w:rsidRPr="00330A7E" w14:paraId="6CA28C86" w14:textId="77777777" w:rsidTr="00676EEF">
        <w:trPr>
          <w:trHeight w:val="265"/>
          <w:jc w:val="center"/>
        </w:trPr>
        <w:tc>
          <w:tcPr>
            <w:tcW w:w="4230" w:type="dxa"/>
            <w:vAlign w:val="center"/>
          </w:tcPr>
          <w:p w14:paraId="404CD1C7"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lastRenderedPageBreak/>
              <w:t xml:space="preserve"> ĐỀ THI THỬ </w:t>
            </w:r>
          </w:p>
          <w:p w14:paraId="5E18A040"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THEO CẤU TRÚC ĐỀ THAM KHẢO</w:t>
            </w:r>
          </w:p>
        </w:tc>
        <w:tc>
          <w:tcPr>
            <w:tcW w:w="5868" w:type="dxa"/>
            <w:vAlign w:val="center"/>
          </w:tcPr>
          <w:p w14:paraId="71C892BC" w14:textId="77777777" w:rsidR="00845FD2" w:rsidRPr="00330A7E" w:rsidRDefault="00845FD2" w:rsidP="00676EEF">
            <w:pPr>
              <w:tabs>
                <w:tab w:val="left" w:pos="992"/>
              </w:tabs>
              <w:jc w:val="center"/>
              <w:rPr>
                <w:rFonts w:ascii="Times New Roman" w:hAnsi="Times New Roman" w:cs="Times New Roman"/>
                <w:b/>
                <w:color w:val="FF0000"/>
                <w:sz w:val="24"/>
                <w:szCs w:val="24"/>
              </w:rPr>
            </w:pPr>
            <w:r w:rsidRPr="00330A7E">
              <w:rPr>
                <w:rFonts w:ascii="Times New Roman" w:hAnsi="Times New Roman" w:cs="Times New Roman"/>
                <w:b/>
                <w:color w:val="1F497D" w:themeColor="text2"/>
                <w:sz w:val="24"/>
                <w:szCs w:val="24"/>
                <w:lang w:val="vi-VN"/>
              </w:rPr>
              <w:t xml:space="preserve">KỲ THI TỐT NGHIỆP </w:t>
            </w:r>
            <w:r w:rsidRPr="00330A7E">
              <w:rPr>
                <w:rFonts w:ascii="Times New Roman" w:hAnsi="Times New Roman" w:cs="Times New Roman"/>
                <w:b/>
                <w:color w:val="00B050"/>
                <w:sz w:val="24"/>
                <w:szCs w:val="24"/>
                <w:lang w:val="vi-VN"/>
              </w:rPr>
              <w:t xml:space="preserve">THPT QUỐC GIA </w:t>
            </w:r>
            <w:r w:rsidRPr="00330A7E">
              <w:rPr>
                <w:rFonts w:ascii="Times New Roman" w:hAnsi="Times New Roman" w:cs="Times New Roman"/>
                <w:b/>
                <w:color w:val="FF0000"/>
                <w:sz w:val="24"/>
                <w:szCs w:val="24"/>
                <w:lang w:val="vi-VN"/>
              </w:rPr>
              <w:t>NĂM 2025</w:t>
            </w:r>
          </w:p>
          <w:p w14:paraId="36B22E2F"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Bài thi môn: TOÁN</w:t>
            </w:r>
          </w:p>
        </w:tc>
      </w:tr>
      <w:tr w:rsidR="00845FD2" w:rsidRPr="00330A7E" w14:paraId="2C08AAFB" w14:textId="77777777" w:rsidTr="00676EEF">
        <w:trPr>
          <w:trHeight w:val="724"/>
          <w:jc w:val="center"/>
        </w:trPr>
        <w:tc>
          <w:tcPr>
            <w:tcW w:w="4230" w:type="dxa"/>
            <w:vAlign w:val="center"/>
          </w:tcPr>
          <w:p w14:paraId="32F5ED83" w14:textId="251FED2E" w:rsidR="00845FD2" w:rsidRPr="00330A7E" w:rsidRDefault="00845FD2" w:rsidP="00845FD2">
            <w:pPr>
              <w:tabs>
                <w:tab w:val="left" w:pos="992"/>
              </w:tabs>
              <w:jc w:val="center"/>
              <w:rPr>
                <w:rFonts w:ascii="Times New Roman" w:hAnsi="Times New Roman" w:cs="Times New Roman"/>
                <w:b/>
                <w:bCs/>
                <w:iCs/>
                <w:color w:val="000000" w:themeColor="text1"/>
                <w:sz w:val="24"/>
                <w:szCs w:val="24"/>
              </w:rPr>
            </w:pPr>
            <w:r w:rsidRPr="00330A7E">
              <w:rPr>
                <w:rFonts w:ascii="Times New Roman" w:hAnsi="Times New Roman" w:cs="Times New Roman"/>
                <w:b/>
                <w:bCs/>
                <w:iCs/>
                <w:color w:val="000000" w:themeColor="text1"/>
                <w:sz w:val="24"/>
                <w:szCs w:val="24"/>
                <w:highlight w:val="green"/>
              </w:rPr>
              <w:t xml:space="preserve">ĐỀ </w:t>
            </w:r>
            <w:r>
              <w:rPr>
                <w:rFonts w:ascii="Times New Roman" w:hAnsi="Times New Roman" w:cs="Times New Roman"/>
                <w:b/>
                <w:bCs/>
                <w:iCs/>
                <w:color w:val="000000" w:themeColor="text1"/>
                <w:sz w:val="24"/>
                <w:szCs w:val="24"/>
                <w:highlight w:val="green"/>
              </w:rPr>
              <w:t>8</w:t>
            </w:r>
          </w:p>
        </w:tc>
        <w:tc>
          <w:tcPr>
            <w:tcW w:w="5868" w:type="dxa"/>
            <w:vAlign w:val="center"/>
          </w:tcPr>
          <w:p w14:paraId="1FA585BF" w14:textId="77777777" w:rsidR="00845FD2" w:rsidRPr="00330A7E" w:rsidRDefault="00845FD2" w:rsidP="00676EEF">
            <w:pPr>
              <w:tabs>
                <w:tab w:val="left" w:pos="992"/>
              </w:tabs>
              <w:jc w:val="center"/>
              <w:rPr>
                <w:rFonts w:ascii="Times New Roman" w:hAnsi="Times New Roman" w:cs="Times New Roman"/>
                <w:bCs/>
                <w:i/>
                <w:iCs/>
                <w:color w:val="000000" w:themeColor="text1"/>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789312" behindDoc="0" locked="0" layoutInCell="1" allowOverlap="1" wp14:anchorId="63943AAB" wp14:editId="489BAA02">
                      <wp:simplePos x="0" y="0"/>
                      <wp:positionH relativeFrom="column">
                        <wp:posOffset>794385</wp:posOffset>
                      </wp:positionH>
                      <wp:positionV relativeFrom="paragraph">
                        <wp:posOffset>198120</wp:posOffset>
                      </wp:positionV>
                      <wp:extent cx="2324100" cy="0"/>
                      <wp:effectExtent l="0" t="0" r="0" b="0"/>
                      <wp:wrapNone/>
                      <wp:docPr id="111"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89312;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5iUJ7tQEAALkDAAAOAAAAZHJzL2Uyb0RvYy54bWysU9Gu0zAMfUfiH6K8s7YDIVStuw+7ghcE Exc+IDd11ogkjpywbn+Pk229CBBCiBc3Tnxsn2N3c3fyThyBksUwyG7VSgFB42jDYZBfPr998UaK lFUYlcMAgzxDknfb5882c+xhjRO6EUhwkpD6OQ5yyjn2TZP0BF6lFUYI/GiQvMrs0qEZSc2c3btm 3bavmxlpjIQaUuLb+8uj3Nb8xoDOH41JkIUbJPeWq6VqH4ttthvVH0jFyeprG+ofuvDKBi66pLpX WYlvZH9J5a0mTGjySqNv0BiroXJgNl37E5uHSUWoXFicFBeZ0v9Lqz8c9yTsyLPrOimC8jykh0zK HqYsdhgCS4gkuqLUHFPPgF3Y09VLcU+F9smQL18mJE5V3fOiLpyy0Hy5frl+1bU8BH17a56AkVJ+ B+hFOQzS2VCIq14d36fMxTj0FsJOaeRSup7y2UEJduETGCbDxbqKrmsEO0fiqHgBxq+VBueqkQVi rHMLqP0z6BpbYFBX62+BS3StiCEvQG8D0u+q5tOtVXOJv7G+cC20H3E810FUOXg/qkrXXS4L+KNf 4U9/3PY7AAAA//8DAFBLAwQUAAYACAAAACEA+XsVJN0AAAAJAQAADwAAAGRycy9kb3ducmV2Lnht bEyPzU7DMBCE70h9B2uRuFEnAdoS4lQVPyc4hMCBoxsvSdR4HcVuEnh6FnGgx5n9NDuTbWfbiREH 3zpSEC8jEEiVMy3VCt7fni43IHzQZHTnCBV8oYdtvjjLdGrcRK84lqEWHEI+1QqaEPpUSl81aLVf uh6Jb59usDqwHGppBj1xuO1kEkUraXVL/KHRPd43WB3Ko1Wwfnwui356ePku5FoWxejC5vCh1MX5 vLsDEXAO/zD81ufqkHOnvTuS8aJjndzEjCq4ihMQDFzfxmzs/wyZZ/J0Qf4DAAD//wMAUEsBAi0A FAAGAAgAAAAhALaDOJL+AAAA4QEAABMAAAAAAAAAAAAAAAAAAAAAAFtDb250ZW50X1R5cGVzXS54 bWxQSwECLQAUAAYACAAAACEAOP0h/9YAAACUAQAACwAAAAAAAAAAAAAAAAAvAQAAX3JlbHMvLnJl bHNQSwECLQAUAAYACAAAACEAeYlCe7UBAAC5AwAADgAAAAAAAAAAAAAAAAAuAgAAZHJzL2Uyb0Rv Yy54bWxQSwECLQAUAAYACAAAACEA+XsVJN0AAAAJAQAADwAAAAAAAAAAAAAAAAAPBAAAZHJzL2Rv d25yZXYueG1sUEsFBgAAAAAEAAQA8wAAABkFAAAAAA== " strokecolor="black [3040]"/>
                  </w:pict>
                </mc:Fallback>
              </mc:AlternateContent>
            </w:r>
            <w:r w:rsidRPr="00330A7E">
              <w:rPr>
                <w:rFonts w:ascii="Times New Roman" w:hAnsi="Times New Roman" w:cs="Times New Roman"/>
                <w:bCs/>
                <w:i/>
                <w:iCs/>
                <w:color w:val="000000" w:themeColor="text1"/>
                <w:sz w:val="24"/>
                <w:szCs w:val="24"/>
              </w:rPr>
              <w:t>Thời gian làm bài: 90 phút, không kể thời gian phát đề</w:t>
            </w:r>
          </w:p>
        </w:tc>
      </w:tr>
    </w:tbl>
    <w:p w14:paraId="72B6C162"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PHẦN I. Câu trắc nghiệm nhiều phương án lựa chọn</w:t>
      </w:r>
      <w:r w:rsidRPr="00330A7E">
        <w:rPr>
          <w:rFonts w:ascii="Times New Roman" w:hAnsi="Times New Roman" w:cs="Times New Roman"/>
          <w:sz w:val="24"/>
          <w:szCs w:val="24"/>
        </w:rPr>
        <w:t>. Thí sinh trả lời từ câu 1 đến câu 12. Mỗi câu hỏi thí sinh chỉ chọn một phương án.</w:t>
      </w:r>
    </w:p>
    <w:p w14:paraId="6825C8E8" w14:textId="77777777" w:rsidR="00ED397D" w:rsidRPr="00330A7E" w:rsidRDefault="00ED397D" w:rsidP="000E1E56">
      <w:pPr>
        <w:pStyle w:val="MTDisplayEquation"/>
        <w:numPr>
          <w:ilvl w:val="0"/>
          <w:numId w:val="40"/>
        </w:numPr>
        <w:tabs>
          <w:tab w:val="left" w:pos="992"/>
        </w:tabs>
        <w:spacing w:before="120" w:after="0"/>
        <w:jc w:val="both"/>
        <w:rPr>
          <w:spacing w:val="-8"/>
        </w:rPr>
      </w:pPr>
      <w:r w:rsidRPr="00330A7E">
        <w:rPr>
          <w:spacing w:val="-8"/>
        </w:rPr>
        <w:t xml:space="preserve"> </w:t>
      </w:r>
      <w:r w:rsidRPr="00330A7E">
        <w:rPr>
          <w:spacing w:val="-8"/>
        </w:rPr>
        <w:tab/>
        <w:t xml:space="preserve">[TD 1.1] Cho tứ diện ABCD. Gọi M là trung điểm của đoạn thẳng AB (Hình vẽ). Khi đó vectơ </w:t>
      </w:r>
      <w:r w:rsidRPr="00330A7E">
        <w:rPr>
          <w:spacing w:val="-8"/>
          <w:position w:val="-4"/>
        </w:rPr>
        <w:object w:dxaOrig="980" w:dyaOrig="320" w14:anchorId="247DDC0D">
          <v:shape id="_x0000_i3411" type="#_x0000_t75" style="width:48.75pt;height:15.75pt" o:ole="">
            <v:imagedata r:id="rId4221" o:title=""/>
          </v:shape>
          <o:OLEObject Type="Embed" ProgID="Equation.DSMT4" ShapeID="_x0000_i3411" DrawAspect="Content" ObjectID="_1796842475" r:id="rId4222"/>
        </w:object>
      </w:r>
      <w:r w:rsidRPr="00330A7E">
        <w:rPr>
          <w:spacing w:val="-8"/>
        </w:rPr>
        <w:t xml:space="preserve"> bằng</w:t>
      </w:r>
    </w:p>
    <w:p w14:paraId="0C995350" w14:textId="77777777" w:rsidR="00ED397D" w:rsidRPr="00330A7E" w:rsidRDefault="00ED397D" w:rsidP="00330A7E">
      <w:pPr>
        <w:spacing w:line="288" w:lineRule="auto"/>
        <w:rPr>
          <w:rFonts w:ascii="Times New Roman" w:hAnsi="Times New Roman" w:cs="Times New Roman"/>
          <w:spacing w:val="-8"/>
          <w:sz w:val="24"/>
          <w:szCs w:val="24"/>
        </w:rPr>
      </w:pPr>
      <w:r w:rsidRPr="00330A7E">
        <w:rPr>
          <w:rFonts w:ascii="Times New Roman" w:hAnsi="Times New Roman" w:cs="Times New Roman"/>
          <w:b/>
          <w:bCs/>
          <w:spacing w:val="-8"/>
          <w:sz w:val="24"/>
          <w:szCs w:val="24"/>
        </w:rPr>
        <w:t>A</w:t>
      </w:r>
      <w:r w:rsidRPr="00330A7E">
        <w:rPr>
          <w:rFonts w:ascii="Times New Roman" w:hAnsi="Times New Roman" w:cs="Times New Roman"/>
          <w:spacing w:val="-8"/>
          <w:sz w:val="24"/>
          <w:szCs w:val="24"/>
        </w:rPr>
        <w:t xml:space="preserve">. </w:t>
      </w:r>
      <w:r w:rsidRPr="00330A7E">
        <w:rPr>
          <w:rFonts w:ascii="Times New Roman" w:hAnsi="Times New Roman" w:cs="Times New Roman"/>
          <w:spacing w:val="-8"/>
          <w:position w:val="-4"/>
          <w:sz w:val="24"/>
          <w:szCs w:val="24"/>
        </w:rPr>
        <w:object w:dxaOrig="400" w:dyaOrig="320" w14:anchorId="0B6F974C">
          <v:shape id="_x0000_i3412" type="#_x0000_t75" style="width:19.5pt;height:15.75pt" o:ole="">
            <v:imagedata r:id="rId4223" o:title=""/>
          </v:shape>
          <o:OLEObject Type="Embed" ProgID="Equation.DSMT4" ShapeID="_x0000_i3412" DrawAspect="Content" ObjectID="_1796842476" r:id="rId4224"/>
        </w:object>
      </w:r>
      <w:r w:rsidRPr="00330A7E">
        <w:rPr>
          <w:rFonts w:ascii="Times New Roman" w:hAnsi="Times New Roman" w:cs="Times New Roman"/>
          <w:spacing w:val="-8"/>
          <w:sz w:val="24"/>
          <w:szCs w:val="24"/>
        </w:rPr>
        <w:t>.</w:t>
      </w:r>
      <w:r w:rsidRPr="00330A7E">
        <w:rPr>
          <w:rFonts w:ascii="Times New Roman" w:hAnsi="Times New Roman" w:cs="Times New Roman"/>
          <w:spacing w:val="-8"/>
          <w:sz w:val="24"/>
          <w:szCs w:val="24"/>
        </w:rPr>
        <w:tab/>
      </w:r>
      <w:r w:rsidRPr="00330A7E">
        <w:rPr>
          <w:rFonts w:ascii="Times New Roman" w:hAnsi="Times New Roman" w:cs="Times New Roman"/>
          <w:spacing w:val="-8"/>
          <w:sz w:val="24"/>
          <w:szCs w:val="24"/>
        </w:rPr>
        <w:tab/>
      </w:r>
      <w:r w:rsidRPr="00330A7E">
        <w:rPr>
          <w:rFonts w:ascii="Times New Roman" w:hAnsi="Times New Roman" w:cs="Times New Roman"/>
          <w:b/>
          <w:bCs/>
          <w:spacing w:val="-8"/>
          <w:sz w:val="24"/>
          <w:szCs w:val="24"/>
        </w:rPr>
        <w:t>В</w:t>
      </w:r>
      <w:r w:rsidRPr="00330A7E">
        <w:rPr>
          <w:rFonts w:ascii="Times New Roman" w:hAnsi="Times New Roman" w:cs="Times New Roman"/>
          <w:spacing w:val="-8"/>
          <w:sz w:val="24"/>
          <w:szCs w:val="24"/>
        </w:rPr>
        <w:t xml:space="preserve">. </w:t>
      </w:r>
      <w:r w:rsidRPr="00330A7E">
        <w:rPr>
          <w:rFonts w:ascii="Times New Roman" w:hAnsi="Times New Roman" w:cs="Times New Roman"/>
          <w:spacing w:val="-8"/>
          <w:position w:val="-6"/>
          <w:sz w:val="24"/>
          <w:szCs w:val="24"/>
        </w:rPr>
        <w:object w:dxaOrig="200" w:dyaOrig="340" w14:anchorId="530BF767">
          <v:shape id="_x0000_i3413" type="#_x0000_t75" style="width:10.5pt;height:18pt" o:ole="">
            <v:imagedata r:id="rId4225" o:title=""/>
          </v:shape>
          <o:OLEObject Type="Embed" ProgID="Equation.DSMT4" ShapeID="_x0000_i3413" DrawAspect="Content" ObjectID="_1796842477" r:id="rId4226"/>
        </w:object>
      </w:r>
      <w:r w:rsidRPr="00330A7E">
        <w:rPr>
          <w:rFonts w:ascii="Times New Roman" w:hAnsi="Times New Roman" w:cs="Times New Roman"/>
          <w:spacing w:val="-8"/>
          <w:sz w:val="24"/>
          <w:szCs w:val="24"/>
        </w:rPr>
        <w:t>.</w:t>
      </w:r>
      <w:r w:rsidRPr="00330A7E">
        <w:rPr>
          <w:rFonts w:ascii="Times New Roman" w:hAnsi="Times New Roman" w:cs="Times New Roman"/>
          <w:spacing w:val="-8"/>
          <w:sz w:val="24"/>
          <w:szCs w:val="24"/>
        </w:rPr>
        <w:tab/>
      </w:r>
      <w:r w:rsidRPr="00330A7E">
        <w:rPr>
          <w:rFonts w:ascii="Times New Roman" w:hAnsi="Times New Roman" w:cs="Times New Roman"/>
          <w:spacing w:val="-8"/>
          <w:sz w:val="24"/>
          <w:szCs w:val="24"/>
        </w:rPr>
        <w:tab/>
      </w:r>
      <w:r w:rsidRPr="00330A7E">
        <w:rPr>
          <w:rFonts w:ascii="Times New Roman" w:hAnsi="Times New Roman" w:cs="Times New Roman"/>
          <w:spacing w:val="-8"/>
          <w:sz w:val="24"/>
          <w:szCs w:val="24"/>
        </w:rPr>
        <w:tab/>
      </w:r>
      <w:r w:rsidRPr="00330A7E">
        <w:rPr>
          <w:rFonts w:ascii="Times New Roman" w:hAnsi="Times New Roman" w:cs="Times New Roman"/>
          <w:b/>
          <w:bCs/>
          <w:spacing w:val="-8"/>
          <w:sz w:val="24"/>
          <w:szCs w:val="24"/>
        </w:rPr>
        <w:t>C</w:t>
      </w:r>
      <w:r w:rsidRPr="00330A7E">
        <w:rPr>
          <w:rFonts w:ascii="Times New Roman" w:hAnsi="Times New Roman" w:cs="Times New Roman"/>
          <w:spacing w:val="-8"/>
          <w:sz w:val="24"/>
          <w:szCs w:val="24"/>
        </w:rPr>
        <w:t xml:space="preserve">. </w:t>
      </w:r>
      <w:r w:rsidRPr="00330A7E">
        <w:rPr>
          <w:rFonts w:ascii="Times New Roman" w:hAnsi="Times New Roman" w:cs="Times New Roman"/>
          <w:spacing w:val="-8"/>
          <w:position w:val="-4"/>
          <w:sz w:val="24"/>
          <w:szCs w:val="24"/>
        </w:rPr>
        <w:object w:dxaOrig="380" w:dyaOrig="320" w14:anchorId="0D1F1E7C">
          <v:shape id="_x0000_i3414" type="#_x0000_t75" style="width:18.75pt;height:15.75pt" o:ole="">
            <v:imagedata r:id="rId4227" o:title=""/>
          </v:shape>
          <o:OLEObject Type="Embed" ProgID="Equation.DSMT4" ShapeID="_x0000_i3414" DrawAspect="Content" ObjectID="_1796842478" r:id="rId4228"/>
        </w:object>
      </w:r>
      <w:r w:rsidRPr="00330A7E">
        <w:rPr>
          <w:rFonts w:ascii="Times New Roman" w:hAnsi="Times New Roman" w:cs="Times New Roman"/>
          <w:spacing w:val="-8"/>
          <w:sz w:val="24"/>
          <w:szCs w:val="24"/>
        </w:rPr>
        <w:t>.</w:t>
      </w:r>
      <w:r w:rsidRPr="00330A7E">
        <w:rPr>
          <w:rFonts w:ascii="Times New Roman" w:hAnsi="Times New Roman" w:cs="Times New Roman"/>
          <w:spacing w:val="-8"/>
          <w:sz w:val="24"/>
          <w:szCs w:val="24"/>
        </w:rPr>
        <w:tab/>
      </w:r>
      <w:r w:rsidRPr="00330A7E">
        <w:rPr>
          <w:rFonts w:ascii="Times New Roman" w:hAnsi="Times New Roman" w:cs="Times New Roman"/>
          <w:spacing w:val="-8"/>
          <w:sz w:val="24"/>
          <w:szCs w:val="24"/>
        </w:rPr>
        <w:tab/>
      </w:r>
      <w:r w:rsidRPr="00330A7E">
        <w:rPr>
          <w:rFonts w:ascii="Times New Roman" w:hAnsi="Times New Roman" w:cs="Times New Roman"/>
          <w:spacing w:val="-8"/>
          <w:sz w:val="24"/>
          <w:szCs w:val="24"/>
        </w:rPr>
        <w:tab/>
      </w:r>
      <w:r w:rsidRPr="00330A7E">
        <w:rPr>
          <w:rFonts w:ascii="Times New Roman" w:hAnsi="Times New Roman" w:cs="Times New Roman"/>
          <w:b/>
          <w:bCs/>
          <w:spacing w:val="-8"/>
          <w:sz w:val="24"/>
          <w:szCs w:val="24"/>
        </w:rPr>
        <w:t>D</w:t>
      </w:r>
      <w:r w:rsidRPr="00330A7E">
        <w:rPr>
          <w:rFonts w:ascii="Times New Roman" w:hAnsi="Times New Roman" w:cs="Times New Roman"/>
          <w:spacing w:val="-8"/>
          <w:sz w:val="24"/>
          <w:szCs w:val="24"/>
        </w:rPr>
        <w:t xml:space="preserve">. </w:t>
      </w:r>
      <w:r w:rsidRPr="00330A7E">
        <w:rPr>
          <w:rFonts w:ascii="Times New Roman" w:hAnsi="Times New Roman" w:cs="Times New Roman"/>
          <w:spacing w:val="-8"/>
          <w:position w:val="-4"/>
          <w:sz w:val="24"/>
          <w:szCs w:val="24"/>
        </w:rPr>
        <w:object w:dxaOrig="540" w:dyaOrig="320" w14:anchorId="7DE13C62">
          <v:shape id="_x0000_i3415" type="#_x0000_t75" style="width:27pt;height:15.75pt" o:ole="">
            <v:imagedata r:id="rId4229" o:title=""/>
          </v:shape>
          <o:OLEObject Type="Embed" ProgID="Equation.DSMT4" ShapeID="_x0000_i3415" DrawAspect="Content" ObjectID="_1796842479" r:id="rId4230"/>
        </w:object>
      </w:r>
      <w:r w:rsidRPr="00330A7E">
        <w:rPr>
          <w:rFonts w:ascii="Times New Roman" w:hAnsi="Times New Roman" w:cs="Times New Roman"/>
          <w:spacing w:val="-8"/>
          <w:sz w:val="24"/>
          <w:szCs w:val="24"/>
        </w:rPr>
        <w:t>.</w:t>
      </w:r>
    </w:p>
    <w:p w14:paraId="711DCE2B" w14:textId="77777777" w:rsidR="00ED397D" w:rsidRPr="00330A7E" w:rsidRDefault="00ED397D" w:rsidP="00330A7E">
      <w:pPr>
        <w:spacing w:line="288" w:lineRule="auto"/>
        <w:jc w:val="center"/>
        <w:rPr>
          <w:rFonts w:ascii="Times New Roman" w:hAnsi="Times New Roman" w:cs="Times New Roman"/>
          <w:noProof/>
          <w:spacing w:val="-8"/>
          <w:sz w:val="24"/>
          <w:szCs w:val="24"/>
        </w:rPr>
      </w:pPr>
      <w:r w:rsidRPr="00330A7E">
        <w:rPr>
          <w:rFonts w:ascii="Times New Roman" w:hAnsi="Times New Roman" w:cs="Times New Roman"/>
          <w:noProof/>
          <w:spacing w:val="-8"/>
          <w:sz w:val="24"/>
          <w:szCs w:val="24"/>
          <w:lang w:eastAsia="en-US"/>
        </w:rPr>
        <w:lastRenderedPageBreak/>
        <w:drawing>
          <wp:inline distT="0" distB="0" distL="0" distR="0" wp14:anchorId="2C19C03A" wp14:editId="72F04C2E">
            <wp:extent cx="1476375" cy="1704975"/>
            <wp:effectExtent l="0" t="0" r="9525" b="9525"/>
            <wp:docPr id="1301619856" name="Picture 1301619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31">
                      <a:extLst>
                        <a:ext uri="{28A0092B-C50C-407E-A947-70E740481C1C}">
                          <a14:useLocalDpi xmlns:a14="http://schemas.microsoft.com/office/drawing/2010/main" val="0"/>
                        </a:ext>
                      </a:extLst>
                    </a:blip>
                    <a:srcRect/>
                    <a:stretch>
                      <a:fillRect/>
                    </a:stretch>
                  </pic:blipFill>
                  <pic:spPr bwMode="auto">
                    <a:xfrm>
                      <a:off x="0" y="0"/>
                      <a:ext cx="1476375" cy="1704975"/>
                    </a:xfrm>
                    <a:prstGeom prst="rect">
                      <a:avLst/>
                    </a:prstGeom>
                    <a:noFill/>
                    <a:ln>
                      <a:noFill/>
                    </a:ln>
                  </pic:spPr>
                </pic:pic>
              </a:graphicData>
            </a:graphic>
          </wp:inline>
        </w:drawing>
      </w:r>
    </w:p>
    <w:p w14:paraId="1F7B4AF9" w14:textId="77777777" w:rsidR="00ED397D" w:rsidRPr="00330A7E" w:rsidRDefault="00ED397D" w:rsidP="000E1E56">
      <w:pPr>
        <w:pStyle w:val="MTDisplayEquation"/>
        <w:numPr>
          <w:ilvl w:val="0"/>
          <w:numId w:val="40"/>
        </w:numPr>
        <w:tabs>
          <w:tab w:val="left" w:pos="992"/>
        </w:tabs>
        <w:spacing w:before="120" w:after="0"/>
        <w:jc w:val="both"/>
        <w:rPr>
          <w:spacing w:val="-8"/>
        </w:rPr>
      </w:pPr>
      <w:r w:rsidRPr="00330A7E">
        <w:rPr>
          <w:spacing w:val="-8"/>
        </w:rPr>
        <w:t>[TD 1.1] Trong không gian Oxyz, cho mặt phẳng (P): x - 3y - 4z + 1 = 0. Một vectơ pháp tuyến của mặt phẳng (P) có toạ độ là</w:t>
      </w:r>
    </w:p>
    <w:p w14:paraId="57F7F5F7" w14:textId="77777777" w:rsidR="00ED397D" w:rsidRPr="00330A7E" w:rsidRDefault="00ED397D" w:rsidP="00330A7E">
      <w:pPr>
        <w:spacing w:line="288" w:lineRule="auto"/>
        <w:rPr>
          <w:rFonts w:ascii="Times New Roman" w:hAnsi="Times New Roman" w:cs="Times New Roman"/>
          <w:spacing w:val="-8"/>
          <w:sz w:val="24"/>
          <w:szCs w:val="24"/>
        </w:rPr>
      </w:pPr>
      <w:r w:rsidRPr="00330A7E">
        <w:rPr>
          <w:rFonts w:ascii="Times New Roman" w:hAnsi="Times New Roman" w:cs="Times New Roman"/>
          <w:b/>
          <w:bCs/>
          <w:spacing w:val="-8"/>
          <w:sz w:val="24"/>
          <w:szCs w:val="24"/>
        </w:rPr>
        <w:t>Α</w:t>
      </w:r>
      <w:r w:rsidRPr="00330A7E">
        <w:rPr>
          <w:rFonts w:ascii="Times New Roman" w:hAnsi="Times New Roman" w:cs="Times New Roman"/>
          <w:spacing w:val="-8"/>
          <w:sz w:val="24"/>
          <w:szCs w:val="24"/>
        </w:rPr>
        <w:t>. (1; -3; 4).</w:t>
      </w:r>
      <w:r w:rsidRPr="00330A7E">
        <w:rPr>
          <w:rFonts w:ascii="Times New Roman" w:hAnsi="Times New Roman" w:cs="Times New Roman"/>
          <w:spacing w:val="-8"/>
          <w:sz w:val="24"/>
          <w:szCs w:val="24"/>
        </w:rPr>
        <w:tab/>
      </w:r>
      <w:r w:rsidRPr="00330A7E">
        <w:rPr>
          <w:rFonts w:ascii="Times New Roman" w:hAnsi="Times New Roman" w:cs="Times New Roman"/>
          <w:spacing w:val="-8"/>
          <w:sz w:val="24"/>
          <w:szCs w:val="24"/>
        </w:rPr>
        <w:tab/>
      </w:r>
      <w:r w:rsidRPr="00330A7E">
        <w:rPr>
          <w:rFonts w:ascii="Times New Roman" w:hAnsi="Times New Roman" w:cs="Times New Roman"/>
          <w:b/>
          <w:bCs/>
          <w:spacing w:val="-8"/>
          <w:sz w:val="24"/>
          <w:szCs w:val="24"/>
        </w:rPr>
        <w:t>Β</w:t>
      </w:r>
      <w:r w:rsidRPr="00330A7E">
        <w:rPr>
          <w:rFonts w:ascii="Times New Roman" w:hAnsi="Times New Roman" w:cs="Times New Roman"/>
          <w:spacing w:val="-8"/>
          <w:sz w:val="24"/>
          <w:szCs w:val="24"/>
        </w:rPr>
        <w:t>. (1; 3; 4).</w:t>
      </w:r>
      <w:r w:rsidRPr="00330A7E">
        <w:rPr>
          <w:rFonts w:ascii="Times New Roman" w:hAnsi="Times New Roman" w:cs="Times New Roman"/>
          <w:spacing w:val="-8"/>
          <w:sz w:val="24"/>
          <w:szCs w:val="24"/>
        </w:rPr>
        <w:tab/>
      </w:r>
      <w:r w:rsidRPr="00330A7E">
        <w:rPr>
          <w:rFonts w:ascii="Times New Roman" w:hAnsi="Times New Roman" w:cs="Times New Roman"/>
          <w:spacing w:val="-8"/>
          <w:sz w:val="24"/>
          <w:szCs w:val="24"/>
        </w:rPr>
        <w:tab/>
      </w:r>
      <w:r w:rsidRPr="00330A7E">
        <w:rPr>
          <w:rFonts w:ascii="Times New Roman" w:hAnsi="Times New Roman" w:cs="Times New Roman"/>
          <w:b/>
          <w:bCs/>
          <w:spacing w:val="-8"/>
          <w:sz w:val="24"/>
          <w:szCs w:val="24"/>
        </w:rPr>
        <w:t>C</w:t>
      </w:r>
      <w:r w:rsidRPr="00330A7E">
        <w:rPr>
          <w:rFonts w:ascii="Times New Roman" w:hAnsi="Times New Roman" w:cs="Times New Roman"/>
          <w:spacing w:val="-8"/>
          <w:sz w:val="24"/>
          <w:szCs w:val="24"/>
        </w:rPr>
        <w:t xml:space="preserve">. (-1; -3; 4). </w:t>
      </w:r>
      <w:r w:rsidRPr="00330A7E">
        <w:rPr>
          <w:rFonts w:ascii="Times New Roman" w:hAnsi="Times New Roman" w:cs="Times New Roman"/>
          <w:spacing w:val="-8"/>
          <w:sz w:val="24"/>
          <w:szCs w:val="24"/>
        </w:rPr>
        <w:tab/>
      </w:r>
      <w:r w:rsidRPr="00330A7E">
        <w:rPr>
          <w:rFonts w:ascii="Times New Roman" w:hAnsi="Times New Roman" w:cs="Times New Roman"/>
          <w:spacing w:val="-8"/>
          <w:sz w:val="24"/>
          <w:szCs w:val="24"/>
        </w:rPr>
        <w:tab/>
      </w:r>
      <w:r w:rsidRPr="00330A7E">
        <w:rPr>
          <w:rFonts w:ascii="Times New Roman" w:hAnsi="Times New Roman" w:cs="Times New Roman"/>
          <w:b/>
          <w:bCs/>
          <w:spacing w:val="-8"/>
          <w:sz w:val="24"/>
          <w:szCs w:val="24"/>
        </w:rPr>
        <w:t>D</w:t>
      </w:r>
      <w:r w:rsidRPr="00330A7E">
        <w:rPr>
          <w:rFonts w:ascii="Times New Roman" w:hAnsi="Times New Roman" w:cs="Times New Roman"/>
          <w:spacing w:val="-8"/>
          <w:sz w:val="24"/>
          <w:szCs w:val="24"/>
        </w:rPr>
        <w:t>. (1; -3; -4).</w:t>
      </w:r>
    </w:p>
    <w:p w14:paraId="5EA3F7D2" w14:textId="77777777" w:rsidR="00ED397D" w:rsidRPr="00330A7E" w:rsidRDefault="00ED397D" w:rsidP="000E1E56">
      <w:pPr>
        <w:pStyle w:val="MTDisplayEquation"/>
        <w:numPr>
          <w:ilvl w:val="0"/>
          <w:numId w:val="40"/>
        </w:numPr>
        <w:tabs>
          <w:tab w:val="left" w:pos="992"/>
        </w:tabs>
        <w:spacing w:before="120" w:after="0"/>
        <w:jc w:val="both"/>
        <w:rPr>
          <w:noProof/>
          <w:spacing w:val="-8"/>
        </w:rPr>
      </w:pPr>
      <w:r w:rsidRPr="00330A7E">
        <w:rPr>
          <w:noProof/>
          <w:spacing w:val="-8"/>
        </w:rPr>
        <w:tab/>
      </w:r>
      <w:r w:rsidRPr="00330A7E">
        <w:rPr>
          <w:spacing w:val="-8"/>
        </w:rPr>
        <w:t xml:space="preserve">[TD 1.2] </w:t>
      </w:r>
      <w:r w:rsidRPr="00330A7E">
        <w:rPr>
          <w:noProof/>
          <w:spacing w:val="-8"/>
        </w:rPr>
        <w:t>Trong không gian Oxyz, cho điểm A (1; 2; -1) và mặt phẳng (P): x + 2y + z = 0. Mặt phẳng (Q) qua A và song song với mặt phẳng (P) có phương trình là</w:t>
      </w:r>
    </w:p>
    <w:p w14:paraId="53670D21" w14:textId="77777777" w:rsidR="00ED397D" w:rsidRPr="00330A7E" w:rsidRDefault="00ED397D" w:rsidP="00330A7E">
      <w:pPr>
        <w:spacing w:line="288" w:lineRule="auto"/>
        <w:rPr>
          <w:rFonts w:ascii="Times New Roman" w:hAnsi="Times New Roman" w:cs="Times New Roman"/>
          <w:noProof/>
          <w:spacing w:val="-8"/>
          <w:sz w:val="24"/>
          <w:szCs w:val="24"/>
        </w:rPr>
      </w:pPr>
      <w:r w:rsidRPr="00330A7E">
        <w:rPr>
          <w:rFonts w:ascii="Times New Roman" w:hAnsi="Times New Roman" w:cs="Times New Roman"/>
          <w:b/>
          <w:bCs/>
          <w:noProof/>
          <w:spacing w:val="-8"/>
          <w:sz w:val="24"/>
          <w:szCs w:val="24"/>
        </w:rPr>
        <w:t>A</w:t>
      </w:r>
      <w:r w:rsidRPr="00330A7E">
        <w:rPr>
          <w:rFonts w:ascii="Times New Roman" w:hAnsi="Times New Roman" w:cs="Times New Roman"/>
          <w:noProof/>
          <w:spacing w:val="-8"/>
          <w:sz w:val="24"/>
          <w:szCs w:val="24"/>
        </w:rPr>
        <w:t>. x + 2y + z - 1 = 0.</w:t>
      </w:r>
      <w:r w:rsidRPr="00330A7E">
        <w:rPr>
          <w:rFonts w:ascii="Times New Roman" w:hAnsi="Times New Roman" w:cs="Times New Roman"/>
          <w:noProof/>
          <w:spacing w:val="-8"/>
          <w:sz w:val="24"/>
          <w:szCs w:val="24"/>
        </w:rPr>
        <w:tab/>
      </w:r>
      <w:r w:rsidRPr="00330A7E">
        <w:rPr>
          <w:rFonts w:ascii="Times New Roman" w:hAnsi="Times New Roman" w:cs="Times New Roman"/>
          <w:b/>
          <w:bCs/>
          <w:noProof/>
          <w:spacing w:val="-8"/>
          <w:sz w:val="24"/>
          <w:szCs w:val="24"/>
        </w:rPr>
        <w:t>B</w:t>
      </w:r>
      <w:r w:rsidRPr="00330A7E">
        <w:rPr>
          <w:rFonts w:ascii="Times New Roman" w:hAnsi="Times New Roman" w:cs="Times New Roman"/>
          <w:noProof/>
          <w:spacing w:val="-8"/>
          <w:sz w:val="24"/>
          <w:szCs w:val="24"/>
        </w:rPr>
        <w:t>. x + 2y + z + 4 = 0.</w:t>
      </w:r>
      <w:r w:rsidRPr="00330A7E">
        <w:rPr>
          <w:rFonts w:ascii="Times New Roman" w:hAnsi="Times New Roman" w:cs="Times New Roman"/>
          <w:noProof/>
          <w:spacing w:val="-8"/>
          <w:sz w:val="24"/>
          <w:szCs w:val="24"/>
        </w:rPr>
        <w:tab/>
      </w:r>
      <w:r w:rsidRPr="00330A7E">
        <w:rPr>
          <w:rFonts w:ascii="Times New Roman" w:hAnsi="Times New Roman" w:cs="Times New Roman"/>
          <w:b/>
          <w:bCs/>
          <w:noProof/>
          <w:spacing w:val="-8"/>
          <w:sz w:val="24"/>
          <w:szCs w:val="24"/>
        </w:rPr>
        <w:t>C</w:t>
      </w:r>
      <w:r w:rsidRPr="00330A7E">
        <w:rPr>
          <w:rFonts w:ascii="Times New Roman" w:hAnsi="Times New Roman" w:cs="Times New Roman"/>
          <w:noProof/>
          <w:spacing w:val="-8"/>
          <w:sz w:val="24"/>
          <w:szCs w:val="24"/>
        </w:rPr>
        <w:t>.x + 2y + z – 6 = 0.</w:t>
      </w:r>
      <w:r w:rsidRPr="00330A7E">
        <w:rPr>
          <w:rFonts w:ascii="Times New Roman" w:hAnsi="Times New Roman" w:cs="Times New Roman"/>
          <w:noProof/>
          <w:spacing w:val="-8"/>
          <w:sz w:val="24"/>
          <w:szCs w:val="24"/>
        </w:rPr>
        <w:tab/>
      </w:r>
      <w:r w:rsidRPr="00330A7E">
        <w:rPr>
          <w:rFonts w:ascii="Times New Roman" w:hAnsi="Times New Roman" w:cs="Times New Roman"/>
          <w:noProof/>
          <w:spacing w:val="-8"/>
          <w:sz w:val="24"/>
          <w:szCs w:val="24"/>
        </w:rPr>
        <w:tab/>
      </w:r>
      <w:r w:rsidRPr="00330A7E">
        <w:rPr>
          <w:rFonts w:ascii="Times New Roman" w:hAnsi="Times New Roman" w:cs="Times New Roman"/>
          <w:b/>
          <w:bCs/>
          <w:noProof/>
          <w:spacing w:val="-8"/>
          <w:sz w:val="24"/>
          <w:szCs w:val="24"/>
        </w:rPr>
        <w:t>D</w:t>
      </w:r>
      <w:r w:rsidRPr="00330A7E">
        <w:rPr>
          <w:rFonts w:ascii="Times New Roman" w:hAnsi="Times New Roman" w:cs="Times New Roman"/>
          <w:noProof/>
          <w:spacing w:val="-8"/>
          <w:sz w:val="24"/>
          <w:szCs w:val="24"/>
        </w:rPr>
        <w:t>. x + 2y + z – 4 = 0.</w:t>
      </w:r>
    </w:p>
    <w:p w14:paraId="336F7CA9" w14:textId="77777777" w:rsidR="00ED397D" w:rsidRPr="00330A7E" w:rsidRDefault="00ED397D" w:rsidP="000E1E56">
      <w:pPr>
        <w:pStyle w:val="MTDisplayEquation"/>
        <w:numPr>
          <w:ilvl w:val="0"/>
          <w:numId w:val="40"/>
        </w:numPr>
        <w:tabs>
          <w:tab w:val="left" w:pos="992"/>
        </w:tabs>
        <w:spacing w:before="120" w:after="0"/>
        <w:jc w:val="both"/>
      </w:pPr>
      <w:r w:rsidRPr="00330A7E">
        <w:rPr>
          <w:b/>
        </w:rPr>
        <w:t xml:space="preserve">[TD 1.2] . </w:t>
      </w:r>
      <w:r w:rsidRPr="00330A7E">
        <w:t xml:space="preserve">Họ tất cả các nguyên hàm của hàm số </w:t>
      </w:r>
      <w:r w:rsidRPr="00330A7E">
        <w:rPr>
          <w:position w:val="-14"/>
        </w:rPr>
        <w:object w:dxaOrig="1380" w:dyaOrig="400" w14:anchorId="44D6646D">
          <v:shape id="_x0000_i3416" type="#_x0000_t75" style="width:68.25pt;height:19.5pt" o:ole="">
            <v:imagedata r:id="rId4232" o:title=""/>
          </v:shape>
          <o:OLEObject Type="Embed" ProgID="Equation.DSMT4" ShapeID="_x0000_i3416" DrawAspect="Content" ObjectID="_1796842480" r:id="rId4233"/>
        </w:object>
      </w:r>
      <w:r w:rsidRPr="00330A7E">
        <w:t xml:space="preserve"> là</w:t>
      </w:r>
    </w:p>
    <w:p w14:paraId="570E38C8" w14:textId="77777777" w:rsidR="00ED397D" w:rsidRPr="00330A7E" w:rsidRDefault="00ED397D" w:rsidP="00330A7E">
      <w:pPr>
        <w:tabs>
          <w:tab w:val="left" w:pos="2835"/>
          <w:tab w:val="left" w:pos="5386"/>
          <w:tab w:val="left" w:pos="7937"/>
        </w:tabs>
        <w:spacing w:after="0" w:line="240" w:lineRule="auto"/>
        <w:ind w:left="283"/>
        <w:jc w:val="both"/>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position w:val="-6"/>
          <w:sz w:val="24"/>
          <w:szCs w:val="24"/>
        </w:rPr>
        <w:object w:dxaOrig="1180" w:dyaOrig="340" w14:anchorId="6FD787EE">
          <v:shape id="_x0000_i3417" type="#_x0000_t75" style="width:60pt;height:18pt" o:ole="">
            <v:imagedata r:id="rId4234" o:title=""/>
          </v:shape>
          <o:OLEObject Type="Embed" ProgID="Equation.DSMT4" ShapeID="_x0000_i3417" DrawAspect="Content" ObjectID="_1796842481" r:id="rId4235"/>
        </w:object>
      </w:r>
      <w:r w:rsidRPr="00330A7E">
        <w:rPr>
          <w:rFonts w:ascii="Times New Roman" w:hAnsi="Times New Roman" w:cs="Times New Roman"/>
          <w:b/>
          <w:sz w:val="24"/>
          <w:szCs w:val="24"/>
        </w:rPr>
        <w:tab/>
        <w:t xml:space="preserve">B. </w:t>
      </w:r>
      <w:r w:rsidRPr="00330A7E">
        <w:rPr>
          <w:rFonts w:ascii="Times New Roman" w:hAnsi="Times New Roman" w:cs="Times New Roman"/>
          <w:position w:val="-6"/>
          <w:sz w:val="24"/>
          <w:szCs w:val="24"/>
        </w:rPr>
        <w:object w:dxaOrig="1300" w:dyaOrig="340" w14:anchorId="3A86A99A">
          <v:shape id="_x0000_i3418" type="#_x0000_t75" style="width:65.25pt;height:18pt" o:ole="">
            <v:imagedata r:id="rId4236" o:title=""/>
          </v:shape>
          <o:OLEObject Type="Embed" ProgID="Equation.DSMT4" ShapeID="_x0000_i3418" DrawAspect="Content" ObjectID="_1796842482" r:id="rId4237"/>
        </w:object>
      </w:r>
      <w:r w:rsidRPr="00330A7E">
        <w:rPr>
          <w:rFonts w:ascii="Times New Roman" w:hAnsi="Times New Roman" w:cs="Times New Roman"/>
          <w:b/>
          <w:sz w:val="24"/>
          <w:szCs w:val="24"/>
        </w:rPr>
        <w:tab/>
        <w:t xml:space="preserve">C. </w:t>
      </w:r>
      <w:r w:rsidRPr="00330A7E">
        <w:rPr>
          <w:rFonts w:ascii="Times New Roman" w:hAnsi="Times New Roman" w:cs="Times New Roman"/>
          <w:position w:val="-6"/>
          <w:sz w:val="24"/>
          <w:szCs w:val="24"/>
        </w:rPr>
        <w:object w:dxaOrig="859" w:dyaOrig="340" w14:anchorId="5B254166">
          <v:shape id="_x0000_i3419" type="#_x0000_t75" style="width:42.75pt;height:18pt" o:ole="">
            <v:imagedata r:id="rId4238" o:title=""/>
          </v:shape>
          <o:OLEObject Type="Embed" ProgID="Equation.DSMT4" ShapeID="_x0000_i3419" DrawAspect="Content" ObjectID="_1796842483" r:id="rId4239"/>
        </w:object>
      </w:r>
      <w:r w:rsidRPr="00330A7E">
        <w:rPr>
          <w:rFonts w:ascii="Times New Roman" w:hAnsi="Times New Roman" w:cs="Times New Roman"/>
          <w:b/>
          <w:sz w:val="24"/>
          <w:szCs w:val="24"/>
        </w:rPr>
        <w:tab/>
        <w:t xml:space="preserve">D. </w:t>
      </w:r>
      <w:r w:rsidRPr="00330A7E">
        <w:rPr>
          <w:rFonts w:ascii="Times New Roman" w:hAnsi="Times New Roman" w:cs="Times New Roman"/>
          <w:position w:val="-6"/>
          <w:sz w:val="24"/>
          <w:szCs w:val="24"/>
        </w:rPr>
        <w:object w:dxaOrig="720" w:dyaOrig="340" w14:anchorId="3F4AD8B2">
          <v:shape id="_x0000_i3420" type="#_x0000_t75" style="width:36.75pt;height:18pt" o:ole="">
            <v:imagedata r:id="rId4240" o:title=""/>
          </v:shape>
          <o:OLEObject Type="Embed" ProgID="Equation.DSMT4" ShapeID="_x0000_i3420" DrawAspect="Content" ObjectID="_1796842484" r:id="rId4241"/>
        </w:object>
      </w:r>
    </w:p>
    <w:p w14:paraId="57A5453E" w14:textId="77777777" w:rsidR="00ED397D" w:rsidRPr="00330A7E" w:rsidRDefault="00ED397D" w:rsidP="000E1E56">
      <w:pPr>
        <w:pStyle w:val="MTDisplayEquation"/>
        <w:numPr>
          <w:ilvl w:val="0"/>
          <w:numId w:val="40"/>
        </w:numPr>
        <w:tabs>
          <w:tab w:val="left" w:pos="992"/>
        </w:tabs>
        <w:spacing w:before="120" w:after="0"/>
        <w:jc w:val="both"/>
      </w:pPr>
      <w:r w:rsidRPr="00330A7E">
        <w:rPr>
          <w:b/>
        </w:rPr>
        <w:t xml:space="preserve">[TD 2.1]. </w:t>
      </w:r>
      <w:r w:rsidRPr="00330A7E">
        <w:t xml:space="preserve">Cho hàm số </w:t>
      </w:r>
      <w:r w:rsidRPr="00330A7E">
        <w:rPr>
          <w:position w:val="-14"/>
        </w:rPr>
        <w:object w:dxaOrig="580" w:dyaOrig="400" w14:anchorId="3567FB0F">
          <v:shape id="_x0000_i3421" type="#_x0000_t75" style="width:27.75pt;height:19.5pt" o:ole="">
            <v:imagedata r:id="rId4242" o:title=""/>
          </v:shape>
          <o:OLEObject Type="Embed" ProgID="Equation.DSMT4" ShapeID="_x0000_i3421" DrawAspect="Content" ObjectID="_1796842485" r:id="rId4243"/>
        </w:object>
      </w:r>
      <w:r w:rsidRPr="00330A7E">
        <w:t xml:space="preserve"> liên tục trên </w:t>
      </w:r>
      <w:r w:rsidRPr="00330A7E">
        <w:rPr>
          <w:position w:val="-4"/>
        </w:rPr>
        <w:object w:dxaOrig="260" w:dyaOrig="260" w14:anchorId="7117327B">
          <v:shape id="_x0000_i3422" type="#_x0000_t75" style="width:12.75pt;height:12.75pt" o:ole="">
            <v:imagedata r:id="rId4244" o:title=""/>
          </v:shape>
          <o:OLEObject Type="Embed" ProgID="Equation.DSMT4" ShapeID="_x0000_i3422" DrawAspect="Content" ObjectID="_1796842486" r:id="rId4245"/>
        </w:object>
      </w:r>
      <w:r w:rsidRPr="00330A7E">
        <w:t xml:space="preserve">. Gọi </w:t>
      </w:r>
      <w:r w:rsidRPr="00330A7E">
        <w:rPr>
          <w:position w:val="-6"/>
        </w:rPr>
        <w:object w:dxaOrig="220" w:dyaOrig="279" w14:anchorId="21F89631">
          <v:shape id="_x0000_i3423" type="#_x0000_t75" style="width:11.25pt;height:12.75pt" o:ole="">
            <v:imagedata r:id="rId4246" o:title=""/>
          </v:shape>
          <o:OLEObject Type="Embed" ProgID="Equation.DSMT4" ShapeID="_x0000_i3423" DrawAspect="Content" ObjectID="_1796842487" r:id="rId4247"/>
        </w:object>
      </w:r>
      <w:r w:rsidRPr="00330A7E">
        <w:t xml:space="preserve"> là diện tích hình phẳng giới hạn bởi các đường </w:t>
      </w:r>
      <w:r w:rsidRPr="00330A7E">
        <w:rPr>
          <w:position w:val="-14"/>
        </w:rPr>
        <w:object w:dxaOrig="2240" w:dyaOrig="400" w14:anchorId="58A692DE">
          <v:shape id="_x0000_i3424" type="#_x0000_t75" style="width:112.5pt;height:19.5pt" o:ole="">
            <v:imagedata r:id="rId4248" o:title=""/>
          </v:shape>
          <o:OLEObject Type="Embed" ProgID="Equation.DSMT4" ShapeID="_x0000_i3424" DrawAspect="Content" ObjectID="_1796842488" r:id="rId4249"/>
        </w:object>
      </w:r>
      <w:r w:rsidRPr="00330A7E">
        <w:t xml:space="preserve"> và </w:t>
      </w:r>
      <w:r w:rsidRPr="00330A7E">
        <w:rPr>
          <w:position w:val="-6"/>
        </w:rPr>
        <w:object w:dxaOrig="560" w:dyaOrig="279" w14:anchorId="095D29EA">
          <v:shape id="_x0000_i3425" type="#_x0000_t75" style="width:27.75pt;height:12.75pt" o:ole="">
            <v:imagedata r:id="rId4250" o:title=""/>
          </v:shape>
          <o:OLEObject Type="Embed" ProgID="Equation.DSMT4" ShapeID="_x0000_i3425" DrawAspect="Content" ObjectID="_1796842489" r:id="rId4251"/>
        </w:object>
      </w:r>
      <w:r w:rsidRPr="00330A7E">
        <w:t xml:space="preserve"> (như hình vẽ bên). Mệnh đề nào dưới đây là đúng?</w:t>
      </w:r>
    </w:p>
    <w:p w14:paraId="7A5E4DA3" w14:textId="77777777" w:rsidR="00ED397D" w:rsidRPr="00330A7E" w:rsidRDefault="00ED397D" w:rsidP="00330A7E">
      <w:pPr>
        <w:spacing w:after="0" w:line="240" w:lineRule="auto"/>
        <w:ind w:left="283"/>
        <w:contextualSpacing/>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07A77C1F" wp14:editId="3F516B08">
            <wp:extent cx="1990725" cy="1362075"/>
            <wp:effectExtent l="0" t="0" r="9525" b="9525"/>
            <wp:docPr id="1301619857" name="Picture 1301619857" descr="C:\Users\SV\AppData\Local\Temp\geogeb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V\AppData\Local\Temp\geogebra.png"/>
                    <pic:cNvPicPr>
                      <a:picLocks noChangeAspect="1" noChangeArrowheads="1"/>
                    </pic:cNvPicPr>
                  </pic:nvPicPr>
                  <pic:blipFill>
                    <a:blip r:embed="rId4252" cstate="print">
                      <a:extLst>
                        <a:ext uri="{28A0092B-C50C-407E-A947-70E740481C1C}">
                          <a14:useLocalDpi xmlns:a14="http://schemas.microsoft.com/office/drawing/2010/main" val="0"/>
                        </a:ext>
                      </a:extLst>
                    </a:blip>
                    <a:srcRect/>
                    <a:stretch>
                      <a:fillRect/>
                    </a:stretch>
                  </pic:blipFill>
                  <pic:spPr bwMode="auto">
                    <a:xfrm>
                      <a:off x="0" y="0"/>
                      <a:ext cx="1990725" cy="1362075"/>
                    </a:xfrm>
                    <a:prstGeom prst="rect">
                      <a:avLst/>
                    </a:prstGeom>
                    <a:noFill/>
                    <a:ln>
                      <a:noFill/>
                    </a:ln>
                  </pic:spPr>
                </pic:pic>
              </a:graphicData>
            </a:graphic>
          </wp:inline>
        </w:drawing>
      </w:r>
    </w:p>
    <w:p w14:paraId="0ED5588F" w14:textId="77777777" w:rsidR="00ED397D" w:rsidRPr="00330A7E" w:rsidRDefault="00ED397D" w:rsidP="00330A7E">
      <w:pPr>
        <w:tabs>
          <w:tab w:val="left" w:pos="5386"/>
        </w:tabs>
        <w:spacing w:after="0" w:line="240" w:lineRule="auto"/>
        <w:ind w:left="283"/>
        <w:jc w:val="both"/>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position w:val="-30"/>
          <w:sz w:val="24"/>
          <w:szCs w:val="24"/>
        </w:rPr>
        <w:object w:dxaOrig="2659" w:dyaOrig="720" w14:anchorId="561DB2A0">
          <v:shape id="_x0000_i3426" type="#_x0000_t75" style="width:132.75pt;height:36.75pt" o:ole="">
            <v:imagedata r:id="rId4253" o:title=""/>
          </v:shape>
          <o:OLEObject Type="Embed" ProgID="Equation.DSMT4" ShapeID="_x0000_i3426" DrawAspect="Content" ObjectID="_1796842490" r:id="rId4254"/>
        </w:object>
      </w:r>
      <w:r w:rsidRPr="00330A7E">
        <w:rPr>
          <w:rFonts w:ascii="Times New Roman" w:hAnsi="Times New Roman" w:cs="Times New Roman"/>
          <w:b/>
          <w:sz w:val="24"/>
          <w:szCs w:val="24"/>
        </w:rPr>
        <w:t>.</w:t>
      </w:r>
      <w:r w:rsidRPr="00330A7E">
        <w:rPr>
          <w:rFonts w:ascii="Times New Roman" w:hAnsi="Times New Roman" w:cs="Times New Roman"/>
          <w:b/>
          <w:sz w:val="24"/>
          <w:szCs w:val="24"/>
        </w:rPr>
        <w:tab/>
        <w:t xml:space="preserve">B. </w:t>
      </w:r>
      <w:r w:rsidRPr="00330A7E">
        <w:rPr>
          <w:rFonts w:ascii="Times New Roman" w:hAnsi="Times New Roman" w:cs="Times New Roman"/>
          <w:position w:val="-30"/>
          <w:sz w:val="24"/>
          <w:szCs w:val="24"/>
        </w:rPr>
        <w:object w:dxaOrig="2520" w:dyaOrig="720" w14:anchorId="4C5A7BF1">
          <v:shape id="_x0000_i3427" type="#_x0000_t75" style="width:126pt;height:36.75pt" o:ole="">
            <v:imagedata r:id="rId4255" o:title=""/>
          </v:shape>
          <o:OLEObject Type="Embed" ProgID="Equation.DSMT4" ShapeID="_x0000_i3427" DrawAspect="Content" ObjectID="_1796842491" r:id="rId4256"/>
        </w:object>
      </w:r>
      <w:r w:rsidRPr="00330A7E">
        <w:rPr>
          <w:rFonts w:ascii="Times New Roman" w:hAnsi="Times New Roman" w:cs="Times New Roman"/>
          <w:b/>
          <w:sz w:val="24"/>
          <w:szCs w:val="24"/>
        </w:rPr>
        <w:t>.</w:t>
      </w:r>
    </w:p>
    <w:p w14:paraId="29B3209F" w14:textId="77777777" w:rsidR="00ED397D" w:rsidRPr="00330A7E" w:rsidRDefault="00ED397D" w:rsidP="00330A7E">
      <w:pPr>
        <w:tabs>
          <w:tab w:val="left" w:pos="5386"/>
        </w:tabs>
        <w:spacing w:after="0" w:line="240" w:lineRule="auto"/>
        <w:ind w:left="283"/>
        <w:jc w:val="both"/>
        <w:rPr>
          <w:rFonts w:ascii="Times New Roman" w:hAnsi="Times New Roman" w:cs="Times New Roman"/>
          <w:b/>
          <w:sz w:val="24"/>
          <w:szCs w:val="24"/>
        </w:rPr>
      </w:pPr>
      <w:r w:rsidRPr="00330A7E">
        <w:rPr>
          <w:rFonts w:ascii="Times New Roman" w:hAnsi="Times New Roman" w:cs="Times New Roman"/>
          <w:b/>
          <w:sz w:val="24"/>
          <w:szCs w:val="24"/>
        </w:rPr>
        <w:t xml:space="preserve">C. </w:t>
      </w:r>
      <w:r w:rsidRPr="00330A7E">
        <w:rPr>
          <w:rFonts w:ascii="Times New Roman" w:hAnsi="Times New Roman" w:cs="Times New Roman"/>
          <w:position w:val="-30"/>
          <w:sz w:val="24"/>
          <w:szCs w:val="24"/>
        </w:rPr>
        <w:object w:dxaOrig="2520" w:dyaOrig="720" w14:anchorId="4651A1E5">
          <v:shape id="_x0000_i3428" type="#_x0000_t75" style="width:126pt;height:36.75pt" o:ole="">
            <v:imagedata r:id="rId4257" o:title=""/>
          </v:shape>
          <o:OLEObject Type="Embed" ProgID="Equation.DSMT4" ShapeID="_x0000_i3428" DrawAspect="Content" ObjectID="_1796842492" r:id="rId4258"/>
        </w:object>
      </w:r>
      <w:r w:rsidRPr="00330A7E">
        <w:rPr>
          <w:rFonts w:ascii="Times New Roman" w:hAnsi="Times New Roman" w:cs="Times New Roman"/>
          <w:b/>
          <w:sz w:val="24"/>
          <w:szCs w:val="24"/>
        </w:rPr>
        <w:t>.</w:t>
      </w:r>
      <w:r w:rsidRPr="00330A7E">
        <w:rPr>
          <w:rFonts w:ascii="Times New Roman" w:hAnsi="Times New Roman" w:cs="Times New Roman"/>
          <w:b/>
          <w:sz w:val="24"/>
          <w:szCs w:val="24"/>
        </w:rPr>
        <w:tab/>
        <w:t xml:space="preserve">D. </w:t>
      </w:r>
      <w:r w:rsidRPr="00330A7E">
        <w:rPr>
          <w:rFonts w:ascii="Times New Roman" w:hAnsi="Times New Roman" w:cs="Times New Roman"/>
          <w:position w:val="-30"/>
          <w:sz w:val="24"/>
          <w:szCs w:val="24"/>
        </w:rPr>
        <w:object w:dxaOrig="2659" w:dyaOrig="720" w14:anchorId="44BCA3C2">
          <v:shape id="_x0000_i3429" type="#_x0000_t75" style="width:132.75pt;height:36.75pt" o:ole="">
            <v:imagedata r:id="rId4259" o:title=""/>
          </v:shape>
          <o:OLEObject Type="Embed" ProgID="Equation.DSMT4" ShapeID="_x0000_i3429" DrawAspect="Content" ObjectID="_1796842493" r:id="rId4260"/>
        </w:object>
      </w:r>
      <w:r w:rsidRPr="00330A7E">
        <w:rPr>
          <w:rFonts w:ascii="Times New Roman" w:hAnsi="Times New Roman" w:cs="Times New Roman"/>
          <w:b/>
          <w:sz w:val="24"/>
          <w:szCs w:val="24"/>
        </w:rPr>
        <w:t>.</w:t>
      </w:r>
    </w:p>
    <w:p w14:paraId="57F72FDA" w14:textId="77777777" w:rsidR="00ED397D" w:rsidRPr="00330A7E" w:rsidRDefault="00ED397D" w:rsidP="00330A7E">
      <w:pPr>
        <w:tabs>
          <w:tab w:val="left" w:pos="5386"/>
        </w:tabs>
        <w:spacing w:after="0" w:line="240" w:lineRule="auto"/>
        <w:ind w:left="283"/>
        <w:jc w:val="both"/>
        <w:rPr>
          <w:rFonts w:ascii="Times New Roman" w:hAnsi="Times New Roman" w:cs="Times New Roman"/>
          <w:sz w:val="24"/>
          <w:szCs w:val="24"/>
        </w:rPr>
      </w:pPr>
    </w:p>
    <w:p w14:paraId="40F3B1F6" w14:textId="77777777" w:rsidR="00ED397D" w:rsidRPr="00330A7E" w:rsidRDefault="00ED397D" w:rsidP="000E1E56">
      <w:pPr>
        <w:pStyle w:val="MTDisplayEquation"/>
        <w:numPr>
          <w:ilvl w:val="0"/>
          <w:numId w:val="40"/>
        </w:numPr>
        <w:tabs>
          <w:tab w:val="left" w:pos="992"/>
        </w:tabs>
        <w:spacing w:before="120" w:after="0"/>
        <w:jc w:val="both"/>
      </w:pPr>
      <w:r w:rsidRPr="00330A7E">
        <w:rPr>
          <w:b/>
        </w:rPr>
        <w:t xml:space="preserve"> [TD1.1].</w:t>
      </w:r>
      <w:r w:rsidRPr="00330A7E">
        <w:t xml:space="preserve"> Một mẫu số liệu ghép nhóm có tứ phân vị là </w:t>
      </w:r>
      <w:r w:rsidRPr="00330A7E">
        <w:rPr>
          <w:position w:val="-12"/>
        </w:rPr>
        <w:object w:dxaOrig="2040" w:dyaOrig="360" w14:anchorId="13E333F4">
          <v:shape id="_x0000_i3430" type="#_x0000_t75" style="width:102pt;height:18.75pt" o:ole="">
            <v:imagedata r:id="rId4261" o:title=""/>
          </v:shape>
          <o:OLEObject Type="Embed" ProgID="Equation.DSMT4" ShapeID="_x0000_i3430" DrawAspect="Content" ObjectID="_1796842494" r:id="rId4262"/>
        </w:object>
      </w:r>
      <w:r w:rsidRPr="00330A7E">
        <w:t>. Khoảng tứ phân vị của mẫu số ghép nhóm đó là bao nhiêu ?</w:t>
      </w:r>
    </w:p>
    <w:p w14:paraId="5FFEF631"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b/>
          <w:sz w:val="24"/>
          <w:szCs w:val="24"/>
        </w:rPr>
        <w:t>A.</w:t>
      </w:r>
      <w:r w:rsidRPr="00330A7E">
        <w:rPr>
          <w:rFonts w:ascii="Times New Roman" w:hAnsi="Times New Roman" w:cs="Times New Roman"/>
          <w:sz w:val="24"/>
          <w:szCs w:val="24"/>
        </w:rPr>
        <w:t xml:space="preserve"> 81</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16</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65</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100</w:t>
      </w:r>
    </w:p>
    <w:p w14:paraId="5337AF1C" w14:textId="77777777" w:rsidR="00ED397D" w:rsidRPr="00330A7E" w:rsidRDefault="00ED397D" w:rsidP="00330A7E">
      <w:pPr>
        <w:spacing w:after="0"/>
        <w:rPr>
          <w:rFonts w:ascii="Times New Roman" w:hAnsi="Times New Roman" w:cs="Times New Roman"/>
          <w:sz w:val="24"/>
          <w:szCs w:val="24"/>
        </w:rPr>
      </w:pPr>
    </w:p>
    <w:p w14:paraId="1A45A1F0" w14:textId="77777777" w:rsidR="00ED397D" w:rsidRPr="00330A7E" w:rsidRDefault="00ED397D" w:rsidP="000E1E56">
      <w:pPr>
        <w:pStyle w:val="MTDisplayEquation"/>
        <w:numPr>
          <w:ilvl w:val="0"/>
          <w:numId w:val="40"/>
        </w:numPr>
        <w:tabs>
          <w:tab w:val="left" w:pos="992"/>
        </w:tabs>
        <w:spacing w:before="120" w:after="0"/>
        <w:jc w:val="both"/>
      </w:pPr>
      <w:r w:rsidRPr="00330A7E">
        <w:rPr>
          <w:b/>
        </w:rPr>
        <w:t xml:space="preserve"> [TD1.1].</w:t>
      </w:r>
      <w:r w:rsidRPr="00330A7E">
        <w:t xml:space="preserve"> Điều tra cân nặng của 50 bé trai 6 tháng tuổi, người ta được kết quả ở bảng  sau. Khoảng biến thiên của mẫu số liệu ghép nhóm là bao nhiêu ?</w:t>
      </w:r>
    </w:p>
    <w:tbl>
      <w:tblPr>
        <w:tblStyle w:val="TableGrid"/>
        <w:tblW w:w="0" w:type="auto"/>
        <w:jc w:val="center"/>
        <w:tblLook w:val="04A0" w:firstRow="1" w:lastRow="0" w:firstColumn="1" w:lastColumn="0" w:noHBand="0" w:noVBand="1"/>
      </w:tblPr>
      <w:tblGrid>
        <w:gridCol w:w="985"/>
        <w:gridCol w:w="1159"/>
        <w:gridCol w:w="1215"/>
        <w:gridCol w:w="1215"/>
        <w:gridCol w:w="1215"/>
        <w:gridCol w:w="1215"/>
        <w:gridCol w:w="1215"/>
        <w:gridCol w:w="1046"/>
      </w:tblGrid>
      <w:tr w:rsidR="00ED397D" w:rsidRPr="00330A7E" w14:paraId="1EA5966C" w14:textId="77777777" w:rsidTr="00330A7E">
        <w:trPr>
          <w:jc w:val="center"/>
        </w:trPr>
        <w:tc>
          <w:tcPr>
            <w:tcW w:w="985" w:type="dxa"/>
          </w:tcPr>
          <w:p w14:paraId="7C6222B7" w14:textId="77777777" w:rsidR="00ED397D" w:rsidRPr="00330A7E" w:rsidRDefault="00ED397D" w:rsidP="00330A7E">
            <w:pPr>
              <w:spacing w:line="276" w:lineRule="auto"/>
              <w:jc w:val="center"/>
              <w:rPr>
                <w:rFonts w:ascii="Times New Roman" w:hAnsi="Times New Roman" w:cs="Times New Roman"/>
                <w:b/>
                <w:sz w:val="24"/>
                <w:szCs w:val="24"/>
              </w:rPr>
            </w:pPr>
            <w:r w:rsidRPr="00330A7E">
              <w:rPr>
                <w:rFonts w:ascii="Times New Roman" w:hAnsi="Times New Roman" w:cs="Times New Roman"/>
                <w:b/>
                <w:sz w:val="24"/>
                <w:szCs w:val="24"/>
              </w:rPr>
              <w:t>Nhóm</w:t>
            </w:r>
          </w:p>
        </w:tc>
        <w:tc>
          <w:tcPr>
            <w:tcW w:w="1159" w:type="dxa"/>
          </w:tcPr>
          <w:p w14:paraId="5BDABEF7" w14:textId="77777777" w:rsidR="00ED397D" w:rsidRPr="00330A7E" w:rsidRDefault="00ED397D" w:rsidP="00330A7E">
            <w:pPr>
              <w:spacing w:line="276" w:lineRule="auto"/>
              <w:jc w:val="center"/>
              <w:rPr>
                <w:rFonts w:ascii="Times New Roman" w:hAnsi="Times New Roman" w:cs="Times New Roman"/>
                <w:sz w:val="24"/>
                <w:szCs w:val="24"/>
              </w:rPr>
            </w:pPr>
            <w:r w:rsidRPr="00330A7E">
              <w:rPr>
                <w:rFonts w:ascii="Times New Roman" w:hAnsi="Times New Roman" w:cs="Times New Roman"/>
                <w:sz w:val="24"/>
                <w:szCs w:val="24"/>
              </w:rPr>
              <w:t>[80;100)</w:t>
            </w:r>
          </w:p>
        </w:tc>
        <w:tc>
          <w:tcPr>
            <w:tcW w:w="1215" w:type="dxa"/>
          </w:tcPr>
          <w:p w14:paraId="71DCE690" w14:textId="77777777" w:rsidR="00ED397D" w:rsidRPr="00330A7E" w:rsidRDefault="00ED397D" w:rsidP="00330A7E">
            <w:pPr>
              <w:spacing w:line="276" w:lineRule="auto"/>
              <w:jc w:val="center"/>
              <w:rPr>
                <w:rFonts w:ascii="Times New Roman" w:hAnsi="Times New Roman" w:cs="Times New Roman"/>
                <w:sz w:val="24"/>
                <w:szCs w:val="24"/>
              </w:rPr>
            </w:pPr>
            <w:r w:rsidRPr="00330A7E">
              <w:rPr>
                <w:rFonts w:ascii="Times New Roman" w:hAnsi="Times New Roman" w:cs="Times New Roman"/>
                <w:sz w:val="24"/>
                <w:szCs w:val="24"/>
              </w:rPr>
              <w:t>[100;120)</w:t>
            </w:r>
          </w:p>
        </w:tc>
        <w:tc>
          <w:tcPr>
            <w:tcW w:w="1215" w:type="dxa"/>
          </w:tcPr>
          <w:p w14:paraId="4286248A" w14:textId="77777777" w:rsidR="00ED397D" w:rsidRPr="00330A7E" w:rsidRDefault="00ED397D" w:rsidP="00330A7E">
            <w:pPr>
              <w:spacing w:line="276" w:lineRule="auto"/>
              <w:jc w:val="center"/>
              <w:rPr>
                <w:rFonts w:ascii="Times New Roman" w:hAnsi="Times New Roman" w:cs="Times New Roman"/>
                <w:sz w:val="24"/>
                <w:szCs w:val="24"/>
              </w:rPr>
            </w:pPr>
            <w:r w:rsidRPr="00330A7E">
              <w:rPr>
                <w:rFonts w:ascii="Times New Roman" w:hAnsi="Times New Roman" w:cs="Times New Roman"/>
                <w:sz w:val="24"/>
                <w:szCs w:val="24"/>
              </w:rPr>
              <w:t>[120;140)</w:t>
            </w:r>
          </w:p>
        </w:tc>
        <w:tc>
          <w:tcPr>
            <w:tcW w:w="1215" w:type="dxa"/>
          </w:tcPr>
          <w:p w14:paraId="2F349049" w14:textId="77777777" w:rsidR="00ED397D" w:rsidRPr="00330A7E" w:rsidRDefault="00ED397D" w:rsidP="00330A7E">
            <w:pPr>
              <w:spacing w:line="276" w:lineRule="auto"/>
              <w:jc w:val="center"/>
              <w:rPr>
                <w:rFonts w:ascii="Times New Roman" w:hAnsi="Times New Roman" w:cs="Times New Roman"/>
                <w:sz w:val="24"/>
                <w:szCs w:val="24"/>
              </w:rPr>
            </w:pPr>
            <w:r w:rsidRPr="00330A7E">
              <w:rPr>
                <w:rFonts w:ascii="Times New Roman" w:hAnsi="Times New Roman" w:cs="Times New Roman"/>
                <w:sz w:val="24"/>
                <w:szCs w:val="24"/>
              </w:rPr>
              <w:t>[140;160)</w:t>
            </w:r>
          </w:p>
        </w:tc>
        <w:tc>
          <w:tcPr>
            <w:tcW w:w="1215" w:type="dxa"/>
          </w:tcPr>
          <w:p w14:paraId="0E90054F" w14:textId="77777777" w:rsidR="00ED397D" w:rsidRPr="00330A7E" w:rsidRDefault="00ED397D" w:rsidP="00330A7E">
            <w:pPr>
              <w:spacing w:line="276" w:lineRule="auto"/>
              <w:jc w:val="center"/>
              <w:rPr>
                <w:rFonts w:ascii="Times New Roman" w:hAnsi="Times New Roman" w:cs="Times New Roman"/>
                <w:sz w:val="24"/>
                <w:szCs w:val="24"/>
              </w:rPr>
            </w:pPr>
            <w:r w:rsidRPr="00330A7E">
              <w:rPr>
                <w:rFonts w:ascii="Times New Roman" w:hAnsi="Times New Roman" w:cs="Times New Roman"/>
                <w:sz w:val="24"/>
                <w:szCs w:val="24"/>
              </w:rPr>
              <w:t>[160;180)</w:t>
            </w:r>
          </w:p>
        </w:tc>
        <w:tc>
          <w:tcPr>
            <w:tcW w:w="1215" w:type="dxa"/>
          </w:tcPr>
          <w:p w14:paraId="4628516F" w14:textId="77777777" w:rsidR="00ED397D" w:rsidRPr="00330A7E" w:rsidRDefault="00ED397D" w:rsidP="00330A7E">
            <w:pPr>
              <w:spacing w:line="276" w:lineRule="auto"/>
              <w:jc w:val="center"/>
              <w:rPr>
                <w:rFonts w:ascii="Times New Roman" w:hAnsi="Times New Roman" w:cs="Times New Roman"/>
                <w:sz w:val="24"/>
                <w:szCs w:val="24"/>
              </w:rPr>
            </w:pPr>
            <w:r w:rsidRPr="00330A7E">
              <w:rPr>
                <w:rFonts w:ascii="Times New Roman" w:hAnsi="Times New Roman" w:cs="Times New Roman"/>
                <w:sz w:val="24"/>
                <w:szCs w:val="24"/>
              </w:rPr>
              <w:t>[180;200)</w:t>
            </w:r>
          </w:p>
        </w:tc>
        <w:tc>
          <w:tcPr>
            <w:tcW w:w="1046" w:type="dxa"/>
          </w:tcPr>
          <w:p w14:paraId="13C8EFD6" w14:textId="77777777" w:rsidR="00ED397D" w:rsidRPr="00330A7E" w:rsidRDefault="00ED397D" w:rsidP="00330A7E">
            <w:pPr>
              <w:spacing w:line="276" w:lineRule="auto"/>
              <w:jc w:val="center"/>
              <w:rPr>
                <w:rFonts w:ascii="Times New Roman" w:hAnsi="Times New Roman" w:cs="Times New Roman"/>
                <w:sz w:val="24"/>
                <w:szCs w:val="24"/>
              </w:rPr>
            </w:pPr>
          </w:p>
        </w:tc>
      </w:tr>
      <w:tr w:rsidR="00ED397D" w:rsidRPr="00330A7E" w14:paraId="4727BC9D" w14:textId="77777777" w:rsidTr="00330A7E">
        <w:trPr>
          <w:jc w:val="center"/>
        </w:trPr>
        <w:tc>
          <w:tcPr>
            <w:tcW w:w="985" w:type="dxa"/>
          </w:tcPr>
          <w:p w14:paraId="5188711E" w14:textId="77777777" w:rsidR="00ED397D" w:rsidRPr="00330A7E" w:rsidRDefault="00ED397D" w:rsidP="00330A7E">
            <w:pPr>
              <w:spacing w:line="276" w:lineRule="auto"/>
              <w:jc w:val="center"/>
              <w:rPr>
                <w:rFonts w:ascii="Times New Roman" w:hAnsi="Times New Roman" w:cs="Times New Roman"/>
                <w:b/>
                <w:sz w:val="24"/>
                <w:szCs w:val="24"/>
              </w:rPr>
            </w:pPr>
            <w:r w:rsidRPr="00330A7E">
              <w:rPr>
                <w:rFonts w:ascii="Times New Roman" w:hAnsi="Times New Roman" w:cs="Times New Roman"/>
                <w:b/>
                <w:sz w:val="24"/>
                <w:szCs w:val="24"/>
              </w:rPr>
              <w:t>Tần số</w:t>
            </w:r>
          </w:p>
        </w:tc>
        <w:tc>
          <w:tcPr>
            <w:tcW w:w="1159" w:type="dxa"/>
          </w:tcPr>
          <w:p w14:paraId="7A687B77" w14:textId="77777777" w:rsidR="00ED397D" w:rsidRPr="00330A7E" w:rsidRDefault="00ED397D" w:rsidP="00330A7E">
            <w:pPr>
              <w:spacing w:line="276" w:lineRule="auto"/>
              <w:jc w:val="center"/>
              <w:rPr>
                <w:rFonts w:ascii="Times New Roman" w:hAnsi="Times New Roman" w:cs="Times New Roman"/>
                <w:sz w:val="24"/>
                <w:szCs w:val="24"/>
              </w:rPr>
            </w:pPr>
            <w:r w:rsidRPr="00330A7E">
              <w:rPr>
                <w:rFonts w:ascii="Times New Roman" w:hAnsi="Times New Roman" w:cs="Times New Roman"/>
                <w:sz w:val="24"/>
                <w:szCs w:val="24"/>
              </w:rPr>
              <w:t>3</w:t>
            </w:r>
          </w:p>
        </w:tc>
        <w:tc>
          <w:tcPr>
            <w:tcW w:w="1215" w:type="dxa"/>
          </w:tcPr>
          <w:p w14:paraId="15556FD5" w14:textId="77777777" w:rsidR="00ED397D" w:rsidRPr="00330A7E" w:rsidRDefault="00ED397D" w:rsidP="00330A7E">
            <w:pPr>
              <w:spacing w:line="276" w:lineRule="auto"/>
              <w:jc w:val="center"/>
              <w:rPr>
                <w:rFonts w:ascii="Times New Roman" w:hAnsi="Times New Roman" w:cs="Times New Roman"/>
                <w:sz w:val="24"/>
                <w:szCs w:val="24"/>
              </w:rPr>
            </w:pPr>
            <w:r w:rsidRPr="00330A7E">
              <w:rPr>
                <w:rFonts w:ascii="Times New Roman" w:hAnsi="Times New Roman" w:cs="Times New Roman"/>
                <w:sz w:val="24"/>
                <w:szCs w:val="24"/>
              </w:rPr>
              <w:t>5</w:t>
            </w:r>
          </w:p>
        </w:tc>
        <w:tc>
          <w:tcPr>
            <w:tcW w:w="1215" w:type="dxa"/>
          </w:tcPr>
          <w:p w14:paraId="09AFEB90" w14:textId="77777777" w:rsidR="00ED397D" w:rsidRPr="00330A7E" w:rsidRDefault="00ED397D" w:rsidP="00330A7E">
            <w:pPr>
              <w:spacing w:line="276" w:lineRule="auto"/>
              <w:jc w:val="center"/>
              <w:rPr>
                <w:rFonts w:ascii="Times New Roman" w:hAnsi="Times New Roman" w:cs="Times New Roman"/>
                <w:sz w:val="24"/>
                <w:szCs w:val="24"/>
              </w:rPr>
            </w:pPr>
            <w:r w:rsidRPr="00330A7E">
              <w:rPr>
                <w:rFonts w:ascii="Times New Roman" w:hAnsi="Times New Roman" w:cs="Times New Roman"/>
                <w:sz w:val="24"/>
                <w:szCs w:val="24"/>
              </w:rPr>
              <w:t>6</w:t>
            </w:r>
          </w:p>
        </w:tc>
        <w:tc>
          <w:tcPr>
            <w:tcW w:w="1215" w:type="dxa"/>
          </w:tcPr>
          <w:p w14:paraId="3CECBB18" w14:textId="77777777" w:rsidR="00ED397D" w:rsidRPr="00330A7E" w:rsidRDefault="00ED397D" w:rsidP="00330A7E">
            <w:pPr>
              <w:spacing w:line="276" w:lineRule="auto"/>
              <w:jc w:val="center"/>
              <w:rPr>
                <w:rFonts w:ascii="Times New Roman" w:hAnsi="Times New Roman" w:cs="Times New Roman"/>
                <w:sz w:val="24"/>
                <w:szCs w:val="24"/>
              </w:rPr>
            </w:pPr>
            <w:r w:rsidRPr="00330A7E">
              <w:rPr>
                <w:rFonts w:ascii="Times New Roman" w:hAnsi="Times New Roman" w:cs="Times New Roman"/>
                <w:sz w:val="24"/>
                <w:szCs w:val="24"/>
              </w:rPr>
              <w:t>8</w:t>
            </w:r>
          </w:p>
        </w:tc>
        <w:tc>
          <w:tcPr>
            <w:tcW w:w="1215" w:type="dxa"/>
          </w:tcPr>
          <w:p w14:paraId="60D26201" w14:textId="77777777" w:rsidR="00ED397D" w:rsidRPr="00330A7E" w:rsidRDefault="00ED397D" w:rsidP="00330A7E">
            <w:pPr>
              <w:spacing w:line="276" w:lineRule="auto"/>
              <w:jc w:val="center"/>
              <w:rPr>
                <w:rFonts w:ascii="Times New Roman" w:hAnsi="Times New Roman" w:cs="Times New Roman"/>
                <w:sz w:val="24"/>
                <w:szCs w:val="24"/>
              </w:rPr>
            </w:pPr>
            <w:r w:rsidRPr="00330A7E">
              <w:rPr>
                <w:rFonts w:ascii="Times New Roman" w:hAnsi="Times New Roman" w:cs="Times New Roman"/>
                <w:sz w:val="24"/>
                <w:szCs w:val="24"/>
              </w:rPr>
              <w:t>6</w:t>
            </w:r>
          </w:p>
        </w:tc>
        <w:tc>
          <w:tcPr>
            <w:tcW w:w="1215" w:type="dxa"/>
          </w:tcPr>
          <w:p w14:paraId="0206BBD9" w14:textId="77777777" w:rsidR="00ED397D" w:rsidRPr="00330A7E" w:rsidRDefault="00ED397D" w:rsidP="00330A7E">
            <w:pPr>
              <w:spacing w:line="276" w:lineRule="auto"/>
              <w:jc w:val="center"/>
              <w:rPr>
                <w:rFonts w:ascii="Times New Roman" w:hAnsi="Times New Roman" w:cs="Times New Roman"/>
                <w:sz w:val="24"/>
                <w:szCs w:val="24"/>
              </w:rPr>
            </w:pPr>
            <w:r w:rsidRPr="00330A7E">
              <w:rPr>
                <w:rFonts w:ascii="Times New Roman" w:hAnsi="Times New Roman" w:cs="Times New Roman"/>
                <w:sz w:val="24"/>
                <w:szCs w:val="24"/>
              </w:rPr>
              <w:t>2</w:t>
            </w:r>
          </w:p>
        </w:tc>
        <w:tc>
          <w:tcPr>
            <w:tcW w:w="1046" w:type="dxa"/>
          </w:tcPr>
          <w:p w14:paraId="5761347E" w14:textId="77777777" w:rsidR="00ED397D" w:rsidRPr="00330A7E" w:rsidRDefault="00ED397D" w:rsidP="00330A7E">
            <w:pPr>
              <w:spacing w:line="276" w:lineRule="auto"/>
              <w:jc w:val="center"/>
              <w:rPr>
                <w:rFonts w:ascii="Times New Roman" w:hAnsi="Times New Roman" w:cs="Times New Roman"/>
                <w:sz w:val="24"/>
                <w:szCs w:val="24"/>
              </w:rPr>
            </w:pPr>
            <w:r w:rsidRPr="00330A7E">
              <w:rPr>
                <w:rFonts w:ascii="Times New Roman" w:hAnsi="Times New Roman" w:cs="Times New Roman"/>
                <w:sz w:val="24"/>
                <w:szCs w:val="24"/>
              </w:rPr>
              <w:t>n = 30</w:t>
            </w:r>
          </w:p>
        </w:tc>
      </w:tr>
    </w:tbl>
    <w:p w14:paraId="5A7BA0A9"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b/>
          <w:sz w:val="24"/>
          <w:szCs w:val="24"/>
        </w:rPr>
        <w:t>A.</w:t>
      </w:r>
      <w:r w:rsidRPr="00330A7E">
        <w:rPr>
          <w:rFonts w:ascii="Times New Roman" w:hAnsi="Times New Roman" w:cs="Times New Roman"/>
          <w:sz w:val="24"/>
          <w:szCs w:val="24"/>
        </w:rPr>
        <w:t xml:space="preserve"> 120</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80</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20</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200</w:t>
      </w:r>
    </w:p>
    <w:p w14:paraId="53CF5420" w14:textId="77777777" w:rsidR="00ED397D" w:rsidRPr="00330A7E" w:rsidRDefault="00ED397D" w:rsidP="00330A7E">
      <w:pPr>
        <w:spacing w:after="0"/>
        <w:rPr>
          <w:rFonts w:ascii="Times New Roman" w:hAnsi="Times New Roman" w:cs="Times New Roman"/>
          <w:sz w:val="24"/>
          <w:szCs w:val="24"/>
        </w:rPr>
      </w:pPr>
    </w:p>
    <w:p w14:paraId="53DB3C92" w14:textId="77777777" w:rsidR="00ED397D" w:rsidRPr="00330A7E" w:rsidRDefault="00ED397D" w:rsidP="000E1E56">
      <w:pPr>
        <w:pStyle w:val="MTDisplayEquation"/>
        <w:numPr>
          <w:ilvl w:val="0"/>
          <w:numId w:val="40"/>
        </w:numPr>
        <w:tabs>
          <w:tab w:val="left" w:pos="992"/>
        </w:tabs>
        <w:spacing w:before="120" w:after="0"/>
        <w:jc w:val="both"/>
      </w:pPr>
      <w:r w:rsidRPr="00330A7E">
        <w:rPr>
          <w:b/>
        </w:rPr>
        <w:lastRenderedPageBreak/>
        <w:t xml:space="preserve"> [TD1.2].</w:t>
      </w:r>
      <w:r w:rsidRPr="00330A7E">
        <w:t xml:space="preserve"> Mẫu số liệu ghép nhóm về độ tuổi của cư dân trong một khu phố được biểu diễn theo bảng sau. Tính gần đúng độ lệch chuẩn của mẫu số liệu ghép nhóm đó (kết quả làm tròn đến hàng phần trăm)</w:t>
      </w:r>
    </w:p>
    <w:tbl>
      <w:tblPr>
        <w:tblStyle w:val="TableGrid"/>
        <w:tblW w:w="0" w:type="auto"/>
        <w:tblLook w:val="04A0" w:firstRow="1" w:lastRow="0" w:firstColumn="1" w:lastColumn="0" w:noHBand="0" w:noVBand="1"/>
      </w:tblPr>
      <w:tblGrid>
        <w:gridCol w:w="1947"/>
        <w:gridCol w:w="1108"/>
        <w:gridCol w:w="1108"/>
        <w:gridCol w:w="1108"/>
        <w:gridCol w:w="1108"/>
        <w:gridCol w:w="1108"/>
        <w:gridCol w:w="1108"/>
        <w:gridCol w:w="1108"/>
      </w:tblGrid>
      <w:tr w:rsidR="00ED397D" w:rsidRPr="00330A7E" w14:paraId="4AA0A31B" w14:textId="77777777" w:rsidTr="00330A7E">
        <w:tc>
          <w:tcPr>
            <w:tcW w:w="1947" w:type="dxa"/>
          </w:tcPr>
          <w:p w14:paraId="1CAF8AED"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Nhóm</w:t>
            </w:r>
          </w:p>
        </w:tc>
        <w:tc>
          <w:tcPr>
            <w:tcW w:w="1108" w:type="dxa"/>
          </w:tcPr>
          <w:p w14:paraId="1571706E"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[20; 30)</w:t>
            </w:r>
          </w:p>
        </w:tc>
        <w:tc>
          <w:tcPr>
            <w:tcW w:w="1108" w:type="dxa"/>
          </w:tcPr>
          <w:p w14:paraId="3BF2E6A1"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[30; 40)</w:t>
            </w:r>
          </w:p>
        </w:tc>
        <w:tc>
          <w:tcPr>
            <w:tcW w:w="1108" w:type="dxa"/>
          </w:tcPr>
          <w:p w14:paraId="708690F1"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[40; 50)</w:t>
            </w:r>
          </w:p>
        </w:tc>
        <w:tc>
          <w:tcPr>
            <w:tcW w:w="1108" w:type="dxa"/>
          </w:tcPr>
          <w:p w14:paraId="75736150"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[50;60)</w:t>
            </w:r>
          </w:p>
        </w:tc>
        <w:tc>
          <w:tcPr>
            <w:tcW w:w="1108" w:type="dxa"/>
          </w:tcPr>
          <w:p w14:paraId="66692C53"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[60;70)</w:t>
            </w:r>
          </w:p>
        </w:tc>
        <w:tc>
          <w:tcPr>
            <w:tcW w:w="1108" w:type="dxa"/>
          </w:tcPr>
          <w:p w14:paraId="6BD66C81"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[70;80)</w:t>
            </w:r>
          </w:p>
        </w:tc>
        <w:tc>
          <w:tcPr>
            <w:tcW w:w="1108" w:type="dxa"/>
          </w:tcPr>
          <w:p w14:paraId="1C0D7079" w14:textId="77777777" w:rsidR="00ED397D" w:rsidRPr="00330A7E" w:rsidRDefault="00ED397D" w:rsidP="00330A7E">
            <w:pPr>
              <w:spacing w:line="276" w:lineRule="auto"/>
              <w:rPr>
                <w:rFonts w:ascii="Times New Roman" w:hAnsi="Times New Roman" w:cs="Times New Roman"/>
                <w:sz w:val="24"/>
                <w:szCs w:val="24"/>
              </w:rPr>
            </w:pPr>
          </w:p>
        </w:tc>
      </w:tr>
      <w:tr w:rsidR="00ED397D" w:rsidRPr="00330A7E" w14:paraId="725F8781" w14:textId="77777777" w:rsidTr="00330A7E">
        <w:tc>
          <w:tcPr>
            <w:tcW w:w="1947" w:type="dxa"/>
          </w:tcPr>
          <w:p w14:paraId="0F9E11C9"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Giá trị đại diện</w:t>
            </w:r>
          </w:p>
        </w:tc>
        <w:tc>
          <w:tcPr>
            <w:tcW w:w="1108" w:type="dxa"/>
          </w:tcPr>
          <w:p w14:paraId="3E1D10BB"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25</w:t>
            </w:r>
          </w:p>
        </w:tc>
        <w:tc>
          <w:tcPr>
            <w:tcW w:w="1108" w:type="dxa"/>
          </w:tcPr>
          <w:p w14:paraId="7C179F0F"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35</w:t>
            </w:r>
          </w:p>
        </w:tc>
        <w:tc>
          <w:tcPr>
            <w:tcW w:w="1108" w:type="dxa"/>
          </w:tcPr>
          <w:p w14:paraId="313E0D71"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45</w:t>
            </w:r>
          </w:p>
        </w:tc>
        <w:tc>
          <w:tcPr>
            <w:tcW w:w="1108" w:type="dxa"/>
          </w:tcPr>
          <w:p w14:paraId="34967FCB"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55</w:t>
            </w:r>
          </w:p>
        </w:tc>
        <w:tc>
          <w:tcPr>
            <w:tcW w:w="1108" w:type="dxa"/>
          </w:tcPr>
          <w:p w14:paraId="0CB15D20"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65</w:t>
            </w:r>
          </w:p>
        </w:tc>
        <w:tc>
          <w:tcPr>
            <w:tcW w:w="1108" w:type="dxa"/>
          </w:tcPr>
          <w:p w14:paraId="0B4E47F4"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75</w:t>
            </w:r>
          </w:p>
        </w:tc>
        <w:tc>
          <w:tcPr>
            <w:tcW w:w="1108" w:type="dxa"/>
          </w:tcPr>
          <w:p w14:paraId="552B1F60" w14:textId="77777777" w:rsidR="00ED397D" w:rsidRPr="00330A7E" w:rsidRDefault="00ED397D" w:rsidP="00330A7E">
            <w:pPr>
              <w:spacing w:line="276" w:lineRule="auto"/>
              <w:rPr>
                <w:rFonts w:ascii="Times New Roman" w:hAnsi="Times New Roman" w:cs="Times New Roman"/>
                <w:sz w:val="24"/>
                <w:szCs w:val="24"/>
              </w:rPr>
            </w:pPr>
          </w:p>
        </w:tc>
      </w:tr>
      <w:tr w:rsidR="00ED397D" w:rsidRPr="00330A7E" w14:paraId="671BC465" w14:textId="77777777" w:rsidTr="00330A7E">
        <w:tc>
          <w:tcPr>
            <w:tcW w:w="1947" w:type="dxa"/>
          </w:tcPr>
          <w:p w14:paraId="55DE53B4"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Tần số</w:t>
            </w:r>
          </w:p>
        </w:tc>
        <w:tc>
          <w:tcPr>
            <w:tcW w:w="1108" w:type="dxa"/>
          </w:tcPr>
          <w:p w14:paraId="4D3DF356"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25</w:t>
            </w:r>
          </w:p>
        </w:tc>
        <w:tc>
          <w:tcPr>
            <w:tcW w:w="1108" w:type="dxa"/>
          </w:tcPr>
          <w:p w14:paraId="5CAD0701"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20</w:t>
            </w:r>
          </w:p>
        </w:tc>
        <w:tc>
          <w:tcPr>
            <w:tcW w:w="1108" w:type="dxa"/>
          </w:tcPr>
          <w:p w14:paraId="74F28641"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20</w:t>
            </w:r>
          </w:p>
        </w:tc>
        <w:tc>
          <w:tcPr>
            <w:tcW w:w="1108" w:type="dxa"/>
          </w:tcPr>
          <w:p w14:paraId="1715641A"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15</w:t>
            </w:r>
          </w:p>
        </w:tc>
        <w:tc>
          <w:tcPr>
            <w:tcW w:w="1108" w:type="dxa"/>
          </w:tcPr>
          <w:p w14:paraId="2AADEFEB"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14</w:t>
            </w:r>
          </w:p>
        </w:tc>
        <w:tc>
          <w:tcPr>
            <w:tcW w:w="1108" w:type="dxa"/>
          </w:tcPr>
          <w:p w14:paraId="6DD9E63B"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6</w:t>
            </w:r>
          </w:p>
        </w:tc>
        <w:tc>
          <w:tcPr>
            <w:tcW w:w="1108" w:type="dxa"/>
          </w:tcPr>
          <w:p w14:paraId="5B6259CC"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n = 100</w:t>
            </w:r>
          </w:p>
        </w:tc>
      </w:tr>
    </w:tbl>
    <w:p w14:paraId="2F4A3600"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b/>
          <w:sz w:val="24"/>
          <w:szCs w:val="24"/>
        </w:rPr>
        <w:t>A.</w:t>
      </w:r>
      <w:r w:rsidRPr="00330A7E">
        <w:rPr>
          <w:rFonts w:ascii="Times New Roman" w:hAnsi="Times New Roman" w:cs="Times New Roman"/>
          <w:sz w:val="24"/>
          <w:szCs w:val="24"/>
        </w:rPr>
        <w:t xml:space="preserve"> 15,63</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16,91</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14,72</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244,19</w:t>
      </w:r>
    </w:p>
    <w:p w14:paraId="4D0679A3" w14:textId="77777777" w:rsidR="00ED397D" w:rsidRPr="00330A7E" w:rsidRDefault="00ED397D" w:rsidP="000E1E56">
      <w:pPr>
        <w:pStyle w:val="MTDisplayEquation"/>
        <w:numPr>
          <w:ilvl w:val="0"/>
          <w:numId w:val="40"/>
        </w:numPr>
        <w:tabs>
          <w:tab w:val="left" w:pos="992"/>
        </w:tabs>
        <w:spacing w:before="120" w:after="0"/>
        <w:jc w:val="both"/>
      </w:pPr>
      <w:r w:rsidRPr="00330A7E">
        <w:rPr>
          <w:b/>
        </w:rPr>
        <w:t xml:space="preserve"> [TD1.2].</w:t>
      </w:r>
      <w:r w:rsidRPr="00330A7E">
        <w:t xml:space="preserve"> Nếu hai biến cố A,B thỏa mãn </w:t>
      </w:r>
      <w:r w:rsidRPr="00330A7E">
        <w:rPr>
          <w:position w:val="-10"/>
        </w:rPr>
        <w:object w:dxaOrig="4160" w:dyaOrig="380" w14:anchorId="0E4CCF64">
          <v:shape id="_x0000_i3431" type="#_x0000_t75" style="width:208.5pt;height:19.5pt" o:ole="">
            <v:imagedata r:id="rId4263" o:title=""/>
          </v:shape>
          <o:OLEObject Type="Embed" ProgID="Equation.DSMT4" ShapeID="_x0000_i3431" DrawAspect="Content" ObjectID="_1796842495" r:id="rId4264"/>
        </w:object>
      </w:r>
      <w:r w:rsidRPr="00330A7E">
        <w:t xml:space="preserve"> thì P(A) bằng</w:t>
      </w:r>
    </w:p>
    <w:p w14:paraId="0C7541AD"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b/>
          <w:sz w:val="24"/>
          <w:szCs w:val="24"/>
        </w:rPr>
        <w:t>A.</w:t>
      </w:r>
      <w:r w:rsidRPr="00330A7E">
        <w:rPr>
          <w:rFonts w:ascii="Times New Roman" w:hAnsi="Times New Roman" w:cs="Times New Roman"/>
          <w:sz w:val="24"/>
          <w:szCs w:val="24"/>
        </w:rPr>
        <w:t xml:space="preserve"> 0,38</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0,8</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0,2</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0,18</w:t>
      </w:r>
    </w:p>
    <w:p w14:paraId="09654D10" w14:textId="77777777" w:rsidR="00ED397D" w:rsidRPr="00330A7E" w:rsidRDefault="00ED397D" w:rsidP="000E1E56">
      <w:pPr>
        <w:pStyle w:val="MTDisplayEquation"/>
        <w:numPr>
          <w:ilvl w:val="0"/>
          <w:numId w:val="40"/>
        </w:numPr>
        <w:tabs>
          <w:tab w:val="left" w:pos="992"/>
        </w:tabs>
        <w:spacing w:before="120" w:after="0"/>
        <w:jc w:val="both"/>
      </w:pPr>
      <w:r w:rsidRPr="00330A7E">
        <w:rPr>
          <w:b/>
        </w:rPr>
        <w:t>[TD 1.1]</w:t>
      </w:r>
      <w:r w:rsidRPr="00330A7E">
        <w:t xml:space="preserve"> Cho hàm số </w:t>
      </w:r>
      <w:r w:rsidRPr="00330A7E">
        <w:rPr>
          <w:position w:val="-14"/>
        </w:rPr>
        <w:object w:dxaOrig="960" w:dyaOrig="400" w14:anchorId="33BCE833">
          <v:shape id="_x0000_i3432" type="#_x0000_t75" style="width:48pt;height:19.5pt" o:ole="">
            <v:imagedata r:id="rId4265" o:title=""/>
          </v:shape>
          <o:OLEObject Type="Embed" ProgID="Equation.DSMT4" ShapeID="_x0000_i3432" DrawAspect="Content" ObjectID="_1796842496" r:id="rId4266"/>
        </w:object>
      </w:r>
      <w:r w:rsidRPr="00330A7E">
        <w:t xml:space="preserve"> có bảng biến thiên như hình vẽ dưới đây. Khẳng định nào sau đây là đúng?</w:t>
      </w:r>
    </w:p>
    <w:p w14:paraId="0E4A0FAB" w14:textId="77777777" w:rsidR="00ED397D" w:rsidRPr="00330A7E" w:rsidRDefault="00ED397D" w:rsidP="00330A7E">
      <w:pPr>
        <w:tabs>
          <w:tab w:val="left" w:pos="5670"/>
        </w:tabs>
        <w:ind w:left="993"/>
        <w:jc w:val="center"/>
        <w:rPr>
          <w:rFonts w:ascii="Times New Roman" w:hAnsi="Times New Roman" w:cs="Times New Roman"/>
          <w:b/>
          <w:sz w:val="24"/>
          <w:szCs w:val="24"/>
        </w:rPr>
      </w:pPr>
      <w:r w:rsidRPr="00330A7E">
        <w:rPr>
          <w:rFonts w:ascii="Times New Roman" w:hAnsi="Times New Roman" w:cs="Times New Roman"/>
          <w:b/>
          <w:noProof/>
          <w:sz w:val="24"/>
          <w:szCs w:val="24"/>
          <w:lang w:eastAsia="en-US"/>
        </w:rPr>
        <w:drawing>
          <wp:inline distT="0" distB="0" distL="0" distR="0" wp14:anchorId="3183ED78" wp14:editId="2D39ED16">
            <wp:extent cx="3686689" cy="1247949"/>
            <wp:effectExtent l="0" t="0" r="9525" b="9525"/>
            <wp:docPr id="1301619858" name="Picture 1301619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7"/>
                    <a:stretch>
                      <a:fillRect/>
                    </a:stretch>
                  </pic:blipFill>
                  <pic:spPr>
                    <a:xfrm>
                      <a:off x="0" y="0"/>
                      <a:ext cx="3686689" cy="1247949"/>
                    </a:xfrm>
                    <a:prstGeom prst="rect">
                      <a:avLst/>
                    </a:prstGeom>
                  </pic:spPr>
                </pic:pic>
              </a:graphicData>
            </a:graphic>
          </wp:inline>
        </w:drawing>
      </w:r>
    </w:p>
    <w:p w14:paraId="4A47D715" w14:textId="77777777" w:rsidR="00ED397D" w:rsidRPr="00330A7E" w:rsidRDefault="00ED397D" w:rsidP="00330A7E">
      <w:pPr>
        <w:tabs>
          <w:tab w:val="left" w:pos="5670"/>
        </w:tabs>
        <w:ind w:left="993"/>
        <w:rPr>
          <w:rFonts w:ascii="Times New Roman" w:hAnsi="Times New Roman" w:cs="Times New Roman"/>
          <w:sz w:val="24"/>
          <w:szCs w:val="24"/>
        </w:rPr>
      </w:pPr>
      <w:r w:rsidRPr="00330A7E">
        <w:rPr>
          <w:rFonts w:ascii="Times New Roman" w:hAnsi="Times New Roman" w:cs="Times New Roman"/>
          <w:b/>
          <w:sz w:val="24"/>
          <w:szCs w:val="24"/>
        </w:rPr>
        <w:t>A.</w:t>
      </w:r>
      <w:r w:rsidRPr="00330A7E">
        <w:rPr>
          <w:rFonts w:ascii="Times New Roman" w:hAnsi="Times New Roman" w:cs="Times New Roman"/>
          <w:sz w:val="24"/>
          <w:szCs w:val="24"/>
        </w:rPr>
        <w:t xml:space="preserve"> </w:t>
      </w:r>
      <w:r w:rsidRPr="00330A7E">
        <w:rPr>
          <w:rFonts w:ascii="Times New Roman" w:hAnsi="Times New Roman" w:cs="Times New Roman"/>
          <w:sz w:val="24"/>
          <w:szCs w:val="24"/>
          <w:lang w:val="vi-VN"/>
        </w:rPr>
        <w:t xml:space="preserve">Hàm số đạt cực đại tại </w:t>
      </w:r>
      <w:r w:rsidRPr="00330A7E">
        <w:rPr>
          <w:rFonts w:ascii="Times New Roman" w:hAnsi="Times New Roman" w:cs="Times New Roman"/>
          <w:position w:val="-6"/>
          <w:sz w:val="24"/>
          <w:szCs w:val="24"/>
        </w:rPr>
        <w:object w:dxaOrig="560" w:dyaOrig="279" w14:anchorId="7124C132">
          <v:shape id="_x0000_i3433" type="#_x0000_t75" style="width:27.75pt;height:14.25pt" o:ole="">
            <v:imagedata r:id="rId4268" o:title=""/>
          </v:shape>
          <o:OLEObject Type="Embed" ProgID="Equation.DSMT4" ShapeID="_x0000_i3433" DrawAspect="Content" ObjectID="_1796842497" r:id="rId426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sz w:val="24"/>
          <w:szCs w:val="24"/>
          <w:lang w:val="vi-VN"/>
        </w:rPr>
        <w:t xml:space="preserve">Hàm số đạt cực </w:t>
      </w:r>
      <w:r w:rsidRPr="00330A7E">
        <w:rPr>
          <w:rFonts w:ascii="Times New Roman" w:hAnsi="Times New Roman" w:cs="Times New Roman"/>
          <w:sz w:val="24"/>
          <w:szCs w:val="24"/>
        </w:rPr>
        <w:t>tiểu</w:t>
      </w:r>
      <w:r w:rsidRPr="00330A7E">
        <w:rPr>
          <w:rFonts w:ascii="Times New Roman" w:hAnsi="Times New Roman" w:cs="Times New Roman"/>
          <w:sz w:val="24"/>
          <w:szCs w:val="24"/>
          <w:lang w:val="vi-VN"/>
        </w:rPr>
        <w:t xml:space="preserve"> tại</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680" w:dyaOrig="279" w14:anchorId="2A147EBF">
          <v:shape id="_x0000_i3434" type="#_x0000_t75" style="width:33.75pt;height:14.25pt" o:ole="">
            <v:imagedata r:id="rId4270" o:title=""/>
          </v:shape>
          <o:OLEObject Type="Embed" ProgID="Equation.DSMT4" ShapeID="_x0000_i3434" DrawAspect="Content" ObjectID="_1796842498" r:id="rId4271"/>
        </w:object>
      </w:r>
      <w:r w:rsidRPr="00330A7E">
        <w:rPr>
          <w:rFonts w:ascii="Times New Roman" w:hAnsi="Times New Roman" w:cs="Times New Roman"/>
          <w:sz w:val="24"/>
          <w:szCs w:val="24"/>
        </w:rPr>
        <w:t>.</w:t>
      </w:r>
    </w:p>
    <w:p w14:paraId="411310CD" w14:textId="77777777" w:rsidR="00ED397D" w:rsidRPr="00330A7E" w:rsidRDefault="00ED397D" w:rsidP="00330A7E">
      <w:pPr>
        <w:tabs>
          <w:tab w:val="left" w:pos="5670"/>
        </w:tabs>
        <w:ind w:left="993"/>
        <w:rPr>
          <w:rFonts w:ascii="Times New Roman" w:hAnsi="Times New Roman" w:cs="Times New Roman"/>
          <w:sz w:val="24"/>
          <w:szCs w:val="24"/>
        </w:rPr>
      </w:pP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w:t>
      </w:r>
      <w:r w:rsidRPr="00330A7E">
        <w:rPr>
          <w:rFonts w:ascii="Times New Roman" w:hAnsi="Times New Roman" w:cs="Times New Roman"/>
          <w:sz w:val="24"/>
          <w:szCs w:val="24"/>
          <w:lang w:val="vi-VN"/>
        </w:rPr>
        <w:t xml:space="preserve">Hàm số đạt cực </w:t>
      </w:r>
      <w:r w:rsidRPr="00330A7E">
        <w:rPr>
          <w:rFonts w:ascii="Times New Roman" w:hAnsi="Times New Roman" w:cs="Times New Roman"/>
          <w:sz w:val="24"/>
          <w:szCs w:val="24"/>
        </w:rPr>
        <w:t>tiểu</w:t>
      </w:r>
      <w:r w:rsidRPr="00330A7E">
        <w:rPr>
          <w:rFonts w:ascii="Times New Roman" w:hAnsi="Times New Roman" w:cs="Times New Roman"/>
          <w:sz w:val="24"/>
          <w:szCs w:val="24"/>
          <w:lang w:val="vi-VN"/>
        </w:rPr>
        <w:t xml:space="preserve"> tại </w:t>
      </w:r>
      <w:r w:rsidRPr="00330A7E">
        <w:rPr>
          <w:rFonts w:ascii="Times New Roman" w:hAnsi="Times New Roman" w:cs="Times New Roman"/>
          <w:position w:val="-6"/>
          <w:sz w:val="24"/>
          <w:szCs w:val="24"/>
        </w:rPr>
        <w:object w:dxaOrig="540" w:dyaOrig="279" w14:anchorId="6F4F284C">
          <v:shape id="_x0000_i3435" type="#_x0000_t75" style="width:27pt;height:14.25pt" o:ole="">
            <v:imagedata r:id="rId4272" o:title=""/>
          </v:shape>
          <o:OLEObject Type="Embed" ProgID="Equation.DSMT4" ShapeID="_x0000_i3435" DrawAspect="Content" ObjectID="_1796842499" r:id="rId4273"/>
        </w:object>
      </w:r>
      <w:r w:rsidRPr="00330A7E">
        <w:rPr>
          <w:rFonts w:ascii="Times New Roman" w:hAnsi="Times New Roman" w:cs="Times New Roman"/>
          <w:sz w:val="24"/>
          <w:szCs w:val="24"/>
          <w:lang w:val="vi-VN"/>
        </w:rPr>
        <w:t>.</w:t>
      </w:r>
      <w:r w:rsidRPr="00330A7E">
        <w:rPr>
          <w:rFonts w:ascii="Times New Roman" w:hAnsi="Times New Roman" w:cs="Times New Roman"/>
          <w:sz w:val="24"/>
          <w:szCs w:val="24"/>
        </w:rPr>
        <w:tab/>
      </w: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w:t>
      </w:r>
      <w:r w:rsidRPr="00330A7E">
        <w:rPr>
          <w:rFonts w:ascii="Times New Roman" w:hAnsi="Times New Roman" w:cs="Times New Roman"/>
          <w:sz w:val="24"/>
          <w:szCs w:val="24"/>
          <w:lang w:val="vi-VN"/>
        </w:rPr>
        <w:t xml:space="preserve">Hàm số đạt cực đại tại </w:t>
      </w:r>
      <w:r w:rsidRPr="00330A7E">
        <w:rPr>
          <w:rFonts w:ascii="Times New Roman" w:hAnsi="Times New Roman" w:cs="Times New Roman"/>
          <w:position w:val="-6"/>
          <w:sz w:val="24"/>
          <w:szCs w:val="24"/>
        </w:rPr>
        <w:object w:dxaOrig="560" w:dyaOrig="279" w14:anchorId="4AC9CD51">
          <v:shape id="_x0000_i3436" type="#_x0000_t75" style="width:27.75pt;height:14.25pt" o:ole="">
            <v:imagedata r:id="rId4274" o:title=""/>
          </v:shape>
          <o:OLEObject Type="Embed" ProgID="Equation.DSMT4" ShapeID="_x0000_i3436" DrawAspect="Content" ObjectID="_1796842500" r:id="rId4275"/>
        </w:object>
      </w:r>
      <w:r w:rsidRPr="00330A7E">
        <w:rPr>
          <w:rFonts w:ascii="Times New Roman" w:hAnsi="Times New Roman" w:cs="Times New Roman"/>
          <w:sz w:val="24"/>
          <w:szCs w:val="24"/>
        </w:rPr>
        <w:t>.</w:t>
      </w:r>
    </w:p>
    <w:p w14:paraId="13786FF4" w14:textId="77777777" w:rsidR="00ED397D" w:rsidRPr="00330A7E" w:rsidRDefault="00ED397D" w:rsidP="000E1E56">
      <w:pPr>
        <w:pStyle w:val="MTDisplayEquation"/>
        <w:numPr>
          <w:ilvl w:val="0"/>
          <w:numId w:val="40"/>
        </w:numPr>
        <w:tabs>
          <w:tab w:val="left" w:pos="992"/>
        </w:tabs>
        <w:spacing w:before="120" w:after="0"/>
        <w:jc w:val="both"/>
        <w:rPr>
          <w:lang w:val="pt-BR"/>
        </w:rPr>
      </w:pPr>
      <w:r w:rsidRPr="00330A7E">
        <w:rPr>
          <w:b/>
        </w:rPr>
        <w:t>[TD 1.2]</w:t>
      </w:r>
      <w:r w:rsidRPr="00330A7E">
        <w:t xml:space="preserve"> </w:t>
      </w:r>
      <w:r w:rsidRPr="00330A7E">
        <w:rPr>
          <w:b/>
        </w:rPr>
        <w:t>Cho</w:t>
      </w:r>
      <w:r w:rsidRPr="00330A7E">
        <w:rPr>
          <w:lang w:val="pt-BR"/>
        </w:rPr>
        <w:t xml:space="preserve"> hàm số </w:t>
      </w:r>
      <w:r w:rsidRPr="00330A7E">
        <w:rPr>
          <w:noProof/>
          <w:position w:val="-14"/>
        </w:rPr>
        <w:drawing>
          <wp:inline distT="0" distB="0" distL="0" distR="0" wp14:anchorId="22492C53" wp14:editId="6C3642FE">
            <wp:extent cx="609600" cy="257175"/>
            <wp:effectExtent l="0" t="0" r="0" b="9525"/>
            <wp:docPr id="1301619859" name="Picture 1301619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276" cstate="print">
                      <a:extLst>
                        <a:ext uri="{28A0092B-C50C-407E-A947-70E740481C1C}">
                          <a14:useLocalDpi xmlns:a14="http://schemas.microsoft.com/office/drawing/2010/main" val="0"/>
                        </a:ext>
                      </a:extLst>
                    </a:blip>
                    <a:srcRect/>
                    <a:stretch>
                      <a:fillRect/>
                    </a:stretch>
                  </pic:blipFill>
                  <pic:spPr bwMode="auto">
                    <a:xfrm>
                      <a:off x="0" y="0"/>
                      <a:ext cx="609600" cy="257175"/>
                    </a:xfrm>
                    <a:prstGeom prst="rect">
                      <a:avLst/>
                    </a:prstGeom>
                    <a:noFill/>
                    <a:ln>
                      <a:noFill/>
                    </a:ln>
                  </pic:spPr>
                </pic:pic>
              </a:graphicData>
            </a:graphic>
          </wp:inline>
        </w:drawing>
      </w:r>
      <w:r w:rsidRPr="00330A7E">
        <w:rPr>
          <w:lang w:val="pt-BR"/>
        </w:rPr>
        <w:t xml:space="preserve"> có đồ thị như hình bên. Mệnh đề nào dưới đây đúng?</w:t>
      </w:r>
    </w:p>
    <w:p w14:paraId="0E6B9133" w14:textId="77777777" w:rsidR="00ED397D" w:rsidRPr="00330A7E" w:rsidRDefault="00ED397D" w:rsidP="00330A7E">
      <w:pPr>
        <w:pStyle w:val="ListParagraph"/>
        <w:ind w:left="992"/>
        <w:jc w:val="center"/>
        <w:rPr>
          <w:rFonts w:ascii="Times New Roman" w:hAnsi="Times New Roman" w:cs="Times New Roman"/>
          <w:sz w:val="24"/>
          <w:szCs w:val="24"/>
        </w:rPr>
      </w:pPr>
      <w:r w:rsidRPr="00330A7E">
        <w:rPr>
          <w:rFonts w:ascii="Times New Roman" w:hAnsi="Times New Roman" w:cs="Times New Roman"/>
          <w:sz w:val="24"/>
          <w:szCs w:val="24"/>
        </w:rPr>
        <mc:AlternateContent>
          <mc:Choice Requires="wpg">
            <w:drawing>
              <wp:inline distT="0" distB="0" distL="0" distR="0" wp14:anchorId="78B4F81D" wp14:editId="519F7BD3">
                <wp:extent cx="1259840" cy="1278890"/>
                <wp:effectExtent l="15240" t="0" r="20320" b="18415"/>
                <wp:docPr id="1301619842" name="Group 13016198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9840" cy="1278890"/>
                          <a:chOff x="5570" y="1576"/>
                          <a:chExt cx="1984" cy="2014"/>
                        </a:xfrm>
                      </wpg:grpSpPr>
                      <wps:wsp>
                        <wps:cNvPr id="1301619843" name="AutoShape 3"/>
                        <wps:cNvCnPr>
                          <a:cxnSpLocks noChangeShapeType="1"/>
                        </wps:cNvCnPr>
                        <wps:spPr bwMode="auto">
                          <a:xfrm>
                            <a:off x="5570" y="2653"/>
                            <a:ext cx="1984" cy="1"/>
                          </a:xfrm>
                          <a:prstGeom prst="straightConnector1">
                            <a:avLst/>
                          </a:prstGeom>
                          <a:noFill/>
                          <a:ln w="12700">
                            <a:solidFill>
                              <a:srgbClr val="000000"/>
                            </a:solidFill>
                            <a:round/>
                            <a:headEnd/>
                            <a:tailEnd type="stealth" w="sm" len="med"/>
                          </a:ln>
                          <a:extLst>
                            <a:ext uri="{909E8E84-426E-40DD-AFC4-6F175D3DCCD1}">
                              <a14:hiddenFill xmlns:a14="http://schemas.microsoft.com/office/drawing/2010/main">
                                <a:noFill/>
                              </a14:hiddenFill>
                            </a:ext>
                          </a:extLst>
                        </wps:spPr>
                        <wps:bodyPr/>
                      </wps:wsp>
                      <wps:wsp>
                        <wps:cNvPr id="1301619844" name="AutoShape 4"/>
                        <wps:cNvCnPr>
                          <a:cxnSpLocks noChangeShapeType="1"/>
                        </wps:cNvCnPr>
                        <wps:spPr bwMode="auto">
                          <a:xfrm flipV="1">
                            <a:off x="6330" y="1606"/>
                            <a:ext cx="1" cy="1984"/>
                          </a:xfrm>
                          <a:prstGeom prst="straightConnector1">
                            <a:avLst/>
                          </a:prstGeom>
                          <a:noFill/>
                          <a:ln w="12700">
                            <a:solidFill>
                              <a:srgbClr val="000000"/>
                            </a:solidFill>
                            <a:round/>
                            <a:headEnd/>
                            <a:tailEnd type="stealth" w="sm" len="med"/>
                          </a:ln>
                          <a:extLst>
                            <a:ext uri="{909E8E84-426E-40DD-AFC4-6F175D3DCCD1}">
                              <a14:hiddenFill xmlns:a14="http://schemas.microsoft.com/office/drawing/2010/main">
                                <a:noFill/>
                              </a14:hiddenFill>
                            </a:ext>
                          </a:extLst>
                        </wps:spPr>
                        <wps:bodyPr/>
                      </wps:wsp>
                      <pic:pic xmlns:pic="http://schemas.openxmlformats.org/drawingml/2006/picture">
                        <pic:nvPicPr>
                          <pic:cNvPr id="1301619845" name="Picture 5"/>
                          <pic:cNvPicPr>
                            <a:picLocks noChangeAspect="1" noChangeArrowheads="1"/>
                          </pic:cNvPicPr>
                        </pic:nvPicPr>
                        <pic:blipFill>
                          <a:blip r:embed="rId4277" cstate="print">
                            <a:extLst>
                              <a:ext uri="{28A0092B-C50C-407E-A947-70E740481C1C}">
                                <a14:useLocalDpi xmlns:a14="http://schemas.microsoft.com/office/drawing/2010/main" val="0"/>
                              </a:ext>
                            </a:extLst>
                          </a:blip>
                          <a:srcRect/>
                          <a:stretch>
                            <a:fillRect/>
                          </a:stretch>
                        </pic:blipFill>
                        <pic:spPr bwMode="auto">
                          <a:xfrm>
                            <a:off x="6083" y="2654"/>
                            <a:ext cx="240" cy="279"/>
                          </a:xfrm>
                          <a:prstGeom prst="rect">
                            <a:avLst/>
                          </a:prstGeom>
                          <a:noFill/>
                          <a:extLst>
                            <a:ext uri="{909E8E84-426E-40DD-AFC4-6F175D3DCCD1}">
                              <a14:hiddenFill xmlns:a14="http://schemas.microsoft.com/office/drawing/2010/main">
                                <a:solidFill>
                                  <a:srgbClr val="FFFFFF"/>
                                </a:solidFill>
                              </a14:hiddenFill>
                            </a:ext>
                          </a:extLst>
                        </pic:spPr>
                      </pic:pic>
                      <wps:wsp>
                        <wps:cNvPr id="1301619846" name="Oval 6"/>
                        <wps:cNvSpPr>
                          <a:spLocks noChangeArrowheads="1"/>
                        </wps:cNvSpPr>
                        <wps:spPr bwMode="auto">
                          <a:xfrm>
                            <a:off x="6303" y="2622"/>
                            <a:ext cx="57" cy="57"/>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pic:pic xmlns:pic="http://schemas.openxmlformats.org/drawingml/2006/picture">
                        <pic:nvPicPr>
                          <pic:cNvPr id="1301619847" name="Picture 7"/>
                          <pic:cNvPicPr>
                            <a:picLocks noChangeAspect="1" noChangeArrowheads="1"/>
                          </pic:cNvPicPr>
                        </pic:nvPicPr>
                        <pic:blipFill>
                          <a:blip r:embed="rId4278" cstate="print">
                            <a:extLst>
                              <a:ext uri="{28A0092B-C50C-407E-A947-70E740481C1C}">
                                <a14:useLocalDpi xmlns:a14="http://schemas.microsoft.com/office/drawing/2010/main" val="0"/>
                              </a:ext>
                            </a:extLst>
                          </a:blip>
                          <a:srcRect/>
                          <a:stretch>
                            <a:fillRect/>
                          </a:stretch>
                        </pic:blipFill>
                        <pic:spPr bwMode="auto">
                          <a:xfrm>
                            <a:off x="7354" y="2672"/>
                            <a:ext cx="200" cy="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1619848" name="Picture 8"/>
                          <pic:cNvPicPr>
                            <a:picLocks noChangeAspect="1" noChangeArrowheads="1"/>
                          </pic:cNvPicPr>
                        </pic:nvPicPr>
                        <pic:blipFill>
                          <a:blip r:embed="rId4279" cstate="print">
                            <a:extLst>
                              <a:ext uri="{28A0092B-C50C-407E-A947-70E740481C1C}">
                                <a14:useLocalDpi xmlns:a14="http://schemas.microsoft.com/office/drawing/2010/main" val="0"/>
                              </a:ext>
                            </a:extLst>
                          </a:blip>
                          <a:srcRect/>
                          <a:stretch>
                            <a:fillRect/>
                          </a:stretch>
                        </pic:blipFill>
                        <pic:spPr bwMode="auto">
                          <a:xfrm>
                            <a:off x="6090" y="1576"/>
                            <a:ext cx="220" cy="260"/>
                          </a:xfrm>
                          <a:prstGeom prst="rect">
                            <a:avLst/>
                          </a:prstGeom>
                          <a:noFill/>
                          <a:extLst>
                            <a:ext uri="{909E8E84-426E-40DD-AFC4-6F175D3DCCD1}">
                              <a14:hiddenFill xmlns:a14="http://schemas.microsoft.com/office/drawing/2010/main">
                                <a:solidFill>
                                  <a:srgbClr val="FFFFFF"/>
                                </a:solidFill>
                              </a14:hiddenFill>
                            </a:ext>
                          </a:extLst>
                        </pic:spPr>
                      </pic:pic>
                      <wps:wsp>
                        <wps:cNvPr id="1301619849" name="Freeform 9"/>
                        <wps:cNvSpPr>
                          <a:spLocks/>
                        </wps:cNvSpPr>
                        <wps:spPr bwMode="auto">
                          <a:xfrm>
                            <a:off x="5974" y="1633"/>
                            <a:ext cx="1380" cy="1957"/>
                          </a:xfrm>
                          <a:custGeom>
                            <a:avLst/>
                            <a:gdLst>
                              <a:gd name="T0" fmla="*/ 0 w 1380"/>
                              <a:gd name="T1" fmla="*/ 1957 h 1957"/>
                              <a:gd name="T2" fmla="*/ 357 w 1380"/>
                              <a:gd name="T3" fmla="*/ 428 h 1957"/>
                              <a:gd name="T4" fmla="*/ 1007 w 1380"/>
                              <a:gd name="T5" fmla="*/ 1622 h 1957"/>
                              <a:gd name="T6" fmla="*/ 1380 w 1380"/>
                              <a:gd name="T7" fmla="*/ 0 h 1957"/>
                            </a:gdLst>
                            <a:ahLst/>
                            <a:cxnLst>
                              <a:cxn ang="0">
                                <a:pos x="T0" y="T1"/>
                              </a:cxn>
                              <a:cxn ang="0">
                                <a:pos x="T2" y="T3"/>
                              </a:cxn>
                              <a:cxn ang="0">
                                <a:pos x="T4" y="T5"/>
                              </a:cxn>
                              <a:cxn ang="0">
                                <a:pos x="T6" y="T7"/>
                              </a:cxn>
                            </a:cxnLst>
                            <a:rect l="0" t="0" r="r" b="b"/>
                            <a:pathLst>
                              <a:path w="1380" h="1957">
                                <a:moveTo>
                                  <a:pt x="0" y="1957"/>
                                </a:moveTo>
                                <a:cubicBezTo>
                                  <a:pt x="94" y="1220"/>
                                  <a:pt x="189" y="484"/>
                                  <a:pt x="357" y="428"/>
                                </a:cubicBezTo>
                                <a:cubicBezTo>
                                  <a:pt x="525" y="372"/>
                                  <a:pt x="836" y="1693"/>
                                  <a:pt x="1007" y="1622"/>
                                </a:cubicBezTo>
                                <a:cubicBezTo>
                                  <a:pt x="1178" y="1551"/>
                                  <a:pt x="1279" y="775"/>
                                  <a:pt x="1380" y="0"/>
                                </a:cubicBezTo>
                              </a:path>
                            </a:pathLst>
                          </a:custGeom>
                          <a:noFill/>
                          <a:ln w="19050">
                            <a:solidFill>
                              <a:srgbClr val="0000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1619851" name="AutoShape 10"/>
                        <wps:cNvCnPr>
                          <a:cxnSpLocks noChangeShapeType="1"/>
                        </wps:cNvCnPr>
                        <wps:spPr bwMode="auto">
                          <a:xfrm>
                            <a:off x="6331" y="3264"/>
                            <a:ext cx="644"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01619852" name="AutoShape 11"/>
                        <wps:cNvCnPr>
                          <a:cxnSpLocks noChangeShapeType="1"/>
                        </wps:cNvCnPr>
                        <wps:spPr bwMode="auto">
                          <a:xfrm flipV="1">
                            <a:off x="6975" y="2654"/>
                            <a:ext cx="0" cy="59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01619853" name="Picture 12"/>
                          <pic:cNvPicPr>
                            <a:picLocks noChangeAspect="1" noChangeArrowheads="1"/>
                          </pic:cNvPicPr>
                        </pic:nvPicPr>
                        <pic:blipFill>
                          <a:blip r:embed="rId4280" cstate="print">
                            <a:extLst>
                              <a:ext uri="{28A0092B-C50C-407E-A947-70E740481C1C}">
                                <a14:useLocalDpi xmlns:a14="http://schemas.microsoft.com/office/drawing/2010/main" val="0"/>
                              </a:ext>
                            </a:extLst>
                          </a:blip>
                          <a:srcRect/>
                          <a:stretch>
                            <a:fillRect/>
                          </a:stretch>
                        </pic:blipFill>
                        <pic:spPr bwMode="auto">
                          <a:xfrm>
                            <a:off x="6870" y="2343"/>
                            <a:ext cx="200"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1619854" name="Picture 13"/>
                          <pic:cNvPicPr>
                            <a:picLocks noChangeAspect="1" noChangeArrowheads="1"/>
                          </pic:cNvPicPr>
                        </pic:nvPicPr>
                        <pic:blipFill>
                          <a:blip r:embed="rId4281" cstate="print">
                            <a:extLst>
                              <a:ext uri="{28A0092B-C50C-407E-A947-70E740481C1C}">
                                <a14:useLocalDpi xmlns:a14="http://schemas.microsoft.com/office/drawing/2010/main" val="0"/>
                              </a:ext>
                            </a:extLst>
                          </a:blip>
                          <a:srcRect/>
                          <a:stretch>
                            <a:fillRect/>
                          </a:stretch>
                        </pic:blipFill>
                        <pic:spPr bwMode="auto">
                          <a:xfrm>
                            <a:off x="6018" y="3105"/>
                            <a:ext cx="320"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1619855" name="Picture 14"/>
                          <pic:cNvPicPr>
                            <a:picLocks noChangeAspect="1" noChangeArrowheads="1"/>
                          </pic:cNvPicPr>
                        </pic:nvPicPr>
                        <pic:blipFill>
                          <a:blip r:embed="rId4280" cstate="print">
                            <a:extLst>
                              <a:ext uri="{28A0092B-C50C-407E-A947-70E740481C1C}">
                                <a14:useLocalDpi xmlns:a14="http://schemas.microsoft.com/office/drawing/2010/main" val="0"/>
                              </a:ext>
                            </a:extLst>
                          </a:blip>
                          <a:srcRect/>
                          <a:stretch>
                            <a:fillRect/>
                          </a:stretch>
                        </pic:blipFill>
                        <pic:spPr bwMode="auto">
                          <a:xfrm>
                            <a:off x="6110" y="1836"/>
                            <a:ext cx="200" cy="2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301619842" o:spid="_x0000_s1026" style="width:99.2pt;height:100.7pt;mso-position-horizontal-relative:char;mso-position-vertical-relative:line" coordorigin="5570,1576" coordsize="1984,2014" o:gfxdata="UEsDBBQABgAIAAAAIQC/V5zlDAEAABUCAAATAAAAW0NvbnRlbnRfVHlwZXNdLnhtbJSRTU7DMBBG 90jcwfIWJQ5dIITidEHKEhAqB7DsSWIR/8hj0vT22GkrQUWRWNoz75s3dr2ezUgmCKid5fS2rCgB K53Stuf0fftU3FOCUVglRmeB0z0gXTfXV/V27wFJoi1yOsToHxhDOYARWDoPNlU6F4yI6Rh65oX8 ED2wVVXdMelsBBuLmDNoU7fQic8xks2crg8mO9NR8njoy6M41Sbzc5Er7FcmwIhnkPB+1FLEtB2b rDozK45WZSKXHhy0x5ukfmFCrvy0+j7gyL2k5wxaAXkVIT4Lk9yZCshg5Vony78zsqTBwnWdllC2 ATcLdXK6lK3czgaY/hveJuwNplM6Wz61+QI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B7SPuP4BwAAezEAAA4AAABkcnMvZTJvRG9jLnhtbOxbW2/jRBR+R+I/ WH5EysZ2fImj7aKSNCukBSoovE9sJ7bwjbHTtCD+O9+Zix2nt+wVWlIpre0Zn5k5l+98cyZ9/e1N kRvXCW+yqjwz7VeWaSRlVMVZuTkzf71ajqam0bSsjFlelcmZeZs05rdvvv7q9a6eJU6VVnmccANC yma2q8/MtG3r2XjcRGlSsOZVVSclGtcVL1iLW74Zx5ztIL3Ix45l+eNdxeOaV1HSNHi6kI3mGyF/ vU6i9qf1uklaIz8zMbdW/Obi94p+j9+8ZrMNZ3WaRWoa7ANmUbCsxKCdqAVrmbHl2R1RRRbxqqnW 7auoKsbVep1FiVgDVmNbB6t5y6ttLdayme02dacmqPZATx8sNvrx+pIbWQzbTSzbt8Op65hGyQrY Sgxv7D2Hsnb1ZoZ33vL6l/qSyxXj8l0V/d6geXzYTvcb2dlY7X6oYshl27YSyrpZ84JEQA3GjbDJ bWeT5KY1Ijy0HQ9zgukitNlOMJ2GympRCtPSe54XoJ2avcCXFo3SC/0+3pYvQ8EutY7ZTA4sJqsm RyuDBza9kpuPU/IvKasTYbuGFHao5IlW8jmUIfoaE5oczQLd56VUbnRTKuUaZTVPWblJROer2xqK tMVyBq/QTQPLPKnsTmmO74mR2axTeacyOYDWF5vVvGnfJlVh0MWZ2bScZZu0nVdliUiruC3Myq7f Na1UtH6BrFxWyyzP8ZzN8tLYCWtalnijqfIsplZqbPhmNc+5cc0oZsWPMtugG2KjjIW0NGHxhbpu WZbj2miFgpo2YXmbmjRaU5hGngCkiiRW8vKSxsOyMV91JYP2r9AKL6YXU3fkOv7FyLUWi9H5cu6O /KUdeIvJYj5f2H/T1G13lmZxnJQ0ew0gtnuc7ygok6HfQUinp/FQuvBcTFb/FZOGD0uDS9dZVfHt JSfd03O485f2a8SaBI/er0XQDZyUzT6xXxvrPKt/o4AgMyo48ScTBQu+pWCh83AFJ+To0lE1FGmH PXn48/HwOotm+Kjow9Wd6HuaRuCtdssTUwkpjpJRMP77th4hk9eszVZZnrW3gpXADWlS5fVlFhGQ 0809ScDTwYJuNLrhkTfqzvJVgG4WifTaZYDzpgbakrf3jzivdoSDyFoStIdSxnQ7mM4KEaMRl67V wkGNDqjFPbqTtGVRRdsiKVvJw3iSQwdV2aRZ3ZgGnyXFKgGt4N/HmGcEDtgiY9U8K1sRpPehrjM9 t6zQ+W4096w5UDe4GJ2HbjAKrIvAtdypPbfnGnW3TQKtsHxRZx8PuyrXKCy4g7FsRhoiaGl49DN0 L9IOsl/SRik9XgP81XOwi65BaL1XNNngqNzsW1PwAxAa5GYBUH1udjQVcoLwcejimKfQ9NPp+D5b /JsZcJDnB3RgKX7Uwve6HZUqtf6RHekSny+dHX0d8D+B3BgiKanEqNl0I6n0I4E9eIFujnOpiaVd ynFIf71LeYHMhvj7aC5McgRBQ5yWzR7wqT2LHPC45ZKI3F3DaS4Yeo4nJD8s4gOpoFwTUb17uZLB K0ApiAI2sbhIK/4n6CI2hGCMf2wZpYT8+xKwGtouxV4rblwvcHDD91tW+y2sjCDqzGxNQ17OW7nr 3AICQZk1VykrIkrrTPBlsqZkcPsETvnq80tv8CvJBS9VehMORsuhXPhi0hv2y6f0hp0bGfYoLAom yGoyvQUHWISSjgQjB+H1KBqd0tvhTlDrfz+90TN8nh92oGw4xI4puQMt50VhB3LyCTveBzt8C+W/ Ya1Pb+oJMkSV0PFP2NEX1J4JNQ51wC95klC93xD7mwHbBafcrzSLSqkkzkfzYC8MZO6xUR4iSOl5 sD2ZKgeywztcONrKyuc++UW1P1aVw02s4OoKItZFjjOEb8aGZexQPodUMU7fBxvirg+NZaSGHpJk alEgFl23CXrdLwwQ0vVynekDsrDorpdtWQ8JQ0Wi7+Y7zgPSsI/pu2GBD0wNBLDrZu2Jwh650xxL ZbFY1ASVNlEdBGvGKYesDtdVQ2V+Ui32xFe6KI1eZI0HOkN51FnYGOM93lm6xJUovzzZGYsnyXq3 JCTLl9T0iZocnjdx08B500p6AqpFtGqaPV2KWrhwvhTbAvI9aimq6+SqEn3a/nRE+wkG7DtE21UW fZf8ud89VG6uiBRGElLsKQIN03dl5VM/hnvJx47Is7ScgczhnRRFOzYSNdEkTj6eTqSCbD9UAaZG hteJ/jb8ivRw1CC2HYAKYBTb84Th9YxxFCRXEgTCbN1zoUi8oHPA/tQxJClcjN0ZQcyjj+6u/K63 pnZoecccU4S6IDPYwj56TCG18N88hhis4tMVYTRS759X/Pf34DTrL3Y4CEdXKaA/RLGFO6ts+PlP B5EcMQkKbsc/qED6LpCFDmN1gH2eo5OPKgjRKc6CNams68a4ksD7bIOxA6Wj2Nx9MUZQo7z4C1c9 PaTiwzNBW2D553Xn+w8FQ6QLcuy7pXVF/rxQ04CTYz+7w+7nWu/AVzBUjFyqWqktONKLK3hQ7jid Bb5HsdSfqi83ORP3YMPaF0tPBY89tnpUiqTAomL1SyiWUjV9WCy1hae8OPBA5j6Bx/tVS225e57Y ltol62rp5FQtXS5VGeJ/DR4IqgPwEBu+FwceJ+Yhv+6lM9+T3xD2bRQdROmNSnrYP/al8hPzwPeQ PiF4YGcuvuEvCpPqvxHoXwj278X+vf+fiTf/AAAA//8DAFBLAwQUAAYACAAAACEAWj+UudsAAAAx AwAAGQAAAGRycy9fcmVscy9lMm9Eb2MueG1sLnJlbHO80stqwzAQBdB9oP8gZl/Ldh6EEjmbEsg2 JB8wSGNb1HogqXn8fQSlkEBwdl5qhrn3LLTZXs3AzhSidlZAVZTAyEqntO0EnI67zzWwmNAqHJwl ATeKsG0+ZpsDDZjyUey1jyyn2CigT8l/cR5lTwZj4TzZvGldMJjyM3Tco/zBjnhdliseHjOgecpk eyUg7NUc2PHmc/P7bNe2WtK3k7+GbHpRwbXJ3TkQQ0dJgCGl8W84Ly6mBf7aUE9jqMcM1TSGasyw nMawHDMspjEs/g386aM3dwAAAP//AwBQSwMEFAAGAAgAAAAhAOL5vjXcAAAABQEAAA8AAABkcnMv ZG93bnJldi54bWxMj0FrwkAQhe+F/odlCr3VTdSKxmxExPYkhapQehuzYxLMzobsmsR/37WX9jLw eI/3vklXg6lFR62rLCuIRxEI4tzqigsFx8PbyxyE88gaa8uk4EYOVtnjQ4qJtj1/Urf3hQgl7BJU UHrfJFK6vCSDbmQb4uCdbWvQB9kWUrfYh3JTy3EUzaTBisNCiQ1tSsov+6tR8N5jv57E2253OW9u 34fXj69dTEo9Pw3rJQhPg/8Lwx0/oEMWmE72ytqJWkF4xP/eu7eYT0GcFIyjeAoyS+V/+uwHAAD/ /wMAUEsDBBQABgAIAAAAIQB4qfBWuwEAAFYCAAAUAAAAZHJzL21lZGlhL2ltYWdlNC53bWZcUTtP 21AUPuc6AWIi2QE6QBE1leiAeEgZGJhiHFMYgiISia2um17AUuJEcRBkQHRELGFmgn/AD2BgQurQ BQnxM3jIWyXCOdfp0itf3e+8Pp/zncc/dxegTgEvETKMXr4poFkIIOBYRdN0BeIAoej3+wot4eTA Nyr+5WXFJRZwlNCXIQOyUPI7+9VuSwJYMDbwTkGfKcAk+5bQHVtEv4sJR4bZBKMJ8R1XYZrQX/Hr Len1nBvh5sxq0JCRtSUPre1mww/hjXg+zulUrUNr+0qkKG2RsnmwvM5FXJrvgsZzcSfPYLdaUWnd cRB+k49vUUbBXmhVaoEMa3LB2gxrS5BGGMoUK6XqCuD4ThDa9fqaHwU1p/lTlv09GUEu/X87Oa3S bfxo1inkNA/agWxzEHKpUtVyjzptnwQZmV12e8VluxybxlfPLr9+miH8wbAhduO5uLfmETINh5+e G897G3FPeQr0nmwQsOe9oufG/NlGFmlEFHRIH6SVaWSTDDqSfZoHViaZXFc7SKRM9DVhWFk3apdE 8rnSjTqyAXCfOlOV2dndJ8Zcef0wycSkr/oBPBOVpurfAQAA//8DAFBLAwQUAAYACAAAACEAA4fL 1bEBAABWAgAAFAAAAGRycy9tZWRpYS9pbWFnZTMud21mXFE7SwNBEJ7ZS6KJgbv4KBTRU9Ai+AAL wc7zcj6KSDABG/E84xoPkkvIRfQKUbCzibWVP8EfYCEWgoWglY0/QuQ6wTi7ORuXHeab5858+/7y dAPy7OEtQlKgt10JFB0BGJzJaJyEIUYIWafTkWgOhyNfH/vLS7Nb3MM+QtMJFdKQd1pHpaDBAQrQ H3lHoCNagEb2A6Fp0uK9J+z2SIpuTKBBBrgLo4S+2cVPd9ZrOQkNp5XcGvf1TX6ib9Vrjgc/1Gsj m9oBSMnMGMksJYvFFqRLVAYBKGIvMcknGI2Gn181TYRn8gnJcd+teHqx7HKvzGf0Da88B3GERDJX zJcWAQe2Xc+oVlcc3y2b9QNecCrch0z8/zgZpRjU9utVCpn146bLmyIImVi+pFunraZDhPROzFvt 3LxRCDV1zTYKX+NjhIdUA0IrnArbKzYhTTWFalth1l4P29KzTPp8nYCRtXO2FYprqGmkFZHRIX6Q iFLIJhpSSPZlAF1mxOYp+QeSyYhfDXqkdS//kppMFgO/xWsAr7ErWfmYOFwSWFTefQxH/MoH4JNa KbL+FwAA//8DAFBLAwQUAAYACAAAACEAa6zAqrgBAABWAgAAFAAAAGRycy9tZWRpYS9pbWFnZTIu d21mXFHPSxtBFH5vNolNDOxGKzZF7CqYg9TE9uA5m81aBVOCCXhzs65TXUg2IZvW5CAKQg+9pOf+ FT2LB/Eg9FDorRf/iCB7KyR9M1kvDvuY7/369r1v/v6+/wHyFLGBkBTo3aEEio4ADM5lNk7GECOE bDKZSJTHbBSbZU91adbAIs4SyiVUSEPF6Z3WBx0OsAlzUfQ1TAQFaOTfEsqJZqL/ilOOpGBjAr1k gHuwROgfuxxPZ/0uJ6HhtLrX4oH+kZ/p++2W48OYuL4sphSAlKyMkW1QsVjsvQyJzv4AFLGXmGQE RqcTVLZNE+EXxYSVeeCd+HrN9bjv8rf6ru/mIY6QSJZrlfoW4PyB5xvNZskJPNdsH/Oqc8IDyMSf j5NRaoPWUbtJKbP9uevxrkhCJlap61a/13VIkBcrBWtYLhjVUFM/2Eb18c0y4QXVgNAK18JhySak qaa4hla4bu+EQxkp0n2xQ8BYt8u2FYrPUNNIKyKjQ/ogCaWQTzKkkPyrPkyVEZun5BtIJSN9NZiR 3o18SyJZrQ2CHm8B/Il9k53Xrz7dCSw6fz5kI33lD2BEVIrs/w8AAP//AwBQSwMEFAAGAAgAAAAh ABKh9RyyAQAAVgIAABQAAABkcnMvbWVkaWEvaW1hZ2UxLndtZlxRO0vDUBQ+56ZVWwtJfQyKaBR0 EK3i4GxM42OoVltwM8Z6rYE2LU1FO4gFwcGlzg7+Bn+AQifBQXBz8UeIZBOs597GxUsO9zuvL+d8 9/31+Q7kaWIbISbQzr4Eio4ADC5kNkrGEEOErNPpSJTCkTDWz/7qEqyNTewnNNOjQgIyTv0k36hy gEUYCKOj0BEUoJHfJvRMtkL019jliAk2JtAQO8AUjBH6Zs2f7qy3chIaTsu7Ze7rW/xM362UHQ9+ iOdpKH4KEJeVEbJ5KhaLLcmQ6NxugCL2EpN8glGt+pk100R4oZiwNPfdoqfnCi73CnxO3/QKKYgi 9MTSuUx+GXBwz/WMUmnV8d2CWTniWafIfUhG/4+TVHKN8mGlRCmzclpzeU0kIRnJ5HXrvF5zSJC+ yQWrlV4wsoGmrttG9mtinPCwakBgBdNBa9UmpKmmuFpWMGtvBC0ZWaH7coOAMWunbSsQn6EmkFZE Rof0QRJKIZ9kiCP5V9vQVUZsHpdvIJUM9dWgV3qP8i2JZCrX8Ou8DPAWuZGd/uDxvcCi8+FjJNRX /gA+iUqR/b8AAAD//wMAUEsDBBQABgAIAAAAIQApwnrb6QEAAMACAAAUAAAAZHJzL21lZGlhL2lt YWdlNS53bWZsUr9v01AQvntJWuJaslNAolBRUwmQoiaVMjAw4TqGMgSlTRAsyJj0tbWUOFEcfmRq xFAhljAzwZ/AztCpG0LqghD/RIWsLq0a7p6dBTj56b537+57d9/zj2+HHyEx8Qkhz+DLMwUyj5GC MFKHOU5ATBGKyWSiUBkX0ticmObpzCTmCN2aMUCHmj/YbQ57EsCC+TR6FSZMASbtDwgd0jog+m1M OPLMJhhdEs9Rx0VCp2J0nrT6gRvh5sxm0JGR9Ui+tja7HT+Ec+LRLa0MoEFv87PIUlqJsnmwisZF XFoZQmbKfRf+w43M3Rh2XnTb1PVZ8dXJ22tPmfvXba3P3McbU24E9sf/3FEiBUeQTHsCdq8X1e47 DsJ3ivGqyijYCa1GK5BhS65YD8NWGXIIM/lqo9a8A3jxSRDa7faaHwUtp7sl6/6OjKCQ+3vkQiZt tJBzui/7gezzIRSytablvhn0fRL9wo1Vd1xdteuxaTzw7PrvpeuELxs2xG58Mx6veYRMw2E3duOi tx6PVeQe+b11AnbRq3puzJ9t6EgjoiAjnZAkyICSQSPdsvvzyyUB7yrAOiXza+q1k0dL1DZhVu2+ qr+GqJYbw2ggO7B3lH2vKvdL2ykGuPJzQanML5mozVey/QEAAP//AwBQSwECLQAUAAYACAAAACEA v1ec5QwBAAAVAgAAEwAAAAAAAAAAAAAAAAAAAAAAW0NvbnRlbnRfVHlwZXNdLnhtbFBLAQItABQA BgAIAAAAIQA4/SH/1gAAAJQBAAALAAAAAAAAAAAAAAAAAD0BAABfcmVscy8ucmVsc1BLAQItABQA BgAIAAAAIQAe0j7j+AcAAHsxAAAOAAAAAAAAAAAAAAAAADwCAABkcnMvZTJvRG9jLnhtbFBLAQIt ABQABgAIAAAAIQBaP5S52wAAADEDAAAZAAAAAAAAAAAAAAAAAGAKAABkcnMvX3JlbHMvZTJvRG9j LnhtbC5yZWxzUEsBAi0AFAAGAAgAAAAhAOL5vjXcAAAABQEAAA8AAAAAAAAAAAAAAAAAcgsAAGRy cy9kb3ducmV2LnhtbFBLAQItABQABgAIAAAAIQB4qfBWuwEAAFYCAAAUAAAAAAAAAAAAAAAAAHsM AABkcnMvbWVkaWEvaW1hZ2U0LndtZlBLAQItABQABgAIAAAAIQADh8vVsQEAAFYCAAAUAAAAAAAA AAAAAAAAAGgOAABkcnMvbWVkaWEvaW1hZ2UzLndtZlBLAQItABQABgAIAAAAIQBrrMCquAEAAFYC AAAUAAAAAAAAAAAAAAAAAEsQAABkcnMvbWVkaWEvaW1hZ2UyLndtZlBLAQItABQABgAIAAAAIQAS ofUcsgEAAFYCAAAUAAAAAAAAAAAAAAAAADUSAABkcnMvbWVkaWEvaW1hZ2UxLndtZlBLAQItABQA BgAIAAAAIQApwnrb6QEAAMACAAAUAAAAAAAAAAAAAAAAABkUAABkcnMvbWVkaWEvaW1hZ2U1Lndt ZlBLBQYAAAAACgAKAIQCAAA0FgAAAAA= ">
                <v:shape id="AutoShape 3" o:spid="_x0000_s1027" type="#_x0000_t32" style="position:absolute;left:5570;top:2653;width:1984;height:1;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gWOnckAAADjAAAADwAAAGRycy9kb3ducmV2LnhtbERPzWrCQBC+F3yHZQRvdZMaRFNX0UpL LwWNHuJtmh2TYHY2ZLcmfftuodDjfP+z2gymEXfqXG1ZQTyNQBAXVtdcKjifXh8XIJxH1thYJgXf 5GCzHj2sMNW25yPdM1+KEMIuRQWV920qpSsqMuimtiUO3NV2Bn04u1LqDvsQbhr5FEVzabDm0FBh Sy8VFbfsyyjY35K343nZH/LP7GIPfpfn249Eqcl42D6D8DT4f/Gf+12H+bMonsfLRTKD358CAHL9 AwAA//8DAFBLAQItABQABgAIAAAAIQD+JeulAAEAAOoBAAATAAAAAAAAAAAAAAAAAAAAAABbQ29u dGVudF9UeXBlc10ueG1sUEsBAi0AFAAGAAgAAAAhAJYFM1jUAAAAlwEAAAsAAAAAAAAAAAAAAAAA MQEAAF9yZWxzLy5yZWxzUEsBAi0AFAAGAAgAAAAhADMvBZ5BAAAAOQAAABQAAAAAAAAAAAAAAAAA LgIAAGRycy9jb25uZWN0b3J4bWwueG1sUEsBAi0AFAAGAAgAAAAhAE4Fjp3JAAAA4wAAAA8AAAAA AAAAAAAAAAAAoQIAAGRycy9kb3ducmV2LnhtbFBLBQYAAAAABAAEAPkAAACXAwAAAAA= " strokeweight="1pt">
                  <v:stroke endarrow="classic" endarrowwidth="narrow"/>
                </v:shape>
                <v:shape id="AutoShape 4" o:spid="_x0000_s1028" type="#_x0000_t32" style="position:absolute;left:6330;top:1606;width:1;height:1984;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YisrOcgAAADjAAAADwAAAGRycy9kb3ducmV2LnhtbERP3UvDMBB/F/wfwgm+yJZUx6h12SiC UCci+3o/mrMtbS6lydb63y+C4OP9vm+1mWwnLjT4xrGGZK5AEJfONFxpOB7eZikIH5ANdo5Jww95 2Kxvb1aYGTfyji77UIkYwj5DDXUIfSalL2uy6OeuJ47ctxsshngOlTQDjjHcdvJRqaW02HBsqLGn 15rKdn+2GtrzmH+ph/ei+MjbU/hs/Wmbllrf3035C4hAU/gX/7kLE+c/qWSZPKeLBfz+FAGQ6ys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YisrOcgAAADjAAAADwAAAAAA AAAAAAAAAAChAgAAZHJzL2Rvd25yZXYueG1sUEsFBgAAAAAEAAQA+QAAAJYDAAAAAA== " strokeweight="1pt">
                  <v:stroke endarrow="classic" endarrowwidth="narrow"/>
                </v:shape>
                <v:shape id="Picture 5" o:spid="_x0000_s1029" type="#_x0000_t75" style="position:absolute;left:6083;top:2654;width:240;height:279;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Fm3HP7IAAAA4wAAAA8AAABkcnMvZG93bnJldi54bWxET19LwzAQfxf8DuEE31zaqWN2y8YYTNSH jbV+gKO5NdXmUpLYVT+9EYQ93u//Ldej7cRAPrSOFeSTDARx7XTLjYL3anc3BxEissbOMSn4pgDr 1fXVEgvtznykoYyNSCEcClRgYuwLKUNtyGKYuJ44cSfnLcZ0+kZqj+cUbjs5zbKZtNhyajDY09ZQ /Vl+WQVclQf/M4TD6373/DFi1ZjwtlHq9mbcLEBEGuNF/O9+0Wn+fZbP8qf5wyP8/ZQAkKtfAAAA //8DAFBLAQItABQABgAIAAAAIQAEqzleAAEAAOYBAAATAAAAAAAAAAAAAAAAAAAAAABbQ29udGVu dF9UeXBlc10ueG1sUEsBAi0AFAAGAAgAAAAhAAjDGKTUAAAAkwEAAAsAAAAAAAAAAAAAAAAAMQEA AF9yZWxzLy5yZWxzUEsBAi0AFAAGAAgAAAAhADMvBZ5BAAAAOQAAABIAAAAAAAAAAAAAAAAALgIA AGRycy9waWN0dXJleG1sLnhtbFBLAQItABQABgAIAAAAIQBZtxz+yAAAAOMAAAAPAAAAAAAAAAAA AAAAAJ8CAABkcnMvZG93bnJldi54bWxQSwUGAAAAAAQABAD3AAAAlAMAAAAA ">
                  <v:imagedata r:id="rId4282" o:title=""/>
                </v:shape>
                <v:oval id="Oval 6" o:spid="_x0000_s1030" style="position:absolute;left:6303;top:2622;width:57;height:5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x8F8sA AADjAAAADwAAAGRycy9kb3ducmV2LnhtbESPT2vCQBDF74V+h2UKvekmjaQaXaUIFemfQ6MXb0N2 TILZ2bC7avz23YLQ48x77zdvFqvBdOJCzreWFaTjBARxZXXLtYL97n00BeEDssbOMim4kYfV8vFh gYW2V/6hSxlqESHsC1TQhNAXUvqqIYN+bHviqB2tMxji6GqpHV4j3HTyJUlyabDleKHBntYNVafy bCLl67z5eC0zlpPu+9Mddj67rSulnp+GtzmIQEP4N9/TWx3rZ0map7PpJIe/n+IC5PIXAAD//wMA UEsBAi0AFAAGAAgAAAAhAPD3irv9AAAA4gEAABMAAAAAAAAAAAAAAAAAAAAAAFtDb250ZW50X1R5 cGVzXS54bWxQSwECLQAUAAYACAAAACEAMd1fYdIAAACPAQAACwAAAAAAAAAAAAAAAAAuAQAAX3Jl bHMvLnJlbHNQSwECLQAUAAYACAAAACEAMy8FnkEAAAA5AAAAEAAAAAAAAAAAAAAAAAApAgAAZHJz L3NoYXBleG1sLnhtbFBLAQItABQABgAIAAAAIQDr7HwXywAAAOMAAAAPAAAAAAAAAAAAAAAAAJgC AABkcnMvZG93bnJldi54bWxQSwUGAAAAAAQABAD1AAAAkAMAAAAA " fillcolor="red"/>
                <v:shape id="Picture 7" o:spid="_x0000_s1031" type="#_x0000_t75" style="position:absolute;left:7354;top:2672;width:200;height:22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I1pxTPJAAAA4wAAAA8AAABkcnMvZG93bnJldi54bWxET19rwjAQfx/4HcIJe5tpVaLrjDImAx3i mNvDHm/N2RabS2lS7b79Igx8vN//W6x6W4sztb5yrCEdJSCIc2cqLjR8fb4+zEH4gGywdkwafsnD ajm4W2Bm3IU/6HwIhYgh7DPUUIbQZFL6vCSLfuQa4sgdXWsxxLMtpGnxEsNtLcdJoqTFimNDiQ29 lJSfDp3VwGo38z/9sXtXp273Nt5v1fd6q/X9sH9+AhGoDzfxv3tj4vxJkqr0cT6dwfWnCIBc/gEA AP//AwBQSwECLQAUAAYACAAAACEABKs5XgABAADmAQAAEwAAAAAAAAAAAAAAAAAAAAAAW0NvbnRl bnRfVHlwZXNdLnhtbFBLAQItABQABgAIAAAAIQAIwxik1AAAAJMBAAALAAAAAAAAAAAAAAAAADEB AABfcmVscy8ucmVsc1BLAQItABQABgAIAAAAIQAzLwWeQQAAADkAAAASAAAAAAAAAAAAAAAAAC4C AABkcnMvcGljdHVyZXhtbC54bWxQSwECLQAUAAYACAAAACEAjWnFM8kAAADjAAAADwAAAAAAAAAA AAAAAACfAgAAZHJzL2Rvd25yZXYueG1sUEsFBgAAAAAEAAQA9wAAAJUDAAAAAA== ">
                  <v:imagedata r:id="rId4283" o:title=""/>
                </v:shape>
                <v:shape id="Picture 8" o:spid="_x0000_s1032" type="#_x0000_t75" style="position:absolute;left:6090;top:1576;width:220;height:26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CPDuhzMAAAA4wAAAA8AAABkcnMvZG93bnJldi54bWxEj81Ow0AMhO9IvMPKlbjRTfipSui2Qkio 3FDTVHA0WZOkZL1RdpOmb48PSD3aM575vNpMrlUj9aHxbCCdJ6CIS28brgwU+7fbJagQkS22nsnA mQJs1tdXK8ysP/GOxjxWSkI4ZGigjrHLtA5lTQ7D3HfEov343mGUsa+07fEk4a7Vd0my0A4bloYa O3qtqfzNB2fg4/G4Lb7yYRqLMx2GvP0cdt9bY25m08szqEhTvJj/r9+t4N8n6SJ9Wj4ItPwkC9Dr PwAAAP//AwBQSwECLQAUAAYACAAAACEABKs5XgABAADmAQAAEwAAAAAAAAAAAAAAAAAAAAAAW0Nv bnRlbnRfVHlwZXNdLnhtbFBLAQItABQABgAIAAAAIQAIwxik1AAAAJMBAAALAAAAAAAAAAAAAAAA ADEBAABfcmVscy8ucmVsc1BLAQItABQABgAIAAAAIQAzLwWeQQAAADkAAAASAAAAAAAAAAAAAAAA AC4CAABkcnMvcGljdHVyZXhtbC54bWxQSwECLQAUAAYACAAAACEAI8O6HMwAAADjAAAADwAAAAAA AAAAAAAAAACfAgAAZHJzL2Rvd25yZXYueG1sUEsFBgAAAAAEAAQA9wAAAJgDAAAAAA== ">
                  <v:imagedata r:id="rId4284" o:title=""/>
                </v:shape>
                <v:shape id="Freeform 9" o:spid="_x0000_s1033" style="position:absolute;left:5974;top:1633;width:1380;height:1957;visibility:visible;mso-wrap-style:square;v-text-anchor:top" coordsize="1380,195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dflBMkA AADjAAAADwAAAGRycy9kb3ducmV2LnhtbERPzUoDMRC+C32HMAVvNhuV0q5NiwoVT2JXi3ibbqab 1c1kSWK7+vSNIHic738Wq8F14kAhtp41qEkBgrj2puVGw+vL+mIGIiZkg51n0vBNEVbL0dkCS+OP vKFDlRqRQziWqMGm1JdSxtqSwzjxPXHm9j44TPkMjTQBjzncdfKyKKbSYcu5wWJP95bqz+rLaXho bNg8ued31f28fWzvqrXcqa3W5+Ph9gZEoiH9i//cjybPvyrUVM1n13P4/SkDIJcnAAAA//8DAFBL AQItABQABgAIAAAAIQDw94q7/QAAAOIBAAATAAAAAAAAAAAAAAAAAAAAAABbQ29udGVudF9UeXBl c10ueG1sUEsBAi0AFAAGAAgAAAAhADHdX2HSAAAAjwEAAAsAAAAAAAAAAAAAAAAALgEAAF9yZWxz Ly5yZWxzUEsBAi0AFAAGAAgAAAAhADMvBZ5BAAAAOQAAABAAAAAAAAAAAAAAAAAAKQIAAGRycy9z aGFwZXhtbC54bWxQSwECLQAUAAYACAAAACEAvdflBMkAAADjAAAADwAAAAAAAAAAAAAAAACYAgAA ZHJzL2Rvd25yZXYueG1sUEsFBgAAAAAEAAQA9QAAAI4DAAAAAA== " path="m,1957c94,1220,189,484,357,428v168,-56,479,1265,650,1194c1178,1551,1279,775,1380,e" filled="f" strokecolor="#009" strokeweight="1.5pt">
                  <v:path arrowok="t" o:connecttype="custom" o:connectlocs="0,1957;357,428;1007,1622;1380,0" o:connectangles="0,0,0,0"/>
                </v:shape>
                <v:shape id="AutoShape 10" o:spid="_x0000_s1034" type="#_x0000_t32" style="position:absolute;left:6331;top:3264;width:644;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Kwy8kcgAAADjAAAADwAAAGRycy9kb3ducmV2LnhtbERPX0vDMBB/F/wO4QRfZEvrWNnqsjEG giLiNoW9Hs3ZlDaX0GRd9dMbQfDxfv9vtRltJwbqQ+NYQT7NQBBXTjdcK/h4f5wsQISIrLFzTAq+ KMBmfX21wlK7Cx9oOMZapBAOJSowMfpSylAZshimzhMn7tP1FmM6+1rqHi8p3HbyPssKabHh1GDQ 085Q1R7PVkE7tG+H/Tz4u/M3FS/evD7PTlqp25tx+wAi0hj/xX/uJ53mz7K8yJeLeQ6/PyUA5PoH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Kwy8kcgAAADjAAAADwAAAAAA AAAAAAAAAAChAgAAZHJzL2Rvd25yZXYueG1sUEsFBgAAAAAEAAQA+QAAAJYDAAAAAA== ">
                  <v:stroke dashstyle="dash"/>
                </v:shape>
                <v:shape id="AutoShape 11" o:spid="_x0000_s1035" type="#_x0000_t32" style="position:absolute;left:6975;top:2654;width:0;height:595;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L/NackAAADjAAAADwAAAGRycy9kb3ducmV2LnhtbERPS2sCMRC+C/6HMEJvml1FsVujqFCq FApqKT0Om9lHu5lsk9Td/vumUPA433tWm9404krO15YVpJMEBHFudc2lgtfL43gJwgdkjY1lUvBD Hjbr4WCFmbYdn+h6DqWIIewzVFCF0GZS+rwig35iW+LIFdYZDPF0pdQOuxhuGjlNkoU0WHNsqLCl fUX55/nbKHjyp683V+y648s2f/7Yzw7drnhX6m7Ubx9ABOrDTfzvPug4f5aki/R+OZ/C308RALn+ BQAA//8DAFBLAQItABQABgAIAAAAIQD+JeulAAEAAOoBAAATAAAAAAAAAAAAAAAAAAAAAABbQ29u dGVudF9UeXBlc10ueG1sUEsBAi0AFAAGAAgAAAAhAJYFM1jUAAAAlwEAAAsAAAAAAAAAAAAAAAAA MQEAAF9yZWxzLy5yZWxzUEsBAi0AFAAGAAgAAAAhADMvBZ5BAAAAOQAAABQAAAAAAAAAAAAAAAAA LgIAAGRycy9jb25uZWN0b3J4bWwueG1sUEsBAi0AFAAGAAgAAAAhAPy/zWnJAAAA4wAAAA8AAAAA AAAAAAAAAAAAoQIAAGRycy9kb3ducmV2LnhtbFBLBQYAAAAABAAEAPkAAACXAwAAAAA= ">
                  <v:stroke dashstyle="dash"/>
                </v:shape>
                <v:shape id="Picture 12" o:spid="_x0000_s1036" type="#_x0000_t75" style="position:absolute;left:6870;top:2343;width:200;height:26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IvQUCLIAAAA4wAAAA8AAABkcnMvZG93bnJldi54bWxET0tLw0AQvgv+h2UEb3YTS2oauy1iKvQm 9gE9DtlpsjQ7G7Jrmvrru4Lgcb73LFajbcVAvTeOFaSTBARx5bThWsF+9/GUg/ABWWPrmBRcycNq eX+3wEK7C3/RsA21iCHsC1TQhNAVUvqqIYt+4jriyJ1cbzHEs6+l7vESw20rn5NkJi0ajg0NdvTe UHXeflsFvnTlT/55OmbmUO6yYVzXL+as1OPD+PYKItAY/sV/7o2O86dJOkvneTaF358iAHJ5AwAA //8DAFBLAQItABQABgAIAAAAIQAEqzleAAEAAOYBAAATAAAAAAAAAAAAAAAAAAAAAABbQ29udGVu dF9UeXBlc10ueG1sUEsBAi0AFAAGAAgAAAAhAAjDGKTUAAAAkwEAAAsAAAAAAAAAAAAAAAAAMQEA AF9yZWxzLy5yZWxzUEsBAi0AFAAGAAgAAAAhADMvBZ5BAAAAOQAAABIAAAAAAAAAAAAAAAAALgIA AGRycy9waWN0dXJleG1sLnhtbFBLAQItABQABgAIAAAAIQCL0FAiyAAAAOMAAAAPAAAAAAAAAAAA AAAAAJ8CAABkcnMvZG93bnJldi54bWxQSwUGAAAAAAQABAD3AAAAlAMAAAAA ">
                  <v:imagedata r:id="rId4285" o:title=""/>
                </v:shape>
                <v:shape id="Picture 13" o:spid="_x0000_s1037" type="#_x0000_t75" style="position:absolute;left:6018;top:3105;width:320;height:26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Guxj1TKAAAA4wAAAA8AAABkcnMvZG93bnJldi54bWxET81qwkAQvhf6DssUequbVI02ukopVCwe pFHQ3obsmASzsyG7auzTdwWhx/n+ZzrvTC3O1LrKsoK4F4Egzq2uuFCw3Xy+jEE4j6yxtkwKruRg Pnt8mGKq7YW/6Zz5QoQQdikqKL1vUildXpJB17MNceAOtjXow9kWUrd4CeGmlq9RlEiDFYeGEhv6 KCk/Ziej4DeRp3xx3a2zn1Vh9qPR8Fj1v5R6fureJyA8df5ffHcvdZjfj+IkfhsPB3D7KQAgZ38A AAD//wMAUEsBAi0AFAAGAAgAAAAhAASrOV4AAQAA5gEAABMAAAAAAAAAAAAAAAAAAAAAAFtDb250 ZW50X1R5cGVzXS54bWxQSwECLQAUAAYACAAAACEACMMYpNQAAACTAQAACwAAAAAAAAAAAAAAAAAx AQAAX3JlbHMvLnJlbHNQSwECLQAUAAYACAAAACEAMy8FnkEAAAA5AAAAEgAAAAAAAAAAAAAAAAAu AgAAZHJzL3BpY3R1cmV4bWwueG1sUEsBAi0AFAAGAAgAAAAhAGuxj1TKAAAA4wAAAA8AAAAAAAAA AAAAAAAAnwIAAGRycy9kb3ducmV2LnhtbFBLBQYAAAAABAAEAPcAAACWAwAAAAA= ">
                  <v:imagedata r:id="rId4286" o:title=""/>
                </v:shape>
                <v:shape id="Picture 14" o:spid="_x0000_s1038" type="#_x0000_t75" style="position:absolute;left:6110;top:1836;width:200;height:26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Gt1bc3IAAAA4wAAAA8AAABkcnMvZG93bnJldi54bWxET0tLw0AQvgv9D8sUerObtKSNsdtSjII3 6UPwOGSnydLsbMiuafTXu4Lgcb73bHajbcVAvTeOFaTzBARx5bThWsH59HKfg/ABWWPrmBR8kYfd dnK3wUK7Gx9oOIZaxBD2BSpoQugKKX3VkEU/dx1x5C6utxji2ddS93iL4baViyRZSYuGY0ODHT01 VF2Pn1aBL135nb9dPjLzXp6yYXyu1+aq1Gw67h9BBBrDv/jP/arj/GWSrtKHPMvg96cIgNz+AAAA //8DAFBLAQItABQABgAIAAAAIQAEqzleAAEAAOYBAAATAAAAAAAAAAAAAAAAAAAAAABbQ29udGVu dF9UeXBlc10ueG1sUEsBAi0AFAAGAAgAAAAhAAjDGKTUAAAAkwEAAAsAAAAAAAAAAAAAAAAAMQEA AF9yZWxzLy5yZWxzUEsBAi0AFAAGAAgAAAAhADMvBZ5BAAAAOQAAABIAAAAAAAAAAAAAAAAALgIA AGRycy9waWN0dXJleG1sLnhtbFBLAQItABQABgAIAAAAIQBrdW3NyAAAAOMAAAAPAAAAAAAAAAAA AAAAAJ8CAABkcnMvZG93bnJldi54bWxQSwUGAAAAAAQABAD3AAAAlAMAAAAA ">
                  <v:imagedata r:id="rId4285" o:title=""/>
                </v:shape>
                <w10:anchorlock/>
              </v:group>
            </w:pict>
          </mc:Fallback>
        </mc:AlternateContent>
      </w:r>
    </w:p>
    <w:p w14:paraId="4FAE15C9" w14:textId="77777777" w:rsidR="00ED397D" w:rsidRPr="00330A7E" w:rsidRDefault="00ED397D" w:rsidP="00330A7E">
      <w:pPr>
        <w:pStyle w:val="ListParagraph"/>
        <w:tabs>
          <w:tab w:val="left" w:pos="3402"/>
          <w:tab w:val="left" w:pos="5669"/>
          <w:tab w:val="left" w:pos="7937"/>
        </w:tabs>
        <w:ind w:left="992"/>
        <w:rPr>
          <w:rFonts w:ascii="Times New Roman" w:hAnsi="Times New Roman" w:cs="Times New Roman"/>
          <w:sz w:val="24"/>
          <w:szCs w:val="24"/>
        </w:rPr>
      </w:pPr>
      <w:r w:rsidRPr="00330A7E">
        <w:rPr>
          <w:rFonts w:ascii="Times New Roman" w:hAnsi="Times New Roman" w:cs="Times New Roman"/>
          <w:b/>
          <w:sz w:val="24"/>
          <w:szCs w:val="24"/>
        </w:rPr>
        <w:t>A.</w:t>
      </w:r>
      <w:r w:rsidRPr="00330A7E">
        <w:rPr>
          <w:rFonts w:ascii="Times New Roman" w:hAnsi="Times New Roman" w:cs="Times New Roman"/>
          <w:sz w:val="24"/>
          <w:szCs w:val="24"/>
        </w:rPr>
        <w:t xml:space="preserve"> </w:t>
      </w:r>
      <w:r w:rsidRPr="00330A7E">
        <w:rPr>
          <w:rFonts w:ascii="Times New Roman" w:eastAsia="Calibri" w:hAnsi="Times New Roman" w:cs="Times New Roman"/>
          <w:sz w:val="24"/>
          <w:szCs w:val="24"/>
        </w:rPr>
        <w:t xml:space="preserve">Hàm số có giá trị cực tiểu bằng </w:t>
      </w:r>
      <w:r w:rsidRPr="00330A7E">
        <w:rPr>
          <w:rFonts w:ascii="Times New Roman" w:hAnsi="Times New Roman" w:cs="Times New Roman"/>
          <w:position w:val="-4"/>
          <w:sz w:val="24"/>
          <w:szCs w:val="24"/>
        </w:rPr>
        <w:drawing>
          <wp:inline distT="0" distB="0" distL="0" distR="0" wp14:anchorId="6E5E4144" wp14:editId="30FAB1F5">
            <wp:extent cx="123825" cy="161925"/>
            <wp:effectExtent l="0" t="0" r="9525" b="9525"/>
            <wp:docPr id="1301619860" name="Picture 1301619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287" cstate="print">
                      <a:extLst>
                        <a:ext uri="{28A0092B-C50C-407E-A947-70E740481C1C}">
                          <a14:useLocalDpi xmlns:a14="http://schemas.microsoft.com/office/drawing/2010/main" val="0"/>
                        </a:ext>
                      </a:extLst>
                    </a:blip>
                    <a:srcRect/>
                    <a:stretch>
                      <a:fillRect/>
                    </a:stretch>
                  </pic:blipFill>
                  <pic:spPr bwMode="auto">
                    <a:xfrm>
                      <a:off x="0" y="0"/>
                      <a:ext cx="123825" cy="161925"/>
                    </a:xfrm>
                    <a:prstGeom prst="rect">
                      <a:avLst/>
                    </a:prstGeom>
                    <a:noFill/>
                    <a:ln>
                      <a:noFill/>
                    </a:ln>
                  </pic:spPr>
                </pic:pic>
              </a:graphicData>
            </a:graphic>
          </wp:inline>
        </w:drawing>
      </w:r>
      <w:r w:rsidRPr="00330A7E">
        <w:rPr>
          <w:rFonts w:ascii="Times New Roman" w:hAnsi="Times New Roman" w:cs="Times New Roman"/>
          <w:sz w:val="24"/>
          <w:szCs w:val="24"/>
        </w:rPr>
        <w:t>.</w:t>
      </w:r>
    </w:p>
    <w:p w14:paraId="6486AC10" w14:textId="77777777" w:rsidR="00ED397D" w:rsidRPr="00330A7E" w:rsidRDefault="00ED397D" w:rsidP="00330A7E">
      <w:pPr>
        <w:pStyle w:val="ListParagraph"/>
        <w:tabs>
          <w:tab w:val="left" w:pos="3402"/>
          <w:tab w:val="left" w:pos="5669"/>
          <w:tab w:val="left" w:pos="7937"/>
        </w:tabs>
        <w:ind w:left="992"/>
        <w:rPr>
          <w:rFonts w:ascii="Times New Roman" w:hAnsi="Times New Roman" w:cs="Times New Roman"/>
          <w:sz w:val="24"/>
          <w:szCs w:val="24"/>
        </w:rPr>
      </w:pP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w:t>
      </w:r>
      <w:r w:rsidRPr="00330A7E">
        <w:rPr>
          <w:rFonts w:ascii="Times New Roman" w:eastAsia="Calibri" w:hAnsi="Times New Roman" w:cs="Times New Roman"/>
          <w:sz w:val="24"/>
          <w:szCs w:val="24"/>
        </w:rPr>
        <w:t xml:space="preserve">Hàm số có giá trị lớn nhất bằng </w:t>
      </w:r>
      <w:r w:rsidRPr="00330A7E">
        <w:rPr>
          <w:rFonts w:ascii="Times New Roman" w:hAnsi="Times New Roman" w:cs="Times New Roman"/>
          <w:position w:val="-4"/>
          <w:sz w:val="24"/>
          <w:szCs w:val="24"/>
        </w:rPr>
        <w:drawing>
          <wp:inline distT="0" distB="0" distL="0" distR="0" wp14:anchorId="1C89DF58" wp14:editId="7049F68D">
            <wp:extent cx="123825" cy="161925"/>
            <wp:effectExtent l="0" t="0" r="9525" b="9525"/>
            <wp:docPr id="1301619861" name="Picture 1301619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288" cstate="print">
                      <a:extLst>
                        <a:ext uri="{28A0092B-C50C-407E-A947-70E740481C1C}">
                          <a14:useLocalDpi xmlns:a14="http://schemas.microsoft.com/office/drawing/2010/main" val="0"/>
                        </a:ext>
                      </a:extLst>
                    </a:blip>
                    <a:srcRect/>
                    <a:stretch>
                      <a:fillRect/>
                    </a:stretch>
                  </pic:blipFill>
                  <pic:spPr bwMode="auto">
                    <a:xfrm>
                      <a:off x="0" y="0"/>
                      <a:ext cx="123825" cy="161925"/>
                    </a:xfrm>
                    <a:prstGeom prst="rect">
                      <a:avLst/>
                    </a:prstGeom>
                    <a:noFill/>
                    <a:ln>
                      <a:noFill/>
                    </a:ln>
                  </pic:spPr>
                </pic:pic>
              </a:graphicData>
            </a:graphic>
          </wp:inline>
        </w:drawing>
      </w:r>
      <w:r w:rsidRPr="00330A7E">
        <w:rPr>
          <w:rFonts w:ascii="Times New Roman" w:hAnsi="Times New Roman" w:cs="Times New Roman"/>
          <w:sz w:val="24"/>
          <w:szCs w:val="24"/>
        </w:rPr>
        <w:t xml:space="preserve"> và </w:t>
      </w:r>
      <w:r w:rsidRPr="00330A7E">
        <w:rPr>
          <w:rFonts w:ascii="Times New Roman" w:eastAsia="Calibri" w:hAnsi="Times New Roman" w:cs="Times New Roman"/>
          <w:sz w:val="24"/>
          <w:szCs w:val="24"/>
        </w:rPr>
        <w:t xml:space="preserve">giá trị nhỏ nhất bằng </w:t>
      </w:r>
      <w:r w:rsidRPr="00330A7E">
        <w:rPr>
          <w:rFonts w:ascii="Times New Roman" w:hAnsi="Times New Roman" w:cs="Times New Roman"/>
          <w:position w:val="-4"/>
          <w:sz w:val="24"/>
          <w:szCs w:val="24"/>
        </w:rPr>
        <w:drawing>
          <wp:inline distT="0" distB="0" distL="0" distR="0" wp14:anchorId="60847947" wp14:editId="552D94F3">
            <wp:extent cx="200025" cy="161925"/>
            <wp:effectExtent l="0" t="0" r="9525" b="9525"/>
            <wp:docPr id="1301619862" name="Picture 1301619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289" cstate="print">
                      <a:extLst>
                        <a:ext uri="{28A0092B-C50C-407E-A947-70E740481C1C}">
                          <a14:useLocalDpi xmlns:a14="http://schemas.microsoft.com/office/drawing/2010/main" val="0"/>
                        </a:ext>
                      </a:extLst>
                    </a:blip>
                    <a:srcRect/>
                    <a:stretch>
                      <a:fillRect/>
                    </a:stretch>
                  </pic:blipFill>
                  <pic:spPr bwMode="auto">
                    <a:xfrm>
                      <a:off x="0" y="0"/>
                      <a:ext cx="200025" cy="161925"/>
                    </a:xfrm>
                    <a:prstGeom prst="rect">
                      <a:avLst/>
                    </a:prstGeom>
                    <a:noFill/>
                    <a:ln>
                      <a:noFill/>
                    </a:ln>
                  </pic:spPr>
                </pic:pic>
              </a:graphicData>
            </a:graphic>
          </wp:inline>
        </w:drawing>
      </w:r>
      <w:r w:rsidRPr="00330A7E">
        <w:rPr>
          <w:rFonts w:ascii="Times New Roman" w:hAnsi="Times New Roman" w:cs="Times New Roman"/>
          <w:sz w:val="24"/>
          <w:szCs w:val="24"/>
        </w:rPr>
        <w:t>.</w:t>
      </w:r>
    </w:p>
    <w:p w14:paraId="1D83DF2C" w14:textId="77777777" w:rsidR="00ED397D" w:rsidRPr="00330A7E" w:rsidRDefault="00ED397D" w:rsidP="00330A7E">
      <w:pPr>
        <w:pStyle w:val="ListParagraph"/>
        <w:tabs>
          <w:tab w:val="left" w:pos="3402"/>
          <w:tab w:val="left" w:pos="5669"/>
          <w:tab w:val="left" w:pos="7937"/>
        </w:tabs>
        <w:ind w:left="992"/>
        <w:rPr>
          <w:rFonts w:ascii="Times New Roman" w:hAnsi="Times New Roman" w:cs="Times New Roman"/>
          <w:sz w:val="24"/>
          <w:szCs w:val="24"/>
        </w:rPr>
      </w:pP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w:t>
      </w:r>
      <w:r w:rsidRPr="00330A7E">
        <w:rPr>
          <w:rFonts w:ascii="Times New Roman" w:eastAsia="Calibri" w:hAnsi="Times New Roman" w:cs="Times New Roman"/>
          <w:sz w:val="24"/>
          <w:szCs w:val="24"/>
        </w:rPr>
        <w:t xml:space="preserve">Hàm số đạt cực đại tại </w:t>
      </w:r>
      <w:r w:rsidRPr="00330A7E">
        <w:rPr>
          <w:rFonts w:ascii="Times New Roman" w:hAnsi="Times New Roman" w:cs="Times New Roman"/>
          <w:position w:val="-6"/>
          <w:sz w:val="24"/>
          <w:szCs w:val="24"/>
        </w:rPr>
        <w:drawing>
          <wp:inline distT="0" distB="0" distL="0" distR="0" wp14:anchorId="50B8074B" wp14:editId="3EFC99FE">
            <wp:extent cx="352425" cy="180975"/>
            <wp:effectExtent l="0" t="0" r="9525" b="9525"/>
            <wp:docPr id="1301619863" name="Picture 1301619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290" cstate="print">
                      <a:extLst>
                        <a:ext uri="{28A0092B-C50C-407E-A947-70E740481C1C}">
                          <a14:useLocalDpi xmlns:a14="http://schemas.microsoft.com/office/drawing/2010/main" val="0"/>
                        </a:ext>
                      </a:extLst>
                    </a:blip>
                    <a:srcRect/>
                    <a:stretch>
                      <a:fillRect/>
                    </a:stretch>
                  </pic:blipFill>
                  <pic:spPr bwMode="auto">
                    <a:xfrm>
                      <a:off x="0" y="0"/>
                      <a:ext cx="352425" cy="180975"/>
                    </a:xfrm>
                    <a:prstGeom prst="rect">
                      <a:avLst/>
                    </a:prstGeom>
                    <a:noFill/>
                    <a:ln>
                      <a:noFill/>
                    </a:ln>
                  </pic:spPr>
                </pic:pic>
              </a:graphicData>
            </a:graphic>
          </wp:inline>
        </w:drawing>
      </w:r>
      <w:r w:rsidRPr="00330A7E">
        <w:rPr>
          <w:rFonts w:ascii="Times New Roman" w:hAnsi="Times New Roman" w:cs="Times New Roman"/>
          <w:sz w:val="24"/>
          <w:szCs w:val="24"/>
        </w:rPr>
        <w:t xml:space="preserve"> và </w:t>
      </w:r>
      <w:r w:rsidRPr="00330A7E">
        <w:rPr>
          <w:rFonts w:ascii="Times New Roman" w:eastAsia="Calibri" w:hAnsi="Times New Roman" w:cs="Times New Roman"/>
          <w:sz w:val="24"/>
          <w:szCs w:val="24"/>
        </w:rPr>
        <w:t xml:space="preserve">đạt cực tiểu tại </w:t>
      </w:r>
      <w:r w:rsidRPr="00330A7E">
        <w:rPr>
          <w:rFonts w:ascii="Times New Roman" w:hAnsi="Times New Roman" w:cs="Times New Roman"/>
          <w:position w:val="-6"/>
          <w:sz w:val="24"/>
          <w:szCs w:val="24"/>
        </w:rPr>
        <w:drawing>
          <wp:inline distT="0" distB="0" distL="0" distR="0" wp14:anchorId="7BAC85A1" wp14:editId="248F61F5">
            <wp:extent cx="352425" cy="180975"/>
            <wp:effectExtent l="0" t="0" r="9525" b="9525"/>
            <wp:docPr id="1301619864" name="Picture 1301619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291" cstate="print">
                      <a:extLst>
                        <a:ext uri="{28A0092B-C50C-407E-A947-70E740481C1C}">
                          <a14:useLocalDpi xmlns:a14="http://schemas.microsoft.com/office/drawing/2010/main" val="0"/>
                        </a:ext>
                      </a:extLst>
                    </a:blip>
                    <a:srcRect/>
                    <a:stretch>
                      <a:fillRect/>
                    </a:stretch>
                  </pic:blipFill>
                  <pic:spPr bwMode="auto">
                    <a:xfrm>
                      <a:off x="0" y="0"/>
                      <a:ext cx="352425" cy="180975"/>
                    </a:xfrm>
                    <a:prstGeom prst="rect">
                      <a:avLst/>
                    </a:prstGeom>
                    <a:noFill/>
                    <a:ln>
                      <a:noFill/>
                    </a:ln>
                  </pic:spPr>
                </pic:pic>
              </a:graphicData>
            </a:graphic>
          </wp:inline>
        </w:drawing>
      </w:r>
      <w:r w:rsidRPr="00330A7E">
        <w:rPr>
          <w:rFonts w:ascii="Times New Roman" w:hAnsi="Times New Roman" w:cs="Times New Roman"/>
          <w:sz w:val="24"/>
          <w:szCs w:val="24"/>
        </w:rPr>
        <w:t>.</w:t>
      </w:r>
    </w:p>
    <w:p w14:paraId="67154A0A" w14:textId="77777777" w:rsidR="00ED397D" w:rsidRPr="00330A7E" w:rsidRDefault="00ED397D" w:rsidP="00330A7E">
      <w:pPr>
        <w:pStyle w:val="ListParagraph"/>
        <w:tabs>
          <w:tab w:val="left" w:pos="3402"/>
          <w:tab w:val="left" w:pos="5669"/>
          <w:tab w:val="left" w:pos="7937"/>
        </w:tabs>
        <w:ind w:left="992"/>
        <w:rPr>
          <w:rFonts w:ascii="Times New Roman" w:hAnsi="Times New Roman" w:cs="Times New Roman"/>
          <w:sz w:val="24"/>
          <w:szCs w:val="24"/>
        </w:rPr>
      </w:pP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w:t>
      </w:r>
      <w:r w:rsidRPr="00330A7E">
        <w:rPr>
          <w:rFonts w:ascii="Times New Roman" w:eastAsia="Calibri" w:hAnsi="Times New Roman" w:cs="Times New Roman"/>
          <w:sz w:val="24"/>
          <w:szCs w:val="24"/>
        </w:rPr>
        <w:t>Hàm số có ba cực trị</w:t>
      </w:r>
      <w:r w:rsidRPr="00330A7E">
        <w:rPr>
          <w:rFonts w:ascii="Times New Roman" w:hAnsi="Times New Roman" w:cs="Times New Roman"/>
          <w:sz w:val="24"/>
          <w:szCs w:val="24"/>
        </w:rPr>
        <w:t>.</w:t>
      </w:r>
    </w:p>
    <w:p w14:paraId="36C63E2C" w14:textId="77777777" w:rsidR="00ED397D" w:rsidRPr="00330A7E" w:rsidRDefault="00ED397D" w:rsidP="000E1E56">
      <w:pPr>
        <w:pStyle w:val="MTDisplayEquation"/>
        <w:numPr>
          <w:ilvl w:val="0"/>
          <w:numId w:val="40"/>
        </w:numPr>
        <w:tabs>
          <w:tab w:val="left" w:pos="992"/>
        </w:tabs>
        <w:spacing w:before="120" w:after="0"/>
        <w:jc w:val="both"/>
      </w:pPr>
      <w:r w:rsidRPr="00330A7E">
        <w:rPr>
          <w:b/>
        </w:rPr>
        <w:t>[TD 1.1]</w:t>
      </w:r>
      <w:r w:rsidRPr="00330A7E">
        <w:t xml:space="preserve"> Cho hàm số </w:t>
      </w:r>
      <w:r w:rsidRPr="00330A7E">
        <w:rPr>
          <w:position w:val="-24"/>
        </w:rPr>
        <w:object w:dxaOrig="1060" w:dyaOrig="620" w14:anchorId="3AD670DF">
          <v:shape id="_x0000_i3437" type="#_x0000_t75" style="width:53.25pt;height:30.75pt" o:ole="">
            <v:imagedata r:id="rId4292" o:title=""/>
          </v:shape>
          <o:OLEObject Type="Embed" ProgID="Equation.DSMT4" ShapeID="_x0000_i3437" DrawAspect="Content" ObjectID="_1796842501" r:id="rId4293"/>
        </w:object>
      </w:r>
      <w:r w:rsidRPr="00330A7E">
        <w:t xml:space="preserve">. Đồ thị hàm số có đường tiệm cận ngang là: </w:t>
      </w:r>
    </w:p>
    <w:p w14:paraId="6E4BDDF8" w14:textId="77777777" w:rsidR="00ED397D" w:rsidRPr="00330A7E" w:rsidRDefault="00ED397D" w:rsidP="00330A7E">
      <w:pPr>
        <w:tabs>
          <w:tab w:val="left" w:pos="3402"/>
          <w:tab w:val="left" w:pos="5670"/>
          <w:tab w:val="left" w:pos="7938"/>
        </w:tabs>
        <w:ind w:left="993"/>
        <w:jc w:val="both"/>
        <w:rPr>
          <w:rFonts w:ascii="Times New Roman" w:hAnsi="Times New Roman" w:cs="Times New Roman"/>
          <w:sz w:val="24"/>
          <w:szCs w:val="24"/>
        </w:rPr>
      </w:pPr>
      <w:r w:rsidRPr="00330A7E">
        <w:rPr>
          <w:rFonts w:ascii="Times New Roman" w:hAnsi="Times New Roman" w:cs="Times New Roman"/>
          <w:b/>
          <w:sz w:val="24"/>
          <w:szCs w:val="24"/>
        </w:rPr>
        <w:t>A.</w: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520" w:dyaOrig="320" w14:anchorId="4FB4E9B0">
          <v:shape id="_x0000_i3438" type="#_x0000_t75" style="width:26.25pt;height:15.75pt" o:ole="">
            <v:imagedata r:id="rId4294" o:title=""/>
          </v:shape>
          <o:OLEObject Type="Embed" ProgID="Equation.DSMT4" ShapeID="_x0000_i3438" DrawAspect="Content" ObjectID="_1796842502" r:id="rId4295"/>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520" w:dyaOrig="279" w14:anchorId="6A75D422">
          <v:shape id="_x0000_i3439" type="#_x0000_t75" style="width:26.25pt;height:14.25pt" o:ole="">
            <v:imagedata r:id="rId4296" o:title=""/>
          </v:shape>
          <o:OLEObject Type="Embed" ProgID="Equation.DSMT4" ShapeID="_x0000_i3439" DrawAspect="Content" ObjectID="_1796842503" r:id="rId429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620" w:dyaOrig="620" w14:anchorId="45581C54">
          <v:shape id="_x0000_i3440" type="#_x0000_t75" style="width:30.75pt;height:30.75pt" o:ole="">
            <v:imagedata r:id="rId4298" o:title=""/>
          </v:shape>
          <o:OLEObject Type="Embed" ProgID="Equation.DSMT4" ShapeID="_x0000_i3440" DrawAspect="Content" ObjectID="_1796842504" r:id="rId429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540" w:dyaOrig="279" w14:anchorId="6043A5A5">
          <v:shape id="_x0000_i3441" type="#_x0000_t75" style="width:27pt;height:14.25pt" o:ole="">
            <v:imagedata r:id="rId4300" o:title=""/>
          </v:shape>
          <o:OLEObject Type="Embed" ProgID="Equation.DSMT4" ShapeID="_x0000_i3441" DrawAspect="Content" ObjectID="_1796842505" r:id="rId4301"/>
        </w:object>
      </w:r>
      <w:r w:rsidRPr="00330A7E">
        <w:rPr>
          <w:rFonts w:ascii="Times New Roman" w:hAnsi="Times New Roman" w:cs="Times New Roman"/>
          <w:sz w:val="24"/>
          <w:szCs w:val="24"/>
        </w:rPr>
        <w:t>.</w:t>
      </w:r>
    </w:p>
    <w:p w14:paraId="6F8F77F0" w14:textId="77777777" w:rsidR="00ED397D" w:rsidRPr="00330A7E" w:rsidRDefault="00ED397D" w:rsidP="00330A7E">
      <w:pPr>
        <w:rPr>
          <w:rFonts w:ascii="Times New Roman" w:hAnsi="Times New Roman" w:cs="Times New Roman"/>
          <w:sz w:val="24"/>
          <w:szCs w:val="24"/>
        </w:rPr>
      </w:pPr>
    </w:p>
    <w:p w14:paraId="6DF93456" w14:textId="77777777" w:rsidR="00ED397D" w:rsidRPr="00330A7E" w:rsidRDefault="00ED397D" w:rsidP="00330A7E">
      <w:pPr>
        <w:spacing w:before="120" w:after="240"/>
        <w:ind w:left="992" w:hanging="992"/>
        <w:rPr>
          <w:rFonts w:ascii="Times New Roman" w:hAnsi="Times New Roman" w:cs="Times New Roman"/>
          <w:sz w:val="24"/>
          <w:szCs w:val="24"/>
          <w:lang w:val="it-IT"/>
        </w:rPr>
      </w:pPr>
      <w:r w:rsidRPr="00330A7E">
        <w:rPr>
          <w:rFonts w:ascii="Times New Roman" w:hAnsi="Times New Roman" w:cs="Times New Roman"/>
          <w:b/>
          <w:bCs/>
          <w:sz w:val="24"/>
          <w:szCs w:val="24"/>
          <w:lang w:val="it-IT"/>
        </w:rPr>
        <w:t>PHẦN II. Câu trắc nghiệm đúng sai.</w:t>
      </w:r>
      <w:r w:rsidRPr="00330A7E">
        <w:rPr>
          <w:rFonts w:ascii="Times New Roman" w:hAnsi="Times New Roman" w:cs="Times New Roman"/>
          <w:sz w:val="24"/>
          <w:szCs w:val="24"/>
          <w:lang w:val="it-IT"/>
        </w:rPr>
        <w:t xml:space="preserve"> Thí sinh trả lời từ câu 1 đến câu 4. Trong mỗi </w:t>
      </w:r>
      <w:r w:rsidRPr="00330A7E">
        <w:rPr>
          <w:rFonts w:ascii="Times New Roman" w:hAnsi="Times New Roman" w:cs="Times New Roman"/>
          <w:b/>
          <w:bCs/>
          <w:sz w:val="24"/>
          <w:szCs w:val="24"/>
          <w:lang w:val="it-IT"/>
        </w:rPr>
        <w:t>ý a), b), c), d)</w:t>
      </w:r>
      <w:r w:rsidRPr="00330A7E">
        <w:rPr>
          <w:rFonts w:ascii="Times New Roman" w:hAnsi="Times New Roman" w:cs="Times New Roman"/>
          <w:sz w:val="24"/>
          <w:szCs w:val="24"/>
          <w:lang w:val="it-IT"/>
        </w:rPr>
        <w:t xml:space="preserve"> ở mỗi câu, thí sinh chọn đúng hoặc sai.</w:t>
      </w:r>
    </w:p>
    <w:p w14:paraId="0C59B4B7" w14:textId="77777777" w:rsidR="00ED397D" w:rsidRPr="00330A7E" w:rsidRDefault="00ED397D" w:rsidP="000E1E56">
      <w:pPr>
        <w:pStyle w:val="MTDisplayEquation"/>
        <w:numPr>
          <w:ilvl w:val="0"/>
          <w:numId w:val="40"/>
        </w:numPr>
        <w:tabs>
          <w:tab w:val="left" w:pos="992"/>
        </w:tabs>
        <w:spacing w:before="120" w:after="0"/>
        <w:jc w:val="both"/>
        <w:rPr>
          <w:spacing w:val="-8"/>
        </w:rPr>
      </w:pPr>
      <w:r w:rsidRPr="00330A7E">
        <w:rPr>
          <w:spacing w:val="-8"/>
        </w:rPr>
        <w:t>[GQ 2.2] Trong không gian Oxyz, cho ba điểm A(-1; 2; 3), B(3; −4; 1) và C(2; -5; 1).</w:t>
      </w:r>
    </w:p>
    <w:p w14:paraId="6876927D" w14:textId="77777777" w:rsidR="00ED397D" w:rsidRPr="00330A7E" w:rsidRDefault="00ED397D" w:rsidP="00330A7E">
      <w:pPr>
        <w:spacing w:line="288" w:lineRule="auto"/>
        <w:rPr>
          <w:rFonts w:ascii="Times New Roman" w:hAnsi="Times New Roman" w:cs="Times New Roman"/>
          <w:spacing w:val="-8"/>
          <w:sz w:val="24"/>
          <w:szCs w:val="24"/>
        </w:rPr>
      </w:pPr>
      <w:r w:rsidRPr="00330A7E">
        <w:rPr>
          <w:rFonts w:ascii="Times New Roman" w:hAnsi="Times New Roman" w:cs="Times New Roman"/>
          <w:spacing w:val="-8"/>
          <w:sz w:val="24"/>
          <w:szCs w:val="24"/>
        </w:rPr>
        <w:t>a) Toạ độ của hình chiếu vuông góc của điểm A trên mặt phẳng (Oxy) là (-1; 2; 0).</w:t>
      </w:r>
    </w:p>
    <w:p w14:paraId="27DEC697" w14:textId="77777777" w:rsidR="00ED397D" w:rsidRPr="00330A7E" w:rsidRDefault="00ED397D" w:rsidP="00330A7E">
      <w:pPr>
        <w:spacing w:line="288" w:lineRule="auto"/>
        <w:rPr>
          <w:rFonts w:ascii="Times New Roman" w:hAnsi="Times New Roman" w:cs="Times New Roman"/>
          <w:spacing w:val="-8"/>
          <w:sz w:val="24"/>
          <w:szCs w:val="24"/>
        </w:rPr>
      </w:pPr>
      <w:r w:rsidRPr="00330A7E">
        <w:rPr>
          <w:rFonts w:ascii="Times New Roman" w:hAnsi="Times New Roman" w:cs="Times New Roman"/>
          <w:spacing w:val="-8"/>
          <w:sz w:val="24"/>
          <w:szCs w:val="24"/>
        </w:rPr>
        <w:lastRenderedPageBreak/>
        <w:t xml:space="preserve">b) </w:t>
      </w:r>
      <w:r w:rsidRPr="00330A7E">
        <w:rPr>
          <w:rFonts w:ascii="Times New Roman" w:hAnsi="Times New Roman" w:cs="Times New Roman"/>
          <w:spacing w:val="-8"/>
          <w:position w:val="-4"/>
          <w:sz w:val="24"/>
          <w:szCs w:val="24"/>
        </w:rPr>
        <w:object w:dxaOrig="400" w:dyaOrig="320" w14:anchorId="1E3690B2">
          <v:shape id="_x0000_i3442" type="#_x0000_t75" style="width:19.5pt;height:15.75pt" o:ole="">
            <v:imagedata r:id="rId4223" o:title=""/>
          </v:shape>
          <o:OLEObject Type="Embed" ProgID="Equation.DSMT4" ShapeID="_x0000_i3442" DrawAspect="Content" ObjectID="_1796842506" r:id="rId4302"/>
        </w:object>
      </w:r>
      <w:r w:rsidRPr="00330A7E">
        <w:rPr>
          <w:rFonts w:ascii="Times New Roman" w:hAnsi="Times New Roman" w:cs="Times New Roman"/>
          <w:spacing w:val="-8"/>
          <w:sz w:val="24"/>
          <w:szCs w:val="24"/>
        </w:rPr>
        <w:t xml:space="preserve"> = (2;-3;-1).</w:t>
      </w:r>
    </w:p>
    <w:p w14:paraId="28754807" w14:textId="77777777" w:rsidR="00ED397D" w:rsidRPr="00330A7E" w:rsidRDefault="00ED397D" w:rsidP="00330A7E">
      <w:pPr>
        <w:spacing w:line="288" w:lineRule="auto"/>
        <w:rPr>
          <w:rFonts w:ascii="Times New Roman" w:hAnsi="Times New Roman" w:cs="Times New Roman"/>
          <w:spacing w:val="-8"/>
          <w:sz w:val="24"/>
          <w:szCs w:val="24"/>
        </w:rPr>
      </w:pPr>
      <w:r w:rsidRPr="00330A7E">
        <w:rPr>
          <w:rFonts w:ascii="Times New Roman" w:hAnsi="Times New Roman" w:cs="Times New Roman"/>
          <w:spacing w:val="-8"/>
          <w:sz w:val="24"/>
          <w:szCs w:val="24"/>
        </w:rPr>
        <w:t>c) Đường thẳng BC song song với mặt phẳng (Oxy).</w:t>
      </w:r>
    </w:p>
    <w:p w14:paraId="3658FEB9" w14:textId="77777777" w:rsidR="00ED397D" w:rsidRPr="00330A7E" w:rsidRDefault="00ED397D" w:rsidP="00330A7E">
      <w:pPr>
        <w:spacing w:line="288" w:lineRule="auto"/>
        <w:rPr>
          <w:rFonts w:ascii="Times New Roman" w:hAnsi="Times New Roman" w:cs="Times New Roman"/>
          <w:spacing w:val="-8"/>
          <w:sz w:val="24"/>
          <w:szCs w:val="24"/>
        </w:rPr>
      </w:pPr>
      <w:r w:rsidRPr="00330A7E">
        <w:rPr>
          <w:rFonts w:ascii="Times New Roman" w:hAnsi="Times New Roman" w:cs="Times New Roman"/>
          <w:spacing w:val="-8"/>
          <w:sz w:val="24"/>
          <w:szCs w:val="24"/>
        </w:rPr>
        <w:t xml:space="preserve">d) Gọi M là điểm trên mặt phẳng (Oxy) sao cho ba điểm A, B, M thẳng hàng. Khi đó CM = </w:t>
      </w:r>
      <w:r w:rsidRPr="00330A7E">
        <w:rPr>
          <w:rFonts w:ascii="Times New Roman" w:hAnsi="Times New Roman" w:cs="Times New Roman"/>
          <w:spacing w:val="-8"/>
          <w:position w:val="-8"/>
          <w:sz w:val="24"/>
          <w:szCs w:val="24"/>
        </w:rPr>
        <w:object w:dxaOrig="460" w:dyaOrig="360" w14:anchorId="2E59C9C4">
          <v:shape id="_x0000_i3443" type="#_x0000_t75" style="width:23.25pt;height:18.75pt" o:ole="">
            <v:imagedata r:id="rId4303" o:title=""/>
          </v:shape>
          <o:OLEObject Type="Embed" ProgID="Equation.DSMT4" ShapeID="_x0000_i3443" DrawAspect="Content" ObjectID="_1796842507" r:id="rId4304"/>
        </w:object>
      </w:r>
      <w:r w:rsidRPr="00330A7E">
        <w:rPr>
          <w:rFonts w:ascii="Times New Roman" w:hAnsi="Times New Roman" w:cs="Times New Roman"/>
          <w:spacing w:val="-8"/>
          <w:sz w:val="24"/>
          <w:szCs w:val="24"/>
        </w:rPr>
        <w:t>.</w:t>
      </w:r>
    </w:p>
    <w:p w14:paraId="0F30D24E" w14:textId="77777777" w:rsidR="00ED397D" w:rsidRPr="00330A7E" w:rsidRDefault="00ED397D" w:rsidP="000E1E56">
      <w:pPr>
        <w:pStyle w:val="MTDisplayEquation"/>
        <w:numPr>
          <w:ilvl w:val="0"/>
          <w:numId w:val="40"/>
        </w:numPr>
        <w:tabs>
          <w:tab w:val="left" w:pos="992"/>
        </w:tabs>
        <w:spacing w:before="120" w:after="0"/>
        <w:jc w:val="both"/>
        <w:rPr>
          <w:b/>
        </w:rPr>
      </w:pPr>
      <w:r w:rsidRPr="00330A7E">
        <w:rPr>
          <w:b/>
        </w:rPr>
        <w:t xml:space="preserve">[GQ 4.2] </w:t>
      </w:r>
      <w:r w:rsidRPr="00330A7E">
        <w:t xml:space="preserve"> Một ô tô đang chạy với vận tốc 10m/s thì người lái đạp phanh; từ thời điểm đó, ô tô chuyển động chậm dần đều với vận tốc </w:t>
      </w:r>
      <w:r w:rsidRPr="00330A7E">
        <w:rPr>
          <w:rFonts w:eastAsia="Times New Roman"/>
          <w:position w:val="-14"/>
          <w:lang w:val="x-none" w:eastAsia="x-none"/>
        </w:rPr>
        <w:object w:dxaOrig="1470" w:dyaOrig="405" w14:anchorId="459E3A85">
          <v:shape id="_x0000_i3444" type="#_x0000_t75" style="width:73.5pt;height:20.25pt" o:ole="">
            <v:imagedata r:id="rId4305" o:title=""/>
          </v:shape>
          <o:OLEObject Type="Embed" ProgID="Equation.DSMT4" ShapeID="_x0000_i3444" DrawAspect="Content" ObjectID="_1796842508" r:id="rId4306"/>
        </w:object>
      </w:r>
      <w:r w:rsidRPr="00330A7E">
        <w:t xml:space="preserve"> (m/s), trong đó </w:t>
      </w:r>
      <w:r w:rsidRPr="00330A7E">
        <w:rPr>
          <w:rFonts w:eastAsia="Times New Roman"/>
          <w:position w:val="-6"/>
          <w:lang w:val="x-none" w:eastAsia="x-none"/>
        </w:rPr>
        <w:object w:dxaOrig="135" w:dyaOrig="240" w14:anchorId="6237E3BF">
          <v:shape id="_x0000_i3445" type="#_x0000_t75" style="width:6.75pt;height:12pt" o:ole="">
            <v:imagedata r:id="rId4307" o:title=""/>
          </v:shape>
          <o:OLEObject Type="Embed" ProgID="Equation.DSMT4" ShapeID="_x0000_i3445" DrawAspect="Content" ObjectID="_1796842509" r:id="rId4308"/>
        </w:object>
      </w:r>
      <w:r w:rsidRPr="00330A7E">
        <w:t xml:space="preserve"> là khoảng thời gian tính bằng giây, kể từ lúc bắt đầu đạp phanh. Gọi </w:t>
      </w:r>
      <w:r w:rsidRPr="00330A7E">
        <w:rPr>
          <w:position w:val="-14"/>
        </w:rPr>
        <w:object w:dxaOrig="460" w:dyaOrig="400" w14:anchorId="1528F1A7">
          <v:shape id="_x0000_i3446" type="#_x0000_t75" style="width:23.25pt;height:19.5pt" o:ole="">
            <v:imagedata r:id="rId4309" o:title=""/>
          </v:shape>
          <o:OLEObject Type="Embed" ProgID="Equation.DSMT4" ShapeID="_x0000_i3446" DrawAspect="Content" ObjectID="_1796842510" r:id="rId4310"/>
        </w:object>
      </w:r>
      <w:r w:rsidRPr="00330A7E">
        <w:t xml:space="preserve"> là quảng đường xe ô tô đi được trong </w:t>
      </w:r>
      <w:r w:rsidRPr="00330A7E">
        <w:rPr>
          <w:position w:val="-6"/>
        </w:rPr>
        <w:object w:dxaOrig="160" w:dyaOrig="260" w14:anchorId="5ECB5049">
          <v:shape id="_x0000_i3447" type="#_x0000_t75" style="width:8.25pt;height:12pt" o:ole="">
            <v:imagedata r:id="rId4311" o:title=""/>
          </v:shape>
          <o:OLEObject Type="Embed" ProgID="Equation.DSMT4" ShapeID="_x0000_i3447" DrawAspect="Content" ObjectID="_1796842511" r:id="rId4312"/>
        </w:object>
      </w:r>
      <w:r w:rsidRPr="00330A7E">
        <w:t xml:space="preserve"> (giây) kể từ lúc đạp phanh. </w:t>
      </w:r>
    </w:p>
    <w:p w14:paraId="5F00BEAB"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sz w:val="24"/>
          <w:szCs w:val="24"/>
        </w:rPr>
        <w:t xml:space="preserve">Quảng đường </w:t>
      </w:r>
      <w:r w:rsidRPr="00330A7E">
        <w:rPr>
          <w:rFonts w:ascii="Times New Roman" w:hAnsi="Times New Roman" w:cs="Times New Roman"/>
          <w:position w:val="-14"/>
          <w:sz w:val="24"/>
          <w:szCs w:val="24"/>
        </w:rPr>
        <w:object w:dxaOrig="460" w:dyaOrig="400" w14:anchorId="38D3D856">
          <v:shape id="_x0000_i3448" type="#_x0000_t75" style="width:23.25pt;height:19.5pt" o:ole="">
            <v:imagedata r:id="rId4313" o:title=""/>
          </v:shape>
          <o:OLEObject Type="Embed" ProgID="Equation.DSMT4" ShapeID="_x0000_i3448" DrawAspect="Content" ObjectID="_1796842512" r:id="rId4314"/>
        </w:object>
      </w:r>
      <w:r w:rsidRPr="00330A7E">
        <w:rPr>
          <w:rFonts w:ascii="Times New Roman" w:hAnsi="Times New Roman" w:cs="Times New Roman"/>
          <w:sz w:val="24"/>
          <w:szCs w:val="24"/>
        </w:rPr>
        <w:t xml:space="preserve"> mà xe ô tô đi được trong thời gian </w:t>
      </w:r>
      <w:r w:rsidRPr="00330A7E">
        <w:rPr>
          <w:rFonts w:ascii="Times New Roman" w:hAnsi="Times New Roman" w:cs="Times New Roman"/>
          <w:position w:val="-6"/>
          <w:sz w:val="24"/>
          <w:szCs w:val="24"/>
        </w:rPr>
        <w:object w:dxaOrig="160" w:dyaOrig="260" w14:anchorId="321F3096">
          <v:shape id="_x0000_i3449" type="#_x0000_t75" style="width:8.25pt;height:12pt" o:ole="">
            <v:imagedata r:id="rId4311" o:title=""/>
          </v:shape>
          <o:OLEObject Type="Embed" ProgID="Equation.DSMT4" ShapeID="_x0000_i3449" DrawAspect="Content" ObjectID="_1796842513" r:id="rId4315"/>
        </w:object>
      </w:r>
      <w:r w:rsidRPr="00330A7E">
        <w:rPr>
          <w:rFonts w:ascii="Times New Roman" w:hAnsi="Times New Roman" w:cs="Times New Roman"/>
          <w:sz w:val="24"/>
          <w:szCs w:val="24"/>
        </w:rPr>
        <w:t xml:space="preserve"> (giây) là đạo hàm của hàm số </w:t>
      </w:r>
      <w:r w:rsidRPr="00330A7E">
        <w:rPr>
          <w:rFonts w:ascii="Times New Roman" w:hAnsi="Times New Roman" w:cs="Times New Roman"/>
          <w:position w:val="-14"/>
          <w:sz w:val="24"/>
          <w:szCs w:val="24"/>
        </w:rPr>
        <w:object w:dxaOrig="460" w:dyaOrig="400" w14:anchorId="7197C00F">
          <v:shape id="_x0000_i3450" type="#_x0000_t75" style="width:23.25pt;height:19.5pt" o:ole="">
            <v:imagedata r:id="rId4316" o:title=""/>
          </v:shape>
          <o:OLEObject Type="Embed" ProgID="Equation.DSMT4" ShapeID="_x0000_i3450" DrawAspect="Content" ObjectID="_1796842514" r:id="rId4317"/>
        </w:object>
      </w:r>
    </w:p>
    <w:p w14:paraId="3A9F9923"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 xml:space="preserve">b) </w:t>
      </w:r>
      <w:r w:rsidRPr="00330A7E">
        <w:rPr>
          <w:rFonts w:ascii="Times New Roman" w:hAnsi="Times New Roman" w:cs="Times New Roman"/>
          <w:position w:val="-14"/>
          <w:sz w:val="24"/>
          <w:szCs w:val="24"/>
        </w:rPr>
        <w:object w:dxaOrig="1800" w:dyaOrig="400" w14:anchorId="65AFE9EC">
          <v:shape id="_x0000_i3451" type="#_x0000_t75" style="width:90.75pt;height:19.5pt" o:ole="">
            <v:imagedata r:id="rId4318" o:title=""/>
          </v:shape>
          <o:OLEObject Type="Embed" ProgID="Equation.DSMT4" ShapeID="_x0000_i3451" DrawAspect="Content" ObjectID="_1796842515" r:id="rId4319"/>
        </w:object>
      </w:r>
      <w:r w:rsidRPr="00330A7E">
        <w:rPr>
          <w:rFonts w:ascii="Times New Roman" w:hAnsi="Times New Roman" w:cs="Times New Roman"/>
          <w:sz w:val="24"/>
          <w:szCs w:val="24"/>
        </w:rPr>
        <w:t>.</w:t>
      </w:r>
    </w:p>
    <w:p w14:paraId="17C2A697"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 xml:space="preserve">c) </w:t>
      </w:r>
      <w:r w:rsidRPr="00330A7E">
        <w:rPr>
          <w:rFonts w:ascii="Times New Roman" w:hAnsi="Times New Roman" w:cs="Times New Roman"/>
          <w:sz w:val="24"/>
          <w:szCs w:val="24"/>
        </w:rPr>
        <w:t>Thời gian kể từ lúc đạp phanh đến khi xe ô tô dừng hẳn là 2 giây.</w:t>
      </w:r>
    </w:p>
    <w:p w14:paraId="217D9E4A"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 xml:space="preserve">d) </w:t>
      </w:r>
      <w:r w:rsidRPr="00330A7E">
        <w:rPr>
          <w:rFonts w:ascii="Times New Roman" w:hAnsi="Times New Roman" w:cs="Times New Roman"/>
          <w:sz w:val="24"/>
          <w:szCs w:val="24"/>
        </w:rPr>
        <w:t>Quảng đường xe ô tô di chuyển được từ lúc đạp phanh cho đến khi ô tô dừng hẳn là 10m.</w:t>
      </w:r>
    </w:p>
    <w:p w14:paraId="6B2E2F88" w14:textId="77777777" w:rsidR="00ED397D" w:rsidRPr="00330A7E" w:rsidRDefault="00ED397D" w:rsidP="000E1E56">
      <w:pPr>
        <w:pStyle w:val="MTDisplayEquation"/>
        <w:numPr>
          <w:ilvl w:val="0"/>
          <w:numId w:val="40"/>
        </w:numPr>
        <w:tabs>
          <w:tab w:val="left" w:pos="992"/>
        </w:tabs>
        <w:spacing w:before="120" w:after="0"/>
        <w:jc w:val="both"/>
      </w:pPr>
      <w:r w:rsidRPr="00330A7E">
        <w:rPr>
          <w:b/>
        </w:rPr>
        <w:t>[TD2.1].</w:t>
      </w:r>
      <w:r w:rsidRPr="00330A7E">
        <w:t xml:space="preserve"> Lớp 12A có 40 học sinh. Trong một buổi kiểm tra định kì, số học sinh lớp được chia thành 2 phòng như sau </w:t>
      </w:r>
    </w:p>
    <w:tbl>
      <w:tblPr>
        <w:tblStyle w:val="TableGrid"/>
        <w:tblW w:w="0" w:type="auto"/>
        <w:tblLook w:val="04A0" w:firstRow="1" w:lastRow="0" w:firstColumn="1" w:lastColumn="0" w:noHBand="0" w:noVBand="1"/>
      </w:tblPr>
      <w:tblGrid>
        <w:gridCol w:w="2065"/>
        <w:gridCol w:w="1620"/>
        <w:gridCol w:w="1440"/>
      </w:tblGrid>
      <w:tr w:rsidR="00ED397D" w:rsidRPr="00330A7E" w14:paraId="355BF6A4" w14:textId="77777777" w:rsidTr="00330A7E">
        <w:tc>
          <w:tcPr>
            <w:tcW w:w="2065" w:type="dxa"/>
          </w:tcPr>
          <w:p w14:paraId="65E26C84" w14:textId="77777777" w:rsidR="00ED397D" w:rsidRPr="00330A7E" w:rsidRDefault="00ED397D" w:rsidP="00330A7E">
            <w:pPr>
              <w:spacing w:line="276" w:lineRule="auto"/>
              <w:jc w:val="center"/>
              <w:rPr>
                <w:rFonts w:ascii="Times New Roman" w:hAnsi="Times New Roman" w:cs="Times New Roman"/>
                <w:b/>
                <w:sz w:val="24"/>
                <w:szCs w:val="24"/>
              </w:rPr>
            </w:pPr>
          </w:p>
        </w:tc>
        <w:tc>
          <w:tcPr>
            <w:tcW w:w="1620" w:type="dxa"/>
          </w:tcPr>
          <w:p w14:paraId="3A69E463" w14:textId="77777777" w:rsidR="00ED397D" w:rsidRPr="00330A7E" w:rsidRDefault="00ED397D" w:rsidP="00330A7E">
            <w:pPr>
              <w:spacing w:line="276" w:lineRule="auto"/>
              <w:jc w:val="center"/>
              <w:rPr>
                <w:rFonts w:ascii="Times New Roman" w:hAnsi="Times New Roman" w:cs="Times New Roman"/>
                <w:b/>
                <w:sz w:val="24"/>
                <w:szCs w:val="24"/>
              </w:rPr>
            </w:pPr>
            <w:r w:rsidRPr="00330A7E">
              <w:rPr>
                <w:rFonts w:ascii="Times New Roman" w:hAnsi="Times New Roman" w:cs="Times New Roman"/>
                <w:b/>
                <w:sz w:val="24"/>
                <w:szCs w:val="24"/>
              </w:rPr>
              <w:t>Phòng 1</w:t>
            </w:r>
          </w:p>
        </w:tc>
        <w:tc>
          <w:tcPr>
            <w:tcW w:w="1440" w:type="dxa"/>
          </w:tcPr>
          <w:p w14:paraId="0B6B7B0A" w14:textId="77777777" w:rsidR="00ED397D" w:rsidRPr="00330A7E" w:rsidRDefault="00ED397D" w:rsidP="00330A7E">
            <w:pPr>
              <w:spacing w:line="276" w:lineRule="auto"/>
              <w:jc w:val="center"/>
              <w:rPr>
                <w:rFonts w:ascii="Times New Roman" w:hAnsi="Times New Roman" w:cs="Times New Roman"/>
                <w:b/>
                <w:sz w:val="24"/>
                <w:szCs w:val="24"/>
              </w:rPr>
            </w:pPr>
            <w:r w:rsidRPr="00330A7E">
              <w:rPr>
                <w:rFonts w:ascii="Times New Roman" w:hAnsi="Times New Roman" w:cs="Times New Roman"/>
                <w:b/>
                <w:sz w:val="24"/>
                <w:szCs w:val="24"/>
              </w:rPr>
              <w:t>Phòng 2</w:t>
            </w:r>
          </w:p>
        </w:tc>
      </w:tr>
      <w:tr w:rsidR="00ED397D" w:rsidRPr="00330A7E" w14:paraId="31F7AEAA" w14:textId="77777777" w:rsidTr="00330A7E">
        <w:tc>
          <w:tcPr>
            <w:tcW w:w="2065" w:type="dxa"/>
          </w:tcPr>
          <w:p w14:paraId="2411BA69" w14:textId="77777777" w:rsidR="00ED397D" w:rsidRPr="00330A7E" w:rsidRDefault="00ED397D" w:rsidP="00330A7E">
            <w:pPr>
              <w:spacing w:line="276" w:lineRule="auto"/>
              <w:jc w:val="center"/>
              <w:rPr>
                <w:rFonts w:ascii="Times New Roman" w:hAnsi="Times New Roman" w:cs="Times New Roman"/>
                <w:b/>
                <w:sz w:val="24"/>
                <w:szCs w:val="24"/>
              </w:rPr>
            </w:pPr>
            <w:r w:rsidRPr="00330A7E">
              <w:rPr>
                <w:rFonts w:ascii="Times New Roman" w:hAnsi="Times New Roman" w:cs="Times New Roman"/>
                <w:b/>
                <w:sz w:val="24"/>
                <w:szCs w:val="24"/>
              </w:rPr>
              <w:t>Số học sinh nam</w:t>
            </w:r>
          </w:p>
        </w:tc>
        <w:tc>
          <w:tcPr>
            <w:tcW w:w="1620" w:type="dxa"/>
          </w:tcPr>
          <w:p w14:paraId="572916E6" w14:textId="77777777" w:rsidR="00ED397D" w:rsidRPr="00330A7E" w:rsidRDefault="00ED397D" w:rsidP="00330A7E">
            <w:pPr>
              <w:spacing w:line="276" w:lineRule="auto"/>
              <w:jc w:val="center"/>
              <w:rPr>
                <w:rFonts w:ascii="Times New Roman" w:hAnsi="Times New Roman" w:cs="Times New Roman"/>
                <w:sz w:val="24"/>
                <w:szCs w:val="24"/>
              </w:rPr>
            </w:pPr>
            <w:r w:rsidRPr="00330A7E">
              <w:rPr>
                <w:rFonts w:ascii="Times New Roman" w:hAnsi="Times New Roman" w:cs="Times New Roman"/>
                <w:sz w:val="24"/>
                <w:szCs w:val="24"/>
              </w:rPr>
              <w:t>11</w:t>
            </w:r>
          </w:p>
        </w:tc>
        <w:tc>
          <w:tcPr>
            <w:tcW w:w="1440" w:type="dxa"/>
          </w:tcPr>
          <w:p w14:paraId="5E605DB4" w14:textId="77777777" w:rsidR="00ED397D" w:rsidRPr="00330A7E" w:rsidRDefault="00ED397D" w:rsidP="00330A7E">
            <w:pPr>
              <w:spacing w:line="276" w:lineRule="auto"/>
              <w:jc w:val="center"/>
              <w:rPr>
                <w:rFonts w:ascii="Times New Roman" w:hAnsi="Times New Roman" w:cs="Times New Roman"/>
                <w:sz w:val="24"/>
                <w:szCs w:val="24"/>
              </w:rPr>
            </w:pPr>
            <w:r w:rsidRPr="00330A7E">
              <w:rPr>
                <w:rFonts w:ascii="Times New Roman" w:hAnsi="Times New Roman" w:cs="Times New Roman"/>
                <w:sz w:val="24"/>
                <w:szCs w:val="24"/>
              </w:rPr>
              <w:t>8</w:t>
            </w:r>
          </w:p>
        </w:tc>
      </w:tr>
      <w:tr w:rsidR="00ED397D" w:rsidRPr="00330A7E" w14:paraId="16C58CA4" w14:textId="77777777" w:rsidTr="00330A7E">
        <w:tc>
          <w:tcPr>
            <w:tcW w:w="2065" w:type="dxa"/>
          </w:tcPr>
          <w:p w14:paraId="05F4754C" w14:textId="77777777" w:rsidR="00ED397D" w:rsidRPr="00330A7E" w:rsidRDefault="00ED397D" w:rsidP="00330A7E">
            <w:pPr>
              <w:spacing w:line="276" w:lineRule="auto"/>
              <w:jc w:val="center"/>
              <w:rPr>
                <w:rFonts w:ascii="Times New Roman" w:hAnsi="Times New Roman" w:cs="Times New Roman"/>
                <w:b/>
                <w:sz w:val="24"/>
                <w:szCs w:val="24"/>
              </w:rPr>
            </w:pPr>
            <w:r w:rsidRPr="00330A7E">
              <w:rPr>
                <w:rFonts w:ascii="Times New Roman" w:hAnsi="Times New Roman" w:cs="Times New Roman"/>
                <w:b/>
                <w:sz w:val="24"/>
                <w:szCs w:val="24"/>
              </w:rPr>
              <w:t>Số học sinh nữ</w:t>
            </w:r>
          </w:p>
        </w:tc>
        <w:tc>
          <w:tcPr>
            <w:tcW w:w="1620" w:type="dxa"/>
          </w:tcPr>
          <w:p w14:paraId="0E44874E" w14:textId="77777777" w:rsidR="00ED397D" w:rsidRPr="00330A7E" w:rsidRDefault="00ED397D" w:rsidP="00330A7E">
            <w:pPr>
              <w:spacing w:line="276" w:lineRule="auto"/>
              <w:jc w:val="center"/>
              <w:rPr>
                <w:rFonts w:ascii="Times New Roman" w:hAnsi="Times New Roman" w:cs="Times New Roman"/>
                <w:sz w:val="24"/>
                <w:szCs w:val="24"/>
              </w:rPr>
            </w:pPr>
            <w:r w:rsidRPr="00330A7E">
              <w:rPr>
                <w:rFonts w:ascii="Times New Roman" w:hAnsi="Times New Roman" w:cs="Times New Roman"/>
                <w:sz w:val="24"/>
                <w:szCs w:val="24"/>
              </w:rPr>
              <w:t>9</w:t>
            </w:r>
          </w:p>
        </w:tc>
        <w:tc>
          <w:tcPr>
            <w:tcW w:w="1440" w:type="dxa"/>
          </w:tcPr>
          <w:p w14:paraId="760772A1" w14:textId="77777777" w:rsidR="00ED397D" w:rsidRPr="00330A7E" w:rsidRDefault="00ED397D" w:rsidP="00330A7E">
            <w:pPr>
              <w:spacing w:line="276" w:lineRule="auto"/>
              <w:jc w:val="center"/>
              <w:rPr>
                <w:rFonts w:ascii="Times New Roman" w:hAnsi="Times New Roman" w:cs="Times New Roman"/>
                <w:sz w:val="24"/>
                <w:szCs w:val="24"/>
              </w:rPr>
            </w:pPr>
            <w:r w:rsidRPr="00330A7E">
              <w:rPr>
                <w:rFonts w:ascii="Times New Roman" w:hAnsi="Times New Roman" w:cs="Times New Roman"/>
                <w:sz w:val="24"/>
                <w:szCs w:val="24"/>
              </w:rPr>
              <w:t>12</w:t>
            </w:r>
          </w:p>
        </w:tc>
      </w:tr>
    </w:tbl>
    <w:p w14:paraId="33B136B0"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Chọn ngẫu nhiên một học sinh lớp 12A. Xét biến cố</w:t>
      </w:r>
    </w:p>
    <w:p w14:paraId="308BBFE0"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A : Học sinh được chọn ở phòng 2</w:t>
      </w:r>
    </w:p>
    <w:p w14:paraId="7C4CC837"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B : Học sinh được chọn là học sinh nữ.</w:t>
      </w:r>
    </w:p>
    <w:p w14:paraId="28A9F000"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Xét tính đúng sai của các mệnh đề sau</w:t>
      </w:r>
    </w:p>
    <w:p w14:paraId="1A68F9F5"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 xml:space="preserve">a) Biến cố học sinh được chọn là học sinh nữa ở phòng  là  </w:t>
      </w:r>
      <w:r w:rsidRPr="00330A7E">
        <w:rPr>
          <w:rFonts w:ascii="Times New Roman" w:hAnsi="Times New Roman" w:cs="Times New Roman"/>
          <w:position w:val="-4"/>
          <w:sz w:val="24"/>
          <w:szCs w:val="24"/>
        </w:rPr>
        <w:object w:dxaOrig="660" w:dyaOrig="260" w14:anchorId="28ADE0EC">
          <v:shape id="_x0000_i3452" type="#_x0000_t75" style="width:33pt;height:12.75pt" o:ole="">
            <v:imagedata r:id="rId4320" o:title=""/>
          </v:shape>
          <o:OLEObject Type="Embed" ProgID="Equation.DSMT4" ShapeID="_x0000_i3452" DrawAspect="Content" ObjectID="_1796842516" r:id="rId4321"/>
        </w:object>
      </w:r>
    </w:p>
    <w:p w14:paraId="4849EA32"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 xml:space="preserve">b) </w:t>
      </w:r>
      <w:r w:rsidRPr="00330A7E">
        <w:rPr>
          <w:rFonts w:ascii="Times New Roman" w:hAnsi="Times New Roman" w:cs="Times New Roman"/>
          <w:position w:val="-24"/>
          <w:sz w:val="24"/>
          <w:szCs w:val="24"/>
        </w:rPr>
        <w:object w:dxaOrig="1480" w:dyaOrig="620" w14:anchorId="319A7D93">
          <v:shape id="_x0000_i3453" type="#_x0000_t75" style="width:73.5pt;height:31.5pt" o:ole="">
            <v:imagedata r:id="rId4322" o:title=""/>
          </v:shape>
          <o:OLEObject Type="Embed" ProgID="Equation.DSMT4" ShapeID="_x0000_i3453" DrawAspect="Content" ObjectID="_1796842517" r:id="rId4323"/>
        </w:object>
      </w:r>
    </w:p>
    <w:p w14:paraId="56AA50DC"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 xml:space="preserve">c) </w:t>
      </w:r>
      <w:r w:rsidRPr="00330A7E">
        <w:rPr>
          <w:rFonts w:ascii="Times New Roman" w:hAnsi="Times New Roman" w:cs="Times New Roman"/>
          <w:position w:val="-24"/>
          <w:sz w:val="24"/>
          <w:szCs w:val="24"/>
        </w:rPr>
        <w:object w:dxaOrig="1080" w:dyaOrig="620" w14:anchorId="0ED040F4">
          <v:shape id="_x0000_i3454" type="#_x0000_t75" style="width:54pt;height:31.5pt" o:ole="">
            <v:imagedata r:id="rId4324" o:title=""/>
          </v:shape>
          <o:OLEObject Type="Embed" ProgID="Equation.DSMT4" ShapeID="_x0000_i3454" DrawAspect="Content" ObjectID="_1796842518" r:id="rId4325"/>
        </w:object>
      </w:r>
    </w:p>
    <w:p w14:paraId="5EECF9D0"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 xml:space="preserve">d) </w:t>
      </w:r>
      <w:r w:rsidRPr="00330A7E">
        <w:rPr>
          <w:rFonts w:ascii="Times New Roman" w:hAnsi="Times New Roman" w:cs="Times New Roman"/>
          <w:position w:val="-24"/>
          <w:sz w:val="24"/>
          <w:szCs w:val="24"/>
        </w:rPr>
        <w:object w:dxaOrig="1260" w:dyaOrig="620" w14:anchorId="66588E3B">
          <v:shape id="_x0000_i3455" type="#_x0000_t75" style="width:62.25pt;height:31.5pt" o:ole="">
            <v:imagedata r:id="rId4326" o:title=""/>
          </v:shape>
          <o:OLEObject Type="Embed" ProgID="Equation.DSMT4" ShapeID="_x0000_i3455" DrawAspect="Content" ObjectID="_1796842519" r:id="rId4327"/>
        </w:object>
      </w:r>
    </w:p>
    <w:p w14:paraId="44387E00"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 xml:space="preserve">[ GQ 4.1] Cho hàm số </w:t>
      </w:r>
      <w:r w:rsidRPr="00330A7E">
        <w:rPr>
          <w:rFonts w:ascii="Times New Roman" w:hAnsi="Times New Roman" w:cs="Times New Roman"/>
          <w:position w:val="-10"/>
          <w:sz w:val="24"/>
          <w:szCs w:val="24"/>
        </w:rPr>
        <w:object w:dxaOrig="1520" w:dyaOrig="360" w14:anchorId="6E55531C">
          <v:shape id="_x0000_i3456" type="#_x0000_t75" style="width:76.5pt;height:18.75pt" o:ole="">
            <v:imagedata r:id="rId4328" o:title=""/>
          </v:shape>
          <o:OLEObject Type="Embed" ProgID="Equation.DSMT4" ShapeID="_x0000_i3456" DrawAspect="Content" ObjectID="_1796842520" r:id="rId4329"/>
        </w:object>
      </w:r>
      <w:r w:rsidRPr="00330A7E">
        <w:rPr>
          <w:rFonts w:ascii="Times New Roman" w:hAnsi="Times New Roman" w:cs="Times New Roman"/>
          <w:sz w:val="24"/>
          <w:szCs w:val="24"/>
        </w:rPr>
        <w:t>. Xét tính đúng sai của các mệnh đề sau</w:t>
      </w:r>
    </w:p>
    <w:p w14:paraId="46468CE2" w14:textId="77777777" w:rsidR="00ED397D" w:rsidRPr="00330A7E" w:rsidRDefault="00ED397D" w:rsidP="000E1E56">
      <w:pPr>
        <w:pStyle w:val="MTDisplayEquation"/>
        <w:numPr>
          <w:ilvl w:val="0"/>
          <w:numId w:val="40"/>
        </w:numPr>
        <w:tabs>
          <w:tab w:val="left" w:pos="992"/>
        </w:tabs>
        <w:spacing w:before="120" w:after="0"/>
        <w:jc w:val="both"/>
      </w:pPr>
    </w:p>
    <w:p w14:paraId="1B978D80"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sz w:val="24"/>
          <w:szCs w:val="24"/>
        </w:rPr>
        <w:t xml:space="preserve">a) </w:t>
      </w:r>
      <w:r w:rsidRPr="00330A7E">
        <w:rPr>
          <w:rFonts w:ascii="Times New Roman" w:hAnsi="Times New Roman" w:cs="Times New Roman"/>
          <w:position w:val="-10"/>
          <w:sz w:val="24"/>
          <w:szCs w:val="24"/>
        </w:rPr>
        <w:object w:dxaOrig="1680" w:dyaOrig="360" w14:anchorId="5A6245AB">
          <v:shape id="_x0000_i3457" type="#_x0000_t75" style="width:83.25pt;height:18.75pt" o:ole="">
            <v:imagedata r:id="rId4330" o:title=""/>
          </v:shape>
          <o:OLEObject Type="Embed" ProgID="Equation.DSMT4" ShapeID="_x0000_i3457" DrawAspect="Content" ObjectID="_1796842521" r:id="rId4331"/>
        </w:object>
      </w:r>
      <w:r w:rsidRPr="00330A7E">
        <w:rPr>
          <w:rFonts w:ascii="Times New Roman" w:hAnsi="Times New Roman" w:cs="Times New Roman"/>
          <w:sz w:val="24"/>
          <w:szCs w:val="24"/>
        </w:rPr>
        <w:t xml:space="preserve">  </w:t>
      </w:r>
    </w:p>
    <w:p w14:paraId="201C2159"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sz w:val="24"/>
          <w:szCs w:val="24"/>
        </w:rPr>
        <w:t xml:space="preserve">b) </w:t>
      </w:r>
      <w:r w:rsidRPr="00330A7E">
        <w:rPr>
          <w:rFonts w:ascii="Times New Roman" w:hAnsi="Times New Roman" w:cs="Times New Roman"/>
          <w:position w:val="-30"/>
          <w:sz w:val="24"/>
          <w:szCs w:val="24"/>
        </w:rPr>
        <w:object w:dxaOrig="1579" w:dyaOrig="720" w14:anchorId="07178B90">
          <v:shape id="_x0000_i3458" type="#_x0000_t75" style="width:78.75pt;height:36.75pt" o:ole="">
            <v:imagedata r:id="rId4332" o:title=""/>
          </v:shape>
          <o:OLEObject Type="Embed" ProgID="Equation.DSMT4" ShapeID="_x0000_i3458" DrawAspect="Content" ObjectID="_1796842522" r:id="rId4333"/>
        </w:object>
      </w:r>
      <w:r w:rsidRPr="00330A7E">
        <w:rPr>
          <w:rFonts w:ascii="Times New Roman" w:hAnsi="Times New Roman" w:cs="Times New Roman"/>
          <w:sz w:val="24"/>
          <w:szCs w:val="24"/>
        </w:rPr>
        <w:t xml:space="preserve">  </w:t>
      </w:r>
    </w:p>
    <w:p w14:paraId="72380F7F" w14:textId="77777777" w:rsidR="00ED397D" w:rsidRPr="00330A7E" w:rsidRDefault="00ED397D" w:rsidP="00330A7E">
      <w:pPr>
        <w:jc w:val="both"/>
        <w:rPr>
          <w:rFonts w:ascii="Times New Roman" w:hAnsi="Times New Roman" w:cs="Times New Roman"/>
          <w:sz w:val="24"/>
          <w:szCs w:val="24"/>
        </w:rPr>
      </w:pPr>
      <w:r w:rsidRPr="00330A7E">
        <w:rPr>
          <w:rFonts w:ascii="Times New Roman" w:hAnsi="Times New Roman" w:cs="Times New Roman"/>
          <w:sz w:val="24"/>
          <w:szCs w:val="24"/>
        </w:rPr>
        <w:t xml:space="preserve">c) Hàm số đã cho đồng biến trên khoảng </w:t>
      </w:r>
      <w:r w:rsidRPr="00330A7E">
        <w:rPr>
          <w:rFonts w:ascii="Times New Roman" w:hAnsi="Times New Roman" w:cs="Times New Roman"/>
          <w:position w:val="-14"/>
          <w:sz w:val="24"/>
          <w:szCs w:val="24"/>
        </w:rPr>
        <w:object w:dxaOrig="580" w:dyaOrig="400" w14:anchorId="2D51D002">
          <v:shape id="_x0000_i3459" type="#_x0000_t75" style="width:29.25pt;height:19.5pt" o:ole="">
            <v:imagedata r:id="rId4334" o:title=""/>
          </v:shape>
          <o:OLEObject Type="Embed" ProgID="Equation.DSMT4" ShapeID="_x0000_i3459" DrawAspect="Content" ObjectID="_1796842523" r:id="rId4335"/>
        </w:object>
      </w:r>
      <w:r w:rsidRPr="00330A7E">
        <w:rPr>
          <w:rFonts w:ascii="Times New Roman" w:hAnsi="Times New Roman" w:cs="Times New Roman"/>
          <w:sz w:val="24"/>
          <w:szCs w:val="24"/>
        </w:rPr>
        <w:t xml:space="preserve">.  </w:t>
      </w:r>
    </w:p>
    <w:p w14:paraId="6BB775DE" w14:textId="77777777" w:rsidR="00ED397D" w:rsidRPr="00330A7E" w:rsidRDefault="00ED397D" w:rsidP="00330A7E">
      <w:pPr>
        <w:jc w:val="both"/>
        <w:rPr>
          <w:rFonts w:ascii="Times New Roman" w:hAnsi="Times New Roman" w:cs="Times New Roman"/>
          <w:sz w:val="24"/>
          <w:szCs w:val="24"/>
        </w:rPr>
      </w:pPr>
      <w:r w:rsidRPr="00330A7E">
        <w:rPr>
          <w:rFonts w:ascii="Times New Roman" w:hAnsi="Times New Roman" w:cs="Times New Roman"/>
          <w:sz w:val="24"/>
          <w:szCs w:val="24"/>
        </w:rPr>
        <w:t xml:space="preserve">d) Hàm số đã cho đạt cực tiểu tại điểm x = 4 </w:t>
      </w:r>
    </w:p>
    <w:p w14:paraId="7831B3DD" w14:textId="77777777" w:rsidR="00ED397D" w:rsidRPr="00330A7E" w:rsidRDefault="00ED397D" w:rsidP="00330A7E">
      <w:pPr>
        <w:jc w:val="both"/>
        <w:rPr>
          <w:rFonts w:ascii="Times New Roman" w:hAnsi="Times New Roman" w:cs="Times New Roman"/>
          <w:sz w:val="24"/>
          <w:szCs w:val="24"/>
        </w:rPr>
      </w:pPr>
    </w:p>
    <w:p w14:paraId="25CE2CFB" w14:textId="77777777" w:rsidR="00ED397D" w:rsidRPr="00330A7E" w:rsidRDefault="00ED397D" w:rsidP="00330A7E">
      <w:pPr>
        <w:jc w:val="both"/>
        <w:rPr>
          <w:rFonts w:ascii="Times New Roman" w:hAnsi="Times New Roman" w:cs="Times New Roman"/>
          <w:sz w:val="24"/>
          <w:szCs w:val="24"/>
        </w:rPr>
      </w:pPr>
    </w:p>
    <w:p w14:paraId="71A07139" w14:textId="77777777" w:rsidR="00ED397D" w:rsidRPr="00330A7E" w:rsidRDefault="00ED397D" w:rsidP="00330A7E">
      <w:pPr>
        <w:jc w:val="both"/>
        <w:rPr>
          <w:rFonts w:ascii="Times New Roman" w:hAnsi="Times New Roman" w:cs="Times New Roman"/>
          <w:sz w:val="24"/>
          <w:szCs w:val="24"/>
        </w:rPr>
      </w:pPr>
    </w:p>
    <w:p w14:paraId="332481F5" w14:textId="77777777" w:rsidR="00ED397D" w:rsidRPr="00330A7E" w:rsidRDefault="00ED397D" w:rsidP="00330A7E">
      <w:pPr>
        <w:spacing w:before="120"/>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PHẦN III. Câu trắc nghiệm trả lời ngắn.</w:t>
      </w:r>
      <w:r w:rsidRPr="00330A7E">
        <w:rPr>
          <w:rFonts w:ascii="Times New Roman" w:eastAsia="Calibri" w:hAnsi="Times New Roman" w:cs="Times New Roman"/>
          <w:bCs/>
          <w:sz w:val="24"/>
          <w:szCs w:val="24"/>
        </w:rPr>
        <w:t xml:space="preserve"> Thí sinh trả lời từ câu 1 đến câu 6.</w:t>
      </w:r>
    </w:p>
    <w:p w14:paraId="1A9A5D5C" w14:textId="77777777" w:rsidR="00ED397D" w:rsidRPr="00330A7E" w:rsidRDefault="00ED397D" w:rsidP="000E1E56">
      <w:pPr>
        <w:pStyle w:val="MTDisplayEquation"/>
        <w:numPr>
          <w:ilvl w:val="0"/>
          <w:numId w:val="40"/>
        </w:numPr>
        <w:tabs>
          <w:tab w:val="left" w:pos="992"/>
        </w:tabs>
        <w:spacing w:before="120" w:after="0"/>
        <w:jc w:val="both"/>
        <w:rPr>
          <w:spacing w:val="-8"/>
        </w:rPr>
      </w:pPr>
      <w:r w:rsidRPr="00330A7E">
        <w:rPr>
          <w:spacing w:val="-8"/>
        </w:rPr>
        <w:t>[MH 3.2] Tính độ lớn của các lực căng trên mỗi sợi dây cáp trong Hình vẽ. Cho biết khối lượng xe là 1900 kg, gia tốc là 10 m/s², khung nâng có khối lượng 100 kg và có dạng hình chóp S.ABCD với đáy ABCD là hình chữ nhật tâm O, AB = 8 m, BC = 12 m, SC = 12 m và SO vuông góc với (ABCD). Làm tròn kết quả đến hàng đơn vị của Newton.</w:t>
      </w:r>
    </w:p>
    <w:p w14:paraId="2EFC6598" w14:textId="77777777" w:rsidR="00ED397D" w:rsidRPr="00330A7E" w:rsidRDefault="00ED397D" w:rsidP="00330A7E">
      <w:pPr>
        <w:spacing w:line="288" w:lineRule="auto"/>
        <w:jc w:val="center"/>
        <w:rPr>
          <w:rFonts w:ascii="Times New Roman" w:hAnsi="Times New Roman" w:cs="Times New Roman"/>
          <w:noProof/>
          <w:spacing w:val="-8"/>
          <w:sz w:val="24"/>
          <w:szCs w:val="24"/>
        </w:rPr>
      </w:pPr>
      <w:r w:rsidRPr="00330A7E">
        <w:rPr>
          <w:rFonts w:ascii="Times New Roman" w:hAnsi="Times New Roman" w:cs="Times New Roman"/>
          <w:noProof/>
          <w:spacing w:val="-8"/>
          <w:sz w:val="24"/>
          <w:szCs w:val="24"/>
          <w:lang w:eastAsia="en-US"/>
        </w:rPr>
        <w:drawing>
          <wp:inline distT="0" distB="0" distL="0" distR="0" wp14:anchorId="2BADC035" wp14:editId="43B380AE">
            <wp:extent cx="2019300" cy="2619375"/>
            <wp:effectExtent l="0" t="0" r="0" b="9525"/>
            <wp:docPr id="1301619865" name="Picture 1301619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36">
                      <a:extLst>
                        <a:ext uri="{28A0092B-C50C-407E-A947-70E740481C1C}">
                          <a14:useLocalDpi xmlns:a14="http://schemas.microsoft.com/office/drawing/2010/main" val="0"/>
                        </a:ext>
                      </a:extLst>
                    </a:blip>
                    <a:srcRect/>
                    <a:stretch>
                      <a:fillRect/>
                    </a:stretch>
                  </pic:blipFill>
                  <pic:spPr bwMode="auto">
                    <a:xfrm>
                      <a:off x="0" y="0"/>
                      <a:ext cx="2019300" cy="2619375"/>
                    </a:xfrm>
                    <a:prstGeom prst="rect">
                      <a:avLst/>
                    </a:prstGeom>
                    <a:noFill/>
                    <a:ln>
                      <a:noFill/>
                    </a:ln>
                  </pic:spPr>
                </pic:pic>
              </a:graphicData>
            </a:graphic>
          </wp:inline>
        </w:drawing>
      </w:r>
    </w:p>
    <w:p w14:paraId="23D24386" w14:textId="77777777" w:rsidR="00ED397D" w:rsidRPr="00330A7E" w:rsidRDefault="00ED397D" w:rsidP="000E1E56">
      <w:pPr>
        <w:pStyle w:val="MTDisplayEquation"/>
        <w:numPr>
          <w:ilvl w:val="0"/>
          <w:numId w:val="40"/>
        </w:numPr>
        <w:tabs>
          <w:tab w:val="left" w:pos="992"/>
        </w:tabs>
        <w:spacing w:before="120" w:after="0"/>
        <w:jc w:val="both"/>
      </w:pPr>
      <w:r w:rsidRPr="00330A7E">
        <w:t xml:space="preserve">MH 2.1.Một người chạy trong thời gian 1 giờ, vận tốc </w:t>
      </w:r>
      <w:r w:rsidRPr="00330A7E">
        <w:rPr>
          <w:position w:val="-6"/>
        </w:rPr>
        <w:object w:dxaOrig="180" w:dyaOrig="225" w14:anchorId="36A59526">
          <v:shape id="_x0000_i3460" type="#_x0000_t75" style="width:9pt;height:11.25pt" o:ole="">
            <v:imagedata r:id="rId4337" o:title=""/>
          </v:shape>
          <o:OLEObject Type="Embed" ProgID="Equation.DSMT4" ShapeID="_x0000_i3460" DrawAspect="Content" ObjectID="_1796842524" r:id="rId4338"/>
        </w:object>
      </w:r>
      <w:r w:rsidRPr="00330A7E">
        <w:t xml:space="preserve"> (km/h) phụ thuộc vào thời gian </w:t>
      </w:r>
      <w:r w:rsidRPr="00330A7E">
        <w:rPr>
          <w:position w:val="-6"/>
        </w:rPr>
        <w:object w:dxaOrig="135" w:dyaOrig="240" w14:anchorId="0957A408">
          <v:shape id="_x0000_i3461" type="#_x0000_t75" style="width:6.75pt;height:12pt" o:ole="">
            <v:imagedata r:id="rId4339" o:title=""/>
          </v:shape>
          <o:OLEObject Type="Embed" ProgID="Equation.DSMT4" ShapeID="_x0000_i3461" DrawAspect="Content" ObjectID="_1796842525" r:id="rId4340"/>
        </w:object>
      </w:r>
      <w:r w:rsidRPr="00330A7E">
        <w:t xml:space="preserve"> (h) có đồ thị là một phần parabol với đỉnh </w:t>
      </w:r>
      <w:r w:rsidRPr="00330A7E">
        <w:rPr>
          <w:position w:val="-28"/>
        </w:rPr>
        <w:object w:dxaOrig="900" w:dyaOrig="675" w14:anchorId="023C767D">
          <v:shape id="_x0000_i3462" type="#_x0000_t75" style="width:45pt;height:33.75pt" o:ole="">
            <v:imagedata r:id="rId4341" o:title=""/>
          </v:shape>
          <o:OLEObject Type="Embed" ProgID="Equation.DSMT4" ShapeID="_x0000_i3462" DrawAspect="Content" ObjectID="_1796842526" r:id="rId4342"/>
        </w:object>
      </w:r>
      <w:r w:rsidRPr="00330A7E">
        <w:t xml:space="preserve"> và trục đối xứng song song với trục tung như hình bên. </w:t>
      </w:r>
      <w:r w:rsidRPr="00330A7E">
        <w:rPr>
          <w:lang w:val="fr-FR"/>
        </w:rPr>
        <w:t xml:space="preserve">Tính quảng đường </w:t>
      </w:r>
      <w:r w:rsidRPr="00330A7E">
        <w:rPr>
          <w:position w:val="-6"/>
        </w:rPr>
        <w:object w:dxaOrig="180" w:dyaOrig="225" w14:anchorId="649A59FF">
          <v:shape id="_x0000_i3463" type="#_x0000_t75" style="width:9pt;height:11.25pt" o:ole="">
            <v:imagedata r:id="rId4343" o:title=""/>
          </v:shape>
          <o:OLEObject Type="Embed" ProgID="Equation.DSMT4" ShapeID="_x0000_i3463" DrawAspect="Content" ObjectID="_1796842527" r:id="rId4344"/>
        </w:object>
      </w:r>
      <w:r w:rsidRPr="00330A7E">
        <w:rPr>
          <w:lang w:val="fr-FR"/>
        </w:rPr>
        <w:t xml:space="preserve"> người đó chạy được trong khoảng thời gian 45 phút, kể từ khi chạy</w:t>
      </w:r>
      <w:r w:rsidRPr="00330A7E">
        <w:t>?</w:t>
      </w:r>
    </w:p>
    <w:p w14:paraId="54753436" w14:textId="77777777" w:rsidR="00ED397D" w:rsidRPr="00330A7E" w:rsidRDefault="00ED397D" w:rsidP="00330A7E">
      <w:pPr>
        <w:tabs>
          <w:tab w:val="left" w:pos="992"/>
        </w:tabs>
        <w:spacing w:before="120"/>
        <w:ind w:firstLine="3969"/>
        <w:jc w:val="both"/>
        <w:rPr>
          <w:rFonts w:ascii="Times New Roman" w:hAnsi="Times New Roman" w:cs="Times New Roman"/>
          <w:sz w:val="24"/>
          <w:szCs w:val="24"/>
          <w:lang w:val="vi-VN"/>
        </w:rPr>
      </w:pPr>
      <w:r w:rsidRPr="00330A7E">
        <w:rPr>
          <w:rFonts w:ascii="Times New Roman" w:hAnsi="Times New Roman" w:cs="Times New Roman"/>
          <w:b/>
          <w:noProof/>
          <w:sz w:val="24"/>
          <w:szCs w:val="24"/>
        </w:rPr>
        <w:t xml:space="preserve"> </w:t>
      </w:r>
      <w:r w:rsidRPr="00330A7E">
        <w:rPr>
          <w:rFonts w:ascii="Times New Roman" w:hAnsi="Times New Roman" w:cs="Times New Roman"/>
          <w:b/>
          <w:noProof/>
          <w:sz w:val="24"/>
          <w:szCs w:val="24"/>
          <w:lang w:eastAsia="en-US"/>
        </w:rPr>
        <w:drawing>
          <wp:inline distT="0" distB="0" distL="0" distR="0" wp14:anchorId="585C5B5E" wp14:editId="6A29FBEA">
            <wp:extent cx="1533525" cy="1790700"/>
            <wp:effectExtent l="0" t="0" r="9525" b="0"/>
            <wp:docPr id="1301619866" name="Picture 1301619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45">
                      <a:extLst>
                        <a:ext uri="{28A0092B-C50C-407E-A947-70E740481C1C}">
                          <a14:useLocalDpi xmlns:a14="http://schemas.microsoft.com/office/drawing/2010/main" val="0"/>
                        </a:ext>
                      </a:extLst>
                    </a:blip>
                    <a:srcRect/>
                    <a:stretch>
                      <a:fillRect/>
                    </a:stretch>
                  </pic:blipFill>
                  <pic:spPr bwMode="auto">
                    <a:xfrm>
                      <a:off x="0" y="0"/>
                      <a:ext cx="1533525" cy="1790700"/>
                    </a:xfrm>
                    <a:prstGeom prst="rect">
                      <a:avLst/>
                    </a:prstGeom>
                    <a:noFill/>
                    <a:ln>
                      <a:noFill/>
                    </a:ln>
                  </pic:spPr>
                </pic:pic>
              </a:graphicData>
            </a:graphic>
          </wp:inline>
        </w:drawing>
      </w:r>
    </w:p>
    <w:p w14:paraId="2F60CEDD" w14:textId="77777777" w:rsidR="00ED397D" w:rsidRPr="00330A7E" w:rsidRDefault="00ED397D" w:rsidP="000E1E56">
      <w:pPr>
        <w:pStyle w:val="MTDisplayEquation"/>
        <w:numPr>
          <w:ilvl w:val="0"/>
          <w:numId w:val="40"/>
        </w:numPr>
        <w:tabs>
          <w:tab w:val="left" w:pos="992"/>
        </w:tabs>
        <w:spacing w:before="120" w:after="0"/>
        <w:jc w:val="both"/>
      </w:pPr>
      <w:r w:rsidRPr="00330A7E">
        <w:t xml:space="preserve">MH 2.1. Ông An có một mảnh vườn hình Elip có độ dài trục lớn bằng </w:t>
      </w:r>
      <w:r w:rsidRPr="00330A7E">
        <w:rPr>
          <w:position w:val="-6"/>
        </w:rPr>
        <w:object w:dxaOrig="426" w:dyaOrig="288" w14:anchorId="107B7B83">
          <v:shape id="_x0000_i3464" type="#_x0000_t75" style="width:20.25pt;height:14.25pt" o:ole="">
            <v:imagedata r:id="rId4346" o:title=""/>
          </v:shape>
          <o:OLEObject Type="Embed" ProgID="Equation.DSMT4" ShapeID="_x0000_i3464" DrawAspect="Content" ObjectID="_1796842528" r:id="rId4347"/>
        </w:object>
      </w:r>
      <w:r w:rsidRPr="00330A7E">
        <w:t xml:space="preserve"> và độ dài trục bé bằng</w:t>
      </w:r>
      <w:r w:rsidRPr="00330A7E">
        <w:rPr>
          <w:position w:val="-6"/>
        </w:rPr>
        <w:object w:dxaOrig="426" w:dyaOrig="288" w14:anchorId="6C3DFBF9">
          <v:shape id="_x0000_i3465" type="#_x0000_t75" style="width:20.25pt;height:14.25pt" o:ole="">
            <v:imagedata r:id="rId4348" o:title=""/>
          </v:shape>
          <o:OLEObject Type="Embed" ProgID="Equation.DSMT4" ShapeID="_x0000_i3465" DrawAspect="Content" ObjectID="_1796842529" r:id="rId4349"/>
        </w:object>
      </w:r>
      <w:r w:rsidRPr="00330A7E">
        <w:t xml:space="preserve">. Ông muốn trồng hoa trên một dải đất rộng </w:t>
      </w:r>
      <w:r w:rsidRPr="00330A7E">
        <w:rPr>
          <w:position w:val="-6"/>
        </w:rPr>
        <w:object w:dxaOrig="438" w:dyaOrig="288" w14:anchorId="20F85FD1">
          <v:shape id="_x0000_i3466" type="#_x0000_t75" style="width:21.75pt;height:14.25pt" o:ole="">
            <v:imagedata r:id="rId4350" o:title=""/>
          </v:shape>
          <o:OLEObject Type="Embed" ProgID="Equation.DSMT4" ShapeID="_x0000_i3466" DrawAspect="Content" ObjectID="_1796842530" r:id="rId4351"/>
        </w:object>
      </w:r>
      <w:r w:rsidRPr="00330A7E">
        <w:t xml:space="preserve"> và nhận trục bé của elip làm trục đối xứng (như hình vẽ). Biết kinh phí để trồng hoa là </w:t>
      </w:r>
      <w:r w:rsidRPr="00330A7E">
        <w:rPr>
          <w:position w:val="-6"/>
        </w:rPr>
        <w:object w:dxaOrig="864" w:dyaOrig="288" w14:anchorId="73809F2D">
          <v:shape id="_x0000_i3467" type="#_x0000_t75" style="width:44.25pt;height:14.25pt" o:ole="">
            <v:imagedata r:id="rId4352" o:title=""/>
          </v:shape>
          <o:OLEObject Type="Embed" ProgID="Equation.DSMT4" ShapeID="_x0000_i3467" DrawAspect="Content" ObjectID="_1796842531" r:id="rId4353"/>
        </w:object>
      </w:r>
      <w:r w:rsidRPr="00330A7E">
        <w:t xml:space="preserve"> đồng/</w:t>
      </w:r>
      <w:r w:rsidRPr="00330A7E">
        <w:rPr>
          <w:position w:val="-10"/>
        </w:rPr>
        <w:object w:dxaOrig="438" w:dyaOrig="438" w14:anchorId="286781C7">
          <v:shape id="_x0000_i3468" type="#_x0000_t75" style="width:21.75pt;height:21.75pt" o:ole="">
            <v:imagedata r:id="rId4354" o:title=""/>
          </v:shape>
          <o:OLEObject Type="Embed" ProgID="Equation.DSMT4" ShapeID="_x0000_i3468" DrawAspect="Content" ObjectID="_1796842532" r:id="rId4355"/>
        </w:object>
      </w:r>
      <w:r w:rsidRPr="00330A7E">
        <w:t>. Hỏi ông An cần bao nhiêu tiền để trồng hoa trên dải đất đó? (Số tiền được làm tròn đến hàng nghìn.)</w:t>
      </w:r>
      <w:r w:rsidRPr="00330A7E">
        <w:rPr>
          <w:b/>
        </w:rPr>
        <w:t xml:space="preserve"> </w:t>
      </w:r>
    </w:p>
    <w:p w14:paraId="2FECC68F" w14:textId="77777777" w:rsidR="00ED397D" w:rsidRPr="00330A7E" w:rsidRDefault="00FA344A" w:rsidP="00330A7E">
      <w:pPr>
        <w:widowControl w:val="0"/>
        <w:spacing w:before="120"/>
        <w:ind w:firstLine="3969"/>
        <w:jc w:val="both"/>
        <w:rPr>
          <w:rFonts w:ascii="Times New Roman" w:eastAsia="Calibri" w:hAnsi="Times New Roman" w:cs="Times New Roman"/>
          <w:sz w:val="24"/>
          <w:szCs w:val="24"/>
        </w:rPr>
      </w:pPr>
      <w:r>
        <w:rPr>
          <w:rFonts w:ascii="Times New Roman" w:eastAsia="Times New Roman" w:hAnsi="Times New Roman" w:cs="Times New Roman"/>
          <w:sz w:val="24"/>
          <w:szCs w:val="24"/>
        </w:rPr>
      </w:r>
      <w:r>
        <w:rPr>
          <w:rFonts w:ascii="Times New Roman" w:eastAsia="Times New Roman" w:hAnsi="Times New Roman" w:cs="Times New Roman"/>
          <w:sz w:val="24"/>
          <w:szCs w:val="24"/>
        </w:rPr>
        <w:pict w14:anchorId="25EA6FA9">
          <v:group id="_x0000_s1480" style="width:180.15pt;height:94pt;mso-position-horizontal-relative:char;mso-position-vertical-relative:line" coordorigin="1488,9582" coordsize="4228,2261">
            <v:oval id="_x0000_s1481" style="position:absolute;left:1488;top:9582;width:4228;height:2261" strokeweight="1.25pt"/>
            <v:shapetype id="_x0000_t32" coordsize="21600,21600" o:spt="32" o:oned="t" path="m,l21600,21600e" filled="f">
              <v:path arrowok="t" fillok="f" o:connecttype="none"/>
              <o:lock v:ext="edit" shapetype="t"/>
            </v:shapetype>
            <v:shape id="_x0000_s1482" type="#_x0000_t32" style="position:absolute;left:4568;top:9716;width:1;height:1984" o:connectortype="straight" strokeweight="1pt"/>
            <v:shape id="_x0000_s1483" type="#_x0000_t32" style="position:absolute;left:2599;top:9718;width:1;height:1984" o:connectortype="straight" strokeweight="1pt"/>
            <v:shape id="_x0000_s1484" type="#_x0000_t32" style="position:absolute;left:2580;top:10711;width:1984;height:1" o:connectortype="straight" strokeweight="1pt">
              <v:stroke startarrow="classic" startarrowlength="short" endarrow="classic" endarrowlength="short"/>
            </v:shape>
            <v:shape id="_x0000_s1485" type="#_x0000_t75" style="position:absolute;left:3354;top:10355;width:357;height:276">
              <v:imagedata r:id="rId4356" o:title=""/>
            </v:shape>
            <w10:wrap type="none"/>
            <w10:anchorlock/>
          </v:group>
          <o:OLEObject Type="Embed" ProgID="Equation.DSMT4" ShapeID="_x0000_s1485" DrawAspect="Content" ObjectID="_1796845505" r:id="rId4357"/>
        </w:pict>
      </w:r>
    </w:p>
    <w:p w14:paraId="298A205C" w14:textId="77777777" w:rsidR="00ED397D" w:rsidRPr="00330A7E" w:rsidRDefault="00ED397D" w:rsidP="000E1E56">
      <w:pPr>
        <w:pStyle w:val="MTDisplayEquation"/>
        <w:numPr>
          <w:ilvl w:val="0"/>
          <w:numId w:val="40"/>
        </w:numPr>
        <w:tabs>
          <w:tab w:val="left" w:pos="992"/>
        </w:tabs>
        <w:spacing w:before="120" w:after="0"/>
        <w:jc w:val="both"/>
      </w:pPr>
      <w:r w:rsidRPr="00330A7E">
        <w:rPr>
          <w:b/>
        </w:rPr>
        <w:lastRenderedPageBreak/>
        <w:t>[MH 2.1].</w:t>
      </w:r>
      <w:r w:rsidRPr="00330A7E">
        <w:t xml:space="preserve"> Người ta thống kế ở một viện dưỡng lão, tỉ lệ người mắc bệnh tim mạch là 25%. Tỉ lệ người hút thuốc trong số người mắc bệnh tim mạch gấp 2 lần tỉ lệ người hút thuốc trong số người không mắc bệnh tim mạch. Tính xác suất một người trong viện dưỡng lão mắc bệnh tim mạch, biết người đó hút thuốc.</w:t>
      </w:r>
    </w:p>
    <w:p w14:paraId="33083D0B" w14:textId="77777777" w:rsidR="00ED397D" w:rsidRPr="00330A7E" w:rsidRDefault="00ED397D" w:rsidP="00330A7E">
      <w:pPr>
        <w:spacing w:after="0"/>
        <w:rPr>
          <w:rFonts w:ascii="Times New Roman" w:hAnsi="Times New Roman" w:cs="Times New Roman"/>
          <w:b/>
          <w:sz w:val="24"/>
          <w:szCs w:val="24"/>
        </w:rPr>
      </w:pPr>
    </w:p>
    <w:p w14:paraId="5E1A9DBF" w14:textId="77777777" w:rsidR="00ED397D" w:rsidRPr="00330A7E" w:rsidRDefault="00ED397D" w:rsidP="000E1E56">
      <w:pPr>
        <w:pStyle w:val="MTDisplayEquation"/>
        <w:numPr>
          <w:ilvl w:val="0"/>
          <w:numId w:val="40"/>
        </w:numPr>
        <w:tabs>
          <w:tab w:val="left" w:pos="992"/>
        </w:tabs>
        <w:spacing w:before="120" w:after="0"/>
        <w:jc w:val="both"/>
      </w:pPr>
      <w:r w:rsidRPr="00330A7E">
        <w:rPr>
          <w:shd w:val="clear" w:color="auto" w:fill="FFFFFF"/>
        </w:rPr>
        <w:t xml:space="preserve">[MH 2.1] Một tàu đổ bộ tiếp cận Mặt Trăng theo cách tiếp cận thẳng đứng và đốt cháy các tên lửa hãm ở độ cao 250 km so với bề mặt của Mặt Trăng. </w:t>
      </w:r>
      <w:r w:rsidRPr="00330A7E">
        <w:t>Trong khoảng 70 giây đầu tiên kể từ khi đốt cháy các tên lửa hãm, độ cao h của con tàu so với bề mặt của Mặt Trăng được tính (gần đúng) bởi hàm</w:t>
      </w:r>
    </w:p>
    <w:p w14:paraId="3E227E8E" w14:textId="77777777" w:rsidR="00ED397D" w:rsidRPr="00330A7E" w:rsidRDefault="00ED397D" w:rsidP="00330A7E">
      <w:pPr>
        <w:pStyle w:val="NormalWeb"/>
        <w:spacing w:before="0" w:beforeAutospacing="0" w:after="240" w:afterAutospacing="0" w:line="360" w:lineRule="atLeast"/>
        <w:ind w:left="48" w:right="48"/>
        <w:jc w:val="center"/>
        <w:rPr>
          <w:rFonts w:ascii="Times New Roman" w:hAnsi="Times New Roman"/>
        </w:rPr>
      </w:pPr>
      <w:r w:rsidRPr="00330A7E">
        <w:rPr>
          <w:rFonts w:ascii="Times New Roman" w:hAnsi="Times New Roman"/>
        </w:rPr>
        <w:t>h(t) = – 0,01t</w:t>
      </w:r>
      <w:r w:rsidRPr="00330A7E">
        <w:rPr>
          <w:rFonts w:ascii="Times New Roman" w:hAnsi="Times New Roman"/>
          <w:vertAlign w:val="superscript"/>
        </w:rPr>
        <w:t>3</w:t>
      </w:r>
      <w:r w:rsidRPr="00330A7E">
        <w:rPr>
          <w:rFonts w:ascii="Times New Roman" w:hAnsi="Times New Roman"/>
        </w:rPr>
        <w:t> + 1,1t</w:t>
      </w:r>
      <w:r w:rsidRPr="00330A7E">
        <w:rPr>
          <w:rFonts w:ascii="Times New Roman" w:hAnsi="Times New Roman"/>
          <w:vertAlign w:val="superscript"/>
        </w:rPr>
        <w:t>2</w:t>
      </w:r>
      <w:r w:rsidRPr="00330A7E">
        <w:rPr>
          <w:rFonts w:ascii="Times New Roman" w:hAnsi="Times New Roman"/>
        </w:rPr>
        <w:t> – 30t + 250,</w:t>
      </w:r>
    </w:p>
    <w:p w14:paraId="4C5DE314" w14:textId="77777777" w:rsidR="00ED397D" w:rsidRPr="00330A7E" w:rsidRDefault="00ED397D" w:rsidP="00330A7E">
      <w:pPr>
        <w:pStyle w:val="NormalWeb"/>
        <w:spacing w:before="0" w:beforeAutospacing="0" w:after="240" w:afterAutospacing="0" w:line="360" w:lineRule="atLeast"/>
        <w:ind w:left="48" w:right="48"/>
        <w:jc w:val="both"/>
        <w:rPr>
          <w:rFonts w:ascii="Times New Roman" w:hAnsi="Times New Roman"/>
        </w:rPr>
      </w:pPr>
      <w:r w:rsidRPr="00330A7E">
        <w:rPr>
          <w:rFonts w:ascii="Times New Roman" w:hAnsi="Times New Roman"/>
        </w:rPr>
        <w:t>trong đó t là thời gian tính bằng giây và h là độ cao tính bằng kilômét (</w:t>
      </w:r>
      <w:r w:rsidRPr="00330A7E">
        <w:rPr>
          <w:rStyle w:val="Emphasis"/>
          <w:rFonts w:ascii="Times New Roman" w:hAnsi="Times New Roman"/>
        </w:rPr>
        <w:t>Nguồn: A. Bigalke et al., Mathematik, Grundkurs ma-1, Cornelsen 2016</w:t>
      </w:r>
      <w:r w:rsidRPr="00330A7E">
        <w:rPr>
          <w:rFonts w:ascii="Times New Roman" w:hAnsi="Times New Roman"/>
        </w:rPr>
        <w:t>).</w:t>
      </w:r>
    </w:p>
    <w:p w14:paraId="48DD59C5" w14:textId="77777777" w:rsidR="00ED397D" w:rsidRPr="00330A7E" w:rsidRDefault="00ED397D" w:rsidP="00330A7E">
      <w:pPr>
        <w:jc w:val="both"/>
        <w:rPr>
          <w:rFonts w:ascii="Times New Roman" w:hAnsi="Times New Roman" w:cs="Times New Roman"/>
          <w:sz w:val="24"/>
          <w:szCs w:val="24"/>
          <w:shd w:val="clear" w:color="auto" w:fill="FFFFFF"/>
        </w:rPr>
      </w:pPr>
      <w:r w:rsidRPr="00330A7E">
        <w:rPr>
          <w:rFonts w:ascii="Times New Roman" w:hAnsi="Times New Roman" w:cs="Times New Roman"/>
          <w:sz w:val="24"/>
          <w:szCs w:val="24"/>
          <w:shd w:val="clear" w:color="auto" w:fill="FFFFFF"/>
        </w:rPr>
        <w:t>Vận tốc tức thời của con tàu tại thời điểm t = 22 (giây) là bao nhiêu?</w:t>
      </w:r>
    </w:p>
    <w:p w14:paraId="6EC9BCCB" w14:textId="77777777" w:rsidR="00ED397D" w:rsidRPr="00330A7E" w:rsidRDefault="00ED397D" w:rsidP="00330A7E">
      <w:pPr>
        <w:jc w:val="both"/>
        <w:rPr>
          <w:rFonts w:ascii="Times New Roman" w:hAnsi="Times New Roman" w:cs="Times New Roman"/>
          <w:sz w:val="24"/>
          <w:szCs w:val="24"/>
        </w:rPr>
      </w:pPr>
    </w:p>
    <w:p w14:paraId="4C5CBCF8" w14:textId="77777777" w:rsidR="00ED397D" w:rsidRPr="00330A7E" w:rsidRDefault="00ED397D" w:rsidP="000E1E56">
      <w:pPr>
        <w:pStyle w:val="MTDisplayEquation"/>
        <w:numPr>
          <w:ilvl w:val="0"/>
          <w:numId w:val="40"/>
        </w:numPr>
        <w:tabs>
          <w:tab w:val="left" w:pos="992"/>
        </w:tabs>
        <w:spacing w:before="120" w:after="0"/>
        <w:jc w:val="both"/>
      </w:pPr>
      <w:r w:rsidRPr="00330A7E">
        <w:t>[MH 2.1] Giả sử chi phí C (USD) để sản xuất Q máy vô tuyến là C(Q) = Q</w:t>
      </w:r>
      <w:r w:rsidRPr="00330A7E">
        <w:rPr>
          <w:vertAlign w:val="superscript"/>
        </w:rPr>
        <w:t>2</w:t>
      </w:r>
      <w:r w:rsidRPr="00330A7E">
        <w:t> + 80Q + 3 500.</w:t>
      </w:r>
    </w:p>
    <w:p w14:paraId="1CCA4E70" w14:textId="77777777" w:rsidR="00ED397D" w:rsidRPr="00330A7E" w:rsidRDefault="00ED397D" w:rsidP="00330A7E">
      <w:pPr>
        <w:pStyle w:val="NormalWeb"/>
        <w:spacing w:before="0" w:beforeAutospacing="0" w:after="240" w:afterAutospacing="0" w:line="360" w:lineRule="atLeast"/>
        <w:ind w:left="48" w:right="48"/>
        <w:jc w:val="both"/>
        <w:rPr>
          <w:rFonts w:ascii="Times New Roman" w:hAnsi="Times New Roman"/>
          <w:shd w:val="clear" w:color="auto" w:fill="FFFFFF"/>
        </w:rPr>
      </w:pPr>
      <w:r w:rsidRPr="00330A7E">
        <w:rPr>
          <w:rFonts w:ascii="Times New Roman" w:hAnsi="Times New Roman"/>
        </w:rPr>
        <w:t xml:space="preserve">Ta gọi chi phí biên là chi phí gia tăng để sản xuất thêm 1 sản phẩm từ Q sản phẩm lên Q + 1 sản phẩm. Giả sử chi phí biên được xác định bởi hàm số C’(Q). </w:t>
      </w:r>
      <w:r w:rsidRPr="00330A7E">
        <w:rPr>
          <w:rFonts w:ascii="Times New Roman" w:hAnsi="Times New Roman"/>
          <w:shd w:val="clear" w:color="auto" w:fill="FFFFFF"/>
        </w:rPr>
        <w:t>Để sản xuất thêm 1 sản phẩm từ 90 lên 91 sản phẩm cần chi phí biên (chi phí gia tăng) là bao nhiêu (USD)?</w:t>
      </w:r>
    </w:p>
    <w:p w14:paraId="182FD816" w14:textId="77777777" w:rsidR="00ED397D" w:rsidRPr="00330A7E" w:rsidRDefault="00ED397D" w:rsidP="00330A7E">
      <w:pPr>
        <w:spacing w:before="120"/>
        <w:rPr>
          <w:rFonts w:ascii="Times New Roman" w:eastAsia="Calibri" w:hAnsi="Times New Roman" w:cs="Times New Roman"/>
          <w:bCs/>
          <w:sz w:val="24"/>
          <w:szCs w:val="24"/>
        </w:rPr>
      </w:pPr>
    </w:p>
    <w:p w14:paraId="7E817CB6" w14:textId="77777777" w:rsidR="00ED397D" w:rsidRPr="00330A7E" w:rsidRDefault="00ED397D" w:rsidP="00330A7E">
      <w:pPr>
        <w:spacing w:before="240"/>
        <w:ind w:left="992"/>
        <w:jc w:val="center"/>
        <w:rPr>
          <w:rFonts w:ascii="Times New Roman" w:hAnsi="Times New Roman" w:cs="Times New Roman"/>
          <w:b/>
          <w:sz w:val="24"/>
          <w:szCs w:val="24"/>
          <w:lang w:val="it-IT"/>
        </w:rPr>
      </w:pPr>
      <w:r w:rsidRPr="00330A7E">
        <w:rPr>
          <w:rFonts w:ascii="Times New Roman" w:hAnsi="Times New Roman" w:cs="Times New Roman"/>
          <w:b/>
          <w:sz w:val="24"/>
          <w:szCs w:val="24"/>
          <w:lang w:val="it-IT"/>
        </w:rPr>
        <w:t>ĐÁP ÁN ĐỀ MẪU</w:t>
      </w:r>
    </w:p>
    <w:p w14:paraId="489A3F36" w14:textId="77777777" w:rsidR="00ED397D" w:rsidRPr="00330A7E" w:rsidRDefault="00ED397D" w:rsidP="00330A7E">
      <w:pPr>
        <w:spacing w:before="120" w:after="0"/>
        <w:ind w:left="992"/>
        <w:rPr>
          <w:rFonts w:ascii="Times New Roman" w:hAnsi="Times New Roman" w:cs="Times New Roman"/>
          <w:sz w:val="24"/>
          <w:szCs w:val="24"/>
        </w:rPr>
      </w:pPr>
      <w:r w:rsidRPr="00330A7E">
        <w:rPr>
          <w:rFonts w:ascii="Times New Roman" w:hAnsi="Times New Roman" w:cs="Times New Roman"/>
          <w:b/>
          <w:sz w:val="24"/>
          <w:szCs w:val="24"/>
        </w:rPr>
        <w:t>PHẦN I</w:t>
      </w:r>
    </w:p>
    <w:p w14:paraId="6077E670"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(Mỗi câu trả lời đúng thí sinh được </w:t>
      </w:r>
      <w:r w:rsidRPr="00330A7E">
        <w:rPr>
          <w:rFonts w:ascii="Times New Roman" w:hAnsi="Times New Roman" w:cs="Times New Roman"/>
          <w:position w:val="-8"/>
          <w:sz w:val="24"/>
          <w:szCs w:val="24"/>
        </w:rPr>
        <w:object w:dxaOrig="520" w:dyaOrig="300" w14:anchorId="2DCA5AFF">
          <v:shape id="_x0000_i3469" type="#_x0000_t75" style="width:26.25pt;height:15pt" o:ole="">
            <v:imagedata r:id="rId1000" o:title=""/>
          </v:shape>
          <o:OLEObject Type="Embed" ProgID="Equation.DSMT4" ShapeID="_x0000_i3469" DrawAspect="Content" ObjectID="_1796842533" r:id="rId4358"/>
        </w:object>
      </w:r>
      <w:r w:rsidRPr="00330A7E">
        <w:rPr>
          <w:rFonts w:ascii="Times New Roman" w:hAnsi="Times New Roman" w:cs="Times New Roman"/>
          <w:sz w:val="24"/>
          <w:szCs w:val="24"/>
        </w:rPr>
        <w:t xml:space="preserve"> điểm)</w:t>
      </w:r>
    </w:p>
    <w:tbl>
      <w:tblPr>
        <w:tblStyle w:val="TableGrid"/>
        <w:tblW w:w="0" w:type="auto"/>
        <w:jc w:val="center"/>
        <w:tblLook w:val="04A0" w:firstRow="1" w:lastRow="0" w:firstColumn="1" w:lastColumn="0" w:noHBand="0" w:noVBand="1"/>
      </w:tblPr>
      <w:tblGrid>
        <w:gridCol w:w="745"/>
        <w:gridCol w:w="518"/>
        <w:gridCol w:w="518"/>
        <w:gridCol w:w="518"/>
        <w:gridCol w:w="518"/>
        <w:gridCol w:w="518"/>
        <w:gridCol w:w="518"/>
        <w:gridCol w:w="518"/>
        <w:gridCol w:w="518"/>
        <w:gridCol w:w="518"/>
        <w:gridCol w:w="518"/>
        <w:gridCol w:w="518"/>
        <w:gridCol w:w="518"/>
      </w:tblGrid>
      <w:tr w:rsidR="00ED397D" w:rsidRPr="00330A7E" w14:paraId="6986CE8C" w14:textId="77777777" w:rsidTr="00330A7E">
        <w:trPr>
          <w:trHeight w:val="360"/>
          <w:jc w:val="center"/>
        </w:trPr>
        <w:tc>
          <w:tcPr>
            <w:tcW w:w="745" w:type="dxa"/>
          </w:tcPr>
          <w:p w14:paraId="72D03F22"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Câu</w:t>
            </w:r>
          </w:p>
        </w:tc>
        <w:tc>
          <w:tcPr>
            <w:tcW w:w="518" w:type="dxa"/>
          </w:tcPr>
          <w:p w14:paraId="3A13037F"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w:t>
            </w:r>
          </w:p>
        </w:tc>
        <w:tc>
          <w:tcPr>
            <w:tcW w:w="518" w:type="dxa"/>
          </w:tcPr>
          <w:p w14:paraId="0679FAA1"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2</w:t>
            </w:r>
          </w:p>
        </w:tc>
        <w:tc>
          <w:tcPr>
            <w:tcW w:w="518" w:type="dxa"/>
          </w:tcPr>
          <w:p w14:paraId="10909DA6"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3</w:t>
            </w:r>
          </w:p>
        </w:tc>
        <w:tc>
          <w:tcPr>
            <w:tcW w:w="518" w:type="dxa"/>
          </w:tcPr>
          <w:p w14:paraId="16FCB4C3"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4</w:t>
            </w:r>
          </w:p>
        </w:tc>
        <w:tc>
          <w:tcPr>
            <w:tcW w:w="518" w:type="dxa"/>
          </w:tcPr>
          <w:p w14:paraId="77AF4CF1"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5</w:t>
            </w:r>
          </w:p>
        </w:tc>
        <w:tc>
          <w:tcPr>
            <w:tcW w:w="518" w:type="dxa"/>
          </w:tcPr>
          <w:p w14:paraId="1B27AAEB"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6</w:t>
            </w:r>
          </w:p>
        </w:tc>
        <w:tc>
          <w:tcPr>
            <w:tcW w:w="518" w:type="dxa"/>
          </w:tcPr>
          <w:p w14:paraId="5BD4CC77"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7</w:t>
            </w:r>
          </w:p>
        </w:tc>
        <w:tc>
          <w:tcPr>
            <w:tcW w:w="518" w:type="dxa"/>
          </w:tcPr>
          <w:p w14:paraId="0DB4DBEF"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8</w:t>
            </w:r>
          </w:p>
        </w:tc>
        <w:tc>
          <w:tcPr>
            <w:tcW w:w="518" w:type="dxa"/>
          </w:tcPr>
          <w:p w14:paraId="6E66061C"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9</w:t>
            </w:r>
          </w:p>
        </w:tc>
        <w:tc>
          <w:tcPr>
            <w:tcW w:w="518" w:type="dxa"/>
          </w:tcPr>
          <w:p w14:paraId="5B055968"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10</w:t>
            </w:r>
          </w:p>
        </w:tc>
        <w:tc>
          <w:tcPr>
            <w:tcW w:w="518" w:type="dxa"/>
          </w:tcPr>
          <w:p w14:paraId="7743C0B9"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11</w:t>
            </w:r>
          </w:p>
        </w:tc>
        <w:tc>
          <w:tcPr>
            <w:tcW w:w="518" w:type="dxa"/>
          </w:tcPr>
          <w:p w14:paraId="7D456028"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12</w:t>
            </w:r>
          </w:p>
        </w:tc>
      </w:tr>
      <w:tr w:rsidR="00ED397D" w:rsidRPr="00330A7E" w14:paraId="5E689377" w14:textId="77777777" w:rsidTr="00330A7E">
        <w:trPr>
          <w:trHeight w:val="360"/>
          <w:jc w:val="center"/>
        </w:trPr>
        <w:tc>
          <w:tcPr>
            <w:tcW w:w="745" w:type="dxa"/>
          </w:tcPr>
          <w:p w14:paraId="73AEBFFA"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Chọn</w:t>
            </w:r>
          </w:p>
        </w:tc>
        <w:tc>
          <w:tcPr>
            <w:tcW w:w="518" w:type="dxa"/>
          </w:tcPr>
          <w:p w14:paraId="1207C1F9"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4EA93384"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4C2A226C"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0777706A"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0C204A8F"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4DD8FE54"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18A1C711"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115E95E5"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74A926F0"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1847C099"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13B4675B"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0AEDC343"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r>
    </w:tbl>
    <w:p w14:paraId="6CEE29EC" w14:textId="77777777" w:rsidR="00ED397D" w:rsidRPr="00330A7E" w:rsidRDefault="00ED397D" w:rsidP="00330A7E">
      <w:pPr>
        <w:spacing w:before="120" w:after="0"/>
        <w:ind w:left="992"/>
        <w:jc w:val="both"/>
        <w:rPr>
          <w:rFonts w:ascii="Times New Roman" w:hAnsi="Times New Roman" w:cs="Times New Roman"/>
          <w:b/>
          <w:sz w:val="24"/>
          <w:szCs w:val="24"/>
        </w:rPr>
      </w:pPr>
    </w:p>
    <w:p w14:paraId="07CB3FF1" w14:textId="77777777" w:rsidR="00ED397D" w:rsidRPr="00330A7E" w:rsidRDefault="00ED397D" w:rsidP="00330A7E">
      <w:pPr>
        <w:spacing w:before="120" w:after="0"/>
        <w:ind w:left="992"/>
        <w:jc w:val="both"/>
        <w:rPr>
          <w:rFonts w:ascii="Times New Roman" w:hAnsi="Times New Roman" w:cs="Times New Roman"/>
          <w:sz w:val="24"/>
          <w:szCs w:val="24"/>
        </w:rPr>
      </w:pPr>
      <w:r w:rsidRPr="00330A7E">
        <w:rPr>
          <w:rFonts w:ascii="Times New Roman" w:hAnsi="Times New Roman" w:cs="Times New Roman"/>
          <w:b/>
          <w:sz w:val="24"/>
          <w:szCs w:val="24"/>
        </w:rPr>
        <w:t>PHẦN II</w:t>
      </w:r>
    </w:p>
    <w:p w14:paraId="1B60C81C"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Điểm tối đa của 01 câu hỏi là 1 điểm.</w:t>
      </w:r>
    </w:p>
    <w:p w14:paraId="6AE99F8E"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01 ý trong 1 câu hỏi được </w:t>
      </w:r>
      <w:r w:rsidRPr="00330A7E">
        <w:rPr>
          <w:rFonts w:ascii="Times New Roman" w:hAnsi="Times New Roman" w:cs="Times New Roman"/>
          <w:position w:val="-8"/>
          <w:sz w:val="24"/>
          <w:szCs w:val="24"/>
        </w:rPr>
        <w:object w:dxaOrig="380" w:dyaOrig="300" w14:anchorId="4711AFBE">
          <v:shape id="_x0000_i3470" type="#_x0000_t75" style="width:19.5pt;height:15pt" o:ole="">
            <v:imagedata r:id="rId1002" o:title=""/>
          </v:shape>
          <o:OLEObject Type="Embed" ProgID="Equation.DSMT4" ShapeID="_x0000_i3470" DrawAspect="Content" ObjectID="_1796842534" r:id="rId4359"/>
        </w:object>
      </w:r>
      <w:r w:rsidRPr="00330A7E">
        <w:rPr>
          <w:rFonts w:ascii="Times New Roman" w:hAnsi="Times New Roman" w:cs="Times New Roman"/>
          <w:sz w:val="24"/>
          <w:szCs w:val="24"/>
        </w:rPr>
        <w:t xml:space="preserve"> điểm.</w:t>
      </w:r>
    </w:p>
    <w:p w14:paraId="1F9AEC12"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02 ý trong 1 câu hỏi được </w:t>
      </w:r>
      <w:r w:rsidRPr="00330A7E">
        <w:rPr>
          <w:rFonts w:ascii="Times New Roman" w:hAnsi="Times New Roman" w:cs="Times New Roman"/>
          <w:position w:val="-8"/>
          <w:sz w:val="24"/>
          <w:szCs w:val="24"/>
        </w:rPr>
        <w:object w:dxaOrig="520" w:dyaOrig="300" w14:anchorId="0C8FF454">
          <v:shape id="_x0000_i3471" type="#_x0000_t75" style="width:26.25pt;height:15pt" o:ole="">
            <v:imagedata r:id="rId1000" o:title=""/>
          </v:shape>
          <o:OLEObject Type="Embed" ProgID="Equation.DSMT4" ShapeID="_x0000_i3471" DrawAspect="Content" ObjectID="_1796842535" r:id="rId4360"/>
        </w:object>
      </w:r>
      <w:r w:rsidRPr="00330A7E">
        <w:rPr>
          <w:rFonts w:ascii="Times New Roman" w:hAnsi="Times New Roman" w:cs="Times New Roman"/>
          <w:sz w:val="24"/>
          <w:szCs w:val="24"/>
        </w:rPr>
        <w:t xml:space="preserve"> điểm.</w:t>
      </w:r>
    </w:p>
    <w:p w14:paraId="155F2E28"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03 ý trong 1 câu hỏi được </w:t>
      </w:r>
      <w:r w:rsidRPr="00330A7E">
        <w:rPr>
          <w:rFonts w:ascii="Times New Roman" w:hAnsi="Times New Roman" w:cs="Times New Roman"/>
          <w:position w:val="-8"/>
          <w:sz w:val="24"/>
          <w:szCs w:val="24"/>
        </w:rPr>
        <w:object w:dxaOrig="520" w:dyaOrig="300" w14:anchorId="099CE800">
          <v:shape id="_x0000_i3472" type="#_x0000_t75" style="width:26.25pt;height:15pt" o:ole="">
            <v:imagedata r:id="rId1005" o:title=""/>
          </v:shape>
          <o:OLEObject Type="Embed" ProgID="Equation.DSMT4" ShapeID="_x0000_i3472" DrawAspect="Content" ObjectID="_1796842536" r:id="rId4361"/>
        </w:object>
      </w:r>
      <w:r w:rsidRPr="00330A7E">
        <w:rPr>
          <w:rFonts w:ascii="Times New Roman" w:hAnsi="Times New Roman" w:cs="Times New Roman"/>
          <w:sz w:val="24"/>
          <w:szCs w:val="24"/>
        </w:rPr>
        <w:t xml:space="preserve"> điểm.</w:t>
      </w:r>
    </w:p>
    <w:p w14:paraId="7F7A702C"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lựa chọn chính xác cả </w:t>
      </w:r>
      <w:r w:rsidRPr="00330A7E">
        <w:rPr>
          <w:rFonts w:ascii="Times New Roman" w:hAnsi="Times New Roman" w:cs="Times New Roman"/>
          <w:sz w:val="24"/>
          <w:szCs w:val="24"/>
        </w:rPr>
        <w:tab/>
        <w:t>04 ý trong 1 câu hỏi được 1 điểm.</w:t>
      </w:r>
    </w:p>
    <w:p w14:paraId="172E384E" w14:textId="77777777" w:rsidR="00ED397D" w:rsidRPr="00330A7E" w:rsidRDefault="00ED397D" w:rsidP="00330A7E">
      <w:pPr>
        <w:spacing w:after="0"/>
        <w:ind w:left="992"/>
        <w:jc w:val="both"/>
        <w:rPr>
          <w:rFonts w:ascii="Times New Roman" w:hAnsi="Times New Roman" w:cs="Times New Roman"/>
          <w:sz w:val="24"/>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0"/>
        <w:gridCol w:w="928"/>
        <w:gridCol w:w="928"/>
        <w:gridCol w:w="928"/>
      </w:tblGrid>
      <w:tr w:rsidR="00ED397D" w:rsidRPr="00330A7E" w14:paraId="22C978A6" w14:textId="77777777" w:rsidTr="00330A7E">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6332C699" w14:textId="77777777" w:rsidR="00ED397D" w:rsidRPr="00330A7E" w:rsidRDefault="00ED397D" w:rsidP="000E1E56">
            <w:pPr>
              <w:pStyle w:val="ListParagraph"/>
              <w:numPr>
                <w:ilvl w:val="0"/>
                <w:numId w:val="8"/>
              </w:numPr>
              <w:tabs>
                <w:tab w:val="left" w:pos="992"/>
              </w:tabs>
              <w:spacing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2DF9D99D"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651E2371"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504283DC"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r>
      <w:tr w:rsidR="00ED397D" w:rsidRPr="00330A7E" w14:paraId="26FA8DB3" w14:textId="77777777" w:rsidTr="00330A7E">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14:paraId="26263719"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231C75CD"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S</w:t>
            </w:r>
          </w:p>
        </w:tc>
        <w:tc>
          <w:tcPr>
            <w:tcW w:w="0" w:type="auto"/>
            <w:tcBorders>
              <w:bottom w:val="single" w:sz="8" w:space="0" w:color="000000"/>
              <w:right w:val="single" w:sz="8" w:space="0" w:color="000000"/>
            </w:tcBorders>
            <w:vAlign w:val="center"/>
          </w:tcPr>
          <w:p w14:paraId="15E00A66"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4EFBA520"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S</w:t>
            </w:r>
          </w:p>
        </w:tc>
      </w:tr>
      <w:tr w:rsidR="00ED397D" w:rsidRPr="00330A7E" w14:paraId="5EFE1144"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751AD408"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14:paraId="2145261A"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14:paraId="74D37C33"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14:paraId="705098AD"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Đ</w:t>
            </w:r>
          </w:p>
        </w:tc>
      </w:tr>
      <w:tr w:rsidR="00ED397D" w:rsidRPr="00330A7E" w14:paraId="4ADBA61C"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53E9579C"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14:paraId="39D2E9D1"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14:paraId="6B60D136"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14:paraId="7C470018"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S</w:t>
            </w:r>
          </w:p>
        </w:tc>
      </w:tr>
      <w:tr w:rsidR="00ED397D" w:rsidRPr="00330A7E" w14:paraId="184CAE65"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678050B8"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14:paraId="40A586CC"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14:paraId="293125CA"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14:paraId="5D837C84"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Đ</w:t>
            </w:r>
          </w:p>
        </w:tc>
      </w:tr>
    </w:tbl>
    <w:p w14:paraId="50CB1562" w14:textId="77777777" w:rsidR="00ED397D" w:rsidRPr="00330A7E" w:rsidRDefault="00ED397D" w:rsidP="00330A7E">
      <w:pPr>
        <w:spacing w:before="120" w:after="0"/>
        <w:ind w:left="992"/>
        <w:jc w:val="both"/>
        <w:rPr>
          <w:rFonts w:ascii="Times New Roman" w:hAnsi="Times New Roman" w:cs="Times New Roman"/>
          <w:sz w:val="24"/>
          <w:szCs w:val="24"/>
        </w:rPr>
      </w:pPr>
      <w:r w:rsidRPr="00330A7E">
        <w:rPr>
          <w:rFonts w:ascii="Times New Roman" w:hAnsi="Times New Roman" w:cs="Times New Roman"/>
          <w:b/>
          <w:sz w:val="24"/>
          <w:szCs w:val="24"/>
        </w:rPr>
        <w:lastRenderedPageBreak/>
        <w:t xml:space="preserve">PHẦN III. </w:t>
      </w:r>
      <w:r w:rsidRPr="00330A7E">
        <w:rPr>
          <w:rFonts w:ascii="Times New Roman" w:hAnsi="Times New Roman" w:cs="Times New Roman"/>
          <w:sz w:val="24"/>
          <w:szCs w:val="24"/>
        </w:rPr>
        <w:t xml:space="preserve">(Mỗi câu trả lời Đúng thí sinh Được </w:t>
      </w:r>
      <w:r w:rsidRPr="00330A7E">
        <w:rPr>
          <w:rFonts w:ascii="Times New Roman" w:hAnsi="Times New Roman" w:cs="Times New Roman"/>
          <w:position w:val="-8"/>
          <w:sz w:val="24"/>
          <w:szCs w:val="24"/>
        </w:rPr>
        <w:object w:dxaOrig="380" w:dyaOrig="300" w14:anchorId="637D054A">
          <v:shape id="_x0000_i3473" type="#_x0000_t75" style="width:19.5pt;height:15pt" o:ole="">
            <v:imagedata r:id="rId1007" o:title=""/>
          </v:shape>
          <o:OLEObject Type="Embed" ProgID="Equation.DSMT4" ShapeID="_x0000_i3473" DrawAspect="Content" ObjectID="_1796842537" r:id="rId4362"/>
        </w:object>
      </w:r>
      <w:r w:rsidRPr="00330A7E">
        <w:rPr>
          <w:rFonts w:ascii="Times New Roman" w:hAnsi="Times New Roman" w:cs="Times New Roman"/>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789"/>
        <w:gridCol w:w="640"/>
        <w:gridCol w:w="820"/>
        <w:gridCol w:w="640"/>
        <w:gridCol w:w="760"/>
        <w:gridCol w:w="700"/>
      </w:tblGrid>
      <w:tr w:rsidR="00ED397D" w:rsidRPr="00330A7E" w14:paraId="34971C9A" w14:textId="77777777" w:rsidTr="00330A7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1A002F63"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Câu</w:t>
            </w:r>
          </w:p>
        </w:tc>
        <w:tc>
          <w:tcPr>
            <w:tcW w:w="0" w:type="auto"/>
            <w:tcBorders>
              <w:top w:val="single" w:sz="8" w:space="0" w:color="000000"/>
              <w:bottom w:val="single" w:sz="8" w:space="0" w:color="000000"/>
              <w:right w:val="single" w:sz="8" w:space="0" w:color="000000"/>
            </w:tcBorders>
            <w:vAlign w:val="center"/>
          </w:tcPr>
          <w:p w14:paraId="1426BA31"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w:t>
            </w:r>
          </w:p>
        </w:tc>
        <w:tc>
          <w:tcPr>
            <w:tcW w:w="0" w:type="auto"/>
            <w:tcBorders>
              <w:top w:val="single" w:sz="8" w:space="0" w:color="000000"/>
              <w:bottom w:val="single" w:sz="8" w:space="0" w:color="000000"/>
              <w:right w:val="single" w:sz="8" w:space="0" w:color="000000"/>
            </w:tcBorders>
            <w:vAlign w:val="center"/>
          </w:tcPr>
          <w:p w14:paraId="2CC19962"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2</w:t>
            </w:r>
          </w:p>
        </w:tc>
        <w:tc>
          <w:tcPr>
            <w:tcW w:w="0" w:type="auto"/>
            <w:tcBorders>
              <w:top w:val="single" w:sz="8" w:space="0" w:color="000000"/>
              <w:bottom w:val="single" w:sz="8" w:space="0" w:color="000000"/>
              <w:right w:val="single" w:sz="8" w:space="0" w:color="000000"/>
            </w:tcBorders>
            <w:vAlign w:val="center"/>
          </w:tcPr>
          <w:p w14:paraId="1A260531"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3</w:t>
            </w:r>
          </w:p>
        </w:tc>
        <w:tc>
          <w:tcPr>
            <w:tcW w:w="0" w:type="auto"/>
            <w:tcBorders>
              <w:top w:val="single" w:sz="8" w:space="0" w:color="000000"/>
              <w:bottom w:val="single" w:sz="8" w:space="0" w:color="000000"/>
              <w:right w:val="single" w:sz="8" w:space="0" w:color="000000"/>
            </w:tcBorders>
            <w:vAlign w:val="center"/>
          </w:tcPr>
          <w:p w14:paraId="3FA1F24E"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4</w:t>
            </w:r>
          </w:p>
        </w:tc>
        <w:tc>
          <w:tcPr>
            <w:tcW w:w="0" w:type="auto"/>
            <w:tcBorders>
              <w:top w:val="single" w:sz="8" w:space="0" w:color="000000"/>
              <w:bottom w:val="single" w:sz="8" w:space="0" w:color="000000"/>
              <w:right w:val="single" w:sz="8" w:space="0" w:color="000000"/>
            </w:tcBorders>
            <w:vAlign w:val="center"/>
          </w:tcPr>
          <w:p w14:paraId="42D97B71"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5</w:t>
            </w:r>
          </w:p>
        </w:tc>
        <w:tc>
          <w:tcPr>
            <w:tcW w:w="0" w:type="auto"/>
            <w:tcBorders>
              <w:top w:val="single" w:sz="8" w:space="0" w:color="000000"/>
              <w:bottom w:val="single" w:sz="8" w:space="0" w:color="000000"/>
              <w:right w:val="single" w:sz="8" w:space="0" w:color="000000"/>
            </w:tcBorders>
            <w:vAlign w:val="center"/>
          </w:tcPr>
          <w:p w14:paraId="2C61877A"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6</w:t>
            </w:r>
          </w:p>
        </w:tc>
      </w:tr>
      <w:tr w:rsidR="00ED397D" w:rsidRPr="00330A7E" w14:paraId="314761E4" w14:textId="77777777" w:rsidTr="00330A7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24310C26"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Chọn</w:t>
            </w:r>
          </w:p>
        </w:tc>
        <w:tc>
          <w:tcPr>
            <w:tcW w:w="0" w:type="auto"/>
            <w:tcBorders>
              <w:bottom w:val="single" w:sz="8" w:space="0" w:color="000000"/>
              <w:right w:val="single" w:sz="8" w:space="0" w:color="000000"/>
            </w:tcBorders>
            <w:vAlign w:val="center"/>
          </w:tcPr>
          <w:p w14:paraId="08ABDD3B"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pacing w:val="-8"/>
                <w:sz w:val="24"/>
                <w:szCs w:val="24"/>
              </w:rPr>
              <w:t>6255</w:t>
            </w:r>
          </w:p>
        </w:tc>
        <w:tc>
          <w:tcPr>
            <w:tcW w:w="0" w:type="auto"/>
            <w:tcBorders>
              <w:bottom w:val="single" w:sz="8" w:space="0" w:color="000000"/>
              <w:right w:val="single" w:sz="8" w:space="0" w:color="000000"/>
            </w:tcBorders>
            <w:vAlign w:val="center"/>
          </w:tcPr>
          <w:p w14:paraId="4452E897"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4,5</w:t>
            </w:r>
          </w:p>
        </w:tc>
        <w:tc>
          <w:tcPr>
            <w:tcW w:w="0" w:type="auto"/>
            <w:tcBorders>
              <w:bottom w:val="single" w:sz="8" w:space="0" w:color="000000"/>
              <w:right w:val="single" w:sz="8" w:space="0" w:color="000000"/>
            </w:tcBorders>
            <w:vAlign w:val="center"/>
          </w:tcPr>
          <w:p w14:paraId="3BB1BF9F"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7653</w:t>
            </w:r>
          </w:p>
        </w:tc>
        <w:tc>
          <w:tcPr>
            <w:tcW w:w="0" w:type="auto"/>
            <w:tcBorders>
              <w:bottom w:val="single" w:sz="8" w:space="0" w:color="000000"/>
              <w:right w:val="single" w:sz="8" w:space="0" w:color="000000"/>
            </w:tcBorders>
            <w:vAlign w:val="center"/>
          </w:tcPr>
          <w:p w14:paraId="2D111DA4"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0,4</w:t>
            </w:r>
          </w:p>
        </w:tc>
        <w:tc>
          <w:tcPr>
            <w:tcW w:w="0" w:type="auto"/>
            <w:tcBorders>
              <w:bottom w:val="single" w:sz="8" w:space="0" w:color="000000"/>
              <w:right w:val="single" w:sz="8" w:space="0" w:color="000000"/>
            </w:tcBorders>
            <w:vAlign w:val="center"/>
          </w:tcPr>
          <w:p w14:paraId="04AADF1E"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3,88</w:t>
            </w:r>
          </w:p>
        </w:tc>
        <w:tc>
          <w:tcPr>
            <w:tcW w:w="0" w:type="auto"/>
            <w:tcBorders>
              <w:bottom w:val="single" w:sz="8" w:space="0" w:color="000000"/>
              <w:right w:val="single" w:sz="8" w:space="0" w:color="000000"/>
            </w:tcBorders>
            <w:shd w:val="clear" w:color="auto" w:fill="auto"/>
            <w:vAlign w:val="center"/>
          </w:tcPr>
          <w:p w14:paraId="2A3E40C4"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260</w:t>
            </w:r>
          </w:p>
        </w:tc>
      </w:tr>
    </w:tbl>
    <w:p w14:paraId="1A8334A2" w14:textId="77777777" w:rsidR="00ED397D" w:rsidRPr="00330A7E" w:rsidRDefault="00ED397D" w:rsidP="00330A7E">
      <w:pPr>
        <w:spacing w:before="240"/>
        <w:ind w:left="992" w:firstLine="720"/>
        <w:jc w:val="center"/>
        <w:rPr>
          <w:rFonts w:ascii="Times New Roman" w:hAnsi="Times New Roman" w:cs="Times New Roman"/>
          <w:b/>
          <w:sz w:val="24"/>
          <w:szCs w:val="24"/>
        </w:rPr>
      </w:pPr>
    </w:p>
    <w:p w14:paraId="3686E54C" w14:textId="77777777" w:rsidR="00ED397D" w:rsidRPr="00330A7E" w:rsidRDefault="00ED397D" w:rsidP="00330A7E">
      <w:pPr>
        <w:spacing w:before="240"/>
        <w:ind w:left="992" w:firstLine="720"/>
        <w:jc w:val="center"/>
        <w:rPr>
          <w:rFonts w:ascii="Times New Roman" w:hAnsi="Times New Roman" w:cs="Times New Roman"/>
          <w:b/>
          <w:sz w:val="24"/>
          <w:szCs w:val="24"/>
        </w:rPr>
      </w:pPr>
      <w:r w:rsidRPr="00330A7E">
        <w:rPr>
          <w:rFonts w:ascii="Times New Roman" w:hAnsi="Times New Roman" w:cs="Times New Roman"/>
          <w:b/>
          <w:sz w:val="24"/>
          <w:szCs w:val="24"/>
        </w:rPr>
        <w:t xml:space="preserve">LỜI GIẢI CHI TIẾT </w:t>
      </w:r>
    </w:p>
    <w:p w14:paraId="70176228" w14:textId="77777777" w:rsidR="00ED397D" w:rsidRPr="00330A7E" w:rsidRDefault="00ED397D" w:rsidP="00330A7E">
      <w:pPr>
        <w:spacing w:line="288" w:lineRule="auto"/>
        <w:rPr>
          <w:rFonts w:ascii="Times New Roman" w:hAnsi="Times New Roman" w:cs="Times New Roman"/>
          <w:b/>
          <w:sz w:val="24"/>
          <w:szCs w:val="24"/>
        </w:rPr>
      </w:pPr>
      <w:r w:rsidRPr="00330A7E">
        <w:rPr>
          <w:rFonts w:ascii="Times New Roman" w:hAnsi="Times New Roman" w:cs="Times New Roman"/>
          <w:b/>
          <w:sz w:val="24"/>
          <w:szCs w:val="24"/>
        </w:rPr>
        <w:t xml:space="preserve">PHẦN III. </w:t>
      </w:r>
    </w:p>
    <w:p w14:paraId="4C1D98A9" w14:textId="77777777" w:rsidR="00ED397D" w:rsidRPr="00330A7E" w:rsidRDefault="00ED397D" w:rsidP="00330A7E">
      <w:pPr>
        <w:spacing w:line="288" w:lineRule="auto"/>
        <w:rPr>
          <w:rFonts w:ascii="Times New Roman" w:hAnsi="Times New Roman" w:cs="Times New Roman"/>
          <w:spacing w:val="-8"/>
          <w:sz w:val="24"/>
          <w:szCs w:val="24"/>
        </w:rPr>
      </w:pPr>
      <w:r w:rsidRPr="00330A7E">
        <w:rPr>
          <w:rFonts w:ascii="Times New Roman" w:hAnsi="Times New Roman" w:cs="Times New Roman"/>
          <w:b/>
          <w:spacing w:val="-8"/>
          <w:sz w:val="24"/>
          <w:szCs w:val="24"/>
        </w:rPr>
        <w:t>Câu 17:</w:t>
      </w:r>
      <w:r w:rsidRPr="00330A7E">
        <w:rPr>
          <w:rFonts w:ascii="Times New Roman" w:hAnsi="Times New Roman" w:cs="Times New Roman"/>
          <w:spacing w:val="-8"/>
          <w:sz w:val="24"/>
          <w:szCs w:val="24"/>
        </w:rPr>
        <w:t xml:space="preserve">  Ta có AC = BD = </w:t>
      </w:r>
      <w:r w:rsidRPr="00330A7E">
        <w:rPr>
          <w:rFonts w:ascii="Times New Roman" w:eastAsia="Times New Roman" w:hAnsi="Times New Roman" w:cs="Times New Roman"/>
          <w:spacing w:val="-8"/>
          <w:position w:val="-8"/>
          <w:sz w:val="24"/>
          <w:szCs w:val="24"/>
        </w:rPr>
        <w:object w:dxaOrig="1740" w:dyaOrig="405" w14:anchorId="4E40D80D">
          <v:shape id="_x0000_i3474" type="#_x0000_t75" style="width:87pt;height:20.25pt" o:ole="">
            <v:imagedata r:id="rId4363" o:title=""/>
          </v:shape>
          <o:OLEObject Type="Embed" ProgID="Equation.DSMT4" ShapeID="_x0000_i3474" DrawAspect="Content" ObjectID="_1796842538" r:id="rId4364"/>
        </w:object>
      </w:r>
      <w:r w:rsidRPr="00330A7E">
        <w:rPr>
          <w:rFonts w:ascii="Times New Roman" w:hAnsi="Times New Roman" w:cs="Times New Roman"/>
          <w:spacing w:val="-8"/>
          <w:sz w:val="24"/>
          <w:szCs w:val="24"/>
        </w:rPr>
        <w:t xml:space="preserve">, </w:t>
      </w:r>
    </w:p>
    <w:p w14:paraId="26765640" w14:textId="77777777" w:rsidR="00ED397D" w:rsidRPr="00330A7E" w:rsidRDefault="00ED397D" w:rsidP="00330A7E">
      <w:pPr>
        <w:spacing w:line="288" w:lineRule="auto"/>
        <w:ind w:firstLine="720"/>
        <w:rPr>
          <w:rFonts w:ascii="Times New Roman" w:hAnsi="Times New Roman" w:cs="Times New Roman"/>
          <w:spacing w:val="-8"/>
          <w:sz w:val="24"/>
          <w:szCs w:val="24"/>
        </w:rPr>
      </w:pPr>
      <w:r w:rsidRPr="00330A7E">
        <w:rPr>
          <w:rFonts w:ascii="Times New Roman" w:hAnsi="Times New Roman" w:cs="Times New Roman"/>
          <w:spacing w:val="-8"/>
          <w:sz w:val="24"/>
          <w:szCs w:val="24"/>
        </w:rPr>
        <w:t xml:space="preserve">SO = </w:t>
      </w:r>
      <w:r w:rsidRPr="00330A7E">
        <w:rPr>
          <w:rFonts w:ascii="Times New Roman" w:eastAsia="Times New Roman" w:hAnsi="Times New Roman" w:cs="Times New Roman"/>
          <w:spacing w:val="-8"/>
          <w:position w:val="-12"/>
          <w:sz w:val="24"/>
          <w:szCs w:val="24"/>
        </w:rPr>
        <w:object w:dxaOrig="3825" w:dyaOrig="465" w14:anchorId="28AD4157">
          <v:shape id="_x0000_i3475" type="#_x0000_t75" style="width:190.5pt;height:23.25pt" o:ole="">
            <v:imagedata r:id="rId4365" o:title=""/>
          </v:shape>
          <o:OLEObject Type="Embed" ProgID="Equation.DSMT4" ShapeID="_x0000_i3475" DrawAspect="Content" ObjectID="_1796842539" r:id="rId4366"/>
        </w:object>
      </w:r>
    </w:p>
    <w:p w14:paraId="24D79A56" w14:textId="77777777" w:rsidR="00ED397D" w:rsidRPr="00330A7E" w:rsidRDefault="00ED397D" w:rsidP="00330A7E">
      <w:pPr>
        <w:spacing w:line="288" w:lineRule="auto"/>
        <w:ind w:firstLine="720"/>
        <w:rPr>
          <w:rFonts w:ascii="Times New Roman" w:hAnsi="Times New Roman" w:cs="Times New Roman"/>
          <w:spacing w:val="-8"/>
          <w:sz w:val="24"/>
          <w:szCs w:val="24"/>
        </w:rPr>
      </w:pPr>
      <w:r w:rsidRPr="00330A7E">
        <w:rPr>
          <w:rFonts w:ascii="Times New Roman" w:hAnsi="Times New Roman" w:cs="Times New Roman"/>
          <w:spacing w:val="-8"/>
          <w:sz w:val="24"/>
          <w:szCs w:val="24"/>
        </w:rPr>
        <w:t xml:space="preserve"> sin SCO </w:t>
      </w:r>
      <w:r w:rsidRPr="00330A7E">
        <w:rPr>
          <w:rFonts w:ascii="Times New Roman" w:eastAsia="Times New Roman" w:hAnsi="Times New Roman" w:cs="Times New Roman"/>
          <w:spacing w:val="-8"/>
          <w:position w:val="-24"/>
          <w:sz w:val="24"/>
          <w:szCs w:val="24"/>
        </w:rPr>
        <w:object w:dxaOrig="1860" w:dyaOrig="675" w14:anchorId="19B07F8C">
          <v:shape id="_x0000_i3476" type="#_x0000_t75" style="width:92.25pt;height:33.75pt" o:ole="">
            <v:imagedata r:id="rId4367" o:title=""/>
          </v:shape>
          <o:OLEObject Type="Embed" ProgID="Equation.DSMT4" ShapeID="_x0000_i3476" DrawAspect="Content" ObjectID="_1796842540" r:id="rId4368"/>
        </w:object>
      </w:r>
    </w:p>
    <w:p w14:paraId="7E489AD9" w14:textId="77777777" w:rsidR="00ED397D" w:rsidRPr="00330A7E" w:rsidRDefault="00ED397D" w:rsidP="00330A7E">
      <w:pPr>
        <w:spacing w:line="288" w:lineRule="auto"/>
        <w:rPr>
          <w:rFonts w:ascii="Times New Roman" w:hAnsi="Times New Roman" w:cs="Times New Roman"/>
          <w:spacing w:val="-8"/>
          <w:sz w:val="24"/>
          <w:szCs w:val="24"/>
        </w:rPr>
      </w:pPr>
      <w:r w:rsidRPr="00330A7E">
        <w:rPr>
          <w:rFonts w:ascii="Times New Roman" w:hAnsi="Times New Roman" w:cs="Times New Roman"/>
          <w:spacing w:val="-8"/>
          <w:sz w:val="24"/>
          <w:szCs w:val="24"/>
        </w:rPr>
        <w:t>Gọi P là độ lớn của trọng lực xe và khung sắt nâng. Ta có P = (1900 + 100).10 = 20000 (Ν).</w:t>
      </w:r>
    </w:p>
    <w:p w14:paraId="42696D38" w14:textId="77777777" w:rsidR="00ED397D" w:rsidRPr="00330A7E" w:rsidRDefault="00ED397D" w:rsidP="00330A7E">
      <w:pPr>
        <w:spacing w:line="288" w:lineRule="auto"/>
        <w:rPr>
          <w:rFonts w:ascii="Times New Roman" w:hAnsi="Times New Roman" w:cs="Times New Roman"/>
          <w:spacing w:val="-8"/>
          <w:sz w:val="24"/>
          <w:szCs w:val="24"/>
        </w:rPr>
      </w:pPr>
      <w:r w:rsidRPr="00330A7E">
        <w:rPr>
          <w:rFonts w:ascii="Times New Roman" w:hAnsi="Times New Roman" w:cs="Times New Roman"/>
          <w:spacing w:val="-8"/>
          <w:sz w:val="24"/>
          <w:szCs w:val="24"/>
        </w:rPr>
        <w:t>Gọi F là độ lớn của lực căng trên mỗi sợi cáp.</w:t>
      </w:r>
    </w:p>
    <w:p w14:paraId="618FD6E2" w14:textId="77777777" w:rsidR="00ED397D" w:rsidRPr="00330A7E" w:rsidRDefault="00ED397D" w:rsidP="00330A7E">
      <w:pPr>
        <w:spacing w:line="288" w:lineRule="auto"/>
        <w:rPr>
          <w:rFonts w:ascii="Times New Roman" w:hAnsi="Times New Roman" w:cs="Times New Roman"/>
          <w:spacing w:val="-8"/>
          <w:sz w:val="24"/>
          <w:szCs w:val="24"/>
        </w:rPr>
      </w:pPr>
      <w:r w:rsidRPr="00330A7E">
        <w:rPr>
          <w:rFonts w:ascii="Times New Roman" w:hAnsi="Times New Roman" w:cs="Times New Roman"/>
          <w:spacing w:val="-8"/>
          <w:sz w:val="24"/>
          <w:szCs w:val="24"/>
        </w:rPr>
        <w:t xml:space="preserve">Ta có F .sin SCO = </w:t>
      </w:r>
      <w:r w:rsidRPr="00330A7E">
        <w:rPr>
          <w:rFonts w:ascii="Times New Roman" w:eastAsia="Times New Roman" w:hAnsi="Times New Roman" w:cs="Times New Roman"/>
          <w:spacing w:val="-8"/>
          <w:position w:val="-24"/>
          <w:sz w:val="24"/>
          <w:szCs w:val="24"/>
        </w:rPr>
        <w:object w:dxaOrig="285" w:dyaOrig="615" w14:anchorId="2319E8A4">
          <v:shape id="_x0000_i3477" type="#_x0000_t75" style="width:14.25pt;height:30.75pt" o:ole="">
            <v:imagedata r:id="rId4369" o:title=""/>
          </v:shape>
          <o:OLEObject Type="Embed" ProgID="Equation.DSMT4" ShapeID="_x0000_i3477" DrawAspect="Content" ObjectID="_1796842541" r:id="rId4370"/>
        </w:object>
      </w:r>
      <w:r w:rsidRPr="00330A7E">
        <w:rPr>
          <w:rFonts w:ascii="Times New Roman" w:hAnsi="Times New Roman" w:cs="Times New Roman"/>
          <w:spacing w:val="-8"/>
          <w:sz w:val="24"/>
          <w:szCs w:val="24"/>
        </w:rPr>
        <w:t xml:space="preserve"> suy ra F  = </w:t>
      </w:r>
      <w:r w:rsidRPr="00330A7E">
        <w:rPr>
          <w:rFonts w:ascii="Times New Roman" w:eastAsia="Times New Roman" w:hAnsi="Times New Roman" w:cs="Times New Roman"/>
          <w:spacing w:val="-8"/>
          <w:position w:val="-24"/>
          <w:sz w:val="24"/>
          <w:szCs w:val="24"/>
        </w:rPr>
        <w:object w:dxaOrig="1035" w:dyaOrig="615" w14:anchorId="33FE99B2">
          <v:shape id="_x0000_i3478" type="#_x0000_t75" style="width:52.5pt;height:30.75pt" o:ole="">
            <v:imagedata r:id="rId4371" o:title=""/>
          </v:shape>
          <o:OLEObject Type="Embed" ProgID="Equation.DSMT4" ShapeID="_x0000_i3478" DrawAspect="Content" ObjectID="_1796842542" r:id="rId4372"/>
        </w:object>
      </w:r>
      <w:r w:rsidRPr="00330A7E">
        <w:rPr>
          <w:rFonts w:ascii="Times New Roman" w:hAnsi="Times New Roman" w:cs="Times New Roman"/>
          <w:spacing w:val="-8"/>
          <w:sz w:val="24"/>
          <w:szCs w:val="24"/>
        </w:rPr>
        <w:t xml:space="preserve">= </w:t>
      </w:r>
      <w:r w:rsidRPr="00330A7E">
        <w:rPr>
          <w:rFonts w:ascii="Times New Roman" w:eastAsia="Times New Roman" w:hAnsi="Times New Roman" w:cs="Times New Roman"/>
          <w:spacing w:val="-8"/>
          <w:position w:val="-58"/>
          <w:sz w:val="24"/>
          <w:szCs w:val="24"/>
        </w:rPr>
        <w:object w:dxaOrig="1845" w:dyaOrig="960" w14:anchorId="495B0B65">
          <v:shape id="_x0000_i3479" type="#_x0000_t75" style="width:91.5pt;height:48pt" o:ole="">
            <v:imagedata r:id="rId4373" o:title=""/>
          </v:shape>
          <o:OLEObject Type="Embed" ProgID="Equation.DSMT4" ShapeID="_x0000_i3479" DrawAspect="Content" ObjectID="_1796842543" r:id="rId4374"/>
        </w:object>
      </w:r>
      <w:r w:rsidRPr="00330A7E">
        <w:rPr>
          <w:rFonts w:ascii="Times New Roman" w:hAnsi="Times New Roman" w:cs="Times New Roman"/>
          <w:spacing w:val="-8"/>
          <w:sz w:val="24"/>
          <w:szCs w:val="24"/>
        </w:rPr>
        <w:t>.</w:t>
      </w:r>
    </w:p>
    <w:p w14:paraId="66337843" w14:textId="77777777" w:rsidR="00ED397D" w:rsidRPr="00330A7E" w:rsidRDefault="00ED397D" w:rsidP="00330A7E">
      <w:pPr>
        <w:spacing w:line="288" w:lineRule="auto"/>
        <w:rPr>
          <w:rFonts w:ascii="Times New Roman" w:hAnsi="Times New Roman" w:cs="Times New Roman"/>
          <w:spacing w:val="-8"/>
          <w:sz w:val="24"/>
          <w:szCs w:val="24"/>
        </w:rPr>
      </w:pPr>
      <w:r w:rsidRPr="00330A7E">
        <w:rPr>
          <w:rFonts w:ascii="Times New Roman" w:hAnsi="Times New Roman" w:cs="Times New Roman"/>
          <w:spacing w:val="-8"/>
          <w:sz w:val="24"/>
          <w:szCs w:val="24"/>
        </w:rPr>
        <w:t>Đáp số: 6255(N)</w:t>
      </w:r>
    </w:p>
    <w:p w14:paraId="5F998C36" w14:textId="77777777" w:rsidR="00ED397D" w:rsidRPr="00330A7E" w:rsidRDefault="00ED397D" w:rsidP="00330A7E">
      <w:pPr>
        <w:rPr>
          <w:rFonts w:ascii="Times New Roman" w:hAnsi="Times New Roman" w:cs="Times New Roman"/>
          <w:b/>
          <w:sz w:val="24"/>
          <w:szCs w:val="24"/>
        </w:rPr>
      </w:pPr>
      <w:r w:rsidRPr="00330A7E">
        <w:rPr>
          <w:rFonts w:ascii="Times New Roman" w:hAnsi="Times New Roman" w:cs="Times New Roman"/>
          <w:b/>
          <w:noProof/>
          <w:sz w:val="24"/>
          <w:szCs w:val="24"/>
        </w:rPr>
        <w:t xml:space="preserve">Câu 18: </w:t>
      </w:r>
    </w:p>
    <w:p w14:paraId="20A4E6B6" w14:textId="77777777" w:rsidR="00ED397D" w:rsidRPr="00330A7E" w:rsidRDefault="00ED397D" w:rsidP="00330A7E">
      <w:pPr>
        <w:jc w:val="both"/>
        <w:rPr>
          <w:rFonts w:ascii="Times New Roman" w:hAnsi="Times New Roman" w:cs="Times New Roman"/>
          <w:sz w:val="24"/>
          <w:szCs w:val="24"/>
        </w:rPr>
      </w:pPr>
      <w:r w:rsidRPr="00330A7E">
        <w:rPr>
          <w:rFonts w:ascii="Times New Roman" w:hAnsi="Times New Roman" w:cs="Times New Roman"/>
          <w:sz w:val="24"/>
          <w:szCs w:val="24"/>
        </w:rPr>
        <w:t xml:space="preserve">Gọi parabol là </w:t>
      </w:r>
      <w:r w:rsidRPr="00330A7E">
        <w:rPr>
          <w:rFonts w:ascii="Times New Roman" w:hAnsi="Times New Roman" w:cs="Times New Roman"/>
          <w:position w:val="-14"/>
          <w:sz w:val="24"/>
          <w:szCs w:val="24"/>
        </w:rPr>
        <w:object w:dxaOrig="2085" w:dyaOrig="405" w14:anchorId="44D0F157">
          <v:shape id="_x0000_i3480" type="#_x0000_t75" style="width:105pt;height:20.25pt" o:ole="">
            <v:imagedata r:id="rId4375" o:title=""/>
          </v:shape>
          <o:OLEObject Type="Embed" ProgID="Equation.DSMT4" ShapeID="_x0000_i3480" DrawAspect="Content" ObjectID="_1796842544" r:id="rId4376"/>
        </w:object>
      </w:r>
      <w:r w:rsidRPr="00330A7E">
        <w:rPr>
          <w:rFonts w:ascii="Times New Roman" w:hAnsi="Times New Roman" w:cs="Times New Roman"/>
          <w:sz w:val="24"/>
          <w:szCs w:val="24"/>
        </w:rPr>
        <w:t xml:space="preserve"> Từ hình vẽ ta có </w:t>
      </w:r>
      <w:r w:rsidRPr="00330A7E">
        <w:rPr>
          <w:rFonts w:ascii="Times New Roman" w:hAnsi="Times New Roman" w:cs="Times New Roman"/>
          <w:position w:val="-14"/>
          <w:sz w:val="24"/>
          <w:szCs w:val="24"/>
        </w:rPr>
        <w:object w:dxaOrig="420" w:dyaOrig="405" w14:anchorId="1EC773AB">
          <v:shape id="_x0000_i3481" type="#_x0000_t75" style="width:20.25pt;height:20.25pt" o:ole="">
            <v:imagedata r:id="rId4377" o:title=""/>
          </v:shape>
          <o:OLEObject Type="Embed" ProgID="Equation.DSMT4" ShapeID="_x0000_i3481" DrawAspect="Content" ObjectID="_1796842545" r:id="rId4378"/>
        </w:object>
      </w:r>
      <w:r w:rsidRPr="00330A7E">
        <w:rPr>
          <w:rFonts w:ascii="Times New Roman" w:hAnsi="Times New Roman" w:cs="Times New Roman"/>
          <w:sz w:val="24"/>
          <w:szCs w:val="24"/>
        </w:rPr>
        <w:t xml:space="preserve"> đi qua </w:t>
      </w:r>
      <w:r w:rsidRPr="00330A7E">
        <w:rPr>
          <w:rFonts w:ascii="Times New Roman" w:hAnsi="Times New Roman" w:cs="Times New Roman"/>
          <w:position w:val="-14"/>
          <w:sz w:val="24"/>
          <w:szCs w:val="24"/>
        </w:rPr>
        <w:object w:dxaOrig="855" w:dyaOrig="405" w14:anchorId="64AD3186">
          <v:shape id="_x0000_i3482" type="#_x0000_t75" style="width:42.75pt;height:20.25pt" o:ole="">
            <v:imagedata r:id="rId4379" o:title=""/>
          </v:shape>
          <o:OLEObject Type="Embed" ProgID="Equation.DSMT4" ShapeID="_x0000_i3482" DrawAspect="Content" ObjectID="_1796842546" r:id="rId4380"/>
        </w:objec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795" w:dyaOrig="405" w14:anchorId="6351C9AE">
          <v:shape id="_x0000_i3483" type="#_x0000_t75" style="width:39pt;height:20.25pt" o:ole="">
            <v:imagedata r:id="rId4381" o:title=""/>
          </v:shape>
          <o:OLEObject Type="Embed" ProgID="Equation.DSMT4" ShapeID="_x0000_i3483" DrawAspect="Content" ObjectID="_1796842547" r:id="rId4382"/>
        </w:object>
      </w:r>
      <w:r w:rsidRPr="00330A7E">
        <w:rPr>
          <w:rFonts w:ascii="Times New Roman" w:hAnsi="Times New Roman" w:cs="Times New Roman"/>
          <w:sz w:val="24"/>
          <w:szCs w:val="24"/>
        </w:rPr>
        <w:t xml:space="preserve"> và điểm </w:t>
      </w:r>
      <w:r w:rsidRPr="00330A7E">
        <w:rPr>
          <w:rFonts w:ascii="Times New Roman" w:hAnsi="Times New Roman" w:cs="Times New Roman"/>
          <w:position w:val="-28"/>
          <w:sz w:val="24"/>
          <w:szCs w:val="24"/>
        </w:rPr>
        <w:object w:dxaOrig="900" w:dyaOrig="675" w14:anchorId="53B2F68B">
          <v:shape id="_x0000_i3484" type="#_x0000_t75" style="width:45pt;height:33.75pt" o:ole="">
            <v:imagedata r:id="rId4383" o:title=""/>
          </v:shape>
          <o:OLEObject Type="Embed" ProgID="Equation.DSMT4" ShapeID="_x0000_i3484" DrawAspect="Content" ObjectID="_1796842548" r:id="rId4384"/>
        </w:object>
      </w:r>
      <w:r w:rsidRPr="00330A7E">
        <w:rPr>
          <w:rFonts w:ascii="Times New Roman" w:hAnsi="Times New Roman" w:cs="Times New Roman"/>
          <w:sz w:val="24"/>
          <w:szCs w:val="24"/>
        </w:rPr>
        <w:t>.</w:t>
      </w:r>
    </w:p>
    <w:p w14:paraId="71338797" w14:textId="77777777" w:rsidR="00ED397D" w:rsidRPr="00330A7E" w:rsidRDefault="00ED397D" w:rsidP="00330A7E">
      <w:pPr>
        <w:jc w:val="both"/>
        <w:rPr>
          <w:rFonts w:ascii="Times New Roman" w:hAnsi="Times New Roman" w:cs="Times New Roman"/>
          <w:sz w:val="24"/>
          <w:szCs w:val="24"/>
        </w:rPr>
      </w:pPr>
      <w:r w:rsidRPr="00330A7E">
        <w:rPr>
          <w:rFonts w:ascii="Times New Roman" w:hAnsi="Times New Roman" w:cs="Times New Roman"/>
          <w:sz w:val="24"/>
          <w:szCs w:val="24"/>
        </w:rPr>
        <w:t xml:space="preserve">Suy ra </w:t>
      </w:r>
      <w:r w:rsidRPr="00330A7E">
        <w:rPr>
          <w:rFonts w:ascii="Times New Roman" w:hAnsi="Times New Roman" w:cs="Times New Roman"/>
          <w:position w:val="-76"/>
          <w:sz w:val="24"/>
          <w:szCs w:val="24"/>
        </w:rPr>
        <w:object w:dxaOrig="2700" w:dyaOrig="1635" w14:anchorId="13A926A3">
          <v:shape id="_x0000_i3485" type="#_x0000_t75" style="width:134.25pt;height:82.5pt" o:ole="">
            <v:imagedata r:id="rId4385" o:title=""/>
          </v:shape>
          <o:OLEObject Type="Embed" ProgID="Equation.DSMT4" ShapeID="_x0000_i3485" DrawAspect="Content" ObjectID="_1796842549" r:id="rId4386"/>
        </w:object>
      </w:r>
    </w:p>
    <w:p w14:paraId="60E5A3E4" w14:textId="77777777" w:rsidR="00ED397D" w:rsidRPr="00330A7E" w:rsidRDefault="00ED397D" w:rsidP="00330A7E">
      <w:pPr>
        <w:jc w:val="both"/>
        <w:rPr>
          <w:rFonts w:ascii="Times New Roman" w:hAnsi="Times New Roman" w:cs="Times New Roman"/>
          <w:sz w:val="24"/>
          <w:szCs w:val="24"/>
        </w:rPr>
      </w:pPr>
      <w:r w:rsidRPr="00330A7E">
        <w:rPr>
          <w:rFonts w:ascii="Times New Roman" w:hAnsi="Times New Roman" w:cs="Times New Roman"/>
          <w:sz w:val="24"/>
          <w:szCs w:val="24"/>
        </w:rPr>
        <w:t xml:space="preserve">Vậy </w:t>
      </w:r>
      <w:r w:rsidRPr="00330A7E">
        <w:rPr>
          <w:rFonts w:ascii="Times New Roman" w:hAnsi="Times New Roman" w:cs="Times New Roman"/>
          <w:position w:val="-14"/>
          <w:sz w:val="24"/>
          <w:szCs w:val="24"/>
        </w:rPr>
        <w:object w:dxaOrig="2115" w:dyaOrig="405" w14:anchorId="5B3C0385">
          <v:shape id="_x0000_i3486" type="#_x0000_t75" style="width:105.75pt;height:20.25pt" o:ole="">
            <v:imagedata r:id="rId4387" o:title=""/>
          </v:shape>
          <o:OLEObject Type="Embed" ProgID="Equation.DSMT4" ShapeID="_x0000_i3486" DrawAspect="Content" ObjectID="_1796842550" r:id="rId4388"/>
        </w:object>
      </w:r>
      <w:r w:rsidRPr="00330A7E">
        <w:rPr>
          <w:rFonts w:ascii="Times New Roman" w:hAnsi="Times New Roman" w:cs="Times New Roman"/>
          <w:sz w:val="24"/>
          <w:szCs w:val="24"/>
        </w:rPr>
        <w:t xml:space="preserve">. Quảng đường người đó đi được là </w:t>
      </w:r>
      <w:r w:rsidRPr="00330A7E">
        <w:rPr>
          <w:rFonts w:ascii="Times New Roman" w:hAnsi="Times New Roman" w:cs="Times New Roman"/>
          <w:position w:val="-32"/>
          <w:sz w:val="24"/>
          <w:szCs w:val="24"/>
        </w:rPr>
        <w:object w:dxaOrig="2685" w:dyaOrig="915" w14:anchorId="285FEA06">
          <v:shape id="_x0000_i3487" type="#_x0000_t75" style="width:133.5pt;height:45.75pt" o:ole="">
            <v:imagedata r:id="rId4389" o:title=""/>
          </v:shape>
          <o:OLEObject Type="Embed" ProgID="Equation.DSMT4" ShapeID="_x0000_i3487" DrawAspect="Content" ObjectID="_1796842551" r:id="rId4390"/>
        </w:object>
      </w:r>
      <w:r w:rsidRPr="00330A7E">
        <w:rPr>
          <w:rFonts w:ascii="Times New Roman" w:hAnsi="Times New Roman" w:cs="Times New Roman"/>
          <w:sz w:val="24"/>
          <w:szCs w:val="24"/>
        </w:rPr>
        <w:t>(km)</w:t>
      </w:r>
    </w:p>
    <w:p w14:paraId="64CD3B5E" w14:textId="77777777" w:rsidR="00ED397D" w:rsidRPr="00330A7E" w:rsidRDefault="00ED397D" w:rsidP="00330A7E">
      <w:pPr>
        <w:rPr>
          <w:rFonts w:ascii="Times New Roman" w:hAnsi="Times New Roman" w:cs="Times New Roman"/>
          <w:sz w:val="24"/>
          <w:szCs w:val="24"/>
        </w:rPr>
      </w:pPr>
      <w:r w:rsidRPr="00330A7E">
        <w:rPr>
          <w:rFonts w:ascii="Times New Roman" w:eastAsia="Calibri" w:hAnsi="Times New Roman" w:cs="Times New Roman"/>
          <w:b/>
          <w:sz w:val="24"/>
          <w:szCs w:val="24"/>
        </w:rPr>
        <w:t>Câu 19</w:t>
      </w:r>
      <w:r w:rsidRPr="00330A7E">
        <w:rPr>
          <w:rFonts w:ascii="Times New Roman" w:eastAsia="Calibri" w:hAnsi="Times New Roman" w:cs="Times New Roman"/>
          <w:sz w:val="24"/>
          <w:szCs w:val="24"/>
        </w:rPr>
        <w:t xml:space="preserve">: Chọn hệ trục tọa độ như hình vẽ </w:t>
      </w:r>
    </w:p>
    <w:p w14:paraId="306B6150" w14:textId="77777777" w:rsidR="00ED397D" w:rsidRPr="00330A7E" w:rsidRDefault="00ED397D" w:rsidP="00330A7E">
      <w:pPr>
        <w:ind w:firstLine="1"/>
        <w:rPr>
          <w:rFonts w:ascii="Times New Roman" w:eastAsia="Calibri" w:hAnsi="Times New Roman" w:cs="Times New Roman"/>
          <w:sz w:val="24"/>
          <w:szCs w:val="24"/>
        </w:rPr>
      </w:pPr>
      <w:r w:rsidRPr="00330A7E">
        <w:rPr>
          <w:rFonts w:ascii="Times New Roman" w:hAnsi="Times New Roman" w:cs="Times New Roman"/>
          <w:noProof/>
          <w:sz w:val="24"/>
          <w:szCs w:val="24"/>
          <w:lang w:eastAsia="en-US"/>
        </w:rPr>
        <w:lastRenderedPageBreak/>
        <w:drawing>
          <wp:inline distT="0" distB="0" distL="0" distR="0" wp14:anchorId="67B226E2" wp14:editId="388A9500">
            <wp:extent cx="3586480" cy="2624455"/>
            <wp:effectExtent l="0" t="0" r="0" b="4445"/>
            <wp:docPr id="1301619867" name="Picture 1301619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91">
                      <a:extLst>
                        <a:ext uri="{28A0092B-C50C-407E-A947-70E740481C1C}">
                          <a14:useLocalDpi xmlns:a14="http://schemas.microsoft.com/office/drawing/2010/main" val="0"/>
                        </a:ext>
                      </a:extLst>
                    </a:blip>
                    <a:srcRect/>
                    <a:stretch>
                      <a:fillRect/>
                    </a:stretch>
                  </pic:blipFill>
                  <pic:spPr bwMode="auto">
                    <a:xfrm>
                      <a:off x="0" y="0"/>
                      <a:ext cx="3586480" cy="2624455"/>
                    </a:xfrm>
                    <a:prstGeom prst="rect">
                      <a:avLst/>
                    </a:prstGeom>
                    <a:noFill/>
                    <a:ln>
                      <a:noFill/>
                    </a:ln>
                  </pic:spPr>
                </pic:pic>
              </a:graphicData>
            </a:graphic>
          </wp:inline>
        </w:drawing>
      </w:r>
    </w:p>
    <w:p w14:paraId="2280FD93" w14:textId="77777777" w:rsidR="00ED397D" w:rsidRPr="00330A7E" w:rsidRDefault="00ED397D" w:rsidP="00330A7E">
      <w:pPr>
        <w:ind w:firstLine="1"/>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Giả sử elip có phương trình </w:t>
      </w:r>
      <w:r w:rsidRPr="00330A7E">
        <w:rPr>
          <w:rFonts w:ascii="Times New Roman" w:eastAsia="Calibri" w:hAnsi="Times New Roman" w:cs="Times New Roman"/>
          <w:position w:val="-24"/>
          <w:sz w:val="24"/>
          <w:szCs w:val="24"/>
        </w:rPr>
        <w:object w:dxaOrig="1155" w:dyaOrig="570" w14:anchorId="02A1A074">
          <v:shape id="_x0000_i3488" type="#_x0000_t75" style="width:57.75pt;height:27.75pt" o:ole="">
            <v:imagedata r:id="rId4392" o:title=""/>
          </v:shape>
          <o:OLEObject Type="Embed" ProgID="Equation.DSMT4" ShapeID="_x0000_i3488" DrawAspect="Content" ObjectID="_1796842552" r:id="rId4393"/>
        </w:object>
      </w:r>
      <w:r w:rsidRPr="00330A7E">
        <w:rPr>
          <w:rFonts w:ascii="Times New Roman" w:eastAsia="Calibri" w:hAnsi="Times New Roman" w:cs="Times New Roman"/>
          <w:sz w:val="24"/>
          <w:szCs w:val="24"/>
        </w:rPr>
        <w:t>.</w:t>
      </w:r>
    </w:p>
    <w:p w14:paraId="498CBD21" w14:textId="77777777" w:rsidR="00ED397D" w:rsidRPr="00330A7E" w:rsidRDefault="00ED397D" w:rsidP="00330A7E">
      <w:pPr>
        <w:ind w:firstLine="1"/>
        <w:rPr>
          <w:rFonts w:ascii="Times New Roman" w:eastAsia="Calibri" w:hAnsi="Times New Roman" w:cs="Times New Roman"/>
          <w:sz w:val="24"/>
          <w:szCs w:val="24"/>
          <w:lang w:val="fr-FR"/>
        </w:rPr>
      </w:pPr>
      <w:r w:rsidRPr="00330A7E">
        <w:rPr>
          <w:rFonts w:ascii="Times New Roman" w:eastAsia="Calibri" w:hAnsi="Times New Roman" w:cs="Times New Roman"/>
          <w:sz w:val="24"/>
          <w:szCs w:val="24"/>
          <w:lang w:val="fr-FR"/>
        </w:rPr>
        <w:t xml:space="preserve">Từ giả thiết ta có </w:t>
      </w:r>
      <w:r w:rsidRPr="00330A7E">
        <w:rPr>
          <w:rFonts w:ascii="Times New Roman" w:eastAsia="Calibri" w:hAnsi="Times New Roman" w:cs="Times New Roman"/>
          <w:position w:val="-6"/>
          <w:sz w:val="24"/>
          <w:szCs w:val="24"/>
        </w:rPr>
        <w:object w:dxaOrig="1575" w:dyaOrig="285" w14:anchorId="0D95456E">
          <v:shape id="_x0000_i3489" type="#_x0000_t75" style="width:78.75pt;height:14.25pt" o:ole="">
            <v:imagedata r:id="rId4394" o:title=""/>
          </v:shape>
          <o:OLEObject Type="Embed" ProgID="Equation.DSMT4" ShapeID="_x0000_i3489" DrawAspect="Content" ObjectID="_1796842553" r:id="rId4395"/>
        </w:object>
      </w:r>
      <w:r w:rsidRPr="00330A7E">
        <w:rPr>
          <w:rFonts w:ascii="Times New Roman" w:eastAsia="Calibri" w:hAnsi="Times New Roman" w:cs="Times New Roman"/>
          <w:sz w:val="24"/>
          <w:szCs w:val="24"/>
          <w:lang w:val="fr-FR"/>
        </w:rPr>
        <w:t xml:space="preserve"> và </w:t>
      </w:r>
      <w:r w:rsidRPr="00330A7E">
        <w:rPr>
          <w:rFonts w:ascii="Times New Roman" w:eastAsia="Calibri" w:hAnsi="Times New Roman" w:cs="Times New Roman"/>
          <w:position w:val="-6"/>
          <w:sz w:val="24"/>
          <w:szCs w:val="24"/>
        </w:rPr>
        <w:object w:dxaOrig="1575" w:dyaOrig="285" w14:anchorId="329544C9">
          <v:shape id="_x0000_i3490" type="#_x0000_t75" style="width:78.75pt;height:14.25pt" o:ole="">
            <v:imagedata r:id="rId4396" o:title=""/>
          </v:shape>
          <o:OLEObject Type="Embed" ProgID="Equation.DSMT4" ShapeID="_x0000_i3490" DrawAspect="Content" ObjectID="_1796842554" r:id="rId4397"/>
        </w:object>
      </w:r>
    </w:p>
    <w:p w14:paraId="374074D4" w14:textId="77777777" w:rsidR="00ED397D" w:rsidRPr="00330A7E" w:rsidRDefault="00ED397D" w:rsidP="00330A7E">
      <w:pPr>
        <w:ind w:firstLine="1"/>
        <w:rPr>
          <w:rFonts w:ascii="Times New Roman" w:eastAsia="Calibri" w:hAnsi="Times New Roman" w:cs="Times New Roman"/>
          <w:sz w:val="24"/>
          <w:szCs w:val="24"/>
          <w:lang w:val="fr-FR"/>
        </w:rPr>
      </w:pPr>
      <w:r w:rsidRPr="00330A7E">
        <w:rPr>
          <w:rFonts w:ascii="Times New Roman" w:eastAsia="Calibri" w:hAnsi="Times New Roman" w:cs="Times New Roman"/>
          <w:sz w:val="24"/>
          <w:szCs w:val="24"/>
          <w:lang w:val="fr-FR"/>
        </w:rPr>
        <w:t xml:space="preserve">Vậy phương trình của elip là </w:t>
      </w:r>
      <w:r w:rsidRPr="00330A7E">
        <w:rPr>
          <w:rFonts w:ascii="Times New Roman" w:eastAsia="Calibri" w:hAnsi="Times New Roman" w:cs="Times New Roman"/>
          <w:position w:val="-60"/>
          <w:sz w:val="24"/>
          <w:szCs w:val="24"/>
        </w:rPr>
        <w:object w:dxaOrig="3750" w:dyaOrig="1305" w14:anchorId="237CA9DD">
          <v:shape id="_x0000_i3491" type="#_x0000_t75" style="width:187.5pt;height:65.25pt" o:ole="">
            <v:imagedata r:id="rId4398" o:title=""/>
          </v:shape>
          <o:OLEObject Type="Embed" ProgID="Equation.DSMT4" ShapeID="_x0000_i3491" DrawAspect="Content" ObjectID="_1796842555" r:id="rId4399"/>
        </w:object>
      </w:r>
    </w:p>
    <w:p w14:paraId="3ECEBAB0" w14:textId="77777777" w:rsidR="00ED397D" w:rsidRPr="00330A7E" w:rsidRDefault="00ED397D" w:rsidP="00330A7E">
      <w:pPr>
        <w:ind w:firstLine="1"/>
        <w:rPr>
          <w:rFonts w:ascii="Times New Roman" w:eastAsia="Calibri" w:hAnsi="Times New Roman" w:cs="Times New Roman"/>
          <w:sz w:val="24"/>
          <w:szCs w:val="24"/>
        </w:rPr>
      </w:pPr>
      <w:r w:rsidRPr="00330A7E">
        <w:rPr>
          <w:rFonts w:ascii="Times New Roman" w:eastAsia="Calibri" w:hAnsi="Times New Roman" w:cs="Times New Roman"/>
          <w:sz w:val="24"/>
          <w:szCs w:val="24"/>
          <w:lang w:val="fr-FR"/>
        </w:rPr>
        <w:t xml:space="preserve">Khi đó diện tích dải vườn được giới hạn bởi các đường </w:t>
      </w:r>
      <w:r w:rsidRPr="00330A7E">
        <w:rPr>
          <w:rFonts w:ascii="Times New Roman" w:eastAsia="Calibri" w:hAnsi="Times New Roman" w:cs="Times New Roman"/>
          <w:position w:val="-12"/>
          <w:sz w:val="24"/>
          <w:szCs w:val="24"/>
        </w:rPr>
        <w:object w:dxaOrig="2310" w:dyaOrig="435" w14:anchorId="008D4AC5">
          <v:shape id="_x0000_i3492" type="#_x0000_t75" style="width:116.25pt;height:21.75pt" o:ole="">
            <v:imagedata r:id="rId4400" o:title=""/>
          </v:shape>
          <o:OLEObject Type="Embed" ProgID="Equation.DSMT4" ShapeID="_x0000_i3492" DrawAspect="Content" ObjectID="_1796842556" r:id="rId4401"/>
        </w:object>
      </w:r>
      <w:r w:rsidRPr="00330A7E">
        <w:rPr>
          <w:rFonts w:ascii="Times New Roman" w:eastAsia="Calibri" w:hAnsi="Times New Roman" w:cs="Times New Roman"/>
          <w:sz w:val="24"/>
          <w:szCs w:val="24"/>
          <w:lang w:val="fr-FR"/>
        </w:rPr>
        <w:t xml:space="preserve"> và diện tích của dải vườn là </w:t>
      </w:r>
      <w:r w:rsidRPr="00330A7E">
        <w:rPr>
          <w:rFonts w:ascii="Times New Roman" w:eastAsia="Calibri" w:hAnsi="Times New Roman" w:cs="Times New Roman"/>
          <w:position w:val="-32"/>
          <w:sz w:val="24"/>
          <w:szCs w:val="24"/>
        </w:rPr>
        <w:object w:dxaOrig="3600" w:dyaOrig="720" w14:anchorId="477A25FB">
          <v:shape id="_x0000_i3493" type="#_x0000_t75" style="width:180.75pt;height:36.75pt" o:ole="">
            <v:imagedata r:id="rId4402" o:title=""/>
          </v:shape>
          <o:OLEObject Type="Embed" ProgID="Equation.DSMT4" ShapeID="_x0000_i3493" DrawAspect="Content" ObjectID="_1796842557" r:id="rId4403"/>
        </w:object>
      </w:r>
    </w:p>
    <w:p w14:paraId="1BDCCB54" w14:textId="77777777" w:rsidR="00ED397D" w:rsidRPr="00330A7E" w:rsidRDefault="00ED397D" w:rsidP="00330A7E">
      <w:pPr>
        <w:ind w:firstLine="1"/>
        <w:rPr>
          <w:rFonts w:ascii="Times New Roman" w:eastAsia="Calibri" w:hAnsi="Times New Roman" w:cs="Times New Roman"/>
          <w:sz w:val="24"/>
          <w:szCs w:val="24"/>
          <w:lang w:val="fr-FR"/>
        </w:rPr>
      </w:pPr>
      <w:r w:rsidRPr="00330A7E">
        <w:rPr>
          <w:rFonts w:ascii="Times New Roman" w:eastAsia="Calibri" w:hAnsi="Times New Roman" w:cs="Times New Roman"/>
          <w:sz w:val="24"/>
          <w:szCs w:val="24"/>
          <w:lang w:val="fr-FR"/>
        </w:rPr>
        <w:t xml:space="preserve">Tính tích phân này bằng phép đổi biến </w:t>
      </w:r>
      <w:r w:rsidRPr="00330A7E">
        <w:rPr>
          <w:rFonts w:ascii="Times New Roman" w:eastAsia="Calibri" w:hAnsi="Times New Roman" w:cs="Times New Roman"/>
          <w:position w:val="-6"/>
          <w:sz w:val="24"/>
          <w:szCs w:val="24"/>
        </w:rPr>
        <w:object w:dxaOrig="1020" w:dyaOrig="285" w14:anchorId="340FF3CA">
          <v:shape id="_x0000_i3494" type="#_x0000_t75" style="width:51.75pt;height:14.25pt" o:ole="">
            <v:imagedata r:id="rId4404" o:title=""/>
          </v:shape>
          <o:OLEObject Type="Embed" ProgID="Equation.DSMT4" ShapeID="_x0000_i3494" DrawAspect="Content" ObjectID="_1796842558" r:id="rId4405"/>
        </w:object>
      </w:r>
      <w:r w:rsidRPr="00330A7E">
        <w:rPr>
          <w:rFonts w:ascii="Times New Roman" w:eastAsia="Calibri" w:hAnsi="Times New Roman" w:cs="Times New Roman"/>
          <w:sz w:val="24"/>
          <w:szCs w:val="24"/>
          <w:lang w:val="fr-FR"/>
        </w:rPr>
        <w:t xml:space="preserve">, ta được </w:t>
      </w:r>
      <w:r w:rsidRPr="00330A7E">
        <w:rPr>
          <w:rFonts w:ascii="Times New Roman" w:eastAsia="Calibri" w:hAnsi="Times New Roman" w:cs="Times New Roman"/>
          <w:position w:val="-24"/>
          <w:sz w:val="24"/>
          <w:szCs w:val="24"/>
        </w:rPr>
        <w:object w:dxaOrig="1590" w:dyaOrig="570" w14:anchorId="63085702">
          <v:shape id="_x0000_i3495" type="#_x0000_t75" style="width:79.5pt;height:27.75pt" o:ole="">
            <v:imagedata r:id="rId4406" o:title=""/>
          </v:shape>
          <o:OLEObject Type="Embed" ProgID="Equation.DSMT4" ShapeID="_x0000_i3495" DrawAspect="Content" ObjectID="_1796842559" r:id="rId4407"/>
        </w:object>
      </w:r>
    </w:p>
    <w:p w14:paraId="007123BF" w14:textId="77777777" w:rsidR="00ED397D" w:rsidRPr="00330A7E" w:rsidRDefault="00ED397D" w:rsidP="00330A7E">
      <w:pPr>
        <w:ind w:firstLine="1"/>
        <w:rPr>
          <w:rFonts w:ascii="Times New Roman" w:eastAsia="Calibri" w:hAnsi="Times New Roman" w:cs="Times New Roman"/>
          <w:sz w:val="24"/>
          <w:szCs w:val="24"/>
          <w:lang w:val="fr-FR"/>
        </w:rPr>
      </w:pPr>
      <w:r w:rsidRPr="00330A7E">
        <w:rPr>
          <w:rFonts w:ascii="Times New Roman" w:eastAsia="Calibri" w:hAnsi="Times New Roman" w:cs="Times New Roman"/>
          <w:sz w:val="24"/>
          <w:szCs w:val="24"/>
          <w:lang w:val="fr-FR"/>
        </w:rPr>
        <w:t xml:space="preserve">Khi đó số tiền là </w:t>
      </w:r>
      <w:r w:rsidRPr="00330A7E">
        <w:rPr>
          <w:rFonts w:ascii="Times New Roman" w:eastAsia="Calibri" w:hAnsi="Times New Roman" w:cs="Times New Roman"/>
          <w:position w:val="-28"/>
          <w:sz w:val="24"/>
          <w:szCs w:val="24"/>
        </w:rPr>
        <w:object w:dxaOrig="5190" w:dyaOrig="720" w14:anchorId="51FEE4A2">
          <v:shape id="_x0000_i3496" type="#_x0000_t75" style="width:260.25pt;height:36.75pt" o:ole="">
            <v:imagedata r:id="rId4408" o:title=""/>
          </v:shape>
          <o:OLEObject Type="Embed" ProgID="Equation.DSMT4" ShapeID="_x0000_i3496" DrawAspect="Content" ObjectID="_1796842560" r:id="rId4409"/>
        </w:object>
      </w:r>
      <w:r w:rsidRPr="00330A7E">
        <w:rPr>
          <w:rFonts w:ascii="Times New Roman" w:eastAsia="Calibri" w:hAnsi="Times New Roman" w:cs="Times New Roman"/>
          <w:sz w:val="24"/>
          <w:szCs w:val="24"/>
          <w:lang w:val="fr-FR"/>
        </w:rPr>
        <w:t>.</w:t>
      </w:r>
    </w:p>
    <w:p w14:paraId="0F74FBC7" w14:textId="77777777" w:rsidR="00ED397D" w:rsidRPr="00330A7E" w:rsidRDefault="00ED397D" w:rsidP="00330A7E">
      <w:pPr>
        <w:jc w:val="both"/>
        <w:rPr>
          <w:rFonts w:ascii="Times New Roman" w:hAnsi="Times New Roman" w:cs="Times New Roman"/>
          <w:sz w:val="24"/>
          <w:szCs w:val="24"/>
        </w:rPr>
      </w:pPr>
    </w:p>
    <w:p w14:paraId="15EBCD46"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b/>
          <w:sz w:val="24"/>
          <w:szCs w:val="24"/>
          <w:lang w:val="it-IT"/>
        </w:rPr>
        <w:t xml:space="preserve">Câu 20: </w:t>
      </w:r>
      <w:r w:rsidRPr="00330A7E">
        <w:rPr>
          <w:rFonts w:ascii="Times New Roman" w:hAnsi="Times New Roman" w:cs="Times New Roman"/>
          <w:sz w:val="24"/>
          <w:szCs w:val="24"/>
        </w:rPr>
        <w:t xml:space="preserve">Gọi A là biến cố “một người ở viện dưỡng lão mắc bệnh tim mạch” và B là biến cố “một người ở viện dưỡng lão hút thuốc”. </w:t>
      </w:r>
    </w:p>
    <w:p w14:paraId="122EBC74"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 xml:space="preserve">Tỉ lệ người mắc bệnh tim là 25% nên </w:t>
      </w:r>
      <w:r w:rsidRPr="00330A7E">
        <w:rPr>
          <w:rFonts w:ascii="Times New Roman" w:hAnsi="Times New Roman" w:cs="Times New Roman"/>
          <w:position w:val="-10"/>
          <w:sz w:val="24"/>
          <w:szCs w:val="24"/>
        </w:rPr>
        <w:object w:dxaOrig="2820" w:dyaOrig="380" w14:anchorId="3A95ECD3">
          <v:shape id="_x0000_i3497" type="#_x0000_t75" style="width:140.25pt;height:19.5pt" o:ole="">
            <v:imagedata r:id="rId4410" o:title=""/>
          </v:shape>
          <o:OLEObject Type="Embed" ProgID="Equation.DSMT4" ShapeID="_x0000_i3497" DrawAspect="Content" ObjectID="_1796842561" r:id="rId4411"/>
        </w:object>
      </w:r>
    </w:p>
    <w:p w14:paraId="26006AF2"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 xml:space="preserve">Gọi tỉ lệ người hút thuốc trong số người không mắc bệnh tim là </w:t>
      </w:r>
      <w:r w:rsidRPr="00330A7E">
        <w:rPr>
          <w:rFonts w:ascii="Times New Roman" w:hAnsi="Times New Roman" w:cs="Times New Roman"/>
          <w:position w:val="-10"/>
          <w:sz w:val="24"/>
          <w:szCs w:val="24"/>
        </w:rPr>
        <w:object w:dxaOrig="1240" w:dyaOrig="320" w14:anchorId="24AB298E">
          <v:shape id="_x0000_i3498" type="#_x0000_t75" style="width:61.5pt;height:15.75pt" o:ole="">
            <v:imagedata r:id="rId4412" o:title=""/>
          </v:shape>
          <o:OLEObject Type="Embed" ProgID="Equation.DSMT4" ShapeID="_x0000_i3498" DrawAspect="Content" ObjectID="_1796842562" r:id="rId4413"/>
        </w:object>
      </w:r>
      <w:r w:rsidRPr="00330A7E">
        <w:rPr>
          <w:rFonts w:ascii="Times New Roman" w:hAnsi="Times New Roman" w:cs="Times New Roman"/>
          <w:sz w:val="24"/>
          <w:szCs w:val="24"/>
        </w:rPr>
        <w:t xml:space="preserve">. Do tỉ lệ người hút thuốc trong số người không mắt bệnh tim gấp 2 lần tỉ lệ người hút thuốc trong số người không mắc bệnh tim mạch nên </w:t>
      </w:r>
      <w:r w:rsidRPr="00330A7E">
        <w:rPr>
          <w:rFonts w:ascii="Times New Roman" w:hAnsi="Times New Roman" w:cs="Times New Roman"/>
          <w:position w:val="-10"/>
          <w:sz w:val="24"/>
          <w:szCs w:val="24"/>
        </w:rPr>
        <w:object w:dxaOrig="1320" w:dyaOrig="380" w14:anchorId="5565EA53">
          <v:shape id="_x0000_i3499" type="#_x0000_t75" style="width:66.75pt;height:19.5pt" o:ole="">
            <v:imagedata r:id="rId4414" o:title=""/>
          </v:shape>
          <o:OLEObject Type="Embed" ProgID="Equation.DSMT4" ShapeID="_x0000_i3499" DrawAspect="Content" ObjectID="_1796842563" r:id="rId4415"/>
        </w:object>
      </w:r>
      <w:r w:rsidRPr="00330A7E">
        <w:rPr>
          <w:rFonts w:ascii="Times New Roman" w:hAnsi="Times New Roman" w:cs="Times New Roman"/>
          <w:sz w:val="24"/>
          <w:szCs w:val="24"/>
        </w:rPr>
        <w:t xml:space="preserve">và </w:t>
      </w:r>
      <w:r w:rsidRPr="00330A7E">
        <w:rPr>
          <w:rFonts w:ascii="Times New Roman" w:hAnsi="Times New Roman" w:cs="Times New Roman"/>
          <w:position w:val="-10"/>
          <w:sz w:val="24"/>
          <w:szCs w:val="24"/>
        </w:rPr>
        <w:object w:dxaOrig="1440" w:dyaOrig="320" w14:anchorId="41DB65C4">
          <v:shape id="_x0000_i3500" type="#_x0000_t75" style="width:1in;height:15.75pt" o:ole="">
            <v:imagedata r:id="rId4416" o:title=""/>
          </v:shape>
          <o:OLEObject Type="Embed" ProgID="Equation.DSMT4" ShapeID="_x0000_i3500" DrawAspect="Content" ObjectID="_1796842564" r:id="rId4417"/>
        </w:object>
      </w:r>
    </w:p>
    <w:p w14:paraId="79139BF7"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 xml:space="preserve">Theo công thức xác xuất toàn phần thì xác xuất một người hút thuốc là </w:t>
      </w:r>
    </w:p>
    <w:p w14:paraId="00535752"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position w:val="-10"/>
          <w:sz w:val="24"/>
          <w:szCs w:val="24"/>
        </w:rPr>
        <w:object w:dxaOrig="6259" w:dyaOrig="380" w14:anchorId="18DBF476">
          <v:shape id="_x0000_i3501" type="#_x0000_t75" style="width:313.5pt;height:19.5pt" o:ole="">
            <v:imagedata r:id="rId4418" o:title=""/>
          </v:shape>
          <o:OLEObject Type="Embed" ProgID="Equation.DSMT4" ShapeID="_x0000_i3501" DrawAspect="Content" ObjectID="_1796842565" r:id="rId4419"/>
        </w:object>
      </w:r>
    </w:p>
    <w:p w14:paraId="184994F9"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 xml:space="preserve">Theo công thức Bayes, xác xuất một người ở viện dưỡng lão mắc bệnh tim mạch, biết rằng người đó hút thuốc là </w:t>
      </w:r>
      <w:r w:rsidRPr="00330A7E">
        <w:rPr>
          <w:rFonts w:ascii="Times New Roman" w:hAnsi="Times New Roman" w:cs="Times New Roman"/>
          <w:position w:val="-28"/>
          <w:sz w:val="24"/>
          <w:szCs w:val="24"/>
        </w:rPr>
        <w:object w:dxaOrig="4060" w:dyaOrig="660" w14:anchorId="493E07B1">
          <v:shape id="_x0000_i3502" type="#_x0000_t75" style="width:203.25pt;height:33pt" o:ole="">
            <v:imagedata r:id="rId4420" o:title=""/>
          </v:shape>
          <o:OLEObject Type="Embed" ProgID="Equation.DSMT4" ShapeID="_x0000_i3502" DrawAspect="Content" ObjectID="_1796842566" r:id="rId4421"/>
        </w:object>
      </w:r>
    </w:p>
    <w:p w14:paraId="59E4C011" w14:textId="77777777" w:rsidR="00ED397D" w:rsidRPr="00330A7E" w:rsidRDefault="00ED397D" w:rsidP="00330A7E">
      <w:pPr>
        <w:spacing w:before="240"/>
        <w:ind w:left="992"/>
        <w:jc w:val="center"/>
        <w:rPr>
          <w:rFonts w:ascii="Times New Roman" w:hAnsi="Times New Roman" w:cs="Times New Roman"/>
          <w:b/>
          <w:sz w:val="24"/>
          <w:szCs w:val="24"/>
          <w:lang w:val="it-IT"/>
        </w:rPr>
      </w:pPr>
    </w:p>
    <w:p w14:paraId="37A92972" w14:textId="77777777" w:rsidR="00ED397D" w:rsidRPr="00330A7E" w:rsidRDefault="00ED397D" w:rsidP="00330A7E">
      <w:pPr>
        <w:rPr>
          <w:rFonts w:ascii="Times New Roman" w:hAnsi="Times New Roman" w:cs="Times New Roman"/>
          <w:sz w:val="24"/>
          <w:szCs w:val="24"/>
          <w:shd w:val="clear" w:color="auto" w:fill="FFFFFF"/>
        </w:rPr>
      </w:pPr>
      <w:r w:rsidRPr="00330A7E">
        <w:rPr>
          <w:rFonts w:ascii="Times New Roman" w:hAnsi="Times New Roman" w:cs="Times New Roman"/>
          <w:b/>
          <w:sz w:val="24"/>
          <w:szCs w:val="24"/>
          <w:lang w:val="it-IT"/>
        </w:rPr>
        <w:t xml:space="preserve">Câu 21: </w:t>
      </w:r>
      <w:r w:rsidRPr="00330A7E">
        <w:rPr>
          <w:rFonts w:ascii="Times New Roman" w:hAnsi="Times New Roman" w:cs="Times New Roman"/>
          <w:sz w:val="24"/>
          <w:szCs w:val="24"/>
          <w:shd w:val="clear" w:color="auto" w:fill="FFFFFF"/>
        </w:rPr>
        <w:t>v(t) = h</w:t>
      </w:r>
      <w:r w:rsidRPr="00330A7E">
        <w:rPr>
          <w:rStyle w:val="Emphasis"/>
          <w:rFonts w:ascii="Times New Roman" w:eastAsia="Calibri" w:hAnsi="Times New Roman"/>
          <w:sz w:val="24"/>
          <w:szCs w:val="24"/>
          <w:shd w:val="clear" w:color="auto" w:fill="FFFFFF"/>
        </w:rPr>
        <w:t>'</w:t>
      </w:r>
      <w:r w:rsidRPr="00330A7E">
        <w:rPr>
          <w:rFonts w:ascii="Times New Roman" w:hAnsi="Times New Roman" w:cs="Times New Roman"/>
          <w:sz w:val="24"/>
          <w:szCs w:val="24"/>
          <w:shd w:val="clear" w:color="auto" w:fill="FFFFFF"/>
        </w:rPr>
        <w:t>(t) = – 0,03t</w:t>
      </w:r>
      <w:r w:rsidRPr="00330A7E">
        <w:rPr>
          <w:rFonts w:ascii="Times New Roman" w:hAnsi="Times New Roman" w:cs="Times New Roman"/>
          <w:sz w:val="24"/>
          <w:szCs w:val="24"/>
          <w:shd w:val="clear" w:color="auto" w:fill="FFFFFF"/>
          <w:vertAlign w:val="superscript"/>
        </w:rPr>
        <w:t>2</w:t>
      </w:r>
      <w:r w:rsidRPr="00330A7E">
        <w:rPr>
          <w:rFonts w:ascii="Times New Roman" w:hAnsi="Times New Roman" w:cs="Times New Roman"/>
          <w:sz w:val="24"/>
          <w:szCs w:val="24"/>
          <w:shd w:val="clear" w:color="auto" w:fill="FFFFFF"/>
        </w:rPr>
        <w:t xml:space="preserve"> + 2,2t – 30 với t </w:t>
      </w:r>
      <w:r w:rsidRPr="00330A7E">
        <w:rPr>
          <w:rFonts w:ascii="Cambria Math" w:hAnsi="Cambria Math" w:cs="Cambria Math"/>
          <w:sz w:val="24"/>
          <w:szCs w:val="24"/>
          <w:shd w:val="clear" w:color="auto" w:fill="FFFFFF"/>
        </w:rPr>
        <w:t>∈</w:t>
      </w:r>
      <w:r w:rsidRPr="00330A7E">
        <w:rPr>
          <w:rFonts w:ascii="Times New Roman" w:hAnsi="Times New Roman" w:cs="Times New Roman"/>
          <w:sz w:val="24"/>
          <w:szCs w:val="24"/>
          <w:shd w:val="clear" w:color="auto" w:fill="FFFFFF"/>
        </w:rPr>
        <w:t xml:space="preserve"> [0; 70].</w:t>
      </w:r>
    </w:p>
    <w:p w14:paraId="6FA7BB39" w14:textId="77777777" w:rsidR="00ED397D" w:rsidRPr="00330A7E" w:rsidRDefault="00ED397D" w:rsidP="00330A7E">
      <w:pPr>
        <w:rPr>
          <w:rFonts w:ascii="Times New Roman" w:hAnsi="Times New Roman" w:cs="Times New Roman"/>
          <w:sz w:val="24"/>
          <w:szCs w:val="24"/>
          <w:shd w:val="clear" w:color="auto" w:fill="FFFFFF"/>
        </w:rPr>
      </w:pPr>
    </w:p>
    <w:p w14:paraId="10C67E7C" w14:textId="77777777" w:rsidR="00ED397D" w:rsidRPr="00330A7E" w:rsidRDefault="00ED397D" w:rsidP="00330A7E">
      <w:pPr>
        <w:pStyle w:val="NormalWeb"/>
        <w:spacing w:before="0" w:beforeAutospacing="0" w:after="240" w:afterAutospacing="0" w:line="360" w:lineRule="atLeast"/>
        <w:ind w:left="48" w:right="48"/>
        <w:jc w:val="both"/>
        <w:rPr>
          <w:rFonts w:ascii="Times New Roman" w:hAnsi="Times New Roman"/>
        </w:rPr>
      </w:pPr>
      <w:r w:rsidRPr="00330A7E">
        <w:rPr>
          <w:rFonts w:ascii="Times New Roman" w:hAnsi="Times New Roman"/>
        </w:rPr>
        <w:t>Tại thời điểm t = 22 (giây), vận tốc tức thời của con tàu là:</w:t>
      </w:r>
    </w:p>
    <w:p w14:paraId="29EF096E" w14:textId="77777777" w:rsidR="00ED397D" w:rsidRPr="00330A7E" w:rsidRDefault="00ED397D" w:rsidP="00330A7E">
      <w:pPr>
        <w:pStyle w:val="NormalWeb"/>
        <w:spacing w:before="0" w:beforeAutospacing="0" w:after="240" w:afterAutospacing="0" w:line="360" w:lineRule="atLeast"/>
        <w:ind w:left="48" w:right="48"/>
        <w:jc w:val="both"/>
        <w:rPr>
          <w:rFonts w:ascii="Times New Roman" w:hAnsi="Times New Roman"/>
        </w:rPr>
      </w:pPr>
      <w:r w:rsidRPr="00330A7E">
        <w:rPr>
          <w:rFonts w:ascii="Times New Roman" w:hAnsi="Times New Roman"/>
        </w:rPr>
        <w:t>v(15) = – 0,03 ∙ 22</w:t>
      </w:r>
      <w:r w:rsidRPr="00330A7E">
        <w:rPr>
          <w:rFonts w:ascii="Times New Roman" w:hAnsi="Times New Roman"/>
          <w:vertAlign w:val="superscript"/>
        </w:rPr>
        <w:t>2</w:t>
      </w:r>
      <w:r w:rsidRPr="00330A7E">
        <w:rPr>
          <w:rFonts w:ascii="Times New Roman" w:hAnsi="Times New Roman"/>
        </w:rPr>
        <w:t> + 2,2 ∙ 22 – 30 = 3,88 (km/s).</w:t>
      </w:r>
    </w:p>
    <w:p w14:paraId="52498525" w14:textId="77777777" w:rsidR="00ED397D" w:rsidRPr="00330A7E" w:rsidRDefault="00ED397D" w:rsidP="00330A7E">
      <w:pPr>
        <w:pStyle w:val="NormalWeb"/>
        <w:spacing w:before="0" w:beforeAutospacing="0" w:after="240" w:afterAutospacing="0" w:line="360" w:lineRule="atLeast"/>
        <w:ind w:left="48" w:right="48"/>
        <w:jc w:val="both"/>
        <w:rPr>
          <w:rFonts w:ascii="Times New Roman" w:hAnsi="Times New Roman"/>
        </w:rPr>
      </w:pPr>
      <w:r w:rsidRPr="00330A7E">
        <w:rPr>
          <w:rFonts w:ascii="Times New Roman" w:hAnsi="Times New Roman"/>
          <w:b/>
        </w:rPr>
        <w:t>Câu 22:</w:t>
      </w:r>
      <w:r w:rsidRPr="00330A7E">
        <w:rPr>
          <w:rFonts w:ascii="Times New Roman" w:hAnsi="Times New Roman"/>
        </w:rPr>
        <w:t xml:space="preserve"> Ta có: hàm chi phí biên là: C’(Q) = 2Q + 80 (USD).</w:t>
      </w:r>
    </w:p>
    <w:p w14:paraId="6985C184" w14:textId="77777777" w:rsidR="00ED397D" w:rsidRPr="00330A7E" w:rsidRDefault="00ED397D" w:rsidP="00330A7E">
      <w:pPr>
        <w:pStyle w:val="NormalWeb"/>
        <w:spacing w:before="0" w:beforeAutospacing="0" w:after="240" w:afterAutospacing="0" w:line="360" w:lineRule="atLeast"/>
        <w:ind w:left="48" w:right="48"/>
        <w:jc w:val="both"/>
        <w:rPr>
          <w:rFonts w:ascii="Times New Roman" w:hAnsi="Times New Roman"/>
        </w:rPr>
      </w:pPr>
      <w:r w:rsidRPr="00330A7E">
        <w:rPr>
          <w:rFonts w:ascii="Times New Roman" w:hAnsi="Times New Roman"/>
        </w:rPr>
        <w:t>C’(90) = 2 . 90 + 80 = 260 (USD).</w:t>
      </w:r>
    </w:p>
    <w:p w14:paraId="4B5DE66E" w14:textId="77777777" w:rsidR="00ED397D" w:rsidRPr="00330A7E" w:rsidRDefault="00ED397D" w:rsidP="00330A7E">
      <w:pPr>
        <w:pStyle w:val="NormalWeb"/>
        <w:spacing w:before="0" w:beforeAutospacing="0" w:after="240" w:afterAutospacing="0" w:line="360" w:lineRule="atLeast"/>
        <w:ind w:left="48" w:right="48"/>
        <w:jc w:val="both"/>
        <w:rPr>
          <w:rFonts w:ascii="Times New Roman" w:hAnsi="Times New Roman"/>
        </w:rPr>
      </w:pPr>
      <w:r w:rsidRPr="00330A7E">
        <w:rPr>
          <w:rFonts w:ascii="Times New Roman" w:hAnsi="Times New Roman"/>
        </w:rPr>
        <w:t>Để sản xuất thêm 1 sản phẩm từ 90 lên 91 sản phẩm cần chi phí biên (chi phí gia tăng) là 260 (USD)</w:t>
      </w:r>
    </w:p>
    <w:tbl>
      <w:tblPr>
        <w:tblStyle w:val="TableGrid"/>
        <w:tblW w:w="10098" w:type="dxa"/>
        <w:jc w:val="center"/>
        <w:tblBorders>
          <w:top w:val="single" w:sz="4" w:space="0" w:color="0070C0"/>
          <w:left w:val="single" w:sz="4" w:space="0" w:color="0070C0"/>
          <w:bottom w:val="single" w:sz="4" w:space="0" w:color="0070C0"/>
          <w:right w:val="single" w:sz="4" w:space="0" w:color="0070C0"/>
          <w:insideH w:val="none" w:sz="0" w:space="0" w:color="auto"/>
          <w:insideV w:val="single" w:sz="4" w:space="0" w:color="0070C0"/>
        </w:tblBorders>
        <w:tblLook w:val="04A0" w:firstRow="1" w:lastRow="0" w:firstColumn="1" w:lastColumn="0" w:noHBand="0" w:noVBand="1"/>
      </w:tblPr>
      <w:tblGrid>
        <w:gridCol w:w="4230"/>
        <w:gridCol w:w="5868"/>
      </w:tblGrid>
      <w:tr w:rsidR="00845FD2" w:rsidRPr="00330A7E" w14:paraId="437170C0" w14:textId="77777777" w:rsidTr="00676EEF">
        <w:trPr>
          <w:trHeight w:val="265"/>
          <w:jc w:val="center"/>
        </w:trPr>
        <w:tc>
          <w:tcPr>
            <w:tcW w:w="4230" w:type="dxa"/>
            <w:vAlign w:val="center"/>
          </w:tcPr>
          <w:p w14:paraId="54DAC8B7"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 xml:space="preserve"> ĐỀ THI THỬ </w:t>
            </w:r>
          </w:p>
          <w:p w14:paraId="6852E780"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THEO CẤU TRÚC ĐỀ THAM KHẢO</w:t>
            </w:r>
          </w:p>
        </w:tc>
        <w:tc>
          <w:tcPr>
            <w:tcW w:w="5868" w:type="dxa"/>
            <w:vAlign w:val="center"/>
          </w:tcPr>
          <w:p w14:paraId="4F87FD3B" w14:textId="77777777" w:rsidR="00845FD2" w:rsidRPr="00330A7E" w:rsidRDefault="00845FD2" w:rsidP="00676EEF">
            <w:pPr>
              <w:tabs>
                <w:tab w:val="left" w:pos="992"/>
              </w:tabs>
              <w:jc w:val="center"/>
              <w:rPr>
                <w:rFonts w:ascii="Times New Roman" w:hAnsi="Times New Roman" w:cs="Times New Roman"/>
                <w:b/>
                <w:color w:val="FF0000"/>
                <w:sz w:val="24"/>
                <w:szCs w:val="24"/>
              </w:rPr>
            </w:pPr>
            <w:r w:rsidRPr="00330A7E">
              <w:rPr>
                <w:rFonts w:ascii="Times New Roman" w:hAnsi="Times New Roman" w:cs="Times New Roman"/>
                <w:b/>
                <w:color w:val="1F497D" w:themeColor="text2"/>
                <w:sz w:val="24"/>
                <w:szCs w:val="24"/>
                <w:lang w:val="vi-VN"/>
              </w:rPr>
              <w:t xml:space="preserve">KỲ THI TỐT NGHIỆP </w:t>
            </w:r>
            <w:r w:rsidRPr="00330A7E">
              <w:rPr>
                <w:rFonts w:ascii="Times New Roman" w:hAnsi="Times New Roman" w:cs="Times New Roman"/>
                <w:b/>
                <w:color w:val="00B050"/>
                <w:sz w:val="24"/>
                <w:szCs w:val="24"/>
                <w:lang w:val="vi-VN"/>
              </w:rPr>
              <w:t xml:space="preserve">THPT QUỐC GIA </w:t>
            </w:r>
            <w:r w:rsidRPr="00330A7E">
              <w:rPr>
                <w:rFonts w:ascii="Times New Roman" w:hAnsi="Times New Roman" w:cs="Times New Roman"/>
                <w:b/>
                <w:color w:val="FF0000"/>
                <w:sz w:val="24"/>
                <w:szCs w:val="24"/>
                <w:lang w:val="vi-VN"/>
              </w:rPr>
              <w:t>NĂM 2025</w:t>
            </w:r>
          </w:p>
          <w:p w14:paraId="2F0A9135"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Bài thi môn: TOÁN</w:t>
            </w:r>
          </w:p>
        </w:tc>
      </w:tr>
      <w:tr w:rsidR="00845FD2" w:rsidRPr="00330A7E" w14:paraId="25C8A046" w14:textId="77777777" w:rsidTr="00676EEF">
        <w:trPr>
          <w:trHeight w:val="724"/>
          <w:jc w:val="center"/>
        </w:trPr>
        <w:tc>
          <w:tcPr>
            <w:tcW w:w="4230" w:type="dxa"/>
            <w:vAlign w:val="center"/>
          </w:tcPr>
          <w:p w14:paraId="71FF4F10" w14:textId="14EF1448" w:rsidR="00845FD2" w:rsidRPr="00330A7E" w:rsidRDefault="00845FD2" w:rsidP="00845FD2">
            <w:pPr>
              <w:tabs>
                <w:tab w:val="left" w:pos="992"/>
              </w:tabs>
              <w:jc w:val="center"/>
              <w:rPr>
                <w:rFonts w:ascii="Times New Roman" w:hAnsi="Times New Roman" w:cs="Times New Roman"/>
                <w:b/>
                <w:bCs/>
                <w:iCs/>
                <w:color w:val="000000" w:themeColor="text1"/>
                <w:sz w:val="24"/>
                <w:szCs w:val="24"/>
              </w:rPr>
            </w:pPr>
            <w:r w:rsidRPr="00330A7E">
              <w:rPr>
                <w:rFonts w:ascii="Times New Roman" w:hAnsi="Times New Roman" w:cs="Times New Roman"/>
                <w:b/>
                <w:bCs/>
                <w:iCs/>
                <w:color w:val="000000" w:themeColor="text1"/>
                <w:sz w:val="24"/>
                <w:szCs w:val="24"/>
                <w:highlight w:val="green"/>
              </w:rPr>
              <w:t xml:space="preserve">ĐỀ </w:t>
            </w:r>
            <w:r>
              <w:rPr>
                <w:rFonts w:ascii="Times New Roman" w:hAnsi="Times New Roman" w:cs="Times New Roman"/>
                <w:b/>
                <w:bCs/>
                <w:iCs/>
                <w:color w:val="000000" w:themeColor="text1"/>
                <w:sz w:val="24"/>
                <w:szCs w:val="24"/>
                <w:highlight w:val="green"/>
              </w:rPr>
              <w:t>9</w:t>
            </w:r>
          </w:p>
        </w:tc>
        <w:tc>
          <w:tcPr>
            <w:tcW w:w="5868" w:type="dxa"/>
            <w:vAlign w:val="center"/>
          </w:tcPr>
          <w:p w14:paraId="6A89066E" w14:textId="77777777" w:rsidR="00845FD2" w:rsidRPr="00330A7E" w:rsidRDefault="00845FD2" w:rsidP="00676EEF">
            <w:pPr>
              <w:tabs>
                <w:tab w:val="left" w:pos="992"/>
              </w:tabs>
              <w:jc w:val="center"/>
              <w:rPr>
                <w:rFonts w:ascii="Times New Roman" w:hAnsi="Times New Roman" w:cs="Times New Roman"/>
                <w:bCs/>
                <w:i/>
                <w:iCs/>
                <w:color w:val="000000" w:themeColor="text1"/>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791360" behindDoc="0" locked="0" layoutInCell="1" allowOverlap="1" wp14:anchorId="1CB97001" wp14:editId="110A9049">
                      <wp:simplePos x="0" y="0"/>
                      <wp:positionH relativeFrom="column">
                        <wp:posOffset>794385</wp:posOffset>
                      </wp:positionH>
                      <wp:positionV relativeFrom="paragraph">
                        <wp:posOffset>198120</wp:posOffset>
                      </wp:positionV>
                      <wp:extent cx="2324100" cy="0"/>
                      <wp:effectExtent l="0" t="0" r="0" b="0"/>
                      <wp:wrapNone/>
                      <wp:docPr id="112"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91360;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8LdgDtQEAALkDAAAOAAAAZHJzL2Uyb0RvYy54bWysU9Gu0zAMfUfiH6K8s7YDIVStuw+7ghcE Exc+IDd11ogkjpywbn+Pk229CBBCiBc3Tnxsn2N3c3fyThyBksUwyG7VSgFB42jDYZBfPr998UaK lFUYlcMAgzxDknfb5882c+xhjRO6EUhwkpD6OQ5yyjn2TZP0BF6lFUYI/GiQvMrs0qEZSc2c3btm 3bavmxlpjIQaUuLb+8uj3Nb8xoDOH41JkIUbJPeWq6VqH4ttthvVH0jFyeprG+ofuvDKBi66pLpX WYlvZH9J5a0mTGjySqNv0BiroXJgNl37E5uHSUWoXFicFBeZ0v9Lqz8c9yTsyLPr1lIE5XlID5mU PUxZ7DAElhBJdEWpOaaeAbuwp6uX4p4K7ZMhX75MSJyquudFXThlofly/XL9qmt5CPr21jwBI6X8 DtCLchiks6EQV706vk+Zi3HoLYSd0sildD3ls4MS7MInMEyGi3UVXdcIdo7EUfECjF8rDc5VIwvE WOcWUPtn0DW2wKCu1t8Cl+haEUNegN4GpN9Vzadbq+YSf2N94VpoP+J4roOocvB+VJWuu1wW8Ee/ wp/+uO13AAAA//8DAFBLAwQUAAYACAAAACEA+XsVJN0AAAAJAQAADwAAAGRycy9kb3ducmV2Lnht bEyPzU7DMBCE70h9B2uRuFEnAdoS4lQVPyc4hMCBoxsvSdR4HcVuEnh6FnGgx5n9NDuTbWfbiREH 3zpSEC8jEEiVMy3VCt7fni43IHzQZHTnCBV8oYdtvjjLdGrcRK84lqEWHEI+1QqaEPpUSl81aLVf uh6Jb59usDqwHGppBj1xuO1kEkUraXVL/KHRPd43WB3Ko1Wwfnwui356ePku5FoWxejC5vCh1MX5 vLsDEXAO/zD81ufqkHOnvTuS8aJjndzEjCq4ihMQDFzfxmzs/wyZZ/J0Qf4DAAD//wMAUEsBAi0A FAAGAAgAAAAhALaDOJL+AAAA4QEAABMAAAAAAAAAAAAAAAAAAAAAAFtDb250ZW50X1R5cGVzXS54 bWxQSwECLQAUAAYACAAAACEAOP0h/9YAAACUAQAACwAAAAAAAAAAAAAAAAAvAQAAX3JlbHMvLnJl bHNQSwECLQAUAAYACAAAACEAvC3YA7UBAAC5AwAADgAAAAAAAAAAAAAAAAAuAgAAZHJzL2Uyb0Rv Yy54bWxQSwECLQAUAAYACAAAACEA+XsVJN0AAAAJAQAADwAAAAAAAAAAAAAAAAAPBAAAZHJzL2Rv d25yZXYueG1sUEsFBgAAAAAEAAQA8wAAABkFAAAAAA== " strokecolor="black [3040]"/>
                  </w:pict>
                </mc:Fallback>
              </mc:AlternateContent>
            </w:r>
            <w:r w:rsidRPr="00330A7E">
              <w:rPr>
                <w:rFonts w:ascii="Times New Roman" w:hAnsi="Times New Roman" w:cs="Times New Roman"/>
                <w:bCs/>
                <w:i/>
                <w:iCs/>
                <w:color w:val="000000" w:themeColor="text1"/>
                <w:sz w:val="24"/>
                <w:szCs w:val="24"/>
              </w:rPr>
              <w:t>Thời gian làm bài: 90 phút, không kể thời gian phát đề</w:t>
            </w:r>
          </w:p>
        </w:tc>
      </w:tr>
    </w:tbl>
    <w:p w14:paraId="512B59E6" w14:textId="77777777" w:rsidR="00ED397D" w:rsidRPr="00330A7E" w:rsidRDefault="00ED397D" w:rsidP="00330A7E">
      <w:pPr>
        <w:pStyle w:val="ListParagraph"/>
        <w:tabs>
          <w:tab w:val="left" w:pos="992"/>
        </w:tabs>
        <w:spacing w:before="120"/>
        <w:ind w:left="0"/>
        <w:rPr>
          <w:rFonts w:ascii="Times New Roman" w:hAnsi="Times New Roman" w:cs="Times New Roman"/>
          <w:b/>
          <w:sz w:val="24"/>
          <w:szCs w:val="24"/>
        </w:rPr>
      </w:pPr>
    </w:p>
    <w:p w14:paraId="0724ACD7"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PHẦN I. Câu trắc nghiệm nhiều phương án lựa chọn</w:t>
      </w:r>
      <w:r w:rsidRPr="00330A7E">
        <w:rPr>
          <w:rFonts w:ascii="Times New Roman" w:hAnsi="Times New Roman" w:cs="Times New Roman"/>
          <w:sz w:val="24"/>
          <w:szCs w:val="24"/>
        </w:rPr>
        <w:t>. Thí sinh trả lời từ câu 1 đến câu 12. Mỗi câu hỏi thí sinh chỉ chọn một phương án.</w:t>
      </w:r>
    </w:p>
    <w:p w14:paraId="2507773E" w14:textId="77777777" w:rsidR="00ED397D" w:rsidRPr="00330A7E" w:rsidRDefault="00ED397D" w:rsidP="00330A7E">
      <w:pPr>
        <w:tabs>
          <w:tab w:val="left" w:pos="992"/>
        </w:tabs>
        <w:spacing w:after="0" w:line="240" w:lineRule="auto"/>
        <w:ind w:left="992" w:hanging="992"/>
        <w:mirrorIndents/>
        <w:rPr>
          <w:rFonts w:ascii="Times New Roman" w:eastAsia="Calibri" w:hAnsi="Times New Roman" w:cs="Times New Roman"/>
          <w:color w:val="000000"/>
          <w:sz w:val="24"/>
          <w:szCs w:val="24"/>
        </w:rPr>
      </w:pPr>
      <w:r w:rsidRPr="00330A7E">
        <w:rPr>
          <w:rFonts w:ascii="Times New Roman" w:eastAsia="Calibri" w:hAnsi="Times New Roman" w:cs="Times New Roman"/>
          <w:b/>
          <w:color w:val="0070C0"/>
          <w:sz w:val="24"/>
          <w:szCs w:val="24"/>
        </w:rPr>
        <w:t xml:space="preserve">Câu 1. </w:t>
      </w:r>
      <w:r w:rsidRPr="00330A7E">
        <w:rPr>
          <w:rFonts w:ascii="Times New Roman" w:eastAsia="Calibri" w:hAnsi="Times New Roman" w:cs="Times New Roman"/>
          <w:color w:val="000000"/>
          <w:sz w:val="24"/>
          <w:szCs w:val="24"/>
        </w:rPr>
        <w:t xml:space="preserve">Cho hàm số </w:t>
      </w:r>
      <w:r w:rsidRPr="00330A7E">
        <w:rPr>
          <w:rFonts w:ascii="Times New Roman" w:eastAsia="Times New Roman" w:hAnsi="Times New Roman" w:cs="Times New Roman"/>
          <w:position w:val="-14"/>
          <w:sz w:val="24"/>
          <w:szCs w:val="24"/>
        </w:rPr>
        <w:object w:dxaOrig="585" w:dyaOrig="405" w14:anchorId="0C50387D">
          <v:shape id="_x0000_i3503" type="#_x0000_t75" style="width:29.25pt;height:20.25pt" o:ole="">
            <v:imagedata r:id="rId4422" o:title=""/>
          </v:shape>
          <o:OLEObject Type="Embed" ProgID="Equation.DSMT4" ShapeID="_x0000_i3503" DrawAspect="Content" ObjectID="_1796842567" r:id="rId4423"/>
        </w:object>
      </w:r>
      <w:r w:rsidRPr="00330A7E">
        <w:rPr>
          <w:rFonts w:ascii="Times New Roman" w:eastAsia="Calibri" w:hAnsi="Times New Roman" w:cs="Times New Roman"/>
          <w:color w:val="000000"/>
          <w:sz w:val="24"/>
          <w:szCs w:val="24"/>
        </w:rPr>
        <w:t xml:space="preserve"> có bảng xét dấu của đạo hàm như sau</w:t>
      </w:r>
    </w:p>
    <w:p w14:paraId="2A7655C6" w14:textId="77777777" w:rsidR="00ED397D" w:rsidRPr="00330A7E" w:rsidRDefault="00ED397D" w:rsidP="00330A7E">
      <w:pPr>
        <w:spacing w:after="0" w:line="240" w:lineRule="auto"/>
        <w:ind w:left="992" w:hanging="992"/>
        <w:mirrorIndents/>
        <w:jc w:val="center"/>
        <w:rPr>
          <w:rFonts w:ascii="Times New Roman" w:eastAsia="Calibri" w:hAnsi="Times New Roman" w:cs="Times New Roman"/>
          <w:color w:val="000000"/>
          <w:sz w:val="24"/>
          <w:szCs w:val="24"/>
          <w:lang w:val="fr-FR"/>
        </w:rPr>
      </w:pPr>
      <w:r w:rsidRPr="00330A7E">
        <w:rPr>
          <w:rFonts w:ascii="Times New Roman" w:eastAsia="Calibri" w:hAnsi="Times New Roman" w:cs="Times New Roman"/>
          <w:noProof/>
          <w:color w:val="000000"/>
          <w:sz w:val="24"/>
          <w:szCs w:val="24"/>
          <w:lang w:eastAsia="en-US"/>
        </w:rPr>
        <w:drawing>
          <wp:inline distT="0" distB="0" distL="0" distR="0" wp14:anchorId="3B890465" wp14:editId="127A77F4">
            <wp:extent cx="4752975" cy="447675"/>
            <wp:effectExtent l="0" t="0" r="9525" b="9525"/>
            <wp:docPr id="1301619872" name="Picture 136550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50882"/>
                    <pic:cNvPicPr>
                      <a:picLocks noChangeAspect="1" noChangeArrowheads="1"/>
                    </pic:cNvPicPr>
                  </pic:nvPicPr>
                  <pic:blipFill>
                    <a:blip r:embed="rId4424" cstate="print">
                      <a:extLst>
                        <a:ext uri="{28A0092B-C50C-407E-A947-70E740481C1C}">
                          <a14:useLocalDpi xmlns:a14="http://schemas.microsoft.com/office/drawing/2010/main" val="0"/>
                        </a:ext>
                      </a:extLst>
                    </a:blip>
                    <a:srcRect/>
                    <a:stretch>
                      <a:fillRect/>
                    </a:stretch>
                  </pic:blipFill>
                  <pic:spPr bwMode="auto">
                    <a:xfrm>
                      <a:off x="0" y="0"/>
                      <a:ext cx="4752975" cy="447675"/>
                    </a:xfrm>
                    <a:prstGeom prst="rect">
                      <a:avLst/>
                    </a:prstGeom>
                    <a:noFill/>
                    <a:ln>
                      <a:noFill/>
                    </a:ln>
                  </pic:spPr>
                </pic:pic>
              </a:graphicData>
            </a:graphic>
          </wp:inline>
        </w:drawing>
      </w:r>
    </w:p>
    <w:p w14:paraId="18C55503" w14:textId="77777777" w:rsidR="00ED397D" w:rsidRPr="00330A7E" w:rsidRDefault="00ED397D" w:rsidP="00330A7E">
      <w:pPr>
        <w:spacing w:after="0" w:line="240" w:lineRule="auto"/>
        <w:ind w:left="992" w:hanging="992"/>
        <w:mirrorIndents/>
        <w:rPr>
          <w:rFonts w:ascii="Times New Roman" w:eastAsia="Calibri" w:hAnsi="Times New Roman" w:cs="Times New Roman"/>
          <w:b/>
          <w:color w:val="000000"/>
          <w:sz w:val="24"/>
          <w:szCs w:val="24"/>
          <w:lang w:val="fr-FR"/>
        </w:rPr>
      </w:pPr>
      <w:r w:rsidRPr="00330A7E">
        <w:rPr>
          <w:rFonts w:ascii="Times New Roman" w:eastAsia="Calibri" w:hAnsi="Times New Roman" w:cs="Times New Roman"/>
          <w:color w:val="000000"/>
          <w:sz w:val="24"/>
          <w:szCs w:val="24"/>
          <w:lang w:val="fr-FR"/>
        </w:rPr>
        <w:tab/>
        <w:t>Hàm số đã cho đồng biến trên khoảng nào dưới đây</w:t>
      </w:r>
    </w:p>
    <w:p w14:paraId="655B23E3" w14:textId="77777777" w:rsidR="00ED397D" w:rsidRPr="00330A7E" w:rsidRDefault="00ED397D" w:rsidP="00330A7E">
      <w:pPr>
        <w:tabs>
          <w:tab w:val="left" w:pos="3402"/>
          <w:tab w:val="left" w:pos="5669"/>
          <w:tab w:val="left" w:pos="7937"/>
        </w:tabs>
        <w:spacing w:after="0" w:line="240" w:lineRule="auto"/>
        <w:ind w:left="992" w:hanging="992"/>
        <w:mirrorIndents/>
        <w:rPr>
          <w:rFonts w:ascii="Times New Roman" w:eastAsia="Calibri" w:hAnsi="Times New Roman" w:cs="Times New Roman"/>
          <w:color w:val="000000"/>
          <w:sz w:val="24"/>
          <w:szCs w:val="24"/>
        </w:rPr>
      </w:pPr>
      <w:r w:rsidRPr="00330A7E">
        <w:rPr>
          <w:rFonts w:ascii="Times New Roman" w:eastAsia="Calibri" w:hAnsi="Times New Roman" w:cs="Times New Roman"/>
          <w:b/>
          <w:color w:val="000000"/>
          <w:sz w:val="24"/>
          <w:szCs w:val="24"/>
          <w:lang w:val="fr-FR"/>
        </w:rPr>
        <w:tab/>
      </w:r>
      <w:r w:rsidRPr="00330A7E">
        <w:rPr>
          <w:rFonts w:ascii="Times New Roman" w:eastAsia="Calibri" w:hAnsi="Times New Roman" w:cs="Times New Roman"/>
          <w:b/>
          <w:sz w:val="24"/>
          <w:szCs w:val="24"/>
        </w:rPr>
        <w:t xml:space="preserve">A. </w:t>
      </w:r>
      <w:r w:rsidRPr="00330A7E">
        <w:rPr>
          <w:rFonts w:ascii="Times New Roman" w:eastAsia="Times New Roman" w:hAnsi="Times New Roman" w:cs="Times New Roman"/>
          <w:position w:val="-14"/>
          <w:sz w:val="24"/>
          <w:szCs w:val="24"/>
        </w:rPr>
        <w:object w:dxaOrig="900" w:dyaOrig="405" w14:anchorId="7C93C17D">
          <v:shape id="_x0000_i3504" type="#_x0000_t75" style="width:45pt;height:20.25pt" o:ole="">
            <v:imagedata r:id="rId4425" o:title=""/>
          </v:shape>
          <o:OLEObject Type="Embed" ProgID="Equation.DSMT4" ShapeID="_x0000_i3504" DrawAspect="Content" ObjectID="_1796842568" r:id="rId4426"/>
        </w:object>
      </w:r>
      <w:r w:rsidRPr="00330A7E">
        <w:rPr>
          <w:rFonts w:ascii="Times New Roman" w:eastAsia="Calibri" w:hAnsi="Times New Roman" w:cs="Times New Roman"/>
          <w:sz w:val="24"/>
          <w:szCs w:val="24"/>
        </w:rPr>
        <w:t>.</w:t>
      </w:r>
      <w:r w:rsidRPr="00330A7E">
        <w:rPr>
          <w:rFonts w:ascii="Times New Roman" w:eastAsia="Calibri" w:hAnsi="Times New Roman" w:cs="Times New Roman"/>
          <w:b/>
          <w:sz w:val="24"/>
          <w:szCs w:val="24"/>
        </w:rPr>
        <w:tab/>
        <w:t xml:space="preserve">B. </w:t>
      </w:r>
      <w:r w:rsidRPr="00330A7E">
        <w:rPr>
          <w:rFonts w:ascii="Times New Roman" w:eastAsia="Times New Roman" w:hAnsi="Times New Roman" w:cs="Times New Roman"/>
          <w:position w:val="-14"/>
          <w:sz w:val="24"/>
          <w:szCs w:val="24"/>
        </w:rPr>
        <w:object w:dxaOrig="720" w:dyaOrig="405" w14:anchorId="4B72CD73">
          <v:shape id="_x0000_i3505" type="#_x0000_t75" style="width:36pt;height:20.25pt" o:ole="">
            <v:imagedata r:id="rId4427" o:title=""/>
          </v:shape>
          <o:OLEObject Type="Embed" ProgID="Equation.DSMT4" ShapeID="_x0000_i3505" DrawAspect="Content" ObjectID="_1796842569" r:id="rId4428"/>
        </w:object>
      </w:r>
      <w:r w:rsidRPr="00330A7E">
        <w:rPr>
          <w:rFonts w:ascii="Times New Roman" w:eastAsia="Calibri" w:hAnsi="Times New Roman" w:cs="Times New Roman"/>
          <w:sz w:val="24"/>
          <w:szCs w:val="24"/>
        </w:rPr>
        <w:t>.</w:t>
      </w:r>
      <w:r w:rsidRPr="00330A7E">
        <w:rPr>
          <w:rFonts w:ascii="Times New Roman" w:eastAsia="Calibri" w:hAnsi="Times New Roman" w:cs="Times New Roman"/>
          <w:b/>
          <w:sz w:val="24"/>
          <w:szCs w:val="24"/>
        </w:rPr>
        <w:tab/>
        <w:t xml:space="preserve">C. </w:t>
      </w:r>
      <w:r w:rsidRPr="00330A7E">
        <w:rPr>
          <w:rFonts w:ascii="Times New Roman" w:eastAsia="Times New Roman" w:hAnsi="Times New Roman" w:cs="Times New Roman"/>
          <w:position w:val="-14"/>
          <w:sz w:val="24"/>
          <w:szCs w:val="24"/>
        </w:rPr>
        <w:object w:dxaOrig="675" w:dyaOrig="405" w14:anchorId="0E408421">
          <v:shape id="_x0000_i3506" type="#_x0000_t75" style="width:33.75pt;height:20.25pt" o:ole="">
            <v:imagedata r:id="rId4429" o:title=""/>
          </v:shape>
          <o:OLEObject Type="Embed" ProgID="Equation.DSMT4" ShapeID="_x0000_i3506" DrawAspect="Content" ObjectID="_1796842570" r:id="rId4430"/>
        </w:object>
      </w:r>
      <w:r w:rsidRPr="00330A7E">
        <w:rPr>
          <w:rFonts w:ascii="Times New Roman" w:eastAsia="Calibri" w:hAnsi="Times New Roman" w:cs="Times New Roman"/>
          <w:sz w:val="24"/>
          <w:szCs w:val="24"/>
        </w:rPr>
        <w:t>.</w:t>
      </w:r>
      <w:r w:rsidRPr="00330A7E">
        <w:rPr>
          <w:rFonts w:ascii="Times New Roman" w:eastAsia="Calibri" w:hAnsi="Times New Roman" w:cs="Times New Roman"/>
          <w:b/>
          <w:sz w:val="24"/>
          <w:szCs w:val="24"/>
        </w:rPr>
        <w:tab/>
        <w:t xml:space="preserve">D. </w:t>
      </w:r>
      <w:r w:rsidRPr="00330A7E">
        <w:rPr>
          <w:rFonts w:ascii="Times New Roman" w:eastAsia="Times New Roman" w:hAnsi="Times New Roman" w:cs="Times New Roman"/>
          <w:position w:val="-14"/>
          <w:sz w:val="24"/>
          <w:szCs w:val="24"/>
        </w:rPr>
        <w:object w:dxaOrig="900" w:dyaOrig="405" w14:anchorId="5C19A72D">
          <v:shape id="_x0000_i3507" type="#_x0000_t75" style="width:45pt;height:20.25pt" o:ole="">
            <v:imagedata r:id="rId4431" o:title=""/>
          </v:shape>
          <o:OLEObject Type="Embed" ProgID="Equation.DSMT4" ShapeID="_x0000_i3507" DrawAspect="Content" ObjectID="_1796842571" r:id="rId4432"/>
        </w:object>
      </w:r>
      <w:r w:rsidRPr="00330A7E">
        <w:rPr>
          <w:rFonts w:ascii="Times New Roman" w:eastAsia="Calibri" w:hAnsi="Times New Roman" w:cs="Times New Roman"/>
          <w:sz w:val="24"/>
          <w:szCs w:val="24"/>
        </w:rPr>
        <w:t>.</w:t>
      </w:r>
    </w:p>
    <w:p w14:paraId="747CA676" w14:textId="77777777" w:rsidR="00ED397D" w:rsidRPr="00330A7E" w:rsidRDefault="00ED397D" w:rsidP="00330A7E">
      <w:pPr>
        <w:tabs>
          <w:tab w:val="left" w:pos="1170"/>
        </w:tabs>
        <w:spacing w:after="0" w:line="360" w:lineRule="auto"/>
        <w:ind w:left="992" w:hanging="992"/>
        <w:mirrorIndents/>
        <w:rPr>
          <w:rFonts w:ascii="Times New Roman" w:hAnsi="Times New Roman" w:cs="Times New Roman"/>
          <w:sz w:val="24"/>
          <w:szCs w:val="24"/>
        </w:rPr>
      </w:pPr>
      <w:r w:rsidRPr="00330A7E">
        <w:rPr>
          <w:rFonts w:ascii="Times New Roman" w:hAnsi="Times New Roman" w:cs="Times New Roman"/>
          <w:b/>
          <w:color w:val="0070C0"/>
          <w:sz w:val="24"/>
          <w:szCs w:val="24"/>
        </w:rPr>
        <w:t xml:space="preserve">Câu 2. </w:t>
      </w:r>
      <w:r w:rsidRPr="00330A7E">
        <w:rPr>
          <w:rFonts w:ascii="Times New Roman" w:hAnsi="Times New Roman" w:cs="Times New Roman"/>
          <w:sz w:val="24"/>
          <w:szCs w:val="24"/>
        </w:rPr>
        <w:t xml:space="preserve">Cho hàm số </w:t>
      </w:r>
      <w:r w:rsidRPr="00330A7E">
        <w:rPr>
          <w:rFonts w:ascii="Times New Roman" w:hAnsi="Times New Roman" w:cs="Times New Roman"/>
          <w:position w:val="-14"/>
          <w:sz w:val="24"/>
          <w:szCs w:val="24"/>
        </w:rPr>
        <w:object w:dxaOrig="585" w:dyaOrig="405" w14:anchorId="5F2F443C">
          <v:shape id="_x0000_i3508" type="#_x0000_t75" style="width:29.25pt;height:20.25pt" o:ole="">
            <v:imagedata r:id="rId4433" o:title=""/>
          </v:shape>
          <o:OLEObject Type="Embed" ProgID="Equation.DSMT4" ShapeID="_x0000_i3508" DrawAspect="Content" ObjectID="_1796842572" r:id="rId4434"/>
        </w:object>
      </w:r>
      <w:r w:rsidRPr="00330A7E">
        <w:rPr>
          <w:rFonts w:ascii="Times New Roman" w:hAnsi="Times New Roman" w:cs="Times New Roman"/>
          <w:sz w:val="24"/>
          <w:szCs w:val="24"/>
        </w:rPr>
        <w:t xml:space="preserve"> xác định và liên tục trên </w:t>
      </w:r>
      <w:r w:rsidRPr="00330A7E">
        <w:rPr>
          <w:rFonts w:ascii="Times New Roman" w:hAnsi="Times New Roman" w:cs="Times New Roman"/>
          <w:position w:val="-14"/>
          <w:sz w:val="24"/>
          <w:szCs w:val="24"/>
        </w:rPr>
        <w:object w:dxaOrig="780" w:dyaOrig="405" w14:anchorId="3359984D">
          <v:shape id="_x0000_i3509" type="#_x0000_t75" style="width:39pt;height:20.25pt" o:ole="">
            <v:imagedata r:id="rId4435" o:title=""/>
          </v:shape>
          <o:OLEObject Type="Embed" ProgID="Equation.DSMT4" ShapeID="_x0000_i3509" DrawAspect="Content" ObjectID="_1796842573" r:id="rId4436"/>
        </w:object>
      </w:r>
      <w:r w:rsidRPr="00330A7E">
        <w:rPr>
          <w:rFonts w:ascii="Times New Roman" w:hAnsi="Times New Roman" w:cs="Times New Roman"/>
          <w:sz w:val="24"/>
          <w:szCs w:val="24"/>
        </w:rPr>
        <w:t xml:space="preserve"> có bảng biến thiên như sau:</w:t>
      </w:r>
    </w:p>
    <w:p w14:paraId="6D0AE564" w14:textId="77777777" w:rsidR="00ED397D" w:rsidRPr="00330A7E" w:rsidRDefault="00ED397D" w:rsidP="00330A7E">
      <w:pPr>
        <w:spacing w:after="0" w:line="360" w:lineRule="auto"/>
        <w:ind w:left="992" w:hanging="992"/>
        <w:mirrorIndents/>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7F587645" wp14:editId="7FBE42D4">
            <wp:extent cx="3597215" cy="1182418"/>
            <wp:effectExtent l="0" t="0" r="3810" b="0"/>
            <wp:docPr id="2124572809" name="Picture 212457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37">
                      <a:extLst>
                        <a:ext uri="{28A0092B-C50C-407E-A947-70E740481C1C}">
                          <a14:useLocalDpi xmlns:a14="http://schemas.microsoft.com/office/drawing/2010/main" val="0"/>
                        </a:ext>
                      </a:extLst>
                    </a:blip>
                    <a:srcRect/>
                    <a:stretch>
                      <a:fillRect/>
                    </a:stretch>
                  </pic:blipFill>
                  <pic:spPr bwMode="auto">
                    <a:xfrm>
                      <a:off x="0" y="0"/>
                      <a:ext cx="3601165" cy="1183716"/>
                    </a:xfrm>
                    <a:prstGeom prst="rect">
                      <a:avLst/>
                    </a:prstGeom>
                    <a:noFill/>
                    <a:ln>
                      <a:noFill/>
                    </a:ln>
                  </pic:spPr>
                </pic:pic>
              </a:graphicData>
            </a:graphic>
          </wp:inline>
        </w:drawing>
      </w:r>
    </w:p>
    <w:p w14:paraId="560F1627" w14:textId="77777777" w:rsidR="00ED397D" w:rsidRPr="00330A7E" w:rsidRDefault="00ED397D" w:rsidP="00330A7E">
      <w:pPr>
        <w:spacing w:after="0" w:line="360" w:lineRule="auto"/>
        <w:ind w:left="992" w:hanging="992"/>
        <w:mirrorIndents/>
        <w:rPr>
          <w:rFonts w:ascii="Times New Roman" w:hAnsi="Times New Roman" w:cs="Times New Roman"/>
          <w:b/>
          <w:color w:val="0000FF"/>
          <w:sz w:val="24"/>
          <w:szCs w:val="24"/>
        </w:rPr>
      </w:pPr>
      <w:r w:rsidRPr="00330A7E">
        <w:rPr>
          <w:rFonts w:ascii="Times New Roman" w:hAnsi="Times New Roman" w:cs="Times New Roman"/>
          <w:sz w:val="24"/>
          <w:szCs w:val="24"/>
        </w:rPr>
        <w:tab/>
        <w:t>Khẳng định nào sau đây là đúng?</w:t>
      </w:r>
    </w:p>
    <w:p w14:paraId="1BD1B481" w14:textId="77777777" w:rsidR="00ED397D" w:rsidRPr="00330A7E" w:rsidRDefault="00ED397D" w:rsidP="00330A7E">
      <w:pPr>
        <w:tabs>
          <w:tab w:val="left" w:pos="3402"/>
          <w:tab w:val="left" w:pos="5669"/>
          <w:tab w:val="left" w:pos="7937"/>
        </w:tabs>
        <w:spacing w:after="0" w:line="360" w:lineRule="auto"/>
        <w:ind w:left="992" w:hanging="992"/>
        <w:mirrorIndents/>
        <w:rPr>
          <w:rFonts w:ascii="Times New Roman" w:hAnsi="Times New Roman" w:cs="Times New Roman"/>
          <w:sz w:val="24"/>
          <w:szCs w:val="24"/>
        </w:rPr>
      </w:pPr>
      <w:r w:rsidRPr="00330A7E">
        <w:rPr>
          <w:rFonts w:ascii="Times New Roman" w:hAnsi="Times New Roman" w:cs="Times New Roman"/>
          <w:b/>
          <w:color w:val="0000FF"/>
          <w:sz w:val="24"/>
          <w:szCs w:val="24"/>
        </w:rPr>
        <w:tab/>
      </w:r>
      <w:r w:rsidRPr="00330A7E">
        <w:rPr>
          <w:rFonts w:ascii="Times New Roman" w:hAnsi="Times New Roman" w:cs="Times New Roman"/>
          <w:b/>
          <w:sz w:val="24"/>
          <w:szCs w:val="24"/>
        </w:rPr>
        <w:t>A.</w:t>
      </w:r>
      <w:r w:rsidRPr="00330A7E">
        <w:rPr>
          <w:rFonts w:ascii="Times New Roman" w:hAnsi="Times New Roman" w:cs="Times New Roman"/>
          <w:b/>
          <w:color w:val="0000FF"/>
          <w:sz w:val="24"/>
          <w:szCs w:val="24"/>
        </w:rPr>
        <w:t xml:space="preserve"> </w:t>
      </w:r>
      <w:r w:rsidRPr="00330A7E">
        <w:rPr>
          <w:rFonts w:ascii="Times New Roman" w:hAnsi="Times New Roman" w:cs="Times New Roman"/>
          <w:sz w:val="24"/>
          <w:szCs w:val="24"/>
        </w:rPr>
        <w:t xml:space="preserve">Đồ thị hàm số có hai TCN </w:t>
      </w:r>
      <w:r w:rsidRPr="00330A7E">
        <w:rPr>
          <w:rFonts w:ascii="Times New Roman" w:hAnsi="Times New Roman" w:cs="Times New Roman"/>
          <w:position w:val="-10"/>
          <w:sz w:val="24"/>
          <w:szCs w:val="24"/>
        </w:rPr>
        <w:object w:dxaOrig="585" w:dyaOrig="315" w14:anchorId="0F348809">
          <v:shape id="_x0000_i3510" type="#_x0000_t75" style="width:29.25pt;height:15.75pt" o:ole="">
            <v:imagedata r:id="rId4438" o:title=""/>
          </v:shape>
          <o:OLEObject Type="Embed" ProgID="Equation.DSMT4" ShapeID="_x0000_i3510" DrawAspect="Content" ObjectID="_1796842574" r:id="rId4439"/>
        </w:objec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555" w:dyaOrig="315" w14:anchorId="6D536E60">
          <v:shape id="_x0000_i3511" type="#_x0000_t75" style="width:27.75pt;height:15.75pt" o:ole="">
            <v:imagedata r:id="rId4440" o:title=""/>
          </v:shape>
          <o:OLEObject Type="Embed" ProgID="Equation.DSMT4" ShapeID="_x0000_i3511" DrawAspect="Content" ObjectID="_1796842575" r:id="rId4441"/>
        </w:object>
      </w:r>
      <w:r w:rsidRPr="00330A7E">
        <w:rPr>
          <w:rFonts w:ascii="Times New Roman" w:hAnsi="Times New Roman" w:cs="Times New Roman"/>
          <w:sz w:val="24"/>
          <w:szCs w:val="24"/>
        </w:rPr>
        <w:t xml:space="preserve"> và có một TCĐ </w:t>
      </w:r>
      <w:r w:rsidRPr="00330A7E">
        <w:rPr>
          <w:rFonts w:ascii="Times New Roman" w:hAnsi="Times New Roman" w:cs="Times New Roman"/>
          <w:position w:val="-6"/>
          <w:sz w:val="24"/>
          <w:szCs w:val="24"/>
        </w:rPr>
        <w:object w:dxaOrig="675" w:dyaOrig="285" w14:anchorId="34BE400D">
          <v:shape id="_x0000_i3512" type="#_x0000_t75" style="width:33.75pt;height:14.25pt" o:ole="">
            <v:imagedata r:id="rId4442" o:title=""/>
          </v:shape>
          <o:OLEObject Type="Embed" ProgID="Equation.DSMT4" ShapeID="_x0000_i3512" DrawAspect="Content" ObjectID="_1796842576" r:id="rId4443"/>
        </w:object>
      </w:r>
      <w:r w:rsidRPr="00330A7E">
        <w:rPr>
          <w:rFonts w:ascii="Times New Roman" w:hAnsi="Times New Roman" w:cs="Times New Roman"/>
          <w:sz w:val="24"/>
          <w:szCs w:val="24"/>
        </w:rPr>
        <w:t>.</w:t>
      </w:r>
    </w:p>
    <w:p w14:paraId="570686A3" w14:textId="77777777" w:rsidR="00ED397D" w:rsidRPr="00330A7E" w:rsidRDefault="00ED397D" w:rsidP="00330A7E">
      <w:pPr>
        <w:tabs>
          <w:tab w:val="left" w:pos="3402"/>
          <w:tab w:val="left" w:pos="5669"/>
          <w:tab w:val="left" w:pos="7937"/>
        </w:tabs>
        <w:spacing w:after="0" w:line="360" w:lineRule="auto"/>
        <w:ind w:left="992" w:hanging="992"/>
        <w:mirrorIndents/>
        <w:rPr>
          <w:rFonts w:ascii="Times New Roman" w:hAnsi="Times New Roman" w:cs="Times New Roman"/>
          <w:sz w:val="24"/>
          <w:szCs w:val="24"/>
        </w:rPr>
      </w:pPr>
      <w:r w:rsidRPr="00330A7E">
        <w:rPr>
          <w:rFonts w:ascii="Times New Roman" w:hAnsi="Times New Roman" w:cs="Times New Roman"/>
          <w:sz w:val="24"/>
          <w:szCs w:val="24"/>
        </w:rPr>
        <w:tab/>
      </w:r>
      <w:r w:rsidRPr="00330A7E">
        <w:rPr>
          <w:rFonts w:ascii="Times New Roman" w:hAnsi="Times New Roman" w:cs="Times New Roman"/>
          <w:b/>
          <w:sz w:val="24"/>
          <w:szCs w:val="24"/>
        </w:rPr>
        <w:t>B.</w:t>
      </w:r>
      <w:r w:rsidRPr="00330A7E">
        <w:rPr>
          <w:rFonts w:ascii="Times New Roman" w:hAnsi="Times New Roman" w:cs="Times New Roman"/>
          <w:b/>
          <w:color w:val="0000FF"/>
          <w:sz w:val="24"/>
          <w:szCs w:val="24"/>
        </w:rPr>
        <w:t xml:space="preserve"> </w:t>
      </w:r>
      <w:r w:rsidRPr="00330A7E">
        <w:rPr>
          <w:rFonts w:ascii="Times New Roman" w:hAnsi="Times New Roman" w:cs="Times New Roman"/>
          <w:sz w:val="24"/>
          <w:szCs w:val="24"/>
        </w:rPr>
        <w:t>Đồ thị hàm số có bốn đường tiệm cận.</w:t>
      </w:r>
    </w:p>
    <w:p w14:paraId="306809E3" w14:textId="77777777" w:rsidR="00ED397D" w:rsidRPr="00330A7E" w:rsidRDefault="00ED397D" w:rsidP="00330A7E">
      <w:pPr>
        <w:tabs>
          <w:tab w:val="left" w:pos="3402"/>
          <w:tab w:val="left" w:pos="5669"/>
          <w:tab w:val="left" w:pos="7937"/>
        </w:tabs>
        <w:spacing w:after="0" w:line="360" w:lineRule="auto"/>
        <w:ind w:left="992" w:hanging="992"/>
        <w:mirrorIndents/>
        <w:rPr>
          <w:rFonts w:ascii="Times New Roman" w:hAnsi="Times New Roman" w:cs="Times New Roman"/>
          <w:sz w:val="24"/>
          <w:szCs w:val="24"/>
        </w:rPr>
      </w:pPr>
      <w:r w:rsidRPr="00330A7E">
        <w:rPr>
          <w:rFonts w:ascii="Times New Roman" w:hAnsi="Times New Roman" w:cs="Times New Roman"/>
          <w:sz w:val="24"/>
          <w:szCs w:val="24"/>
        </w:rPr>
        <w:tab/>
      </w:r>
      <w:r w:rsidRPr="00330A7E">
        <w:rPr>
          <w:rFonts w:ascii="Times New Roman" w:hAnsi="Times New Roman" w:cs="Times New Roman"/>
          <w:b/>
          <w:sz w:val="24"/>
          <w:szCs w:val="24"/>
        </w:rPr>
        <w:t>C.</w:t>
      </w:r>
      <w:r w:rsidRPr="00330A7E">
        <w:rPr>
          <w:rFonts w:ascii="Times New Roman" w:hAnsi="Times New Roman" w:cs="Times New Roman"/>
          <w:b/>
          <w:color w:val="0000FF"/>
          <w:sz w:val="24"/>
          <w:szCs w:val="24"/>
        </w:rPr>
        <w:t xml:space="preserve"> </w:t>
      </w:r>
      <w:r w:rsidRPr="00330A7E">
        <w:rPr>
          <w:rFonts w:ascii="Times New Roman" w:hAnsi="Times New Roman" w:cs="Times New Roman"/>
          <w:sz w:val="24"/>
          <w:szCs w:val="24"/>
        </w:rPr>
        <w:t>Đồ thị hàm số có hai đường tiệm cận.</w:t>
      </w:r>
    </w:p>
    <w:p w14:paraId="225007CF" w14:textId="77777777" w:rsidR="00ED397D" w:rsidRPr="00330A7E" w:rsidRDefault="00ED397D" w:rsidP="00330A7E">
      <w:pPr>
        <w:tabs>
          <w:tab w:val="left" w:pos="3402"/>
          <w:tab w:val="left" w:pos="5669"/>
          <w:tab w:val="left" w:pos="7937"/>
        </w:tabs>
        <w:spacing w:after="0" w:line="360" w:lineRule="auto"/>
        <w:ind w:left="992" w:hanging="992"/>
        <w:mirrorIndents/>
        <w:rPr>
          <w:rFonts w:ascii="Times New Roman" w:hAnsi="Times New Roman" w:cs="Times New Roman"/>
          <w:sz w:val="24"/>
          <w:szCs w:val="24"/>
        </w:rPr>
      </w:pPr>
      <w:r w:rsidRPr="00330A7E">
        <w:rPr>
          <w:rFonts w:ascii="Times New Roman" w:hAnsi="Times New Roman" w:cs="Times New Roman"/>
          <w:sz w:val="24"/>
          <w:szCs w:val="24"/>
        </w:rPr>
        <w:tab/>
      </w:r>
      <w:r w:rsidRPr="00330A7E">
        <w:rPr>
          <w:rFonts w:ascii="Times New Roman" w:hAnsi="Times New Roman" w:cs="Times New Roman"/>
          <w:b/>
          <w:sz w:val="24"/>
          <w:szCs w:val="24"/>
        </w:rPr>
        <w:t>D.</w:t>
      </w:r>
      <w:r w:rsidRPr="00330A7E">
        <w:rPr>
          <w:rFonts w:ascii="Times New Roman" w:hAnsi="Times New Roman" w:cs="Times New Roman"/>
          <w:b/>
          <w:color w:val="0000FF"/>
          <w:sz w:val="24"/>
          <w:szCs w:val="24"/>
        </w:rPr>
        <w:t xml:space="preserve"> </w:t>
      </w:r>
      <w:r w:rsidRPr="00330A7E">
        <w:rPr>
          <w:rFonts w:ascii="Times New Roman" w:hAnsi="Times New Roman" w:cs="Times New Roman"/>
          <w:sz w:val="24"/>
          <w:szCs w:val="24"/>
        </w:rPr>
        <w:t>Đồ thị hàm số có một đường tiệm cận.</w:t>
      </w:r>
    </w:p>
    <w:p w14:paraId="73484878" w14:textId="77777777" w:rsidR="00ED397D" w:rsidRPr="00330A7E" w:rsidRDefault="00ED397D" w:rsidP="00330A7E">
      <w:pPr>
        <w:spacing w:after="0"/>
        <w:mirrorIndents/>
        <w:jc w:val="both"/>
        <w:rPr>
          <w:rFonts w:ascii="Times New Roman" w:hAnsi="Times New Roman" w:cs="Times New Roman"/>
          <w:sz w:val="24"/>
          <w:szCs w:val="24"/>
        </w:rPr>
      </w:pPr>
      <w:r w:rsidRPr="00330A7E">
        <w:rPr>
          <w:rFonts w:ascii="Times New Roman" w:hAnsi="Times New Roman" w:cs="Times New Roman"/>
          <w:b/>
          <w:color w:val="0070C0"/>
          <w:sz w:val="24"/>
          <w:szCs w:val="24"/>
        </w:rPr>
        <w:t>Câu 3</w:t>
      </w:r>
      <w:r w:rsidRPr="00330A7E">
        <w:rPr>
          <w:rFonts w:ascii="Times New Roman" w:hAnsi="Times New Roman" w:cs="Times New Roman"/>
          <w:color w:val="0070C0"/>
          <w:sz w:val="24"/>
          <w:szCs w:val="24"/>
        </w:rPr>
        <w:t xml:space="preserve">. </w:t>
      </w:r>
      <w:r w:rsidRPr="00330A7E">
        <w:rPr>
          <w:rFonts w:ascii="Times New Roman" w:hAnsi="Times New Roman" w:cs="Times New Roman"/>
          <w:sz w:val="24"/>
          <w:szCs w:val="24"/>
        </w:rPr>
        <w:t>Phát biểu nào sau đây là đúng?</w:t>
      </w:r>
    </w:p>
    <w:p w14:paraId="37110D3E" w14:textId="77777777" w:rsidR="00ED397D" w:rsidRPr="00330A7E" w:rsidRDefault="00ED397D" w:rsidP="00330A7E">
      <w:pPr>
        <w:tabs>
          <w:tab w:val="left" w:pos="283"/>
          <w:tab w:val="left" w:pos="5386"/>
        </w:tabs>
        <w:spacing w:after="0"/>
        <w:mirrorIndents/>
        <w:jc w:val="both"/>
        <w:rPr>
          <w:rFonts w:ascii="Times New Roman" w:hAnsi="Times New Roman" w:cs="Times New Roman"/>
          <w:sz w:val="24"/>
          <w:szCs w:val="24"/>
        </w:rPr>
      </w:pPr>
      <w:r w:rsidRPr="00330A7E">
        <w:rPr>
          <w:rFonts w:ascii="Times New Roman" w:hAnsi="Times New Roman" w:cs="Times New Roman"/>
          <w:b/>
          <w:sz w:val="24"/>
          <w:szCs w:val="24"/>
        </w:rPr>
        <w:tab/>
        <w:t>A.</w:t>
      </w:r>
      <w:r w:rsidRPr="00330A7E">
        <w:rPr>
          <w:rFonts w:ascii="Times New Roman" w:hAnsi="Times New Roman" w:cs="Times New Roman"/>
          <w:sz w:val="24"/>
          <w:szCs w:val="24"/>
        </w:rPr>
        <w:t xml:space="preserve"> </w:t>
      </w:r>
      <w:r w:rsidRPr="00330A7E">
        <w:rPr>
          <w:rFonts w:ascii="Times New Roman" w:hAnsi="Times New Roman" w:cs="Times New Roman"/>
          <w:position w:val="-16"/>
          <w:sz w:val="24"/>
          <w:szCs w:val="24"/>
        </w:rPr>
        <w:object w:dxaOrig="3760" w:dyaOrig="440" w14:anchorId="01AC1136">
          <v:shape id="_x0000_i3513" type="#_x0000_t75" style="width:188.25pt;height:22.5pt" o:ole="">
            <v:imagedata r:id="rId4444" o:title=""/>
          </v:shape>
          <o:OLEObject Type="Embed" ProgID="Equation.DSMT4" ShapeID="_x0000_i3513" DrawAspect="Content" ObjectID="_1796842577" r:id="rId4445"/>
        </w:object>
      </w:r>
      <w:r w:rsidRPr="00330A7E">
        <w:rPr>
          <w:rFonts w:ascii="Times New Roman" w:hAnsi="Times New Roman" w:cs="Times New Roman"/>
          <w:b/>
          <w:sz w:val="24"/>
          <w:szCs w:val="24"/>
        </w:rPr>
        <w:tab/>
        <w:t>B.</w:t>
      </w:r>
      <w:r w:rsidRPr="00330A7E">
        <w:rPr>
          <w:rFonts w:ascii="Times New Roman" w:hAnsi="Times New Roman" w:cs="Times New Roman"/>
          <w:sz w:val="24"/>
          <w:szCs w:val="24"/>
        </w:rPr>
        <w:t xml:space="preserve"> </w:t>
      </w:r>
      <w:r w:rsidRPr="00330A7E">
        <w:rPr>
          <w:rFonts w:ascii="Times New Roman" w:hAnsi="Times New Roman" w:cs="Times New Roman"/>
          <w:position w:val="-16"/>
          <w:sz w:val="24"/>
          <w:szCs w:val="24"/>
        </w:rPr>
        <w:object w:dxaOrig="3760" w:dyaOrig="440" w14:anchorId="411CF9F7">
          <v:shape id="_x0000_i3514" type="#_x0000_t75" style="width:188.25pt;height:22.5pt" o:ole="">
            <v:imagedata r:id="rId4446" o:title=""/>
          </v:shape>
          <o:OLEObject Type="Embed" ProgID="Equation.DSMT4" ShapeID="_x0000_i3514" DrawAspect="Content" ObjectID="_1796842578" r:id="rId4447"/>
        </w:object>
      </w:r>
    </w:p>
    <w:p w14:paraId="2435E1DC" w14:textId="77777777" w:rsidR="00ED397D" w:rsidRPr="00330A7E" w:rsidRDefault="00ED397D" w:rsidP="00330A7E">
      <w:pPr>
        <w:tabs>
          <w:tab w:val="left" w:pos="283"/>
          <w:tab w:val="left" w:pos="5386"/>
        </w:tabs>
        <w:spacing w:after="0"/>
        <w:mirrorIndents/>
        <w:jc w:val="both"/>
        <w:rPr>
          <w:rFonts w:ascii="Times New Roman" w:hAnsi="Times New Roman" w:cs="Times New Roman"/>
          <w:sz w:val="24"/>
          <w:szCs w:val="24"/>
        </w:rPr>
      </w:pPr>
      <w:r w:rsidRPr="00330A7E">
        <w:rPr>
          <w:rFonts w:ascii="Times New Roman" w:hAnsi="Times New Roman" w:cs="Times New Roman"/>
          <w:b/>
          <w:sz w:val="24"/>
          <w:szCs w:val="24"/>
        </w:rPr>
        <w:tab/>
        <w:t>C.</w:t>
      </w:r>
      <w:r w:rsidRPr="00330A7E">
        <w:rPr>
          <w:rFonts w:ascii="Times New Roman" w:hAnsi="Times New Roman" w:cs="Times New Roman"/>
          <w:sz w:val="24"/>
          <w:szCs w:val="24"/>
        </w:rPr>
        <w:t xml:space="preserve"> </w:t>
      </w:r>
      <w:r w:rsidRPr="00330A7E">
        <w:rPr>
          <w:rFonts w:ascii="Times New Roman" w:hAnsi="Times New Roman" w:cs="Times New Roman"/>
          <w:position w:val="-16"/>
          <w:sz w:val="24"/>
          <w:szCs w:val="24"/>
        </w:rPr>
        <w:object w:dxaOrig="3900" w:dyaOrig="440" w14:anchorId="0FAE5F2A">
          <v:shape id="_x0000_i3515" type="#_x0000_t75" style="width:195pt;height:22.5pt" o:ole="">
            <v:imagedata r:id="rId4448" o:title=""/>
          </v:shape>
          <o:OLEObject Type="Embed" ProgID="Equation.DSMT4" ShapeID="_x0000_i3515" DrawAspect="Content" ObjectID="_1796842579" r:id="rId4449"/>
        </w:object>
      </w:r>
      <w:r w:rsidRPr="00330A7E">
        <w:rPr>
          <w:rFonts w:ascii="Times New Roman" w:hAnsi="Times New Roman" w:cs="Times New Roman"/>
          <w:b/>
          <w:sz w:val="24"/>
          <w:szCs w:val="24"/>
        </w:rPr>
        <w:tab/>
        <w:t>D.</w:t>
      </w:r>
      <w:r w:rsidRPr="00330A7E">
        <w:rPr>
          <w:rFonts w:ascii="Times New Roman" w:hAnsi="Times New Roman" w:cs="Times New Roman"/>
          <w:sz w:val="24"/>
          <w:szCs w:val="24"/>
        </w:rPr>
        <w:t xml:space="preserve"> </w:t>
      </w:r>
      <w:r w:rsidRPr="00330A7E">
        <w:rPr>
          <w:rFonts w:ascii="Times New Roman" w:hAnsi="Times New Roman" w:cs="Times New Roman"/>
          <w:position w:val="-16"/>
          <w:sz w:val="24"/>
          <w:szCs w:val="24"/>
        </w:rPr>
        <w:object w:dxaOrig="3900" w:dyaOrig="440" w14:anchorId="2F857DFD">
          <v:shape id="_x0000_i3516" type="#_x0000_t75" style="width:195pt;height:22.5pt" o:ole="">
            <v:imagedata r:id="rId4450" o:title=""/>
          </v:shape>
          <o:OLEObject Type="Embed" ProgID="Equation.DSMT4" ShapeID="_x0000_i3516" DrawAspect="Content" ObjectID="_1796842580" r:id="rId4451"/>
        </w:object>
      </w:r>
    </w:p>
    <w:p w14:paraId="422682B3" w14:textId="77777777" w:rsidR="00ED397D" w:rsidRPr="00330A7E" w:rsidRDefault="00ED397D" w:rsidP="00330A7E">
      <w:pPr>
        <w:pStyle w:val="ListParagraph"/>
        <w:tabs>
          <w:tab w:val="left" w:pos="360"/>
          <w:tab w:val="left" w:pos="992"/>
          <w:tab w:val="left" w:pos="2880"/>
          <w:tab w:val="left" w:pos="5400"/>
          <w:tab w:val="left" w:pos="7920"/>
        </w:tabs>
        <w:spacing w:line="360" w:lineRule="auto"/>
        <w:ind w:left="0"/>
        <w:contextualSpacing w:val="0"/>
        <w:rPr>
          <w:rFonts w:ascii="Times New Roman" w:eastAsia="Arial" w:hAnsi="Times New Roman" w:cs="Times New Roman"/>
          <w:color w:val="000000"/>
          <w:sz w:val="24"/>
          <w:szCs w:val="24"/>
          <w:lang w:val="vi-VN"/>
        </w:rPr>
      </w:pPr>
      <w:r w:rsidRPr="00330A7E">
        <w:rPr>
          <w:rFonts w:ascii="Times New Roman" w:hAnsi="Times New Roman" w:cs="Times New Roman"/>
          <w:b/>
          <w:color w:val="0070C0"/>
          <w:sz w:val="24"/>
          <w:szCs w:val="24"/>
        </w:rPr>
        <w:lastRenderedPageBreak/>
        <w:t>Câu 4.</w:t>
      </w:r>
      <w:r w:rsidRPr="00330A7E">
        <w:rPr>
          <w:rFonts w:ascii="Times New Roman" w:hAnsi="Times New Roman" w:cs="Times New Roman"/>
          <w:color w:val="0070C0"/>
          <w:sz w:val="24"/>
          <w:szCs w:val="24"/>
        </w:rPr>
        <w:t xml:space="preserve"> </w:t>
      </w:r>
      <w:r w:rsidRPr="00330A7E">
        <w:rPr>
          <w:rFonts w:ascii="Times New Roman" w:hAnsi="Times New Roman" w:cs="Times New Roman"/>
          <w:sz w:val="24"/>
          <w:szCs w:val="24"/>
        </w:rPr>
        <w:t xml:space="preserve">Trong không gian </w:t>
      </w:r>
      <w:r w:rsidRPr="00330A7E">
        <w:rPr>
          <w:rFonts w:ascii="Times New Roman" w:hAnsi="Times New Roman" w:cs="Times New Roman"/>
          <w:position w:val="-10"/>
          <w:sz w:val="24"/>
          <w:szCs w:val="24"/>
        </w:rPr>
        <w:object w:dxaOrig="552" w:dyaOrig="312" w14:anchorId="2F3F2170">
          <v:shape id="_x0000_i3517" type="#_x0000_t75" style="width:27.75pt;height:15.75pt" o:ole="">
            <v:imagedata r:id="rId4452" o:title=""/>
          </v:shape>
          <o:OLEObject Type="Embed" ProgID="Equation.DSMT4" ShapeID="_x0000_i3517" DrawAspect="Content" ObjectID="_1796842581" r:id="rId4453"/>
        </w:object>
      </w:r>
      <w:r w:rsidRPr="00330A7E">
        <w:rPr>
          <w:rFonts w:ascii="Times New Roman" w:hAnsi="Times New Roman" w:cs="Times New Roman"/>
          <w:sz w:val="24"/>
          <w:szCs w:val="24"/>
        </w:rPr>
        <w:t xml:space="preserve">, cho mặt cầu </w:t>
      </w:r>
      <w:r w:rsidRPr="00330A7E">
        <w:rPr>
          <w:rFonts w:ascii="Times New Roman" w:hAnsi="Times New Roman" w:cs="Times New Roman"/>
          <w:position w:val="-14"/>
          <w:sz w:val="24"/>
          <w:szCs w:val="24"/>
        </w:rPr>
        <w:object w:dxaOrig="3480" w:dyaOrig="432" w14:anchorId="23F286F4">
          <v:shape id="_x0000_i3518" type="#_x0000_t75" style="width:174pt;height:21.75pt" o:ole="">
            <v:imagedata r:id="rId4454" o:title=""/>
          </v:shape>
          <o:OLEObject Type="Embed" ProgID="Equation.DSMT4" ShapeID="_x0000_i3518" DrawAspect="Content" ObjectID="_1796842582" r:id="rId4455"/>
        </w:object>
      </w:r>
      <w:r w:rsidRPr="00330A7E">
        <w:rPr>
          <w:rFonts w:ascii="Times New Roman" w:hAnsi="Times New Roman" w:cs="Times New Roman"/>
          <w:sz w:val="24"/>
          <w:szCs w:val="24"/>
        </w:rPr>
        <w:t xml:space="preserve">. Tâm của </w:t>
      </w:r>
      <w:r w:rsidRPr="00330A7E">
        <w:rPr>
          <w:rFonts w:ascii="Times New Roman" w:hAnsi="Times New Roman" w:cs="Times New Roman"/>
          <w:position w:val="-14"/>
          <w:sz w:val="24"/>
          <w:szCs w:val="24"/>
        </w:rPr>
        <w:object w:dxaOrig="408" w:dyaOrig="408" w14:anchorId="2A2FFA23">
          <v:shape id="_x0000_i3519" type="#_x0000_t75" style="width:20.25pt;height:20.25pt" o:ole="">
            <v:imagedata r:id="rId4456" o:title=""/>
          </v:shape>
          <o:OLEObject Type="Embed" ProgID="Equation.DSMT4" ShapeID="_x0000_i3519" DrawAspect="Content" ObjectID="_1796842583" r:id="rId4457"/>
        </w:object>
      </w:r>
      <w:r w:rsidRPr="00330A7E">
        <w:rPr>
          <w:rFonts w:ascii="Times New Roman" w:hAnsi="Times New Roman" w:cs="Times New Roman"/>
          <w:sz w:val="24"/>
          <w:szCs w:val="24"/>
        </w:rPr>
        <w:t xml:space="preserve"> có tọa độ là</w:t>
      </w:r>
    </w:p>
    <w:p w14:paraId="5A70D555" w14:textId="77777777" w:rsidR="00ED397D" w:rsidRPr="00330A7E" w:rsidRDefault="00ED397D" w:rsidP="00330A7E">
      <w:pPr>
        <w:tabs>
          <w:tab w:val="left" w:pos="360"/>
          <w:tab w:val="left" w:pos="2880"/>
          <w:tab w:val="left" w:pos="3402"/>
          <w:tab w:val="left" w:pos="5400"/>
          <w:tab w:val="left" w:pos="5669"/>
          <w:tab w:val="left" w:pos="7920"/>
        </w:tabs>
        <w:spacing w:line="360" w:lineRule="auto"/>
        <w:jc w:val="both"/>
        <w:rPr>
          <w:rFonts w:ascii="Times New Roman" w:eastAsia="Times New Roman" w:hAnsi="Times New Roman" w:cs="Times New Roman"/>
          <w:sz w:val="24"/>
          <w:szCs w:val="24"/>
        </w:rPr>
      </w:pPr>
      <w:r w:rsidRPr="00330A7E">
        <w:rPr>
          <w:rFonts w:ascii="Times New Roman" w:hAnsi="Times New Roman" w:cs="Times New Roman"/>
          <w:b/>
          <w:sz w:val="24"/>
          <w:szCs w:val="24"/>
        </w:rPr>
        <w:tab/>
        <w:t xml:space="preserve">A. </w:t>
      </w:r>
      <w:r w:rsidRPr="00330A7E">
        <w:rPr>
          <w:rFonts w:ascii="Times New Roman" w:eastAsia="Palatino Linotype" w:hAnsi="Times New Roman" w:cs="Times New Roman"/>
          <w:noProof/>
          <w:position w:val="-14"/>
          <w:sz w:val="24"/>
          <w:szCs w:val="24"/>
        </w:rPr>
        <w:object w:dxaOrig="1008" w:dyaOrig="408" w14:anchorId="0D9BCCBC">
          <v:shape id="_x0000_i3520" type="#_x0000_t75" style="width:50.25pt;height:20.25pt" o:ole="">
            <v:imagedata r:id="rId4458" o:title=""/>
          </v:shape>
          <o:OLEObject Type="Embed" ProgID="Equation.DSMT4" ShapeID="_x0000_i3520" DrawAspect="Content" ObjectID="_1796842584" r:id="rId445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eastAsia="Palatino Linotype" w:hAnsi="Times New Roman" w:cs="Times New Roman"/>
          <w:noProof/>
          <w:position w:val="-14"/>
          <w:sz w:val="24"/>
          <w:szCs w:val="24"/>
        </w:rPr>
        <w:object w:dxaOrig="1068" w:dyaOrig="408" w14:anchorId="2D0A0EBB">
          <v:shape id="_x0000_i3521" type="#_x0000_t75" style="width:53.25pt;height:20.25pt" o:ole="">
            <v:imagedata r:id="rId4460" o:title=""/>
          </v:shape>
          <o:OLEObject Type="Embed" ProgID="Equation.DSMT4" ShapeID="_x0000_i3521" DrawAspect="Content" ObjectID="_1796842585" r:id="rId4461"/>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eastAsia="Palatino Linotype" w:hAnsi="Times New Roman" w:cs="Times New Roman"/>
          <w:noProof/>
          <w:position w:val="-14"/>
          <w:sz w:val="24"/>
          <w:szCs w:val="24"/>
        </w:rPr>
        <w:object w:dxaOrig="912" w:dyaOrig="408" w14:anchorId="75E3EBE1">
          <v:shape id="_x0000_i3522" type="#_x0000_t75" style="width:45.75pt;height:20.25pt" o:ole="">
            <v:imagedata r:id="rId4462" o:title=""/>
          </v:shape>
          <o:OLEObject Type="Embed" ProgID="Equation.DSMT4" ShapeID="_x0000_i3522" DrawAspect="Content" ObjectID="_1796842586" r:id="rId4463"/>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eastAsia="Palatino Linotype" w:hAnsi="Times New Roman" w:cs="Times New Roman"/>
          <w:noProof/>
          <w:color w:val="FF0000"/>
          <w:position w:val="-14"/>
          <w:sz w:val="24"/>
          <w:szCs w:val="24"/>
        </w:rPr>
        <w:object w:dxaOrig="888" w:dyaOrig="408" w14:anchorId="43DD0FAC">
          <v:shape id="_x0000_i3523" type="#_x0000_t75" style="width:44.25pt;height:20.25pt" o:ole="">
            <v:imagedata r:id="rId4464" o:title=""/>
          </v:shape>
          <o:OLEObject Type="Embed" ProgID="Equation.DSMT4" ShapeID="_x0000_i3523" DrawAspect="Content" ObjectID="_1796842587" r:id="rId4465"/>
        </w:object>
      </w:r>
      <w:r w:rsidRPr="00330A7E">
        <w:rPr>
          <w:rFonts w:ascii="Times New Roman" w:hAnsi="Times New Roman" w:cs="Times New Roman"/>
          <w:color w:val="FF0000"/>
          <w:sz w:val="24"/>
          <w:szCs w:val="24"/>
        </w:rPr>
        <w:t>.</w:t>
      </w:r>
    </w:p>
    <w:p w14:paraId="35B50295" w14:textId="77777777" w:rsidR="00ED397D" w:rsidRPr="00330A7E" w:rsidRDefault="00ED397D" w:rsidP="00330A7E">
      <w:pPr>
        <w:pStyle w:val="msolistparagraph0"/>
        <w:tabs>
          <w:tab w:val="left" w:pos="360"/>
          <w:tab w:val="left" w:pos="992"/>
          <w:tab w:val="left" w:pos="2880"/>
          <w:tab w:val="left" w:pos="5400"/>
          <w:tab w:val="left" w:pos="7920"/>
        </w:tabs>
        <w:spacing w:line="360" w:lineRule="auto"/>
        <w:ind w:left="0"/>
        <w:jc w:val="both"/>
      </w:pPr>
      <w:r w:rsidRPr="00330A7E">
        <w:rPr>
          <w:b/>
          <w:color w:val="0070C0"/>
          <w:lang w:val="nl-NL"/>
        </w:rPr>
        <w:t>Câu 5.</w:t>
      </w:r>
      <w:r w:rsidRPr="00330A7E">
        <w:rPr>
          <w:color w:val="0070C0"/>
          <w:lang w:val="nl-NL"/>
        </w:rPr>
        <w:t xml:space="preserve"> </w:t>
      </w:r>
      <w:r w:rsidRPr="00330A7E">
        <w:rPr>
          <w:lang w:val="nl-NL"/>
        </w:rPr>
        <w:t xml:space="preserve">Trong không gian </w:t>
      </w:r>
      <w:r w:rsidRPr="00330A7E">
        <w:rPr>
          <w:position w:val="-10"/>
        </w:rPr>
        <w:object w:dxaOrig="560" w:dyaOrig="320" w14:anchorId="12AF19EC">
          <v:shape id="_x0000_i3524" type="#_x0000_t75" style="width:28.5pt;height:16.5pt" o:ole="">
            <v:imagedata r:id="rId4466" o:title=""/>
          </v:shape>
          <o:OLEObject Type="Embed" ProgID="Equation.DSMT4" ShapeID="_x0000_i3524" DrawAspect="Content" ObjectID="_1796842588" r:id="rId4467"/>
        </w:object>
      </w:r>
      <w:r w:rsidRPr="00330A7E">
        <w:rPr>
          <w:lang w:val="nl-NL"/>
        </w:rPr>
        <w:t xml:space="preserve">, điểm nào dưới đây nằm trên mặt phẳng </w:t>
      </w:r>
      <w:r w:rsidRPr="00330A7E">
        <w:rPr>
          <w:position w:val="-14"/>
        </w:rPr>
        <w:object w:dxaOrig="2180" w:dyaOrig="400" w14:anchorId="62821D71">
          <v:shape id="_x0000_i3525" type="#_x0000_t75" style="width:109.5pt;height:19.5pt" o:ole="">
            <v:imagedata r:id="rId4468" o:title=""/>
          </v:shape>
          <o:OLEObject Type="Embed" ProgID="Equation.DSMT4" ShapeID="_x0000_i3525" DrawAspect="Content" ObjectID="_1796842589" r:id="rId4469"/>
        </w:object>
      </w:r>
      <w:r w:rsidRPr="00330A7E">
        <w:rPr>
          <w:lang w:val="nl-NL"/>
        </w:rPr>
        <w:t>.</w:t>
      </w:r>
    </w:p>
    <w:p w14:paraId="7C30ECC3" w14:textId="77777777" w:rsidR="00ED397D" w:rsidRPr="00330A7E" w:rsidRDefault="00ED397D" w:rsidP="00330A7E">
      <w:pPr>
        <w:tabs>
          <w:tab w:val="left" w:pos="360"/>
          <w:tab w:val="left" w:pos="2880"/>
          <w:tab w:val="left" w:pos="3402"/>
          <w:tab w:val="left" w:pos="5400"/>
          <w:tab w:val="left" w:pos="5669"/>
          <w:tab w:val="left" w:pos="7920"/>
        </w:tabs>
        <w:spacing w:line="360" w:lineRule="auto"/>
        <w:jc w:val="both"/>
        <w:rPr>
          <w:rFonts w:ascii="Times New Roman" w:hAnsi="Times New Roman" w:cs="Times New Roman"/>
          <w:sz w:val="24"/>
          <w:szCs w:val="24"/>
        </w:rPr>
      </w:pPr>
      <w:r w:rsidRPr="00330A7E">
        <w:rPr>
          <w:rFonts w:ascii="Times New Roman" w:hAnsi="Times New Roman" w:cs="Times New Roman"/>
          <w:b/>
          <w:sz w:val="24"/>
          <w:szCs w:val="24"/>
        </w:rPr>
        <w:tab/>
        <w:t xml:space="preserve">A. </w:t>
      </w:r>
      <w:r w:rsidRPr="00330A7E">
        <w:rPr>
          <w:rFonts w:ascii="Times New Roman" w:hAnsi="Times New Roman" w:cs="Times New Roman"/>
          <w:position w:val="-14"/>
          <w:sz w:val="24"/>
          <w:szCs w:val="24"/>
        </w:rPr>
        <w:object w:dxaOrig="1080" w:dyaOrig="400" w14:anchorId="34B0666C">
          <v:shape id="_x0000_i3526" type="#_x0000_t75" style="width:54pt;height:19.5pt" o:ole="">
            <v:imagedata r:id="rId4470" o:title=""/>
          </v:shape>
          <o:OLEObject Type="Embed" ProgID="Equation.DSMT4" ShapeID="_x0000_i3526" DrawAspect="Content" ObjectID="_1796842590" r:id="rId4471"/>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14"/>
          <w:sz w:val="24"/>
          <w:szCs w:val="24"/>
        </w:rPr>
        <w:object w:dxaOrig="1200" w:dyaOrig="400" w14:anchorId="6E560610">
          <v:shape id="_x0000_i3527" type="#_x0000_t75" style="width:60pt;height:19.5pt" o:ole="">
            <v:imagedata r:id="rId4472" o:title=""/>
          </v:shape>
          <o:OLEObject Type="Embed" ProgID="Equation.DSMT4" ShapeID="_x0000_i3527" DrawAspect="Content" ObjectID="_1796842591" r:id="rId4473"/>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position w:val="-14"/>
          <w:sz w:val="24"/>
          <w:szCs w:val="24"/>
        </w:rPr>
        <w:object w:dxaOrig="1080" w:dyaOrig="400" w14:anchorId="753382EE">
          <v:shape id="_x0000_i3528" type="#_x0000_t75" style="width:54pt;height:19.5pt" o:ole="">
            <v:imagedata r:id="rId4474" o:title=""/>
          </v:shape>
          <o:OLEObject Type="Embed" ProgID="Equation.DSMT4" ShapeID="_x0000_i3528" DrawAspect="Content" ObjectID="_1796842592" r:id="rId4475"/>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color w:val="FF0000"/>
          <w:position w:val="-14"/>
          <w:sz w:val="24"/>
          <w:szCs w:val="24"/>
        </w:rPr>
        <w:object w:dxaOrig="1200" w:dyaOrig="400" w14:anchorId="5432CCAF">
          <v:shape id="_x0000_i3529" type="#_x0000_t75" style="width:60pt;height:19.5pt" o:ole="">
            <v:imagedata r:id="rId4476" o:title=""/>
          </v:shape>
          <o:OLEObject Type="Embed" ProgID="Equation.DSMT4" ShapeID="_x0000_i3529" DrawAspect="Content" ObjectID="_1796842593" r:id="rId4477"/>
        </w:object>
      </w:r>
      <w:r w:rsidRPr="00330A7E">
        <w:rPr>
          <w:rFonts w:ascii="Times New Roman" w:hAnsi="Times New Roman" w:cs="Times New Roman"/>
          <w:color w:val="FF0000"/>
          <w:sz w:val="24"/>
          <w:szCs w:val="24"/>
        </w:rPr>
        <w:t>.</w:t>
      </w:r>
    </w:p>
    <w:p w14:paraId="7BF7DE7C" w14:textId="77777777" w:rsidR="00ED397D" w:rsidRPr="00330A7E" w:rsidRDefault="00ED397D" w:rsidP="00330A7E">
      <w:pPr>
        <w:tabs>
          <w:tab w:val="left" w:pos="284"/>
          <w:tab w:val="left" w:pos="2835"/>
          <w:tab w:val="left" w:pos="5103"/>
          <w:tab w:val="left" w:pos="7938"/>
        </w:tabs>
        <w:spacing w:after="0" w:line="360" w:lineRule="auto"/>
        <w:jc w:val="both"/>
        <w:rPr>
          <w:rFonts w:ascii="Times New Roman" w:hAnsi="Times New Roman" w:cs="Times New Roman"/>
          <w:sz w:val="24"/>
          <w:szCs w:val="24"/>
        </w:rPr>
      </w:pPr>
      <w:r w:rsidRPr="00330A7E">
        <w:rPr>
          <w:rFonts w:ascii="Times New Roman" w:hAnsi="Times New Roman" w:cs="Times New Roman"/>
          <w:b/>
          <w:color w:val="0070C0"/>
          <w:sz w:val="24"/>
          <w:szCs w:val="24"/>
        </w:rPr>
        <w:t>Câu 6</w:t>
      </w:r>
      <w:r w:rsidRPr="00330A7E">
        <w:rPr>
          <w:rFonts w:ascii="Times New Roman" w:hAnsi="Times New Roman" w:cs="Times New Roman"/>
          <w:sz w:val="24"/>
          <w:szCs w:val="24"/>
        </w:rPr>
        <w:t xml:space="preserve">. Trong không gian </w:t>
      </w:r>
      <w:r w:rsidRPr="00330A7E">
        <w:rPr>
          <w:rFonts w:ascii="Times New Roman" w:hAnsi="Times New Roman" w:cs="Times New Roman"/>
          <w:position w:val="-10"/>
          <w:sz w:val="24"/>
          <w:szCs w:val="24"/>
          <w:lang w:val="vi-VN"/>
        </w:rPr>
        <w:object w:dxaOrig="560" w:dyaOrig="320" w14:anchorId="3BE348E4">
          <v:shape id="_x0000_i3530" type="#_x0000_t75" style="width:27.75pt;height:15.75pt" o:ole="">
            <v:imagedata r:id="rId4478" o:title=""/>
          </v:shape>
          <o:OLEObject Type="Embed" ProgID="Equation.DSMT4" ShapeID="_x0000_i3530" DrawAspect="Content" ObjectID="_1796842594" r:id="rId4479"/>
        </w:object>
      </w:r>
      <w:r w:rsidRPr="00330A7E">
        <w:rPr>
          <w:rFonts w:ascii="Times New Roman" w:hAnsi="Times New Roman" w:cs="Times New Roman"/>
          <w:sz w:val="24"/>
          <w:szCs w:val="24"/>
        </w:rPr>
        <w:t xml:space="preserve">, cho đường thẳng </w:t>
      </w:r>
      <w:r w:rsidRPr="00330A7E">
        <w:rPr>
          <w:rFonts w:ascii="Times New Roman" w:hAnsi="Times New Roman" w:cs="Times New Roman"/>
          <w:position w:val="-6"/>
          <w:sz w:val="24"/>
          <w:szCs w:val="24"/>
          <w:lang w:val="vi-VN"/>
        </w:rPr>
        <w:object w:dxaOrig="220" w:dyaOrig="280" w14:anchorId="19701B36">
          <v:shape id="_x0000_i3531" type="#_x0000_t75" style="width:10.5pt;height:14.25pt" o:ole="">
            <v:imagedata r:id="rId4480" o:title=""/>
          </v:shape>
          <o:OLEObject Type="Embed" ProgID="Equation.DSMT4" ShapeID="_x0000_i3531" DrawAspect="Content" ObjectID="_1796842595" r:id="rId4481"/>
        </w:object>
      </w:r>
      <w:r w:rsidRPr="00330A7E">
        <w:rPr>
          <w:rFonts w:ascii="Times New Roman" w:hAnsi="Times New Roman" w:cs="Times New Roman"/>
          <w:sz w:val="24"/>
          <w:szCs w:val="24"/>
        </w:rPr>
        <w:t xml:space="preserve"> đi qua điểm </w:t>
      </w:r>
      <w:r w:rsidRPr="00330A7E">
        <w:rPr>
          <w:rFonts w:ascii="Times New Roman" w:hAnsi="Times New Roman" w:cs="Times New Roman"/>
          <w:position w:val="-14"/>
          <w:sz w:val="24"/>
          <w:szCs w:val="24"/>
          <w:lang w:val="vi-VN"/>
        </w:rPr>
        <w:object w:dxaOrig="1020" w:dyaOrig="400" w14:anchorId="7CD0ABEC">
          <v:shape id="_x0000_i3532" type="#_x0000_t75" style="width:51pt;height:19.5pt" o:ole="">
            <v:imagedata r:id="rId4482" o:title=""/>
          </v:shape>
          <o:OLEObject Type="Embed" ProgID="Equation.DSMT4" ShapeID="_x0000_i3532" DrawAspect="Content" ObjectID="_1796842596" r:id="rId4483"/>
        </w:object>
      </w:r>
      <w:r w:rsidRPr="00330A7E">
        <w:rPr>
          <w:rFonts w:ascii="Times New Roman" w:hAnsi="Times New Roman" w:cs="Times New Roman"/>
          <w:sz w:val="24"/>
          <w:szCs w:val="24"/>
        </w:rPr>
        <w:t xml:space="preserve"> và có một vecto chỉ phương </w:t>
      </w:r>
      <w:r w:rsidRPr="00330A7E">
        <w:rPr>
          <w:rFonts w:ascii="Times New Roman" w:hAnsi="Times New Roman" w:cs="Times New Roman"/>
          <w:position w:val="-14"/>
          <w:sz w:val="24"/>
          <w:szCs w:val="24"/>
          <w:lang w:val="vi-VN"/>
        </w:rPr>
        <w:object w:dxaOrig="1259" w:dyaOrig="420" w14:anchorId="6C607D9C">
          <v:shape id="_x0000_i3533" type="#_x0000_t75" style="width:63pt;height:21pt" o:ole="">
            <v:imagedata r:id="rId4484" o:title=""/>
          </v:shape>
          <o:OLEObject Type="Embed" ProgID="Equation.DSMT4" ShapeID="_x0000_i3533" DrawAspect="Content" ObjectID="_1796842597" r:id="rId4485"/>
        </w:object>
      </w:r>
      <w:r w:rsidRPr="00330A7E">
        <w:rPr>
          <w:rFonts w:ascii="Times New Roman" w:hAnsi="Times New Roman" w:cs="Times New Roman"/>
          <w:sz w:val="24"/>
          <w:szCs w:val="24"/>
        </w:rPr>
        <w:t xml:space="preserve">. Phương trình của </w:t>
      </w:r>
      <w:r w:rsidRPr="00330A7E">
        <w:rPr>
          <w:rFonts w:ascii="Times New Roman" w:hAnsi="Times New Roman" w:cs="Times New Roman"/>
          <w:position w:val="-6"/>
          <w:sz w:val="24"/>
          <w:szCs w:val="24"/>
          <w:lang w:val="vi-VN"/>
        </w:rPr>
        <w:object w:dxaOrig="220" w:dyaOrig="280" w14:anchorId="4CBFB3B2">
          <v:shape id="_x0000_i3534" type="#_x0000_t75" style="width:10.5pt;height:14.25pt" o:ole="">
            <v:imagedata r:id="rId4486" o:title=""/>
          </v:shape>
          <o:OLEObject Type="Embed" ProgID="Equation.DSMT4" ShapeID="_x0000_i3534" DrawAspect="Content" ObjectID="_1796842598" r:id="rId4487"/>
        </w:object>
      </w:r>
      <w:r w:rsidRPr="00330A7E">
        <w:rPr>
          <w:rFonts w:ascii="Times New Roman" w:hAnsi="Times New Roman" w:cs="Times New Roman"/>
          <w:sz w:val="24"/>
          <w:szCs w:val="24"/>
        </w:rPr>
        <w:t xml:space="preserve"> là:</w:t>
      </w:r>
    </w:p>
    <w:p w14:paraId="6F1F3FBE" w14:textId="77777777" w:rsidR="00ED397D" w:rsidRPr="00330A7E" w:rsidRDefault="00ED397D" w:rsidP="00330A7E">
      <w:pPr>
        <w:tabs>
          <w:tab w:val="left" w:pos="280"/>
          <w:tab w:val="left" w:pos="2800"/>
          <w:tab w:val="left" w:pos="3402"/>
          <w:tab w:val="left" w:pos="5320"/>
          <w:tab w:val="left" w:pos="5669"/>
          <w:tab w:val="left" w:pos="7840"/>
          <w:tab w:val="left" w:pos="7937"/>
        </w:tabs>
        <w:spacing w:line="360" w:lineRule="auto"/>
        <w:contextualSpacing/>
        <w:jc w:val="both"/>
        <w:rPr>
          <w:rFonts w:ascii="Times New Roman" w:hAnsi="Times New Roman" w:cs="Times New Roman"/>
          <w:color w:val="000000"/>
          <w:sz w:val="24"/>
          <w:szCs w:val="24"/>
        </w:rPr>
      </w:pPr>
      <w:r w:rsidRPr="00330A7E">
        <w:rPr>
          <w:rFonts w:ascii="Times New Roman" w:hAnsi="Times New Roman" w:cs="Times New Roman"/>
          <w:b/>
          <w:color w:val="000000"/>
          <w:sz w:val="24"/>
          <w:szCs w:val="24"/>
        </w:rPr>
        <w:tab/>
        <w:t xml:space="preserve">A. </w:t>
      </w:r>
      <w:r w:rsidRPr="00330A7E">
        <w:rPr>
          <w:rFonts w:ascii="Times New Roman" w:hAnsi="Times New Roman" w:cs="Times New Roman"/>
          <w:color w:val="000000"/>
          <w:position w:val="-50"/>
          <w:sz w:val="24"/>
          <w:szCs w:val="24"/>
          <w:lang w:val="vi-VN"/>
        </w:rPr>
        <w:object w:dxaOrig="1179" w:dyaOrig="1120" w14:anchorId="715D8E66">
          <v:shape id="_x0000_i3535" type="#_x0000_t75" style="width:59.25pt;height:56.25pt" o:ole="">
            <v:imagedata r:id="rId4488" o:title=""/>
          </v:shape>
          <o:OLEObject Type="Embed" ProgID="Equation.DSMT4" ShapeID="_x0000_i3535" DrawAspect="Content" ObjectID="_1796842599" r:id="rId4489"/>
        </w:object>
      </w:r>
      <w:r w:rsidRPr="00330A7E">
        <w:rPr>
          <w:rFonts w:ascii="Times New Roman" w:hAnsi="Times New Roman" w:cs="Times New Roman"/>
          <w:color w:val="000000"/>
          <w:sz w:val="24"/>
          <w:szCs w:val="24"/>
        </w:rPr>
        <w:t>.</w:t>
      </w:r>
      <w:r w:rsidRPr="00330A7E">
        <w:rPr>
          <w:rFonts w:ascii="Times New Roman" w:hAnsi="Times New Roman" w:cs="Times New Roman"/>
          <w:b/>
          <w:color w:val="000000"/>
          <w:sz w:val="24"/>
          <w:szCs w:val="24"/>
        </w:rPr>
        <w:tab/>
        <w:t xml:space="preserve">B. </w:t>
      </w:r>
      <w:r w:rsidRPr="00330A7E">
        <w:rPr>
          <w:rFonts w:ascii="Times New Roman" w:hAnsi="Times New Roman" w:cs="Times New Roman"/>
          <w:color w:val="000000"/>
          <w:position w:val="-50"/>
          <w:sz w:val="24"/>
          <w:szCs w:val="24"/>
          <w:lang w:val="vi-VN"/>
        </w:rPr>
        <w:object w:dxaOrig="1120" w:dyaOrig="1120" w14:anchorId="2D2CDDFC">
          <v:shape id="_x0000_i3536" type="#_x0000_t75" style="width:56.25pt;height:56.25pt" o:ole="">
            <v:imagedata r:id="rId4490" o:title=""/>
          </v:shape>
          <o:OLEObject Type="Embed" ProgID="Equation.DSMT4" ShapeID="_x0000_i3536" DrawAspect="Content" ObjectID="_1796842600" r:id="rId4491"/>
        </w:object>
      </w:r>
      <w:r w:rsidRPr="00330A7E">
        <w:rPr>
          <w:rFonts w:ascii="Times New Roman" w:hAnsi="Times New Roman" w:cs="Times New Roman"/>
          <w:color w:val="000000"/>
          <w:sz w:val="24"/>
          <w:szCs w:val="24"/>
        </w:rPr>
        <w:t>.</w:t>
      </w:r>
      <w:r w:rsidRPr="00330A7E">
        <w:rPr>
          <w:rFonts w:ascii="Times New Roman" w:hAnsi="Times New Roman" w:cs="Times New Roman"/>
          <w:b/>
          <w:color w:val="000000"/>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color w:val="FF0000"/>
          <w:position w:val="-50"/>
          <w:sz w:val="24"/>
          <w:szCs w:val="24"/>
          <w:lang w:val="vi-VN"/>
        </w:rPr>
        <w:object w:dxaOrig="1120" w:dyaOrig="1120" w14:anchorId="2D4CDB00">
          <v:shape id="_x0000_i3537" type="#_x0000_t75" style="width:56.25pt;height:56.25pt" o:ole="">
            <v:imagedata r:id="rId4492" o:title=""/>
          </v:shape>
          <o:OLEObject Type="Embed" ProgID="Equation.DSMT4" ShapeID="_x0000_i3537" DrawAspect="Content" ObjectID="_1796842601" r:id="rId4493"/>
        </w:object>
      </w:r>
      <w:r w:rsidRPr="00330A7E">
        <w:rPr>
          <w:rFonts w:ascii="Times New Roman" w:hAnsi="Times New Roman" w:cs="Times New Roman"/>
          <w:color w:val="FF0000"/>
          <w:sz w:val="24"/>
          <w:szCs w:val="24"/>
        </w:rPr>
        <w:t>.</w:t>
      </w:r>
      <w:r w:rsidRPr="00330A7E">
        <w:rPr>
          <w:rFonts w:ascii="Times New Roman" w:hAnsi="Times New Roman" w:cs="Times New Roman"/>
          <w:b/>
          <w:color w:val="000000"/>
          <w:sz w:val="24"/>
          <w:szCs w:val="24"/>
        </w:rPr>
        <w:tab/>
        <w:t xml:space="preserve">D. </w:t>
      </w:r>
      <w:r w:rsidRPr="00330A7E">
        <w:rPr>
          <w:rFonts w:ascii="Times New Roman" w:hAnsi="Times New Roman" w:cs="Times New Roman"/>
          <w:color w:val="000000"/>
          <w:position w:val="-50"/>
          <w:sz w:val="24"/>
          <w:szCs w:val="24"/>
          <w:lang w:val="vi-VN"/>
        </w:rPr>
        <w:object w:dxaOrig="1120" w:dyaOrig="1120" w14:anchorId="787A494B">
          <v:shape id="_x0000_i3538" type="#_x0000_t75" style="width:56.25pt;height:56.25pt" o:ole="">
            <v:imagedata r:id="rId4494" o:title=""/>
          </v:shape>
          <o:OLEObject Type="Embed" ProgID="Equation.DSMT4" ShapeID="_x0000_i3538" DrawAspect="Content" ObjectID="_1796842602" r:id="rId4495"/>
        </w:object>
      </w:r>
      <w:r w:rsidRPr="00330A7E">
        <w:rPr>
          <w:rFonts w:ascii="Times New Roman" w:hAnsi="Times New Roman" w:cs="Times New Roman"/>
          <w:color w:val="000000"/>
          <w:sz w:val="24"/>
          <w:szCs w:val="24"/>
        </w:rPr>
        <w:t>.</w:t>
      </w:r>
    </w:p>
    <w:p w14:paraId="1CDD503D" w14:textId="77777777" w:rsidR="00ED397D" w:rsidRPr="00330A7E" w:rsidRDefault="00ED397D" w:rsidP="00330A7E">
      <w:pPr>
        <w:tabs>
          <w:tab w:val="left" w:pos="3420"/>
          <w:tab w:val="left" w:pos="5760"/>
          <w:tab w:val="left" w:pos="8010"/>
        </w:tabs>
        <w:spacing w:line="360" w:lineRule="auto"/>
        <w:ind w:firstLine="1080"/>
        <w:contextualSpacing/>
        <w:jc w:val="both"/>
        <w:rPr>
          <w:rFonts w:ascii="Times New Roman" w:hAnsi="Times New Roman" w:cs="Times New Roman"/>
          <w:sz w:val="24"/>
          <w:szCs w:val="24"/>
        </w:rPr>
      </w:pPr>
    </w:p>
    <w:p w14:paraId="715C0382"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rPr>
          <w:rFonts w:ascii="Times New Roman" w:hAnsi="Times New Roman"/>
        </w:rPr>
      </w:pPr>
      <w:r w:rsidRPr="00330A7E">
        <w:rPr>
          <w:rFonts w:ascii="Times New Roman" w:hAnsi="Times New Roman"/>
          <w:b/>
          <w:color w:val="0070C0"/>
        </w:rPr>
        <w:t>Câu 7</w:t>
      </w:r>
      <w:r w:rsidRPr="00330A7E">
        <w:rPr>
          <w:rFonts w:ascii="Times New Roman" w:hAnsi="Times New Roman"/>
          <w:color w:val="000000"/>
        </w:rPr>
        <w:t xml:space="preserve">. Cho hai biến cố </w:t>
      </w:r>
      <w:r w:rsidRPr="00330A7E">
        <w:rPr>
          <w:rFonts w:ascii="Times New Roman" w:hAnsi="Times New Roman"/>
          <w:position w:val="-4"/>
        </w:rPr>
        <w:object w:dxaOrig="240" w:dyaOrig="260" w14:anchorId="065AA83A">
          <v:shape id="_x0000_i3539" type="#_x0000_t75" style="width:12pt;height:13.5pt" o:ole="">
            <v:imagedata r:id="rId4496" o:title=""/>
          </v:shape>
          <o:OLEObject Type="Embed" ProgID="Equation.DSMT4" ShapeID="_x0000_i3539" DrawAspect="Content" ObjectID="_1796842603" r:id="rId4497"/>
        </w:object>
      </w:r>
      <w:r w:rsidRPr="00330A7E">
        <w:rPr>
          <w:rFonts w:ascii="Times New Roman" w:hAnsi="Times New Roman"/>
        </w:rPr>
        <w:t xml:space="preserve"> và </w:t>
      </w:r>
      <w:r w:rsidRPr="00330A7E">
        <w:rPr>
          <w:rFonts w:ascii="Times New Roman" w:hAnsi="Times New Roman"/>
          <w:position w:val="-4"/>
        </w:rPr>
        <w:object w:dxaOrig="240" w:dyaOrig="260" w14:anchorId="5EF474C9">
          <v:shape id="_x0000_i3540" type="#_x0000_t75" style="width:12pt;height:13.5pt" o:ole="">
            <v:imagedata r:id="rId4498" o:title=""/>
          </v:shape>
          <o:OLEObject Type="Embed" ProgID="Equation.DSMT4" ShapeID="_x0000_i3540" DrawAspect="Content" ObjectID="_1796842604" r:id="rId4499"/>
        </w:object>
      </w:r>
      <w:r w:rsidRPr="00330A7E">
        <w:rPr>
          <w:rFonts w:ascii="Times New Roman" w:hAnsi="Times New Roman"/>
          <w:position w:val="-4"/>
        </w:rPr>
        <w:t xml:space="preserve"> </w:t>
      </w:r>
      <w:r w:rsidRPr="00330A7E">
        <w:rPr>
          <w:rFonts w:ascii="Times New Roman" w:hAnsi="Times New Roman"/>
        </w:rPr>
        <w:t xml:space="preserve">là hai </w:t>
      </w:r>
      <w:r w:rsidRPr="00330A7E">
        <w:rPr>
          <w:rFonts w:ascii="Times New Roman" w:hAnsi="Times New Roman"/>
          <w:color w:val="000000"/>
        </w:rPr>
        <w:t xml:space="preserve">biến cố độc lập, với </w:t>
      </w:r>
      <w:r w:rsidRPr="00330A7E">
        <w:rPr>
          <w:rFonts w:ascii="Times New Roman" w:hAnsi="Times New Roman"/>
          <w:position w:val="-14"/>
        </w:rPr>
        <w:object w:dxaOrig="1540" w:dyaOrig="400" w14:anchorId="63313A4E">
          <v:shape id="_x0000_i3541" type="#_x0000_t75" style="width:76.5pt;height:19.5pt" o:ole="">
            <v:imagedata r:id="rId4500" o:title=""/>
          </v:shape>
          <o:OLEObject Type="Embed" ProgID="Equation.DSMT4" ShapeID="_x0000_i3541" DrawAspect="Content" ObjectID="_1796842605" r:id="rId4501"/>
        </w:object>
      </w:r>
      <w:r w:rsidRPr="00330A7E">
        <w:rPr>
          <w:rFonts w:ascii="Times New Roman" w:hAnsi="Times New Roman"/>
        </w:rPr>
        <w:t xml:space="preserve">, </w:t>
      </w:r>
      <w:r w:rsidRPr="00330A7E">
        <w:rPr>
          <w:rFonts w:ascii="Times New Roman" w:hAnsi="Times New Roman"/>
          <w:position w:val="-14"/>
        </w:rPr>
        <w:object w:dxaOrig="1520" w:dyaOrig="400" w14:anchorId="7296A2C4">
          <v:shape id="_x0000_i3542" type="#_x0000_t75" style="width:76.5pt;height:19.5pt" o:ole="">
            <v:imagedata r:id="rId4502" o:title=""/>
          </v:shape>
          <o:OLEObject Type="Embed" ProgID="Equation.DSMT4" ShapeID="_x0000_i3542" DrawAspect="Content" ObjectID="_1796842606" r:id="rId4503"/>
        </w:object>
      </w:r>
      <w:r w:rsidRPr="00330A7E">
        <w:rPr>
          <w:rFonts w:ascii="Times New Roman" w:hAnsi="Times New Roman"/>
        </w:rPr>
        <w:t xml:space="preserve">. Tính </w:t>
      </w:r>
      <w:r w:rsidRPr="00330A7E">
        <w:rPr>
          <w:rFonts w:ascii="Times New Roman" w:hAnsi="Times New Roman"/>
          <w:position w:val="-14"/>
        </w:rPr>
        <w:object w:dxaOrig="900" w:dyaOrig="400" w14:anchorId="17EF30A4">
          <v:shape id="_x0000_i3543" type="#_x0000_t75" style="width:45pt;height:19.5pt" o:ole="">
            <v:imagedata r:id="rId4504" o:title=""/>
          </v:shape>
          <o:OLEObject Type="Embed" ProgID="Equation.DSMT4" ShapeID="_x0000_i3543" DrawAspect="Content" ObjectID="_1796842607" r:id="rId4505"/>
        </w:object>
      </w:r>
      <w:r w:rsidRPr="00330A7E">
        <w:rPr>
          <w:rFonts w:ascii="Times New Roman" w:hAnsi="Times New Roman"/>
        </w:rPr>
        <w:t>.</w:t>
      </w:r>
    </w:p>
    <w:p w14:paraId="71FF79C6" w14:textId="77777777" w:rsidR="00ED397D" w:rsidRPr="00330A7E" w:rsidRDefault="00ED397D" w:rsidP="00330A7E">
      <w:pPr>
        <w:tabs>
          <w:tab w:val="left" w:pos="0"/>
          <w:tab w:val="left" w:pos="360"/>
          <w:tab w:val="left" w:pos="2880"/>
          <w:tab w:val="left" w:pos="3402"/>
          <w:tab w:val="left" w:pos="5400"/>
          <w:tab w:val="left" w:pos="5529"/>
          <w:tab w:val="left" w:pos="7920"/>
        </w:tabs>
        <w:spacing w:line="360" w:lineRule="auto"/>
        <w:jc w:val="both"/>
        <w:rPr>
          <w:rFonts w:ascii="Times New Roman" w:hAnsi="Times New Roman" w:cs="Times New Roman"/>
          <w:color w:val="FF0000"/>
          <w:sz w:val="24"/>
          <w:szCs w:val="24"/>
          <w:lang w:val="nl-NL"/>
        </w:rPr>
      </w:pPr>
      <w:r w:rsidRPr="00330A7E">
        <w:rPr>
          <w:rFonts w:ascii="Times New Roman" w:hAnsi="Times New Roman" w:cs="Times New Roman"/>
          <w:b/>
          <w:sz w:val="24"/>
          <w:szCs w:val="24"/>
          <w:lang w:val="nl-NL"/>
        </w:rPr>
        <w:tab/>
        <w:t xml:space="preserve">A. </w:t>
      </w:r>
      <w:r w:rsidRPr="00330A7E">
        <w:rPr>
          <w:rFonts w:ascii="Times New Roman" w:hAnsi="Times New Roman" w:cs="Times New Roman"/>
          <w:position w:val="-10"/>
          <w:sz w:val="24"/>
          <w:szCs w:val="24"/>
        </w:rPr>
        <w:object w:dxaOrig="760" w:dyaOrig="320" w14:anchorId="4E29CBBC">
          <v:shape id="_x0000_i3544" type="#_x0000_t75" style="width:37.5pt;height:16.5pt" o:ole="">
            <v:imagedata r:id="rId4506" o:title=""/>
          </v:shape>
          <o:OLEObject Type="Embed" ProgID="Equation.DSMT4" ShapeID="_x0000_i3544" DrawAspect="Content" ObjectID="_1796842608" r:id="rId4507"/>
        </w:object>
      </w:r>
      <w:r w:rsidRPr="00330A7E">
        <w:rPr>
          <w:rFonts w:ascii="Times New Roman" w:hAnsi="Times New Roman" w:cs="Times New Roman"/>
          <w:sz w:val="24"/>
          <w:szCs w:val="24"/>
          <w:lang w:val="nl-NL"/>
        </w:rPr>
        <w:t>.</w:t>
      </w:r>
      <w:r w:rsidRPr="00330A7E">
        <w:rPr>
          <w:rFonts w:ascii="Times New Roman" w:hAnsi="Times New Roman" w:cs="Times New Roman"/>
          <w:sz w:val="24"/>
          <w:szCs w:val="24"/>
          <w:lang w:val="nl-NL"/>
        </w:rPr>
        <w:tab/>
      </w:r>
      <w:r w:rsidRPr="00330A7E">
        <w:rPr>
          <w:rFonts w:ascii="Times New Roman" w:hAnsi="Times New Roman" w:cs="Times New Roman"/>
          <w:b/>
          <w:sz w:val="24"/>
          <w:szCs w:val="24"/>
          <w:lang w:val="nl-NL"/>
        </w:rPr>
        <w:t xml:space="preserve">B. </w:t>
      </w:r>
      <w:r w:rsidRPr="00330A7E">
        <w:rPr>
          <w:rFonts w:ascii="Times New Roman" w:hAnsi="Times New Roman" w:cs="Times New Roman"/>
          <w:position w:val="-10"/>
          <w:sz w:val="24"/>
          <w:szCs w:val="24"/>
        </w:rPr>
        <w:object w:dxaOrig="740" w:dyaOrig="320" w14:anchorId="3479C211">
          <v:shape id="_x0000_i3545" type="#_x0000_t75" style="width:37.5pt;height:16.5pt" o:ole="">
            <v:imagedata r:id="rId4508" o:title=""/>
          </v:shape>
          <o:OLEObject Type="Embed" ProgID="Equation.DSMT4" ShapeID="_x0000_i3545" DrawAspect="Content" ObjectID="_1796842610" r:id="rId4509"/>
        </w:object>
      </w:r>
      <w:r w:rsidRPr="00330A7E">
        <w:rPr>
          <w:rFonts w:ascii="Times New Roman" w:hAnsi="Times New Roman" w:cs="Times New Roman"/>
          <w:sz w:val="24"/>
          <w:szCs w:val="24"/>
          <w:lang w:val="nl-NL"/>
        </w:rPr>
        <w:t>.</w:t>
      </w:r>
      <w:r w:rsidRPr="00330A7E">
        <w:rPr>
          <w:rFonts w:ascii="Times New Roman" w:hAnsi="Times New Roman" w:cs="Times New Roman"/>
          <w:sz w:val="24"/>
          <w:szCs w:val="24"/>
          <w:lang w:val="nl-NL"/>
        </w:rPr>
        <w:tab/>
      </w:r>
      <w:r w:rsidRPr="00330A7E">
        <w:rPr>
          <w:rFonts w:ascii="Times New Roman" w:hAnsi="Times New Roman" w:cs="Times New Roman"/>
          <w:b/>
          <w:sz w:val="24"/>
          <w:szCs w:val="24"/>
          <w:lang w:val="nl-NL"/>
        </w:rPr>
        <w:t xml:space="preserve">C. </w:t>
      </w:r>
      <w:r w:rsidRPr="00330A7E">
        <w:rPr>
          <w:rFonts w:ascii="Times New Roman" w:hAnsi="Times New Roman" w:cs="Times New Roman"/>
          <w:position w:val="-10"/>
          <w:sz w:val="24"/>
          <w:szCs w:val="24"/>
        </w:rPr>
        <w:object w:dxaOrig="760" w:dyaOrig="320" w14:anchorId="3E16C6B1">
          <v:shape id="_x0000_i3546" type="#_x0000_t75" style="width:37.5pt;height:16.5pt" o:ole="">
            <v:imagedata r:id="rId4510" o:title=""/>
          </v:shape>
          <o:OLEObject Type="Embed" ProgID="Equation.DSMT4" ShapeID="_x0000_i3546" DrawAspect="Content" ObjectID="_1796842611" r:id="rId4511"/>
        </w:object>
      </w:r>
      <w:r w:rsidRPr="00330A7E">
        <w:rPr>
          <w:rFonts w:ascii="Times New Roman" w:hAnsi="Times New Roman" w:cs="Times New Roman"/>
          <w:sz w:val="24"/>
          <w:szCs w:val="24"/>
          <w:lang w:val="nl-NL"/>
        </w:rPr>
        <w:t>.</w:t>
      </w:r>
      <w:r w:rsidRPr="00330A7E">
        <w:rPr>
          <w:rFonts w:ascii="Times New Roman" w:hAnsi="Times New Roman" w:cs="Times New Roman"/>
          <w:sz w:val="24"/>
          <w:szCs w:val="24"/>
          <w:lang w:val="nl-NL"/>
        </w:rPr>
        <w:tab/>
      </w:r>
      <w:r w:rsidRPr="00330A7E">
        <w:rPr>
          <w:rFonts w:ascii="Times New Roman" w:hAnsi="Times New Roman" w:cs="Times New Roman"/>
          <w:b/>
          <w:sz w:val="24"/>
          <w:szCs w:val="24"/>
          <w:lang w:val="nl-NL"/>
        </w:rPr>
        <w:t xml:space="preserve">D. </w:t>
      </w:r>
      <w:r w:rsidRPr="00330A7E">
        <w:rPr>
          <w:rFonts w:ascii="Times New Roman" w:hAnsi="Times New Roman" w:cs="Times New Roman"/>
          <w:position w:val="-10"/>
          <w:sz w:val="24"/>
          <w:szCs w:val="24"/>
        </w:rPr>
        <w:object w:dxaOrig="760" w:dyaOrig="320" w14:anchorId="0AD136D7">
          <v:shape id="_x0000_i3547" type="#_x0000_t75" style="width:37.5pt;height:16.5pt" o:ole="">
            <v:imagedata r:id="rId4512" o:title=""/>
          </v:shape>
          <o:OLEObject Type="Embed" ProgID="Equation.DSMT4" ShapeID="_x0000_i3547" DrawAspect="Content" ObjectID="_1796842612" r:id="rId4513"/>
        </w:object>
      </w:r>
      <w:r w:rsidRPr="00330A7E">
        <w:rPr>
          <w:rFonts w:ascii="Times New Roman" w:hAnsi="Times New Roman" w:cs="Times New Roman"/>
          <w:color w:val="FF0000"/>
          <w:sz w:val="24"/>
          <w:szCs w:val="24"/>
          <w:lang w:val="nl-NL"/>
        </w:rPr>
        <w:t>.</w:t>
      </w:r>
    </w:p>
    <w:p w14:paraId="70EFA254" w14:textId="77777777" w:rsidR="00ED397D" w:rsidRPr="00330A7E" w:rsidRDefault="00ED397D" w:rsidP="00330A7E">
      <w:pPr>
        <w:spacing w:after="0" w:line="240" w:lineRule="auto"/>
        <w:jc w:val="both"/>
        <w:rPr>
          <w:rFonts w:ascii="Times New Roman" w:hAnsi="Times New Roman" w:cs="Times New Roman"/>
          <w:sz w:val="24"/>
          <w:szCs w:val="24"/>
        </w:rPr>
      </w:pPr>
      <w:r w:rsidRPr="00330A7E">
        <w:rPr>
          <w:rFonts w:ascii="Times New Roman" w:hAnsi="Times New Roman" w:cs="Times New Roman"/>
          <w:b/>
          <w:color w:val="0070C0"/>
          <w:sz w:val="24"/>
          <w:szCs w:val="24"/>
        </w:rPr>
        <w:t>Câu 8</w:t>
      </w:r>
      <w:r w:rsidRPr="00330A7E">
        <w:rPr>
          <w:rFonts w:ascii="Times New Roman" w:hAnsi="Times New Roman" w:cs="Times New Roman"/>
          <w:b/>
          <w:sz w:val="24"/>
          <w:szCs w:val="24"/>
        </w:rPr>
        <w:t>.</w:t>
      </w:r>
      <w:r w:rsidRPr="00330A7E">
        <w:rPr>
          <w:rFonts w:ascii="Times New Roman" w:hAnsi="Times New Roman" w:cs="Times New Roman"/>
          <w:sz w:val="24"/>
          <w:szCs w:val="24"/>
        </w:rPr>
        <w:t xml:space="preserve"> Bạn Chi rất thích nhảy hiện đại. Thời gian tập nhảy mỗi ngày trong thời gian gần đây của bạn Chi được thống kê lại ở bảng sau:</w:t>
      </w:r>
    </w:p>
    <w:tbl>
      <w:tblPr>
        <w:tblStyle w:val="TableGrid"/>
        <w:tblW w:w="0" w:type="auto"/>
        <w:tblLook w:val="00A0" w:firstRow="1" w:lastRow="0" w:firstColumn="1" w:lastColumn="0" w:noHBand="0" w:noVBand="0"/>
      </w:tblPr>
      <w:tblGrid>
        <w:gridCol w:w="1699"/>
        <w:gridCol w:w="1699"/>
        <w:gridCol w:w="1699"/>
        <w:gridCol w:w="1699"/>
        <w:gridCol w:w="1700"/>
        <w:gridCol w:w="1700"/>
      </w:tblGrid>
      <w:tr w:rsidR="00ED397D" w:rsidRPr="00330A7E" w14:paraId="07C7B507" w14:textId="77777777" w:rsidTr="00330A7E">
        <w:tc>
          <w:tcPr>
            <w:tcW w:w="1699" w:type="dxa"/>
          </w:tcPr>
          <w:p w14:paraId="34336508"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Thời gian (phút) </w:t>
            </w:r>
          </w:p>
        </w:tc>
        <w:tc>
          <w:tcPr>
            <w:tcW w:w="1699" w:type="dxa"/>
          </w:tcPr>
          <w:p w14:paraId="32B7A8C4"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eastAsiaTheme="minorEastAsia" w:hAnsi="Times New Roman" w:cs="Times New Roman"/>
                <w:position w:val="-10"/>
                <w:sz w:val="24"/>
                <w:szCs w:val="24"/>
                <w:lang w:eastAsia="ja-JP"/>
              </w:rPr>
              <w:object w:dxaOrig="780" w:dyaOrig="320" w14:anchorId="173194F9">
                <v:shape id="_x0000_i3548" type="#_x0000_t75" style="width:38.25pt;height:16.5pt" o:ole="">
                  <v:imagedata r:id="rId4514" o:title=""/>
                </v:shape>
                <o:OLEObject Type="Embed" ProgID="Equation.DSMT4" ShapeID="_x0000_i3548" DrawAspect="Content" ObjectID="_1796842613" r:id="rId4515"/>
              </w:object>
            </w:r>
          </w:p>
        </w:tc>
        <w:tc>
          <w:tcPr>
            <w:tcW w:w="1699" w:type="dxa"/>
          </w:tcPr>
          <w:p w14:paraId="4AD23E45"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eastAsiaTheme="minorEastAsia" w:hAnsi="Times New Roman" w:cs="Times New Roman"/>
                <w:position w:val="-10"/>
                <w:sz w:val="24"/>
                <w:szCs w:val="24"/>
                <w:lang w:eastAsia="ja-JP"/>
              </w:rPr>
              <w:object w:dxaOrig="780" w:dyaOrig="320" w14:anchorId="642CD724">
                <v:shape id="_x0000_i3549" type="#_x0000_t75" style="width:38.25pt;height:16.5pt" o:ole="">
                  <v:imagedata r:id="rId4516" o:title=""/>
                </v:shape>
                <o:OLEObject Type="Embed" ProgID="Equation.DSMT4" ShapeID="_x0000_i3549" DrawAspect="Content" ObjectID="_1796842614" r:id="rId4517"/>
              </w:object>
            </w:r>
          </w:p>
        </w:tc>
        <w:tc>
          <w:tcPr>
            <w:tcW w:w="1699" w:type="dxa"/>
          </w:tcPr>
          <w:p w14:paraId="7EABB973"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eastAsiaTheme="minorEastAsia" w:hAnsi="Times New Roman" w:cs="Times New Roman"/>
                <w:position w:val="-10"/>
                <w:sz w:val="24"/>
                <w:szCs w:val="24"/>
                <w:lang w:eastAsia="ja-JP"/>
              </w:rPr>
              <w:object w:dxaOrig="780" w:dyaOrig="320" w14:anchorId="2746733F">
                <v:shape id="_x0000_i3550" type="#_x0000_t75" style="width:38.25pt;height:16.5pt" o:ole="">
                  <v:imagedata r:id="rId4518" o:title=""/>
                </v:shape>
                <o:OLEObject Type="Embed" ProgID="Equation.DSMT4" ShapeID="_x0000_i3550" DrawAspect="Content" ObjectID="_1796842615" r:id="rId4519"/>
              </w:object>
            </w:r>
          </w:p>
        </w:tc>
        <w:tc>
          <w:tcPr>
            <w:tcW w:w="1700" w:type="dxa"/>
          </w:tcPr>
          <w:p w14:paraId="1CF66F8F"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eastAsiaTheme="minorEastAsia" w:hAnsi="Times New Roman" w:cs="Times New Roman"/>
                <w:position w:val="-10"/>
                <w:sz w:val="24"/>
                <w:szCs w:val="24"/>
                <w:lang w:eastAsia="ja-JP"/>
              </w:rPr>
              <w:object w:dxaOrig="780" w:dyaOrig="320" w14:anchorId="54BFF254">
                <v:shape id="_x0000_i3551" type="#_x0000_t75" style="width:38.25pt;height:16.5pt" o:ole="">
                  <v:imagedata r:id="rId4520" o:title=""/>
                </v:shape>
                <o:OLEObject Type="Embed" ProgID="Equation.DSMT4" ShapeID="_x0000_i3551" DrawAspect="Content" ObjectID="_1796842616" r:id="rId4521"/>
              </w:object>
            </w:r>
          </w:p>
        </w:tc>
        <w:tc>
          <w:tcPr>
            <w:tcW w:w="1700" w:type="dxa"/>
          </w:tcPr>
          <w:p w14:paraId="35228150"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eastAsiaTheme="minorEastAsia" w:hAnsi="Times New Roman" w:cs="Times New Roman"/>
                <w:position w:val="-10"/>
                <w:sz w:val="24"/>
                <w:szCs w:val="24"/>
                <w:lang w:eastAsia="ja-JP"/>
              </w:rPr>
              <w:object w:dxaOrig="780" w:dyaOrig="320" w14:anchorId="62C0746E">
                <v:shape id="_x0000_i3552" type="#_x0000_t75" style="width:38.25pt;height:16.5pt" o:ole="">
                  <v:imagedata r:id="rId4522" o:title=""/>
                </v:shape>
                <o:OLEObject Type="Embed" ProgID="Equation.DSMT4" ShapeID="_x0000_i3552" DrawAspect="Content" ObjectID="_1796842617" r:id="rId4523"/>
              </w:object>
            </w:r>
          </w:p>
        </w:tc>
      </w:tr>
      <w:tr w:rsidR="00ED397D" w:rsidRPr="00330A7E" w14:paraId="76415A33" w14:textId="77777777" w:rsidTr="00330A7E">
        <w:tc>
          <w:tcPr>
            <w:tcW w:w="1699" w:type="dxa"/>
          </w:tcPr>
          <w:p w14:paraId="137894A7"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Só ngày </w:t>
            </w:r>
          </w:p>
        </w:tc>
        <w:tc>
          <w:tcPr>
            <w:tcW w:w="1699" w:type="dxa"/>
          </w:tcPr>
          <w:p w14:paraId="13EB8C9C"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6 </w:t>
            </w:r>
          </w:p>
        </w:tc>
        <w:tc>
          <w:tcPr>
            <w:tcW w:w="1699" w:type="dxa"/>
          </w:tcPr>
          <w:p w14:paraId="4E7DEA27"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6 </w:t>
            </w:r>
          </w:p>
        </w:tc>
        <w:tc>
          <w:tcPr>
            <w:tcW w:w="1699" w:type="dxa"/>
          </w:tcPr>
          <w:p w14:paraId="4F8CBDD2"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4 </w:t>
            </w:r>
          </w:p>
        </w:tc>
        <w:tc>
          <w:tcPr>
            <w:tcW w:w="1700" w:type="dxa"/>
          </w:tcPr>
          <w:p w14:paraId="655B1174"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1 </w:t>
            </w:r>
          </w:p>
        </w:tc>
        <w:tc>
          <w:tcPr>
            <w:tcW w:w="1700" w:type="dxa"/>
          </w:tcPr>
          <w:p w14:paraId="71B98C1E"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1 </w:t>
            </w:r>
          </w:p>
        </w:tc>
      </w:tr>
    </w:tbl>
    <w:p w14:paraId="442E47BE"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color w:val="0000FF"/>
          <w:sz w:val="24"/>
          <w:szCs w:val="24"/>
        </w:rPr>
      </w:pPr>
      <w:r w:rsidRPr="00330A7E">
        <w:rPr>
          <w:rFonts w:ascii="Times New Roman" w:hAnsi="Times New Roman" w:cs="Times New Roman"/>
          <w:sz w:val="24"/>
          <w:szCs w:val="24"/>
        </w:rPr>
        <w:t>Khoảng biến thiên của mẫu số liệu ghép nhóm là</w:t>
      </w:r>
    </w:p>
    <w:p w14:paraId="3E832F8C"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color w:val="0000FF"/>
          <w:sz w:val="24"/>
          <w:szCs w:val="24"/>
        </w:rPr>
      </w:pPr>
      <w:r w:rsidRPr="00330A7E">
        <w:rPr>
          <w:rFonts w:ascii="Times New Roman" w:hAnsi="Times New Roman" w:cs="Times New Roman"/>
          <w:b/>
          <w:sz w:val="24"/>
          <w:szCs w:val="24"/>
        </w:rPr>
        <w:t>A.</w:t>
      </w:r>
      <w:r w:rsidRPr="00330A7E">
        <w:rPr>
          <w:rFonts w:ascii="Times New Roman" w:hAnsi="Times New Roman" w:cs="Times New Roman"/>
          <w:color w:val="0000FF"/>
          <w:sz w:val="24"/>
          <w:szCs w:val="24"/>
        </w:rPr>
        <w:t xml:space="preserve"> </w:t>
      </w:r>
      <w:r w:rsidRPr="00330A7E">
        <w:rPr>
          <w:rFonts w:ascii="Times New Roman" w:hAnsi="Times New Roman" w:cs="Times New Roman"/>
          <w:sz w:val="24"/>
          <w:szCs w:val="24"/>
        </w:rPr>
        <w:t>25.</w:t>
      </w:r>
      <w:r w:rsidRPr="00330A7E">
        <w:rPr>
          <w:rFonts w:ascii="Times New Roman" w:hAnsi="Times New Roman" w:cs="Times New Roman"/>
          <w:color w:val="0000FF"/>
          <w:sz w:val="24"/>
          <w:szCs w:val="24"/>
        </w:rPr>
        <w:tab/>
      </w:r>
      <w:r w:rsidRPr="00330A7E">
        <w:rPr>
          <w:rFonts w:ascii="Times New Roman" w:hAnsi="Times New Roman" w:cs="Times New Roman"/>
          <w:b/>
          <w:color w:val="0000FF"/>
          <w:sz w:val="24"/>
          <w:szCs w:val="24"/>
        </w:rPr>
        <w:t>B.</w:t>
      </w:r>
      <w:r w:rsidRPr="00330A7E">
        <w:rPr>
          <w:rFonts w:ascii="Times New Roman" w:hAnsi="Times New Roman" w:cs="Times New Roman"/>
          <w:color w:val="0000FF"/>
          <w:sz w:val="24"/>
          <w:szCs w:val="24"/>
        </w:rPr>
        <w:t xml:space="preserve"> </w:t>
      </w:r>
      <w:r w:rsidRPr="00330A7E">
        <w:rPr>
          <w:rFonts w:ascii="Times New Roman" w:hAnsi="Times New Roman" w:cs="Times New Roman"/>
          <w:sz w:val="24"/>
          <w:szCs w:val="24"/>
        </w:rPr>
        <w:t>20.</w:t>
      </w:r>
      <w:r w:rsidRPr="00330A7E">
        <w:rPr>
          <w:rFonts w:ascii="Times New Roman" w:hAnsi="Times New Roman" w:cs="Times New Roman"/>
          <w:color w:val="0000FF"/>
          <w:sz w:val="24"/>
          <w:szCs w:val="24"/>
        </w:rPr>
        <w:tab/>
      </w:r>
      <w:r w:rsidRPr="00330A7E">
        <w:rPr>
          <w:rFonts w:ascii="Times New Roman" w:hAnsi="Times New Roman" w:cs="Times New Roman"/>
          <w:b/>
          <w:color w:val="0000FF"/>
          <w:sz w:val="24"/>
          <w:szCs w:val="24"/>
        </w:rPr>
        <w:t>C.</w:t>
      </w:r>
      <w:r w:rsidRPr="00330A7E">
        <w:rPr>
          <w:rFonts w:ascii="Times New Roman" w:hAnsi="Times New Roman" w:cs="Times New Roman"/>
          <w:color w:val="0000FF"/>
          <w:sz w:val="24"/>
          <w:szCs w:val="24"/>
        </w:rPr>
        <w:t xml:space="preserve"> </w:t>
      </w:r>
      <w:r w:rsidRPr="00330A7E">
        <w:rPr>
          <w:rFonts w:ascii="Times New Roman" w:hAnsi="Times New Roman" w:cs="Times New Roman"/>
          <w:sz w:val="24"/>
          <w:szCs w:val="24"/>
        </w:rPr>
        <w:t>15.</w:t>
      </w:r>
      <w:r w:rsidRPr="00330A7E">
        <w:rPr>
          <w:rFonts w:ascii="Times New Roman" w:hAnsi="Times New Roman" w:cs="Times New Roman"/>
          <w:color w:val="0000FF"/>
          <w:sz w:val="24"/>
          <w:szCs w:val="24"/>
        </w:rPr>
        <w:tab/>
      </w:r>
      <w:r w:rsidRPr="00330A7E">
        <w:rPr>
          <w:rFonts w:ascii="Times New Roman" w:hAnsi="Times New Roman" w:cs="Times New Roman"/>
          <w:b/>
          <w:color w:val="0000FF"/>
          <w:sz w:val="24"/>
          <w:szCs w:val="24"/>
        </w:rPr>
        <w:t>D.</w:t>
      </w:r>
      <w:r w:rsidRPr="00330A7E">
        <w:rPr>
          <w:rFonts w:ascii="Times New Roman" w:hAnsi="Times New Roman" w:cs="Times New Roman"/>
          <w:color w:val="0000FF"/>
          <w:sz w:val="24"/>
          <w:szCs w:val="24"/>
        </w:rPr>
        <w:t xml:space="preserve"> </w:t>
      </w:r>
      <w:r w:rsidRPr="00330A7E">
        <w:rPr>
          <w:rFonts w:ascii="Times New Roman" w:hAnsi="Times New Roman" w:cs="Times New Roman"/>
          <w:sz w:val="24"/>
          <w:szCs w:val="24"/>
        </w:rPr>
        <w:t>30.</w:t>
      </w:r>
    </w:p>
    <w:p w14:paraId="49C3DA70" w14:textId="77777777" w:rsidR="00ED397D" w:rsidRPr="00330A7E" w:rsidRDefault="00ED397D" w:rsidP="00330A7E">
      <w:pPr>
        <w:spacing w:after="0" w:line="240" w:lineRule="auto"/>
        <w:jc w:val="both"/>
        <w:rPr>
          <w:rFonts w:ascii="Times New Roman" w:hAnsi="Times New Roman" w:cs="Times New Roman"/>
          <w:sz w:val="24"/>
          <w:szCs w:val="24"/>
        </w:rPr>
      </w:pPr>
      <w:r w:rsidRPr="00330A7E">
        <w:rPr>
          <w:rFonts w:ascii="Times New Roman" w:hAnsi="Times New Roman" w:cs="Times New Roman"/>
          <w:b/>
          <w:color w:val="0070C0"/>
          <w:sz w:val="24"/>
          <w:szCs w:val="24"/>
        </w:rPr>
        <w:t>Câu 9.</w:t>
      </w:r>
      <w:r w:rsidRPr="00330A7E">
        <w:rPr>
          <w:rFonts w:ascii="Times New Roman" w:hAnsi="Times New Roman" w:cs="Times New Roman"/>
          <w:color w:val="0070C0"/>
          <w:sz w:val="24"/>
          <w:szCs w:val="24"/>
        </w:rPr>
        <w:t xml:space="preserve"> </w:t>
      </w:r>
      <w:r w:rsidRPr="00330A7E">
        <w:rPr>
          <w:rFonts w:ascii="Times New Roman" w:hAnsi="Times New Roman" w:cs="Times New Roman"/>
          <w:sz w:val="24"/>
          <w:szCs w:val="24"/>
        </w:rPr>
        <w:t>Doanh thu bán hàng trong 20 ngày được lựa chọn ngẫu nhiên của một cửa hàng được ghi lại ở bảng sau (đơn vị: triệu đồng):</w:t>
      </w:r>
    </w:p>
    <w:tbl>
      <w:tblPr>
        <w:tblStyle w:val="TableGrid"/>
        <w:tblW w:w="0" w:type="auto"/>
        <w:tblLook w:val="00A0" w:firstRow="1" w:lastRow="0" w:firstColumn="1" w:lastColumn="0" w:noHBand="0" w:noVBand="0"/>
      </w:tblPr>
      <w:tblGrid>
        <w:gridCol w:w="1558"/>
        <w:gridCol w:w="1558"/>
        <w:gridCol w:w="1558"/>
        <w:gridCol w:w="1558"/>
        <w:gridCol w:w="1559"/>
        <w:gridCol w:w="1559"/>
      </w:tblGrid>
      <w:tr w:rsidR="00ED397D" w:rsidRPr="00330A7E" w14:paraId="624125F8" w14:textId="77777777" w:rsidTr="00330A7E">
        <w:tc>
          <w:tcPr>
            <w:tcW w:w="1558" w:type="dxa"/>
          </w:tcPr>
          <w:p w14:paraId="799FC696"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Doanh thu </w:t>
            </w:r>
          </w:p>
        </w:tc>
        <w:tc>
          <w:tcPr>
            <w:tcW w:w="1558" w:type="dxa"/>
          </w:tcPr>
          <w:p w14:paraId="019268C6"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eastAsiaTheme="minorEastAsia" w:hAnsi="Times New Roman" w:cs="Times New Roman"/>
                <w:position w:val="-10"/>
                <w:sz w:val="24"/>
                <w:szCs w:val="24"/>
                <w:lang w:eastAsia="ja-JP"/>
              </w:rPr>
              <w:object w:dxaOrig="540" w:dyaOrig="320" w14:anchorId="0C3F79BB">
                <v:shape id="_x0000_i3553" type="#_x0000_t75" style="width:27pt;height:16.5pt" o:ole="">
                  <v:imagedata r:id="rId4524" o:title=""/>
                </v:shape>
                <o:OLEObject Type="Embed" ProgID="Equation.DSMT4" ShapeID="_x0000_i3553" DrawAspect="Content" ObjectID="_1796842618" r:id="rId4525"/>
              </w:object>
            </w:r>
            <w:r w:rsidRPr="00330A7E">
              <w:rPr>
                <w:rFonts w:ascii="Times New Roman" w:hAnsi="Times New Roman" w:cs="Times New Roman"/>
                <w:sz w:val="24"/>
                <w:szCs w:val="24"/>
              </w:rPr>
              <w:t xml:space="preserve"> </w:t>
            </w:r>
          </w:p>
        </w:tc>
        <w:tc>
          <w:tcPr>
            <w:tcW w:w="1558" w:type="dxa"/>
          </w:tcPr>
          <w:p w14:paraId="68CA2634"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eastAsiaTheme="minorEastAsia" w:hAnsi="Times New Roman" w:cs="Times New Roman"/>
                <w:position w:val="-10"/>
                <w:sz w:val="24"/>
                <w:szCs w:val="24"/>
                <w:lang w:eastAsia="ja-JP"/>
              </w:rPr>
              <w:object w:dxaOrig="540" w:dyaOrig="320" w14:anchorId="7A2D9F45">
                <v:shape id="_x0000_i3554" type="#_x0000_t75" style="width:27pt;height:16.5pt" o:ole="">
                  <v:imagedata r:id="rId4526" o:title=""/>
                </v:shape>
                <o:OLEObject Type="Embed" ProgID="Equation.DSMT4" ShapeID="_x0000_i3554" DrawAspect="Content" ObjectID="_1796842619" r:id="rId4527"/>
              </w:object>
            </w:r>
          </w:p>
        </w:tc>
        <w:tc>
          <w:tcPr>
            <w:tcW w:w="1558" w:type="dxa"/>
          </w:tcPr>
          <w:p w14:paraId="2E289486"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eastAsiaTheme="minorEastAsia" w:hAnsi="Times New Roman" w:cs="Times New Roman"/>
                <w:position w:val="-10"/>
                <w:sz w:val="24"/>
                <w:szCs w:val="24"/>
                <w:lang w:eastAsia="ja-JP"/>
              </w:rPr>
              <w:object w:dxaOrig="620" w:dyaOrig="320" w14:anchorId="43441DF1">
                <v:shape id="_x0000_i3555" type="#_x0000_t75" style="width:31.5pt;height:16.5pt" o:ole="">
                  <v:imagedata r:id="rId4528" o:title=""/>
                </v:shape>
                <o:OLEObject Type="Embed" ProgID="Equation.DSMT4" ShapeID="_x0000_i3555" DrawAspect="Content" ObjectID="_1796842620" r:id="rId4529"/>
              </w:object>
            </w:r>
          </w:p>
        </w:tc>
        <w:tc>
          <w:tcPr>
            <w:tcW w:w="1559" w:type="dxa"/>
          </w:tcPr>
          <w:p w14:paraId="65D6B2BE"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eastAsiaTheme="minorEastAsia" w:hAnsi="Times New Roman" w:cs="Times New Roman"/>
                <w:position w:val="-10"/>
                <w:sz w:val="24"/>
                <w:szCs w:val="24"/>
                <w:lang w:eastAsia="ja-JP"/>
              </w:rPr>
              <w:object w:dxaOrig="720" w:dyaOrig="320" w14:anchorId="273D7467">
                <v:shape id="_x0000_i3556" type="#_x0000_t75" style="width:36pt;height:16.5pt" o:ole="">
                  <v:imagedata r:id="rId4530" o:title=""/>
                </v:shape>
                <o:OLEObject Type="Embed" ProgID="Equation.DSMT4" ShapeID="_x0000_i3556" DrawAspect="Content" ObjectID="_1796842621" r:id="rId4531"/>
              </w:object>
            </w:r>
          </w:p>
        </w:tc>
        <w:tc>
          <w:tcPr>
            <w:tcW w:w="1559" w:type="dxa"/>
          </w:tcPr>
          <w:p w14:paraId="78940999"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eastAsiaTheme="minorEastAsia" w:hAnsi="Times New Roman" w:cs="Times New Roman"/>
                <w:position w:val="-10"/>
                <w:sz w:val="24"/>
                <w:szCs w:val="24"/>
                <w:lang w:eastAsia="ja-JP"/>
              </w:rPr>
              <w:object w:dxaOrig="720" w:dyaOrig="320" w14:anchorId="7BA762B0">
                <v:shape id="_x0000_i3557" type="#_x0000_t75" style="width:36pt;height:16.5pt" o:ole="">
                  <v:imagedata r:id="rId4532" o:title=""/>
                </v:shape>
                <o:OLEObject Type="Embed" ProgID="Equation.DSMT4" ShapeID="_x0000_i3557" DrawAspect="Content" ObjectID="_1796842622" r:id="rId4533"/>
              </w:object>
            </w:r>
          </w:p>
        </w:tc>
      </w:tr>
      <w:tr w:rsidR="00ED397D" w:rsidRPr="00330A7E" w14:paraId="073E8BC9" w14:textId="77777777" w:rsidTr="00330A7E">
        <w:tc>
          <w:tcPr>
            <w:tcW w:w="1558" w:type="dxa"/>
          </w:tcPr>
          <w:p w14:paraId="785A90CE"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Số ngày </w:t>
            </w:r>
          </w:p>
        </w:tc>
        <w:tc>
          <w:tcPr>
            <w:tcW w:w="1558" w:type="dxa"/>
          </w:tcPr>
          <w:p w14:paraId="45721663"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2 </w:t>
            </w:r>
          </w:p>
        </w:tc>
        <w:tc>
          <w:tcPr>
            <w:tcW w:w="1558" w:type="dxa"/>
          </w:tcPr>
          <w:p w14:paraId="44D1AF01"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7 </w:t>
            </w:r>
          </w:p>
        </w:tc>
        <w:tc>
          <w:tcPr>
            <w:tcW w:w="1558" w:type="dxa"/>
          </w:tcPr>
          <w:p w14:paraId="3B338770"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7 </w:t>
            </w:r>
          </w:p>
        </w:tc>
        <w:tc>
          <w:tcPr>
            <w:tcW w:w="1559" w:type="dxa"/>
          </w:tcPr>
          <w:p w14:paraId="42DFB7DE"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3 </w:t>
            </w:r>
          </w:p>
        </w:tc>
        <w:tc>
          <w:tcPr>
            <w:tcW w:w="1559" w:type="dxa"/>
          </w:tcPr>
          <w:p w14:paraId="1B9D93DF"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1 </w:t>
            </w:r>
          </w:p>
        </w:tc>
      </w:tr>
    </w:tbl>
    <w:p w14:paraId="05855339"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b/>
          <w:color w:val="0000FF"/>
          <w:sz w:val="24"/>
          <w:szCs w:val="24"/>
        </w:rPr>
      </w:pPr>
      <w:r w:rsidRPr="00330A7E">
        <w:rPr>
          <w:rFonts w:ascii="Times New Roman" w:hAnsi="Times New Roman" w:cs="Times New Roman"/>
          <w:sz w:val="24"/>
          <w:szCs w:val="24"/>
        </w:rPr>
        <w:t>Tứ phân vị thứ nhất của mẫu số liệu trên gần nhất với giá trị nào trong các giá trị sau?</w:t>
      </w:r>
    </w:p>
    <w:p w14:paraId="66D663D5"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sz w:val="24"/>
          <w:szCs w:val="24"/>
        </w:rPr>
        <w:t>7.</w:t>
      </w:r>
      <w:r w:rsidRPr="00330A7E">
        <w:rPr>
          <w:rFonts w:ascii="Times New Roman" w:hAnsi="Times New Roman" w:cs="Times New Roman"/>
          <w:b/>
          <w:color w:val="0000FF"/>
          <w:sz w:val="24"/>
          <w:szCs w:val="24"/>
        </w:rPr>
        <w:tab/>
        <w:t xml:space="preserve">B. </w:t>
      </w:r>
      <w:r w:rsidRPr="00330A7E">
        <w:rPr>
          <w:rFonts w:ascii="Times New Roman" w:hAnsi="Times New Roman" w:cs="Times New Roman"/>
          <w:sz w:val="24"/>
          <w:szCs w:val="24"/>
        </w:rPr>
        <w:t>7,6.</w:t>
      </w:r>
      <w:r w:rsidRPr="00330A7E">
        <w:rPr>
          <w:rFonts w:ascii="Times New Roman" w:hAnsi="Times New Roman" w:cs="Times New Roman"/>
          <w:b/>
          <w:color w:val="0000FF"/>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sz w:val="24"/>
          <w:szCs w:val="24"/>
        </w:rPr>
        <w:t>8.</w:t>
      </w:r>
      <w:r w:rsidRPr="00330A7E">
        <w:rPr>
          <w:rFonts w:ascii="Times New Roman" w:hAnsi="Times New Roman" w:cs="Times New Roman"/>
          <w:b/>
          <w:color w:val="0000FF"/>
          <w:sz w:val="24"/>
          <w:szCs w:val="24"/>
        </w:rPr>
        <w:tab/>
        <w:t xml:space="preserve">D. </w:t>
      </w:r>
      <w:r w:rsidRPr="00330A7E">
        <w:rPr>
          <w:rFonts w:ascii="Times New Roman" w:hAnsi="Times New Roman" w:cs="Times New Roman"/>
          <w:sz w:val="24"/>
          <w:szCs w:val="24"/>
        </w:rPr>
        <w:t>8,6.</w:t>
      </w:r>
    </w:p>
    <w:p w14:paraId="49C0D013" w14:textId="77777777" w:rsidR="00ED397D" w:rsidRPr="00330A7E" w:rsidRDefault="00ED397D" w:rsidP="00330A7E">
      <w:pPr>
        <w:spacing w:after="0" w:line="240" w:lineRule="auto"/>
        <w:jc w:val="both"/>
        <w:rPr>
          <w:rFonts w:ascii="Times New Roman" w:hAnsi="Times New Roman" w:cs="Times New Roman"/>
          <w:sz w:val="24"/>
          <w:szCs w:val="24"/>
        </w:rPr>
      </w:pPr>
      <w:r w:rsidRPr="00330A7E">
        <w:rPr>
          <w:rFonts w:ascii="Times New Roman" w:hAnsi="Times New Roman" w:cs="Times New Roman"/>
          <w:b/>
          <w:color w:val="0070C0"/>
          <w:sz w:val="24"/>
          <w:szCs w:val="24"/>
        </w:rPr>
        <w:t>Câu 10.</w:t>
      </w:r>
      <w:r w:rsidRPr="00330A7E">
        <w:rPr>
          <w:rFonts w:ascii="Times New Roman" w:hAnsi="Times New Roman" w:cs="Times New Roman"/>
          <w:color w:val="0070C0"/>
          <w:sz w:val="24"/>
          <w:szCs w:val="24"/>
        </w:rPr>
        <w:t xml:space="preserve"> </w:t>
      </w:r>
      <w:r w:rsidRPr="00330A7E">
        <w:rPr>
          <w:rFonts w:ascii="Times New Roman" w:hAnsi="Times New Roman" w:cs="Times New Roman"/>
          <w:sz w:val="24"/>
          <w:szCs w:val="24"/>
        </w:rPr>
        <w:t>Một siêu thị thống kê số tiền (đơn vị: chục nghìn đồng) mà 44 khách hàng mua hàng ở siêu thị đó trong một ngày. Số liệu được ghi lại trong Bảng 18.</w:t>
      </w:r>
    </w:p>
    <w:p w14:paraId="04FB3FC0" w14:textId="77777777" w:rsidR="00ED397D" w:rsidRPr="00330A7E" w:rsidRDefault="00ED397D" w:rsidP="00330A7E">
      <w:pPr>
        <w:tabs>
          <w:tab w:val="left" w:pos="992"/>
          <w:tab w:val="left" w:pos="3402"/>
          <w:tab w:val="left" w:pos="5669"/>
          <w:tab w:val="left" w:pos="7937"/>
        </w:tabs>
        <w:ind w:left="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lastRenderedPageBreak/>
        <w:drawing>
          <wp:inline distT="0" distB="0" distL="0" distR="0" wp14:anchorId="4116B255" wp14:editId="1EC42F56">
            <wp:extent cx="2265090" cy="2434442"/>
            <wp:effectExtent l="0" t="0" r="1905" b="4445"/>
            <wp:docPr id="1301619873" name="Picture 1301619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4">
                      <a:extLst>
                        <a:ext uri="{BEBA8EAE-BF5A-486C-A8C5-ECC9F3942E4B}">
                          <a14:imgProps xmlns:a14="http://schemas.microsoft.com/office/drawing/2010/main">
                            <a14:imgLayer r:embed="rId4535">
                              <a14:imgEffect>
                                <a14:sharpenSoften amount="50000"/>
                              </a14:imgEffect>
                            </a14:imgLayer>
                          </a14:imgProps>
                        </a:ext>
                      </a:extLst>
                    </a:blip>
                    <a:stretch>
                      <a:fillRect/>
                    </a:stretch>
                  </pic:blipFill>
                  <pic:spPr>
                    <a:xfrm>
                      <a:off x="0" y="0"/>
                      <a:ext cx="2267726" cy="2437275"/>
                    </a:xfrm>
                    <a:prstGeom prst="rect">
                      <a:avLst/>
                    </a:prstGeom>
                  </pic:spPr>
                </pic:pic>
              </a:graphicData>
            </a:graphic>
          </wp:inline>
        </w:drawing>
      </w:r>
    </w:p>
    <w:p w14:paraId="35C949DF"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b/>
          <w:sz w:val="24"/>
          <w:szCs w:val="24"/>
        </w:rPr>
      </w:pPr>
      <w:r w:rsidRPr="00330A7E">
        <w:rPr>
          <w:rFonts w:ascii="Times New Roman" w:hAnsi="Times New Roman" w:cs="Times New Roman"/>
          <w:sz w:val="24"/>
          <w:szCs w:val="24"/>
        </w:rPr>
        <w:t>Phương sai của mẫu số liệu ghép nhóm trên là:</w:t>
      </w:r>
    </w:p>
    <w:p w14:paraId="0623AE6E"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b/>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sz w:val="24"/>
          <w:szCs w:val="24"/>
        </w:rPr>
        <w:t>53,2.</w:t>
      </w:r>
      <w:r w:rsidRPr="00330A7E">
        <w:rPr>
          <w:rFonts w:ascii="Times New Roman" w:hAnsi="Times New Roman" w:cs="Times New Roman"/>
          <w:b/>
          <w:sz w:val="24"/>
          <w:szCs w:val="24"/>
        </w:rPr>
        <w:tab/>
        <w:t xml:space="preserve">B. </w:t>
      </w:r>
      <w:r w:rsidRPr="00330A7E">
        <w:rPr>
          <w:rFonts w:ascii="Times New Roman" w:hAnsi="Times New Roman" w:cs="Times New Roman"/>
          <w:sz w:val="24"/>
          <w:szCs w:val="24"/>
        </w:rPr>
        <w:t>46,1.</w:t>
      </w:r>
      <w:r w:rsidRPr="00330A7E">
        <w:rPr>
          <w:rFonts w:ascii="Times New Roman" w:hAnsi="Times New Roman" w:cs="Times New Roman"/>
          <w:b/>
          <w:sz w:val="24"/>
          <w:szCs w:val="24"/>
        </w:rPr>
        <w:tab/>
        <w:t xml:space="preserve">C. </w:t>
      </w:r>
      <w:r w:rsidRPr="00330A7E">
        <w:rPr>
          <w:rFonts w:ascii="Times New Roman" w:hAnsi="Times New Roman" w:cs="Times New Roman"/>
          <w:sz w:val="24"/>
          <w:szCs w:val="24"/>
        </w:rPr>
        <w:t>30.</w:t>
      </w:r>
      <w:r w:rsidRPr="00330A7E">
        <w:rPr>
          <w:rFonts w:ascii="Times New Roman" w:hAnsi="Times New Roman" w:cs="Times New Roman"/>
          <w:b/>
          <w:sz w:val="24"/>
          <w:szCs w:val="24"/>
        </w:rPr>
        <w:tab/>
        <w:t xml:space="preserve">D. </w:t>
      </w:r>
      <w:r w:rsidRPr="00330A7E">
        <w:rPr>
          <w:rFonts w:ascii="Times New Roman" w:hAnsi="Times New Roman" w:cs="Times New Roman"/>
          <w:sz w:val="24"/>
          <w:szCs w:val="24"/>
        </w:rPr>
        <w:t>11.</w:t>
      </w:r>
    </w:p>
    <w:p w14:paraId="21E77134" w14:textId="77777777" w:rsidR="00ED397D" w:rsidRPr="00330A7E" w:rsidRDefault="00ED397D" w:rsidP="00330A7E">
      <w:pPr>
        <w:tabs>
          <w:tab w:val="left" w:pos="992"/>
        </w:tabs>
        <w:spacing w:before="120" w:after="0"/>
        <w:rPr>
          <w:rFonts w:ascii="Times New Roman" w:hAnsi="Times New Roman" w:cs="Times New Roman"/>
          <w:b/>
          <w:color w:val="0000FF"/>
          <w:sz w:val="24"/>
          <w:szCs w:val="24"/>
        </w:rPr>
      </w:pPr>
      <w:r w:rsidRPr="00330A7E">
        <w:rPr>
          <w:rFonts w:ascii="Times New Roman" w:hAnsi="Times New Roman" w:cs="Times New Roman"/>
          <w:b/>
          <w:color w:val="0070C0"/>
          <w:sz w:val="24"/>
          <w:szCs w:val="24"/>
        </w:rPr>
        <w:t>Câu 11.</w:t>
      </w:r>
      <w:r w:rsidRPr="00330A7E">
        <w:rPr>
          <w:rFonts w:ascii="Times New Roman" w:hAnsi="Times New Roman" w:cs="Times New Roman"/>
          <w:color w:val="0070C0"/>
          <w:sz w:val="24"/>
          <w:szCs w:val="24"/>
        </w:rPr>
        <w:t xml:space="preserve"> </w:t>
      </w:r>
      <w:r w:rsidRPr="00330A7E">
        <w:rPr>
          <w:rFonts w:ascii="Times New Roman" w:hAnsi="Times New Roman" w:cs="Times New Roman"/>
          <w:sz w:val="24"/>
          <w:szCs w:val="24"/>
        </w:rPr>
        <w:t xml:space="preserve">Nghiệm của phương trình </w:t>
      </w:r>
      <w:r w:rsidRPr="00330A7E">
        <w:rPr>
          <w:rFonts w:ascii="Times New Roman" w:hAnsi="Times New Roman" w:cs="Times New Roman"/>
          <w:position w:val="-14"/>
          <w:sz w:val="24"/>
          <w:szCs w:val="24"/>
        </w:rPr>
        <w:object w:dxaOrig="1280" w:dyaOrig="400" w14:anchorId="5F8200E2">
          <v:shape id="_x0000_i3558" type="#_x0000_t75" style="width:66pt;height:18pt" o:ole="">
            <v:imagedata r:id="rId4536" o:title=""/>
          </v:shape>
          <o:OLEObject Type="Embed" ProgID="Equation.DSMT4" ShapeID="_x0000_i3558" DrawAspect="Content" ObjectID="_1796842623" r:id="rId4537"/>
        </w:object>
      </w:r>
      <w:r w:rsidRPr="00330A7E">
        <w:rPr>
          <w:rFonts w:ascii="Times New Roman" w:hAnsi="Times New Roman" w:cs="Times New Roman"/>
          <w:sz w:val="24"/>
          <w:szCs w:val="24"/>
        </w:rPr>
        <w:t xml:space="preserve"> là:</w:t>
      </w:r>
    </w:p>
    <w:p w14:paraId="46EE970E" w14:textId="77777777" w:rsidR="00ED397D" w:rsidRPr="00330A7E" w:rsidRDefault="00ED397D" w:rsidP="00330A7E">
      <w:pPr>
        <w:pStyle w:val="ListParagraph"/>
        <w:tabs>
          <w:tab w:val="left" w:pos="992"/>
          <w:tab w:val="left" w:pos="3402"/>
          <w:tab w:val="left" w:pos="5669"/>
          <w:tab w:val="left" w:pos="7937"/>
        </w:tabs>
        <w:ind w:left="992"/>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position w:val="-24"/>
          <w:sz w:val="24"/>
          <w:szCs w:val="24"/>
        </w:rPr>
        <w:object w:dxaOrig="580" w:dyaOrig="620" w14:anchorId="1968BD30">
          <v:shape id="_x0000_i3559" type="#_x0000_t75" style="width:30pt;height:30pt" o:ole="">
            <v:imagedata r:id="rId4538" o:title=""/>
          </v:shape>
          <o:OLEObject Type="Embed" ProgID="Equation.DSMT4" ShapeID="_x0000_i3559" DrawAspect="Content" ObjectID="_1796842624" r:id="rId4539"/>
        </w:object>
      </w:r>
      <w:r w:rsidRPr="00330A7E">
        <w:rPr>
          <w:rFonts w:ascii="Times New Roman" w:hAnsi="Times New Roman" w:cs="Times New Roman"/>
          <w:sz w:val="24"/>
          <w:szCs w:val="24"/>
        </w:rPr>
        <w:t>.</w:t>
      </w:r>
      <w:r w:rsidRPr="00330A7E">
        <w:rPr>
          <w:rFonts w:ascii="Times New Roman" w:hAnsi="Times New Roman" w:cs="Times New Roman"/>
          <w:b/>
          <w:color w:val="0000FF"/>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24"/>
          <w:sz w:val="24"/>
          <w:szCs w:val="24"/>
        </w:rPr>
        <w:object w:dxaOrig="580" w:dyaOrig="620" w14:anchorId="622EA12B">
          <v:shape id="_x0000_i3560" type="#_x0000_t75" style="width:30pt;height:30pt" o:ole="">
            <v:imagedata r:id="rId4540" o:title=""/>
          </v:shape>
          <o:OLEObject Type="Embed" ProgID="Equation.DSMT4" ShapeID="_x0000_i3560" DrawAspect="Content" ObjectID="_1796842625" r:id="rId4541"/>
        </w:object>
      </w:r>
      <w:r w:rsidRPr="00330A7E">
        <w:rPr>
          <w:rFonts w:ascii="Times New Roman" w:hAnsi="Times New Roman" w:cs="Times New Roman"/>
          <w:sz w:val="24"/>
          <w:szCs w:val="24"/>
        </w:rPr>
        <w:t>.</w:t>
      </w:r>
      <w:r w:rsidRPr="00330A7E">
        <w:rPr>
          <w:rFonts w:ascii="Times New Roman" w:hAnsi="Times New Roman" w:cs="Times New Roman"/>
          <w:b/>
          <w:color w:val="0000FF"/>
          <w:sz w:val="24"/>
          <w:szCs w:val="24"/>
        </w:rPr>
        <w:tab/>
      </w: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540" w:dyaOrig="279" w14:anchorId="31E9DA72">
          <v:shape id="_x0000_i3561" type="#_x0000_t75" style="width:30pt;height:12pt" o:ole="">
            <v:imagedata r:id="rId4542" o:title=""/>
          </v:shape>
          <o:OLEObject Type="Embed" ProgID="Equation.DSMT4" ShapeID="_x0000_i3561" DrawAspect="Content" ObjectID="_1796842626" r:id="rId4543"/>
        </w:object>
      </w:r>
      <w:r w:rsidRPr="00330A7E">
        <w:rPr>
          <w:rFonts w:ascii="Times New Roman" w:hAnsi="Times New Roman" w:cs="Times New Roman"/>
          <w:sz w:val="24"/>
          <w:szCs w:val="24"/>
        </w:rPr>
        <w:t>.</w:t>
      </w:r>
      <w:r w:rsidRPr="00330A7E">
        <w:rPr>
          <w:rFonts w:ascii="Times New Roman" w:hAnsi="Times New Roman" w:cs="Times New Roman"/>
          <w:b/>
          <w:color w:val="0000FF"/>
          <w:sz w:val="24"/>
          <w:szCs w:val="24"/>
        </w:rPr>
        <w:tab/>
      </w: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560" w:dyaOrig="279" w14:anchorId="736E097F">
          <v:shape id="_x0000_i3562" type="#_x0000_t75" style="width:30pt;height:12pt" o:ole="">
            <v:imagedata r:id="rId4544" o:title=""/>
          </v:shape>
          <o:OLEObject Type="Embed" ProgID="Equation.DSMT4" ShapeID="_x0000_i3562" DrawAspect="Content" ObjectID="_1796842627" r:id="rId4545"/>
        </w:object>
      </w:r>
      <w:r w:rsidRPr="00330A7E">
        <w:rPr>
          <w:rFonts w:ascii="Times New Roman" w:hAnsi="Times New Roman" w:cs="Times New Roman"/>
          <w:sz w:val="24"/>
          <w:szCs w:val="24"/>
        </w:rPr>
        <w:t>.</w:t>
      </w:r>
    </w:p>
    <w:p w14:paraId="4A25D2A5" w14:textId="77777777" w:rsidR="00ED397D" w:rsidRPr="00330A7E" w:rsidRDefault="00ED397D" w:rsidP="00330A7E">
      <w:pPr>
        <w:pStyle w:val="ListParagraph"/>
        <w:tabs>
          <w:tab w:val="left" w:pos="360"/>
          <w:tab w:val="left" w:pos="900"/>
          <w:tab w:val="left" w:pos="992"/>
          <w:tab w:val="left" w:pos="2880"/>
          <w:tab w:val="left" w:pos="5400"/>
          <w:tab w:val="left" w:pos="7920"/>
        </w:tabs>
        <w:spacing w:line="360" w:lineRule="auto"/>
        <w:ind w:left="0"/>
        <w:contextualSpacing w:val="0"/>
        <w:rPr>
          <w:rFonts w:ascii="Times New Roman" w:hAnsi="Times New Roman" w:cs="Times New Roman"/>
          <w:b/>
          <w:sz w:val="24"/>
          <w:szCs w:val="24"/>
          <w:lang w:val="nl-NL"/>
        </w:rPr>
      </w:pPr>
      <w:r w:rsidRPr="00330A7E">
        <w:rPr>
          <w:rFonts w:ascii="Times New Roman" w:hAnsi="Times New Roman" w:cs="Times New Roman"/>
          <w:b/>
          <w:color w:val="0070C0"/>
          <w:sz w:val="24"/>
          <w:szCs w:val="24"/>
          <w:lang w:val="nl-NL"/>
        </w:rPr>
        <w:t>Câu 12.</w:t>
      </w:r>
      <w:r w:rsidRPr="00330A7E">
        <w:rPr>
          <w:rFonts w:ascii="Times New Roman" w:hAnsi="Times New Roman" w:cs="Times New Roman"/>
          <w:color w:val="0070C0"/>
          <w:sz w:val="24"/>
          <w:szCs w:val="24"/>
          <w:lang w:val="nl-NL"/>
        </w:rPr>
        <w:t xml:space="preserve"> </w:t>
      </w:r>
      <w:r w:rsidRPr="00330A7E">
        <w:rPr>
          <w:rFonts w:ascii="Times New Roman" w:hAnsi="Times New Roman" w:cs="Times New Roman"/>
          <w:sz w:val="24"/>
          <w:szCs w:val="24"/>
          <w:lang w:val="nl-NL"/>
        </w:rPr>
        <w:t xml:space="preserve">Cho hai hàm số </w:t>
      </w:r>
      <w:r w:rsidRPr="00330A7E">
        <w:rPr>
          <w:rFonts w:ascii="Times New Roman" w:hAnsi="Times New Roman" w:cs="Times New Roman"/>
          <w:position w:val="-10"/>
          <w:sz w:val="24"/>
          <w:szCs w:val="24"/>
          <w:lang w:val="nl-NL"/>
        </w:rPr>
        <w:object w:dxaOrig="540" w:dyaOrig="330" w14:anchorId="5F6F5548">
          <v:shape id="_x0000_i3563" type="#_x0000_t75" style="width:27pt;height:16.5pt" o:ole="">
            <v:imagedata r:id="rId4546" o:title=""/>
          </v:shape>
          <o:OLEObject Type="Embed" ProgID="Equation.DSMT4" ShapeID="_x0000_i3563" DrawAspect="Content" ObjectID="_1796842628" r:id="rId4547"/>
        </w:object>
      </w:r>
      <w:r w:rsidRPr="00330A7E">
        <w:rPr>
          <w:rFonts w:ascii="Times New Roman" w:hAnsi="Times New Roman" w:cs="Times New Roman"/>
          <w:sz w:val="24"/>
          <w:szCs w:val="24"/>
          <w:lang w:val="nl-NL"/>
        </w:rPr>
        <w:t xml:space="preserve"> và </w:t>
      </w:r>
      <w:r w:rsidRPr="00330A7E">
        <w:rPr>
          <w:rFonts w:ascii="Times New Roman" w:hAnsi="Times New Roman" w:cs="Times New Roman"/>
          <w:position w:val="-10"/>
          <w:sz w:val="24"/>
          <w:szCs w:val="24"/>
          <w:lang w:val="nl-NL"/>
        </w:rPr>
        <w:object w:dxaOrig="510" w:dyaOrig="330" w14:anchorId="4D2786A5">
          <v:shape id="_x0000_i3564" type="#_x0000_t75" style="width:25.5pt;height:16.5pt" o:ole="">
            <v:imagedata r:id="rId4548" o:title=""/>
          </v:shape>
          <o:OLEObject Type="Embed" ProgID="Equation.DSMT4" ShapeID="_x0000_i3564" DrawAspect="Content" ObjectID="_1796842629" r:id="rId4549"/>
        </w:object>
      </w:r>
      <w:r w:rsidRPr="00330A7E">
        <w:rPr>
          <w:rFonts w:ascii="Times New Roman" w:hAnsi="Times New Roman" w:cs="Times New Roman"/>
          <w:sz w:val="24"/>
          <w:szCs w:val="24"/>
          <w:lang w:val="nl-NL"/>
        </w:rPr>
        <w:t xml:space="preserve"> liên tục trên </w:t>
      </w:r>
      <w:r w:rsidRPr="00330A7E">
        <w:rPr>
          <w:rFonts w:ascii="Times New Roman" w:hAnsi="Times New Roman" w:cs="Times New Roman"/>
          <w:position w:val="-14"/>
          <w:sz w:val="24"/>
          <w:szCs w:val="24"/>
          <w:lang w:val="nl-NL"/>
        </w:rPr>
        <w:object w:dxaOrig="585" w:dyaOrig="405" w14:anchorId="00653978">
          <v:shape id="_x0000_i3565" type="#_x0000_t75" style="width:29.25pt;height:20.25pt" o:ole="">
            <v:imagedata r:id="rId4550" o:title=""/>
          </v:shape>
          <o:OLEObject Type="Embed" ProgID="Equation.DSMT4" ShapeID="_x0000_i3565" DrawAspect="Content" ObjectID="_1796842630" r:id="rId4551"/>
        </w:object>
      </w:r>
      <w:r w:rsidRPr="00330A7E">
        <w:rPr>
          <w:rFonts w:ascii="Times New Roman" w:hAnsi="Times New Roman" w:cs="Times New Roman"/>
          <w:sz w:val="24"/>
          <w:szCs w:val="24"/>
          <w:lang w:val="nl-NL"/>
        </w:rPr>
        <w:t xml:space="preserve">. Diện tích hình phẳng giới hạn bởi đồ thị của các hàm số </w:t>
      </w:r>
      <w:r w:rsidRPr="00330A7E">
        <w:rPr>
          <w:rFonts w:ascii="Times New Roman" w:hAnsi="Times New Roman" w:cs="Times New Roman"/>
          <w:position w:val="-10"/>
          <w:sz w:val="24"/>
          <w:szCs w:val="24"/>
          <w:lang w:val="nl-NL"/>
        </w:rPr>
        <w:object w:dxaOrig="930" w:dyaOrig="330" w14:anchorId="465A55AF">
          <v:shape id="_x0000_i3566" type="#_x0000_t75" style="width:46.5pt;height:16.5pt" o:ole="">
            <v:imagedata r:id="rId4552" o:title=""/>
          </v:shape>
          <o:OLEObject Type="Embed" ProgID="Equation.DSMT4" ShapeID="_x0000_i3566" DrawAspect="Content" ObjectID="_1796842631" r:id="rId4553"/>
        </w:object>
      </w:r>
      <w:r w:rsidRPr="00330A7E">
        <w:rPr>
          <w:rFonts w:ascii="Times New Roman" w:hAnsi="Times New Roman" w:cs="Times New Roman"/>
          <w:sz w:val="24"/>
          <w:szCs w:val="24"/>
          <w:lang w:val="nl-NL"/>
        </w:rPr>
        <w:t xml:space="preserve">, </w:t>
      </w:r>
      <w:r w:rsidRPr="00330A7E">
        <w:rPr>
          <w:rFonts w:ascii="Times New Roman" w:hAnsi="Times New Roman" w:cs="Times New Roman"/>
          <w:position w:val="-10"/>
          <w:sz w:val="24"/>
          <w:szCs w:val="24"/>
          <w:lang w:val="nl-NL"/>
        </w:rPr>
        <w:object w:dxaOrig="900" w:dyaOrig="330" w14:anchorId="1295F10C">
          <v:shape id="_x0000_i3567" type="#_x0000_t75" style="width:45pt;height:16.5pt" o:ole="">
            <v:imagedata r:id="rId4554" o:title=""/>
          </v:shape>
          <o:OLEObject Type="Embed" ProgID="Equation.DSMT4" ShapeID="_x0000_i3567" DrawAspect="Content" ObjectID="_1796842632" r:id="rId4555"/>
        </w:object>
      </w:r>
      <w:r w:rsidRPr="00330A7E">
        <w:rPr>
          <w:rFonts w:ascii="Times New Roman" w:hAnsi="Times New Roman" w:cs="Times New Roman"/>
          <w:sz w:val="24"/>
          <w:szCs w:val="24"/>
          <w:lang w:val="nl-NL"/>
        </w:rPr>
        <w:t xml:space="preserve"> và các đường thẳng </w:t>
      </w:r>
      <w:r w:rsidRPr="00330A7E">
        <w:rPr>
          <w:rFonts w:ascii="Times New Roman" w:hAnsi="Times New Roman" w:cs="Times New Roman"/>
          <w:position w:val="-6"/>
          <w:sz w:val="24"/>
          <w:szCs w:val="24"/>
          <w:lang w:val="nl-NL"/>
        </w:rPr>
        <w:object w:dxaOrig="555" w:dyaOrig="210" w14:anchorId="1D4D0C63">
          <v:shape id="_x0000_i3568" type="#_x0000_t75" style="width:27.75pt;height:10.5pt" o:ole="">
            <v:imagedata r:id="rId4556" o:title=""/>
          </v:shape>
          <o:OLEObject Type="Embed" ProgID="Equation.DSMT4" ShapeID="_x0000_i3568" DrawAspect="Content" ObjectID="_1796842633" r:id="rId4557"/>
        </w:object>
      </w:r>
      <w:r w:rsidRPr="00330A7E">
        <w:rPr>
          <w:rFonts w:ascii="Times New Roman" w:hAnsi="Times New Roman" w:cs="Times New Roman"/>
          <w:sz w:val="24"/>
          <w:szCs w:val="24"/>
          <w:lang w:val="nl-NL"/>
        </w:rPr>
        <w:t xml:space="preserve">, </w:t>
      </w:r>
      <w:r w:rsidRPr="00330A7E">
        <w:rPr>
          <w:rFonts w:ascii="Times New Roman" w:hAnsi="Times New Roman" w:cs="Times New Roman"/>
          <w:position w:val="-6"/>
          <w:sz w:val="24"/>
          <w:szCs w:val="24"/>
          <w:lang w:val="nl-NL"/>
        </w:rPr>
        <w:object w:dxaOrig="555" w:dyaOrig="285" w14:anchorId="2FE10031">
          <v:shape id="_x0000_i3569" type="#_x0000_t75" style="width:27.75pt;height:14.25pt" o:ole="">
            <v:imagedata r:id="rId4558" o:title=""/>
          </v:shape>
          <o:OLEObject Type="Embed" ProgID="Equation.DSMT4" ShapeID="_x0000_i3569" DrawAspect="Content" ObjectID="_1796842634" r:id="rId4559"/>
        </w:object>
      </w:r>
      <w:r w:rsidRPr="00330A7E">
        <w:rPr>
          <w:rFonts w:ascii="Times New Roman" w:hAnsi="Times New Roman" w:cs="Times New Roman"/>
          <w:sz w:val="24"/>
          <w:szCs w:val="24"/>
          <w:lang w:val="nl-NL"/>
        </w:rPr>
        <w:t xml:space="preserve"> bằng</w:t>
      </w:r>
    </w:p>
    <w:p w14:paraId="280EE6A0" w14:textId="77777777" w:rsidR="00ED397D" w:rsidRPr="00330A7E" w:rsidRDefault="00ED397D" w:rsidP="00330A7E">
      <w:pPr>
        <w:tabs>
          <w:tab w:val="left" w:pos="360"/>
          <w:tab w:val="left" w:pos="900"/>
          <w:tab w:val="left" w:pos="2880"/>
          <w:tab w:val="left" w:pos="3402"/>
          <w:tab w:val="left" w:pos="5400"/>
          <w:tab w:val="left" w:pos="5669"/>
          <w:tab w:val="left" w:pos="7920"/>
        </w:tabs>
        <w:spacing w:line="360" w:lineRule="auto"/>
        <w:jc w:val="both"/>
        <w:rPr>
          <w:rFonts w:ascii="Times New Roman" w:hAnsi="Times New Roman" w:cs="Times New Roman"/>
          <w:sz w:val="24"/>
          <w:szCs w:val="24"/>
          <w:lang w:val="nl-NL"/>
        </w:rPr>
      </w:pPr>
      <w:r w:rsidRPr="00330A7E">
        <w:rPr>
          <w:rFonts w:ascii="Times New Roman" w:hAnsi="Times New Roman" w:cs="Times New Roman"/>
          <w:b/>
          <w:sz w:val="24"/>
          <w:szCs w:val="24"/>
          <w:lang w:val="nl-NL"/>
        </w:rPr>
        <w:tab/>
        <w:t>A.</w:t>
      </w:r>
      <w:r w:rsidRPr="00330A7E">
        <w:rPr>
          <w:rFonts w:ascii="Times New Roman" w:hAnsi="Times New Roman" w:cs="Times New Roman"/>
          <w:sz w:val="24"/>
          <w:szCs w:val="24"/>
          <w:lang w:val="nl-NL"/>
        </w:rPr>
        <w:t xml:space="preserve"> </w:t>
      </w:r>
      <w:r w:rsidRPr="00330A7E">
        <w:rPr>
          <w:rFonts w:ascii="Times New Roman" w:hAnsi="Times New Roman" w:cs="Times New Roman"/>
          <w:position w:val="-32"/>
          <w:sz w:val="24"/>
          <w:szCs w:val="24"/>
          <w:lang w:val="nl-NL"/>
        </w:rPr>
        <w:object w:dxaOrig="1830" w:dyaOrig="750" w14:anchorId="65D1238D">
          <v:shape id="_x0000_i3570" type="#_x0000_t75" style="width:91.5pt;height:37.5pt" o:ole="">
            <v:imagedata r:id="rId4560" o:title=""/>
          </v:shape>
          <o:OLEObject Type="Embed" ProgID="Equation.DSMT4" ShapeID="_x0000_i3570" DrawAspect="Content" ObjectID="_1796842635" r:id="rId4561"/>
        </w:object>
      </w:r>
      <w:r w:rsidRPr="00330A7E">
        <w:rPr>
          <w:rFonts w:ascii="Times New Roman" w:hAnsi="Times New Roman" w:cs="Times New Roman"/>
          <w:sz w:val="24"/>
          <w:szCs w:val="24"/>
          <w:lang w:val="nl-NL"/>
        </w:rPr>
        <w:t>.</w:t>
      </w:r>
      <w:r w:rsidRPr="00330A7E">
        <w:rPr>
          <w:rFonts w:ascii="Times New Roman" w:hAnsi="Times New Roman" w:cs="Times New Roman"/>
          <w:b/>
          <w:sz w:val="24"/>
          <w:szCs w:val="24"/>
          <w:lang w:val="nl-NL"/>
        </w:rPr>
        <w:tab/>
        <w:t>B.</w:t>
      </w:r>
      <w:r w:rsidRPr="00330A7E">
        <w:rPr>
          <w:rFonts w:ascii="Times New Roman" w:hAnsi="Times New Roman" w:cs="Times New Roman"/>
          <w:sz w:val="24"/>
          <w:szCs w:val="24"/>
          <w:lang w:val="nl-NL"/>
        </w:rPr>
        <w:t xml:space="preserve"> </w:t>
      </w:r>
      <w:r w:rsidRPr="00330A7E">
        <w:rPr>
          <w:rFonts w:ascii="Times New Roman" w:hAnsi="Times New Roman" w:cs="Times New Roman"/>
          <w:position w:val="-32"/>
          <w:sz w:val="24"/>
          <w:szCs w:val="24"/>
          <w:lang w:val="nl-NL"/>
        </w:rPr>
        <w:object w:dxaOrig="1650" w:dyaOrig="735" w14:anchorId="234DCA91">
          <v:shape id="_x0000_i3571" type="#_x0000_t75" style="width:82.5pt;height:36.75pt" o:ole="">
            <v:imagedata r:id="rId4562" o:title=""/>
          </v:shape>
          <o:OLEObject Type="Embed" ProgID="Equation.DSMT4" ShapeID="_x0000_i3571" DrawAspect="Content" ObjectID="_1796842636" r:id="rId4563"/>
        </w:object>
      </w:r>
      <w:r w:rsidRPr="00330A7E">
        <w:rPr>
          <w:rFonts w:ascii="Times New Roman" w:hAnsi="Times New Roman" w:cs="Times New Roman"/>
          <w:sz w:val="24"/>
          <w:szCs w:val="24"/>
          <w:lang w:val="nl-NL"/>
        </w:rPr>
        <w:t>.</w:t>
      </w:r>
      <w:r w:rsidRPr="00330A7E">
        <w:rPr>
          <w:rFonts w:ascii="Times New Roman" w:hAnsi="Times New Roman" w:cs="Times New Roman"/>
          <w:b/>
          <w:color w:val="FF0000"/>
          <w:sz w:val="24"/>
          <w:szCs w:val="24"/>
          <w:lang w:val="nl-NL"/>
        </w:rPr>
        <w:tab/>
      </w:r>
      <w:r w:rsidRPr="00330A7E">
        <w:rPr>
          <w:rFonts w:ascii="Times New Roman" w:hAnsi="Times New Roman" w:cs="Times New Roman"/>
          <w:b/>
          <w:sz w:val="24"/>
          <w:szCs w:val="24"/>
          <w:lang w:val="nl-NL"/>
        </w:rPr>
        <w:t>C.</w:t>
      </w:r>
      <w:r w:rsidRPr="00330A7E">
        <w:rPr>
          <w:rFonts w:ascii="Times New Roman" w:hAnsi="Times New Roman" w:cs="Times New Roman"/>
          <w:sz w:val="24"/>
          <w:szCs w:val="24"/>
          <w:lang w:val="nl-NL"/>
        </w:rPr>
        <w:t xml:space="preserve"> </w:t>
      </w:r>
      <w:r w:rsidRPr="00330A7E">
        <w:rPr>
          <w:rFonts w:ascii="Times New Roman" w:hAnsi="Times New Roman" w:cs="Times New Roman"/>
          <w:color w:val="FF0000"/>
          <w:position w:val="-32"/>
          <w:sz w:val="24"/>
          <w:szCs w:val="24"/>
          <w:lang w:val="nl-NL"/>
        </w:rPr>
        <w:object w:dxaOrig="1650" w:dyaOrig="735" w14:anchorId="7A60D731">
          <v:shape id="_x0000_i3572" type="#_x0000_t75" style="width:82.5pt;height:36.75pt" o:ole="">
            <v:imagedata r:id="rId4564" o:title=""/>
          </v:shape>
          <o:OLEObject Type="Embed" ProgID="Equation.DSMT4" ShapeID="_x0000_i3572" DrawAspect="Content" ObjectID="_1796842637" r:id="rId4565"/>
        </w:object>
      </w:r>
      <w:r w:rsidRPr="00330A7E">
        <w:rPr>
          <w:rFonts w:ascii="Times New Roman" w:hAnsi="Times New Roman" w:cs="Times New Roman"/>
          <w:color w:val="FF0000"/>
          <w:sz w:val="24"/>
          <w:szCs w:val="24"/>
          <w:lang w:val="nl-NL"/>
        </w:rPr>
        <w:t>.</w:t>
      </w:r>
      <w:r w:rsidRPr="00330A7E">
        <w:rPr>
          <w:rFonts w:ascii="Times New Roman" w:hAnsi="Times New Roman" w:cs="Times New Roman"/>
          <w:b/>
          <w:sz w:val="24"/>
          <w:szCs w:val="24"/>
          <w:lang w:val="nl-NL"/>
        </w:rPr>
        <w:tab/>
        <w:t>D.</w:t>
      </w:r>
      <w:r w:rsidRPr="00330A7E">
        <w:rPr>
          <w:rFonts w:ascii="Times New Roman" w:hAnsi="Times New Roman" w:cs="Times New Roman"/>
          <w:sz w:val="24"/>
          <w:szCs w:val="24"/>
          <w:lang w:val="nl-NL"/>
        </w:rPr>
        <w:t xml:space="preserve"> </w:t>
      </w:r>
      <w:r w:rsidRPr="00330A7E">
        <w:rPr>
          <w:rFonts w:ascii="Times New Roman" w:hAnsi="Times New Roman" w:cs="Times New Roman"/>
          <w:position w:val="-32"/>
          <w:sz w:val="24"/>
          <w:szCs w:val="24"/>
          <w:lang w:val="nl-NL"/>
        </w:rPr>
        <w:object w:dxaOrig="1740" w:dyaOrig="735" w14:anchorId="702C6DAE">
          <v:shape id="_x0000_i3573" type="#_x0000_t75" style="width:87pt;height:36.75pt" o:ole="">
            <v:imagedata r:id="rId4566" o:title=""/>
          </v:shape>
          <o:OLEObject Type="Embed" ProgID="Equation.DSMT4" ShapeID="_x0000_i3573" DrawAspect="Content" ObjectID="_1796842638" r:id="rId4567"/>
        </w:object>
      </w:r>
      <w:r w:rsidRPr="00330A7E">
        <w:rPr>
          <w:rFonts w:ascii="Times New Roman" w:hAnsi="Times New Roman" w:cs="Times New Roman"/>
          <w:sz w:val="24"/>
          <w:szCs w:val="24"/>
          <w:lang w:val="nl-NL"/>
        </w:rPr>
        <w:t>.</w:t>
      </w:r>
    </w:p>
    <w:p w14:paraId="5EB24411" w14:textId="77777777" w:rsidR="00ED397D" w:rsidRPr="00330A7E" w:rsidRDefault="00ED397D" w:rsidP="00330A7E">
      <w:pPr>
        <w:pStyle w:val="ListParagraph"/>
        <w:tabs>
          <w:tab w:val="left" w:pos="992"/>
          <w:tab w:val="left" w:pos="3402"/>
          <w:tab w:val="left" w:pos="5669"/>
          <w:tab w:val="left" w:pos="7937"/>
        </w:tabs>
        <w:ind w:left="992"/>
        <w:rPr>
          <w:rFonts w:ascii="Times New Roman" w:hAnsi="Times New Roman" w:cs="Times New Roman"/>
          <w:sz w:val="24"/>
          <w:szCs w:val="24"/>
        </w:rPr>
      </w:pPr>
    </w:p>
    <w:p w14:paraId="77EA2600" w14:textId="77777777" w:rsidR="00ED397D" w:rsidRPr="00330A7E" w:rsidRDefault="00ED397D" w:rsidP="00330A7E">
      <w:pPr>
        <w:spacing w:before="120" w:after="240"/>
        <w:ind w:left="992" w:hanging="992"/>
        <w:rPr>
          <w:rFonts w:ascii="Times New Roman" w:hAnsi="Times New Roman" w:cs="Times New Roman"/>
          <w:sz w:val="24"/>
          <w:szCs w:val="24"/>
          <w:lang w:val="it-IT"/>
        </w:rPr>
      </w:pPr>
      <w:r w:rsidRPr="00330A7E">
        <w:rPr>
          <w:rFonts w:ascii="Times New Roman" w:hAnsi="Times New Roman" w:cs="Times New Roman"/>
          <w:b/>
          <w:bCs/>
          <w:color w:val="0033CC"/>
          <w:sz w:val="24"/>
          <w:szCs w:val="24"/>
          <w:lang w:val="it-IT"/>
        </w:rPr>
        <w:t>PHẦN II. Câu trắc nghiệm đúng sai.</w:t>
      </w:r>
      <w:r w:rsidRPr="00330A7E">
        <w:rPr>
          <w:rFonts w:ascii="Times New Roman" w:hAnsi="Times New Roman" w:cs="Times New Roman"/>
          <w:color w:val="0033CC"/>
          <w:sz w:val="24"/>
          <w:szCs w:val="24"/>
          <w:lang w:val="it-IT"/>
        </w:rPr>
        <w:t xml:space="preserve"> </w:t>
      </w:r>
      <w:r w:rsidRPr="00330A7E">
        <w:rPr>
          <w:rFonts w:ascii="Times New Roman" w:hAnsi="Times New Roman" w:cs="Times New Roman"/>
          <w:sz w:val="24"/>
          <w:szCs w:val="24"/>
          <w:lang w:val="it-IT"/>
        </w:rPr>
        <w:t xml:space="preserve">Thí sinh trả lời từ câu 1 đến câu 4. Trong mỗi </w:t>
      </w:r>
      <w:r w:rsidRPr="00330A7E">
        <w:rPr>
          <w:rFonts w:ascii="Times New Roman" w:hAnsi="Times New Roman" w:cs="Times New Roman"/>
          <w:b/>
          <w:bCs/>
          <w:sz w:val="24"/>
          <w:szCs w:val="24"/>
          <w:lang w:val="it-IT"/>
        </w:rPr>
        <w:t>ý a), b), c), d)</w:t>
      </w:r>
      <w:r w:rsidRPr="00330A7E">
        <w:rPr>
          <w:rFonts w:ascii="Times New Roman" w:hAnsi="Times New Roman" w:cs="Times New Roman"/>
          <w:sz w:val="24"/>
          <w:szCs w:val="24"/>
          <w:lang w:val="it-IT"/>
        </w:rPr>
        <w:t xml:space="preserve"> ở mỗi câu, thí sinh chọn đúng hoặc sai.</w:t>
      </w:r>
    </w:p>
    <w:p w14:paraId="6CC0C86E" w14:textId="77777777" w:rsidR="00ED397D" w:rsidRPr="00330A7E" w:rsidRDefault="00ED397D" w:rsidP="00330A7E">
      <w:pPr>
        <w:pStyle w:val="msolistparagraph0"/>
        <w:widowControl w:val="0"/>
        <w:tabs>
          <w:tab w:val="left" w:pos="360"/>
          <w:tab w:val="left" w:pos="720"/>
          <w:tab w:val="left" w:pos="992"/>
          <w:tab w:val="left" w:pos="2880"/>
          <w:tab w:val="left" w:pos="5400"/>
          <w:tab w:val="left" w:pos="7920"/>
        </w:tabs>
        <w:spacing w:line="360" w:lineRule="auto"/>
        <w:ind w:left="0"/>
        <w:jc w:val="both"/>
        <w:rPr>
          <w:b/>
          <w:lang w:val="vi-VN"/>
        </w:rPr>
      </w:pPr>
      <w:r w:rsidRPr="00330A7E">
        <w:rPr>
          <w:b/>
          <w:noProof/>
          <w:color w:val="0070C0"/>
        </w:rPr>
        <w:t>Câu 1</w:t>
      </w:r>
      <w:r w:rsidRPr="00330A7E">
        <w:rPr>
          <w:noProof/>
        </w:rPr>
        <w:t xml:space="preserve">. Trong không gian </w:t>
      </w:r>
      <w:r w:rsidRPr="00330A7E">
        <w:rPr>
          <w:noProof/>
          <w:position w:val="-10"/>
        </w:rPr>
        <w:object w:dxaOrig="560" w:dyaOrig="320" w14:anchorId="7378A837">
          <v:shape id="_x0000_i3574" type="#_x0000_t75" style="width:27.75pt;height:15.75pt" o:ole="">
            <v:imagedata r:id="rId4568" o:title=""/>
          </v:shape>
          <o:OLEObject Type="Embed" ProgID="Equation.DSMT4" ShapeID="_x0000_i3574" DrawAspect="Content" ObjectID="_1796842639" r:id="rId4569"/>
        </w:object>
      </w:r>
      <w:r w:rsidRPr="00330A7E">
        <w:rPr>
          <w:noProof/>
        </w:rPr>
        <w:t xml:space="preserve">, mặt cầu </w:t>
      </w:r>
      <w:r w:rsidRPr="00330A7E">
        <w:rPr>
          <w:noProof/>
          <w:position w:val="-14"/>
        </w:rPr>
        <w:object w:dxaOrig="3640" w:dyaOrig="440" w14:anchorId="76DA377E">
          <v:shape id="_x0000_i3575" type="#_x0000_t75" style="width:181.5pt;height:21.75pt" o:ole="">
            <v:imagedata r:id="rId4570" o:title=""/>
          </v:shape>
          <o:OLEObject Type="Embed" ProgID="Equation.DSMT4" ShapeID="_x0000_i3575" DrawAspect="Content" ObjectID="_1796842640" r:id="rId4571"/>
        </w:object>
      </w:r>
      <w:r w:rsidRPr="00330A7E">
        <w:rPr>
          <w:noProof/>
        </w:rPr>
        <w:t xml:space="preserve">. </w:t>
      </w:r>
      <w:r w:rsidRPr="00330A7E">
        <w:t>Các mệnh đề sau đây đúng hay sai?</w:t>
      </w:r>
    </w:p>
    <w:p w14:paraId="3AD61CAC" w14:textId="77777777" w:rsidR="00ED397D" w:rsidRPr="00330A7E" w:rsidRDefault="00ED397D" w:rsidP="00330A7E">
      <w:pPr>
        <w:tabs>
          <w:tab w:val="left" w:pos="360"/>
          <w:tab w:val="left" w:pos="720"/>
          <w:tab w:val="left" w:pos="2880"/>
          <w:tab w:val="left" w:pos="3402"/>
          <w:tab w:val="left" w:pos="5400"/>
          <w:tab w:val="left" w:pos="5669"/>
          <w:tab w:val="left" w:pos="7920"/>
        </w:tabs>
        <w:spacing w:line="360" w:lineRule="auto"/>
        <w:jc w:val="both"/>
        <w:rPr>
          <w:rFonts w:ascii="Times New Roman" w:hAnsi="Times New Roman" w:cs="Times New Roman"/>
          <w:noProof/>
          <w:color w:val="000000"/>
          <w:sz w:val="24"/>
          <w:szCs w:val="24"/>
        </w:rPr>
      </w:pPr>
      <w:r w:rsidRPr="00330A7E">
        <w:rPr>
          <w:rFonts w:ascii="Times New Roman" w:hAnsi="Times New Roman" w:cs="Times New Roman"/>
          <w:b/>
          <w:noProof/>
          <w:color w:val="000000"/>
          <w:sz w:val="24"/>
          <w:szCs w:val="24"/>
        </w:rPr>
        <w:tab/>
        <w:t xml:space="preserve">a) </w:t>
      </w:r>
      <w:r w:rsidRPr="00330A7E">
        <w:rPr>
          <w:rFonts w:ascii="Times New Roman" w:hAnsi="Times New Roman" w:cs="Times New Roman"/>
          <w:noProof/>
          <w:color w:val="000000"/>
          <w:sz w:val="24"/>
          <w:szCs w:val="24"/>
        </w:rPr>
        <w:t xml:space="preserve">Bán kính mặt cầu </w:t>
      </w:r>
      <w:r w:rsidRPr="00330A7E">
        <w:rPr>
          <w:rFonts w:ascii="Times New Roman" w:hAnsi="Times New Roman" w:cs="Times New Roman"/>
          <w:color w:val="000000"/>
          <w:position w:val="-14"/>
          <w:sz w:val="24"/>
          <w:szCs w:val="24"/>
        </w:rPr>
        <w:object w:dxaOrig="400" w:dyaOrig="400" w14:anchorId="2C8FE42C">
          <v:shape id="_x0000_i3576" type="#_x0000_t75" style="width:19.5pt;height:19.5pt" o:ole="">
            <v:imagedata r:id="rId4572" o:title=""/>
          </v:shape>
          <o:OLEObject Type="Embed" ProgID="Equation.DSMT4" ShapeID="_x0000_i3576" DrawAspect="Content" ObjectID="_1796842641" r:id="rId4573"/>
        </w:object>
      </w:r>
      <w:r w:rsidRPr="00330A7E">
        <w:rPr>
          <w:rFonts w:ascii="Times New Roman" w:hAnsi="Times New Roman" w:cs="Times New Roman"/>
          <w:noProof/>
          <w:color w:val="000000"/>
          <w:sz w:val="24"/>
          <w:szCs w:val="24"/>
        </w:rPr>
        <w:t xml:space="preserve"> là</w:t>
      </w:r>
      <w:r w:rsidRPr="00330A7E">
        <w:rPr>
          <w:rFonts w:ascii="Times New Roman" w:hAnsi="Times New Roman" w:cs="Times New Roman"/>
          <w:b/>
          <w:noProof/>
          <w:color w:val="000000"/>
          <w:sz w:val="24"/>
          <w:szCs w:val="24"/>
        </w:rPr>
        <w:t xml:space="preserve"> </w:t>
      </w:r>
      <w:r w:rsidRPr="00330A7E">
        <w:rPr>
          <w:rFonts w:ascii="Times New Roman" w:hAnsi="Times New Roman" w:cs="Times New Roman"/>
          <w:color w:val="000000"/>
          <w:position w:val="-6"/>
          <w:sz w:val="24"/>
          <w:szCs w:val="24"/>
        </w:rPr>
        <w:object w:dxaOrig="320" w:dyaOrig="279" w14:anchorId="27312827">
          <v:shape id="_x0000_i3577" type="#_x0000_t75" style="width:16.5pt;height:13.5pt" o:ole="">
            <v:imagedata r:id="rId4574" o:title=""/>
          </v:shape>
          <o:OLEObject Type="Embed" ProgID="Equation.DSMT4" ShapeID="_x0000_i3577" DrawAspect="Content" ObjectID="_1796842642" r:id="rId4575"/>
        </w:object>
      </w:r>
      <w:r w:rsidRPr="00330A7E">
        <w:rPr>
          <w:rFonts w:ascii="Times New Roman" w:hAnsi="Times New Roman" w:cs="Times New Roman"/>
          <w:color w:val="000000"/>
          <w:sz w:val="24"/>
          <w:szCs w:val="24"/>
        </w:rPr>
        <w:t>.</w:t>
      </w:r>
      <w:r w:rsidRPr="00330A7E">
        <w:rPr>
          <w:rFonts w:ascii="Times New Roman" w:hAnsi="Times New Roman" w:cs="Times New Roman"/>
          <w:noProof/>
          <w:color w:val="000000"/>
          <w:sz w:val="24"/>
          <w:szCs w:val="24"/>
        </w:rPr>
        <w:tab/>
      </w:r>
    </w:p>
    <w:p w14:paraId="4316BDF0" w14:textId="77777777" w:rsidR="00ED397D" w:rsidRPr="00330A7E" w:rsidRDefault="00ED397D" w:rsidP="00330A7E">
      <w:pPr>
        <w:tabs>
          <w:tab w:val="left" w:pos="360"/>
          <w:tab w:val="left" w:pos="720"/>
          <w:tab w:val="left" w:pos="2880"/>
          <w:tab w:val="left" w:pos="3402"/>
          <w:tab w:val="left" w:pos="5400"/>
          <w:tab w:val="left" w:pos="5669"/>
          <w:tab w:val="left" w:pos="7920"/>
        </w:tabs>
        <w:spacing w:line="360" w:lineRule="auto"/>
        <w:jc w:val="both"/>
        <w:rPr>
          <w:rFonts w:ascii="Times New Roman" w:hAnsi="Times New Roman" w:cs="Times New Roman"/>
          <w:color w:val="FF0000"/>
          <w:sz w:val="24"/>
          <w:szCs w:val="24"/>
        </w:rPr>
      </w:pPr>
      <w:r w:rsidRPr="00330A7E">
        <w:rPr>
          <w:rFonts w:ascii="Times New Roman" w:hAnsi="Times New Roman" w:cs="Times New Roman"/>
          <w:noProof/>
          <w:color w:val="FF0000"/>
          <w:sz w:val="24"/>
          <w:szCs w:val="24"/>
        </w:rPr>
        <w:tab/>
      </w:r>
      <w:r w:rsidRPr="00330A7E">
        <w:rPr>
          <w:rFonts w:ascii="Times New Roman" w:hAnsi="Times New Roman" w:cs="Times New Roman"/>
          <w:b/>
          <w:noProof/>
          <w:sz w:val="24"/>
          <w:szCs w:val="24"/>
        </w:rPr>
        <w:t xml:space="preserve">b) </w:t>
      </w:r>
      <w:r w:rsidRPr="00330A7E">
        <w:rPr>
          <w:rFonts w:ascii="Times New Roman" w:hAnsi="Times New Roman" w:cs="Times New Roman"/>
          <w:noProof/>
          <w:sz w:val="24"/>
          <w:szCs w:val="24"/>
        </w:rPr>
        <w:t xml:space="preserve">Bán kính mặt cầu </w:t>
      </w:r>
      <w:r w:rsidRPr="00330A7E">
        <w:rPr>
          <w:rFonts w:ascii="Times New Roman" w:hAnsi="Times New Roman" w:cs="Times New Roman"/>
          <w:position w:val="-14"/>
          <w:sz w:val="24"/>
          <w:szCs w:val="24"/>
        </w:rPr>
        <w:object w:dxaOrig="400" w:dyaOrig="400" w14:anchorId="23DE348A">
          <v:shape id="_x0000_i3578" type="#_x0000_t75" style="width:19.5pt;height:19.5pt" o:ole="">
            <v:imagedata r:id="rId4572" o:title=""/>
          </v:shape>
          <o:OLEObject Type="Embed" ProgID="Equation.DSMT4" ShapeID="_x0000_i3578" DrawAspect="Content" ObjectID="_1796842643" r:id="rId4576"/>
        </w:object>
      </w:r>
      <w:r w:rsidRPr="00330A7E">
        <w:rPr>
          <w:rFonts w:ascii="Times New Roman" w:hAnsi="Times New Roman" w:cs="Times New Roman"/>
          <w:noProof/>
          <w:sz w:val="24"/>
          <w:szCs w:val="24"/>
        </w:rPr>
        <w:t xml:space="preserve"> là</w:t>
      </w:r>
      <w:r w:rsidRPr="00330A7E">
        <w:rPr>
          <w:rFonts w:ascii="Times New Roman" w:hAnsi="Times New Roman" w:cs="Times New Roman"/>
          <w:b/>
          <w:noProof/>
          <w:sz w:val="24"/>
          <w:szCs w:val="24"/>
        </w:rPr>
        <w:t xml:space="preserve"> </w:t>
      </w:r>
      <w:r w:rsidRPr="00330A7E">
        <w:rPr>
          <w:rFonts w:ascii="Times New Roman" w:hAnsi="Times New Roman" w:cs="Times New Roman"/>
          <w:position w:val="-8"/>
          <w:sz w:val="24"/>
          <w:szCs w:val="24"/>
        </w:rPr>
        <w:object w:dxaOrig="480" w:dyaOrig="360" w14:anchorId="1E9259D7">
          <v:shape id="_x0000_i3579" type="#_x0000_t75" style="width:24pt;height:18pt" o:ole="">
            <v:imagedata r:id="rId4577" o:title=""/>
          </v:shape>
          <o:OLEObject Type="Embed" ProgID="Equation.DSMT4" ShapeID="_x0000_i3579" DrawAspect="Content" ObjectID="_1796842644" r:id="rId4578"/>
        </w:object>
      </w:r>
      <w:r w:rsidRPr="00330A7E">
        <w:rPr>
          <w:rFonts w:ascii="Times New Roman" w:hAnsi="Times New Roman" w:cs="Times New Roman"/>
          <w:sz w:val="24"/>
          <w:szCs w:val="24"/>
        </w:rPr>
        <w:t>.</w:t>
      </w:r>
      <w:r w:rsidRPr="00330A7E">
        <w:rPr>
          <w:rFonts w:ascii="Times New Roman" w:hAnsi="Times New Roman" w:cs="Times New Roman"/>
          <w:color w:val="FF0000"/>
          <w:sz w:val="24"/>
          <w:szCs w:val="24"/>
        </w:rPr>
        <w:tab/>
      </w:r>
    </w:p>
    <w:p w14:paraId="5A8176A7" w14:textId="77777777" w:rsidR="00ED397D" w:rsidRPr="00330A7E" w:rsidRDefault="00ED397D" w:rsidP="00330A7E">
      <w:pPr>
        <w:tabs>
          <w:tab w:val="left" w:pos="360"/>
          <w:tab w:val="left" w:pos="720"/>
          <w:tab w:val="left" w:pos="2880"/>
          <w:tab w:val="left" w:pos="3402"/>
          <w:tab w:val="left" w:pos="5400"/>
          <w:tab w:val="left" w:pos="5669"/>
          <w:tab w:val="left" w:pos="7920"/>
        </w:tabs>
        <w:spacing w:line="360" w:lineRule="auto"/>
        <w:jc w:val="both"/>
        <w:rPr>
          <w:rFonts w:ascii="Times New Roman" w:hAnsi="Times New Roman" w:cs="Times New Roman"/>
          <w:color w:val="000000"/>
          <w:sz w:val="24"/>
          <w:szCs w:val="24"/>
        </w:rPr>
      </w:pPr>
      <w:r w:rsidRPr="00330A7E">
        <w:rPr>
          <w:rFonts w:ascii="Times New Roman" w:hAnsi="Times New Roman" w:cs="Times New Roman"/>
          <w:color w:val="000000"/>
          <w:sz w:val="24"/>
          <w:szCs w:val="24"/>
        </w:rPr>
        <w:tab/>
      </w:r>
      <w:r w:rsidRPr="00330A7E">
        <w:rPr>
          <w:rFonts w:ascii="Times New Roman" w:hAnsi="Times New Roman" w:cs="Times New Roman"/>
          <w:b/>
          <w:color w:val="000000"/>
          <w:sz w:val="24"/>
          <w:szCs w:val="24"/>
        </w:rPr>
        <w:t xml:space="preserve">c) </w:t>
      </w:r>
      <w:r w:rsidRPr="00330A7E">
        <w:rPr>
          <w:rFonts w:ascii="Times New Roman" w:hAnsi="Times New Roman" w:cs="Times New Roman"/>
          <w:noProof/>
          <w:color w:val="000000"/>
          <w:sz w:val="24"/>
          <w:szCs w:val="24"/>
        </w:rPr>
        <w:t xml:space="preserve">Tọa độ tâm mặt cầu </w:t>
      </w:r>
      <w:r w:rsidRPr="00330A7E">
        <w:rPr>
          <w:rFonts w:ascii="Times New Roman" w:hAnsi="Times New Roman" w:cs="Times New Roman"/>
          <w:color w:val="000000"/>
          <w:position w:val="-14"/>
          <w:sz w:val="24"/>
          <w:szCs w:val="24"/>
        </w:rPr>
        <w:object w:dxaOrig="400" w:dyaOrig="400" w14:anchorId="6F8D606C">
          <v:shape id="_x0000_i3580" type="#_x0000_t75" style="width:19.5pt;height:19.5pt" o:ole="">
            <v:imagedata r:id="rId4579" o:title=""/>
          </v:shape>
          <o:OLEObject Type="Embed" ProgID="Equation.DSMT4" ShapeID="_x0000_i3580" DrawAspect="Content" ObjectID="_1796842645" r:id="rId4580"/>
        </w:object>
      </w:r>
      <w:r w:rsidRPr="00330A7E">
        <w:rPr>
          <w:rFonts w:ascii="Times New Roman" w:hAnsi="Times New Roman" w:cs="Times New Roman"/>
          <w:noProof/>
          <w:color w:val="000000"/>
          <w:sz w:val="24"/>
          <w:szCs w:val="24"/>
        </w:rPr>
        <w:t xml:space="preserve"> là </w:t>
      </w:r>
      <w:r w:rsidRPr="00330A7E">
        <w:rPr>
          <w:rFonts w:ascii="Times New Roman" w:hAnsi="Times New Roman" w:cs="Times New Roman"/>
          <w:color w:val="000000"/>
          <w:position w:val="-14"/>
          <w:sz w:val="24"/>
          <w:szCs w:val="24"/>
        </w:rPr>
        <w:object w:dxaOrig="1180" w:dyaOrig="400" w14:anchorId="1DB90ED7">
          <v:shape id="_x0000_i3581" type="#_x0000_t75" style="width:58.5pt;height:19.5pt" o:ole="">
            <v:imagedata r:id="rId4581" o:title=""/>
          </v:shape>
          <o:OLEObject Type="Embed" ProgID="Equation.DSMT4" ShapeID="_x0000_i3581" DrawAspect="Content" ObjectID="_1796842646" r:id="rId4582"/>
        </w:object>
      </w:r>
      <w:r w:rsidRPr="00330A7E">
        <w:rPr>
          <w:rFonts w:ascii="Times New Roman" w:hAnsi="Times New Roman" w:cs="Times New Roman"/>
          <w:b/>
          <w:noProof/>
          <w:color w:val="000000"/>
          <w:sz w:val="24"/>
          <w:szCs w:val="24"/>
        </w:rPr>
        <w:t xml:space="preserve"> </w:t>
      </w:r>
      <w:r w:rsidRPr="00330A7E">
        <w:rPr>
          <w:rFonts w:ascii="Times New Roman" w:hAnsi="Times New Roman" w:cs="Times New Roman"/>
          <w:color w:val="000000"/>
          <w:sz w:val="24"/>
          <w:szCs w:val="24"/>
        </w:rPr>
        <w:t>.</w:t>
      </w:r>
      <w:r w:rsidRPr="00330A7E">
        <w:rPr>
          <w:rFonts w:ascii="Times New Roman" w:hAnsi="Times New Roman" w:cs="Times New Roman"/>
          <w:color w:val="000000"/>
          <w:sz w:val="24"/>
          <w:szCs w:val="24"/>
        </w:rPr>
        <w:tab/>
      </w:r>
    </w:p>
    <w:p w14:paraId="33B1D609" w14:textId="77777777" w:rsidR="00ED397D" w:rsidRPr="00330A7E" w:rsidRDefault="00ED397D" w:rsidP="00330A7E">
      <w:pPr>
        <w:tabs>
          <w:tab w:val="left" w:pos="360"/>
          <w:tab w:val="left" w:pos="720"/>
          <w:tab w:val="left" w:pos="2880"/>
          <w:tab w:val="left" w:pos="3402"/>
          <w:tab w:val="left" w:pos="5400"/>
          <w:tab w:val="left" w:pos="5669"/>
          <w:tab w:val="left" w:pos="7920"/>
        </w:tabs>
        <w:spacing w:line="360" w:lineRule="auto"/>
        <w:jc w:val="both"/>
        <w:rPr>
          <w:rFonts w:ascii="Times New Roman" w:hAnsi="Times New Roman" w:cs="Times New Roman"/>
          <w:sz w:val="24"/>
          <w:szCs w:val="24"/>
        </w:rPr>
      </w:pPr>
      <w:r w:rsidRPr="00330A7E">
        <w:rPr>
          <w:rFonts w:ascii="Times New Roman" w:hAnsi="Times New Roman" w:cs="Times New Roman"/>
          <w:color w:val="FF0000"/>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noProof/>
          <w:sz w:val="24"/>
          <w:szCs w:val="24"/>
        </w:rPr>
        <w:t xml:space="preserve">Tọa độ tâm mặt cầu </w:t>
      </w:r>
      <w:r w:rsidRPr="00330A7E">
        <w:rPr>
          <w:rFonts w:ascii="Times New Roman" w:hAnsi="Times New Roman" w:cs="Times New Roman"/>
          <w:position w:val="-14"/>
          <w:sz w:val="24"/>
          <w:szCs w:val="24"/>
        </w:rPr>
        <w:object w:dxaOrig="400" w:dyaOrig="400" w14:anchorId="5F7B0E78">
          <v:shape id="_x0000_i3582" type="#_x0000_t75" style="width:19.5pt;height:19.5pt" o:ole="">
            <v:imagedata r:id="rId4579" o:title=""/>
          </v:shape>
          <o:OLEObject Type="Embed" ProgID="Equation.DSMT4" ShapeID="_x0000_i3582" DrawAspect="Content" ObjectID="_1796842647" r:id="rId4583"/>
        </w:object>
      </w:r>
      <w:r w:rsidRPr="00330A7E">
        <w:rPr>
          <w:rFonts w:ascii="Times New Roman" w:hAnsi="Times New Roman" w:cs="Times New Roman"/>
          <w:noProof/>
          <w:sz w:val="24"/>
          <w:szCs w:val="24"/>
        </w:rPr>
        <w:t xml:space="preserve"> là </w:t>
      </w:r>
      <w:r w:rsidRPr="00330A7E">
        <w:rPr>
          <w:rFonts w:ascii="Times New Roman" w:hAnsi="Times New Roman" w:cs="Times New Roman"/>
          <w:position w:val="-14"/>
          <w:sz w:val="24"/>
          <w:szCs w:val="24"/>
        </w:rPr>
        <w:object w:dxaOrig="1020" w:dyaOrig="400" w14:anchorId="0EE6EC8F">
          <v:shape id="_x0000_i3583" type="#_x0000_t75" style="width:51pt;height:19.5pt" o:ole="">
            <v:imagedata r:id="rId4584" o:title=""/>
          </v:shape>
          <o:OLEObject Type="Embed" ProgID="Equation.DSMT4" ShapeID="_x0000_i3583" DrawAspect="Content" ObjectID="_1796842648" r:id="rId4585"/>
        </w:object>
      </w:r>
      <w:r w:rsidRPr="00330A7E">
        <w:rPr>
          <w:rFonts w:ascii="Times New Roman" w:hAnsi="Times New Roman" w:cs="Times New Roman"/>
          <w:b/>
          <w:noProof/>
          <w:sz w:val="24"/>
          <w:szCs w:val="24"/>
        </w:rPr>
        <w:t xml:space="preserve"> </w:t>
      </w:r>
      <w:r w:rsidRPr="00330A7E">
        <w:rPr>
          <w:rFonts w:ascii="Times New Roman" w:hAnsi="Times New Roman" w:cs="Times New Roman"/>
          <w:sz w:val="24"/>
          <w:szCs w:val="24"/>
        </w:rPr>
        <w:t>.</w:t>
      </w:r>
    </w:p>
    <w:p w14:paraId="486CEA4A" w14:textId="77777777" w:rsidR="00ED397D" w:rsidRPr="00330A7E" w:rsidRDefault="00ED397D" w:rsidP="00330A7E">
      <w:pPr>
        <w:pStyle w:val="ListParagraph"/>
        <w:tabs>
          <w:tab w:val="left" w:pos="992"/>
        </w:tabs>
        <w:spacing w:before="120"/>
        <w:ind w:left="0"/>
        <w:rPr>
          <w:rFonts w:ascii="Times New Roman" w:hAnsi="Times New Roman" w:cs="Times New Roman"/>
          <w:b/>
          <w:bCs/>
          <w:sz w:val="24"/>
          <w:szCs w:val="24"/>
        </w:rPr>
      </w:pPr>
      <w:r w:rsidRPr="00330A7E">
        <w:rPr>
          <w:rFonts w:ascii="Times New Roman" w:hAnsi="Times New Roman" w:cs="Times New Roman"/>
          <w:b/>
          <w:color w:val="0070C0"/>
          <w:sz w:val="24"/>
          <w:szCs w:val="24"/>
          <w:lang w:val="fr-FR"/>
        </w:rPr>
        <w:t>Câu 2.</w:t>
      </w:r>
      <w:r w:rsidRPr="00330A7E">
        <w:rPr>
          <w:rFonts w:ascii="Times New Roman" w:hAnsi="Times New Roman" w:cs="Times New Roman"/>
          <w:b/>
          <w:sz w:val="24"/>
          <w:szCs w:val="24"/>
          <w:lang w:val="fr-FR"/>
        </w:rPr>
        <w:tab/>
      </w:r>
      <w:r w:rsidRPr="00330A7E">
        <w:rPr>
          <w:rFonts w:ascii="Times New Roman" w:hAnsi="Times New Roman" w:cs="Times New Roman"/>
          <w:sz w:val="24"/>
          <w:szCs w:val="24"/>
        </w:rPr>
        <w:t xml:space="preserve">Cho hàm số </w:t>
      </w:r>
      <w:r w:rsidRPr="00330A7E">
        <w:rPr>
          <w:rFonts w:ascii="Times New Roman" w:hAnsi="Times New Roman" w:cs="Times New Roman"/>
          <w:position w:val="-24"/>
          <w:sz w:val="24"/>
          <w:szCs w:val="24"/>
        </w:rPr>
        <w:object w:dxaOrig="999" w:dyaOrig="620" w14:anchorId="4C0DF10E">
          <v:shape id="_x0000_i3584" type="#_x0000_t75" style="width:49.5pt;height:31.5pt" o:ole="">
            <v:imagedata r:id="rId4586" o:title=""/>
          </v:shape>
          <o:OLEObject Type="Embed" ProgID="Equation.DSMT4" ShapeID="_x0000_i3584" DrawAspect="Content" ObjectID="_1796842649" r:id="rId4587"/>
        </w:object>
      </w:r>
      <w:r w:rsidRPr="00330A7E">
        <w:rPr>
          <w:rFonts w:ascii="Times New Roman" w:hAnsi="Times New Roman" w:cs="Times New Roman"/>
          <w:sz w:val="24"/>
          <w:szCs w:val="24"/>
        </w:rPr>
        <w:t xml:space="preserve"> (tham số </w:t>
      </w:r>
      <w:r w:rsidRPr="00330A7E">
        <w:rPr>
          <w:rFonts w:ascii="Times New Roman" w:hAnsi="Times New Roman" w:cs="Times New Roman"/>
          <w:position w:val="-6"/>
          <w:sz w:val="24"/>
          <w:szCs w:val="24"/>
        </w:rPr>
        <w:object w:dxaOrig="260" w:dyaOrig="220" w14:anchorId="4DE58E63">
          <v:shape id="_x0000_i3585" type="#_x0000_t75" style="width:12.75pt;height:10.5pt" o:ole="">
            <v:imagedata r:id="rId4588" o:title=""/>
          </v:shape>
          <o:OLEObject Type="Embed" ProgID="Equation.DSMT4" ShapeID="_x0000_i3585" DrawAspect="Content" ObjectID="_1796842650" r:id="rId4589"/>
        </w:object>
      </w:r>
      <w:r w:rsidRPr="00330A7E">
        <w:rPr>
          <w:rFonts w:ascii="Times New Roman" w:hAnsi="Times New Roman" w:cs="Times New Roman"/>
          <w:sz w:val="24"/>
          <w:szCs w:val="24"/>
        </w:rPr>
        <w:t>). Các mệnh đề sau đúng hay sai?</w:t>
      </w:r>
    </w:p>
    <w:p w14:paraId="1564FC9E" w14:textId="77777777" w:rsidR="00ED397D" w:rsidRPr="00330A7E" w:rsidRDefault="00ED397D" w:rsidP="000E1E56">
      <w:pPr>
        <w:pStyle w:val="ListParagraph"/>
        <w:numPr>
          <w:ilvl w:val="0"/>
          <w:numId w:val="42"/>
        </w:numPr>
        <w:tabs>
          <w:tab w:val="left" w:pos="360"/>
          <w:tab w:val="left" w:pos="720"/>
          <w:tab w:val="left" w:pos="2880"/>
          <w:tab w:val="left" w:pos="3402"/>
          <w:tab w:val="left" w:pos="5400"/>
          <w:tab w:val="left" w:pos="5669"/>
          <w:tab w:val="left" w:pos="7920"/>
        </w:tabs>
        <w:spacing w:after="160" w:line="360" w:lineRule="auto"/>
        <w:rPr>
          <w:rFonts w:ascii="Times New Roman" w:hAnsi="Times New Roman" w:cs="Times New Roman"/>
          <w:sz w:val="24"/>
          <w:szCs w:val="24"/>
        </w:rPr>
      </w:pPr>
      <w:r w:rsidRPr="00330A7E">
        <w:rPr>
          <w:rFonts w:ascii="Times New Roman" w:hAnsi="Times New Roman" w:cs="Times New Roman"/>
          <w:sz w:val="24"/>
          <w:szCs w:val="24"/>
        </w:rPr>
        <w:t xml:space="preserve">Khi </w:t>
      </w:r>
      <w:r w:rsidRPr="00330A7E">
        <w:rPr>
          <w:rFonts w:ascii="Times New Roman" w:hAnsi="Times New Roman" w:cs="Times New Roman"/>
          <w:position w:val="-6"/>
          <w:sz w:val="24"/>
          <w:szCs w:val="24"/>
        </w:rPr>
        <w:object w:dxaOrig="560" w:dyaOrig="279" w14:anchorId="7A943FCE">
          <v:shape id="_x0000_i3586" type="#_x0000_t75" style="width:28.5pt;height:14.25pt" o:ole="">
            <v:imagedata r:id="rId4590" o:title=""/>
          </v:shape>
          <o:OLEObject Type="Embed" ProgID="Equation.DSMT4" ShapeID="_x0000_i3586" DrawAspect="Content" ObjectID="_1796842651" r:id="rId4591"/>
        </w:object>
      </w:r>
      <w:r w:rsidRPr="00330A7E">
        <w:rPr>
          <w:rFonts w:ascii="Times New Roman" w:hAnsi="Times New Roman" w:cs="Times New Roman"/>
          <w:sz w:val="24"/>
          <w:szCs w:val="24"/>
        </w:rPr>
        <w:t xml:space="preserve"> thì hàm số nghịch biến trên các khoảng xác định của nó.</w:t>
      </w:r>
    </w:p>
    <w:p w14:paraId="5E3BE3CE" w14:textId="77777777" w:rsidR="00ED397D" w:rsidRPr="00330A7E" w:rsidRDefault="00ED397D" w:rsidP="000E1E56">
      <w:pPr>
        <w:pStyle w:val="ListParagraph"/>
        <w:numPr>
          <w:ilvl w:val="0"/>
          <w:numId w:val="42"/>
        </w:numPr>
        <w:tabs>
          <w:tab w:val="left" w:pos="360"/>
          <w:tab w:val="left" w:pos="720"/>
          <w:tab w:val="left" w:pos="2880"/>
          <w:tab w:val="left" w:pos="3402"/>
          <w:tab w:val="left" w:pos="5400"/>
          <w:tab w:val="left" w:pos="5669"/>
          <w:tab w:val="left" w:pos="7920"/>
        </w:tabs>
        <w:spacing w:after="160" w:line="360" w:lineRule="auto"/>
        <w:rPr>
          <w:rFonts w:ascii="Times New Roman" w:hAnsi="Times New Roman" w:cs="Times New Roman"/>
          <w:sz w:val="24"/>
          <w:szCs w:val="24"/>
        </w:rPr>
      </w:pPr>
      <w:r w:rsidRPr="00330A7E">
        <w:rPr>
          <w:rFonts w:ascii="Times New Roman" w:hAnsi="Times New Roman" w:cs="Times New Roman"/>
          <w:sz w:val="24"/>
          <w:szCs w:val="24"/>
        </w:rPr>
        <w:t xml:space="preserve">Khi </w:t>
      </w:r>
      <w:r w:rsidRPr="00330A7E">
        <w:rPr>
          <w:rFonts w:ascii="Times New Roman" w:hAnsi="Times New Roman" w:cs="Times New Roman"/>
          <w:position w:val="-6"/>
          <w:sz w:val="24"/>
          <w:szCs w:val="24"/>
        </w:rPr>
        <w:object w:dxaOrig="620" w:dyaOrig="279" w14:anchorId="2460CBDB">
          <v:shape id="_x0000_i3587" type="#_x0000_t75" style="width:30.75pt;height:14.25pt" o:ole="">
            <v:imagedata r:id="rId4592" o:title=""/>
          </v:shape>
          <o:OLEObject Type="Embed" ProgID="Equation.DSMT4" ShapeID="_x0000_i3587" DrawAspect="Content" ObjectID="_1796842652" r:id="rId4593"/>
        </w:object>
      </w:r>
      <w:r w:rsidRPr="00330A7E">
        <w:rPr>
          <w:rFonts w:ascii="Times New Roman" w:hAnsi="Times New Roman" w:cs="Times New Roman"/>
          <w:sz w:val="24"/>
          <w:szCs w:val="24"/>
        </w:rPr>
        <w:t>thì hàm số nghịch biến trên các khoảng xác định của nó.</w:t>
      </w:r>
    </w:p>
    <w:p w14:paraId="3A9F4EB2" w14:textId="77777777" w:rsidR="00ED397D" w:rsidRPr="00330A7E" w:rsidRDefault="00ED397D" w:rsidP="000E1E56">
      <w:pPr>
        <w:pStyle w:val="ListParagraph"/>
        <w:numPr>
          <w:ilvl w:val="0"/>
          <w:numId w:val="42"/>
        </w:numPr>
        <w:tabs>
          <w:tab w:val="left" w:pos="360"/>
          <w:tab w:val="left" w:pos="720"/>
          <w:tab w:val="left" w:pos="2880"/>
          <w:tab w:val="left" w:pos="3402"/>
          <w:tab w:val="left" w:pos="5400"/>
          <w:tab w:val="left" w:pos="5669"/>
          <w:tab w:val="left" w:pos="7920"/>
        </w:tabs>
        <w:spacing w:after="160" w:line="360" w:lineRule="auto"/>
        <w:rPr>
          <w:rFonts w:ascii="Times New Roman" w:hAnsi="Times New Roman" w:cs="Times New Roman"/>
          <w:sz w:val="24"/>
          <w:szCs w:val="24"/>
        </w:rPr>
      </w:pPr>
      <w:r w:rsidRPr="00330A7E">
        <w:rPr>
          <w:rFonts w:ascii="Times New Roman" w:hAnsi="Times New Roman" w:cs="Times New Roman"/>
          <w:sz w:val="24"/>
          <w:szCs w:val="24"/>
          <w:lang w:val="fr-FR"/>
        </w:rPr>
        <w:lastRenderedPageBreak/>
        <w:t xml:space="preserve">Tập hợp tất cả các giá trị thực của tham số </w:t>
      </w:r>
      <w:r w:rsidRPr="00330A7E">
        <w:rPr>
          <w:rFonts w:ascii="Times New Roman" w:hAnsi="Times New Roman" w:cs="Times New Roman"/>
          <w:position w:val="-6"/>
          <w:sz w:val="24"/>
          <w:szCs w:val="24"/>
        </w:rPr>
        <w:object w:dxaOrig="260" w:dyaOrig="220" w14:anchorId="30795A84">
          <v:shape id="_x0000_i3588" type="#_x0000_t75" style="width:14.25pt;height:10.5pt" o:ole="">
            <v:imagedata r:id="rId4594" o:title=""/>
          </v:shape>
          <o:OLEObject Type="Embed" ProgID="Equation.DSMT4" ShapeID="_x0000_i3588" DrawAspect="Content" ObjectID="_1796842653" r:id="rId4595"/>
        </w:object>
      </w:r>
      <w:r w:rsidRPr="00330A7E">
        <w:rPr>
          <w:rFonts w:ascii="Times New Roman" w:hAnsi="Times New Roman" w:cs="Times New Roman"/>
          <w:sz w:val="24"/>
          <w:szCs w:val="24"/>
        </w:rPr>
        <w:t xml:space="preserve"> để hàm số </w:t>
      </w:r>
      <w:r w:rsidRPr="00330A7E">
        <w:rPr>
          <w:rFonts w:ascii="Times New Roman" w:hAnsi="Times New Roman" w:cs="Times New Roman"/>
          <w:position w:val="-24"/>
          <w:sz w:val="24"/>
          <w:szCs w:val="24"/>
        </w:rPr>
        <w:object w:dxaOrig="999" w:dyaOrig="620" w14:anchorId="3A923825">
          <v:shape id="_x0000_i3589" type="#_x0000_t75" style="width:49.5pt;height:31.5pt" o:ole="">
            <v:imagedata r:id="rId4586" o:title=""/>
          </v:shape>
          <o:OLEObject Type="Embed" ProgID="Equation.DSMT4" ShapeID="_x0000_i3589" DrawAspect="Content" ObjectID="_1796842654" r:id="rId4596"/>
        </w:object>
      </w:r>
      <w:r w:rsidRPr="00330A7E">
        <w:rPr>
          <w:rFonts w:ascii="Times New Roman" w:hAnsi="Times New Roman" w:cs="Times New Roman"/>
          <w:sz w:val="24"/>
          <w:szCs w:val="24"/>
        </w:rPr>
        <w:t xml:space="preserve"> nghịch biến trên từng khoảng xác định của nó là </w:t>
      </w:r>
      <w:r w:rsidRPr="00330A7E">
        <w:rPr>
          <w:rFonts w:ascii="Times New Roman" w:hAnsi="Times New Roman" w:cs="Times New Roman"/>
          <w:position w:val="-14"/>
          <w:sz w:val="24"/>
          <w:szCs w:val="24"/>
        </w:rPr>
        <w:object w:dxaOrig="760" w:dyaOrig="400" w14:anchorId="1680B424">
          <v:shape id="_x0000_i3590" type="#_x0000_t75" style="width:37.5pt;height:19.5pt" o:ole="">
            <v:imagedata r:id="rId4597" o:title=""/>
          </v:shape>
          <o:OLEObject Type="Embed" ProgID="Equation.DSMT4" ShapeID="_x0000_i3590" DrawAspect="Content" ObjectID="_1796842655" r:id="rId4598"/>
        </w:object>
      </w:r>
      <w:r w:rsidRPr="00330A7E">
        <w:rPr>
          <w:rFonts w:ascii="Times New Roman" w:hAnsi="Times New Roman" w:cs="Times New Roman"/>
          <w:sz w:val="24"/>
          <w:szCs w:val="24"/>
        </w:rPr>
        <w:t>.</w:t>
      </w:r>
    </w:p>
    <w:p w14:paraId="0C9ADBFB" w14:textId="77777777" w:rsidR="00ED397D" w:rsidRPr="00330A7E" w:rsidRDefault="00ED397D" w:rsidP="000E1E56">
      <w:pPr>
        <w:pStyle w:val="ListParagraph"/>
        <w:numPr>
          <w:ilvl w:val="0"/>
          <w:numId w:val="42"/>
        </w:numPr>
        <w:tabs>
          <w:tab w:val="left" w:pos="360"/>
          <w:tab w:val="left" w:pos="720"/>
          <w:tab w:val="left" w:pos="2880"/>
          <w:tab w:val="left" w:pos="3402"/>
          <w:tab w:val="left" w:pos="5400"/>
          <w:tab w:val="left" w:pos="5669"/>
          <w:tab w:val="left" w:pos="7920"/>
        </w:tabs>
        <w:spacing w:after="160" w:line="360" w:lineRule="auto"/>
        <w:rPr>
          <w:rFonts w:ascii="Times New Roman" w:hAnsi="Times New Roman" w:cs="Times New Roman"/>
          <w:sz w:val="24"/>
          <w:szCs w:val="24"/>
        </w:rPr>
      </w:pPr>
      <w:r w:rsidRPr="00330A7E">
        <w:rPr>
          <w:rFonts w:ascii="Times New Roman" w:hAnsi="Times New Roman" w:cs="Times New Roman"/>
          <w:sz w:val="24"/>
          <w:szCs w:val="24"/>
          <w:lang w:val="fr-FR"/>
        </w:rPr>
        <w:t xml:space="preserve">Đường tiệm cận ngang của đồ thị </w:t>
      </w:r>
      <w:r w:rsidRPr="00330A7E">
        <w:rPr>
          <w:rFonts w:ascii="Times New Roman" w:hAnsi="Times New Roman" w:cs="Times New Roman"/>
          <w:sz w:val="24"/>
          <w:szCs w:val="24"/>
        </w:rPr>
        <w:t xml:space="preserve"> hàm số </w:t>
      </w:r>
      <w:r w:rsidRPr="00330A7E">
        <w:rPr>
          <w:rFonts w:ascii="Times New Roman" w:hAnsi="Times New Roman" w:cs="Times New Roman"/>
          <w:position w:val="-24"/>
          <w:sz w:val="24"/>
          <w:szCs w:val="24"/>
        </w:rPr>
        <w:object w:dxaOrig="999" w:dyaOrig="620" w14:anchorId="628B949B">
          <v:shape id="_x0000_i3591" type="#_x0000_t75" style="width:49.5pt;height:31.5pt" o:ole="">
            <v:imagedata r:id="rId4586" o:title=""/>
          </v:shape>
          <o:OLEObject Type="Embed" ProgID="Equation.DSMT4" ShapeID="_x0000_i3591" DrawAspect="Content" ObjectID="_1796842656" r:id="rId4599"/>
        </w:object>
      </w:r>
      <w:r w:rsidRPr="00330A7E">
        <w:rPr>
          <w:rFonts w:ascii="Times New Roman" w:hAnsi="Times New Roman" w:cs="Times New Roman"/>
          <w:sz w:val="24"/>
          <w:szCs w:val="24"/>
        </w:rPr>
        <w:t xml:space="preserve"> là </w:t>
      </w:r>
      <w:r w:rsidRPr="00330A7E">
        <w:rPr>
          <w:rFonts w:ascii="Times New Roman" w:hAnsi="Times New Roman" w:cs="Times New Roman"/>
          <w:position w:val="-10"/>
          <w:sz w:val="24"/>
          <w:szCs w:val="24"/>
        </w:rPr>
        <w:object w:dxaOrig="520" w:dyaOrig="320" w14:anchorId="1FD0DBBF">
          <v:shape id="_x0000_i3592" type="#_x0000_t75" style="width:25.5pt;height:16.5pt" o:ole="">
            <v:imagedata r:id="rId4600" o:title=""/>
          </v:shape>
          <o:OLEObject Type="Embed" ProgID="Equation.DSMT4" ShapeID="_x0000_i3592" DrawAspect="Content" ObjectID="_1796842657" r:id="rId4601"/>
        </w:object>
      </w:r>
      <w:r w:rsidRPr="00330A7E">
        <w:rPr>
          <w:rFonts w:ascii="Times New Roman" w:hAnsi="Times New Roman" w:cs="Times New Roman"/>
          <w:sz w:val="24"/>
          <w:szCs w:val="24"/>
        </w:rPr>
        <w:t>.</w:t>
      </w:r>
    </w:p>
    <w:p w14:paraId="2BF5F371" w14:textId="77777777" w:rsidR="00ED397D" w:rsidRPr="00330A7E" w:rsidRDefault="00ED397D" w:rsidP="00330A7E">
      <w:pPr>
        <w:spacing w:after="0" w:line="240" w:lineRule="auto"/>
        <w:jc w:val="both"/>
        <w:rPr>
          <w:rFonts w:ascii="Times New Roman" w:hAnsi="Times New Roman" w:cs="Times New Roman"/>
          <w:sz w:val="24"/>
          <w:szCs w:val="24"/>
        </w:rPr>
      </w:pPr>
      <w:r w:rsidRPr="00330A7E">
        <w:rPr>
          <w:rFonts w:ascii="Times New Roman" w:hAnsi="Times New Roman" w:cs="Times New Roman"/>
          <w:b/>
          <w:color w:val="0070C0"/>
          <w:sz w:val="24"/>
          <w:szCs w:val="24"/>
        </w:rPr>
        <w:t>Câu 3</w:t>
      </w:r>
      <w:r w:rsidRPr="00330A7E">
        <w:rPr>
          <w:rFonts w:ascii="Times New Roman" w:hAnsi="Times New Roman" w:cs="Times New Roman"/>
          <w:sz w:val="24"/>
          <w:szCs w:val="24"/>
        </w:rPr>
        <w:t xml:space="preserve">. Sự phân huỷ của rác thải hữu cơ có trong nước sẽ làm tiêu hao oxygen hoà tan trong nước. Nồng độ oxygen (mg/l) trong một hồ nước sau </w:t>
      </w:r>
      <w:r w:rsidRPr="00330A7E">
        <w:rPr>
          <w:rFonts w:ascii="Times New Roman" w:hAnsi="Times New Roman" w:cs="Times New Roman"/>
          <w:position w:val="-6"/>
          <w:sz w:val="24"/>
          <w:szCs w:val="24"/>
        </w:rPr>
        <w:object w:dxaOrig="139" w:dyaOrig="240" w14:anchorId="2A8AF545">
          <v:shape id="_x0000_i3593" type="#_x0000_t75" style="width:7.5pt;height:11.25pt" o:ole="">
            <v:imagedata r:id="rId4602" o:title=""/>
          </v:shape>
          <o:OLEObject Type="Embed" ProgID="Equation.DSMT4" ShapeID="_x0000_i3593" DrawAspect="Content" ObjectID="_1796842658" r:id="rId4603"/>
        </w:object>
      </w:r>
      <w:r w:rsidRPr="00330A7E">
        <w:rPr>
          <w:rFonts w:ascii="Times New Roman" w:hAnsi="Times New Roman" w:cs="Times New Roman"/>
          <w:sz w:val="24"/>
          <w:szCs w:val="24"/>
        </w:rPr>
        <w:t xml:space="preserve"> giờ </w:t>
      </w:r>
      <w:r w:rsidRPr="00330A7E">
        <w:rPr>
          <w:rFonts w:ascii="Times New Roman" w:hAnsi="Times New Roman" w:cs="Times New Roman"/>
          <w:position w:val="-10"/>
          <w:sz w:val="24"/>
          <w:szCs w:val="24"/>
        </w:rPr>
        <w:object w:dxaOrig="660" w:dyaOrig="320" w14:anchorId="2FF02B77">
          <v:shape id="_x0000_i3594" type="#_x0000_t75" style="width:32.25pt;height:15.75pt" o:ole="">
            <v:imagedata r:id="rId4604" o:title=""/>
          </v:shape>
          <o:OLEObject Type="Embed" ProgID="Equation.DSMT4" ShapeID="_x0000_i3594" DrawAspect="Content" ObjectID="_1796842659" r:id="rId4605"/>
        </w:object>
      </w:r>
      <w:r w:rsidRPr="00330A7E">
        <w:rPr>
          <w:rFonts w:ascii="Times New Roman" w:hAnsi="Times New Roman" w:cs="Times New Roman"/>
          <w:sz w:val="24"/>
          <w:szCs w:val="24"/>
        </w:rPr>
        <w:t xml:space="preserve"> khi một lượng rác thải hữu cơ bị xả vào hồ được xấp xỉ bởi hàm số (có đồ thị như đường màu đỏ ở hình bên)</w:t>
      </w:r>
    </w:p>
    <w:p w14:paraId="158905ED" w14:textId="77777777" w:rsidR="00ED397D" w:rsidRPr="00330A7E" w:rsidRDefault="00ED397D" w:rsidP="00330A7E">
      <w:pPr>
        <w:tabs>
          <w:tab w:val="left" w:pos="992"/>
          <w:tab w:val="left" w:pos="3402"/>
          <w:tab w:val="left" w:pos="5669"/>
          <w:tab w:val="left" w:pos="7937"/>
        </w:tabs>
        <w:ind w:left="992"/>
        <w:jc w:val="center"/>
        <w:rPr>
          <w:rFonts w:ascii="Times New Roman" w:hAnsi="Times New Roman" w:cs="Times New Roman"/>
          <w:sz w:val="24"/>
          <w:szCs w:val="24"/>
        </w:rPr>
      </w:pPr>
      <w:r w:rsidRPr="00330A7E">
        <w:rPr>
          <w:rFonts w:ascii="Times New Roman" w:hAnsi="Times New Roman" w:cs="Times New Roman"/>
          <w:position w:val="-24"/>
          <w:sz w:val="24"/>
          <w:szCs w:val="24"/>
        </w:rPr>
        <w:object w:dxaOrig="1700" w:dyaOrig="620" w14:anchorId="2BC02E14">
          <v:shape id="_x0000_i3595" type="#_x0000_t75" style="width:85.5pt;height:31.5pt" o:ole="">
            <v:imagedata r:id="rId4606" o:title=""/>
          </v:shape>
          <o:OLEObject Type="Embed" ProgID="Equation.DSMT4" ShapeID="_x0000_i3595" DrawAspect="Content" ObjectID="_1796842660" r:id="rId4607"/>
        </w:object>
      </w:r>
    </w:p>
    <w:p w14:paraId="44B520B3" w14:textId="77777777" w:rsidR="00ED397D" w:rsidRPr="00330A7E" w:rsidRDefault="00ED397D" w:rsidP="00330A7E">
      <w:pPr>
        <w:tabs>
          <w:tab w:val="left" w:pos="992"/>
          <w:tab w:val="left" w:pos="3402"/>
          <w:tab w:val="left" w:pos="5669"/>
          <w:tab w:val="left" w:pos="7937"/>
        </w:tabs>
        <w:ind w:left="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6758C284" wp14:editId="532B3EB5">
            <wp:extent cx="1622664" cy="914451"/>
            <wp:effectExtent l="0" t="0" r="0" b="0"/>
            <wp:docPr id="1301619874" name="Picture 1301619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8">
                      <a:extLst>
                        <a:ext uri="{BEBA8EAE-BF5A-486C-A8C5-ECC9F3942E4B}">
                          <a14:imgProps xmlns:a14="http://schemas.microsoft.com/office/drawing/2010/main">
                            <a14:imgLayer r:embed="rId4609">
                              <a14:imgEffect>
                                <a14:brightnessContrast bright="20000" contrast="-40000"/>
                              </a14:imgEffect>
                            </a14:imgLayer>
                          </a14:imgProps>
                        </a:ext>
                      </a:extLst>
                    </a:blip>
                    <a:stretch>
                      <a:fillRect/>
                    </a:stretch>
                  </pic:blipFill>
                  <pic:spPr>
                    <a:xfrm>
                      <a:off x="0" y="0"/>
                      <a:ext cx="1625859" cy="916252"/>
                    </a:xfrm>
                    <a:prstGeom prst="rect">
                      <a:avLst/>
                    </a:prstGeom>
                  </pic:spPr>
                </pic:pic>
              </a:graphicData>
            </a:graphic>
          </wp:inline>
        </w:drawing>
      </w:r>
    </w:p>
    <w:p w14:paraId="73B4576E" w14:textId="77777777" w:rsidR="00ED397D" w:rsidRPr="00330A7E" w:rsidRDefault="00ED397D" w:rsidP="00330A7E">
      <w:pPr>
        <w:tabs>
          <w:tab w:val="left" w:pos="992"/>
          <w:tab w:val="left" w:pos="3402"/>
          <w:tab w:val="left" w:pos="5669"/>
          <w:tab w:val="left" w:pos="7937"/>
        </w:tabs>
        <w:ind w:firstLine="360"/>
        <w:rPr>
          <w:rFonts w:ascii="Times New Roman" w:hAnsi="Times New Roman" w:cs="Times New Roman"/>
          <w:sz w:val="24"/>
          <w:szCs w:val="24"/>
        </w:rPr>
      </w:pPr>
      <w:r w:rsidRPr="00330A7E">
        <w:rPr>
          <w:rFonts w:ascii="Times New Roman" w:hAnsi="Times New Roman" w:cs="Times New Roman"/>
          <w:sz w:val="24"/>
          <w:szCs w:val="24"/>
        </w:rPr>
        <w:t xml:space="preserve">a) Vào thời điểm </w:t>
      </w:r>
      <w:r w:rsidRPr="00330A7E">
        <w:rPr>
          <w:rFonts w:ascii="Times New Roman" w:hAnsi="Times New Roman" w:cs="Times New Roman"/>
          <w:position w:val="-6"/>
          <w:sz w:val="24"/>
          <w:szCs w:val="24"/>
        </w:rPr>
        <w:object w:dxaOrig="460" w:dyaOrig="279" w14:anchorId="06B47170">
          <v:shape id="_x0000_i3596" type="#_x0000_t75" style="width:22.5pt;height:13.5pt" o:ole="">
            <v:imagedata r:id="rId4610" o:title=""/>
          </v:shape>
          <o:OLEObject Type="Embed" ProgID="Equation.DSMT4" ShapeID="_x0000_i3596" DrawAspect="Content" ObjectID="_1796842661" r:id="rId4611"/>
        </w:object>
      </w:r>
      <w:r w:rsidRPr="00330A7E">
        <w:rPr>
          <w:rFonts w:ascii="Times New Roman" w:hAnsi="Times New Roman" w:cs="Times New Roman"/>
          <w:sz w:val="24"/>
          <w:szCs w:val="24"/>
        </w:rPr>
        <w:t xml:space="preserve"> thì nồng độ oxygen trong nước là </w:t>
      </w:r>
      <w:r w:rsidRPr="00330A7E">
        <w:rPr>
          <w:rFonts w:ascii="Times New Roman" w:hAnsi="Times New Roman" w:cs="Times New Roman"/>
          <w:position w:val="-10"/>
          <w:sz w:val="24"/>
          <w:szCs w:val="24"/>
        </w:rPr>
        <w:object w:dxaOrig="380" w:dyaOrig="320" w14:anchorId="537083B1">
          <v:shape id="_x0000_i3597" type="#_x0000_t75" style="width:19.5pt;height:16.5pt" o:ole="">
            <v:imagedata r:id="rId4612" o:title=""/>
          </v:shape>
          <o:OLEObject Type="Embed" ProgID="Equation.DSMT4" ShapeID="_x0000_i3597" DrawAspect="Content" ObjectID="_1796842662" r:id="rId4613"/>
        </w:object>
      </w:r>
      <w:r w:rsidRPr="00330A7E">
        <w:rPr>
          <w:rFonts w:ascii="Times New Roman" w:hAnsi="Times New Roman" w:cs="Times New Roman"/>
          <w:sz w:val="24"/>
          <w:szCs w:val="24"/>
        </w:rPr>
        <w:t xml:space="preserve">(mg/l) </w:t>
      </w:r>
    </w:p>
    <w:p w14:paraId="688B0015" w14:textId="77777777" w:rsidR="00ED397D" w:rsidRPr="00330A7E" w:rsidRDefault="00ED397D" w:rsidP="00330A7E">
      <w:pPr>
        <w:tabs>
          <w:tab w:val="left" w:pos="992"/>
          <w:tab w:val="left" w:pos="3402"/>
          <w:tab w:val="left" w:pos="5669"/>
          <w:tab w:val="left" w:pos="7937"/>
        </w:tabs>
        <w:ind w:firstLine="360"/>
        <w:rPr>
          <w:rFonts w:ascii="Times New Roman" w:hAnsi="Times New Roman" w:cs="Times New Roman"/>
          <w:sz w:val="24"/>
          <w:szCs w:val="24"/>
        </w:rPr>
      </w:pPr>
      <w:r w:rsidRPr="00330A7E">
        <w:rPr>
          <w:rFonts w:ascii="Times New Roman" w:hAnsi="Times New Roman" w:cs="Times New Roman"/>
          <w:sz w:val="24"/>
          <w:szCs w:val="24"/>
        </w:rPr>
        <w:t xml:space="preserve">b) Nồng độ oxygen (mg/l) trong một hồ nước không vượt quá </w:t>
      </w:r>
      <w:r w:rsidRPr="00330A7E">
        <w:rPr>
          <w:rFonts w:ascii="Times New Roman" w:hAnsi="Times New Roman" w:cs="Times New Roman"/>
          <w:position w:val="-6"/>
          <w:sz w:val="24"/>
          <w:szCs w:val="24"/>
        </w:rPr>
        <w:object w:dxaOrig="180" w:dyaOrig="279" w14:anchorId="1E790B5F">
          <v:shape id="_x0000_i3598" type="#_x0000_t75" style="width:9pt;height:13.5pt" o:ole="">
            <v:imagedata r:id="rId4614" o:title=""/>
          </v:shape>
          <o:OLEObject Type="Embed" ProgID="Equation.DSMT4" ShapeID="_x0000_i3598" DrawAspect="Content" ObjectID="_1796842663" r:id="rId4615"/>
        </w:object>
      </w:r>
      <w:r w:rsidRPr="00330A7E">
        <w:rPr>
          <w:rFonts w:ascii="Times New Roman" w:hAnsi="Times New Roman" w:cs="Times New Roman"/>
          <w:sz w:val="24"/>
          <w:szCs w:val="24"/>
        </w:rPr>
        <w:t xml:space="preserve">(mg/l) </w:t>
      </w:r>
    </w:p>
    <w:p w14:paraId="378F1FD6" w14:textId="77777777" w:rsidR="00ED397D" w:rsidRPr="00330A7E" w:rsidRDefault="00ED397D" w:rsidP="00330A7E">
      <w:pPr>
        <w:tabs>
          <w:tab w:val="left" w:pos="992"/>
          <w:tab w:val="left" w:pos="3402"/>
          <w:tab w:val="left" w:pos="5669"/>
          <w:tab w:val="left" w:pos="7937"/>
        </w:tabs>
        <w:ind w:firstLine="360"/>
        <w:jc w:val="both"/>
        <w:rPr>
          <w:rFonts w:ascii="Times New Roman" w:hAnsi="Times New Roman" w:cs="Times New Roman"/>
          <w:sz w:val="24"/>
          <w:szCs w:val="24"/>
        </w:rPr>
      </w:pPr>
      <w:r w:rsidRPr="00330A7E">
        <w:rPr>
          <w:rFonts w:ascii="Times New Roman" w:hAnsi="Times New Roman" w:cs="Times New Roman"/>
          <w:sz w:val="24"/>
          <w:szCs w:val="24"/>
        </w:rPr>
        <w:t xml:space="preserve">c) Vào thời điểm </w:t>
      </w:r>
      <w:r w:rsidRPr="00330A7E">
        <w:rPr>
          <w:rFonts w:ascii="Times New Roman" w:hAnsi="Times New Roman" w:cs="Times New Roman"/>
          <w:position w:val="-6"/>
          <w:sz w:val="24"/>
          <w:szCs w:val="24"/>
        </w:rPr>
        <w:object w:dxaOrig="499" w:dyaOrig="279" w14:anchorId="24B60ED5">
          <v:shape id="_x0000_i3599" type="#_x0000_t75" style="width:25.5pt;height:13.5pt" o:ole="">
            <v:imagedata r:id="rId4616" o:title=""/>
          </v:shape>
          <o:OLEObject Type="Embed" ProgID="Equation.DSMT4" ShapeID="_x0000_i3599" DrawAspect="Content" ObjectID="_1796842664" r:id="rId4617"/>
        </w:object>
      </w:r>
      <w:r w:rsidRPr="00330A7E">
        <w:rPr>
          <w:rFonts w:ascii="Times New Roman" w:hAnsi="Times New Roman" w:cs="Times New Roman"/>
          <w:sz w:val="24"/>
          <w:szCs w:val="24"/>
        </w:rPr>
        <w:t xml:space="preserve"> thì nồng độ oxygen trong nước cao nhất</w:t>
      </w:r>
    </w:p>
    <w:p w14:paraId="08C53867" w14:textId="77777777" w:rsidR="00ED397D" w:rsidRPr="00330A7E" w:rsidRDefault="00ED397D" w:rsidP="00330A7E">
      <w:pPr>
        <w:tabs>
          <w:tab w:val="left" w:pos="992"/>
          <w:tab w:val="left" w:pos="3402"/>
          <w:tab w:val="left" w:pos="5669"/>
          <w:tab w:val="left" w:pos="7937"/>
        </w:tabs>
        <w:ind w:firstLine="360"/>
        <w:jc w:val="both"/>
        <w:rPr>
          <w:rFonts w:ascii="Times New Roman" w:hAnsi="Times New Roman" w:cs="Times New Roman"/>
          <w:sz w:val="24"/>
          <w:szCs w:val="24"/>
        </w:rPr>
      </w:pPr>
      <w:r w:rsidRPr="00330A7E">
        <w:rPr>
          <w:rFonts w:ascii="Times New Roman" w:hAnsi="Times New Roman" w:cs="Times New Roman"/>
          <w:sz w:val="24"/>
          <w:szCs w:val="24"/>
        </w:rPr>
        <w:t xml:space="preserve">d) Nồng độ oxygen (mg/l) trong một hồ nước thấp nhất là </w:t>
      </w:r>
      <w:r w:rsidRPr="00330A7E">
        <w:rPr>
          <w:rFonts w:ascii="Times New Roman" w:hAnsi="Times New Roman" w:cs="Times New Roman"/>
          <w:position w:val="-10"/>
          <w:sz w:val="24"/>
          <w:szCs w:val="24"/>
        </w:rPr>
        <w:object w:dxaOrig="380" w:dyaOrig="320" w14:anchorId="7763DA9E">
          <v:shape id="_x0000_i3600" type="#_x0000_t75" style="width:19.5pt;height:16.5pt" o:ole="">
            <v:imagedata r:id="rId4618" o:title=""/>
          </v:shape>
          <o:OLEObject Type="Embed" ProgID="Equation.DSMT4" ShapeID="_x0000_i3600" DrawAspect="Content" ObjectID="_1796842665" r:id="rId4619"/>
        </w:object>
      </w:r>
      <w:r w:rsidRPr="00330A7E">
        <w:rPr>
          <w:rFonts w:ascii="Times New Roman" w:hAnsi="Times New Roman" w:cs="Times New Roman"/>
          <w:sz w:val="24"/>
          <w:szCs w:val="24"/>
        </w:rPr>
        <w:t xml:space="preserve">(mg/l) </w:t>
      </w:r>
    </w:p>
    <w:p w14:paraId="11116ADD" w14:textId="77777777" w:rsidR="00ED397D" w:rsidRPr="00330A7E" w:rsidRDefault="00ED397D" w:rsidP="00330A7E">
      <w:pPr>
        <w:tabs>
          <w:tab w:val="left" w:pos="992"/>
          <w:tab w:val="left" w:pos="3402"/>
          <w:tab w:val="left" w:pos="5669"/>
          <w:tab w:val="left" w:pos="7937"/>
        </w:tabs>
        <w:ind w:left="992"/>
        <w:jc w:val="center"/>
        <w:rPr>
          <w:rFonts w:ascii="Times New Roman" w:hAnsi="Times New Roman" w:cs="Times New Roman"/>
          <w:b/>
          <w:bCs/>
          <w:color w:val="0000FF"/>
          <w:sz w:val="24"/>
          <w:szCs w:val="24"/>
        </w:rPr>
      </w:pPr>
    </w:p>
    <w:p w14:paraId="643D5089" w14:textId="77777777" w:rsidR="00ED397D" w:rsidRPr="00330A7E" w:rsidRDefault="00ED397D" w:rsidP="00330A7E">
      <w:pPr>
        <w:tabs>
          <w:tab w:val="left" w:pos="992"/>
          <w:tab w:val="left" w:pos="3402"/>
          <w:tab w:val="left" w:pos="5669"/>
          <w:tab w:val="left" w:pos="7937"/>
        </w:tabs>
        <w:ind w:left="992"/>
        <w:jc w:val="center"/>
        <w:rPr>
          <w:rFonts w:ascii="Times New Roman" w:hAnsi="Times New Roman" w:cs="Times New Roman"/>
          <w:b/>
          <w:bCs/>
          <w:color w:val="0000FF"/>
          <w:sz w:val="24"/>
          <w:szCs w:val="24"/>
        </w:rPr>
      </w:pPr>
    </w:p>
    <w:p w14:paraId="1F479713"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rPr>
          <w:rFonts w:ascii="Times New Roman" w:hAnsi="Times New Roman"/>
        </w:rPr>
      </w:pPr>
      <w:r w:rsidRPr="00330A7E">
        <w:rPr>
          <w:rFonts w:ascii="Times New Roman" w:hAnsi="Times New Roman"/>
          <w:b/>
          <w:color w:val="0070C0"/>
        </w:rPr>
        <w:t>Câu 4</w:t>
      </w:r>
      <w:r w:rsidRPr="00330A7E">
        <w:rPr>
          <w:rFonts w:ascii="Times New Roman" w:hAnsi="Times New Roman"/>
          <w:color w:val="000000"/>
        </w:rPr>
        <w:t xml:space="preserve">. Cho hai biến cố </w:t>
      </w:r>
      <w:r w:rsidRPr="00330A7E">
        <w:rPr>
          <w:rFonts w:ascii="Times New Roman" w:hAnsi="Times New Roman"/>
          <w:position w:val="-4"/>
        </w:rPr>
        <w:object w:dxaOrig="240" w:dyaOrig="260" w14:anchorId="4CC6C60D">
          <v:shape id="_x0000_i3601" type="#_x0000_t75" style="width:12pt;height:13.5pt" o:ole="">
            <v:imagedata r:id="rId4496" o:title=""/>
          </v:shape>
          <o:OLEObject Type="Embed" ProgID="Equation.DSMT4" ShapeID="_x0000_i3601" DrawAspect="Content" ObjectID="_1796842666" r:id="rId4620"/>
        </w:object>
      </w:r>
      <w:r w:rsidRPr="00330A7E">
        <w:rPr>
          <w:rFonts w:ascii="Times New Roman" w:hAnsi="Times New Roman"/>
        </w:rPr>
        <w:t xml:space="preserve"> và </w:t>
      </w:r>
      <w:r w:rsidRPr="00330A7E">
        <w:rPr>
          <w:rFonts w:ascii="Times New Roman" w:hAnsi="Times New Roman"/>
          <w:position w:val="-4"/>
        </w:rPr>
        <w:object w:dxaOrig="240" w:dyaOrig="260" w14:anchorId="00A8B4DF">
          <v:shape id="_x0000_i3602" type="#_x0000_t75" style="width:12pt;height:13.5pt" o:ole="">
            <v:imagedata r:id="rId4498" o:title=""/>
          </v:shape>
          <o:OLEObject Type="Embed" ProgID="Equation.DSMT4" ShapeID="_x0000_i3602" DrawAspect="Content" ObjectID="_1796842667" r:id="rId4621"/>
        </w:object>
      </w:r>
      <w:r w:rsidRPr="00330A7E">
        <w:rPr>
          <w:rFonts w:ascii="Times New Roman" w:hAnsi="Times New Roman"/>
          <w:position w:val="-4"/>
        </w:rPr>
        <w:t xml:space="preserve"> </w:t>
      </w:r>
      <w:r w:rsidRPr="00330A7E">
        <w:rPr>
          <w:rFonts w:ascii="Times New Roman" w:hAnsi="Times New Roman"/>
          <w:color w:val="000000"/>
        </w:rPr>
        <w:t xml:space="preserve">, với </w:t>
      </w:r>
      <w:r w:rsidRPr="00330A7E">
        <w:rPr>
          <w:rFonts w:ascii="Times New Roman" w:hAnsi="Times New Roman"/>
          <w:position w:val="-16"/>
        </w:rPr>
        <w:object w:dxaOrig="1180" w:dyaOrig="440" w14:anchorId="632F81D0">
          <v:shape id="_x0000_i3603" type="#_x0000_t75" style="width:58.5pt;height:22.5pt" o:ole="">
            <v:imagedata r:id="rId4622" o:title=""/>
          </v:shape>
          <o:OLEObject Type="Embed" ProgID="Equation.DSMT4" ShapeID="_x0000_i3603" DrawAspect="Content" ObjectID="_1796842668" r:id="rId4623"/>
        </w:object>
      </w:r>
      <w:r w:rsidRPr="00330A7E">
        <w:rPr>
          <w:rFonts w:ascii="Times New Roman" w:hAnsi="Times New Roman"/>
        </w:rPr>
        <w:t xml:space="preserve">, </w:t>
      </w:r>
      <w:r w:rsidRPr="00330A7E">
        <w:rPr>
          <w:rFonts w:ascii="Times New Roman" w:hAnsi="Times New Roman"/>
          <w:position w:val="-14"/>
        </w:rPr>
        <w:object w:dxaOrig="1160" w:dyaOrig="400" w14:anchorId="3093E840">
          <v:shape id="_x0000_i3604" type="#_x0000_t75" style="width:58.5pt;height:19.5pt" o:ole="">
            <v:imagedata r:id="rId4624" o:title=""/>
          </v:shape>
          <o:OLEObject Type="Embed" ProgID="Equation.DSMT4" ShapeID="_x0000_i3604" DrawAspect="Content" ObjectID="_1796842669" r:id="rId4625"/>
        </w:object>
      </w:r>
      <w:r w:rsidRPr="00330A7E">
        <w:rPr>
          <w:rFonts w:ascii="Times New Roman" w:hAnsi="Times New Roman"/>
        </w:rPr>
        <w:t xml:space="preserve">, </w:t>
      </w:r>
      <w:r w:rsidRPr="00330A7E">
        <w:rPr>
          <w:rFonts w:ascii="Times New Roman" w:hAnsi="Times New Roman"/>
          <w:position w:val="-14"/>
        </w:rPr>
        <w:object w:dxaOrig="1579" w:dyaOrig="400" w14:anchorId="35419C78">
          <v:shape id="_x0000_i3605" type="#_x0000_t75" style="width:79.5pt;height:19.5pt" o:ole="">
            <v:imagedata r:id="rId4626" o:title=""/>
          </v:shape>
          <o:OLEObject Type="Embed" ProgID="Equation.DSMT4" ShapeID="_x0000_i3605" DrawAspect="Content" ObjectID="_1796842670" r:id="rId4627"/>
        </w:object>
      </w:r>
      <w:r w:rsidRPr="00330A7E">
        <w:rPr>
          <w:rFonts w:ascii="Times New Roman" w:hAnsi="Times New Roman"/>
        </w:rPr>
        <w:t xml:space="preserve">. </w:t>
      </w:r>
    </w:p>
    <w:p w14:paraId="187B7EAF" w14:textId="77777777" w:rsidR="00ED397D" w:rsidRPr="00330A7E" w:rsidRDefault="00ED397D" w:rsidP="00330A7E">
      <w:pPr>
        <w:tabs>
          <w:tab w:val="left" w:pos="360"/>
        </w:tabs>
        <w:spacing w:line="360" w:lineRule="auto"/>
        <w:rPr>
          <w:rFonts w:ascii="Times New Roman" w:hAnsi="Times New Roman" w:cs="Times New Roman"/>
          <w:sz w:val="24"/>
          <w:szCs w:val="24"/>
        </w:rPr>
      </w:pPr>
      <w:r w:rsidRPr="00330A7E">
        <w:rPr>
          <w:rFonts w:ascii="Times New Roman" w:hAnsi="Times New Roman" w:cs="Times New Roman"/>
          <w:color w:val="FF0000"/>
          <w:sz w:val="24"/>
          <w:szCs w:val="24"/>
        </w:rPr>
        <w:tab/>
      </w:r>
      <w:r w:rsidRPr="00330A7E">
        <w:rPr>
          <w:rFonts w:ascii="Times New Roman" w:hAnsi="Times New Roman" w:cs="Times New Roman"/>
          <w:sz w:val="24"/>
          <w:szCs w:val="24"/>
        </w:rPr>
        <w:t xml:space="preserve">a) </w:t>
      </w:r>
      <w:r w:rsidRPr="00330A7E">
        <w:rPr>
          <w:rFonts w:ascii="Times New Roman" w:hAnsi="Times New Roman" w:cs="Times New Roman"/>
          <w:position w:val="-14"/>
          <w:sz w:val="24"/>
          <w:szCs w:val="24"/>
        </w:rPr>
        <w:object w:dxaOrig="1160" w:dyaOrig="400" w14:anchorId="311C6A6E">
          <v:shape id="_x0000_i3606" type="#_x0000_t75" style="width:58.5pt;height:19.5pt" o:ole="">
            <v:imagedata r:id="rId4628" o:title=""/>
          </v:shape>
          <o:OLEObject Type="Embed" ProgID="Equation.DSMT4" ShapeID="_x0000_i3606" DrawAspect="Content" ObjectID="_1796842671" r:id="rId4629"/>
        </w:object>
      </w:r>
      <w:r w:rsidRPr="00330A7E">
        <w:rPr>
          <w:rFonts w:ascii="Times New Roman" w:hAnsi="Times New Roman" w:cs="Times New Roman"/>
          <w:sz w:val="24"/>
          <w:szCs w:val="24"/>
        </w:rPr>
        <w:t xml:space="preserve"> và </w:t>
      </w:r>
      <w:r w:rsidRPr="00330A7E">
        <w:rPr>
          <w:rFonts w:ascii="Times New Roman" w:hAnsi="Times New Roman" w:cs="Times New Roman"/>
          <w:position w:val="-16"/>
          <w:sz w:val="24"/>
          <w:szCs w:val="24"/>
        </w:rPr>
        <w:object w:dxaOrig="1180" w:dyaOrig="440" w14:anchorId="2A2BD8B3">
          <v:shape id="_x0000_i3607" type="#_x0000_t75" style="width:58.5pt;height:22.5pt" o:ole="">
            <v:imagedata r:id="rId4630" o:title=""/>
          </v:shape>
          <o:OLEObject Type="Embed" ProgID="Equation.DSMT4" ShapeID="_x0000_i3607" DrawAspect="Content" ObjectID="_1796842672" r:id="rId4631"/>
        </w:object>
      </w:r>
      <w:r w:rsidRPr="00330A7E">
        <w:rPr>
          <w:rFonts w:ascii="Times New Roman" w:hAnsi="Times New Roman" w:cs="Times New Roman"/>
          <w:sz w:val="24"/>
          <w:szCs w:val="24"/>
        </w:rPr>
        <w:t>.</w:t>
      </w:r>
    </w:p>
    <w:p w14:paraId="54B7BDB0" w14:textId="77777777" w:rsidR="00ED397D" w:rsidRPr="00330A7E" w:rsidRDefault="00ED397D" w:rsidP="00330A7E">
      <w:pPr>
        <w:tabs>
          <w:tab w:val="left" w:pos="360"/>
        </w:tabs>
        <w:spacing w:line="360" w:lineRule="auto"/>
        <w:rPr>
          <w:rFonts w:ascii="Times New Roman" w:hAnsi="Times New Roman" w:cs="Times New Roman"/>
          <w:sz w:val="24"/>
          <w:szCs w:val="24"/>
        </w:rPr>
      </w:pPr>
      <w:r w:rsidRPr="00330A7E">
        <w:rPr>
          <w:rFonts w:ascii="Times New Roman" w:hAnsi="Times New Roman" w:cs="Times New Roman"/>
          <w:sz w:val="24"/>
          <w:szCs w:val="24"/>
        </w:rPr>
        <w:tab/>
        <w:t xml:space="preserve">b) </w:t>
      </w:r>
      <w:r w:rsidRPr="00330A7E">
        <w:rPr>
          <w:rFonts w:ascii="Times New Roman" w:hAnsi="Times New Roman" w:cs="Times New Roman"/>
          <w:position w:val="-24"/>
          <w:sz w:val="24"/>
          <w:szCs w:val="24"/>
        </w:rPr>
        <w:object w:dxaOrig="1300" w:dyaOrig="620" w14:anchorId="6F252397">
          <v:shape id="_x0000_i3608" type="#_x0000_t75" style="width:64.5pt;height:31.5pt" o:ole="">
            <v:imagedata r:id="rId4632" o:title=""/>
          </v:shape>
          <o:OLEObject Type="Embed" ProgID="Equation.DSMT4" ShapeID="_x0000_i3608" DrawAspect="Content" ObjectID="_1796842673" r:id="rId4633"/>
        </w:object>
      </w:r>
    </w:p>
    <w:p w14:paraId="27F4F908" w14:textId="77777777" w:rsidR="00ED397D" w:rsidRPr="00330A7E" w:rsidRDefault="00ED397D" w:rsidP="00330A7E">
      <w:pPr>
        <w:tabs>
          <w:tab w:val="left" w:pos="360"/>
        </w:tabs>
        <w:spacing w:line="360" w:lineRule="auto"/>
        <w:rPr>
          <w:rFonts w:ascii="Times New Roman" w:hAnsi="Times New Roman" w:cs="Times New Roman"/>
          <w:sz w:val="24"/>
          <w:szCs w:val="24"/>
        </w:rPr>
      </w:pPr>
      <w:r w:rsidRPr="00330A7E">
        <w:rPr>
          <w:rFonts w:ascii="Times New Roman" w:hAnsi="Times New Roman" w:cs="Times New Roman"/>
          <w:sz w:val="24"/>
          <w:szCs w:val="24"/>
        </w:rPr>
        <w:tab/>
        <w:t xml:space="preserve">c) </w:t>
      </w:r>
      <w:r w:rsidRPr="00330A7E">
        <w:rPr>
          <w:rFonts w:ascii="Times New Roman" w:hAnsi="Times New Roman" w:cs="Times New Roman"/>
          <w:position w:val="-24"/>
          <w:sz w:val="24"/>
          <w:szCs w:val="24"/>
        </w:rPr>
        <w:object w:dxaOrig="1300" w:dyaOrig="620" w14:anchorId="7ED34C84">
          <v:shape id="_x0000_i3609" type="#_x0000_t75" style="width:64.5pt;height:31.5pt" o:ole="">
            <v:imagedata r:id="rId4634" o:title=""/>
          </v:shape>
          <o:OLEObject Type="Embed" ProgID="Equation.DSMT4" ShapeID="_x0000_i3609" DrawAspect="Content" ObjectID="_1796842674" r:id="rId4635"/>
        </w:object>
      </w:r>
    </w:p>
    <w:p w14:paraId="7C02778D" w14:textId="77777777" w:rsidR="00ED397D" w:rsidRPr="00330A7E" w:rsidRDefault="00ED397D" w:rsidP="00330A7E">
      <w:pPr>
        <w:tabs>
          <w:tab w:val="left" w:pos="360"/>
        </w:tabs>
        <w:spacing w:line="360" w:lineRule="auto"/>
        <w:rPr>
          <w:rFonts w:ascii="Times New Roman" w:hAnsi="Times New Roman" w:cs="Times New Roman"/>
          <w:sz w:val="24"/>
          <w:szCs w:val="24"/>
        </w:rPr>
      </w:pPr>
      <w:r w:rsidRPr="00330A7E">
        <w:rPr>
          <w:rFonts w:ascii="Times New Roman" w:hAnsi="Times New Roman" w:cs="Times New Roman"/>
          <w:sz w:val="24"/>
          <w:szCs w:val="24"/>
        </w:rPr>
        <w:tab/>
        <w:t xml:space="preserve">d) </w:t>
      </w:r>
      <w:r w:rsidRPr="00330A7E">
        <w:rPr>
          <w:rFonts w:ascii="Times New Roman" w:hAnsi="Times New Roman" w:cs="Times New Roman"/>
          <w:position w:val="-24"/>
          <w:sz w:val="24"/>
          <w:szCs w:val="24"/>
        </w:rPr>
        <w:object w:dxaOrig="1420" w:dyaOrig="620" w14:anchorId="0B2B5D1E">
          <v:shape id="_x0000_i3610" type="#_x0000_t75" style="width:70.5pt;height:31.5pt" o:ole="">
            <v:imagedata r:id="rId4636" o:title=""/>
          </v:shape>
          <o:OLEObject Type="Embed" ProgID="Equation.DSMT4" ShapeID="_x0000_i3610" DrawAspect="Content" ObjectID="_1796842675" r:id="rId4637"/>
        </w:object>
      </w:r>
    </w:p>
    <w:p w14:paraId="05B15FA7" w14:textId="77777777" w:rsidR="00ED397D" w:rsidRPr="00330A7E" w:rsidRDefault="00ED397D" w:rsidP="00330A7E">
      <w:pPr>
        <w:spacing w:before="120"/>
        <w:rPr>
          <w:rFonts w:ascii="Times New Roman" w:eastAsia="Calibri" w:hAnsi="Times New Roman" w:cs="Times New Roman"/>
          <w:bCs/>
          <w:sz w:val="24"/>
          <w:szCs w:val="24"/>
        </w:rPr>
      </w:pPr>
      <w:r w:rsidRPr="00330A7E">
        <w:rPr>
          <w:rFonts w:ascii="Times New Roman" w:eastAsia="Calibri" w:hAnsi="Times New Roman" w:cs="Times New Roman"/>
          <w:b/>
          <w:color w:val="0033CC"/>
          <w:sz w:val="24"/>
          <w:szCs w:val="24"/>
        </w:rPr>
        <w:t>PHẦN III. Câu trắc nghiệm trả lời ngắn.</w:t>
      </w:r>
      <w:r w:rsidRPr="00330A7E">
        <w:rPr>
          <w:rFonts w:ascii="Times New Roman" w:eastAsia="Calibri" w:hAnsi="Times New Roman" w:cs="Times New Roman"/>
          <w:bCs/>
          <w:color w:val="0033CC"/>
          <w:sz w:val="24"/>
          <w:szCs w:val="24"/>
        </w:rPr>
        <w:t xml:space="preserve"> </w:t>
      </w:r>
      <w:r w:rsidRPr="00330A7E">
        <w:rPr>
          <w:rFonts w:ascii="Times New Roman" w:eastAsia="Calibri" w:hAnsi="Times New Roman" w:cs="Times New Roman"/>
          <w:bCs/>
          <w:sz w:val="24"/>
          <w:szCs w:val="24"/>
        </w:rPr>
        <w:t>Thí sinh trả lời từ câu 1 đến câu 6.</w:t>
      </w:r>
    </w:p>
    <w:p w14:paraId="00AF2DDD" w14:textId="77777777" w:rsidR="00ED397D" w:rsidRPr="00330A7E" w:rsidRDefault="00ED397D" w:rsidP="00330A7E">
      <w:pPr>
        <w:tabs>
          <w:tab w:val="left" w:pos="360"/>
          <w:tab w:val="left" w:pos="992"/>
          <w:tab w:val="left" w:pos="2880"/>
          <w:tab w:val="left" w:pos="5400"/>
          <w:tab w:val="left" w:pos="7920"/>
        </w:tabs>
        <w:spacing w:after="0" w:line="360" w:lineRule="auto"/>
        <w:jc w:val="both"/>
        <w:rPr>
          <w:rFonts w:ascii="Times New Roman" w:hAnsi="Times New Roman" w:cs="Times New Roman"/>
          <w:sz w:val="24"/>
          <w:szCs w:val="24"/>
          <w:lang w:val="de-DE"/>
        </w:rPr>
      </w:pPr>
      <w:r w:rsidRPr="00330A7E">
        <w:rPr>
          <w:rFonts w:ascii="Times New Roman" w:hAnsi="Times New Roman" w:cs="Times New Roman"/>
          <w:b/>
          <w:color w:val="0070C0"/>
          <w:sz w:val="24"/>
          <w:szCs w:val="24"/>
          <w:lang w:val="de-DE"/>
        </w:rPr>
        <w:t>Câu 1.</w:t>
      </w:r>
      <w:r w:rsidRPr="00330A7E">
        <w:rPr>
          <w:rFonts w:ascii="Times New Roman" w:hAnsi="Times New Roman" w:cs="Times New Roman"/>
          <w:color w:val="0070C0"/>
          <w:sz w:val="24"/>
          <w:szCs w:val="24"/>
          <w:lang w:val="de-DE"/>
        </w:rPr>
        <w:t xml:space="preserve"> </w:t>
      </w:r>
      <w:r w:rsidRPr="00330A7E">
        <w:rPr>
          <w:rFonts w:ascii="Times New Roman" w:hAnsi="Times New Roman" w:cs="Times New Roman"/>
          <w:sz w:val="24"/>
          <w:szCs w:val="24"/>
          <w:lang w:val="de-DE"/>
        </w:rPr>
        <w:t xml:space="preserve">Cho một mô hình </w:t>
      </w:r>
      <w:r w:rsidRPr="00330A7E">
        <w:rPr>
          <w:rFonts w:ascii="Times New Roman" w:hAnsi="Times New Roman" w:cs="Times New Roman"/>
          <w:position w:val="-6"/>
          <w:sz w:val="24"/>
          <w:szCs w:val="24"/>
        </w:rPr>
        <w:object w:dxaOrig="585" w:dyaOrig="285" w14:anchorId="199FF070">
          <v:shape id="_x0000_i3611" type="#_x0000_t75" style="width:29.25pt;height:14.25pt" o:ole="">
            <v:imagedata r:id="rId4638" o:title=""/>
          </v:shape>
          <o:OLEObject Type="Embed" ProgID="Equation.DSMT4" ShapeID="_x0000_i3611" DrawAspect="Content" ObjectID="_1796842676" r:id="rId4639"/>
        </w:object>
      </w:r>
      <w:r w:rsidRPr="00330A7E">
        <w:rPr>
          <w:rFonts w:ascii="Times New Roman" w:hAnsi="Times New Roman" w:cs="Times New Roman"/>
          <w:sz w:val="24"/>
          <w:szCs w:val="24"/>
          <w:lang w:val="de-DE"/>
        </w:rPr>
        <w:t xml:space="preserve"> mô phỏng một đường hầm như hình vẽ bên. Biết rằng đường hầm mô hình có chiều dài </w:t>
      </w:r>
      <w:r w:rsidRPr="00330A7E">
        <w:rPr>
          <w:rFonts w:ascii="Times New Roman" w:hAnsi="Times New Roman" w:cs="Times New Roman"/>
          <w:position w:val="-16"/>
          <w:sz w:val="24"/>
          <w:szCs w:val="24"/>
        </w:rPr>
        <w:object w:dxaOrig="705" w:dyaOrig="435" w14:anchorId="27D7B66E">
          <v:shape id="_x0000_i3612" type="#_x0000_t75" style="width:35.25pt;height:21.75pt" o:ole="">
            <v:imagedata r:id="rId4640" o:title=""/>
          </v:shape>
          <o:OLEObject Type="Embed" ProgID="Equation.DSMT4" ShapeID="_x0000_i3612" DrawAspect="Content" ObjectID="_1796842677" r:id="rId4641"/>
        </w:object>
      </w:r>
      <w:r w:rsidRPr="00330A7E">
        <w:rPr>
          <w:rFonts w:ascii="Times New Roman" w:hAnsi="Times New Roman" w:cs="Times New Roman"/>
          <w:sz w:val="24"/>
          <w:szCs w:val="24"/>
          <w:lang w:val="de-DE"/>
        </w:rPr>
        <w:t xml:space="preserve">; khi cắt hình này bởi mặt phẳng vuông góc với đấy của nó, ta được thiết diện là một hình parabol có độ dài đáy gấp đôi chiều cao parabol. Chiều cao của mỗi thiết diện parobol cho bởi công </w:t>
      </w:r>
      <w:r w:rsidRPr="00330A7E">
        <w:rPr>
          <w:rFonts w:ascii="Times New Roman" w:hAnsi="Times New Roman" w:cs="Times New Roman"/>
          <w:sz w:val="24"/>
          <w:szCs w:val="24"/>
          <w:lang w:val="de-DE"/>
        </w:rPr>
        <w:lastRenderedPageBreak/>
        <w:t>thức</w:t>
      </w:r>
      <w:r w:rsidRPr="00330A7E">
        <w:rPr>
          <w:rFonts w:ascii="Times New Roman" w:hAnsi="Times New Roman" w:cs="Times New Roman"/>
          <w:position w:val="-24"/>
          <w:sz w:val="24"/>
          <w:szCs w:val="24"/>
        </w:rPr>
        <w:object w:dxaOrig="1080" w:dyaOrig="615" w14:anchorId="197E6737">
          <v:shape id="_x0000_i3613" type="#_x0000_t75" style="width:54pt;height:30.75pt" o:ole="">
            <v:imagedata r:id="rId4642" o:title=""/>
          </v:shape>
          <o:OLEObject Type="Embed" ProgID="Equation.DSMT4" ShapeID="_x0000_i3613" DrawAspect="Content" ObjectID="_1796842678" r:id="rId4643"/>
        </w:object>
      </w:r>
      <w:r w:rsidRPr="00330A7E">
        <w:rPr>
          <w:rFonts w:ascii="Times New Roman" w:hAnsi="Times New Roman" w:cs="Times New Roman"/>
          <w:sz w:val="24"/>
          <w:szCs w:val="24"/>
          <w:lang w:val="de-DE"/>
        </w:rPr>
        <w:t xml:space="preserve"> </w:t>
      </w:r>
      <w:r w:rsidRPr="00330A7E">
        <w:rPr>
          <w:rFonts w:ascii="Times New Roman" w:hAnsi="Times New Roman" w:cs="Times New Roman"/>
          <w:position w:val="-16"/>
          <w:sz w:val="24"/>
          <w:szCs w:val="24"/>
        </w:rPr>
        <w:object w:dxaOrig="555" w:dyaOrig="435" w14:anchorId="214A66E0">
          <v:shape id="_x0000_i3614" type="#_x0000_t75" style="width:27.75pt;height:21.75pt" o:ole="">
            <v:imagedata r:id="rId4644" o:title=""/>
          </v:shape>
          <o:OLEObject Type="Embed" ProgID="Equation.DSMT4" ShapeID="_x0000_i3614" DrawAspect="Content" ObjectID="_1796842679" r:id="rId4645"/>
        </w:object>
      </w:r>
      <w:r w:rsidRPr="00330A7E">
        <w:rPr>
          <w:rFonts w:ascii="Times New Roman" w:hAnsi="Times New Roman" w:cs="Times New Roman"/>
          <w:sz w:val="24"/>
          <w:szCs w:val="24"/>
          <w:lang w:val="de-DE"/>
        </w:rPr>
        <w:t xml:space="preserve">, với </w:t>
      </w:r>
      <w:r w:rsidRPr="00330A7E">
        <w:rPr>
          <w:rFonts w:ascii="Times New Roman" w:hAnsi="Times New Roman" w:cs="Times New Roman"/>
          <w:position w:val="-6"/>
          <w:sz w:val="24"/>
          <w:szCs w:val="24"/>
        </w:rPr>
        <w:object w:dxaOrig="210" w:dyaOrig="225" w14:anchorId="3E595433">
          <v:shape id="_x0000_i3615" type="#_x0000_t75" style="width:10.5pt;height:11.25pt" o:ole="">
            <v:imagedata r:id="rId4646" o:title=""/>
          </v:shape>
          <o:OLEObject Type="Embed" ProgID="Equation.DSMT4" ShapeID="_x0000_i3615" DrawAspect="Content" ObjectID="_1796842680" r:id="rId4647"/>
        </w:object>
      </w:r>
      <w:r w:rsidRPr="00330A7E">
        <w:rPr>
          <w:rFonts w:ascii="Times New Roman" w:hAnsi="Times New Roman" w:cs="Times New Roman"/>
          <w:position w:val="-16"/>
          <w:sz w:val="24"/>
          <w:szCs w:val="24"/>
        </w:rPr>
        <w:object w:dxaOrig="555" w:dyaOrig="435" w14:anchorId="0400048B">
          <v:shape id="_x0000_i3616" type="#_x0000_t75" style="width:27.75pt;height:21.75pt" o:ole="">
            <v:imagedata r:id="rId4648" o:title=""/>
          </v:shape>
          <o:OLEObject Type="Embed" ProgID="Equation.DSMT4" ShapeID="_x0000_i3616" DrawAspect="Content" ObjectID="_1796842681" r:id="rId4649"/>
        </w:object>
      </w:r>
      <w:r w:rsidRPr="00330A7E">
        <w:rPr>
          <w:rFonts w:ascii="Times New Roman" w:hAnsi="Times New Roman" w:cs="Times New Roman"/>
          <w:sz w:val="24"/>
          <w:szCs w:val="24"/>
          <w:lang w:val="de-DE"/>
        </w:rPr>
        <w:t xml:space="preserve"> là khoảng cách tính từ lối vào lớn hơn của đường hầm mô hình. Thể tích (theo đơn vị</w:t>
      </w:r>
      <w:r w:rsidRPr="00330A7E">
        <w:rPr>
          <w:rFonts w:ascii="Times New Roman" w:hAnsi="Times New Roman" w:cs="Times New Roman"/>
          <w:position w:val="-6"/>
          <w:sz w:val="24"/>
          <w:szCs w:val="24"/>
        </w:rPr>
        <w:object w:dxaOrig="420" w:dyaOrig="330" w14:anchorId="0FBAFE13">
          <v:shape id="_x0000_i3617" type="#_x0000_t75" style="width:21pt;height:16.5pt" o:ole="">
            <v:imagedata r:id="rId4650" o:title=""/>
          </v:shape>
          <o:OLEObject Type="Embed" ProgID="Equation.DSMT4" ShapeID="_x0000_i3617" DrawAspect="Content" ObjectID="_1796842682" r:id="rId4651"/>
        </w:object>
      </w:r>
      <w:r w:rsidRPr="00330A7E">
        <w:rPr>
          <w:rFonts w:ascii="Times New Roman" w:hAnsi="Times New Roman" w:cs="Times New Roman"/>
          <w:sz w:val="24"/>
          <w:szCs w:val="24"/>
          <w:lang w:val="de-DE"/>
        </w:rPr>
        <w:t xml:space="preserve"> ) không gian bên trong đường hầm mô hình </w:t>
      </w:r>
      <w:r w:rsidRPr="00330A7E">
        <w:rPr>
          <w:rFonts w:ascii="Times New Roman" w:hAnsi="Times New Roman" w:cs="Times New Roman"/>
          <w:b/>
          <w:sz w:val="24"/>
          <w:szCs w:val="24"/>
          <w:lang w:val="de-DE"/>
        </w:rPr>
        <w:t>(Kết quả để dưới dạng số thập phân, làm tròn kết quả đến hàng đơn vị)</w:t>
      </w:r>
    </w:p>
    <w:p w14:paraId="5B7F207F" w14:textId="77777777" w:rsidR="00ED397D" w:rsidRPr="00330A7E" w:rsidRDefault="00ED397D" w:rsidP="00330A7E">
      <w:pPr>
        <w:tabs>
          <w:tab w:val="left" w:pos="360"/>
          <w:tab w:val="left" w:pos="2880"/>
          <w:tab w:val="left" w:pos="5400"/>
          <w:tab w:val="left" w:pos="7920"/>
        </w:tabs>
        <w:spacing w:line="360" w:lineRule="auto"/>
        <w:jc w:val="center"/>
        <w:rPr>
          <w:rFonts w:ascii="Times New Roman" w:hAnsi="Times New Roman" w:cs="Times New Roman"/>
          <w:sz w:val="24"/>
          <w:szCs w:val="24"/>
        </w:rPr>
      </w:pPr>
      <w:r w:rsidRPr="00330A7E">
        <w:rPr>
          <w:rFonts w:ascii="Times New Roman" w:hAnsi="Times New Roman" w:cs="Times New Roman"/>
          <w:b/>
          <w:noProof/>
          <w:sz w:val="24"/>
          <w:szCs w:val="24"/>
          <w:lang w:eastAsia="en-US"/>
        </w:rPr>
        <w:drawing>
          <wp:inline distT="0" distB="0" distL="0" distR="0" wp14:anchorId="3D119027" wp14:editId="65D3FF4F">
            <wp:extent cx="2849880" cy="952500"/>
            <wp:effectExtent l="0" t="0" r="7620" b="0"/>
            <wp:docPr id="1301619875" name="Picture 1301619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652">
                      <a:extLst>
                        <a:ext uri="{28A0092B-C50C-407E-A947-70E740481C1C}">
                          <a14:useLocalDpi xmlns:a14="http://schemas.microsoft.com/office/drawing/2010/main" val="0"/>
                        </a:ext>
                      </a:extLst>
                    </a:blip>
                    <a:srcRect/>
                    <a:stretch>
                      <a:fillRect/>
                    </a:stretch>
                  </pic:blipFill>
                  <pic:spPr bwMode="auto">
                    <a:xfrm>
                      <a:off x="0" y="0"/>
                      <a:ext cx="2849880" cy="952500"/>
                    </a:xfrm>
                    <a:prstGeom prst="rect">
                      <a:avLst/>
                    </a:prstGeom>
                    <a:noFill/>
                    <a:ln>
                      <a:noFill/>
                    </a:ln>
                  </pic:spPr>
                </pic:pic>
              </a:graphicData>
            </a:graphic>
          </wp:inline>
        </w:drawing>
      </w:r>
    </w:p>
    <w:p w14:paraId="370E7E3B" w14:textId="77777777" w:rsidR="00ED397D" w:rsidRPr="00330A7E" w:rsidRDefault="00ED397D" w:rsidP="00330A7E">
      <w:pPr>
        <w:tabs>
          <w:tab w:val="left" w:pos="360"/>
          <w:tab w:val="left" w:pos="992"/>
          <w:tab w:val="left" w:pos="2880"/>
          <w:tab w:val="left" w:pos="5400"/>
          <w:tab w:val="left" w:pos="7920"/>
        </w:tabs>
        <w:spacing w:after="0" w:line="360" w:lineRule="auto"/>
        <w:jc w:val="both"/>
        <w:rPr>
          <w:rFonts w:ascii="Times New Roman" w:hAnsi="Times New Roman" w:cs="Times New Roman"/>
          <w:sz w:val="24"/>
          <w:szCs w:val="24"/>
          <w:lang w:val="fr-FR"/>
        </w:rPr>
      </w:pPr>
      <w:r w:rsidRPr="00330A7E">
        <w:rPr>
          <w:rFonts w:ascii="Times New Roman" w:hAnsi="Times New Roman" w:cs="Times New Roman"/>
          <w:b/>
          <w:color w:val="0070C0"/>
          <w:sz w:val="24"/>
          <w:szCs w:val="24"/>
          <w:lang w:val="fr-FR"/>
        </w:rPr>
        <w:t>Câu 2</w:t>
      </w:r>
      <w:r w:rsidRPr="00330A7E">
        <w:rPr>
          <w:rFonts w:ascii="Times New Roman" w:hAnsi="Times New Roman" w:cs="Times New Roman"/>
          <w:sz w:val="24"/>
          <w:szCs w:val="24"/>
          <w:lang w:val="fr-FR"/>
        </w:rPr>
        <w:t xml:space="preserve">. Một viên gạch hoa hình vuông cạnh </w:t>
      </w:r>
      <w:r w:rsidRPr="00330A7E">
        <w:rPr>
          <w:rFonts w:ascii="Times New Roman" w:hAnsi="Times New Roman" w:cs="Times New Roman"/>
          <w:position w:val="-6"/>
          <w:sz w:val="24"/>
          <w:szCs w:val="24"/>
        </w:rPr>
        <w:object w:dxaOrig="630" w:dyaOrig="270" w14:anchorId="13B1CD83">
          <v:shape id="_x0000_i3618" type="#_x0000_t75" style="width:31.5pt;height:13.5pt" o:ole="">
            <v:imagedata r:id="rId1437" o:title=""/>
          </v:shape>
          <o:OLEObject Type="Embed" ProgID="Equation.DSMT4" ShapeID="_x0000_i3618" DrawAspect="Content" ObjectID="_1796842683" r:id="rId4653"/>
        </w:object>
      </w:r>
      <w:r w:rsidRPr="00330A7E">
        <w:rPr>
          <w:rFonts w:ascii="Times New Roman" w:hAnsi="Times New Roman" w:cs="Times New Roman"/>
          <w:sz w:val="24"/>
          <w:szCs w:val="24"/>
          <w:lang w:val="fr-FR"/>
        </w:rPr>
        <w:t>. Người thiết kế đã sử dụng bốn đường parabol có chung đỉnh tại tâm viên gạch để tạo ra bốn cánh hoa (được tô đen như hình vẽ dưới).</w:t>
      </w:r>
      <w:r w:rsidRPr="00330A7E">
        <w:rPr>
          <w:rFonts w:ascii="Times New Roman" w:hAnsi="Times New Roman" w:cs="Times New Roman"/>
          <w:sz w:val="24"/>
          <w:szCs w:val="24"/>
        </w:rPr>
        <w:t xml:space="preserve"> Diện tích mỗi cánh hoa của viên gạch.</w:t>
      </w:r>
    </w:p>
    <w:p w14:paraId="420D776C" w14:textId="77777777" w:rsidR="00ED397D" w:rsidRPr="00330A7E" w:rsidRDefault="00ED397D" w:rsidP="00330A7E">
      <w:pPr>
        <w:tabs>
          <w:tab w:val="left" w:pos="360"/>
          <w:tab w:val="left" w:pos="2880"/>
          <w:tab w:val="left" w:pos="5400"/>
          <w:tab w:val="left" w:pos="7920"/>
        </w:tabs>
        <w:spacing w:line="360" w:lineRule="auto"/>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10F65D0F" wp14:editId="565CB661">
            <wp:extent cx="1447800" cy="1379220"/>
            <wp:effectExtent l="0" t="0" r="0" b="0"/>
            <wp:docPr id="1301619876" name="Picture 1301619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39">
                      <a:extLst>
                        <a:ext uri="{28A0092B-C50C-407E-A947-70E740481C1C}">
                          <a14:useLocalDpi xmlns:a14="http://schemas.microsoft.com/office/drawing/2010/main" val="0"/>
                        </a:ext>
                      </a:extLst>
                    </a:blip>
                    <a:srcRect/>
                    <a:stretch>
                      <a:fillRect/>
                    </a:stretch>
                  </pic:blipFill>
                  <pic:spPr bwMode="auto">
                    <a:xfrm>
                      <a:off x="0" y="0"/>
                      <a:ext cx="1447800" cy="1379220"/>
                    </a:xfrm>
                    <a:prstGeom prst="rect">
                      <a:avLst/>
                    </a:prstGeom>
                    <a:noFill/>
                    <a:ln>
                      <a:noFill/>
                    </a:ln>
                  </pic:spPr>
                </pic:pic>
              </a:graphicData>
            </a:graphic>
          </wp:inline>
        </w:drawing>
      </w:r>
    </w:p>
    <w:p w14:paraId="19AB49D8" w14:textId="77777777" w:rsidR="00ED397D" w:rsidRPr="00330A7E" w:rsidRDefault="00ED397D" w:rsidP="00330A7E">
      <w:pPr>
        <w:tabs>
          <w:tab w:val="left" w:pos="360"/>
          <w:tab w:val="left" w:pos="992"/>
          <w:tab w:val="left" w:pos="2880"/>
          <w:tab w:val="left" w:pos="5400"/>
          <w:tab w:val="left" w:pos="7920"/>
        </w:tabs>
        <w:spacing w:after="0" w:line="360" w:lineRule="auto"/>
        <w:jc w:val="both"/>
        <w:rPr>
          <w:rFonts w:ascii="Times New Roman" w:hAnsi="Times New Roman" w:cs="Times New Roman"/>
          <w:sz w:val="24"/>
          <w:szCs w:val="24"/>
          <w:lang w:val="de-DE"/>
        </w:rPr>
      </w:pPr>
      <w:r w:rsidRPr="00330A7E">
        <w:rPr>
          <w:rFonts w:ascii="Times New Roman" w:hAnsi="Times New Roman" w:cs="Times New Roman"/>
          <w:sz w:val="24"/>
          <w:szCs w:val="24"/>
        </w:rPr>
        <w:t xml:space="preserve"> </w:t>
      </w:r>
      <w:r w:rsidRPr="00330A7E">
        <w:rPr>
          <w:rFonts w:ascii="Times New Roman" w:hAnsi="Times New Roman" w:cs="Times New Roman"/>
          <w:b/>
          <w:sz w:val="24"/>
          <w:szCs w:val="24"/>
          <w:lang w:val="de-DE"/>
        </w:rPr>
        <w:t>(Kết quả để dưới dạng số thập phân, làm tròn kết quả đến hàng đơn vị)</w:t>
      </w:r>
    </w:p>
    <w:p w14:paraId="5B3CB49D" w14:textId="77777777" w:rsidR="00ED397D" w:rsidRPr="00330A7E" w:rsidRDefault="00ED397D" w:rsidP="00330A7E">
      <w:pPr>
        <w:tabs>
          <w:tab w:val="left" w:pos="360"/>
          <w:tab w:val="left" w:pos="992"/>
          <w:tab w:val="left" w:pos="2880"/>
          <w:tab w:val="left" w:pos="5400"/>
          <w:tab w:val="left" w:pos="7920"/>
        </w:tabs>
        <w:spacing w:after="0" w:line="360" w:lineRule="auto"/>
        <w:jc w:val="both"/>
        <w:rPr>
          <w:rFonts w:ascii="Times New Roman" w:hAnsi="Times New Roman" w:cs="Times New Roman"/>
          <w:sz w:val="24"/>
          <w:szCs w:val="24"/>
        </w:rPr>
      </w:pPr>
      <w:r w:rsidRPr="00330A7E">
        <w:rPr>
          <w:rFonts w:ascii="Times New Roman" w:hAnsi="Times New Roman" w:cs="Times New Roman"/>
          <w:b/>
          <w:color w:val="0070C0"/>
          <w:sz w:val="24"/>
          <w:szCs w:val="24"/>
        </w:rPr>
        <w:t>Câu 3.</w:t>
      </w:r>
      <w:r w:rsidRPr="00330A7E">
        <w:rPr>
          <w:rFonts w:ascii="Times New Roman" w:hAnsi="Times New Roman" w:cs="Times New Roman"/>
          <w:color w:val="0070C0"/>
          <w:sz w:val="24"/>
          <w:szCs w:val="24"/>
        </w:rPr>
        <w:t xml:space="preserve"> </w:t>
      </w:r>
      <w:r w:rsidRPr="00330A7E">
        <w:rPr>
          <w:rFonts w:ascii="Times New Roman" w:hAnsi="Times New Roman" w:cs="Times New Roman"/>
          <w:sz w:val="24"/>
          <w:szCs w:val="24"/>
        </w:rPr>
        <w:t xml:space="preserve">Hai chiếc máy bay không người lái cùng bay lên tại một địa điểm. Sau một thời gian bay, chiếc máy bay thứ nhất cách điểm xuất phát về phía Bắc </w:t>
      </w:r>
      <w:r w:rsidRPr="00330A7E">
        <w:rPr>
          <w:rFonts w:ascii="Times New Roman" w:eastAsia="Palatino Linotype" w:hAnsi="Times New Roman" w:cs="Times New Roman"/>
          <w:noProof/>
          <w:position w:val="-14"/>
          <w:sz w:val="24"/>
          <w:szCs w:val="24"/>
        </w:rPr>
        <w:object w:dxaOrig="800" w:dyaOrig="400" w14:anchorId="2725CD51">
          <v:shape id="_x0000_i3619" type="#_x0000_t75" style="width:40.5pt;height:19.5pt" o:ole="">
            <v:imagedata r:id="rId4654" o:title=""/>
          </v:shape>
          <o:OLEObject Type="Embed" ProgID="Equation.DSMT4" ShapeID="_x0000_i3619" DrawAspect="Content" ObjectID="_1796842684" r:id="rId4655"/>
        </w:object>
      </w:r>
      <w:r w:rsidRPr="00330A7E">
        <w:rPr>
          <w:rFonts w:ascii="Times New Roman" w:hAnsi="Times New Roman" w:cs="Times New Roman"/>
          <w:sz w:val="24"/>
          <w:szCs w:val="24"/>
        </w:rPr>
        <w:t xml:space="preserve"> và về phía Tây </w:t>
      </w:r>
      <w:r w:rsidRPr="00330A7E">
        <w:rPr>
          <w:rFonts w:ascii="Times New Roman" w:eastAsia="Palatino Linotype" w:hAnsi="Times New Roman" w:cs="Times New Roman"/>
          <w:noProof/>
          <w:position w:val="-14"/>
          <w:sz w:val="24"/>
          <w:szCs w:val="24"/>
        </w:rPr>
        <w:object w:dxaOrig="780" w:dyaOrig="400" w14:anchorId="70427523">
          <v:shape id="_x0000_i3620" type="#_x0000_t75" style="width:39pt;height:19.5pt" o:ole="">
            <v:imagedata r:id="rId4656" o:title=""/>
          </v:shape>
          <o:OLEObject Type="Embed" ProgID="Equation.DSMT4" ShapeID="_x0000_i3620" DrawAspect="Content" ObjectID="_1796842685" r:id="rId4657"/>
        </w:object>
      </w:r>
      <w:r w:rsidRPr="00330A7E">
        <w:rPr>
          <w:rFonts w:ascii="Times New Roman" w:hAnsi="Times New Roman" w:cs="Times New Roman"/>
          <w:sz w:val="24"/>
          <w:szCs w:val="24"/>
        </w:rPr>
        <w:t xml:space="preserve">, đồng thời cách mặt đất </w:t>
      </w:r>
      <w:r w:rsidRPr="00330A7E">
        <w:rPr>
          <w:rFonts w:ascii="Times New Roman" w:eastAsia="Palatino Linotype" w:hAnsi="Times New Roman" w:cs="Times New Roman"/>
          <w:noProof/>
          <w:position w:val="-14"/>
          <w:sz w:val="24"/>
          <w:szCs w:val="24"/>
        </w:rPr>
        <w:object w:dxaOrig="900" w:dyaOrig="400" w14:anchorId="4094C251">
          <v:shape id="_x0000_i3621" type="#_x0000_t75" style="width:45pt;height:19.5pt" o:ole="">
            <v:imagedata r:id="rId4658" o:title=""/>
          </v:shape>
          <o:OLEObject Type="Embed" ProgID="Equation.DSMT4" ShapeID="_x0000_i3621" DrawAspect="Content" ObjectID="_1796842686" r:id="rId4659"/>
        </w:object>
      </w:r>
      <w:r w:rsidRPr="00330A7E">
        <w:rPr>
          <w:rFonts w:ascii="Times New Roman" w:hAnsi="Times New Roman" w:cs="Times New Roman"/>
          <w:sz w:val="24"/>
          <w:szCs w:val="24"/>
        </w:rPr>
        <w:t>.</w:t>
      </w:r>
      <w:r w:rsidRPr="00330A7E">
        <w:rPr>
          <w:rFonts w:ascii="Times New Roman" w:eastAsia="Arial" w:hAnsi="Times New Roman" w:cs="Times New Roman"/>
          <w:color w:val="000000"/>
          <w:sz w:val="24"/>
          <w:szCs w:val="24"/>
          <w:lang w:val="vi-VN"/>
        </w:rPr>
        <w:t xml:space="preserve"> </w:t>
      </w:r>
      <w:r w:rsidRPr="00330A7E">
        <w:rPr>
          <w:rFonts w:ascii="Times New Roman" w:hAnsi="Times New Roman" w:cs="Times New Roman"/>
          <w:sz w:val="24"/>
          <w:szCs w:val="24"/>
        </w:rPr>
        <w:t xml:space="preserve">Chiếc máy bay thứ hai cách điểm xuất phát về phía Đông </w:t>
      </w:r>
      <w:r w:rsidRPr="00330A7E">
        <w:rPr>
          <w:rFonts w:ascii="Times New Roman" w:eastAsia="Palatino Linotype" w:hAnsi="Times New Roman" w:cs="Times New Roman"/>
          <w:noProof/>
          <w:position w:val="-14"/>
          <w:sz w:val="24"/>
          <w:szCs w:val="24"/>
        </w:rPr>
        <w:object w:dxaOrig="800" w:dyaOrig="400" w14:anchorId="25EF67FB">
          <v:shape id="_x0000_i3622" type="#_x0000_t75" style="width:40.5pt;height:19.5pt" o:ole="">
            <v:imagedata r:id="rId4660" o:title=""/>
          </v:shape>
          <o:OLEObject Type="Embed" ProgID="Equation.DSMT4" ShapeID="_x0000_i3622" DrawAspect="Content" ObjectID="_1796842687" r:id="rId4661"/>
        </w:object>
      </w:r>
      <w:r w:rsidRPr="00330A7E">
        <w:rPr>
          <w:rFonts w:ascii="Times New Roman" w:hAnsi="Times New Roman" w:cs="Times New Roman"/>
          <w:sz w:val="24"/>
          <w:szCs w:val="24"/>
        </w:rPr>
        <w:t xml:space="preserve"> và về phía Nam </w:t>
      </w:r>
      <w:r w:rsidRPr="00330A7E">
        <w:rPr>
          <w:rFonts w:ascii="Times New Roman" w:eastAsia="Palatino Linotype" w:hAnsi="Times New Roman" w:cs="Times New Roman"/>
          <w:noProof/>
          <w:position w:val="-14"/>
          <w:sz w:val="24"/>
          <w:szCs w:val="24"/>
        </w:rPr>
        <w:object w:dxaOrig="800" w:dyaOrig="400" w14:anchorId="6C74D7C1">
          <v:shape id="_x0000_i3623" type="#_x0000_t75" style="width:40.5pt;height:19.5pt" o:ole="">
            <v:imagedata r:id="rId4662" o:title=""/>
          </v:shape>
          <o:OLEObject Type="Embed" ProgID="Equation.DSMT4" ShapeID="_x0000_i3623" DrawAspect="Content" ObjectID="_1796842688" r:id="rId4663"/>
        </w:object>
      </w:r>
      <w:r w:rsidRPr="00330A7E">
        <w:rPr>
          <w:rFonts w:ascii="Times New Roman" w:hAnsi="Times New Roman" w:cs="Times New Roman"/>
          <w:sz w:val="24"/>
          <w:szCs w:val="24"/>
        </w:rPr>
        <w:t xml:space="preserve">, đồng thời cách mặt đất </w:t>
      </w:r>
      <w:r w:rsidRPr="00330A7E">
        <w:rPr>
          <w:rFonts w:ascii="Times New Roman" w:eastAsia="Palatino Linotype" w:hAnsi="Times New Roman" w:cs="Times New Roman"/>
          <w:noProof/>
          <w:position w:val="-14"/>
          <w:sz w:val="24"/>
          <w:szCs w:val="24"/>
        </w:rPr>
        <w:object w:dxaOrig="639" w:dyaOrig="400" w14:anchorId="59860391">
          <v:shape id="_x0000_i3624" type="#_x0000_t75" style="width:31.5pt;height:19.5pt" o:ole="">
            <v:imagedata r:id="rId4664" o:title=""/>
          </v:shape>
          <o:OLEObject Type="Embed" ProgID="Equation.DSMT4" ShapeID="_x0000_i3624" DrawAspect="Content" ObjectID="_1796842689" r:id="rId4665"/>
        </w:object>
      </w:r>
      <w:r w:rsidRPr="00330A7E">
        <w:rPr>
          <w:rFonts w:ascii="Times New Roman" w:hAnsi="Times New Roman" w:cs="Times New Roman"/>
          <w:sz w:val="24"/>
          <w:szCs w:val="24"/>
        </w:rPr>
        <w:t>.</w:t>
      </w:r>
      <w:r w:rsidRPr="00330A7E">
        <w:rPr>
          <w:rFonts w:ascii="Times New Roman" w:eastAsia="Arial" w:hAnsi="Times New Roman" w:cs="Times New Roman"/>
          <w:color w:val="000000"/>
          <w:sz w:val="24"/>
          <w:szCs w:val="24"/>
          <w:lang w:val="vi-VN"/>
        </w:rPr>
        <w:t xml:space="preserve"> </w:t>
      </w:r>
      <w:r w:rsidRPr="00330A7E">
        <w:rPr>
          <w:rFonts w:ascii="Times New Roman" w:hAnsi="Times New Roman" w:cs="Times New Roman"/>
          <w:sz w:val="24"/>
          <w:szCs w:val="24"/>
        </w:rPr>
        <w:t xml:space="preserve">Khoảng cách giữa hai chiếc máy bay. </w:t>
      </w:r>
    </w:p>
    <w:p w14:paraId="42E9E05F" w14:textId="77777777" w:rsidR="00ED397D" w:rsidRPr="00330A7E" w:rsidRDefault="00ED397D" w:rsidP="00330A7E">
      <w:pPr>
        <w:tabs>
          <w:tab w:val="left" w:pos="360"/>
          <w:tab w:val="left" w:pos="992"/>
          <w:tab w:val="left" w:pos="2880"/>
          <w:tab w:val="left" w:pos="5400"/>
          <w:tab w:val="left" w:pos="7920"/>
        </w:tabs>
        <w:spacing w:after="0" w:line="360" w:lineRule="auto"/>
        <w:jc w:val="both"/>
        <w:rPr>
          <w:rFonts w:ascii="Times New Roman" w:hAnsi="Times New Roman" w:cs="Times New Roman"/>
          <w:sz w:val="24"/>
          <w:szCs w:val="24"/>
          <w:lang w:val="de-DE"/>
        </w:rPr>
      </w:pPr>
      <w:r w:rsidRPr="00330A7E">
        <w:rPr>
          <w:rFonts w:ascii="Times New Roman" w:hAnsi="Times New Roman" w:cs="Times New Roman"/>
          <w:b/>
          <w:sz w:val="24"/>
          <w:szCs w:val="24"/>
          <w:lang w:val="de-DE"/>
        </w:rPr>
        <w:t>(Kết quả để dưới dạng số thập phân, làm tròn kết quả đến hàng đơn vị)</w:t>
      </w:r>
    </w:p>
    <w:p w14:paraId="21518796" w14:textId="77777777" w:rsidR="00ED397D" w:rsidRPr="00330A7E" w:rsidRDefault="00ED397D" w:rsidP="00330A7E">
      <w:pPr>
        <w:tabs>
          <w:tab w:val="left" w:pos="360"/>
          <w:tab w:val="left" w:pos="992"/>
          <w:tab w:val="left" w:pos="2880"/>
          <w:tab w:val="left" w:pos="5400"/>
          <w:tab w:val="left" w:pos="7920"/>
        </w:tabs>
        <w:spacing w:after="0" w:line="360" w:lineRule="auto"/>
        <w:jc w:val="both"/>
        <w:rPr>
          <w:rFonts w:ascii="Times New Roman" w:eastAsia="Arial" w:hAnsi="Times New Roman" w:cs="Times New Roman"/>
          <w:color w:val="000000"/>
          <w:sz w:val="24"/>
          <w:szCs w:val="24"/>
          <w:lang w:val="vi-VN"/>
        </w:rPr>
      </w:pPr>
    </w:p>
    <w:p w14:paraId="4FCB4E9F" w14:textId="77777777" w:rsidR="00ED397D" w:rsidRPr="00330A7E" w:rsidRDefault="00ED397D" w:rsidP="00330A7E">
      <w:pPr>
        <w:tabs>
          <w:tab w:val="left" w:pos="360"/>
          <w:tab w:val="left" w:pos="2880"/>
          <w:tab w:val="left" w:pos="5400"/>
          <w:tab w:val="left" w:pos="7920"/>
        </w:tabs>
        <w:spacing w:line="360" w:lineRule="auto"/>
        <w:jc w:val="center"/>
        <w:rPr>
          <w:rFonts w:ascii="Times New Roman" w:eastAsia="Arial"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3DCD8E57" wp14:editId="11DA770D">
            <wp:extent cx="2842260" cy="1607820"/>
            <wp:effectExtent l="0" t="0" r="0" b="0"/>
            <wp:docPr id="1301619877" name="Picture 13016198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3"/>
                    <pic:cNvPicPr>
                      <a:picLocks noChangeAspect="1" noChangeArrowheads="1"/>
                    </pic:cNvPicPr>
                  </pic:nvPicPr>
                  <pic:blipFill>
                    <a:blip r:embed="rId4666">
                      <a:extLst>
                        <a:ext uri="{28A0092B-C50C-407E-A947-70E740481C1C}">
                          <a14:useLocalDpi xmlns:a14="http://schemas.microsoft.com/office/drawing/2010/main" val="0"/>
                        </a:ext>
                      </a:extLst>
                    </a:blip>
                    <a:srcRect/>
                    <a:stretch>
                      <a:fillRect/>
                    </a:stretch>
                  </pic:blipFill>
                  <pic:spPr bwMode="auto">
                    <a:xfrm>
                      <a:off x="0" y="0"/>
                      <a:ext cx="2842260" cy="1607820"/>
                    </a:xfrm>
                    <a:prstGeom prst="rect">
                      <a:avLst/>
                    </a:prstGeom>
                    <a:noFill/>
                    <a:ln>
                      <a:noFill/>
                    </a:ln>
                  </pic:spPr>
                </pic:pic>
              </a:graphicData>
            </a:graphic>
          </wp:inline>
        </w:drawing>
      </w:r>
      <w:r w:rsidRPr="00330A7E">
        <w:rPr>
          <w:rFonts w:ascii="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p>
    <w:p w14:paraId="45940E64" w14:textId="77777777" w:rsidR="00ED397D" w:rsidRPr="00330A7E" w:rsidRDefault="00ED397D" w:rsidP="00330A7E">
      <w:pPr>
        <w:tabs>
          <w:tab w:val="left" w:pos="360"/>
          <w:tab w:val="left" w:pos="992"/>
          <w:tab w:val="left" w:pos="2880"/>
          <w:tab w:val="left" w:pos="5400"/>
          <w:tab w:val="left" w:pos="7920"/>
        </w:tabs>
        <w:spacing w:after="0" w:line="360" w:lineRule="auto"/>
        <w:jc w:val="both"/>
        <w:rPr>
          <w:rFonts w:ascii="Times New Roman" w:hAnsi="Times New Roman" w:cs="Times New Roman"/>
          <w:sz w:val="24"/>
          <w:szCs w:val="24"/>
          <w:lang w:val="de-DE"/>
        </w:rPr>
      </w:pPr>
      <w:r w:rsidRPr="00330A7E">
        <w:rPr>
          <w:rFonts w:ascii="Times New Roman" w:hAnsi="Times New Roman" w:cs="Times New Roman"/>
          <w:b/>
          <w:color w:val="0070C0"/>
          <w:sz w:val="24"/>
          <w:szCs w:val="24"/>
        </w:rPr>
        <w:t>Câu 4.</w:t>
      </w:r>
      <w:r w:rsidRPr="00330A7E">
        <w:rPr>
          <w:rFonts w:ascii="Times New Roman" w:hAnsi="Times New Roman" w:cs="Times New Roman"/>
          <w:color w:val="0070C0"/>
          <w:sz w:val="24"/>
          <w:szCs w:val="24"/>
        </w:rPr>
        <w:t xml:space="preserve"> </w:t>
      </w:r>
      <w:r w:rsidRPr="00330A7E">
        <w:rPr>
          <w:rFonts w:ascii="Times New Roman" w:hAnsi="Times New Roman" w:cs="Times New Roman"/>
          <w:color w:val="000000"/>
          <w:sz w:val="24"/>
          <w:szCs w:val="24"/>
        </w:rPr>
        <w:t xml:space="preserve">Có 40 phiếu thi Toán 12, mỗi phiếu chỉ có một câu hỏi, trong đó có 13 câu hỏi lý thuyết (gồm 5 câu hỏi khó và 8 câu hỏi dễ) và 27 câu hỏi bài tập (gồm 12 câu hỏi khó và 15 câu hỏi dễ). Lấy ngẫu nhiên ra một phiếu. Xác suất rút được câu hỏi lý thuyết khó. </w:t>
      </w:r>
      <w:r w:rsidRPr="00330A7E">
        <w:rPr>
          <w:rFonts w:ascii="Times New Roman" w:hAnsi="Times New Roman" w:cs="Times New Roman"/>
          <w:b/>
          <w:sz w:val="24"/>
          <w:szCs w:val="24"/>
          <w:lang w:val="de-DE"/>
        </w:rPr>
        <w:t>(Kết quả để dưới dạng số thập phân, làm tròn kết quả đến hàng phần trăm)</w:t>
      </w:r>
    </w:p>
    <w:p w14:paraId="5BF8E9FE" w14:textId="77777777" w:rsidR="00ED397D" w:rsidRPr="00330A7E" w:rsidRDefault="00ED397D" w:rsidP="00330A7E">
      <w:pPr>
        <w:tabs>
          <w:tab w:val="left" w:pos="360"/>
          <w:tab w:val="left" w:pos="993"/>
          <w:tab w:val="left" w:pos="2880"/>
          <w:tab w:val="left" w:pos="5400"/>
          <w:tab w:val="left" w:pos="7920"/>
        </w:tabs>
        <w:spacing w:after="0" w:line="360" w:lineRule="auto"/>
        <w:jc w:val="both"/>
        <w:rPr>
          <w:rFonts w:ascii="Times New Roman" w:eastAsia="Arial" w:hAnsi="Times New Roman" w:cs="Times New Roman"/>
          <w:sz w:val="24"/>
          <w:szCs w:val="24"/>
          <w:lang w:val="vi-VN"/>
        </w:rPr>
      </w:pPr>
      <w:r w:rsidRPr="00330A7E">
        <w:rPr>
          <w:rFonts w:ascii="Times New Roman" w:eastAsia="Arial" w:hAnsi="Times New Roman" w:cs="Times New Roman"/>
          <w:b/>
          <w:bCs/>
          <w:color w:val="0070C0"/>
          <w:sz w:val="24"/>
          <w:szCs w:val="24"/>
        </w:rPr>
        <w:lastRenderedPageBreak/>
        <w:t>Câu 5</w:t>
      </w:r>
      <w:r w:rsidRPr="00330A7E">
        <w:rPr>
          <w:rFonts w:ascii="Times New Roman" w:eastAsia="Arial" w:hAnsi="Times New Roman" w:cs="Times New Roman"/>
          <w:bCs/>
          <w:sz w:val="24"/>
          <w:szCs w:val="24"/>
        </w:rPr>
        <w:t xml:space="preserve">. </w:t>
      </w:r>
      <w:r w:rsidRPr="00330A7E">
        <w:rPr>
          <w:rFonts w:ascii="Times New Roman" w:eastAsia="Arial" w:hAnsi="Times New Roman" w:cs="Times New Roman"/>
          <w:bCs/>
          <w:sz w:val="24"/>
          <w:szCs w:val="24"/>
          <w:lang w:val="vi-VN"/>
        </w:rPr>
        <w:t xml:space="preserve">Sau khi phát hiện một bệnh dịch, các chuyên gia y tế ước tính số người nhiễm bệnh kể từ ngày xuất hiện bệnh nhân đầu tiên đến ngày thứ </w:t>
      </w:r>
      <w:r w:rsidRPr="00330A7E">
        <w:rPr>
          <w:rFonts w:ascii="Times New Roman" w:eastAsia="Arial" w:hAnsi="Times New Roman" w:cs="Times New Roman"/>
          <w:bCs/>
          <w:i/>
          <w:sz w:val="24"/>
          <w:szCs w:val="24"/>
          <w:lang w:val="vi-VN"/>
        </w:rPr>
        <w:t xml:space="preserve">t </w:t>
      </w:r>
      <w:r w:rsidRPr="00330A7E">
        <w:rPr>
          <w:rFonts w:ascii="Times New Roman" w:eastAsia="Arial" w:hAnsi="Times New Roman" w:cs="Times New Roman"/>
          <w:bCs/>
          <w:sz w:val="24"/>
          <w:szCs w:val="24"/>
          <w:lang w:val="vi-VN"/>
        </w:rPr>
        <w:t xml:space="preserve">là </w:t>
      </w:r>
      <w:r w:rsidR="00FA344A">
        <w:rPr>
          <w:rFonts w:ascii="Times New Roman" w:eastAsia="Arial" w:hAnsi="Times New Roman" w:cs="Times New Roman"/>
          <w:bCs/>
          <w:position w:val="-10"/>
          <w:sz w:val="24"/>
          <w:szCs w:val="24"/>
          <w:lang w:val="vi-VN"/>
        </w:rPr>
        <w:pict w14:anchorId="0543C6A5">
          <v:shape id="_x0000_i3625" type="#_x0000_t75" style="width:153pt;height:18pt">
            <v:imagedata r:id="rId263" o:title=""/>
          </v:shape>
        </w:pict>
      </w:r>
      <w:r w:rsidRPr="00330A7E">
        <w:rPr>
          <w:rFonts w:ascii="Times New Roman" w:eastAsia="Arial" w:hAnsi="Times New Roman" w:cs="Times New Roman"/>
          <w:bCs/>
          <w:sz w:val="24"/>
          <w:szCs w:val="24"/>
        </w:rPr>
        <w:t xml:space="preserve"> </w:t>
      </w:r>
      <w:r w:rsidRPr="00330A7E">
        <w:rPr>
          <w:rFonts w:ascii="Times New Roman" w:eastAsia="Arial" w:hAnsi="Times New Roman" w:cs="Times New Roman"/>
          <w:bCs/>
          <w:sz w:val="24"/>
          <w:szCs w:val="24"/>
          <w:lang w:val="vi-VN"/>
        </w:rPr>
        <w:t xml:space="preserve">Nếu coi </w:t>
      </w:r>
      <w:r w:rsidRPr="00330A7E">
        <w:rPr>
          <w:rFonts w:ascii="Times New Roman" w:eastAsia="Arial" w:hAnsi="Times New Roman" w:cs="Times New Roman"/>
          <w:bCs/>
          <w:i/>
          <w:sz w:val="24"/>
          <w:szCs w:val="24"/>
          <w:lang w:val="vi-VN"/>
        </w:rPr>
        <w:t>f(t</w:t>
      </w:r>
      <w:r w:rsidRPr="00330A7E">
        <w:rPr>
          <w:rFonts w:ascii="Times New Roman" w:eastAsia="Arial" w:hAnsi="Times New Roman" w:cs="Times New Roman"/>
          <w:bCs/>
          <w:sz w:val="24"/>
          <w:szCs w:val="24"/>
          <w:lang w:val="vi-VN"/>
        </w:rPr>
        <w:t xml:space="preserve">) là hàm số xác định trên đoạn [0;25] thì đạo hàm </w:t>
      </w:r>
      <w:r w:rsidRPr="00330A7E">
        <w:rPr>
          <w:rFonts w:ascii="Times New Roman" w:eastAsia="Arial" w:hAnsi="Times New Roman" w:cs="Times New Roman"/>
          <w:bCs/>
          <w:i/>
          <w:sz w:val="24"/>
          <w:szCs w:val="24"/>
          <w:lang w:val="vi-VN"/>
        </w:rPr>
        <w:t>f’(t)</w:t>
      </w:r>
      <w:r w:rsidRPr="00330A7E">
        <w:rPr>
          <w:rFonts w:ascii="Times New Roman" w:eastAsia="Arial" w:hAnsi="Times New Roman" w:cs="Times New Roman"/>
          <w:bCs/>
          <w:sz w:val="24"/>
          <w:szCs w:val="24"/>
          <w:lang w:val="vi-VN"/>
        </w:rPr>
        <w:t xml:space="preserve"> được xem là tốc độ truyền bệnh (người/ngày) tại thời điểm </w:t>
      </w:r>
      <w:r w:rsidRPr="00330A7E">
        <w:rPr>
          <w:rFonts w:ascii="Times New Roman" w:eastAsia="Arial" w:hAnsi="Times New Roman" w:cs="Times New Roman"/>
          <w:bCs/>
          <w:i/>
          <w:sz w:val="24"/>
          <w:szCs w:val="24"/>
          <w:lang w:val="vi-VN"/>
        </w:rPr>
        <w:t>t.</w:t>
      </w:r>
      <w:r w:rsidRPr="00330A7E">
        <w:rPr>
          <w:rFonts w:ascii="Times New Roman" w:eastAsia="Arial" w:hAnsi="Times New Roman" w:cs="Times New Roman"/>
          <w:bCs/>
          <w:i/>
          <w:sz w:val="24"/>
          <w:szCs w:val="24"/>
        </w:rPr>
        <w:t xml:space="preserve"> </w:t>
      </w:r>
      <w:r w:rsidRPr="00330A7E">
        <w:rPr>
          <w:rFonts w:ascii="Times New Roman" w:eastAsia="Arial" w:hAnsi="Times New Roman" w:cs="Times New Roman"/>
          <w:bCs/>
          <w:sz w:val="24"/>
          <w:szCs w:val="24"/>
        </w:rPr>
        <w:t>N</w:t>
      </w:r>
      <w:r w:rsidRPr="00330A7E">
        <w:rPr>
          <w:rFonts w:ascii="Times New Roman" w:eastAsia="Arial" w:hAnsi="Times New Roman" w:cs="Times New Roman"/>
          <w:bCs/>
          <w:sz w:val="24"/>
          <w:szCs w:val="24"/>
          <w:lang w:val="vi-VN"/>
        </w:rPr>
        <w:t>gày mà tốc độ truyền bệnh là lớn nhất?</w:t>
      </w:r>
    </w:p>
    <w:p w14:paraId="7735A30A" w14:textId="77777777" w:rsidR="00ED397D" w:rsidRPr="00330A7E" w:rsidRDefault="00ED397D" w:rsidP="00330A7E">
      <w:pPr>
        <w:tabs>
          <w:tab w:val="left" w:pos="360"/>
          <w:tab w:val="left" w:pos="992"/>
          <w:tab w:val="left" w:pos="2880"/>
          <w:tab w:val="left" w:pos="5400"/>
          <w:tab w:val="left" w:pos="7920"/>
        </w:tabs>
        <w:spacing w:after="0" w:line="360" w:lineRule="auto"/>
        <w:jc w:val="both"/>
        <w:rPr>
          <w:rFonts w:ascii="Times New Roman" w:hAnsi="Times New Roman" w:cs="Times New Roman"/>
          <w:sz w:val="24"/>
          <w:szCs w:val="24"/>
          <w:lang w:val="de-DE"/>
        </w:rPr>
      </w:pPr>
      <w:r w:rsidRPr="00330A7E">
        <w:rPr>
          <w:rFonts w:ascii="Times New Roman" w:hAnsi="Times New Roman" w:cs="Times New Roman"/>
          <w:b/>
          <w:color w:val="0070C0"/>
          <w:sz w:val="24"/>
          <w:szCs w:val="24"/>
        </w:rPr>
        <w:t>Câu 6.</w:t>
      </w:r>
      <w:r w:rsidRPr="00330A7E">
        <w:rPr>
          <w:rFonts w:ascii="Times New Roman" w:hAnsi="Times New Roman" w:cs="Times New Roman"/>
          <w:color w:val="0070C0"/>
          <w:sz w:val="24"/>
          <w:szCs w:val="24"/>
        </w:rPr>
        <w:t xml:space="preserve"> </w:t>
      </w:r>
      <w:r w:rsidRPr="00330A7E">
        <w:rPr>
          <w:rFonts w:ascii="Times New Roman" w:hAnsi="Times New Roman" w:cs="Times New Roman"/>
          <w:sz w:val="24"/>
          <w:szCs w:val="24"/>
        </w:rPr>
        <w:t xml:space="preserve">Một sân vận động được xây dựng theo mô hình là hình chóp cụt </w:t>
      </w:r>
      <w:r w:rsidRPr="00330A7E">
        <w:rPr>
          <w:rFonts w:ascii="Times New Roman" w:hAnsi="Times New Roman" w:cs="Times New Roman"/>
          <w:position w:val="-6"/>
          <w:sz w:val="24"/>
          <w:szCs w:val="24"/>
          <w:lang w:val="vi-VN" w:eastAsia="vi-VN"/>
        </w:rPr>
        <w:object w:dxaOrig="1400" w:dyaOrig="279" w14:anchorId="142849D0">
          <v:shape id="_x0000_i3626" type="#_x0000_t75" style="width:70.5pt;height:13.5pt" o:ole="">
            <v:imagedata r:id="rId4667" o:title=""/>
          </v:shape>
          <o:OLEObject Type="Embed" ProgID="Equation.DSMT4" ShapeID="_x0000_i3626" DrawAspect="Content" ObjectID="_1796842690" r:id="rId4668"/>
        </w:object>
      </w:r>
      <w:r w:rsidRPr="00330A7E">
        <w:rPr>
          <w:rFonts w:ascii="Times New Roman" w:hAnsi="Times New Roman" w:cs="Times New Roman"/>
          <w:sz w:val="24"/>
          <w:szCs w:val="24"/>
        </w:rPr>
        <w:t xml:space="preserve">có hai đáy song song với nhau. Mặt sân </w:t>
      </w:r>
      <w:r w:rsidRPr="00330A7E">
        <w:rPr>
          <w:rFonts w:ascii="Times New Roman" w:hAnsi="Times New Roman" w:cs="Times New Roman"/>
          <w:position w:val="-6"/>
          <w:sz w:val="24"/>
          <w:szCs w:val="24"/>
        </w:rPr>
        <w:object w:dxaOrig="740" w:dyaOrig="279" w14:anchorId="68A467EF">
          <v:shape id="_x0000_i3627" type="#_x0000_t75" style="width:37.5pt;height:13.5pt" o:ole="">
            <v:imagedata r:id="rId4669" o:title=""/>
          </v:shape>
          <o:OLEObject Type="Embed" ProgID="Equation.DSMT4" ShapeID="_x0000_i3627" DrawAspect="Content" ObjectID="_1796842691" r:id="rId4670"/>
        </w:object>
      </w:r>
      <w:r w:rsidRPr="00330A7E">
        <w:rPr>
          <w:rFonts w:ascii="Times New Roman" w:hAnsi="Times New Roman" w:cs="Times New Roman"/>
          <w:sz w:val="24"/>
          <w:szCs w:val="24"/>
        </w:rPr>
        <w:t xml:space="preserve"> là hình chữ nhật và được gắn hệ trục </w:t>
      </w:r>
      <w:r w:rsidRPr="00330A7E">
        <w:rPr>
          <w:rFonts w:ascii="Times New Roman" w:hAnsi="Times New Roman" w:cs="Times New Roman"/>
          <w:position w:val="-10"/>
          <w:sz w:val="24"/>
          <w:szCs w:val="24"/>
        </w:rPr>
        <w:object w:dxaOrig="560" w:dyaOrig="320" w14:anchorId="06341E95">
          <v:shape id="_x0000_i3628" type="#_x0000_t75" style="width:28.5pt;height:16.5pt" o:ole="">
            <v:imagedata r:id="rId4671" o:title=""/>
          </v:shape>
          <o:OLEObject Type="Embed" ProgID="Equation.DSMT4" ShapeID="_x0000_i3628" DrawAspect="Content" ObjectID="_1796842692" r:id="rId4672"/>
        </w:object>
      </w:r>
      <w:r w:rsidRPr="00330A7E">
        <w:rPr>
          <w:rFonts w:ascii="Times New Roman" w:hAnsi="Times New Roman" w:cs="Times New Roman"/>
          <w:position w:val="-10"/>
          <w:sz w:val="24"/>
          <w:szCs w:val="24"/>
        </w:rPr>
        <w:t xml:space="preserve"> </w:t>
      </w:r>
      <w:r w:rsidRPr="00330A7E">
        <w:rPr>
          <w:rFonts w:ascii="Times New Roman" w:hAnsi="Times New Roman" w:cs="Times New Roman"/>
          <w:sz w:val="24"/>
          <w:szCs w:val="24"/>
        </w:rPr>
        <w:t xml:space="preserve">như hình vẽ dưới (đơn vị trên mỗi trục tọa độ là mét). Mặt sân </w:t>
      </w:r>
      <w:r w:rsidRPr="00330A7E">
        <w:rPr>
          <w:rFonts w:ascii="Times New Roman" w:hAnsi="Times New Roman" w:cs="Times New Roman"/>
          <w:position w:val="-6"/>
          <w:sz w:val="24"/>
          <w:szCs w:val="24"/>
        </w:rPr>
        <w:object w:dxaOrig="740" w:dyaOrig="279" w14:anchorId="1885FD0B">
          <v:shape id="_x0000_i3629" type="#_x0000_t75" style="width:37.5pt;height:13.5pt" o:ole="">
            <v:imagedata r:id="rId4669" o:title=""/>
          </v:shape>
          <o:OLEObject Type="Embed" ProgID="Equation.DSMT4" ShapeID="_x0000_i3629" DrawAspect="Content" ObjectID="_1796842693" r:id="rId4673"/>
        </w:object>
      </w:r>
      <w:r w:rsidRPr="00330A7E">
        <w:rPr>
          <w:rFonts w:ascii="Times New Roman" w:hAnsi="Times New Roman" w:cs="Times New Roman"/>
          <w:sz w:val="24"/>
          <w:szCs w:val="24"/>
        </w:rPr>
        <w:t xml:space="preserve">có chiều dài </w:t>
      </w:r>
      <w:r w:rsidRPr="00330A7E">
        <w:rPr>
          <w:rFonts w:ascii="Times New Roman" w:hAnsi="Times New Roman" w:cs="Times New Roman"/>
          <w:position w:val="-6"/>
          <w:sz w:val="24"/>
          <w:szCs w:val="24"/>
        </w:rPr>
        <w:object w:dxaOrig="1140" w:dyaOrig="279" w14:anchorId="67494A56">
          <v:shape id="_x0000_i3630" type="#_x0000_t75" style="width:57pt;height:13.5pt" o:ole="">
            <v:imagedata r:id="rId4674" o:title=""/>
          </v:shape>
          <o:OLEObject Type="Embed" ProgID="Equation.DSMT4" ShapeID="_x0000_i3630" DrawAspect="Content" ObjectID="_1796842694" r:id="rId4675"/>
        </w:object>
      </w:r>
      <w:r w:rsidRPr="00330A7E">
        <w:rPr>
          <w:rFonts w:ascii="Times New Roman" w:hAnsi="Times New Roman" w:cs="Times New Roman"/>
          <w:sz w:val="24"/>
          <w:szCs w:val="24"/>
        </w:rPr>
        <w:t xml:space="preserve">, chiều rộng </w:t>
      </w:r>
      <w:r w:rsidRPr="00330A7E">
        <w:rPr>
          <w:rFonts w:ascii="Times New Roman" w:hAnsi="Times New Roman" w:cs="Times New Roman"/>
          <w:position w:val="-6"/>
          <w:sz w:val="24"/>
          <w:szCs w:val="24"/>
        </w:rPr>
        <w:object w:dxaOrig="1080" w:dyaOrig="279" w14:anchorId="01B5C00E">
          <v:shape id="_x0000_i3631" type="#_x0000_t75" style="width:54pt;height:13.5pt" o:ole="">
            <v:imagedata r:id="rId4676" o:title=""/>
          </v:shape>
          <o:OLEObject Type="Embed" ProgID="Equation.DSMT4" ShapeID="_x0000_i3631" DrawAspect="Content" ObjectID="_1796842695" r:id="rId4677"/>
        </w:object>
      </w:r>
      <w:r w:rsidRPr="00330A7E">
        <w:rPr>
          <w:rFonts w:ascii="Times New Roman" w:hAnsi="Times New Roman" w:cs="Times New Roman"/>
          <w:sz w:val="24"/>
          <w:szCs w:val="24"/>
        </w:rPr>
        <w:t xml:space="preserve">và tọa độ điểm </w:t>
      </w:r>
      <w:r w:rsidRPr="00330A7E">
        <w:rPr>
          <w:rFonts w:ascii="Times New Roman" w:hAnsi="Times New Roman" w:cs="Times New Roman"/>
          <w:position w:val="-14"/>
          <w:sz w:val="24"/>
          <w:szCs w:val="24"/>
        </w:rPr>
        <w:object w:dxaOrig="1160" w:dyaOrig="400" w14:anchorId="34958166">
          <v:shape id="_x0000_i3632" type="#_x0000_t75" style="width:58.5pt;height:19.5pt" o:ole="">
            <v:imagedata r:id="rId4678" o:title=""/>
          </v:shape>
          <o:OLEObject Type="Embed" ProgID="Equation.DSMT4" ShapeID="_x0000_i3632" DrawAspect="Content" ObjectID="_1796842696" r:id="rId4679"/>
        </w:object>
      </w:r>
      <w:r w:rsidRPr="00330A7E">
        <w:rPr>
          <w:rFonts w:ascii="Times New Roman" w:hAnsi="Times New Roman" w:cs="Times New Roman"/>
          <w:sz w:val="24"/>
          <w:szCs w:val="24"/>
        </w:rPr>
        <w:t xml:space="preserve">. Tính khoảng cách từ điểm </w:t>
      </w:r>
      <w:r w:rsidRPr="00330A7E">
        <w:rPr>
          <w:rFonts w:ascii="Times New Roman" w:hAnsi="Times New Roman" w:cs="Times New Roman"/>
          <w:position w:val="-6"/>
          <w:sz w:val="24"/>
          <w:szCs w:val="24"/>
        </w:rPr>
        <w:object w:dxaOrig="260" w:dyaOrig="279" w14:anchorId="6691F541">
          <v:shape id="_x0000_i3633" type="#_x0000_t75" style="width:13.5pt;height:13.5pt" o:ole="">
            <v:imagedata r:id="rId4680" o:title=""/>
          </v:shape>
          <o:OLEObject Type="Embed" ProgID="Equation.DSMT4" ShapeID="_x0000_i3633" DrawAspect="Content" ObjectID="_1796842697" r:id="rId4681"/>
        </w:object>
      </w:r>
      <w:r w:rsidRPr="00330A7E">
        <w:rPr>
          <w:rFonts w:ascii="Times New Roman" w:hAnsi="Times New Roman" w:cs="Times New Roman"/>
          <w:sz w:val="24"/>
          <w:szCs w:val="24"/>
        </w:rPr>
        <w:t xml:space="preserve"> đến mặt phẳng </w:t>
      </w:r>
      <w:r w:rsidRPr="00330A7E">
        <w:rPr>
          <w:rFonts w:ascii="Times New Roman" w:hAnsi="Times New Roman" w:cs="Times New Roman"/>
          <w:position w:val="-14"/>
          <w:sz w:val="24"/>
          <w:szCs w:val="24"/>
        </w:rPr>
        <w:object w:dxaOrig="900" w:dyaOrig="400" w14:anchorId="087AAF3C">
          <v:shape id="_x0000_i3634" type="#_x0000_t75" style="width:45pt;height:19.5pt" o:ole="">
            <v:imagedata r:id="rId4682" o:title=""/>
          </v:shape>
          <o:OLEObject Type="Embed" ProgID="Equation.DSMT4" ShapeID="_x0000_i3634" DrawAspect="Content" ObjectID="_1796842698" r:id="rId4683"/>
        </w:object>
      </w:r>
      <w:r w:rsidRPr="00330A7E">
        <w:rPr>
          <w:rFonts w:ascii="Times New Roman" w:hAnsi="Times New Roman" w:cs="Times New Roman"/>
          <w:sz w:val="24"/>
          <w:szCs w:val="24"/>
        </w:rPr>
        <w:t xml:space="preserve">. </w:t>
      </w:r>
      <w:r w:rsidRPr="00330A7E">
        <w:rPr>
          <w:rFonts w:ascii="Times New Roman" w:hAnsi="Times New Roman" w:cs="Times New Roman"/>
          <w:b/>
          <w:sz w:val="24"/>
          <w:szCs w:val="24"/>
          <w:lang w:val="de-DE"/>
        </w:rPr>
        <w:t>(Kết quả để dưới dạng số thập phân, làm tròn kết quả đến hàng phần mười)</w:t>
      </w:r>
    </w:p>
    <w:p w14:paraId="5FBCBACE" w14:textId="77777777" w:rsidR="00ED397D" w:rsidRPr="00330A7E" w:rsidRDefault="00ED397D" w:rsidP="00330A7E">
      <w:pPr>
        <w:tabs>
          <w:tab w:val="left" w:pos="360"/>
        </w:tabs>
        <w:spacing w:line="360" w:lineRule="auto"/>
        <w:jc w:val="both"/>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0515E03A" wp14:editId="3347D4E2">
            <wp:extent cx="2659380" cy="1318260"/>
            <wp:effectExtent l="0" t="0" r="7620" b="0"/>
            <wp:docPr id="1301619878" name="Picture 130161987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3"/>
                    <pic:cNvPicPr>
                      <a:picLocks noChangeAspect="1" noChangeArrowheads="1"/>
                    </pic:cNvPicPr>
                  </pic:nvPicPr>
                  <pic:blipFill>
                    <a:blip r:embed="rId4684">
                      <a:extLst>
                        <a:ext uri="{28A0092B-C50C-407E-A947-70E740481C1C}">
                          <a14:useLocalDpi xmlns:a14="http://schemas.microsoft.com/office/drawing/2010/main" val="0"/>
                        </a:ext>
                      </a:extLst>
                    </a:blip>
                    <a:srcRect/>
                    <a:stretch>
                      <a:fillRect/>
                    </a:stretch>
                  </pic:blipFill>
                  <pic:spPr bwMode="auto">
                    <a:xfrm>
                      <a:off x="0" y="0"/>
                      <a:ext cx="2659380" cy="1318260"/>
                    </a:xfrm>
                    <a:prstGeom prst="rect">
                      <a:avLst/>
                    </a:prstGeom>
                    <a:noFill/>
                    <a:ln>
                      <a:noFill/>
                    </a:ln>
                  </pic:spPr>
                </pic:pic>
              </a:graphicData>
            </a:graphic>
          </wp:inline>
        </w:drawing>
      </w:r>
    </w:p>
    <w:p w14:paraId="66575A8F" w14:textId="77777777" w:rsidR="00ED397D" w:rsidRPr="00330A7E" w:rsidRDefault="00ED397D" w:rsidP="00330A7E">
      <w:pPr>
        <w:spacing w:before="240"/>
        <w:rPr>
          <w:rFonts w:ascii="Times New Roman" w:hAnsi="Times New Roman" w:cs="Times New Roman"/>
          <w:sz w:val="24"/>
          <w:szCs w:val="24"/>
        </w:rPr>
      </w:pPr>
    </w:p>
    <w:p w14:paraId="5A488B67" w14:textId="77777777" w:rsidR="00ED397D" w:rsidRPr="00330A7E" w:rsidRDefault="00ED397D" w:rsidP="00330A7E">
      <w:pPr>
        <w:spacing w:before="240"/>
        <w:ind w:left="992"/>
        <w:jc w:val="center"/>
        <w:rPr>
          <w:rFonts w:ascii="Times New Roman" w:hAnsi="Times New Roman" w:cs="Times New Roman"/>
          <w:b/>
          <w:sz w:val="24"/>
          <w:szCs w:val="24"/>
        </w:rPr>
      </w:pPr>
      <w:r w:rsidRPr="00330A7E">
        <w:rPr>
          <w:rFonts w:ascii="Times New Roman" w:hAnsi="Times New Roman" w:cs="Times New Roman"/>
          <w:b/>
          <w:sz w:val="24"/>
          <w:szCs w:val="24"/>
        </w:rPr>
        <w:t>HƯỚNG DẪN GIẢI CHI TIẾT</w:t>
      </w:r>
    </w:p>
    <w:p w14:paraId="2C18E3C2"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PHẦN I. Câu trắc nghiệm nhiều phương án lựa chọn</w:t>
      </w:r>
      <w:r w:rsidRPr="00330A7E">
        <w:rPr>
          <w:rFonts w:ascii="Times New Roman" w:hAnsi="Times New Roman" w:cs="Times New Roman"/>
          <w:sz w:val="24"/>
          <w:szCs w:val="24"/>
        </w:rPr>
        <w:t>. Thí sinh trả lời từ câu 1 đến câu 12. Mỗi câu hỏi thí sinh chỉ chọn một phương án.</w:t>
      </w:r>
    </w:p>
    <w:p w14:paraId="51E64E2F" w14:textId="77777777" w:rsidR="00ED397D" w:rsidRPr="00330A7E" w:rsidRDefault="00ED397D" w:rsidP="00330A7E">
      <w:pPr>
        <w:tabs>
          <w:tab w:val="left" w:pos="992"/>
        </w:tabs>
        <w:spacing w:after="0" w:line="240" w:lineRule="auto"/>
        <w:ind w:left="992" w:hanging="992"/>
        <w:mirrorIndents/>
        <w:rPr>
          <w:rFonts w:ascii="Times New Roman" w:eastAsia="Calibri" w:hAnsi="Times New Roman" w:cs="Times New Roman"/>
          <w:color w:val="000000"/>
          <w:sz w:val="24"/>
          <w:szCs w:val="24"/>
        </w:rPr>
      </w:pPr>
      <w:r w:rsidRPr="00330A7E">
        <w:rPr>
          <w:rFonts w:ascii="Times New Roman" w:eastAsia="Calibri" w:hAnsi="Times New Roman" w:cs="Times New Roman"/>
          <w:b/>
          <w:color w:val="0070C0"/>
          <w:sz w:val="24"/>
          <w:szCs w:val="24"/>
        </w:rPr>
        <w:t xml:space="preserve">Câu 1. </w:t>
      </w:r>
      <w:r w:rsidRPr="00330A7E">
        <w:rPr>
          <w:rFonts w:ascii="Times New Roman" w:eastAsia="Calibri" w:hAnsi="Times New Roman" w:cs="Times New Roman"/>
          <w:color w:val="000000"/>
          <w:sz w:val="24"/>
          <w:szCs w:val="24"/>
        </w:rPr>
        <w:t xml:space="preserve">Cho hàm số </w:t>
      </w:r>
      <w:r w:rsidRPr="00330A7E">
        <w:rPr>
          <w:rFonts w:ascii="Times New Roman" w:eastAsia="Times New Roman" w:hAnsi="Times New Roman" w:cs="Times New Roman"/>
          <w:position w:val="-14"/>
          <w:sz w:val="24"/>
          <w:szCs w:val="24"/>
        </w:rPr>
        <w:object w:dxaOrig="585" w:dyaOrig="405" w14:anchorId="65A1447F">
          <v:shape id="_x0000_i3635" type="#_x0000_t75" style="width:29.25pt;height:20.25pt" o:ole="">
            <v:imagedata r:id="rId4422" o:title=""/>
          </v:shape>
          <o:OLEObject Type="Embed" ProgID="Equation.DSMT4" ShapeID="_x0000_i3635" DrawAspect="Content" ObjectID="_1796842699" r:id="rId4685"/>
        </w:object>
      </w:r>
      <w:r w:rsidRPr="00330A7E">
        <w:rPr>
          <w:rFonts w:ascii="Times New Roman" w:eastAsia="Calibri" w:hAnsi="Times New Roman" w:cs="Times New Roman"/>
          <w:color w:val="000000"/>
          <w:sz w:val="24"/>
          <w:szCs w:val="24"/>
        </w:rPr>
        <w:t xml:space="preserve"> có bảng xét dấu của đạo hàm như sau</w:t>
      </w:r>
    </w:p>
    <w:p w14:paraId="0B525092" w14:textId="77777777" w:rsidR="00ED397D" w:rsidRPr="00330A7E" w:rsidRDefault="00ED397D" w:rsidP="00330A7E">
      <w:pPr>
        <w:spacing w:after="0" w:line="240" w:lineRule="auto"/>
        <w:ind w:left="992" w:hanging="992"/>
        <w:mirrorIndents/>
        <w:jc w:val="center"/>
        <w:rPr>
          <w:rFonts w:ascii="Times New Roman" w:eastAsia="Calibri" w:hAnsi="Times New Roman" w:cs="Times New Roman"/>
          <w:color w:val="000000"/>
          <w:sz w:val="24"/>
          <w:szCs w:val="24"/>
          <w:lang w:val="fr-FR"/>
        </w:rPr>
      </w:pPr>
      <w:r w:rsidRPr="00330A7E">
        <w:rPr>
          <w:rFonts w:ascii="Times New Roman" w:eastAsia="Calibri" w:hAnsi="Times New Roman" w:cs="Times New Roman"/>
          <w:noProof/>
          <w:color w:val="000000"/>
          <w:sz w:val="24"/>
          <w:szCs w:val="24"/>
          <w:lang w:eastAsia="en-US"/>
        </w:rPr>
        <w:drawing>
          <wp:inline distT="0" distB="0" distL="0" distR="0" wp14:anchorId="65BEA456" wp14:editId="5DB366F5">
            <wp:extent cx="4752975" cy="447675"/>
            <wp:effectExtent l="0" t="0" r="9525" b="9525"/>
            <wp:docPr id="1301619879" name="Picture 136550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50882"/>
                    <pic:cNvPicPr>
                      <a:picLocks noChangeAspect="1" noChangeArrowheads="1"/>
                    </pic:cNvPicPr>
                  </pic:nvPicPr>
                  <pic:blipFill>
                    <a:blip r:embed="rId4424" cstate="print">
                      <a:extLst>
                        <a:ext uri="{28A0092B-C50C-407E-A947-70E740481C1C}">
                          <a14:useLocalDpi xmlns:a14="http://schemas.microsoft.com/office/drawing/2010/main" val="0"/>
                        </a:ext>
                      </a:extLst>
                    </a:blip>
                    <a:srcRect/>
                    <a:stretch>
                      <a:fillRect/>
                    </a:stretch>
                  </pic:blipFill>
                  <pic:spPr bwMode="auto">
                    <a:xfrm>
                      <a:off x="0" y="0"/>
                      <a:ext cx="4752975" cy="447675"/>
                    </a:xfrm>
                    <a:prstGeom prst="rect">
                      <a:avLst/>
                    </a:prstGeom>
                    <a:noFill/>
                    <a:ln>
                      <a:noFill/>
                    </a:ln>
                  </pic:spPr>
                </pic:pic>
              </a:graphicData>
            </a:graphic>
          </wp:inline>
        </w:drawing>
      </w:r>
    </w:p>
    <w:p w14:paraId="6FE9AF4D" w14:textId="77777777" w:rsidR="00ED397D" w:rsidRPr="00330A7E" w:rsidRDefault="00ED397D" w:rsidP="00330A7E">
      <w:pPr>
        <w:spacing w:after="0" w:line="240" w:lineRule="auto"/>
        <w:ind w:left="992" w:hanging="992"/>
        <w:mirrorIndents/>
        <w:rPr>
          <w:rFonts w:ascii="Times New Roman" w:eastAsia="Calibri" w:hAnsi="Times New Roman" w:cs="Times New Roman"/>
          <w:b/>
          <w:color w:val="000000"/>
          <w:sz w:val="24"/>
          <w:szCs w:val="24"/>
          <w:lang w:val="fr-FR"/>
        </w:rPr>
      </w:pPr>
      <w:r w:rsidRPr="00330A7E">
        <w:rPr>
          <w:rFonts w:ascii="Times New Roman" w:eastAsia="Calibri" w:hAnsi="Times New Roman" w:cs="Times New Roman"/>
          <w:color w:val="000000"/>
          <w:sz w:val="24"/>
          <w:szCs w:val="24"/>
          <w:lang w:val="fr-FR"/>
        </w:rPr>
        <w:tab/>
        <w:t>Hàm số đã cho đồng biến trên khoảng nào dưới đây</w:t>
      </w:r>
    </w:p>
    <w:p w14:paraId="72F71B00" w14:textId="77777777" w:rsidR="00ED397D" w:rsidRPr="00330A7E" w:rsidRDefault="00ED397D" w:rsidP="00330A7E">
      <w:pPr>
        <w:tabs>
          <w:tab w:val="left" w:pos="3402"/>
          <w:tab w:val="left" w:pos="5669"/>
          <w:tab w:val="left" w:pos="7937"/>
        </w:tabs>
        <w:spacing w:after="0" w:line="240" w:lineRule="auto"/>
        <w:ind w:left="992" w:hanging="992"/>
        <w:mirrorIndents/>
        <w:rPr>
          <w:rFonts w:ascii="Times New Roman" w:eastAsia="Calibri" w:hAnsi="Times New Roman" w:cs="Times New Roman"/>
          <w:color w:val="000000"/>
          <w:sz w:val="24"/>
          <w:szCs w:val="24"/>
        </w:rPr>
      </w:pPr>
      <w:r w:rsidRPr="00330A7E">
        <w:rPr>
          <w:rFonts w:ascii="Times New Roman" w:eastAsia="Calibri" w:hAnsi="Times New Roman" w:cs="Times New Roman"/>
          <w:b/>
          <w:color w:val="000000"/>
          <w:sz w:val="24"/>
          <w:szCs w:val="24"/>
          <w:lang w:val="fr-FR"/>
        </w:rPr>
        <w:tab/>
      </w:r>
      <w:r w:rsidRPr="00330A7E">
        <w:rPr>
          <w:rFonts w:ascii="Times New Roman" w:eastAsia="Calibri" w:hAnsi="Times New Roman" w:cs="Times New Roman"/>
          <w:b/>
          <w:sz w:val="24"/>
          <w:szCs w:val="24"/>
        </w:rPr>
        <w:t xml:space="preserve">A. </w:t>
      </w:r>
      <w:r w:rsidRPr="00330A7E">
        <w:rPr>
          <w:rFonts w:ascii="Times New Roman" w:eastAsia="Times New Roman" w:hAnsi="Times New Roman" w:cs="Times New Roman"/>
          <w:position w:val="-14"/>
          <w:sz w:val="24"/>
          <w:szCs w:val="24"/>
        </w:rPr>
        <w:object w:dxaOrig="900" w:dyaOrig="405" w14:anchorId="76CDA2B6">
          <v:shape id="_x0000_i3636" type="#_x0000_t75" style="width:45pt;height:20.25pt" o:ole="">
            <v:imagedata r:id="rId4425" o:title=""/>
          </v:shape>
          <o:OLEObject Type="Embed" ProgID="Equation.DSMT4" ShapeID="_x0000_i3636" DrawAspect="Content" ObjectID="_1796842700" r:id="rId4686"/>
        </w:object>
      </w:r>
      <w:r w:rsidRPr="00330A7E">
        <w:rPr>
          <w:rFonts w:ascii="Times New Roman" w:eastAsia="Calibri" w:hAnsi="Times New Roman" w:cs="Times New Roman"/>
          <w:sz w:val="24"/>
          <w:szCs w:val="24"/>
        </w:rPr>
        <w:t>.</w:t>
      </w:r>
      <w:r w:rsidRPr="00330A7E">
        <w:rPr>
          <w:rFonts w:ascii="Times New Roman" w:eastAsia="Calibri" w:hAnsi="Times New Roman" w:cs="Times New Roman"/>
          <w:b/>
          <w:sz w:val="24"/>
          <w:szCs w:val="24"/>
        </w:rPr>
        <w:tab/>
        <w:t xml:space="preserve">B. </w:t>
      </w:r>
      <w:r w:rsidRPr="00330A7E">
        <w:rPr>
          <w:rFonts w:ascii="Times New Roman" w:eastAsia="Times New Roman" w:hAnsi="Times New Roman" w:cs="Times New Roman"/>
          <w:position w:val="-14"/>
          <w:sz w:val="24"/>
          <w:szCs w:val="24"/>
        </w:rPr>
        <w:object w:dxaOrig="720" w:dyaOrig="405" w14:anchorId="49E81382">
          <v:shape id="_x0000_i3637" type="#_x0000_t75" style="width:36pt;height:20.25pt" o:ole="">
            <v:imagedata r:id="rId4427" o:title=""/>
          </v:shape>
          <o:OLEObject Type="Embed" ProgID="Equation.DSMT4" ShapeID="_x0000_i3637" DrawAspect="Content" ObjectID="_1796842701" r:id="rId4687"/>
        </w:object>
      </w:r>
      <w:r w:rsidRPr="00330A7E">
        <w:rPr>
          <w:rFonts w:ascii="Times New Roman" w:eastAsia="Calibri" w:hAnsi="Times New Roman" w:cs="Times New Roman"/>
          <w:sz w:val="24"/>
          <w:szCs w:val="24"/>
        </w:rPr>
        <w:t>.</w:t>
      </w:r>
      <w:r w:rsidRPr="00330A7E">
        <w:rPr>
          <w:rFonts w:ascii="Times New Roman" w:eastAsia="Calibri" w:hAnsi="Times New Roman" w:cs="Times New Roman"/>
          <w:b/>
          <w:sz w:val="24"/>
          <w:szCs w:val="24"/>
        </w:rPr>
        <w:tab/>
      </w:r>
      <w:r w:rsidRPr="00330A7E">
        <w:rPr>
          <w:rFonts w:ascii="Times New Roman" w:eastAsia="Calibri" w:hAnsi="Times New Roman" w:cs="Times New Roman"/>
          <w:b/>
          <w:color w:val="FF0000"/>
          <w:sz w:val="24"/>
          <w:szCs w:val="24"/>
        </w:rPr>
        <w:t>C.</w:t>
      </w:r>
      <w:r w:rsidRPr="00330A7E">
        <w:rPr>
          <w:rFonts w:ascii="Times New Roman" w:eastAsia="Calibri" w:hAnsi="Times New Roman" w:cs="Times New Roman"/>
          <w:b/>
          <w:sz w:val="24"/>
          <w:szCs w:val="24"/>
        </w:rPr>
        <w:t xml:space="preserve"> </w:t>
      </w:r>
      <w:r w:rsidRPr="00330A7E">
        <w:rPr>
          <w:rFonts w:ascii="Times New Roman" w:eastAsia="Times New Roman" w:hAnsi="Times New Roman" w:cs="Times New Roman"/>
          <w:position w:val="-14"/>
          <w:sz w:val="24"/>
          <w:szCs w:val="24"/>
        </w:rPr>
        <w:object w:dxaOrig="675" w:dyaOrig="405" w14:anchorId="67413193">
          <v:shape id="_x0000_i3638" type="#_x0000_t75" style="width:33.75pt;height:20.25pt" o:ole="">
            <v:imagedata r:id="rId4429" o:title=""/>
          </v:shape>
          <o:OLEObject Type="Embed" ProgID="Equation.DSMT4" ShapeID="_x0000_i3638" DrawAspect="Content" ObjectID="_1796842702" r:id="rId4688"/>
        </w:object>
      </w:r>
      <w:r w:rsidRPr="00330A7E">
        <w:rPr>
          <w:rFonts w:ascii="Times New Roman" w:eastAsia="Calibri" w:hAnsi="Times New Roman" w:cs="Times New Roman"/>
          <w:sz w:val="24"/>
          <w:szCs w:val="24"/>
        </w:rPr>
        <w:t>.</w:t>
      </w:r>
      <w:r w:rsidRPr="00330A7E">
        <w:rPr>
          <w:rFonts w:ascii="Times New Roman" w:eastAsia="Calibri" w:hAnsi="Times New Roman" w:cs="Times New Roman"/>
          <w:b/>
          <w:sz w:val="24"/>
          <w:szCs w:val="24"/>
        </w:rPr>
        <w:tab/>
        <w:t xml:space="preserve">D. </w:t>
      </w:r>
      <w:r w:rsidRPr="00330A7E">
        <w:rPr>
          <w:rFonts w:ascii="Times New Roman" w:eastAsia="Times New Roman" w:hAnsi="Times New Roman" w:cs="Times New Roman"/>
          <w:position w:val="-14"/>
          <w:sz w:val="24"/>
          <w:szCs w:val="24"/>
        </w:rPr>
        <w:object w:dxaOrig="900" w:dyaOrig="405" w14:anchorId="4B17BBF4">
          <v:shape id="_x0000_i3639" type="#_x0000_t75" style="width:45pt;height:20.25pt" o:ole="">
            <v:imagedata r:id="rId4431" o:title=""/>
          </v:shape>
          <o:OLEObject Type="Embed" ProgID="Equation.DSMT4" ShapeID="_x0000_i3639" DrawAspect="Content" ObjectID="_1796842703" r:id="rId4689"/>
        </w:object>
      </w:r>
      <w:r w:rsidRPr="00330A7E">
        <w:rPr>
          <w:rFonts w:ascii="Times New Roman" w:eastAsia="Calibri" w:hAnsi="Times New Roman" w:cs="Times New Roman"/>
          <w:sz w:val="24"/>
          <w:szCs w:val="24"/>
        </w:rPr>
        <w:t>.</w:t>
      </w:r>
    </w:p>
    <w:p w14:paraId="0CD3BCEC" w14:textId="77777777" w:rsidR="00ED397D" w:rsidRPr="00330A7E" w:rsidRDefault="00ED397D" w:rsidP="00330A7E">
      <w:pPr>
        <w:tabs>
          <w:tab w:val="left" w:pos="1170"/>
        </w:tabs>
        <w:spacing w:after="0" w:line="360" w:lineRule="auto"/>
        <w:ind w:left="992" w:hanging="992"/>
        <w:mirrorIndents/>
        <w:rPr>
          <w:rFonts w:ascii="Times New Roman" w:hAnsi="Times New Roman" w:cs="Times New Roman"/>
          <w:sz w:val="24"/>
          <w:szCs w:val="24"/>
        </w:rPr>
      </w:pPr>
      <w:r w:rsidRPr="00330A7E">
        <w:rPr>
          <w:rFonts w:ascii="Times New Roman" w:hAnsi="Times New Roman" w:cs="Times New Roman"/>
          <w:b/>
          <w:color w:val="0070C0"/>
          <w:sz w:val="24"/>
          <w:szCs w:val="24"/>
        </w:rPr>
        <w:t xml:space="preserve">Câu 2. </w:t>
      </w:r>
      <w:r w:rsidRPr="00330A7E">
        <w:rPr>
          <w:rFonts w:ascii="Times New Roman" w:hAnsi="Times New Roman" w:cs="Times New Roman"/>
          <w:sz w:val="24"/>
          <w:szCs w:val="24"/>
        </w:rPr>
        <w:t xml:space="preserve">Cho hàm số </w:t>
      </w:r>
      <w:r w:rsidRPr="00330A7E">
        <w:rPr>
          <w:rFonts w:ascii="Times New Roman" w:hAnsi="Times New Roman" w:cs="Times New Roman"/>
          <w:position w:val="-14"/>
          <w:sz w:val="24"/>
          <w:szCs w:val="24"/>
        </w:rPr>
        <w:object w:dxaOrig="585" w:dyaOrig="405" w14:anchorId="68925A87">
          <v:shape id="_x0000_i3640" type="#_x0000_t75" style="width:29.25pt;height:20.25pt" o:ole="">
            <v:imagedata r:id="rId4433" o:title=""/>
          </v:shape>
          <o:OLEObject Type="Embed" ProgID="Equation.DSMT4" ShapeID="_x0000_i3640" DrawAspect="Content" ObjectID="_1796842704" r:id="rId4690"/>
        </w:object>
      </w:r>
      <w:r w:rsidRPr="00330A7E">
        <w:rPr>
          <w:rFonts w:ascii="Times New Roman" w:hAnsi="Times New Roman" w:cs="Times New Roman"/>
          <w:sz w:val="24"/>
          <w:szCs w:val="24"/>
        </w:rPr>
        <w:t xml:space="preserve"> xác định và liên tục trên </w:t>
      </w:r>
      <w:r w:rsidRPr="00330A7E">
        <w:rPr>
          <w:rFonts w:ascii="Times New Roman" w:hAnsi="Times New Roman" w:cs="Times New Roman"/>
          <w:position w:val="-14"/>
          <w:sz w:val="24"/>
          <w:szCs w:val="24"/>
        </w:rPr>
        <w:object w:dxaOrig="780" w:dyaOrig="405" w14:anchorId="51A7D38B">
          <v:shape id="_x0000_i3641" type="#_x0000_t75" style="width:39pt;height:20.25pt" o:ole="">
            <v:imagedata r:id="rId4435" o:title=""/>
          </v:shape>
          <o:OLEObject Type="Embed" ProgID="Equation.DSMT4" ShapeID="_x0000_i3641" DrawAspect="Content" ObjectID="_1796842705" r:id="rId4691"/>
        </w:object>
      </w:r>
      <w:r w:rsidRPr="00330A7E">
        <w:rPr>
          <w:rFonts w:ascii="Times New Roman" w:hAnsi="Times New Roman" w:cs="Times New Roman"/>
          <w:sz w:val="24"/>
          <w:szCs w:val="24"/>
        </w:rPr>
        <w:t xml:space="preserve"> có bảng biến thiên như sau:</w:t>
      </w:r>
    </w:p>
    <w:p w14:paraId="32036F32" w14:textId="77777777" w:rsidR="00ED397D" w:rsidRPr="00330A7E" w:rsidRDefault="00ED397D" w:rsidP="00330A7E">
      <w:pPr>
        <w:spacing w:after="0" w:line="360" w:lineRule="auto"/>
        <w:ind w:left="992" w:hanging="992"/>
        <w:mirrorIndents/>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4681BE8A" wp14:editId="7A777F6F">
            <wp:extent cx="3597215" cy="1182418"/>
            <wp:effectExtent l="0" t="0" r="3810" b="0"/>
            <wp:docPr id="1301619880" name="Picture 1301619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37">
                      <a:extLst>
                        <a:ext uri="{28A0092B-C50C-407E-A947-70E740481C1C}">
                          <a14:useLocalDpi xmlns:a14="http://schemas.microsoft.com/office/drawing/2010/main" val="0"/>
                        </a:ext>
                      </a:extLst>
                    </a:blip>
                    <a:srcRect/>
                    <a:stretch>
                      <a:fillRect/>
                    </a:stretch>
                  </pic:blipFill>
                  <pic:spPr bwMode="auto">
                    <a:xfrm>
                      <a:off x="0" y="0"/>
                      <a:ext cx="3601165" cy="1183716"/>
                    </a:xfrm>
                    <a:prstGeom prst="rect">
                      <a:avLst/>
                    </a:prstGeom>
                    <a:noFill/>
                    <a:ln>
                      <a:noFill/>
                    </a:ln>
                  </pic:spPr>
                </pic:pic>
              </a:graphicData>
            </a:graphic>
          </wp:inline>
        </w:drawing>
      </w:r>
    </w:p>
    <w:p w14:paraId="48CD9340" w14:textId="77777777" w:rsidR="00ED397D" w:rsidRPr="00330A7E" w:rsidRDefault="00ED397D" w:rsidP="00330A7E">
      <w:pPr>
        <w:spacing w:after="0" w:line="360" w:lineRule="auto"/>
        <w:ind w:left="992" w:hanging="992"/>
        <w:mirrorIndents/>
        <w:rPr>
          <w:rFonts w:ascii="Times New Roman" w:hAnsi="Times New Roman" w:cs="Times New Roman"/>
          <w:b/>
          <w:color w:val="0000FF"/>
          <w:sz w:val="24"/>
          <w:szCs w:val="24"/>
        </w:rPr>
      </w:pPr>
      <w:r w:rsidRPr="00330A7E">
        <w:rPr>
          <w:rFonts w:ascii="Times New Roman" w:hAnsi="Times New Roman" w:cs="Times New Roman"/>
          <w:sz w:val="24"/>
          <w:szCs w:val="24"/>
        </w:rPr>
        <w:tab/>
        <w:t>Khẳng định nào sau đây là đúng?</w:t>
      </w:r>
    </w:p>
    <w:p w14:paraId="1196E009" w14:textId="77777777" w:rsidR="00ED397D" w:rsidRPr="00330A7E" w:rsidRDefault="00ED397D" w:rsidP="00330A7E">
      <w:pPr>
        <w:tabs>
          <w:tab w:val="left" w:pos="3402"/>
          <w:tab w:val="left" w:pos="5669"/>
          <w:tab w:val="left" w:pos="7937"/>
        </w:tabs>
        <w:spacing w:after="0" w:line="360" w:lineRule="auto"/>
        <w:ind w:left="992" w:hanging="992"/>
        <w:mirrorIndents/>
        <w:rPr>
          <w:rFonts w:ascii="Times New Roman" w:hAnsi="Times New Roman" w:cs="Times New Roman"/>
          <w:sz w:val="24"/>
          <w:szCs w:val="24"/>
        </w:rPr>
      </w:pPr>
      <w:r w:rsidRPr="00330A7E">
        <w:rPr>
          <w:rFonts w:ascii="Times New Roman" w:hAnsi="Times New Roman" w:cs="Times New Roman"/>
          <w:b/>
          <w:color w:val="0000FF"/>
          <w:sz w:val="24"/>
          <w:szCs w:val="24"/>
        </w:rPr>
        <w:tab/>
      </w:r>
      <w:r w:rsidRPr="00330A7E">
        <w:rPr>
          <w:rFonts w:ascii="Times New Roman" w:hAnsi="Times New Roman" w:cs="Times New Roman"/>
          <w:b/>
          <w:color w:val="FF0000"/>
          <w:sz w:val="24"/>
          <w:szCs w:val="24"/>
        </w:rPr>
        <w:t>A.</w:t>
      </w:r>
      <w:r w:rsidRPr="00330A7E">
        <w:rPr>
          <w:rFonts w:ascii="Times New Roman" w:hAnsi="Times New Roman" w:cs="Times New Roman"/>
          <w:b/>
          <w:color w:val="0000FF"/>
          <w:sz w:val="24"/>
          <w:szCs w:val="24"/>
        </w:rPr>
        <w:t xml:space="preserve"> </w:t>
      </w:r>
      <w:r w:rsidRPr="00330A7E">
        <w:rPr>
          <w:rFonts w:ascii="Times New Roman" w:hAnsi="Times New Roman" w:cs="Times New Roman"/>
          <w:sz w:val="24"/>
          <w:szCs w:val="24"/>
        </w:rPr>
        <w:t xml:space="preserve">Đồ thị hàm số có hai TCN </w:t>
      </w:r>
      <w:r w:rsidRPr="00330A7E">
        <w:rPr>
          <w:rFonts w:ascii="Times New Roman" w:hAnsi="Times New Roman" w:cs="Times New Roman"/>
          <w:position w:val="-10"/>
          <w:sz w:val="24"/>
          <w:szCs w:val="24"/>
        </w:rPr>
        <w:object w:dxaOrig="585" w:dyaOrig="315" w14:anchorId="2E6B67EB">
          <v:shape id="_x0000_i3642" type="#_x0000_t75" style="width:29.25pt;height:15.75pt" o:ole="">
            <v:imagedata r:id="rId4438" o:title=""/>
          </v:shape>
          <o:OLEObject Type="Embed" ProgID="Equation.DSMT4" ShapeID="_x0000_i3642" DrawAspect="Content" ObjectID="_1796842706" r:id="rId4692"/>
        </w:objec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555" w:dyaOrig="315" w14:anchorId="697E75D7">
          <v:shape id="_x0000_i3643" type="#_x0000_t75" style="width:27.75pt;height:15.75pt" o:ole="">
            <v:imagedata r:id="rId4440" o:title=""/>
          </v:shape>
          <o:OLEObject Type="Embed" ProgID="Equation.DSMT4" ShapeID="_x0000_i3643" DrawAspect="Content" ObjectID="_1796842707" r:id="rId4693"/>
        </w:object>
      </w:r>
      <w:r w:rsidRPr="00330A7E">
        <w:rPr>
          <w:rFonts w:ascii="Times New Roman" w:hAnsi="Times New Roman" w:cs="Times New Roman"/>
          <w:sz w:val="24"/>
          <w:szCs w:val="24"/>
        </w:rPr>
        <w:t xml:space="preserve"> và có một TCĐ </w:t>
      </w:r>
      <w:r w:rsidRPr="00330A7E">
        <w:rPr>
          <w:rFonts w:ascii="Times New Roman" w:hAnsi="Times New Roman" w:cs="Times New Roman"/>
          <w:position w:val="-6"/>
          <w:sz w:val="24"/>
          <w:szCs w:val="24"/>
        </w:rPr>
        <w:object w:dxaOrig="675" w:dyaOrig="285" w14:anchorId="337BA048">
          <v:shape id="_x0000_i3644" type="#_x0000_t75" style="width:33.75pt;height:14.25pt" o:ole="">
            <v:imagedata r:id="rId4442" o:title=""/>
          </v:shape>
          <o:OLEObject Type="Embed" ProgID="Equation.DSMT4" ShapeID="_x0000_i3644" DrawAspect="Content" ObjectID="_1796842708" r:id="rId4694"/>
        </w:object>
      </w:r>
      <w:r w:rsidRPr="00330A7E">
        <w:rPr>
          <w:rFonts w:ascii="Times New Roman" w:hAnsi="Times New Roman" w:cs="Times New Roman"/>
          <w:sz w:val="24"/>
          <w:szCs w:val="24"/>
        </w:rPr>
        <w:t>.</w:t>
      </w:r>
    </w:p>
    <w:p w14:paraId="641D6E51" w14:textId="77777777" w:rsidR="00ED397D" w:rsidRPr="00330A7E" w:rsidRDefault="00ED397D" w:rsidP="00330A7E">
      <w:pPr>
        <w:tabs>
          <w:tab w:val="left" w:pos="3402"/>
          <w:tab w:val="left" w:pos="5669"/>
          <w:tab w:val="left" w:pos="7937"/>
        </w:tabs>
        <w:spacing w:after="0" w:line="360" w:lineRule="auto"/>
        <w:ind w:left="992" w:hanging="992"/>
        <w:mirrorIndents/>
        <w:rPr>
          <w:rFonts w:ascii="Times New Roman" w:hAnsi="Times New Roman" w:cs="Times New Roman"/>
          <w:sz w:val="24"/>
          <w:szCs w:val="24"/>
        </w:rPr>
      </w:pPr>
      <w:r w:rsidRPr="00330A7E">
        <w:rPr>
          <w:rFonts w:ascii="Times New Roman" w:hAnsi="Times New Roman" w:cs="Times New Roman"/>
          <w:sz w:val="24"/>
          <w:szCs w:val="24"/>
        </w:rPr>
        <w:tab/>
      </w:r>
      <w:r w:rsidRPr="00330A7E">
        <w:rPr>
          <w:rFonts w:ascii="Times New Roman" w:hAnsi="Times New Roman" w:cs="Times New Roman"/>
          <w:b/>
          <w:sz w:val="24"/>
          <w:szCs w:val="24"/>
        </w:rPr>
        <w:t>B.</w:t>
      </w:r>
      <w:r w:rsidRPr="00330A7E">
        <w:rPr>
          <w:rFonts w:ascii="Times New Roman" w:hAnsi="Times New Roman" w:cs="Times New Roman"/>
          <w:b/>
          <w:color w:val="0000FF"/>
          <w:sz w:val="24"/>
          <w:szCs w:val="24"/>
        </w:rPr>
        <w:t xml:space="preserve"> </w:t>
      </w:r>
      <w:r w:rsidRPr="00330A7E">
        <w:rPr>
          <w:rFonts w:ascii="Times New Roman" w:hAnsi="Times New Roman" w:cs="Times New Roman"/>
          <w:sz w:val="24"/>
          <w:szCs w:val="24"/>
        </w:rPr>
        <w:t>Đồ thị hàm số có bốn đường tiệm cận.</w:t>
      </w:r>
    </w:p>
    <w:p w14:paraId="581E0A57" w14:textId="77777777" w:rsidR="00ED397D" w:rsidRPr="00330A7E" w:rsidRDefault="00ED397D" w:rsidP="00330A7E">
      <w:pPr>
        <w:tabs>
          <w:tab w:val="left" w:pos="3402"/>
          <w:tab w:val="left" w:pos="5669"/>
          <w:tab w:val="left" w:pos="7937"/>
        </w:tabs>
        <w:spacing w:after="0" w:line="360" w:lineRule="auto"/>
        <w:ind w:left="992" w:hanging="992"/>
        <w:mirrorIndents/>
        <w:rPr>
          <w:rFonts w:ascii="Times New Roman" w:hAnsi="Times New Roman" w:cs="Times New Roman"/>
          <w:sz w:val="24"/>
          <w:szCs w:val="24"/>
        </w:rPr>
      </w:pPr>
      <w:r w:rsidRPr="00330A7E">
        <w:rPr>
          <w:rFonts w:ascii="Times New Roman" w:hAnsi="Times New Roman" w:cs="Times New Roman"/>
          <w:sz w:val="24"/>
          <w:szCs w:val="24"/>
        </w:rPr>
        <w:tab/>
      </w:r>
      <w:r w:rsidRPr="00330A7E">
        <w:rPr>
          <w:rFonts w:ascii="Times New Roman" w:hAnsi="Times New Roman" w:cs="Times New Roman"/>
          <w:b/>
          <w:sz w:val="24"/>
          <w:szCs w:val="24"/>
        </w:rPr>
        <w:t>C.</w:t>
      </w:r>
      <w:r w:rsidRPr="00330A7E">
        <w:rPr>
          <w:rFonts w:ascii="Times New Roman" w:hAnsi="Times New Roman" w:cs="Times New Roman"/>
          <w:b/>
          <w:color w:val="0000FF"/>
          <w:sz w:val="24"/>
          <w:szCs w:val="24"/>
        </w:rPr>
        <w:t xml:space="preserve"> </w:t>
      </w:r>
      <w:r w:rsidRPr="00330A7E">
        <w:rPr>
          <w:rFonts w:ascii="Times New Roman" w:hAnsi="Times New Roman" w:cs="Times New Roman"/>
          <w:sz w:val="24"/>
          <w:szCs w:val="24"/>
        </w:rPr>
        <w:t>Đồ thị hàm số có hai đường tiệm cận.</w:t>
      </w:r>
    </w:p>
    <w:p w14:paraId="137FA18C" w14:textId="77777777" w:rsidR="00ED397D" w:rsidRPr="00330A7E" w:rsidRDefault="00ED397D" w:rsidP="00330A7E">
      <w:pPr>
        <w:tabs>
          <w:tab w:val="left" w:pos="3402"/>
          <w:tab w:val="left" w:pos="5669"/>
          <w:tab w:val="left" w:pos="7937"/>
        </w:tabs>
        <w:spacing w:after="0" w:line="360" w:lineRule="auto"/>
        <w:ind w:left="992" w:hanging="992"/>
        <w:mirrorIndents/>
        <w:rPr>
          <w:rFonts w:ascii="Times New Roman" w:hAnsi="Times New Roman" w:cs="Times New Roman"/>
          <w:sz w:val="24"/>
          <w:szCs w:val="24"/>
        </w:rPr>
      </w:pPr>
      <w:r w:rsidRPr="00330A7E">
        <w:rPr>
          <w:rFonts w:ascii="Times New Roman" w:hAnsi="Times New Roman" w:cs="Times New Roman"/>
          <w:sz w:val="24"/>
          <w:szCs w:val="24"/>
        </w:rPr>
        <w:tab/>
      </w:r>
      <w:r w:rsidRPr="00330A7E">
        <w:rPr>
          <w:rFonts w:ascii="Times New Roman" w:hAnsi="Times New Roman" w:cs="Times New Roman"/>
          <w:b/>
          <w:sz w:val="24"/>
          <w:szCs w:val="24"/>
        </w:rPr>
        <w:t>D.</w:t>
      </w:r>
      <w:r w:rsidRPr="00330A7E">
        <w:rPr>
          <w:rFonts w:ascii="Times New Roman" w:hAnsi="Times New Roman" w:cs="Times New Roman"/>
          <w:b/>
          <w:color w:val="0000FF"/>
          <w:sz w:val="24"/>
          <w:szCs w:val="24"/>
        </w:rPr>
        <w:t xml:space="preserve"> </w:t>
      </w:r>
      <w:r w:rsidRPr="00330A7E">
        <w:rPr>
          <w:rFonts w:ascii="Times New Roman" w:hAnsi="Times New Roman" w:cs="Times New Roman"/>
          <w:sz w:val="24"/>
          <w:szCs w:val="24"/>
        </w:rPr>
        <w:t>Đồ thị hàm số có một đường tiệm cận.</w:t>
      </w:r>
    </w:p>
    <w:p w14:paraId="22652797" w14:textId="77777777" w:rsidR="00ED397D" w:rsidRPr="00330A7E" w:rsidRDefault="00ED397D" w:rsidP="00330A7E">
      <w:pPr>
        <w:spacing w:after="0"/>
        <w:mirrorIndents/>
        <w:jc w:val="both"/>
        <w:rPr>
          <w:rFonts w:ascii="Times New Roman" w:hAnsi="Times New Roman" w:cs="Times New Roman"/>
          <w:sz w:val="24"/>
          <w:szCs w:val="24"/>
        </w:rPr>
      </w:pPr>
      <w:r w:rsidRPr="00330A7E">
        <w:rPr>
          <w:rFonts w:ascii="Times New Roman" w:hAnsi="Times New Roman" w:cs="Times New Roman"/>
          <w:b/>
          <w:color w:val="0070C0"/>
          <w:sz w:val="24"/>
          <w:szCs w:val="24"/>
        </w:rPr>
        <w:t>Câu 3</w:t>
      </w:r>
      <w:r w:rsidRPr="00330A7E">
        <w:rPr>
          <w:rFonts w:ascii="Times New Roman" w:hAnsi="Times New Roman" w:cs="Times New Roman"/>
          <w:color w:val="0070C0"/>
          <w:sz w:val="24"/>
          <w:szCs w:val="24"/>
        </w:rPr>
        <w:t xml:space="preserve">. </w:t>
      </w:r>
      <w:r w:rsidRPr="00330A7E">
        <w:rPr>
          <w:rFonts w:ascii="Times New Roman" w:hAnsi="Times New Roman" w:cs="Times New Roman"/>
          <w:sz w:val="24"/>
          <w:szCs w:val="24"/>
        </w:rPr>
        <w:t>Phát biểu nào sau đây là đúng?</w:t>
      </w:r>
    </w:p>
    <w:p w14:paraId="1DAC9A62" w14:textId="77777777" w:rsidR="00ED397D" w:rsidRPr="00330A7E" w:rsidRDefault="00ED397D" w:rsidP="00330A7E">
      <w:pPr>
        <w:tabs>
          <w:tab w:val="left" w:pos="283"/>
          <w:tab w:val="left" w:pos="5386"/>
        </w:tabs>
        <w:spacing w:after="0"/>
        <w:mirrorIndents/>
        <w:jc w:val="both"/>
        <w:rPr>
          <w:rFonts w:ascii="Times New Roman" w:hAnsi="Times New Roman" w:cs="Times New Roman"/>
          <w:sz w:val="24"/>
          <w:szCs w:val="24"/>
        </w:rPr>
      </w:pPr>
      <w:r w:rsidRPr="00330A7E">
        <w:rPr>
          <w:rFonts w:ascii="Times New Roman" w:hAnsi="Times New Roman" w:cs="Times New Roman"/>
          <w:b/>
          <w:sz w:val="24"/>
          <w:szCs w:val="24"/>
        </w:rPr>
        <w:lastRenderedPageBreak/>
        <w:tab/>
      </w:r>
      <w:r w:rsidRPr="00330A7E">
        <w:rPr>
          <w:rFonts w:ascii="Times New Roman" w:hAnsi="Times New Roman" w:cs="Times New Roman"/>
          <w:b/>
          <w:color w:val="FF0000"/>
          <w:sz w:val="24"/>
          <w:szCs w:val="24"/>
        </w:rPr>
        <w:t>A.</w:t>
      </w:r>
      <w:r w:rsidRPr="00330A7E">
        <w:rPr>
          <w:rFonts w:ascii="Times New Roman" w:hAnsi="Times New Roman" w:cs="Times New Roman"/>
          <w:sz w:val="24"/>
          <w:szCs w:val="24"/>
        </w:rPr>
        <w:t xml:space="preserve"> </w:t>
      </w:r>
      <w:r w:rsidRPr="00330A7E">
        <w:rPr>
          <w:rFonts w:ascii="Times New Roman" w:hAnsi="Times New Roman" w:cs="Times New Roman"/>
          <w:position w:val="-16"/>
          <w:sz w:val="24"/>
          <w:szCs w:val="24"/>
        </w:rPr>
        <w:object w:dxaOrig="3760" w:dyaOrig="440" w14:anchorId="28C0C891">
          <v:shape id="_x0000_i3645" type="#_x0000_t75" style="width:188.25pt;height:22.5pt" o:ole="">
            <v:imagedata r:id="rId4444" o:title=""/>
          </v:shape>
          <o:OLEObject Type="Embed" ProgID="Equation.DSMT4" ShapeID="_x0000_i3645" DrawAspect="Content" ObjectID="_1796842709" r:id="rId4695"/>
        </w:object>
      </w:r>
      <w:r w:rsidRPr="00330A7E">
        <w:rPr>
          <w:rFonts w:ascii="Times New Roman" w:hAnsi="Times New Roman" w:cs="Times New Roman"/>
          <w:b/>
          <w:sz w:val="24"/>
          <w:szCs w:val="24"/>
        </w:rPr>
        <w:tab/>
        <w:t>B.</w:t>
      </w:r>
      <w:r w:rsidRPr="00330A7E">
        <w:rPr>
          <w:rFonts w:ascii="Times New Roman" w:hAnsi="Times New Roman" w:cs="Times New Roman"/>
          <w:sz w:val="24"/>
          <w:szCs w:val="24"/>
        </w:rPr>
        <w:t xml:space="preserve"> </w:t>
      </w:r>
      <w:r w:rsidRPr="00330A7E">
        <w:rPr>
          <w:rFonts w:ascii="Times New Roman" w:hAnsi="Times New Roman" w:cs="Times New Roman"/>
          <w:position w:val="-16"/>
          <w:sz w:val="24"/>
          <w:szCs w:val="24"/>
        </w:rPr>
        <w:object w:dxaOrig="3760" w:dyaOrig="440" w14:anchorId="06DB376C">
          <v:shape id="_x0000_i3646" type="#_x0000_t75" style="width:188.25pt;height:22.5pt" o:ole="">
            <v:imagedata r:id="rId4446" o:title=""/>
          </v:shape>
          <o:OLEObject Type="Embed" ProgID="Equation.DSMT4" ShapeID="_x0000_i3646" DrawAspect="Content" ObjectID="_1796842710" r:id="rId4696"/>
        </w:object>
      </w:r>
    </w:p>
    <w:p w14:paraId="01AB62DE" w14:textId="77777777" w:rsidR="00ED397D" w:rsidRPr="00330A7E" w:rsidRDefault="00ED397D" w:rsidP="00330A7E">
      <w:pPr>
        <w:tabs>
          <w:tab w:val="left" w:pos="283"/>
          <w:tab w:val="left" w:pos="5386"/>
        </w:tabs>
        <w:spacing w:after="0"/>
        <w:mirrorIndents/>
        <w:jc w:val="both"/>
        <w:rPr>
          <w:rFonts w:ascii="Times New Roman" w:hAnsi="Times New Roman" w:cs="Times New Roman"/>
          <w:sz w:val="24"/>
          <w:szCs w:val="24"/>
        </w:rPr>
      </w:pPr>
      <w:r w:rsidRPr="00330A7E">
        <w:rPr>
          <w:rFonts w:ascii="Times New Roman" w:hAnsi="Times New Roman" w:cs="Times New Roman"/>
          <w:b/>
          <w:sz w:val="24"/>
          <w:szCs w:val="24"/>
        </w:rPr>
        <w:tab/>
        <w:t>C.</w:t>
      </w:r>
      <w:r w:rsidRPr="00330A7E">
        <w:rPr>
          <w:rFonts w:ascii="Times New Roman" w:hAnsi="Times New Roman" w:cs="Times New Roman"/>
          <w:sz w:val="24"/>
          <w:szCs w:val="24"/>
        </w:rPr>
        <w:t xml:space="preserve"> </w:t>
      </w:r>
      <w:r w:rsidRPr="00330A7E">
        <w:rPr>
          <w:rFonts w:ascii="Times New Roman" w:hAnsi="Times New Roman" w:cs="Times New Roman"/>
          <w:position w:val="-16"/>
          <w:sz w:val="24"/>
          <w:szCs w:val="24"/>
        </w:rPr>
        <w:object w:dxaOrig="3900" w:dyaOrig="440" w14:anchorId="22E9EE6C">
          <v:shape id="_x0000_i3647" type="#_x0000_t75" style="width:195pt;height:22.5pt" o:ole="">
            <v:imagedata r:id="rId4448" o:title=""/>
          </v:shape>
          <o:OLEObject Type="Embed" ProgID="Equation.DSMT4" ShapeID="_x0000_i3647" DrawAspect="Content" ObjectID="_1796842711" r:id="rId4697"/>
        </w:object>
      </w:r>
      <w:r w:rsidRPr="00330A7E">
        <w:rPr>
          <w:rFonts w:ascii="Times New Roman" w:hAnsi="Times New Roman" w:cs="Times New Roman"/>
          <w:b/>
          <w:sz w:val="24"/>
          <w:szCs w:val="24"/>
        </w:rPr>
        <w:tab/>
        <w:t>D.</w:t>
      </w:r>
      <w:r w:rsidRPr="00330A7E">
        <w:rPr>
          <w:rFonts w:ascii="Times New Roman" w:hAnsi="Times New Roman" w:cs="Times New Roman"/>
          <w:sz w:val="24"/>
          <w:szCs w:val="24"/>
        </w:rPr>
        <w:t xml:space="preserve"> </w:t>
      </w:r>
      <w:r w:rsidRPr="00330A7E">
        <w:rPr>
          <w:rFonts w:ascii="Times New Roman" w:hAnsi="Times New Roman" w:cs="Times New Roman"/>
          <w:position w:val="-16"/>
          <w:sz w:val="24"/>
          <w:szCs w:val="24"/>
        </w:rPr>
        <w:object w:dxaOrig="3900" w:dyaOrig="440" w14:anchorId="036C63F4">
          <v:shape id="_x0000_i3648" type="#_x0000_t75" style="width:195pt;height:22.5pt" o:ole="">
            <v:imagedata r:id="rId4450" o:title=""/>
          </v:shape>
          <o:OLEObject Type="Embed" ProgID="Equation.DSMT4" ShapeID="_x0000_i3648" DrawAspect="Content" ObjectID="_1796842712" r:id="rId4698"/>
        </w:object>
      </w:r>
    </w:p>
    <w:p w14:paraId="26FC9A25" w14:textId="77777777" w:rsidR="00ED397D" w:rsidRPr="00330A7E" w:rsidRDefault="00ED397D" w:rsidP="00330A7E">
      <w:pPr>
        <w:pStyle w:val="ListParagraph"/>
        <w:tabs>
          <w:tab w:val="left" w:pos="360"/>
          <w:tab w:val="left" w:pos="992"/>
          <w:tab w:val="left" w:pos="2880"/>
          <w:tab w:val="left" w:pos="5400"/>
          <w:tab w:val="left" w:pos="7920"/>
        </w:tabs>
        <w:spacing w:line="360" w:lineRule="auto"/>
        <w:ind w:left="0"/>
        <w:contextualSpacing w:val="0"/>
        <w:rPr>
          <w:rFonts w:ascii="Times New Roman" w:eastAsia="Arial" w:hAnsi="Times New Roman" w:cs="Times New Roman"/>
          <w:color w:val="000000"/>
          <w:sz w:val="24"/>
          <w:szCs w:val="24"/>
          <w:lang w:val="vi-VN"/>
        </w:rPr>
      </w:pPr>
      <w:r w:rsidRPr="00330A7E">
        <w:rPr>
          <w:rFonts w:ascii="Times New Roman" w:hAnsi="Times New Roman" w:cs="Times New Roman"/>
          <w:b/>
          <w:color w:val="0070C0"/>
          <w:sz w:val="24"/>
          <w:szCs w:val="24"/>
        </w:rPr>
        <w:t>Câu 4.</w:t>
      </w:r>
      <w:r w:rsidRPr="00330A7E">
        <w:rPr>
          <w:rFonts w:ascii="Times New Roman" w:hAnsi="Times New Roman" w:cs="Times New Roman"/>
          <w:color w:val="0070C0"/>
          <w:sz w:val="24"/>
          <w:szCs w:val="24"/>
        </w:rPr>
        <w:t xml:space="preserve"> </w:t>
      </w:r>
      <w:r w:rsidRPr="00330A7E">
        <w:rPr>
          <w:rFonts w:ascii="Times New Roman" w:hAnsi="Times New Roman" w:cs="Times New Roman"/>
          <w:sz w:val="24"/>
          <w:szCs w:val="24"/>
        </w:rPr>
        <w:t xml:space="preserve">Trong không gian </w:t>
      </w:r>
      <w:r w:rsidRPr="00330A7E">
        <w:rPr>
          <w:rFonts w:ascii="Times New Roman" w:hAnsi="Times New Roman" w:cs="Times New Roman"/>
          <w:position w:val="-10"/>
          <w:sz w:val="24"/>
          <w:szCs w:val="24"/>
        </w:rPr>
        <w:object w:dxaOrig="552" w:dyaOrig="312" w14:anchorId="70433C63">
          <v:shape id="_x0000_i3649" type="#_x0000_t75" style="width:27.75pt;height:15.75pt" o:ole="">
            <v:imagedata r:id="rId4452" o:title=""/>
          </v:shape>
          <o:OLEObject Type="Embed" ProgID="Equation.DSMT4" ShapeID="_x0000_i3649" DrawAspect="Content" ObjectID="_1796842713" r:id="rId4699"/>
        </w:object>
      </w:r>
      <w:r w:rsidRPr="00330A7E">
        <w:rPr>
          <w:rFonts w:ascii="Times New Roman" w:hAnsi="Times New Roman" w:cs="Times New Roman"/>
          <w:sz w:val="24"/>
          <w:szCs w:val="24"/>
        </w:rPr>
        <w:t xml:space="preserve">, cho mặt cầu </w:t>
      </w:r>
      <w:r w:rsidRPr="00330A7E">
        <w:rPr>
          <w:rFonts w:ascii="Times New Roman" w:hAnsi="Times New Roman" w:cs="Times New Roman"/>
          <w:position w:val="-14"/>
          <w:sz w:val="24"/>
          <w:szCs w:val="24"/>
        </w:rPr>
        <w:object w:dxaOrig="3480" w:dyaOrig="432" w14:anchorId="5E709D5F">
          <v:shape id="_x0000_i3650" type="#_x0000_t75" style="width:174pt;height:21.75pt" o:ole="">
            <v:imagedata r:id="rId4454" o:title=""/>
          </v:shape>
          <o:OLEObject Type="Embed" ProgID="Equation.DSMT4" ShapeID="_x0000_i3650" DrawAspect="Content" ObjectID="_1796842714" r:id="rId4700"/>
        </w:object>
      </w:r>
      <w:r w:rsidRPr="00330A7E">
        <w:rPr>
          <w:rFonts w:ascii="Times New Roman" w:hAnsi="Times New Roman" w:cs="Times New Roman"/>
          <w:sz w:val="24"/>
          <w:szCs w:val="24"/>
        </w:rPr>
        <w:t xml:space="preserve">. Tâm của </w:t>
      </w:r>
      <w:r w:rsidRPr="00330A7E">
        <w:rPr>
          <w:rFonts w:ascii="Times New Roman" w:hAnsi="Times New Roman" w:cs="Times New Roman"/>
          <w:position w:val="-14"/>
          <w:sz w:val="24"/>
          <w:szCs w:val="24"/>
        </w:rPr>
        <w:object w:dxaOrig="408" w:dyaOrig="408" w14:anchorId="215225A6">
          <v:shape id="_x0000_i3651" type="#_x0000_t75" style="width:20.25pt;height:20.25pt" o:ole="">
            <v:imagedata r:id="rId4456" o:title=""/>
          </v:shape>
          <o:OLEObject Type="Embed" ProgID="Equation.DSMT4" ShapeID="_x0000_i3651" DrawAspect="Content" ObjectID="_1796842715" r:id="rId4701"/>
        </w:object>
      </w:r>
      <w:r w:rsidRPr="00330A7E">
        <w:rPr>
          <w:rFonts w:ascii="Times New Roman" w:hAnsi="Times New Roman" w:cs="Times New Roman"/>
          <w:sz w:val="24"/>
          <w:szCs w:val="24"/>
        </w:rPr>
        <w:t xml:space="preserve"> có tọa độ là</w:t>
      </w:r>
    </w:p>
    <w:p w14:paraId="43B23976" w14:textId="77777777" w:rsidR="00ED397D" w:rsidRPr="00330A7E" w:rsidRDefault="00ED397D" w:rsidP="00330A7E">
      <w:pPr>
        <w:tabs>
          <w:tab w:val="left" w:pos="360"/>
          <w:tab w:val="left" w:pos="2880"/>
          <w:tab w:val="left" w:pos="3402"/>
          <w:tab w:val="left" w:pos="5400"/>
          <w:tab w:val="left" w:pos="5669"/>
          <w:tab w:val="left" w:pos="7920"/>
        </w:tabs>
        <w:spacing w:line="360" w:lineRule="auto"/>
        <w:jc w:val="both"/>
        <w:rPr>
          <w:rFonts w:ascii="Times New Roman" w:eastAsia="Times New Roman" w:hAnsi="Times New Roman" w:cs="Times New Roman"/>
          <w:sz w:val="24"/>
          <w:szCs w:val="24"/>
        </w:rPr>
      </w:pPr>
      <w:r w:rsidRPr="00330A7E">
        <w:rPr>
          <w:rFonts w:ascii="Times New Roman" w:hAnsi="Times New Roman" w:cs="Times New Roman"/>
          <w:b/>
          <w:sz w:val="24"/>
          <w:szCs w:val="24"/>
        </w:rPr>
        <w:tab/>
        <w:t xml:space="preserve">A. </w:t>
      </w:r>
      <w:r w:rsidRPr="00330A7E">
        <w:rPr>
          <w:rFonts w:ascii="Times New Roman" w:eastAsia="Palatino Linotype" w:hAnsi="Times New Roman" w:cs="Times New Roman"/>
          <w:noProof/>
          <w:position w:val="-14"/>
          <w:sz w:val="24"/>
          <w:szCs w:val="24"/>
        </w:rPr>
        <w:object w:dxaOrig="1008" w:dyaOrig="408" w14:anchorId="677B0680">
          <v:shape id="_x0000_i3652" type="#_x0000_t75" style="width:50.25pt;height:20.25pt" o:ole="">
            <v:imagedata r:id="rId4458" o:title=""/>
          </v:shape>
          <o:OLEObject Type="Embed" ProgID="Equation.DSMT4" ShapeID="_x0000_i3652" DrawAspect="Content" ObjectID="_1796842716" r:id="rId4702"/>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eastAsia="Palatino Linotype" w:hAnsi="Times New Roman" w:cs="Times New Roman"/>
          <w:noProof/>
          <w:position w:val="-14"/>
          <w:sz w:val="24"/>
          <w:szCs w:val="24"/>
        </w:rPr>
        <w:object w:dxaOrig="1068" w:dyaOrig="408" w14:anchorId="75B55B5A">
          <v:shape id="_x0000_i3653" type="#_x0000_t75" style="width:53.25pt;height:20.25pt" o:ole="">
            <v:imagedata r:id="rId4460" o:title=""/>
          </v:shape>
          <o:OLEObject Type="Embed" ProgID="Equation.DSMT4" ShapeID="_x0000_i3653" DrawAspect="Content" ObjectID="_1796842717" r:id="rId4703"/>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eastAsia="Palatino Linotype" w:hAnsi="Times New Roman" w:cs="Times New Roman"/>
          <w:noProof/>
          <w:position w:val="-14"/>
          <w:sz w:val="24"/>
          <w:szCs w:val="24"/>
        </w:rPr>
        <w:object w:dxaOrig="912" w:dyaOrig="408" w14:anchorId="497E7964">
          <v:shape id="_x0000_i3654" type="#_x0000_t75" style="width:45.75pt;height:20.25pt" o:ole="">
            <v:imagedata r:id="rId4462" o:title=""/>
          </v:shape>
          <o:OLEObject Type="Embed" ProgID="Equation.DSMT4" ShapeID="_x0000_i3654" DrawAspect="Content" ObjectID="_1796842718" r:id="rId4704"/>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FF0000"/>
          <w:sz w:val="24"/>
          <w:szCs w:val="24"/>
        </w:rPr>
        <w:t xml:space="preserve">D. </w:t>
      </w:r>
      <w:r w:rsidRPr="00330A7E">
        <w:rPr>
          <w:rFonts w:ascii="Times New Roman" w:eastAsia="Palatino Linotype" w:hAnsi="Times New Roman" w:cs="Times New Roman"/>
          <w:noProof/>
          <w:color w:val="FF0000"/>
          <w:position w:val="-14"/>
          <w:sz w:val="24"/>
          <w:szCs w:val="24"/>
        </w:rPr>
        <w:object w:dxaOrig="888" w:dyaOrig="408" w14:anchorId="1403C82C">
          <v:shape id="_x0000_i3655" type="#_x0000_t75" style="width:44.25pt;height:20.25pt" o:ole="">
            <v:imagedata r:id="rId4464" o:title=""/>
          </v:shape>
          <o:OLEObject Type="Embed" ProgID="Equation.DSMT4" ShapeID="_x0000_i3655" DrawAspect="Content" ObjectID="_1796842719" r:id="rId4705"/>
        </w:object>
      </w:r>
      <w:r w:rsidRPr="00330A7E">
        <w:rPr>
          <w:rFonts w:ascii="Times New Roman" w:hAnsi="Times New Roman" w:cs="Times New Roman"/>
          <w:color w:val="FF0000"/>
          <w:sz w:val="24"/>
          <w:szCs w:val="24"/>
        </w:rPr>
        <w:t>.</w:t>
      </w:r>
    </w:p>
    <w:p w14:paraId="2753414E" w14:textId="77777777" w:rsidR="00ED397D" w:rsidRPr="00330A7E" w:rsidRDefault="00ED397D" w:rsidP="00330A7E">
      <w:pPr>
        <w:pStyle w:val="msolistparagraph0"/>
        <w:tabs>
          <w:tab w:val="left" w:pos="360"/>
          <w:tab w:val="left" w:pos="992"/>
          <w:tab w:val="left" w:pos="2880"/>
          <w:tab w:val="left" w:pos="5400"/>
          <w:tab w:val="left" w:pos="7920"/>
        </w:tabs>
        <w:spacing w:line="360" w:lineRule="auto"/>
        <w:ind w:left="0"/>
        <w:jc w:val="both"/>
      </w:pPr>
      <w:r w:rsidRPr="00330A7E">
        <w:rPr>
          <w:b/>
          <w:color w:val="0070C0"/>
          <w:lang w:val="nl-NL"/>
        </w:rPr>
        <w:t>Câu 5.</w:t>
      </w:r>
      <w:r w:rsidRPr="00330A7E">
        <w:rPr>
          <w:color w:val="0070C0"/>
          <w:lang w:val="nl-NL"/>
        </w:rPr>
        <w:t xml:space="preserve"> </w:t>
      </w:r>
      <w:r w:rsidRPr="00330A7E">
        <w:rPr>
          <w:lang w:val="nl-NL"/>
        </w:rPr>
        <w:t xml:space="preserve">Trong không gian </w:t>
      </w:r>
      <w:r w:rsidRPr="00330A7E">
        <w:rPr>
          <w:position w:val="-10"/>
        </w:rPr>
        <w:object w:dxaOrig="560" w:dyaOrig="320" w14:anchorId="70230777">
          <v:shape id="_x0000_i3656" type="#_x0000_t75" style="width:28.5pt;height:16.5pt" o:ole="">
            <v:imagedata r:id="rId4466" o:title=""/>
          </v:shape>
          <o:OLEObject Type="Embed" ProgID="Equation.DSMT4" ShapeID="_x0000_i3656" DrawAspect="Content" ObjectID="_1796842720" r:id="rId4706"/>
        </w:object>
      </w:r>
      <w:r w:rsidRPr="00330A7E">
        <w:rPr>
          <w:lang w:val="nl-NL"/>
        </w:rPr>
        <w:t xml:space="preserve">, điểm nào dưới đây nằm trên mặt phẳng </w:t>
      </w:r>
      <w:r w:rsidRPr="00330A7E">
        <w:rPr>
          <w:position w:val="-14"/>
        </w:rPr>
        <w:object w:dxaOrig="2180" w:dyaOrig="400" w14:anchorId="0AE24503">
          <v:shape id="_x0000_i3657" type="#_x0000_t75" style="width:109.5pt;height:19.5pt" o:ole="">
            <v:imagedata r:id="rId4468" o:title=""/>
          </v:shape>
          <o:OLEObject Type="Embed" ProgID="Equation.DSMT4" ShapeID="_x0000_i3657" DrawAspect="Content" ObjectID="_1796842721" r:id="rId4707"/>
        </w:object>
      </w:r>
      <w:r w:rsidRPr="00330A7E">
        <w:rPr>
          <w:lang w:val="nl-NL"/>
        </w:rPr>
        <w:t>.</w:t>
      </w:r>
    </w:p>
    <w:p w14:paraId="3FFD1438" w14:textId="77777777" w:rsidR="00ED397D" w:rsidRPr="00330A7E" w:rsidRDefault="00ED397D" w:rsidP="00330A7E">
      <w:pPr>
        <w:tabs>
          <w:tab w:val="left" w:pos="360"/>
          <w:tab w:val="left" w:pos="2880"/>
          <w:tab w:val="left" w:pos="3402"/>
          <w:tab w:val="left" w:pos="5400"/>
          <w:tab w:val="left" w:pos="5669"/>
          <w:tab w:val="left" w:pos="7920"/>
        </w:tabs>
        <w:spacing w:line="360" w:lineRule="auto"/>
        <w:jc w:val="both"/>
        <w:rPr>
          <w:rFonts w:ascii="Times New Roman" w:hAnsi="Times New Roman" w:cs="Times New Roman"/>
          <w:sz w:val="24"/>
          <w:szCs w:val="24"/>
        </w:rPr>
      </w:pPr>
      <w:r w:rsidRPr="00330A7E">
        <w:rPr>
          <w:rFonts w:ascii="Times New Roman" w:hAnsi="Times New Roman" w:cs="Times New Roman"/>
          <w:b/>
          <w:sz w:val="24"/>
          <w:szCs w:val="24"/>
        </w:rPr>
        <w:tab/>
        <w:t xml:space="preserve">A. </w:t>
      </w:r>
      <w:r w:rsidRPr="00330A7E">
        <w:rPr>
          <w:rFonts w:ascii="Times New Roman" w:hAnsi="Times New Roman" w:cs="Times New Roman"/>
          <w:position w:val="-14"/>
          <w:sz w:val="24"/>
          <w:szCs w:val="24"/>
        </w:rPr>
        <w:object w:dxaOrig="1080" w:dyaOrig="400" w14:anchorId="257E4368">
          <v:shape id="_x0000_i3658" type="#_x0000_t75" style="width:54pt;height:19.5pt" o:ole="">
            <v:imagedata r:id="rId4470" o:title=""/>
          </v:shape>
          <o:OLEObject Type="Embed" ProgID="Equation.DSMT4" ShapeID="_x0000_i3658" DrawAspect="Content" ObjectID="_1796842722" r:id="rId470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14"/>
          <w:sz w:val="24"/>
          <w:szCs w:val="24"/>
        </w:rPr>
        <w:object w:dxaOrig="1200" w:dyaOrig="400" w14:anchorId="77ECB2E9">
          <v:shape id="_x0000_i3659" type="#_x0000_t75" style="width:60pt;height:19.5pt" o:ole="">
            <v:imagedata r:id="rId4472" o:title=""/>
          </v:shape>
          <o:OLEObject Type="Embed" ProgID="Equation.DSMT4" ShapeID="_x0000_i3659" DrawAspect="Content" ObjectID="_1796842723" r:id="rId470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position w:val="-14"/>
          <w:sz w:val="24"/>
          <w:szCs w:val="24"/>
        </w:rPr>
        <w:object w:dxaOrig="1080" w:dyaOrig="400" w14:anchorId="4E989572">
          <v:shape id="_x0000_i3660" type="#_x0000_t75" style="width:54pt;height:19.5pt" o:ole="">
            <v:imagedata r:id="rId4474" o:title=""/>
          </v:shape>
          <o:OLEObject Type="Embed" ProgID="Equation.DSMT4" ShapeID="_x0000_i3660" DrawAspect="Content" ObjectID="_1796842724" r:id="rId4710"/>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FF0000"/>
          <w:sz w:val="24"/>
          <w:szCs w:val="24"/>
        </w:rPr>
        <w:t xml:space="preserve">D. </w:t>
      </w:r>
      <w:r w:rsidRPr="00330A7E">
        <w:rPr>
          <w:rFonts w:ascii="Times New Roman" w:hAnsi="Times New Roman" w:cs="Times New Roman"/>
          <w:color w:val="FF0000"/>
          <w:position w:val="-14"/>
          <w:sz w:val="24"/>
          <w:szCs w:val="24"/>
        </w:rPr>
        <w:object w:dxaOrig="1200" w:dyaOrig="400" w14:anchorId="4EAA198B">
          <v:shape id="_x0000_i3661" type="#_x0000_t75" style="width:60pt;height:19.5pt" o:ole="">
            <v:imagedata r:id="rId4476" o:title=""/>
          </v:shape>
          <o:OLEObject Type="Embed" ProgID="Equation.DSMT4" ShapeID="_x0000_i3661" DrawAspect="Content" ObjectID="_1796842725" r:id="rId4711"/>
        </w:object>
      </w:r>
      <w:r w:rsidRPr="00330A7E">
        <w:rPr>
          <w:rFonts w:ascii="Times New Roman" w:hAnsi="Times New Roman" w:cs="Times New Roman"/>
          <w:color w:val="FF0000"/>
          <w:sz w:val="24"/>
          <w:szCs w:val="24"/>
        </w:rPr>
        <w:t>.</w:t>
      </w:r>
    </w:p>
    <w:p w14:paraId="6AFD7BBD" w14:textId="77777777" w:rsidR="00ED397D" w:rsidRPr="00330A7E" w:rsidRDefault="00ED397D" w:rsidP="00330A7E">
      <w:pPr>
        <w:tabs>
          <w:tab w:val="left" w:pos="284"/>
          <w:tab w:val="left" w:pos="2835"/>
          <w:tab w:val="left" w:pos="5103"/>
          <w:tab w:val="left" w:pos="7938"/>
        </w:tabs>
        <w:spacing w:after="0" w:line="360" w:lineRule="auto"/>
        <w:jc w:val="both"/>
        <w:rPr>
          <w:rFonts w:ascii="Times New Roman" w:hAnsi="Times New Roman" w:cs="Times New Roman"/>
          <w:sz w:val="24"/>
          <w:szCs w:val="24"/>
        </w:rPr>
      </w:pPr>
      <w:r w:rsidRPr="00330A7E">
        <w:rPr>
          <w:rFonts w:ascii="Times New Roman" w:hAnsi="Times New Roman" w:cs="Times New Roman"/>
          <w:b/>
          <w:color w:val="0070C0"/>
          <w:sz w:val="24"/>
          <w:szCs w:val="24"/>
        </w:rPr>
        <w:t>Câu 6</w:t>
      </w:r>
      <w:r w:rsidRPr="00330A7E">
        <w:rPr>
          <w:rFonts w:ascii="Times New Roman" w:hAnsi="Times New Roman" w:cs="Times New Roman"/>
          <w:sz w:val="24"/>
          <w:szCs w:val="24"/>
        </w:rPr>
        <w:t xml:space="preserve">. Trong không gian </w:t>
      </w:r>
      <w:r w:rsidRPr="00330A7E">
        <w:rPr>
          <w:rFonts w:ascii="Times New Roman" w:hAnsi="Times New Roman" w:cs="Times New Roman"/>
          <w:position w:val="-10"/>
          <w:sz w:val="24"/>
          <w:szCs w:val="24"/>
          <w:lang w:val="vi-VN"/>
        </w:rPr>
        <w:object w:dxaOrig="560" w:dyaOrig="320" w14:anchorId="6EA2CF3F">
          <v:shape id="_x0000_i3662" type="#_x0000_t75" style="width:27.75pt;height:15.75pt" o:ole="">
            <v:imagedata r:id="rId4478" o:title=""/>
          </v:shape>
          <o:OLEObject Type="Embed" ProgID="Equation.DSMT4" ShapeID="_x0000_i3662" DrawAspect="Content" ObjectID="_1796842726" r:id="rId4712"/>
        </w:object>
      </w:r>
      <w:r w:rsidRPr="00330A7E">
        <w:rPr>
          <w:rFonts w:ascii="Times New Roman" w:hAnsi="Times New Roman" w:cs="Times New Roman"/>
          <w:sz w:val="24"/>
          <w:szCs w:val="24"/>
        </w:rPr>
        <w:t xml:space="preserve">, cho đường thẳng </w:t>
      </w:r>
      <w:r w:rsidRPr="00330A7E">
        <w:rPr>
          <w:rFonts w:ascii="Times New Roman" w:hAnsi="Times New Roman" w:cs="Times New Roman"/>
          <w:position w:val="-6"/>
          <w:sz w:val="24"/>
          <w:szCs w:val="24"/>
          <w:lang w:val="vi-VN"/>
        </w:rPr>
        <w:object w:dxaOrig="220" w:dyaOrig="280" w14:anchorId="76F59759">
          <v:shape id="_x0000_i3663" type="#_x0000_t75" style="width:10.5pt;height:14.25pt" o:ole="">
            <v:imagedata r:id="rId4480" o:title=""/>
          </v:shape>
          <o:OLEObject Type="Embed" ProgID="Equation.DSMT4" ShapeID="_x0000_i3663" DrawAspect="Content" ObjectID="_1796842727" r:id="rId4713"/>
        </w:object>
      </w:r>
      <w:r w:rsidRPr="00330A7E">
        <w:rPr>
          <w:rFonts w:ascii="Times New Roman" w:hAnsi="Times New Roman" w:cs="Times New Roman"/>
          <w:sz w:val="24"/>
          <w:szCs w:val="24"/>
        </w:rPr>
        <w:t xml:space="preserve"> đi qua điểm </w:t>
      </w:r>
      <w:r w:rsidRPr="00330A7E">
        <w:rPr>
          <w:rFonts w:ascii="Times New Roman" w:hAnsi="Times New Roman" w:cs="Times New Roman"/>
          <w:position w:val="-14"/>
          <w:sz w:val="24"/>
          <w:szCs w:val="24"/>
          <w:lang w:val="vi-VN"/>
        </w:rPr>
        <w:object w:dxaOrig="1020" w:dyaOrig="400" w14:anchorId="46BC2E16">
          <v:shape id="_x0000_i3664" type="#_x0000_t75" style="width:51pt;height:19.5pt" o:ole="">
            <v:imagedata r:id="rId4482" o:title=""/>
          </v:shape>
          <o:OLEObject Type="Embed" ProgID="Equation.DSMT4" ShapeID="_x0000_i3664" DrawAspect="Content" ObjectID="_1796842728" r:id="rId4714"/>
        </w:object>
      </w:r>
      <w:r w:rsidRPr="00330A7E">
        <w:rPr>
          <w:rFonts w:ascii="Times New Roman" w:hAnsi="Times New Roman" w:cs="Times New Roman"/>
          <w:sz w:val="24"/>
          <w:szCs w:val="24"/>
        </w:rPr>
        <w:t xml:space="preserve"> và có một vecto chỉ phương </w:t>
      </w:r>
      <w:r w:rsidRPr="00330A7E">
        <w:rPr>
          <w:rFonts w:ascii="Times New Roman" w:hAnsi="Times New Roman" w:cs="Times New Roman"/>
          <w:position w:val="-14"/>
          <w:sz w:val="24"/>
          <w:szCs w:val="24"/>
          <w:lang w:val="vi-VN"/>
        </w:rPr>
        <w:object w:dxaOrig="1259" w:dyaOrig="420" w14:anchorId="3C40EC77">
          <v:shape id="_x0000_i3665" type="#_x0000_t75" style="width:63pt;height:21pt" o:ole="">
            <v:imagedata r:id="rId4484" o:title=""/>
          </v:shape>
          <o:OLEObject Type="Embed" ProgID="Equation.DSMT4" ShapeID="_x0000_i3665" DrawAspect="Content" ObjectID="_1796842729" r:id="rId4715"/>
        </w:object>
      </w:r>
      <w:r w:rsidRPr="00330A7E">
        <w:rPr>
          <w:rFonts w:ascii="Times New Roman" w:hAnsi="Times New Roman" w:cs="Times New Roman"/>
          <w:sz w:val="24"/>
          <w:szCs w:val="24"/>
        </w:rPr>
        <w:t xml:space="preserve">. Phương trình của </w:t>
      </w:r>
      <w:r w:rsidRPr="00330A7E">
        <w:rPr>
          <w:rFonts w:ascii="Times New Roman" w:hAnsi="Times New Roman" w:cs="Times New Roman"/>
          <w:position w:val="-6"/>
          <w:sz w:val="24"/>
          <w:szCs w:val="24"/>
          <w:lang w:val="vi-VN"/>
        </w:rPr>
        <w:object w:dxaOrig="220" w:dyaOrig="280" w14:anchorId="21BC6F58">
          <v:shape id="_x0000_i3666" type="#_x0000_t75" style="width:10.5pt;height:14.25pt" o:ole="">
            <v:imagedata r:id="rId4486" o:title=""/>
          </v:shape>
          <o:OLEObject Type="Embed" ProgID="Equation.DSMT4" ShapeID="_x0000_i3666" DrawAspect="Content" ObjectID="_1796842730" r:id="rId4716"/>
        </w:object>
      </w:r>
      <w:r w:rsidRPr="00330A7E">
        <w:rPr>
          <w:rFonts w:ascii="Times New Roman" w:hAnsi="Times New Roman" w:cs="Times New Roman"/>
          <w:sz w:val="24"/>
          <w:szCs w:val="24"/>
        </w:rPr>
        <w:t xml:space="preserve"> là:</w:t>
      </w:r>
    </w:p>
    <w:p w14:paraId="1980E1DF" w14:textId="77777777" w:rsidR="00ED397D" w:rsidRPr="00330A7E" w:rsidRDefault="00ED397D" w:rsidP="00330A7E">
      <w:pPr>
        <w:tabs>
          <w:tab w:val="left" w:pos="280"/>
          <w:tab w:val="left" w:pos="2800"/>
          <w:tab w:val="left" w:pos="3402"/>
          <w:tab w:val="left" w:pos="5320"/>
          <w:tab w:val="left" w:pos="5669"/>
          <w:tab w:val="left" w:pos="7840"/>
          <w:tab w:val="left" w:pos="7937"/>
        </w:tabs>
        <w:spacing w:line="360" w:lineRule="auto"/>
        <w:contextualSpacing/>
        <w:jc w:val="both"/>
        <w:rPr>
          <w:rFonts w:ascii="Times New Roman" w:hAnsi="Times New Roman" w:cs="Times New Roman"/>
          <w:color w:val="000000"/>
          <w:sz w:val="24"/>
          <w:szCs w:val="24"/>
        </w:rPr>
      </w:pPr>
      <w:r w:rsidRPr="00330A7E">
        <w:rPr>
          <w:rFonts w:ascii="Times New Roman" w:hAnsi="Times New Roman" w:cs="Times New Roman"/>
          <w:b/>
          <w:color w:val="000000"/>
          <w:sz w:val="24"/>
          <w:szCs w:val="24"/>
        </w:rPr>
        <w:tab/>
        <w:t xml:space="preserve">A. </w:t>
      </w:r>
      <w:r w:rsidRPr="00330A7E">
        <w:rPr>
          <w:rFonts w:ascii="Times New Roman" w:hAnsi="Times New Roman" w:cs="Times New Roman"/>
          <w:color w:val="000000"/>
          <w:position w:val="-50"/>
          <w:sz w:val="24"/>
          <w:szCs w:val="24"/>
          <w:lang w:val="vi-VN"/>
        </w:rPr>
        <w:object w:dxaOrig="1179" w:dyaOrig="1120" w14:anchorId="55083BD7">
          <v:shape id="_x0000_i3667" type="#_x0000_t75" style="width:59.25pt;height:56.25pt" o:ole="">
            <v:imagedata r:id="rId4488" o:title=""/>
          </v:shape>
          <o:OLEObject Type="Embed" ProgID="Equation.DSMT4" ShapeID="_x0000_i3667" DrawAspect="Content" ObjectID="_1796842731" r:id="rId4717"/>
        </w:object>
      </w:r>
      <w:r w:rsidRPr="00330A7E">
        <w:rPr>
          <w:rFonts w:ascii="Times New Roman" w:hAnsi="Times New Roman" w:cs="Times New Roman"/>
          <w:color w:val="000000"/>
          <w:sz w:val="24"/>
          <w:szCs w:val="24"/>
        </w:rPr>
        <w:t>.</w:t>
      </w:r>
      <w:r w:rsidRPr="00330A7E">
        <w:rPr>
          <w:rFonts w:ascii="Times New Roman" w:hAnsi="Times New Roman" w:cs="Times New Roman"/>
          <w:b/>
          <w:color w:val="000000"/>
          <w:sz w:val="24"/>
          <w:szCs w:val="24"/>
        </w:rPr>
        <w:tab/>
        <w:t xml:space="preserve">B. </w:t>
      </w:r>
      <w:r w:rsidRPr="00330A7E">
        <w:rPr>
          <w:rFonts w:ascii="Times New Roman" w:hAnsi="Times New Roman" w:cs="Times New Roman"/>
          <w:color w:val="000000"/>
          <w:position w:val="-50"/>
          <w:sz w:val="24"/>
          <w:szCs w:val="24"/>
          <w:lang w:val="vi-VN"/>
        </w:rPr>
        <w:object w:dxaOrig="1120" w:dyaOrig="1120" w14:anchorId="37EC7BC6">
          <v:shape id="_x0000_i3668" type="#_x0000_t75" style="width:56.25pt;height:56.25pt" o:ole="">
            <v:imagedata r:id="rId4490" o:title=""/>
          </v:shape>
          <o:OLEObject Type="Embed" ProgID="Equation.DSMT4" ShapeID="_x0000_i3668" DrawAspect="Content" ObjectID="_1796842732" r:id="rId4718"/>
        </w:object>
      </w:r>
      <w:r w:rsidRPr="00330A7E">
        <w:rPr>
          <w:rFonts w:ascii="Times New Roman" w:hAnsi="Times New Roman" w:cs="Times New Roman"/>
          <w:color w:val="000000"/>
          <w:sz w:val="24"/>
          <w:szCs w:val="24"/>
        </w:rPr>
        <w:t>.</w:t>
      </w:r>
      <w:r w:rsidRPr="00330A7E">
        <w:rPr>
          <w:rFonts w:ascii="Times New Roman" w:hAnsi="Times New Roman" w:cs="Times New Roman"/>
          <w:b/>
          <w:color w:val="000000"/>
          <w:sz w:val="24"/>
          <w:szCs w:val="24"/>
        </w:rPr>
        <w:tab/>
      </w:r>
      <w:r w:rsidRPr="00330A7E">
        <w:rPr>
          <w:rFonts w:ascii="Times New Roman" w:hAnsi="Times New Roman" w:cs="Times New Roman"/>
          <w:b/>
          <w:color w:val="FF0000"/>
          <w:sz w:val="24"/>
          <w:szCs w:val="24"/>
        </w:rPr>
        <w:t xml:space="preserve">C. </w:t>
      </w:r>
      <w:r w:rsidRPr="00330A7E">
        <w:rPr>
          <w:rFonts w:ascii="Times New Roman" w:hAnsi="Times New Roman" w:cs="Times New Roman"/>
          <w:color w:val="FF0000"/>
          <w:position w:val="-50"/>
          <w:sz w:val="24"/>
          <w:szCs w:val="24"/>
          <w:lang w:val="vi-VN"/>
        </w:rPr>
        <w:object w:dxaOrig="1120" w:dyaOrig="1120" w14:anchorId="06553E83">
          <v:shape id="_x0000_i3669" type="#_x0000_t75" style="width:56.25pt;height:56.25pt" o:ole="">
            <v:imagedata r:id="rId4492" o:title=""/>
          </v:shape>
          <o:OLEObject Type="Embed" ProgID="Equation.DSMT4" ShapeID="_x0000_i3669" DrawAspect="Content" ObjectID="_1796842733" r:id="rId4719"/>
        </w:object>
      </w:r>
      <w:r w:rsidRPr="00330A7E">
        <w:rPr>
          <w:rFonts w:ascii="Times New Roman" w:hAnsi="Times New Roman" w:cs="Times New Roman"/>
          <w:color w:val="FF0000"/>
          <w:sz w:val="24"/>
          <w:szCs w:val="24"/>
        </w:rPr>
        <w:t>.</w:t>
      </w:r>
      <w:r w:rsidRPr="00330A7E">
        <w:rPr>
          <w:rFonts w:ascii="Times New Roman" w:hAnsi="Times New Roman" w:cs="Times New Roman"/>
          <w:b/>
          <w:color w:val="000000"/>
          <w:sz w:val="24"/>
          <w:szCs w:val="24"/>
        </w:rPr>
        <w:tab/>
        <w:t xml:space="preserve">D. </w:t>
      </w:r>
      <w:r w:rsidRPr="00330A7E">
        <w:rPr>
          <w:rFonts w:ascii="Times New Roman" w:hAnsi="Times New Roman" w:cs="Times New Roman"/>
          <w:color w:val="000000"/>
          <w:position w:val="-50"/>
          <w:sz w:val="24"/>
          <w:szCs w:val="24"/>
          <w:lang w:val="vi-VN"/>
        </w:rPr>
        <w:object w:dxaOrig="1120" w:dyaOrig="1120" w14:anchorId="0F4BEA6E">
          <v:shape id="_x0000_i3670" type="#_x0000_t75" style="width:56.25pt;height:56.25pt" o:ole="">
            <v:imagedata r:id="rId4494" o:title=""/>
          </v:shape>
          <o:OLEObject Type="Embed" ProgID="Equation.DSMT4" ShapeID="_x0000_i3670" DrawAspect="Content" ObjectID="_1796842734" r:id="rId4720"/>
        </w:object>
      </w:r>
      <w:r w:rsidRPr="00330A7E">
        <w:rPr>
          <w:rFonts w:ascii="Times New Roman" w:hAnsi="Times New Roman" w:cs="Times New Roman"/>
          <w:color w:val="000000"/>
          <w:sz w:val="24"/>
          <w:szCs w:val="24"/>
        </w:rPr>
        <w:t>.</w:t>
      </w:r>
    </w:p>
    <w:p w14:paraId="0065E42F" w14:textId="77777777" w:rsidR="00ED397D" w:rsidRPr="00330A7E" w:rsidRDefault="00ED397D" w:rsidP="00330A7E">
      <w:pPr>
        <w:tabs>
          <w:tab w:val="left" w:pos="3420"/>
          <w:tab w:val="left" w:pos="5760"/>
          <w:tab w:val="left" w:pos="8010"/>
        </w:tabs>
        <w:spacing w:line="360" w:lineRule="auto"/>
        <w:ind w:firstLine="1080"/>
        <w:contextualSpacing/>
        <w:jc w:val="both"/>
        <w:rPr>
          <w:rFonts w:ascii="Times New Roman" w:hAnsi="Times New Roman" w:cs="Times New Roman"/>
          <w:sz w:val="24"/>
          <w:szCs w:val="24"/>
        </w:rPr>
      </w:pPr>
    </w:p>
    <w:p w14:paraId="5FEF8D14"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rPr>
          <w:rFonts w:ascii="Times New Roman" w:hAnsi="Times New Roman"/>
        </w:rPr>
      </w:pPr>
      <w:r w:rsidRPr="00330A7E">
        <w:rPr>
          <w:rFonts w:ascii="Times New Roman" w:hAnsi="Times New Roman"/>
          <w:b/>
          <w:color w:val="0070C0"/>
        </w:rPr>
        <w:t>Câu 7</w:t>
      </w:r>
      <w:r w:rsidRPr="00330A7E">
        <w:rPr>
          <w:rFonts w:ascii="Times New Roman" w:hAnsi="Times New Roman"/>
          <w:color w:val="000000"/>
        </w:rPr>
        <w:t xml:space="preserve">. Cho hai biến cố </w:t>
      </w:r>
      <w:r w:rsidRPr="00330A7E">
        <w:rPr>
          <w:rFonts w:ascii="Times New Roman" w:hAnsi="Times New Roman"/>
          <w:position w:val="-4"/>
        </w:rPr>
        <w:object w:dxaOrig="240" w:dyaOrig="260" w14:anchorId="6E6D3255">
          <v:shape id="_x0000_i3671" type="#_x0000_t75" style="width:12pt;height:13.5pt" o:ole="">
            <v:imagedata r:id="rId4496" o:title=""/>
          </v:shape>
          <o:OLEObject Type="Embed" ProgID="Equation.DSMT4" ShapeID="_x0000_i3671" DrawAspect="Content" ObjectID="_1796842735" r:id="rId4721"/>
        </w:object>
      </w:r>
      <w:r w:rsidRPr="00330A7E">
        <w:rPr>
          <w:rFonts w:ascii="Times New Roman" w:hAnsi="Times New Roman"/>
        </w:rPr>
        <w:t xml:space="preserve"> và </w:t>
      </w:r>
      <w:r w:rsidRPr="00330A7E">
        <w:rPr>
          <w:rFonts w:ascii="Times New Roman" w:hAnsi="Times New Roman"/>
          <w:position w:val="-4"/>
        </w:rPr>
        <w:object w:dxaOrig="240" w:dyaOrig="260" w14:anchorId="6E30E5CE">
          <v:shape id="_x0000_i3672" type="#_x0000_t75" style="width:12pt;height:13.5pt" o:ole="">
            <v:imagedata r:id="rId4498" o:title=""/>
          </v:shape>
          <o:OLEObject Type="Embed" ProgID="Equation.DSMT4" ShapeID="_x0000_i3672" DrawAspect="Content" ObjectID="_1796842736" r:id="rId4722"/>
        </w:object>
      </w:r>
      <w:r w:rsidRPr="00330A7E">
        <w:rPr>
          <w:rFonts w:ascii="Times New Roman" w:hAnsi="Times New Roman"/>
          <w:position w:val="-4"/>
        </w:rPr>
        <w:t xml:space="preserve"> </w:t>
      </w:r>
      <w:r w:rsidRPr="00330A7E">
        <w:rPr>
          <w:rFonts w:ascii="Times New Roman" w:hAnsi="Times New Roman"/>
        </w:rPr>
        <w:t xml:space="preserve">là hai </w:t>
      </w:r>
      <w:r w:rsidRPr="00330A7E">
        <w:rPr>
          <w:rFonts w:ascii="Times New Roman" w:hAnsi="Times New Roman"/>
          <w:color w:val="000000"/>
        </w:rPr>
        <w:t xml:space="preserve">biến cố độc lập, với </w:t>
      </w:r>
      <w:r w:rsidRPr="00330A7E">
        <w:rPr>
          <w:rFonts w:ascii="Times New Roman" w:hAnsi="Times New Roman"/>
          <w:position w:val="-14"/>
        </w:rPr>
        <w:object w:dxaOrig="1540" w:dyaOrig="400" w14:anchorId="64ED04A6">
          <v:shape id="_x0000_i3673" type="#_x0000_t75" style="width:76.5pt;height:19.5pt" o:ole="">
            <v:imagedata r:id="rId4500" o:title=""/>
          </v:shape>
          <o:OLEObject Type="Embed" ProgID="Equation.DSMT4" ShapeID="_x0000_i3673" DrawAspect="Content" ObjectID="_1796842737" r:id="rId4723"/>
        </w:object>
      </w:r>
      <w:r w:rsidRPr="00330A7E">
        <w:rPr>
          <w:rFonts w:ascii="Times New Roman" w:hAnsi="Times New Roman"/>
        </w:rPr>
        <w:t xml:space="preserve">, </w:t>
      </w:r>
      <w:r w:rsidRPr="00330A7E">
        <w:rPr>
          <w:rFonts w:ascii="Times New Roman" w:hAnsi="Times New Roman"/>
          <w:position w:val="-14"/>
        </w:rPr>
        <w:object w:dxaOrig="1520" w:dyaOrig="400" w14:anchorId="73D83509">
          <v:shape id="_x0000_i3674" type="#_x0000_t75" style="width:76.5pt;height:19.5pt" o:ole="">
            <v:imagedata r:id="rId4502" o:title=""/>
          </v:shape>
          <o:OLEObject Type="Embed" ProgID="Equation.DSMT4" ShapeID="_x0000_i3674" DrawAspect="Content" ObjectID="_1796842738" r:id="rId4724"/>
        </w:object>
      </w:r>
      <w:r w:rsidRPr="00330A7E">
        <w:rPr>
          <w:rFonts w:ascii="Times New Roman" w:hAnsi="Times New Roman"/>
        </w:rPr>
        <w:t xml:space="preserve">. Tính </w:t>
      </w:r>
      <w:r w:rsidRPr="00330A7E">
        <w:rPr>
          <w:rFonts w:ascii="Times New Roman" w:hAnsi="Times New Roman"/>
          <w:position w:val="-14"/>
        </w:rPr>
        <w:object w:dxaOrig="900" w:dyaOrig="400" w14:anchorId="48778737">
          <v:shape id="_x0000_i3675" type="#_x0000_t75" style="width:45pt;height:19.5pt" o:ole="">
            <v:imagedata r:id="rId4504" o:title=""/>
          </v:shape>
          <o:OLEObject Type="Embed" ProgID="Equation.DSMT4" ShapeID="_x0000_i3675" DrawAspect="Content" ObjectID="_1796842739" r:id="rId4725"/>
        </w:object>
      </w:r>
      <w:r w:rsidRPr="00330A7E">
        <w:rPr>
          <w:rFonts w:ascii="Times New Roman" w:hAnsi="Times New Roman"/>
        </w:rPr>
        <w:t>.</w:t>
      </w:r>
    </w:p>
    <w:p w14:paraId="04042657" w14:textId="77777777" w:rsidR="00ED397D" w:rsidRPr="00330A7E" w:rsidRDefault="00ED397D" w:rsidP="00330A7E">
      <w:pPr>
        <w:tabs>
          <w:tab w:val="left" w:pos="0"/>
          <w:tab w:val="left" w:pos="360"/>
          <w:tab w:val="left" w:pos="2880"/>
          <w:tab w:val="left" w:pos="3402"/>
          <w:tab w:val="left" w:pos="5400"/>
          <w:tab w:val="left" w:pos="5529"/>
          <w:tab w:val="left" w:pos="7920"/>
        </w:tabs>
        <w:spacing w:line="360" w:lineRule="auto"/>
        <w:jc w:val="both"/>
        <w:rPr>
          <w:rFonts w:ascii="Times New Roman" w:hAnsi="Times New Roman" w:cs="Times New Roman"/>
          <w:color w:val="FF0000"/>
          <w:sz w:val="24"/>
          <w:szCs w:val="24"/>
          <w:lang w:val="nl-NL"/>
        </w:rPr>
      </w:pPr>
      <w:r w:rsidRPr="00330A7E">
        <w:rPr>
          <w:rFonts w:ascii="Times New Roman" w:hAnsi="Times New Roman" w:cs="Times New Roman"/>
          <w:b/>
          <w:sz w:val="24"/>
          <w:szCs w:val="24"/>
          <w:lang w:val="nl-NL"/>
        </w:rPr>
        <w:tab/>
        <w:t xml:space="preserve">A. </w:t>
      </w:r>
      <w:r w:rsidRPr="00330A7E">
        <w:rPr>
          <w:rFonts w:ascii="Times New Roman" w:hAnsi="Times New Roman" w:cs="Times New Roman"/>
          <w:position w:val="-10"/>
          <w:sz w:val="24"/>
          <w:szCs w:val="24"/>
        </w:rPr>
        <w:object w:dxaOrig="760" w:dyaOrig="320" w14:anchorId="2C8B2704">
          <v:shape id="_x0000_i3676" type="#_x0000_t75" style="width:37.5pt;height:16.5pt" o:ole="">
            <v:imagedata r:id="rId4506" o:title=""/>
          </v:shape>
          <o:OLEObject Type="Embed" ProgID="Equation.DSMT4" ShapeID="_x0000_i3676" DrawAspect="Content" ObjectID="_1796842740" r:id="rId4726"/>
        </w:object>
      </w:r>
      <w:r w:rsidRPr="00330A7E">
        <w:rPr>
          <w:rFonts w:ascii="Times New Roman" w:hAnsi="Times New Roman" w:cs="Times New Roman"/>
          <w:sz w:val="24"/>
          <w:szCs w:val="24"/>
          <w:lang w:val="nl-NL"/>
        </w:rPr>
        <w:t>.</w:t>
      </w:r>
      <w:r w:rsidRPr="00330A7E">
        <w:rPr>
          <w:rFonts w:ascii="Times New Roman" w:hAnsi="Times New Roman" w:cs="Times New Roman"/>
          <w:sz w:val="24"/>
          <w:szCs w:val="24"/>
          <w:lang w:val="nl-NL"/>
        </w:rPr>
        <w:tab/>
      </w:r>
      <w:r w:rsidRPr="00330A7E">
        <w:rPr>
          <w:rFonts w:ascii="Times New Roman" w:hAnsi="Times New Roman" w:cs="Times New Roman"/>
          <w:b/>
          <w:sz w:val="24"/>
          <w:szCs w:val="24"/>
          <w:lang w:val="nl-NL"/>
        </w:rPr>
        <w:t xml:space="preserve">B. </w:t>
      </w:r>
      <w:r w:rsidRPr="00330A7E">
        <w:rPr>
          <w:rFonts w:ascii="Times New Roman" w:hAnsi="Times New Roman" w:cs="Times New Roman"/>
          <w:position w:val="-10"/>
          <w:sz w:val="24"/>
          <w:szCs w:val="24"/>
        </w:rPr>
        <w:object w:dxaOrig="740" w:dyaOrig="320" w14:anchorId="71649CB7">
          <v:shape id="_x0000_i3677" type="#_x0000_t75" style="width:37.5pt;height:16.5pt" o:ole="">
            <v:imagedata r:id="rId4508" o:title=""/>
          </v:shape>
          <o:OLEObject Type="Embed" ProgID="Equation.DSMT4" ShapeID="_x0000_i3677" DrawAspect="Content" ObjectID="_1796842741" r:id="rId4727"/>
        </w:object>
      </w:r>
      <w:r w:rsidRPr="00330A7E">
        <w:rPr>
          <w:rFonts w:ascii="Times New Roman" w:hAnsi="Times New Roman" w:cs="Times New Roman"/>
          <w:sz w:val="24"/>
          <w:szCs w:val="24"/>
          <w:lang w:val="nl-NL"/>
        </w:rPr>
        <w:t>.</w:t>
      </w:r>
      <w:r w:rsidRPr="00330A7E">
        <w:rPr>
          <w:rFonts w:ascii="Times New Roman" w:hAnsi="Times New Roman" w:cs="Times New Roman"/>
          <w:sz w:val="24"/>
          <w:szCs w:val="24"/>
          <w:lang w:val="nl-NL"/>
        </w:rPr>
        <w:tab/>
      </w:r>
      <w:r w:rsidRPr="00330A7E">
        <w:rPr>
          <w:rFonts w:ascii="Times New Roman" w:hAnsi="Times New Roman" w:cs="Times New Roman"/>
          <w:b/>
          <w:sz w:val="24"/>
          <w:szCs w:val="24"/>
          <w:lang w:val="nl-NL"/>
        </w:rPr>
        <w:t xml:space="preserve">C. </w:t>
      </w:r>
      <w:r w:rsidRPr="00330A7E">
        <w:rPr>
          <w:rFonts w:ascii="Times New Roman" w:hAnsi="Times New Roman" w:cs="Times New Roman"/>
          <w:position w:val="-10"/>
          <w:sz w:val="24"/>
          <w:szCs w:val="24"/>
        </w:rPr>
        <w:object w:dxaOrig="760" w:dyaOrig="320" w14:anchorId="3BDD17A2">
          <v:shape id="_x0000_i3678" type="#_x0000_t75" style="width:37.5pt;height:16.5pt" o:ole="">
            <v:imagedata r:id="rId4510" o:title=""/>
          </v:shape>
          <o:OLEObject Type="Embed" ProgID="Equation.DSMT4" ShapeID="_x0000_i3678" DrawAspect="Content" ObjectID="_1796842742" r:id="rId4728"/>
        </w:object>
      </w:r>
      <w:r w:rsidRPr="00330A7E">
        <w:rPr>
          <w:rFonts w:ascii="Times New Roman" w:hAnsi="Times New Roman" w:cs="Times New Roman"/>
          <w:sz w:val="24"/>
          <w:szCs w:val="24"/>
          <w:lang w:val="nl-NL"/>
        </w:rPr>
        <w:t>.</w:t>
      </w:r>
      <w:r w:rsidRPr="00330A7E">
        <w:rPr>
          <w:rFonts w:ascii="Times New Roman" w:hAnsi="Times New Roman" w:cs="Times New Roman"/>
          <w:sz w:val="24"/>
          <w:szCs w:val="24"/>
          <w:lang w:val="nl-NL"/>
        </w:rPr>
        <w:tab/>
      </w:r>
      <w:r w:rsidRPr="00330A7E">
        <w:rPr>
          <w:rFonts w:ascii="Times New Roman" w:hAnsi="Times New Roman" w:cs="Times New Roman"/>
          <w:b/>
          <w:color w:val="FF0000"/>
          <w:sz w:val="24"/>
          <w:szCs w:val="24"/>
          <w:lang w:val="nl-NL"/>
        </w:rPr>
        <w:t xml:space="preserve">D. </w:t>
      </w:r>
      <w:r w:rsidRPr="00330A7E">
        <w:rPr>
          <w:rFonts w:ascii="Times New Roman" w:hAnsi="Times New Roman" w:cs="Times New Roman"/>
          <w:position w:val="-10"/>
          <w:sz w:val="24"/>
          <w:szCs w:val="24"/>
        </w:rPr>
        <w:object w:dxaOrig="760" w:dyaOrig="320" w14:anchorId="2BE08522">
          <v:shape id="_x0000_i3679" type="#_x0000_t75" style="width:37.5pt;height:16.5pt" o:ole="">
            <v:imagedata r:id="rId4512" o:title=""/>
          </v:shape>
          <o:OLEObject Type="Embed" ProgID="Equation.DSMT4" ShapeID="_x0000_i3679" DrawAspect="Content" ObjectID="_1796842743" r:id="rId4729"/>
        </w:object>
      </w:r>
      <w:r w:rsidRPr="00330A7E">
        <w:rPr>
          <w:rFonts w:ascii="Times New Roman" w:hAnsi="Times New Roman" w:cs="Times New Roman"/>
          <w:color w:val="FF0000"/>
          <w:sz w:val="24"/>
          <w:szCs w:val="24"/>
          <w:lang w:val="nl-NL"/>
        </w:rPr>
        <w:t>.</w:t>
      </w:r>
    </w:p>
    <w:p w14:paraId="2E3F92F3" w14:textId="77777777" w:rsidR="00ED397D" w:rsidRPr="00330A7E" w:rsidRDefault="00ED397D" w:rsidP="00330A7E">
      <w:pPr>
        <w:tabs>
          <w:tab w:val="left" w:pos="360"/>
          <w:tab w:val="left" w:pos="588"/>
          <w:tab w:val="left" w:pos="2880"/>
          <w:tab w:val="left" w:pos="5124"/>
          <w:tab w:val="left" w:pos="5400"/>
          <w:tab w:val="left" w:pos="7307"/>
          <w:tab w:val="left" w:pos="7920"/>
        </w:tabs>
        <w:spacing w:line="360" w:lineRule="auto"/>
        <w:jc w:val="center"/>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rPr>
        <w:t>Lời</w:t>
      </w:r>
      <w:r w:rsidRPr="00330A7E">
        <w:rPr>
          <w:rFonts w:ascii="Times New Roman" w:hAnsi="Times New Roman" w:cs="Times New Roman"/>
          <w:b/>
          <w:bCs/>
          <w:color w:val="0000FF"/>
          <w:sz w:val="24"/>
          <w:szCs w:val="24"/>
          <w:lang w:val="vi-VN"/>
        </w:rPr>
        <w:t xml:space="preserve"> giải</w:t>
      </w:r>
    </w:p>
    <w:p w14:paraId="57F548B8"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rPr>
          <w:rFonts w:ascii="Times New Roman" w:hAnsi="Times New Roman"/>
        </w:rPr>
      </w:pPr>
      <w:r w:rsidRPr="00330A7E">
        <w:rPr>
          <w:rFonts w:ascii="Times New Roman" w:hAnsi="Times New Roman"/>
        </w:rPr>
        <w:t xml:space="preserve">Tính </w:t>
      </w:r>
      <w:r w:rsidRPr="00330A7E">
        <w:rPr>
          <w:rFonts w:ascii="Times New Roman" w:hAnsi="Times New Roman"/>
          <w:position w:val="-14"/>
        </w:rPr>
        <w:object w:dxaOrig="900" w:dyaOrig="400" w14:anchorId="5F6036AD">
          <v:shape id="_x0000_i3680" type="#_x0000_t75" style="width:45pt;height:19.5pt" o:ole="">
            <v:imagedata r:id="rId4504" o:title=""/>
          </v:shape>
          <o:OLEObject Type="Embed" ProgID="Equation.DSMT4" ShapeID="_x0000_i3680" DrawAspect="Content" ObjectID="_1796842744" r:id="rId4730"/>
        </w:object>
      </w:r>
      <w:r w:rsidRPr="00330A7E">
        <w:rPr>
          <w:rFonts w:ascii="Times New Roman" w:hAnsi="Times New Roman"/>
        </w:rPr>
        <w:t>.</w:t>
      </w:r>
    </w:p>
    <w:p w14:paraId="77F3AFE1"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b/>
          <w:color w:val="FF0000"/>
          <w:sz w:val="24"/>
          <w:szCs w:val="24"/>
        </w:rPr>
      </w:pPr>
      <w:r w:rsidRPr="00330A7E">
        <w:rPr>
          <w:rFonts w:ascii="Times New Roman" w:hAnsi="Times New Roman" w:cs="Times New Roman"/>
          <w:b/>
          <w:color w:val="FF0000"/>
          <w:sz w:val="24"/>
          <w:szCs w:val="24"/>
        </w:rPr>
        <w:t xml:space="preserve">Chọn D. </w:t>
      </w:r>
    </w:p>
    <w:p w14:paraId="5AAF404D"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rPr>
          <w:rFonts w:ascii="Times New Roman" w:hAnsi="Times New Roman"/>
          <w:color w:val="000000"/>
        </w:rPr>
      </w:pPr>
      <w:r w:rsidRPr="00330A7E">
        <w:rPr>
          <w:rFonts w:ascii="Times New Roman" w:hAnsi="Times New Roman"/>
          <w:position w:val="-4"/>
        </w:rPr>
        <w:object w:dxaOrig="240" w:dyaOrig="260" w14:anchorId="091E7613">
          <v:shape id="_x0000_i3681" type="#_x0000_t75" style="width:12pt;height:13.5pt" o:ole="">
            <v:imagedata r:id="rId4496" o:title=""/>
          </v:shape>
          <o:OLEObject Type="Embed" ProgID="Equation.DSMT4" ShapeID="_x0000_i3681" DrawAspect="Content" ObjectID="_1796842745" r:id="rId4731"/>
        </w:object>
      </w:r>
      <w:r w:rsidRPr="00330A7E">
        <w:rPr>
          <w:rFonts w:ascii="Times New Roman" w:hAnsi="Times New Roman"/>
        </w:rPr>
        <w:t xml:space="preserve"> và </w:t>
      </w:r>
      <w:r w:rsidRPr="00330A7E">
        <w:rPr>
          <w:rFonts w:ascii="Times New Roman" w:hAnsi="Times New Roman"/>
          <w:position w:val="-4"/>
        </w:rPr>
        <w:object w:dxaOrig="240" w:dyaOrig="260" w14:anchorId="70A4679A">
          <v:shape id="_x0000_i3682" type="#_x0000_t75" style="width:12pt;height:13.5pt" o:ole="">
            <v:imagedata r:id="rId4498" o:title=""/>
          </v:shape>
          <o:OLEObject Type="Embed" ProgID="Equation.DSMT4" ShapeID="_x0000_i3682" DrawAspect="Content" ObjectID="_1796842746" r:id="rId4732"/>
        </w:object>
      </w:r>
      <w:r w:rsidRPr="00330A7E">
        <w:rPr>
          <w:rFonts w:ascii="Times New Roman" w:hAnsi="Times New Roman"/>
          <w:position w:val="-4"/>
        </w:rPr>
        <w:t xml:space="preserve"> </w:t>
      </w:r>
      <w:r w:rsidRPr="00330A7E">
        <w:rPr>
          <w:rFonts w:ascii="Times New Roman" w:hAnsi="Times New Roman"/>
        </w:rPr>
        <w:t xml:space="preserve">là hai </w:t>
      </w:r>
      <w:r w:rsidRPr="00330A7E">
        <w:rPr>
          <w:rFonts w:ascii="Times New Roman" w:hAnsi="Times New Roman"/>
          <w:color w:val="000000"/>
        </w:rPr>
        <w:t xml:space="preserve">biến cố độc lập nên: </w:t>
      </w:r>
      <w:r w:rsidRPr="00330A7E">
        <w:rPr>
          <w:rFonts w:ascii="Times New Roman" w:hAnsi="Times New Roman"/>
          <w:position w:val="-14"/>
        </w:rPr>
        <w:object w:dxaOrig="2600" w:dyaOrig="400" w14:anchorId="6E2781B1">
          <v:shape id="_x0000_i3683" type="#_x0000_t75" style="width:130.5pt;height:20.25pt" o:ole="">
            <v:imagedata r:id="rId4733" o:title=""/>
          </v:shape>
          <o:OLEObject Type="Embed" ProgID="Equation.DSMT4" ShapeID="_x0000_i3683" DrawAspect="Content" ObjectID="_1796842747" r:id="rId4734"/>
        </w:object>
      </w:r>
    </w:p>
    <w:p w14:paraId="1042A3AA" w14:textId="77777777" w:rsidR="00ED397D" w:rsidRPr="00330A7E" w:rsidRDefault="00ED397D" w:rsidP="00330A7E">
      <w:pPr>
        <w:spacing w:after="0" w:line="240" w:lineRule="auto"/>
        <w:jc w:val="both"/>
        <w:rPr>
          <w:rFonts w:ascii="Times New Roman" w:hAnsi="Times New Roman" w:cs="Times New Roman"/>
          <w:sz w:val="24"/>
          <w:szCs w:val="24"/>
        </w:rPr>
      </w:pPr>
      <w:r w:rsidRPr="00330A7E">
        <w:rPr>
          <w:rFonts w:ascii="Times New Roman" w:hAnsi="Times New Roman" w:cs="Times New Roman"/>
          <w:b/>
          <w:color w:val="0070C0"/>
          <w:sz w:val="24"/>
          <w:szCs w:val="24"/>
        </w:rPr>
        <w:t>Câu 8</w:t>
      </w:r>
      <w:r w:rsidRPr="00330A7E">
        <w:rPr>
          <w:rFonts w:ascii="Times New Roman" w:hAnsi="Times New Roman" w:cs="Times New Roman"/>
          <w:b/>
          <w:sz w:val="24"/>
          <w:szCs w:val="24"/>
        </w:rPr>
        <w:t>.</w:t>
      </w:r>
      <w:r w:rsidRPr="00330A7E">
        <w:rPr>
          <w:rFonts w:ascii="Times New Roman" w:hAnsi="Times New Roman" w:cs="Times New Roman"/>
          <w:sz w:val="24"/>
          <w:szCs w:val="24"/>
        </w:rPr>
        <w:t xml:space="preserve"> Bạn Chi rất thích nhảy hiện đại. Thời gian tập nhảy mỗi ngày trong thời gian gần đây của bạn Chi được thống kê lại ở bảng sau:</w:t>
      </w:r>
    </w:p>
    <w:tbl>
      <w:tblPr>
        <w:tblStyle w:val="TableGrid"/>
        <w:tblW w:w="0" w:type="auto"/>
        <w:tblLook w:val="00A0" w:firstRow="1" w:lastRow="0" w:firstColumn="1" w:lastColumn="0" w:noHBand="0" w:noVBand="0"/>
      </w:tblPr>
      <w:tblGrid>
        <w:gridCol w:w="1699"/>
        <w:gridCol w:w="1699"/>
        <w:gridCol w:w="1699"/>
        <w:gridCol w:w="1699"/>
        <w:gridCol w:w="1700"/>
        <w:gridCol w:w="1700"/>
      </w:tblGrid>
      <w:tr w:rsidR="00ED397D" w:rsidRPr="00330A7E" w14:paraId="501BDD83" w14:textId="77777777" w:rsidTr="00330A7E">
        <w:tc>
          <w:tcPr>
            <w:tcW w:w="1699" w:type="dxa"/>
          </w:tcPr>
          <w:p w14:paraId="678D747E"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Thời gian (phút) </w:t>
            </w:r>
          </w:p>
        </w:tc>
        <w:tc>
          <w:tcPr>
            <w:tcW w:w="1699" w:type="dxa"/>
          </w:tcPr>
          <w:p w14:paraId="38BAE768"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eastAsiaTheme="minorEastAsia" w:hAnsi="Times New Roman" w:cs="Times New Roman"/>
                <w:position w:val="-10"/>
                <w:sz w:val="24"/>
                <w:szCs w:val="24"/>
                <w:lang w:eastAsia="ja-JP"/>
              </w:rPr>
              <w:object w:dxaOrig="780" w:dyaOrig="320" w14:anchorId="7CA76227">
                <v:shape id="_x0000_i3684" type="#_x0000_t75" style="width:38.25pt;height:16.5pt" o:ole="">
                  <v:imagedata r:id="rId4514" o:title=""/>
                </v:shape>
                <o:OLEObject Type="Embed" ProgID="Equation.DSMT4" ShapeID="_x0000_i3684" DrawAspect="Content" ObjectID="_1796842748" r:id="rId4735"/>
              </w:object>
            </w:r>
          </w:p>
        </w:tc>
        <w:tc>
          <w:tcPr>
            <w:tcW w:w="1699" w:type="dxa"/>
          </w:tcPr>
          <w:p w14:paraId="754C4E41"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eastAsiaTheme="minorEastAsia" w:hAnsi="Times New Roman" w:cs="Times New Roman"/>
                <w:position w:val="-10"/>
                <w:sz w:val="24"/>
                <w:szCs w:val="24"/>
                <w:lang w:eastAsia="ja-JP"/>
              </w:rPr>
              <w:object w:dxaOrig="780" w:dyaOrig="320" w14:anchorId="3C6D5FF0">
                <v:shape id="_x0000_i3685" type="#_x0000_t75" style="width:38.25pt;height:16.5pt" o:ole="">
                  <v:imagedata r:id="rId4516" o:title=""/>
                </v:shape>
                <o:OLEObject Type="Embed" ProgID="Equation.DSMT4" ShapeID="_x0000_i3685" DrawAspect="Content" ObjectID="_1796842749" r:id="rId4736"/>
              </w:object>
            </w:r>
          </w:p>
        </w:tc>
        <w:tc>
          <w:tcPr>
            <w:tcW w:w="1699" w:type="dxa"/>
          </w:tcPr>
          <w:p w14:paraId="0B630CC7"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eastAsiaTheme="minorEastAsia" w:hAnsi="Times New Roman" w:cs="Times New Roman"/>
                <w:position w:val="-10"/>
                <w:sz w:val="24"/>
                <w:szCs w:val="24"/>
                <w:lang w:eastAsia="ja-JP"/>
              </w:rPr>
              <w:object w:dxaOrig="780" w:dyaOrig="320" w14:anchorId="4B065813">
                <v:shape id="_x0000_i3686" type="#_x0000_t75" style="width:38.25pt;height:16.5pt" o:ole="">
                  <v:imagedata r:id="rId4518" o:title=""/>
                </v:shape>
                <o:OLEObject Type="Embed" ProgID="Equation.DSMT4" ShapeID="_x0000_i3686" DrawAspect="Content" ObjectID="_1796842750" r:id="rId4737"/>
              </w:object>
            </w:r>
          </w:p>
        </w:tc>
        <w:tc>
          <w:tcPr>
            <w:tcW w:w="1700" w:type="dxa"/>
          </w:tcPr>
          <w:p w14:paraId="71EDD6D4"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eastAsiaTheme="minorEastAsia" w:hAnsi="Times New Roman" w:cs="Times New Roman"/>
                <w:position w:val="-10"/>
                <w:sz w:val="24"/>
                <w:szCs w:val="24"/>
                <w:lang w:eastAsia="ja-JP"/>
              </w:rPr>
              <w:object w:dxaOrig="780" w:dyaOrig="320" w14:anchorId="4D6D9B3B">
                <v:shape id="_x0000_i3687" type="#_x0000_t75" style="width:38.25pt;height:16.5pt" o:ole="">
                  <v:imagedata r:id="rId4520" o:title=""/>
                </v:shape>
                <o:OLEObject Type="Embed" ProgID="Equation.DSMT4" ShapeID="_x0000_i3687" DrawAspect="Content" ObjectID="_1796842751" r:id="rId4738"/>
              </w:object>
            </w:r>
          </w:p>
        </w:tc>
        <w:tc>
          <w:tcPr>
            <w:tcW w:w="1700" w:type="dxa"/>
          </w:tcPr>
          <w:p w14:paraId="4C57671F"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eastAsiaTheme="minorEastAsia" w:hAnsi="Times New Roman" w:cs="Times New Roman"/>
                <w:position w:val="-10"/>
                <w:sz w:val="24"/>
                <w:szCs w:val="24"/>
                <w:lang w:eastAsia="ja-JP"/>
              </w:rPr>
              <w:object w:dxaOrig="780" w:dyaOrig="320" w14:anchorId="00E90778">
                <v:shape id="_x0000_i3688" type="#_x0000_t75" style="width:38.25pt;height:16.5pt" o:ole="">
                  <v:imagedata r:id="rId4522" o:title=""/>
                </v:shape>
                <o:OLEObject Type="Embed" ProgID="Equation.DSMT4" ShapeID="_x0000_i3688" DrawAspect="Content" ObjectID="_1796842752" r:id="rId4739"/>
              </w:object>
            </w:r>
          </w:p>
        </w:tc>
      </w:tr>
      <w:tr w:rsidR="00ED397D" w:rsidRPr="00330A7E" w14:paraId="7E2EEC74" w14:textId="77777777" w:rsidTr="00330A7E">
        <w:tc>
          <w:tcPr>
            <w:tcW w:w="1699" w:type="dxa"/>
          </w:tcPr>
          <w:p w14:paraId="580DCED8"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Só ngày </w:t>
            </w:r>
          </w:p>
        </w:tc>
        <w:tc>
          <w:tcPr>
            <w:tcW w:w="1699" w:type="dxa"/>
          </w:tcPr>
          <w:p w14:paraId="24C50FA9"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6 </w:t>
            </w:r>
          </w:p>
        </w:tc>
        <w:tc>
          <w:tcPr>
            <w:tcW w:w="1699" w:type="dxa"/>
          </w:tcPr>
          <w:p w14:paraId="36F67C0B"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6 </w:t>
            </w:r>
          </w:p>
        </w:tc>
        <w:tc>
          <w:tcPr>
            <w:tcW w:w="1699" w:type="dxa"/>
          </w:tcPr>
          <w:p w14:paraId="29018DEF"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4 </w:t>
            </w:r>
          </w:p>
        </w:tc>
        <w:tc>
          <w:tcPr>
            <w:tcW w:w="1700" w:type="dxa"/>
          </w:tcPr>
          <w:p w14:paraId="3BAEDECB"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1 </w:t>
            </w:r>
          </w:p>
        </w:tc>
        <w:tc>
          <w:tcPr>
            <w:tcW w:w="1700" w:type="dxa"/>
          </w:tcPr>
          <w:p w14:paraId="3EA5EAD6"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1 </w:t>
            </w:r>
          </w:p>
        </w:tc>
      </w:tr>
    </w:tbl>
    <w:p w14:paraId="693220BD"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color w:val="0000FF"/>
          <w:sz w:val="24"/>
          <w:szCs w:val="24"/>
        </w:rPr>
      </w:pPr>
      <w:r w:rsidRPr="00330A7E">
        <w:rPr>
          <w:rFonts w:ascii="Times New Roman" w:hAnsi="Times New Roman" w:cs="Times New Roman"/>
          <w:sz w:val="24"/>
          <w:szCs w:val="24"/>
        </w:rPr>
        <w:t>Khoảng biến thiên của mẫu số liệu ghép nhóm là</w:t>
      </w:r>
    </w:p>
    <w:p w14:paraId="431EE394"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sz w:val="24"/>
          <w:szCs w:val="24"/>
        </w:rPr>
      </w:pPr>
      <w:r w:rsidRPr="00330A7E">
        <w:rPr>
          <w:rFonts w:ascii="Times New Roman" w:hAnsi="Times New Roman" w:cs="Times New Roman"/>
          <w:b/>
          <w:color w:val="FF0000"/>
          <w:sz w:val="24"/>
          <w:szCs w:val="24"/>
        </w:rPr>
        <w:t>A.</w:t>
      </w:r>
      <w:r w:rsidRPr="00330A7E">
        <w:rPr>
          <w:rFonts w:ascii="Times New Roman" w:hAnsi="Times New Roman" w:cs="Times New Roman"/>
          <w:color w:val="0000FF"/>
          <w:sz w:val="24"/>
          <w:szCs w:val="24"/>
        </w:rPr>
        <w:t xml:space="preserve"> </w:t>
      </w:r>
      <w:r w:rsidRPr="00330A7E">
        <w:rPr>
          <w:rFonts w:ascii="Times New Roman" w:hAnsi="Times New Roman" w:cs="Times New Roman"/>
          <w:sz w:val="24"/>
          <w:szCs w:val="24"/>
        </w:rPr>
        <w:t>25.</w:t>
      </w:r>
      <w:r w:rsidRPr="00330A7E">
        <w:rPr>
          <w:rFonts w:ascii="Times New Roman" w:hAnsi="Times New Roman" w:cs="Times New Roman"/>
          <w:color w:val="0000FF"/>
          <w:sz w:val="24"/>
          <w:szCs w:val="24"/>
        </w:rPr>
        <w:tab/>
      </w:r>
      <w:r w:rsidRPr="00330A7E">
        <w:rPr>
          <w:rFonts w:ascii="Times New Roman" w:hAnsi="Times New Roman" w:cs="Times New Roman"/>
          <w:b/>
          <w:color w:val="0000FF"/>
          <w:sz w:val="24"/>
          <w:szCs w:val="24"/>
        </w:rPr>
        <w:t>B.</w:t>
      </w:r>
      <w:r w:rsidRPr="00330A7E">
        <w:rPr>
          <w:rFonts w:ascii="Times New Roman" w:hAnsi="Times New Roman" w:cs="Times New Roman"/>
          <w:color w:val="0000FF"/>
          <w:sz w:val="24"/>
          <w:szCs w:val="24"/>
        </w:rPr>
        <w:t xml:space="preserve"> </w:t>
      </w:r>
      <w:r w:rsidRPr="00330A7E">
        <w:rPr>
          <w:rFonts w:ascii="Times New Roman" w:hAnsi="Times New Roman" w:cs="Times New Roman"/>
          <w:sz w:val="24"/>
          <w:szCs w:val="24"/>
        </w:rPr>
        <w:t>20.</w:t>
      </w:r>
      <w:r w:rsidRPr="00330A7E">
        <w:rPr>
          <w:rFonts w:ascii="Times New Roman" w:hAnsi="Times New Roman" w:cs="Times New Roman"/>
          <w:color w:val="0000FF"/>
          <w:sz w:val="24"/>
          <w:szCs w:val="24"/>
        </w:rPr>
        <w:tab/>
      </w:r>
      <w:r w:rsidRPr="00330A7E">
        <w:rPr>
          <w:rFonts w:ascii="Times New Roman" w:hAnsi="Times New Roman" w:cs="Times New Roman"/>
          <w:b/>
          <w:color w:val="0000FF"/>
          <w:sz w:val="24"/>
          <w:szCs w:val="24"/>
        </w:rPr>
        <w:t>C.</w:t>
      </w:r>
      <w:r w:rsidRPr="00330A7E">
        <w:rPr>
          <w:rFonts w:ascii="Times New Roman" w:hAnsi="Times New Roman" w:cs="Times New Roman"/>
          <w:color w:val="0000FF"/>
          <w:sz w:val="24"/>
          <w:szCs w:val="24"/>
        </w:rPr>
        <w:t xml:space="preserve"> </w:t>
      </w:r>
      <w:r w:rsidRPr="00330A7E">
        <w:rPr>
          <w:rFonts w:ascii="Times New Roman" w:hAnsi="Times New Roman" w:cs="Times New Roman"/>
          <w:sz w:val="24"/>
          <w:szCs w:val="24"/>
        </w:rPr>
        <w:t>15.</w:t>
      </w:r>
      <w:r w:rsidRPr="00330A7E">
        <w:rPr>
          <w:rFonts w:ascii="Times New Roman" w:hAnsi="Times New Roman" w:cs="Times New Roman"/>
          <w:color w:val="0000FF"/>
          <w:sz w:val="24"/>
          <w:szCs w:val="24"/>
        </w:rPr>
        <w:tab/>
      </w:r>
      <w:r w:rsidRPr="00330A7E">
        <w:rPr>
          <w:rFonts w:ascii="Times New Roman" w:hAnsi="Times New Roman" w:cs="Times New Roman"/>
          <w:b/>
          <w:color w:val="0000FF"/>
          <w:sz w:val="24"/>
          <w:szCs w:val="24"/>
        </w:rPr>
        <w:t>D.</w:t>
      </w:r>
      <w:r w:rsidRPr="00330A7E">
        <w:rPr>
          <w:rFonts w:ascii="Times New Roman" w:hAnsi="Times New Roman" w:cs="Times New Roman"/>
          <w:color w:val="0000FF"/>
          <w:sz w:val="24"/>
          <w:szCs w:val="24"/>
        </w:rPr>
        <w:t xml:space="preserve"> </w:t>
      </w:r>
      <w:r w:rsidRPr="00330A7E">
        <w:rPr>
          <w:rFonts w:ascii="Times New Roman" w:hAnsi="Times New Roman" w:cs="Times New Roman"/>
          <w:sz w:val="24"/>
          <w:szCs w:val="24"/>
        </w:rPr>
        <w:t>30.</w:t>
      </w:r>
    </w:p>
    <w:p w14:paraId="130D7458" w14:textId="77777777" w:rsidR="00ED397D" w:rsidRPr="00330A7E" w:rsidRDefault="00ED397D" w:rsidP="00330A7E">
      <w:pPr>
        <w:tabs>
          <w:tab w:val="left" w:pos="992"/>
          <w:tab w:val="left" w:pos="3402"/>
          <w:tab w:val="left" w:pos="5669"/>
          <w:tab w:val="left" w:pos="7937"/>
        </w:tabs>
        <w:ind w:left="992"/>
        <w:jc w:val="center"/>
        <w:rPr>
          <w:rFonts w:ascii="Times New Roman" w:hAnsi="Times New Roman" w:cs="Times New Roman"/>
          <w:b/>
          <w:bCs/>
          <w:sz w:val="24"/>
          <w:szCs w:val="24"/>
        </w:rPr>
      </w:pPr>
      <w:r w:rsidRPr="00330A7E">
        <w:rPr>
          <w:rFonts w:ascii="Times New Roman" w:hAnsi="Times New Roman" w:cs="Times New Roman"/>
          <w:b/>
          <w:bCs/>
          <w:color w:val="0000FF"/>
          <w:sz w:val="24"/>
          <w:szCs w:val="24"/>
        </w:rPr>
        <w:t>Lời giải</w:t>
      </w:r>
    </w:p>
    <w:p w14:paraId="063503B4"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sz w:val="24"/>
          <w:szCs w:val="24"/>
        </w:rPr>
      </w:pPr>
      <w:r w:rsidRPr="00330A7E">
        <w:rPr>
          <w:rFonts w:ascii="Times New Roman" w:hAnsi="Times New Roman" w:cs="Times New Roman"/>
          <w:sz w:val="24"/>
          <w:szCs w:val="24"/>
        </w:rPr>
        <w:t>Chọn A</w:t>
      </w:r>
    </w:p>
    <w:p w14:paraId="3ADBB88E"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Khoảng biến thiên của mẫu số liệu ghép nhóm là: </w:t>
      </w:r>
      <w:r w:rsidRPr="00330A7E">
        <w:rPr>
          <w:rFonts w:ascii="Times New Roman" w:hAnsi="Times New Roman" w:cs="Times New Roman"/>
          <w:position w:val="-6"/>
          <w:sz w:val="24"/>
          <w:szCs w:val="24"/>
        </w:rPr>
        <w:object w:dxaOrig="1240" w:dyaOrig="279" w14:anchorId="06D042B1">
          <v:shape id="_x0000_i3689" type="#_x0000_t75" style="width:61.5pt;height:13.5pt" o:ole="">
            <v:imagedata r:id="rId4740" o:title=""/>
          </v:shape>
          <o:OLEObject Type="Embed" ProgID="Equation.DSMT4" ShapeID="_x0000_i3689" DrawAspect="Content" ObjectID="_1796842753" r:id="rId4741"/>
        </w:object>
      </w:r>
      <w:r w:rsidRPr="00330A7E">
        <w:rPr>
          <w:rFonts w:ascii="Times New Roman" w:hAnsi="Times New Roman" w:cs="Times New Roman"/>
          <w:sz w:val="24"/>
          <w:szCs w:val="24"/>
        </w:rPr>
        <w:t xml:space="preserve"> (phút)</w:t>
      </w:r>
    </w:p>
    <w:p w14:paraId="1A43E0DA" w14:textId="77777777" w:rsidR="00ED397D" w:rsidRPr="00330A7E" w:rsidRDefault="00ED397D" w:rsidP="00330A7E">
      <w:pPr>
        <w:spacing w:after="0" w:line="240" w:lineRule="auto"/>
        <w:jc w:val="both"/>
        <w:rPr>
          <w:rFonts w:ascii="Times New Roman" w:hAnsi="Times New Roman" w:cs="Times New Roman"/>
          <w:sz w:val="24"/>
          <w:szCs w:val="24"/>
        </w:rPr>
      </w:pPr>
      <w:r w:rsidRPr="00330A7E">
        <w:rPr>
          <w:rFonts w:ascii="Times New Roman" w:hAnsi="Times New Roman" w:cs="Times New Roman"/>
          <w:b/>
          <w:color w:val="0070C0"/>
          <w:sz w:val="24"/>
          <w:szCs w:val="24"/>
        </w:rPr>
        <w:lastRenderedPageBreak/>
        <w:t>Câu 9.</w:t>
      </w:r>
      <w:r w:rsidRPr="00330A7E">
        <w:rPr>
          <w:rFonts w:ascii="Times New Roman" w:hAnsi="Times New Roman" w:cs="Times New Roman"/>
          <w:color w:val="0070C0"/>
          <w:sz w:val="24"/>
          <w:szCs w:val="24"/>
        </w:rPr>
        <w:t xml:space="preserve"> </w:t>
      </w:r>
      <w:r w:rsidRPr="00330A7E">
        <w:rPr>
          <w:rFonts w:ascii="Times New Roman" w:hAnsi="Times New Roman" w:cs="Times New Roman"/>
          <w:sz w:val="24"/>
          <w:szCs w:val="24"/>
        </w:rPr>
        <w:t>Doanh thu bán hàng trong 20 ngày được lựa chọn ngẫu nhiên của một cửa hàng được ghi lại ở bảng sau (đơn vị: triệu đồng):</w:t>
      </w:r>
    </w:p>
    <w:tbl>
      <w:tblPr>
        <w:tblStyle w:val="TableGrid"/>
        <w:tblW w:w="0" w:type="auto"/>
        <w:tblLook w:val="00A0" w:firstRow="1" w:lastRow="0" w:firstColumn="1" w:lastColumn="0" w:noHBand="0" w:noVBand="0"/>
      </w:tblPr>
      <w:tblGrid>
        <w:gridCol w:w="1558"/>
        <w:gridCol w:w="1558"/>
        <w:gridCol w:w="1558"/>
        <w:gridCol w:w="1558"/>
        <w:gridCol w:w="1559"/>
        <w:gridCol w:w="1559"/>
      </w:tblGrid>
      <w:tr w:rsidR="00ED397D" w:rsidRPr="00330A7E" w14:paraId="692D2175" w14:textId="77777777" w:rsidTr="00330A7E">
        <w:tc>
          <w:tcPr>
            <w:tcW w:w="1558" w:type="dxa"/>
          </w:tcPr>
          <w:p w14:paraId="3915C6B0"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Doanh thu </w:t>
            </w:r>
          </w:p>
        </w:tc>
        <w:tc>
          <w:tcPr>
            <w:tcW w:w="1558" w:type="dxa"/>
          </w:tcPr>
          <w:p w14:paraId="13743052"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eastAsiaTheme="minorEastAsia" w:hAnsi="Times New Roman" w:cs="Times New Roman"/>
                <w:position w:val="-10"/>
                <w:sz w:val="24"/>
                <w:szCs w:val="24"/>
                <w:lang w:eastAsia="ja-JP"/>
              </w:rPr>
              <w:object w:dxaOrig="540" w:dyaOrig="320" w14:anchorId="7E9B2756">
                <v:shape id="_x0000_i3690" type="#_x0000_t75" style="width:27pt;height:16.5pt" o:ole="">
                  <v:imagedata r:id="rId4524" o:title=""/>
                </v:shape>
                <o:OLEObject Type="Embed" ProgID="Equation.DSMT4" ShapeID="_x0000_i3690" DrawAspect="Content" ObjectID="_1796842754" r:id="rId4742"/>
              </w:object>
            </w:r>
            <w:r w:rsidRPr="00330A7E">
              <w:rPr>
                <w:rFonts w:ascii="Times New Roman" w:hAnsi="Times New Roman" w:cs="Times New Roman"/>
                <w:sz w:val="24"/>
                <w:szCs w:val="24"/>
              </w:rPr>
              <w:t xml:space="preserve"> </w:t>
            </w:r>
          </w:p>
        </w:tc>
        <w:tc>
          <w:tcPr>
            <w:tcW w:w="1558" w:type="dxa"/>
          </w:tcPr>
          <w:p w14:paraId="6B6E8038"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eastAsiaTheme="minorEastAsia" w:hAnsi="Times New Roman" w:cs="Times New Roman"/>
                <w:position w:val="-10"/>
                <w:sz w:val="24"/>
                <w:szCs w:val="24"/>
                <w:lang w:eastAsia="ja-JP"/>
              </w:rPr>
              <w:object w:dxaOrig="540" w:dyaOrig="320" w14:anchorId="21410BF0">
                <v:shape id="_x0000_i3691" type="#_x0000_t75" style="width:27pt;height:16.5pt" o:ole="">
                  <v:imagedata r:id="rId4526" o:title=""/>
                </v:shape>
                <o:OLEObject Type="Embed" ProgID="Equation.DSMT4" ShapeID="_x0000_i3691" DrawAspect="Content" ObjectID="_1796842755" r:id="rId4743"/>
              </w:object>
            </w:r>
          </w:p>
        </w:tc>
        <w:tc>
          <w:tcPr>
            <w:tcW w:w="1558" w:type="dxa"/>
          </w:tcPr>
          <w:p w14:paraId="0939DAA9"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eastAsiaTheme="minorEastAsia" w:hAnsi="Times New Roman" w:cs="Times New Roman"/>
                <w:position w:val="-10"/>
                <w:sz w:val="24"/>
                <w:szCs w:val="24"/>
                <w:lang w:eastAsia="ja-JP"/>
              </w:rPr>
              <w:object w:dxaOrig="620" w:dyaOrig="320" w14:anchorId="5773B174">
                <v:shape id="_x0000_i3692" type="#_x0000_t75" style="width:31.5pt;height:16.5pt" o:ole="">
                  <v:imagedata r:id="rId4528" o:title=""/>
                </v:shape>
                <o:OLEObject Type="Embed" ProgID="Equation.DSMT4" ShapeID="_x0000_i3692" DrawAspect="Content" ObjectID="_1796842756" r:id="rId4744"/>
              </w:object>
            </w:r>
          </w:p>
        </w:tc>
        <w:tc>
          <w:tcPr>
            <w:tcW w:w="1559" w:type="dxa"/>
          </w:tcPr>
          <w:p w14:paraId="0B8631AE"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eastAsiaTheme="minorEastAsia" w:hAnsi="Times New Roman" w:cs="Times New Roman"/>
                <w:position w:val="-10"/>
                <w:sz w:val="24"/>
                <w:szCs w:val="24"/>
                <w:lang w:eastAsia="ja-JP"/>
              </w:rPr>
              <w:object w:dxaOrig="720" w:dyaOrig="320" w14:anchorId="0C6BA2FC">
                <v:shape id="_x0000_i3693" type="#_x0000_t75" style="width:36pt;height:16.5pt" o:ole="">
                  <v:imagedata r:id="rId4530" o:title=""/>
                </v:shape>
                <o:OLEObject Type="Embed" ProgID="Equation.DSMT4" ShapeID="_x0000_i3693" DrawAspect="Content" ObjectID="_1796842757" r:id="rId4745"/>
              </w:object>
            </w:r>
          </w:p>
        </w:tc>
        <w:tc>
          <w:tcPr>
            <w:tcW w:w="1559" w:type="dxa"/>
          </w:tcPr>
          <w:p w14:paraId="362CA11A"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eastAsiaTheme="minorEastAsia" w:hAnsi="Times New Roman" w:cs="Times New Roman"/>
                <w:position w:val="-10"/>
                <w:sz w:val="24"/>
                <w:szCs w:val="24"/>
                <w:lang w:eastAsia="ja-JP"/>
              </w:rPr>
              <w:object w:dxaOrig="720" w:dyaOrig="320" w14:anchorId="185849FB">
                <v:shape id="_x0000_i3694" type="#_x0000_t75" style="width:36pt;height:16.5pt" o:ole="">
                  <v:imagedata r:id="rId4532" o:title=""/>
                </v:shape>
                <o:OLEObject Type="Embed" ProgID="Equation.DSMT4" ShapeID="_x0000_i3694" DrawAspect="Content" ObjectID="_1796842758" r:id="rId4746"/>
              </w:object>
            </w:r>
          </w:p>
        </w:tc>
      </w:tr>
      <w:tr w:rsidR="00ED397D" w:rsidRPr="00330A7E" w14:paraId="35ECFD11" w14:textId="77777777" w:rsidTr="00330A7E">
        <w:tc>
          <w:tcPr>
            <w:tcW w:w="1558" w:type="dxa"/>
          </w:tcPr>
          <w:p w14:paraId="03697C7E"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Số ngày </w:t>
            </w:r>
          </w:p>
        </w:tc>
        <w:tc>
          <w:tcPr>
            <w:tcW w:w="1558" w:type="dxa"/>
          </w:tcPr>
          <w:p w14:paraId="00D9B256"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2 </w:t>
            </w:r>
          </w:p>
        </w:tc>
        <w:tc>
          <w:tcPr>
            <w:tcW w:w="1558" w:type="dxa"/>
          </w:tcPr>
          <w:p w14:paraId="3A9B4870"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7 </w:t>
            </w:r>
          </w:p>
        </w:tc>
        <w:tc>
          <w:tcPr>
            <w:tcW w:w="1558" w:type="dxa"/>
          </w:tcPr>
          <w:p w14:paraId="7236B732"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7 </w:t>
            </w:r>
          </w:p>
        </w:tc>
        <w:tc>
          <w:tcPr>
            <w:tcW w:w="1559" w:type="dxa"/>
          </w:tcPr>
          <w:p w14:paraId="381EDB8C"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3 </w:t>
            </w:r>
          </w:p>
        </w:tc>
        <w:tc>
          <w:tcPr>
            <w:tcW w:w="1559" w:type="dxa"/>
          </w:tcPr>
          <w:p w14:paraId="12D9505F" w14:textId="77777777" w:rsidR="00ED397D" w:rsidRPr="00330A7E" w:rsidRDefault="00ED397D" w:rsidP="00330A7E">
            <w:pPr>
              <w:tabs>
                <w:tab w:val="left" w:pos="992"/>
                <w:tab w:val="left" w:pos="3402"/>
                <w:tab w:val="left" w:pos="5669"/>
                <w:tab w:val="left" w:pos="7937"/>
              </w:tabs>
              <w:rPr>
                <w:rFonts w:ascii="Times New Roman" w:hAnsi="Times New Roman" w:cs="Times New Roman"/>
                <w:sz w:val="24"/>
                <w:szCs w:val="24"/>
              </w:rPr>
            </w:pPr>
            <w:r w:rsidRPr="00330A7E">
              <w:rPr>
                <w:rFonts w:ascii="Times New Roman" w:hAnsi="Times New Roman" w:cs="Times New Roman"/>
                <w:sz w:val="24"/>
                <w:szCs w:val="24"/>
              </w:rPr>
              <w:t xml:space="preserve"> 1 </w:t>
            </w:r>
          </w:p>
        </w:tc>
      </w:tr>
    </w:tbl>
    <w:p w14:paraId="5FB543A0"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b/>
          <w:color w:val="0000FF"/>
          <w:sz w:val="24"/>
          <w:szCs w:val="24"/>
        </w:rPr>
      </w:pPr>
      <w:r w:rsidRPr="00330A7E">
        <w:rPr>
          <w:rFonts w:ascii="Times New Roman" w:hAnsi="Times New Roman" w:cs="Times New Roman"/>
          <w:sz w:val="24"/>
          <w:szCs w:val="24"/>
        </w:rPr>
        <w:t>Tứ phân vị thứ nhất của mẫu số liệu trên gần nhất với giá trị nào trong các giá trị sau?</w:t>
      </w:r>
    </w:p>
    <w:p w14:paraId="47F031C8"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sz w:val="24"/>
          <w:szCs w:val="24"/>
        </w:rPr>
        <w:t>7.</w:t>
      </w:r>
      <w:r w:rsidRPr="00330A7E">
        <w:rPr>
          <w:rFonts w:ascii="Times New Roman" w:hAnsi="Times New Roman" w:cs="Times New Roman"/>
          <w:b/>
          <w:color w:val="0000FF"/>
          <w:sz w:val="24"/>
          <w:szCs w:val="24"/>
        </w:rPr>
        <w:tab/>
        <w:t xml:space="preserve">B. </w:t>
      </w:r>
      <w:r w:rsidRPr="00330A7E">
        <w:rPr>
          <w:rFonts w:ascii="Times New Roman" w:hAnsi="Times New Roman" w:cs="Times New Roman"/>
          <w:sz w:val="24"/>
          <w:szCs w:val="24"/>
        </w:rPr>
        <w:t>7,6.</w:t>
      </w:r>
      <w:r w:rsidRPr="00330A7E">
        <w:rPr>
          <w:rFonts w:ascii="Times New Roman" w:hAnsi="Times New Roman" w:cs="Times New Roman"/>
          <w:b/>
          <w:color w:val="0000FF"/>
          <w:sz w:val="24"/>
          <w:szCs w:val="24"/>
        </w:rPr>
        <w:tab/>
      </w:r>
      <w:r w:rsidRPr="00330A7E">
        <w:rPr>
          <w:rFonts w:ascii="Times New Roman" w:hAnsi="Times New Roman" w:cs="Times New Roman"/>
          <w:b/>
          <w:color w:val="FF0000"/>
          <w:sz w:val="24"/>
          <w:szCs w:val="24"/>
        </w:rPr>
        <w:t xml:space="preserve">C. </w:t>
      </w:r>
      <w:r w:rsidRPr="00330A7E">
        <w:rPr>
          <w:rFonts w:ascii="Times New Roman" w:hAnsi="Times New Roman" w:cs="Times New Roman"/>
          <w:sz w:val="24"/>
          <w:szCs w:val="24"/>
        </w:rPr>
        <w:t>8.</w:t>
      </w:r>
      <w:r w:rsidRPr="00330A7E">
        <w:rPr>
          <w:rFonts w:ascii="Times New Roman" w:hAnsi="Times New Roman" w:cs="Times New Roman"/>
          <w:b/>
          <w:color w:val="0000FF"/>
          <w:sz w:val="24"/>
          <w:szCs w:val="24"/>
        </w:rPr>
        <w:tab/>
        <w:t xml:space="preserve">D. </w:t>
      </w:r>
      <w:r w:rsidRPr="00330A7E">
        <w:rPr>
          <w:rFonts w:ascii="Times New Roman" w:hAnsi="Times New Roman" w:cs="Times New Roman"/>
          <w:sz w:val="24"/>
          <w:szCs w:val="24"/>
        </w:rPr>
        <w:t>8,6.</w:t>
      </w:r>
    </w:p>
    <w:p w14:paraId="64B2ABA2" w14:textId="77777777" w:rsidR="00ED397D" w:rsidRPr="00330A7E" w:rsidRDefault="00ED397D" w:rsidP="00330A7E">
      <w:pPr>
        <w:tabs>
          <w:tab w:val="left" w:pos="992"/>
          <w:tab w:val="left" w:pos="3402"/>
          <w:tab w:val="left" w:pos="5669"/>
          <w:tab w:val="left" w:pos="7937"/>
        </w:tabs>
        <w:ind w:left="992"/>
        <w:jc w:val="center"/>
        <w:rPr>
          <w:rFonts w:ascii="Times New Roman" w:hAnsi="Times New Roman" w:cs="Times New Roman"/>
          <w:b/>
          <w:bCs/>
          <w:sz w:val="24"/>
          <w:szCs w:val="24"/>
        </w:rPr>
      </w:pPr>
      <w:r w:rsidRPr="00330A7E">
        <w:rPr>
          <w:rFonts w:ascii="Times New Roman" w:hAnsi="Times New Roman" w:cs="Times New Roman"/>
          <w:b/>
          <w:bCs/>
          <w:color w:val="0000FF"/>
          <w:sz w:val="24"/>
          <w:szCs w:val="24"/>
        </w:rPr>
        <w:t>Lời giải</w:t>
      </w:r>
    </w:p>
    <w:p w14:paraId="356F47DC"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Tứ phân vị thứ nhất của dãy số liệu là </w:t>
      </w:r>
      <w:r w:rsidRPr="00330A7E">
        <w:rPr>
          <w:rFonts w:ascii="Times New Roman" w:hAnsi="Times New Roman" w:cs="Times New Roman"/>
          <w:position w:val="-24"/>
          <w:sz w:val="24"/>
          <w:szCs w:val="24"/>
        </w:rPr>
        <w:object w:dxaOrig="1080" w:dyaOrig="620" w14:anchorId="0E1AF103">
          <v:shape id="_x0000_i3695" type="#_x0000_t75" style="width:53.25pt;height:31.5pt" o:ole="">
            <v:imagedata r:id="rId4747" o:title=""/>
          </v:shape>
          <o:OLEObject Type="Embed" ProgID="Equation.DSMT4" ShapeID="_x0000_i3695" DrawAspect="Content" ObjectID="_1796842759" r:id="rId4748"/>
        </w:object>
      </w:r>
      <w:r w:rsidRPr="00330A7E">
        <w:rPr>
          <w:rFonts w:ascii="Times New Roman" w:hAnsi="Times New Roman" w:cs="Times New Roman"/>
          <w:sz w:val="24"/>
          <w:szCs w:val="24"/>
        </w:rPr>
        <w:t xml:space="preserve"> thuộc nhóm </w:t>
      </w:r>
      <w:r w:rsidRPr="00330A7E">
        <w:rPr>
          <w:rFonts w:ascii="Times New Roman" w:hAnsi="Times New Roman" w:cs="Times New Roman"/>
          <w:position w:val="-10"/>
          <w:sz w:val="24"/>
          <w:szCs w:val="24"/>
        </w:rPr>
        <w:object w:dxaOrig="540" w:dyaOrig="320" w14:anchorId="3A9CB6DD">
          <v:shape id="_x0000_i3696" type="#_x0000_t75" style="width:27pt;height:16.5pt" o:ole="">
            <v:imagedata r:id="rId4749" o:title=""/>
          </v:shape>
          <o:OLEObject Type="Embed" ProgID="Equation.DSMT4" ShapeID="_x0000_i3696" DrawAspect="Content" ObjectID="_1796842760" r:id="rId4750"/>
        </w:object>
      </w:r>
      <w:r w:rsidRPr="00330A7E">
        <w:rPr>
          <w:rFonts w:ascii="Times New Roman" w:hAnsi="Times New Roman" w:cs="Times New Roman"/>
          <w:sz w:val="24"/>
          <w:szCs w:val="24"/>
        </w:rPr>
        <w:t xml:space="preserve"> nên tứ phân vị thứ nhất của mẫu số liệu là </w:t>
      </w:r>
      <w:r w:rsidRPr="00330A7E">
        <w:rPr>
          <w:rFonts w:ascii="Times New Roman" w:hAnsi="Times New Roman" w:cs="Times New Roman"/>
          <w:position w:val="-24"/>
          <w:sz w:val="24"/>
          <w:szCs w:val="24"/>
        </w:rPr>
        <w:object w:dxaOrig="2840" w:dyaOrig="900" w14:anchorId="29200DA9">
          <v:shape id="_x0000_i3697" type="#_x0000_t75" style="width:141.75pt;height:45pt" o:ole="">
            <v:imagedata r:id="rId4751" o:title=""/>
          </v:shape>
          <o:OLEObject Type="Embed" ProgID="Equation.DSMT4" ShapeID="_x0000_i3697" DrawAspect="Content" ObjectID="_1796842761" r:id="rId4752"/>
        </w:object>
      </w:r>
    </w:p>
    <w:p w14:paraId="09248CE1"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b/>
          <w:bCs/>
          <w:sz w:val="24"/>
          <w:szCs w:val="24"/>
        </w:rPr>
      </w:pPr>
      <w:r w:rsidRPr="00330A7E">
        <w:rPr>
          <w:rFonts w:ascii="Times New Roman" w:hAnsi="Times New Roman" w:cs="Times New Roman"/>
          <w:b/>
          <w:bCs/>
          <w:sz w:val="24"/>
          <w:szCs w:val="24"/>
        </w:rPr>
        <w:t>Chọn C</w:t>
      </w:r>
    </w:p>
    <w:p w14:paraId="5A3D51ED" w14:textId="77777777" w:rsidR="00ED397D" w:rsidRPr="00330A7E" w:rsidRDefault="00ED397D" w:rsidP="00330A7E">
      <w:pPr>
        <w:spacing w:after="0" w:line="240" w:lineRule="auto"/>
        <w:jc w:val="both"/>
        <w:rPr>
          <w:rFonts w:ascii="Times New Roman" w:hAnsi="Times New Roman" w:cs="Times New Roman"/>
          <w:sz w:val="24"/>
          <w:szCs w:val="24"/>
        </w:rPr>
      </w:pPr>
      <w:r w:rsidRPr="00330A7E">
        <w:rPr>
          <w:rFonts w:ascii="Times New Roman" w:hAnsi="Times New Roman" w:cs="Times New Roman"/>
          <w:b/>
          <w:color w:val="0070C0"/>
          <w:sz w:val="24"/>
          <w:szCs w:val="24"/>
        </w:rPr>
        <w:t>Câu 10.</w:t>
      </w:r>
      <w:r w:rsidRPr="00330A7E">
        <w:rPr>
          <w:rFonts w:ascii="Times New Roman" w:hAnsi="Times New Roman" w:cs="Times New Roman"/>
          <w:color w:val="0070C0"/>
          <w:sz w:val="24"/>
          <w:szCs w:val="24"/>
        </w:rPr>
        <w:t xml:space="preserve"> </w:t>
      </w:r>
      <w:r w:rsidRPr="00330A7E">
        <w:rPr>
          <w:rFonts w:ascii="Times New Roman" w:hAnsi="Times New Roman" w:cs="Times New Roman"/>
          <w:sz w:val="24"/>
          <w:szCs w:val="24"/>
        </w:rPr>
        <w:t>Một siêu thị thống kê số tiền (đơn vị: chục nghìn đồng) mà 44 khách hàng mua hàng ở siêu thị đó trong một ngày. Số liệu được ghi lại trong Bảng 18.</w:t>
      </w:r>
    </w:p>
    <w:p w14:paraId="7D7CE828" w14:textId="77777777" w:rsidR="00ED397D" w:rsidRPr="00330A7E" w:rsidRDefault="00ED397D" w:rsidP="00330A7E">
      <w:pPr>
        <w:tabs>
          <w:tab w:val="left" w:pos="992"/>
          <w:tab w:val="left" w:pos="3402"/>
          <w:tab w:val="left" w:pos="5669"/>
          <w:tab w:val="left" w:pos="7937"/>
        </w:tabs>
        <w:ind w:left="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5560B438" wp14:editId="79EE9B96">
            <wp:extent cx="2265090" cy="2434442"/>
            <wp:effectExtent l="0" t="0" r="1905" b="4445"/>
            <wp:docPr id="1301619881" name="Picture 1301619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4">
                      <a:extLst>
                        <a:ext uri="{BEBA8EAE-BF5A-486C-A8C5-ECC9F3942E4B}">
                          <a14:imgProps xmlns:a14="http://schemas.microsoft.com/office/drawing/2010/main">
                            <a14:imgLayer r:embed="rId4535">
                              <a14:imgEffect>
                                <a14:sharpenSoften amount="50000"/>
                              </a14:imgEffect>
                            </a14:imgLayer>
                          </a14:imgProps>
                        </a:ext>
                      </a:extLst>
                    </a:blip>
                    <a:stretch>
                      <a:fillRect/>
                    </a:stretch>
                  </pic:blipFill>
                  <pic:spPr>
                    <a:xfrm>
                      <a:off x="0" y="0"/>
                      <a:ext cx="2267726" cy="2437275"/>
                    </a:xfrm>
                    <a:prstGeom prst="rect">
                      <a:avLst/>
                    </a:prstGeom>
                  </pic:spPr>
                </pic:pic>
              </a:graphicData>
            </a:graphic>
          </wp:inline>
        </w:drawing>
      </w:r>
    </w:p>
    <w:p w14:paraId="3BE3386C"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b/>
          <w:sz w:val="24"/>
          <w:szCs w:val="24"/>
        </w:rPr>
      </w:pPr>
      <w:r w:rsidRPr="00330A7E">
        <w:rPr>
          <w:rFonts w:ascii="Times New Roman" w:hAnsi="Times New Roman" w:cs="Times New Roman"/>
          <w:sz w:val="24"/>
          <w:szCs w:val="24"/>
        </w:rPr>
        <w:t>Phương sai của mẫu số liệu ghép nhóm trên là:</w:t>
      </w:r>
    </w:p>
    <w:p w14:paraId="16F864AC"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sz w:val="24"/>
          <w:szCs w:val="24"/>
        </w:rPr>
        <w:t>53,2.</w:t>
      </w:r>
      <w:r w:rsidRPr="00330A7E">
        <w:rPr>
          <w:rFonts w:ascii="Times New Roman" w:hAnsi="Times New Roman" w:cs="Times New Roman"/>
          <w:b/>
          <w:sz w:val="24"/>
          <w:szCs w:val="24"/>
        </w:rPr>
        <w:tab/>
      </w:r>
      <w:r w:rsidRPr="00330A7E">
        <w:rPr>
          <w:rFonts w:ascii="Times New Roman" w:hAnsi="Times New Roman" w:cs="Times New Roman"/>
          <w:b/>
          <w:color w:val="FF0000"/>
          <w:sz w:val="24"/>
          <w:szCs w:val="24"/>
        </w:rPr>
        <w:t>B.</w:t>
      </w:r>
      <w:r w:rsidRPr="00330A7E">
        <w:rPr>
          <w:rFonts w:ascii="Times New Roman" w:hAnsi="Times New Roman" w:cs="Times New Roman"/>
          <w:b/>
          <w:sz w:val="24"/>
          <w:szCs w:val="24"/>
        </w:rPr>
        <w:t xml:space="preserve"> </w:t>
      </w:r>
      <w:r w:rsidRPr="00330A7E">
        <w:rPr>
          <w:rFonts w:ascii="Times New Roman" w:hAnsi="Times New Roman" w:cs="Times New Roman"/>
          <w:sz w:val="24"/>
          <w:szCs w:val="24"/>
        </w:rPr>
        <w:t>46,1.</w:t>
      </w:r>
      <w:r w:rsidRPr="00330A7E">
        <w:rPr>
          <w:rFonts w:ascii="Times New Roman" w:hAnsi="Times New Roman" w:cs="Times New Roman"/>
          <w:b/>
          <w:sz w:val="24"/>
          <w:szCs w:val="24"/>
        </w:rPr>
        <w:tab/>
        <w:t xml:space="preserve">C. </w:t>
      </w:r>
      <w:r w:rsidRPr="00330A7E">
        <w:rPr>
          <w:rFonts w:ascii="Times New Roman" w:hAnsi="Times New Roman" w:cs="Times New Roman"/>
          <w:sz w:val="24"/>
          <w:szCs w:val="24"/>
        </w:rPr>
        <w:t>30.</w:t>
      </w:r>
      <w:r w:rsidRPr="00330A7E">
        <w:rPr>
          <w:rFonts w:ascii="Times New Roman" w:hAnsi="Times New Roman" w:cs="Times New Roman"/>
          <w:b/>
          <w:sz w:val="24"/>
          <w:szCs w:val="24"/>
        </w:rPr>
        <w:tab/>
        <w:t xml:space="preserve">D. </w:t>
      </w:r>
      <w:r w:rsidRPr="00330A7E">
        <w:rPr>
          <w:rFonts w:ascii="Times New Roman" w:hAnsi="Times New Roman" w:cs="Times New Roman"/>
          <w:sz w:val="24"/>
          <w:szCs w:val="24"/>
        </w:rPr>
        <w:t>11.</w:t>
      </w:r>
    </w:p>
    <w:p w14:paraId="523AE15E" w14:textId="77777777" w:rsidR="00ED397D" w:rsidRPr="00330A7E" w:rsidRDefault="00ED397D" w:rsidP="00330A7E">
      <w:pPr>
        <w:tabs>
          <w:tab w:val="left" w:pos="992"/>
          <w:tab w:val="left" w:pos="3402"/>
          <w:tab w:val="left" w:pos="5669"/>
          <w:tab w:val="left" w:pos="7937"/>
        </w:tabs>
        <w:ind w:left="992"/>
        <w:jc w:val="center"/>
        <w:rPr>
          <w:rFonts w:ascii="Times New Roman" w:hAnsi="Times New Roman" w:cs="Times New Roman"/>
          <w:b/>
          <w:bCs/>
          <w:sz w:val="24"/>
          <w:szCs w:val="24"/>
        </w:rPr>
      </w:pPr>
      <w:r w:rsidRPr="00330A7E">
        <w:rPr>
          <w:rFonts w:ascii="Times New Roman" w:hAnsi="Times New Roman" w:cs="Times New Roman"/>
          <w:b/>
          <w:bCs/>
          <w:sz w:val="24"/>
          <w:szCs w:val="24"/>
        </w:rPr>
        <w:t>Lời giải</w:t>
      </w:r>
    </w:p>
    <w:p w14:paraId="37E4A68B"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sz w:val="24"/>
          <w:szCs w:val="24"/>
        </w:rPr>
      </w:pPr>
      <w:r w:rsidRPr="00330A7E">
        <w:rPr>
          <w:rFonts w:ascii="Times New Roman" w:hAnsi="Times New Roman" w:cs="Times New Roman"/>
          <w:sz w:val="24"/>
          <w:szCs w:val="24"/>
        </w:rPr>
        <w:t>Chọn B</w:t>
      </w:r>
    </w:p>
    <w:p w14:paraId="59D602B4"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Số trung bình cộng của mẫu số liệu ghép nhóm là: </w:t>
      </w:r>
      <w:r w:rsidRPr="00330A7E">
        <w:rPr>
          <w:rFonts w:ascii="Times New Roman" w:hAnsi="Times New Roman" w:cs="Times New Roman"/>
          <w:position w:val="-24"/>
          <w:sz w:val="24"/>
          <w:szCs w:val="24"/>
        </w:rPr>
        <w:object w:dxaOrig="6060" w:dyaOrig="620" w14:anchorId="4DB8C9E9">
          <v:shape id="_x0000_i3698" type="#_x0000_t75" style="width:303pt;height:31.5pt" o:ole="">
            <v:imagedata r:id="rId4753" o:title=""/>
          </v:shape>
          <o:OLEObject Type="Embed" ProgID="Equation.DSMT4" ShapeID="_x0000_i3698" DrawAspect="Content" ObjectID="_1796842762" r:id="rId4754"/>
        </w:object>
      </w:r>
    </w:p>
    <w:p w14:paraId="023295ED"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sz w:val="24"/>
          <w:szCs w:val="24"/>
        </w:rPr>
      </w:pPr>
      <w:r w:rsidRPr="00330A7E">
        <w:rPr>
          <w:rFonts w:ascii="Times New Roman" w:hAnsi="Times New Roman" w:cs="Times New Roman"/>
          <w:sz w:val="24"/>
          <w:szCs w:val="24"/>
        </w:rPr>
        <w:t>Phương sai của mẫu số liệu ghép nhóm là:</w:t>
      </w:r>
    </w:p>
    <w:p w14:paraId="69AE531A"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b/>
          <w:sz w:val="24"/>
          <w:szCs w:val="24"/>
        </w:rPr>
      </w:pPr>
      <w:r w:rsidRPr="00330A7E">
        <w:rPr>
          <w:rFonts w:ascii="Times New Roman" w:hAnsi="Times New Roman" w:cs="Times New Roman"/>
          <w:position w:val="-58"/>
          <w:sz w:val="24"/>
          <w:szCs w:val="24"/>
        </w:rPr>
        <w:object w:dxaOrig="7460" w:dyaOrig="2380" w14:anchorId="4526CE5B">
          <v:shape id="_x0000_i3699" type="#_x0000_t75" style="width:373.5pt;height:118.5pt" o:ole="">
            <v:imagedata r:id="rId4755" o:title=""/>
          </v:shape>
          <o:OLEObject Type="Embed" ProgID="Equation.DSMT4" ShapeID="_x0000_i3699" DrawAspect="Content" ObjectID="_1796842763" r:id="rId4756"/>
        </w:object>
      </w:r>
    </w:p>
    <w:p w14:paraId="5FB6FA84" w14:textId="77777777" w:rsidR="00ED397D" w:rsidRPr="00330A7E" w:rsidRDefault="00ED397D" w:rsidP="00330A7E">
      <w:pPr>
        <w:tabs>
          <w:tab w:val="left" w:pos="992"/>
        </w:tabs>
        <w:spacing w:before="120" w:after="0"/>
        <w:rPr>
          <w:rFonts w:ascii="Times New Roman" w:hAnsi="Times New Roman" w:cs="Times New Roman"/>
          <w:b/>
          <w:color w:val="0000FF"/>
          <w:sz w:val="24"/>
          <w:szCs w:val="24"/>
        </w:rPr>
      </w:pPr>
      <w:r w:rsidRPr="00330A7E">
        <w:rPr>
          <w:rFonts w:ascii="Times New Roman" w:hAnsi="Times New Roman" w:cs="Times New Roman"/>
          <w:b/>
          <w:color w:val="0070C0"/>
          <w:sz w:val="24"/>
          <w:szCs w:val="24"/>
        </w:rPr>
        <w:t>Câu 11.</w:t>
      </w:r>
      <w:r w:rsidRPr="00330A7E">
        <w:rPr>
          <w:rFonts w:ascii="Times New Roman" w:hAnsi="Times New Roman" w:cs="Times New Roman"/>
          <w:color w:val="0070C0"/>
          <w:sz w:val="24"/>
          <w:szCs w:val="24"/>
        </w:rPr>
        <w:t xml:space="preserve"> </w:t>
      </w:r>
      <w:r w:rsidRPr="00330A7E">
        <w:rPr>
          <w:rFonts w:ascii="Times New Roman" w:hAnsi="Times New Roman" w:cs="Times New Roman"/>
          <w:sz w:val="24"/>
          <w:szCs w:val="24"/>
        </w:rPr>
        <w:t xml:space="preserve">Nghiệm của phương trình </w:t>
      </w:r>
      <w:r w:rsidRPr="00330A7E">
        <w:rPr>
          <w:rFonts w:ascii="Times New Roman" w:hAnsi="Times New Roman" w:cs="Times New Roman"/>
          <w:position w:val="-14"/>
          <w:sz w:val="24"/>
          <w:szCs w:val="24"/>
        </w:rPr>
        <w:object w:dxaOrig="1280" w:dyaOrig="400" w14:anchorId="7CC7434F">
          <v:shape id="_x0000_i3700" type="#_x0000_t75" style="width:66pt;height:18pt" o:ole="">
            <v:imagedata r:id="rId4536" o:title=""/>
          </v:shape>
          <o:OLEObject Type="Embed" ProgID="Equation.DSMT4" ShapeID="_x0000_i3700" DrawAspect="Content" ObjectID="_1796842764" r:id="rId4757"/>
        </w:object>
      </w:r>
      <w:r w:rsidRPr="00330A7E">
        <w:rPr>
          <w:rFonts w:ascii="Times New Roman" w:hAnsi="Times New Roman" w:cs="Times New Roman"/>
          <w:sz w:val="24"/>
          <w:szCs w:val="24"/>
        </w:rPr>
        <w:t xml:space="preserve"> là:</w:t>
      </w:r>
    </w:p>
    <w:p w14:paraId="09B58448" w14:textId="77777777" w:rsidR="00ED397D" w:rsidRPr="00330A7E" w:rsidRDefault="00ED397D" w:rsidP="00330A7E">
      <w:pPr>
        <w:pStyle w:val="ListParagraph"/>
        <w:tabs>
          <w:tab w:val="left" w:pos="992"/>
          <w:tab w:val="left" w:pos="3402"/>
          <w:tab w:val="left" w:pos="5669"/>
          <w:tab w:val="left" w:pos="7937"/>
        </w:tabs>
        <w:ind w:left="992"/>
        <w:rPr>
          <w:rFonts w:ascii="Times New Roman" w:hAnsi="Times New Roman" w:cs="Times New Roman"/>
          <w:sz w:val="24"/>
          <w:szCs w:val="24"/>
        </w:rPr>
      </w:pPr>
      <w:r w:rsidRPr="00330A7E">
        <w:rPr>
          <w:rFonts w:ascii="Times New Roman" w:hAnsi="Times New Roman" w:cs="Times New Roman"/>
          <w:b/>
          <w:color w:val="FF0000"/>
          <w:sz w:val="24"/>
          <w:szCs w:val="24"/>
          <w:u w:val="single"/>
        </w:rPr>
        <w:t>A</w:t>
      </w:r>
      <w:r w:rsidRPr="00330A7E">
        <w:rPr>
          <w:rFonts w:ascii="Times New Roman" w:hAnsi="Times New Roman" w:cs="Times New Roman"/>
          <w:b/>
          <w:color w:val="FF0000"/>
          <w:sz w:val="24"/>
          <w:szCs w:val="24"/>
        </w:rPr>
        <w:t>.</w:t>
      </w:r>
      <w:r w:rsidRPr="00330A7E">
        <w:rPr>
          <w:rFonts w:ascii="Times New Roman" w:hAnsi="Times New Roman" w:cs="Times New Roman"/>
          <w:b/>
          <w:sz w:val="24"/>
          <w:szCs w:val="24"/>
        </w:rPr>
        <w:t xml:space="preserve"> </w:t>
      </w:r>
      <w:r w:rsidRPr="00330A7E">
        <w:rPr>
          <w:rFonts w:ascii="Times New Roman" w:hAnsi="Times New Roman" w:cs="Times New Roman"/>
          <w:position w:val="-24"/>
          <w:sz w:val="24"/>
          <w:szCs w:val="24"/>
        </w:rPr>
        <w:object w:dxaOrig="580" w:dyaOrig="620" w14:anchorId="036E2E21">
          <v:shape id="_x0000_i3701" type="#_x0000_t75" style="width:30pt;height:30pt" o:ole="">
            <v:imagedata r:id="rId4538" o:title=""/>
          </v:shape>
          <o:OLEObject Type="Embed" ProgID="Equation.DSMT4" ShapeID="_x0000_i3701" DrawAspect="Content" ObjectID="_1796842765" r:id="rId4758"/>
        </w:object>
      </w:r>
      <w:r w:rsidRPr="00330A7E">
        <w:rPr>
          <w:rFonts w:ascii="Times New Roman" w:hAnsi="Times New Roman" w:cs="Times New Roman"/>
          <w:sz w:val="24"/>
          <w:szCs w:val="24"/>
        </w:rPr>
        <w:t>.</w:t>
      </w:r>
      <w:r w:rsidRPr="00330A7E">
        <w:rPr>
          <w:rFonts w:ascii="Times New Roman" w:hAnsi="Times New Roman" w:cs="Times New Roman"/>
          <w:b/>
          <w:color w:val="0000FF"/>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24"/>
          <w:sz w:val="24"/>
          <w:szCs w:val="24"/>
        </w:rPr>
        <w:object w:dxaOrig="580" w:dyaOrig="620" w14:anchorId="34EC685A">
          <v:shape id="_x0000_i3702" type="#_x0000_t75" style="width:30pt;height:30pt" o:ole="">
            <v:imagedata r:id="rId4540" o:title=""/>
          </v:shape>
          <o:OLEObject Type="Embed" ProgID="Equation.DSMT4" ShapeID="_x0000_i3702" DrawAspect="Content" ObjectID="_1796842766" r:id="rId4759"/>
        </w:object>
      </w:r>
      <w:r w:rsidRPr="00330A7E">
        <w:rPr>
          <w:rFonts w:ascii="Times New Roman" w:hAnsi="Times New Roman" w:cs="Times New Roman"/>
          <w:sz w:val="24"/>
          <w:szCs w:val="24"/>
        </w:rPr>
        <w:t>.</w:t>
      </w:r>
      <w:r w:rsidRPr="00330A7E">
        <w:rPr>
          <w:rFonts w:ascii="Times New Roman" w:hAnsi="Times New Roman" w:cs="Times New Roman"/>
          <w:b/>
          <w:color w:val="0000FF"/>
          <w:sz w:val="24"/>
          <w:szCs w:val="24"/>
        </w:rPr>
        <w:tab/>
      </w: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540" w:dyaOrig="279" w14:anchorId="6C6C1FA8">
          <v:shape id="_x0000_i3703" type="#_x0000_t75" style="width:30pt;height:12pt" o:ole="">
            <v:imagedata r:id="rId4542" o:title=""/>
          </v:shape>
          <o:OLEObject Type="Embed" ProgID="Equation.DSMT4" ShapeID="_x0000_i3703" DrawAspect="Content" ObjectID="_1796842767" r:id="rId4760"/>
        </w:object>
      </w:r>
      <w:r w:rsidRPr="00330A7E">
        <w:rPr>
          <w:rFonts w:ascii="Times New Roman" w:hAnsi="Times New Roman" w:cs="Times New Roman"/>
          <w:sz w:val="24"/>
          <w:szCs w:val="24"/>
        </w:rPr>
        <w:t>.</w:t>
      </w:r>
      <w:r w:rsidRPr="00330A7E">
        <w:rPr>
          <w:rFonts w:ascii="Times New Roman" w:hAnsi="Times New Roman" w:cs="Times New Roman"/>
          <w:b/>
          <w:color w:val="0000FF"/>
          <w:sz w:val="24"/>
          <w:szCs w:val="24"/>
        </w:rPr>
        <w:tab/>
      </w: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560" w:dyaOrig="279" w14:anchorId="0B075D81">
          <v:shape id="_x0000_i3704" type="#_x0000_t75" style="width:30pt;height:12pt" o:ole="">
            <v:imagedata r:id="rId4544" o:title=""/>
          </v:shape>
          <o:OLEObject Type="Embed" ProgID="Equation.DSMT4" ShapeID="_x0000_i3704" DrawAspect="Content" ObjectID="_1796842768" r:id="rId4761"/>
        </w:object>
      </w:r>
      <w:r w:rsidRPr="00330A7E">
        <w:rPr>
          <w:rFonts w:ascii="Times New Roman" w:hAnsi="Times New Roman" w:cs="Times New Roman"/>
          <w:sz w:val="24"/>
          <w:szCs w:val="24"/>
        </w:rPr>
        <w:t>.</w:t>
      </w:r>
    </w:p>
    <w:p w14:paraId="13A067F8" w14:textId="77777777" w:rsidR="00ED397D" w:rsidRPr="00330A7E" w:rsidRDefault="00ED397D" w:rsidP="00330A7E">
      <w:pPr>
        <w:pStyle w:val="ListParagraph"/>
        <w:tabs>
          <w:tab w:val="left" w:pos="360"/>
          <w:tab w:val="left" w:pos="900"/>
          <w:tab w:val="left" w:pos="992"/>
          <w:tab w:val="left" w:pos="2880"/>
          <w:tab w:val="left" w:pos="5400"/>
          <w:tab w:val="left" w:pos="7920"/>
        </w:tabs>
        <w:spacing w:line="360" w:lineRule="auto"/>
        <w:ind w:left="0"/>
        <w:contextualSpacing w:val="0"/>
        <w:rPr>
          <w:rFonts w:ascii="Times New Roman" w:hAnsi="Times New Roman" w:cs="Times New Roman"/>
          <w:b/>
          <w:sz w:val="24"/>
          <w:szCs w:val="24"/>
          <w:lang w:val="nl-NL"/>
        </w:rPr>
      </w:pPr>
      <w:r w:rsidRPr="00330A7E">
        <w:rPr>
          <w:rFonts w:ascii="Times New Roman" w:hAnsi="Times New Roman" w:cs="Times New Roman"/>
          <w:b/>
          <w:color w:val="0070C0"/>
          <w:sz w:val="24"/>
          <w:szCs w:val="24"/>
          <w:lang w:val="nl-NL"/>
        </w:rPr>
        <w:t>Câu 12.</w:t>
      </w:r>
      <w:r w:rsidRPr="00330A7E">
        <w:rPr>
          <w:rFonts w:ascii="Times New Roman" w:hAnsi="Times New Roman" w:cs="Times New Roman"/>
          <w:color w:val="0070C0"/>
          <w:sz w:val="24"/>
          <w:szCs w:val="24"/>
          <w:lang w:val="nl-NL"/>
        </w:rPr>
        <w:t xml:space="preserve"> </w:t>
      </w:r>
      <w:r w:rsidRPr="00330A7E">
        <w:rPr>
          <w:rFonts w:ascii="Times New Roman" w:hAnsi="Times New Roman" w:cs="Times New Roman"/>
          <w:sz w:val="24"/>
          <w:szCs w:val="24"/>
          <w:lang w:val="nl-NL"/>
        </w:rPr>
        <w:t xml:space="preserve">Cho hai hàm số </w:t>
      </w:r>
      <w:r w:rsidRPr="00330A7E">
        <w:rPr>
          <w:rFonts w:ascii="Times New Roman" w:hAnsi="Times New Roman" w:cs="Times New Roman"/>
          <w:position w:val="-10"/>
          <w:sz w:val="24"/>
          <w:szCs w:val="24"/>
          <w:lang w:val="nl-NL"/>
        </w:rPr>
        <w:object w:dxaOrig="540" w:dyaOrig="330" w14:anchorId="349ADFE0">
          <v:shape id="_x0000_i3705" type="#_x0000_t75" style="width:27pt;height:16.5pt" o:ole="">
            <v:imagedata r:id="rId4546" o:title=""/>
          </v:shape>
          <o:OLEObject Type="Embed" ProgID="Equation.DSMT4" ShapeID="_x0000_i3705" DrawAspect="Content" ObjectID="_1796842769" r:id="rId4762"/>
        </w:object>
      </w:r>
      <w:r w:rsidRPr="00330A7E">
        <w:rPr>
          <w:rFonts w:ascii="Times New Roman" w:hAnsi="Times New Roman" w:cs="Times New Roman"/>
          <w:sz w:val="24"/>
          <w:szCs w:val="24"/>
          <w:lang w:val="nl-NL"/>
        </w:rPr>
        <w:t xml:space="preserve"> và </w:t>
      </w:r>
      <w:r w:rsidRPr="00330A7E">
        <w:rPr>
          <w:rFonts w:ascii="Times New Roman" w:hAnsi="Times New Roman" w:cs="Times New Roman"/>
          <w:position w:val="-10"/>
          <w:sz w:val="24"/>
          <w:szCs w:val="24"/>
          <w:lang w:val="nl-NL"/>
        </w:rPr>
        <w:object w:dxaOrig="510" w:dyaOrig="330" w14:anchorId="348B6F30">
          <v:shape id="_x0000_i3706" type="#_x0000_t75" style="width:25.5pt;height:16.5pt" o:ole="">
            <v:imagedata r:id="rId4548" o:title=""/>
          </v:shape>
          <o:OLEObject Type="Embed" ProgID="Equation.DSMT4" ShapeID="_x0000_i3706" DrawAspect="Content" ObjectID="_1796842770" r:id="rId4763"/>
        </w:object>
      </w:r>
      <w:r w:rsidRPr="00330A7E">
        <w:rPr>
          <w:rFonts w:ascii="Times New Roman" w:hAnsi="Times New Roman" w:cs="Times New Roman"/>
          <w:sz w:val="24"/>
          <w:szCs w:val="24"/>
          <w:lang w:val="nl-NL"/>
        </w:rPr>
        <w:t xml:space="preserve"> liên tục trên </w:t>
      </w:r>
      <w:r w:rsidRPr="00330A7E">
        <w:rPr>
          <w:rFonts w:ascii="Times New Roman" w:hAnsi="Times New Roman" w:cs="Times New Roman"/>
          <w:position w:val="-14"/>
          <w:sz w:val="24"/>
          <w:szCs w:val="24"/>
          <w:lang w:val="nl-NL"/>
        </w:rPr>
        <w:object w:dxaOrig="585" w:dyaOrig="405" w14:anchorId="643563F8">
          <v:shape id="_x0000_i3707" type="#_x0000_t75" style="width:29.25pt;height:20.25pt" o:ole="">
            <v:imagedata r:id="rId4550" o:title=""/>
          </v:shape>
          <o:OLEObject Type="Embed" ProgID="Equation.DSMT4" ShapeID="_x0000_i3707" DrawAspect="Content" ObjectID="_1796842771" r:id="rId4764"/>
        </w:object>
      </w:r>
      <w:r w:rsidRPr="00330A7E">
        <w:rPr>
          <w:rFonts w:ascii="Times New Roman" w:hAnsi="Times New Roman" w:cs="Times New Roman"/>
          <w:sz w:val="24"/>
          <w:szCs w:val="24"/>
          <w:lang w:val="nl-NL"/>
        </w:rPr>
        <w:t xml:space="preserve">. Diện tích hình phẳng giới hạn bởi đồ thị của các hàm số </w:t>
      </w:r>
      <w:r w:rsidRPr="00330A7E">
        <w:rPr>
          <w:rFonts w:ascii="Times New Roman" w:hAnsi="Times New Roman" w:cs="Times New Roman"/>
          <w:position w:val="-10"/>
          <w:sz w:val="24"/>
          <w:szCs w:val="24"/>
          <w:lang w:val="nl-NL"/>
        </w:rPr>
        <w:object w:dxaOrig="930" w:dyaOrig="330" w14:anchorId="6F4911A2">
          <v:shape id="_x0000_i3708" type="#_x0000_t75" style="width:46.5pt;height:16.5pt" o:ole="">
            <v:imagedata r:id="rId4552" o:title=""/>
          </v:shape>
          <o:OLEObject Type="Embed" ProgID="Equation.DSMT4" ShapeID="_x0000_i3708" DrawAspect="Content" ObjectID="_1796842772" r:id="rId4765"/>
        </w:object>
      </w:r>
      <w:r w:rsidRPr="00330A7E">
        <w:rPr>
          <w:rFonts w:ascii="Times New Roman" w:hAnsi="Times New Roman" w:cs="Times New Roman"/>
          <w:sz w:val="24"/>
          <w:szCs w:val="24"/>
          <w:lang w:val="nl-NL"/>
        </w:rPr>
        <w:t xml:space="preserve">, </w:t>
      </w:r>
      <w:r w:rsidRPr="00330A7E">
        <w:rPr>
          <w:rFonts w:ascii="Times New Roman" w:hAnsi="Times New Roman" w:cs="Times New Roman"/>
          <w:position w:val="-10"/>
          <w:sz w:val="24"/>
          <w:szCs w:val="24"/>
          <w:lang w:val="nl-NL"/>
        </w:rPr>
        <w:object w:dxaOrig="900" w:dyaOrig="330" w14:anchorId="61366D4F">
          <v:shape id="_x0000_i3709" type="#_x0000_t75" style="width:45pt;height:16.5pt" o:ole="">
            <v:imagedata r:id="rId4554" o:title=""/>
          </v:shape>
          <o:OLEObject Type="Embed" ProgID="Equation.DSMT4" ShapeID="_x0000_i3709" DrawAspect="Content" ObjectID="_1796842773" r:id="rId4766"/>
        </w:object>
      </w:r>
      <w:r w:rsidRPr="00330A7E">
        <w:rPr>
          <w:rFonts w:ascii="Times New Roman" w:hAnsi="Times New Roman" w:cs="Times New Roman"/>
          <w:sz w:val="24"/>
          <w:szCs w:val="24"/>
          <w:lang w:val="nl-NL"/>
        </w:rPr>
        <w:t xml:space="preserve"> và các đường thẳng </w:t>
      </w:r>
      <w:r w:rsidRPr="00330A7E">
        <w:rPr>
          <w:rFonts w:ascii="Times New Roman" w:hAnsi="Times New Roman" w:cs="Times New Roman"/>
          <w:position w:val="-6"/>
          <w:sz w:val="24"/>
          <w:szCs w:val="24"/>
          <w:lang w:val="nl-NL"/>
        </w:rPr>
        <w:object w:dxaOrig="555" w:dyaOrig="210" w14:anchorId="000C5A7A">
          <v:shape id="_x0000_i3710" type="#_x0000_t75" style="width:27.75pt;height:10.5pt" o:ole="">
            <v:imagedata r:id="rId4556" o:title=""/>
          </v:shape>
          <o:OLEObject Type="Embed" ProgID="Equation.DSMT4" ShapeID="_x0000_i3710" DrawAspect="Content" ObjectID="_1796842774" r:id="rId4767"/>
        </w:object>
      </w:r>
      <w:r w:rsidRPr="00330A7E">
        <w:rPr>
          <w:rFonts w:ascii="Times New Roman" w:hAnsi="Times New Roman" w:cs="Times New Roman"/>
          <w:sz w:val="24"/>
          <w:szCs w:val="24"/>
          <w:lang w:val="nl-NL"/>
        </w:rPr>
        <w:t xml:space="preserve">, </w:t>
      </w:r>
      <w:r w:rsidRPr="00330A7E">
        <w:rPr>
          <w:rFonts w:ascii="Times New Roman" w:hAnsi="Times New Roman" w:cs="Times New Roman"/>
          <w:position w:val="-6"/>
          <w:sz w:val="24"/>
          <w:szCs w:val="24"/>
          <w:lang w:val="nl-NL"/>
        </w:rPr>
        <w:object w:dxaOrig="555" w:dyaOrig="285" w14:anchorId="74F7A793">
          <v:shape id="_x0000_i3711" type="#_x0000_t75" style="width:27.75pt;height:14.25pt" o:ole="">
            <v:imagedata r:id="rId4558" o:title=""/>
          </v:shape>
          <o:OLEObject Type="Embed" ProgID="Equation.DSMT4" ShapeID="_x0000_i3711" DrawAspect="Content" ObjectID="_1796842775" r:id="rId4768"/>
        </w:object>
      </w:r>
      <w:r w:rsidRPr="00330A7E">
        <w:rPr>
          <w:rFonts w:ascii="Times New Roman" w:hAnsi="Times New Roman" w:cs="Times New Roman"/>
          <w:sz w:val="24"/>
          <w:szCs w:val="24"/>
          <w:lang w:val="nl-NL"/>
        </w:rPr>
        <w:t xml:space="preserve"> bằng</w:t>
      </w:r>
    </w:p>
    <w:p w14:paraId="0BC15636" w14:textId="77777777" w:rsidR="00ED397D" w:rsidRPr="00330A7E" w:rsidRDefault="00ED397D" w:rsidP="00330A7E">
      <w:pPr>
        <w:tabs>
          <w:tab w:val="left" w:pos="360"/>
          <w:tab w:val="left" w:pos="900"/>
          <w:tab w:val="left" w:pos="2880"/>
          <w:tab w:val="left" w:pos="3402"/>
          <w:tab w:val="left" w:pos="5400"/>
          <w:tab w:val="left" w:pos="5669"/>
          <w:tab w:val="left" w:pos="7920"/>
        </w:tabs>
        <w:spacing w:line="360" w:lineRule="auto"/>
        <w:jc w:val="both"/>
        <w:rPr>
          <w:rFonts w:ascii="Times New Roman" w:hAnsi="Times New Roman" w:cs="Times New Roman"/>
          <w:sz w:val="24"/>
          <w:szCs w:val="24"/>
          <w:lang w:val="nl-NL"/>
        </w:rPr>
      </w:pPr>
      <w:r w:rsidRPr="00330A7E">
        <w:rPr>
          <w:rFonts w:ascii="Times New Roman" w:hAnsi="Times New Roman" w:cs="Times New Roman"/>
          <w:b/>
          <w:sz w:val="24"/>
          <w:szCs w:val="24"/>
          <w:lang w:val="nl-NL"/>
        </w:rPr>
        <w:tab/>
      </w:r>
      <w:r w:rsidRPr="00330A7E">
        <w:rPr>
          <w:rFonts w:ascii="Times New Roman" w:hAnsi="Times New Roman" w:cs="Times New Roman"/>
          <w:b/>
          <w:sz w:val="24"/>
          <w:szCs w:val="24"/>
          <w:lang w:val="nl-NL"/>
        </w:rPr>
        <w:tab/>
        <w:t>A.</w:t>
      </w:r>
      <w:r w:rsidRPr="00330A7E">
        <w:rPr>
          <w:rFonts w:ascii="Times New Roman" w:hAnsi="Times New Roman" w:cs="Times New Roman"/>
          <w:sz w:val="24"/>
          <w:szCs w:val="24"/>
          <w:lang w:val="nl-NL"/>
        </w:rPr>
        <w:t xml:space="preserve"> </w:t>
      </w:r>
      <w:r w:rsidRPr="00330A7E">
        <w:rPr>
          <w:rFonts w:ascii="Times New Roman" w:hAnsi="Times New Roman" w:cs="Times New Roman"/>
          <w:position w:val="-32"/>
          <w:sz w:val="24"/>
          <w:szCs w:val="24"/>
          <w:lang w:val="nl-NL"/>
        </w:rPr>
        <w:object w:dxaOrig="1830" w:dyaOrig="750" w14:anchorId="5BE4A784">
          <v:shape id="_x0000_i3712" type="#_x0000_t75" style="width:91.5pt;height:37.5pt" o:ole="">
            <v:imagedata r:id="rId4560" o:title=""/>
          </v:shape>
          <o:OLEObject Type="Embed" ProgID="Equation.DSMT4" ShapeID="_x0000_i3712" DrawAspect="Content" ObjectID="_1796842776" r:id="rId4769"/>
        </w:object>
      </w:r>
      <w:r w:rsidRPr="00330A7E">
        <w:rPr>
          <w:rFonts w:ascii="Times New Roman" w:hAnsi="Times New Roman" w:cs="Times New Roman"/>
          <w:sz w:val="24"/>
          <w:szCs w:val="24"/>
          <w:lang w:val="nl-NL"/>
        </w:rPr>
        <w:t>.</w:t>
      </w:r>
      <w:r w:rsidRPr="00330A7E">
        <w:rPr>
          <w:rFonts w:ascii="Times New Roman" w:hAnsi="Times New Roman" w:cs="Times New Roman"/>
          <w:b/>
          <w:sz w:val="24"/>
          <w:szCs w:val="24"/>
          <w:lang w:val="nl-NL"/>
        </w:rPr>
        <w:tab/>
        <w:t>B.</w:t>
      </w:r>
      <w:r w:rsidRPr="00330A7E">
        <w:rPr>
          <w:rFonts w:ascii="Times New Roman" w:hAnsi="Times New Roman" w:cs="Times New Roman"/>
          <w:sz w:val="24"/>
          <w:szCs w:val="24"/>
          <w:lang w:val="nl-NL"/>
        </w:rPr>
        <w:t xml:space="preserve"> </w:t>
      </w:r>
      <w:r w:rsidRPr="00330A7E">
        <w:rPr>
          <w:rFonts w:ascii="Times New Roman" w:hAnsi="Times New Roman" w:cs="Times New Roman"/>
          <w:position w:val="-32"/>
          <w:sz w:val="24"/>
          <w:szCs w:val="24"/>
          <w:lang w:val="nl-NL"/>
        </w:rPr>
        <w:object w:dxaOrig="1650" w:dyaOrig="735" w14:anchorId="6DFB56D4">
          <v:shape id="_x0000_i3713" type="#_x0000_t75" style="width:82.5pt;height:36.75pt" o:ole="">
            <v:imagedata r:id="rId4562" o:title=""/>
          </v:shape>
          <o:OLEObject Type="Embed" ProgID="Equation.DSMT4" ShapeID="_x0000_i3713" DrawAspect="Content" ObjectID="_1796842777" r:id="rId4770"/>
        </w:object>
      </w:r>
      <w:r w:rsidRPr="00330A7E">
        <w:rPr>
          <w:rFonts w:ascii="Times New Roman" w:hAnsi="Times New Roman" w:cs="Times New Roman"/>
          <w:sz w:val="24"/>
          <w:szCs w:val="24"/>
          <w:lang w:val="nl-NL"/>
        </w:rPr>
        <w:t>.</w:t>
      </w:r>
      <w:r w:rsidRPr="00330A7E">
        <w:rPr>
          <w:rFonts w:ascii="Times New Roman" w:hAnsi="Times New Roman" w:cs="Times New Roman"/>
          <w:sz w:val="24"/>
          <w:szCs w:val="24"/>
          <w:lang w:val="nl-NL"/>
        </w:rPr>
        <w:tab/>
      </w:r>
      <w:r w:rsidRPr="00330A7E">
        <w:rPr>
          <w:rFonts w:ascii="Times New Roman" w:hAnsi="Times New Roman" w:cs="Times New Roman"/>
          <w:b/>
          <w:color w:val="FF0000"/>
          <w:sz w:val="24"/>
          <w:szCs w:val="24"/>
          <w:lang w:val="nl-NL"/>
        </w:rPr>
        <w:tab/>
        <w:t>C.</w:t>
      </w:r>
      <w:r w:rsidRPr="00330A7E">
        <w:rPr>
          <w:rFonts w:ascii="Times New Roman" w:hAnsi="Times New Roman" w:cs="Times New Roman"/>
          <w:color w:val="FF0000"/>
          <w:sz w:val="24"/>
          <w:szCs w:val="24"/>
          <w:lang w:val="nl-NL"/>
        </w:rPr>
        <w:t xml:space="preserve"> </w:t>
      </w:r>
      <w:r w:rsidRPr="00330A7E">
        <w:rPr>
          <w:rFonts w:ascii="Times New Roman" w:hAnsi="Times New Roman" w:cs="Times New Roman"/>
          <w:color w:val="FF0000"/>
          <w:position w:val="-32"/>
          <w:sz w:val="24"/>
          <w:szCs w:val="24"/>
          <w:lang w:val="nl-NL"/>
        </w:rPr>
        <w:object w:dxaOrig="1650" w:dyaOrig="735" w14:anchorId="5E3F0816">
          <v:shape id="_x0000_i3714" type="#_x0000_t75" style="width:82.5pt;height:36.75pt" o:ole="">
            <v:imagedata r:id="rId4564" o:title=""/>
          </v:shape>
          <o:OLEObject Type="Embed" ProgID="Equation.DSMT4" ShapeID="_x0000_i3714" DrawAspect="Content" ObjectID="_1796842778" r:id="rId4771"/>
        </w:object>
      </w:r>
      <w:r w:rsidRPr="00330A7E">
        <w:rPr>
          <w:rFonts w:ascii="Times New Roman" w:hAnsi="Times New Roman" w:cs="Times New Roman"/>
          <w:color w:val="FF0000"/>
          <w:sz w:val="24"/>
          <w:szCs w:val="24"/>
          <w:lang w:val="nl-NL"/>
        </w:rPr>
        <w:t>.</w:t>
      </w:r>
      <w:r w:rsidRPr="00330A7E">
        <w:rPr>
          <w:rFonts w:ascii="Times New Roman" w:hAnsi="Times New Roman" w:cs="Times New Roman"/>
          <w:b/>
          <w:sz w:val="24"/>
          <w:szCs w:val="24"/>
          <w:lang w:val="nl-NL"/>
        </w:rPr>
        <w:tab/>
        <w:t>D.</w:t>
      </w:r>
      <w:r w:rsidRPr="00330A7E">
        <w:rPr>
          <w:rFonts w:ascii="Times New Roman" w:hAnsi="Times New Roman" w:cs="Times New Roman"/>
          <w:sz w:val="24"/>
          <w:szCs w:val="24"/>
          <w:lang w:val="nl-NL"/>
        </w:rPr>
        <w:t xml:space="preserve"> </w:t>
      </w:r>
      <w:r w:rsidRPr="00330A7E">
        <w:rPr>
          <w:rFonts w:ascii="Times New Roman" w:hAnsi="Times New Roman" w:cs="Times New Roman"/>
          <w:position w:val="-32"/>
          <w:sz w:val="24"/>
          <w:szCs w:val="24"/>
          <w:lang w:val="nl-NL"/>
        </w:rPr>
        <w:object w:dxaOrig="1740" w:dyaOrig="735" w14:anchorId="3326249C">
          <v:shape id="_x0000_i3715" type="#_x0000_t75" style="width:87pt;height:36.75pt" o:ole="">
            <v:imagedata r:id="rId4566" o:title=""/>
          </v:shape>
          <o:OLEObject Type="Embed" ProgID="Equation.DSMT4" ShapeID="_x0000_i3715" DrawAspect="Content" ObjectID="_1796842779" r:id="rId4772"/>
        </w:object>
      </w:r>
      <w:r w:rsidRPr="00330A7E">
        <w:rPr>
          <w:rFonts w:ascii="Times New Roman" w:hAnsi="Times New Roman" w:cs="Times New Roman"/>
          <w:sz w:val="24"/>
          <w:szCs w:val="24"/>
          <w:lang w:val="nl-NL"/>
        </w:rPr>
        <w:t>.</w:t>
      </w:r>
    </w:p>
    <w:p w14:paraId="1315032D" w14:textId="77777777" w:rsidR="00ED397D" w:rsidRPr="00330A7E" w:rsidRDefault="00ED397D" w:rsidP="00330A7E">
      <w:pPr>
        <w:pStyle w:val="ListParagraph"/>
        <w:tabs>
          <w:tab w:val="left" w:pos="992"/>
          <w:tab w:val="left" w:pos="3402"/>
          <w:tab w:val="left" w:pos="5669"/>
          <w:tab w:val="left" w:pos="7937"/>
        </w:tabs>
        <w:ind w:left="992"/>
        <w:rPr>
          <w:rFonts w:ascii="Times New Roman" w:hAnsi="Times New Roman" w:cs="Times New Roman"/>
          <w:sz w:val="24"/>
          <w:szCs w:val="24"/>
        </w:rPr>
      </w:pPr>
    </w:p>
    <w:p w14:paraId="2827999C" w14:textId="77777777" w:rsidR="00ED397D" w:rsidRPr="00330A7E" w:rsidRDefault="00ED397D" w:rsidP="00330A7E">
      <w:pPr>
        <w:pStyle w:val="ListParagraph"/>
        <w:tabs>
          <w:tab w:val="left" w:pos="992"/>
          <w:tab w:val="left" w:pos="3402"/>
          <w:tab w:val="left" w:pos="5669"/>
          <w:tab w:val="left" w:pos="7937"/>
        </w:tabs>
        <w:ind w:left="992"/>
        <w:rPr>
          <w:rFonts w:ascii="Times New Roman" w:hAnsi="Times New Roman" w:cs="Times New Roman"/>
          <w:sz w:val="24"/>
          <w:szCs w:val="24"/>
        </w:rPr>
      </w:pPr>
    </w:p>
    <w:p w14:paraId="123CBB5C" w14:textId="77777777" w:rsidR="00ED397D" w:rsidRPr="00330A7E" w:rsidRDefault="00ED397D" w:rsidP="00330A7E">
      <w:pPr>
        <w:pStyle w:val="ListParagraph"/>
        <w:tabs>
          <w:tab w:val="left" w:pos="992"/>
          <w:tab w:val="left" w:pos="3402"/>
          <w:tab w:val="left" w:pos="5669"/>
          <w:tab w:val="left" w:pos="7937"/>
        </w:tabs>
        <w:ind w:left="992"/>
        <w:rPr>
          <w:rFonts w:ascii="Times New Roman" w:hAnsi="Times New Roman" w:cs="Times New Roman"/>
          <w:sz w:val="24"/>
          <w:szCs w:val="24"/>
        </w:rPr>
      </w:pPr>
    </w:p>
    <w:p w14:paraId="3EEC690D" w14:textId="77777777" w:rsidR="00ED397D" w:rsidRPr="00330A7E" w:rsidRDefault="00ED397D" w:rsidP="00330A7E">
      <w:pPr>
        <w:spacing w:before="120" w:after="240"/>
        <w:ind w:left="992" w:hanging="992"/>
        <w:rPr>
          <w:rFonts w:ascii="Times New Roman" w:hAnsi="Times New Roman" w:cs="Times New Roman"/>
          <w:sz w:val="24"/>
          <w:szCs w:val="24"/>
          <w:lang w:val="it-IT"/>
        </w:rPr>
      </w:pPr>
      <w:r w:rsidRPr="00330A7E">
        <w:rPr>
          <w:rFonts w:ascii="Times New Roman" w:hAnsi="Times New Roman" w:cs="Times New Roman"/>
          <w:b/>
          <w:bCs/>
          <w:color w:val="0033CC"/>
          <w:sz w:val="24"/>
          <w:szCs w:val="24"/>
          <w:lang w:val="it-IT"/>
        </w:rPr>
        <w:t>PHẦN II. Câu trắc nghiệm đúng sai.</w:t>
      </w:r>
      <w:r w:rsidRPr="00330A7E">
        <w:rPr>
          <w:rFonts w:ascii="Times New Roman" w:hAnsi="Times New Roman" w:cs="Times New Roman"/>
          <w:color w:val="0033CC"/>
          <w:sz w:val="24"/>
          <w:szCs w:val="24"/>
          <w:lang w:val="it-IT"/>
        </w:rPr>
        <w:t xml:space="preserve"> </w:t>
      </w:r>
      <w:r w:rsidRPr="00330A7E">
        <w:rPr>
          <w:rFonts w:ascii="Times New Roman" w:hAnsi="Times New Roman" w:cs="Times New Roman"/>
          <w:sz w:val="24"/>
          <w:szCs w:val="24"/>
          <w:lang w:val="it-IT"/>
        </w:rPr>
        <w:t xml:space="preserve">Thí sinh trả lời từ câu 1 đến câu 4. Trong mỗi </w:t>
      </w:r>
      <w:r w:rsidRPr="00330A7E">
        <w:rPr>
          <w:rFonts w:ascii="Times New Roman" w:hAnsi="Times New Roman" w:cs="Times New Roman"/>
          <w:b/>
          <w:bCs/>
          <w:sz w:val="24"/>
          <w:szCs w:val="24"/>
          <w:lang w:val="it-IT"/>
        </w:rPr>
        <w:t>ý a), b), c), d)</w:t>
      </w:r>
      <w:r w:rsidRPr="00330A7E">
        <w:rPr>
          <w:rFonts w:ascii="Times New Roman" w:hAnsi="Times New Roman" w:cs="Times New Roman"/>
          <w:sz w:val="24"/>
          <w:szCs w:val="24"/>
          <w:lang w:val="it-IT"/>
        </w:rPr>
        <w:t xml:space="preserve"> ở mỗi câu, thí sinh chọn đúng hoặc sai.</w:t>
      </w:r>
    </w:p>
    <w:p w14:paraId="0E86ED25" w14:textId="77777777" w:rsidR="00ED397D" w:rsidRPr="00330A7E" w:rsidRDefault="00ED397D" w:rsidP="00330A7E">
      <w:pPr>
        <w:pStyle w:val="msolistparagraph0"/>
        <w:widowControl w:val="0"/>
        <w:tabs>
          <w:tab w:val="left" w:pos="360"/>
          <w:tab w:val="left" w:pos="720"/>
          <w:tab w:val="left" w:pos="992"/>
          <w:tab w:val="left" w:pos="2880"/>
          <w:tab w:val="left" w:pos="5400"/>
          <w:tab w:val="left" w:pos="7920"/>
        </w:tabs>
        <w:spacing w:line="360" w:lineRule="auto"/>
        <w:ind w:left="0"/>
        <w:jc w:val="both"/>
        <w:rPr>
          <w:b/>
          <w:lang w:val="vi-VN"/>
        </w:rPr>
      </w:pPr>
      <w:r w:rsidRPr="00330A7E">
        <w:rPr>
          <w:b/>
          <w:noProof/>
          <w:color w:val="0070C0"/>
        </w:rPr>
        <w:t>Câu 1</w:t>
      </w:r>
      <w:r w:rsidRPr="00330A7E">
        <w:rPr>
          <w:noProof/>
        </w:rPr>
        <w:t xml:space="preserve">. Trong không gian </w:t>
      </w:r>
      <w:r w:rsidRPr="00330A7E">
        <w:rPr>
          <w:noProof/>
          <w:position w:val="-10"/>
        </w:rPr>
        <w:object w:dxaOrig="560" w:dyaOrig="320" w14:anchorId="59574EBC">
          <v:shape id="_x0000_i3716" type="#_x0000_t75" style="width:27.75pt;height:15.75pt" o:ole="">
            <v:imagedata r:id="rId4568" o:title=""/>
          </v:shape>
          <o:OLEObject Type="Embed" ProgID="Equation.DSMT4" ShapeID="_x0000_i3716" DrawAspect="Content" ObjectID="_1796842780" r:id="rId4773"/>
        </w:object>
      </w:r>
      <w:r w:rsidRPr="00330A7E">
        <w:rPr>
          <w:noProof/>
        </w:rPr>
        <w:t xml:space="preserve">, mặt cầu </w:t>
      </w:r>
      <w:r w:rsidRPr="00330A7E">
        <w:rPr>
          <w:noProof/>
          <w:position w:val="-14"/>
        </w:rPr>
        <w:object w:dxaOrig="3640" w:dyaOrig="440" w14:anchorId="057468E1">
          <v:shape id="_x0000_i3717" type="#_x0000_t75" style="width:181.5pt;height:21.75pt" o:ole="">
            <v:imagedata r:id="rId4570" o:title=""/>
          </v:shape>
          <o:OLEObject Type="Embed" ProgID="Equation.DSMT4" ShapeID="_x0000_i3717" DrawAspect="Content" ObjectID="_1796842781" r:id="rId4774"/>
        </w:object>
      </w:r>
      <w:r w:rsidRPr="00330A7E">
        <w:rPr>
          <w:noProof/>
        </w:rPr>
        <w:t xml:space="preserve">. </w:t>
      </w:r>
      <w:r w:rsidRPr="00330A7E">
        <w:t>Các mệnh đề sau đây đúng hay sai?</w:t>
      </w:r>
    </w:p>
    <w:p w14:paraId="69445A9D" w14:textId="77777777" w:rsidR="00ED397D" w:rsidRPr="00330A7E" w:rsidRDefault="00ED397D" w:rsidP="00330A7E">
      <w:pPr>
        <w:tabs>
          <w:tab w:val="left" w:pos="360"/>
          <w:tab w:val="left" w:pos="720"/>
          <w:tab w:val="left" w:pos="2880"/>
          <w:tab w:val="left" w:pos="3402"/>
          <w:tab w:val="left" w:pos="5400"/>
          <w:tab w:val="left" w:pos="5669"/>
          <w:tab w:val="left" w:pos="7920"/>
        </w:tabs>
        <w:spacing w:line="360" w:lineRule="auto"/>
        <w:jc w:val="both"/>
        <w:rPr>
          <w:rFonts w:ascii="Times New Roman" w:hAnsi="Times New Roman" w:cs="Times New Roman"/>
          <w:noProof/>
          <w:sz w:val="24"/>
          <w:szCs w:val="24"/>
        </w:rPr>
      </w:pPr>
      <w:r w:rsidRPr="00330A7E">
        <w:rPr>
          <w:rFonts w:ascii="Times New Roman" w:hAnsi="Times New Roman" w:cs="Times New Roman"/>
          <w:b/>
          <w:noProof/>
          <w:color w:val="000000"/>
          <w:sz w:val="24"/>
          <w:szCs w:val="24"/>
        </w:rPr>
        <w:tab/>
      </w:r>
      <w:r w:rsidRPr="00330A7E">
        <w:rPr>
          <w:rFonts w:ascii="Times New Roman" w:hAnsi="Times New Roman" w:cs="Times New Roman"/>
          <w:b/>
          <w:noProof/>
          <w:sz w:val="24"/>
          <w:szCs w:val="24"/>
        </w:rPr>
        <w:t xml:space="preserve">a) </w:t>
      </w:r>
      <w:r w:rsidRPr="00330A7E">
        <w:rPr>
          <w:rFonts w:ascii="Times New Roman" w:hAnsi="Times New Roman" w:cs="Times New Roman"/>
          <w:noProof/>
          <w:sz w:val="24"/>
          <w:szCs w:val="24"/>
        </w:rPr>
        <w:t xml:space="preserve">Bán kính mặt cầu </w:t>
      </w:r>
      <w:r w:rsidRPr="00330A7E">
        <w:rPr>
          <w:rFonts w:ascii="Times New Roman" w:hAnsi="Times New Roman" w:cs="Times New Roman"/>
          <w:position w:val="-14"/>
          <w:sz w:val="24"/>
          <w:szCs w:val="24"/>
        </w:rPr>
        <w:object w:dxaOrig="400" w:dyaOrig="400" w14:anchorId="5DE82666">
          <v:shape id="_x0000_i3718" type="#_x0000_t75" style="width:19.5pt;height:19.5pt" o:ole="">
            <v:imagedata r:id="rId4572" o:title=""/>
          </v:shape>
          <o:OLEObject Type="Embed" ProgID="Equation.DSMT4" ShapeID="_x0000_i3718" DrawAspect="Content" ObjectID="_1796842782" r:id="rId4775"/>
        </w:object>
      </w:r>
      <w:r w:rsidRPr="00330A7E">
        <w:rPr>
          <w:rFonts w:ascii="Times New Roman" w:hAnsi="Times New Roman" w:cs="Times New Roman"/>
          <w:noProof/>
          <w:sz w:val="24"/>
          <w:szCs w:val="24"/>
        </w:rPr>
        <w:t xml:space="preserve"> là</w:t>
      </w:r>
      <w:r w:rsidRPr="00330A7E">
        <w:rPr>
          <w:rFonts w:ascii="Times New Roman" w:hAnsi="Times New Roman" w:cs="Times New Roman"/>
          <w:b/>
          <w:noProof/>
          <w:sz w:val="24"/>
          <w:szCs w:val="24"/>
        </w:rPr>
        <w:t xml:space="preserve"> </w:t>
      </w:r>
      <w:r w:rsidRPr="00330A7E">
        <w:rPr>
          <w:rFonts w:ascii="Times New Roman" w:hAnsi="Times New Roman" w:cs="Times New Roman"/>
          <w:position w:val="-6"/>
          <w:sz w:val="24"/>
          <w:szCs w:val="24"/>
        </w:rPr>
        <w:object w:dxaOrig="320" w:dyaOrig="279" w14:anchorId="2E160CC5">
          <v:shape id="_x0000_i3719" type="#_x0000_t75" style="width:16.5pt;height:13.5pt" o:ole="">
            <v:imagedata r:id="rId4574" o:title=""/>
          </v:shape>
          <o:OLEObject Type="Embed" ProgID="Equation.DSMT4" ShapeID="_x0000_i3719" DrawAspect="Content" ObjectID="_1796842783" r:id="rId4776"/>
        </w:object>
      </w:r>
      <w:r w:rsidRPr="00330A7E">
        <w:rPr>
          <w:rFonts w:ascii="Times New Roman" w:hAnsi="Times New Roman" w:cs="Times New Roman"/>
          <w:sz w:val="24"/>
          <w:szCs w:val="24"/>
        </w:rPr>
        <w:t>.</w:t>
      </w:r>
      <w:r w:rsidRPr="00330A7E">
        <w:rPr>
          <w:rFonts w:ascii="Times New Roman" w:hAnsi="Times New Roman" w:cs="Times New Roman"/>
          <w:noProof/>
          <w:sz w:val="24"/>
          <w:szCs w:val="24"/>
        </w:rPr>
        <w:tab/>
      </w:r>
    </w:p>
    <w:p w14:paraId="7E551F62" w14:textId="77777777" w:rsidR="00ED397D" w:rsidRPr="00330A7E" w:rsidRDefault="00ED397D" w:rsidP="00330A7E">
      <w:pPr>
        <w:tabs>
          <w:tab w:val="left" w:pos="360"/>
          <w:tab w:val="left" w:pos="720"/>
          <w:tab w:val="left" w:pos="2880"/>
          <w:tab w:val="left" w:pos="3402"/>
          <w:tab w:val="left" w:pos="5400"/>
          <w:tab w:val="left" w:pos="5669"/>
          <w:tab w:val="left" w:pos="7920"/>
        </w:tabs>
        <w:spacing w:line="360" w:lineRule="auto"/>
        <w:jc w:val="both"/>
        <w:rPr>
          <w:rFonts w:ascii="Times New Roman" w:hAnsi="Times New Roman" w:cs="Times New Roman"/>
          <w:sz w:val="24"/>
          <w:szCs w:val="24"/>
        </w:rPr>
      </w:pPr>
      <w:r w:rsidRPr="00330A7E">
        <w:rPr>
          <w:rFonts w:ascii="Times New Roman" w:hAnsi="Times New Roman" w:cs="Times New Roman"/>
          <w:noProof/>
          <w:sz w:val="24"/>
          <w:szCs w:val="24"/>
        </w:rPr>
        <w:tab/>
      </w:r>
      <w:r w:rsidRPr="00330A7E">
        <w:rPr>
          <w:rFonts w:ascii="Times New Roman" w:hAnsi="Times New Roman" w:cs="Times New Roman"/>
          <w:b/>
          <w:noProof/>
          <w:sz w:val="24"/>
          <w:szCs w:val="24"/>
        </w:rPr>
        <w:t xml:space="preserve">b) </w:t>
      </w:r>
      <w:r w:rsidRPr="00330A7E">
        <w:rPr>
          <w:rFonts w:ascii="Times New Roman" w:hAnsi="Times New Roman" w:cs="Times New Roman"/>
          <w:noProof/>
          <w:sz w:val="24"/>
          <w:szCs w:val="24"/>
        </w:rPr>
        <w:t xml:space="preserve">Bán kính mặt cầu </w:t>
      </w:r>
      <w:r w:rsidRPr="00330A7E">
        <w:rPr>
          <w:rFonts w:ascii="Times New Roman" w:hAnsi="Times New Roman" w:cs="Times New Roman"/>
          <w:position w:val="-14"/>
          <w:sz w:val="24"/>
          <w:szCs w:val="24"/>
        </w:rPr>
        <w:object w:dxaOrig="400" w:dyaOrig="400" w14:anchorId="1EF4A2C2">
          <v:shape id="_x0000_i3720" type="#_x0000_t75" style="width:19.5pt;height:19.5pt" o:ole="">
            <v:imagedata r:id="rId4572" o:title=""/>
          </v:shape>
          <o:OLEObject Type="Embed" ProgID="Equation.DSMT4" ShapeID="_x0000_i3720" DrawAspect="Content" ObjectID="_1796842784" r:id="rId4777"/>
        </w:object>
      </w:r>
      <w:r w:rsidRPr="00330A7E">
        <w:rPr>
          <w:rFonts w:ascii="Times New Roman" w:hAnsi="Times New Roman" w:cs="Times New Roman"/>
          <w:noProof/>
          <w:sz w:val="24"/>
          <w:szCs w:val="24"/>
        </w:rPr>
        <w:t xml:space="preserve"> là</w:t>
      </w:r>
      <w:r w:rsidRPr="00330A7E">
        <w:rPr>
          <w:rFonts w:ascii="Times New Roman" w:hAnsi="Times New Roman" w:cs="Times New Roman"/>
          <w:b/>
          <w:noProof/>
          <w:sz w:val="24"/>
          <w:szCs w:val="24"/>
        </w:rPr>
        <w:t xml:space="preserve"> </w:t>
      </w:r>
      <w:r w:rsidRPr="00330A7E">
        <w:rPr>
          <w:rFonts w:ascii="Times New Roman" w:hAnsi="Times New Roman" w:cs="Times New Roman"/>
          <w:position w:val="-8"/>
          <w:sz w:val="24"/>
          <w:szCs w:val="24"/>
        </w:rPr>
        <w:object w:dxaOrig="480" w:dyaOrig="360" w14:anchorId="2A14A101">
          <v:shape id="_x0000_i3721" type="#_x0000_t75" style="width:24pt;height:18pt" o:ole="">
            <v:imagedata r:id="rId4577" o:title=""/>
          </v:shape>
          <o:OLEObject Type="Embed" ProgID="Equation.DSMT4" ShapeID="_x0000_i3721" DrawAspect="Content" ObjectID="_1796842785" r:id="rId477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p>
    <w:p w14:paraId="22A1F774" w14:textId="77777777" w:rsidR="00ED397D" w:rsidRPr="00330A7E" w:rsidRDefault="00ED397D" w:rsidP="00330A7E">
      <w:pPr>
        <w:tabs>
          <w:tab w:val="left" w:pos="360"/>
          <w:tab w:val="left" w:pos="720"/>
          <w:tab w:val="left" w:pos="2880"/>
          <w:tab w:val="left" w:pos="3402"/>
          <w:tab w:val="left" w:pos="5400"/>
          <w:tab w:val="left" w:pos="5669"/>
          <w:tab w:val="left" w:pos="7920"/>
        </w:tabs>
        <w:spacing w:line="360" w:lineRule="auto"/>
        <w:jc w:val="both"/>
        <w:rPr>
          <w:rFonts w:ascii="Times New Roman" w:hAnsi="Times New Roman" w:cs="Times New Roman"/>
          <w:color w:val="000000"/>
          <w:sz w:val="24"/>
          <w:szCs w:val="24"/>
        </w:rPr>
      </w:pP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noProof/>
          <w:sz w:val="24"/>
          <w:szCs w:val="24"/>
        </w:rPr>
        <w:t xml:space="preserve">Tọa độ tâm mặt cầu </w:t>
      </w:r>
      <w:r w:rsidRPr="00330A7E">
        <w:rPr>
          <w:rFonts w:ascii="Times New Roman" w:hAnsi="Times New Roman" w:cs="Times New Roman"/>
          <w:position w:val="-14"/>
          <w:sz w:val="24"/>
          <w:szCs w:val="24"/>
        </w:rPr>
        <w:object w:dxaOrig="400" w:dyaOrig="400" w14:anchorId="74716380">
          <v:shape id="_x0000_i3722" type="#_x0000_t75" style="width:19.5pt;height:19.5pt" o:ole="">
            <v:imagedata r:id="rId4579" o:title=""/>
          </v:shape>
          <o:OLEObject Type="Embed" ProgID="Equation.DSMT4" ShapeID="_x0000_i3722" DrawAspect="Content" ObjectID="_1796842786" r:id="rId4779"/>
        </w:object>
      </w:r>
      <w:r w:rsidRPr="00330A7E">
        <w:rPr>
          <w:rFonts w:ascii="Times New Roman" w:hAnsi="Times New Roman" w:cs="Times New Roman"/>
          <w:noProof/>
          <w:sz w:val="24"/>
          <w:szCs w:val="24"/>
        </w:rPr>
        <w:t xml:space="preserve"> là </w:t>
      </w:r>
      <w:r w:rsidRPr="00330A7E">
        <w:rPr>
          <w:rFonts w:ascii="Times New Roman" w:hAnsi="Times New Roman" w:cs="Times New Roman"/>
          <w:position w:val="-14"/>
          <w:sz w:val="24"/>
          <w:szCs w:val="24"/>
        </w:rPr>
        <w:object w:dxaOrig="1180" w:dyaOrig="400" w14:anchorId="3D0311EC">
          <v:shape id="_x0000_i3723" type="#_x0000_t75" style="width:58.5pt;height:19.5pt" o:ole="">
            <v:imagedata r:id="rId4581" o:title=""/>
          </v:shape>
          <o:OLEObject Type="Embed" ProgID="Equation.DSMT4" ShapeID="_x0000_i3723" DrawAspect="Content" ObjectID="_1796842787" r:id="rId4780"/>
        </w:object>
      </w:r>
      <w:r w:rsidRPr="00330A7E">
        <w:rPr>
          <w:rFonts w:ascii="Times New Roman" w:hAnsi="Times New Roman" w:cs="Times New Roman"/>
          <w:b/>
          <w:noProof/>
          <w:sz w:val="24"/>
          <w:szCs w:val="24"/>
        </w:rPr>
        <w:t xml:space="preserve"> </w:t>
      </w:r>
      <w:r w:rsidRPr="00330A7E">
        <w:rPr>
          <w:rFonts w:ascii="Times New Roman" w:hAnsi="Times New Roman" w:cs="Times New Roman"/>
          <w:sz w:val="24"/>
          <w:szCs w:val="24"/>
        </w:rPr>
        <w:t>.</w:t>
      </w:r>
      <w:r w:rsidRPr="00330A7E">
        <w:rPr>
          <w:rFonts w:ascii="Times New Roman" w:hAnsi="Times New Roman" w:cs="Times New Roman"/>
          <w:color w:val="000000"/>
          <w:sz w:val="24"/>
          <w:szCs w:val="24"/>
        </w:rPr>
        <w:tab/>
      </w:r>
    </w:p>
    <w:p w14:paraId="3A9ED291" w14:textId="77777777" w:rsidR="00ED397D" w:rsidRPr="00330A7E" w:rsidRDefault="00ED397D" w:rsidP="00330A7E">
      <w:pPr>
        <w:tabs>
          <w:tab w:val="left" w:pos="360"/>
          <w:tab w:val="left" w:pos="720"/>
          <w:tab w:val="left" w:pos="2880"/>
          <w:tab w:val="left" w:pos="3402"/>
          <w:tab w:val="left" w:pos="5400"/>
          <w:tab w:val="left" w:pos="5669"/>
          <w:tab w:val="left" w:pos="7920"/>
        </w:tabs>
        <w:spacing w:line="360" w:lineRule="auto"/>
        <w:jc w:val="both"/>
        <w:rPr>
          <w:rFonts w:ascii="Times New Roman" w:hAnsi="Times New Roman" w:cs="Times New Roman"/>
          <w:sz w:val="24"/>
          <w:szCs w:val="24"/>
        </w:rPr>
      </w:pPr>
      <w:r w:rsidRPr="00330A7E">
        <w:rPr>
          <w:rFonts w:ascii="Times New Roman" w:hAnsi="Times New Roman" w:cs="Times New Roman"/>
          <w:color w:val="FF0000"/>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noProof/>
          <w:sz w:val="24"/>
          <w:szCs w:val="24"/>
        </w:rPr>
        <w:t xml:space="preserve">Tọa độ tâm mặt cầu </w:t>
      </w:r>
      <w:r w:rsidRPr="00330A7E">
        <w:rPr>
          <w:rFonts w:ascii="Times New Roman" w:hAnsi="Times New Roman" w:cs="Times New Roman"/>
          <w:position w:val="-14"/>
          <w:sz w:val="24"/>
          <w:szCs w:val="24"/>
        </w:rPr>
        <w:object w:dxaOrig="400" w:dyaOrig="400" w14:anchorId="39D35E48">
          <v:shape id="_x0000_i3724" type="#_x0000_t75" style="width:19.5pt;height:19.5pt" o:ole="">
            <v:imagedata r:id="rId4579" o:title=""/>
          </v:shape>
          <o:OLEObject Type="Embed" ProgID="Equation.DSMT4" ShapeID="_x0000_i3724" DrawAspect="Content" ObjectID="_1796842788" r:id="rId4781"/>
        </w:object>
      </w:r>
      <w:r w:rsidRPr="00330A7E">
        <w:rPr>
          <w:rFonts w:ascii="Times New Roman" w:hAnsi="Times New Roman" w:cs="Times New Roman"/>
          <w:noProof/>
          <w:sz w:val="24"/>
          <w:szCs w:val="24"/>
        </w:rPr>
        <w:t xml:space="preserve"> là </w:t>
      </w:r>
      <w:r w:rsidRPr="00330A7E">
        <w:rPr>
          <w:rFonts w:ascii="Times New Roman" w:hAnsi="Times New Roman" w:cs="Times New Roman"/>
          <w:position w:val="-14"/>
          <w:sz w:val="24"/>
          <w:szCs w:val="24"/>
        </w:rPr>
        <w:object w:dxaOrig="1020" w:dyaOrig="400" w14:anchorId="7CD4B7EF">
          <v:shape id="_x0000_i3725" type="#_x0000_t75" style="width:51pt;height:19.5pt" o:ole="">
            <v:imagedata r:id="rId4584" o:title=""/>
          </v:shape>
          <o:OLEObject Type="Embed" ProgID="Equation.DSMT4" ShapeID="_x0000_i3725" DrawAspect="Content" ObjectID="_1796842789" r:id="rId4782"/>
        </w:object>
      </w:r>
      <w:r w:rsidRPr="00330A7E">
        <w:rPr>
          <w:rFonts w:ascii="Times New Roman" w:hAnsi="Times New Roman" w:cs="Times New Roman"/>
          <w:b/>
          <w:noProof/>
          <w:sz w:val="24"/>
          <w:szCs w:val="24"/>
        </w:rPr>
        <w:t xml:space="preserve"> </w:t>
      </w:r>
      <w:r w:rsidRPr="00330A7E">
        <w:rPr>
          <w:rFonts w:ascii="Times New Roman" w:hAnsi="Times New Roman" w:cs="Times New Roman"/>
          <w:sz w:val="24"/>
          <w:szCs w:val="24"/>
        </w:rPr>
        <w:t>.</w:t>
      </w:r>
    </w:p>
    <w:p w14:paraId="7A00CBB4" w14:textId="77777777" w:rsidR="00ED397D" w:rsidRPr="00330A7E" w:rsidRDefault="00ED397D" w:rsidP="00330A7E">
      <w:pPr>
        <w:tabs>
          <w:tab w:val="left" w:pos="992"/>
          <w:tab w:val="left" w:pos="3402"/>
          <w:tab w:val="left" w:pos="5669"/>
          <w:tab w:val="left" w:pos="7937"/>
        </w:tabs>
        <w:ind w:left="992"/>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rPr>
        <w:t>Lời giải</w:t>
      </w:r>
    </w:p>
    <w:tbl>
      <w:tblPr>
        <w:tblStyle w:val="TableGrid"/>
        <w:tblW w:w="0" w:type="auto"/>
        <w:tblInd w:w="-5" w:type="dxa"/>
        <w:tblLook w:val="04A0" w:firstRow="1" w:lastRow="0" w:firstColumn="1" w:lastColumn="0" w:noHBand="0" w:noVBand="1"/>
      </w:tblPr>
      <w:tblGrid>
        <w:gridCol w:w="2548"/>
        <w:gridCol w:w="2549"/>
        <w:gridCol w:w="2549"/>
        <w:gridCol w:w="2549"/>
      </w:tblGrid>
      <w:tr w:rsidR="00ED397D" w:rsidRPr="00330A7E" w14:paraId="3C539BE5" w14:textId="77777777" w:rsidTr="00330A7E">
        <w:tc>
          <w:tcPr>
            <w:tcW w:w="2548" w:type="dxa"/>
          </w:tcPr>
          <w:p w14:paraId="0B93C017"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rPr>
              <w:t>a) Sai</w:t>
            </w:r>
          </w:p>
        </w:tc>
        <w:tc>
          <w:tcPr>
            <w:tcW w:w="2549" w:type="dxa"/>
          </w:tcPr>
          <w:p w14:paraId="3E3CE409"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rPr>
              <w:t>b) Đúng</w:t>
            </w:r>
          </w:p>
        </w:tc>
        <w:tc>
          <w:tcPr>
            <w:tcW w:w="2549" w:type="dxa"/>
          </w:tcPr>
          <w:p w14:paraId="4104F128"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rPr>
              <w:t>c) Sai</w:t>
            </w:r>
          </w:p>
        </w:tc>
        <w:tc>
          <w:tcPr>
            <w:tcW w:w="2549" w:type="dxa"/>
          </w:tcPr>
          <w:p w14:paraId="75A454BC"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rPr>
              <w:t>d) Đúng</w:t>
            </w:r>
          </w:p>
        </w:tc>
      </w:tr>
    </w:tbl>
    <w:p w14:paraId="6E9073BC" w14:textId="77777777" w:rsidR="00ED397D" w:rsidRPr="00330A7E" w:rsidRDefault="00ED397D" w:rsidP="00330A7E">
      <w:pPr>
        <w:tabs>
          <w:tab w:val="left" w:pos="360"/>
          <w:tab w:val="left" w:pos="720"/>
          <w:tab w:val="left" w:pos="2880"/>
          <w:tab w:val="left" w:pos="3402"/>
          <w:tab w:val="left" w:pos="5400"/>
          <w:tab w:val="left" w:pos="5669"/>
          <w:tab w:val="left" w:pos="7920"/>
        </w:tabs>
        <w:spacing w:line="360" w:lineRule="auto"/>
        <w:jc w:val="both"/>
        <w:rPr>
          <w:rFonts w:ascii="Times New Roman" w:hAnsi="Times New Roman" w:cs="Times New Roman"/>
          <w:color w:val="FF0000"/>
          <w:sz w:val="24"/>
          <w:szCs w:val="24"/>
        </w:rPr>
      </w:pPr>
    </w:p>
    <w:p w14:paraId="36B4E171" w14:textId="77777777" w:rsidR="00ED397D" w:rsidRPr="00330A7E" w:rsidRDefault="00ED397D" w:rsidP="00330A7E">
      <w:pPr>
        <w:pStyle w:val="ListParagraph"/>
        <w:tabs>
          <w:tab w:val="left" w:pos="992"/>
        </w:tabs>
        <w:spacing w:before="120"/>
        <w:ind w:left="0"/>
        <w:rPr>
          <w:rFonts w:ascii="Times New Roman" w:hAnsi="Times New Roman" w:cs="Times New Roman"/>
          <w:b/>
          <w:bCs/>
          <w:sz w:val="24"/>
          <w:szCs w:val="24"/>
        </w:rPr>
      </w:pPr>
      <w:r w:rsidRPr="00330A7E">
        <w:rPr>
          <w:rFonts w:ascii="Times New Roman" w:hAnsi="Times New Roman" w:cs="Times New Roman"/>
          <w:b/>
          <w:color w:val="0070C0"/>
          <w:sz w:val="24"/>
          <w:szCs w:val="24"/>
          <w:lang w:val="fr-FR"/>
        </w:rPr>
        <w:t>Câu 2.</w:t>
      </w:r>
      <w:r w:rsidRPr="00330A7E">
        <w:rPr>
          <w:rFonts w:ascii="Times New Roman" w:hAnsi="Times New Roman" w:cs="Times New Roman"/>
          <w:b/>
          <w:sz w:val="24"/>
          <w:szCs w:val="24"/>
          <w:lang w:val="fr-FR"/>
        </w:rPr>
        <w:tab/>
      </w:r>
      <w:r w:rsidRPr="00330A7E">
        <w:rPr>
          <w:rFonts w:ascii="Times New Roman" w:hAnsi="Times New Roman" w:cs="Times New Roman"/>
          <w:sz w:val="24"/>
          <w:szCs w:val="24"/>
        </w:rPr>
        <w:t xml:space="preserve">Cho hàm số </w:t>
      </w:r>
      <w:r w:rsidRPr="00330A7E">
        <w:rPr>
          <w:rFonts w:ascii="Times New Roman" w:hAnsi="Times New Roman" w:cs="Times New Roman"/>
          <w:position w:val="-24"/>
          <w:sz w:val="24"/>
          <w:szCs w:val="24"/>
        </w:rPr>
        <w:object w:dxaOrig="999" w:dyaOrig="620" w14:anchorId="07A14C7B">
          <v:shape id="_x0000_i3726" type="#_x0000_t75" style="width:49.5pt;height:31.5pt" o:ole="">
            <v:imagedata r:id="rId4586" o:title=""/>
          </v:shape>
          <o:OLEObject Type="Embed" ProgID="Equation.DSMT4" ShapeID="_x0000_i3726" DrawAspect="Content" ObjectID="_1796842790" r:id="rId4783"/>
        </w:object>
      </w:r>
      <w:r w:rsidRPr="00330A7E">
        <w:rPr>
          <w:rFonts w:ascii="Times New Roman" w:hAnsi="Times New Roman" w:cs="Times New Roman"/>
          <w:sz w:val="24"/>
          <w:szCs w:val="24"/>
        </w:rPr>
        <w:t xml:space="preserve"> (tham số </w:t>
      </w:r>
      <w:r w:rsidRPr="00330A7E">
        <w:rPr>
          <w:rFonts w:ascii="Times New Roman" w:hAnsi="Times New Roman" w:cs="Times New Roman"/>
          <w:position w:val="-6"/>
          <w:sz w:val="24"/>
          <w:szCs w:val="24"/>
        </w:rPr>
        <w:object w:dxaOrig="260" w:dyaOrig="220" w14:anchorId="51FFB983">
          <v:shape id="_x0000_i3727" type="#_x0000_t75" style="width:12.75pt;height:10.5pt" o:ole="">
            <v:imagedata r:id="rId4588" o:title=""/>
          </v:shape>
          <o:OLEObject Type="Embed" ProgID="Equation.DSMT4" ShapeID="_x0000_i3727" DrawAspect="Content" ObjectID="_1796842791" r:id="rId4784"/>
        </w:object>
      </w:r>
      <w:r w:rsidRPr="00330A7E">
        <w:rPr>
          <w:rFonts w:ascii="Times New Roman" w:hAnsi="Times New Roman" w:cs="Times New Roman"/>
          <w:sz w:val="24"/>
          <w:szCs w:val="24"/>
        </w:rPr>
        <w:t>). Các mệnh đề sau đúng hay sai?</w:t>
      </w:r>
    </w:p>
    <w:p w14:paraId="5439867D" w14:textId="77777777" w:rsidR="00ED397D" w:rsidRPr="00330A7E" w:rsidRDefault="00ED397D" w:rsidP="000E1E56">
      <w:pPr>
        <w:pStyle w:val="ListParagraph"/>
        <w:numPr>
          <w:ilvl w:val="0"/>
          <w:numId w:val="45"/>
        </w:numPr>
        <w:tabs>
          <w:tab w:val="left" w:pos="360"/>
          <w:tab w:val="left" w:pos="720"/>
          <w:tab w:val="left" w:pos="2880"/>
          <w:tab w:val="left" w:pos="3402"/>
          <w:tab w:val="left" w:pos="5400"/>
          <w:tab w:val="left" w:pos="5669"/>
          <w:tab w:val="left" w:pos="7920"/>
        </w:tabs>
        <w:spacing w:after="160" w:line="360" w:lineRule="auto"/>
        <w:rPr>
          <w:rFonts w:ascii="Times New Roman" w:hAnsi="Times New Roman" w:cs="Times New Roman"/>
          <w:sz w:val="24"/>
          <w:szCs w:val="24"/>
        </w:rPr>
      </w:pPr>
      <w:r w:rsidRPr="00330A7E">
        <w:rPr>
          <w:rFonts w:ascii="Times New Roman" w:hAnsi="Times New Roman" w:cs="Times New Roman"/>
          <w:sz w:val="24"/>
          <w:szCs w:val="24"/>
        </w:rPr>
        <w:t xml:space="preserve">Khi </w:t>
      </w:r>
      <w:r w:rsidRPr="00330A7E">
        <w:rPr>
          <w:rFonts w:ascii="Times New Roman" w:hAnsi="Times New Roman" w:cs="Times New Roman"/>
          <w:position w:val="-6"/>
          <w:sz w:val="24"/>
          <w:szCs w:val="24"/>
        </w:rPr>
        <w:object w:dxaOrig="560" w:dyaOrig="279" w14:anchorId="5A7CC495">
          <v:shape id="_x0000_i3728" type="#_x0000_t75" style="width:28.5pt;height:14.25pt" o:ole="">
            <v:imagedata r:id="rId4590" o:title=""/>
          </v:shape>
          <o:OLEObject Type="Embed" ProgID="Equation.DSMT4" ShapeID="_x0000_i3728" DrawAspect="Content" ObjectID="_1796842792" r:id="rId4785"/>
        </w:object>
      </w:r>
      <w:r w:rsidRPr="00330A7E">
        <w:rPr>
          <w:rFonts w:ascii="Times New Roman" w:hAnsi="Times New Roman" w:cs="Times New Roman"/>
          <w:sz w:val="24"/>
          <w:szCs w:val="24"/>
        </w:rPr>
        <w:t xml:space="preserve"> thì hàm số nghịch biến trên các khoảng xác định của nó.</w:t>
      </w:r>
    </w:p>
    <w:p w14:paraId="3DE94C77" w14:textId="77777777" w:rsidR="00ED397D" w:rsidRPr="00330A7E" w:rsidRDefault="00ED397D" w:rsidP="000E1E56">
      <w:pPr>
        <w:pStyle w:val="ListParagraph"/>
        <w:numPr>
          <w:ilvl w:val="0"/>
          <w:numId w:val="45"/>
        </w:numPr>
        <w:tabs>
          <w:tab w:val="left" w:pos="360"/>
          <w:tab w:val="left" w:pos="720"/>
          <w:tab w:val="left" w:pos="2880"/>
          <w:tab w:val="left" w:pos="3402"/>
          <w:tab w:val="left" w:pos="5400"/>
          <w:tab w:val="left" w:pos="5669"/>
          <w:tab w:val="left" w:pos="7920"/>
        </w:tabs>
        <w:spacing w:after="160" w:line="360" w:lineRule="auto"/>
        <w:rPr>
          <w:rFonts w:ascii="Times New Roman" w:hAnsi="Times New Roman" w:cs="Times New Roman"/>
          <w:sz w:val="24"/>
          <w:szCs w:val="24"/>
        </w:rPr>
      </w:pPr>
      <w:r w:rsidRPr="00330A7E">
        <w:rPr>
          <w:rFonts w:ascii="Times New Roman" w:hAnsi="Times New Roman" w:cs="Times New Roman"/>
          <w:sz w:val="24"/>
          <w:szCs w:val="24"/>
        </w:rPr>
        <w:t xml:space="preserve">Khi </w:t>
      </w:r>
      <w:r w:rsidRPr="00330A7E">
        <w:rPr>
          <w:rFonts w:ascii="Times New Roman" w:hAnsi="Times New Roman" w:cs="Times New Roman"/>
          <w:position w:val="-6"/>
          <w:sz w:val="24"/>
          <w:szCs w:val="24"/>
        </w:rPr>
        <w:object w:dxaOrig="620" w:dyaOrig="279" w14:anchorId="7F8E7AD7">
          <v:shape id="_x0000_i3729" type="#_x0000_t75" style="width:30.75pt;height:14.25pt" o:ole="">
            <v:imagedata r:id="rId4592" o:title=""/>
          </v:shape>
          <o:OLEObject Type="Embed" ProgID="Equation.DSMT4" ShapeID="_x0000_i3729" DrawAspect="Content" ObjectID="_1796842793" r:id="rId4786"/>
        </w:object>
      </w:r>
      <w:r w:rsidRPr="00330A7E">
        <w:rPr>
          <w:rFonts w:ascii="Times New Roman" w:hAnsi="Times New Roman" w:cs="Times New Roman"/>
          <w:sz w:val="24"/>
          <w:szCs w:val="24"/>
        </w:rPr>
        <w:t>thì hàm số nghịch biến trên các khoảng xác định của nó.</w:t>
      </w:r>
    </w:p>
    <w:p w14:paraId="3A275004" w14:textId="77777777" w:rsidR="00ED397D" w:rsidRPr="00330A7E" w:rsidRDefault="00ED397D" w:rsidP="000E1E56">
      <w:pPr>
        <w:pStyle w:val="ListParagraph"/>
        <w:numPr>
          <w:ilvl w:val="0"/>
          <w:numId w:val="45"/>
        </w:numPr>
        <w:tabs>
          <w:tab w:val="left" w:pos="360"/>
          <w:tab w:val="left" w:pos="720"/>
          <w:tab w:val="left" w:pos="2880"/>
          <w:tab w:val="left" w:pos="3402"/>
          <w:tab w:val="left" w:pos="5400"/>
          <w:tab w:val="left" w:pos="5669"/>
          <w:tab w:val="left" w:pos="7920"/>
        </w:tabs>
        <w:spacing w:after="160" w:line="360" w:lineRule="auto"/>
        <w:rPr>
          <w:rFonts w:ascii="Times New Roman" w:hAnsi="Times New Roman" w:cs="Times New Roman"/>
          <w:sz w:val="24"/>
          <w:szCs w:val="24"/>
        </w:rPr>
      </w:pPr>
      <w:r w:rsidRPr="00330A7E">
        <w:rPr>
          <w:rFonts w:ascii="Times New Roman" w:hAnsi="Times New Roman" w:cs="Times New Roman"/>
          <w:sz w:val="24"/>
          <w:szCs w:val="24"/>
          <w:lang w:val="fr-FR"/>
        </w:rPr>
        <w:lastRenderedPageBreak/>
        <w:t xml:space="preserve">Tập hợp tất cả các giá trị thực của tham số </w:t>
      </w:r>
      <w:r w:rsidRPr="00330A7E">
        <w:rPr>
          <w:rFonts w:ascii="Times New Roman" w:hAnsi="Times New Roman" w:cs="Times New Roman"/>
          <w:position w:val="-6"/>
          <w:sz w:val="24"/>
          <w:szCs w:val="24"/>
        </w:rPr>
        <w:object w:dxaOrig="260" w:dyaOrig="220" w14:anchorId="180B8DD5">
          <v:shape id="_x0000_i3730" type="#_x0000_t75" style="width:14.25pt;height:10.5pt" o:ole="">
            <v:imagedata r:id="rId4594" o:title=""/>
          </v:shape>
          <o:OLEObject Type="Embed" ProgID="Equation.DSMT4" ShapeID="_x0000_i3730" DrawAspect="Content" ObjectID="_1796842794" r:id="rId4787"/>
        </w:object>
      </w:r>
      <w:r w:rsidRPr="00330A7E">
        <w:rPr>
          <w:rFonts w:ascii="Times New Roman" w:hAnsi="Times New Roman" w:cs="Times New Roman"/>
          <w:sz w:val="24"/>
          <w:szCs w:val="24"/>
        </w:rPr>
        <w:t xml:space="preserve"> để hàm số </w:t>
      </w:r>
      <w:r w:rsidRPr="00330A7E">
        <w:rPr>
          <w:rFonts w:ascii="Times New Roman" w:hAnsi="Times New Roman" w:cs="Times New Roman"/>
          <w:position w:val="-24"/>
          <w:sz w:val="24"/>
          <w:szCs w:val="24"/>
        </w:rPr>
        <w:object w:dxaOrig="999" w:dyaOrig="620" w14:anchorId="0E4CE472">
          <v:shape id="_x0000_i3731" type="#_x0000_t75" style="width:49.5pt;height:31.5pt" o:ole="">
            <v:imagedata r:id="rId4586" o:title=""/>
          </v:shape>
          <o:OLEObject Type="Embed" ProgID="Equation.DSMT4" ShapeID="_x0000_i3731" DrawAspect="Content" ObjectID="_1796842795" r:id="rId4788"/>
        </w:object>
      </w:r>
      <w:r w:rsidRPr="00330A7E">
        <w:rPr>
          <w:rFonts w:ascii="Times New Roman" w:hAnsi="Times New Roman" w:cs="Times New Roman"/>
          <w:sz w:val="24"/>
          <w:szCs w:val="24"/>
        </w:rPr>
        <w:t xml:space="preserve"> nghịch biến trên từng khoảng xác định của nó là </w:t>
      </w:r>
      <w:r w:rsidRPr="00330A7E">
        <w:rPr>
          <w:rFonts w:ascii="Times New Roman" w:hAnsi="Times New Roman" w:cs="Times New Roman"/>
          <w:position w:val="-14"/>
          <w:sz w:val="24"/>
          <w:szCs w:val="24"/>
        </w:rPr>
        <w:object w:dxaOrig="760" w:dyaOrig="400" w14:anchorId="36E4A881">
          <v:shape id="_x0000_i3732" type="#_x0000_t75" style="width:37.5pt;height:19.5pt" o:ole="">
            <v:imagedata r:id="rId4597" o:title=""/>
          </v:shape>
          <o:OLEObject Type="Embed" ProgID="Equation.DSMT4" ShapeID="_x0000_i3732" DrawAspect="Content" ObjectID="_1796842796" r:id="rId4789"/>
        </w:object>
      </w:r>
      <w:r w:rsidRPr="00330A7E">
        <w:rPr>
          <w:rFonts w:ascii="Times New Roman" w:hAnsi="Times New Roman" w:cs="Times New Roman"/>
          <w:sz w:val="24"/>
          <w:szCs w:val="24"/>
        </w:rPr>
        <w:t>.</w:t>
      </w:r>
    </w:p>
    <w:p w14:paraId="11357AAE" w14:textId="77777777" w:rsidR="00ED397D" w:rsidRPr="00330A7E" w:rsidRDefault="00ED397D" w:rsidP="000E1E56">
      <w:pPr>
        <w:pStyle w:val="ListParagraph"/>
        <w:numPr>
          <w:ilvl w:val="0"/>
          <w:numId w:val="45"/>
        </w:numPr>
        <w:tabs>
          <w:tab w:val="left" w:pos="360"/>
          <w:tab w:val="left" w:pos="720"/>
          <w:tab w:val="left" w:pos="2880"/>
          <w:tab w:val="left" w:pos="3402"/>
          <w:tab w:val="left" w:pos="5400"/>
          <w:tab w:val="left" w:pos="5669"/>
          <w:tab w:val="left" w:pos="7920"/>
        </w:tabs>
        <w:spacing w:after="160" w:line="360" w:lineRule="auto"/>
        <w:rPr>
          <w:rFonts w:ascii="Times New Roman" w:hAnsi="Times New Roman" w:cs="Times New Roman"/>
          <w:sz w:val="24"/>
          <w:szCs w:val="24"/>
        </w:rPr>
      </w:pPr>
      <w:r w:rsidRPr="00330A7E">
        <w:rPr>
          <w:rFonts w:ascii="Times New Roman" w:hAnsi="Times New Roman" w:cs="Times New Roman"/>
          <w:sz w:val="24"/>
          <w:szCs w:val="24"/>
          <w:lang w:val="fr-FR"/>
        </w:rPr>
        <w:t xml:space="preserve">Đường tiệm cận ngang của đồ thị </w:t>
      </w:r>
      <w:r w:rsidRPr="00330A7E">
        <w:rPr>
          <w:rFonts w:ascii="Times New Roman" w:hAnsi="Times New Roman" w:cs="Times New Roman"/>
          <w:sz w:val="24"/>
          <w:szCs w:val="24"/>
        </w:rPr>
        <w:t xml:space="preserve"> hàm số </w:t>
      </w:r>
      <w:r w:rsidRPr="00330A7E">
        <w:rPr>
          <w:rFonts w:ascii="Times New Roman" w:hAnsi="Times New Roman" w:cs="Times New Roman"/>
          <w:position w:val="-24"/>
          <w:sz w:val="24"/>
          <w:szCs w:val="24"/>
        </w:rPr>
        <w:object w:dxaOrig="999" w:dyaOrig="620" w14:anchorId="7D213473">
          <v:shape id="_x0000_i3733" type="#_x0000_t75" style="width:49.5pt;height:31.5pt" o:ole="">
            <v:imagedata r:id="rId4586" o:title=""/>
          </v:shape>
          <o:OLEObject Type="Embed" ProgID="Equation.DSMT4" ShapeID="_x0000_i3733" DrawAspect="Content" ObjectID="_1796842797" r:id="rId4790"/>
        </w:object>
      </w:r>
      <w:r w:rsidRPr="00330A7E">
        <w:rPr>
          <w:rFonts w:ascii="Times New Roman" w:hAnsi="Times New Roman" w:cs="Times New Roman"/>
          <w:sz w:val="24"/>
          <w:szCs w:val="24"/>
        </w:rPr>
        <w:t xml:space="preserve"> là </w:t>
      </w:r>
      <w:r w:rsidRPr="00330A7E">
        <w:rPr>
          <w:rFonts w:ascii="Times New Roman" w:hAnsi="Times New Roman" w:cs="Times New Roman"/>
          <w:position w:val="-10"/>
          <w:sz w:val="24"/>
          <w:szCs w:val="24"/>
        </w:rPr>
        <w:object w:dxaOrig="520" w:dyaOrig="320" w14:anchorId="7DE62CF0">
          <v:shape id="_x0000_i3734" type="#_x0000_t75" style="width:25.5pt;height:16.5pt" o:ole="">
            <v:imagedata r:id="rId4600" o:title=""/>
          </v:shape>
          <o:OLEObject Type="Embed" ProgID="Equation.DSMT4" ShapeID="_x0000_i3734" DrawAspect="Content" ObjectID="_1796842798" r:id="rId4791"/>
        </w:object>
      </w:r>
      <w:r w:rsidRPr="00330A7E">
        <w:rPr>
          <w:rFonts w:ascii="Times New Roman" w:hAnsi="Times New Roman" w:cs="Times New Roman"/>
          <w:sz w:val="24"/>
          <w:szCs w:val="24"/>
        </w:rPr>
        <w:t>.</w:t>
      </w:r>
    </w:p>
    <w:p w14:paraId="4BB014CA" w14:textId="77777777" w:rsidR="00ED397D" w:rsidRPr="00330A7E" w:rsidRDefault="00ED397D" w:rsidP="00330A7E">
      <w:pPr>
        <w:pStyle w:val="ListParagraph"/>
        <w:tabs>
          <w:tab w:val="left" w:pos="992"/>
          <w:tab w:val="left" w:pos="3402"/>
          <w:tab w:val="left" w:pos="5669"/>
          <w:tab w:val="left" w:pos="7937"/>
        </w:tabs>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rPr>
        <w:t>Lời giải</w:t>
      </w:r>
    </w:p>
    <w:tbl>
      <w:tblPr>
        <w:tblStyle w:val="TableGrid"/>
        <w:tblW w:w="0" w:type="auto"/>
        <w:tblInd w:w="-5" w:type="dxa"/>
        <w:tblLook w:val="04A0" w:firstRow="1" w:lastRow="0" w:firstColumn="1" w:lastColumn="0" w:noHBand="0" w:noVBand="1"/>
      </w:tblPr>
      <w:tblGrid>
        <w:gridCol w:w="2548"/>
        <w:gridCol w:w="2549"/>
        <w:gridCol w:w="2549"/>
        <w:gridCol w:w="2549"/>
      </w:tblGrid>
      <w:tr w:rsidR="00ED397D" w:rsidRPr="00330A7E" w14:paraId="045E78D0" w14:textId="77777777" w:rsidTr="00330A7E">
        <w:tc>
          <w:tcPr>
            <w:tcW w:w="2548" w:type="dxa"/>
          </w:tcPr>
          <w:p w14:paraId="3D1A7056"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rPr>
              <w:t>a) Đúng</w:t>
            </w:r>
          </w:p>
        </w:tc>
        <w:tc>
          <w:tcPr>
            <w:tcW w:w="2549" w:type="dxa"/>
          </w:tcPr>
          <w:p w14:paraId="3A545CBF"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rPr>
              <w:t>b) Sai</w:t>
            </w:r>
          </w:p>
        </w:tc>
        <w:tc>
          <w:tcPr>
            <w:tcW w:w="2549" w:type="dxa"/>
          </w:tcPr>
          <w:p w14:paraId="5176EC7E"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rPr>
              <w:t>c) Đúng</w:t>
            </w:r>
          </w:p>
        </w:tc>
        <w:tc>
          <w:tcPr>
            <w:tcW w:w="2549" w:type="dxa"/>
          </w:tcPr>
          <w:p w14:paraId="5A5B8732"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rPr>
              <w:t>d) Đúng</w:t>
            </w:r>
          </w:p>
        </w:tc>
      </w:tr>
    </w:tbl>
    <w:p w14:paraId="374D6967" w14:textId="77777777" w:rsidR="00ED397D" w:rsidRPr="00330A7E" w:rsidRDefault="00ED397D" w:rsidP="00330A7E">
      <w:pPr>
        <w:tabs>
          <w:tab w:val="left" w:pos="360"/>
          <w:tab w:val="left" w:pos="720"/>
          <w:tab w:val="left" w:pos="2880"/>
          <w:tab w:val="left" w:pos="3402"/>
          <w:tab w:val="left" w:pos="5400"/>
          <w:tab w:val="left" w:pos="5669"/>
          <w:tab w:val="left" w:pos="7920"/>
        </w:tabs>
        <w:spacing w:line="360" w:lineRule="auto"/>
        <w:jc w:val="both"/>
        <w:rPr>
          <w:rFonts w:ascii="Times New Roman" w:hAnsi="Times New Roman" w:cs="Times New Roman"/>
          <w:color w:val="FF0000"/>
          <w:sz w:val="24"/>
          <w:szCs w:val="24"/>
        </w:rPr>
      </w:pPr>
    </w:p>
    <w:p w14:paraId="2FD163D8" w14:textId="77777777" w:rsidR="00ED397D" w:rsidRPr="00330A7E" w:rsidRDefault="00ED397D" w:rsidP="00330A7E">
      <w:pPr>
        <w:spacing w:after="0" w:line="240" w:lineRule="auto"/>
        <w:jc w:val="both"/>
        <w:rPr>
          <w:rFonts w:ascii="Times New Roman" w:hAnsi="Times New Roman" w:cs="Times New Roman"/>
          <w:sz w:val="24"/>
          <w:szCs w:val="24"/>
        </w:rPr>
      </w:pPr>
      <w:r w:rsidRPr="00330A7E">
        <w:rPr>
          <w:rFonts w:ascii="Times New Roman" w:hAnsi="Times New Roman" w:cs="Times New Roman"/>
          <w:b/>
          <w:color w:val="0070C0"/>
          <w:sz w:val="24"/>
          <w:szCs w:val="24"/>
        </w:rPr>
        <w:t>Câu 3</w:t>
      </w:r>
      <w:r w:rsidRPr="00330A7E">
        <w:rPr>
          <w:rFonts w:ascii="Times New Roman" w:hAnsi="Times New Roman" w:cs="Times New Roman"/>
          <w:sz w:val="24"/>
          <w:szCs w:val="24"/>
        </w:rPr>
        <w:t xml:space="preserve">. Sự phân huỷ của rác thải hữu cơ có trong nước sẽ làm tiêu hao oxygen hoà tan trong nước. Nồng độ oxygen (mg/l) trong một hồ nước sau </w:t>
      </w:r>
      <w:r w:rsidRPr="00330A7E">
        <w:rPr>
          <w:rFonts w:ascii="Times New Roman" w:hAnsi="Times New Roman" w:cs="Times New Roman"/>
          <w:position w:val="-6"/>
          <w:sz w:val="24"/>
          <w:szCs w:val="24"/>
        </w:rPr>
        <w:object w:dxaOrig="139" w:dyaOrig="240" w14:anchorId="0256FB7C">
          <v:shape id="_x0000_i3735" type="#_x0000_t75" style="width:7.5pt;height:11.25pt" o:ole="">
            <v:imagedata r:id="rId4602" o:title=""/>
          </v:shape>
          <o:OLEObject Type="Embed" ProgID="Equation.DSMT4" ShapeID="_x0000_i3735" DrawAspect="Content" ObjectID="_1796842799" r:id="rId4792"/>
        </w:object>
      </w:r>
      <w:r w:rsidRPr="00330A7E">
        <w:rPr>
          <w:rFonts w:ascii="Times New Roman" w:hAnsi="Times New Roman" w:cs="Times New Roman"/>
          <w:sz w:val="24"/>
          <w:szCs w:val="24"/>
        </w:rPr>
        <w:t xml:space="preserve"> giờ </w:t>
      </w:r>
      <w:r w:rsidRPr="00330A7E">
        <w:rPr>
          <w:rFonts w:ascii="Times New Roman" w:hAnsi="Times New Roman" w:cs="Times New Roman"/>
          <w:position w:val="-10"/>
          <w:sz w:val="24"/>
          <w:szCs w:val="24"/>
        </w:rPr>
        <w:object w:dxaOrig="660" w:dyaOrig="320" w14:anchorId="5DFA871B">
          <v:shape id="_x0000_i3736" type="#_x0000_t75" style="width:32.25pt;height:15.75pt" o:ole="">
            <v:imagedata r:id="rId4604" o:title=""/>
          </v:shape>
          <o:OLEObject Type="Embed" ProgID="Equation.DSMT4" ShapeID="_x0000_i3736" DrawAspect="Content" ObjectID="_1796842800" r:id="rId4793"/>
        </w:object>
      </w:r>
      <w:r w:rsidRPr="00330A7E">
        <w:rPr>
          <w:rFonts w:ascii="Times New Roman" w:hAnsi="Times New Roman" w:cs="Times New Roman"/>
          <w:sz w:val="24"/>
          <w:szCs w:val="24"/>
        </w:rPr>
        <w:t xml:space="preserve"> khi một lượng rác thải hữu cơ bị xả vào hồ được xấp xỉ bởi hàm số (có đồ thị như đường màu đỏ ở hình bên)</w:t>
      </w:r>
    </w:p>
    <w:p w14:paraId="0EF01DA1" w14:textId="77777777" w:rsidR="00ED397D" w:rsidRPr="00330A7E" w:rsidRDefault="00ED397D" w:rsidP="00330A7E">
      <w:pPr>
        <w:tabs>
          <w:tab w:val="left" w:pos="992"/>
          <w:tab w:val="left" w:pos="3402"/>
          <w:tab w:val="left" w:pos="5669"/>
          <w:tab w:val="left" w:pos="7937"/>
        </w:tabs>
        <w:ind w:left="992"/>
        <w:jc w:val="center"/>
        <w:rPr>
          <w:rFonts w:ascii="Times New Roman" w:hAnsi="Times New Roman" w:cs="Times New Roman"/>
          <w:sz w:val="24"/>
          <w:szCs w:val="24"/>
        </w:rPr>
      </w:pPr>
      <w:r w:rsidRPr="00330A7E">
        <w:rPr>
          <w:rFonts w:ascii="Times New Roman" w:hAnsi="Times New Roman" w:cs="Times New Roman"/>
          <w:position w:val="-24"/>
          <w:sz w:val="24"/>
          <w:szCs w:val="24"/>
        </w:rPr>
        <w:object w:dxaOrig="1700" w:dyaOrig="620" w14:anchorId="6F1E0674">
          <v:shape id="_x0000_i3737" type="#_x0000_t75" style="width:85.5pt;height:31.5pt" o:ole="">
            <v:imagedata r:id="rId4606" o:title=""/>
          </v:shape>
          <o:OLEObject Type="Embed" ProgID="Equation.DSMT4" ShapeID="_x0000_i3737" DrawAspect="Content" ObjectID="_1796842801" r:id="rId4794"/>
        </w:object>
      </w:r>
    </w:p>
    <w:p w14:paraId="2CAD59E5" w14:textId="77777777" w:rsidR="00ED397D" w:rsidRPr="00330A7E" w:rsidRDefault="00ED397D" w:rsidP="00330A7E">
      <w:pPr>
        <w:tabs>
          <w:tab w:val="left" w:pos="992"/>
          <w:tab w:val="left" w:pos="3402"/>
          <w:tab w:val="left" w:pos="5669"/>
          <w:tab w:val="left" w:pos="7937"/>
        </w:tabs>
        <w:ind w:left="992"/>
        <w:jc w:val="center"/>
        <w:rPr>
          <w:rFonts w:ascii="Times New Roman" w:hAnsi="Times New Roman" w:cs="Times New Roman"/>
          <w:sz w:val="24"/>
          <w:szCs w:val="24"/>
        </w:rPr>
      </w:pPr>
    </w:p>
    <w:p w14:paraId="115E66B5" w14:textId="77777777" w:rsidR="00ED397D" w:rsidRPr="00330A7E" w:rsidRDefault="00ED397D" w:rsidP="00330A7E">
      <w:pPr>
        <w:tabs>
          <w:tab w:val="left" w:pos="992"/>
          <w:tab w:val="left" w:pos="3402"/>
          <w:tab w:val="left" w:pos="5669"/>
          <w:tab w:val="left" w:pos="7937"/>
        </w:tabs>
        <w:ind w:left="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51D3C220" wp14:editId="43CB308C">
            <wp:extent cx="1622425" cy="1181017"/>
            <wp:effectExtent l="0" t="0" r="0" b="635"/>
            <wp:docPr id="1301619882" name="Picture 1301619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8">
                      <a:extLst>
                        <a:ext uri="{BEBA8EAE-BF5A-486C-A8C5-ECC9F3942E4B}">
                          <a14:imgProps xmlns:a14="http://schemas.microsoft.com/office/drawing/2010/main">
                            <a14:imgLayer r:embed="rId4609">
                              <a14:imgEffect>
                                <a14:brightnessContrast bright="20000" contrast="-40000"/>
                              </a14:imgEffect>
                            </a14:imgLayer>
                          </a14:imgProps>
                        </a:ext>
                      </a:extLst>
                    </a:blip>
                    <a:stretch>
                      <a:fillRect/>
                    </a:stretch>
                  </pic:blipFill>
                  <pic:spPr>
                    <a:xfrm>
                      <a:off x="0" y="0"/>
                      <a:ext cx="1639727" cy="1193612"/>
                    </a:xfrm>
                    <a:prstGeom prst="rect">
                      <a:avLst/>
                    </a:prstGeom>
                  </pic:spPr>
                </pic:pic>
              </a:graphicData>
            </a:graphic>
          </wp:inline>
        </w:drawing>
      </w:r>
    </w:p>
    <w:p w14:paraId="6D96F04A" w14:textId="77777777" w:rsidR="00ED397D" w:rsidRPr="00330A7E" w:rsidRDefault="00ED397D" w:rsidP="00330A7E">
      <w:pPr>
        <w:tabs>
          <w:tab w:val="left" w:pos="992"/>
          <w:tab w:val="left" w:pos="3402"/>
          <w:tab w:val="left" w:pos="5669"/>
          <w:tab w:val="left" w:pos="7937"/>
        </w:tabs>
        <w:ind w:firstLine="360"/>
        <w:rPr>
          <w:rFonts w:ascii="Times New Roman" w:hAnsi="Times New Roman" w:cs="Times New Roman"/>
          <w:sz w:val="24"/>
          <w:szCs w:val="24"/>
        </w:rPr>
      </w:pPr>
      <w:r w:rsidRPr="00330A7E">
        <w:rPr>
          <w:rFonts w:ascii="Times New Roman" w:hAnsi="Times New Roman" w:cs="Times New Roman"/>
          <w:sz w:val="24"/>
          <w:szCs w:val="24"/>
        </w:rPr>
        <w:t xml:space="preserve">a) Vào thời điểm </w:t>
      </w:r>
      <w:r w:rsidRPr="00330A7E">
        <w:rPr>
          <w:rFonts w:ascii="Times New Roman" w:hAnsi="Times New Roman" w:cs="Times New Roman"/>
          <w:position w:val="-6"/>
          <w:sz w:val="24"/>
          <w:szCs w:val="24"/>
        </w:rPr>
        <w:object w:dxaOrig="460" w:dyaOrig="279" w14:anchorId="6DEA7358">
          <v:shape id="_x0000_i3738" type="#_x0000_t75" style="width:22.5pt;height:13.5pt" o:ole="">
            <v:imagedata r:id="rId4610" o:title=""/>
          </v:shape>
          <o:OLEObject Type="Embed" ProgID="Equation.DSMT4" ShapeID="_x0000_i3738" DrawAspect="Content" ObjectID="_1796842802" r:id="rId4795"/>
        </w:object>
      </w:r>
      <w:r w:rsidRPr="00330A7E">
        <w:rPr>
          <w:rFonts w:ascii="Times New Roman" w:hAnsi="Times New Roman" w:cs="Times New Roman"/>
          <w:sz w:val="24"/>
          <w:szCs w:val="24"/>
        </w:rPr>
        <w:t xml:space="preserve"> thì nồng độ oxygen trong nước là </w:t>
      </w:r>
      <w:r w:rsidRPr="00330A7E">
        <w:rPr>
          <w:rFonts w:ascii="Times New Roman" w:hAnsi="Times New Roman" w:cs="Times New Roman"/>
          <w:position w:val="-10"/>
          <w:sz w:val="24"/>
          <w:szCs w:val="24"/>
        </w:rPr>
        <w:object w:dxaOrig="380" w:dyaOrig="320" w14:anchorId="5657E3B0">
          <v:shape id="_x0000_i3739" type="#_x0000_t75" style="width:19.5pt;height:16.5pt" o:ole="">
            <v:imagedata r:id="rId4612" o:title=""/>
          </v:shape>
          <o:OLEObject Type="Embed" ProgID="Equation.DSMT4" ShapeID="_x0000_i3739" DrawAspect="Content" ObjectID="_1796842803" r:id="rId4796"/>
        </w:object>
      </w:r>
      <w:r w:rsidRPr="00330A7E">
        <w:rPr>
          <w:rFonts w:ascii="Times New Roman" w:hAnsi="Times New Roman" w:cs="Times New Roman"/>
          <w:sz w:val="24"/>
          <w:szCs w:val="24"/>
        </w:rPr>
        <w:t xml:space="preserve">(mg/l) </w:t>
      </w:r>
    </w:p>
    <w:p w14:paraId="528D2C1C" w14:textId="77777777" w:rsidR="00ED397D" w:rsidRPr="00330A7E" w:rsidRDefault="00ED397D" w:rsidP="00330A7E">
      <w:pPr>
        <w:tabs>
          <w:tab w:val="left" w:pos="992"/>
          <w:tab w:val="left" w:pos="3402"/>
          <w:tab w:val="left" w:pos="5669"/>
          <w:tab w:val="left" w:pos="7937"/>
        </w:tabs>
        <w:ind w:firstLine="360"/>
        <w:rPr>
          <w:rFonts w:ascii="Times New Roman" w:hAnsi="Times New Roman" w:cs="Times New Roman"/>
          <w:sz w:val="24"/>
          <w:szCs w:val="24"/>
        </w:rPr>
      </w:pPr>
      <w:r w:rsidRPr="00330A7E">
        <w:rPr>
          <w:rFonts w:ascii="Times New Roman" w:hAnsi="Times New Roman" w:cs="Times New Roman"/>
          <w:sz w:val="24"/>
          <w:szCs w:val="24"/>
        </w:rPr>
        <w:t xml:space="preserve">b) Nồng độ oxygen (mg/l) trong một hồ nước không vượt quá </w:t>
      </w:r>
      <w:r w:rsidRPr="00330A7E">
        <w:rPr>
          <w:rFonts w:ascii="Times New Roman" w:hAnsi="Times New Roman" w:cs="Times New Roman"/>
          <w:position w:val="-6"/>
          <w:sz w:val="24"/>
          <w:szCs w:val="24"/>
        </w:rPr>
        <w:object w:dxaOrig="180" w:dyaOrig="279" w14:anchorId="04C6C65C">
          <v:shape id="_x0000_i3740" type="#_x0000_t75" style="width:9pt;height:13.5pt" o:ole="">
            <v:imagedata r:id="rId4614" o:title=""/>
          </v:shape>
          <o:OLEObject Type="Embed" ProgID="Equation.DSMT4" ShapeID="_x0000_i3740" DrawAspect="Content" ObjectID="_1796842804" r:id="rId4797"/>
        </w:object>
      </w:r>
      <w:r w:rsidRPr="00330A7E">
        <w:rPr>
          <w:rFonts w:ascii="Times New Roman" w:hAnsi="Times New Roman" w:cs="Times New Roman"/>
          <w:sz w:val="24"/>
          <w:szCs w:val="24"/>
        </w:rPr>
        <w:t xml:space="preserve">(mg/l) </w:t>
      </w:r>
    </w:p>
    <w:p w14:paraId="0CE2174D" w14:textId="77777777" w:rsidR="00ED397D" w:rsidRPr="00330A7E" w:rsidRDefault="00ED397D" w:rsidP="00330A7E">
      <w:pPr>
        <w:tabs>
          <w:tab w:val="left" w:pos="992"/>
          <w:tab w:val="left" w:pos="3402"/>
          <w:tab w:val="left" w:pos="5669"/>
          <w:tab w:val="left" w:pos="7937"/>
        </w:tabs>
        <w:ind w:firstLine="360"/>
        <w:jc w:val="both"/>
        <w:rPr>
          <w:rFonts w:ascii="Times New Roman" w:hAnsi="Times New Roman" w:cs="Times New Roman"/>
          <w:sz w:val="24"/>
          <w:szCs w:val="24"/>
        </w:rPr>
      </w:pPr>
      <w:r w:rsidRPr="00330A7E">
        <w:rPr>
          <w:rFonts w:ascii="Times New Roman" w:hAnsi="Times New Roman" w:cs="Times New Roman"/>
          <w:sz w:val="24"/>
          <w:szCs w:val="24"/>
        </w:rPr>
        <w:t xml:space="preserve">c) Vào thời điểm </w:t>
      </w:r>
      <w:r w:rsidRPr="00330A7E">
        <w:rPr>
          <w:rFonts w:ascii="Times New Roman" w:hAnsi="Times New Roman" w:cs="Times New Roman"/>
          <w:position w:val="-6"/>
          <w:sz w:val="24"/>
          <w:szCs w:val="24"/>
        </w:rPr>
        <w:object w:dxaOrig="499" w:dyaOrig="279" w14:anchorId="58B46EB8">
          <v:shape id="_x0000_i3741" type="#_x0000_t75" style="width:25.5pt;height:13.5pt" o:ole="">
            <v:imagedata r:id="rId4616" o:title=""/>
          </v:shape>
          <o:OLEObject Type="Embed" ProgID="Equation.DSMT4" ShapeID="_x0000_i3741" DrawAspect="Content" ObjectID="_1796842805" r:id="rId4798"/>
        </w:object>
      </w:r>
      <w:r w:rsidRPr="00330A7E">
        <w:rPr>
          <w:rFonts w:ascii="Times New Roman" w:hAnsi="Times New Roman" w:cs="Times New Roman"/>
          <w:sz w:val="24"/>
          <w:szCs w:val="24"/>
        </w:rPr>
        <w:t xml:space="preserve"> thì nồng độ oxygen trong nước cao nhất</w:t>
      </w:r>
    </w:p>
    <w:p w14:paraId="58A49261" w14:textId="77777777" w:rsidR="00ED397D" w:rsidRPr="00330A7E" w:rsidRDefault="00ED397D" w:rsidP="00330A7E">
      <w:pPr>
        <w:tabs>
          <w:tab w:val="left" w:pos="992"/>
          <w:tab w:val="left" w:pos="3402"/>
          <w:tab w:val="left" w:pos="5669"/>
          <w:tab w:val="left" w:pos="7937"/>
        </w:tabs>
        <w:ind w:firstLine="360"/>
        <w:jc w:val="both"/>
        <w:rPr>
          <w:rFonts w:ascii="Times New Roman" w:hAnsi="Times New Roman" w:cs="Times New Roman"/>
          <w:sz w:val="24"/>
          <w:szCs w:val="24"/>
        </w:rPr>
      </w:pPr>
      <w:r w:rsidRPr="00330A7E">
        <w:rPr>
          <w:rFonts w:ascii="Times New Roman" w:hAnsi="Times New Roman" w:cs="Times New Roman"/>
          <w:sz w:val="24"/>
          <w:szCs w:val="24"/>
        </w:rPr>
        <w:t xml:space="preserve">d) Nồng độ oxygen (mg/l) trong một hồ nước thấp nhất là </w:t>
      </w:r>
      <w:r w:rsidRPr="00330A7E">
        <w:rPr>
          <w:rFonts w:ascii="Times New Roman" w:hAnsi="Times New Roman" w:cs="Times New Roman"/>
          <w:position w:val="-10"/>
          <w:sz w:val="24"/>
          <w:szCs w:val="24"/>
        </w:rPr>
        <w:object w:dxaOrig="380" w:dyaOrig="320" w14:anchorId="1D0864A2">
          <v:shape id="_x0000_i3742" type="#_x0000_t75" style="width:19.5pt;height:16.5pt" o:ole="">
            <v:imagedata r:id="rId4618" o:title=""/>
          </v:shape>
          <o:OLEObject Type="Embed" ProgID="Equation.DSMT4" ShapeID="_x0000_i3742" DrawAspect="Content" ObjectID="_1796842806" r:id="rId4799"/>
        </w:object>
      </w:r>
      <w:r w:rsidRPr="00330A7E">
        <w:rPr>
          <w:rFonts w:ascii="Times New Roman" w:hAnsi="Times New Roman" w:cs="Times New Roman"/>
          <w:sz w:val="24"/>
          <w:szCs w:val="24"/>
        </w:rPr>
        <w:t xml:space="preserve">(mg/l) </w:t>
      </w:r>
    </w:p>
    <w:p w14:paraId="3C906FED" w14:textId="77777777" w:rsidR="00ED397D" w:rsidRPr="00330A7E" w:rsidRDefault="00ED397D" w:rsidP="00330A7E">
      <w:pPr>
        <w:tabs>
          <w:tab w:val="left" w:pos="992"/>
          <w:tab w:val="left" w:pos="3402"/>
          <w:tab w:val="left" w:pos="5669"/>
          <w:tab w:val="left" w:pos="7937"/>
        </w:tabs>
        <w:ind w:left="992"/>
        <w:jc w:val="center"/>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rPr>
        <w:t>Lời giải</w:t>
      </w:r>
    </w:p>
    <w:tbl>
      <w:tblPr>
        <w:tblStyle w:val="TableGrid"/>
        <w:tblW w:w="0" w:type="auto"/>
        <w:tblInd w:w="355" w:type="dxa"/>
        <w:tblLook w:val="04A0" w:firstRow="1" w:lastRow="0" w:firstColumn="1" w:lastColumn="0" w:noHBand="0" w:noVBand="1"/>
      </w:tblPr>
      <w:tblGrid>
        <w:gridCol w:w="2548"/>
        <w:gridCol w:w="2549"/>
        <w:gridCol w:w="2549"/>
        <w:gridCol w:w="2549"/>
      </w:tblGrid>
      <w:tr w:rsidR="00ED397D" w:rsidRPr="00330A7E" w14:paraId="75F18EF6" w14:textId="77777777" w:rsidTr="00330A7E">
        <w:tc>
          <w:tcPr>
            <w:tcW w:w="2548" w:type="dxa"/>
          </w:tcPr>
          <w:p w14:paraId="0C22A507"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rPr>
              <w:t>a) Đúng</w:t>
            </w:r>
          </w:p>
        </w:tc>
        <w:tc>
          <w:tcPr>
            <w:tcW w:w="2549" w:type="dxa"/>
          </w:tcPr>
          <w:p w14:paraId="2821AD6D"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rPr>
              <w:t>b) Đúng</w:t>
            </w:r>
          </w:p>
        </w:tc>
        <w:tc>
          <w:tcPr>
            <w:tcW w:w="2549" w:type="dxa"/>
          </w:tcPr>
          <w:p w14:paraId="2F06E4B2"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rPr>
              <w:t>c) Đúng</w:t>
            </w:r>
          </w:p>
        </w:tc>
        <w:tc>
          <w:tcPr>
            <w:tcW w:w="2549" w:type="dxa"/>
          </w:tcPr>
          <w:p w14:paraId="3680600C"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rPr>
              <w:t>d) Sai</w:t>
            </w:r>
          </w:p>
        </w:tc>
      </w:tr>
    </w:tbl>
    <w:p w14:paraId="4F067511" w14:textId="77777777" w:rsidR="00ED397D" w:rsidRPr="00330A7E" w:rsidRDefault="00ED397D" w:rsidP="00330A7E">
      <w:pPr>
        <w:tabs>
          <w:tab w:val="left" w:pos="992"/>
          <w:tab w:val="left" w:pos="3402"/>
          <w:tab w:val="left" w:pos="5669"/>
          <w:tab w:val="left" w:pos="7937"/>
        </w:tabs>
        <w:ind w:left="992"/>
        <w:jc w:val="center"/>
        <w:rPr>
          <w:rFonts w:ascii="Times New Roman" w:hAnsi="Times New Roman" w:cs="Times New Roman"/>
          <w:b/>
          <w:bCs/>
          <w:sz w:val="24"/>
          <w:szCs w:val="24"/>
        </w:rPr>
      </w:pPr>
    </w:p>
    <w:p w14:paraId="45C5F733"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Xét </w:t>
      </w:r>
      <w:r w:rsidRPr="00330A7E">
        <w:rPr>
          <w:rFonts w:ascii="Times New Roman" w:hAnsi="Times New Roman" w:cs="Times New Roman"/>
          <w:position w:val="-24"/>
          <w:sz w:val="24"/>
          <w:szCs w:val="24"/>
        </w:rPr>
        <w:object w:dxaOrig="1640" w:dyaOrig="620" w14:anchorId="660961E2">
          <v:shape id="_x0000_i3743" type="#_x0000_t75" style="width:81.75pt;height:31.5pt" o:ole="">
            <v:imagedata r:id="rId4800" o:title=""/>
          </v:shape>
          <o:OLEObject Type="Embed" ProgID="Equation.DSMT4" ShapeID="_x0000_i3743" DrawAspect="Content" ObjectID="_1796842807" r:id="rId4801"/>
        </w:object>
      </w:r>
      <w:r w:rsidRPr="00330A7E">
        <w:rPr>
          <w:rFonts w:ascii="Times New Roman" w:hAnsi="Times New Roman" w:cs="Times New Roman"/>
          <w:sz w:val="24"/>
          <w:szCs w:val="24"/>
        </w:rPr>
        <w:t xml:space="preserve"> trên nửa đoạn </w:t>
      </w:r>
      <w:r w:rsidRPr="00330A7E">
        <w:rPr>
          <w:rFonts w:ascii="Times New Roman" w:hAnsi="Times New Roman" w:cs="Times New Roman"/>
          <w:position w:val="-10"/>
          <w:sz w:val="24"/>
          <w:szCs w:val="24"/>
        </w:rPr>
        <w:object w:dxaOrig="740" w:dyaOrig="320" w14:anchorId="10FCFC70">
          <v:shape id="_x0000_i3744" type="#_x0000_t75" style="width:37.5pt;height:15.75pt" o:ole="">
            <v:imagedata r:id="rId4802" o:title=""/>
          </v:shape>
          <o:OLEObject Type="Embed" ProgID="Equation.DSMT4" ShapeID="_x0000_i3744" DrawAspect="Content" ObjectID="_1796842808" r:id="rId4803"/>
        </w:object>
      </w:r>
    </w:p>
    <w:p w14:paraId="56A93A31"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sz w:val="24"/>
          <w:szCs w:val="24"/>
        </w:rPr>
      </w:pPr>
      <w:r w:rsidRPr="00330A7E">
        <w:rPr>
          <w:rFonts w:ascii="Times New Roman" w:hAnsi="Times New Roman" w:cs="Times New Roman"/>
          <w:position w:val="-60"/>
          <w:sz w:val="24"/>
          <w:szCs w:val="24"/>
        </w:rPr>
        <w:object w:dxaOrig="3780" w:dyaOrig="1320" w14:anchorId="546D064A">
          <v:shape id="_x0000_i3745" type="#_x0000_t75" style="width:189.75pt;height:66pt" o:ole="">
            <v:imagedata r:id="rId4804" o:title=""/>
          </v:shape>
          <o:OLEObject Type="Embed" ProgID="Equation.DSMT4" ShapeID="_x0000_i3745" DrawAspect="Content" ObjectID="_1796842809" r:id="rId4805"/>
        </w:object>
      </w:r>
    </w:p>
    <w:p w14:paraId="352A3B66"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sz w:val="24"/>
          <w:szCs w:val="24"/>
        </w:rPr>
      </w:pPr>
      <w:r w:rsidRPr="00330A7E">
        <w:rPr>
          <w:rFonts w:ascii="Times New Roman" w:hAnsi="Times New Roman" w:cs="Times New Roman"/>
          <w:sz w:val="24"/>
          <w:szCs w:val="24"/>
        </w:rPr>
        <w:t>Bảng biến thiên:</w:t>
      </w:r>
    </w:p>
    <w:p w14:paraId="30358A7A" w14:textId="77777777" w:rsidR="00ED397D" w:rsidRPr="00330A7E" w:rsidRDefault="00ED397D" w:rsidP="00330A7E">
      <w:pPr>
        <w:tabs>
          <w:tab w:val="left" w:pos="992"/>
          <w:tab w:val="left" w:pos="3402"/>
          <w:tab w:val="left" w:pos="5669"/>
          <w:tab w:val="left" w:pos="7937"/>
        </w:tabs>
        <w:ind w:left="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lastRenderedPageBreak/>
        <w:drawing>
          <wp:inline distT="0" distB="0" distL="0" distR="0" wp14:anchorId="65124C6A" wp14:editId="0A0A6B62">
            <wp:extent cx="2148559" cy="1362613"/>
            <wp:effectExtent l="0" t="0" r="4445" b="9525"/>
            <wp:docPr id="1301619883" name="Picture 1301619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6"/>
                    <a:stretch>
                      <a:fillRect/>
                    </a:stretch>
                  </pic:blipFill>
                  <pic:spPr>
                    <a:xfrm>
                      <a:off x="0" y="0"/>
                      <a:ext cx="2153465" cy="1365725"/>
                    </a:xfrm>
                    <a:prstGeom prst="rect">
                      <a:avLst/>
                    </a:prstGeom>
                  </pic:spPr>
                </pic:pic>
              </a:graphicData>
            </a:graphic>
          </wp:inline>
        </w:drawing>
      </w:r>
    </w:p>
    <w:p w14:paraId="110E3CAB"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Từ bảng biến thiên, ta thấy </w:t>
      </w:r>
      <w:r w:rsidRPr="00330A7E">
        <w:rPr>
          <w:rFonts w:ascii="Times New Roman" w:hAnsi="Times New Roman" w:cs="Times New Roman"/>
          <w:position w:val="-28"/>
          <w:sz w:val="24"/>
          <w:szCs w:val="24"/>
        </w:rPr>
        <w:object w:dxaOrig="2480" w:dyaOrig="680" w14:anchorId="75972829">
          <v:shape id="_x0000_i3746" type="#_x0000_t75" style="width:124.5pt;height:34.5pt" o:ole="">
            <v:imagedata r:id="rId4807" o:title=""/>
          </v:shape>
          <o:OLEObject Type="Embed" ProgID="Equation.DSMT4" ShapeID="_x0000_i3746" DrawAspect="Content" ObjectID="_1796842810" r:id="rId4808"/>
        </w:object>
      </w:r>
      <w:r w:rsidRPr="00330A7E">
        <w:rPr>
          <w:rFonts w:ascii="Times New Roman" w:hAnsi="Times New Roman" w:cs="Times New Roman"/>
          <w:sz w:val="24"/>
          <w:szCs w:val="24"/>
        </w:rPr>
        <w:t xml:space="preserve"> và </w:t>
      </w:r>
      <w:r w:rsidRPr="00330A7E">
        <w:rPr>
          <w:rFonts w:ascii="Times New Roman" w:hAnsi="Times New Roman" w:cs="Times New Roman"/>
          <w:position w:val="-14"/>
          <w:sz w:val="24"/>
          <w:szCs w:val="24"/>
        </w:rPr>
        <w:object w:dxaOrig="2340" w:dyaOrig="380" w14:anchorId="42ECA095">
          <v:shape id="_x0000_i3747" type="#_x0000_t75" style="width:117.75pt;height:19.5pt" o:ole="">
            <v:imagedata r:id="rId4809" o:title=""/>
          </v:shape>
          <o:OLEObject Type="Embed" ProgID="Equation.DSMT4" ShapeID="_x0000_i3747" DrawAspect="Content" ObjectID="_1796842811" r:id="rId4810"/>
        </w:object>
      </w:r>
    </w:p>
    <w:p w14:paraId="6A3A377F"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Vậy vào các thời điểm </w:t>
      </w:r>
      <w:r w:rsidRPr="00330A7E">
        <w:rPr>
          <w:rFonts w:ascii="Times New Roman" w:hAnsi="Times New Roman" w:cs="Times New Roman"/>
          <w:position w:val="-6"/>
          <w:sz w:val="24"/>
          <w:szCs w:val="24"/>
        </w:rPr>
        <w:object w:dxaOrig="499" w:dyaOrig="279" w14:anchorId="0AD95F5B">
          <v:shape id="_x0000_i3748" type="#_x0000_t75" style="width:25.5pt;height:13.5pt" o:ole="">
            <v:imagedata r:id="rId4616" o:title=""/>
          </v:shape>
          <o:OLEObject Type="Embed" ProgID="Equation.DSMT4" ShapeID="_x0000_i3748" DrawAspect="Content" ObjectID="_1796842812" r:id="rId4811"/>
        </w:object>
      </w:r>
      <w:r w:rsidRPr="00330A7E">
        <w:rPr>
          <w:rFonts w:ascii="Times New Roman" w:hAnsi="Times New Roman" w:cs="Times New Roman"/>
          <w:sz w:val="24"/>
          <w:szCs w:val="24"/>
        </w:rPr>
        <w:t xml:space="preserve"> thì nồng độ oxygen trong nước cao nhất và </w:t>
      </w:r>
      <w:r w:rsidRPr="00330A7E">
        <w:rPr>
          <w:rFonts w:ascii="Times New Roman" w:hAnsi="Times New Roman" w:cs="Times New Roman"/>
          <w:position w:val="-24"/>
          <w:sz w:val="24"/>
          <w:szCs w:val="24"/>
        </w:rPr>
        <w:object w:dxaOrig="540" w:dyaOrig="620" w14:anchorId="502BD6C3">
          <v:shape id="_x0000_i3749" type="#_x0000_t75" style="width:27pt;height:31.5pt" o:ole="">
            <v:imagedata r:id="rId4812" o:title=""/>
          </v:shape>
          <o:OLEObject Type="Embed" ProgID="Equation.DSMT4" ShapeID="_x0000_i3749" DrawAspect="Content" ObjectID="_1796842813" r:id="rId4813"/>
        </w:object>
      </w:r>
      <w:r w:rsidRPr="00330A7E">
        <w:rPr>
          <w:rFonts w:ascii="Times New Roman" w:hAnsi="Times New Roman" w:cs="Times New Roman"/>
          <w:sz w:val="24"/>
          <w:szCs w:val="24"/>
        </w:rPr>
        <w:t xml:space="preserve"> giờ thì nồng độ oxygen trong nước thấp nhất</w:t>
      </w:r>
    </w:p>
    <w:p w14:paraId="566FF8FF"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rPr>
          <w:rFonts w:ascii="Times New Roman" w:hAnsi="Times New Roman"/>
        </w:rPr>
      </w:pPr>
      <w:r w:rsidRPr="00330A7E">
        <w:rPr>
          <w:rFonts w:ascii="Times New Roman" w:hAnsi="Times New Roman"/>
          <w:b/>
          <w:color w:val="0070C0"/>
        </w:rPr>
        <w:t>Câu 4</w:t>
      </w:r>
      <w:r w:rsidRPr="00330A7E">
        <w:rPr>
          <w:rFonts w:ascii="Times New Roman" w:hAnsi="Times New Roman"/>
          <w:color w:val="000000"/>
        </w:rPr>
        <w:t xml:space="preserve">. Cho hai biến cố </w:t>
      </w:r>
      <w:r w:rsidRPr="00330A7E">
        <w:rPr>
          <w:rFonts w:ascii="Times New Roman" w:hAnsi="Times New Roman"/>
          <w:position w:val="-4"/>
        </w:rPr>
        <w:object w:dxaOrig="240" w:dyaOrig="260" w14:anchorId="3CDAD33A">
          <v:shape id="_x0000_i3750" type="#_x0000_t75" style="width:12pt;height:13.5pt" o:ole="">
            <v:imagedata r:id="rId4496" o:title=""/>
          </v:shape>
          <o:OLEObject Type="Embed" ProgID="Equation.DSMT4" ShapeID="_x0000_i3750" DrawAspect="Content" ObjectID="_1796842814" r:id="rId4814"/>
        </w:object>
      </w:r>
      <w:r w:rsidRPr="00330A7E">
        <w:rPr>
          <w:rFonts w:ascii="Times New Roman" w:hAnsi="Times New Roman"/>
        </w:rPr>
        <w:t xml:space="preserve"> và </w:t>
      </w:r>
      <w:r w:rsidRPr="00330A7E">
        <w:rPr>
          <w:rFonts w:ascii="Times New Roman" w:hAnsi="Times New Roman"/>
          <w:position w:val="-4"/>
        </w:rPr>
        <w:object w:dxaOrig="240" w:dyaOrig="260" w14:anchorId="31E6307D">
          <v:shape id="_x0000_i3751" type="#_x0000_t75" style="width:12pt;height:13.5pt" o:ole="">
            <v:imagedata r:id="rId4498" o:title=""/>
          </v:shape>
          <o:OLEObject Type="Embed" ProgID="Equation.DSMT4" ShapeID="_x0000_i3751" DrawAspect="Content" ObjectID="_1796842815" r:id="rId4815"/>
        </w:object>
      </w:r>
      <w:r w:rsidRPr="00330A7E">
        <w:rPr>
          <w:rFonts w:ascii="Times New Roman" w:hAnsi="Times New Roman"/>
          <w:position w:val="-4"/>
        </w:rPr>
        <w:t xml:space="preserve"> </w:t>
      </w:r>
      <w:r w:rsidRPr="00330A7E">
        <w:rPr>
          <w:rFonts w:ascii="Times New Roman" w:hAnsi="Times New Roman"/>
          <w:color w:val="000000"/>
        </w:rPr>
        <w:t xml:space="preserve">, với </w:t>
      </w:r>
      <w:r w:rsidRPr="00330A7E">
        <w:rPr>
          <w:rFonts w:ascii="Times New Roman" w:hAnsi="Times New Roman"/>
          <w:position w:val="-16"/>
        </w:rPr>
        <w:object w:dxaOrig="1180" w:dyaOrig="440" w14:anchorId="66DEEBC6">
          <v:shape id="_x0000_i3752" type="#_x0000_t75" style="width:58.5pt;height:22.5pt" o:ole="">
            <v:imagedata r:id="rId4622" o:title=""/>
          </v:shape>
          <o:OLEObject Type="Embed" ProgID="Equation.DSMT4" ShapeID="_x0000_i3752" DrawAspect="Content" ObjectID="_1796842816" r:id="rId4816"/>
        </w:object>
      </w:r>
      <w:r w:rsidRPr="00330A7E">
        <w:rPr>
          <w:rFonts w:ascii="Times New Roman" w:hAnsi="Times New Roman"/>
        </w:rPr>
        <w:t xml:space="preserve">, </w:t>
      </w:r>
      <w:r w:rsidRPr="00330A7E">
        <w:rPr>
          <w:rFonts w:ascii="Times New Roman" w:hAnsi="Times New Roman"/>
          <w:position w:val="-14"/>
        </w:rPr>
        <w:object w:dxaOrig="1160" w:dyaOrig="400" w14:anchorId="1107E5E5">
          <v:shape id="_x0000_i3753" type="#_x0000_t75" style="width:58.5pt;height:19.5pt" o:ole="">
            <v:imagedata r:id="rId4624" o:title=""/>
          </v:shape>
          <o:OLEObject Type="Embed" ProgID="Equation.DSMT4" ShapeID="_x0000_i3753" DrawAspect="Content" ObjectID="_1796842817" r:id="rId4817"/>
        </w:object>
      </w:r>
      <w:r w:rsidRPr="00330A7E">
        <w:rPr>
          <w:rFonts w:ascii="Times New Roman" w:hAnsi="Times New Roman"/>
        </w:rPr>
        <w:t xml:space="preserve">, </w:t>
      </w:r>
      <w:r w:rsidRPr="00330A7E">
        <w:rPr>
          <w:rFonts w:ascii="Times New Roman" w:hAnsi="Times New Roman"/>
          <w:position w:val="-14"/>
        </w:rPr>
        <w:object w:dxaOrig="1579" w:dyaOrig="400" w14:anchorId="770B494C">
          <v:shape id="_x0000_i3754" type="#_x0000_t75" style="width:79.5pt;height:19.5pt" o:ole="">
            <v:imagedata r:id="rId4626" o:title=""/>
          </v:shape>
          <o:OLEObject Type="Embed" ProgID="Equation.DSMT4" ShapeID="_x0000_i3754" DrawAspect="Content" ObjectID="_1796842818" r:id="rId4818"/>
        </w:object>
      </w:r>
      <w:r w:rsidRPr="00330A7E">
        <w:rPr>
          <w:rFonts w:ascii="Times New Roman" w:hAnsi="Times New Roman"/>
        </w:rPr>
        <w:t xml:space="preserve">. </w:t>
      </w:r>
    </w:p>
    <w:p w14:paraId="20B04420" w14:textId="77777777" w:rsidR="00ED397D" w:rsidRPr="00330A7E" w:rsidRDefault="00ED397D" w:rsidP="00330A7E">
      <w:pPr>
        <w:tabs>
          <w:tab w:val="left" w:pos="360"/>
        </w:tabs>
        <w:spacing w:line="360" w:lineRule="auto"/>
        <w:rPr>
          <w:rFonts w:ascii="Times New Roman" w:hAnsi="Times New Roman" w:cs="Times New Roman"/>
          <w:color w:val="FF0000"/>
          <w:sz w:val="24"/>
          <w:szCs w:val="24"/>
        </w:rPr>
      </w:pPr>
      <w:r w:rsidRPr="00330A7E">
        <w:rPr>
          <w:rFonts w:ascii="Times New Roman" w:hAnsi="Times New Roman" w:cs="Times New Roman"/>
          <w:color w:val="FF0000"/>
          <w:sz w:val="24"/>
          <w:szCs w:val="24"/>
        </w:rPr>
        <w:tab/>
        <w:t xml:space="preserve">a) </w:t>
      </w:r>
      <w:r w:rsidRPr="00330A7E">
        <w:rPr>
          <w:rFonts w:ascii="Times New Roman" w:hAnsi="Times New Roman" w:cs="Times New Roman"/>
          <w:color w:val="FF0000"/>
          <w:position w:val="-14"/>
          <w:sz w:val="24"/>
          <w:szCs w:val="24"/>
        </w:rPr>
        <w:object w:dxaOrig="1160" w:dyaOrig="400" w14:anchorId="0707D0EA">
          <v:shape id="_x0000_i3755" type="#_x0000_t75" style="width:58.5pt;height:19.5pt" o:ole="">
            <v:imagedata r:id="rId4628" o:title=""/>
          </v:shape>
          <o:OLEObject Type="Embed" ProgID="Equation.DSMT4" ShapeID="_x0000_i3755" DrawAspect="Content" ObjectID="_1796842819" r:id="rId4819"/>
        </w:object>
      </w:r>
      <w:r w:rsidRPr="00330A7E">
        <w:rPr>
          <w:rFonts w:ascii="Times New Roman" w:hAnsi="Times New Roman" w:cs="Times New Roman"/>
          <w:color w:val="FF0000"/>
          <w:sz w:val="24"/>
          <w:szCs w:val="24"/>
        </w:rPr>
        <w:t xml:space="preserve"> và </w:t>
      </w:r>
      <w:r w:rsidRPr="00330A7E">
        <w:rPr>
          <w:rFonts w:ascii="Times New Roman" w:hAnsi="Times New Roman" w:cs="Times New Roman"/>
          <w:color w:val="FF0000"/>
          <w:position w:val="-16"/>
          <w:sz w:val="24"/>
          <w:szCs w:val="24"/>
        </w:rPr>
        <w:object w:dxaOrig="1180" w:dyaOrig="440" w14:anchorId="51E64E7D">
          <v:shape id="_x0000_i3756" type="#_x0000_t75" style="width:58.5pt;height:22.5pt" o:ole="">
            <v:imagedata r:id="rId4630" o:title=""/>
          </v:shape>
          <o:OLEObject Type="Embed" ProgID="Equation.DSMT4" ShapeID="_x0000_i3756" DrawAspect="Content" ObjectID="_1796842820" r:id="rId4820"/>
        </w:object>
      </w:r>
      <w:r w:rsidRPr="00330A7E">
        <w:rPr>
          <w:rFonts w:ascii="Times New Roman" w:hAnsi="Times New Roman" w:cs="Times New Roman"/>
          <w:color w:val="FF0000"/>
          <w:sz w:val="24"/>
          <w:szCs w:val="24"/>
        </w:rPr>
        <w:t>.</w:t>
      </w:r>
    </w:p>
    <w:p w14:paraId="25325246" w14:textId="77777777" w:rsidR="00ED397D" w:rsidRPr="00330A7E" w:rsidRDefault="00ED397D" w:rsidP="00330A7E">
      <w:pPr>
        <w:tabs>
          <w:tab w:val="left" w:pos="360"/>
        </w:tabs>
        <w:spacing w:line="360" w:lineRule="auto"/>
        <w:rPr>
          <w:rFonts w:ascii="Times New Roman" w:hAnsi="Times New Roman" w:cs="Times New Roman"/>
          <w:color w:val="FF0000"/>
          <w:sz w:val="24"/>
          <w:szCs w:val="24"/>
        </w:rPr>
      </w:pPr>
      <w:r w:rsidRPr="00330A7E">
        <w:rPr>
          <w:rFonts w:ascii="Times New Roman" w:hAnsi="Times New Roman" w:cs="Times New Roman"/>
          <w:color w:val="FF0000"/>
          <w:sz w:val="24"/>
          <w:szCs w:val="24"/>
        </w:rPr>
        <w:tab/>
        <w:t xml:space="preserve">b) </w:t>
      </w:r>
      <w:r w:rsidRPr="00330A7E">
        <w:rPr>
          <w:rFonts w:ascii="Times New Roman" w:hAnsi="Times New Roman" w:cs="Times New Roman"/>
          <w:color w:val="FF0000"/>
          <w:position w:val="-24"/>
          <w:sz w:val="24"/>
          <w:szCs w:val="24"/>
        </w:rPr>
        <w:object w:dxaOrig="1300" w:dyaOrig="620" w14:anchorId="0B5DF511">
          <v:shape id="_x0000_i3757" type="#_x0000_t75" style="width:64.5pt;height:31.5pt" o:ole="">
            <v:imagedata r:id="rId4632" o:title=""/>
          </v:shape>
          <o:OLEObject Type="Embed" ProgID="Equation.DSMT4" ShapeID="_x0000_i3757" DrawAspect="Content" ObjectID="_1796842821" r:id="rId4821"/>
        </w:object>
      </w:r>
    </w:p>
    <w:p w14:paraId="168B0852" w14:textId="77777777" w:rsidR="00ED397D" w:rsidRPr="00330A7E" w:rsidRDefault="00ED397D" w:rsidP="00330A7E">
      <w:pPr>
        <w:tabs>
          <w:tab w:val="left" w:pos="360"/>
        </w:tabs>
        <w:spacing w:line="360" w:lineRule="auto"/>
        <w:rPr>
          <w:rFonts w:ascii="Times New Roman" w:hAnsi="Times New Roman" w:cs="Times New Roman"/>
          <w:sz w:val="24"/>
          <w:szCs w:val="24"/>
        </w:rPr>
      </w:pPr>
      <w:r w:rsidRPr="00330A7E">
        <w:rPr>
          <w:rFonts w:ascii="Times New Roman" w:hAnsi="Times New Roman" w:cs="Times New Roman"/>
          <w:sz w:val="24"/>
          <w:szCs w:val="24"/>
        </w:rPr>
        <w:tab/>
        <w:t xml:space="preserve">c) </w:t>
      </w:r>
      <w:r w:rsidRPr="00330A7E">
        <w:rPr>
          <w:rFonts w:ascii="Times New Roman" w:hAnsi="Times New Roman" w:cs="Times New Roman"/>
          <w:position w:val="-24"/>
          <w:sz w:val="24"/>
          <w:szCs w:val="24"/>
        </w:rPr>
        <w:object w:dxaOrig="1300" w:dyaOrig="620" w14:anchorId="2E8F56FB">
          <v:shape id="_x0000_i3758" type="#_x0000_t75" style="width:64.5pt;height:31.5pt" o:ole="">
            <v:imagedata r:id="rId4634" o:title=""/>
          </v:shape>
          <o:OLEObject Type="Embed" ProgID="Equation.DSMT4" ShapeID="_x0000_i3758" DrawAspect="Content" ObjectID="_1796842822" r:id="rId4822"/>
        </w:object>
      </w:r>
    </w:p>
    <w:p w14:paraId="6ECAF0CD" w14:textId="77777777" w:rsidR="00ED397D" w:rsidRPr="00330A7E" w:rsidRDefault="00ED397D" w:rsidP="00330A7E">
      <w:pPr>
        <w:tabs>
          <w:tab w:val="left" w:pos="360"/>
        </w:tabs>
        <w:spacing w:line="360" w:lineRule="auto"/>
        <w:rPr>
          <w:rFonts w:ascii="Times New Roman" w:hAnsi="Times New Roman" w:cs="Times New Roman"/>
          <w:sz w:val="24"/>
          <w:szCs w:val="24"/>
        </w:rPr>
      </w:pPr>
      <w:r w:rsidRPr="00330A7E">
        <w:rPr>
          <w:rFonts w:ascii="Times New Roman" w:hAnsi="Times New Roman" w:cs="Times New Roman"/>
          <w:sz w:val="24"/>
          <w:szCs w:val="24"/>
        </w:rPr>
        <w:tab/>
        <w:t xml:space="preserve">d) </w:t>
      </w:r>
      <w:r w:rsidRPr="00330A7E">
        <w:rPr>
          <w:rFonts w:ascii="Times New Roman" w:hAnsi="Times New Roman" w:cs="Times New Roman"/>
          <w:position w:val="-24"/>
          <w:sz w:val="24"/>
          <w:szCs w:val="24"/>
        </w:rPr>
        <w:object w:dxaOrig="1420" w:dyaOrig="620" w14:anchorId="4C08B1CD">
          <v:shape id="_x0000_i3759" type="#_x0000_t75" style="width:70.5pt;height:31.5pt" o:ole="">
            <v:imagedata r:id="rId4636" o:title=""/>
          </v:shape>
          <o:OLEObject Type="Embed" ProgID="Equation.DSMT4" ShapeID="_x0000_i3759" DrawAspect="Content" ObjectID="_1796842823" r:id="rId4823"/>
        </w:object>
      </w:r>
    </w:p>
    <w:p w14:paraId="7A84DF75" w14:textId="77777777" w:rsidR="00ED397D" w:rsidRPr="00330A7E" w:rsidRDefault="00ED397D" w:rsidP="00330A7E">
      <w:pPr>
        <w:tabs>
          <w:tab w:val="left" w:pos="992"/>
          <w:tab w:val="left" w:pos="3402"/>
          <w:tab w:val="left" w:pos="5669"/>
          <w:tab w:val="left" w:pos="7937"/>
        </w:tabs>
        <w:ind w:left="992"/>
        <w:jc w:val="center"/>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rPr>
        <w:t>Lời giải</w:t>
      </w:r>
    </w:p>
    <w:tbl>
      <w:tblPr>
        <w:tblStyle w:val="TableGrid"/>
        <w:tblW w:w="0" w:type="auto"/>
        <w:tblInd w:w="355" w:type="dxa"/>
        <w:tblLook w:val="04A0" w:firstRow="1" w:lastRow="0" w:firstColumn="1" w:lastColumn="0" w:noHBand="0" w:noVBand="1"/>
      </w:tblPr>
      <w:tblGrid>
        <w:gridCol w:w="2548"/>
        <w:gridCol w:w="2549"/>
        <w:gridCol w:w="2549"/>
        <w:gridCol w:w="2549"/>
      </w:tblGrid>
      <w:tr w:rsidR="00ED397D" w:rsidRPr="00330A7E" w14:paraId="320693E0" w14:textId="77777777" w:rsidTr="00330A7E">
        <w:tc>
          <w:tcPr>
            <w:tcW w:w="2548" w:type="dxa"/>
          </w:tcPr>
          <w:p w14:paraId="567D766D"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rPr>
              <w:t>a) Đúng</w:t>
            </w:r>
          </w:p>
        </w:tc>
        <w:tc>
          <w:tcPr>
            <w:tcW w:w="2549" w:type="dxa"/>
          </w:tcPr>
          <w:p w14:paraId="2635153B"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rPr>
              <w:t>b) Đúng</w:t>
            </w:r>
          </w:p>
        </w:tc>
        <w:tc>
          <w:tcPr>
            <w:tcW w:w="2549" w:type="dxa"/>
          </w:tcPr>
          <w:p w14:paraId="5D7C45E8"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rPr>
              <w:t>c) Sai</w:t>
            </w:r>
          </w:p>
        </w:tc>
        <w:tc>
          <w:tcPr>
            <w:tcW w:w="2549" w:type="dxa"/>
          </w:tcPr>
          <w:p w14:paraId="0392CE72"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rPr>
              <w:t>d) Sai</w:t>
            </w:r>
          </w:p>
        </w:tc>
      </w:tr>
    </w:tbl>
    <w:p w14:paraId="4163D583"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rPr>
          <w:rFonts w:ascii="Times New Roman" w:hAnsi="Times New Roman"/>
        </w:rPr>
      </w:pPr>
      <w:r w:rsidRPr="00330A7E">
        <w:rPr>
          <w:rFonts w:ascii="Times New Roman" w:hAnsi="Times New Roman"/>
        </w:rPr>
        <w:t xml:space="preserve">a) </w:t>
      </w:r>
      <w:r w:rsidRPr="00330A7E">
        <w:rPr>
          <w:rFonts w:ascii="Times New Roman" w:hAnsi="Times New Roman"/>
          <w:color w:val="000000"/>
        </w:rPr>
        <w:t>Ta có:</w:t>
      </w:r>
    </w:p>
    <w:p w14:paraId="2E02D3F7" w14:textId="77777777" w:rsidR="00ED397D" w:rsidRPr="00330A7E" w:rsidRDefault="00ED397D" w:rsidP="00330A7E">
      <w:pPr>
        <w:tabs>
          <w:tab w:val="left" w:pos="360"/>
        </w:tabs>
        <w:spacing w:line="360" w:lineRule="auto"/>
        <w:rPr>
          <w:rFonts w:ascii="Times New Roman" w:hAnsi="Times New Roman" w:cs="Times New Roman"/>
          <w:sz w:val="24"/>
          <w:szCs w:val="24"/>
        </w:rPr>
      </w:pPr>
      <w:r w:rsidRPr="00330A7E">
        <w:rPr>
          <w:rFonts w:ascii="Times New Roman" w:hAnsi="Times New Roman" w:cs="Times New Roman"/>
          <w:position w:val="-16"/>
          <w:sz w:val="24"/>
          <w:szCs w:val="24"/>
        </w:rPr>
        <w:object w:dxaOrig="3460" w:dyaOrig="440" w14:anchorId="0499DE6B">
          <v:shape id="_x0000_i3760" type="#_x0000_t75" style="width:172.5pt;height:22.5pt" o:ole="">
            <v:imagedata r:id="rId4824" o:title=""/>
          </v:shape>
          <o:OLEObject Type="Embed" ProgID="Equation.DSMT4" ShapeID="_x0000_i3760" DrawAspect="Content" ObjectID="_1796842824" r:id="rId4825"/>
        </w:object>
      </w:r>
    </w:p>
    <w:p w14:paraId="3D8A683F" w14:textId="77777777" w:rsidR="00ED397D" w:rsidRPr="00330A7E" w:rsidRDefault="00ED397D" w:rsidP="00330A7E">
      <w:pPr>
        <w:tabs>
          <w:tab w:val="left" w:pos="360"/>
        </w:tabs>
        <w:spacing w:line="360" w:lineRule="auto"/>
        <w:rPr>
          <w:rFonts w:ascii="Times New Roman" w:hAnsi="Times New Roman" w:cs="Times New Roman"/>
          <w:sz w:val="24"/>
          <w:szCs w:val="24"/>
        </w:rPr>
      </w:pPr>
      <w:r w:rsidRPr="00330A7E">
        <w:rPr>
          <w:rFonts w:ascii="Times New Roman" w:hAnsi="Times New Roman" w:cs="Times New Roman"/>
          <w:position w:val="-16"/>
          <w:sz w:val="24"/>
          <w:szCs w:val="24"/>
        </w:rPr>
        <w:object w:dxaOrig="3440" w:dyaOrig="440" w14:anchorId="1DF6534A">
          <v:shape id="_x0000_i3761" type="#_x0000_t75" style="width:172.5pt;height:22.5pt" o:ole="">
            <v:imagedata r:id="rId4826" o:title=""/>
          </v:shape>
          <o:OLEObject Type="Embed" ProgID="Equation.DSMT4" ShapeID="_x0000_i3761" DrawAspect="Content" ObjectID="_1796842825" r:id="rId4827"/>
        </w:object>
      </w:r>
      <w:r w:rsidRPr="00330A7E">
        <w:rPr>
          <w:rFonts w:ascii="Times New Roman" w:hAnsi="Times New Roman" w:cs="Times New Roman"/>
          <w:sz w:val="24"/>
          <w:szCs w:val="24"/>
        </w:rPr>
        <w:t>.</w:t>
      </w:r>
    </w:p>
    <w:p w14:paraId="01CE179A" w14:textId="77777777" w:rsidR="00ED397D" w:rsidRPr="00330A7E" w:rsidRDefault="00ED397D" w:rsidP="00330A7E">
      <w:pPr>
        <w:tabs>
          <w:tab w:val="left" w:pos="360"/>
        </w:tabs>
        <w:spacing w:line="360" w:lineRule="auto"/>
        <w:rPr>
          <w:rFonts w:ascii="Times New Roman" w:hAnsi="Times New Roman" w:cs="Times New Roman"/>
          <w:sz w:val="24"/>
          <w:szCs w:val="24"/>
        </w:rPr>
      </w:pPr>
      <w:r w:rsidRPr="00330A7E">
        <w:rPr>
          <w:rFonts w:ascii="Times New Roman" w:hAnsi="Times New Roman" w:cs="Times New Roman"/>
          <w:position w:val="-14"/>
          <w:sz w:val="24"/>
          <w:szCs w:val="24"/>
        </w:rPr>
        <w:object w:dxaOrig="1579" w:dyaOrig="400" w14:anchorId="0DE5FC00">
          <v:shape id="_x0000_i3762" type="#_x0000_t75" style="width:79.5pt;height:19.5pt" o:ole="">
            <v:imagedata r:id="rId4626" o:title=""/>
          </v:shape>
          <o:OLEObject Type="Embed" ProgID="Equation.DSMT4" ShapeID="_x0000_i3762" DrawAspect="Content" ObjectID="_1796842826" r:id="rId4828"/>
        </w:object>
      </w:r>
    </w:p>
    <w:p w14:paraId="5A6C12D6"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rPr>
          <w:rFonts w:ascii="Times New Roman" w:hAnsi="Times New Roman"/>
        </w:rPr>
      </w:pPr>
      <w:r w:rsidRPr="00330A7E">
        <w:rPr>
          <w:rFonts w:ascii="Times New Roman" w:hAnsi="Times New Roman"/>
        </w:rPr>
        <w:t xml:space="preserve">b) </w:t>
      </w:r>
      <w:r w:rsidRPr="00330A7E">
        <w:rPr>
          <w:rFonts w:ascii="Times New Roman" w:hAnsi="Times New Roman"/>
          <w:color w:val="000000"/>
        </w:rPr>
        <w:t xml:space="preserve">Ta có: </w:t>
      </w:r>
      <w:r w:rsidRPr="00330A7E">
        <w:rPr>
          <w:rFonts w:ascii="Times New Roman" w:hAnsi="Times New Roman"/>
          <w:position w:val="-32"/>
        </w:rPr>
        <w:object w:dxaOrig="3140" w:dyaOrig="740" w14:anchorId="4B0155BB">
          <v:shape id="_x0000_i3763" type="#_x0000_t75" style="width:157.5pt;height:37.5pt" o:ole="">
            <v:imagedata r:id="rId4829" o:title=""/>
          </v:shape>
          <o:OLEObject Type="Embed" ProgID="Equation.DSMT4" ShapeID="_x0000_i3763" DrawAspect="Content" ObjectID="_1796842827" r:id="rId4830"/>
        </w:object>
      </w:r>
    </w:p>
    <w:p w14:paraId="7F1B75CE"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rPr>
          <w:rFonts w:ascii="Times New Roman" w:hAnsi="Times New Roman"/>
        </w:rPr>
      </w:pPr>
      <w:r w:rsidRPr="00330A7E">
        <w:rPr>
          <w:rFonts w:ascii="Times New Roman" w:hAnsi="Times New Roman"/>
        </w:rPr>
        <w:t xml:space="preserve">c) </w:t>
      </w:r>
      <w:r w:rsidRPr="00330A7E">
        <w:rPr>
          <w:rFonts w:ascii="Times New Roman" w:hAnsi="Times New Roman"/>
          <w:color w:val="000000"/>
        </w:rPr>
        <w:t xml:space="preserve">Ta có: </w:t>
      </w:r>
      <w:r w:rsidRPr="00330A7E">
        <w:rPr>
          <w:rFonts w:ascii="Times New Roman" w:hAnsi="Times New Roman"/>
          <w:position w:val="-32"/>
        </w:rPr>
        <w:object w:dxaOrig="5040" w:dyaOrig="740" w14:anchorId="0D42B696">
          <v:shape id="_x0000_i3764" type="#_x0000_t75" style="width:252pt;height:37.5pt" o:ole="">
            <v:imagedata r:id="rId4831" o:title=""/>
          </v:shape>
          <o:OLEObject Type="Embed" ProgID="Equation.DSMT4" ShapeID="_x0000_i3764" DrawAspect="Content" ObjectID="_1796842828" r:id="rId4832"/>
        </w:object>
      </w:r>
    </w:p>
    <w:p w14:paraId="5B835D6A"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rPr>
          <w:rFonts w:ascii="Times New Roman" w:hAnsi="Times New Roman"/>
        </w:rPr>
      </w:pPr>
      <w:r w:rsidRPr="00330A7E">
        <w:rPr>
          <w:rFonts w:ascii="Times New Roman" w:hAnsi="Times New Roman"/>
        </w:rPr>
        <w:t xml:space="preserve">d) </w:t>
      </w:r>
    </w:p>
    <w:p w14:paraId="59A395D4"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rPr>
          <w:rFonts w:ascii="Times New Roman" w:hAnsi="Times New Roman"/>
        </w:rPr>
      </w:pPr>
      <w:r w:rsidRPr="00330A7E">
        <w:rPr>
          <w:rFonts w:ascii="Times New Roman" w:hAnsi="Times New Roman"/>
          <w:b/>
        </w:rPr>
        <w:t>Cách 1:</w:t>
      </w:r>
    </w:p>
    <w:p w14:paraId="73B7DC8D"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rPr>
          <w:rFonts w:ascii="Times New Roman" w:hAnsi="Times New Roman"/>
        </w:rPr>
      </w:pPr>
      <w:r w:rsidRPr="00330A7E">
        <w:rPr>
          <w:rFonts w:ascii="Times New Roman" w:hAnsi="Times New Roman"/>
          <w:color w:val="000000"/>
        </w:rPr>
        <w:lastRenderedPageBreak/>
        <w:t xml:space="preserve">Ta có: </w:t>
      </w:r>
      <w:r w:rsidRPr="00330A7E">
        <w:rPr>
          <w:rFonts w:ascii="Times New Roman" w:hAnsi="Times New Roman"/>
        </w:rPr>
        <w:t xml:space="preserve"> </w:t>
      </w:r>
      <w:r w:rsidRPr="00330A7E">
        <w:rPr>
          <w:rFonts w:ascii="Times New Roman" w:hAnsi="Times New Roman"/>
          <w:position w:val="-16"/>
        </w:rPr>
        <w:object w:dxaOrig="2720" w:dyaOrig="440" w14:anchorId="53634F30">
          <v:shape id="_x0000_i3765" type="#_x0000_t75" style="width:136.5pt;height:22.5pt" o:ole="">
            <v:imagedata r:id="rId4833" o:title=""/>
          </v:shape>
          <o:OLEObject Type="Embed" ProgID="Equation.DSMT4" ShapeID="_x0000_i3765" DrawAspect="Content" ObjectID="_1796842829" r:id="rId4834"/>
        </w:object>
      </w:r>
      <w:r w:rsidRPr="00330A7E">
        <w:rPr>
          <w:rFonts w:ascii="Times New Roman" w:hAnsi="Times New Roman"/>
        </w:rPr>
        <w:t>.</w:t>
      </w:r>
    </w:p>
    <w:p w14:paraId="6F94F4B2"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rPr>
          <w:rFonts w:ascii="Times New Roman" w:hAnsi="Times New Roman"/>
        </w:rPr>
      </w:pPr>
      <w:r w:rsidRPr="00330A7E">
        <w:rPr>
          <w:rFonts w:ascii="Times New Roman" w:hAnsi="Times New Roman"/>
        </w:rPr>
        <w:t xml:space="preserve">Mà </w:t>
      </w:r>
      <w:r w:rsidRPr="00330A7E">
        <w:rPr>
          <w:rFonts w:ascii="Times New Roman" w:hAnsi="Times New Roman"/>
          <w:position w:val="-32"/>
        </w:rPr>
        <w:object w:dxaOrig="5060" w:dyaOrig="740" w14:anchorId="23E1D535">
          <v:shape id="_x0000_i3766" type="#_x0000_t75" style="width:253.5pt;height:37.5pt" o:ole="">
            <v:imagedata r:id="rId4835" o:title=""/>
          </v:shape>
          <o:OLEObject Type="Embed" ProgID="Equation.DSMT4" ShapeID="_x0000_i3766" DrawAspect="Content" ObjectID="_1796842830" r:id="rId4836"/>
        </w:object>
      </w:r>
    </w:p>
    <w:p w14:paraId="407C4B06"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rPr>
          <w:rFonts w:ascii="Times New Roman" w:hAnsi="Times New Roman"/>
        </w:rPr>
      </w:pPr>
      <w:r w:rsidRPr="00330A7E">
        <w:rPr>
          <w:rFonts w:ascii="Times New Roman" w:hAnsi="Times New Roman"/>
        </w:rPr>
        <w:t xml:space="preserve">Do đó </w:t>
      </w:r>
      <w:r w:rsidRPr="00330A7E">
        <w:rPr>
          <w:rFonts w:ascii="Times New Roman" w:hAnsi="Times New Roman"/>
          <w:position w:val="-24"/>
        </w:rPr>
        <w:object w:dxaOrig="3900" w:dyaOrig="620" w14:anchorId="29BD13E5">
          <v:shape id="_x0000_i3767" type="#_x0000_t75" style="width:195pt;height:31.5pt" o:ole="">
            <v:imagedata r:id="rId4837" o:title=""/>
          </v:shape>
          <o:OLEObject Type="Embed" ProgID="Equation.DSMT4" ShapeID="_x0000_i3767" DrawAspect="Content" ObjectID="_1796842831" r:id="rId4838"/>
        </w:object>
      </w:r>
    </w:p>
    <w:p w14:paraId="7B56F07B"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rPr>
          <w:rFonts w:ascii="Times New Roman" w:hAnsi="Times New Roman"/>
          <w:b/>
        </w:rPr>
      </w:pPr>
      <w:r w:rsidRPr="00330A7E">
        <w:rPr>
          <w:rFonts w:ascii="Times New Roman" w:hAnsi="Times New Roman"/>
          <w:b/>
        </w:rPr>
        <w:t>Cách 2:</w:t>
      </w:r>
      <w:r w:rsidRPr="00330A7E">
        <w:rPr>
          <w:rFonts w:ascii="Times New Roman" w:hAnsi="Times New Roman"/>
        </w:rPr>
        <w:t xml:space="preserve"> </w:t>
      </w:r>
      <w:r w:rsidRPr="00330A7E">
        <w:rPr>
          <w:rFonts w:ascii="Times New Roman" w:hAnsi="Times New Roman"/>
          <w:position w:val="-24"/>
        </w:rPr>
        <w:object w:dxaOrig="7680" w:dyaOrig="620" w14:anchorId="55B0F029">
          <v:shape id="_x0000_i3768" type="#_x0000_t75" style="width:384pt;height:31.5pt" o:ole="">
            <v:imagedata r:id="rId4839" o:title=""/>
          </v:shape>
          <o:OLEObject Type="Embed" ProgID="Equation.DSMT4" ShapeID="_x0000_i3768" DrawAspect="Content" ObjectID="_1796842832" r:id="rId4840"/>
        </w:object>
      </w:r>
    </w:p>
    <w:p w14:paraId="51548D94" w14:textId="77777777" w:rsidR="00ED397D" w:rsidRPr="00330A7E" w:rsidRDefault="00ED397D" w:rsidP="00330A7E">
      <w:pPr>
        <w:spacing w:before="120"/>
        <w:rPr>
          <w:rFonts w:ascii="Times New Roman" w:eastAsia="Calibri" w:hAnsi="Times New Roman" w:cs="Times New Roman"/>
          <w:bCs/>
          <w:sz w:val="24"/>
          <w:szCs w:val="24"/>
        </w:rPr>
      </w:pPr>
      <w:r w:rsidRPr="00330A7E">
        <w:rPr>
          <w:rFonts w:ascii="Times New Roman" w:eastAsia="Calibri" w:hAnsi="Times New Roman" w:cs="Times New Roman"/>
          <w:b/>
          <w:color w:val="0033CC"/>
          <w:sz w:val="24"/>
          <w:szCs w:val="24"/>
        </w:rPr>
        <w:t>PHẦN III. Câu trắc nghiệm trả lời ngắn.</w:t>
      </w:r>
      <w:r w:rsidRPr="00330A7E">
        <w:rPr>
          <w:rFonts w:ascii="Times New Roman" w:eastAsia="Calibri" w:hAnsi="Times New Roman" w:cs="Times New Roman"/>
          <w:bCs/>
          <w:color w:val="0033CC"/>
          <w:sz w:val="24"/>
          <w:szCs w:val="24"/>
        </w:rPr>
        <w:t xml:space="preserve"> </w:t>
      </w:r>
      <w:r w:rsidRPr="00330A7E">
        <w:rPr>
          <w:rFonts w:ascii="Times New Roman" w:eastAsia="Calibri" w:hAnsi="Times New Roman" w:cs="Times New Roman"/>
          <w:bCs/>
          <w:sz w:val="24"/>
          <w:szCs w:val="24"/>
        </w:rPr>
        <w:t>Thí sinh trả lời từ câu 1 đến câu 6.</w:t>
      </w:r>
    </w:p>
    <w:p w14:paraId="33C83A03" w14:textId="77777777" w:rsidR="00ED397D" w:rsidRPr="00330A7E" w:rsidRDefault="00ED397D" w:rsidP="00330A7E">
      <w:pPr>
        <w:tabs>
          <w:tab w:val="left" w:pos="360"/>
          <w:tab w:val="left" w:pos="992"/>
          <w:tab w:val="left" w:pos="2880"/>
          <w:tab w:val="left" w:pos="5400"/>
          <w:tab w:val="left" w:pos="7920"/>
        </w:tabs>
        <w:spacing w:after="0" w:line="360" w:lineRule="auto"/>
        <w:jc w:val="both"/>
        <w:rPr>
          <w:rFonts w:ascii="Times New Roman" w:hAnsi="Times New Roman" w:cs="Times New Roman"/>
          <w:sz w:val="24"/>
          <w:szCs w:val="24"/>
          <w:lang w:val="de-DE"/>
        </w:rPr>
      </w:pPr>
      <w:r w:rsidRPr="00330A7E">
        <w:rPr>
          <w:rFonts w:ascii="Times New Roman" w:hAnsi="Times New Roman" w:cs="Times New Roman"/>
          <w:b/>
          <w:color w:val="0070C0"/>
          <w:sz w:val="24"/>
          <w:szCs w:val="24"/>
          <w:lang w:val="de-DE"/>
        </w:rPr>
        <w:t>Câu 1.</w:t>
      </w:r>
      <w:r w:rsidRPr="00330A7E">
        <w:rPr>
          <w:rFonts w:ascii="Times New Roman" w:hAnsi="Times New Roman" w:cs="Times New Roman"/>
          <w:color w:val="0070C0"/>
          <w:sz w:val="24"/>
          <w:szCs w:val="24"/>
          <w:lang w:val="de-DE"/>
        </w:rPr>
        <w:t xml:space="preserve"> </w:t>
      </w:r>
      <w:r w:rsidRPr="00330A7E">
        <w:rPr>
          <w:rFonts w:ascii="Times New Roman" w:hAnsi="Times New Roman" w:cs="Times New Roman"/>
          <w:sz w:val="24"/>
          <w:szCs w:val="24"/>
          <w:lang w:val="de-DE"/>
        </w:rPr>
        <w:t xml:space="preserve">Cho một mô hình </w:t>
      </w:r>
      <w:r w:rsidRPr="00330A7E">
        <w:rPr>
          <w:rFonts w:ascii="Times New Roman" w:hAnsi="Times New Roman" w:cs="Times New Roman"/>
          <w:position w:val="-6"/>
          <w:sz w:val="24"/>
          <w:szCs w:val="24"/>
        </w:rPr>
        <w:object w:dxaOrig="585" w:dyaOrig="285" w14:anchorId="7FFA4908">
          <v:shape id="_x0000_i3769" type="#_x0000_t75" style="width:29.25pt;height:14.25pt" o:ole="">
            <v:imagedata r:id="rId4638" o:title=""/>
          </v:shape>
          <o:OLEObject Type="Embed" ProgID="Equation.DSMT4" ShapeID="_x0000_i3769" DrawAspect="Content" ObjectID="_1796842833" r:id="rId4841"/>
        </w:object>
      </w:r>
      <w:r w:rsidRPr="00330A7E">
        <w:rPr>
          <w:rFonts w:ascii="Times New Roman" w:hAnsi="Times New Roman" w:cs="Times New Roman"/>
          <w:sz w:val="24"/>
          <w:szCs w:val="24"/>
          <w:lang w:val="de-DE"/>
        </w:rPr>
        <w:t xml:space="preserve"> mô phỏng một đường hầm như hình vẽ bên. Biết rằng đường hầm mô hình có chiều dài </w:t>
      </w:r>
      <w:r w:rsidRPr="00330A7E">
        <w:rPr>
          <w:rFonts w:ascii="Times New Roman" w:hAnsi="Times New Roman" w:cs="Times New Roman"/>
          <w:position w:val="-16"/>
          <w:sz w:val="24"/>
          <w:szCs w:val="24"/>
        </w:rPr>
        <w:object w:dxaOrig="705" w:dyaOrig="435" w14:anchorId="3FD0A693">
          <v:shape id="_x0000_i3770" type="#_x0000_t75" style="width:35.25pt;height:21.75pt" o:ole="">
            <v:imagedata r:id="rId4640" o:title=""/>
          </v:shape>
          <o:OLEObject Type="Embed" ProgID="Equation.DSMT4" ShapeID="_x0000_i3770" DrawAspect="Content" ObjectID="_1796842834" r:id="rId4842"/>
        </w:object>
      </w:r>
      <w:r w:rsidRPr="00330A7E">
        <w:rPr>
          <w:rFonts w:ascii="Times New Roman" w:hAnsi="Times New Roman" w:cs="Times New Roman"/>
          <w:sz w:val="24"/>
          <w:szCs w:val="24"/>
          <w:lang w:val="de-DE"/>
        </w:rPr>
        <w:t>; khi cắt hình này bởi mặt phẳng vuông góc với đấy của nó, ta được thiết diện là một hình parabol có độ dài đáy gấp đôi chiều cao parabol. Chiều cao của mỗi thiết diện parobol cho bởi công thức</w:t>
      </w:r>
      <w:r w:rsidRPr="00330A7E">
        <w:rPr>
          <w:rFonts w:ascii="Times New Roman" w:hAnsi="Times New Roman" w:cs="Times New Roman"/>
          <w:position w:val="-24"/>
          <w:sz w:val="24"/>
          <w:szCs w:val="24"/>
        </w:rPr>
        <w:object w:dxaOrig="1080" w:dyaOrig="615" w14:anchorId="42933A2E">
          <v:shape id="_x0000_i3771" type="#_x0000_t75" style="width:54pt;height:30.75pt" o:ole="">
            <v:imagedata r:id="rId4642" o:title=""/>
          </v:shape>
          <o:OLEObject Type="Embed" ProgID="Equation.DSMT4" ShapeID="_x0000_i3771" DrawAspect="Content" ObjectID="_1796842835" r:id="rId4843"/>
        </w:object>
      </w:r>
      <w:r w:rsidRPr="00330A7E">
        <w:rPr>
          <w:rFonts w:ascii="Times New Roman" w:hAnsi="Times New Roman" w:cs="Times New Roman"/>
          <w:sz w:val="24"/>
          <w:szCs w:val="24"/>
          <w:lang w:val="de-DE"/>
        </w:rPr>
        <w:t xml:space="preserve"> </w:t>
      </w:r>
      <w:r w:rsidRPr="00330A7E">
        <w:rPr>
          <w:rFonts w:ascii="Times New Roman" w:hAnsi="Times New Roman" w:cs="Times New Roman"/>
          <w:position w:val="-16"/>
          <w:sz w:val="24"/>
          <w:szCs w:val="24"/>
        </w:rPr>
        <w:object w:dxaOrig="555" w:dyaOrig="435" w14:anchorId="252BDC51">
          <v:shape id="_x0000_i3772" type="#_x0000_t75" style="width:27.75pt;height:21.75pt" o:ole="">
            <v:imagedata r:id="rId4644" o:title=""/>
          </v:shape>
          <o:OLEObject Type="Embed" ProgID="Equation.DSMT4" ShapeID="_x0000_i3772" DrawAspect="Content" ObjectID="_1796842836" r:id="rId4844"/>
        </w:object>
      </w:r>
      <w:r w:rsidRPr="00330A7E">
        <w:rPr>
          <w:rFonts w:ascii="Times New Roman" w:hAnsi="Times New Roman" w:cs="Times New Roman"/>
          <w:sz w:val="24"/>
          <w:szCs w:val="24"/>
          <w:lang w:val="de-DE"/>
        </w:rPr>
        <w:t xml:space="preserve">, với </w:t>
      </w:r>
      <w:r w:rsidRPr="00330A7E">
        <w:rPr>
          <w:rFonts w:ascii="Times New Roman" w:hAnsi="Times New Roman" w:cs="Times New Roman"/>
          <w:position w:val="-6"/>
          <w:sz w:val="24"/>
          <w:szCs w:val="24"/>
        </w:rPr>
        <w:object w:dxaOrig="210" w:dyaOrig="225" w14:anchorId="1EAFCE98">
          <v:shape id="_x0000_i3773" type="#_x0000_t75" style="width:10.5pt;height:11.25pt" o:ole="">
            <v:imagedata r:id="rId4646" o:title=""/>
          </v:shape>
          <o:OLEObject Type="Embed" ProgID="Equation.DSMT4" ShapeID="_x0000_i3773" DrawAspect="Content" ObjectID="_1796842837" r:id="rId4845"/>
        </w:object>
      </w:r>
      <w:r w:rsidRPr="00330A7E">
        <w:rPr>
          <w:rFonts w:ascii="Times New Roman" w:hAnsi="Times New Roman" w:cs="Times New Roman"/>
          <w:position w:val="-16"/>
          <w:sz w:val="24"/>
          <w:szCs w:val="24"/>
        </w:rPr>
        <w:object w:dxaOrig="555" w:dyaOrig="435" w14:anchorId="5995556A">
          <v:shape id="_x0000_i3774" type="#_x0000_t75" style="width:27.75pt;height:21.75pt" o:ole="">
            <v:imagedata r:id="rId4648" o:title=""/>
          </v:shape>
          <o:OLEObject Type="Embed" ProgID="Equation.DSMT4" ShapeID="_x0000_i3774" DrawAspect="Content" ObjectID="_1796842838" r:id="rId4846"/>
        </w:object>
      </w:r>
      <w:r w:rsidRPr="00330A7E">
        <w:rPr>
          <w:rFonts w:ascii="Times New Roman" w:hAnsi="Times New Roman" w:cs="Times New Roman"/>
          <w:sz w:val="24"/>
          <w:szCs w:val="24"/>
          <w:lang w:val="de-DE"/>
        </w:rPr>
        <w:t xml:space="preserve"> là khoảng cách tính từ lối vào lớn hơn của đường hầm mô hình. Tính thể tích (theo đơn vị</w:t>
      </w:r>
      <w:r w:rsidRPr="00330A7E">
        <w:rPr>
          <w:rFonts w:ascii="Times New Roman" w:hAnsi="Times New Roman" w:cs="Times New Roman"/>
          <w:position w:val="-6"/>
          <w:sz w:val="24"/>
          <w:szCs w:val="24"/>
        </w:rPr>
        <w:object w:dxaOrig="420" w:dyaOrig="330" w14:anchorId="50FAA630">
          <v:shape id="_x0000_i3775" type="#_x0000_t75" style="width:21pt;height:16.5pt" o:ole="">
            <v:imagedata r:id="rId4650" o:title=""/>
          </v:shape>
          <o:OLEObject Type="Embed" ProgID="Equation.DSMT4" ShapeID="_x0000_i3775" DrawAspect="Content" ObjectID="_1796842839" r:id="rId4847"/>
        </w:object>
      </w:r>
      <w:r w:rsidRPr="00330A7E">
        <w:rPr>
          <w:rFonts w:ascii="Times New Roman" w:hAnsi="Times New Roman" w:cs="Times New Roman"/>
          <w:sz w:val="24"/>
          <w:szCs w:val="24"/>
          <w:lang w:val="de-DE"/>
        </w:rPr>
        <w:t xml:space="preserve"> ) không gian bên trong đường hầm mô hình ( làm tròn kết quả đến hàng đơn vị )</w:t>
      </w:r>
    </w:p>
    <w:p w14:paraId="2366575D" w14:textId="77777777" w:rsidR="00ED397D" w:rsidRPr="00330A7E" w:rsidRDefault="00ED397D" w:rsidP="00330A7E">
      <w:pPr>
        <w:tabs>
          <w:tab w:val="left" w:pos="360"/>
          <w:tab w:val="left" w:pos="2880"/>
          <w:tab w:val="left" w:pos="5400"/>
          <w:tab w:val="left" w:pos="7920"/>
        </w:tabs>
        <w:spacing w:line="360" w:lineRule="auto"/>
        <w:jc w:val="center"/>
        <w:rPr>
          <w:rFonts w:ascii="Times New Roman" w:hAnsi="Times New Roman" w:cs="Times New Roman"/>
          <w:sz w:val="24"/>
          <w:szCs w:val="24"/>
        </w:rPr>
      </w:pPr>
      <w:r w:rsidRPr="00330A7E">
        <w:rPr>
          <w:rFonts w:ascii="Times New Roman" w:hAnsi="Times New Roman" w:cs="Times New Roman"/>
          <w:b/>
          <w:noProof/>
          <w:sz w:val="24"/>
          <w:szCs w:val="24"/>
          <w:lang w:eastAsia="en-US"/>
        </w:rPr>
        <w:drawing>
          <wp:inline distT="0" distB="0" distL="0" distR="0" wp14:anchorId="4CC63F28" wp14:editId="6C71AFFB">
            <wp:extent cx="2849880" cy="952500"/>
            <wp:effectExtent l="0" t="0" r="7620" b="0"/>
            <wp:docPr id="1301619884" name="Picture 1301619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652">
                      <a:extLst>
                        <a:ext uri="{28A0092B-C50C-407E-A947-70E740481C1C}">
                          <a14:useLocalDpi xmlns:a14="http://schemas.microsoft.com/office/drawing/2010/main" val="0"/>
                        </a:ext>
                      </a:extLst>
                    </a:blip>
                    <a:srcRect/>
                    <a:stretch>
                      <a:fillRect/>
                    </a:stretch>
                  </pic:blipFill>
                  <pic:spPr bwMode="auto">
                    <a:xfrm>
                      <a:off x="0" y="0"/>
                      <a:ext cx="2849880" cy="952500"/>
                    </a:xfrm>
                    <a:prstGeom prst="rect">
                      <a:avLst/>
                    </a:prstGeom>
                    <a:noFill/>
                    <a:ln>
                      <a:noFill/>
                    </a:ln>
                  </pic:spPr>
                </pic:pic>
              </a:graphicData>
            </a:graphic>
          </wp:inline>
        </w:drawing>
      </w:r>
    </w:p>
    <w:p w14:paraId="28324F32" w14:textId="77777777" w:rsidR="00ED397D" w:rsidRPr="00330A7E" w:rsidRDefault="00ED397D" w:rsidP="00330A7E">
      <w:pPr>
        <w:tabs>
          <w:tab w:val="left" w:pos="360"/>
          <w:tab w:val="left" w:pos="2880"/>
          <w:tab w:val="left" w:pos="5400"/>
          <w:tab w:val="left" w:pos="7920"/>
        </w:tabs>
        <w:spacing w:line="360" w:lineRule="auto"/>
        <w:jc w:val="center"/>
        <w:rPr>
          <w:rFonts w:ascii="Times New Roman" w:hAnsi="Times New Roman" w:cs="Times New Roman"/>
          <w:bCs/>
          <w:color w:val="0000FF"/>
          <w:sz w:val="24"/>
          <w:szCs w:val="24"/>
          <w:lang w:val="fr-FR"/>
        </w:rPr>
      </w:pPr>
      <w:r w:rsidRPr="00330A7E">
        <w:rPr>
          <w:rFonts w:ascii="Times New Roman" w:hAnsi="Times New Roman" w:cs="Times New Roman"/>
          <w:b/>
          <w:bCs/>
          <w:color w:val="0000FF"/>
          <w:sz w:val="24"/>
          <w:szCs w:val="24"/>
          <w:lang w:val="fr-FR"/>
        </w:rPr>
        <w:t>Lời</w:t>
      </w:r>
      <w:r w:rsidRPr="00330A7E">
        <w:rPr>
          <w:rFonts w:ascii="Times New Roman" w:hAnsi="Times New Roman" w:cs="Times New Roman"/>
          <w:bCs/>
          <w:color w:val="0000FF"/>
          <w:sz w:val="24"/>
          <w:szCs w:val="24"/>
          <w:lang w:val="fr-FR"/>
        </w:rPr>
        <w:t xml:space="preserve"> </w:t>
      </w:r>
      <w:r w:rsidRPr="00330A7E">
        <w:rPr>
          <w:rFonts w:ascii="Times New Roman" w:hAnsi="Times New Roman" w:cs="Times New Roman"/>
          <w:b/>
          <w:bCs/>
          <w:color w:val="0000FF"/>
          <w:sz w:val="24"/>
          <w:szCs w:val="24"/>
          <w:lang w:val="fr-FR"/>
        </w:rPr>
        <w:t>giải</w:t>
      </w:r>
    </w:p>
    <w:p w14:paraId="2D1504C9"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b/>
          <w:sz w:val="24"/>
          <w:szCs w:val="24"/>
        </w:rPr>
      </w:pPr>
    </w:p>
    <w:p w14:paraId="1A6561C6" w14:textId="77777777" w:rsidR="00ED397D" w:rsidRPr="00330A7E" w:rsidRDefault="00ED397D" w:rsidP="00330A7E">
      <w:pPr>
        <w:tabs>
          <w:tab w:val="left" w:pos="360"/>
          <w:tab w:val="left" w:pos="2880"/>
          <w:tab w:val="left" w:pos="5400"/>
          <w:tab w:val="left" w:pos="7920"/>
        </w:tabs>
        <w:spacing w:line="360" w:lineRule="auto"/>
        <w:jc w:val="center"/>
        <w:rPr>
          <w:rFonts w:ascii="Times New Roman" w:hAnsi="Times New Roman" w:cs="Times New Roman"/>
          <w:sz w:val="24"/>
          <w:szCs w:val="24"/>
        </w:rPr>
      </w:pPr>
      <w:r w:rsidRPr="00330A7E">
        <w:rPr>
          <w:rFonts w:ascii="Times New Roman" w:hAnsi="Times New Roman" w:cs="Times New Roman"/>
          <w:b/>
          <w:noProof/>
          <w:sz w:val="24"/>
          <w:szCs w:val="24"/>
          <w:lang w:eastAsia="en-US"/>
        </w:rPr>
        <w:drawing>
          <wp:inline distT="0" distB="0" distL="0" distR="0" wp14:anchorId="607910D7" wp14:editId="1F87EE3C">
            <wp:extent cx="1592580" cy="1485900"/>
            <wp:effectExtent l="0" t="0" r="7620" b="0"/>
            <wp:docPr id="1301619885" name="Picture 1301619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848">
                      <a:extLst>
                        <a:ext uri="{28A0092B-C50C-407E-A947-70E740481C1C}">
                          <a14:useLocalDpi xmlns:a14="http://schemas.microsoft.com/office/drawing/2010/main" val="0"/>
                        </a:ext>
                      </a:extLst>
                    </a:blip>
                    <a:srcRect/>
                    <a:stretch>
                      <a:fillRect/>
                    </a:stretch>
                  </pic:blipFill>
                  <pic:spPr bwMode="auto">
                    <a:xfrm>
                      <a:off x="0" y="0"/>
                      <a:ext cx="1592580" cy="1485900"/>
                    </a:xfrm>
                    <a:prstGeom prst="rect">
                      <a:avLst/>
                    </a:prstGeom>
                    <a:noFill/>
                    <a:ln>
                      <a:noFill/>
                    </a:ln>
                  </pic:spPr>
                </pic:pic>
              </a:graphicData>
            </a:graphic>
          </wp:inline>
        </w:drawing>
      </w:r>
    </w:p>
    <w:p w14:paraId="3E6498BC" w14:textId="77777777" w:rsidR="00ED397D" w:rsidRPr="00330A7E" w:rsidRDefault="00ED397D" w:rsidP="00330A7E">
      <w:pPr>
        <w:tabs>
          <w:tab w:val="left" w:pos="360"/>
          <w:tab w:val="left" w:pos="2880"/>
          <w:tab w:val="left" w:pos="5400"/>
          <w:tab w:val="left" w:pos="7920"/>
        </w:tabs>
        <w:spacing w:line="360" w:lineRule="auto"/>
        <w:rPr>
          <w:rFonts w:ascii="Times New Roman" w:hAnsi="Times New Roman" w:cs="Times New Roman"/>
          <w:sz w:val="24"/>
          <w:szCs w:val="24"/>
        </w:rPr>
      </w:pPr>
      <w:r w:rsidRPr="00330A7E">
        <w:rPr>
          <w:rFonts w:ascii="Times New Roman" w:hAnsi="Times New Roman" w:cs="Times New Roman"/>
          <w:sz w:val="24"/>
          <w:szCs w:val="24"/>
        </w:rPr>
        <w:t xml:space="preserve">Xét một thiết diện parabol có chiều cao là </w:t>
      </w:r>
      <w:r w:rsidRPr="00330A7E">
        <w:rPr>
          <w:rFonts w:ascii="Times New Roman" w:hAnsi="Times New Roman" w:cs="Times New Roman"/>
          <w:position w:val="-6"/>
          <w:sz w:val="24"/>
          <w:szCs w:val="24"/>
        </w:rPr>
        <w:object w:dxaOrig="195" w:dyaOrig="285" w14:anchorId="3AC661BE">
          <v:shape id="_x0000_i3776" type="#_x0000_t75" style="width:9.75pt;height:14.25pt" o:ole="">
            <v:imagedata r:id="rId4849" o:title=""/>
          </v:shape>
          <o:OLEObject Type="Embed" ProgID="Equation.DSMT4" ShapeID="_x0000_i3776" DrawAspect="Content" ObjectID="_1796842840" r:id="rId4850"/>
        </w:object>
      </w:r>
      <w:r w:rsidRPr="00330A7E">
        <w:rPr>
          <w:rFonts w:ascii="Times New Roman" w:hAnsi="Times New Roman" w:cs="Times New Roman"/>
          <w:sz w:val="24"/>
          <w:szCs w:val="24"/>
        </w:rPr>
        <w:t xml:space="preserve"> và độ dài đáy </w:t>
      </w:r>
      <w:r w:rsidRPr="00330A7E">
        <w:rPr>
          <w:rFonts w:ascii="Times New Roman" w:hAnsi="Times New Roman" w:cs="Times New Roman"/>
          <w:position w:val="-6"/>
          <w:sz w:val="24"/>
          <w:szCs w:val="24"/>
        </w:rPr>
        <w:object w:dxaOrig="300" w:dyaOrig="285" w14:anchorId="67A09BD9">
          <v:shape id="_x0000_i3777" type="#_x0000_t75" style="width:15pt;height:14.25pt" o:ole="">
            <v:imagedata r:id="rId4851" o:title=""/>
          </v:shape>
          <o:OLEObject Type="Embed" ProgID="Equation.DSMT4" ShapeID="_x0000_i3777" DrawAspect="Content" ObjectID="_1796842841" r:id="rId4852"/>
        </w:object>
      </w:r>
      <w:r w:rsidRPr="00330A7E">
        <w:rPr>
          <w:rFonts w:ascii="Times New Roman" w:hAnsi="Times New Roman" w:cs="Times New Roman"/>
          <w:sz w:val="24"/>
          <w:szCs w:val="24"/>
        </w:rPr>
        <w:t xml:space="preserve"> và chọn hệ trục </w:t>
      </w:r>
      <w:r w:rsidRPr="00330A7E">
        <w:rPr>
          <w:rFonts w:ascii="Times New Roman" w:hAnsi="Times New Roman" w:cs="Times New Roman"/>
          <w:position w:val="-10"/>
          <w:sz w:val="24"/>
          <w:szCs w:val="24"/>
        </w:rPr>
        <w:object w:dxaOrig="465" w:dyaOrig="300" w14:anchorId="1787CE45">
          <v:shape id="_x0000_i3778" type="#_x0000_t75" style="width:23.25pt;height:15pt" o:ole="">
            <v:imagedata r:id="rId4853" o:title=""/>
          </v:shape>
          <o:OLEObject Type="Embed" ProgID="Equation.DSMT4" ShapeID="_x0000_i3778" DrawAspect="Content" ObjectID="_1796842842" r:id="rId4854"/>
        </w:object>
      </w:r>
      <w:r w:rsidRPr="00330A7E">
        <w:rPr>
          <w:rFonts w:ascii="Times New Roman" w:hAnsi="Times New Roman" w:cs="Times New Roman"/>
          <w:sz w:val="24"/>
          <w:szCs w:val="24"/>
        </w:rPr>
        <w:t xml:space="preserve"> như hình vẽ trên.</w:t>
      </w:r>
    </w:p>
    <w:p w14:paraId="344439CB" w14:textId="77777777" w:rsidR="00ED397D" w:rsidRPr="00330A7E" w:rsidRDefault="00ED397D" w:rsidP="00330A7E">
      <w:pPr>
        <w:tabs>
          <w:tab w:val="left" w:pos="360"/>
          <w:tab w:val="left" w:pos="2880"/>
          <w:tab w:val="left" w:pos="5400"/>
          <w:tab w:val="left" w:pos="7920"/>
        </w:tabs>
        <w:spacing w:line="360" w:lineRule="auto"/>
        <w:rPr>
          <w:rFonts w:ascii="Times New Roman" w:hAnsi="Times New Roman" w:cs="Times New Roman"/>
          <w:sz w:val="24"/>
          <w:szCs w:val="24"/>
        </w:rPr>
      </w:pPr>
      <w:r w:rsidRPr="00330A7E">
        <w:rPr>
          <w:rFonts w:ascii="Times New Roman" w:hAnsi="Times New Roman" w:cs="Times New Roman"/>
          <w:sz w:val="24"/>
          <w:szCs w:val="24"/>
        </w:rPr>
        <w:t xml:space="preserve">Parabol </w:t>
      </w:r>
      <w:r w:rsidRPr="00330A7E">
        <w:rPr>
          <w:rFonts w:ascii="Times New Roman" w:hAnsi="Times New Roman" w:cs="Times New Roman"/>
          <w:position w:val="-16"/>
          <w:sz w:val="24"/>
          <w:szCs w:val="24"/>
        </w:rPr>
        <w:object w:dxaOrig="420" w:dyaOrig="435" w14:anchorId="5000D8E6">
          <v:shape id="_x0000_i3779" type="#_x0000_t75" style="width:21pt;height:21.75pt" o:ole="">
            <v:imagedata r:id="rId4855" o:title=""/>
          </v:shape>
          <o:OLEObject Type="Embed" ProgID="Equation.DSMT4" ShapeID="_x0000_i3779" DrawAspect="Content" ObjectID="_1796842843" r:id="rId4856"/>
        </w:object>
      </w:r>
      <w:r w:rsidRPr="00330A7E">
        <w:rPr>
          <w:rFonts w:ascii="Times New Roman" w:hAnsi="Times New Roman" w:cs="Times New Roman"/>
          <w:sz w:val="24"/>
          <w:szCs w:val="24"/>
        </w:rPr>
        <w:t xml:space="preserve"> có phương trình </w:t>
      </w:r>
      <w:r w:rsidRPr="00330A7E">
        <w:rPr>
          <w:rFonts w:ascii="Times New Roman" w:hAnsi="Times New Roman" w:cs="Times New Roman"/>
          <w:position w:val="-16"/>
          <w:sz w:val="24"/>
          <w:szCs w:val="24"/>
        </w:rPr>
        <w:object w:dxaOrig="2415" w:dyaOrig="435" w14:anchorId="4B8DD35C">
          <v:shape id="_x0000_i3780" type="#_x0000_t75" style="width:120.75pt;height:21.75pt" o:ole="">
            <v:imagedata r:id="rId4857" o:title=""/>
          </v:shape>
          <o:OLEObject Type="Embed" ProgID="Equation.DSMT4" ShapeID="_x0000_i3780" DrawAspect="Content" ObjectID="_1796842844" r:id="rId4858"/>
        </w:object>
      </w:r>
    </w:p>
    <w:p w14:paraId="3869DDE3" w14:textId="77777777" w:rsidR="00ED397D" w:rsidRPr="00330A7E" w:rsidRDefault="00ED397D" w:rsidP="00330A7E">
      <w:pPr>
        <w:tabs>
          <w:tab w:val="left" w:pos="360"/>
          <w:tab w:val="left" w:pos="2880"/>
          <w:tab w:val="left" w:pos="5400"/>
          <w:tab w:val="left" w:pos="7920"/>
        </w:tabs>
        <w:spacing w:line="360" w:lineRule="auto"/>
        <w:rPr>
          <w:rFonts w:ascii="Times New Roman" w:hAnsi="Times New Roman" w:cs="Times New Roman"/>
          <w:sz w:val="24"/>
          <w:szCs w:val="24"/>
        </w:rPr>
      </w:pPr>
      <w:r w:rsidRPr="00330A7E">
        <w:rPr>
          <w:rFonts w:ascii="Times New Roman" w:hAnsi="Times New Roman" w:cs="Times New Roman"/>
          <w:sz w:val="24"/>
          <w:szCs w:val="24"/>
        </w:rPr>
        <w:t xml:space="preserve">Có </w:t>
      </w:r>
      <w:r w:rsidRPr="00330A7E">
        <w:rPr>
          <w:rFonts w:ascii="Times New Roman" w:hAnsi="Times New Roman" w:cs="Times New Roman"/>
          <w:position w:val="-16"/>
          <w:sz w:val="24"/>
          <w:szCs w:val="24"/>
        </w:rPr>
        <w:object w:dxaOrig="1335" w:dyaOrig="435" w14:anchorId="1AF2482A">
          <v:shape id="_x0000_i3781" type="#_x0000_t75" style="width:66.75pt;height:21.75pt" o:ole="">
            <v:imagedata r:id="rId4859" o:title=""/>
          </v:shape>
          <o:OLEObject Type="Embed" ProgID="Equation.DSMT4" ShapeID="_x0000_i3781" DrawAspect="Content" ObjectID="_1796842845" r:id="rId4860"/>
        </w:objec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1440" w:dyaOrig="345" w14:anchorId="5BC741A2">
          <v:shape id="_x0000_i3782" type="#_x0000_t75" style="width:1in;height:17.25pt" o:ole="">
            <v:imagedata r:id="rId4861" o:title=""/>
          </v:shape>
          <o:OLEObject Type="Embed" ProgID="Equation.DSMT4" ShapeID="_x0000_i3782" DrawAspect="Content" ObjectID="_1796842846" r:id="rId4862"/>
        </w:objec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2100" w:dyaOrig="660" w14:anchorId="062DBD8B">
          <v:shape id="_x0000_i3783" type="#_x0000_t75" style="width:105pt;height:33pt" o:ole="">
            <v:imagedata r:id="rId4863" o:title=""/>
          </v:shape>
          <o:OLEObject Type="Embed" ProgID="Equation.DSMT4" ShapeID="_x0000_i3783" DrawAspect="Content" ObjectID="_1796842847" r:id="rId4864"/>
        </w:object>
      </w:r>
    </w:p>
    <w:p w14:paraId="50722FB2" w14:textId="77777777" w:rsidR="00ED397D" w:rsidRPr="00330A7E" w:rsidRDefault="00ED397D" w:rsidP="00330A7E">
      <w:pPr>
        <w:tabs>
          <w:tab w:val="left" w:pos="360"/>
          <w:tab w:val="left" w:pos="2880"/>
          <w:tab w:val="left" w:pos="5400"/>
          <w:tab w:val="left" w:pos="7920"/>
        </w:tabs>
        <w:spacing w:line="360" w:lineRule="auto"/>
        <w:rPr>
          <w:rFonts w:ascii="Times New Roman" w:hAnsi="Times New Roman" w:cs="Times New Roman"/>
          <w:sz w:val="24"/>
          <w:szCs w:val="24"/>
        </w:rPr>
      </w:pPr>
      <w:r w:rsidRPr="00330A7E">
        <w:rPr>
          <w:rFonts w:ascii="Times New Roman" w:hAnsi="Times New Roman" w:cs="Times New Roman"/>
          <w:sz w:val="24"/>
          <w:szCs w:val="24"/>
        </w:rPr>
        <w:t xml:space="preserve">Diện tích </w:t>
      </w:r>
      <w:r w:rsidRPr="00330A7E">
        <w:rPr>
          <w:rFonts w:ascii="Times New Roman" w:hAnsi="Times New Roman" w:cs="Times New Roman"/>
          <w:position w:val="-6"/>
          <w:sz w:val="24"/>
          <w:szCs w:val="24"/>
        </w:rPr>
        <w:object w:dxaOrig="195" w:dyaOrig="255" w14:anchorId="23CD413C">
          <v:shape id="_x0000_i3784" type="#_x0000_t75" style="width:9.75pt;height:12.75pt" o:ole="">
            <v:imagedata r:id="rId4865" o:title=""/>
          </v:shape>
          <o:OLEObject Type="Embed" ProgID="Equation.DSMT4" ShapeID="_x0000_i3784" DrawAspect="Content" ObjectID="_1796842848" r:id="rId4866"/>
        </w:object>
      </w:r>
      <w:r w:rsidRPr="00330A7E">
        <w:rPr>
          <w:rFonts w:ascii="Times New Roman" w:hAnsi="Times New Roman" w:cs="Times New Roman"/>
          <w:sz w:val="24"/>
          <w:szCs w:val="24"/>
        </w:rPr>
        <w:t xml:space="preserve"> của thiết diện: </w:t>
      </w:r>
      <w:r w:rsidRPr="00330A7E">
        <w:rPr>
          <w:rFonts w:ascii="Times New Roman" w:hAnsi="Times New Roman" w:cs="Times New Roman"/>
          <w:position w:val="-32"/>
          <w:sz w:val="24"/>
          <w:szCs w:val="24"/>
        </w:rPr>
        <w:object w:dxaOrig="2700" w:dyaOrig="765" w14:anchorId="144C5611">
          <v:shape id="_x0000_i3785" type="#_x0000_t75" style="width:135pt;height:38.25pt" o:ole="">
            <v:imagedata r:id="rId4867" o:title=""/>
          </v:shape>
          <o:OLEObject Type="Embed" ProgID="Equation.DSMT4" ShapeID="_x0000_i3785" DrawAspect="Content" ObjectID="_1796842849" r:id="rId4868"/>
        </w:objec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1080" w:dyaOrig="615" w14:anchorId="4F8E97A7">
          <v:shape id="_x0000_i3786" type="#_x0000_t75" style="width:54pt;height:30.75pt" o:ole="">
            <v:imagedata r:id="rId4869" o:title=""/>
          </v:shape>
          <o:OLEObject Type="Embed" ProgID="Equation.DSMT4" ShapeID="_x0000_i3786" DrawAspect="Content" ObjectID="_1796842850" r:id="rId4870"/>
        </w:object>
      </w:r>
    </w:p>
    <w:p w14:paraId="479C9E86" w14:textId="77777777" w:rsidR="00ED397D" w:rsidRPr="00330A7E" w:rsidRDefault="00ED397D" w:rsidP="00330A7E">
      <w:pPr>
        <w:tabs>
          <w:tab w:val="left" w:pos="360"/>
          <w:tab w:val="left" w:pos="2880"/>
          <w:tab w:val="left" w:pos="5400"/>
          <w:tab w:val="left" w:pos="7920"/>
        </w:tabs>
        <w:spacing w:line="360" w:lineRule="auto"/>
        <w:rPr>
          <w:rFonts w:ascii="Times New Roman" w:hAnsi="Times New Roman" w:cs="Times New Roman"/>
          <w:sz w:val="24"/>
          <w:szCs w:val="24"/>
        </w:rPr>
      </w:pPr>
      <w:r w:rsidRPr="00330A7E">
        <w:rPr>
          <w:rFonts w:ascii="Times New Roman" w:hAnsi="Times New Roman" w:cs="Times New Roman"/>
          <w:position w:val="-30"/>
          <w:sz w:val="24"/>
          <w:szCs w:val="24"/>
        </w:rPr>
        <w:object w:dxaOrig="2220" w:dyaOrig="795" w14:anchorId="2C5CB477">
          <v:shape id="_x0000_i3787" type="#_x0000_t75" style="width:111pt;height:39.75pt" o:ole="">
            <v:imagedata r:id="rId4871" o:title=""/>
          </v:shape>
          <o:OLEObject Type="Embed" ProgID="Equation.DSMT4" ShapeID="_x0000_i3787" DrawAspect="Content" ObjectID="_1796842851" r:id="rId4872"/>
        </w:object>
      </w:r>
    </w:p>
    <w:p w14:paraId="5E7A52DE" w14:textId="77777777" w:rsidR="00ED397D" w:rsidRPr="00330A7E" w:rsidRDefault="00ED397D" w:rsidP="00330A7E">
      <w:pPr>
        <w:tabs>
          <w:tab w:val="left" w:pos="360"/>
          <w:tab w:val="left" w:pos="2880"/>
          <w:tab w:val="left" w:pos="5400"/>
          <w:tab w:val="left" w:pos="7920"/>
        </w:tabs>
        <w:spacing w:line="360" w:lineRule="auto"/>
        <w:rPr>
          <w:rFonts w:ascii="Times New Roman" w:hAnsi="Times New Roman" w:cs="Times New Roman"/>
          <w:sz w:val="24"/>
          <w:szCs w:val="24"/>
        </w:rPr>
      </w:pPr>
      <w:r w:rsidRPr="00330A7E">
        <w:rPr>
          <w:rFonts w:ascii="Times New Roman" w:hAnsi="Times New Roman" w:cs="Times New Roman"/>
          <w:sz w:val="24"/>
          <w:szCs w:val="24"/>
        </w:rPr>
        <w:t>Suy ra thể tích không gian bên trong của đường hầm mô hình:</w:t>
      </w:r>
    </w:p>
    <w:p w14:paraId="15CA06D6" w14:textId="77777777" w:rsidR="00ED397D" w:rsidRPr="00330A7E" w:rsidRDefault="00ED397D" w:rsidP="00330A7E">
      <w:pPr>
        <w:tabs>
          <w:tab w:val="left" w:pos="360"/>
          <w:tab w:val="left" w:pos="2880"/>
          <w:tab w:val="left" w:pos="5400"/>
          <w:tab w:val="left" w:pos="7920"/>
        </w:tabs>
        <w:spacing w:line="360" w:lineRule="auto"/>
        <w:rPr>
          <w:rFonts w:ascii="Times New Roman" w:hAnsi="Times New Roman" w:cs="Times New Roman"/>
          <w:sz w:val="24"/>
          <w:szCs w:val="24"/>
        </w:rPr>
      </w:pPr>
      <w:r w:rsidRPr="00330A7E">
        <w:rPr>
          <w:rFonts w:ascii="Times New Roman" w:hAnsi="Times New Roman" w:cs="Times New Roman"/>
          <w:position w:val="-32"/>
          <w:sz w:val="24"/>
          <w:szCs w:val="24"/>
        </w:rPr>
        <w:object w:dxaOrig="4380" w:dyaOrig="780" w14:anchorId="7B84080D">
          <v:shape id="_x0000_i3788" type="#_x0000_t75" style="width:219pt;height:39pt" o:ole="">
            <v:imagedata r:id="rId4873" o:title=""/>
          </v:shape>
          <o:OLEObject Type="Embed" ProgID="Equation.DSMT4" ShapeID="_x0000_i3788" DrawAspect="Content" ObjectID="_1796842852" r:id="rId4874"/>
        </w:object>
      </w:r>
    </w:p>
    <w:p w14:paraId="027500B6" w14:textId="77777777" w:rsidR="00ED397D" w:rsidRPr="00330A7E" w:rsidRDefault="00ED397D" w:rsidP="00330A7E">
      <w:pPr>
        <w:tabs>
          <w:tab w:val="left" w:pos="360"/>
          <w:tab w:val="left" w:pos="2880"/>
          <w:tab w:val="left" w:pos="5400"/>
          <w:tab w:val="left" w:pos="7920"/>
        </w:tabs>
        <w:spacing w:line="360" w:lineRule="auto"/>
        <w:rPr>
          <w:rFonts w:ascii="Times New Roman" w:hAnsi="Times New Roman" w:cs="Times New Roman"/>
          <w:sz w:val="24"/>
          <w:szCs w:val="24"/>
        </w:rPr>
      </w:pPr>
      <w:r w:rsidRPr="00330A7E">
        <w:rPr>
          <w:rFonts w:ascii="Times New Roman" w:hAnsi="Times New Roman" w:cs="Times New Roman"/>
          <w:position w:val="-18"/>
          <w:sz w:val="24"/>
          <w:szCs w:val="24"/>
        </w:rPr>
        <w:object w:dxaOrig="1665" w:dyaOrig="480" w14:anchorId="1335DE3A">
          <v:shape id="_x0000_i3789" type="#_x0000_t75" style="width:83.25pt;height:24pt" o:ole="">
            <v:imagedata r:id="rId4875" o:title=""/>
          </v:shape>
          <o:OLEObject Type="Embed" ProgID="Equation.DSMT4" ShapeID="_x0000_i3789" DrawAspect="Content" ObjectID="_1796842853" r:id="rId4876"/>
        </w:object>
      </w:r>
    </w:p>
    <w:p w14:paraId="5DA8E5BC" w14:textId="77777777" w:rsidR="00ED397D" w:rsidRPr="00330A7E" w:rsidRDefault="00ED397D" w:rsidP="00330A7E">
      <w:pPr>
        <w:tabs>
          <w:tab w:val="left" w:pos="360"/>
          <w:tab w:val="left" w:pos="992"/>
          <w:tab w:val="left" w:pos="2880"/>
          <w:tab w:val="left" w:pos="5400"/>
          <w:tab w:val="left" w:pos="7920"/>
        </w:tabs>
        <w:spacing w:after="0" w:line="360" w:lineRule="auto"/>
        <w:jc w:val="both"/>
        <w:rPr>
          <w:rFonts w:ascii="Times New Roman" w:hAnsi="Times New Roman" w:cs="Times New Roman"/>
          <w:sz w:val="24"/>
          <w:szCs w:val="24"/>
          <w:lang w:val="fr-FR"/>
        </w:rPr>
      </w:pPr>
      <w:r w:rsidRPr="00330A7E">
        <w:rPr>
          <w:rFonts w:ascii="Times New Roman" w:hAnsi="Times New Roman" w:cs="Times New Roman"/>
          <w:b/>
          <w:color w:val="0070C0"/>
          <w:sz w:val="24"/>
          <w:szCs w:val="24"/>
          <w:lang w:val="fr-FR"/>
        </w:rPr>
        <w:t>Câu 2</w:t>
      </w:r>
      <w:r w:rsidRPr="00330A7E">
        <w:rPr>
          <w:rFonts w:ascii="Times New Roman" w:hAnsi="Times New Roman" w:cs="Times New Roman"/>
          <w:sz w:val="24"/>
          <w:szCs w:val="24"/>
          <w:lang w:val="fr-FR"/>
        </w:rPr>
        <w:t xml:space="preserve">. Một viên gạch hoa hình vuông cạnh </w:t>
      </w:r>
      <w:r w:rsidRPr="00330A7E">
        <w:rPr>
          <w:rFonts w:ascii="Times New Roman" w:hAnsi="Times New Roman" w:cs="Times New Roman"/>
          <w:position w:val="-6"/>
          <w:sz w:val="24"/>
          <w:szCs w:val="24"/>
        </w:rPr>
        <w:object w:dxaOrig="630" w:dyaOrig="270" w14:anchorId="149B0228">
          <v:shape id="_x0000_i3790" type="#_x0000_t75" style="width:31.5pt;height:13.5pt" o:ole="">
            <v:imagedata r:id="rId1437" o:title=""/>
          </v:shape>
          <o:OLEObject Type="Embed" ProgID="Equation.DSMT4" ShapeID="_x0000_i3790" DrawAspect="Content" ObjectID="_1796842854" r:id="rId4877"/>
        </w:object>
      </w:r>
      <w:r w:rsidRPr="00330A7E">
        <w:rPr>
          <w:rFonts w:ascii="Times New Roman" w:hAnsi="Times New Roman" w:cs="Times New Roman"/>
          <w:sz w:val="24"/>
          <w:szCs w:val="24"/>
          <w:lang w:val="fr-FR"/>
        </w:rPr>
        <w:t>. Người thiết kế đã sử dụng bốn đường parabol có chung đỉnh tại tâm viên gạch để tạo ra bốn cánh hoa (được tô đen như hình vẽ dưới).</w:t>
      </w:r>
    </w:p>
    <w:p w14:paraId="3382502A" w14:textId="77777777" w:rsidR="00ED397D" w:rsidRPr="00330A7E" w:rsidRDefault="00ED397D" w:rsidP="00330A7E">
      <w:pPr>
        <w:tabs>
          <w:tab w:val="left" w:pos="360"/>
          <w:tab w:val="left" w:pos="2880"/>
          <w:tab w:val="left" w:pos="5400"/>
          <w:tab w:val="left" w:pos="7920"/>
        </w:tabs>
        <w:spacing w:line="360" w:lineRule="auto"/>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3CCB3D61" wp14:editId="5BFE73F3">
            <wp:extent cx="1447800" cy="1379220"/>
            <wp:effectExtent l="0" t="0" r="0" b="0"/>
            <wp:docPr id="1301619886" name="Picture 1301619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39">
                      <a:extLst>
                        <a:ext uri="{28A0092B-C50C-407E-A947-70E740481C1C}">
                          <a14:useLocalDpi xmlns:a14="http://schemas.microsoft.com/office/drawing/2010/main" val="0"/>
                        </a:ext>
                      </a:extLst>
                    </a:blip>
                    <a:srcRect/>
                    <a:stretch>
                      <a:fillRect/>
                    </a:stretch>
                  </pic:blipFill>
                  <pic:spPr bwMode="auto">
                    <a:xfrm>
                      <a:off x="0" y="0"/>
                      <a:ext cx="1447800" cy="1379220"/>
                    </a:xfrm>
                    <a:prstGeom prst="rect">
                      <a:avLst/>
                    </a:prstGeom>
                    <a:noFill/>
                    <a:ln>
                      <a:noFill/>
                    </a:ln>
                  </pic:spPr>
                </pic:pic>
              </a:graphicData>
            </a:graphic>
          </wp:inline>
        </w:drawing>
      </w:r>
    </w:p>
    <w:p w14:paraId="294A3732" w14:textId="77777777" w:rsidR="00ED397D" w:rsidRPr="00330A7E" w:rsidRDefault="00ED397D" w:rsidP="00330A7E">
      <w:pPr>
        <w:tabs>
          <w:tab w:val="left" w:pos="360"/>
          <w:tab w:val="left" w:pos="992"/>
          <w:tab w:val="left" w:pos="2880"/>
          <w:tab w:val="left" w:pos="5400"/>
          <w:tab w:val="left" w:pos="7920"/>
        </w:tabs>
        <w:spacing w:after="0" w:line="360" w:lineRule="auto"/>
        <w:jc w:val="both"/>
        <w:rPr>
          <w:rFonts w:ascii="Times New Roman" w:hAnsi="Times New Roman" w:cs="Times New Roman"/>
          <w:sz w:val="24"/>
          <w:szCs w:val="24"/>
          <w:lang w:val="de-DE"/>
        </w:rPr>
      </w:pPr>
      <w:r w:rsidRPr="00330A7E">
        <w:rPr>
          <w:rFonts w:ascii="Times New Roman" w:hAnsi="Times New Roman" w:cs="Times New Roman"/>
          <w:sz w:val="24"/>
          <w:szCs w:val="24"/>
        </w:rPr>
        <w:t xml:space="preserve">Diện tích mỗi cánh hoa của viên gạch bằng </w:t>
      </w:r>
      <w:r w:rsidRPr="00330A7E">
        <w:rPr>
          <w:rFonts w:ascii="Times New Roman" w:hAnsi="Times New Roman" w:cs="Times New Roman"/>
          <w:sz w:val="24"/>
          <w:szCs w:val="24"/>
          <w:lang w:val="de-DE"/>
        </w:rPr>
        <w:t>(làm tròn kết quả đến hàng đơn vị)</w:t>
      </w:r>
    </w:p>
    <w:p w14:paraId="1F344E23" w14:textId="77777777" w:rsidR="00ED397D" w:rsidRPr="00330A7E" w:rsidRDefault="00ED397D" w:rsidP="00330A7E">
      <w:pPr>
        <w:tabs>
          <w:tab w:val="left" w:pos="360"/>
          <w:tab w:val="left" w:pos="2880"/>
          <w:tab w:val="left" w:pos="5400"/>
          <w:tab w:val="left" w:pos="7920"/>
        </w:tabs>
        <w:spacing w:line="360" w:lineRule="auto"/>
        <w:jc w:val="center"/>
        <w:rPr>
          <w:rFonts w:ascii="Times New Roman" w:hAnsi="Times New Roman" w:cs="Times New Roman"/>
          <w:bCs/>
          <w:color w:val="0000FF"/>
          <w:sz w:val="24"/>
          <w:szCs w:val="24"/>
          <w:lang w:val="fr-FR"/>
        </w:rPr>
      </w:pPr>
      <w:r w:rsidRPr="00330A7E">
        <w:rPr>
          <w:rFonts w:ascii="Times New Roman" w:hAnsi="Times New Roman" w:cs="Times New Roman"/>
          <w:b/>
          <w:bCs/>
          <w:color w:val="0000FF"/>
          <w:sz w:val="24"/>
          <w:szCs w:val="24"/>
          <w:lang w:val="fr-FR"/>
        </w:rPr>
        <w:t>Lời</w:t>
      </w:r>
      <w:r w:rsidRPr="00330A7E">
        <w:rPr>
          <w:rFonts w:ascii="Times New Roman" w:hAnsi="Times New Roman" w:cs="Times New Roman"/>
          <w:bCs/>
          <w:color w:val="0000FF"/>
          <w:sz w:val="24"/>
          <w:szCs w:val="24"/>
          <w:lang w:val="fr-FR"/>
        </w:rPr>
        <w:t xml:space="preserve"> </w:t>
      </w:r>
      <w:r w:rsidRPr="00330A7E">
        <w:rPr>
          <w:rFonts w:ascii="Times New Roman" w:hAnsi="Times New Roman" w:cs="Times New Roman"/>
          <w:b/>
          <w:bCs/>
          <w:color w:val="0000FF"/>
          <w:sz w:val="24"/>
          <w:szCs w:val="24"/>
          <w:lang w:val="fr-FR"/>
        </w:rPr>
        <w:t>giải</w:t>
      </w:r>
    </w:p>
    <w:p w14:paraId="34A64771"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sz w:val="24"/>
          <w:szCs w:val="24"/>
        </w:rPr>
      </w:pPr>
    </w:p>
    <w:p w14:paraId="6A0F92C3" w14:textId="77777777" w:rsidR="00ED397D" w:rsidRPr="00330A7E" w:rsidRDefault="00ED397D" w:rsidP="00330A7E">
      <w:pPr>
        <w:tabs>
          <w:tab w:val="left" w:pos="360"/>
          <w:tab w:val="left" w:pos="2880"/>
          <w:tab w:val="left" w:pos="5400"/>
          <w:tab w:val="left" w:pos="7920"/>
        </w:tabs>
        <w:spacing w:line="360" w:lineRule="auto"/>
        <w:contextualSpacing/>
        <w:jc w:val="center"/>
        <w:rPr>
          <w:rFonts w:ascii="Times New Roman" w:hAnsi="Times New Roman" w:cs="Times New Roman"/>
          <w:b/>
          <w:sz w:val="24"/>
          <w:szCs w:val="24"/>
        </w:rPr>
      </w:pPr>
      <w:r w:rsidRPr="00330A7E">
        <w:rPr>
          <w:rFonts w:ascii="Times New Roman" w:hAnsi="Times New Roman" w:cs="Times New Roman"/>
          <w:noProof/>
          <w:sz w:val="24"/>
          <w:szCs w:val="24"/>
          <w:lang w:eastAsia="en-US"/>
        </w:rPr>
        <w:drawing>
          <wp:inline distT="0" distB="0" distL="0" distR="0" wp14:anchorId="4BB31694" wp14:editId="30761BC9">
            <wp:extent cx="2293620" cy="1737360"/>
            <wp:effectExtent l="0" t="0" r="0" b="0"/>
            <wp:docPr id="1301619887" name="Picture 1301619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736" cstate="print">
                      <a:extLst>
                        <a:ext uri="{28A0092B-C50C-407E-A947-70E740481C1C}">
                          <a14:useLocalDpi xmlns:a14="http://schemas.microsoft.com/office/drawing/2010/main" val="0"/>
                        </a:ext>
                      </a:extLst>
                    </a:blip>
                    <a:srcRect l="36214" b="6229"/>
                    <a:stretch>
                      <a:fillRect/>
                    </a:stretch>
                  </pic:blipFill>
                  <pic:spPr bwMode="auto">
                    <a:xfrm>
                      <a:off x="0" y="0"/>
                      <a:ext cx="2293620" cy="1737360"/>
                    </a:xfrm>
                    <a:prstGeom prst="rect">
                      <a:avLst/>
                    </a:prstGeom>
                    <a:noFill/>
                    <a:ln>
                      <a:noFill/>
                    </a:ln>
                  </pic:spPr>
                </pic:pic>
              </a:graphicData>
            </a:graphic>
          </wp:inline>
        </w:drawing>
      </w:r>
    </w:p>
    <w:p w14:paraId="727E4570"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Chọn hệ tọa độ như hình vẽ (1 đơn vị trên trục bằng </w:t>
      </w:r>
      <w:r w:rsidRPr="00330A7E">
        <w:rPr>
          <w:rFonts w:ascii="Times New Roman" w:hAnsi="Times New Roman" w:cs="Times New Roman"/>
          <w:position w:val="-6"/>
          <w:sz w:val="24"/>
          <w:szCs w:val="24"/>
        </w:rPr>
        <w:object w:dxaOrig="1170" w:dyaOrig="270" w14:anchorId="19AE7D05">
          <v:shape id="_x0000_i3791" type="#_x0000_t75" style="width:58.5pt;height:13.5pt" o:ole="">
            <v:imagedata r:id="rId1737" o:title=""/>
          </v:shape>
          <o:OLEObject Type="Embed" ProgID="Equation.DSMT4" ShapeID="_x0000_i3791" DrawAspect="Content" ObjectID="_1796842855" r:id="rId4878"/>
        </w:object>
      </w:r>
      <w:r w:rsidRPr="00330A7E">
        <w:rPr>
          <w:rFonts w:ascii="Times New Roman" w:hAnsi="Times New Roman" w:cs="Times New Roman"/>
          <w:sz w:val="24"/>
          <w:szCs w:val="24"/>
        </w:rPr>
        <w:t xml:space="preserve">), các cánh hoa tạo bởi các đường parabol có phương trình </w:t>
      </w:r>
      <w:r w:rsidRPr="00330A7E">
        <w:rPr>
          <w:rFonts w:ascii="Times New Roman" w:hAnsi="Times New Roman" w:cs="Times New Roman"/>
          <w:position w:val="-24"/>
          <w:sz w:val="24"/>
          <w:szCs w:val="24"/>
        </w:rPr>
        <w:object w:dxaOrig="720" w:dyaOrig="660" w14:anchorId="55FEDD0A">
          <v:shape id="_x0000_i3792" type="#_x0000_t75" style="width:36pt;height:33pt" o:ole="">
            <v:imagedata r:id="rId1739" o:title=""/>
          </v:shape>
          <o:OLEObject Type="Embed" ProgID="Equation.DSMT4" ShapeID="_x0000_i3792" DrawAspect="Content" ObjectID="_1796842856" r:id="rId4879"/>
        </w:objec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870" w:dyaOrig="660" w14:anchorId="2D72B9A0">
          <v:shape id="_x0000_i3793" type="#_x0000_t75" style="width:43.5pt;height:33pt" o:ole="">
            <v:imagedata r:id="rId1741" o:title=""/>
          </v:shape>
          <o:OLEObject Type="Embed" ProgID="Equation.DSMT4" ShapeID="_x0000_i3793" DrawAspect="Content" ObjectID="_1796842857" r:id="rId4880"/>
        </w:object>
      </w:r>
      <w:r w:rsidRPr="00330A7E">
        <w:rPr>
          <w:rFonts w:ascii="Times New Roman" w:hAnsi="Times New Roman" w:cs="Times New Roman"/>
          <w:sz w:val="24"/>
          <w:szCs w:val="24"/>
        </w:rPr>
        <w:t>,</w:t>
      </w:r>
      <w:r w:rsidRPr="00330A7E">
        <w:rPr>
          <w:rFonts w:ascii="Times New Roman" w:hAnsi="Times New Roman" w:cs="Times New Roman"/>
          <w:position w:val="-24"/>
          <w:sz w:val="24"/>
          <w:szCs w:val="24"/>
        </w:rPr>
        <w:object w:dxaOrig="870" w:dyaOrig="660" w14:anchorId="254805AB">
          <v:shape id="_x0000_i3794" type="#_x0000_t75" style="width:43.5pt;height:33pt" o:ole="">
            <v:imagedata r:id="rId1743" o:title=""/>
          </v:shape>
          <o:OLEObject Type="Embed" ProgID="Equation.DSMT4" ShapeID="_x0000_i3794" DrawAspect="Content" ObjectID="_1796842858" r:id="rId4881"/>
        </w:object>
      </w:r>
      <w:r w:rsidRPr="00330A7E">
        <w:rPr>
          <w:rFonts w:ascii="Times New Roman" w:hAnsi="Times New Roman" w:cs="Times New Roman"/>
          <w:sz w:val="24"/>
          <w:szCs w:val="24"/>
        </w:rPr>
        <w:t>,</w:t>
      </w:r>
      <w:r w:rsidRPr="00330A7E">
        <w:rPr>
          <w:rFonts w:ascii="Times New Roman" w:hAnsi="Times New Roman" w:cs="Times New Roman"/>
          <w:position w:val="-24"/>
          <w:sz w:val="24"/>
          <w:szCs w:val="24"/>
        </w:rPr>
        <w:object w:dxaOrig="720" w:dyaOrig="660" w14:anchorId="570E4317">
          <v:shape id="_x0000_i3795" type="#_x0000_t75" style="width:36pt;height:33pt" o:ole="">
            <v:imagedata r:id="rId1745" o:title=""/>
          </v:shape>
          <o:OLEObject Type="Embed" ProgID="Equation.DSMT4" ShapeID="_x0000_i3795" DrawAspect="Content" ObjectID="_1796842859" r:id="rId4882"/>
        </w:object>
      </w:r>
      <w:r w:rsidRPr="00330A7E">
        <w:rPr>
          <w:rFonts w:ascii="Times New Roman" w:hAnsi="Times New Roman" w:cs="Times New Roman"/>
          <w:sz w:val="24"/>
          <w:szCs w:val="24"/>
        </w:rPr>
        <w:t>.</w:t>
      </w:r>
    </w:p>
    <w:p w14:paraId="713ACA87"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sz w:val="24"/>
          <w:szCs w:val="24"/>
        </w:rPr>
      </w:pPr>
      <w:r w:rsidRPr="00330A7E">
        <w:rPr>
          <w:rFonts w:ascii="Times New Roman" w:hAnsi="Times New Roman" w:cs="Times New Roman"/>
          <w:sz w:val="24"/>
          <w:szCs w:val="24"/>
        </w:rPr>
        <w:t>Diện tích một cánh hoa (nằm trong góc phàn tư thứ nhất) bằng diện tích hình phẳng giới hạn bởi hai đồ thị hàm số</w:t>
      </w:r>
      <w:r w:rsidRPr="00330A7E">
        <w:rPr>
          <w:rFonts w:ascii="Times New Roman" w:hAnsi="Times New Roman" w:cs="Times New Roman"/>
          <w:position w:val="-24"/>
          <w:sz w:val="24"/>
          <w:szCs w:val="24"/>
        </w:rPr>
        <w:object w:dxaOrig="720" w:dyaOrig="660" w14:anchorId="5930BE9E">
          <v:shape id="_x0000_i3796" type="#_x0000_t75" style="width:36pt;height:33pt" o:ole="">
            <v:imagedata r:id="rId1747" o:title=""/>
          </v:shape>
          <o:OLEObject Type="Embed" ProgID="Equation.DSMT4" ShapeID="_x0000_i3796" DrawAspect="Content" ObjectID="_1796842860" r:id="rId4883"/>
        </w:object>
      </w:r>
      <w:r w:rsidRPr="00330A7E">
        <w:rPr>
          <w:rFonts w:ascii="Times New Roman" w:hAnsi="Times New Roman" w:cs="Times New Roman"/>
          <w:sz w:val="24"/>
          <w:szCs w:val="24"/>
        </w:rPr>
        <w:t>,</w:t>
      </w:r>
      <w:r w:rsidRPr="00330A7E">
        <w:rPr>
          <w:rFonts w:ascii="Times New Roman" w:hAnsi="Times New Roman" w:cs="Times New Roman"/>
          <w:position w:val="-10"/>
          <w:sz w:val="24"/>
          <w:szCs w:val="24"/>
        </w:rPr>
        <w:object w:dxaOrig="870" w:dyaOrig="390" w14:anchorId="3E0D9781">
          <v:shape id="_x0000_i3797" type="#_x0000_t75" style="width:43.5pt;height:19.5pt" o:ole="">
            <v:imagedata r:id="rId1749" o:title=""/>
          </v:shape>
          <o:OLEObject Type="Embed" ProgID="Equation.DSMT4" ShapeID="_x0000_i3797" DrawAspect="Content" ObjectID="_1796842861" r:id="rId4884"/>
        </w:object>
      </w:r>
      <w:r w:rsidRPr="00330A7E">
        <w:rPr>
          <w:rFonts w:ascii="Times New Roman" w:hAnsi="Times New Roman" w:cs="Times New Roman"/>
          <w:sz w:val="24"/>
          <w:szCs w:val="24"/>
        </w:rPr>
        <w:t xml:space="preserve"> và hai đường thẳng </w:t>
      </w:r>
      <w:r w:rsidRPr="00330A7E">
        <w:rPr>
          <w:rFonts w:ascii="Times New Roman" w:hAnsi="Times New Roman" w:cs="Times New Roman"/>
          <w:position w:val="-10"/>
          <w:sz w:val="24"/>
          <w:szCs w:val="24"/>
        </w:rPr>
        <w:object w:dxaOrig="1110" w:dyaOrig="330" w14:anchorId="2A79FD1E">
          <v:shape id="_x0000_i3798" type="#_x0000_t75" style="width:55.5pt;height:16.5pt" o:ole="">
            <v:imagedata r:id="rId1751" o:title=""/>
          </v:shape>
          <o:OLEObject Type="Embed" ProgID="Equation.DSMT4" ShapeID="_x0000_i3798" DrawAspect="Content" ObjectID="_1796842862" r:id="rId4885"/>
        </w:object>
      </w:r>
      <w:r w:rsidRPr="00330A7E">
        <w:rPr>
          <w:rFonts w:ascii="Times New Roman" w:hAnsi="Times New Roman" w:cs="Times New Roman"/>
          <w:sz w:val="24"/>
          <w:szCs w:val="24"/>
        </w:rPr>
        <w:t>.</w:t>
      </w:r>
    </w:p>
    <w:p w14:paraId="77788C29"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sz w:val="24"/>
          <w:szCs w:val="24"/>
        </w:rPr>
      </w:pPr>
      <w:r w:rsidRPr="00330A7E">
        <w:rPr>
          <w:rFonts w:ascii="Times New Roman" w:hAnsi="Times New Roman" w:cs="Times New Roman"/>
          <w:sz w:val="24"/>
          <w:szCs w:val="24"/>
        </w:rPr>
        <w:t>Do đó diện tích một cánh hoa bằng</w:t>
      </w:r>
    </w:p>
    <w:p w14:paraId="66A5E91E"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sz w:val="24"/>
          <w:szCs w:val="24"/>
          <w:lang w:val="fr-FR"/>
        </w:rPr>
      </w:pPr>
      <w:r w:rsidRPr="00330A7E">
        <w:rPr>
          <w:rFonts w:ascii="Times New Roman" w:hAnsi="Times New Roman" w:cs="Times New Roman"/>
          <w:position w:val="-32"/>
          <w:sz w:val="24"/>
          <w:szCs w:val="24"/>
        </w:rPr>
        <w:object w:dxaOrig="1620" w:dyaOrig="750" w14:anchorId="24F025CB">
          <v:shape id="_x0000_i3799" type="#_x0000_t75" style="width:81pt;height:37.5pt" o:ole="">
            <v:imagedata r:id="rId1753" o:title=""/>
          </v:shape>
          <o:OLEObject Type="Embed" ProgID="Equation.DSMT4" ShapeID="_x0000_i3799" DrawAspect="Content" ObjectID="_1796842863" r:id="rId4886"/>
        </w:object>
      </w:r>
      <w:r w:rsidRPr="00330A7E">
        <w:rPr>
          <w:rFonts w:ascii="Times New Roman" w:hAnsi="Times New Roman" w:cs="Times New Roman"/>
          <w:sz w:val="24"/>
          <w:szCs w:val="24"/>
          <w:lang w:val="fr-FR"/>
        </w:rPr>
        <w:t xml:space="preserve"> </w:t>
      </w:r>
      <w:r w:rsidRPr="00330A7E">
        <w:rPr>
          <w:rFonts w:ascii="Times New Roman" w:hAnsi="Times New Roman" w:cs="Times New Roman"/>
          <w:position w:val="-38"/>
          <w:sz w:val="24"/>
          <w:szCs w:val="24"/>
        </w:rPr>
        <w:object w:dxaOrig="2310" w:dyaOrig="930" w14:anchorId="2BE69192">
          <v:shape id="_x0000_i3800" type="#_x0000_t75" style="width:115.5pt;height:46.5pt" o:ole="">
            <v:imagedata r:id="rId1755" o:title=""/>
          </v:shape>
          <o:OLEObject Type="Embed" ProgID="Equation.DSMT4" ShapeID="_x0000_i3800" DrawAspect="Content" ObjectID="_1796842864" r:id="rId4887"/>
        </w:object>
      </w:r>
      <w:r w:rsidRPr="00330A7E">
        <w:rPr>
          <w:rFonts w:ascii="Times New Roman" w:hAnsi="Times New Roman" w:cs="Times New Roman"/>
          <w:position w:val="-24"/>
          <w:sz w:val="24"/>
          <w:szCs w:val="24"/>
        </w:rPr>
        <w:object w:dxaOrig="2280" w:dyaOrig="630" w14:anchorId="476B6A0D">
          <v:shape id="_x0000_i3801" type="#_x0000_t75" style="width:114pt;height:31.5pt" o:ole="">
            <v:imagedata r:id="rId1757" o:title=""/>
          </v:shape>
          <o:OLEObject Type="Embed" ProgID="Equation.DSMT4" ShapeID="_x0000_i3801" DrawAspect="Content" ObjectID="_1796842865" r:id="rId4888"/>
        </w:object>
      </w:r>
      <w:r w:rsidRPr="00330A7E">
        <w:rPr>
          <w:rFonts w:ascii="Times New Roman" w:hAnsi="Times New Roman" w:cs="Times New Roman"/>
          <w:position w:val="-24"/>
          <w:sz w:val="24"/>
          <w:szCs w:val="24"/>
        </w:rPr>
        <w:object w:dxaOrig="2860" w:dyaOrig="620" w14:anchorId="7ED050A8">
          <v:shape id="_x0000_i3802" type="#_x0000_t75" style="width:142.5pt;height:31.5pt" o:ole="">
            <v:imagedata r:id="rId4889" o:title=""/>
          </v:shape>
          <o:OLEObject Type="Embed" ProgID="Equation.DSMT4" ShapeID="_x0000_i3802" DrawAspect="Content" ObjectID="_1796842866" r:id="rId4890"/>
        </w:object>
      </w:r>
      <w:r w:rsidRPr="00330A7E">
        <w:rPr>
          <w:rFonts w:ascii="Times New Roman" w:hAnsi="Times New Roman" w:cs="Times New Roman"/>
          <w:sz w:val="24"/>
          <w:szCs w:val="24"/>
          <w:lang w:val="fr-FR"/>
        </w:rPr>
        <w:t>.</w:t>
      </w:r>
    </w:p>
    <w:p w14:paraId="05ED1738" w14:textId="77777777" w:rsidR="00ED397D" w:rsidRPr="00330A7E" w:rsidRDefault="00ED397D" w:rsidP="00330A7E">
      <w:pPr>
        <w:tabs>
          <w:tab w:val="left" w:pos="360"/>
          <w:tab w:val="left" w:pos="992"/>
          <w:tab w:val="left" w:pos="2880"/>
          <w:tab w:val="left" w:pos="5400"/>
          <w:tab w:val="left" w:pos="7920"/>
        </w:tabs>
        <w:spacing w:after="0" w:line="360" w:lineRule="auto"/>
        <w:jc w:val="both"/>
        <w:rPr>
          <w:rFonts w:ascii="Times New Roman" w:hAnsi="Times New Roman" w:cs="Times New Roman"/>
          <w:sz w:val="24"/>
          <w:szCs w:val="24"/>
          <w:lang w:val="de-DE"/>
        </w:rPr>
      </w:pPr>
      <w:r w:rsidRPr="00330A7E">
        <w:rPr>
          <w:rFonts w:ascii="Times New Roman" w:hAnsi="Times New Roman" w:cs="Times New Roman"/>
          <w:b/>
          <w:color w:val="0070C0"/>
          <w:sz w:val="24"/>
          <w:szCs w:val="24"/>
        </w:rPr>
        <w:t>Câu 3.</w:t>
      </w:r>
      <w:r w:rsidRPr="00330A7E">
        <w:rPr>
          <w:rFonts w:ascii="Times New Roman" w:hAnsi="Times New Roman" w:cs="Times New Roman"/>
          <w:color w:val="0070C0"/>
          <w:sz w:val="24"/>
          <w:szCs w:val="24"/>
        </w:rPr>
        <w:t xml:space="preserve"> </w:t>
      </w:r>
      <w:r w:rsidRPr="00330A7E">
        <w:rPr>
          <w:rFonts w:ascii="Times New Roman" w:hAnsi="Times New Roman" w:cs="Times New Roman"/>
          <w:sz w:val="24"/>
          <w:szCs w:val="24"/>
        </w:rPr>
        <w:t xml:space="preserve">Hai chiếc máy bay không người lái cùng bay lên tại một địa điểm. Sau một thời gian bay, chiếc máy bay thứ nhất cách điểm xuất phát về phía Bắc </w:t>
      </w:r>
      <w:r w:rsidRPr="00330A7E">
        <w:rPr>
          <w:rFonts w:ascii="Times New Roman" w:eastAsia="Palatino Linotype" w:hAnsi="Times New Roman" w:cs="Times New Roman"/>
          <w:noProof/>
          <w:position w:val="-14"/>
          <w:sz w:val="24"/>
          <w:szCs w:val="24"/>
        </w:rPr>
        <w:object w:dxaOrig="800" w:dyaOrig="400" w14:anchorId="18B3385E">
          <v:shape id="_x0000_i3803" type="#_x0000_t75" style="width:40.5pt;height:19.5pt" o:ole="">
            <v:imagedata r:id="rId4654" o:title=""/>
          </v:shape>
          <o:OLEObject Type="Embed" ProgID="Equation.DSMT4" ShapeID="_x0000_i3803" DrawAspect="Content" ObjectID="_1796842867" r:id="rId4891"/>
        </w:object>
      </w:r>
      <w:r w:rsidRPr="00330A7E">
        <w:rPr>
          <w:rFonts w:ascii="Times New Roman" w:hAnsi="Times New Roman" w:cs="Times New Roman"/>
          <w:sz w:val="24"/>
          <w:szCs w:val="24"/>
        </w:rPr>
        <w:t xml:space="preserve"> và về phía Tây </w:t>
      </w:r>
      <w:r w:rsidRPr="00330A7E">
        <w:rPr>
          <w:rFonts w:ascii="Times New Roman" w:eastAsia="Palatino Linotype" w:hAnsi="Times New Roman" w:cs="Times New Roman"/>
          <w:noProof/>
          <w:position w:val="-14"/>
          <w:sz w:val="24"/>
          <w:szCs w:val="24"/>
        </w:rPr>
        <w:object w:dxaOrig="780" w:dyaOrig="400" w14:anchorId="2E862107">
          <v:shape id="_x0000_i3804" type="#_x0000_t75" style="width:39pt;height:19.5pt" o:ole="">
            <v:imagedata r:id="rId4656" o:title=""/>
          </v:shape>
          <o:OLEObject Type="Embed" ProgID="Equation.DSMT4" ShapeID="_x0000_i3804" DrawAspect="Content" ObjectID="_1796842868" r:id="rId4892"/>
        </w:object>
      </w:r>
      <w:r w:rsidRPr="00330A7E">
        <w:rPr>
          <w:rFonts w:ascii="Times New Roman" w:hAnsi="Times New Roman" w:cs="Times New Roman"/>
          <w:sz w:val="24"/>
          <w:szCs w:val="24"/>
        </w:rPr>
        <w:t xml:space="preserve">, đồng thời cách mặt đất </w:t>
      </w:r>
      <w:r w:rsidRPr="00330A7E">
        <w:rPr>
          <w:rFonts w:ascii="Times New Roman" w:eastAsia="Palatino Linotype" w:hAnsi="Times New Roman" w:cs="Times New Roman"/>
          <w:noProof/>
          <w:position w:val="-14"/>
          <w:sz w:val="24"/>
          <w:szCs w:val="24"/>
        </w:rPr>
        <w:object w:dxaOrig="900" w:dyaOrig="400" w14:anchorId="6AADC9D4">
          <v:shape id="_x0000_i3805" type="#_x0000_t75" style="width:45pt;height:19.5pt" o:ole="">
            <v:imagedata r:id="rId4658" o:title=""/>
          </v:shape>
          <o:OLEObject Type="Embed" ProgID="Equation.DSMT4" ShapeID="_x0000_i3805" DrawAspect="Content" ObjectID="_1796842869" r:id="rId4893"/>
        </w:object>
      </w:r>
      <w:r w:rsidRPr="00330A7E">
        <w:rPr>
          <w:rFonts w:ascii="Times New Roman" w:hAnsi="Times New Roman" w:cs="Times New Roman"/>
          <w:sz w:val="24"/>
          <w:szCs w:val="24"/>
        </w:rPr>
        <w:t>.</w:t>
      </w:r>
      <w:r w:rsidRPr="00330A7E">
        <w:rPr>
          <w:rFonts w:ascii="Times New Roman" w:eastAsia="Arial" w:hAnsi="Times New Roman" w:cs="Times New Roman"/>
          <w:color w:val="000000"/>
          <w:sz w:val="24"/>
          <w:szCs w:val="24"/>
          <w:lang w:val="vi-VN"/>
        </w:rPr>
        <w:t xml:space="preserve"> </w:t>
      </w:r>
      <w:r w:rsidRPr="00330A7E">
        <w:rPr>
          <w:rFonts w:ascii="Times New Roman" w:hAnsi="Times New Roman" w:cs="Times New Roman"/>
          <w:sz w:val="24"/>
          <w:szCs w:val="24"/>
        </w:rPr>
        <w:t xml:space="preserve">Chiếc máy bay thứ hai cách điểm xuất phát về phía Đông </w:t>
      </w:r>
      <w:r w:rsidRPr="00330A7E">
        <w:rPr>
          <w:rFonts w:ascii="Times New Roman" w:eastAsia="Palatino Linotype" w:hAnsi="Times New Roman" w:cs="Times New Roman"/>
          <w:noProof/>
          <w:position w:val="-14"/>
          <w:sz w:val="24"/>
          <w:szCs w:val="24"/>
        </w:rPr>
        <w:object w:dxaOrig="800" w:dyaOrig="400" w14:anchorId="2824C460">
          <v:shape id="_x0000_i3806" type="#_x0000_t75" style="width:40.5pt;height:19.5pt" o:ole="">
            <v:imagedata r:id="rId4660" o:title=""/>
          </v:shape>
          <o:OLEObject Type="Embed" ProgID="Equation.DSMT4" ShapeID="_x0000_i3806" DrawAspect="Content" ObjectID="_1796842870" r:id="rId4894"/>
        </w:object>
      </w:r>
      <w:r w:rsidRPr="00330A7E">
        <w:rPr>
          <w:rFonts w:ascii="Times New Roman" w:hAnsi="Times New Roman" w:cs="Times New Roman"/>
          <w:sz w:val="24"/>
          <w:szCs w:val="24"/>
        </w:rPr>
        <w:t xml:space="preserve"> và về phía Nam </w:t>
      </w:r>
      <w:r w:rsidRPr="00330A7E">
        <w:rPr>
          <w:rFonts w:ascii="Times New Roman" w:eastAsia="Palatino Linotype" w:hAnsi="Times New Roman" w:cs="Times New Roman"/>
          <w:noProof/>
          <w:position w:val="-14"/>
          <w:sz w:val="24"/>
          <w:szCs w:val="24"/>
        </w:rPr>
        <w:object w:dxaOrig="800" w:dyaOrig="400" w14:anchorId="258E621B">
          <v:shape id="_x0000_i3807" type="#_x0000_t75" style="width:40.5pt;height:19.5pt" o:ole="">
            <v:imagedata r:id="rId4662" o:title=""/>
          </v:shape>
          <o:OLEObject Type="Embed" ProgID="Equation.DSMT4" ShapeID="_x0000_i3807" DrawAspect="Content" ObjectID="_1796842871" r:id="rId4895"/>
        </w:object>
      </w:r>
      <w:r w:rsidRPr="00330A7E">
        <w:rPr>
          <w:rFonts w:ascii="Times New Roman" w:hAnsi="Times New Roman" w:cs="Times New Roman"/>
          <w:sz w:val="24"/>
          <w:szCs w:val="24"/>
        </w:rPr>
        <w:t xml:space="preserve">, đồng thời cách mặt đất </w:t>
      </w:r>
      <w:r w:rsidRPr="00330A7E">
        <w:rPr>
          <w:rFonts w:ascii="Times New Roman" w:eastAsia="Palatino Linotype" w:hAnsi="Times New Roman" w:cs="Times New Roman"/>
          <w:noProof/>
          <w:position w:val="-14"/>
          <w:sz w:val="24"/>
          <w:szCs w:val="24"/>
        </w:rPr>
        <w:object w:dxaOrig="639" w:dyaOrig="400" w14:anchorId="6256675E">
          <v:shape id="_x0000_i3808" type="#_x0000_t75" style="width:31.5pt;height:19.5pt" o:ole="">
            <v:imagedata r:id="rId4664" o:title=""/>
          </v:shape>
          <o:OLEObject Type="Embed" ProgID="Equation.DSMT4" ShapeID="_x0000_i3808" DrawAspect="Content" ObjectID="_1796842872" r:id="rId4896"/>
        </w:object>
      </w:r>
      <w:r w:rsidRPr="00330A7E">
        <w:rPr>
          <w:rFonts w:ascii="Times New Roman" w:hAnsi="Times New Roman" w:cs="Times New Roman"/>
          <w:sz w:val="24"/>
          <w:szCs w:val="24"/>
        </w:rPr>
        <w:t>.</w:t>
      </w:r>
      <w:r w:rsidRPr="00330A7E">
        <w:rPr>
          <w:rFonts w:ascii="Times New Roman" w:eastAsia="Arial" w:hAnsi="Times New Roman" w:cs="Times New Roman"/>
          <w:color w:val="000000"/>
          <w:sz w:val="24"/>
          <w:szCs w:val="24"/>
          <w:lang w:val="vi-VN"/>
        </w:rPr>
        <w:t xml:space="preserve"> </w:t>
      </w:r>
      <w:r w:rsidRPr="00330A7E">
        <w:rPr>
          <w:rFonts w:ascii="Times New Roman" w:hAnsi="Times New Roman" w:cs="Times New Roman"/>
          <w:sz w:val="24"/>
          <w:szCs w:val="24"/>
        </w:rPr>
        <w:t xml:space="preserve">Xác định khoảng cách giữa hai chiếc máy bay. </w:t>
      </w:r>
      <w:r w:rsidRPr="00330A7E">
        <w:rPr>
          <w:rFonts w:ascii="Times New Roman" w:hAnsi="Times New Roman" w:cs="Times New Roman"/>
          <w:sz w:val="24"/>
          <w:szCs w:val="24"/>
          <w:lang w:val="de-DE"/>
        </w:rPr>
        <w:t>(làm tròn kết quả đến hàng đơn vị)</w:t>
      </w:r>
    </w:p>
    <w:p w14:paraId="73A0615C" w14:textId="77777777" w:rsidR="00ED397D" w:rsidRPr="00330A7E" w:rsidRDefault="00ED397D" w:rsidP="00330A7E">
      <w:pPr>
        <w:tabs>
          <w:tab w:val="left" w:pos="360"/>
          <w:tab w:val="left" w:pos="2880"/>
          <w:tab w:val="left" w:pos="5400"/>
          <w:tab w:val="left" w:pos="7920"/>
        </w:tabs>
        <w:spacing w:after="0" w:line="360" w:lineRule="auto"/>
        <w:jc w:val="both"/>
        <w:rPr>
          <w:rFonts w:ascii="Times New Roman" w:eastAsia="Arial" w:hAnsi="Times New Roman" w:cs="Times New Roman"/>
          <w:color w:val="000000"/>
          <w:sz w:val="24"/>
          <w:szCs w:val="24"/>
          <w:lang w:val="vi-VN"/>
        </w:rPr>
      </w:pPr>
    </w:p>
    <w:p w14:paraId="6AC3F217" w14:textId="77777777" w:rsidR="00ED397D" w:rsidRPr="00330A7E" w:rsidRDefault="00ED397D" w:rsidP="00330A7E">
      <w:pPr>
        <w:tabs>
          <w:tab w:val="left" w:pos="360"/>
          <w:tab w:val="left" w:pos="2880"/>
          <w:tab w:val="left" w:pos="5400"/>
          <w:tab w:val="left" w:pos="7920"/>
        </w:tabs>
        <w:spacing w:line="360" w:lineRule="auto"/>
        <w:jc w:val="center"/>
        <w:rPr>
          <w:rFonts w:ascii="Times New Roman" w:eastAsia="Arial"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3E14B6B3" wp14:editId="3BB1D236">
            <wp:extent cx="2842260" cy="1607820"/>
            <wp:effectExtent l="0" t="0" r="0" b="0"/>
            <wp:docPr id="1301619888" name="Picture 130161988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3"/>
                    <pic:cNvPicPr>
                      <a:picLocks noChangeAspect="1" noChangeArrowheads="1"/>
                    </pic:cNvPicPr>
                  </pic:nvPicPr>
                  <pic:blipFill>
                    <a:blip r:embed="rId4666">
                      <a:extLst>
                        <a:ext uri="{28A0092B-C50C-407E-A947-70E740481C1C}">
                          <a14:useLocalDpi xmlns:a14="http://schemas.microsoft.com/office/drawing/2010/main" val="0"/>
                        </a:ext>
                      </a:extLst>
                    </a:blip>
                    <a:srcRect/>
                    <a:stretch>
                      <a:fillRect/>
                    </a:stretch>
                  </pic:blipFill>
                  <pic:spPr bwMode="auto">
                    <a:xfrm>
                      <a:off x="0" y="0"/>
                      <a:ext cx="2842260" cy="1607820"/>
                    </a:xfrm>
                    <a:prstGeom prst="rect">
                      <a:avLst/>
                    </a:prstGeom>
                    <a:noFill/>
                    <a:ln>
                      <a:noFill/>
                    </a:ln>
                  </pic:spPr>
                </pic:pic>
              </a:graphicData>
            </a:graphic>
          </wp:inline>
        </w:drawing>
      </w:r>
      <w:r w:rsidRPr="00330A7E">
        <w:rPr>
          <w:rFonts w:ascii="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p>
    <w:p w14:paraId="7A2B5D4E" w14:textId="77777777" w:rsidR="00ED397D" w:rsidRPr="00330A7E" w:rsidRDefault="00ED397D" w:rsidP="00330A7E">
      <w:pPr>
        <w:tabs>
          <w:tab w:val="left" w:pos="360"/>
          <w:tab w:val="left" w:pos="2880"/>
          <w:tab w:val="left" w:pos="3402"/>
          <w:tab w:val="left" w:pos="5400"/>
          <w:tab w:val="left" w:pos="5669"/>
          <w:tab w:val="left" w:pos="7920"/>
        </w:tabs>
        <w:spacing w:line="360" w:lineRule="auto"/>
        <w:jc w:val="both"/>
        <w:rPr>
          <w:rFonts w:ascii="Times New Roman" w:hAnsi="Times New Roman" w:cs="Times New Roman"/>
          <w:sz w:val="24"/>
          <w:szCs w:val="24"/>
        </w:rPr>
      </w:pPr>
    </w:p>
    <w:p w14:paraId="6CA76A53" w14:textId="77777777" w:rsidR="00ED397D" w:rsidRPr="00330A7E" w:rsidRDefault="00ED397D" w:rsidP="00330A7E">
      <w:pPr>
        <w:tabs>
          <w:tab w:val="left" w:pos="360"/>
          <w:tab w:val="left" w:pos="2880"/>
          <w:tab w:val="left" w:pos="5400"/>
          <w:tab w:val="left" w:pos="7920"/>
        </w:tabs>
        <w:spacing w:line="360" w:lineRule="auto"/>
        <w:jc w:val="center"/>
        <w:rPr>
          <w:rFonts w:ascii="Times New Roman" w:hAnsi="Times New Roman" w:cs="Times New Roman"/>
          <w:b/>
          <w:color w:val="0000FF"/>
          <w:sz w:val="24"/>
          <w:szCs w:val="24"/>
          <w:lang w:val="nl-NL"/>
        </w:rPr>
      </w:pPr>
      <w:r w:rsidRPr="00330A7E">
        <w:rPr>
          <w:rFonts w:ascii="Times New Roman" w:hAnsi="Times New Roman" w:cs="Times New Roman"/>
          <w:b/>
          <w:color w:val="0000FF"/>
          <w:sz w:val="24"/>
          <w:szCs w:val="24"/>
          <w:lang w:val="nl-NL"/>
        </w:rPr>
        <w:t>Lời giải</w:t>
      </w:r>
    </w:p>
    <w:p w14:paraId="6DA6EF0E"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sz w:val="24"/>
          <w:szCs w:val="24"/>
        </w:rPr>
      </w:pPr>
      <w:r w:rsidRPr="00330A7E">
        <w:rPr>
          <w:rFonts w:ascii="Times New Roman" w:hAnsi="Times New Roman" w:cs="Times New Roman"/>
          <w:sz w:val="24"/>
          <w:szCs w:val="24"/>
        </w:rPr>
        <w:tab/>
        <w:t xml:space="preserve">Chọn hệ trục tọa độ </w:t>
      </w:r>
      <w:r w:rsidRPr="00330A7E">
        <w:rPr>
          <w:rFonts w:ascii="Times New Roman" w:eastAsia="Palatino Linotype" w:hAnsi="Times New Roman" w:cs="Times New Roman"/>
          <w:noProof/>
          <w:position w:val="-10"/>
          <w:sz w:val="24"/>
          <w:szCs w:val="24"/>
        </w:rPr>
        <w:object w:dxaOrig="555" w:dyaOrig="315" w14:anchorId="27C87EE1">
          <v:shape id="_x0000_i3809" type="#_x0000_t75" style="width:27.75pt;height:15.75pt" o:ole="">
            <v:imagedata r:id="rId4897" o:title=""/>
          </v:shape>
          <o:OLEObject Type="Embed" ProgID="Equation.DSMT4" ShapeID="_x0000_i3809" DrawAspect="Content" ObjectID="_1796842873" r:id="rId4898"/>
        </w:object>
      </w:r>
      <w:r w:rsidRPr="00330A7E">
        <w:rPr>
          <w:rFonts w:ascii="Times New Roman" w:hAnsi="Times New Roman" w:cs="Times New Roman"/>
          <w:sz w:val="24"/>
          <w:szCs w:val="24"/>
        </w:rPr>
        <w:t xml:space="preserve">, với gốc đặt tại điểm xuất phát của hai chiếc máy bay, mặt phẳng </w:t>
      </w:r>
      <w:r w:rsidRPr="00330A7E">
        <w:rPr>
          <w:rFonts w:ascii="Times New Roman" w:eastAsia="Palatino Linotype" w:hAnsi="Times New Roman" w:cs="Times New Roman"/>
          <w:noProof/>
          <w:position w:val="-14"/>
          <w:sz w:val="24"/>
          <w:szCs w:val="24"/>
        </w:rPr>
        <w:object w:dxaOrig="639" w:dyaOrig="400" w14:anchorId="51B84FA2">
          <v:shape id="_x0000_i3810" type="#_x0000_t75" style="width:31.5pt;height:19.5pt" o:ole="">
            <v:imagedata r:id="rId4899" o:title=""/>
          </v:shape>
          <o:OLEObject Type="Embed" ProgID="Equation.DSMT4" ShapeID="_x0000_i3810" DrawAspect="Content" ObjectID="_1796842874" r:id="rId4900"/>
        </w:object>
      </w:r>
      <w:r w:rsidRPr="00330A7E">
        <w:rPr>
          <w:rFonts w:ascii="Times New Roman" w:hAnsi="Times New Roman" w:cs="Times New Roman"/>
          <w:sz w:val="24"/>
          <w:szCs w:val="24"/>
        </w:rPr>
        <w:t xml:space="preserve"> trùng với mặt đất, trục </w:t>
      </w:r>
      <w:r w:rsidRPr="00330A7E">
        <w:rPr>
          <w:rFonts w:ascii="Times New Roman" w:eastAsia="Palatino Linotype" w:hAnsi="Times New Roman" w:cs="Times New Roman"/>
          <w:noProof/>
          <w:position w:val="-6"/>
          <w:sz w:val="24"/>
          <w:szCs w:val="24"/>
        </w:rPr>
        <w:object w:dxaOrig="360" w:dyaOrig="279" w14:anchorId="26D3E826">
          <v:shape id="_x0000_i3811" type="#_x0000_t75" style="width:18pt;height:13.5pt" o:ole="">
            <v:imagedata r:id="rId4901" o:title=""/>
          </v:shape>
          <o:OLEObject Type="Embed" ProgID="Equation.DSMT4" ShapeID="_x0000_i3811" DrawAspect="Content" ObjectID="_1796842875" r:id="rId4902"/>
        </w:object>
      </w:r>
      <w:r w:rsidRPr="00330A7E">
        <w:rPr>
          <w:rFonts w:ascii="Times New Roman" w:hAnsi="Times New Roman" w:cs="Times New Roman"/>
          <w:sz w:val="24"/>
          <w:szCs w:val="24"/>
        </w:rPr>
        <w:t xml:space="preserve"> hướng về phía Bắc, trục </w:t>
      </w:r>
      <w:r w:rsidRPr="00330A7E">
        <w:rPr>
          <w:rFonts w:ascii="Times New Roman" w:eastAsia="Palatino Linotype" w:hAnsi="Times New Roman" w:cs="Times New Roman"/>
          <w:noProof/>
          <w:position w:val="-10"/>
          <w:sz w:val="24"/>
          <w:szCs w:val="24"/>
        </w:rPr>
        <w:object w:dxaOrig="360" w:dyaOrig="320" w14:anchorId="2A7DBBAB">
          <v:shape id="_x0000_i3812" type="#_x0000_t75" style="width:18pt;height:16.5pt" o:ole="">
            <v:imagedata r:id="rId4903" o:title=""/>
          </v:shape>
          <o:OLEObject Type="Embed" ProgID="Equation.DSMT4" ShapeID="_x0000_i3812" DrawAspect="Content" ObjectID="_1796842876" r:id="rId4904"/>
        </w:object>
      </w:r>
      <w:r w:rsidRPr="00330A7E">
        <w:rPr>
          <w:rFonts w:ascii="Times New Roman" w:hAnsi="Times New Roman" w:cs="Times New Roman"/>
          <w:sz w:val="24"/>
          <w:szCs w:val="24"/>
        </w:rPr>
        <w:t xml:space="preserve"> hướng về phía Tây, trục </w:t>
      </w:r>
      <w:r w:rsidRPr="00330A7E">
        <w:rPr>
          <w:rFonts w:ascii="Times New Roman" w:eastAsia="Palatino Linotype" w:hAnsi="Times New Roman" w:cs="Times New Roman"/>
          <w:noProof/>
          <w:position w:val="-6"/>
          <w:sz w:val="24"/>
          <w:szCs w:val="24"/>
        </w:rPr>
        <w:object w:dxaOrig="340" w:dyaOrig="279" w14:anchorId="34955C00">
          <v:shape id="_x0000_i3813" type="#_x0000_t75" style="width:16.5pt;height:13.5pt" o:ole="">
            <v:imagedata r:id="rId4905" o:title=""/>
          </v:shape>
          <o:OLEObject Type="Embed" ProgID="Equation.DSMT4" ShapeID="_x0000_i3813" DrawAspect="Content" ObjectID="_1796842877" r:id="rId4906"/>
        </w:object>
      </w:r>
      <w:r w:rsidRPr="00330A7E">
        <w:rPr>
          <w:rFonts w:ascii="Times New Roman" w:hAnsi="Times New Roman" w:cs="Times New Roman"/>
          <w:sz w:val="24"/>
          <w:szCs w:val="24"/>
        </w:rPr>
        <w:t xml:space="preserve"> hướng thẳng đứng lên trời, đơn vị đo lấy theo kilômét (xem hình vẽ).</w:t>
      </w:r>
    </w:p>
    <w:p w14:paraId="382DE47F" w14:textId="77777777" w:rsidR="00ED397D" w:rsidRPr="00330A7E" w:rsidRDefault="00ED397D" w:rsidP="00330A7E">
      <w:pPr>
        <w:tabs>
          <w:tab w:val="left" w:pos="360"/>
          <w:tab w:val="left" w:pos="2880"/>
          <w:tab w:val="left" w:pos="5400"/>
          <w:tab w:val="left" w:pos="7920"/>
        </w:tabs>
        <w:spacing w:line="360" w:lineRule="auto"/>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2FDA2BA6" wp14:editId="5FC94476">
            <wp:extent cx="2522220" cy="1798320"/>
            <wp:effectExtent l="0" t="0" r="0" b="0"/>
            <wp:docPr id="1301619889" name="Picture 130161988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8"/>
                    <pic:cNvPicPr>
                      <a:picLocks noChangeAspect="1" noChangeArrowheads="1"/>
                    </pic:cNvPicPr>
                  </pic:nvPicPr>
                  <pic:blipFill>
                    <a:blip r:embed="rId4907">
                      <a:extLst>
                        <a:ext uri="{28A0092B-C50C-407E-A947-70E740481C1C}">
                          <a14:useLocalDpi xmlns:a14="http://schemas.microsoft.com/office/drawing/2010/main" val="0"/>
                        </a:ext>
                      </a:extLst>
                    </a:blip>
                    <a:srcRect/>
                    <a:stretch>
                      <a:fillRect/>
                    </a:stretch>
                  </pic:blipFill>
                  <pic:spPr bwMode="auto">
                    <a:xfrm>
                      <a:off x="0" y="0"/>
                      <a:ext cx="2522220" cy="1798320"/>
                    </a:xfrm>
                    <a:prstGeom prst="rect">
                      <a:avLst/>
                    </a:prstGeom>
                    <a:noFill/>
                    <a:ln>
                      <a:noFill/>
                    </a:ln>
                  </pic:spPr>
                </pic:pic>
              </a:graphicData>
            </a:graphic>
          </wp:inline>
        </w:drawing>
      </w:r>
    </w:p>
    <w:p w14:paraId="53A3B214"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color w:val="0000FF"/>
          <w:sz w:val="24"/>
          <w:szCs w:val="24"/>
          <w:lang w:val="nl-NL"/>
        </w:rPr>
      </w:pPr>
    </w:p>
    <w:p w14:paraId="49F39038"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Chiếc máy bay thứ nhất có tọa độ </w:t>
      </w:r>
      <w:r w:rsidRPr="00330A7E">
        <w:rPr>
          <w:rFonts w:ascii="Times New Roman" w:eastAsia="Palatino Linotype" w:hAnsi="Times New Roman" w:cs="Times New Roman"/>
          <w:noProof/>
          <w:position w:val="-14"/>
          <w:sz w:val="24"/>
          <w:szCs w:val="24"/>
        </w:rPr>
        <w:object w:dxaOrig="1200" w:dyaOrig="400" w14:anchorId="60F72D69">
          <v:shape id="_x0000_i3814" type="#_x0000_t75" style="width:60pt;height:19.5pt" o:ole="">
            <v:imagedata r:id="rId4908" o:title=""/>
          </v:shape>
          <o:OLEObject Type="Embed" ProgID="Equation.DSMT4" ShapeID="_x0000_i3814" DrawAspect="Content" ObjectID="_1796842878" r:id="rId4909"/>
        </w:object>
      </w:r>
      <w:r w:rsidRPr="00330A7E">
        <w:rPr>
          <w:rFonts w:ascii="Times New Roman" w:hAnsi="Times New Roman" w:cs="Times New Roman"/>
          <w:sz w:val="24"/>
          <w:szCs w:val="24"/>
        </w:rPr>
        <w:t>.</w:t>
      </w:r>
    </w:p>
    <w:p w14:paraId="1FF07DDA"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Chiếc máy bay thứ hai có tọa độ </w:t>
      </w:r>
      <w:r w:rsidRPr="00330A7E">
        <w:rPr>
          <w:rFonts w:ascii="Times New Roman" w:eastAsia="Palatino Linotype" w:hAnsi="Times New Roman" w:cs="Times New Roman"/>
          <w:noProof/>
          <w:position w:val="-14"/>
          <w:sz w:val="24"/>
          <w:szCs w:val="24"/>
        </w:rPr>
        <w:object w:dxaOrig="1240" w:dyaOrig="400" w14:anchorId="059604F1">
          <v:shape id="_x0000_i3815" type="#_x0000_t75" style="width:61.5pt;height:19.5pt" o:ole="">
            <v:imagedata r:id="rId4910" o:title=""/>
          </v:shape>
          <o:OLEObject Type="Embed" ProgID="Equation.DSMT4" ShapeID="_x0000_i3815" DrawAspect="Content" ObjectID="_1796842879" r:id="rId4911"/>
        </w:object>
      </w:r>
      <w:r w:rsidRPr="00330A7E">
        <w:rPr>
          <w:rFonts w:ascii="Times New Roman" w:hAnsi="Times New Roman" w:cs="Times New Roman"/>
          <w:sz w:val="24"/>
          <w:szCs w:val="24"/>
        </w:rPr>
        <w:t>.</w:t>
      </w:r>
    </w:p>
    <w:p w14:paraId="6818CEF0" w14:textId="77777777" w:rsidR="00ED397D" w:rsidRPr="00330A7E" w:rsidRDefault="00ED397D" w:rsidP="00330A7E">
      <w:pPr>
        <w:spacing w:line="360" w:lineRule="auto"/>
        <w:rPr>
          <w:rFonts w:ascii="Times New Roman" w:eastAsia="Palatino Linotype" w:hAnsi="Times New Roman" w:cs="Times New Roman"/>
          <w:noProof/>
          <w:position w:val="-14"/>
          <w:sz w:val="24"/>
          <w:szCs w:val="24"/>
        </w:rPr>
      </w:pPr>
      <w:r w:rsidRPr="00330A7E">
        <w:rPr>
          <w:rFonts w:ascii="Times New Roman" w:hAnsi="Times New Roman" w:cs="Times New Roman"/>
          <w:sz w:val="24"/>
          <w:szCs w:val="24"/>
        </w:rPr>
        <w:t xml:space="preserve">Do đó khoảng cách giữa hai chiếc máy bay là: </w:t>
      </w:r>
      <w:r w:rsidRPr="00330A7E">
        <w:rPr>
          <w:rFonts w:ascii="Times New Roman" w:eastAsia="Palatino Linotype" w:hAnsi="Times New Roman" w:cs="Times New Roman"/>
          <w:noProof/>
          <w:position w:val="-16"/>
          <w:sz w:val="24"/>
          <w:szCs w:val="24"/>
        </w:rPr>
        <w:object w:dxaOrig="4459" w:dyaOrig="520" w14:anchorId="67484553">
          <v:shape id="_x0000_i3816" type="#_x0000_t75" style="width:223.5pt;height:25.5pt" o:ole="">
            <v:imagedata r:id="rId4912" o:title=""/>
          </v:shape>
          <o:OLEObject Type="Embed" ProgID="Equation.DSMT4" ShapeID="_x0000_i3816" DrawAspect="Content" ObjectID="_1796842880" r:id="rId4913"/>
        </w:object>
      </w:r>
    </w:p>
    <w:p w14:paraId="1AC7B69D"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rPr>
          <w:rFonts w:ascii="Times New Roman" w:hAnsi="Times New Roman"/>
          <w:color w:val="000000"/>
        </w:rPr>
      </w:pPr>
      <w:r w:rsidRPr="00330A7E">
        <w:rPr>
          <w:rFonts w:ascii="Times New Roman" w:hAnsi="Times New Roman"/>
          <w:b/>
          <w:color w:val="0070C0"/>
        </w:rPr>
        <w:lastRenderedPageBreak/>
        <w:t>Câu 4.</w:t>
      </w:r>
      <w:r w:rsidRPr="00330A7E">
        <w:rPr>
          <w:rFonts w:ascii="Times New Roman" w:hAnsi="Times New Roman"/>
          <w:color w:val="0070C0"/>
        </w:rPr>
        <w:t xml:space="preserve"> </w:t>
      </w:r>
      <w:r w:rsidRPr="00330A7E">
        <w:rPr>
          <w:rFonts w:ascii="Times New Roman" w:hAnsi="Times New Roman"/>
          <w:color w:val="000000"/>
        </w:rPr>
        <w:t>Có 40 phiếu thi Toán 12, mỗi phiếu chỉ có một câu hỏi, trong đó có 13 câu hỏi lý thuyết (gồm 5 câu hỏi khó và 8 câu hỏi dễ) và 27 câu hỏi bài tập (gồm 12 câu hỏi khó và 15 câu hỏi dễ). Lấy ngẫu nhiên ra một phiếu. Tìm xác suất rút được câu hỏi lý thuyết khó. (làm tròn kết quả đến hàng phần trăm)</w:t>
      </w:r>
    </w:p>
    <w:p w14:paraId="7AB56E50" w14:textId="77777777" w:rsidR="00ED397D" w:rsidRPr="00330A7E" w:rsidRDefault="00ED397D" w:rsidP="00330A7E">
      <w:pPr>
        <w:tabs>
          <w:tab w:val="left" w:pos="360"/>
          <w:tab w:val="left" w:pos="2880"/>
          <w:tab w:val="left" w:pos="5400"/>
          <w:tab w:val="left" w:pos="7920"/>
        </w:tabs>
        <w:spacing w:line="360" w:lineRule="auto"/>
        <w:jc w:val="center"/>
        <w:rPr>
          <w:rFonts w:ascii="Times New Roman" w:hAnsi="Times New Roman" w:cs="Times New Roman"/>
          <w:color w:val="0000FF"/>
          <w:sz w:val="24"/>
          <w:szCs w:val="24"/>
          <w:lang w:val="fr-FR"/>
        </w:rPr>
      </w:pPr>
      <w:r w:rsidRPr="00330A7E">
        <w:rPr>
          <w:rFonts w:ascii="Times New Roman" w:hAnsi="Times New Roman" w:cs="Times New Roman"/>
          <w:b/>
          <w:color w:val="0000FF"/>
          <w:sz w:val="24"/>
          <w:szCs w:val="24"/>
          <w:lang w:val="fr-FR"/>
        </w:rPr>
        <w:t>Lời</w:t>
      </w:r>
      <w:r w:rsidRPr="00330A7E">
        <w:rPr>
          <w:rFonts w:ascii="Times New Roman" w:hAnsi="Times New Roman" w:cs="Times New Roman"/>
          <w:color w:val="0000FF"/>
          <w:sz w:val="24"/>
          <w:szCs w:val="24"/>
          <w:lang w:val="fr-FR"/>
        </w:rPr>
        <w:t xml:space="preserve"> </w:t>
      </w:r>
      <w:r w:rsidRPr="00330A7E">
        <w:rPr>
          <w:rFonts w:ascii="Times New Roman" w:hAnsi="Times New Roman" w:cs="Times New Roman"/>
          <w:b/>
          <w:color w:val="0000FF"/>
          <w:sz w:val="24"/>
          <w:szCs w:val="24"/>
          <w:lang w:val="fr-FR"/>
        </w:rPr>
        <w:t>giải</w:t>
      </w:r>
    </w:p>
    <w:p w14:paraId="1D55E5A1"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Gọi A là biến cố: “rút ra được câu hỏi lý thuyết” </w:t>
      </w:r>
    </w:p>
    <w:p w14:paraId="035720FE"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sz w:val="24"/>
          <w:szCs w:val="24"/>
        </w:rPr>
      </w:pPr>
      <w:r w:rsidRPr="00330A7E">
        <w:rPr>
          <w:rFonts w:ascii="Times New Roman" w:hAnsi="Times New Roman" w:cs="Times New Roman"/>
          <w:sz w:val="24"/>
          <w:szCs w:val="24"/>
        </w:rPr>
        <w:t>Gọi B là biến cố: “rút ra được câu khó”</w:t>
      </w:r>
    </w:p>
    <w:p w14:paraId="40995909"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Nếu biết B đã xảy ra (nghĩa là câu hỏi rút ra là một câu trong số 17 câu khó) thì xác suất để câu hỏi đó là lý thuyết (nghĩa là câu hỏi đó là một câu trong số 5 câu hỏi lý thuyết khó ) chính là xác suất A có điều kiện B đã xảy ra.  Ta đi tính </w:t>
      </w:r>
      <w:r w:rsidRPr="00330A7E">
        <w:rPr>
          <w:rFonts w:ascii="Times New Roman" w:hAnsi="Times New Roman" w:cs="Times New Roman"/>
          <w:position w:val="-14"/>
          <w:sz w:val="24"/>
          <w:szCs w:val="24"/>
        </w:rPr>
        <w:object w:dxaOrig="900" w:dyaOrig="400" w14:anchorId="5A986EB2">
          <v:shape id="_x0000_i3817" type="#_x0000_t75" style="width:45pt;height:19.5pt" o:ole="">
            <v:imagedata r:id="rId4914" o:title=""/>
          </v:shape>
          <o:OLEObject Type="Embed" ProgID="Equation.DSMT4" ShapeID="_x0000_i3817" DrawAspect="Content" ObjectID="_1796842881" r:id="rId4915"/>
        </w:object>
      </w:r>
    </w:p>
    <w:p w14:paraId="55F980EA"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sz w:val="24"/>
          <w:szCs w:val="24"/>
        </w:rPr>
      </w:pPr>
      <w:r w:rsidRPr="00330A7E">
        <w:rPr>
          <w:rFonts w:ascii="Times New Roman" w:hAnsi="Times New Roman" w:cs="Times New Roman"/>
          <w:sz w:val="24"/>
          <w:szCs w:val="24"/>
        </w:rPr>
        <w:t>Ta có:</w:t>
      </w:r>
    </w:p>
    <w:p w14:paraId="5FD37842"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sz w:val="24"/>
          <w:szCs w:val="24"/>
        </w:rPr>
      </w:pPr>
      <w:r w:rsidRPr="00330A7E">
        <w:rPr>
          <w:rFonts w:ascii="Times New Roman" w:hAnsi="Times New Roman" w:cs="Times New Roman"/>
          <w:position w:val="-24"/>
          <w:sz w:val="24"/>
          <w:szCs w:val="24"/>
        </w:rPr>
        <w:object w:dxaOrig="1120" w:dyaOrig="620" w14:anchorId="24DB91EF">
          <v:shape id="_x0000_i3818" type="#_x0000_t75" style="width:55.5pt;height:31.5pt" o:ole="">
            <v:imagedata r:id="rId4916" o:title=""/>
          </v:shape>
          <o:OLEObject Type="Embed" ProgID="Equation.DSMT4" ShapeID="_x0000_i3818" DrawAspect="Content" ObjectID="_1796842882" r:id="rId4917"/>
        </w:object>
      </w:r>
    </w:p>
    <w:p w14:paraId="4EB9615B"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sz w:val="24"/>
          <w:szCs w:val="24"/>
        </w:rPr>
      </w:pPr>
      <w:r w:rsidRPr="00330A7E">
        <w:rPr>
          <w:rFonts w:ascii="Times New Roman" w:hAnsi="Times New Roman" w:cs="Times New Roman"/>
          <w:position w:val="-24"/>
          <w:sz w:val="24"/>
          <w:szCs w:val="24"/>
        </w:rPr>
        <w:object w:dxaOrig="1120" w:dyaOrig="620" w14:anchorId="167A4D8D">
          <v:shape id="_x0000_i3819" type="#_x0000_t75" style="width:55.5pt;height:31.5pt" o:ole="">
            <v:imagedata r:id="rId4918" o:title=""/>
          </v:shape>
          <o:OLEObject Type="Embed" ProgID="Equation.DSMT4" ShapeID="_x0000_i3819" DrawAspect="Content" ObjectID="_1796842883" r:id="rId4919"/>
        </w:object>
      </w:r>
    </w:p>
    <w:p w14:paraId="38D8B0AF"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sz w:val="24"/>
          <w:szCs w:val="24"/>
        </w:rPr>
      </w:pPr>
      <w:r w:rsidRPr="00330A7E">
        <w:rPr>
          <w:rFonts w:ascii="Times New Roman" w:hAnsi="Times New Roman" w:cs="Times New Roman"/>
          <w:position w:val="-24"/>
          <w:sz w:val="24"/>
          <w:szCs w:val="24"/>
        </w:rPr>
        <w:object w:dxaOrig="1540" w:dyaOrig="620" w14:anchorId="6CFDD7E3">
          <v:shape id="_x0000_i3820" type="#_x0000_t75" style="width:76.5pt;height:31.5pt" o:ole="">
            <v:imagedata r:id="rId4920" o:title=""/>
          </v:shape>
          <o:OLEObject Type="Embed" ProgID="Equation.DSMT4" ShapeID="_x0000_i3820" DrawAspect="Content" ObjectID="_1796842884" r:id="rId4921"/>
        </w:object>
      </w:r>
    </w:p>
    <w:p w14:paraId="6BFEEE22" w14:textId="77777777" w:rsidR="00ED397D" w:rsidRPr="00330A7E" w:rsidRDefault="00ED397D" w:rsidP="00330A7E">
      <w:pPr>
        <w:tabs>
          <w:tab w:val="left" w:pos="360"/>
          <w:tab w:val="left" w:pos="2880"/>
          <w:tab w:val="left" w:pos="5400"/>
          <w:tab w:val="left" w:pos="7920"/>
        </w:tabs>
        <w:spacing w:line="360" w:lineRule="auto"/>
        <w:jc w:val="both"/>
        <w:rPr>
          <w:rFonts w:ascii="Times New Roman" w:hAnsi="Times New Roman" w:cs="Times New Roman"/>
          <w:color w:val="000000"/>
          <w:sz w:val="24"/>
          <w:szCs w:val="24"/>
        </w:rPr>
      </w:pPr>
      <w:r w:rsidRPr="00330A7E">
        <w:rPr>
          <w:rFonts w:ascii="Times New Roman" w:hAnsi="Times New Roman" w:cs="Times New Roman"/>
          <w:color w:val="000000"/>
          <w:sz w:val="24"/>
          <w:szCs w:val="24"/>
        </w:rPr>
        <w:t xml:space="preserve">Vậy </w:t>
      </w:r>
      <w:r w:rsidRPr="00330A7E">
        <w:rPr>
          <w:rFonts w:ascii="Times New Roman" w:hAnsi="Times New Roman" w:cs="Times New Roman"/>
          <w:color w:val="000000"/>
          <w:position w:val="-54"/>
          <w:sz w:val="24"/>
          <w:szCs w:val="24"/>
        </w:rPr>
        <w:object w:dxaOrig="3840" w:dyaOrig="1200" w14:anchorId="61500C1C">
          <v:shape id="_x0000_i3821" type="#_x0000_t75" style="width:192pt;height:60pt" o:ole="">
            <v:imagedata r:id="rId4922" o:title=""/>
          </v:shape>
          <o:OLEObject Type="Embed" ProgID="Equation.DSMT4" ShapeID="_x0000_i3821" DrawAspect="Content" ObjectID="_1796842885" r:id="rId4923"/>
        </w:object>
      </w:r>
    </w:p>
    <w:p w14:paraId="2E026FE9" w14:textId="77777777" w:rsidR="00ED397D" w:rsidRPr="00330A7E" w:rsidRDefault="00ED397D" w:rsidP="00330A7E">
      <w:pPr>
        <w:tabs>
          <w:tab w:val="left" w:pos="360"/>
          <w:tab w:val="left" w:pos="993"/>
          <w:tab w:val="left" w:pos="2880"/>
          <w:tab w:val="left" w:pos="5400"/>
          <w:tab w:val="left" w:pos="7920"/>
        </w:tabs>
        <w:spacing w:after="0" w:line="360" w:lineRule="auto"/>
        <w:jc w:val="both"/>
        <w:rPr>
          <w:rFonts w:ascii="Times New Roman" w:eastAsia="Arial" w:hAnsi="Times New Roman" w:cs="Times New Roman"/>
          <w:sz w:val="24"/>
          <w:szCs w:val="24"/>
          <w:lang w:val="vi-VN"/>
        </w:rPr>
      </w:pPr>
      <w:r w:rsidRPr="00330A7E">
        <w:rPr>
          <w:rFonts w:ascii="Times New Roman" w:eastAsia="Arial" w:hAnsi="Times New Roman" w:cs="Times New Roman"/>
          <w:b/>
          <w:bCs/>
          <w:color w:val="0070C0"/>
          <w:sz w:val="24"/>
          <w:szCs w:val="24"/>
        </w:rPr>
        <w:t>Câu 5</w:t>
      </w:r>
      <w:r w:rsidRPr="00330A7E">
        <w:rPr>
          <w:rFonts w:ascii="Times New Roman" w:eastAsia="Arial" w:hAnsi="Times New Roman" w:cs="Times New Roman"/>
          <w:bCs/>
          <w:sz w:val="24"/>
          <w:szCs w:val="24"/>
        </w:rPr>
        <w:t xml:space="preserve">. </w:t>
      </w:r>
      <w:r w:rsidRPr="00330A7E">
        <w:rPr>
          <w:rFonts w:ascii="Times New Roman" w:eastAsia="Arial" w:hAnsi="Times New Roman" w:cs="Times New Roman"/>
          <w:bCs/>
          <w:sz w:val="24"/>
          <w:szCs w:val="24"/>
          <w:lang w:val="vi-VN"/>
        </w:rPr>
        <w:t xml:space="preserve">Sau khi phát hiện một bệnh dịch, các chuyên gia y tế ước tính số người nhiễm bệnh kể từ ngày xuất hiện bệnh nhân đầu tiên đến ngày thứ </w:t>
      </w:r>
      <w:r w:rsidRPr="00330A7E">
        <w:rPr>
          <w:rFonts w:ascii="Times New Roman" w:eastAsia="Arial" w:hAnsi="Times New Roman" w:cs="Times New Roman"/>
          <w:bCs/>
          <w:i/>
          <w:sz w:val="24"/>
          <w:szCs w:val="24"/>
          <w:lang w:val="vi-VN"/>
        </w:rPr>
        <w:t xml:space="preserve">t </w:t>
      </w:r>
      <w:r w:rsidRPr="00330A7E">
        <w:rPr>
          <w:rFonts w:ascii="Times New Roman" w:eastAsia="Arial" w:hAnsi="Times New Roman" w:cs="Times New Roman"/>
          <w:bCs/>
          <w:sz w:val="24"/>
          <w:szCs w:val="24"/>
          <w:lang w:val="vi-VN"/>
        </w:rPr>
        <w:t xml:space="preserve">là </w:t>
      </w:r>
      <w:r w:rsidRPr="00330A7E">
        <w:rPr>
          <w:rFonts w:ascii="Times New Roman" w:eastAsia="Arial" w:hAnsi="Times New Roman" w:cs="Times New Roman"/>
          <w:bCs/>
          <w:noProof/>
          <w:position w:val="-10"/>
          <w:sz w:val="24"/>
          <w:szCs w:val="24"/>
          <w:lang w:eastAsia="en-US"/>
        </w:rPr>
        <w:drawing>
          <wp:inline distT="0" distB="0" distL="0" distR="0" wp14:anchorId="475455CF" wp14:editId="096CB21B">
            <wp:extent cx="1943100" cy="228600"/>
            <wp:effectExtent l="0" t="0" r="0" b="0"/>
            <wp:docPr id="1301619890" name="Picture 1301619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4924" cstate="print">
                      <a:extLst>
                        <a:ext uri="{28A0092B-C50C-407E-A947-70E740481C1C}">
                          <a14:useLocalDpi xmlns:a14="http://schemas.microsoft.com/office/drawing/2010/main" val="0"/>
                        </a:ext>
                      </a:extLst>
                    </a:blip>
                    <a:srcRect/>
                    <a:stretch>
                      <a:fillRect/>
                    </a:stretch>
                  </pic:blipFill>
                  <pic:spPr bwMode="auto">
                    <a:xfrm>
                      <a:off x="0" y="0"/>
                      <a:ext cx="1943100" cy="228600"/>
                    </a:xfrm>
                    <a:prstGeom prst="rect">
                      <a:avLst/>
                    </a:prstGeom>
                    <a:noFill/>
                    <a:ln>
                      <a:noFill/>
                    </a:ln>
                  </pic:spPr>
                </pic:pic>
              </a:graphicData>
            </a:graphic>
          </wp:inline>
        </w:drawing>
      </w:r>
      <w:r w:rsidRPr="00330A7E">
        <w:rPr>
          <w:rFonts w:ascii="Times New Roman" w:eastAsia="Arial" w:hAnsi="Times New Roman" w:cs="Times New Roman"/>
          <w:bCs/>
          <w:sz w:val="24"/>
          <w:szCs w:val="24"/>
        </w:rPr>
        <w:t xml:space="preserve"> </w:t>
      </w:r>
      <w:r w:rsidRPr="00330A7E">
        <w:rPr>
          <w:rFonts w:ascii="Times New Roman" w:eastAsia="Arial" w:hAnsi="Times New Roman" w:cs="Times New Roman"/>
          <w:bCs/>
          <w:sz w:val="24"/>
          <w:szCs w:val="24"/>
          <w:lang w:val="vi-VN"/>
        </w:rPr>
        <w:t xml:space="preserve">Nếu coi </w:t>
      </w:r>
      <w:r w:rsidRPr="00330A7E">
        <w:rPr>
          <w:rFonts w:ascii="Times New Roman" w:eastAsia="Arial" w:hAnsi="Times New Roman" w:cs="Times New Roman"/>
          <w:bCs/>
          <w:i/>
          <w:sz w:val="24"/>
          <w:szCs w:val="24"/>
          <w:lang w:val="vi-VN"/>
        </w:rPr>
        <w:t>f(t</w:t>
      </w:r>
      <w:r w:rsidRPr="00330A7E">
        <w:rPr>
          <w:rFonts w:ascii="Times New Roman" w:eastAsia="Arial" w:hAnsi="Times New Roman" w:cs="Times New Roman"/>
          <w:bCs/>
          <w:sz w:val="24"/>
          <w:szCs w:val="24"/>
          <w:lang w:val="vi-VN"/>
        </w:rPr>
        <w:t xml:space="preserve">) là hàm số xác định trên đoạn [0;25] thì đạo hàm </w:t>
      </w:r>
      <w:r w:rsidRPr="00330A7E">
        <w:rPr>
          <w:rFonts w:ascii="Times New Roman" w:eastAsia="Arial" w:hAnsi="Times New Roman" w:cs="Times New Roman"/>
          <w:bCs/>
          <w:i/>
          <w:sz w:val="24"/>
          <w:szCs w:val="24"/>
          <w:lang w:val="vi-VN"/>
        </w:rPr>
        <w:t>f’(t)</w:t>
      </w:r>
      <w:r w:rsidRPr="00330A7E">
        <w:rPr>
          <w:rFonts w:ascii="Times New Roman" w:eastAsia="Arial" w:hAnsi="Times New Roman" w:cs="Times New Roman"/>
          <w:bCs/>
          <w:sz w:val="24"/>
          <w:szCs w:val="24"/>
          <w:lang w:val="vi-VN"/>
        </w:rPr>
        <w:t xml:space="preserve"> được xem là tốc độ truyền bệnh (người/ngày) tại thời điểm </w:t>
      </w:r>
      <w:r w:rsidRPr="00330A7E">
        <w:rPr>
          <w:rFonts w:ascii="Times New Roman" w:eastAsia="Arial" w:hAnsi="Times New Roman" w:cs="Times New Roman"/>
          <w:bCs/>
          <w:i/>
          <w:sz w:val="24"/>
          <w:szCs w:val="24"/>
          <w:lang w:val="vi-VN"/>
        </w:rPr>
        <w:t xml:space="preserve">t. </w:t>
      </w:r>
      <w:r w:rsidRPr="00330A7E">
        <w:rPr>
          <w:rFonts w:ascii="Times New Roman" w:eastAsia="Arial" w:hAnsi="Times New Roman" w:cs="Times New Roman"/>
          <w:bCs/>
          <w:sz w:val="24"/>
          <w:szCs w:val="24"/>
          <w:lang w:val="vi-VN"/>
        </w:rPr>
        <w:t>Xác định ngày mà tốc độ truyền bệnh là lớn nhất?</w:t>
      </w:r>
    </w:p>
    <w:p w14:paraId="2E8C044E" w14:textId="77777777" w:rsidR="00ED397D" w:rsidRPr="00330A7E" w:rsidRDefault="00ED397D" w:rsidP="00330A7E">
      <w:pPr>
        <w:tabs>
          <w:tab w:val="left" w:pos="360"/>
          <w:tab w:val="left" w:pos="2880"/>
          <w:tab w:val="left" w:pos="5400"/>
          <w:tab w:val="left" w:pos="7920"/>
        </w:tabs>
        <w:spacing w:line="360" w:lineRule="auto"/>
        <w:jc w:val="center"/>
        <w:rPr>
          <w:rFonts w:ascii="Times New Roman" w:hAnsi="Times New Roman" w:cs="Times New Roman"/>
          <w:color w:val="0000FF"/>
          <w:sz w:val="24"/>
          <w:szCs w:val="24"/>
          <w:lang w:val="nl-NL"/>
        </w:rPr>
      </w:pPr>
      <w:r w:rsidRPr="00330A7E">
        <w:rPr>
          <w:rFonts w:ascii="Times New Roman" w:eastAsia="Arial" w:hAnsi="Times New Roman" w:cs="Times New Roman"/>
          <w:b/>
          <w:sz w:val="24"/>
          <w:szCs w:val="24"/>
        </w:rPr>
        <w:tab/>
      </w:r>
      <w:r w:rsidRPr="00330A7E">
        <w:rPr>
          <w:rFonts w:ascii="Times New Roman" w:hAnsi="Times New Roman" w:cs="Times New Roman"/>
          <w:b/>
          <w:color w:val="0000FF"/>
          <w:sz w:val="24"/>
          <w:szCs w:val="24"/>
          <w:lang w:val="nl-NL"/>
        </w:rPr>
        <w:t>Lời giải</w:t>
      </w:r>
    </w:p>
    <w:p w14:paraId="4C8DE2D3" w14:textId="77777777" w:rsidR="00ED397D" w:rsidRPr="00330A7E" w:rsidRDefault="00ED397D" w:rsidP="00330A7E">
      <w:pPr>
        <w:tabs>
          <w:tab w:val="left" w:pos="360"/>
          <w:tab w:val="left" w:pos="1560"/>
          <w:tab w:val="left" w:pos="2880"/>
          <w:tab w:val="left" w:pos="5400"/>
          <w:tab w:val="left" w:pos="7920"/>
        </w:tabs>
        <w:spacing w:line="360" w:lineRule="auto"/>
        <w:jc w:val="both"/>
        <w:rPr>
          <w:rFonts w:ascii="Times New Roman" w:eastAsia="Arial" w:hAnsi="Times New Roman" w:cs="Times New Roman"/>
          <w:bCs/>
          <w:sz w:val="24"/>
          <w:szCs w:val="24"/>
          <w:lang w:val="vi-VN"/>
        </w:rPr>
      </w:pPr>
      <w:r w:rsidRPr="00330A7E">
        <w:rPr>
          <w:rFonts w:ascii="Times New Roman" w:eastAsia="Arial" w:hAnsi="Times New Roman" w:cs="Times New Roman"/>
          <w:bCs/>
          <w:noProof/>
          <w:position w:val="-10"/>
          <w:sz w:val="24"/>
          <w:szCs w:val="24"/>
          <w:lang w:eastAsia="en-US"/>
        </w:rPr>
        <w:drawing>
          <wp:inline distT="0" distB="0" distL="0" distR="0" wp14:anchorId="29F9695C" wp14:editId="604BC70F">
            <wp:extent cx="990600" cy="228600"/>
            <wp:effectExtent l="0" t="0" r="0" b="0"/>
            <wp:docPr id="1301619891" name="Picture 1301619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4925" cstate="print">
                      <a:extLst>
                        <a:ext uri="{28A0092B-C50C-407E-A947-70E740481C1C}">
                          <a14:useLocalDpi xmlns:a14="http://schemas.microsoft.com/office/drawing/2010/main" val="0"/>
                        </a:ext>
                      </a:extLst>
                    </a:blip>
                    <a:srcRect/>
                    <a:stretch>
                      <a:fillRect/>
                    </a:stretch>
                  </pic:blipFill>
                  <pic:spPr bwMode="auto">
                    <a:xfrm>
                      <a:off x="0" y="0"/>
                      <a:ext cx="990600" cy="228600"/>
                    </a:xfrm>
                    <a:prstGeom prst="rect">
                      <a:avLst/>
                    </a:prstGeom>
                    <a:noFill/>
                    <a:ln>
                      <a:noFill/>
                    </a:ln>
                  </pic:spPr>
                </pic:pic>
              </a:graphicData>
            </a:graphic>
          </wp:inline>
        </w:drawing>
      </w:r>
      <w:r w:rsidRPr="00330A7E">
        <w:rPr>
          <w:rFonts w:ascii="Times New Roman" w:eastAsia="Arial" w:hAnsi="Times New Roman" w:cs="Times New Roman"/>
          <w:bCs/>
          <w:sz w:val="24"/>
          <w:szCs w:val="24"/>
          <w:lang w:val="vi-VN"/>
        </w:rPr>
        <w:t xml:space="preserve">; </w:t>
      </w:r>
      <w:r w:rsidRPr="00330A7E">
        <w:rPr>
          <w:rFonts w:ascii="Times New Roman" w:eastAsia="Arial" w:hAnsi="Times New Roman" w:cs="Times New Roman"/>
          <w:bCs/>
          <w:noProof/>
          <w:position w:val="-10"/>
          <w:sz w:val="24"/>
          <w:szCs w:val="24"/>
          <w:lang w:eastAsia="en-US"/>
        </w:rPr>
        <w:drawing>
          <wp:inline distT="0" distB="0" distL="0" distR="0" wp14:anchorId="56208614" wp14:editId="38C4A23B">
            <wp:extent cx="2095500" cy="205740"/>
            <wp:effectExtent l="0" t="0" r="0" b="3810"/>
            <wp:docPr id="1301619892" name="Picture 1301619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4926" cstate="print">
                      <a:extLst>
                        <a:ext uri="{28A0092B-C50C-407E-A947-70E740481C1C}">
                          <a14:useLocalDpi xmlns:a14="http://schemas.microsoft.com/office/drawing/2010/main" val="0"/>
                        </a:ext>
                      </a:extLst>
                    </a:blip>
                    <a:srcRect/>
                    <a:stretch>
                      <a:fillRect/>
                    </a:stretch>
                  </pic:blipFill>
                  <pic:spPr bwMode="auto">
                    <a:xfrm>
                      <a:off x="0" y="0"/>
                      <a:ext cx="2095500" cy="205740"/>
                    </a:xfrm>
                    <a:prstGeom prst="rect">
                      <a:avLst/>
                    </a:prstGeom>
                    <a:noFill/>
                    <a:ln>
                      <a:noFill/>
                    </a:ln>
                  </pic:spPr>
                </pic:pic>
              </a:graphicData>
            </a:graphic>
          </wp:inline>
        </w:drawing>
      </w:r>
    </w:p>
    <w:p w14:paraId="7A43A538" w14:textId="77777777" w:rsidR="00ED397D" w:rsidRPr="00330A7E" w:rsidRDefault="00ED397D" w:rsidP="00330A7E">
      <w:pPr>
        <w:tabs>
          <w:tab w:val="left" w:pos="360"/>
          <w:tab w:val="left" w:pos="1560"/>
          <w:tab w:val="left" w:pos="2880"/>
          <w:tab w:val="left" w:pos="5400"/>
          <w:tab w:val="left" w:pos="7920"/>
        </w:tabs>
        <w:spacing w:line="360" w:lineRule="auto"/>
        <w:jc w:val="both"/>
        <w:rPr>
          <w:rFonts w:ascii="Times New Roman" w:eastAsia="Arial" w:hAnsi="Times New Roman" w:cs="Times New Roman"/>
          <w:bCs/>
          <w:sz w:val="24"/>
          <w:szCs w:val="24"/>
          <w:lang w:val="vi-VN"/>
        </w:rPr>
      </w:pPr>
      <w:r w:rsidRPr="00330A7E">
        <w:rPr>
          <w:rFonts w:ascii="Times New Roman" w:eastAsia="Arial" w:hAnsi="Times New Roman" w:cs="Times New Roman"/>
          <w:bCs/>
          <w:sz w:val="24"/>
          <w:szCs w:val="24"/>
          <w:lang w:val="vi-VN"/>
        </w:rPr>
        <w:t>Bảng biến thiên</w:t>
      </w:r>
    </w:p>
    <w:p w14:paraId="10265D1E" w14:textId="77777777" w:rsidR="00ED397D" w:rsidRPr="00330A7E" w:rsidRDefault="00ED397D" w:rsidP="00330A7E">
      <w:pPr>
        <w:tabs>
          <w:tab w:val="left" w:pos="360"/>
          <w:tab w:val="left" w:pos="1560"/>
          <w:tab w:val="left" w:pos="2880"/>
          <w:tab w:val="left" w:pos="5400"/>
          <w:tab w:val="left" w:pos="7920"/>
        </w:tabs>
        <w:spacing w:line="360" w:lineRule="auto"/>
        <w:jc w:val="center"/>
        <w:rPr>
          <w:rFonts w:ascii="Times New Roman" w:eastAsia="Arial" w:hAnsi="Times New Roman" w:cs="Times New Roman"/>
          <w:bCs/>
          <w:sz w:val="24"/>
          <w:szCs w:val="24"/>
        </w:rPr>
      </w:pPr>
      <w:r w:rsidRPr="00330A7E">
        <w:rPr>
          <w:rFonts w:ascii="Times New Roman" w:eastAsia="Arial" w:hAnsi="Times New Roman" w:cs="Times New Roman"/>
          <w:bCs/>
          <w:noProof/>
          <w:sz w:val="24"/>
          <w:szCs w:val="24"/>
          <w:lang w:eastAsia="en-US"/>
        </w:rPr>
        <w:lastRenderedPageBreak/>
        <mc:AlternateContent>
          <mc:Choice Requires="wpg">
            <w:drawing>
              <wp:inline distT="0" distB="0" distL="0" distR="0" wp14:anchorId="6A9079AA" wp14:editId="43984C7E">
                <wp:extent cx="3617595" cy="1249680"/>
                <wp:effectExtent l="0" t="0" r="0" b="7620"/>
                <wp:docPr id="1301619868" name="Group 13016198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7595" cy="1249680"/>
                          <a:chOff x="3553" y="4167"/>
                          <a:chExt cx="5697" cy="1968"/>
                        </a:xfrm>
                      </wpg:grpSpPr>
                      <wps:wsp>
                        <wps:cNvPr id="1301619869" name="Text Box 395"/>
                        <wps:cNvSpPr txBox="1">
                          <a:spLocks noChangeArrowheads="1"/>
                        </wps:cNvSpPr>
                        <wps:spPr bwMode="auto">
                          <a:xfrm>
                            <a:off x="3553" y="4167"/>
                            <a:ext cx="5697" cy="1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5248" w:type="dxa"/>
                                <w:jc w:val="center"/>
                                <w:tblLook w:val="01E0" w:firstRow="1" w:lastRow="1" w:firstColumn="1" w:lastColumn="1" w:noHBand="0" w:noVBand="0"/>
                              </w:tblPr>
                              <w:tblGrid>
                                <w:gridCol w:w="997"/>
                                <w:gridCol w:w="599"/>
                                <w:gridCol w:w="936"/>
                                <w:gridCol w:w="971"/>
                                <w:gridCol w:w="745"/>
                                <w:gridCol w:w="1000"/>
                              </w:tblGrid>
                              <w:tr w:rsidR="00330A7E" w:rsidRPr="00AF24FF" w14:paraId="3F2F03D3" w14:textId="77777777">
                                <w:trPr>
                                  <w:trHeight w:val="231"/>
                                  <w:jc w:val="center"/>
                                </w:trPr>
                                <w:tc>
                                  <w:tcPr>
                                    <w:tcW w:w="997" w:type="dxa"/>
                                    <w:tcBorders>
                                      <w:bottom w:val="single" w:sz="4" w:space="0" w:color="auto"/>
                                      <w:right w:val="single" w:sz="4" w:space="0" w:color="auto"/>
                                    </w:tcBorders>
                                    <w:vAlign w:val="center"/>
                                  </w:tcPr>
                                  <w:p w14:paraId="79399084" w14:textId="77777777" w:rsidR="00330A7E" w:rsidRPr="00AF24FF" w:rsidRDefault="00330A7E" w:rsidP="00330A7E">
                                    <w:pPr>
                                      <w:jc w:val="center"/>
                                    </w:pPr>
                                    <w:r w:rsidRPr="001268E6">
                                      <w:rPr>
                                        <w:position w:val="-6"/>
                                      </w:rPr>
                                      <w:object w:dxaOrig="139" w:dyaOrig="240" w14:anchorId="587FE002">
                                        <v:shape id="_x0000_i8001" type="#_x0000_t75" style="width:7.5pt;height:12pt" o:ole="">
                                          <v:imagedata r:id="rId4927" o:title=""/>
                                        </v:shape>
                                        <o:OLEObject Type="Embed" ProgID="Equation.DSMT4" ShapeID="_x0000_i8001" DrawAspect="Content" ObjectID="_1796845546" r:id="rId4928"/>
                                      </w:object>
                                    </w:r>
                                  </w:p>
                                </w:tc>
                                <w:tc>
                                  <w:tcPr>
                                    <w:tcW w:w="599" w:type="dxa"/>
                                    <w:tcBorders>
                                      <w:left w:val="single" w:sz="4" w:space="0" w:color="auto"/>
                                      <w:bottom w:val="single" w:sz="4" w:space="0" w:color="auto"/>
                                    </w:tcBorders>
                                    <w:vAlign w:val="center"/>
                                  </w:tcPr>
                                  <w:p w14:paraId="306A116A" w14:textId="77777777" w:rsidR="00330A7E" w:rsidRPr="00421720" w:rsidRDefault="00330A7E" w:rsidP="00330A7E">
                                    <w:r>
                                      <w:t xml:space="preserve">0 </w:t>
                                    </w:r>
                                  </w:p>
                                </w:tc>
                                <w:tc>
                                  <w:tcPr>
                                    <w:tcW w:w="936" w:type="dxa"/>
                                    <w:tcBorders>
                                      <w:bottom w:val="single" w:sz="4" w:space="0" w:color="auto"/>
                                    </w:tcBorders>
                                  </w:tcPr>
                                  <w:p w14:paraId="702AD3EA" w14:textId="77777777" w:rsidR="00330A7E" w:rsidRPr="00AF24FF" w:rsidRDefault="00330A7E" w:rsidP="00330A7E"/>
                                </w:tc>
                                <w:tc>
                                  <w:tcPr>
                                    <w:tcW w:w="971" w:type="dxa"/>
                                    <w:tcBorders>
                                      <w:bottom w:val="single" w:sz="4" w:space="0" w:color="auto"/>
                                    </w:tcBorders>
                                    <w:vAlign w:val="center"/>
                                  </w:tcPr>
                                  <w:p w14:paraId="3610B1FE" w14:textId="77777777" w:rsidR="00330A7E" w:rsidRPr="002B2A3B" w:rsidRDefault="00330A7E" w:rsidP="00330A7E">
                                    <w:pPr>
                                      <w:jc w:val="center"/>
                                    </w:pPr>
                                    <w:r>
                                      <w:t>15</w:t>
                                    </w:r>
                                  </w:p>
                                </w:tc>
                                <w:tc>
                                  <w:tcPr>
                                    <w:tcW w:w="745" w:type="dxa"/>
                                    <w:tcBorders>
                                      <w:bottom w:val="single" w:sz="4" w:space="0" w:color="auto"/>
                                    </w:tcBorders>
                                  </w:tcPr>
                                  <w:p w14:paraId="39892C06" w14:textId="77777777" w:rsidR="00330A7E" w:rsidRPr="00AF24FF" w:rsidRDefault="00330A7E" w:rsidP="00330A7E"/>
                                </w:tc>
                                <w:tc>
                                  <w:tcPr>
                                    <w:tcW w:w="1000" w:type="dxa"/>
                                    <w:tcBorders>
                                      <w:bottom w:val="single" w:sz="4" w:space="0" w:color="auto"/>
                                    </w:tcBorders>
                                  </w:tcPr>
                                  <w:p w14:paraId="5E6AB858" w14:textId="77777777" w:rsidR="00330A7E" w:rsidRPr="00940C76" w:rsidRDefault="00330A7E" w:rsidP="00330A7E">
                                    <w:pPr>
                                      <w:jc w:val="right"/>
                                    </w:pPr>
                                    <w:r>
                                      <w:t>25</w:t>
                                    </w:r>
                                  </w:p>
                                </w:tc>
                              </w:tr>
                              <w:tr w:rsidR="00330A7E" w:rsidRPr="00AF24FF" w14:paraId="2CC43F7A" w14:textId="77777777" w:rsidTr="00330A7E">
                                <w:trPr>
                                  <w:trHeight w:val="359"/>
                                  <w:jc w:val="center"/>
                                </w:trPr>
                                <w:tc>
                                  <w:tcPr>
                                    <w:tcW w:w="997" w:type="dxa"/>
                                    <w:tcBorders>
                                      <w:top w:val="single" w:sz="4" w:space="0" w:color="auto"/>
                                      <w:bottom w:val="single" w:sz="4" w:space="0" w:color="auto"/>
                                      <w:right w:val="single" w:sz="4" w:space="0" w:color="auto"/>
                                    </w:tcBorders>
                                    <w:vAlign w:val="center"/>
                                  </w:tcPr>
                                  <w:p w14:paraId="09B29929" w14:textId="77777777" w:rsidR="00330A7E" w:rsidRPr="00AF24FF" w:rsidRDefault="00330A7E" w:rsidP="00330A7E">
                                    <w:pPr>
                                      <w:jc w:val="center"/>
                                    </w:pPr>
                                    <w:r w:rsidRPr="00940C76">
                                      <w:rPr>
                                        <w:position w:val="-10"/>
                                      </w:rPr>
                                      <w:object w:dxaOrig="620" w:dyaOrig="360" w14:anchorId="3CC190C2">
                                        <v:shape id="_x0000_i8002" type="#_x0000_t75" style="width:31.5pt;height:18pt" o:ole="">
                                          <v:imagedata r:id="rId4929" o:title=""/>
                                        </v:shape>
                                        <o:OLEObject Type="Embed" ProgID="Equation.DSMT4" ShapeID="_x0000_i8002" DrawAspect="Content" ObjectID="_1796845547" r:id="rId4930"/>
                                      </w:object>
                                    </w:r>
                                  </w:p>
                                </w:tc>
                                <w:tc>
                                  <w:tcPr>
                                    <w:tcW w:w="599" w:type="dxa"/>
                                    <w:tcBorders>
                                      <w:top w:val="single" w:sz="4" w:space="0" w:color="auto"/>
                                      <w:left w:val="single" w:sz="4" w:space="0" w:color="auto"/>
                                      <w:bottom w:val="single" w:sz="4" w:space="0" w:color="auto"/>
                                    </w:tcBorders>
                                    <w:vAlign w:val="center"/>
                                  </w:tcPr>
                                  <w:p w14:paraId="23AA75C4" w14:textId="77777777" w:rsidR="00330A7E" w:rsidRPr="00AF24FF" w:rsidRDefault="00330A7E" w:rsidP="00330A7E">
                                    <w:r>
                                      <w:t xml:space="preserve"> </w:t>
                                    </w:r>
                                  </w:p>
                                </w:tc>
                                <w:tc>
                                  <w:tcPr>
                                    <w:tcW w:w="936" w:type="dxa"/>
                                    <w:tcBorders>
                                      <w:top w:val="single" w:sz="4" w:space="0" w:color="auto"/>
                                      <w:bottom w:val="single" w:sz="4" w:space="0" w:color="auto"/>
                                    </w:tcBorders>
                                    <w:vAlign w:val="center"/>
                                  </w:tcPr>
                                  <w:p w14:paraId="5D7498B3" w14:textId="77777777" w:rsidR="00330A7E" w:rsidRPr="00AF24FF" w:rsidRDefault="00330A7E" w:rsidP="00330A7E">
                                    <w:pPr>
                                      <w:jc w:val="center"/>
                                    </w:pPr>
                                    <w:r w:rsidRPr="00421720">
                                      <w:rPr>
                                        <w:position w:val="-4"/>
                                      </w:rPr>
                                      <w:object w:dxaOrig="220" w:dyaOrig="220" w14:anchorId="68DB28C2">
                                        <v:shape id="_x0000_i8003" type="#_x0000_t75" style="width:10.5pt;height:10.5pt" o:ole="">
                                          <v:imagedata r:id="rId4931" o:title=""/>
                                        </v:shape>
                                        <o:OLEObject Type="Embed" ProgID="Equation.DSMT4" ShapeID="_x0000_i8003" DrawAspect="Content" ObjectID="_1796845548" r:id="rId4932"/>
                                      </w:object>
                                    </w:r>
                                  </w:p>
                                </w:tc>
                                <w:tc>
                                  <w:tcPr>
                                    <w:tcW w:w="971" w:type="dxa"/>
                                    <w:tcBorders>
                                      <w:top w:val="single" w:sz="4" w:space="0" w:color="auto"/>
                                      <w:bottom w:val="single" w:sz="4" w:space="0" w:color="auto"/>
                                    </w:tcBorders>
                                    <w:vAlign w:val="center"/>
                                  </w:tcPr>
                                  <w:p w14:paraId="5D12E337" w14:textId="77777777" w:rsidR="00330A7E" w:rsidRPr="00421720" w:rsidRDefault="00330A7E" w:rsidP="00330A7E">
                                    <w:pPr>
                                      <w:jc w:val="center"/>
                                    </w:pPr>
                                    <w:r>
                                      <w:t>0</w:t>
                                    </w:r>
                                  </w:p>
                                </w:tc>
                                <w:tc>
                                  <w:tcPr>
                                    <w:tcW w:w="745" w:type="dxa"/>
                                    <w:tcBorders>
                                      <w:top w:val="single" w:sz="4" w:space="0" w:color="auto"/>
                                      <w:bottom w:val="single" w:sz="4" w:space="0" w:color="auto"/>
                                    </w:tcBorders>
                                    <w:vAlign w:val="center"/>
                                  </w:tcPr>
                                  <w:p w14:paraId="38A3AD2B" w14:textId="77777777" w:rsidR="00330A7E" w:rsidRPr="00421720" w:rsidRDefault="00330A7E" w:rsidP="00330A7E">
                                    <w:pPr>
                                      <w:jc w:val="center"/>
                                    </w:pPr>
                                    <w:r w:rsidRPr="00421720">
                                      <w:rPr>
                                        <w:position w:val="-4"/>
                                      </w:rPr>
                                      <w:object w:dxaOrig="200" w:dyaOrig="160" w14:anchorId="3AB782DA">
                                        <v:shape id="_x0000_i8004" type="#_x0000_t75" style="width:10.5pt;height:7.5pt" o:ole="">
                                          <v:imagedata r:id="rId4933" o:title=""/>
                                        </v:shape>
                                        <o:OLEObject Type="Embed" ProgID="Equation.DSMT4" ShapeID="_x0000_i8004" DrawAspect="Content" ObjectID="_1796845549" r:id="rId4934"/>
                                      </w:object>
                                    </w:r>
                                  </w:p>
                                </w:tc>
                                <w:tc>
                                  <w:tcPr>
                                    <w:tcW w:w="1000" w:type="dxa"/>
                                    <w:tcBorders>
                                      <w:top w:val="single" w:sz="4" w:space="0" w:color="auto"/>
                                      <w:bottom w:val="single" w:sz="4" w:space="0" w:color="auto"/>
                                    </w:tcBorders>
                                    <w:vAlign w:val="center"/>
                                  </w:tcPr>
                                  <w:p w14:paraId="7A370B95" w14:textId="77777777" w:rsidR="00330A7E" w:rsidRPr="00AF24FF" w:rsidRDefault="00330A7E" w:rsidP="00330A7E">
                                    <w:pPr>
                                      <w:jc w:val="center"/>
                                    </w:pPr>
                                  </w:p>
                                </w:tc>
                              </w:tr>
                              <w:tr w:rsidR="00330A7E" w:rsidRPr="00AF24FF" w14:paraId="33736CCE" w14:textId="77777777">
                                <w:trPr>
                                  <w:trHeight w:val="868"/>
                                  <w:jc w:val="center"/>
                                </w:trPr>
                                <w:tc>
                                  <w:tcPr>
                                    <w:tcW w:w="997" w:type="dxa"/>
                                    <w:tcBorders>
                                      <w:top w:val="single" w:sz="4" w:space="0" w:color="auto"/>
                                      <w:right w:val="single" w:sz="4" w:space="0" w:color="auto"/>
                                    </w:tcBorders>
                                    <w:vAlign w:val="center"/>
                                  </w:tcPr>
                                  <w:p w14:paraId="7FC3F7F8" w14:textId="77777777" w:rsidR="00330A7E" w:rsidRPr="00AF24FF" w:rsidRDefault="00330A7E" w:rsidP="00330A7E">
                                    <w:pPr>
                                      <w:jc w:val="center"/>
                                    </w:pPr>
                                    <w:r w:rsidRPr="00940C76">
                                      <w:rPr>
                                        <w:position w:val="-10"/>
                                      </w:rPr>
                                      <w:object w:dxaOrig="580" w:dyaOrig="360" w14:anchorId="2D23C003">
                                        <v:shape id="_x0000_i8005" type="#_x0000_t75" style="width:28.5pt;height:18pt" o:ole="">
                                          <v:imagedata r:id="rId4935" o:title=""/>
                                        </v:shape>
                                        <o:OLEObject Type="Embed" ProgID="Equation.DSMT4" ShapeID="_x0000_i8005" DrawAspect="Content" ObjectID="_1796845550" r:id="rId4936"/>
                                      </w:object>
                                    </w:r>
                                  </w:p>
                                </w:tc>
                                <w:tc>
                                  <w:tcPr>
                                    <w:tcW w:w="599" w:type="dxa"/>
                                    <w:tcBorders>
                                      <w:top w:val="single" w:sz="4" w:space="0" w:color="auto"/>
                                      <w:left w:val="single" w:sz="4" w:space="0" w:color="auto"/>
                                    </w:tcBorders>
                                    <w:vAlign w:val="bottom"/>
                                  </w:tcPr>
                                  <w:p w14:paraId="1C0CDE55" w14:textId="77777777" w:rsidR="00330A7E" w:rsidRPr="001D5DF0" w:rsidRDefault="00330A7E" w:rsidP="00330A7E"/>
                                </w:tc>
                                <w:tc>
                                  <w:tcPr>
                                    <w:tcW w:w="936" w:type="dxa"/>
                                    <w:tcBorders>
                                      <w:top w:val="single" w:sz="4" w:space="0" w:color="auto"/>
                                    </w:tcBorders>
                                  </w:tcPr>
                                  <w:p w14:paraId="34BA1276" w14:textId="77777777" w:rsidR="00330A7E" w:rsidRPr="00AF24FF" w:rsidRDefault="00330A7E" w:rsidP="00330A7E"/>
                                </w:tc>
                                <w:tc>
                                  <w:tcPr>
                                    <w:tcW w:w="971" w:type="dxa"/>
                                    <w:tcBorders>
                                      <w:top w:val="single" w:sz="4" w:space="0" w:color="auto"/>
                                    </w:tcBorders>
                                  </w:tcPr>
                                  <w:p w14:paraId="6162F974" w14:textId="77777777" w:rsidR="00330A7E" w:rsidRPr="00421720" w:rsidRDefault="00330A7E" w:rsidP="00330A7E">
                                    <w:pPr>
                                      <w:jc w:val="center"/>
                                    </w:pPr>
                                    <w:r w:rsidRPr="002B2A3B">
                                      <w:rPr>
                                        <w:position w:val="-6"/>
                                      </w:rPr>
                                      <w:object w:dxaOrig="420" w:dyaOrig="279" w14:anchorId="4F89EC42">
                                        <v:shape id="_x0000_i8006" type="#_x0000_t75" style="width:21pt;height:13.5pt" o:ole="">
                                          <v:imagedata r:id="rId4937" o:title=""/>
                                        </v:shape>
                                        <o:OLEObject Type="Embed" ProgID="Equation.DSMT4" ShapeID="_x0000_i8006" DrawAspect="Content" ObjectID="_1796845551" r:id="rId4938"/>
                                      </w:object>
                                    </w:r>
                                  </w:p>
                                </w:tc>
                                <w:tc>
                                  <w:tcPr>
                                    <w:tcW w:w="745" w:type="dxa"/>
                                    <w:tcBorders>
                                      <w:top w:val="single" w:sz="4" w:space="0" w:color="auto"/>
                                    </w:tcBorders>
                                  </w:tcPr>
                                  <w:p w14:paraId="2D08C703" w14:textId="77777777" w:rsidR="00330A7E" w:rsidRPr="00AF24FF" w:rsidRDefault="00330A7E" w:rsidP="00330A7E"/>
                                </w:tc>
                                <w:tc>
                                  <w:tcPr>
                                    <w:tcW w:w="1000" w:type="dxa"/>
                                    <w:tcBorders>
                                      <w:top w:val="single" w:sz="4" w:space="0" w:color="auto"/>
                                    </w:tcBorders>
                                    <w:vAlign w:val="bottom"/>
                                  </w:tcPr>
                                  <w:p w14:paraId="44C778D5" w14:textId="77777777" w:rsidR="00330A7E" w:rsidRPr="001D5DF0" w:rsidRDefault="00330A7E" w:rsidP="00330A7E">
                                    <w:pPr>
                                      <w:jc w:val="right"/>
                                    </w:pPr>
                                  </w:p>
                                </w:tc>
                              </w:tr>
                            </w:tbl>
                            <w:p w14:paraId="6E21E41D" w14:textId="77777777" w:rsidR="00330A7E" w:rsidRPr="00940C76" w:rsidRDefault="00330A7E" w:rsidP="00330A7E">
                              <w:pPr>
                                <w:jc w:val="center"/>
                              </w:pPr>
                            </w:p>
                          </w:txbxContent>
                        </wps:txbx>
                        <wps:bodyPr rot="0" vert="horz" wrap="square" lIns="91440" tIns="45720" rIns="91440" bIns="45720" anchor="t" anchorCtr="0" upright="1">
                          <a:noAutofit/>
                        </wps:bodyPr>
                      </wps:wsp>
                      <wps:wsp>
                        <wps:cNvPr id="1301619870" name="AutoShape 396"/>
                        <wps:cNvCnPr>
                          <a:cxnSpLocks noChangeShapeType="1"/>
                        </wps:cNvCnPr>
                        <wps:spPr bwMode="auto">
                          <a:xfrm flipV="1">
                            <a:off x="5148" y="5108"/>
                            <a:ext cx="1374" cy="433"/>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301619871" name="AutoShape 397"/>
                        <wps:cNvCnPr>
                          <a:cxnSpLocks noChangeShapeType="1"/>
                        </wps:cNvCnPr>
                        <wps:spPr bwMode="auto">
                          <a:xfrm>
                            <a:off x="7212" y="5108"/>
                            <a:ext cx="1373" cy="433"/>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1301619868" o:spid="_x0000_s1026" style="width:284.85pt;height:98.4pt;mso-position-horizontal-relative:char;mso-position-vertical-relative:line" coordorigin="3553,4167" coordsize="5697,1968"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YMjN/AAQAAP4MAAAOAAAAZHJzL2Uyb0RvYy54bWzsV9tu4zYQfS/QfyD47uhiSraEKIvEl6BA 2i6w2X2nJeqCSqRK0pGzRf+9Q1JyHG+2XWzabR/qB4HX4cyZM4f05ZtD16IHJlUjeIaDCx8jxnNR NLzK8Pv77WyJkdKUF7QVnGX4kSn85ur77y6HPmWhqEVbMInACFfp0Ge41rpPPU/lNeuouhA94zBZ CtlRDV1ZeYWkA1jvWi/0/dgbhCx6KXKmFIyu3SS+svbLkuX657JUTKM2w+Cbtl9pvzvz9a4uaVpJ 2tdNPrpBv8KLjjYcDj2aWlNN0V42n5jqmlwKJUp9kYvOE2XZ5MzGANEE/lk0t1LsextLlQ5Vf4QJ oD3D6avN5j89vJWoKSB3cz+Ig2QZQ8Y47SBX9nh0Mg5gDX2Vwp5b2b/r30oXMTTvRP6LgmnvfN70 K7cY7YYfRQF26V4LC9ahlJ0xATCgg83J4zEn7KBRDoPzOFhESYRRDnNBSJJ4OWYtryG1Zt88iuYY wTQJ4oXLaF5vxv1RnCzGzbDVzHo0dQdbZ0fnTGTAQPUEsnodyO9q2jObO2UAOwc5mUC+N4HeiAOa Q5AWYLveoIv0ASYgaguWciAjLlY15RW7llIMNaMFOBrYuEwEcJRLjOkoY+SvUH8BvQn7P8GOpr1U +paJDplGhiWUmvWTPtwp7WCelpgcc7Ft2hbGadryZwOQDzcCx8JWM2ccsNXzW+Inm+VmSWYkjDcz 4q/Xs+vtisziLdBiPV+vVuvgd3NuQNK6KQrGzTFTJQfky5I4aoqrwWMtK9E2hTFnXFKy2q1aiR4o KMnW/kYynSzznrthuQaxnIUELPZvwmS2jZeLGdmSaJYs/OXMD5KbJPZJQtbb5yHdNZy9PiQ0ZDiJ wsix6bOx+fb3aWw07RoNWt02XYaXx0U0NRzc8MKmVtOmde0TKIz7T1BAuqdEQwE6krrq04fdwUoR IVMl7ETxCByWAhgG8g0XDTRqIT9iNIBoZ1j9uqeSYdT+wKEOkoAQo/K2Q6JFCB15OrM7naE8B1MZ 1hi55kq7m2Hfy6aq4SRXeVxcg2KVjWW1cdl5ZdXOasY3Fo8FROUU2vhlhQbUI54wAwlYcafN+YGP 2nyUDbv8/rEHHX6mGm7LlJCXVQOVbdN/mGAZVTsKCNwYoL5R4Ft9deVrtDuYL4jTXjKfj4yaNH/S hlE+lJbUYL4SnIOSCOmg/xIxeTWv4ZYd6fsClZG2WCnNaKtroF2GO1YA4Ri8d0zLSd1/U8GOontS jU7QXBVOVWll96waHclNdIYUcDN+a5YHL7Hc3u/GoX+O5UatR24vwiD8PLfh0WEeJf9z+1+5nf9m btvHIDyybUmMfwjMK/60b2vh6W/L1R8AAAD//wMAUEsDBBQABgAIAAAAIQDAonFg3AAAAAUBAAAP AAAAZHJzL2Rvd25yZXYueG1sTI9BS8NAEIXvgv9hGcGb3URpbGM2pRT1VARbQbxNk2kSmp0N2W2S /ntHL3p5MLzHe99kq8m2aqDeN44NxLMIFHHhyoYrAx/7l7sFKB+QS2wdk4ELeVjl11cZpqUb+Z2G XaiUlLBP0UAdQpdq7YuaLPqZ64jFO7reYpCzr3TZ4yjlttX3UZRoiw3LQo0dbWoqTruzNfA64rh+ iJ+H7em4uXzt52+f25iMub2Z1k+gAk3hLww/+IIOuTAd3JlLr1oD8kj4VfHmyfIR1EFCy2QBOs/0 f/r8GwAA//8DAFBLAQItABQABgAIAAAAIQC2gziS/gAAAOEBAAATAAAAAAAAAAAAAAAAAAAAAABb Q29udGVudF9UeXBlc10ueG1sUEsBAi0AFAAGAAgAAAAhADj9If/WAAAAlAEAAAsAAAAAAAAAAAAA AAAALwEAAF9yZWxzLy5yZWxzUEsBAi0AFAAGAAgAAAAhANgyM38ABAAA/gwAAA4AAAAAAAAAAAAA AAAALgIAAGRycy9lMm9Eb2MueG1sUEsBAi0AFAAGAAgAAAAhAMCicWDcAAAABQEAAA8AAAAAAAAA AAAAAAAAWgYAAGRycy9kb3ducmV2LnhtbFBLBQYAAAAABAAEAPMAAABjBwAAAAA= ">
                <v:shapetype id="_x0000_t202" coordsize="21600,21600" o:spt="202" path="m,l,21600r21600,l21600,xe">
                  <v:stroke joinstyle="miter"/>
                  <v:path gradientshapeok="t" o:connecttype="rect"/>
                </v:shapetype>
                <v:shape id="Text Box 395" o:spid="_x0000_s1027" type="#_x0000_t202" style="position:absolute;left:3553;top:4167;width:5697;height:19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9cuPlscA AADjAAAADwAAAGRycy9kb3ducmV2LnhtbERPX2vCMBB/F/Ydwg32pkmnFtsZZUwGe3LoprC3oznb suZSmszWb28Ggo/3+3/L9WAbcabO1441JBMFgrhwpuZSw/fX+3gBwgdkg41j0nAhD+vVw2iJuXE9 7+i8D6WIIexz1FCF0OZS+qIii37iWuLInVxnMcSzK6XpsI/htpHPSqXSYs2xocKW3ioqfvd/VsNh e/o5ztRnubHztneDkmwzqfXT4/D6AiLQEO7im/vDxPlTlaRJtkgz+P8pAiBXVwAAAP//AwBQSwEC LQAUAAYACAAAACEA8PeKu/0AAADiAQAAEwAAAAAAAAAAAAAAAAAAAAAAW0NvbnRlbnRfVHlwZXNd LnhtbFBLAQItABQABgAIAAAAIQAx3V9h0gAAAI8BAAALAAAAAAAAAAAAAAAAAC4BAABfcmVscy8u cmVsc1BLAQItABQABgAIAAAAIQAzLwWeQQAAADkAAAAQAAAAAAAAAAAAAAAAACkCAABkcnMvc2hh cGV4bWwueG1sUEsBAi0AFAAGAAgAAAAhAPXLj5bHAAAA4wAAAA8AAAAAAAAAAAAAAAAAmAIAAGRy cy9kb3ducmV2LnhtbFBLBQYAAAAABAAEAPUAAACMAwAAAAA= " filled="f" stroked="f">
                  <v:textbox>
                    <w:txbxContent>
                      <w:tbl>
                        <w:tblPr>
                          <w:tblW w:w="5248" w:type="dxa"/>
                          <w:jc w:val="center"/>
                          <w:tblLook w:val="01E0" w:firstRow="1" w:lastRow="1" w:firstColumn="1" w:lastColumn="1" w:noHBand="0" w:noVBand="0"/>
                        </w:tblPr>
                        <w:tblGrid>
                          <w:gridCol w:w="997"/>
                          <w:gridCol w:w="599"/>
                          <w:gridCol w:w="936"/>
                          <w:gridCol w:w="971"/>
                          <w:gridCol w:w="745"/>
                          <w:gridCol w:w="1000"/>
                        </w:tblGrid>
                        <w:tr w:rsidR="00330A7E" w:rsidRPr="00AF24FF" w14:paraId="3F2F03D3" w14:textId="77777777">
                          <w:trPr>
                            <w:trHeight w:val="231"/>
                            <w:jc w:val="center"/>
                          </w:trPr>
                          <w:tc>
                            <w:tcPr>
                              <w:tcW w:w="997" w:type="dxa"/>
                              <w:tcBorders>
                                <w:bottom w:val="single" w:sz="4" w:space="0" w:color="auto"/>
                                <w:right w:val="single" w:sz="4" w:space="0" w:color="auto"/>
                              </w:tcBorders>
                              <w:vAlign w:val="center"/>
                            </w:tcPr>
                            <w:p w14:paraId="79399084" w14:textId="77777777" w:rsidR="00330A7E" w:rsidRPr="00AF24FF" w:rsidRDefault="00330A7E" w:rsidP="00330A7E">
                              <w:pPr>
                                <w:jc w:val="center"/>
                              </w:pPr>
                              <w:r w:rsidRPr="001268E6">
                                <w:rPr>
                                  <w:position w:val="-6"/>
                                </w:rPr>
                                <w:object w:dxaOrig="139" w:dyaOrig="240" w14:anchorId="587FE002">
                                  <v:shape id="_x0000_i8001" type="#_x0000_t75" style="width:7.5pt;height:12pt" o:ole="">
                                    <v:imagedata r:id="rId4927" o:title=""/>
                                  </v:shape>
                                  <o:OLEObject Type="Embed" ProgID="Equation.DSMT4" ShapeID="_x0000_i8001" DrawAspect="Content" ObjectID="_1796845546" r:id="rId4939"/>
                                </w:object>
                              </w:r>
                            </w:p>
                          </w:tc>
                          <w:tc>
                            <w:tcPr>
                              <w:tcW w:w="599" w:type="dxa"/>
                              <w:tcBorders>
                                <w:left w:val="single" w:sz="4" w:space="0" w:color="auto"/>
                                <w:bottom w:val="single" w:sz="4" w:space="0" w:color="auto"/>
                              </w:tcBorders>
                              <w:vAlign w:val="center"/>
                            </w:tcPr>
                            <w:p w14:paraId="306A116A" w14:textId="77777777" w:rsidR="00330A7E" w:rsidRPr="00421720" w:rsidRDefault="00330A7E" w:rsidP="00330A7E">
                              <w:r>
                                <w:t xml:space="preserve">0 </w:t>
                              </w:r>
                            </w:p>
                          </w:tc>
                          <w:tc>
                            <w:tcPr>
                              <w:tcW w:w="936" w:type="dxa"/>
                              <w:tcBorders>
                                <w:bottom w:val="single" w:sz="4" w:space="0" w:color="auto"/>
                              </w:tcBorders>
                            </w:tcPr>
                            <w:p w14:paraId="702AD3EA" w14:textId="77777777" w:rsidR="00330A7E" w:rsidRPr="00AF24FF" w:rsidRDefault="00330A7E" w:rsidP="00330A7E"/>
                          </w:tc>
                          <w:tc>
                            <w:tcPr>
                              <w:tcW w:w="971" w:type="dxa"/>
                              <w:tcBorders>
                                <w:bottom w:val="single" w:sz="4" w:space="0" w:color="auto"/>
                              </w:tcBorders>
                              <w:vAlign w:val="center"/>
                            </w:tcPr>
                            <w:p w14:paraId="3610B1FE" w14:textId="77777777" w:rsidR="00330A7E" w:rsidRPr="002B2A3B" w:rsidRDefault="00330A7E" w:rsidP="00330A7E">
                              <w:pPr>
                                <w:jc w:val="center"/>
                              </w:pPr>
                              <w:r>
                                <w:t>15</w:t>
                              </w:r>
                            </w:p>
                          </w:tc>
                          <w:tc>
                            <w:tcPr>
                              <w:tcW w:w="745" w:type="dxa"/>
                              <w:tcBorders>
                                <w:bottom w:val="single" w:sz="4" w:space="0" w:color="auto"/>
                              </w:tcBorders>
                            </w:tcPr>
                            <w:p w14:paraId="39892C06" w14:textId="77777777" w:rsidR="00330A7E" w:rsidRPr="00AF24FF" w:rsidRDefault="00330A7E" w:rsidP="00330A7E"/>
                          </w:tc>
                          <w:tc>
                            <w:tcPr>
                              <w:tcW w:w="1000" w:type="dxa"/>
                              <w:tcBorders>
                                <w:bottom w:val="single" w:sz="4" w:space="0" w:color="auto"/>
                              </w:tcBorders>
                            </w:tcPr>
                            <w:p w14:paraId="5E6AB858" w14:textId="77777777" w:rsidR="00330A7E" w:rsidRPr="00940C76" w:rsidRDefault="00330A7E" w:rsidP="00330A7E">
                              <w:pPr>
                                <w:jc w:val="right"/>
                              </w:pPr>
                              <w:r>
                                <w:t>25</w:t>
                              </w:r>
                            </w:p>
                          </w:tc>
                        </w:tr>
                        <w:tr w:rsidR="00330A7E" w:rsidRPr="00AF24FF" w14:paraId="2CC43F7A" w14:textId="77777777" w:rsidTr="00330A7E">
                          <w:trPr>
                            <w:trHeight w:val="359"/>
                            <w:jc w:val="center"/>
                          </w:trPr>
                          <w:tc>
                            <w:tcPr>
                              <w:tcW w:w="997" w:type="dxa"/>
                              <w:tcBorders>
                                <w:top w:val="single" w:sz="4" w:space="0" w:color="auto"/>
                                <w:bottom w:val="single" w:sz="4" w:space="0" w:color="auto"/>
                                <w:right w:val="single" w:sz="4" w:space="0" w:color="auto"/>
                              </w:tcBorders>
                              <w:vAlign w:val="center"/>
                            </w:tcPr>
                            <w:p w14:paraId="09B29929" w14:textId="77777777" w:rsidR="00330A7E" w:rsidRPr="00AF24FF" w:rsidRDefault="00330A7E" w:rsidP="00330A7E">
                              <w:pPr>
                                <w:jc w:val="center"/>
                              </w:pPr>
                              <w:r w:rsidRPr="00940C76">
                                <w:rPr>
                                  <w:position w:val="-10"/>
                                </w:rPr>
                                <w:object w:dxaOrig="620" w:dyaOrig="360" w14:anchorId="3CC190C2">
                                  <v:shape id="_x0000_i8002" type="#_x0000_t75" style="width:31.5pt;height:18pt" o:ole="">
                                    <v:imagedata r:id="rId4929" o:title=""/>
                                  </v:shape>
                                  <o:OLEObject Type="Embed" ProgID="Equation.DSMT4" ShapeID="_x0000_i8002" DrawAspect="Content" ObjectID="_1796845547" r:id="rId4940"/>
                                </w:object>
                              </w:r>
                            </w:p>
                          </w:tc>
                          <w:tc>
                            <w:tcPr>
                              <w:tcW w:w="599" w:type="dxa"/>
                              <w:tcBorders>
                                <w:top w:val="single" w:sz="4" w:space="0" w:color="auto"/>
                                <w:left w:val="single" w:sz="4" w:space="0" w:color="auto"/>
                                <w:bottom w:val="single" w:sz="4" w:space="0" w:color="auto"/>
                              </w:tcBorders>
                              <w:vAlign w:val="center"/>
                            </w:tcPr>
                            <w:p w14:paraId="23AA75C4" w14:textId="77777777" w:rsidR="00330A7E" w:rsidRPr="00AF24FF" w:rsidRDefault="00330A7E" w:rsidP="00330A7E">
                              <w:r>
                                <w:t xml:space="preserve"> </w:t>
                              </w:r>
                            </w:p>
                          </w:tc>
                          <w:tc>
                            <w:tcPr>
                              <w:tcW w:w="936" w:type="dxa"/>
                              <w:tcBorders>
                                <w:top w:val="single" w:sz="4" w:space="0" w:color="auto"/>
                                <w:bottom w:val="single" w:sz="4" w:space="0" w:color="auto"/>
                              </w:tcBorders>
                              <w:vAlign w:val="center"/>
                            </w:tcPr>
                            <w:p w14:paraId="5D7498B3" w14:textId="77777777" w:rsidR="00330A7E" w:rsidRPr="00AF24FF" w:rsidRDefault="00330A7E" w:rsidP="00330A7E">
                              <w:pPr>
                                <w:jc w:val="center"/>
                              </w:pPr>
                              <w:r w:rsidRPr="00421720">
                                <w:rPr>
                                  <w:position w:val="-4"/>
                                </w:rPr>
                                <w:object w:dxaOrig="220" w:dyaOrig="220" w14:anchorId="68DB28C2">
                                  <v:shape id="_x0000_i8003" type="#_x0000_t75" style="width:10.5pt;height:10.5pt" o:ole="">
                                    <v:imagedata r:id="rId4931" o:title=""/>
                                  </v:shape>
                                  <o:OLEObject Type="Embed" ProgID="Equation.DSMT4" ShapeID="_x0000_i8003" DrawAspect="Content" ObjectID="_1796845548" r:id="rId4941"/>
                                </w:object>
                              </w:r>
                            </w:p>
                          </w:tc>
                          <w:tc>
                            <w:tcPr>
                              <w:tcW w:w="971" w:type="dxa"/>
                              <w:tcBorders>
                                <w:top w:val="single" w:sz="4" w:space="0" w:color="auto"/>
                                <w:bottom w:val="single" w:sz="4" w:space="0" w:color="auto"/>
                              </w:tcBorders>
                              <w:vAlign w:val="center"/>
                            </w:tcPr>
                            <w:p w14:paraId="5D12E337" w14:textId="77777777" w:rsidR="00330A7E" w:rsidRPr="00421720" w:rsidRDefault="00330A7E" w:rsidP="00330A7E">
                              <w:pPr>
                                <w:jc w:val="center"/>
                              </w:pPr>
                              <w:r>
                                <w:t>0</w:t>
                              </w:r>
                            </w:p>
                          </w:tc>
                          <w:tc>
                            <w:tcPr>
                              <w:tcW w:w="745" w:type="dxa"/>
                              <w:tcBorders>
                                <w:top w:val="single" w:sz="4" w:space="0" w:color="auto"/>
                                <w:bottom w:val="single" w:sz="4" w:space="0" w:color="auto"/>
                              </w:tcBorders>
                              <w:vAlign w:val="center"/>
                            </w:tcPr>
                            <w:p w14:paraId="38A3AD2B" w14:textId="77777777" w:rsidR="00330A7E" w:rsidRPr="00421720" w:rsidRDefault="00330A7E" w:rsidP="00330A7E">
                              <w:pPr>
                                <w:jc w:val="center"/>
                              </w:pPr>
                              <w:r w:rsidRPr="00421720">
                                <w:rPr>
                                  <w:position w:val="-4"/>
                                </w:rPr>
                                <w:object w:dxaOrig="200" w:dyaOrig="160" w14:anchorId="3AB782DA">
                                  <v:shape id="_x0000_i8004" type="#_x0000_t75" style="width:10.5pt;height:7.5pt" o:ole="">
                                    <v:imagedata r:id="rId4933" o:title=""/>
                                  </v:shape>
                                  <o:OLEObject Type="Embed" ProgID="Equation.DSMT4" ShapeID="_x0000_i8004" DrawAspect="Content" ObjectID="_1796845549" r:id="rId4942"/>
                                </w:object>
                              </w:r>
                            </w:p>
                          </w:tc>
                          <w:tc>
                            <w:tcPr>
                              <w:tcW w:w="1000" w:type="dxa"/>
                              <w:tcBorders>
                                <w:top w:val="single" w:sz="4" w:space="0" w:color="auto"/>
                                <w:bottom w:val="single" w:sz="4" w:space="0" w:color="auto"/>
                              </w:tcBorders>
                              <w:vAlign w:val="center"/>
                            </w:tcPr>
                            <w:p w14:paraId="7A370B95" w14:textId="77777777" w:rsidR="00330A7E" w:rsidRPr="00AF24FF" w:rsidRDefault="00330A7E" w:rsidP="00330A7E">
                              <w:pPr>
                                <w:jc w:val="center"/>
                              </w:pPr>
                            </w:p>
                          </w:tc>
                        </w:tr>
                        <w:tr w:rsidR="00330A7E" w:rsidRPr="00AF24FF" w14:paraId="33736CCE" w14:textId="77777777">
                          <w:trPr>
                            <w:trHeight w:val="868"/>
                            <w:jc w:val="center"/>
                          </w:trPr>
                          <w:tc>
                            <w:tcPr>
                              <w:tcW w:w="997" w:type="dxa"/>
                              <w:tcBorders>
                                <w:top w:val="single" w:sz="4" w:space="0" w:color="auto"/>
                                <w:right w:val="single" w:sz="4" w:space="0" w:color="auto"/>
                              </w:tcBorders>
                              <w:vAlign w:val="center"/>
                            </w:tcPr>
                            <w:p w14:paraId="7FC3F7F8" w14:textId="77777777" w:rsidR="00330A7E" w:rsidRPr="00AF24FF" w:rsidRDefault="00330A7E" w:rsidP="00330A7E">
                              <w:pPr>
                                <w:jc w:val="center"/>
                              </w:pPr>
                              <w:r w:rsidRPr="00940C76">
                                <w:rPr>
                                  <w:position w:val="-10"/>
                                </w:rPr>
                                <w:object w:dxaOrig="580" w:dyaOrig="360" w14:anchorId="2D23C003">
                                  <v:shape id="_x0000_i8005" type="#_x0000_t75" style="width:28.5pt;height:18pt" o:ole="">
                                    <v:imagedata r:id="rId4935" o:title=""/>
                                  </v:shape>
                                  <o:OLEObject Type="Embed" ProgID="Equation.DSMT4" ShapeID="_x0000_i8005" DrawAspect="Content" ObjectID="_1796845550" r:id="rId4943"/>
                                </w:object>
                              </w:r>
                            </w:p>
                          </w:tc>
                          <w:tc>
                            <w:tcPr>
                              <w:tcW w:w="599" w:type="dxa"/>
                              <w:tcBorders>
                                <w:top w:val="single" w:sz="4" w:space="0" w:color="auto"/>
                                <w:left w:val="single" w:sz="4" w:space="0" w:color="auto"/>
                              </w:tcBorders>
                              <w:vAlign w:val="bottom"/>
                            </w:tcPr>
                            <w:p w14:paraId="1C0CDE55" w14:textId="77777777" w:rsidR="00330A7E" w:rsidRPr="001D5DF0" w:rsidRDefault="00330A7E" w:rsidP="00330A7E"/>
                          </w:tc>
                          <w:tc>
                            <w:tcPr>
                              <w:tcW w:w="936" w:type="dxa"/>
                              <w:tcBorders>
                                <w:top w:val="single" w:sz="4" w:space="0" w:color="auto"/>
                              </w:tcBorders>
                            </w:tcPr>
                            <w:p w14:paraId="34BA1276" w14:textId="77777777" w:rsidR="00330A7E" w:rsidRPr="00AF24FF" w:rsidRDefault="00330A7E" w:rsidP="00330A7E"/>
                          </w:tc>
                          <w:tc>
                            <w:tcPr>
                              <w:tcW w:w="971" w:type="dxa"/>
                              <w:tcBorders>
                                <w:top w:val="single" w:sz="4" w:space="0" w:color="auto"/>
                              </w:tcBorders>
                            </w:tcPr>
                            <w:p w14:paraId="6162F974" w14:textId="77777777" w:rsidR="00330A7E" w:rsidRPr="00421720" w:rsidRDefault="00330A7E" w:rsidP="00330A7E">
                              <w:pPr>
                                <w:jc w:val="center"/>
                              </w:pPr>
                              <w:r w:rsidRPr="002B2A3B">
                                <w:rPr>
                                  <w:position w:val="-6"/>
                                </w:rPr>
                                <w:object w:dxaOrig="420" w:dyaOrig="279" w14:anchorId="4F89EC42">
                                  <v:shape id="_x0000_i8006" type="#_x0000_t75" style="width:21pt;height:13.5pt" o:ole="">
                                    <v:imagedata r:id="rId4937" o:title=""/>
                                  </v:shape>
                                  <o:OLEObject Type="Embed" ProgID="Equation.DSMT4" ShapeID="_x0000_i8006" DrawAspect="Content" ObjectID="_1796845551" r:id="rId4944"/>
                                </w:object>
                              </w:r>
                            </w:p>
                          </w:tc>
                          <w:tc>
                            <w:tcPr>
                              <w:tcW w:w="745" w:type="dxa"/>
                              <w:tcBorders>
                                <w:top w:val="single" w:sz="4" w:space="0" w:color="auto"/>
                              </w:tcBorders>
                            </w:tcPr>
                            <w:p w14:paraId="2D08C703" w14:textId="77777777" w:rsidR="00330A7E" w:rsidRPr="00AF24FF" w:rsidRDefault="00330A7E" w:rsidP="00330A7E"/>
                          </w:tc>
                          <w:tc>
                            <w:tcPr>
                              <w:tcW w:w="1000" w:type="dxa"/>
                              <w:tcBorders>
                                <w:top w:val="single" w:sz="4" w:space="0" w:color="auto"/>
                              </w:tcBorders>
                              <w:vAlign w:val="bottom"/>
                            </w:tcPr>
                            <w:p w14:paraId="44C778D5" w14:textId="77777777" w:rsidR="00330A7E" w:rsidRPr="001D5DF0" w:rsidRDefault="00330A7E" w:rsidP="00330A7E">
                              <w:pPr>
                                <w:jc w:val="right"/>
                              </w:pPr>
                            </w:p>
                          </w:tc>
                        </w:tr>
                      </w:tbl>
                      <w:p w14:paraId="6E21E41D" w14:textId="77777777" w:rsidR="00330A7E" w:rsidRPr="00940C76" w:rsidRDefault="00330A7E" w:rsidP="00330A7E">
                        <w:pPr>
                          <w:jc w:val="center"/>
                        </w:pPr>
                      </w:p>
                    </w:txbxContent>
                  </v:textbox>
                </v:shape>
                <v:shape id="AutoShape 396" o:spid="_x0000_s1028" type="#_x0000_t32" style="position:absolute;left:5148;top:5108;width:1374;height:433;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mDyUcsAAADjAAAADwAAAGRycy9kb3ducmV2LnhtbESPQU/DMAyF70j8h8hIXBBLC9IYZdmE hip22WGDH2A1pu3WOCEJXeHX4wMSR9vP771vuZ7coEaKqfdsoJwVoIgbb3tuDby/1bcLUCkjWxw8 k4FvSrBeXV4ssbL+zHsaD7lVYsKpQgNdzqHSOjUdOUwzH4jl9uGjwyxjbLWNeBZzN+i7ophrhz1L QoeBNh01p8OXM1Dn+Lk5HnenV//zUu9S0DdhOxpzfTU9P4HKNOV/8d/31kr9+6Kcl4+LB6EQJlmA Xv0C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umDyUcsAAADjAAAADwAA AAAAAAAAAAAAAAChAgAAZHJzL2Rvd25yZXYueG1sUEsFBgAAAAAEAAQA+QAAAJkDAAAAAA== ">
                  <v:stroke endarrow="classic"/>
                </v:shape>
                <v:shape id="AutoShape 397" o:spid="_x0000_s1029" type="#_x0000_t32" style="position:absolute;left:7212;top:5108;width:1373;height:433;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x+BGMkAAADjAAAADwAAAGRycy9kb3ducmV2LnhtbERPO0/DMBDekfofrENiQdQJSG0JdauK lzq0QwNiPuIjjhKfg23SwK/HSJUY73vfcj3aTgzkQ+NYQT7NQBBXTjdcK3h9ebpagAgRWWPnmBR8 U4D1anK2xEK7Ix9oKGMtUgiHAhWYGPtCylAZshimridO3IfzFmM6fS21x2MKt528zrKZtNhwajDY 072hqi2/rIIS/eFneH4zD5872T6+b/fDZbtX6uJ83NyBiDTGf/HJvdVp/k2Wz/LbxTyHv58SAHL1 CwAA//8DAFBLAQItABQABgAIAAAAIQD+JeulAAEAAOoBAAATAAAAAAAAAAAAAAAAAAAAAABbQ29u dGVudF9UeXBlc10ueG1sUEsBAi0AFAAGAAgAAAAhAJYFM1jUAAAAlwEAAAsAAAAAAAAAAAAAAAAA MQEAAF9yZWxzLy5yZWxzUEsBAi0AFAAGAAgAAAAhADMvBZ5BAAAAOQAAABQAAAAAAAAAAAAAAAAA LgIAAGRycy9jb25uZWN0b3J4bWwueG1sUEsBAi0AFAAGAAgAAAAhAFMfgRjJAAAA4wAAAA8AAAAA AAAAAAAAAAAAoQIAAGRycy9kb3ducmV2LnhtbFBLBQYAAAAABAAEAPkAAACXAwAAAAA= ">
                  <v:stroke endarrow="classic"/>
                </v:shape>
                <w10:anchorlock/>
              </v:group>
            </w:pict>
          </mc:Fallback>
        </mc:AlternateContent>
      </w:r>
    </w:p>
    <w:p w14:paraId="2ACF0079" w14:textId="77777777" w:rsidR="00ED397D" w:rsidRPr="00330A7E" w:rsidRDefault="00ED397D" w:rsidP="00330A7E">
      <w:pPr>
        <w:tabs>
          <w:tab w:val="left" w:pos="360"/>
          <w:tab w:val="left" w:pos="1560"/>
          <w:tab w:val="left" w:pos="2880"/>
          <w:tab w:val="left" w:pos="5400"/>
          <w:tab w:val="left" w:pos="7920"/>
        </w:tabs>
        <w:spacing w:line="360" w:lineRule="auto"/>
        <w:jc w:val="both"/>
        <w:rPr>
          <w:rFonts w:ascii="Times New Roman" w:eastAsia="Arial" w:hAnsi="Times New Roman" w:cs="Times New Roman"/>
          <w:bCs/>
          <w:sz w:val="24"/>
          <w:szCs w:val="24"/>
        </w:rPr>
      </w:pPr>
      <w:r w:rsidRPr="00330A7E">
        <w:rPr>
          <w:rFonts w:ascii="Times New Roman" w:eastAsia="Arial" w:hAnsi="Times New Roman" w:cs="Times New Roman"/>
          <w:bCs/>
          <w:sz w:val="24"/>
          <w:szCs w:val="24"/>
          <w:lang w:val="vi-VN"/>
        </w:rPr>
        <w:t>Tốc độ truyền bệnh lớn nhất là vào ngày thứ 15.</w:t>
      </w:r>
    </w:p>
    <w:p w14:paraId="6251DAC0" w14:textId="77777777" w:rsidR="00ED397D" w:rsidRPr="00330A7E" w:rsidRDefault="00ED397D" w:rsidP="00330A7E">
      <w:pPr>
        <w:tabs>
          <w:tab w:val="left" w:pos="360"/>
        </w:tabs>
        <w:spacing w:line="360" w:lineRule="auto"/>
        <w:jc w:val="both"/>
        <w:rPr>
          <w:rFonts w:ascii="Times New Roman" w:hAnsi="Times New Roman" w:cs="Times New Roman"/>
          <w:sz w:val="24"/>
          <w:szCs w:val="24"/>
        </w:rPr>
      </w:pPr>
      <w:r w:rsidRPr="00330A7E">
        <w:rPr>
          <w:rFonts w:ascii="Times New Roman" w:hAnsi="Times New Roman" w:cs="Times New Roman"/>
          <w:b/>
          <w:color w:val="0070C0"/>
          <w:sz w:val="24"/>
          <w:szCs w:val="24"/>
        </w:rPr>
        <w:t>Câu 6.</w:t>
      </w:r>
      <w:r w:rsidRPr="00330A7E">
        <w:rPr>
          <w:rFonts w:ascii="Times New Roman" w:hAnsi="Times New Roman" w:cs="Times New Roman"/>
          <w:color w:val="0070C0"/>
          <w:sz w:val="24"/>
          <w:szCs w:val="24"/>
        </w:rPr>
        <w:t xml:space="preserve"> </w:t>
      </w:r>
      <w:r w:rsidRPr="00330A7E">
        <w:rPr>
          <w:rFonts w:ascii="Times New Roman" w:hAnsi="Times New Roman" w:cs="Times New Roman"/>
          <w:sz w:val="24"/>
          <w:szCs w:val="24"/>
        </w:rPr>
        <w:t xml:space="preserve">Một sân vận động được xây dựng theo mô hình là hình chóp cụt </w:t>
      </w:r>
      <w:r w:rsidRPr="00330A7E">
        <w:rPr>
          <w:rFonts w:ascii="Times New Roman" w:hAnsi="Times New Roman" w:cs="Times New Roman"/>
          <w:position w:val="-6"/>
          <w:sz w:val="24"/>
          <w:szCs w:val="24"/>
          <w:lang w:val="vi-VN" w:eastAsia="vi-VN"/>
        </w:rPr>
        <w:object w:dxaOrig="1400" w:dyaOrig="279" w14:anchorId="56ED76B2">
          <v:shape id="_x0000_i3822" type="#_x0000_t75" style="width:70.5pt;height:13.5pt" o:ole="">
            <v:imagedata r:id="rId4667" o:title=""/>
          </v:shape>
          <o:OLEObject Type="Embed" ProgID="Equation.DSMT4" ShapeID="_x0000_i3822" DrawAspect="Content" ObjectID="_1796842886" r:id="rId4945"/>
        </w:object>
      </w:r>
      <w:r w:rsidRPr="00330A7E">
        <w:rPr>
          <w:rFonts w:ascii="Times New Roman" w:hAnsi="Times New Roman" w:cs="Times New Roman"/>
          <w:sz w:val="24"/>
          <w:szCs w:val="24"/>
        </w:rPr>
        <w:t xml:space="preserve">có hai đáy song song với nhau. Mặt sân </w:t>
      </w:r>
      <w:r w:rsidRPr="00330A7E">
        <w:rPr>
          <w:rFonts w:ascii="Times New Roman" w:hAnsi="Times New Roman" w:cs="Times New Roman"/>
          <w:position w:val="-6"/>
          <w:sz w:val="24"/>
          <w:szCs w:val="24"/>
        </w:rPr>
        <w:object w:dxaOrig="740" w:dyaOrig="279" w14:anchorId="6EEF7369">
          <v:shape id="_x0000_i3823" type="#_x0000_t75" style="width:37.5pt;height:13.5pt" o:ole="">
            <v:imagedata r:id="rId4669" o:title=""/>
          </v:shape>
          <o:OLEObject Type="Embed" ProgID="Equation.DSMT4" ShapeID="_x0000_i3823" DrawAspect="Content" ObjectID="_1796842887" r:id="rId4946"/>
        </w:object>
      </w:r>
      <w:r w:rsidRPr="00330A7E">
        <w:rPr>
          <w:rFonts w:ascii="Times New Roman" w:hAnsi="Times New Roman" w:cs="Times New Roman"/>
          <w:sz w:val="24"/>
          <w:szCs w:val="24"/>
        </w:rPr>
        <w:t xml:space="preserve"> là hình chữ nhật và được gắn hệ trục </w:t>
      </w:r>
      <w:r w:rsidRPr="00330A7E">
        <w:rPr>
          <w:rFonts w:ascii="Times New Roman" w:hAnsi="Times New Roman" w:cs="Times New Roman"/>
          <w:position w:val="-10"/>
          <w:sz w:val="24"/>
          <w:szCs w:val="24"/>
        </w:rPr>
        <w:object w:dxaOrig="560" w:dyaOrig="320" w14:anchorId="732B80CC">
          <v:shape id="_x0000_i3824" type="#_x0000_t75" style="width:28.5pt;height:16.5pt" o:ole="">
            <v:imagedata r:id="rId4671" o:title=""/>
          </v:shape>
          <o:OLEObject Type="Embed" ProgID="Equation.DSMT4" ShapeID="_x0000_i3824" DrawAspect="Content" ObjectID="_1796842888" r:id="rId4947"/>
        </w:object>
      </w:r>
      <w:r w:rsidRPr="00330A7E">
        <w:rPr>
          <w:rFonts w:ascii="Times New Roman" w:hAnsi="Times New Roman" w:cs="Times New Roman"/>
          <w:position w:val="-10"/>
          <w:sz w:val="24"/>
          <w:szCs w:val="24"/>
        </w:rPr>
        <w:t xml:space="preserve"> </w:t>
      </w:r>
      <w:r w:rsidRPr="00330A7E">
        <w:rPr>
          <w:rFonts w:ascii="Times New Roman" w:hAnsi="Times New Roman" w:cs="Times New Roman"/>
          <w:sz w:val="24"/>
          <w:szCs w:val="24"/>
        </w:rPr>
        <w:t xml:space="preserve">như hình vẽ dưới (đơn vị trên mỗi trục tọa độ là mét). Mặt sân </w:t>
      </w:r>
      <w:r w:rsidRPr="00330A7E">
        <w:rPr>
          <w:rFonts w:ascii="Times New Roman" w:hAnsi="Times New Roman" w:cs="Times New Roman"/>
          <w:position w:val="-6"/>
          <w:sz w:val="24"/>
          <w:szCs w:val="24"/>
        </w:rPr>
        <w:object w:dxaOrig="740" w:dyaOrig="279" w14:anchorId="66F90379">
          <v:shape id="_x0000_i3825" type="#_x0000_t75" style="width:37.5pt;height:13.5pt" o:ole="">
            <v:imagedata r:id="rId4669" o:title=""/>
          </v:shape>
          <o:OLEObject Type="Embed" ProgID="Equation.DSMT4" ShapeID="_x0000_i3825" DrawAspect="Content" ObjectID="_1796842889" r:id="rId4948"/>
        </w:object>
      </w:r>
      <w:r w:rsidRPr="00330A7E">
        <w:rPr>
          <w:rFonts w:ascii="Times New Roman" w:hAnsi="Times New Roman" w:cs="Times New Roman"/>
          <w:sz w:val="24"/>
          <w:szCs w:val="24"/>
        </w:rPr>
        <w:t xml:space="preserve">có chiều dài </w:t>
      </w:r>
      <w:r w:rsidRPr="00330A7E">
        <w:rPr>
          <w:rFonts w:ascii="Times New Roman" w:hAnsi="Times New Roman" w:cs="Times New Roman"/>
          <w:position w:val="-6"/>
          <w:sz w:val="24"/>
          <w:szCs w:val="24"/>
        </w:rPr>
        <w:object w:dxaOrig="1140" w:dyaOrig="279" w14:anchorId="7A07326A">
          <v:shape id="_x0000_i3826" type="#_x0000_t75" style="width:57pt;height:13.5pt" o:ole="">
            <v:imagedata r:id="rId4674" o:title=""/>
          </v:shape>
          <o:OLEObject Type="Embed" ProgID="Equation.DSMT4" ShapeID="_x0000_i3826" DrawAspect="Content" ObjectID="_1796842890" r:id="rId4949"/>
        </w:object>
      </w:r>
      <w:r w:rsidRPr="00330A7E">
        <w:rPr>
          <w:rFonts w:ascii="Times New Roman" w:hAnsi="Times New Roman" w:cs="Times New Roman"/>
          <w:sz w:val="24"/>
          <w:szCs w:val="24"/>
        </w:rPr>
        <w:t xml:space="preserve">, chiều rộng </w:t>
      </w:r>
      <w:r w:rsidRPr="00330A7E">
        <w:rPr>
          <w:rFonts w:ascii="Times New Roman" w:hAnsi="Times New Roman" w:cs="Times New Roman"/>
          <w:position w:val="-6"/>
          <w:sz w:val="24"/>
          <w:szCs w:val="24"/>
        </w:rPr>
        <w:object w:dxaOrig="1080" w:dyaOrig="279" w14:anchorId="0125F736">
          <v:shape id="_x0000_i3827" type="#_x0000_t75" style="width:54pt;height:13.5pt" o:ole="">
            <v:imagedata r:id="rId4676" o:title=""/>
          </v:shape>
          <o:OLEObject Type="Embed" ProgID="Equation.DSMT4" ShapeID="_x0000_i3827" DrawAspect="Content" ObjectID="_1796842891" r:id="rId4950"/>
        </w:object>
      </w:r>
      <w:r w:rsidRPr="00330A7E">
        <w:rPr>
          <w:rFonts w:ascii="Times New Roman" w:hAnsi="Times New Roman" w:cs="Times New Roman"/>
          <w:sz w:val="24"/>
          <w:szCs w:val="24"/>
        </w:rPr>
        <w:t xml:space="preserve">và tọa độ điểm </w:t>
      </w:r>
      <w:r w:rsidRPr="00330A7E">
        <w:rPr>
          <w:rFonts w:ascii="Times New Roman" w:hAnsi="Times New Roman" w:cs="Times New Roman"/>
          <w:position w:val="-14"/>
          <w:sz w:val="24"/>
          <w:szCs w:val="24"/>
        </w:rPr>
        <w:object w:dxaOrig="1160" w:dyaOrig="400" w14:anchorId="288978E8">
          <v:shape id="_x0000_i3828" type="#_x0000_t75" style="width:58.5pt;height:19.5pt" o:ole="">
            <v:imagedata r:id="rId4678" o:title=""/>
          </v:shape>
          <o:OLEObject Type="Embed" ProgID="Equation.DSMT4" ShapeID="_x0000_i3828" DrawAspect="Content" ObjectID="_1796842892" r:id="rId4951"/>
        </w:object>
      </w:r>
      <w:r w:rsidRPr="00330A7E">
        <w:rPr>
          <w:rFonts w:ascii="Times New Roman" w:hAnsi="Times New Roman" w:cs="Times New Roman"/>
          <w:sz w:val="24"/>
          <w:szCs w:val="24"/>
        </w:rPr>
        <w:t xml:space="preserve">. Tính khoảng cách từ điểm </w:t>
      </w:r>
      <w:r w:rsidRPr="00330A7E">
        <w:rPr>
          <w:rFonts w:ascii="Times New Roman" w:hAnsi="Times New Roman" w:cs="Times New Roman"/>
          <w:position w:val="-6"/>
          <w:sz w:val="24"/>
          <w:szCs w:val="24"/>
        </w:rPr>
        <w:object w:dxaOrig="260" w:dyaOrig="279" w14:anchorId="3CF02F27">
          <v:shape id="_x0000_i3829" type="#_x0000_t75" style="width:13.5pt;height:13.5pt" o:ole="">
            <v:imagedata r:id="rId4680" o:title=""/>
          </v:shape>
          <o:OLEObject Type="Embed" ProgID="Equation.DSMT4" ShapeID="_x0000_i3829" DrawAspect="Content" ObjectID="_1796842893" r:id="rId4952"/>
        </w:object>
      </w:r>
      <w:r w:rsidRPr="00330A7E">
        <w:rPr>
          <w:rFonts w:ascii="Times New Roman" w:hAnsi="Times New Roman" w:cs="Times New Roman"/>
          <w:sz w:val="24"/>
          <w:szCs w:val="24"/>
        </w:rPr>
        <w:t xml:space="preserve"> đến mặt phẳng </w:t>
      </w:r>
      <w:r w:rsidRPr="00330A7E">
        <w:rPr>
          <w:rFonts w:ascii="Times New Roman" w:hAnsi="Times New Roman" w:cs="Times New Roman"/>
          <w:position w:val="-14"/>
          <w:sz w:val="24"/>
          <w:szCs w:val="24"/>
        </w:rPr>
        <w:object w:dxaOrig="900" w:dyaOrig="400" w14:anchorId="654DCC76">
          <v:shape id="_x0000_i3830" type="#_x0000_t75" style="width:45pt;height:19.5pt" o:ole="">
            <v:imagedata r:id="rId4682" o:title=""/>
          </v:shape>
          <o:OLEObject Type="Embed" ProgID="Equation.DSMT4" ShapeID="_x0000_i3830" DrawAspect="Content" ObjectID="_1796842894" r:id="rId4953"/>
        </w:object>
      </w:r>
      <w:r w:rsidRPr="00330A7E">
        <w:rPr>
          <w:rFonts w:ascii="Times New Roman" w:hAnsi="Times New Roman" w:cs="Times New Roman"/>
          <w:sz w:val="24"/>
          <w:szCs w:val="24"/>
        </w:rPr>
        <w:t>. (Kết quả làm tròn đến chữ số thập phân thứ nhất)</w:t>
      </w:r>
    </w:p>
    <w:p w14:paraId="7941EBD0" w14:textId="77777777" w:rsidR="00ED397D" w:rsidRPr="00330A7E" w:rsidRDefault="00ED397D" w:rsidP="00330A7E">
      <w:pPr>
        <w:tabs>
          <w:tab w:val="left" w:pos="360"/>
        </w:tabs>
        <w:spacing w:line="360" w:lineRule="auto"/>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44BB6087" wp14:editId="63730451">
            <wp:extent cx="2659380" cy="1318260"/>
            <wp:effectExtent l="0" t="0" r="7620" b="0"/>
            <wp:docPr id="1301619893" name="Picture 130161989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3"/>
                    <pic:cNvPicPr>
                      <a:picLocks noChangeAspect="1" noChangeArrowheads="1"/>
                    </pic:cNvPicPr>
                  </pic:nvPicPr>
                  <pic:blipFill>
                    <a:blip r:embed="rId4684">
                      <a:extLst>
                        <a:ext uri="{28A0092B-C50C-407E-A947-70E740481C1C}">
                          <a14:useLocalDpi xmlns:a14="http://schemas.microsoft.com/office/drawing/2010/main" val="0"/>
                        </a:ext>
                      </a:extLst>
                    </a:blip>
                    <a:srcRect/>
                    <a:stretch>
                      <a:fillRect/>
                    </a:stretch>
                  </pic:blipFill>
                  <pic:spPr bwMode="auto">
                    <a:xfrm>
                      <a:off x="0" y="0"/>
                      <a:ext cx="2659380" cy="1318260"/>
                    </a:xfrm>
                    <a:prstGeom prst="rect">
                      <a:avLst/>
                    </a:prstGeom>
                    <a:noFill/>
                    <a:ln>
                      <a:noFill/>
                    </a:ln>
                  </pic:spPr>
                </pic:pic>
              </a:graphicData>
            </a:graphic>
          </wp:inline>
        </w:drawing>
      </w:r>
    </w:p>
    <w:p w14:paraId="71007243" w14:textId="77777777" w:rsidR="00ED397D" w:rsidRPr="00330A7E" w:rsidRDefault="00ED397D" w:rsidP="00330A7E">
      <w:pPr>
        <w:tabs>
          <w:tab w:val="left" w:pos="360"/>
          <w:tab w:val="left" w:pos="2880"/>
          <w:tab w:val="left" w:pos="5400"/>
          <w:tab w:val="left" w:pos="7920"/>
        </w:tabs>
        <w:spacing w:line="360" w:lineRule="auto"/>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Lời</w:t>
      </w:r>
      <w:r w:rsidRPr="00330A7E">
        <w:rPr>
          <w:rFonts w:ascii="Times New Roman" w:hAnsi="Times New Roman" w:cs="Times New Roman"/>
          <w:color w:val="0000FF"/>
          <w:sz w:val="24"/>
          <w:szCs w:val="24"/>
        </w:rPr>
        <w:t xml:space="preserve"> </w:t>
      </w:r>
      <w:r w:rsidRPr="00330A7E">
        <w:rPr>
          <w:rFonts w:ascii="Times New Roman" w:hAnsi="Times New Roman" w:cs="Times New Roman"/>
          <w:b/>
          <w:color w:val="0000FF"/>
          <w:sz w:val="24"/>
          <w:szCs w:val="24"/>
        </w:rPr>
        <w:t>giải</w:t>
      </w:r>
    </w:p>
    <w:p w14:paraId="392C5D2A" w14:textId="77777777" w:rsidR="00ED397D" w:rsidRPr="00330A7E" w:rsidRDefault="00ED397D" w:rsidP="00330A7E">
      <w:pPr>
        <w:tabs>
          <w:tab w:val="left" w:pos="360"/>
        </w:tabs>
        <w:spacing w:line="360" w:lineRule="auto"/>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4E797922" wp14:editId="2528E1CC">
            <wp:extent cx="2659380" cy="1318260"/>
            <wp:effectExtent l="0" t="0" r="7620" b="0"/>
            <wp:docPr id="1301619894" name="Picture 13016198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3"/>
                    <pic:cNvPicPr>
                      <a:picLocks noChangeAspect="1" noChangeArrowheads="1"/>
                    </pic:cNvPicPr>
                  </pic:nvPicPr>
                  <pic:blipFill>
                    <a:blip r:embed="rId4684">
                      <a:extLst>
                        <a:ext uri="{28A0092B-C50C-407E-A947-70E740481C1C}">
                          <a14:useLocalDpi xmlns:a14="http://schemas.microsoft.com/office/drawing/2010/main" val="0"/>
                        </a:ext>
                      </a:extLst>
                    </a:blip>
                    <a:srcRect/>
                    <a:stretch>
                      <a:fillRect/>
                    </a:stretch>
                  </pic:blipFill>
                  <pic:spPr bwMode="auto">
                    <a:xfrm>
                      <a:off x="0" y="0"/>
                      <a:ext cx="2659380" cy="1318260"/>
                    </a:xfrm>
                    <a:prstGeom prst="rect">
                      <a:avLst/>
                    </a:prstGeom>
                    <a:noFill/>
                    <a:ln>
                      <a:noFill/>
                    </a:ln>
                  </pic:spPr>
                </pic:pic>
              </a:graphicData>
            </a:graphic>
          </wp:inline>
        </w:drawing>
      </w:r>
    </w:p>
    <w:p w14:paraId="75FEF297" w14:textId="77777777" w:rsidR="00ED397D" w:rsidRPr="00330A7E" w:rsidRDefault="00ED397D" w:rsidP="00330A7E">
      <w:pPr>
        <w:tabs>
          <w:tab w:val="left" w:pos="360"/>
        </w:tabs>
        <w:spacing w:line="360" w:lineRule="auto"/>
        <w:jc w:val="both"/>
        <w:rPr>
          <w:rFonts w:ascii="Times New Roman" w:hAnsi="Times New Roman" w:cs="Times New Roman"/>
          <w:sz w:val="24"/>
          <w:szCs w:val="24"/>
        </w:rPr>
      </w:pPr>
      <w:r w:rsidRPr="00330A7E">
        <w:rPr>
          <w:rFonts w:ascii="Times New Roman" w:hAnsi="Times New Roman" w:cs="Times New Roman"/>
          <w:position w:val="-14"/>
          <w:sz w:val="24"/>
          <w:szCs w:val="24"/>
        </w:rPr>
        <w:object w:dxaOrig="3040" w:dyaOrig="420" w14:anchorId="74A9B291">
          <v:shape id="_x0000_i3831" type="#_x0000_t75" style="width:151.5pt;height:21pt" o:ole="">
            <v:imagedata r:id="rId4954" o:title=""/>
          </v:shape>
          <o:OLEObject Type="Embed" ProgID="Equation.DSMT4" ShapeID="_x0000_i3831" DrawAspect="Content" ObjectID="_1796842895" r:id="rId4955"/>
        </w:object>
      </w:r>
    </w:p>
    <w:p w14:paraId="50AD7EFE" w14:textId="77777777" w:rsidR="00ED397D" w:rsidRPr="00330A7E" w:rsidRDefault="00ED397D" w:rsidP="00330A7E">
      <w:pPr>
        <w:tabs>
          <w:tab w:val="left" w:pos="360"/>
        </w:tabs>
        <w:spacing w:line="36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Vectơ pháp tuyến của mặt phẳng </w:t>
      </w:r>
      <w:r w:rsidRPr="00330A7E">
        <w:rPr>
          <w:rFonts w:ascii="Times New Roman" w:hAnsi="Times New Roman" w:cs="Times New Roman"/>
          <w:position w:val="-14"/>
          <w:sz w:val="24"/>
          <w:szCs w:val="24"/>
        </w:rPr>
        <w:object w:dxaOrig="900" w:dyaOrig="400" w14:anchorId="2D344D80">
          <v:shape id="_x0000_i3832" type="#_x0000_t75" style="width:45pt;height:19.5pt" o:ole="">
            <v:imagedata r:id="rId4682" o:title=""/>
          </v:shape>
          <o:OLEObject Type="Embed" ProgID="Equation.DSMT4" ShapeID="_x0000_i3832" DrawAspect="Content" ObjectID="_1796842896" r:id="rId4956"/>
        </w:object>
      </w:r>
      <w:r w:rsidRPr="00330A7E">
        <w:rPr>
          <w:rFonts w:ascii="Times New Roman" w:hAnsi="Times New Roman" w:cs="Times New Roman"/>
          <w:sz w:val="24"/>
          <w:szCs w:val="24"/>
        </w:rPr>
        <w:t xml:space="preserve">là </w:t>
      </w:r>
      <w:r w:rsidRPr="00330A7E">
        <w:rPr>
          <w:rFonts w:ascii="Times New Roman" w:hAnsi="Times New Roman" w:cs="Times New Roman"/>
          <w:position w:val="-18"/>
          <w:sz w:val="24"/>
          <w:szCs w:val="24"/>
        </w:rPr>
        <w:object w:dxaOrig="4420" w:dyaOrig="480" w14:anchorId="4A8E05D6">
          <v:shape id="_x0000_i3833" type="#_x0000_t75" style="width:220.5pt;height:24pt" o:ole="">
            <v:imagedata r:id="rId4957" o:title=""/>
          </v:shape>
          <o:OLEObject Type="Embed" ProgID="Equation.DSMT4" ShapeID="_x0000_i3833" DrawAspect="Content" ObjectID="_1796842897" r:id="rId4958"/>
        </w:object>
      </w:r>
    </w:p>
    <w:p w14:paraId="2AEDC518" w14:textId="77777777" w:rsidR="00ED397D" w:rsidRPr="00330A7E" w:rsidRDefault="00ED397D" w:rsidP="00330A7E">
      <w:pPr>
        <w:tabs>
          <w:tab w:val="left" w:pos="360"/>
        </w:tabs>
        <w:spacing w:line="36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Phương trình mặt phẳng </w:t>
      </w:r>
      <w:r w:rsidRPr="00330A7E">
        <w:rPr>
          <w:rFonts w:ascii="Times New Roman" w:hAnsi="Times New Roman" w:cs="Times New Roman"/>
          <w:position w:val="-14"/>
          <w:sz w:val="24"/>
          <w:szCs w:val="24"/>
        </w:rPr>
        <w:object w:dxaOrig="900" w:dyaOrig="400" w14:anchorId="4582B085">
          <v:shape id="_x0000_i3834" type="#_x0000_t75" style="width:45pt;height:19.5pt" o:ole="">
            <v:imagedata r:id="rId4682" o:title=""/>
          </v:shape>
          <o:OLEObject Type="Embed" ProgID="Equation.DSMT4" ShapeID="_x0000_i3834" DrawAspect="Content" ObjectID="_1796842898" r:id="rId4959"/>
        </w:object>
      </w:r>
      <w:r w:rsidRPr="00330A7E">
        <w:rPr>
          <w:rFonts w:ascii="Times New Roman" w:hAnsi="Times New Roman" w:cs="Times New Roman"/>
          <w:sz w:val="24"/>
          <w:szCs w:val="24"/>
        </w:rPr>
        <w:t xml:space="preserve"> đi qua điểm </w:t>
      </w:r>
      <w:r w:rsidRPr="00330A7E">
        <w:rPr>
          <w:rFonts w:ascii="Times New Roman" w:hAnsi="Times New Roman" w:cs="Times New Roman"/>
          <w:position w:val="-14"/>
          <w:sz w:val="24"/>
          <w:szCs w:val="24"/>
        </w:rPr>
        <w:object w:dxaOrig="980" w:dyaOrig="400" w14:anchorId="41BAA69F">
          <v:shape id="_x0000_i3835" type="#_x0000_t75" style="width:49.5pt;height:19.5pt" o:ole="">
            <v:imagedata r:id="rId4960" o:title=""/>
          </v:shape>
          <o:OLEObject Type="Embed" ProgID="Equation.DSMT4" ShapeID="_x0000_i3835" DrawAspect="Content" ObjectID="_1796842899" r:id="rId4961"/>
        </w:object>
      </w:r>
      <w:r w:rsidRPr="00330A7E">
        <w:rPr>
          <w:rFonts w:ascii="Times New Roman" w:hAnsi="Times New Roman" w:cs="Times New Roman"/>
          <w:sz w:val="24"/>
          <w:szCs w:val="24"/>
        </w:rPr>
        <w:t xml:space="preserve"> và có vectơ pháp tuyến </w:t>
      </w:r>
      <w:r w:rsidRPr="00330A7E">
        <w:rPr>
          <w:rFonts w:ascii="Times New Roman" w:hAnsi="Times New Roman" w:cs="Times New Roman"/>
          <w:position w:val="-14"/>
          <w:sz w:val="24"/>
          <w:szCs w:val="24"/>
        </w:rPr>
        <w:object w:dxaOrig="1280" w:dyaOrig="400" w14:anchorId="30970677">
          <v:shape id="_x0000_i3836" type="#_x0000_t75" style="width:64.5pt;height:19.5pt" o:ole="">
            <v:imagedata r:id="rId4962" o:title=""/>
          </v:shape>
          <o:OLEObject Type="Embed" ProgID="Equation.DSMT4" ShapeID="_x0000_i3836" DrawAspect="Content" ObjectID="_1796842900" r:id="rId4963"/>
        </w:object>
      </w:r>
      <w:r w:rsidRPr="00330A7E">
        <w:rPr>
          <w:rFonts w:ascii="Times New Roman" w:hAnsi="Times New Roman" w:cs="Times New Roman"/>
          <w:sz w:val="24"/>
          <w:szCs w:val="24"/>
        </w:rPr>
        <w:t xml:space="preserve"> là:</w:t>
      </w:r>
    </w:p>
    <w:p w14:paraId="7EAEF5FE" w14:textId="77777777" w:rsidR="00ED397D" w:rsidRPr="00330A7E" w:rsidRDefault="00ED397D" w:rsidP="00330A7E">
      <w:pPr>
        <w:tabs>
          <w:tab w:val="left" w:pos="360"/>
        </w:tabs>
        <w:spacing w:line="360" w:lineRule="auto"/>
        <w:jc w:val="both"/>
        <w:rPr>
          <w:rFonts w:ascii="Times New Roman" w:hAnsi="Times New Roman" w:cs="Times New Roman"/>
          <w:sz w:val="24"/>
          <w:szCs w:val="24"/>
        </w:rPr>
      </w:pPr>
      <w:r w:rsidRPr="00330A7E">
        <w:rPr>
          <w:rFonts w:ascii="Times New Roman" w:hAnsi="Times New Roman" w:cs="Times New Roman"/>
          <w:position w:val="-6"/>
          <w:sz w:val="24"/>
          <w:szCs w:val="24"/>
        </w:rPr>
        <w:object w:dxaOrig="1120" w:dyaOrig="279" w14:anchorId="2CDFE1DE">
          <v:shape id="_x0000_i3837" type="#_x0000_t75" style="width:55.5pt;height:13.5pt" o:ole="">
            <v:imagedata r:id="rId4964" o:title=""/>
          </v:shape>
          <o:OLEObject Type="Embed" ProgID="Equation.DSMT4" ShapeID="_x0000_i3837" DrawAspect="Content" ObjectID="_1796842901" r:id="rId4965"/>
        </w:object>
      </w:r>
    </w:p>
    <w:p w14:paraId="19200E08" w14:textId="77777777" w:rsidR="00ED397D" w:rsidRPr="00330A7E" w:rsidRDefault="00ED397D" w:rsidP="00330A7E">
      <w:pPr>
        <w:spacing w:before="240"/>
        <w:rPr>
          <w:rFonts w:ascii="Times New Roman" w:hAnsi="Times New Roman" w:cs="Times New Roman"/>
          <w:sz w:val="24"/>
          <w:szCs w:val="24"/>
        </w:rPr>
      </w:pPr>
      <w:r w:rsidRPr="00330A7E">
        <w:rPr>
          <w:rFonts w:ascii="Times New Roman" w:hAnsi="Times New Roman" w:cs="Times New Roman"/>
          <w:sz w:val="24"/>
          <w:szCs w:val="24"/>
        </w:rPr>
        <w:t xml:space="preserve">Khoảng cách từ điểm </w:t>
      </w:r>
      <w:r w:rsidRPr="00330A7E">
        <w:rPr>
          <w:rFonts w:ascii="Times New Roman" w:hAnsi="Times New Roman" w:cs="Times New Roman"/>
          <w:position w:val="-6"/>
          <w:sz w:val="24"/>
          <w:szCs w:val="24"/>
        </w:rPr>
        <w:object w:dxaOrig="260" w:dyaOrig="279" w14:anchorId="23E8C4F0">
          <v:shape id="_x0000_i3838" type="#_x0000_t75" style="width:13.5pt;height:13.5pt" o:ole="">
            <v:imagedata r:id="rId4680" o:title=""/>
          </v:shape>
          <o:OLEObject Type="Embed" ProgID="Equation.DSMT4" ShapeID="_x0000_i3838" DrawAspect="Content" ObjectID="_1796842902" r:id="rId4966"/>
        </w:object>
      </w:r>
      <w:r w:rsidRPr="00330A7E">
        <w:rPr>
          <w:rFonts w:ascii="Times New Roman" w:hAnsi="Times New Roman" w:cs="Times New Roman"/>
          <w:sz w:val="24"/>
          <w:szCs w:val="24"/>
        </w:rPr>
        <w:t xml:space="preserve"> đến mặt phẳng </w:t>
      </w:r>
      <w:r w:rsidRPr="00330A7E">
        <w:rPr>
          <w:rFonts w:ascii="Times New Roman" w:hAnsi="Times New Roman" w:cs="Times New Roman"/>
          <w:position w:val="-14"/>
          <w:sz w:val="24"/>
          <w:szCs w:val="24"/>
        </w:rPr>
        <w:object w:dxaOrig="900" w:dyaOrig="400" w14:anchorId="33D7E303">
          <v:shape id="_x0000_i3839" type="#_x0000_t75" style="width:45pt;height:19.5pt" o:ole="">
            <v:imagedata r:id="rId4682" o:title=""/>
          </v:shape>
          <o:OLEObject Type="Embed" ProgID="Equation.DSMT4" ShapeID="_x0000_i3839" DrawAspect="Content" ObjectID="_1796842903" r:id="rId4967"/>
        </w:object>
      </w:r>
      <w:r w:rsidRPr="00330A7E">
        <w:rPr>
          <w:rFonts w:ascii="Times New Roman" w:hAnsi="Times New Roman" w:cs="Times New Roman"/>
          <w:sz w:val="24"/>
          <w:szCs w:val="24"/>
        </w:rPr>
        <w:t xml:space="preserve"> là: </w:t>
      </w:r>
      <w:r w:rsidRPr="00330A7E">
        <w:rPr>
          <w:rFonts w:ascii="Times New Roman" w:hAnsi="Times New Roman" w:cs="Times New Roman"/>
          <w:position w:val="-28"/>
          <w:sz w:val="24"/>
          <w:szCs w:val="24"/>
        </w:rPr>
        <w:object w:dxaOrig="4800" w:dyaOrig="720" w14:anchorId="7C2CA9ED">
          <v:shape id="_x0000_i3840" type="#_x0000_t75" style="width:240pt;height:36pt" o:ole="">
            <v:imagedata r:id="rId4968" o:title=""/>
          </v:shape>
          <o:OLEObject Type="Embed" ProgID="Equation.DSMT4" ShapeID="_x0000_i3840" DrawAspect="Content" ObjectID="_1796842904" r:id="rId4969"/>
        </w:object>
      </w:r>
    </w:p>
    <w:p w14:paraId="7DC70D03" w14:textId="77777777" w:rsidR="00ED397D" w:rsidRPr="00330A7E" w:rsidRDefault="00ED397D" w:rsidP="00330A7E">
      <w:pPr>
        <w:spacing w:before="240"/>
        <w:ind w:left="992"/>
        <w:jc w:val="center"/>
        <w:rPr>
          <w:rFonts w:ascii="Times New Roman" w:hAnsi="Times New Roman" w:cs="Times New Roman"/>
          <w:b/>
          <w:sz w:val="24"/>
          <w:szCs w:val="24"/>
        </w:rPr>
      </w:pPr>
    </w:p>
    <w:tbl>
      <w:tblPr>
        <w:tblStyle w:val="TableGrid"/>
        <w:tblW w:w="10098" w:type="dxa"/>
        <w:jc w:val="center"/>
        <w:tblBorders>
          <w:top w:val="single" w:sz="4" w:space="0" w:color="0070C0"/>
          <w:left w:val="single" w:sz="4" w:space="0" w:color="0070C0"/>
          <w:bottom w:val="single" w:sz="4" w:space="0" w:color="0070C0"/>
          <w:right w:val="single" w:sz="4" w:space="0" w:color="0070C0"/>
          <w:insideH w:val="none" w:sz="0" w:space="0" w:color="auto"/>
          <w:insideV w:val="single" w:sz="4" w:space="0" w:color="0070C0"/>
        </w:tblBorders>
        <w:tblLook w:val="04A0" w:firstRow="1" w:lastRow="0" w:firstColumn="1" w:lastColumn="0" w:noHBand="0" w:noVBand="1"/>
      </w:tblPr>
      <w:tblGrid>
        <w:gridCol w:w="4230"/>
        <w:gridCol w:w="5868"/>
      </w:tblGrid>
      <w:tr w:rsidR="00845FD2" w:rsidRPr="00330A7E" w14:paraId="121AEC82" w14:textId="77777777" w:rsidTr="00676EEF">
        <w:trPr>
          <w:trHeight w:val="265"/>
          <w:jc w:val="center"/>
        </w:trPr>
        <w:tc>
          <w:tcPr>
            <w:tcW w:w="4230" w:type="dxa"/>
            <w:vAlign w:val="center"/>
          </w:tcPr>
          <w:p w14:paraId="32E9D63D"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lastRenderedPageBreak/>
              <w:t xml:space="preserve"> ĐỀ THI THỬ </w:t>
            </w:r>
          </w:p>
          <w:p w14:paraId="4FCCB1F5"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THEO CẤU TRÚC ĐỀ THAM KHẢO</w:t>
            </w:r>
          </w:p>
        </w:tc>
        <w:tc>
          <w:tcPr>
            <w:tcW w:w="5868" w:type="dxa"/>
            <w:vAlign w:val="center"/>
          </w:tcPr>
          <w:p w14:paraId="7AD3EF00" w14:textId="77777777" w:rsidR="00845FD2" w:rsidRPr="00330A7E" w:rsidRDefault="00845FD2" w:rsidP="00676EEF">
            <w:pPr>
              <w:tabs>
                <w:tab w:val="left" w:pos="992"/>
              </w:tabs>
              <w:jc w:val="center"/>
              <w:rPr>
                <w:rFonts w:ascii="Times New Roman" w:hAnsi="Times New Roman" w:cs="Times New Roman"/>
                <w:b/>
                <w:color w:val="FF0000"/>
                <w:sz w:val="24"/>
                <w:szCs w:val="24"/>
              </w:rPr>
            </w:pPr>
            <w:r w:rsidRPr="00330A7E">
              <w:rPr>
                <w:rFonts w:ascii="Times New Roman" w:hAnsi="Times New Roman" w:cs="Times New Roman"/>
                <w:b/>
                <w:color w:val="1F497D" w:themeColor="text2"/>
                <w:sz w:val="24"/>
                <w:szCs w:val="24"/>
                <w:lang w:val="vi-VN"/>
              </w:rPr>
              <w:t xml:space="preserve">KỲ THI TỐT NGHIỆP </w:t>
            </w:r>
            <w:r w:rsidRPr="00330A7E">
              <w:rPr>
                <w:rFonts w:ascii="Times New Roman" w:hAnsi="Times New Roman" w:cs="Times New Roman"/>
                <w:b/>
                <w:color w:val="00B050"/>
                <w:sz w:val="24"/>
                <w:szCs w:val="24"/>
                <w:lang w:val="vi-VN"/>
              </w:rPr>
              <w:t xml:space="preserve">THPT QUỐC GIA </w:t>
            </w:r>
            <w:r w:rsidRPr="00330A7E">
              <w:rPr>
                <w:rFonts w:ascii="Times New Roman" w:hAnsi="Times New Roman" w:cs="Times New Roman"/>
                <w:b/>
                <w:color w:val="FF0000"/>
                <w:sz w:val="24"/>
                <w:szCs w:val="24"/>
                <w:lang w:val="vi-VN"/>
              </w:rPr>
              <w:t>NĂM 2025</w:t>
            </w:r>
          </w:p>
          <w:p w14:paraId="2F84BB87"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Bài thi môn: TOÁN</w:t>
            </w:r>
          </w:p>
        </w:tc>
      </w:tr>
      <w:tr w:rsidR="00845FD2" w:rsidRPr="00330A7E" w14:paraId="12011FC1" w14:textId="77777777" w:rsidTr="00676EEF">
        <w:trPr>
          <w:trHeight w:val="724"/>
          <w:jc w:val="center"/>
        </w:trPr>
        <w:tc>
          <w:tcPr>
            <w:tcW w:w="4230" w:type="dxa"/>
            <w:vAlign w:val="center"/>
          </w:tcPr>
          <w:p w14:paraId="2DEFEF20" w14:textId="543F7CF0" w:rsidR="00845FD2" w:rsidRPr="00330A7E" w:rsidRDefault="00845FD2" w:rsidP="00845FD2">
            <w:pPr>
              <w:tabs>
                <w:tab w:val="left" w:pos="992"/>
              </w:tabs>
              <w:jc w:val="center"/>
              <w:rPr>
                <w:rFonts w:ascii="Times New Roman" w:hAnsi="Times New Roman" w:cs="Times New Roman"/>
                <w:b/>
                <w:bCs/>
                <w:iCs/>
                <w:color w:val="000000" w:themeColor="text1"/>
                <w:sz w:val="24"/>
                <w:szCs w:val="24"/>
              </w:rPr>
            </w:pPr>
            <w:r w:rsidRPr="00330A7E">
              <w:rPr>
                <w:rFonts w:ascii="Times New Roman" w:hAnsi="Times New Roman" w:cs="Times New Roman"/>
                <w:b/>
                <w:bCs/>
                <w:iCs/>
                <w:color w:val="000000" w:themeColor="text1"/>
                <w:sz w:val="24"/>
                <w:szCs w:val="24"/>
                <w:highlight w:val="green"/>
              </w:rPr>
              <w:t xml:space="preserve">ĐỀ </w:t>
            </w:r>
            <w:r>
              <w:rPr>
                <w:rFonts w:ascii="Times New Roman" w:hAnsi="Times New Roman" w:cs="Times New Roman"/>
                <w:b/>
                <w:bCs/>
                <w:iCs/>
                <w:color w:val="000000" w:themeColor="text1"/>
                <w:sz w:val="24"/>
                <w:szCs w:val="24"/>
                <w:highlight w:val="green"/>
              </w:rPr>
              <w:t>10</w:t>
            </w:r>
          </w:p>
        </w:tc>
        <w:tc>
          <w:tcPr>
            <w:tcW w:w="5868" w:type="dxa"/>
            <w:vAlign w:val="center"/>
          </w:tcPr>
          <w:p w14:paraId="68B5656E" w14:textId="77777777" w:rsidR="00845FD2" w:rsidRPr="00330A7E" w:rsidRDefault="00845FD2" w:rsidP="00676EEF">
            <w:pPr>
              <w:tabs>
                <w:tab w:val="left" w:pos="992"/>
              </w:tabs>
              <w:jc w:val="center"/>
              <w:rPr>
                <w:rFonts w:ascii="Times New Roman" w:hAnsi="Times New Roman" w:cs="Times New Roman"/>
                <w:bCs/>
                <w:i/>
                <w:iCs/>
                <w:color w:val="000000" w:themeColor="text1"/>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793408" behindDoc="0" locked="0" layoutInCell="1" allowOverlap="1" wp14:anchorId="502BED14" wp14:editId="4032FA6C">
                      <wp:simplePos x="0" y="0"/>
                      <wp:positionH relativeFrom="column">
                        <wp:posOffset>794385</wp:posOffset>
                      </wp:positionH>
                      <wp:positionV relativeFrom="paragraph">
                        <wp:posOffset>198120</wp:posOffset>
                      </wp:positionV>
                      <wp:extent cx="2324100" cy="0"/>
                      <wp:effectExtent l="0" t="0" r="0" b="0"/>
                      <wp:wrapNone/>
                      <wp:docPr id="113"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93408;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As36dtgEAALkDAAAOAAAAZHJzL2Uyb0RvYy54bWysU02PEzEMvSPxH6Lc6cx0EUKjTvfQFVwQ VCz8gGzG6UQkceSEfvx7nLSdRQtCaLUXT5z42X7PntXt0TuxB0oWwyC7RSsFBI2jDbtBfv/24c17 KVJWYVQOAwzyBEnerl+/Wh1iD0uc0I1AgpOE1B/iIKecY980SU/gVVpghMCPBsmrzC7tmpHUgbN7 1yzb9l1zQBojoYaU+Pbu/CjXNb8xoPMXYxJk4QbJveVqqdqHYpv1SvU7UnGy+tKGekYXXtnARedU dyor8ZPsH6m81YQJTV5o9A0aYzVUDsyma5+wuZ9UhMqFxUlxlim9XFr9eb8lYUeeXXcjRVCeh3Sf SdndlMUGQ2AJkURXlDrE1DNgE7Z08VLcUqF9NOTLlwmJY1X3NKsLxyw0Xy5vlm+7loegr2/NIzBS yh8BvSiHQTobCnHVq/2nlLkYh15D2CmNnEvXUz45KMEufAXDZLhYV9F1jWDjSOwVL8D4o9LgXDWy QIx1bga1/wZdYgsM6mr9L3COrhUx5BnobUD6W9V8vLZqzvFX1meuhfYDjqc6iCoH70dV6bLLZQF/ 9yv88Y9b/wIAAP//AwBQSwMEFAAGAAgAAAAhAPl7FSTdAAAACQEAAA8AAABkcnMvZG93bnJldi54 bWxMj81OwzAQhO9IfQdrkbhRJwHaEuJUFT8nOITAgaMbL0nUeB3FbhJ4ehZxoMeZ/TQ7k21n24kR B986UhAvIxBIlTMt1Qre354uNyB80GR05wgVfKGHbb44y3Rq3ESvOJahFhxCPtUKmhD6VEpfNWi1 X7oeiW+fbrA6sBxqaQY9cbjtZBJFK2l1S/yh0T3eN1gdyqNVsH58Lot+enj5LuRaFsXowubwodTF +by7AxFwDv8w/Nbn6pBzp707kvGiY53cxIwquIoTEAxc38Zs7P8MmWfydEH+AwAA//8DAFBLAQIt ABQABgAIAAAAIQC2gziS/gAAAOEBAAATAAAAAAAAAAAAAAAAAAAAAABbQ29udGVudF9UeXBlc10u eG1sUEsBAi0AFAAGAAgAAAAhADj9If/WAAAAlAEAAAsAAAAAAAAAAAAAAAAALwEAAF9yZWxzLy5y ZWxzUEsBAi0AFAAGAAgAAAAhAMCzfp22AQAAuQMAAA4AAAAAAAAAAAAAAAAALgIAAGRycy9lMm9E b2MueG1sUEsBAi0AFAAGAAgAAAAhAPl7FSTdAAAACQEAAA8AAAAAAAAAAAAAAAAAEAQAAGRycy9k b3ducmV2LnhtbFBLBQYAAAAABAAEAPMAAAAaBQAAAAA= " strokecolor="black [3040]"/>
                  </w:pict>
                </mc:Fallback>
              </mc:AlternateContent>
            </w:r>
            <w:r w:rsidRPr="00330A7E">
              <w:rPr>
                <w:rFonts w:ascii="Times New Roman" w:hAnsi="Times New Roman" w:cs="Times New Roman"/>
                <w:bCs/>
                <w:i/>
                <w:iCs/>
                <w:color w:val="000000" w:themeColor="text1"/>
                <w:sz w:val="24"/>
                <w:szCs w:val="24"/>
              </w:rPr>
              <w:t>Thời gian làm bài: 90 phút, không kể thời gian phát đề</w:t>
            </w:r>
          </w:p>
        </w:tc>
      </w:tr>
    </w:tbl>
    <w:p w14:paraId="2EBA74BE"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b/>
          <w:sz w:val="24"/>
          <w:szCs w:val="24"/>
        </w:rPr>
        <w:t>PHẦN I. Câu trắc nghiệm nhiều phương án lựa chọn</w:t>
      </w:r>
      <w:r w:rsidRPr="00330A7E">
        <w:rPr>
          <w:rFonts w:ascii="Times New Roman" w:hAnsi="Times New Roman" w:cs="Times New Roman"/>
          <w:sz w:val="24"/>
          <w:szCs w:val="24"/>
        </w:rPr>
        <w:t>. Thí sinh trả lời từ câu 1 đến câu 12. Mỗi câu hỏi thí sinh chỉ chọn một phương án.</w:t>
      </w:r>
    </w:p>
    <w:p w14:paraId="421D5DFD" w14:textId="77777777" w:rsidR="00ED397D" w:rsidRPr="00330A7E" w:rsidRDefault="00ED397D" w:rsidP="000E1E56">
      <w:pPr>
        <w:pStyle w:val="ListParagraph"/>
        <w:numPr>
          <w:ilvl w:val="0"/>
          <w:numId w:val="46"/>
        </w:numPr>
        <w:tabs>
          <w:tab w:val="left" w:pos="360"/>
          <w:tab w:val="left" w:pos="851"/>
          <w:tab w:val="num" w:pos="1440"/>
          <w:tab w:val="left" w:pos="2880"/>
          <w:tab w:val="left" w:pos="5400"/>
          <w:tab w:val="left" w:pos="7920"/>
        </w:tabs>
        <w:spacing w:line="276" w:lineRule="auto"/>
        <w:ind w:left="0" w:firstLine="0"/>
        <w:rPr>
          <w:rFonts w:ascii="Times New Roman" w:eastAsia="Arial" w:hAnsi="Times New Roman" w:cs="Times New Roman"/>
          <w:color w:val="000000"/>
          <w:sz w:val="24"/>
          <w:szCs w:val="24"/>
          <w:lang w:val="vi-VN"/>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0"/>
          <w:sz w:val="24"/>
          <w:szCs w:val="24"/>
        </w:rPr>
        <w:object w:dxaOrig="980" w:dyaOrig="340" w14:anchorId="3773CBEB">
          <v:shape id="_x0000_i3841" type="#_x0000_t75" style="width:49.5pt;height:16.5pt" o:ole="">
            <v:imagedata r:id="rId4970" o:title=""/>
          </v:shape>
          <o:OLEObject Type="Embed" ProgID="Equation.DSMT4" ShapeID="_x0000_i3841" DrawAspect="Content" ObjectID="_1796842905" r:id="rId4971"/>
        </w:object>
      </w:r>
      <w:r w:rsidRPr="00330A7E">
        <w:rPr>
          <w:rFonts w:ascii="Times New Roman" w:hAnsi="Times New Roman" w:cs="Times New Roman"/>
          <w:sz w:val="24"/>
          <w:szCs w:val="24"/>
        </w:rPr>
        <w:t xml:space="preserve"> có đồ thị là đường cong trong hình bên. Hàm số đã cho đồng biến trên khoảng nào dưới đây?</w:t>
      </w:r>
    </w:p>
    <w:p w14:paraId="7BAB78E4" w14:textId="77777777" w:rsidR="00ED397D" w:rsidRPr="00330A7E" w:rsidRDefault="00ED397D" w:rsidP="00330A7E">
      <w:pPr>
        <w:tabs>
          <w:tab w:val="left" w:pos="284"/>
          <w:tab w:val="left" w:pos="851"/>
          <w:tab w:val="left" w:pos="2835"/>
          <w:tab w:val="left" w:pos="5040"/>
          <w:tab w:val="left" w:pos="7797"/>
          <w:tab w:val="left" w:pos="7840"/>
        </w:tabs>
        <w:jc w:val="center"/>
        <w:rPr>
          <w:rFonts w:ascii="Times New Roman" w:hAnsi="Times New Roman" w:cs="Times New Roman"/>
          <w:b/>
          <w:color w:val="FF0000"/>
          <w:sz w:val="24"/>
          <w:szCs w:val="24"/>
        </w:rPr>
      </w:pPr>
      <w:r w:rsidRPr="00330A7E">
        <w:rPr>
          <w:rFonts w:ascii="Times New Roman" w:hAnsi="Times New Roman" w:cs="Times New Roman"/>
          <w:noProof/>
          <w:sz w:val="24"/>
          <w:szCs w:val="24"/>
          <w:lang w:eastAsia="en-US"/>
        </w:rPr>
        <w:drawing>
          <wp:inline distT="0" distB="0" distL="0" distR="0" wp14:anchorId="0A94F71B" wp14:editId="0FD87318">
            <wp:extent cx="1531620" cy="1755214"/>
            <wp:effectExtent l="0" t="0" r="0" b="0"/>
            <wp:docPr id="1502899329" name="Picture 2"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899329" name="Picture 2" descr="A graph of a function  Description automatically generated"/>
                    <pic:cNvPicPr>
                      <a:picLocks noChangeAspect="1" noChangeArrowheads="1"/>
                    </pic:cNvPicPr>
                  </pic:nvPicPr>
                  <pic:blipFill>
                    <a:blip r:embed="rId4972">
                      <a:extLst>
                        <a:ext uri="{28A0092B-C50C-407E-A947-70E740481C1C}">
                          <a14:useLocalDpi xmlns:a14="http://schemas.microsoft.com/office/drawing/2010/main" val="0"/>
                        </a:ext>
                      </a:extLst>
                    </a:blip>
                    <a:srcRect/>
                    <a:stretch>
                      <a:fillRect/>
                    </a:stretch>
                  </pic:blipFill>
                  <pic:spPr bwMode="auto">
                    <a:xfrm>
                      <a:off x="0" y="0"/>
                      <a:ext cx="1537431" cy="1761873"/>
                    </a:xfrm>
                    <a:prstGeom prst="rect">
                      <a:avLst/>
                    </a:prstGeom>
                    <a:noFill/>
                    <a:ln>
                      <a:noFill/>
                    </a:ln>
                  </pic:spPr>
                </pic:pic>
              </a:graphicData>
            </a:graphic>
          </wp:inline>
        </w:drawing>
      </w:r>
    </w:p>
    <w:p w14:paraId="7C49B5B1" w14:textId="77777777" w:rsidR="00ED397D" w:rsidRPr="00330A7E" w:rsidRDefault="00ED397D" w:rsidP="00330A7E">
      <w:pPr>
        <w:tabs>
          <w:tab w:val="left" w:pos="284"/>
          <w:tab w:val="left" w:pos="851"/>
          <w:tab w:val="left" w:pos="2835"/>
          <w:tab w:val="left" w:pos="5040"/>
          <w:tab w:val="left" w:pos="7797"/>
          <w:tab w:val="left" w:pos="7840"/>
        </w:tabs>
        <w:jc w:val="both"/>
        <w:rPr>
          <w:rFonts w:ascii="Times New Roman" w:hAnsi="Times New Roman" w:cs="Times New Roman"/>
          <w:sz w:val="24"/>
          <w:szCs w:val="24"/>
          <w:lang w:val="vi-VN"/>
        </w:rPr>
      </w:pP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A. </w:t>
      </w:r>
      <w:r w:rsidRPr="00330A7E">
        <w:rPr>
          <w:rFonts w:ascii="Times New Roman" w:hAnsi="Times New Roman" w:cs="Times New Roman"/>
          <w:position w:val="-10"/>
          <w:sz w:val="24"/>
          <w:szCs w:val="24"/>
        </w:rPr>
        <w:object w:dxaOrig="800" w:dyaOrig="340" w14:anchorId="7062D5E7">
          <v:shape id="_x0000_i3842" type="#_x0000_t75" style="width:40.5pt;height:16.5pt" o:ole="">
            <v:imagedata r:id="rId4973" o:title=""/>
          </v:shape>
          <o:OLEObject Type="Embed" ProgID="Equation.DSMT4" ShapeID="_x0000_i3842" DrawAspect="Content" ObjectID="_1796842906" r:id="rId4974"/>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10"/>
          <w:sz w:val="24"/>
          <w:szCs w:val="24"/>
        </w:rPr>
        <w:object w:dxaOrig="600" w:dyaOrig="340" w14:anchorId="1AB4EF76">
          <v:shape id="_x0000_i3843" type="#_x0000_t75" style="width:30pt;height:16.5pt" o:ole="">
            <v:imagedata r:id="rId4975" o:title=""/>
          </v:shape>
          <o:OLEObject Type="Embed" ProgID="Equation.DSMT4" ShapeID="_x0000_i3843" DrawAspect="Content" ObjectID="_1796842907" r:id="rId4976"/>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position w:val="-10"/>
          <w:sz w:val="24"/>
          <w:szCs w:val="24"/>
        </w:rPr>
        <w:object w:dxaOrig="740" w:dyaOrig="340" w14:anchorId="2A53551D">
          <v:shape id="_x0000_i3844" type="#_x0000_t75" style="width:37.5pt;height:16.5pt" o:ole="">
            <v:imagedata r:id="rId4977" o:title=""/>
          </v:shape>
          <o:OLEObject Type="Embed" ProgID="Equation.DSMT4" ShapeID="_x0000_i3844" DrawAspect="Content" ObjectID="_1796842908" r:id="rId497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position w:val="-10"/>
          <w:sz w:val="24"/>
          <w:szCs w:val="24"/>
        </w:rPr>
        <w:object w:dxaOrig="800" w:dyaOrig="340" w14:anchorId="59F50BCE">
          <v:shape id="_x0000_i3845" type="#_x0000_t75" style="width:40.5pt;height:16.5pt" o:ole="">
            <v:imagedata r:id="rId4979" o:title=""/>
          </v:shape>
          <o:OLEObject Type="Embed" ProgID="Equation.DSMT4" ShapeID="_x0000_i3845" DrawAspect="Content" ObjectID="_1796842909" r:id="rId4980"/>
        </w:object>
      </w:r>
      <w:r w:rsidRPr="00330A7E">
        <w:rPr>
          <w:rFonts w:ascii="Times New Roman" w:hAnsi="Times New Roman" w:cs="Times New Roman"/>
          <w:sz w:val="24"/>
          <w:szCs w:val="24"/>
        </w:rPr>
        <w:t>.</w:t>
      </w:r>
    </w:p>
    <w:p w14:paraId="32CC32AD" w14:textId="77777777" w:rsidR="00ED397D" w:rsidRPr="00330A7E" w:rsidRDefault="00ED397D" w:rsidP="000E1E56">
      <w:pPr>
        <w:pStyle w:val="ListParagraph"/>
        <w:numPr>
          <w:ilvl w:val="0"/>
          <w:numId w:val="46"/>
        </w:numPr>
        <w:tabs>
          <w:tab w:val="left" w:pos="360"/>
          <w:tab w:val="left" w:pos="720"/>
          <w:tab w:val="left" w:pos="851"/>
          <w:tab w:val="left" w:pos="2880"/>
          <w:tab w:val="left" w:pos="5400"/>
          <w:tab w:val="left" w:pos="7920"/>
        </w:tabs>
        <w:spacing w:line="276" w:lineRule="auto"/>
        <w:ind w:left="0" w:firstLine="0"/>
        <w:rPr>
          <w:rFonts w:ascii="Times New Roman" w:hAnsi="Times New Roman" w:cs="Times New Roman"/>
          <w:sz w:val="24"/>
          <w:szCs w:val="24"/>
          <w:lang w:eastAsia="vi-VN"/>
        </w:rPr>
      </w:pPr>
      <w:r w:rsidRPr="00330A7E">
        <w:rPr>
          <w:rFonts w:ascii="Times New Roman" w:hAnsi="Times New Roman" w:cs="Times New Roman"/>
          <w:sz w:val="24"/>
          <w:szCs w:val="24"/>
        </w:rPr>
        <w:t xml:space="preserve">Cho hàm số </w:t>
      </w:r>
      <w:r w:rsidRPr="00330A7E">
        <w:rPr>
          <w:rFonts w:ascii="Times New Roman" w:hAnsi="Times New Roman" w:cs="Times New Roman"/>
          <w:position w:val="-14"/>
          <w:sz w:val="24"/>
          <w:szCs w:val="24"/>
        </w:rPr>
        <w:object w:dxaOrig="1040" w:dyaOrig="400" w14:anchorId="28D2C89C">
          <v:shape id="_x0000_i3846" type="#_x0000_t75" style="width:52.5pt;height:19.5pt" o:ole="">
            <v:imagedata r:id="rId4981" o:title=""/>
          </v:shape>
          <o:OLEObject Type="Embed" ProgID="Equation.DSMT4" ShapeID="_x0000_i3846" DrawAspect="Content" ObjectID="_1796842910" r:id="rId4982"/>
        </w:object>
      </w:r>
      <w:r w:rsidRPr="00330A7E">
        <w:rPr>
          <w:rFonts w:ascii="Times New Roman" w:hAnsi="Times New Roman" w:cs="Times New Roman"/>
          <w:sz w:val="24"/>
          <w:szCs w:val="24"/>
        </w:rPr>
        <w:t xml:space="preserve"> có đồ thị như hình vẽ. </w:t>
      </w:r>
    </w:p>
    <w:p w14:paraId="5EC0D590" w14:textId="77777777" w:rsidR="00ED397D" w:rsidRPr="00330A7E" w:rsidRDefault="00ED397D" w:rsidP="00330A7E">
      <w:pPr>
        <w:tabs>
          <w:tab w:val="left" w:pos="360"/>
          <w:tab w:val="left" w:pos="720"/>
          <w:tab w:val="left" w:pos="851"/>
          <w:tab w:val="left" w:pos="2880"/>
          <w:tab w:val="left" w:pos="5400"/>
          <w:tab w:val="left" w:pos="7920"/>
        </w:tabs>
        <w:jc w:val="center"/>
        <w:rPr>
          <w:rFonts w:ascii="Times New Roman" w:hAnsi="Times New Roman" w:cs="Times New Roman"/>
          <w:noProof/>
          <w:sz w:val="24"/>
          <w:szCs w:val="24"/>
          <w:lang w:eastAsia="vi-VN"/>
        </w:rPr>
      </w:pPr>
      <w:r w:rsidRPr="00330A7E">
        <w:rPr>
          <w:rFonts w:ascii="Times New Roman" w:hAnsi="Times New Roman" w:cs="Times New Roman"/>
          <w:noProof/>
          <w:sz w:val="24"/>
          <w:szCs w:val="24"/>
          <w:lang w:eastAsia="en-US"/>
        </w:rPr>
        <w:drawing>
          <wp:inline distT="0" distB="0" distL="0" distR="0" wp14:anchorId="7DC4209A" wp14:editId="6823BFAF">
            <wp:extent cx="2103120" cy="1835243"/>
            <wp:effectExtent l="0" t="0" r="0" b="0"/>
            <wp:docPr id="1039232634" name="Picture 3" descr="Descriptio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apture"/>
                    <pic:cNvPicPr>
                      <a:picLocks noChangeAspect="1" noChangeArrowheads="1"/>
                    </pic:cNvPicPr>
                  </pic:nvPicPr>
                  <pic:blipFill>
                    <a:blip r:embed="rId4983" cstate="print">
                      <a:extLst>
                        <a:ext uri="{28A0092B-C50C-407E-A947-70E740481C1C}">
                          <a14:useLocalDpi xmlns:a14="http://schemas.microsoft.com/office/drawing/2010/main" val="0"/>
                        </a:ext>
                      </a:extLst>
                    </a:blip>
                    <a:srcRect/>
                    <a:stretch>
                      <a:fillRect/>
                    </a:stretch>
                  </pic:blipFill>
                  <pic:spPr bwMode="auto">
                    <a:xfrm>
                      <a:off x="0" y="0"/>
                      <a:ext cx="2106705" cy="1838371"/>
                    </a:xfrm>
                    <a:prstGeom prst="rect">
                      <a:avLst/>
                    </a:prstGeom>
                    <a:noFill/>
                    <a:ln>
                      <a:noFill/>
                    </a:ln>
                  </pic:spPr>
                </pic:pic>
              </a:graphicData>
            </a:graphic>
          </wp:inline>
        </w:drawing>
      </w:r>
    </w:p>
    <w:p w14:paraId="26CDD06D" w14:textId="77777777" w:rsidR="00ED397D" w:rsidRPr="00330A7E" w:rsidRDefault="00ED397D" w:rsidP="00330A7E">
      <w:pPr>
        <w:tabs>
          <w:tab w:val="left" w:pos="360"/>
          <w:tab w:val="left" w:pos="720"/>
          <w:tab w:val="left" w:pos="851"/>
          <w:tab w:val="left" w:pos="2880"/>
          <w:tab w:val="left" w:pos="5400"/>
          <w:tab w:val="left" w:pos="7920"/>
        </w:tabs>
        <w:jc w:val="both"/>
        <w:rPr>
          <w:rFonts w:ascii="Times New Roman" w:hAnsi="Times New Roman" w:cs="Times New Roman"/>
          <w:sz w:val="24"/>
          <w:szCs w:val="24"/>
        </w:rPr>
      </w:pPr>
      <w:r w:rsidRPr="00330A7E">
        <w:rPr>
          <w:rFonts w:ascii="Times New Roman" w:hAnsi="Times New Roman" w:cs="Times New Roman"/>
          <w:sz w:val="24"/>
          <w:szCs w:val="24"/>
        </w:rPr>
        <w:t>Đồ thị hàm số đã cho có đường tiệm cận đứng bằng:</w:t>
      </w:r>
    </w:p>
    <w:p w14:paraId="40C1BAA4" w14:textId="77777777" w:rsidR="00ED397D" w:rsidRPr="00330A7E" w:rsidRDefault="00ED397D" w:rsidP="00330A7E">
      <w:pPr>
        <w:tabs>
          <w:tab w:val="left" w:pos="360"/>
          <w:tab w:val="left" w:pos="720"/>
          <w:tab w:val="left" w:pos="851"/>
          <w:tab w:val="left" w:pos="2880"/>
          <w:tab w:val="left" w:pos="3402"/>
          <w:tab w:val="left" w:pos="5400"/>
          <w:tab w:val="left" w:pos="5669"/>
          <w:tab w:val="left" w:pos="7920"/>
        </w:tabs>
        <w:jc w:val="both"/>
        <w:rPr>
          <w:rFonts w:ascii="Times New Roman" w:hAnsi="Times New Roman" w:cs="Times New Roman"/>
          <w:sz w:val="24"/>
          <w:szCs w:val="24"/>
          <w:lang w:val="vi-VN"/>
        </w:rPr>
      </w:pPr>
      <w:r w:rsidRPr="00330A7E">
        <w:rPr>
          <w:rFonts w:ascii="Times New Roman" w:hAnsi="Times New Roman" w:cs="Times New Roman"/>
          <w:b/>
          <w:sz w:val="24"/>
          <w:szCs w:val="24"/>
        </w:rPr>
        <w:tab/>
        <w:t xml:space="preserve">A. </w:t>
      </w:r>
      <w:r w:rsidRPr="00330A7E">
        <w:rPr>
          <w:rFonts w:ascii="Times New Roman" w:hAnsi="Times New Roman" w:cs="Times New Roman"/>
          <w:position w:val="-6"/>
          <w:sz w:val="24"/>
          <w:szCs w:val="24"/>
        </w:rPr>
        <w:object w:dxaOrig="560" w:dyaOrig="279" w14:anchorId="3966DC4B">
          <v:shape id="_x0000_i3847" type="#_x0000_t75" style="width:28.5pt;height:13.5pt" o:ole="">
            <v:imagedata r:id="rId4984" o:title=""/>
          </v:shape>
          <o:OLEObject Type="Embed" ProgID="Equation.DSMT4" ShapeID="_x0000_i3847" DrawAspect="Content" ObjectID="_1796842911" r:id="rId4985"/>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00"/>
          <w:sz w:val="24"/>
          <w:szCs w:val="24"/>
        </w:rPr>
        <w:t xml:space="preserve">B. </w:t>
      </w:r>
      <w:r w:rsidRPr="00330A7E">
        <w:rPr>
          <w:rFonts w:ascii="Times New Roman" w:hAnsi="Times New Roman" w:cs="Times New Roman"/>
          <w:position w:val="-6"/>
          <w:sz w:val="24"/>
          <w:szCs w:val="24"/>
        </w:rPr>
        <w:object w:dxaOrig="720" w:dyaOrig="279" w14:anchorId="3A1DF7FF">
          <v:shape id="_x0000_i3848" type="#_x0000_t75" style="width:36pt;height:13.5pt" o:ole="">
            <v:imagedata r:id="rId4986" o:title=""/>
          </v:shape>
          <o:OLEObject Type="Embed" ProgID="Equation.DSMT4" ShapeID="_x0000_i3848" DrawAspect="Content" ObjectID="_1796842912" r:id="rId4987"/>
        </w:object>
      </w:r>
      <w:r w:rsidRPr="00330A7E">
        <w:rPr>
          <w:rFonts w:ascii="Times New Roman" w:hAnsi="Times New Roman" w:cs="Times New Roman"/>
          <w:color w:val="000000"/>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position w:val="-6"/>
          <w:sz w:val="24"/>
          <w:szCs w:val="24"/>
        </w:rPr>
        <w:object w:dxaOrig="600" w:dyaOrig="279" w14:anchorId="2ABFC7CE">
          <v:shape id="_x0000_i3849" type="#_x0000_t75" style="width:30pt;height:13.5pt" o:ole="">
            <v:imagedata r:id="rId4988" o:title=""/>
          </v:shape>
          <o:OLEObject Type="Embed" ProgID="Equation.DSMT4" ShapeID="_x0000_i3849" DrawAspect="Content" ObjectID="_1796842913" r:id="rId498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position w:val="-10"/>
          <w:sz w:val="24"/>
          <w:szCs w:val="24"/>
        </w:rPr>
        <w:object w:dxaOrig="740" w:dyaOrig="320" w14:anchorId="1A60FF55">
          <v:shape id="_x0000_i3850" type="#_x0000_t75" style="width:37.5pt;height:16.5pt" o:ole="">
            <v:imagedata r:id="rId4990" o:title=""/>
          </v:shape>
          <o:OLEObject Type="Embed" ProgID="Equation.DSMT4" ShapeID="_x0000_i3850" DrawAspect="Content" ObjectID="_1796842914" r:id="rId4991"/>
        </w:object>
      </w:r>
      <w:r w:rsidRPr="00330A7E">
        <w:rPr>
          <w:rFonts w:ascii="Times New Roman" w:hAnsi="Times New Roman" w:cs="Times New Roman"/>
          <w:sz w:val="24"/>
          <w:szCs w:val="24"/>
        </w:rPr>
        <w:t>.</w:t>
      </w:r>
    </w:p>
    <w:p w14:paraId="632205A2" w14:textId="77777777" w:rsidR="00ED397D" w:rsidRPr="00330A7E" w:rsidRDefault="00ED397D" w:rsidP="000E1E56">
      <w:pPr>
        <w:pStyle w:val="ListParagraph"/>
        <w:numPr>
          <w:ilvl w:val="0"/>
          <w:numId w:val="46"/>
        </w:numPr>
        <w:tabs>
          <w:tab w:val="left" w:pos="360"/>
          <w:tab w:val="left" w:pos="851"/>
          <w:tab w:val="left" w:pos="2880"/>
          <w:tab w:val="left" w:pos="5400"/>
          <w:tab w:val="left" w:pos="7920"/>
        </w:tabs>
        <w:spacing w:line="276" w:lineRule="auto"/>
        <w:ind w:left="0" w:firstLine="0"/>
        <w:rPr>
          <w:rFonts w:ascii="Times New Roman" w:eastAsia="Arial" w:hAnsi="Times New Roman" w:cs="Times New Roman"/>
          <w:color w:val="000000"/>
          <w:sz w:val="24"/>
          <w:szCs w:val="24"/>
          <w:lang w:val="vi-VN"/>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0"/>
          <w:sz w:val="24"/>
          <w:szCs w:val="24"/>
        </w:rPr>
        <w:object w:dxaOrig="1440" w:dyaOrig="380" w14:anchorId="16301D06">
          <v:shape id="_x0000_i3851" type="#_x0000_t75" style="width:1in;height:19.5pt" o:ole="">
            <v:imagedata r:id="rId4992" o:title=""/>
          </v:shape>
          <o:OLEObject Type="Embed" ProgID="Equation.DSMT4" ShapeID="_x0000_i3851" DrawAspect="Content" ObjectID="_1796842915" r:id="rId4993"/>
        </w:object>
      </w:r>
      <w:r w:rsidRPr="00330A7E">
        <w:rPr>
          <w:rFonts w:ascii="Times New Roman" w:hAnsi="Times New Roman" w:cs="Times New Roman"/>
          <w:sz w:val="24"/>
          <w:szCs w:val="24"/>
        </w:rPr>
        <w:t>. Mệnh đề nào sau đây đúng?</w:t>
      </w:r>
    </w:p>
    <w:p w14:paraId="2B3F12CF" w14:textId="77777777" w:rsidR="00ED397D" w:rsidRPr="00330A7E" w:rsidRDefault="00ED397D" w:rsidP="00330A7E">
      <w:pPr>
        <w:tabs>
          <w:tab w:val="left" w:pos="284"/>
          <w:tab w:val="left" w:pos="360"/>
          <w:tab w:val="left" w:pos="851"/>
          <w:tab w:val="left" w:pos="2835"/>
          <w:tab w:val="left" w:pos="2880"/>
          <w:tab w:val="left" w:pos="5103"/>
          <w:tab w:val="left" w:pos="5400"/>
          <w:tab w:val="left" w:pos="7920"/>
        </w:tabs>
        <w:jc w:val="both"/>
        <w:rPr>
          <w:rFonts w:ascii="Times New Roman" w:hAnsi="Times New Roman" w:cs="Times New Roman"/>
          <w:sz w:val="24"/>
          <w:szCs w:val="24"/>
        </w:rPr>
      </w:pPr>
      <w:r w:rsidRPr="00330A7E">
        <w:rPr>
          <w:rFonts w:ascii="Times New Roman" w:hAnsi="Times New Roman" w:cs="Times New Roman"/>
          <w:b/>
          <w:sz w:val="24"/>
          <w:szCs w:val="24"/>
        </w:rPr>
        <w:tab/>
      </w:r>
      <w:r w:rsidRPr="00330A7E">
        <w:rPr>
          <w:rFonts w:ascii="Times New Roman" w:hAnsi="Times New Roman" w:cs="Times New Roman"/>
          <w:b/>
          <w:sz w:val="24"/>
          <w:szCs w:val="24"/>
        </w:rPr>
        <w:tab/>
        <w:t xml:space="preserve">A. </w:t>
      </w:r>
      <w:r w:rsidRPr="00330A7E">
        <w:rPr>
          <w:rFonts w:ascii="Times New Roman" w:hAnsi="Times New Roman" w:cs="Times New Roman"/>
          <w:position w:val="-18"/>
          <w:sz w:val="24"/>
          <w:szCs w:val="24"/>
        </w:rPr>
        <w:object w:dxaOrig="1939" w:dyaOrig="480" w14:anchorId="4ED62B0C">
          <v:shape id="_x0000_i3852" type="#_x0000_t75" style="width:97.5pt;height:24pt" o:ole="">
            <v:imagedata r:id="rId4994" o:title=""/>
          </v:shape>
          <o:OLEObject Type="Embed" ProgID="Equation.DSMT4" ShapeID="_x0000_i3852" DrawAspect="Content" ObjectID="_1796842916" r:id="rId4995"/>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18"/>
          <w:sz w:val="24"/>
          <w:szCs w:val="24"/>
        </w:rPr>
        <w:object w:dxaOrig="2420" w:dyaOrig="480" w14:anchorId="093E4A39">
          <v:shape id="_x0000_i3853" type="#_x0000_t75" style="width:121.5pt;height:24pt" o:ole="">
            <v:imagedata r:id="rId4996" o:title=""/>
          </v:shape>
          <o:OLEObject Type="Embed" ProgID="Equation.DSMT4" ShapeID="_x0000_i3853" DrawAspect="Content" ObjectID="_1796842917" r:id="rId499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p>
    <w:p w14:paraId="2DC16BD0" w14:textId="77777777" w:rsidR="00ED397D" w:rsidRPr="00330A7E" w:rsidRDefault="00ED397D" w:rsidP="00330A7E">
      <w:pPr>
        <w:tabs>
          <w:tab w:val="left" w:pos="284"/>
          <w:tab w:val="left" w:pos="360"/>
          <w:tab w:val="left" w:pos="851"/>
          <w:tab w:val="left" w:pos="2835"/>
          <w:tab w:val="left" w:pos="2880"/>
          <w:tab w:val="left" w:pos="5103"/>
          <w:tab w:val="left" w:pos="5400"/>
          <w:tab w:val="left" w:pos="7920"/>
        </w:tabs>
        <w:jc w:val="both"/>
        <w:rPr>
          <w:rFonts w:ascii="Times New Roman" w:hAnsi="Times New Roman" w:cs="Times New Roman"/>
          <w:sz w:val="24"/>
          <w:szCs w:val="24"/>
        </w:rPr>
      </w:pPr>
      <w:r w:rsidRPr="00330A7E">
        <w:rPr>
          <w:rFonts w:ascii="Times New Roman" w:hAnsi="Times New Roman" w:cs="Times New Roman"/>
          <w:b/>
          <w:color w:val="FF0000"/>
          <w:sz w:val="24"/>
          <w:szCs w:val="24"/>
        </w:rPr>
        <w:tab/>
      </w:r>
      <w:r w:rsidRPr="00330A7E">
        <w:rPr>
          <w:rFonts w:ascii="Times New Roman" w:hAnsi="Times New Roman" w:cs="Times New Roman"/>
          <w:b/>
          <w:sz w:val="24"/>
          <w:szCs w:val="24"/>
        </w:rPr>
        <w:tab/>
        <w:t xml:space="preserve">C. </w:t>
      </w:r>
      <w:r w:rsidRPr="00330A7E">
        <w:rPr>
          <w:rFonts w:ascii="Times New Roman" w:hAnsi="Times New Roman" w:cs="Times New Roman"/>
          <w:position w:val="-26"/>
          <w:sz w:val="24"/>
          <w:szCs w:val="24"/>
        </w:rPr>
        <w:object w:dxaOrig="2439" w:dyaOrig="700" w14:anchorId="35B21E89">
          <v:shape id="_x0000_i3854" type="#_x0000_t75" style="width:121.5pt;height:34.5pt" o:ole="">
            <v:imagedata r:id="rId4998" o:title=""/>
          </v:shape>
          <o:OLEObject Type="Embed" ProgID="Equation.DSMT4" ShapeID="_x0000_i3854" DrawAspect="Content" ObjectID="_1796842918" r:id="rId499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position w:val="-18"/>
          <w:sz w:val="24"/>
          <w:szCs w:val="24"/>
        </w:rPr>
        <w:object w:dxaOrig="2400" w:dyaOrig="480" w14:anchorId="0D4A3F98">
          <v:shape id="_x0000_i3855" type="#_x0000_t75" style="width:120pt;height:24pt" o:ole="">
            <v:imagedata r:id="rId5000" o:title=""/>
          </v:shape>
          <o:OLEObject Type="Embed" ProgID="Equation.DSMT4" ShapeID="_x0000_i3855" DrawAspect="Content" ObjectID="_1796842919" r:id="rId5001"/>
        </w:object>
      </w:r>
      <w:r w:rsidRPr="00330A7E">
        <w:rPr>
          <w:rFonts w:ascii="Times New Roman" w:hAnsi="Times New Roman" w:cs="Times New Roman"/>
          <w:sz w:val="24"/>
          <w:szCs w:val="24"/>
        </w:rPr>
        <w:t>.</w:t>
      </w:r>
    </w:p>
    <w:p w14:paraId="7051D184" w14:textId="77777777" w:rsidR="00ED397D" w:rsidRPr="00330A7E" w:rsidRDefault="00ED397D" w:rsidP="000E1E56">
      <w:pPr>
        <w:pStyle w:val="ListParagraph"/>
        <w:numPr>
          <w:ilvl w:val="0"/>
          <w:numId w:val="46"/>
        </w:numPr>
        <w:tabs>
          <w:tab w:val="left" w:pos="360"/>
          <w:tab w:val="left" w:pos="851"/>
          <w:tab w:val="left" w:pos="2880"/>
          <w:tab w:val="left" w:pos="5400"/>
          <w:tab w:val="left" w:pos="7920"/>
        </w:tabs>
        <w:spacing w:line="276" w:lineRule="auto"/>
        <w:ind w:left="0" w:firstLine="0"/>
        <w:rPr>
          <w:rFonts w:ascii="Times New Roman" w:eastAsia="Calibri" w:hAnsi="Times New Roman" w:cs="Times New Roman"/>
          <w:b/>
          <w:color w:val="000000"/>
          <w:sz w:val="24"/>
          <w:szCs w:val="24"/>
        </w:rPr>
      </w:pPr>
      <w:r w:rsidRPr="00330A7E">
        <w:rPr>
          <w:rFonts w:ascii="Times New Roman" w:eastAsia="Calibri" w:hAnsi="Times New Roman" w:cs="Times New Roman"/>
          <w:color w:val="000000"/>
          <w:sz w:val="24"/>
          <w:szCs w:val="24"/>
        </w:rPr>
        <w:t xml:space="preserve">Trong không gian </w:t>
      </w:r>
      <w:r w:rsidRPr="00330A7E">
        <w:rPr>
          <w:rFonts w:ascii="Times New Roman" w:hAnsi="Times New Roman" w:cs="Times New Roman"/>
          <w:position w:val="-10"/>
          <w:sz w:val="24"/>
          <w:szCs w:val="24"/>
        </w:rPr>
        <w:object w:dxaOrig="600" w:dyaOrig="320" w14:anchorId="74766B2E">
          <v:shape id="_x0000_i3856" type="#_x0000_t75" style="width:30pt;height:16.5pt" o:ole="">
            <v:imagedata r:id="rId5002" o:title=""/>
          </v:shape>
          <o:OLEObject Type="Embed" ProgID="Equation.DSMT4" ShapeID="_x0000_i3856" DrawAspect="Content" ObjectID="_1796842920" r:id="rId5003"/>
        </w:object>
      </w:r>
      <w:r w:rsidRPr="00330A7E">
        <w:rPr>
          <w:rFonts w:ascii="Times New Roman" w:eastAsia="Calibri" w:hAnsi="Times New Roman" w:cs="Times New Roman"/>
          <w:color w:val="000000"/>
          <w:sz w:val="24"/>
          <w:szCs w:val="24"/>
        </w:rPr>
        <w:t>, phương trình nào sau đây là phương trình tổng quát của mặt phẳng?</w:t>
      </w:r>
    </w:p>
    <w:p w14:paraId="0DDFB5AF" w14:textId="77777777" w:rsidR="00ED397D" w:rsidRPr="00330A7E" w:rsidRDefault="00ED397D" w:rsidP="00330A7E">
      <w:pPr>
        <w:tabs>
          <w:tab w:val="left" w:pos="360"/>
          <w:tab w:val="left" w:pos="851"/>
          <w:tab w:val="left" w:pos="2880"/>
          <w:tab w:val="left" w:pos="3402"/>
          <w:tab w:val="left" w:pos="5400"/>
          <w:tab w:val="left" w:pos="5669"/>
          <w:tab w:val="left" w:pos="7920"/>
        </w:tabs>
        <w:jc w:val="both"/>
        <w:rPr>
          <w:rFonts w:ascii="Times New Roman" w:eastAsia="Calibri" w:hAnsi="Times New Roman" w:cs="Times New Roman"/>
          <w:color w:val="000000"/>
          <w:sz w:val="24"/>
          <w:szCs w:val="24"/>
        </w:rPr>
      </w:pPr>
      <w:r w:rsidRPr="00330A7E">
        <w:rPr>
          <w:rFonts w:ascii="Times New Roman" w:eastAsia="Calibri" w:hAnsi="Times New Roman" w:cs="Times New Roman"/>
          <w:b/>
          <w:color w:val="000000"/>
          <w:sz w:val="24"/>
          <w:szCs w:val="24"/>
        </w:rPr>
        <w:tab/>
        <w:t xml:space="preserve">A. </w:t>
      </w:r>
      <w:r w:rsidRPr="00330A7E">
        <w:rPr>
          <w:rFonts w:ascii="Times New Roman" w:hAnsi="Times New Roman" w:cs="Times New Roman"/>
          <w:position w:val="-10"/>
          <w:sz w:val="24"/>
          <w:szCs w:val="24"/>
        </w:rPr>
        <w:object w:dxaOrig="1780" w:dyaOrig="380" w14:anchorId="7DFAB00E">
          <v:shape id="_x0000_i3857" type="#_x0000_t75" style="width:88.5pt;height:19.5pt" o:ole="">
            <v:imagedata r:id="rId5004" o:title=""/>
          </v:shape>
          <o:OLEObject Type="Embed" ProgID="Equation.DSMT4" ShapeID="_x0000_i3857" DrawAspect="Content" ObjectID="_1796842921" r:id="rId5005"/>
        </w:object>
      </w:r>
      <w:r w:rsidRPr="00330A7E">
        <w:rPr>
          <w:rFonts w:ascii="Times New Roman" w:eastAsia="Calibri" w:hAnsi="Times New Roman" w:cs="Times New Roman"/>
          <w:color w:val="000000"/>
          <w:sz w:val="24"/>
          <w:szCs w:val="24"/>
        </w:rPr>
        <w:t>.</w:t>
      </w:r>
      <w:r w:rsidRPr="00330A7E">
        <w:rPr>
          <w:rFonts w:ascii="Times New Roman" w:eastAsia="Calibri" w:hAnsi="Times New Roman" w:cs="Times New Roman"/>
          <w:color w:val="000000"/>
          <w:sz w:val="24"/>
          <w:szCs w:val="24"/>
        </w:rPr>
        <w:tab/>
      </w:r>
      <w:r w:rsidRPr="00330A7E">
        <w:rPr>
          <w:rFonts w:ascii="Times New Roman" w:eastAsia="Calibri" w:hAnsi="Times New Roman" w:cs="Times New Roman"/>
          <w:color w:val="000000"/>
          <w:sz w:val="24"/>
          <w:szCs w:val="24"/>
        </w:rPr>
        <w:tab/>
      </w:r>
      <w:r w:rsidRPr="00330A7E">
        <w:rPr>
          <w:rFonts w:ascii="Times New Roman" w:eastAsia="Calibri" w:hAnsi="Times New Roman" w:cs="Times New Roman"/>
          <w:color w:val="000000"/>
          <w:sz w:val="24"/>
          <w:szCs w:val="24"/>
        </w:rPr>
        <w:tab/>
      </w:r>
      <w:r w:rsidRPr="00330A7E">
        <w:rPr>
          <w:rFonts w:ascii="Times New Roman" w:eastAsia="Calibri" w:hAnsi="Times New Roman" w:cs="Times New Roman"/>
          <w:color w:val="000000"/>
          <w:sz w:val="24"/>
          <w:szCs w:val="24"/>
          <w:lang w:val="vi-VN"/>
        </w:rPr>
        <w:tab/>
      </w:r>
      <w:r w:rsidRPr="00330A7E">
        <w:rPr>
          <w:rFonts w:ascii="Times New Roman" w:eastAsia="Calibri" w:hAnsi="Times New Roman" w:cs="Times New Roman"/>
          <w:b/>
          <w:color w:val="000000"/>
          <w:sz w:val="24"/>
          <w:szCs w:val="24"/>
        </w:rPr>
        <w:t xml:space="preserve">B. </w:t>
      </w:r>
      <w:r w:rsidRPr="00330A7E">
        <w:rPr>
          <w:rFonts w:ascii="Times New Roman" w:hAnsi="Times New Roman" w:cs="Times New Roman"/>
          <w:position w:val="-10"/>
          <w:sz w:val="24"/>
          <w:szCs w:val="24"/>
        </w:rPr>
        <w:object w:dxaOrig="1939" w:dyaOrig="380" w14:anchorId="1540FC1B">
          <v:shape id="_x0000_i3858" type="#_x0000_t75" style="width:97.5pt;height:19.5pt" o:ole="">
            <v:imagedata r:id="rId5006" o:title=""/>
          </v:shape>
          <o:OLEObject Type="Embed" ProgID="Equation.DSMT4" ShapeID="_x0000_i3858" DrawAspect="Content" ObjectID="_1796842922" r:id="rId5007"/>
        </w:object>
      </w:r>
      <w:r w:rsidRPr="00330A7E">
        <w:rPr>
          <w:rFonts w:ascii="Times New Roman" w:eastAsia="Calibri" w:hAnsi="Times New Roman" w:cs="Times New Roman"/>
          <w:color w:val="000000"/>
          <w:sz w:val="24"/>
          <w:szCs w:val="24"/>
        </w:rPr>
        <w:t>.</w:t>
      </w:r>
      <w:r w:rsidRPr="00330A7E">
        <w:rPr>
          <w:rFonts w:ascii="Times New Roman" w:eastAsia="Calibri" w:hAnsi="Times New Roman" w:cs="Times New Roman"/>
          <w:color w:val="000000"/>
          <w:sz w:val="24"/>
          <w:szCs w:val="24"/>
        </w:rPr>
        <w:tab/>
      </w:r>
    </w:p>
    <w:p w14:paraId="5A49B072" w14:textId="77777777" w:rsidR="00ED397D" w:rsidRPr="00330A7E" w:rsidRDefault="00ED397D" w:rsidP="00330A7E">
      <w:pPr>
        <w:tabs>
          <w:tab w:val="left" w:pos="360"/>
          <w:tab w:val="left" w:pos="851"/>
          <w:tab w:val="left" w:pos="2880"/>
          <w:tab w:val="left" w:pos="3402"/>
          <w:tab w:val="left" w:pos="5400"/>
          <w:tab w:val="left" w:pos="5669"/>
          <w:tab w:val="left" w:pos="7920"/>
        </w:tabs>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ab/>
      </w:r>
      <w:r w:rsidRPr="00330A7E">
        <w:rPr>
          <w:rFonts w:ascii="Times New Roman" w:eastAsia="Calibri" w:hAnsi="Times New Roman" w:cs="Times New Roman"/>
          <w:b/>
          <w:sz w:val="24"/>
          <w:szCs w:val="24"/>
        </w:rPr>
        <w:t xml:space="preserve">C. </w:t>
      </w:r>
      <w:r w:rsidRPr="00330A7E">
        <w:rPr>
          <w:rFonts w:ascii="Times New Roman" w:hAnsi="Times New Roman" w:cs="Times New Roman"/>
          <w:position w:val="-10"/>
          <w:sz w:val="24"/>
          <w:szCs w:val="24"/>
        </w:rPr>
        <w:object w:dxaOrig="2360" w:dyaOrig="320" w14:anchorId="79144463">
          <v:shape id="_x0000_i3859" type="#_x0000_t75" style="width:118.5pt;height:16.5pt" o:ole="">
            <v:imagedata r:id="rId5008" o:title=""/>
          </v:shape>
          <o:OLEObject Type="Embed" ProgID="Equation.DSMT4" ShapeID="_x0000_i3859" DrawAspect="Content" ObjectID="_1796842923" r:id="rId5009"/>
        </w:object>
      </w:r>
      <w:r w:rsidRPr="00330A7E">
        <w:rPr>
          <w:rFonts w:ascii="Times New Roman" w:eastAsia="Calibri" w:hAnsi="Times New Roman" w:cs="Times New Roman"/>
          <w:sz w:val="24"/>
          <w:szCs w:val="24"/>
        </w:rPr>
        <w:t>.</w:t>
      </w:r>
      <w:r w:rsidRPr="00330A7E">
        <w:rPr>
          <w:rFonts w:ascii="Times New Roman" w:eastAsia="Calibri" w:hAnsi="Times New Roman" w:cs="Times New Roman"/>
          <w:sz w:val="24"/>
          <w:szCs w:val="24"/>
        </w:rPr>
        <w:tab/>
      </w:r>
      <w:r w:rsidRPr="00330A7E">
        <w:rPr>
          <w:rFonts w:ascii="Times New Roman" w:eastAsia="Calibri" w:hAnsi="Times New Roman" w:cs="Times New Roman"/>
          <w:sz w:val="24"/>
          <w:szCs w:val="24"/>
        </w:rPr>
        <w:tab/>
      </w:r>
      <w:r w:rsidRPr="00330A7E">
        <w:rPr>
          <w:rFonts w:ascii="Times New Roman" w:eastAsia="Calibri" w:hAnsi="Times New Roman" w:cs="Times New Roman"/>
          <w:sz w:val="24"/>
          <w:szCs w:val="24"/>
          <w:lang w:val="vi-VN"/>
        </w:rPr>
        <w:tab/>
      </w:r>
      <w:r w:rsidRPr="00330A7E">
        <w:rPr>
          <w:rFonts w:ascii="Times New Roman" w:eastAsia="Calibri" w:hAnsi="Times New Roman" w:cs="Times New Roman"/>
          <w:b/>
          <w:sz w:val="24"/>
          <w:szCs w:val="24"/>
        </w:rPr>
        <w:t xml:space="preserve">D. </w:t>
      </w:r>
      <w:r w:rsidRPr="00330A7E">
        <w:rPr>
          <w:rFonts w:ascii="Times New Roman" w:hAnsi="Times New Roman" w:cs="Times New Roman"/>
          <w:position w:val="-10"/>
          <w:sz w:val="24"/>
          <w:szCs w:val="24"/>
        </w:rPr>
        <w:object w:dxaOrig="2460" w:dyaOrig="380" w14:anchorId="19908D18">
          <v:shape id="_x0000_i3860" type="#_x0000_t75" style="width:123pt;height:19.5pt" o:ole="">
            <v:imagedata r:id="rId5010" o:title=""/>
          </v:shape>
          <o:OLEObject Type="Embed" ProgID="Equation.DSMT4" ShapeID="_x0000_i3860" DrawAspect="Content" ObjectID="_1796842924" r:id="rId5011"/>
        </w:object>
      </w:r>
      <w:r w:rsidRPr="00330A7E">
        <w:rPr>
          <w:rFonts w:ascii="Times New Roman" w:eastAsia="Calibri" w:hAnsi="Times New Roman" w:cs="Times New Roman"/>
          <w:sz w:val="24"/>
          <w:szCs w:val="24"/>
        </w:rPr>
        <w:t>.</w:t>
      </w:r>
    </w:p>
    <w:p w14:paraId="5802F641" w14:textId="77777777" w:rsidR="00ED397D" w:rsidRPr="00330A7E" w:rsidRDefault="00ED397D" w:rsidP="000E1E56">
      <w:pPr>
        <w:pStyle w:val="msolistparagraph0"/>
        <w:numPr>
          <w:ilvl w:val="0"/>
          <w:numId w:val="46"/>
        </w:numPr>
        <w:tabs>
          <w:tab w:val="left" w:pos="360"/>
          <w:tab w:val="left" w:pos="851"/>
          <w:tab w:val="left" w:pos="2880"/>
          <w:tab w:val="left" w:pos="5400"/>
          <w:tab w:val="left" w:pos="7920"/>
        </w:tabs>
        <w:spacing w:line="276" w:lineRule="auto"/>
        <w:ind w:left="0" w:firstLine="0"/>
        <w:jc w:val="both"/>
      </w:pPr>
      <w:r w:rsidRPr="00330A7E">
        <w:lastRenderedPageBreak/>
        <w:t xml:space="preserve">Trong không gian với hệ tọa độ </w:t>
      </w:r>
      <w:r w:rsidRPr="00330A7E">
        <w:rPr>
          <w:position w:val="-10"/>
        </w:rPr>
        <w:object w:dxaOrig="600" w:dyaOrig="320" w14:anchorId="59818066">
          <v:shape id="_x0000_i3861" type="#_x0000_t75" style="width:30pt;height:16.5pt" o:ole="">
            <v:imagedata r:id="rId5012" o:title=""/>
          </v:shape>
          <o:OLEObject Type="Embed" ProgID="Equation.DSMT4" ShapeID="_x0000_i3861" DrawAspect="Content" ObjectID="_1796842925" r:id="rId5013"/>
        </w:object>
      </w:r>
      <w:r w:rsidRPr="00330A7E">
        <w:t xml:space="preserve">, đường thẳng nào sau đây nhận </w:t>
      </w:r>
      <w:r w:rsidRPr="00330A7E">
        <w:rPr>
          <w:position w:val="-10"/>
        </w:rPr>
        <w:object w:dxaOrig="1359" w:dyaOrig="340" w14:anchorId="5827A91D">
          <v:shape id="_x0000_i3862" type="#_x0000_t75" style="width:67.5pt;height:16.5pt" o:ole="">
            <v:imagedata r:id="rId5014" o:title=""/>
          </v:shape>
          <o:OLEObject Type="Embed" ProgID="Equation.DSMT4" ShapeID="_x0000_i3862" DrawAspect="Content" ObjectID="_1796842926" r:id="rId5015"/>
        </w:object>
      </w:r>
      <w:r w:rsidRPr="00330A7E">
        <w:t xml:space="preserve"> là một vectơ chỉ phương?</w:t>
      </w:r>
    </w:p>
    <w:p w14:paraId="04AE0A96" w14:textId="77777777" w:rsidR="00ED397D" w:rsidRPr="00330A7E" w:rsidRDefault="00ED397D" w:rsidP="00330A7E">
      <w:pPr>
        <w:tabs>
          <w:tab w:val="left" w:pos="284"/>
          <w:tab w:val="left" w:pos="851"/>
          <w:tab w:val="left" w:pos="2835"/>
          <w:tab w:val="left" w:pos="5103"/>
          <w:tab w:val="left" w:pos="7938"/>
        </w:tabs>
        <w:jc w:val="both"/>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position w:val="-52"/>
          <w:sz w:val="24"/>
          <w:szCs w:val="24"/>
        </w:rPr>
        <w:object w:dxaOrig="1300" w:dyaOrig="1180" w14:anchorId="048F9222">
          <v:shape id="_x0000_i3863" type="#_x0000_t75" style="width:64.5pt;height:58.5pt" o:ole="">
            <v:imagedata r:id="rId5016" o:title=""/>
          </v:shape>
          <o:OLEObject Type="Embed" ProgID="Equation.DSMT4" ShapeID="_x0000_i3863" DrawAspect="Content" ObjectID="_1796842927" r:id="rId5017"/>
        </w:objec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52"/>
          <w:sz w:val="24"/>
          <w:szCs w:val="24"/>
        </w:rPr>
        <w:object w:dxaOrig="1320" w:dyaOrig="1180" w14:anchorId="12E5D89A">
          <v:shape id="_x0000_i3864" type="#_x0000_t75" style="width:66pt;height:58.5pt" o:ole="">
            <v:imagedata r:id="rId5018" o:title=""/>
          </v:shape>
          <o:OLEObject Type="Embed" ProgID="Equation.DSMT4" ShapeID="_x0000_i3864" DrawAspect="Content" ObjectID="_1796842928" r:id="rId5019"/>
        </w:objec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position w:val="-52"/>
          <w:sz w:val="24"/>
          <w:szCs w:val="24"/>
        </w:rPr>
        <w:object w:dxaOrig="1180" w:dyaOrig="1180" w14:anchorId="16B352E8">
          <v:shape id="_x0000_i3865" type="#_x0000_t75" style="width:58.5pt;height:58.5pt" o:ole="">
            <v:imagedata r:id="rId5020" o:title=""/>
          </v:shape>
          <o:OLEObject Type="Embed" ProgID="Equation.DSMT4" ShapeID="_x0000_i3865" DrawAspect="Content" ObjectID="_1796842929" r:id="rId5021"/>
        </w:objec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position w:val="-52"/>
          <w:sz w:val="24"/>
          <w:szCs w:val="24"/>
        </w:rPr>
        <w:object w:dxaOrig="1320" w:dyaOrig="1180" w14:anchorId="78804247">
          <v:shape id="_x0000_i3866" type="#_x0000_t75" style="width:66pt;height:58.5pt" o:ole="">
            <v:imagedata r:id="rId5022" o:title=""/>
          </v:shape>
          <o:OLEObject Type="Embed" ProgID="Equation.DSMT4" ShapeID="_x0000_i3866" DrawAspect="Content" ObjectID="_1796842930" r:id="rId5023"/>
        </w:object>
      </w:r>
    </w:p>
    <w:p w14:paraId="23D8D058" w14:textId="77777777" w:rsidR="00ED397D" w:rsidRPr="00330A7E" w:rsidRDefault="00ED397D" w:rsidP="000E1E56">
      <w:pPr>
        <w:pStyle w:val="msolistparagraph0"/>
        <w:numPr>
          <w:ilvl w:val="0"/>
          <w:numId w:val="46"/>
        </w:numPr>
        <w:tabs>
          <w:tab w:val="left" w:pos="360"/>
          <w:tab w:val="left" w:pos="720"/>
          <w:tab w:val="left" w:pos="851"/>
          <w:tab w:val="left" w:pos="2880"/>
          <w:tab w:val="left" w:pos="5400"/>
          <w:tab w:val="left" w:pos="7920"/>
        </w:tabs>
        <w:spacing w:line="276" w:lineRule="auto"/>
        <w:ind w:left="0" w:firstLine="0"/>
        <w:jc w:val="both"/>
        <w:rPr>
          <w:b/>
          <w:lang w:val="vi-VN"/>
        </w:rPr>
      </w:pPr>
      <w:r w:rsidRPr="00330A7E">
        <w:t>Trong không gian với hệ tọa độ</w:t>
      </w:r>
      <w:r w:rsidRPr="00330A7E">
        <w:rPr>
          <w:lang w:val="vi-VN"/>
        </w:rPr>
        <w:t xml:space="preserve"> </w:t>
      </w:r>
      <w:r w:rsidRPr="00330A7E">
        <w:rPr>
          <w:position w:val="-10"/>
        </w:rPr>
        <w:object w:dxaOrig="600" w:dyaOrig="320" w14:anchorId="6B7BA03E">
          <v:shape id="_x0000_i3867" type="#_x0000_t75" style="width:30pt;height:16.5pt" o:ole="">
            <v:imagedata r:id="rId5012" o:title=""/>
          </v:shape>
          <o:OLEObject Type="Embed" ProgID="Equation.DSMT4" ShapeID="_x0000_i3867" DrawAspect="Content" ObjectID="_1796842931" r:id="rId5024"/>
        </w:object>
      </w:r>
      <w:r w:rsidRPr="00330A7E">
        <w:t>, phương trình nào sau đây là phương trình mặt cầu</w:t>
      </w:r>
      <w:r w:rsidRPr="00330A7E">
        <w:rPr>
          <w:lang w:val="vi-VN"/>
        </w:rPr>
        <w:t>?</w:t>
      </w:r>
    </w:p>
    <w:p w14:paraId="4FBD8E1E" w14:textId="77777777" w:rsidR="00ED397D" w:rsidRPr="00330A7E" w:rsidRDefault="00ED397D" w:rsidP="00330A7E">
      <w:pPr>
        <w:tabs>
          <w:tab w:val="left" w:pos="360"/>
          <w:tab w:val="left" w:pos="720"/>
          <w:tab w:val="left" w:pos="851"/>
          <w:tab w:val="left" w:pos="2880"/>
          <w:tab w:val="left" w:pos="3402"/>
          <w:tab w:val="left" w:pos="5400"/>
          <w:tab w:val="left" w:pos="5669"/>
          <w:tab w:val="left" w:pos="7920"/>
        </w:tabs>
        <w:jc w:val="both"/>
        <w:rPr>
          <w:rFonts w:ascii="Times New Roman" w:hAnsi="Times New Roman" w:cs="Times New Roman"/>
          <w:b/>
          <w:sz w:val="24"/>
          <w:szCs w:val="24"/>
          <w:lang w:val="vi-VN"/>
        </w:rPr>
      </w:pPr>
      <w:r w:rsidRPr="00330A7E">
        <w:rPr>
          <w:rFonts w:ascii="Times New Roman" w:hAnsi="Times New Roman" w:cs="Times New Roman"/>
          <w:b/>
          <w:sz w:val="24"/>
          <w:szCs w:val="24"/>
        </w:rPr>
        <w:tab/>
        <w:t xml:space="preserve">A. </w:t>
      </w:r>
      <w:r w:rsidRPr="00330A7E">
        <w:rPr>
          <w:rFonts w:ascii="Times New Roman" w:hAnsi="Times New Roman" w:cs="Times New Roman"/>
          <w:position w:val="-14"/>
          <w:sz w:val="24"/>
          <w:szCs w:val="24"/>
        </w:rPr>
        <w:object w:dxaOrig="4060" w:dyaOrig="420" w14:anchorId="00BF4D82">
          <v:shape id="_x0000_i3868" type="#_x0000_t75" style="width:202.5pt;height:21pt" o:ole="">
            <v:imagedata r:id="rId5025" o:title=""/>
          </v:shape>
          <o:OLEObject Type="Embed" ProgID="Equation.DSMT4" ShapeID="_x0000_i3868" DrawAspect="Content" ObjectID="_1796842932" r:id="rId5026"/>
        </w:object>
      </w:r>
      <w:r w:rsidRPr="00330A7E">
        <w:rPr>
          <w:rFonts w:ascii="Times New Roman" w:hAnsi="Times New Roman" w:cs="Times New Roman"/>
          <w:sz w:val="24"/>
          <w:szCs w:val="24"/>
        </w:rPr>
        <w:t>.</w:t>
      </w:r>
      <w:r w:rsidRPr="00330A7E">
        <w:rPr>
          <w:rFonts w:ascii="Times New Roman" w:hAnsi="Times New Roman" w:cs="Times New Roman"/>
          <w:b/>
          <w:sz w:val="24"/>
          <w:szCs w:val="24"/>
        </w:rPr>
        <w:tab/>
        <w:t xml:space="preserve">B. </w:t>
      </w:r>
      <w:r w:rsidRPr="00330A7E">
        <w:rPr>
          <w:rFonts w:ascii="Times New Roman" w:hAnsi="Times New Roman" w:cs="Times New Roman"/>
          <w:position w:val="-14"/>
          <w:sz w:val="24"/>
          <w:szCs w:val="24"/>
        </w:rPr>
        <w:object w:dxaOrig="2860" w:dyaOrig="400" w14:anchorId="460D25C1">
          <v:shape id="_x0000_i3869" type="#_x0000_t75" style="width:142.5pt;height:19.5pt" o:ole="">
            <v:imagedata r:id="rId5027" o:title=""/>
          </v:shape>
          <o:OLEObject Type="Embed" ProgID="Equation.DSMT4" ShapeID="_x0000_i3869" DrawAspect="Content" ObjectID="_1796842933" r:id="rId5028"/>
        </w:object>
      </w:r>
      <w:r w:rsidRPr="00330A7E">
        <w:rPr>
          <w:rFonts w:ascii="Times New Roman" w:hAnsi="Times New Roman" w:cs="Times New Roman"/>
          <w:sz w:val="24"/>
          <w:szCs w:val="24"/>
        </w:rPr>
        <w:t>.</w:t>
      </w:r>
    </w:p>
    <w:p w14:paraId="3602000C" w14:textId="77777777" w:rsidR="00ED397D" w:rsidRPr="00330A7E" w:rsidRDefault="00ED397D" w:rsidP="00330A7E">
      <w:pPr>
        <w:tabs>
          <w:tab w:val="left" w:pos="360"/>
          <w:tab w:val="left" w:pos="720"/>
          <w:tab w:val="left" w:pos="851"/>
          <w:tab w:val="left" w:pos="2880"/>
          <w:tab w:val="left" w:pos="3402"/>
          <w:tab w:val="left" w:pos="5400"/>
          <w:tab w:val="left" w:pos="5669"/>
          <w:tab w:val="left" w:pos="7920"/>
        </w:tabs>
        <w:jc w:val="both"/>
        <w:rPr>
          <w:rFonts w:ascii="Times New Roman" w:hAnsi="Times New Roman" w:cs="Times New Roman"/>
          <w:b/>
          <w:sz w:val="24"/>
          <w:szCs w:val="24"/>
          <w:lang w:val="vi-VN"/>
        </w:rPr>
      </w:pPr>
      <w:r w:rsidRPr="00330A7E">
        <w:rPr>
          <w:rFonts w:ascii="Times New Roman" w:hAnsi="Times New Roman" w:cs="Times New Roman"/>
          <w:b/>
          <w:color w:val="FF0000"/>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position w:val="-14"/>
          <w:sz w:val="24"/>
          <w:szCs w:val="24"/>
        </w:rPr>
        <w:object w:dxaOrig="3700" w:dyaOrig="420" w14:anchorId="016E396E">
          <v:shape id="_x0000_i3870" type="#_x0000_t75" style="width:184.5pt;height:21pt" o:ole="">
            <v:imagedata r:id="rId5029" o:title=""/>
          </v:shape>
          <o:OLEObject Type="Embed" ProgID="Equation.DSMT4" ShapeID="_x0000_i3870" DrawAspect="Content" ObjectID="_1796842934" r:id="rId5030"/>
        </w:object>
      </w:r>
      <w:r w:rsidRPr="00330A7E">
        <w:rPr>
          <w:rFonts w:ascii="Times New Roman" w:hAnsi="Times New Roman" w:cs="Times New Roman"/>
          <w:sz w:val="24"/>
          <w:szCs w:val="24"/>
        </w:rPr>
        <w:t>.</w:t>
      </w:r>
      <w:r w:rsidRPr="00330A7E">
        <w:rPr>
          <w:rFonts w:ascii="Times New Roman" w:hAnsi="Times New Roman" w:cs="Times New Roman"/>
          <w:b/>
          <w:sz w:val="24"/>
          <w:szCs w:val="24"/>
        </w:rPr>
        <w:tab/>
        <w:t xml:space="preserve">D. </w:t>
      </w:r>
      <w:r w:rsidRPr="00330A7E">
        <w:rPr>
          <w:rFonts w:ascii="Times New Roman" w:hAnsi="Times New Roman" w:cs="Times New Roman"/>
          <w:position w:val="-14"/>
          <w:sz w:val="24"/>
          <w:szCs w:val="24"/>
        </w:rPr>
        <w:object w:dxaOrig="4200" w:dyaOrig="420" w14:anchorId="7C9DE781">
          <v:shape id="_x0000_i3871" type="#_x0000_t75" style="width:210pt;height:21pt" o:ole="">
            <v:imagedata r:id="rId5031" o:title=""/>
          </v:shape>
          <o:OLEObject Type="Embed" ProgID="Equation.DSMT4" ShapeID="_x0000_i3871" DrawAspect="Content" ObjectID="_1796842935" r:id="rId5032"/>
        </w:object>
      </w:r>
      <w:r w:rsidRPr="00330A7E">
        <w:rPr>
          <w:rFonts w:ascii="Times New Roman" w:hAnsi="Times New Roman" w:cs="Times New Roman"/>
          <w:sz w:val="24"/>
          <w:szCs w:val="24"/>
        </w:rPr>
        <w:t>.</w:t>
      </w:r>
    </w:p>
    <w:p w14:paraId="05C89C76" w14:textId="77777777" w:rsidR="00ED397D" w:rsidRPr="00330A7E" w:rsidRDefault="00ED397D" w:rsidP="000E1E56">
      <w:pPr>
        <w:pStyle w:val="NormalWeb"/>
        <w:numPr>
          <w:ilvl w:val="0"/>
          <w:numId w:val="46"/>
        </w:numPr>
        <w:shd w:val="clear" w:color="auto" w:fill="FFFFFF"/>
        <w:tabs>
          <w:tab w:val="left" w:pos="360"/>
          <w:tab w:val="left" w:pos="851"/>
          <w:tab w:val="left" w:pos="2880"/>
          <w:tab w:val="left" w:pos="5400"/>
          <w:tab w:val="left" w:pos="7920"/>
        </w:tabs>
        <w:spacing w:before="0" w:beforeAutospacing="0" w:after="0" w:afterAutospacing="0" w:line="276" w:lineRule="auto"/>
        <w:ind w:left="0" w:firstLine="0"/>
        <w:jc w:val="both"/>
        <w:rPr>
          <w:rFonts w:ascii="Times New Roman" w:hAnsi="Times New Roman"/>
        </w:rPr>
      </w:pPr>
      <w:r w:rsidRPr="00330A7E">
        <w:rPr>
          <w:rFonts w:ascii="Times New Roman" w:hAnsi="Times New Roman"/>
          <w:color w:val="000000"/>
        </w:rPr>
        <w:t xml:space="preserve">Cho hai biến cố </w:t>
      </w:r>
      <w:r w:rsidRPr="00330A7E">
        <w:rPr>
          <w:rFonts w:ascii="Times New Roman" w:hAnsi="Times New Roman"/>
          <w:position w:val="-4"/>
        </w:rPr>
        <w:object w:dxaOrig="240" w:dyaOrig="260" w14:anchorId="50C7490F">
          <v:shape id="_x0000_i3872" type="#_x0000_t75" style="width:12pt;height:13.5pt" o:ole="">
            <v:imagedata r:id="rId5033" o:title=""/>
          </v:shape>
          <o:OLEObject Type="Embed" ProgID="Equation.DSMT4" ShapeID="_x0000_i3872" DrawAspect="Content" ObjectID="_1796842936" r:id="rId5034"/>
        </w:object>
      </w:r>
      <w:r w:rsidRPr="00330A7E">
        <w:rPr>
          <w:rFonts w:ascii="Times New Roman" w:hAnsi="Times New Roman"/>
        </w:rPr>
        <w:t xml:space="preserve"> và </w:t>
      </w:r>
      <w:r w:rsidRPr="00330A7E">
        <w:rPr>
          <w:rFonts w:ascii="Times New Roman" w:hAnsi="Times New Roman"/>
          <w:position w:val="-4"/>
        </w:rPr>
        <w:object w:dxaOrig="240" w:dyaOrig="260" w14:anchorId="084A99F2">
          <v:shape id="_x0000_i3873" type="#_x0000_t75" style="width:12pt;height:13.5pt" o:ole="">
            <v:imagedata r:id="rId5035" o:title=""/>
          </v:shape>
          <o:OLEObject Type="Embed" ProgID="Equation.DSMT4" ShapeID="_x0000_i3873" DrawAspect="Content" ObjectID="_1796842937" r:id="rId5036"/>
        </w:object>
      </w:r>
      <w:r w:rsidRPr="00330A7E">
        <w:rPr>
          <w:rFonts w:ascii="Times New Roman" w:hAnsi="Times New Roman"/>
          <w:position w:val="-4"/>
        </w:rPr>
        <w:t xml:space="preserve"> </w:t>
      </w:r>
      <w:r w:rsidRPr="00330A7E">
        <w:rPr>
          <w:rFonts w:ascii="Times New Roman" w:hAnsi="Times New Roman"/>
        </w:rPr>
        <w:t xml:space="preserve">là hai </w:t>
      </w:r>
      <w:r w:rsidRPr="00330A7E">
        <w:rPr>
          <w:rFonts w:ascii="Times New Roman" w:hAnsi="Times New Roman"/>
          <w:color w:val="000000"/>
        </w:rPr>
        <w:t xml:space="preserve">biến cố độc lập, với </w:t>
      </w:r>
      <w:r w:rsidRPr="00330A7E">
        <w:rPr>
          <w:rFonts w:ascii="Times New Roman" w:hAnsi="Times New Roman"/>
          <w:position w:val="-14"/>
        </w:rPr>
        <w:object w:dxaOrig="1520" w:dyaOrig="400" w14:anchorId="3100960F">
          <v:shape id="_x0000_i3874" type="#_x0000_t75" style="width:76.5pt;height:19.5pt" o:ole="">
            <v:imagedata r:id="rId5037" o:title=""/>
          </v:shape>
          <o:OLEObject Type="Embed" ProgID="Equation.DSMT4" ShapeID="_x0000_i3874" DrawAspect="Content" ObjectID="_1796842938" r:id="rId5038"/>
        </w:object>
      </w:r>
      <w:r w:rsidRPr="00330A7E">
        <w:rPr>
          <w:rFonts w:ascii="Times New Roman" w:hAnsi="Times New Roman"/>
        </w:rPr>
        <w:t xml:space="preserve">, </w:t>
      </w:r>
      <w:r w:rsidRPr="00330A7E">
        <w:rPr>
          <w:rFonts w:ascii="Times New Roman" w:hAnsi="Times New Roman"/>
          <w:position w:val="-14"/>
        </w:rPr>
        <w:object w:dxaOrig="1520" w:dyaOrig="400" w14:anchorId="7E897950">
          <v:shape id="_x0000_i3875" type="#_x0000_t75" style="width:76.5pt;height:19.5pt" o:ole="">
            <v:imagedata r:id="rId5039" o:title=""/>
          </v:shape>
          <o:OLEObject Type="Embed" ProgID="Equation.DSMT4" ShapeID="_x0000_i3875" DrawAspect="Content" ObjectID="_1796842939" r:id="rId5040"/>
        </w:object>
      </w:r>
      <w:r w:rsidRPr="00330A7E">
        <w:rPr>
          <w:rFonts w:ascii="Times New Roman" w:hAnsi="Times New Roman"/>
          <w:lang w:val="vi-VN"/>
        </w:rPr>
        <w:t>. Khẳng định nào sau đây đúng?</w:t>
      </w:r>
    </w:p>
    <w:p w14:paraId="7C271502" w14:textId="77777777" w:rsidR="00ED397D" w:rsidRPr="00330A7E" w:rsidRDefault="00ED397D" w:rsidP="00330A7E">
      <w:pPr>
        <w:tabs>
          <w:tab w:val="left" w:pos="0"/>
          <w:tab w:val="left" w:pos="360"/>
          <w:tab w:val="left" w:pos="851"/>
          <w:tab w:val="left" w:pos="2880"/>
          <w:tab w:val="left" w:pos="3402"/>
          <w:tab w:val="left" w:pos="5400"/>
          <w:tab w:val="left" w:pos="5529"/>
          <w:tab w:val="left" w:pos="7920"/>
        </w:tabs>
        <w:jc w:val="both"/>
        <w:rPr>
          <w:rFonts w:ascii="Times New Roman" w:hAnsi="Times New Roman" w:cs="Times New Roman"/>
          <w:sz w:val="24"/>
          <w:szCs w:val="24"/>
          <w:lang w:val="vi-VN"/>
        </w:rPr>
      </w:pPr>
      <w:r w:rsidRPr="00330A7E">
        <w:rPr>
          <w:rFonts w:ascii="Times New Roman" w:hAnsi="Times New Roman" w:cs="Times New Roman"/>
          <w:b/>
          <w:sz w:val="24"/>
          <w:szCs w:val="24"/>
          <w:lang w:val="nl-NL"/>
        </w:rPr>
        <w:tab/>
      </w:r>
      <w:r w:rsidRPr="00330A7E">
        <w:rPr>
          <w:rFonts w:ascii="Times New Roman" w:hAnsi="Times New Roman" w:cs="Times New Roman"/>
          <w:b/>
          <w:sz w:val="24"/>
          <w:szCs w:val="24"/>
          <w:lang w:val="vi-VN"/>
        </w:rPr>
        <w:t xml:space="preserve">A. </w:t>
      </w:r>
      <w:r w:rsidRPr="00330A7E">
        <w:rPr>
          <w:rFonts w:ascii="Times New Roman" w:hAnsi="Times New Roman" w:cs="Times New Roman"/>
          <w:position w:val="-10"/>
          <w:sz w:val="24"/>
          <w:szCs w:val="24"/>
        </w:rPr>
        <w:object w:dxaOrig="1820" w:dyaOrig="340" w14:anchorId="7AFFF748">
          <v:shape id="_x0000_i3876" type="#_x0000_t75" style="width:91.5pt;height:16.5pt" o:ole="">
            <v:imagedata r:id="rId5041" o:title=""/>
          </v:shape>
          <o:OLEObject Type="Embed" ProgID="Equation.DSMT4" ShapeID="_x0000_i3876" DrawAspect="Content" ObjectID="_1796842940" r:id="rId5042"/>
        </w:object>
      </w:r>
      <w:r w:rsidRPr="00330A7E">
        <w:rPr>
          <w:rFonts w:ascii="Times New Roman" w:hAnsi="Times New Roman" w:cs="Times New Roman"/>
          <w:sz w:val="24"/>
          <w:szCs w:val="24"/>
          <w:lang w:val="nl-NL"/>
        </w:rPr>
        <w:tab/>
      </w:r>
      <w:r w:rsidRPr="00330A7E">
        <w:rPr>
          <w:rFonts w:ascii="Times New Roman" w:hAnsi="Times New Roman" w:cs="Times New Roman"/>
          <w:sz w:val="24"/>
          <w:szCs w:val="24"/>
          <w:lang w:val="vi-VN"/>
        </w:rPr>
        <w:tab/>
      </w:r>
      <w:r w:rsidRPr="00330A7E">
        <w:rPr>
          <w:rFonts w:ascii="Times New Roman" w:hAnsi="Times New Roman" w:cs="Times New Roman"/>
          <w:sz w:val="24"/>
          <w:szCs w:val="24"/>
          <w:lang w:val="vi-VN"/>
        </w:rPr>
        <w:tab/>
      </w:r>
      <w:r w:rsidRPr="00330A7E">
        <w:rPr>
          <w:rFonts w:ascii="Times New Roman" w:hAnsi="Times New Roman" w:cs="Times New Roman"/>
          <w:b/>
          <w:sz w:val="24"/>
          <w:szCs w:val="24"/>
          <w:lang w:val="nl-NL"/>
        </w:rPr>
        <w:t>B.</w:t>
      </w:r>
      <w:r w:rsidRPr="00330A7E">
        <w:rPr>
          <w:rFonts w:ascii="Times New Roman" w:hAnsi="Times New Roman" w:cs="Times New Roman"/>
          <w:b/>
          <w:sz w:val="24"/>
          <w:szCs w:val="24"/>
          <w:lang w:val="vi-VN"/>
        </w:rPr>
        <w:t xml:space="preserve"> </w:t>
      </w:r>
      <w:r w:rsidRPr="00330A7E">
        <w:rPr>
          <w:rFonts w:ascii="Times New Roman" w:hAnsi="Times New Roman" w:cs="Times New Roman"/>
          <w:position w:val="-10"/>
          <w:sz w:val="24"/>
          <w:szCs w:val="24"/>
        </w:rPr>
        <w:object w:dxaOrig="1939" w:dyaOrig="340" w14:anchorId="48BE83DC">
          <v:shape id="_x0000_i3877" type="#_x0000_t75" style="width:97.5pt;height:16.5pt" o:ole="">
            <v:imagedata r:id="rId5043" o:title=""/>
          </v:shape>
          <o:OLEObject Type="Embed" ProgID="Equation.DSMT4" ShapeID="_x0000_i3877" DrawAspect="Content" ObjectID="_1796842941" r:id="rId5044"/>
        </w:object>
      </w:r>
      <w:r w:rsidRPr="00330A7E">
        <w:rPr>
          <w:rFonts w:ascii="Times New Roman" w:hAnsi="Times New Roman" w:cs="Times New Roman"/>
          <w:sz w:val="24"/>
          <w:szCs w:val="24"/>
          <w:lang w:val="nl-NL"/>
        </w:rPr>
        <w:t>.</w:t>
      </w:r>
      <w:r w:rsidRPr="00330A7E">
        <w:rPr>
          <w:rFonts w:ascii="Times New Roman" w:hAnsi="Times New Roman" w:cs="Times New Roman"/>
          <w:sz w:val="24"/>
          <w:szCs w:val="24"/>
          <w:lang w:val="nl-NL"/>
        </w:rPr>
        <w:tab/>
      </w:r>
    </w:p>
    <w:p w14:paraId="025DEC22" w14:textId="77777777" w:rsidR="00ED397D" w:rsidRPr="00330A7E" w:rsidRDefault="00ED397D" w:rsidP="00330A7E">
      <w:pPr>
        <w:tabs>
          <w:tab w:val="left" w:pos="0"/>
          <w:tab w:val="left" w:pos="360"/>
          <w:tab w:val="left" w:pos="851"/>
          <w:tab w:val="left" w:pos="2880"/>
          <w:tab w:val="left" w:pos="3402"/>
          <w:tab w:val="left" w:pos="5400"/>
          <w:tab w:val="left" w:pos="5529"/>
          <w:tab w:val="left" w:pos="7920"/>
        </w:tabs>
        <w:jc w:val="both"/>
        <w:rPr>
          <w:rFonts w:ascii="Times New Roman" w:hAnsi="Times New Roman" w:cs="Times New Roman"/>
          <w:sz w:val="24"/>
          <w:szCs w:val="24"/>
          <w:lang w:val="nl-NL"/>
        </w:rPr>
      </w:pPr>
      <w:r w:rsidRPr="00330A7E">
        <w:rPr>
          <w:rFonts w:ascii="Times New Roman" w:hAnsi="Times New Roman" w:cs="Times New Roman"/>
          <w:sz w:val="24"/>
          <w:szCs w:val="24"/>
          <w:lang w:val="vi-VN"/>
        </w:rPr>
        <w:tab/>
      </w:r>
      <w:r w:rsidRPr="00330A7E">
        <w:rPr>
          <w:rFonts w:ascii="Times New Roman" w:hAnsi="Times New Roman" w:cs="Times New Roman"/>
          <w:b/>
          <w:sz w:val="24"/>
          <w:szCs w:val="24"/>
          <w:lang w:val="nl-NL"/>
        </w:rPr>
        <w:t>C.</w:t>
      </w:r>
      <w:r w:rsidRPr="00330A7E">
        <w:rPr>
          <w:rFonts w:ascii="Times New Roman" w:hAnsi="Times New Roman" w:cs="Times New Roman"/>
          <w:b/>
          <w:sz w:val="24"/>
          <w:szCs w:val="24"/>
          <w:lang w:val="vi-VN"/>
        </w:rPr>
        <w:t xml:space="preserve"> </w:t>
      </w:r>
      <w:r w:rsidRPr="00330A7E">
        <w:rPr>
          <w:rFonts w:ascii="Times New Roman" w:hAnsi="Times New Roman" w:cs="Times New Roman"/>
          <w:position w:val="-10"/>
          <w:sz w:val="24"/>
          <w:szCs w:val="24"/>
        </w:rPr>
        <w:object w:dxaOrig="1820" w:dyaOrig="340" w14:anchorId="4FD56EC1">
          <v:shape id="_x0000_i3878" type="#_x0000_t75" style="width:91.5pt;height:16.5pt" o:ole="">
            <v:imagedata r:id="rId5045" o:title=""/>
          </v:shape>
          <o:OLEObject Type="Embed" ProgID="Equation.DSMT4" ShapeID="_x0000_i3878" DrawAspect="Content" ObjectID="_1796842942" r:id="rId5046"/>
        </w:object>
      </w:r>
      <w:r w:rsidRPr="00330A7E">
        <w:rPr>
          <w:rFonts w:ascii="Times New Roman" w:hAnsi="Times New Roman" w:cs="Times New Roman"/>
          <w:sz w:val="24"/>
          <w:szCs w:val="24"/>
          <w:lang w:val="nl-NL"/>
        </w:rPr>
        <w:t>.</w:t>
      </w:r>
      <w:r w:rsidRPr="00330A7E">
        <w:rPr>
          <w:rFonts w:ascii="Times New Roman" w:hAnsi="Times New Roman" w:cs="Times New Roman"/>
          <w:sz w:val="24"/>
          <w:szCs w:val="24"/>
          <w:lang w:val="nl-NL"/>
        </w:rPr>
        <w:tab/>
      </w:r>
      <w:r w:rsidRPr="00330A7E">
        <w:rPr>
          <w:rFonts w:ascii="Times New Roman" w:hAnsi="Times New Roman" w:cs="Times New Roman"/>
          <w:sz w:val="24"/>
          <w:szCs w:val="24"/>
          <w:lang w:val="vi-VN"/>
        </w:rPr>
        <w:tab/>
      </w:r>
      <w:r w:rsidRPr="00330A7E">
        <w:rPr>
          <w:rFonts w:ascii="Times New Roman" w:hAnsi="Times New Roman" w:cs="Times New Roman"/>
          <w:sz w:val="24"/>
          <w:szCs w:val="24"/>
          <w:lang w:val="vi-VN"/>
        </w:rPr>
        <w:tab/>
      </w:r>
      <w:r w:rsidRPr="00330A7E">
        <w:rPr>
          <w:rFonts w:ascii="Times New Roman" w:hAnsi="Times New Roman" w:cs="Times New Roman"/>
          <w:b/>
          <w:sz w:val="24"/>
          <w:szCs w:val="24"/>
          <w:lang w:val="nl-NL"/>
        </w:rPr>
        <w:t xml:space="preserve">D. </w:t>
      </w:r>
      <w:r w:rsidRPr="00330A7E">
        <w:rPr>
          <w:rFonts w:ascii="Times New Roman" w:hAnsi="Times New Roman" w:cs="Times New Roman"/>
          <w:position w:val="-10"/>
          <w:sz w:val="24"/>
          <w:szCs w:val="24"/>
        </w:rPr>
        <w:object w:dxaOrig="1820" w:dyaOrig="340" w14:anchorId="4A06C82A">
          <v:shape id="_x0000_i3879" type="#_x0000_t75" style="width:91.5pt;height:16.5pt" o:ole="">
            <v:imagedata r:id="rId5047" o:title=""/>
          </v:shape>
          <o:OLEObject Type="Embed" ProgID="Equation.DSMT4" ShapeID="_x0000_i3879" DrawAspect="Content" ObjectID="_1796842943" r:id="rId5048"/>
        </w:object>
      </w:r>
      <w:r w:rsidRPr="00330A7E">
        <w:rPr>
          <w:rFonts w:ascii="Times New Roman" w:hAnsi="Times New Roman" w:cs="Times New Roman"/>
          <w:sz w:val="24"/>
          <w:szCs w:val="24"/>
          <w:lang w:val="nl-NL"/>
        </w:rPr>
        <w:t>.</w:t>
      </w:r>
    </w:p>
    <w:p w14:paraId="6838984F" w14:textId="77777777" w:rsidR="00ED397D" w:rsidRPr="00330A7E" w:rsidRDefault="00ED397D" w:rsidP="000E1E56">
      <w:pPr>
        <w:pStyle w:val="ListParagraph"/>
        <w:numPr>
          <w:ilvl w:val="0"/>
          <w:numId w:val="46"/>
        </w:numPr>
        <w:shd w:val="clear" w:color="auto" w:fill="FFFFFF"/>
        <w:tabs>
          <w:tab w:val="left" w:pos="851"/>
        </w:tabs>
        <w:spacing w:line="276" w:lineRule="auto"/>
        <w:ind w:left="0" w:firstLine="0"/>
        <w:rPr>
          <w:rFonts w:ascii="Times New Roman" w:hAnsi="Times New Roman" w:cs="Times New Roman"/>
          <w:color w:val="000000"/>
          <w:sz w:val="24"/>
          <w:szCs w:val="24"/>
        </w:rPr>
      </w:pPr>
      <w:r w:rsidRPr="00330A7E">
        <w:rPr>
          <w:rFonts w:ascii="Times New Roman" w:hAnsi="Times New Roman" w:cs="Times New Roman"/>
          <w:color w:val="000000"/>
          <w:sz w:val="24"/>
          <w:szCs w:val="24"/>
        </w:rPr>
        <w:t>Một vườn thú ghi lại tuổi thọ (đơn vị: năm) của 20 con hổ và thu được kết quả như sau:</w:t>
      </w:r>
    </w:p>
    <w:p w14:paraId="5E38053D" w14:textId="77777777" w:rsidR="00ED397D" w:rsidRPr="00330A7E" w:rsidRDefault="00ED397D" w:rsidP="00330A7E">
      <w:pPr>
        <w:shd w:val="clear" w:color="auto" w:fill="FFFFFF"/>
        <w:tabs>
          <w:tab w:val="left" w:pos="851"/>
        </w:tabs>
        <w:jc w:val="both"/>
        <w:rPr>
          <w:rFonts w:ascii="Times New Roman" w:hAnsi="Times New Roman" w:cs="Times New Roman"/>
          <w:color w:val="000000"/>
          <w:sz w:val="24"/>
          <w:szCs w:val="24"/>
          <w:lang w:val="vi-VN"/>
        </w:rPr>
      </w:pPr>
      <w:r w:rsidRPr="00330A7E">
        <w:rPr>
          <w:rFonts w:ascii="Times New Roman" w:hAnsi="Times New Roman" w:cs="Times New Roman"/>
          <w:color w:val="000000"/>
          <w:sz w:val="24"/>
          <w:szCs w:val="24"/>
        </w:rPr>
        <w:fldChar w:fldCharType="begin"/>
      </w:r>
      <w:r w:rsidRPr="00330A7E">
        <w:rPr>
          <w:rFonts w:ascii="Times New Roman" w:hAnsi="Times New Roman" w:cs="Times New Roman"/>
          <w:color w:val="000000"/>
          <w:sz w:val="24"/>
          <w:szCs w:val="24"/>
        </w:rPr>
        <w:instrText xml:space="preserve"> INCLUDEPICTURE "https://video.vietjack.com/upload2/quiz_source1/2024/04/blobid0-1712558459.png" \* MERGEFORMATINET </w:instrText>
      </w:r>
      <w:r w:rsidRPr="00330A7E">
        <w:rPr>
          <w:rFonts w:ascii="Times New Roman" w:hAnsi="Times New Roman" w:cs="Times New Roman"/>
          <w:color w:val="000000"/>
          <w:sz w:val="24"/>
          <w:szCs w:val="24"/>
        </w:rPr>
        <w:fldChar w:fldCharType="separate"/>
      </w:r>
      <w:r w:rsidRPr="00330A7E">
        <w:rPr>
          <w:rFonts w:ascii="Times New Roman" w:hAnsi="Times New Roman" w:cs="Times New Roman"/>
          <w:color w:val="000000"/>
          <w:sz w:val="24"/>
          <w:szCs w:val="24"/>
        </w:rPr>
        <w:fldChar w:fldCharType="begin"/>
      </w:r>
      <w:r w:rsidRPr="00330A7E">
        <w:rPr>
          <w:rFonts w:ascii="Times New Roman" w:hAnsi="Times New Roman" w:cs="Times New Roman"/>
          <w:color w:val="000000"/>
          <w:sz w:val="24"/>
          <w:szCs w:val="24"/>
        </w:rPr>
        <w:instrText xml:space="preserve"> INCLUDEPICTURE  "https://video.vietjack.com/upload2/quiz_source1/2024/04/blobid0-1712558459.png" \* MERGEFORMATINET </w:instrText>
      </w:r>
      <w:r w:rsidRPr="00330A7E">
        <w:rPr>
          <w:rFonts w:ascii="Times New Roman" w:hAnsi="Times New Roman" w:cs="Times New Roman"/>
          <w:color w:val="000000"/>
          <w:sz w:val="24"/>
          <w:szCs w:val="24"/>
        </w:rPr>
        <w:fldChar w:fldCharType="separate"/>
      </w:r>
      <w:r w:rsidRPr="00330A7E">
        <w:rPr>
          <w:rFonts w:ascii="Times New Roman" w:hAnsi="Times New Roman" w:cs="Times New Roman"/>
          <w:color w:val="000000"/>
          <w:sz w:val="24"/>
          <w:szCs w:val="24"/>
        </w:rPr>
        <w:fldChar w:fldCharType="begin"/>
      </w:r>
      <w:r w:rsidRPr="00330A7E">
        <w:rPr>
          <w:rFonts w:ascii="Times New Roman" w:hAnsi="Times New Roman" w:cs="Times New Roman"/>
          <w:color w:val="000000"/>
          <w:sz w:val="24"/>
          <w:szCs w:val="24"/>
        </w:rPr>
        <w:instrText xml:space="preserve"> INCLUDEPICTURE  "https://video.vietjack.com/upload2/quiz_source1/2024/04/blobid0-1712558459.png" \* MERGEFORMATINET </w:instrText>
      </w:r>
      <w:r w:rsidRPr="00330A7E">
        <w:rPr>
          <w:rFonts w:ascii="Times New Roman" w:hAnsi="Times New Roman" w:cs="Times New Roman"/>
          <w:color w:val="000000"/>
          <w:sz w:val="24"/>
          <w:szCs w:val="24"/>
        </w:rPr>
        <w:fldChar w:fldCharType="separate"/>
      </w:r>
      <w:r w:rsidRPr="00330A7E">
        <w:rPr>
          <w:rFonts w:ascii="Times New Roman" w:hAnsi="Times New Roman" w:cs="Times New Roman"/>
          <w:color w:val="000000"/>
          <w:sz w:val="24"/>
          <w:szCs w:val="24"/>
        </w:rPr>
        <w:fldChar w:fldCharType="begin"/>
      </w:r>
      <w:r w:rsidRPr="00330A7E">
        <w:rPr>
          <w:rFonts w:ascii="Times New Roman" w:hAnsi="Times New Roman" w:cs="Times New Roman"/>
          <w:color w:val="000000"/>
          <w:sz w:val="24"/>
          <w:szCs w:val="24"/>
        </w:rPr>
        <w:instrText xml:space="preserve"> INCLUDEPICTURE  "https://video.vietjack.com/upload2/quiz_source1/2024/04/blobid0-1712558459.png" \* MERGEFORMATINET </w:instrText>
      </w:r>
      <w:r w:rsidRPr="00330A7E">
        <w:rPr>
          <w:rFonts w:ascii="Times New Roman" w:hAnsi="Times New Roman" w:cs="Times New Roman"/>
          <w:color w:val="000000"/>
          <w:sz w:val="24"/>
          <w:szCs w:val="24"/>
        </w:rPr>
        <w:fldChar w:fldCharType="separate"/>
      </w:r>
      <w:r w:rsidRPr="00330A7E">
        <w:rPr>
          <w:rFonts w:ascii="Times New Roman" w:hAnsi="Times New Roman" w:cs="Times New Roman"/>
          <w:color w:val="000000"/>
          <w:sz w:val="24"/>
          <w:szCs w:val="24"/>
        </w:rPr>
        <w:fldChar w:fldCharType="begin"/>
      </w:r>
      <w:r w:rsidRPr="00330A7E">
        <w:rPr>
          <w:rFonts w:ascii="Times New Roman" w:hAnsi="Times New Roman" w:cs="Times New Roman"/>
          <w:color w:val="000000"/>
          <w:sz w:val="24"/>
          <w:szCs w:val="24"/>
        </w:rPr>
        <w:instrText xml:space="preserve"> INCLUDEPICTURE  "https://video.vietjack.com/upload2/quiz_source1/2024/04/blobid0-1712558459.png" \* MERGEFORMATINET </w:instrText>
      </w:r>
      <w:r w:rsidRPr="00330A7E">
        <w:rPr>
          <w:rFonts w:ascii="Times New Roman" w:hAnsi="Times New Roman" w:cs="Times New Roman"/>
          <w:color w:val="000000"/>
          <w:sz w:val="24"/>
          <w:szCs w:val="24"/>
        </w:rPr>
        <w:fldChar w:fldCharType="separate"/>
      </w:r>
      <w:r w:rsidR="00FA344A">
        <w:rPr>
          <w:rFonts w:ascii="Times New Roman" w:hAnsi="Times New Roman" w:cs="Times New Roman"/>
          <w:color w:val="000000"/>
          <w:sz w:val="24"/>
          <w:szCs w:val="24"/>
        </w:rPr>
        <w:fldChar w:fldCharType="begin"/>
      </w:r>
      <w:r w:rsidR="00FA344A">
        <w:rPr>
          <w:rFonts w:ascii="Times New Roman" w:hAnsi="Times New Roman" w:cs="Times New Roman"/>
          <w:color w:val="000000"/>
          <w:sz w:val="24"/>
          <w:szCs w:val="24"/>
        </w:rPr>
        <w:instrText xml:space="preserve"> </w:instrText>
      </w:r>
      <w:r w:rsidR="00FA344A">
        <w:rPr>
          <w:rFonts w:ascii="Times New Roman" w:hAnsi="Times New Roman" w:cs="Times New Roman"/>
          <w:color w:val="000000"/>
          <w:sz w:val="24"/>
          <w:szCs w:val="24"/>
        </w:rPr>
        <w:instrText>INCLUDEPICTURE  "https://video.vietjack.com/upload2/quiz_source1/2024/04/blobid0-1712558459.png" \* MERGEFORMATINET</w:instrText>
      </w:r>
      <w:r w:rsidR="00FA344A">
        <w:rPr>
          <w:rFonts w:ascii="Times New Roman" w:hAnsi="Times New Roman" w:cs="Times New Roman"/>
          <w:color w:val="000000"/>
          <w:sz w:val="24"/>
          <w:szCs w:val="24"/>
        </w:rPr>
        <w:instrText xml:space="preserve"> </w:instrText>
      </w:r>
      <w:r w:rsidR="00FA344A">
        <w:rPr>
          <w:rFonts w:ascii="Times New Roman" w:hAnsi="Times New Roman" w:cs="Times New Roman"/>
          <w:color w:val="000000"/>
          <w:sz w:val="24"/>
          <w:szCs w:val="24"/>
        </w:rPr>
        <w:fldChar w:fldCharType="separate"/>
      </w:r>
      <w:r w:rsidR="00FA344A">
        <w:rPr>
          <w:rFonts w:ascii="Times New Roman" w:hAnsi="Times New Roman" w:cs="Times New Roman"/>
          <w:color w:val="000000"/>
          <w:sz w:val="24"/>
          <w:szCs w:val="24"/>
        </w:rPr>
        <w:pict w14:anchorId="0139DC3D">
          <v:shape id="_x0000_i3880" type="#_x0000_t75" alt="Sử dụng dữ kiện sau để trả lời câu hỏi trong các bài tập từ 3.9 đến 3.13.Sử dụng dữ kiện sau để trả lời câu hỏi trong các bài tập từ 3.9 đến 3.13. (ảnh 1)" style="width:472.5pt;height:52.5pt">
            <v:imagedata r:id="rId5049"/>
          </v:shape>
        </w:pict>
      </w:r>
      <w:r w:rsidR="00FA344A">
        <w:rPr>
          <w:rFonts w:ascii="Times New Roman" w:hAnsi="Times New Roman" w:cs="Times New Roman"/>
          <w:color w:val="000000"/>
          <w:sz w:val="24"/>
          <w:szCs w:val="24"/>
        </w:rPr>
        <w:fldChar w:fldCharType="end"/>
      </w:r>
      <w:r w:rsidRPr="00330A7E">
        <w:rPr>
          <w:rFonts w:ascii="Times New Roman" w:hAnsi="Times New Roman" w:cs="Times New Roman"/>
          <w:color w:val="000000"/>
          <w:sz w:val="24"/>
          <w:szCs w:val="24"/>
        </w:rPr>
        <w:fldChar w:fldCharType="end"/>
      </w:r>
      <w:r w:rsidRPr="00330A7E">
        <w:rPr>
          <w:rFonts w:ascii="Times New Roman" w:hAnsi="Times New Roman" w:cs="Times New Roman"/>
          <w:color w:val="000000"/>
          <w:sz w:val="24"/>
          <w:szCs w:val="24"/>
        </w:rPr>
        <w:fldChar w:fldCharType="end"/>
      </w:r>
      <w:r w:rsidRPr="00330A7E">
        <w:rPr>
          <w:rFonts w:ascii="Times New Roman" w:hAnsi="Times New Roman" w:cs="Times New Roman"/>
          <w:color w:val="000000"/>
          <w:sz w:val="24"/>
          <w:szCs w:val="24"/>
        </w:rPr>
        <w:fldChar w:fldCharType="end"/>
      </w:r>
      <w:r w:rsidRPr="00330A7E">
        <w:rPr>
          <w:rFonts w:ascii="Times New Roman" w:hAnsi="Times New Roman" w:cs="Times New Roman"/>
          <w:color w:val="000000"/>
          <w:sz w:val="24"/>
          <w:szCs w:val="24"/>
        </w:rPr>
        <w:fldChar w:fldCharType="end"/>
      </w:r>
      <w:r w:rsidRPr="00330A7E">
        <w:rPr>
          <w:rFonts w:ascii="Times New Roman" w:hAnsi="Times New Roman" w:cs="Times New Roman"/>
          <w:color w:val="000000"/>
          <w:sz w:val="24"/>
          <w:szCs w:val="24"/>
        </w:rPr>
        <w:fldChar w:fldCharType="end"/>
      </w:r>
    </w:p>
    <w:p w14:paraId="262DCD47" w14:textId="77777777" w:rsidR="00ED397D" w:rsidRPr="00330A7E" w:rsidRDefault="00ED397D" w:rsidP="00330A7E">
      <w:pPr>
        <w:shd w:val="clear" w:color="auto" w:fill="FFFFFF"/>
        <w:tabs>
          <w:tab w:val="left" w:pos="851"/>
        </w:tabs>
        <w:jc w:val="both"/>
        <w:rPr>
          <w:rFonts w:ascii="Times New Roman" w:hAnsi="Times New Roman" w:cs="Times New Roman"/>
          <w:color w:val="000000"/>
          <w:sz w:val="24"/>
          <w:szCs w:val="24"/>
        </w:rPr>
      </w:pPr>
      <w:r w:rsidRPr="00330A7E">
        <w:rPr>
          <w:rFonts w:ascii="Times New Roman" w:hAnsi="Times New Roman" w:cs="Times New Roman"/>
          <w:color w:val="000000"/>
          <w:sz w:val="24"/>
          <w:szCs w:val="24"/>
        </w:rPr>
        <w:t>Khoảng biến thiên của mẫu số liệu ghép nhóm này là</w:t>
      </w:r>
    </w:p>
    <w:p w14:paraId="4628E7A5" w14:textId="77777777" w:rsidR="00ED397D" w:rsidRPr="00330A7E" w:rsidRDefault="00ED397D" w:rsidP="00330A7E">
      <w:pPr>
        <w:shd w:val="clear" w:color="auto" w:fill="FFFFFF"/>
        <w:tabs>
          <w:tab w:val="left" w:pos="360"/>
          <w:tab w:val="left" w:pos="851"/>
          <w:tab w:val="left" w:pos="2880"/>
          <w:tab w:val="left" w:pos="5400"/>
          <w:tab w:val="left" w:pos="7920"/>
        </w:tabs>
        <w:jc w:val="both"/>
        <w:rPr>
          <w:rFonts w:ascii="Times New Roman" w:hAnsi="Times New Roman" w:cs="Times New Roman"/>
          <w:sz w:val="24"/>
          <w:szCs w:val="24"/>
        </w:rPr>
      </w:pPr>
      <w:r w:rsidRPr="00330A7E">
        <w:rPr>
          <w:rFonts w:ascii="Times New Roman" w:hAnsi="Times New Roman" w:cs="Times New Roman"/>
          <w:b/>
          <w:sz w:val="24"/>
          <w:szCs w:val="24"/>
        </w:rPr>
        <w:tab/>
        <w:t>A.</w:t>
      </w:r>
      <w:r w:rsidRPr="00330A7E">
        <w:rPr>
          <w:rFonts w:ascii="Times New Roman" w:hAnsi="Times New Roman" w:cs="Times New Roman"/>
          <w:sz w:val="24"/>
          <w:szCs w:val="24"/>
        </w:rPr>
        <w:t xml:space="preserve"> 4.</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5.</w:t>
      </w:r>
      <w:r w:rsidRPr="00330A7E">
        <w:rPr>
          <w:rFonts w:ascii="Times New Roman" w:hAnsi="Times New Roman" w:cs="Times New Roman"/>
          <w:sz w:val="24"/>
          <w:szCs w:val="24"/>
        </w:rPr>
        <w:tab/>
      </w:r>
      <w:r w:rsidRPr="00330A7E">
        <w:rPr>
          <w:rFonts w:ascii="Times New Roman" w:hAnsi="Times New Roman" w:cs="Times New Roman"/>
          <w:b/>
          <w:color w:val="000000"/>
          <w:sz w:val="24"/>
          <w:szCs w:val="24"/>
        </w:rPr>
        <w:t>C.</w:t>
      </w:r>
      <w:r w:rsidRPr="00330A7E">
        <w:rPr>
          <w:rFonts w:ascii="Times New Roman" w:hAnsi="Times New Roman" w:cs="Times New Roman"/>
          <w:color w:val="000000"/>
          <w:sz w:val="24"/>
          <w:szCs w:val="24"/>
        </w:rPr>
        <w:t xml:space="preserve"> 6.</w:t>
      </w:r>
      <w:r w:rsidRPr="00330A7E">
        <w:rPr>
          <w:rFonts w:ascii="Times New Roman" w:hAnsi="Times New Roman" w:cs="Times New Roman"/>
          <w:sz w:val="24"/>
          <w:szCs w:val="24"/>
        </w:rPr>
        <w:tab/>
      </w: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7.</w:t>
      </w:r>
    </w:p>
    <w:p w14:paraId="2A4B9064" w14:textId="77777777" w:rsidR="00ED397D" w:rsidRPr="00330A7E" w:rsidRDefault="00ED397D" w:rsidP="000E1E56">
      <w:pPr>
        <w:pStyle w:val="ListParagraph"/>
        <w:numPr>
          <w:ilvl w:val="0"/>
          <w:numId w:val="46"/>
        </w:numPr>
        <w:shd w:val="clear" w:color="auto" w:fill="FFFFFF"/>
        <w:tabs>
          <w:tab w:val="left" w:pos="851"/>
        </w:tabs>
        <w:spacing w:line="276" w:lineRule="auto"/>
        <w:ind w:left="0" w:firstLine="0"/>
        <w:rPr>
          <w:rFonts w:ascii="Times New Roman" w:hAnsi="Times New Roman" w:cs="Times New Roman"/>
          <w:sz w:val="24"/>
          <w:szCs w:val="24"/>
        </w:rPr>
      </w:pPr>
      <w:r w:rsidRPr="00330A7E">
        <w:rPr>
          <w:rFonts w:ascii="Times New Roman" w:hAnsi="Times New Roman" w:cs="Times New Roman"/>
          <w:sz w:val="24"/>
          <w:szCs w:val="24"/>
        </w:rPr>
        <w:t xml:space="preserve">Kết quả điều tra tổng thu nhập trong năm 2024 của </w:t>
      </w:r>
      <w:r w:rsidRPr="00330A7E">
        <w:rPr>
          <w:rFonts w:ascii="Times New Roman" w:hAnsi="Times New Roman" w:cs="Times New Roman"/>
          <w:sz w:val="24"/>
          <w:szCs w:val="24"/>
          <w:lang w:val="vi-VN"/>
        </w:rPr>
        <w:t>150</w:t>
      </w:r>
      <w:r w:rsidRPr="00330A7E">
        <w:rPr>
          <w:rFonts w:ascii="Times New Roman" w:hAnsi="Times New Roman" w:cs="Times New Roman"/>
          <w:sz w:val="24"/>
          <w:szCs w:val="24"/>
        </w:rPr>
        <w:t xml:space="preserve"> hộ gia đình ở thành phố </w:t>
      </w:r>
      <w:r w:rsidRPr="00330A7E">
        <w:rPr>
          <w:rFonts w:ascii="Times New Roman" w:hAnsi="Times New Roman" w:cs="Times New Roman"/>
          <w:sz w:val="24"/>
          <w:szCs w:val="24"/>
          <w:lang w:val="vi-VN"/>
        </w:rPr>
        <w:t>Hồ Chí Minh</w:t>
      </w:r>
      <w:r w:rsidRPr="00330A7E">
        <w:rPr>
          <w:rFonts w:ascii="Times New Roman" w:hAnsi="Times New Roman" w:cs="Times New Roman"/>
          <w:sz w:val="24"/>
          <w:szCs w:val="24"/>
        </w:rPr>
        <w:t xml:space="preserve"> được ghi lại ở bảng sau:</w:t>
      </w:r>
    </w:p>
    <w:tbl>
      <w:tblPr>
        <w:tblW w:w="87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32"/>
        <w:gridCol w:w="1256"/>
        <w:gridCol w:w="1440"/>
        <w:gridCol w:w="1440"/>
        <w:gridCol w:w="1440"/>
        <w:gridCol w:w="1440"/>
      </w:tblGrid>
      <w:tr w:rsidR="00ED397D" w:rsidRPr="00330A7E" w14:paraId="10DD86ED" w14:textId="77777777" w:rsidTr="00330A7E">
        <w:trPr>
          <w:jc w:val="center"/>
        </w:trPr>
        <w:tc>
          <w:tcPr>
            <w:tcW w:w="1732" w:type="dxa"/>
            <w:shd w:val="clear" w:color="auto" w:fill="auto"/>
            <w:vAlign w:val="center"/>
          </w:tcPr>
          <w:p w14:paraId="2FEF11F0"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t>Tổng thu nhập (triệu đồng)</w:t>
            </w:r>
          </w:p>
        </w:tc>
        <w:tc>
          <w:tcPr>
            <w:tcW w:w="1256" w:type="dxa"/>
            <w:shd w:val="clear" w:color="auto" w:fill="auto"/>
            <w:vAlign w:val="center"/>
          </w:tcPr>
          <w:p w14:paraId="018FF437"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t>[200; 250)</w:t>
            </w:r>
          </w:p>
        </w:tc>
        <w:tc>
          <w:tcPr>
            <w:tcW w:w="1440" w:type="dxa"/>
            <w:shd w:val="clear" w:color="auto" w:fill="auto"/>
            <w:vAlign w:val="center"/>
          </w:tcPr>
          <w:p w14:paraId="0A989529"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t>[250; 300)</w:t>
            </w:r>
          </w:p>
        </w:tc>
        <w:tc>
          <w:tcPr>
            <w:tcW w:w="1440" w:type="dxa"/>
            <w:shd w:val="clear" w:color="auto" w:fill="auto"/>
            <w:vAlign w:val="center"/>
          </w:tcPr>
          <w:p w14:paraId="1A9EFBB2"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t>[300; 350)</w:t>
            </w:r>
          </w:p>
        </w:tc>
        <w:tc>
          <w:tcPr>
            <w:tcW w:w="1440" w:type="dxa"/>
            <w:shd w:val="clear" w:color="auto" w:fill="auto"/>
            <w:vAlign w:val="center"/>
          </w:tcPr>
          <w:p w14:paraId="602AAAAD"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t>[350; 400)</w:t>
            </w:r>
          </w:p>
        </w:tc>
        <w:tc>
          <w:tcPr>
            <w:tcW w:w="1440" w:type="dxa"/>
            <w:shd w:val="clear" w:color="auto" w:fill="auto"/>
            <w:vAlign w:val="center"/>
          </w:tcPr>
          <w:p w14:paraId="5FE28A39"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t>[400; 450)</w:t>
            </w:r>
          </w:p>
        </w:tc>
      </w:tr>
      <w:tr w:rsidR="00ED397D" w:rsidRPr="00330A7E" w14:paraId="41EFCB82" w14:textId="77777777" w:rsidTr="00330A7E">
        <w:trPr>
          <w:jc w:val="center"/>
        </w:trPr>
        <w:tc>
          <w:tcPr>
            <w:tcW w:w="1732" w:type="dxa"/>
            <w:shd w:val="clear" w:color="auto" w:fill="auto"/>
            <w:vAlign w:val="center"/>
          </w:tcPr>
          <w:p w14:paraId="1D8DD9E3"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t>Số hộ gia đình</w:t>
            </w:r>
          </w:p>
        </w:tc>
        <w:tc>
          <w:tcPr>
            <w:tcW w:w="1256" w:type="dxa"/>
            <w:shd w:val="clear" w:color="auto" w:fill="auto"/>
            <w:vAlign w:val="center"/>
          </w:tcPr>
          <w:p w14:paraId="65EC9E3F"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t>24</w:t>
            </w:r>
          </w:p>
        </w:tc>
        <w:tc>
          <w:tcPr>
            <w:tcW w:w="1440" w:type="dxa"/>
            <w:shd w:val="clear" w:color="auto" w:fill="auto"/>
            <w:vAlign w:val="center"/>
          </w:tcPr>
          <w:p w14:paraId="417FCD59"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t>62</w:t>
            </w:r>
          </w:p>
        </w:tc>
        <w:tc>
          <w:tcPr>
            <w:tcW w:w="1440" w:type="dxa"/>
            <w:shd w:val="clear" w:color="auto" w:fill="auto"/>
            <w:vAlign w:val="center"/>
          </w:tcPr>
          <w:p w14:paraId="5EF5AFD7"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t>34</w:t>
            </w:r>
          </w:p>
        </w:tc>
        <w:tc>
          <w:tcPr>
            <w:tcW w:w="1440" w:type="dxa"/>
            <w:shd w:val="clear" w:color="auto" w:fill="auto"/>
            <w:vAlign w:val="center"/>
          </w:tcPr>
          <w:p w14:paraId="1267A326"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t>21</w:t>
            </w:r>
          </w:p>
        </w:tc>
        <w:tc>
          <w:tcPr>
            <w:tcW w:w="1440" w:type="dxa"/>
            <w:shd w:val="clear" w:color="auto" w:fill="auto"/>
            <w:vAlign w:val="center"/>
          </w:tcPr>
          <w:p w14:paraId="2CEAACB1"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t>9</w:t>
            </w:r>
          </w:p>
        </w:tc>
      </w:tr>
    </w:tbl>
    <w:p w14:paraId="275EFF76" w14:textId="77777777" w:rsidR="00ED397D" w:rsidRPr="00330A7E" w:rsidRDefault="00ED397D" w:rsidP="00330A7E">
      <w:pPr>
        <w:shd w:val="clear" w:color="auto" w:fill="FFFFFF"/>
        <w:tabs>
          <w:tab w:val="left" w:pos="851"/>
        </w:tabs>
        <w:jc w:val="both"/>
        <w:rPr>
          <w:rFonts w:ascii="Times New Roman" w:hAnsi="Times New Roman" w:cs="Times New Roman"/>
          <w:color w:val="000000"/>
          <w:sz w:val="24"/>
          <w:szCs w:val="24"/>
          <w:shd w:val="clear" w:color="auto" w:fill="FFFFFF"/>
        </w:rPr>
      </w:pPr>
      <w:r w:rsidRPr="00330A7E">
        <w:rPr>
          <w:rFonts w:ascii="Times New Roman" w:hAnsi="Times New Roman" w:cs="Times New Roman"/>
          <w:color w:val="000000"/>
          <w:sz w:val="24"/>
          <w:szCs w:val="24"/>
          <w:shd w:val="clear" w:color="auto" w:fill="FFFFFF"/>
        </w:rPr>
        <w:t>Nhóm chứa tứ phân vị thứ nhất là</w:t>
      </w:r>
    </w:p>
    <w:p w14:paraId="027B256B" w14:textId="77777777" w:rsidR="00ED397D" w:rsidRPr="00330A7E" w:rsidRDefault="00ED397D" w:rsidP="00330A7E">
      <w:pPr>
        <w:shd w:val="clear" w:color="auto" w:fill="FFFFFF"/>
        <w:tabs>
          <w:tab w:val="left" w:pos="360"/>
          <w:tab w:val="left" w:pos="851"/>
          <w:tab w:val="left" w:pos="2880"/>
          <w:tab w:val="left" w:pos="5400"/>
          <w:tab w:val="left" w:pos="7920"/>
        </w:tabs>
        <w:jc w:val="both"/>
        <w:rPr>
          <w:rFonts w:ascii="Times New Roman" w:hAnsi="Times New Roman" w:cs="Times New Roman"/>
          <w:color w:val="000000"/>
          <w:sz w:val="24"/>
          <w:szCs w:val="24"/>
        </w:rPr>
      </w:pPr>
      <w:r w:rsidRPr="00330A7E">
        <w:rPr>
          <w:rFonts w:ascii="Times New Roman" w:hAnsi="Times New Roman" w:cs="Times New Roman"/>
          <w:b/>
          <w:color w:val="000000"/>
          <w:sz w:val="24"/>
          <w:szCs w:val="24"/>
        </w:rPr>
        <w:tab/>
        <w:t>A.</w:t>
      </w:r>
      <w:r w:rsidRPr="00330A7E">
        <w:rPr>
          <w:rFonts w:ascii="Times New Roman" w:hAnsi="Times New Roman" w:cs="Times New Roman"/>
          <w:color w:val="000000"/>
          <w:sz w:val="24"/>
          <w:szCs w:val="24"/>
        </w:rPr>
        <w:t xml:space="preserve"> </w:t>
      </w:r>
      <w:r w:rsidRPr="00330A7E">
        <w:rPr>
          <w:rFonts w:ascii="Times New Roman" w:hAnsi="Times New Roman" w:cs="Times New Roman"/>
          <w:position w:val="-10"/>
          <w:sz w:val="24"/>
          <w:szCs w:val="24"/>
        </w:rPr>
        <w:object w:dxaOrig="1100" w:dyaOrig="340" w14:anchorId="23C2AFA2">
          <v:shape id="_x0000_i3881" type="#_x0000_t75" style="width:55.5pt;height:16.5pt" o:ole="">
            <v:imagedata r:id="rId5050" o:title=""/>
          </v:shape>
          <o:OLEObject Type="Embed" ProgID="Equation.DSMT4" ShapeID="_x0000_i3881" DrawAspect="Content" ObjectID="_1796842944" r:id="rId5051"/>
        </w:object>
      </w:r>
      <w:r w:rsidRPr="00330A7E">
        <w:rPr>
          <w:rFonts w:ascii="Times New Roman" w:hAnsi="Times New Roman" w:cs="Times New Roman"/>
          <w:color w:val="000000"/>
          <w:sz w:val="24"/>
          <w:szCs w:val="24"/>
        </w:rPr>
        <w:t>.</w:t>
      </w:r>
      <w:r w:rsidRPr="00330A7E">
        <w:rPr>
          <w:rFonts w:ascii="Times New Roman" w:hAnsi="Times New Roman" w:cs="Times New Roman"/>
          <w:color w:val="000000"/>
          <w:sz w:val="24"/>
          <w:szCs w:val="24"/>
        </w:rPr>
        <w:tab/>
      </w:r>
      <w:r w:rsidRPr="00330A7E">
        <w:rPr>
          <w:rFonts w:ascii="Times New Roman" w:hAnsi="Times New Roman" w:cs="Times New Roman"/>
          <w:b/>
          <w:color w:val="000000"/>
          <w:sz w:val="24"/>
          <w:szCs w:val="24"/>
        </w:rPr>
        <w:t>B.</w:t>
      </w:r>
      <w:r w:rsidRPr="00330A7E">
        <w:rPr>
          <w:rFonts w:ascii="Times New Roman" w:hAnsi="Times New Roman" w:cs="Times New Roman"/>
          <w:color w:val="000000"/>
          <w:sz w:val="24"/>
          <w:szCs w:val="24"/>
        </w:rPr>
        <w:t xml:space="preserve"> </w:t>
      </w:r>
      <w:r w:rsidRPr="00330A7E">
        <w:rPr>
          <w:rFonts w:ascii="Times New Roman" w:hAnsi="Times New Roman" w:cs="Times New Roman"/>
          <w:position w:val="-10"/>
          <w:sz w:val="24"/>
          <w:szCs w:val="24"/>
        </w:rPr>
        <w:object w:dxaOrig="1080" w:dyaOrig="340" w14:anchorId="7ED8986A">
          <v:shape id="_x0000_i3882" type="#_x0000_t75" style="width:54pt;height:16.5pt" o:ole="">
            <v:imagedata r:id="rId5052" o:title=""/>
          </v:shape>
          <o:OLEObject Type="Embed" ProgID="Equation.DSMT4" ShapeID="_x0000_i3882" DrawAspect="Content" ObjectID="_1796842945" r:id="rId5053"/>
        </w:object>
      </w:r>
      <w:r w:rsidRPr="00330A7E">
        <w:rPr>
          <w:rFonts w:ascii="Times New Roman" w:hAnsi="Times New Roman" w:cs="Times New Roman"/>
          <w:color w:val="000000"/>
          <w:sz w:val="24"/>
          <w:szCs w:val="24"/>
        </w:rPr>
        <w:t>.</w:t>
      </w:r>
      <w:r w:rsidRPr="00330A7E">
        <w:rPr>
          <w:rFonts w:ascii="Times New Roman" w:hAnsi="Times New Roman" w:cs="Times New Roman"/>
          <w:color w:val="000000"/>
          <w:sz w:val="24"/>
          <w:szCs w:val="24"/>
        </w:rPr>
        <w:tab/>
      </w: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1100" w:dyaOrig="340" w14:anchorId="565C198C">
          <v:shape id="_x0000_i3883" type="#_x0000_t75" style="width:55.5pt;height:16.5pt" o:ole="">
            <v:imagedata r:id="rId5054" o:title=""/>
          </v:shape>
          <o:OLEObject Type="Embed" ProgID="Equation.DSMT4" ShapeID="_x0000_i3883" DrawAspect="Content" ObjectID="_1796842946" r:id="rId5055"/>
        </w:object>
      </w:r>
      <w:r w:rsidRPr="00330A7E">
        <w:rPr>
          <w:rFonts w:ascii="Times New Roman" w:hAnsi="Times New Roman" w:cs="Times New Roman"/>
          <w:sz w:val="24"/>
          <w:szCs w:val="24"/>
        </w:rPr>
        <w:t>.</w:t>
      </w:r>
      <w:r w:rsidRPr="00330A7E">
        <w:rPr>
          <w:rFonts w:ascii="Times New Roman" w:hAnsi="Times New Roman" w:cs="Times New Roman"/>
          <w:color w:val="000000"/>
          <w:sz w:val="24"/>
          <w:szCs w:val="24"/>
        </w:rPr>
        <w:tab/>
      </w:r>
      <w:r w:rsidRPr="00330A7E">
        <w:rPr>
          <w:rFonts w:ascii="Times New Roman" w:hAnsi="Times New Roman" w:cs="Times New Roman"/>
          <w:b/>
          <w:color w:val="000000"/>
          <w:sz w:val="24"/>
          <w:szCs w:val="24"/>
        </w:rPr>
        <w:t>D.</w:t>
      </w:r>
      <w:r w:rsidRPr="00330A7E">
        <w:rPr>
          <w:rFonts w:ascii="Times New Roman" w:hAnsi="Times New Roman" w:cs="Times New Roman"/>
          <w:color w:val="000000"/>
          <w:sz w:val="24"/>
          <w:szCs w:val="24"/>
        </w:rPr>
        <w:t xml:space="preserve"> </w:t>
      </w:r>
      <w:r w:rsidRPr="00330A7E">
        <w:rPr>
          <w:rFonts w:ascii="Times New Roman" w:hAnsi="Times New Roman" w:cs="Times New Roman"/>
          <w:position w:val="-10"/>
          <w:sz w:val="24"/>
          <w:szCs w:val="24"/>
        </w:rPr>
        <w:object w:dxaOrig="1100" w:dyaOrig="340" w14:anchorId="264CFBD5">
          <v:shape id="_x0000_i3884" type="#_x0000_t75" style="width:55.5pt;height:16.5pt" o:ole="">
            <v:imagedata r:id="rId5056" o:title=""/>
          </v:shape>
          <o:OLEObject Type="Embed" ProgID="Equation.DSMT4" ShapeID="_x0000_i3884" DrawAspect="Content" ObjectID="_1796842947" r:id="rId5057"/>
        </w:object>
      </w:r>
      <w:r w:rsidRPr="00330A7E">
        <w:rPr>
          <w:rFonts w:ascii="Times New Roman" w:hAnsi="Times New Roman" w:cs="Times New Roman"/>
          <w:color w:val="000000"/>
          <w:sz w:val="24"/>
          <w:szCs w:val="24"/>
        </w:rPr>
        <w:t>.</w:t>
      </w:r>
    </w:p>
    <w:p w14:paraId="49571B4A" w14:textId="77777777" w:rsidR="00ED397D" w:rsidRPr="00330A7E" w:rsidRDefault="00ED397D" w:rsidP="000E1E56">
      <w:pPr>
        <w:pStyle w:val="ListParagraph"/>
        <w:numPr>
          <w:ilvl w:val="0"/>
          <w:numId w:val="46"/>
        </w:numPr>
        <w:tabs>
          <w:tab w:val="left" w:pos="851"/>
        </w:tabs>
        <w:spacing w:before="120" w:line="276" w:lineRule="auto"/>
        <w:ind w:left="0" w:firstLine="0"/>
        <w:rPr>
          <w:rFonts w:ascii="Times New Roman" w:eastAsia="Times New Roman" w:hAnsi="Times New Roman" w:cs="Times New Roman"/>
          <w:sz w:val="24"/>
          <w:szCs w:val="24"/>
          <w:lang w:val="fr-FR"/>
        </w:rPr>
      </w:pPr>
      <w:r w:rsidRPr="00330A7E">
        <w:rPr>
          <w:rFonts w:ascii="Times New Roman" w:eastAsia="Times New Roman" w:hAnsi="Times New Roman" w:cs="Times New Roman"/>
          <w:sz w:val="24"/>
          <w:szCs w:val="24"/>
          <w:lang w:val="fr-FR"/>
        </w:rPr>
        <w:t xml:space="preserve">Cho hàm số </w:t>
      </w:r>
      <w:r w:rsidRPr="00330A7E">
        <w:rPr>
          <w:rFonts w:ascii="Times New Roman" w:hAnsi="Times New Roman" w:cs="Times New Roman"/>
          <w:position w:val="-14"/>
          <w:sz w:val="24"/>
          <w:szCs w:val="24"/>
        </w:rPr>
        <w:object w:dxaOrig="1040" w:dyaOrig="400" w14:anchorId="7265EA66">
          <v:shape id="_x0000_i3885" type="#_x0000_t75" style="width:52.5pt;height:19.5pt" o:ole="">
            <v:imagedata r:id="rId5058" o:title=""/>
          </v:shape>
          <o:OLEObject Type="Embed" ProgID="Equation.DSMT4" ShapeID="_x0000_i3885" DrawAspect="Content" ObjectID="_1796842948" r:id="rId5059"/>
        </w:object>
      </w:r>
      <w:r w:rsidRPr="00330A7E">
        <w:rPr>
          <w:rFonts w:ascii="Times New Roman" w:eastAsia="Times New Roman" w:hAnsi="Times New Roman" w:cs="Times New Roman"/>
          <w:sz w:val="24"/>
          <w:szCs w:val="24"/>
          <w:lang w:val="fr-FR"/>
        </w:rPr>
        <w:t xml:space="preserve"> liên tục và có đồ thị như hình bên. Gọi </w:t>
      </w:r>
      <w:r w:rsidRPr="00330A7E">
        <w:rPr>
          <w:rFonts w:ascii="Times New Roman" w:hAnsi="Times New Roman" w:cs="Times New Roman"/>
          <w:position w:val="-4"/>
          <w:sz w:val="24"/>
          <w:szCs w:val="24"/>
        </w:rPr>
        <w:object w:dxaOrig="279" w:dyaOrig="260" w14:anchorId="4ADE4AF5">
          <v:shape id="_x0000_i3886" type="#_x0000_t75" style="width:13.5pt;height:13.5pt" o:ole="">
            <v:imagedata r:id="rId5060" o:title=""/>
          </v:shape>
          <o:OLEObject Type="Embed" ProgID="Equation.DSMT4" ShapeID="_x0000_i3886" DrawAspect="Content" ObjectID="_1796842949" r:id="rId5061"/>
        </w:object>
      </w:r>
      <w:r w:rsidRPr="00330A7E">
        <w:rPr>
          <w:rFonts w:ascii="Times New Roman" w:eastAsia="Times New Roman" w:hAnsi="Times New Roman" w:cs="Times New Roman"/>
          <w:sz w:val="24"/>
          <w:szCs w:val="24"/>
          <w:lang w:val="fr-FR"/>
        </w:rPr>
        <w:t xml:space="preserve"> là hình phẳng giới hạn bởi đồ thị hàm số đã cho và trục </w:t>
      </w:r>
      <w:r w:rsidRPr="00330A7E">
        <w:rPr>
          <w:rFonts w:ascii="Times New Roman" w:hAnsi="Times New Roman" w:cs="Times New Roman"/>
          <w:position w:val="-6"/>
          <w:sz w:val="24"/>
          <w:szCs w:val="24"/>
        </w:rPr>
        <w:object w:dxaOrig="380" w:dyaOrig="279" w14:anchorId="4CEE753D">
          <v:shape id="_x0000_i3887" type="#_x0000_t75" style="width:19.5pt;height:13.5pt" o:ole="">
            <v:imagedata r:id="rId5062" o:title=""/>
          </v:shape>
          <o:OLEObject Type="Embed" ProgID="Equation.DSMT4" ShapeID="_x0000_i3887" DrawAspect="Content" ObjectID="_1796842950" r:id="rId5063"/>
        </w:object>
      </w:r>
      <w:r w:rsidRPr="00330A7E">
        <w:rPr>
          <w:rFonts w:ascii="Times New Roman" w:eastAsia="Times New Roman" w:hAnsi="Times New Roman" w:cs="Times New Roman"/>
          <w:sz w:val="24"/>
          <w:szCs w:val="24"/>
          <w:lang w:val="fr-FR"/>
        </w:rPr>
        <w:t xml:space="preserve">. Quay hình phẳng </w:t>
      </w:r>
      <w:r w:rsidRPr="00330A7E">
        <w:rPr>
          <w:rFonts w:ascii="Times New Roman" w:hAnsi="Times New Roman" w:cs="Times New Roman"/>
          <w:position w:val="-4"/>
          <w:sz w:val="24"/>
          <w:szCs w:val="24"/>
        </w:rPr>
        <w:object w:dxaOrig="279" w:dyaOrig="260" w14:anchorId="73149600">
          <v:shape id="_x0000_i3888" type="#_x0000_t75" style="width:13.5pt;height:13.5pt" o:ole="">
            <v:imagedata r:id="rId5064" o:title=""/>
          </v:shape>
          <o:OLEObject Type="Embed" ProgID="Equation.DSMT4" ShapeID="_x0000_i3888" DrawAspect="Content" ObjectID="_1796842951" r:id="rId5065"/>
        </w:object>
      </w:r>
      <w:r w:rsidRPr="00330A7E">
        <w:rPr>
          <w:rFonts w:ascii="Times New Roman" w:eastAsia="Times New Roman" w:hAnsi="Times New Roman" w:cs="Times New Roman"/>
          <w:sz w:val="24"/>
          <w:szCs w:val="24"/>
          <w:lang w:val="fr-FR"/>
        </w:rPr>
        <w:t xml:space="preserve"> quanh trục </w:t>
      </w:r>
      <w:r w:rsidRPr="00330A7E">
        <w:rPr>
          <w:rFonts w:ascii="Times New Roman" w:hAnsi="Times New Roman" w:cs="Times New Roman"/>
          <w:position w:val="-6"/>
          <w:sz w:val="24"/>
          <w:szCs w:val="24"/>
        </w:rPr>
        <w:object w:dxaOrig="380" w:dyaOrig="279" w14:anchorId="77CB6CF7">
          <v:shape id="_x0000_i3889" type="#_x0000_t75" style="width:19.5pt;height:13.5pt" o:ole="">
            <v:imagedata r:id="rId5062" o:title=""/>
          </v:shape>
          <o:OLEObject Type="Embed" ProgID="Equation.DSMT4" ShapeID="_x0000_i3889" DrawAspect="Content" ObjectID="_1796842952" r:id="rId5066"/>
        </w:object>
      </w:r>
      <w:r w:rsidRPr="00330A7E">
        <w:rPr>
          <w:rFonts w:ascii="Times New Roman" w:eastAsia="Times New Roman" w:hAnsi="Times New Roman" w:cs="Times New Roman"/>
          <w:sz w:val="24"/>
          <w:szCs w:val="24"/>
          <w:lang w:val="fr-FR"/>
        </w:rPr>
        <w:t xml:space="preserve"> ta được khối tròn xoay có thể tích </w:t>
      </w:r>
      <w:r w:rsidRPr="00330A7E">
        <w:rPr>
          <w:rFonts w:ascii="Times New Roman" w:hAnsi="Times New Roman" w:cs="Times New Roman"/>
          <w:position w:val="-6"/>
          <w:sz w:val="24"/>
          <w:szCs w:val="24"/>
        </w:rPr>
        <w:object w:dxaOrig="240" w:dyaOrig="279" w14:anchorId="52204062">
          <v:shape id="_x0000_i3890" type="#_x0000_t75" style="width:12pt;height:13.5pt" o:ole="">
            <v:imagedata r:id="rId5067" o:title=""/>
          </v:shape>
          <o:OLEObject Type="Embed" ProgID="Equation.DSMT4" ShapeID="_x0000_i3890" DrawAspect="Content" ObjectID="_1796842953" r:id="rId5068"/>
        </w:object>
      </w:r>
      <w:r w:rsidRPr="00330A7E">
        <w:rPr>
          <w:rFonts w:ascii="Times New Roman" w:eastAsia="Times New Roman" w:hAnsi="Times New Roman" w:cs="Times New Roman"/>
          <w:sz w:val="24"/>
          <w:szCs w:val="24"/>
          <w:lang w:val="fr-FR"/>
        </w:rPr>
        <w:t xml:space="preserve"> được xác định theo công thức</w:t>
      </w:r>
    </w:p>
    <w:p w14:paraId="2DBEC02D" w14:textId="77777777" w:rsidR="00ED397D" w:rsidRPr="00330A7E" w:rsidRDefault="00ED397D" w:rsidP="00330A7E">
      <w:pPr>
        <w:pStyle w:val="ListParagraph"/>
        <w:tabs>
          <w:tab w:val="left" w:pos="851"/>
        </w:tabs>
        <w:spacing w:before="120" w:line="276" w:lineRule="auto"/>
        <w:ind w:left="0"/>
        <w:jc w:val="center"/>
        <w:rPr>
          <w:rFonts w:ascii="Times New Roman" w:eastAsia="Times New Roman" w:hAnsi="Times New Roman" w:cs="Times New Roman"/>
          <w:sz w:val="24"/>
          <w:szCs w:val="24"/>
          <w:lang w:val="fr-FR"/>
        </w:rPr>
      </w:pPr>
      <w:r w:rsidRPr="00330A7E">
        <w:rPr>
          <w:rFonts w:ascii="Times New Roman" w:eastAsia="Times New Roman" w:hAnsi="Times New Roman" w:cs="Times New Roman"/>
          <w:sz w:val="24"/>
          <w:szCs w:val="24"/>
        </w:rPr>
        <w:drawing>
          <wp:inline distT="0" distB="0" distL="0" distR="0" wp14:anchorId="3E7D93A3" wp14:editId="72959FBD">
            <wp:extent cx="2474655" cy="1741170"/>
            <wp:effectExtent l="0" t="0" r="1905" b="0"/>
            <wp:docPr id="1417429116"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429116" name="Picture 1" descr="A graph of a function  Description automatically generated"/>
                    <pic:cNvPicPr/>
                  </pic:nvPicPr>
                  <pic:blipFill>
                    <a:blip r:embed="rId5069"/>
                    <a:stretch>
                      <a:fillRect/>
                    </a:stretch>
                  </pic:blipFill>
                  <pic:spPr>
                    <a:xfrm>
                      <a:off x="0" y="0"/>
                      <a:ext cx="2481855" cy="1746236"/>
                    </a:xfrm>
                    <a:prstGeom prst="rect">
                      <a:avLst/>
                    </a:prstGeom>
                  </pic:spPr>
                </pic:pic>
              </a:graphicData>
            </a:graphic>
          </wp:inline>
        </w:drawing>
      </w:r>
    </w:p>
    <w:p w14:paraId="09DF441C" w14:textId="77777777" w:rsidR="00ED397D" w:rsidRPr="00330A7E" w:rsidRDefault="00ED397D" w:rsidP="00330A7E">
      <w:pPr>
        <w:tabs>
          <w:tab w:val="left" w:pos="283"/>
          <w:tab w:val="left" w:pos="851"/>
          <w:tab w:val="left" w:pos="2835"/>
          <w:tab w:val="left" w:pos="5386"/>
          <w:tab w:val="left" w:pos="7937"/>
        </w:tabs>
        <w:spacing w:after="0"/>
        <w:contextualSpacing/>
        <w:jc w:val="both"/>
        <w:rPr>
          <w:rFonts w:ascii="Times New Roman" w:eastAsia="Times New Roman" w:hAnsi="Times New Roman" w:cs="Times New Roman"/>
          <w:b/>
          <w:color w:val="0000FF"/>
          <w:sz w:val="24"/>
          <w:szCs w:val="24"/>
          <w:lang w:val="vi-VN"/>
        </w:rPr>
      </w:pPr>
      <w:r w:rsidRPr="00330A7E">
        <w:rPr>
          <w:rFonts w:ascii="Times New Roman" w:eastAsia="Times New Roman" w:hAnsi="Times New Roman" w:cs="Times New Roman"/>
          <w:b/>
          <w:color w:val="0000FF"/>
          <w:sz w:val="24"/>
          <w:szCs w:val="24"/>
          <w:lang w:val="vi-VN"/>
        </w:rPr>
        <w:lastRenderedPageBreak/>
        <w:tab/>
      </w:r>
      <w:r w:rsidRPr="00330A7E">
        <w:rPr>
          <w:rFonts w:ascii="Times New Roman" w:eastAsia="Times New Roman" w:hAnsi="Times New Roman" w:cs="Times New Roman"/>
          <w:b/>
          <w:color w:val="0000FF"/>
          <w:sz w:val="24"/>
          <w:szCs w:val="24"/>
          <w:lang w:val="sv-SE"/>
        </w:rPr>
        <w:t xml:space="preserve">A. </w:t>
      </w:r>
      <w:r w:rsidRPr="00330A7E">
        <w:rPr>
          <w:rFonts w:ascii="Times New Roman" w:hAnsi="Times New Roman" w:cs="Times New Roman"/>
          <w:position w:val="-32"/>
          <w:sz w:val="24"/>
          <w:szCs w:val="24"/>
        </w:rPr>
        <w:object w:dxaOrig="2000" w:dyaOrig="780" w14:anchorId="3A52C4CC">
          <v:shape id="_x0000_i3891" type="#_x0000_t75" style="width:100.5pt;height:39pt" o:ole="">
            <v:imagedata r:id="rId5070" o:title=""/>
          </v:shape>
          <o:OLEObject Type="Embed" ProgID="Equation.DSMT4" ShapeID="_x0000_i3891" DrawAspect="Content" ObjectID="_1796842954" r:id="rId5071"/>
        </w:object>
      </w:r>
      <w:r w:rsidRPr="00330A7E">
        <w:rPr>
          <w:rFonts w:ascii="Times New Roman" w:eastAsia="Times New Roman" w:hAnsi="Times New Roman" w:cs="Times New Roman"/>
          <w:sz w:val="24"/>
          <w:szCs w:val="24"/>
          <w:lang w:val="vi-VN"/>
        </w:rPr>
        <w:t>.</w:t>
      </w:r>
      <w:r w:rsidRPr="00330A7E">
        <w:rPr>
          <w:rFonts w:ascii="Times New Roman" w:eastAsia="Times New Roman" w:hAnsi="Times New Roman" w:cs="Times New Roman"/>
          <w:b/>
          <w:color w:val="0000FF"/>
          <w:sz w:val="24"/>
          <w:szCs w:val="24"/>
          <w:lang w:val="vi-VN"/>
        </w:rPr>
        <w:tab/>
      </w:r>
      <w:r w:rsidRPr="00330A7E">
        <w:rPr>
          <w:rFonts w:ascii="Times New Roman" w:eastAsia="Times New Roman" w:hAnsi="Times New Roman" w:cs="Times New Roman"/>
          <w:b/>
          <w:color w:val="0000FF"/>
          <w:sz w:val="24"/>
          <w:szCs w:val="24"/>
          <w:lang w:val="vi-VN"/>
        </w:rPr>
        <w:tab/>
      </w:r>
      <w:r w:rsidRPr="00330A7E">
        <w:rPr>
          <w:rFonts w:ascii="Times New Roman" w:eastAsia="Times New Roman" w:hAnsi="Times New Roman" w:cs="Times New Roman"/>
          <w:b/>
          <w:color w:val="0000FF"/>
          <w:sz w:val="24"/>
          <w:szCs w:val="24"/>
          <w:lang w:val="sv-SE"/>
        </w:rPr>
        <w:t xml:space="preserve">B. </w:t>
      </w:r>
      <w:r w:rsidRPr="00330A7E">
        <w:rPr>
          <w:rFonts w:ascii="Times New Roman" w:hAnsi="Times New Roman" w:cs="Times New Roman"/>
          <w:position w:val="-32"/>
          <w:sz w:val="24"/>
          <w:szCs w:val="24"/>
        </w:rPr>
        <w:object w:dxaOrig="2000" w:dyaOrig="780" w14:anchorId="14548DBE">
          <v:shape id="_x0000_i3892" type="#_x0000_t75" style="width:100.5pt;height:39pt" o:ole="">
            <v:imagedata r:id="rId5072" o:title=""/>
          </v:shape>
          <o:OLEObject Type="Embed" ProgID="Equation.DSMT4" ShapeID="_x0000_i3892" DrawAspect="Content" ObjectID="_1796842955" r:id="rId5073"/>
        </w:object>
      </w:r>
      <w:r w:rsidRPr="00330A7E">
        <w:rPr>
          <w:rFonts w:ascii="Times New Roman" w:eastAsia="Times New Roman" w:hAnsi="Times New Roman" w:cs="Times New Roman"/>
          <w:sz w:val="24"/>
          <w:szCs w:val="24"/>
          <w:lang w:val="vi-VN"/>
        </w:rPr>
        <w:t>.</w:t>
      </w:r>
    </w:p>
    <w:p w14:paraId="55449DC5" w14:textId="77777777" w:rsidR="00ED397D" w:rsidRPr="00330A7E" w:rsidRDefault="00ED397D" w:rsidP="00330A7E">
      <w:pPr>
        <w:tabs>
          <w:tab w:val="left" w:pos="283"/>
          <w:tab w:val="left" w:pos="851"/>
          <w:tab w:val="left" w:pos="2835"/>
          <w:tab w:val="left" w:pos="5386"/>
          <w:tab w:val="left" w:pos="7937"/>
        </w:tabs>
        <w:spacing w:after="0"/>
        <w:jc w:val="both"/>
        <w:rPr>
          <w:rFonts w:ascii="Times New Roman" w:eastAsia="Calibri" w:hAnsi="Times New Roman" w:cs="Times New Roman"/>
          <w:color w:val="000000"/>
          <w:sz w:val="24"/>
          <w:szCs w:val="24"/>
          <w:lang w:val="fr-FR"/>
        </w:rPr>
      </w:pPr>
      <w:r w:rsidRPr="00330A7E">
        <w:rPr>
          <w:rFonts w:ascii="Times New Roman" w:eastAsia="Times New Roman" w:hAnsi="Times New Roman" w:cs="Times New Roman"/>
          <w:b/>
          <w:color w:val="0000FF"/>
          <w:sz w:val="24"/>
          <w:szCs w:val="24"/>
          <w:lang w:val="sv-SE"/>
        </w:rPr>
        <w:tab/>
        <w:t xml:space="preserve">C. </w:t>
      </w:r>
      <w:r w:rsidRPr="00330A7E">
        <w:rPr>
          <w:rFonts w:ascii="Times New Roman" w:hAnsi="Times New Roman" w:cs="Times New Roman"/>
          <w:position w:val="-32"/>
          <w:sz w:val="24"/>
          <w:szCs w:val="24"/>
        </w:rPr>
        <w:object w:dxaOrig="2100" w:dyaOrig="780" w14:anchorId="0ACE7E61">
          <v:shape id="_x0000_i3893" type="#_x0000_t75" style="width:105pt;height:39pt" o:ole="">
            <v:imagedata r:id="rId5074" o:title=""/>
          </v:shape>
          <o:OLEObject Type="Embed" ProgID="Equation.DSMT4" ShapeID="_x0000_i3893" DrawAspect="Content" ObjectID="_1796842956" r:id="rId5075"/>
        </w:object>
      </w:r>
      <w:r w:rsidRPr="00330A7E">
        <w:rPr>
          <w:rFonts w:ascii="Times New Roman" w:eastAsia="Times New Roman" w:hAnsi="Times New Roman" w:cs="Times New Roman"/>
          <w:sz w:val="24"/>
          <w:szCs w:val="24"/>
          <w:lang w:val="vi-VN"/>
        </w:rPr>
        <w:t>.</w:t>
      </w:r>
      <w:r w:rsidRPr="00330A7E">
        <w:rPr>
          <w:rFonts w:ascii="Times New Roman" w:eastAsia="Times New Roman" w:hAnsi="Times New Roman" w:cs="Times New Roman"/>
          <w:b/>
          <w:color w:val="0000FF"/>
          <w:sz w:val="24"/>
          <w:szCs w:val="24"/>
          <w:lang w:val="vi-VN"/>
        </w:rPr>
        <w:tab/>
      </w:r>
      <w:r w:rsidRPr="00330A7E">
        <w:rPr>
          <w:rFonts w:ascii="Times New Roman" w:eastAsia="Times New Roman" w:hAnsi="Times New Roman" w:cs="Times New Roman"/>
          <w:b/>
          <w:color w:val="0000FF"/>
          <w:sz w:val="24"/>
          <w:szCs w:val="24"/>
          <w:lang w:val="vi-VN"/>
        </w:rPr>
        <w:tab/>
      </w:r>
      <w:r w:rsidRPr="00330A7E">
        <w:rPr>
          <w:rFonts w:ascii="Times New Roman" w:eastAsia="Times New Roman" w:hAnsi="Times New Roman" w:cs="Times New Roman"/>
          <w:b/>
          <w:color w:val="0000FF"/>
          <w:sz w:val="24"/>
          <w:szCs w:val="24"/>
          <w:lang w:val="sv-SE"/>
        </w:rPr>
        <w:t xml:space="preserve">D. </w:t>
      </w:r>
      <w:r w:rsidRPr="00330A7E">
        <w:rPr>
          <w:rFonts w:ascii="Times New Roman" w:hAnsi="Times New Roman" w:cs="Times New Roman"/>
          <w:position w:val="-32"/>
          <w:sz w:val="24"/>
          <w:szCs w:val="24"/>
        </w:rPr>
        <w:object w:dxaOrig="1820" w:dyaOrig="780" w14:anchorId="2ED3063D">
          <v:shape id="_x0000_i3894" type="#_x0000_t75" style="width:91.5pt;height:39pt" o:ole="">
            <v:imagedata r:id="rId5076" o:title=""/>
          </v:shape>
          <o:OLEObject Type="Embed" ProgID="Equation.DSMT4" ShapeID="_x0000_i3894" DrawAspect="Content" ObjectID="_1796842957" r:id="rId5077"/>
        </w:object>
      </w:r>
      <w:r w:rsidRPr="00330A7E">
        <w:rPr>
          <w:rFonts w:ascii="Times New Roman" w:eastAsia="Times New Roman" w:hAnsi="Times New Roman" w:cs="Times New Roman"/>
          <w:sz w:val="24"/>
          <w:szCs w:val="24"/>
          <w:lang w:val="vi-VN"/>
        </w:rPr>
        <w:t>.</w:t>
      </w:r>
    </w:p>
    <w:p w14:paraId="44655FDD" w14:textId="77777777" w:rsidR="00ED397D" w:rsidRPr="00330A7E" w:rsidRDefault="00ED397D" w:rsidP="000E1E56">
      <w:pPr>
        <w:pStyle w:val="ListParagraph"/>
        <w:numPr>
          <w:ilvl w:val="0"/>
          <w:numId w:val="46"/>
        </w:numPr>
        <w:tabs>
          <w:tab w:val="left" w:pos="851"/>
        </w:tabs>
        <w:spacing w:line="276" w:lineRule="auto"/>
        <w:ind w:left="0" w:firstLine="0"/>
        <w:rPr>
          <w:rFonts w:ascii="Times New Roman" w:hAnsi="Times New Roman" w:cs="Times New Roman"/>
          <w:sz w:val="24"/>
          <w:szCs w:val="24"/>
        </w:rPr>
      </w:pPr>
      <w:r w:rsidRPr="00330A7E">
        <w:rPr>
          <w:rFonts w:ascii="Times New Roman" w:hAnsi="Times New Roman" w:cs="Times New Roman"/>
          <w:sz w:val="24"/>
          <w:szCs w:val="24"/>
        </w:rPr>
        <w:t>Một siêu thị thống kê số tiền (đơn vị: chục nghìn đồng) mà 44 khách hàng mua hàng ở siêu thị đó trong một ngày. Số liệu được ghi lại trong Bảng 18.</w:t>
      </w:r>
    </w:p>
    <w:p w14:paraId="001B7E33" w14:textId="77777777" w:rsidR="00ED397D" w:rsidRPr="00330A7E" w:rsidRDefault="00ED397D" w:rsidP="00330A7E">
      <w:pPr>
        <w:tabs>
          <w:tab w:val="left" w:pos="851"/>
          <w:tab w:val="left" w:pos="3402"/>
          <w:tab w:val="left" w:pos="5669"/>
          <w:tab w:val="left" w:pos="7937"/>
        </w:tabs>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711E1975" wp14:editId="2AC38AD3">
            <wp:extent cx="2265090" cy="2434442"/>
            <wp:effectExtent l="0" t="0" r="1905" b="4445"/>
            <wp:docPr id="1301619896" name="Picture 1301619896" descr="A table with numbers and symbol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table with numbers and symbols  Description automatically generated"/>
                    <pic:cNvPicPr/>
                  </pic:nvPicPr>
                  <pic:blipFill>
                    <a:blip r:embed="rId4534">
                      <a:extLst>
                        <a:ext uri="{BEBA8EAE-BF5A-486C-A8C5-ECC9F3942E4B}">
                          <a14:imgProps xmlns:a14="http://schemas.microsoft.com/office/drawing/2010/main">
                            <a14:imgLayer r:embed="rId4535">
                              <a14:imgEffect>
                                <a14:sharpenSoften amount="50000"/>
                              </a14:imgEffect>
                            </a14:imgLayer>
                          </a14:imgProps>
                        </a:ext>
                      </a:extLst>
                    </a:blip>
                    <a:stretch>
                      <a:fillRect/>
                    </a:stretch>
                  </pic:blipFill>
                  <pic:spPr>
                    <a:xfrm>
                      <a:off x="0" y="0"/>
                      <a:ext cx="2267726" cy="2437275"/>
                    </a:xfrm>
                    <a:prstGeom prst="rect">
                      <a:avLst/>
                    </a:prstGeom>
                  </pic:spPr>
                </pic:pic>
              </a:graphicData>
            </a:graphic>
          </wp:inline>
        </w:drawing>
      </w:r>
    </w:p>
    <w:p w14:paraId="39C526FF" w14:textId="77777777" w:rsidR="00ED397D" w:rsidRPr="00330A7E" w:rsidRDefault="00ED397D" w:rsidP="00330A7E">
      <w:pPr>
        <w:tabs>
          <w:tab w:val="left" w:pos="851"/>
          <w:tab w:val="left" w:pos="3402"/>
          <w:tab w:val="left" w:pos="5669"/>
          <w:tab w:val="left" w:pos="7937"/>
        </w:tabs>
        <w:jc w:val="both"/>
        <w:rPr>
          <w:rFonts w:ascii="Times New Roman" w:hAnsi="Times New Roman" w:cs="Times New Roman"/>
          <w:b/>
          <w:sz w:val="24"/>
          <w:szCs w:val="24"/>
        </w:rPr>
      </w:pPr>
      <w:r w:rsidRPr="00330A7E">
        <w:rPr>
          <w:rFonts w:ascii="Times New Roman" w:hAnsi="Times New Roman" w:cs="Times New Roman"/>
          <w:sz w:val="24"/>
          <w:szCs w:val="24"/>
        </w:rPr>
        <w:t>Phương sai của mẫu số liệu ghép nhóm trên là:</w:t>
      </w:r>
    </w:p>
    <w:p w14:paraId="5B75CE84" w14:textId="77777777" w:rsidR="00ED397D" w:rsidRPr="00330A7E" w:rsidRDefault="00ED397D" w:rsidP="00330A7E">
      <w:pPr>
        <w:tabs>
          <w:tab w:val="left" w:pos="851"/>
          <w:tab w:val="left" w:pos="3402"/>
          <w:tab w:val="left" w:pos="5669"/>
          <w:tab w:val="left" w:pos="7937"/>
        </w:tabs>
        <w:jc w:val="both"/>
        <w:rPr>
          <w:rFonts w:ascii="Times New Roman" w:hAnsi="Times New Roman" w:cs="Times New Roman"/>
          <w:b/>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position w:val="-10"/>
          <w:sz w:val="24"/>
          <w:szCs w:val="24"/>
        </w:rPr>
        <w:object w:dxaOrig="540" w:dyaOrig="320" w14:anchorId="70A31212">
          <v:shape id="_x0000_i3895" type="#_x0000_t75" style="width:27pt;height:16.5pt" o:ole="">
            <v:imagedata r:id="rId5078" o:title=""/>
          </v:shape>
          <o:OLEObject Type="Embed" ProgID="Equation.DSMT4" ShapeID="_x0000_i3895" DrawAspect="Content" ObjectID="_1796842958" r:id="rId5079"/>
        </w:object>
      </w:r>
      <w:r w:rsidRPr="00330A7E">
        <w:rPr>
          <w:rFonts w:ascii="Times New Roman" w:hAnsi="Times New Roman" w:cs="Times New Roman"/>
          <w:sz w:val="24"/>
          <w:szCs w:val="24"/>
        </w:rPr>
        <w:t>.</w:t>
      </w:r>
      <w:r w:rsidRPr="00330A7E">
        <w:rPr>
          <w:rFonts w:ascii="Times New Roman" w:hAnsi="Times New Roman" w:cs="Times New Roman"/>
          <w:b/>
          <w:sz w:val="24"/>
          <w:szCs w:val="24"/>
        </w:rPr>
        <w:tab/>
        <w:t>B.</w:t>
      </w:r>
      <w:r w:rsidRPr="00330A7E">
        <w:rPr>
          <w:rFonts w:ascii="Times New Roman" w:hAnsi="Times New Roman" w:cs="Times New Roman"/>
          <w:b/>
          <w:sz w:val="24"/>
          <w:szCs w:val="24"/>
          <w:lang w:val="vi-VN"/>
        </w:rPr>
        <w:t xml:space="preserve"> </w:t>
      </w:r>
      <w:r w:rsidRPr="00330A7E">
        <w:rPr>
          <w:rFonts w:ascii="Times New Roman" w:hAnsi="Times New Roman" w:cs="Times New Roman"/>
          <w:position w:val="-10"/>
          <w:sz w:val="24"/>
          <w:szCs w:val="24"/>
        </w:rPr>
        <w:object w:dxaOrig="499" w:dyaOrig="320" w14:anchorId="3AF93A6B">
          <v:shape id="_x0000_i3896" type="#_x0000_t75" style="width:25.5pt;height:16.5pt" o:ole="">
            <v:imagedata r:id="rId5080" o:title=""/>
          </v:shape>
          <o:OLEObject Type="Embed" ProgID="Equation.DSMT4" ShapeID="_x0000_i3896" DrawAspect="Content" ObjectID="_1796842959" r:id="rId5081"/>
        </w:object>
      </w:r>
      <w:r w:rsidRPr="00330A7E">
        <w:rPr>
          <w:rFonts w:ascii="Times New Roman" w:hAnsi="Times New Roman" w:cs="Times New Roman"/>
          <w:sz w:val="24"/>
          <w:szCs w:val="24"/>
        </w:rPr>
        <w:t>.</w:t>
      </w:r>
      <w:r w:rsidRPr="00330A7E">
        <w:rPr>
          <w:rFonts w:ascii="Times New Roman" w:hAnsi="Times New Roman" w:cs="Times New Roman"/>
          <w:b/>
          <w:sz w:val="24"/>
          <w:szCs w:val="24"/>
        </w:rPr>
        <w:tab/>
        <w:t xml:space="preserve">C. </w:t>
      </w:r>
      <w:r w:rsidRPr="00330A7E">
        <w:rPr>
          <w:rFonts w:ascii="Times New Roman" w:hAnsi="Times New Roman" w:cs="Times New Roman"/>
          <w:position w:val="-6"/>
          <w:sz w:val="24"/>
          <w:szCs w:val="24"/>
        </w:rPr>
        <w:object w:dxaOrig="320" w:dyaOrig="279" w14:anchorId="0642FAB5">
          <v:shape id="_x0000_i3897" type="#_x0000_t75" style="width:16.5pt;height:13.5pt" o:ole="">
            <v:imagedata r:id="rId5082" o:title=""/>
          </v:shape>
          <o:OLEObject Type="Embed" ProgID="Equation.DSMT4" ShapeID="_x0000_i3897" DrawAspect="Content" ObjectID="_1796842960" r:id="rId5083"/>
        </w:object>
      </w:r>
      <w:r w:rsidRPr="00330A7E">
        <w:rPr>
          <w:rFonts w:ascii="Times New Roman" w:hAnsi="Times New Roman" w:cs="Times New Roman"/>
          <w:sz w:val="24"/>
          <w:szCs w:val="24"/>
        </w:rPr>
        <w:t>.</w:t>
      </w:r>
      <w:r w:rsidRPr="00330A7E">
        <w:rPr>
          <w:rFonts w:ascii="Times New Roman" w:hAnsi="Times New Roman" w:cs="Times New Roman"/>
          <w:b/>
          <w:sz w:val="24"/>
          <w:szCs w:val="24"/>
        </w:rPr>
        <w:tab/>
        <w:t xml:space="preserve">D. </w:t>
      </w:r>
      <w:r w:rsidRPr="00330A7E">
        <w:rPr>
          <w:rFonts w:ascii="Times New Roman" w:hAnsi="Times New Roman" w:cs="Times New Roman"/>
          <w:position w:val="-4"/>
          <w:sz w:val="24"/>
          <w:szCs w:val="24"/>
        </w:rPr>
        <w:object w:dxaOrig="279" w:dyaOrig="260" w14:anchorId="5298B171">
          <v:shape id="_x0000_i3898" type="#_x0000_t75" style="width:13.5pt;height:13.5pt" o:ole="">
            <v:imagedata r:id="rId5084" o:title=""/>
          </v:shape>
          <o:OLEObject Type="Embed" ProgID="Equation.DSMT4" ShapeID="_x0000_i3898" DrawAspect="Content" ObjectID="_1796842961" r:id="rId5085"/>
        </w:object>
      </w:r>
      <w:r w:rsidRPr="00330A7E">
        <w:rPr>
          <w:rFonts w:ascii="Times New Roman" w:hAnsi="Times New Roman" w:cs="Times New Roman"/>
          <w:sz w:val="24"/>
          <w:szCs w:val="24"/>
        </w:rPr>
        <w:t>.</w:t>
      </w:r>
    </w:p>
    <w:p w14:paraId="518089ED" w14:textId="77777777" w:rsidR="00ED397D" w:rsidRPr="00330A7E" w:rsidRDefault="00ED397D" w:rsidP="000E1E56">
      <w:pPr>
        <w:pStyle w:val="ListParagraph"/>
        <w:numPr>
          <w:ilvl w:val="0"/>
          <w:numId w:val="46"/>
        </w:numPr>
        <w:tabs>
          <w:tab w:val="left" w:pos="851"/>
        </w:tabs>
        <w:spacing w:after="160" w:line="276" w:lineRule="auto"/>
        <w:ind w:left="0" w:firstLine="0"/>
        <w:rPr>
          <w:rFonts w:ascii="Times New Roman" w:hAnsi="Times New Roman" w:cs="Times New Roman"/>
          <w:sz w:val="24"/>
          <w:szCs w:val="24"/>
        </w:rPr>
      </w:pPr>
      <w:r w:rsidRPr="00330A7E">
        <w:rPr>
          <w:rFonts w:ascii="Times New Roman" w:hAnsi="Times New Roman" w:cs="Times New Roman"/>
          <w:sz w:val="24"/>
          <w:szCs w:val="24"/>
        </w:rPr>
        <w:t xml:space="preserve">Công thức </w:t>
      </w:r>
      <w:r w:rsidRPr="00330A7E">
        <w:rPr>
          <w:rFonts w:ascii="Times New Roman" w:hAnsi="Times New Roman" w:cs="Times New Roman"/>
          <w:position w:val="-30"/>
          <w:sz w:val="24"/>
          <w:szCs w:val="24"/>
        </w:rPr>
        <w:object w:dxaOrig="1540" w:dyaOrig="880" w14:anchorId="46DC2506">
          <v:shape id="_x0000_i3899" type="#_x0000_t75" style="width:76.5pt;height:43.5pt" o:ole="">
            <v:imagedata r:id="rId5086" o:title=""/>
          </v:shape>
          <o:OLEObject Type="Embed" ProgID="Equation.DSMT4" ShapeID="_x0000_i3899" DrawAspect="Content" ObjectID="_1796842962" r:id="rId5087"/>
        </w:object>
      </w:r>
      <w:r w:rsidRPr="00330A7E">
        <w:rPr>
          <w:rFonts w:ascii="Times New Roman" w:hAnsi="Times New Roman" w:cs="Times New Roman"/>
          <w:sz w:val="24"/>
          <w:szCs w:val="24"/>
        </w:rPr>
        <w:t xml:space="preserve"> cho biết khối lượng của một chất phóng xạ sau thời gian </w:t>
      </w:r>
      <w:r w:rsidRPr="00330A7E">
        <w:rPr>
          <w:rFonts w:ascii="Times New Roman" w:hAnsi="Times New Roman" w:cs="Times New Roman"/>
          <w:position w:val="-6"/>
          <w:sz w:val="24"/>
          <w:szCs w:val="24"/>
        </w:rPr>
        <w:object w:dxaOrig="160" w:dyaOrig="260" w14:anchorId="06854361">
          <v:shape id="_x0000_i3900" type="#_x0000_t75" style="width:7.5pt;height:13.5pt" o:ole="">
            <v:imagedata r:id="rId5088" o:title=""/>
          </v:shape>
          <o:OLEObject Type="Embed" ProgID="Equation.DSMT4" ShapeID="_x0000_i3900" DrawAspect="Content" ObjectID="_1796842963" r:id="rId5089"/>
        </w:object>
      </w:r>
      <w:r w:rsidRPr="00330A7E">
        <w:rPr>
          <w:rFonts w:ascii="Times New Roman" w:hAnsi="Times New Roman" w:cs="Times New Roman"/>
          <w:sz w:val="24"/>
          <w:szCs w:val="24"/>
        </w:rPr>
        <w:t xml:space="preserve"> kể từ thời điểm nào đó (gọi là thời điểm ban đầu), </w:t>
      </w:r>
      <w:r w:rsidRPr="00330A7E">
        <w:rPr>
          <w:rFonts w:ascii="Times New Roman" w:hAnsi="Times New Roman" w:cs="Times New Roman"/>
          <w:position w:val="-12"/>
          <w:sz w:val="24"/>
          <w:szCs w:val="24"/>
        </w:rPr>
        <w:object w:dxaOrig="400" w:dyaOrig="360" w14:anchorId="41769ECE">
          <v:shape id="_x0000_i3901" type="#_x0000_t75" style="width:19.5pt;height:18pt" o:ole="">
            <v:imagedata r:id="rId5090" o:title=""/>
          </v:shape>
          <o:OLEObject Type="Embed" ProgID="Equation.DSMT4" ShapeID="_x0000_i3901" DrawAspect="Content" ObjectID="_1796842964" r:id="rId5091"/>
        </w:object>
      </w:r>
      <w:r w:rsidRPr="00330A7E">
        <w:rPr>
          <w:rFonts w:ascii="Times New Roman" w:hAnsi="Times New Roman" w:cs="Times New Roman"/>
          <w:sz w:val="24"/>
          <w:szCs w:val="24"/>
        </w:rPr>
        <w:t xml:space="preserve"> là khối lượng ban đầu, </w:t>
      </w:r>
      <w:r w:rsidRPr="00330A7E">
        <w:rPr>
          <w:rFonts w:ascii="Times New Roman" w:hAnsi="Times New Roman" w:cs="Times New Roman"/>
          <w:position w:val="-4"/>
          <w:sz w:val="24"/>
          <w:szCs w:val="24"/>
        </w:rPr>
        <w:object w:dxaOrig="240" w:dyaOrig="260" w14:anchorId="7EB71202">
          <v:shape id="_x0000_i3902" type="#_x0000_t75" style="width:12pt;height:13.5pt" o:ole="">
            <v:imagedata r:id="rId5092" o:title=""/>
          </v:shape>
          <o:OLEObject Type="Embed" ProgID="Equation.DSMT4" ShapeID="_x0000_i3902" DrawAspect="Content" ObjectID="_1796842965" r:id="rId5093"/>
        </w:object>
      </w:r>
      <w:r w:rsidRPr="00330A7E">
        <w:rPr>
          <w:rFonts w:ascii="Times New Roman" w:hAnsi="Times New Roman" w:cs="Times New Roman"/>
          <w:sz w:val="24"/>
          <w:szCs w:val="24"/>
        </w:rPr>
        <w:t xml:space="preserve"> là chu kì bán rã của chất phóng xạ đó (cứ sau mỗi chu kì, khối lượng của chất phóng xạ giảm đi một nửa). Trong một phòng thí nghiệm, với khối lượng </w:t>
      </w:r>
      <w:r w:rsidRPr="00330A7E">
        <w:rPr>
          <w:rFonts w:ascii="Times New Roman" w:hAnsi="Times New Roman" w:cs="Times New Roman"/>
          <w:position w:val="-10"/>
          <w:sz w:val="24"/>
          <w:szCs w:val="24"/>
        </w:rPr>
        <w:object w:dxaOrig="660" w:dyaOrig="320" w14:anchorId="503ADA60">
          <v:shape id="_x0000_i3903" type="#_x0000_t75" style="width:33pt;height:16.5pt" o:ole="">
            <v:imagedata r:id="rId5094" o:title=""/>
          </v:shape>
          <o:OLEObject Type="Embed" ProgID="Equation.DSMT4" ShapeID="_x0000_i3903" DrawAspect="Content" ObjectID="_1796842966" r:id="rId5095"/>
        </w:object>
      </w:r>
      <w:r w:rsidRPr="00330A7E">
        <w:rPr>
          <w:rFonts w:ascii="Times New Roman" w:hAnsi="Times New Roman" w:cs="Times New Roman"/>
          <w:sz w:val="24"/>
          <w:szCs w:val="24"/>
        </w:rPr>
        <w:t xml:space="preserve"> radon ban đầu, sau 16 ngày, chỉ còn lại </w:t>
      </w:r>
      <w:r w:rsidRPr="00330A7E">
        <w:rPr>
          <w:rFonts w:ascii="Times New Roman" w:hAnsi="Times New Roman" w:cs="Times New Roman"/>
          <w:position w:val="-10"/>
          <w:sz w:val="24"/>
          <w:szCs w:val="24"/>
        </w:rPr>
        <w:object w:dxaOrig="480" w:dyaOrig="320" w14:anchorId="7CD87441">
          <v:shape id="_x0000_i3904" type="#_x0000_t75" style="width:24pt;height:16.5pt" o:ole="">
            <v:imagedata r:id="rId5096" o:title=""/>
          </v:shape>
          <o:OLEObject Type="Embed" ProgID="Equation.DSMT4" ShapeID="_x0000_i3904" DrawAspect="Content" ObjectID="_1796842967" r:id="rId5097"/>
        </w:object>
      </w:r>
      <w:r w:rsidRPr="00330A7E">
        <w:rPr>
          <w:rFonts w:ascii="Times New Roman" w:hAnsi="Times New Roman" w:cs="Times New Roman"/>
          <w:sz w:val="24"/>
          <w:szCs w:val="24"/>
        </w:rPr>
        <w:t>. Chu kì bán rã của radon bằng bao nhiêu?</w:t>
      </w:r>
    </w:p>
    <w:p w14:paraId="4B38191F" w14:textId="77777777" w:rsidR="00ED397D" w:rsidRPr="00330A7E" w:rsidRDefault="00ED397D" w:rsidP="00330A7E">
      <w:pPr>
        <w:tabs>
          <w:tab w:val="left" w:pos="851"/>
        </w:tabs>
        <w:rPr>
          <w:rFonts w:ascii="Times New Roman" w:hAnsi="Times New Roman" w:cs="Times New Roman"/>
          <w:sz w:val="24"/>
          <w:szCs w:val="24"/>
          <w:lang w:val="vi-VN"/>
        </w:rPr>
      </w:pPr>
      <w:r w:rsidRPr="00330A7E">
        <w:rPr>
          <w:rFonts w:ascii="Times New Roman" w:hAnsi="Times New Roman" w:cs="Times New Roman"/>
          <w:b/>
          <w:sz w:val="24"/>
          <w:szCs w:val="24"/>
        </w:rPr>
        <w:t xml:space="preserve">A. </w:t>
      </w:r>
      <w:r w:rsidRPr="00330A7E">
        <w:rPr>
          <w:rFonts w:ascii="Times New Roman" w:hAnsi="Times New Roman" w:cs="Times New Roman"/>
          <w:position w:val="-10"/>
          <w:sz w:val="24"/>
          <w:szCs w:val="24"/>
        </w:rPr>
        <w:object w:dxaOrig="400" w:dyaOrig="320" w14:anchorId="16F0EA96">
          <v:shape id="_x0000_i3905" type="#_x0000_t75" style="width:19.5pt;height:16.5pt" o:ole="">
            <v:imagedata r:id="rId5098" o:title=""/>
          </v:shape>
          <o:OLEObject Type="Embed" ProgID="Equation.DSMT4" ShapeID="_x0000_i3905" DrawAspect="Content" ObjectID="_1796842968" r:id="rId5099"/>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sz w:val="24"/>
          <w:szCs w:val="24"/>
          <w:lang w:val="vi-VN"/>
        </w:rPr>
        <w:tab/>
      </w:r>
      <w:r w:rsidRPr="00330A7E">
        <w:rPr>
          <w:rFonts w:ascii="Times New Roman" w:hAnsi="Times New Roman" w:cs="Times New Roman"/>
          <w:b/>
          <w:sz w:val="24"/>
          <w:szCs w:val="24"/>
          <w:lang w:val="vi-VN"/>
        </w:rPr>
        <w:tab/>
      </w:r>
      <w:r w:rsidRPr="00330A7E">
        <w:rPr>
          <w:rFonts w:ascii="Times New Roman" w:hAnsi="Times New Roman" w:cs="Times New Roman"/>
          <w:b/>
          <w:sz w:val="24"/>
          <w:szCs w:val="24"/>
          <w:lang w:val="vi-VN"/>
        </w:rPr>
        <w:tab/>
      </w:r>
      <w:r w:rsidRPr="00330A7E">
        <w:rPr>
          <w:rFonts w:ascii="Times New Roman" w:hAnsi="Times New Roman" w:cs="Times New Roman"/>
          <w:b/>
          <w:sz w:val="24"/>
          <w:szCs w:val="24"/>
          <w:lang w:val="vi-VN"/>
        </w:rPr>
        <w:tab/>
      </w:r>
      <w:r w:rsidRPr="00330A7E">
        <w:rPr>
          <w:rFonts w:ascii="Times New Roman" w:hAnsi="Times New Roman" w:cs="Times New Roman"/>
          <w:b/>
          <w:sz w:val="24"/>
          <w:szCs w:val="24"/>
        </w:rPr>
        <w:t>B.</w:t>
      </w:r>
      <w:r w:rsidRPr="00330A7E">
        <w:rPr>
          <w:rFonts w:ascii="Times New Roman" w:hAnsi="Times New Roman" w:cs="Times New Roman"/>
          <w:position w:val="-10"/>
          <w:sz w:val="24"/>
          <w:szCs w:val="24"/>
        </w:rPr>
        <w:object w:dxaOrig="400" w:dyaOrig="320" w14:anchorId="33643178">
          <v:shape id="_x0000_i3906" type="#_x0000_t75" style="width:19.5pt;height:16.5pt" o:ole="">
            <v:imagedata r:id="rId5100" o:title=""/>
          </v:shape>
          <o:OLEObject Type="Embed" ProgID="Equation.DSMT4" ShapeID="_x0000_i3906" DrawAspect="Content" ObjectID="_1796842969" r:id="rId5101"/>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sz w:val="24"/>
          <w:szCs w:val="24"/>
          <w:lang w:val="vi-VN"/>
        </w:rPr>
        <w:tab/>
      </w:r>
      <w:r w:rsidRPr="00330A7E">
        <w:rPr>
          <w:rFonts w:ascii="Times New Roman" w:hAnsi="Times New Roman" w:cs="Times New Roman"/>
          <w:b/>
          <w:sz w:val="24"/>
          <w:szCs w:val="24"/>
          <w:lang w:val="vi-VN"/>
        </w:rPr>
        <w:tab/>
      </w:r>
      <w:r w:rsidRPr="00330A7E">
        <w:rPr>
          <w:rFonts w:ascii="Times New Roman" w:hAnsi="Times New Roman" w:cs="Times New Roman"/>
          <w:b/>
          <w:sz w:val="24"/>
          <w:szCs w:val="24"/>
        </w:rPr>
        <w:t xml:space="preserve">C. </w:t>
      </w:r>
      <w:r w:rsidRPr="00330A7E">
        <w:rPr>
          <w:rFonts w:ascii="Times New Roman" w:hAnsi="Times New Roman" w:cs="Times New Roman"/>
          <w:position w:val="-4"/>
          <w:sz w:val="24"/>
          <w:szCs w:val="24"/>
        </w:rPr>
        <w:object w:dxaOrig="200" w:dyaOrig="260" w14:anchorId="25CA8C2E">
          <v:shape id="_x0000_i3907" type="#_x0000_t75" style="width:10.5pt;height:13.5pt" o:ole="">
            <v:imagedata r:id="rId5102" o:title=""/>
          </v:shape>
          <o:OLEObject Type="Embed" ProgID="Equation.DSMT4" ShapeID="_x0000_i3907" DrawAspect="Content" ObjectID="_1796842970" r:id="rId5103"/>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sz w:val="24"/>
          <w:szCs w:val="24"/>
          <w:lang w:val="vi-VN"/>
        </w:rPr>
        <w:tab/>
      </w:r>
      <w:r w:rsidRPr="00330A7E">
        <w:rPr>
          <w:rFonts w:ascii="Times New Roman" w:hAnsi="Times New Roman" w:cs="Times New Roman"/>
          <w:b/>
          <w:sz w:val="24"/>
          <w:szCs w:val="24"/>
          <w:lang w:val="vi-VN"/>
        </w:rPr>
        <w:tab/>
      </w:r>
      <w:r w:rsidRPr="00330A7E">
        <w:rPr>
          <w:rFonts w:ascii="Times New Roman" w:hAnsi="Times New Roman" w:cs="Times New Roman"/>
          <w:b/>
          <w:sz w:val="24"/>
          <w:szCs w:val="24"/>
        </w:rPr>
        <w:t xml:space="preserve">D. </w:t>
      </w:r>
      <w:r w:rsidRPr="00330A7E">
        <w:rPr>
          <w:rFonts w:ascii="Times New Roman" w:hAnsi="Times New Roman" w:cs="Times New Roman"/>
          <w:position w:val="-6"/>
          <w:sz w:val="24"/>
          <w:szCs w:val="24"/>
        </w:rPr>
        <w:object w:dxaOrig="180" w:dyaOrig="279" w14:anchorId="66709467">
          <v:shape id="_x0000_i3908" type="#_x0000_t75" style="width:9pt;height:13.5pt" o:ole="">
            <v:imagedata r:id="rId5104" o:title=""/>
          </v:shape>
          <o:OLEObject Type="Embed" ProgID="Equation.DSMT4" ShapeID="_x0000_i3908" DrawAspect="Content" ObjectID="_1796842971" r:id="rId5105"/>
        </w:object>
      </w:r>
      <w:r w:rsidRPr="00330A7E">
        <w:rPr>
          <w:rFonts w:ascii="Times New Roman" w:hAnsi="Times New Roman" w:cs="Times New Roman"/>
          <w:sz w:val="24"/>
          <w:szCs w:val="24"/>
        </w:rPr>
        <w:t>.</w:t>
      </w:r>
    </w:p>
    <w:p w14:paraId="422893CD" w14:textId="77777777" w:rsidR="00ED397D" w:rsidRPr="00330A7E" w:rsidRDefault="00ED397D" w:rsidP="00330A7E">
      <w:pPr>
        <w:tabs>
          <w:tab w:val="left" w:pos="851"/>
        </w:tabs>
        <w:spacing w:after="240"/>
        <w:jc w:val="both"/>
        <w:rPr>
          <w:rFonts w:ascii="Times New Roman" w:eastAsia="Calibri" w:hAnsi="Times New Roman" w:cs="Times New Roman"/>
          <w:sz w:val="24"/>
          <w:szCs w:val="24"/>
          <w:lang w:val="it-IT"/>
        </w:rPr>
      </w:pPr>
      <w:r w:rsidRPr="00330A7E">
        <w:rPr>
          <w:rFonts w:ascii="Times New Roman" w:eastAsia="Calibri" w:hAnsi="Times New Roman" w:cs="Times New Roman"/>
          <w:b/>
          <w:bCs/>
          <w:color w:val="0033CC"/>
          <w:sz w:val="24"/>
          <w:szCs w:val="24"/>
          <w:lang w:val="it-IT"/>
        </w:rPr>
        <w:t>PHẦN II. Câu trắc nghiệm đúng sai.</w:t>
      </w:r>
      <w:r w:rsidRPr="00330A7E">
        <w:rPr>
          <w:rFonts w:ascii="Times New Roman" w:eastAsia="Calibri" w:hAnsi="Times New Roman" w:cs="Times New Roman"/>
          <w:color w:val="0033CC"/>
          <w:sz w:val="24"/>
          <w:szCs w:val="24"/>
          <w:lang w:val="it-IT"/>
        </w:rPr>
        <w:t xml:space="preserve"> </w:t>
      </w:r>
      <w:r w:rsidRPr="00330A7E">
        <w:rPr>
          <w:rFonts w:ascii="Times New Roman" w:eastAsia="Calibri" w:hAnsi="Times New Roman" w:cs="Times New Roman"/>
          <w:sz w:val="24"/>
          <w:szCs w:val="24"/>
          <w:lang w:val="it-IT"/>
        </w:rPr>
        <w:t xml:space="preserve">Thí sinh trả lời từ câu 1 đến câu 4. Trong mỗi </w:t>
      </w:r>
      <w:r w:rsidRPr="00330A7E">
        <w:rPr>
          <w:rFonts w:ascii="Times New Roman" w:eastAsia="Calibri" w:hAnsi="Times New Roman" w:cs="Times New Roman"/>
          <w:b/>
          <w:bCs/>
          <w:sz w:val="24"/>
          <w:szCs w:val="24"/>
          <w:lang w:val="it-IT"/>
        </w:rPr>
        <w:t>ý a), b), c), d)</w:t>
      </w:r>
      <w:r w:rsidRPr="00330A7E">
        <w:rPr>
          <w:rFonts w:ascii="Times New Roman" w:eastAsia="Calibri" w:hAnsi="Times New Roman" w:cs="Times New Roman"/>
          <w:sz w:val="24"/>
          <w:szCs w:val="24"/>
          <w:lang w:val="it-IT"/>
        </w:rPr>
        <w:t xml:space="preserve"> ở mỗi câu, thí sinh chọn đúng hoặc sai.</w:t>
      </w:r>
    </w:p>
    <w:p w14:paraId="29BAFBA3" w14:textId="77777777" w:rsidR="00ED397D" w:rsidRPr="00330A7E" w:rsidRDefault="00ED397D" w:rsidP="000E1E56">
      <w:pPr>
        <w:pStyle w:val="ListParagraph"/>
        <w:numPr>
          <w:ilvl w:val="0"/>
          <w:numId w:val="48"/>
        </w:numPr>
        <w:tabs>
          <w:tab w:val="left" w:pos="851"/>
          <w:tab w:val="left" w:pos="992"/>
        </w:tabs>
        <w:spacing w:line="276" w:lineRule="auto"/>
        <w:ind w:left="0" w:firstLine="0"/>
        <w:rPr>
          <w:rFonts w:ascii="Times New Roman" w:eastAsia="Calibri" w:hAnsi="Times New Roman" w:cs="Times New Roman"/>
          <w:sz w:val="24"/>
          <w:szCs w:val="24"/>
          <w:lang w:val="it-IT"/>
        </w:rPr>
      </w:pPr>
      <w:r w:rsidRPr="00330A7E">
        <w:rPr>
          <w:rFonts w:ascii="Times New Roman" w:eastAsia="Calibri" w:hAnsi="Times New Roman" w:cs="Times New Roman"/>
          <w:sz w:val="24"/>
          <w:szCs w:val="24"/>
          <w:lang w:val="it-IT"/>
        </w:rPr>
        <w:t xml:space="preserve">Trong không gian tọa độ </w:t>
      </w:r>
      <w:r w:rsidRPr="00330A7E">
        <w:rPr>
          <w:rFonts w:ascii="Times New Roman" w:hAnsi="Times New Roman" w:cs="Times New Roman"/>
          <w:position w:val="-10"/>
          <w:sz w:val="24"/>
          <w:szCs w:val="24"/>
        </w:rPr>
        <w:object w:dxaOrig="600" w:dyaOrig="320" w14:anchorId="07FA2F81">
          <v:shape id="_x0000_i3909" type="#_x0000_t75" style="width:30pt;height:16.5pt" o:ole="">
            <v:imagedata r:id="rId5106" o:title=""/>
          </v:shape>
          <o:OLEObject Type="Embed" ProgID="Equation.DSMT4" ShapeID="_x0000_i3909" DrawAspect="Content" ObjectID="_1796842972" r:id="rId5107"/>
        </w:object>
      </w:r>
      <w:r w:rsidRPr="00330A7E">
        <w:rPr>
          <w:rFonts w:ascii="Times New Roman" w:eastAsia="Calibri" w:hAnsi="Times New Roman" w:cs="Times New Roman"/>
          <w:sz w:val="24"/>
          <w:szCs w:val="24"/>
          <w:lang w:val="it-IT"/>
        </w:rPr>
        <w:t xml:space="preserve">, cho hai mặt phẳng </w:t>
      </w:r>
      <w:r w:rsidRPr="00330A7E">
        <w:rPr>
          <w:rFonts w:ascii="Times New Roman" w:hAnsi="Times New Roman" w:cs="Times New Roman"/>
          <w:position w:val="-14"/>
          <w:sz w:val="24"/>
          <w:szCs w:val="24"/>
        </w:rPr>
        <w:object w:dxaOrig="2360" w:dyaOrig="400" w14:anchorId="23FD138C">
          <v:shape id="_x0000_i3910" type="#_x0000_t75" style="width:118.5pt;height:19.5pt" o:ole="">
            <v:imagedata r:id="rId5108" o:title=""/>
          </v:shape>
          <o:OLEObject Type="Embed" ProgID="Equation.DSMT4" ShapeID="_x0000_i3910" DrawAspect="Content" ObjectID="_1796842973" r:id="rId5109"/>
        </w:object>
      </w:r>
      <w:r w:rsidRPr="00330A7E">
        <w:rPr>
          <w:rFonts w:ascii="Times New Roman" w:eastAsia="Calibri" w:hAnsi="Times New Roman" w:cs="Times New Roman"/>
          <w:sz w:val="24"/>
          <w:szCs w:val="24"/>
          <w:lang w:val="it-IT"/>
        </w:rPr>
        <w:t xml:space="preserve"> và </w:t>
      </w:r>
      <w:r w:rsidRPr="00330A7E">
        <w:rPr>
          <w:rFonts w:ascii="Times New Roman" w:hAnsi="Times New Roman" w:cs="Times New Roman"/>
          <w:position w:val="-14"/>
          <w:sz w:val="24"/>
          <w:szCs w:val="24"/>
        </w:rPr>
        <w:object w:dxaOrig="2580" w:dyaOrig="400" w14:anchorId="3EE3B7BA">
          <v:shape id="_x0000_i3911" type="#_x0000_t75" style="width:129pt;height:19.5pt" o:ole="">
            <v:imagedata r:id="rId5110" o:title=""/>
          </v:shape>
          <o:OLEObject Type="Embed" ProgID="Equation.DSMT4" ShapeID="_x0000_i3911" DrawAspect="Content" ObjectID="_1796842974" r:id="rId5111"/>
        </w:object>
      </w:r>
    </w:p>
    <w:p w14:paraId="05545FBB" w14:textId="77777777" w:rsidR="00ED397D" w:rsidRPr="00330A7E" w:rsidRDefault="00ED397D" w:rsidP="00330A7E">
      <w:pPr>
        <w:tabs>
          <w:tab w:val="left" w:pos="851"/>
        </w:tabs>
        <w:spacing w:after="240"/>
        <w:jc w:val="both"/>
        <w:rPr>
          <w:rFonts w:ascii="Times New Roman" w:eastAsia="Calibri" w:hAnsi="Times New Roman" w:cs="Times New Roman"/>
          <w:sz w:val="24"/>
          <w:szCs w:val="24"/>
          <w:lang w:val="it-IT"/>
        </w:rPr>
      </w:pPr>
      <w:r w:rsidRPr="00330A7E">
        <w:rPr>
          <w:rFonts w:ascii="Times New Roman" w:eastAsia="Calibri" w:hAnsi="Times New Roman" w:cs="Times New Roman"/>
          <w:b/>
          <w:bCs/>
          <w:sz w:val="24"/>
          <w:szCs w:val="24"/>
          <w:lang w:val="it-IT"/>
        </w:rPr>
        <w:t>a)</w:t>
      </w:r>
      <w:r w:rsidRPr="00330A7E">
        <w:rPr>
          <w:rFonts w:ascii="Times New Roman" w:eastAsia="Calibri" w:hAnsi="Times New Roman" w:cs="Times New Roman"/>
          <w:sz w:val="24"/>
          <w:szCs w:val="24"/>
          <w:lang w:val="it-IT"/>
        </w:rPr>
        <w:t xml:space="preserve"> Vectơ có tọa độ </w:t>
      </w:r>
      <w:r w:rsidRPr="00330A7E">
        <w:rPr>
          <w:rFonts w:ascii="Times New Roman" w:hAnsi="Times New Roman" w:cs="Times New Roman"/>
          <w:position w:val="-14"/>
          <w:sz w:val="24"/>
          <w:szCs w:val="24"/>
        </w:rPr>
        <w:object w:dxaOrig="1120" w:dyaOrig="400" w14:anchorId="410C3A8E">
          <v:shape id="_x0000_i3912" type="#_x0000_t75" style="width:55.5pt;height:19.5pt" o:ole="">
            <v:imagedata r:id="rId5112" o:title=""/>
          </v:shape>
          <o:OLEObject Type="Embed" ProgID="Equation.DSMT4" ShapeID="_x0000_i3912" DrawAspect="Content" ObjectID="_1796842975" r:id="rId5113"/>
        </w:object>
      </w:r>
      <w:r w:rsidRPr="00330A7E">
        <w:rPr>
          <w:rFonts w:ascii="Times New Roman" w:eastAsia="Calibri" w:hAnsi="Times New Roman" w:cs="Times New Roman"/>
          <w:sz w:val="24"/>
          <w:szCs w:val="24"/>
          <w:lang w:val="it-IT"/>
        </w:rPr>
        <w:t xml:space="preserve"> là một vectơ pháp tuyến của mặt phẳng </w:t>
      </w:r>
      <w:r w:rsidRPr="00330A7E">
        <w:rPr>
          <w:rFonts w:ascii="Times New Roman" w:hAnsi="Times New Roman" w:cs="Times New Roman"/>
          <w:position w:val="-14"/>
          <w:sz w:val="24"/>
          <w:szCs w:val="24"/>
        </w:rPr>
        <w:object w:dxaOrig="440" w:dyaOrig="400" w14:anchorId="0D2F2737">
          <v:shape id="_x0000_i3913" type="#_x0000_t75" style="width:22.5pt;height:19.5pt" o:ole="">
            <v:imagedata r:id="rId5114" o:title=""/>
          </v:shape>
          <o:OLEObject Type="Embed" ProgID="Equation.DSMT4" ShapeID="_x0000_i3913" DrawAspect="Content" ObjectID="_1796842976" r:id="rId5115"/>
        </w:object>
      </w:r>
      <w:r w:rsidRPr="00330A7E">
        <w:rPr>
          <w:rFonts w:ascii="Times New Roman" w:eastAsia="Calibri" w:hAnsi="Times New Roman" w:cs="Times New Roman"/>
          <w:sz w:val="24"/>
          <w:szCs w:val="24"/>
          <w:lang w:val="it-IT"/>
        </w:rPr>
        <w:t>.</w:t>
      </w:r>
    </w:p>
    <w:p w14:paraId="10E92F4D" w14:textId="77777777" w:rsidR="00ED397D" w:rsidRPr="00330A7E" w:rsidRDefault="00ED397D" w:rsidP="00330A7E">
      <w:pPr>
        <w:tabs>
          <w:tab w:val="left" w:pos="851"/>
        </w:tabs>
        <w:spacing w:after="240"/>
        <w:jc w:val="both"/>
        <w:rPr>
          <w:rFonts w:ascii="Times New Roman" w:eastAsia="Calibri" w:hAnsi="Times New Roman" w:cs="Times New Roman"/>
          <w:sz w:val="24"/>
          <w:szCs w:val="24"/>
          <w:lang w:val="it-IT"/>
        </w:rPr>
      </w:pPr>
      <w:r w:rsidRPr="00330A7E">
        <w:rPr>
          <w:rFonts w:ascii="Times New Roman" w:eastAsia="Calibri" w:hAnsi="Times New Roman" w:cs="Times New Roman"/>
          <w:b/>
          <w:bCs/>
          <w:sz w:val="24"/>
          <w:szCs w:val="24"/>
          <w:lang w:val="it-IT"/>
        </w:rPr>
        <w:t>b)</w:t>
      </w:r>
      <w:r w:rsidRPr="00330A7E">
        <w:rPr>
          <w:rFonts w:ascii="Times New Roman" w:eastAsia="Calibri" w:hAnsi="Times New Roman" w:cs="Times New Roman"/>
          <w:sz w:val="24"/>
          <w:szCs w:val="24"/>
          <w:lang w:val="it-IT"/>
        </w:rPr>
        <w:t xml:space="preserve"> Khoảng cách từ O đến mặt phẳng </w:t>
      </w:r>
      <w:r w:rsidRPr="00330A7E">
        <w:rPr>
          <w:rFonts w:ascii="Times New Roman" w:hAnsi="Times New Roman" w:cs="Times New Roman"/>
          <w:position w:val="-14"/>
          <w:sz w:val="24"/>
          <w:szCs w:val="24"/>
        </w:rPr>
        <w:object w:dxaOrig="460" w:dyaOrig="400" w14:anchorId="65002359">
          <v:shape id="_x0000_i3914" type="#_x0000_t75" style="width:22.5pt;height:19.5pt" o:ole="">
            <v:imagedata r:id="rId5116" o:title=""/>
          </v:shape>
          <o:OLEObject Type="Embed" ProgID="Equation.DSMT4" ShapeID="_x0000_i3914" DrawAspect="Content" ObjectID="_1796842977" r:id="rId5117"/>
        </w:object>
      </w:r>
      <w:r w:rsidRPr="00330A7E">
        <w:rPr>
          <w:rFonts w:ascii="Times New Roman" w:eastAsia="Calibri" w:hAnsi="Times New Roman" w:cs="Times New Roman"/>
          <w:sz w:val="24"/>
          <w:szCs w:val="24"/>
          <w:lang w:val="it-IT"/>
        </w:rPr>
        <w:t xml:space="preserve"> là </w:t>
      </w:r>
      <w:r w:rsidRPr="00330A7E">
        <w:rPr>
          <w:rFonts w:ascii="Times New Roman" w:hAnsi="Times New Roman" w:cs="Times New Roman"/>
          <w:position w:val="-30"/>
          <w:sz w:val="24"/>
          <w:szCs w:val="24"/>
        </w:rPr>
        <w:object w:dxaOrig="580" w:dyaOrig="720" w14:anchorId="5158FA47">
          <v:shape id="_x0000_i3915" type="#_x0000_t75" style="width:28.5pt;height:36pt" o:ole="">
            <v:imagedata r:id="rId5118" o:title=""/>
          </v:shape>
          <o:OLEObject Type="Embed" ProgID="Equation.DSMT4" ShapeID="_x0000_i3915" DrawAspect="Content" ObjectID="_1796842978" r:id="rId5119"/>
        </w:object>
      </w:r>
      <w:r w:rsidRPr="00330A7E">
        <w:rPr>
          <w:rFonts w:ascii="Times New Roman" w:eastAsia="Calibri" w:hAnsi="Times New Roman" w:cs="Times New Roman"/>
          <w:sz w:val="24"/>
          <w:szCs w:val="24"/>
          <w:lang w:val="it-IT"/>
        </w:rPr>
        <w:t>.</w:t>
      </w:r>
    </w:p>
    <w:p w14:paraId="5CC85072" w14:textId="77777777" w:rsidR="00ED397D" w:rsidRPr="00330A7E" w:rsidRDefault="00ED397D" w:rsidP="00330A7E">
      <w:pPr>
        <w:tabs>
          <w:tab w:val="left" w:pos="851"/>
        </w:tabs>
        <w:jc w:val="both"/>
        <w:rPr>
          <w:rFonts w:ascii="Times New Roman" w:eastAsia="Calibri" w:hAnsi="Times New Roman" w:cs="Times New Roman"/>
          <w:sz w:val="24"/>
          <w:szCs w:val="24"/>
          <w:lang w:val="it-IT"/>
        </w:rPr>
      </w:pPr>
      <w:r w:rsidRPr="00330A7E">
        <w:rPr>
          <w:rFonts w:ascii="Times New Roman" w:eastAsia="Calibri" w:hAnsi="Times New Roman" w:cs="Times New Roman"/>
          <w:b/>
          <w:bCs/>
          <w:sz w:val="24"/>
          <w:szCs w:val="24"/>
          <w:lang w:val="it-IT"/>
        </w:rPr>
        <w:t xml:space="preserve">c) </w:t>
      </w:r>
      <w:r w:rsidRPr="00330A7E">
        <w:rPr>
          <w:rFonts w:ascii="Times New Roman" w:eastAsia="Calibri" w:hAnsi="Times New Roman" w:cs="Times New Roman"/>
          <w:sz w:val="24"/>
          <w:szCs w:val="24"/>
          <w:lang w:val="it-IT"/>
        </w:rPr>
        <w:t xml:space="preserve">Góc giữa hai mặt phẳng </w:t>
      </w:r>
      <w:r w:rsidRPr="00330A7E">
        <w:rPr>
          <w:rFonts w:ascii="Times New Roman" w:hAnsi="Times New Roman" w:cs="Times New Roman"/>
          <w:position w:val="-14"/>
          <w:sz w:val="24"/>
          <w:szCs w:val="24"/>
        </w:rPr>
        <w:object w:dxaOrig="440" w:dyaOrig="400" w14:anchorId="5D8653AD">
          <v:shape id="_x0000_i3916" type="#_x0000_t75" style="width:22.5pt;height:19.5pt" o:ole="">
            <v:imagedata r:id="rId5114" o:title=""/>
          </v:shape>
          <o:OLEObject Type="Embed" ProgID="Equation.DSMT4" ShapeID="_x0000_i3916" DrawAspect="Content" ObjectID="_1796842979" r:id="rId5120"/>
        </w:object>
      </w:r>
      <w:r w:rsidRPr="00330A7E">
        <w:rPr>
          <w:rFonts w:ascii="Times New Roman" w:eastAsia="Calibri" w:hAnsi="Times New Roman" w:cs="Times New Roman"/>
          <w:sz w:val="24"/>
          <w:szCs w:val="24"/>
          <w:lang w:val="it-IT"/>
        </w:rPr>
        <w:t xml:space="preserve"> và </w:t>
      </w:r>
      <w:r w:rsidRPr="00330A7E">
        <w:rPr>
          <w:rFonts w:ascii="Times New Roman" w:hAnsi="Times New Roman" w:cs="Times New Roman"/>
          <w:position w:val="-14"/>
          <w:sz w:val="24"/>
          <w:szCs w:val="24"/>
        </w:rPr>
        <w:object w:dxaOrig="460" w:dyaOrig="400" w14:anchorId="0545048B">
          <v:shape id="_x0000_i3917" type="#_x0000_t75" style="width:22.5pt;height:19.5pt" o:ole="">
            <v:imagedata r:id="rId5121" o:title=""/>
          </v:shape>
          <o:OLEObject Type="Embed" ProgID="Equation.DSMT4" ShapeID="_x0000_i3917" DrawAspect="Content" ObjectID="_1796842980" r:id="rId5122"/>
        </w:object>
      </w:r>
      <w:r w:rsidRPr="00330A7E">
        <w:rPr>
          <w:rFonts w:ascii="Times New Roman" w:eastAsia="Calibri" w:hAnsi="Times New Roman" w:cs="Times New Roman"/>
          <w:sz w:val="24"/>
          <w:szCs w:val="24"/>
          <w:lang w:val="it-IT"/>
        </w:rPr>
        <w:t xml:space="preserve"> là </w:t>
      </w:r>
      <w:r w:rsidRPr="00330A7E">
        <w:rPr>
          <w:rFonts w:ascii="Times New Roman" w:hAnsi="Times New Roman" w:cs="Times New Roman"/>
          <w:position w:val="-6"/>
          <w:sz w:val="24"/>
          <w:szCs w:val="24"/>
        </w:rPr>
        <w:object w:dxaOrig="460" w:dyaOrig="340" w14:anchorId="43CC032A">
          <v:shape id="_x0000_i3918" type="#_x0000_t75" style="width:22.5pt;height:16.5pt" o:ole="">
            <v:imagedata r:id="rId5123" o:title=""/>
          </v:shape>
          <o:OLEObject Type="Embed" ProgID="Equation.DSMT4" ShapeID="_x0000_i3918" DrawAspect="Content" ObjectID="_1796842981" r:id="rId5124"/>
        </w:object>
      </w:r>
    </w:p>
    <w:p w14:paraId="0BC31D74" w14:textId="77777777" w:rsidR="00ED397D" w:rsidRPr="00330A7E" w:rsidRDefault="00ED397D" w:rsidP="00330A7E">
      <w:pPr>
        <w:tabs>
          <w:tab w:val="left" w:pos="851"/>
        </w:tabs>
        <w:jc w:val="both"/>
        <w:rPr>
          <w:rFonts w:ascii="Times New Roman" w:eastAsia="Calibri" w:hAnsi="Times New Roman" w:cs="Times New Roman"/>
          <w:sz w:val="24"/>
          <w:szCs w:val="24"/>
          <w:lang w:val="it-IT"/>
        </w:rPr>
      </w:pPr>
      <w:r w:rsidRPr="00330A7E">
        <w:rPr>
          <w:rFonts w:ascii="Times New Roman" w:eastAsia="Calibri" w:hAnsi="Times New Roman" w:cs="Times New Roman"/>
          <w:b/>
          <w:bCs/>
          <w:sz w:val="24"/>
          <w:szCs w:val="24"/>
          <w:lang w:val="it-IT"/>
        </w:rPr>
        <w:t xml:space="preserve">d) </w:t>
      </w:r>
      <w:r w:rsidRPr="00330A7E">
        <w:rPr>
          <w:rFonts w:ascii="Times New Roman" w:eastAsia="Calibri" w:hAnsi="Times New Roman" w:cs="Times New Roman"/>
          <w:sz w:val="24"/>
          <w:szCs w:val="24"/>
          <w:lang w:val="it-IT"/>
        </w:rPr>
        <w:t xml:space="preserve">Điểm  </w:t>
      </w:r>
      <w:r w:rsidRPr="00330A7E">
        <w:rPr>
          <w:rFonts w:ascii="Times New Roman" w:hAnsi="Times New Roman" w:cs="Times New Roman"/>
          <w:position w:val="-10"/>
          <w:sz w:val="24"/>
          <w:szCs w:val="24"/>
        </w:rPr>
        <w:object w:dxaOrig="1520" w:dyaOrig="340" w14:anchorId="04A244B8">
          <v:shape id="_x0000_i3919" type="#_x0000_t75" style="width:76.5pt;height:16.5pt" o:ole="">
            <v:imagedata r:id="rId5125" o:title=""/>
          </v:shape>
          <o:OLEObject Type="Embed" ProgID="Equation.DSMT4" ShapeID="_x0000_i3919" DrawAspect="Content" ObjectID="_1796842982" r:id="rId5126"/>
        </w:object>
      </w:r>
      <w:r w:rsidRPr="00330A7E">
        <w:rPr>
          <w:rFonts w:ascii="Times New Roman" w:eastAsia="Calibri" w:hAnsi="Times New Roman" w:cs="Times New Roman"/>
          <w:sz w:val="24"/>
          <w:szCs w:val="24"/>
          <w:lang w:val="it-IT"/>
        </w:rPr>
        <w:t xml:space="preserve"> .</w:t>
      </w:r>
    </w:p>
    <w:p w14:paraId="574D9E2A" w14:textId="77777777" w:rsidR="00ED397D" w:rsidRPr="00330A7E" w:rsidRDefault="00ED397D" w:rsidP="000E1E56">
      <w:pPr>
        <w:pStyle w:val="ListParagraph"/>
        <w:numPr>
          <w:ilvl w:val="0"/>
          <w:numId w:val="48"/>
        </w:numPr>
        <w:tabs>
          <w:tab w:val="left" w:pos="851"/>
          <w:tab w:val="left" w:pos="992"/>
        </w:tabs>
        <w:spacing w:line="276" w:lineRule="auto"/>
        <w:ind w:left="0" w:firstLine="0"/>
        <w:rPr>
          <w:rFonts w:ascii="Times New Roman" w:eastAsia="Calibri" w:hAnsi="Times New Roman" w:cs="Times New Roman"/>
          <w:bCs/>
          <w:i/>
          <w:iCs/>
          <w:color w:val="000000"/>
          <w:sz w:val="24"/>
          <w:szCs w:val="24"/>
          <w:lang w:val="it-IT"/>
        </w:rPr>
      </w:pPr>
      <w:r w:rsidRPr="00330A7E">
        <w:rPr>
          <w:rFonts w:ascii="Times New Roman" w:eastAsia="Calibri" w:hAnsi="Times New Roman" w:cs="Times New Roman"/>
          <w:color w:val="000000"/>
          <w:sz w:val="24"/>
          <w:szCs w:val="24"/>
          <w:lang w:val="it-IT"/>
        </w:rPr>
        <w:t xml:space="preserve">Cho hàm số </w:t>
      </w:r>
      <w:r w:rsidRPr="00330A7E">
        <w:rPr>
          <w:rFonts w:ascii="Times New Roman" w:hAnsi="Times New Roman" w:cs="Times New Roman"/>
          <w:position w:val="-14"/>
          <w:sz w:val="24"/>
          <w:szCs w:val="24"/>
        </w:rPr>
        <w:object w:dxaOrig="1040" w:dyaOrig="400" w14:anchorId="6032EDE1">
          <v:shape id="_x0000_i3920" type="#_x0000_t75" style="width:52.5pt;height:19.5pt" o:ole="">
            <v:imagedata r:id="rId5127" o:title=""/>
          </v:shape>
          <o:OLEObject Type="Embed" ProgID="Equation.DSMT4" ShapeID="_x0000_i3920" DrawAspect="Content" ObjectID="_1796842983" r:id="rId5128"/>
        </w:object>
      </w:r>
      <w:r w:rsidRPr="00330A7E">
        <w:rPr>
          <w:rFonts w:ascii="Times New Roman" w:eastAsia="Calibri" w:hAnsi="Times New Roman" w:cs="Times New Roman"/>
          <w:bCs/>
          <w:color w:val="000000"/>
          <w:sz w:val="24"/>
          <w:szCs w:val="24"/>
          <w:lang w:val="it-IT"/>
        </w:rPr>
        <w:t xml:space="preserve"> có đạo hàm trên </w:t>
      </w:r>
      <w:r w:rsidRPr="00330A7E">
        <w:rPr>
          <w:rFonts w:ascii="Times New Roman" w:hAnsi="Times New Roman" w:cs="Times New Roman"/>
          <w:position w:val="-4"/>
          <w:sz w:val="24"/>
          <w:szCs w:val="24"/>
        </w:rPr>
        <w:object w:dxaOrig="260" w:dyaOrig="260" w14:anchorId="1CDCC2EE">
          <v:shape id="_x0000_i3921" type="#_x0000_t75" style="width:13.5pt;height:13.5pt" o:ole="">
            <v:imagedata r:id="rId5129" o:title=""/>
          </v:shape>
          <o:OLEObject Type="Embed" ProgID="Equation.DSMT4" ShapeID="_x0000_i3921" DrawAspect="Content" ObjectID="_1796842984" r:id="rId5130"/>
        </w:object>
      </w:r>
      <w:r w:rsidRPr="00330A7E">
        <w:rPr>
          <w:rFonts w:ascii="Times New Roman" w:eastAsia="Calibri" w:hAnsi="Times New Roman" w:cs="Times New Roman"/>
          <w:bCs/>
          <w:color w:val="000000"/>
          <w:sz w:val="24"/>
          <w:szCs w:val="24"/>
          <w:lang w:val="it-IT"/>
        </w:rPr>
        <w:t xml:space="preserve"> và đồ thị như </w:t>
      </w:r>
      <w:r w:rsidRPr="00330A7E">
        <w:rPr>
          <w:rFonts w:ascii="Times New Roman" w:eastAsia="Calibri" w:hAnsi="Times New Roman" w:cs="Times New Roman"/>
          <w:bCs/>
          <w:i/>
          <w:iCs/>
          <w:color w:val="000000"/>
          <w:sz w:val="24"/>
          <w:szCs w:val="24"/>
          <w:lang w:val="it-IT"/>
        </w:rPr>
        <w:t>hình vẽ.</w:t>
      </w:r>
    </w:p>
    <w:p w14:paraId="57B9A5D8" w14:textId="77777777" w:rsidR="00ED397D" w:rsidRPr="00330A7E" w:rsidRDefault="00ED397D" w:rsidP="00330A7E">
      <w:pPr>
        <w:tabs>
          <w:tab w:val="left" w:pos="851"/>
          <w:tab w:val="left" w:pos="992"/>
        </w:tabs>
        <w:spacing w:after="0"/>
        <w:contextualSpacing/>
        <w:jc w:val="center"/>
        <w:rPr>
          <w:rFonts w:ascii="Times New Roman" w:eastAsia="Calibri" w:hAnsi="Times New Roman" w:cs="Times New Roman"/>
          <w:bCs/>
          <w:i/>
          <w:iCs/>
          <w:noProof/>
          <w:color w:val="000000"/>
          <w:sz w:val="24"/>
          <w:szCs w:val="24"/>
        </w:rPr>
      </w:pPr>
      <w:r w:rsidRPr="00330A7E">
        <w:rPr>
          <w:rFonts w:ascii="Times New Roman" w:eastAsia="Calibri" w:hAnsi="Times New Roman" w:cs="Times New Roman"/>
          <w:noProof/>
          <w:sz w:val="24"/>
          <w:szCs w:val="24"/>
          <w:lang w:eastAsia="en-US"/>
        </w:rPr>
        <w:lastRenderedPageBreak/>
        <w:drawing>
          <wp:inline distT="0" distB="0" distL="0" distR="0" wp14:anchorId="2AB19B18" wp14:editId="7A97A468">
            <wp:extent cx="1411242" cy="1269299"/>
            <wp:effectExtent l="0" t="0" r="0" b="7620"/>
            <wp:docPr id="1665291714"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291714" name="Picture 1" descr="A graph of a function  Description automatically generated"/>
                    <pic:cNvPicPr/>
                  </pic:nvPicPr>
                  <pic:blipFill>
                    <a:blip r:embed="rId5131"/>
                    <a:stretch>
                      <a:fillRect/>
                    </a:stretch>
                  </pic:blipFill>
                  <pic:spPr>
                    <a:xfrm>
                      <a:off x="0" y="0"/>
                      <a:ext cx="1415352" cy="1272996"/>
                    </a:xfrm>
                    <a:prstGeom prst="rect">
                      <a:avLst/>
                    </a:prstGeom>
                  </pic:spPr>
                </pic:pic>
              </a:graphicData>
            </a:graphic>
          </wp:inline>
        </w:drawing>
      </w:r>
    </w:p>
    <w:p w14:paraId="081C4197" w14:textId="77777777" w:rsidR="00ED397D" w:rsidRPr="00330A7E" w:rsidRDefault="00ED397D" w:rsidP="00330A7E">
      <w:pPr>
        <w:tabs>
          <w:tab w:val="left" w:pos="851"/>
        </w:tabs>
        <w:spacing w:after="0"/>
        <w:jc w:val="both"/>
        <w:rPr>
          <w:rFonts w:ascii="Times New Roman" w:eastAsia="Calibri" w:hAnsi="Times New Roman" w:cs="Times New Roman"/>
          <w:bCs/>
          <w:color w:val="000000"/>
          <w:sz w:val="24"/>
          <w:szCs w:val="24"/>
        </w:rPr>
      </w:pPr>
      <w:r w:rsidRPr="00330A7E">
        <w:rPr>
          <w:rFonts w:ascii="Times New Roman" w:eastAsia="Calibri" w:hAnsi="Times New Roman" w:cs="Times New Roman"/>
          <w:b/>
          <w:color w:val="000000"/>
          <w:sz w:val="24"/>
          <w:szCs w:val="24"/>
        </w:rPr>
        <w:t xml:space="preserve">a) </w:t>
      </w:r>
      <w:r w:rsidRPr="00330A7E">
        <w:rPr>
          <w:rFonts w:ascii="Times New Roman" w:eastAsia="Calibri" w:hAnsi="Times New Roman" w:cs="Times New Roman"/>
          <w:bCs/>
          <w:color w:val="000000"/>
          <w:sz w:val="24"/>
          <w:szCs w:val="24"/>
        </w:rPr>
        <w:t xml:space="preserve">Hàm số nghịch biến trên khoảng </w:t>
      </w:r>
      <w:r w:rsidRPr="00330A7E">
        <w:rPr>
          <w:rFonts w:ascii="Times New Roman" w:hAnsi="Times New Roman" w:cs="Times New Roman"/>
          <w:position w:val="-14"/>
          <w:sz w:val="24"/>
          <w:szCs w:val="24"/>
        </w:rPr>
        <w:object w:dxaOrig="700" w:dyaOrig="400" w14:anchorId="5C2EF768">
          <v:shape id="_x0000_i3922" type="#_x0000_t75" style="width:34.5pt;height:19.5pt" o:ole="">
            <v:imagedata r:id="rId5132" o:title=""/>
          </v:shape>
          <o:OLEObject Type="Embed" ProgID="Equation.DSMT4" ShapeID="_x0000_i3922" DrawAspect="Content" ObjectID="_1796842985" r:id="rId5133"/>
        </w:object>
      </w:r>
      <w:r w:rsidRPr="00330A7E">
        <w:rPr>
          <w:rFonts w:ascii="Times New Roman" w:eastAsia="Calibri" w:hAnsi="Times New Roman" w:cs="Times New Roman"/>
          <w:bCs/>
          <w:color w:val="000000"/>
          <w:sz w:val="24"/>
          <w:szCs w:val="24"/>
        </w:rPr>
        <w:t>.</w:t>
      </w:r>
    </w:p>
    <w:p w14:paraId="3F0CE378" w14:textId="77777777" w:rsidR="00ED397D" w:rsidRPr="00330A7E" w:rsidRDefault="00ED397D" w:rsidP="00330A7E">
      <w:pPr>
        <w:tabs>
          <w:tab w:val="left" w:pos="851"/>
        </w:tabs>
        <w:spacing w:after="0"/>
        <w:jc w:val="both"/>
        <w:rPr>
          <w:rFonts w:ascii="Times New Roman" w:eastAsia="Calibri" w:hAnsi="Times New Roman" w:cs="Times New Roman"/>
          <w:bCs/>
          <w:color w:val="000000"/>
          <w:sz w:val="24"/>
          <w:szCs w:val="24"/>
        </w:rPr>
      </w:pPr>
      <w:r w:rsidRPr="00330A7E">
        <w:rPr>
          <w:rFonts w:ascii="Times New Roman" w:eastAsia="Calibri" w:hAnsi="Times New Roman" w:cs="Times New Roman"/>
          <w:b/>
          <w:color w:val="000000"/>
          <w:sz w:val="24"/>
          <w:szCs w:val="24"/>
        </w:rPr>
        <w:t xml:space="preserve">b) </w:t>
      </w:r>
      <w:r w:rsidRPr="00330A7E">
        <w:rPr>
          <w:rFonts w:ascii="Times New Roman" w:eastAsia="Calibri" w:hAnsi="Times New Roman" w:cs="Times New Roman"/>
          <w:bCs/>
          <w:color w:val="000000"/>
          <w:sz w:val="24"/>
          <w:szCs w:val="24"/>
        </w:rPr>
        <w:t xml:space="preserve">Hàm số đồng biến trên khoảng </w:t>
      </w:r>
      <w:r w:rsidRPr="00330A7E">
        <w:rPr>
          <w:rFonts w:ascii="Times New Roman" w:hAnsi="Times New Roman" w:cs="Times New Roman"/>
          <w:position w:val="-14"/>
          <w:sz w:val="24"/>
          <w:szCs w:val="24"/>
        </w:rPr>
        <w:object w:dxaOrig="620" w:dyaOrig="400" w14:anchorId="10D62D8C">
          <v:shape id="_x0000_i3923" type="#_x0000_t75" style="width:31.5pt;height:19.5pt" o:ole="">
            <v:imagedata r:id="rId5134" o:title=""/>
          </v:shape>
          <o:OLEObject Type="Embed" ProgID="Equation.DSMT4" ShapeID="_x0000_i3923" DrawAspect="Content" ObjectID="_1796842986" r:id="rId5135"/>
        </w:object>
      </w:r>
    </w:p>
    <w:p w14:paraId="6C7F5379" w14:textId="77777777" w:rsidR="00ED397D" w:rsidRPr="00330A7E" w:rsidRDefault="00ED397D" w:rsidP="00330A7E">
      <w:pPr>
        <w:tabs>
          <w:tab w:val="left" w:pos="851"/>
        </w:tabs>
        <w:spacing w:after="0"/>
        <w:jc w:val="both"/>
        <w:rPr>
          <w:rFonts w:ascii="Times New Roman" w:eastAsia="Calibri" w:hAnsi="Times New Roman" w:cs="Times New Roman"/>
          <w:bCs/>
          <w:color w:val="000000"/>
          <w:sz w:val="24"/>
          <w:szCs w:val="24"/>
        </w:rPr>
      </w:pPr>
      <w:r w:rsidRPr="00330A7E">
        <w:rPr>
          <w:rFonts w:ascii="Times New Roman" w:eastAsia="Calibri" w:hAnsi="Times New Roman" w:cs="Times New Roman"/>
          <w:b/>
          <w:color w:val="000000"/>
          <w:sz w:val="24"/>
          <w:szCs w:val="24"/>
        </w:rPr>
        <w:t xml:space="preserve">c) </w:t>
      </w:r>
      <w:r w:rsidRPr="00330A7E">
        <w:rPr>
          <w:rFonts w:ascii="Times New Roman" w:eastAsia="Calibri" w:hAnsi="Times New Roman" w:cs="Times New Roman"/>
          <w:bCs/>
          <w:color w:val="000000"/>
          <w:sz w:val="24"/>
          <w:szCs w:val="24"/>
        </w:rPr>
        <w:t>Hàm số có 2 điểm cực trị</w:t>
      </w:r>
    </w:p>
    <w:p w14:paraId="6BB243D6" w14:textId="77777777" w:rsidR="00ED397D" w:rsidRPr="00330A7E" w:rsidRDefault="00ED397D" w:rsidP="00330A7E">
      <w:pPr>
        <w:tabs>
          <w:tab w:val="left" w:pos="851"/>
        </w:tabs>
        <w:spacing w:after="0"/>
        <w:jc w:val="both"/>
        <w:rPr>
          <w:rFonts w:ascii="Times New Roman" w:eastAsia="Calibri" w:hAnsi="Times New Roman" w:cs="Times New Roman"/>
          <w:bCs/>
          <w:color w:val="000000"/>
          <w:sz w:val="24"/>
          <w:szCs w:val="24"/>
        </w:rPr>
      </w:pPr>
      <w:r w:rsidRPr="00330A7E">
        <w:rPr>
          <w:rFonts w:ascii="Times New Roman" w:eastAsia="Calibri" w:hAnsi="Times New Roman" w:cs="Times New Roman"/>
          <w:b/>
          <w:color w:val="000000"/>
          <w:sz w:val="24"/>
          <w:szCs w:val="24"/>
        </w:rPr>
        <w:t xml:space="preserve">d) </w:t>
      </w:r>
      <w:r w:rsidRPr="00330A7E">
        <w:rPr>
          <w:rFonts w:ascii="Times New Roman" w:eastAsia="Calibri" w:hAnsi="Times New Roman" w:cs="Times New Roman"/>
          <w:bCs/>
          <w:color w:val="000000"/>
          <w:sz w:val="24"/>
          <w:szCs w:val="24"/>
        </w:rPr>
        <w:t>Tổng giá trị cực đại và giá trị cực tiểu của hàm số bằng 2.</w:t>
      </w:r>
    </w:p>
    <w:p w14:paraId="30E164C0" w14:textId="77777777" w:rsidR="00ED397D" w:rsidRPr="00330A7E" w:rsidRDefault="00ED397D" w:rsidP="000E1E56">
      <w:pPr>
        <w:pStyle w:val="ListParagraph"/>
        <w:numPr>
          <w:ilvl w:val="0"/>
          <w:numId w:val="48"/>
        </w:numPr>
        <w:tabs>
          <w:tab w:val="left" w:pos="851"/>
          <w:tab w:val="left" w:pos="992"/>
        </w:tabs>
        <w:spacing w:line="276" w:lineRule="auto"/>
        <w:ind w:left="0" w:firstLine="0"/>
        <w:rPr>
          <w:rFonts w:ascii="Times New Roman" w:eastAsia="Calibri" w:hAnsi="Times New Roman" w:cs="Times New Roman"/>
          <w:sz w:val="24"/>
          <w:szCs w:val="24"/>
        </w:rPr>
      </w:pPr>
      <w:r w:rsidRPr="00330A7E">
        <w:rPr>
          <w:rFonts w:ascii="Times New Roman" w:eastAsia="Calibri" w:hAnsi="Times New Roman" w:cs="Times New Roman"/>
          <w:sz w:val="24"/>
          <w:szCs w:val="24"/>
          <w:lang w:val="it-IT"/>
        </w:rPr>
        <w:t xml:space="preserve">Tại thời điểm </w:t>
      </w:r>
      <w:r w:rsidRPr="00330A7E">
        <w:rPr>
          <w:rFonts w:ascii="Times New Roman" w:hAnsi="Times New Roman" w:cs="Times New Roman"/>
          <w:position w:val="-6"/>
          <w:sz w:val="24"/>
          <w:szCs w:val="24"/>
        </w:rPr>
        <w:object w:dxaOrig="160" w:dyaOrig="260" w14:anchorId="039E0265">
          <v:shape id="_x0000_i3924" type="#_x0000_t75" style="width:7.5pt;height:13.5pt" o:ole="">
            <v:imagedata r:id="rId5136" o:title=""/>
          </v:shape>
          <o:OLEObject Type="Embed" ProgID="Equation.DSMT4" ShapeID="_x0000_i3924" DrawAspect="Content" ObjectID="_1796842987" r:id="rId5137"/>
        </w:object>
      </w:r>
      <w:r w:rsidRPr="00330A7E">
        <w:rPr>
          <w:rFonts w:ascii="Times New Roman" w:eastAsia="Calibri" w:hAnsi="Times New Roman" w:cs="Times New Roman"/>
          <w:sz w:val="24"/>
          <w:szCs w:val="24"/>
        </w:rPr>
        <w:t xml:space="preserve"> giờ  kể từ khi tiêm một liều thuốc cho bệnh nhân, nồng độ thuốc trong máu được tính bởi công thức </w:t>
      </w:r>
      <w:r w:rsidRPr="00330A7E">
        <w:rPr>
          <w:rFonts w:ascii="Times New Roman" w:hAnsi="Times New Roman" w:cs="Times New Roman"/>
          <w:position w:val="-10"/>
          <w:sz w:val="24"/>
          <w:szCs w:val="24"/>
        </w:rPr>
        <w:object w:dxaOrig="1660" w:dyaOrig="380" w14:anchorId="5FCE8873">
          <v:shape id="_x0000_i3925" type="#_x0000_t75" style="width:82.5pt;height:19.5pt" o:ole="">
            <v:imagedata r:id="rId5138" o:title=""/>
          </v:shape>
          <o:OLEObject Type="Embed" ProgID="Equation.DSMT4" ShapeID="_x0000_i3925" DrawAspect="Content" ObjectID="_1796842988" r:id="rId5139"/>
        </w:object>
      </w:r>
      <w:r w:rsidRPr="00330A7E">
        <w:rPr>
          <w:rFonts w:ascii="Times New Roman" w:eastAsia="Calibri" w:hAnsi="Times New Roman" w:cs="Times New Roman"/>
          <w:sz w:val="24"/>
          <w:szCs w:val="24"/>
        </w:rPr>
        <w:t xml:space="preserve"> </w:t>
      </w:r>
      <w:r w:rsidRPr="00330A7E">
        <w:rPr>
          <w:rFonts w:ascii="Times New Roman" w:hAnsi="Times New Roman" w:cs="Times New Roman"/>
          <w:position w:val="-14"/>
          <w:sz w:val="24"/>
          <w:szCs w:val="24"/>
        </w:rPr>
        <w:object w:dxaOrig="1060" w:dyaOrig="400" w14:anchorId="1155809E">
          <v:shape id="_x0000_i3926" type="#_x0000_t75" style="width:52.5pt;height:19.5pt" o:ole="">
            <v:imagedata r:id="rId5140" o:title=""/>
          </v:shape>
          <o:OLEObject Type="Embed" ProgID="Equation.DSMT4" ShapeID="_x0000_i3926" DrawAspect="Content" ObjectID="_1796842989" r:id="rId5141"/>
        </w:object>
      </w:r>
      <w:r w:rsidRPr="00330A7E">
        <w:rPr>
          <w:rFonts w:ascii="Times New Roman" w:eastAsia="Calibri" w:hAnsi="Times New Roman" w:cs="Times New Roman"/>
          <w:sz w:val="24"/>
          <w:szCs w:val="24"/>
        </w:rPr>
        <w:t xml:space="preserve">, </w:t>
      </w:r>
      <w:r w:rsidRPr="00330A7E">
        <w:rPr>
          <w:rFonts w:ascii="Times New Roman" w:hAnsi="Times New Roman" w:cs="Times New Roman"/>
          <w:position w:val="-6"/>
          <w:sz w:val="24"/>
          <w:szCs w:val="24"/>
        </w:rPr>
        <w:object w:dxaOrig="540" w:dyaOrig="279" w14:anchorId="1833E2E6">
          <v:shape id="_x0000_i3927" type="#_x0000_t75" style="width:27pt;height:13.5pt" o:ole="">
            <v:imagedata r:id="rId5142" o:title=""/>
          </v:shape>
          <o:OLEObject Type="Embed" ProgID="Equation.DSMT4" ShapeID="_x0000_i3927" DrawAspect="Content" ObjectID="_1796842990" r:id="rId5143"/>
        </w:object>
      </w:r>
      <w:r w:rsidRPr="00330A7E">
        <w:rPr>
          <w:rFonts w:ascii="Times New Roman" w:eastAsia="Calibri" w:hAnsi="Times New Roman" w:cs="Times New Roman"/>
          <w:sz w:val="24"/>
          <w:szCs w:val="24"/>
        </w:rPr>
        <w:t>.</w:t>
      </w:r>
    </w:p>
    <w:p w14:paraId="51E2E4E7" w14:textId="77777777" w:rsidR="00ED397D" w:rsidRPr="00330A7E" w:rsidRDefault="00ED397D" w:rsidP="00330A7E">
      <w:pPr>
        <w:tabs>
          <w:tab w:val="left" w:pos="851"/>
          <w:tab w:val="left" w:pos="992"/>
        </w:tabs>
        <w:spacing w:after="0"/>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a) Ban đầu (tại thời điểm tiêm) nồng độ thuốc có trong máu bệnh nhân là </w:t>
      </w:r>
      <w:r w:rsidRPr="00330A7E">
        <w:rPr>
          <w:rFonts w:ascii="Times New Roman" w:hAnsi="Times New Roman" w:cs="Times New Roman"/>
          <w:position w:val="-14"/>
          <w:sz w:val="24"/>
          <w:szCs w:val="24"/>
        </w:rPr>
        <w:object w:dxaOrig="1420" w:dyaOrig="400" w14:anchorId="19945F8F">
          <v:shape id="_x0000_i3928" type="#_x0000_t75" style="width:70.5pt;height:19.5pt" o:ole="">
            <v:imagedata r:id="rId5144" o:title=""/>
          </v:shape>
          <o:OLEObject Type="Embed" ProgID="Equation.DSMT4" ShapeID="_x0000_i3928" DrawAspect="Content" ObjectID="_1796842991" r:id="rId5145"/>
        </w:object>
      </w:r>
    </w:p>
    <w:p w14:paraId="087452E1" w14:textId="77777777" w:rsidR="00ED397D" w:rsidRPr="00330A7E" w:rsidRDefault="00ED397D" w:rsidP="00330A7E">
      <w:pPr>
        <w:tabs>
          <w:tab w:val="left" w:pos="851"/>
          <w:tab w:val="left" w:pos="992"/>
        </w:tabs>
        <w:spacing w:after="0"/>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b) Kể từ thời điểm </w:t>
      </w:r>
      <w:r w:rsidRPr="00330A7E">
        <w:rPr>
          <w:rFonts w:ascii="Times New Roman" w:hAnsi="Times New Roman" w:cs="Times New Roman"/>
          <w:position w:val="-6"/>
          <w:sz w:val="24"/>
          <w:szCs w:val="24"/>
        </w:rPr>
        <w:object w:dxaOrig="540" w:dyaOrig="279" w14:anchorId="6C22A7CB">
          <v:shape id="_x0000_i3929" type="#_x0000_t75" style="width:27pt;height:13.5pt" o:ole="">
            <v:imagedata r:id="rId5146" o:title=""/>
          </v:shape>
          <o:OLEObject Type="Embed" ProgID="Equation.DSMT4" ShapeID="_x0000_i3929" DrawAspect="Content" ObjectID="_1796842992" r:id="rId5147"/>
        </w:object>
      </w:r>
      <w:r w:rsidRPr="00330A7E">
        <w:rPr>
          <w:rFonts w:ascii="Times New Roman" w:eastAsia="Calibri" w:hAnsi="Times New Roman" w:cs="Times New Roman"/>
          <w:sz w:val="24"/>
          <w:szCs w:val="24"/>
        </w:rPr>
        <w:t xml:space="preserve"> (giờ), nồng độ thuốc trong máu bệnh nhân giảm dần.</w:t>
      </w:r>
    </w:p>
    <w:p w14:paraId="719C36DC" w14:textId="77777777" w:rsidR="00ED397D" w:rsidRPr="00330A7E" w:rsidRDefault="00ED397D" w:rsidP="00330A7E">
      <w:pPr>
        <w:tabs>
          <w:tab w:val="left" w:pos="851"/>
          <w:tab w:val="left" w:pos="992"/>
        </w:tabs>
        <w:spacing w:after="0"/>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c) Nồng độ thuốc trong máu bệnh nhân có thể vượt quá </w:t>
      </w:r>
      <w:r w:rsidRPr="00330A7E">
        <w:rPr>
          <w:rFonts w:ascii="Times New Roman" w:hAnsi="Times New Roman" w:cs="Times New Roman"/>
          <w:position w:val="-14"/>
          <w:sz w:val="24"/>
          <w:szCs w:val="24"/>
        </w:rPr>
        <w:object w:dxaOrig="1420" w:dyaOrig="400" w14:anchorId="088C1574">
          <v:shape id="_x0000_i3930" type="#_x0000_t75" style="width:70.5pt;height:19.5pt" o:ole="">
            <v:imagedata r:id="rId5148" o:title=""/>
          </v:shape>
          <o:OLEObject Type="Embed" ProgID="Equation.DSMT4" ShapeID="_x0000_i3930" DrawAspect="Content" ObjectID="_1796842993" r:id="rId5149"/>
        </w:object>
      </w:r>
      <w:r w:rsidRPr="00330A7E">
        <w:rPr>
          <w:rFonts w:ascii="Times New Roman" w:eastAsia="Calibri" w:hAnsi="Times New Roman" w:cs="Times New Roman"/>
          <w:sz w:val="24"/>
          <w:szCs w:val="24"/>
        </w:rPr>
        <w:t>.</w:t>
      </w:r>
    </w:p>
    <w:p w14:paraId="10F18DCF" w14:textId="77777777" w:rsidR="00ED397D" w:rsidRPr="00330A7E" w:rsidRDefault="00ED397D" w:rsidP="00330A7E">
      <w:pPr>
        <w:tabs>
          <w:tab w:val="left" w:pos="851"/>
          <w:tab w:val="left" w:pos="992"/>
        </w:tabs>
        <w:spacing w:after="0"/>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d) Có thời điểm  nồng độ thuốc trong máu bệnh nhân là </w:t>
      </w:r>
      <w:r w:rsidRPr="00330A7E">
        <w:rPr>
          <w:rFonts w:ascii="Times New Roman" w:hAnsi="Times New Roman" w:cs="Times New Roman"/>
          <w:position w:val="-14"/>
          <w:sz w:val="24"/>
          <w:szCs w:val="24"/>
        </w:rPr>
        <w:object w:dxaOrig="1420" w:dyaOrig="400" w14:anchorId="011FBC9D">
          <v:shape id="_x0000_i3931" type="#_x0000_t75" style="width:70.5pt;height:19.5pt" o:ole="">
            <v:imagedata r:id="rId5150" o:title=""/>
          </v:shape>
          <o:OLEObject Type="Embed" ProgID="Equation.DSMT4" ShapeID="_x0000_i3931" DrawAspect="Content" ObjectID="_1796842994" r:id="rId5151"/>
        </w:object>
      </w:r>
      <w:r w:rsidRPr="00330A7E">
        <w:rPr>
          <w:rFonts w:ascii="Times New Roman" w:eastAsia="Calibri" w:hAnsi="Times New Roman" w:cs="Times New Roman"/>
          <w:sz w:val="24"/>
          <w:szCs w:val="24"/>
        </w:rPr>
        <w:t>.</w:t>
      </w:r>
    </w:p>
    <w:p w14:paraId="1DDA09A8" w14:textId="77777777" w:rsidR="00ED397D" w:rsidRPr="00330A7E" w:rsidRDefault="00ED397D" w:rsidP="000E1E56">
      <w:pPr>
        <w:pStyle w:val="ListParagraph"/>
        <w:numPr>
          <w:ilvl w:val="0"/>
          <w:numId w:val="48"/>
        </w:numPr>
        <w:tabs>
          <w:tab w:val="left" w:pos="851"/>
          <w:tab w:val="left" w:pos="992"/>
        </w:tabs>
        <w:spacing w:line="276" w:lineRule="auto"/>
        <w:ind w:left="0" w:firstLine="0"/>
        <w:rPr>
          <w:rFonts w:ascii="Times New Roman" w:eastAsia="Calibri" w:hAnsi="Times New Roman" w:cs="Times New Roman"/>
          <w:bCs/>
          <w:sz w:val="24"/>
          <w:szCs w:val="24"/>
        </w:rPr>
      </w:pPr>
      <w:r w:rsidRPr="00330A7E">
        <w:rPr>
          <w:rFonts w:ascii="Times New Roman" w:eastAsia="Calibri" w:hAnsi="Times New Roman" w:cs="Times New Roman"/>
          <w:sz w:val="24"/>
          <w:szCs w:val="24"/>
          <w:lang w:val="it-IT"/>
        </w:rPr>
        <w:t xml:space="preserve">Khi điều tra tình hình sức khoẻ của người cao tuổi tại một địa phương, người ta thấy rằng có </w:t>
      </w:r>
      <w:r w:rsidRPr="00330A7E">
        <w:rPr>
          <w:rFonts w:ascii="Times New Roman" w:hAnsi="Times New Roman" w:cs="Times New Roman"/>
          <w:position w:val="-6"/>
          <w:sz w:val="24"/>
          <w:szCs w:val="24"/>
        </w:rPr>
        <w:object w:dxaOrig="560" w:dyaOrig="279" w14:anchorId="399392BA">
          <v:shape id="_x0000_i3932" type="#_x0000_t75" style="width:28.5pt;height:13.5pt" o:ole="">
            <v:imagedata r:id="rId5152" o:title=""/>
          </v:shape>
          <o:OLEObject Type="Embed" ProgID="Equation.DSMT4" ShapeID="_x0000_i3932" DrawAspect="Content" ObjectID="_1796842995" r:id="rId5153"/>
        </w:object>
      </w:r>
      <w:r w:rsidRPr="00330A7E">
        <w:rPr>
          <w:rFonts w:ascii="Times New Roman" w:eastAsia="Calibri" w:hAnsi="Times New Roman" w:cs="Times New Roman"/>
          <w:bCs/>
          <w:sz w:val="24"/>
          <w:szCs w:val="24"/>
        </w:rPr>
        <w:t xml:space="preserve"> người cao tuổi bị bệnh tiểu đường. Số người bị bệnh huyết  áp cao trong những người bị bệnh tiểu đường là </w:t>
      </w:r>
      <w:r w:rsidRPr="00330A7E">
        <w:rPr>
          <w:rFonts w:ascii="Times New Roman" w:hAnsi="Times New Roman" w:cs="Times New Roman"/>
          <w:position w:val="-6"/>
          <w:sz w:val="24"/>
          <w:szCs w:val="24"/>
        </w:rPr>
        <w:object w:dxaOrig="540" w:dyaOrig="279" w14:anchorId="6D70AC2E">
          <v:shape id="_x0000_i3933" type="#_x0000_t75" style="width:27pt;height:13.5pt" o:ole="">
            <v:imagedata r:id="rId5154" o:title=""/>
          </v:shape>
          <o:OLEObject Type="Embed" ProgID="Equation.DSMT4" ShapeID="_x0000_i3933" DrawAspect="Content" ObjectID="_1796842996" r:id="rId5155"/>
        </w:object>
      </w:r>
      <w:r w:rsidRPr="00330A7E">
        <w:rPr>
          <w:rFonts w:ascii="Times New Roman" w:eastAsia="Calibri" w:hAnsi="Times New Roman" w:cs="Times New Roman"/>
          <w:sz w:val="24"/>
          <w:szCs w:val="24"/>
        </w:rPr>
        <w:t xml:space="preserve">, trong những người không bị bệnh tiểu đường là </w:t>
      </w:r>
      <w:r w:rsidRPr="00330A7E">
        <w:rPr>
          <w:rFonts w:ascii="Times New Roman" w:hAnsi="Times New Roman" w:cs="Times New Roman"/>
          <w:position w:val="-6"/>
          <w:sz w:val="24"/>
          <w:szCs w:val="24"/>
        </w:rPr>
        <w:object w:dxaOrig="560" w:dyaOrig="279" w14:anchorId="168A5860">
          <v:shape id="_x0000_i3934" type="#_x0000_t75" style="width:28.5pt;height:13.5pt" o:ole="">
            <v:imagedata r:id="rId5156" o:title=""/>
          </v:shape>
          <o:OLEObject Type="Embed" ProgID="Equation.DSMT4" ShapeID="_x0000_i3934" DrawAspect="Content" ObjectID="_1796842997" r:id="rId5157"/>
        </w:object>
      </w:r>
      <w:r w:rsidRPr="00330A7E">
        <w:rPr>
          <w:rFonts w:ascii="Times New Roman" w:eastAsia="Calibri" w:hAnsi="Times New Roman" w:cs="Times New Roman"/>
          <w:bCs/>
          <w:sz w:val="24"/>
          <w:szCs w:val="24"/>
        </w:rPr>
        <w:t>. Chọn ngẫu nhiên 1 người cao tuổi để kiểm tra sức khoẻ. Gọi A là biến cố chọn được người bị bệnh tiểu đường. Gọi B là biến cố chọn được người bị bệnh huyết ấp cao.</w:t>
      </w:r>
    </w:p>
    <w:p w14:paraId="50B12222" w14:textId="77777777" w:rsidR="00ED397D" w:rsidRPr="00330A7E" w:rsidRDefault="00ED397D" w:rsidP="00330A7E">
      <w:pPr>
        <w:tabs>
          <w:tab w:val="left" w:pos="851"/>
        </w:tabs>
        <w:jc w:val="both"/>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 xml:space="preserve">a) </w:t>
      </w:r>
      <w:r w:rsidRPr="00330A7E">
        <w:rPr>
          <w:rFonts w:ascii="Times New Roman" w:hAnsi="Times New Roman" w:cs="Times New Roman"/>
          <w:position w:val="-18"/>
          <w:sz w:val="24"/>
          <w:szCs w:val="24"/>
        </w:rPr>
        <w:object w:dxaOrig="1260" w:dyaOrig="499" w14:anchorId="546D117F">
          <v:shape id="_x0000_i3935" type="#_x0000_t75" style="width:63pt;height:25.5pt" o:ole="">
            <v:imagedata r:id="rId5158" o:title=""/>
          </v:shape>
          <o:OLEObject Type="Embed" ProgID="Equation.DSMT4" ShapeID="_x0000_i3935" DrawAspect="Content" ObjectID="_1796842998" r:id="rId5159"/>
        </w:object>
      </w:r>
      <w:r w:rsidRPr="00330A7E">
        <w:rPr>
          <w:rFonts w:ascii="Times New Roman" w:eastAsia="Calibri" w:hAnsi="Times New Roman" w:cs="Times New Roman"/>
          <w:bCs/>
          <w:sz w:val="24"/>
          <w:szCs w:val="24"/>
        </w:rPr>
        <w:t>.</w:t>
      </w:r>
    </w:p>
    <w:p w14:paraId="367763B8" w14:textId="77777777" w:rsidR="00ED397D" w:rsidRPr="00330A7E" w:rsidRDefault="00ED397D" w:rsidP="00330A7E">
      <w:pPr>
        <w:tabs>
          <w:tab w:val="left" w:pos="851"/>
        </w:tabs>
        <w:jc w:val="both"/>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 xml:space="preserve">b) </w:t>
      </w:r>
      <w:r w:rsidRPr="00330A7E">
        <w:rPr>
          <w:rFonts w:ascii="Times New Roman" w:hAnsi="Times New Roman" w:cs="Times New Roman"/>
          <w:position w:val="-14"/>
          <w:sz w:val="24"/>
          <w:szCs w:val="24"/>
        </w:rPr>
        <w:object w:dxaOrig="1560" w:dyaOrig="400" w14:anchorId="77451EEF">
          <v:shape id="_x0000_i3936" type="#_x0000_t75" style="width:78pt;height:19.5pt" o:ole="">
            <v:imagedata r:id="rId5160" o:title=""/>
          </v:shape>
          <o:OLEObject Type="Embed" ProgID="Equation.DSMT4" ShapeID="_x0000_i3936" DrawAspect="Content" ObjectID="_1796842999" r:id="rId5161"/>
        </w:object>
      </w:r>
      <w:r w:rsidRPr="00330A7E">
        <w:rPr>
          <w:rFonts w:ascii="Times New Roman" w:eastAsia="Calibri" w:hAnsi="Times New Roman" w:cs="Times New Roman"/>
          <w:bCs/>
          <w:sz w:val="24"/>
          <w:szCs w:val="24"/>
        </w:rPr>
        <w:t>.</w:t>
      </w:r>
    </w:p>
    <w:p w14:paraId="1D395CDE" w14:textId="77777777" w:rsidR="00ED397D" w:rsidRPr="00330A7E" w:rsidRDefault="00ED397D" w:rsidP="00330A7E">
      <w:pPr>
        <w:tabs>
          <w:tab w:val="left" w:pos="851"/>
        </w:tabs>
        <w:jc w:val="both"/>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 xml:space="preserve">c) </w:t>
      </w:r>
      <w:r w:rsidRPr="00330A7E">
        <w:rPr>
          <w:rFonts w:ascii="Times New Roman" w:hAnsi="Times New Roman" w:cs="Times New Roman"/>
          <w:position w:val="-18"/>
          <w:sz w:val="24"/>
          <w:szCs w:val="24"/>
        </w:rPr>
        <w:object w:dxaOrig="1700" w:dyaOrig="499" w14:anchorId="31C0A2F2">
          <v:shape id="_x0000_i3937" type="#_x0000_t75" style="width:85.5pt;height:25.5pt" o:ole="">
            <v:imagedata r:id="rId5162" o:title=""/>
          </v:shape>
          <o:OLEObject Type="Embed" ProgID="Equation.DSMT4" ShapeID="_x0000_i3937" DrawAspect="Content" ObjectID="_1796843000" r:id="rId5163"/>
        </w:object>
      </w:r>
      <w:r w:rsidRPr="00330A7E">
        <w:rPr>
          <w:rFonts w:ascii="Times New Roman" w:eastAsia="Calibri" w:hAnsi="Times New Roman" w:cs="Times New Roman"/>
          <w:bCs/>
          <w:sz w:val="24"/>
          <w:szCs w:val="24"/>
        </w:rPr>
        <w:t>.</w:t>
      </w:r>
    </w:p>
    <w:p w14:paraId="3CAC6E04" w14:textId="77777777" w:rsidR="00ED397D" w:rsidRPr="00330A7E" w:rsidRDefault="00ED397D" w:rsidP="00330A7E">
      <w:pPr>
        <w:tabs>
          <w:tab w:val="left" w:pos="851"/>
        </w:tabs>
        <w:jc w:val="both"/>
        <w:rPr>
          <w:rFonts w:ascii="Times New Roman" w:eastAsia="Calibri" w:hAnsi="Times New Roman" w:cs="Times New Roman"/>
          <w:bCs/>
          <w:sz w:val="24"/>
          <w:szCs w:val="24"/>
          <w:lang w:val="vi-VN"/>
        </w:rPr>
      </w:pPr>
      <w:r w:rsidRPr="00330A7E">
        <w:rPr>
          <w:rFonts w:ascii="Times New Roman" w:eastAsia="Calibri" w:hAnsi="Times New Roman" w:cs="Times New Roman"/>
          <w:b/>
          <w:sz w:val="24"/>
          <w:szCs w:val="24"/>
        </w:rPr>
        <w:t xml:space="preserve">d) </w:t>
      </w:r>
      <w:r w:rsidRPr="00330A7E">
        <w:rPr>
          <w:rFonts w:ascii="Times New Roman" w:hAnsi="Times New Roman" w:cs="Times New Roman"/>
          <w:position w:val="-14"/>
          <w:sz w:val="24"/>
          <w:szCs w:val="24"/>
        </w:rPr>
        <w:object w:dxaOrig="1380" w:dyaOrig="400" w14:anchorId="4637FBF3">
          <v:shape id="_x0000_i3938" type="#_x0000_t75" style="width:69pt;height:19.5pt" o:ole="">
            <v:imagedata r:id="rId5164" o:title=""/>
          </v:shape>
          <o:OLEObject Type="Embed" ProgID="Equation.DSMT4" ShapeID="_x0000_i3938" DrawAspect="Content" ObjectID="_1796843001" r:id="rId5165"/>
        </w:object>
      </w:r>
      <w:r w:rsidRPr="00330A7E">
        <w:rPr>
          <w:rFonts w:ascii="Times New Roman" w:eastAsia="Calibri" w:hAnsi="Times New Roman" w:cs="Times New Roman"/>
          <w:bCs/>
          <w:sz w:val="24"/>
          <w:szCs w:val="24"/>
        </w:rPr>
        <w:t>.</w:t>
      </w:r>
    </w:p>
    <w:p w14:paraId="3E05603A" w14:textId="77777777" w:rsidR="00ED397D" w:rsidRPr="00330A7E" w:rsidRDefault="00ED397D" w:rsidP="00330A7E">
      <w:pPr>
        <w:spacing w:before="120"/>
        <w:jc w:val="both"/>
        <w:rPr>
          <w:rFonts w:ascii="Times New Roman" w:eastAsia="Calibri" w:hAnsi="Times New Roman" w:cs="Times New Roman"/>
          <w:bCs/>
          <w:sz w:val="24"/>
          <w:szCs w:val="24"/>
        </w:rPr>
      </w:pPr>
      <w:r w:rsidRPr="00330A7E">
        <w:rPr>
          <w:rFonts w:ascii="Times New Roman" w:eastAsia="Calibri" w:hAnsi="Times New Roman" w:cs="Times New Roman"/>
          <w:b/>
          <w:color w:val="0033CC"/>
          <w:sz w:val="24"/>
          <w:szCs w:val="24"/>
        </w:rPr>
        <w:t>PHẦN III. Câu trắc nghiệm trả lời ngắn.</w:t>
      </w:r>
      <w:r w:rsidRPr="00330A7E">
        <w:rPr>
          <w:rFonts w:ascii="Times New Roman" w:eastAsia="Calibri" w:hAnsi="Times New Roman" w:cs="Times New Roman"/>
          <w:bCs/>
          <w:color w:val="0033CC"/>
          <w:sz w:val="24"/>
          <w:szCs w:val="24"/>
        </w:rPr>
        <w:t xml:space="preserve"> </w:t>
      </w:r>
      <w:r w:rsidRPr="00330A7E">
        <w:rPr>
          <w:rFonts w:ascii="Times New Roman" w:eastAsia="Calibri" w:hAnsi="Times New Roman" w:cs="Times New Roman"/>
          <w:bCs/>
          <w:sz w:val="24"/>
          <w:szCs w:val="24"/>
        </w:rPr>
        <w:t>Thí sinh trả lời từ câu 1 đến câu 6.</w:t>
      </w:r>
    </w:p>
    <w:p w14:paraId="6F496390" w14:textId="77777777" w:rsidR="00ED397D" w:rsidRPr="00330A7E" w:rsidRDefault="00ED397D" w:rsidP="000E1E56">
      <w:pPr>
        <w:numPr>
          <w:ilvl w:val="0"/>
          <w:numId w:val="6"/>
        </w:numPr>
        <w:spacing w:after="160"/>
        <w:ind w:left="0" w:firstLine="0"/>
        <w:contextualSpacing/>
        <w:jc w:val="both"/>
        <w:rPr>
          <w:rFonts w:ascii="Times New Roman" w:eastAsia="Calibri" w:hAnsi="Times New Roman" w:cs="Times New Roman"/>
          <w:sz w:val="24"/>
          <w:szCs w:val="24"/>
          <w:lang w:val="vi-VN"/>
        </w:rPr>
      </w:pPr>
      <w:r w:rsidRPr="00330A7E">
        <w:rPr>
          <w:rFonts w:ascii="Times New Roman" w:eastAsia="Calibri" w:hAnsi="Times New Roman" w:cs="Times New Roman"/>
          <w:sz w:val="24"/>
          <w:szCs w:val="24"/>
        </w:rPr>
        <w:t>Xét hàm</w:t>
      </w:r>
      <w:r w:rsidRPr="00330A7E">
        <w:rPr>
          <w:rFonts w:ascii="Times New Roman" w:eastAsia="Calibri" w:hAnsi="Times New Roman" w:cs="Times New Roman"/>
          <w:sz w:val="24"/>
          <w:szCs w:val="24"/>
          <w:lang w:val="vi-VN"/>
        </w:rPr>
        <w:t xml:space="preserve"> số </w:t>
      </w:r>
      <w:r w:rsidRPr="00330A7E">
        <w:rPr>
          <w:rFonts w:ascii="Times New Roman" w:hAnsi="Times New Roman" w:cs="Times New Roman"/>
          <w:position w:val="-14"/>
          <w:sz w:val="24"/>
          <w:szCs w:val="24"/>
        </w:rPr>
        <w:object w:dxaOrig="3400" w:dyaOrig="420" w14:anchorId="6CC9718A">
          <v:shape id="_x0000_i3939" type="#_x0000_t75" style="width:169.5pt;height:21pt" o:ole="">
            <v:imagedata r:id="rId5166" o:title=""/>
          </v:shape>
          <o:OLEObject Type="Embed" ProgID="Equation.DSMT4" ShapeID="_x0000_i3939" DrawAspect="Content" ObjectID="_1796843002" r:id="rId5167"/>
        </w:object>
      </w:r>
      <w:r w:rsidRPr="00330A7E">
        <w:rPr>
          <w:rFonts w:ascii="Times New Roman" w:eastAsia="Calibri" w:hAnsi="Times New Roman" w:cs="Times New Roman"/>
          <w:sz w:val="24"/>
          <w:szCs w:val="24"/>
          <w:lang w:val="vi-VN"/>
        </w:rPr>
        <w:t xml:space="preserve"> </w:t>
      </w:r>
      <w:r w:rsidRPr="00330A7E">
        <w:rPr>
          <w:rFonts w:ascii="Times New Roman" w:eastAsia="Calibri" w:hAnsi="Times New Roman" w:cs="Times New Roman"/>
          <w:sz w:val="24"/>
          <w:szCs w:val="24"/>
        </w:rPr>
        <w:t>sao cho đồ thị hàm số có ba điểm cực</w:t>
      </w:r>
      <w:r w:rsidRPr="00330A7E">
        <w:rPr>
          <w:rFonts w:ascii="Times New Roman" w:eastAsia="Calibri" w:hAnsi="Times New Roman" w:cs="Times New Roman"/>
          <w:sz w:val="24"/>
          <w:szCs w:val="24"/>
          <w:lang w:val="vi-VN"/>
        </w:rPr>
        <w:t xml:space="preserve"> trị </w:t>
      </w:r>
      <w:r w:rsidRPr="00330A7E">
        <w:rPr>
          <w:rFonts w:ascii="Times New Roman" w:eastAsia="Calibri" w:hAnsi="Times New Roman" w:cs="Times New Roman"/>
          <w:sz w:val="24"/>
          <w:szCs w:val="24"/>
        </w:rPr>
        <w:t>là</w:t>
      </w:r>
      <w:r w:rsidRPr="00330A7E">
        <w:rPr>
          <w:rFonts w:ascii="Times New Roman" w:eastAsia="Calibri" w:hAnsi="Times New Roman" w:cs="Times New Roman"/>
          <w:sz w:val="24"/>
          <w:szCs w:val="24"/>
          <w:lang w:val="vi-VN"/>
        </w:rPr>
        <w:t xml:space="preserve"> </w:t>
      </w:r>
      <w:r w:rsidRPr="00330A7E">
        <w:rPr>
          <w:rFonts w:ascii="Times New Roman" w:hAnsi="Times New Roman" w:cs="Times New Roman"/>
          <w:position w:val="-14"/>
          <w:sz w:val="24"/>
          <w:szCs w:val="24"/>
        </w:rPr>
        <w:object w:dxaOrig="1320" w:dyaOrig="400" w14:anchorId="0715BA4A">
          <v:shape id="_x0000_i3940" type="#_x0000_t75" style="width:66pt;height:19.5pt" o:ole="">
            <v:imagedata r:id="rId5168" o:title=""/>
          </v:shape>
          <o:OLEObject Type="Embed" ProgID="Equation.DSMT4" ShapeID="_x0000_i3940" DrawAspect="Content" ObjectID="_1796843003" r:id="rId5169"/>
        </w:object>
      </w:r>
      <w:r w:rsidRPr="00330A7E">
        <w:rPr>
          <w:rFonts w:ascii="Times New Roman" w:eastAsia="Calibri" w:hAnsi="Times New Roman" w:cs="Times New Roman"/>
          <w:sz w:val="24"/>
          <w:szCs w:val="24"/>
        </w:rPr>
        <w:t xml:space="preserve">. Gọi </w:t>
      </w:r>
      <w:r w:rsidRPr="00330A7E">
        <w:rPr>
          <w:rFonts w:ascii="Times New Roman" w:hAnsi="Times New Roman" w:cs="Times New Roman"/>
          <w:position w:val="-14"/>
          <w:sz w:val="24"/>
          <w:szCs w:val="24"/>
        </w:rPr>
        <w:object w:dxaOrig="1020" w:dyaOrig="400" w14:anchorId="679865CC">
          <v:shape id="_x0000_i3941" type="#_x0000_t75" style="width:51pt;height:19.5pt" o:ole="">
            <v:imagedata r:id="rId5170" o:title=""/>
          </v:shape>
          <o:OLEObject Type="Embed" ProgID="Equation.DSMT4" ShapeID="_x0000_i3941" DrawAspect="Content" ObjectID="_1796843004" r:id="rId5171"/>
        </w:object>
      </w:r>
      <w:r w:rsidRPr="00330A7E">
        <w:rPr>
          <w:rFonts w:ascii="Times New Roman" w:eastAsia="Calibri" w:hAnsi="Times New Roman" w:cs="Times New Roman"/>
          <w:sz w:val="24"/>
          <w:szCs w:val="24"/>
        </w:rPr>
        <w:t xml:space="preserve"> là hàm số bậc hai có đồ thị đi qua ba điểm</w:t>
      </w:r>
      <w:r w:rsidRPr="00330A7E">
        <w:rPr>
          <w:rFonts w:ascii="Times New Roman" w:eastAsia="Calibri" w:hAnsi="Times New Roman" w:cs="Times New Roman"/>
          <w:sz w:val="24"/>
          <w:szCs w:val="24"/>
          <w:lang w:val="vi-VN"/>
        </w:rPr>
        <w:t xml:space="preserve"> </w:t>
      </w:r>
      <w:r w:rsidRPr="00330A7E">
        <w:rPr>
          <w:rFonts w:ascii="Times New Roman" w:hAnsi="Times New Roman" w:cs="Times New Roman"/>
          <w:position w:val="-12"/>
          <w:sz w:val="24"/>
          <w:szCs w:val="24"/>
        </w:rPr>
        <w:object w:dxaOrig="880" w:dyaOrig="340" w14:anchorId="5C8636CC">
          <v:shape id="_x0000_i3942" type="#_x0000_t75" style="width:43.5pt;height:16.5pt" o:ole="">
            <v:imagedata r:id="rId5172" o:title=""/>
          </v:shape>
          <o:OLEObject Type="Embed" ProgID="Equation.DSMT4" ShapeID="_x0000_i3942" DrawAspect="Content" ObjectID="_1796843005" r:id="rId5173"/>
        </w:object>
      </w:r>
      <w:r w:rsidRPr="00330A7E">
        <w:rPr>
          <w:rFonts w:ascii="Times New Roman" w:eastAsia="Calibri" w:hAnsi="Times New Roman" w:cs="Times New Roman"/>
          <w:sz w:val="24"/>
          <w:szCs w:val="24"/>
          <w:lang w:val="vi-VN"/>
        </w:rPr>
        <w:t xml:space="preserve"> và </w:t>
      </w:r>
      <w:r w:rsidRPr="00330A7E">
        <w:rPr>
          <w:rFonts w:ascii="Times New Roman" w:hAnsi="Times New Roman" w:cs="Times New Roman"/>
          <w:position w:val="-14"/>
          <w:sz w:val="24"/>
          <w:szCs w:val="24"/>
        </w:rPr>
        <w:object w:dxaOrig="499" w:dyaOrig="400" w14:anchorId="23F11B55">
          <v:shape id="_x0000_i3943" type="#_x0000_t75" style="width:25.5pt;height:19.5pt" o:ole="">
            <v:imagedata r:id="rId5174" o:title=""/>
          </v:shape>
          <o:OLEObject Type="Embed" ProgID="Equation.DSMT4" ShapeID="_x0000_i3943" DrawAspect="Content" ObjectID="_1796843006" r:id="rId5175"/>
        </w:object>
      </w:r>
      <w:r w:rsidRPr="00330A7E">
        <w:rPr>
          <w:rFonts w:ascii="Times New Roman" w:eastAsia="Calibri" w:hAnsi="Times New Roman" w:cs="Times New Roman"/>
          <w:sz w:val="24"/>
          <w:szCs w:val="24"/>
          <w:lang w:val="vi-VN"/>
        </w:rPr>
        <w:t xml:space="preserve"> là hình phẳng giới hạn bởi đồ thị hàm số </w:t>
      </w:r>
      <w:r w:rsidRPr="00330A7E">
        <w:rPr>
          <w:rFonts w:ascii="Times New Roman" w:hAnsi="Times New Roman" w:cs="Times New Roman"/>
          <w:position w:val="-14"/>
          <w:sz w:val="24"/>
          <w:szCs w:val="24"/>
        </w:rPr>
        <w:object w:dxaOrig="2079" w:dyaOrig="400" w14:anchorId="73B262F1">
          <v:shape id="_x0000_i3944" type="#_x0000_t75" style="width:103.5pt;height:19.5pt" o:ole="">
            <v:imagedata r:id="rId5176" o:title=""/>
          </v:shape>
          <o:OLEObject Type="Embed" ProgID="Equation.DSMT4" ShapeID="_x0000_i3944" DrawAspect="Content" ObjectID="_1796843007" r:id="rId5177"/>
        </w:object>
      </w:r>
      <w:r w:rsidRPr="00330A7E">
        <w:rPr>
          <w:rFonts w:ascii="Times New Roman" w:eastAsia="Calibri" w:hAnsi="Times New Roman" w:cs="Times New Roman"/>
          <w:sz w:val="24"/>
          <w:szCs w:val="24"/>
          <w:lang w:val="vi-VN"/>
        </w:rPr>
        <w:t xml:space="preserve"> và hai đường thẳng </w:t>
      </w:r>
      <w:r w:rsidRPr="00330A7E">
        <w:rPr>
          <w:rFonts w:ascii="Times New Roman" w:hAnsi="Times New Roman" w:cs="Times New Roman"/>
          <w:position w:val="-12"/>
          <w:sz w:val="24"/>
          <w:szCs w:val="24"/>
        </w:rPr>
        <w:object w:dxaOrig="999" w:dyaOrig="340" w14:anchorId="1D8ABA4E">
          <v:shape id="_x0000_i3945" type="#_x0000_t75" style="width:49.5pt;height:16.5pt" o:ole="">
            <v:imagedata r:id="rId5178" o:title=""/>
          </v:shape>
          <o:OLEObject Type="Embed" ProgID="Equation.DSMT4" ShapeID="_x0000_i3945" DrawAspect="Content" ObjectID="_1796843008" r:id="rId5179"/>
        </w:object>
      </w:r>
      <w:r w:rsidRPr="00330A7E">
        <w:rPr>
          <w:rFonts w:ascii="Times New Roman" w:eastAsia="Calibri" w:hAnsi="Times New Roman" w:cs="Times New Roman"/>
          <w:sz w:val="24"/>
          <w:szCs w:val="24"/>
          <w:lang w:val="vi-VN"/>
        </w:rPr>
        <w:t xml:space="preserve">. Khi hình này có diện tích bằng </w:t>
      </w:r>
      <w:r w:rsidRPr="00330A7E">
        <w:rPr>
          <w:rFonts w:ascii="Times New Roman" w:hAnsi="Times New Roman" w:cs="Times New Roman"/>
          <w:position w:val="-26"/>
          <w:sz w:val="24"/>
          <w:szCs w:val="24"/>
        </w:rPr>
        <w:object w:dxaOrig="340" w:dyaOrig="680" w14:anchorId="6E19F476">
          <v:shape id="_x0000_i3946" type="#_x0000_t75" style="width:16.5pt;height:34.5pt" o:ole="">
            <v:imagedata r:id="rId5180" o:title=""/>
          </v:shape>
          <o:OLEObject Type="Embed" ProgID="Equation.DSMT4" ShapeID="_x0000_i3946" DrawAspect="Content" ObjectID="_1796843009" r:id="rId5181"/>
        </w:object>
      </w:r>
      <w:r w:rsidRPr="00330A7E">
        <w:rPr>
          <w:rFonts w:ascii="Times New Roman" w:eastAsia="Calibri" w:hAnsi="Times New Roman" w:cs="Times New Roman"/>
          <w:sz w:val="24"/>
          <w:szCs w:val="24"/>
          <w:lang w:val="vi-VN"/>
        </w:rPr>
        <w:t xml:space="preserve"> hãy tính thể tích khối tròn xoay được tạo thành khi cho </w:t>
      </w:r>
      <w:r w:rsidRPr="00330A7E">
        <w:rPr>
          <w:rFonts w:ascii="Times New Roman" w:hAnsi="Times New Roman" w:cs="Times New Roman"/>
          <w:position w:val="-14"/>
          <w:sz w:val="24"/>
          <w:szCs w:val="24"/>
        </w:rPr>
        <w:object w:dxaOrig="499" w:dyaOrig="400" w14:anchorId="74C4408F">
          <v:shape id="_x0000_i3947" type="#_x0000_t75" style="width:25.5pt;height:19.5pt" o:ole="">
            <v:imagedata r:id="rId5182" o:title=""/>
          </v:shape>
          <o:OLEObject Type="Embed" ProgID="Equation.DSMT4" ShapeID="_x0000_i3947" DrawAspect="Content" ObjectID="_1796843010" r:id="rId5183"/>
        </w:object>
      </w:r>
      <w:r w:rsidRPr="00330A7E">
        <w:rPr>
          <w:rFonts w:ascii="Times New Roman" w:eastAsia="Calibri" w:hAnsi="Times New Roman" w:cs="Times New Roman"/>
          <w:sz w:val="24"/>
          <w:szCs w:val="24"/>
          <w:lang w:val="vi-VN"/>
        </w:rPr>
        <w:t xml:space="preserve"> quay quanh trục hoành</w:t>
      </w:r>
      <w:r w:rsidRPr="00330A7E">
        <w:rPr>
          <w:rFonts w:ascii="Times New Roman" w:eastAsia="Calibri" w:hAnsi="Times New Roman" w:cs="Times New Roman"/>
          <w:sz w:val="24"/>
          <w:szCs w:val="24"/>
        </w:rPr>
        <w:t xml:space="preserve"> </w:t>
      </w:r>
      <w:r w:rsidRPr="00330A7E">
        <w:rPr>
          <w:rFonts w:ascii="Times New Roman" w:eastAsia="Calibri" w:hAnsi="Times New Roman" w:cs="Times New Roman"/>
          <w:b/>
          <w:bCs/>
          <w:sz w:val="24"/>
          <w:szCs w:val="24"/>
          <w:lang w:val="vi-VN"/>
        </w:rPr>
        <w:t xml:space="preserve">(làm tròn kết quả đến hàng phần </w:t>
      </w:r>
      <w:r w:rsidRPr="00330A7E">
        <w:rPr>
          <w:rFonts w:ascii="Times New Roman" w:eastAsia="Calibri" w:hAnsi="Times New Roman" w:cs="Times New Roman"/>
          <w:b/>
          <w:bCs/>
          <w:sz w:val="24"/>
          <w:szCs w:val="24"/>
        </w:rPr>
        <w:t>trăm</w:t>
      </w:r>
      <w:r w:rsidRPr="00330A7E">
        <w:rPr>
          <w:rFonts w:ascii="Times New Roman" w:eastAsia="Calibri" w:hAnsi="Times New Roman" w:cs="Times New Roman"/>
          <w:b/>
          <w:bCs/>
          <w:sz w:val="24"/>
          <w:szCs w:val="24"/>
          <w:lang w:val="vi-VN"/>
        </w:rPr>
        <w:t>)</w:t>
      </w:r>
      <w:r w:rsidRPr="00330A7E">
        <w:rPr>
          <w:rFonts w:ascii="Times New Roman" w:eastAsia="Calibri" w:hAnsi="Times New Roman" w:cs="Times New Roman"/>
          <w:b/>
          <w:bCs/>
          <w:sz w:val="24"/>
          <w:szCs w:val="24"/>
        </w:rPr>
        <w:t>.</w:t>
      </w:r>
    </w:p>
    <w:p w14:paraId="6D7D8AFD" w14:textId="77777777" w:rsidR="00ED397D" w:rsidRPr="00330A7E" w:rsidRDefault="00ED397D" w:rsidP="000E1E56">
      <w:pPr>
        <w:numPr>
          <w:ilvl w:val="0"/>
          <w:numId w:val="6"/>
        </w:numPr>
        <w:tabs>
          <w:tab w:val="left" w:pos="992"/>
        </w:tabs>
        <w:spacing w:after="160"/>
        <w:ind w:left="0" w:firstLine="0"/>
        <w:contextualSpacing/>
        <w:jc w:val="both"/>
        <w:rPr>
          <w:rFonts w:ascii="Times New Roman" w:eastAsia="Calibri" w:hAnsi="Times New Roman" w:cs="Times New Roman"/>
          <w:b/>
          <w:bCs/>
          <w:sz w:val="24"/>
          <w:szCs w:val="24"/>
        </w:rPr>
      </w:pPr>
      <w:r w:rsidRPr="00330A7E">
        <w:rPr>
          <w:rFonts w:ascii="Times New Roman" w:eastAsia="Calibri" w:hAnsi="Times New Roman" w:cs="Times New Roman"/>
          <w:noProof/>
          <w:sz w:val="24"/>
          <w:szCs w:val="24"/>
        </w:rPr>
        <w:t xml:space="preserve">Một vật chuyển động trong 6 giờ với vận tốc </w:t>
      </w:r>
      <w:r w:rsidRPr="00330A7E">
        <w:rPr>
          <w:rFonts w:ascii="Times New Roman" w:hAnsi="Times New Roman" w:cs="Times New Roman"/>
          <w:position w:val="-14"/>
          <w:sz w:val="24"/>
          <w:szCs w:val="24"/>
        </w:rPr>
        <w:object w:dxaOrig="1040" w:dyaOrig="400" w14:anchorId="27EDAB28">
          <v:shape id="_x0000_i3948" type="#_x0000_t75" style="width:52.5pt;height:19.5pt" o:ole="">
            <v:imagedata r:id="rId5184" o:title=""/>
          </v:shape>
          <o:OLEObject Type="Embed" ProgID="Equation.DSMT4" ShapeID="_x0000_i3948" DrawAspect="Content" ObjectID="_1796843011" r:id="rId5185"/>
        </w:object>
      </w:r>
      <w:r w:rsidRPr="00330A7E">
        <w:rPr>
          <w:rFonts w:ascii="Times New Roman" w:eastAsia="Calibri" w:hAnsi="Times New Roman" w:cs="Times New Roman"/>
          <w:sz w:val="24"/>
          <w:szCs w:val="24"/>
        </w:rPr>
        <w:t xml:space="preserve">phụ thuộc vào thời gian </w:t>
      </w:r>
      <w:r w:rsidRPr="00330A7E">
        <w:rPr>
          <w:rFonts w:ascii="Times New Roman" w:hAnsi="Times New Roman" w:cs="Times New Roman"/>
          <w:position w:val="-14"/>
          <w:sz w:val="24"/>
          <w:szCs w:val="24"/>
        </w:rPr>
        <w:object w:dxaOrig="520" w:dyaOrig="400" w14:anchorId="63CBE516">
          <v:shape id="_x0000_i3949" type="#_x0000_t75" style="width:25.5pt;height:19.5pt" o:ole="">
            <v:imagedata r:id="rId5186" o:title=""/>
          </v:shape>
          <o:OLEObject Type="Embed" ProgID="Equation.DSMT4" ShapeID="_x0000_i3949" DrawAspect="Content" ObjectID="_1796843012" r:id="rId5187"/>
        </w:object>
      </w:r>
      <w:r w:rsidRPr="00330A7E">
        <w:rPr>
          <w:rFonts w:ascii="Times New Roman" w:eastAsia="Calibri" w:hAnsi="Times New Roman" w:cs="Times New Roman"/>
          <w:sz w:val="24"/>
          <w:szCs w:val="24"/>
        </w:rPr>
        <w:t xml:space="preserve">có đồ thị như hình bên dưới. Trong khoảng thời gian 2 giờ từ khi bắt đầu chuyển động, đồ thị là một phần đường Parabol có đỉnh </w:t>
      </w:r>
      <w:r w:rsidRPr="00330A7E">
        <w:rPr>
          <w:rFonts w:ascii="Times New Roman" w:hAnsi="Times New Roman" w:cs="Times New Roman"/>
          <w:position w:val="-14"/>
          <w:sz w:val="24"/>
          <w:szCs w:val="24"/>
        </w:rPr>
        <w:object w:dxaOrig="760" w:dyaOrig="400" w14:anchorId="202068BE">
          <v:shape id="_x0000_i3950" type="#_x0000_t75" style="width:37.5pt;height:19.5pt" o:ole="">
            <v:imagedata r:id="rId5188" o:title=""/>
          </v:shape>
          <o:OLEObject Type="Embed" ProgID="Equation.DSMT4" ShapeID="_x0000_i3950" DrawAspect="Content" ObjectID="_1796843013" r:id="rId5189"/>
        </w:object>
      </w:r>
      <w:r w:rsidRPr="00330A7E">
        <w:rPr>
          <w:rFonts w:ascii="Times New Roman" w:eastAsia="Calibri" w:hAnsi="Times New Roman" w:cs="Times New Roman"/>
          <w:sz w:val="24"/>
          <w:szCs w:val="24"/>
        </w:rPr>
        <w:t xml:space="preserve">và có trục đối xứng song song với trục tung. Khoảng thời gian còn lại, đồ thị vận tốc </w:t>
      </w:r>
      <w:r w:rsidRPr="00330A7E">
        <w:rPr>
          <w:rFonts w:ascii="Times New Roman" w:eastAsia="Calibri" w:hAnsi="Times New Roman" w:cs="Times New Roman"/>
          <w:sz w:val="24"/>
          <w:szCs w:val="24"/>
        </w:rPr>
        <w:lastRenderedPageBreak/>
        <w:t xml:space="preserve">là một đường thẳng có hệ số góc bằng </w:t>
      </w:r>
      <w:r w:rsidRPr="00330A7E">
        <w:rPr>
          <w:rFonts w:ascii="Times New Roman" w:hAnsi="Times New Roman" w:cs="Times New Roman"/>
          <w:position w:val="-26"/>
          <w:sz w:val="24"/>
          <w:szCs w:val="24"/>
        </w:rPr>
        <w:object w:dxaOrig="240" w:dyaOrig="680" w14:anchorId="165EFC25">
          <v:shape id="_x0000_i3951" type="#_x0000_t75" style="width:12pt;height:34.5pt" o:ole="">
            <v:imagedata r:id="rId5190" o:title=""/>
          </v:shape>
          <o:OLEObject Type="Embed" ProgID="Equation.DSMT4" ShapeID="_x0000_i3951" DrawAspect="Content" ObjectID="_1796843014" r:id="rId5191"/>
        </w:object>
      </w:r>
      <w:r w:rsidRPr="00330A7E">
        <w:rPr>
          <w:rFonts w:ascii="Times New Roman" w:eastAsia="Calibri" w:hAnsi="Times New Roman" w:cs="Times New Roman"/>
          <w:sz w:val="24"/>
          <w:szCs w:val="24"/>
        </w:rPr>
        <w:t xml:space="preserve">. Tính quảng đường </w:t>
      </w:r>
      <w:r w:rsidRPr="00330A7E">
        <w:rPr>
          <w:rFonts w:ascii="Times New Roman" w:hAnsi="Times New Roman" w:cs="Times New Roman"/>
          <w:position w:val="-10"/>
          <w:sz w:val="24"/>
          <w:szCs w:val="24"/>
        </w:rPr>
        <w:object w:dxaOrig="680" w:dyaOrig="340" w14:anchorId="54FBD6FB">
          <v:shape id="_x0000_i3952" type="#_x0000_t75" style="width:34.5pt;height:16.5pt" o:ole="">
            <v:imagedata r:id="rId5192" o:title=""/>
          </v:shape>
          <o:OLEObject Type="Embed" ProgID="Equation.DSMT4" ShapeID="_x0000_i3952" DrawAspect="Content" ObjectID="_1796843015" r:id="rId5193"/>
        </w:object>
      </w:r>
      <w:r w:rsidRPr="00330A7E">
        <w:rPr>
          <w:rFonts w:ascii="Times New Roman" w:eastAsia="Calibri" w:hAnsi="Times New Roman" w:cs="Times New Roman"/>
          <w:sz w:val="24"/>
          <w:szCs w:val="24"/>
        </w:rPr>
        <w:t xml:space="preserve">mà vật di chuyển được trong 8 giờ? </w:t>
      </w:r>
      <w:r w:rsidRPr="00330A7E">
        <w:rPr>
          <w:rFonts w:ascii="Times New Roman" w:eastAsia="Calibri" w:hAnsi="Times New Roman" w:cs="Times New Roman"/>
          <w:b/>
          <w:bCs/>
          <w:sz w:val="24"/>
          <w:szCs w:val="24"/>
        </w:rPr>
        <w:t>(Kết quả làm tròn đến hàng phần mười)</w:t>
      </w:r>
    </w:p>
    <w:p w14:paraId="0449F989" w14:textId="77777777" w:rsidR="00ED397D" w:rsidRPr="00330A7E" w:rsidRDefault="00ED397D" w:rsidP="00330A7E">
      <w:pPr>
        <w:tabs>
          <w:tab w:val="left" w:pos="992"/>
        </w:tabs>
        <w:contextualSpacing/>
        <w:jc w:val="center"/>
        <w:rPr>
          <w:rFonts w:ascii="Times New Roman" w:eastAsia="Calibri" w:hAnsi="Times New Roman" w:cs="Times New Roman"/>
          <w:sz w:val="24"/>
          <w:szCs w:val="24"/>
        </w:rPr>
      </w:pPr>
      <w:r w:rsidRPr="00330A7E">
        <w:rPr>
          <w:rFonts w:ascii="Times New Roman" w:eastAsia="Calibri" w:hAnsi="Times New Roman" w:cs="Times New Roman"/>
          <w:noProof/>
          <w:sz w:val="24"/>
          <w:szCs w:val="24"/>
          <w:lang w:eastAsia="en-US"/>
        </w:rPr>
        <w:drawing>
          <wp:inline distT="0" distB="0" distL="0" distR="0" wp14:anchorId="268B2EEE" wp14:editId="449431C2">
            <wp:extent cx="2009775" cy="1943100"/>
            <wp:effectExtent l="0" t="0" r="9525" b="0"/>
            <wp:docPr id="1301619897" name="Picture 1301619897" descr="A graph of a function  Description automatically generated"/>
            <wp:cNvGraphicFramePr/>
            <a:graphic xmlns:a="http://schemas.openxmlformats.org/drawingml/2006/main">
              <a:graphicData uri="http://schemas.openxmlformats.org/drawingml/2006/picture">
                <pic:pic xmlns:pic="http://schemas.openxmlformats.org/drawingml/2006/picture">
                  <pic:nvPicPr>
                    <pic:cNvPr id="20" name="Picture 20" descr="A graph of a function  Description automatically generated"/>
                    <pic:cNvPicPr/>
                  </pic:nvPicPr>
                  <pic:blipFill>
                    <a:blip r:embed="rId5194">
                      <a:extLst>
                        <a:ext uri="{BEBA8EAE-BF5A-486C-A8C5-ECC9F3942E4B}">
                          <a14:imgProps xmlns:a14="http://schemas.microsoft.com/office/drawing/2010/main">
                            <a14:imgLayer r:embed="rId5195">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009775" cy="1943100"/>
                    </a:xfrm>
                    <a:prstGeom prst="rect">
                      <a:avLst/>
                    </a:prstGeom>
                  </pic:spPr>
                </pic:pic>
              </a:graphicData>
            </a:graphic>
          </wp:inline>
        </w:drawing>
      </w:r>
    </w:p>
    <w:p w14:paraId="24F6A65B" w14:textId="77777777" w:rsidR="00ED397D" w:rsidRPr="00330A7E" w:rsidRDefault="00ED397D" w:rsidP="000E1E56">
      <w:pPr>
        <w:numPr>
          <w:ilvl w:val="0"/>
          <w:numId w:val="6"/>
        </w:numPr>
        <w:spacing w:after="160"/>
        <w:ind w:left="0" w:firstLine="0"/>
        <w:contextualSpacing/>
        <w:jc w:val="both"/>
        <w:rPr>
          <w:rFonts w:ascii="Times New Roman" w:eastAsia="Calibri" w:hAnsi="Times New Roman" w:cs="Times New Roman"/>
          <w:b/>
          <w:sz w:val="24"/>
          <w:szCs w:val="24"/>
        </w:rPr>
      </w:pPr>
      <w:r w:rsidRPr="00330A7E">
        <w:rPr>
          <w:rFonts w:ascii="Times New Roman" w:eastAsia="Calibri" w:hAnsi="Times New Roman" w:cs="Times New Roman"/>
          <w:bCs/>
          <w:sz w:val="24"/>
          <w:szCs w:val="24"/>
        </w:rPr>
        <w:t xml:space="preserve">Trong không gian </w:t>
      </w:r>
      <w:r w:rsidRPr="00330A7E">
        <w:rPr>
          <w:rFonts w:ascii="Times New Roman" w:hAnsi="Times New Roman" w:cs="Times New Roman"/>
          <w:position w:val="-10"/>
          <w:sz w:val="24"/>
          <w:szCs w:val="24"/>
        </w:rPr>
        <w:object w:dxaOrig="600" w:dyaOrig="320" w14:anchorId="5C733638">
          <v:shape id="_x0000_i3953" type="#_x0000_t75" style="width:30pt;height:16.5pt" o:ole="">
            <v:imagedata r:id="rId5012" o:title=""/>
          </v:shape>
          <o:OLEObject Type="Embed" ProgID="Equation.DSMT4" ShapeID="_x0000_i3953" DrawAspect="Content" ObjectID="_1796843016" r:id="rId5196"/>
        </w:object>
      </w:r>
      <w:r w:rsidRPr="00330A7E">
        <w:rPr>
          <w:rFonts w:ascii="Times New Roman" w:eastAsia="Calibri" w:hAnsi="Times New Roman" w:cs="Times New Roman"/>
          <w:bCs/>
          <w:sz w:val="24"/>
          <w:szCs w:val="24"/>
        </w:rPr>
        <w:t xml:space="preserve">(đơn vị của các trục tọa độ là ki – lô - mét), đài kiểm soát không lưu sân bay có tọa độ </w:t>
      </w:r>
      <w:r w:rsidRPr="00330A7E">
        <w:rPr>
          <w:rFonts w:ascii="Times New Roman" w:hAnsi="Times New Roman" w:cs="Times New Roman"/>
          <w:position w:val="-14"/>
          <w:sz w:val="24"/>
          <w:szCs w:val="24"/>
        </w:rPr>
        <w:object w:dxaOrig="1460" w:dyaOrig="400" w14:anchorId="4AF3F6C8">
          <v:shape id="_x0000_i3954" type="#_x0000_t75" style="width:73.5pt;height:19.5pt" o:ole="">
            <v:imagedata r:id="rId5197" o:title=""/>
          </v:shape>
          <o:OLEObject Type="Embed" ProgID="Equation.DSMT4" ShapeID="_x0000_i3954" DrawAspect="Content" ObjectID="_1796843017" r:id="rId5198"/>
        </w:object>
      </w:r>
      <w:r w:rsidRPr="00330A7E">
        <w:rPr>
          <w:rFonts w:ascii="Times New Roman" w:eastAsia="Calibri" w:hAnsi="Times New Roman" w:cs="Times New Roman"/>
          <w:bCs/>
          <w:sz w:val="24"/>
          <w:szCs w:val="24"/>
        </w:rPr>
        <w:t xml:space="preserve">. Máy bay bay trong phạm vi cách đài kiểm soát không quá 500 km thì sẽ hiển thị trên màn hình ra đa. Một máy bay </w:t>
      </w:r>
      <w:r w:rsidRPr="00330A7E">
        <w:rPr>
          <w:rFonts w:ascii="Times New Roman" w:hAnsi="Times New Roman" w:cs="Times New Roman"/>
          <w:position w:val="-6"/>
          <w:sz w:val="24"/>
          <w:szCs w:val="24"/>
        </w:rPr>
        <w:object w:dxaOrig="279" w:dyaOrig="279" w14:anchorId="0C4F3AD7">
          <v:shape id="_x0000_i3955" type="#_x0000_t75" style="width:13.5pt;height:13.5pt" o:ole="">
            <v:imagedata r:id="rId5199" o:title=""/>
          </v:shape>
          <o:OLEObject Type="Embed" ProgID="Equation.DSMT4" ShapeID="_x0000_i3955" DrawAspect="Content" ObjectID="_1796843018" r:id="rId5200"/>
        </w:object>
      </w:r>
      <w:r w:rsidRPr="00330A7E">
        <w:rPr>
          <w:rFonts w:ascii="Times New Roman" w:eastAsia="Calibri" w:hAnsi="Times New Roman" w:cs="Times New Roman"/>
          <w:bCs/>
          <w:sz w:val="24"/>
          <w:szCs w:val="24"/>
        </w:rPr>
        <w:t xml:space="preserve"> xuất hiện trên màn hình ra đa và một máy bay </w:t>
      </w:r>
      <w:r w:rsidRPr="00330A7E">
        <w:rPr>
          <w:rFonts w:ascii="Times New Roman" w:hAnsi="Times New Roman" w:cs="Times New Roman"/>
          <w:position w:val="-4"/>
          <w:sz w:val="24"/>
          <w:szCs w:val="24"/>
        </w:rPr>
        <w:object w:dxaOrig="340" w:dyaOrig="260" w14:anchorId="5690F7F6">
          <v:shape id="_x0000_i3956" type="#_x0000_t75" style="width:16.5pt;height:13.5pt" o:ole="">
            <v:imagedata r:id="rId5201" o:title=""/>
          </v:shape>
          <o:OLEObject Type="Embed" ProgID="Equation.DSMT4" ShapeID="_x0000_i3956" DrawAspect="Content" ObjectID="_1796843019" r:id="rId5202"/>
        </w:object>
      </w:r>
      <w:r w:rsidRPr="00330A7E">
        <w:rPr>
          <w:rFonts w:ascii="Times New Roman" w:eastAsia="Calibri" w:hAnsi="Times New Roman" w:cs="Times New Roman"/>
          <w:bCs/>
          <w:sz w:val="24"/>
          <w:szCs w:val="24"/>
        </w:rPr>
        <w:t xml:space="preserve">nằm trong mặt phẳng </w:t>
      </w:r>
      <w:r w:rsidRPr="00330A7E">
        <w:rPr>
          <w:rFonts w:ascii="Times New Roman" w:hAnsi="Times New Roman" w:cs="Times New Roman"/>
          <w:position w:val="-14"/>
          <w:sz w:val="24"/>
          <w:szCs w:val="24"/>
        </w:rPr>
        <w:object w:dxaOrig="2860" w:dyaOrig="400" w14:anchorId="12857881">
          <v:shape id="_x0000_i3957" type="#_x0000_t75" style="width:142.5pt;height:19.5pt" o:ole="">
            <v:imagedata r:id="rId5203" o:title=""/>
          </v:shape>
          <o:OLEObject Type="Embed" ProgID="Equation.DSMT4" ShapeID="_x0000_i3957" DrawAspect="Content" ObjectID="_1796843020" r:id="rId5204"/>
        </w:object>
      </w:r>
      <w:r w:rsidRPr="00330A7E">
        <w:rPr>
          <w:rFonts w:ascii="Times New Roman" w:eastAsia="Calibri" w:hAnsi="Times New Roman" w:cs="Times New Roman"/>
          <w:bCs/>
          <w:sz w:val="24"/>
          <w:szCs w:val="24"/>
        </w:rPr>
        <w:t xml:space="preserve"> sao cho hai máy bay </w:t>
      </w:r>
      <w:r w:rsidRPr="00330A7E">
        <w:rPr>
          <w:rFonts w:ascii="Times New Roman" w:hAnsi="Times New Roman" w:cs="Times New Roman"/>
          <w:position w:val="-10"/>
          <w:sz w:val="24"/>
          <w:szCs w:val="24"/>
        </w:rPr>
        <w:object w:dxaOrig="639" w:dyaOrig="320" w14:anchorId="256CA210">
          <v:shape id="_x0000_i3958" type="#_x0000_t75" style="width:31.5pt;height:16.5pt" o:ole="">
            <v:imagedata r:id="rId5205" o:title=""/>
          </v:shape>
          <o:OLEObject Type="Embed" ProgID="Equation.DSMT4" ShapeID="_x0000_i3958" DrawAspect="Content" ObjectID="_1796843021" r:id="rId5206"/>
        </w:object>
      </w:r>
      <w:r w:rsidRPr="00330A7E">
        <w:rPr>
          <w:rFonts w:ascii="Times New Roman" w:eastAsia="Calibri" w:hAnsi="Times New Roman" w:cs="Times New Roman"/>
          <w:bCs/>
          <w:sz w:val="24"/>
          <w:szCs w:val="24"/>
        </w:rPr>
        <w:t xml:space="preserve"> thuộc đường thẳng có vectơ chỉ phương là </w:t>
      </w:r>
      <w:r w:rsidRPr="00330A7E">
        <w:rPr>
          <w:rFonts w:ascii="Times New Roman" w:hAnsi="Times New Roman" w:cs="Times New Roman"/>
          <w:position w:val="-14"/>
          <w:sz w:val="24"/>
          <w:szCs w:val="24"/>
        </w:rPr>
        <w:object w:dxaOrig="1100" w:dyaOrig="440" w14:anchorId="5392184D">
          <v:shape id="_x0000_i3959" type="#_x0000_t75" style="width:55.5pt;height:22.5pt" o:ole="">
            <v:imagedata r:id="rId5207" o:title=""/>
          </v:shape>
          <o:OLEObject Type="Embed" ProgID="Equation.DSMT4" ShapeID="_x0000_i3959" DrawAspect="Content" ObjectID="_1796843022" r:id="rId5208"/>
        </w:object>
      </w:r>
      <w:r w:rsidRPr="00330A7E">
        <w:rPr>
          <w:rFonts w:ascii="Times New Roman" w:eastAsia="Calibri" w:hAnsi="Times New Roman" w:cs="Times New Roman"/>
          <w:bCs/>
          <w:sz w:val="24"/>
          <w:szCs w:val="24"/>
        </w:rPr>
        <w:t xml:space="preserve">. Khoảng cách nhỏ nhất giữa hai máy bay </w:t>
      </w:r>
      <w:r w:rsidRPr="00330A7E">
        <w:rPr>
          <w:rFonts w:ascii="Times New Roman" w:hAnsi="Times New Roman" w:cs="Times New Roman"/>
          <w:position w:val="-10"/>
          <w:sz w:val="24"/>
          <w:szCs w:val="24"/>
        </w:rPr>
        <w:object w:dxaOrig="639" w:dyaOrig="320" w14:anchorId="26BB2FAB">
          <v:shape id="_x0000_i3960" type="#_x0000_t75" style="width:31.5pt;height:16.5pt" o:ole="">
            <v:imagedata r:id="rId5209" o:title=""/>
          </v:shape>
          <o:OLEObject Type="Embed" ProgID="Equation.DSMT4" ShapeID="_x0000_i3960" DrawAspect="Content" ObjectID="_1796843023" r:id="rId5210"/>
        </w:object>
      </w:r>
      <w:r w:rsidRPr="00330A7E">
        <w:rPr>
          <w:rFonts w:ascii="Times New Roman" w:eastAsia="Calibri" w:hAnsi="Times New Roman" w:cs="Times New Roman"/>
          <w:bCs/>
          <w:sz w:val="24"/>
          <w:szCs w:val="24"/>
        </w:rPr>
        <w:t xml:space="preserve"> là bao nhiêu km? </w:t>
      </w:r>
      <w:r w:rsidRPr="00330A7E">
        <w:rPr>
          <w:rFonts w:ascii="Times New Roman" w:eastAsia="Calibri" w:hAnsi="Times New Roman" w:cs="Times New Roman"/>
          <w:b/>
          <w:sz w:val="24"/>
          <w:szCs w:val="24"/>
        </w:rPr>
        <w:t>(kết quả làm tròn đến hàng đơn vị).</w:t>
      </w:r>
    </w:p>
    <w:p w14:paraId="2558C3A2" w14:textId="77777777" w:rsidR="00ED397D" w:rsidRPr="00330A7E" w:rsidRDefault="00ED397D" w:rsidP="000E1E56">
      <w:pPr>
        <w:numPr>
          <w:ilvl w:val="0"/>
          <w:numId w:val="6"/>
        </w:numPr>
        <w:spacing w:after="160"/>
        <w:ind w:left="0" w:firstLine="0"/>
        <w:contextualSpacing/>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Có hai đội thi đấu môn bắn súng. Đội I có </w:t>
      </w:r>
      <w:r w:rsidRPr="00330A7E">
        <w:rPr>
          <w:rFonts w:ascii="Times New Roman" w:hAnsi="Times New Roman" w:cs="Times New Roman"/>
          <w:position w:val="-6"/>
          <w:sz w:val="24"/>
          <w:szCs w:val="24"/>
        </w:rPr>
        <w:object w:dxaOrig="200" w:dyaOrig="279" w14:anchorId="762089F6">
          <v:shape id="_x0000_i3961" type="#_x0000_t75" style="width:10.5pt;height:13.5pt" o:ole="">
            <v:imagedata r:id="rId5211" o:title=""/>
          </v:shape>
          <o:OLEObject Type="Embed" ProgID="Equation.DSMT4" ShapeID="_x0000_i3961" DrawAspect="Content" ObjectID="_1796843024" r:id="rId5212"/>
        </w:object>
      </w:r>
      <w:r w:rsidRPr="00330A7E">
        <w:rPr>
          <w:rFonts w:ascii="Times New Roman" w:eastAsia="Calibri" w:hAnsi="Times New Roman" w:cs="Times New Roman"/>
          <w:sz w:val="24"/>
          <w:szCs w:val="24"/>
        </w:rPr>
        <w:t xml:space="preserve"> vận động viên, đội II có </w:t>
      </w:r>
      <w:r w:rsidRPr="00330A7E">
        <w:rPr>
          <w:rFonts w:ascii="Times New Roman" w:hAnsi="Times New Roman" w:cs="Times New Roman"/>
          <w:position w:val="-6"/>
          <w:sz w:val="24"/>
          <w:szCs w:val="24"/>
        </w:rPr>
        <w:object w:dxaOrig="200" w:dyaOrig="279" w14:anchorId="59599036">
          <v:shape id="_x0000_i3962" type="#_x0000_t75" style="width:10.5pt;height:13.5pt" o:ole="">
            <v:imagedata r:id="rId5213" o:title=""/>
          </v:shape>
          <o:OLEObject Type="Embed" ProgID="Equation.DSMT4" ShapeID="_x0000_i3962" DrawAspect="Content" ObjectID="_1796843025" r:id="rId5214"/>
        </w:object>
      </w:r>
      <w:r w:rsidRPr="00330A7E">
        <w:rPr>
          <w:rFonts w:ascii="Times New Roman" w:eastAsia="Calibri" w:hAnsi="Times New Roman" w:cs="Times New Roman"/>
          <w:sz w:val="24"/>
          <w:szCs w:val="24"/>
        </w:rPr>
        <w:t xml:space="preserve">vận động viên. Xác suất đạt huy chương vàng của mỗi vận động viên đội I và đội II lần lượt là </w:t>
      </w:r>
      <w:r w:rsidRPr="00330A7E">
        <w:rPr>
          <w:rFonts w:ascii="Times New Roman" w:hAnsi="Times New Roman" w:cs="Times New Roman"/>
          <w:position w:val="-10"/>
          <w:sz w:val="24"/>
          <w:szCs w:val="24"/>
        </w:rPr>
        <w:object w:dxaOrig="540" w:dyaOrig="320" w14:anchorId="5BFE4C8B">
          <v:shape id="_x0000_i3963" type="#_x0000_t75" style="width:27pt;height:16.5pt" o:ole="">
            <v:imagedata r:id="rId5215" o:title=""/>
          </v:shape>
          <o:OLEObject Type="Embed" ProgID="Equation.DSMT4" ShapeID="_x0000_i3963" DrawAspect="Content" ObjectID="_1796843026" r:id="rId5216"/>
        </w:object>
      </w:r>
      <w:r w:rsidRPr="00330A7E">
        <w:rPr>
          <w:rFonts w:ascii="Times New Roman" w:eastAsia="Calibri" w:hAnsi="Times New Roman" w:cs="Times New Roman"/>
          <w:sz w:val="24"/>
          <w:szCs w:val="24"/>
        </w:rPr>
        <w:t xml:space="preserve"> và </w:t>
      </w:r>
      <w:r w:rsidRPr="00330A7E">
        <w:rPr>
          <w:rFonts w:ascii="Times New Roman" w:hAnsi="Times New Roman" w:cs="Times New Roman"/>
          <w:position w:val="-10"/>
          <w:sz w:val="24"/>
          <w:szCs w:val="24"/>
        </w:rPr>
        <w:object w:dxaOrig="600" w:dyaOrig="320" w14:anchorId="45CB6409">
          <v:shape id="_x0000_i3964" type="#_x0000_t75" style="width:30pt;height:16.5pt" o:ole="">
            <v:imagedata r:id="rId5217" o:title=""/>
          </v:shape>
          <o:OLEObject Type="Embed" ProgID="Equation.DSMT4" ShapeID="_x0000_i3964" DrawAspect="Content" ObjectID="_1796843027" r:id="rId5218"/>
        </w:object>
      </w:r>
      <w:r w:rsidRPr="00330A7E">
        <w:rPr>
          <w:rFonts w:ascii="Times New Roman" w:eastAsia="Calibri" w:hAnsi="Times New Roman" w:cs="Times New Roman"/>
          <w:sz w:val="24"/>
          <w:szCs w:val="24"/>
        </w:rPr>
        <w:t xml:space="preserve"> Chọn ngẫu nhiên một vận động viên. Giả sử vận động viên được chọn đạt huy chương vàng. Xác suất để vận động viên này thuộc đội I là bao nhiêu ? </w:t>
      </w:r>
      <w:r w:rsidRPr="00330A7E">
        <w:rPr>
          <w:rFonts w:ascii="Times New Roman" w:eastAsia="Calibri" w:hAnsi="Times New Roman" w:cs="Times New Roman"/>
          <w:b/>
          <w:bCs/>
          <w:sz w:val="24"/>
          <w:szCs w:val="24"/>
        </w:rPr>
        <w:t>(làm tròn kết quả đến hàng phần trăm)</w:t>
      </w:r>
    </w:p>
    <w:p w14:paraId="5955D7C5" w14:textId="77777777" w:rsidR="00ED397D" w:rsidRPr="00330A7E" w:rsidRDefault="00ED397D" w:rsidP="000E1E56">
      <w:pPr>
        <w:numPr>
          <w:ilvl w:val="0"/>
          <w:numId w:val="6"/>
        </w:numPr>
        <w:tabs>
          <w:tab w:val="left" w:pos="992"/>
        </w:tabs>
        <w:spacing w:before="120" w:after="0"/>
        <w:ind w:left="0" w:firstLine="0"/>
        <w:contextualSpacing/>
        <w:jc w:val="both"/>
        <w:rPr>
          <w:rFonts w:ascii="Times New Roman" w:eastAsia="Calibri" w:hAnsi="Times New Roman" w:cs="Times New Roman"/>
          <w:b/>
          <w:sz w:val="24"/>
          <w:szCs w:val="24"/>
        </w:rPr>
      </w:pPr>
      <w:r w:rsidRPr="00330A7E">
        <w:rPr>
          <w:rFonts w:ascii="Times New Roman" w:eastAsia="Calibri" w:hAnsi="Times New Roman" w:cs="Times New Roman"/>
          <w:sz w:val="24"/>
          <w:szCs w:val="24"/>
        </w:rPr>
        <w:t xml:space="preserve">Chị Hà dự định sử dụng hết </w:t>
      </w:r>
      <w:r w:rsidRPr="00330A7E">
        <w:rPr>
          <w:rFonts w:ascii="Times New Roman" w:hAnsi="Times New Roman" w:cs="Times New Roman"/>
          <w:position w:val="-12"/>
          <w:sz w:val="24"/>
          <w:szCs w:val="24"/>
        </w:rPr>
        <w:object w:dxaOrig="520" w:dyaOrig="400" w14:anchorId="26C98A8F">
          <v:shape id="_x0000_i3965" type="#_x0000_t75" style="width:25.5pt;height:19.5pt" o:ole="">
            <v:imagedata r:id="rId5219" o:title=""/>
          </v:shape>
          <o:OLEObject Type="Embed" ProgID="Equation.DSMT4" ShapeID="_x0000_i3965" DrawAspect="Content" ObjectID="_1796843028" r:id="rId5220"/>
        </w:object>
      </w:r>
      <w:r w:rsidRPr="00330A7E">
        <w:rPr>
          <w:rFonts w:ascii="Times New Roman" w:eastAsia="Calibri" w:hAnsi="Times New Roman" w:cs="Times New Roman"/>
          <w:sz w:val="24"/>
          <w:szCs w:val="24"/>
        </w:rPr>
        <w:t xml:space="preserve"> kính để làm một bể cá bằng kính có dạng hình hộp chữ nhật không nắp, chiều dài gấp đôi chiều rộng (các mối ghép có kích thước không đáng kể). Bể cá có dung tích lớn nhất bằng bao nhiêu mét khối ? </w:t>
      </w:r>
      <w:r w:rsidRPr="00330A7E">
        <w:rPr>
          <w:rFonts w:ascii="Times New Roman" w:eastAsia="Calibri" w:hAnsi="Times New Roman" w:cs="Times New Roman"/>
          <w:b/>
          <w:bCs/>
          <w:sz w:val="24"/>
          <w:szCs w:val="24"/>
        </w:rPr>
        <w:t>(kết quả làm tròn đến hàng phần trăm)</w:t>
      </w:r>
    </w:p>
    <w:p w14:paraId="4D438A11" w14:textId="77777777" w:rsidR="00ED397D" w:rsidRPr="00330A7E" w:rsidRDefault="00ED397D" w:rsidP="000E1E56">
      <w:pPr>
        <w:numPr>
          <w:ilvl w:val="0"/>
          <w:numId w:val="6"/>
        </w:numPr>
        <w:tabs>
          <w:tab w:val="left" w:pos="992"/>
        </w:tabs>
        <w:spacing w:before="120" w:after="0"/>
        <w:ind w:left="0" w:firstLine="0"/>
        <w:contextualSpacing/>
        <w:jc w:val="both"/>
        <w:rPr>
          <w:rFonts w:ascii="Times New Roman" w:eastAsia="Calibri" w:hAnsi="Times New Roman" w:cs="Times New Roman"/>
          <w:b/>
          <w:bCs/>
          <w:sz w:val="24"/>
          <w:szCs w:val="24"/>
          <w:lang w:val="vi-VN"/>
        </w:rPr>
      </w:pPr>
      <w:r w:rsidRPr="00330A7E">
        <w:rPr>
          <w:rFonts w:ascii="Times New Roman" w:eastAsia="Calibri" w:hAnsi="Times New Roman" w:cs="Times New Roman"/>
          <w:sz w:val="24"/>
          <w:szCs w:val="24"/>
          <w:lang w:val="pt-BR"/>
        </w:rPr>
        <w:t xml:space="preserve">Trong không gian với hệ trục </w:t>
      </w:r>
      <w:r w:rsidRPr="00330A7E">
        <w:rPr>
          <w:rFonts w:ascii="Times New Roman" w:hAnsi="Times New Roman" w:cs="Times New Roman"/>
          <w:position w:val="-10"/>
          <w:sz w:val="24"/>
          <w:szCs w:val="24"/>
        </w:rPr>
        <w:object w:dxaOrig="600" w:dyaOrig="320" w14:anchorId="1CD548E6">
          <v:shape id="_x0000_i3966" type="#_x0000_t75" style="width:30pt;height:16.5pt" o:ole="">
            <v:imagedata r:id="rId5002" o:title=""/>
          </v:shape>
          <o:OLEObject Type="Embed" ProgID="Equation.DSMT4" ShapeID="_x0000_i3966" DrawAspect="Content" ObjectID="_1796843029" r:id="rId5221"/>
        </w:object>
      </w:r>
      <w:r w:rsidRPr="00330A7E">
        <w:rPr>
          <w:rFonts w:ascii="Times New Roman" w:eastAsia="Calibri" w:hAnsi="Times New Roman" w:cs="Times New Roman"/>
          <w:sz w:val="24"/>
          <w:szCs w:val="24"/>
        </w:rPr>
        <w:t xml:space="preserve"> </w:t>
      </w:r>
      <w:r w:rsidRPr="00330A7E">
        <w:rPr>
          <w:rFonts w:ascii="Times New Roman" w:eastAsia="Calibri" w:hAnsi="Times New Roman" w:cs="Times New Roman"/>
          <w:sz w:val="24"/>
          <w:szCs w:val="24"/>
          <w:lang w:val="pt-BR"/>
        </w:rPr>
        <w:t xml:space="preserve">cho hai đường thẳng </w:t>
      </w:r>
      <w:r w:rsidRPr="00330A7E">
        <w:rPr>
          <w:rFonts w:ascii="Times New Roman" w:hAnsi="Times New Roman" w:cs="Times New Roman"/>
          <w:position w:val="-26"/>
          <w:sz w:val="24"/>
          <w:szCs w:val="24"/>
        </w:rPr>
        <w:object w:dxaOrig="2500" w:dyaOrig="680" w14:anchorId="3D5A54D4">
          <v:shape id="_x0000_i3967" type="#_x0000_t75" style="width:124.5pt;height:34.5pt" o:ole="">
            <v:imagedata r:id="rId5222" o:title=""/>
          </v:shape>
          <o:OLEObject Type="Embed" ProgID="Equation.DSMT4" ShapeID="_x0000_i3967" DrawAspect="Content" ObjectID="_1796843030" r:id="rId5223"/>
        </w:object>
      </w:r>
      <w:r w:rsidRPr="00330A7E">
        <w:rPr>
          <w:rFonts w:ascii="Times New Roman" w:eastAsia="Calibri" w:hAnsi="Times New Roman" w:cs="Times New Roman"/>
          <w:sz w:val="24"/>
          <w:szCs w:val="24"/>
          <w:lang w:val="pt-BR"/>
        </w:rPr>
        <w:t xml:space="preserve"> và </w:t>
      </w:r>
      <w:r w:rsidRPr="00330A7E">
        <w:rPr>
          <w:rFonts w:ascii="Times New Roman" w:hAnsi="Times New Roman" w:cs="Times New Roman"/>
          <w:position w:val="-26"/>
          <w:sz w:val="24"/>
          <w:szCs w:val="24"/>
        </w:rPr>
        <w:object w:dxaOrig="2500" w:dyaOrig="680" w14:anchorId="4D752879">
          <v:shape id="_x0000_i3968" type="#_x0000_t75" style="width:124.5pt;height:34.5pt" o:ole="">
            <v:imagedata r:id="rId5224" o:title=""/>
          </v:shape>
          <o:OLEObject Type="Embed" ProgID="Equation.DSMT4" ShapeID="_x0000_i3968" DrawAspect="Content" ObjectID="_1796843031" r:id="rId5225"/>
        </w:object>
      </w:r>
      <w:r w:rsidRPr="00330A7E">
        <w:rPr>
          <w:rFonts w:ascii="Times New Roman" w:eastAsia="Calibri" w:hAnsi="Times New Roman" w:cs="Times New Roman"/>
          <w:sz w:val="24"/>
          <w:szCs w:val="24"/>
          <w:lang w:val="pt-BR"/>
        </w:rPr>
        <w:t xml:space="preserve">. Tính diện tích mặt cầu có bán kính nhỏ nhất, đồng thời tiếp xúc với cả hai đường thẳng </w:t>
      </w:r>
      <w:r w:rsidRPr="00330A7E">
        <w:rPr>
          <w:rFonts w:ascii="Times New Roman" w:hAnsi="Times New Roman" w:cs="Times New Roman"/>
          <w:position w:val="-12"/>
          <w:sz w:val="24"/>
          <w:szCs w:val="24"/>
        </w:rPr>
        <w:object w:dxaOrig="300" w:dyaOrig="360" w14:anchorId="229E9388">
          <v:shape id="_x0000_i3969" type="#_x0000_t75" style="width:15pt;height:18pt" o:ole="">
            <v:imagedata r:id="rId5226" o:title=""/>
          </v:shape>
          <o:OLEObject Type="Embed" ProgID="Equation.DSMT4" ShapeID="_x0000_i3969" DrawAspect="Content" ObjectID="_1796843032" r:id="rId5227"/>
        </w:object>
      </w:r>
      <w:r w:rsidRPr="00330A7E">
        <w:rPr>
          <w:rFonts w:ascii="Times New Roman" w:eastAsia="Calibri" w:hAnsi="Times New Roman" w:cs="Times New Roman"/>
          <w:sz w:val="24"/>
          <w:szCs w:val="24"/>
        </w:rPr>
        <w:t xml:space="preserve"> </w:t>
      </w:r>
      <w:r w:rsidRPr="00330A7E">
        <w:rPr>
          <w:rFonts w:ascii="Times New Roman" w:eastAsia="Calibri" w:hAnsi="Times New Roman" w:cs="Times New Roman"/>
          <w:sz w:val="24"/>
          <w:szCs w:val="24"/>
          <w:lang w:val="pt-BR"/>
        </w:rPr>
        <w:t xml:space="preserve">và </w:t>
      </w:r>
      <w:r w:rsidRPr="00330A7E">
        <w:rPr>
          <w:rFonts w:ascii="Times New Roman" w:hAnsi="Times New Roman" w:cs="Times New Roman"/>
          <w:position w:val="-12"/>
          <w:sz w:val="24"/>
          <w:szCs w:val="24"/>
        </w:rPr>
        <w:object w:dxaOrig="320" w:dyaOrig="360" w14:anchorId="388E9FA0">
          <v:shape id="_x0000_i3970" type="#_x0000_t75" style="width:16.5pt;height:18pt" o:ole="">
            <v:imagedata r:id="rId5228" o:title=""/>
          </v:shape>
          <o:OLEObject Type="Embed" ProgID="Equation.DSMT4" ShapeID="_x0000_i3970" DrawAspect="Content" ObjectID="_1796843033" r:id="rId5229"/>
        </w:object>
      </w:r>
      <w:r w:rsidRPr="00330A7E">
        <w:rPr>
          <w:rFonts w:ascii="Times New Roman" w:eastAsia="Calibri" w:hAnsi="Times New Roman" w:cs="Times New Roman"/>
          <w:sz w:val="24"/>
          <w:szCs w:val="24"/>
        </w:rPr>
        <w:t xml:space="preserve"> </w:t>
      </w:r>
      <w:r w:rsidRPr="00330A7E">
        <w:rPr>
          <w:rFonts w:ascii="Times New Roman" w:eastAsia="Calibri" w:hAnsi="Times New Roman" w:cs="Times New Roman"/>
          <w:b/>
          <w:bCs/>
          <w:sz w:val="24"/>
          <w:szCs w:val="24"/>
          <w:lang w:val="vi-VN"/>
        </w:rPr>
        <w:t xml:space="preserve">(làm tròn kết quả đến hàng phần </w:t>
      </w:r>
      <w:r w:rsidRPr="00330A7E">
        <w:rPr>
          <w:rFonts w:ascii="Times New Roman" w:eastAsia="Calibri" w:hAnsi="Times New Roman" w:cs="Times New Roman"/>
          <w:b/>
          <w:bCs/>
          <w:sz w:val="24"/>
          <w:szCs w:val="24"/>
        </w:rPr>
        <w:t>trăm</w:t>
      </w:r>
      <w:r w:rsidRPr="00330A7E">
        <w:rPr>
          <w:rFonts w:ascii="Times New Roman" w:eastAsia="Calibri" w:hAnsi="Times New Roman" w:cs="Times New Roman"/>
          <w:b/>
          <w:bCs/>
          <w:sz w:val="24"/>
          <w:szCs w:val="24"/>
          <w:lang w:val="vi-VN"/>
        </w:rPr>
        <w:t>).</w:t>
      </w:r>
    </w:p>
    <w:p w14:paraId="33147E6D" w14:textId="77777777" w:rsidR="00ED397D" w:rsidRPr="00330A7E" w:rsidRDefault="00ED397D" w:rsidP="00330A7E">
      <w:pPr>
        <w:rPr>
          <w:rFonts w:ascii="Times New Roman" w:eastAsia="Calibri" w:hAnsi="Times New Roman" w:cs="Times New Roman"/>
          <w:b/>
          <w:bCs/>
          <w:sz w:val="24"/>
          <w:szCs w:val="24"/>
          <w:lang w:val="vi-VN"/>
        </w:rPr>
      </w:pPr>
      <w:r w:rsidRPr="00330A7E">
        <w:rPr>
          <w:rFonts w:ascii="Times New Roman" w:eastAsia="Calibri" w:hAnsi="Times New Roman" w:cs="Times New Roman"/>
          <w:b/>
          <w:bCs/>
          <w:sz w:val="24"/>
          <w:szCs w:val="24"/>
          <w:lang w:val="vi-VN"/>
        </w:rPr>
        <w:br w:type="page"/>
      </w:r>
    </w:p>
    <w:p w14:paraId="3442E3AE" w14:textId="77777777" w:rsidR="00ED397D" w:rsidRPr="00330A7E" w:rsidRDefault="00ED397D" w:rsidP="00330A7E">
      <w:pPr>
        <w:tabs>
          <w:tab w:val="left" w:pos="992"/>
        </w:tabs>
        <w:spacing w:before="120" w:after="0"/>
        <w:contextualSpacing/>
        <w:jc w:val="both"/>
        <w:rPr>
          <w:rFonts w:ascii="Times New Roman" w:eastAsia="Calibri" w:hAnsi="Times New Roman" w:cs="Times New Roman"/>
          <w:sz w:val="24"/>
          <w:szCs w:val="24"/>
          <w:lang w:val="pt-BR"/>
        </w:rPr>
      </w:pPr>
    </w:p>
    <w:p w14:paraId="05255A03" w14:textId="77777777" w:rsidR="00ED397D" w:rsidRPr="00330A7E" w:rsidRDefault="00ED397D" w:rsidP="00330A7E">
      <w:pPr>
        <w:tabs>
          <w:tab w:val="left" w:pos="360"/>
          <w:tab w:val="left" w:pos="720"/>
          <w:tab w:val="left" w:pos="851"/>
          <w:tab w:val="left" w:pos="2880"/>
          <w:tab w:val="left" w:pos="5400"/>
          <w:tab w:val="left" w:pos="7920"/>
        </w:tabs>
        <w:jc w:val="center"/>
        <w:rPr>
          <w:rFonts w:ascii="Times New Roman" w:hAnsi="Times New Roman" w:cs="Times New Roman"/>
          <w:b/>
          <w:bCs/>
          <w:sz w:val="24"/>
          <w:szCs w:val="24"/>
          <w:lang w:val="vi-VN"/>
        </w:rPr>
      </w:pPr>
      <w:r w:rsidRPr="00330A7E">
        <w:rPr>
          <w:rFonts w:ascii="Times New Roman" w:hAnsi="Times New Roman" w:cs="Times New Roman"/>
          <w:b/>
          <w:bCs/>
          <w:sz w:val="24"/>
          <w:szCs w:val="24"/>
          <w:lang w:val="vi-VN"/>
        </w:rPr>
        <w:t>HƯỚNG DẪN GIẢI CHI TIẾT</w:t>
      </w:r>
    </w:p>
    <w:p w14:paraId="04FAE9BA"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b/>
          <w:sz w:val="24"/>
          <w:szCs w:val="24"/>
        </w:rPr>
        <w:t>PHẦN I. Câu trắc nghiệm nhiều phương án lựa chọn</w:t>
      </w:r>
      <w:r w:rsidRPr="00330A7E">
        <w:rPr>
          <w:rFonts w:ascii="Times New Roman" w:hAnsi="Times New Roman" w:cs="Times New Roman"/>
          <w:sz w:val="24"/>
          <w:szCs w:val="24"/>
        </w:rPr>
        <w:t>. Thí sinh trả lời từ câu 1 đến câu 12. Mỗi câu hỏi thí sinh chỉ chọn một phương án.</w:t>
      </w:r>
    </w:p>
    <w:p w14:paraId="28E546BC" w14:textId="77777777" w:rsidR="00ED397D" w:rsidRPr="00330A7E" w:rsidRDefault="00ED397D" w:rsidP="000E1E56">
      <w:pPr>
        <w:pStyle w:val="ListParagraph"/>
        <w:numPr>
          <w:ilvl w:val="0"/>
          <w:numId w:val="47"/>
        </w:numPr>
        <w:tabs>
          <w:tab w:val="left" w:pos="360"/>
          <w:tab w:val="left" w:pos="851"/>
          <w:tab w:val="num" w:pos="1440"/>
          <w:tab w:val="left" w:pos="2880"/>
          <w:tab w:val="left" w:pos="5400"/>
          <w:tab w:val="left" w:pos="7920"/>
        </w:tabs>
        <w:spacing w:line="276" w:lineRule="auto"/>
        <w:ind w:left="0" w:firstLine="0"/>
        <w:rPr>
          <w:rFonts w:ascii="Times New Roman" w:eastAsia="Arial" w:hAnsi="Times New Roman" w:cs="Times New Roman"/>
          <w:color w:val="000000"/>
          <w:sz w:val="24"/>
          <w:szCs w:val="24"/>
          <w:lang w:val="vi-VN"/>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0"/>
          <w:sz w:val="24"/>
          <w:szCs w:val="24"/>
        </w:rPr>
        <w:object w:dxaOrig="980" w:dyaOrig="340" w14:anchorId="528E8116">
          <v:shape id="_x0000_i3971" type="#_x0000_t75" style="width:49.5pt;height:16.5pt" o:ole="">
            <v:imagedata r:id="rId5230" o:title=""/>
          </v:shape>
          <o:OLEObject Type="Embed" ProgID="Equation.DSMT4" ShapeID="_x0000_i3971" DrawAspect="Content" ObjectID="_1796843034" r:id="rId5231"/>
        </w:object>
      </w:r>
      <w:r w:rsidRPr="00330A7E">
        <w:rPr>
          <w:rFonts w:ascii="Times New Roman" w:hAnsi="Times New Roman" w:cs="Times New Roman"/>
          <w:sz w:val="24"/>
          <w:szCs w:val="24"/>
        </w:rPr>
        <w:t xml:space="preserve"> có đồ thị là đường cong trong hình bên. Hàm số đã cho đồng biến trên khoảng nào dưới đây?</w:t>
      </w:r>
    </w:p>
    <w:p w14:paraId="7ED75CAE" w14:textId="77777777" w:rsidR="00ED397D" w:rsidRPr="00330A7E" w:rsidRDefault="00ED397D" w:rsidP="00330A7E">
      <w:pPr>
        <w:tabs>
          <w:tab w:val="left" w:pos="284"/>
          <w:tab w:val="left" w:pos="851"/>
          <w:tab w:val="left" w:pos="2835"/>
          <w:tab w:val="left" w:pos="5040"/>
          <w:tab w:val="left" w:pos="7797"/>
          <w:tab w:val="left" w:pos="7840"/>
        </w:tabs>
        <w:jc w:val="center"/>
        <w:rPr>
          <w:rFonts w:ascii="Times New Roman" w:hAnsi="Times New Roman" w:cs="Times New Roman"/>
          <w:b/>
          <w:color w:val="FF0000"/>
          <w:sz w:val="24"/>
          <w:szCs w:val="24"/>
        </w:rPr>
      </w:pPr>
      <w:r w:rsidRPr="00330A7E">
        <w:rPr>
          <w:rFonts w:ascii="Times New Roman" w:hAnsi="Times New Roman" w:cs="Times New Roman"/>
          <w:noProof/>
          <w:sz w:val="24"/>
          <w:szCs w:val="24"/>
          <w:lang w:eastAsia="en-US"/>
        </w:rPr>
        <w:drawing>
          <wp:inline distT="0" distB="0" distL="0" distR="0" wp14:anchorId="0445BC64" wp14:editId="025904CD">
            <wp:extent cx="1203960" cy="1379721"/>
            <wp:effectExtent l="0" t="0" r="0" b="0"/>
            <wp:docPr id="1129193632" name="Picture 2"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899329" name="Picture 2" descr="A graph of a function  Description automatically generated"/>
                    <pic:cNvPicPr>
                      <a:picLocks noChangeAspect="1" noChangeArrowheads="1"/>
                    </pic:cNvPicPr>
                  </pic:nvPicPr>
                  <pic:blipFill>
                    <a:blip r:embed="rId4972">
                      <a:extLst>
                        <a:ext uri="{28A0092B-C50C-407E-A947-70E740481C1C}">
                          <a14:useLocalDpi xmlns:a14="http://schemas.microsoft.com/office/drawing/2010/main" val="0"/>
                        </a:ext>
                      </a:extLst>
                    </a:blip>
                    <a:srcRect/>
                    <a:stretch>
                      <a:fillRect/>
                    </a:stretch>
                  </pic:blipFill>
                  <pic:spPr bwMode="auto">
                    <a:xfrm>
                      <a:off x="0" y="0"/>
                      <a:ext cx="1210889" cy="1387662"/>
                    </a:xfrm>
                    <a:prstGeom prst="rect">
                      <a:avLst/>
                    </a:prstGeom>
                    <a:noFill/>
                    <a:ln>
                      <a:noFill/>
                    </a:ln>
                  </pic:spPr>
                </pic:pic>
              </a:graphicData>
            </a:graphic>
          </wp:inline>
        </w:drawing>
      </w:r>
    </w:p>
    <w:p w14:paraId="270B7CDE" w14:textId="77777777" w:rsidR="00ED397D" w:rsidRPr="00330A7E" w:rsidRDefault="00ED397D" w:rsidP="00330A7E">
      <w:pPr>
        <w:tabs>
          <w:tab w:val="left" w:pos="284"/>
          <w:tab w:val="left" w:pos="851"/>
          <w:tab w:val="left" w:pos="2835"/>
          <w:tab w:val="left" w:pos="5040"/>
          <w:tab w:val="left" w:pos="7797"/>
          <w:tab w:val="left" w:pos="7840"/>
        </w:tabs>
        <w:jc w:val="both"/>
        <w:rPr>
          <w:rFonts w:ascii="Times New Roman" w:hAnsi="Times New Roman" w:cs="Times New Roman"/>
          <w:sz w:val="24"/>
          <w:szCs w:val="24"/>
          <w:lang w:val="vi-VN"/>
        </w:rPr>
      </w:pP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A. </w:t>
      </w:r>
      <w:r w:rsidRPr="00330A7E">
        <w:rPr>
          <w:rFonts w:ascii="Times New Roman" w:hAnsi="Times New Roman" w:cs="Times New Roman"/>
          <w:position w:val="-10"/>
          <w:sz w:val="24"/>
          <w:szCs w:val="24"/>
        </w:rPr>
        <w:object w:dxaOrig="800" w:dyaOrig="340" w14:anchorId="3FFAF92A">
          <v:shape id="_x0000_i3972" type="#_x0000_t75" style="width:40.5pt;height:16.5pt" o:ole="">
            <v:imagedata r:id="rId4973" o:title=""/>
          </v:shape>
          <o:OLEObject Type="Embed" ProgID="Equation.DSMT4" ShapeID="_x0000_i3972" DrawAspect="Content" ObjectID="_1796843035" r:id="rId5232"/>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FF0000"/>
          <w:sz w:val="24"/>
          <w:szCs w:val="24"/>
        </w:rPr>
        <w:t xml:space="preserve">B. </w:t>
      </w:r>
      <w:r w:rsidRPr="00330A7E">
        <w:rPr>
          <w:rFonts w:ascii="Times New Roman" w:hAnsi="Times New Roman" w:cs="Times New Roman"/>
          <w:position w:val="-10"/>
          <w:sz w:val="24"/>
          <w:szCs w:val="24"/>
        </w:rPr>
        <w:object w:dxaOrig="600" w:dyaOrig="340" w14:anchorId="1A35A7BD">
          <v:shape id="_x0000_i3973" type="#_x0000_t75" style="width:30pt;height:16.5pt" o:ole="">
            <v:imagedata r:id="rId4975" o:title=""/>
          </v:shape>
          <o:OLEObject Type="Embed" ProgID="Equation.DSMT4" ShapeID="_x0000_i3973" DrawAspect="Content" ObjectID="_1796843036" r:id="rId5233"/>
        </w:object>
      </w:r>
      <w:r w:rsidRPr="00330A7E">
        <w:rPr>
          <w:rFonts w:ascii="Times New Roman" w:hAnsi="Times New Roman" w:cs="Times New Roman"/>
          <w:color w:val="FF0000"/>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position w:val="-10"/>
          <w:sz w:val="24"/>
          <w:szCs w:val="24"/>
        </w:rPr>
        <w:object w:dxaOrig="740" w:dyaOrig="340" w14:anchorId="1770AB38">
          <v:shape id="_x0000_i3974" type="#_x0000_t75" style="width:37.5pt;height:16.5pt" o:ole="">
            <v:imagedata r:id="rId5234" o:title=""/>
          </v:shape>
          <o:OLEObject Type="Embed" ProgID="Equation.DSMT4" ShapeID="_x0000_i3974" DrawAspect="Content" ObjectID="_1796843037" r:id="rId5235"/>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position w:val="-10"/>
          <w:sz w:val="24"/>
          <w:szCs w:val="24"/>
        </w:rPr>
        <w:object w:dxaOrig="800" w:dyaOrig="340" w14:anchorId="5865479A">
          <v:shape id="_x0000_i3975" type="#_x0000_t75" style="width:40.5pt;height:16.5pt" o:ole="">
            <v:imagedata r:id="rId4979" o:title=""/>
          </v:shape>
          <o:OLEObject Type="Embed" ProgID="Equation.DSMT4" ShapeID="_x0000_i3975" DrawAspect="Content" ObjectID="_1796843038" r:id="rId5236"/>
        </w:object>
      </w:r>
      <w:r w:rsidRPr="00330A7E">
        <w:rPr>
          <w:rFonts w:ascii="Times New Roman" w:hAnsi="Times New Roman" w:cs="Times New Roman"/>
          <w:sz w:val="24"/>
          <w:szCs w:val="24"/>
        </w:rPr>
        <w:t>.</w:t>
      </w:r>
    </w:p>
    <w:p w14:paraId="7EC21BA6" w14:textId="77777777" w:rsidR="00ED397D" w:rsidRPr="00330A7E" w:rsidRDefault="00ED397D" w:rsidP="00330A7E">
      <w:pPr>
        <w:tabs>
          <w:tab w:val="left" w:pos="360"/>
          <w:tab w:val="left" w:pos="851"/>
          <w:tab w:val="left" w:pos="2880"/>
          <w:tab w:val="left" w:pos="5400"/>
          <w:tab w:val="left" w:pos="7920"/>
        </w:tabs>
        <w:jc w:val="both"/>
        <w:rPr>
          <w:rFonts w:ascii="Times New Roman" w:hAnsi="Times New Roman" w:cs="Times New Roman"/>
          <w:color w:val="0000FF"/>
          <w:sz w:val="24"/>
          <w:szCs w:val="24"/>
          <w:lang w:val="nl-NL"/>
        </w:rPr>
      </w:pPr>
      <w:r w:rsidRPr="00330A7E">
        <w:rPr>
          <w:rFonts w:ascii="Times New Roman" w:hAnsi="Times New Roman" w:cs="Times New Roman"/>
          <w:b/>
          <w:color w:val="0000FF"/>
          <w:sz w:val="24"/>
          <w:szCs w:val="24"/>
          <w:lang w:val="nl-NL"/>
        </w:rPr>
        <w:t>Lời giải</w:t>
      </w:r>
    </w:p>
    <w:p w14:paraId="77ABA8AF" w14:textId="77777777" w:rsidR="00ED397D" w:rsidRPr="00330A7E" w:rsidRDefault="00ED397D" w:rsidP="00330A7E">
      <w:pPr>
        <w:pStyle w:val="msolistparagraph0"/>
        <w:tabs>
          <w:tab w:val="left" w:pos="360"/>
          <w:tab w:val="left" w:pos="851"/>
          <w:tab w:val="left" w:pos="2880"/>
          <w:tab w:val="left" w:pos="5400"/>
          <w:tab w:val="left" w:pos="7920"/>
        </w:tabs>
        <w:spacing w:line="276" w:lineRule="auto"/>
        <w:ind w:left="0"/>
        <w:jc w:val="both"/>
        <w:rPr>
          <w:rFonts w:eastAsia="Calibri"/>
          <w:b/>
          <w:color w:val="FF0000"/>
          <w:lang w:val="nl-NL"/>
        </w:rPr>
      </w:pPr>
      <w:r w:rsidRPr="00330A7E">
        <w:rPr>
          <w:rFonts w:eastAsia="Calibri"/>
          <w:b/>
          <w:color w:val="FF0000"/>
          <w:lang w:val="nl-NL"/>
        </w:rPr>
        <w:t>Chọn B.</w:t>
      </w:r>
    </w:p>
    <w:p w14:paraId="0F734BAC" w14:textId="77777777" w:rsidR="00ED397D" w:rsidRPr="00330A7E" w:rsidRDefault="00ED397D" w:rsidP="00330A7E">
      <w:pPr>
        <w:tabs>
          <w:tab w:val="left" w:pos="284"/>
          <w:tab w:val="left" w:pos="851"/>
          <w:tab w:val="left" w:pos="2835"/>
          <w:tab w:val="left" w:pos="5040"/>
          <w:tab w:val="left" w:pos="7797"/>
          <w:tab w:val="left" w:pos="7840"/>
        </w:tabs>
        <w:jc w:val="both"/>
        <w:rPr>
          <w:rFonts w:ascii="Times New Roman" w:hAnsi="Times New Roman" w:cs="Times New Roman"/>
          <w:sz w:val="24"/>
          <w:szCs w:val="24"/>
        </w:rPr>
      </w:pPr>
      <w:r w:rsidRPr="00330A7E">
        <w:rPr>
          <w:rFonts w:ascii="Times New Roman" w:hAnsi="Times New Roman" w:cs="Times New Roman"/>
          <w:sz w:val="24"/>
          <w:szCs w:val="24"/>
        </w:rPr>
        <w:t xml:space="preserve">Dựa vào đồ thị hàm số ta có hàm số đồng biến trên khoảng </w:t>
      </w:r>
      <w:r w:rsidRPr="00330A7E">
        <w:rPr>
          <w:rFonts w:ascii="Times New Roman" w:hAnsi="Times New Roman" w:cs="Times New Roman"/>
          <w:position w:val="-10"/>
          <w:sz w:val="24"/>
          <w:szCs w:val="24"/>
        </w:rPr>
        <w:object w:dxaOrig="600" w:dyaOrig="340" w14:anchorId="4078CAFE">
          <v:shape id="_x0000_i3976" type="#_x0000_t75" style="width:30pt;height:16.5pt" o:ole="">
            <v:imagedata r:id="rId5237" o:title=""/>
          </v:shape>
          <o:OLEObject Type="Embed" ProgID="Equation.DSMT4" ShapeID="_x0000_i3976" DrawAspect="Content" ObjectID="_1796843039" r:id="rId5238"/>
        </w:object>
      </w:r>
      <w:r w:rsidRPr="00330A7E">
        <w:rPr>
          <w:rFonts w:ascii="Times New Roman" w:hAnsi="Times New Roman" w:cs="Times New Roman"/>
          <w:sz w:val="24"/>
          <w:szCs w:val="24"/>
        </w:rPr>
        <w:t>.</w:t>
      </w:r>
    </w:p>
    <w:p w14:paraId="552AAFF8" w14:textId="77777777" w:rsidR="00ED397D" w:rsidRPr="00330A7E" w:rsidRDefault="00ED397D" w:rsidP="000E1E56">
      <w:pPr>
        <w:pStyle w:val="ListParagraph"/>
        <w:numPr>
          <w:ilvl w:val="0"/>
          <w:numId w:val="47"/>
        </w:numPr>
        <w:tabs>
          <w:tab w:val="left" w:pos="360"/>
          <w:tab w:val="left" w:pos="720"/>
          <w:tab w:val="left" w:pos="851"/>
          <w:tab w:val="left" w:pos="2880"/>
          <w:tab w:val="left" w:pos="5400"/>
          <w:tab w:val="left" w:pos="7920"/>
        </w:tabs>
        <w:spacing w:line="276" w:lineRule="auto"/>
        <w:ind w:left="0" w:firstLine="0"/>
        <w:rPr>
          <w:rFonts w:ascii="Times New Roman" w:hAnsi="Times New Roman" w:cs="Times New Roman"/>
          <w:sz w:val="24"/>
          <w:szCs w:val="24"/>
          <w:lang w:eastAsia="vi-VN"/>
        </w:rPr>
      </w:pPr>
      <w:r w:rsidRPr="00330A7E">
        <w:rPr>
          <w:rFonts w:ascii="Times New Roman" w:hAnsi="Times New Roman" w:cs="Times New Roman"/>
          <w:sz w:val="24"/>
          <w:szCs w:val="24"/>
        </w:rPr>
        <w:t xml:space="preserve">Cho hàm số </w:t>
      </w:r>
      <w:r w:rsidRPr="00330A7E">
        <w:rPr>
          <w:rFonts w:ascii="Times New Roman" w:hAnsi="Times New Roman" w:cs="Times New Roman"/>
          <w:position w:val="-14"/>
          <w:sz w:val="24"/>
          <w:szCs w:val="24"/>
        </w:rPr>
        <w:object w:dxaOrig="1040" w:dyaOrig="400" w14:anchorId="75104943">
          <v:shape id="_x0000_i3977" type="#_x0000_t75" style="width:52.5pt;height:19.5pt" o:ole="">
            <v:imagedata r:id="rId5239" o:title=""/>
          </v:shape>
          <o:OLEObject Type="Embed" ProgID="Equation.DSMT4" ShapeID="_x0000_i3977" DrawAspect="Content" ObjectID="_1796843040" r:id="rId5240"/>
        </w:object>
      </w:r>
      <w:r w:rsidRPr="00330A7E">
        <w:rPr>
          <w:rFonts w:ascii="Times New Roman" w:hAnsi="Times New Roman" w:cs="Times New Roman"/>
          <w:sz w:val="24"/>
          <w:szCs w:val="24"/>
        </w:rPr>
        <w:t xml:space="preserve"> có đồ thị như hình vẽ. </w:t>
      </w:r>
    </w:p>
    <w:p w14:paraId="61AD968E" w14:textId="77777777" w:rsidR="00ED397D" w:rsidRPr="00330A7E" w:rsidRDefault="00ED397D" w:rsidP="00330A7E">
      <w:pPr>
        <w:tabs>
          <w:tab w:val="left" w:pos="360"/>
          <w:tab w:val="left" w:pos="720"/>
          <w:tab w:val="left" w:pos="851"/>
          <w:tab w:val="left" w:pos="2880"/>
          <w:tab w:val="left" w:pos="5400"/>
          <w:tab w:val="left" w:pos="7920"/>
        </w:tabs>
        <w:jc w:val="center"/>
        <w:rPr>
          <w:rFonts w:ascii="Times New Roman" w:hAnsi="Times New Roman" w:cs="Times New Roman"/>
          <w:noProof/>
          <w:sz w:val="24"/>
          <w:szCs w:val="24"/>
          <w:lang w:eastAsia="vi-VN"/>
        </w:rPr>
      </w:pPr>
      <w:r w:rsidRPr="00330A7E">
        <w:rPr>
          <w:rFonts w:ascii="Times New Roman" w:hAnsi="Times New Roman" w:cs="Times New Roman"/>
          <w:noProof/>
          <w:sz w:val="24"/>
          <w:szCs w:val="24"/>
          <w:lang w:eastAsia="en-US"/>
        </w:rPr>
        <w:drawing>
          <wp:inline distT="0" distB="0" distL="0" distR="0" wp14:anchorId="2C19CFFD" wp14:editId="754CFA7F">
            <wp:extent cx="2034540" cy="1775398"/>
            <wp:effectExtent l="0" t="0" r="3810" b="0"/>
            <wp:docPr id="1701978230" name="Picture 3" descr="Descriptio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apture"/>
                    <pic:cNvPicPr>
                      <a:picLocks noChangeAspect="1" noChangeArrowheads="1"/>
                    </pic:cNvPicPr>
                  </pic:nvPicPr>
                  <pic:blipFill>
                    <a:blip r:embed="rId4983" cstate="print">
                      <a:extLst>
                        <a:ext uri="{28A0092B-C50C-407E-A947-70E740481C1C}">
                          <a14:useLocalDpi xmlns:a14="http://schemas.microsoft.com/office/drawing/2010/main" val="0"/>
                        </a:ext>
                      </a:extLst>
                    </a:blip>
                    <a:srcRect/>
                    <a:stretch>
                      <a:fillRect/>
                    </a:stretch>
                  </pic:blipFill>
                  <pic:spPr bwMode="auto">
                    <a:xfrm>
                      <a:off x="0" y="0"/>
                      <a:ext cx="2037784" cy="1778229"/>
                    </a:xfrm>
                    <a:prstGeom prst="rect">
                      <a:avLst/>
                    </a:prstGeom>
                    <a:noFill/>
                    <a:ln>
                      <a:noFill/>
                    </a:ln>
                  </pic:spPr>
                </pic:pic>
              </a:graphicData>
            </a:graphic>
          </wp:inline>
        </w:drawing>
      </w:r>
    </w:p>
    <w:p w14:paraId="5B75C124" w14:textId="77777777" w:rsidR="00ED397D" w:rsidRPr="00330A7E" w:rsidRDefault="00ED397D" w:rsidP="00330A7E">
      <w:pPr>
        <w:tabs>
          <w:tab w:val="left" w:pos="360"/>
          <w:tab w:val="left" w:pos="720"/>
          <w:tab w:val="left" w:pos="851"/>
          <w:tab w:val="left" w:pos="2880"/>
          <w:tab w:val="left" w:pos="5400"/>
          <w:tab w:val="left" w:pos="7920"/>
        </w:tabs>
        <w:jc w:val="both"/>
        <w:rPr>
          <w:rFonts w:ascii="Times New Roman" w:hAnsi="Times New Roman" w:cs="Times New Roman"/>
          <w:sz w:val="24"/>
          <w:szCs w:val="24"/>
        </w:rPr>
      </w:pPr>
      <w:r w:rsidRPr="00330A7E">
        <w:rPr>
          <w:rFonts w:ascii="Times New Roman" w:hAnsi="Times New Roman" w:cs="Times New Roman"/>
          <w:sz w:val="24"/>
          <w:szCs w:val="24"/>
        </w:rPr>
        <w:t>Đồ thị hàm số đã cho có đường tiệm cận đứng bằng:</w:t>
      </w:r>
    </w:p>
    <w:p w14:paraId="4F7F7012" w14:textId="77777777" w:rsidR="00ED397D" w:rsidRPr="00330A7E" w:rsidRDefault="00ED397D" w:rsidP="00330A7E">
      <w:pPr>
        <w:tabs>
          <w:tab w:val="left" w:pos="360"/>
          <w:tab w:val="left" w:pos="720"/>
          <w:tab w:val="left" w:pos="851"/>
          <w:tab w:val="left" w:pos="2880"/>
          <w:tab w:val="left" w:pos="3402"/>
          <w:tab w:val="left" w:pos="5400"/>
          <w:tab w:val="left" w:pos="5669"/>
          <w:tab w:val="left" w:pos="7920"/>
        </w:tabs>
        <w:jc w:val="both"/>
        <w:rPr>
          <w:rFonts w:ascii="Times New Roman" w:hAnsi="Times New Roman" w:cs="Times New Roman"/>
          <w:sz w:val="24"/>
          <w:szCs w:val="24"/>
          <w:lang w:val="vi-VN"/>
        </w:rPr>
      </w:pPr>
      <w:r w:rsidRPr="00330A7E">
        <w:rPr>
          <w:rFonts w:ascii="Times New Roman" w:hAnsi="Times New Roman" w:cs="Times New Roman"/>
          <w:b/>
          <w:color w:val="FF0000"/>
          <w:sz w:val="24"/>
          <w:szCs w:val="24"/>
        </w:rPr>
        <w:tab/>
        <w:t xml:space="preserve">A. </w:t>
      </w:r>
      <w:r w:rsidRPr="00330A7E">
        <w:rPr>
          <w:rFonts w:ascii="Times New Roman" w:hAnsi="Times New Roman" w:cs="Times New Roman"/>
          <w:position w:val="-6"/>
          <w:sz w:val="24"/>
          <w:szCs w:val="24"/>
        </w:rPr>
        <w:object w:dxaOrig="560" w:dyaOrig="279" w14:anchorId="0CD78B20">
          <v:shape id="_x0000_i3978" type="#_x0000_t75" style="width:28.5pt;height:13.5pt" o:ole="">
            <v:imagedata r:id="rId5241" o:title=""/>
          </v:shape>
          <o:OLEObject Type="Embed" ProgID="Equation.DSMT4" ShapeID="_x0000_i3978" DrawAspect="Content" ObjectID="_1796843041" r:id="rId5242"/>
        </w:object>
      </w:r>
      <w:r w:rsidRPr="00330A7E">
        <w:rPr>
          <w:rFonts w:ascii="Times New Roman" w:hAnsi="Times New Roman" w:cs="Times New Roman"/>
          <w:color w:val="FF0000"/>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00"/>
          <w:sz w:val="24"/>
          <w:szCs w:val="24"/>
        </w:rPr>
        <w:t xml:space="preserve">B. </w:t>
      </w:r>
      <w:r w:rsidRPr="00330A7E">
        <w:rPr>
          <w:rFonts w:ascii="Times New Roman" w:hAnsi="Times New Roman" w:cs="Times New Roman"/>
          <w:position w:val="-6"/>
          <w:sz w:val="24"/>
          <w:szCs w:val="24"/>
        </w:rPr>
        <w:object w:dxaOrig="720" w:dyaOrig="279" w14:anchorId="440100CC">
          <v:shape id="_x0000_i3979" type="#_x0000_t75" style="width:36pt;height:13.5pt" o:ole="">
            <v:imagedata r:id="rId5243" o:title=""/>
          </v:shape>
          <o:OLEObject Type="Embed" ProgID="Equation.DSMT4" ShapeID="_x0000_i3979" DrawAspect="Content" ObjectID="_1796843042" r:id="rId5244"/>
        </w:object>
      </w:r>
      <w:r w:rsidRPr="00330A7E">
        <w:rPr>
          <w:rFonts w:ascii="Times New Roman" w:hAnsi="Times New Roman" w:cs="Times New Roman"/>
          <w:color w:val="000000"/>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position w:val="-6"/>
          <w:sz w:val="24"/>
          <w:szCs w:val="24"/>
        </w:rPr>
        <w:object w:dxaOrig="600" w:dyaOrig="279" w14:anchorId="75887875">
          <v:shape id="_x0000_i3980" type="#_x0000_t75" style="width:30pt;height:13.5pt" o:ole="">
            <v:imagedata r:id="rId5245" o:title=""/>
          </v:shape>
          <o:OLEObject Type="Embed" ProgID="Equation.DSMT4" ShapeID="_x0000_i3980" DrawAspect="Content" ObjectID="_1796843043" r:id="rId5246"/>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position w:val="-10"/>
          <w:sz w:val="24"/>
          <w:szCs w:val="24"/>
        </w:rPr>
        <w:object w:dxaOrig="740" w:dyaOrig="320" w14:anchorId="0F82255B">
          <v:shape id="_x0000_i3981" type="#_x0000_t75" style="width:37.5pt;height:16.5pt" o:ole="">
            <v:imagedata r:id="rId4990" o:title=""/>
          </v:shape>
          <o:OLEObject Type="Embed" ProgID="Equation.DSMT4" ShapeID="_x0000_i3981" DrawAspect="Content" ObjectID="_1796843044" r:id="rId5247"/>
        </w:object>
      </w:r>
      <w:r w:rsidRPr="00330A7E">
        <w:rPr>
          <w:rFonts w:ascii="Times New Roman" w:hAnsi="Times New Roman" w:cs="Times New Roman"/>
          <w:sz w:val="24"/>
          <w:szCs w:val="24"/>
        </w:rPr>
        <w:t>.</w:t>
      </w:r>
    </w:p>
    <w:p w14:paraId="66FB5541" w14:textId="77777777" w:rsidR="00ED397D" w:rsidRPr="00330A7E" w:rsidRDefault="00ED397D" w:rsidP="00330A7E">
      <w:pPr>
        <w:pStyle w:val="ListParagraph"/>
        <w:tabs>
          <w:tab w:val="left" w:pos="360"/>
          <w:tab w:val="left" w:pos="720"/>
          <w:tab w:val="left" w:pos="851"/>
          <w:tab w:val="left" w:pos="2880"/>
          <w:tab w:val="left" w:pos="5400"/>
          <w:tab w:val="left" w:pos="7920"/>
        </w:tabs>
        <w:spacing w:line="276" w:lineRule="auto"/>
        <w:ind w:left="0"/>
        <w:rPr>
          <w:rFonts w:ascii="Times New Roman" w:hAnsi="Times New Roman" w:cs="Times New Roman"/>
          <w:color w:val="0000FF"/>
          <w:sz w:val="24"/>
          <w:szCs w:val="24"/>
        </w:rPr>
      </w:pPr>
      <w:r w:rsidRPr="00330A7E">
        <w:rPr>
          <w:rFonts w:ascii="Times New Roman" w:hAnsi="Times New Roman" w:cs="Times New Roman"/>
          <w:b/>
          <w:color w:val="0000FF"/>
          <w:sz w:val="24"/>
          <w:szCs w:val="24"/>
        </w:rPr>
        <w:t>Lời giải</w:t>
      </w:r>
    </w:p>
    <w:p w14:paraId="53027BF9" w14:textId="77777777" w:rsidR="00ED397D" w:rsidRPr="00330A7E" w:rsidRDefault="00ED397D" w:rsidP="00330A7E">
      <w:pPr>
        <w:tabs>
          <w:tab w:val="left" w:pos="360"/>
          <w:tab w:val="left" w:pos="720"/>
          <w:tab w:val="left" w:pos="851"/>
          <w:tab w:val="left" w:pos="2880"/>
          <w:tab w:val="left" w:pos="3402"/>
          <w:tab w:val="left" w:pos="5400"/>
          <w:tab w:val="left" w:pos="5669"/>
          <w:tab w:val="left" w:pos="7920"/>
        </w:tabs>
        <w:contextualSpacing/>
        <w:jc w:val="both"/>
        <w:rPr>
          <w:rFonts w:ascii="Times New Roman" w:eastAsia="Calibri" w:hAnsi="Times New Roman" w:cs="Times New Roman"/>
          <w:b/>
          <w:color w:val="FF0000"/>
          <w:sz w:val="24"/>
          <w:szCs w:val="24"/>
        </w:rPr>
      </w:pPr>
      <w:r w:rsidRPr="00330A7E">
        <w:rPr>
          <w:rFonts w:ascii="Times New Roman" w:eastAsia="Calibri" w:hAnsi="Times New Roman" w:cs="Times New Roman"/>
          <w:b/>
          <w:color w:val="FF0000"/>
          <w:sz w:val="24"/>
          <w:szCs w:val="24"/>
        </w:rPr>
        <w:t>Chọn A.</w:t>
      </w:r>
    </w:p>
    <w:p w14:paraId="215AE5BD" w14:textId="77777777" w:rsidR="00ED397D" w:rsidRPr="00330A7E" w:rsidRDefault="00ED397D" w:rsidP="00330A7E">
      <w:pPr>
        <w:tabs>
          <w:tab w:val="left" w:pos="360"/>
          <w:tab w:val="left" w:pos="720"/>
          <w:tab w:val="left" w:pos="851"/>
          <w:tab w:val="left" w:pos="2880"/>
          <w:tab w:val="left" w:pos="5400"/>
          <w:tab w:val="left" w:pos="7920"/>
        </w:tabs>
        <w:jc w:val="both"/>
        <w:rPr>
          <w:rFonts w:ascii="Times New Roman" w:hAnsi="Times New Roman" w:cs="Times New Roman"/>
          <w:sz w:val="24"/>
          <w:szCs w:val="24"/>
        </w:rPr>
      </w:pPr>
      <w:r w:rsidRPr="00330A7E">
        <w:rPr>
          <w:rFonts w:ascii="Times New Roman" w:hAnsi="Times New Roman" w:cs="Times New Roman"/>
          <w:sz w:val="24"/>
          <w:szCs w:val="24"/>
        </w:rPr>
        <w:t xml:space="preserve">Từ đồ thị hàm số ta thấy: hàm số đã cho có một tiệm cận đứng </w:t>
      </w:r>
      <w:r w:rsidRPr="00330A7E">
        <w:rPr>
          <w:rFonts w:ascii="Times New Roman" w:hAnsi="Times New Roman" w:cs="Times New Roman"/>
          <w:position w:val="-6"/>
          <w:sz w:val="24"/>
          <w:szCs w:val="24"/>
        </w:rPr>
        <w:object w:dxaOrig="560" w:dyaOrig="279" w14:anchorId="0EDFC97C">
          <v:shape id="_x0000_i3982" type="#_x0000_t75" style="width:28.5pt;height:13.5pt" o:ole="">
            <v:imagedata r:id="rId5248" o:title=""/>
          </v:shape>
          <o:OLEObject Type="Embed" ProgID="Equation.DSMT4" ShapeID="_x0000_i3982" DrawAspect="Content" ObjectID="_1796843045" r:id="rId5249"/>
        </w:object>
      </w:r>
    </w:p>
    <w:p w14:paraId="372C34D0" w14:textId="77777777" w:rsidR="00ED397D" w:rsidRPr="00330A7E" w:rsidRDefault="00ED397D" w:rsidP="000E1E56">
      <w:pPr>
        <w:pStyle w:val="ListParagraph"/>
        <w:numPr>
          <w:ilvl w:val="0"/>
          <w:numId w:val="47"/>
        </w:numPr>
        <w:tabs>
          <w:tab w:val="left" w:pos="360"/>
          <w:tab w:val="left" w:pos="851"/>
          <w:tab w:val="left" w:pos="2880"/>
          <w:tab w:val="left" w:pos="5400"/>
          <w:tab w:val="left" w:pos="7920"/>
        </w:tabs>
        <w:spacing w:line="276" w:lineRule="auto"/>
        <w:ind w:left="0" w:firstLine="0"/>
        <w:rPr>
          <w:rFonts w:ascii="Times New Roman" w:eastAsia="Arial" w:hAnsi="Times New Roman" w:cs="Times New Roman"/>
          <w:color w:val="000000"/>
          <w:sz w:val="24"/>
          <w:szCs w:val="24"/>
          <w:lang w:val="vi-VN"/>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0"/>
          <w:sz w:val="24"/>
          <w:szCs w:val="24"/>
        </w:rPr>
        <w:object w:dxaOrig="1440" w:dyaOrig="380" w14:anchorId="3A416114">
          <v:shape id="_x0000_i3983" type="#_x0000_t75" style="width:1in;height:19.5pt" o:ole="">
            <v:imagedata r:id="rId5250" o:title=""/>
          </v:shape>
          <o:OLEObject Type="Embed" ProgID="Equation.DSMT4" ShapeID="_x0000_i3983" DrawAspect="Content" ObjectID="_1796843046" r:id="rId5251"/>
        </w:object>
      </w:r>
      <w:r w:rsidRPr="00330A7E">
        <w:rPr>
          <w:rFonts w:ascii="Times New Roman" w:hAnsi="Times New Roman" w:cs="Times New Roman"/>
          <w:sz w:val="24"/>
          <w:szCs w:val="24"/>
        </w:rPr>
        <w:t>. Mệnh đề nào sau đây đúng?</w:t>
      </w:r>
    </w:p>
    <w:p w14:paraId="35F2EF66" w14:textId="77777777" w:rsidR="00ED397D" w:rsidRPr="00330A7E" w:rsidRDefault="00ED397D" w:rsidP="00330A7E">
      <w:pPr>
        <w:tabs>
          <w:tab w:val="left" w:pos="284"/>
          <w:tab w:val="left" w:pos="360"/>
          <w:tab w:val="left" w:pos="851"/>
          <w:tab w:val="left" w:pos="2835"/>
          <w:tab w:val="left" w:pos="2880"/>
          <w:tab w:val="left" w:pos="5103"/>
          <w:tab w:val="left" w:pos="5400"/>
          <w:tab w:val="left" w:pos="7920"/>
        </w:tabs>
        <w:jc w:val="both"/>
        <w:rPr>
          <w:rFonts w:ascii="Times New Roman" w:hAnsi="Times New Roman" w:cs="Times New Roman"/>
          <w:sz w:val="24"/>
          <w:szCs w:val="24"/>
        </w:rPr>
      </w:pPr>
      <w:r w:rsidRPr="00330A7E">
        <w:rPr>
          <w:rFonts w:ascii="Times New Roman" w:hAnsi="Times New Roman" w:cs="Times New Roman"/>
          <w:b/>
          <w:sz w:val="24"/>
          <w:szCs w:val="24"/>
        </w:rPr>
        <w:tab/>
      </w:r>
      <w:r w:rsidRPr="00330A7E">
        <w:rPr>
          <w:rFonts w:ascii="Times New Roman" w:hAnsi="Times New Roman" w:cs="Times New Roman"/>
          <w:b/>
          <w:sz w:val="24"/>
          <w:szCs w:val="24"/>
        </w:rPr>
        <w:tab/>
        <w:t xml:space="preserve">A. </w:t>
      </w:r>
      <w:r w:rsidRPr="00330A7E">
        <w:rPr>
          <w:rFonts w:ascii="Times New Roman" w:hAnsi="Times New Roman" w:cs="Times New Roman"/>
          <w:position w:val="-18"/>
          <w:sz w:val="24"/>
          <w:szCs w:val="24"/>
        </w:rPr>
        <w:object w:dxaOrig="1939" w:dyaOrig="480" w14:anchorId="79361D98">
          <v:shape id="_x0000_i3984" type="#_x0000_t75" style="width:97.5pt;height:24pt" o:ole="">
            <v:imagedata r:id="rId5252" o:title=""/>
          </v:shape>
          <o:OLEObject Type="Embed" ProgID="Equation.DSMT4" ShapeID="_x0000_i3984" DrawAspect="Content" ObjectID="_1796843047" r:id="rId5253"/>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18"/>
          <w:sz w:val="24"/>
          <w:szCs w:val="24"/>
        </w:rPr>
        <w:object w:dxaOrig="2420" w:dyaOrig="480" w14:anchorId="2C1A4E8D">
          <v:shape id="_x0000_i3985" type="#_x0000_t75" style="width:121.5pt;height:24pt" o:ole="">
            <v:imagedata r:id="rId5254" o:title=""/>
          </v:shape>
          <o:OLEObject Type="Embed" ProgID="Equation.DSMT4" ShapeID="_x0000_i3985" DrawAspect="Content" ObjectID="_1796843048" r:id="rId5255"/>
        </w:object>
      </w:r>
      <w:r w:rsidRPr="00330A7E">
        <w:rPr>
          <w:rFonts w:ascii="Times New Roman" w:hAnsi="Times New Roman" w:cs="Times New Roman"/>
          <w:sz w:val="24"/>
          <w:szCs w:val="24"/>
        </w:rPr>
        <w:t>.</w:t>
      </w:r>
      <w:r w:rsidRPr="00330A7E">
        <w:rPr>
          <w:rFonts w:ascii="Times New Roman" w:hAnsi="Times New Roman" w:cs="Times New Roman"/>
          <w:sz w:val="24"/>
          <w:szCs w:val="24"/>
        </w:rPr>
        <w:tab/>
      </w:r>
    </w:p>
    <w:p w14:paraId="43D6DBBE" w14:textId="77777777" w:rsidR="00ED397D" w:rsidRPr="00330A7E" w:rsidRDefault="00ED397D" w:rsidP="00330A7E">
      <w:pPr>
        <w:tabs>
          <w:tab w:val="left" w:pos="284"/>
          <w:tab w:val="left" w:pos="360"/>
          <w:tab w:val="left" w:pos="851"/>
          <w:tab w:val="left" w:pos="2835"/>
          <w:tab w:val="left" w:pos="2880"/>
          <w:tab w:val="left" w:pos="5103"/>
          <w:tab w:val="left" w:pos="5400"/>
          <w:tab w:val="left" w:pos="7920"/>
        </w:tabs>
        <w:jc w:val="both"/>
        <w:rPr>
          <w:rFonts w:ascii="Times New Roman" w:hAnsi="Times New Roman" w:cs="Times New Roman"/>
          <w:sz w:val="24"/>
          <w:szCs w:val="24"/>
        </w:rPr>
      </w:pPr>
      <w:r w:rsidRPr="00330A7E">
        <w:rPr>
          <w:rFonts w:ascii="Times New Roman" w:hAnsi="Times New Roman" w:cs="Times New Roman"/>
          <w:b/>
          <w:color w:val="FF0000"/>
          <w:sz w:val="24"/>
          <w:szCs w:val="24"/>
        </w:rPr>
        <w:tab/>
      </w:r>
      <w:r w:rsidRPr="00330A7E">
        <w:rPr>
          <w:rFonts w:ascii="Times New Roman" w:hAnsi="Times New Roman" w:cs="Times New Roman"/>
          <w:b/>
          <w:color w:val="FF0000"/>
          <w:sz w:val="24"/>
          <w:szCs w:val="24"/>
        </w:rPr>
        <w:tab/>
        <w:t xml:space="preserve">C. </w:t>
      </w:r>
      <w:r w:rsidRPr="00330A7E">
        <w:rPr>
          <w:rFonts w:ascii="Times New Roman" w:hAnsi="Times New Roman" w:cs="Times New Roman"/>
          <w:position w:val="-26"/>
          <w:sz w:val="24"/>
          <w:szCs w:val="24"/>
        </w:rPr>
        <w:object w:dxaOrig="2439" w:dyaOrig="700" w14:anchorId="0844344B">
          <v:shape id="_x0000_i3986" type="#_x0000_t75" style="width:121.5pt;height:34.5pt" o:ole="">
            <v:imagedata r:id="rId5256" o:title=""/>
          </v:shape>
          <o:OLEObject Type="Embed" ProgID="Equation.DSMT4" ShapeID="_x0000_i3986" DrawAspect="Content" ObjectID="_1796843049" r:id="rId5257"/>
        </w:object>
      </w:r>
      <w:r w:rsidRPr="00330A7E">
        <w:rPr>
          <w:rFonts w:ascii="Times New Roman" w:hAnsi="Times New Roman" w:cs="Times New Roman"/>
          <w:color w:val="FF0000"/>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position w:val="-18"/>
          <w:sz w:val="24"/>
          <w:szCs w:val="24"/>
        </w:rPr>
        <w:object w:dxaOrig="2400" w:dyaOrig="480" w14:anchorId="3B96D625">
          <v:shape id="_x0000_i3987" type="#_x0000_t75" style="width:120pt;height:24pt" o:ole="">
            <v:imagedata r:id="rId5258" o:title=""/>
          </v:shape>
          <o:OLEObject Type="Embed" ProgID="Equation.DSMT4" ShapeID="_x0000_i3987" DrawAspect="Content" ObjectID="_1796843050" r:id="rId5259"/>
        </w:object>
      </w:r>
      <w:r w:rsidRPr="00330A7E">
        <w:rPr>
          <w:rFonts w:ascii="Times New Roman" w:hAnsi="Times New Roman" w:cs="Times New Roman"/>
          <w:sz w:val="24"/>
          <w:szCs w:val="24"/>
        </w:rPr>
        <w:t>.</w:t>
      </w:r>
    </w:p>
    <w:p w14:paraId="24B8F100" w14:textId="77777777" w:rsidR="00ED397D" w:rsidRPr="00330A7E" w:rsidRDefault="00ED397D" w:rsidP="00330A7E">
      <w:pPr>
        <w:tabs>
          <w:tab w:val="left" w:pos="360"/>
          <w:tab w:val="left" w:pos="851"/>
          <w:tab w:val="left" w:pos="2880"/>
          <w:tab w:val="left" w:pos="5400"/>
          <w:tab w:val="left" w:pos="7920"/>
        </w:tabs>
        <w:jc w:val="both"/>
        <w:rPr>
          <w:rFonts w:ascii="Times New Roman" w:hAnsi="Times New Roman" w:cs="Times New Roman"/>
          <w:color w:val="0000FF"/>
          <w:sz w:val="24"/>
          <w:szCs w:val="24"/>
          <w:lang w:val="nl-NL"/>
        </w:rPr>
      </w:pPr>
      <w:r w:rsidRPr="00330A7E">
        <w:rPr>
          <w:rFonts w:ascii="Times New Roman" w:hAnsi="Times New Roman" w:cs="Times New Roman"/>
          <w:b/>
          <w:color w:val="0000FF"/>
          <w:sz w:val="24"/>
          <w:szCs w:val="24"/>
          <w:lang w:val="nl-NL"/>
        </w:rPr>
        <w:t>Lời giải</w:t>
      </w:r>
    </w:p>
    <w:p w14:paraId="660252D5"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lastRenderedPageBreak/>
        <w:t xml:space="preserve">Ta có: </w:t>
      </w:r>
      <w:r w:rsidRPr="00330A7E">
        <w:rPr>
          <w:rFonts w:ascii="Times New Roman" w:hAnsi="Times New Roman" w:cs="Times New Roman"/>
          <w:position w:val="-26"/>
          <w:sz w:val="24"/>
          <w:szCs w:val="24"/>
        </w:rPr>
        <w:object w:dxaOrig="4180" w:dyaOrig="700" w14:anchorId="24A22C6C">
          <v:shape id="_x0000_i3988" type="#_x0000_t75" style="width:208.5pt;height:34.5pt" o:ole="">
            <v:imagedata r:id="rId5260" o:title=""/>
          </v:shape>
          <o:OLEObject Type="Embed" ProgID="Equation.DSMT4" ShapeID="_x0000_i3988" DrawAspect="Content" ObjectID="_1796843051" r:id="rId5261"/>
        </w:object>
      </w:r>
    </w:p>
    <w:p w14:paraId="02309A50" w14:textId="77777777" w:rsidR="00ED397D" w:rsidRPr="00330A7E" w:rsidRDefault="00ED397D" w:rsidP="000E1E56">
      <w:pPr>
        <w:pStyle w:val="ListParagraph"/>
        <w:numPr>
          <w:ilvl w:val="0"/>
          <w:numId w:val="47"/>
        </w:numPr>
        <w:tabs>
          <w:tab w:val="left" w:pos="360"/>
          <w:tab w:val="left" w:pos="851"/>
          <w:tab w:val="left" w:pos="2880"/>
          <w:tab w:val="left" w:pos="5400"/>
          <w:tab w:val="left" w:pos="7920"/>
        </w:tabs>
        <w:spacing w:line="276" w:lineRule="auto"/>
        <w:ind w:left="0" w:firstLine="0"/>
        <w:rPr>
          <w:rFonts w:ascii="Times New Roman" w:eastAsia="Calibri" w:hAnsi="Times New Roman" w:cs="Times New Roman"/>
          <w:b/>
          <w:color w:val="000000"/>
          <w:sz w:val="24"/>
          <w:szCs w:val="24"/>
        </w:rPr>
      </w:pPr>
      <w:r w:rsidRPr="00330A7E">
        <w:rPr>
          <w:rFonts w:ascii="Times New Roman" w:eastAsia="Calibri" w:hAnsi="Times New Roman" w:cs="Times New Roman"/>
          <w:color w:val="000000"/>
          <w:sz w:val="24"/>
          <w:szCs w:val="24"/>
        </w:rPr>
        <w:t xml:space="preserve">Trong không gian </w:t>
      </w:r>
      <w:r w:rsidRPr="00330A7E">
        <w:rPr>
          <w:rFonts w:ascii="Times New Roman" w:hAnsi="Times New Roman" w:cs="Times New Roman"/>
          <w:position w:val="-10"/>
          <w:sz w:val="24"/>
          <w:szCs w:val="24"/>
        </w:rPr>
        <w:object w:dxaOrig="600" w:dyaOrig="320" w14:anchorId="7C8F030C">
          <v:shape id="_x0000_i3989" type="#_x0000_t75" style="width:30pt;height:16.5pt" o:ole="">
            <v:imagedata r:id="rId5002" o:title=""/>
          </v:shape>
          <o:OLEObject Type="Embed" ProgID="Equation.DSMT4" ShapeID="_x0000_i3989" DrawAspect="Content" ObjectID="_1796843052" r:id="rId5262"/>
        </w:object>
      </w:r>
      <w:r w:rsidRPr="00330A7E">
        <w:rPr>
          <w:rFonts w:ascii="Times New Roman" w:eastAsia="Calibri" w:hAnsi="Times New Roman" w:cs="Times New Roman"/>
          <w:color w:val="000000"/>
          <w:sz w:val="24"/>
          <w:szCs w:val="24"/>
        </w:rPr>
        <w:t>, phương trình nào sau đây là phương trình tổng quát của mặt phẳng?</w:t>
      </w:r>
    </w:p>
    <w:p w14:paraId="1D9C95E1" w14:textId="77777777" w:rsidR="00ED397D" w:rsidRPr="00330A7E" w:rsidRDefault="00ED397D" w:rsidP="00330A7E">
      <w:pPr>
        <w:tabs>
          <w:tab w:val="left" w:pos="360"/>
          <w:tab w:val="left" w:pos="851"/>
          <w:tab w:val="left" w:pos="2880"/>
          <w:tab w:val="left" w:pos="3402"/>
          <w:tab w:val="left" w:pos="5400"/>
          <w:tab w:val="left" w:pos="5669"/>
          <w:tab w:val="left" w:pos="7920"/>
        </w:tabs>
        <w:jc w:val="both"/>
        <w:rPr>
          <w:rFonts w:ascii="Times New Roman" w:eastAsia="Calibri" w:hAnsi="Times New Roman" w:cs="Times New Roman"/>
          <w:color w:val="000000"/>
          <w:sz w:val="24"/>
          <w:szCs w:val="24"/>
        </w:rPr>
      </w:pPr>
      <w:r w:rsidRPr="00330A7E">
        <w:rPr>
          <w:rFonts w:ascii="Times New Roman" w:eastAsia="Calibri" w:hAnsi="Times New Roman" w:cs="Times New Roman"/>
          <w:b/>
          <w:color w:val="000000"/>
          <w:sz w:val="24"/>
          <w:szCs w:val="24"/>
        </w:rPr>
        <w:tab/>
        <w:t xml:space="preserve">A. </w:t>
      </w:r>
      <w:r w:rsidRPr="00330A7E">
        <w:rPr>
          <w:rFonts w:ascii="Times New Roman" w:hAnsi="Times New Roman" w:cs="Times New Roman"/>
          <w:position w:val="-10"/>
          <w:sz w:val="24"/>
          <w:szCs w:val="24"/>
        </w:rPr>
        <w:object w:dxaOrig="1780" w:dyaOrig="380" w14:anchorId="1574DF12">
          <v:shape id="_x0000_i3990" type="#_x0000_t75" style="width:88.5pt;height:19.5pt" o:ole="">
            <v:imagedata r:id="rId5263" o:title=""/>
          </v:shape>
          <o:OLEObject Type="Embed" ProgID="Equation.DSMT4" ShapeID="_x0000_i3990" DrawAspect="Content" ObjectID="_1796843053" r:id="rId5264"/>
        </w:object>
      </w:r>
      <w:r w:rsidRPr="00330A7E">
        <w:rPr>
          <w:rFonts w:ascii="Times New Roman" w:eastAsia="Calibri" w:hAnsi="Times New Roman" w:cs="Times New Roman"/>
          <w:color w:val="000000"/>
          <w:sz w:val="24"/>
          <w:szCs w:val="24"/>
        </w:rPr>
        <w:t>.</w:t>
      </w:r>
      <w:r w:rsidRPr="00330A7E">
        <w:rPr>
          <w:rFonts w:ascii="Times New Roman" w:eastAsia="Calibri" w:hAnsi="Times New Roman" w:cs="Times New Roman"/>
          <w:color w:val="000000"/>
          <w:sz w:val="24"/>
          <w:szCs w:val="24"/>
        </w:rPr>
        <w:tab/>
      </w:r>
      <w:r w:rsidRPr="00330A7E">
        <w:rPr>
          <w:rFonts w:ascii="Times New Roman" w:eastAsia="Calibri" w:hAnsi="Times New Roman" w:cs="Times New Roman"/>
          <w:color w:val="000000"/>
          <w:sz w:val="24"/>
          <w:szCs w:val="24"/>
        </w:rPr>
        <w:tab/>
      </w:r>
      <w:r w:rsidRPr="00330A7E">
        <w:rPr>
          <w:rFonts w:ascii="Times New Roman" w:eastAsia="Calibri" w:hAnsi="Times New Roman" w:cs="Times New Roman"/>
          <w:color w:val="000000"/>
          <w:sz w:val="24"/>
          <w:szCs w:val="24"/>
        </w:rPr>
        <w:tab/>
      </w:r>
      <w:r w:rsidRPr="00330A7E">
        <w:rPr>
          <w:rFonts w:ascii="Times New Roman" w:eastAsia="Calibri" w:hAnsi="Times New Roman" w:cs="Times New Roman"/>
          <w:color w:val="000000"/>
          <w:sz w:val="24"/>
          <w:szCs w:val="24"/>
        </w:rPr>
        <w:tab/>
      </w:r>
      <w:r w:rsidRPr="00330A7E">
        <w:rPr>
          <w:rFonts w:ascii="Times New Roman" w:eastAsia="Calibri" w:hAnsi="Times New Roman" w:cs="Times New Roman"/>
          <w:b/>
          <w:color w:val="000000"/>
          <w:sz w:val="24"/>
          <w:szCs w:val="24"/>
        </w:rPr>
        <w:t xml:space="preserve">B. </w:t>
      </w:r>
      <w:r w:rsidRPr="00330A7E">
        <w:rPr>
          <w:rFonts w:ascii="Times New Roman" w:hAnsi="Times New Roman" w:cs="Times New Roman"/>
          <w:position w:val="-10"/>
          <w:sz w:val="24"/>
          <w:szCs w:val="24"/>
        </w:rPr>
        <w:object w:dxaOrig="1939" w:dyaOrig="380" w14:anchorId="3F9E64D2">
          <v:shape id="_x0000_i3991" type="#_x0000_t75" style="width:97.5pt;height:19.5pt" o:ole="">
            <v:imagedata r:id="rId5265" o:title=""/>
          </v:shape>
          <o:OLEObject Type="Embed" ProgID="Equation.DSMT4" ShapeID="_x0000_i3991" DrawAspect="Content" ObjectID="_1796843054" r:id="rId5266"/>
        </w:object>
      </w:r>
      <w:r w:rsidRPr="00330A7E">
        <w:rPr>
          <w:rFonts w:ascii="Times New Roman" w:eastAsia="Calibri" w:hAnsi="Times New Roman" w:cs="Times New Roman"/>
          <w:color w:val="000000"/>
          <w:sz w:val="24"/>
          <w:szCs w:val="24"/>
        </w:rPr>
        <w:t>.</w:t>
      </w:r>
      <w:r w:rsidRPr="00330A7E">
        <w:rPr>
          <w:rFonts w:ascii="Times New Roman" w:eastAsia="Calibri" w:hAnsi="Times New Roman" w:cs="Times New Roman"/>
          <w:color w:val="000000"/>
          <w:sz w:val="24"/>
          <w:szCs w:val="24"/>
        </w:rPr>
        <w:tab/>
      </w:r>
    </w:p>
    <w:p w14:paraId="1B2E8FAA" w14:textId="77777777" w:rsidR="00ED397D" w:rsidRPr="00330A7E" w:rsidRDefault="00ED397D" w:rsidP="00330A7E">
      <w:pPr>
        <w:tabs>
          <w:tab w:val="left" w:pos="360"/>
          <w:tab w:val="left" w:pos="851"/>
          <w:tab w:val="left" w:pos="2880"/>
          <w:tab w:val="left" w:pos="3402"/>
          <w:tab w:val="left" w:pos="5400"/>
          <w:tab w:val="left" w:pos="5669"/>
          <w:tab w:val="left" w:pos="7920"/>
        </w:tabs>
        <w:jc w:val="both"/>
        <w:rPr>
          <w:rFonts w:ascii="Times New Roman" w:eastAsia="Calibri" w:hAnsi="Times New Roman" w:cs="Times New Roman"/>
          <w:color w:val="000000"/>
          <w:sz w:val="24"/>
          <w:szCs w:val="24"/>
        </w:rPr>
      </w:pPr>
      <w:r w:rsidRPr="00330A7E">
        <w:rPr>
          <w:rFonts w:ascii="Times New Roman" w:eastAsia="Calibri" w:hAnsi="Times New Roman" w:cs="Times New Roman"/>
          <w:color w:val="000000"/>
          <w:sz w:val="24"/>
          <w:szCs w:val="24"/>
        </w:rPr>
        <w:tab/>
      </w:r>
      <w:r w:rsidRPr="00330A7E">
        <w:rPr>
          <w:rFonts w:ascii="Times New Roman" w:eastAsia="Calibri" w:hAnsi="Times New Roman" w:cs="Times New Roman"/>
          <w:b/>
          <w:color w:val="FF0000"/>
          <w:sz w:val="24"/>
          <w:szCs w:val="24"/>
        </w:rPr>
        <w:t xml:space="preserve">C. </w:t>
      </w:r>
      <w:r w:rsidRPr="00330A7E">
        <w:rPr>
          <w:rFonts w:ascii="Times New Roman" w:hAnsi="Times New Roman" w:cs="Times New Roman"/>
          <w:position w:val="-10"/>
          <w:sz w:val="24"/>
          <w:szCs w:val="24"/>
        </w:rPr>
        <w:object w:dxaOrig="2360" w:dyaOrig="320" w14:anchorId="3A8E975E">
          <v:shape id="_x0000_i3992" type="#_x0000_t75" style="width:118.5pt;height:16.5pt" o:ole="">
            <v:imagedata r:id="rId5267" o:title=""/>
          </v:shape>
          <o:OLEObject Type="Embed" ProgID="Equation.DSMT4" ShapeID="_x0000_i3992" DrawAspect="Content" ObjectID="_1796843055" r:id="rId5268"/>
        </w:object>
      </w:r>
      <w:r w:rsidRPr="00330A7E">
        <w:rPr>
          <w:rFonts w:ascii="Times New Roman" w:eastAsia="Calibri" w:hAnsi="Times New Roman" w:cs="Times New Roman"/>
          <w:color w:val="FF0000"/>
          <w:sz w:val="24"/>
          <w:szCs w:val="24"/>
        </w:rPr>
        <w:t>.</w:t>
      </w:r>
      <w:r w:rsidRPr="00330A7E">
        <w:rPr>
          <w:rFonts w:ascii="Times New Roman" w:eastAsia="Calibri" w:hAnsi="Times New Roman" w:cs="Times New Roman"/>
          <w:color w:val="000000"/>
          <w:sz w:val="24"/>
          <w:szCs w:val="24"/>
        </w:rPr>
        <w:tab/>
      </w:r>
      <w:r w:rsidRPr="00330A7E">
        <w:rPr>
          <w:rFonts w:ascii="Times New Roman" w:eastAsia="Calibri" w:hAnsi="Times New Roman" w:cs="Times New Roman"/>
          <w:color w:val="000000"/>
          <w:sz w:val="24"/>
          <w:szCs w:val="24"/>
        </w:rPr>
        <w:tab/>
      </w:r>
      <w:r w:rsidRPr="00330A7E">
        <w:rPr>
          <w:rFonts w:ascii="Times New Roman" w:eastAsia="Calibri" w:hAnsi="Times New Roman" w:cs="Times New Roman"/>
          <w:color w:val="000000"/>
          <w:sz w:val="24"/>
          <w:szCs w:val="24"/>
          <w:lang w:val="vi-VN"/>
        </w:rPr>
        <w:tab/>
      </w:r>
      <w:r w:rsidRPr="00330A7E">
        <w:rPr>
          <w:rFonts w:ascii="Times New Roman" w:eastAsia="Calibri" w:hAnsi="Times New Roman" w:cs="Times New Roman"/>
          <w:b/>
          <w:color w:val="000000"/>
          <w:sz w:val="24"/>
          <w:szCs w:val="24"/>
        </w:rPr>
        <w:t xml:space="preserve">D. </w:t>
      </w:r>
      <w:r w:rsidRPr="00330A7E">
        <w:rPr>
          <w:rFonts w:ascii="Times New Roman" w:hAnsi="Times New Roman" w:cs="Times New Roman"/>
          <w:position w:val="-10"/>
          <w:sz w:val="24"/>
          <w:szCs w:val="24"/>
        </w:rPr>
        <w:object w:dxaOrig="2460" w:dyaOrig="380" w14:anchorId="0B51CB24">
          <v:shape id="_x0000_i3993" type="#_x0000_t75" style="width:123pt;height:19.5pt" o:ole="">
            <v:imagedata r:id="rId5269" o:title=""/>
          </v:shape>
          <o:OLEObject Type="Embed" ProgID="Equation.DSMT4" ShapeID="_x0000_i3993" DrawAspect="Content" ObjectID="_1796843056" r:id="rId5270"/>
        </w:object>
      </w:r>
      <w:r w:rsidRPr="00330A7E">
        <w:rPr>
          <w:rFonts w:ascii="Times New Roman" w:eastAsia="Calibri" w:hAnsi="Times New Roman" w:cs="Times New Roman"/>
          <w:color w:val="000000"/>
          <w:sz w:val="24"/>
          <w:szCs w:val="24"/>
        </w:rPr>
        <w:t>.</w:t>
      </w:r>
    </w:p>
    <w:p w14:paraId="644A3CB4" w14:textId="77777777" w:rsidR="00ED397D" w:rsidRPr="00330A7E" w:rsidRDefault="00ED397D" w:rsidP="00330A7E">
      <w:pPr>
        <w:tabs>
          <w:tab w:val="left" w:pos="360"/>
          <w:tab w:val="left" w:pos="851"/>
          <w:tab w:val="left" w:pos="2880"/>
          <w:tab w:val="left" w:pos="5400"/>
          <w:tab w:val="left" w:pos="7920"/>
        </w:tabs>
        <w:jc w:val="both"/>
        <w:rPr>
          <w:rFonts w:ascii="Times New Roman" w:eastAsia="Calibri" w:hAnsi="Times New Roman" w:cs="Times New Roman"/>
          <w:color w:val="0000FF"/>
          <w:sz w:val="24"/>
          <w:szCs w:val="24"/>
        </w:rPr>
      </w:pPr>
      <w:r w:rsidRPr="00330A7E">
        <w:rPr>
          <w:rFonts w:ascii="Times New Roman" w:eastAsia="Calibri" w:hAnsi="Times New Roman" w:cs="Times New Roman"/>
          <w:b/>
          <w:color w:val="0000FF"/>
          <w:sz w:val="24"/>
          <w:szCs w:val="24"/>
        </w:rPr>
        <w:t>Lời giải</w:t>
      </w:r>
    </w:p>
    <w:p w14:paraId="0F07BE54" w14:textId="77777777" w:rsidR="00ED397D" w:rsidRPr="00330A7E" w:rsidRDefault="00ED397D" w:rsidP="00330A7E">
      <w:pPr>
        <w:tabs>
          <w:tab w:val="left" w:pos="360"/>
          <w:tab w:val="left" w:pos="851"/>
          <w:tab w:val="left" w:pos="2880"/>
          <w:tab w:val="left" w:pos="5400"/>
          <w:tab w:val="left" w:pos="7920"/>
        </w:tabs>
        <w:jc w:val="both"/>
        <w:rPr>
          <w:rFonts w:ascii="Times New Roman" w:eastAsia="Calibri" w:hAnsi="Times New Roman" w:cs="Times New Roman"/>
          <w:color w:val="FF0000"/>
          <w:sz w:val="24"/>
          <w:szCs w:val="24"/>
        </w:rPr>
      </w:pPr>
      <w:r w:rsidRPr="00330A7E">
        <w:rPr>
          <w:rFonts w:ascii="Times New Roman" w:eastAsia="Calibri" w:hAnsi="Times New Roman" w:cs="Times New Roman"/>
          <w:b/>
          <w:color w:val="FF0000"/>
          <w:sz w:val="24"/>
          <w:szCs w:val="24"/>
        </w:rPr>
        <w:t>Chọn C</w:t>
      </w:r>
    </w:p>
    <w:p w14:paraId="371D5670" w14:textId="77777777" w:rsidR="00ED397D" w:rsidRPr="00330A7E" w:rsidRDefault="00ED397D" w:rsidP="00330A7E">
      <w:pPr>
        <w:tabs>
          <w:tab w:val="left" w:pos="284"/>
          <w:tab w:val="left" w:pos="851"/>
          <w:tab w:val="left" w:pos="2835"/>
          <w:tab w:val="left" w:pos="5103"/>
          <w:tab w:val="left" w:pos="7920"/>
        </w:tabs>
        <w:jc w:val="both"/>
        <w:rPr>
          <w:rFonts w:ascii="Times New Roman" w:hAnsi="Times New Roman" w:cs="Times New Roman"/>
          <w:sz w:val="24"/>
          <w:szCs w:val="24"/>
          <w:lang w:val="vi-VN"/>
        </w:rPr>
      </w:pPr>
      <w:r w:rsidRPr="00330A7E">
        <w:rPr>
          <w:rFonts w:ascii="Times New Roman" w:eastAsia="Calibri" w:hAnsi="Times New Roman" w:cs="Times New Roman"/>
          <w:color w:val="000000"/>
          <w:sz w:val="24"/>
          <w:szCs w:val="24"/>
        </w:rPr>
        <w:t>phương trình tổng quát của mặt phẳng</w:t>
      </w:r>
      <w:r w:rsidRPr="00330A7E">
        <w:rPr>
          <w:rFonts w:ascii="Times New Roman" w:hAnsi="Times New Roman" w:cs="Times New Roman"/>
          <w:sz w:val="24"/>
          <w:szCs w:val="24"/>
        </w:rPr>
        <w:t xml:space="preserve"> là: </w:t>
      </w:r>
      <w:r w:rsidRPr="00330A7E">
        <w:rPr>
          <w:rFonts w:ascii="Times New Roman" w:hAnsi="Times New Roman" w:cs="Times New Roman"/>
          <w:position w:val="-10"/>
          <w:sz w:val="24"/>
          <w:szCs w:val="24"/>
        </w:rPr>
        <w:object w:dxaOrig="2360" w:dyaOrig="320" w14:anchorId="5BEADD52">
          <v:shape id="_x0000_i3994" type="#_x0000_t75" style="width:118.5pt;height:16.5pt" o:ole="">
            <v:imagedata r:id="rId5271" o:title=""/>
          </v:shape>
          <o:OLEObject Type="Embed" ProgID="Equation.DSMT4" ShapeID="_x0000_i3994" DrawAspect="Content" ObjectID="_1796843057" r:id="rId5272"/>
        </w:object>
      </w:r>
      <w:r w:rsidRPr="00330A7E">
        <w:rPr>
          <w:rFonts w:ascii="Times New Roman" w:hAnsi="Times New Roman" w:cs="Times New Roman"/>
          <w:sz w:val="24"/>
          <w:szCs w:val="24"/>
        </w:rPr>
        <w:t>.</w:t>
      </w:r>
    </w:p>
    <w:p w14:paraId="7B89C9D2" w14:textId="77777777" w:rsidR="00ED397D" w:rsidRPr="00330A7E" w:rsidRDefault="00ED397D" w:rsidP="000E1E56">
      <w:pPr>
        <w:pStyle w:val="msolistparagraph0"/>
        <w:numPr>
          <w:ilvl w:val="0"/>
          <w:numId w:val="47"/>
        </w:numPr>
        <w:tabs>
          <w:tab w:val="left" w:pos="360"/>
          <w:tab w:val="left" w:pos="851"/>
          <w:tab w:val="left" w:pos="2880"/>
          <w:tab w:val="left" w:pos="5400"/>
          <w:tab w:val="left" w:pos="7920"/>
        </w:tabs>
        <w:spacing w:line="276" w:lineRule="auto"/>
        <w:ind w:left="0" w:firstLine="0"/>
        <w:jc w:val="both"/>
      </w:pPr>
      <w:r w:rsidRPr="00330A7E">
        <w:t xml:space="preserve">Trong không gian với hệ tọa độ </w:t>
      </w:r>
      <w:r w:rsidRPr="00330A7E">
        <w:rPr>
          <w:position w:val="-10"/>
        </w:rPr>
        <w:object w:dxaOrig="600" w:dyaOrig="320" w14:anchorId="5C398A4C">
          <v:shape id="_x0000_i3995" type="#_x0000_t75" style="width:30pt;height:16.5pt" o:ole="">
            <v:imagedata r:id="rId5012" o:title=""/>
          </v:shape>
          <o:OLEObject Type="Embed" ProgID="Equation.DSMT4" ShapeID="_x0000_i3995" DrawAspect="Content" ObjectID="_1796843058" r:id="rId5273"/>
        </w:object>
      </w:r>
      <w:r w:rsidRPr="00330A7E">
        <w:t xml:space="preserve">, đường thẳng nào sau đây nhận </w:t>
      </w:r>
      <w:r w:rsidRPr="00330A7E">
        <w:rPr>
          <w:position w:val="-10"/>
        </w:rPr>
        <w:object w:dxaOrig="1359" w:dyaOrig="340" w14:anchorId="267B7AF3">
          <v:shape id="_x0000_i3996" type="#_x0000_t75" style="width:67.5pt;height:16.5pt" o:ole="">
            <v:imagedata r:id="rId5274" o:title=""/>
          </v:shape>
          <o:OLEObject Type="Embed" ProgID="Equation.DSMT4" ShapeID="_x0000_i3996" DrawAspect="Content" ObjectID="_1796843059" r:id="rId5275"/>
        </w:object>
      </w:r>
      <w:r w:rsidRPr="00330A7E">
        <w:t xml:space="preserve"> là một vectơ chỉ phương?</w:t>
      </w:r>
    </w:p>
    <w:p w14:paraId="701073E6" w14:textId="77777777" w:rsidR="00ED397D" w:rsidRPr="00330A7E" w:rsidRDefault="00ED397D" w:rsidP="00330A7E">
      <w:pPr>
        <w:tabs>
          <w:tab w:val="left" w:pos="284"/>
          <w:tab w:val="left" w:pos="851"/>
          <w:tab w:val="left" w:pos="2835"/>
          <w:tab w:val="left" w:pos="5103"/>
          <w:tab w:val="left" w:pos="7938"/>
        </w:tabs>
        <w:jc w:val="both"/>
        <w:rPr>
          <w:rFonts w:ascii="Times New Roman" w:hAnsi="Times New Roman" w:cs="Times New Roman"/>
          <w:color w:val="FF0000"/>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position w:val="-52"/>
          <w:sz w:val="24"/>
          <w:szCs w:val="24"/>
        </w:rPr>
        <w:object w:dxaOrig="1300" w:dyaOrig="1180" w14:anchorId="6A2880FC">
          <v:shape id="_x0000_i3997" type="#_x0000_t75" style="width:64.5pt;height:58.5pt" o:ole="">
            <v:imagedata r:id="rId5276" o:title=""/>
          </v:shape>
          <o:OLEObject Type="Embed" ProgID="Equation.DSMT4" ShapeID="_x0000_i3997" DrawAspect="Content" ObjectID="_1796843060" r:id="rId5277"/>
        </w:objec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52"/>
          <w:sz w:val="24"/>
          <w:szCs w:val="24"/>
        </w:rPr>
        <w:object w:dxaOrig="1320" w:dyaOrig="1180" w14:anchorId="2EE9330B">
          <v:shape id="_x0000_i3998" type="#_x0000_t75" style="width:66pt;height:58.5pt" o:ole="">
            <v:imagedata r:id="rId5278" o:title=""/>
          </v:shape>
          <o:OLEObject Type="Embed" ProgID="Equation.DSMT4" ShapeID="_x0000_i3998" DrawAspect="Content" ObjectID="_1796843061" r:id="rId5279"/>
        </w:objec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position w:val="-52"/>
          <w:sz w:val="24"/>
          <w:szCs w:val="24"/>
        </w:rPr>
        <w:object w:dxaOrig="1180" w:dyaOrig="1180" w14:anchorId="4357EB43">
          <v:shape id="_x0000_i3999" type="#_x0000_t75" style="width:58.5pt;height:58.5pt" o:ole="">
            <v:imagedata r:id="rId5280" o:title=""/>
          </v:shape>
          <o:OLEObject Type="Embed" ProgID="Equation.DSMT4" ShapeID="_x0000_i3999" DrawAspect="Content" ObjectID="_1796843062" r:id="rId5281"/>
        </w:object>
      </w:r>
      <w:r w:rsidRPr="00330A7E">
        <w:rPr>
          <w:rFonts w:ascii="Times New Roman" w:hAnsi="Times New Roman" w:cs="Times New Roman"/>
          <w:sz w:val="24"/>
          <w:szCs w:val="24"/>
        </w:rPr>
        <w:tab/>
      </w:r>
      <w:r w:rsidRPr="00330A7E">
        <w:rPr>
          <w:rFonts w:ascii="Times New Roman" w:hAnsi="Times New Roman" w:cs="Times New Roman"/>
          <w:b/>
          <w:color w:val="FF0000"/>
          <w:sz w:val="24"/>
          <w:szCs w:val="24"/>
        </w:rPr>
        <w:t xml:space="preserve">D. </w:t>
      </w:r>
      <w:r w:rsidRPr="00330A7E">
        <w:rPr>
          <w:rFonts w:ascii="Times New Roman" w:hAnsi="Times New Roman" w:cs="Times New Roman"/>
          <w:position w:val="-52"/>
          <w:sz w:val="24"/>
          <w:szCs w:val="24"/>
        </w:rPr>
        <w:object w:dxaOrig="1320" w:dyaOrig="1180" w14:anchorId="1EE94102">
          <v:shape id="_x0000_i4000" type="#_x0000_t75" style="width:66pt;height:58.5pt" o:ole="">
            <v:imagedata r:id="rId5282" o:title=""/>
          </v:shape>
          <o:OLEObject Type="Embed" ProgID="Equation.DSMT4" ShapeID="_x0000_i4000" DrawAspect="Content" ObjectID="_1796843063" r:id="rId5283"/>
        </w:object>
      </w:r>
    </w:p>
    <w:p w14:paraId="423B2D13" w14:textId="77777777" w:rsidR="00ED397D" w:rsidRPr="00330A7E" w:rsidRDefault="00ED397D" w:rsidP="00330A7E">
      <w:pPr>
        <w:tabs>
          <w:tab w:val="left" w:pos="360"/>
          <w:tab w:val="left" w:pos="851"/>
          <w:tab w:val="left" w:pos="2880"/>
          <w:tab w:val="left" w:pos="5400"/>
          <w:tab w:val="left" w:pos="7920"/>
        </w:tabs>
        <w:jc w:val="both"/>
        <w:rPr>
          <w:rFonts w:ascii="Times New Roman" w:hAnsi="Times New Roman" w:cs="Times New Roman"/>
          <w:color w:val="0000FF"/>
          <w:sz w:val="24"/>
          <w:szCs w:val="24"/>
          <w:lang w:val="nl-NL"/>
        </w:rPr>
      </w:pPr>
      <w:r w:rsidRPr="00330A7E">
        <w:rPr>
          <w:rFonts w:ascii="Times New Roman" w:hAnsi="Times New Roman" w:cs="Times New Roman"/>
          <w:b/>
          <w:color w:val="0000FF"/>
          <w:sz w:val="24"/>
          <w:szCs w:val="24"/>
          <w:lang w:val="nl-NL"/>
        </w:rPr>
        <w:t>Lời giải</w:t>
      </w:r>
    </w:p>
    <w:p w14:paraId="733D08BE" w14:textId="77777777" w:rsidR="00ED397D" w:rsidRPr="00330A7E" w:rsidRDefault="00ED397D" w:rsidP="00330A7E">
      <w:pPr>
        <w:tabs>
          <w:tab w:val="left" w:pos="360"/>
          <w:tab w:val="left" w:pos="851"/>
          <w:tab w:val="left" w:pos="2880"/>
          <w:tab w:val="left" w:pos="5400"/>
          <w:tab w:val="left" w:pos="7920"/>
        </w:tabs>
        <w:jc w:val="both"/>
        <w:rPr>
          <w:rFonts w:ascii="Times New Roman" w:hAnsi="Times New Roman" w:cs="Times New Roman"/>
          <w:b/>
          <w:color w:val="FF0000"/>
          <w:sz w:val="24"/>
          <w:szCs w:val="24"/>
          <w:lang w:val="vi-VN"/>
        </w:rPr>
      </w:pPr>
      <w:r w:rsidRPr="00330A7E">
        <w:rPr>
          <w:rFonts w:ascii="Times New Roman" w:hAnsi="Times New Roman" w:cs="Times New Roman"/>
          <w:b/>
          <w:color w:val="FF0000"/>
          <w:sz w:val="24"/>
          <w:szCs w:val="24"/>
        </w:rPr>
        <w:t>Chọn</w:t>
      </w:r>
      <w:r w:rsidRPr="00330A7E">
        <w:rPr>
          <w:rFonts w:ascii="Times New Roman" w:hAnsi="Times New Roman" w:cs="Times New Roman"/>
          <w:color w:val="FF0000"/>
          <w:sz w:val="24"/>
          <w:szCs w:val="24"/>
        </w:rPr>
        <w:t xml:space="preserve"> </w:t>
      </w:r>
      <w:r w:rsidRPr="00330A7E">
        <w:rPr>
          <w:rFonts w:ascii="Times New Roman" w:hAnsi="Times New Roman" w:cs="Times New Roman"/>
          <w:b/>
          <w:color w:val="FF0000"/>
          <w:sz w:val="24"/>
          <w:szCs w:val="24"/>
        </w:rPr>
        <w:t>D</w:t>
      </w:r>
    </w:p>
    <w:p w14:paraId="07854EDF" w14:textId="77777777" w:rsidR="00ED397D" w:rsidRPr="00330A7E" w:rsidRDefault="00ED397D" w:rsidP="000E1E56">
      <w:pPr>
        <w:pStyle w:val="msolistparagraph0"/>
        <w:numPr>
          <w:ilvl w:val="0"/>
          <w:numId w:val="47"/>
        </w:numPr>
        <w:tabs>
          <w:tab w:val="left" w:pos="360"/>
          <w:tab w:val="left" w:pos="720"/>
          <w:tab w:val="left" w:pos="851"/>
          <w:tab w:val="left" w:pos="2880"/>
          <w:tab w:val="left" w:pos="5400"/>
          <w:tab w:val="left" w:pos="7920"/>
        </w:tabs>
        <w:spacing w:line="276" w:lineRule="auto"/>
        <w:ind w:left="0" w:firstLine="0"/>
        <w:jc w:val="both"/>
        <w:rPr>
          <w:b/>
          <w:lang w:val="vi-VN"/>
        </w:rPr>
      </w:pPr>
      <w:r w:rsidRPr="00330A7E">
        <w:t>Trong không gian với hệ tọa độ</w:t>
      </w:r>
      <w:r w:rsidRPr="00330A7E">
        <w:rPr>
          <w:lang w:val="vi-VN"/>
        </w:rPr>
        <w:t xml:space="preserve"> </w:t>
      </w:r>
      <w:r w:rsidRPr="00330A7E">
        <w:rPr>
          <w:position w:val="-10"/>
        </w:rPr>
        <w:object w:dxaOrig="600" w:dyaOrig="320" w14:anchorId="756FB121">
          <v:shape id="_x0000_i4001" type="#_x0000_t75" style="width:30pt;height:16.5pt" o:ole="">
            <v:imagedata r:id="rId5012" o:title=""/>
          </v:shape>
          <o:OLEObject Type="Embed" ProgID="Equation.DSMT4" ShapeID="_x0000_i4001" DrawAspect="Content" ObjectID="_1796843064" r:id="rId5284"/>
        </w:object>
      </w:r>
      <w:r w:rsidRPr="00330A7E">
        <w:t>, phương trình nào sau đây là phương trình mặt cầu</w:t>
      </w:r>
      <w:r w:rsidRPr="00330A7E">
        <w:rPr>
          <w:lang w:val="vi-VN"/>
        </w:rPr>
        <w:t>?</w:t>
      </w:r>
    </w:p>
    <w:p w14:paraId="202F7F94" w14:textId="77777777" w:rsidR="00ED397D" w:rsidRPr="00330A7E" w:rsidRDefault="00ED397D" w:rsidP="00330A7E">
      <w:pPr>
        <w:tabs>
          <w:tab w:val="left" w:pos="360"/>
          <w:tab w:val="left" w:pos="720"/>
          <w:tab w:val="left" w:pos="851"/>
          <w:tab w:val="left" w:pos="2880"/>
          <w:tab w:val="left" w:pos="3402"/>
          <w:tab w:val="left" w:pos="5400"/>
          <w:tab w:val="left" w:pos="5669"/>
          <w:tab w:val="left" w:pos="7920"/>
        </w:tabs>
        <w:jc w:val="both"/>
        <w:rPr>
          <w:rFonts w:ascii="Times New Roman" w:hAnsi="Times New Roman" w:cs="Times New Roman"/>
          <w:b/>
          <w:sz w:val="24"/>
          <w:szCs w:val="24"/>
          <w:lang w:val="vi-VN"/>
        </w:rPr>
      </w:pPr>
      <w:r w:rsidRPr="00330A7E">
        <w:rPr>
          <w:rFonts w:ascii="Times New Roman" w:hAnsi="Times New Roman" w:cs="Times New Roman"/>
          <w:b/>
          <w:sz w:val="24"/>
          <w:szCs w:val="24"/>
        </w:rPr>
        <w:tab/>
      </w:r>
      <w:r w:rsidRPr="00330A7E">
        <w:rPr>
          <w:rFonts w:ascii="Times New Roman" w:hAnsi="Times New Roman" w:cs="Times New Roman"/>
          <w:b/>
          <w:color w:val="FF0000"/>
          <w:sz w:val="24"/>
          <w:szCs w:val="24"/>
        </w:rPr>
        <w:t>A.</w:t>
      </w:r>
      <w:r w:rsidRPr="00330A7E">
        <w:rPr>
          <w:rFonts w:ascii="Times New Roman" w:hAnsi="Times New Roman" w:cs="Times New Roman"/>
          <w:b/>
          <w:sz w:val="24"/>
          <w:szCs w:val="24"/>
        </w:rPr>
        <w:t xml:space="preserve"> </w:t>
      </w:r>
      <w:r w:rsidRPr="00330A7E">
        <w:rPr>
          <w:rFonts w:ascii="Times New Roman" w:hAnsi="Times New Roman" w:cs="Times New Roman"/>
          <w:position w:val="-14"/>
          <w:sz w:val="24"/>
          <w:szCs w:val="24"/>
        </w:rPr>
        <w:object w:dxaOrig="4060" w:dyaOrig="420" w14:anchorId="58EB4329">
          <v:shape id="_x0000_i4002" type="#_x0000_t75" style="width:202.5pt;height:21pt" o:ole="">
            <v:imagedata r:id="rId5285" o:title=""/>
          </v:shape>
          <o:OLEObject Type="Embed" ProgID="Equation.DSMT4" ShapeID="_x0000_i4002" DrawAspect="Content" ObjectID="_1796843065" r:id="rId5286"/>
        </w:object>
      </w:r>
      <w:r w:rsidRPr="00330A7E">
        <w:rPr>
          <w:rFonts w:ascii="Times New Roman" w:hAnsi="Times New Roman" w:cs="Times New Roman"/>
          <w:sz w:val="24"/>
          <w:szCs w:val="24"/>
        </w:rPr>
        <w:t>.</w:t>
      </w:r>
      <w:r w:rsidRPr="00330A7E">
        <w:rPr>
          <w:rFonts w:ascii="Times New Roman" w:hAnsi="Times New Roman" w:cs="Times New Roman"/>
          <w:b/>
          <w:sz w:val="24"/>
          <w:szCs w:val="24"/>
        </w:rPr>
        <w:tab/>
        <w:t xml:space="preserve">B. </w:t>
      </w:r>
      <w:r w:rsidRPr="00330A7E">
        <w:rPr>
          <w:rFonts w:ascii="Times New Roman" w:hAnsi="Times New Roman" w:cs="Times New Roman"/>
          <w:position w:val="-14"/>
          <w:sz w:val="24"/>
          <w:szCs w:val="24"/>
        </w:rPr>
        <w:object w:dxaOrig="2860" w:dyaOrig="400" w14:anchorId="547C659E">
          <v:shape id="_x0000_i4003" type="#_x0000_t75" style="width:142.5pt;height:19.5pt" o:ole="">
            <v:imagedata r:id="rId5287" o:title=""/>
          </v:shape>
          <o:OLEObject Type="Embed" ProgID="Equation.DSMT4" ShapeID="_x0000_i4003" DrawAspect="Content" ObjectID="_1796843066" r:id="rId5288"/>
        </w:object>
      </w:r>
      <w:r w:rsidRPr="00330A7E">
        <w:rPr>
          <w:rFonts w:ascii="Times New Roman" w:hAnsi="Times New Roman" w:cs="Times New Roman"/>
          <w:sz w:val="24"/>
          <w:szCs w:val="24"/>
        </w:rPr>
        <w:t>.</w:t>
      </w:r>
    </w:p>
    <w:p w14:paraId="593E1DF1" w14:textId="77777777" w:rsidR="00ED397D" w:rsidRPr="00330A7E" w:rsidRDefault="00ED397D" w:rsidP="00330A7E">
      <w:pPr>
        <w:tabs>
          <w:tab w:val="left" w:pos="360"/>
          <w:tab w:val="left" w:pos="720"/>
          <w:tab w:val="left" w:pos="851"/>
          <w:tab w:val="left" w:pos="2880"/>
          <w:tab w:val="left" w:pos="3402"/>
          <w:tab w:val="left" w:pos="5400"/>
          <w:tab w:val="left" w:pos="5669"/>
          <w:tab w:val="left" w:pos="7920"/>
        </w:tabs>
        <w:jc w:val="both"/>
        <w:rPr>
          <w:rFonts w:ascii="Times New Roman" w:hAnsi="Times New Roman" w:cs="Times New Roman"/>
          <w:b/>
          <w:sz w:val="24"/>
          <w:szCs w:val="24"/>
          <w:lang w:val="vi-VN"/>
        </w:rPr>
      </w:pPr>
      <w:r w:rsidRPr="00330A7E">
        <w:rPr>
          <w:rFonts w:ascii="Times New Roman" w:hAnsi="Times New Roman" w:cs="Times New Roman"/>
          <w:b/>
          <w:color w:val="FF0000"/>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position w:val="-14"/>
          <w:sz w:val="24"/>
          <w:szCs w:val="24"/>
        </w:rPr>
        <w:object w:dxaOrig="3700" w:dyaOrig="420" w14:anchorId="4353438D">
          <v:shape id="_x0000_i4004" type="#_x0000_t75" style="width:184.5pt;height:21pt" o:ole="">
            <v:imagedata r:id="rId5289" o:title=""/>
          </v:shape>
          <o:OLEObject Type="Embed" ProgID="Equation.DSMT4" ShapeID="_x0000_i4004" DrawAspect="Content" ObjectID="_1796843067" r:id="rId5290"/>
        </w:object>
      </w:r>
      <w:r w:rsidRPr="00330A7E">
        <w:rPr>
          <w:rFonts w:ascii="Times New Roman" w:hAnsi="Times New Roman" w:cs="Times New Roman"/>
          <w:sz w:val="24"/>
          <w:szCs w:val="24"/>
        </w:rPr>
        <w:t>.</w:t>
      </w:r>
      <w:r w:rsidRPr="00330A7E">
        <w:rPr>
          <w:rFonts w:ascii="Times New Roman" w:hAnsi="Times New Roman" w:cs="Times New Roman"/>
          <w:b/>
          <w:sz w:val="24"/>
          <w:szCs w:val="24"/>
        </w:rPr>
        <w:tab/>
        <w:t xml:space="preserve">D. </w:t>
      </w:r>
      <w:r w:rsidRPr="00330A7E">
        <w:rPr>
          <w:rFonts w:ascii="Times New Roman" w:hAnsi="Times New Roman" w:cs="Times New Roman"/>
          <w:position w:val="-14"/>
          <w:sz w:val="24"/>
          <w:szCs w:val="24"/>
        </w:rPr>
        <w:object w:dxaOrig="4200" w:dyaOrig="420" w14:anchorId="6C535A4D">
          <v:shape id="_x0000_i4005" type="#_x0000_t75" style="width:210pt;height:21pt" o:ole="">
            <v:imagedata r:id="rId5291" o:title=""/>
          </v:shape>
          <o:OLEObject Type="Embed" ProgID="Equation.DSMT4" ShapeID="_x0000_i4005" DrawAspect="Content" ObjectID="_1796843068" r:id="rId5292"/>
        </w:object>
      </w:r>
      <w:r w:rsidRPr="00330A7E">
        <w:rPr>
          <w:rFonts w:ascii="Times New Roman" w:hAnsi="Times New Roman" w:cs="Times New Roman"/>
          <w:sz w:val="24"/>
          <w:szCs w:val="24"/>
        </w:rPr>
        <w:t>.</w:t>
      </w:r>
    </w:p>
    <w:p w14:paraId="3F0F83D6" w14:textId="77777777" w:rsidR="00ED397D" w:rsidRPr="00330A7E" w:rsidRDefault="00ED397D" w:rsidP="00330A7E">
      <w:pPr>
        <w:tabs>
          <w:tab w:val="left" w:pos="360"/>
          <w:tab w:val="left" w:pos="720"/>
          <w:tab w:val="left" w:pos="851"/>
          <w:tab w:val="left" w:pos="2880"/>
          <w:tab w:val="left" w:pos="5400"/>
          <w:tab w:val="left" w:pos="7920"/>
        </w:tabs>
        <w:jc w:val="both"/>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Lời giải</w:t>
      </w:r>
    </w:p>
    <w:p w14:paraId="5141880D" w14:textId="77777777" w:rsidR="00ED397D" w:rsidRPr="00330A7E" w:rsidRDefault="00ED397D" w:rsidP="00330A7E">
      <w:pPr>
        <w:tabs>
          <w:tab w:val="left" w:pos="360"/>
          <w:tab w:val="left" w:pos="720"/>
          <w:tab w:val="left" w:pos="851"/>
          <w:tab w:val="left" w:pos="2880"/>
          <w:tab w:val="left" w:pos="5400"/>
          <w:tab w:val="left" w:pos="7920"/>
        </w:tabs>
        <w:jc w:val="both"/>
        <w:rPr>
          <w:rFonts w:ascii="Times New Roman" w:hAnsi="Times New Roman" w:cs="Times New Roman"/>
          <w:b/>
          <w:color w:val="FF0000"/>
          <w:sz w:val="24"/>
          <w:szCs w:val="24"/>
          <w:lang w:val="vi-VN"/>
        </w:rPr>
      </w:pPr>
      <w:r w:rsidRPr="00330A7E">
        <w:rPr>
          <w:rFonts w:ascii="Times New Roman" w:hAnsi="Times New Roman" w:cs="Times New Roman"/>
          <w:b/>
          <w:color w:val="FF0000"/>
          <w:sz w:val="24"/>
          <w:szCs w:val="24"/>
          <w:lang w:val="vi-VN"/>
        </w:rPr>
        <w:t>Chọn</w:t>
      </w:r>
      <w:r w:rsidRPr="00330A7E">
        <w:rPr>
          <w:rFonts w:ascii="Times New Roman" w:hAnsi="Times New Roman" w:cs="Times New Roman"/>
          <w:color w:val="FF0000"/>
          <w:sz w:val="24"/>
          <w:szCs w:val="24"/>
          <w:lang w:val="vi-VN"/>
        </w:rPr>
        <w:t xml:space="preserve"> </w:t>
      </w:r>
      <w:r w:rsidRPr="00330A7E">
        <w:rPr>
          <w:rFonts w:ascii="Times New Roman" w:hAnsi="Times New Roman" w:cs="Times New Roman"/>
          <w:b/>
          <w:color w:val="FF0000"/>
          <w:sz w:val="24"/>
          <w:szCs w:val="24"/>
          <w:lang w:val="vi-VN"/>
        </w:rPr>
        <w:t>A</w:t>
      </w:r>
    </w:p>
    <w:p w14:paraId="5A0D365C" w14:textId="77777777" w:rsidR="00ED397D" w:rsidRPr="00330A7E" w:rsidRDefault="00ED397D" w:rsidP="00330A7E">
      <w:pPr>
        <w:tabs>
          <w:tab w:val="left" w:pos="360"/>
          <w:tab w:val="left" w:pos="720"/>
          <w:tab w:val="left" w:pos="851"/>
          <w:tab w:val="left" w:pos="2880"/>
          <w:tab w:val="left" w:pos="5400"/>
          <w:tab w:val="left" w:pos="7920"/>
        </w:tabs>
        <w:jc w:val="both"/>
        <w:rPr>
          <w:rFonts w:ascii="Times New Roman" w:hAnsi="Times New Roman" w:cs="Times New Roman"/>
          <w:sz w:val="24"/>
          <w:szCs w:val="24"/>
          <w:lang w:val="vi-VN"/>
        </w:rPr>
      </w:pPr>
      <w:r w:rsidRPr="00330A7E">
        <w:rPr>
          <w:rFonts w:ascii="Times New Roman" w:hAnsi="Times New Roman" w:cs="Times New Roman"/>
          <w:bCs/>
          <w:sz w:val="24"/>
          <w:szCs w:val="24"/>
          <w:lang w:val="vi-VN"/>
        </w:rPr>
        <w:t>Phương trình</w:t>
      </w:r>
      <w:r w:rsidRPr="00330A7E">
        <w:rPr>
          <w:rFonts w:ascii="Times New Roman" w:hAnsi="Times New Roman" w:cs="Times New Roman"/>
          <w:bCs/>
          <w:sz w:val="24"/>
          <w:szCs w:val="24"/>
          <w:lang w:val="fr-FR"/>
        </w:rPr>
        <w:t xml:space="preserve"> mặt cầu</w:t>
      </w:r>
      <w:r w:rsidRPr="00330A7E">
        <w:rPr>
          <w:rFonts w:ascii="Times New Roman" w:hAnsi="Times New Roman" w:cs="Times New Roman"/>
          <w:bCs/>
          <w:sz w:val="24"/>
          <w:szCs w:val="24"/>
          <w:lang w:val="vi-VN"/>
        </w:rPr>
        <w:t xml:space="preserve"> có dạng</w:t>
      </w:r>
      <w:r w:rsidRPr="00330A7E">
        <w:rPr>
          <w:rFonts w:ascii="Times New Roman" w:hAnsi="Times New Roman" w:cs="Times New Roman"/>
          <w:bCs/>
          <w:sz w:val="24"/>
          <w:szCs w:val="24"/>
          <w:lang w:val="fr-FR"/>
        </w:rPr>
        <w:t xml:space="preserve"> </w:t>
      </w:r>
      <w:r w:rsidRPr="00330A7E">
        <w:rPr>
          <w:rFonts w:ascii="Times New Roman" w:hAnsi="Times New Roman" w:cs="Times New Roman"/>
          <w:position w:val="-14"/>
          <w:sz w:val="24"/>
          <w:szCs w:val="24"/>
        </w:rPr>
        <w:object w:dxaOrig="4420" w:dyaOrig="420" w14:anchorId="54BC3342">
          <v:shape id="_x0000_i4006" type="#_x0000_t75" style="width:220.5pt;height:21pt" o:ole="">
            <v:imagedata r:id="rId5293" o:title=""/>
          </v:shape>
          <o:OLEObject Type="Embed" ProgID="Equation.DSMT4" ShapeID="_x0000_i4006" DrawAspect="Content" ObjectID="_1796843069" r:id="rId5294"/>
        </w:object>
      </w:r>
      <w:r w:rsidRPr="00330A7E">
        <w:rPr>
          <w:rFonts w:ascii="Times New Roman" w:hAnsi="Times New Roman" w:cs="Times New Roman"/>
          <w:sz w:val="24"/>
          <w:szCs w:val="24"/>
          <w:lang w:val="fr-FR"/>
        </w:rPr>
        <w:t xml:space="preserve"> </w:t>
      </w:r>
      <w:r w:rsidRPr="00330A7E">
        <w:rPr>
          <w:rFonts w:ascii="Times New Roman" w:hAnsi="Times New Roman" w:cs="Times New Roman"/>
          <w:sz w:val="24"/>
          <w:szCs w:val="24"/>
          <w:lang w:val="vi-VN"/>
        </w:rPr>
        <w:sym w:font="Wingdings" w:char="F0E0"/>
      </w:r>
      <w:r w:rsidRPr="00330A7E">
        <w:rPr>
          <w:rFonts w:ascii="Times New Roman" w:hAnsi="Times New Roman" w:cs="Times New Roman"/>
          <w:sz w:val="24"/>
          <w:szCs w:val="24"/>
          <w:lang w:val="vi-VN"/>
        </w:rPr>
        <w:t xml:space="preserve"> loại B, C</w:t>
      </w:r>
    </w:p>
    <w:p w14:paraId="47EB46E1" w14:textId="77777777" w:rsidR="00ED397D" w:rsidRPr="00330A7E" w:rsidRDefault="00ED397D" w:rsidP="00330A7E">
      <w:pPr>
        <w:tabs>
          <w:tab w:val="left" w:pos="360"/>
          <w:tab w:val="left" w:pos="720"/>
          <w:tab w:val="left" w:pos="851"/>
          <w:tab w:val="left" w:pos="2880"/>
          <w:tab w:val="left" w:pos="5400"/>
          <w:tab w:val="left" w:pos="7920"/>
        </w:tabs>
        <w:jc w:val="both"/>
        <w:rPr>
          <w:rFonts w:ascii="Times New Roman" w:hAnsi="Times New Roman" w:cs="Times New Roman"/>
          <w:sz w:val="24"/>
          <w:szCs w:val="24"/>
        </w:rPr>
      </w:pPr>
      <w:r w:rsidRPr="00330A7E">
        <w:rPr>
          <w:rFonts w:ascii="Times New Roman" w:hAnsi="Times New Roman" w:cs="Times New Roman"/>
          <w:sz w:val="24"/>
          <w:szCs w:val="24"/>
          <w:lang w:val="vi-VN"/>
        </w:rPr>
        <w:t xml:space="preserve">Điều kiện: </w:t>
      </w:r>
      <w:r w:rsidRPr="00330A7E">
        <w:rPr>
          <w:rFonts w:ascii="Times New Roman" w:hAnsi="Times New Roman" w:cs="Times New Roman"/>
          <w:position w:val="-6"/>
          <w:sz w:val="24"/>
          <w:szCs w:val="24"/>
        </w:rPr>
        <w:object w:dxaOrig="2040" w:dyaOrig="340" w14:anchorId="53074B69">
          <v:shape id="_x0000_i4007" type="#_x0000_t75" style="width:102pt;height:16.5pt" o:ole="">
            <v:imagedata r:id="rId5295" o:title=""/>
          </v:shape>
          <o:OLEObject Type="Embed" ProgID="Equation.DSMT4" ShapeID="_x0000_i4007" DrawAspect="Content" ObjectID="_1796843070" r:id="rId5296"/>
        </w:object>
      </w:r>
      <w:r w:rsidRPr="00330A7E">
        <w:rPr>
          <w:rFonts w:ascii="Times New Roman" w:hAnsi="Times New Roman" w:cs="Times New Roman"/>
          <w:sz w:val="24"/>
          <w:szCs w:val="24"/>
          <w:lang w:val="vi-VN"/>
        </w:rPr>
        <w:t xml:space="preserve">. Trong đáp án A ta có: </w:t>
      </w:r>
      <w:r w:rsidRPr="00330A7E">
        <w:rPr>
          <w:rFonts w:ascii="Times New Roman" w:hAnsi="Times New Roman" w:cs="Times New Roman"/>
          <w:position w:val="-72"/>
          <w:sz w:val="24"/>
          <w:szCs w:val="24"/>
        </w:rPr>
        <w:object w:dxaOrig="3620" w:dyaOrig="1579" w14:anchorId="59E4CC37">
          <v:shape id="_x0000_i4008" type="#_x0000_t75" style="width:181.5pt;height:79.5pt" o:ole="">
            <v:imagedata r:id="rId5297" o:title=""/>
          </v:shape>
          <o:OLEObject Type="Embed" ProgID="Equation.DSMT4" ShapeID="_x0000_i4008" DrawAspect="Content" ObjectID="_1796843071" r:id="rId5298"/>
        </w:object>
      </w:r>
      <w:r w:rsidRPr="00330A7E">
        <w:rPr>
          <w:rFonts w:ascii="Times New Roman" w:hAnsi="Times New Roman" w:cs="Times New Roman"/>
          <w:sz w:val="24"/>
          <w:szCs w:val="24"/>
          <w:lang w:val="vi-VN"/>
        </w:rPr>
        <w:t xml:space="preserve"> </w:t>
      </w:r>
      <w:r w:rsidRPr="00330A7E">
        <w:rPr>
          <w:rFonts w:ascii="Times New Roman" w:hAnsi="Times New Roman" w:cs="Times New Roman"/>
          <w:sz w:val="24"/>
          <w:szCs w:val="24"/>
          <w:lang w:val="vi-VN"/>
        </w:rPr>
        <w:sym w:font="Wingdings" w:char="F0E0"/>
      </w:r>
      <w:r w:rsidRPr="00330A7E">
        <w:rPr>
          <w:rFonts w:ascii="Times New Roman" w:hAnsi="Times New Roman" w:cs="Times New Roman"/>
          <w:sz w:val="24"/>
          <w:szCs w:val="24"/>
          <w:lang w:val="vi-VN"/>
        </w:rPr>
        <w:t xml:space="preserve"> chọn A</w:t>
      </w:r>
    </w:p>
    <w:p w14:paraId="280B0F50" w14:textId="77777777" w:rsidR="00ED397D" w:rsidRPr="00330A7E" w:rsidRDefault="00ED397D" w:rsidP="000E1E56">
      <w:pPr>
        <w:pStyle w:val="NormalWeb"/>
        <w:numPr>
          <w:ilvl w:val="0"/>
          <w:numId w:val="47"/>
        </w:numPr>
        <w:shd w:val="clear" w:color="auto" w:fill="FFFFFF"/>
        <w:tabs>
          <w:tab w:val="left" w:pos="360"/>
          <w:tab w:val="left" w:pos="851"/>
          <w:tab w:val="left" w:pos="2880"/>
          <w:tab w:val="left" w:pos="5400"/>
          <w:tab w:val="left" w:pos="7920"/>
        </w:tabs>
        <w:spacing w:before="0" w:beforeAutospacing="0" w:after="0" w:afterAutospacing="0" w:line="276" w:lineRule="auto"/>
        <w:ind w:left="0" w:firstLine="0"/>
        <w:jc w:val="both"/>
        <w:rPr>
          <w:rFonts w:ascii="Times New Roman" w:hAnsi="Times New Roman"/>
        </w:rPr>
      </w:pPr>
      <w:r w:rsidRPr="00330A7E">
        <w:rPr>
          <w:rFonts w:ascii="Times New Roman" w:hAnsi="Times New Roman"/>
          <w:color w:val="000000"/>
        </w:rPr>
        <w:t xml:space="preserve">Cho hai biến cố </w:t>
      </w:r>
      <w:r w:rsidRPr="00330A7E">
        <w:rPr>
          <w:rFonts w:ascii="Times New Roman" w:hAnsi="Times New Roman"/>
          <w:position w:val="-4"/>
        </w:rPr>
        <w:object w:dxaOrig="240" w:dyaOrig="260" w14:anchorId="397B485A">
          <v:shape id="_x0000_i4009" type="#_x0000_t75" style="width:12pt;height:13.5pt" o:ole="">
            <v:imagedata r:id="rId5033" o:title=""/>
          </v:shape>
          <o:OLEObject Type="Embed" ProgID="Equation.DSMT4" ShapeID="_x0000_i4009" DrawAspect="Content" ObjectID="_1796843072" r:id="rId5299"/>
        </w:object>
      </w:r>
      <w:r w:rsidRPr="00330A7E">
        <w:rPr>
          <w:rFonts w:ascii="Times New Roman" w:hAnsi="Times New Roman"/>
        </w:rPr>
        <w:t xml:space="preserve"> và </w:t>
      </w:r>
      <w:r w:rsidRPr="00330A7E">
        <w:rPr>
          <w:rFonts w:ascii="Times New Roman" w:hAnsi="Times New Roman"/>
          <w:position w:val="-4"/>
        </w:rPr>
        <w:object w:dxaOrig="240" w:dyaOrig="260" w14:anchorId="49936D86">
          <v:shape id="_x0000_i4010" type="#_x0000_t75" style="width:12pt;height:13.5pt" o:ole="">
            <v:imagedata r:id="rId5300" o:title=""/>
          </v:shape>
          <o:OLEObject Type="Embed" ProgID="Equation.DSMT4" ShapeID="_x0000_i4010" DrawAspect="Content" ObjectID="_1796843073" r:id="rId5301"/>
        </w:object>
      </w:r>
      <w:r w:rsidRPr="00330A7E">
        <w:rPr>
          <w:rFonts w:ascii="Times New Roman" w:hAnsi="Times New Roman"/>
          <w:position w:val="-4"/>
        </w:rPr>
        <w:t xml:space="preserve"> </w:t>
      </w:r>
      <w:r w:rsidRPr="00330A7E">
        <w:rPr>
          <w:rFonts w:ascii="Times New Roman" w:hAnsi="Times New Roman"/>
        </w:rPr>
        <w:t xml:space="preserve">là hai </w:t>
      </w:r>
      <w:r w:rsidRPr="00330A7E">
        <w:rPr>
          <w:rFonts w:ascii="Times New Roman" w:hAnsi="Times New Roman"/>
          <w:color w:val="000000"/>
        </w:rPr>
        <w:t xml:space="preserve">biến cố độc lập, với </w:t>
      </w:r>
      <w:r w:rsidRPr="00330A7E">
        <w:rPr>
          <w:rFonts w:ascii="Times New Roman" w:hAnsi="Times New Roman"/>
          <w:position w:val="-14"/>
        </w:rPr>
        <w:object w:dxaOrig="1520" w:dyaOrig="400" w14:anchorId="37DD9CCD">
          <v:shape id="_x0000_i4011" type="#_x0000_t75" style="width:76.5pt;height:19.5pt" o:ole="">
            <v:imagedata r:id="rId5302" o:title=""/>
          </v:shape>
          <o:OLEObject Type="Embed" ProgID="Equation.DSMT4" ShapeID="_x0000_i4011" DrawAspect="Content" ObjectID="_1796843074" r:id="rId5303"/>
        </w:object>
      </w:r>
      <w:r w:rsidRPr="00330A7E">
        <w:rPr>
          <w:rFonts w:ascii="Times New Roman" w:hAnsi="Times New Roman"/>
        </w:rPr>
        <w:t xml:space="preserve">, </w:t>
      </w:r>
      <w:r w:rsidRPr="00330A7E">
        <w:rPr>
          <w:rFonts w:ascii="Times New Roman" w:hAnsi="Times New Roman"/>
          <w:position w:val="-14"/>
        </w:rPr>
        <w:object w:dxaOrig="1520" w:dyaOrig="400" w14:anchorId="4BD52642">
          <v:shape id="_x0000_i4012" type="#_x0000_t75" style="width:76.5pt;height:19.5pt" o:ole="">
            <v:imagedata r:id="rId5304" o:title=""/>
          </v:shape>
          <o:OLEObject Type="Embed" ProgID="Equation.DSMT4" ShapeID="_x0000_i4012" DrawAspect="Content" ObjectID="_1796843075" r:id="rId5305"/>
        </w:object>
      </w:r>
      <w:r w:rsidRPr="00330A7E">
        <w:rPr>
          <w:rFonts w:ascii="Times New Roman" w:hAnsi="Times New Roman"/>
          <w:lang w:val="vi-VN"/>
        </w:rPr>
        <w:t>. Khẳng định nào sau đây đúng?</w:t>
      </w:r>
      <w:r w:rsidRPr="00330A7E">
        <w:rPr>
          <w:rFonts w:ascii="Times New Roman" w:hAnsi="Times New Roman"/>
        </w:rPr>
        <w:t xml:space="preserve"> </w:t>
      </w:r>
      <w:r w:rsidRPr="00330A7E">
        <w:rPr>
          <w:rFonts w:ascii="Times New Roman" w:hAnsi="Times New Roman"/>
          <w:position w:val="-14"/>
        </w:rPr>
        <w:object w:dxaOrig="980" w:dyaOrig="400" w14:anchorId="4B299E3F">
          <v:shape id="_x0000_i4013" type="#_x0000_t75" style="width:49.5pt;height:19.5pt" o:ole="">
            <v:imagedata r:id="rId5306" o:title=""/>
          </v:shape>
          <o:OLEObject Type="Embed" ProgID="Equation.DSMT4" ShapeID="_x0000_i4013" DrawAspect="Content" ObjectID="_1796843076" r:id="rId5307"/>
        </w:object>
      </w:r>
      <w:r w:rsidRPr="00330A7E">
        <w:rPr>
          <w:rFonts w:ascii="Times New Roman" w:hAnsi="Times New Roman"/>
        </w:rPr>
        <w:t>.</w:t>
      </w:r>
    </w:p>
    <w:p w14:paraId="4B574747" w14:textId="77777777" w:rsidR="00ED397D" w:rsidRPr="00330A7E" w:rsidRDefault="00ED397D" w:rsidP="00330A7E">
      <w:pPr>
        <w:tabs>
          <w:tab w:val="left" w:pos="0"/>
          <w:tab w:val="left" w:pos="360"/>
          <w:tab w:val="left" w:pos="851"/>
          <w:tab w:val="left" w:pos="2880"/>
          <w:tab w:val="left" w:pos="3402"/>
          <w:tab w:val="left" w:pos="5400"/>
          <w:tab w:val="left" w:pos="5529"/>
          <w:tab w:val="left" w:pos="7920"/>
        </w:tabs>
        <w:jc w:val="both"/>
        <w:rPr>
          <w:rFonts w:ascii="Times New Roman" w:hAnsi="Times New Roman" w:cs="Times New Roman"/>
          <w:sz w:val="24"/>
          <w:szCs w:val="24"/>
          <w:lang w:val="vi-VN"/>
        </w:rPr>
      </w:pPr>
      <w:r w:rsidRPr="00330A7E">
        <w:rPr>
          <w:rFonts w:ascii="Times New Roman" w:hAnsi="Times New Roman" w:cs="Times New Roman"/>
          <w:b/>
          <w:sz w:val="24"/>
          <w:szCs w:val="24"/>
          <w:lang w:val="nl-NL"/>
        </w:rPr>
        <w:tab/>
      </w:r>
      <w:r w:rsidRPr="00330A7E">
        <w:rPr>
          <w:rFonts w:ascii="Times New Roman" w:hAnsi="Times New Roman" w:cs="Times New Roman"/>
          <w:b/>
          <w:sz w:val="24"/>
          <w:szCs w:val="24"/>
          <w:lang w:val="vi-VN"/>
        </w:rPr>
        <w:t xml:space="preserve">A. </w:t>
      </w:r>
      <w:r w:rsidRPr="00330A7E">
        <w:rPr>
          <w:rFonts w:ascii="Times New Roman" w:hAnsi="Times New Roman" w:cs="Times New Roman"/>
          <w:position w:val="-10"/>
          <w:sz w:val="24"/>
          <w:szCs w:val="24"/>
        </w:rPr>
        <w:object w:dxaOrig="1820" w:dyaOrig="340" w14:anchorId="16A8C2C9">
          <v:shape id="_x0000_i4014" type="#_x0000_t75" style="width:91.5pt;height:16.5pt" o:ole="">
            <v:imagedata r:id="rId5308" o:title=""/>
          </v:shape>
          <o:OLEObject Type="Embed" ProgID="Equation.DSMT4" ShapeID="_x0000_i4014" DrawAspect="Content" ObjectID="_1796843077" r:id="rId5309"/>
        </w:object>
      </w:r>
      <w:r w:rsidRPr="00330A7E">
        <w:rPr>
          <w:rFonts w:ascii="Times New Roman" w:hAnsi="Times New Roman" w:cs="Times New Roman"/>
          <w:sz w:val="24"/>
          <w:szCs w:val="24"/>
          <w:lang w:val="nl-NL"/>
        </w:rPr>
        <w:tab/>
      </w:r>
      <w:r w:rsidRPr="00330A7E">
        <w:rPr>
          <w:rFonts w:ascii="Times New Roman" w:hAnsi="Times New Roman" w:cs="Times New Roman"/>
          <w:sz w:val="24"/>
          <w:szCs w:val="24"/>
          <w:lang w:val="vi-VN"/>
        </w:rPr>
        <w:tab/>
      </w:r>
      <w:r w:rsidRPr="00330A7E">
        <w:rPr>
          <w:rFonts w:ascii="Times New Roman" w:hAnsi="Times New Roman" w:cs="Times New Roman"/>
          <w:sz w:val="24"/>
          <w:szCs w:val="24"/>
          <w:lang w:val="vi-VN"/>
        </w:rPr>
        <w:tab/>
      </w:r>
      <w:r w:rsidRPr="00330A7E">
        <w:rPr>
          <w:rFonts w:ascii="Times New Roman" w:hAnsi="Times New Roman" w:cs="Times New Roman"/>
          <w:b/>
          <w:sz w:val="24"/>
          <w:szCs w:val="24"/>
          <w:lang w:val="nl-NL"/>
        </w:rPr>
        <w:t>B.</w:t>
      </w:r>
      <w:r w:rsidRPr="00330A7E">
        <w:rPr>
          <w:rFonts w:ascii="Times New Roman" w:hAnsi="Times New Roman" w:cs="Times New Roman"/>
          <w:b/>
          <w:sz w:val="24"/>
          <w:szCs w:val="24"/>
          <w:lang w:val="vi-VN"/>
        </w:rPr>
        <w:t xml:space="preserve"> </w:t>
      </w:r>
      <w:r w:rsidRPr="00330A7E">
        <w:rPr>
          <w:rFonts w:ascii="Times New Roman" w:hAnsi="Times New Roman" w:cs="Times New Roman"/>
          <w:position w:val="-10"/>
          <w:sz w:val="24"/>
          <w:szCs w:val="24"/>
        </w:rPr>
        <w:object w:dxaOrig="1939" w:dyaOrig="340" w14:anchorId="63456213">
          <v:shape id="_x0000_i4015" type="#_x0000_t75" style="width:97.5pt;height:16.5pt" o:ole="">
            <v:imagedata r:id="rId5310" o:title=""/>
          </v:shape>
          <o:OLEObject Type="Embed" ProgID="Equation.DSMT4" ShapeID="_x0000_i4015" DrawAspect="Content" ObjectID="_1796843078" r:id="rId5311"/>
        </w:object>
      </w:r>
      <w:r w:rsidRPr="00330A7E">
        <w:rPr>
          <w:rFonts w:ascii="Times New Roman" w:hAnsi="Times New Roman" w:cs="Times New Roman"/>
          <w:sz w:val="24"/>
          <w:szCs w:val="24"/>
          <w:lang w:val="nl-NL"/>
        </w:rPr>
        <w:t>.</w:t>
      </w:r>
      <w:r w:rsidRPr="00330A7E">
        <w:rPr>
          <w:rFonts w:ascii="Times New Roman" w:hAnsi="Times New Roman" w:cs="Times New Roman"/>
          <w:sz w:val="24"/>
          <w:szCs w:val="24"/>
          <w:lang w:val="nl-NL"/>
        </w:rPr>
        <w:tab/>
      </w:r>
    </w:p>
    <w:p w14:paraId="6E56591D" w14:textId="77777777" w:rsidR="00ED397D" w:rsidRPr="00330A7E" w:rsidRDefault="00ED397D" w:rsidP="00330A7E">
      <w:pPr>
        <w:tabs>
          <w:tab w:val="left" w:pos="0"/>
          <w:tab w:val="left" w:pos="360"/>
          <w:tab w:val="left" w:pos="851"/>
          <w:tab w:val="left" w:pos="2880"/>
          <w:tab w:val="left" w:pos="3402"/>
          <w:tab w:val="left" w:pos="5400"/>
          <w:tab w:val="left" w:pos="5529"/>
          <w:tab w:val="left" w:pos="7920"/>
        </w:tabs>
        <w:jc w:val="both"/>
        <w:rPr>
          <w:rFonts w:ascii="Times New Roman" w:hAnsi="Times New Roman" w:cs="Times New Roman"/>
          <w:sz w:val="24"/>
          <w:szCs w:val="24"/>
          <w:lang w:val="nl-NL"/>
        </w:rPr>
      </w:pPr>
      <w:r w:rsidRPr="00330A7E">
        <w:rPr>
          <w:rFonts w:ascii="Times New Roman" w:hAnsi="Times New Roman" w:cs="Times New Roman"/>
          <w:color w:val="FF0000"/>
          <w:sz w:val="24"/>
          <w:szCs w:val="24"/>
          <w:lang w:val="vi-VN"/>
        </w:rPr>
        <w:tab/>
      </w:r>
      <w:r w:rsidRPr="00330A7E">
        <w:rPr>
          <w:rFonts w:ascii="Times New Roman" w:hAnsi="Times New Roman" w:cs="Times New Roman"/>
          <w:b/>
          <w:color w:val="FF0000"/>
          <w:sz w:val="24"/>
          <w:szCs w:val="24"/>
          <w:lang w:val="nl-NL"/>
        </w:rPr>
        <w:t>C.</w:t>
      </w:r>
      <w:r w:rsidRPr="00330A7E">
        <w:rPr>
          <w:rFonts w:ascii="Times New Roman" w:hAnsi="Times New Roman" w:cs="Times New Roman"/>
          <w:b/>
          <w:color w:val="FF0000"/>
          <w:sz w:val="24"/>
          <w:szCs w:val="24"/>
          <w:lang w:val="vi-VN"/>
        </w:rPr>
        <w:t xml:space="preserve"> </w:t>
      </w:r>
      <w:r w:rsidRPr="00330A7E">
        <w:rPr>
          <w:rFonts w:ascii="Times New Roman" w:hAnsi="Times New Roman" w:cs="Times New Roman"/>
          <w:position w:val="-10"/>
          <w:sz w:val="24"/>
          <w:szCs w:val="24"/>
        </w:rPr>
        <w:object w:dxaOrig="1820" w:dyaOrig="340" w14:anchorId="77D0508F">
          <v:shape id="_x0000_i4016" type="#_x0000_t75" style="width:91.5pt;height:16.5pt" o:ole="">
            <v:imagedata r:id="rId5312" o:title=""/>
          </v:shape>
          <o:OLEObject Type="Embed" ProgID="Equation.DSMT4" ShapeID="_x0000_i4016" DrawAspect="Content" ObjectID="_1796843079" r:id="rId5313"/>
        </w:object>
      </w:r>
      <w:r w:rsidRPr="00330A7E">
        <w:rPr>
          <w:rFonts w:ascii="Times New Roman" w:hAnsi="Times New Roman" w:cs="Times New Roman"/>
          <w:sz w:val="24"/>
          <w:szCs w:val="24"/>
          <w:lang w:val="nl-NL"/>
        </w:rPr>
        <w:t>.</w:t>
      </w:r>
      <w:r w:rsidRPr="00330A7E">
        <w:rPr>
          <w:rFonts w:ascii="Times New Roman" w:hAnsi="Times New Roman" w:cs="Times New Roman"/>
          <w:sz w:val="24"/>
          <w:szCs w:val="24"/>
          <w:lang w:val="nl-NL"/>
        </w:rPr>
        <w:tab/>
      </w:r>
      <w:r w:rsidRPr="00330A7E">
        <w:rPr>
          <w:rFonts w:ascii="Times New Roman" w:hAnsi="Times New Roman" w:cs="Times New Roman"/>
          <w:sz w:val="24"/>
          <w:szCs w:val="24"/>
          <w:lang w:val="vi-VN"/>
        </w:rPr>
        <w:tab/>
      </w:r>
      <w:r w:rsidRPr="00330A7E">
        <w:rPr>
          <w:rFonts w:ascii="Times New Roman" w:hAnsi="Times New Roman" w:cs="Times New Roman"/>
          <w:sz w:val="24"/>
          <w:szCs w:val="24"/>
          <w:lang w:val="vi-VN"/>
        </w:rPr>
        <w:tab/>
      </w:r>
      <w:r w:rsidRPr="00330A7E">
        <w:rPr>
          <w:rFonts w:ascii="Times New Roman" w:hAnsi="Times New Roman" w:cs="Times New Roman"/>
          <w:b/>
          <w:sz w:val="24"/>
          <w:szCs w:val="24"/>
          <w:lang w:val="nl-NL"/>
        </w:rPr>
        <w:t xml:space="preserve">D. </w:t>
      </w:r>
      <w:r w:rsidRPr="00330A7E">
        <w:rPr>
          <w:rFonts w:ascii="Times New Roman" w:hAnsi="Times New Roman" w:cs="Times New Roman"/>
          <w:position w:val="-10"/>
          <w:sz w:val="24"/>
          <w:szCs w:val="24"/>
        </w:rPr>
        <w:object w:dxaOrig="1820" w:dyaOrig="340" w14:anchorId="0DAF801A">
          <v:shape id="_x0000_i4017" type="#_x0000_t75" style="width:91.5pt;height:16.5pt" o:ole="">
            <v:imagedata r:id="rId5314" o:title=""/>
          </v:shape>
          <o:OLEObject Type="Embed" ProgID="Equation.DSMT4" ShapeID="_x0000_i4017" DrawAspect="Content" ObjectID="_1796843080" r:id="rId5315"/>
        </w:object>
      </w:r>
      <w:r w:rsidRPr="00330A7E">
        <w:rPr>
          <w:rFonts w:ascii="Times New Roman" w:hAnsi="Times New Roman" w:cs="Times New Roman"/>
          <w:sz w:val="24"/>
          <w:szCs w:val="24"/>
          <w:lang w:val="nl-NL"/>
        </w:rPr>
        <w:t>.</w:t>
      </w:r>
    </w:p>
    <w:p w14:paraId="01A5A413" w14:textId="77777777" w:rsidR="00ED397D" w:rsidRPr="00330A7E" w:rsidRDefault="00ED397D" w:rsidP="00330A7E">
      <w:pPr>
        <w:tabs>
          <w:tab w:val="left" w:pos="360"/>
          <w:tab w:val="left" w:pos="851"/>
          <w:tab w:val="left" w:pos="2880"/>
          <w:tab w:val="left" w:pos="5400"/>
          <w:tab w:val="left" w:pos="7920"/>
        </w:tabs>
        <w:jc w:val="both"/>
        <w:rPr>
          <w:rFonts w:ascii="Times New Roman" w:hAnsi="Times New Roman" w:cs="Times New Roman"/>
          <w:b/>
          <w:color w:val="FF0000"/>
          <w:sz w:val="24"/>
          <w:szCs w:val="24"/>
        </w:rPr>
      </w:pPr>
      <w:r w:rsidRPr="00330A7E">
        <w:rPr>
          <w:rFonts w:ascii="Times New Roman" w:hAnsi="Times New Roman" w:cs="Times New Roman"/>
          <w:b/>
          <w:color w:val="FF0000"/>
          <w:sz w:val="24"/>
          <w:szCs w:val="24"/>
        </w:rPr>
        <w:t xml:space="preserve">Chọn </w:t>
      </w:r>
      <w:r w:rsidRPr="00330A7E">
        <w:rPr>
          <w:rFonts w:ascii="Times New Roman" w:hAnsi="Times New Roman" w:cs="Times New Roman"/>
          <w:b/>
          <w:color w:val="FF0000"/>
          <w:sz w:val="24"/>
          <w:szCs w:val="24"/>
          <w:lang w:val="vi-VN"/>
        </w:rPr>
        <w:t>C</w:t>
      </w:r>
      <w:r w:rsidRPr="00330A7E">
        <w:rPr>
          <w:rFonts w:ascii="Times New Roman" w:hAnsi="Times New Roman" w:cs="Times New Roman"/>
          <w:b/>
          <w:color w:val="FF0000"/>
          <w:sz w:val="24"/>
          <w:szCs w:val="24"/>
        </w:rPr>
        <w:t xml:space="preserve">. </w:t>
      </w:r>
    </w:p>
    <w:p w14:paraId="4A942E2A" w14:textId="77777777" w:rsidR="00ED397D" w:rsidRPr="00330A7E" w:rsidRDefault="00ED397D" w:rsidP="00330A7E">
      <w:pPr>
        <w:pStyle w:val="NormalWeb"/>
        <w:shd w:val="clear" w:color="auto" w:fill="FFFFFF"/>
        <w:tabs>
          <w:tab w:val="left" w:pos="360"/>
          <w:tab w:val="left" w:pos="851"/>
          <w:tab w:val="left" w:pos="2880"/>
          <w:tab w:val="left" w:pos="5400"/>
          <w:tab w:val="left" w:pos="7920"/>
        </w:tabs>
        <w:spacing w:before="0" w:beforeAutospacing="0" w:after="0" w:afterAutospacing="0" w:line="276" w:lineRule="auto"/>
        <w:jc w:val="both"/>
        <w:rPr>
          <w:rFonts w:ascii="Times New Roman" w:hAnsi="Times New Roman"/>
          <w:color w:val="000000"/>
        </w:rPr>
      </w:pPr>
      <w:r w:rsidRPr="00330A7E">
        <w:rPr>
          <w:rFonts w:ascii="Times New Roman" w:hAnsi="Times New Roman"/>
          <w:position w:val="-4"/>
        </w:rPr>
        <w:object w:dxaOrig="240" w:dyaOrig="260" w14:anchorId="20D22C8E">
          <v:shape id="_x0000_i4018" type="#_x0000_t75" style="width:12pt;height:13.5pt" o:ole="">
            <v:imagedata r:id="rId5033" o:title=""/>
          </v:shape>
          <o:OLEObject Type="Embed" ProgID="Equation.DSMT4" ShapeID="_x0000_i4018" DrawAspect="Content" ObjectID="_1796843081" r:id="rId5316"/>
        </w:object>
      </w:r>
      <w:r w:rsidRPr="00330A7E">
        <w:rPr>
          <w:rFonts w:ascii="Times New Roman" w:hAnsi="Times New Roman"/>
        </w:rPr>
        <w:t xml:space="preserve"> và </w:t>
      </w:r>
      <w:r w:rsidRPr="00330A7E">
        <w:rPr>
          <w:rFonts w:ascii="Times New Roman" w:hAnsi="Times New Roman"/>
          <w:position w:val="-4"/>
        </w:rPr>
        <w:object w:dxaOrig="240" w:dyaOrig="260" w14:anchorId="3A040586">
          <v:shape id="_x0000_i4019" type="#_x0000_t75" style="width:12pt;height:13.5pt" o:ole="">
            <v:imagedata r:id="rId5035" o:title=""/>
          </v:shape>
          <o:OLEObject Type="Embed" ProgID="Equation.DSMT4" ShapeID="_x0000_i4019" DrawAspect="Content" ObjectID="_1796843082" r:id="rId5317"/>
        </w:object>
      </w:r>
      <w:r w:rsidRPr="00330A7E">
        <w:rPr>
          <w:rFonts w:ascii="Times New Roman" w:hAnsi="Times New Roman"/>
          <w:position w:val="-4"/>
        </w:rPr>
        <w:t xml:space="preserve"> </w:t>
      </w:r>
      <w:r w:rsidRPr="00330A7E">
        <w:rPr>
          <w:rFonts w:ascii="Times New Roman" w:hAnsi="Times New Roman"/>
        </w:rPr>
        <w:t xml:space="preserve">là hai </w:t>
      </w:r>
      <w:r w:rsidRPr="00330A7E">
        <w:rPr>
          <w:rFonts w:ascii="Times New Roman" w:hAnsi="Times New Roman"/>
          <w:color w:val="000000"/>
        </w:rPr>
        <w:t xml:space="preserve">biến cố độc lập nên: </w:t>
      </w:r>
      <w:r w:rsidRPr="00330A7E">
        <w:rPr>
          <w:rFonts w:ascii="Times New Roman" w:hAnsi="Times New Roman"/>
          <w:position w:val="-14"/>
        </w:rPr>
        <w:object w:dxaOrig="2680" w:dyaOrig="400" w14:anchorId="4754B986">
          <v:shape id="_x0000_i4020" type="#_x0000_t75" style="width:133.5pt;height:19.5pt" o:ole="">
            <v:imagedata r:id="rId5318" o:title=""/>
          </v:shape>
          <o:OLEObject Type="Embed" ProgID="Equation.DSMT4" ShapeID="_x0000_i4020" DrawAspect="Content" ObjectID="_1796843083" r:id="rId5319"/>
        </w:object>
      </w:r>
    </w:p>
    <w:p w14:paraId="31BBE31E" w14:textId="77777777" w:rsidR="00ED397D" w:rsidRPr="00330A7E" w:rsidRDefault="00ED397D" w:rsidP="000E1E56">
      <w:pPr>
        <w:pStyle w:val="ListParagraph"/>
        <w:numPr>
          <w:ilvl w:val="0"/>
          <w:numId w:val="47"/>
        </w:numPr>
        <w:shd w:val="clear" w:color="auto" w:fill="FFFFFF"/>
        <w:tabs>
          <w:tab w:val="left" w:pos="851"/>
        </w:tabs>
        <w:spacing w:line="276" w:lineRule="auto"/>
        <w:ind w:left="0" w:firstLine="0"/>
        <w:rPr>
          <w:rFonts w:ascii="Times New Roman" w:hAnsi="Times New Roman" w:cs="Times New Roman"/>
          <w:color w:val="000000"/>
          <w:sz w:val="24"/>
          <w:szCs w:val="24"/>
        </w:rPr>
      </w:pPr>
      <w:r w:rsidRPr="00330A7E">
        <w:rPr>
          <w:rFonts w:ascii="Times New Roman" w:hAnsi="Times New Roman" w:cs="Times New Roman"/>
          <w:color w:val="000000"/>
          <w:sz w:val="24"/>
          <w:szCs w:val="24"/>
        </w:rPr>
        <w:t>Một vườn thú ghi lại tuổi thọ (đơn vị: năm) của 20 con hổ và thu được kết quả như sau:</w:t>
      </w:r>
    </w:p>
    <w:p w14:paraId="1004BD62" w14:textId="77777777" w:rsidR="00ED397D" w:rsidRPr="00330A7E" w:rsidRDefault="00ED397D" w:rsidP="00330A7E">
      <w:pPr>
        <w:shd w:val="clear" w:color="auto" w:fill="FFFFFF"/>
        <w:tabs>
          <w:tab w:val="left" w:pos="851"/>
        </w:tabs>
        <w:jc w:val="both"/>
        <w:rPr>
          <w:rFonts w:ascii="Times New Roman" w:hAnsi="Times New Roman" w:cs="Times New Roman"/>
          <w:color w:val="000000"/>
          <w:sz w:val="24"/>
          <w:szCs w:val="24"/>
          <w:lang w:val="vi-VN"/>
        </w:rPr>
      </w:pPr>
      <w:r w:rsidRPr="00330A7E">
        <w:rPr>
          <w:rFonts w:ascii="Times New Roman" w:hAnsi="Times New Roman" w:cs="Times New Roman"/>
          <w:color w:val="000000"/>
          <w:sz w:val="24"/>
          <w:szCs w:val="24"/>
        </w:rPr>
        <w:fldChar w:fldCharType="begin"/>
      </w:r>
      <w:r w:rsidRPr="00330A7E">
        <w:rPr>
          <w:rFonts w:ascii="Times New Roman" w:hAnsi="Times New Roman" w:cs="Times New Roman"/>
          <w:color w:val="000000"/>
          <w:sz w:val="24"/>
          <w:szCs w:val="24"/>
        </w:rPr>
        <w:instrText xml:space="preserve"> INCLUDEPICTURE "https://video.vietjack.com/upload2/quiz_source1/2024/04/blobid0-1712558459.png" \* MERGEFORMATINET </w:instrText>
      </w:r>
      <w:r w:rsidRPr="00330A7E">
        <w:rPr>
          <w:rFonts w:ascii="Times New Roman" w:hAnsi="Times New Roman" w:cs="Times New Roman"/>
          <w:color w:val="000000"/>
          <w:sz w:val="24"/>
          <w:szCs w:val="24"/>
        </w:rPr>
        <w:fldChar w:fldCharType="separate"/>
      </w:r>
      <w:r w:rsidRPr="00330A7E">
        <w:rPr>
          <w:rFonts w:ascii="Times New Roman" w:hAnsi="Times New Roman" w:cs="Times New Roman"/>
          <w:color w:val="000000"/>
          <w:sz w:val="24"/>
          <w:szCs w:val="24"/>
        </w:rPr>
        <w:fldChar w:fldCharType="begin"/>
      </w:r>
      <w:r w:rsidRPr="00330A7E">
        <w:rPr>
          <w:rFonts w:ascii="Times New Roman" w:hAnsi="Times New Roman" w:cs="Times New Roman"/>
          <w:color w:val="000000"/>
          <w:sz w:val="24"/>
          <w:szCs w:val="24"/>
        </w:rPr>
        <w:instrText xml:space="preserve"> INCLUDEPICTURE  "https://video.vietjack.com/upload2/quiz_source1/2024/04/blobid0-1712558459.png" \* MERGEFORMATINET </w:instrText>
      </w:r>
      <w:r w:rsidRPr="00330A7E">
        <w:rPr>
          <w:rFonts w:ascii="Times New Roman" w:hAnsi="Times New Roman" w:cs="Times New Roman"/>
          <w:color w:val="000000"/>
          <w:sz w:val="24"/>
          <w:szCs w:val="24"/>
        </w:rPr>
        <w:fldChar w:fldCharType="separate"/>
      </w:r>
      <w:r w:rsidRPr="00330A7E">
        <w:rPr>
          <w:rFonts w:ascii="Times New Roman" w:hAnsi="Times New Roman" w:cs="Times New Roman"/>
          <w:color w:val="000000"/>
          <w:sz w:val="24"/>
          <w:szCs w:val="24"/>
        </w:rPr>
        <w:fldChar w:fldCharType="begin"/>
      </w:r>
      <w:r w:rsidRPr="00330A7E">
        <w:rPr>
          <w:rFonts w:ascii="Times New Roman" w:hAnsi="Times New Roman" w:cs="Times New Roman"/>
          <w:color w:val="000000"/>
          <w:sz w:val="24"/>
          <w:szCs w:val="24"/>
        </w:rPr>
        <w:instrText xml:space="preserve"> INCLUDEPICTURE  "https://video.vietjack.com/upload2/quiz_source1/2024/04/blobid0-1712558459.png" \* MERGEFORMATINET </w:instrText>
      </w:r>
      <w:r w:rsidRPr="00330A7E">
        <w:rPr>
          <w:rFonts w:ascii="Times New Roman" w:hAnsi="Times New Roman" w:cs="Times New Roman"/>
          <w:color w:val="000000"/>
          <w:sz w:val="24"/>
          <w:szCs w:val="24"/>
        </w:rPr>
        <w:fldChar w:fldCharType="separate"/>
      </w:r>
      <w:r w:rsidRPr="00330A7E">
        <w:rPr>
          <w:rFonts w:ascii="Times New Roman" w:hAnsi="Times New Roman" w:cs="Times New Roman"/>
          <w:color w:val="000000"/>
          <w:sz w:val="24"/>
          <w:szCs w:val="24"/>
        </w:rPr>
        <w:fldChar w:fldCharType="begin"/>
      </w:r>
      <w:r w:rsidRPr="00330A7E">
        <w:rPr>
          <w:rFonts w:ascii="Times New Roman" w:hAnsi="Times New Roman" w:cs="Times New Roman"/>
          <w:color w:val="000000"/>
          <w:sz w:val="24"/>
          <w:szCs w:val="24"/>
        </w:rPr>
        <w:instrText xml:space="preserve"> INCLUDEPICTURE  "https://video.vietjack.com/upload2/quiz_source1/2024/04/blobid0-1712558459.png" \* MERGEFORMATINET </w:instrText>
      </w:r>
      <w:r w:rsidRPr="00330A7E">
        <w:rPr>
          <w:rFonts w:ascii="Times New Roman" w:hAnsi="Times New Roman" w:cs="Times New Roman"/>
          <w:color w:val="000000"/>
          <w:sz w:val="24"/>
          <w:szCs w:val="24"/>
        </w:rPr>
        <w:fldChar w:fldCharType="separate"/>
      </w:r>
      <w:r w:rsidRPr="00330A7E">
        <w:rPr>
          <w:rFonts w:ascii="Times New Roman" w:hAnsi="Times New Roman" w:cs="Times New Roman"/>
          <w:color w:val="000000"/>
          <w:sz w:val="24"/>
          <w:szCs w:val="24"/>
        </w:rPr>
        <w:fldChar w:fldCharType="begin"/>
      </w:r>
      <w:r w:rsidRPr="00330A7E">
        <w:rPr>
          <w:rFonts w:ascii="Times New Roman" w:hAnsi="Times New Roman" w:cs="Times New Roman"/>
          <w:color w:val="000000"/>
          <w:sz w:val="24"/>
          <w:szCs w:val="24"/>
        </w:rPr>
        <w:instrText xml:space="preserve"> INCLUDEPICTURE  "https://video.vietjack.com/upload2/quiz_source1/2024/04/blobid0-1712558459.png" \* MERGEFORMATINET </w:instrText>
      </w:r>
      <w:r w:rsidRPr="00330A7E">
        <w:rPr>
          <w:rFonts w:ascii="Times New Roman" w:hAnsi="Times New Roman" w:cs="Times New Roman"/>
          <w:color w:val="000000"/>
          <w:sz w:val="24"/>
          <w:szCs w:val="24"/>
        </w:rPr>
        <w:fldChar w:fldCharType="separate"/>
      </w:r>
      <w:r w:rsidR="00FA344A">
        <w:rPr>
          <w:rFonts w:ascii="Times New Roman" w:hAnsi="Times New Roman" w:cs="Times New Roman"/>
          <w:color w:val="000000"/>
          <w:sz w:val="24"/>
          <w:szCs w:val="24"/>
        </w:rPr>
        <w:fldChar w:fldCharType="begin"/>
      </w:r>
      <w:r w:rsidR="00FA344A">
        <w:rPr>
          <w:rFonts w:ascii="Times New Roman" w:hAnsi="Times New Roman" w:cs="Times New Roman"/>
          <w:color w:val="000000"/>
          <w:sz w:val="24"/>
          <w:szCs w:val="24"/>
        </w:rPr>
        <w:instrText xml:space="preserve"> </w:instrText>
      </w:r>
      <w:r w:rsidR="00FA344A">
        <w:rPr>
          <w:rFonts w:ascii="Times New Roman" w:hAnsi="Times New Roman" w:cs="Times New Roman"/>
          <w:color w:val="000000"/>
          <w:sz w:val="24"/>
          <w:szCs w:val="24"/>
        </w:rPr>
        <w:instrText>INCLUDEPICTURE  "https://video.vietjack.com/upload2/quiz_source1/2024/04/blobid0-1712558459.png" \* MERGEFORMATINET</w:instrText>
      </w:r>
      <w:r w:rsidR="00FA344A">
        <w:rPr>
          <w:rFonts w:ascii="Times New Roman" w:hAnsi="Times New Roman" w:cs="Times New Roman"/>
          <w:color w:val="000000"/>
          <w:sz w:val="24"/>
          <w:szCs w:val="24"/>
        </w:rPr>
        <w:instrText xml:space="preserve"> </w:instrText>
      </w:r>
      <w:r w:rsidR="00FA344A">
        <w:rPr>
          <w:rFonts w:ascii="Times New Roman" w:hAnsi="Times New Roman" w:cs="Times New Roman"/>
          <w:color w:val="000000"/>
          <w:sz w:val="24"/>
          <w:szCs w:val="24"/>
        </w:rPr>
        <w:fldChar w:fldCharType="separate"/>
      </w:r>
      <w:r w:rsidR="00FA344A">
        <w:rPr>
          <w:rFonts w:ascii="Times New Roman" w:hAnsi="Times New Roman" w:cs="Times New Roman"/>
          <w:color w:val="000000"/>
          <w:sz w:val="24"/>
          <w:szCs w:val="24"/>
        </w:rPr>
        <w:pict w14:anchorId="185E2D56">
          <v:shape id="_x0000_i4021" type="#_x0000_t75" alt="Sử dụng dữ kiện sau để trả lời câu hỏi trong các bài tập từ 3.9 đến 3.13.Sử dụng dữ kiện sau để trả lời câu hỏi trong các bài tập từ 3.9 đến 3.13. (ảnh 1)" style="width:472.5pt;height:52.5pt">
            <v:imagedata r:id="rId5320"/>
          </v:shape>
        </w:pict>
      </w:r>
      <w:r w:rsidR="00FA344A">
        <w:rPr>
          <w:rFonts w:ascii="Times New Roman" w:hAnsi="Times New Roman" w:cs="Times New Roman"/>
          <w:color w:val="000000"/>
          <w:sz w:val="24"/>
          <w:szCs w:val="24"/>
        </w:rPr>
        <w:fldChar w:fldCharType="end"/>
      </w:r>
      <w:r w:rsidRPr="00330A7E">
        <w:rPr>
          <w:rFonts w:ascii="Times New Roman" w:hAnsi="Times New Roman" w:cs="Times New Roman"/>
          <w:color w:val="000000"/>
          <w:sz w:val="24"/>
          <w:szCs w:val="24"/>
        </w:rPr>
        <w:fldChar w:fldCharType="end"/>
      </w:r>
      <w:r w:rsidRPr="00330A7E">
        <w:rPr>
          <w:rFonts w:ascii="Times New Roman" w:hAnsi="Times New Roman" w:cs="Times New Roman"/>
          <w:color w:val="000000"/>
          <w:sz w:val="24"/>
          <w:szCs w:val="24"/>
        </w:rPr>
        <w:fldChar w:fldCharType="end"/>
      </w:r>
      <w:r w:rsidRPr="00330A7E">
        <w:rPr>
          <w:rFonts w:ascii="Times New Roman" w:hAnsi="Times New Roman" w:cs="Times New Roman"/>
          <w:color w:val="000000"/>
          <w:sz w:val="24"/>
          <w:szCs w:val="24"/>
        </w:rPr>
        <w:fldChar w:fldCharType="end"/>
      </w:r>
      <w:r w:rsidRPr="00330A7E">
        <w:rPr>
          <w:rFonts w:ascii="Times New Roman" w:hAnsi="Times New Roman" w:cs="Times New Roman"/>
          <w:color w:val="000000"/>
          <w:sz w:val="24"/>
          <w:szCs w:val="24"/>
        </w:rPr>
        <w:fldChar w:fldCharType="end"/>
      </w:r>
      <w:r w:rsidRPr="00330A7E">
        <w:rPr>
          <w:rFonts w:ascii="Times New Roman" w:hAnsi="Times New Roman" w:cs="Times New Roman"/>
          <w:color w:val="000000"/>
          <w:sz w:val="24"/>
          <w:szCs w:val="24"/>
        </w:rPr>
        <w:fldChar w:fldCharType="end"/>
      </w:r>
    </w:p>
    <w:p w14:paraId="20E21705" w14:textId="77777777" w:rsidR="00ED397D" w:rsidRPr="00330A7E" w:rsidRDefault="00ED397D" w:rsidP="00330A7E">
      <w:pPr>
        <w:shd w:val="clear" w:color="auto" w:fill="FFFFFF"/>
        <w:tabs>
          <w:tab w:val="left" w:pos="851"/>
        </w:tabs>
        <w:jc w:val="both"/>
        <w:rPr>
          <w:rFonts w:ascii="Times New Roman" w:hAnsi="Times New Roman" w:cs="Times New Roman"/>
          <w:color w:val="000000"/>
          <w:sz w:val="24"/>
          <w:szCs w:val="24"/>
        </w:rPr>
      </w:pPr>
      <w:r w:rsidRPr="00330A7E">
        <w:rPr>
          <w:rFonts w:ascii="Times New Roman" w:hAnsi="Times New Roman" w:cs="Times New Roman"/>
          <w:color w:val="000000"/>
          <w:sz w:val="24"/>
          <w:szCs w:val="24"/>
        </w:rPr>
        <w:t>Khoảng biến thiên của mẫu số liệu ghép nhóm này là</w:t>
      </w:r>
    </w:p>
    <w:p w14:paraId="1C99DA0F" w14:textId="77777777" w:rsidR="00ED397D" w:rsidRPr="00330A7E" w:rsidRDefault="00ED397D" w:rsidP="00330A7E">
      <w:pPr>
        <w:shd w:val="clear" w:color="auto" w:fill="FFFFFF"/>
        <w:tabs>
          <w:tab w:val="left" w:pos="360"/>
          <w:tab w:val="left" w:pos="851"/>
          <w:tab w:val="left" w:pos="2880"/>
          <w:tab w:val="left" w:pos="5400"/>
          <w:tab w:val="left" w:pos="7920"/>
        </w:tabs>
        <w:jc w:val="both"/>
        <w:rPr>
          <w:rFonts w:ascii="Times New Roman" w:hAnsi="Times New Roman" w:cs="Times New Roman"/>
          <w:sz w:val="24"/>
          <w:szCs w:val="24"/>
        </w:rPr>
      </w:pPr>
      <w:r w:rsidRPr="00330A7E">
        <w:rPr>
          <w:rFonts w:ascii="Times New Roman" w:hAnsi="Times New Roman" w:cs="Times New Roman"/>
          <w:b/>
          <w:sz w:val="24"/>
          <w:szCs w:val="24"/>
        </w:rPr>
        <w:tab/>
        <w:t>A.</w:t>
      </w:r>
      <w:r w:rsidRPr="00330A7E">
        <w:rPr>
          <w:rFonts w:ascii="Times New Roman" w:hAnsi="Times New Roman" w:cs="Times New Roman"/>
          <w:sz w:val="24"/>
          <w:szCs w:val="24"/>
        </w:rPr>
        <w:t xml:space="preserve"> 4.</w:t>
      </w:r>
      <w:r w:rsidRPr="00330A7E">
        <w:rPr>
          <w:rFonts w:ascii="Times New Roman" w:hAnsi="Times New Roman" w:cs="Times New Roman"/>
          <w:sz w:val="24"/>
          <w:szCs w:val="24"/>
        </w:rPr>
        <w:tab/>
      </w:r>
      <w:r w:rsidRPr="00330A7E">
        <w:rPr>
          <w:rFonts w:ascii="Times New Roman" w:hAnsi="Times New Roman" w:cs="Times New Roman"/>
          <w:b/>
          <w:color w:val="FF0000"/>
          <w:sz w:val="24"/>
          <w:szCs w:val="24"/>
        </w:rPr>
        <w:t>B.</w:t>
      </w:r>
      <w:r w:rsidRPr="00330A7E">
        <w:rPr>
          <w:rFonts w:ascii="Times New Roman" w:hAnsi="Times New Roman" w:cs="Times New Roman"/>
          <w:color w:val="FF0000"/>
          <w:sz w:val="24"/>
          <w:szCs w:val="24"/>
        </w:rPr>
        <w:t xml:space="preserve"> 5.</w:t>
      </w:r>
      <w:r w:rsidRPr="00330A7E">
        <w:rPr>
          <w:rFonts w:ascii="Times New Roman" w:hAnsi="Times New Roman" w:cs="Times New Roman"/>
          <w:sz w:val="24"/>
          <w:szCs w:val="24"/>
        </w:rPr>
        <w:tab/>
      </w:r>
      <w:r w:rsidRPr="00330A7E">
        <w:rPr>
          <w:rFonts w:ascii="Times New Roman" w:hAnsi="Times New Roman" w:cs="Times New Roman"/>
          <w:b/>
          <w:color w:val="000000"/>
          <w:sz w:val="24"/>
          <w:szCs w:val="24"/>
        </w:rPr>
        <w:t>C.</w:t>
      </w:r>
      <w:r w:rsidRPr="00330A7E">
        <w:rPr>
          <w:rFonts w:ascii="Times New Roman" w:hAnsi="Times New Roman" w:cs="Times New Roman"/>
          <w:color w:val="000000"/>
          <w:sz w:val="24"/>
          <w:szCs w:val="24"/>
        </w:rPr>
        <w:t xml:space="preserve"> 6.</w:t>
      </w:r>
      <w:r w:rsidRPr="00330A7E">
        <w:rPr>
          <w:rFonts w:ascii="Times New Roman" w:hAnsi="Times New Roman" w:cs="Times New Roman"/>
          <w:sz w:val="24"/>
          <w:szCs w:val="24"/>
        </w:rPr>
        <w:tab/>
      </w: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7.</w:t>
      </w:r>
    </w:p>
    <w:p w14:paraId="554F309D" w14:textId="77777777" w:rsidR="00ED397D" w:rsidRPr="00330A7E" w:rsidRDefault="00ED397D" w:rsidP="00330A7E">
      <w:pPr>
        <w:shd w:val="clear" w:color="auto" w:fill="FFFFFF"/>
        <w:tabs>
          <w:tab w:val="left" w:pos="360"/>
          <w:tab w:val="left" w:pos="851"/>
          <w:tab w:val="left" w:pos="2880"/>
          <w:tab w:val="left" w:pos="5400"/>
          <w:tab w:val="left" w:pos="7920"/>
        </w:tabs>
        <w:jc w:val="both"/>
        <w:rPr>
          <w:rFonts w:ascii="Times New Roman" w:hAnsi="Times New Roman" w:cs="Times New Roman"/>
          <w:b/>
          <w:bCs/>
          <w:color w:val="0000FF"/>
          <w:spacing w:val="-6"/>
          <w:sz w:val="24"/>
          <w:szCs w:val="24"/>
        </w:rPr>
      </w:pPr>
      <w:r w:rsidRPr="00330A7E">
        <w:rPr>
          <w:rFonts w:ascii="Times New Roman" w:hAnsi="Times New Roman" w:cs="Times New Roman"/>
          <w:b/>
          <w:bCs/>
          <w:color w:val="0000FF"/>
          <w:spacing w:val="-6"/>
          <w:sz w:val="24"/>
          <w:szCs w:val="24"/>
        </w:rPr>
        <w:t>Lời giải</w:t>
      </w:r>
    </w:p>
    <w:p w14:paraId="5A08D598" w14:textId="77777777" w:rsidR="00ED397D" w:rsidRPr="00330A7E" w:rsidRDefault="00ED397D" w:rsidP="00330A7E">
      <w:pPr>
        <w:shd w:val="clear" w:color="auto" w:fill="FFFFFF"/>
        <w:tabs>
          <w:tab w:val="left" w:pos="851"/>
        </w:tabs>
        <w:jc w:val="both"/>
        <w:rPr>
          <w:rFonts w:ascii="Times New Roman" w:hAnsi="Times New Roman" w:cs="Times New Roman"/>
          <w:color w:val="000000"/>
          <w:sz w:val="24"/>
          <w:szCs w:val="24"/>
        </w:rPr>
      </w:pPr>
      <w:r w:rsidRPr="00330A7E">
        <w:rPr>
          <w:rFonts w:ascii="Times New Roman" w:hAnsi="Times New Roman" w:cs="Times New Roman"/>
          <w:b/>
          <w:bCs/>
          <w:color w:val="000000"/>
          <w:sz w:val="24"/>
          <w:szCs w:val="24"/>
        </w:rPr>
        <w:t xml:space="preserve">Chọn B </w:t>
      </w:r>
    </w:p>
    <w:p w14:paraId="1FF70AE7" w14:textId="77777777" w:rsidR="00ED397D" w:rsidRPr="00330A7E" w:rsidRDefault="00ED397D" w:rsidP="00330A7E">
      <w:pPr>
        <w:shd w:val="clear" w:color="auto" w:fill="FFFFFF"/>
        <w:tabs>
          <w:tab w:val="left" w:pos="851"/>
        </w:tabs>
        <w:jc w:val="both"/>
        <w:rPr>
          <w:rFonts w:ascii="Times New Roman" w:hAnsi="Times New Roman" w:cs="Times New Roman"/>
          <w:color w:val="000000"/>
          <w:sz w:val="24"/>
          <w:szCs w:val="24"/>
        </w:rPr>
      </w:pPr>
      <w:r w:rsidRPr="00330A7E">
        <w:rPr>
          <w:rFonts w:ascii="Times New Roman" w:hAnsi="Times New Roman" w:cs="Times New Roman"/>
          <w:color w:val="000000"/>
          <w:sz w:val="24"/>
          <w:szCs w:val="24"/>
        </w:rPr>
        <w:t>Khoảng biến thiên R = 19 – 14 = 5</w:t>
      </w:r>
    </w:p>
    <w:p w14:paraId="6369FBDC" w14:textId="77777777" w:rsidR="00ED397D" w:rsidRPr="00330A7E" w:rsidRDefault="00ED397D" w:rsidP="000E1E56">
      <w:pPr>
        <w:pStyle w:val="ListParagraph"/>
        <w:numPr>
          <w:ilvl w:val="0"/>
          <w:numId w:val="47"/>
        </w:numPr>
        <w:shd w:val="clear" w:color="auto" w:fill="FFFFFF"/>
        <w:tabs>
          <w:tab w:val="left" w:pos="851"/>
        </w:tabs>
        <w:spacing w:line="276" w:lineRule="auto"/>
        <w:ind w:left="0" w:firstLine="0"/>
        <w:rPr>
          <w:rFonts w:ascii="Times New Roman" w:hAnsi="Times New Roman" w:cs="Times New Roman"/>
          <w:sz w:val="24"/>
          <w:szCs w:val="24"/>
        </w:rPr>
      </w:pPr>
      <w:r w:rsidRPr="00330A7E">
        <w:rPr>
          <w:rFonts w:ascii="Times New Roman" w:hAnsi="Times New Roman" w:cs="Times New Roman"/>
          <w:sz w:val="24"/>
          <w:szCs w:val="24"/>
        </w:rPr>
        <w:t xml:space="preserve">Kết quả điều tra tổng thu nhập trong năm 2024 của </w:t>
      </w:r>
      <w:r w:rsidRPr="00330A7E">
        <w:rPr>
          <w:rFonts w:ascii="Times New Roman" w:hAnsi="Times New Roman" w:cs="Times New Roman"/>
          <w:sz w:val="24"/>
          <w:szCs w:val="24"/>
          <w:lang w:val="vi-VN"/>
        </w:rPr>
        <w:t>150</w:t>
      </w:r>
      <w:r w:rsidRPr="00330A7E">
        <w:rPr>
          <w:rFonts w:ascii="Times New Roman" w:hAnsi="Times New Roman" w:cs="Times New Roman"/>
          <w:sz w:val="24"/>
          <w:szCs w:val="24"/>
        </w:rPr>
        <w:t xml:space="preserve"> hộ gia đình ở thành phố </w:t>
      </w:r>
      <w:r w:rsidRPr="00330A7E">
        <w:rPr>
          <w:rFonts w:ascii="Times New Roman" w:hAnsi="Times New Roman" w:cs="Times New Roman"/>
          <w:sz w:val="24"/>
          <w:szCs w:val="24"/>
          <w:lang w:val="vi-VN"/>
        </w:rPr>
        <w:t>Hồ Chí Minh</w:t>
      </w:r>
      <w:r w:rsidRPr="00330A7E">
        <w:rPr>
          <w:rFonts w:ascii="Times New Roman" w:hAnsi="Times New Roman" w:cs="Times New Roman"/>
          <w:sz w:val="24"/>
          <w:szCs w:val="24"/>
        </w:rPr>
        <w:t xml:space="preserve"> được ghi lại ở bảng sau:</w:t>
      </w:r>
    </w:p>
    <w:tbl>
      <w:tblPr>
        <w:tblW w:w="87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32"/>
        <w:gridCol w:w="1256"/>
        <w:gridCol w:w="1440"/>
        <w:gridCol w:w="1440"/>
        <w:gridCol w:w="1440"/>
        <w:gridCol w:w="1440"/>
      </w:tblGrid>
      <w:tr w:rsidR="00ED397D" w:rsidRPr="00330A7E" w14:paraId="426D329C" w14:textId="77777777" w:rsidTr="00330A7E">
        <w:trPr>
          <w:jc w:val="center"/>
        </w:trPr>
        <w:tc>
          <w:tcPr>
            <w:tcW w:w="1732" w:type="dxa"/>
            <w:shd w:val="clear" w:color="auto" w:fill="auto"/>
            <w:vAlign w:val="center"/>
          </w:tcPr>
          <w:p w14:paraId="73F00CBF"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t>Tổng thu nhập (triệu đồng)</w:t>
            </w:r>
          </w:p>
        </w:tc>
        <w:tc>
          <w:tcPr>
            <w:tcW w:w="1256" w:type="dxa"/>
            <w:shd w:val="clear" w:color="auto" w:fill="auto"/>
            <w:vAlign w:val="center"/>
          </w:tcPr>
          <w:p w14:paraId="5B25F5D1"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t>[200; 250)</w:t>
            </w:r>
          </w:p>
        </w:tc>
        <w:tc>
          <w:tcPr>
            <w:tcW w:w="1440" w:type="dxa"/>
            <w:shd w:val="clear" w:color="auto" w:fill="auto"/>
            <w:vAlign w:val="center"/>
          </w:tcPr>
          <w:p w14:paraId="5A544BA2"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t>[250; 300)</w:t>
            </w:r>
          </w:p>
        </w:tc>
        <w:tc>
          <w:tcPr>
            <w:tcW w:w="1440" w:type="dxa"/>
            <w:shd w:val="clear" w:color="auto" w:fill="auto"/>
            <w:vAlign w:val="center"/>
          </w:tcPr>
          <w:p w14:paraId="6EE67797"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t>[300; 350)</w:t>
            </w:r>
          </w:p>
        </w:tc>
        <w:tc>
          <w:tcPr>
            <w:tcW w:w="1440" w:type="dxa"/>
            <w:shd w:val="clear" w:color="auto" w:fill="auto"/>
            <w:vAlign w:val="center"/>
          </w:tcPr>
          <w:p w14:paraId="1A86D1B8"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t>[350; 400)</w:t>
            </w:r>
          </w:p>
        </w:tc>
        <w:tc>
          <w:tcPr>
            <w:tcW w:w="1440" w:type="dxa"/>
            <w:shd w:val="clear" w:color="auto" w:fill="auto"/>
            <w:vAlign w:val="center"/>
          </w:tcPr>
          <w:p w14:paraId="41284F0B"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t>[400; 450)</w:t>
            </w:r>
          </w:p>
        </w:tc>
      </w:tr>
      <w:tr w:rsidR="00ED397D" w:rsidRPr="00330A7E" w14:paraId="5FF45B35" w14:textId="77777777" w:rsidTr="00330A7E">
        <w:trPr>
          <w:jc w:val="center"/>
        </w:trPr>
        <w:tc>
          <w:tcPr>
            <w:tcW w:w="1732" w:type="dxa"/>
            <w:shd w:val="clear" w:color="auto" w:fill="auto"/>
            <w:vAlign w:val="center"/>
          </w:tcPr>
          <w:p w14:paraId="723B6DCD"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t>Số hộ gia đình</w:t>
            </w:r>
          </w:p>
        </w:tc>
        <w:tc>
          <w:tcPr>
            <w:tcW w:w="1256" w:type="dxa"/>
            <w:shd w:val="clear" w:color="auto" w:fill="auto"/>
            <w:vAlign w:val="center"/>
          </w:tcPr>
          <w:p w14:paraId="6CF03739"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t>24</w:t>
            </w:r>
          </w:p>
        </w:tc>
        <w:tc>
          <w:tcPr>
            <w:tcW w:w="1440" w:type="dxa"/>
            <w:shd w:val="clear" w:color="auto" w:fill="auto"/>
            <w:vAlign w:val="center"/>
          </w:tcPr>
          <w:p w14:paraId="56837952"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t>62</w:t>
            </w:r>
          </w:p>
        </w:tc>
        <w:tc>
          <w:tcPr>
            <w:tcW w:w="1440" w:type="dxa"/>
            <w:shd w:val="clear" w:color="auto" w:fill="auto"/>
            <w:vAlign w:val="center"/>
          </w:tcPr>
          <w:p w14:paraId="0CD2231F"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t>34</w:t>
            </w:r>
          </w:p>
        </w:tc>
        <w:tc>
          <w:tcPr>
            <w:tcW w:w="1440" w:type="dxa"/>
            <w:shd w:val="clear" w:color="auto" w:fill="auto"/>
            <w:vAlign w:val="center"/>
          </w:tcPr>
          <w:p w14:paraId="749A180D"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t>21</w:t>
            </w:r>
          </w:p>
        </w:tc>
        <w:tc>
          <w:tcPr>
            <w:tcW w:w="1440" w:type="dxa"/>
            <w:shd w:val="clear" w:color="auto" w:fill="auto"/>
            <w:vAlign w:val="center"/>
          </w:tcPr>
          <w:p w14:paraId="5699A8FA" w14:textId="77777777" w:rsidR="00ED397D" w:rsidRPr="00330A7E" w:rsidRDefault="00ED397D" w:rsidP="00330A7E">
            <w:pPr>
              <w:tabs>
                <w:tab w:val="left" w:pos="851"/>
              </w:tabs>
              <w:jc w:val="both"/>
              <w:rPr>
                <w:rFonts w:ascii="Times New Roman" w:hAnsi="Times New Roman" w:cs="Times New Roman"/>
                <w:sz w:val="24"/>
                <w:szCs w:val="24"/>
              </w:rPr>
            </w:pPr>
            <w:r w:rsidRPr="00330A7E">
              <w:rPr>
                <w:rFonts w:ascii="Times New Roman" w:hAnsi="Times New Roman" w:cs="Times New Roman"/>
                <w:sz w:val="24"/>
                <w:szCs w:val="24"/>
              </w:rPr>
              <w:t>9</w:t>
            </w:r>
          </w:p>
        </w:tc>
      </w:tr>
    </w:tbl>
    <w:p w14:paraId="3C5BD8AB" w14:textId="77777777" w:rsidR="00ED397D" w:rsidRPr="00330A7E" w:rsidRDefault="00ED397D" w:rsidP="00330A7E">
      <w:pPr>
        <w:shd w:val="clear" w:color="auto" w:fill="FFFFFF"/>
        <w:tabs>
          <w:tab w:val="left" w:pos="851"/>
        </w:tabs>
        <w:jc w:val="both"/>
        <w:rPr>
          <w:rFonts w:ascii="Times New Roman" w:hAnsi="Times New Roman" w:cs="Times New Roman"/>
          <w:color w:val="000000"/>
          <w:sz w:val="24"/>
          <w:szCs w:val="24"/>
          <w:shd w:val="clear" w:color="auto" w:fill="FFFFFF"/>
        </w:rPr>
      </w:pPr>
      <w:r w:rsidRPr="00330A7E">
        <w:rPr>
          <w:rFonts w:ascii="Times New Roman" w:hAnsi="Times New Roman" w:cs="Times New Roman"/>
          <w:color w:val="000000"/>
          <w:sz w:val="24"/>
          <w:szCs w:val="24"/>
          <w:shd w:val="clear" w:color="auto" w:fill="FFFFFF"/>
        </w:rPr>
        <w:t>Nhóm chứa tứ phân vị thứ nhất là</w:t>
      </w:r>
    </w:p>
    <w:p w14:paraId="2A93FED9" w14:textId="77777777" w:rsidR="00ED397D" w:rsidRPr="00330A7E" w:rsidRDefault="00ED397D" w:rsidP="00330A7E">
      <w:pPr>
        <w:shd w:val="clear" w:color="auto" w:fill="FFFFFF"/>
        <w:tabs>
          <w:tab w:val="left" w:pos="360"/>
          <w:tab w:val="left" w:pos="851"/>
          <w:tab w:val="left" w:pos="2880"/>
          <w:tab w:val="left" w:pos="5400"/>
          <w:tab w:val="left" w:pos="7920"/>
        </w:tabs>
        <w:jc w:val="both"/>
        <w:rPr>
          <w:rFonts w:ascii="Times New Roman" w:hAnsi="Times New Roman" w:cs="Times New Roman"/>
          <w:color w:val="000000"/>
          <w:sz w:val="24"/>
          <w:szCs w:val="24"/>
        </w:rPr>
      </w:pPr>
      <w:r w:rsidRPr="00330A7E">
        <w:rPr>
          <w:rFonts w:ascii="Times New Roman" w:hAnsi="Times New Roman" w:cs="Times New Roman"/>
          <w:b/>
          <w:color w:val="000000"/>
          <w:sz w:val="24"/>
          <w:szCs w:val="24"/>
        </w:rPr>
        <w:tab/>
        <w:t>A.</w:t>
      </w:r>
      <w:r w:rsidRPr="00330A7E">
        <w:rPr>
          <w:rFonts w:ascii="Times New Roman" w:hAnsi="Times New Roman" w:cs="Times New Roman"/>
          <w:color w:val="000000"/>
          <w:sz w:val="24"/>
          <w:szCs w:val="24"/>
        </w:rPr>
        <w:t xml:space="preserve"> </w:t>
      </w:r>
      <w:r w:rsidRPr="00330A7E">
        <w:rPr>
          <w:rFonts w:ascii="Times New Roman" w:hAnsi="Times New Roman" w:cs="Times New Roman"/>
          <w:position w:val="-10"/>
          <w:sz w:val="24"/>
          <w:szCs w:val="24"/>
        </w:rPr>
        <w:object w:dxaOrig="1100" w:dyaOrig="340" w14:anchorId="6FFE060B">
          <v:shape id="_x0000_i4022" type="#_x0000_t75" style="width:55.5pt;height:16.5pt" o:ole="">
            <v:imagedata r:id="rId5321" o:title=""/>
          </v:shape>
          <o:OLEObject Type="Embed" ProgID="Equation.DSMT4" ShapeID="_x0000_i4022" DrawAspect="Content" ObjectID="_1796843084" r:id="rId5322"/>
        </w:object>
      </w:r>
      <w:r w:rsidRPr="00330A7E">
        <w:rPr>
          <w:rFonts w:ascii="Times New Roman" w:hAnsi="Times New Roman" w:cs="Times New Roman"/>
          <w:color w:val="000000"/>
          <w:sz w:val="24"/>
          <w:szCs w:val="24"/>
        </w:rPr>
        <w:t>.</w:t>
      </w:r>
      <w:r w:rsidRPr="00330A7E">
        <w:rPr>
          <w:rFonts w:ascii="Times New Roman" w:hAnsi="Times New Roman" w:cs="Times New Roman"/>
          <w:color w:val="000000"/>
          <w:sz w:val="24"/>
          <w:szCs w:val="24"/>
        </w:rPr>
        <w:tab/>
      </w:r>
      <w:r w:rsidRPr="00330A7E">
        <w:rPr>
          <w:rFonts w:ascii="Times New Roman" w:hAnsi="Times New Roman" w:cs="Times New Roman"/>
          <w:b/>
          <w:color w:val="000000"/>
          <w:sz w:val="24"/>
          <w:szCs w:val="24"/>
        </w:rPr>
        <w:t>B.</w:t>
      </w:r>
      <w:r w:rsidRPr="00330A7E">
        <w:rPr>
          <w:rFonts w:ascii="Times New Roman" w:hAnsi="Times New Roman" w:cs="Times New Roman"/>
          <w:color w:val="000000"/>
          <w:sz w:val="24"/>
          <w:szCs w:val="24"/>
        </w:rPr>
        <w:t xml:space="preserve"> </w:t>
      </w:r>
      <w:r w:rsidRPr="00330A7E">
        <w:rPr>
          <w:rFonts w:ascii="Times New Roman" w:hAnsi="Times New Roman" w:cs="Times New Roman"/>
          <w:position w:val="-10"/>
          <w:sz w:val="24"/>
          <w:szCs w:val="24"/>
        </w:rPr>
        <w:object w:dxaOrig="1080" w:dyaOrig="340" w14:anchorId="7F3AD0F9">
          <v:shape id="_x0000_i4023" type="#_x0000_t75" style="width:54pt;height:16.5pt" o:ole="">
            <v:imagedata r:id="rId5323" o:title=""/>
          </v:shape>
          <o:OLEObject Type="Embed" ProgID="Equation.DSMT4" ShapeID="_x0000_i4023" DrawAspect="Content" ObjectID="_1796843085" r:id="rId5324"/>
        </w:object>
      </w:r>
      <w:r w:rsidRPr="00330A7E">
        <w:rPr>
          <w:rFonts w:ascii="Times New Roman" w:hAnsi="Times New Roman" w:cs="Times New Roman"/>
          <w:color w:val="000000"/>
          <w:sz w:val="24"/>
          <w:szCs w:val="24"/>
        </w:rPr>
        <w:t>.</w:t>
      </w:r>
      <w:r w:rsidRPr="00330A7E">
        <w:rPr>
          <w:rFonts w:ascii="Times New Roman" w:hAnsi="Times New Roman" w:cs="Times New Roman"/>
          <w:color w:val="000000"/>
          <w:sz w:val="24"/>
          <w:szCs w:val="24"/>
        </w:rPr>
        <w:tab/>
      </w:r>
      <w:r w:rsidRPr="00330A7E">
        <w:rPr>
          <w:rFonts w:ascii="Times New Roman" w:hAnsi="Times New Roman" w:cs="Times New Roman"/>
          <w:b/>
          <w:color w:val="FF0000"/>
          <w:sz w:val="24"/>
          <w:szCs w:val="24"/>
        </w:rPr>
        <w:t>C.</w:t>
      </w:r>
      <w:r w:rsidRPr="00330A7E">
        <w:rPr>
          <w:rFonts w:ascii="Times New Roman" w:hAnsi="Times New Roman" w:cs="Times New Roman"/>
          <w:color w:val="FF0000"/>
          <w:sz w:val="24"/>
          <w:szCs w:val="24"/>
        </w:rPr>
        <w:t xml:space="preserve"> </w:t>
      </w:r>
      <w:r w:rsidRPr="00330A7E">
        <w:rPr>
          <w:rFonts w:ascii="Times New Roman" w:hAnsi="Times New Roman" w:cs="Times New Roman"/>
          <w:position w:val="-10"/>
          <w:sz w:val="24"/>
          <w:szCs w:val="24"/>
        </w:rPr>
        <w:object w:dxaOrig="1100" w:dyaOrig="340" w14:anchorId="0E6FDFC3">
          <v:shape id="_x0000_i4024" type="#_x0000_t75" style="width:55.5pt;height:16.5pt" o:ole="">
            <v:imagedata r:id="rId5325" o:title=""/>
          </v:shape>
          <o:OLEObject Type="Embed" ProgID="Equation.DSMT4" ShapeID="_x0000_i4024" DrawAspect="Content" ObjectID="_1796843086" r:id="rId5326"/>
        </w:object>
      </w:r>
      <w:r w:rsidRPr="00330A7E">
        <w:rPr>
          <w:rFonts w:ascii="Times New Roman" w:hAnsi="Times New Roman" w:cs="Times New Roman"/>
          <w:color w:val="FF0000"/>
          <w:sz w:val="24"/>
          <w:szCs w:val="24"/>
        </w:rPr>
        <w:t>.</w:t>
      </w:r>
      <w:r w:rsidRPr="00330A7E">
        <w:rPr>
          <w:rFonts w:ascii="Times New Roman" w:hAnsi="Times New Roman" w:cs="Times New Roman"/>
          <w:color w:val="000000"/>
          <w:sz w:val="24"/>
          <w:szCs w:val="24"/>
        </w:rPr>
        <w:tab/>
      </w:r>
      <w:r w:rsidRPr="00330A7E">
        <w:rPr>
          <w:rFonts w:ascii="Times New Roman" w:hAnsi="Times New Roman" w:cs="Times New Roman"/>
          <w:b/>
          <w:color w:val="000000"/>
          <w:sz w:val="24"/>
          <w:szCs w:val="24"/>
        </w:rPr>
        <w:t>D.</w:t>
      </w:r>
      <w:r w:rsidRPr="00330A7E">
        <w:rPr>
          <w:rFonts w:ascii="Times New Roman" w:hAnsi="Times New Roman" w:cs="Times New Roman"/>
          <w:color w:val="000000"/>
          <w:sz w:val="24"/>
          <w:szCs w:val="24"/>
        </w:rPr>
        <w:t xml:space="preserve"> </w:t>
      </w:r>
      <w:r w:rsidRPr="00330A7E">
        <w:rPr>
          <w:rFonts w:ascii="Times New Roman" w:hAnsi="Times New Roman" w:cs="Times New Roman"/>
          <w:position w:val="-10"/>
          <w:sz w:val="24"/>
          <w:szCs w:val="24"/>
        </w:rPr>
        <w:object w:dxaOrig="1100" w:dyaOrig="340" w14:anchorId="74E806B1">
          <v:shape id="_x0000_i4025" type="#_x0000_t75" style="width:55.5pt;height:16.5pt" o:ole="">
            <v:imagedata r:id="rId5327" o:title=""/>
          </v:shape>
          <o:OLEObject Type="Embed" ProgID="Equation.DSMT4" ShapeID="_x0000_i4025" DrawAspect="Content" ObjectID="_1796843087" r:id="rId5328"/>
        </w:object>
      </w:r>
      <w:r w:rsidRPr="00330A7E">
        <w:rPr>
          <w:rFonts w:ascii="Times New Roman" w:hAnsi="Times New Roman" w:cs="Times New Roman"/>
          <w:color w:val="000000"/>
          <w:sz w:val="24"/>
          <w:szCs w:val="24"/>
        </w:rPr>
        <w:t>.</w:t>
      </w:r>
    </w:p>
    <w:p w14:paraId="0AA4A5CC" w14:textId="77777777" w:rsidR="00ED397D" w:rsidRPr="00330A7E" w:rsidRDefault="00ED397D" w:rsidP="00330A7E">
      <w:pPr>
        <w:tabs>
          <w:tab w:val="left" w:pos="851"/>
          <w:tab w:val="left" w:pos="3402"/>
          <w:tab w:val="left" w:pos="5669"/>
          <w:tab w:val="left" w:pos="7937"/>
        </w:tabs>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Lời giải</w:t>
      </w:r>
    </w:p>
    <w:p w14:paraId="69794A37" w14:textId="77777777" w:rsidR="00ED397D" w:rsidRPr="00330A7E" w:rsidRDefault="00ED397D" w:rsidP="00330A7E">
      <w:pPr>
        <w:tabs>
          <w:tab w:val="left" w:pos="851"/>
          <w:tab w:val="left" w:pos="3402"/>
          <w:tab w:val="left" w:pos="5669"/>
          <w:tab w:val="left" w:pos="7937"/>
        </w:tabs>
        <w:jc w:val="both"/>
        <w:rPr>
          <w:rFonts w:ascii="Times New Roman" w:hAnsi="Times New Roman" w:cs="Times New Roman"/>
          <w:sz w:val="24"/>
          <w:szCs w:val="24"/>
        </w:rPr>
      </w:pPr>
      <w:r w:rsidRPr="00330A7E">
        <w:rPr>
          <w:rFonts w:ascii="Times New Roman" w:hAnsi="Times New Roman" w:cs="Times New Roman"/>
          <w:sz w:val="24"/>
          <w:szCs w:val="24"/>
        </w:rPr>
        <w:t>Chọn C</w:t>
      </w:r>
    </w:p>
    <w:p w14:paraId="6D210847" w14:textId="77777777" w:rsidR="00ED397D" w:rsidRPr="00330A7E" w:rsidRDefault="00ED397D" w:rsidP="00330A7E">
      <w:pPr>
        <w:tabs>
          <w:tab w:val="left" w:pos="851"/>
          <w:tab w:val="left" w:pos="3402"/>
          <w:tab w:val="left" w:pos="5669"/>
          <w:tab w:val="left" w:pos="7937"/>
        </w:tabs>
        <w:jc w:val="both"/>
        <w:rPr>
          <w:rFonts w:ascii="Times New Roman" w:hAnsi="Times New Roman" w:cs="Times New Roman"/>
          <w:sz w:val="24"/>
          <w:szCs w:val="24"/>
        </w:rPr>
      </w:pPr>
      <w:r w:rsidRPr="00330A7E">
        <w:rPr>
          <w:rFonts w:ascii="Times New Roman" w:hAnsi="Times New Roman" w:cs="Times New Roman"/>
          <w:sz w:val="24"/>
          <w:szCs w:val="24"/>
        </w:rPr>
        <w:t xml:space="preserve">Ta có: </w:t>
      </w:r>
      <w:r w:rsidRPr="00330A7E">
        <w:rPr>
          <w:rFonts w:ascii="Times New Roman" w:hAnsi="Times New Roman" w:cs="Times New Roman"/>
          <w:position w:val="-26"/>
          <w:sz w:val="24"/>
          <w:szCs w:val="24"/>
        </w:rPr>
        <w:object w:dxaOrig="1640" w:dyaOrig="680" w14:anchorId="04559FC0">
          <v:shape id="_x0000_i4026" type="#_x0000_t75" style="width:82.5pt;height:34.5pt" o:ole="">
            <v:imagedata r:id="rId5329" o:title=""/>
          </v:shape>
          <o:OLEObject Type="Embed" ProgID="Equation.DSMT4" ShapeID="_x0000_i4026" DrawAspect="Content" ObjectID="_1796843088" r:id="rId5330"/>
        </w:object>
      </w:r>
      <w:r w:rsidRPr="00330A7E">
        <w:rPr>
          <w:rFonts w:ascii="Times New Roman" w:hAnsi="Times New Roman" w:cs="Times New Roman"/>
          <w:sz w:val="24"/>
          <w:szCs w:val="24"/>
        </w:rPr>
        <w:t xml:space="preserve"> và </w:t>
      </w:r>
      <w:r w:rsidRPr="00330A7E">
        <w:rPr>
          <w:rFonts w:ascii="Times New Roman" w:hAnsi="Times New Roman" w:cs="Times New Roman"/>
          <w:position w:val="-10"/>
          <w:sz w:val="24"/>
          <w:szCs w:val="24"/>
        </w:rPr>
        <w:object w:dxaOrig="2079" w:dyaOrig="320" w14:anchorId="63DE4E82">
          <v:shape id="_x0000_i4027" type="#_x0000_t75" style="width:103.5pt;height:16.5pt" o:ole="">
            <v:imagedata r:id="rId5331" o:title=""/>
          </v:shape>
          <o:OLEObject Type="Embed" ProgID="Equation.DSMT4" ShapeID="_x0000_i4027" DrawAspect="Content" ObjectID="_1796843089" r:id="rId5332"/>
        </w:object>
      </w:r>
      <w:r w:rsidRPr="00330A7E">
        <w:rPr>
          <w:rFonts w:ascii="Times New Roman" w:hAnsi="Times New Roman" w:cs="Times New Roman"/>
          <w:sz w:val="24"/>
          <w:szCs w:val="24"/>
        </w:rPr>
        <w:t xml:space="preserve"> nên tứ phân vị thứ nhất của mẫu số liệu thuộc nhóm </w:t>
      </w:r>
      <w:r w:rsidRPr="00330A7E">
        <w:rPr>
          <w:rFonts w:ascii="Times New Roman" w:hAnsi="Times New Roman" w:cs="Times New Roman"/>
          <w:position w:val="-10"/>
          <w:sz w:val="24"/>
          <w:szCs w:val="24"/>
        </w:rPr>
        <w:object w:dxaOrig="1100" w:dyaOrig="340" w14:anchorId="6276AF2F">
          <v:shape id="_x0000_i4028" type="#_x0000_t75" style="width:55.5pt;height:16.5pt" o:ole="">
            <v:imagedata r:id="rId5054" o:title=""/>
          </v:shape>
          <o:OLEObject Type="Embed" ProgID="Equation.DSMT4" ShapeID="_x0000_i4028" DrawAspect="Content" ObjectID="_1796843090" r:id="rId5333"/>
        </w:object>
      </w:r>
      <w:r w:rsidRPr="00330A7E">
        <w:rPr>
          <w:rFonts w:ascii="Times New Roman" w:hAnsi="Times New Roman" w:cs="Times New Roman"/>
          <w:sz w:val="24"/>
          <w:szCs w:val="24"/>
        </w:rPr>
        <w:t xml:space="preserve"> </w:t>
      </w:r>
    </w:p>
    <w:p w14:paraId="27478601" w14:textId="77777777" w:rsidR="00ED397D" w:rsidRPr="00330A7E" w:rsidRDefault="00ED397D" w:rsidP="00330A7E">
      <w:pPr>
        <w:tabs>
          <w:tab w:val="left" w:pos="360"/>
          <w:tab w:val="left" w:pos="720"/>
          <w:tab w:val="left" w:pos="851"/>
          <w:tab w:val="left" w:pos="2880"/>
          <w:tab w:val="left" w:pos="5400"/>
          <w:tab w:val="left" w:pos="7920"/>
        </w:tabs>
        <w:jc w:val="both"/>
        <w:rPr>
          <w:rFonts w:ascii="Times New Roman" w:hAnsi="Times New Roman" w:cs="Times New Roman"/>
          <w:sz w:val="24"/>
          <w:szCs w:val="24"/>
        </w:rPr>
      </w:pPr>
    </w:p>
    <w:p w14:paraId="7DEC91BA" w14:textId="77777777" w:rsidR="00ED397D" w:rsidRPr="00330A7E" w:rsidRDefault="00ED397D" w:rsidP="000E1E56">
      <w:pPr>
        <w:pStyle w:val="ListParagraph"/>
        <w:numPr>
          <w:ilvl w:val="0"/>
          <w:numId w:val="47"/>
        </w:numPr>
        <w:tabs>
          <w:tab w:val="left" w:pos="851"/>
        </w:tabs>
        <w:spacing w:before="120" w:line="276" w:lineRule="auto"/>
        <w:ind w:left="0" w:firstLine="0"/>
        <w:rPr>
          <w:rFonts w:ascii="Times New Roman" w:eastAsia="Times New Roman" w:hAnsi="Times New Roman" w:cs="Times New Roman"/>
          <w:sz w:val="24"/>
          <w:szCs w:val="24"/>
          <w:lang w:val="fr-FR"/>
        </w:rPr>
      </w:pPr>
      <w:r w:rsidRPr="00330A7E">
        <w:rPr>
          <w:rFonts w:ascii="Times New Roman" w:eastAsia="Times New Roman" w:hAnsi="Times New Roman" w:cs="Times New Roman"/>
          <w:sz w:val="24"/>
          <w:szCs w:val="24"/>
          <w:lang w:val="fr-FR"/>
        </w:rPr>
        <w:t xml:space="preserve">Cho hàm số </w:t>
      </w:r>
      <w:r w:rsidRPr="00330A7E">
        <w:rPr>
          <w:rFonts w:ascii="Times New Roman" w:hAnsi="Times New Roman" w:cs="Times New Roman"/>
          <w:position w:val="-14"/>
          <w:sz w:val="24"/>
          <w:szCs w:val="24"/>
        </w:rPr>
        <w:object w:dxaOrig="1040" w:dyaOrig="400" w14:anchorId="7E2B95BB">
          <v:shape id="_x0000_i4029" type="#_x0000_t75" style="width:52.5pt;height:19.5pt" o:ole="">
            <v:imagedata r:id="rId5334" o:title=""/>
          </v:shape>
          <o:OLEObject Type="Embed" ProgID="Equation.DSMT4" ShapeID="_x0000_i4029" DrawAspect="Content" ObjectID="_1796843091" r:id="rId5335"/>
        </w:object>
      </w:r>
      <w:r w:rsidRPr="00330A7E">
        <w:rPr>
          <w:rFonts w:ascii="Times New Roman" w:eastAsia="Times New Roman" w:hAnsi="Times New Roman" w:cs="Times New Roman"/>
          <w:sz w:val="24"/>
          <w:szCs w:val="24"/>
          <w:lang w:val="fr-FR"/>
        </w:rPr>
        <w:t xml:space="preserve"> liên tục và có đồ thị như hình bên. Gọi </w:t>
      </w:r>
      <w:r w:rsidRPr="00330A7E">
        <w:rPr>
          <w:rFonts w:ascii="Times New Roman" w:hAnsi="Times New Roman" w:cs="Times New Roman"/>
          <w:position w:val="-4"/>
          <w:sz w:val="24"/>
          <w:szCs w:val="24"/>
        </w:rPr>
        <w:object w:dxaOrig="279" w:dyaOrig="260" w14:anchorId="691C2A35">
          <v:shape id="_x0000_i4030" type="#_x0000_t75" style="width:13.5pt;height:13.5pt" o:ole="">
            <v:imagedata r:id="rId5064" o:title=""/>
          </v:shape>
          <o:OLEObject Type="Embed" ProgID="Equation.DSMT4" ShapeID="_x0000_i4030" DrawAspect="Content" ObjectID="_1796843092" r:id="rId5336"/>
        </w:object>
      </w:r>
      <w:r w:rsidRPr="00330A7E">
        <w:rPr>
          <w:rFonts w:ascii="Times New Roman" w:eastAsia="Times New Roman" w:hAnsi="Times New Roman" w:cs="Times New Roman"/>
          <w:sz w:val="24"/>
          <w:szCs w:val="24"/>
          <w:lang w:val="fr-FR"/>
        </w:rPr>
        <w:t xml:space="preserve"> là hình phẳng giới hạn bởi đồ thị hàm số đã cho và trục </w:t>
      </w:r>
      <w:r w:rsidRPr="00330A7E">
        <w:rPr>
          <w:rFonts w:ascii="Times New Roman" w:hAnsi="Times New Roman" w:cs="Times New Roman"/>
          <w:position w:val="-6"/>
          <w:sz w:val="24"/>
          <w:szCs w:val="24"/>
        </w:rPr>
        <w:object w:dxaOrig="380" w:dyaOrig="279" w14:anchorId="788C1615">
          <v:shape id="_x0000_i4031" type="#_x0000_t75" style="width:19.5pt;height:13.5pt" o:ole="">
            <v:imagedata r:id="rId5062" o:title=""/>
          </v:shape>
          <o:OLEObject Type="Embed" ProgID="Equation.DSMT4" ShapeID="_x0000_i4031" DrawAspect="Content" ObjectID="_1796843093" r:id="rId5337"/>
        </w:object>
      </w:r>
      <w:r w:rsidRPr="00330A7E">
        <w:rPr>
          <w:rFonts w:ascii="Times New Roman" w:eastAsia="Times New Roman" w:hAnsi="Times New Roman" w:cs="Times New Roman"/>
          <w:sz w:val="24"/>
          <w:szCs w:val="24"/>
          <w:lang w:val="fr-FR"/>
        </w:rPr>
        <w:t xml:space="preserve">. Quay hình phẳng </w:t>
      </w:r>
      <w:r w:rsidRPr="00330A7E">
        <w:rPr>
          <w:rFonts w:ascii="Times New Roman" w:hAnsi="Times New Roman" w:cs="Times New Roman"/>
          <w:position w:val="-4"/>
          <w:sz w:val="24"/>
          <w:szCs w:val="24"/>
        </w:rPr>
        <w:object w:dxaOrig="279" w:dyaOrig="260" w14:anchorId="313813DF">
          <v:shape id="_x0000_i4032" type="#_x0000_t75" style="width:13.5pt;height:13.5pt" o:ole="">
            <v:imagedata r:id="rId5064" o:title=""/>
          </v:shape>
          <o:OLEObject Type="Embed" ProgID="Equation.DSMT4" ShapeID="_x0000_i4032" DrawAspect="Content" ObjectID="_1796843094" r:id="rId5338"/>
        </w:object>
      </w:r>
      <w:r w:rsidRPr="00330A7E">
        <w:rPr>
          <w:rFonts w:ascii="Times New Roman" w:eastAsia="Times New Roman" w:hAnsi="Times New Roman" w:cs="Times New Roman"/>
          <w:sz w:val="24"/>
          <w:szCs w:val="24"/>
          <w:lang w:val="fr-FR"/>
        </w:rPr>
        <w:t xml:space="preserve"> quanh trục </w:t>
      </w:r>
      <w:r w:rsidRPr="00330A7E">
        <w:rPr>
          <w:rFonts w:ascii="Times New Roman" w:hAnsi="Times New Roman" w:cs="Times New Roman"/>
          <w:position w:val="-6"/>
          <w:sz w:val="24"/>
          <w:szCs w:val="24"/>
        </w:rPr>
        <w:object w:dxaOrig="380" w:dyaOrig="279" w14:anchorId="4F5F2FBF">
          <v:shape id="_x0000_i4033" type="#_x0000_t75" style="width:19.5pt;height:13.5pt" o:ole="">
            <v:imagedata r:id="rId5062" o:title=""/>
          </v:shape>
          <o:OLEObject Type="Embed" ProgID="Equation.DSMT4" ShapeID="_x0000_i4033" DrawAspect="Content" ObjectID="_1796843095" r:id="rId5339"/>
        </w:object>
      </w:r>
      <w:r w:rsidRPr="00330A7E">
        <w:rPr>
          <w:rFonts w:ascii="Times New Roman" w:eastAsia="Times New Roman" w:hAnsi="Times New Roman" w:cs="Times New Roman"/>
          <w:sz w:val="24"/>
          <w:szCs w:val="24"/>
          <w:lang w:val="fr-FR"/>
        </w:rPr>
        <w:t xml:space="preserve"> ta được khối tròn xoay có thể tích </w:t>
      </w:r>
      <w:r w:rsidRPr="00330A7E">
        <w:rPr>
          <w:rFonts w:ascii="Times New Roman" w:hAnsi="Times New Roman" w:cs="Times New Roman"/>
          <w:position w:val="-6"/>
          <w:sz w:val="24"/>
          <w:szCs w:val="24"/>
        </w:rPr>
        <w:object w:dxaOrig="240" w:dyaOrig="279" w14:anchorId="11B79525">
          <v:shape id="_x0000_i4034" type="#_x0000_t75" style="width:12pt;height:13.5pt" o:ole="">
            <v:imagedata r:id="rId5340" o:title=""/>
          </v:shape>
          <o:OLEObject Type="Embed" ProgID="Equation.DSMT4" ShapeID="_x0000_i4034" DrawAspect="Content" ObjectID="_1796843096" r:id="rId5341"/>
        </w:object>
      </w:r>
      <w:r w:rsidRPr="00330A7E">
        <w:rPr>
          <w:rFonts w:ascii="Times New Roman" w:eastAsia="Times New Roman" w:hAnsi="Times New Roman" w:cs="Times New Roman"/>
          <w:sz w:val="24"/>
          <w:szCs w:val="24"/>
          <w:lang w:val="fr-FR"/>
        </w:rPr>
        <w:t xml:space="preserve"> được xác định theo công thức</w:t>
      </w:r>
    </w:p>
    <w:p w14:paraId="779F83B4" w14:textId="77777777" w:rsidR="00ED397D" w:rsidRPr="00330A7E" w:rsidRDefault="00ED397D" w:rsidP="00330A7E">
      <w:pPr>
        <w:pStyle w:val="ListParagraph"/>
        <w:tabs>
          <w:tab w:val="left" w:pos="851"/>
        </w:tabs>
        <w:spacing w:before="120" w:line="276" w:lineRule="auto"/>
        <w:ind w:left="0"/>
        <w:jc w:val="center"/>
        <w:rPr>
          <w:rFonts w:ascii="Times New Roman" w:eastAsia="Times New Roman" w:hAnsi="Times New Roman" w:cs="Times New Roman"/>
          <w:sz w:val="24"/>
          <w:szCs w:val="24"/>
          <w:lang w:val="fr-FR"/>
        </w:rPr>
      </w:pPr>
      <w:r w:rsidRPr="00330A7E">
        <w:rPr>
          <w:rFonts w:ascii="Times New Roman" w:eastAsia="Times New Roman" w:hAnsi="Times New Roman" w:cs="Times New Roman"/>
          <w:sz w:val="24"/>
          <w:szCs w:val="24"/>
        </w:rPr>
        <w:drawing>
          <wp:inline distT="0" distB="0" distL="0" distR="0" wp14:anchorId="2532C5F6" wp14:editId="27E13088">
            <wp:extent cx="2080260" cy="1463673"/>
            <wp:effectExtent l="0" t="0" r="0" b="3810"/>
            <wp:docPr id="1958976459"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429116" name="Picture 1" descr="A graph of a function  Description automatically generated"/>
                    <pic:cNvPicPr/>
                  </pic:nvPicPr>
                  <pic:blipFill>
                    <a:blip r:embed="rId5069"/>
                    <a:stretch>
                      <a:fillRect/>
                    </a:stretch>
                  </pic:blipFill>
                  <pic:spPr>
                    <a:xfrm>
                      <a:off x="0" y="0"/>
                      <a:ext cx="2089545" cy="1470206"/>
                    </a:xfrm>
                    <a:prstGeom prst="rect">
                      <a:avLst/>
                    </a:prstGeom>
                  </pic:spPr>
                </pic:pic>
              </a:graphicData>
            </a:graphic>
          </wp:inline>
        </w:drawing>
      </w:r>
    </w:p>
    <w:p w14:paraId="3D8C8966" w14:textId="77777777" w:rsidR="00ED397D" w:rsidRPr="00330A7E" w:rsidRDefault="00ED397D" w:rsidP="00330A7E">
      <w:pPr>
        <w:tabs>
          <w:tab w:val="left" w:pos="283"/>
          <w:tab w:val="left" w:pos="851"/>
          <w:tab w:val="left" w:pos="2835"/>
          <w:tab w:val="left" w:pos="5386"/>
          <w:tab w:val="left" w:pos="7937"/>
        </w:tabs>
        <w:spacing w:after="0"/>
        <w:contextualSpacing/>
        <w:jc w:val="both"/>
        <w:rPr>
          <w:rFonts w:ascii="Times New Roman" w:eastAsia="Calibri" w:hAnsi="Times New Roman" w:cs="Times New Roman"/>
          <w:b/>
          <w:color w:val="0000FF"/>
          <w:sz w:val="24"/>
          <w:szCs w:val="24"/>
          <w:lang w:val="vi-VN"/>
        </w:rPr>
      </w:pPr>
    </w:p>
    <w:p w14:paraId="537FF561" w14:textId="77777777" w:rsidR="00ED397D" w:rsidRPr="00330A7E" w:rsidRDefault="00ED397D" w:rsidP="00330A7E">
      <w:pPr>
        <w:tabs>
          <w:tab w:val="left" w:pos="283"/>
          <w:tab w:val="left" w:pos="851"/>
          <w:tab w:val="left" w:pos="2835"/>
          <w:tab w:val="left" w:pos="5386"/>
          <w:tab w:val="left" w:pos="7937"/>
        </w:tabs>
        <w:spacing w:after="0"/>
        <w:contextualSpacing/>
        <w:jc w:val="both"/>
        <w:rPr>
          <w:rFonts w:ascii="Times New Roman" w:eastAsia="Times New Roman" w:hAnsi="Times New Roman" w:cs="Times New Roman"/>
          <w:b/>
          <w:color w:val="0000FF"/>
          <w:sz w:val="24"/>
          <w:szCs w:val="24"/>
          <w:lang w:val="vi-VN"/>
        </w:rPr>
      </w:pPr>
      <w:r w:rsidRPr="00330A7E">
        <w:rPr>
          <w:rFonts w:ascii="Times New Roman" w:eastAsia="Times New Roman" w:hAnsi="Times New Roman" w:cs="Times New Roman"/>
          <w:b/>
          <w:color w:val="0000FF"/>
          <w:sz w:val="24"/>
          <w:szCs w:val="24"/>
          <w:lang w:val="sv-SE"/>
        </w:rPr>
        <w:t xml:space="preserve">A. </w:t>
      </w:r>
      <w:r w:rsidRPr="00330A7E">
        <w:rPr>
          <w:rFonts w:ascii="Times New Roman" w:hAnsi="Times New Roman" w:cs="Times New Roman"/>
          <w:position w:val="-32"/>
          <w:sz w:val="24"/>
          <w:szCs w:val="24"/>
        </w:rPr>
        <w:object w:dxaOrig="2000" w:dyaOrig="780" w14:anchorId="4AE16F5A">
          <v:shape id="_x0000_i4035" type="#_x0000_t75" style="width:100.5pt;height:39pt" o:ole="">
            <v:imagedata r:id="rId5342" o:title=""/>
          </v:shape>
          <o:OLEObject Type="Embed" ProgID="Equation.DSMT4" ShapeID="_x0000_i4035" DrawAspect="Content" ObjectID="_1796843097" r:id="rId5343"/>
        </w:object>
      </w:r>
      <w:r w:rsidRPr="00330A7E">
        <w:rPr>
          <w:rFonts w:ascii="Times New Roman" w:eastAsia="Times New Roman" w:hAnsi="Times New Roman" w:cs="Times New Roman"/>
          <w:sz w:val="24"/>
          <w:szCs w:val="24"/>
          <w:lang w:val="vi-VN"/>
        </w:rPr>
        <w:t>.</w:t>
      </w:r>
      <w:r w:rsidRPr="00330A7E">
        <w:rPr>
          <w:rFonts w:ascii="Times New Roman" w:eastAsia="Times New Roman" w:hAnsi="Times New Roman" w:cs="Times New Roman"/>
          <w:b/>
          <w:color w:val="0000FF"/>
          <w:sz w:val="24"/>
          <w:szCs w:val="24"/>
          <w:lang w:val="vi-VN"/>
        </w:rPr>
        <w:tab/>
      </w:r>
      <w:r w:rsidRPr="00330A7E">
        <w:rPr>
          <w:rFonts w:ascii="Times New Roman" w:eastAsia="Times New Roman" w:hAnsi="Times New Roman" w:cs="Times New Roman"/>
          <w:b/>
          <w:color w:val="0000FF"/>
          <w:sz w:val="24"/>
          <w:szCs w:val="24"/>
          <w:lang w:val="vi-VN"/>
        </w:rPr>
        <w:tab/>
      </w:r>
      <w:r w:rsidRPr="00330A7E">
        <w:rPr>
          <w:rFonts w:ascii="Times New Roman" w:eastAsia="Times New Roman" w:hAnsi="Times New Roman" w:cs="Times New Roman"/>
          <w:b/>
          <w:color w:val="0000FF"/>
          <w:sz w:val="24"/>
          <w:szCs w:val="24"/>
          <w:lang w:val="sv-SE"/>
        </w:rPr>
        <w:t xml:space="preserve">B. </w:t>
      </w:r>
      <w:r w:rsidRPr="00330A7E">
        <w:rPr>
          <w:rFonts w:ascii="Times New Roman" w:hAnsi="Times New Roman" w:cs="Times New Roman"/>
          <w:position w:val="-32"/>
          <w:sz w:val="24"/>
          <w:szCs w:val="24"/>
        </w:rPr>
        <w:object w:dxaOrig="2000" w:dyaOrig="780" w14:anchorId="4579B167">
          <v:shape id="_x0000_i4036" type="#_x0000_t75" style="width:100.5pt;height:39pt" o:ole="">
            <v:imagedata r:id="rId5344" o:title=""/>
          </v:shape>
          <o:OLEObject Type="Embed" ProgID="Equation.DSMT4" ShapeID="_x0000_i4036" DrawAspect="Content" ObjectID="_1796843098" r:id="rId5345"/>
        </w:object>
      </w:r>
      <w:r w:rsidRPr="00330A7E">
        <w:rPr>
          <w:rFonts w:ascii="Times New Roman" w:eastAsia="Times New Roman" w:hAnsi="Times New Roman" w:cs="Times New Roman"/>
          <w:sz w:val="24"/>
          <w:szCs w:val="24"/>
          <w:lang w:val="vi-VN"/>
        </w:rPr>
        <w:t>.</w:t>
      </w:r>
    </w:p>
    <w:p w14:paraId="6EF57695" w14:textId="77777777" w:rsidR="00ED397D" w:rsidRPr="00330A7E" w:rsidRDefault="00ED397D" w:rsidP="00330A7E">
      <w:pPr>
        <w:tabs>
          <w:tab w:val="left" w:pos="283"/>
          <w:tab w:val="left" w:pos="851"/>
          <w:tab w:val="left" w:pos="2835"/>
          <w:tab w:val="left" w:pos="5386"/>
          <w:tab w:val="left" w:pos="7937"/>
        </w:tabs>
        <w:spacing w:after="0"/>
        <w:jc w:val="both"/>
        <w:rPr>
          <w:rFonts w:ascii="Times New Roman" w:eastAsia="Calibri" w:hAnsi="Times New Roman" w:cs="Times New Roman"/>
          <w:color w:val="000000"/>
          <w:sz w:val="24"/>
          <w:szCs w:val="24"/>
          <w:lang w:val="fr-FR"/>
        </w:rPr>
      </w:pPr>
      <w:r w:rsidRPr="00330A7E">
        <w:rPr>
          <w:rFonts w:ascii="Times New Roman" w:eastAsia="Times New Roman" w:hAnsi="Times New Roman" w:cs="Times New Roman"/>
          <w:b/>
          <w:color w:val="0000FF"/>
          <w:sz w:val="24"/>
          <w:szCs w:val="24"/>
          <w:lang w:val="sv-SE"/>
        </w:rPr>
        <w:lastRenderedPageBreak/>
        <w:tab/>
        <w:t xml:space="preserve">C. </w:t>
      </w:r>
      <w:r w:rsidRPr="00330A7E">
        <w:rPr>
          <w:rFonts w:ascii="Times New Roman" w:hAnsi="Times New Roman" w:cs="Times New Roman"/>
          <w:position w:val="-32"/>
          <w:sz w:val="24"/>
          <w:szCs w:val="24"/>
        </w:rPr>
        <w:object w:dxaOrig="2100" w:dyaOrig="780" w14:anchorId="689790DC">
          <v:shape id="_x0000_i4037" type="#_x0000_t75" style="width:105pt;height:39pt" o:ole="">
            <v:imagedata r:id="rId5346" o:title=""/>
          </v:shape>
          <o:OLEObject Type="Embed" ProgID="Equation.DSMT4" ShapeID="_x0000_i4037" DrawAspect="Content" ObjectID="_1796843099" r:id="rId5347"/>
        </w:object>
      </w:r>
      <w:r w:rsidRPr="00330A7E">
        <w:rPr>
          <w:rFonts w:ascii="Times New Roman" w:eastAsia="Times New Roman" w:hAnsi="Times New Roman" w:cs="Times New Roman"/>
          <w:sz w:val="24"/>
          <w:szCs w:val="24"/>
          <w:lang w:val="vi-VN"/>
        </w:rPr>
        <w:t>.</w:t>
      </w:r>
      <w:r w:rsidRPr="00330A7E">
        <w:rPr>
          <w:rFonts w:ascii="Times New Roman" w:eastAsia="Times New Roman" w:hAnsi="Times New Roman" w:cs="Times New Roman"/>
          <w:b/>
          <w:color w:val="0000FF"/>
          <w:sz w:val="24"/>
          <w:szCs w:val="24"/>
          <w:lang w:val="vi-VN"/>
        </w:rPr>
        <w:tab/>
      </w:r>
      <w:r w:rsidRPr="00330A7E">
        <w:rPr>
          <w:rFonts w:ascii="Times New Roman" w:eastAsia="Times New Roman" w:hAnsi="Times New Roman" w:cs="Times New Roman"/>
          <w:b/>
          <w:color w:val="0000FF"/>
          <w:sz w:val="24"/>
          <w:szCs w:val="24"/>
          <w:lang w:val="vi-VN"/>
        </w:rPr>
        <w:tab/>
      </w:r>
      <w:r w:rsidRPr="00330A7E">
        <w:rPr>
          <w:rFonts w:ascii="Times New Roman" w:eastAsia="Times New Roman" w:hAnsi="Times New Roman" w:cs="Times New Roman"/>
          <w:b/>
          <w:color w:val="0000FF"/>
          <w:sz w:val="24"/>
          <w:szCs w:val="24"/>
          <w:lang w:val="sv-SE"/>
        </w:rPr>
        <w:t xml:space="preserve">D. </w:t>
      </w:r>
      <w:r w:rsidRPr="00330A7E">
        <w:rPr>
          <w:rFonts w:ascii="Times New Roman" w:hAnsi="Times New Roman" w:cs="Times New Roman"/>
          <w:position w:val="-32"/>
          <w:sz w:val="24"/>
          <w:szCs w:val="24"/>
        </w:rPr>
        <w:object w:dxaOrig="1820" w:dyaOrig="780" w14:anchorId="199D3CF6">
          <v:shape id="_x0000_i4038" type="#_x0000_t75" style="width:91.5pt;height:39pt" o:ole="">
            <v:imagedata r:id="rId5348" o:title=""/>
          </v:shape>
          <o:OLEObject Type="Embed" ProgID="Equation.DSMT4" ShapeID="_x0000_i4038" DrawAspect="Content" ObjectID="_1796843100" r:id="rId5349"/>
        </w:object>
      </w:r>
      <w:r w:rsidRPr="00330A7E">
        <w:rPr>
          <w:rFonts w:ascii="Times New Roman" w:eastAsia="Times New Roman" w:hAnsi="Times New Roman" w:cs="Times New Roman"/>
          <w:sz w:val="24"/>
          <w:szCs w:val="24"/>
          <w:lang w:val="vi-VN"/>
        </w:rPr>
        <w:t>.</w:t>
      </w:r>
    </w:p>
    <w:p w14:paraId="59D324FE" w14:textId="77777777" w:rsidR="00ED397D" w:rsidRPr="00330A7E" w:rsidRDefault="00ED397D" w:rsidP="00330A7E">
      <w:pPr>
        <w:tabs>
          <w:tab w:val="left" w:pos="851"/>
          <w:tab w:val="left" w:pos="3402"/>
          <w:tab w:val="left" w:pos="5669"/>
          <w:tab w:val="left" w:pos="7937"/>
        </w:tabs>
        <w:jc w:val="both"/>
        <w:rPr>
          <w:rFonts w:ascii="Times New Roman" w:hAnsi="Times New Roman" w:cs="Times New Roman"/>
          <w:b/>
          <w:bCs/>
          <w:color w:val="0000FF"/>
          <w:sz w:val="24"/>
          <w:szCs w:val="24"/>
        </w:rPr>
      </w:pPr>
      <w:r w:rsidRPr="00330A7E">
        <w:rPr>
          <w:rFonts w:ascii="Times New Roman" w:hAnsi="Times New Roman" w:cs="Times New Roman"/>
          <w:b/>
          <w:bCs/>
          <w:color w:val="0000FF"/>
          <w:sz w:val="24"/>
          <w:szCs w:val="24"/>
        </w:rPr>
        <w:t>Lời giải</w:t>
      </w:r>
    </w:p>
    <w:p w14:paraId="143F0FA6" w14:textId="77777777" w:rsidR="00ED397D" w:rsidRPr="00330A7E" w:rsidRDefault="00ED397D" w:rsidP="00330A7E">
      <w:pPr>
        <w:tabs>
          <w:tab w:val="left" w:pos="851"/>
          <w:tab w:val="left" w:pos="3402"/>
          <w:tab w:val="left" w:pos="5669"/>
          <w:tab w:val="left" w:pos="7937"/>
        </w:tabs>
        <w:jc w:val="both"/>
        <w:rPr>
          <w:rFonts w:ascii="Times New Roman" w:hAnsi="Times New Roman" w:cs="Times New Roman"/>
          <w:b/>
          <w:bCs/>
          <w:color w:val="0000FF"/>
          <w:sz w:val="24"/>
          <w:szCs w:val="24"/>
          <w:lang w:val="vi-VN"/>
        </w:rPr>
      </w:pPr>
      <w:r w:rsidRPr="00330A7E">
        <w:rPr>
          <w:rFonts w:ascii="Times New Roman" w:hAnsi="Times New Roman" w:cs="Times New Roman"/>
          <w:b/>
          <w:bCs/>
          <w:color w:val="0000FF"/>
          <w:sz w:val="24"/>
          <w:szCs w:val="24"/>
          <w:lang w:val="vi-VN"/>
        </w:rPr>
        <w:t>Chọn A</w:t>
      </w:r>
    </w:p>
    <w:p w14:paraId="524811F2" w14:textId="77777777" w:rsidR="00ED397D" w:rsidRPr="00330A7E" w:rsidRDefault="00ED397D" w:rsidP="00330A7E">
      <w:pPr>
        <w:tabs>
          <w:tab w:val="left" w:pos="851"/>
          <w:tab w:val="left" w:pos="3402"/>
          <w:tab w:val="left" w:pos="5669"/>
          <w:tab w:val="left" w:pos="7937"/>
        </w:tabs>
        <w:jc w:val="both"/>
        <w:rPr>
          <w:rFonts w:ascii="Times New Roman" w:hAnsi="Times New Roman" w:cs="Times New Roman"/>
          <w:sz w:val="24"/>
          <w:szCs w:val="24"/>
          <w:lang w:val="vi-VN"/>
        </w:rPr>
      </w:pPr>
      <w:r w:rsidRPr="00330A7E">
        <w:rPr>
          <w:rFonts w:ascii="Times New Roman" w:hAnsi="Times New Roman" w:cs="Times New Roman"/>
          <w:sz w:val="24"/>
          <w:szCs w:val="24"/>
        </w:rPr>
        <w:t xml:space="preserve">Đồ thị hàm số </w:t>
      </w:r>
      <w:r w:rsidRPr="00330A7E">
        <w:rPr>
          <w:rFonts w:ascii="Times New Roman" w:hAnsi="Times New Roman" w:cs="Times New Roman"/>
          <w:position w:val="-10"/>
          <w:sz w:val="24"/>
          <w:szCs w:val="24"/>
        </w:rPr>
        <w:object w:dxaOrig="980" w:dyaOrig="340" w14:anchorId="40387891">
          <v:shape id="_x0000_i4039" type="#_x0000_t75" style="width:49.5pt;height:16.5pt" o:ole="">
            <v:imagedata r:id="rId5350" o:title=""/>
          </v:shape>
          <o:OLEObject Type="Embed" ProgID="Equation.DSMT4" ShapeID="_x0000_i4039" DrawAspect="Content" ObjectID="_1796843101" r:id="rId5351"/>
        </w:object>
      </w:r>
      <w:r w:rsidRPr="00330A7E">
        <w:rPr>
          <w:rFonts w:ascii="Times New Roman" w:hAnsi="Times New Roman" w:cs="Times New Roman"/>
          <w:sz w:val="24"/>
          <w:szCs w:val="24"/>
          <w:lang w:val="vi-VN"/>
        </w:rPr>
        <w:t xml:space="preserve"> cắt trục </w:t>
      </w:r>
      <w:r w:rsidRPr="00330A7E">
        <w:rPr>
          <w:rFonts w:ascii="Times New Roman" w:hAnsi="Times New Roman" w:cs="Times New Roman"/>
          <w:position w:val="-6"/>
          <w:sz w:val="24"/>
          <w:szCs w:val="24"/>
        </w:rPr>
        <w:object w:dxaOrig="380" w:dyaOrig="279" w14:anchorId="51762C4A">
          <v:shape id="_x0000_i4040" type="#_x0000_t75" style="width:19.5pt;height:13.5pt" o:ole="">
            <v:imagedata r:id="rId5352" o:title=""/>
          </v:shape>
          <o:OLEObject Type="Embed" ProgID="Equation.DSMT4" ShapeID="_x0000_i4040" DrawAspect="Content" ObjectID="_1796843102" r:id="rId5353"/>
        </w:object>
      </w:r>
      <w:r w:rsidRPr="00330A7E">
        <w:rPr>
          <w:rFonts w:ascii="Times New Roman" w:hAnsi="Times New Roman" w:cs="Times New Roman"/>
          <w:sz w:val="24"/>
          <w:szCs w:val="24"/>
          <w:lang w:val="vi-VN"/>
        </w:rPr>
        <w:t xml:space="preserve"> lần lượt tại hai điểm có hoành độ là </w:t>
      </w:r>
      <w:r w:rsidRPr="00330A7E">
        <w:rPr>
          <w:rFonts w:ascii="Times New Roman" w:hAnsi="Times New Roman" w:cs="Times New Roman"/>
          <w:position w:val="-10"/>
          <w:sz w:val="24"/>
          <w:szCs w:val="24"/>
        </w:rPr>
        <w:object w:dxaOrig="1160" w:dyaOrig="320" w14:anchorId="3D8DF603">
          <v:shape id="_x0000_i4041" type="#_x0000_t75" style="width:58.5pt;height:16.5pt" o:ole="">
            <v:imagedata r:id="rId5354" o:title=""/>
          </v:shape>
          <o:OLEObject Type="Embed" ProgID="Equation.DSMT4" ShapeID="_x0000_i4041" DrawAspect="Content" ObjectID="_1796843103" r:id="rId5355"/>
        </w:object>
      </w:r>
      <w:r w:rsidRPr="00330A7E">
        <w:rPr>
          <w:rFonts w:ascii="Times New Roman" w:hAnsi="Times New Roman" w:cs="Times New Roman"/>
          <w:sz w:val="24"/>
          <w:szCs w:val="24"/>
          <w:lang w:val="vi-VN"/>
        </w:rPr>
        <w:t xml:space="preserve"> nên thể tích khối tròn xoay khi quay hình phẳng </w:t>
      </w:r>
      <w:r w:rsidRPr="00330A7E">
        <w:rPr>
          <w:rFonts w:ascii="Times New Roman" w:hAnsi="Times New Roman" w:cs="Times New Roman"/>
          <w:position w:val="-4"/>
          <w:sz w:val="24"/>
          <w:szCs w:val="24"/>
        </w:rPr>
        <w:object w:dxaOrig="279" w:dyaOrig="260" w14:anchorId="0A23B6D9">
          <v:shape id="_x0000_i4042" type="#_x0000_t75" style="width:13.5pt;height:13.5pt" o:ole="">
            <v:imagedata r:id="rId5356" o:title=""/>
          </v:shape>
          <o:OLEObject Type="Embed" ProgID="Equation.DSMT4" ShapeID="_x0000_i4042" DrawAspect="Content" ObjectID="_1796843104" r:id="rId5357"/>
        </w:object>
      </w:r>
      <w:r w:rsidRPr="00330A7E">
        <w:rPr>
          <w:rFonts w:ascii="Times New Roman" w:hAnsi="Times New Roman" w:cs="Times New Roman"/>
          <w:sz w:val="24"/>
          <w:szCs w:val="24"/>
          <w:lang w:val="vi-VN"/>
        </w:rPr>
        <w:t xml:space="preserve"> quanh trục </w:t>
      </w:r>
      <w:r w:rsidRPr="00330A7E">
        <w:rPr>
          <w:rFonts w:ascii="Times New Roman" w:hAnsi="Times New Roman" w:cs="Times New Roman"/>
          <w:position w:val="-6"/>
          <w:sz w:val="24"/>
          <w:szCs w:val="24"/>
        </w:rPr>
        <w:object w:dxaOrig="380" w:dyaOrig="279" w14:anchorId="172A4993">
          <v:shape id="_x0000_i4043" type="#_x0000_t75" style="width:19.5pt;height:13.5pt" o:ole="">
            <v:imagedata r:id="rId5352" o:title=""/>
          </v:shape>
          <o:OLEObject Type="Embed" ProgID="Equation.DSMT4" ShapeID="_x0000_i4043" DrawAspect="Content" ObjectID="_1796843105" r:id="rId5358"/>
        </w:object>
      </w:r>
      <w:r w:rsidRPr="00330A7E">
        <w:rPr>
          <w:rFonts w:ascii="Times New Roman" w:hAnsi="Times New Roman" w:cs="Times New Roman"/>
          <w:sz w:val="24"/>
          <w:szCs w:val="24"/>
          <w:lang w:val="vi-VN"/>
        </w:rPr>
        <w:t xml:space="preserve"> được tính theo công thức </w:t>
      </w:r>
      <w:r w:rsidRPr="00330A7E">
        <w:rPr>
          <w:rFonts w:ascii="Times New Roman" w:hAnsi="Times New Roman" w:cs="Times New Roman"/>
          <w:position w:val="-32"/>
          <w:sz w:val="24"/>
          <w:szCs w:val="24"/>
        </w:rPr>
        <w:object w:dxaOrig="1880" w:dyaOrig="780" w14:anchorId="4C553C5B">
          <v:shape id="_x0000_i4044" type="#_x0000_t75" style="width:94.5pt;height:39pt" o:ole="">
            <v:imagedata r:id="rId5359" o:title=""/>
          </v:shape>
          <o:OLEObject Type="Embed" ProgID="Equation.DSMT4" ShapeID="_x0000_i4044" DrawAspect="Content" ObjectID="_1796843106" r:id="rId5360"/>
        </w:object>
      </w:r>
    </w:p>
    <w:p w14:paraId="31E5450F" w14:textId="77777777" w:rsidR="00ED397D" w:rsidRPr="00330A7E" w:rsidRDefault="00ED397D" w:rsidP="000E1E56">
      <w:pPr>
        <w:pStyle w:val="ListParagraph"/>
        <w:numPr>
          <w:ilvl w:val="0"/>
          <w:numId w:val="47"/>
        </w:numPr>
        <w:tabs>
          <w:tab w:val="left" w:pos="851"/>
        </w:tabs>
        <w:spacing w:line="276" w:lineRule="auto"/>
        <w:ind w:left="0" w:firstLine="0"/>
        <w:rPr>
          <w:rFonts w:ascii="Times New Roman" w:hAnsi="Times New Roman" w:cs="Times New Roman"/>
          <w:sz w:val="24"/>
          <w:szCs w:val="24"/>
        </w:rPr>
      </w:pPr>
      <w:r w:rsidRPr="00330A7E">
        <w:rPr>
          <w:rFonts w:ascii="Times New Roman" w:hAnsi="Times New Roman" w:cs="Times New Roman"/>
          <w:sz w:val="24"/>
          <w:szCs w:val="24"/>
        </w:rPr>
        <w:t>Một siêu thị thống kê số tiền (đơn vị: chục nghìn đồng) mà 44 khách hàng mua hàng ở siêu thị đó trong một ngày. Số liệu được ghi lại trong Bảng 18.</w:t>
      </w:r>
    </w:p>
    <w:p w14:paraId="4397299D" w14:textId="77777777" w:rsidR="00ED397D" w:rsidRPr="00330A7E" w:rsidRDefault="00ED397D" w:rsidP="00330A7E">
      <w:pPr>
        <w:tabs>
          <w:tab w:val="left" w:pos="851"/>
          <w:tab w:val="left" w:pos="3402"/>
          <w:tab w:val="left" w:pos="5669"/>
          <w:tab w:val="left" w:pos="7937"/>
        </w:tabs>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050F93CC" wp14:editId="41A5AA0A">
            <wp:extent cx="2265090" cy="2434442"/>
            <wp:effectExtent l="0" t="0" r="1905" b="4445"/>
            <wp:docPr id="1839387957" name="Picture 1839387957" descr="A table with numbers and symbol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table with numbers and symbols  Description automatically generated"/>
                    <pic:cNvPicPr/>
                  </pic:nvPicPr>
                  <pic:blipFill>
                    <a:blip r:embed="rId4534">
                      <a:extLst>
                        <a:ext uri="{BEBA8EAE-BF5A-486C-A8C5-ECC9F3942E4B}">
                          <a14:imgProps xmlns:a14="http://schemas.microsoft.com/office/drawing/2010/main">
                            <a14:imgLayer r:embed="rId4535">
                              <a14:imgEffect>
                                <a14:sharpenSoften amount="50000"/>
                              </a14:imgEffect>
                            </a14:imgLayer>
                          </a14:imgProps>
                        </a:ext>
                      </a:extLst>
                    </a:blip>
                    <a:stretch>
                      <a:fillRect/>
                    </a:stretch>
                  </pic:blipFill>
                  <pic:spPr>
                    <a:xfrm>
                      <a:off x="0" y="0"/>
                      <a:ext cx="2267726" cy="2437275"/>
                    </a:xfrm>
                    <a:prstGeom prst="rect">
                      <a:avLst/>
                    </a:prstGeom>
                  </pic:spPr>
                </pic:pic>
              </a:graphicData>
            </a:graphic>
          </wp:inline>
        </w:drawing>
      </w:r>
    </w:p>
    <w:p w14:paraId="19244BB9" w14:textId="77777777" w:rsidR="00ED397D" w:rsidRPr="00330A7E" w:rsidRDefault="00ED397D" w:rsidP="00330A7E">
      <w:pPr>
        <w:tabs>
          <w:tab w:val="left" w:pos="851"/>
          <w:tab w:val="left" w:pos="3402"/>
          <w:tab w:val="left" w:pos="5669"/>
          <w:tab w:val="left" w:pos="7937"/>
        </w:tabs>
        <w:jc w:val="both"/>
        <w:rPr>
          <w:rFonts w:ascii="Times New Roman" w:hAnsi="Times New Roman" w:cs="Times New Roman"/>
          <w:b/>
          <w:sz w:val="24"/>
          <w:szCs w:val="24"/>
        </w:rPr>
      </w:pPr>
      <w:r w:rsidRPr="00330A7E">
        <w:rPr>
          <w:rFonts w:ascii="Times New Roman" w:hAnsi="Times New Roman" w:cs="Times New Roman"/>
          <w:sz w:val="24"/>
          <w:szCs w:val="24"/>
        </w:rPr>
        <w:t>Phương sai của mẫu số liệu ghép nhóm trên là:</w:t>
      </w:r>
    </w:p>
    <w:p w14:paraId="2079A9F6" w14:textId="77777777" w:rsidR="00ED397D" w:rsidRPr="00330A7E" w:rsidRDefault="00ED397D" w:rsidP="00330A7E">
      <w:pPr>
        <w:tabs>
          <w:tab w:val="left" w:pos="851"/>
          <w:tab w:val="left" w:pos="3402"/>
          <w:tab w:val="left" w:pos="5669"/>
          <w:tab w:val="left" w:pos="7937"/>
        </w:tabs>
        <w:jc w:val="both"/>
        <w:rPr>
          <w:rFonts w:ascii="Times New Roman" w:hAnsi="Times New Roman" w:cs="Times New Roman"/>
          <w:b/>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sz w:val="24"/>
          <w:szCs w:val="24"/>
        </w:rPr>
        <w:t>53,2.</w:t>
      </w:r>
      <w:r w:rsidRPr="00330A7E">
        <w:rPr>
          <w:rFonts w:ascii="Times New Roman" w:hAnsi="Times New Roman" w:cs="Times New Roman"/>
          <w:b/>
          <w:sz w:val="24"/>
          <w:szCs w:val="24"/>
        </w:rPr>
        <w:tab/>
        <w:t xml:space="preserve">B. </w:t>
      </w:r>
      <w:r w:rsidRPr="00330A7E">
        <w:rPr>
          <w:rFonts w:ascii="Times New Roman" w:hAnsi="Times New Roman" w:cs="Times New Roman"/>
          <w:sz w:val="24"/>
          <w:szCs w:val="24"/>
        </w:rPr>
        <w:t>46,1.</w:t>
      </w:r>
      <w:r w:rsidRPr="00330A7E">
        <w:rPr>
          <w:rFonts w:ascii="Times New Roman" w:hAnsi="Times New Roman" w:cs="Times New Roman"/>
          <w:b/>
          <w:sz w:val="24"/>
          <w:szCs w:val="24"/>
        </w:rPr>
        <w:tab/>
        <w:t xml:space="preserve">C. </w:t>
      </w:r>
      <w:r w:rsidRPr="00330A7E">
        <w:rPr>
          <w:rFonts w:ascii="Times New Roman" w:hAnsi="Times New Roman" w:cs="Times New Roman"/>
          <w:sz w:val="24"/>
          <w:szCs w:val="24"/>
        </w:rPr>
        <w:t>30.</w:t>
      </w:r>
      <w:r w:rsidRPr="00330A7E">
        <w:rPr>
          <w:rFonts w:ascii="Times New Roman" w:hAnsi="Times New Roman" w:cs="Times New Roman"/>
          <w:b/>
          <w:sz w:val="24"/>
          <w:szCs w:val="24"/>
        </w:rPr>
        <w:tab/>
        <w:t xml:space="preserve">D. </w:t>
      </w:r>
      <w:r w:rsidRPr="00330A7E">
        <w:rPr>
          <w:rFonts w:ascii="Times New Roman" w:hAnsi="Times New Roman" w:cs="Times New Roman"/>
          <w:sz w:val="24"/>
          <w:szCs w:val="24"/>
        </w:rPr>
        <w:t>11.</w:t>
      </w:r>
    </w:p>
    <w:p w14:paraId="767A0D38" w14:textId="77777777" w:rsidR="00ED397D" w:rsidRPr="00330A7E" w:rsidRDefault="00ED397D" w:rsidP="00330A7E">
      <w:pPr>
        <w:tabs>
          <w:tab w:val="left" w:pos="851"/>
          <w:tab w:val="left" w:pos="3402"/>
          <w:tab w:val="left" w:pos="5669"/>
          <w:tab w:val="left" w:pos="7937"/>
        </w:tabs>
        <w:jc w:val="both"/>
        <w:rPr>
          <w:rFonts w:ascii="Times New Roman" w:hAnsi="Times New Roman" w:cs="Times New Roman"/>
          <w:b/>
          <w:bCs/>
          <w:sz w:val="24"/>
          <w:szCs w:val="24"/>
        </w:rPr>
      </w:pPr>
      <w:r w:rsidRPr="00330A7E">
        <w:rPr>
          <w:rFonts w:ascii="Times New Roman" w:hAnsi="Times New Roman" w:cs="Times New Roman"/>
          <w:b/>
          <w:bCs/>
          <w:sz w:val="24"/>
          <w:szCs w:val="24"/>
        </w:rPr>
        <w:t>Lời giải</w:t>
      </w:r>
    </w:p>
    <w:p w14:paraId="435A08CB" w14:textId="77777777" w:rsidR="00ED397D" w:rsidRPr="00330A7E" w:rsidRDefault="00ED397D" w:rsidP="00330A7E">
      <w:pPr>
        <w:tabs>
          <w:tab w:val="left" w:pos="851"/>
          <w:tab w:val="left" w:pos="3402"/>
          <w:tab w:val="left" w:pos="5669"/>
          <w:tab w:val="left" w:pos="7937"/>
        </w:tabs>
        <w:jc w:val="both"/>
        <w:rPr>
          <w:rFonts w:ascii="Times New Roman" w:hAnsi="Times New Roman" w:cs="Times New Roman"/>
          <w:sz w:val="24"/>
          <w:szCs w:val="24"/>
        </w:rPr>
      </w:pPr>
      <w:r w:rsidRPr="00330A7E">
        <w:rPr>
          <w:rFonts w:ascii="Times New Roman" w:hAnsi="Times New Roman" w:cs="Times New Roman"/>
          <w:sz w:val="24"/>
          <w:szCs w:val="24"/>
        </w:rPr>
        <w:t>Chọn D</w:t>
      </w:r>
    </w:p>
    <w:p w14:paraId="70101980" w14:textId="77777777" w:rsidR="00ED397D" w:rsidRPr="00330A7E" w:rsidRDefault="00ED397D" w:rsidP="00330A7E">
      <w:pPr>
        <w:tabs>
          <w:tab w:val="left" w:pos="851"/>
          <w:tab w:val="left" w:pos="3402"/>
          <w:tab w:val="left" w:pos="5669"/>
          <w:tab w:val="left" w:pos="7937"/>
        </w:tabs>
        <w:jc w:val="both"/>
        <w:rPr>
          <w:rFonts w:ascii="Times New Roman" w:hAnsi="Times New Roman" w:cs="Times New Roman"/>
          <w:sz w:val="24"/>
          <w:szCs w:val="24"/>
        </w:rPr>
      </w:pPr>
      <w:r w:rsidRPr="00330A7E">
        <w:rPr>
          <w:rFonts w:ascii="Times New Roman" w:hAnsi="Times New Roman" w:cs="Times New Roman"/>
          <w:sz w:val="24"/>
          <w:szCs w:val="24"/>
        </w:rPr>
        <w:t xml:space="preserve">Số trung bình cộng của mẫu số liệu ghép nhóm là: </w:t>
      </w:r>
      <w:r w:rsidRPr="00330A7E">
        <w:rPr>
          <w:rFonts w:ascii="Times New Roman" w:hAnsi="Times New Roman" w:cs="Times New Roman"/>
          <w:position w:val="-26"/>
          <w:sz w:val="24"/>
          <w:szCs w:val="24"/>
        </w:rPr>
        <w:object w:dxaOrig="6580" w:dyaOrig="680" w14:anchorId="7CF9527C">
          <v:shape id="_x0000_i4045" type="#_x0000_t75" style="width:328.5pt;height:34.5pt" o:ole="">
            <v:imagedata r:id="rId5361" o:title=""/>
          </v:shape>
          <o:OLEObject Type="Embed" ProgID="Equation.DSMT4" ShapeID="_x0000_i4045" DrawAspect="Content" ObjectID="_1796843107" r:id="rId5362"/>
        </w:object>
      </w:r>
    </w:p>
    <w:p w14:paraId="34AF47D3" w14:textId="77777777" w:rsidR="00ED397D" w:rsidRPr="00330A7E" w:rsidRDefault="00ED397D" w:rsidP="00330A7E">
      <w:pPr>
        <w:tabs>
          <w:tab w:val="left" w:pos="851"/>
          <w:tab w:val="left" w:pos="3402"/>
          <w:tab w:val="left" w:pos="5669"/>
          <w:tab w:val="left" w:pos="7937"/>
        </w:tabs>
        <w:jc w:val="both"/>
        <w:rPr>
          <w:rFonts w:ascii="Times New Roman" w:hAnsi="Times New Roman" w:cs="Times New Roman"/>
          <w:sz w:val="24"/>
          <w:szCs w:val="24"/>
        </w:rPr>
      </w:pPr>
      <w:r w:rsidRPr="00330A7E">
        <w:rPr>
          <w:rFonts w:ascii="Times New Roman" w:hAnsi="Times New Roman" w:cs="Times New Roman"/>
          <w:sz w:val="24"/>
          <w:szCs w:val="24"/>
        </w:rPr>
        <w:t>Phương sai của mẫu số liệu ghép nhóm là:</w:t>
      </w:r>
    </w:p>
    <w:p w14:paraId="43633B19" w14:textId="77777777" w:rsidR="00ED397D" w:rsidRPr="00330A7E" w:rsidRDefault="00ED397D" w:rsidP="00330A7E">
      <w:pPr>
        <w:tabs>
          <w:tab w:val="left" w:pos="851"/>
          <w:tab w:val="left" w:pos="3402"/>
          <w:tab w:val="left" w:pos="5669"/>
          <w:tab w:val="left" w:pos="7937"/>
        </w:tabs>
        <w:jc w:val="both"/>
        <w:rPr>
          <w:rFonts w:ascii="Times New Roman" w:hAnsi="Times New Roman" w:cs="Times New Roman"/>
          <w:sz w:val="24"/>
          <w:szCs w:val="24"/>
        </w:rPr>
      </w:pPr>
      <w:r w:rsidRPr="00330A7E">
        <w:rPr>
          <w:rFonts w:ascii="Times New Roman" w:hAnsi="Times New Roman" w:cs="Times New Roman"/>
          <w:position w:val="-62"/>
          <w:sz w:val="24"/>
          <w:szCs w:val="24"/>
        </w:rPr>
        <w:object w:dxaOrig="8059" w:dyaOrig="2560" w14:anchorId="03DE60AD">
          <v:shape id="_x0000_i4046" type="#_x0000_t75" style="width:403.5pt;height:127.5pt" o:ole="">
            <v:imagedata r:id="rId5363" o:title=""/>
          </v:shape>
          <o:OLEObject Type="Embed" ProgID="Equation.DSMT4" ShapeID="_x0000_i4046" DrawAspect="Content" ObjectID="_1796843108" r:id="rId5364"/>
        </w:object>
      </w:r>
    </w:p>
    <w:p w14:paraId="50DF18EE" w14:textId="77777777" w:rsidR="00ED397D" w:rsidRPr="00330A7E" w:rsidRDefault="00ED397D" w:rsidP="000E1E56">
      <w:pPr>
        <w:pStyle w:val="ListParagraph"/>
        <w:numPr>
          <w:ilvl w:val="0"/>
          <w:numId w:val="47"/>
        </w:numPr>
        <w:tabs>
          <w:tab w:val="left" w:pos="851"/>
        </w:tabs>
        <w:spacing w:after="160" w:line="276" w:lineRule="auto"/>
        <w:ind w:left="0" w:firstLine="0"/>
        <w:rPr>
          <w:rFonts w:ascii="Times New Roman" w:hAnsi="Times New Roman" w:cs="Times New Roman"/>
          <w:sz w:val="24"/>
          <w:szCs w:val="24"/>
        </w:rPr>
      </w:pPr>
      <w:r w:rsidRPr="00330A7E">
        <w:rPr>
          <w:rFonts w:ascii="Times New Roman" w:hAnsi="Times New Roman" w:cs="Times New Roman"/>
          <w:sz w:val="24"/>
          <w:szCs w:val="24"/>
        </w:rPr>
        <w:lastRenderedPageBreak/>
        <w:t xml:space="preserve">Công thức </w:t>
      </w:r>
      <w:r w:rsidRPr="00330A7E">
        <w:rPr>
          <w:rFonts w:ascii="Times New Roman" w:hAnsi="Times New Roman" w:cs="Times New Roman"/>
          <w:position w:val="-30"/>
          <w:sz w:val="24"/>
          <w:szCs w:val="24"/>
        </w:rPr>
        <w:object w:dxaOrig="1540" w:dyaOrig="880" w14:anchorId="052F899E">
          <v:shape id="_x0000_i4047" type="#_x0000_t75" style="width:76.5pt;height:43.5pt" o:ole="">
            <v:imagedata r:id="rId5086" o:title=""/>
          </v:shape>
          <o:OLEObject Type="Embed" ProgID="Equation.DSMT4" ShapeID="_x0000_i4047" DrawAspect="Content" ObjectID="_1796843109" r:id="rId5365"/>
        </w:object>
      </w:r>
      <w:r w:rsidRPr="00330A7E">
        <w:rPr>
          <w:rFonts w:ascii="Times New Roman" w:hAnsi="Times New Roman" w:cs="Times New Roman"/>
          <w:sz w:val="24"/>
          <w:szCs w:val="24"/>
        </w:rPr>
        <w:t xml:space="preserve"> cho biết khối lượng của một chất phóng xạ sau thời gian </w:t>
      </w:r>
      <w:r w:rsidRPr="00330A7E">
        <w:rPr>
          <w:rFonts w:ascii="Times New Roman" w:hAnsi="Times New Roman" w:cs="Times New Roman"/>
          <w:position w:val="-6"/>
          <w:sz w:val="24"/>
          <w:szCs w:val="24"/>
        </w:rPr>
        <w:object w:dxaOrig="160" w:dyaOrig="260" w14:anchorId="0BBF31CB">
          <v:shape id="_x0000_i4048" type="#_x0000_t75" style="width:7.5pt;height:13.5pt" o:ole="">
            <v:imagedata r:id="rId5366" o:title=""/>
          </v:shape>
          <o:OLEObject Type="Embed" ProgID="Equation.DSMT4" ShapeID="_x0000_i4048" DrawAspect="Content" ObjectID="_1796843110" r:id="rId5367"/>
        </w:object>
      </w:r>
      <w:r w:rsidRPr="00330A7E">
        <w:rPr>
          <w:rFonts w:ascii="Times New Roman" w:hAnsi="Times New Roman" w:cs="Times New Roman"/>
          <w:sz w:val="24"/>
          <w:szCs w:val="24"/>
        </w:rPr>
        <w:t xml:space="preserve"> kể từ thời điểm nào đó (gọi là thời điểm ban đầu), </w:t>
      </w:r>
      <w:r w:rsidRPr="00330A7E">
        <w:rPr>
          <w:rFonts w:ascii="Times New Roman" w:hAnsi="Times New Roman" w:cs="Times New Roman"/>
          <w:position w:val="-12"/>
          <w:sz w:val="24"/>
          <w:szCs w:val="24"/>
        </w:rPr>
        <w:object w:dxaOrig="400" w:dyaOrig="360" w14:anchorId="40E5DF7C">
          <v:shape id="_x0000_i4049" type="#_x0000_t75" style="width:19.5pt;height:18pt" o:ole="">
            <v:imagedata r:id="rId5368" o:title=""/>
          </v:shape>
          <o:OLEObject Type="Embed" ProgID="Equation.DSMT4" ShapeID="_x0000_i4049" DrawAspect="Content" ObjectID="_1796843111" r:id="rId5369"/>
        </w:object>
      </w:r>
      <w:r w:rsidRPr="00330A7E">
        <w:rPr>
          <w:rFonts w:ascii="Times New Roman" w:hAnsi="Times New Roman" w:cs="Times New Roman"/>
          <w:sz w:val="24"/>
          <w:szCs w:val="24"/>
        </w:rPr>
        <w:t xml:space="preserve"> là khối lượng ban đầu, </w:t>
      </w:r>
      <w:r w:rsidRPr="00330A7E">
        <w:rPr>
          <w:rFonts w:ascii="Times New Roman" w:hAnsi="Times New Roman" w:cs="Times New Roman"/>
          <w:position w:val="-4"/>
          <w:sz w:val="24"/>
          <w:szCs w:val="24"/>
        </w:rPr>
        <w:object w:dxaOrig="240" w:dyaOrig="260" w14:anchorId="4DBB6E5D">
          <v:shape id="_x0000_i4050" type="#_x0000_t75" style="width:12pt;height:13.5pt" o:ole="">
            <v:imagedata r:id="rId5092" o:title=""/>
          </v:shape>
          <o:OLEObject Type="Embed" ProgID="Equation.DSMT4" ShapeID="_x0000_i4050" DrawAspect="Content" ObjectID="_1796843112" r:id="rId5370"/>
        </w:object>
      </w:r>
      <w:r w:rsidRPr="00330A7E">
        <w:rPr>
          <w:rFonts w:ascii="Times New Roman" w:hAnsi="Times New Roman" w:cs="Times New Roman"/>
          <w:sz w:val="24"/>
          <w:szCs w:val="24"/>
        </w:rPr>
        <w:t xml:space="preserve"> là chu kì bán rã của chất phóng xạ đó (cứ sau mỗi chu kì, khối lượng của chất phóng xạ giảm đi một nửa). Trong một phòng thí nghiệm, với khối lượng </w:t>
      </w:r>
      <w:r w:rsidRPr="00330A7E">
        <w:rPr>
          <w:rFonts w:ascii="Times New Roman" w:hAnsi="Times New Roman" w:cs="Times New Roman"/>
          <w:position w:val="-10"/>
          <w:sz w:val="24"/>
          <w:szCs w:val="24"/>
        </w:rPr>
        <w:object w:dxaOrig="660" w:dyaOrig="320" w14:anchorId="2A85C937">
          <v:shape id="_x0000_i4051" type="#_x0000_t75" style="width:33pt;height:16.5pt" o:ole="">
            <v:imagedata r:id="rId5371" o:title=""/>
          </v:shape>
          <o:OLEObject Type="Embed" ProgID="Equation.DSMT4" ShapeID="_x0000_i4051" DrawAspect="Content" ObjectID="_1796843113" r:id="rId5372"/>
        </w:object>
      </w:r>
      <w:r w:rsidRPr="00330A7E">
        <w:rPr>
          <w:rFonts w:ascii="Times New Roman" w:hAnsi="Times New Roman" w:cs="Times New Roman"/>
          <w:sz w:val="24"/>
          <w:szCs w:val="24"/>
        </w:rPr>
        <w:t xml:space="preserve"> radon ban đầu, sau 16 ngày, chỉ còn lại </w:t>
      </w:r>
      <w:r w:rsidRPr="00330A7E">
        <w:rPr>
          <w:rFonts w:ascii="Times New Roman" w:hAnsi="Times New Roman" w:cs="Times New Roman"/>
          <w:position w:val="-10"/>
          <w:sz w:val="24"/>
          <w:szCs w:val="24"/>
        </w:rPr>
        <w:object w:dxaOrig="480" w:dyaOrig="320" w14:anchorId="69851E3E">
          <v:shape id="_x0000_i4052" type="#_x0000_t75" style="width:24pt;height:16.5pt" o:ole="">
            <v:imagedata r:id="rId5373" o:title=""/>
          </v:shape>
          <o:OLEObject Type="Embed" ProgID="Equation.DSMT4" ShapeID="_x0000_i4052" DrawAspect="Content" ObjectID="_1796843114" r:id="rId5374"/>
        </w:object>
      </w:r>
      <w:r w:rsidRPr="00330A7E">
        <w:rPr>
          <w:rFonts w:ascii="Times New Roman" w:hAnsi="Times New Roman" w:cs="Times New Roman"/>
          <w:sz w:val="24"/>
          <w:szCs w:val="24"/>
        </w:rPr>
        <w:t>. Chu kì bán rã của radon bằng bao nhiêu?</w:t>
      </w:r>
    </w:p>
    <w:p w14:paraId="19CC3D0D" w14:textId="77777777" w:rsidR="00ED397D" w:rsidRPr="00330A7E" w:rsidRDefault="00ED397D" w:rsidP="00330A7E">
      <w:pPr>
        <w:tabs>
          <w:tab w:val="left" w:pos="851"/>
        </w:tabs>
        <w:jc w:val="both"/>
        <w:rPr>
          <w:rFonts w:ascii="Times New Roman" w:hAnsi="Times New Roman" w:cs="Times New Roman"/>
          <w:b/>
          <w:bCs/>
          <w:sz w:val="24"/>
          <w:szCs w:val="24"/>
          <w:lang w:val="vi-VN"/>
        </w:rPr>
      </w:pPr>
      <w:r w:rsidRPr="00330A7E">
        <w:rPr>
          <w:rFonts w:ascii="Times New Roman" w:hAnsi="Times New Roman" w:cs="Times New Roman"/>
          <w:b/>
          <w:bCs/>
          <w:sz w:val="24"/>
          <w:szCs w:val="24"/>
        </w:rPr>
        <w:t>Lời giải</w:t>
      </w:r>
    </w:p>
    <w:p w14:paraId="4B4EE65A" w14:textId="77777777" w:rsidR="00ED397D" w:rsidRPr="00330A7E" w:rsidRDefault="00ED397D" w:rsidP="00330A7E">
      <w:pPr>
        <w:tabs>
          <w:tab w:val="left" w:pos="851"/>
        </w:tabs>
        <w:jc w:val="both"/>
        <w:rPr>
          <w:rFonts w:ascii="Times New Roman" w:hAnsi="Times New Roman" w:cs="Times New Roman"/>
          <w:b/>
          <w:bCs/>
          <w:sz w:val="24"/>
          <w:szCs w:val="24"/>
          <w:lang w:val="vi-VN"/>
        </w:rPr>
      </w:pPr>
      <w:r w:rsidRPr="00330A7E">
        <w:rPr>
          <w:rFonts w:ascii="Times New Roman" w:hAnsi="Times New Roman" w:cs="Times New Roman"/>
          <w:b/>
          <w:bCs/>
          <w:sz w:val="24"/>
          <w:szCs w:val="24"/>
          <w:lang w:val="vi-VN"/>
        </w:rPr>
        <w:t>Chọn B</w:t>
      </w:r>
    </w:p>
    <w:p w14:paraId="2CE7E13D" w14:textId="77777777" w:rsidR="00ED397D" w:rsidRPr="00330A7E" w:rsidRDefault="00ED397D" w:rsidP="00330A7E">
      <w:pPr>
        <w:tabs>
          <w:tab w:val="left" w:pos="851"/>
        </w:tabs>
        <w:jc w:val="both"/>
        <w:rPr>
          <w:rFonts w:ascii="Times New Roman" w:hAnsi="Times New Roman" w:cs="Times New Roman"/>
          <w:sz w:val="24"/>
          <w:szCs w:val="24"/>
          <w:lang w:val="vi-VN"/>
        </w:rPr>
      </w:pPr>
      <w:r w:rsidRPr="00330A7E">
        <w:rPr>
          <w:rFonts w:ascii="Times New Roman" w:hAnsi="Times New Roman" w:cs="Times New Roman"/>
          <w:position w:val="-58"/>
          <w:sz w:val="24"/>
          <w:szCs w:val="24"/>
        </w:rPr>
        <w:object w:dxaOrig="7020" w:dyaOrig="1160" w14:anchorId="32E61381">
          <v:shape id="_x0000_i4053" type="#_x0000_t75" style="width:351pt;height:58.5pt" o:ole="">
            <v:imagedata r:id="rId5375" o:title=""/>
          </v:shape>
          <o:OLEObject Type="Embed" ProgID="Equation.DSMT4" ShapeID="_x0000_i4053" DrawAspect="Content" ObjectID="_1796843115" r:id="rId5376"/>
        </w:object>
      </w:r>
      <w:r w:rsidRPr="00330A7E">
        <w:rPr>
          <w:rFonts w:ascii="Times New Roman" w:hAnsi="Times New Roman" w:cs="Times New Roman"/>
          <w:sz w:val="24"/>
          <w:szCs w:val="24"/>
        </w:rPr>
        <w:t xml:space="preserve"> (ngày).</w:t>
      </w:r>
    </w:p>
    <w:p w14:paraId="56B8B321" w14:textId="77777777" w:rsidR="00ED397D" w:rsidRPr="00330A7E" w:rsidRDefault="00ED397D" w:rsidP="00330A7E">
      <w:pPr>
        <w:jc w:val="both"/>
        <w:rPr>
          <w:rFonts w:ascii="Times New Roman" w:eastAsia="Calibri" w:hAnsi="Times New Roman" w:cs="Times New Roman"/>
          <w:b/>
          <w:bCs/>
          <w:color w:val="0033CC"/>
          <w:sz w:val="24"/>
          <w:szCs w:val="24"/>
        </w:rPr>
      </w:pPr>
      <w:r w:rsidRPr="00330A7E">
        <w:rPr>
          <w:rFonts w:ascii="Times New Roman" w:eastAsia="Calibri" w:hAnsi="Times New Roman" w:cs="Times New Roman"/>
          <w:b/>
          <w:bCs/>
          <w:sz w:val="24"/>
          <w:szCs w:val="24"/>
        </w:rPr>
        <w:t xml:space="preserve">Phần II. </w:t>
      </w:r>
      <w:r w:rsidRPr="00330A7E">
        <w:rPr>
          <w:rFonts w:ascii="Times New Roman" w:eastAsia="Calibri" w:hAnsi="Times New Roman" w:cs="Times New Roman"/>
          <w:b/>
          <w:bCs/>
          <w:color w:val="0033CC"/>
          <w:sz w:val="24"/>
          <w:szCs w:val="24"/>
        </w:rPr>
        <w:t>Câu trắc nghiệm đúng sai</w:t>
      </w:r>
    </w:p>
    <w:p w14:paraId="06BCEE41" w14:textId="77777777" w:rsidR="00ED397D" w:rsidRPr="00330A7E" w:rsidRDefault="00ED397D" w:rsidP="000E1E56">
      <w:pPr>
        <w:pStyle w:val="ListParagraph"/>
        <w:numPr>
          <w:ilvl w:val="0"/>
          <w:numId w:val="49"/>
        </w:numPr>
        <w:tabs>
          <w:tab w:val="left" w:pos="992"/>
        </w:tabs>
        <w:spacing w:line="276" w:lineRule="auto"/>
        <w:ind w:left="0" w:firstLine="0"/>
        <w:rPr>
          <w:rFonts w:ascii="Times New Roman" w:eastAsia="Calibri" w:hAnsi="Times New Roman" w:cs="Times New Roman"/>
          <w:sz w:val="24"/>
          <w:szCs w:val="24"/>
          <w:lang w:val="it-IT"/>
        </w:rPr>
      </w:pPr>
      <w:r w:rsidRPr="00330A7E">
        <w:rPr>
          <w:rFonts w:ascii="Times New Roman" w:eastAsia="Calibri" w:hAnsi="Times New Roman" w:cs="Times New Roman"/>
          <w:sz w:val="24"/>
          <w:szCs w:val="24"/>
          <w:lang w:val="it-IT"/>
        </w:rPr>
        <w:t xml:space="preserve">Trong không gian tọa độ </w:t>
      </w:r>
      <w:r w:rsidRPr="00330A7E">
        <w:rPr>
          <w:rFonts w:ascii="Times New Roman" w:hAnsi="Times New Roman" w:cs="Times New Roman"/>
          <w:position w:val="-10"/>
          <w:sz w:val="24"/>
          <w:szCs w:val="24"/>
        </w:rPr>
        <w:object w:dxaOrig="600" w:dyaOrig="320" w14:anchorId="3F8713AE">
          <v:shape id="_x0000_i4054" type="#_x0000_t75" style="width:30pt;height:16.5pt" o:ole="">
            <v:imagedata r:id="rId5106" o:title=""/>
          </v:shape>
          <o:OLEObject Type="Embed" ProgID="Equation.DSMT4" ShapeID="_x0000_i4054" DrawAspect="Content" ObjectID="_1796843116" r:id="rId5377"/>
        </w:object>
      </w:r>
      <w:r w:rsidRPr="00330A7E">
        <w:rPr>
          <w:rFonts w:ascii="Times New Roman" w:eastAsia="Calibri" w:hAnsi="Times New Roman" w:cs="Times New Roman"/>
          <w:sz w:val="24"/>
          <w:szCs w:val="24"/>
          <w:lang w:val="it-IT"/>
        </w:rPr>
        <w:t xml:space="preserve">, cho hai mặt phẳng </w:t>
      </w:r>
      <w:r w:rsidRPr="00330A7E">
        <w:rPr>
          <w:rFonts w:ascii="Times New Roman" w:hAnsi="Times New Roman" w:cs="Times New Roman"/>
          <w:position w:val="-14"/>
          <w:sz w:val="24"/>
          <w:szCs w:val="24"/>
        </w:rPr>
        <w:object w:dxaOrig="2360" w:dyaOrig="400" w14:anchorId="3C0ACF8E">
          <v:shape id="_x0000_i4055" type="#_x0000_t75" style="width:118.5pt;height:19.5pt" o:ole="">
            <v:imagedata r:id="rId5378" o:title=""/>
          </v:shape>
          <o:OLEObject Type="Embed" ProgID="Equation.DSMT4" ShapeID="_x0000_i4055" DrawAspect="Content" ObjectID="_1796843117" r:id="rId5379"/>
        </w:object>
      </w:r>
      <w:r w:rsidRPr="00330A7E">
        <w:rPr>
          <w:rFonts w:ascii="Times New Roman" w:eastAsia="Calibri" w:hAnsi="Times New Roman" w:cs="Times New Roman"/>
          <w:sz w:val="24"/>
          <w:szCs w:val="24"/>
          <w:lang w:val="it-IT"/>
        </w:rPr>
        <w:t xml:space="preserve"> và </w:t>
      </w:r>
      <w:r w:rsidRPr="00330A7E">
        <w:rPr>
          <w:rFonts w:ascii="Times New Roman" w:hAnsi="Times New Roman" w:cs="Times New Roman"/>
          <w:position w:val="-14"/>
          <w:sz w:val="24"/>
          <w:szCs w:val="24"/>
        </w:rPr>
        <w:object w:dxaOrig="2580" w:dyaOrig="400" w14:anchorId="05C95028">
          <v:shape id="_x0000_i4056" type="#_x0000_t75" style="width:129pt;height:19.5pt" o:ole="">
            <v:imagedata r:id="rId5380" o:title=""/>
          </v:shape>
          <o:OLEObject Type="Embed" ProgID="Equation.DSMT4" ShapeID="_x0000_i4056" DrawAspect="Content" ObjectID="_1796843118" r:id="rId5381"/>
        </w:object>
      </w:r>
    </w:p>
    <w:p w14:paraId="190CF15B" w14:textId="77777777" w:rsidR="00ED397D" w:rsidRPr="00330A7E" w:rsidRDefault="00ED397D" w:rsidP="00330A7E">
      <w:pPr>
        <w:spacing w:after="240"/>
        <w:jc w:val="both"/>
        <w:rPr>
          <w:rFonts w:ascii="Times New Roman" w:eastAsia="Calibri" w:hAnsi="Times New Roman" w:cs="Times New Roman"/>
          <w:sz w:val="24"/>
          <w:szCs w:val="24"/>
          <w:lang w:val="it-IT"/>
        </w:rPr>
      </w:pPr>
      <w:r w:rsidRPr="00330A7E">
        <w:rPr>
          <w:rFonts w:ascii="Times New Roman" w:eastAsia="Calibri" w:hAnsi="Times New Roman" w:cs="Times New Roman"/>
          <w:b/>
          <w:bCs/>
          <w:sz w:val="24"/>
          <w:szCs w:val="24"/>
          <w:lang w:val="it-IT"/>
        </w:rPr>
        <w:t>a)</w:t>
      </w:r>
      <w:r w:rsidRPr="00330A7E">
        <w:rPr>
          <w:rFonts w:ascii="Times New Roman" w:eastAsia="Calibri" w:hAnsi="Times New Roman" w:cs="Times New Roman"/>
          <w:sz w:val="24"/>
          <w:szCs w:val="24"/>
          <w:lang w:val="it-IT"/>
        </w:rPr>
        <w:t xml:space="preserve"> </w:t>
      </w:r>
      <w:r w:rsidRPr="00330A7E">
        <w:rPr>
          <w:rFonts w:ascii="Times New Roman" w:hAnsi="Times New Roman" w:cs="Times New Roman"/>
          <w:position w:val="-14"/>
          <w:sz w:val="24"/>
          <w:szCs w:val="24"/>
        </w:rPr>
        <w:object w:dxaOrig="2360" w:dyaOrig="400" w14:anchorId="1714D2A5">
          <v:shape id="_x0000_i4057" type="#_x0000_t75" style="width:118.5pt;height:19.5pt" o:ole="">
            <v:imagedata r:id="rId5108" o:title=""/>
          </v:shape>
          <o:OLEObject Type="Embed" ProgID="Equation.DSMT4" ShapeID="_x0000_i4057" DrawAspect="Content" ObjectID="_1796843119" r:id="rId5382"/>
        </w:object>
      </w:r>
      <w:r w:rsidRPr="00330A7E">
        <w:rPr>
          <w:rFonts w:ascii="Times New Roman" w:eastAsia="Calibri" w:hAnsi="Times New Roman" w:cs="Times New Roman"/>
          <w:sz w:val="24"/>
          <w:szCs w:val="24"/>
          <w:lang w:val="it-IT"/>
        </w:rPr>
        <w:t xml:space="preserve"> nên  </w:t>
      </w:r>
      <w:r w:rsidRPr="00330A7E">
        <w:rPr>
          <w:rFonts w:ascii="Times New Roman" w:hAnsi="Times New Roman" w:cs="Times New Roman"/>
          <w:position w:val="-14"/>
          <w:sz w:val="24"/>
          <w:szCs w:val="24"/>
        </w:rPr>
        <w:object w:dxaOrig="1520" w:dyaOrig="440" w14:anchorId="14E1BBB1">
          <v:shape id="_x0000_i4058" type="#_x0000_t75" style="width:76.5pt;height:22.5pt" o:ole="">
            <v:imagedata r:id="rId5383" o:title=""/>
          </v:shape>
          <o:OLEObject Type="Embed" ProgID="Equation.DSMT4" ShapeID="_x0000_i4058" DrawAspect="Content" ObjectID="_1796843120" r:id="rId5384"/>
        </w:object>
      </w:r>
      <w:r w:rsidRPr="00330A7E">
        <w:rPr>
          <w:rFonts w:ascii="Times New Roman" w:eastAsia="Calibri" w:hAnsi="Times New Roman" w:cs="Times New Roman"/>
          <w:sz w:val="24"/>
          <w:szCs w:val="24"/>
          <w:lang w:val="it-IT"/>
        </w:rPr>
        <w:t xml:space="preserve"> là một vectơ pháp tuyến của mặt phẳng </w:t>
      </w:r>
      <w:r w:rsidRPr="00330A7E">
        <w:rPr>
          <w:rFonts w:ascii="Times New Roman" w:hAnsi="Times New Roman" w:cs="Times New Roman"/>
          <w:position w:val="-14"/>
          <w:sz w:val="24"/>
          <w:szCs w:val="24"/>
        </w:rPr>
        <w:object w:dxaOrig="440" w:dyaOrig="400" w14:anchorId="32EA2E2C">
          <v:shape id="_x0000_i4059" type="#_x0000_t75" style="width:22.5pt;height:19.5pt" o:ole="">
            <v:imagedata r:id="rId5114" o:title=""/>
          </v:shape>
          <o:OLEObject Type="Embed" ProgID="Equation.DSMT4" ShapeID="_x0000_i4059" DrawAspect="Content" ObjectID="_1796843121" r:id="rId5385"/>
        </w:object>
      </w:r>
      <w:r w:rsidRPr="00330A7E">
        <w:rPr>
          <w:rFonts w:ascii="Times New Roman" w:eastAsia="Calibri" w:hAnsi="Times New Roman" w:cs="Times New Roman"/>
          <w:sz w:val="24"/>
          <w:szCs w:val="24"/>
          <w:lang w:val="it-IT"/>
        </w:rPr>
        <w:t>.</w:t>
      </w:r>
    </w:p>
    <w:p w14:paraId="2093FD50" w14:textId="77777777" w:rsidR="00ED397D" w:rsidRPr="00330A7E" w:rsidRDefault="00ED397D" w:rsidP="00330A7E">
      <w:pPr>
        <w:spacing w:after="240"/>
        <w:jc w:val="both"/>
        <w:rPr>
          <w:rFonts w:ascii="Times New Roman" w:eastAsia="Calibri" w:hAnsi="Times New Roman" w:cs="Times New Roman"/>
          <w:sz w:val="24"/>
          <w:szCs w:val="24"/>
          <w:lang w:val="it-IT"/>
        </w:rPr>
      </w:pPr>
      <w:r w:rsidRPr="00330A7E">
        <w:rPr>
          <w:rFonts w:ascii="Times New Roman" w:eastAsia="Calibri" w:hAnsi="Times New Roman" w:cs="Times New Roman"/>
          <w:b/>
          <w:bCs/>
          <w:sz w:val="24"/>
          <w:szCs w:val="24"/>
          <w:lang w:val="it-IT"/>
        </w:rPr>
        <w:t>b)</w:t>
      </w:r>
      <w:r w:rsidRPr="00330A7E">
        <w:rPr>
          <w:rFonts w:ascii="Times New Roman" w:eastAsia="Calibri" w:hAnsi="Times New Roman" w:cs="Times New Roman"/>
          <w:sz w:val="24"/>
          <w:szCs w:val="24"/>
          <w:lang w:val="it-IT"/>
        </w:rPr>
        <w:t xml:space="preserve"> Khoảng cách từ O đến mặt phẳng </w:t>
      </w:r>
      <w:r w:rsidRPr="00330A7E">
        <w:rPr>
          <w:rFonts w:ascii="Times New Roman" w:hAnsi="Times New Roman" w:cs="Times New Roman"/>
          <w:position w:val="-14"/>
          <w:sz w:val="24"/>
          <w:szCs w:val="24"/>
        </w:rPr>
        <w:object w:dxaOrig="460" w:dyaOrig="400" w14:anchorId="5CFA22A7">
          <v:shape id="_x0000_i4060" type="#_x0000_t75" style="width:22.5pt;height:19.5pt" o:ole="">
            <v:imagedata r:id="rId5386" o:title=""/>
          </v:shape>
          <o:OLEObject Type="Embed" ProgID="Equation.DSMT4" ShapeID="_x0000_i4060" DrawAspect="Content" ObjectID="_1796843122" r:id="rId5387"/>
        </w:object>
      </w:r>
      <w:r w:rsidRPr="00330A7E">
        <w:rPr>
          <w:rFonts w:ascii="Times New Roman" w:eastAsia="Calibri" w:hAnsi="Times New Roman" w:cs="Times New Roman"/>
          <w:sz w:val="24"/>
          <w:szCs w:val="24"/>
          <w:lang w:val="it-IT"/>
        </w:rPr>
        <w:t xml:space="preserve"> là </w:t>
      </w:r>
      <w:r w:rsidRPr="00330A7E">
        <w:rPr>
          <w:rFonts w:ascii="Times New Roman" w:hAnsi="Times New Roman" w:cs="Times New Roman"/>
          <w:position w:val="-38"/>
          <w:sz w:val="24"/>
          <w:szCs w:val="24"/>
        </w:rPr>
        <w:object w:dxaOrig="3980" w:dyaOrig="840" w14:anchorId="03104440">
          <v:shape id="_x0000_i4061" type="#_x0000_t75" style="width:199.5pt;height:42pt" o:ole="">
            <v:imagedata r:id="rId5388" o:title=""/>
          </v:shape>
          <o:OLEObject Type="Embed" ProgID="Equation.DSMT4" ShapeID="_x0000_i4061" DrawAspect="Content" ObjectID="_1796843123" r:id="rId5389"/>
        </w:object>
      </w:r>
      <w:r w:rsidRPr="00330A7E">
        <w:rPr>
          <w:rFonts w:ascii="Times New Roman" w:eastAsia="Calibri" w:hAnsi="Times New Roman" w:cs="Times New Roman"/>
          <w:sz w:val="24"/>
          <w:szCs w:val="24"/>
          <w:lang w:val="it-IT"/>
        </w:rPr>
        <w:t>.</w:t>
      </w:r>
    </w:p>
    <w:p w14:paraId="6869A3F3" w14:textId="77777777" w:rsidR="00ED397D" w:rsidRPr="00330A7E" w:rsidRDefault="00ED397D" w:rsidP="00330A7E">
      <w:pPr>
        <w:jc w:val="both"/>
        <w:rPr>
          <w:rFonts w:ascii="Times New Roman" w:eastAsia="Calibri" w:hAnsi="Times New Roman" w:cs="Times New Roman"/>
          <w:sz w:val="24"/>
          <w:szCs w:val="24"/>
          <w:lang w:val="it-IT"/>
        </w:rPr>
      </w:pPr>
      <w:r w:rsidRPr="00330A7E">
        <w:rPr>
          <w:rFonts w:ascii="Times New Roman" w:eastAsia="Calibri" w:hAnsi="Times New Roman" w:cs="Times New Roman"/>
          <w:b/>
          <w:bCs/>
          <w:sz w:val="24"/>
          <w:szCs w:val="24"/>
          <w:lang w:val="it-IT"/>
        </w:rPr>
        <w:t xml:space="preserve">c) </w:t>
      </w:r>
      <w:r w:rsidRPr="00330A7E">
        <w:rPr>
          <w:rFonts w:ascii="Times New Roman" w:eastAsia="Calibri" w:hAnsi="Times New Roman" w:cs="Times New Roman"/>
          <w:sz w:val="24"/>
          <w:szCs w:val="24"/>
          <w:lang w:val="it-IT"/>
        </w:rPr>
        <w:t xml:space="preserve">Vì  hai mặt phẳng </w:t>
      </w:r>
      <w:r w:rsidRPr="00330A7E">
        <w:rPr>
          <w:rFonts w:ascii="Times New Roman" w:hAnsi="Times New Roman" w:cs="Times New Roman"/>
          <w:position w:val="-14"/>
          <w:sz w:val="24"/>
          <w:szCs w:val="24"/>
        </w:rPr>
        <w:object w:dxaOrig="440" w:dyaOrig="400" w14:anchorId="22170E17">
          <v:shape id="_x0000_i4062" type="#_x0000_t75" style="width:22.5pt;height:19.5pt" o:ole="">
            <v:imagedata r:id="rId5390" o:title=""/>
          </v:shape>
          <o:OLEObject Type="Embed" ProgID="Equation.DSMT4" ShapeID="_x0000_i4062" DrawAspect="Content" ObjectID="_1796843124" r:id="rId5391"/>
        </w:object>
      </w:r>
      <w:r w:rsidRPr="00330A7E">
        <w:rPr>
          <w:rFonts w:ascii="Times New Roman" w:eastAsia="Calibri" w:hAnsi="Times New Roman" w:cs="Times New Roman"/>
          <w:sz w:val="24"/>
          <w:szCs w:val="24"/>
          <w:lang w:val="it-IT"/>
        </w:rPr>
        <w:t xml:space="preserve"> và </w:t>
      </w:r>
      <w:r w:rsidRPr="00330A7E">
        <w:rPr>
          <w:rFonts w:ascii="Times New Roman" w:hAnsi="Times New Roman" w:cs="Times New Roman"/>
          <w:position w:val="-14"/>
          <w:sz w:val="24"/>
          <w:szCs w:val="24"/>
        </w:rPr>
        <w:object w:dxaOrig="460" w:dyaOrig="400" w14:anchorId="69843CBB">
          <v:shape id="_x0000_i4063" type="#_x0000_t75" style="width:22.5pt;height:19.5pt" o:ole="">
            <v:imagedata r:id="rId5386" o:title=""/>
          </v:shape>
          <o:OLEObject Type="Embed" ProgID="Equation.DSMT4" ShapeID="_x0000_i4063" DrawAspect="Content" ObjectID="_1796843125" r:id="rId5392"/>
        </w:object>
      </w:r>
      <w:r w:rsidRPr="00330A7E">
        <w:rPr>
          <w:rFonts w:ascii="Times New Roman" w:eastAsia="Calibri" w:hAnsi="Times New Roman" w:cs="Times New Roman"/>
          <w:sz w:val="24"/>
          <w:szCs w:val="24"/>
          <w:lang w:val="it-IT"/>
        </w:rPr>
        <w:t xml:space="preserve"> có 2 VTPT vuông góc nhau nên góc giữa </w:t>
      </w:r>
      <w:r w:rsidRPr="00330A7E">
        <w:rPr>
          <w:rFonts w:ascii="Times New Roman" w:hAnsi="Times New Roman" w:cs="Times New Roman"/>
          <w:position w:val="-14"/>
          <w:sz w:val="24"/>
          <w:szCs w:val="24"/>
        </w:rPr>
        <w:object w:dxaOrig="440" w:dyaOrig="400" w14:anchorId="111AC181">
          <v:shape id="_x0000_i4064" type="#_x0000_t75" style="width:22.5pt;height:19.5pt" o:ole="">
            <v:imagedata r:id="rId5393" o:title=""/>
          </v:shape>
          <o:OLEObject Type="Embed" ProgID="Equation.DSMT4" ShapeID="_x0000_i4064" DrawAspect="Content" ObjectID="_1796843126" r:id="rId5394"/>
        </w:object>
      </w:r>
      <w:r w:rsidRPr="00330A7E">
        <w:rPr>
          <w:rFonts w:ascii="Times New Roman" w:eastAsia="Calibri" w:hAnsi="Times New Roman" w:cs="Times New Roman"/>
          <w:sz w:val="24"/>
          <w:szCs w:val="24"/>
          <w:lang w:val="it-IT"/>
        </w:rPr>
        <w:t xml:space="preserve"> và </w:t>
      </w:r>
      <w:r w:rsidRPr="00330A7E">
        <w:rPr>
          <w:rFonts w:ascii="Times New Roman" w:hAnsi="Times New Roman" w:cs="Times New Roman"/>
          <w:position w:val="-14"/>
          <w:sz w:val="24"/>
          <w:szCs w:val="24"/>
        </w:rPr>
        <w:object w:dxaOrig="460" w:dyaOrig="400" w14:anchorId="4A7E3719">
          <v:shape id="_x0000_i4065" type="#_x0000_t75" style="width:22.5pt;height:19.5pt" o:ole="">
            <v:imagedata r:id="rId5395" o:title=""/>
          </v:shape>
          <o:OLEObject Type="Embed" ProgID="Equation.DSMT4" ShapeID="_x0000_i4065" DrawAspect="Content" ObjectID="_1796843127" r:id="rId5396"/>
        </w:object>
      </w:r>
      <w:r w:rsidRPr="00330A7E">
        <w:rPr>
          <w:rFonts w:ascii="Times New Roman" w:eastAsia="Calibri" w:hAnsi="Times New Roman" w:cs="Times New Roman"/>
          <w:sz w:val="24"/>
          <w:szCs w:val="24"/>
          <w:lang w:val="it-IT"/>
        </w:rPr>
        <w:t xml:space="preserve"> là </w:t>
      </w:r>
      <w:r w:rsidRPr="00330A7E">
        <w:rPr>
          <w:rFonts w:ascii="Times New Roman" w:hAnsi="Times New Roman" w:cs="Times New Roman"/>
          <w:position w:val="-6"/>
          <w:sz w:val="24"/>
          <w:szCs w:val="24"/>
        </w:rPr>
        <w:object w:dxaOrig="460" w:dyaOrig="340" w14:anchorId="67148DA0">
          <v:shape id="_x0000_i4066" type="#_x0000_t75" style="width:22.5pt;height:16.5pt" o:ole="">
            <v:imagedata r:id="rId5397" o:title=""/>
          </v:shape>
          <o:OLEObject Type="Embed" ProgID="Equation.DSMT4" ShapeID="_x0000_i4066" DrawAspect="Content" ObjectID="_1796843128" r:id="rId5398"/>
        </w:object>
      </w:r>
    </w:p>
    <w:p w14:paraId="37C3A2D4" w14:textId="77777777" w:rsidR="00ED397D" w:rsidRPr="00330A7E" w:rsidRDefault="00ED397D" w:rsidP="00330A7E">
      <w:pPr>
        <w:jc w:val="both"/>
        <w:rPr>
          <w:rFonts w:ascii="Times New Roman" w:eastAsia="Calibri" w:hAnsi="Times New Roman" w:cs="Times New Roman"/>
          <w:b/>
          <w:bCs/>
          <w:sz w:val="24"/>
          <w:szCs w:val="24"/>
          <w:lang w:val="it-IT"/>
        </w:rPr>
      </w:pPr>
      <w:r w:rsidRPr="00330A7E">
        <w:rPr>
          <w:rFonts w:ascii="Times New Roman" w:eastAsia="Calibri" w:hAnsi="Times New Roman" w:cs="Times New Roman"/>
          <w:b/>
          <w:bCs/>
          <w:sz w:val="24"/>
          <w:szCs w:val="24"/>
          <w:lang w:val="it-IT"/>
        </w:rPr>
        <w:t xml:space="preserve">d) </w:t>
      </w:r>
      <w:r w:rsidRPr="00330A7E">
        <w:rPr>
          <w:rFonts w:ascii="Times New Roman" w:eastAsia="Calibri" w:hAnsi="Times New Roman" w:cs="Times New Roman"/>
          <w:sz w:val="24"/>
          <w:szCs w:val="24"/>
          <w:lang w:val="it-IT"/>
        </w:rPr>
        <w:t xml:space="preserve">Vì  </w:t>
      </w:r>
      <w:r w:rsidRPr="00330A7E">
        <w:rPr>
          <w:rFonts w:ascii="Times New Roman" w:hAnsi="Times New Roman" w:cs="Times New Roman"/>
          <w:position w:val="-14"/>
          <w:sz w:val="24"/>
          <w:szCs w:val="24"/>
        </w:rPr>
        <w:object w:dxaOrig="2720" w:dyaOrig="400" w14:anchorId="1A8A2146">
          <v:shape id="_x0000_i4067" type="#_x0000_t75" style="width:136.5pt;height:19.5pt" o:ole="">
            <v:imagedata r:id="rId5399" o:title=""/>
          </v:shape>
          <o:OLEObject Type="Embed" ProgID="Equation.DSMT4" ShapeID="_x0000_i4067" DrawAspect="Content" ObjectID="_1796843129" r:id="rId5400"/>
        </w:object>
      </w:r>
      <w:r w:rsidRPr="00330A7E">
        <w:rPr>
          <w:rFonts w:ascii="Times New Roman" w:eastAsia="Calibri" w:hAnsi="Times New Roman" w:cs="Times New Roman"/>
          <w:sz w:val="24"/>
          <w:szCs w:val="24"/>
          <w:lang w:val="it-IT"/>
        </w:rPr>
        <w:t xml:space="preserve">  nên </w:t>
      </w:r>
      <w:r w:rsidRPr="00330A7E">
        <w:rPr>
          <w:rFonts w:ascii="Times New Roman" w:hAnsi="Times New Roman" w:cs="Times New Roman"/>
          <w:position w:val="-10"/>
          <w:sz w:val="24"/>
          <w:szCs w:val="24"/>
        </w:rPr>
        <w:object w:dxaOrig="1520" w:dyaOrig="340" w14:anchorId="402B2E5B">
          <v:shape id="_x0000_i4068" type="#_x0000_t75" style="width:76.5pt;height:16.5pt" o:ole="">
            <v:imagedata r:id="rId5401" o:title=""/>
          </v:shape>
          <o:OLEObject Type="Embed" ProgID="Equation.DSMT4" ShapeID="_x0000_i4068" DrawAspect="Content" ObjectID="_1796843130" r:id="rId5402"/>
        </w:object>
      </w:r>
      <w:r w:rsidRPr="00330A7E">
        <w:rPr>
          <w:rFonts w:ascii="Times New Roman" w:eastAsia="Calibri" w:hAnsi="Times New Roman" w:cs="Times New Roman"/>
          <w:sz w:val="24"/>
          <w:szCs w:val="24"/>
        </w:rPr>
        <w:t>.</w:t>
      </w:r>
    </w:p>
    <w:p w14:paraId="674A7B07" w14:textId="77777777" w:rsidR="00ED397D" w:rsidRPr="00330A7E" w:rsidRDefault="00ED397D" w:rsidP="00330A7E">
      <w:pPr>
        <w:tabs>
          <w:tab w:val="left" w:pos="992"/>
        </w:tabs>
        <w:spacing w:after="0"/>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Đáp án:  a) </w:t>
      </w:r>
      <w:r w:rsidRPr="00330A7E">
        <w:rPr>
          <w:rFonts w:ascii="Times New Roman" w:eastAsia="Calibri" w:hAnsi="Times New Roman" w:cs="Times New Roman"/>
          <w:b/>
          <w:bCs/>
          <w:sz w:val="24"/>
          <w:szCs w:val="24"/>
        </w:rPr>
        <w:t>Đ</w:t>
      </w:r>
      <w:r w:rsidRPr="00330A7E">
        <w:rPr>
          <w:rFonts w:ascii="Times New Roman" w:eastAsia="Calibri" w:hAnsi="Times New Roman" w:cs="Times New Roman"/>
          <w:sz w:val="24"/>
          <w:szCs w:val="24"/>
        </w:rPr>
        <w:t>,</w:t>
      </w:r>
      <w:r w:rsidRPr="00330A7E">
        <w:rPr>
          <w:rFonts w:ascii="Times New Roman" w:eastAsia="Calibri" w:hAnsi="Times New Roman" w:cs="Times New Roman"/>
          <w:b/>
          <w:bCs/>
          <w:sz w:val="24"/>
          <w:szCs w:val="24"/>
        </w:rPr>
        <w:t xml:space="preserve"> </w:t>
      </w:r>
      <w:r w:rsidRPr="00330A7E">
        <w:rPr>
          <w:rFonts w:ascii="Times New Roman" w:eastAsia="Calibri" w:hAnsi="Times New Roman" w:cs="Times New Roman"/>
          <w:sz w:val="24"/>
          <w:szCs w:val="24"/>
        </w:rPr>
        <w:t xml:space="preserve">b) </w:t>
      </w:r>
      <w:r w:rsidRPr="00330A7E">
        <w:rPr>
          <w:rFonts w:ascii="Times New Roman" w:eastAsia="Calibri" w:hAnsi="Times New Roman" w:cs="Times New Roman"/>
          <w:b/>
          <w:bCs/>
          <w:sz w:val="24"/>
          <w:szCs w:val="24"/>
        </w:rPr>
        <w:t>Đ</w:t>
      </w:r>
      <w:r w:rsidRPr="00330A7E">
        <w:rPr>
          <w:rFonts w:ascii="Times New Roman" w:eastAsia="Calibri" w:hAnsi="Times New Roman" w:cs="Times New Roman"/>
          <w:sz w:val="24"/>
          <w:szCs w:val="24"/>
        </w:rPr>
        <w:t>,</w:t>
      </w:r>
      <w:r w:rsidRPr="00330A7E">
        <w:rPr>
          <w:rFonts w:ascii="Times New Roman" w:eastAsia="Calibri" w:hAnsi="Times New Roman" w:cs="Times New Roman"/>
          <w:b/>
          <w:bCs/>
          <w:sz w:val="24"/>
          <w:szCs w:val="24"/>
        </w:rPr>
        <w:t xml:space="preserve"> </w:t>
      </w:r>
      <w:r w:rsidRPr="00330A7E">
        <w:rPr>
          <w:rFonts w:ascii="Times New Roman" w:eastAsia="Calibri" w:hAnsi="Times New Roman" w:cs="Times New Roman"/>
          <w:sz w:val="24"/>
          <w:szCs w:val="24"/>
        </w:rPr>
        <w:t xml:space="preserve">c) </w:t>
      </w:r>
      <w:r w:rsidRPr="00330A7E">
        <w:rPr>
          <w:rFonts w:ascii="Times New Roman" w:eastAsia="Calibri" w:hAnsi="Times New Roman" w:cs="Times New Roman"/>
          <w:b/>
          <w:bCs/>
          <w:sz w:val="24"/>
          <w:szCs w:val="24"/>
        </w:rPr>
        <w:t>S</w:t>
      </w:r>
      <w:r w:rsidRPr="00330A7E">
        <w:rPr>
          <w:rFonts w:ascii="Times New Roman" w:eastAsia="Calibri" w:hAnsi="Times New Roman" w:cs="Times New Roman"/>
          <w:sz w:val="24"/>
          <w:szCs w:val="24"/>
        </w:rPr>
        <w:t xml:space="preserve">, d) </w:t>
      </w:r>
      <w:r w:rsidRPr="00330A7E">
        <w:rPr>
          <w:rFonts w:ascii="Times New Roman" w:eastAsia="Calibri" w:hAnsi="Times New Roman" w:cs="Times New Roman"/>
          <w:b/>
          <w:bCs/>
          <w:sz w:val="24"/>
          <w:szCs w:val="24"/>
        </w:rPr>
        <w:t>Đ</w:t>
      </w:r>
      <w:r w:rsidRPr="00330A7E">
        <w:rPr>
          <w:rFonts w:ascii="Times New Roman" w:eastAsia="Calibri" w:hAnsi="Times New Roman" w:cs="Times New Roman"/>
          <w:sz w:val="24"/>
          <w:szCs w:val="24"/>
        </w:rPr>
        <w:t>.</w:t>
      </w:r>
    </w:p>
    <w:p w14:paraId="2F5E977B" w14:textId="77777777" w:rsidR="00ED397D" w:rsidRPr="00330A7E" w:rsidRDefault="00ED397D" w:rsidP="000E1E56">
      <w:pPr>
        <w:pStyle w:val="ListParagraph"/>
        <w:numPr>
          <w:ilvl w:val="0"/>
          <w:numId w:val="49"/>
        </w:numPr>
        <w:tabs>
          <w:tab w:val="left" w:pos="992"/>
        </w:tabs>
        <w:spacing w:line="276" w:lineRule="auto"/>
        <w:ind w:left="0" w:firstLine="0"/>
        <w:rPr>
          <w:rFonts w:ascii="Times New Roman" w:eastAsia="Calibri" w:hAnsi="Times New Roman" w:cs="Times New Roman"/>
          <w:bCs/>
          <w:i/>
          <w:iCs/>
          <w:color w:val="000000"/>
          <w:sz w:val="24"/>
          <w:szCs w:val="24"/>
          <w:lang w:val="it-IT"/>
        </w:rPr>
      </w:pPr>
      <w:r w:rsidRPr="00330A7E">
        <w:rPr>
          <w:rFonts w:ascii="Times New Roman" w:eastAsia="Calibri" w:hAnsi="Times New Roman" w:cs="Times New Roman"/>
          <w:color w:val="000000"/>
          <w:sz w:val="24"/>
          <w:szCs w:val="24"/>
          <w:lang w:val="it-IT"/>
        </w:rPr>
        <w:t xml:space="preserve">Cho hàm số </w:t>
      </w:r>
      <w:r w:rsidRPr="00330A7E">
        <w:rPr>
          <w:rFonts w:ascii="Times New Roman" w:hAnsi="Times New Roman" w:cs="Times New Roman"/>
          <w:position w:val="-14"/>
          <w:sz w:val="24"/>
          <w:szCs w:val="24"/>
        </w:rPr>
        <w:object w:dxaOrig="1040" w:dyaOrig="400" w14:anchorId="539E2E2D">
          <v:shape id="_x0000_i4069" type="#_x0000_t75" style="width:52.5pt;height:19.5pt" o:ole="">
            <v:imagedata r:id="rId5403" o:title=""/>
          </v:shape>
          <o:OLEObject Type="Embed" ProgID="Equation.DSMT4" ShapeID="_x0000_i4069" DrawAspect="Content" ObjectID="_1796843131" r:id="rId5404"/>
        </w:object>
      </w:r>
      <w:r w:rsidRPr="00330A7E">
        <w:rPr>
          <w:rFonts w:ascii="Times New Roman" w:eastAsia="Calibri" w:hAnsi="Times New Roman" w:cs="Times New Roman"/>
          <w:bCs/>
          <w:color w:val="000000"/>
          <w:sz w:val="24"/>
          <w:szCs w:val="24"/>
          <w:lang w:val="it-IT"/>
        </w:rPr>
        <w:t xml:space="preserve"> có đạo hàm trên </w:t>
      </w:r>
      <w:r w:rsidRPr="00330A7E">
        <w:rPr>
          <w:rFonts w:ascii="Times New Roman" w:hAnsi="Times New Roman" w:cs="Times New Roman"/>
          <w:position w:val="-4"/>
          <w:sz w:val="24"/>
          <w:szCs w:val="24"/>
        </w:rPr>
        <w:object w:dxaOrig="260" w:dyaOrig="260" w14:anchorId="765E5B5F">
          <v:shape id="_x0000_i4070" type="#_x0000_t75" style="width:13.5pt;height:13.5pt" o:ole="">
            <v:imagedata r:id="rId5129" o:title=""/>
          </v:shape>
          <o:OLEObject Type="Embed" ProgID="Equation.DSMT4" ShapeID="_x0000_i4070" DrawAspect="Content" ObjectID="_1796843132" r:id="rId5405"/>
        </w:object>
      </w:r>
      <w:r w:rsidRPr="00330A7E">
        <w:rPr>
          <w:rFonts w:ascii="Times New Roman" w:eastAsia="Calibri" w:hAnsi="Times New Roman" w:cs="Times New Roman"/>
          <w:bCs/>
          <w:color w:val="000000"/>
          <w:sz w:val="24"/>
          <w:szCs w:val="24"/>
          <w:lang w:val="it-IT"/>
        </w:rPr>
        <w:t xml:space="preserve"> và đồ thị như </w:t>
      </w:r>
      <w:r w:rsidRPr="00330A7E">
        <w:rPr>
          <w:rFonts w:ascii="Times New Roman" w:eastAsia="Calibri" w:hAnsi="Times New Roman" w:cs="Times New Roman"/>
          <w:bCs/>
          <w:i/>
          <w:iCs/>
          <w:color w:val="000000"/>
          <w:sz w:val="24"/>
          <w:szCs w:val="24"/>
          <w:lang w:val="it-IT"/>
        </w:rPr>
        <w:t>hình vẽ.</w:t>
      </w:r>
    </w:p>
    <w:p w14:paraId="5AE61EA7" w14:textId="77777777" w:rsidR="00ED397D" w:rsidRPr="00330A7E" w:rsidRDefault="00ED397D" w:rsidP="00330A7E">
      <w:pPr>
        <w:tabs>
          <w:tab w:val="left" w:pos="992"/>
        </w:tabs>
        <w:spacing w:after="0"/>
        <w:contextualSpacing/>
        <w:jc w:val="center"/>
        <w:rPr>
          <w:rFonts w:ascii="Times New Roman" w:eastAsia="Calibri" w:hAnsi="Times New Roman" w:cs="Times New Roman"/>
          <w:bCs/>
          <w:i/>
          <w:iCs/>
          <w:noProof/>
          <w:color w:val="000000"/>
          <w:sz w:val="24"/>
          <w:szCs w:val="24"/>
        </w:rPr>
      </w:pPr>
      <w:r w:rsidRPr="00330A7E">
        <w:rPr>
          <w:rFonts w:ascii="Times New Roman" w:eastAsia="Calibri" w:hAnsi="Times New Roman" w:cs="Times New Roman"/>
          <w:noProof/>
          <w:sz w:val="24"/>
          <w:szCs w:val="24"/>
          <w:lang w:eastAsia="en-US"/>
        </w:rPr>
        <w:drawing>
          <wp:inline distT="0" distB="0" distL="0" distR="0" wp14:anchorId="0B790C91" wp14:editId="3DE3BC5D">
            <wp:extent cx="1432560" cy="1288473"/>
            <wp:effectExtent l="0" t="0" r="0" b="6985"/>
            <wp:docPr id="1312525739"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525739" name="Picture 1" descr="A graph of a function  Description automatically generated"/>
                    <pic:cNvPicPr/>
                  </pic:nvPicPr>
                  <pic:blipFill>
                    <a:blip r:embed="rId5131"/>
                    <a:stretch>
                      <a:fillRect/>
                    </a:stretch>
                  </pic:blipFill>
                  <pic:spPr>
                    <a:xfrm>
                      <a:off x="0" y="0"/>
                      <a:ext cx="1437655" cy="1293055"/>
                    </a:xfrm>
                    <a:prstGeom prst="rect">
                      <a:avLst/>
                    </a:prstGeom>
                  </pic:spPr>
                </pic:pic>
              </a:graphicData>
            </a:graphic>
          </wp:inline>
        </w:drawing>
      </w:r>
    </w:p>
    <w:p w14:paraId="4932C5C2" w14:textId="77777777" w:rsidR="00ED397D" w:rsidRPr="00330A7E" w:rsidRDefault="00ED397D" w:rsidP="00330A7E">
      <w:pPr>
        <w:spacing w:after="0"/>
        <w:jc w:val="both"/>
        <w:rPr>
          <w:rFonts w:ascii="Times New Roman" w:eastAsia="Calibri" w:hAnsi="Times New Roman" w:cs="Times New Roman"/>
          <w:bCs/>
          <w:color w:val="000000"/>
          <w:sz w:val="24"/>
          <w:szCs w:val="24"/>
        </w:rPr>
      </w:pPr>
      <w:r w:rsidRPr="00330A7E">
        <w:rPr>
          <w:rFonts w:ascii="Times New Roman" w:eastAsia="Calibri" w:hAnsi="Times New Roman" w:cs="Times New Roman"/>
          <w:b/>
          <w:color w:val="000000"/>
          <w:sz w:val="24"/>
          <w:szCs w:val="24"/>
        </w:rPr>
        <w:t xml:space="preserve">a) </w:t>
      </w:r>
      <w:r w:rsidRPr="00330A7E">
        <w:rPr>
          <w:rFonts w:ascii="Times New Roman" w:eastAsia="Calibri" w:hAnsi="Times New Roman" w:cs="Times New Roman"/>
          <w:bCs/>
          <w:color w:val="000000"/>
          <w:sz w:val="24"/>
          <w:szCs w:val="24"/>
        </w:rPr>
        <w:t xml:space="preserve">Hàm số nghịch biến trên khoảng </w:t>
      </w:r>
      <w:r w:rsidRPr="00330A7E">
        <w:rPr>
          <w:rFonts w:ascii="Times New Roman" w:hAnsi="Times New Roman" w:cs="Times New Roman"/>
          <w:position w:val="-14"/>
          <w:sz w:val="24"/>
          <w:szCs w:val="24"/>
        </w:rPr>
        <w:object w:dxaOrig="700" w:dyaOrig="400" w14:anchorId="1CE4425A">
          <v:shape id="_x0000_i4071" type="#_x0000_t75" style="width:34.5pt;height:19.5pt" o:ole="">
            <v:imagedata r:id="rId5406" o:title=""/>
          </v:shape>
          <o:OLEObject Type="Embed" ProgID="Equation.DSMT4" ShapeID="_x0000_i4071" DrawAspect="Content" ObjectID="_1796843133" r:id="rId5407"/>
        </w:object>
      </w:r>
      <w:r w:rsidRPr="00330A7E">
        <w:rPr>
          <w:rFonts w:ascii="Times New Roman" w:eastAsia="Calibri" w:hAnsi="Times New Roman" w:cs="Times New Roman"/>
          <w:bCs/>
          <w:color w:val="000000"/>
          <w:sz w:val="24"/>
          <w:szCs w:val="24"/>
        </w:rPr>
        <w:t>.</w:t>
      </w:r>
    </w:p>
    <w:p w14:paraId="3BD97C31" w14:textId="77777777" w:rsidR="00ED397D" w:rsidRPr="00330A7E" w:rsidRDefault="00ED397D" w:rsidP="00330A7E">
      <w:pPr>
        <w:spacing w:after="0"/>
        <w:jc w:val="both"/>
        <w:rPr>
          <w:rFonts w:ascii="Times New Roman" w:eastAsia="Calibri" w:hAnsi="Times New Roman" w:cs="Times New Roman"/>
          <w:bCs/>
          <w:color w:val="000000"/>
          <w:sz w:val="24"/>
          <w:szCs w:val="24"/>
        </w:rPr>
      </w:pPr>
      <w:r w:rsidRPr="00330A7E">
        <w:rPr>
          <w:rFonts w:ascii="Times New Roman" w:eastAsia="Calibri" w:hAnsi="Times New Roman" w:cs="Times New Roman"/>
          <w:b/>
          <w:color w:val="000000"/>
          <w:sz w:val="24"/>
          <w:szCs w:val="24"/>
        </w:rPr>
        <w:t xml:space="preserve">b) </w:t>
      </w:r>
      <w:r w:rsidRPr="00330A7E">
        <w:rPr>
          <w:rFonts w:ascii="Times New Roman" w:eastAsia="Calibri" w:hAnsi="Times New Roman" w:cs="Times New Roman"/>
          <w:bCs/>
          <w:color w:val="000000"/>
          <w:sz w:val="24"/>
          <w:szCs w:val="24"/>
        </w:rPr>
        <w:t xml:space="preserve">Hàm số đồng biến trên khoảng </w:t>
      </w:r>
      <w:r w:rsidRPr="00330A7E">
        <w:rPr>
          <w:rFonts w:ascii="Times New Roman" w:hAnsi="Times New Roman" w:cs="Times New Roman"/>
          <w:position w:val="-14"/>
          <w:sz w:val="24"/>
          <w:szCs w:val="24"/>
        </w:rPr>
        <w:object w:dxaOrig="620" w:dyaOrig="400" w14:anchorId="7BD22D77">
          <v:shape id="_x0000_i4072" type="#_x0000_t75" style="width:31.5pt;height:19.5pt" o:ole="">
            <v:imagedata r:id="rId5408" o:title=""/>
          </v:shape>
          <o:OLEObject Type="Embed" ProgID="Equation.DSMT4" ShapeID="_x0000_i4072" DrawAspect="Content" ObjectID="_1796843134" r:id="rId5409"/>
        </w:object>
      </w:r>
      <w:r w:rsidRPr="00330A7E">
        <w:rPr>
          <w:rFonts w:ascii="Times New Roman" w:eastAsia="Calibri" w:hAnsi="Times New Roman" w:cs="Times New Roman"/>
          <w:sz w:val="24"/>
          <w:szCs w:val="24"/>
        </w:rPr>
        <w:t xml:space="preserve"> vì đồng biến trên </w:t>
      </w:r>
      <w:r w:rsidRPr="00330A7E">
        <w:rPr>
          <w:rFonts w:ascii="Times New Roman" w:hAnsi="Times New Roman" w:cs="Times New Roman"/>
          <w:position w:val="-14"/>
          <w:sz w:val="24"/>
          <w:szCs w:val="24"/>
        </w:rPr>
        <w:object w:dxaOrig="780" w:dyaOrig="400" w14:anchorId="492725F7">
          <v:shape id="_x0000_i4073" type="#_x0000_t75" style="width:39pt;height:19.5pt" o:ole="">
            <v:imagedata r:id="rId5410" o:title=""/>
          </v:shape>
          <o:OLEObject Type="Embed" ProgID="Equation.DSMT4" ShapeID="_x0000_i4073" DrawAspect="Content" ObjectID="_1796843135" r:id="rId5411"/>
        </w:object>
      </w:r>
      <w:r w:rsidRPr="00330A7E">
        <w:rPr>
          <w:rFonts w:ascii="Times New Roman" w:eastAsia="Calibri" w:hAnsi="Times New Roman" w:cs="Times New Roman"/>
          <w:sz w:val="24"/>
          <w:szCs w:val="24"/>
        </w:rPr>
        <w:t>.</w:t>
      </w:r>
    </w:p>
    <w:p w14:paraId="217E400A" w14:textId="77777777" w:rsidR="00ED397D" w:rsidRPr="00330A7E" w:rsidRDefault="00ED397D" w:rsidP="00330A7E">
      <w:pPr>
        <w:spacing w:after="0"/>
        <w:jc w:val="both"/>
        <w:rPr>
          <w:rFonts w:ascii="Times New Roman" w:eastAsia="Calibri" w:hAnsi="Times New Roman" w:cs="Times New Roman"/>
          <w:bCs/>
          <w:color w:val="000000"/>
          <w:sz w:val="24"/>
          <w:szCs w:val="24"/>
        </w:rPr>
      </w:pPr>
      <w:r w:rsidRPr="00330A7E">
        <w:rPr>
          <w:rFonts w:ascii="Times New Roman" w:eastAsia="Calibri" w:hAnsi="Times New Roman" w:cs="Times New Roman"/>
          <w:b/>
          <w:color w:val="000000"/>
          <w:sz w:val="24"/>
          <w:szCs w:val="24"/>
        </w:rPr>
        <w:t xml:space="preserve">c) </w:t>
      </w:r>
      <w:r w:rsidRPr="00330A7E">
        <w:rPr>
          <w:rFonts w:ascii="Times New Roman" w:eastAsia="Calibri" w:hAnsi="Times New Roman" w:cs="Times New Roman"/>
          <w:bCs/>
          <w:color w:val="000000"/>
          <w:sz w:val="24"/>
          <w:szCs w:val="24"/>
        </w:rPr>
        <w:t xml:space="preserve">Hàm số có 2 điểm cực trị là </w:t>
      </w:r>
      <w:r w:rsidRPr="00330A7E">
        <w:rPr>
          <w:rFonts w:ascii="Times New Roman" w:hAnsi="Times New Roman" w:cs="Times New Roman"/>
          <w:position w:val="-6"/>
          <w:sz w:val="24"/>
          <w:szCs w:val="24"/>
        </w:rPr>
        <w:object w:dxaOrig="720" w:dyaOrig="279" w14:anchorId="7DE858C2">
          <v:shape id="_x0000_i4074" type="#_x0000_t75" style="width:36pt;height:13.5pt" o:ole="">
            <v:imagedata r:id="rId5412" o:title=""/>
          </v:shape>
          <o:OLEObject Type="Embed" ProgID="Equation.DSMT4" ShapeID="_x0000_i4074" DrawAspect="Content" ObjectID="_1796843136" r:id="rId5413"/>
        </w:object>
      </w:r>
      <w:r w:rsidRPr="00330A7E">
        <w:rPr>
          <w:rFonts w:ascii="Times New Roman" w:eastAsia="Calibri" w:hAnsi="Times New Roman" w:cs="Times New Roman"/>
          <w:sz w:val="24"/>
          <w:szCs w:val="24"/>
        </w:rPr>
        <w:t>.</w:t>
      </w:r>
    </w:p>
    <w:p w14:paraId="036B8A1E" w14:textId="77777777" w:rsidR="00ED397D" w:rsidRPr="00330A7E" w:rsidRDefault="00ED397D" w:rsidP="00330A7E">
      <w:pPr>
        <w:spacing w:after="0"/>
        <w:jc w:val="both"/>
        <w:rPr>
          <w:rFonts w:ascii="Times New Roman" w:eastAsia="Calibri" w:hAnsi="Times New Roman" w:cs="Times New Roman"/>
          <w:bCs/>
          <w:color w:val="000000"/>
          <w:sz w:val="24"/>
          <w:szCs w:val="24"/>
        </w:rPr>
      </w:pPr>
      <w:r w:rsidRPr="00330A7E">
        <w:rPr>
          <w:rFonts w:ascii="Times New Roman" w:eastAsia="Calibri" w:hAnsi="Times New Roman" w:cs="Times New Roman"/>
          <w:b/>
          <w:color w:val="000000"/>
          <w:sz w:val="24"/>
          <w:szCs w:val="24"/>
        </w:rPr>
        <w:t xml:space="preserve">d) </w:t>
      </w:r>
      <w:r w:rsidRPr="00330A7E">
        <w:rPr>
          <w:rFonts w:ascii="Times New Roman" w:eastAsia="Calibri" w:hAnsi="Times New Roman" w:cs="Times New Roman"/>
          <w:bCs/>
          <w:color w:val="000000"/>
          <w:sz w:val="24"/>
          <w:szCs w:val="24"/>
        </w:rPr>
        <w:t xml:space="preserve">Tổng giá trị cực đại và giá trị cực tiểu của hàm số bằng </w:t>
      </w:r>
      <w:r w:rsidRPr="00330A7E">
        <w:rPr>
          <w:rFonts w:ascii="Times New Roman" w:hAnsi="Times New Roman" w:cs="Times New Roman"/>
          <w:position w:val="-12"/>
          <w:sz w:val="24"/>
          <w:szCs w:val="24"/>
        </w:rPr>
        <w:object w:dxaOrig="2540" w:dyaOrig="360" w14:anchorId="55A1F71F">
          <v:shape id="_x0000_i4075" type="#_x0000_t75" style="width:127.5pt;height:18pt" o:ole="">
            <v:imagedata r:id="rId5414" o:title=""/>
          </v:shape>
          <o:OLEObject Type="Embed" ProgID="Equation.DSMT4" ShapeID="_x0000_i4075" DrawAspect="Content" ObjectID="_1796843137" r:id="rId5415"/>
        </w:object>
      </w:r>
      <w:r w:rsidRPr="00330A7E">
        <w:rPr>
          <w:rFonts w:ascii="Times New Roman" w:eastAsia="Calibri" w:hAnsi="Times New Roman" w:cs="Times New Roman"/>
          <w:bCs/>
          <w:color w:val="000000"/>
          <w:sz w:val="24"/>
          <w:szCs w:val="24"/>
        </w:rPr>
        <w:t xml:space="preserve"> .</w:t>
      </w:r>
    </w:p>
    <w:p w14:paraId="4F9E4324" w14:textId="77777777" w:rsidR="00ED397D" w:rsidRPr="00330A7E" w:rsidRDefault="00ED397D" w:rsidP="00330A7E">
      <w:pPr>
        <w:tabs>
          <w:tab w:val="left" w:pos="992"/>
        </w:tabs>
        <w:spacing w:after="0"/>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Đáp án: a) </w:t>
      </w:r>
      <w:r w:rsidRPr="00330A7E">
        <w:rPr>
          <w:rFonts w:ascii="Times New Roman" w:eastAsia="Calibri" w:hAnsi="Times New Roman" w:cs="Times New Roman"/>
          <w:b/>
          <w:bCs/>
          <w:sz w:val="24"/>
          <w:szCs w:val="24"/>
        </w:rPr>
        <w:t>Đ</w:t>
      </w:r>
      <w:r w:rsidRPr="00330A7E">
        <w:rPr>
          <w:rFonts w:ascii="Times New Roman" w:eastAsia="Calibri" w:hAnsi="Times New Roman" w:cs="Times New Roman"/>
          <w:sz w:val="24"/>
          <w:szCs w:val="24"/>
        </w:rPr>
        <w:t xml:space="preserve">, b) </w:t>
      </w:r>
      <w:r w:rsidRPr="00330A7E">
        <w:rPr>
          <w:rFonts w:ascii="Times New Roman" w:eastAsia="Calibri" w:hAnsi="Times New Roman" w:cs="Times New Roman"/>
          <w:b/>
          <w:bCs/>
          <w:sz w:val="24"/>
          <w:szCs w:val="24"/>
        </w:rPr>
        <w:t>Đ</w:t>
      </w:r>
      <w:r w:rsidRPr="00330A7E">
        <w:rPr>
          <w:rFonts w:ascii="Times New Roman" w:eastAsia="Calibri" w:hAnsi="Times New Roman" w:cs="Times New Roman"/>
          <w:sz w:val="24"/>
          <w:szCs w:val="24"/>
        </w:rPr>
        <w:t xml:space="preserve">, c) </w:t>
      </w:r>
      <w:r w:rsidRPr="00330A7E">
        <w:rPr>
          <w:rFonts w:ascii="Times New Roman" w:eastAsia="Calibri" w:hAnsi="Times New Roman" w:cs="Times New Roman"/>
          <w:b/>
          <w:bCs/>
          <w:sz w:val="24"/>
          <w:szCs w:val="24"/>
        </w:rPr>
        <w:t>Đ</w:t>
      </w:r>
      <w:r w:rsidRPr="00330A7E">
        <w:rPr>
          <w:rFonts w:ascii="Times New Roman" w:eastAsia="Calibri" w:hAnsi="Times New Roman" w:cs="Times New Roman"/>
          <w:sz w:val="24"/>
          <w:szCs w:val="24"/>
        </w:rPr>
        <w:t xml:space="preserve">, d) </w:t>
      </w:r>
      <w:r w:rsidRPr="00330A7E">
        <w:rPr>
          <w:rFonts w:ascii="Times New Roman" w:eastAsia="Calibri" w:hAnsi="Times New Roman" w:cs="Times New Roman"/>
          <w:b/>
          <w:bCs/>
          <w:sz w:val="24"/>
          <w:szCs w:val="24"/>
        </w:rPr>
        <w:t>S</w:t>
      </w:r>
      <w:r w:rsidRPr="00330A7E">
        <w:rPr>
          <w:rFonts w:ascii="Times New Roman" w:eastAsia="Calibri" w:hAnsi="Times New Roman" w:cs="Times New Roman"/>
          <w:sz w:val="24"/>
          <w:szCs w:val="24"/>
        </w:rPr>
        <w:t>.</w:t>
      </w:r>
    </w:p>
    <w:p w14:paraId="0582964C" w14:textId="77777777" w:rsidR="00ED397D" w:rsidRPr="00330A7E" w:rsidRDefault="00ED397D" w:rsidP="000E1E56">
      <w:pPr>
        <w:pStyle w:val="ListParagraph"/>
        <w:numPr>
          <w:ilvl w:val="0"/>
          <w:numId w:val="49"/>
        </w:numPr>
        <w:tabs>
          <w:tab w:val="left" w:pos="992"/>
        </w:tabs>
        <w:spacing w:line="276" w:lineRule="auto"/>
        <w:ind w:left="0" w:firstLine="0"/>
        <w:rPr>
          <w:rFonts w:ascii="Times New Roman" w:eastAsia="Calibri" w:hAnsi="Times New Roman" w:cs="Times New Roman"/>
          <w:sz w:val="24"/>
          <w:szCs w:val="24"/>
        </w:rPr>
      </w:pPr>
      <w:r w:rsidRPr="00330A7E">
        <w:rPr>
          <w:rFonts w:ascii="Times New Roman" w:eastAsia="Calibri" w:hAnsi="Times New Roman" w:cs="Times New Roman"/>
          <w:sz w:val="24"/>
          <w:szCs w:val="24"/>
          <w:lang w:val="it-IT"/>
        </w:rPr>
        <w:t xml:space="preserve">Tại thời điểm </w:t>
      </w:r>
      <w:r w:rsidRPr="00330A7E">
        <w:rPr>
          <w:rFonts w:ascii="Times New Roman" w:hAnsi="Times New Roman" w:cs="Times New Roman"/>
          <w:position w:val="-6"/>
          <w:sz w:val="24"/>
          <w:szCs w:val="24"/>
        </w:rPr>
        <w:object w:dxaOrig="160" w:dyaOrig="260" w14:anchorId="419248C9">
          <v:shape id="_x0000_i4076" type="#_x0000_t75" style="width:7.5pt;height:13.5pt" o:ole="">
            <v:imagedata r:id="rId5416" o:title=""/>
          </v:shape>
          <o:OLEObject Type="Embed" ProgID="Equation.DSMT4" ShapeID="_x0000_i4076" DrawAspect="Content" ObjectID="_1796843138" r:id="rId5417"/>
        </w:object>
      </w:r>
      <w:r w:rsidRPr="00330A7E">
        <w:rPr>
          <w:rFonts w:ascii="Times New Roman" w:eastAsia="Calibri" w:hAnsi="Times New Roman" w:cs="Times New Roman"/>
          <w:sz w:val="24"/>
          <w:szCs w:val="24"/>
        </w:rPr>
        <w:t xml:space="preserve"> giờ  kể từ khi tiêm một liều thuốc cho bệnh nhân, nồng độ thuốc trong máu được tính bởi công thức </w:t>
      </w:r>
      <w:r w:rsidRPr="00330A7E">
        <w:rPr>
          <w:rFonts w:ascii="Times New Roman" w:hAnsi="Times New Roman" w:cs="Times New Roman"/>
          <w:position w:val="-10"/>
          <w:sz w:val="24"/>
          <w:szCs w:val="24"/>
        </w:rPr>
        <w:object w:dxaOrig="1660" w:dyaOrig="380" w14:anchorId="23FF2FC5">
          <v:shape id="_x0000_i4077" type="#_x0000_t75" style="width:82.5pt;height:19.5pt" o:ole="">
            <v:imagedata r:id="rId5418" o:title=""/>
          </v:shape>
          <o:OLEObject Type="Embed" ProgID="Equation.DSMT4" ShapeID="_x0000_i4077" DrawAspect="Content" ObjectID="_1796843139" r:id="rId5419"/>
        </w:object>
      </w:r>
      <w:r w:rsidRPr="00330A7E">
        <w:rPr>
          <w:rFonts w:ascii="Times New Roman" w:eastAsia="Calibri" w:hAnsi="Times New Roman" w:cs="Times New Roman"/>
          <w:sz w:val="24"/>
          <w:szCs w:val="24"/>
        </w:rPr>
        <w:t xml:space="preserve"> </w:t>
      </w:r>
      <w:r w:rsidRPr="00330A7E">
        <w:rPr>
          <w:rFonts w:ascii="Times New Roman" w:hAnsi="Times New Roman" w:cs="Times New Roman"/>
          <w:position w:val="-14"/>
          <w:sz w:val="24"/>
          <w:szCs w:val="24"/>
        </w:rPr>
        <w:object w:dxaOrig="1060" w:dyaOrig="400" w14:anchorId="0FD86FDC">
          <v:shape id="_x0000_i4078" type="#_x0000_t75" style="width:52.5pt;height:19.5pt" o:ole="">
            <v:imagedata r:id="rId5420" o:title=""/>
          </v:shape>
          <o:OLEObject Type="Embed" ProgID="Equation.DSMT4" ShapeID="_x0000_i4078" DrawAspect="Content" ObjectID="_1796843140" r:id="rId5421"/>
        </w:object>
      </w:r>
      <w:r w:rsidRPr="00330A7E">
        <w:rPr>
          <w:rFonts w:ascii="Times New Roman" w:eastAsia="Calibri" w:hAnsi="Times New Roman" w:cs="Times New Roman"/>
          <w:sz w:val="24"/>
          <w:szCs w:val="24"/>
        </w:rPr>
        <w:t xml:space="preserve">, </w:t>
      </w:r>
      <w:r w:rsidRPr="00330A7E">
        <w:rPr>
          <w:rFonts w:ascii="Times New Roman" w:hAnsi="Times New Roman" w:cs="Times New Roman"/>
          <w:position w:val="-6"/>
          <w:sz w:val="24"/>
          <w:szCs w:val="24"/>
        </w:rPr>
        <w:object w:dxaOrig="540" w:dyaOrig="279" w14:anchorId="7D4815D9">
          <v:shape id="_x0000_i4079" type="#_x0000_t75" style="width:27pt;height:13.5pt" o:ole="">
            <v:imagedata r:id="rId5422" o:title=""/>
          </v:shape>
          <o:OLEObject Type="Embed" ProgID="Equation.DSMT4" ShapeID="_x0000_i4079" DrawAspect="Content" ObjectID="_1796843141" r:id="rId5423"/>
        </w:object>
      </w:r>
      <w:r w:rsidRPr="00330A7E">
        <w:rPr>
          <w:rFonts w:ascii="Times New Roman" w:eastAsia="Calibri" w:hAnsi="Times New Roman" w:cs="Times New Roman"/>
          <w:sz w:val="24"/>
          <w:szCs w:val="24"/>
        </w:rPr>
        <w:t>.</w:t>
      </w:r>
    </w:p>
    <w:p w14:paraId="7DCC8965" w14:textId="77777777" w:rsidR="00ED397D" w:rsidRPr="00330A7E" w:rsidRDefault="00ED397D" w:rsidP="00330A7E">
      <w:pPr>
        <w:tabs>
          <w:tab w:val="left" w:pos="992"/>
        </w:tabs>
        <w:spacing w:after="0"/>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a) </w:t>
      </w:r>
      <w:r w:rsidRPr="00330A7E">
        <w:rPr>
          <w:rFonts w:ascii="Times New Roman" w:hAnsi="Times New Roman" w:cs="Times New Roman"/>
          <w:position w:val="-10"/>
          <w:sz w:val="24"/>
          <w:szCs w:val="24"/>
        </w:rPr>
        <w:object w:dxaOrig="960" w:dyaOrig="340" w14:anchorId="517B183F">
          <v:shape id="_x0000_i4080" type="#_x0000_t75" style="width:48pt;height:16.5pt" o:ole="">
            <v:imagedata r:id="rId5424" o:title=""/>
          </v:shape>
          <o:OLEObject Type="Embed" ProgID="Equation.DSMT4" ShapeID="_x0000_i4080" DrawAspect="Content" ObjectID="_1796843142" r:id="rId5425"/>
        </w:object>
      </w:r>
    </w:p>
    <w:p w14:paraId="2ABFD2D7" w14:textId="77777777" w:rsidR="00ED397D" w:rsidRPr="00330A7E" w:rsidRDefault="00ED397D" w:rsidP="00330A7E">
      <w:pPr>
        <w:tabs>
          <w:tab w:val="left" w:pos="992"/>
        </w:tabs>
        <w:spacing w:after="0"/>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lastRenderedPageBreak/>
        <w:t xml:space="preserve">b) </w:t>
      </w:r>
      <w:r w:rsidRPr="00330A7E">
        <w:rPr>
          <w:rFonts w:ascii="Times New Roman" w:hAnsi="Times New Roman" w:cs="Times New Roman"/>
          <w:position w:val="-10"/>
          <w:sz w:val="24"/>
          <w:szCs w:val="24"/>
        </w:rPr>
        <w:object w:dxaOrig="4360" w:dyaOrig="380" w14:anchorId="7A5E10CF">
          <v:shape id="_x0000_i4081" type="#_x0000_t75" style="width:217.5pt;height:19.5pt" o:ole="">
            <v:imagedata r:id="rId5426" o:title=""/>
          </v:shape>
          <o:OLEObject Type="Embed" ProgID="Equation.DSMT4" ShapeID="_x0000_i4081" DrawAspect="Content" ObjectID="_1796843143" r:id="rId5427"/>
        </w:object>
      </w:r>
    </w:p>
    <w:p w14:paraId="1C08525B" w14:textId="77777777" w:rsidR="00ED397D" w:rsidRPr="00330A7E" w:rsidRDefault="00ED397D" w:rsidP="00330A7E">
      <w:pPr>
        <w:tabs>
          <w:tab w:val="left" w:pos="992"/>
        </w:tabs>
        <w:spacing w:after="0"/>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Ta có bảng biến thiên</w:t>
      </w:r>
    </w:p>
    <w:p w14:paraId="064C3525" w14:textId="77777777" w:rsidR="00ED397D" w:rsidRPr="00330A7E" w:rsidRDefault="00ED397D" w:rsidP="00330A7E">
      <w:pPr>
        <w:tabs>
          <w:tab w:val="left" w:pos="992"/>
        </w:tabs>
        <w:spacing w:after="0"/>
        <w:jc w:val="both"/>
        <w:rPr>
          <w:rFonts w:ascii="Times New Roman" w:eastAsia="Calibri" w:hAnsi="Times New Roman" w:cs="Times New Roman"/>
          <w:sz w:val="24"/>
          <w:szCs w:val="24"/>
        </w:rPr>
      </w:pPr>
      <w:r w:rsidRPr="00330A7E">
        <w:rPr>
          <w:rFonts w:ascii="Times New Roman" w:eastAsia="Calibri" w:hAnsi="Times New Roman" w:cs="Times New Roman"/>
          <w:noProof/>
          <w:sz w:val="24"/>
          <w:szCs w:val="24"/>
          <w:lang w:eastAsia="en-US"/>
        </w:rPr>
        <w:drawing>
          <wp:inline distT="0" distB="0" distL="0" distR="0" wp14:anchorId="64BE23A2" wp14:editId="6D69F49C">
            <wp:extent cx="3960056" cy="1324616"/>
            <wp:effectExtent l="0" t="0" r="2540" b="8890"/>
            <wp:docPr id="636510367" name="Picture 1" descr="A black and white diagram with numbers and a lin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510367" name="Picture 1" descr="A black and white diagram with numbers and a line  Description automatically generated with medium confidence"/>
                    <pic:cNvPicPr/>
                  </pic:nvPicPr>
                  <pic:blipFill>
                    <a:blip r:embed="rId5428"/>
                    <a:stretch>
                      <a:fillRect/>
                    </a:stretch>
                  </pic:blipFill>
                  <pic:spPr>
                    <a:xfrm>
                      <a:off x="0" y="0"/>
                      <a:ext cx="3970174" cy="1328000"/>
                    </a:xfrm>
                    <a:prstGeom prst="rect">
                      <a:avLst/>
                    </a:prstGeom>
                  </pic:spPr>
                </pic:pic>
              </a:graphicData>
            </a:graphic>
          </wp:inline>
        </w:drawing>
      </w:r>
    </w:p>
    <w:p w14:paraId="349F75E1" w14:textId="77777777" w:rsidR="00ED397D" w:rsidRPr="00330A7E" w:rsidRDefault="00ED397D" w:rsidP="00330A7E">
      <w:pPr>
        <w:tabs>
          <w:tab w:val="left" w:pos="992"/>
        </w:tabs>
        <w:spacing w:after="0"/>
        <w:jc w:val="both"/>
        <w:rPr>
          <w:rFonts w:ascii="Times New Roman" w:eastAsia="Calibri" w:hAnsi="Times New Roman" w:cs="Times New Roman"/>
          <w:sz w:val="24"/>
          <w:szCs w:val="24"/>
        </w:rPr>
      </w:pPr>
    </w:p>
    <w:p w14:paraId="6479FD5F" w14:textId="77777777" w:rsidR="00ED397D" w:rsidRPr="00330A7E" w:rsidRDefault="00ED397D" w:rsidP="00330A7E">
      <w:pPr>
        <w:tabs>
          <w:tab w:val="left" w:pos="992"/>
        </w:tabs>
        <w:spacing w:after="0"/>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Nên kể từ thời điểm </w:t>
      </w:r>
      <w:r w:rsidRPr="00330A7E">
        <w:rPr>
          <w:rFonts w:ascii="Times New Roman" w:hAnsi="Times New Roman" w:cs="Times New Roman"/>
          <w:position w:val="-6"/>
          <w:sz w:val="24"/>
          <w:szCs w:val="24"/>
        </w:rPr>
        <w:object w:dxaOrig="540" w:dyaOrig="279" w14:anchorId="05B7D2EF">
          <v:shape id="_x0000_i4082" type="#_x0000_t75" style="width:27pt;height:13.5pt" o:ole="">
            <v:imagedata r:id="rId5429" o:title=""/>
          </v:shape>
          <o:OLEObject Type="Embed" ProgID="Equation.DSMT4" ShapeID="_x0000_i4082" DrawAspect="Content" ObjectID="_1796843144" r:id="rId5430"/>
        </w:object>
      </w:r>
      <w:r w:rsidRPr="00330A7E">
        <w:rPr>
          <w:rFonts w:ascii="Times New Roman" w:eastAsia="Calibri" w:hAnsi="Times New Roman" w:cs="Times New Roman"/>
          <w:sz w:val="24"/>
          <w:szCs w:val="24"/>
        </w:rPr>
        <w:t xml:space="preserve"> (giờ), nồng độ thuốc trong máu bệnh nhân giảm dần.</w:t>
      </w:r>
    </w:p>
    <w:p w14:paraId="36FA0E0A" w14:textId="77777777" w:rsidR="00ED397D" w:rsidRPr="00330A7E" w:rsidRDefault="00ED397D" w:rsidP="00330A7E">
      <w:pPr>
        <w:tabs>
          <w:tab w:val="left" w:pos="992"/>
        </w:tabs>
        <w:spacing w:after="0"/>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c) Nồng độ thuốc trong máu bệnh nhân không thể vượt quá </w:t>
      </w:r>
      <w:r w:rsidRPr="00330A7E">
        <w:rPr>
          <w:rFonts w:ascii="Times New Roman" w:hAnsi="Times New Roman" w:cs="Times New Roman"/>
          <w:position w:val="-14"/>
          <w:sz w:val="24"/>
          <w:szCs w:val="24"/>
        </w:rPr>
        <w:object w:dxaOrig="1420" w:dyaOrig="400" w14:anchorId="7823C681">
          <v:shape id="_x0000_i4083" type="#_x0000_t75" style="width:70.5pt;height:19.5pt" o:ole="">
            <v:imagedata r:id="rId5148" o:title=""/>
          </v:shape>
          <o:OLEObject Type="Embed" ProgID="Equation.DSMT4" ShapeID="_x0000_i4083" DrawAspect="Content" ObjectID="_1796843145" r:id="rId5431"/>
        </w:object>
      </w:r>
      <w:r w:rsidRPr="00330A7E">
        <w:rPr>
          <w:rFonts w:ascii="Times New Roman" w:eastAsia="Calibri" w:hAnsi="Times New Roman" w:cs="Times New Roman"/>
          <w:sz w:val="24"/>
          <w:szCs w:val="24"/>
        </w:rPr>
        <w:t xml:space="preserve"> vì </w:t>
      </w:r>
      <w:r w:rsidRPr="00330A7E">
        <w:rPr>
          <w:rFonts w:ascii="Times New Roman" w:hAnsi="Times New Roman" w:cs="Times New Roman"/>
          <w:position w:val="-26"/>
          <w:sz w:val="24"/>
          <w:szCs w:val="24"/>
        </w:rPr>
        <w:object w:dxaOrig="2020" w:dyaOrig="680" w14:anchorId="0F833F19">
          <v:shape id="_x0000_i4084" type="#_x0000_t75" style="width:100.5pt;height:34.5pt" o:ole="">
            <v:imagedata r:id="rId5432" o:title=""/>
          </v:shape>
          <o:OLEObject Type="Embed" ProgID="Equation.DSMT4" ShapeID="_x0000_i4084" DrawAspect="Content" ObjectID="_1796843146" r:id="rId5433"/>
        </w:object>
      </w:r>
    </w:p>
    <w:p w14:paraId="31F95805" w14:textId="77777777" w:rsidR="00ED397D" w:rsidRPr="00330A7E" w:rsidRDefault="00ED397D" w:rsidP="00330A7E">
      <w:pPr>
        <w:tabs>
          <w:tab w:val="left" w:pos="992"/>
        </w:tabs>
        <w:spacing w:after="0"/>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d) Có thời điểm  nồng độ thuốc trong máu bệnh nhân là </w:t>
      </w:r>
      <w:r w:rsidRPr="00330A7E">
        <w:rPr>
          <w:rFonts w:ascii="Times New Roman" w:hAnsi="Times New Roman" w:cs="Times New Roman"/>
          <w:position w:val="-14"/>
          <w:sz w:val="24"/>
          <w:szCs w:val="24"/>
        </w:rPr>
        <w:object w:dxaOrig="1420" w:dyaOrig="400" w14:anchorId="39185BDA">
          <v:shape id="_x0000_i4085" type="#_x0000_t75" style="width:70.5pt;height:19.5pt" o:ole="">
            <v:imagedata r:id="rId5434" o:title=""/>
          </v:shape>
          <o:OLEObject Type="Embed" ProgID="Equation.DSMT4" ShapeID="_x0000_i4085" DrawAspect="Content" ObjectID="_1796843147" r:id="rId5435"/>
        </w:object>
      </w:r>
      <w:r w:rsidRPr="00330A7E">
        <w:rPr>
          <w:rFonts w:ascii="Times New Roman" w:eastAsia="Calibri" w:hAnsi="Times New Roman" w:cs="Times New Roman"/>
          <w:sz w:val="24"/>
          <w:szCs w:val="24"/>
        </w:rPr>
        <w:t xml:space="preserve"> vì </w:t>
      </w:r>
      <w:r w:rsidRPr="00330A7E">
        <w:rPr>
          <w:rFonts w:ascii="Times New Roman" w:hAnsi="Times New Roman" w:cs="Times New Roman"/>
          <w:position w:val="-26"/>
          <w:sz w:val="24"/>
          <w:szCs w:val="24"/>
        </w:rPr>
        <w:object w:dxaOrig="1200" w:dyaOrig="680" w14:anchorId="768895C1">
          <v:shape id="_x0000_i4086" type="#_x0000_t75" style="width:60pt;height:34.5pt" o:ole="">
            <v:imagedata r:id="rId5436" o:title=""/>
          </v:shape>
          <o:OLEObject Type="Embed" ProgID="Equation.DSMT4" ShapeID="_x0000_i4086" DrawAspect="Content" ObjectID="_1796843148" r:id="rId5437"/>
        </w:object>
      </w:r>
      <w:r w:rsidRPr="00330A7E">
        <w:rPr>
          <w:rFonts w:ascii="Times New Roman" w:eastAsia="Calibri" w:hAnsi="Times New Roman" w:cs="Times New Roman"/>
          <w:sz w:val="24"/>
          <w:szCs w:val="24"/>
        </w:rPr>
        <w:t>.</w:t>
      </w:r>
    </w:p>
    <w:p w14:paraId="45B28F1C" w14:textId="77777777" w:rsidR="00ED397D" w:rsidRPr="00330A7E" w:rsidRDefault="00ED397D" w:rsidP="00330A7E">
      <w:pPr>
        <w:tabs>
          <w:tab w:val="left" w:pos="992"/>
        </w:tabs>
        <w:spacing w:after="0"/>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Đáp án: a) </w:t>
      </w:r>
      <w:r w:rsidRPr="00330A7E">
        <w:rPr>
          <w:rFonts w:ascii="Times New Roman" w:eastAsia="Calibri" w:hAnsi="Times New Roman" w:cs="Times New Roman"/>
          <w:b/>
          <w:bCs/>
          <w:sz w:val="24"/>
          <w:szCs w:val="24"/>
        </w:rPr>
        <w:t>S</w:t>
      </w:r>
      <w:r w:rsidRPr="00330A7E">
        <w:rPr>
          <w:rFonts w:ascii="Times New Roman" w:eastAsia="Calibri" w:hAnsi="Times New Roman" w:cs="Times New Roman"/>
          <w:sz w:val="24"/>
          <w:szCs w:val="24"/>
        </w:rPr>
        <w:t xml:space="preserve">, b) </w:t>
      </w:r>
      <w:r w:rsidRPr="00330A7E">
        <w:rPr>
          <w:rFonts w:ascii="Times New Roman" w:eastAsia="Calibri" w:hAnsi="Times New Roman" w:cs="Times New Roman"/>
          <w:b/>
          <w:bCs/>
          <w:sz w:val="24"/>
          <w:szCs w:val="24"/>
        </w:rPr>
        <w:t>Đ</w:t>
      </w:r>
      <w:r w:rsidRPr="00330A7E">
        <w:rPr>
          <w:rFonts w:ascii="Times New Roman" w:eastAsia="Calibri" w:hAnsi="Times New Roman" w:cs="Times New Roman"/>
          <w:sz w:val="24"/>
          <w:szCs w:val="24"/>
        </w:rPr>
        <w:t xml:space="preserve">, c) </w:t>
      </w:r>
      <w:r w:rsidRPr="00330A7E">
        <w:rPr>
          <w:rFonts w:ascii="Times New Roman" w:eastAsia="Calibri" w:hAnsi="Times New Roman" w:cs="Times New Roman"/>
          <w:b/>
          <w:bCs/>
          <w:sz w:val="24"/>
          <w:szCs w:val="24"/>
        </w:rPr>
        <w:t>S</w:t>
      </w:r>
      <w:r w:rsidRPr="00330A7E">
        <w:rPr>
          <w:rFonts w:ascii="Times New Roman" w:eastAsia="Calibri" w:hAnsi="Times New Roman" w:cs="Times New Roman"/>
          <w:sz w:val="24"/>
          <w:szCs w:val="24"/>
        </w:rPr>
        <w:t xml:space="preserve">, d) </w:t>
      </w:r>
      <w:r w:rsidRPr="00330A7E">
        <w:rPr>
          <w:rFonts w:ascii="Times New Roman" w:eastAsia="Calibri" w:hAnsi="Times New Roman" w:cs="Times New Roman"/>
          <w:b/>
          <w:bCs/>
          <w:sz w:val="24"/>
          <w:szCs w:val="24"/>
        </w:rPr>
        <w:t>Đ</w:t>
      </w:r>
      <w:r w:rsidRPr="00330A7E">
        <w:rPr>
          <w:rFonts w:ascii="Times New Roman" w:eastAsia="Calibri" w:hAnsi="Times New Roman" w:cs="Times New Roman"/>
          <w:sz w:val="24"/>
          <w:szCs w:val="24"/>
        </w:rPr>
        <w:t>.</w:t>
      </w:r>
    </w:p>
    <w:p w14:paraId="6E28F019" w14:textId="77777777" w:rsidR="00ED397D" w:rsidRPr="00330A7E" w:rsidRDefault="00ED397D" w:rsidP="000E1E56">
      <w:pPr>
        <w:pStyle w:val="ListParagraph"/>
        <w:numPr>
          <w:ilvl w:val="0"/>
          <w:numId w:val="49"/>
        </w:numPr>
        <w:spacing w:after="160" w:line="276" w:lineRule="auto"/>
        <w:ind w:left="0" w:firstLine="0"/>
        <w:jc w:val="left"/>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a)</w:t>
      </w:r>
      <w:r w:rsidRPr="00330A7E">
        <w:rPr>
          <w:rFonts w:ascii="Times New Roman" w:eastAsia="Calibri" w:hAnsi="Times New Roman" w:cs="Times New Roman"/>
          <w:b/>
          <w:sz w:val="24"/>
          <w:szCs w:val="24"/>
          <w:lang w:val="vi-VN"/>
        </w:rPr>
        <w:t xml:space="preserve"> </w:t>
      </w:r>
      <w:r w:rsidRPr="00330A7E">
        <w:rPr>
          <w:rFonts w:ascii="Times New Roman" w:hAnsi="Times New Roman" w:cs="Times New Roman"/>
          <w:position w:val="-10"/>
          <w:sz w:val="24"/>
          <w:szCs w:val="24"/>
        </w:rPr>
        <w:object w:dxaOrig="3840" w:dyaOrig="400" w14:anchorId="70E60BF7">
          <v:shape id="_x0000_i4087" type="#_x0000_t75" style="width:192pt;height:19.5pt" o:ole="">
            <v:imagedata r:id="rId5438" o:title=""/>
          </v:shape>
          <o:OLEObject Type="Embed" ProgID="Equation.DSMT4" ShapeID="_x0000_i4087" DrawAspect="Content" ObjectID="_1796843149" r:id="rId5439"/>
        </w:object>
      </w:r>
      <w:r w:rsidRPr="00330A7E">
        <w:rPr>
          <w:rFonts w:ascii="Times New Roman" w:eastAsia="Calibri" w:hAnsi="Times New Roman" w:cs="Times New Roman"/>
          <w:bCs/>
          <w:sz w:val="24"/>
          <w:szCs w:val="24"/>
        </w:rPr>
        <w:t>.</w:t>
      </w:r>
    </w:p>
    <w:p w14:paraId="338FE180" w14:textId="77777777" w:rsidR="00ED397D" w:rsidRPr="00330A7E" w:rsidRDefault="00ED397D" w:rsidP="00330A7E">
      <w:pPr>
        <w:jc w:val="both"/>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 xml:space="preserve">b) </w:t>
      </w:r>
      <w:r w:rsidRPr="00330A7E">
        <w:rPr>
          <w:rFonts w:ascii="Times New Roman" w:hAnsi="Times New Roman" w:cs="Times New Roman"/>
          <w:position w:val="-14"/>
          <w:sz w:val="24"/>
          <w:szCs w:val="24"/>
        </w:rPr>
        <w:object w:dxaOrig="1579" w:dyaOrig="400" w14:anchorId="4465F080">
          <v:shape id="_x0000_i4088" type="#_x0000_t75" style="width:79.5pt;height:19.5pt" o:ole="">
            <v:imagedata r:id="rId5440" o:title=""/>
          </v:shape>
          <o:OLEObject Type="Embed" ProgID="Equation.DSMT4" ShapeID="_x0000_i4088" DrawAspect="Content" ObjectID="_1796843150" r:id="rId5441"/>
        </w:object>
      </w:r>
      <w:r w:rsidRPr="00330A7E">
        <w:rPr>
          <w:rFonts w:ascii="Times New Roman" w:eastAsia="Calibri" w:hAnsi="Times New Roman" w:cs="Times New Roman"/>
          <w:bCs/>
          <w:sz w:val="24"/>
          <w:szCs w:val="24"/>
        </w:rPr>
        <w:t>.</w:t>
      </w:r>
    </w:p>
    <w:p w14:paraId="31CAAD10" w14:textId="77777777" w:rsidR="00ED397D" w:rsidRPr="00330A7E" w:rsidRDefault="00ED397D" w:rsidP="00330A7E">
      <w:pPr>
        <w:jc w:val="both"/>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 xml:space="preserve">c) </w:t>
      </w:r>
      <w:r w:rsidRPr="00330A7E">
        <w:rPr>
          <w:rFonts w:ascii="Times New Roman" w:hAnsi="Times New Roman" w:cs="Times New Roman"/>
          <w:position w:val="-18"/>
          <w:sz w:val="24"/>
          <w:szCs w:val="24"/>
        </w:rPr>
        <w:object w:dxaOrig="1700" w:dyaOrig="499" w14:anchorId="15C83C63">
          <v:shape id="_x0000_i4089" type="#_x0000_t75" style="width:85.5pt;height:25.5pt" o:ole="">
            <v:imagedata r:id="rId5442" o:title=""/>
          </v:shape>
          <o:OLEObject Type="Embed" ProgID="Equation.DSMT4" ShapeID="_x0000_i4089" DrawAspect="Content" ObjectID="_1796843151" r:id="rId5443"/>
        </w:object>
      </w:r>
      <w:r w:rsidRPr="00330A7E">
        <w:rPr>
          <w:rFonts w:ascii="Times New Roman" w:eastAsia="Calibri" w:hAnsi="Times New Roman" w:cs="Times New Roman"/>
          <w:bCs/>
          <w:sz w:val="24"/>
          <w:szCs w:val="24"/>
        </w:rPr>
        <w:t>.</w:t>
      </w:r>
    </w:p>
    <w:p w14:paraId="475E162E" w14:textId="77777777" w:rsidR="00ED397D" w:rsidRPr="00330A7E" w:rsidRDefault="00ED397D" w:rsidP="00330A7E">
      <w:pPr>
        <w:jc w:val="both"/>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 xml:space="preserve">d) </w:t>
      </w:r>
      <w:r w:rsidRPr="00330A7E">
        <w:rPr>
          <w:rFonts w:ascii="Times New Roman" w:hAnsi="Times New Roman" w:cs="Times New Roman"/>
          <w:position w:val="-14"/>
          <w:sz w:val="24"/>
          <w:szCs w:val="24"/>
        </w:rPr>
        <w:object w:dxaOrig="6900" w:dyaOrig="440" w14:anchorId="3DC16C4B">
          <v:shape id="_x0000_i4090" type="#_x0000_t75" style="width:345pt;height:22.5pt" o:ole="">
            <v:imagedata r:id="rId5444" o:title=""/>
          </v:shape>
          <o:OLEObject Type="Embed" ProgID="Equation.DSMT4" ShapeID="_x0000_i4090" DrawAspect="Content" ObjectID="_1796843152" r:id="rId5445"/>
        </w:object>
      </w:r>
      <w:r w:rsidRPr="00330A7E">
        <w:rPr>
          <w:rFonts w:ascii="Times New Roman" w:eastAsia="Calibri" w:hAnsi="Times New Roman" w:cs="Times New Roman"/>
          <w:bCs/>
          <w:sz w:val="24"/>
          <w:szCs w:val="24"/>
        </w:rPr>
        <w:t>.</w:t>
      </w:r>
    </w:p>
    <w:p w14:paraId="7F85B49B" w14:textId="77777777" w:rsidR="00ED397D" w:rsidRPr="00330A7E" w:rsidRDefault="00ED397D" w:rsidP="00330A7E">
      <w:pPr>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Đáp án: a) </w:t>
      </w:r>
      <w:r w:rsidRPr="00330A7E">
        <w:rPr>
          <w:rFonts w:ascii="Times New Roman" w:eastAsia="Calibri" w:hAnsi="Times New Roman" w:cs="Times New Roman"/>
          <w:b/>
          <w:bCs/>
          <w:sz w:val="24"/>
          <w:szCs w:val="24"/>
        </w:rPr>
        <w:t>S</w:t>
      </w:r>
      <w:r w:rsidRPr="00330A7E">
        <w:rPr>
          <w:rFonts w:ascii="Times New Roman" w:eastAsia="Calibri" w:hAnsi="Times New Roman" w:cs="Times New Roman"/>
          <w:sz w:val="24"/>
          <w:szCs w:val="24"/>
        </w:rPr>
        <w:t xml:space="preserve">, b) </w:t>
      </w:r>
      <w:r w:rsidRPr="00330A7E">
        <w:rPr>
          <w:rFonts w:ascii="Times New Roman" w:eastAsia="Calibri" w:hAnsi="Times New Roman" w:cs="Times New Roman"/>
          <w:b/>
          <w:bCs/>
          <w:sz w:val="24"/>
          <w:szCs w:val="24"/>
        </w:rPr>
        <w:t>S</w:t>
      </w:r>
      <w:r w:rsidRPr="00330A7E">
        <w:rPr>
          <w:rFonts w:ascii="Times New Roman" w:eastAsia="Calibri" w:hAnsi="Times New Roman" w:cs="Times New Roman"/>
          <w:sz w:val="24"/>
          <w:szCs w:val="24"/>
        </w:rPr>
        <w:t xml:space="preserve">, c) </w:t>
      </w:r>
      <w:r w:rsidRPr="00330A7E">
        <w:rPr>
          <w:rFonts w:ascii="Times New Roman" w:eastAsia="Calibri" w:hAnsi="Times New Roman" w:cs="Times New Roman"/>
          <w:b/>
          <w:bCs/>
          <w:sz w:val="24"/>
          <w:szCs w:val="24"/>
        </w:rPr>
        <w:t>Đ</w:t>
      </w:r>
      <w:r w:rsidRPr="00330A7E">
        <w:rPr>
          <w:rFonts w:ascii="Times New Roman" w:eastAsia="Calibri" w:hAnsi="Times New Roman" w:cs="Times New Roman"/>
          <w:sz w:val="24"/>
          <w:szCs w:val="24"/>
        </w:rPr>
        <w:t xml:space="preserve">, d) </w:t>
      </w:r>
      <w:r w:rsidRPr="00330A7E">
        <w:rPr>
          <w:rFonts w:ascii="Times New Roman" w:eastAsia="Calibri" w:hAnsi="Times New Roman" w:cs="Times New Roman"/>
          <w:b/>
          <w:bCs/>
          <w:sz w:val="24"/>
          <w:szCs w:val="24"/>
        </w:rPr>
        <w:t>S</w:t>
      </w:r>
      <w:r w:rsidRPr="00330A7E">
        <w:rPr>
          <w:rFonts w:ascii="Times New Roman" w:eastAsia="Calibri" w:hAnsi="Times New Roman" w:cs="Times New Roman"/>
          <w:sz w:val="24"/>
          <w:szCs w:val="24"/>
        </w:rPr>
        <w:t>.</w:t>
      </w:r>
    </w:p>
    <w:p w14:paraId="476E8C9A" w14:textId="77777777" w:rsidR="00ED397D" w:rsidRPr="00330A7E" w:rsidRDefault="00ED397D" w:rsidP="00330A7E">
      <w:pPr>
        <w:rPr>
          <w:rFonts w:ascii="Times New Roman" w:eastAsia="Calibri" w:hAnsi="Times New Roman" w:cs="Times New Roman"/>
          <w:b/>
          <w:bCs/>
          <w:color w:val="0033CC"/>
          <w:sz w:val="24"/>
          <w:szCs w:val="24"/>
        </w:rPr>
      </w:pPr>
      <w:r w:rsidRPr="00330A7E">
        <w:rPr>
          <w:rFonts w:ascii="Times New Roman" w:eastAsia="Calibri" w:hAnsi="Times New Roman" w:cs="Times New Roman"/>
          <w:b/>
          <w:bCs/>
          <w:sz w:val="24"/>
          <w:szCs w:val="24"/>
        </w:rPr>
        <w:t xml:space="preserve">PHẦN III. </w:t>
      </w:r>
      <w:r w:rsidRPr="00330A7E">
        <w:rPr>
          <w:rFonts w:ascii="Times New Roman" w:eastAsia="Calibri" w:hAnsi="Times New Roman" w:cs="Times New Roman"/>
          <w:b/>
          <w:bCs/>
          <w:color w:val="0033CC"/>
          <w:sz w:val="24"/>
          <w:szCs w:val="24"/>
        </w:rPr>
        <w:t>Câu trắc nghiệm trả lời ngắn</w:t>
      </w:r>
    </w:p>
    <w:p w14:paraId="7714D82B" w14:textId="77777777" w:rsidR="00ED397D" w:rsidRPr="00330A7E" w:rsidRDefault="00ED397D" w:rsidP="000E1E56">
      <w:pPr>
        <w:numPr>
          <w:ilvl w:val="0"/>
          <w:numId w:val="10"/>
        </w:numPr>
        <w:tabs>
          <w:tab w:val="left" w:pos="992"/>
        </w:tabs>
        <w:spacing w:before="120" w:after="160"/>
        <w:ind w:left="0" w:firstLine="0"/>
        <w:contextualSpacing/>
        <w:jc w:val="both"/>
        <w:rPr>
          <w:rFonts w:ascii="Times New Roman" w:eastAsia="Calibri" w:hAnsi="Times New Roman" w:cs="Times New Roman"/>
          <w:sz w:val="24"/>
          <w:szCs w:val="24"/>
          <w:lang w:val="vi-VN"/>
        </w:rPr>
      </w:pPr>
      <w:r w:rsidRPr="00330A7E">
        <w:rPr>
          <w:rFonts w:ascii="Times New Roman" w:eastAsia="Calibri" w:hAnsi="Times New Roman" w:cs="Times New Roman"/>
          <w:sz w:val="24"/>
          <w:szCs w:val="24"/>
          <w:lang w:val="vi-VN"/>
        </w:rPr>
        <w:t xml:space="preserve">Do đồ thị hàm số </w:t>
      </w:r>
      <w:r w:rsidRPr="00330A7E">
        <w:rPr>
          <w:rFonts w:ascii="Times New Roman" w:hAnsi="Times New Roman" w:cs="Times New Roman"/>
          <w:position w:val="-14"/>
          <w:sz w:val="24"/>
          <w:szCs w:val="24"/>
        </w:rPr>
        <w:object w:dxaOrig="1040" w:dyaOrig="400" w14:anchorId="40645A47">
          <v:shape id="_x0000_i4091" type="#_x0000_t75" style="width:52.5pt;height:19.5pt" o:ole="">
            <v:imagedata r:id="rId5446" o:title=""/>
          </v:shape>
          <o:OLEObject Type="Embed" ProgID="Equation.DSMT4" ShapeID="_x0000_i4091" DrawAspect="Content" ObjectID="_1796843153" r:id="rId5447"/>
        </w:object>
      </w:r>
      <w:r w:rsidRPr="00330A7E">
        <w:rPr>
          <w:rFonts w:ascii="Times New Roman" w:eastAsia="Calibri" w:hAnsi="Times New Roman" w:cs="Times New Roman"/>
          <w:sz w:val="24"/>
          <w:szCs w:val="24"/>
          <w:lang w:val="vi-VN"/>
        </w:rPr>
        <w:t xml:space="preserve"> có một điểm cực trị là </w:t>
      </w:r>
      <w:r w:rsidRPr="00330A7E">
        <w:rPr>
          <w:rFonts w:ascii="Times New Roman" w:hAnsi="Times New Roman" w:cs="Times New Roman"/>
          <w:position w:val="-14"/>
          <w:sz w:val="24"/>
          <w:szCs w:val="24"/>
        </w:rPr>
        <w:object w:dxaOrig="740" w:dyaOrig="400" w14:anchorId="64E8383F">
          <v:shape id="_x0000_i4092" type="#_x0000_t75" style="width:37.5pt;height:19.5pt" o:ole="">
            <v:imagedata r:id="rId5448" o:title=""/>
          </v:shape>
          <o:OLEObject Type="Embed" ProgID="Equation.DSMT4" ShapeID="_x0000_i4092" DrawAspect="Content" ObjectID="_1796843154" r:id="rId5449"/>
        </w:object>
      </w:r>
      <w:r w:rsidRPr="00330A7E">
        <w:rPr>
          <w:rFonts w:ascii="Times New Roman" w:eastAsia="Calibri" w:hAnsi="Times New Roman" w:cs="Times New Roman"/>
          <w:sz w:val="24"/>
          <w:szCs w:val="24"/>
          <w:lang w:val="vi-VN"/>
        </w:rPr>
        <w:t xml:space="preserve"> nên hàm số tương ứng sẽ có ba điểm cực trị là </w:t>
      </w:r>
      <w:r w:rsidRPr="00330A7E">
        <w:rPr>
          <w:rFonts w:ascii="Times New Roman" w:hAnsi="Times New Roman" w:cs="Times New Roman"/>
          <w:position w:val="-12"/>
          <w:sz w:val="24"/>
          <w:szCs w:val="24"/>
        </w:rPr>
        <w:object w:dxaOrig="1460" w:dyaOrig="340" w14:anchorId="3BC2BCA7">
          <v:shape id="_x0000_i4093" type="#_x0000_t75" style="width:73.5pt;height:16.5pt" o:ole="">
            <v:imagedata r:id="rId5450" o:title=""/>
          </v:shape>
          <o:OLEObject Type="Embed" ProgID="Equation.DSMT4" ShapeID="_x0000_i4093" DrawAspect="Content" ObjectID="_1796843155" r:id="rId5451"/>
        </w:object>
      </w:r>
      <w:r w:rsidRPr="00330A7E">
        <w:rPr>
          <w:rFonts w:ascii="Times New Roman" w:eastAsia="Calibri" w:hAnsi="Times New Roman" w:cs="Times New Roman"/>
          <w:sz w:val="24"/>
          <w:szCs w:val="24"/>
          <w:lang w:val="vi-VN"/>
        </w:rPr>
        <w:t xml:space="preserve"> Suy ra </w:t>
      </w:r>
      <w:r w:rsidRPr="00330A7E">
        <w:rPr>
          <w:rFonts w:ascii="Times New Roman" w:hAnsi="Times New Roman" w:cs="Times New Roman"/>
          <w:position w:val="-18"/>
          <w:sz w:val="24"/>
          <w:szCs w:val="24"/>
        </w:rPr>
        <w:object w:dxaOrig="3640" w:dyaOrig="480" w14:anchorId="38CC1E7F">
          <v:shape id="_x0000_i4094" type="#_x0000_t75" style="width:181.5pt;height:24pt" o:ole="">
            <v:imagedata r:id="rId5452" o:title=""/>
          </v:shape>
          <o:OLEObject Type="Embed" ProgID="Equation.DSMT4" ShapeID="_x0000_i4094" DrawAspect="Content" ObjectID="_1796843156" r:id="rId5453"/>
        </w:object>
      </w:r>
    </w:p>
    <w:p w14:paraId="75B5DCDC" w14:textId="77777777" w:rsidR="00ED397D" w:rsidRPr="00330A7E" w:rsidRDefault="00ED397D" w:rsidP="00330A7E">
      <w:pPr>
        <w:tabs>
          <w:tab w:val="left" w:pos="992"/>
        </w:tabs>
        <w:spacing w:before="120"/>
        <w:jc w:val="both"/>
        <w:rPr>
          <w:rFonts w:ascii="Times New Roman" w:eastAsia="Calibri" w:hAnsi="Times New Roman" w:cs="Times New Roman"/>
          <w:sz w:val="24"/>
          <w:szCs w:val="24"/>
          <w:lang w:val="vi-VN"/>
        </w:rPr>
      </w:pPr>
      <w:r w:rsidRPr="00330A7E">
        <w:rPr>
          <w:rFonts w:ascii="Times New Roman" w:eastAsia="Calibri" w:hAnsi="Times New Roman" w:cs="Times New Roman"/>
          <w:sz w:val="24"/>
          <w:szCs w:val="24"/>
          <w:lang w:val="vi-VN"/>
        </w:rPr>
        <w:t xml:space="preserve">Khi đó </w:t>
      </w:r>
      <w:r w:rsidRPr="00330A7E">
        <w:rPr>
          <w:rFonts w:ascii="Times New Roman" w:hAnsi="Times New Roman" w:cs="Times New Roman"/>
          <w:position w:val="-14"/>
          <w:sz w:val="24"/>
          <w:szCs w:val="24"/>
        </w:rPr>
        <w:object w:dxaOrig="2360" w:dyaOrig="420" w14:anchorId="09BAC116">
          <v:shape id="_x0000_i4095" type="#_x0000_t75" style="width:118.5pt;height:21pt" o:ole="">
            <v:imagedata r:id="rId5454" o:title=""/>
          </v:shape>
          <o:OLEObject Type="Embed" ProgID="Equation.DSMT4" ShapeID="_x0000_i4095" DrawAspect="Content" ObjectID="_1796843157" r:id="rId5455"/>
        </w:object>
      </w:r>
    </w:p>
    <w:p w14:paraId="5CE6CBD9" w14:textId="77777777" w:rsidR="00ED397D" w:rsidRPr="00330A7E" w:rsidRDefault="00ED397D" w:rsidP="00330A7E">
      <w:pPr>
        <w:tabs>
          <w:tab w:val="left" w:pos="992"/>
        </w:tabs>
        <w:spacing w:before="120"/>
        <w:jc w:val="both"/>
        <w:rPr>
          <w:rFonts w:ascii="Times New Roman" w:eastAsia="Calibri" w:hAnsi="Times New Roman" w:cs="Times New Roman"/>
          <w:sz w:val="24"/>
          <w:szCs w:val="24"/>
          <w:lang w:val="vi-VN"/>
        </w:rPr>
      </w:pPr>
      <w:r w:rsidRPr="00330A7E">
        <w:rPr>
          <w:rFonts w:ascii="Times New Roman" w:eastAsia="Calibri" w:hAnsi="Times New Roman" w:cs="Times New Roman"/>
          <w:sz w:val="24"/>
          <w:szCs w:val="24"/>
          <w:lang w:val="vi-VN"/>
        </w:rPr>
        <w:t xml:space="preserve">Mà </w:t>
      </w:r>
      <w:r w:rsidRPr="00330A7E">
        <w:rPr>
          <w:rFonts w:ascii="Times New Roman" w:hAnsi="Times New Roman" w:cs="Times New Roman"/>
          <w:position w:val="-14"/>
          <w:sz w:val="24"/>
          <w:szCs w:val="24"/>
        </w:rPr>
        <w:object w:dxaOrig="740" w:dyaOrig="400" w14:anchorId="5C8E1F64">
          <v:shape id="_x0000_i4096" type="#_x0000_t75" style="width:37.5pt;height:19.5pt" o:ole="">
            <v:imagedata r:id="rId5456" o:title=""/>
          </v:shape>
          <o:OLEObject Type="Embed" ProgID="Equation.DSMT4" ShapeID="_x0000_i4096" DrawAspect="Content" ObjectID="_1796843158" r:id="rId5457"/>
        </w:object>
      </w:r>
      <w:r w:rsidRPr="00330A7E">
        <w:rPr>
          <w:rFonts w:ascii="Times New Roman" w:eastAsia="Calibri" w:hAnsi="Times New Roman" w:cs="Times New Roman"/>
          <w:sz w:val="24"/>
          <w:szCs w:val="24"/>
          <w:lang w:val="vi-VN"/>
        </w:rPr>
        <w:t xml:space="preserve"> nằm trên đồ thị hàm số </w:t>
      </w:r>
      <w:r w:rsidRPr="00330A7E">
        <w:rPr>
          <w:rFonts w:ascii="Times New Roman" w:hAnsi="Times New Roman" w:cs="Times New Roman"/>
          <w:position w:val="-14"/>
          <w:sz w:val="24"/>
          <w:szCs w:val="24"/>
        </w:rPr>
        <w:object w:dxaOrig="1040" w:dyaOrig="400" w14:anchorId="53571439">
          <v:shape id="_x0000_i4097" type="#_x0000_t75" style="width:52.5pt;height:19.5pt" o:ole="">
            <v:imagedata r:id="rId5458" o:title=""/>
          </v:shape>
          <o:OLEObject Type="Embed" ProgID="Equation.DSMT4" ShapeID="_x0000_i4097" DrawAspect="Content" ObjectID="_1796843159" r:id="rId5459"/>
        </w:object>
      </w:r>
      <w:r w:rsidRPr="00330A7E">
        <w:rPr>
          <w:rFonts w:ascii="Times New Roman" w:eastAsia="Calibri" w:hAnsi="Times New Roman" w:cs="Times New Roman"/>
          <w:sz w:val="24"/>
          <w:szCs w:val="24"/>
          <w:lang w:val="vi-VN"/>
        </w:rPr>
        <w:t xml:space="preserve"> nên </w:t>
      </w:r>
      <w:r w:rsidRPr="00330A7E">
        <w:rPr>
          <w:rFonts w:ascii="Times New Roman" w:hAnsi="Times New Roman" w:cs="Times New Roman"/>
          <w:position w:val="-6"/>
          <w:sz w:val="24"/>
          <w:szCs w:val="24"/>
        </w:rPr>
        <w:object w:dxaOrig="980" w:dyaOrig="279" w14:anchorId="4EAFA0D4">
          <v:shape id="_x0000_i4098" type="#_x0000_t75" style="width:49.5pt;height:13.5pt" o:ole="">
            <v:imagedata r:id="rId5460" o:title=""/>
          </v:shape>
          <o:OLEObject Type="Embed" ProgID="Equation.DSMT4" ShapeID="_x0000_i4098" DrawAspect="Content" ObjectID="_1796843160" r:id="rId5461"/>
        </w:object>
      </w:r>
    </w:p>
    <w:p w14:paraId="1D271B47" w14:textId="77777777" w:rsidR="00ED397D" w:rsidRPr="00330A7E" w:rsidRDefault="00ED397D" w:rsidP="00330A7E">
      <w:pPr>
        <w:tabs>
          <w:tab w:val="left" w:pos="992"/>
        </w:tabs>
        <w:spacing w:before="120"/>
        <w:jc w:val="both"/>
        <w:rPr>
          <w:rFonts w:ascii="Times New Roman" w:eastAsia="Calibri" w:hAnsi="Times New Roman" w:cs="Times New Roman"/>
          <w:sz w:val="24"/>
          <w:szCs w:val="24"/>
          <w:lang w:val="vi-VN"/>
        </w:rPr>
      </w:pPr>
      <w:r w:rsidRPr="00330A7E">
        <w:rPr>
          <w:rFonts w:ascii="Times New Roman" w:eastAsia="Calibri" w:hAnsi="Times New Roman" w:cs="Times New Roman"/>
          <w:sz w:val="24"/>
          <w:szCs w:val="24"/>
          <w:lang w:val="vi-VN"/>
        </w:rPr>
        <w:t xml:space="preserve">Theo giả thiết, vì đồ thị hàm số </w:t>
      </w:r>
      <w:r w:rsidRPr="00330A7E">
        <w:rPr>
          <w:rFonts w:ascii="Times New Roman" w:hAnsi="Times New Roman" w:cs="Times New Roman"/>
          <w:position w:val="-14"/>
          <w:sz w:val="24"/>
          <w:szCs w:val="24"/>
        </w:rPr>
        <w:object w:dxaOrig="1020" w:dyaOrig="400" w14:anchorId="42B9C1DA">
          <v:shape id="_x0000_i4099" type="#_x0000_t75" style="width:51pt;height:19.5pt" o:ole="">
            <v:imagedata r:id="rId5462" o:title=""/>
          </v:shape>
          <o:OLEObject Type="Embed" ProgID="Equation.DSMT4" ShapeID="_x0000_i4099" DrawAspect="Content" ObjectID="_1796843161" r:id="rId5463"/>
        </w:object>
      </w:r>
      <w:r w:rsidRPr="00330A7E">
        <w:rPr>
          <w:rFonts w:ascii="Times New Roman" w:eastAsia="Calibri" w:hAnsi="Times New Roman" w:cs="Times New Roman"/>
          <w:sz w:val="24"/>
          <w:szCs w:val="24"/>
          <w:lang w:val="vi-VN"/>
        </w:rPr>
        <w:t xml:space="preserve"> cũng đi qua ba điểm </w:t>
      </w:r>
      <w:r w:rsidRPr="00330A7E">
        <w:rPr>
          <w:rFonts w:ascii="Times New Roman" w:hAnsi="Times New Roman" w:cs="Times New Roman"/>
          <w:position w:val="-10"/>
          <w:sz w:val="24"/>
          <w:szCs w:val="24"/>
        </w:rPr>
        <w:object w:dxaOrig="780" w:dyaOrig="320" w14:anchorId="6B4EA40E">
          <v:shape id="_x0000_i4100" type="#_x0000_t75" style="width:39pt;height:16.5pt" o:ole="">
            <v:imagedata r:id="rId5464" o:title=""/>
          </v:shape>
          <o:OLEObject Type="Embed" ProgID="Equation.DSMT4" ShapeID="_x0000_i4100" DrawAspect="Content" ObjectID="_1796843162" r:id="rId5465"/>
        </w:object>
      </w:r>
      <w:r w:rsidRPr="00330A7E">
        <w:rPr>
          <w:rFonts w:ascii="Times New Roman" w:eastAsia="Calibri" w:hAnsi="Times New Roman" w:cs="Times New Roman"/>
          <w:sz w:val="24"/>
          <w:szCs w:val="24"/>
          <w:lang w:val="vi-VN"/>
        </w:rPr>
        <w:t xml:space="preserve"> nên</w:t>
      </w:r>
    </w:p>
    <w:p w14:paraId="004E254D" w14:textId="77777777" w:rsidR="00ED397D" w:rsidRPr="00330A7E" w:rsidRDefault="00ED397D" w:rsidP="00330A7E">
      <w:pPr>
        <w:tabs>
          <w:tab w:val="left" w:pos="992"/>
        </w:tabs>
        <w:spacing w:before="120"/>
        <w:jc w:val="both"/>
        <w:rPr>
          <w:rFonts w:ascii="Times New Roman" w:eastAsia="Calibri" w:hAnsi="Times New Roman" w:cs="Times New Roman"/>
          <w:sz w:val="24"/>
          <w:szCs w:val="24"/>
          <w:lang w:val="vi-VN"/>
        </w:rPr>
      </w:pPr>
      <w:r w:rsidRPr="00330A7E">
        <w:rPr>
          <w:rFonts w:ascii="Times New Roman" w:hAnsi="Times New Roman" w:cs="Times New Roman"/>
          <w:position w:val="-18"/>
          <w:sz w:val="24"/>
          <w:szCs w:val="24"/>
        </w:rPr>
        <w:object w:dxaOrig="3100" w:dyaOrig="480" w14:anchorId="42F8A173">
          <v:shape id="_x0000_i4101" type="#_x0000_t75" style="width:154.5pt;height:24pt" o:ole="">
            <v:imagedata r:id="rId5466" o:title=""/>
          </v:shape>
          <o:OLEObject Type="Embed" ProgID="Equation.DSMT4" ShapeID="_x0000_i4101" DrawAspect="Content" ObjectID="_1796843163" r:id="rId5467"/>
        </w:object>
      </w:r>
    </w:p>
    <w:p w14:paraId="50F9986B" w14:textId="77777777" w:rsidR="00ED397D" w:rsidRPr="00330A7E" w:rsidRDefault="00ED397D" w:rsidP="00330A7E">
      <w:pPr>
        <w:tabs>
          <w:tab w:val="left" w:pos="992"/>
        </w:tabs>
        <w:spacing w:before="120"/>
        <w:jc w:val="both"/>
        <w:rPr>
          <w:rFonts w:ascii="Times New Roman" w:eastAsia="Calibri" w:hAnsi="Times New Roman" w:cs="Times New Roman"/>
          <w:sz w:val="24"/>
          <w:szCs w:val="24"/>
          <w:lang w:val="vi-VN"/>
        </w:rPr>
      </w:pPr>
      <w:r w:rsidRPr="00330A7E">
        <w:rPr>
          <w:rFonts w:ascii="Times New Roman" w:eastAsia="Calibri" w:hAnsi="Times New Roman" w:cs="Times New Roman"/>
          <w:sz w:val="24"/>
          <w:szCs w:val="24"/>
          <w:lang w:val="vi-VN"/>
        </w:rPr>
        <w:t xml:space="preserve">Mặt khác, do hình </w:t>
      </w:r>
      <w:r w:rsidRPr="00330A7E">
        <w:rPr>
          <w:rFonts w:ascii="Times New Roman" w:hAnsi="Times New Roman" w:cs="Times New Roman"/>
          <w:position w:val="-14"/>
          <w:sz w:val="24"/>
          <w:szCs w:val="24"/>
        </w:rPr>
        <w:object w:dxaOrig="499" w:dyaOrig="400" w14:anchorId="57569610">
          <v:shape id="_x0000_i4102" type="#_x0000_t75" style="width:25.5pt;height:19.5pt" o:ole="">
            <v:imagedata r:id="rId5468" o:title=""/>
          </v:shape>
          <o:OLEObject Type="Embed" ProgID="Equation.DSMT4" ShapeID="_x0000_i4102" DrawAspect="Content" ObjectID="_1796843164" r:id="rId5469"/>
        </w:object>
      </w:r>
      <w:r w:rsidRPr="00330A7E">
        <w:rPr>
          <w:rFonts w:ascii="Times New Roman" w:eastAsia="Calibri" w:hAnsi="Times New Roman" w:cs="Times New Roman"/>
          <w:sz w:val="24"/>
          <w:szCs w:val="24"/>
          <w:lang w:val="vi-VN"/>
        </w:rPr>
        <w:t xml:space="preserve"> có diện tích bằng </w:t>
      </w:r>
      <w:r w:rsidRPr="00330A7E">
        <w:rPr>
          <w:rFonts w:ascii="Times New Roman" w:hAnsi="Times New Roman" w:cs="Times New Roman"/>
          <w:position w:val="-26"/>
          <w:sz w:val="24"/>
          <w:szCs w:val="24"/>
        </w:rPr>
        <w:object w:dxaOrig="240" w:dyaOrig="680" w14:anchorId="2FC7C31F">
          <v:shape id="_x0000_i4103" type="#_x0000_t75" style="width:12pt;height:34.5pt" o:ole="">
            <v:imagedata r:id="rId5470" o:title=""/>
          </v:shape>
          <o:OLEObject Type="Embed" ProgID="Equation.DSMT4" ShapeID="_x0000_i4103" DrawAspect="Content" ObjectID="_1796843165" r:id="rId5471"/>
        </w:object>
      </w:r>
      <w:r w:rsidRPr="00330A7E">
        <w:rPr>
          <w:rFonts w:ascii="Times New Roman" w:eastAsia="Calibri" w:hAnsi="Times New Roman" w:cs="Times New Roman"/>
          <w:sz w:val="24"/>
          <w:szCs w:val="24"/>
          <w:lang w:val="vi-VN"/>
        </w:rPr>
        <w:t xml:space="preserve"> nên</w:t>
      </w:r>
    </w:p>
    <w:p w14:paraId="1259297A" w14:textId="77777777" w:rsidR="00ED397D" w:rsidRPr="00330A7E" w:rsidRDefault="00ED397D" w:rsidP="00330A7E">
      <w:pPr>
        <w:tabs>
          <w:tab w:val="left" w:pos="992"/>
        </w:tabs>
        <w:spacing w:before="120"/>
        <w:jc w:val="both"/>
        <w:rPr>
          <w:rFonts w:ascii="Times New Roman" w:eastAsia="Calibri" w:hAnsi="Times New Roman" w:cs="Times New Roman"/>
          <w:sz w:val="24"/>
          <w:szCs w:val="24"/>
          <w:lang w:val="vi-VN"/>
        </w:rPr>
      </w:pPr>
      <w:r w:rsidRPr="00330A7E">
        <w:rPr>
          <w:rFonts w:ascii="Times New Roman" w:hAnsi="Times New Roman" w:cs="Times New Roman"/>
          <w:position w:val="-34"/>
          <w:sz w:val="24"/>
          <w:szCs w:val="24"/>
        </w:rPr>
        <w:object w:dxaOrig="6600" w:dyaOrig="800" w14:anchorId="1D9557E7">
          <v:shape id="_x0000_i4104" type="#_x0000_t75" style="width:330pt;height:40.5pt" o:ole="">
            <v:imagedata r:id="rId5472" o:title=""/>
          </v:shape>
          <o:OLEObject Type="Embed" ProgID="Equation.DSMT4" ShapeID="_x0000_i4104" DrawAspect="Content" ObjectID="_1796843166" r:id="rId5473"/>
        </w:object>
      </w:r>
      <w:r w:rsidRPr="00330A7E">
        <w:rPr>
          <w:rFonts w:ascii="Times New Roman" w:eastAsia="Calibri" w:hAnsi="Times New Roman" w:cs="Times New Roman"/>
          <w:sz w:val="24"/>
          <w:szCs w:val="24"/>
          <w:lang w:val="vi-VN"/>
        </w:rPr>
        <w:t xml:space="preserve"> (do </w:t>
      </w:r>
      <w:r w:rsidRPr="00330A7E">
        <w:rPr>
          <w:rFonts w:ascii="Times New Roman" w:hAnsi="Times New Roman" w:cs="Times New Roman"/>
          <w:position w:val="-6"/>
          <w:sz w:val="24"/>
          <w:szCs w:val="24"/>
        </w:rPr>
        <w:object w:dxaOrig="600" w:dyaOrig="279" w14:anchorId="0559F204">
          <v:shape id="_x0000_i4105" type="#_x0000_t75" style="width:30pt;height:13.5pt" o:ole="">
            <v:imagedata r:id="rId5474" o:title=""/>
          </v:shape>
          <o:OLEObject Type="Embed" ProgID="Equation.DSMT4" ShapeID="_x0000_i4105" DrawAspect="Content" ObjectID="_1796843167" r:id="rId5475"/>
        </w:object>
      </w:r>
      <w:r w:rsidRPr="00330A7E">
        <w:rPr>
          <w:rFonts w:ascii="Times New Roman" w:eastAsia="Calibri" w:hAnsi="Times New Roman" w:cs="Times New Roman"/>
          <w:sz w:val="24"/>
          <w:szCs w:val="24"/>
          <w:lang w:val="vi-VN"/>
        </w:rPr>
        <w:t>).</w:t>
      </w:r>
    </w:p>
    <w:p w14:paraId="0198DEB4" w14:textId="77777777" w:rsidR="00ED397D" w:rsidRPr="00330A7E" w:rsidRDefault="00ED397D" w:rsidP="00330A7E">
      <w:pPr>
        <w:tabs>
          <w:tab w:val="left" w:pos="992"/>
        </w:tabs>
        <w:spacing w:before="120"/>
        <w:jc w:val="both"/>
        <w:rPr>
          <w:rFonts w:ascii="Times New Roman" w:eastAsia="Calibri" w:hAnsi="Times New Roman" w:cs="Times New Roman"/>
          <w:sz w:val="24"/>
          <w:szCs w:val="24"/>
        </w:rPr>
      </w:pPr>
      <w:r w:rsidRPr="00330A7E">
        <w:rPr>
          <w:rFonts w:ascii="Times New Roman" w:eastAsia="Calibri" w:hAnsi="Times New Roman" w:cs="Times New Roman"/>
          <w:sz w:val="24"/>
          <w:szCs w:val="24"/>
          <w:lang w:val="vi-VN"/>
        </w:rPr>
        <w:t xml:space="preserve">Suy ra </w:t>
      </w:r>
      <w:bookmarkStart w:id="7" w:name="PasteStart"/>
      <w:bookmarkStart w:id="8" w:name="PasteEnd"/>
      <w:bookmarkEnd w:id="7"/>
      <w:bookmarkEnd w:id="8"/>
      <w:r w:rsidRPr="00330A7E">
        <w:rPr>
          <w:rFonts w:ascii="Times New Roman" w:hAnsi="Times New Roman" w:cs="Times New Roman"/>
          <w:position w:val="-10"/>
          <w:sz w:val="24"/>
          <w:szCs w:val="24"/>
        </w:rPr>
        <w:object w:dxaOrig="639" w:dyaOrig="320" w14:anchorId="66A646A9">
          <v:shape id="_x0000_i4106" type="#_x0000_t75" style="width:31.5pt;height:16.5pt" o:ole="">
            <v:imagedata r:id="rId5476" o:title=""/>
          </v:shape>
          <o:OLEObject Type="Embed" ProgID="Equation.DSMT4" ShapeID="_x0000_i4106" DrawAspect="Content" ObjectID="_1796843168" r:id="rId5477"/>
        </w:object>
      </w:r>
      <w:r w:rsidRPr="00330A7E">
        <w:rPr>
          <w:rFonts w:ascii="Times New Roman" w:eastAsia="Calibri" w:hAnsi="Times New Roman" w:cs="Times New Roman"/>
          <w:sz w:val="24"/>
          <w:szCs w:val="24"/>
          <w:lang w:val="vi-VN"/>
        </w:rPr>
        <w:t xml:space="preserve"> </w:t>
      </w:r>
      <w:r w:rsidRPr="00330A7E">
        <w:rPr>
          <w:rFonts w:ascii="Times New Roman" w:hAnsi="Times New Roman" w:cs="Times New Roman"/>
          <w:position w:val="-14"/>
          <w:sz w:val="24"/>
          <w:szCs w:val="24"/>
        </w:rPr>
        <w:object w:dxaOrig="2100" w:dyaOrig="420" w14:anchorId="13F1BEFA">
          <v:shape id="_x0000_i4107" type="#_x0000_t75" style="width:105pt;height:21pt" o:ole="">
            <v:imagedata r:id="rId5478" o:title=""/>
          </v:shape>
          <o:OLEObject Type="Embed" ProgID="Equation.DSMT4" ShapeID="_x0000_i4107" DrawAspect="Content" ObjectID="_1796843169" r:id="rId5479"/>
        </w:object>
      </w:r>
      <w:r w:rsidRPr="00330A7E">
        <w:rPr>
          <w:rFonts w:ascii="Times New Roman" w:eastAsia="Calibri" w:hAnsi="Times New Roman" w:cs="Times New Roman"/>
          <w:sz w:val="24"/>
          <w:szCs w:val="24"/>
          <w:lang w:val="vi-VN"/>
        </w:rPr>
        <w:t xml:space="preserve"> và </w:t>
      </w:r>
      <w:r w:rsidRPr="00330A7E">
        <w:rPr>
          <w:rFonts w:ascii="Times New Roman" w:hAnsi="Times New Roman" w:cs="Times New Roman"/>
          <w:position w:val="-18"/>
          <w:sz w:val="24"/>
          <w:szCs w:val="24"/>
        </w:rPr>
        <w:object w:dxaOrig="3840" w:dyaOrig="480" w14:anchorId="3C3840C8">
          <v:shape id="_x0000_i4108" type="#_x0000_t75" style="width:192pt;height:24pt" o:ole="">
            <v:imagedata r:id="rId5480" o:title=""/>
          </v:shape>
          <o:OLEObject Type="Embed" ProgID="Equation.DSMT4" ShapeID="_x0000_i4108" DrawAspect="Content" ObjectID="_1796843170" r:id="rId5481"/>
        </w:object>
      </w:r>
    </w:p>
    <w:p w14:paraId="60A44767" w14:textId="77777777" w:rsidR="00ED397D" w:rsidRPr="00330A7E" w:rsidRDefault="00ED397D" w:rsidP="00330A7E">
      <w:pPr>
        <w:tabs>
          <w:tab w:val="left" w:pos="992"/>
        </w:tabs>
        <w:spacing w:before="120"/>
        <w:jc w:val="both"/>
        <w:rPr>
          <w:rFonts w:ascii="Times New Roman" w:eastAsia="Calibri" w:hAnsi="Times New Roman" w:cs="Times New Roman"/>
          <w:sz w:val="24"/>
          <w:szCs w:val="24"/>
          <w:lang w:val="vi-VN"/>
        </w:rPr>
      </w:pPr>
      <w:r w:rsidRPr="00330A7E">
        <w:rPr>
          <w:rFonts w:ascii="Times New Roman" w:eastAsia="Calibri" w:hAnsi="Times New Roman" w:cs="Times New Roman"/>
          <w:sz w:val="24"/>
          <w:szCs w:val="24"/>
          <w:lang w:val="vi-VN"/>
        </w:rPr>
        <w:lastRenderedPageBreak/>
        <w:t>Vậy thể tích khối tròn xoay tạo thành là</w:t>
      </w:r>
    </w:p>
    <w:p w14:paraId="1954141C" w14:textId="77777777" w:rsidR="00ED397D" w:rsidRPr="00330A7E" w:rsidRDefault="00ED397D" w:rsidP="00330A7E">
      <w:pPr>
        <w:tabs>
          <w:tab w:val="left" w:pos="992"/>
        </w:tabs>
        <w:spacing w:before="120"/>
        <w:jc w:val="both"/>
        <w:rPr>
          <w:rFonts w:ascii="Times New Roman" w:eastAsia="Calibri" w:hAnsi="Times New Roman" w:cs="Times New Roman"/>
          <w:sz w:val="24"/>
          <w:szCs w:val="24"/>
          <w:lang w:val="fr-FR"/>
        </w:rPr>
      </w:pPr>
      <w:r w:rsidRPr="00330A7E">
        <w:rPr>
          <w:rFonts w:ascii="Times New Roman" w:hAnsi="Times New Roman" w:cs="Times New Roman"/>
          <w:position w:val="-34"/>
          <w:sz w:val="24"/>
          <w:szCs w:val="24"/>
        </w:rPr>
        <w:object w:dxaOrig="5700" w:dyaOrig="800" w14:anchorId="551A08D4">
          <v:shape id="_x0000_i4109" type="#_x0000_t75" style="width:285pt;height:40.5pt" o:ole="">
            <v:imagedata r:id="rId5482" o:title=""/>
          </v:shape>
          <o:OLEObject Type="Embed" ProgID="Equation.DSMT4" ShapeID="_x0000_i4109" DrawAspect="Content" ObjectID="_1796843171" r:id="rId5483"/>
        </w:object>
      </w:r>
      <w:r w:rsidRPr="00330A7E">
        <w:rPr>
          <w:rFonts w:ascii="Times New Roman" w:eastAsia="Calibri" w:hAnsi="Times New Roman" w:cs="Times New Roman"/>
          <w:sz w:val="24"/>
          <w:szCs w:val="24"/>
          <w:lang w:val="fr-FR"/>
        </w:rPr>
        <w:t>.</w:t>
      </w:r>
    </w:p>
    <w:p w14:paraId="4994455F" w14:textId="77777777" w:rsidR="00ED397D" w:rsidRPr="00330A7E" w:rsidRDefault="00ED397D" w:rsidP="00330A7E">
      <w:pPr>
        <w:tabs>
          <w:tab w:val="left" w:pos="992"/>
        </w:tabs>
        <w:spacing w:before="120"/>
        <w:jc w:val="both"/>
        <w:rPr>
          <w:rFonts w:ascii="Times New Roman" w:eastAsia="Calibri" w:hAnsi="Times New Roman" w:cs="Times New Roman"/>
          <w:sz w:val="24"/>
          <w:szCs w:val="24"/>
        </w:rPr>
      </w:pPr>
      <w:r w:rsidRPr="00330A7E">
        <w:rPr>
          <w:rFonts w:ascii="Times New Roman" w:eastAsia="Calibri" w:hAnsi="Times New Roman" w:cs="Times New Roman"/>
          <w:sz w:val="24"/>
          <w:szCs w:val="24"/>
          <w:lang w:val="fr-FR"/>
        </w:rPr>
        <w:t xml:space="preserve">Đáp số: </w:t>
      </w:r>
      <w:r w:rsidRPr="00330A7E">
        <w:rPr>
          <w:rFonts w:ascii="Times New Roman" w:hAnsi="Times New Roman" w:cs="Times New Roman"/>
          <w:position w:val="-10"/>
          <w:sz w:val="24"/>
          <w:szCs w:val="24"/>
        </w:rPr>
        <w:object w:dxaOrig="499" w:dyaOrig="320" w14:anchorId="62D1947D">
          <v:shape id="_x0000_i4110" type="#_x0000_t75" style="width:25.5pt;height:16.5pt" o:ole="">
            <v:imagedata r:id="rId5484" o:title=""/>
          </v:shape>
          <o:OLEObject Type="Embed" ProgID="Equation.DSMT4" ShapeID="_x0000_i4110" DrawAspect="Content" ObjectID="_1796843172" r:id="rId5485"/>
        </w:object>
      </w:r>
    </w:p>
    <w:p w14:paraId="58362720" w14:textId="77777777" w:rsidR="00ED397D" w:rsidRPr="00330A7E" w:rsidRDefault="00ED397D" w:rsidP="000E1E56">
      <w:pPr>
        <w:numPr>
          <w:ilvl w:val="0"/>
          <w:numId w:val="10"/>
        </w:numPr>
        <w:spacing w:after="160"/>
        <w:ind w:left="0" w:firstLine="0"/>
        <w:contextualSpacing/>
        <w:rPr>
          <w:rFonts w:ascii="Times New Roman" w:eastAsia="Calibri" w:hAnsi="Times New Roman" w:cs="Times New Roman"/>
          <w:sz w:val="24"/>
          <w:szCs w:val="24"/>
        </w:rPr>
      </w:pPr>
      <w:r w:rsidRPr="00330A7E">
        <w:rPr>
          <w:rFonts w:ascii="Times New Roman" w:eastAsia="Calibri" w:hAnsi="Times New Roman" w:cs="Times New Roman"/>
          <w:noProof/>
          <w:sz w:val="24"/>
          <w:szCs w:val="24"/>
        </w:rPr>
        <w:t xml:space="preserve">+ Vì Parabol đi qua O(0; 0) và có tọa độ đỉnh </w:t>
      </w:r>
      <w:r w:rsidRPr="00330A7E">
        <w:rPr>
          <w:rFonts w:ascii="Times New Roman" w:hAnsi="Times New Roman" w:cs="Times New Roman"/>
          <w:position w:val="-14"/>
          <w:sz w:val="24"/>
          <w:szCs w:val="24"/>
        </w:rPr>
        <w:object w:dxaOrig="760" w:dyaOrig="400" w14:anchorId="1D3A79B2">
          <v:shape id="_x0000_i4111" type="#_x0000_t75" style="width:37.5pt;height:19.5pt" o:ole="">
            <v:imagedata r:id="rId5486" o:title=""/>
          </v:shape>
          <o:OLEObject Type="Embed" ProgID="Equation.DSMT4" ShapeID="_x0000_i4111" DrawAspect="Content" ObjectID="_1796843173" r:id="rId5487"/>
        </w:object>
      </w:r>
      <w:r w:rsidRPr="00330A7E">
        <w:rPr>
          <w:rFonts w:ascii="Times New Roman" w:eastAsia="Calibri" w:hAnsi="Times New Roman" w:cs="Times New Roman"/>
          <w:sz w:val="24"/>
          <w:szCs w:val="24"/>
        </w:rPr>
        <w:t>nên t</w:t>
      </w:r>
      <w:r w:rsidRPr="00330A7E">
        <w:rPr>
          <w:rFonts w:ascii="Times New Roman" w:eastAsia="Calibri" w:hAnsi="Times New Roman" w:cs="Times New Roman"/>
          <w:noProof/>
          <w:sz w:val="24"/>
          <w:szCs w:val="24"/>
        </w:rPr>
        <w:t xml:space="preserve">hiết lập được phương trình Parabol là </w:t>
      </w:r>
      <w:r w:rsidRPr="00330A7E">
        <w:rPr>
          <w:rFonts w:ascii="Times New Roman" w:hAnsi="Times New Roman" w:cs="Times New Roman"/>
          <w:position w:val="-14"/>
          <w:sz w:val="24"/>
          <w:szCs w:val="24"/>
        </w:rPr>
        <w:object w:dxaOrig="3620" w:dyaOrig="420" w14:anchorId="675B65EC">
          <v:shape id="_x0000_i4112" type="#_x0000_t75" style="width:181.5pt;height:21pt" o:ole="">
            <v:imagedata r:id="rId5488" o:title=""/>
          </v:shape>
          <o:OLEObject Type="Embed" ProgID="Equation.DSMT4" ShapeID="_x0000_i4112" DrawAspect="Content" ObjectID="_1796843174" r:id="rId5489"/>
        </w:object>
      </w:r>
    </w:p>
    <w:p w14:paraId="3087D9C2" w14:textId="77777777" w:rsidR="00ED397D" w:rsidRPr="00330A7E" w:rsidRDefault="00ED397D" w:rsidP="00330A7E">
      <w:pPr>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 Sau 2 giờ đầu thì hàm vận tốc có dạng là hàm bậc nhất </w:t>
      </w:r>
      <w:r w:rsidRPr="00330A7E">
        <w:rPr>
          <w:rFonts w:ascii="Times New Roman" w:hAnsi="Times New Roman" w:cs="Times New Roman"/>
          <w:position w:val="-26"/>
          <w:sz w:val="24"/>
          <w:szCs w:val="24"/>
        </w:rPr>
        <w:object w:dxaOrig="1200" w:dyaOrig="680" w14:anchorId="3861FAC8">
          <v:shape id="_x0000_i4113" type="#_x0000_t75" style="width:60pt;height:34.5pt" o:ole="">
            <v:imagedata r:id="rId5490" o:title=""/>
          </v:shape>
          <o:OLEObject Type="Embed" ProgID="Equation.DSMT4" ShapeID="_x0000_i4113" DrawAspect="Content" ObjectID="_1796843175" r:id="rId5491"/>
        </w:object>
      </w:r>
      <w:r w:rsidRPr="00330A7E">
        <w:rPr>
          <w:rFonts w:ascii="Times New Roman" w:eastAsia="Calibri" w:hAnsi="Times New Roman" w:cs="Times New Roman"/>
          <w:sz w:val="24"/>
          <w:szCs w:val="24"/>
        </w:rPr>
        <w:t xml:space="preserve">, dựa trên đồ thị ta thấy đi qua điểm có tọa độ </w:t>
      </w:r>
      <w:r w:rsidRPr="00330A7E">
        <w:rPr>
          <w:rFonts w:ascii="Times New Roman" w:hAnsi="Times New Roman" w:cs="Times New Roman"/>
          <w:position w:val="-14"/>
          <w:sz w:val="24"/>
          <w:szCs w:val="24"/>
        </w:rPr>
        <w:object w:dxaOrig="600" w:dyaOrig="400" w14:anchorId="21DEA1A6">
          <v:shape id="_x0000_i4114" type="#_x0000_t75" style="width:30pt;height:19.5pt" o:ole="">
            <v:imagedata r:id="rId5492" o:title=""/>
          </v:shape>
          <o:OLEObject Type="Embed" ProgID="Equation.DSMT4" ShapeID="_x0000_i4114" DrawAspect="Content" ObjectID="_1796843176" r:id="rId5493"/>
        </w:object>
      </w:r>
      <w:r w:rsidRPr="00330A7E">
        <w:rPr>
          <w:rFonts w:ascii="Times New Roman" w:eastAsia="Calibri" w:hAnsi="Times New Roman" w:cs="Times New Roman"/>
          <w:sz w:val="24"/>
          <w:szCs w:val="24"/>
        </w:rPr>
        <w:t xml:space="preserve">nên thế vào hàm số và tìm được </w:t>
      </w:r>
      <w:r w:rsidRPr="00330A7E">
        <w:rPr>
          <w:rFonts w:ascii="Times New Roman" w:hAnsi="Times New Roman" w:cs="Times New Roman"/>
          <w:position w:val="-26"/>
          <w:sz w:val="24"/>
          <w:szCs w:val="24"/>
        </w:rPr>
        <w:object w:dxaOrig="800" w:dyaOrig="680" w14:anchorId="74EC32B8">
          <v:shape id="_x0000_i4115" type="#_x0000_t75" style="width:40.5pt;height:34.5pt" o:ole="">
            <v:imagedata r:id="rId5494" o:title=""/>
          </v:shape>
          <o:OLEObject Type="Embed" ProgID="Equation.DSMT4" ShapeID="_x0000_i4115" DrawAspect="Content" ObjectID="_1796843177" r:id="rId5495"/>
        </w:object>
      </w:r>
      <w:r w:rsidRPr="00330A7E">
        <w:rPr>
          <w:rFonts w:ascii="Times New Roman" w:eastAsia="Calibri" w:hAnsi="Times New Roman" w:cs="Times New Roman"/>
          <w:sz w:val="24"/>
          <w:szCs w:val="24"/>
        </w:rPr>
        <w:t>.</w:t>
      </w:r>
    </w:p>
    <w:p w14:paraId="66B9A6DD" w14:textId="77777777" w:rsidR="00ED397D" w:rsidRPr="00330A7E" w:rsidRDefault="00ED397D" w:rsidP="00330A7E">
      <w:pPr>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Nên hàm vận tốc từ giờ thứ 2 đến giờ thứ 6 là </w:t>
      </w:r>
      <w:r w:rsidRPr="00330A7E">
        <w:rPr>
          <w:rFonts w:ascii="Times New Roman" w:hAnsi="Times New Roman" w:cs="Times New Roman"/>
          <w:position w:val="-26"/>
          <w:sz w:val="24"/>
          <w:szCs w:val="24"/>
        </w:rPr>
        <w:object w:dxaOrig="2380" w:dyaOrig="680" w14:anchorId="2462BFBF">
          <v:shape id="_x0000_i4116" type="#_x0000_t75" style="width:118.5pt;height:34.5pt" o:ole="">
            <v:imagedata r:id="rId5496" o:title=""/>
          </v:shape>
          <o:OLEObject Type="Embed" ProgID="Equation.DSMT4" ShapeID="_x0000_i4116" DrawAspect="Content" ObjectID="_1796843178" r:id="rId5497"/>
        </w:object>
      </w:r>
    </w:p>
    <w:p w14:paraId="7B435FBF" w14:textId="77777777" w:rsidR="00ED397D" w:rsidRPr="00330A7E" w:rsidRDefault="00ED397D" w:rsidP="00330A7E">
      <w:pPr>
        <w:rPr>
          <w:rFonts w:ascii="Times New Roman" w:eastAsia="Calibri" w:hAnsi="Times New Roman" w:cs="Times New Roman"/>
          <w:sz w:val="24"/>
          <w:szCs w:val="24"/>
        </w:rPr>
      </w:pPr>
      <w:r w:rsidRPr="00330A7E">
        <w:rPr>
          <w:rFonts w:ascii="Times New Roman" w:eastAsia="Calibri" w:hAnsi="Times New Roman" w:cs="Times New Roman"/>
          <w:sz w:val="24"/>
          <w:szCs w:val="24"/>
        </w:rPr>
        <w:t>+ Quảng đường vật đi được bằng tổng đoạn đường 2 giờ đầu và đoạn đường 6 giờ sau.</w:t>
      </w:r>
    </w:p>
    <w:p w14:paraId="62BD1F11" w14:textId="77777777" w:rsidR="00ED397D" w:rsidRPr="00330A7E" w:rsidRDefault="00ED397D" w:rsidP="00330A7E">
      <w:pPr>
        <w:rPr>
          <w:rFonts w:ascii="Times New Roman" w:eastAsia="Calibri" w:hAnsi="Times New Roman" w:cs="Times New Roman"/>
          <w:noProof/>
          <w:sz w:val="24"/>
          <w:szCs w:val="24"/>
        </w:rPr>
      </w:pPr>
      <w:r w:rsidRPr="00330A7E">
        <w:rPr>
          <w:rFonts w:ascii="Times New Roman" w:hAnsi="Times New Roman" w:cs="Times New Roman"/>
          <w:position w:val="-34"/>
          <w:sz w:val="24"/>
          <w:szCs w:val="24"/>
        </w:rPr>
        <w:object w:dxaOrig="6920" w:dyaOrig="800" w14:anchorId="7B62C272">
          <v:shape id="_x0000_i4117" type="#_x0000_t75" style="width:346.5pt;height:40.5pt" o:ole="">
            <v:imagedata r:id="rId5498" o:title=""/>
          </v:shape>
          <o:OLEObject Type="Embed" ProgID="Equation.DSMT4" ShapeID="_x0000_i4117" DrawAspect="Content" ObjectID="_1796843179" r:id="rId5499"/>
        </w:object>
      </w:r>
    </w:p>
    <w:p w14:paraId="0C5DB29C" w14:textId="77777777" w:rsidR="00ED397D" w:rsidRPr="00330A7E" w:rsidRDefault="00ED397D" w:rsidP="00330A7E">
      <w:pPr>
        <w:rPr>
          <w:rFonts w:ascii="Times New Roman" w:eastAsia="Calibri" w:hAnsi="Times New Roman" w:cs="Times New Roman"/>
          <w:sz w:val="24"/>
          <w:szCs w:val="24"/>
        </w:rPr>
      </w:pPr>
      <w:r w:rsidRPr="00330A7E">
        <w:rPr>
          <w:rFonts w:ascii="Times New Roman" w:eastAsia="Calibri" w:hAnsi="Times New Roman" w:cs="Times New Roman"/>
          <w:sz w:val="24"/>
          <w:szCs w:val="24"/>
          <w:lang w:val="fr-FR"/>
        </w:rPr>
        <w:t xml:space="preserve">Đáp số: </w:t>
      </w:r>
      <w:r w:rsidRPr="00330A7E">
        <w:rPr>
          <w:rFonts w:ascii="Times New Roman" w:hAnsi="Times New Roman" w:cs="Times New Roman"/>
          <w:position w:val="-10"/>
          <w:sz w:val="24"/>
          <w:szCs w:val="24"/>
        </w:rPr>
        <w:object w:dxaOrig="520" w:dyaOrig="320" w14:anchorId="16CA9B3C">
          <v:shape id="_x0000_i4118" type="#_x0000_t75" style="width:25.5pt;height:16.5pt" o:ole="">
            <v:imagedata r:id="rId5500" o:title=""/>
          </v:shape>
          <o:OLEObject Type="Embed" ProgID="Equation.DSMT4" ShapeID="_x0000_i4118" DrawAspect="Content" ObjectID="_1796843180" r:id="rId5501"/>
        </w:object>
      </w:r>
    </w:p>
    <w:p w14:paraId="0199BF93" w14:textId="77777777" w:rsidR="00ED397D" w:rsidRPr="00330A7E" w:rsidRDefault="00ED397D" w:rsidP="000E1E56">
      <w:pPr>
        <w:numPr>
          <w:ilvl w:val="0"/>
          <w:numId w:val="10"/>
        </w:numPr>
        <w:tabs>
          <w:tab w:val="left" w:pos="992"/>
        </w:tabs>
        <w:spacing w:before="120" w:after="160"/>
        <w:ind w:left="0" w:firstLine="0"/>
        <w:contextualSpacing/>
        <w:rPr>
          <w:rFonts w:ascii="Times New Roman" w:eastAsia="Calibri" w:hAnsi="Times New Roman" w:cs="Times New Roman"/>
          <w:b/>
          <w:bCs/>
          <w:sz w:val="24"/>
          <w:szCs w:val="24"/>
        </w:rPr>
      </w:pPr>
      <w:r w:rsidRPr="00330A7E">
        <w:rPr>
          <w:rFonts w:ascii="Times New Roman" w:eastAsia="Calibri" w:hAnsi="Times New Roman" w:cs="Times New Roman"/>
          <w:bCs/>
          <w:sz w:val="24"/>
          <w:szCs w:val="24"/>
        </w:rPr>
        <w:t xml:space="preserve">Máy bay </w:t>
      </w:r>
      <w:r w:rsidRPr="00330A7E">
        <w:rPr>
          <w:rFonts w:ascii="Times New Roman" w:hAnsi="Times New Roman" w:cs="Times New Roman"/>
          <w:position w:val="-6"/>
          <w:sz w:val="24"/>
          <w:szCs w:val="24"/>
        </w:rPr>
        <w:object w:dxaOrig="279" w:dyaOrig="279" w14:anchorId="75B1FE2C">
          <v:shape id="_x0000_i4119" type="#_x0000_t75" style="width:13.5pt;height:13.5pt" o:ole="">
            <v:imagedata r:id="rId5502" o:title=""/>
          </v:shape>
          <o:OLEObject Type="Embed" ProgID="Equation.DSMT4" ShapeID="_x0000_i4119" DrawAspect="Content" ObjectID="_1796843181" r:id="rId5503"/>
        </w:object>
      </w:r>
      <w:r w:rsidRPr="00330A7E">
        <w:rPr>
          <w:rFonts w:ascii="Times New Roman" w:eastAsia="Calibri" w:hAnsi="Times New Roman" w:cs="Times New Roman"/>
          <w:bCs/>
          <w:sz w:val="24"/>
          <w:szCs w:val="24"/>
        </w:rPr>
        <w:t xml:space="preserve"> xuất hiện trên màn hình ra đa nên </w:t>
      </w:r>
      <w:r w:rsidRPr="00330A7E">
        <w:rPr>
          <w:rFonts w:ascii="Times New Roman" w:hAnsi="Times New Roman" w:cs="Times New Roman"/>
          <w:position w:val="-6"/>
          <w:sz w:val="24"/>
          <w:szCs w:val="24"/>
        </w:rPr>
        <w:object w:dxaOrig="279" w:dyaOrig="279" w14:anchorId="4870D2B9">
          <v:shape id="_x0000_i4120" type="#_x0000_t75" style="width:13.5pt;height:13.5pt" o:ole="">
            <v:imagedata r:id="rId5199" o:title=""/>
          </v:shape>
          <o:OLEObject Type="Embed" ProgID="Equation.DSMT4" ShapeID="_x0000_i4120" DrawAspect="Content" ObjectID="_1796843182" r:id="rId5504"/>
        </w:object>
      </w:r>
      <w:r w:rsidRPr="00330A7E">
        <w:rPr>
          <w:rFonts w:ascii="Times New Roman" w:eastAsia="Calibri" w:hAnsi="Times New Roman" w:cs="Times New Roman"/>
          <w:bCs/>
          <w:sz w:val="24"/>
          <w:szCs w:val="24"/>
        </w:rPr>
        <w:t xml:space="preserve"> thuộc khối cầu </w:t>
      </w:r>
      <w:r w:rsidRPr="00330A7E">
        <w:rPr>
          <w:rFonts w:ascii="Times New Roman" w:hAnsi="Times New Roman" w:cs="Times New Roman"/>
          <w:position w:val="-14"/>
          <w:sz w:val="24"/>
          <w:szCs w:val="24"/>
        </w:rPr>
        <w:object w:dxaOrig="440" w:dyaOrig="400" w14:anchorId="2B50DD0C">
          <v:shape id="_x0000_i4121" type="#_x0000_t75" style="width:22.5pt;height:19.5pt" o:ole="">
            <v:imagedata r:id="rId5505" o:title=""/>
          </v:shape>
          <o:OLEObject Type="Embed" ProgID="Equation.DSMT4" ShapeID="_x0000_i4121" DrawAspect="Content" ObjectID="_1796843183" r:id="rId5506"/>
        </w:object>
      </w:r>
      <w:r w:rsidRPr="00330A7E">
        <w:rPr>
          <w:rFonts w:ascii="Times New Roman" w:eastAsia="Calibri" w:hAnsi="Times New Roman" w:cs="Times New Roman"/>
          <w:bCs/>
          <w:sz w:val="24"/>
          <w:szCs w:val="24"/>
        </w:rPr>
        <w:t xml:space="preserve"> có tâm </w:t>
      </w:r>
      <w:r w:rsidRPr="00330A7E">
        <w:rPr>
          <w:rFonts w:ascii="Times New Roman" w:hAnsi="Times New Roman" w:cs="Times New Roman"/>
          <w:position w:val="-14"/>
          <w:sz w:val="24"/>
          <w:szCs w:val="24"/>
        </w:rPr>
        <w:object w:dxaOrig="1620" w:dyaOrig="400" w14:anchorId="583CE708">
          <v:shape id="_x0000_i4122" type="#_x0000_t75" style="width:81pt;height:19.5pt" o:ole="">
            <v:imagedata r:id="rId5507" o:title=""/>
          </v:shape>
          <o:OLEObject Type="Embed" ProgID="Equation.DSMT4" ShapeID="_x0000_i4122" DrawAspect="Content" ObjectID="_1796843184" r:id="rId5508"/>
        </w:object>
      </w:r>
      <w:r w:rsidRPr="00330A7E">
        <w:rPr>
          <w:rFonts w:ascii="Times New Roman" w:eastAsia="Calibri" w:hAnsi="Times New Roman" w:cs="Times New Roman"/>
          <w:bCs/>
          <w:sz w:val="24"/>
          <w:szCs w:val="24"/>
        </w:rPr>
        <w:t xml:space="preserve">, bán kính </w:t>
      </w:r>
      <w:r w:rsidRPr="00330A7E">
        <w:rPr>
          <w:rFonts w:ascii="Times New Roman" w:hAnsi="Times New Roman" w:cs="Times New Roman"/>
          <w:position w:val="-6"/>
          <w:sz w:val="24"/>
          <w:szCs w:val="24"/>
        </w:rPr>
        <w:object w:dxaOrig="900" w:dyaOrig="279" w14:anchorId="3377F74C">
          <v:shape id="_x0000_i4123" type="#_x0000_t75" style="width:45pt;height:13.5pt" o:ole="">
            <v:imagedata r:id="rId5509" o:title=""/>
          </v:shape>
          <o:OLEObject Type="Embed" ProgID="Equation.DSMT4" ShapeID="_x0000_i4123" DrawAspect="Content" ObjectID="_1796843185" r:id="rId5510"/>
        </w:object>
      </w:r>
      <w:r w:rsidRPr="00330A7E">
        <w:rPr>
          <w:rFonts w:ascii="Times New Roman" w:eastAsia="Calibri" w:hAnsi="Times New Roman" w:cs="Times New Roman"/>
          <w:bCs/>
          <w:sz w:val="24"/>
          <w:szCs w:val="24"/>
        </w:rPr>
        <w:t>.</w:t>
      </w:r>
    </w:p>
    <w:p w14:paraId="02572706" w14:textId="77777777" w:rsidR="00ED397D" w:rsidRPr="00330A7E" w:rsidRDefault="00ED397D" w:rsidP="00330A7E">
      <w:pPr>
        <w:tabs>
          <w:tab w:val="left" w:pos="992"/>
        </w:tabs>
        <w:spacing w:before="120"/>
        <w:rPr>
          <w:rFonts w:ascii="Times New Roman" w:eastAsia="Calibri" w:hAnsi="Times New Roman" w:cs="Times New Roman"/>
          <w:b/>
          <w:bCs/>
          <w:sz w:val="24"/>
          <w:szCs w:val="24"/>
        </w:rPr>
      </w:pPr>
      <w:r w:rsidRPr="00330A7E">
        <w:rPr>
          <w:rFonts w:ascii="Times New Roman" w:eastAsia="Calibri" w:hAnsi="Times New Roman" w:cs="Times New Roman"/>
          <w:bCs/>
          <w:sz w:val="24"/>
          <w:szCs w:val="24"/>
        </w:rPr>
        <w:t xml:space="preserve">Ta có </w:t>
      </w:r>
      <w:r w:rsidRPr="00330A7E">
        <w:rPr>
          <w:rFonts w:ascii="Times New Roman" w:hAnsi="Times New Roman" w:cs="Times New Roman"/>
          <w:position w:val="-32"/>
          <w:sz w:val="24"/>
          <w:szCs w:val="24"/>
        </w:rPr>
        <w:object w:dxaOrig="4640" w:dyaOrig="780" w14:anchorId="1C56ECD6">
          <v:shape id="_x0000_i4124" type="#_x0000_t75" style="width:232.5pt;height:39pt" o:ole="">
            <v:imagedata r:id="rId5511" o:title=""/>
          </v:shape>
          <o:OLEObject Type="Embed" ProgID="Equation.DSMT4" ShapeID="_x0000_i4124" DrawAspect="Content" ObjectID="_1796843186" r:id="rId5512"/>
        </w:object>
      </w:r>
      <w:r w:rsidRPr="00330A7E">
        <w:rPr>
          <w:rFonts w:ascii="Times New Roman" w:eastAsia="Calibri" w:hAnsi="Times New Roman" w:cs="Times New Roman"/>
          <w:bCs/>
          <w:sz w:val="24"/>
          <w:szCs w:val="24"/>
        </w:rPr>
        <w:t xml:space="preserve"> nên </w:t>
      </w:r>
      <w:r w:rsidRPr="00330A7E">
        <w:rPr>
          <w:rFonts w:ascii="Times New Roman" w:hAnsi="Times New Roman" w:cs="Times New Roman"/>
          <w:position w:val="-14"/>
          <w:sz w:val="24"/>
          <w:szCs w:val="24"/>
        </w:rPr>
        <w:object w:dxaOrig="440" w:dyaOrig="400" w14:anchorId="4DC8997F">
          <v:shape id="_x0000_i4125" type="#_x0000_t75" style="width:22.5pt;height:19.5pt" o:ole="">
            <v:imagedata r:id="rId5513" o:title=""/>
          </v:shape>
          <o:OLEObject Type="Embed" ProgID="Equation.DSMT4" ShapeID="_x0000_i4125" DrawAspect="Content" ObjectID="_1796843187" r:id="rId5514"/>
        </w:object>
      </w:r>
      <w:r w:rsidRPr="00330A7E">
        <w:rPr>
          <w:rFonts w:ascii="Times New Roman" w:eastAsia="Calibri" w:hAnsi="Times New Roman" w:cs="Times New Roman"/>
          <w:bCs/>
          <w:sz w:val="24"/>
          <w:szCs w:val="24"/>
        </w:rPr>
        <w:t xml:space="preserve"> và </w:t>
      </w:r>
      <w:r w:rsidRPr="00330A7E">
        <w:rPr>
          <w:rFonts w:ascii="Times New Roman" w:hAnsi="Times New Roman" w:cs="Times New Roman"/>
          <w:position w:val="-14"/>
          <w:sz w:val="24"/>
          <w:szCs w:val="24"/>
        </w:rPr>
        <w:object w:dxaOrig="440" w:dyaOrig="400" w14:anchorId="23B5691E">
          <v:shape id="_x0000_i4126" type="#_x0000_t75" style="width:22.5pt;height:19.5pt" o:ole="">
            <v:imagedata r:id="rId5515" o:title=""/>
          </v:shape>
          <o:OLEObject Type="Embed" ProgID="Equation.DSMT4" ShapeID="_x0000_i4126" DrawAspect="Content" ObjectID="_1796843188" r:id="rId5516"/>
        </w:object>
      </w:r>
      <w:r w:rsidRPr="00330A7E">
        <w:rPr>
          <w:rFonts w:ascii="Times New Roman" w:eastAsia="Calibri" w:hAnsi="Times New Roman" w:cs="Times New Roman"/>
          <w:bCs/>
          <w:sz w:val="24"/>
          <w:szCs w:val="24"/>
        </w:rPr>
        <w:t xml:space="preserve"> không giao nhau.</w:t>
      </w:r>
    </w:p>
    <w:p w14:paraId="6480C2A2" w14:textId="77777777" w:rsidR="00ED397D" w:rsidRPr="00330A7E" w:rsidRDefault="00ED397D" w:rsidP="00330A7E">
      <w:pPr>
        <w:tabs>
          <w:tab w:val="left" w:pos="992"/>
        </w:tabs>
        <w:spacing w:before="120"/>
        <w:jc w:val="center"/>
        <w:rPr>
          <w:rFonts w:ascii="Times New Roman" w:eastAsia="Calibri" w:hAnsi="Times New Roman" w:cs="Times New Roman"/>
          <w:b/>
          <w:bCs/>
          <w:sz w:val="24"/>
          <w:szCs w:val="24"/>
        </w:rPr>
      </w:pPr>
      <w:r w:rsidRPr="00330A7E">
        <w:rPr>
          <w:rFonts w:ascii="Times New Roman" w:eastAsia="Calibri" w:hAnsi="Times New Roman" w:cs="Times New Roman"/>
          <w:noProof/>
          <w:sz w:val="24"/>
          <w:szCs w:val="24"/>
          <w:lang w:eastAsia="en-US"/>
        </w:rPr>
        <w:drawing>
          <wp:inline distT="0" distB="0" distL="0" distR="0" wp14:anchorId="14DA010E" wp14:editId="0A673DA5">
            <wp:extent cx="1691640" cy="1615440"/>
            <wp:effectExtent l="0" t="0" r="3810" b="3810"/>
            <wp:docPr id="1252330242" name="Picture 3" descr="A diagram of a circle with a line and a circle with a line and a circle with a line and a circle with a line and a circle with a line and a circle with a circle wit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diagram of a circle with a line and a circle with a line and a circle with a line and a circle with a line and a circle with a line and a circle with a circle with  Description automatically generated"/>
                    <pic:cNvPicPr>
                      <a:picLocks noChangeAspect="1" noChangeArrowheads="1"/>
                    </pic:cNvPicPr>
                  </pic:nvPicPr>
                  <pic:blipFill>
                    <a:blip r:embed="rId5517">
                      <a:extLst>
                        <a:ext uri="{28A0092B-C50C-407E-A947-70E740481C1C}">
                          <a14:useLocalDpi xmlns:a14="http://schemas.microsoft.com/office/drawing/2010/main" val="0"/>
                        </a:ext>
                      </a:extLst>
                    </a:blip>
                    <a:srcRect/>
                    <a:stretch>
                      <a:fillRect/>
                    </a:stretch>
                  </pic:blipFill>
                  <pic:spPr bwMode="auto">
                    <a:xfrm>
                      <a:off x="0" y="0"/>
                      <a:ext cx="1691640" cy="1615440"/>
                    </a:xfrm>
                    <a:prstGeom prst="rect">
                      <a:avLst/>
                    </a:prstGeom>
                    <a:noFill/>
                    <a:ln>
                      <a:noFill/>
                    </a:ln>
                  </pic:spPr>
                </pic:pic>
              </a:graphicData>
            </a:graphic>
          </wp:inline>
        </w:drawing>
      </w:r>
    </w:p>
    <w:p w14:paraId="3AB7A1B2" w14:textId="77777777" w:rsidR="00ED397D" w:rsidRPr="00330A7E" w:rsidRDefault="00ED397D" w:rsidP="00330A7E">
      <w:pPr>
        <w:tabs>
          <w:tab w:val="left" w:pos="992"/>
        </w:tabs>
        <w:spacing w:before="120"/>
        <w:rPr>
          <w:rFonts w:ascii="Times New Roman" w:eastAsia="Calibri" w:hAnsi="Times New Roman" w:cs="Times New Roman"/>
          <w:b/>
          <w:bCs/>
          <w:sz w:val="24"/>
          <w:szCs w:val="24"/>
        </w:rPr>
      </w:pPr>
      <w:r w:rsidRPr="00330A7E">
        <w:rPr>
          <w:rFonts w:ascii="Times New Roman" w:eastAsia="Calibri" w:hAnsi="Times New Roman" w:cs="Times New Roman"/>
          <w:bCs/>
          <w:sz w:val="24"/>
          <w:szCs w:val="24"/>
        </w:rPr>
        <w:t xml:space="preserve">Gọi </w:t>
      </w:r>
      <w:r w:rsidRPr="00330A7E">
        <w:rPr>
          <w:rFonts w:ascii="Times New Roman" w:hAnsi="Times New Roman" w:cs="Times New Roman"/>
          <w:position w:val="-6"/>
          <w:sz w:val="24"/>
          <w:szCs w:val="24"/>
        </w:rPr>
        <w:object w:dxaOrig="240" w:dyaOrig="240" w14:anchorId="018E5E6C">
          <v:shape id="_x0000_i4127" type="#_x0000_t75" style="width:12pt;height:12pt" o:ole="">
            <v:imagedata r:id="rId5518" o:title=""/>
          </v:shape>
          <o:OLEObject Type="Embed" ProgID="Equation.DSMT4" ShapeID="_x0000_i4127" DrawAspect="Content" ObjectID="_1796843189" r:id="rId5519"/>
        </w:object>
      </w:r>
      <w:r w:rsidRPr="00330A7E">
        <w:rPr>
          <w:rFonts w:ascii="Times New Roman" w:eastAsia="Calibri" w:hAnsi="Times New Roman" w:cs="Times New Roman"/>
          <w:bCs/>
          <w:sz w:val="24"/>
          <w:szCs w:val="24"/>
        </w:rPr>
        <w:t xml:space="preserve"> là góc tạo bởi </w:t>
      </w:r>
      <w:r w:rsidRPr="00330A7E">
        <w:rPr>
          <w:rFonts w:ascii="Times New Roman" w:hAnsi="Times New Roman" w:cs="Times New Roman"/>
          <w:position w:val="-6"/>
          <w:sz w:val="24"/>
          <w:szCs w:val="24"/>
        </w:rPr>
        <w:object w:dxaOrig="499" w:dyaOrig="279" w14:anchorId="4DC90364">
          <v:shape id="_x0000_i4128" type="#_x0000_t75" style="width:25.5pt;height:13.5pt" o:ole="">
            <v:imagedata r:id="rId5520" o:title=""/>
          </v:shape>
          <o:OLEObject Type="Embed" ProgID="Equation.DSMT4" ShapeID="_x0000_i4128" DrawAspect="Content" ObjectID="_1796843190" r:id="rId5521"/>
        </w:object>
      </w:r>
      <w:r w:rsidRPr="00330A7E">
        <w:rPr>
          <w:rFonts w:ascii="Times New Roman" w:eastAsia="Calibri" w:hAnsi="Times New Roman" w:cs="Times New Roman"/>
          <w:bCs/>
          <w:sz w:val="24"/>
          <w:szCs w:val="24"/>
        </w:rPr>
        <w:t xml:space="preserve"> và mặt phẳng </w:t>
      </w:r>
      <w:r w:rsidRPr="00330A7E">
        <w:rPr>
          <w:rFonts w:ascii="Times New Roman" w:hAnsi="Times New Roman" w:cs="Times New Roman"/>
          <w:position w:val="-14"/>
          <w:sz w:val="24"/>
          <w:szCs w:val="24"/>
        </w:rPr>
        <w:object w:dxaOrig="440" w:dyaOrig="400" w14:anchorId="3393E8F9">
          <v:shape id="_x0000_i4129" type="#_x0000_t75" style="width:22.5pt;height:19.5pt" o:ole="">
            <v:imagedata r:id="rId5522" o:title=""/>
          </v:shape>
          <o:OLEObject Type="Embed" ProgID="Equation.DSMT4" ShapeID="_x0000_i4129" DrawAspect="Content" ObjectID="_1796843191" r:id="rId5523"/>
        </w:object>
      </w:r>
      <w:r w:rsidRPr="00330A7E">
        <w:rPr>
          <w:rFonts w:ascii="Times New Roman" w:eastAsia="Calibri" w:hAnsi="Times New Roman" w:cs="Times New Roman"/>
          <w:bCs/>
          <w:sz w:val="24"/>
          <w:szCs w:val="24"/>
        </w:rPr>
        <w:t>.</w:t>
      </w:r>
    </w:p>
    <w:p w14:paraId="31C2F6EB" w14:textId="77777777" w:rsidR="00ED397D" w:rsidRPr="00330A7E" w:rsidRDefault="00ED397D" w:rsidP="00330A7E">
      <w:pPr>
        <w:tabs>
          <w:tab w:val="left" w:pos="992"/>
        </w:tabs>
        <w:spacing w:before="120"/>
        <w:rPr>
          <w:rFonts w:ascii="Times New Roman" w:eastAsia="Calibri" w:hAnsi="Times New Roman" w:cs="Times New Roman"/>
          <w:b/>
          <w:bCs/>
          <w:sz w:val="24"/>
          <w:szCs w:val="24"/>
        </w:rPr>
      </w:pPr>
      <w:r w:rsidRPr="00330A7E">
        <w:rPr>
          <w:rFonts w:ascii="Times New Roman" w:eastAsia="Calibri" w:hAnsi="Times New Roman" w:cs="Times New Roman"/>
          <w:bCs/>
          <w:sz w:val="24"/>
          <w:szCs w:val="24"/>
        </w:rPr>
        <w:t xml:space="preserve">Gọi </w:t>
      </w:r>
      <w:r w:rsidRPr="00330A7E">
        <w:rPr>
          <w:rFonts w:ascii="Times New Roman" w:hAnsi="Times New Roman" w:cs="Times New Roman"/>
          <w:position w:val="-4"/>
          <w:sz w:val="24"/>
          <w:szCs w:val="24"/>
        </w:rPr>
        <w:object w:dxaOrig="300" w:dyaOrig="260" w14:anchorId="4C5D6F00">
          <v:shape id="_x0000_i4130" type="#_x0000_t75" style="width:15pt;height:13.5pt" o:ole="">
            <v:imagedata r:id="rId5524" o:title=""/>
          </v:shape>
          <o:OLEObject Type="Embed" ProgID="Equation.DSMT4" ShapeID="_x0000_i4130" DrawAspect="Content" ObjectID="_1796843192" r:id="rId5525"/>
        </w:object>
      </w:r>
      <w:r w:rsidRPr="00330A7E">
        <w:rPr>
          <w:rFonts w:ascii="Times New Roman" w:eastAsia="Calibri" w:hAnsi="Times New Roman" w:cs="Times New Roman"/>
          <w:bCs/>
          <w:sz w:val="24"/>
          <w:szCs w:val="24"/>
        </w:rPr>
        <w:t xml:space="preserve"> là hình chiếu của </w:t>
      </w:r>
      <w:r w:rsidRPr="00330A7E">
        <w:rPr>
          <w:rFonts w:ascii="Times New Roman" w:hAnsi="Times New Roman" w:cs="Times New Roman"/>
          <w:position w:val="-6"/>
          <w:sz w:val="24"/>
          <w:szCs w:val="24"/>
        </w:rPr>
        <w:object w:dxaOrig="279" w:dyaOrig="279" w14:anchorId="377824F9">
          <v:shape id="_x0000_i4131" type="#_x0000_t75" style="width:13.5pt;height:13.5pt" o:ole="">
            <v:imagedata r:id="rId5526" o:title=""/>
          </v:shape>
          <o:OLEObject Type="Embed" ProgID="Equation.DSMT4" ShapeID="_x0000_i4131" DrawAspect="Content" ObjectID="_1796843193" r:id="rId5527"/>
        </w:object>
      </w:r>
      <w:r w:rsidRPr="00330A7E">
        <w:rPr>
          <w:rFonts w:ascii="Times New Roman" w:eastAsia="Calibri" w:hAnsi="Times New Roman" w:cs="Times New Roman"/>
          <w:bCs/>
          <w:sz w:val="24"/>
          <w:szCs w:val="24"/>
        </w:rPr>
        <w:t xml:space="preserve"> lên mặt phẳng </w:t>
      </w:r>
      <w:r w:rsidRPr="00330A7E">
        <w:rPr>
          <w:rFonts w:ascii="Times New Roman" w:hAnsi="Times New Roman" w:cs="Times New Roman"/>
          <w:position w:val="-14"/>
          <w:sz w:val="24"/>
          <w:szCs w:val="24"/>
        </w:rPr>
        <w:object w:dxaOrig="440" w:dyaOrig="400" w14:anchorId="172F335C">
          <v:shape id="_x0000_i4132" type="#_x0000_t75" style="width:22.5pt;height:19.5pt" o:ole="">
            <v:imagedata r:id="rId5528" o:title=""/>
          </v:shape>
          <o:OLEObject Type="Embed" ProgID="Equation.DSMT4" ShapeID="_x0000_i4132" DrawAspect="Content" ObjectID="_1796843194" r:id="rId5529"/>
        </w:object>
      </w:r>
      <w:r w:rsidRPr="00330A7E">
        <w:rPr>
          <w:rFonts w:ascii="Times New Roman" w:eastAsia="Calibri" w:hAnsi="Times New Roman" w:cs="Times New Roman"/>
          <w:bCs/>
          <w:sz w:val="24"/>
          <w:szCs w:val="24"/>
        </w:rPr>
        <w:t>.</w:t>
      </w:r>
    </w:p>
    <w:p w14:paraId="1F875344" w14:textId="77777777" w:rsidR="00ED397D" w:rsidRPr="00330A7E" w:rsidRDefault="00ED397D" w:rsidP="00330A7E">
      <w:pPr>
        <w:tabs>
          <w:tab w:val="left" w:pos="992"/>
        </w:tabs>
        <w:spacing w:before="120"/>
        <w:rPr>
          <w:rFonts w:ascii="Times New Roman" w:eastAsia="Calibri" w:hAnsi="Times New Roman" w:cs="Times New Roman"/>
          <w:b/>
          <w:bCs/>
          <w:sz w:val="24"/>
          <w:szCs w:val="24"/>
        </w:rPr>
      </w:pPr>
      <w:r w:rsidRPr="00330A7E">
        <w:rPr>
          <w:rFonts w:ascii="Times New Roman" w:eastAsia="Calibri" w:hAnsi="Times New Roman" w:cs="Times New Roman"/>
          <w:bCs/>
          <w:sz w:val="24"/>
          <w:szCs w:val="24"/>
        </w:rPr>
        <w:t xml:space="preserve">Mặt khác </w:t>
      </w:r>
      <w:r w:rsidRPr="00330A7E">
        <w:rPr>
          <w:rFonts w:ascii="Times New Roman" w:hAnsi="Times New Roman" w:cs="Times New Roman"/>
          <w:position w:val="-6"/>
          <w:sz w:val="24"/>
          <w:szCs w:val="24"/>
        </w:rPr>
        <w:object w:dxaOrig="499" w:dyaOrig="360" w14:anchorId="08D20E2B">
          <v:shape id="_x0000_i4133" type="#_x0000_t75" style="width:25.5pt;height:18pt" o:ole="">
            <v:imagedata r:id="rId5530" o:title=""/>
          </v:shape>
          <o:OLEObject Type="Embed" ProgID="Equation.DSMT4" ShapeID="_x0000_i4133" DrawAspect="Content" ObjectID="_1796843195" r:id="rId5531"/>
        </w:object>
      </w:r>
      <w:r w:rsidRPr="00330A7E">
        <w:rPr>
          <w:rFonts w:ascii="Times New Roman" w:eastAsia="Calibri" w:hAnsi="Times New Roman" w:cs="Times New Roman"/>
          <w:bCs/>
          <w:sz w:val="24"/>
          <w:szCs w:val="24"/>
        </w:rPr>
        <w:t xml:space="preserve"> cùng phương với véc-tơ </w:t>
      </w:r>
      <w:r w:rsidRPr="00330A7E">
        <w:rPr>
          <w:rFonts w:ascii="Times New Roman" w:hAnsi="Times New Roman" w:cs="Times New Roman"/>
          <w:position w:val="-14"/>
          <w:sz w:val="24"/>
          <w:szCs w:val="24"/>
        </w:rPr>
        <w:object w:dxaOrig="1100" w:dyaOrig="440" w14:anchorId="7D762E81">
          <v:shape id="_x0000_i4134" type="#_x0000_t75" style="width:55.5pt;height:22.5pt" o:ole="">
            <v:imagedata r:id="rId5532" o:title=""/>
          </v:shape>
          <o:OLEObject Type="Embed" ProgID="Equation.DSMT4" ShapeID="_x0000_i4134" DrawAspect="Content" ObjectID="_1796843196" r:id="rId5533"/>
        </w:object>
      </w:r>
      <w:r w:rsidRPr="00330A7E">
        <w:rPr>
          <w:rFonts w:ascii="Times New Roman" w:eastAsia="Calibri" w:hAnsi="Times New Roman" w:cs="Times New Roman"/>
          <w:bCs/>
          <w:sz w:val="24"/>
          <w:szCs w:val="24"/>
        </w:rPr>
        <w:t xml:space="preserve"> và </w:t>
      </w:r>
      <w:r w:rsidRPr="00330A7E">
        <w:rPr>
          <w:rFonts w:ascii="Times New Roman" w:hAnsi="Times New Roman" w:cs="Times New Roman"/>
          <w:position w:val="-14"/>
          <w:sz w:val="24"/>
          <w:szCs w:val="24"/>
        </w:rPr>
        <w:object w:dxaOrig="1460" w:dyaOrig="440" w14:anchorId="39E3157B">
          <v:shape id="_x0000_i4135" type="#_x0000_t75" style="width:73.5pt;height:22.5pt" o:ole="">
            <v:imagedata r:id="rId5534" o:title=""/>
          </v:shape>
          <o:OLEObject Type="Embed" ProgID="Equation.DSMT4" ShapeID="_x0000_i4135" DrawAspect="Content" ObjectID="_1796843197" r:id="rId5535"/>
        </w:object>
      </w:r>
      <w:r w:rsidRPr="00330A7E">
        <w:rPr>
          <w:rFonts w:ascii="Times New Roman" w:eastAsia="Calibri" w:hAnsi="Times New Roman" w:cs="Times New Roman"/>
          <w:bCs/>
          <w:sz w:val="24"/>
          <w:szCs w:val="24"/>
        </w:rPr>
        <w:t xml:space="preserve"> suy ra </w:t>
      </w:r>
      <w:r w:rsidRPr="00330A7E">
        <w:rPr>
          <w:rFonts w:ascii="Times New Roman" w:hAnsi="Times New Roman" w:cs="Times New Roman"/>
          <w:position w:val="-42"/>
          <w:sz w:val="24"/>
          <w:szCs w:val="24"/>
        </w:rPr>
        <w:object w:dxaOrig="2299" w:dyaOrig="980" w14:anchorId="57BBEB05">
          <v:shape id="_x0000_i4136" type="#_x0000_t75" style="width:115.5pt;height:49.5pt" o:ole="">
            <v:imagedata r:id="rId5536" o:title=""/>
          </v:shape>
          <o:OLEObject Type="Embed" ProgID="Equation.DSMT4" ShapeID="_x0000_i4136" DrawAspect="Content" ObjectID="_1796843198" r:id="rId5537"/>
        </w:object>
      </w:r>
      <w:r w:rsidRPr="00330A7E">
        <w:rPr>
          <w:rFonts w:ascii="Times New Roman" w:eastAsia="Calibri" w:hAnsi="Times New Roman" w:cs="Times New Roman"/>
          <w:bCs/>
          <w:sz w:val="24"/>
          <w:szCs w:val="24"/>
        </w:rPr>
        <w:t>.</w:t>
      </w:r>
    </w:p>
    <w:p w14:paraId="25920C88" w14:textId="77777777" w:rsidR="00ED397D" w:rsidRPr="00330A7E" w:rsidRDefault="00ED397D" w:rsidP="00330A7E">
      <w:pPr>
        <w:tabs>
          <w:tab w:val="left" w:pos="992"/>
        </w:tabs>
        <w:spacing w:before="120"/>
        <w:rPr>
          <w:rFonts w:ascii="Times New Roman" w:eastAsia="Calibri" w:hAnsi="Times New Roman" w:cs="Times New Roman"/>
          <w:sz w:val="24"/>
          <w:szCs w:val="24"/>
        </w:rPr>
      </w:pPr>
      <w:r w:rsidRPr="00330A7E">
        <w:rPr>
          <w:rFonts w:ascii="Times New Roman" w:hAnsi="Times New Roman" w:cs="Times New Roman"/>
          <w:position w:val="-62"/>
          <w:sz w:val="24"/>
          <w:szCs w:val="24"/>
        </w:rPr>
        <w:object w:dxaOrig="6840" w:dyaOrig="1120" w14:anchorId="5F3408C3">
          <v:shape id="_x0000_i4137" type="#_x0000_t75" style="width:342pt;height:55.5pt" o:ole="">
            <v:imagedata r:id="rId5538" o:title=""/>
          </v:shape>
          <o:OLEObject Type="Embed" ProgID="Equation.DSMT4" ShapeID="_x0000_i4137" DrawAspect="Content" ObjectID="_1796843199" r:id="rId5539"/>
        </w:object>
      </w:r>
      <w:r w:rsidRPr="00330A7E">
        <w:rPr>
          <w:rFonts w:ascii="Times New Roman" w:eastAsia="Calibri" w:hAnsi="Times New Roman" w:cs="Times New Roman"/>
          <w:sz w:val="24"/>
          <w:szCs w:val="24"/>
        </w:rPr>
        <w:t>.</w:t>
      </w:r>
    </w:p>
    <w:p w14:paraId="6EF7730D" w14:textId="77777777" w:rsidR="00ED397D" w:rsidRPr="00330A7E" w:rsidRDefault="00ED397D" w:rsidP="00330A7E">
      <w:pPr>
        <w:tabs>
          <w:tab w:val="left" w:pos="992"/>
        </w:tabs>
        <w:spacing w:before="120"/>
        <w:rPr>
          <w:rFonts w:ascii="Times New Roman" w:eastAsia="Calibri" w:hAnsi="Times New Roman" w:cs="Times New Roman"/>
          <w:b/>
          <w:bCs/>
          <w:sz w:val="24"/>
          <w:szCs w:val="24"/>
        </w:rPr>
      </w:pPr>
      <w:r w:rsidRPr="00330A7E">
        <w:rPr>
          <w:rFonts w:ascii="Times New Roman" w:eastAsia="Calibri" w:hAnsi="Times New Roman" w:cs="Times New Roman"/>
          <w:sz w:val="24"/>
          <w:szCs w:val="24"/>
        </w:rPr>
        <w:t>Đáp số: 260.</w:t>
      </w:r>
    </w:p>
    <w:p w14:paraId="2605BC06" w14:textId="77777777" w:rsidR="00ED397D" w:rsidRPr="00330A7E" w:rsidRDefault="00ED397D" w:rsidP="000E1E56">
      <w:pPr>
        <w:numPr>
          <w:ilvl w:val="0"/>
          <w:numId w:val="10"/>
        </w:numPr>
        <w:tabs>
          <w:tab w:val="left" w:pos="992"/>
        </w:tabs>
        <w:spacing w:after="160"/>
        <w:ind w:left="0" w:firstLine="0"/>
        <w:contextualSpacing/>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Xét các biến cố sau:</w:t>
      </w:r>
    </w:p>
    <w:p w14:paraId="450B0739" w14:textId="77777777" w:rsidR="00ED397D" w:rsidRPr="00330A7E" w:rsidRDefault="00ED397D" w:rsidP="00330A7E">
      <w:pPr>
        <w:tabs>
          <w:tab w:val="left" w:pos="992"/>
        </w:tabs>
        <w:spacing w:before="120"/>
        <w:rPr>
          <w:rFonts w:ascii="Times New Roman" w:eastAsia="Calibri" w:hAnsi="Times New Roman" w:cs="Times New Roman"/>
          <w:sz w:val="24"/>
          <w:szCs w:val="24"/>
        </w:rPr>
      </w:pPr>
      <w:r w:rsidRPr="00330A7E">
        <w:rPr>
          <w:rFonts w:ascii="Times New Roman" w:hAnsi="Times New Roman" w:cs="Times New Roman"/>
          <w:position w:val="-6"/>
          <w:sz w:val="24"/>
          <w:szCs w:val="24"/>
        </w:rPr>
        <w:object w:dxaOrig="340" w:dyaOrig="279" w14:anchorId="6A411AE5">
          <v:shape id="_x0000_i4138" type="#_x0000_t75" style="width:16.5pt;height:13.5pt" o:ole="">
            <v:imagedata r:id="rId5540" o:title=""/>
          </v:shape>
          <o:OLEObject Type="Embed" ProgID="Equation.DSMT4" ShapeID="_x0000_i4138" DrawAspect="Content" ObjectID="_1796843200" r:id="rId5541"/>
        </w:object>
      </w:r>
      <w:r w:rsidRPr="00330A7E">
        <w:rPr>
          <w:rFonts w:ascii="Times New Roman" w:eastAsia="Calibri" w:hAnsi="Times New Roman" w:cs="Times New Roman"/>
          <w:sz w:val="24"/>
          <w:szCs w:val="24"/>
        </w:rPr>
        <w:t xml:space="preserve"> “Vận động viên được chọn thuộc đội I”;   </w:t>
      </w:r>
    </w:p>
    <w:p w14:paraId="5320F5C4" w14:textId="77777777" w:rsidR="00ED397D" w:rsidRPr="00330A7E" w:rsidRDefault="00ED397D" w:rsidP="00330A7E">
      <w:pPr>
        <w:tabs>
          <w:tab w:val="left" w:pos="992"/>
        </w:tabs>
        <w:spacing w:before="120"/>
        <w:rPr>
          <w:rFonts w:ascii="Times New Roman" w:eastAsia="Calibri" w:hAnsi="Times New Roman" w:cs="Times New Roman"/>
          <w:sz w:val="24"/>
          <w:szCs w:val="24"/>
        </w:rPr>
      </w:pPr>
      <w:r w:rsidRPr="00330A7E">
        <w:rPr>
          <w:rFonts w:ascii="Times New Roman" w:hAnsi="Times New Roman" w:cs="Times New Roman"/>
          <w:position w:val="-6"/>
          <w:sz w:val="24"/>
          <w:szCs w:val="24"/>
        </w:rPr>
        <w:object w:dxaOrig="340" w:dyaOrig="279" w14:anchorId="5EB1BF45">
          <v:shape id="_x0000_i4139" type="#_x0000_t75" style="width:16.5pt;height:13.5pt" o:ole="">
            <v:imagedata r:id="rId5542" o:title=""/>
          </v:shape>
          <o:OLEObject Type="Embed" ProgID="Equation.DSMT4" ShapeID="_x0000_i4139" DrawAspect="Content" ObjectID="_1796843201" r:id="rId5543"/>
        </w:object>
      </w:r>
      <w:r w:rsidRPr="00330A7E">
        <w:rPr>
          <w:rFonts w:ascii="Times New Roman" w:eastAsia="Calibri" w:hAnsi="Times New Roman" w:cs="Times New Roman"/>
          <w:sz w:val="24"/>
          <w:szCs w:val="24"/>
        </w:rPr>
        <w:t xml:space="preserve"> “Vận động viên được chọn đạt huy chương vàng”.</w:t>
      </w:r>
    </w:p>
    <w:p w14:paraId="328134CC" w14:textId="77777777" w:rsidR="00ED397D" w:rsidRPr="00330A7E" w:rsidRDefault="00ED397D" w:rsidP="00330A7E">
      <w:pPr>
        <w:tabs>
          <w:tab w:val="left" w:pos="992"/>
        </w:tabs>
        <w:spacing w:before="120"/>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Khi đó, </w:t>
      </w:r>
      <w:r w:rsidRPr="00330A7E">
        <w:rPr>
          <w:rFonts w:ascii="Times New Roman" w:hAnsi="Times New Roman" w:cs="Times New Roman"/>
          <w:position w:val="-26"/>
          <w:sz w:val="24"/>
          <w:szCs w:val="24"/>
        </w:rPr>
        <w:object w:dxaOrig="6060" w:dyaOrig="680" w14:anchorId="6403B279">
          <v:shape id="_x0000_i4140" type="#_x0000_t75" style="width:303pt;height:34.5pt" o:ole="">
            <v:imagedata r:id="rId5544" o:title=""/>
          </v:shape>
          <o:OLEObject Type="Embed" ProgID="Equation.DSMT4" ShapeID="_x0000_i4140" DrawAspect="Content" ObjectID="_1796843202" r:id="rId5545"/>
        </w:object>
      </w:r>
    </w:p>
    <w:p w14:paraId="21D352B9" w14:textId="77777777" w:rsidR="00ED397D" w:rsidRPr="00330A7E" w:rsidRDefault="00ED397D" w:rsidP="00330A7E">
      <w:pPr>
        <w:tabs>
          <w:tab w:val="left" w:pos="992"/>
        </w:tabs>
        <w:spacing w:before="120"/>
        <w:rPr>
          <w:rFonts w:ascii="Times New Roman" w:eastAsia="Calibri" w:hAnsi="Times New Roman" w:cs="Times New Roman"/>
          <w:sz w:val="24"/>
          <w:szCs w:val="24"/>
        </w:rPr>
      </w:pPr>
      <w:r w:rsidRPr="00330A7E">
        <w:rPr>
          <w:rFonts w:ascii="Times New Roman" w:eastAsia="Calibri" w:hAnsi="Times New Roman" w:cs="Times New Roman"/>
          <w:sz w:val="24"/>
          <w:szCs w:val="24"/>
        </w:rPr>
        <w:t>Theo công thức xác suất toàn phần, xác suất để vận động viên được chọn đạt huy chương vàng là:</w:t>
      </w:r>
    </w:p>
    <w:p w14:paraId="43194A2A" w14:textId="77777777" w:rsidR="00ED397D" w:rsidRPr="00330A7E" w:rsidRDefault="00ED397D" w:rsidP="00330A7E">
      <w:pPr>
        <w:tabs>
          <w:tab w:val="left" w:pos="992"/>
        </w:tabs>
        <w:spacing w:before="120"/>
        <w:rPr>
          <w:rFonts w:ascii="Times New Roman" w:eastAsia="Calibri" w:hAnsi="Times New Roman" w:cs="Times New Roman"/>
          <w:sz w:val="24"/>
          <w:szCs w:val="24"/>
        </w:rPr>
      </w:pPr>
      <w:r w:rsidRPr="00330A7E">
        <w:rPr>
          <w:rFonts w:ascii="Times New Roman" w:hAnsi="Times New Roman" w:cs="Times New Roman"/>
          <w:position w:val="-26"/>
          <w:sz w:val="24"/>
          <w:szCs w:val="24"/>
        </w:rPr>
        <w:object w:dxaOrig="7100" w:dyaOrig="680" w14:anchorId="7CE2C82F">
          <v:shape id="_x0000_i4141" type="#_x0000_t75" style="width:355.5pt;height:34.5pt" o:ole="">
            <v:imagedata r:id="rId5546" o:title=""/>
          </v:shape>
          <o:OLEObject Type="Embed" ProgID="Equation.DSMT4" ShapeID="_x0000_i4141" DrawAspect="Content" ObjectID="_1796843203" r:id="rId5547"/>
        </w:object>
      </w:r>
    </w:p>
    <w:p w14:paraId="3C3F079F" w14:textId="77777777" w:rsidR="00ED397D" w:rsidRPr="00330A7E" w:rsidRDefault="00ED397D" w:rsidP="00330A7E">
      <w:pPr>
        <w:tabs>
          <w:tab w:val="left" w:pos="992"/>
        </w:tabs>
        <w:spacing w:before="120"/>
        <w:rPr>
          <w:rFonts w:ascii="Times New Roman" w:eastAsia="Calibri" w:hAnsi="Times New Roman" w:cs="Times New Roman"/>
          <w:sz w:val="24"/>
          <w:szCs w:val="24"/>
        </w:rPr>
      </w:pPr>
      <w:r w:rsidRPr="00330A7E">
        <w:rPr>
          <w:rFonts w:ascii="Times New Roman" w:eastAsia="Calibri" w:hAnsi="Times New Roman" w:cs="Times New Roman"/>
          <w:sz w:val="24"/>
          <w:szCs w:val="24"/>
        </w:rPr>
        <w:t>Theo công thức Bayes, xác suất để vận động viên được chọn đạt huy chương vàng, thuộc đội I là:</w:t>
      </w:r>
    </w:p>
    <w:p w14:paraId="59143AD9" w14:textId="77777777" w:rsidR="00ED397D" w:rsidRPr="00330A7E" w:rsidRDefault="00ED397D" w:rsidP="00330A7E">
      <w:pPr>
        <w:tabs>
          <w:tab w:val="left" w:pos="992"/>
        </w:tabs>
        <w:spacing w:before="120"/>
        <w:rPr>
          <w:rFonts w:ascii="Times New Roman" w:eastAsia="Calibri" w:hAnsi="Times New Roman" w:cs="Times New Roman"/>
          <w:sz w:val="24"/>
          <w:szCs w:val="24"/>
        </w:rPr>
      </w:pPr>
      <w:r w:rsidRPr="00330A7E">
        <w:rPr>
          <w:rFonts w:ascii="Times New Roman" w:hAnsi="Times New Roman" w:cs="Times New Roman"/>
          <w:position w:val="-58"/>
          <w:sz w:val="24"/>
          <w:szCs w:val="24"/>
        </w:rPr>
        <w:object w:dxaOrig="4740" w:dyaOrig="1280" w14:anchorId="2326B96C">
          <v:shape id="_x0000_i4142" type="#_x0000_t75" style="width:237pt;height:64.5pt" o:ole="">
            <v:imagedata r:id="rId5548" o:title=""/>
          </v:shape>
          <o:OLEObject Type="Embed" ProgID="Equation.DSMT4" ShapeID="_x0000_i4142" DrawAspect="Content" ObjectID="_1796843204" r:id="rId5549"/>
        </w:object>
      </w:r>
    </w:p>
    <w:p w14:paraId="782279BC" w14:textId="77777777" w:rsidR="00ED397D" w:rsidRPr="00330A7E" w:rsidRDefault="00ED397D" w:rsidP="00330A7E">
      <w:pPr>
        <w:spacing w:after="0"/>
        <w:contextualSpacing/>
        <w:rPr>
          <w:rFonts w:ascii="Times New Roman" w:eastAsia="Calibri" w:hAnsi="Times New Roman" w:cs="Times New Roman"/>
          <w:sz w:val="24"/>
          <w:szCs w:val="24"/>
          <w:lang w:val="vi-VN"/>
        </w:rPr>
      </w:pPr>
      <w:r w:rsidRPr="00330A7E">
        <w:rPr>
          <w:rFonts w:ascii="Times New Roman" w:eastAsia="Calibri" w:hAnsi="Times New Roman" w:cs="Times New Roman"/>
          <w:sz w:val="24"/>
          <w:szCs w:val="24"/>
          <w:lang w:val="fr-FR"/>
        </w:rPr>
        <w:t xml:space="preserve">Đáp số: </w:t>
      </w:r>
      <w:r w:rsidRPr="00330A7E">
        <w:rPr>
          <w:rFonts w:ascii="Times New Roman" w:hAnsi="Times New Roman" w:cs="Times New Roman"/>
          <w:position w:val="-10"/>
          <w:sz w:val="24"/>
          <w:szCs w:val="24"/>
        </w:rPr>
        <w:object w:dxaOrig="540" w:dyaOrig="320" w14:anchorId="1FA431F0">
          <v:shape id="_x0000_i4143" type="#_x0000_t75" style="width:27pt;height:16.5pt" o:ole="">
            <v:imagedata r:id="rId5550" o:title=""/>
          </v:shape>
          <o:OLEObject Type="Embed" ProgID="Equation.DSMT4" ShapeID="_x0000_i4143" DrawAspect="Content" ObjectID="_1796843205" r:id="rId5551"/>
        </w:object>
      </w:r>
    </w:p>
    <w:p w14:paraId="5DA51882" w14:textId="77777777" w:rsidR="00ED397D" w:rsidRPr="00330A7E" w:rsidRDefault="00ED397D" w:rsidP="000E1E56">
      <w:pPr>
        <w:numPr>
          <w:ilvl w:val="0"/>
          <w:numId w:val="51"/>
        </w:numPr>
        <w:spacing w:after="160"/>
        <w:ind w:left="0" w:firstLine="0"/>
        <w:contextualSpacing/>
        <w:rPr>
          <w:rFonts w:ascii="Times New Roman" w:eastAsia="Calibri" w:hAnsi="Times New Roman" w:cs="Times New Roman"/>
          <w:sz w:val="24"/>
          <w:szCs w:val="24"/>
        </w:rPr>
      </w:pPr>
    </w:p>
    <w:p w14:paraId="21AA0CC5" w14:textId="77777777" w:rsidR="00ED397D" w:rsidRPr="00330A7E" w:rsidRDefault="00ED397D" w:rsidP="00330A7E">
      <w:pPr>
        <w:jc w:val="center"/>
        <w:rPr>
          <w:rFonts w:ascii="Times New Roman" w:eastAsia="Calibri" w:hAnsi="Times New Roman" w:cs="Times New Roman"/>
          <w:sz w:val="24"/>
          <w:szCs w:val="24"/>
        </w:rPr>
      </w:pPr>
      <w:r w:rsidRPr="00330A7E">
        <w:rPr>
          <w:rFonts w:ascii="Times New Roman" w:eastAsia="Calibri" w:hAnsi="Times New Roman" w:cs="Times New Roman"/>
          <w:noProof/>
          <w:sz w:val="24"/>
          <w:szCs w:val="24"/>
          <w:lang w:eastAsia="en-US"/>
        </w:rPr>
        <w:drawing>
          <wp:inline distT="0" distB="0" distL="0" distR="0" wp14:anchorId="35B4A853" wp14:editId="6EAA59A2">
            <wp:extent cx="2042160" cy="1813560"/>
            <wp:effectExtent l="0" t="0" r="0" b="0"/>
            <wp:docPr id="16535903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52" cstate="print">
                      <a:extLst>
                        <a:ext uri="{28A0092B-C50C-407E-A947-70E740481C1C}">
                          <a14:useLocalDpi xmlns:a14="http://schemas.microsoft.com/office/drawing/2010/main" val="0"/>
                        </a:ext>
                      </a:extLst>
                    </a:blip>
                    <a:srcRect/>
                    <a:stretch>
                      <a:fillRect/>
                    </a:stretch>
                  </pic:blipFill>
                  <pic:spPr bwMode="auto">
                    <a:xfrm>
                      <a:off x="0" y="0"/>
                      <a:ext cx="2042160" cy="1813560"/>
                    </a:xfrm>
                    <a:prstGeom prst="rect">
                      <a:avLst/>
                    </a:prstGeom>
                    <a:noFill/>
                    <a:ln>
                      <a:noFill/>
                    </a:ln>
                  </pic:spPr>
                </pic:pic>
              </a:graphicData>
            </a:graphic>
          </wp:inline>
        </w:drawing>
      </w:r>
    </w:p>
    <w:p w14:paraId="13B8975E" w14:textId="77777777" w:rsidR="00ED397D" w:rsidRPr="00330A7E" w:rsidRDefault="00ED397D" w:rsidP="00330A7E">
      <w:pPr>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Giả sử bể cá có kích thước như hình vẽ, với </w:t>
      </w:r>
      <w:r w:rsidRPr="00330A7E">
        <w:rPr>
          <w:rFonts w:ascii="Times New Roman" w:hAnsi="Times New Roman" w:cs="Times New Roman"/>
          <w:position w:val="-12"/>
          <w:sz w:val="24"/>
          <w:szCs w:val="24"/>
        </w:rPr>
        <w:object w:dxaOrig="820" w:dyaOrig="360" w14:anchorId="791C8586">
          <v:shape id="_x0000_i4144" type="#_x0000_t75" style="width:40.5pt;height:18pt" o:ole="">
            <v:imagedata r:id="rId5553" o:title=""/>
          </v:shape>
          <o:OLEObject Type="Embed" ProgID="Equation.DSMT4" ShapeID="_x0000_i4144" DrawAspect="Content" ObjectID="_1796843206" r:id="rId5554"/>
        </w:object>
      </w:r>
      <w:r w:rsidRPr="00330A7E">
        <w:rPr>
          <w:rFonts w:ascii="Times New Roman" w:eastAsia="Calibri" w:hAnsi="Times New Roman" w:cs="Times New Roman"/>
          <w:sz w:val="24"/>
          <w:szCs w:val="24"/>
        </w:rPr>
        <w:t>.</w:t>
      </w:r>
    </w:p>
    <w:p w14:paraId="2B93B4A9" w14:textId="77777777" w:rsidR="00ED397D" w:rsidRPr="00330A7E" w:rsidRDefault="00ED397D" w:rsidP="00330A7E">
      <w:pPr>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Theo đề bài ta có: </w:t>
      </w:r>
      <w:r w:rsidRPr="00330A7E">
        <w:rPr>
          <w:rFonts w:ascii="Times New Roman" w:hAnsi="Times New Roman" w:cs="Times New Roman"/>
          <w:position w:val="-26"/>
          <w:sz w:val="24"/>
          <w:szCs w:val="24"/>
        </w:rPr>
        <w:object w:dxaOrig="3680" w:dyaOrig="700" w14:anchorId="563B4E81">
          <v:shape id="_x0000_i4145" type="#_x0000_t75" style="width:184.5pt;height:34.5pt" o:ole="">
            <v:imagedata r:id="rId5555" o:title=""/>
          </v:shape>
          <o:OLEObject Type="Embed" ProgID="Equation.DSMT4" ShapeID="_x0000_i4145" DrawAspect="Content" ObjectID="_1796843207" r:id="rId5556"/>
        </w:object>
      </w:r>
      <w:r w:rsidRPr="00330A7E">
        <w:rPr>
          <w:rFonts w:ascii="Times New Roman" w:eastAsia="Calibri" w:hAnsi="Times New Roman" w:cs="Times New Roman"/>
          <w:sz w:val="24"/>
          <w:szCs w:val="24"/>
        </w:rPr>
        <w:t>.</w:t>
      </w:r>
    </w:p>
    <w:p w14:paraId="5C86841F" w14:textId="77777777" w:rsidR="00ED397D" w:rsidRPr="00330A7E" w:rsidRDefault="00ED397D" w:rsidP="00330A7E">
      <w:pPr>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Do </w:t>
      </w:r>
      <w:r w:rsidRPr="00330A7E">
        <w:rPr>
          <w:rFonts w:ascii="Times New Roman" w:hAnsi="Times New Roman" w:cs="Times New Roman"/>
          <w:position w:val="-12"/>
          <w:sz w:val="24"/>
          <w:szCs w:val="24"/>
        </w:rPr>
        <w:object w:dxaOrig="1260" w:dyaOrig="360" w14:anchorId="3C3F8933">
          <v:shape id="_x0000_i4146" type="#_x0000_t75" style="width:63pt;height:18pt" o:ole="">
            <v:imagedata r:id="rId5557" o:title=""/>
          </v:shape>
          <o:OLEObject Type="Embed" ProgID="Equation.DSMT4" ShapeID="_x0000_i4146" DrawAspect="Content" ObjectID="_1796843208" r:id="rId5558"/>
        </w:object>
      </w:r>
      <w:r w:rsidRPr="00330A7E">
        <w:rPr>
          <w:rFonts w:ascii="Times New Roman" w:eastAsia="Calibri" w:hAnsi="Times New Roman" w:cs="Times New Roman"/>
          <w:sz w:val="24"/>
          <w:szCs w:val="24"/>
        </w:rPr>
        <w:t xml:space="preserve"> nên </w:t>
      </w:r>
      <w:r w:rsidRPr="00330A7E">
        <w:rPr>
          <w:rFonts w:ascii="Times New Roman" w:hAnsi="Times New Roman" w:cs="Times New Roman"/>
          <w:position w:val="-8"/>
          <w:sz w:val="24"/>
          <w:szCs w:val="24"/>
        </w:rPr>
        <w:object w:dxaOrig="2700" w:dyaOrig="380" w14:anchorId="6C7F374D">
          <v:shape id="_x0000_i4147" type="#_x0000_t75" style="width:135pt;height:19.5pt" o:ole="">
            <v:imagedata r:id="rId5559" o:title=""/>
          </v:shape>
          <o:OLEObject Type="Embed" ProgID="Equation.DSMT4" ShapeID="_x0000_i4147" DrawAspect="Content" ObjectID="_1796843209" r:id="rId5560"/>
        </w:object>
      </w:r>
      <w:r w:rsidRPr="00330A7E">
        <w:rPr>
          <w:rFonts w:ascii="Times New Roman" w:eastAsia="Calibri" w:hAnsi="Times New Roman" w:cs="Times New Roman"/>
          <w:sz w:val="24"/>
          <w:szCs w:val="24"/>
        </w:rPr>
        <w:t>.</w:t>
      </w:r>
    </w:p>
    <w:p w14:paraId="2F87731A" w14:textId="77777777" w:rsidR="00ED397D" w:rsidRPr="00330A7E" w:rsidRDefault="00ED397D" w:rsidP="00330A7E">
      <w:pPr>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Thể tích của bể cá là </w:t>
      </w:r>
      <w:r w:rsidRPr="00330A7E">
        <w:rPr>
          <w:rFonts w:ascii="Times New Roman" w:hAnsi="Times New Roman" w:cs="Times New Roman"/>
          <w:position w:val="-26"/>
          <w:sz w:val="24"/>
          <w:szCs w:val="24"/>
        </w:rPr>
        <w:object w:dxaOrig="2980" w:dyaOrig="700" w14:anchorId="677973A4">
          <v:shape id="_x0000_i4148" type="#_x0000_t75" style="width:148.5pt;height:34.5pt" o:ole="">
            <v:imagedata r:id="rId5561" o:title=""/>
          </v:shape>
          <o:OLEObject Type="Embed" ProgID="Equation.DSMT4" ShapeID="_x0000_i4148" DrawAspect="Content" ObjectID="_1796843210" r:id="rId5562"/>
        </w:object>
      </w:r>
      <w:r w:rsidRPr="00330A7E">
        <w:rPr>
          <w:rFonts w:ascii="Times New Roman" w:eastAsia="Calibri" w:hAnsi="Times New Roman" w:cs="Times New Roman"/>
          <w:sz w:val="24"/>
          <w:szCs w:val="24"/>
        </w:rPr>
        <w:t xml:space="preserve">, với </w:t>
      </w:r>
      <w:r w:rsidRPr="00330A7E">
        <w:rPr>
          <w:rFonts w:ascii="Times New Roman" w:hAnsi="Times New Roman" w:cs="Times New Roman"/>
          <w:position w:val="-20"/>
          <w:sz w:val="24"/>
          <w:szCs w:val="24"/>
        </w:rPr>
        <w:object w:dxaOrig="1200" w:dyaOrig="520" w14:anchorId="39563F5B">
          <v:shape id="_x0000_i4149" type="#_x0000_t75" style="width:60pt;height:25.5pt" o:ole="">
            <v:imagedata r:id="rId5563" o:title=""/>
          </v:shape>
          <o:OLEObject Type="Embed" ProgID="Equation.DSMT4" ShapeID="_x0000_i4149" DrawAspect="Content" ObjectID="_1796843211" r:id="rId5564"/>
        </w:object>
      </w:r>
      <w:r w:rsidRPr="00330A7E">
        <w:rPr>
          <w:rFonts w:ascii="Times New Roman" w:eastAsia="Calibri" w:hAnsi="Times New Roman" w:cs="Times New Roman"/>
          <w:sz w:val="24"/>
          <w:szCs w:val="24"/>
        </w:rPr>
        <w:t>.</w:t>
      </w:r>
    </w:p>
    <w:p w14:paraId="7A577E1D" w14:textId="77777777" w:rsidR="00ED397D" w:rsidRPr="00330A7E" w:rsidRDefault="00ED397D" w:rsidP="00330A7E">
      <w:pPr>
        <w:rPr>
          <w:rFonts w:ascii="Times New Roman" w:eastAsia="Calibri" w:hAnsi="Times New Roman" w:cs="Times New Roman"/>
          <w:sz w:val="24"/>
          <w:szCs w:val="24"/>
        </w:rPr>
      </w:pPr>
      <w:r w:rsidRPr="00330A7E">
        <w:rPr>
          <w:rFonts w:ascii="Times New Roman" w:eastAsia="Calibri" w:hAnsi="Times New Roman" w:cs="Times New Roman"/>
          <w:sz w:val="24"/>
          <w:szCs w:val="24"/>
        </w:rPr>
        <w:lastRenderedPageBreak/>
        <w:t xml:space="preserve">Ta có: </w:t>
      </w:r>
      <w:r w:rsidRPr="00330A7E">
        <w:rPr>
          <w:rFonts w:ascii="Times New Roman" w:hAnsi="Times New Roman" w:cs="Times New Roman"/>
          <w:position w:val="-26"/>
          <w:sz w:val="24"/>
          <w:szCs w:val="24"/>
        </w:rPr>
        <w:object w:dxaOrig="1700" w:dyaOrig="680" w14:anchorId="3CC96BA9">
          <v:shape id="_x0000_i4150" type="#_x0000_t75" style="width:85.5pt;height:34.5pt" o:ole="">
            <v:imagedata r:id="rId5565" o:title=""/>
          </v:shape>
          <o:OLEObject Type="Embed" ProgID="Equation.DSMT4" ShapeID="_x0000_i4150" DrawAspect="Content" ObjectID="_1796843212" r:id="rId5566"/>
        </w:object>
      </w:r>
    </w:p>
    <w:p w14:paraId="098E1E4B" w14:textId="77777777" w:rsidR="00ED397D" w:rsidRPr="00330A7E" w:rsidRDefault="00ED397D" w:rsidP="00330A7E">
      <w:pPr>
        <w:rPr>
          <w:rFonts w:ascii="Times New Roman" w:eastAsia="Calibri" w:hAnsi="Times New Roman" w:cs="Times New Roman"/>
          <w:sz w:val="24"/>
          <w:szCs w:val="24"/>
        </w:rPr>
      </w:pPr>
      <w:r w:rsidRPr="00330A7E">
        <w:rPr>
          <w:rFonts w:ascii="Times New Roman" w:hAnsi="Times New Roman" w:cs="Times New Roman"/>
          <w:position w:val="-26"/>
          <w:sz w:val="24"/>
          <w:szCs w:val="24"/>
        </w:rPr>
        <w:object w:dxaOrig="3800" w:dyaOrig="720" w14:anchorId="163417ED">
          <v:shape id="_x0000_i4151" type="#_x0000_t75" style="width:190.5pt;height:36pt" o:ole="">
            <v:imagedata r:id="rId5567" o:title=""/>
          </v:shape>
          <o:OLEObject Type="Embed" ProgID="Equation.DSMT4" ShapeID="_x0000_i4151" DrawAspect="Content" ObjectID="_1796843213" r:id="rId5568"/>
        </w:object>
      </w:r>
      <w:r w:rsidRPr="00330A7E">
        <w:rPr>
          <w:rFonts w:ascii="Times New Roman" w:eastAsia="Calibri" w:hAnsi="Times New Roman" w:cs="Times New Roman"/>
          <w:sz w:val="24"/>
          <w:szCs w:val="24"/>
        </w:rPr>
        <w:t xml:space="preserve"> (vì </w:t>
      </w:r>
      <w:r w:rsidRPr="00330A7E">
        <w:rPr>
          <w:rFonts w:ascii="Times New Roman" w:hAnsi="Times New Roman" w:cs="Times New Roman"/>
          <w:position w:val="-6"/>
          <w:sz w:val="24"/>
          <w:szCs w:val="24"/>
        </w:rPr>
        <w:object w:dxaOrig="600" w:dyaOrig="279" w14:anchorId="6786974B">
          <v:shape id="_x0000_i4152" type="#_x0000_t75" style="width:30pt;height:13.5pt" o:ole="">
            <v:imagedata r:id="rId5569" o:title=""/>
          </v:shape>
          <o:OLEObject Type="Embed" ProgID="Equation.DSMT4" ShapeID="_x0000_i4152" DrawAspect="Content" ObjectID="_1796843214" r:id="rId5570"/>
        </w:object>
      </w:r>
      <w:r w:rsidRPr="00330A7E">
        <w:rPr>
          <w:rFonts w:ascii="Times New Roman" w:eastAsia="Calibri" w:hAnsi="Times New Roman" w:cs="Times New Roman"/>
          <w:sz w:val="24"/>
          <w:szCs w:val="24"/>
        </w:rPr>
        <w:t>)</w:t>
      </w:r>
    </w:p>
    <w:p w14:paraId="2C2CCB2F" w14:textId="77777777" w:rsidR="00ED397D" w:rsidRPr="00330A7E" w:rsidRDefault="00ED397D" w:rsidP="00330A7E">
      <w:pPr>
        <w:rPr>
          <w:rFonts w:ascii="Times New Roman" w:eastAsia="Calibri" w:hAnsi="Times New Roman" w:cs="Times New Roman"/>
          <w:sz w:val="24"/>
          <w:szCs w:val="24"/>
        </w:rPr>
      </w:pPr>
      <w:r w:rsidRPr="00330A7E">
        <w:rPr>
          <w:rFonts w:ascii="Times New Roman" w:eastAsia="Calibri" w:hAnsi="Times New Roman" w:cs="Times New Roman"/>
          <w:sz w:val="24"/>
          <w:szCs w:val="24"/>
        </w:rPr>
        <w:t>Bảng biến thiên</w:t>
      </w:r>
    </w:p>
    <w:p w14:paraId="4D7B9CCB" w14:textId="77777777" w:rsidR="00ED397D" w:rsidRPr="00330A7E" w:rsidRDefault="00ED397D" w:rsidP="00330A7E">
      <w:pPr>
        <w:jc w:val="center"/>
        <w:rPr>
          <w:rFonts w:ascii="Times New Roman" w:eastAsia="Calibri" w:hAnsi="Times New Roman" w:cs="Times New Roman"/>
          <w:sz w:val="24"/>
          <w:szCs w:val="24"/>
        </w:rPr>
      </w:pPr>
      <w:r w:rsidRPr="00330A7E">
        <w:rPr>
          <w:rFonts w:ascii="Times New Roman" w:eastAsia="Calibri" w:hAnsi="Times New Roman" w:cs="Times New Roman"/>
          <w:noProof/>
          <w:sz w:val="24"/>
          <w:szCs w:val="24"/>
          <w:lang w:eastAsia="en-US"/>
        </w:rPr>
        <w:drawing>
          <wp:inline distT="0" distB="0" distL="0" distR="0" wp14:anchorId="183D81C2" wp14:editId="0AA7A428">
            <wp:extent cx="3497580" cy="1744980"/>
            <wp:effectExtent l="0" t="0" r="7620" b="7620"/>
            <wp:docPr id="944925716" name="Picture 54" descr="A math equations and numbe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925716" name="Picture 54" descr="A math equations and numbers  Description automatically generated with medium confidence"/>
                    <pic:cNvPicPr>
                      <a:picLocks noChangeAspect="1" noChangeArrowheads="1"/>
                    </pic:cNvPicPr>
                  </pic:nvPicPr>
                  <pic:blipFill>
                    <a:blip r:embed="rId5571">
                      <a:extLst>
                        <a:ext uri="{28A0092B-C50C-407E-A947-70E740481C1C}">
                          <a14:useLocalDpi xmlns:a14="http://schemas.microsoft.com/office/drawing/2010/main" val="0"/>
                        </a:ext>
                      </a:extLst>
                    </a:blip>
                    <a:srcRect/>
                    <a:stretch>
                      <a:fillRect/>
                    </a:stretch>
                  </pic:blipFill>
                  <pic:spPr bwMode="auto">
                    <a:xfrm>
                      <a:off x="0" y="0"/>
                      <a:ext cx="3497580" cy="1744980"/>
                    </a:xfrm>
                    <a:prstGeom prst="rect">
                      <a:avLst/>
                    </a:prstGeom>
                    <a:noFill/>
                    <a:ln>
                      <a:noFill/>
                    </a:ln>
                  </pic:spPr>
                </pic:pic>
              </a:graphicData>
            </a:graphic>
          </wp:inline>
        </w:drawing>
      </w:r>
    </w:p>
    <w:p w14:paraId="1A3B05F8" w14:textId="77777777" w:rsidR="00ED397D" w:rsidRPr="00330A7E" w:rsidRDefault="00ED397D" w:rsidP="00330A7E">
      <w:pPr>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Vậy bể cá có dung tích lớn nhất bằng </w:t>
      </w:r>
      <w:r w:rsidRPr="00330A7E">
        <w:rPr>
          <w:rFonts w:ascii="Times New Roman" w:hAnsi="Times New Roman" w:cs="Times New Roman"/>
          <w:position w:val="-26"/>
          <w:sz w:val="24"/>
          <w:szCs w:val="24"/>
        </w:rPr>
        <w:object w:dxaOrig="1939" w:dyaOrig="720" w14:anchorId="3166FAEE">
          <v:shape id="_x0000_i4153" type="#_x0000_t75" style="width:97.5pt;height:36pt" o:ole="">
            <v:imagedata r:id="rId5572" o:title=""/>
          </v:shape>
          <o:OLEObject Type="Embed" ProgID="Equation.DSMT4" ShapeID="_x0000_i4153" DrawAspect="Content" ObjectID="_1796843215" r:id="rId5573"/>
        </w:object>
      </w:r>
      <w:r w:rsidRPr="00330A7E">
        <w:rPr>
          <w:rFonts w:ascii="Times New Roman" w:eastAsia="Calibri" w:hAnsi="Times New Roman" w:cs="Times New Roman"/>
          <w:sz w:val="24"/>
          <w:szCs w:val="24"/>
        </w:rPr>
        <w:t>.</w:t>
      </w:r>
    </w:p>
    <w:p w14:paraId="6560B5FC" w14:textId="77777777" w:rsidR="00ED397D" w:rsidRPr="00330A7E" w:rsidRDefault="00ED397D" w:rsidP="00330A7E">
      <w:pPr>
        <w:rPr>
          <w:rFonts w:ascii="Times New Roman" w:eastAsia="Calibri" w:hAnsi="Times New Roman" w:cs="Times New Roman"/>
          <w:sz w:val="24"/>
          <w:szCs w:val="24"/>
          <w:lang w:val="fr-FR"/>
        </w:rPr>
      </w:pPr>
      <w:r w:rsidRPr="00330A7E">
        <w:rPr>
          <w:rFonts w:ascii="Times New Roman" w:eastAsia="Calibri" w:hAnsi="Times New Roman" w:cs="Times New Roman"/>
          <w:sz w:val="24"/>
          <w:szCs w:val="24"/>
          <w:lang w:val="fr-FR"/>
        </w:rPr>
        <w:t xml:space="preserve">Đáp số: </w:t>
      </w:r>
      <w:r w:rsidRPr="00330A7E">
        <w:rPr>
          <w:rFonts w:ascii="Times New Roman" w:hAnsi="Times New Roman" w:cs="Times New Roman"/>
          <w:position w:val="-10"/>
          <w:sz w:val="24"/>
          <w:szCs w:val="24"/>
        </w:rPr>
        <w:object w:dxaOrig="540" w:dyaOrig="320" w14:anchorId="56B53867">
          <v:shape id="_x0000_i4154" type="#_x0000_t75" style="width:27pt;height:16.5pt" o:ole="">
            <v:imagedata r:id="rId5574" o:title=""/>
          </v:shape>
          <o:OLEObject Type="Embed" ProgID="Equation.DSMT4" ShapeID="_x0000_i4154" DrawAspect="Content" ObjectID="_1796843216" r:id="rId5575"/>
        </w:object>
      </w:r>
      <w:r w:rsidRPr="00330A7E">
        <w:rPr>
          <w:rFonts w:ascii="Times New Roman" w:eastAsia="Calibri" w:hAnsi="Times New Roman" w:cs="Times New Roman"/>
          <w:sz w:val="24"/>
          <w:szCs w:val="24"/>
          <w:lang w:val="fr-FR"/>
        </w:rPr>
        <w:t>.</w:t>
      </w:r>
    </w:p>
    <w:p w14:paraId="4A327BE8" w14:textId="77777777" w:rsidR="00ED397D" w:rsidRPr="00330A7E" w:rsidRDefault="00ED397D" w:rsidP="000E1E56">
      <w:pPr>
        <w:numPr>
          <w:ilvl w:val="0"/>
          <w:numId w:val="50"/>
        </w:numPr>
        <w:spacing w:after="160"/>
        <w:ind w:left="0" w:firstLine="0"/>
        <w:contextualSpacing/>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Gọi </w:t>
      </w:r>
      <w:r w:rsidRPr="00330A7E">
        <w:rPr>
          <w:rFonts w:ascii="Times New Roman" w:hAnsi="Times New Roman" w:cs="Times New Roman"/>
          <w:position w:val="-10"/>
          <w:sz w:val="24"/>
          <w:szCs w:val="24"/>
        </w:rPr>
        <w:object w:dxaOrig="580" w:dyaOrig="320" w14:anchorId="0141AD40">
          <v:shape id="_x0000_i4155" type="#_x0000_t75" style="width:28.5pt;height:16.5pt" o:ole="">
            <v:imagedata r:id="rId5576" o:title=""/>
          </v:shape>
          <o:OLEObject Type="Embed" ProgID="Equation.DSMT4" ShapeID="_x0000_i4155" DrawAspect="Content" ObjectID="_1796843217" r:id="rId5577"/>
        </w:object>
      </w:r>
      <w:r w:rsidRPr="00330A7E">
        <w:rPr>
          <w:rFonts w:ascii="Times New Roman" w:eastAsia="Calibri" w:hAnsi="Times New Roman" w:cs="Times New Roman"/>
          <w:sz w:val="24"/>
          <w:szCs w:val="24"/>
        </w:rPr>
        <w:t xml:space="preserve"> là hai điểm thuộc lần lượt </w:t>
      </w:r>
      <w:r w:rsidRPr="00330A7E">
        <w:rPr>
          <w:rFonts w:ascii="Times New Roman" w:hAnsi="Times New Roman" w:cs="Times New Roman"/>
          <w:position w:val="-12"/>
          <w:sz w:val="24"/>
          <w:szCs w:val="24"/>
        </w:rPr>
        <w:object w:dxaOrig="300" w:dyaOrig="360" w14:anchorId="4FA01DF5">
          <v:shape id="_x0000_i4156" type="#_x0000_t75" style="width:15pt;height:18pt" o:ole="">
            <v:imagedata r:id="rId5226" o:title=""/>
          </v:shape>
          <o:OLEObject Type="Embed" ProgID="Equation.DSMT4" ShapeID="_x0000_i4156" DrawAspect="Content" ObjectID="_1796843218" r:id="rId5578"/>
        </w:object>
      </w:r>
      <w:r w:rsidRPr="00330A7E">
        <w:rPr>
          <w:rFonts w:ascii="Times New Roman" w:eastAsia="Calibri" w:hAnsi="Times New Roman" w:cs="Times New Roman"/>
          <w:sz w:val="24"/>
          <w:szCs w:val="24"/>
        </w:rPr>
        <w:t>và</w:t>
      </w:r>
      <w:r w:rsidRPr="00330A7E">
        <w:rPr>
          <w:rFonts w:ascii="Times New Roman" w:hAnsi="Times New Roman" w:cs="Times New Roman"/>
          <w:position w:val="-12"/>
          <w:sz w:val="24"/>
          <w:szCs w:val="24"/>
        </w:rPr>
        <w:object w:dxaOrig="320" w:dyaOrig="360" w14:anchorId="4CAA1233">
          <v:shape id="_x0000_i4157" type="#_x0000_t75" style="width:16.5pt;height:18pt" o:ole="">
            <v:imagedata r:id="rId5579" o:title=""/>
          </v:shape>
          <o:OLEObject Type="Embed" ProgID="Equation.DSMT4" ShapeID="_x0000_i4157" DrawAspect="Content" ObjectID="_1796843219" r:id="rId5580"/>
        </w:object>
      </w:r>
      <w:r w:rsidRPr="00330A7E">
        <w:rPr>
          <w:rFonts w:ascii="Times New Roman" w:eastAsia="Calibri" w:hAnsi="Times New Roman" w:cs="Times New Roman"/>
          <w:sz w:val="24"/>
          <w:szCs w:val="24"/>
        </w:rPr>
        <w:t xml:space="preserve"> sao cho </w:t>
      </w:r>
      <w:r w:rsidRPr="00330A7E">
        <w:rPr>
          <w:rFonts w:ascii="Times New Roman" w:hAnsi="Times New Roman" w:cs="Times New Roman"/>
          <w:position w:val="-4"/>
          <w:sz w:val="24"/>
          <w:szCs w:val="24"/>
        </w:rPr>
        <w:object w:dxaOrig="420" w:dyaOrig="260" w14:anchorId="33891DCC">
          <v:shape id="_x0000_i4158" type="#_x0000_t75" style="width:21pt;height:13.5pt" o:ole="">
            <v:imagedata r:id="rId5581" o:title=""/>
          </v:shape>
          <o:OLEObject Type="Embed" ProgID="Equation.DSMT4" ShapeID="_x0000_i4158" DrawAspect="Content" ObjectID="_1796843220" r:id="rId5582"/>
        </w:object>
      </w:r>
      <w:r w:rsidRPr="00330A7E">
        <w:rPr>
          <w:rFonts w:ascii="Times New Roman" w:eastAsia="Calibri" w:hAnsi="Times New Roman" w:cs="Times New Roman"/>
          <w:sz w:val="24"/>
          <w:szCs w:val="24"/>
        </w:rPr>
        <w:t xml:space="preserve"> là đoạn thẳng vuông góc chung giữa 2 đường. Gọi </w:t>
      </w:r>
      <w:r w:rsidRPr="00330A7E">
        <w:rPr>
          <w:rFonts w:ascii="Times New Roman" w:hAnsi="Times New Roman" w:cs="Times New Roman"/>
          <w:position w:val="-4"/>
          <w:sz w:val="24"/>
          <w:szCs w:val="24"/>
        </w:rPr>
        <w:object w:dxaOrig="340" w:dyaOrig="260" w14:anchorId="2E48EAD6">
          <v:shape id="_x0000_i4159" type="#_x0000_t75" style="width:16.5pt;height:13.5pt" o:ole="">
            <v:imagedata r:id="rId5583" o:title=""/>
          </v:shape>
          <o:OLEObject Type="Embed" ProgID="Equation.DSMT4" ShapeID="_x0000_i4159" DrawAspect="Content" ObjectID="_1796843221" r:id="rId5584"/>
        </w:object>
      </w:r>
      <w:r w:rsidRPr="00330A7E">
        <w:rPr>
          <w:rFonts w:ascii="Times New Roman" w:eastAsia="Calibri" w:hAnsi="Times New Roman" w:cs="Times New Roman"/>
          <w:sz w:val="24"/>
          <w:szCs w:val="24"/>
        </w:rPr>
        <w:t xml:space="preserve">là trung điểm </w:t>
      </w:r>
      <w:r w:rsidRPr="00330A7E">
        <w:rPr>
          <w:rFonts w:ascii="Times New Roman" w:hAnsi="Times New Roman" w:cs="Times New Roman"/>
          <w:position w:val="-4"/>
          <w:sz w:val="24"/>
          <w:szCs w:val="24"/>
        </w:rPr>
        <w:object w:dxaOrig="420" w:dyaOrig="260" w14:anchorId="3E65D169">
          <v:shape id="_x0000_i4160" type="#_x0000_t75" style="width:21pt;height:13.5pt" o:ole="">
            <v:imagedata r:id="rId5581" o:title=""/>
          </v:shape>
          <o:OLEObject Type="Embed" ProgID="Equation.DSMT4" ShapeID="_x0000_i4160" DrawAspect="Content" ObjectID="_1796843222" r:id="rId5585"/>
        </w:object>
      </w:r>
      <w:r w:rsidRPr="00330A7E">
        <w:rPr>
          <w:rFonts w:ascii="Times New Roman" w:eastAsia="Calibri" w:hAnsi="Times New Roman" w:cs="Times New Roman"/>
          <w:sz w:val="24"/>
          <w:szCs w:val="24"/>
        </w:rPr>
        <w:t xml:space="preserve">. Dễ có mặt cầu tâm </w:t>
      </w:r>
      <w:r w:rsidRPr="00330A7E">
        <w:rPr>
          <w:rFonts w:ascii="Times New Roman" w:hAnsi="Times New Roman" w:cs="Times New Roman"/>
          <w:position w:val="-4"/>
          <w:sz w:val="24"/>
          <w:szCs w:val="24"/>
        </w:rPr>
        <w:object w:dxaOrig="340" w:dyaOrig="260" w14:anchorId="631F6F6D">
          <v:shape id="_x0000_i4161" type="#_x0000_t75" style="width:16.5pt;height:13.5pt" o:ole="">
            <v:imagedata r:id="rId5583" o:title=""/>
          </v:shape>
          <o:OLEObject Type="Embed" ProgID="Equation.DSMT4" ShapeID="_x0000_i4161" DrawAspect="Content" ObjectID="_1796843223" r:id="rId5586"/>
        </w:object>
      </w:r>
      <w:r w:rsidRPr="00330A7E">
        <w:rPr>
          <w:rFonts w:ascii="Times New Roman" w:eastAsia="Calibri" w:hAnsi="Times New Roman" w:cs="Times New Roman"/>
          <w:sz w:val="24"/>
          <w:szCs w:val="24"/>
        </w:rPr>
        <w:t xml:space="preserve">bán kính </w:t>
      </w:r>
      <w:r w:rsidRPr="00330A7E">
        <w:rPr>
          <w:rFonts w:ascii="Times New Roman" w:hAnsi="Times New Roman" w:cs="Times New Roman"/>
          <w:position w:val="-26"/>
          <w:sz w:val="24"/>
          <w:szCs w:val="24"/>
        </w:rPr>
        <w:object w:dxaOrig="900" w:dyaOrig="680" w14:anchorId="480290F9">
          <v:shape id="_x0000_i4162" type="#_x0000_t75" style="width:45pt;height:34.5pt" o:ole="">
            <v:imagedata r:id="rId5587" o:title=""/>
          </v:shape>
          <o:OLEObject Type="Embed" ProgID="Equation.DSMT4" ShapeID="_x0000_i4162" DrawAspect="Content" ObjectID="_1796843224" r:id="rId5588"/>
        </w:object>
      </w:r>
      <w:r w:rsidRPr="00330A7E">
        <w:rPr>
          <w:rFonts w:ascii="Times New Roman" w:eastAsia="Calibri" w:hAnsi="Times New Roman" w:cs="Times New Roman"/>
          <w:sz w:val="24"/>
          <w:szCs w:val="24"/>
        </w:rPr>
        <w:t xml:space="preserve">tiếp xúc với hai đường thẳng </w:t>
      </w:r>
      <w:r w:rsidRPr="00330A7E">
        <w:rPr>
          <w:rFonts w:ascii="Times New Roman" w:hAnsi="Times New Roman" w:cs="Times New Roman"/>
          <w:position w:val="-12"/>
          <w:sz w:val="24"/>
          <w:szCs w:val="24"/>
        </w:rPr>
        <w:object w:dxaOrig="300" w:dyaOrig="360" w14:anchorId="25807B46">
          <v:shape id="_x0000_i4163" type="#_x0000_t75" style="width:15pt;height:18pt" o:ole="">
            <v:imagedata r:id="rId5589" o:title=""/>
          </v:shape>
          <o:OLEObject Type="Embed" ProgID="Equation.DSMT4" ShapeID="_x0000_i4163" DrawAspect="Content" ObjectID="_1796843225" r:id="rId5590"/>
        </w:object>
      </w:r>
      <w:r w:rsidRPr="00330A7E">
        <w:rPr>
          <w:rFonts w:ascii="Times New Roman" w:eastAsia="Calibri" w:hAnsi="Times New Roman" w:cs="Times New Roman"/>
          <w:sz w:val="24"/>
          <w:szCs w:val="24"/>
        </w:rPr>
        <w:t>và</w:t>
      </w:r>
      <w:r w:rsidRPr="00330A7E">
        <w:rPr>
          <w:rFonts w:ascii="Times New Roman" w:hAnsi="Times New Roman" w:cs="Times New Roman"/>
          <w:position w:val="-12"/>
          <w:sz w:val="24"/>
          <w:szCs w:val="24"/>
        </w:rPr>
        <w:object w:dxaOrig="320" w:dyaOrig="360" w14:anchorId="4D05E599">
          <v:shape id="_x0000_i4164" type="#_x0000_t75" style="width:16.5pt;height:18pt" o:ole="">
            <v:imagedata r:id="rId5579" o:title=""/>
          </v:shape>
          <o:OLEObject Type="Embed" ProgID="Equation.DSMT4" ShapeID="_x0000_i4164" DrawAspect="Content" ObjectID="_1796843226" r:id="rId5591"/>
        </w:object>
      </w:r>
      <w:r w:rsidRPr="00330A7E">
        <w:rPr>
          <w:rFonts w:ascii="Times New Roman" w:eastAsia="Calibri" w:hAnsi="Times New Roman" w:cs="Times New Roman"/>
          <w:sz w:val="24"/>
          <w:szCs w:val="24"/>
        </w:rPr>
        <w:t>là mặt cầu có bán kính bé nhất.</w:t>
      </w:r>
    </w:p>
    <w:p w14:paraId="0DC85AB0" w14:textId="77777777" w:rsidR="00ED397D" w:rsidRPr="00330A7E" w:rsidRDefault="00ED397D" w:rsidP="00330A7E">
      <w:pPr>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Ta có tọa độ theo tham số của </w:t>
      </w:r>
      <w:r w:rsidRPr="00330A7E">
        <w:rPr>
          <w:rFonts w:ascii="Times New Roman" w:hAnsi="Times New Roman" w:cs="Times New Roman"/>
          <w:position w:val="-10"/>
          <w:sz w:val="24"/>
          <w:szCs w:val="24"/>
        </w:rPr>
        <w:object w:dxaOrig="520" w:dyaOrig="320" w14:anchorId="76460F1F">
          <v:shape id="_x0000_i4165" type="#_x0000_t75" style="width:25.5pt;height:16.5pt" o:ole="">
            <v:imagedata r:id="rId5592" o:title=""/>
          </v:shape>
          <o:OLEObject Type="Embed" ProgID="Equation.DSMT4" ShapeID="_x0000_i4165" DrawAspect="Content" ObjectID="_1796843227" r:id="rId5593"/>
        </w:object>
      </w:r>
      <w:r w:rsidRPr="00330A7E">
        <w:rPr>
          <w:rFonts w:ascii="Times New Roman" w:eastAsia="Calibri" w:hAnsi="Times New Roman" w:cs="Times New Roman"/>
          <w:sz w:val="24"/>
          <w:szCs w:val="24"/>
        </w:rPr>
        <w:t>lần lượt là:</w:t>
      </w:r>
    </w:p>
    <w:p w14:paraId="5A4BB886" w14:textId="77777777" w:rsidR="00ED397D" w:rsidRPr="00330A7E" w:rsidRDefault="00ED397D" w:rsidP="00330A7E">
      <w:pPr>
        <w:rPr>
          <w:rFonts w:ascii="Times New Roman" w:eastAsia="Calibri" w:hAnsi="Times New Roman" w:cs="Times New Roman"/>
          <w:sz w:val="24"/>
          <w:szCs w:val="24"/>
        </w:rPr>
      </w:pPr>
      <w:r w:rsidRPr="00330A7E">
        <w:rPr>
          <w:rFonts w:ascii="Times New Roman" w:hAnsi="Times New Roman" w:cs="Times New Roman"/>
          <w:position w:val="-12"/>
          <w:sz w:val="24"/>
          <w:szCs w:val="24"/>
        </w:rPr>
        <w:object w:dxaOrig="2260" w:dyaOrig="360" w14:anchorId="78BF11B8">
          <v:shape id="_x0000_i4166" type="#_x0000_t75" style="width:112.5pt;height:18pt" o:ole="">
            <v:imagedata r:id="rId5594" o:title=""/>
          </v:shape>
          <o:OLEObject Type="Embed" ProgID="Equation.DSMT4" ShapeID="_x0000_i4166" DrawAspect="Content" ObjectID="_1796843228" r:id="rId5595"/>
        </w:object>
      </w:r>
      <w:r w:rsidRPr="00330A7E">
        <w:rPr>
          <w:rFonts w:ascii="Times New Roman" w:eastAsia="Calibri" w:hAnsi="Times New Roman" w:cs="Times New Roman"/>
          <w:sz w:val="24"/>
          <w:szCs w:val="24"/>
        </w:rPr>
        <w:t xml:space="preserve"> và </w:t>
      </w:r>
      <w:r w:rsidRPr="00330A7E">
        <w:rPr>
          <w:rFonts w:ascii="Times New Roman" w:hAnsi="Times New Roman" w:cs="Times New Roman"/>
          <w:position w:val="-12"/>
          <w:sz w:val="24"/>
          <w:szCs w:val="24"/>
        </w:rPr>
        <w:object w:dxaOrig="2360" w:dyaOrig="360" w14:anchorId="5517AA9E">
          <v:shape id="_x0000_i4167" type="#_x0000_t75" style="width:118.5pt;height:18pt" o:ole="">
            <v:imagedata r:id="rId5596" o:title=""/>
          </v:shape>
          <o:OLEObject Type="Embed" ProgID="Equation.DSMT4" ShapeID="_x0000_i4167" DrawAspect="Content" ObjectID="_1796843229" r:id="rId5597"/>
        </w:object>
      </w:r>
      <w:r w:rsidRPr="00330A7E">
        <w:rPr>
          <w:rFonts w:ascii="Times New Roman" w:eastAsia="Calibri" w:hAnsi="Times New Roman" w:cs="Times New Roman"/>
          <w:sz w:val="24"/>
          <w:szCs w:val="24"/>
        </w:rPr>
        <w:t xml:space="preserve"> </w:t>
      </w:r>
      <w:r w:rsidRPr="00330A7E">
        <w:rPr>
          <w:rFonts w:ascii="Times New Roman" w:hAnsi="Times New Roman" w:cs="Times New Roman"/>
          <w:position w:val="-12"/>
          <w:sz w:val="24"/>
          <w:szCs w:val="24"/>
        </w:rPr>
        <w:object w:dxaOrig="4380" w:dyaOrig="420" w14:anchorId="07F94319">
          <v:shape id="_x0000_i4168" type="#_x0000_t75" style="width:219pt;height:21pt" o:ole="">
            <v:imagedata r:id="rId5598" o:title=""/>
          </v:shape>
          <o:OLEObject Type="Embed" ProgID="Equation.DSMT4" ShapeID="_x0000_i4168" DrawAspect="Content" ObjectID="_1796843230" r:id="rId5599"/>
        </w:object>
      </w:r>
      <w:r w:rsidRPr="00330A7E">
        <w:rPr>
          <w:rFonts w:ascii="Times New Roman" w:eastAsia="Calibri" w:hAnsi="Times New Roman" w:cs="Times New Roman"/>
          <w:sz w:val="24"/>
          <w:szCs w:val="24"/>
        </w:rPr>
        <w:t>.</w:t>
      </w:r>
    </w:p>
    <w:p w14:paraId="25F2DB6D" w14:textId="77777777" w:rsidR="00ED397D" w:rsidRPr="00330A7E" w:rsidRDefault="00ED397D" w:rsidP="00330A7E">
      <w:pPr>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Có </w:t>
      </w:r>
      <w:r w:rsidRPr="00330A7E">
        <w:rPr>
          <w:rFonts w:ascii="Times New Roman" w:hAnsi="Times New Roman" w:cs="Times New Roman"/>
          <w:position w:val="-12"/>
          <w:sz w:val="24"/>
          <w:szCs w:val="24"/>
        </w:rPr>
        <w:object w:dxaOrig="980" w:dyaOrig="420" w14:anchorId="008FC571">
          <v:shape id="_x0000_i4169" type="#_x0000_t75" style="width:49.5pt;height:21pt" o:ole="">
            <v:imagedata r:id="rId5600" o:title=""/>
          </v:shape>
          <o:OLEObject Type="Embed" ProgID="Equation.DSMT4" ShapeID="_x0000_i4169" DrawAspect="Content" ObjectID="_1796843231" r:id="rId5601"/>
        </w:object>
      </w:r>
      <w:r w:rsidRPr="00330A7E">
        <w:rPr>
          <w:rFonts w:ascii="Times New Roman" w:eastAsia="Calibri" w:hAnsi="Times New Roman" w:cs="Times New Roman"/>
          <w:sz w:val="24"/>
          <w:szCs w:val="24"/>
        </w:rPr>
        <w:t xml:space="preserve">và </w:t>
      </w:r>
      <w:r w:rsidRPr="00330A7E">
        <w:rPr>
          <w:rFonts w:ascii="Times New Roman" w:hAnsi="Times New Roman" w:cs="Times New Roman"/>
          <w:position w:val="-12"/>
          <w:sz w:val="24"/>
          <w:szCs w:val="24"/>
        </w:rPr>
        <w:object w:dxaOrig="999" w:dyaOrig="420" w14:anchorId="26962BBC">
          <v:shape id="_x0000_i4170" type="#_x0000_t75" style="width:49.5pt;height:21pt" o:ole="">
            <v:imagedata r:id="rId5602" o:title=""/>
          </v:shape>
          <o:OLEObject Type="Embed" ProgID="Equation.DSMT4" ShapeID="_x0000_i4170" DrawAspect="Content" ObjectID="_1796843232" r:id="rId5603"/>
        </w:object>
      </w:r>
      <w:r w:rsidRPr="00330A7E">
        <w:rPr>
          <w:rFonts w:ascii="Times New Roman" w:eastAsia="Calibri" w:hAnsi="Times New Roman" w:cs="Times New Roman"/>
          <w:sz w:val="24"/>
          <w:szCs w:val="24"/>
        </w:rPr>
        <w:t xml:space="preserve">lần lươt là 2 vectơ chỉ phương của </w:t>
      </w:r>
      <w:r w:rsidRPr="00330A7E">
        <w:rPr>
          <w:rFonts w:ascii="Times New Roman" w:hAnsi="Times New Roman" w:cs="Times New Roman"/>
          <w:position w:val="-12"/>
          <w:sz w:val="24"/>
          <w:szCs w:val="24"/>
        </w:rPr>
        <w:object w:dxaOrig="300" w:dyaOrig="360" w14:anchorId="6A18A12A">
          <v:shape id="_x0000_i4171" type="#_x0000_t75" style="width:15pt;height:18pt" o:ole="">
            <v:imagedata r:id="rId5226" o:title=""/>
          </v:shape>
          <o:OLEObject Type="Embed" ProgID="Equation.DSMT4" ShapeID="_x0000_i4171" DrawAspect="Content" ObjectID="_1796843233" r:id="rId5604"/>
        </w:object>
      </w:r>
      <w:r w:rsidRPr="00330A7E">
        <w:rPr>
          <w:rFonts w:ascii="Times New Roman" w:eastAsia="Calibri" w:hAnsi="Times New Roman" w:cs="Times New Roman"/>
          <w:sz w:val="24"/>
          <w:szCs w:val="24"/>
        </w:rPr>
        <w:t>và</w:t>
      </w:r>
      <w:r w:rsidRPr="00330A7E">
        <w:rPr>
          <w:rFonts w:ascii="Times New Roman" w:hAnsi="Times New Roman" w:cs="Times New Roman"/>
          <w:position w:val="-12"/>
          <w:sz w:val="24"/>
          <w:szCs w:val="24"/>
        </w:rPr>
        <w:object w:dxaOrig="320" w:dyaOrig="360" w14:anchorId="4DEBB3BE">
          <v:shape id="_x0000_i4172" type="#_x0000_t75" style="width:16.5pt;height:18pt" o:ole="">
            <v:imagedata r:id="rId5228" o:title=""/>
          </v:shape>
          <o:OLEObject Type="Embed" ProgID="Equation.DSMT4" ShapeID="_x0000_i4172" DrawAspect="Content" ObjectID="_1796843234" r:id="rId5605"/>
        </w:object>
      </w:r>
      <w:r w:rsidRPr="00330A7E">
        <w:rPr>
          <w:rFonts w:ascii="Times New Roman" w:eastAsia="Calibri" w:hAnsi="Times New Roman" w:cs="Times New Roman"/>
          <w:sz w:val="24"/>
          <w:szCs w:val="24"/>
        </w:rPr>
        <w:t>nên</w:t>
      </w:r>
      <w:r w:rsidRPr="00330A7E">
        <w:rPr>
          <w:rFonts w:ascii="Times New Roman" w:hAnsi="Times New Roman" w:cs="Times New Roman"/>
          <w:position w:val="-38"/>
          <w:sz w:val="24"/>
          <w:szCs w:val="24"/>
        </w:rPr>
        <w:object w:dxaOrig="1080" w:dyaOrig="900" w14:anchorId="665B5C55">
          <v:shape id="_x0000_i4173" type="#_x0000_t75" style="width:54pt;height:45pt" o:ole="">
            <v:imagedata r:id="rId5606" o:title=""/>
          </v:shape>
          <o:OLEObject Type="Embed" ProgID="Equation.DSMT4" ShapeID="_x0000_i4173" DrawAspect="Content" ObjectID="_1796843235" r:id="rId5607"/>
        </w:object>
      </w:r>
    </w:p>
    <w:p w14:paraId="70D8A9E7" w14:textId="77777777" w:rsidR="00ED397D" w:rsidRPr="00330A7E" w:rsidRDefault="00ED397D" w:rsidP="00330A7E">
      <w:pPr>
        <w:rPr>
          <w:rFonts w:ascii="Times New Roman" w:eastAsia="Calibri" w:hAnsi="Times New Roman" w:cs="Times New Roman"/>
          <w:sz w:val="24"/>
          <w:szCs w:val="24"/>
        </w:rPr>
      </w:pPr>
      <w:r w:rsidRPr="00330A7E">
        <w:rPr>
          <w:rFonts w:ascii="Times New Roman" w:hAnsi="Times New Roman" w:cs="Times New Roman"/>
          <w:position w:val="-34"/>
          <w:sz w:val="24"/>
          <w:szCs w:val="24"/>
        </w:rPr>
        <w:object w:dxaOrig="5800" w:dyaOrig="800" w14:anchorId="59F220B0">
          <v:shape id="_x0000_i4174" type="#_x0000_t75" style="width:289.5pt;height:40.5pt" o:ole="">
            <v:imagedata r:id="rId5608" o:title=""/>
          </v:shape>
          <o:OLEObject Type="Embed" ProgID="Equation.DSMT4" ShapeID="_x0000_i4174" DrawAspect="Content" ObjectID="_1796843236" r:id="rId5609"/>
        </w:object>
      </w:r>
      <w:r w:rsidRPr="00330A7E">
        <w:rPr>
          <w:rFonts w:ascii="Times New Roman" w:eastAsia="Calibri" w:hAnsi="Times New Roman" w:cs="Times New Roman"/>
          <w:sz w:val="24"/>
          <w:szCs w:val="24"/>
        </w:rPr>
        <w:t>.</w:t>
      </w:r>
    </w:p>
    <w:p w14:paraId="42FB03CB" w14:textId="77777777" w:rsidR="00ED397D" w:rsidRPr="00330A7E" w:rsidRDefault="00ED397D" w:rsidP="00330A7E">
      <w:pPr>
        <w:rPr>
          <w:rFonts w:ascii="Times New Roman" w:eastAsia="Calibri" w:hAnsi="Times New Roman" w:cs="Times New Roman"/>
          <w:sz w:val="24"/>
          <w:szCs w:val="24"/>
        </w:rPr>
      </w:pPr>
      <w:r w:rsidRPr="00330A7E">
        <w:rPr>
          <w:rFonts w:ascii="Times New Roman" w:hAnsi="Times New Roman" w:cs="Times New Roman"/>
          <w:position w:val="-64"/>
          <w:sz w:val="24"/>
          <w:szCs w:val="24"/>
        </w:rPr>
        <w:object w:dxaOrig="3620" w:dyaOrig="1400" w14:anchorId="38DCEAC9">
          <v:shape id="_x0000_i4175" type="#_x0000_t75" style="width:181.5pt;height:70.5pt" o:ole="">
            <v:imagedata r:id="rId5610" o:title=""/>
          </v:shape>
          <o:OLEObject Type="Embed" ProgID="Equation.DSMT4" ShapeID="_x0000_i4175" DrawAspect="Content" ObjectID="_1796843237" r:id="rId5611"/>
        </w:object>
      </w:r>
      <w:r w:rsidRPr="00330A7E">
        <w:rPr>
          <w:rFonts w:ascii="Times New Roman" w:hAnsi="Times New Roman" w:cs="Times New Roman"/>
          <w:position w:val="-26"/>
          <w:sz w:val="24"/>
          <w:szCs w:val="24"/>
        </w:rPr>
        <w:object w:dxaOrig="1840" w:dyaOrig="680" w14:anchorId="0E27FB9C">
          <v:shape id="_x0000_i4176" type="#_x0000_t75" style="width:91.5pt;height:34.5pt" o:ole="">
            <v:imagedata r:id="rId5612" o:title=""/>
          </v:shape>
          <o:OLEObject Type="Embed" ProgID="Equation.DSMT4" ShapeID="_x0000_i4176" DrawAspect="Content" ObjectID="_1796843238" r:id="rId5613"/>
        </w:object>
      </w:r>
      <w:r w:rsidRPr="00330A7E">
        <w:rPr>
          <w:rFonts w:ascii="Times New Roman" w:eastAsia="Calibri" w:hAnsi="Times New Roman" w:cs="Times New Roman"/>
          <w:sz w:val="24"/>
          <w:szCs w:val="24"/>
        </w:rPr>
        <w:t>;</w:t>
      </w:r>
      <w:r w:rsidRPr="00330A7E">
        <w:rPr>
          <w:rFonts w:ascii="Times New Roman" w:hAnsi="Times New Roman" w:cs="Times New Roman"/>
          <w:position w:val="-26"/>
          <w:sz w:val="24"/>
          <w:szCs w:val="24"/>
        </w:rPr>
        <w:object w:dxaOrig="1540" w:dyaOrig="680" w14:anchorId="2EEC5A4D">
          <v:shape id="_x0000_i4177" type="#_x0000_t75" style="width:76.5pt;height:34.5pt" o:ole="">
            <v:imagedata r:id="rId5614" o:title=""/>
          </v:shape>
          <o:OLEObject Type="Embed" ProgID="Equation.DSMT4" ShapeID="_x0000_i4177" DrawAspect="Content" ObjectID="_1796843239" r:id="rId5615"/>
        </w:object>
      </w:r>
      <w:r w:rsidRPr="00330A7E">
        <w:rPr>
          <w:rFonts w:ascii="Times New Roman" w:hAnsi="Times New Roman" w:cs="Times New Roman"/>
          <w:position w:val="-26"/>
          <w:sz w:val="24"/>
          <w:szCs w:val="24"/>
        </w:rPr>
        <w:object w:dxaOrig="1700" w:dyaOrig="680" w14:anchorId="3C511284">
          <v:shape id="_x0000_i4178" type="#_x0000_t75" style="width:85.5pt;height:34.5pt" o:ole="">
            <v:imagedata r:id="rId5616" o:title=""/>
          </v:shape>
          <o:OLEObject Type="Embed" ProgID="Equation.DSMT4" ShapeID="_x0000_i4178" DrawAspect="Content" ObjectID="_1796843240" r:id="rId5617"/>
        </w:object>
      </w:r>
      <w:r w:rsidRPr="00330A7E">
        <w:rPr>
          <w:rFonts w:ascii="Times New Roman" w:eastAsia="Calibri" w:hAnsi="Times New Roman" w:cs="Times New Roman"/>
          <w:sz w:val="24"/>
          <w:szCs w:val="24"/>
        </w:rPr>
        <w:t>.</w:t>
      </w:r>
    </w:p>
    <w:p w14:paraId="32CD6CC5" w14:textId="77777777" w:rsidR="00ED397D" w:rsidRPr="00330A7E" w:rsidRDefault="00ED397D" w:rsidP="00330A7E">
      <w:pPr>
        <w:rPr>
          <w:rFonts w:ascii="Times New Roman" w:eastAsia="Calibri" w:hAnsi="Times New Roman" w:cs="Times New Roman"/>
          <w:sz w:val="24"/>
          <w:szCs w:val="24"/>
        </w:rPr>
      </w:pPr>
      <w:r w:rsidRPr="00330A7E">
        <w:rPr>
          <w:rFonts w:ascii="Times New Roman" w:hAnsi="Times New Roman" w:cs="Times New Roman"/>
          <w:position w:val="-26"/>
          <w:sz w:val="24"/>
          <w:szCs w:val="24"/>
        </w:rPr>
        <w:object w:dxaOrig="3920" w:dyaOrig="780" w14:anchorId="0D4023EE">
          <v:shape id="_x0000_i4179" type="#_x0000_t75" style="width:196.5pt;height:39pt" o:ole="">
            <v:imagedata r:id="rId5618" o:title=""/>
          </v:shape>
          <o:OLEObject Type="Embed" ProgID="Equation.DSMT4" ShapeID="_x0000_i4179" DrawAspect="Content" ObjectID="_1796843241" r:id="rId5619"/>
        </w:object>
      </w:r>
      <w:r w:rsidRPr="00330A7E">
        <w:rPr>
          <w:rFonts w:ascii="Times New Roman" w:eastAsia="Calibri" w:hAnsi="Times New Roman" w:cs="Times New Roman"/>
          <w:sz w:val="24"/>
          <w:szCs w:val="24"/>
        </w:rPr>
        <w:t>.</w:t>
      </w:r>
    </w:p>
    <w:p w14:paraId="0DD29C3C" w14:textId="77777777" w:rsidR="00ED397D" w:rsidRPr="00330A7E" w:rsidRDefault="00ED397D" w:rsidP="00330A7E">
      <w:pPr>
        <w:rPr>
          <w:rFonts w:ascii="Times New Roman" w:eastAsia="Calibri" w:hAnsi="Times New Roman" w:cs="Times New Roman"/>
          <w:sz w:val="24"/>
          <w:szCs w:val="24"/>
        </w:rPr>
      </w:pPr>
      <w:r w:rsidRPr="00330A7E">
        <w:rPr>
          <w:rFonts w:ascii="Times New Roman" w:eastAsia="Calibri" w:hAnsi="Times New Roman" w:cs="Times New Roman"/>
          <w:sz w:val="24"/>
          <w:szCs w:val="24"/>
        </w:rPr>
        <w:lastRenderedPageBreak/>
        <w:t xml:space="preserve">Diện tích mặt cầu cần tính là </w:t>
      </w:r>
      <w:r w:rsidRPr="00330A7E">
        <w:rPr>
          <w:rFonts w:ascii="Times New Roman" w:hAnsi="Times New Roman" w:cs="Times New Roman"/>
          <w:position w:val="-34"/>
          <w:sz w:val="24"/>
          <w:szCs w:val="24"/>
        </w:rPr>
        <w:object w:dxaOrig="3739" w:dyaOrig="760" w14:anchorId="70AF09FF">
          <v:shape id="_x0000_i4180" type="#_x0000_t75" style="width:187.5pt;height:37.5pt" o:ole="">
            <v:imagedata r:id="rId5620" o:title=""/>
          </v:shape>
          <o:OLEObject Type="Embed" ProgID="Equation.DSMT4" ShapeID="_x0000_i4180" DrawAspect="Content" ObjectID="_1796843242" r:id="rId5621"/>
        </w:object>
      </w:r>
      <w:r w:rsidRPr="00330A7E">
        <w:rPr>
          <w:rFonts w:ascii="Times New Roman" w:eastAsia="Calibri" w:hAnsi="Times New Roman" w:cs="Times New Roman"/>
          <w:sz w:val="24"/>
          <w:szCs w:val="24"/>
        </w:rPr>
        <w:t>(đvdt).</w:t>
      </w:r>
    </w:p>
    <w:p w14:paraId="63C05507" w14:textId="77777777" w:rsidR="00ED397D" w:rsidRPr="00330A7E" w:rsidRDefault="00ED397D" w:rsidP="00330A7E">
      <w:pPr>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Đáp số: </w:t>
      </w:r>
      <w:r w:rsidRPr="00330A7E">
        <w:rPr>
          <w:rFonts w:ascii="Times New Roman" w:hAnsi="Times New Roman" w:cs="Times New Roman"/>
          <w:position w:val="-10"/>
          <w:sz w:val="24"/>
          <w:szCs w:val="24"/>
        </w:rPr>
        <w:object w:dxaOrig="540" w:dyaOrig="320" w14:anchorId="061F5FBF">
          <v:shape id="_x0000_i4181" type="#_x0000_t75" style="width:27pt;height:16.5pt" o:ole="">
            <v:imagedata r:id="rId5622" o:title=""/>
          </v:shape>
          <o:OLEObject Type="Embed" ProgID="Equation.DSMT4" ShapeID="_x0000_i4181" DrawAspect="Content" ObjectID="_1796843243" r:id="rId5623"/>
        </w:object>
      </w:r>
    </w:p>
    <w:p w14:paraId="648AE653" w14:textId="77777777" w:rsidR="00ED397D" w:rsidRPr="00330A7E" w:rsidRDefault="00ED397D" w:rsidP="00330A7E">
      <w:pPr>
        <w:tabs>
          <w:tab w:val="left" w:pos="851"/>
        </w:tabs>
        <w:jc w:val="both"/>
        <w:rPr>
          <w:rFonts w:ascii="Times New Roman" w:hAnsi="Times New Roman" w:cs="Times New Roman"/>
          <w:b/>
          <w:bCs/>
          <w:sz w:val="24"/>
          <w:szCs w:val="24"/>
          <w:lang w:val="vi-VN"/>
        </w:rPr>
      </w:pPr>
    </w:p>
    <w:tbl>
      <w:tblPr>
        <w:tblStyle w:val="TableGrid"/>
        <w:tblW w:w="10098" w:type="dxa"/>
        <w:jc w:val="center"/>
        <w:tblBorders>
          <w:top w:val="single" w:sz="4" w:space="0" w:color="0070C0"/>
          <w:left w:val="single" w:sz="4" w:space="0" w:color="0070C0"/>
          <w:bottom w:val="single" w:sz="4" w:space="0" w:color="0070C0"/>
          <w:right w:val="single" w:sz="4" w:space="0" w:color="0070C0"/>
          <w:insideH w:val="none" w:sz="0" w:space="0" w:color="auto"/>
          <w:insideV w:val="single" w:sz="4" w:space="0" w:color="0070C0"/>
        </w:tblBorders>
        <w:tblLook w:val="04A0" w:firstRow="1" w:lastRow="0" w:firstColumn="1" w:lastColumn="0" w:noHBand="0" w:noVBand="1"/>
      </w:tblPr>
      <w:tblGrid>
        <w:gridCol w:w="4230"/>
        <w:gridCol w:w="5868"/>
      </w:tblGrid>
      <w:tr w:rsidR="00845FD2" w:rsidRPr="00330A7E" w14:paraId="43205916" w14:textId="77777777" w:rsidTr="00676EEF">
        <w:trPr>
          <w:trHeight w:val="265"/>
          <w:jc w:val="center"/>
        </w:trPr>
        <w:tc>
          <w:tcPr>
            <w:tcW w:w="4230" w:type="dxa"/>
            <w:vAlign w:val="center"/>
          </w:tcPr>
          <w:p w14:paraId="22A8D4A3"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 xml:space="preserve"> ĐỀ THI THỬ </w:t>
            </w:r>
          </w:p>
          <w:p w14:paraId="41F235B3"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THEO CẤU TRÚC ĐỀ THAM KHẢO</w:t>
            </w:r>
          </w:p>
        </w:tc>
        <w:tc>
          <w:tcPr>
            <w:tcW w:w="5868" w:type="dxa"/>
            <w:vAlign w:val="center"/>
          </w:tcPr>
          <w:p w14:paraId="0402EE9F" w14:textId="77777777" w:rsidR="00845FD2" w:rsidRPr="00330A7E" w:rsidRDefault="00845FD2" w:rsidP="00676EEF">
            <w:pPr>
              <w:tabs>
                <w:tab w:val="left" w:pos="992"/>
              </w:tabs>
              <w:jc w:val="center"/>
              <w:rPr>
                <w:rFonts w:ascii="Times New Roman" w:hAnsi="Times New Roman" w:cs="Times New Roman"/>
                <w:b/>
                <w:color w:val="FF0000"/>
                <w:sz w:val="24"/>
                <w:szCs w:val="24"/>
              </w:rPr>
            </w:pPr>
            <w:r w:rsidRPr="00330A7E">
              <w:rPr>
                <w:rFonts w:ascii="Times New Roman" w:hAnsi="Times New Roman" w:cs="Times New Roman"/>
                <w:b/>
                <w:color w:val="1F497D" w:themeColor="text2"/>
                <w:sz w:val="24"/>
                <w:szCs w:val="24"/>
                <w:lang w:val="vi-VN"/>
              </w:rPr>
              <w:t xml:space="preserve">KỲ THI TỐT NGHIỆP </w:t>
            </w:r>
            <w:r w:rsidRPr="00330A7E">
              <w:rPr>
                <w:rFonts w:ascii="Times New Roman" w:hAnsi="Times New Roman" w:cs="Times New Roman"/>
                <w:b/>
                <w:color w:val="00B050"/>
                <w:sz w:val="24"/>
                <w:szCs w:val="24"/>
                <w:lang w:val="vi-VN"/>
              </w:rPr>
              <w:t xml:space="preserve">THPT QUỐC GIA </w:t>
            </w:r>
            <w:r w:rsidRPr="00330A7E">
              <w:rPr>
                <w:rFonts w:ascii="Times New Roman" w:hAnsi="Times New Roman" w:cs="Times New Roman"/>
                <w:b/>
                <w:color w:val="FF0000"/>
                <w:sz w:val="24"/>
                <w:szCs w:val="24"/>
                <w:lang w:val="vi-VN"/>
              </w:rPr>
              <w:t>NĂM 2025</w:t>
            </w:r>
          </w:p>
          <w:p w14:paraId="7F88EE06"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Bài thi môn: TOÁN</w:t>
            </w:r>
          </w:p>
        </w:tc>
      </w:tr>
      <w:tr w:rsidR="00845FD2" w:rsidRPr="00330A7E" w14:paraId="07EA3A7D" w14:textId="77777777" w:rsidTr="00676EEF">
        <w:trPr>
          <w:trHeight w:val="724"/>
          <w:jc w:val="center"/>
        </w:trPr>
        <w:tc>
          <w:tcPr>
            <w:tcW w:w="4230" w:type="dxa"/>
            <w:vAlign w:val="center"/>
          </w:tcPr>
          <w:p w14:paraId="4B06730A" w14:textId="3CCAE9ED" w:rsidR="00845FD2" w:rsidRPr="00330A7E" w:rsidRDefault="00845FD2" w:rsidP="00676EEF">
            <w:pPr>
              <w:tabs>
                <w:tab w:val="left" w:pos="992"/>
              </w:tabs>
              <w:jc w:val="center"/>
              <w:rPr>
                <w:rFonts w:ascii="Times New Roman" w:hAnsi="Times New Roman" w:cs="Times New Roman"/>
                <w:b/>
                <w:bCs/>
                <w:iCs/>
                <w:color w:val="000000" w:themeColor="text1"/>
                <w:sz w:val="24"/>
                <w:szCs w:val="24"/>
              </w:rPr>
            </w:pPr>
            <w:r w:rsidRPr="00330A7E">
              <w:rPr>
                <w:rFonts w:ascii="Times New Roman" w:hAnsi="Times New Roman" w:cs="Times New Roman"/>
                <w:b/>
                <w:bCs/>
                <w:iCs/>
                <w:color w:val="000000" w:themeColor="text1"/>
                <w:sz w:val="24"/>
                <w:szCs w:val="24"/>
                <w:highlight w:val="green"/>
              </w:rPr>
              <w:t xml:space="preserve">ĐỀ </w:t>
            </w:r>
            <w:r>
              <w:rPr>
                <w:rFonts w:ascii="Times New Roman" w:hAnsi="Times New Roman" w:cs="Times New Roman"/>
                <w:b/>
                <w:bCs/>
                <w:iCs/>
                <w:color w:val="000000" w:themeColor="text1"/>
                <w:sz w:val="24"/>
                <w:szCs w:val="24"/>
                <w:highlight w:val="green"/>
              </w:rPr>
              <w:t>1</w:t>
            </w:r>
            <w:r>
              <w:rPr>
                <w:rFonts w:ascii="Times New Roman" w:hAnsi="Times New Roman" w:cs="Times New Roman"/>
                <w:b/>
                <w:bCs/>
                <w:iCs/>
                <w:color w:val="000000" w:themeColor="text1"/>
                <w:sz w:val="24"/>
                <w:szCs w:val="24"/>
                <w:highlight w:val="green"/>
              </w:rPr>
              <w:t>1</w:t>
            </w:r>
          </w:p>
        </w:tc>
        <w:tc>
          <w:tcPr>
            <w:tcW w:w="5868" w:type="dxa"/>
            <w:vAlign w:val="center"/>
          </w:tcPr>
          <w:p w14:paraId="51781C80" w14:textId="77777777" w:rsidR="00845FD2" w:rsidRPr="00330A7E" w:rsidRDefault="00845FD2" w:rsidP="00676EEF">
            <w:pPr>
              <w:tabs>
                <w:tab w:val="left" w:pos="992"/>
              </w:tabs>
              <w:jc w:val="center"/>
              <w:rPr>
                <w:rFonts w:ascii="Times New Roman" w:hAnsi="Times New Roman" w:cs="Times New Roman"/>
                <w:bCs/>
                <w:i/>
                <w:iCs/>
                <w:color w:val="000000" w:themeColor="text1"/>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795456" behindDoc="0" locked="0" layoutInCell="1" allowOverlap="1" wp14:anchorId="3FD274AC" wp14:editId="07D2CB38">
                      <wp:simplePos x="0" y="0"/>
                      <wp:positionH relativeFrom="column">
                        <wp:posOffset>794385</wp:posOffset>
                      </wp:positionH>
                      <wp:positionV relativeFrom="paragraph">
                        <wp:posOffset>198120</wp:posOffset>
                      </wp:positionV>
                      <wp:extent cx="2324100" cy="0"/>
                      <wp:effectExtent l="0" t="0" r="0" b="0"/>
                      <wp:wrapNone/>
                      <wp:docPr id="114"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95456;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2ZO3ytgEAALkDAAAOAAAAZHJzL2Uyb0RvYy54bWysU02PEzEMvSPxH6Lc6cyUFUKjTvfQFVwQ VCz8gGzG6UQkceSEfvx7nLSdRQtCaLUXT5z42X7PntXt0TuxB0oWwyC7RSsFBI2jDbtBfv/24c17 KVJWYVQOAwzyBEnerl+/Wh1iD0uc0I1AgpOE1B/iIKecY980SU/gVVpghMCPBsmrzC7tmpHUgbN7 1yzb9l1zQBojoYaU+Pbu/CjXNb8xoPMXYxJk4QbJveVqqdqHYpv1SvU7UnGy+tKGekYXXtnARedU dyor8ZPsH6m81YQJTV5o9A0aYzVUDsyma5+wuZ9UhMqFxUlxlim9XFr9eb8lYUeeXXcjRVCeh3Sf SdndlMUGQ2AJkURXlDrE1DNgE7Z08VLcUqF9NOTLlwmJY1X3NKsLxyw0Xy7fLm+6loegr2/NIzBS yh8BvSiHQTobCnHVq/2nlLkYh15D2CmNnEvXUz45KMEufAXDZLhYV9F1jWDjSOwVL8D4o9LgXDWy QIx1bga1/wZdYgsM6mr9L3COrhUx5BnobUD6W9V8vLZqzvFX1meuhfYDjqc6iCoH70dV6bLLZQF/ 9yv88Y9b/wIAAP//AwBQSwMEFAAGAAgAAAAhAPl7FSTdAAAACQEAAA8AAABkcnMvZG93bnJldi54 bWxMj81OwzAQhO9IfQdrkbhRJwHaEuJUFT8nOITAgaMbL0nUeB3FbhJ4ehZxoMeZ/TQ7k21n24kR B986UhAvIxBIlTMt1Qre354uNyB80GR05wgVfKGHbb44y3Rq3ESvOJahFhxCPtUKmhD6VEpfNWi1 X7oeiW+fbrA6sBxqaQY9cbjtZBJFK2l1S/yh0T3eN1gdyqNVsH58Lot+enj5LuRaFsXowubwodTF +by7AxFwDv8w/Nbn6pBzp707kvGiY53cxIwquIoTEAxc38Zs7P8MmWfydEH+AwAA//8DAFBLAQIt ABQABgAIAAAAIQC2gziS/gAAAOEBAAATAAAAAAAAAAAAAAAAAAAAAABbQ29udGVudF9UeXBlc10u eG1sUEsBAi0AFAAGAAgAAAAhADj9If/WAAAAlAEAAAsAAAAAAAAAAAAAAAAALwEAAF9yZWxzLy5y ZWxzUEsBAi0AFAAGAAgAAAAhADZk7fK2AQAAuQMAAA4AAAAAAAAAAAAAAAAALgIAAGRycy9lMm9E b2MueG1sUEsBAi0AFAAGAAgAAAAhAPl7FSTdAAAACQEAAA8AAAAAAAAAAAAAAAAAEAQAAGRycy9k b3ducmV2LnhtbFBLBQYAAAAABAAEAPMAAAAaBQAAAAA= " strokecolor="black [3040]"/>
                  </w:pict>
                </mc:Fallback>
              </mc:AlternateContent>
            </w:r>
            <w:r w:rsidRPr="00330A7E">
              <w:rPr>
                <w:rFonts w:ascii="Times New Roman" w:hAnsi="Times New Roman" w:cs="Times New Roman"/>
                <w:bCs/>
                <w:i/>
                <w:iCs/>
                <w:color w:val="000000" w:themeColor="text1"/>
                <w:sz w:val="24"/>
                <w:szCs w:val="24"/>
              </w:rPr>
              <w:t>Thời gian làm bài: 90 phút, không kể thời gian phát đề</w:t>
            </w:r>
          </w:p>
        </w:tc>
      </w:tr>
    </w:tbl>
    <w:p w14:paraId="48ECA893" w14:textId="77777777" w:rsidR="00ED397D" w:rsidRPr="00330A7E" w:rsidRDefault="00ED397D" w:rsidP="00330A7E">
      <w:pPr>
        <w:pStyle w:val="ListParagraph"/>
        <w:tabs>
          <w:tab w:val="left" w:pos="992"/>
        </w:tabs>
        <w:spacing w:before="120"/>
        <w:ind w:left="0"/>
        <w:rPr>
          <w:rFonts w:ascii="Times New Roman" w:hAnsi="Times New Roman" w:cs="Times New Roman"/>
          <w:b/>
          <w:sz w:val="24"/>
          <w:szCs w:val="24"/>
        </w:rPr>
      </w:pPr>
    </w:p>
    <w:p w14:paraId="3A0BE3FF"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PHẦN I. Câu trắc nghiệm nhiều phương án lựa chọn</w:t>
      </w:r>
      <w:r w:rsidRPr="00330A7E">
        <w:rPr>
          <w:rFonts w:ascii="Times New Roman" w:hAnsi="Times New Roman" w:cs="Times New Roman"/>
          <w:sz w:val="24"/>
          <w:szCs w:val="24"/>
        </w:rPr>
        <w:t>. Thí sinh trả lời từ câu 1 đến câu 12. Mỗi câu hỏi thí sinh chỉ chọn một phương án.</w:t>
      </w:r>
    </w:p>
    <w:p w14:paraId="75368A3F" w14:textId="77777777" w:rsidR="00ED397D" w:rsidRPr="00330A7E" w:rsidRDefault="00ED397D" w:rsidP="000E1E56">
      <w:pPr>
        <w:pStyle w:val="ListParagraph"/>
        <w:numPr>
          <w:ilvl w:val="0"/>
          <w:numId w:val="52"/>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4"/>
          <w:sz w:val="24"/>
          <w:szCs w:val="24"/>
        </w:rPr>
        <w:object w:dxaOrig="960" w:dyaOrig="400" w14:anchorId="3638C79D">
          <v:shape id="_x0000_i4182" type="#_x0000_t75" style="width:48pt;height:20.25pt" o:ole="">
            <v:imagedata r:id="rId2733" o:title=""/>
          </v:shape>
          <o:OLEObject Type="Embed" ProgID="Equation.DSMT4" ShapeID="_x0000_i4182" DrawAspect="Content" ObjectID="_1796843244" r:id="rId5624"/>
        </w:object>
      </w:r>
      <w:r w:rsidRPr="00330A7E">
        <w:rPr>
          <w:rFonts w:ascii="Times New Roman" w:hAnsi="Times New Roman" w:cs="Times New Roman"/>
          <w:sz w:val="24"/>
          <w:szCs w:val="24"/>
        </w:rPr>
        <w:t xml:space="preserve"> có đồ thị như </w:t>
      </w:r>
      <w:r w:rsidRPr="00330A7E">
        <w:rPr>
          <w:rFonts w:ascii="Times New Roman" w:hAnsi="Times New Roman" w:cs="Times New Roman"/>
          <w:i/>
          <w:iCs/>
          <w:sz w:val="24"/>
          <w:szCs w:val="24"/>
        </w:rPr>
        <w:t>Hình 1</w:t>
      </w:r>
      <w:r w:rsidRPr="00330A7E">
        <w:rPr>
          <w:rFonts w:ascii="Times New Roman" w:hAnsi="Times New Roman" w:cs="Times New Roman"/>
          <w:sz w:val="24"/>
          <w:szCs w:val="24"/>
        </w:rPr>
        <w:t>.</w:t>
      </w:r>
    </w:p>
    <w:p w14:paraId="48628035" w14:textId="77777777" w:rsidR="00ED397D" w:rsidRPr="00330A7E" w:rsidRDefault="00ED397D" w:rsidP="00330A7E">
      <w:pPr>
        <w:spacing w:before="120"/>
        <w:ind w:left="992" w:hanging="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51083AAA" wp14:editId="43BF7CC0">
            <wp:extent cx="2005965" cy="1832047"/>
            <wp:effectExtent l="0" t="0" r="0" b="0"/>
            <wp:docPr id="1301619899" name="Picture 1301619899"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aph of a function  Description automatically generated"/>
                    <pic:cNvPicPr/>
                  </pic:nvPicPr>
                  <pic:blipFill rotWithShape="1">
                    <a:blip r:embed="rId5625"/>
                    <a:srcRect t="8083" b="2609"/>
                    <a:stretch/>
                  </pic:blipFill>
                  <pic:spPr bwMode="auto">
                    <a:xfrm>
                      <a:off x="0" y="0"/>
                      <a:ext cx="2019295" cy="1844221"/>
                    </a:xfrm>
                    <a:prstGeom prst="rect">
                      <a:avLst/>
                    </a:prstGeom>
                    <a:ln>
                      <a:noFill/>
                    </a:ln>
                    <a:extLst>
                      <a:ext uri="{53640926-AAD7-44D8-BBD7-CCE9431645EC}">
                        <a14:shadowObscured xmlns:a14="http://schemas.microsoft.com/office/drawing/2010/main"/>
                      </a:ext>
                    </a:extLst>
                  </pic:spPr>
                </pic:pic>
              </a:graphicData>
            </a:graphic>
          </wp:inline>
        </w:drawing>
      </w:r>
    </w:p>
    <w:p w14:paraId="05DD4BB2" w14:textId="77777777" w:rsidR="00ED397D" w:rsidRPr="00330A7E" w:rsidRDefault="00ED397D" w:rsidP="00330A7E">
      <w:pPr>
        <w:spacing w:before="120"/>
        <w:ind w:left="992" w:hanging="992"/>
        <w:jc w:val="both"/>
        <w:rPr>
          <w:rFonts w:ascii="Times New Roman" w:hAnsi="Times New Roman" w:cs="Times New Roman"/>
          <w:sz w:val="24"/>
          <w:szCs w:val="24"/>
        </w:rPr>
      </w:pPr>
      <w:r w:rsidRPr="00330A7E">
        <w:rPr>
          <w:rFonts w:ascii="Times New Roman" w:hAnsi="Times New Roman" w:cs="Times New Roman"/>
          <w:sz w:val="24"/>
          <w:szCs w:val="24"/>
        </w:rPr>
        <w:tab/>
        <w:t>Hàm số đã cho đồng biến trên khoảng nào trong các khoảng sau đây?</w:t>
      </w:r>
    </w:p>
    <w:p w14:paraId="15ADA85C"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14"/>
          <w:sz w:val="24"/>
          <w:szCs w:val="24"/>
        </w:rPr>
        <w:object w:dxaOrig="540" w:dyaOrig="400" w14:anchorId="3B4E9AB7">
          <v:shape id="_x0000_i4183" type="#_x0000_t75" style="width:27pt;height:20.25pt" o:ole="">
            <v:imagedata r:id="rId5626" o:title=""/>
          </v:shape>
          <o:OLEObject Type="Embed" ProgID="Equation.DSMT4" ShapeID="_x0000_i4183" DrawAspect="Content" ObjectID="_1796843245" r:id="rId562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14"/>
          <w:sz w:val="24"/>
          <w:szCs w:val="24"/>
        </w:rPr>
        <w:object w:dxaOrig="540" w:dyaOrig="400" w14:anchorId="51923FA9">
          <v:shape id="_x0000_i4184" type="#_x0000_t75" style="width:27pt;height:20.25pt" o:ole="">
            <v:imagedata r:id="rId5628" o:title=""/>
          </v:shape>
          <o:OLEObject Type="Embed" ProgID="Equation.DSMT4" ShapeID="_x0000_i4184" DrawAspect="Content" ObjectID="_1796843246" r:id="rId562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4"/>
          <w:sz w:val="24"/>
          <w:szCs w:val="24"/>
        </w:rPr>
        <w:object w:dxaOrig="700" w:dyaOrig="400" w14:anchorId="72A126C9">
          <v:shape id="_x0000_i4185" type="#_x0000_t75" style="width:35.25pt;height:20.25pt" o:ole="">
            <v:imagedata r:id="rId5630" o:title=""/>
          </v:shape>
          <o:OLEObject Type="Embed" ProgID="Equation.DSMT4" ShapeID="_x0000_i4185" DrawAspect="Content" ObjectID="_1796843247" r:id="rId5631"/>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14"/>
          <w:sz w:val="24"/>
          <w:szCs w:val="24"/>
        </w:rPr>
        <w:object w:dxaOrig="680" w:dyaOrig="400" w14:anchorId="2B59D88B">
          <v:shape id="_x0000_i4186" type="#_x0000_t75" style="width:33.75pt;height:20.25pt" o:ole="">
            <v:imagedata r:id="rId5632" o:title=""/>
          </v:shape>
          <o:OLEObject Type="Embed" ProgID="Equation.DSMT4" ShapeID="_x0000_i4186" DrawAspect="Content" ObjectID="_1796843248" r:id="rId5633"/>
        </w:object>
      </w:r>
      <w:r w:rsidRPr="00330A7E">
        <w:rPr>
          <w:rFonts w:ascii="Times New Roman" w:hAnsi="Times New Roman" w:cs="Times New Roman"/>
          <w:sz w:val="24"/>
          <w:szCs w:val="24"/>
        </w:rPr>
        <w:t>.</w:t>
      </w:r>
    </w:p>
    <w:p w14:paraId="422089D8" w14:textId="77777777" w:rsidR="00ED397D" w:rsidRPr="00330A7E" w:rsidRDefault="00ED397D" w:rsidP="000E1E56">
      <w:pPr>
        <w:pStyle w:val="ListParagraph"/>
        <w:numPr>
          <w:ilvl w:val="0"/>
          <w:numId w:val="52"/>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4"/>
          <w:sz w:val="24"/>
          <w:szCs w:val="24"/>
        </w:rPr>
        <w:object w:dxaOrig="960" w:dyaOrig="400" w14:anchorId="30D51926">
          <v:shape id="_x0000_i4187" type="#_x0000_t75" style="width:48pt;height:20.25pt" o:ole="">
            <v:imagedata r:id="rId2733" o:title=""/>
          </v:shape>
          <o:OLEObject Type="Embed" ProgID="Equation.DSMT4" ShapeID="_x0000_i4187" DrawAspect="Content" ObjectID="_1796843249" r:id="rId5634"/>
        </w:object>
      </w:r>
      <w:r w:rsidRPr="00330A7E">
        <w:rPr>
          <w:rFonts w:ascii="Times New Roman" w:hAnsi="Times New Roman" w:cs="Times New Roman"/>
          <w:sz w:val="24"/>
          <w:szCs w:val="24"/>
        </w:rPr>
        <w:t xml:space="preserve"> có đồ thị như </w:t>
      </w:r>
      <w:r w:rsidRPr="00330A7E">
        <w:rPr>
          <w:rFonts w:ascii="Times New Roman" w:hAnsi="Times New Roman" w:cs="Times New Roman"/>
          <w:i/>
          <w:iCs/>
          <w:sz w:val="24"/>
          <w:szCs w:val="24"/>
        </w:rPr>
        <w:t>Hình 2</w:t>
      </w:r>
      <w:r w:rsidRPr="00330A7E">
        <w:rPr>
          <w:rFonts w:ascii="Times New Roman" w:hAnsi="Times New Roman" w:cs="Times New Roman"/>
          <w:sz w:val="24"/>
          <w:szCs w:val="24"/>
        </w:rPr>
        <w:t>.</w:t>
      </w:r>
    </w:p>
    <w:p w14:paraId="7554F4B0" w14:textId="77777777" w:rsidR="00ED397D" w:rsidRPr="00330A7E" w:rsidRDefault="00ED397D" w:rsidP="00330A7E">
      <w:pPr>
        <w:spacing w:before="120"/>
        <w:ind w:left="992" w:hanging="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2421A84B" wp14:editId="3A421738">
            <wp:extent cx="2120900" cy="1959247"/>
            <wp:effectExtent l="0" t="0" r="0" b="3175"/>
            <wp:docPr id="1301619900" name="Picture 1301619900" descr="A graph of function and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 of function and function  Description automatically generated"/>
                    <pic:cNvPicPr/>
                  </pic:nvPicPr>
                  <pic:blipFill>
                    <a:blip r:embed="rId2735"/>
                    <a:stretch>
                      <a:fillRect/>
                    </a:stretch>
                  </pic:blipFill>
                  <pic:spPr>
                    <a:xfrm>
                      <a:off x="0" y="0"/>
                      <a:ext cx="2127772" cy="1965595"/>
                    </a:xfrm>
                    <a:prstGeom prst="rect">
                      <a:avLst/>
                    </a:prstGeom>
                  </pic:spPr>
                </pic:pic>
              </a:graphicData>
            </a:graphic>
          </wp:inline>
        </w:drawing>
      </w:r>
    </w:p>
    <w:p w14:paraId="573C003E" w14:textId="77777777" w:rsidR="00ED397D" w:rsidRPr="00330A7E" w:rsidRDefault="00ED397D" w:rsidP="00330A7E">
      <w:pPr>
        <w:spacing w:before="120"/>
        <w:ind w:left="992" w:hanging="992"/>
        <w:rPr>
          <w:rFonts w:ascii="Times New Roman" w:hAnsi="Times New Roman" w:cs="Times New Roman"/>
          <w:sz w:val="24"/>
          <w:szCs w:val="24"/>
        </w:rPr>
      </w:pPr>
      <w:r w:rsidRPr="00330A7E">
        <w:rPr>
          <w:rFonts w:ascii="Times New Roman" w:hAnsi="Times New Roman" w:cs="Times New Roman"/>
          <w:sz w:val="24"/>
          <w:szCs w:val="24"/>
        </w:rPr>
        <w:tab/>
        <w:t>Đồ thị hàm số đã cho có đường tiệm cận ngang là:</w:t>
      </w:r>
    </w:p>
    <w:p w14:paraId="33E2318D"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6"/>
          <w:sz w:val="24"/>
          <w:szCs w:val="24"/>
        </w:rPr>
        <w:object w:dxaOrig="560" w:dyaOrig="279" w14:anchorId="7A3299AC">
          <v:shape id="_x0000_i4188" type="#_x0000_t75" style="width:27.75pt;height:14.25pt" o:ole="">
            <v:imagedata r:id="rId2736" o:title=""/>
          </v:shape>
          <o:OLEObject Type="Embed" ProgID="Equation.DSMT4" ShapeID="_x0000_i4188" DrawAspect="Content" ObjectID="_1796843250" r:id="rId5635"/>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6"/>
          <w:sz w:val="24"/>
          <w:szCs w:val="24"/>
        </w:rPr>
        <w:object w:dxaOrig="680" w:dyaOrig="279" w14:anchorId="023E57A5">
          <v:shape id="_x0000_i4189" type="#_x0000_t75" style="width:33.75pt;height:14.25pt" o:ole="">
            <v:imagedata r:id="rId2738" o:title=""/>
          </v:shape>
          <o:OLEObject Type="Embed" ProgID="Equation.DSMT4" ShapeID="_x0000_i4189" DrawAspect="Content" ObjectID="_1796843251" r:id="rId5636"/>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0"/>
          <w:sz w:val="24"/>
          <w:szCs w:val="24"/>
        </w:rPr>
        <w:object w:dxaOrig="580" w:dyaOrig="320" w14:anchorId="2CB507AB">
          <v:shape id="_x0000_i4190" type="#_x0000_t75" style="width:29.25pt;height:15.75pt" o:ole="">
            <v:imagedata r:id="rId2740" o:title=""/>
          </v:shape>
          <o:OLEObject Type="Embed" ProgID="Equation.DSMT4" ShapeID="_x0000_i4190" DrawAspect="Content" ObjectID="_1796843252" r:id="rId5637"/>
        </w:object>
      </w:r>
      <w:r w:rsidRPr="00330A7E">
        <w:rPr>
          <w:rFonts w:ascii="Times New Roman" w:hAnsi="Times New Roman" w:cs="Times New Roman"/>
          <w:sz w:val="24"/>
          <w:szCs w:val="24"/>
        </w:rPr>
        <w:t>.</w:t>
      </w:r>
      <w:r w:rsidRPr="00330A7E">
        <w:rPr>
          <w:rFonts w:ascii="Times New Roman" w:hAnsi="Times New Roman" w:cs="Times New Roman"/>
          <w:position w:val="-10"/>
          <w:sz w:val="24"/>
          <w:szCs w:val="24"/>
        </w:rPr>
        <w:object w:dxaOrig="139" w:dyaOrig="260" w14:anchorId="37F403D7">
          <v:shape id="_x0000_i4191" type="#_x0000_t75" style="width:6.75pt;height:12.75pt" o:ole="">
            <v:imagedata r:id="rId2742" o:title=""/>
          </v:shape>
          <o:OLEObject Type="Embed" ProgID="Equation.DSMT4" ShapeID="_x0000_i4191" DrawAspect="Content" ObjectID="_1796843253" r:id="rId5638"/>
        </w:objec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10"/>
          <w:sz w:val="24"/>
          <w:szCs w:val="24"/>
        </w:rPr>
        <w:object w:dxaOrig="700" w:dyaOrig="320" w14:anchorId="27441BFC">
          <v:shape id="_x0000_i4192" type="#_x0000_t75" style="width:35.25pt;height:15.75pt" o:ole="">
            <v:imagedata r:id="rId2744" o:title=""/>
          </v:shape>
          <o:OLEObject Type="Embed" ProgID="Equation.DSMT4" ShapeID="_x0000_i4192" DrawAspect="Content" ObjectID="_1796843254" r:id="rId5639"/>
        </w:object>
      </w:r>
      <w:r w:rsidRPr="00330A7E">
        <w:rPr>
          <w:rFonts w:ascii="Times New Roman" w:hAnsi="Times New Roman" w:cs="Times New Roman"/>
          <w:sz w:val="24"/>
          <w:szCs w:val="24"/>
        </w:rPr>
        <w:t>.</w:t>
      </w:r>
    </w:p>
    <w:p w14:paraId="0793BEB3" w14:textId="77777777" w:rsidR="00ED397D" w:rsidRPr="00330A7E" w:rsidRDefault="00ED397D" w:rsidP="000E1E56">
      <w:pPr>
        <w:pStyle w:val="ListParagraph"/>
        <w:numPr>
          <w:ilvl w:val="0"/>
          <w:numId w:val="52"/>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Họ nguyên hàm của hàm số </w:t>
      </w:r>
      <w:r w:rsidRPr="00330A7E">
        <w:rPr>
          <w:rFonts w:ascii="Times New Roman" w:hAnsi="Times New Roman" w:cs="Times New Roman"/>
          <w:position w:val="-14"/>
          <w:sz w:val="24"/>
          <w:szCs w:val="24"/>
        </w:rPr>
        <w:object w:dxaOrig="1260" w:dyaOrig="400" w14:anchorId="7AF253F5">
          <v:shape id="_x0000_i4193" type="#_x0000_t75" style="width:63pt;height:20.25pt" o:ole="">
            <v:imagedata r:id="rId2746" o:title=""/>
          </v:shape>
          <o:OLEObject Type="Embed" ProgID="Equation.DSMT4" ShapeID="_x0000_i4193" DrawAspect="Content" ObjectID="_1796843255" r:id="rId5640"/>
        </w:object>
      </w:r>
      <w:r w:rsidRPr="00330A7E">
        <w:rPr>
          <w:rFonts w:ascii="Times New Roman" w:hAnsi="Times New Roman" w:cs="Times New Roman"/>
          <w:sz w:val="24"/>
          <w:szCs w:val="24"/>
        </w:rPr>
        <w:t>là?</w:t>
      </w:r>
    </w:p>
    <w:p w14:paraId="4A078FA6"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6"/>
          <w:sz w:val="24"/>
          <w:szCs w:val="24"/>
        </w:rPr>
        <w:object w:dxaOrig="1100" w:dyaOrig="279" w14:anchorId="3D8BCDCC">
          <v:shape id="_x0000_i4194" type="#_x0000_t75" style="width:54.75pt;height:14.25pt" o:ole="">
            <v:imagedata r:id="rId2748" o:title=""/>
          </v:shape>
          <o:OLEObject Type="Embed" ProgID="Equation.DSMT4" ShapeID="_x0000_i4194" DrawAspect="Content" ObjectID="_1796843256" r:id="rId5641"/>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6"/>
          <w:sz w:val="24"/>
          <w:szCs w:val="24"/>
        </w:rPr>
        <w:object w:dxaOrig="920" w:dyaOrig="279" w14:anchorId="3762E540">
          <v:shape id="_x0000_i4195" type="#_x0000_t75" style="width:45.75pt;height:14.25pt" o:ole="">
            <v:imagedata r:id="rId2750" o:title=""/>
          </v:shape>
          <o:OLEObject Type="Embed" ProgID="Equation.DSMT4" ShapeID="_x0000_i4195" DrawAspect="Content" ObjectID="_1796843257" r:id="rId5642"/>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6"/>
          <w:sz w:val="24"/>
          <w:szCs w:val="24"/>
        </w:rPr>
        <w:object w:dxaOrig="900" w:dyaOrig="279" w14:anchorId="68018F6E">
          <v:shape id="_x0000_i4196" type="#_x0000_t75" style="width:45pt;height:14.25pt" o:ole="">
            <v:imagedata r:id="rId2752" o:title=""/>
          </v:shape>
          <o:OLEObject Type="Embed" ProgID="Equation.DSMT4" ShapeID="_x0000_i4196" DrawAspect="Content" ObjectID="_1796843258" r:id="rId5643"/>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6"/>
          <w:sz w:val="24"/>
          <w:szCs w:val="24"/>
        </w:rPr>
        <w:object w:dxaOrig="1060" w:dyaOrig="279" w14:anchorId="1EE85E3B">
          <v:shape id="_x0000_i4197" type="#_x0000_t75" style="width:53.25pt;height:14.25pt" o:ole="">
            <v:imagedata r:id="rId2754" o:title=""/>
          </v:shape>
          <o:OLEObject Type="Embed" ProgID="Equation.DSMT4" ShapeID="_x0000_i4197" DrawAspect="Content" ObjectID="_1796843259" r:id="rId5644"/>
        </w:object>
      </w:r>
      <w:r w:rsidRPr="00330A7E">
        <w:rPr>
          <w:rFonts w:ascii="Times New Roman" w:hAnsi="Times New Roman" w:cs="Times New Roman"/>
          <w:sz w:val="24"/>
          <w:szCs w:val="24"/>
        </w:rPr>
        <w:t>.</w:t>
      </w:r>
    </w:p>
    <w:p w14:paraId="1F1EBD1B" w14:textId="77777777" w:rsidR="00ED397D" w:rsidRPr="00330A7E" w:rsidRDefault="00ED397D" w:rsidP="000E1E56">
      <w:pPr>
        <w:pStyle w:val="ListParagraph"/>
        <w:numPr>
          <w:ilvl w:val="0"/>
          <w:numId w:val="52"/>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lastRenderedPageBreak/>
        <w:t xml:space="preserve">Trong không gian tọa độ </w:t>
      </w:r>
      <w:r w:rsidRPr="00330A7E">
        <w:rPr>
          <w:rFonts w:ascii="Times New Roman" w:hAnsi="Times New Roman" w:cs="Times New Roman"/>
          <w:position w:val="-10"/>
          <w:sz w:val="24"/>
          <w:szCs w:val="24"/>
        </w:rPr>
        <w:object w:dxaOrig="620" w:dyaOrig="320" w14:anchorId="5373CD28">
          <v:shape id="_x0000_i4198" type="#_x0000_t75" style="width:30.75pt;height:15.75pt" o:ole="">
            <v:imagedata r:id="rId2771" o:title=""/>
          </v:shape>
          <o:OLEObject Type="Embed" ProgID="Equation.DSMT4" ShapeID="_x0000_i4198" DrawAspect="Content" ObjectID="_1796843260" r:id="rId5645"/>
        </w:object>
      </w:r>
      <w:r w:rsidRPr="00330A7E">
        <w:rPr>
          <w:rFonts w:ascii="Times New Roman" w:hAnsi="Times New Roman" w:cs="Times New Roman"/>
          <w:sz w:val="24"/>
          <w:szCs w:val="24"/>
        </w:rPr>
        <w:t xml:space="preserve">vectơ nào sau đây là vectơ pháp tuyến của mặt phẳng </w:t>
      </w:r>
      <w:r w:rsidRPr="00330A7E">
        <w:rPr>
          <w:rFonts w:ascii="Times New Roman" w:hAnsi="Times New Roman" w:cs="Times New Roman"/>
          <w:position w:val="-14"/>
          <w:sz w:val="24"/>
          <w:szCs w:val="24"/>
        </w:rPr>
        <w:object w:dxaOrig="2160" w:dyaOrig="400" w14:anchorId="1C925B90">
          <v:shape id="_x0000_i4199" type="#_x0000_t75" style="width:108pt;height:20.25pt" o:ole="">
            <v:imagedata r:id="rId2773" o:title=""/>
          </v:shape>
          <o:OLEObject Type="Embed" ProgID="Equation.DSMT4" ShapeID="_x0000_i4199" DrawAspect="Content" ObjectID="_1796843261" r:id="rId5646"/>
        </w:object>
      </w:r>
      <w:r w:rsidRPr="00330A7E">
        <w:rPr>
          <w:rFonts w:ascii="Times New Roman" w:hAnsi="Times New Roman" w:cs="Times New Roman"/>
          <w:sz w:val="24"/>
          <w:szCs w:val="24"/>
        </w:rPr>
        <w:t>?</w:t>
      </w:r>
    </w:p>
    <w:p w14:paraId="79497A90"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14"/>
          <w:sz w:val="24"/>
          <w:szCs w:val="24"/>
        </w:rPr>
        <w:object w:dxaOrig="1400" w:dyaOrig="420" w14:anchorId="35CF6999">
          <v:shape id="_x0000_i4200" type="#_x0000_t75" style="width:69.75pt;height:21pt" o:ole="">
            <v:imagedata r:id="rId2775" o:title=""/>
          </v:shape>
          <o:OLEObject Type="Embed" ProgID="Equation.DSMT4" ShapeID="_x0000_i4200" DrawAspect="Content" ObjectID="_1796843262" r:id="rId564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14"/>
          <w:sz w:val="24"/>
          <w:szCs w:val="24"/>
        </w:rPr>
        <w:object w:dxaOrig="1200" w:dyaOrig="420" w14:anchorId="7112D497">
          <v:shape id="_x0000_i4201" type="#_x0000_t75" style="width:60pt;height:21pt" o:ole="">
            <v:imagedata r:id="rId2777" o:title=""/>
          </v:shape>
          <o:OLEObject Type="Embed" ProgID="Equation.DSMT4" ShapeID="_x0000_i4201" DrawAspect="Content" ObjectID="_1796843263" r:id="rId564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4"/>
          <w:sz w:val="24"/>
          <w:szCs w:val="24"/>
        </w:rPr>
        <w:object w:dxaOrig="1400" w:dyaOrig="420" w14:anchorId="7A72A607">
          <v:shape id="_x0000_i4202" type="#_x0000_t75" style="width:69.75pt;height:21pt" o:ole="">
            <v:imagedata r:id="rId2779" o:title=""/>
          </v:shape>
          <o:OLEObject Type="Embed" ProgID="Equation.DSMT4" ShapeID="_x0000_i4202" DrawAspect="Content" ObjectID="_1796843264" r:id="rId564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14"/>
          <w:sz w:val="24"/>
          <w:szCs w:val="24"/>
        </w:rPr>
        <w:object w:dxaOrig="1340" w:dyaOrig="420" w14:anchorId="1B586071">
          <v:shape id="_x0000_i4203" type="#_x0000_t75" style="width:66.75pt;height:21pt" o:ole="">
            <v:imagedata r:id="rId2781" o:title=""/>
          </v:shape>
          <o:OLEObject Type="Embed" ProgID="Equation.DSMT4" ShapeID="_x0000_i4203" DrawAspect="Content" ObjectID="_1796843265" r:id="rId5650"/>
        </w:object>
      </w:r>
      <w:r w:rsidRPr="00330A7E">
        <w:rPr>
          <w:rFonts w:ascii="Times New Roman" w:hAnsi="Times New Roman" w:cs="Times New Roman"/>
          <w:sz w:val="24"/>
          <w:szCs w:val="24"/>
        </w:rPr>
        <w:t>.</w:t>
      </w:r>
    </w:p>
    <w:p w14:paraId="12EFEAA4"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p>
    <w:p w14:paraId="190940AA" w14:textId="77777777" w:rsidR="00ED397D" w:rsidRPr="00330A7E" w:rsidRDefault="00ED397D" w:rsidP="000E1E56">
      <w:pPr>
        <w:pStyle w:val="ListParagraph"/>
        <w:numPr>
          <w:ilvl w:val="0"/>
          <w:numId w:val="52"/>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tọa độ </w:t>
      </w:r>
      <w:r w:rsidRPr="00330A7E">
        <w:rPr>
          <w:rFonts w:ascii="Times New Roman" w:hAnsi="Times New Roman" w:cs="Times New Roman"/>
          <w:position w:val="-10"/>
          <w:sz w:val="24"/>
          <w:szCs w:val="24"/>
        </w:rPr>
        <w:object w:dxaOrig="620" w:dyaOrig="320" w14:anchorId="2878994E">
          <v:shape id="_x0000_i4204" type="#_x0000_t75" style="width:30.75pt;height:15.75pt" o:ole="">
            <v:imagedata r:id="rId2771" o:title=""/>
          </v:shape>
          <o:OLEObject Type="Embed" ProgID="Equation.DSMT4" ShapeID="_x0000_i4204" DrawAspect="Content" ObjectID="_1796843266" r:id="rId5651"/>
        </w:object>
      </w:r>
      <w:r w:rsidRPr="00330A7E">
        <w:rPr>
          <w:rFonts w:ascii="Times New Roman" w:hAnsi="Times New Roman" w:cs="Times New Roman"/>
          <w:sz w:val="24"/>
          <w:szCs w:val="24"/>
        </w:rPr>
        <w:t>phương trình nào sau đây là phương trình tham số của đường thẳng?</w:t>
      </w:r>
    </w:p>
    <w:p w14:paraId="13027E3F"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position w:val="-52"/>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52"/>
          <w:sz w:val="24"/>
          <w:szCs w:val="24"/>
        </w:rPr>
        <w:object w:dxaOrig="1140" w:dyaOrig="1160" w14:anchorId="359E1F67">
          <v:shape id="_x0000_i4205" type="#_x0000_t75" style="width:57pt;height:57.75pt" o:ole="">
            <v:imagedata r:id="rId2784" o:title=""/>
          </v:shape>
          <o:OLEObject Type="Embed" ProgID="Equation.DSMT4" ShapeID="_x0000_i4205" DrawAspect="Content" ObjectID="_1796843267" r:id="rId5652"/>
        </w:objec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52"/>
          <w:sz w:val="24"/>
          <w:szCs w:val="24"/>
        </w:rPr>
        <w:object w:dxaOrig="1280" w:dyaOrig="1160" w14:anchorId="0E2772A3">
          <v:shape id="_x0000_i4206" type="#_x0000_t75" style="width:63.75pt;height:57.75pt" o:ole="">
            <v:imagedata r:id="rId2786" o:title=""/>
          </v:shape>
          <o:OLEObject Type="Embed" ProgID="Equation.DSMT4" ShapeID="_x0000_i4206" DrawAspect="Content" ObjectID="_1796843268" r:id="rId5653"/>
        </w:object>
      </w:r>
      <w:r w:rsidRPr="00330A7E">
        <w:rPr>
          <w:rFonts w:ascii="Times New Roman" w:hAnsi="Times New Roman" w:cs="Times New Roman"/>
          <w:position w:val="-52"/>
          <w:sz w:val="24"/>
          <w:szCs w:val="24"/>
        </w:rPr>
        <w:tab/>
      </w:r>
      <w:r w:rsidRPr="00330A7E">
        <w:rPr>
          <w:rFonts w:ascii="Times New Roman" w:hAnsi="Times New Roman" w:cs="Times New Roman"/>
          <w:b/>
          <w:bCs/>
          <w:color w:val="0000FF"/>
          <w:sz w:val="24"/>
          <w:szCs w:val="24"/>
        </w:rPr>
        <w:t xml:space="preserve">C. </w:t>
      </w:r>
      <w:r w:rsidRPr="00330A7E">
        <w:rPr>
          <w:rFonts w:ascii="Times New Roman" w:hAnsi="Times New Roman" w:cs="Times New Roman"/>
          <w:b/>
          <w:bCs/>
          <w:position w:val="-50"/>
          <w:sz w:val="24"/>
          <w:szCs w:val="24"/>
        </w:rPr>
        <w:object w:dxaOrig="1040" w:dyaOrig="1120" w14:anchorId="1A657DE1">
          <v:shape id="_x0000_i4207" type="#_x0000_t75" style="width:51.75pt;height:56.25pt" o:ole="">
            <v:imagedata r:id="rId2788" o:title=""/>
          </v:shape>
          <o:OLEObject Type="Embed" ProgID="Equation.DSMT4" ShapeID="_x0000_i4207" DrawAspect="Content" ObjectID="_1796843269" r:id="rId5654"/>
        </w:object>
      </w:r>
      <w:r w:rsidRPr="00330A7E">
        <w:rPr>
          <w:rFonts w:ascii="Times New Roman" w:hAnsi="Times New Roman" w:cs="Times New Roman"/>
          <w:b/>
          <w:bCs/>
          <w:sz w:val="24"/>
          <w:szCs w:val="24"/>
        </w:rPr>
        <w:tab/>
      </w:r>
      <w:r w:rsidRPr="00330A7E">
        <w:rPr>
          <w:rFonts w:ascii="Times New Roman" w:hAnsi="Times New Roman" w:cs="Times New Roman"/>
          <w:b/>
          <w:bCs/>
          <w:color w:val="0000FF"/>
          <w:sz w:val="24"/>
          <w:szCs w:val="24"/>
        </w:rPr>
        <w:t xml:space="preserve">D. </w:t>
      </w:r>
      <w:r w:rsidRPr="00330A7E">
        <w:rPr>
          <w:rFonts w:ascii="Times New Roman" w:hAnsi="Times New Roman" w:cs="Times New Roman"/>
          <w:b/>
          <w:bCs/>
          <w:position w:val="-50"/>
          <w:sz w:val="24"/>
          <w:szCs w:val="24"/>
        </w:rPr>
        <w:object w:dxaOrig="1160" w:dyaOrig="1120" w14:anchorId="429AF016">
          <v:shape id="_x0000_i4208" type="#_x0000_t75" style="width:57.75pt;height:56.25pt" o:ole="">
            <v:imagedata r:id="rId2790" o:title=""/>
          </v:shape>
          <o:OLEObject Type="Embed" ProgID="Equation.DSMT4" ShapeID="_x0000_i4208" DrawAspect="Content" ObjectID="_1796843270" r:id="rId5655"/>
        </w:object>
      </w:r>
    </w:p>
    <w:p w14:paraId="61B1EB1C" w14:textId="77777777" w:rsidR="00ED397D" w:rsidRPr="00330A7E" w:rsidRDefault="00ED397D" w:rsidP="000E1E56">
      <w:pPr>
        <w:pStyle w:val="ListParagraph"/>
        <w:numPr>
          <w:ilvl w:val="0"/>
          <w:numId w:val="52"/>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tọa độ </w:t>
      </w:r>
      <w:r w:rsidRPr="00330A7E">
        <w:rPr>
          <w:rFonts w:ascii="Times New Roman" w:hAnsi="Times New Roman" w:cs="Times New Roman"/>
          <w:position w:val="-10"/>
          <w:sz w:val="24"/>
          <w:szCs w:val="24"/>
        </w:rPr>
        <w:object w:dxaOrig="560" w:dyaOrig="320" w14:anchorId="4CF9638B">
          <v:shape id="_x0000_i4209" type="#_x0000_t75" style="width:28.5pt;height:15.75pt" o:ole="">
            <v:imagedata r:id="rId2792" o:title=""/>
          </v:shape>
          <o:OLEObject Type="Embed" ProgID="Equation.DSMT4" ShapeID="_x0000_i4209" DrawAspect="Content" ObjectID="_1796843271" r:id="rId5656"/>
        </w:object>
      </w:r>
      <w:r w:rsidRPr="00330A7E">
        <w:rPr>
          <w:rFonts w:ascii="Times New Roman" w:hAnsi="Times New Roman" w:cs="Times New Roman"/>
          <w:sz w:val="24"/>
          <w:szCs w:val="24"/>
        </w:rPr>
        <w:t xml:space="preserve">, cho mặt cầu: </w:t>
      </w:r>
      <w:r w:rsidRPr="00330A7E">
        <w:rPr>
          <w:rFonts w:ascii="Times New Roman" w:hAnsi="Times New Roman" w:cs="Times New Roman"/>
          <w:position w:val="-14"/>
          <w:sz w:val="24"/>
          <w:szCs w:val="24"/>
        </w:rPr>
        <w:object w:dxaOrig="3600" w:dyaOrig="440" w14:anchorId="166CA663">
          <v:shape id="_x0000_i4210" type="#_x0000_t75" style="width:180pt;height:21.75pt" o:ole="">
            <v:imagedata r:id="rId5657" o:title=""/>
          </v:shape>
          <o:OLEObject Type="Embed" ProgID="Equation.DSMT4" ShapeID="_x0000_i4210" DrawAspect="Content" ObjectID="_1796843272" r:id="rId5658"/>
        </w:object>
      </w:r>
    </w:p>
    <w:p w14:paraId="0195822B"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Tâm của mặt cầu </w:t>
      </w:r>
      <w:r w:rsidRPr="00330A7E">
        <w:rPr>
          <w:rFonts w:ascii="Times New Roman" w:hAnsi="Times New Roman" w:cs="Times New Roman"/>
          <w:position w:val="-14"/>
          <w:sz w:val="24"/>
          <w:szCs w:val="24"/>
        </w:rPr>
        <w:object w:dxaOrig="400" w:dyaOrig="400" w14:anchorId="6137E41A">
          <v:shape id="_x0000_i4211" type="#_x0000_t75" style="width:20.25pt;height:20.25pt" o:ole="">
            <v:imagedata r:id="rId2796" o:title=""/>
          </v:shape>
          <o:OLEObject Type="Embed" ProgID="Equation.DSMT4" ShapeID="_x0000_i4211" DrawAspect="Content" ObjectID="_1796843273" r:id="rId5659"/>
        </w:object>
      </w:r>
      <w:r w:rsidRPr="00330A7E">
        <w:rPr>
          <w:rFonts w:ascii="Times New Roman" w:hAnsi="Times New Roman" w:cs="Times New Roman"/>
          <w:sz w:val="24"/>
          <w:szCs w:val="24"/>
        </w:rPr>
        <w:t xml:space="preserve"> có tọa độ là:</w:t>
      </w:r>
    </w:p>
    <w:p w14:paraId="5FAF5BCC"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A. </w:t>
      </w:r>
      <w:r w:rsidRPr="00330A7E">
        <w:rPr>
          <w:rFonts w:ascii="Times New Roman" w:hAnsi="Times New Roman" w:cs="Times New Roman"/>
          <w:b/>
          <w:bCs/>
          <w:position w:val="-14"/>
          <w:sz w:val="24"/>
          <w:szCs w:val="24"/>
        </w:rPr>
        <w:object w:dxaOrig="960" w:dyaOrig="400" w14:anchorId="3836A5DE">
          <v:shape id="_x0000_i4212" type="#_x0000_t75" style="width:48.75pt;height:20.25pt" o:ole="">
            <v:imagedata r:id="rId2798" o:title=""/>
          </v:shape>
          <o:OLEObject Type="Embed" ProgID="Equation.DSMT4" ShapeID="_x0000_i4212" DrawAspect="Content" ObjectID="_1796843274" r:id="rId5660"/>
        </w:object>
      </w:r>
      <w:r w:rsidRPr="00330A7E">
        <w:rPr>
          <w:rFonts w:ascii="Times New Roman" w:hAnsi="Times New Roman" w:cs="Times New Roman"/>
          <w:b/>
          <w:bCs/>
          <w:sz w:val="24"/>
          <w:szCs w:val="24"/>
        </w:rPr>
        <w:tab/>
      </w:r>
      <w:r w:rsidRPr="00330A7E">
        <w:rPr>
          <w:rFonts w:ascii="Times New Roman" w:hAnsi="Times New Roman" w:cs="Times New Roman"/>
          <w:b/>
          <w:bCs/>
          <w:color w:val="0000FF"/>
          <w:sz w:val="24"/>
          <w:szCs w:val="24"/>
        </w:rPr>
        <w:t xml:space="preserve">B. </w:t>
      </w:r>
      <w:r w:rsidRPr="00330A7E">
        <w:rPr>
          <w:rFonts w:ascii="Times New Roman" w:hAnsi="Times New Roman" w:cs="Times New Roman"/>
          <w:b/>
          <w:bCs/>
          <w:position w:val="-14"/>
          <w:sz w:val="24"/>
          <w:szCs w:val="24"/>
        </w:rPr>
        <w:object w:dxaOrig="960" w:dyaOrig="400" w14:anchorId="2386091F">
          <v:shape id="_x0000_i4213" type="#_x0000_t75" style="width:48.75pt;height:20.25pt" o:ole="">
            <v:imagedata r:id="rId2800" o:title=""/>
          </v:shape>
          <o:OLEObject Type="Embed" ProgID="Equation.DSMT4" ShapeID="_x0000_i4213" DrawAspect="Content" ObjectID="_1796843275" r:id="rId5661"/>
        </w:object>
      </w:r>
      <w:r w:rsidRPr="00330A7E">
        <w:rPr>
          <w:rFonts w:ascii="Times New Roman" w:hAnsi="Times New Roman" w:cs="Times New Roman"/>
          <w:b/>
          <w:bCs/>
          <w:sz w:val="24"/>
          <w:szCs w:val="24"/>
        </w:rPr>
        <w:tab/>
      </w:r>
      <w:r w:rsidRPr="00330A7E">
        <w:rPr>
          <w:rFonts w:ascii="Times New Roman" w:hAnsi="Times New Roman" w:cs="Times New Roman"/>
          <w:b/>
          <w:bCs/>
          <w:color w:val="0000FF"/>
          <w:sz w:val="24"/>
          <w:szCs w:val="24"/>
        </w:rPr>
        <w:t xml:space="preserve">C. </w:t>
      </w:r>
      <w:r w:rsidRPr="00330A7E">
        <w:rPr>
          <w:rFonts w:ascii="Times New Roman" w:hAnsi="Times New Roman" w:cs="Times New Roman"/>
          <w:b/>
          <w:bCs/>
          <w:position w:val="-14"/>
          <w:sz w:val="24"/>
          <w:szCs w:val="24"/>
        </w:rPr>
        <w:object w:dxaOrig="980" w:dyaOrig="400" w14:anchorId="6818AB13">
          <v:shape id="_x0000_i4214" type="#_x0000_t75" style="width:48.75pt;height:20.25pt" o:ole="">
            <v:imagedata r:id="rId2802" o:title=""/>
          </v:shape>
          <o:OLEObject Type="Embed" ProgID="Equation.DSMT4" ShapeID="_x0000_i4214" DrawAspect="Content" ObjectID="_1796843276" r:id="rId5662"/>
        </w:object>
      </w:r>
      <w:r w:rsidRPr="00330A7E">
        <w:rPr>
          <w:rFonts w:ascii="Times New Roman" w:hAnsi="Times New Roman" w:cs="Times New Roman"/>
          <w:b/>
          <w:bCs/>
          <w:sz w:val="24"/>
          <w:szCs w:val="24"/>
        </w:rPr>
        <w:tab/>
      </w:r>
      <w:r w:rsidRPr="00330A7E">
        <w:rPr>
          <w:rFonts w:ascii="Times New Roman" w:hAnsi="Times New Roman" w:cs="Times New Roman"/>
          <w:b/>
          <w:bCs/>
          <w:color w:val="0000FF"/>
          <w:sz w:val="24"/>
          <w:szCs w:val="24"/>
        </w:rPr>
        <w:t xml:space="preserve">D. </w:t>
      </w:r>
      <w:r w:rsidRPr="00330A7E">
        <w:rPr>
          <w:rFonts w:ascii="Times New Roman" w:hAnsi="Times New Roman" w:cs="Times New Roman"/>
          <w:b/>
          <w:bCs/>
          <w:position w:val="-14"/>
          <w:sz w:val="24"/>
          <w:szCs w:val="24"/>
        </w:rPr>
        <w:object w:dxaOrig="840" w:dyaOrig="400" w14:anchorId="1567D651">
          <v:shape id="_x0000_i4215" type="#_x0000_t75" style="width:42pt;height:20.25pt" o:ole="">
            <v:imagedata r:id="rId2804" o:title=""/>
          </v:shape>
          <o:OLEObject Type="Embed" ProgID="Equation.DSMT4" ShapeID="_x0000_i4215" DrawAspect="Content" ObjectID="_1796843277" r:id="rId5663"/>
        </w:object>
      </w:r>
    </w:p>
    <w:p w14:paraId="65619972" w14:textId="77777777" w:rsidR="00ED397D" w:rsidRPr="00330A7E" w:rsidRDefault="00ED397D" w:rsidP="000E1E56">
      <w:pPr>
        <w:pStyle w:val="ListParagraph"/>
        <w:numPr>
          <w:ilvl w:val="0"/>
          <w:numId w:val="52"/>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Cho hai biến cố </w:t>
      </w:r>
      <w:r w:rsidRPr="00330A7E">
        <w:rPr>
          <w:rFonts w:ascii="Times New Roman" w:hAnsi="Times New Roman" w:cs="Times New Roman"/>
          <w:position w:val="-10"/>
          <w:sz w:val="24"/>
          <w:szCs w:val="24"/>
        </w:rPr>
        <w:object w:dxaOrig="480" w:dyaOrig="320" w14:anchorId="4B958FCE">
          <v:shape id="_x0000_i4216" type="#_x0000_t75" style="width:23.25pt;height:15.75pt" o:ole="">
            <v:imagedata r:id="rId2806" o:title=""/>
          </v:shape>
          <o:OLEObject Type="Embed" ProgID="Equation.DSMT4" ShapeID="_x0000_i4216" DrawAspect="Content" ObjectID="_1796843278" r:id="rId5664"/>
        </w:object>
      </w:r>
      <w:r w:rsidRPr="00330A7E">
        <w:rPr>
          <w:rFonts w:ascii="Times New Roman" w:hAnsi="Times New Roman" w:cs="Times New Roman"/>
          <w:sz w:val="24"/>
          <w:szCs w:val="24"/>
        </w:rPr>
        <w:t xml:space="preserve"> với </w:t>
      </w:r>
      <w:r w:rsidRPr="00330A7E">
        <w:rPr>
          <w:rFonts w:ascii="Times New Roman" w:hAnsi="Times New Roman" w:cs="Times New Roman"/>
          <w:position w:val="-10"/>
          <w:sz w:val="24"/>
          <w:szCs w:val="24"/>
        </w:rPr>
        <w:object w:dxaOrig="1300" w:dyaOrig="320" w14:anchorId="43BABC62">
          <v:shape id="_x0000_i4217" type="#_x0000_t75" style="width:65.25pt;height:15.75pt" o:ole="">
            <v:imagedata r:id="rId2808" o:title=""/>
          </v:shape>
          <o:OLEObject Type="Embed" ProgID="Equation.DSMT4" ShapeID="_x0000_i4217" DrawAspect="Content" ObjectID="_1796843279" r:id="rId5665"/>
        </w:object>
      </w:r>
      <w:r w:rsidRPr="00330A7E">
        <w:rPr>
          <w:rFonts w:ascii="Times New Roman" w:hAnsi="Times New Roman" w:cs="Times New Roman"/>
          <w:sz w:val="24"/>
          <w:szCs w:val="24"/>
        </w:rPr>
        <w:t xml:space="preserve"> Phát biểu nào sau đây là đúng?</w:t>
      </w:r>
    </w:p>
    <w:p w14:paraId="6C4884C6"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A. </w:t>
      </w:r>
      <w:r w:rsidRPr="00330A7E">
        <w:rPr>
          <w:rFonts w:ascii="Times New Roman" w:hAnsi="Times New Roman" w:cs="Times New Roman"/>
          <w:b/>
          <w:bCs/>
          <w:position w:val="-18"/>
          <w:sz w:val="24"/>
          <w:szCs w:val="24"/>
        </w:rPr>
        <w:object w:dxaOrig="3940" w:dyaOrig="480" w14:anchorId="6DD9E0AD">
          <v:shape id="_x0000_i4218" type="#_x0000_t75" style="width:197.25pt;height:23.25pt" o:ole="">
            <v:imagedata r:id="rId2810" o:title=""/>
          </v:shape>
          <o:OLEObject Type="Embed" ProgID="Equation.DSMT4" ShapeID="_x0000_i4218" DrawAspect="Content" ObjectID="_1796843280" r:id="rId5666"/>
        </w:object>
      </w:r>
    </w:p>
    <w:p w14:paraId="351AA261"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B. </w:t>
      </w:r>
      <w:r w:rsidRPr="00330A7E">
        <w:rPr>
          <w:rFonts w:ascii="Times New Roman" w:hAnsi="Times New Roman" w:cs="Times New Roman"/>
          <w:b/>
          <w:bCs/>
          <w:position w:val="-18"/>
          <w:sz w:val="24"/>
          <w:szCs w:val="24"/>
        </w:rPr>
        <w:object w:dxaOrig="3940" w:dyaOrig="480" w14:anchorId="5A8D4E53">
          <v:shape id="_x0000_i4219" type="#_x0000_t75" style="width:197.25pt;height:23.25pt" o:ole="">
            <v:imagedata r:id="rId2812" o:title=""/>
          </v:shape>
          <o:OLEObject Type="Embed" ProgID="Equation.DSMT4" ShapeID="_x0000_i4219" DrawAspect="Content" ObjectID="_1796843281" r:id="rId5667"/>
        </w:object>
      </w:r>
    </w:p>
    <w:p w14:paraId="59D44638"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C. </w:t>
      </w:r>
      <w:r w:rsidRPr="00330A7E">
        <w:rPr>
          <w:rFonts w:ascii="Times New Roman" w:hAnsi="Times New Roman" w:cs="Times New Roman"/>
          <w:b/>
          <w:bCs/>
          <w:position w:val="-18"/>
          <w:sz w:val="24"/>
          <w:szCs w:val="24"/>
        </w:rPr>
        <w:object w:dxaOrig="3940" w:dyaOrig="480" w14:anchorId="7A029B31">
          <v:shape id="_x0000_i4220" type="#_x0000_t75" style="width:197.25pt;height:23.25pt" o:ole="">
            <v:imagedata r:id="rId2814" o:title=""/>
          </v:shape>
          <o:OLEObject Type="Embed" ProgID="Equation.DSMT4" ShapeID="_x0000_i4220" DrawAspect="Content" ObjectID="_1796843282" r:id="rId5668"/>
        </w:object>
      </w:r>
    </w:p>
    <w:p w14:paraId="3F96AA29"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D. </w:t>
      </w:r>
      <w:r w:rsidRPr="00330A7E">
        <w:rPr>
          <w:rFonts w:ascii="Times New Roman" w:hAnsi="Times New Roman" w:cs="Times New Roman"/>
          <w:b/>
          <w:bCs/>
          <w:position w:val="-18"/>
          <w:sz w:val="24"/>
          <w:szCs w:val="24"/>
        </w:rPr>
        <w:object w:dxaOrig="3940" w:dyaOrig="480" w14:anchorId="5108AD39">
          <v:shape id="_x0000_i4221" type="#_x0000_t75" style="width:197.25pt;height:23.25pt" o:ole="">
            <v:imagedata r:id="rId2816" o:title=""/>
          </v:shape>
          <o:OLEObject Type="Embed" ProgID="Equation.DSMT4" ShapeID="_x0000_i4221" DrawAspect="Content" ObjectID="_1796843283" r:id="rId5669"/>
        </w:object>
      </w:r>
    </w:p>
    <w:p w14:paraId="120ABC3E" w14:textId="77777777" w:rsidR="00ED397D" w:rsidRPr="00330A7E" w:rsidRDefault="00ED397D" w:rsidP="000E1E56">
      <w:pPr>
        <w:pStyle w:val="ListParagraph"/>
        <w:numPr>
          <w:ilvl w:val="0"/>
          <w:numId w:val="52"/>
        </w:numPr>
        <w:tabs>
          <w:tab w:val="left" w:pos="992"/>
        </w:tabs>
        <w:spacing w:before="120"/>
        <w:rPr>
          <w:rFonts w:ascii="Times New Roman" w:hAnsi="Times New Roman" w:cs="Times New Roman"/>
          <w:sz w:val="24"/>
          <w:szCs w:val="24"/>
        </w:rPr>
      </w:pPr>
      <w:r w:rsidRPr="00330A7E">
        <w:rPr>
          <w:rFonts w:ascii="Times New Roman" w:hAnsi="Times New Roman" w:cs="Times New Roman"/>
          <w:sz w:val="24"/>
          <w:szCs w:val="24"/>
        </w:rPr>
        <w:t>Cô Hà thống kê lại đường kính thân gỗ của một số cây xoan đào 6 năm tuổi được trồng ở một lâm trường ở bảng sau.</w:t>
      </w:r>
    </w:p>
    <w:tbl>
      <w:tblPr>
        <w:tblStyle w:val="TableGrid"/>
        <w:tblW w:w="0" w:type="auto"/>
        <w:jc w:val="center"/>
        <w:tblLook w:val="00A0" w:firstRow="1" w:lastRow="0" w:firstColumn="1" w:lastColumn="0" w:noHBand="0" w:noVBand="0"/>
      </w:tblPr>
      <w:tblGrid>
        <w:gridCol w:w="1699"/>
        <w:gridCol w:w="1699"/>
        <w:gridCol w:w="1699"/>
        <w:gridCol w:w="1699"/>
        <w:gridCol w:w="1700"/>
        <w:gridCol w:w="1700"/>
      </w:tblGrid>
      <w:tr w:rsidR="00ED397D" w:rsidRPr="00330A7E" w14:paraId="76E5E354" w14:textId="77777777" w:rsidTr="00330A7E">
        <w:trPr>
          <w:jc w:val="center"/>
        </w:trPr>
        <w:tc>
          <w:tcPr>
            <w:tcW w:w="1699" w:type="dxa"/>
          </w:tcPr>
          <w:p w14:paraId="40E445BB"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sz w:val="24"/>
                <w:szCs w:val="24"/>
              </w:rPr>
            </w:pPr>
            <w:r w:rsidRPr="00330A7E">
              <w:rPr>
                <w:rFonts w:ascii="Times New Roman" w:hAnsi="Times New Roman" w:cs="Times New Roman"/>
                <w:sz w:val="24"/>
                <w:szCs w:val="24"/>
              </w:rPr>
              <w:t xml:space="preserve">Đường kính </w:t>
            </w:r>
            <w:r w:rsidRPr="00330A7E">
              <w:rPr>
                <w:rFonts w:ascii="Times New Roman" w:eastAsiaTheme="minorEastAsia" w:hAnsi="Times New Roman" w:cs="Times New Roman"/>
                <w:position w:val="-10"/>
                <w:sz w:val="24"/>
                <w:szCs w:val="24"/>
                <w:lang w:eastAsia="ja-JP"/>
              </w:rPr>
              <w:object w:dxaOrig="520" w:dyaOrig="320" w14:anchorId="54EA3873">
                <v:shape id="_x0000_i4222" type="#_x0000_t75" style="width:26.25pt;height:16.5pt" o:ole="">
                  <v:imagedata r:id="rId5670" o:title=""/>
                </v:shape>
                <o:OLEObject Type="Embed" ProgID="Equation.DSMT4" ShapeID="_x0000_i4222" DrawAspect="Content" ObjectID="_1796843284" r:id="rId5671"/>
              </w:object>
            </w:r>
          </w:p>
        </w:tc>
        <w:tc>
          <w:tcPr>
            <w:tcW w:w="1699" w:type="dxa"/>
          </w:tcPr>
          <w:p w14:paraId="1053DB0C"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sz w:val="24"/>
                <w:szCs w:val="24"/>
              </w:rPr>
            </w:pPr>
            <w:r w:rsidRPr="00330A7E">
              <w:rPr>
                <w:rFonts w:ascii="Times New Roman" w:eastAsiaTheme="minorEastAsia" w:hAnsi="Times New Roman" w:cs="Times New Roman"/>
                <w:position w:val="-10"/>
                <w:sz w:val="24"/>
                <w:szCs w:val="24"/>
                <w:lang w:eastAsia="ja-JP"/>
              </w:rPr>
              <w:object w:dxaOrig="780" w:dyaOrig="320" w14:anchorId="38847E53">
                <v:shape id="_x0000_i4223" type="#_x0000_t75" style="width:38.25pt;height:16.5pt" o:ole="">
                  <v:imagedata r:id="rId5672" o:title=""/>
                </v:shape>
                <o:OLEObject Type="Embed" ProgID="Equation.DSMT4" ShapeID="_x0000_i4223" DrawAspect="Content" ObjectID="_1796843285" r:id="rId5673"/>
              </w:object>
            </w:r>
          </w:p>
        </w:tc>
        <w:tc>
          <w:tcPr>
            <w:tcW w:w="1699" w:type="dxa"/>
          </w:tcPr>
          <w:p w14:paraId="7C07131A"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sz w:val="24"/>
                <w:szCs w:val="24"/>
              </w:rPr>
            </w:pPr>
            <w:r w:rsidRPr="00330A7E">
              <w:rPr>
                <w:rFonts w:ascii="Times New Roman" w:eastAsiaTheme="minorEastAsia" w:hAnsi="Times New Roman" w:cs="Times New Roman"/>
                <w:position w:val="-10"/>
                <w:sz w:val="24"/>
                <w:szCs w:val="24"/>
                <w:lang w:eastAsia="ja-JP"/>
              </w:rPr>
              <w:object w:dxaOrig="780" w:dyaOrig="320" w14:anchorId="4DEF1B3B">
                <v:shape id="_x0000_i4224" type="#_x0000_t75" style="width:38.25pt;height:16.5pt" o:ole="">
                  <v:imagedata r:id="rId5674" o:title=""/>
                </v:shape>
                <o:OLEObject Type="Embed" ProgID="Equation.DSMT4" ShapeID="_x0000_i4224" DrawAspect="Content" ObjectID="_1796843286" r:id="rId5675"/>
              </w:object>
            </w:r>
          </w:p>
        </w:tc>
        <w:tc>
          <w:tcPr>
            <w:tcW w:w="1699" w:type="dxa"/>
          </w:tcPr>
          <w:p w14:paraId="3674D20B"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sz w:val="24"/>
                <w:szCs w:val="24"/>
              </w:rPr>
            </w:pPr>
            <w:r w:rsidRPr="00330A7E">
              <w:rPr>
                <w:rFonts w:ascii="Times New Roman" w:eastAsiaTheme="minorEastAsia" w:hAnsi="Times New Roman" w:cs="Times New Roman"/>
                <w:position w:val="-10"/>
                <w:sz w:val="24"/>
                <w:szCs w:val="24"/>
                <w:lang w:eastAsia="ja-JP"/>
              </w:rPr>
              <w:object w:dxaOrig="780" w:dyaOrig="320" w14:anchorId="68F4818B">
                <v:shape id="_x0000_i4225" type="#_x0000_t75" style="width:38.25pt;height:16.5pt" o:ole="">
                  <v:imagedata r:id="rId5676" o:title=""/>
                </v:shape>
                <o:OLEObject Type="Embed" ProgID="Equation.DSMT4" ShapeID="_x0000_i4225" DrawAspect="Content" ObjectID="_1796843287" r:id="rId5677"/>
              </w:object>
            </w:r>
          </w:p>
        </w:tc>
        <w:tc>
          <w:tcPr>
            <w:tcW w:w="1700" w:type="dxa"/>
          </w:tcPr>
          <w:p w14:paraId="3AAAC4BE"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sz w:val="24"/>
                <w:szCs w:val="24"/>
              </w:rPr>
            </w:pPr>
            <w:r w:rsidRPr="00330A7E">
              <w:rPr>
                <w:rFonts w:ascii="Times New Roman" w:eastAsiaTheme="minorEastAsia" w:hAnsi="Times New Roman" w:cs="Times New Roman"/>
                <w:position w:val="-10"/>
                <w:sz w:val="24"/>
                <w:szCs w:val="24"/>
                <w:lang w:eastAsia="ja-JP"/>
              </w:rPr>
              <w:object w:dxaOrig="780" w:dyaOrig="320" w14:anchorId="071AACE8">
                <v:shape id="_x0000_i4226" type="#_x0000_t75" style="width:38.25pt;height:16.5pt" o:ole="">
                  <v:imagedata r:id="rId5678" o:title=""/>
                </v:shape>
                <o:OLEObject Type="Embed" ProgID="Equation.DSMT4" ShapeID="_x0000_i4226" DrawAspect="Content" ObjectID="_1796843288" r:id="rId5679"/>
              </w:object>
            </w:r>
          </w:p>
        </w:tc>
        <w:tc>
          <w:tcPr>
            <w:tcW w:w="1700" w:type="dxa"/>
          </w:tcPr>
          <w:p w14:paraId="444A7135"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sz w:val="24"/>
                <w:szCs w:val="24"/>
              </w:rPr>
            </w:pPr>
            <w:r w:rsidRPr="00330A7E">
              <w:rPr>
                <w:rFonts w:ascii="Times New Roman" w:eastAsiaTheme="minorEastAsia" w:hAnsi="Times New Roman" w:cs="Times New Roman"/>
                <w:position w:val="-10"/>
                <w:sz w:val="24"/>
                <w:szCs w:val="24"/>
                <w:lang w:eastAsia="ja-JP"/>
              </w:rPr>
              <w:object w:dxaOrig="780" w:dyaOrig="320" w14:anchorId="2567F9FA">
                <v:shape id="_x0000_i4227" type="#_x0000_t75" style="width:38.25pt;height:16.5pt" o:ole="">
                  <v:imagedata r:id="rId5680" o:title=""/>
                </v:shape>
                <o:OLEObject Type="Embed" ProgID="Equation.DSMT4" ShapeID="_x0000_i4227" DrawAspect="Content" ObjectID="_1796843289" r:id="rId5681"/>
              </w:object>
            </w:r>
          </w:p>
        </w:tc>
      </w:tr>
      <w:tr w:rsidR="00ED397D" w:rsidRPr="00330A7E" w14:paraId="6E4A7935" w14:textId="77777777" w:rsidTr="00330A7E">
        <w:trPr>
          <w:jc w:val="center"/>
        </w:trPr>
        <w:tc>
          <w:tcPr>
            <w:tcW w:w="1699" w:type="dxa"/>
          </w:tcPr>
          <w:p w14:paraId="6C4F0EFD"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sz w:val="24"/>
                <w:szCs w:val="24"/>
              </w:rPr>
            </w:pPr>
            <w:r w:rsidRPr="00330A7E">
              <w:rPr>
                <w:rFonts w:ascii="Times New Roman" w:hAnsi="Times New Roman" w:cs="Times New Roman"/>
                <w:sz w:val="24"/>
                <w:szCs w:val="24"/>
              </w:rPr>
              <w:t>Tần số</w:t>
            </w:r>
          </w:p>
        </w:tc>
        <w:tc>
          <w:tcPr>
            <w:tcW w:w="1699" w:type="dxa"/>
          </w:tcPr>
          <w:p w14:paraId="2FFEFB52"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sz w:val="24"/>
                <w:szCs w:val="24"/>
              </w:rPr>
            </w:pPr>
            <w:r w:rsidRPr="00330A7E">
              <w:rPr>
                <w:rFonts w:ascii="Times New Roman" w:hAnsi="Times New Roman" w:cs="Times New Roman"/>
                <w:sz w:val="24"/>
                <w:szCs w:val="24"/>
              </w:rPr>
              <w:t>5</w:t>
            </w:r>
          </w:p>
        </w:tc>
        <w:tc>
          <w:tcPr>
            <w:tcW w:w="1699" w:type="dxa"/>
          </w:tcPr>
          <w:p w14:paraId="63FC328F"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sz w:val="24"/>
                <w:szCs w:val="24"/>
              </w:rPr>
            </w:pPr>
            <w:r w:rsidRPr="00330A7E">
              <w:rPr>
                <w:rFonts w:ascii="Times New Roman" w:hAnsi="Times New Roman" w:cs="Times New Roman"/>
                <w:sz w:val="24"/>
                <w:szCs w:val="24"/>
              </w:rPr>
              <w:t>20</w:t>
            </w:r>
          </w:p>
        </w:tc>
        <w:tc>
          <w:tcPr>
            <w:tcW w:w="1699" w:type="dxa"/>
          </w:tcPr>
          <w:p w14:paraId="5D2C7383"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sz w:val="24"/>
                <w:szCs w:val="24"/>
              </w:rPr>
            </w:pPr>
            <w:r w:rsidRPr="00330A7E">
              <w:rPr>
                <w:rFonts w:ascii="Times New Roman" w:hAnsi="Times New Roman" w:cs="Times New Roman"/>
                <w:sz w:val="24"/>
                <w:szCs w:val="24"/>
              </w:rPr>
              <w:t>18</w:t>
            </w:r>
          </w:p>
        </w:tc>
        <w:tc>
          <w:tcPr>
            <w:tcW w:w="1700" w:type="dxa"/>
          </w:tcPr>
          <w:p w14:paraId="0D584115"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sz w:val="24"/>
                <w:szCs w:val="24"/>
              </w:rPr>
            </w:pPr>
            <w:r w:rsidRPr="00330A7E">
              <w:rPr>
                <w:rFonts w:ascii="Times New Roman" w:hAnsi="Times New Roman" w:cs="Times New Roman"/>
                <w:sz w:val="24"/>
                <w:szCs w:val="24"/>
              </w:rPr>
              <w:t>7</w:t>
            </w:r>
          </w:p>
        </w:tc>
        <w:tc>
          <w:tcPr>
            <w:tcW w:w="1700" w:type="dxa"/>
          </w:tcPr>
          <w:p w14:paraId="0DC589F7"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sz w:val="24"/>
                <w:szCs w:val="24"/>
              </w:rPr>
            </w:pPr>
            <w:r w:rsidRPr="00330A7E">
              <w:rPr>
                <w:rFonts w:ascii="Times New Roman" w:hAnsi="Times New Roman" w:cs="Times New Roman"/>
                <w:sz w:val="24"/>
                <w:szCs w:val="24"/>
              </w:rPr>
              <w:t>3</w:t>
            </w:r>
          </w:p>
        </w:tc>
      </w:tr>
    </w:tbl>
    <w:p w14:paraId="3A18D419"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b/>
          <w:color w:val="0000FF"/>
          <w:sz w:val="24"/>
          <w:szCs w:val="24"/>
        </w:rPr>
      </w:pPr>
      <w:r w:rsidRPr="00330A7E">
        <w:rPr>
          <w:rFonts w:ascii="Times New Roman" w:hAnsi="Times New Roman" w:cs="Times New Roman"/>
          <w:sz w:val="24"/>
          <w:szCs w:val="24"/>
        </w:rPr>
        <w:t>Hãy tìm khoảng biến thiên của mẫu số liệu ghép nhóm trên.</w:t>
      </w:r>
    </w:p>
    <w:p w14:paraId="658DA802" w14:textId="77777777" w:rsidR="00ED397D" w:rsidRPr="00330A7E" w:rsidRDefault="00ED397D" w:rsidP="00330A7E">
      <w:pPr>
        <w:pStyle w:val="ListParagraph"/>
        <w:tabs>
          <w:tab w:val="left" w:pos="3402"/>
          <w:tab w:val="left" w:pos="5669"/>
          <w:tab w:val="left" w:pos="7937"/>
        </w:tabs>
        <w:spacing w:line="276" w:lineRule="auto"/>
        <w:ind w:left="992"/>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A.</w:t>
      </w:r>
      <w:r w:rsidRPr="00330A7E">
        <w:rPr>
          <w:rFonts w:ascii="Times New Roman" w:hAnsi="Times New Roman" w:cs="Times New Roman"/>
          <w:sz w:val="24"/>
          <w:szCs w:val="24"/>
        </w:rPr>
        <w:t xml:space="preserve"> 25.</w:t>
      </w:r>
      <w:r w:rsidRPr="00330A7E">
        <w:rPr>
          <w:rFonts w:ascii="Times New Roman" w:hAnsi="Times New Roman" w:cs="Times New Roman"/>
          <w:b/>
          <w:color w:val="0000FF"/>
          <w:sz w:val="24"/>
          <w:szCs w:val="24"/>
        </w:rPr>
        <w:tab/>
        <w:t>B.</w:t>
      </w:r>
      <w:r w:rsidRPr="00330A7E">
        <w:rPr>
          <w:rFonts w:ascii="Times New Roman" w:hAnsi="Times New Roman" w:cs="Times New Roman"/>
          <w:sz w:val="24"/>
          <w:szCs w:val="24"/>
        </w:rPr>
        <w:t xml:space="preserve"> 30.</w:t>
      </w:r>
      <w:r w:rsidRPr="00330A7E">
        <w:rPr>
          <w:rFonts w:ascii="Times New Roman" w:hAnsi="Times New Roman" w:cs="Times New Roman"/>
          <w:b/>
          <w:color w:val="0000FF"/>
          <w:sz w:val="24"/>
          <w:szCs w:val="24"/>
        </w:rPr>
        <w:tab/>
        <w:t>C.</w:t>
      </w:r>
      <w:r w:rsidRPr="00330A7E">
        <w:rPr>
          <w:rFonts w:ascii="Times New Roman" w:hAnsi="Times New Roman" w:cs="Times New Roman"/>
          <w:sz w:val="24"/>
          <w:szCs w:val="24"/>
        </w:rPr>
        <w:t xml:space="preserve"> 6.</w:t>
      </w:r>
      <w:r w:rsidRPr="00330A7E">
        <w:rPr>
          <w:rFonts w:ascii="Times New Roman" w:hAnsi="Times New Roman" w:cs="Times New Roman"/>
          <w:b/>
          <w:color w:val="0000FF"/>
          <w:sz w:val="24"/>
          <w:szCs w:val="24"/>
        </w:rPr>
        <w:tab/>
        <w:t>D.</w:t>
      </w:r>
      <w:r w:rsidRPr="00330A7E">
        <w:rPr>
          <w:rFonts w:ascii="Times New Roman" w:hAnsi="Times New Roman" w:cs="Times New Roman"/>
          <w:sz w:val="24"/>
          <w:szCs w:val="24"/>
        </w:rPr>
        <w:t xml:space="preserve"> 69,8.</w:t>
      </w:r>
    </w:p>
    <w:p w14:paraId="06734845" w14:textId="77777777" w:rsidR="00ED397D" w:rsidRPr="00330A7E" w:rsidRDefault="00ED397D" w:rsidP="000E1E56">
      <w:pPr>
        <w:pStyle w:val="ListParagraph"/>
        <w:numPr>
          <w:ilvl w:val="0"/>
          <w:numId w:val="52"/>
        </w:numPr>
        <w:tabs>
          <w:tab w:val="left" w:pos="992"/>
        </w:tabs>
        <w:rPr>
          <w:rFonts w:ascii="Times New Roman" w:hAnsi="Times New Roman" w:cs="Times New Roman"/>
          <w:spacing w:val="2"/>
          <w:sz w:val="24"/>
          <w:szCs w:val="24"/>
        </w:rPr>
      </w:pPr>
      <w:r w:rsidRPr="00330A7E">
        <w:rPr>
          <w:rFonts w:ascii="Times New Roman" w:hAnsi="Times New Roman" w:cs="Times New Roman"/>
          <w:spacing w:val="2"/>
          <w:sz w:val="24"/>
          <w:szCs w:val="24"/>
        </w:rPr>
        <w:t xml:space="preserve">Cho cấp số cộng </w:t>
      </w:r>
      <w:r w:rsidRPr="00330A7E">
        <w:rPr>
          <w:rFonts w:ascii="Times New Roman" w:hAnsi="Times New Roman" w:cs="Times New Roman"/>
          <w:position w:val="-14"/>
          <w:sz w:val="24"/>
          <w:szCs w:val="24"/>
        </w:rPr>
        <w:object w:dxaOrig="480" w:dyaOrig="400" w14:anchorId="20EDC06B">
          <v:shape id="_x0000_i4228" type="#_x0000_t75" style="width:24pt;height:19.5pt" o:ole="">
            <v:imagedata r:id="rId5682" o:title=""/>
          </v:shape>
          <o:OLEObject Type="Embed" ProgID="Equation.DSMT4" ShapeID="_x0000_i4228" DrawAspect="Content" ObjectID="_1796843290" r:id="rId5683"/>
        </w:object>
      </w:r>
      <w:r w:rsidRPr="00330A7E">
        <w:rPr>
          <w:rFonts w:ascii="Times New Roman" w:hAnsi="Times New Roman" w:cs="Times New Roman"/>
          <w:spacing w:val="2"/>
          <w:sz w:val="24"/>
          <w:szCs w:val="24"/>
        </w:rPr>
        <w:t xml:space="preserve"> với </w:t>
      </w:r>
      <w:r w:rsidRPr="00330A7E">
        <w:rPr>
          <w:rFonts w:ascii="Times New Roman" w:hAnsi="Times New Roman" w:cs="Times New Roman"/>
          <w:position w:val="-12"/>
          <w:sz w:val="24"/>
          <w:szCs w:val="24"/>
        </w:rPr>
        <w:object w:dxaOrig="600" w:dyaOrig="360" w14:anchorId="5BFB7F1E">
          <v:shape id="_x0000_i4229" type="#_x0000_t75" style="width:30pt;height:18pt" o:ole="">
            <v:imagedata r:id="rId5684" o:title=""/>
          </v:shape>
          <o:OLEObject Type="Embed" ProgID="Equation.DSMT4" ShapeID="_x0000_i4229" DrawAspect="Content" ObjectID="_1796843291" r:id="rId5685"/>
        </w:object>
      </w:r>
      <w:r w:rsidRPr="00330A7E">
        <w:rPr>
          <w:rFonts w:ascii="Times New Roman" w:hAnsi="Times New Roman" w:cs="Times New Roman"/>
          <w:spacing w:val="2"/>
          <w:sz w:val="24"/>
          <w:szCs w:val="24"/>
        </w:rPr>
        <w:t xml:space="preserve"> và </w:t>
      </w:r>
      <w:r w:rsidRPr="00330A7E">
        <w:rPr>
          <w:rFonts w:ascii="Times New Roman" w:hAnsi="Times New Roman" w:cs="Times New Roman"/>
          <w:position w:val="-12"/>
          <w:sz w:val="24"/>
          <w:szCs w:val="24"/>
        </w:rPr>
        <w:object w:dxaOrig="680" w:dyaOrig="360" w14:anchorId="5A488F38">
          <v:shape id="_x0000_i4230" type="#_x0000_t75" style="width:33.75pt;height:18pt" o:ole="">
            <v:imagedata r:id="rId5686" o:title=""/>
          </v:shape>
          <o:OLEObject Type="Embed" ProgID="Equation.DSMT4" ShapeID="_x0000_i4230" DrawAspect="Content" ObjectID="_1796843292" r:id="rId5687"/>
        </w:object>
      </w:r>
      <w:r w:rsidRPr="00330A7E">
        <w:rPr>
          <w:rFonts w:ascii="Times New Roman" w:hAnsi="Times New Roman" w:cs="Times New Roman"/>
          <w:spacing w:val="2"/>
          <w:sz w:val="24"/>
          <w:szCs w:val="24"/>
        </w:rPr>
        <w:t xml:space="preserve"> Công sai của cấp số cộng đã cho bằng</w:t>
      </w:r>
    </w:p>
    <w:p w14:paraId="0FA835FE" w14:textId="77777777" w:rsidR="00ED397D" w:rsidRPr="00330A7E" w:rsidRDefault="00ED397D" w:rsidP="00330A7E">
      <w:pPr>
        <w:pStyle w:val="ListParagraph"/>
        <w:tabs>
          <w:tab w:val="left" w:pos="3402"/>
          <w:tab w:val="left" w:pos="5669"/>
          <w:tab w:val="left" w:pos="7937"/>
        </w:tabs>
        <w:spacing w:line="276" w:lineRule="auto"/>
        <w:ind w:left="992"/>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
          <w:bCs/>
          <w:color w:val="0000FF"/>
          <w:sz w:val="24"/>
          <w:szCs w:val="24"/>
        </w:rPr>
        <w:t xml:space="preserve">A. </w:t>
      </w:r>
      <w:r w:rsidRPr="00330A7E">
        <w:rPr>
          <w:rFonts w:ascii="Times New Roman" w:hAnsi="Times New Roman" w:cs="Times New Roman"/>
          <w:position w:val="-6"/>
          <w:sz w:val="24"/>
          <w:szCs w:val="24"/>
        </w:rPr>
        <w:object w:dxaOrig="380" w:dyaOrig="279" w14:anchorId="2CAB31B5">
          <v:shape id="_x0000_i4231" type="#_x0000_t75" style="width:18.75pt;height:14.25pt" o:ole="">
            <v:imagedata r:id="rId5688" o:title=""/>
          </v:shape>
          <o:OLEObject Type="Embed" ProgID="Equation.DSMT4" ShapeID="_x0000_i4231" DrawAspect="Content" ObjectID="_1796843293" r:id="rId5689"/>
        </w:object>
      </w:r>
      <w:r w:rsidRPr="00330A7E">
        <w:rPr>
          <w:rFonts w:ascii="Times New Roman" w:eastAsia="Calibri" w:hAnsi="Times New Roman" w:cs="Times New Roman"/>
          <w:bCs/>
          <w:color w:val="000000" w:themeColor="text1"/>
          <w:sz w:val="24"/>
          <w:szCs w:val="24"/>
        </w:rPr>
        <w:tab/>
      </w:r>
      <w:r w:rsidRPr="00330A7E">
        <w:rPr>
          <w:rFonts w:ascii="Times New Roman" w:eastAsia="Calibri" w:hAnsi="Times New Roman" w:cs="Times New Roman"/>
          <w:b/>
          <w:bCs/>
          <w:color w:val="0000FF"/>
          <w:sz w:val="24"/>
          <w:szCs w:val="24"/>
        </w:rPr>
        <w:t xml:space="preserve">B. </w:t>
      </w:r>
      <w:r w:rsidRPr="00330A7E">
        <w:rPr>
          <w:rFonts w:ascii="Times New Roman" w:hAnsi="Times New Roman" w:cs="Times New Roman"/>
          <w:position w:val="-6"/>
          <w:sz w:val="24"/>
          <w:szCs w:val="24"/>
        </w:rPr>
        <w:object w:dxaOrig="240" w:dyaOrig="279" w14:anchorId="3E9EC8D7">
          <v:shape id="_x0000_i4232" type="#_x0000_t75" style="width:12pt;height:14.25pt" o:ole="">
            <v:imagedata r:id="rId5690" o:title=""/>
          </v:shape>
          <o:OLEObject Type="Embed" ProgID="Equation.DSMT4" ShapeID="_x0000_i4232" DrawAspect="Content" ObjectID="_1796843294" r:id="rId5691"/>
        </w:object>
      </w:r>
      <w:r w:rsidRPr="00330A7E">
        <w:rPr>
          <w:rFonts w:ascii="Times New Roman" w:eastAsia="Calibri" w:hAnsi="Times New Roman" w:cs="Times New Roman"/>
          <w:bCs/>
          <w:color w:val="000000" w:themeColor="text1"/>
          <w:sz w:val="24"/>
          <w:szCs w:val="24"/>
        </w:rPr>
        <w:tab/>
      </w:r>
      <w:r w:rsidRPr="00330A7E">
        <w:rPr>
          <w:rFonts w:ascii="Times New Roman" w:eastAsia="Calibri" w:hAnsi="Times New Roman" w:cs="Times New Roman"/>
          <w:b/>
          <w:bCs/>
          <w:color w:val="0000FF"/>
          <w:sz w:val="24"/>
          <w:szCs w:val="24"/>
        </w:rPr>
        <w:t xml:space="preserve">C. </w:t>
      </w:r>
      <w:r w:rsidRPr="00330A7E">
        <w:rPr>
          <w:rFonts w:ascii="Times New Roman" w:hAnsi="Times New Roman" w:cs="Times New Roman"/>
          <w:position w:val="-6"/>
          <w:sz w:val="24"/>
          <w:szCs w:val="24"/>
        </w:rPr>
        <w:object w:dxaOrig="340" w:dyaOrig="279" w14:anchorId="6C8BC302">
          <v:shape id="_x0000_i4233" type="#_x0000_t75" style="width:17.25pt;height:14.25pt" o:ole="">
            <v:imagedata r:id="rId5692" o:title=""/>
          </v:shape>
          <o:OLEObject Type="Embed" ProgID="Equation.DSMT4" ShapeID="_x0000_i4233" DrawAspect="Content" ObjectID="_1796843295" r:id="rId5693"/>
        </w:object>
      </w:r>
      <w:r w:rsidRPr="00330A7E">
        <w:rPr>
          <w:rFonts w:ascii="Times New Roman" w:eastAsia="Calibri" w:hAnsi="Times New Roman" w:cs="Times New Roman"/>
          <w:bCs/>
          <w:color w:val="000000" w:themeColor="text1"/>
          <w:sz w:val="24"/>
          <w:szCs w:val="24"/>
        </w:rPr>
        <w:tab/>
      </w:r>
      <w:r w:rsidRPr="00330A7E">
        <w:rPr>
          <w:rFonts w:ascii="Times New Roman" w:eastAsia="Calibri" w:hAnsi="Times New Roman" w:cs="Times New Roman"/>
          <w:b/>
          <w:bCs/>
          <w:color w:val="0000FF"/>
          <w:sz w:val="24"/>
          <w:szCs w:val="24"/>
        </w:rPr>
        <w:t xml:space="preserve">D. </w:t>
      </w:r>
      <w:r w:rsidRPr="00330A7E">
        <w:rPr>
          <w:rFonts w:ascii="Times New Roman" w:hAnsi="Times New Roman" w:cs="Times New Roman"/>
          <w:position w:val="-6"/>
          <w:sz w:val="24"/>
          <w:szCs w:val="24"/>
        </w:rPr>
        <w:object w:dxaOrig="240" w:dyaOrig="279" w14:anchorId="48C51AF0">
          <v:shape id="_x0000_i4234" type="#_x0000_t75" style="width:12pt;height:14.25pt" o:ole="">
            <v:imagedata r:id="rId5694" o:title=""/>
          </v:shape>
          <o:OLEObject Type="Embed" ProgID="Equation.DSMT4" ShapeID="_x0000_i4234" DrawAspect="Content" ObjectID="_1796843296" r:id="rId5695"/>
        </w:object>
      </w:r>
    </w:p>
    <w:p w14:paraId="432C0A38" w14:textId="77777777" w:rsidR="00ED397D" w:rsidRPr="00330A7E" w:rsidRDefault="00ED397D" w:rsidP="000E1E56">
      <w:pPr>
        <w:pStyle w:val="ListParagraph"/>
        <w:numPr>
          <w:ilvl w:val="0"/>
          <w:numId w:val="52"/>
        </w:numPr>
        <w:tabs>
          <w:tab w:val="left" w:pos="992"/>
        </w:tabs>
        <w:spacing w:before="120" w:line="276" w:lineRule="auto"/>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Cs/>
          <w:color w:val="000000" w:themeColor="text1"/>
          <w:sz w:val="24"/>
          <w:szCs w:val="24"/>
        </w:rPr>
        <w:t xml:space="preserve">Cho các hàm số </w:t>
      </w:r>
      <w:r w:rsidRPr="00330A7E">
        <w:rPr>
          <w:rFonts w:ascii="Times New Roman" w:eastAsia="Calibri" w:hAnsi="Times New Roman" w:cs="Times New Roman"/>
          <w:position w:val="-14"/>
          <w:sz w:val="24"/>
          <w:szCs w:val="24"/>
        </w:rPr>
        <w:object w:dxaOrig="1939" w:dyaOrig="400" w14:anchorId="4CA742BA">
          <v:shape id="_x0000_i4235" type="#_x0000_t75" style="width:96.75pt;height:20.25pt" o:ole="">
            <v:imagedata r:id="rId5696" o:title=""/>
          </v:shape>
          <o:OLEObject Type="Embed" ProgID="Equation.DSMT4" ShapeID="_x0000_i4235" DrawAspect="Content" ObjectID="_1796843297" r:id="rId5697"/>
        </w:object>
      </w:r>
      <w:r w:rsidRPr="00330A7E">
        <w:rPr>
          <w:rFonts w:ascii="Times New Roman" w:eastAsia="Calibri" w:hAnsi="Times New Roman" w:cs="Times New Roman"/>
          <w:bCs/>
          <w:color w:val="000000" w:themeColor="text1"/>
          <w:sz w:val="24"/>
          <w:szCs w:val="24"/>
        </w:rPr>
        <w:t xml:space="preserve"> liên tục trên đoạn </w:t>
      </w:r>
      <w:r w:rsidRPr="00330A7E">
        <w:rPr>
          <w:rFonts w:ascii="Times New Roman" w:eastAsia="Calibri" w:hAnsi="Times New Roman" w:cs="Times New Roman"/>
          <w:position w:val="-14"/>
          <w:sz w:val="24"/>
          <w:szCs w:val="24"/>
        </w:rPr>
        <w:object w:dxaOrig="560" w:dyaOrig="400" w14:anchorId="47B7B5BB">
          <v:shape id="_x0000_i4236" type="#_x0000_t75" style="width:27.75pt;height:20.25pt" o:ole="">
            <v:imagedata r:id="rId5698" o:title=""/>
          </v:shape>
          <o:OLEObject Type="Embed" ProgID="Equation.DSMT4" ShapeID="_x0000_i4236" DrawAspect="Content" ObjectID="_1796843298" r:id="rId5699"/>
        </w:object>
      </w:r>
      <w:r w:rsidRPr="00330A7E">
        <w:rPr>
          <w:rFonts w:ascii="Times New Roman" w:eastAsia="Calibri" w:hAnsi="Times New Roman" w:cs="Times New Roman"/>
          <w:bCs/>
          <w:color w:val="000000" w:themeColor="text1"/>
          <w:sz w:val="24"/>
          <w:szCs w:val="24"/>
        </w:rPr>
        <w:t xml:space="preserve"> và có đồ thị như Hình 3. </w:t>
      </w:r>
    </w:p>
    <w:p w14:paraId="0B90E1FC" w14:textId="77777777" w:rsidR="00ED397D" w:rsidRPr="00330A7E" w:rsidRDefault="00ED397D" w:rsidP="00330A7E">
      <w:pPr>
        <w:pStyle w:val="ListParagraph"/>
        <w:tabs>
          <w:tab w:val="left" w:pos="992"/>
        </w:tabs>
        <w:spacing w:before="120" w:line="276" w:lineRule="auto"/>
        <w:ind w:left="992"/>
        <w:jc w:val="center"/>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Cs/>
          <w:color w:val="000000" w:themeColor="text1"/>
          <w:sz w:val="24"/>
          <w:szCs w:val="24"/>
        </w:rPr>
        <w:drawing>
          <wp:inline distT="0" distB="0" distL="0" distR="0" wp14:anchorId="14818E3F" wp14:editId="493AC4A1">
            <wp:extent cx="1699555" cy="1790700"/>
            <wp:effectExtent l="0" t="0" r="0" b="0"/>
            <wp:docPr id="1301619901" name="Picture 1301619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3445.jpg"/>
                    <pic:cNvPicPr/>
                  </pic:nvPicPr>
                  <pic:blipFill>
                    <a:blip r:embed="rId5700" cstate="print">
                      <a:extLst>
                        <a:ext uri="{28A0092B-C50C-407E-A947-70E740481C1C}">
                          <a14:useLocalDpi xmlns:a14="http://schemas.microsoft.com/office/drawing/2010/main" val="0"/>
                        </a:ext>
                      </a:extLst>
                    </a:blip>
                    <a:stretch>
                      <a:fillRect/>
                    </a:stretch>
                  </pic:blipFill>
                  <pic:spPr>
                    <a:xfrm>
                      <a:off x="0" y="0"/>
                      <a:ext cx="1703936" cy="1795316"/>
                    </a:xfrm>
                    <a:prstGeom prst="rect">
                      <a:avLst/>
                    </a:prstGeom>
                  </pic:spPr>
                </pic:pic>
              </a:graphicData>
            </a:graphic>
          </wp:inline>
        </w:drawing>
      </w:r>
    </w:p>
    <w:p w14:paraId="503A39A4" w14:textId="77777777" w:rsidR="00ED397D" w:rsidRPr="00330A7E" w:rsidRDefault="00ED397D" w:rsidP="00330A7E">
      <w:pPr>
        <w:pStyle w:val="ListParagraph"/>
        <w:tabs>
          <w:tab w:val="left" w:pos="992"/>
        </w:tabs>
        <w:spacing w:before="120" w:line="276" w:lineRule="auto"/>
        <w:ind w:left="992"/>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Cs/>
          <w:color w:val="000000" w:themeColor="text1"/>
          <w:sz w:val="24"/>
          <w:szCs w:val="24"/>
        </w:rPr>
        <w:t xml:space="preserve">Khi đó, diện tích hình phẳng giới hạn bởi đồ thị các hàm số </w:t>
      </w:r>
      <w:r w:rsidRPr="00330A7E">
        <w:rPr>
          <w:rFonts w:ascii="Times New Roman" w:eastAsia="Calibri" w:hAnsi="Times New Roman" w:cs="Times New Roman"/>
          <w:position w:val="-14"/>
          <w:sz w:val="24"/>
          <w:szCs w:val="24"/>
        </w:rPr>
        <w:object w:dxaOrig="1939" w:dyaOrig="400" w14:anchorId="6DC3B0CE">
          <v:shape id="_x0000_i4237" type="#_x0000_t75" style="width:96.75pt;height:20.25pt" o:ole="">
            <v:imagedata r:id="rId5696" o:title=""/>
          </v:shape>
          <o:OLEObject Type="Embed" ProgID="Equation.DSMT4" ShapeID="_x0000_i4237" DrawAspect="Content" ObjectID="_1796843299" r:id="rId5701"/>
        </w:object>
      </w:r>
      <w:r w:rsidRPr="00330A7E">
        <w:rPr>
          <w:rFonts w:ascii="Times New Roman" w:eastAsia="Calibri" w:hAnsi="Times New Roman" w:cs="Times New Roman"/>
          <w:bCs/>
          <w:color w:val="000000" w:themeColor="text1"/>
          <w:sz w:val="24"/>
          <w:szCs w:val="24"/>
        </w:rPr>
        <w:t xml:space="preserve"> và hai đường thẳng </w:t>
      </w:r>
      <w:r w:rsidRPr="00330A7E">
        <w:rPr>
          <w:rFonts w:ascii="Times New Roman" w:eastAsia="Calibri" w:hAnsi="Times New Roman" w:cs="Times New Roman"/>
          <w:position w:val="-10"/>
          <w:sz w:val="24"/>
          <w:szCs w:val="24"/>
        </w:rPr>
        <w:object w:dxaOrig="1140" w:dyaOrig="320" w14:anchorId="0762C1EE">
          <v:shape id="_x0000_i4238" type="#_x0000_t75" style="width:57pt;height:15.75pt" o:ole="">
            <v:imagedata r:id="rId5702" o:title=""/>
          </v:shape>
          <o:OLEObject Type="Embed" ProgID="Equation.DSMT4" ShapeID="_x0000_i4238" DrawAspect="Content" ObjectID="_1796843300" r:id="rId5703"/>
        </w:object>
      </w:r>
      <w:r w:rsidRPr="00330A7E">
        <w:rPr>
          <w:rFonts w:ascii="Times New Roman" w:eastAsia="Calibri" w:hAnsi="Times New Roman" w:cs="Times New Roman"/>
          <w:bCs/>
          <w:color w:val="000000" w:themeColor="text1"/>
          <w:sz w:val="24"/>
          <w:szCs w:val="24"/>
        </w:rPr>
        <w:t xml:space="preserve"> là:</w:t>
      </w:r>
    </w:p>
    <w:p w14:paraId="64C23226"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
          <w:bCs/>
          <w:color w:val="0000FF"/>
          <w:sz w:val="24"/>
          <w:szCs w:val="24"/>
        </w:rPr>
        <w:lastRenderedPageBreak/>
        <w:t xml:space="preserve">A. </w:t>
      </w:r>
      <w:r w:rsidRPr="00330A7E">
        <w:rPr>
          <w:rFonts w:ascii="Times New Roman" w:eastAsia="Calibri" w:hAnsi="Times New Roman" w:cs="Times New Roman"/>
          <w:bCs/>
          <w:color w:val="000000" w:themeColor="text1"/>
          <w:position w:val="-32"/>
          <w:sz w:val="24"/>
          <w:szCs w:val="24"/>
        </w:rPr>
        <w:object w:dxaOrig="2140" w:dyaOrig="740" w14:anchorId="72B67AEF">
          <v:shape id="_x0000_i4239" type="#_x0000_t75" style="width:107.25pt;height:36.75pt" o:ole="">
            <v:imagedata r:id="rId5704" o:title=""/>
          </v:shape>
          <o:OLEObject Type="Embed" ProgID="Equation.DSMT4" ShapeID="_x0000_i4239" DrawAspect="Content" ObjectID="_1796843301" r:id="rId5705"/>
        </w:object>
      </w:r>
      <w:r w:rsidRPr="00330A7E">
        <w:rPr>
          <w:rFonts w:ascii="Times New Roman" w:eastAsia="Calibri" w:hAnsi="Times New Roman" w:cs="Times New Roman"/>
          <w:bCs/>
          <w:color w:val="000000" w:themeColor="text1"/>
          <w:sz w:val="24"/>
          <w:szCs w:val="24"/>
        </w:rPr>
        <w:tab/>
      </w:r>
      <w:r w:rsidRPr="00330A7E">
        <w:rPr>
          <w:rFonts w:ascii="Times New Roman" w:eastAsia="Calibri" w:hAnsi="Times New Roman" w:cs="Times New Roman"/>
          <w:b/>
          <w:bCs/>
          <w:color w:val="0000FF"/>
          <w:sz w:val="24"/>
          <w:szCs w:val="24"/>
        </w:rPr>
        <w:t xml:space="preserve">B. </w:t>
      </w:r>
      <w:r w:rsidRPr="00330A7E">
        <w:rPr>
          <w:rFonts w:ascii="Times New Roman" w:eastAsia="Calibri" w:hAnsi="Times New Roman" w:cs="Times New Roman"/>
          <w:bCs/>
          <w:color w:val="000000" w:themeColor="text1"/>
          <w:position w:val="-32"/>
          <w:sz w:val="24"/>
          <w:szCs w:val="24"/>
        </w:rPr>
        <w:object w:dxaOrig="2280" w:dyaOrig="740" w14:anchorId="5D971ADC">
          <v:shape id="_x0000_i4240" type="#_x0000_t75" style="width:114pt;height:36.75pt" o:ole="">
            <v:imagedata r:id="rId5706" o:title=""/>
          </v:shape>
          <o:OLEObject Type="Embed" ProgID="Equation.DSMT4" ShapeID="_x0000_i4240" DrawAspect="Content" ObjectID="_1796843302" r:id="rId5707"/>
        </w:object>
      </w:r>
    </w:p>
    <w:p w14:paraId="090AD963"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
          <w:bCs/>
          <w:color w:val="0000FF"/>
          <w:sz w:val="24"/>
          <w:szCs w:val="24"/>
        </w:rPr>
        <w:t xml:space="preserve">C. </w:t>
      </w:r>
      <w:r w:rsidRPr="00330A7E">
        <w:rPr>
          <w:rFonts w:ascii="Times New Roman" w:eastAsia="Calibri" w:hAnsi="Times New Roman" w:cs="Times New Roman"/>
          <w:bCs/>
          <w:color w:val="000000" w:themeColor="text1"/>
          <w:position w:val="-32"/>
          <w:sz w:val="24"/>
          <w:szCs w:val="24"/>
        </w:rPr>
        <w:object w:dxaOrig="2280" w:dyaOrig="740" w14:anchorId="08EE4377">
          <v:shape id="_x0000_i4241" type="#_x0000_t75" style="width:114pt;height:36.75pt" o:ole="">
            <v:imagedata r:id="rId5708" o:title=""/>
          </v:shape>
          <o:OLEObject Type="Embed" ProgID="Equation.DSMT4" ShapeID="_x0000_i4241" DrawAspect="Content" ObjectID="_1796843303" r:id="rId5709"/>
        </w:object>
      </w:r>
      <w:r w:rsidRPr="00330A7E">
        <w:rPr>
          <w:rFonts w:ascii="Times New Roman" w:eastAsia="Calibri" w:hAnsi="Times New Roman" w:cs="Times New Roman"/>
          <w:bCs/>
          <w:color w:val="000000" w:themeColor="text1"/>
          <w:sz w:val="24"/>
          <w:szCs w:val="24"/>
        </w:rPr>
        <w:tab/>
      </w:r>
      <w:r w:rsidRPr="00330A7E">
        <w:rPr>
          <w:rFonts w:ascii="Times New Roman" w:eastAsia="Calibri" w:hAnsi="Times New Roman" w:cs="Times New Roman"/>
          <w:b/>
          <w:bCs/>
          <w:color w:val="0000FF"/>
          <w:sz w:val="24"/>
          <w:szCs w:val="24"/>
        </w:rPr>
        <w:t xml:space="preserve">D. </w:t>
      </w:r>
      <w:r w:rsidRPr="00330A7E">
        <w:rPr>
          <w:rFonts w:ascii="Times New Roman" w:eastAsia="Calibri" w:hAnsi="Times New Roman" w:cs="Times New Roman"/>
          <w:bCs/>
          <w:color w:val="000000" w:themeColor="text1"/>
          <w:position w:val="-32"/>
          <w:sz w:val="24"/>
          <w:szCs w:val="24"/>
        </w:rPr>
        <w:object w:dxaOrig="2140" w:dyaOrig="740" w14:anchorId="379EE208">
          <v:shape id="_x0000_i4242" type="#_x0000_t75" style="width:107.25pt;height:36.75pt" o:ole="">
            <v:imagedata r:id="rId5710" o:title=""/>
          </v:shape>
          <o:OLEObject Type="Embed" ProgID="Equation.DSMT4" ShapeID="_x0000_i4242" DrawAspect="Content" ObjectID="_1796843304" r:id="rId5711"/>
        </w:object>
      </w:r>
    </w:p>
    <w:p w14:paraId="00426EEE" w14:textId="77777777" w:rsidR="00ED397D" w:rsidRPr="00330A7E" w:rsidRDefault="00ED397D" w:rsidP="000E1E56">
      <w:pPr>
        <w:pStyle w:val="ListParagraph"/>
        <w:numPr>
          <w:ilvl w:val="0"/>
          <w:numId w:val="52"/>
        </w:numPr>
        <w:tabs>
          <w:tab w:val="left" w:pos="992"/>
        </w:tabs>
        <w:spacing w:line="276" w:lineRule="auto"/>
        <w:rPr>
          <w:rFonts w:ascii="Times New Roman" w:eastAsia="Calibri" w:hAnsi="Times New Roman" w:cs="Times New Roman"/>
          <w:bCs/>
          <w:color w:val="000000" w:themeColor="text1"/>
          <w:sz w:val="24"/>
          <w:szCs w:val="24"/>
        </w:rPr>
      </w:pPr>
      <w:r w:rsidRPr="00330A7E">
        <w:rPr>
          <w:rFonts w:ascii="Times New Roman" w:hAnsi="Times New Roman" w:cs="Times New Roman"/>
          <w:color w:val="000000" w:themeColor="text1"/>
          <w:sz w:val="24"/>
          <w:szCs w:val="24"/>
        </w:rPr>
        <w:t xml:space="preserve">Một mẫu số liệu ghép nhóm về chiều cao của một lớp (đơn vị là centimét) có phương sai là </w:t>
      </w:r>
      <w:r w:rsidRPr="00330A7E">
        <w:rPr>
          <w:rFonts w:ascii="Times New Roman" w:hAnsi="Times New Roman" w:cs="Times New Roman"/>
          <w:position w:val="-10"/>
          <w:sz w:val="24"/>
          <w:szCs w:val="24"/>
        </w:rPr>
        <w:object w:dxaOrig="520" w:dyaOrig="320" w14:anchorId="6552106A">
          <v:shape id="_x0000_i4243" type="#_x0000_t75" style="width:26.25pt;height:15.75pt" o:ole="">
            <v:imagedata r:id="rId5712" o:title=""/>
          </v:shape>
          <o:OLEObject Type="Embed" ProgID="Equation.DSMT4" ShapeID="_x0000_i4243" DrawAspect="Content" ObjectID="_1796843305" r:id="rId5713"/>
        </w:object>
      </w:r>
      <w:r w:rsidRPr="00330A7E">
        <w:rPr>
          <w:rFonts w:ascii="Times New Roman" w:hAnsi="Times New Roman" w:cs="Times New Roman"/>
          <w:color w:val="000000" w:themeColor="text1"/>
          <w:sz w:val="24"/>
          <w:szCs w:val="24"/>
        </w:rPr>
        <w:t>. Độ lệch chuẩn của mẫu số liệu đó bằng:</w:t>
      </w:r>
    </w:p>
    <w:p w14:paraId="0FA64A46"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color w:val="000000" w:themeColor="text1"/>
          <w:position w:val="-10"/>
          <w:sz w:val="24"/>
          <w:szCs w:val="24"/>
        </w:rPr>
        <w:object w:dxaOrig="760" w:dyaOrig="320" w14:anchorId="184CA59A">
          <v:shape id="_x0000_i4244" type="#_x0000_t75" style="width:38.25pt;height:15.75pt" o:ole="">
            <v:imagedata r:id="rId5714" o:title=""/>
          </v:shape>
          <o:OLEObject Type="Embed" ProgID="Equation.DSMT4" ShapeID="_x0000_i4244" DrawAspect="Content" ObjectID="_1796843306" r:id="rId5715"/>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color w:val="000000" w:themeColor="text1"/>
          <w:position w:val="-10"/>
          <w:sz w:val="24"/>
          <w:szCs w:val="24"/>
        </w:rPr>
        <w:object w:dxaOrig="859" w:dyaOrig="320" w14:anchorId="4F79B86C">
          <v:shape id="_x0000_i4245" type="#_x0000_t75" style="width:42.75pt;height:15.75pt" o:ole="">
            <v:imagedata r:id="rId5716" o:title=""/>
          </v:shape>
          <o:OLEObject Type="Embed" ProgID="Equation.DSMT4" ShapeID="_x0000_i4245" DrawAspect="Content" ObjectID="_1796843307" r:id="rId5717"/>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color w:val="000000" w:themeColor="text1"/>
          <w:position w:val="-10"/>
          <w:sz w:val="24"/>
          <w:szCs w:val="24"/>
        </w:rPr>
        <w:object w:dxaOrig="960" w:dyaOrig="320" w14:anchorId="0BA4D8E9">
          <v:shape id="_x0000_i4246" type="#_x0000_t75" style="width:47.25pt;height:15.75pt" o:ole="">
            <v:imagedata r:id="rId5718" o:title=""/>
          </v:shape>
          <o:OLEObject Type="Embed" ProgID="Equation.DSMT4" ShapeID="_x0000_i4246" DrawAspect="Content" ObjectID="_1796843308" r:id="rId5719"/>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color w:val="000000" w:themeColor="text1"/>
          <w:position w:val="-10"/>
          <w:sz w:val="24"/>
          <w:szCs w:val="24"/>
        </w:rPr>
        <w:object w:dxaOrig="999" w:dyaOrig="320" w14:anchorId="4E2215AC">
          <v:shape id="_x0000_i4247" type="#_x0000_t75" style="width:50.25pt;height:15.75pt" o:ole="">
            <v:imagedata r:id="rId5720" o:title=""/>
          </v:shape>
          <o:OLEObject Type="Embed" ProgID="Equation.DSMT4" ShapeID="_x0000_i4247" DrawAspect="Content" ObjectID="_1796843309" r:id="rId5721"/>
        </w:object>
      </w:r>
      <w:r w:rsidRPr="00330A7E">
        <w:rPr>
          <w:rFonts w:ascii="Times New Roman" w:hAnsi="Times New Roman" w:cs="Times New Roman"/>
          <w:color w:val="000000" w:themeColor="text1"/>
          <w:sz w:val="24"/>
          <w:szCs w:val="24"/>
        </w:rPr>
        <w:t>.</w:t>
      </w:r>
    </w:p>
    <w:p w14:paraId="797C208A" w14:textId="77777777" w:rsidR="00ED397D" w:rsidRPr="00330A7E" w:rsidRDefault="00ED397D" w:rsidP="000E1E56">
      <w:pPr>
        <w:pStyle w:val="ListParagraph"/>
        <w:numPr>
          <w:ilvl w:val="0"/>
          <w:numId w:val="52"/>
        </w:numPr>
        <w:tabs>
          <w:tab w:val="left" w:pos="992"/>
        </w:tabs>
        <w:spacing w:line="276" w:lineRule="auto"/>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4"/>
          <w:sz w:val="24"/>
          <w:szCs w:val="24"/>
        </w:rPr>
        <w:object w:dxaOrig="960" w:dyaOrig="400" w14:anchorId="0CA635B7">
          <v:shape id="_x0000_i4248" type="#_x0000_t75" style="width:48pt;height:20.25pt" o:ole="">
            <v:imagedata r:id="rId5722" o:title=""/>
          </v:shape>
          <o:OLEObject Type="Embed" ProgID="Equation.DSMT4" ShapeID="_x0000_i4248" DrawAspect="Content" ObjectID="_1796843310" r:id="rId5723"/>
        </w:object>
      </w:r>
      <w:r w:rsidRPr="00330A7E">
        <w:rPr>
          <w:rFonts w:ascii="Times New Roman" w:hAnsi="Times New Roman" w:cs="Times New Roman"/>
          <w:sz w:val="24"/>
          <w:szCs w:val="24"/>
        </w:rPr>
        <w:t xml:space="preserve"> liên tục trên </w:t>
      </w:r>
      <w:r w:rsidRPr="00330A7E">
        <w:rPr>
          <w:rFonts w:ascii="Times New Roman" w:hAnsi="Times New Roman" w:cs="Times New Roman"/>
          <w:position w:val="-4"/>
          <w:sz w:val="24"/>
          <w:szCs w:val="24"/>
        </w:rPr>
        <w:object w:dxaOrig="260" w:dyaOrig="260" w14:anchorId="5F6752DE">
          <v:shape id="_x0000_i4249" type="#_x0000_t75" style="width:12.75pt;height:12.75pt" o:ole="">
            <v:imagedata r:id="rId5724" o:title=""/>
          </v:shape>
          <o:OLEObject Type="Embed" ProgID="Equation.DSMT4" ShapeID="_x0000_i4249" DrawAspect="Content" ObjectID="_1796843311" r:id="rId5725"/>
        </w:object>
      </w:r>
      <w:r w:rsidRPr="00330A7E">
        <w:rPr>
          <w:rFonts w:ascii="Times New Roman" w:hAnsi="Times New Roman" w:cs="Times New Roman"/>
          <w:sz w:val="24"/>
          <w:szCs w:val="24"/>
        </w:rPr>
        <w:t xml:space="preserve"> thỏa mãn </w:t>
      </w:r>
      <w:r w:rsidRPr="00330A7E">
        <w:rPr>
          <w:rFonts w:ascii="Times New Roman" w:hAnsi="Times New Roman" w:cs="Times New Roman"/>
          <w:position w:val="-32"/>
          <w:sz w:val="24"/>
          <w:szCs w:val="24"/>
        </w:rPr>
        <w:object w:dxaOrig="2640" w:dyaOrig="740" w14:anchorId="19E300FE">
          <v:shape id="_x0000_i4250" type="#_x0000_t75" style="width:132pt;height:36.75pt" o:ole="">
            <v:imagedata r:id="rId5726" o:title=""/>
          </v:shape>
          <o:OLEObject Type="Embed" ProgID="Equation.DSMT4" ShapeID="_x0000_i4250" DrawAspect="Content" ObjectID="_1796843312" r:id="rId5727"/>
        </w:object>
      </w:r>
      <w:r w:rsidRPr="00330A7E">
        <w:rPr>
          <w:rFonts w:ascii="Times New Roman" w:hAnsi="Times New Roman" w:cs="Times New Roman"/>
          <w:sz w:val="24"/>
          <w:szCs w:val="24"/>
        </w:rPr>
        <w:t xml:space="preserve">. Giá trị của biểu thức </w:t>
      </w:r>
      <w:r w:rsidRPr="00330A7E">
        <w:rPr>
          <w:rFonts w:ascii="Times New Roman" w:hAnsi="Times New Roman" w:cs="Times New Roman"/>
          <w:position w:val="-32"/>
          <w:sz w:val="24"/>
          <w:szCs w:val="24"/>
        </w:rPr>
        <w:object w:dxaOrig="980" w:dyaOrig="740" w14:anchorId="34A9CACB">
          <v:shape id="_x0000_i4251" type="#_x0000_t75" style="width:49.5pt;height:36.75pt" o:ole="">
            <v:imagedata r:id="rId5728" o:title=""/>
          </v:shape>
          <o:OLEObject Type="Embed" ProgID="Equation.DSMT4" ShapeID="_x0000_i4251" DrawAspect="Content" ObjectID="_1796843313" r:id="rId5729"/>
        </w:object>
      </w:r>
      <w:r w:rsidRPr="00330A7E">
        <w:rPr>
          <w:rFonts w:ascii="Times New Roman" w:hAnsi="Times New Roman" w:cs="Times New Roman"/>
          <w:sz w:val="24"/>
          <w:szCs w:val="24"/>
        </w:rPr>
        <w:t xml:space="preserve"> bằng</w:t>
      </w:r>
    </w:p>
    <w:p w14:paraId="29F956C9"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Cs/>
          <w:color w:val="000000"/>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sz w:val="24"/>
          <w:szCs w:val="24"/>
        </w:rPr>
        <w:t>7.</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sz w:val="24"/>
          <w:szCs w:val="24"/>
        </w:rPr>
        <w:t>1.</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sz w:val="24"/>
          <w:szCs w:val="24"/>
        </w:rPr>
        <w:t>12.</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sz w:val="24"/>
          <w:szCs w:val="24"/>
        </w:rPr>
        <w:t>0,75.</w:t>
      </w:r>
    </w:p>
    <w:p w14:paraId="5D83246D" w14:textId="77777777" w:rsidR="00ED397D" w:rsidRPr="00330A7E" w:rsidRDefault="00ED397D" w:rsidP="00330A7E">
      <w:pPr>
        <w:spacing w:after="0"/>
        <w:ind w:left="992" w:hanging="992"/>
        <w:rPr>
          <w:rFonts w:ascii="Times New Roman" w:hAnsi="Times New Roman" w:cs="Times New Roman"/>
          <w:sz w:val="24"/>
          <w:szCs w:val="24"/>
          <w:lang w:val="it-IT"/>
        </w:rPr>
      </w:pPr>
      <w:r w:rsidRPr="00330A7E">
        <w:rPr>
          <w:rFonts w:ascii="Times New Roman" w:hAnsi="Times New Roman" w:cs="Times New Roman"/>
          <w:b/>
          <w:bCs/>
          <w:color w:val="0033CC"/>
          <w:sz w:val="24"/>
          <w:szCs w:val="24"/>
          <w:lang w:val="it-IT"/>
        </w:rPr>
        <w:t>PHẦN II. Câu trắc nghiệm đúng sai.</w:t>
      </w:r>
      <w:r w:rsidRPr="00330A7E">
        <w:rPr>
          <w:rFonts w:ascii="Times New Roman" w:hAnsi="Times New Roman" w:cs="Times New Roman"/>
          <w:color w:val="0033CC"/>
          <w:sz w:val="24"/>
          <w:szCs w:val="24"/>
          <w:lang w:val="it-IT"/>
        </w:rPr>
        <w:t xml:space="preserve"> </w:t>
      </w:r>
      <w:r w:rsidRPr="00330A7E">
        <w:rPr>
          <w:rFonts w:ascii="Times New Roman" w:hAnsi="Times New Roman" w:cs="Times New Roman"/>
          <w:sz w:val="24"/>
          <w:szCs w:val="24"/>
          <w:lang w:val="it-IT"/>
        </w:rPr>
        <w:t xml:space="preserve">Thí sinh trả lời từ câu 1 đến câu 4. Trong mỗi </w:t>
      </w:r>
      <w:r w:rsidRPr="00330A7E">
        <w:rPr>
          <w:rFonts w:ascii="Times New Roman" w:hAnsi="Times New Roman" w:cs="Times New Roman"/>
          <w:b/>
          <w:bCs/>
          <w:sz w:val="24"/>
          <w:szCs w:val="24"/>
          <w:lang w:val="it-IT"/>
        </w:rPr>
        <w:t>ý a), b), c), d)</w:t>
      </w:r>
      <w:r w:rsidRPr="00330A7E">
        <w:rPr>
          <w:rFonts w:ascii="Times New Roman" w:hAnsi="Times New Roman" w:cs="Times New Roman"/>
          <w:sz w:val="24"/>
          <w:szCs w:val="24"/>
          <w:lang w:val="it-IT"/>
        </w:rPr>
        <w:t xml:space="preserve"> ở mỗi câu, thí sinh chọn đúng hoặc sai.</w:t>
      </w:r>
    </w:p>
    <w:p w14:paraId="0B194769" w14:textId="77777777" w:rsidR="00ED397D" w:rsidRPr="00330A7E" w:rsidRDefault="00ED397D" w:rsidP="000E1E56">
      <w:pPr>
        <w:pStyle w:val="ListParagraph"/>
        <w:numPr>
          <w:ilvl w:val="0"/>
          <w:numId w:val="5"/>
        </w:numPr>
        <w:tabs>
          <w:tab w:val="left" w:pos="992"/>
        </w:tabs>
        <w:spacing w:line="276" w:lineRule="auto"/>
        <w:ind w:left="993" w:hanging="993"/>
        <w:rPr>
          <w:rFonts w:ascii="Times New Roman" w:hAnsi="Times New Roman" w:cs="Times New Roman"/>
          <w:sz w:val="24"/>
          <w:szCs w:val="24"/>
          <w:lang w:val="nl-NL"/>
        </w:rPr>
      </w:pPr>
      <w:r w:rsidRPr="00330A7E">
        <w:rPr>
          <w:rFonts w:ascii="Times New Roman" w:hAnsi="Times New Roman" w:cs="Times New Roman"/>
          <w:sz w:val="24"/>
          <w:szCs w:val="24"/>
        </w:rPr>
        <w:t xml:space="preserve">Trong không gian </w:t>
      </w:r>
      <w:r w:rsidRPr="00330A7E">
        <w:rPr>
          <w:rFonts w:ascii="Times New Roman" w:hAnsi="Times New Roman" w:cs="Times New Roman"/>
          <w:position w:val="-10"/>
          <w:sz w:val="24"/>
          <w:szCs w:val="24"/>
        </w:rPr>
        <w:object w:dxaOrig="560" w:dyaOrig="320" w14:anchorId="70D5A243">
          <v:shape id="_x0000_i4252" type="#_x0000_t75" style="width:28.5pt;height:16.5pt" o:ole="">
            <v:imagedata r:id="rId5730" o:title=""/>
          </v:shape>
          <o:OLEObject Type="Embed" ProgID="Equation.DSMT4" ShapeID="_x0000_i4252" DrawAspect="Content" ObjectID="_1796843314" r:id="rId5731"/>
        </w:object>
      </w:r>
      <w:r w:rsidRPr="00330A7E">
        <w:rPr>
          <w:rFonts w:ascii="Times New Roman" w:hAnsi="Times New Roman" w:cs="Times New Roman"/>
          <w:sz w:val="24"/>
          <w:szCs w:val="24"/>
        </w:rPr>
        <w:t>, cho hai đường thẳng</w:t>
      </w:r>
    </w:p>
    <w:p w14:paraId="63D54A81" w14:textId="77777777" w:rsidR="00ED397D" w:rsidRPr="00330A7E" w:rsidRDefault="00ED397D" w:rsidP="00330A7E">
      <w:pPr>
        <w:tabs>
          <w:tab w:val="left" w:pos="993"/>
        </w:tabs>
        <w:spacing w:after="0"/>
        <w:ind w:left="993"/>
        <w:rPr>
          <w:rFonts w:ascii="Times New Roman" w:hAnsi="Times New Roman" w:cs="Times New Roman"/>
          <w:sz w:val="24"/>
          <w:szCs w:val="24"/>
          <w:lang w:val="nl-NL"/>
        </w:rPr>
      </w:pPr>
      <w:r w:rsidRPr="00330A7E">
        <w:rPr>
          <w:rFonts w:ascii="Times New Roman" w:hAnsi="Times New Roman" w:cs="Times New Roman"/>
          <w:position w:val="-24"/>
          <w:sz w:val="24"/>
          <w:szCs w:val="24"/>
        </w:rPr>
        <w:object w:dxaOrig="2340" w:dyaOrig="620" w14:anchorId="4EBEE058">
          <v:shape id="_x0000_i4253" type="#_x0000_t75" style="width:117pt;height:31.5pt" o:ole="">
            <v:imagedata r:id="rId5732" o:title=""/>
          </v:shape>
          <o:OLEObject Type="Embed" ProgID="Equation.DSMT4" ShapeID="_x0000_i4253" DrawAspect="Content" ObjectID="_1796843315" r:id="rId5733"/>
        </w:object>
      </w:r>
      <w:r w:rsidRPr="00330A7E">
        <w:rPr>
          <w:rFonts w:ascii="Times New Roman" w:hAnsi="Times New Roman" w:cs="Times New Roman"/>
          <w:sz w:val="24"/>
          <w:szCs w:val="24"/>
          <w:lang w:val="nl-NL"/>
        </w:rPr>
        <w:t xml:space="preserve"> và </w:t>
      </w:r>
      <w:r w:rsidRPr="00330A7E">
        <w:rPr>
          <w:rFonts w:ascii="Times New Roman" w:hAnsi="Times New Roman" w:cs="Times New Roman"/>
          <w:position w:val="-24"/>
          <w:sz w:val="24"/>
          <w:szCs w:val="24"/>
        </w:rPr>
        <w:object w:dxaOrig="2420" w:dyaOrig="620" w14:anchorId="0BB1817D">
          <v:shape id="_x0000_i4254" type="#_x0000_t75" style="width:121.5pt;height:31.5pt" o:ole="">
            <v:imagedata r:id="rId5734" o:title=""/>
          </v:shape>
          <o:OLEObject Type="Embed" ProgID="Equation.DSMT4" ShapeID="_x0000_i4254" DrawAspect="Content" ObjectID="_1796843316" r:id="rId5735"/>
        </w:object>
      </w:r>
      <w:r w:rsidRPr="00330A7E">
        <w:rPr>
          <w:rFonts w:ascii="Times New Roman" w:hAnsi="Times New Roman" w:cs="Times New Roman"/>
          <w:sz w:val="24"/>
          <w:szCs w:val="24"/>
          <w:lang w:val="nl-NL"/>
        </w:rPr>
        <w:t>.</w:t>
      </w:r>
    </w:p>
    <w:p w14:paraId="08981C05" w14:textId="77777777" w:rsidR="00ED397D" w:rsidRPr="00330A7E" w:rsidRDefault="00ED397D" w:rsidP="00330A7E">
      <w:pPr>
        <w:spacing w:after="0"/>
        <w:ind w:left="993" w:firstLine="1"/>
        <w:rPr>
          <w:rFonts w:ascii="Times New Roman" w:hAnsi="Times New Roman" w:cs="Times New Roman"/>
          <w:sz w:val="24"/>
          <w:szCs w:val="24"/>
          <w:lang w:val="nl-NL"/>
        </w:rPr>
      </w:pPr>
      <w:r w:rsidRPr="00330A7E">
        <w:rPr>
          <w:rFonts w:ascii="Times New Roman" w:hAnsi="Times New Roman" w:cs="Times New Roman"/>
          <w:b/>
          <w:bCs/>
          <w:sz w:val="24"/>
          <w:szCs w:val="24"/>
          <w:lang w:val="nl-NL"/>
        </w:rPr>
        <w:t>a)</w:t>
      </w:r>
      <w:r w:rsidRPr="00330A7E">
        <w:rPr>
          <w:rFonts w:ascii="Times New Roman" w:hAnsi="Times New Roman" w:cs="Times New Roman"/>
          <w:sz w:val="24"/>
          <w:szCs w:val="24"/>
          <w:lang w:val="nl-NL"/>
        </w:rPr>
        <w:t xml:space="preserve"> </w:t>
      </w:r>
      <w:r w:rsidRPr="00330A7E">
        <w:rPr>
          <w:rFonts w:ascii="Times New Roman" w:hAnsi="Times New Roman" w:cs="Times New Roman"/>
          <w:sz w:val="24"/>
          <w:szCs w:val="24"/>
        </w:rPr>
        <w:t xml:space="preserve">Vectơ có tọa độ </w:t>
      </w:r>
      <w:r w:rsidRPr="00330A7E">
        <w:rPr>
          <w:rFonts w:ascii="Times New Roman" w:hAnsi="Times New Roman" w:cs="Times New Roman"/>
          <w:position w:val="-14"/>
          <w:sz w:val="24"/>
          <w:szCs w:val="24"/>
        </w:rPr>
        <w:object w:dxaOrig="740" w:dyaOrig="400" w14:anchorId="33C15301">
          <v:shape id="_x0000_i4255" type="#_x0000_t75" style="width:37.5pt;height:19.5pt" o:ole="">
            <v:imagedata r:id="rId5736" o:title=""/>
          </v:shape>
          <o:OLEObject Type="Embed" ProgID="Equation.DSMT4" ShapeID="_x0000_i4255" DrawAspect="Content" ObjectID="_1796843317" r:id="rId5737"/>
        </w:object>
      </w:r>
      <w:r w:rsidRPr="00330A7E">
        <w:rPr>
          <w:rFonts w:ascii="Times New Roman" w:hAnsi="Times New Roman" w:cs="Times New Roman"/>
          <w:sz w:val="24"/>
          <w:szCs w:val="24"/>
        </w:rPr>
        <w:t xml:space="preserve"> là một vectơ chỉ phương của </w:t>
      </w:r>
      <w:r w:rsidRPr="00330A7E">
        <w:rPr>
          <w:rFonts w:ascii="Times New Roman" w:hAnsi="Times New Roman" w:cs="Times New Roman"/>
          <w:position w:val="-12"/>
          <w:sz w:val="24"/>
          <w:szCs w:val="24"/>
        </w:rPr>
        <w:object w:dxaOrig="279" w:dyaOrig="360" w14:anchorId="1A9A28DA">
          <v:shape id="_x0000_i4256" type="#_x0000_t75" style="width:13.5pt;height:18pt" o:ole="">
            <v:imagedata r:id="rId5738" o:title=""/>
          </v:shape>
          <o:OLEObject Type="Embed" ProgID="Equation.DSMT4" ShapeID="_x0000_i4256" DrawAspect="Content" ObjectID="_1796843318" r:id="rId5739"/>
        </w:object>
      </w:r>
      <w:r w:rsidRPr="00330A7E">
        <w:rPr>
          <w:rFonts w:ascii="Times New Roman" w:hAnsi="Times New Roman" w:cs="Times New Roman"/>
          <w:sz w:val="24"/>
          <w:szCs w:val="24"/>
          <w:lang w:val="nl-NL"/>
        </w:rPr>
        <w:t>.</w:t>
      </w:r>
    </w:p>
    <w:p w14:paraId="4E77A789" w14:textId="77777777" w:rsidR="00ED397D" w:rsidRPr="00330A7E" w:rsidRDefault="00ED397D" w:rsidP="00330A7E">
      <w:pPr>
        <w:spacing w:after="0"/>
        <w:ind w:left="993" w:firstLine="1"/>
        <w:rPr>
          <w:rFonts w:ascii="Times New Roman" w:hAnsi="Times New Roman" w:cs="Times New Roman"/>
          <w:sz w:val="24"/>
          <w:szCs w:val="24"/>
          <w:lang w:val="nl-NL"/>
        </w:rPr>
      </w:pPr>
      <w:r w:rsidRPr="00330A7E">
        <w:rPr>
          <w:rFonts w:ascii="Times New Roman" w:hAnsi="Times New Roman" w:cs="Times New Roman"/>
          <w:b/>
          <w:bCs/>
          <w:sz w:val="24"/>
          <w:szCs w:val="24"/>
          <w:lang w:val="nl-NL"/>
        </w:rPr>
        <w:t>b)</w:t>
      </w:r>
      <w:r w:rsidRPr="00330A7E">
        <w:rPr>
          <w:rFonts w:ascii="Times New Roman" w:hAnsi="Times New Roman" w:cs="Times New Roman"/>
          <w:sz w:val="24"/>
          <w:szCs w:val="24"/>
          <w:lang w:val="nl-NL"/>
        </w:rPr>
        <w:t xml:space="preserve"> </w:t>
      </w:r>
      <w:r w:rsidRPr="00330A7E">
        <w:rPr>
          <w:rFonts w:ascii="Times New Roman" w:hAnsi="Times New Roman" w:cs="Times New Roman"/>
          <w:sz w:val="24"/>
          <w:szCs w:val="24"/>
        </w:rPr>
        <w:t xml:space="preserve">Vectơ có tọa độ </w:t>
      </w:r>
      <w:r w:rsidRPr="00330A7E">
        <w:rPr>
          <w:rFonts w:ascii="Times New Roman" w:hAnsi="Times New Roman" w:cs="Times New Roman"/>
          <w:position w:val="-14"/>
          <w:sz w:val="24"/>
          <w:szCs w:val="24"/>
        </w:rPr>
        <w:object w:dxaOrig="780" w:dyaOrig="400" w14:anchorId="271E04B8">
          <v:shape id="_x0000_i4257" type="#_x0000_t75" style="width:39pt;height:19.5pt" o:ole="">
            <v:imagedata r:id="rId5740" o:title=""/>
          </v:shape>
          <o:OLEObject Type="Embed" ProgID="Equation.DSMT4" ShapeID="_x0000_i4257" DrawAspect="Content" ObjectID="_1796843319" r:id="rId5741"/>
        </w:object>
      </w:r>
      <w:r w:rsidRPr="00330A7E">
        <w:rPr>
          <w:rFonts w:ascii="Times New Roman" w:hAnsi="Times New Roman" w:cs="Times New Roman"/>
          <w:sz w:val="24"/>
          <w:szCs w:val="24"/>
        </w:rPr>
        <w:t xml:space="preserve"> là một vectơ chỉ phương của </w:t>
      </w:r>
      <w:r w:rsidRPr="00330A7E">
        <w:rPr>
          <w:rFonts w:ascii="Times New Roman" w:hAnsi="Times New Roman" w:cs="Times New Roman"/>
          <w:position w:val="-12"/>
          <w:sz w:val="24"/>
          <w:szCs w:val="24"/>
        </w:rPr>
        <w:object w:dxaOrig="320" w:dyaOrig="360" w14:anchorId="45A7D24C">
          <v:shape id="_x0000_i4258" type="#_x0000_t75" style="width:16.5pt;height:18pt" o:ole="">
            <v:imagedata r:id="rId5742" o:title=""/>
          </v:shape>
          <o:OLEObject Type="Embed" ProgID="Equation.DSMT4" ShapeID="_x0000_i4258" DrawAspect="Content" ObjectID="_1796843320" r:id="rId5743"/>
        </w:object>
      </w:r>
      <w:r w:rsidRPr="00330A7E">
        <w:rPr>
          <w:rFonts w:ascii="Times New Roman" w:hAnsi="Times New Roman" w:cs="Times New Roman"/>
          <w:sz w:val="24"/>
          <w:szCs w:val="24"/>
          <w:lang w:val="nl-NL"/>
        </w:rPr>
        <w:t>.</w:t>
      </w:r>
    </w:p>
    <w:p w14:paraId="5F6303B1" w14:textId="77777777" w:rsidR="00ED397D" w:rsidRPr="00330A7E" w:rsidRDefault="00ED397D" w:rsidP="00330A7E">
      <w:pPr>
        <w:spacing w:after="0"/>
        <w:ind w:left="993" w:firstLine="1"/>
        <w:rPr>
          <w:rFonts w:ascii="Times New Roman" w:hAnsi="Times New Roman" w:cs="Times New Roman"/>
          <w:sz w:val="24"/>
          <w:szCs w:val="24"/>
          <w:lang w:val="nl-NL"/>
        </w:rPr>
      </w:pPr>
      <w:r w:rsidRPr="00330A7E">
        <w:rPr>
          <w:rFonts w:ascii="Times New Roman" w:hAnsi="Times New Roman" w:cs="Times New Roman"/>
          <w:b/>
          <w:bCs/>
          <w:sz w:val="24"/>
          <w:szCs w:val="24"/>
          <w:lang w:val="nl-NL"/>
        </w:rPr>
        <w:t>c)</w:t>
      </w:r>
      <w:r w:rsidRPr="00330A7E">
        <w:rPr>
          <w:rFonts w:ascii="Times New Roman" w:hAnsi="Times New Roman" w:cs="Times New Roman"/>
          <w:sz w:val="24"/>
          <w:szCs w:val="24"/>
          <w:lang w:val="nl-NL"/>
        </w:rPr>
        <w:t xml:space="preserve"> </w:t>
      </w:r>
      <w:r w:rsidRPr="00330A7E">
        <w:rPr>
          <w:rFonts w:ascii="Times New Roman" w:hAnsi="Times New Roman" w:cs="Times New Roman"/>
          <w:sz w:val="24"/>
          <w:szCs w:val="24"/>
        </w:rPr>
        <w:t xml:space="preserve">Côsin của góc giữa hai vectơ </w:t>
      </w:r>
      <w:r w:rsidRPr="00330A7E">
        <w:rPr>
          <w:rFonts w:ascii="Times New Roman" w:hAnsi="Times New Roman" w:cs="Times New Roman"/>
          <w:position w:val="-14"/>
          <w:sz w:val="24"/>
          <w:szCs w:val="24"/>
        </w:rPr>
        <w:object w:dxaOrig="1300" w:dyaOrig="400" w14:anchorId="523B8413">
          <v:shape id="_x0000_i4259" type="#_x0000_t75" style="width:64.5pt;height:19.5pt" o:ole="">
            <v:imagedata r:id="rId5744" o:title=""/>
          </v:shape>
          <o:OLEObject Type="Embed" ProgID="Equation.DSMT4" ShapeID="_x0000_i4259" DrawAspect="Content" ObjectID="_1796843321" r:id="rId5745"/>
        </w:object>
      </w:r>
      <w:r w:rsidRPr="00330A7E">
        <w:rPr>
          <w:rFonts w:ascii="Times New Roman" w:hAnsi="Times New Roman" w:cs="Times New Roman"/>
          <w:sz w:val="24"/>
          <w:szCs w:val="24"/>
        </w:rPr>
        <w:t xml:space="preserve"> và </w:t>
      </w:r>
      <w:r w:rsidRPr="00330A7E">
        <w:rPr>
          <w:rFonts w:ascii="Times New Roman" w:hAnsi="Times New Roman" w:cs="Times New Roman"/>
          <w:position w:val="-14"/>
          <w:sz w:val="24"/>
          <w:szCs w:val="24"/>
        </w:rPr>
        <w:object w:dxaOrig="1480" w:dyaOrig="400" w14:anchorId="5046BE45">
          <v:shape id="_x0000_i4260" type="#_x0000_t75" style="width:73.5pt;height:19.5pt" o:ole="">
            <v:imagedata r:id="rId5746" o:title=""/>
          </v:shape>
          <o:OLEObject Type="Embed" ProgID="Equation.DSMT4" ShapeID="_x0000_i4260" DrawAspect="Content" ObjectID="_1796843322" r:id="rId5747"/>
        </w:object>
      </w:r>
      <w:r w:rsidRPr="00330A7E">
        <w:rPr>
          <w:rFonts w:ascii="Times New Roman" w:hAnsi="Times New Roman" w:cs="Times New Roman"/>
          <w:sz w:val="24"/>
          <w:szCs w:val="24"/>
        </w:rPr>
        <w:t xml:space="preserve"> bằng </w:t>
      </w:r>
      <w:r w:rsidRPr="00330A7E">
        <w:rPr>
          <w:rFonts w:ascii="Times New Roman" w:hAnsi="Times New Roman" w:cs="Times New Roman"/>
          <w:position w:val="-24"/>
          <w:sz w:val="24"/>
          <w:szCs w:val="24"/>
        </w:rPr>
        <w:object w:dxaOrig="380" w:dyaOrig="620" w14:anchorId="44FE3016">
          <v:shape id="_x0000_i4261" type="#_x0000_t75" style="width:19.5pt;height:31.5pt" o:ole="">
            <v:imagedata r:id="rId5748" o:title=""/>
          </v:shape>
          <o:OLEObject Type="Embed" ProgID="Equation.DSMT4" ShapeID="_x0000_i4261" DrawAspect="Content" ObjectID="_1796843323" r:id="rId5749"/>
        </w:object>
      </w:r>
      <w:r w:rsidRPr="00330A7E">
        <w:rPr>
          <w:rFonts w:ascii="Times New Roman" w:hAnsi="Times New Roman" w:cs="Times New Roman"/>
          <w:sz w:val="24"/>
          <w:szCs w:val="24"/>
          <w:lang w:val="nl-NL"/>
        </w:rPr>
        <w:t>.</w:t>
      </w:r>
    </w:p>
    <w:p w14:paraId="74917DBB" w14:textId="77777777" w:rsidR="00ED397D" w:rsidRPr="00330A7E" w:rsidRDefault="00ED397D" w:rsidP="00330A7E">
      <w:pPr>
        <w:spacing w:after="0"/>
        <w:ind w:left="993" w:firstLine="1"/>
        <w:rPr>
          <w:rFonts w:ascii="Times New Roman" w:hAnsi="Times New Roman" w:cs="Times New Roman"/>
          <w:sz w:val="24"/>
          <w:szCs w:val="24"/>
          <w:lang w:val="nl-NL"/>
        </w:rPr>
      </w:pPr>
      <w:r w:rsidRPr="00330A7E">
        <w:rPr>
          <w:rFonts w:ascii="Times New Roman" w:hAnsi="Times New Roman" w:cs="Times New Roman"/>
          <w:b/>
          <w:bCs/>
          <w:sz w:val="24"/>
          <w:szCs w:val="24"/>
          <w:lang w:val="nl-NL"/>
        </w:rPr>
        <w:t>d)</w:t>
      </w:r>
      <w:r w:rsidRPr="00330A7E">
        <w:rPr>
          <w:rFonts w:ascii="Times New Roman" w:hAnsi="Times New Roman" w:cs="Times New Roman"/>
          <w:sz w:val="24"/>
          <w:szCs w:val="24"/>
          <w:lang w:val="nl-NL"/>
        </w:rPr>
        <w:t xml:space="preserve"> </w:t>
      </w:r>
      <w:r w:rsidRPr="00330A7E">
        <w:rPr>
          <w:rFonts w:ascii="Times New Roman" w:hAnsi="Times New Roman" w:cs="Times New Roman"/>
          <w:sz w:val="24"/>
          <w:szCs w:val="24"/>
        </w:rPr>
        <w:t xml:space="preserve">Góc giữa hai đường thẳng </w:t>
      </w:r>
      <w:r w:rsidRPr="00330A7E">
        <w:rPr>
          <w:rFonts w:ascii="Times New Roman" w:hAnsi="Times New Roman" w:cs="Times New Roman"/>
          <w:position w:val="-12"/>
          <w:sz w:val="24"/>
          <w:szCs w:val="24"/>
        </w:rPr>
        <w:object w:dxaOrig="279" w:dyaOrig="360" w14:anchorId="66879FB8">
          <v:shape id="_x0000_i4262" type="#_x0000_t75" style="width:13.5pt;height:18pt" o:ole="">
            <v:imagedata r:id="rId5750" o:title=""/>
          </v:shape>
          <o:OLEObject Type="Embed" ProgID="Equation.DSMT4" ShapeID="_x0000_i4262" DrawAspect="Content" ObjectID="_1796843324" r:id="rId5751"/>
        </w:object>
      </w:r>
      <w:r w:rsidRPr="00330A7E">
        <w:rPr>
          <w:rFonts w:ascii="Times New Roman" w:hAnsi="Times New Roman" w:cs="Times New Roman"/>
          <w:sz w:val="24"/>
          <w:szCs w:val="24"/>
        </w:rPr>
        <w:t xml:space="preserve"> và </w:t>
      </w:r>
      <w:r w:rsidRPr="00330A7E">
        <w:rPr>
          <w:rFonts w:ascii="Times New Roman" w:hAnsi="Times New Roman" w:cs="Times New Roman"/>
          <w:position w:val="-12"/>
          <w:sz w:val="24"/>
          <w:szCs w:val="24"/>
        </w:rPr>
        <w:object w:dxaOrig="320" w:dyaOrig="360" w14:anchorId="7C074CFA">
          <v:shape id="_x0000_i4263" type="#_x0000_t75" style="width:16.5pt;height:18pt" o:ole="">
            <v:imagedata r:id="rId5752" o:title=""/>
          </v:shape>
          <o:OLEObject Type="Embed" ProgID="Equation.DSMT4" ShapeID="_x0000_i4263" DrawAspect="Content" ObjectID="_1796843325" r:id="rId5753"/>
        </w:object>
      </w:r>
      <w:r w:rsidRPr="00330A7E">
        <w:rPr>
          <w:rFonts w:ascii="Times New Roman" w:hAnsi="Times New Roman" w:cs="Times New Roman"/>
          <w:sz w:val="24"/>
          <w:szCs w:val="24"/>
        </w:rPr>
        <w:t xml:space="preserve"> (làm tròn kết quả đến hàng đơn vị của độ) bằng </w:t>
      </w:r>
      <w:r w:rsidRPr="00330A7E">
        <w:rPr>
          <w:rFonts w:ascii="Times New Roman" w:hAnsi="Times New Roman" w:cs="Times New Roman"/>
          <w:position w:val="-6"/>
          <w:sz w:val="24"/>
          <w:szCs w:val="24"/>
        </w:rPr>
        <w:object w:dxaOrig="499" w:dyaOrig="279" w14:anchorId="3F210BAE">
          <v:shape id="_x0000_i4264" type="#_x0000_t75" style="width:24.75pt;height:13.5pt" o:ole="">
            <v:imagedata r:id="rId5754" o:title=""/>
          </v:shape>
          <o:OLEObject Type="Embed" ProgID="Equation.DSMT4" ShapeID="_x0000_i4264" DrawAspect="Content" ObjectID="_1796843326" r:id="rId5755"/>
        </w:object>
      </w:r>
      <w:r w:rsidRPr="00330A7E">
        <w:rPr>
          <w:rFonts w:ascii="Times New Roman" w:hAnsi="Times New Roman" w:cs="Times New Roman"/>
          <w:sz w:val="24"/>
          <w:szCs w:val="24"/>
          <w:lang w:val="nl-NL"/>
        </w:rPr>
        <w:t>.</w:t>
      </w:r>
    </w:p>
    <w:p w14:paraId="0C91665F" w14:textId="77777777" w:rsidR="00ED397D" w:rsidRPr="00330A7E" w:rsidRDefault="00ED397D" w:rsidP="000E1E56">
      <w:pPr>
        <w:widowControl w:val="0"/>
        <w:numPr>
          <w:ilvl w:val="0"/>
          <w:numId w:val="5"/>
        </w:numPr>
        <w:tabs>
          <w:tab w:val="left" w:pos="992"/>
        </w:tabs>
        <w:spacing w:before="120" w:after="0"/>
        <w:contextualSpacing/>
        <w:jc w:val="both"/>
        <w:rPr>
          <w:rFonts w:ascii="Times New Roman" w:eastAsia="Aptos" w:hAnsi="Times New Roman" w:cs="Times New Roman"/>
          <w:color w:val="000000"/>
          <w:sz w:val="24"/>
          <w:szCs w:val="24"/>
        </w:rPr>
      </w:pPr>
      <w:r w:rsidRPr="00330A7E">
        <w:rPr>
          <w:rFonts w:ascii="Times New Roman" w:eastAsia="Aptos" w:hAnsi="Times New Roman" w:cs="Times New Roman"/>
          <w:color w:val="000000"/>
          <w:sz w:val="24"/>
          <w:szCs w:val="24"/>
        </w:rPr>
        <w:t xml:space="preserve">Cho hàm số </w:t>
      </w:r>
      <w:r w:rsidRPr="00330A7E">
        <w:rPr>
          <w:rFonts w:ascii="Times New Roman" w:eastAsia="Aptos" w:hAnsi="Times New Roman" w:cs="Times New Roman"/>
          <w:color w:val="000000"/>
          <w:position w:val="-14"/>
          <w:sz w:val="24"/>
          <w:szCs w:val="24"/>
        </w:rPr>
        <w:object w:dxaOrig="2900" w:dyaOrig="400" w14:anchorId="71C9EB99">
          <v:shape id="_x0000_i4265" type="#_x0000_t75" style="width:145.5pt;height:19.5pt" o:ole="">
            <v:imagedata r:id="rId5756" o:title=""/>
          </v:shape>
          <o:OLEObject Type="Embed" ProgID="Equation.DSMT4" ShapeID="_x0000_i4265" DrawAspect="Content" ObjectID="_1796843327" r:id="rId5757"/>
        </w:object>
      </w:r>
      <w:r w:rsidRPr="00330A7E">
        <w:rPr>
          <w:rFonts w:ascii="Times New Roman" w:eastAsia="Aptos" w:hAnsi="Times New Roman" w:cs="Times New Roman"/>
          <w:color w:val="000000"/>
          <w:sz w:val="24"/>
          <w:szCs w:val="24"/>
        </w:rPr>
        <w:t xml:space="preserve"> có bảng biến thiên như hình vẽ dưới đây:</w:t>
      </w:r>
    </w:p>
    <w:p w14:paraId="411112AB" w14:textId="77777777" w:rsidR="00ED397D" w:rsidRPr="00330A7E" w:rsidRDefault="00ED397D" w:rsidP="00330A7E">
      <w:pPr>
        <w:widowControl w:val="0"/>
        <w:ind w:left="992"/>
        <w:jc w:val="center"/>
        <w:rPr>
          <w:rFonts w:ascii="Times New Roman" w:eastAsia="MS Mincho" w:hAnsi="Times New Roman" w:cs="Times New Roman"/>
          <w:color w:val="000000" w:themeColor="text1"/>
          <w:sz w:val="24"/>
          <w:szCs w:val="24"/>
          <w:lang w:eastAsia="vi-VN"/>
        </w:rPr>
      </w:pPr>
      <w:r w:rsidRPr="00330A7E">
        <w:rPr>
          <w:rFonts w:ascii="Times New Roman" w:eastAsia="MS Mincho" w:hAnsi="Times New Roman" w:cs="Times New Roman"/>
          <w:noProof/>
          <w:color w:val="000000" w:themeColor="text1"/>
          <w:sz w:val="24"/>
          <w:szCs w:val="24"/>
          <w:lang w:eastAsia="en-US"/>
        </w:rPr>
        <w:drawing>
          <wp:inline distT="0" distB="0" distL="0" distR="0" wp14:anchorId="6E9621BD" wp14:editId="109933EB">
            <wp:extent cx="2815589" cy="1422536"/>
            <wp:effectExtent l="0" t="0" r="4445" b="6350"/>
            <wp:docPr id="195271133" name="Picture 1" descr="A math problems with arrows and numbe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1133" name="Picture 1" descr="A math problems with arrows and numbers  Description automatically generated with medium confidence"/>
                    <pic:cNvPicPr/>
                  </pic:nvPicPr>
                  <pic:blipFill>
                    <a:blip r:embed="rId5758"/>
                    <a:stretch>
                      <a:fillRect/>
                    </a:stretch>
                  </pic:blipFill>
                  <pic:spPr>
                    <a:xfrm>
                      <a:off x="0" y="0"/>
                      <a:ext cx="2825375" cy="1427480"/>
                    </a:xfrm>
                    <a:prstGeom prst="rect">
                      <a:avLst/>
                    </a:prstGeom>
                  </pic:spPr>
                </pic:pic>
              </a:graphicData>
            </a:graphic>
          </wp:inline>
        </w:drawing>
      </w:r>
    </w:p>
    <w:p w14:paraId="470600E3" w14:textId="77777777" w:rsidR="00ED397D" w:rsidRPr="00330A7E" w:rsidRDefault="00ED397D" w:rsidP="00330A7E">
      <w:pPr>
        <w:widowControl w:val="0"/>
        <w:ind w:left="992"/>
        <w:jc w:val="both"/>
        <w:rPr>
          <w:rFonts w:ascii="Times New Roman" w:eastAsia="Aptos" w:hAnsi="Times New Roman" w:cs="Times New Roman"/>
          <w:color w:val="000000"/>
          <w:sz w:val="24"/>
          <w:szCs w:val="24"/>
        </w:rPr>
      </w:pPr>
      <w:r w:rsidRPr="00330A7E">
        <w:rPr>
          <w:rFonts w:ascii="Times New Roman" w:eastAsia="Aptos" w:hAnsi="Times New Roman" w:cs="Times New Roman"/>
          <w:b/>
          <w:bCs/>
          <w:color w:val="000000"/>
          <w:sz w:val="24"/>
          <w:szCs w:val="24"/>
        </w:rPr>
        <w:t>a)</w:t>
      </w:r>
      <w:r w:rsidRPr="00330A7E">
        <w:rPr>
          <w:rFonts w:ascii="Times New Roman" w:eastAsia="Aptos" w:hAnsi="Times New Roman" w:cs="Times New Roman"/>
          <w:color w:val="000000"/>
          <w:sz w:val="24"/>
          <w:szCs w:val="24"/>
        </w:rPr>
        <w:t xml:space="preserve"> </w:t>
      </w:r>
      <w:r w:rsidRPr="00330A7E">
        <w:rPr>
          <w:rFonts w:ascii="Times New Roman" w:eastAsia="Calibri" w:hAnsi="Times New Roman" w:cs="Times New Roman"/>
          <w:bCs/>
          <w:color w:val="000000" w:themeColor="text1"/>
          <w:sz w:val="24"/>
          <w:szCs w:val="24"/>
        </w:rPr>
        <w:t xml:space="preserve">Hàm số nghịch biến trên khoảng </w:t>
      </w:r>
      <w:r w:rsidRPr="00330A7E">
        <w:rPr>
          <w:rFonts w:ascii="Times New Roman" w:eastAsia="Aptos" w:hAnsi="Times New Roman" w:cs="Times New Roman"/>
          <w:color w:val="000000"/>
          <w:position w:val="-14"/>
          <w:sz w:val="24"/>
          <w:szCs w:val="24"/>
        </w:rPr>
        <w:object w:dxaOrig="780" w:dyaOrig="400" w14:anchorId="6A60412B">
          <v:shape id="_x0000_i4266" type="#_x0000_t75" style="width:39.75pt;height:20.25pt" o:ole="">
            <v:imagedata r:id="rId5759" o:title=""/>
          </v:shape>
          <o:OLEObject Type="Embed" ProgID="Equation.DSMT4" ShapeID="_x0000_i4266" DrawAspect="Content" ObjectID="_1796843328" r:id="rId5760"/>
        </w:object>
      </w:r>
      <w:r w:rsidRPr="00330A7E">
        <w:rPr>
          <w:rFonts w:ascii="Times New Roman" w:eastAsia="Aptos" w:hAnsi="Times New Roman" w:cs="Times New Roman"/>
          <w:color w:val="000000"/>
          <w:sz w:val="24"/>
          <w:szCs w:val="24"/>
        </w:rPr>
        <w:t>.</w:t>
      </w:r>
    </w:p>
    <w:p w14:paraId="4C5CEB57" w14:textId="77777777" w:rsidR="00ED397D" w:rsidRPr="00330A7E" w:rsidRDefault="00ED397D" w:rsidP="00330A7E">
      <w:pPr>
        <w:widowControl w:val="0"/>
        <w:ind w:left="992"/>
        <w:jc w:val="both"/>
        <w:rPr>
          <w:rFonts w:ascii="Times New Roman" w:eastAsia="Aptos" w:hAnsi="Times New Roman" w:cs="Times New Roman"/>
          <w:color w:val="000000"/>
          <w:sz w:val="24"/>
          <w:szCs w:val="24"/>
        </w:rPr>
      </w:pPr>
      <w:r w:rsidRPr="00330A7E">
        <w:rPr>
          <w:rFonts w:ascii="Times New Roman" w:eastAsia="Aptos" w:hAnsi="Times New Roman" w:cs="Times New Roman"/>
          <w:b/>
          <w:bCs/>
          <w:color w:val="000000"/>
          <w:sz w:val="24"/>
          <w:szCs w:val="24"/>
        </w:rPr>
        <w:t>b)</w:t>
      </w:r>
      <w:r w:rsidRPr="00330A7E">
        <w:rPr>
          <w:rFonts w:ascii="Times New Roman" w:eastAsia="Aptos" w:hAnsi="Times New Roman" w:cs="Times New Roman"/>
          <w:color w:val="000000"/>
          <w:sz w:val="24"/>
          <w:szCs w:val="24"/>
        </w:rPr>
        <w:t xml:space="preserve"> Hàm số đạt giá trị lớn nhất là </w:t>
      </w:r>
      <w:r w:rsidRPr="00330A7E">
        <w:rPr>
          <w:rFonts w:ascii="Times New Roman" w:eastAsia="Aptos" w:hAnsi="Times New Roman" w:cs="Times New Roman"/>
          <w:color w:val="000000"/>
          <w:position w:val="-4"/>
          <w:sz w:val="24"/>
          <w:szCs w:val="24"/>
        </w:rPr>
        <w:object w:dxaOrig="200" w:dyaOrig="260" w14:anchorId="09B100BE">
          <v:shape id="_x0000_i4267" type="#_x0000_t75" style="width:10.5pt;height:13.5pt" o:ole="">
            <v:imagedata r:id="rId5761" o:title=""/>
          </v:shape>
          <o:OLEObject Type="Embed" ProgID="Equation.DSMT4" ShapeID="_x0000_i4267" DrawAspect="Content" ObjectID="_1796843329" r:id="rId5762"/>
        </w:object>
      </w:r>
      <w:r w:rsidRPr="00330A7E">
        <w:rPr>
          <w:rFonts w:ascii="Times New Roman" w:eastAsia="Aptos" w:hAnsi="Times New Roman" w:cs="Times New Roman"/>
          <w:color w:val="000000"/>
          <w:sz w:val="24"/>
          <w:szCs w:val="24"/>
        </w:rPr>
        <w:t>.</w:t>
      </w:r>
    </w:p>
    <w:p w14:paraId="23BD5182" w14:textId="77777777" w:rsidR="00ED397D" w:rsidRPr="00330A7E" w:rsidRDefault="00ED397D" w:rsidP="00330A7E">
      <w:pPr>
        <w:widowControl w:val="0"/>
        <w:ind w:left="992"/>
        <w:jc w:val="both"/>
        <w:rPr>
          <w:rFonts w:ascii="Times New Roman" w:eastAsia="Aptos" w:hAnsi="Times New Roman" w:cs="Times New Roman"/>
          <w:color w:val="000000"/>
          <w:sz w:val="24"/>
          <w:szCs w:val="24"/>
        </w:rPr>
      </w:pPr>
      <w:r w:rsidRPr="00330A7E">
        <w:rPr>
          <w:rFonts w:ascii="Times New Roman" w:eastAsia="Aptos" w:hAnsi="Times New Roman" w:cs="Times New Roman"/>
          <w:b/>
          <w:bCs/>
          <w:color w:val="000000"/>
          <w:sz w:val="24"/>
          <w:szCs w:val="24"/>
        </w:rPr>
        <w:t>c)</w:t>
      </w:r>
      <w:r w:rsidRPr="00330A7E">
        <w:rPr>
          <w:rFonts w:ascii="Times New Roman" w:eastAsia="Aptos" w:hAnsi="Times New Roman" w:cs="Times New Roman"/>
          <w:color w:val="000000"/>
          <w:sz w:val="24"/>
          <w:szCs w:val="24"/>
        </w:rPr>
        <w:t xml:space="preserve"> Đường thẳng </w:t>
      </w:r>
      <w:r w:rsidRPr="00330A7E">
        <w:rPr>
          <w:rFonts w:ascii="Times New Roman" w:eastAsia="Aptos" w:hAnsi="Times New Roman" w:cs="Times New Roman"/>
          <w:color w:val="000000"/>
          <w:position w:val="-10"/>
          <w:sz w:val="24"/>
          <w:szCs w:val="24"/>
        </w:rPr>
        <w:object w:dxaOrig="580" w:dyaOrig="320" w14:anchorId="66761EA3">
          <v:shape id="_x0000_i4268" type="#_x0000_t75" style="width:28.5pt;height:16.5pt" o:ole="">
            <v:imagedata r:id="rId5763" o:title=""/>
          </v:shape>
          <o:OLEObject Type="Embed" ProgID="Equation.DSMT4" ShapeID="_x0000_i4268" DrawAspect="Content" ObjectID="_1796843330" r:id="rId5764"/>
        </w:object>
      </w:r>
      <w:r w:rsidRPr="00330A7E">
        <w:rPr>
          <w:rFonts w:ascii="Times New Roman" w:eastAsia="Aptos" w:hAnsi="Times New Roman" w:cs="Times New Roman"/>
          <w:color w:val="000000"/>
          <w:sz w:val="24"/>
          <w:szCs w:val="24"/>
        </w:rPr>
        <w:t xml:space="preserve"> cắt đồ thị hàm số tại ba điểm phân biệt.</w:t>
      </w:r>
    </w:p>
    <w:p w14:paraId="30ECA718" w14:textId="77777777" w:rsidR="00ED397D" w:rsidRPr="00330A7E" w:rsidRDefault="00ED397D" w:rsidP="00330A7E">
      <w:pPr>
        <w:widowControl w:val="0"/>
        <w:ind w:left="992"/>
        <w:jc w:val="both"/>
        <w:rPr>
          <w:rFonts w:ascii="Times New Roman" w:eastAsia="Aptos" w:hAnsi="Times New Roman" w:cs="Times New Roman"/>
          <w:color w:val="000000"/>
          <w:sz w:val="24"/>
          <w:szCs w:val="24"/>
        </w:rPr>
      </w:pPr>
      <w:r w:rsidRPr="00330A7E">
        <w:rPr>
          <w:rFonts w:ascii="Times New Roman" w:eastAsia="Aptos" w:hAnsi="Times New Roman" w:cs="Times New Roman"/>
          <w:b/>
          <w:bCs/>
          <w:color w:val="000000"/>
          <w:sz w:val="24"/>
          <w:szCs w:val="24"/>
        </w:rPr>
        <w:t>d)</w:t>
      </w:r>
      <w:r w:rsidRPr="00330A7E">
        <w:rPr>
          <w:rFonts w:ascii="Times New Roman" w:eastAsia="Aptos" w:hAnsi="Times New Roman" w:cs="Times New Roman"/>
          <w:color w:val="000000"/>
          <w:sz w:val="24"/>
          <w:szCs w:val="24"/>
        </w:rPr>
        <w:t xml:space="preserve"> Trong bốn hệ số </w:t>
      </w:r>
      <w:r w:rsidRPr="00330A7E">
        <w:rPr>
          <w:rFonts w:ascii="Times New Roman" w:eastAsia="Aptos" w:hAnsi="Times New Roman" w:cs="Times New Roman"/>
          <w:color w:val="000000"/>
          <w:position w:val="-10"/>
          <w:sz w:val="24"/>
          <w:szCs w:val="24"/>
        </w:rPr>
        <w:object w:dxaOrig="820" w:dyaOrig="320" w14:anchorId="5C823419">
          <v:shape id="_x0000_i4269" type="#_x0000_t75" style="width:40.5pt;height:16.5pt" o:ole="">
            <v:imagedata r:id="rId5765" o:title=""/>
          </v:shape>
          <o:OLEObject Type="Embed" ProgID="Equation.DSMT4" ShapeID="_x0000_i4269" DrawAspect="Content" ObjectID="_1796843331" r:id="rId5766"/>
        </w:object>
      </w:r>
      <w:r w:rsidRPr="00330A7E">
        <w:rPr>
          <w:rFonts w:ascii="Times New Roman" w:eastAsia="Aptos" w:hAnsi="Times New Roman" w:cs="Times New Roman"/>
          <w:color w:val="000000"/>
          <w:sz w:val="24"/>
          <w:szCs w:val="24"/>
        </w:rPr>
        <w:t xml:space="preserve"> có đúng hai số âm.</w:t>
      </w:r>
    </w:p>
    <w:p w14:paraId="01D30669" w14:textId="77777777" w:rsidR="00ED397D" w:rsidRPr="00330A7E" w:rsidRDefault="00ED397D" w:rsidP="000E1E56">
      <w:pPr>
        <w:pStyle w:val="ListParagraph"/>
        <w:numPr>
          <w:ilvl w:val="0"/>
          <w:numId w:val="5"/>
        </w:numPr>
        <w:tabs>
          <w:tab w:val="left" w:pos="992"/>
        </w:tabs>
        <w:spacing w:before="120" w:line="276" w:lineRule="auto"/>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Khi điều tra sức khỏe nhiều người cao tuổi ở một địa phương, người ta thấy rằng có </w:t>
      </w:r>
      <w:r w:rsidRPr="00330A7E">
        <w:rPr>
          <w:rFonts w:ascii="Times New Roman" w:hAnsi="Times New Roman" w:cs="Times New Roman"/>
          <w:position w:val="-6"/>
          <w:sz w:val="24"/>
          <w:szCs w:val="24"/>
        </w:rPr>
        <w:object w:dxaOrig="520" w:dyaOrig="279" w14:anchorId="0A15779B">
          <v:shape id="_x0000_i4270" type="#_x0000_t75" style="width:26.25pt;height:14.25pt" o:ole="">
            <v:imagedata r:id="rId2934" o:title=""/>
          </v:shape>
          <o:OLEObject Type="Embed" ProgID="Equation.DSMT4" ShapeID="_x0000_i4270" DrawAspect="Content" ObjectID="_1796843332" r:id="rId5767"/>
        </w:object>
      </w:r>
      <w:r w:rsidRPr="00330A7E">
        <w:rPr>
          <w:rFonts w:ascii="Times New Roman" w:hAnsi="Times New Roman" w:cs="Times New Roman"/>
          <w:color w:val="000000" w:themeColor="text1"/>
          <w:sz w:val="24"/>
          <w:szCs w:val="24"/>
        </w:rPr>
        <w:t>người cao tuổi bị bệnh tiểu đường. Bên cạnh đó, số người bị bệnh huyết áp cao trong những người bị bệnh tiểu đường là</w:t>
      </w:r>
      <w:r w:rsidRPr="00330A7E">
        <w:rPr>
          <w:rFonts w:ascii="Times New Roman" w:hAnsi="Times New Roman" w:cs="Times New Roman"/>
          <w:position w:val="-10"/>
          <w:sz w:val="24"/>
          <w:szCs w:val="24"/>
        </w:rPr>
        <w:object w:dxaOrig="560" w:dyaOrig="320" w14:anchorId="749A2496">
          <v:shape id="_x0000_i4271" type="#_x0000_t75" style="width:27.75pt;height:15.75pt" o:ole="">
            <v:imagedata r:id="rId2936" o:title=""/>
          </v:shape>
          <o:OLEObject Type="Embed" ProgID="Equation.DSMT4" ShapeID="_x0000_i4271" DrawAspect="Content" ObjectID="_1796843333" r:id="rId5768"/>
        </w:object>
      </w:r>
      <w:r w:rsidRPr="00330A7E">
        <w:rPr>
          <w:rFonts w:ascii="Times New Roman" w:hAnsi="Times New Roman" w:cs="Times New Roman"/>
          <w:color w:val="000000" w:themeColor="text1"/>
          <w:sz w:val="24"/>
          <w:szCs w:val="24"/>
        </w:rPr>
        <w:t xml:space="preserve"> trong những người không bị bệnh tiểu đường là </w:t>
      </w:r>
      <w:r w:rsidRPr="00330A7E">
        <w:rPr>
          <w:rFonts w:ascii="Times New Roman" w:hAnsi="Times New Roman" w:cs="Times New Roman"/>
          <w:position w:val="-6"/>
          <w:sz w:val="24"/>
          <w:szCs w:val="24"/>
        </w:rPr>
        <w:object w:dxaOrig="560" w:dyaOrig="279" w14:anchorId="587A7FEF">
          <v:shape id="_x0000_i4272" type="#_x0000_t75" style="width:27.75pt;height:14.25pt" o:ole="">
            <v:imagedata r:id="rId2938" o:title=""/>
          </v:shape>
          <o:OLEObject Type="Embed" ProgID="Equation.DSMT4" ShapeID="_x0000_i4272" DrawAspect="Content" ObjectID="_1796843334" r:id="rId5769"/>
        </w:object>
      </w:r>
      <w:r w:rsidRPr="00330A7E">
        <w:rPr>
          <w:rFonts w:ascii="Times New Roman" w:hAnsi="Times New Roman" w:cs="Times New Roman"/>
          <w:color w:val="000000" w:themeColor="text1"/>
          <w:sz w:val="24"/>
          <w:szCs w:val="24"/>
        </w:rPr>
        <w:t xml:space="preserve"> Chọn ngẫu nhiên 1 người cao tuổi để kiểm tra sức khỏe.</w:t>
      </w:r>
    </w:p>
    <w:p w14:paraId="17A99096" w14:textId="77777777" w:rsidR="00ED397D" w:rsidRPr="00330A7E" w:rsidRDefault="00ED397D" w:rsidP="00330A7E">
      <w:pPr>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a)</w:t>
      </w:r>
      <w:r w:rsidRPr="00330A7E">
        <w:rPr>
          <w:rFonts w:ascii="Times New Roman" w:hAnsi="Times New Roman" w:cs="Times New Roman"/>
          <w:color w:val="000000" w:themeColor="text1"/>
          <w:sz w:val="24"/>
          <w:szCs w:val="24"/>
        </w:rPr>
        <w:t xml:space="preserve"> Xác suất chọn được người bị bệnh tiểu đường là 0,4</w:t>
      </w:r>
    </w:p>
    <w:p w14:paraId="5F1C84F0" w14:textId="77777777" w:rsidR="00ED397D" w:rsidRPr="00330A7E" w:rsidRDefault="00ED397D" w:rsidP="00330A7E">
      <w:pPr>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b)</w:t>
      </w:r>
      <w:r w:rsidRPr="00330A7E">
        <w:rPr>
          <w:rFonts w:ascii="Times New Roman" w:hAnsi="Times New Roman" w:cs="Times New Roman"/>
          <w:color w:val="000000" w:themeColor="text1"/>
          <w:sz w:val="24"/>
          <w:szCs w:val="24"/>
        </w:rPr>
        <w:t xml:space="preserve"> Xác suất chọn được người bị bệnh huyết áp cao, biết người đó bị bệnh tiểu đường, là 0,7</w:t>
      </w:r>
    </w:p>
    <w:p w14:paraId="6424CFBD" w14:textId="77777777" w:rsidR="00ED397D" w:rsidRPr="00330A7E" w:rsidRDefault="00ED397D" w:rsidP="00330A7E">
      <w:pPr>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lastRenderedPageBreak/>
        <w:t>c)</w:t>
      </w:r>
      <w:r w:rsidRPr="00330A7E">
        <w:rPr>
          <w:rFonts w:ascii="Times New Roman" w:hAnsi="Times New Roman" w:cs="Times New Roman"/>
          <w:color w:val="000000" w:themeColor="text1"/>
          <w:sz w:val="24"/>
          <w:szCs w:val="24"/>
        </w:rPr>
        <w:t xml:space="preserve"> Xác suất chọn được người bị bệnh huyết áp cao, biết người đó không bị bệnh tiểu đường, là 0,75</w:t>
      </w:r>
    </w:p>
    <w:p w14:paraId="73427CB8" w14:textId="77777777" w:rsidR="00ED397D" w:rsidRPr="00330A7E" w:rsidRDefault="00ED397D" w:rsidP="00330A7E">
      <w:pPr>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d)</w:t>
      </w:r>
      <w:r w:rsidRPr="00330A7E">
        <w:rPr>
          <w:rFonts w:ascii="Times New Roman" w:hAnsi="Times New Roman" w:cs="Times New Roman"/>
          <w:color w:val="000000" w:themeColor="text1"/>
          <w:sz w:val="24"/>
          <w:szCs w:val="24"/>
        </w:rPr>
        <w:t xml:space="preserve"> Xác suất chọn được người bị bệnh huyết áp cao là 0,8</w:t>
      </w:r>
    </w:p>
    <w:p w14:paraId="58B790BC" w14:textId="77777777" w:rsidR="00ED397D" w:rsidRPr="00330A7E" w:rsidRDefault="00ED397D" w:rsidP="000E1E56">
      <w:pPr>
        <w:pStyle w:val="ListParagraph"/>
        <w:numPr>
          <w:ilvl w:val="0"/>
          <w:numId w:val="5"/>
        </w:numPr>
        <w:tabs>
          <w:tab w:val="left" w:pos="992"/>
        </w:tabs>
        <w:spacing w:line="276" w:lineRule="auto"/>
        <w:rPr>
          <w:rFonts w:ascii="Times New Roman" w:hAnsi="Times New Roman" w:cs="Times New Roman"/>
          <w:sz w:val="24"/>
          <w:szCs w:val="24"/>
        </w:rPr>
      </w:pPr>
      <w:r w:rsidRPr="00330A7E">
        <w:rPr>
          <w:rFonts w:ascii="Times New Roman" w:hAnsi="Times New Roman" w:cs="Times New Roman"/>
          <w:sz w:val="24"/>
          <w:szCs w:val="24"/>
        </w:rPr>
        <w:drawing>
          <wp:anchor distT="0" distB="0" distL="114300" distR="114300" simplePos="0" relativeHeight="251710464" behindDoc="0" locked="0" layoutInCell="1" allowOverlap="1" wp14:anchorId="60697358" wp14:editId="487AE0EB">
            <wp:simplePos x="0" y="0"/>
            <wp:positionH relativeFrom="margin">
              <wp:posOffset>4991100</wp:posOffset>
            </wp:positionH>
            <wp:positionV relativeFrom="paragraph">
              <wp:posOffset>12065</wp:posOffset>
            </wp:positionV>
            <wp:extent cx="2090024" cy="1935480"/>
            <wp:effectExtent l="0" t="0" r="5715" b="7620"/>
            <wp:wrapSquare wrapText="bothSides"/>
            <wp:docPr id="1301619902" name="Picture 1301619902" descr="A diagram of a balance sca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diagram of a balance scale  Description automatically generated"/>
                    <pic:cNvPicPr/>
                  </pic:nvPicPr>
                  <pic:blipFill>
                    <a:blip r:embed="rId5770">
                      <a:extLst>
                        <a:ext uri="{28A0092B-C50C-407E-A947-70E740481C1C}">
                          <a14:useLocalDpi xmlns:a14="http://schemas.microsoft.com/office/drawing/2010/main" val="0"/>
                        </a:ext>
                      </a:extLst>
                    </a:blip>
                    <a:stretch>
                      <a:fillRect/>
                    </a:stretch>
                  </pic:blipFill>
                  <pic:spPr>
                    <a:xfrm>
                      <a:off x="0" y="0"/>
                      <a:ext cx="2090024" cy="1935480"/>
                    </a:xfrm>
                    <a:prstGeom prst="rect">
                      <a:avLst/>
                    </a:prstGeom>
                  </pic:spPr>
                </pic:pic>
              </a:graphicData>
            </a:graphic>
            <wp14:sizeRelH relativeFrom="margin">
              <wp14:pctWidth>0</wp14:pctWidth>
            </wp14:sizeRelH>
            <wp14:sizeRelV relativeFrom="margin">
              <wp14:pctHeight>0</wp14:pctHeight>
            </wp14:sizeRelV>
          </wp:anchor>
        </w:drawing>
      </w:r>
      <w:r w:rsidRPr="00330A7E">
        <w:rPr>
          <w:rFonts w:ascii="Times New Roman" w:hAnsi="Times New Roman" w:cs="Times New Roman"/>
          <w:sz w:val="24"/>
          <w:szCs w:val="24"/>
        </w:rPr>
        <w:t xml:space="preserve">Một chiếc đèn chùm treo có khối lượng </w:t>
      </w:r>
      <w:r w:rsidRPr="00330A7E">
        <w:rPr>
          <w:rFonts w:ascii="Times New Roman" w:hAnsi="Times New Roman" w:cs="Times New Roman"/>
          <w:position w:val="-10"/>
          <w:sz w:val="24"/>
          <w:szCs w:val="24"/>
        </w:rPr>
        <w:object w:dxaOrig="859" w:dyaOrig="320" w14:anchorId="6E8ACDF6">
          <v:shape id="_x0000_i4273" type="#_x0000_t75" style="width:43.5pt;height:16.5pt" o:ole="">
            <v:imagedata r:id="rId5771" o:title=""/>
          </v:shape>
          <o:OLEObject Type="Embed" ProgID="Equation.DSMT4" ShapeID="_x0000_i4273" DrawAspect="Content" ObjectID="_1796843335" r:id="rId5772"/>
        </w:object>
      </w:r>
      <w:r w:rsidRPr="00330A7E">
        <w:rPr>
          <w:rFonts w:ascii="Times New Roman" w:hAnsi="Times New Roman" w:cs="Times New Roman"/>
          <w:sz w:val="24"/>
          <w:szCs w:val="24"/>
        </w:rPr>
        <w:t xml:space="preserve"> được thiết kế với đĩa đèn được giữ bởi bốn đoạn xích </w:t>
      </w:r>
      <w:r w:rsidRPr="00330A7E">
        <w:rPr>
          <w:rFonts w:ascii="Times New Roman" w:hAnsi="Times New Roman" w:cs="Times New Roman"/>
          <w:position w:val="-10"/>
          <w:sz w:val="24"/>
          <w:szCs w:val="24"/>
        </w:rPr>
        <w:object w:dxaOrig="1480" w:dyaOrig="320" w14:anchorId="5E0C43E9">
          <v:shape id="_x0000_i4274" type="#_x0000_t75" style="width:74.25pt;height:16.5pt" o:ole="">
            <v:imagedata r:id="rId5773" o:title=""/>
          </v:shape>
          <o:OLEObject Type="Embed" ProgID="Equation.DSMT4" ShapeID="_x0000_i4274" DrawAspect="Content" ObjectID="_1796843336" r:id="rId5774"/>
        </w:object>
      </w:r>
      <w:r w:rsidRPr="00330A7E">
        <w:rPr>
          <w:rFonts w:ascii="Times New Roman" w:hAnsi="Times New Roman" w:cs="Times New Roman"/>
          <w:sz w:val="24"/>
          <w:szCs w:val="24"/>
        </w:rPr>
        <w:t xml:space="preserve"> sao cho </w:t>
      </w:r>
      <w:r w:rsidRPr="00330A7E">
        <w:rPr>
          <w:rFonts w:ascii="Times New Roman" w:hAnsi="Times New Roman" w:cs="Times New Roman"/>
          <w:position w:val="-6"/>
          <w:sz w:val="24"/>
          <w:szCs w:val="24"/>
        </w:rPr>
        <w:object w:dxaOrig="920" w:dyaOrig="279" w14:anchorId="17963111">
          <v:shape id="_x0000_i4275" type="#_x0000_t75" style="width:46.5pt;height:13.5pt" o:ole="">
            <v:imagedata r:id="rId5775" o:title=""/>
          </v:shape>
          <o:OLEObject Type="Embed" ProgID="Equation.DSMT4" ShapeID="_x0000_i4275" DrawAspect="Content" ObjectID="_1796843337" r:id="rId5776"/>
        </w:object>
      </w:r>
      <w:r w:rsidRPr="00330A7E">
        <w:rPr>
          <w:rFonts w:ascii="Times New Roman" w:hAnsi="Times New Roman" w:cs="Times New Roman"/>
          <w:sz w:val="24"/>
          <w:szCs w:val="24"/>
        </w:rPr>
        <w:t xml:space="preserve"> là hình chóp tứ giác đều có </w:t>
      </w:r>
      <w:r w:rsidRPr="00330A7E">
        <w:rPr>
          <w:rFonts w:ascii="Times New Roman" w:hAnsi="Times New Roman" w:cs="Times New Roman"/>
          <w:position w:val="-6"/>
          <w:sz w:val="24"/>
          <w:szCs w:val="24"/>
        </w:rPr>
        <w:object w:dxaOrig="1080" w:dyaOrig="360" w14:anchorId="77E51078">
          <v:shape id="_x0000_i4276" type="#_x0000_t75" style="width:54pt;height:18pt" o:ole="">
            <v:imagedata r:id="rId5777" o:title=""/>
          </v:shape>
          <o:OLEObject Type="Embed" ProgID="Equation.DSMT4" ShapeID="_x0000_i4276" DrawAspect="Content" ObjectID="_1796843338" r:id="rId5778"/>
        </w:object>
      </w:r>
      <w:r w:rsidRPr="00330A7E">
        <w:rPr>
          <w:rFonts w:ascii="Times New Roman" w:hAnsi="Times New Roman" w:cs="Times New Roman"/>
          <w:sz w:val="24"/>
          <w:szCs w:val="24"/>
        </w:rPr>
        <w:t xml:space="preserve">. Biết </w:t>
      </w:r>
      <w:r w:rsidRPr="00330A7E">
        <w:rPr>
          <w:rFonts w:ascii="Times New Roman" w:hAnsi="Times New Roman" w:cs="Times New Roman"/>
          <w:position w:val="-10"/>
          <w:sz w:val="24"/>
          <w:szCs w:val="24"/>
        </w:rPr>
        <w:object w:dxaOrig="840" w:dyaOrig="380" w14:anchorId="29B5CDBF">
          <v:shape id="_x0000_i4277" type="#_x0000_t75" style="width:42pt;height:18.75pt" o:ole="">
            <v:imagedata r:id="rId5779" o:title=""/>
          </v:shape>
          <o:OLEObject Type="Embed" ProgID="Equation.DSMT4" ShapeID="_x0000_i4277" DrawAspect="Content" ObjectID="_1796843339" r:id="rId5780"/>
        </w:object>
      </w:r>
      <w:r w:rsidRPr="00330A7E">
        <w:rPr>
          <w:rFonts w:ascii="Times New Roman" w:hAnsi="Times New Roman" w:cs="Times New Roman"/>
          <w:sz w:val="24"/>
          <w:szCs w:val="24"/>
        </w:rPr>
        <w:t xml:space="preserve"> trong đó </w:t>
      </w:r>
      <w:r w:rsidRPr="00330A7E">
        <w:rPr>
          <w:rFonts w:ascii="Times New Roman" w:hAnsi="Times New Roman" w:cs="Times New Roman"/>
          <w:position w:val="-10"/>
          <w:sz w:val="24"/>
          <w:szCs w:val="24"/>
        </w:rPr>
        <w:object w:dxaOrig="220" w:dyaOrig="320" w14:anchorId="3EA2DF7E">
          <v:shape id="_x0000_i4278" type="#_x0000_t75" style="width:10.5pt;height:16.5pt" o:ole="">
            <v:imagedata r:id="rId5781" o:title=""/>
          </v:shape>
          <o:OLEObject Type="Embed" ProgID="Equation.DSMT4" ShapeID="_x0000_i4278" DrawAspect="Content" ObjectID="_1796843340" r:id="rId5782"/>
        </w:object>
      </w:r>
      <w:r w:rsidRPr="00330A7E">
        <w:rPr>
          <w:rFonts w:ascii="Times New Roman" w:hAnsi="Times New Roman" w:cs="Times New Roman"/>
          <w:sz w:val="24"/>
          <w:szCs w:val="24"/>
        </w:rPr>
        <w:t xml:space="preserve"> là vectơ gia tốc rơi tự do có độ lớn </w:t>
      </w:r>
      <w:r w:rsidRPr="00330A7E">
        <w:rPr>
          <w:rFonts w:ascii="Times New Roman" w:hAnsi="Times New Roman" w:cs="Times New Roman"/>
          <w:position w:val="-10"/>
          <w:sz w:val="24"/>
          <w:szCs w:val="24"/>
        </w:rPr>
        <w:object w:dxaOrig="760" w:dyaOrig="360" w14:anchorId="0964CD14">
          <v:shape id="_x0000_i4279" type="#_x0000_t75" style="width:37.5pt;height:18pt" o:ole="">
            <v:imagedata r:id="rId5783" o:title=""/>
          </v:shape>
          <o:OLEObject Type="Embed" ProgID="Equation.DSMT4" ShapeID="_x0000_i4279" DrawAspect="Content" ObjectID="_1796843341" r:id="rId5784"/>
        </w:object>
      </w:r>
      <w:r w:rsidRPr="00330A7E">
        <w:rPr>
          <w:rFonts w:ascii="Times New Roman" w:hAnsi="Times New Roman" w:cs="Times New Roman"/>
          <w:sz w:val="24"/>
          <w:szCs w:val="24"/>
        </w:rPr>
        <w:t xml:space="preserve">, </w:t>
      </w:r>
      <w:r w:rsidRPr="00330A7E">
        <w:rPr>
          <w:rFonts w:ascii="Times New Roman" w:hAnsi="Times New Roman" w:cs="Times New Roman"/>
          <w:position w:val="-4"/>
          <w:sz w:val="24"/>
          <w:szCs w:val="24"/>
        </w:rPr>
        <w:object w:dxaOrig="240" w:dyaOrig="320" w14:anchorId="7B1C25BE">
          <v:shape id="_x0000_i4280" type="#_x0000_t75" style="width:12pt;height:16.5pt" o:ole="">
            <v:imagedata r:id="rId5785" o:title=""/>
          </v:shape>
          <o:OLEObject Type="Embed" ProgID="Equation.DSMT4" ShapeID="_x0000_i4280" DrawAspect="Content" ObjectID="_1796843342" r:id="rId5786"/>
        </w:object>
      </w:r>
      <w:r w:rsidRPr="00330A7E">
        <w:rPr>
          <w:rFonts w:ascii="Times New Roman" w:hAnsi="Times New Roman" w:cs="Times New Roman"/>
          <w:sz w:val="24"/>
          <w:szCs w:val="24"/>
        </w:rPr>
        <w:t xml:space="preserve"> là trọng lực tác động vật có đơn bị là </w:t>
      </w:r>
      <w:r w:rsidRPr="00330A7E">
        <w:rPr>
          <w:rFonts w:ascii="Times New Roman" w:hAnsi="Times New Roman" w:cs="Times New Roman"/>
          <w:position w:val="-6"/>
          <w:sz w:val="24"/>
          <w:szCs w:val="24"/>
        </w:rPr>
        <w:object w:dxaOrig="279" w:dyaOrig="279" w14:anchorId="01E0F40C">
          <v:shape id="_x0000_i4281" type="#_x0000_t75" style="width:13.5pt;height:13.5pt" o:ole="">
            <v:imagedata r:id="rId5787" o:title=""/>
          </v:shape>
          <o:OLEObject Type="Embed" ProgID="Equation.DSMT4" ShapeID="_x0000_i4281" DrawAspect="Content" ObjectID="_1796843343" r:id="rId5788"/>
        </w:objec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260" w:dyaOrig="220" w14:anchorId="2DFF13F4">
          <v:shape id="_x0000_i4282" type="#_x0000_t75" style="width:12.75pt;height:10.5pt" o:ole="">
            <v:imagedata r:id="rId5789" o:title=""/>
          </v:shape>
          <o:OLEObject Type="Embed" ProgID="Equation.DSMT4" ShapeID="_x0000_i4282" DrawAspect="Content" ObjectID="_1796843344" r:id="rId5790"/>
        </w:object>
      </w:r>
      <w:r w:rsidRPr="00330A7E">
        <w:rPr>
          <w:rFonts w:ascii="Times New Roman" w:hAnsi="Times New Roman" w:cs="Times New Roman"/>
          <w:sz w:val="24"/>
          <w:szCs w:val="24"/>
        </w:rPr>
        <w:t xml:space="preserve"> là khối lượng của vật có đơn vị </w:t>
      </w:r>
      <w:r w:rsidRPr="00330A7E">
        <w:rPr>
          <w:rFonts w:ascii="Times New Roman" w:hAnsi="Times New Roman" w:cs="Times New Roman"/>
          <w:position w:val="-10"/>
          <w:sz w:val="24"/>
          <w:szCs w:val="24"/>
        </w:rPr>
        <w:object w:dxaOrig="320" w:dyaOrig="320" w14:anchorId="2DAD35D6">
          <v:shape id="_x0000_i4283" type="#_x0000_t75" style="width:16.5pt;height:16.5pt" o:ole="">
            <v:imagedata r:id="rId5791" o:title=""/>
          </v:shape>
          <o:OLEObject Type="Embed" ProgID="Equation.DSMT4" ShapeID="_x0000_i4283" DrawAspect="Content" ObjectID="_1796843345" r:id="rId5792"/>
        </w:object>
      </w:r>
      <w:r w:rsidRPr="00330A7E">
        <w:rPr>
          <w:rFonts w:ascii="Times New Roman" w:hAnsi="Times New Roman" w:cs="Times New Roman"/>
          <w:sz w:val="24"/>
          <w:szCs w:val="24"/>
        </w:rPr>
        <w:t>. Khi đó:</w:t>
      </w:r>
    </w:p>
    <w:p w14:paraId="153859BC" w14:textId="77777777" w:rsidR="00ED397D" w:rsidRPr="00330A7E" w:rsidRDefault="00ED397D" w:rsidP="00330A7E">
      <w:pPr>
        <w:tabs>
          <w:tab w:val="left" w:pos="992"/>
          <w:tab w:val="left" w:pos="3402"/>
          <w:tab w:val="left" w:pos="5669"/>
          <w:tab w:val="left" w:pos="7937"/>
        </w:tabs>
        <w:spacing w:after="0"/>
        <w:ind w:left="992"/>
        <w:jc w:val="both"/>
        <w:rPr>
          <w:rFonts w:ascii="Times New Roman" w:hAnsi="Times New Roman" w:cs="Times New Roman"/>
          <w:bCs/>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bCs/>
          <w:sz w:val="24"/>
          <w:szCs w:val="24"/>
        </w:rPr>
        <w:t xml:space="preserve">Bốn vectơ </w:t>
      </w:r>
      <w:r w:rsidRPr="00330A7E">
        <w:rPr>
          <w:rFonts w:ascii="Times New Roman" w:hAnsi="Times New Roman" w:cs="Times New Roman"/>
          <w:bCs/>
          <w:position w:val="-10"/>
          <w:sz w:val="24"/>
          <w:szCs w:val="24"/>
        </w:rPr>
        <w:object w:dxaOrig="1480" w:dyaOrig="380" w14:anchorId="68F71414">
          <v:shape id="_x0000_i4284" type="#_x0000_t75" style="width:74.25pt;height:19.5pt" o:ole="">
            <v:imagedata r:id="rId5793" o:title=""/>
          </v:shape>
          <o:OLEObject Type="Embed" ProgID="Equation.DSMT4" ShapeID="_x0000_i4284" DrawAspect="Content" ObjectID="_1796843346" r:id="rId5794"/>
        </w:object>
      </w:r>
      <w:r w:rsidRPr="00330A7E">
        <w:rPr>
          <w:rFonts w:ascii="Times New Roman" w:hAnsi="Times New Roman" w:cs="Times New Roman"/>
          <w:bCs/>
          <w:sz w:val="24"/>
          <w:szCs w:val="24"/>
        </w:rPr>
        <w:t xml:space="preserve"> đồng phẳng</w:t>
      </w:r>
    </w:p>
    <w:p w14:paraId="2DD7482E" w14:textId="77777777" w:rsidR="00ED397D" w:rsidRPr="00330A7E" w:rsidRDefault="00ED397D" w:rsidP="00330A7E">
      <w:pPr>
        <w:tabs>
          <w:tab w:val="left" w:pos="992"/>
          <w:tab w:val="left" w:pos="3402"/>
          <w:tab w:val="left" w:pos="5669"/>
          <w:tab w:val="left" w:pos="7937"/>
        </w:tabs>
        <w:spacing w:after="0"/>
        <w:ind w:left="992"/>
        <w:jc w:val="both"/>
        <w:rPr>
          <w:rFonts w:ascii="Times New Roman" w:hAnsi="Times New Roman" w:cs="Times New Roman"/>
          <w:bCs/>
          <w:sz w:val="24"/>
          <w:szCs w:val="24"/>
        </w:rPr>
      </w:pPr>
      <w:r w:rsidRPr="00330A7E">
        <w:rPr>
          <w:rFonts w:ascii="Times New Roman" w:hAnsi="Times New Roman" w:cs="Times New Roman"/>
          <w:b/>
          <w:sz w:val="24"/>
          <w:szCs w:val="24"/>
        </w:rPr>
        <w:t>b)</w:t>
      </w:r>
      <w:r w:rsidRPr="00330A7E">
        <w:rPr>
          <w:rFonts w:ascii="Times New Roman" w:hAnsi="Times New Roman" w:cs="Times New Roman"/>
          <w:bCs/>
          <w:sz w:val="24"/>
          <w:szCs w:val="24"/>
        </w:rPr>
        <w:t xml:space="preserve"> </w:t>
      </w:r>
      <w:r w:rsidRPr="00330A7E">
        <w:rPr>
          <w:rFonts w:ascii="Times New Roman" w:hAnsi="Times New Roman" w:cs="Times New Roman"/>
          <w:bCs/>
          <w:position w:val="-18"/>
          <w:sz w:val="24"/>
          <w:szCs w:val="24"/>
        </w:rPr>
        <w:object w:dxaOrig="2260" w:dyaOrig="480" w14:anchorId="69CA2C17">
          <v:shape id="_x0000_i4285" type="#_x0000_t75" style="width:113.25pt;height:24pt" o:ole="">
            <v:imagedata r:id="rId5795" o:title=""/>
          </v:shape>
          <o:OLEObject Type="Embed" ProgID="Equation.DSMT4" ShapeID="_x0000_i4285" DrawAspect="Content" ObjectID="_1796843347" r:id="rId5796"/>
        </w:object>
      </w:r>
      <w:r w:rsidRPr="00330A7E">
        <w:rPr>
          <w:rFonts w:ascii="Times New Roman" w:hAnsi="Times New Roman" w:cs="Times New Roman"/>
          <w:bCs/>
          <w:sz w:val="24"/>
          <w:szCs w:val="24"/>
        </w:rPr>
        <w:t xml:space="preserve"> </w:t>
      </w:r>
    </w:p>
    <w:p w14:paraId="36F8E01B" w14:textId="77777777" w:rsidR="00ED397D" w:rsidRPr="00330A7E" w:rsidRDefault="00ED397D" w:rsidP="00330A7E">
      <w:pPr>
        <w:tabs>
          <w:tab w:val="left" w:pos="992"/>
          <w:tab w:val="left" w:pos="3402"/>
          <w:tab w:val="left" w:pos="5669"/>
          <w:tab w:val="left" w:pos="7937"/>
        </w:tabs>
        <w:spacing w:after="0"/>
        <w:ind w:left="992"/>
        <w:jc w:val="both"/>
        <w:rPr>
          <w:rFonts w:ascii="Times New Roman" w:hAnsi="Times New Roman" w:cs="Times New Roman"/>
          <w:bCs/>
          <w:sz w:val="24"/>
          <w:szCs w:val="24"/>
        </w:rPr>
      </w:pPr>
      <w:r w:rsidRPr="00330A7E">
        <w:rPr>
          <w:rFonts w:ascii="Times New Roman" w:hAnsi="Times New Roman" w:cs="Times New Roman"/>
          <w:b/>
          <w:sz w:val="24"/>
          <w:szCs w:val="24"/>
        </w:rPr>
        <w:t>c)</w:t>
      </w:r>
      <w:r w:rsidRPr="00330A7E">
        <w:rPr>
          <w:rFonts w:ascii="Times New Roman" w:hAnsi="Times New Roman" w:cs="Times New Roman"/>
          <w:bCs/>
          <w:sz w:val="24"/>
          <w:szCs w:val="24"/>
        </w:rPr>
        <w:t xml:space="preserve"> Độ lớn của trọng lực </w:t>
      </w:r>
      <w:r w:rsidRPr="00330A7E">
        <w:rPr>
          <w:rFonts w:ascii="Times New Roman" w:hAnsi="Times New Roman" w:cs="Times New Roman"/>
          <w:bCs/>
          <w:position w:val="-4"/>
          <w:sz w:val="24"/>
          <w:szCs w:val="24"/>
        </w:rPr>
        <w:object w:dxaOrig="240" w:dyaOrig="320" w14:anchorId="0C0A4C9E">
          <v:shape id="_x0000_i4286" type="#_x0000_t75" style="width:12pt;height:16.5pt" o:ole="">
            <v:imagedata r:id="rId5785" o:title=""/>
          </v:shape>
          <o:OLEObject Type="Embed" ProgID="Equation.DSMT4" ShapeID="_x0000_i4286" DrawAspect="Content" ObjectID="_1796843348" r:id="rId5797"/>
        </w:object>
      </w:r>
      <w:r w:rsidRPr="00330A7E">
        <w:rPr>
          <w:rFonts w:ascii="Times New Roman" w:hAnsi="Times New Roman" w:cs="Times New Roman"/>
          <w:bCs/>
          <w:sz w:val="24"/>
          <w:szCs w:val="24"/>
        </w:rPr>
        <w:t xml:space="preserve"> tác động lên chiếc đèn chùm bằng </w:t>
      </w:r>
      <w:r w:rsidRPr="00330A7E">
        <w:rPr>
          <w:rFonts w:ascii="Times New Roman" w:hAnsi="Times New Roman" w:cs="Times New Roman"/>
          <w:bCs/>
          <w:position w:val="-6"/>
          <w:sz w:val="24"/>
          <w:szCs w:val="24"/>
        </w:rPr>
        <w:object w:dxaOrig="540" w:dyaOrig="279" w14:anchorId="022A1036">
          <v:shape id="_x0000_i4287" type="#_x0000_t75" style="width:27pt;height:13.5pt" o:ole="">
            <v:imagedata r:id="rId5798" o:title=""/>
          </v:shape>
          <o:OLEObject Type="Embed" ProgID="Equation.DSMT4" ShapeID="_x0000_i4287" DrawAspect="Content" ObjectID="_1796843349" r:id="rId5799"/>
        </w:object>
      </w:r>
    </w:p>
    <w:p w14:paraId="04BA4C05" w14:textId="77777777" w:rsidR="00ED397D" w:rsidRPr="00330A7E" w:rsidRDefault="00ED397D" w:rsidP="00330A7E">
      <w:pPr>
        <w:tabs>
          <w:tab w:val="left" w:pos="992"/>
          <w:tab w:val="left" w:pos="3402"/>
          <w:tab w:val="left" w:pos="5669"/>
          <w:tab w:val="left" w:pos="7937"/>
        </w:tabs>
        <w:spacing w:after="0"/>
        <w:ind w:left="992"/>
        <w:jc w:val="both"/>
        <w:rPr>
          <w:rFonts w:ascii="Times New Roman" w:hAnsi="Times New Roman" w:cs="Times New Roman"/>
          <w:bCs/>
          <w:sz w:val="24"/>
          <w:szCs w:val="24"/>
        </w:rPr>
      </w:pPr>
      <w:r w:rsidRPr="00330A7E">
        <w:rPr>
          <w:rFonts w:ascii="Times New Roman" w:hAnsi="Times New Roman" w:cs="Times New Roman"/>
          <w:b/>
          <w:sz w:val="24"/>
          <w:szCs w:val="24"/>
        </w:rPr>
        <w:t>d)</w:t>
      </w:r>
      <w:r w:rsidRPr="00330A7E">
        <w:rPr>
          <w:rFonts w:ascii="Times New Roman" w:hAnsi="Times New Roman" w:cs="Times New Roman"/>
          <w:bCs/>
          <w:sz w:val="24"/>
          <w:szCs w:val="24"/>
        </w:rPr>
        <w:t xml:space="preserve"> Độ lớn của lực căng cho mỗi sợi xích bằng </w:t>
      </w:r>
      <w:r w:rsidRPr="00330A7E">
        <w:rPr>
          <w:rFonts w:ascii="Times New Roman" w:hAnsi="Times New Roman" w:cs="Times New Roman"/>
          <w:bCs/>
          <w:position w:val="-24"/>
          <w:sz w:val="24"/>
          <w:szCs w:val="24"/>
        </w:rPr>
        <w:object w:dxaOrig="859" w:dyaOrig="680" w14:anchorId="22BC8DAF">
          <v:shape id="_x0000_i4288" type="#_x0000_t75" style="width:43.5pt;height:33.75pt" o:ole="">
            <v:imagedata r:id="rId5800" o:title=""/>
          </v:shape>
          <o:OLEObject Type="Embed" ProgID="Equation.DSMT4" ShapeID="_x0000_i4288" DrawAspect="Content" ObjectID="_1796843350" r:id="rId5801"/>
        </w:object>
      </w:r>
    </w:p>
    <w:p w14:paraId="7A0317FB" w14:textId="77777777" w:rsidR="00ED397D" w:rsidRPr="00330A7E" w:rsidRDefault="00ED397D" w:rsidP="00330A7E">
      <w:pPr>
        <w:spacing w:before="120"/>
        <w:rPr>
          <w:rFonts w:ascii="Times New Roman" w:eastAsia="Calibri" w:hAnsi="Times New Roman" w:cs="Times New Roman"/>
          <w:bCs/>
          <w:sz w:val="24"/>
          <w:szCs w:val="24"/>
        </w:rPr>
      </w:pPr>
      <w:r w:rsidRPr="00330A7E">
        <w:rPr>
          <w:rFonts w:ascii="Times New Roman" w:eastAsia="Calibri" w:hAnsi="Times New Roman" w:cs="Times New Roman"/>
          <w:b/>
          <w:color w:val="0033CC"/>
          <w:sz w:val="24"/>
          <w:szCs w:val="24"/>
        </w:rPr>
        <w:t>PHẦN III. Câu trắc nghiệm trả lời ngắn.</w:t>
      </w:r>
      <w:r w:rsidRPr="00330A7E">
        <w:rPr>
          <w:rFonts w:ascii="Times New Roman" w:eastAsia="Calibri" w:hAnsi="Times New Roman" w:cs="Times New Roman"/>
          <w:bCs/>
          <w:color w:val="0033CC"/>
          <w:sz w:val="24"/>
          <w:szCs w:val="24"/>
        </w:rPr>
        <w:t xml:space="preserve"> </w:t>
      </w:r>
      <w:r w:rsidRPr="00330A7E">
        <w:rPr>
          <w:rFonts w:ascii="Times New Roman" w:eastAsia="Calibri" w:hAnsi="Times New Roman" w:cs="Times New Roman"/>
          <w:bCs/>
          <w:sz w:val="24"/>
          <w:szCs w:val="24"/>
        </w:rPr>
        <w:t>Thí sinh trả lời từ câu 1 đến câu 6.</w:t>
      </w:r>
    </w:p>
    <w:p w14:paraId="63BBF2EA" w14:textId="77777777" w:rsidR="00ED397D" w:rsidRPr="00330A7E" w:rsidRDefault="00ED397D" w:rsidP="000E1E56">
      <w:pPr>
        <w:pStyle w:val="ListParagraph"/>
        <w:numPr>
          <w:ilvl w:val="0"/>
          <w:numId w:val="6"/>
        </w:numPr>
        <w:tabs>
          <w:tab w:val="left" w:pos="992"/>
        </w:tabs>
        <w:spacing w:before="120" w:line="276" w:lineRule="auto"/>
        <w:contextualSpacing w:val="0"/>
        <w:rPr>
          <w:rFonts w:ascii="Times New Roman" w:eastAsia="Arial"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Hai chiếc khinh khí cầu cùng bay lên tại một địa điểm. Sau một thời gian bay, chiếc khinh khí cầu thứ nhất cách điểm xuất phát về phía Nam </w:t>
      </w:r>
      <w:r w:rsidRPr="00330A7E">
        <w:rPr>
          <w:rFonts w:ascii="Times New Roman" w:hAnsi="Times New Roman" w:cs="Times New Roman"/>
          <w:color w:val="000000" w:themeColor="text1"/>
          <w:position w:val="-14"/>
          <w:sz w:val="24"/>
          <w:szCs w:val="24"/>
        </w:rPr>
        <w:object w:dxaOrig="900" w:dyaOrig="400" w14:anchorId="3694308B">
          <v:shape id="_x0000_i4289" type="#_x0000_t75" style="width:45pt;height:19.5pt" o:ole="">
            <v:imagedata r:id="rId5802" o:title=""/>
          </v:shape>
          <o:OLEObject Type="Embed" ProgID="Equation.DSMT4" ShapeID="_x0000_i4289" DrawAspect="Content" ObjectID="_1796843351" r:id="rId5803"/>
        </w:object>
      </w:r>
      <w:r w:rsidRPr="00330A7E">
        <w:rPr>
          <w:rFonts w:ascii="Times New Roman" w:hAnsi="Times New Roman" w:cs="Times New Roman"/>
          <w:color w:val="000000" w:themeColor="text1"/>
          <w:sz w:val="24"/>
          <w:szCs w:val="24"/>
        </w:rPr>
        <w:t xml:space="preserve"> và về phía Đông </w:t>
      </w:r>
      <w:r w:rsidRPr="00330A7E">
        <w:rPr>
          <w:rFonts w:ascii="Times New Roman" w:hAnsi="Times New Roman" w:cs="Times New Roman"/>
          <w:color w:val="000000" w:themeColor="text1"/>
          <w:position w:val="-14"/>
          <w:sz w:val="24"/>
          <w:szCs w:val="24"/>
        </w:rPr>
        <w:object w:dxaOrig="800" w:dyaOrig="400" w14:anchorId="6E17174A">
          <v:shape id="_x0000_i4290" type="#_x0000_t75" style="width:40.5pt;height:19.5pt" o:ole="">
            <v:imagedata r:id="rId5804" o:title=""/>
          </v:shape>
          <o:OLEObject Type="Embed" ProgID="Equation.DSMT4" ShapeID="_x0000_i4290" DrawAspect="Content" ObjectID="_1796843352" r:id="rId5805"/>
        </w:object>
      </w:r>
      <w:r w:rsidRPr="00330A7E">
        <w:rPr>
          <w:rFonts w:ascii="Times New Roman" w:hAnsi="Times New Roman" w:cs="Times New Roman"/>
          <w:color w:val="000000" w:themeColor="text1"/>
          <w:sz w:val="24"/>
          <w:szCs w:val="24"/>
        </w:rPr>
        <w:t xml:space="preserve">, đồng thời cách mặt đất </w:t>
      </w:r>
      <w:r w:rsidRPr="00330A7E">
        <w:rPr>
          <w:rFonts w:ascii="Times New Roman" w:hAnsi="Times New Roman" w:cs="Times New Roman"/>
          <w:color w:val="000000" w:themeColor="text1"/>
          <w:position w:val="-14"/>
          <w:sz w:val="24"/>
          <w:szCs w:val="24"/>
        </w:rPr>
        <w:object w:dxaOrig="639" w:dyaOrig="400" w14:anchorId="06E56713">
          <v:shape id="_x0000_i4291" type="#_x0000_t75" style="width:31.5pt;height:19.5pt" o:ole="">
            <v:imagedata r:id="rId5806" o:title=""/>
          </v:shape>
          <o:OLEObject Type="Embed" ProgID="Equation.DSMT4" ShapeID="_x0000_i4291" DrawAspect="Content" ObjectID="_1796843353" r:id="rId5807"/>
        </w:object>
      </w:r>
      <w:r w:rsidRPr="00330A7E">
        <w:rPr>
          <w:rFonts w:ascii="Times New Roman" w:hAnsi="Times New Roman" w:cs="Times New Roman"/>
          <w:color w:val="000000" w:themeColor="text1"/>
          <w:sz w:val="24"/>
          <w:szCs w:val="24"/>
        </w:rPr>
        <w:t>.</w:t>
      </w:r>
      <w:r w:rsidRPr="00330A7E">
        <w:rPr>
          <w:rFonts w:ascii="Times New Roman" w:eastAsia="Arial" w:hAnsi="Times New Roman" w:cs="Times New Roman"/>
          <w:color w:val="000000" w:themeColor="text1"/>
          <w:sz w:val="24"/>
          <w:szCs w:val="24"/>
        </w:rPr>
        <w:t xml:space="preserve"> </w:t>
      </w:r>
      <w:r w:rsidRPr="00330A7E">
        <w:rPr>
          <w:rFonts w:ascii="Times New Roman" w:hAnsi="Times New Roman" w:cs="Times New Roman"/>
          <w:color w:val="000000" w:themeColor="text1"/>
          <w:sz w:val="24"/>
          <w:szCs w:val="24"/>
        </w:rPr>
        <w:t xml:space="preserve">Chiếc khinh khí cầu thứ hai cách điểm xuất phát về phía Bắc </w:t>
      </w:r>
      <w:r w:rsidRPr="00330A7E">
        <w:rPr>
          <w:rFonts w:ascii="Times New Roman" w:hAnsi="Times New Roman" w:cs="Times New Roman"/>
          <w:color w:val="000000" w:themeColor="text1"/>
          <w:position w:val="-14"/>
          <w:sz w:val="24"/>
          <w:szCs w:val="24"/>
        </w:rPr>
        <w:object w:dxaOrig="800" w:dyaOrig="400" w14:anchorId="29AFFAAD">
          <v:shape id="_x0000_i4292" type="#_x0000_t75" style="width:40.5pt;height:19.5pt" o:ole="">
            <v:imagedata r:id="rId5808" o:title=""/>
          </v:shape>
          <o:OLEObject Type="Embed" ProgID="Equation.DSMT4" ShapeID="_x0000_i4292" DrawAspect="Content" ObjectID="_1796843354" r:id="rId5809"/>
        </w:object>
      </w:r>
      <w:r w:rsidRPr="00330A7E">
        <w:rPr>
          <w:rFonts w:ascii="Times New Roman" w:hAnsi="Times New Roman" w:cs="Times New Roman"/>
          <w:color w:val="000000" w:themeColor="text1"/>
          <w:sz w:val="24"/>
          <w:szCs w:val="24"/>
        </w:rPr>
        <w:t xml:space="preserve"> và về phía Tây </w:t>
      </w:r>
      <w:r w:rsidRPr="00330A7E">
        <w:rPr>
          <w:rFonts w:ascii="Times New Roman" w:hAnsi="Times New Roman" w:cs="Times New Roman"/>
          <w:color w:val="000000" w:themeColor="text1"/>
          <w:position w:val="-14"/>
          <w:sz w:val="24"/>
          <w:szCs w:val="24"/>
        </w:rPr>
        <w:object w:dxaOrig="800" w:dyaOrig="400" w14:anchorId="5F309038">
          <v:shape id="_x0000_i4293" type="#_x0000_t75" style="width:40.5pt;height:19.5pt" o:ole="">
            <v:imagedata r:id="rId5810" o:title=""/>
          </v:shape>
          <o:OLEObject Type="Embed" ProgID="Equation.DSMT4" ShapeID="_x0000_i4293" DrawAspect="Content" ObjectID="_1796843355" r:id="rId5811"/>
        </w:object>
      </w:r>
      <w:r w:rsidRPr="00330A7E">
        <w:rPr>
          <w:rFonts w:ascii="Times New Roman" w:hAnsi="Times New Roman" w:cs="Times New Roman"/>
          <w:color w:val="000000" w:themeColor="text1"/>
          <w:sz w:val="24"/>
          <w:szCs w:val="24"/>
        </w:rPr>
        <w:t xml:space="preserve">, đồng thời cách mặt đất </w:t>
      </w:r>
      <w:r w:rsidRPr="00330A7E">
        <w:rPr>
          <w:rFonts w:ascii="Times New Roman" w:hAnsi="Times New Roman" w:cs="Times New Roman"/>
          <w:color w:val="000000" w:themeColor="text1"/>
          <w:position w:val="-14"/>
          <w:sz w:val="24"/>
          <w:szCs w:val="24"/>
        </w:rPr>
        <w:object w:dxaOrig="859" w:dyaOrig="400" w14:anchorId="65199839">
          <v:shape id="_x0000_i4294" type="#_x0000_t75" style="width:43.5pt;height:19.5pt" o:ole="">
            <v:imagedata r:id="rId5812" o:title=""/>
          </v:shape>
          <o:OLEObject Type="Embed" ProgID="Equation.DSMT4" ShapeID="_x0000_i4294" DrawAspect="Content" ObjectID="_1796843356" r:id="rId5813"/>
        </w:object>
      </w:r>
      <w:r w:rsidRPr="00330A7E">
        <w:rPr>
          <w:rFonts w:ascii="Times New Roman" w:hAnsi="Times New Roman" w:cs="Times New Roman"/>
          <w:color w:val="000000" w:themeColor="text1"/>
          <w:sz w:val="24"/>
          <w:szCs w:val="24"/>
        </w:rPr>
        <w:t>.</w:t>
      </w:r>
    </w:p>
    <w:p w14:paraId="3C62E93A" w14:textId="77777777" w:rsidR="00ED397D" w:rsidRPr="00330A7E" w:rsidRDefault="00ED397D" w:rsidP="00330A7E">
      <w:pPr>
        <w:ind w:left="992"/>
        <w:jc w:val="center"/>
        <w:rPr>
          <w:rFonts w:ascii="Times New Roman" w:hAnsi="Times New Roman" w:cs="Times New Roman"/>
          <w:snapToGrid w:val="0"/>
          <w:color w:val="000000" w:themeColor="text1"/>
          <w:w w:val="0"/>
          <w:sz w:val="24"/>
          <w:szCs w:val="24"/>
          <w:u w:color="000000"/>
          <w:bdr w:val="none" w:sz="0" w:space="0" w:color="000000"/>
          <w:shd w:val="clear" w:color="000000" w:fill="000000"/>
          <w:lang w:val="x-none" w:eastAsia="x-none" w:bidi="x-none"/>
        </w:rPr>
      </w:pPr>
      <w:r w:rsidRPr="00330A7E">
        <w:rPr>
          <w:rFonts w:ascii="Times New Roman" w:hAnsi="Times New Roman" w:cs="Times New Roman"/>
          <w:noProof/>
          <w:color w:val="000000" w:themeColor="text1"/>
          <w:sz w:val="24"/>
          <w:szCs w:val="24"/>
          <w:lang w:eastAsia="en-US"/>
        </w:rPr>
        <w:drawing>
          <wp:inline distT="0" distB="0" distL="0" distR="0" wp14:anchorId="2D136B11" wp14:editId="5CFF40E4">
            <wp:extent cx="3368040" cy="1896738"/>
            <wp:effectExtent l="0" t="0" r="3810" b="8890"/>
            <wp:docPr id="1301619903" name="Picture 1301619903" descr="Hot air balloons flying over a rocky landscap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Hot air balloons flying over a rocky landscape  Description automatically generated"/>
                    <pic:cNvPicPr>
                      <a:picLocks noChangeAspect="1" noChangeArrowheads="1"/>
                    </pic:cNvPicPr>
                  </pic:nvPicPr>
                  <pic:blipFill>
                    <a:blip r:embed="rId5814" cstate="print">
                      <a:extLst>
                        <a:ext uri="{28A0092B-C50C-407E-A947-70E740481C1C}">
                          <a14:useLocalDpi xmlns:a14="http://schemas.microsoft.com/office/drawing/2010/main" val="0"/>
                        </a:ext>
                      </a:extLst>
                    </a:blip>
                    <a:srcRect/>
                    <a:stretch>
                      <a:fillRect/>
                    </a:stretch>
                  </pic:blipFill>
                  <pic:spPr bwMode="auto">
                    <a:xfrm>
                      <a:off x="0" y="0"/>
                      <a:ext cx="3380101" cy="1903530"/>
                    </a:xfrm>
                    <a:prstGeom prst="rect">
                      <a:avLst/>
                    </a:prstGeom>
                    <a:noFill/>
                    <a:ln>
                      <a:noFill/>
                    </a:ln>
                  </pic:spPr>
                </pic:pic>
              </a:graphicData>
            </a:graphic>
          </wp:inline>
        </w:drawing>
      </w:r>
    </w:p>
    <w:p w14:paraId="399A3754" w14:textId="77777777" w:rsidR="00ED397D" w:rsidRPr="00330A7E" w:rsidRDefault="00ED397D" w:rsidP="00330A7E">
      <w:pPr>
        <w:spacing w:after="0"/>
        <w:ind w:left="992"/>
        <w:jc w:val="both"/>
        <w:rPr>
          <w:rFonts w:ascii="Times New Roman" w:hAnsi="Times New Roman" w:cs="Times New Roman"/>
          <w:color w:val="000000"/>
          <w:sz w:val="24"/>
          <w:szCs w:val="24"/>
          <w:lang w:val="fr-FR"/>
        </w:rPr>
      </w:pPr>
      <w:r w:rsidRPr="00330A7E">
        <w:rPr>
          <w:rFonts w:ascii="Times New Roman" w:hAnsi="Times New Roman" w:cs="Times New Roman"/>
          <w:color w:val="000000" w:themeColor="text1"/>
          <w:sz w:val="24"/>
          <w:szCs w:val="24"/>
        </w:rPr>
        <w:t>Xác định khoảng cách giữa chiếc khinh khí cầu thứ nhất và chiếc khinh khí cầu thứ hai.</w:t>
      </w:r>
      <w:r w:rsidRPr="00330A7E">
        <w:rPr>
          <w:rFonts w:ascii="Times New Roman" w:hAnsi="Times New Roman" w:cs="Times New Roman"/>
          <w:color w:val="000000"/>
          <w:sz w:val="24"/>
          <w:szCs w:val="24"/>
          <w:lang w:val="fr-FR"/>
        </w:rPr>
        <w:t xml:space="preserve"> </w:t>
      </w:r>
      <w:r w:rsidRPr="00330A7E">
        <w:rPr>
          <w:rFonts w:ascii="Times New Roman" w:hAnsi="Times New Roman" w:cs="Times New Roman"/>
          <w:b/>
          <w:bCs/>
          <w:color w:val="000000"/>
          <w:sz w:val="24"/>
          <w:szCs w:val="24"/>
          <w:lang w:val="fr-FR"/>
        </w:rPr>
        <w:t>(làm tròn kết quả đến hàng đơn vị)</w:t>
      </w:r>
    </w:p>
    <w:p w14:paraId="6C496283" w14:textId="77777777" w:rsidR="00ED397D" w:rsidRPr="00330A7E" w:rsidRDefault="00ED397D" w:rsidP="000E1E56">
      <w:pPr>
        <w:pStyle w:val="ListParagraph"/>
        <w:numPr>
          <w:ilvl w:val="0"/>
          <w:numId w:val="6"/>
        </w:numPr>
        <w:tabs>
          <w:tab w:val="left" w:pos="992"/>
        </w:tabs>
        <w:spacing w:before="120" w:line="276" w:lineRule="auto"/>
        <w:contextualSpacing w:val="0"/>
        <w:rPr>
          <w:rFonts w:ascii="Times New Roman" w:hAnsi="Times New Roman" w:cs="Times New Roman"/>
          <w:sz w:val="24"/>
          <w:szCs w:val="24"/>
          <w:lang w:val="nl-NL"/>
        </w:rPr>
      </w:pPr>
      <w:r w:rsidRPr="00330A7E">
        <w:rPr>
          <w:rFonts w:ascii="Times New Roman" w:hAnsi="Times New Roman" w:cs="Times New Roman"/>
          <w:sz w:val="24"/>
          <w:szCs w:val="24"/>
          <w:lang w:val="vi-VN"/>
        </w:rPr>
        <w:t xml:space="preserve">Một khuôn </w:t>
      </w:r>
      <w:r w:rsidRPr="00330A7E">
        <w:rPr>
          <w:rFonts w:ascii="Times New Roman" w:hAnsi="Times New Roman" w:cs="Times New Roman"/>
          <w:color w:val="000000" w:themeColor="text1"/>
          <w:sz w:val="24"/>
          <w:szCs w:val="24"/>
        </w:rPr>
        <w:t>viên</w:t>
      </w:r>
      <w:r w:rsidRPr="00330A7E">
        <w:rPr>
          <w:rFonts w:ascii="Times New Roman" w:hAnsi="Times New Roman" w:cs="Times New Roman"/>
          <w:sz w:val="24"/>
          <w:szCs w:val="24"/>
          <w:lang w:val="vi-VN"/>
        </w:rPr>
        <w:t xml:space="preserve"> dạng nửa hình tròn</w:t>
      </w:r>
      <w:r w:rsidRPr="00330A7E">
        <w:rPr>
          <w:rFonts w:ascii="Times New Roman" w:hAnsi="Times New Roman" w:cs="Times New Roman"/>
          <w:sz w:val="24"/>
          <w:szCs w:val="24"/>
          <w:lang w:val="nl-NL"/>
        </w:rPr>
        <w:t>, t</w:t>
      </w:r>
      <w:r w:rsidRPr="00330A7E">
        <w:rPr>
          <w:rFonts w:ascii="Times New Roman" w:hAnsi="Times New Roman" w:cs="Times New Roman"/>
          <w:sz w:val="24"/>
          <w:szCs w:val="24"/>
          <w:lang w:val="vi-VN"/>
        </w:rPr>
        <w:t xml:space="preserve">rên đó người thiết kế phần để trồng hoa có dạng của một cánh hoa hình parabol có đỉnh trùng với tâm </w:t>
      </w:r>
      <w:r w:rsidRPr="00330A7E">
        <w:rPr>
          <w:rFonts w:ascii="Times New Roman" w:hAnsi="Times New Roman" w:cs="Times New Roman"/>
          <w:sz w:val="24"/>
          <w:szCs w:val="24"/>
          <w:lang w:val="nl-NL"/>
        </w:rPr>
        <w:t xml:space="preserve">và có trục đối xứng vuông góc với đường kính của nửa hình tròn, </w:t>
      </w:r>
      <w:r w:rsidRPr="00330A7E">
        <w:rPr>
          <w:rFonts w:ascii="Times New Roman" w:hAnsi="Times New Roman" w:cs="Times New Roman"/>
          <w:sz w:val="24"/>
          <w:szCs w:val="24"/>
          <w:lang w:val="vi-VN"/>
        </w:rPr>
        <w:t>hai đầu mút của cánh hoa nằm trên nửa đường tròn (phần tô màu</w:t>
      </w:r>
      <w:r w:rsidRPr="00330A7E">
        <w:rPr>
          <w:rFonts w:ascii="Times New Roman" w:hAnsi="Times New Roman" w:cs="Times New Roman"/>
          <w:sz w:val="24"/>
          <w:szCs w:val="24"/>
          <w:lang w:val="nl-NL"/>
        </w:rPr>
        <w:t xml:space="preserve">) và </w:t>
      </w:r>
      <w:r w:rsidRPr="00330A7E">
        <w:rPr>
          <w:rFonts w:ascii="Times New Roman" w:hAnsi="Times New Roman" w:cs="Times New Roman"/>
          <w:sz w:val="24"/>
          <w:szCs w:val="24"/>
          <w:lang w:val="vi-VN"/>
        </w:rPr>
        <w:t xml:space="preserve">cách nhau một khoảng bằng </w:t>
      </w:r>
      <w:r w:rsidRPr="00330A7E">
        <w:rPr>
          <w:rFonts w:ascii="Times New Roman" w:hAnsi="Times New Roman" w:cs="Times New Roman"/>
          <w:position w:val="-14"/>
          <w:sz w:val="24"/>
          <w:szCs w:val="24"/>
          <w:lang w:val="vi-VN"/>
        </w:rPr>
        <w:object w:dxaOrig="570" w:dyaOrig="390" w14:anchorId="21F1A16B">
          <v:shape id="_x0000_i4295" type="#_x0000_t75" style="width:28.5pt;height:19.5pt" o:ole="">
            <v:imagedata r:id="rId5815" o:title=""/>
          </v:shape>
          <o:OLEObject Type="Embed" ProgID="Equation.DSMT4" ShapeID="_x0000_i4295" DrawAspect="Content" ObjectID="_1796843357" r:id="rId5816"/>
        </w:object>
      </w:r>
      <w:r w:rsidRPr="00330A7E">
        <w:rPr>
          <w:rFonts w:ascii="Times New Roman" w:hAnsi="Times New Roman" w:cs="Times New Roman"/>
          <w:sz w:val="24"/>
          <w:szCs w:val="24"/>
          <w:lang w:val="nl-NL"/>
        </w:rPr>
        <w:t>.</w:t>
      </w:r>
      <w:r w:rsidRPr="00330A7E">
        <w:rPr>
          <w:rFonts w:ascii="Times New Roman" w:hAnsi="Times New Roman" w:cs="Times New Roman"/>
          <w:sz w:val="24"/>
          <w:szCs w:val="24"/>
          <w:lang w:val="vi-VN"/>
        </w:rPr>
        <w:t xml:space="preserve"> Phần còn lại của khuôn viên (phần không tô màu) dành để trồng cỏ Nhật Bản. Biết các kích thước cho như hình vẽ, chi phí để trồng hoa và cỏ Nhật Bản tương ứng là </w:t>
      </w:r>
      <w:r w:rsidRPr="00330A7E">
        <w:rPr>
          <w:rFonts w:ascii="Times New Roman" w:hAnsi="Times New Roman" w:cs="Times New Roman"/>
          <w:position w:val="-6"/>
          <w:sz w:val="24"/>
          <w:szCs w:val="24"/>
          <w:lang w:val="vi-VN"/>
        </w:rPr>
        <w:object w:dxaOrig="400" w:dyaOrig="279" w14:anchorId="4DCA5020">
          <v:shape id="_x0000_i4296" type="#_x0000_t75" style="width:20.25pt;height:14.25pt" o:ole="">
            <v:imagedata r:id="rId5817" o:title=""/>
          </v:shape>
          <o:OLEObject Type="Embed" ProgID="Equation.DSMT4" ShapeID="_x0000_i4296" DrawAspect="Content" ObjectID="_1796843358" r:id="rId5818"/>
        </w:object>
      </w:r>
      <w:r w:rsidRPr="00330A7E">
        <w:rPr>
          <w:rFonts w:ascii="Times New Roman" w:hAnsi="Times New Roman" w:cs="Times New Roman"/>
          <w:sz w:val="24"/>
          <w:szCs w:val="24"/>
        </w:rPr>
        <w:t xml:space="preserve"> nghìn</w:t>
      </w:r>
      <w:r w:rsidRPr="00330A7E">
        <w:rPr>
          <w:rFonts w:ascii="Times New Roman" w:hAnsi="Times New Roman" w:cs="Times New Roman"/>
          <w:sz w:val="24"/>
          <w:szCs w:val="24"/>
          <w:lang w:val="vi-VN"/>
        </w:rPr>
        <w:t xml:space="preserve"> đồng/m</w:t>
      </w:r>
      <w:r w:rsidRPr="00330A7E">
        <w:rPr>
          <w:rFonts w:ascii="Times New Roman" w:hAnsi="Times New Roman" w:cs="Times New Roman"/>
          <w:sz w:val="24"/>
          <w:szCs w:val="24"/>
          <w:vertAlign w:val="superscript"/>
          <w:lang w:val="vi-VN"/>
        </w:rPr>
        <w:t>2</w:t>
      </w:r>
      <w:r w:rsidRPr="00330A7E">
        <w:rPr>
          <w:rFonts w:ascii="Times New Roman" w:hAnsi="Times New Roman" w:cs="Times New Roman"/>
          <w:sz w:val="24"/>
          <w:szCs w:val="24"/>
          <w:lang w:val="vi-VN"/>
        </w:rPr>
        <w:t xml:space="preserve"> và </w:t>
      </w:r>
      <w:r w:rsidRPr="00330A7E">
        <w:rPr>
          <w:rFonts w:ascii="Times New Roman" w:hAnsi="Times New Roman" w:cs="Times New Roman"/>
          <w:position w:val="-6"/>
          <w:sz w:val="24"/>
          <w:szCs w:val="24"/>
          <w:lang w:val="vi-VN"/>
        </w:rPr>
        <w:object w:dxaOrig="400" w:dyaOrig="279" w14:anchorId="6570B5B0">
          <v:shape id="_x0000_i4297" type="#_x0000_t75" style="width:20.25pt;height:14.25pt" o:ole="">
            <v:imagedata r:id="rId5819" o:title=""/>
          </v:shape>
          <o:OLEObject Type="Embed" ProgID="Equation.DSMT4" ShapeID="_x0000_i4297" DrawAspect="Content" ObjectID="_1796843359" r:id="rId5820"/>
        </w:object>
      </w:r>
      <w:r w:rsidRPr="00330A7E">
        <w:rPr>
          <w:rFonts w:ascii="Times New Roman" w:hAnsi="Times New Roman" w:cs="Times New Roman"/>
          <w:sz w:val="24"/>
          <w:szCs w:val="24"/>
        </w:rPr>
        <w:t xml:space="preserve"> nghìn</w:t>
      </w:r>
      <w:r w:rsidRPr="00330A7E">
        <w:rPr>
          <w:rFonts w:ascii="Times New Roman" w:hAnsi="Times New Roman" w:cs="Times New Roman"/>
          <w:sz w:val="24"/>
          <w:szCs w:val="24"/>
          <w:lang w:val="vi-VN"/>
        </w:rPr>
        <w:t xml:space="preserve"> đồng/m</w:t>
      </w:r>
      <w:r w:rsidRPr="00330A7E">
        <w:rPr>
          <w:rFonts w:ascii="Times New Roman" w:hAnsi="Times New Roman" w:cs="Times New Roman"/>
          <w:sz w:val="24"/>
          <w:szCs w:val="24"/>
          <w:vertAlign w:val="superscript"/>
          <w:lang w:val="vi-VN"/>
        </w:rPr>
        <w:t>2</w:t>
      </w:r>
      <w:r w:rsidRPr="00330A7E">
        <w:rPr>
          <w:rFonts w:ascii="Times New Roman" w:hAnsi="Times New Roman" w:cs="Times New Roman"/>
          <w:sz w:val="24"/>
          <w:szCs w:val="24"/>
          <w:lang w:val="vi-VN"/>
        </w:rPr>
        <w:t>. Hỏi cần bao nhiêu tiền để trồng hoa và trồng cỏ Nhật Bản trong khuôn viên đó</w:t>
      </w:r>
      <w:r w:rsidRPr="00330A7E">
        <w:rPr>
          <w:rFonts w:ascii="Times New Roman" w:hAnsi="Times New Roman" w:cs="Times New Roman"/>
          <w:sz w:val="24"/>
          <w:szCs w:val="24"/>
        </w:rPr>
        <w:t>?</w:t>
      </w:r>
      <w:r w:rsidRPr="00330A7E">
        <w:rPr>
          <w:rFonts w:ascii="Times New Roman" w:hAnsi="Times New Roman" w:cs="Times New Roman"/>
          <w:sz w:val="24"/>
          <w:szCs w:val="24"/>
          <w:lang w:val="vi-VN"/>
        </w:rPr>
        <w:t xml:space="preserve"> </w:t>
      </w:r>
      <w:r w:rsidRPr="00330A7E">
        <w:rPr>
          <w:rFonts w:ascii="Times New Roman" w:eastAsia="Calibri" w:hAnsi="Times New Roman" w:cs="Times New Roman"/>
          <w:b/>
          <w:bCs/>
          <w:sz w:val="24"/>
          <w:szCs w:val="24"/>
          <w:lang w:val="vi-VN"/>
        </w:rPr>
        <w:t xml:space="preserve">(làm tròn kết quả đến hàng đơn vị, đơn vị: </w:t>
      </w:r>
      <w:r w:rsidRPr="00330A7E">
        <w:rPr>
          <w:rFonts w:ascii="Times New Roman" w:eastAsia="Calibri" w:hAnsi="Times New Roman" w:cs="Times New Roman"/>
          <w:b/>
          <w:bCs/>
          <w:sz w:val="24"/>
          <w:szCs w:val="24"/>
        </w:rPr>
        <w:t>nghìn</w:t>
      </w:r>
      <w:r w:rsidRPr="00330A7E">
        <w:rPr>
          <w:rFonts w:ascii="Times New Roman" w:eastAsia="Calibri" w:hAnsi="Times New Roman" w:cs="Times New Roman"/>
          <w:b/>
          <w:bCs/>
          <w:sz w:val="24"/>
          <w:szCs w:val="24"/>
          <w:lang w:val="vi-VN"/>
        </w:rPr>
        <w:t xml:space="preserve"> đồng)</w:t>
      </w:r>
    </w:p>
    <w:p w14:paraId="565522FD" w14:textId="77777777" w:rsidR="00ED397D" w:rsidRPr="00330A7E" w:rsidRDefault="00FA344A" w:rsidP="00330A7E">
      <w:pPr>
        <w:spacing w:before="40" w:after="40"/>
        <w:ind w:left="992"/>
        <w:jc w:val="center"/>
        <w:rPr>
          <w:rFonts w:ascii="Times New Roman" w:hAnsi="Times New Roman" w:cs="Times New Roman"/>
          <w:sz w:val="24"/>
          <w:szCs w:val="24"/>
          <w:lang w:val="nl-NL"/>
        </w:rPr>
      </w:pPr>
      <w:r>
        <w:rPr>
          <w:rFonts w:ascii="Times New Roman" w:hAnsi="Times New Roman" w:cs="Times New Roman"/>
          <w:b/>
          <w:sz w:val="24"/>
          <w:szCs w:val="24"/>
          <w:lang w:val="vi-VN"/>
        </w:rPr>
      </w:r>
      <w:r>
        <w:rPr>
          <w:rFonts w:ascii="Times New Roman" w:hAnsi="Times New Roman" w:cs="Times New Roman"/>
          <w:b/>
          <w:sz w:val="24"/>
          <w:szCs w:val="24"/>
          <w:lang w:val="vi-VN"/>
        </w:rPr>
        <w:pict w14:anchorId="2FF70784">
          <v:group id="_x0000_s1486" style="width:175.6pt;height:90.65pt;mso-position-horizontal-relative:char;mso-position-vertical-relative:line" coordorigin="7280,5125" coordsize="3507,1752">
            <v:shape id="_x0000_s1487" style="position:absolute;left:8265;top:5125;width:1552;height:1727" coordsize="1552,1727" path="m,181l167,106,331,55,481,21,665,,802,,969,11r146,23l1334,92r153,55l1552,181r-78,270l1348,860r-103,304l1153,1355r-89,154l1003,1584r-75,75l860,1703r-72,24l730,1724r-85,-45l559,1611r-78,-99l382,1341,276,1096,160,751,,181xe" fillcolor="#a8d08d" stroked="f">
              <v:fill r:id="rId5821" o:title="Light upward diagonal" type="pattern"/>
              <v:path arrowok="t"/>
            </v:shape>
            <v:shape id="_x0000_s1488" type="#_x0000_t32" style="position:absolute;left:7303;top:6853;width:3462;height:0" o:connectortype="straight" strokeweight="1p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489" type="#_x0000_t19" style="position:absolute;left:7307;top:5126;width:3458;height:1735" coordsize="43200,21675" adj="11783508,,21600" path="wr,,43200,43200,,21675,43200,21600nfewr,,43200,43200,,21675,43200,21600l21600,21600nsxe" strokecolor="#00c" strokeweight="1pt">
              <v:path o:connectlocs="0,21675;43200,21600;21600,21600"/>
            </v:shape>
            <v:shape id="_x0000_s1490" style="position:absolute;left:8260;top:5305;width:775;height:1550" coordsize="775,1550" path="m,c211,754,423,1508,775,1550e" filled="f" strokecolor="#00c" strokeweight="1pt">
              <v:path arrowok="t"/>
            </v:shape>
            <v:shape id="_x0000_s1491" style="position:absolute;left:9040;top:5305;width:775;height:1550;flip:x" coordsize="775,1550" path="m,c211,754,423,1508,775,1550e" filled="f" strokecolor="#00c" strokeweight="1pt">
              <v:path arrowok="t"/>
            </v:shape>
            <v:shape id="_x0000_s1492" type="#_x0000_t32" style="position:absolute;left:8257;top:5311;width:0;height:1539" o:connectortype="straight" strokeweight=".5pt">
              <v:stroke dashstyle="dash" startarrow="classic" startarrowwidth="narrow" startarrowlength="short" endarrow="classic" endarrowwidth="narrow" endarrowlength="short"/>
            </v:shape>
            <v:shape id="_x0000_s1493" type="#_x0000_t32" style="position:absolute;left:8257;top:5313;width:1552;height:0" o:connectortype="straight" strokeweight=".5pt">
              <v:stroke dashstyle="dash" startarrow="classic" startarrowwidth="narrow" startarrowlength="short" endarrow="classic" endarrowwidth="narrow" endarrowlength="short"/>
            </v:shape>
            <v:shape id="_x0000_s1494" type="#_x0000_t32" style="position:absolute;left:9814;top:5311;width:0;height:1539" o:connectortype="straight" strokeweight=".5pt">
              <v:stroke dashstyle="dash" startarrow="classic" startarrowwidth="narrow" startarrowlength="short" endarrow="classic" endarrowwidth="narrow" endarrowlength="short"/>
            </v:shape>
            <v:shape id="_x0000_s1495" type="#_x0000_t75" style="position:absolute;left:7865;top:5963;width:382;height:280">
              <v:imagedata r:id="rId5822" o:title=""/>
            </v:shape>
            <v:shape id="_x0000_s1496" type="#_x0000_t75" style="position:absolute;left:9823;top:5963;width:382;height:280">
              <v:imagedata r:id="rId5822" o:title=""/>
            </v:shape>
            <v:shape id="_x0000_s1497" type="#_x0000_t75" style="position:absolute;left:8884;top:5301;width:382;height:280">
              <v:imagedata r:id="rId5822" o:title=""/>
            </v:shape>
            <v:oval id="_x0000_s1498" style="position:absolute;left:9020;top:6820;width:57;height:57" fillcolor="red"/>
            <v:oval id="_x0000_s1499" style="position:absolute;left:10730;top:6820;width:57;height:57" fillcolor="red"/>
            <v:oval id="_x0000_s1500" style="position:absolute;left:7280;top:6820;width:57;height:57" fillcolor="red"/>
            <w10:wrap type="none"/>
            <w10:anchorlock/>
          </v:group>
          <o:OLEObject Type="Embed" ProgID="Equation.DSMT4" ShapeID="_x0000_s1495" DrawAspect="Content" ObjectID="_1796845506" r:id="rId5823"/>
          <o:OLEObject Type="Embed" ProgID="Equation.DSMT4" ShapeID="_x0000_s1496" DrawAspect="Content" ObjectID="_1796845507" r:id="rId5824"/>
          <o:OLEObject Type="Embed" ProgID="Equation.DSMT4" ShapeID="_x0000_s1497" DrawAspect="Content" ObjectID="_1796845508" r:id="rId5825"/>
        </w:pict>
      </w:r>
    </w:p>
    <w:p w14:paraId="1B2C373A" w14:textId="77777777" w:rsidR="00ED397D" w:rsidRPr="00330A7E" w:rsidRDefault="00ED397D" w:rsidP="000E1E56">
      <w:pPr>
        <w:pStyle w:val="ListParagraph"/>
        <w:numPr>
          <w:ilvl w:val="0"/>
          <w:numId w:val="6"/>
        </w:numPr>
        <w:tabs>
          <w:tab w:val="left" w:pos="992"/>
        </w:tabs>
        <w:spacing w:before="120" w:line="276" w:lineRule="auto"/>
        <w:contextualSpacing w:val="0"/>
        <w:rPr>
          <w:rFonts w:ascii="Times New Roman" w:hAnsi="Times New Roman" w:cs="Times New Roman"/>
          <w:b/>
          <w:color w:val="0000FF"/>
          <w:sz w:val="24"/>
          <w:szCs w:val="24"/>
        </w:rPr>
      </w:pPr>
      <w:r w:rsidRPr="00330A7E">
        <w:rPr>
          <w:rFonts w:ascii="Times New Roman" w:hAnsi="Times New Roman" w:cs="Times New Roman"/>
          <w:sz w:val="24"/>
          <w:szCs w:val="24"/>
        </w:rPr>
        <w:t xml:space="preserve">Công ty xe </w:t>
      </w:r>
      <w:r w:rsidRPr="00330A7E">
        <w:rPr>
          <w:rFonts w:ascii="Times New Roman" w:hAnsi="Times New Roman" w:cs="Times New Roman"/>
          <w:color w:val="000000" w:themeColor="text1"/>
          <w:sz w:val="24"/>
          <w:szCs w:val="24"/>
        </w:rPr>
        <w:t>khách</w:t>
      </w:r>
      <w:r w:rsidRPr="00330A7E">
        <w:rPr>
          <w:rFonts w:ascii="Times New Roman" w:hAnsi="Times New Roman" w:cs="Times New Roman"/>
          <w:sz w:val="24"/>
          <w:szCs w:val="24"/>
        </w:rPr>
        <w:t xml:space="preserve"> Thiên Ân dự định tăng giá vé trên mỗi hành khách. Hiện tại giá vé là </w:t>
      </w:r>
      <w:r w:rsidRPr="00330A7E">
        <w:rPr>
          <w:rFonts w:ascii="Times New Roman" w:hAnsi="Times New Roman" w:cs="Times New Roman"/>
          <w:position w:val="-6"/>
          <w:sz w:val="24"/>
          <w:szCs w:val="24"/>
        </w:rPr>
        <w:object w:dxaOrig="720" w:dyaOrig="279" w14:anchorId="32E81FFB">
          <v:shape id="_x0000_i4298" type="#_x0000_t75" style="width:36pt;height:14.25pt" o:ole="">
            <v:imagedata r:id="rId5826" o:title=""/>
          </v:shape>
          <o:OLEObject Type="Embed" ProgID="Equation.DSMT4" ShapeID="_x0000_i4298" DrawAspect="Content" ObjectID="_1796843360" r:id="rId5827"/>
        </w:object>
      </w:r>
      <w:r w:rsidRPr="00330A7E">
        <w:rPr>
          <w:rFonts w:ascii="Times New Roman" w:hAnsi="Times New Roman" w:cs="Times New Roman"/>
          <w:sz w:val="24"/>
          <w:szCs w:val="24"/>
        </w:rPr>
        <w:t xml:space="preserve">VNĐ một khách và có </w:t>
      </w:r>
      <w:r w:rsidRPr="00330A7E">
        <w:rPr>
          <w:rFonts w:ascii="Times New Roman" w:hAnsi="Times New Roman" w:cs="Times New Roman"/>
          <w:position w:val="-6"/>
          <w:sz w:val="24"/>
          <w:szCs w:val="24"/>
        </w:rPr>
        <w:object w:dxaOrig="700" w:dyaOrig="279" w14:anchorId="0E1FAF89">
          <v:shape id="_x0000_i4299" type="#_x0000_t75" style="width:35.25pt;height:14.25pt" o:ole="">
            <v:imagedata r:id="rId5828" o:title=""/>
          </v:shape>
          <o:OLEObject Type="Embed" ProgID="Equation.DSMT4" ShapeID="_x0000_i4299" DrawAspect="Content" ObjectID="_1796843361" r:id="rId5829"/>
        </w:object>
      </w:r>
      <w:r w:rsidRPr="00330A7E">
        <w:rPr>
          <w:rFonts w:ascii="Times New Roman" w:hAnsi="Times New Roman" w:cs="Times New Roman"/>
          <w:sz w:val="24"/>
          <w:szCs w:val="24"/>
        </w:rPr>
        <w:t xml:space="preserve">khách trong một tháng. Nhưng nếu tăng giá vé thêm </w:t>
      </w:r>
      <w:r w:rsidRPr="00330A7E">
        <w:rPr>
          <w:rFonts w:ascii="Times New Roman" w:hAnsi="Times New Roman" w:cs="Times New Roman"/>
          <w:position w:val="-6"/>
          <w:sz w:val="24"/>
          <w:szCs w:val="24"/>
        </w:rPr>
        <w:object w:dxaOrig="580" w:dyaOrig="279" w14:anchorId="709DDBF4">
          <v:shape id="_x0000_i4300" type="#_x0000_t75" style="width:29.25pt;height:14.25pt" o:ole="">
            <v:imagedata r:id="rId5830" o:title=""/>
          </v:shape>
          <o:OLEObject Type="Embed" ProgID="Equation.DSMT4" ShapeID="_x0000_i4300" DrawAspect="Content" ObjectID="_1796843362" r:id="rId5831"/>
        </w:object>
      </w:r>
      <w:r w:rsidRPr="00330A7E">
        <w:rPr>
          <w:rFonts w:ascii="Times New Roman" w:hAnsi="Times New Roman" w:cs="Times New Roman"/>
          <w:sz w:val="24"/>
          <w:szCs w:val="24"/>
        </w:rPr>
        <w:t xml:space="preserve">VNĐ một hành khách thì số khách sẽ giảm đi </w:t>
      </w:r>
      <w:r w:rsidRPr="00330A7E">
        <w:rPr>
          <w:rFonts w:ascii="Times New Roman" w:hAnsi="Times New Roman" w:cs="Times New Roman"/>
          <w:position w:val="-6"/>
          <w:sz w:val="24"/>
          <w:szCs w:val="24"/>
        </w:rPr>
        <w:object w:dxaOrig="300" w:dyaOrig="279" w14:anchorId="730C20E4">
          <v:shape id="_x0000_i4301" type="#_x0000_t75" style="width:15pt;height:14.25pt" o:ole="">
            <v:imagedata r:id="rId5832" o:title=""/>
          </v:shape>
          <o:OLEObject Type="Embed" ProgID="Equation.DSMT4" ShapeID="_x0000_i4301" DrawAspect="Content" ObjectID="_1796843363" r:id="rId5833"/>
        </w:object>
      </w:r>
      <w:r w:rsidRPr="00330A7E">
        <w:rPr>
          <w:rFonts w:ascii="Times New Roman" w:hAnsi="Times New Roman" w:cs="Times New Roman"/>
          <w:sz w:val="24"/>
          <w:szCs w:val="24"/>
        </w:rPr>
        <w:t>người mỗi tháng. Hỏi công ty sẽ tăng giá vé là bao nhiêu đối với một khách để có lợi nhuận lớn nhất?</w:t>
      </w:r>
      <w:r w:rsidRPr="00330A7E">
        <w:rPr>
          <w:rFonts w:ascii="Times New Roman" w:eastAsia="Calibri" w:hAnsi="Times New Roman" w:cs="Times New Roman"/>
          <w:b/>
          <w:bCs/>
          <w:sz w:val="24"/>
          <w:szCs w:val="24"/>
          <w:lang w:val="vi-VN"/>
        </w:rPr>
        <w:t xml:space="preserve">(đơn vị: </w:t>
      </w:r>
      <w:r w:rsidRPr="00330A7E">
        <w:rPr>
          <w:rFonts w:ascii="Times New Roman" w:eastAsia="Calibri" w:hAnsi="Times New Roman" w:cs="Times New Roman"/>
          <w:b/>
          <w:bCs/>
          <w:sz w:val="24"/>
          <w:szCs w:val="24"/>
        </w:rPr>
        <w:t>nghìn</w:t>
      </w:r>
      <w:r w:rsidRPr="00330A7E">
        <w:rPr>
          <w:rFonts w:ascii="Times New Roman" w:eastAsia="Calibri" w:hAnsi="Times New Roman" w:cs="Times New Roman"/>
          <w:b/>
          <w:bCs/>
          <w:sz w:val="24"/>
          <w:szCs w:val="24"/>
          <w:lang w:val="vi-VN"/>
        </w:rPr>
        <w:t xml:space="preserve"> </w:t>
      </w:r>
      <w:r w:rsidRPr="00330A7E">
        <w:rPr>
          <w:rFonts w:ascii="Times New Roman" w:eastAsia="Calibri" w:hAnsi="Times New Roman" w:cs="Times New Roman"/>
          <w:b/>
          <w:bCs/>
          <w:sz w:val="24"/>
          <w:szCs w:val="24"/>
        </w:rPr>
        <w:t>VNĐ</w:t>
      </w:r>
      <w:r w:rsidRPr="00330A7E">
        <w:rPr>
          <w:rFonts w:ascii="Times New Roman" w:eastAsia="Calibri" w:hAnsi="Times New Roman" w:cs="Times New Roman"/>
          <w:b/>
          <w:bCs/>
          <w:sz w:val="24"/>
          <w:szCs w:val="24"/>
          <w:lang w:val="vi-VN"/>
        </w:rPr>
        <w:t>)</w:t>
      </w:r>
    </w:p>
    <w:p w14:paraId="0A4F7474" w14:textId="77777777" w:rsidR="00ED397D" w:rsidRPr="00330A7E" w:rsidRDefault="00ED397D" w:rsidP="000E1E56">
      <w:pPr>
        <w:pStyle w:val="ListParagraph"/>
        <w:numPr>
          <w:ilvl w:val="0"/>
          <w:numId w:val="6"/>
        </w:numPr>
        <w:tabs>
          <w:tab w:val="left" w:pos="992"/>
        </w:tabs>
        <w:spacing w:before="120" w:line="276" w:lineRule="auto"/>
        <w:contextualSpacing w:val="0"/>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Một vận động viên thể thao hai môn phối hợp luyện tập với một bể bơi hình chữ nhật rộng </w:t>
      </w:r>
      <w:r w:rsidRPr="00330A7E">
        <w:rPr>
          <w:rFonts w:ascii="Times New Roman" w:hAnsi="Times New Roman" w:cs="Times New Roman"/>
          <w:position w:val="-10"/>
          <w:sz w:val="24"/>
          <w:szCs w:val="24"/>
        </w:rPr>
        <w:object w:dxaOrig="639" w:dyaOrig="320" w14:anchorId="3356B168">
          <v:shape id="_x0000_i4302" type="#_x0000_t75" style="width:32.25pt;height:15.75pt" o:ole="">
            <v:imagedata r:id="rId5834" o:title=""/>
          </v:shape>
          <o:OLEObject Type="Embed" ProgID="Equation.DSMT4" ShapeID="_x0000_i4302" DrawAspect="Content" ObjectID="_1796843364" r:id="rId5835"/>
        </w:object>
      </w:r>
      <w:r w:rsidRPr="00330A7E">
        <w:rPr>
          <w:rFonts w:ascii="Times New Roman" w:hAnsi="Times New Roman" w:cs="Times New Roman"/>
          <w:color w:val="000000" w:themeColor="text1"/>
          <w:sz w:val="24"/>
          <w:szCs w:val="24"/>
        </w:rPr>
        <w:t xml:space="preserve">, dài </w:t>
      </w:r>
      <w:r w:rsidRPr="00330A7E">
        <w:rPr>
          <w:rFonts w:ascii="Times New Roman" w:hAnsi="Times New Roman" w:cs="Times New Roman"/>
          <w:position w:val="-10"/>
          <w:sz w:val="24"/>
          <w:szCs w:val="24"/>
        </w:rPr>
        <w:object w:dxaOrig="620" w:dyaOrig="320" w14:anchorId="1FE0AFE2">
          <v:shape id="_x0000_i4303" type="#_x0000_t75" style="width:30.75pt;height:15.75pt" o:ole="">
            <v:imagedata r:id="rId5836" o:title=""/>
          </v:shape>
          <o:OLEObject Type="Embed" ProgID="Equation.DSMT4" ShapeID="_x0000_i4303" DrawAspect="Content" ObjectID="_1796843365" r:id="rId5837"/>
        </w:object>
      </w:r>
      <w:r w:rsidRPr="00330A7E">
        <w:rPr>
          <w:rFonts w:ascii="Times New Roman" w:hAnsi="Times New Roman" w:cs="Times New Roman"/>
          <w:color w:val="000000" w:themeColor="text1"/>
          <w:sz w:val="24"/>
          <w:szCs w:val="24"/>
        </w:rPr>
        <w:t>.</w:t>
      </w:r>
    </w:p>
    <w:p w14:paraId="25334B74" w14:textId="77777777" w:rsidR="00ED397D" w:rsidRPr="00330A7E" w:rsidRDefault="00ED397D" w:rsidP="00330A7E">
      <w:pPr>
        <w:ind w:left="992"/>
        <w:jc w:val="center"/>
        <w:rPr>
          <w:rFonts w:ascii="Times New Roman" w:hAnsi="Times New Roman" w:cs="Times New Roman"/>
          <w:color w:val="000000" w:themeColor="text1"/>
          <w:sz w:val="24"/>
          <w:szCs w:val="24"/>
        </w:rPr>
      </w:pPr>
      <w:r w:rsidRPr="00330A7E">
        <w:rPr>
          <w:rFonts w:ascii="Times New Roman" w:hAnsi="Times New Roman" w:cs="Times New Roman"/>
          <w:noProof/>
          <w:color w:val="000000" w:themeColor="text1"/>
          <w:sz w:val="24"/>
          <w:szCs w:val="24"/>
          <w:lang w:eastAsia="en-US"/>
        </w:rPr>
        <w:drawing>
          <wp:inline distT="0" distB="0" distL="0" distR="0" wp14:anchorId="4769633D" wp14:editId="3110F107">
            <wp:extent cx="1848485" cy="1103486"/>
            <wp:effectExtent l="0" t="0" r="0" b="1905"/>
            <wp:docPr id="1453070272" name="Picture 145307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38" cstate="print">
                      <a:extLst>
                        <a:ext uri="{28A0092B-C50C-407E-A947-70E740481C1C}">
                          <a14:useLocalDpi xmlns:a14="http://schemas.microsoft.com/office/drawing/2010/main" val="0"/>
                        </a:ext>
                      </a:extLst>
                    </a:blip>
                    <a:srcRect/>
                    <a:stretch/>
                  </pic:blipFill>
                  <pic:spPr bwMode="auto">
                    <a:xfrm>
                      <a:off x="0" y="0"/>
                      <a:ext cx="1854957" cy="1107350"/>
                    </a:xfrm>
                    <a:prstGeom prst="rect">
                      <a:avLst/>
                    </a:prstGeom>
                    <a:ln>
                      <a:noFill/>
                    </a:ln>
                    <a:extLst>
                      <a:ext uri="{53640926-AAD7-44D8-BBD7-CCE9431645EC}">
                        <a14:shadowObscured xmlns:a14="http://schemas.microsoft.com/office/drawing/2010/main"/>
                      </a:ext>
                    </a:extLst>
                  </pic:spPr>
                </pic:pic>
              </a:graphicData>
            </a:graphic>
          </wp:inline>
        </w:drawing>
      </w:r>
    </w:p>
    <w:p w14:paraId="3BE2554B" w14:textId="77777777" w:rsidR="00ED397D" w:rsidRPr="00330A7E" w:rsidRDefault="00ED397D" w:rsidP="00330A7E">
      <w:pPr>
        <w:spacing w:after="0"/>
        <w:ind w:left="992"/>
        <w:rPr>
          <w:rFonts w:ascii="Times New Roman" w:hAnsi="Times New Roman" w:cs="Times New Roman"/>
          <w:noProof/>
          <w:color w:val="000000" w:themeColor="text1"/>
          <w:sz w:val="24"/>
          <w:szCs w:val="24"/>
        </w:rPr>
      </w:pPr>
      <w:r w:rsidRPr="00330A7E">
        <w:rPr>
          <w:rFonts w:ascii="Times New Roman" w:hAnsi="Times New Roman" w:cs="Times New Roman"/>
          <w:color w:val="000000" w:themeColor="text1"/>
          <w:sz w:val="24"/>
          <w:szCs w:val="24"/>
        </w:rPr>
        <w:t xml:space="preserve">Vận động viên chạy phối hợp với bơi như sau: Xuất phát từ điểm </w:t>
      </w:r>
      <w:r w:rsidRPr="00330A7E">
        <w:rPr>
          <w:rFonts w:ascii="Times New Roman" w:hAnsi="Times New Roman" w:cs="Times New Roman"/>
          <w:color w:val="000000" w:themeColor="text1"/>
          <w:position w:val="-4"/>
          <w:sz w:val="24"/>
          <w:szCs w:val="24"/>
        </w:rPr>
        <w:object w:dxaOrig="240" w:dyaOrig="260" w14:anchorId="09C8476C">
          <v:shape id="_x0000_i4304" type="#_x0000_t75" style="width:12pt;height:12.75pt" o:ole="">
            <v:imagedata r:id="rId5839" o:title=""/>
          </v:shape>
          <o:OLEObject Type="Embed" ProgID="Equation.DSMT4" ShapeID="_x0000_i4304" DrawAspect="Content" ObjectID="_1796843366" r:id="rId5840"/>
        </w:object>
      </w:r>
      <w:r w:rsidRPr="00330A7E">
        <w:rPr>
          <w:rFonts w:ascii="Times New Roman" w:hAnsi="Times New Roman" w:cs="Times New Roman"/>
          <w:color w:val="000000" w:themeColor="text1"/>
          <w:sz w:val="24"/>
          <w:szCs w:val="24"/>
        </w:rPr>
        <w:t xml:space="preserve">, chạy đến điểm </w:t>
      </w:r>
      <w:r w:rsidRPr="00330A7E">
        <w:rPr>
          <w:rFonts w:ascii="Times New Roman" w:hAnsi="Times New Roman" w:cs="Times New Roman"/>
          <w:color w:val="000000" w:themeColor="text1"/>
          <w:position w:val="-4"/>
          <w:sz w:val="24"/>
          <w:szCs w:val="24"/>
        </w:rPr>
        <w:object w:dxaOrig="279" w:dyaOrig="260" w14:anchorId="6368B74D">
          <v:shape id="_x0000_i4305" type="#_x0000_t75" style="width:14.25pt;height:12.75pt" o:ole="">
            <v:imagedata r:id="rId5841" o:title=""/>
          </v:shape>
          <o:OLEObject Type="Embed" ProgID="Equation.DSMT4" ShapeID="_x0000_i4305" DrawAspect="Content" ObjectID="_1796843367" r:id="rId5842"/>
        </w:object>
      </w:r>
      <w:r w:rsidRPr="00330A7E">
        <w:rPr>
          <w:rFonts w:ascii="Times New Roman" w:hAnsi="Times New Roman" w:cs="Times New Roman"/>
          <w:color w:val="000000" w:themeColor="text1"/>
          <w:sz w:val="24"/>
          <w:szCs w:val="24"/>
        </w:rPr>
        <w:t xml:space="preserve"> và bơi từ điểm </w:t>
      </w:r>
      <w:r w:rsidRPr="00330A7E">
        <w:rPr>
          <w:rFonts w:ascii="Times New Roman" w:hAnsi="Times New Roman" w:cs="Times New Roman"/>
          <w:color w:val="000000" w:themeColor="text1"/>
          <w:position w:val="-4"/>
          <w:sz w:val="24"/>
          <w:szCs w:val="24"/>
        </w:rPr>
        <w:object w:dxaOrig="279" w:dyaOrig="260" w14:anchorId="434CE03C">
          <v:shape id="_x0000_i4306" type="#_x0000_t75" style="width:14.25pt;height:12.75pt" o:ole="">
            <v:imagedata r:id="rId5841" o:title=""/>
          </v:shape>
          <o:OLEObject Type="Embed" ProgID="Equation.DSMT4" ShapeID="_x0000_i4306" DrawAspect="Content" ObjectID="_1796843368" r:id="rId5843"/>
        </w:object>
      </w:r>
      <w:r w:rsidRPr="00330A7E">
        <w:rPr>
          <w:rFonts w:ascii="Times New Roman" w:hAnsi="Times New Roman" w:cs="Times New Roman"/>
          <w:color w:val="000000" w:themeColor="text1"/>
          <w:sz w:val="24"/>
          <w:szCs w:val="24"/>
        </w:rPr>
        <w:t xml:space="preserve">đến điểm </w:t>
      </w:r>
      <w:r w:rsidRPr="00330A7E">
        <w:rPr>
          <w:rFonts w:ascii="Times New Roman" w:hAnsi="Times New Roman" w:cs="Times New Roman"/>
          <w:color w:val="000000" w:themeColor="text1"/>
          <w:position w:val="-4"/>
          <w:sz w:val="24"/>
          <w:szCs w:val="24"/>
        </w:rPr>
        <w:object w:dxaOrig="260" w:dyaOrig="260" w14:anchorId="774340C6">
          <v:shape id="_x0000_i4307" type="#_x0000_t75" style="width:12.75pt;height:12.75pt" o:ole="">
            <v:imagedata r:id="rId5844" o:title=""/>
          </v:shape>
          <o:OLEObject Type="Embed" ProgID="Equation.DSMT4" ShapeID="_x0000_i4307" DrawAspect="Content" ObjectID="_1796843369" r:id="rId5845"/>
        </w:object>
      </w:r>
      <w:r w:rsidRPr="00330A7E">
        <w:rPr>
          <w:rFonts w:ascii="Times New Roman" w:hAnsi="Times New Roman" w:cs="Times New Roman"/>
          <w:color w:val="000000" w:themeColor="text1"/>
          <w:sz w:val="24"/>
          <w:szCs w:val="24"/>
        </w:rPr>
        <w:t xml:space="preserve">. Hỏi nên chọn điểm </w:t>
      </w:r>
      <w:r w:rsidRPr="00330A7E">
        <w:rPr>
          <w:rFonts w:ascii="Times New Roman" w:hAnsi="Times New Roman" w:cs="Times New Roman"/>
          <w:color w:val="000000" w:themeColor="text1"/>
          <w:position w:val="-4"/>
          <w:sz w:val="24"/>
          <w:szCs w:val="24"/>
        </w:rPr>
        <w:object w:dxaOrig="279" w:dyaOrig="260" w14:anchorId="6A18EA1B">
          <v:shape id="_x0000_i4308" type="#_x0000_t75" style="width:14.25pt;height:12.75pt" o:ole="">
            <v:imagedata r:id="rId5841" o:title=""/>
          </v:shape>
          <o:OLEObject Type="Embed" ProgID="Equation.DSMT4" ShapeID="_x0000_i4308" DrawAspect="Content" ObjectID="_1796843370" r:id="rId5846"/>
        </w:object>
      </w:r>
      <w:r w:rsidRPr="00330A7E">
        <w:rPr>
          <w:rFonts w:ascii="Times New Roman" w:hAnsi="Times New Roman" w:cs="Times New Roman"/>
          <w:color w:val="000000" w:themeColor="text1"/>
          <w:sz w:val="24"/>
          <w:szCs w:val="24"/>
        </w:rPr>
        <w:t xml:space="preserve">cách </w:t>
      </w:r>
      <w:r w:rsidRPr="00330A7E">
        <w:rPr>
          <w:rFonts w:ascii="Times New Roman" w:hAnsi="Times New Roman" w:cs="Times New Roman"/>
          <w:color w:val="000000" w:themeColor="text1"/>
          <w:position w:val="-4"/>
          <w:sz w:val="24"/>
          <w:szCs w:val="24"/>
        </w:rPr>
        <w:object w:dxaOrig="240" w:dyaOrig="260" w14:anchorId="58DA0984">
          <v:shape id="_x0000_i4309" type="#_x0000_t75" style="width:12pt;height:12.75pt" o:ole="">
            <v:imagedata r:id="rId5847" o:title=""/>
          </v:shape>
          <o:OLEObject Type="Embed" ProgID="Equation.DSMT4" ShapeID="_x0000_i4309" DrawAspect="Content" ObjectID="_1796843371" r:id="rId5848"/>
        </w:object>
      </w:r>
      <w:r w:rsidRPr="00330A7E">
        <w:rPr>
          <w:rFonts w:ascii="Times New Roman" w:hAnsi="Times New Roman" w:cs="Times New Roman"/>
          <w:color w:val="000000" w:themeColor="text1"/>
          <w:sz w:val="24"/>
          <w:szCs w:val="24"/>
        </w:rPr>
        <w:t xml:space="preserve"> gần bằng bao nhiêu mét để vận động viên đến </w:t>
      </w:r>
      <w:r w:rsidRPr="00330A7E">
        <w:rPr>
          <w:rFonts w:ascii="Times New Roman" w:hAnsi="Times New Roman" w:cs="Times New Roman"/>
          <w:color w:val="000000" w:themeColor="text1"/>
          <w:position w:val="-4"/>
          <w:sz w:val="24"/>
          <w:szCs w:val="24"/>
        </w:rPr>
        <w:object w:dxaOrig="260" w:dyaOrig="260" w14:anchorId="3FABE286">
          <v:shape id="_x0000_i4310" type="#_x0000_t75" style="width:12.75pt;height:12.75pt" o:ole="">
            <v:imagedata r:id="rId5849" o:title=""/>
          </v:shape>
          <o:OLEObject Type="Embed" ProgID="Equation.DSMT4" ShapeID="_x0000_i4310" DrawAspect="Content" ObjectID="_1796843372" r:id="rId5850"/>
        </w:object>
      </w:r>
      <w:r w:rsidRPr="00330A7E">
        <w:rPr>
          <w:rFonts w:ascii="Times New Roman" w:hAnsi="Times New Roman" w:cs="Times New Roman"/>
          <w:color w:val="000000" w:themeColor="text1"/>
          <w:sz w:val="24"/>
          <w:szCs w:val="24"/>
        </w:rPr>
        <w:t xml:space="preserve">nhanh nhất </w:t>
      </w:r>
      <w:r w:rsidRPr="00330A7E">
        <w:rPr>
          <w:rFonts w:ascii="Times New Roman" w:hAnsi="Times New Roman" w:cs="Times New Roman"/>
          <w:b/>
          <w:bCs/>
          <w:color w:val="000000" w:themeColor="text1"/>
          <w:sz w:val="24"/>
          <w:szCs w:val="24"/>
        </w:rPr>
        <w:t>(làm tròn kết quả đến hàng đơn vị)</w:t>
      </w:r>
      <w:r w:rsidRPr="00330A7E">
        <w:rPr>
          <w:rFonts w:ascii="Times New Roman" w:hAnsi="Times New Roman" w:cs="Times New Roman"/>
          <w:color w:val="000000" w:themeColor="text1"/>
          <w:sz w:val="24"/>
          <w:szCs w:val="24"/>
        </w:rPr>
        <w:t xml:space="preserve">? Biết rằng vận tốc chạy là </w:t>
      </w:r>
      <w:r w:rsidRPr="00330A7E">
        <w:rPr>
          <w:rFonts w:ascii="Times New Roman" w:hAnsi="Times New Roman" w:cs="Times New Roman"/>
          <w:position w:val="-6"/>
          <w:sz w:val="24"/>
          <w:szCs w:val="24"/>
        </w:rPr>
        <w:object w:dxaOrig="300" w:dyaOrig="279" w14:anchorId="401DF2CA">
          <v:shape id="_x0000_i4311" type="#_x0000_t75" style="width:15pt;height:14.25pt" o:ole="">
            <v:imagedata r:id="rId5851" o:title=""/>
          </v:shape>
          <o:OLEObject Type="Embed" ProgID="Equation.DSMT4" ShapeID="_x0000_i4311" DrawAspect="Content" ObjectID="_1796843373" r:id="rId5852"/>
        </w:object>
      </w:r>
      <w:r w:rsidRPr="00330A7E">
        <w:rPr>
          <w:rFonts w:ascii="Times New Roman" w:hAnsi="Times New Roman" w:cs="Times New Roman"/>
          <w:color w:val="000000" w:themeColor="text1"/>
          <w:sz w:val="24"/>
          <w:szCs w:val="24"/>
        </w:rPr>
        <w:t xml:space="preserve"> km/h, vận tốc bơi là </w:t>
      </w:r>
      <w:r w:rsidRPr="00330A7E">
        <w:rPr>
          <w:rFonts w:ascii="Times New Roman" w:hAnsi="Times New Roman" w:cs="Times New Roman"/>
          <w:position w:val="-6"/>
          <w:sz w:val="24"/>
          <w:szCs w:val="24"/>
        </w:rPr>
        <w:object w:dxaOrig="200" w:dyaOrig="279" w14:anchorId="57F80D7E">
          <v:shape id="_x0000_i4312" type="#_x0000_t75" style="width:9.75pt;height:14.25pt" o:ole="">
            <v:imagedata r:id="rId5853" o:title=""/>
          </v:shape>
          <o:OLEObject Type="Embed" ProgID="Equation.DSMT4" ShapeID="_x0000_i4312" DrawAspect="Content" ObjectID="_1796843374" r:id="rId5854"/>
        </w:object>
      </w:r>
      <w:r w:rsidRPr="00330A7E">
        <w:rPr>
          <w:rFonts w:ascii="Times New Roman" w:hAnsi="Times New Roman" w:cs="Times New Roman"/>
          <w:color w:val="000000" w:themeColor="text1"/>
          <w:sz w:val="24"/>
          <w:szCs w:val="24"/>
        </w:rPr>
        <w:t xml:space="preserve"> km/h.</w:t>
      </w:r>
    </w:p>
    <w:p w14:paraId="74EEE1E7" w14:textId="77777777" w:rsidR="00ED397D" w:rsidRPr="00330A7E" w:rsidRDefault="00ED397D" w:rsidP="000E1E56">
      <w:pPr>
        <w:pStyle w:val="ListParagraph"/>
        <w:numPr>
          <w:ilvl w:val="0"/>
          <w:numId w:val="6"/>
        </w:numPr>
        <w:tabs>
          <w:tab w:val="left" w:pos="992"/>
        </w:tabs>
        <w:spacing w:before="120" w:line="276" w:lineRule="auto"/>
        <w:contextualSpacing w:val="0"/>
        <w:rPr>
          <w:rFonts w:ascii="Times New Roman" w:hAnsi="Times New Roman" w:cs="Times New Roman"/>
          <w:color w:val="000000"/>
          <w:sz w:val="24"/>
          <w:szCs w:val="24"/>
        </w:rPr>
      </w:pPr>
      <w:r w:rsidRPr="00330A7E">
        <w:rPr>
          <w:rFonts w:ascii="Times New Roman" w:hAnsi="Times New Roman" w:cs="Times New Roman"/>
          <w:color w:val="000000"/>
          <w:sz w:val="24"/>
          <w:szCs w:val="24"/>
        </w:rPr>
        <w:t>Một doanh nghiệp hỗ trợ cho người dân bị thất nghiệp ở một khu phố với tiền lương trong mỗi tháng được tính như sau:</w:t>
      </w:r>
    </w:p>
    <w:p w14:paraId="0B5D5BF3" w14:textId="77777777" w:rsidR="00ED397D" w:rsidRPr="00330A7E" w:rsidRDefault="00ED397D" w:rsidP="00330A7E">
      <w:pPr>
        <w:spacing w:after="0"/>
        <w:ind w:left="992"/>
        <w:jc w:val="both"/>
        <w:rPr>
          <w:rFonts w:ascii="Times New Roman" w:hAnsi="Times New Roman" w:cs="Times New Roman"/>
          <w:color w:val="000000"/>
          <w:sz w:val="24"/>
          <w:szCs w:val="24"/>
        </w:rPr>
      </w:pPr>
      <w:r w:rsidRPr="00330A7E">
        <w:rPr>
          <w:rFonts w:ascii="Times New Roman" w:hAnsi="Times New Roman" w:cs="Times New Roman"/>
          <w:color w:val="000000"/>
          <w:sz w:val="24"/>
          <w:szCs w:val="24"/>
        </w:rPr>
        <w:t>• Người thất nghiệp của khu phố làm việc tạp vụ cho doanh nghiệp trong nhiều ngày.</w:t>
      </w:r>
    </w:p>
    <w:p w14:paraId="179D24AA" w14:textId="77777777" w:rsidR="00ED397D" w:rsidRPr="00330A7E" w:rsidRDefault="00ED397D" w:rsidP="00330A7E">
      <w:pPr>
        <w:spacing w:after="0"/>
        <w:ind w:left="992"/>
        <w:jc w:val="both"/>
        <w:rPr>
          <w:rFonts w:ascii="Times New Roman" w:hAnsi="Times New Roman" w:cs="Times New Roman"/>
          <w:color w:val="000000"/>
          <w:sz w:val="24"/>
          <w:szCs w:val="24"/>
          <w:lang w:val="fr-FR"/>
        </w:rPr>
      </w:pPr>
      <w:r w:rsidRPr="00330A7E">
        <w:rPr>
          <w:rFonts w:ascii="Times New Roman" w:hAnsi="Times New Roman" w:cs="Times New Roman"/>
          <w:color w:val="000000"/>
          <w:sz w:val="24"/>
          <w:szCs w:val="24"/>
          <w:lang w:val="fr-FR"/>
        </w:rPr>
        <w:t xml:space="preserve">• Sau ngày đầu tiên, doanh nghiệp trả cho </w:t>
      </w:r>
      <w:r w:rsidRPr="00330A7E">
        <w:rPr>
          <w:rFonts w:ascii="Times New Roman" w:hAnsi="Times New Roman" w:cs="Times New Roman"/>
          <w:color w:val="000000"/>
          <w:position w:val="-6"/>
          <w:sz w:val="24"/>
          <w:szCs w:val="24"/>
        </w:rPr>
        <w:object w:dxaOrig="400" w:dyaOrig="279" w14:anchorId="622A7A01">
          <v:shape id="_x0000_i4313" type="#_x0000_t75" style="width:20.25pt;height:14.25pt" o:ole="">
            <v:imagedata r:id="rId5855" o:title=""/>
          </v:shape>
          <o:OLEObject Type="Embed" ProgID="Equation.DSMT4" ShapeID="_x0000_i4313" DrawAspect="Content" ObjectID="_1796843375" r:id="rId5856"/>
        </w:object>
      </w:r>
      <w:r w:rsidRPr="00330A7E">
        <w:rPr>
          <w:rFonts w:ascii="Times New Roman" w:hAnsi="Times New Roman" w:cs="Times New Roman"/>
          <w:color w:val="000000"/>
          <w:sz w:val="24"/>
          <w:szCs w:val="24"/>
          <w:lang w:val="fr-FR"/>
        </w:rPr>
        <w:t xml:space="preserve"> nghìn đồng/người.</w:t>
      </w:r>
    </w:p>
    <w:p w14:paraId="029447C2" w14:textId="77777777" w:rsidR="00ED397D" w:rsidRPr="00330A7E" w:rsidRDefault="00ED397D" w:rsidP="00330A7E">
      <w:pPr>
        <w:spacing w:after="0"/>
        <w:ind w:left="992"/>
        <w:jc w:val="both"/>
        <w:rPr>
          <w:rFonts w:ascii="Times New Roman" w:hAnsi="Times New Roman" w:cs="Times New Roman"/>
          <w:color w:val="000000"/>
          <w:sz w:val="24"/>
          <w:szCs w:val="24"/>
          <w:lang w:val="fr-FR"/>
        </w:rPr>
      </w:pPr>
      <w:r w:rsidRPr="00330A7E">
        <w:rPr>
          <w:rFonts w:ascii="Times New Roman" w:hAnsi="Times New Roman" w:cs="Times New Roman"/>
          <w:color w:val="000000"/>
          <w:sz w:val="24"/>
          <w:szCs w:val="24"/>
          <w:lang w:val="fr-FR"/>
        </w:rPr>
        <w:t xml:space="preserve">• Bắt đầu từ ngày thứ hai, mỗi ngày tăng thêm </w:t>
      </w:r>
      <w:r w:rsidRPr="00330A7E">
        <w:rPr>
          <w:rFonts w:ascii="Times New Roman" w:hAnsi="Times New Roman" w:cs="Times New Roman"/>
          <w:color w:val="000000"/>
          <w:position w:val="-6"/>
          <w:sz w:val="24"/>
          <w:szCs w:val="24"/>
        </w:rPr>
        <w:object w:dxaOrig="320" w:dyaOrig="279" w14:anchorId="12977366">
          <v:shape id="_x0000_i4314" type="#_x0000_t75" style="width:15.75pt;height:14.25pt" o:ole="">
            <v:imagedata r:id="rId5857" o:title=""/>
          </v:shape>
          <o:OLEObject Type="Embed" ProgID="Equation.DSMT4" ShapeID="_x0000_i4314" DrawAspect="Content" ObjectID="_1796843376" r:id="rId5858"/>
        </w:object>
      </w:r>
      <w:r w:rsidRPr="00330A7E">
        <w:rPr>
          <w:rFonts w:ascii="Times New Roman" w:hAnsi="Times New Roman" w:cs="Times New Roman"/>
          <w:color w:val="000000"/>
          <w:sz w:val="24"/>
          <w:szCs w:val="24"/>
          <w:lang w:val="fr-FR"/>
        </w:rPr>
        <w:t xml:space="preserve"> nghìn đồng/người so với ngày hôm trước.</w:t>
      </w:r>
    </w:p>
    <w:p w14:paraId="0D918139" w14:textId="77777777" w:rsidR="00ED397D" w:rsidRPr="00330A7E" w:rsidRDefault="00ED397D" w:rsidP="00330A7E">
      <w:pPr>
        <w:spacing w:after="0"/>
        <w:ind w:left="992"/>
        <w:jc w:val="both"/>
        <w:rPr>
          <w:rFonts w:ascii="Times New Roman" w:hAnsi="Times New Roman" w:cs="Times New Roman"/>
          <w:color w:val="000000"/>
          <w:sz w:val="24"/>
          <w:szCs w:val="24"/>
          <w:lang w:val="fr-FR"/>
        </w:rPr>
      </w:pPr>
      <w:r w:rsidRPr="00330A7E">
        <w:rPr>
          <w:rFonts w:ascii="Times New Roman" w:hAnsi="Times New Roman" w:cs="Times New Roman"/>
          <w:color w:val="000000"/>
          <w:sz w:val="24"/>
          <w:szCs w:val="24"/>
          <w:lang w:val="fr-FR"/>
        </w:rPr>
        <w:t>Mỗi người thất nghiệp phải làm cho doanh nghiệp đó ít nhất bao nhiêu ngày để có được ít nhất</w:t>
      </w:r>
      <w:r w:rsidRPr="00330A7E">
        <w:rPr>
          <w:rFonts w:ascii="Times New Roman" w:hAnsi="Times New Roman" w:cs="Times New Roman"/>
          <w:color w:val="000000"/>
          <w:position w:val="-6"/>
          <w:sz w:val="24"/>
          <w:szCs w:val="24"/>
        </w:rPr>
        <w:object w:dxaOrig="180" w:dyaOrig="279" w14:anchorId="5732CD45">
          <v:shape id="_x0000_i4315" type="#_x0000_t75" style="width:9pt;height:14.25pt" o:ole="">
            <v:imagedata r:id="rId5859" o:title=""/>
          </v:shape>
          <o:OLEObject Type="Embed" ProgID="Equation.DSMT4" ShapeID="_x0000_i4315" DrawAspect="Content" ObjectID="_1796843377" r:id="rId5860"/>
        </w:object>
      </w:r>
      <w:r w:rsidRPr="00330A7E">
        <w:rPr>
          <w:rFonts w:ascii="Times New Roman" w:hAnsi="Times New Roman" w:cs="Times New Roman"/>
          <w:color w:val="000000"/>
          <w:sz w:val="24"/>
          <w:szCs w:val="24"/>
          <w:lang w:val="fr-FR"/>
        </w:rPr>
        <w:t xml:space="preserve"> triệu đồng/tháng ?</w:t>
      </w:r>
    </w:p>
    <w:p w14:paraId="22170D7A" w14:textId="77777777" w:rsidR="00ED397D" w:rsidRPr="00330A7E" w:rsidRDefault="00ED397D" w:rsidP="000E1E56">
      <w:pPr>
        <w:pStyle w:val="ListParagraph"/>
        <w:numPr>
          <w:ilvl w:val="0"/>
          <w:numId w:val="6"/>
        </w:numPr>
        <w:tabs>
          <w:tab w:val="left" w:pos="992"/>
        </w:tabs>
        <w:spacing w:before="120" w:line="276" w:lineRule="auto"/>
        <w:contextualSpacing w:val="0"/>
        <w:rPr>
          <w:rFonts w:ascii="Times New Roman" w:eastAsia="Calibri" w:hAnsi="Times New Roman" w:cs="Times New Roman"/>
          <w:sz w:val="24"/>
          <w:szCs w:val="24"/>
          <w:lang w:val="it-IT"/>
        </w:rPr>
      </w:pPr>
      <w:r w:rsidRPr="00330A7E">
        <w:rPr>
          <w:rFonts w:ascii="Times New Roman" w:eastAsia="MS Mincho" w:hAnsi="Times New Roman" w:cs="Times New Roman"/>
          <w:sz w:val="24"/>
          <w:szCs w:val="24"/>
          <w:lang w:eastAsia="ja-JP"/>
        </w:rPr>
        <w:t xml:space="preserve">Người ta xây </w:t>
      </w:r>
      <w:r w:rsidRPr="00330A7E">
        <w:rPr>
          <w:rFonts w:ascii="Times New Roman" w:hAnsi="Times New Roman" w:cs="Times New Roman"/>
          <w:color w:val="000000" w:themeColor="text1"/>
          <w:sz w:val="24"/>
          <w:szCs w:val="24"/>
        </w:rPr>
        <w:t>dựng</w:t>
      </w:r>
      <w:r w:rsidRPr="00330A7E">
        <w:rPr>
          <w:rFonts w:ascii="Times New Roman" w:eastAsia="MS Mincho" w:hAnsi="Times New Roman" w:cs="Times New Roman"/>
          <w:sz w:val="24"/>
          <w:szCs w:val="24"/>
          <w:lang w:eastAsia="ja-JP"/>
        </w:rPr>
        <w:t xml:space="preserve"> một chân tháp bằng bê tông có dạng khối chóp cụt tứ giác đều. Cạnh đáy dưới dài </w:t>
      </w:r>
      <w:r w:rsidRPr="00330A7E">
        <w:rPr>
          <w:rFonts w:ascii="Times New Roman" w:hAnsi="Times New Roman" w:cs="Times New Roman"/>
          <w:position w:val="-10"/>
          <w:sz w:val="24"/>
          <w:szCs w:val="24"/>
          <w:lang w:eastAsia="ja-JP"/>
        </w:rPr>
        <w:object w:dxaOrig="440" w:dyaOrig="320" w14:anchorId="52F9B944">
          <v:shape id="_x0000_i4316" type="#_x0000_t75" style="width:22.5pt;height:16.5pt" o:ole="">
            <v:imagedata r:id="rId5861" o:title=""/>
          </v:shape>
          <o:OLEObject Type="Embed" ProgID="Equation.DSMT4" ShapeID="_x0000_i4316" DrawAspect="Content" ObjectID="_1796843378" r:id="rId5862"/>
        </w:object>
      </w:r>
      <w:r w:rsidRPr="00330A7E">
        <w:rPr>
          <w:rFonts w:ascii="Times New Roman" w:eastAsia="MS Mincho" w:hAnsi="Times New Roman" w:cs="Times New Roman"/>
          <w:sz w:val="24"/>
          <w:szCs w:val="24"/>
          <w:lang w:eastAsia="ja-JP"/>
        </w:rPr>
        <w:t xml:space="preserve">, cạnh đáy trên dài </w:t>
      </w:r>
      <w:r w:rsidRPr="00330A7E">
        <w:rPr>
          <w:rFonts w:ascii="Times New Roman" w:hAnsi="Times New Roman" w:cs="Times New Roman"/>
          <w:position w:val="-10"/>
          <w:sz w:val="24"/>
          <w:szCs w:val="24"/>
          <w:lang w:eastAsia="ja-JP"/>
        </w:rPr>
        <w:object w:dxaOrig="440" w:dyaOrig="320" w14:anchorId="51454071">
          <v:shape id="_x0000_i4317" type="#_x0000_t75" style="width:22.5pt;height:16.5pt" o:ole="">
            <v:imagedata r:id="rId5863" o:title=""/>
          </v:shape>
          <o:OLEObject Type="Embed" ProgID="Equation.DSMT4" ShapeID="_x0000_i4317" DrawAspect="Content" ObjectID="_1796843379" r:id="rId5864"/>
        </w:object>
      </w:r>
      <w:r w:rsidRPr="00330A7E">
        <w:rPr>
          <w:rFonts w:ascii="Times New Roman" w:eastAsia="MS Mincho" w:hAnsi="Times New Roman" w:cs="Times New Roman"/>
          <w:sz w:val="24"/>
          <w:szCs w:val="24"/>
          <w:lang w:eastAsia="ja-JP"/>
        </w:rPr>
        <w:t xml:space="preserve">, cạnh bên dài </w:t>
      </w:r>
      <w:r w:rsidRPr="00330A7E">
        <w:rPr>
          <w:rFonts w:ascii="Times New Roman" w:hAnsi="Times New Roman" w:cs="Times New Roman"/>
          <w:position w:val="-10"/>
          <w:sz w:val="24"/>
          <w:szCs w:val="24"/>
          <w:lang w:eastAsia="ja-JP"/>
        </w:rPr>
        <w:object w:dxaOrig="440" w:dyaOrig="320" w14:anchorId="68C6079D">
          <v:shape id="_x0000_i4318" type="#_x0000_t75" style="width:22.5pt;height:16.5pt" o:ole="">
            <v:imagedata r:id="rId5865" o:title=""/>
          </v:shape>
          <o:OLEObject Type="Embed" ProgID="Equation.DSMT4" ShapeID="_x0000_i4318" DrawAspect="Content" ObjectID="_1796843380" r:id="rId5866"/>
        </w:object>
      </w:r>
      <w:r w:rsidRPr="00330A7E">
        <w:rPr>
          <w:rFonts w:ascii="Times New Roman" w:eastAsia="MS Mincho" w:hAnsi="Times New Roman" w:cs="Times New Roman"/>
          <w:sz w:val="24"/>
          <w:szCs w:val="24"/>
          <w:lang w:eastAsia="ja-JP"/>
        </w:rPr>
        <w:t xml:space="preserve">. </w:t>
      </w:r>
    </w:p>
    <w:p w14:paraId="696CBA6A" w14:textId="77777777" w:rsidR="00ED397D" w:rsidRPr="00330A7E" w:rsidRDefault="00ED397D" w:rsidP="00330A7E">
      <w:pPr>
        <w:ind w:left="992"/>
        <w:jc w:val="center"/>
        <w:rPr>
          <w:rFonts w:ascii="Times New Roman" w:eastAsia="Calibri" w:hAnsi="Times New Roman" w:cs="Times New Roman"/>
          <w:i/>
          <w:iCs/>
          <w:sz w:val="24"/>
          <w:szCs w:val="24"/>
        </w:rPr>
      </w:pPr>
      <w:r w:rsidRPr="00330A7E">
        <w:rPr>
          <w:rFonts w:ascii="Times New Roman" w:hAnsi="Times New Roman" w:cs="Times New Roman"/>
          <w:noProof/>
          <w:sz w:val="24"/>
          <w:szCs w:val="24"/>
          <w:lang w:eastAsia="en-US"/>
        </w:rPr>
        <w:drawing>
          <wp:inline distT="0" distB="0" distL="0" distR="0" wp14:anchorId="71FB7986" wp14:editId="5771FDAB">
            <wp:extent cx="1754139" cy="1484617"/>
            <wp:effectExtent l="0" t="0" r="0" b="1905"/>
            <wp:docPr id="1702913866" name="Picture 1" descr="A pyramid with a line and tex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913866" name="Picture 1" descr="A pyramid with a line and text  Description automatically generated with medium confidence"/>
                    <pic:cNvPicPr/>
                  </pic:nvPicPr>
                  <pic:blipFill>
                    <a:blip r:embed="rId5867"/>
                    <a:stretch>
                      <a:fillRect/>
                    </a:stretch>
                  </pic:blipFill>
                  <pic:spPr>
                    <a:xfrm>
                      <a:off x="0" y="0"/>
                      <a:ext cx="1754139" cy="1484617"/>
                    </a:xfrm>
                    <a:prstGeom prst="rect">
                      <a:avLst/>
                    </a:prstGeom>
                  </pic:spPr>
                </pic:pic>
              </a:graphicData>
            </a:graphic>
          </wp:inline>
        </w:drawing>
      </w:r>
    </w:p>
    <w:p w14:paraId="0B385E16" w14:textId="77777777" w:rsidR="00ED397D" w:rsidRPr="00330A7E" w:rsidRDefault="00ED397D" w:rsidP="00330A7E">
      <w:pPr>
        <w:pStyle w:val="ListParagraph"/>
        <w:tabs>
          <w:tab w:val="left" w:pos="992"/>
        </w:tabs>
        <w:spacing w:before="120" w:line="276" w:lineRule="auto"/>
        <w:ind w:left="992"/>
        <w:rPr>
          <w:rFonts w:ascii="Times New Roman" w:eastAsia="MS Mincho" w:hAnsi="Times New Roman" w:cs="Times New Roman"/>
          <w:sz w:val="24"/>
          <w:szCs w:val="24"/>
          <w:lang w:eastAsia="ja-JP"/>
        </w:rPr>
      </w:pPr>
      <w:r w:rsidRPr="00330A7E">
        <w:rPr>
          <w:rFonts w:ascii="Times New Roman" w:eastAsia="MS Mincho" w:hAnsi="Times New Roman" w:cs="Times New Roman"/>
          <w:sz w:val="24"/>
          <w:szCs w:val="24"/>
          <w:lang w:eastAsia="ja-JP"/>
        </w:rPr>
        <w:t xml:space="preserve">Biết rằng chân tháp được làm bằng bê tông tươi với giá tiền là </w:t>
      </w:r>
      <w:r w:rsidRPr="00330A7E">
        <w:rPr>
          <w:rFonts w:ascii="Times New Roman" w:eastAsia="MS Mincho" w:hAnsi="Times New Roman" w:cs="Times New Roman"/>
          <w:position w:val="-6"/>
          <w:sz w:val="24"/>
          <w:szCs w:val="24"/>
          <w:lang w:eastAsia="ja-JP"/>
        </w:rPr>
        <w:object w:dxaOrig="880" w:dyaOrig="279" w14:anchorId="101F06B4">
          <v:shape id="_x0000_i4319" type="#_x0000_t75" style="width:44.25pt;height:14.25pt" o:ole="">
            <v:imagedata r:id="rId5868" o:title=""/>
          </v:shape>
          <o:OLEObject Type="Embed" ProgID="Equation.DSMT4" ShapeID="_x0000_i4319" DrawAspect="Content" ObjectID="_1796843381" r:id="rId5869"/>
        </w:object>
      </w:r>
      <w:r w:rsidRPr="00330A7E">
        <w:rPr>
          <w:rFonts w:ascii="Times New Roman" w:eastAsia="MS Mincho" w:hAnsi="Times New Roman" w:cs="Times New Roman"/>
          <w:sz w:val="24"/>
          <w:szCs w:val="24"/>
          <w:lang w:eastAsia="ja-JP"/>
        </w:rPr>
        <w:t xml:space="preserve"> đồng</w:t>
      </w:r>
      <w:r w:rsidRPr="00330A7E">
        <w:rPr>
          <w:rFonts w:ascii="Times New Roman" w:eastAsia="MS Mincho" w:hAnsi="Times New Roman" w:cs="Times New Roman"/>
          <w:position w:val="-6"/>
          <w:sz w:val="24"/>
          <w:szCs w:val="24"/>
          <w:lang w:eastAsia="ja-JP"/>
        </w:rPr>
        <w:object w:dxaOrig="420" w:dyaOrig="320" w14:anchorId="1150D3C0">
          <v:shape id="_x0000_i4320" type="#_x0000_t75" style="width:21pt;height:16.5pt" o:ole="">
            <v:imagedata r:id="rId5870" o:title=""/>
          </v:shape>
          <o:OLEObject Type="Embed" ProgID="Equation.DSMT4" ShapeID="_x0000_i4320" DrawAspect="Content" ObjectID="_1796843382" r:id="rId5871"/>
        </w:object>
      </w:r>
      <w:r w:rsidRPr="00330A7E">
        <w:rPr>
          <w:rFonts w:ascii="Times New Roman" w:eastAsia="MS Mincho" w:hAnsi="Times New Roman" w:cs="Times New Roman"/>
          <w:sz w:val="24"/>
          <w:szCs w:val="24"/>
          <w:lang w:eastAsia="ja-JP"/>
        </w:rPr>
        <w:t>. Số tiền để mua bê tông tươi làm chân tháp là bao nhiêu triệu đồng?</w:t>
      </w:r>
      <w:r w:rsidRPr="00330A7E">
        <w:rPr>
          <w:rFonts w:ascii="Times New Roman" w:eastAsia="Calibri" w:hAnsi="Times New Roman" w:cs="Times New Roman"/>
          <w:b/>
          <w:bCs/>
          <w:sz w:val="24"/>
          <w:szCs w:val="24"/>
          <w:lang w:val="vi-VN"/>
        </w:rPr>
        <w:t xml:space="preserve"> (làm tròn kết quả đến hàng đơn vị, đơn vị: </w:t>
      </w:r>
      <w:r w:rsidRPr="00330A7E">
        <w:rPr>
          <w:rFonts w:ascii="Times New Roman" w:eastAsia="Calibri" w:hAnsi="Times New Roman" w:cs="Times New Roman"/>
          <w:b/>
          <w:bCs/>
          <w:sz w:val="24"/>
          <w:szCs w:val="24"/>
        </w:rPr>
        <w:t>triệu</w:t>
      </w:r>
      <w:r w:rsidRPr="00330A7E">
        <w:rPr>
          <w:rFonts w:ascii="Times New Roman" w:eastAsia="Calibri" w:hAnsi="Times New Roman" w:cs="Times New Roman"/>
          <w:b/>
          <w:bCs/>
          <w:sz w:val="24"/>
          <w:szCs w:val="24"/>
          <w:lang w:val="vi-VN"/>
        </w:rPr>
        <w:t xml:space="preserve"> đồng)</w:t>
      </w:r>
    </w:p>
    <w:p w14:paraId="0C7E22D9" w14:textId="77777777" w:rsidR="00ED397D" w:rsidRPr="00330A7E" w:rsidRDefault="00ED397D">
      <w:pPr>
        <w:rPr>
          <w:rFonts w:ascii="Times New Roman" w:hAnsi="Times New Roman" w:cs="Times New Roman"/>
          <w:sz w:val="24"/>
          <w:szCs w:val="24"/>
          <w:lang w:val="it-IT"/>
        </w:rPr>
      </w:pPr>
    </w:p>
    <w:p w14:paraId="5E0BA2CA" w14:textId="77777777" w:rsidR="00ED397D" w:rsidRPr="00330A7E" w:rsidRDefault="00ED397D" w:rsidP="00330A7E">
      <w:pPr>
        <w:pStyle w:val="ListParagraph"/>
        <w:ind w:left="992"/>
        <w:jc w:val="center"/>
        <w:rPr>
          <w:rFonts w:ascii="Times New Roman" w:hAnsi="Times New Roman" w:cs="Times New Roman"/>
          <w:sz w:val="24"/>
          <w:szCs w:val="24"/>
          <w:lang w:val="vi"/>
        </w:rPr>
      </w:pPr>
    </w:p>
    <w:p w14:paraId="7F7115EA" w14:textId="77777777" w:rsidR="00ED397D" w:rsidRPr="00330A7E" w:rsidRDefault="00ED397D">
      <w:pPr>
        <w:rPr>
          <w:rFonts w:ascii="Times New Roman" w:hAnsi="Times New Roman" w:cs="Times New Roman"/>
          <w:b/>
          <w:color w:val="0000FF"/>
          <w:sz w:val="24"/>
          <w:szCs w:val="24"/>
          <w:lang w:val="it-IT"/>
        </w:rPr>
      </w:pPr>
      <w:r w:rsidRPr="00330A7E">
        <w:rPr>
          <w:rFonts w:ascii="Times New Roman" w:hAnsi="Times New Roman" w:cs="Times New Roman"/>
          <w:b/>
          <w:color w:val="0000FF"/>
          <w:sz w:val="24"/>
          <w:szCs w:val="24"/>
          <w:lang w:val="it-IT"/>
        </w:rPr>
        <w:br w:type="page"/>
      </w:r>
    </w:p>
    <w:p w14:paraId="3062BFD9" w14:textId="77777777" w:rsidR="00ED397D" w:rsidRPr="00330A7E" w:rsidRDefault="00ED397D" w:rsidP="00330A7E">
      <w:pPr>
        <w:spacing w:before="240"/>
        <w:ind w:left="992"/>
        <w:jc w:val="center"/>
        <w:rPr>
          <w:rFonts w:ascii="Times New Roman" w:hAnsi="Times New Roman" w:cs="Times New Roman"/>
          <w:b/>
          <w:color w:val="0000FF"/>
          <w:sz w:val="24"/>
          <w:szCs w:val="24"/>
          <w:lang w:val="it-IT"/>
        </w:rPr>
      </w:pPr>
      <w:r w:rsidRPr="00330A7E">
        <w:rPr>
          <w:rFonts w:ascii="Times New Roman" w:hAnsi="Times New Roman" w:cs="Times New Roman"/>
          <w:b/>
          <w:color w:val="0000FF"/>
          <w:sz w:val="24"/>
          <w:szCs w:val="24"/>
          <w:lang w:val="it-IT"/>
        </w:rPr>
        <w:lastRenderedPageBreak/>
        <w:t>ĐÁP ÁN ĐỀ MẪU</w:t>
      </w:r>
    </w:p>
    <w:p w14:paraId="5766BBD3" w14:textId="77777777" w:rsidR="00ED397D" w:rsidRPr="00330A7E" w:rsidRDefault="00ED397D" w:rsidP="00330A7E">
      <w:pPr>
        <w:spacing w:before="120" w:after="0"/>
        <w:ind w:left="992"/>
        <w:jc w:val="both"/>
        <w:rPr>
          <w:rFonts w:ascii="Times New Roman" w:hAnsi="Times New Roman" w:cs="Times New Roman"/>
          <w:sz w:val="24"/>
          <w:szCs w:val="24"/>
        </w:rPr>
      </w:pPr>
      <w:r w:rsidRPr="00330A7E">
        <w:rPr>
          <w:rFonts w:ascii="Times New Roman" w:hAnsi="Times New Roman" w:cs="Times New Roman"/>
          <w:b/>
          <w:sz w:val="24"/>
          <w:szCs w:val="24"/>
        </w:rPr>
        <w:t>PHẦN I</w:t>
      </w:r>
    </w:p>
    <w:p w14:paraId="1B407F3F" w14:textId="77777777" w:rsidR="00ED397D" w:rsidRPr="00330A7E" w:rsidRDefault="00ED397D" w:rsidP="00330A7E">
      <w:pPr>
        <w:spacing w:before="120"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(Mỗi câu trả lời đúng thí sinh được </w:t>
      </w:r>
      <w:r w:rsidRPr="00330A7E">
        <w:rPr>
          <w:rFonts w:ascii="Times New Roman" w:hAnsi="Times New Roman" w:cs="Times New Roman"/>
          <w:position w:val="-10"/>
          <w:sz w:val="24"/>
          <w:szCs w:val="24"/>
        </w:rPr>
        <w:object w:dxaOrig="520" w:dyaOrig="320" w14:anchorId="64D8349B">
          <v:shape id="_x0000_i4321" type="#_x0000_t75" style="width:24pt;height:18.75pt" o:ole="">
            <v:imagedata r:id="rId5872" o:title=""/>
          </v:shape>
          <o:OLEObject Type="Embed" ProgID="Equation.DSMT4" ShapeID="_x0000_i4321" DrawAspect="Content" ObjectID="_1796843383" r:id="rId5873"/>
        </w:object>
      </w:r>
      <w:r w:rsidRPr="00330A7E">
        <w:rPr>
          <w:rFonts w:ascii="Times New Roman" w:hAnsi="Times New Roman" w:cs="Times New Roman"/>
          <w:sz w:val="24"/>
          <w:szCs w:val="24"/>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ED397D" w:rsidRPr="00330A7E" w14:paraId="5D2A05B5" w14:textId="77777777" w:rsidTr="00330A7E">
        <w:trPr>
          <w:trHeight w:val="360"/>
          <w:jc w:val="center"/>
        </w:trPr>
        <w:tc>
          <w:tcPr>
            <w:tcW w:w="518" w:type="dxa"/>
          </w:tcPr>
          <w:p w14:paraId="145E5574"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Câu</w:t>
            </w:r>
          </w:p>
        </w:tc>
        <w:tc>
          <w:tcPr>
            <w:tcW w:w="518" w:type="dxa"/>
          </w:tcPr>
          <w:p w14:paraId="0200F426"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w:t>
            </w:r>
          </w:p>
        </w:tc>
        <w:tc>
          <w:tcPr>
            <w:tcW w:w="518" w:type="dxa"/>
          </w:tcPr>
          <w:p w14:paraId="79A30156"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2</w:t>
            </w:r>
          </w:p>
        </w:tc>
        <w:tc>
          <w:tcPr>
            <w:tcW w:w="518" w:type="dxa"/>
          </w:tcPr>
          <w:p w14:paraId="7D772E89"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3</w:t>
            </w:r>
          </w:p>
        </w:tc>
        <w:tc>
          <w:tcPr>
            <w:tcW w:w="518" w:type="dxa"/>
          </w:tcPr>
          <w:p w14:paraId="60413D12"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4</w:t>
            </w:r>
          </w:p>
        </w:tc>
        <w:tc>
          <w:tcPr>
            <w:tcW w:w="518" w:type="dxa"/>
          </w:tcPr>
          <w:p w14:paraId="41D0CCC2"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5</w:t>
            </w:r>
          </w:p>
        </w:tc>
        <w:tc>
          <w:tcPr>
            <w:tcW w:w="518" w:type="dxa"/>
          </w:tcPr>
          <w:p w14:paraId="024BF391"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6</w:t>
            </w:r>
          </w:p>
        </w:tc>
        <w:tc>
          <w:tcPr>
            <w:tcW w:w="518" w:type="dxa"/>
          </w:tcPr>
          <w:p w14:paraId="36CBA0EC"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7</w:t>
            </w:r>
          </w:p>
        </w:tc>
        <w:tc>
          <w:tcPr>
            <w:tcW w:w="518" w:type="dxa"/>
          </w:tcPr>
          <w:p w14:paraId="3CE94DC3"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8</w:t>
            </w:r>
          </w:p>
        </w:tc>
        <w:tc>
          <w:tcPr>
            <w:tcW w:w="518" w:type="dxa"/>
          </w:tcPr>
          <w:p w14:paraId="5D58FC04"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9</w:t>
            </w:r>
          </w:p>
        </w:tc>
        <w:tc>
          <w:tcPr>
            <w:tcW w:w="518" w:type="dxa"/>
          </w:tcPr>
          <w:p w14:paraId="39C91EEA"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10</w:t>
            </w:r>
          </w:p>
        </w:tc>
        <w:tc>
          <w:tcPr>
            <w:tcW w:w="518" w:type="dxa"/>
          </w:tcPr>
          <w:p w14:paraId="73B3BB57"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11</w:t>
            </w:r>
          </w:p>
        </w:tc>
        <w:tc>
          <w:tcPr>
            <w:tcW w:w="518" w:type="dxa"/>
          </w:tcPr>
          <w:p w14:paraId="5126EB9F"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12</w:t>
            </w:r>
          </w:p>
        </w:tc>
      </w:tr>
      <w:tr w:rsidR="00ED397D" w:rsidRPr="00330A7E" w14:paraId="67B9E029" w14:textId="77777777" w:rsidTr="00330A7E">
        <w:trPr>
          <w:trHeight w:val="360"/>
          <w:jc w:val="center"/>
        </w:trPr>
        <w:tc>
          <w:tcPr>
            <w:tcW w:w="518" w:type="dxa"/>
          </w:tcPr>
          <w:p w14:paraId="3029CD84"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Chọn</w:t>
            </w:r>
          </w:p>
        </w:tc>
        <w:tc>
          <w:tcPr>
            <w:tcW w:w="518" w:type="dxa"/>
          </w:tcPr>
          <w:p w14:paraId="4EBE15D9"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6D58F7F3"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092D287B"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2476AC42"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77BB34F1"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63EB0100"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49925C27"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0EE62760"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2E81543C"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32894AC7"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58068AFC"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0E0EC575"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r>
    </w:tbl>
    <w:p w14:paraId="60D969BF" w14:textId="77777777" w:rsidR="00ED397D" w:rsidRPr="00330A7E" w:rsidRDefault="00ED397D" w:rsidP="00330A7E">
      <w:pPr>
        <w:spacing w:before="120" w:after="0"/>
        <w:ind w:left="992"/>
        <w:jc w:val="both"/>
        <w:rPr>
          <w:rFonts w:ascii="Times New Roman" w:hAnsi="Times New Roman" w:cs="Times New Roman"/>
          <w:sz w:val="24"/>
          <w:szCs w:val="24"/>
        </w:rPr>
      </w:pPr>
      <w:r w:rsidRPr="00330A7E">
        <w:rPr>
          <w:rFonts w:ascii="Times New Roman" w:hAnsi="Times New Roman" w:cs="Times New Roman"/>
          <w:b/>
          <w:sz w:val="24"/>
          <w:szCs w:val="24"/>
        </w:rPr>
        <w:t>PHẦN II</w:t>
      </w:r>
    </w:p>
    <w:p w14:paraId="0FBAB0F6"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Điểm tối đa của 01 câu hỏi là 1 điểm.</w:t>
      </w:r>
    </w:p>
    <w:p w14:paraId="0823886A"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01 ý trong 1 câu hỏi được </w:t>
      </w:r>
      <w:r w:rsidRPr="00330A7E">
        <w:rPr>
          <w:rFonts w:ascii="Times New Roman" w:hAnsi="Times New Roman" w:cs="Times New Roman"/>
          <w:position w:val="-8"/>
          <w:sz w:val="24"/>
          <w:szCs w:val="24"/>
        </w:rPr>
        <w:object w:dxaOrig="380" w:dyaOrig="300" w14:anchorId="5566FF91">
          <v:shape id="_x0000_i4322" type="#_x0000_t75" style="width:18.75pt;height:15pt" o:ole="">
            <v:imagedata r:id="rId1002" o:title=""/>
          </v:shape>
          <o:OLEObject Type="Embed" ProgID="Equation.DSMT4" ShapeID="_x0000_i4322" DrawAspect="Content" ObjectID="_1796843384" r:id="rId5874"/>
        </w:object>
      </w:r>
      <w:r w:rsidRPr="00330A7E">
        <w:rPr>
          <w:rFonts w:ascii="Times New Roman" w:hAnsi="Times New Roman" w:cs="Times New Roman"/>
          <w:sz w:val="24"/>
          <w:szCs w:val="24"/>
        </w:rPr>
        <w:t xml:space="preserve"> điểm.</w:t>
      </w:r>
    </w:p>
    <w:p w14:paraId="56350314"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02 ý trong 1 câu hỏi được </w:t>
      </w:r>
      <w:r w:rsidRPr="00330A7E">
        <w:rPr>
          <w:rFonts w:ascii="Times New Roman" w:hAnsi="Times New Roman" w:cs="Times New Roman"/>
          <w:position w:val="-8"/>
          <w:sz w:val="24"/>
          <w:szCs w:val="24"/>
        </w:rPr>
        <w:object w:dxaOrig="520" w:dyaOrig="300" w14:anchorId="6B672EAC">
          <v:shape id="_x0000_i4323" type="#_x0000_t75" style="width:26.25pt;height:15pt" o:ole="">
            <v:imagedata r:id="rId1000" o:title=""/>
          </v:shape>
          <o:OLEObject Type="Embed" ProgID="Equation.DSMT4" ShapeID="_x0000_i4323" DrawAspect="Content" ObjectID="_1796843385" r:id="rId5875"/>
        </w:object>
      </w:r>
      <w:r w:rsidRPr="00330A7E">
        <w:rPr>
          <w:rFonts w:ascii="Times New Roman" w:hAnsi="Times New Roman" w:cs="Times New Roman"/>
          <w:sz w:val="24"/>
          <w:szCs w:val="24"/>
        </w:rPr>
        <w:t xml:space="preserve"> điểm.</w:t>
      </w:r>
    </w:p>
    <w:p w14:paraId="4AC3F56D"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03 ý trong 1 câu hỏi được </w:t>
      </w:r>
      <w:r w:rsidRPr="00330A7E">
        <w:rPr>
          <w:rFonts w:ascii="Times New Roman" w:hAnsi="Times New Roman" w:cs="Times New Roman"/>
          <w:position w:val="-8"/>
          <w:sz w:val="24"/>
          <w:szCs w:val="24"/>
        </w:rPr>
        <w:object w:dxaOrig="520" w:dyaOrig="300" w14:anchorId="707663E2">
          <v:shape id="_x0000_i4324" type="#_x0000_t75" style="width:26.25pt;height:15pt" o:ole="">
            <v:imagedata r:id="rId1005" o:title=""/>
          </v:shape>
          <o:OLEObject Type="Embed" ProgID="Equation.DSMT4" ShapeID="_x0000_i4324" DrawAspect="Content" ObjectID="_1796843386" r:id="rId5876"/>
        </w:object>
      </w:r>
      <w:r w:rsidRPr="00330A7E">
        <w:rPr>
          <w:rFonts w:ascii="Times New Roman" w:hAnsi="Times New Roman" w:cs="Times New Roman"/>
          <w:sz w:val="24"/>
          <w:szCs w:val="24"/>
        </w:rPr>
        <w:t xml:space="preserve"> điểm.</w:t>
      </w:r>
    </w:p>
    <w:p w14:paraId="5AAB244C"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lựa chọn chính xác cả </w:t>
      </w:r>
      <w:r w:rsidRPr="00330A7E">
        <w:rPr>
          <w:rFonts w:ascii="Times New Roman" w:hAnsi="Times New Roman" w:cs="Times New Roman"/>
          <w:sz w:val="24"/>
          <w:szCs w:val="24"/>
        </w:rPr>
        <w:tab/>
        <w:t>04 ý trong 1 câu hỏi được 1 điểm.</w:t>
      </w:r>
    </w:p>
    <w:p w14:paraId="729C5F4F" w14:textId="77777777" w:rsidR="00ED397D" w:rsidRPr="00330A7E" w:rsidRDefault="00ED397D" w:rsidP="00330A7E">
      <w:pPr>
        <w:spacing w:after="0"/>
        <w:ind w:left="992"/>
        <w:jc w:val="both"/>
        <w:rPr>
          <w:rFonts w:ascii="Times New Roman" w:hAnsi="Times New Roman" w:cs="Times New Roman"/>
          <w:sz w:val="24"/>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38"/>
        <w:gridCol w:w="932"/>
        <w:gridCol w:w="932"/>
        <w:gridCol w:w="932"/>
      </w:tblGrid>
      <w:tr w:rsidR="00ED397D" w:rsidRPr="00330A7E" w14:paraId="1689C421" w14:textId="77777777" w:rsidTr="00330A7E">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74014285" w14:textId="77777777" w:rsidR="00ED397D" w:rsidRPr="00330A7E" w:rsidRDefault="00ED397D" w:rsidP="000E1E56">
            <w:pPr>
              <w:pStyle w:val="ListParagraph"/>
              <w:numPr>
                <w:ilvl w:val="0"/>
                <w:numId w:val="8"/>
              </w:numPr>
              <w:tabs>
                <w:tab w:val="left" w:pos="992"/>
              </w:tabs>
              <w:spacing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6F61ED03"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1ACE804E"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7F1CFFAE"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r>
      <w:tr w:rsidR="00ED397D" w:rsidRPr="00330A7E" w14:paraId="11372FC2" w14:textId="77777777" w:rsidTr="00330A7E">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14:paraId="3E35DAAA"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S</w:t>
            </w:r>
          </w:p>
        </w:tc>
        <w:tc>
          <w:tcPr>
            <w:tcW w:w="0" w:type="auto"/>
            <w:tcBorders>
              <w:bottom w:val="single" w:sz="8" w:space="0" w:color="000000"/>
              <w:right w:val="single" w:sz="8" w:space="0" w:color="000000"/>
            </w:tcBorders>
            <w:vAlign w:val="center"/>
          </w:tcPr>
          <w:p w14:paraId="331279D6"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S</w:t>
            </w:r>
          </w:p>
        </w:tc>
        <w:tc>
          <w:tcPr>
            <w:tcW w:w="0" w:type="auto"/>
            <w:tcBorders>
              <w:bottom w:val="single" w:sz="8" w:space="0" w:color="000000"/>
              <w:right w:val="single" w:sz="8" w:space="0" w:color="000000"/>
            </w:tcBorders>
            <w:vAlign w:val="center"/>
          </w:tcPr>
          <w:p w14:paraId="66D8C48E"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24F9762C"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S</w:t>
            </w:r>
          </w:p>
        </w:tc>
      </w:tr>
      <w:tr w:rsidR="00ED397D" w:rsidRPr="00330A7E" w14:paraId="35A1F364"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0D2FDAAE"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14:paraId="7FE4F756"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14:paraId="0DF18BF1"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14:paraId="06924D09"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Đ</w:t>
            </w:r>
          </w:p>
        </w:tc>
      </w:tr>
      <w:tr w:rsidR="00ED397D" w:rsidRPr="00330A7E" w14:paraId="1D8782E7"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210301BF"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14:paraId="0B66BBA1"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14:paraId="7F38CEA6"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14:paraId="415CBB3A"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Đ</w:t>
            </w:r>
          </w:p>
        </w:tc>
      </w:tr>
      <w:tr w:rsidR="00ED397D" w:rsidRPr="00330A7E" w14:paraId="14E2B461"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72B5A1CB"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14:paraId="3D0CECB2"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14:paraId="33E13D8F"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14:paraId="63036912"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S</w:t>
            </w:r>
          </w:p>
        </w:tc>
      </w:tr>
    </w:tbl>
    <w:p w14:paraId="582EA2BC" w14:textId="77777777" w:rsidR="00ED397D" w:rsidRPr="00330A7E" w:rsidRDefault="00ED397D" w:rsidP="00330A7E">
      <w:pPr>
        <w:spacing w:before="120" w:after="0"/>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PHẦN III. </w:t>
      </w:r>
      <w:r w:rsidRPr="00330A7E">
        <w:rPr>
          <w:rFonts w:ascii="Times New Roman" w:hAnsi="Times New Roman" w:cs="Times New Roman"/>
          <w:sz w:val="24"/>
          <w:szCs w:val="24"/>
        </w:rPr>
        <w:t xml:space="preserve">(Mỗi câu trả lời Đúng thí sinh Được </w:t>
      </w:r>
      <w:r w:rsidRPr="00330A7E">
        <w:rPr>
          <w:rFonts w:ascii="Times New Roman" w:hAnsi="Times New Roman" w:cs="Times New Roman"/>
          <w:position w:val="-8"/>
          <w:sz w:val="24"/>
          <w:szCs w:val="24"/>
        </w:rPr>
        <w:object w:dxaOrig="380" w:dyaOrig="300" w14:anchorId="08E2C86B">
          <v:shape id="_x0000_i4325" type="#_x0000_t75" style="width:18.75pt;height:15pt" o:ole="">
            <v:imagedata r:id="rId1007" o:title=""/>
          </v:shape>
          <o:OLEObject Type="Embed" ProgID="Equation.DSMT4" ShapeID="_x0000_i4325" DrawAspect="Content" ObjectID="_1796843387" r:id="rId5877"/>
        </w:object>
      </w:r>
      <w:r w:rsidRPr="00330A7E">
        <w:rPr>
          <w:rFonts w:ascii="Times New Roman" w:hAnsi="Times New Roman" w:cs="Times New Roman"/>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776"/>
        <w:gridCol w:w="880"/>
        <w:gridCol w:w="640"/>
        <w:gridCol w:w="760"/>
        <w:gridCol w:w="626"/>
        <w:gridCol w:w="746"/>
      </w:tblGrid>
      <w:tr w:rsidR="00ED397D" w:rsidRPr="00330A7E" w14:paraId="55637C21" w14:textId="77777777" w:rsidTr="00330A7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1025FAAA"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Câu</w:t>
            </w:r>
          </w:p>
        </w:tc>
        <w:tc>
          <w:tcPr>
            <w:tcW w:w="0" w:type="auto"/>
            <w:tcBorders>
              <w:top w:val="single" w:sz="8" w:space="0" w:color="000000"/>
              <w:bottom w:val="single" w:sz="8" w:space="0" w:color="000000"/>
              <w:right w:val="single" w:sz="8" w:space="0" w:color="000000"/>
            </w:tcBorders>
            <w:vAlign w:val="center"/>
          </w:tcPr>
          <w:p w14:paraId="1C0E029C"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w:t>
            </w:r>
          </w:p>
        </w:tc>
        <w:tc>
          <w:tcPr>
            <w:tcW w:w="0" w:type="auto"/>
            <w:tcBorders>
              <w:top w:val="single" w:sz="8" w:space="0" w:color="000000"/>
              <w:bottom w:val="single" w:sz="8" w:space="0" w:color="000000"/>
              <w:right w:val="single" w:sz="8" w:space="0" w:color="000000"/>
            </w:tcBorders>
            <w:vAlign w:val="center"/>
          </w:tcPr>
          <w:p w14:paraId="6086CCA6"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2</w:t>
            </w:r>
          </w:p>
        </w:tc>
        <w:tc>
          <w:tcPr>
            <w:tcW w:w="0" w:type="auto"/>
            <w:tcBorders>
              <w:top w:val="single" w:sz="8" w:space="0" w:color="000000"/>
              <w:bottom w:val="single" w:sz="8" w:space="0" w:color="000000"/>
              <w:right w:val="single" w:sz="8" w:space="0" w:color="000000"/>
            </w:tcBorders>
            <w:vAlign w:val="center"/>
          </w:tcPr>
          <w:p w14:paraId="2E65DC10"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3</w:t>
            </w:r>
          </w:p>
        </w:tc>
        <w:tc>
          <w:tcPr>
            <w:tcW w:w="0" w:type="auto"/>
            <w:tcBorders>
              <w:top w:val="single" w:sz="8" w:space="0" w:color="000000"/>
              <w:bottom w:val="single" w:sz="8" w:space="0" w:color="000000"/>
              <w:right w:val="single" w:sz="8" w:space="0" w:color="000000"/>
            </w:tcBorders>
            <w:vAlign w:val="center"/>
          </w:tcPr>
          <w:p w14:paraId="14B830E6"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4</w:t>
            </w:r>
          </w:p>
        </w:tc>
        <w:tc>
          <w:tcPr>
            <w:tcW w:w="0" w:type="auto"/>
            <w:tcBorders>
              <w:top w:val="single" w:sz="8" w:space="0" w:color="000000"/>
              <w:bottom w:val="single" w:sz="8" w:space="0" w:color="000000"/>
              <w:right w:val="single" w:sz="8" w:space="0" w:color="000000"/>
            </w:tcBorders>
            <w:vAlign w:val="center"/>
          </w:tcPr>
          <w:p w14:paraId="7938AE49"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5</w:t>
            </w:r>
          </w:p>
        </w:tc>
        <w:tc>
          <w:tcPr>
            <w:tcW w:w="0" w:type="auto"/>
            <w:tcBorders>
              <w:top w:val="single" w:sz="8" w:space="0" w:color="000000"/>
              <w:bottom w:val="single" w:sz="8" w:space="0" w:color="000000"/>
              <w:right w:val="single" w:sz="8" w:space="0" w:color="000000"/>
            </w:tcBorders>
            <w:vAlign w:val="center"/>
          </w:tcPr>
          <w:p w14:paraId="0E831258"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6</w:t>
            </w:r>
          </w:p>
        </w:tc>
      </w:tr>
      <w:tr w:rsidR="00ED397D" w:rsidRPr="00330A7E" w14:paraId="0B1F31CB" w14:textId="77777777" w:rsidTr="00330A7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649DE6BC"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Chọn</w:t>
            </w:r>
          </w:p>
        </w:tc>
        <w:tc>
          <w:tcPr>
            <w:tcW w:w="0" w:type="auto"/>
            <w:tcBorders>
              <w:bottom w:val="single" w:sz="8" w:space="0" w:color="000000"/>
              <w:right w:val="single" w:sz="8" w:space="0" w:color="000000"/>
            </w:tcBorders>
            <w:vAlign w:val="center"/>
          </w:tcPr>
          <w:p w14:paraId="18A9B7F4"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440" w:dyaOrig="279" w14:anchorId="7F2F7953">
                <v:shape id="_x0000_i4326" type="#_x0000_t75" style="width:21.75pt;height:14.25pt" o:ole="">
                  <v:imagedata r:id="rId5878" o:title=""/>
                </v:shape>
                <o:OLEObject Type="Embed" ProgID="Equation.DSMT4" ShapeID="_x0000_i4326" DrawAspect="Content" ObjectID="_1796843388" r:id="rId5879"/>
              </w:object>
            </w:r>
          </w:p>
        </w:tc>
        <w:tc>
          <w:tcPr>
            <w:tcW w:w="0" w:type="auto"/>
            <w:tcBorders>
              <w:bottom w:val="single" w:sz="8" w:space="0" w:color="000000"/>
              <w:right w:val="single" w:sz="8" w:space="0" w:color="000000"/>
            </w:tcBorders>
            <w:vAlign w:val="center"/>
          </w:tcPr>
          <w:p w14:paraId="4202D692"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540" w:dyaOrig="279" w14:anchorId="5B4E57CB">
                <v:shape id="_x0000_i4327" type="#_x0000_t75" style="width:27pt;height:14.25pt" o:ole="">
                  <v:imagedata r:id="rId5880" o:title=""/>
                </v:shape>
                <o:OLEObject Type="Embed" ProgID="Equation.DSMT4" ShapeID="_x0000_i4327" DrawAspect="Content" ObjectID="_1796843389" r:id="rId5881"/>
              </w:object>
            </w:r>
          </w:p>
        </w:tc>
        <w:tc>
          <w:tcPr>
            <w:tcW w:w="0" w:type="auto"/>
            <w:tcBorders>
              <w:bottom w:val="single" w:sz="8" w:space="0" w:color="000000"/>
              <w:right w:val="single" w:sz="8" w:space="0" w:color="000000"/>
            </w:tcBorders>
            <w:vAlign w:val="center"/>
          </w:tcPr>
          <w:p w14:paraId="01EE6B18"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300" w:dyaOrig="279" w14:anchorId="678ADD49">
                <v:shape id="_x0000_i4328" type="#_x0000_t75" style="width:15pt;height:14.25pt" o:ole="">
                  <v:imagedata r:id="rId5882" o:title=""/>
                </v:shape>
                <o:OLEObject Type="Embed" ProgID="Equation.DSMT4" ShapeID="_x0000_i4328" DrawAspect="Content" ObjectID="_1796843390" r:id="rId5883"/>
              </w:object>
            </w:r>
          </w:p>
        </w:tc>
        <w:tc>
          <w:tcPr>
            <w:tcW w:w="0" w:type="auto"/>
            <w:tcBorders>
              <w:bottom w:val="single" w:sz="8" w:space="0" w:color="000000"/>
              <w:right w:val="single" w:sz="8" w:space="0" w:color="000000"/>
            </w:tcBorders>
            <w:vAlign w:val="center"/>
          </w:tcPr>
          <w:p w14:paraId="328F3935"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420" w:dyaOrig="279" w14:anchorId="555831DA">
                <v:shape id="_x0000_i4329" type="#_x0000_t75" style="width:21pt;height:14.25pt" o:ole="">
                  <v:imagedata r:id="rId5884" o:title=""/>
                </v:shape>
                <o:OLEObject Type="Embed" ProgID="Equation.DSMT4" ShapeID="_x0000_i4329" DrawAspect="Content" ObjectID="_1796843391" r:id="rId5885"/>
              </w:object>
            </w:r>
          </w:p>
        </w:tc>
        <w:tc>
          <w:tcPr>
            <w:tcW w:w="0" w:type="auto"/>
            <w:tcBorders>
              <w:bottom w:val="single" w:sz="8" w:space="0" w:color="000000"/>
              <w:right w:val="single" w:sz="8" w:space="0" w:color="000000"/>
            </w:tcBorders>
            <w:vAlign w:val="center"/>
          </w:tcPr>
          <w:p w14:paraId="3B9276A8"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279" w:dyaOrig="279" w14:anchorId="337D6D76">
                <v:shape id="_x0000_i4330" type="#_x0000_t75" style="width:14.25pt;height:14.25pt" o:ole="">
                  <v:imagedata r:id="rId5886" o:title=""/>
                </v:shape>
                <o:OLEObject Type="Embed" ProgID="Equation.DSMT4" ShapeID="_x0000_i4330" DrawAspect="Content" ObjectID="_1796843392" r:id="rId5887"/>
              </w:object>
            </w:r>
          </w:p>
        </w:tc>
        <w:tc>
          <w:tcPr>
            <w:tcW w:w="0" w:type="auto"/>
            <w:tcBorders>
              <w:bottom w:val="single" w:sz="8" w:space="0" w:color="000000"/>
              <w:right w:val="single" w:sz="8" w:space="0" w:color="000000"/>
            </w:tcBorders>
            <w:shd w:val="clear" w:color="auto" w:fill="auto"/>
            <w:vAlign w:val="center"/>
          </w:tcPr>
          <w:p w14:paraId="7CDED1AF"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4"/>
                <w:sz w:val="24"/>
                <w:szCs w:val="24"/>
              </w:rPr>
              <w:object w:dxaOrig="400" w:dyaOrig="260" w14:anchorId="6DDD059B">
                <v:shape id="_x0000_i4331" type="#_x0000_t75" style="width:20.25pt;height:13.5pt" o:ole="">
                  <v:imagedata r:id="rId5888" o:title=""/>
                </v:shape>
                <o:OLEObject Type="Embed" ProgID="Equation.DSMT4" ShapeID="_x0000_i4331" DrawAspect="Content" ObjectID="_1796843393" r:id="rId5889"/>
              </w:object>
            </w:r>
          </w:p>
        </w:tc>
      </w:tr>
    </w:tbl>
    <w:p w14:paraId="46C5FF1B" w14:textId="77777777" w:rsidR="00ED397D" w:rsidRPr="00330A7E" w:rsidRDefault="00ED397D" w:rsidP="00330A7E">
      <w:pPr>
        <w:spacing w:before="240"/>
        <w:ind w:left="992" w:firstLine="720"/>
        <w:jc w:val="center"/>
        <w:rPr>
          <w:rFonts w:ascii="Times New Roman" w:hAnsi="Times New Roman" w:cs="Times New Roman"/>
          <w:b/>
          <w:color w:val="0033CC"/>
          <w:sz w:val="24"/>
          <w:szCs w:val="24"/>
        </w:rPr>
      </w:pPr>
      <w:r w:rsidRPr="00330A7E">
        <w:rPr>
          <w:rFonts w:ascii="Times New Roman" w:hAnsi="Times New Roman" w:cs="Times New Roman"/>
          <w:b/>
          <w:color w:val="0033CC"/>
          <w:sz w:val="24"/>
          <w:szCs w:val="24"/>
        </w:rPr>
        <w:t xml:space="preserve">LỜI GIẢI CHI TIẾT </w:t>
      </w:r>
    </w:p>
    <w:p w14:paraId="34D877CA" w14:textId="77777777" w:rsidR="00ED397D" w:rsidRPr="00330A7E" w:rsidRDefault="00ED397D" w:rsidP="00330A7E">
      <w:pPr>
        <w:spacing w:before="120" w:after="0"/>
        <w:ind w:left="992" w:hanging="992"/>
        <w:jc w:val="both"/>
        <w:rPr>
          <w:rFonts w:ascii="Times New Roman" w:hAnsi="Times New Roman" w:cs="Times New Roman"/>
          <w:b/>
          <w:sz w:val="24"/>
          <w:szCs w:val="24"/>
        </w:rPr>
      </w:pPr>
      <w:r w:rsidRPr="00330A7E">
        <w:rPr>
          <w:rFonts w:ascii="Times New Roman" w:hAnsi="Times New Roman" w:cs="Times New Roman"/>
          <w:b/>
          <w:sz w:val="24"/>
          <w:szCs w:val="24"/>
        </w:rPr>
        <w:t>PHẦN I. Câu trắc nghiệm nhiều phương án lựa chọn</w:t>
      </w:r>
    </w:p>
    <w:p w14:paraId="6F785713" w14:textId="77777777" w:rsidR="00ED397D" w:rsidRPr="00330A7E" w:rsidRDefault="00ED397D" w:rsidP="000E1E56">
      <w:pPr>
        <w:pStyle w:val="ListParagraph"/>
        <w:numPr>
          <w:ilvl w:val="0"/>
          <w:numId w:val="53"/>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4"/>
          <w:sz w:val="24"/>
          <w:szCs w:val="24"/>
        </w:rPr>
        <w:object w:dxaOrig="960" w:dyaOrig="400" w14:anchorId="532CFEEC">
          <v:shape id="_x0000_i4332" type="#_x0000_t75" style="width:48pt;height:20.25pt" o:ole="">
            <v:imagedata r:id="rId2733" o:title=""/>
          </v:shape>
          <o:OLEObject Type="Embed" ProgID="Equation.DSMT4" ShapeID="_x0000_i4332" DrawAspect="Content" ObjectID="_1796843394" r:id="rId5890"/>
        </w:object>
      </w:r>
      <w:r w:rsidRPr="00330A7E">
        <w:rPr>
          <w:rFonts w:ascii="Times New Roman" w:hAnsi="Times New Roman" w:cs="Times New Roman"/>
          <w:sz w:val="24"/>
          <w:szCs w:val="24"/>
        </w:rPr>
        <w:t xml:space="preserve"> có đồ thị như </w:t>
      </w:r>
      <w:r w:rsidRPr="00330A7E">
        <w:rPr>
          <w:rFonts w:ascii="Times New Roman" w:hAnsi="Times New Roman" w:cs="Times New Roman"/>
          <w:i/>
          <w:iCs/>
          <w:sz w:val="24"/>
          <w:szCs w:val="24"/>
        </w:rPr>
        <w:t>Hình 1</w:t>
      </w:r>
      <w:r w:rsidRPr="00330A7E">
        <w:rPr>
          <w:rFonts w:ascii="Times New Roman" w:hAnsi="Times New Roman" w:cs="Times New Roman"/>
          <w:sz w:val="24"/>
          <w:szCs w:val="24"/>
        </w:rPr>
        <w:t>.</w:t>
      </w:r>
    </w:p>
    <w:p w14:paraId="76B153CF" w14:textId="77777777" w:rsidR="00ED397D" w:rsidRPr="00330A7E" w:rsidRDefault="00ED397D" w:rsidP="00330A7E">
      <w:pPr>
        <w:spacing w:before="120"/>
        <w:ind w:left="992" w:hanging="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4B1D69DA" wp14:editId="4272BD24">
            <wp:extent cx="2263140" cy="2066925"/>
            <wp:effectExtent l="0" t="0" r="3810" b="9525"/>
            <wp:docPr id="1453070273" name="Picture 1453070273"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aph of a function  Description automatically generated"/>
                    <pic:cNvPicPr/>
                  </pic:nvPicPr>
                  <pic:blipFill rotWithShape="1">
                    <a:blip r:embed="rId5625"/>
                    <a:srcRect t="8083" b="2609"/>
                    <a:stretch/>
                  </pic:blipFill>
                  <pic:spPr bwMode="auto">
                    <a:xfrm>
                      <a:off x="0" y="0"/>
                      <a:ext cx="2275234" cy="2077970"/>
                    </a:xfrm>
                    <a:prstGeom prst="rect">
                      <a:avLst/>
                    </a:prstGeom>
                    <a:ln>
                      <a:noFill/>
                    </a:ln>
                    <a:extLst>
                      <a:ext uri="{53640926-AAD7-44D8-BBD7-CCE9431645EC}">
                        <a14:shadowObscured xmlns:a14="http://schemas.microsoft.com/office/drawing/2010/main"/>
                      </a:ext>
                    </a:extLst>
                  </pic:spPr>
                </pic:pic>
              </a:graphicData>
            </a:graphic>
          </wp:inline>
        </w:drawing>
      </w:r>
    </w:p>
    <w:p w14:paraId="0BE91939" w14:textId="77777777" w:rsidR="00ED397D" w:rsidRPr="00330A7E" w:rsidRDefault="00ED397D" w:rsidP="00330A7E">
      <w:pPr>
        <w:spacing w:before="120"/>
        <w:ind w:left="992" w:hanging="992"/>
        <w:jc w:val="both"/>
        <w:rPr>
          <w:rFonts w:ascii="Times New Roman" w:hAnsi="Times New Roman" w:cs="Times New Roman"/>
          <w:sz w:val="24"/>
          <w:szCs w:val="24"/>
        </w:rPr>
      </w:pPr>
      <w:r w:rsidRPr="00330A7E">
        <w:rPr>
          <w:rFonts w:ascii="Times New Roman" w:hAnsi="Times New Roman" w:cs="Times New Roman"/>
          <w:sz w:val="24"/>
          <w:szCs w:val="24"/>
        </w:rPr>
        <w:tab/>
        <w:t>Hàm số đã cho đồng biến trên khoảng nào trong các khoảng sau đây?</w:t>
      </w:r>
    </w:p>
    <w:p w14:paraId="08795E47"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14"/>
          <w:sz w:val="24"/>
          <w:szCs w:val="24"/>
        </w:rPr>
        <w:object w:dxaOrig="540" w:dyaOrig="400" w14:anchorId="003C8811">
          <v:shape id="_x0000_i4333" type="#_x0000_t75" style="width:27pt;height:20.25pt" o:ole="">
            <v:imagedata r:id="rId5626" o:title=""/>
          </v:shape>
          <o:OLEObject Type="Embed" ProgID="Equation.DSMT4" ShapeID="_x0000_i4333" DrawAspect="Content" ObjectID="_1796843395" r:id="rId5891"/>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14"/>
          <w:sz w:val="24"/>
          <w:szCs w:val="24"/>
        </w:rPr>
        <w:object w:dxaOrig="540" w:dyaOrig="400" w14:anchorId="2D3CAFF8">
          <v:shape id="_x0000_i4334" type="#_x0000_t75" style="width:27pt;height:20.25pt" o:ole="">
            <v:imagedata r:id="rId5628" o:title=""/>
          </v:shape>
          <o:OLEObject Type="Embed" ProgID="Equation.DSMT4" ShapeID="_x0000_i4334" DrawAspect="Content" ObjectID="_1796843396" r:id="rId5892"/>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4"/>
          <w:sz w:val="24"/>
          <w:szCs w:val="24"/>
        </w:rPr>
        <w:object w:dxaOrig="700" w:dyaOrig="400" w14:anchorId="0C3794FD">
          <v:shape id="_x0000_i4335" type="#_x0000_t75" style="width:35.25pt;height:20.25pt" o:ole="">
            <v:imagedata r:id="rId5630" o:title=""/>
          </v:shape>
          <o:OLEObject Type="Embed" ProgID="Equation.DSMT4" ShapeID="_x0000_i4335" DrawAspect="Content" ObjectID="_1796843397" r:id="rId5893"/>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14"/>
          <w:sz w:val="24"/>
          <w:szCs w:val="24"/>
        </w:rPr>
        <w:object w:dxaOrig="680" w:dyaOrig="400" w14:anchorId="4B5B723F">
          <v:shape id="_x0000_i4336" type="#_x0000_t75" style="width:33.75pt;height:20.25pt" o:ole="">
            <v:imagedata r:id="rId5632" o:title=""/>
          </v:shape>
          <o:OLEObject Type="Embed" ProgID="Equation.DSMT4" ShapeID="_x0000_i4336" DrawAspect="Content" ObjectID="_1796843398" r:id="rId5894"/>
        </w:object>
      </w:r>
      <w:r w:rsidRPr="00330A7E">
        <w:rPr>
          <w:rFonts w:ascii="Times New Roman" w:hAnsi="Times New Roman" w:cs="Times New Roman"/>
          <w:sz w:val="24"/>
          <w:szCs w:val="24"/>
        </w:rPr>
        <w:t>.</w:t>
      </w:r>
    </w:p>
    <w:p w14:paraId="3322709B" w14:textId="77777777" w:rsidR="00ED397D" w:rsidRPr="00330A7E" w:rsidRDefault="00ED397D" w:rsidP="00330A7E">
      <w:pPr>
        <w:spacing w:before="120"/>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lastRenderedPageBreak/>
        <w:t>Hướng dẫn giải</w:t>
      </w:r>
    </w:p>
    <w:p w14:paraId="4B46C798" w14:textId="77777777" w:rsidR="00ED397D" w:rsidRPr="00330A7E" w:rsidRDefault="00ED397D" w:rsidP="00330A7E">
      <w:pPr>
        <w:spacing w:after="0"/>
        <w:ind w:left="992"/>
        <w:rPr>
          <w:rFonts w:ascii="Times New Roman" w:hAnsi="Times New Roman" w:cs="Times New Roman"/>
          <w:b/>
          <w:color w:val="0000FF"/>
          <w:sz w:val="24"/>
          <w:szCs w:val="24"/>
          <w:u w:val="single"/>
        </w:rPr>
      </w:pPr>
      <w:r w:rsidRPr="00330A7E">
        <w:rPr>
          <w:rFonts w:ascii="Times New Roman" w:hAnsi="Times New Roman" w:cs="Times New Roman"/>
          <w:b/>
          <w:color w:val="0033CC"/>
          <w:sz w:val="24"/>
          <w:szCs w:val="24"/>
        </w:rPr>
        <w:t>Chọn</w:t>
      </w:r>
      <w:r w:rsidRPr="00330A7E">
        <w:rPr>
          <w:rFonts w:ascii="Times New Roman" w:hAnsi="Times New Roman" w:cs="Times New Roman"/>
          <w:b/>
          <w:color w:val="0033CC"/>
          <w:sz w:val="24"/>
          <w:szCs w:val="24"/>
        </w:rPr>
        <w:tab/>
      </w:r>
      <w:r w:rsidRPr="00330A7E">
        <w:rPr>
          <w:rFonts w:ascii="Times New Roman" w:hAnsi="Times New Roman" w:cs="Times New Roman"/>
          <w:b/>
          <w:color w:val="0000FF"/>
          <w:sz w:val="24"/>
          <w:szCs w:val="24"/>
          <w:u w:val="single"/>
        </w:rPr>
        <w:t>B</w:t>
      </w:r>
      <w:r w:rsidRPr="00330A7E">
        <w:rPr>
          <w:rFonts w:ascii="Times New Roman" w:hAnsi="Times New Roman" w:cs="Times New Roman"/>
          <w:b/>
          <w:color w:val="0000FF"/>
          <w:sz w:val="24"/>
          <w:szCs w:val="24"/>
        </w:rPr>
        <w:t>.</w:t>
      </w:r>
    </w:p>
    <w:p w14:paraId="7563F186"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Cs/>
          <w:sz w:val="24"/>
          <w:szCs w:val="24"/>
        </w:rPr>
        <w:t xml:space="preserve">Dựa vào đồ thị hàm số đã cho, hàm số đồng biến trên khoảng </w:t>
      </w:r>
      <w:r w:rsidRPr="00330A7E">
        <w:rPr>
          <w:rFonts w:ascii="Times New Roman" w:hAnsi="Times New Roman" w:cs="Times New Roman"/>
          <w:bCs/>
          <w:position w:val="-14"/>
          <w:sz w:val="24"/>
          <w:szCs w:val="24"/>
        </w:rPr>
        <w:object w:dxaOrig="880" w:dyaOrig="400" w14:anchorId="0E3AA78B">
          <v:shape id="_x0000_i4337" type="#_x0000_t75" style="width:44.25pt;height:20.25pt" o:ole="">
            <v:imagedata r:id="rId5895" o:title=""/>
          </v:shape>
          <o:OLEObject Type="Embed" ProgID="Equation.DSMT4" ShapeID="_x0000_i4337" DrawAspect="Content" ObjectID="_1796843399" r:id="rId5896"/>
        </w:object>
      </w:r>
      <w:r w:rsidRPr="00330A7E">
        <w:rPr>
          <w:rFonts w:ascii="Times New Roman" w:hAnsi="Times New Roman" w:cs="Times New Roman"/>
          <w:bCs/>
          <w:sz w:val="24"/>
          <w:szCs w:val="24"/>
        </w:rPr>
        <w:t xml:space="preserve"> và </w:t>
      </w:r>
      <w:r w:rsidRPr="00330A7E">
        <w:rPr>
          <w:rFonts w:ascii="Times New Roman" w:hAnsi="Times New Roman" w:cs="Times New Roman"/>
          <w:position w:val="-14"/>
          <w:sz w:val="24"/>
          <w:szCs w:val="24"/>
        </w:rPr>
        <w:object w:dxaOrig="720" w:dyaOrig="400" w14:anchorId="7B3A2C00">
          <v:shape id="_x0000_i4338" type="#_x0000_t75" style="width:36pt;height:20.25pt" o:ole="">
            <v:imagedata r:id="rId5897" o:title=""/>
          </v:shape>
          <o:OLEObject Type="Embed" ProgID="Equation.DSMT4" ShapeID="_x0000_i4338" DrawAspect="Content" ObjectID="_1796843400" r:id="rId5898"/>
        </w:object>
      </w:r>
      <w:r w:rsidRPr="00330A7E">
        <w:rPr>
          <w:rFonts w:ascii="Times New Roman" w:hAnsi="Times New Roman" w:cs="Times New Roman"/>
          <w:sz w:val="24"/>
          <w:szCs w:val="24"/>
        </w:rPr>
        <w:t>.</w:t>
      </w:r>
    </w:p>
    <w:p w14:paraId="1635A3AF" w14:textId="77777777" w:rsidR="00ED397D" w:rsidRPr="00330A7E" w:rsidRDefault="00ED397D" w:rsidP="00330A7E">
      <w:pPr>
        <w:ind w:left="992"/>
        <w:rPr>
          <w:rFonts w:ascii="Times New Roman" w:hAnsi="Times New Roman" w:cs="Times New Roman"/>
          <w:bCs/>
          <w:sz w:val="24"/>
          <w:szCs w:val="24"/>
        </w:rPr>
      </w:pPr>
      <w:r w:rsidRPr="00330A7E">
        <w:rPr>
          <w:rFonts w:ascii="Times New Roman" w:hAnsi="Times New Roman" w:cs="Times New Roman"/>
          <w:bCs/>
          <w:sz w:val="24"/>
          <w:szCs w:val="24"/>
        </w:rPr>
        <w:t xml:space="preserve">Do đó hàm số đã cho đồng biến trên khoảng </w:t>
      </w:r>
      <w:r w:rsidRPr="00330A7E">
        <w:rPr>
          <w:rFonts w:ascii="Times New Roman" w:hAnsi="Times New Roman" w:cs="Times New Roman"/>
          <w:bCs/>
          <w:position w:val="-14"/>
          <w:sz w:val="24"/>
          <w:szCs w:val="24"/>
        </w:rPr>
        <w:object w:dxaOrig="540" w:dyaOrig="400" w14:anchorId="01B6F829">
          <v:shape id="_x0000_i4339" type="#_x0000_t75" style="width:27pt;height:20.25pt" o:ole="">
            <v:imagedata r:id="rId5899" o:title=""/>
          </v:shape>
          <o:OLEObject Type="Embed" ProgID="Equation.DSMT4" ShapeID="_x0000_i4339" DrawAspect="Content" ObjectID="_1796843401" r:id="rId5900"/>
        </w:object>
      </w:r>
      <w:r w:rsidRPr="00330A7E">
        <w:rPr>
          <w:rFonts w:ascii="Times New Roman" w:hAnsi="Times New Roman" w:cs="Times New Roman"/>
          <w:bCs/>
          <w:sz w:val="24"/>
          <w:szCs w:val="24"/>
        </w:rPr>
        <w:t>.</w:t>
      </w:r>
    </w:p>
    <w:p w14:paraId="22D529BF" w14:textId="77777777" w:rsidR="00ED397D" w:rsidRPr="00330A7E" w:rsidRDefault="00ED397D" w:rsidP="000E1E56">
      <w:pPr>
        <w:pStyle w:val="ListParagraph"/>
        <w:numPr>
          <w:ilvl w:val="0"/>
          <w:numId w:val="53"/>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4"/>
          <w:sz w:val="24"/>
          <w:szCs w:val="24"/>
        </w:rPr>
        <w:object w:dxaOrig="960" w:dyaOrig="400" w14:anchorId="635AEF9F">
          <v:shape id="_x0000_i4340" type="#_x0000_t75" style="width:48pt;height:20.25pt" o:ole="">
            <v:imagedata r:id="rId2733" o:title=""/>
          </v:shape>
          <o:OLEObject Type="Embed" ProgID="Equation.DSMT4" ShapeID="_x0000_i4340" DrawAspect="Content" ObjectID="_1796843402" r:id="rId5901"/>
        </w:object>
      </w:r>
      <w:r w:rsidRPr="00330A7E">
        <w:rPr>
          <w:rFonts w:ascii="Times New Roman" w:hAnsi="Times New Roman" w:cs="Times New Roman"/>
          <w:sz w:val="24"/>
          <w:szCs w:val="24"/>
        </w:rPr>
        <w:t xml:space="preserve"> có đồ thị như </w:t>
      </w:r>
      <w:r w:rsidRPr="00330A7E">
        <w:rPr>
          <w:rFonts w:ascii="Times New Roman" w:hAnsi="Times New Roman" w:cs="Times New Roman"/>
          <w:i/>
          <w:iCs/>
          <w:sz w:val="24"/>
          <w:szCs w:val="24"/>
        </w:rPr>
        <w:t>Hình 2</w:t>
      </w:r>
      <w:r w:rsidRPr="00330A7E">
        <w:rPr>
          <w:rFonts w:ascii="Times New Roman" w:hAnsi="Times New Roman" w:cs="Times New Roman"/>
          <w:sz w:val="24"/>
          <w:szCs w:val="24"/>
        </w:rPr>
        <w:t>.</w:t>
      </w:r>
    </w:p>
    <w:p w14:paraId="66AF4E90" w14:textId="77777777" w:rsidR="00ED397D" w:rsidRPr="00330A7E" w:rsidRDefault="00ED397D" w:rsidP="00330A7E">
      <w:pPr>
        <w:spacing w:before="120"/>
        <w:ind w:left="992" w:hanging="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46CEEBF7" wp14:editId="0B3F2D10">
            <wp:extent cx="2120900" cy="1959247"/>
            <wp:effectExtent l="0" t="0" r="0" b="3175"/>
            <wp:docPr id="1453070274" name="Picture 1453070274" descr="A graph of function and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 of function and function  Description automatically generated"/>
                    <pic:cNvPicPr/>
                  </pic:nvPicPr>
                  <pic:blipFill>
                    <a:blip r:embed="rId2735"/>
                    <a:stretch>
                      <a:fillRect/>
                    </a:stretch>
                  </pic:blipFill>
                  <pic:spPr>
                    <a:xfrm>
                      <a:off x="0" y="0"/>
                      <a:ext cx="2127772" cy="1965595"/>
                    </a:xfrm>
                    <a:prstGeom prst="rect">
                      <a:avLst/>
                    </a:prstGeom>
                  </pic:spPr>
                </pic:pic>
              </a:graphicData>
            </a:graphic>
          </wp:inline>
        </w:drawing>
      </w:r>
    </w:p>
    <w:p w14:paraId="6E65E3C5" w14:textId="77777777" w:rsidR="00ED397D" w:rsidRPr="00330A7E" w:rsidRDefault="00ED397D" w:rsidP="00330A7E">
      <w:pPr>
        <w:spacing w:before="120"/>
        <w:ind w:left="992" w:hanging="992"/>
        <w:rPr>
          <w:rFonts w:ascii="Times New Roman" w:hAnsi="Times New Roman" w:cs="Times New Roman"/>
          <w:sz w:val="24"/>
          <w:szCs w:val="24"/>
        </w:rPr>
      </w:pPr>
      <w:r w:rsidRPr="00330A7E">
        <w:rPr>
          <w:rFonts w:ascii="Times New Roman" w:hAnsi="Times New Roman" w:cs="Times New Roman"/>
          <w:sz w:val="24"/>
          <w:szCs w:val="24"/>
        </w:rPr>
        <w:tab/>
        <w:t>Đồ thị hàm số đã cho có đường tiệm cận ngang là:</w:t>
      </w:r>
    </w:p>
    <w:p w14:paraId="55DFE743"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6"/>
          <w:sz w:val="24"/>
          <w:szCs w:val="24"/>
        </w:rPr>
        <w:object w:dxaOrig="560" w:dyaOrig="279" w14:anchorId="32A77F7B">
          <v:shape id="_x0000_i4341" type="#_x0000_t75" style="width:27.75pt;height:14.25pt" o:ole="">
            <v:imagedata r:id="rId2736" o:title=""/>
          </v:shape>
          <o:OLEObject Type="Embed" ProgID="Equation.DSMT4" ShapeID="_x0000_i4341" DrawAspect="Content" ObjectID="_1796843403" r:id="rId5902"/>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6"/>
          <w:sz w:val="24"/>
          <w:szCs w:val="24"/>
        </w:rPr>
        <w:object w:dxaOrig="680" w:dyaOrig="279" w14:anchorId="5ED25E8F">
          <v:shape id="_x0000_i4342" type="#_x0000_t75" style="width:33.75pt;height:14.25pt" o:ole="">
            <v:imagedata r:id="rId2738" o:title=""/>
          </v:shape>
          <o:OLEObject Type="Embed" ProgID="Equation.DSMT4" ShapeID="_x0000_i4342" DrawAspect="Content" ObjectID="_1796843404" r:id="rId5903"/>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0"/>
          <w:sz w:val="24"/>
          <w:szCs w:val="24"/>
        </w:rPr>
        <w:object w:dxaOrig="580" w:dyaOrig="320" w14:anchorId="47827BBA">
          <v:shape id="_x0000_i4343" type="#_x0000_t75" style="width:29.25pt;height:15.75pt" o:ole="">
            <v:imagedata r:id="rId2740" o:title=""/>
          </v:shape>
          <o:OLEObject Type="Embed" ProgID="Equation.DSMT4" ShapeID="_x0000_i4343" DrawAspect="Content" ObjectID="_1796843405" r:id="rId5904"/>
        </w:object>
      </w:r>
      <w:r w:rsidRPr="00330A7E">
        <w:rPr>
          <w:rFonts w:ascii="Times New Roman" w:hAnsi="Times New Roman" w:cs="Times New Roman"/>
          <w:sz w:val="24"/>
          <w:szCs w:val="24"/>
        </w:rPr>
        <w:t>.</w:t>
      </w:r>
      <w:r w:rsidRPr="00330A7E">
        <w:rPr>
          <w:rFonts w:ascii="Times New Roman" w:hAnsi="Times New Roman" w:cs="Times New Roman"/>
          <w:position w:val="-10"/>
          <w:sz w:val="24"/>
          <w:szCs w:val="24"/>
        </w:rPr>
        <w:object w:dxaOrig="139" w:dyaOrig="260" w14:anchorId="73D157FF">
          <v:shape id="_x0000_i4344" type="#_x0000_t75" style="width:6.75pt;height:12.75pt" o:ole="">
            <v:imagedata r:id="rId2742" o:title=""/>
          </v:shape>
          <o:OLEObject Type="Embed" ProgID="Equation.DSMT4" ShapeID="_x0000_i4344" DrawAspect="Content" ObjectID="_1796843406" r:id="rId5905"/>
        </w:objec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10"/>
          <w:sz w:val="24"/>
          <w:szCs w:val="24"/>
        </w:rPr>
        <w:object w:dxaOrig="700" w:dyaOrig="320" w14:anchorId="4129D224">
          <v:shape id="_x0000_i4345" type="#_x0000_t75" style="width:35.25pt;height:15.75pt" o:ole="">
            <v:imagedata r:id="rId2744" o:title=""/>
          </v:shape>
          <o:OLEObject Type="Embed" ProgID="Equation.DSMT4" ShapeID="_x0000_i4345" DrawAspect="Content" ObjectID="_1796843407" r:id="rId5906"/>
        </w:object>
      </w:r>
      <w:r w:rsidRPr="00330A7E">
        <w:rPr>
          <w:rFonts w:ascii="Times New Roman" w:hAnsi="Times New Roman" w:cs="Times New Roman"/>
          <w:sz w:val="24"/>
          <w:szCs w:val="24"/>
        </w:rPr>
        <w:t>.</w:t>
      </w:r>
    </w:p>
    <w:p w14:paraId="09B7E85C" w14:textId="77777777" w:rsidR="00ED397D" w:rsidRPr="00330A7E" w:rsidRDefault="00ED397D" w:rsidP="00330A7E">
      <w:pPr>
        <w:spacing w:before="120"/>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Hướng dẫn giải</w:t>
      </w:r>
    </w:p>
    <w:p w14:paraId="6F59BDED" w14:textId="77777777" w:rsidR="00ED397D" w:rsidRPr="00330A7E" w:rsidRDefault="00ED397D" w:rsidP="00330A7E">
      <w:pPr>
        <w:spacing w:after="0"/>
        <w:ind w:left="992"/>
        <w:rPr>
          <w:rFonts w:ascii="Times New Roman" w:hAnsi="Times New Roman" w:cs="Times New Roman"/>
          <w:b/>
          <w:color w:val="0000FF"/>
          <w:sz w:val="24"/>
          <w:szCs w:val="24"/>
          <w:u w:val="single"/>
        </w:rPr>
      </w:pPr>
      <w:r w:rsidRPr="00330A7E">
        <w:rPr>
          <w:rFonts w:ascii="Times New Roman" w:hAnsi="Times New Roman" w:cs="Times New Roman"/>
          <w:b/>
          <w:color w:val="0033CC"/>
          <w:sz w:val="24"/>
          <w:szCs w:val="24"/>
        </w:rPr>
        <w:t>Chọn</w:t>
      </w:r>
      <w:r w:rsidRPr="00330A7E">
        <w:rPr>
          <w:rFonts w:ascii="Times New Roman" w:hAnsi="Times New Roman" w:cs="Times New Roman"/>
          <w:b/>
          <w:color w:val="0033CC"/>
          <w:sz w:val="24"/>
          <w:szCs w:val="24"/>
        </w:rPr>
        <w:tab/>
      </w:r>
      <w:r w:rsidRPr="00330A7E">
        <w:rPr>
          <w:rFonts w:ascii="Times New Roman" w:hAnsi="Times New Roman" w:cs="Times New Roman"/>
          <w:b/>
          <w:color w:val="0000FF"/>
          <w:sz w:val="24"/>
          <w:szCs w:val="24"/>
          <w:u w:val="single"/>
        </w:rPr>
        <w:t>C</w:t>
      </w:r>
      <w:r w:rsidRPr="00330A7E">
        <w:rPr>
          <w:rFonts w:ascii="Times New Roman" w:hAnsi="Times New Roman" w:cs="Times New Roman"/>
          <w:b/>
          <w:color w:val="0000FF"/>
          <w:sz w:val="24"/>
          <w:szCs w:val="24"/>
        </w:rPr>
        <w:t>.</w:t>
      </w:r>
    </w:p>
    <w:p w14:paraId="60D82941" w14:textId="77777777" w:rsidR="00ED397D" w:rsidRPr="00330A7E" w:rsidRDefault="00ED397D" w:rsidP="00330A7E">
      <w:pPr>
        <w:spacing w:after="0"/>
        <w:ind w:left="992"/>
        <w:rPr>
          <w:rFonts w:ascii="Times New Roman" w:hAnsi="Times New Roman" w:cs="Times New Roman"/>
          <w:b/>
          <w:color w:val="0033CC"/>
          <w:sz w:val="24"/>
          <w:szCs w:val="24"/>
        </w:rPr>
      </w:pPr>
      <w:r w:rsidRPr="00330A7E">
        <w:rPr>
          <w:rFonts w:ascii="Times New Roman" w:hAnsi="Times New Roman" w:cs="Times New Roman"/>
          <w:sz w:val="24"/>
          <w:szCs w:val="24"/>
        </w:rPr>
        <w:t xml:space="preserve">Dựa vào đồ thị hàm số, ta thấy đường thẳng </w:t>
      </w:r>
      <w:r w:rsidRPr="00330A7E">
        <w:rPr>
          <w:rFonts w:ascii="Times New Roman" w:hAnsi="Times New Roman" w:cs="Times New Roman"/>
          <w:bCs/>
          <w:position w:val="-10"/>
          <w:sz w:val="24"/>
          <w:szCs w:val="24"/>
        </w:rPr>
        <w:object w:dxaOrig="580" w:dyaOrig="320" w14:anchorId="7C6F7655">
          <v:shape id="_x0000_i4346" type="#_x0000_t75" style="width:29.25pt;height:16.5pt" o:ole="">
            <v:imagedata r:id="rId3042" o:title=""/>
          </v:shape>
          <o:OLEObject Type="Embed" ProgID="Equation.DSMT4" ShapeID="_x0000_i4346" DrawAspect="Content" ObjectID="_1796843408" r:id="rId5907"/>
        </w:object>
      </w:r>
      <w:r w:rsidRPr="00330A7E">
        <w:rPr>
          <w:rFonts w:ascii="Times New Roman" w:hAnsi="Times New Roman" w:cs="Times New Roman"/>
          <w:bCs/>
          <w:sz w:val="24"/>
          <w:szCs w:val="24"/>
        </w:rPr>
        <w:t xml:space="preserve"> là đường tiệm cận ngang của đồ thị hàm số.</w:t>
      </w:r>
    </w:p>
    <w:p w14:paraId="5FB37BB4" w14:textId="77777777" w:rsidR="00ED397D" w:rsidRPr="00330A7E" w:rsidRDefault="00ED397D" w:rsidP="000E1E56">
      <w:pPr>
        <w:pStyle w:val="ListParagraph"/>
        <w:numPr>
          <w:ilvl w:val="0"/>
          <w:numId w:val="53"/>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Họ nguyên hàm của hàm số </w:t>
      </w:r>
      <w:r w:rsidRPr="00330A7E">
        <w:rPr>
          <w:rFonts w:ascii="Times New Roman" w:hAnsi="Times New Roman" w:cs="Times New Roman"/>
          <w:position w:val="-14"/>
          <w:sz w:val="24"/>
          <w:szCs w:val="24"/>
        </w:rPr>
        <w:object w:dxaOrig="1260" w:dyaOrig="400" w14:anchorId="5B1B911D">
          <v:shape id="_x0000_i4347" type="#_x0000_t75" style="width:63pt;height:20.25pt" o:ole="">
            <v:imagedata r:id="rId2746" o:title=""/>
          </v:shape>
          <o:OLEObject Type="Embed" ProgID="Equation.DSMT4" ShapeID="_x0000_i4347" DrawAspect="Content" ObjectID="_1796843409" r:id="rId5908"/>
        </w:object>
      </w:r>
      <w:r w:rsidRPr="00330A7E">
        <w:rPr>
          <w:rFonts w:ascii="Times New Roman" w:hAnsi="Times New Roman" w:cs="Times New Roman"/>
          <w:sz w:val="24"/>
          <w:szCs w:val="24"/>
        </w:rPr>
        <w:t>là?</w:t>
      </w:r>
    </w:p>
    <w:p w14:paraId="039D811C"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6"/>
          <w:sz w:val="24"/>
          <w:szCs w:val="24"/>
        </w:rPr>
        <w:object w:dxaOrig="1100" w:dyaOrig="279" w14:anchorId="4B9AF7A7">
          <v:shape id="_x0000_i4348" type="#_x0000_t75" style="width:54.75pt;height:14.25pt" o:ole="">
            <v:imagedata r:id="rId2748" o:title=""/>
          </v:shape>
          <o:OLEObject Type="Embed" ProgID="Equation.DSMT4" ShapeID="_x0000_i4348" DrawAspect="Content" ObjectID="_1796843410" r:id="rId590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6"/>
          <w:sz w:val="24"/>
          <w:szCs w:val="24"/>
        </w:rPr>
        <w:object w:dxaOrig="920" w:dyaOrig="279" w14:anchorId="131B8DA6">
          <v:shape id="_x0000_i4349" type="#_x0000_t75" style="width:45.75pt;height:14.25pt" o:ole="">
            <v:imagedata r:id="rId2750" o:title=""/>
          </v:shape>
          <o:OLEObject Type="Embed" ProgID="Equation.DSMT4" ShapeID="_x0000_i4349" DrawAspect="Content" ObjectID="_1796843411" r:id="rId5910"/>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6"/>
          <w:sz w:val="24"/>
          <w:szCs w:val="24"/>
        </w:rPr>
        <w:object w:dxaOrig="900" w:dyaOrig="279" w14:anchorId="2315D3D3">
          <v:shape id="_x0000_i4350" type="#_x0000_t75" style="width:45pt;height:14.25pt" o:ole="">
            <v:imagedata r:id="rId2752" o:title=""/>
          </v:shape>
          <o:OLEObject Type="Embed" ProgID="Equation.DSMT4" ShapeID="_x0000_i4350" DrawAspect="Content" ObjectID="_1796843412" r:id="rId5911"/>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6"/>
          <w:sz w:val="24"/>
          <w:szCs w:val="24"/>
        </w:rPr>
        <w:object w:dxaOrig="1060" w:dyaOrig="279" w14:anchorId="176C1A2D">
          <v:shape id="_x0000_i4351" type="#_x0000_t75" style="width:53.25pt;height:14.25pt" o:ole="">
            <v:imagedata r:id="rId2754" o:title=""/>
          </v:shape>
          <o:OLEObject Type="Embed" ProgID="Equation.DSMT4" ShapeID="_x0000_i4351" DrawAspect="Content" ObjectID="_1796843413" r:id="rId5912"/>
        </w:object>
      </w:r>
      <w:r w:rsidRPr="00330A7E">
        <w:rPr>
          <w:rFonts w:ascii="Times New Roman" w:hAnsi="Times New Roman" w:cs="Times New Roman"/>
          <w:sz w:val="24"/>
          <w:szCs w:val="24"/>
        </w:rPr>
        <w:t>.</w:t>
      </w:r>
    </w:p>
    <w:p w14:paraId="4C6EC50B" w14:textId="77777777" w:rsidR="00ED397D" w:rsidRPr="00330A7E" w:rsidRDefault="00ED397D" w:rsidP="00330A7E">
      <w:pPr>
        <w:spacing w:before="120" w:after="0"/>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Hướng dẫn giải</w:t>
      </w:r>
    </w:p>
    <w:p w14:paraId="508A27D6" w14:textId="77777777" w:rsidR="00ED397D" w:rsidRPr="00330A7E" w:rsidRDefault="00ED397D" w:rsidP="00330A7E">
      <w:pPr>
        <w:spacing w:after="0"/>
        <w:ind w:left="992"/>
        <w:jc w:val="both"/>
        <w:rPr>
          <w:rFonts w:ascii="Times New Roman" w:hAnsi="Times New Roman" w:cs="Times New Roman"/>
          <w:b/>
          <w:color w:val="0000FF"/>
          <w:sz w:val="24"/>
          <w:szCs w:val="24"/>
          <w:u w:val="single"/>
        </w:rPr>
      </w:pPr>
      <w:r w:rsidRPr="00330A7E">
        <w:rPr>
          <w:rFonts w:ascii="Times New Roman" w:hAnsi="Times New Roman" w:cs="Times New Roman"/>
          <w:b/>
          <w:color w:val="0033CC"/>
          <w:sz w:val="24"/>
          <w:szCs w:val="24"/>
        </w:rPr>
        <w:t>Chọn</w:t>
      </w:r>
      <w:r w:rsidRPr="00330A7E">
        <w:rPr>
          <w:rFonts w:ascii="Times New Roman" w:hAnsi="Times New Roman" w:cs="Times New Roman"/>
          <w:b/>
          <w:color w:val="0033CC"/>
          <w:sz w:val="24"/>
          <w:szCs w:val="24"/>
        </w:rPr>
        <w:tab/>
      </w:r>
      <w:r w:rsidRPr="00330A7E">
        <w:rPr>
          <w:rFonts w:ascii="Times New Roman" w:hAnsi="Times New Roman" w:cs="Times New Roman"/>
          <w:b/>
          <w:color w:val="0000FF"/>
          <w:sz w:val="24"/>
          <w:szCs w:val="24"/>
          <w:u w:val="single"/>
        </w:rPr>
        <w:t>A</w:t>
      </w:r>
      <w:r w:rsidRPr="00330A7E">
        <w:rPr>
          <w:rFonts w:ascii="Times New Roman" w:hAnsi="Times New Roman" w:cs="Times New Roman"/>
          <w:b/>
          <w:color w:val="0000FF"/>
          <w:sz w:val="24"/>
          <w:szCs w:val="24"/>
        </w:rPr>
        <w:t>.</w:t>
      </w:r>
    </w:p>
    <w:p w14:paraId="5F272BB6" w14:textId="77777777" w:rsidR="00ED397D" w:rsidRPr="00330A7E" w:rsidRDefault="00ED397D" w:rsidP="00330A7E">
      <w:pPr>
        <w:ind w:left="992"/>
        <w:jc w:val="both"/>
        <w:rPr>
          <w:rFonts w:ascii="Times New Roman" w:hAnsi="Times New Roman" w:cs="Times New Roman"/>
          <w:bCs/>
          <w:sz w:val="24"/>
          <w:szCs w:val="24"/>
        </w:rPr>
      </w:pPr>
      <w:r w:rsidRPr="00330A7E">
        <w:rPr>
          <w:rFonts w:ascii="Times New Roman" w:hAnsi="Times New Roman" w:cs="Times New Roman"/>
          <w:bCs/>
          <w:sz w:val="24"/>
          <w:szCs w:val="24"/>
        </w:rPr>
        <w:t xml:space="preserve">Ta có </w:t>
      </w:r>
      <w:r w:rsidRPr="00330A7E">
        <w:rPr>
          <w:rFonts w:ascii="Times New Roman" w:hAnsi="Times New Roman" w:cs="Times New Roman"/>
          <w:bCs/>
          <w:position w:val="-16"/>
          <w:sz w:val="24"/>
          <w:szCs w:val="24"/>
        </w:rPr>
        <w:object w:dxaOrig="2140" w:dyaOrig="440" w14:anchorId="2934DFA1">
          <v:shape id="_x0000_i4352" type="#_x0000_t75" style="width:107.25pt;height:21.75pt" o:ole="">
            <v:imagedata r:id="rId3049" o:title=""/>
          </v:shape>
          <o:OLEObject Type="Embed" ProgID="Equation.DSMT4" ShapeID="_x0000_i4352" DrawAspect="Content" ObjectID="_1796843414" r:id="rId5913"/>
        </w:object>
      </w:r>
      <w:r w:rsidRPr="00330A7E">
        <w:rPr>
          <w:rFonts w:ascii="Times New Roman" w:hAnsi="Times New Roman" w:cs="Times New Roman"/>
          <w:bCs/>
          <w:sz w:val="24"/>
          <w:szCs w:val="24"/>
        </w:rPr>
        <w:t xml:space="preserve"> với </w:t>
      </w:r>
      <w:r w:rsidRPr="00330A7E">
        <w:rPr>
          <w:rFonts w:ascii="Times New Roman" w:hAnsi="Times New Roman" w:cs="Times New Roman"/>
          <w:bCs/>
          <w:position w:val="-6"/>
          <w:sz w:val="24"/>
          <w:szCs w:val="24"/>
        </w:rPr>
        <w:object w:dxaOrig="240" w:dyaOrig="279" w14:anchorId="6C73EE90">
          <v:shape id="_x0000_i4353" type="#_x0000_t75" style="width:12pt;height:14.25pt" o:ole="">
            <v:imagedata r:id="rId3051" o:title=""/>
          </v:shape>
          <o:OLEObject Type="Embed" ProgID="Equation.DSMT4" ShapeID="_x0000_i4353" DrawAspect="Content" ObjectID="_1796843415" r:id="rId5914"/>
        </w:object>
      </w:r>
      <w:r w:rsidRPr="00330A7E">
        <w:rPr>
          <w:rFonts w:ascii="Times New Roman" w:hAnsi="Times New Roman" w:cs="Times New Roman"/>
          <w:bCs/>
          <w:sz w:val="24"/>
          <w:szCs w:val="24"/>
        </w:rPr>
        <w:t xml:space="preserve"> là hằng số.</w:t>
      </w:r>
    </w:p>
    <w:p w14:paraId="7CC4BF54" w14:textId="77777777" w:rsidR="00ED397D" w:rsidRPr="00330A7E" w:rsidRDefault="00ED397D" w:rsidP="000E1E56">
      <w:pPr>
        <w:pStyle w:val="ListParagraph"/>
        <w:numPr>
          <w:ilvl w:val="0"/>
          <w:numId w:val="53"/>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tọa độ </w:t>
      </w:r>
      <w:r w:rsidRPr="00330A7E">
        <w:rPr>
          <w:rFonts w:ascii="Times New Roman" w:hAnsi="Times New Roman" w:cs="Times New Roman"/>
          <w:position w:val="-10"/>
          <w:sz w:val="24"/>
          <w:szCs w:val="24"/>
        </w:rPr>
        <w:object w:dxaOrig="620" w:dyaOrig="320" w14:anchorId="36940AAA">
          <v:shape id="_x0000_i4354" type="#_x0000_t75" style="width:30.75pt;height:15.75pt" o:ole="">
            <v:imagedata r:id="rId2771" o:title=""/>
          </v:shape>
          <o:OLEObject Type="Embed" ProgID="Equation.DSMT4" ShapeID="_x0000_i4354" DrawAspect="Content" ObjectID="_1796843416" r:id="rId5915"/>
        </w:object>
      </w:r>
      <w:r w:rsidRPr="00330A7E">
        <w:rPr>
          <w:rFonts w:ascii="Times New Roman" w:hAnsi="Times New Roman" w:cs="Times New Roman"/>
          <w:sz w:val="24"/>
          <w:szCs w:val="24"/>
        </w:rPr>
        <w:t xml:space="preserve">vectơ nào sau đây là vectơ pháp tuyến của mặt phẳng </w:t>
      </w:r>
      <w:r w:rsidRPr="00330A7E">
        <w:rPr>
          <w:rFonts w:ascii="Times New Roman" w:hAnsi="Times New Roman" w:cs="Times New Roman"/>
          <w:position w:val="-14"/>
          <w:sz w:val="24"/>
          <w:szCs w:val="24"/>
        </w:rPr>
        <w:object w:dxaOrig="2160" w:dyaOrig="400" w14:anchorId="6869FB70">
          <v:shape id="_x0000_i4355" type="#_x0000_t75" style="width:108pt;height:20.25pt" o:ole="">
            <v:imagedata r:id="rId2773" o:title=""/>
          </v:shape>
          <o:OLEObject Type="Embed" ProgID="Equation.DSMT4" ShapeID="_x0000_i4355" DrawAspect="Content" ObjectID="_1796843417" r:id="rId5916"/>
        </w:object>
      </w:r>
      <w:r w:rsidRPr="00330A7E">
        <w:rPr>
          <w:rFonts w:ascii="Times New Roman" w:hAnsi="Times New Roman" w:cs="Times New Roman"/>
          <w:sz w:val="24"/>
          <w:szCs w:val="24"/>
        </w:rPr>
        <w:t>?</w:t>
      </w:r>
    </w:p>
    <w:p w14:paraId="22ECEE08"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14"/>
          <w:sz w:val="24"/>
          <w:szCs w:val="24"/>
        </w:rPr>
        <w:object w:dxaOrig="1400" w:dyaOrig="420" w14:anchorId="44DFF62B">
          <v:shape id="_x0000_i4356" type="#_x0000_t75" style="width:69.75pt;height:21pt" o:ole="">
            <v:imagedata r:id="rId2775" o:title=""/>
          </v:shape>
          <o:OLEObject Type="Embed" ProgID="Equation.DSMT4" ShapeID="_x0000_i4356" DrawAspect="Content" ObjectID="_1796843418" r:id="rId591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14"/>
          <w:sz w:val="24"/>
          <w:szCs w:val="24"/>
        </w:rPr>
        <w:object w:dxaOrig="1200" w:dyaOrig="420" w14:anchorId="5EF39A79">
          <v:shape id="_x0000_i4357" type="#_x0000_t75" style="width:60pt;height:21pt" o:ole="">
            <v:imagedata r:id="rId2777" o:title=""/>
          </v:shape>
          <o:OLEObject Type="Embed" ProgID="Equation.DSMT4" ShapeID="_x0000_i4357" DrawAspect="Content" ObjectID="_1796843419" r:id="rId591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4"/>
          <w:sz w:val="24"/>
          <w:szCs w:val="24"/>
        </w:rPr>
        <w:object w:dxaOrig="1400" w:dyaOrig="420" w14:anchorId="4279FF68">
          <v:shape id="_x0000_i4358" type="#_x0000_t75" style="width:69.75pt;height:21pt" o:ole="">
            <v:imagedata r:id="rId2779" o:title=""/>
          </v:shape>
          <o:OLEObject Type="Embed" ProgID="Equation.DSMT4" ShapeID="_x0000_i4358" DrawAspect="Content" ObjectID="_1796843420" r:id="rId591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14"/>
          <w:sz w:val="24"/>
          <w:szCs w:val="24"/>
        </w:rPr>
        <w:object w:dxaOrig="1340" w:dyaOrig="420" w14:anchorId="5D47FE63">
          <v:shape id="_x0000_i4359" type="#_x0000_t75" style="width:66.75pt;height:21pt" o:ole="">
            <v:imagedata r:id="rId2781" o:title=""/>
          </v:shape>
          <o:OLEObject Type="Embed" ProgID="Equation.DSMT4" ShapeID="_x0000_i4359" DrawAspect="Content" ObjectID="_1796843421" r:id="rId5920"/>
        </w:object>
      </w:r>
      <w:r w:rsidRPr="00330A7E">
        <w:rPr>
          <w:rFonts w:ascii="Times New Roman" w:hAnsi="Times New Roman" w:cs="Times New Roman"/>
          <w:sz w:val="24"/>
          <w:szCs w:val="24"/>
        </w:rPr>
        <w:t>.</w:t>
      </w:r>
    </w:p>
    <w:p w14:paraId="76746DC3" w14:textId="77777777" w:rsidR="00ED397D" w:rsidRPr="00330A7E" w:rsidRDefault="00ED397D" w:rsidP="00330A7E">
      <w:pPr>
        <w:spacing w:before="120" w:after="0"/>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Hướng dẫn giải</w:t>
      </w:r>
    </w:p>
    <w:p w14:paraId="6BA3CF44" w14:textId="77777777" w:rsidR="00ED397D" w:rsidRPr="00330A7E" w:rsidRDefault="00ED397D" w:rsidP="00330A7E">
      <w:pPr>
        <w:spacing w:after="0"/>
        <w:ind w:left="992"/>
        <w:jc w:val="both"/>
        <w:rPr>
          <w:rFonts w:ascii="Times New Roman" w:hAnsi="Times New Roman" w:cs="Times New Roman"/>
          <w:b/>
          <w:color w:val="0000FF"/>
          <w:sz w:val="24"/>
          <w:szCs w:val="24"/>
          <w:u w:val="single"/>
        </w:rPr>
      </w:pPr>
      <w:r w:rsidRPr="00330A7E">
        <w:rPr>
          <w:rFonts w:ascii="Times New Roman" w:hAnsi="Times New Roman" w:cs="Times New Roman"/>
          <w:b/>
          <w:color w:val="0033CC"/>
          <w:sz w:val="24"/>
          <w:szCs w:val="24"/>
        </w:rPr>
        <w:t>Chọn</w:t>
      </w:r>
      <w:r w:rsidRPr="00330A7E">
        <w:rPr>
          <w:rFonts w:ascii="Times New Roman" w:hAnsi="Times New Roman" w:cs="Times New Roman"/>
          <w:b/>
          <w:color w:val="0033CC"/>
          <w:sz w:val="24"/>
          <w:szCs w:val="24"/>
        </w:rPr>
        <w:tab/>
      </w:r>
      <w:r w:rsidRPr="00330A7E">
        <w:rPr>
          <w:rFonts w:ascii="Times New Roman" w:hAnsi="Times New Roman" w:cs="Times New Roman"/>
          <w:b/>
          <w:color w:val="0000FF"/>
          <w:sz w:val="24"/>
          <w:szCs w:val="24"/>
          <w:u w:val="single"/>
        </w:rPr>
        <w:t>A</w:t>
      </w:r>
      <w:r w:rsidRPr="00330A7E">
        <w:rPr>
          <w:rFonts w:ascii="Times New Roman" w:hAnsi="Times New Roman" w:cs="Times New Roman"/>
          <w:b/>
          <w:color w:val="0000FF"/>
          <w:sz w:val="24"/>
          <w:szCs w:val="24"/>
        </w:rPr>
        <w:t>.</w:t>
      </w:r>
    </w:p>
    <w:p w14:paraId="0653669B"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Ta có </w:t>
      </w:r>
      <w:r w:rsidRPr="00330A7E">
        <w:rPr>
          <w:rFonts w:ascii="Times New Roman" w:hAnsi="Times New Roman" w:cs="Times New Roman"/>
          <w:position w:val="-14"/>
          <w:sz w:val="24"/>
          <w:szCs w:val="24"/>
        </w:rPr>
        <w:object w:dxaOrig="1219" w:dyaOrig="420" w14:anchorId="2DF7125A">
          <v:shape id="_x0000_i4360" type="#_x0000_t75" style="width:60.75pt;height:21pt" o:ole="">
            <v:imagedata r:id="rId3072" o:title=""/>
          </v:shape>
          <o:OLEObject Type="Embed" ProgID="Equation.DSMT4" ShapeID="_x0000_i4360" DrawAspect="Content" ObjectID="_1796843422" r:id="rId5921"/>
        </w:object>
      </w:r>
      <w:r w:rsidRPr="00330A7E">
        <w:rPr>
          <w:rFonts w:ascii="Times New Roman" w:hAnsi="Times New Roman" w:cs="Times New Roman"/>
          <w:sz w:val="24"/>
          <w:szCs w:val="24"/>
        </w:rPr>
        <w:t xml:space="preserve"> là một véc-tơ pháp tuyến của mặt phẳng </w:t>
      </w:r>
      <w:r w:rsidRPr="00330A7E">
        <w:rPr>
          <w:rFonts w:ascii="Times New Roman" w:hAnsi="Times New Roman" w:cs="Times New Roman"/>
          <w:position w:val="-14"/>
          <w:sz w:val="24"/>
          <w:szCs w:val="24"/>
        </w:rPr>
        <w:object w:dxaOrig="420" w:dyaOrig="400" w14:anchorId="7A87E03B">
          <v:shape id="_x0000_i4361" type="#_x0000_t75" style="width:21pt;height:20.25pt" o:ole="">
            <v:imagedata r:id="rId3074" o:title=""/>
          </v:shape>
          <o:OLEObject Type="Embed" ProgID="Equation.DSMT4" ShapeID="_x0000_i4361" DrawAspect="Content" ObjectID="_1796843423" r:id="rId5922"/>
        </w:object>
      </w:r>
      <w:r w:rsidRPr="00330A7E">
        <w:rPr>
          <w:rFonts w:ascii="Times New Roman" w:hAnsi="Times New Roman" w:cs="Times New Roman"/>
          <w:sz w:val="24"/>
          <w:szCs w:val="24"/>
        </w:rPr>
        <w:t>.</w:t>
      </w:r>
    </w:p>
    <w:p w14:paraId="4894085F" w14:textId="77777777" w:rsidR="00ED397D" w:rsidRPr="00330A7E" w:rsidRDefault="00ED397D" w:rsidP="00330A7E">
      <w:pPr>
        <w:ind w:left="992"/>
        <w:jc w:val="both"/>
        <w:rPr>
          <w:rFonts w:ascii="Times New Roman" w:hAnsi="Times New Roman" w:cs="Times New Roman"/>
          <w:sz w:val="24"/>
          <w:szCs w:val="24"/>
        </w:rPr>
      </w:pPr>
    </w:p>
    <w:p w14:paraId="721209F6" w14:textId="77777777" w:rsidR="00ED397D" w:rsidRPr="00330A7E" w:rsidRDefault="00ED397D" w:rsidP="00330A7E">
      <w:pPr>
        <w:ind w:left="992"/>
        <w:jc w:val="both"/>
        <w:rPr>
          <w:rFonts w:ascii="Times New Roman" w:hAnsi="Times New Roman" w:cs="Times New Roman"/>
          <w:sz w:val="24"/>
          <w:szCs w:val="24"/>
        </w:rPr>
      </w:pPr>
    </w:p>
    <w:p w14:paraId="39152053" w14:textId="77777777" w:rsidR="00ED397D" w:rsidRPr="00330A7E" w:rsidRDefault="00ED397D" w:rsidP="000E1E56">
      <w:pPr>
        <w:pStyle w:val="ListParagraph"/>
        <w:numPr>
          <w:ilvl w:val="0"/>
          <w:numId w:val="53"/>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tọa độ </w:t>
      </w:r>
      <w:r w:rsidRPr="00330A7E">
        <w:rPr>
          <w:rFonts w:ascii="Times New Roman" w:hAnsi="Times New Roman" w:cs="Times New Roman"/>
          <w:position w:val="-10"/>
          <w:sz w:val="24"/>
          <w:szCs w:val="24"/>
        </w:rPr>
        <w:object w:dxaOrig="620" w:dyaOrig="320" w14:anchorId="49B239F5">
          <v:shape id="_x0000_i4362" type="#_x0000_t75" style="width:30.75pt;height:15.75pt" o:ole="">
            <v:imagedata r:id="rId2771" o:title=""/>
          </v:shape>
          <o:OLEObject Type="Embed" ProgID="Equation.DSMT4" ShapeID="_x0000_i4362" DrawAspect="Content" ObjectID="_1796843424" r:id="rId5923"/>
        </w:object>
      </w:r>
      <w:r w:rsidRPr="00330A7E">
        <w:rPr>
          <w:rFonts w:ascii="Times New Roman" w:hAnsi="Times New Roman" w:cs="Times New Roman"/>
          <w:sz w:val="24"/>
          <w:szCs w:val="24"/>
        </w:rPr>
        <w:t>phương trình nào sau đây là phương trình tham số của đường thẳng?</w:t>
      </w:r>
    </w:p>
    <w:p w14:paraId="7A85D0AA"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position w:val="-52"/>
          <w:sz w:val="24"/>
          <w:szCs w:val="24"/>
        </w:rPr>
      </w:pPr>
      <w:r w:rsidRPr="00330A7E">
        <w:rPr>
          <w:rFonts w:ascii="Times New Roman" w:hAnsi="Times New Roman" w:cs="Times New Roman"/>
          <w:b/>
          <w:color w:val="0000FF"/>
          <w:sz w:val="24"/>
          <w:szCs w:val="24"/>
        </w:rPr>
        <w:lastRenderedPageBreak/>
        <w:t xml:space="preserve">A. </w:t>
      </w:r>
      <w:r w:rsidRPr="00330A7E">
        <w:rPr>
          <w:rFonts w:ascii="Times New Roman" w:hAnsi="Times New Roman" w:cs="Times New Roman"/>
          <w:position w:val="-52"/>
          <w:sz w:val="24"/>
          <w:szCs w:val="24"/>
        </w:rPr>
        <w:object w:dxaOrig="1140" w:dyaOrig="1160" w14:anchorId="55665607">
          <v:shape id="_x0000_i4363" type="#_x0000_t75" style="width:57pt;height:57.75pt" o:ole="">
            <v:imagedata r:id="rId2784" o:title=""/>
          </v:shape>
          <o:OLEObject Type="Embed" ProgID="Equation.DSMT4" ShapeID="_x0000_i4363" DrawAspect="Content" ObjectID="_1796843425" r:id="rId5924"/>
        </w:objec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52"/>
          <w:sz w:val="24"/>
          <w:szCs w:val="24"/>
        </w:rPr>
        <w:object w:dxaOrig="1280" w:dyaOrig="1160" w14:anchorId="51FF2535">
          <v:shape id="_x0000_i4364" type="#_x0000_t75" style="width:63.75pt;height:57.75pt" o:ole="">
            <v:imagedata r:id="rId2786" o:title=""/>
          </v:shape>
          <o:OLEObject Type="Embed" ProgID="Equation.DSMT4" ShapeID="_x0000_i4364" DrawAspect="Content" ObjectID="_1796843426" r:id="rId5925"/>
        </w:object>
      </w:r>
      <w:r w:rsidRPr="00330A7E">
        <w:rPr>
          <w:rFonts w:ascii="Times New Roman" w:hAnsi="Times New Roman" w:cs="Times New Roman"/>
          <w:position w:val="-52"/>
          <w:sz w:val="24"/>
          <w:szCs w:val="24"/>
        </w:rPr>
        <w:tab/>
      </w:r>
      <w:r w:rsidRPr="00330A7E">
        <w:rPr>
          <w:rFonts w:ascii="Times New Roman" w:hAnsi="Times New Roman" w:cs="Times New Roman"/>
          <w:b/>
          <w:bCs/>
          <w:color w:val="0000FF"/>
          <w:sz w:val="24"/>
          <w:szCs w:val="24"/>
        </w:rPr>
        <w:t xml:space="preserve">C. </w:t>
      </w:r>
      <w:r w:rsidRPr="00330A7E">
        <w:rPr>
          <w:rFonts w:ascii="Times New Roman" w:hAnsi="Times New Roman" w:cs="Times New Roman"/>
          <w:b/>
          <w:bCs/>
          <w:position w:val="-50"/>
          <w:sz w:val="24"/>
          <w:szCs w:val="24"/>
        </w:rPr>
        <w:object w:dxaOrig="1040" w:dyaOrig="1120" w14:anchorId="444333DA">
          <v:shape id="_x0000_i4365" type="#_x0000_t75" style="width:51.75pt;height:56.25pt" o:ole="">
            <v:imagedata r:id="rId2788" o:title=""/>
          </v:shape>
          <o:OLEObject Type="Embed" ProgID="Equation.DSMT4" ShapeID="_x0000_i4365" DrawAspect="Content" ObjectID="_1796843427" r:id="rId5926"/>
        </w:object>
      </w:r>
      <w:r w:rsidRPr="00330A7E">
        <w:rPr>
          <w:rFonts w:ascii="Times New Roman" w:hAnsi="Times New Roman" w:cs="Times New Roman"/>
          <w:b/>
          <w:bCs/>
          <w:sz w:val="24"/>
          <w:szCs w:val="24"/>
        </w:rPr>
        <w:tab/>
      </w:r>
      <w:r w:rsidRPr="00330A7E">
        <w:rPr>
          <w:rFonts w:ascii="Times New Roman" w:hAnsi="Times New Roman" w:cs="Times New Roman"/>
          <w:b/>
          <w:bCs/>
          <w:color w:val="0000FF"/>
          <w:sz w:val="24"/>
          <w:szCs w:val="24"/>
        </w:rPr>
        <w:t xml:space="preserve">D. </w:t>
      </w:r>
      <w:r w:rsidRPr="00330A7E">
        <w:rPr>
          <w:rFonts w:ascii="Times New Roman" w:hAnsi="Times New Roman" w:cs="Times New Roman"/>
          <w:b/>
          <w:bCs/>
          <w:position w:val="-50"/>
          <w:sz w:val="24"/>
          <w:szCs w:val="24"/>
        </w:rPr>
        <w:object w:dxaOrig="1160" w:dyaOrig="1120" w14:anchorId="6129049D">
          <v:shape id="_x0000_i4366" type="#_x0000_t75" style="width:57.75pt;height:56.25pt" o:ole="">
            <v:imagedata r:id="rId2790" o:title=""/>
          </v:shape>
          <o:OLEObject Type="Embed" ProgID="Equation.DSMT4" ShapeID="_x0000_i4366" DrawAspect="Content" ObjectID="_1796843428" r:id="rId5927"/>
        </w:object>
      </w:r>
    </w:p>
    <w:p w14:paraId="7AA2F2A7" w14:textId="77777777" w:rsidR="00ED397D" w:rsidRPr="00330A7E" w:rsidRDefault="00ED397D" w:rsidP="00330A7E">
      <w:pPr>
        <w:spacing w:before="120" w:after="0"/>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Hướng dẫn giải</w:t>
      </w:r>
    </w:p>
    <w:p w14:paraId="5843FC42" w14:textId="77777777" w:rsidR="00ED397D" w:rsidRPr="00330A7E" w:rsidRDefault="00ED397D" w:rsidP="00330A7E">
      <w:pPr>
        <w:spacing w:after="0"/>
        <w:ind w:left="992"/>
        <w:rPr>
          <w:rFonts w:ascii="Times New Roman" w:hAnsi="Times New Roman" w:cs="Times New Roman"/>
          <w:b/>
          <w:color w:val="0000FF"/>
          <w:sz w:val="24"/>
          <w:szCs w:val="24"/>
          <w:u w:val="single"/>
          <w:lang w:val="fr-FR"/>
        </w:rPr>
      </w:pPr>
      <w:r w:rsidRPr="00330A7E">
        <w:rPr>
          <w:rFonts w:ascii="Times New Roman" w:hAnsi="Times New Roman" w:cs="Times New Roman"/>
          <w:b/>
          <w:color w:val="0033CC"/>
          <w:sz w:val="24"/>
          <w:szCs w:val="24"/>
          <w:lang w:val="fr-FR"/>
        </w:rPr>
        <w:t>Chọn</w:t>
      </w:r>
      <w:r w:rsidRPr="00330A7E">
        <w:rPr>
          <w:rFonts w:ascii="Times New Roman" w:hAnsi="Times New Roman" w:cs="Times New Roman"/>
          <w:b/>
          <w:color w:val="0033CC"/>
          <w:sz w:val="24"/>
          <w:szCs w:val="24"/>
          <w:lang w:val="fr-FR"/>
        </w:rPr>
        <w:tab/>
      </w:r>
      <w:r w:rsidRPr="00330A7E">
        <w:rPr>
          <w:rFonts w:ascii="Times New Roman" w:hAnsi="Times New Roman" w:cs="Times New Roman"/>
          <w:b/>
          <w:color w:val="0000FF"/>
          <w:sz w:val="24"/>
          <w:szCs w:val="24"/>
          <w:u w:val="single"/>
          <w:lang w:val="fr-FR"/>
        </w:rPr>
        <w:t>D</w:t>
      </w:r>
      <w:r w:rsidRPr="00330A7E">
        <w:rPr>
          <w:rFonts w:ascii="Times New Roman" w:hAnsi="Times New Roman" w:cs="Times New Roman"/>
          <w:b/>
          <w:color w:val="0000FF"/>
          <w:sz w:val="24"/>
          <w:szCs w:val="24"/>
          <w:lang w:val="fr-FR"/>
        </w:rPr>
        <w:t>.</w:t>
      </w:r>
    </w:p>
    <w:p w14:paraId="4331591A"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Ta thấy </w:t>
      </w:r>
      <w:r w:rsidRPr="00330A7E">
        <w:rPr>
          <w:rFonts w:ascii="Times New Roman" w:hAnsi="Times New Roman" w:cs="Times New Roman"/>
          <w:position w:val="-50"/>
          <w:sz w:val="24"/>
          <w:szCs w:val="24"/>
        </w:rPr>
        <w:object w:dxaOrig="1100" w:dyaOrig="1120" w14:anchorId="7DA2F3BE">
          <v:shape id="_x0000_i4367" type="#_x0000_t75" style="width:54.75pt;height:56.25pt" o:ole="">
            <v:imagedata r:id="rId3081" o:title=""/>
          </v:shape>
          <o:OLEObject Type="Embed" ProgID="Equation.DSMT4" ShapeID="_x0000_i4367" DrawAspect="Content" ObjectID="_1796843429" r:id="rId5928"/>
        </w:object>
      </w:r>
      <w:r w:rsidRPr="00330A7E">
        <w:rPr>
          <w:rFonts w:ascii="Times New Roman" w:hAnsi="Times New Roman" w:cs="Times New Roman"/>
          <w:sz w:val="24"/>
          <w:szCs w:val="24"/>
        </w:rPr>
        <w:t xml:space="preserve"> là một phương trình tham số của đường thẳng.</w:t>
      </w:r>
    </w:p>
    <w:p w14:paraId="57340E37" w14:textId="77777777" w:rsidR="00ED397D" w:rsidRPr="00330A7E" w:rsidRDefault="00ED397D" w:rsidP="000E1E56">
      <w:pPr>
        <w:pStyle w:val="ListParagraph"/>
        <w:numPr>
          <w:ilvl w:val="0"/>
          <w:numId w:val="53"/>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tọa độ </w:t>
      </w:r>
      <w:r w:rsidRPr="00330A7E">
        <w:rPr>
          <w:rFonts w:ascii="Times New Roman" w:hAnsi="Times New Roman" w:cs="Times New Roman"/>
          <w:position w:val="-10"/>
          <w:sz w:val="24"/>
          <w:szCs w:val="24"/>
        </w:rPr>
        <w:object w:dxaOrig="560" w:dyaOrig="320" w14:anchorId="6F6DB1C3">
          <v:shape id="_x0000_i4368" type="#_x0000_t75" style="width:28.5pt;height:15.75pt" o:ole="">
            <v:imagedata r:id="rId2792" o:title=""/>
          </v:shape>
          <o:OLEObject Type="Embed" ProgID="Equation.DSMT4" ShapeID="_x0000_i4368" DrawAspect="Content" ObjectID="_1796843430" r:id="rId5929"/>
        </w:object>
      </w:r>
      <w:r w:rsidRPr="00330A7E">
        <w:rPr>
          <w:rFonts w:ascii="Times New Roman" w:hAnsi="Times New Roman" w:cs="Times New Roman"/>
          <w:sz w:val="24"/>
          <w:szCs w:val="24"/>
        </w:rPr>
        <w:t xml:space="preserve">, cho mặt cầu: </w:t>
      </w:r>
      <w:r w:rsidRPr="00330A7E">
        <w:rPr>
          <w:rFonts w:ascii="Times New Roman" w:hAnsi="Times New Roman" w:cs="Times New Roman"/>
          <w:position w:val="-14"/>
          <w:sz w:val="24"/>
          <w:szCs w:val="24"/>
        </w:rPr>
        <w:object w:dxaOrig="3600" w:dyaOrig="440" w14:anchorId="5E497BDA">
          <v:shape id="_x0000_i4369" type="#_x0000_t75" style="width:180pt;height:21.75pt" o:ole="">
            <v:imagedata r:id="rId2794" o:title=""/>
          </v:shape>
          <o:OLEObject Type="Embed" ProgID="Equation.DSMT4" ShapeID="_x0000_i4369" DrawAspect="Content" ObjectID="_1796843431" r:id="rId5930"/>
        </w:object>
      </w:r>
    </w:p>
    <w:p w14:paraId="031230AC"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Tâm của mặt cầu </w:t>
      </w:r>
      <w:r w:rsidRPr="00330A7E">
        <w:rPr>
          <w:rFonts w:ascii="Times New Roman" w:hAnsi="Times New Roman" w:cs="Times New Roman"/>
          <w:position w:val="-14"/>
          <w:sz w:val="24"/>
          <w:szCs w:val="24"/>
        </w:rPr>
        <w:object w:dxaOrig="400" w:dyaOrig="400" w14:anchorId="44213755">
          <v:shape id="_x0000_i4370" type="#_x0000_t75" style="width:20.25pt;height:20.25pt" o:ole="">
            <v:imagedata r:id="rId2796" o:title=""/>
          </v:shape>
          <o:OLEObject Type="Embed" ProgID="Equation.DSMT4" ShapeID="_x0000_i4370" DrawAspect="Content" ObjectID="_1796843432" r:id="rId5931"/>
        </w:object>
      </w:r>
      <w:r w:rsidRPr="00330A7E">
        <w:rPr>
          <w:rFonts w:ascii="Times New Roman" w:hAnsi="Times New Roman" w:cs="Times New Roman"/>
          <w:sz w:val="24"/>
          <w:szCs w:val="24"/>
        </w:rPr>
        <w:t xml:space="preserve"> có tọa độ là:</w:t>
      </w:r>
    </w:p>
    <w:p w14:paraId="6BE1DE0B"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A. </w:t>
      </w:r>
      <w:r w:rsidRPr="00330A7E">
        <w:rPr>
          <w:rFonts w:ascii="Times New Roman" w:hAnsi="Times New Roman" w:cs="Times New Roman"/>
          <w:b/>
          <w:bCs/>
          <w:position w:val="-14"/>
          <w:sz w:val="24"/>
          <w:szCs w:val="24"/>
        </w:rPr>
        <w:object w:dxaOrig="960" w:dyaOrig="400" w14:anchorId="49548940">
          <v:shape id="_x0000_i4371" type="#_x0000_t75" style="width:48.75pt;height:20.25pt" o:ole="">
            <v:imagedata r:id="rId2798" o:title=""/>
          </v:shape>
          <o:OLEObject Type="Embed" ProgID="Equation.DSMT4" ShapeID="_x0000_i4371" DrawAspect="Content" ObjectID="_1796843433" r:id="rId5932"/>
        </w:object>
      </w:r>
      <w:r w:rsidRPr="00330A7E">
        <w:rPr>
          <w:rFonts w:ascii="Times New Roman" w:hAnsi="Times New Roman" w:cs="Times New Roman"/>
          <w:b/>
          <w:bCs/>
          <w:sz w:val="24"/>
          <w:szCs w:val="24"/>
        </w:rPr>
        <w:tab/>
      </w:r>
      <w:r w:rsidRPr="00330A7E">
        <w:rPr>
          <w:rFonts w:ascii="Times New Roman" w:hAnsi="Times New Roman" w:cs="Times New Roman"/>
          <w:b/>
          <w:bCs/>
          <w:color w:val="0000FF"/>
          <w:sz w:val="24"/>
          <w:szCs w:val="24"/>
        </w:rPr>
        <w:t xml:space="preserve">B. </w:t>
      </w:r>
      <w:r w:rsidRPr="00330A7E">
        <w:rPr>
          <w:rFonts w:ascii="Times New Roman" w:hAnsi="Times New Roman" w:cs="Times New Roman"/>
          <w:b/>
          <w:bCs/>
          <w:position w:val="-14"/>
          <w:sz w:val="24"/>
          <w:szCs w:val="24"/>
        </w:rPr>
        <w:object w:dxaOrig="960" w:dyaOrig="400" w14:anchorId="4B224021">
          <v:shape id="_x0000_i4372" type="#_x0000_t75" style="width:48.75pt;height:20.25pt" o:ole="">
            <v:imagedata r:id="rId2800" o:title=""/>
          </v:shape>
          <o:OLEObject Type="Embed" ProgID="Equation.DSMT4" ShapeID="_x0000_i4372" DrawAspect="Content" ObjectID="_1796843434" r:id="rId5933"/>
        </w:object>
      </w:r>
      <w:r w:rsidRPr="00330A7E">
        <w:rPr>
          <w:rFonts w:ascii="Times New Roman" w:hAnsi="Times New Roman" w:cs="Times New Roman"/>
          <w:b/>
          <w:bCs/>
          <w:sz w:val="24"/>
          <w:szCs w:val="24"/>
        </w:rPr>
        <w:tab/>
      </w:r>
      <w:r w:rsidRPr="00330A7E">
        <w:rPr>
          <w:rFonts w:ascii="Times New Roman" w:hAnsi="Times New Roman" w:cs="Times New Roman"/>
          <w:b/>
          <w:bCs/>
          <w:color w:val="0000FF"/>
          <w:sz w:val="24"/>
          <w:szCs w:val="24"/>
        </w:rPr>
        <w:t xml:space="preserve">C. </w:t>
      </w:r>
      <w:r w:rsidRPr="00330A7E">
        <w:rPr>
          <w:rFonts w:ascii="Times New Roman" w:hAnsi="Times New Roman" w:cs="Times New Roman"/>
          <w:b/>
          <w:bCs/>
          <w:position w:val="-14"/>
          <w:sz w:val="24"/>
          <w:szCs w:val="24"/>
        </w:rPr>
        <w:object w:dxaOrig="980" w:dyaOrig="400" w14:anchorId="7C0310B2">
          <v:shape id="_x0000_i4373" type="#_x0000_t75" style="width:48.75pt;height:20.25pt" o:ole="">
            <v:imagedata r:id="rId2802" o:title=""/>
          </v:shape>
          <o:OLEObject Type="Embed" ProgID="Equation.DSMT4" ShapeID="_x0000_i4373" DrawAspect="Content" ObjectID="_1796843435" r:id="rId5934"/>
        </w:object>
      </w:r>
      <w:r w:rsidRPr="00330A7E">
        <w:rPr>
          <w:rFonts w:ascii="Times New Roman" w:hAnsi="Times New Roman" w:cs="Times New Roman"/>
          <w:b/>
          <w:bCs/>
          <w:sz w:val="24"/>
          <w:szCs w:val="24"/>
        </w:rPr>
        <w:tab/>
      </w:r>
      <w:r w:rsidRPr="00330A7E">
        <w:rPr>
          <w:rFonts w:ascii="Times New Roman" w:hAnsi="Times New Roman" w:cs="Times New Roman"/>
          <w:b/>
          <w:bCs/>
          <w:color w:val="0000FF"/>
          <w:sz w:val="24"/>
          <w:szCs w:val="24"/>
        </w:rPr>
        <w:t xml:space="preserve">D. </w:t>
      </w:r>
      <w:r w:rsidRPr="00330A7E">
        <w:rPr>
          <w:rFonts w:ascii="Times New Roman" w:hAnsi="Times New Roman" w:cs="Times New Roman"/>
          <w:b/>
          <w:bCs/>
          <w:position w:val="-14"/>
          <w:sz w:val="24"/>
          <w:szCs w:val="24"/>
        </w:rPr>
        <w:object w:dxaOrig="840" w:dyaOrig="400" w14:anchorId="1CA46D49">
          <v:shape id="_x0000_i4374" type="#_x0000_t75" style="width:42pt;height:20.25pt" o:ole="">
            <v:imagedata r:id="rId2804" o:title=""/>
          </v:shape>
          <o:OLEObject Type="Embed" ProgID="Equation.DSMT4" ShapeID="_x0000_i4374" DrawAspect="Content" ObjectID="_1796843436" r:id="rId5935"/>
        </w:object>
      </w:r>
    </w:p>
    <w:p w14:paraId="5310489A" w14:textId="77777777" w:rsidR="00ED397D" w:rsidRPr="00330A7E" w:rsidRDefault="00ED397D" w:rsidP="00330A7E">
      <w:pPr>
        <w:ind w:left="992" w:hanging="992"/>
        <w:jc w:val="center"/>
        <w:rPr>
          <w:rFonts w:ascii="Times New Roman" w:hAnsi="Times New Roman" w:cs="Times New Roman"/>
          <w:b/>
          <w:bCs/>
          <w:sz w:val="24"/>
          <w:szCs w:val="24"/>
        </w:rPr>
      </w:pPr>
      <w:r w:rsidRPr="00330A7E">
        <w:rPr>
          <w:rFonts w:ascii="Times New Roman" w:hAnsi="Times New Roman" w:cs="Times New Roman"/>
          <w:b/>
          <w:bCs/>
          <w:sz w:val="24"/>
          <w:szCs w:val="24"/>
        </w:rPr>
        <w:t>Hướng dẫn giải</w:t>
      </w:r>
    </w:p>
    <w:p w14:paraId="32BE2F69" w14:textId="77777777" w:rsidR="00ED397D" w:rsidRPr="00330A7E" w:rsidRDefault="00ED397D" w:rsidP="00330A7E">
      <w:pPr>
        <w:spacing w:after="0"/>
        <w:ind w:left="992"/>
        <w:jc w:val="both"/>
        <w:rPr>
          <w:rFonts w:ascii="Times New Roman" w:hAnsi="Times New Roman" w:cs="Times New Roman"/>
          <w:b/>
          <w:color w:val="0000FF"/>
          <w:sz w:val="24"/>
          <w:szCs w:val="24"/>
          <w:u w:val="single"/>
          <w:lang w:val="fr-FR"/>
        </w:rPr>
      </w:pPr>
      <w:r w:rsidRPr="00330A7E">
        <w:rPr>
          <w:rFonts w:ascii="Times New Roman" w:hAnsi="Times New Roman" w:cs="Times New Roman"/>
          <w:b/>
          <w:color w:val="0033CC"/>
          <w:sz w:val="24"/>
          <w:szCs w:val="24"/>
          <w:lang w:val="fr-FR"/>
        </w:rPr>
        <w:t>Chọn</w:t>
      </w:r>
      <w:r w:rsidRPr="00330A7E">
        <w:rPr>
          <w:rFonts w:ascii="Times New Roman" w:hAnsi="Times New Roman" w:cs="Times New Roman"/>
          <w:b/>
          <w:color w:val="0033CC"/>
          <w:sz w:val="24"/>
          <w:szCs w:val="24"/>
          <w:lang w:val="fr-FR"/>
        </w:rPr>
        <w:tab/>
      </w:r>
      <w:r w:rsidRPr="00330A7E">
        <w:rPr>
          <w:rFonts w:ascii="Times New Roman" w:hAnsi="Times New Roman" w:cs="Times New Roman"/>
          <w:b/>
          <w:color w:val="0000FF"/>
          <w:sz w:val="24"/>
          <w:szCs w:val="24"/>
          <w:u w:val="single"/>
          <w:lang w:val="fr-FR"/>
        </w:rPr>
        <w:t>A</w:t>
      </w:r>
      <w:r w:rsidRPr="00330A7E">
        <w:rPr>
          <w:rFonts w:ascii="Times New Roman" w:hAnsi="Times New Roman" w:cs="Times New Roman"/>
          <w:b/>
          <w:color w:val="0000FF"/>
          <w:sz w:val="24"/>
          <w:szCs w:val="24"/>
          <w:lang w:val="fr-FR"/>
        </w:rPr>
        <w:t>.</w:t>
      </w:r>
    </w:p>
    <w:p w14:paraId="452DA576" w14:textId="77777777" w:rsidR="00ED397D" w:rsidRPr="00330A7E" w:rsidRDefault="00ED397D" w:rsidP="00330A7E">
      <w:pPr>
        <w:ind w:left="992"/>
        <w:jc w:val="both"/>
        <w:rPr>
          <w:rFonts w:ascii="Times New Roman" w:hAnsi="Times New Roman" w:cs="Times New Roman"/>
          <w:bCs/>
          <w:sz w:val="24"/>
          <w:szCs w:val="24"/>
        </w:rPr>
      </w:pPr>
      <w:r w:rsidRPr="00330A7E">
        <w:rPr>
          <w:rFonts w:ascii="Times New Roman" w:hAnsi="Times New Roman" w:cs="Times New Roman"/>
          <w:bCs/>
          <w:sz w:val="24"/>
          <w:szCs w:val="24"/>
        </w:rPr>
        <w:t xml:space="preserve">Mặt cầu </w:t>
      </w:r>
      <w:r w:rsidRPr="00330A7E">
        <w:rPr>
          <w:rFonts w:ascii="Times New Roman" w:hAnsi="Times New Roman" w:cs="Times New Roman"/>
          <w:bCs/>
          <w:position w:val="-14"/>
          <w:sz w:val="24"/>
          <w:szCs w:val="24"/>
        </w:rPr>
        <w:object w:dxaOrig="400" w:dyaOrig="400" w14:anchorId="6B013D4B">
          <v:shape id="_x0000_i4375" type="#_x0000_t75" style="width:20.25pt;height:20.25pt" o:ole="">
            <v:imagedata r:id="rId3090" o:title=""/>
          </v:shape>
          <o:OLEObject Type="Embed" ProgID="Equation.DSMT4" ShapeID="_x0000_i4375" DrawAspect="Content" ObjectID="_1796843437" r:id="rId5936"/>
        </w:object>
      </w:r>
      <w:r w:rsidRPr="00330A7E">
        <w:rPr>
          <w:rFonts w:ascii="Times New Roman" w:hAnsi="Times New Roman" w:cs="Times New Roman"/>
          <w:bCs/>
          <w:sz w:val="24"/>
          <w:szCs w:val="24"/>
        </w:rPr>
        <w:t xml:space="preserve">có tọa độ tâm </w:t>
      </w:r>
      <w:r w:rsidRPr="00330A7E">
        <w:rPr>
          <w:rFonts w:ascii="Times New Roman" w:hAnsi="Times New Roman" w:cs="Times New Roman"/>
          <w:bCs/>
          <w:position w:val="-14"/>
          <w:sz w:val="24"/>
          <w:szCs w:val="24"/>
        </w:rPr>
        <w:object w:dxaOrig="1060" w:dyaOrig="400" w14:anchorId="299953CB">
          <v:shape id="_x0000_i4376" type="#_x0000_t75" style="width:53.25pt;height:20.25pt" o:ole="">
            <v:imagedata r:id="rId3092" o:title=""/>
          </v:shape>
          <o:OLEObject Type="Embed" ProgID="Equation.DSMT4" ShapeID="_x0000_i4376" DrawAspect="Content" ObjectID="_1796843438" r:id="rId5937"/>
        </w:object>
      </w:r>
      <w:r w:rsidRPr="00330A7E">
        <w:rPr>
          <w:rFonts w:ascii="Times New Roman" w:hAnsi="Times New Roman" w:cs="Times New Roman"/>
          <w:bCs/>
          <w:sz w:val="24"/>
          <w:szCs w:val="24"/>
        </w:rPr>
        <w:t xml:space="preserve"> và bán kính </w:t>
      </w:r>
      <w:r w:rsidRPr="00330A7E">
        <w:rPr>
          <w:rFonts w:ascii="Times New Roman" w:hAnsi="Times New Roman" w:cs="Times New Roman"/>
          <w:bCs/>
          <w:position w:val="-6"/>
          <w:sz w:val="24"/>
          <w:szCs w:val="24"/>
        </w:rPr>
        <w:object w:dxaOrig="580" w:dyaOrig="279" w14:anchorId="7A305BCC">
          <v:shape id="_x0000_i4377" type="#_x0000_t75" style="width:29.25pt;height:14.25pt" o:ole="">
            <v:imagedata r:id="rId3094" o:title=""/>
          </v:shape>
          <o:OLEObject Type="Embed" ProgID="Equation.DSMT4" ShapeID="_x0000_i4377" DrawAspect="Content" ObjectID="_1796843439" r:id="rId5938"/>
        </w:object>
      </w:r>
    </w:p>
    <w:p w14:paraId="0331834D" w14:textId="77777777" w:rsidR="00ED397D" w:rsidRPr="00330A7E" w:rsidRDefault="00ED397D" w:rsidP="000E1E56">
      <w:pPr>
        <w:pStyle w:val="ListParagraph"/>
        <w:numPr>
          <w:ilvl w:val="0"/>
          <w:numId w:val="53"/>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Cho hai biến cố </w:t>
      </w:r>
      <w:r w:rsidRPr="00330A7E">
        <w:rPr>
          <w:rFonts w:ascii="Times New Roman" w:hAnsi="Times New Roman" w:cs="Times New Roman"/>
          <w:position w:val="-10"/>
          <w:sz w:val="24"/>
          <w:szCs w:val="24"/>
        </w:rPr>
        <w:object w:dxaOrig="480" w:dyaOrig="320" w14:anchorId="2C3EA522">
          <v:shape id="_x0000_i4378" type="#_x0000_t75" style="width:23.25pt;height:15.75pt" o:ole="">
            <v:imagedata r:id="rId2806" o:title=""/>
          </v:shape>
          <o:OLEObject Type="Embed" ProgID="Equation.DSMT4" ShapeID="_x0000_i4378" DrawAspect="Content" ObjectID="_1796843440" r:id="rId5939"/>
        </w:object>
      </w:r>
      <w:r w:rsidRPr="00330A7E">
        <w:rPr>
          <w:rFonts w:ascii="Times New Roman" w:hAnsi="Times New Roman" w:cs="Times New Roman"/>
          <w:sz w:val="24"/>
          <w:szCs w:val="24"/>
        </w:rPr>
        <w:t xml:space="preserve"> với </w:t>
      </w:r>
      <w:r w:rsidRPr="00330A7E">
        <w:rPr>
          <w:rFonts w:ascii="Times New Roman" w:hAnsi="Times New Roman" w:cs="Times New Roman"/>
          <w:position w:val="-10"/>
          <w:sz w:val="24"/>
          <w:szCs w:val="24"/>
        </w:rPr>
        <w:object w:dxaOrig="1300" w:dyaOrig="320" w14:anchorId="7A51E549">
          <v:shape id="_x0000_i4379" type="#_x0000_t75" style="width:65.25pt;height:15.75pt" o:ole="">
            <v:imagedata r:id="rId2808" o:title=""/>
          </v:shape>
          <o:OLEObject Type="Embed" ProgID="Equation.DSMT4" ShapeID="_x0000_i4379" DrawAspect="Content" ObjectID="_1796843441" r:id="rId5940"/>
        </w:object>
      </w:r>
      <w:r w:rsidRPr="00330A7E">
        <w:rPr>
          <w:rFonts w:ascii="Times New Roman" w:hAnsi="Times New Roman" w:cs="Times New Roman"/>
          <w:sz w:val="24"/>
          <w:szCs w:val="24"/>
        </w:rPr>
        <w:t xml:space="preserve"> Phát biểu nào sau đây là đúng?</w:t>
      </w:r>
    </w:p>
    <w:p w14:paraId="1D86D5E0"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A. </w:t>
      </w:r>
      <w:r w:rsidRPr="00330A7E">
        <w:rPr>
          <w:rFonts w:ascii="Times New Roman" w:hAnsi="Times New Roman" w:cs="Times New Roman"/>
          <w:b/>
          <w:bCs/>
          <w:position w:val="-18"/>
          <w:sz w:val="24"/>
          <w:szCs w:val="24"/>
        </w:rPr>
        <w:object w:dxaOrig="3940" w:dyaOrig="480" w14:anchorId="32D61CDA">
          <v:shape id="_x0000_i4380" type="#_x0000_t75" style="width:197.25pt;height:23.25pt" o:ole="">
            <v:imagedata r:id="rId2810" o:title=""/>
          </v:shape>
          <o:OLEObject Type="Embed" ProgID="Equation.DSMT4" ShapeID="_x0000_i4380" DrawAspect="Content" ObjectID="_1796843442" r:id="rId5941"/>
        </w:object>
      </w:r>
    </w:p>
    <w:p w14:paraId="58C7AEFE"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B. </w:t>
      </w:r>
      <w:r w:rsidRPr="00330A7E">
        <w:rPr>
          <w:rFonts w:ascii="Times New Roman" w:hAnsi="Times New Roman" w:cs="Times New Roman"/>
          <w:b/>
          <w:bCs/>
          <w:position w:val="-18"/>
          <w:sz w:val="24"/>
          <w:szCs w:val="24"/>
        </w:rPr>
        <w:object w:dxaOrig="3940" w:dyaOrig="480" w14:anchorId="5B1DB06F">
          <v:shape id="_x0000_i4381" type="#_x0000_t75" style="width:197.25pt;height:23.25pt" o:ole="">
            <v:imagedata r:id="rId2812" o:title=""/>
          </v:shape>
          <o:OLEObject Type="Embed" ProgID="Equation.DSMT4" ShapeID="_x0000_i4381" DrawAspect="Content" ObjectID="_1796843443" r:id="rId5942"/>
        </w:object>
      </w:r>
    </w:p>
    <w:p w14:paraId="7F913517"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C. </w:t>
      </w:r>
      <w:r w:rsidRPr="00330A7E">
        <w:rPr>
          <w:rFonts w:ascii="Times New Roman" w:hAnsi="Times New Roman" w:cs="Times New Roman"/>
          <w:b/>
          <w:bCs/>
          <w:position w:val="-18"/>
          <w:sz w:val="24"/>
          <w:szCs w:val="24"/>
        </w:rPr>
        <w:object w:dxaOrig="3940" w:dyaOrig="480" w14:anchorId="1D0678FA">
          <v:shape id="_x0000_i4382" type="#_x0000_t75" style="width:197.25pt;height:23.25pt" o:ole="">
            <v:imagedata r:id="rId2814" o:title=""/>
          </v:shape>
          <o:OLEObject Type="Embed" ProgID="Equation.DSMT4" ShapeID="_x0000_i4382" DrawAspect="Content" ObjectID="_1796843444" r:id="rId5943"/>
        </w:object>
      </w:r>
    </w:p>
    <w:p w14:paraId="00AEA600"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D. </w:t>
      </w:r>
      <w:r w:rsidRPr="00330A7E">
        <w:rPr>
          <w:rFonts w:ascii="Times New Roman" w:hAnsi="Times New Roman" w:cs="Times New Roman"/>
          <w:b/>
          <w:bCs/>
          <w:position w:val="-18"/>
          <w:sz w:val="24"/>
          <w:szCs w:val="24"/>
        </w:rPr>
        <w:object w:dxaOrig="3940" w:dyaOrig="480" w14:anchorId="1C5BE2D1">
          <v:shape id="_x0000_i4383" type="#_x0000_t75" style="width:197.25pt;height:23.25pt" o:ole="">
            <v:imagedata r:id="rId2816" o:title=""/>
          </v:shape>
          <o:OLEObject Type="Embed" ProgID="Equation.DSMT4" ShapeID="_x0000_i4383" DrawAspect="Content" ObjectID="_1796843445" r:id="rId5944"/>
        </w:object>
      </w:r>
    </w:p>
    <w:p w14:paraId="4722FE2E" w14:textId="77777777" w:rsidR="00ED397D" w:rsidRPr="00330A7E" w:rsidRDefault="00ED397D" w:rsidP="00330A7E">
      <w:pPr>
        <w:ind w:left="992" w:hanging="992"/>
        <w:jc w:val="center"/>
        <w:rPr>
          <w:rFonts w:ascii="Times New Roman" w:hAnsi="Times New Roman" w:cs="Times New Roman"/>
          <w:b/>
          <w:bCs/>
          <w:sz w:val="24"/>
          <w:szCs w:val="24"/>
        </w:rPr>
      </w:pPr>
      <w:r w:rsidRPr="00330A7E">
        <w:rPr>
          <w:rFonts w:ascii="Times New Roman" w:hAnsi="Times New Roman" w:cs="Times New Roman"/>
          <w:b/>
          <w:bCs/>
          <w:sz w:val="24"/>
          <w:szCs w:val="24"/>
        </w:rPr>
        <w:t>Hướng dẫn giải</w:t>
      </w:r>
    </w:p>
    <w:p w14:paraId="247DFCB0" w14:textId="77777777" w:rsidR="00ED397D" w:rsidRPr="00330A7E" w:rsidRDefault="00ED397D" w:rsidP="00330A7E">
      <w:pPr>
        <w:spacing w:after="0"/>
        <w:ind w:left="992"/>
        <w:rPr>
          <w:rFonts w:ascii="Times New Roman" w:hAnsi="Times New Roman" w:cs="Times New Roman"/>
          <w:b/>
          <w:color w:val="0000FF"/>
          <w:sz w:val="24"/>
          <w:szCs w:val="24"/>
          <w:u w:val="single"/>
        </w:rPr>
      </w:pPr>
      <w:r w:rsidRPr="00330A7E">
        <w:rPr>
          <w:rFonts w:ascii="Times New Roman" w:hAnsi="Times New Roman" w:cs="Times New Roman"/>
          <w:b/>
          <w:color w:val="0033CC"/>
          <w:sz w:val="24"/>
          <w:szCs w:val="24"/>
        </w:rPr>
        <w:t>Chọn</w:t>
      </w:r>
      <w:r w:rsidRPr="00330A7E">
        <w:rPr>
          <w:rFonts w:ascii="Times New Roman" w:hAnsi="Times New Roman" w:cs="Times New Roman"/>
          <w:b/>
          <w:color w:val="0033CC"/>
          <w:sz w:val="24"/>
          <w:szCs w:val="24"/>
        </w:rPr>
        <w:tab/>
      </w:r>
      <w:r w:rsidRPr="00330A7E">
        <w:rPr>
          <w:rFonts w:ascii="Times New Roman" w:hAnsi="Times New Roman" w:cs="Times New Roman"/>
          <w:b/>
          <w:color w:val="0000FF"/>
          <w:sz w:val="24"/>
          <w:szCs w:val="24"/>
          <w:u w:val="single"/>
        </w:rPr>
        <w:t>D</w:t>
      </w:r>
      <w:r w:rsidRPr="00330A7E">
        <w:rPr>
          <w:rFonts w:ascii="Times New Roman" w:hAnsi="Times New Roman" w:cs="Times New Roman"/>
          <w:b/>
          <w:color w:val="0000FF"/>
          <w:sz w:val="24"/>
          <w:szCs w:val="24"/>
        </w:rPr>
        <w:t>.</w:t>
      </w:r>
    </w:p>
    <w:p w14:paraId="10539FF1"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Công thức đúng là </w:t>
      </w:r>
      <w:r w:rsidRPr="00330A7E">
        <w:rPr>
          <w:rFonts w:ascii="Times New Roman" w:hAnsi="Times New Roman" w:cs="Times New Roman"/>
          <w:position w:val="-18"/>
          <w:sz w:val="24"/>
          <w:szCs w:val="24"/>
        </w:rPr>
        <w:object w:dxaOrig="3920" w:dyaOrig="480" w14:anchorId="0C193728">
          <v:shape id="_x0000_i4384" type="#_x0000_t75" style="width:195.75pt;height:24pt" o:ole="">
            <v:imagedata r:id="rId3102" o:title=""/>
          </v:shape>
          <o:OLEObject Type="Embed" ProgID="Equation.DSMT4" ShapeID="_x0000_i4384" DrawAspect="Content" ObjectID="_1796843446" r:id="rId5945"/>
        </w:object>
      </w:r>
      <w:r w:rsidRPr="00330A7E">
        <w:rPr>
          <w:rFonts w:ascii="Times New Roman" w:hAnsi="Times New Roman" w:cs="Times New Roman"/>
          <w:sz w:val="24"/>
          <w:szCs w:val="24"/>
        </w:rPr>
        <w:t>.</w:t>
      </w:r>
    </w:p>
    <w:p w14:paraId="732B9646" w14:textId="77777777" w:rsidR="00ED397D" w:rsidRPr="00330A7E" w:rsidRDefault="00ED397D" w:rsidP="000E1E56">
      <w:pPr>
        <w:pStyle w:val="ListParagraph"/>
        <w:numPr>
          <w:ilvl w:val="0"/>
          <w:numId w:val="53"/>
        </w:numPr>
        <w:rPr>
          <w:rFonts w:ascii="Times New Roman" w:hAnsi="Times New Roman" w:cs="Times New Roman"/>
          <w:sz w:val="24"/>
          <w:szCs w:val="24"/>
        </w:rPr>
      </w:pPr>
      <w:r w:rsidRPr="00330A7E">
        <w:rPr>
          <w:rFonts w:ascii="Times New Roman" w:hAnsi="Times New Roman" w:cs="Times New Roman"/>
          <w:sz w:val="24"/>
          <w:szCs w:val="24"/>
        </w:rPr>
        <w:t>Cô Hà thống kê lại đường kính thân gỗ của một số cây xoan đào 6 năm tuổi được trồng ở một lâm trường ở bảng sau.</w:t>
      </w:r>
    </w:p>
    <w:tbl>
      <w:tblPr>
        <w:tblStyle w:val="TableGrid"/>
        <w:tblW w:w="0" w:type="auto"/>
        <w:jc w:val="center"/>
        <w:tblLook w:val="00A0" w:firstRow="1" w:lastRow="0" w:firstColumn="1" w:lastColumn="0" w:noHBand="0" w:noVBand="0"/>
      </w:tblPr>
      <w:tblGrid>
        <w:gridCol w:w="1699"/>
        <w:gridCol w:w="1699"/>
        <w:gridCol w:w="1699"/>
        <w:gridCol w:w="1699"/>
        <w:gridCol w:w="1700"/>
        <w:gridCol w:w="1700"/>
      </w:tblGrid>
      <w:tr w:rsidR="00ED397D" w:rsidRPr="00330A7E" w14:paraId="34205F14" w14:textId="77777777" w:rsidTr="00330A7E">
        <w:trPr>
          <w:jc w:val="center"/>
        </w:trPr>
        <w:tc>
          <w:tcPr>
            <w:tcW w:w="1699" w:type="dxa"/>
          </w:tcPr>
          <w:p w14:paraId="6A30DE55"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sz w:val="24"/>
                <w:szCs w:val="24"/>
              </w:rPr>
            </w:pPr>
            <w:r w:rsidRPr="00330A7E">
              <w:rPr>
                <w:rFonts w:ascii="Times New Roman" w:hAnsi="Times New Roman" w:cs="Times New Roman"/>
                <w:sz w:val="24"/>
                <w:szCs w:val="24"/>
              </w:rPr>
              <w:t xml:space="preserve">Đường kính </w:t>
            </w:r>
            <w:r w:rsidRPr="00330A7E">
              <w:rPr>
                <w:rFonts w:ascii="Times New Roman" w:eastAsiaTheme="minorEastAsia" w:hAnsi="Times New Roman" w:cs="Times New Roman"/>
                <w:position w:val="-10"/>
                <w:sz w:val="24"/>
                <w:szCs w:val="24"/>
                <w:lang w:eastAsia="ja-JP"/>
              </w:rPr>
              <w:object w:dxaOrig="520" w:dyaOrig="320" w14:anchorId="3E65BB18">
                <v:shape id="_x0000_i4385" type="#_x0000_t75" style="width:26.25pt;height:16.5pt" o:ole="">
                  <v:imagedata r:id="rId5670" o:title=""/>
                </v:shape>
                <o:OLEObject Type="Embed" ProgID="Equation.DSMT4" ShapeID="_x0000_i4385" DrawAspect="Content" ObjectID="_1796843447" r:id="rId5946"/>
              </w:object>
            </w:r>
          </w:p>
        </w:tc>
        <w:tc>
          <w:tcPr>
            <w:tcW w:w="1699" w:type="dxa"/>
          </w:tcPr>
          <w:p w14:paraId="6FCE5A16"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sz w:val="24"/>
                <w:szCs w:val="24"/>
              </w:rPr>
            </w:pPr>
            <w:r w:rsidRPr="00330A7E">
              <w:rPr>
                <w:rFonts w:ascii="Times New Roman" w:eastAsiaTheme="minorEastAsia" w:hAnsi="Times New Roman" w:cs="Times New Roman"/>
                <w:position w:val="-10"/>
                <w:sz w:val="24"/>
                <w:szCs w:val="24"/>
                <w:lang w:eastAsia="ja-JP"/>
              </w:rPr>
              <w:object w:dxaOrig="780" w:dyaOrig="320" w14:anchorId="5FC75F15">
                <v:shape id="_x0000_i4386" type="#_x0000_t75" style="width:38.25pt;height:16.5pt" o:ole="">
                  <v:imagedata r:id="rId5672" o:title=""/>
                </v:shape>
                <o:OLEObject Type="Embed" ProgID="Equation.DSMT4" ShapeID="_x0000_i4386" DrawAspect="Content" ObjectID="_1796843448" r:id="rId5947"/>
              </w:object>
            </w:r>
          </w:p>
        </w:tc>
        <w:tc>
          <w:tcPr>
            <w:tcW w:w="1699" w:type="dxa"/>
          </w:tcPr>
          <w:p w14:paraId="5A62FDD2"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sz w:val="24"/>
                <w:szCs w:val="24"/>
              </w:rPr>
            </w:pPr>
            <w:r w:rsidRPr="00330A7E">
              <w:rPr>
                <w:rFonts w:ascii="Times New Roman" w:eastAsiaTheme="minorEastAsia" w:hAnsi="Times New Roman" w:cs="Times New Roman"/>
                <w:position w:val="-10"/>
                <w:sz w:val="24"/>
                <w:szCs w:val="24"/>
                <w:lang w:eastAsia="ja-JP"/>
              </w:rPr>
              <w:object w:dxaOrig="780" w:dyaOrig="320" w14:anchorId="7E97A0E3">
                <v:shape id="_x0000_i4387" type="#_x0000_t75" style="width:38.25pt;height:16.5pt" o:ole="">
                  <v:imagedata r:id="rId5674" o:title=""/>
                </v:shape>
                <o:OLEObject Type="Embed" ProgID="Equation.DSMT4" ShapeID="_x0000_i4387" DrawAspect="Content" ObjectID="_1796843449" r:id="rId5948"/>
              </w:object>
            </w:r>
          </w:p>
        </w:tc>
        <w:tc>
          <w:tcPr>
            <w:tcW w:w="1699" w:type="dxa"/>
          </w:tcPr>
          <w:p w14:paraId="22B036A2"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sz w:val="24"/>
                <w:szCs w:val="24"/>
              </w:rPr>
            </w:pPr>
            <w:r w:rsidRPr="00330A7E">
              <w:rPr>
                <w:rFonts w:ascii="Times New Roman" w:eastAsiaTheme="minorEastAsia" w:hAnsi="Times New Roman" w:cs="Times New Roman"/>
                <w:position w:val="-10"/>
                <w:sz w:val="24"/>
                <w:szCs w:val="24"/>
                <w:lang w:eastAsia="ja-JP"/>
              </w:rPr>
              <w:object w:dxaOrig="780" w:dyaOrig="320" w14:anchorId="1A0412C3">
                <v:shape id="_x0000_i4388" type="#_x0000_t75" style="width:38.25pt;height:16.5pt" o:ole="">
                  <v:imagedata r:id="rId5676" o:title=""/>
                </v:shape>
                <o:OLEObject Type="Embed" ProgID="Equation.DSMT4" ShapeID="_x0000_i4388" DrawAspect="Content" ObjectID="_1796843450" r:id="rId5949"/>
              </w:object>
            </w:r>
          </w:p>
        </w:tc>
        <w:tc>
          <w:tcPr>
            <w:tcW w:w="1700" w:type="dxa"/>
          </w:tcPr>
          <w:p w14:paraId="5D2CBA6B"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sz w:val="24"/>
                <w:szCs w:val="24"/>
              </w:rPr>
            </w:pPr>
            <w:r w:rsidRPr="00330A7E">
              <w:rPr>
                <w:rFonts w:ascii="Times New Roman" w:eastAsiaTheme="minorEastAsia" w:hAnsi="Times New Roman" w:cs="Times New Roman"/>
                <w:position w:val="-10"/>
                <w:sz w:val="24"/>
                <w:szCs w:val="24"/>
                <w:lang w:eastAsia="ja-JP"/>
              </w:rPr>
              <w:object w:dxaOrig="780" w:dyaOrig="320" w14:anchorId="295084B4">
                <v:shape id="_x0000_i4389" type="#_x0000_t75" style="width:38.25pt;height:16.5pt" o:ole="">
                  <v:imagedata r:id="rId5678" o:title=""/>
                </v:shape>
                <o:OLEObject Type="Embed" ProgID="Equation.DSMT4" ShapeID="_x0000_i4389" DrawAspect="Content" ObjectID="_1796843451" r:id="rId5950"/>
              </w:object>
            </w:r>
          </w:p>
        </w:tc>
        <w:tc>
          <w:tcPr>
            <w:tcW w:w="1700" w:type="dxa"/>
          </w:tcPr>
          <w:p w14:paraId="17F88559"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sz w:val="24"/>
                <w:szCs w:val="24"/>
              </w:rPr>
            </w:pPr>
            <w:r w:rsidRPr="00330A7E">
              <w:rPr>
                <w:rFonts w:ascii="Times New Roman" w:eastAsiaTheme="minorEastAsia" w:hAnsi="Times New Roman" w:cs="Times New Roman"/>
                <w:position w:val="-10"/>
                <w:sz w:val="24"/>
                <w:szCs w:val="24"/>
                <w:lang w:eastAsia="ja-JP"/>
              </w:rPr>
              <w:object w:dxaOrig="780" w:dyaOrig="320" w14:anchorId="10FFBA45">
                <v:shape id="_x0000_i4390" type="#_x0000_t75" style="width:38.25pt;height:16.5pt" o:ole="">
                  <v:imagedata r:id="rId5680" o:title=""/>
                </v:shape>
                <o:OLEObject Type="Embed" ProgID="Equation.DSMT4" ShapeID="_x0000_i4390" DrawAspect="Content" ObjectID="_1796843452" r:id="rId5951"/>
              </w:object>
            </w:r>
          </w:p>
        </w:tc>
      </w:tr>
      <w:tr w:rsidR="00ED397D" w:rsidRPr="00330A7E" w14:paraId="64E75234" w14:textId="77777777" w:rsidTr="00330A7E">
        <w:trPr>
          <w:jc w:val="center"/>
        </w:trPr>
        <w:tc>
          <w:tcPr>
            <w:tcW w:w="1699" w:type="dxa"/>
          </w:tcPr>
          <w:p w14:paraId="58EC6180"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sz w:val="24"/>
                <w:szCs w:val="24"/>
              </w:rPr>
            </w:pPr>
            <w:r w:rsidRPr="00330A7E">
              <w:rPr>
                <w:rFonts w:ascii="Times New Roman" w:hAnsi="Times New Roman" w:cs="Times New Roman"/>
                <w:sz w:val="24"/>
                <w:szCs w:val="24"/>
              </w:rPr>
              <w:t>Tần số</w:t>
            </w:r>
          </w:p>
        </w:tc>
        <w:tc>
          <w:tcPr>
            <w:tcW w:w="1699" w:type="dxa"/>
          </w:tcPr>
          <w:p w14:paraId="7F65402A"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sz w:val="24"/>
                <w:szCs w:val="24"/>
              </w:rPr>
            </w:pPr>
            <w:r w:rsidRPr="00330A7E">
              <w:rPr>
                <w:rFonts w:ascii="Times New Roman" w:hAnsi="Times New Roman" w:cs="Times New Roman"/>
                <w:sz w:val="24"/>
                <w:szCs w:val="24"/>
              </w:rPr>
              <w:t>5</w:t>
            </w:r>
          </w:p>
        </w:tc>
        <w:tc>
          <w:tcPr>
            <w:tcW w:w="1699" w:type="dxa"/>
          </w:tcPr>
          <w:p w14:paraId="6A5B9533"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sz w:val="24"/>
                <w:szCs w:val="24"/>
              </w:rPr>
            </w:pPr>
            <w:r w:rsidRPr="00330A7E">
              <w:rPr>
                <w:rFonts w:ascii="Times New Roman" w:hAnsi="Times New Roman" w:cs="Times New Roman"/>
                <w:sz w:val="24"/>
                <w:szCs w:val="24"/>
              </w:rPr>
              <w:t>20</w:t>
            </w:r>
          </w:p>
        </w:tc>
        <w:tc>
          <w:tcPr>
            <w:tcW w:w="1699" w:type="dxa"/>
          </w:tcPr>
          <w:p w14:paraId="5677AECD"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sz w:val="24"/>
                <w:szCs w:val="24"/>
              </w:rPr>
            </w:pPr>
            <w:r w:rsidRPr="00330A7E">
              <w:rPr>
                <w:rFonts w:ascii="Times New Roman" w:hAnsi="Times New Roman" w:cs="Times New Roman"/>
                <w:sz w:val="24"/>
                <w:szCs w:val="24"/>
              </w:rPr>
              <w:t>18</w:t>
            </w:r>
          </w:p>
        </w:tc>
        <w:tc>
          <w:tcPr>
            <w:tcW w:w="1700" w:type="dxa"/>
          </w:tcPr>
          <w:p w14:paraId="4879D02E"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sz w:val="24"/>
                <w:szCs w:val="24"/>
              </w:rPr>
            </w:pPr>
            <w:r w:rsidRPr="00330A7E">
              <w:rPr>
                <w:rFonts w:ascii="Times New Roman" w:hAnsi="Times New Roman" w:cs="Times New Roman"/>
                <w:sz w:val="24"/>
                <w:szCs w:val="24"/>
              </w:rPr>
              <w:t>7</w:t>
            </w:r>
          </w:p>
        </w:tc>
        <w:tc>
          <w:tcPr>
            <w:tcW w:w="1700" w:type="dxa"/>
          </w:tcPr>
          <w:p w14:paraId="04344929" w14:textId="77777777" w:rsidR="00ED397D" w:rsidRPr="00330A7E" w:rsidRDefault="00ED397D" w:rsidP="00330A7E">
            <w:pPr>
              <w:tabs>
                <w:tab w:val="left" w:pos="992"/>
                <w:tab w:val="left" w:pos="3402"/>
                <w:tab w:val="left" w:pos="5669"/>
                <w:tab w:val="left" w:pos="7937"/>
              </w:tabs>
              <w:jc w:val="center"/>
              <w:rPr>
                <w:rFonts w:ascii="Times New Roman" w:hAnsi="Times New Roman" w:cs="Times New Roman"/>
                <w:sz w:val="24"/>
                <w:szCs w:val="24"/>
              </w:rPr>
            </w:pPr>
            <w:r w:rsidRPr="00330A7E">
              <w:rPr>
                <w:rFonts w:ascii="Times New Roman" w:hAnsi="Times New Roman" w:cs="Times New Roman"/>
                <w:sz w:val="24"/>
                <w:szCs w:val="24"/>
              </w:rPr>
              <w:t>3</w:t>
            </w:r>
          </w:p>
        </w:tc>
      </w:tr>
    </w:tbl>
    <w:p w14:paraId="19498A75"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b/>
          <w:color w:val="0000FF"/>
          <w:sz w:val="24"/>
          <w:szCs w:val="24"/>
        </w:rPr>
      </w:pPr>
      <w:r w:rsidRPr="00330A7E">
        <w:rPr>
          <w:rFonts w:ascii="Times New Roman" w:hAnsi="Times New Roman" w:cs="Times New Roman"/>
          <w:sz w:val="24"/>
          <w:szCs w:val="24"/>
        </w:rPr>
        <w:t>Hãy tìm khoảng biến thiên của mẫu số liệu ghép nhóm trên.</w:t>
      </w:r>
    </w:p>
    <w:p w14:paraId="35515DC1"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b/>
          <w:color w:val="0000FF"/>
          <w:sz w:val="24"/>
          <w:szCs w:val="24"/>
        </w:rPr>
      </w:pPr>
      <w:r w:rsidRPr="00330A7E">
        <w:rPr>
          <w:rFonts w:ascii="Times New Roman" w:hAnsi="Times New Roman" w:cs="Times New Roman"/>
          <w:b/>
          <w:color w:val="0000FF"/>
          <w:sz w:val="24"/>
          <w:szCs w:val="24"/>
          <w:u w:val="single"/>
        </w:rPr>
        <w:t>A</w:t>
      </w:r>
      <w:r w:rsidRPr="00330A7E">
        <w:rPr>
          <w:rFonts w:ascii="Times New Roman" w:hAnsi="Times New Roman" w:cs="Times New Roman"/>
          <w:b/>
          <w:color w:val="0000FF"/>
          <w:sz w:val="24"/>
          <w:szCs w:val="24"/>
        </w:rPr>
        <w:t>.</w:t>
      </w:r>
      <w:r w:rsidRPr="00330A7E">
        <w:rPr>
          <w:rFonts w:ascii="Times New Roman" w:hAnsi="Times New Roman" w:cs="Times New Roman"/>
          <w:sz w:val="24"/>
          <w:szCs w:val="24"/>
        </w:rPr>
        <w:t xml:space="preserve"> 25.</w:t>
      </w:r>
      <w:r w:rsidRPr="00330A7E">
        <w:rPr>
          <w:rFonts w:ascii="Times New Roman" w:hAnsi="Times New Roman" w:cs="Times New Roman"/>
          <w:b/>
          <w:color w:val="0000FF"/>
          <w:sz w:val="24"/>
          <w:szCs w:val="24"/>
        </w:rPr>
        <w:tab/>
        <w:t>B.</w:t>
      </w:r>
      <w:r w:rsidRPr="00330A7E">
        <w:rPr>
          <w:rFonts w:ascii="Times New Roman" w:hAnsi="Times New Roman" w:cs="Times New Roman"/>
          <w:sz w:val="24"/>
          <w:szCs w:val="24"/>
        </w:rPr>
        <w:t xml:space="preserve"> 30.</w:t>
      </w:r>
      <w:r w:rsidRPr="00330A7E">
        <w:rPr>
          <w:rFonts w:ascii="Times New Roman" w:hAnsi="Times New Roman" w:cs="Times New Roman"/>
          <w:b/>
          <w:color w:val="0000FF"/>
          <w:sz w:val="24"/>
          <w:szCs w:val="24"/>
        </w:rPr>
        <w:tab/>
        <w:t>C.</w:t>
      </w:r>
      <w:r w:rsidRPr="00330A7E">
        <w:rPr>
          <w:rFonts w:ascii="Times New Roman" w:hAnsi="Times New Roman" w:cs="Times New Roman"/>
          <w:sz w:val="24"/>
          <w:szCs w:val="24"/>
        </w:rPr>
        <w:t xml:space="preserve"> 6.</w:t>
      </w:r>
      <w:r w:rsidRPr="00330A7E">
        <w:rPr>
          <w:rFonts w:ascii="Times New Roman" w:hAnsi="Times New Roman" w:cs="Times New Roman"/>
          <w:b/>
          <w:color w:val="0000FF"/>
          <w:sz w:val="24"/>
          <w:szCs w:val="24"/>
        </w:rPr>
        <w:tab/>
        <w:t>D.</w:t>
      </w:r>
      <w:r w:rsidRPr="00330A7E">
        <w:rPr>
          <w:rFonts w:ascii="Times New Roman" w:hAnsi="Times New Roman" w:cs="Times New Roman"/>
          <w:sz w:val="24"/>
          <w:szCs w:val="24"/>
        </w:rPr>
        <w:t xml:space="preserve"> 69,8.</w:t>
      </w:r>
    </w:p>
    <w:p w14:paraId="0D86983F" w14:textId="77777777" w:rsidR="00ED397D" w:rsidRPr="00330A7E" w:rsidRDefault="00ED397D" w:rsidP="00330A7E">
      <w:pPr>
        <w:ind w:left="992" w:hanging="992"/>
        <w:jc w:val="center"/>
        <w:rPr>
          <w:rFonts w:ascii="Times New Roman" w:hAnsi="Times New Roman" w:cs="Times New Roman"/>
          <w:b/>
          <w:bCs/>
          <w:sz w:val="24"/>
          <w:szCs w:val="24"/>
        </w:rPr>
      </w:pPr>
      <w:r w:rsidRPr="00330A7E">
        <w:rPr>
          <w:rFonts w:ascii="Times New Roman" w:hAnsi="Times New Roman" w:cs="Times New Roman"/>
          <w:b/>
          <w:bCs/>
          <w:sz w:val="24"/>
          <w:szCs w:val="24"/>
        </w:rPr>
        <w:t>Hướng dẫn giải</w:t>
      </w:r>
    </w:p>
    <w:p w14:paraId="7F8B6846" w14:textId="77777777" w:rsidR="00ED397D" w:rsidRPr="00330A7E" w:rsidRDefault="00ED397D" w:rsidP="00330A7E">
      <w:pPr>
        <w:spacing w:after="0"/>
        <w:ind w:left="992"/>
        <w:rPr>
          <w:rFonts w:ascii="Times New Roman" w:hAnsi="Times New Roman" w:cs="Times New Roman"/>
          <w:b/>
          <w:color w:val="0000FF"/>
          <w:sz w:val="24"/>
          <w:szCs w:val="24"/>
        </w:rPr>
      </w:pPr>
      <w:r w:rsidRPr="00330A7E">
        <w:rPr>
          <w:rFonts w:ascii="Times New Roman" w:hAnsi="Times New Roman" w:cs="Times New Roman"/>
          <w:b/>
          <w:color w:val="0033CC"/>
          <w:sz w:val="24"/>
          <w:szCs w:val="24"/>
        </w:rPr>
        <w:t>Chọn</w:t>
      </w:r>
      <w:r w:rsidRPr="00330A7E">
        <w:rPr>
          <w:rFonts w:ascii="Times New Roman" w:hAnsi="Times New Roman" w:cs="Times New Roman"/>
          <w:b/>
          <w:color w:val="0033CC"/>
          <w:sz w:val="24"/>
          <w:szCs w:val="24"/>
        </w:rPr>
        <w:tab/>
      </w:r>
      <w:r w:rsidRPr="00330A7E">
        <w:rPr>
          <w:rFonts w:ascii="Times New Roman" w:hAnsi="Times New Roman" w:cs="Times New Roman"/>
          <w:b/>
          <w:color w:val="0000FF"/>
          <w:sz w:val="24"/>
          <w:szCs w:val="24"/>
          <w:u w:val="single"/>
        </w:rPr>
        <w:t>A</w:t>
      </w:r>
      <w:r w:rsidRPr="00330A7E">
        <w:rPr>
          <w:rFonts w:ascii="Times New Roman" w:hAnsi="Times New Roman" w:cs="Times New Roman"/>
          <w:b/>
          <w:color w:val="0000FF"/>
          <w:sz w:val="24"/>
          <w:szCs w:val="24"/>
        </w:rPr>
        <w:t>.</w:t>
      </w:r>
    </w:p>
    <w:p w14:paraId="222C38E5"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Khoảng biến thiên của mẫu số liệu ghép nhóm trên là </w:t>
      </w:r>
      <w:r w:rsidRPr="00330A7E">
        <w:rPr>
          <w:rFonts w:ascii="Times New Roman" w:hAnsi="Times New Roman" w:cs="Times New Roman"/>
          <w:position w:val="-10"/>
          <w:sz w:val="24"/>
          <w:szCs w:val="24"/>
        </w:rPr>
        <w:object w:dxaOrig="1740" w:dyaOrig="320" w14:anchorId="3D99AA7B">
          <v:shape id="_x0000_i4391" type="#_x0000_t75" style="width:87pt;height:16.5pt" o:ole="">
            <v:imagedata r:id="rId5952" o:title=""/>
          </v:shape>
          <o:OLEObject Type="Embed" ProgID="Equation.DSMT4" ShapeID="_x0000_i4391" DrawAspect="Content" ObjectID="_1796843453" r:id="rId5953"/>
        </w:object>
      </w:r>
    </w:p>
    <w:p w14:paraId="158F7F96"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sz w:val="24"/>
          <w:szCs w:val="24"/>
        </w:rPr>
      </w:pPr>
    </w:p>
    <w:p w14:paraId="3D1E6187" w14:textId="77777777" w:rsidR="00ED397D" w:rsidRPr="00330A7E" w:rsidRDefault="00ED397D" w:rsidP="000E1E56">
      <w:pPr>
        <w:pStyle w:val="ListParagraph"/>
        <w:numPr>
          <w:ilvl w:val="0"/>
          <w:numId w:val="54"/>
        </w:numPr>
        <w:tabs>
          <w:tab w:val="left" w:pos="992"/>
        </w:tabs>
        <w:rPr>
          <w:rFonts w:ascii="Times New Roman" w:hAnsi="Times New Roman" w:cs="Times New Roman"/>
          <w:spacing w:val="2"/>
          <w:sz w:val="24"/>
          <w:szCs w:val="24"/>
        </w:rPr>
      </w:pPr>
      <w:r w:rsidRPr="00330A7E">
        <w:rPr>
          <w:rFonts w:ascii="Times New Roman" w:hAnsi="Times New Roman" w:cs="Times New Roman"/>
          <w:spacing w:val="2"/>
          <w:sz w:val="24"/>
          <w:szCs w:val="24"/>
        </w:rPr>
        <w:t xml:space="preserve">Cho cấp số cộng </w:t>
      </w:r>
      <w:r w:rsidRPr="00330A7E">
        <w:rPr>
          <w:rFonts w:ascii="Times New Roman" w:hAnsi="Times New Roman" w:cs="Times New Roman"/>
          <w:position w:val="-14"/>
          <w:sz w:val="24"/>
          <w:szCs w:val="24"/>
        </w:rPr>
        <w:object w:dxaOrig="480" w:dyaOrig="400" w14:anchorId="4B2DFA1D">
          <v:shape id="_x0000_i4392" type="#_x0000_t75" style="width:24pt;height:19.5pt" o:ole="">
            <v:imagedata r:id="rId5682" o:title=""/>
          </v:shape>
          <o:OLEObject Type="Embed" ProgID="Equation.DSMT4" ShapeID="_x0000_i4392" DrawAspect="Content" ObjectID="_1796843454" r:id="rId5954"/>
        </w:object>
      </w:r>
      <w:r w:rsidRPr="00330A7E">
        <w:rPr>
          <w:rFonts w:ascii="Times New Roman" w:hAnsi="Times New Roman" w:cs="Times New Roman"/>
          <w:spacing w:val="2"/>
          <w:sz w:val="24"/>
          <w:szCs w:val="24"/>
        </w:rPr>
        <w:t xml:space="preserve"> với </w:t>
      </w:r>
      <w:r w:rsidRPr="00330A7E">
        <w:rPr>
          <w:rFonts w:ascii="Times New Roman" w:hAnsi="Times New Roman" w:cs="Times New Roman"/>
          <w:position w:val="-12"/>
          <w:sz w:val="24"/>
          <w:szCs w:val="24"/>
        </w:rPr>
        <w:object w:dxaOrig="600" w:dyaOrig="360" w14:anchorId="3DE104AD">
          <v:shape id="_x0000_i4393" type="#_x0000_t75" style="width:30pt;height:18pt" o:ole="">
            <v:imagedata r:id="rId5684" o:title=""/>
          </v:shape>
          <o:OLEObject Type="Embed" ProgID="Equation.DSMT4" ShapeID="_x0000_i4393" DrawAspect="Content" ObjectID="_1796843455" r:id="rId5955"/>
        </w:object>
      </w:r>
      <w:r w:rsidRPr="00330A7E">
        <w:rPr>
          <w:rFonts w:ascii="Times New Roman" w:hAnsi="Times New Roman" w:cs="Times New Roman"/>
          <w:spacing w:val="2"/>
          <w:sz w:val="24"/>
          <w:szCs w:val="24"/>
        </w:rPr>
        <w:t xml:space="preserve"> và </w:t>
      </w:r>
      <w:r w:rsidRPr="00330A7E">
        <w:rPr>
          <w:rFonts w:ascii="Times New Roman" w:hAnsi="Times New Roman" w:cs="Times New Roman"/>
          <w:position w:val="-12"/>
          <w:sz w:val="24"/>
          <w:szCs w:val="24"/>
        </w:rPr>
        <w:object w:dxaOrig="680" w:dyaOrig="360" w14:anchorId="7C7D2807">
          <v:shape id="_x0000_i4394" type="#_x0000_t75" style="width:33.75pt;height:18pt" o:ole="">
            <v:imagedata r:id="rId5686" o:title=""/>
          </v:shape>
          <o:OLEObject Type="Embed" ProgID="Equation.DSMT4" ShapeID="_x0000_i4394" DrawAspect="Content" ObjectID="_1796843456" r:id="rId5956"/>
        </w:object>
      </w:r>
      <w:r w:rsidRPr="00330A7E">
        <w:rPr>
          <w:rFonts w:ascii="Times New Roman" w:hAnsi="Times New Roman" w:cs="Times New Roman"/>
          <w:spacing w:val="2"/>
          <w:sz w:val="24"/>
          <w:szCs w:val="24"/>
        </w:rPr>
        <w:t xml:space="preserve"> Công sai của cấp số cộng đã cho bằng</w:t>
      </w:r>
    </w:p>
    <w:p w14:paraId="51904F2F" w14:textId="77777777" w:rsidR="00ED397D" w:rsidRPr="00330A7E" w:rsidRDefault="00ED397D" w:rsidP="00330A7E">
      <w:pPr>
        <w:pStyle w:val="ListParagraph"/>
        <w:tabs>
          <w:tab w:val="left" w:pos="3402"/>
          <w:tab w:val="left" w:pos="5669"/>
          <w:tab w:val="left" w:pos="7937"/>
        </w:tabs>
        <w:spacing w:line="276" w:lineRule="auto"/>
        <w:ind w:left="992"/>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
          <w:bCs/>
          <w:color w:val="0000FF"/>
          <w:sz w:val="24"/>
          <w:szCs w:val="24"/>
        </w:rPr>
        <w:lastRenderedPageBreak/>
        <w:t xml:space="preserve">A. </w:t>
      </w:r>
      <w:r w:rsidRPr="00330A7E">
        <w:rPr>
          <w:rFonts w:ascii="Times New Roman" w:hAnsi="Times New Roman" w:cs="Times New Roman"/>
          <w:position w:val="-6"/>
          <w:sz w:val="24"/>
          <w:szCs w:val="24"/>
        </w:rPr>
        <w:object w:dxaOrig="380" w:dyaOrig="279" w14:anchorId="687583CF">
          <v:shape id="_x0000_i4395" type="#_x0000_t75" style="width:18.75pt;height:14.25pt" o:ole="">
            <v:imagedata r:id="rId5688" o:title=""/>
          </v:shape>
          <o:OLEObject Type="Embed" ProgID="Equation.DSMT4" ShapeID="_x0000_i4395" DrawAspect="Content" ObjectID="_1796843457" r:id="rId5957"/>
        </w:object>
      </w:r>
      <w:r w:rsidRPr="00330A7E">
        <w:rPr>
          <w:rFonts w:ascii="Times New Roman" w:eastAsia="Calibri" w:hAnsi="Times New Roman" w:cs="Times New Roman"/>
          <w:bCs/>
          <w:color w:val="000000" w:themeColor="text1"/>
          <w:sz w:val="24"/>
          <w:szCs w:val="24"/>
        </w:rPr>
        <w:tab/>
      </w:r>
      <w:r w:rsidRPr="00330A7E">
        <w:rPr>
          <w:rFonts w:ascii="Times New Roman" w:eastAsia="Calibri" w:hAnsi="Times New Roman" w:cs="Times New Roman"/>
          <w:b/>
          <w:bCs/>
          <w:color w:val="0000FF"/>
          <w:sz w:val="24"/>
          <w:szCs w:val="24"/>
        </w:rPr>
        <w:t xml:space="preserve">B. </w:t>
      </w:r>
      <w:r w:rsidRPr="00330A7E">
        <w:rPr>
          <w:rFonts w:ascii="Times New Roman" w:hAnsi="Times New Roman" w:cs="Times New Roman"/>
          <w:position w:val="-6"/>
          <w:sz w:val="24"/>
          <w:szCs w:val="24"/>
        </w:rPr>
        <w:object w:dxaOrig="240" w:dyaOrig="279" w14:anchorId="7F4E925C">
          <v:shape id="_x0000_i4396" type="#_x0000_t75" style="width:12pt;height:14.25pt" o:ole="">
            <v:imagedata r:id="rId5690" o:title=""/>
          </v:shape>
          <o:OLEObject Type="Embed" ProgID="Equation.DSMT4" ShapeID="_x0000_i4396" DrawAspect="Content" ObjectID="_1796843458" r:id="rId5958"/>
        </w:object>
      </w:r>
      <w:r w:rsidRPr="00330A7E">
        <w:rPr>
          <w:rFonts w:ascii="Times New Roman" w:eastAsia="Calibri" w:hAnsi="Times New Roman" w:cs="Times New Roman"/>
          <w:bCs/>
          <w:color w:val="000000" w:themeColor="text1"/>
          <w:sz w:val="24"/>
          <w:szCs w:val="24"/>
        </w:rPr>
        <w:tab/>
      </w:r>
      <w:r w:rsidRPr="00330A7E">
        <w:rPr>
          <w:rFonts w:ascii="Times New Roman" w:eastAsia="Calibri" w:hAnsi="Times New Roman" w:cs="Times New Roman"/>
          <w:b/>
          <w:bCs/>
          <w:color w:val="0000FF"/>
          <w:sz w:val="24"/>
          <w:szCs w:val="24"/>
        </w:rPr>
        <w:t xml:space="preserve">C. </w:t>
      </w:r>
      <w:r w:rsidRPr="00330A7E">
        <w:rPr>
          <w:rFonts w:ascii="Times New Roman" w:hAnsi="Times New Roman" w:cs="Times New Roman"/>
          <w:position w:val="-6"/>
          <w:sz w:val="24"/>
          <w:szCs w:val="24"/>
        </w:rPr>
        <w:object w:dxaOrig="340" w:dyaOrig="279" w14:anchorId="0451BE6C">
          <v:shape id="_x0000_i4397" type="#_x0000_t75" style="width:17.25pt;height:14.25pt" o:ole="">
            <v:imagedata r:id="rId5692" o:title=""/>
          </v:shape>
          <o:OLEObject Type="Embed" ProgID="Equation.DSMT4" ShapeID="_x0000_i4397" DrawAspect="Content" ObjectID="_1796843459" r:id="rId5959"/>
        </w:object>
      </w:r>
      <w:r w:rsidRPr="00330A7E">
        <w:rPr>
          <w:rFonts w:ascii="Times New Roman" w:eastAsia="Calibri" w:hAnsi="Times New Roman" w:cs="Times New Roman"/>
          <w:bCs/>
          <w:color w:val="000000" w:themeColor="text1"/>
          <w:sz w:val="24"/>
          <w:szCs w:val="24"/>
        </w:rPr>
        <w:tab/>
      </w:r>
      <w:r w:rsidRPr="00330A7E">
        <w:rPr>
          <w:rFonts w:ascii="Times New Roman" w:eastAsia="Calibri" w:hAnsi="Times New Roman" w:cs="Times New Roman"/>
          <w:b/>
          <w:bCs/>
          <w:color w:val="0000FF"/>
          <w:sz w:val="24"/>
          <w:szCs w:val="24"/>
        </w:rPr>
        <w:t xml:space="preserve">D. </w:t>
      </w:r>
      <w:r w:rsidRPr="00330A7E">
        <w:rPr>
          <w:rFonts w:ascii="Times New Roman" w:hAnsi="Times New Roman" w:cs="Times New Roman"/>
          <w:position w:val="-6"/>
          <w:sz w:val="24"/>
          <w:szCs w:val="24"/>
        </w:rPr>
        <w:object w:dxaOrig="240" w:dyaOrig="279" w14:anchorId="4F02F765">
          <v:shape id="_x0000_i4398" type="#_x0000_t75" style="width:12pt;height:14.25pt" o:ole="">
            <v:imagedata r:id="rId5694" o:title=""/>
          </v:shape>
          <o:OLEObject Type="Embed" ProgID="Equation.DSMT4" ShapeID="_x0000_i4398" DrawAspect="Content" ObjectID="_1796843460" r:id="rId5960"/>
        </w:object>
      </w:r>
    </w:p>
    <w:p w14:paraId="283AA16E" w14:textId="77777777" w:rsidR="00ED397D" w:rsidRPr="00330A7E" w:rsidRDefault="00ED397D" w:rsidP="00330A7E">
      <w:pPr>
        <w:spacing w:after="0"/>
        <w:ind w:left="992" w:hanging="992"/>
        <w:jc w:val="center"/>
        <w:rPr>
          <w:rFonts w:ascii="Times New Roman" w:eastAsia="Calibri" w:hAnsi="Times New Roman" w:cs="Times New Roman"/>
          <w:b/>
          <w:bCs/>
          <w:color w:val="000000"/>
          <w:sz w:val="24"/>
          <w:szCs w:val="24"/>
        </w:rPr>
      </w:pPr>
      <w:r w:rsidRPr="00330A7E">
        <w:rPr>
          <w:rFonts w:ascii="Times New Roman" w:eastAsia="Calibri" w:hAnsi="Times New Roman" w:cs="Times New Roman"/>
          <w:b/>
          <w:bCs/>
          <w:color w:val="000000"/>
          <w:sz w:val="24"/>
          <w:szCs w:val="24"/>
        </w:rPr>
        <w:t>Hướng dẫn giải</w:t>
      </w:r>
    </w:p>
    <w:p w14:paraId="6C4FCD41" w14:textId="77777777" w:rsidR="00ED397D" w:rsidRPr="00330A7E" w:rsidRDefault="00ED397D" w:rsidP="00330A7E">
      <w:pPr>
        <w:spacing w:after="0"/>
        <w:ind w:left="992"/>
        <w:rPr>
          <w:rFonts w:ascii="Times New Roman" w:hAnsi="Times New Roman" w:cs="Times New Roman"/>
          <w:b/>
          <w:color w:val="0000FF"/>
          <w:sz w:val="24"/>
          <w:szCs w:val="24"/>
          <w:u w:val="single"/>
        </w:rPr>
      </w:pPr>
      <w:r w:rsidRPr="00330A7E">
        <w:rPr>
          <w:rFonts w:ascii="Times New Roman" w:hAnsi="Times New Roman" w:cs="Times New Roman"/>
          <w:b/>
          <w:color w:val="0033CC"/>
          <w:sz w:val="24"/>
          <w:szCs w:val="24"/>
        </w:rPr>
        <w:t>Chọn</w:t>
      </w:r>
      <w:r w:rsidRPr="00330A7E">
        <w:rPr>
          <w:rFonts w:ascii="Times New Roman" w:hAnsi="Times New Roman" w:cs="Times New Roman"/>
          <w:b/>
          <w:color w:val="0033CC"/>
          <w:sz w:val="24"/>
          <w:szCs w:val="24"/>
        </w:rPr>
        <w:tab/>
      </w:r>
      <w:r w:rsidRPr="00330A7E">
        <w:rPr>
          <w:rFonts w:ascii="Times New Roman" w:hAnsi="Times New Roman" w:cs="Times New Roman"/>
          <w:b/>
          <w:color w:val="0000FF"/>
          <w:sz w:val="24"/>
          <w:szCs w:val="24"/>
          <w:u w:val="single"/>
        </w:rPr>
        <w:t>D</w:t>
      </w:r>
      <w:r w:rsidRPr="00330A7E">
        <w:rPr>
          <w:rFonts w:ascii="Times New Roman" w:hAnsi="Times New Roman" w:cs="Times New Roman"/>
          <w:b/>
          <w:color w:val="0000FF"/>
          <w:sz w:val="24"/>
          <w:szCs w:val="24"/>
        </w:rPr>
        <w:t>.</w:t>
      </w:r>
    </w:p>
    <w:p w14:paraId="4C821DB7" w14:textId="77777777" w:rsidR="00ED397D" w:rsidRPr="00330A7E" w:rsidRDefault="00ED397D" w:rsidP="00330A7E">
      <w:pPr>
        <w:pStyle w:val="ListParagraph"/>
        <w:ind w:left="992"/>
        <w:rPr>
          <w:rFonts w:ascii="Times New Roman" w:hAnsi="Times New Roman" w:cs="Times New Roman"/>
          <w:sz w:val="24"/>
          <w:szCs w:val="24"/>
        </w:rPr>
      </w:pPr>
      <w:r w:rsidRPr="00330A7E">
        <w:rPr>
          <w:rFonts w:ascii="Times New Roman" w:hAnsi="Times New Roman" w:cs="Times New Roman"/>
          <w:sz w:val="24"/>
          <w:szCs w:val="24"/>
          <w:lang w:val="fr-FR"/>
        </w:rPr>
        <w:t xml:space="preserve">Ta có: </w:t>
      </w:r>
      <w:r w:rsidRPr="00330A7E">
        <w:rPr>
          <w:rFonts w:ascii="Times New Roman" w:hAnsi="Times New Roman" w:cs="Times New Roman"/>
          <w:position w:val="-12"/>
          <w:sz w:val="24"/>
          <w:szCs w:val="24"/>
        </w:rPr>
        <w:object w:dxaOrig="1480" w:dyaOrig="360" w14:anchorId="3FD9C671">
          <v:shape id="_x0000_i4399" type="#_x0000_t75" style="width:73.5pt;height:18pt" o:ole="">
            <v:imagedata r:id="rId5961" o:title=""/>
          </v:shape>
          <o:OLEObject Type="Embed" ProgID="Equation.DSMT4" ShapeID="_x0000_i4399" DrawAspect="Content" ObjectID="_1796843461" r:id="rId5962"/>
        </w:object>
      </w:r>
    </w:p>
    <w:p w14:paraId="36BACCEC" w14:textId="77777777" w:rsidR="00ED397D" w:rsidRPr="00330A7E" w:rsidRDefault="00ED397D" w:rsidP="000E1E56">
      <w:pPr>
        <w:pStyle w:val="ListParagraph"/>
        <w:numPr>
          <w:ilvl w:val="0"/>
          <w:numId w:val="55"/>
        </w:numPr>
        <w:tabs>
          <w:tab w:val="left" w:pos="992"/>
        </w:tabs>
        <w:spacing w:line="276" w:lineRule="auto"/>
        <w:rPr>
          <w:rFonts w:ascii="Times New Roman" w:eastAsia="Calibri" w:hAnsi="Times New Roman" w:cs="Times New Roman"/>
          <w:bCs/>
          <w:color w:val="000000"/>
          <w:sz w:val="24"/>
          <w:szCs w:val="24"/>
        </w:rPr>
      </w:pPr>
      <w:r w:rsidRPr="00330A7E">
        <w:rPr>
          <w:rFonts w:ascii="Times New Roman" w:eastAsia="Calibri" w:hAnsi="Times New Roman" w:cs="Times New Roman"/>
          <w:bCs/>
          <w:color w:val="000000"/>
          <w:sz w:val="24"/>
          <w:szCs w:val="24"/>
        </w:rPr>
        <w:t xml:space="preserve">Cho các hàm số </w:t>
      </w:r>
      <w:r w:rsidRPr="00330A7E">
        <w:rPr>
          <w:rFonts w:ascii="Times New Roman" w:eastAsia="Calibri" w:hAnsi="Times New Roman" w:cs="Times New Roman"/>
          <w:position w:val="-14"/>
          <w:sz w:val="24"/>
          <w:szCs w:val="24"/>
        </w:rPr>
        <w:object w:dxaOrig="1939" w:dyaOrig="400" w14:anchorId="209EB458">
          <v:shape id="_x0000_i4400" type="#_x0000_t75" style="width:96.75pt;height:20.25pt" o:ole="">
            <v:imagedata r:id="rId5696" o:title=""/>
          </v:shape>
          <o:OLEObject Type="Embed" ProgID="Equation.DSMT4" ShapeID="_x0000_i4400" DrawAspect="Content" ObjectID="_1796843462" r:id="rId5963"/>
        </w:object>
      </w:r>
      <w:r w:rsidRPr="00330A7E">
        <w:rPr>
          <w:rFonts w:ascii="Times New Roman" w:eastAsia="Calibri" w:hAnsi="Times New Roman" w:cs="Times New Roman"/>
          <w:bCs/>
          <w:color w:val="000000"/>
          <w:sz w:val="24"/>
          <w:szCs w:val="24"/>
        </w:rPr>
        <w:t xml:space="preserve"> liên tục trên đoạn </w:t>
      </w:r>
      <w:r w:rsidRPr="00330A7E">
        <w:rPr>
          <w:rFonts w:ascii="Times New Roman" w:eastAsia="Calibri" w:hAnsi="Times New Roman" w:cs="Times New Roman"/>
          <w:position w:val="-14"/>
          <w:sz w:val="24"/>
          <w:szCs w:val="24"/>
        </w:rPr>
        <w:object w:dxaOrig="560" w:dyaOrig="400" w14:anchorId="03795EE7">
          <v:shape id="_x0000_i4401" type="#_x0000_t75" style="width:27.75pt;height:20.25pt" o:ole="">
            <v:imagedata r:id="rId5698" o:title=""/>
          </v:shape>
          <o:OLEObject Type="Embed" ProgID="Equation.DSMT4" ShapeID="_x0000_i4401" DrawAspect="Content" ObjectID="_1796843463" r:id="rId5964"/>
        </w:object>
      </w:r>
      <w:r w:rsidRPr="00330A7E">
        <w:rPr>
          <w:rFonts w:ascii="Times New Roman" w:eastAsia="Calibri" w:hAnsi="Times New Roman" w:cs="Times New Roman"/>
          <w:bCs/>
          <w:color w:val="000000"/>
          <w:sz w:val="24"/>
          <w:szCs w:val="24"/>
        </w:rPr>
        <w:t xml:space="preserve"> và có đồ thị như Hình 3</w:t>
      </w:r>
    </w:p>
    <w:p w14:paraId="3754529A" w14:textId="77777777" w:rsidR="00ED397D" w:rsidRPr="00330A7E" w:rsidRDefault="00ED397D" w:rsidP="00330A7E">
      <w:pPr>
        <w:pStyle w:val="ListParagraph"/>
        <w:tabs>
          <w:tab w:val="left" w:pos="992"/>
        </w:tabs>
        <w:spacing w:line="276" w:lineRule="auto"/>
        <w:ind w:left="992"/>
        <w:jc w:val="center"/>
        <w:rPr>
          <w:rFonts w:ascii="Times New Roman" w:eastAsia="Calibri" w:hAnsi="Times New Roman" w:cs="Times New Roman"/>
          <w:bCs/>
          <w:color w:val="000000"/>
          <w:sz w:val="24"/>
          <w:szCs w:val="24"/>
        </w:rPr>
      </w:pPr>
      <w:r w:rsidRPr="00330A7E">
        <w:rPr>
          <w:rFonts w:ascii="Times New Roman" w:eastAsia="Calibri" w:hAnsi="Times New Roman" w:cs="Times New Roman"/>
          <w:bCs/>
          <w:color w:val="000000"/>
          <w:sz w:val="24"/>
          <w:szCs w:val="24"/>
        </w:rPr>
        <w:drawing>
          <wp:inline distT="0" distB="0" distL="0" distR="0" wp14:anchorId="11B0797C" wp14:editId="3A314624">
            <wp:extent cx="1392189" cy="1466850"/>
            <wp:effectExtent l="0" t="0" r="0" b="0"/>
            <wp:docPr id="1453070275" name="Picture 1453070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3445.jpg"/>
                    <pic:cNvPicPr/>
                  </pic:nvPicPr>
                  <pic:blipFill>
                    <a:blip r:embed="rId5965" cstate="print">
                      <a:extLst>
                        <a:ext uri="{28A0092B-C50C-407E-A947-70E740481C1C}">
                          <a14:useLocalDpi xmlns:a14="http://schemas.microsoft.com/office/drawing/2010/main" val="0"/>
                        </a:ext>
                      </a:extLst>
                    </a:blip>
                    <a:stretch>
                      <a:fillRect/>
                    </a:stretch>
                  </pic:blipFill>
                  <pic:spPr>
                    <a:xfrm>
                      <a:off x="0" y="0"/>
                      <a:ext cx="1399756" cy="1474823"/>
                    </a:xfrm>
                    <a:prstGeom prst="rect">
                      <a:avLst/>
                    </a:prstGeom>
                  </pic:spPr>
                </pic:pic>
              </a:graphicData>
            </a:graphic>
          </wp:inline>
        </w:drawing>
      </w:r>
    </w:p>
    <w:p w14:paraId="38F1A1C2" w14:textId="77777777" w:rsidR="00ED397D" w:rsidRPr="00330A7E" w:rsidRDefault="00ED397D" w:rsidP="00330A7E">
      <w:pPr>
        <w:pStyle w:val="ListParagraph"/>
        <w:tabs>
          <w:tab w:val="left" w:pos="992"/>
        </w:tabs>
        <w:spacing w:line="276" w:lineRule="auto"/>
        <w:ind w:left="992"/>
        <w:rPr>
          <w:rFonts w:ascii="Times New Roman" w:eastAsia="Calibri" w:hAnsi="Times New Roman" w:cs="Times New Roman"/>
          <w:bCs/>
          <w:color w:val="000000"/>
          <w:sz w:val="24"/>
          <w:szCs w:val="24"/>
        </w:rPr>
      </w:pPr>
      <w:r w:rsidRPr="00330A7E">
        <w:rPr>
          <w:rFonts w:ascii="Times New Roman" w:eastAsia="Calibri" w:hAnsi="Times New Roman" w:cs="Times New Roman"/>
          <w:bCs/>
          <w:color w:val="000000"/>
          <w:sz w:val="24"/>
          <w:szCs w:val="24"/>
        </w:rPr>
        <w:t xml:space="preserve">Khi đó, diện tích hình phẳng giới hạn bởi đồ thị các hàm số </w:t>
      </w:r>
      <w:r w:rsidRPr="00330A7E">
        <w:rPr>
          <w:rFonts w:ascii="Times New Roman" w:eastAsia="Calibri" w:hAnsi="Times New Roman" w:cs="Times New Roman"/>
          <w:position w:val="-14"/>
          <w:sz w:val="24"/>
          <w:szCs w:val="24"/>
        </w:rPr>
        <w:object w:dxaOrig="1939" w:dyaOrig="400" w14:anchorId="623A699B">
          <v:shape id="_x0000_i4402" type="#_x0000_t75" style="width:96.75pt;height:20.25pt" o:ole="">
            <v:imagedata r:id="rId5696" o:title=""/>
          </v:shape>
          <o:OLEObject Type="Embed" ProgID="Equation.DSMT4" ShapeID="_x0000_i4402" DrawAspect="Content" ObjectID="_1796843464" r:id="rId5966"/>
        </w:object>
      </w:r>
      <w:r w:rsidRPr="00330A7E">
        <w:rPr>
          <w:rFonts w:ascii="Times New Roman" w:eastAsia="Calibri" w:hAnsi="Times New Roman" w:cs="Times New Roman"/>
          <w:bCs/>
          <w:color w:val="000000"/>
          <w:sz w:val="24"/>
          <w:szCs w:val="24"/>
        </w:rPr>
        <w:t xml:space="preserve"> và hai đường thẳng </w:t>
      </w:r>
      <w:r w:rsidRPr="00330A7E">
        <w:rPr>
          <w:rFonts w:ascii="Times New Roman" w:eastAsia="Calibri" w:hAnsi="Times New Roman" w:cs="Times New Roman"/>
          <w:position w:val="-10"/>
          <w:sz w:val="24"/>
          <w:szCs w:val="24"/>
        </w:rPr>
        <w:object w:dxaOrig="1140" w:dyaOrig="320" w14:anchorId="75F24728">
          <v:shape id="_x0000_i4403" type="#_x0000_t75" style="width:57pt;height:15.75pt" o:ole="">
            <v:imagedata r:id="rId5702" o:title=""/>
          </v:shape>
          <o:OLEObject Type="Embed" ProgID="Equation.DSMT4" ShapeID="_x0000_i4403" DrawAspect="Content" ObjectID="_1796843465" r:id="rId5967"/>
        </w:object>
      </w:r>
      <w:r w:rsidRPr="00330A7E">
        <w:rPr>
          <w:rFonts w:ascii="Times New Roman" w:eastAsia="Calibri" w:hAnsi="Times New Roman" w:cs="Times New Roman"/>
          <w:bCs/>
          <w:color w:val="000000"/>
          <w:sz w:val="24"/>
          <w:szCs w:val="24"/>
        </w:rPr>
        <w:t xml:space="preserve"> là:</w:t>
      </w:r>
    </w:p>
    <w:p w14:paraId="28D751B7"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Cs/>
          <w:color w:val="000000"/>
          <w:sz w:val="24"/>
          <w:szCs w:val="24"/>
        </w:rPr>
      </w:pPr>
      <w:r w:rsidRPr="00330A7E">
        <w:rPr>
          <w:rFonts w:ascii="Times New Roman" w:eastAsia="Calibri" w:hAnsi="Times New Roman" w:cs="Times New Roman"/>
          <w:b/>
          <w:bCs/>
          <w:color w:val="0000FF"/>
          <w:sz w:val="24"/>
          <w:szCs w:val="24"/>
        </w:rPr>
        <w:t xml:space="preserve">A. </w:t>
      </w:r>
      <w:r w:rsidRPr="00330A7E">
        <w:rPr>
          <w:rFonts w:ascii="Times New Roman" w:eastAsia="Calibri" w:hAnsi="Times New Roman" w:cs="Times New Roman"/>
          <w:bCs/>
          <w:color w:val="000000"/>
          <w:position w:val="-32"/>
          <w:sz w:val="24"/>
          <w:szCs w:val="24"/>
        </w:rPr>
        <w:object w:dxaOrig="2140" w:dyaOrig="740" w14:anchorId="6AA0C04A">
          <v:shape id="_x0000_i4404" type="#_x0000_t75" style="width:107.25pt;height:36.75pt" o:ole="">
            <v:imagedata r:id="rId5704" o:title=""/>
          </v:shape>
          <o:OLEObject Type="Embed" ProgID="Equation.DSMT4" ShapeID="_x0000_i4404" DrawAspect="Content" ObjectID="_1796843466" r:id="rId5968"/>
        </w:object>
      </w:r>
      <w:r w:rsidRPr="00330A7E">
        <w:rPr>
          <w:rFonts w:ascii="Times New Roman" w:eastAsia="Calibri" w:hAnsi="Times New Roman" w:cs="Times New Roman"/>
          <w:bCs/>
          <w:color w:val="000000"/>
          <w:sz w:val="24"/>
          <w:szCs w:val="24"/>
        </w:rPr>
        <w:tab/>
      </w:r>
      <w:r w:rsidRPr="00330A7E">
        <w:rPr>
          <w:rFonts w:ascii="Times New Roman" w:eastAsia="Calibri" w:hAnsi="Times New Roman" w:cs="Times New Roman"/>
          <w:b/>
          <w:bCs/>
          <w:color w:val="0000FF"/>
          <w:sz w:val="24"/>
          <w:szCs w:val="24"/>
        </w:rPr>
        <w:t xml:space="preserve">B. </w:t>
      </w:r>
      <w:r w:rsidRPr="00330A7E">
        <w:rPr>
          <w:rFonts w:ascii="Times New Roman" w:eastAsia="Calibri" w:hAnsi="Times New Roman" w:cs="Times New Roman"/>
          <w:bCs/>
          <w:color w:val="000000"/>
          <w:position w:val="-32"/>
          <w:sz w:val="24"/>
          <w:szCs w:val="24"/>
        </w:rPr>
        <w:object w:dxaOrig="2280" w:dyaOrig="740" w14:anchorId="33FDD357">
          <v:shape id="_x0000_i4405" type="#_x0000_t75" style="width:114pt;height:36.75pt" o:ole="">
            <v:imagedata r:id="rId5706" o:title=""/>
          </v:shape>
          <o:OLEObject Type="Embed" ProgID="Equation.DSMT4" ShapeID="_x0000_i4405" DrawAspect="Content" ObjectID="_1796843467" r:id="rId5969"/>
        </w:object>
      </w:r>
    </w:p>
    <w:p w14:paraId="6766A2D5"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Cs/>
          <w:color w:val="000000"/>
          <w:sz w:val="24"/>
          <w:szCs w:val="24"/>
        </w:rPr>
      </w:pPr>
      <w:r w:rsidRPr="00330A7E">
        <w:rPr>
          <w:rFonts w:ascii="Times New Roman" w:eastAsia="Calibri" w:hAnsi="Times New Roman" w:cs="Times New Roman"/>
          <w:b/>
          <w:bCs/>
          <w:color w:val="0000FF"/>
          <w:sz w:val="24"/>
          <w:szCs w:val="24"/>
        </w:rPr>
        <w:t xml:space="preserve">C. </w:t>
      </w:r>
      <w:r w:rsidRPr="00330A7E">
        <w:rPr>
          <w:rFonts w:ascii="Times New Roman" w:eastAsia="Calibri" w:hAnsi="Times New Roman" w:cs="Times New Roman"/>
          <w:bCs/>
          <w:color w:val="000000"/>
          <w:position w:val="-32"/>
          <w:sz w:val="24"/>
          <w:szCs w:val="24"/>
        </w:rPr>
        <w:object w:dxaOrig="2280" w:dyaOrig="740" w14:anchorId="2BA17F22">
          <v:shape id="_x0000_i4406" type="#_x0000_t75" style="width:114pt;height:36.75pt" o:ole="">
            <v:imagedata r:id="rId5708" o:title=""/>
          </v:shape>
          <o:OLEObject Type="Embed" ProgID="Equation.DSMT4" ShapeID="_x0000_i4406" DrawAspect="Content" ObjectID="_1796843468" r:id="rId5970"/>
        </w:object>
      </w:r>
      <w:r w:rsidRPr="00330A7E">
        <w:rPr>
          <w:rFonts w:ascii="Times New Roman" w:eastAsia="Calibri" w:hAnsi="Times New Roman" w:cs="Times New Roman"/>
          <w:bCs/>
          <w:color w:val="000000"/>
          <w:sz w:val="24"/>
          <w:szCs w:val="24"/>
        </w:rPr>
        <w:tab/>
      </w:r>
      <w:r w:rsidRPr="00330A7E">
        <w:rPr>
          <w:rFonts w:ascii="Times New Roman" w:eastAsia="Calibri" w:hAnsi="Times New Roman" w:cs="Times New Roman"/>
          <w:b/>
          <w:bCs/>
          <w:color w:val="0000FF"/>
          <w:sz w:val="24"/>
          <w:szCs w:val="24"/>
        </w:rPr>
        <w:t xml:space="preserve">D. </w:t>
      </w:r>
      <w:r w:rsidRPr="00330A7E">
        <w:rPr>
          <w:rFonts w:ascii="Times New Roman" w:eastAsia="Calibri" w:hAnsi="Times New Roman" w:cs="Times New Roman"/>
          <w:bCs/>
          <w:color w:val="000000"/>
          <w:position w:val="-32"/>
          <w:sz w:val="24"/>
          <w:szCs w:val="24"/>
        </w:rPr>
        <w:object w:dxaOrig="2140" w:dyaOrig="740" w14:anchorId="6D96FC9D">
          <v:shape id="_x0000_i4407" type="#_x0000_t75" style="width:107.25pt;height:36.75pt" o:ole="">
            <v:imagedata r:id="rId5710" o:title=""/>
          </v:shape>
          <o:OLEObject Type="Embed" ProgID="Equation.DSMT4" ShapeID="_x0000_i4407" DrawAspect="Content" ObjectID="_1796843469" r:id="rId5971"/>
        </w:object>
      </w:r>
    </w:p>
    <w:p w14:paraId="6781BEE9" w14:textId="77777777" w:rsidR="00ED397D" w:rsidRPr="00330A7E" w:rsidRDefault="00ED397D" w:rsidP="00330A7E">
      <w:pPr>
        <w:spacing w:after="0"/>
        <w:ind w:left="992" w:hanging="992"/>
        <w:jc w:val="center"/>
        <w:rPr>
          <w:rFonts w:ascii="Times New Roman" w:eastAsia="Calibri" w:hAnsi="Times New Roman" w:cs="Times New Roman"/>
          <w:b/>
          <w:bCs/>
          <w:color w:val="000000"/>
          <w:sz w:val="24"/>
          <w:szCs w:val="24"/>
        </w:rPr>
      </w:pPr>
      <w:r w:rsidRPr="00330A7E">
        <w:rPr>
          <w:rFonts w:ascii="Times New Roman" w:eastAsia="Calibri" w:hAnsi="Times New Roman" w:cs="Times New Roman"/>
          <w:b/>
          <w:bCs/>
          <w:color w:val="000000"/>
          <w:sz w:val="24"/>
          <w:szCs w:val="24"/>
        </w:rPr>
        <w:t>Hướng dẫn giải</w:t>
      </w:r>
    </w:p>
    <w:p w14:paraId="7785E24F" w14:textId="77777777" w:rsidR="00ED397D" w:rsidRPr="00330A7E" w:rsidRDefault="00ED397D" w:rsidP="00330A7E">
      <w:pPr>
        <w:spacing w:after="0"/>
        <w:ind w:left="992"/>
        <w:rPr>
          <w:rFonts w:ascii="Times New Roman" w:hAnsi="Times New Roman" w:cs="Times New Roman"/>
          <w:b/>
          <w:color w:val="0000FF"/>
          <w:sz w:val="24"/>
          <w:szCs w:val="24"/>
          <w:u w:val="single"/>
        </w:rPr>
      </w:pPr>
      <w:r w:rsidRPr="00330A7E">
        <w:rPr>
          <w:rFonts w:ascii="Times New Roman" w:hAnsi="Times New Roman" w:cs="Times New Roman"/>
          <w:b/>
          <w:color w:val="0033CC"/>
          <w:sz w:val="24"/>
          <w:szCs w:val="24"/>
        </w:rPr>
        <w:t>Chọn</w:t>
      </w:r>
      <w:r w:rsidRPr="00330A7E">
        <w:rPr>
          <w:rFonts w:ascii="Times New Roman" w:hAnsi="Times New Roman" w:cs="Times New Roman"/>
          <w:b/>
          <w:color w:val="0033CC"/>
          <w:sz w:val="24"/>
          <w:szCs w:val="24"/>
        </w:rPr>
        <w:tab/>
      </w:r>
      <w:r w:rsidRPr="00330A7E">
        <w:rPr>
          <w:rFonts w:ascii="Times New Roman" w:hAnsi="Times New Roman" w:cs="Times New Roman"/>
          <w:b/>
          <w:color w:val="0000FF"/>
          <w:sz w:val="24"/>
          <w:szCs w:val="24"/>
          <w:u w:val="single"/>
        </w:rPr>
        <w:t>D</w:t>
      </w:r>
      <w:r w:rsidRPr="00330A7E">
        <w:rPr>
          <w:rFonts w:ascii="Times New Roman" w:hAnsi="Times New Roman" w:cs="Times New Roman"/>
          <w:b/>
          <w:color w:val="0000FF"/>
          <w:sz w:val="24"/>
          <w:szCs w:val="24"/>
        </w:rPr>
        <w:t>.</w:t>
      </w:r>
    </w:p>
    <w:p w14:paraId="6647DF97"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Dựa vào Hình 3, diện tích hình phẳng giới hạn bởi đồ thị các hàm số </w:t>
      </w:r>
      <w:r w:rsidRPr="00330A7E">
        <w:rPr>
          <w:rFonts w:ascii="Times New Roman" w:hAnsi="Times New Roman" w:cs="Times New Roman"/>
          <w:position w:val="-14"/>
          <w:sz w:val="24"/>
          <w:szCs w:val="24"/>
        </w:rPr>
        <w:object w:dxaOrig="960" w:dyaOrig="400" w14:anchorId="5465F4E4">
          <v:shape id="_x0000_i4408" type="#_x0000_t75" style="width:48pt;height:20.25pt" o:ole="">
            <v:imagedata r:id="rId5972" o:title=""/>
          </v:shape>
          <o:OLEObject Type="Embed" ProgID="Equation.DSMT4" ShapeID="_x0000_i4408" DrawAspect="Content" ObjectID="_1796843470" r:id="rId5973"/>
        </w:objec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940" w:dyaOrig="400" w14:anchorId="6670B15B">
          <v:shape id="_x0000_i4409" type="#_x0000_t75" style="width:47.25pt;height:20.25pt" o:ole="">
            <v:imagedata r:id="rId5974" o:title=""/>
          </v:shape>
          <o:OLEObject Type="Embed" ProgID="Equation.DSMT4" ShapeID="_x0000_i4409" DrawAspect="Content" ObjectID="_1796843471" r:id="rId5975"/>
        </w:object>
      </w:r>
      <w:r w:rsidRPr="00330A7E">
        <w:rPr>
          <w:rFonts w:ascii="Times New Roman" w:hAnsi="Times New Roman" w:cs="Times New Roman"/>
          <w:sz w:val="24"/>
          <w:szCs w:val="24"/>
        </w:rPr>
        <w:t xml:space="preserve"> và hai đường thẳng </w:t>
      </w:r>
      <w:r w:rsidRPr="00330A7E">
        <w:rPr>
          <w:rFonts w:ascii="Times New Roman" w:hAnsi="Times New Roman" w:cs="Times New Roman"/>
          <w:position w:val="-6"/>
          <w:sz w:val="24"/>
          <w:szCs w:val="24"/>
        </w:rPr>
        <w:object w:dxaOrig="560" w:dyaOrig="220" w14:anchorId="0C50EACB">
          <v:shape id="_x0000_i4410" type="#_x0000_t75" style="width:27.75pt;height:11.25pt" o:ole="">
            <v:imagedata r:id="rId5976" o:title=""/>
          </v:shape>
          <o:OLEObject Type="Embed" ProgID="Equation.DSMT4" ShapeID="_x0000_i4410" DrawAspect="Content" ObjectID="_1796843472" r:id="rId5977"/>
        </w:objec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560" w:dyaOrig="279" w14:anchorId="174C3575">
          <v:shape id="_x0000_i4411" type="#_x0000_t75" style="width:27.75pt;height:14.25pt" o:ole="">
            <v:imagedata r:id="rId5978" o:title=""/>
          </v:shape>
          <o:OLEObject Type="Embed" ProgID="Equation.DSMT4" ShapeID="_x0000_i4411" DrawAspect="Content" ObjectID="_1796843473" r:id="rId5979"/>
        </w:object>
      </w:r>
      <w:r w:rsidRPr="00330A7E">
        <w:rPr>
          <w:rFonts w:ascii="Times New Roman" w:hAnsi="Times New Roman" w:cs="Times New Roman"/>
          <w:sz w:val="24"/>
          <w:szCs w:val="24"/>
        </w:rPr>
        <w:t xml:space="preserve"> là </w:t>
      </w:r>
      <w:r w:rsidRPr="00330A7E">
        <w:rPr>
          <w:rFonts w:ascii="Times New Roman" w:hAnsi="Times New Roman" w:cs="Times New Roman"/>
          <w:position w:val="-32"/>
          <w:sz w:val="24"/>
          <w:szCs w:val="24"/>
        </w:rPr>
        <w:object w:dxaOrig="2140" w:dyaOrig="740" w14:anchorId="61AB7676">
          <v:shape id="_x0000_i4412" type="#_x0000_t75" style="width:107.25pt;height:36.75pt" o:ole="">
            <v:imagedata r:id="rId5980" o:title=""/>
          </v:shape>
          <o:OLEObject Type="Embed" ProgID="Equation.DSMT4" ShapeID="_x0000_i4412" DrawAspect="Content" ObjectID="_1796843474" r:id="rId5981"/>
        </w:object>
      </w:r>
    </w:p>
    <w:p w14:paraId="6E599D76" w14:textId="77777777" w:rsidR="00ED397D" w:rsidRPr="00330A7E" w:rsidRDefault="00ED397D" w:rsidP="000E1E56">
      <w:pPr>
        <w:pStyle w:val="ListParagraph"/>
        <w:numPr>
          <w:ilvl w:val="0"/>
          <w:numId w:val="55"/>
        </w:numPr>
        <w:tabs>
          <w:tab w:val="left" w:pos="992"/>
        </w:tabs>
        <w:spacing w:line="276" w:lineRule="auto"/>
        <w:rPr>
          <w:rFonts w:ascii="Times New Roman" w:hAnsi="Times New Roman" w:cs="Times New Roman"/>
          <w:color w:val="000000"/>
          <w:sz w:val="24"/>
          <w:szCs w:val="24"/>
        </w:rPr>
      </w:pPr>
      <w:r w:rsidRPr="00330A7E">
        <w:rPr>
          <w:rFonts w:ascii="Times New Roman" w:hAnsi="Times New Roman" w:cs="Times New Roman"/>
          <w:color w:val="000000"/>
          <w:sz w:val="24"/>
          <w:szCs w:val="24"/>
        </w:rPr>
        <w:t xml:space="preserve">Một mẫu số liệu ghép nhóm về chiều cao của một lớp (đơn vị là centimét) có phương sai là </w:t>
      </w:r>
      <w:r w:rsidRPr="00330A7E">
        <w:rPr>
          <w:rFonts w:ascii="Times New Roman" w:hAnsi="Times New Roman" w:cs="Times New Roman"/>
          <w:position w:val="-10"/>
          <w:sz w:val="24"/>
          <w:szCs w:val="24"/>
        </w:rPr>
        <w:object w:dxaOrig="520" w:dyaOrig="320" w14:anchorId="09EC661C">
          <v:shape id="_x0000_i4413" type="#_x0000_t75" style="width:26.25pt;height:15.75pt" o:ole="">
            <v:imagedata r:id="rId5712" o:title=""/>
          </v:shape>
          <o:OLEObject Type="Embed" ProgID="Equation.DSMT4" ShapeID="_x0000_i4413" DrawAspect="Content" ObjectID="_1796843475" r:id="rId5982"/>
        </w:object>
      </w:r>
      <w:r w:rsidRPr="00330A7E">
        <w:rPr>
          <w:rFonts w:ascii="Times New Roman" w:hAnsi="Times New Roman" w:cs="Times New Roman"/>
          <w:color w:val="000000"/>
          <w:sz w:val="24"/>
          <w:szCs w:val="24"/>
        </w:rPr>
        <w:t>. Độ lệch chuẩn của mẫu số liệu đó bằng:</w:t>
      </w:r>
    </w:p>
    <w:p w14:paraId="7EFAB080"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color w:val="000000"/>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color w:val="000000"/>
          <w:position w:val="-10"/>
          <w:sz w:val="24"/>
          <w:szCs w:val="24"/>
        </w:rPr>
        <w:object w:dxaOrig="760" w:dyaOrig="320" w14:anchorId="4D160076">
          <v:shape id="_x0000_i4414" type="#_x0000_t75" style="width:38.25pt;height:15.75pt" o:ole="">
            <v:imagedata r:id="rId5714" o:title=""/>
          </v:shape>
          <o:OLEObject Type="Embed" ProgID="Equation.DSMT4" ShapeID="_x0000_i4414" DrawAspect="Content" ObjectID="_1796843476" r:id="rId5983"/>
        </w:object>
      </w:r>
      <w:r w:rsidRPr="00330A7E">
        <w:rPr>
          <w:rFonts w:ascii="Times New Roman" w:hAnsi="Times New Roman" w:cs="Times New Roman"/>
          <w:color w:val="000000"/>
          <w:sz w:val="24"/>
          <w:szCs w:val="24"/>
        </w:rPr>
        <w:t>.</w:t>
      </w:r>
      <w:r w:rsidRPr="00330A7E">
        <w:rPr>
          <w:rFonts w:ascii="Times New Roman" w:hAnsi="Times New Roman" w:cs="Times New Roman"/>
          <w:color w:val="000000"/>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color w:val="000000"/>
          <w:position w:val="-10"/>
          <w:sz w:val="24"/>
          <w:szCs w:val="24"/>
        </w:rPr>
        <w:object w:dxaOrig="859" w:dyaOrig="320" w14:anchorId="601C82DC">
          <v:shape id="_x0000_i4415" type="#_x0000_t75" style="width:42.75pt;height:15.75pt" o:ole="">
            <v:imagedata r:id="rId5716" o:title=""/>
          </v:shape>
          <o:OLEObject Type="Embed" ProgID="Equation.DSMT4" ShapeID="_x0000_i4415" DrawAspect="Content" ObjectID="_1796843477" r:id="rId5984"/>
        </w:object>
      </w:r>
      <w:r w:rsidRPr="00330A7E">
        <w:rPr>
          <w:rFonts w:ascii="Times New Roman" w:hAnsi="Times New Roman" w:cs="Times New Roman"/>
          <w:color w:val="000000"/>
          <w:sz w:val="24"/>
          <w:szCs w:val="24"/>
        </w:rPr>
        <w:t>.</w:t>
      </w:r>
      <w:r w:rsidRPr="00330A7E">
        <w:rPr>
          <w:rFonts w:ascii="Times New Roman" w:hAnsi="Times New Roman" w:cs="Times New Roman"/>
          <w:color w:val="000000"/>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color w:val="000000"/>
          <w:position w:val="-10"/>
          <w:sz w:val="24"/>
          <w:szCs w:val="24"/>
        </w:rPr>
        <w:object w:dxaOrig="960" w:dyaOrig="320" w14:anchorId="40D52383">
          <v:shape id="_x0000_i4416" type="#_x0000_t75" style="width:47.25pt;height:15.75pt" o:ole="">
            <v:imagedata r:id="rId5718" o:title=""/>
          </v:shape>
          <o:OLEObject Type="Embed" ProgID="Equation.DSMT4" ShapeID="_x0000_i4416" DrawAspect="Content" ObjectID="_1796843478" r:id="rId5985"/>
        </w:object>
      </w:r>
      <w:r w:rsidRPr="00330A7E">
        <w:rPr>
          <w:rFonts w:ascii="Times New Roman" w:hAnsi="Times New Roman" w:cs="Times New Roman"/>
          <w:color w:val="000000"/>
          <w:sz w:val="24"/>
          <w:szCs w:val="24"/>
        </w:rPr>
        <w:t>.</w:t>
      </w:r>
      <w:r w:rsidRPr="00330A7E">
        <w:rPr>
          <w:rFonts w:ascii="Times New Roman" w:hAnsi="Times New Roman" w:cs="Times New Roman"/>
          <w:color w:val="000000"/>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color w:val="000000"/>
          <w:position w:val="-10"/>
          <w:sz w:val="24"/>
          <w:szCs w:val="24"/>
        </w:rPr>
        <w:object w:dxaOrig="999" w:dyaOrig="320" w14:anchorId="4BC04084">
          <v:shape id="_x0000_i4417" type="#_x0000_t75" style="width:50.25pt;height:15.75pt" o:ole="">
            <v:imagedata r:id="rId5720" o:title=""/>
          </v:shape>
          <o:OLEObject Type="Embed" ProgID="Equation.DSMT4" ShapeID="_x0000_i4417" DrawAspect="Content" ObjectID="_1796843479" r:id="rId5986"/>
        </w:object>
      </w:r>
      <w:r w:rsidRPr="00330A7E">
        <w:rPr>
          <w:rFonts w:ascii="Times New Roman" w:hAnsi="Times New Roman" w:cs="Times New Roman"/>
          <w:color w:val="000000"/>
          <w:sz w:val="24"/>
          <w:szCs w:val="24"/>
        </w:rPr>
        <w:t>.</w:t>
      </w:r>
    </w:p>
    <w:p w14:paraId="7252096C" w14:textId="77777777" w:rsidR="00ED397D" w:rsidRPr="00330A7E" w:rsidRDefault="00ED397D" w:rsidP="00330A7E">
      <w:pPr>
        <w:spacing w:after="0"/>
        <w:ind w:left="992" w:hanging="992"/>
        <w:jc w:val="center"/>
        <w:rPr>
          <w:rFonts w:ascii="Times New Roman" w:hAnsi="Times New Roman" w:cs="Times New Roman"/>
          <w:b/>
          <w:color w:val="000000"/>
          <w:sz w:val="24"/>
          <w:szCs w:val="24"/>
        </w:rPr>
      </w:pPr>
      <w:r w:rsidRPr="00330A7E">
        <w:rPr>
          <w:rFonts w:ascii="Times New Roman" w:hAnsi="Times New Roman" w:cs="Times New Roman"/>
          <w:b/>
          <w:color w:val="000000"/>
          <w:sz w:val="24"/>
          <w:szCs w:val="24"/>
        </w:rPr>
        <w:t>Hướng dẫn giải</w:t>
      </w:r>
    </w:p>
    <w:p w14:paraId="504055DE" w14:textId="77777777" w:rsidR="00ED397D" w:rsidRPr="00330A7E" w:rsidRDefault="00ED397D" w:rsidP="00330A7E">
      <w:pPr>
        <w:spacing w:after="0"/>
        <w:ind w:left="992"/>
        <w:jc w:val="both"/>
        <w:rPr>
          <w:rFonts w:ascii="Times New Roman" w:hAnsi="Times New Roman" w:cs="Times New Roman"/>
          <w:b/>
          <w:color w:val="0000FF"/>
          <w:sz w:val="24"/>
          <w:szCs w:val="24"/>
        </w:rPr>
      </w:pPr>
      <w:r w:rsidRPr="00330A7E">
        <w:rPr>
          <w:rFonts w:ascii="Times New Roman" w:hAnsi="Times New Roman" w:cs="Times New Roman"/>
          <w:b/>
          <w:color w:val="0033CC"/>
          <w:sz w:val="24"/>
          <w:szCs w:val="24"/>
        </w:rPr>
        <w:t>Chọn</w:t>
      </w:r>
      <w:r w:rsidRPr="00330A7E">
        <w:rPr>
          <w:rFonts w:ascii="Times New Roman" w:hAnsi="Times New Roman" w:cs="Times New Roman"/>
          <w:b/>
          <w:color w:val="0033CC"/>
          <w:sz w:val="24"/>
          <w:szCs w:val="24"/>
        </w:rPr>
        <w:tab/>
      </w:r>
      <w:r w:rsidRPr="00330A7E">
        <w:rPr>
          <w:rFonts w:ascii="Times New Roman" w:hAnsi="Times New Roman" w:cs="Times New Roman"/>
          <w:b/>
          <w:color w:val="0000FF"/>
          <w:sz w:val="24"/>
          <w:szCs w:val="24"/>
          <w:u w:val="single"/>
        </w:rPr>
        <w:t>A</w:t>
      </w:r>
      <w:r w:rsidRPr="00330A7E">
        <w:rPr>
          <w:rFonts w:ascii="Times New Roman" w:hAnsi="Times New Roman" w:cs="Times New Roman"/>
          <w:b/>
          <w:color w:val="0000FF"/>
          <w:sz w:val="24"/>
          <w:szCs w:val="24"/>
        </w:rPr>
        <w:t>.</w:t>
      </w:r>
    </w:p>
    <w:p w14:paraId="4F2AF333" w14:textId="77777777" w:rsidR="00ED397D" w:rsidRPr="00330A7E" w:rsidRDefault="00ED397D" w:rsidP="00330A7E">
      <w:pPr>
        <w:spacing w:after="0"/>
        <w:ind w:left="992"/>
        <w:jc w:val="both"/>
        <w:rPr>
          <w:rFonts w:ascii="Times New Roman" w:hAnsi="Times New Roman" w:cs="Times New Roman"/>
          <w:b/>
          <w:color w:val="0000FF"/>
          <w:sz w:val="24"/>
          <w:szCs w:val="24"/>
          <w:u w:val="single"/>
        </w:rPr>
      </w:pPr>
      <w:r w:rsidRPr="00330A7E">
        <w:rPr>
          <w:rFonts w:ascii="Times New Roman" w:hAnsi="Times New Roman" w:cs="Times New Roman"/>
          <w:sz w:val="24"/>
          <w:szCs w:val="24"/>
        </w:rPr>
        <w:t xml:space="preserve">Độ lệch chuẩn của mẫu số liệu là: </w:t>
      </w:r>
      <w:r w:rsidRPr="00330A7E">
        <w:rPr>
          <w:rFonts w:ascii="Times New Roman" w:hAnsi="Times New Roman" w:cs="Times New Roman"/>
          <w:position w:val="-10"/>
          <w:sz w:val="24"/>
          <w:szCs w:val="24"/>
        </w:rPr>
        <w:object w:dxaOrig="1240" w:dyaOrig="380" w14:anchorId="2977DF52">
          <v:shape id="_x0000_i4418" type="#_x0000_t75" style="width:62.25pt;height:18.75pt" o:ole="">
            <v:imagedata r:id="rId5987" o:title=""/>
          </v:shape>
          <o:OLEObject Type="Embed" ProgID="Equation.DSMT4" ShapeID="_x0000_i4418" DrawAspect="Content" ObjectID="_1796843480" r:id="rId5988"/>
        </w:object>
      </w:r>
      <w:r w:rsidRPr="00330A7E">
        <w:rPr>
          <w:rFonts w:ascii="Times New Roman" w:hAnsi="Times New Roman" w:cs="Times New Roman"/>
          <w:sz w:val="24"/>
          <w:szCs w:val="24"/>
        </w:rPr>
        <w:t>.</w:t>
      </w:r>
    </w:p>
    <w:p w14:paraId="3DC0C54B" w14:textId="77777777" w:rsidR="00ED397D" w:rsidRPr="00330A7E" w:rsidRDefault="00ED397D" w:rsidP="000E1E56">
      <w:pPr>
        <w:pStyle w:val="ListParagraph"/>
        <w:numPr>
          <w:ilvl w:val="0"/>
          <w:numId w:val="55"/>
        </w:numPr>
        <w:tabs>
          <w:tab w:val="left" w:pos="992"/>
        </w:tabs>
        <w:spacing w:line="276" w:lineRule="auto"/>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4"/>
          <w:sz w:val="24"/>
          <w:szCs w:val="24"/>
        </w:rPr>
        <w:object w:dxaOrig="960" w:dyaOrig="400" w14:anchorId="76BF1EAF">
          <v:shape id="_x0000_i4419" type="#_x0000_t75" style="width:48pt;height:20.25pt" o:ole="">
            <v:imagedata r:id="rId5722" o:title=""/>
          </v:shape>
          <o:OLEObject Type="Embed" ProgID="Equation.DSMT4" ShapeID="_x0000_i4419" DrawAspect="Content" ObjectID="_1796843481" r:id="rId5989"/>
        </w:object>
      </w:r>
      <w:r w:rsidRPr="00330A7E">
        <w:rPr>
          <w:rFonts w:ascii="Times New Roman" w:hAnsi="Times New Roman" w:cs="Times New Roman"/>
          <w:sz w:val="24"/>
          <w:szCs w:val="24"/>
        </w:rPr>
        <w:t xml:space="preserve"> liên tục trên </w:t>
      </w:r>
      <w:r w:rsidRPr="00330A7E">
        <w:rPr>
          <w:rFonts w:ascii="Times New Roman" w:hAnsi="Times New Roman" w:cs="Times New Roman"/>
          <w:position w:val="-4"/>
          <w:sz w:val="24"/>
          <w:szCs w:val="24"/>
        </w:rPr>
        <w:object w:dxaOrig="260" w:dyaOrig="260" w14:anchorId="1D090DDF">
          <v:shape id="_x0000_i4420" type="#_x0000_t75" style="width:12.75pt;height:12.75pt" o:ole="">
            <v:imagedata r:id="rId5724" o:title=""/>
          </v:shape>
          <o:OLEObject Type="Embed" ProgID="Equation.DSMT4" ShapeID="_x0000_i4420" DrawAspect="Content" ObjectID="_1796843482" r:id="rId5990"/>
        </w:object>
      </w:r>
      <w:r w:rsidRPr="00330A7E">
        <w:rPr>
          <w:rFonts w:ascii="Times New Roman" w:hAnsi="Times New Roman" w:cs="Times New Roman"/>
          <w:sz w:val="24"/>
          <w:szCs w:val="24"/>
        </w:rPr>
        <w:t xml:space="preserve"> thỏa mãn </w:t>
      </w:r>
      <w:r w:rsidRPr="00330A7E">
        <w:rPr>
          <w:rFonts w:ascii="Times New Roman" w:hAnsi="Times New Roman" w:cs="Times New Roman"/>
          <w:position w:val="-32"/>
          <w:sz w:val="24"/>
          <w:szCs w:val="24"/>
        </w:rPr>
        <w:object w:dxaOrig="2640" w:dyaOrig="740" w14:anchorId="7F65E5DF">
          <v:shape id="_x0000_i4421" type="#_x0000_t75" style="width:132pt;height:36.75pt" o:ole="">
            <v:imagedata r:id="rId5726" o:title=""/>
          </v:shape>
          <o:OLEObject Type="Embed" ProgID="Equation.DSMT4" ShapeID="_x0000_i4421" DrawAspect="Content" ObjectID="_1796843483" r:id="rId5991"/>
        </w:object>
      </w:r>
      <w:r w:rsidRPr="00330A7E">
        <w:rPr>
          <w:rFonts w:ascii="Times New Roman" w:hAnsi="Times New Roman" w:cs="Times New Roman"/>
          <w:sz w:val="24"/>
          <w:szCs w:val="24"/>
        </w:rPr>
        <w:t xml:space="preserve">. Giá trị của biểu thức </w:t>
      </w:r>
      <w:r w:rsidRPr="00330A7E">
        <w:rPr>
          <w:rFonts w:ascii="Times New Roman" w:hAnsi="Times New Roman" w:cs="Times New Roman"/>
          <w:position w:val="-32"/>
          <w:sz w:val="24"/>
          <w:szCs w:val="24"/>
        </w:rPr>
        <w:object w:dxaOrig="980" w:dyaOrig="740" w14:anchorId="03308F41">
          <v:shape id="_x0000_i4422" type="#_x0000_t75" style="width:49.5pt;height:36.75pt" o:ole="">
            <v:imagedata r:id="rId5728" o:title=""/>
          </v:shape>
          <o:OLEObject Type="Embed" ProgID="Equation.DSMT4" ShapeID="_x0000_i4422" DrawAspect="Content" ObjectID="_1796843484" r:id="rId5992"/>
        </w:object>
      </w:r>
      <w:r w:rsidRPr="00330A7E">
        <w:rPr>
          <w:rFonts w:ascii="Times New Roman" w:hAnsi="Times New Roman" w:cs="Times New Roman"/>
          <w:sz w:val="24"/>
          <w:szCs w:val="24"/>
        </w:rPr>
        <w:t xml:space="preserve"> bằng</w:t>
      </w:r>
    </w:p>
    <w:p w14:paraId="275D98F4"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Cs/>
          <w:color w:val="000000"/>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sz w:val="24"/>
          <w:szCs w:val="24"/>
        </w:rPr>
        <w:t>7.</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sz w:val="24"/>
          <w:szCs w:val="24"/>
        </w:rPr>
        <w:t>1.</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sz w:val="24"/>
          <w:szCs w:val="24"/>
        </w:rPr>
        <w:t>12.</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sz w:val="24"/>
          <w:szCs w:val="24"/>
        </w:rPr>
        <w:t>0,75.</w:t>
      </w:r>
    </w:p>
    <w:p w14:paraId="4CC17FCA" w14:textId="77777777" w:rsidR="00ED397D" w:rsidRPr="00330A7E" w:rsidRDefault="00ED397D" w:rsidP="00330A7E">
      <w:pPr>
        <w:spacing w:after="0"/>
        <w:ind w:left="992" w:hanging="992"/>
        <w:jc w:val="center"/>
        <w:rPr>
          <w:rFonts w:ascii="Times New Roman" w:eastAsia="Calibri" w:hAnsi="Times New Roman" w:cs="Times New Roman"/>
          <w:b/>
          <w:bCs/>
          <w:color w:val="000000"/>
          <w:sz w:val="24"/>
          <w:szCs w:val="24"/>
        </w:rPr>
      </w:pPr>
      <w:r w:rsidRPr="00330A7E">
        <w:rPr>
          <w:rFonts w:ascii="Times New Roman" w:eastAsia="Calibri" w:hAnsi="Times New Roman" w:cs="Times New Roman"/>
          <w:b/>
          <w:bCs/>
          <w:color w:val="000000"/>
          <w:sz w:val="24"/>
          <w:szCs w:val="24"/>
        </w:rPr>
        <w:t>Hướng dẫn giải</w:t>
      </w:r>
    </w:p>
    <w:p w14:paraId="3650363C" w14:textId="77777777" w:rsidR="00ED397D" w:rsidRPr="00330A7E" w:rsidRDefault="00ED397D" w:rsidP="00330A7E">
      <w:pPr>
        <w:spacing w:after="0"/>
        <w:ind w:left="992"/>
        <w:rPr>
          <w:rFonts w:ascii="Times New Roman" w:hAnsi="Times New Roman" w:cs="Times New Roman"/>
          <w:b/>
          <w:color w:val="0000FF"/>
          <w:sz w:val="24"/>
          <w:szCs w:val="24"/>
        </w:rPr>
      </w:pPr>
      <w:r w:rsidRPr="00330A7E">
        <w:rPr>
          <w:rFonts w:ascii="Times New Roman" w:hAnsi="Times New Roman" w:cs="Times New Roman"/>
          <w:b/>
          <w:color w:val="0033CC"/>
          <w:sz w:val="24"/>
          <w:szCs w:val="24"/>
        </w:rPr>
        <w:t xml:space="preserve">Chọn </w:t>
      </w:r>
      <w:r w:rsidRPr="00330A7E">
        <w:rPr>
          <w:rFonts w:ascii="Times New Roman" w:hAnsi="Times New Roman" w:cs="Times New Roman"/>
          <w:b/>
          <w:color w:val="0000FF"/>
          <w:sz w:val="24"/>
          <w:szCs w:val="24"/>
        </w:rPr>
        <w:t>B.</w:t>
      </w:r>
    </w:p>
    <w:p w14:paraId="3E3D6B12"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Ta có: </w:t>
      </w:r>
      <w:r w:rsidRPr="00330A7E">
        <w:rPr>
          <w:rFonts w:ascii="Times New Roman" w:hAnsi="Times New Roman" w:cs="Times New Roman"/>
          <w:position w:val="-32"/>
          <w:sz w:val="24"/>
          <w:szCs w:val="24"/>
        </w:rPr>
        <w:object w:dxaOrig="3240" w:dyaOrig="740" w14:anchorId="78F4722C">
          <v:shape id="_x0000_i4423" type="#_x0000_t75" style="width:162pt;height:36.75pt" o:ole="">
            <v:imagedata r:id="rId5993" o:title=""/>
          </v:shape>
          <o:OLEObject Type="Embed" ProgID="Equation.DSMT4" ShapeID="_x0000_i4423" DrawAspect="Content" ObjectID="_1796843485" r:id="rId5994"/>
        </w:object>
      </w:r>
    </w:p>
    <w:p w14:paraId="5541721F"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position w:val="-32"/>
          <w:sz w:val="24"/>
          <w:szCs w:val="24"/>
        </w:rPr>
        <w:object w:dxaOrig="4520" w:dyaOrig="740" w14:anchorId="54CCFFB7">
          <v:shape id="_x0000_i4424" type="#_x0000_t75" style="width:225.75pt;height:36.75pt" o:ole="">
            <v:imagedata r:id="rId5995" o:title=""/>
          </v:shape>
          <o:OLEObject Type="Embed" ProgID="Equation.DSMT4" ShapeID="_x0000_i4424" DrawAspect="Content" ObjectID="_1796843486" r:id="rId5996"/>
        </w:object>
      </w:r>
    </w:p>
    <w:p w14:paraId="4AC3EE45" w14:textId="77777777" w:rsidR="00ED397D" w:rsidRPr="00330A7E" w:rsidRDefault="00ED397D" w:rsidP="00330A7E">
      <w:pPr>
        <w:ind w:left="992"/>
        <w:rPr>
          <w:rFonts w:ascii="Times New Roman" w:hAnsi="Times New Roman" w:cs="Times New Roman"/>
          <w:b/>
          <w:bCs/>
          <w:color w:val="0033CC"/>
          <w:sz w:val="24"/>
          <w:szCs w:val="24"/>
        </w:rPr>
      </w:pPr>
      <w:r w:rsidRPr="00330A7E">
        <w:rPr>
          <w:rFonts w:ascii="Times New Roman" w:hAnsi="Times New Roman" w:cs="Times New Roman"/>
          <w:b/>
          <w:bCs/>
          <w:sz w:val="24"/>
          <w:szCs w:val="24"/>
        </w:rPr>
        <w:t xml:space="preserve">Phần II. </w:t>
      </w:r>
      <w:r w:rsidRPr="00330A7E">
        <w:rPr>
          <w:rFonts w:ascii="Times New Roman" w:hAnsi="Times New Roman" w:cs="Times New Roman"/>
          <w:b/>
          <w:bCs/>
          <w:color w:val="0033CC"/>
          <w:sz w:val="24"/>
          <w:szCs w:val="24"/>
        </w:rPr>
        <w:t>Câu trắc nghiệm đúng sai</w:t>
      </w:r>
    </w:p>
    <w:p w14:paraId="5998B331" w14:textId="77777777" w:rsidR="00ED397D" w:rsidRPr="00330A7E" w:rsidRDefault="00ED397D" w:rsidP="000E1E56">
      <w:pPr>
        <w:pStyle w:val="ListParagraph"/>
        <w:numPr>
          <w:ilvl w:val="0"/>
          <w:numId w:val="9"/>
        </w:numPr>
        <w:tabs>
          <w:tab w:val="left" w:pos="992"/>
        </w:tabs>
        <w:spacing w:before="120" w:after="120" w:line="276" w:lineRule="auto"/>
        <w:ind w:left="993"/>
        <w:rPr>
          <w:rFonts w:ascii="Times New Roman" w:hAnsi="Times New Roman" w:cs="Times New Roman"/>
          <w:sz w:val="24"/>
          <w:szCs w:val="24"/>
        </w:rPr>
      </w:pPr>
      <w:r w:rsidRPr="00330A7E">
        <w:rPr>
          <w:rFonts w:ascii="Times New Roman" w:hAnsi="Times New Roman" w:cs="Times New Roman"/>
          <w:sz w:val="24"/>
          <w:szCs w:val="24"/>
        </w:rPr>
        <w:lastRenderedPageBreak/>
        <w:t>a) Sai.</w:t>
      </w:r>
    </w:p>
    <w:p w14:paraId="521F4EBE" w14:textId="77777777" w:rsidR="00ED397D" w:rsidRPr="00330A7E" w:rsidRDefault="00ED397D" w:rsidP="00330A7E">
      <w:pPr>
        <w:spacing w:after="120"/>
        <w:ind w:left="993" w:hanging="11"/>
        <w:rPr>
          <w:rFonts w:ascii="Times New Roman" w:hAnsi="Times New Roman" w:cs="Times New Roman"/>
          <w:sz w:val="24"/>
          <w:szCs w:val="24"/>
        </w:rPr>
      </w:pPr>
      <w:r w:rsidRPr="00330A7E">
        <w:rPr>
          <w:rFonts w:ascii="Times New Roman" w:hAnsi="Times New Roman" w:cs="Times New Roman"/>
          <w:sz w:val="24"/>
          <w:szCs w:val="24"/>
        </w:rPr>
        <w:t xml:space="preserve">Một vectơ chỉ phương của </w:t>
      </w:r>
      <w:r w:rsidRPr="00330A7E">
        <w:rPr>
          <w:rFonts w:ascii="Times New Roman" w:hAnsi="Times New Roman" w:cs="Times New Roman"/>
          <w:position w:val="-12"/>
          <w:sz w:val="24"/>
          <w:szCs w:val="24"/>
        </w:rPr>
        <w:object w:dxaOrig="279" w:dyaOrig="360" w14:anchorId="577AF874">
          <v:shape id="_x0000_i4425" type="#_x0000_t75" style="width:13.5pt;height:18pt" o:ole="">
            <v:imagedata r:id="rId5997" o:title=""/>
          </v:shape>
          <o:OLEObject Type="Embed" ProgID="Equation.DSMT4" ShapeID="_x0000_i4425" DrawAspect="Content" ObjectID="_1796843487" r:id="rId5998"/>
        </w:object>
      </w:r>
      <w:r w:rsidRPr="00330A7E">
        <w:rPr>
          <w:rFonts w:ascii="Times New Roman" w:hAnsi="Times New Roman" w:cs="Times New Roman"/>
          <w:sz w:val="24"/>
          <w:szCs w:val="24"/>
        </w:rPr>
        <w:t xml:space="preserve"> là </w:t>
      </w:r>
      <w:r w:rsidRPr="00330A7E">
        <w:rPr>
          <w:rFonts w:ascii="Times New Roman" w:hAnsi="Times New Roman" w:cs="Times New Roman"/>
          <w:position w:val="-14"/>
          <w:sz w:val="24"/>
          <w:szCs w:val="24"/>
        </w:rPr>
        <w:object w:dxaOrig="1300" w:dyaOrig="400" w14:anchorId="239A6657">
          <v:shape id="_x0000_i4426" type="#_x0000_t75" style="width:64.5pt;height:19.5pt" o:ole="">
            <v:imagedata r:id="rId5999" o:title=""/>
          </v:shape>
          <o:OLEObject Type="Embed" ProgID="Equation.DSMT4" ShapeID="_x0000_i4426" DrawAspect="Content" ObjectID="_1796843488" r:id="rId6000"/>
        </w:object>
      </w:r>
      <w:r w:rsidRPr="00330A7E">
        <w:rPr>
          <w:rFonts w:ascii="Times New Roman" w:hAnsi="Times New Roman" w:cs="Times New Roman"/>
          <w:sz w:val="24"/>
          <w:szCs w:val="24"/>
        </w:rPr>
        <w:t>.</w:t>
      </w:r>
    </w:p>
    <w:p w14:paraId="161CB71A" w14:textId="77777777" w:rsidR="00ED397D" w:rsidRPr="00330A7E" w:rsidRDefault="00ED397D" w:rsidP="00330A7E">
      <w:pPr>
        <w:spacing w:after="120"/>
        <w:ind w:left="993"/>
        <w:rPr>
          <w:rFonts w:ascii="Times New Roman" w:hAnsi="Times New Roman" w:cs="Times New Roman"/>
          <w:sz w:val="24"/>
          <w:szCs w:val="24"/>
        </w:rPr>
      </w:pPr>
      <w:r w:rsidRPr="00330A7E">
        <w:rPr>
          <w:rFonts w:ascii="Times New Roman" w:hAnsi="Times New Roman" w:cs="Times New Roman"/>
          <w:sz w:val="24"/>
          <w:szCs w:val="24"/>
        </w:rPr>
        <w:t>b) Sai.</w:t>
      </w:r>
    </w:p>
    <w:p w14:paraId="66A91F62" w14:textId="77777777" w:rsidR="00ED397D" w:rsidRPr="00330A7E" w:rsidRDefault="00ED397D" w:rsidP="00330A7E">
      <w:pPr>
        <w:spacing w:after="120"/>
        <w:ind w:left="993" w:hanging="11"/>
        <w:rPr>
          <w:rFonts w:ascii="Times New Roman" w:hAnsi="Times New Roman" w:cs="Times New Roman"/>
          <w:sz w:val="24"/>
          <w:szCs w:val="24"/>
        </w:rPr>
      </w:pPr>
      <w:r w:rsidRPr="00330A7E">
        <w:rPr>
          <w:rFonts w:ascii="Times New Roman" w:hAnsi="Times New Roman" w:cs="Times New Roman"/>
          <w:sz w:val="24"/>
          <w:szCs w:val="24"/>
        </w:rPr>
        <w:t xml:space="preserve">Một vectơ chỉ phương của </w:t>
      </w:r>
      <w:r w:rsidRPr="00330A7E">
        <w:rPr>
          <w:rFonts w:ascii="Times New Roman" w:hAnsi="Times New Roman" w:cs="Times New Roman"/>
          <w:position w:val="-12"/>
          <w:sz w:val="24"/>
          <w:szCs w:val="24"/>
        </w:rPr>
        <w:object w:dxaOrig="320" w:dyaOrig="360" w14:anchorId="7554D62B">
          <v:shape id="_x0000_i4427" type="#_x0000_t75" style="width:16.5pt;height:18pt" o:ole="">
            <v:imagedata r:id="rId6001" o:title=""/>
          </v:shape>
          <o:OLEObject Type="Embed" ProgID="Equation.DSMT4" ShapeID="_x0000_i4427" DrawAspect="Content" ObjectID="_1796843489" r:id="rId6002"/>
        </w:object>
      </w:r>
      <w:r w:rsidRPr="00330A7E">
        <w:rPr>
          <w:rFonts w:ascii="Times New Roman" w:hAnsi="Times New Roman" w:cs="Times New Roman"/>
          <w:sz w:val="24"/>
          <w:szCs w:val="24"/>
        </w:rPr>
        <w:t xml:space="preserve"> là </w:t>
      </w:r>
      <w:r w:rsidRPr="00330A7E">
        <w:rPr>
          <w:rFonts w:ascii="Times New Roman" w:hAnsi="Times New Roman" w:cs="Times New Roman"/>
          <w:position w:val="-14"/>
          <w:sz w:val="24"/>
          <w:szCs w:val="24"/>
        </w:rPr>
        <w:object w:dxaOrig="1480" w:dyaOrig="400" w14:anchorId="52A92329">
          <v:shape id="_x0000_i4428" type="#_x0000_t75" style="width:73.5pt;height:19.5pt" o:ole="">
            <v:imagedata r:id="rId6003" o:title=""/>
          </v:shape>
          <o:OLEObject Type="Embed" ProgID="Equation.DSMT4" ShapeID="_x0000_i4428" DrawAspect="Content" ObjectID="_1796843490" r:id="rId6004"/>
        </w:object>
      </w:r>
      <w:r w:rsidRPr="00330A7E">
        <w:rPr>
          <w:rFonts w:ascii="Times New Roman" w:hAnsi="Times New Roman" w:cs="Times New Roman"/>
          <w:sz w:val="24"/>
          <w:szCs w:val="24"/>
        </w:rPr>
        <w:t>.</w:t>
      </w:r>
    </w:p>
    <w:p w14:paraId="0125E2A0" w14:textId="77777777" w:rsidR="00ED397D" w:rsidRPr="00330A7E" w:rsidRDefault="00ED397D" w:rsidP="00330A7E">
      <w:pPr>
        <w:spacing w:after="120"/>
        <w:ind w:left="993"/>
        <w:rPr>
          <w:rFonts w:ascii="Times New Roman" w:hAnsi="Times New Roman" w:cs="Times New Roman"/>
          <w:sz w:val="24"/>
          <w:szCs w:val="24"/>
        </w:rPr>
      </w:pPr>
      <w:r w:rsidRPr="00330A7E">
        <w:rPr>
          <w:rFonts w:ascii="Times New Roman" w:hAnsi="Times New Roman" w:cs="Times New Roman"/>
          <w:sz w:val="24"/>
          <w:szCs w:val="24"/>
        </w:rPr>
        <w:t>c) Đúng.</w:t>
      </w:r>
    </w:p>
    <w:p w14:paraId="2573B672" w14:textId="77777777" w:rsidR="00ED397D" w:rsidRPr="00330A7E" w:rsidRDefault="00ED397D" w:rsidP="00330A7E">
      <w:pPr>
        <w:spacing w:after="120"/>
        <w:ind w:left="993" w:hanging="11"/>
        <w:rPr>
          <w:rFonts w:ascii="Times New Roman" w:hAnsi="Times New Roman" w:cs="Times New Roman"/>
          <w:sz w:val="24"/>
          <w:szCs w:val="24"/>
        </w:rPr>
      </w:pPr>
      <w:r w:rsidRPr="00330A7E">
        <w:rPr>
          <w:rFonts w:ascii="Times New Roman" w:hAnsi="Times New Roman" w:cs="Times New Roman"/>
          <w:sz w:val="24"/>
          <w:szCs w:val="24"/>
        </w:rPr>
        <w:t xml:space="preserve">Côsin của góc giữa hai vectơ </w:t>
      </w:r>
      <w:r w:rsidRPr="00330A7E">
        <w:rPr>
          <w:rFonts w:ascii="Times New Roman" w:hAnsi="Times New Roman" w:cs="Times New Roman"/>
          <w:position w:val="-14"/>
          <w:sz w:val="24"/>
          <w:szCs w:val="24"/>
        </w:rPr>
        <w:object w:dxaOrig="1300" w:dyaOrig="400" w14:anchorId="3DB6B955">
          <v:shape id="_x0000_i4429" type="#_x0000_t75" style="width:64.5pt;height:19.5pt" o:ole="">
            <v:imagedata r:id="rId6005" o:title=""/>
          </v:shape>
          <o:OLEObject Type="Embed" ProgID="Equation.DSMT4" ShapeID="_x0000_i4429" DrawAspect="Content" ObjectID="_1796843491" r:id="rId6006"/>
        </w:objec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1480" w:dyaOrig="400" w14:anchorId="25F0B8C3">
          <v:shape id="_x0000_i4430" type="#_x0000_t75" style="width:73.5pt;height:19.5pt" o:ole="">
            <v:imagedata r:id="rId6007" o:title=""/>
          </v:shape>
          <o:OLEObject Type="Embed" ProgID="Equation.DSMT4" ShapeID="_x0000_i4430" DrawAspect="Content" ObjectID="_1796843492" r:id="rId6008"/>
        </w:object>
      </w:r>
      <w:r w:rsidRPr="00330A7E">
        <w:rPr>
          <w:rFonts w:ascii="Times New Roman" w:hAnsi="Times New Roman" w:cs="Times New Roman"/>
          <w:sz w:val="24"/>
          <w:szCs w:val="24"/>
        </w:rPr>
        <w:t xml:space="preserve"> là</w:t>
      </w:r>
    </w:p>
    <w:p w14:paraId="632AEE3B" w14:textId="77777777" w:rsidR="00ED397D" w:rsidRPr="00330A7E" w:rsidRDefault="00ED397D" w:rsidP="00330A7E">
      <w:pPr>
        <w:spacing w:after="120"/>
        <w:ind w:left="993" w:hanging="11"/>
        <w:rPr>
          <w:rFonts w:ascii="Times New Roman" w:hAnsi="Times New Roman" w:cs="Times New Roman"/>
          <w:sz w:val="24"/>
          <w:szCs w:val="24"/>
        </w:rPr>
      </w:pPr>
      <w:r w:rsidRPr="00330A7E">
        <w:rPr>
          <w:rFonts w:ascii="Times New Roman" w:hAnsi="Times New Roman" w:cs="Times New Roman"/>
          <w:position w:val="-42"/>
          <w:sz w:val="24"/>
          <w:szCs w:val="24"/>
        </w:rPr>
        <w:object w:dxaOrig="6880" w:dyaOrig="840" w14:anchorId="1EECE43D">
          <v:shape id="_x0000_i4431" type="#_x0000_t75" style="width:343.5pt;height:42pt" o:ole="">
            <v:imagedata r:id="rId6009" o:title=""/>
          </v:shape>
          <o:OLEObject Type="Embed" ProgID="Equation.DSMT4" ShapeID="_x0000_i4431" DrawAspect="Content" ObjectID="_1796843493" r:id="rId6010"/>
        </w:object>
      </w:r>
      <w:r w:rsidRPr="00330A7E">
        <w:rPr>
          <w:rFonts w:ascii="Times New Roman" w:hAnsi="Times New Roman" w:cs="Times New Roman"/>
          <w:sz w:val="24"/>
          <w:szCs w:val="24"/>
        </w:rPr>
        <w:t>.</w:t>
      </w:r>
    </w:p>
    <w:p w14:paraId="01024955" w14:textId="77777777" w:rsidR="00ED397D" w:rsidRPr="00330A7E" w:rsidRDefault="00ED397D" w:rsidP="00330A7E">
      <w:pPr>
        <w:spacing w:after="120"/>
        <w:ind w:left="993"/>
        <w:rPr>
          <w:rFonts w:ascii="Times New Roman" w:hAnsi="Times New Roman" w:cs="Times New Roman"/>
          <w:sz w:val="24"/>
          <w:szCs w:val="24"/>
        </w:rPr>
      </w:pPr>
      <w:r w:rsidRPr="00330A7E">
        <w:rPr>
          <w:rFonts w:ascii="Times New Roman" w:hAnsi="Times New Roman" w:cs="Times New Roman"/>
          <w:sz w:val="24"/>
          <w:szCs w:val="24"/>
        </w:rPr>
        <w:t>d) Sai.</w:t>
      </w:r>
    </w:p>
    <w:p w14:paraId="4FC3EF49"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lang w:val="nl-NL"/>
        </w:rPr>
        <w:t>G</w:t>
      </w:r>
      <w:r w:rsidRPr="00330A7E">
        <w:rPr>
          <w:rFonts w:ascii="Times New Roman" w:hAnsi="Times New Roman" w:cs="Times New Roman"/>
          <w:sz w:val="24"/>
          <w:szCs w:val="24"/>
        </w:rPr>
        <w:t xml:space="preserve">óc giữa hai đường thẳng </w:t>
      </w:r>
      <w:r w:rsidRPr="00330A7E">
        <w:rPr>
          <w:rFonts w:ascii="Times New Roman" w:hAnsi="Times New Roman" w:cs="Times New Roman"/>
          <w:position w:val="-12"/>
          <w:sz w:val="24"/>
          <w:szCs w:val="24"/>
        </w:rPr>
        <w:object w:dxaOrig="279" w:dyaOrig="360" w14:anchorId="00FCB202">
          <v:shape id="_x0000_i4432" type="#_x0000_t75" style="width:13.5pt;height:18pt" o:ole="">
            <v:imagedata r:id="rId6011" o:title=""/>
          </v:shape>
          <o:OLEObject Type="Embed" ProgID="Equation.DSMT4" ShapeID="_x0000_i4432" DrawAspect="Content" ObjectID="_1796843494" r:id="rId6012"/>
        </w:object>
      </w:r>
      <w:r w:rsidRPr="00330A7E">
        <w:rPr>
          <w:rFonts w:ascii="Times New Roman" w:hAnsi="Times New Roman" w:cs="Times New Roman"/>
          <w:sz w:val="24"/>
          <w:szCs w:val="24"/>
        </w:rPr>
        <w:t xml:space="preserve"> và </w:t>
      </w:r>
      <w:r w:rsidRPr="00330A7E">
        <w:rPr>
          <w:rFonts w:ascii="Times New Roman" w:hAnsi="Times New Roman" w:cs="Times New Roman"/>
          <w:position w:val="-12"/>
          <w:sz w:val="24"/>
          <w:szCs w:val="24"/>
        </w:rPr>
        <w:object w:dxaOrig="320" w:dyaOrig="360" w14:anchorId="7945B2E4">
          <v:shape id="_x0000_i4433" type="#_x0000_t75" style="width:16.5pt;height:18pt" o:ole="">
            <v:imagedata r:id="rId6013" o:title=""/>
          </v:shape>
          <o:OLEObject Type="Embed" ProgID="Equation.DSMT4" ShapeID="_x0000_i4433" DrawAspect="Content" ObjectID="_1796843495" r:id="rId6014"/>
        </w:object>
      </w:r>
      <w:r w:rsidRPr="00330A7E">
        <w:rPr>
          <w:rFonts w:ascii="Times New Roman" w:hAnsi="Times New Roman" w:cs="Times New Roman"/>
          <w:sz w:val="24"/>
          <w:szCs w:val="24"/>
        </w:rPr>
        <w:t xml:space="preserve"> (làm tròn kết quả đến hàng đơn vị của độ) bằng </w:t>
      </w:r>
      <w:r w:rsidRPr="00330A7E">
        <w:rPr>
          <w:rFonts w:ascii="Times New Roman" w:hAnsi="Times New Roman" w:cs="Times New Roman"/>
          <w:position w:val="-6"/>
          <w:sz w:val="24"/>
          <w:szCs w:val="24"/>
        </w:rPr>
        <w:object w:dxaOrig="400" w:dyaOrig="279" w14:anchorId="01ECCF91">
          <v:shape id="_x0000_i4434" type="#_x0000_t75" style="width:19.5pt;height:13.5pt" o:ole="">
            <v:imagedata r:id="rId6015" o:title=""/>
          </v:shape>
          <o:OLEObject Type="Embed" ProgID="Equation.DSMT4" ShapeID="_x0000_i4434" DrawAspect="Content" ObjectID="_1796843496" r:id="rId6016"/>
        </w:object>
      </w:r>
      <w:r w:rsidRPr="00330A7E">
        <w:rPr>
          <w:rFonts w:ascii="Times New Roman" w:hAnsi="Times New Roman" w:cs="Times New Roman"/>
          <w:sz w:val="24"/>
          <w:szCs w:val="24"/>
          <w:lang w:val="nl-NL"/>
        </w:rPr>
        <w:t>.</w:t>
      </w:r>
    </w:p>
    <w:p w14:paraId="2ABFA035"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a) </w:t>
      </w:r>
      <w:r w:rsidRPr="00330A7E">
        <w:rPr>
          <w:rFonts w:ascii="Times New Roman" w:hAnsi="Times New Roman" w:cs="Times New Roman"/>
          <w:b/>
          <w:bCs/>
          <w:sz w:val="24"/>
          <w:szCs w:val="24"/>
        </w:rPr>
        <w:t>S</w:t>
      </w:r>
      <w:r w:rsidRPr="00330A7E">
        <w:rPr>
          <w:rFonts w:ascii="Times New Roman" w:hAnsi="Times New Roman" w:cs="Times New Roman"/>
          <w:sz w:val="24"/>
          <w:szCs w:val="24"/>
        </w:rPr>
        <w:t>,</w: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b) </w:t>
      </w:r>
      <w:r w:rsidRPr="00330A7E">
        <w:rPr>
          <w:rFonts w:ascii="Times New Roman" w:hAnsi="Times New Roman" w:cs="Times New Roman"/>
          <w:b/>
          <w:bCs/>
          <w:sz w:val="24"/>
          <w:szCs w:val="24"/>
        </w:rPr>
        <w:t>S</w:t>
      </w:r>
      <w:r w:rsidRPr="00330A7E">
        <w:rPr>
          <w:rFonts w:ascii="Times New Roman" w:hAnsi="Times New Roman" w:cs="Times New Roman"/>
          <w:sz w:val="24"/>
          <w:szCs w:val="24"/>
        </w:rPr>
        <w:t>,</w: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c)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S</w:t>
      </w:r>
      <w:r w:rsidRPr="00330A7E">
        <w:rPr>
          <w:rFonts w:ascii="Times New Roman" w:hAnsi="Times New Roman" w:cs="Times New Roman"/>
          <w:sz w:val="24"/>
          <w:szCs w:val="24"/>
        </w:rPr>
        <w:t>.</w:t>
      </w:r>
    </w:p>
    <w:p w14:paraId="1471EAA5" w14:textId="77777777" w:rsidR="00ED397D" w:rsidRPr="00330A7E" w:rsidRDefault="00ED397D" w:rsidP="000E1E56">
      <w:pPr>
        <w:pStyle w:val="ListParagraph"/>
        <w:widowControl w:val="0"/>
        <w:numPr>
          <w:ilvl w:val="0"/>
          <w:numId w:val="9"/>
        </w:numPr>
        <w:tabs>
          <w:tab w:val="left" w:pos="992"/>
        </w:tabs>
        <w:spacing w:before="120" w:line="276" w:lineRule="auto"/>
        <w:rPr>
          <w:rFonts w:ascii="Times New Roman" w:eastAsia="Aptos" w:hAnsi="Times New Roman" w:cs="Times New Roman"/>
          <w:color w:val="000000"/>
          <w:sz w:val="24"/>
          <w:szCs w:val="24"/>
        </w:rPr>
      </w:pPr>
      <w:r w:rsidRPr="00330A7E">
        <w:rPr>
          <w:rFonts w:ascii="Times New Roman" w:eastAsia="Aptos" w:hAnsi="Times New Roman" w:cs="Times New Roman"/>
          <w:color w:val="000000"/>
          <w:sz w:val="24"/>
          <w:szCs w:val="24"/>
        </w:rPr>
        <w:t xml:space="preserve">a) Sai: </w:t>
      </w:r>
      <w:r w:rsidRPr="00330A7E">
        <w:rPr>
          <w:rFonts w:ascii="Times New Roman" w:hAnsi="Times New Roman" w:cs="Times New Roman"/>
          <w:sz w:val="24"/>
          <w:szCs w:val="24"/>
        </w:rPr>
        <w:t xml:space="preserve">Hàm số nghịch biến trên các khoảng </w:t>
      </w:r>
      <w:r w:rsidRPr="00330A7E">
        <w:rPr>
          <w:rFonts w:ascii="Times New Roman" w:eastAsia="Aptos" w:hAnsi="Times New Roman" w:cs="Times New Roman"/>
          <w:color w:val="000000"/>
          <w:position w:val="-14"/>
          <w:sz w:val="24"/>
          <w:szCs w:val="24"/>
        </w:rPr>
        <w:object w:dxaOrig="900" w:dyaOrig="400" w14:anchorId="74E39A8E">
          <v:shape id="_x0000_i4435" type="#_x0000_t75" style="width:45.75pt;height:20.25pt" o:ole="">
            <v:imagedata r:id="rId6017" o:title=""/>
          </v:shape>
          <o:OLEObject Type="Embed" ProgID="Equation.DSMT4" ShapeID="_x0000_i4435" DrawAspect="Content" ObjectID="_1796843497" r:id="rId6018"/>
        </w:object>
      </w:r>
      <w:r w:rsidRPr="00330A7E">
        <w:rPr>
          <w:rFonts w:ascii="Times New Roman" w:hAnsi="Times New Roman" w:cs="Times New Roman"/>
          <w:sz w:val="24"/>
          <w:szCs w:val="24"/>
        </w:rPr>
        <w:t xml:space="preserve">và </w:t>
      </w:r>
      <w:r w:rsidRPr="00330A7E">
        <w:rPr>
          <w:rFonts w:ascii="Times New Roman" w:eastAsia="Aptos" w:hAnsi="Times New Roman" w:cs="Times New Roman"/>
          <w:color w:val="000000"/>
          <w:position w:val="-14"/>
          <w:sz w:val="24"/>
          <w:szCs w:val="24"/>
        </w:rPr>
        <w:object w:dxaOrig="760" w:dyaOrig="400" w14:anchorId="5AAD3239">
          <v:shape id="_x0000_i4436" type="#_x0000_t75" style="width:39pt;height:20.25pt" o:ole="">
            <v:imagedata r:id="rId6019" o:title=""/>
          </v:shape>
          <o:OLEObject Type="Embed" ProgID="Equation.DSMT4" ShapeID="_x0000_i4436" DrawAspect="Content" ObjectID="_1796843498" r:id="rId6020"/>
        </w:object>
      </w:r>
    </w:p>
    <w:p w14:paraId="71438A2A" w14:textId="77777777" w:rsidR="00ED397D" w:rsidRPr="00330A7E" w:rsidRDefault="00ED397D" w:rsidP="00330A7E">
      <w:pPr>
        <w:widowControl w:val="0"/>
        <w:ind w:left="992"/>
        <w:jc w:val="both"/>
        <w:rPr>
          <w:rFonts w:ascii="Times New Roman" w:eastAsia="Aptos" w:hAnsi="Times New Roman" w:cs="Times New Roman"/>
          <w:color w:val="000000"/>
          <w:sz w:val="24"/>
          <w:szCs w:val="24"/>
        </w:rPr>
      </w:pPr>
      <w:r w:rsidRPr="00330A7E">
        <w:rPr>
          <w:rFonts w:ascii="Times New Roman" w:eastAsia="Aptos" w:hAnsi="Times New Roman" w:cs="Times New Roman"/>
          <w:color w:val="000000"/>
          <w:sz w:val="24"/>
          <w:szCs w:val="24"/>
        </w:rPr>
        <w:t xml:space="preserve">b) Sai: Hàm số không có giá trị lớn nhất trên </w:t>
      </w:r>
      <w:r w:rsidRPr="00330A7E">
        <w:rPr>
          <w:rFonts w:ascii="Times New Roman" w:eastAsia="Aptos" w:hAnsi="Times New Roman" w:cs="Times New Roman"/>
          <w:color w:val="000000"/>
          <w:position w:val="-4"/>
          <w:sz w:val="24"/>
          <w:szCs w:val="24"/>
        </w:rPr>
        <w:object w:dxaOrig="260" w:dyaOrig="260" w14:anchorId="416C9032">
          <v:shape id="_x0000_i4437" type="#_x0000_t75" style="width:13.5pt;height:13.5pt" o:ole="">
            <v:imagedata r:id="rId6021" o:title=""/>
          </v:shape>
          <o:OLEObject Type="Embed" ProgID="Equation.DSMT4" ShapeID="_x0000_i4437" DrawAspect="Content" ObjectID="_1796843499" r:id="rId6022"/>
        </w:object>
      </w:r>
    </w:p>
    <w:p w14:paraId="47185F60" w14:textId="77777777" w:rsidR="00ED397D" w:rsidRPr="00330A7E" w:rsidRDefault="00ED397D" w:rsidP="00330A7E">
      <w:pPr>
        <w:widowControl w:val="0"/>
        <w:ind w:left="992"/>
        <w:jc w:val="both"/>
        <w:rPr>
          <w:rFonts w:ascii="Times New Roman" w:eastAsia="Aptos" w:hAnsi="Times New Roman" w:cs="Times New Roman"/>
          <w:color w:val="000000"/>
          <w:sz w:val="24"/>
          <w:szCs w:val="24"/>
        </w:rPr>
      </w:pPr>
      <w:r w:rsidRPr="00330A7E">
        <w:rPr>
          <w:rFonts w:ascii="Times New Roman" w:eastAsia="Aptos" w:hAnsi="Times New Roman" w:cs="Times New Roman"/>
          <w:color w:val="000000"/>
          <w:sz w:val="24"/>
          <w:szCs w:val="24"/>
        </w:rPr>
        <w:t xml:space="preserve">c) Đúng: Kẻ đường thẳng </w:t>
      </w:r>
      <w:r w:rsidRPr="00330A7E">
        <w:rPr>
          <w:rFonts w:ascii="Times New Roman" w:eastAsia="Aptos" w:hAnsi="Times New Roman" w:cs="Times New Roman"/>
          <w:color w:val="000000"/>
          <w:position w:val="-10"/>
          <w:sz w:val="24"/>
          <w:szCs w:val="24"/>
        </w:rPr>
        <w:object w:dxaOrig="580" w:dyaOrig="320" w14:anchorId="7CE49FAF">
          <v:shape id="_x0000_i4438" type="#_x0000_t75" style="width:28.5pt;height:16.5pt" o:ole="">
            <v:imagedata r:id="rId6023" o:title=""/>
          </v:shape>
          <o:OLEObject Type="Embed" ProgID="Equation.DSMT4" ShapeID="_x0000_i4438" DrawAspect="Content" ObjectID="_1796843500" r:id="rId6024"/>
        </w:object>
      </w:r>
      <w:r w:rsidRPr="00330A7E">
        <w:rPr>
          <w:rFonts w:ascii="Times New Roman" w:eastAsia="Aptos" w:hAnsi="Times New Roman" w:cs="Times New Roman"/>
          <w:color w:val="000000"/>
          <w:sz w:val="24"/>
          <w:szCs w:val="24"/>
        </w:rPr>
        <w:t xml:space="preserve"> đi qua điểm </w:t>
      </w:r>
      <w:r w:rsidRPr="00330A7E">
        <w:rPr>
          <w:rFonts w:ascii="Times New Roman" w:eastAsia="Aptos" w:hAnsi="Times New Roman" w:cs="Times New Roman"/>
          <w:color w:val="000000"/>
          <w:position w:val="-14"/>
          <w:sz w:val="24"/>
          <w:szCs w:val="24"/>
        </w:rPr>
        <w:object w:dxaOrig="580" w:dyaOrig="400" w14:anchorId="69CEEE63">
          <v:shape id="_x0000_i4439" type="#_x0000_t75" style="width:28.5pt;height:19.5pt" o:ole="">
            <v:imagedata r:id="rId6025" o:title=""/>
          </v:shape>
          <o:OLEObject Type="Embed" ProgID="Equation.DSMT4" ShapeID="_x0000_i4439" DrawAspect="Content" ObjectID="_1796843501" r:id="rId6026"/>
        </w:object>
      </w:r>
      <w:r w:rsidRPr="00330A7E">
        <w:rPr>
          <w:rFonts w:ascii="Times New Roman" w:eastAsia="Aptos" w:hAnsi="Times New Roman" w:cs="Times New Roman"/>
          <w:color w:val="000000"/>
          <w:sz w:val="24"/>
          <w:szCs w:val="24"/>
        </w:rPr>
        <w:t xml:space="preserve"> và song song với </w:t>
      </w:r>
      <w:r w:rsidRPr="00330A7E">
        <w:rPr>
          <w:rFonts w:ascii="Times New Roman" w:eastAsia="Aptos" w:hAnsi="Times New Roman" w:cs="Times New Roman"/>
          <w:color w:val="000000"/>
          <w:position w:val="-6"/>
          <w:sz w:val="24"/>
          <w:szCs w:val="24"/>
        </w:rPr>
        <w:object w:dxaOrig="360" w:dyaOrig="279" w14:anchorId="429C48DF">
          <v:shape id="_x0000_i4440" type="#_x0000_t75" style="width:18pt;height:13.5pt" o:ole="">
            <v:imagedata r:id="rId6027" o:title=""/>
          </v:shape>
          <o:OLEObject Type="Embed" ProgID="Equation.DSMT4" ShapeID="_x0000_i4440" DrawAspect="Content" ObjectID="_1796843502" r:id="rId6028"/>
        </w:object>
      </w:r>
      <w:r w:rsidRPr="00330A7E">
        <w:rPr>
          <w:rFonts w:ascii="Times New Roman" w:eastAsia="Aptos" w:hAnsi="Times New Roman" w:cs="Times New Roman"/>
          <w:color w:val="000000"/>
          <w:sz w:val="24"/>
          <w:szCs w:val="24"/>
        </w:rPr>
        <w:t xml:space="preserve"> thì đường thẳng này cắt đồ thị hàm số tại ba điểm phân biệt.</w:t>
      </w:r>
    </w:p>
    <w:p w14:paraId="0D0FB1EE" w14:textId="77777777" w:rsidR="00ED397D" w:rsidRPr="00330A7E" w:rsidRDefault="00ED397D" w:rsidP="00330A7E">
      <w:pPr>
        <w:widowControl w:val="0"/>
        <w:ind w:left="992"/>
        <w:jc w:val="both"/>
        <w:rPr>
          <w:rFonts w:ascii="Times New Roman" w:eastAsia="Aptos" w:hAnsi="Times New Roman" w:cs="Times New Roman"/>
          <w:color w:val="000000"/>
          <w:sz w:val="24"/>
          <w:szCs w:val="24"/>
        </w:rPr>
      </w:pPr>
      <w:r w:rsidRPr="00330A7E">
        <w:rPr>
          <w:rFonts w:ascii="Times New Roman" w:eastAsia="Aptos" w:hAnsi="Times New Roman" w:cs="Times New Roman"/>
          <w:color w:val="000000"/>
          <w:sz w:val="24"/>
          <w:szCs w:val="24"/>
        </w:rPr>
        <w:t xml:space="preserve">d) Đúng: Từ bảng biến thiên ta có: </w:t>
      </w:r>
      <w:r w:rsidRPr="00330A7E">
        <w:rPr>
          <w:rFonts w:ascii="Times New Roman" w:eastAsia="Aptos" w:hAnsi="Times New Roman" w:cs="Times New Roman"/>
          <w:color w:val="000000"/>
          <w:position w:val="-76"/>
          <w:sz w:val="24"/>
          <w:szCs w:val="24"/>
        </w:rPr>
        <w:object w:dxaOrig="4120" w:dyaOrig="1640" w14:anchorId="00A464FD">
          <v:shape id="_x0000_i4441" type="#_x0000_t75" style="width:205.5pt;height:82.5pt" o:ole="">
            <v:imagedata r:id="rId6029" o:title=""/>
          </v:shape>
          <o:OLEObject Type="Embed" ProgID="Equation.DSMT4" ShapeID="_x0000_i4441" DrawAspect="Content" ObjectID="_1796843503" r:id="rId6030"/>
        </w:object>
      </w:r>
    </w:p>
    <w:p w14:paraId="2E29B8F3" w14:textId="77777777" w:rsidR="00ED397D" w:rsidRPr="00330A7E" w:rsidRDefault="00ED397D" w:rsidP="00330A7E">
      <w:pPr>
        <w:widowControl w:val="0"/>
        <w:ind w:left="992"/>
        <w:jc w:val="both"/>
        <w:rPr>
          <w:rFonts w:ascii="Times New Roman" w:eastAsia="Aptos" w:hAnsi="Times New Roman" w:cs="Times New Roman"/>
          <w:color w:val="000000"/>
          <w:sz w:val="24"/>
          <w:szCs w:val="24"/>
        </w:rPr>
      </w:pPr>
      <w:r w:rsidRPr="00330A7E">
        <w:rPr>
          <w:rFonts w:ascii="Times New Roman" w:eastAsia="Aptos" w:hAnsi="Times New Roman" w:cs="Times New Roman"/>
          <w:color w:val="000000"/>
          <w:sz w:val="24"/>
          <w:szCs w:val="24"/>
        </w:rPr>
        <w:t>Vậy có đúng hai số âm trrong bốn số trên</w:t>
      </w:r>
    </w:p>
    <w:p w14:paraId="11A912AE" w14:textId="77777777" w:rsidR="00ED397D" w:rsidRPr="00330A7E" w:rsidRDefault="00ED397D" w:rsidP="00330A7E">
      <w:pPr>
        <w:widowControl w:val="0"/>
        <w:ind w:left="992"/>
        <w:rPr>
          <w:rFonts w:ascii="Times New Roman" w:eastAsia="Aptos" w:hAnsi="Times New Roman" w:cs="Times New Roman"/>
          <w:b/>
          <w:bCs/>
          <w:color w:val="000000"/>
          <w:sz w:val="24"/>
          <w:szCs w:val="24"/>
        </w:rPr>
      </w:pPr>
      <w:r w:rsidRPr="00330A7E">
        <w:rPr>
          <w:rFonts w:ascii="Times New Roman" w:hAnsi="Times New Roman" w:cs="Times New Roman"/>
          <w:sz w:val="24"/>
          <w:szCs w:val="24"/>
        </w:rPr>
        <w:t xml:space="preserve">Đáp án: a)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b)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c)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Đ</w:t>
      </w:r>
      <w:r w:rsidRPr="00330A7E">
        <w:rPr>
          <w:rFonts w:ascii="Times New Roman" w:hAnsi="Times New Roman" w:cs="Times New Roman"/>
          <w:sz w:val="24"/>
          <w:szCs w:val="24"/>
        </w:rPr>
        <w:t>.</w:t>
      </w:r>
    </w:p>
    <w:p w14:paraId="1E3E4CDE" w14:textId="77777777" w:rsidR="00ED397D" w:rsidRPr="00330A7E" w:rsidRDefault="00ED397D" w:rsidP="000E1E56">
      <w:pPr>
        <w:pStyle w:val="ListParagraph"/>
        <w:numPr>
          <w:ilvl w:val="0"/>
          <w:numId w:val="9"/>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Xét các biến cố: </w:t>
      </w:r>
      <w:r w:rsidRPr="00330A7E">
        <w:rPr>
          <w:rFonts w:ascii="Times New Roman" w:hAnsi="Times New Roman" w:cs="Times New Roman"/>
          <w:position w:val="-4"/>
          <w:sz w:val="24"/>
          <w:szCs w:val="24"/>
        </w:rPr>
        <w:object w:dxaOrig="240" w:dyaOrig="260" w14:anchorId="3DC2E672">
          <v:shape id="_x0000_i4442" type="#_x0000_t75" style="width:12pt;height:12.75pt" o:ole="">
            <v:imagedata r:id="rId3193" o:title=""/>
          </v:shape>
          <o:OLEObject Type="Embed" ProgID="Equation.DSMT4" ShapeID="_x0000_i4442" DrawAspect="Content" ObjectID="_1796843504" r:id="rId6031"/>
        </w:object>
      </w:r>
      <w:r w:rsidRPr="00330A7E">
        <w:rPr>
          <w:rFonts w:ascii="Times New Roman" w:hAnsi="Times New Roman" w:cs="Times New Roman"/>
          <w:sz w:val="24"/>
          <w:szCs w:val="24"/>
        </w:rPr>
        <w:t>:</w:t>
      </w:r>
      <w:r w:rsidRPr="00330A7E">
        <w:rPr>
          <w:rFonts w:ascii="Times New Roman" w:hAnsi="Times New Roman" w:cs="Times New Roman"/>
          <w:color w:val="FF0000"/>
          <w:sz w:val="24"/>
          <w:szCs w:val="24"/>
        </w:rPr>
        <w:t xml:space="preserve"> </w:t>
      </w:r>
      <w:r w:rsidRPr="00330A7E">
        <w:rPr>
          <w:rFonts w:ascii="Times New Roman" w:hAnsi="Times New Roman" w:cs="Times New Roman"/>
          <w:sz w:val="24"/>
          <w:szCs w:val="24"/>
        </w:rPr>
        <w:t>“Chọn được người bị bệnh tiểu đường”;</w:t>
      </w:r>
    </w:p>
    <w:p w14:paraId="5717A834"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position w:val="-4"/>
          <w:sz w:val="24"/>
          <w:szCs w:val="24"/>
        </w:rPr>
        <w:object w:dxaOrig="240" w:dyaOrig="260" w14:anchorId="790F8784">
          <v:shape id="_x0000_i4443" type="#_x0000_t75" style="width:12pt;height:12.75pt" o:ole="">
            <v:imagedata r:id="rId3195" o:title=""/>
          </v:shape>
          <o:OLEObject Type="Embed" ProgID="Equation.DSMT4" ShapeID="_x0000_i4443" DrawAspect="Content" ObjectID="_1796843505" r:id="rId6032"/>
        </w:object>
      </w:r>
      <w:r w:rsidRPr="00330A7E">
        <w:rPr>
          <w:rFonts w:ascii="Times New Roman" w:hAnsi="Times New Roman" w:cs="Times New Roman"/>
          <w:sz w:val="24"/>
          <w:szCs w:val="24"/>
        </w:rPr>
        <w:t>:</w:t>
      </w:r>
      <w:r w:rsidRPr="00330A7E">
        <w:rPr>
          <w:rFonts w:ascii="Times New Roman" w:hAnsi="Times New Roman" w:cs="Times New Roman"/>
          <w:color w:val="FF0000"/>
          <w:sz w:val="24"/>
          <w:szCs w:val="24"/>
        </w:rPr>
        <w:t xml:space="preserve"> </w:t>
      </w:r>
      <w:r w:rsidRPr="00330A7E">
        <w:rPr>
          <w:rFonts w:ascii="Times New Roman" w:hAnsi="Times New Roman" w:cs="Times New Roman"/>
          <w:sz w:val="24"/>
          <w:szCs w:val="24"/>
        </w:rPr>
        <w:t>“Chọn được người bị bệnh huyết áp cao”.</w:t>
      </w:r>
    </w:p>
    <w:p w14:paraId="419CBEA3"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Khi đó, </w:t>
      </w:r>
      <w:r w:rsidRPr="00330A7E">
        <w:rPr>
          <w:rFonts w:ascii="Times New Roman" w:hAnsi="Times New Roman" w:cs="Times New Roman"/>
          <w:position w:val="-10"/>
          <w:sz w:val="24"/>
          <w:szCs w:val="24"/>
        </w:rPr>
        <w:object w:dxaOrig="5300" w:dyaOrig="380" w14:anchorId="63CED208">
          <v:shape id="_x0000_i4444" type="#_x0000_t75" style="width:264.75pt;height:18.75pt" o:ole="">
            <v:imagedata r:id="rId3197" o:title=""/>
          </v:shape>
          <o:OLEObject Type="Embed" ProgID="Equation.DSMT4" ShapeID="_x0000_i4444" DrawAspect="Content" ObjectID="_1796843506" r:id="rId6033"/>
        </w:object>
      </w:r>
    </w:p>
    <w:p w14:paraId="354A54B3"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Theo công thức xác suất toàn phần, ta có:</w:t>
      </w:r>
    </w:p>
    <w:p w14:paraId="7FA01690"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position w:val="-10"/>
          <w:sz w:val="24"/>
          <w:szCs w:val="24"/>
        </w:rPr>
        <w:object w:dxaOrig="6380" w:dyaOrig="380" w14:anchorId="105C5925">
          <v:shape id="_x0000_i4445" type="#_x0000_t75" style="width:318pt;height:18.75pt" o:ole="">
            <v:imagedata r:id="rId3199" o:title=""/>
          </v:shape>
          <o:OLEObject Type="Embed" ProgID="Equation.DSMT4" ShapeID="_x0000_i4445" DrawAspect="Content" ObjectID="_1796843507" r:id="rId6034"/>
        </w:object>
      </w:r>
    </w:p>
    <w:p w14:paraId="3B8E93B7"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Đáp án: a)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b)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c)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S</w:t>
      </w:r>
      <w:r w:rsidRPr="00330A7E">
        <w:rPr>
          <w:rFonts w:ascii="Times New Roman" w:hAnsi="Times New Roman" w:cs="Times New Roman"/>
          <w:sz w:val="24"/>
          <w:szCs w:val="24"/>
        </w:rPr>
        <w:t>.</w:t>
      </w:r>
    </w:p>
    <w:p w14:paraId="67C5A1A1" w14:textId="77777777" w:rsidR="00ED397D" w:rsidRPr="00330A7E" w:rsidRDefault="00ED397D" w:rsidP="000E1E56">
      <w:pPr>
        <w:pStyle w:val="ListParagraph"/>
        <w:numPr>
          <w:ilvl w:val="0"/>
          <w:numId w:val="9"/>
        </w:numPr>
        <w:tabs>
          <w:tab w:val="left" w:pos="992"/>
        </w:tabs>
        <w:spacing w:before="120" w:line="276" w:lineRule="auto"/>
        <w:rPr>
          <w:rFonts w:ascii="Times New Roman" w:hAnsi="Times New Roman" w:cs="Times New Roman"/>
          <w:bCs/>
          <w:sz w:val="24"/>
          <w:szCs w:val="24"/>
        </w:rPr>
      </w:pPr>
      <w:r w:rsidRPr="00330A7E">
        <w:rPr>
          <w:rFonts w:ascii="Times New Roman" w:hAnsi="Times New Roman" w:cs="Times New Roman"/>
          <w:bCs/>
          <w:sz w:val="24"/>
          <w:szCs w:val="24"/>
        </w:rPr>
        <w:t xml:space="preserve">a) Sai: </w:t>
      </w:r>
      <w:r w:rsidRPr="00330A7E">
        <w:rPr>
          <w:rFonts w:ascii="Times New Roman" w:hAnsi="Times New Roman" w:cs="Times New Roman"/>
          <w:bCs/>
          <w:position w:val="-10"/>
          <w:sz w:val="24"/>
          <w:szCs w:val="24"/>
        </w:rPr>
        <w:object w:dxaOrig="1480" w:dyaOrig="380" w14:anchorId="41D4AAEC">
          <v:shape id="_x0000_i4446" type="#_x0000_t75" style="width:74.25pt;height:19.5pt" o:ole="">
            <v:imagedata r:id="rId5793" o:title=""/>
          </v:shape>
          <o:OLEObject Type="Embed" ProgID="Equation.DSMT4" ShapeID="_x0000_i4446" DrawAspect="Content" ObjectID="_1796843508" r:id="rId6035"/>
        </w:object>
      </w:r>
      <w:r w:rsidRPr="00330A7E">
        <w:rPr>
          <w:rFonts w:ascii="Times New Roman" w:hAnsi="Times New Roman" w:cs="Times New Roman"/>
          <w:bCs/>
          <w:sz w:val="24"/>
          <w:szCs w:val="24"/>
        </w:rPr>
        <w:t xml:space="preserve"> là 4 vectơ không đồng phẳng</w:t>
      </w:r>
    </w:p>
    <w:p w14:paraId="23D688A3"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bCs/>
          <w:sz w:val="24"/>
          <w:szCs w:val="24"/>
        </w:rPr>
      </w:pPr>
      <w:r w:rsidRPr="00330A7E">
        <w:rPr>
          <w:rFonts w:ascii="Times New Roman" w:hAnsi="Times New Roman" w:cs="Times New Roman"/>
          <w:bCs/>
          <w:sz w:val="24"/>
          <w:szCs w:val="24"/>
        </w:rPr>
        <w:t xml:space="preserve">b) Đúng: </w:t>
      </w:r>
      <w:r w:rsidRPr="00330A7E">
        <w:rPr>
          <w:rFonts w:ascii="Times New Roman" w:hAnsi="Times New Roman" w:cs="Times New Roman"/>
          <w:bCs/>
          <w:position w:val="-18"/>
          <w:sz w:val="24"/>
          <w:szCs w:val="24"/>
        </w:rPr>
        <w:object w:dxaOrig="2260" w:dyaOrig="480" w14:anchorId="16ADE858">
          <v:shape id="_x0000_i4447" type="#_x0000_t75" style="width:113.25pt;height:24pt" o:ole="">
            <v:imagedata r:id="rId5795" o:title=""/>
          </v:shape>
          <o:OLEObject Type="Embed" ProgID="Equation.DSMT4" ShapeID="_x0000_i4447" DrawAspect="Content" ObjectID="_1796843509" r:id="rId6036"/>
        </w:object>
      </w:r>
      <w:r w:rsidRPr="00330A7E">
        <w:rPr>
          <w:rFonts w:ascii="Times New Roman" w:hAnsi="Times New Roman" w:cs="Times New Roman"/>
          <w:bCs/>
          <w:sz w:val="24"/>
          <w:szCs w:val="24"/>
        </w:rPr>
        <w:t xml:space="preserve"> </w:t>
      </w:r>
    </w:p>
    <w:p w14:paraId="7844A54F"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bCs/>
          <w:sz w:val="24"/>
          <w:szCs w:val="24"/>
        </w:rPr>
      </w:pPr>
      <w:r w:rsidRPr="00330A7E">
        <w:rPr>
          <w:rFonts w:ascii="Times New Roman" w:hAnsi="Times New Roman" w:cs="Times New Roman"/>
          <w:bCs/>
          <w:sz w:val="24"/>
          <w:szCs w:val="24"/>
        </w:rPr>
        <w:t xml:space="preserve">c) Đúng: Độ lớn trọng lực tác động lên đèn chùm là: </w:t>
      </w:r>
      <w:r w:rsidRPr="00330A7E">
        <w:rPr>
          <w:rFonts w:ascii="Times New Roman" w:hAnsi="Times New Roman" w:cs="Times New Roman"/>
          <w:bCs/>
          <w:position w:val="-10"/>
          <w:sz w:val="24"/>
          <w:szCs w:val="24"/>
        </w:rPr>
        <w:object w:dxaOrig="2140" w:dyaOrig="320" w14:anchorId="28B72BD2">
          <v:shape id="_x0000_i4448" type="#_x0000_t75" style="width:106.5pt;height:16.5pt" o:ole="">
            <v:imagedata r:id="rId6037" o:title=""/>
          </v:shape>
          <o:OLEObject Type="Embed" ProgID="Equation.DSMT4" ShapeID="_x0000_i4448" DrawAspect="Content" ObjectID="_1796843510" r:id="rId6038"/>
        </w:object>
      </w:r>
    </w:p>
    <w:p w14:paraId="7C86CE91"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bCs/>
          <w:sz w:val="24"/>
          <w:szCs w:val="24"/>
        </w:rPr>
      </w:pPr>
      <w:r w:rsidRPr="00330A7E">
        <w:rPr>
          <w:rFonts w:ascii="Times New Roman" w:hAnsi="Times New Roman" w:cs="Times New Roman"/>
          <w:bCs/>
          <w:sz w:val="24"/>
          <w:szCs w:val="24"/>
        </w:rPr>
        <w:lastRenderedPageBreak/>
        <w:t xml:space="preserve">d) Sai: Ta có </w:t>
      </w:r>
      <w:r w:rsidRPr="00330A7E">
        <w:rPr>
          <w:rFonts w:ascii="Times New Roman" w:hAnsi="Times New Roman" w:cs="Times New Roman"/>
          <w:bCs/>
          <w:position w:val="-6"/>
          <w:sz w:val="24"/>
          <w:szCs w:val="24"/>
        </w:rPr>
        <w:object w:dxaOrig="920" w:dyaOrig="279" w14:anchorId="1618E571">
          <v:shape id="_x0000_i4449" type="#_x0000_t75" style="width:46.5pt;height:13.5pt" o:ole="">
            <v:imagedata r:id="rId6039" o:title=""/>
          </v:shape>
          <o:OLEObject Type="Embed" ProgID="Equation.DSMT4" ShapeID="_x0000_i4449" DrawAspect="Content" ObjectID="_1796843511" r:id="rId6040"/>
        </w:object>
      </w:r>
      <w:r w:rsidRPr="00330A7E">
        <w:rPr>
          <w:rFonts w:ascii="Times New Roman" w:hAnsi="Times New Roman" w:cs="Times New Roman"/>
          <w:bCs/>
          <w:sz w:val="24"/>
          <w:szCs w:val="24"/>
        </w:rPr>
        <w:t xml:space="preserve"> là hình chóp tứ giác đều </w:t>
      </w:r>
      <w:r w:rsidRPr="00330A7E">
        <w:rPr>
          <w:rFonts w:ascii="Times New Roman" w:hAnsi="Times New Roman" w:cs="Times New Roman"/>
          <w:bCs/>
          <w:position w:val="-6"/>
          <w:sz w:val="24"/>
          <w:szCs w:val="24"/>
        </w:rPr>
        <w:object w:dxaOrig="2260" w:dyaOrig="279" w14:anchorId="5426E4D6">
          <v:shape id="_x0000_i4450" type="#_x0000_t75" style="width:112.5pt;height:13.5pt" o:ole="">
            <v:imagedata r:id="rId6041" o:title=""/>
          </v:shape>
          <o:OLEObject Type="Embed" ProgID="Equation.DSMT4" ShapeID="_x0000_i4450" DrawAspect="Content" ObjectID="_1796843512" r:id="rId6042"/>
        </w:object>
      </w:r>
      <w:r w:rsidRPr="00330A7E">
        <w:rPr>
          <w:rFonts w:ascii="Times New Roman" w:hAnsi="Times New Roman" w:cs="Times New Roman"/>
          <w:bCs/>
          <w:sz w:val="24"/>
          <w:szCs w:val="24"/>
        </w:rPr>
        <w:t xml:space="preserve"> mà </w:t>
      </w:r>
      <w:r w:rsidRPr="00330A7E">
        <w:rPr>
          <w:rFonts w:ascii="Times New Roman" w:hAnsi="Times New Roman" w:cs="Times New Roman"/>
          <w:bCs/>
          <w:position w:val="-6"/>
          <w:sz w:val="24"/>
          <w:szCs w:val="24"/>
        </w:rPr>
        <w:object w:dxaOrig="1080" w:dyaOrig="360" w14:anchorId="7325B5D6">
          <v:shape id="_x0000_i4451" type="#_x0000_t75" style="width:54pt;height:18pt" o:ole="">
            <v:imagedata r:id="rId6043" o:title=""/>
          </v:shape>
          <o:OLEObject Type="Embed" ProgID="Equation.DSMT4" ShapeID="_x0000_i4451" DrawAspect="Content" ObjectID="_1796843513" r:id="rId6044"/>
        </w:object>
      </w:r>
      <w:r w:rsidRPr="00330A7E">
        <w:rPr>
          <w:rFonts w:ascii="Times New Roman" w:hAnsi="Times New Roman" w:cs="Times New Roman"/>
          <w:bCs/>
          <w:sz w:val="24"/>
          <w:szCs w:val="24"/>
        </w:rPr>
        <w:t xml:space="preserve"> </w:t>
      </w:r>
    </w:p>
    <w:p w14:paraId="5AAF8F14"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bCs/>
          <w:sz w:val="24"/>
          <w:szCs w:val="24"/>
        </w:rPr>
      </w:pPr>
      <w:r w:rsidRPr="00330A7E">
        <w:rPr>
          <w:rFonts w:ascii="Times New Roman" w:hAnsi="Times New Roman" w:cs="Times New Roman"/>
          <w:bCs/>
          <w:sz w:val="24"/>
          <w:szCs w:val="24"/>
        </w:rPr>
        <w:t xml:space="preserve">Vậy tam giác </w:t>
      </w:r>
      <w:r w:rsidRPr="00330A7E">
        <w:rPr>
          <w:rFonts w:ascii="Times New Roman" w:hAnsi="Times New Roman" w:cs="Times New Roman"/>
          <w:bCs/>
          <w:position w:val="-6"/>
          <w:sz w:val="24"/>
          <w:szCs w:val="24"/>
        </w:rPr>
        <w:object w:dxaOrig="520" w:dyaOrig="279" w14:anchorId="08BDD99E">
          <v:shape id="_x0000_i4452" type="#_x0000_t75" style="width:25.5pt;height:13.5pt" o:ole="">
            <v:imagedata r:id="rId6045" o:title=""/>
          </v:shape>
          <o:OLEObject Type="Embed" ProgID="Equation.DSMT4" ShapeID="_x0000_i4452" DrawAspect="Content" ObjectID="_1796843514" r:id="rId6046"/>
        </w:object>
      </w:r>
      <w:r w:rsidRPr="00330A7E">
        <w:rPr>
          <w:rFonts w:ascii="Times New Roman" w:hAnsi="Times New Roman" w:cs="Times New Roman"/>
          <w:bCs/>
          <w:sz w:val="24"/>
          <w:szCs w:val="24"/>
        </w:rPr>
        <w:t xml:space="preserve"> đều. Gọi </w:t>
      </w:r>
      <w:r w:rsidRPr="00330A7E">
        <w:rPr>
          <w:rFonts w:ascii="Times New Roman" w:hAnsi="Times New Roman" w:cs="Times New Roman"/>
          <w:bCs/>
          <w:position w:val="-6"/>
          <w:sz w:val="24"/>
          <w:szCs w:val="24"/>
        </w:rPr>
        <w:object w:dxaOrig="240" w:dyaOrig="279" w14:anchorId="76523413">
          <v:shape id="_x0000_i4453" type="#_x0000_t75" style="width:12pt;height:13.5pt" o:ole="">
            <v:imagedata r:id="rId6047" o:title=""/>
          </v:shape>
          <o:OLEObject Type="Embed" ProgID="Equation.DSMT4" ShapeID="_x0000_i4453" DrawAspect="Content" ObjectID="_1796843515" r:id="rId6048"/>
        </w:object>
      </w:r>
      <w:r w:rsidRPr="00330A7E">
        <w:rPr>
          <w:rFonts w:ascii="Times New Roman" w:hAnsi="Times New Roman" w:cs="Times New Roman"/>
          <w:bCs/>
          <w:sz w:val="24"/>
          <w:szCs w:val="24"/>
        </w:rPr>
        <w:t xml:space="preserve"> là trung điểm </w:t>
      </w:r>
      <w:r w:rsidRPr="00330A7E">
        <w:rPr>
          <w:rFonts w:ascii="Times New Roman" w:hAnsi="Times New Roman" w:cs="Times New Roman"/>
          <w:bCs/>
          <w:position w:val="-6"/>
          <w:sz w:val="24"/>
          <w:szCs w:val="24"/>
        </w:rPr>
        <w:object w:dxaOrig="420" w:dyaOrig="279" w14:anchorId="4AA4A726">
          <v:shape id="_x0000_i4454" type="#_x0000_t75" style="width:21pt;height:13.5pt" o:ole="">
            <v:imagedata r:id="rId6049" o:title=""/>
          </v:shape>
          <o:OLEObject Type="Embed" ProgID="Equation.DSMT4" ShapeID="_x0000_i4454" DrawAspect="Content" ObjectID="_1796843516" r:id="rId6050"/>
        </w:object>
      </w:r>
      <w:r w:rsidRPr="00330A7E">
        <w:rPr>
          <w:rFonts w:ascii="Times New Roman" w:hAnsi="Times New Roman" w:cs="Times New Roman"/>
          <w:bCs/>
          <w:sz w:val="24"/>
          <w:szCs w:val="24"/>
        </w:rPr>
        <w:t>.</w:t>
      </w:r>
    </w:p>
    <w:p w14:paraId="1C10DC97"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bCs/>
          <w:sz w:val="24"/>
          <w:szCs w:val="24"/>
        </w:rPr>
      </w:pPr>
      <w:r w:rsidRPr="00330A7E">
        <w:rPr>
          <w:rFonts w:ascii="Times New Roman" w:hAnsi="Times New Roman" w:cs="Times New Roman"/>
          <w:bCs/>
          <w:sz w:val="24"/>
          <w:szCs w:val="24"/>
        </w:rPr>
        <w:t xml:space="preserve">Hợp lực của 4 sợi xích là: </w:t>
      </w:r>
      <w:r w:rsidRPr="00330A7E">
        <w:rPr>
          <w:rFonts w:ascii="Times New Roman" w:hAnsi="Times New Roman" w:cs="Times New Roman"/>
          <w:bCs/>
          <w:position w:val="-6"/>
          <w:sz w:val="24"/>
          <w:szCs w:val="24"/>
        </w:rPr>
        <w:object w:dxaOrig="4260" w:dyaOrig="340" w14:anchorId="29AD4C86">
          <v:shape id="_x0000_i4455" type="#_x0000_t75" style="width:213pt;height:17.25pt" o:ole="">
            <v:imagedata r:id="rId6051" o:title=""/>
          </v:shape>
          <o:OLEObject Type="Embed" ProgID="Equation.DSMT4" ShapeID="_x0000_i4455" DrawAspect="Content" ObjectID="_1796843517" r:id="rId6052"/>
        </w:object>
      </w:r>
    </w:p>
    <w:p w14:paraId="4DEB5D07"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bCs/>
          <w:sz w:val="24"/>
          <w:szCs w:val="24"/>
        </w:rPr>
      </w:pPr>
      <w:r w:rsidRPr="00330A7E">
        <w:rPr>
          <w:rFonts w:ascii="Times New Roman" w:hAnsi="Times New Roman" w:cs="Times New Roman"/>
          <w:bCs/>
          <w:sz w:val="24"/>
          <w:szCs w:val="24"/>
        </w:rPr>
        <w:t xml:space="preserve">Để đèn chùm đứng yên thì hợp lực của các sợi xích phải cân bằng với trọng lực hay </w:t>
      </w:r>
      <w:r w:rsidRPr="00330A7E">
        <w:rPr>
          <w:rFonts w:ascii="Times New Roman" w:hAnsi="Times New Roman" w:cs="Times New Roman"/>
          <w:bCs/>
          <w:position w:val="-6"/>
          <w:sz w:val="24"/>
          <w:szCs w:val="24"/>
        </w:rPr>
        <w:object w:dxaOrig="900" w:dyaOrig="340" w14:anchorId="785D83D9">
          <v:shape id="_x0000_i4456" type="#_x0000_t75" style="width:45pt;height:17.25pt" o:ole="">
            <v:imagedata r:id="rId6053" o:title=""/>
          </v:shape>
          <o:OLEObject Type="Embed" ProgID="Equation.DSMT4" ShapeID="_x0000_i4456" DrawAspect="Content" ObjectID="_1796843518" r:id="rId6054"/>
        </w:object>
      </w:r>
      <w:r w:rsidRPr="00330A7E">
        <w:rPr>
          <w:rFonts w:ascii="Times New Roman" w:hAnsi="Times New Roman" w:cs="Times New Roman"/>
          <w:bCs/>
          <w:sz w:val="24"/>
          <w:szCs w:val="24"/>
        </w:rPr>
        <w:t xml:space="preserve"> hay </w:t>
      </w:r>
      <w:r w:rsidRPr="00330A7E">
        <w:rPr>
          <w:rFonts w:ascii="Times New Roman" w:hAnsi="Times New Roman" w:cs="Times New Roman"/>
          <w:bCs/>
          <w:position w:val="-10"/>
          <w:sz w:val="24"/>
          <w:szCs w:val="24"/>
        </w:rPr>
        <w:object w:dxaOrig="2220" w:dyaOrig="320" w14:anchorId="36980D80">
          <v:shape id="_x0000_i4457" type="#_x0000_t75" style="width:111pt;height:16.5pt" o:ole="">
            <v:imagedata r:id="rId6055" o:title=""/>
          </v:shape>
          <o:OLEObject Type="Embed" ProgID="Equation.DSMT4" ShapeID="_x0000_i4457" DrawAspect="Content" ObjectID="_1796843519" r:id="rId6056"/>
        </w:object>
      </w:r>
    </w:p>
    <w:p w14:paraId="595CBD05"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bCs/>
          <w:sz w:val="24"/>
          <w:szCs w:val="24"/>
        </w:rPr>
      </w:pPr>
      <w:r w:rsidRPr="00330A7E">
        <w:rPr>
          <w:rFonts w:ascii="Times New Roman" w:hAnsi="Times New Roman" w:cs="Times New Roman"/>
          <w:bCs/>
          <w:sz w:val="24"/>
          <w:szCs w:val="24"/>
        </w:rPr>
        <w:t xml:space="preserve">Xét tam giác đều </w:t>
      </w:r>
      <w:r w:rsidRPr="00330A7E">
        <w:rPr>
          <w:rFonts w:ascii="Times New Roman" w:hAnsi="Times New Roman" w:cs="Times New Roman"/>
          <w:bCs/>
          <w:position w:val="-6"/>
          <w:sz w:val="24"/>
          <w:szCs w:val="24"/>
        </w:rPr>
        <w:object w:dxaOrig="520" w:dyaOrig="279" w14:anchorId="024AB01C">
          <v:shape id="_x0000_i4458" type="#_x0000_t75" style="width:25.5pt;height:13.5pt" o:ole="">
            <v:imagedata r:id="rId6057" o:title=""/>
          </v:shape>
          <o:OLEObject Type="Embed" ProgID="Equation.DSMT4" ShapeID="_x0000_i4458" DrawAspect="Content" ObjectID="_1796843520" r:id="rId6058"/>
        </w:object>
      </w:r>
      <w:r w:rsidRPr="00330A7E">
        <w:rPr>
          <w:rFonts w:ascii="Times New Roman" w:hAnsi="Times New Roman" w:cs="Times New Roman"/>
          <w:bCs/>
          <w:sz w:val="24"/>
          <w:szCs w:val="24"/>
        </w:rPr>
        <w:t xml:space="preserve">có </w:t>
      </w:r>
      <w:r w:rsidRPr="00330A7E">
        <w:rPr>
          <w:rFonts w:ascii="Times New Roman" w:hAnsi="Times New Roman" w:cs="Times New Roman"/>
          <w:bCs/>
          <w:position w:val="-24"/>
          <w:sz w:val="24"/>
          <w:szCs w:val="24"/>
        </w:rPr>
        <w:object w:dxaOrig="2060" w:dyaOrig="680" w14:anchorId="0652D607">
          <v:shape id="_x0000_i4459" type="#_x0000_t75" style="width:103.5pt;height:34.5pt" o:ole="">
            <v:imagedata r:id="rId6059" o:title=""/>
          </v:shape>
          <o:OLEObject Type="Embed" ProgID="Equation.DSMT4" ShapeID="_x0000_i4459" DrawAspect="Content" ObjectID="_1796843521" r:id="rId6060"/>
        </w:object>
      </w:r>
    </w:p>
    <w:p w14:paraId="55CC3CBC"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bCs/>
          <w:sz w:val="24"/>
          <w:szCs w:val="24"/>
        </w:rPr>
      </w:pPr>
      <w:r w:rsidRPr="00330A7E">
        <w:rPr>
          <w:rFonts w:ascii="Times New Roman" w:hAnsi="Times New Roman" w:cs="Times New Roman"/>
          <w:bCs/>
          <w:sz w:val="24"/>
          <w:szCs w:val="24"/>
        </w:rPr>
        <w:t xml:space="preserve">Vậy độ lớn của lực căng cho mỗi sợi xích là </w:t>
      </w:r>
      <w:r w:rsidRPr="00330A7E">
        <w:rPr>
          <w:rFonts w:ascii="Times New Roman" w:hAnsi="Times New Roman" w:cs="Times New Roman"/>
          <w:bCs/>
          <w:position w:val="-24"/>
          <w:sz w:val="24"/>
          <w:szCs w:val="24"/>
        </w:rPr>
        <w:object w:dxaOrig="859" w:dyaOrig="680" w14:anchorId="32E97255">
          <v:shape id="_x0000_i4460" type="#_x0000_t75" style="width:43.5pt;height:33.75pt" o:ole="">
            <v:imagedata r:id="rId6061" o:title=""/>
          </v:shape>
          <o:OLEObject Type="Embed" ProgID="Equation.DSMT4" ShapeID="_x0000_i4460" DrawAspect="Content" ObjectID="_1796843522" r:id="rId6062"/>
        </w:object>
      </w:r>
    </w:p>
    <w:p w14:paraId="1742E2EC"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Đáp án: a)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b)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c)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S</w:t>
      </w:r>
      <w:r w:rsidRPr="00330A7E">
        <w:rPr>
          <w:rFonts w:ascii="Times New Roman" w:hAnsi="Times New Roman" w:cs="Times New Roman"/>
          <w:sz w:val="24"/>
          <w:szCs w:val="24"/>
        </w:rPr>
        <w:t>.</w:t>
      </w:r>
    </w:p>
    <w:p w14:paraId="7C083D6A" w14:textId="77777777" w:rsidR="00ED397D" w:rsidRPr="00330A7E" w:rsidRDefault="00ED397D" w:rsidP="00330A7E">
      <w:pPr>
        <w:ind w:left="992"/>
        <w:rPr>
          <w:rFonts w:ascii="Times New Roman" w:hAnsi="Times New Roman" w:cs="Times New Roman"/>
          <w:b/>
          <w:bCs/>
          <w:color w:val="0033CC"/>
          <w:sz w:val="24"/>
          <w:szCs w:val="24"/>
        </w:rPr>
      </w:pPr>
      <w:r w:rsidRPr="00330A7E">
        <w:rPr>
          <w:rFonts w:ascii="Times New Roman" w:hAnsi="Times New Roman" w:cs="Times New Roman"/>
          <w:b/>
          <w:bCs/>
          <w:sz w:val="24"/>
          <w:szCs w:val="24"/>
        </w:rPr>
        <w:t xml:space="preserve">PHẦN III. </w:t>
      </w:r>
      <w:r w:rsidRPr="00330A7E">
        <w:rPr>
          <w:rFonts w:ascii="Times New Roman" w:hAnsi="Times New Roman" w:cs="Times New Roman"/>
          <w:b/>
          <w:bCs/>
          <w:color w:val="0033CC"/>
          <w:sz w:val="24"/>
          <w:szCs w:val="24"/>
        </w:rPr>
        <w:t>Câu trắc nghiệm trả lời ngắn</w:t>
      </w:r>
    </w:p>
    <w:p w14:paraId="632908DC" w14:textId="77777777" w:rsidR="00ED397D" w:rsidRPr="00330A7E" w:rsidRDefault="00ED397D" w:rsidP="00330A7E">
      <w:pPr>
        <w:spacing w:after="0" w:line="240" w:lineRule="auto"/>
        <w:jc w:val="center"/>
        <w:rPr>
          <w:rFonts w:ascii="Times New Roman" w:eastAsia="Calibri" w:hAnsi="Times New Roman" w:cs="Times New Roman"/>
          <w:b/>
          <w:bCs/>
          <w:iCs/>
          <w:color w:val="FF0000"/>
          <w:sz w:val="24"/>
          <w:szCs w:val="24"/>
          <w:lang w:val="vi-VN"/>
        </w:rPr>
      </w:pPr>
      <w:r w:rsidRPr="00330A7E">
        <w:rPr>
          <w:rFonts w:ascii="Times New Roman" w:eastAsia="Calibri" w:hAnsi="Times New Roman" w:cs="Times New Roman"/>
          <w:b/>
          <w:bCs/>
          <w:iCs/>
          <w:color w:val="FF0000"/>
          <w:sz w:val="24"/>
          <w:szCs w:val="24"/>
          <w:lang w:val="vi-VN"/>
        </w:rPr>
        <w:t>HƯỚNG DẪN GIẢI:</w:t>
      </w:r>
    </w:p>
    <w:p w14:paraId="3845DBC7" w14:textId="77777777" w:rsidR="00ED397D" w:rsidRPr="00330A7E" w:rsidRDefault="00ED397D" w:rsidP="000E1E56">
      <w:pPr>
        <w:pStyle w:val="ListParagraph"/>
        <w:numPr>
          <w:ilvl w:val="0"/>
          <w:numId w:val="10"/>
        </w:numPr>
        <w:spacing w:after="160" w:line="276" w:lineRule="auto"/>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Chọn hệ trục tọa độ </w:t>
      </w:r>
      <w:r w:rsidRPr="00330A7E">
        <w:rPr>
          <w:rFonts w:ascii="Times New Roman" w:hAnsi="Times New Roman" w:cs="Times New Roman"/>
          <w:color w:val="000000" w:themeColor="text1"/>
          <w:position w:val="-10"/>
          <w:sz w:val="24"/>
          <w:szCs w:val="24"/>
        </w:rPr>
        <w:object w:dxaOrig="560" w:dyaOrig="320" w14:anchorId="40D402A8">
          <v:shape id="_x0000_i4461" type="#_x0000_t75" style="width:28.5pt;height:16.5pt" o:ole="">
            <v:imagedata r:id="rId6063" o:title=""/>
          </v:shape>
          <o:OLEObject Type="Embed" ProgID="Equation.DSMT4" ShapeID="_x0000_i4461" DrawAspect="Content" ObjectID="_1796843523" r:id="rId6064"/>
        </w:object>
      </w:r>
      <w:r w:rsidRPr="00330A7E">
        <w:rPr>
          <w:rFonts w:ascii="Times New Roman" w:hAnsi="Times New Roman" w:cs="Times New Roman"/>
          <w:color w:val="000000" w:themeColor="text1"/>
          <w:sz w:val="24"/>
          <w:szCs w:val="24"/>
        </w:rPr>
        <w:t xml:space="preserve">, với gốc đặt tại điểm xuất phát của hai chiếc khinh khí cầu, mặt phẳng </w:t>
      </w:r>
      <w:r w:rsidRPr="00330A7E">
        <w:rPr>
          <w:rFonts w:ascii="Times New Roman" w:hAnsi="Times New Roman" w:cs="Times New Roman"/>
          <w:color w:val="000000" w:themeColor="text1"/>
          <w:position w:val="-14"/>
          <w:sz w:val="24"/>
          <w:szCs w:val="24"/>
        </w:rPr>
        <w:object w:dxaOrig="639" w:dyaOrig="400" w14:anchorId="2076C52E">
          <v:shape id="_x0000_i4462" type="#_x0000_t75" style="width:31.5pt;height:19.5pt" o:ole="">
            <v:imagedata r:id="rId6065" o:title=""/>
          </v:shape>
          <o:OLEObject Type="Embed" ProgID="Equation.DSMT4" ShapeID="_x0000_i4462" DrawAspect="Content" ObjectID="_1796843524" r:id="rId6066"/>
        </w:object>
      </w:r>
      <w:r w:rsidRPr="00330A7E">
        <w:rPr>
          <w:rFonts w:ascii="Times New Roman" w:hAnsi="Times New Roman" w:cs="Times New Roman"/>
          <w:color w:val="000000" w:themeColor="text1"/>
          <w:sz w:val="24"/>
          <w:szCs w:val="24"/>
        </w:rPr>
        <w:t xml:space="preserve"> trùng với mặt đất, trục </w:t>
      </w:r>
      <w:r w:rsidRPr="00330A7E">
        <w:rPr>
          <w:rFonts w:ascii="Times New Roman" w:hAnsi="Times New Roman" w:cs="Times New Roman"/>
          <w:color w:val="000000" w:themeColor="text1"/>
          <w:position w:val="-6"/>
          <w:sz w:val="24"/>
          <w:szCs w:val="24"/>
        </w:rPr>
        <w:object w:dxaOrig="360" w:dyaOrig="279" w14:anchorId="0777454A">
          <v:shape id="_x0000_i4463" type="#_x0000_t75" style="width:18pt;height:13.5pt" o:ole="">
            <v:imagedata r:id="rId6067" o:title=""/>
          </v:shape>
          <o:OLEObject Type="Embed" ProgID="Equation.DSMT4" ShapeID="_x0000_i4463" DrawAspect="Content" ObjectID="_1796843525" r:id="rId6068"/>
        </w:object>
      </w:r>
      <w:r w:rsidRPr="00330A7E">
        <w:rPr>
          <w:rFonts w:ascii="Times New Roman" w:hAnsi="Times New Roman" w:cs="Times New Roman"/>
          <w:color w:val="000000" w:themeColor="text1"/>
          <w:sz w:val="24"/>
          <w:szCs w:val="24"/>
        </w:rPr>
        <w:t xml:space="preserve"> hướng về phía Bắc, trục </w:t>
      </w:r>
      <w:r w:rsidRPr="00330A7E">
        <w:rPr>
          <w:rFonts w:ascii="Times New Roman" w:hAnsi="Times New Roman" w:cs="Times New Roman"/>
          <w:color w:val="000000" w:themeColor="text1"/>
          <w:position w:val="-10"/>
          <w:sz w:val="24"/>
          <w:szCs w:val="24"/>
        </w:rPr>
        <w:object w:dxaOrig="360" w:dyaOrig="320" w14:anchorId="05A9D79E">
          <v:shape id="_x0000_i4464" type="#_x0000_t75" style="width:18pt;height:16.5pt" o:ole="">
            <v:imagedata r:id="rId6069" o:title=""/>
          </v:shape>
          <o:OLEObject Type="Embed" ProgID="Equation.DSMT4" ShapeID="_x0000_i4464" DrawAspect="Content" ObjectID="_1796843526" r:id="rId6070"/>
        </w:object>
      </w:r>
      <w:r w:rsidRPr="00330A7E">
        <w:rPr>
          <w:rFonts w:ascii="Times New Roman" w:hAnsi="Times New Roman" w:cs="Times New Roman"/>
          <w:color w:val="000000" w:themeColor="text1"/>
          <w:sz w:val="24"/>
          <w:szCs w:val="24"/>
        </w:rPr>
        <w:t xml:space="preserve"> hướng về phía Tây, trục </w:t>
      </w:r>
      <w:r w:rsidRPr="00330A7E">
        <w:rPr>
          <w:rFonts w:ascii="Times New Roman" w:hAnsi="Times New Roman" w:cs="Times New Roman"/>
          <w:color w:val="000000" w:themeColor="text1"/>
          <w:position w:val="-6"/>
          <w:sz w:val="24"/>
          <w:szCs w:val="24"/>
        </w:rPr>
        <w:object w:dxaOrig="340" w:dyaOrig="279" w14:anchorId="5FC1708F">
          <v:shape id="_x0000_i4465" type="#_x0000_t75" style="width:16.5pt;height:13.5pt" o:ole="">
            <v:imagedata r:id="rId6071" o:title=""/>
          </v:shape>
          <o:OLEObject Type="Embed" ProgID="Equation.DSMT4" ShapeID="_x0000_i4465" DrawAspect="Content" ObjectID="_1796843527" r:id="rId6072"/>
        </w:object>
      </w:r>
      <w:r w:rsidRPr="00330A7E">
        <w:rPr>
          <w:rFonts w:ascii="Times New Roman" w:hAnsi="Times New Roman" w:cs="Times New Roman"/>
          <w:color w:val="000000" w:themeColor="text1"/>
          <w:sz w:val="24"/>
          <w:szCs w:val="24"/>
        </w:rPr>
        <w:t xml:space="preserve"> hướng thẳng đứng lên trời, đơn vị đo lấy theo kilômét (xem hình vẽ).</w:t>
      </w:r>
    </w:p>
    <w:p w14:paraId="6B0D44CC" w14:textId="77777777" w:rsidR="00ED397D" w:rsidRPr="00330A7E" w:rsidRDefault="00ED397D" w:rsidP="00330A7E">
      <w:pPr>
        <w:ind w:left="992"/>
        <w:jc w:val="center"/>
        <w:rPr>
          <w:rFonts w:ascii="Times New Roman" w:hAnsi="Times New Roman" w:cs="Times New Roman"/>
          <w:color w:val="000000" w:themeColor="text1"/>
          <w:sz w:val="24"/>
          <w:szCs w:val="24"/>
        </w:rPr>
      </w:pPr>
      <w:r w:rsidRPr="00330A7E">
        <w:rPr>
          <w:rFonts w:ascii="Times New Roman" w:hAnsi="Times New Roman" w:cs="Times New Roman"/>
          <w:noProof/>
          <w:color w:val="000000" w:themeColor="text1"/>
          <w:sz w:val="24"/>
          <w:szCs w:val="24"/>
          <w:lang w:eastAsia="en-US"/>
        </w:rPr>
        <w:drawing>
          <wp:inline distT="0" distB="0" distL="0" distR="0" wp14:anchorId="0F5CA07B" wp14:editId="6F855A82">
            <wp:extent cx="2160906" cy="2164080"/>
            <wp:effectExtent l="0" t="0" r="0" b="7620"/>
            <wp:docPr id="1410641806" name="Picture 1" descr="A diagram of a triangle with lines and arrow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698223" name="Picture 1" descr="A diagram of a triangle with lines and arrows  Description automatically generated"/>
                    <pic:cNvPicPr/>
                  </pic:nvPicPr>
                  <pic:blipFill rotWithShape="1">
                    <a:blip r:embed="rId6073"/>
                    <a:srcRect l="5480"/>
                    <a:stretch/>
                  </pic:blipFill>
                  <pic:spPr bwMode="auto">
                    <a:xfrm>
                      <a:off x="0" y="0"/>
                      <a:ext cx="2173192" cy="2176384"/>
                    </a:xfrm>
                    <a:prstGeom prst="rect">
                      <a:avLst/>
                    </a:prstGeom>
                    <a:ln>
                      <a:noFill/>
                    </a:ln>
                    <a:extLst>
                      <a:ext uri="{53640926-AAD7-44D8-BBD7-CCE9431645EC}">
                        <a14:shadowObscured xmlns:a14="http://schemas.microsoft.com/office/drawing/2010/main"/>
                      </a:ext>
                    </a:extLst>
                  </pic:spPr>
                </pic:pic>
              </a:graphicData>
            </a:graphic>
          </wp:inline>
        </w:drawing>
      </w:r>
    </w:p>
    <w:p w14:paraId="77152856" w14:textId="77777777" w:rsidR="00ED397D" w:rsidRPr="00330A7E" w:rsidRDefault="00ED397D" w:rsidP="00330A7E">
      <w:pPr>
        <w:ind w:left="992"/>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Chiếc khinh khí cầu thứ nhất có tọa độ </w:t>
      </w:r>
      <w:r w:rsidRPr="00330A7E">
        <w:rPr>
          <w:rFonts w:ascii="Times New Roman" w:hAnsi="Times New Roman" w:cs="Times New Roman"/>
          <w:color w:val="000000" w:themeColor="text1"/>
          <w:position w:val="-14"/>
          <w:sz w:val="24"/>
          <w:szCs w:val="24"/>
        </w:rPr>
        <w:object w:dxaOrig="1359" w:dyaOrig="400" w14:anchorId="1B080594">
          <v:shape id="_x0000_i4466" type="#_x0000_t75" style="width:67.5pt;height:19.5pt" o:ole="">
            <v:imagedata r:id="rId6074" o:title=""/>
          </v:shape>
          <o:OLEObject Type="Embed" ProgID="Equation.DSMT4" ShapeID="_x0000_i4466" DrawAspect="Content" ObjectID="_1796843528" r:id="rId6075"/>
        </w:object>
      </w:r>
      <w:r w:rsidRPr="00330A7E">
        <w:rPr>
          <w:rFonts w:ascii="Times New Roman" w:hAnsi="Times New Roman" w:cs="Times New Roman"/>
          <w:color w:val="000000" w:themeColor="text1"/>
          <w:sz w:val="24"/>
          <w:szCs w:val="24"/>
        </w:rPr>
        <w:t>.</w:t>
      </w:r>
    </w:p>
    <w:p w14:paraId="01B9708B" w14:textId="77777777" w:rsidR="00ED397D" w:rsidRPr="00330A7E" w:rsidRDefault="00ED397D" w:rsidP="00330A7E">
      <w:pPr>
        <w:ind w:left="992"/>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Chiếc khinh khí cầu thứ hai có tọa độ </w:t>
      </w:r>
      <w:r w:rsidRPr="00330A7E">
        <w:rPr>
          <w:rFonts w:ascii="Times New Roman" w:hAnsi="Times New Roman" w:cs="Times New Roman"/>
          <w:color w:val="000000" w:themeColor="text1"/>
          <w:position w:val="-14"/>
          <w:sz w:val="24"/>
          <w:szCs w:val="24"/>
        </w:rPr>
        <w:object w:dxaOrig="1200" w:dyaOrig="400" w14:anchorId="1DCABA43">
          <v:shape id="_x0000_i4467" type="#_x0000_t75" style="width:60pt;height:19.5pt" o:ole="">
            <v:imagedata r:id="rId6076" o:title=""/>
          </v:shape>
          <o:OLEObject Type="Embed" ProgID="Equation.DSMT4" ShapeID="_x0000_i4467" DrawAspect="Content" ObjectID="_1796843529" r:id="rId6077"/>
        </w:object>
      </w:r>
      <w:r w:rsidRPr="00330A7E">
        <w:rPr>
          <w:rFonts w:ascii="Times New Roman" w:hAnsi="Times New Roman" w:cs="Times New Roman"/>
          <w:color w:val="000000" w:themeColor="text1"/>
          <w:sz w:val="24"/>
          <w:szCs w:val="24"/>
        </w:rPr>
        <w:t>.</w:t>
      </w:r>
    </w:p>
    <w:p w14:paraId="421F3D5E" w14:textId="77777777" w:rsidR="00ED397D" w:rsidRPr="00330A7E" w:rsidRDefault="00ED397D" w:rsidP="00330A7E">
      <w:pPr>
        <w:ind w:left="992"/>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Khoảng cách giữa chiếc khinh khí cầu thứ nhất và chiếc khinh khí cầu thứ hai là:</w:t>
      </w:r>
    </w:p>
    <w:p w14:paraId="438213D2" w14:textId="77777777" w:rsidR="00ED397D" w:rsidRPr="00330A7E" w:rsidRDefault="00ED397D" w:rsidP="00330A7E">
      <w:pPr>
        <w:ind w:left="992"/>
        <w:rPr>
          <w:rFonts w:ascii="Times New Roman" w:hAnsi="Times New Roman" w:cs="Times New Roman"/>
          <w:color w:val="000000" w:themeColor="text1"/>
          <w:sz w:val="24"/>
          <w:szCs w:val="24"/>
        </w:rPr>
      </w:pPr>
      <w:r w:rsidRPr="00330A7E">
        <w:rPr>
          <w:rFonts w:ascii="Times New Roman" w:hAnsi="Times New Roman" w:cs="Times New Roman"/>
          <w:color w:val="000000" w:themeColor="text1"/>
          <w:position w:val="-16"/>
          <w:sz w:val="24"/>
          <w:szCs w:val="24"/>
        </w:rPr>
        <w:object w:dxaOrig="5040" w:dyaOrig="520" w14:anchorId="0558585C">
          <v:shape id="_x0000_i4468" type="#_x0000_t75" style="width:252pt;height:25.5pt" o:ole="">
            <v:imagedata r:id="rId6078" o:title=""/>
          </v:shape>
          <o:OLEObject Type="Embed" ProgID="Equation.DSMT4" ShapeID="_x0000_i4468" DrawAspect="Content" ObjectID="_1796843530" r:id="rId6079"/>
        </w:object>
      </w:r>
    </w:p>
    <w:p w14:paraId="703F3381" w14:textId="77777777" w:rsidR="00ED397D" w:rsidRPr="00330A7E" w:rsidRDefault="00ED397D" w:rsidP="00330A7E">
      <w:pPr>
        <w:ind w:left="992"/>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Cs/>
          <w:color w:val="000000" w:themeColor="text1"/>
          <w:sz w:val="24"/>
          <w:szCs w:val="24"/>
        </w:rPr>
        <w:t xml:space="preserve">Đáp số: </w:t>
      </w:r>
      <w:r w:rsidRPr="00330A7E">
        <w:rPr>
          <w:rFonts w:ascii="Times New Roman" w:hAnsi="Times New Roman" w:cs="Times New Roman"/>
          <w:b/>
          <w:bCs/>
          <w:position w:val="-6"/>
          <w:sz w:val="24"/>
          <w:szCs w:val="24"/>
        </w:rPr>
        <w:object w:dxaOrig="440" w:dyaOrig="279" w14:anchorId="294287DB">
          <v:shape id="_x0000_i4469" type="#_x0000_t75" style="width:21.75pt;height:14.25pt" o:ole="">
            <v:imagedata r:id="rId6080" o:title=""/>
          </v:shape>
          <o:OLEObject Type="Embed" ProgID="Equation.DSMT4" ShapeID="_x0000_i4469" DrawAspect="Content" ObjectID="_1796843531" r:id="rId6081"/>
        </w:object>
      </w:r>
    </w:p>
    <w:p w14:paraId="43A7E25C" w14:textId="77777777" w:rsidR="00ED397D" w:rsidRPr="00330A7E" w:rsidRDefault="00ED397D" w:rsidP="00330A7E">
      <w:pPr>
        <w:ind w:left="992"/>
        <w:rPr>
          <w:rFonts w:ascii="Times New Roman" w:hAnsi="Times New Roman" w:cs="Times New Roman"/>
          <w:color w:val="000000" w:themeColor="text1"/>
          <w:sz w:val="24"/>
          <w:szCs w:val="24"/>
        </w:rPr>
      </w:pPr>
    </w:p>
    <w:p w14:paraId="1AA3BF10" w14:textId="77777777" w:rsidR="00ED397D" w:rsidRPr="00330A7E" w:rsidRDefault="00ED397D" w:rsidP="000E1E56">
      <w:pPr>
        <w:pStyle w:val="ListParagraph"/>
        <w:numPr>
          <w:ilvl w:val="0"/>
          <w:numId w:val="10"/>
        </w:numPr>
        <w:tabs>
          <w:tab w:val="left" w:pos="992"/>
        </w:tabs>
        <w:spacing w:before="120" w:line="276" w:lineRule="auto"/>
        <w:rPr>
          <w:rFonts w:ascii="Times New Roman" w:hAnsi="Times New Roman" w:cs="Times New Roman"/>
          <w:sz w:val="24"/>
          <w:szCs w:val="24"/>
          <w:lang w:val="fr-FR"/>
        </w:rPr>
      </w:pPr>
    </w:p>
    <w:p w14:paraId="16E581E9" w14:textId="77777777" w:rsidR="00ED397D" w:rsidRPr="00330A7E" w:rsidRDefault="00ED397D" w:rsidP="00330A7E">
      <w:pPr>
        <w:pStyle w:val="ListParagraph"/>
        <w:spacing w:before="40" w:after="40"/>
        <w:ind w:left="992"/>
        <w:jc w:val="center"/>
        <w:rPr>
          <w:rFonts w:ascii="Times New Roman" w:hAnsi="Times New Roman" w:cs="Times New Roman"/>
          <w:sz w:val="24"/>
          <w:szCs w:val="24"/>
        </w:rPr>
      </w:pPr>
      <w:r w:rsidRPr="00330A7E">
        <w:rPr>
          <w:rFonts w:ascii="Times New Roman" w:hAnsi="Times New Roman" w:cs="Times New Roman"/>
          <w:sz w:val="24"/>
          <w:szCs w:val="24"/>
        </w:rPr>
        <w:lastRenderedPageBreak/>
        <w:drawing>
          <wp:inline distT="0" distB="0" distL="0" distR="0" wp14:anchorId="69EE2689" wp14:editId="7049329A">
            <wp:extent cx="3235446" cy="1762418"/>
            <wp:effectExtent l="0" t="0" r="3175" b="9525"/>
            <wp:docPr id="265" name="Picture 265" descr="C:\Users\admin\Desktop\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866670" name="Picture 265" descr="C:\Users\admin\Desktop\113.PNG"/>
                    <pic:cNvPicPr>
                      <a:picLocks noChangeAspect="1" noChangeArrowheads="1"/>
                    </pic:cNvPicPr>
                  </pic:nvPicPr>
                  <pic:blipFill>
                    <a:blip r:embed="rId6082">
                      <a:grayscl/>
                    </a:blip>
                    <a:stretch>
                      <a:fillRect/>
                    </a:stretch>
                  </pic:blipFill>
                  <pic:spPr bwMode="auto">
                    <a:xfrm>
                      <a:off x="0" y="0"/>
                      <a:ext cx="3232718" cy="1760932"/>
                    </a:xfrm>
                    <a:prstGeom prst="rect">
                      <a:avLst/>
                    </a:prstGeom>
                    <a:noFill/>
                    <a:ln>
                      <a:noFill/>
                    </a:ln>
                  </pic:spPr>
                </pic:pic>
              </a:graphicData>
            </a:graphic>
          </wp:inline>
        </w:drawing>
      </w:r>
    </w:p>
    <w:p w14:paraId="7DB58ADA" w14:textId="77777777" w:rsidR="00ED397D" w:rsidRPr="00330A7E" w:rsidRDefault="00ED397D" w:rsidP="00330A7E">
      <w:pPr>
        <w:pStyle w:val="ListParagraph"/>
        <w:spacing w:before="40" w:after="40"/>
        <w:ind w:left="992"/>
        <w:rPr>
          <w:rFonts w:ascii="Times New Roman" w:hAnsi="Times New Roman" w:cs="Times New Roman"/>
          <w:sz w:val="24"/>
          <w:szCs w:val="24"/>
          <w:lang w:val="nl-NL"/>
        </w:rPr>
      </w:pPr>
      <w:r w:rsidRPr="00330A7E">
        <w:rPr>
          <w:rFonts w:ascii="Times New Roman" w:hAnsi="Times New Roman" w:cs="Times New Roman"/>
          <w:sz w:val="24"/>
          <w:szCs w:val="24"/>
          <w:lang w:val="nl-NL"/>
        </w:rPr>
        <w:t xml:space="preserve">Chọn hệ trục </w:t>
      </w:r>
      <w:r w:rsidRPr="00330A7E">
        <w:rPr>
          <w:rFonts w:ascii="Times New Roman" w:hAnsi="Times New Roman" w:cs="Times New Roman"/>
          <w:position w:val="-10"/>
          <w:sz w:val="24"/>
          <w:szCs w:val="24"/>
          <w:lang w:val="nl-NL"/>
        </w:rPr>
        <w:object w:dxaOrig="465" w:dyaOrig="330" w14:anchorId="7862AC81">
          <v:shape id="_x0000_i4470" type="#_x0000_t75" style="width:23.25pt;height:16.5pt" o:ole="">
            <v:imagedata r:id="rId6083" o:title=""/>
          </v:shape>
          <o:OLEObject Type="Embed" ProgID="Equation.DSMT4" ShapeID="_x0000_i4470" DrawAspect="Content" ObjectID="_1796843532" r:id="rId6084"/>
        </w:object>
      </w:r>
      <w:r w:rsidRPr="00330A7E">
        <w:rPr>
          <w:rFonts w:ascii="Times New Roman" w:hAnsi="Times New Roman" w:cs="Times New Roman"/>
          <w:sz w:val="24"/>
          <w:szCs w:val="24"/>
          <w:lang w:val="nl-NL"/>
        </w:rPr>
        <w:t xml:space="preserve"> như hình vẽ, ta có bán kính của đường tròn là </w:t>
      </w:r>
      <w:r w:rsidRPr="00330A7E">
        <w:rPr>
          <w:rFonts w:ascii="Times New Roman" w:hAnsi="Times New Roman" w:cs="Times New Roman"/>
          <w:position w:val="-8"/>
          <w:sz w:val="24"/>
          <w:szCs w:val="24"/>
          <w:lang w:val="nl-NL"/>
        </w:rPr>
        <w:object w:dxaOrig="1965" w:dyaOrig="405" w14:anchorId="7C80C9CB">
          <v:shape id="_x0000_i4471" type="#_x0000_t75" style="width:98.25pt;height:20.25pt" o:ole="">
            <v:imagedata r:id="rId6085" o:title=""/>
          </v:shape>
          <o:OLEObject Type="Embed" ProgID="Equation.DSMT4" ShapeID="_x0000_i4471" DrawAspect="Content" ObjectID="_1796843533" r:id="rId6086"/>
        </w:object>
      </w:r>
      <w:r w:rsidRPr="00330A7E">
        <w:rPr>
          <w:rFonts w:ascii="Times New Roman" w:hAnsi="Times New Roman" w:cs="Times New Roman"/>
          <w:sz w:val="24"/>
          <w:szCs w:val="24"/>
          <w:lang w:val="nl-NL"/>
        </w:rPr>
        <w:t>.</w:t>
      </w:r>
    </w:p>
    <w:p w14:paraId="389CCAC7" w14:textId="77777777" w:rsidR="00ED397D" w:rsidRPr="00330A7E" w:rsidRDefault="00ED397D" w:rsidP="00330A7E">
      <w:pPr>
        <w:pStyle w:val="ListParagraph"/>
        <w:spacing w:before="40" w:after="40"/>
        <w:ind w:left="992"/>
        <w:rPr>
          <w:rFonts w:ascii="Times New Roman" w:hAnsi="Times New Roman" w:cs="Times New Roman"/>
          <w:sz w:val="24"/>
          <w:szCs w:val="24"/>
          <w:lang w:val="nl-NL"/>
        </w:rPr>
      </w:pPr>
      <w:r w:rsidRPr="00330A7E">
        <w:rPr>
          <w:rFonts w:ascii="Times New Roman" w:hAnsi="Times New Roman" w:cs="Times New Roman"/>
          <w:sz w:val="24"/>
          <w:szCs w:val="24"/>
          <w:lang w:val="nl-NL"/>
        </w:rPr>
        <w:t xml:space="preserve">Phương trình của nửa đường tròn </w:t>
      </w:r>
      <w:r w:rsidRPr="00330A7E">
        <w:rPr>
          <w:rFonts w:ascii="Times New Roman" w:hAnsi="Times New Roman" w:cs="Times New Roman"/>
          <w:position w:val="-14"/>
          <w:sz w:val="24"/>
          <w:szCs w:val="24"/>
          <w:lang w:val="nl-NL"/>
        </w:rPr>
        <w:object w:dxaOrig="420" w:dyaOrig="405" w14:anchorId="73CA778A">
          <v:shape id="_x0000_i4472" type="#_x0000_t75" style="width:21pt;height:20.25pt" o:ole="">
            <v:imagedata r:id="rId6087" o:title=""/>
          </v:shape>
          <o:OLEObject Type="Embed" ProgID="Equation.DSMT4" ShapeID="_x0000_i4472" DrawAspect="Content" ObjectID="_1796843534" r:id="rId6088"/>
        </w:object>
      </w:r>
      <w:r w:rsidRPr="00330A7E">
        <w:rPr>
          <w:rFonts w:ascii="Times New Roman" w:hAnsi="Times New Roman" w:cs="Times New Roman"/>
          <w:sz w:val="24"/>
          <w:szCs w:val="24"/>
          <w:lang w:val="nl-NL"/>
        </w:rPr>
        <w:t xml:space="preserve"> là: </w:t>
      </w:r>
      <w:r w:rsidRPr="00330A7E">
        <w:rPr>
          <w:rFonts w:ascii="Times New Roman" w:hAnsi="Times New Roman" w:cs="Times New Roman"/>
          <w:position w:val="-10"/>
          <w:sz w:val="24"/>
          <w:szCs w:val="24"/>
          <w:lang w:val="nl-NL"/>
        </w:rPr>
        <w:object w:dxaOrig="3420" w:dyaOrig="420" w14:anchorId="3958E0A5">
          <v:shape id="_x0000_i4473" type="#_x0000_t75" style="width:171pt;height:21pt" o:ole="">
            <v:imagedata r:id="rId6089" o:title=""/>
          </v:shape>
          <o:OLEObject Type="Embed" ProgID="Equation.DSMT4" ShapeID="_x0000_i4473" DrawAspect="Content" ObjectID="_1796843535" r:id="rId6090"/>
        </w:object>
      </w:r>
      <w:r w:rsidRPr="00330A7E">
        <w:rPr>
          <w:rFonts w:ascii="Times New Roman" w:hAnsi="Times New Roman" w:cs="Times New Roman"/>
          <w:sz w:val="24"/>
          <w:szCs w:val="24"/>
          <w:lang w:val="nl-NL"/>
        </w:rPr>
        <w:t>.</w:t>
      </w:r>
    </w:p>
    <w:p w14:paraId="721BF840" w14:textId="77777777" w:rsidR="00ED397D" w:rsidRPr="00330A7E" w:rsidRDefault="00ED397D" w:rsidP="00330A7E">
      <w:pPr>
        <w:pStyle w:val="ListParagraph"/>
        <w:spacing w:before="40" w:after="40"/>
        <w:ind w:left="992"/>
        <w:rPr>
          <w:rFonts w:ascii="Times New Roman" w:hAnsi="Times New Roman" w:cs="Times New Roman"/>
          <w:sz w:val="24"/>
          <w:szCs w:val="24"/>
          <w:lang w:val="nl-NL"/>
        </w:rPr>
      </w:pPr>
      <w:r w:rsidRPr="00330A7E">
        <w:rPr>
          <w:rFonts w:ascii="Times New Roman" w:hAnsi="Times New Roman" w:cs="Times New Roman"/>
          <w:sz w:val="24"/>
          <w:szCs w:val="24"/>
          <w:lang w:val="nl-NL"/>
        </w:rPr>
        <w:t xml:space="preserve">Parabol </w:t>
      </w:r>
      <w:r w:rsidRPr="00330A7E">
        <w:rPr>
          <w:rFonts w:ascii="Times New Roman" w:hAnsi="Times New Roman" w:cs="Times New Roman"/>
          <w:position w:val="-14"/>
          <w:sz w:val="24"/>
          <w:szCs w:val="24"/>
          <w:lang w:val="nl-NL"/>
        </w:rPr>
        <w:object w:dxaOrig="420" w:dyaOrig="405" w14:anchorId="21AEE8FE">
          <v:shape id="_x0000_i4474" type="#_x0000_t75" style="width:21pt;height:20.25pt" o:ole="">
            <v:imagedata r:id="rId6091" o:title=""/>
          </v:shape>
          <o:OLEObject Type="Embed" ProgID="Equation.DSMT4" ShapeID="_x0000_i4474" DrawAspect="Content" ObjectID="_1796843536" r:id="rId6092"/>
        </w:object>
      </w:r>
      <w:r w:rsidRPr="00330A7E">
        <w:rPr>
          <w:rFonts w:ascii="Times New Roman" w:hAnsi="Times New Roman" w:cs="Times New Roman"/>
          <w:sz w:val="24"/>
          <w:szCs w:val="24"/>
          <w:lang w:val="nl-NL"/>
        </w:rPr>
        <w:t xml:space="preserve"> có đỉnh </w:t>
      </w:r>
      <w:r w:rsidRPr="00330A7E">
        <w:rPr>
          <w:rFonts w:ascii="Times New Roman" w:hAnsi="Times New Roman" w:cs="Times New Roman"/>
          <w:position w:val="-14"/>
          <w:sz w:val="24"/>
          <w:szCs w:val="24"/>
          <w:lang w:val="nl-NL"/>
        </w:rPr>
        <w:object w:dxaOrig="795" w:dyaOrig="405" w14:anchorId="4E2D23F3">
          <v:shape id="_x0000_i4475" type="#_x0000_t75" style="width:39.75pt;height:20.25pt" o:ole="">
            <v:imagedata r:id="rId6093" o:title=""/>
          </v:shape>
          <o:OLEObject Type="Embed" ProgID="Equation.DSMT4" ShapeID="_x0000_i4475" DrawAspect="Content" ObjectID="_1796843537" r:id="rId6094"/>
        </w:object>
      </w:r>
      <w:r w:rsidRPr="00330A7E">
        <w:rPr>
          <w:rFonts w:ascii="Times New Roman" w:hAnsi="Times New Roman" w:cs="Times New Roman"/>
          <w:sz w:val="24"/>
          <w:szCs w:val="24"/>
          <w:lang w:val="nl-NL"/>
        </w:rPr>
        <w:t xml:space="preserve"> và đi qua điểm </w:t>
      </w:r>
      <w:r w:rsidRPr="00330A7E">
        <w:rPr>
          <w:rFonts w:ascii="Times New Roman" w:hAnsi="Times New Roman" w:cs="Times New Roman"/>
          <w:position w:val="-14"/>
          <w:sz w:val="24"/>
          <w:szCs w:val="24"/>
          <w:lang w:val="nl-NL"/>
        </w:rPr>
        <w:object w:dxaOrig="615" w:dyaOrig="405" w14:anchorId="34C90CA7">
          <v:shape id="_x0000_i4476" type="#_x0000_t75" style="width:30.75pt;height:20.25pt" o:ole="">
            <v:imagedata r:id="rId6095" o:title=""/>
          </v:shape>
          <o:OLEObject Type="Embed" ProgID="Equation.DSMT4" ShapeID="_x0000_i4476" DrawAspect="Content" ObjectID="_1796843538" r:id="rId6096"/>
        </w:object>
      </w:r>
      <w:r w:rsidRPr="00330A7E">
        <w:rPr>
          <w:rFonts w:ascii="Times New Roman" w:hAnsi="Times New Roman" w:cs="Times New Roman"/>
          <w:sz w:val="24"/>
          <w:szCs w:val="24"/>
          <w:lang w:val="nl-NL"/>
        </w:rPr>
        <w:t xml:space="preserve">nên có phương trình: </w:t>
      </w:r>
      <w:r w:rsidRPr="00330A7E">
        <w:rPr>
          <w:rFonts w:ascii="Times New Roman" w:hAnsi="Times New Roman" w:cs="Times New Roman"/>
          <w:position w:val="-10"/>
          <w:sz w:val="24"/>
          <w:szCs w:val="24"/>
          <w:lang w:val="nl-NL"/>
        </w:rPr>
        <w:object w:dxaOrig="660" w:dyaOrig="360" w14:anchorId="1FF7214F">
          <v:shape id="_x0000_i4477" type="#_x0000_t75" style="width:33pt;height:18pt" o:ole="">
            <v:imagedata r:id="rId6097" o:title=""/>
          </v:shape>
          <o:OLEObject Type="Embed" ProgID="Equation.DSMT4" ShapeID="_x0000_i4477" DrawAspect="Content" ObjectID="_1796843539" r:id="rId6098"/>
        </w:object>
      </w:r>
      <w:r w:rsidRPr="00330A7E">
        <w:rPr>
          <w:rFonts w:ascii="Times New Roman" w:hAnsi="Times New Roman" w:cs="Times New Roman"/>
          <w:sz w:val="24"/>
          <w:szCs w:val="24"/>
          <w:lang w:val="nl-NL"/>
        </w:rPr>
        <w:t>.</w:t>
      </w:r>
    </w:p>
    <w:p w14:paraId="360FA5CA" w14:textId="77777777" w:rsidR="00ED397D" w:rsidRPr="00330A7E" w:rsidRDefault="00ED397D" w:rsidP="00330A7E">
      <w:pPr>
        <w:pStyle w:val="ListParagraph"/>
        <w:spacing w:before="40" w:after="40"/>
        <w:ind w:left="992"/>
        <w:rPr>
          <w:rFonts w:ascii="Times New Roman" w:hAnsi="Times New Roman" w:cs="Times New Roman"/>
          <w:sz w:val="24"/>
          <w:szCs w:val="24"/>
          <w:lang w:val="nl-NL"/>
        </w:rPr>
      </w:pPr>
      <w:r w:rsidRPr="00330A7E">
        <w:rPr>
          <w:rFonts w:ascii="Times New Roman" w:hAnsi="Times New Roman" w:cs="Times New Roman"/>
          <w:sz w:val="24"/>
          <w:szCs w:val="24"/>
          <w:lang w:val="nl-NL"/>
        </w:rPr>
        <w:t xml:space="preserve">Diện tích phần tô màu là: </w:t>
      </w:r>
      <w:r w:rsidRPr="00330A7E">
        <w:rPr>
          <w:rFonts w:ascii="Times New Roman" w:hAnsi="Times New Roman" w:cs="Times New Roman"/>
          <w:position w:val="-30"/>
          <w:sz w:val="24"/>
          <w:szCs w:val="24"/>
          <w:lang w:val="nl-NL"/>
        </w:rPr>
        <w:object w:dxaOrig="3225" w:dyaOrig="720" w14:anchorId="66C5A7D7">
          <v:shape id="_x0000_i4478" type="#_x0000_t75" style="width:161.25pt;height:36pt" o:ole="">
            <v:imagedata r:id="rId6099" o:title=""/>
          </v:shape>
          <o:OLEObject Type="Embed" ProgID="Equation.DSMT4" ShapeID="_x0000_i4478" DrawAspect="Content" ObjectID="_1796843540" r:id="rId6100"/>
        </w:object>
      </w:r>
      <w:r w:rsidRPr="00330A7E">
        <w:rPr>
          <w:rFonts w:ascii="Times New Roman" w:hAnsi="Times New Roman" w:cs="Times New Roman"/>
          <w:position w:val="-16"/>
          <w:sz w:val="24"/>
          <w:szCs w:val="24"/>
          <w:lang w:val="nl-NL"/>
        </w:rPr>
        <w:object w:dxaOrig="540" w:dyaOrig="435" w14:anchorId="47C4E2A2">
          <v:shape id="_x0000_i4479" type="#_x0000_t75" style="width:27pt;height:21.75pt" o:ole="">
            <v:imagedata r:id="rId6101" o:title=""/>
          </v:shape>
          <o:OLEObject Type="Embed" ProgID="Equation.DSMT4" ShapeID="_x0000_i4479" DrawAspect="Content" ObjectID="_1796843541" r:id="rId6102"/>
        </w:object>
      </w:r>
      <w:r w:rsidRPr="00330A7E">
        <w:rPr>
          <w:rFonts w:ascii="Times New Roman" w:hAnsi="Times New Roman" w:cs="Times New Roman"/>
          <w:sz w:val="24"/>
          <w:szCs w:val="24"/>
          <w:lang w:val="nl-NL"/>
        </w:rPr>
        <w:t>.</w:t>
      </w:r>
    </w:p>
    <w:p w14:paraId="1157F7A6" w14:textId="77777777" w:rsidR="00ED397D" w:rsidRPr="00330A7E" w:rsidRDefault="00ED397D" w:rsidP="00330A7E">
      <w:pPr>
        <w:pStyle w:val="ListParagraph"/>
        <w:spacing w:before="40" w:after="40"/>
        <w:ind w:left="992"/>
        <w:rPr>
          <w:rFonts w:ascii="Times New Roman" w:hAnsi="Times New Roman" w:cs="Times New Roman"/>
          <w:sz w:val="24"/>
          <w:szCs w:val="24"/>
          <w:lang w:val="nl-NL"/>
        </w:rPr>
      </w:pPr>
      <w:r w:rsidRPr="00330A7E">
        <w:rPr>
          <w:rFonts w:ascii="Times New Roman" w:hAnsi="Times New Roman" w:cs="Times New Roman"/>
          <w:sz w:val="24"/>
          <w:szCs w:val="24"/>
          <w:lang w:val="nl-NL"/>
        </w:rPr>
        <w:t xml:space="preserve">Diện tích phần không tô màu là: </w:t>
      </w:r>
      <w:r w:rsidRPr="00330A7E">
        <w:rPr>
          <w:rFonts w:ascii="Times New Roman" w:hAnsi="Times New Roman" w:cs="Times New Roman"/>
          <w:position w:val="-24"/>
          <w:sz w:val="24"/>
          <w:szCs w:val="24"/>
          <w:lang w:val="nl-NL"/>
        </w:rPr>
        <w:object w:dxaOrig="3450" w:dyaOrig="615" w14:anchorId="67374088">
          <v:shape id="_x0000_i4480" type="#_x0000_t75" style="width:172.5pt;height:30.75pt" o:ole="">
            <v:imagedata r:id="rId6103" o:title=""/>
          </v:shape>
          <o:OLEObject Type="Embed" ProgID="Equation.DSMT4" ShapeID="_x0000_i4480" DrawAspect="Content" ObjectID="_1796843542" r:id="rId6104"/>
        </w:object>
      </w:r>
      <w:r w:rsidRPr="00330A7E">
        <w:rPr>
          <w:rFonts w:ascii="Times New Roman" w:hAnsi="Times New Roman" w:cs="Times New Roman"/>
          <w:position w:val="-16"/>
          <w:sz w:val="24"/>
          <w:szCs w:val="24"/>
          <w:lang w:val="nl-NL"/>
        </w:rPr>
        <w:object w:dxaOrig="540" w:dyaOrig="435" w14:anchorId="4DB39FE2">
          <v:shape id="_x0000_i4481" type="#_x0000_t75" style="width:27pt;height:21.75pt" o:ole="">
            <v:imagedata r:id="rId6105" o:title=""/>
          </v:shape>
          <o:OLEObject Type="Embed" ProgID="Equation.DSMT4" ShapeID="_x0000_i4481" DrawAspect="Content" ObjectID="_1796843543" r:id="rId6106"/>
        </w:object>
      </w:r>
      <w:r w:rsidRPr="00330A7E">
        <w:rPr>
          <w:rFonts w:ascii="Times New Roman" w:hAnsi="Times New Roman" w:cs="Times New Roman"/>
          <w:sz w:val="24"/>
          <w:szCs w:val="24"/>
          <w:lang w:val="nl-NL"/>
        </w:rPr>
        <w:t>.</w:t>
      </w:r>
    </w:p>
    <w:p w14:paraId="76C456CB" w14:textId="77777777" w:rsidR="00ED397D" w:rsidRPr="00330A7E" w:rsidRDefault="00ED397D" w:rsidP="00330A7E">
      <w:pPr>
        <w:pStyle w:val="ListParagraph"/>
        <w:spacing w:before="40" w:after="40"/>
        <w:ind w:left="992"/>
        <w:rPr>
          <w:rFonts w:ascii="Times New Roman" w:hAnsi="Times New Roman" w:cs="Times New Roman"/>
          <w:sz w:val="24"/>
          <w:szCs w:val="24"/>
          <w:lang w:val="nl-NL"/>
        </w:rPr>
      </w:pPr>
      <w:r w:rsidRPr="00330A7E">
        <w:rPr>
          <w:rFonts w:ascii="Times New Roman" w:hAnsi="Times New Roman" w:cs="Times New Roman"/>
          <w:sz w:val="24"/>
          <w:szCs w:val="24"/>
          <w:lang w:val="nl-NL"/>
        </w:rPr>
        <w:t xml:space="preserve">Số </w:t>
      </w:r>
      <w:r w:rsidRPr="00330A7E">
        <w:rPr>
          <w:rFonts w:ascii="Times New Roman" w:hAnsi="Times New Roman" w:cs="Times New Roman"/>
          <w:sz w:val="24"/>
          <w:szCs w:val="24"/>
          <w:lang w:val="vi-VN"/>
        </w:rPr>
        <w:t>tiền để trồng hoa và trồng cỏ Nhật Bản trong khuôn viên đó</w:t>
      </w:r>
      <w:r w:rsidRPr="00330A7E">
        <w:rPr>
          <w:rFonts w:ascii="Times New Roman" w:hAnsi="Times New Roman" w:cs="Times New Roman"/>
          <w:sz w:val="24"/>
          <w:szCs w:val="24"/>
          <w:lang w:val="nl-NL"/>
        </w:rPr>
        <w:t xml:space="preserve"> là:</w:t>
      </w:r>
    </w:p>
    <w:p w14:paraId="6542B27D" w14:textId="77777777" w:rsidR="00ED397D" w:rsidRPr="00330A7E" w:rsidRDefault="00ED397D" w:rsidP="00330A7E">
      <w:pPr>
        <w:pStyle w:val="ListParagraph"/>
        <w:spacing w:before="40" w:after="40"/>
        <w:ind w:left="992"/>
        <w:rPr>
          <w:rFonts w:ascii="Times New Roman" w:hAnsi="Times New Roman" w:cs="Times New Roman"/>
          <w:sz w:val="24"/>
          <w:szCs w:val="24"/>
          <w:lang w:val="nl-NL"/>
        </w:rPr>
      </w:pPr>
      <w:r w:rsidRPr="00330A7E">
        <w:rPr>
          <w:rFonts w:ascii="Times New Roman" w:hAnsi="Times New Roman" w:cs="Times New Roman"/>
          <w:position w:val="-14"/>
          <w:sz w:val="24"/>
          <w:szCs w:val="24"/>
          <w:lang w:val="nl-NL"/>
        </w:rPr>
        <w:object w:dxaOrig="3620" w:dyaOrig="400" w14:anchorId="7F099251">
          <v:shape id="_x0000_i4482" type="#_x0000_t75" style="width:180.75pt;height:20.25pt" o:ole="">
            <v:imagedata r:id="rId6107" o:title=""/>
          </v:shape>
          <o:OLEObject Type="Embed" ProgID="Equation.DSMT4" ShapeID="_x0000_i4482" DrawAspect="Content" ObjectID="_1796843544" r:id="rId6108"/>
        </w:object>
      </w:r>
      <w:r w:rsidRPr="00330A7E">
        <w:rPr>
          <w:rFonts w:ascii="Times New Roman" w:hAnsi="Times New Roman" w:cs="Times New Roman"/>
          <w:sz w:val="24"/>
          <w:szCs w:val="24"/>
          <w:lang w:val="nl-NL"/>
        </w:rPr>
        <w:t>.</w:t>
      </w:r>
    </w:p>
    <w:p w14:paraId="4AC65248" w14:textId="77777777" w:rsidR="00ED397D" w:rsidRPr="00330A7E" w:rsidRDefault="00ED397D" w:rsidP="00330A7E">
      <w:pPr>
        <w:pStyle w:val="ListParagraph"/>
        <w:spacing w:before="40" w:after="40"/>
        <w:ind w:left="992"/>
        <w:rPr>
          <w:rFonts w:ascii="Times New Roman" w:hAnsi="Times New Roman" w:cs="Times New Roman"/>
          <w:sz w:val="24"/>
          <w:szCs w:val="24"/>
          <w:lang w:val="nl-NL"/>
        </w:rPr>
      </w:pPr>
      <w:r w:rsidRPr="00330A7E">
        <w:rPr>
          <w:rFonts w:ascii="Times New Roman" w:eastAsia="Calibri" w:hAnsi="Times New Roman" w:cs="Times New Roman"/>
          <w:bCs/>
          <w:color w:val="000000" w:themeColor="text1"/>
          <w:sz w:val="24"/>
          <w:szCs w:val="24"/>
        </w:rPr>
        <w:t xml:space="preserve">Đáp số: </w:t>
      </w:r>
      <w:r w:rsidRPr="00330A7E">
        <w:rPr>
          <w:rFonts w:ascii="Times New Roman" w:hAnsi="Times New Roman" w:cs="Times New Roman"/>
          <w:position w:val="-6"/>
          <w:sz w:val="24"/>
          <w:szCs w:val="24"/>
        </w:rPr>
        <w:object w:dxaOrig="540" w:dyaOrig="279" w14:anchorId="2D3F18E0">
          <v:shape id="_x0000_i4483" type="#_x0000_t75" style="width:27pt;height:14.25pt" o:ole="">
            <v:imagedata r:id="rId6109" o:title=""/>
          </v:shape>
          <o:OLEObject Type="Embed" ProgID="Equation.DSMT4" ShapeID="_x0000_i4483" DrawAspect="Content" ObjectID="_1796843545" r:id="rId6110"/>
        </w:object>
      </w:r>
    </w:p>
    <w:p w14:paraId="354F6B13" w14:textId="77777777" w:rsidR="00ED397D" w:rsidRPr="00330A7E" w:rsidRDefault="00ED397D" w:rsidP="000E1E56">
      <w:pPr>
        <w:pStyle w:val="ListParagraph"/>
        <w:numPr>
          <w:ilvl w:val="0"/>
          <w:numId w:val="10"/>
        </w:numPr>
        <w:tabs>
          <w:tab w:val="left" w:pos="992"/>
        </w:tabs>
        <w:spacing w:before="120" w:line="276" w:lineRule="auto"/>
        <w:contextualSpacing w:val="0"/>
        <w:rPr>
          <w:rFonts w:ascii="Times New Roman" w:hAnsi="Times New Roman" w:cs="Times New Roman"/>
          <w:sz w:val="24"/>
          <w:szCs w:val="24"/>
          <w:lang w:val="vi-VN"/>
        </w:rPr>
      </w:pPr>
      <w:r w:rsidRPr="00330A7E">
        <w:rPr>
          <w:rFonts w:ascii="Times New Roman" w:hAnsi="Times New Roman" w:cs="Times New Roman"/>
          <w:sz w:val="24"/>
          <w:szCs w:val="24"/>
          <w:lang w:val="vi-VN"/>
        </w:rPr>
        <w:t xml:space="preserve">Gọi </w:t>
      </w:r>
      <w:r w:rsidRPr="00330A7E">
        <w:rPr>
          <w:rFonts w:ascii="Times New Roman" w:hAnsi="Times New Roman" w:cs="Times New Roman"/>
          <w:position w:val="-6"/>
          <w:sz w:val="24"/>
          <w:szCs w:val="24"/>
        </w:rPr>
        <w:object w:dxaOrig="200" w:dyaOrig="220" w14:anchorId="68AA0F22">
          <v:shape id="_x0000_i4484" type="#_x0000_t75" style="width:9.75pt;height:11.25pt" o:ole="">
            <v:imagedata r:id="rId6111" o:title=""/>
          </v:shape>
          <o:OLEObject Type="Embed" ProgID="Equation.DSMT4" ShapeID="_x0000_i4484" DrawAspect="Content" ObjectID="_1796843546" r:id="rId6112"/>
        </w:object>
      </w:r>
      <w:r w:rsidRPr="00330A7E">
        <w:rPr>
          <w:rFonts w:ascii="Times New Roman" w:hAnsi="Times New Roman" w:cs="Times New Roman"/>
          <w:sz w:val="24"/>
          <w:szCs w:val="24"/>
          <w:lang w:val="vi-VN"/>
        </w:rPr>
        <w:t xml:space="preserve">(nghìn VNĐ) là số tiền công ty sẽ tăng thêm đối với một khách. Khi đó số khách sẽ giảm đi là </w:t>
      </w:r>
      <w:r w:rsidRPr="00330A7E">
        <w:rPr>
          <w:rFonts w:ascii="Times New Roman" w:hAnsi="Times New Roman" w:cs="Times New Roman"/>
          <w:position w:val="-6"/>
          <w:sz w:val="24"/>
          <w:szCs w:val="24"/>
        </w:rPr>
        <w:object w:dxaOrig="440" w:dyaOrig="279" w14:anchorId="5F13694F">
          <v:shape id="_x0000_i4485" type="#_x0000_t75" style="width:21.75pt;height:14.25pt" o:ole="">
            <v:imagedata r:id="rId6113" o:title=""/>
          </v:shape>
          <o:OLEObject Type="Embed" ProgID="Equation.DSMT4" ShapeID="_x0000_i4485" DrawAspect="Content" ObjectID="_1796843547" r:id="rId6114"/>
        </w:object>
      </w:r>
      <w:r w:rsidRPr="00330A7E">
        <w:rPr>
          <w:rFonts w:ascii="Times New Roman" w:hAnsi="Times New Roman" w:cs="Times New Roman"/>
          <w:sz w:val="24"/>
          <w:szCs w:val="24"/>
          <w:lang w:val="vi-VN"/>
        </w:rPr>
        <w:t xml:space="preserve">khách nên còn </w:t>
      </w:r>
      <w:r w:rsidRPr="00330A7E">
        <w:rPr>
          <w:rFonts w:ascii="Times New Roman" w:hAnsi="Times New Roman" w:cs="Times New Roman"/>
          <w:position w:val="-6"/>
          <w:sz w:val="24"/>
          <w:szCs w:val="24"/>
        </w:rPr>
        <w:object w:dxaOrig="1280" w:dyaOrig="279" w14:anchorId="06BBF35D">
          <v:shape id="_x0000_i4486" type="#_x0000_t75" style="width:63.75pt;height:14.25pt" o:ole="">
            <v:imagedata r:id="rId6115" o:title=""/>
          </v:shape>
          <o:OLEObject Type="Embed" ProgID="Equation.DSMT4" ShapeID="_x0000_i4486" DrawAspect="Content" ObjectID="_1796843548" r:id="rId6116"/>
        </w:object>
      </w:r>
      <w:r w:rsidRPr="00330A7E">
        <w:rPr>
          <w:rFonts w:ascii="Times New Roman" w:hAnsi="Times New Roman" w:cs="Times New Roman"/>
          <w:sz w:val="24"/>
          <w:szCs w:val="24"/>
          <w:lang w:val="vi-VN"/>
        </w:rPr>
        <w:t xml:space="preserve">khách. Khi đó, </w:t>
      </w:r>
      <w:r w:rsidRPr="00330A7E">
        <w:rPr>
          <w:rFonts w:ascii="Times New Roman" w:hAnsi="Times New Roman" w:cs="Times New Roman"/>
          <w:position w:val="-6"/>
          <w:sz w:val="24"/>
          <w:szCs w:val="24"/>
        </w:rPr>
        <w:object w:dxaOrig="1640" w:dyaOrig="279" w14:anchorId="7373ED55">
          <v:shape id="_x0000_i4487" type="#_x0000_t75" style="width:81.75pt;height:14.25pt" o:ole="">
            <v:imagedata r:id="rId6117" o:title=""/>
          </v:shape>
          <o:OLEObject Type="Embed" ProgID="Equation.DSMT4" ShapeID="_x0000_i4487" DrawAspect="Content" ObjectID="_1796843549" r:id="rId6118"/>
        </w:object>
      </w:r>
      <w:r w:rsidRPr="00330A7E">
        <w:rPr>
          <w:rFonts w:ascii="Times New Roman" w:hAnsi="Times New Roman" w:cs="Times New Roman"/>
          <w:position w:val="-6"/>
          <w:sz w:val="24"/>
          <w:szCs w:val="24"/>
        </w:rPr>
        <w:object w:dxaOrig="1100" w:dyaOrig="279" w14:anchorId="4164B8B6">
          <v:shape id="_x0000_i4488" type="#_x0000_t75" style="width:54.75pt;height:14.25pt" o:ole="">
            <v:imagedata r:id="rId6119" o:title=""/>
          </v:shape>
          <o:OLEObject Type="Embed" ProgID="Equation.DSMT4" ShapeID="_x0000_i4488" DrawAspect="Content" ObjectID="_1796843550" r:id="rId6120"/>
        </w:object>
      </w:r>
      <w:r w:rsidRPr="00330A7E">
        <w:rPr>
          <w:rFonts w:ascii="Times New Roman" w:hAnsi="Times New Roman" w:cs="Times New Roman"/>
          <w:sz w:val="24"/>
          <w:szCs w:val="24"/>
          <w:lang w:val="vi-VN"/>
        </w:rPr>
        <w:t>.</w:t>
      </w:r>
    </w:p>
    <w:p w14:paraId="42CB865A" w14:textId="77777777" w:rsidR="00ED397D" w:rsidRPr="00330A7E" w:rsidRDefault="00ED397D" w:rsidP="00330A7E">
      <w:pPr>
        <w:pStyle w:val="ListParagraph"/>
        <w:tabs>
          <w:tab w:val="left" w:pos="992"/>
          <w:tab w:val="left" w:pos="3402"/>
          <w:tab w:val="left" w:pos="5669"/>
          <w:tab w:val="left" w:pos="7937"/>
        </w:tabs>
        <w:spacing w:line="235" w:lineRule="auto"/>
        <w:ind w:left="992"/>
        <w:rPr>
          <w:rFonts w:ascii="Times New Roman" w:hAnsi="Times New Roman" w:cs="Times New Roman"/>
          <w:sz w:val="24"/>
          <w:szCs w:val="24"/>
          <w:lang w:val="vi-VN"/>
        </w:rPr>
      </w:pPr>
      <w:r w:rsidRPr="00330A7E">
        <w:rPr>
          <w:rFonts w:ascii="Times New Roman" w:hAnsi="Times New Roman" w:cs="Times New Roman"/>
          <w:sz w:val="24"/>
          <w:szCs w:val="24"/>
          <w:lang w:val="vi-VN"/>
        </w:rPr>
        <w:t xml:space="preserve">Khi đó số tiền thu được sau khi tăng giá vé là </w:t>
      </w:r>
      <w:r w:rsidRPr="00330A7E">
        <w:rPr>
          <w:rFonts w:ascii="Times New Roman" w:hAnsi="Times New Roman" w:cs="Times New Roman"/>
          <w:position w:val="-14"/>
          <w:sz w:val="24"/>
          <w:szCs w:val="24"/>
        </w:rPr>
        <w:object w:dxaOrig="3000" w:dyaOrig="400" w14:anchorId="500EE812">
          <v:shape id="_x0000_i4489" type="#_x0000_t75" style="width:150pt;height:20.25pt" o:ole="">
            <v:imagedata r:id="rId6121" o:title=""/>
          </v:shape>
          <o:OLEObject Type="Embed" ProgID="Equation.DSMT4" ShapeID="_x0000_i4489" DrawAspect="Content" ObjectID="_1796843551" r:id="rId6122"/>
        </w:object>
      </w:r>
      <w:r w:rsidRPr="00330A7E">
        <w:rPr>
          <w:rFonts w:ascii="Times New Roman" w:hAnsi="Times New Roman" w:cs="Times New Roman"/>
          <w:sz w:val="24"/>
          <w:szCs w:val="24"/>
          <w:lang w:val="vi-VN"/>
        </w:rPr>
        <w:t>.</w:t>
      </w:r>
    </w:p>
    <w:p w14:paraId="14EE0B5B" w14:textId="77777777" w:rsidR="00ED397D" w:rsidRPr="00330A7E" w:rsidRDefault="00ED397D" w:rsidP="00330A7E">
      <w:pPr>
        <w:pStyle w:val="ListParagraph"/>
        <w:tabs>
          <w:tab w:val="left" w:pos="992"/>
          <w:tab w:val="left" w:pos="3402"/>
          <w:tab w:val="left" w:pos="5669"/>
          <w:tab w:val="left" w:pos="7937"/>
        </w:tabs>
        <w:spacing w:line="235" w:lineRule="auto"/>
        <w:ind w:left="992"/>
        <w:rPr>
          <w:rFonts w:ascii="Times New Roman" w:hAnsi="Times New Roman" w:cs="Times New Roman"/>
          <w:sz w:val="24"/>
          <w:szCs w:val="24"/>
          <w:lang w:val="vi-VN"/>
        </w:rPr>
      </w:pPr>
      <w:r w:rsidRPr="00330A7E">
        <w:rPr>
          <w:rFonts w:ascii="Times New Roman" w:hAnsi="Times New Roman" w:cs="Times New Roman"/>
          <w:sz w:val="24"/>
          <w:szCs w:val="24"/>
          <w:lang w:val="vi-VN"/>
        </w:rPr>
        <w:t xml:space="preserve">Ta có </w:t>
      </w:r>
      <w:r w:rsidRPr="00330A7E">
        <w:rPr>
          <w:rFonts w:ascii="Times New Roman" w:hAnsi="Times New Roman" w:cs="Times New Roman"/>
          <w:position w:val="-28"/>
          <w:sz w:val="24"/>
          <w:szCs w:val="24"/>
        </w:rPr>
        <w:object w:dxaOrig="6060" w:dyaOrig="740" w14:anchorId="66E9DF17">
          <v:shape id="_x0000_i4490" type="#_x0000_t75" style="width:303pt;height:36.75pt" o:ole="">
            <v:imagedata r:id="rId6123" o:title=""/>
          </v:shape>
          <o:OLEObject Type="Embed" ProgID="Equation.DSMT4" ShapeID="_x0000_i4490" DrawAspect="Content" ObjectID="_1796843552" r:id="rId6124"/>
        </w:object>
      </w:r>
      <w:r w:rsidRPr="00330A7E">
        <w:rPr>
          <w:rFonts w:ascii="Times New Roman" w:hAnsi="Times New Roman" w:cs="Times New Roman"/>
          <w:sz w:val="24"/>
          <w:szCs w:val="24"/>
          <w:lang w:val="vi-VN"/>
        </w:rPr>
        <w:t>(nghìn VNĐ).</w:t>
      </w:r>
    </w:p>
    <w:p w14:paraId="0B3661AD" w14:textId="77777777" w:rsidR="00ED397D" w:rsidRPr="00330A7E" w:rsidRDefault="00ED397D" w:rsidP="00330A7E">
      <w:pPr>
        <w:ind w:left="992"/>
        <w:rPr>
          <w:rFonts w:ascii="Times New Roman" w:eastAsia="Calibri" w:hAnsi="Times New Roman" w:cs="Times New Roman"/>
          <w:bCs/>
          <w:color w:val="000000" w:themeColor="text1"/>
          <w:sz w:val="24"/>
          <w:szCs w:val="24"/>
        </w:rPr>
      </w:pPr>
      <w:r w:rsidRPr="00330A7E">
        <w:rPr>
          <w:rFonts w:ascii="Times New Roman" w:hAnsi="Times New Roman" w:cs="Times New Roman"/>
          <w:sz w:val="24"/>
          <w:szCs w:val="24"/>
          <w:lang w:val="vi-VN"/>
        </w:rPr>
        <w:t xml:space="preserve">Vậy số tiền thu được tăng thêm lớn nhất là </w:t>
      </w:r>
      <w:r w:rsidRPr="00330A7E">
        <w:rPr>
          <w:rFonts w:ascii="Times New Roman" w:hAnsi="Times New Roman" w:cs="Times New Roman"/>
          <w:position w:val="-6"/>
          <w:sz w:val="24"/>
          <w:szCs w:val="24"/>
        </w:rPr>
        <w:object w:dxaOrig="3080" w:dyaOrig="279" w14:anchorId="35206C6B">
          <v:shape id="_x0000_i4491" type="#_x0000_t75" style="width:153.75pt;height:14.25pt" o:ole="">
            <v:imagedata r:id="rId6125" o:title=""/>
          </v:shape>
          <o:OLEObject Type="Embed" ProgID="Equation.DSMT4" ShapeID="_x0000_i4491" DrawAspect="Content" ObjectID="_1796843553" r:id="rId6126"/>
        </w:object>
      </w:r>
      <w:r w:rsidRPr="00330A7E">
        <w:rPr>
          <w:rFonts w:ascii="Times New Roman" w:hAnsi="Times New Roman" w:cs="Times New Roman"/>
          <w:sz w:val="24"/>
          <w:szCs w:val="24"/>
          <w:lang w:val="vi-VN"/>
        </w:rPr>
        <w:t xml:space="preserve">nghìn VNĐ khi </w:t>
      </w:r>
      <w:r w:rsidRPr="00330A7E">
        <w:rPr>
          <w:rFonts w:ascii="Times New Roman" w:hAnsi="Times New Roman" w:cs="Times New Roman"/>
          <w:position w:val="-6"/>
          <w:sz w:val="24"/>
          <w:szCs w:val="24"/>
        </w:rPr>
        <w:object w:dxaOrig="1579" w:dyaOrig="279" w14:anchorId="37EC1066">
          <v:shape id="_x0000_i4492" type="#_x0000_t75" style="width:78.75pt;height:14.25pt" o:ole="">
            <v:imagedata r:id="rId6127" o:title=""/>
          </v:shape>
          <o:OLEObject Type="Embed" ProgID="Equation.DSMT4" ShapeID="_x0000_i4492" DrawAspect="Content" ObjectID="_1796843554" r:id="rId6128"/>
        </w:object>
      </w:r>
      <w:r w:rsidRPr="00330A7E">
        <w:rPr>
          <w:rFonts w:ascii="Times New Roman" w:hAnsi="Times New Roman" w:cs="Times New Roman"/>
          <w:position w:val="-6"/>
          <w:sz w:val="24"/>
          <w:szCs w:val="24"/>
        </w:rPr>
        <w:object w:dxaOrig="980" w:dyaOrig="279" w14:anchorId="763DF67D">
          <v:shape id="_x0000_i4493" type="#_x0000_t75" style="width:48.75pt;height:14.25pt" o:ole="">
            <v:imagedata r:id="rId6129" o:title=""/>
          </v:shape>
          <o:OLEObject Type="Embed" ProgID="Equation.DSMT4" ShapeID="_x0000_i4493" DrawAspect="Content" ObjectID="_1796843555" r:id="rId6130"/>
        </w:object>
      </w:r>
      <w:r w:rsidRPr="00330A7E">
        <w:rPr>
          <w:rFonts w:ascii="Times New Roman" w:hAnsi="Times New Roman" w:cs="Times New Roman"/>
          <w:sz w:val="24"/>
          <w:szCs w:val="24"/>
          <w:lang w:val="vi-VN"/>
        </w:rPr>
        <w:t xml:space="preserve"> nghìn VNĐ.</w:t>
      </w:r>
    </w:p>
    <w:p w14:paraId="404DE57E" w14:textId="77777777" w:rsidR="00ED397D" w:rsidRPr="00330A7E" w:rsidRDefault="00ED397D" w:rsidP="00330A7E">
      <w:pPr>
        <w:ind w:left="992"/>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Cs/>
          <w:color w:val="000000" w:themeColor="text1"/>
          <w:sz w:val="24"/>
          <w:szCs w:val="24"/>
        </w:rPr>
        <w:t xml:space="preserve">Đáp số: </w:t>
      </w:r>
      <w:r w:rsidRPr="00330A7E">
        <w:rPr>
          <w:rFonts w:ascii="Times New Roman" w:hAnsi="Times New Roman" w:cs="Times New Roman"/>
          <w:position w:val="-6"/>
          <w:sz w:val="24"/>
          <w:szCs w:val="24"/>
        </w:rPr>
        <w:object w:dxaOrig="300" w:dyaOrig="279" w14:anchorId="422606A8">
          <v:shape id="_x0000_i4494" type="#_x0000_t75" style="width:15pt;height:14.25pt" o:ole="">
            <v:imagedata r:id="rId6131" o:title=""/>
          </v:shape>
          <o:OLEObject Type="Embed" ProgID="Equation.DSMT4" ShapeID="_x0000_i4494" DrawAspect="Content" ObjectID="_1796843556" r:id="rId6132"/>
        </w:object>
      </w:r>
    </w:p>
    <w:p w14:paraId="0769DCBB" w14:textId="77777777" w:rsidR="00ED397D" w:rsidRPr="00330A7E" w:rsidRDefault="00ED397D" w:rsidP="000E1E56">
      <w:pPr>
        <w:pStyle w:val="ListParagraph"/>
        <w:numPr>
          <w:ilvl w:val="0"/>
          <w:numId w:val="10"/>
        </w:numPr>
        <w:tabs>
          <w:tab w:val="left" w:pos="992"/>
        </w:tabs>
        <w:spacing w:before="120" w:line="276" w:lineRule="auto"/>
        <w:rPr>
          <w:rFonts w:ascii="Times New Roman" w:hAnsi="Times New Roman" w:cs="Times New Roman"/>
          <w:sz w:val="24"/>
          <w:szCs w:val="24"/>
        </w:rPr>
      </w:pPr>
    </w:p>
    <w:p w14:paraId="0345B021" w14:textId="77777777" w:rsidR="00ED397D" w:rsidRPr="00330A7E" w:rsidRDefault="00ED397D" w:rsidP="00330A7E">
      <w:pPr>
        <w:pStyle w:val="ListParagraph"/>
        <w:tabs>
          <w:tab w:val="left" w:pos="992"/>
        </w:tabs>
        <w:spacing w:before="120" w:line="276" w:lineRule="auto"/>
        <w:ind w:left="992"/>
        <w:contextualSpacing w:val="0"/>
        <w:rPr>
          <w:rFonts w:ascii="Times New Roman" w:hAnsi="Times New Roman" w:cs="Times New Roman"/>
          <w:sz w:val="24"/>
          <w:szCs w:val="24"/>
        </w:rPr>
      </w:pPr>
      <w:r w:rsidRPr="00330A7E">
        <w:rPr>
          <w:rFonts w:ascii="Times New Roman" w:eastAsia="Georgia" w:hAnsi="Times New Roman" w:cs="Times New Roman"/>
          <w:sz w:val="24"/>
          <w:szCs w:val="24"/>
        </w:rPr>
        <w:t xml:space="preserve">Đặt </w:t>
      </w:r>
      <w:r w:rsidRPr="00330A7E">
        <w:rPr>
          <w:rFonts w:ascii="Times New Roman" w:hAnsi="Times New Roman" w:cs="Times New Roman"/>
          <w:position w:val="-14"/>
          <w:sz w:val="24"/>
          <w:szCs w:val="24"/>
        </w:rPr>
        <w:object w:dxaOrig="1359" w:dyaOrig="400" w14:anchorId="47DA2E93">
          <v:shape id="_x0000_i4495" type="#_x0000_t75" style="width:68.25pt;height:20.25pt" o:ole="">
            <v:imagedata r:id="rId6133" o:title=""/>
          </v:shape>
          <o:OLEObject Type="Embed" ProgID="Equation.DSMT4" ShapeID="_x0000_i4495" DrawAspect="Content" ObjectID="_1796843557" r:id="rId6134"/>
        </w:object>
      </w:r>
      <w:r w:rsidRPr="00330A7E">
        <w:rPr>
          <w:rFonts w:ascii="Times New Roman" w:eastAsia="Georgia" w:hAnsi="Times New Roman" w:cs="Times New Roman"/>
          <w:sz w:val="24"/>
          <w:szCs w:val="24"/>
        </w:rPr>
        <w:t xml:space="preserve">, ta có: </w:t>
      </w:r>
      <w:r w:rsidRPr="00330A7E">
        <w:rPr>
          <w:rFonts w:ascii="Times New Roman" w:hAnsi="Times New Roman" w:cs="Times New Roman"/>
          <w:position w:val="-14"/>
          <w:sz w:val="24"/>
          <w:szCs w:val="24"/>
        </w:rPr>
        <w:object w:dxaOrig="1900" w:dyaOrig="400" w14:anchorId="1839AB8D">
          <v:shape id="_x0000_i4496" type="#_x0000_t75" style="width:95.25pt;height:20.25pt" o:ole="">
            <v:imagedata r:id="rId6135" o:title=""/>
          </v:shape>
          <o:OLEObject Type="Embed" ProgID="Equation.DSMT4" ShapeID="_x0000_i4496" DrawAspect="Content" ObjectID="_1796843558" r:id="rId6136"/>
        </w:object>
      </w:r>
      <w:r w:rsidRPr="00330A7E">
        <w:rPr>
          <w:rFonts w:ascii="Times New Roman" w:hAnsi="Times New Roman" w:cs="Times New Roman"/>
          <w:sz w:val="24"/>
          <w:szCs w:val="24"/>
        </w:rPr>
        <w:t>;</w:t>
      </w:r>
    </w:p>
    <w:p w14:paraId="23828C53" w14:textId="77777777" w:rsidR="00ED397D" w:rsidRPr="00330A7E" w:rsidRDefault="00ED397D" w:rsidP="00330A7E">
      <w:pPr>
        <w:pStyle w:val="MTDisplayEquation"/>
        <w:ind w:firstLine="0"/>
      </w:pPr>
      <w:r w:rsidRPr="00330A7E">
        <w:rPr>
          <w:position w:val="-14"/>
        </w:rPr>
        <w:object w:dxaOrig="3820" w:dyaOrig="460" w14:anchorId="7776F425">
          <v:shape id="_x0000_i4497" type="#_x0000_t75" style="width:191.25pt;height:23.25pt" o:ole="">
            <v:imagedata r:id="rId6137" o:title=""/>
          </v:shape>
          <o:OLEObject Type="Embed" ProgID="Equation.DSMT4" ShapeID="_x0000_i4497" DrawAspect="Content" ObjectID="_1796843559" r:id="rId6138"/>
        </w:object>
      </w:r>
    </w:p>
    <w:p w14:paraId="624E17AE" w14:textId="77777777" w:rsidR="00ED397D" w:rsidRPr="00330A7E" w:rsidRDefault="00ED397D" w:rsidP="00330A7E">
      <w:pPr>
        <w:spacing w:after="240"/>
        <w:ind w:left="992"/>
        <w:rPr>
          <w:rFonts w:ascii="Times New Roman" w:hAnsi="Times New Roman" w:cs="Times New Roman"/>
          <w:sz w:val="24"/>
          <w:szCs w:val="24"/>
        </w:rPr>
      </w:pPr>
      <w:r w:rsidRPr="00330A7E">
        <w:rPr>
          <w:rFonts w:ascii="Times New Roman" w:eastAsia="Georgia" w:hAnsi="Times New Roman" w:cs="Times New Roman"/>
          <w:sz w:val="24"/>
          <w:szCs w:val="24"/>
        </w:rPr>
        <w:t xml:space="preserve">Xét hàm số: </w:t>
      </w:r>
      <w:r w:rsidRPr="00330A7E">
        <w:rPr>
          <w:rFonts w:ascii="Times New Roman" w:hAnsi="Times New Roman" w:cs="Times New Roman"/>
          <w:position w:val="-24"/>
          <w:sz w:val="24"/>
          <w:szCs w:val="24"/>
        </w:rPr>
        <w:object w:dxaOrig="6759" w:dyaOrig="700" w14:anchorId="29812AED">
          <v:shape id="_x0000_i4498" type="#_x0000_t75" style="width:339pt;height:35.25pt" o:ole="">
            <v:imagedata r:id="rId6139" o:title=""/>
          </v:shape>
          <o:OLEObject Type="Embed" ProgID="Equation.DSMT4" ShapeID="_x0000_i4498" DrawAspect="Content" ObjectID="_1796843560" r:id="rId6140"/>
        </w:object>
      </w:r>
    </w:p>
    <w:p w14:paraId="68EF62A6" w14:textId="77777777" w:rsidR="00ED397D" w:rsidRPr="00330A7E" w:rsidRDefault="00ED397D" w:rsidP="00330A7E">
      <w:pPr>
        <w:spacing w:after="240"/>
        <w:ind w:left="992"/>
        <w:rPr>
          <w:rFonts w:ascii="Times New Roman" w:hAnsi="Times New Roman" w:cs="Times New Roman"/>
          <w:sz w:val="24"/>
          <w:szCs w:val="24"/>
        </w:rPr>
      </w:pPr>
      <w:r w:rsidRPr="00330A7E">
        <w:rPr>
          <w:rFonts w:ascii="Times New Roman" w:eastAsia="Georgia" w:hAnsi="Times New Roman" w:cs="Times New Roman"/>
          <w:sz w:val="24"/>
          <w:szCs w:val="24"/>
        </w:rPr>
        <w:t xml:space="preserve">Ta có: </w:t>
      </w:r>
      <w:r w:rsidRPr="00330A7E">
        <w:rPr>
          <w:rFonts w:ascii="Times New Roman" w:hAnsi="Times New Roman" w:cs="Times New Roman"/>
          <w:position w:val="-36"/>
          <w:sz w:val="24"/>
          <w:szCs w:val="24"/>
        </w:rPr>
        <w:object w:dxaOrig="5780" w:dyaOrig="840" w14:anchorId="5B5886C2">
          <v:shape id="_x0000_i4499" type="#_x0000_t75" style="width:288.75pt;height:42pt" o:ole="">
            <v:imagedata r:id="rId6141" o:title=""/>
          </v:shape>
          <o:OLEObject Type="Embed" ProgID="Equation.DSMT4" ShapeID="_x0000_i4499" DrawAspect="Content" ObjectID="_1796843561" r:id="rId6142"/>
        </w:object>
      </w:r>
      <w:r w:rsidRPr="00330A7E">
        <w:rPr>
          <w:rFonts w:ascii="Times New Roman" w:hAnsi="Times New Roman" w:cs="Times New Roman"/>
          <w:sz w:val="24"/>
          <w:szCs w:val="24"/>
        </w:rPr>
        <w:t>.</w:t>
      </w:r>
    </w:p>
    <w:p w14:paraId="42A85E7C" w14:textId="77777777" w:rsidR="00ED397D" w:rsidRPr="00330A7E" w:rsidRDefault="00ED397D" w:rsidP="00330A7E">
      <w:pPr>
        <w:spacing w:after="240"/>
        <w:ind w:left="992"/>
        <w:rPr>
          <w:rFonts w:ascii="Times New Roman" w:hAnsi="Times New Roman" w:cs="Times New Roman"/>
          <w:sz w:val="24"/>
          <w:szCs w:val="24"/>
        </w:rPr>
      </w:pPr>
      <w:r w:rsidRPr="00330A7E">
        <w:rPr>
          <w:rFonts w:ascii="Times New Roman" w:eastAsia="Georgia" w:hAnsi="Times New Roman" w:cs="Times New Roman"/>
          <w:sz w:val="24"/>
          <w:szCs w:val="24"/>
        </w:rPr>
        <w:t xml:space="preserve">Bình phương hai vế phương trình ta được </w:t>
      </w:r>
      <w:r w:rsidRPr="00330A7E">
        <w:rPr>
          <w:rFonts w:ascii="Times New Roman" w:hAnsi="Times New Roman" w:cs="Times New Roman"/>
          <w:position w:val="-24"/>
          <w:sz w:val="24"/>
          <w:szCs w:val="24"/>
        </w:rPr>
        <w:object w:dxaOrig="2880" w:dyaOrig="680" w14:anchorId="6E36B74F">
          <v:shape id="_x0000_i4500" type="#_x0000_t75" style="width:2in;height:33.75pt" o:ole="">
            <v:imagedata r:id="rId6143" o:title=""/>
          </v:shape>
          <o:OLEObject Type="Embed" ProgID="Equation.DSMT4" ShapeID="_x0000_i4500" DrawAspect="Content" ObjectID="_1796843562" r:id="rId6144"/>
        </w:object>
      </w:r>
      <w:r w:rsidRPr="00330A7E">
        <w:rPr>
          <w:rFonts w:ascii="Times New Roman" w:eastAsia="Georgia" w:hAnsi="Times New Roman" w:cs="Times New Roman"/>
          <w:sz w:val="24"/>
          <w:szCs w:val="24"/>
        </w:rPr>
        <w:t xml:space="preserve">. Vì </w:t>
      </w:r>
      <w:r w:rsidRPr="00330A7E">
        <w:rPr>
          <w:rFonts w:ascii="Times New Roman" w:hAnsi="Times New Roman" w:cs="Times New Roman"/>
          <w:position w:val="-10"/>
          <w:sz w:val="24"/>
          <w:szCs w:val="24"/>
        </w:rPr>
        <w:object w:dxaOrig="1100" w:dyaOrig="320" w14:anchorId="4423550C">
          <v:shape id="_x0000_i4501" type="#_x0000_t75" style="width:54.75pt;height:15.75pt" o:ole="">
            <v:imagedata r:id="rId6145" o:title=""/>
          </v:shape>
          <o:OLEObject Type="Embed" ProgID="Equation.DSMT4" ShapeID="_x0000_i4501" DrawAspect="Content" ObjectID="_1796843563" r:id="rId6146"/>
        </w:object>
      </w:r>
      <w:r w:rsidRPr="00330A7E">
        <w:rPr>
          <w:rFonts w:ascii="Times New Roman" w:eastAsia="Georgia" w:hAnsi="Times New Roman" w:cs="Times New Roman"/>
          <w:sz w:val="24"/>
          <w:szCs w:val="24"/>
        </w:rPr>
        <w:t xml:space="preserve"> nên </w:t>
      </w:r>
      <w:r w:rsidRPr="00330A7E">
        <w:rPr>
          <w:rFonts w:ascii="Times New Roman" w:hAnsi="Times New Roman" w:cs="Times New Roman"/>
          <w:position w:val="-24"/>
          <w:sz w:val="24"/>
          <w:szCs w:val="24"/>
        </w:rPr>
        <w:object w:dxaOrig="780" w:dyaOrig="680" w14:anchorId="1A82973C">
          <v:shape id="_x0000_i4502" type="#_x0000_t75" style="width:39pt;height:33.75pt" o:ole="">
            <v:imagedata r:id="rId6147" o:title=""/>
          </v:shape>
          <o:OLEObject Type="Embed" ProgID="Equation.DSMT4" ShapeID="_x0000_i4502" DrawAspect="Content" ObjectID="_1796843564" r:id="rId6148"/>
        </w:object>
      </w:r>
      <w:r w:rsidRPr="00330A7E">
        <w:rPr>
          <w:rFonts w:ascii="Times New Roman" w:hAnsi="Times New Roman" w:cs="Times New Roman"/>
          <w:sz w:val="24"/>
          <w:szCs w:val="24"/>
        </w:rPr>
        <w:t>.</w:t>
      </w:r>
    </w:p>
    <w:p w14:paraId="503D8F44" w14:textId="77777777" w:rsidR="00ED397D" w:rsidRPr="00330A7E" w:rsidRDefault="00ED397D" w:rsidP="00330A7E">
      <w:pPr>
        <w:spacing w:after="240"/>
        <w:ind w:left="992"/>
        <w:rPr>
          <w:rFonts w:ascii="Times New Roman" w:eastAsia="Georgia" w:hAnsi="Times New Roman" w:cs="Times New Roman"/>
          <w:sz w:val="24"/>
          <w:szCs w:val="24"/>
        </w:rPr>
      </w:pPr>
      <w:r w:rsidRPr="00330A7E">
        <w:rPr>
          <w:rFonts w:ascii="Times New Roman" w:eastAsia="Georgia" w:hAnsi="Times New Roman" w:cs="Times New Roman"/>
          <w:sz w:val="24"/>
          <w:szCs w:val="24"/>
        </w:rPr>
        <w:lastRenderedPageBreak/>
        <w:t xml:space="preserve">Bảng biến thiên của hàm số </w:t>
      </w:r>
      <w:r w:rsidRPr="00330A7E">
        <w:rPr>
          <w:rFonts w:ascii="Times New Roman" w:hAnsi="Times New Roman" w:cs="Times New Roman"/>
          <w:position w:val="-14"/>
          <w:sz w:val="24"/>
          <w:szCs w:val="24"/>
        </w:rPr>
        <w:object w:dxaOrig="560" w:dyaOrig="400" w14:anchorId="1EF0A587">
          <v:shape id="_x0000_i4503" type="#_x0000_t75" style="width:27.75pt;height:20.25pt" o:ole="">
            <v:imagedata r:id="rId6149" o:title=""/>
          </v:shape>
          <o:OLEObject Type="Embed" ProgID="Equation.DSMT4" ShapeID="_x0000_i4503" DrawAspect="Content" ObjectID="_1796843565" r:id="rId6150"/>
        </w:object>
      </w:r>
      <w:r w:rsidRPr="00330A7E">
        <w:rPr>
          <w:rFonts w:ascii="Times New Roman" w:eastAsia="Georgia" w:hAnsi="Times New Roman" w:cs="Times New Roman"/>
          <w:sz w:val="24"/>
          <w:szCs w:val="24"/>
        </w:rPr>
        <w:t xml:space="preserve"> là:</w:t>
      </w:r>
    </w:p>
    <w:p w14:paraId="64AE03D6" w14:textId="77777777" w:rsidR="00ED397D" w:rsidRPr="00330A7E" w:rsidRDefault="00ED397D" w:rsidP="00330A7E">
      <w:pPr>
        <w:spacing w:after="240"/>
        <w:ind w:left="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4327402C" wp14:editId="53D5A622">
            <wp:extent cx="3407811" cy="1888565"/>
            <wp:effectExtent l="0" t="0" r="2540" b="0"/>
            <wp:docPr id="1453070276" name="Picture 1453070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1"/>
                    <a:stretch>
                      <a:fillRect/>
                    </a:stretch>
                  </pic:blipFill>
                  <pic:spPr>
                    <a:xfrm>
                      <a:off x="0" y="0"/>
                      <a:ext cx="3418506" cy="1894492"/>
                    </a:xfrm>
                    <a:prstGeom prst="rect">
                      <a:avLst/>
                    </a:prstGeom>
                  </pic:spPr>
                </pic:pic>
              </a:graphicData>
            </a:graphic>
          </wp:inline>
        </w:drawing>
      </w:r>
    </w:p>
    <w:p w14:paraId="02D6044F" w14:textId="77777777" w:rsidR="00ED397D" w:rsidRPr="00330A7E" w:rsidRDefault="00ED397D" w:rsidP="00330A7E">
      <w:pPr>
        <w:spacing w:after="240"/>
        <w:ind w:left="992"/>
        <w:rPr>
          <w:rFonts w:ascii="Times New Roman" w:hAnsi="Times New Roman" w:cs="Times New Roman"/>
          <w:sz w:val="24"/>
          <w:szCs w:val="24"/>
        </w:rPr>
      </w:pPr>
      <w:r w:rsidRPr="00330A7E">
        <w:rPr>
          <w:rFonts w:ascii="Times New Roman" w:eastAsia="Georgia" w:hAnsi="Times New Roman" w:cs="Times New Roman"/>
          <w:sz w:val="24"/>
          <w:szCs w:val="24"/>
        </w:rPr>
        <w:t xml:space="preserve">Vậy </w:t>
      </w:r>
      <w:r w:rsidRPr="00330A7E">
        <w:rPr>
          <w:rFonts w:ascii="Times New Roman" w:hAnsi="Times New Roman" w:cs="Times New Roman"/>
          <w:position w:val="-14"/>
          <w:sz w:val="24"/>
          <w:szCs w:val="24"/>
        </w:rPr>
        <w:object w:dxaOrig="560" w:dyaOrig="400" w14:anchorId="110ADF86">
          <v:shape id="_x0000_i4504" type="#_x0000_t75" style="width:27.75pt;height:20.25pt" o:ole="">
            <v:imagedata r:id="rId6152" o:title=""/>
          </v:shape>
          <o:OLEObject Type="Embed" ProgID="Equation.DSMT4" ShapeID="_x0000_i4504" DrawAspect="Content" ObjectID="_1796843566" r:id="rId6153"/>
        </w:object>
      </w:r>
      <w:r w:rsidRPr="00330A7E">
        <w:rPr>
          <w:rFonts w:ascii="Times New Roman" w:eastAsia="Georgia" w:hAnsi="Times New Roman" w:cs="Times New Roman"/>
          <w:sz w:val="24"/>
          <w:szCs w:val="24"/>
        </w:rPr>
        <w:t xml:space="preserve"> đạt giá trị nhỏ nhất bằng </w:t>
      </w:r>
      <w:r w:rsidRPr="00330A7E">
        <w:rPr>
          <w:rFonts w:ascii="Times New Roman" w:hAnsi="Times New Roman" w:cs="Times New Roman"/>
          <w:position w:val="-34"/>
          <w:sz w:val="24"/>
          <w:szCs w:val="24"/>
        </w:rPr>
        <w:object w:dxaOrig="820" w:dyaOrig="800" w14:anchorId="692DC2FC">
          <v:shape id="_x0000_i4505" type="#_x0000_t75" style="width:41.25pt;height:39.75pt" o:ole="">
            <v:imagedata r:id="rId6154" o:title=""/>
          </v:shape>
          <o:OLEObject Type="Embed" ProgID="Equation.DSMT4" ShapeID="_x0000_i4505" DrawAspect="Content" ObjectID="_1796843567" r:id="rId6155"/>
        </w:object>
      </w:r>
      <w:r w:rsidRPr="00330A7E">
        <w:rPr>
          <w:rFonts w:ascii="Times New Roman" w:hAnsi="Times New Roman" w:cs="Times New Roman"/>
          <w:sz w:val="24"/>
          <w:szCs w:val="24"/>
        </w:rPr>
        <w:t xml:space="preserve"> khi </w:t>
      </w:r>
      <w:r w:rsidRPr="00330A7E">
        <w:rPr>
          <w:rFonts w:ascii="Times New Roman" w:hAnsi="Times New Roman" w:cs="Times New Roman"/>
          <w:position w:val="-24"/>
          <w:sz w:val="24"/>
          <w:szCs w:val="24"/>
        </w:rPr>
        <w:object w:dxaOrig="4020" w:dyaOrig="680" w14:anchorId="1B9E3D4D">
          <v:shape id="_x0000_i4506" type="#_x0000_t75" style="width:201pt;height:33.75pt" o:ole="">
            <v:imagedata r:id="rId6156" o:title=""/>
          </v:shape>
          <o:OLEObject Type="Embed" ProgID="Equation.DSMT4" ShapeID="_x0000_i4506" DrawAspect="Content" ObjectID="_1796843568" r:id="rId6157"/>
        </w:object>
      </w:r>
    </w:p>
    <w:p w14:paraId="676FFCD3" w14:textId="77777777" w:rsidR="00ED397D" w:rsidRPr="00330A7E" w:rsidRDefault="00ED397D" w:rsidP="00330A7E">
      <w:pPr>
        <w:spacing w:after="240"/>
        <w:ind w:left="992"/>
        <w:rPr>
          <w:rFonts w:ascii="Times New Roman" w:hAnsi="Times New Roman" w:cs="Times New Roman"/>
          <w:sz w:val="24"/>
          <w:szCs w:val="24"/>
        </w:rPr>
      </w:pPr>
      <w:r w:rsidRPr="00330A7E">
        <w:rPr>
          <w:rFonts w:ascii="Times New Roman" w:eastAsia="Georgia" w:hAnsi="Times New Roman" w:cs="Times New Roman"/>
          <w:sz w:val="24"/>
          <w:szCs w:val="24"/>
        </w:rPr>
        <w:t xml:space="preserve">Đáp số: </w:t>
      </w:r>
      <w:r w:rsidRPr="00330A7E">
        <w:rPr>
          <w:rFonts w:ascii="Times New Roman" w:hAnsi="Times New Roman" w:cs="Times New Roman"/>
          <w:position w:val="-6"/>
          <w:sz w:val="24"/>
          <w:szCs w:val="24"/>
        </w:rPr>
        <w:object w:dxaOrig="420" w:dyaOrig="279" w14:anchorId="20A28133">
          <v:shape id="_x0000_i4507" type="#_x0000_t75" style="width:21pt;height:14.25pt" o:ole="">
            <v:imagedata r:id="rId6158" o:title=""/>
          </v:shape>
          <o:OLEObject Type="Embed" ProgID="Equation.DSMT4" ShapeID="_x0000_i4507" DrawAspect="Content" ObjectID="_1796843569" r:id="rId6159"/>
        </w:object>
      </w:r>
    </w:p>
    <w:p w14:paraId="4E431859" w14:textId="77777777" w:rsidR="00ED397D" w:rsidRPr="00330A7E" w:rsidRDefault="00ED397D" w:rsidP="000E1E56">
      <w:pPr>
        <w:pStyle w:val="ListParagraph"/>
        <w:numPr>
          <w:ilvl w:val="0"/>
          <w:numId w:val="11"/>
        </w:numPr>
        <w:jc w:val="left"/>
        <w:rPr>
          <w:rFonts w:ascii="Times New Roman" w:eastAsia="Calibri" w:hAnsi="Times New Roman" w:cs="Times New Roman"/>
          <w:sz w:val="24"/>
          <w:szCs w:val="24"/>
          <w:lang w:val="vi-VN"/>
        </w:rPr>
      </w:pPr>
      <w:r w:rsidRPr="00330A7E">
        <w:rPr>
          <w:rFonts w:ascii="Times New Roman" w:hAnsi="Times New Roman" w:cs="Times New Roman"/>
          <w:sz w:val="24"/>
          <w:szCs w:val="24"/>
        </w:rPr>
        <w:t xml:space="preserve">Gọi </w:t>
      </w:r>
      <w:r w:rsidRPr="00330A7E">
        <w:rPr>
          <w:rFonts w:ascii="Times New Roman" w:hAnsi="Times New Roman" w:cs="Times New Roman"/>
          <w:position w:val="-12"/>
          <w:sz w:val="24"/>
          <w:szCs w:val="24"/>
        </w:rPr>
        <w:object w:dxaOrig="260" w:dyaOrig="360" w14:anchorId="15434D48">
          <v:shape id="_x0000_i4508" type="#_x0000_t75" style="width:12.75pt;height:18pt" o:ole="">
            <v:imagedata r:id="rId6160" o:title=""/>
          </v:shape>
          <o:OLEObject Type="Embed" ProgID="Equation.DSMT4" ShapeID="_x0000_i4508" DrawAspect="Content" ObjectID="_1796843570" r:id="rId6161"/>
        </w:object>
      </w:r>
      <w:r w:rsidRPr="00330A7E">
        <w:rPr>
          <w:rFonts w:ascii="Times New Roman" w:hAnsi="Times New Roman" w:cs="Times New Roman"/>
          <w:sz w:val="24"/>
          <w:szCs w:val="24"/>
        </w:rPr>
        <w:t xml:space="preserve">(ngìn đồng) là số tiền mà mỗi người lao động có được sau ngày đi làm thứ </w:t>
      </w:r>
      <w:r w:rsidRPr="00330A7E">
        <w:rPr>
          <w:rFonts w:ascii="Times New Roman" w:hAnsi="Times New Roman" w:cs="Times New Roman"/>
          <w:position w:val="-16"/>
          <w:sz w:val="24"/>
          <w:szCs w:val="24"/>
        </w:rPr>
        <w:object w:dxaOrig="1040" w:dyaOrig="440" w14:anchorId="51F88F22">
          <v:shape id="_x0000_i4509" type="#_x0000_t75" style="width:51.75pt;height:21.75pt" o:ole="">
            <v:imagedata r:id="rId6162" o:title=""/>
          </v:shape>
          <o:OLEObject Type="Embed" ProgID="Equation.DSMT4" ShapeID="_x0000_i4509" DrawAspect="Content" ObjectID="_1796843571" r:id="rId6163"/>
        </w:object>
      </w:r>
      <w:r w:rsidRPr="00330A7E">
        <w:rPr>
          <w:rFonts w:ascii="Times New Roman" w:hAnsi="Times New Roman" w:cs="Times New Roman"/>
          <w:sz w:val="24"/>
          <w:szCs w:val="24"/>
        </w:rPr>
        <w:t xml:space="preserve">, có </w:t>
      </w:r>
      <w:r w:rsidRPr="00330A7E">
        <w:rPr>
          <w:rFonts w:ascii="Times New Roman" w:hAnsi="Times New Roman" w:cs="Times New Roman"/>
          <w:position w:val="-12"/>
          <w:sz w:val="24"/>
          <w:szCs w:val="24"/>
        </w:rPr>
        <w:object w:dxaOrig="840" w:dyaOrig="360" w14:anchorId="4797EC3C">
          <v:shape id="_x0000_i4510" type="#_x0000_t75" style="width:42pt;height:18pt" o:ole="">
            <v:imagedata r:id="rId6164" o:title=""/>
          </v:shape>
          <o:OLEObject Type="Embed" ProgID="Equation.DSMT4" ShapeID="_x0000_i4510" DrawAspect="Content" ObjectID="_1796843572" r:id="rId6165"/>
        </w:object>
      </w:r>
      <w:r w:rsidRPr="00330A7E">
        <w:rPr>
          <w:rFonts w:ascii="Times New Roman" w:hAnsi="Times New Roman" w:cs="Times New Roman"/>
          <w:sz w:val="24"/>
          <w:szCs w:val="24"/>
        </w:rPr>
        <w:t xml:space="preserve"> và </w:t>
      </w:r>
      <w:r w:rsidRPr="00330A7E">
        <w:rPr>
          <w:rFonts w:ascii="Times New Roman" w:hAnsi="Times New Roman" w:cs="Times New Roman"/>
          <w:position w:val="-12"/>
          <w:sz w:val="24"/>
          <w:szCs w:val="24"/>
        </w:rPr>
        <w:object w:dxaOrig="1340" w:dyaOrig="360" w14:anchorId="2A4E8E51">
          <v:shape id="_x0000_i4511" type="#_x0000_t75" style="width:67.5pt;height:18pt" o:ole="">
            <v:imagedata r:id="rId6166" o:title=""/>
          </v:shape>
          <o:OLEObject Type="Embed" ProgID="Equation.DSMT4" ShapeID="_x0000_i4511" DrawAspect="Content" ObjectID="_1796843573" r:id="rId6167"/>
        </w:object>
      </w:r>
      <w:r w:rsidRPr="00330A7E">
        <w:rPr>
          <w:rFonts w:ascii="Times New Roman" w:hAnsi="Times New Roman" w:cs="Times New Roman"/>
          <w:sz w:val="24"/>
          <w:szCs w:val="24"/>
        </w:rPr>
        <w:t xml:space="preserve"> với </w:t>
      </w:r>
      <w:r w:rsidRPr="00330A7E">
        <w:rPr>
          <w:rFonts w:ascii="Times New Roman" w:hAnsi="Times New Roman" w:cs="Times New Roman"/>
          <w:position w:val="-6"/>
          <w:sz w:val="24"/>
          <w:szCs w:val="24"/>
        </w:rPr>
        <w:object w:dxaOrig="200" w:dyaOrig="220" w14:anchorId="22B68F12">
          <v:shape id="_x0000_i4512" type="#_x0000_t75" style="width:10.5pt;height:11.25pt" o:ole="">
            <v:imagedata r:id="rId6168" o:title=""/>
          </v:shape>
          <o:OLEObject Type="Embed" ProgID="Equation.DSMT4" ShapeID="_x0000_i4512" DrawAspect="Content" ObjectID="_1796843574" r:id="rId6169"/>
        </w:object>
      </w:r>
      <w:r w:rsidRPr="00330A7E">
        <w:rPr>
          <w:rFonts w:ascii="Times New Roman" w:hAnsi="Times New Roman" w:cs="Times New Roman"/>
          <w:sz w:val="24"/>
          <w:szCs w:val="24"/>
        </w:rPr>
        <w:t xml:space="preserve"> là số nguyên dương nên tổng số tiền mà mỗi người lao động có được sau </w:t>
      </w:r>
      <w:r w:rsidRPr="00330A7E">
        <w:rPr>
          <w:rFonts w:ascii="Times New Roman" w:hAnsi="Times New Roman" w:cs="Times New Roman"/>
          <w:position w:val="-6"/>
          <w:sz w:val="24"/>
          <w:szCs w:val="24"/>
        </w:rPr>
        <w:object w:dxaOrig="200" w:dyaOrig="220" w14:anchorId="509B709E">
          <v:shape id="_x0000_i4513" type="#_x0000_t75" style="width:10.5pt;height:11.25pt" o:ole="">
            <v:imagedata r:id="rId6170" o:title=""/>
          </v:shape>
          <o:OLEObject Type="Embed" ProgID="Equation.DSMT4" ShapeID="_x0000_i4513" DrawAspect="Content" ObjectID="_1796843575" r:id="rId6171"/>
        </w:object>
      </w:r>
      <w:r w:rsidRPr="00330A7E">
        <w:rPr>
          <w:rFonts w:ascii="Times New Roman" w:hAnsi="Times New Roman" w:cs="Times New Roman"/>
          <w:sz w:val="24"/>
          <w:szCs w:val="24"/>
        </w:rPr>
        <w:t xml:space="preserve"> ngày đi làm là:</w:t>
      </w:r>
    </w:p>
    <w:p w14:paraId="7F09FC2C"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position w:val="-24"/>
          <w:sz w:val="24"/>
          <w:szCs w:val="24"/>
        </w:rPr>
        <w:object w:dxaOrig="5660" w:dyaOrig="700" w14:anchorId="763C3762">
          <v:shape id="_x0000_i4514" type="#_x0000_t75" style="width:283.5pt;height:35.25pt" o:ole="">
            <v:imagedata r:id="rId6172" o:title=""/>
          </v:shape>
          <o:OLEObject Type="Embed" ProgID="Equation.DSMT4" ShapeID="_x0000_i4514" DrawAspect="Content" ObjectID="_1796843576" r:id="rId6173"/>
        </w:object>
      </w:r>
      <w:r w:rsidRPr="00330A7E">
        <w:rPr>
          <w:rFonts w:ascii="Times New Roman" w:hAnsi="Times New Roman" w:cs="Times New Roman"/>
          <w:sz w:val="24"/>
          <w:szCs w:val="24"/>
        </w:rPr>
        <w:t>.</w:t>
      </w:r>
    </w:p>
    <w:p w14:paraId="3D1C2F20"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Suy ra </w:t>
      </w:r>
      <w:r w:rsidRPr="00330A7E">
        <w:rPr>
          <w:rFonts w:ascii="Times New Roman" w:hAnsi="Times New Roman" w:cs="Times New Roman"/>
          <w:position w:val="-16"/>
          <w:sz w:val="24"/>
          <w:szCs w:val="24"/>
        </w:rPr>
        <w:object w:dxaOrig="7780" w:dyaOrig="440" w14:anchorId="7F25B092">
          <v:shape id="_x0000_i4515" type="#_x0000_t75" style="width:388.5pt;height:21.75pt" o:ole="">
            <v:imagedata r:id="rId6174" o:title=""/>
          </v:shape>
          <o:OLEObject Type="Embed" ProgID="Equation.DSMT4" ShapeID="_x0000_i4515" DrawAspect="Content" ObjectID="_1796843577" r:id="rId6175"/>
        </w:object>
      </w:r>
    </w:p>
    <w:p w14:paraId="7D48C44D"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Vì </w:t>
      </w:r>
      <w:r w:rsidRPr="00330A7E">
        <w:rPr>
          <w:rFonts w:ascii="Times New Roman" w:hAnsi="Times New Roman" w:cs="Times New Roman"/>
          <w:position w:val="-6"/>
          <w:sz w:val="24"/>
          <w:szCs w:val="24"/>
        </w:rPr>
        <w:object w:dxaOrig="680" w:dyaOrig="320" w14:anchorId="63F3C88C">
          <v:shape id="_x0000_i4516" type="#_x0000_t75" style="width:33.75pt;height:15.75pt" o:ole="">
            <v:imagedata r:id="rId6176" o:title=""/>
          </v:shape>
          <o:OLEObject Type="Embed" ProgID="Equation.DSMT4" ShapeID="_x0000_i4516" DrawAspect="Content" ObjectID="_1796843578" r:id="rId6177"/>
        </w:object>
      </w:r>
      <w:r w:rsidRPr="00330A7E">
        <w:rPr>
          <w:rFonts w:ascii="Times New Roman" w:hAnsi="Times New Roman" w:cs="Times New Roman"/>
          <w:sz w:val="24"/>
          <w:szCs w:val="24"/>
        </w:rPr>
        <w:t xml:space="preserve"> nên mỗi lao động phải làm cho công ty ít nhất </w:t>
      </w:r>
      <w:r w:rsidRPr="00330A7E">
        <w:rPr>
          <w:rFonts w:ascii="Times New Roman" w:hAnsi="Times New Roman" w:cs="Times New Roman"/>
          <w:position w:val="-6"/>
          <w:sz w:val="24"/>
          <w:szCs w:val="24"/>
        </w:rPr>
        <w:object w:dxaOrig="279" w:dyaOrig="279" w14:anchorId="1A619846">
          <v:shape id="_x0000_i4517" type="#_x0000_t75" style="width:14.25pt;height:14.25pt" o:ole="">
            <v:imagedata r:id="rId6178" o:title=""/>
          </v:shape>
          <o:OLEObject Type="Embed" ProgID="Equation.DSMT4" ShapeID="_x0000_i4517" DrawAspect="Content" ObjectID="_1796843579" r:id="rId6179"/>
        </w:object>
      </w:r>
      <w:r w:rsidRPr="00330A7E">
        <w:rPr>
          <w:rFonts w:ascii="Times New Roman" w:hAnsi="Times New Roman" w:cs="Times New Roman"/>
          <w:sz w:val="24"/>
          <w:szCs w:val="24"/>
        </w:rPr>
        <w:t xml:space="preserve"> ngày để có được ít nhất </w:t>
      </w:r>
      <w:r w:rsidRPr="00330A7E">
        <w:rPr>
          <w:rFonts w:ascii="Times New Roman" w:hAnsi="Times New Roman" w:cs="Times New Roman"/>
          <w:position w:val="-6"/>
          <w:sz w:val="24"/>
          <w:szCs w:val="24"/>
        </w:rPr>
        <w:object w:dxaOrig="180" w:dyaOrig="279" w14:anchorId="2D1B811C">
          <v:shape id="_x0000_i4518" type="#_x0000_t75" style="width:9pt;height:14.25pt" o:ole="">
            <v:imagedata r:id="rId6180" o:title=""/>
          </v:shape>
          <o:OLEObject Type="Embed" ProgID="Equation.DSMT4" ShapeID="_x0000_i4518" DrawAspect="Content" ObjectID="_1796843580" r:id="rId6181"/>
        </w:object>
      </w:r>
      <w:r w:rsidRPr="00330A7E">
        <w:rPr>
          <w:rFonts w:ascii="Times New Roman" w:hAnsi="Times New Roman" w:cs="Times New Roman"/>
          <w:sz w:val="24"/>
          <w:szCs w:val="24"/>
        </w:rPr>
        <w:t xml:space="preserve"> triệu đồng.</w:t>
      </w:r>
    </w:p>
    <w:p w14:paraId="6B9FAA77"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Đáp số: </w:t>
      </w:r>
      <w:r w:rsidRPr="00330A7E">
        <w:rPr>
          <w:rFonts w:ascii="Times New Roman" w:hAnsi="Times New Roman" w:cs="Times New Roman"/>
          <w:position w:val="-6"/>
          <w:sz w:val="24"/>
          <w:szCs w:val="24"/>
        </w:rPr>
        <w:object w:dxaOrig="279" w:dyaOrig="279" w14:anchorId="1334D42F">
          <v:shape id="_x0000_i4519" type="#_x0000_t75" style="width:14.25pt;height:14.25pt" o:ole="">
            <v:imagedata r:id="rId6178" o:title=""/>
          </v:shape>
          <o:OLEObject Type="Embed" ProgID="Equation.DSMT4" ShapeID="_x0000_i4519" DrawAspect="Content" ObjectID="_1796843581" r:id="rId6182"/>
        </w:object>
      </w:r>
      <w:r w:rsidRPr="00330A7E">
        <w:rPr>
          <w:rFonts w:ascii="Times New Roman" w:hAnsi="Times New Roman" w:cs="Times New Roman"/>
          <w:sz w:val="24"/>
          <w:szCs w:val="24"/>
        </w:rPr>
        <w:t>.</w:t>
      </w:r>
    </w:p>
    <w:p w14:paraId="675B9808" w14:textId="77777777" w:rsidR="00ED397D" w:rsidRPr="00330A7E" w:rsidRDefault="00ED397D" w:rsidP="000E1E56">
      <w:pPr>
        <w:pStyle w:val="ListParagraph"/>
        <w:numPr>
          <w:ilvl w:val="0"/>
          <w:numId w:val="12"/>
        </w:numPr>
        <w:spacing w:after="160" w:line="378" w:lineRule="exact"/>
        <w:jc w:val="left"/>
        <w:rPr>
          <w:rFonts w:ascii="Times New Roman" w:hAnsi="Times New Roman" w:cs="Times New Roman"/>
          <w:sz w:val="24"/>
          <w:szCs w:val="24"/>
        </w:rPr>
      </w:pPr>
      <w:r w:rsidRPr="00330A7E">
        <w:rPr>
          <w:rFonts w:ascii="Times New Roman" w:hAnsi="Times New Roman" w:cs="Times New Roman"/>
          <w:sz w:val="24"/>
          <w:szCs w:val="24"/>
        </w:rPr>
        <w:t>Giả sử đáy dưới và đáy trên của tháp lần lượt có dạng hình vuông ABCD và MNPQ có cạnh lần lượt 6 m và 4 m như hình bên.</w:t>
      </w:r>
    </w:p>
    <w:p w14:paraId="3FE44E09" w14:textId="77777777" w:rsidR="00ED397D" w:rsidRPr="00330A7E" w:rsidRDefault="00ED397D" w:rsidP="00330A7E">
      <w:pPr>
        <w:ind w:left="992" w:hanging="992"/>
        <w:jc w:val="center"/>
        <w:rPr>
          <w:rFonts w:ascii="Times New Roman" w:hAnsi="Times New Roman" w:cs="Times New Roman"/>
          <w:sz w:val="24"/>
          <w:szCs w:val="24"/>
        </w:rPr>
      </w:pPr>
      <w:r w:rsidRPr="00330A7E">
        <w:rPr>
          <w:rFonts w:ascii="Times New Roman" w:hAnsi="Times New Roman" w:cs="Times New Roman"/>
          <w:noProof/>
          <w:color w:val="0033CC"/>
          <w:sz w:val="24"/>
          <w:szCs w:val="24"/>
          <w:lang w:eastAsia="en-US"/>
        </w:rPr>
        <w:drawing>
          <wp:inline distT="0" distB="0" distL="0" distR="0" wp14:anchorId="46535180" wp14:editId="056A6B9A">
            <wp:extent cx="2658694" cy="2114550"/>
            <wp:effectExtent l="0" t="0" r="8890" b="0"/>
            <wp:docPr id="416305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83">
                      <a:extLst>
                        <a:ext uri="{28A0092B-C50C-407E-A947-70E740481C1C}">
                          <a14:useLocalDpi xmlns:a14="http://schemas.microsoft.com/office/drawing/2010/main" val="0"/>
                        </a:ext>
                      </a:extLst>
                    </a:blip>
                    <a:srcRect/>
                    <a:stretch>
                      <a:fillRect/>
                    </a:stretch>
                  </pic:blipFill>
                  <pic:spPr bwMode="auto">
                    <a:xfrm>
                      <a:off x="0" y="0"/>
                      <a:ext cx="2662608" cy="2117663"/>
                    </a:xfrm>
                    <a:prstGeom prst="rect">
                      <a:avLst/>
                    </a:prstGeom>
                    <a:noFill/>
                  </pic:spPr>
                </pic:pic>
              </a:graphicData>
            </a:graphic>
          </wp:inline>
        </w:drawing>
      </w:r>
    </w:p>
    <w:p w14:paraId="34929506"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Gọi O là giao điểm của các đường thẳng chứa cạnh bên của hình chóp cụt đều. Ta có: BD và NQ lần lượt là giao tuyến của mặt phẳng </w:t>
      </w:r>
      <w:r w:rsidRPr="00330A7E">
        <w:rPr>
          <w:rFonts w:ascii="Times New Roman" w:hAnsi="Times New Roman" w:cs="Times New Roman"/>
          <w:position w:val="-14"/>
          <w:sz w:val="24"/>
          <w:szCs w:val="24"/>
        </w:rPr>
        <w:object w:dxaOrig="735" w:dyaOrig="405" w14:anchorId="6CBCCDB6">
          <v:shape id="_x0000_i4520" type="#_x0000_t75" style="width:36.75pt;height:20.25pt" o:ole="">
            <v:imagedata r:id="rId6184" o:title=""/>
          </v:shape>
          <o:OLEObject Type="Embed" ProgID="Equation.DSMT4" ShapeID="_x0000_i4520" DrawAspect="Content" ObjectID="_1796843582" r:id="rId6185"/>
        </w:object>
      </w:r>
      <w:r w:rsidRPr="00330A7E">
        <w:rPr>
          <w:rFonts w:ascii="Times New Roman" w:hAnsi="Times New Roman" w:cs="Times New Roman"/>
          <w:sz w:val="24"/>
          <w:szCs w:val="24"/>
        </w:rPr>
        <w:t xml:space="preserve"> với hai mặt phẳng chứa đáy nên </w:t>
      </w:r>
      <w:r w:rsidRPr="00330A7E">
        <w:rPr>
          <w:rFonts w:ascii="Times New Roman" w:hAnsi="Times New Roman" w:cs="Times New Roman"/>
          <w:position w:val="-10"/>
          <w:sz w:val="24"/>
          <w:szCs w:val="24"/>
        </w:rPr>
        <w:object w:dxaOrig="1020" w:dyaOrig="330" w14:anchorId="222CB9A1">
          <v:shape id="_x0000_i4521" type="#_x0000_t75" style="width:51pt;height:16.5pt" o:ole="">
            <v:imagedata r:id="rId6186" o:title=""/>
          </v:shape>
          <o:OLEObject Type="Embed" ProgID="Equation.DSMT4" ShapeID="_x0000_i4521" DrawAspect="Content" ObjectID="_1796843583" r:id="rId6187"/>
        </w:object>
      </w:r>
      <w:r w:rsidRPr="00330A7E">
        <w:rPr>
          <w:rFonts w:ascii="Times New Roman" w:hAnsi="Times New Roman" w:cs="Times New Roman"/>
          <w:sz w:val="24"/>
          <w:szCs w:val="24"/>
        </w:rPr>
        <w:t>.</w:t>
      </w:r>
    </w:p>
    <w:p w14:paraId="766BD447"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Gọi H, K lần lượt là hình chiếu của Q, N trên BD khi đó </w:t>
      </w:r>
      <w:r w:rsidRPr="00330A7E">
        <w:rPr>
          <w:rFonts w:ascii="Times New Roman" w:hAnsi="Times New Roman" w:cs="Times New Roman"/>
          <w:position w:val="-10"/>
          <w:sz w:val="24"/>
          <w:szCs w:val="24"/>
        </w:rPr>
        <w:object w:dxaOrig="1710" w:dyaOrig="375" w14:anchorId="28DA085E">
          <v:shape id="_x0000_i4522" type="#_x0000_t75" style="width:85.5pt;height:18.75pt" o:ole="">
            <v:imagedata r:id="rId6188" o:title=""/>
          </v:shape>
          <o:OLEObject Type="Embed" ProgID="Equation.DSMT4" ShapeID="_x0000_i4522" DrawAspect="Content" ObjectID="_1796843584" r:id="rId6189"/>
        </w:object>
      </w:r>
      <w:r w:rsidRPr="00330A7E">
        <w:rPr>
          <w:rFonts w:ascii="Times New Roman" w:hAnsi="Times New Roman" w:cs="Times New Roman"/>
          <w:sz w:val="24"/>
          <w:szCs w:val="24"/>
        </w:rPr>
        <w:t>(m).</w:t>
      </w:r>
    </w:p>
    <w:p w14:paraId="21BBA47A"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lastRenderedPageBreak/>
        <w:t xml:space="preserve">Vì tứ giác </w:t>
      </w:r>
      <w:r w:rsidRPr="00330A7E">
        <w:rPr>
          <w:rFonts w:ascii="Times New Roman" w:hAnsi="Times New Roman" w:cs="Times New Roman"/>
          <w:position w:val="-10"/>
          <w:sz w:val="24"/>
          <w:szCs w:val="24"/>
        </w:rPr>
        <w:object w:dxaOrig="735" w:dyaOrig="330" w14:anchorId="4F7FBE70">
          <v:shape id="_x0000_i4523" type="#_x0000_t75" style="width:36.75pt;height:16.5pt" o:ole="">
            <v:imagedata r:id="rId6190" o:title=""/>
          </v:shape>
          <o:OLEObject Type="Embed" ProgID="Equation.DSMT4" ShapeID="_x0000_i4523" DrawAspect="Content" ObjectID="_1796843585" r:id="rId6191"/>
        </w:object>
      </w:r>
      <w:r w:rsidRPr="00330A7E">
        <w:rPr>
          <w:rFonts w:ascii="Times New Roman" w:hAnsi="Times New Roman" w:cs="Times New Roman"/>
          <w:sz w:val="24"/>
          <w:szCs w:val="24"/>
        </w:rPr>
        <w:t xml:space="preserve"> là hình thang cân nên </w:t>
      </w:r>
      <w:r w:rsidRPr="00330A7E">
        <w:rPr>
          <w:rFonts w:ascii="Times New Roman" w:hAnsi="Times New Roman" w:cs="Times New Roman"/>
          <w:position w:val="-24"/>
          <w:sz w:val="24"/>
          <w:szCs w:val="24"/>
        </w:rPr>
        <w:object w:dxaOrig="2775" w:dyaOrig="630" w14:anchorId="72B9A2AE">
          <v:shape id="_x0000_i4524" type="#_x0000_t75" style="width:138.75pt;height:31.5pt" o:ole="">
            <v:imagedata r:id="rId6192" o:title=""/>
          </v:shape>
          <o:OLEObject Type="Embed" ProgID="Equation.DSMT4" ShapeID="_x0000_i4524" DrawAspect="Content" ObjectID="_1796843586" r:id="rId6193"/>
        </w:object>
      </w:r>
      <w:r w:rsidRPr="00330A7E">
        <w:rPr>
          <w:rFonts w:ascii="Times New Roman" w:hAnsi="Times New Roman" w:cs="Times New Roman"/>
          <w:sz w:val="24"/>
          <w:szCs w:val="24"/>
        </w:rPr>
        <w:t xml:space="preserve"> (m).</w:t>
      </w:r>
    </w:p>
    <w:p w14:paraId="36A19963"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Đường cao của khối chóp cụt đều là </w:t>
      </w:r>
      <w:r w:rsidRPr="00330A7E">
        <w:rPr>
          <w:rFonts w:ascii="Times New Roman" w:hAnsi="Times New Roman" w:cs="Times New Roman"/>
          <w:position w:val="-10"/>
          <w:sz w:val="24"/>
          <w:szCs w:val="24"/>
        </w:rPr>
        <w:object w:dxaOrig="1080" w:dyaOrig="375" w14:anchorId="56A2DECD">
          <v:shape id="_x0000_i4525" type="#_x0000_t75" style="width:54pt;height:18.75pt" o:ole="">
            <v:imagedata r:id="rId6194" o:title=""/>
          </v:shape>
          <o:OLEObject Type="Embed" ProgID="Equation.DSMT4" ShapeID="_x0000_i4525" DrawAspect="Content" ObjectID="_1796843587" r:id="rId6195"/>
        </w:object>
      </w:r>
      <w:r w:rsidRPr="00330A7E">
        <w:rPr>
          <w:rFonts w:ascii="Times New Roman" w:hAnsi="Times New Roman" w:cs="Times New Roman"/>
          <w:sz w:val="24"/>
          <w:szCs w:val="24"/>
        </w:rPr>
        <w:t xml:space="preserve"> (m). Diện tích của hai đáy lần lượt bằng 36 m</w:t>
      </w:r>
      <w:r w:rsidRPr="00330A7E">
        <w:rPr>
          <w:rFonts w:ascii="Times New Roman" w:hAnsi="Times New Roman" w:cs="Times New Roman"/>
          <w:sz w:val="24"/>
          <w:szCs w:val="24"/>
          <w:vertAlign w:val="superscript"/>
        </w:rPr>
        <w:t>2</w:t>
      </w:r>
      <w:r w:rsidRPr="00330A7E">
        <w:rPr>
          <w:rFonts w:ascii="Times New Roman" w:hAnsi="Times New Roman" w:cs="Times New Roman"/>
          <w:sz w:val="24"/>
          <w:szCs w:val="24"/>
        </w:rPr>
        <w:t xml:space="preserve"> và 16 m</w:t>
      </w:r>
      <w:r w:rsidRPr="00330A7E">
        <w:rPr>
          <w:rFonts w:ascii="Times New Roman" w:hAnsi="Times New Roman" w:cs="Times New Roman"/>
          <w:sz w:val="24"/>
          <w:szCs w:val="24"/>
          <w:vertAlign w:val="superscript"/>
        </w:rPr>
        <w:t>2</w:t>
      </w:r>
      <w:r w:rsidRPr="00330A7E">
        <w:rPr>
          <w:rFonts w:ascii="Times New Roman" w:hAnsi="Times New Roman" w:cs="Times New Roman"/>
          <w:sz w:val="24"/>
          <w:szCs w:val="24"/>
        </w:rPr>
        <w:t>. Thể tích của khối chóp cụt đều bằng.</w:t>
      </w:r>
    </w:p>
    <w:p w14:paraId="7086463A" w14:textId="77777777" w:rsidR="00ED397D" w:rsidRPr="00330A7E" w:rsidRDefault="00ED397D" w:rsidP="00330A7E">
      <w:pPr>
        <w:ind w:left="992"/>
        <w:jc w:val="center"/>
        <w:rPr>
          <w:rFonts w:ascii="Times New Roman" w:hAnsi="Times New Roman" w:cs="Times New Roman"/>
          <w:sz w:val="24"/>
          <w:szCs w:val="24"/>
        </w:rPr>
      </w:pPr>
      <w:r w:rsidRPr="00330A7E">
        <w:rPr>
          <w:rFonts w:ascii="Times New Roman" w:hAnsi="Times New Roman" w:cs="Times New Roman"/>
          <w:position w:val="-24"/>
          <w:sz w:val="24"/>
          <w:szCs w:val="24"/>
        </w:rPr>
        <w:object w:dxaOrig="3840" w:dyaOrig="675" w14:anchorId="414A4666">
          <v:shape id="_x0000_i4526" type="#_x0000_t75" style="width:192pt;height:33.75pt" o:ole="">
            <v:imagedata r:id="rId6196" o:title=""/>
          </v:shape>
          <o:OLEObject Type="Embed" ProgID="Equation.DSMT4" ShapeID="_x0000_i4526" DrawAspect="Content" ObjectID="_1796843588" r:id="rId6197"/>
        </w:object>
      </w:r>
      <w:r w:rsidRPr="00330A7E">
        <w:rPr>
          <w:rFonts w:ascii="Times New Roman" w:hAnsi="Times New Roman" w:cs="Times New Roman"/>
          <w:sz w:val="24"/>
          <w:szCs w:val="24"/>
        </w:rPr>
        <w:t xml:space="preserve"> (m</w:t>
      </w:r>
      <w:r w:rsidRPr="00330A7E">
        <w:rPr>
          <w:rFonts w:ascii="Times New Roman" w:hAnsi="Times New Roman" w:cs="Times New Roman"/>
          <w:sz w:val="24"/>
          <w:szCs w:val="24"/>
          <w:vertAlign w:val="superscript"/>
        </w:rPr>
        <w:t>3</w:t>
      </w:r>
      <w:r w:rsidRPr="00330A7E">
        <w:rPr>
          <w:rFonts w:ascii="Times New Roman" w:hAnsi="Times New Roman" w:cs="Times New Roman"/>
          <w:sz w:val="24"/>
          <w:szCs w:val="24"/>
        </w:rPr>
        <w:t>).</w:t>
      </w:r>
    </w:p>
    <w:p w14:paraId="6A41020C"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Vậy số tiền để mua bê tông tươi làm chân tháp là:</w:t>
      </w:r>
    </w:p>
    <w:p w14:paraId="5AF8849D" w14:textId="77777777" w:rsidR="00ED397D" w:rsidRPr="00330A7E" w:rsidRDefault="00ED397D" w:rsidP="00330A7E">
      <w:pPr>
        <w:ind w:left="992"/>
        <w:jc w:val="center"/>
        <w:rPr>
          <w:rFonts w:ascii="Times New Roman" w:hAnsi="Times New Roman" w:cs="Times New Roman"/>
          <w:sz w:val="24"/>
          <w:szCs w:val="24"/>
        </w:rPr>
      </w:pPr>
      <w:r w:rsidRPr="00330A7E">
        <w:rPr>
          <w:rFonts w:ascii="Times New Roman" w:hAnsi="Times New Roman" w:cs="Times New Roman"/>
          <w:position w:val="-24"/>
          <w:sz w:val="24"/>
          <w:szCs w:val="24"/>
        </w:rPr>
        <w:object w:dxaOrig="3210" w:dyaOrig="675" w14:anchorId="597B8E6B">
          <v:shape id="_x0000_i4527" type="#_x0000_t75" style="width:160.5pt;height:33.75pt" o:ole="">
            <v:imagedata r:id="rId6198" o:title=""/>
          </v:shape>
          <o:OLEObject Type="Embed" ProgID="Equation.DSMT4" ShapeID="_x0000_i4527" DrawAspect="Content" ObjectID="_1796843589" r:id="rId6199"/>
        </w:object>
      </w:r>
      <w:r w:rsidRPr="00330A7E">
        <w:rPr>
          <w:rFonts w:ascii="Times New Roman" w:hAnsi="Times New Roman" w:cs="Times New Roman"/>
          <w:sz w:val="24"/>
          <w:szCs w:val="24"/>
        </w:rPr>
        <w:t xml:space="preserve"> (đồng) </w:t>
      </w:r>
      <w:r w:rsidRPr="00330A7E">
        <w:rPr>
          <w:rFonts w:ascii="Times New Roman" w:hAnsi="Times New Roman" w:cs="Times New Roman"/>
          <w:position w:val="-4"/>
          <w:sz w:val="24"/>
          <w:szCs w:val="24"/>
        </w:rPr>
        <w:object w:dxaOrig="600" w:dyaOrig="270" w14:anchorId="74139721">
          <v:shape id="_x0000_i4528" type="#_x0000_t75" style="width:30pt;height:13.5pt" o:ole="">
            <v:imagedata r:id="rId6200" o:title=""/>
          </v:shape>
          <o:OLEObject Type="Embed" ProgID="Equation.DSMT4" ShapeID="_x0000_i4528" DrawAspect="Content" ObjectID="_1796843590" r:id="rId6201"/>
        </w:object>
      </w:r>
      <w:r w:rsidRPr="00330A7E">
        <w:rPr>
          <w:rFonts w:ascii="Times New Roman" w:hAnsi="Times New Roman" w:cs="Times New Roman"/>
          <w:sz w:val="24"/>
          <w:szCs w:val="24"/>
        </w:rPr>
        <w:t>(triệu đồng)</w:t>
      </w:r>
    </w:p>
    <w:p w14:paraId="0B04575A" w14:textId="77777777" w:rsidR="00ED397D" w:rsidRDefault="00ED397D" w:rsidP="00330A7E">
      <w:pPr>
        <w:ind w:left="992"/>
        <w:rPr>
          <w:rFonts w:ascii="Times New Roman" w:hAnsi="Times New Roman" w:cs="Times New Roman"/>
          <w:position w:val="-4"/>
          <w:sz w:val="24"/>
          <w:szCs w:val="24"/>
        </w:rPr>
      </w:pPr>
      <w:r w:rsidRPr="00330A7E">
        <w:rPr>
          <w:rFonts w:ascii="Times New Roman" w:hAnsi="Times New Roman" w:cs="Times New Roman"/>
          <w:sz w:val="24"/>
          <w:szCs w:val="24"/>
        </w:rPr>
        <w:t xml:space="preserve">Đáp số: </w:t>
      </w:r>
      <w:r w:rsidRPr="00330A7E">
        <w:rPr>
          <w:rFonts w:ascii="Times New Roman" w:hAnsi="Times New Roman" w:cs="Times New Roman"/>
          <w:position w:val="-4"/>
          <w:sz w:val="24"/>
          <w:szCs w:val="24"/>
        </w:rPr>
        <w:object w:dxaOrig="400" w:dyaOrig="260" w14:anchorId="2E99BB49">
          <v:shape id="_x0000_i4529" type="#_x0000_t75" style="width:20.25pt;height:12.75pt" o:ole="">
            <v:imagedata r:id="rId6202" o:title=""/>
          </v:shape>
          <o:OLEObject Type="Embed" ProgID="Equation.DSMT4" ShapeID="_x0000_i4529" DrawAspect="Content" ObjectID="_1796843591" r:id="rId6203"/>
        </w:object>
      </w:r>
    </w:p>
    <w:p w14:paraId="3962B6D3" w14:textId="77777777" w:rsidR="00845FD2" w:rsidRPr="00330A7E" w:rsidRDefault="00845FD2" w:rsidP="00330A7E">
      <w:pPr>
        <w:ind w:left="992"/>
        <w:rPr>
          <w:rFonts w:ascii="Times New Roman" w:hAnsi="Times New Roman" w:cs="Times New Roman"/>
          <w:sz w:val="24"/>
          <w:szCs w:val="24"/>
        </w:rPr>
      </w:pPr>
    </w:p>
    <w:tbl>
      <w:tblPr>
        <w:tblStyle w:val="TableGrid"/>
        <w:tblW w:w="10098" w:type="dxa"/>
        <w:jc w:val="center"/>
        <w:tblBorders>
          <w:top w:val="single" w:sz="4" w:space="0" w:color="0070C0"/>
          <w:left w:val="single" w:sz="4" w:space="0" w:color="0070C0"/>
          <w:bottom w:val="single" w:sz="4" w:space="0" w:color="0070C0"/>
          <w:right w:val="single" w:sz="4" w:space="0" w:color="0070C0"/>
          <w:insideH w:val="none" w:sz="0" w:space="0" w:color="auto"/>
          <w:insideV w:val="single" w:sz="4" w:space="0" w:color="0070C0"/>
        </w:tblBorders>
        <w:tblLook w:val="04A0" w:firstRow="1" w:lastRow="0" w:firstColumn="1" w:lastColumn="0" w:noHBand="0" w:noVBand="1"/>
      </w:tblPr>
      <w:tblGrid>
        <w:gridCol w:w="4230"/>
        <w:gridCol w:w="5868"/>
      </w:tblGrid>
      <w:tr w:rsidR="00845FD2" w:rsidRPr="00330A7E" w14:paraId="372C212F" w14:textId="77777777" w:rsidTr="00676EEF">
        <w:trPr>
          <w:trHeight w:val="265"/>
          <w:jc w:val="center"/>
        </w:trPr>
        <w:tc>
          <w:tcPr>
            <w:tcW w:w="4230" w:type="dxa"/>
            <w:vAlign w:val="center"/>
          </w:tcPr>
          <w:p w14:paraId="7C6E5882"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 xml:space="preserve"> ĐỀ THI THỬ </w:t>
            </w:r>
          </w:p>
          <w:p w14:paraId="30467754"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THEO CẤU TRÚC ĐỀ THAM KHẢO</w:t>
            </w:r>
          </w:p>
        </w:tc>
        <w:tc>
          <w:tcPr>
            <w:tcW w:w="5868" w:type="dxa"/>
            <w:vAlign w:val="center"/>
          </w:tcPr>
          <w:p w14:paraId="1A5C8DFC" w14:textId="77777777" w:rsidR="00845FD2" w:rsidRPr="00330A7E" w:rsidRDefault="00845FD2" w:rsidP="00676EEF">
            <w:pPr>
              <w:tabs>
                <w:tab w:val="left" w:pos="992"/>
              </w:tabs>
              <w:jc w:val="center"/>
              <w:rPr>
                <w:rFonts w:ascii="Times New Roman" w:hAnsi="Times New Roman" w:cs="Times New Roman"/>
                <w:b/>
                <w:color w:val="FF0000"/>
                <w:sz w:val="24"/>
                <w:szCs w:val="24"/>
              </w:rPr>
            </w:pPr>
            <w:r w:rsidRPr="00330A7E">
              <w:rPr>
                <w:rFonts w:ascii="Times New Roman" w:hAnsi="Times New Roman" w:cs="Times New Roman"/>
                <w:b/>
                <w:color w:val="1F497D" w:themeColor="text2"/>
                <w:sz w:val="24"/>
                <w:szCs w:val="24"/>
                <w:lang w:val="vi-VN"/>
              </w:rPr>
              <w:t xml:space="preserve">KỲ THI TỐT NGHIỆP </w:t>
            </w:r>
            <w:r w:rsidRPr="00330A7E">
              <w:rPr>
                <w:rFonts w:ascii="Times New Roman" w:hAnsi="Times New Roman" w:cs="Times New Roman"/>
                <w:b/>
                <w:color w:val="00B050"/>
                <w:sz w:val="24"/>
                <w:szCs w:val="24"/>
                <w:lang w:val="vi-VN"/>
              </w:rPr>
              <w:t xml:space="preserve">THPT QUỐC GIA </w:t>
            </w:r>
            <w:r w:rsidRPr="00330A7E">
              <w:rPr>
                <w:rFonts w:ascii="Times New Roman" w:hAnsi="Times New Roman" w:cs="Times New Roman"/>
                <w:b/>
                <w:color w:val="FF0000"/>
                <w:sz w:val="24"/>
                <w:szCs w:val="24"/>
                <w:lang w:val="vi-VN"/>
              </w:rPr>
              <w:t>NĂM 2025</w:t>
            </w:r>
          </w:p>
          <w:p w14:paraId="6BBFC66D"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Bài thi môn: TOÁN</w:t>
            </w:r>
          </w:p>
        </w:tc>
      </w:tr>
      <w:tr w:rsidR="00845FD2" w:rsidRPr="00330A7E" w14:paraId="778762D0" w14:textId="77777777" w:rsidTr="00676EEF">
        <w:trPr>
          <w:trHeight w:val="724"/>
          <w:jc w:val="center"/>
        </w:trPr>
        <w:tc>
          <w:tcPr>
            <w:tcW w:w="4230" w:type="dxa"/>
            <w:vAlign w:val="center"/>
          </w:tcPr>
          <w:p w14:paraId="3301DCF8" w14:textId="265581D6" w:rsidR="00845FD2" w:rsidRPr="00330A7E" w:rsidRDefault="00845FD2" w:rsidP="00845FD2">
            <w:pPr>
              <w:tabs>
                <w:tab w:val="left" w:pos="992"/>
              </w:tabs>
              <w:jc w:val="center"/>
              <w:rPr>
                <w:rFonts w:ascii="Times New Roman" w:hAnsi="Times New Roman" w:cs="Times New Roman"/>
                <w:b/>
                <w:bCs/>
                <w:iCs/>
                <w:color w:val="000000" w:themeColor="text1"/>
                <w:sz w:val="24"/>
                <w:szCs w:val="24"/>
              </w:rPr>
            </w:pPr>
            <w:r w:rsidRPr="00330A7E">
              <w:rPr>
                <w:rFonts w:ascii="Times New Roman" w:hAnsi="Times New Roman" w:cs="Times New Roman"/>
                <w:b/>
                <w:bCs/>
                <w:iCs/>
                <w:color w:val="000000" w:themeColor="text1"/>
                <w:sz w:val="24"/>
                <w:szCs w:val="24"/>
                <w:highlight w:val="green"/>
              </w:rPr>
              <w:t xml:space="preserve">ĐỀ </w:t>
            </w:r>
            <w:r>
              <w:rPr>
                <w:rFonts w:ascii="Times New Roman" w:hAnsi="Times New Roman" w:cs="Times New Roman"/>
                <w:b/>
                <w:bCs/>
                <w:iCs/>
                <w:color w:val="000000" w:themeColor="text1"/>
                <w:sz w:val="24"/>
                <w:szCs w:val="24"/>
                <w:highlight w:val="green"/>
              </w:rPr>
              <w:t>1</w:t>
            </w:r>
            <w:r>
              <w:rPr>
                <w:rFonts w:ascii="Times New Roman" w:hAnsi="Times New Roman" w:cs="Times New Roman"/>
                <w:b/>
                <w:bCs/>
                <w:iCs/>
                <w:color w:val="000000" w:themeColor="text1"/>
                <w:sz w:val="24"/>
                <w:szCs w:val="24"/>
                <w:highlight w:val="green"/>
              </w:rPr>
              <w:t>2</w:t>
            </w:r>
          </w:p>
        </w:tc>
        <w:tc>
          <w:tcPr>
            <w:tcW w:w="5868" w:type="dxa"/>
            <w:vAlign w:val="center"/>
          </w:tcPr>
          <w:p w14:paraId="6986E837" w14:textId="77777777" w:rsidR="00845FD2" w:rsidRPr="00330A7E" w:rsidRDefault="00845FD2" w:rsidP="00676EEF">
            <w:pPr>
              <w:tabs>
                <w:tab w:val="left" w:pos="992"/>
              </w:tabs>
              <w:jc w:val="center"/>
              <w:rPr>
                <w:rFonts w:ascii="Times New Roman" w:hAnsi="Times New Roman" w:cs="Times New Roman"/>
                <w:bCs/>
                <w:i/>
                <w:iCs/>
                <w:color w:val="000000" w:themeColor="text1"/>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797504" behindDoc="0" locked="0" layoutInCell="1" allowOverlap="1" wp14:anchorId="1FE6C7CA" wp14:editId="738B5E88">
                      <wp:simplePos x="0" y="0"/>
                      <wp:positionH relativeFrom="column">
                        <wp:posOffset>794385</wp:posOffset>
                      </wp:positionH>
                      <wp:positionV relativeFrom="paragraph">
                        <wp:posOffset>198120</wp:posOffset>
                      </wp:positionV>
                      <wp:extent cx="2324100" cy="0"/>
                      <wp:effectExtent l="0" t="0" r="0" b="0"/>
                      <wp:wrapNone/>
                      <wp:docPr id="115"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97504;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K+ktstgEAALkDAAAOAAAAZHJzL2Uyb0RvYy54bWysU9uOEzEMfUfiH6K805kpF6FRp/vQFbwg qFj2A7IZpxORxJETevl7nLSdRYAQWu2LJ058bJ9jz+rm6J3YAyWLYZDdopUCgsbRht0g7799ePVe ipRVGJXDAIM8QZI365cvVofYwxIndCOQ4CQh9Yc4yCnn2DdN0hN4lRYYIfCjQfIqs0u7ZiR14Oze Ncu2fdcckMZIqCElvr09P8p1zW8M6PzFmARZuEFyb7laqvah2Ga9Uv2OVJysvrShntCFVzZw0TnV rcpK/CD7RypvNWFCkxcafYPGWA2VA7Pp2t/Y3E0qQuXC4qQ4y5SeL63+vN+SsCPPrnsrRVCeh3SX SdndlMUGQ2AJkURXlDrE1DNgE7Z08VLcUqF9NOTLlwmJY1X3NKsLxyw0Xy5fL990LQ9BX9+aR2Ck lD8CelEOg3Q2FOKqV/tPKXMxDr2GsFMaOZeup3xyUIJd+AqGyXCxrqLrGsHGkdgrXoDxe6XBuWpk gRjr3Axq/w26xBYY1NX6X+AcXStiyDPQ24D0t6r5eG3VnOOvrM9cC+0HHE91EFUO3o+q0mWXywL+ 6lf44x+3/gkAAP//AwBQSwMEFAAGAAgAAAAhAPl7FSTdAAAACQEAAA8AAABkcnMvZG93bnJldi54 bWxMj81OwzAQhO9IfQdrkbhRJwHaEuJUFT8nOITAgaMbL0nUeB3FbhJ4ehZxoMeZ/TQ7k21n24kR B986UhAvIxBIlTMt1Qre354uNyB80GR05wgVfKGHbb44y3Rq3ESvOJahFhxCPtUKmhD6VEpfNWi1 X7oeiW+fbrA6sBxqaQY9cbjtZBJFK2l1S/yh0T3eN1gdyqNVsH58Lot+enj5LuRaFsXowubwodTF +by7AxFwDv8w/Nbn6pBzp707kvGiY53cxIwquIoTEAxc38Zs7P8MmWfydEH+AwAA//8DAFBLAQIt ABQABgAIAAAAIQC2gziS/gAAAOEBAAATAAAAAAAAAAAAAAAAAAAAAABbQ29udGVudF9UeXBlc10u eG1sUEsBAi0AFAAGAAgAAAAhADj9If/WAAAAlAEAAAsAAAAAAAAAAAAAAAAALwEAAF9yZWxzLy5y ZWxzUEsBAi0AFAAGAAgAAAAhAEr6S2y2AQAAuQMAAA4AAAAAAAAAAAAAAAAALgIAAGRycy9lMm9E b2MueG1sUEsBAi0AFAAGAAgAAAAhAPl7FSTdAAAACQEAAA8AAAAAAAAAAAAAAAAAEAQAAGRycy9k b3ducmV2LnhtbFBLBQYAAAAABAAEAPMAAAAaBQAAAAA= " strokecolor="black [3040]"/>
                  </w:pict>
                </mc:Fallback>
              </mc:AlternateContent>
            </w:r>
            <w:r w:rsidRPr="00330A7E">
              <w:rPr>
                <w:rFonts w:ascii="Times New Roman" w:hAnsi="Times New Roman" w:cs="Times New Roman"/>
                <w:bCs/>
                <w:i/>
                <w:iCs/>
                <w:color w:val="000000" w:themeColor="text1"/>
                <w:sz w:val="24"/>
                <w:szCs w:val="24"/>
              </w:rPr>
              <w:t>Thời gian làm bài: 90 phút, không kể thời gian phát đề</w:t>
            </w:r>
          </w:p>
        </w:tc>
      </w:tr>
    </w:tbl>
    <w:p w14:paraId="5825DBC6" w14:textId="77777777" w:rsidR="00ED397D" w:rsidRPr="00330A7E" w:rsidRDefault="00ED397D" w:rsidP="00330A7E">
      <w:pPr>
        <w:pStyle w:val="ListParagraph"/>
        <w:tabs>
          <w:tab w:val="left" w:pos="992"/>
        </w:tabs>
        <w:spacing w:before="120"/>
        <w:ind w:left="0"/>
        <w:rPr>
          <w:rFonts w:ascii="Times New Roman" w:hAnsi="Times New Roman" w:cs="Times New Roman"/>
          <w:b/>
          <w:sz w:val="24"/>
          <w:szCs w:val="24"/>
        </w:rPr>
      </w:pPr>
    </w:p>
    <w:p w14:paraId="3F6D1242"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color w:val="0404BC"/>
          <w:sz w:val="24"/>
          <w:szCs w:val="24"/>
        </w:rPr>
        <w:t>PHẦN I. Câu trắc nghiệm nhiều phương án lựa chọn</w:t>
      </w:r>
      <w:r w:rsidRPr="00330A7E">
        <w:rPr>
          <w:rFonts w:ascii="Times New Roman" w:hAnsi="Times New Roman" w:cs="Times New Roman"/>
          <w:sz w:val="24"/>
          <w:szCs w:val="24"/>
        </w:rPr>
        <w:t>. Thí sinh trả lời từ câu 1 đến câu 12. Mỗi câu hỏi thí sinh chỉ chọn một phương án.</w:t>
      </w:r>
    </w:p>
    <w:p w14:paraId="56624F88"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4"/>
          <w:sz w:val="24"/>
          <w:szCs w:val="24"/>
        </w:rPr>
        <w:object w:dxaOrig="960" w:dyaOrig="400" w14:anchorId="0CA836E9">
          <v:shape id="_x0000_i4530" type="#_x0000_t75" style="width:48pt;height:20.25pt" o:ole="">
            <v:imagedata r:id="rId6204" o:title=""/>
          </v:shape>
          <o:OLEObject Type="Embed" ProgID="Equation.DSMT4" ShapeID="_x0000_i4530" DrawAspect="Content" ObjectID="_1796843592" r:id="rId6205"/>
        </w:object>
      </w:r>
      <w:r w:rsidRPr="00330A7E">
        <w:rPr>
          <w:rFonts w:ascii="Times New Roman" w:hAnsi="Times New Roman" w:cs="Times New Roman"/>
          <w:sz w:val="24"/>
          <w:szCs w:val="24"/>
        </w:rPr>
        <w:t xml:space="preserve"> có đồ thị như hình 1. Điểm cực đại của hàm số đã cho là:</w:t>
      </w:r>
    </w:p>
    <w:p w14:paraId="14920148" w14:textId="77777777" w:rsidR="00ED397D" w:rsidRPr="00330A7E" w:rsidRDefault="00ED397D" w:rsidP="00330A7E">
      <w:pPr>
        <w:pStyle w:val="ListParagraph"/>
        <w:spacing w:before="120" w:line="276" w:lineRule="auto"/>
        <w:ind w:left="992"/>
        <w:jc w:val="center"/>
        <w:rPr>
          <w:rFonts w:ascii="Times New Roman" w:hAnsi="Times New Roman" w:cs="Times New Roman"/>
          <w:sz w:val="24"/>
          <w:szCs w:val="24"/>
        </w:rPr>
      </w:pPr>
      <w:r w:rsidRPr="00330A7E">
        <w:rPr>
          <w:rFonts w:ascii="Times New Roman" w:hAnsi="Times New Roman" w:cs="Times New Roman"/>
          <w:b/>
          <w:sz w:val="24"/>
          <w:szCs w:val="24"/>
        </w:rPr>
        <w:drawing>
          <wp:inline distT="0" distB="0" distL="0" distR="0" wp14:anchorId="1CC5DECF" wp14:editId="6E016318">
            <wp:extent cx="1146570" cy="1374242"/>
            <wp:effectExtent l="0" t="0" r="0" b="0"/>
            <wp:docPr id="538843865" name="Picture 538843865" descr="C:\Users\84949\Desktop\hin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84949\Desktop\hinh 1.jpg"/>
                    <pic:cNvPicPr>
                      <a:picLocks noChangeAspect="1" noChangeArrowheads="1"/>
                    </pic:cNvPicPr>
                  </pic:nvPicPr>
                  <pic:blipFill>
                    <a:blip r:embed="rId6206" cstate="print">
                      <a:extLst>
                        <a:ext uri="{28A0092B-C50C-407E-A947-70E740481C1C}">
                          <a14:useLocalDpi xmlns:a14="http://schemas.microsoft.com/office/drawing/2010/main" val="0"/>
                        </a:ext>
                      </a:extLst>
                    </a:blip>
                    <a:srcRect/>
                    <a:stretch>
                      <a:fillRect/>
                    </a:stretch>
                  </pic:blipFill>
                  <pic:spPr bwMode="auto">
                    <a:xfrm>
                      <a:off x="0" y="0"/>
                      <a:ext cx="1151043" cy="1379603"/>
                    </a:xfrm>
                    <a:prstGeom prst="rect">
                      <a:avLst/>
                    </a:prstGeom>
                    <a:noFill/>
                    <a:ln>
                      <a:noFill/>
                    </a:ln>
                  </pic:spPr>
                </pic:pic>
              </a:graphicData>
            </a:graphic>
          </wp:inline>
        </w:drawing>
      </w:r>
    </w:p>
    <w:p w14:paraId="4047D7B6"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4"/>
          <w:sz w:val="24"/>
          <w:szCs w:val="24"/>
        </w:rPr>
        <w:object w:dxaOrig="380" w:dyaOrig="260" w14:anchorId="2C4F4E2E">
          <v:shape id="_x0000_i4531" type="#_x0000_t75" style="width:18.75pt;height:12.75pt" o:ole="">
            <v:imagedata r:id="rId6207" o:title=""/>
          </v:shape>
          <o:OLEObject Type="Embed" ProgID="Equation.DSMT4" ShapeID="_x0000_i4531" DrawAspect="Content" ObjectID="_1796843593" r:id="rId6208"/>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4"/>
          <w:sz w:val="24"/>
          <w:szCs w:val="24"/>
        </w:rPr>
        <w:object w:dxaOrig="180" w:dyaOrig="260" w14:anchorId="797703C3">
          <v:shape id="_x0000_i4532" type="#_x0000_t75" style="width:9pt;height:12.75pt" o:ole="">
            <v:imagedata r:id="rId2099" o:title=""/>
          </v:shape>
          <o:OLEObject Type="Embed" ProgID="Equation.DSMT4" ShapeID="_x0000_i4532" DrawAspect="Content" ObjectID="_1796843594" r:id="rId6209"/>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sz w:val="24"/>
          <w:szCs w:val="24"/>
        </w:rPr>
        <w:t>0</w: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4"/>
          <w:sz w:val="24"/>
          <w:szCs w:val="24"/>
        </w:rPr>
        <w:object w:dxaOrig="380" w:dyaOrig="260" w14:anchorId="65D853DD">
          <v:shape id="_x0000_i4533" type="#_x0000_t75" style="width:18.75pt;height:12.75pt" o:ole="">
            <v:imagedata r:id="rId6210" o:title=""/>
          </v:shape>
          <o:OLEObject Type="Embed" ProgID="Equation.DSMT4" ShapeID="_x0000_i4533" DrawAspect="Content" ObjectID="_1796843595" r:id="rId6211"/>
        </w:object>
      </w:r>
      <w:r w:rsidRPr="00330A7E">
        <w:rPr>
          <w:rFonts w:ascii="Times New Roman" w:hAnsi="Times New Roman" w:cs="Times New Roman"/>
          <w:color w:val="000000" w:themeColor="text1"/>
          <w:sz w:val="24"/>
          <w:szCs w:val="24"/>
        </w:rPr>
        <w:t>.</w:t>
      </w:r>
    </w:p>
    <w:p w14:paraId="1F2B2F92"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4"/>
          <w:sz w:val="24"/>
          <w:szCs w:val="24"/>
        </w:rPr>
        <w:object w:dxaOrig="960" w:dyaOrig="400" w14:anchorId="37162139">
          <v:shape id="_x0000_i4534" type="#_x0000_t75" style="width:48pt;height:20.25pt" o:ole="">
            <v:imagedata r:id="rId6204" o:title=""/>
          </v:shape>
          <o:OLEObject Type="Embed" ProgID="Equation.DSMT4" ShapeID="_x0000_i4534" DrawAspect="Content" ObjectID="_1796843596" r:id="rId6212"/>
        </w:object>
      </w:r>
      <w:r w:rsidRPr="00330A7E">
        <w:rPr>
          <w:rFonts w:ascii="Times New Roman" w:hAnsi="Times New Roman" w:cs="Times New Roman"/>
          <w:sz w:val="24"/>
          <w:szCs w:val="24"/>
        </w:rPr>
        <w:t xml:space="preserve"> có đồ thị như hình 2. Đường thẳng nào sau đây là đường tiệm cận đứng của đồ thị hàm số đã cho?</w:t>
      </w:r>
    </w:p>
    <w:p w14:paraId="56CCAE55" w14:textId="77777777" w:rsidR="00ED397D" w:rsidRPr="00330A7E" w:rsidRDefault="00ED397D" w:rsidP="00330A7E">
      <w:pPr>
        <w:pStyle w:val="ListParagraph"/>
        <w:spacing w:before="120" w:line="276" w:lineRule="auto"/>
        <w:ind w:left="992"/>
        <w:jc w:val="center"/>
        <w:rPr>
          <w:rFonts w:ascii="Times New Roman" w:hAnsi="Times New Roman" w:cs="Times New Roman"/>
          <w:sz w:val="24"/>
          <w:szCs w:val="24"/>
        </w:rPr>
      </w:pPr>
      <w:r w:rsidRPr="00330A7E">
        <w:rPr>
          <w:rFonts w:ascii="Times New Roman" w:hAnsi="Times New Roman" w:cs="Times New Roman"/>
          <w:sz w:val="24"/>
          <w:szCs w:val="24"/>
        </w:rPr>
        <w:drawing>
          <wp:inline distT="0" distB="0" distL="0" distR="0" wp14:anchorId="46437CE4" wp14:editId="261B0355">
            <wp:extent cx="1289050" cy="1490525"/>
            <wp:effectExtent l="0" t="0" r="6350" b="0"/>
            <wp:docPr id="1736211984" name="Picture 1736211984" descr="C:\Users\84949\Desktop\him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84949\Desktop\himh2.jpg"/>
                    <pic:cNvPicPr>
                      <a:picLocks noChangeAspect="1" noChangeArrowheads="1"/>
                    </pic:cNvPicPr>
                  </pic:nvPicPr>
                  <pic:blipFill>
                    <a:blip r:embed="rId6213" cstate="print">
                      <a:extLst>
                        <a:ext uri="{28A0092B-C50C-407E-A947-70E740481C1C}">
                          <a14:useLocalDpi xmlns:a14="http://schemas.microsoft.com/office/drawing/2010/main" val="0"/>
                        </a:ext>
                      </a:extLst>
                    </a:blip>
                    <a:srcRect/>
                    <a:stretch>
                      <a:fillRect/>
                    </a:stretch>
                  </pic:blipFill>
                  <pic:spPr bwMode="auto">
                    <a:xfrm>
                      <a:off x="0" y="0"/>
                      <a:ext cx="1294310" cy="1496607"/>
                    </a:xfrm>
                    <a:prstGeom prst="rect">
                      <a:avLst/>
                    </a:prstGeom>
                    <a:noFill/>
                    <a:ln>
                      <a:noFill/>
                    </a:ln>
                  </pic:spPr>
                </pic:pic>
              </a:graphicData>
            </a:graphic>
          </wp:inline>
        </w:drawing>
      </w:r>
    </w:p>
    <w:p w14:paraId="0548D8DC"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4"/>
          <w:sz w:val="24"/>
          <w:szCs w:val="24"/>
        </w:rPr>
        <w:object w:dxaOrig="580" w:dyaOrig="260" w14:anchorId="67055CAC">
          <v:shape id="_x0000_i4535" type="#_x0000_t75" style="width:28.5pt;height:12.75pt" o:ole="">
            <v:imagedata r:id="rId6214" o:title=""/>
          </v:shape>
          <o:OLEObject Type="Embed" ProgID="Equation.DSMT4" ShapeID="_x0000_i4535" DrawAspect="Content" ObjectID="_1796843597" r:id="rId6215"/>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4"/>
          <w:sz w:val="24"/>
          <w:szCs w:val="24"/>
        </w:rPr>
        <w:object w:dxaOrig="760" w:dyaOrig="260" w14:anchorId="53C131F0">
          <v:shape id="_x0000_i4536" type="#_x0000_t75" style="width:38.25pt;height:12.75pt" o:ole="">
            <v:imagedata r:id="rId6216" o:title=""/>
          </v:shape>
          <o:OLEObject Type="Embed" ProgID="Equation.DSMT4" ShapeID="_x0000_i4536" DrawAspect="Content" ObjectID="_1796843598" r:id="rId6217"/>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0"/>
          <w:sz w:val="24"/>
          <w:szCs w:val="24"/>
        </w:rPr>
        <w:object w:dxaOrig="600" w:dyaOrig="320" w14:anchorId="35A59CE7">
          <v:shape id="_x0000_i4537" type="#_x0000_t75" style="width:30pt;height:15.75pt" o:ole="">
            <v:imagedata r:id="rId6218" o:title=""/>
          </v:shape>
          <o:OLEObject Type="Embed" ProgID="Equation.DSMT4" ShapeID="_x0000_i4537" DrawAspect="Content" ObjectID="_1796843599" r:id="rId6219"/>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10"/>
          <w:sz w:val="24"/>
          <w:szCs w:val="24"/>
        </w:rPr>
        <w:object w:dxaOrig="800" w:dyaOrig="320" w14:anchorId="2D812628">
          <v:shape id="_x0000_i4538" type="#_x0000_t75" style="width:39.75pt;height:15.75pt" o:ole="">
            <v:imagedata r:id="rId6220" o:title=""/>
          </v:shape>
          <o:OLEObject Type="Embed" ProgID="Equation.DSMT4" ShapeID="_x0000_i4538" DrawAspect="Content" ObjectID="_1796843600" r:id="rId6221"/>
        </w:object>
      </w:r>
      <w:r w:rsidRPr="00330A7E">
        <w:rPr>
          <w:rFonts w:ascii="Times New Roman" w:hAnsi="Times New Roman" w:cs="Times New Roman"/>
          <w:color w:val="000000" w:themeColor="text1"/>
          <w:sz w:val="24"/>
          <w:szCs w:val="24"/>
        </w:rPr>
        <w:t>.</w:t>
      </w:r>
    </w:p>
    <w:p w14:paraId="56B42B90"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4"/>
          <w:sz w:val="24"/>
          <w:szCs w:val="24"/>
        </w:rPr>
        <w:object w:dxaOrig="960" w:dyaOrig="400" w14:anchorId="4EA19702">
          <v:shape id="_x0000_i4539" type="#_x0000_t75" style="width:48pt;height:20.25pt" o:ole="">
            <v:imagedata r:id="rId6222" o:title=""/>
          </v:shape>
          <o:OLEObject Type="Embed" ProgID="Equation.DSMT4" ShapeID="_x0000_i4539" DrawAspect="Content" ObjectID="_1796843601" r:id="rId6223"/>
        </w:object>
      </w:r>
      <w:r w:rsidRPr="00330A7E">
        <w:rPr>
          <w:rFonts w:ascii="Times New Roman" w:hAnsi="Times New Roman" w:cs="Times New Roman"/>
          <w:sz w:val="24"/>
          <w:szCs w:val="24"/>
        </w:rPr>
        <w:t xml:space="preserve"> là một nguyên hàm của hàm số </w:t>
      </w:r>
      <w:r w:rsidRPr="00330A7E">
        <w:rPr>
          <w:rFonts w:ascii="Times New Roman" w:hAnsi="Times New Roman" w:cs="Times New Roman"/>
          <w:position w:val="-10"/>
          <w:sz w:val="24"/>
          <w:szCs w:val="24"/>
        </w:rPr>
        <w:object w:dxaOrig="1080" w:dyaOrig="360" w14:anchorId="282B16B2">
          <v:shape id="_x0000_i4540" type="#_x0000_t75" style="width:54pt;height:18pt" o:ole="">
            <v:imagedata r:id="rId6224" o:title=""/>
          </v:shape>
          <o:OLEObject Type="Embed" ProgID="Equation.DSMT4" ShapeID="_x0000_i4540" DrawAspect="Content" ObjectID="_1796843602" r:id="rId6225"/>
        </w:object>
      </w:r>
      <w:r w:rsidRPr="00330A7E">
        <w:rPr>
          <w:rFonts w:ascii="Times New Roman" w:hAnsi="Times New Roman" w:cs="Times New Roman"/>
          <w:sz w:val="24"/>
          <w:szCs w:val="24"/>
        </w:rPr>
        <w:t>.Phát biểu nào sau đây đúng?</w:t>
      </w:r>
    </w:p>
    <w:p w14:paraId="58F823A1"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lastRenderedPageBreak/>
        <w:t xml:space="preserve">A. </w:t>
      </w:r>
      <w:r w:rsidRPr="00330A7E">
        <w:rPr>
          <w:rFonts w:ascii="Times New Roman" w:hAnsi="Times New Roman" w:cs="Times New Roman"/>
          <w:position w:val="-24"/>
          <w:sz w:val="24"/>
          <w:szCs w:val="24"/>
        </w:rPr>
        <w:object w:dxaOrig="1840" w:dyaOrig="660" w14:anchorId="181284E1">
          <v:shape id="_x0000_i4541" type="#_x0000_t75" style="width:92.25pt;height:33pt" o:ole="">
            <v:imagedata r:id="rId6226" o:title=""/>
          </v:shape>
          <o:OLEObject Type="Embed" ProgID="Equation.DSMT4" ShapeID="_x0000_i4541" DrawAspect="Content" ObjectID="_1796843603" r:id="rId6227"/>
        </w:object>
      </w:r>
      <w:r w:rsidRPr="00330A7E">
        <w:rPr>
          <w:rFonts w:ascii="Times New Roman" w:hAnsi="Times New Roman" w:cs="Times New Roman"/>
          <w:color w:val="000000" w:themeColor="text1"/>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14"/>
          <w:sz w:val="24"/>
          <w:szCs w:val="24"/>
        </w:rPr>
        <w:object w:dxaOrig="1060" w:dyaOrig="400" w14:anchorId="198079E4">
          <v:shape id="_x0000_i4542" type="#_x0000_t75" style="width:53.25pt;height:20.25pt" o:ole="">
            <v:imagedata r:id="rId6228" o:title=""/>
          </v:shape>
          <o:OLEObject Type="Embed" ProgID="Equation.DSMT4" ShapeID="_x0000_i4542" DrawAspect="Content" ObjectID="_1796843604" r:id="rId6229"/>
        </w:object>
      </w:r>
      <w:r w:rsidRPr="00330A7E">
        <w:rPr>
          <w:rFonts w:ascii="Times New Roman" w:hAnsi="Times New Roman" w:cs="Times New Roman"/>
          <w:color w:val="000000" w:themeColor="text1"/>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4"/>
          <w:sz w:val="24"/>
          <w:szCs w:val="24"/>
        </w:rPr>
        <w:object w:dxaOrig="1120" w:dyaOrig="400" w14:anchorId="70D0E49C">
          <v:shape id="_x0000_i4543" type="#_x0000_t75" style="width:56.25pt;height:20.25pt" o:ole="">
            <v:imagedata r:id="rId6230" o:title=""/>
          </v:shape>
          <o:OLEObject Type="Embed" ProgID="Equation.DSMT4" ShapeID="_x0000_i4543" DrawAspect="Content" ObjectID="_1796843605" r:id="rId6231"/>
        </w:object>
      </w:r>
      <w:r w:rsidRPr="00330A7E">
        <w:rPr>
          <w:rFonts w:ascii="Times New Roman" w:hAnsi="Times New Roman" w:cs="Times New Roman"/>
          <w:color w:val="000000" w:themeColor="text1"/>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24"/>
          <w:sz w:val="24"/>
          <w:szCs w:val="24"/>
        </w:rPr>
        <w:object w:dxaOrig="1080" w:dyaOrig="660" w14:anchorId="18DF2B23">
          <v:shape id="_x0000_i4544" type="#_x0000_t75" style="width:54pt;height:33pt" o:ole="">
            <v:imagedata r:id="rId6232" o:title=""/>
          </v:shape>
          <o:OLEObject Type="Embed" ProgID="Equation.DSMT4" ShapeID="_x0000_i4544" DrawAspect="Content" ObjectID="_1796843606" r:id="rId6233"/>
        </w:object>
      </w:r>
      <w:r w:rsidRPr="00330A7E">
        <w:rPr>
          <w:rFonts w:ascii="Times New Roman" w:hAnsi="Times New Roman" w:cs="Times New Roman"/>
          <w:color w:val="000000" w:themeColor="text1"/>
          <w:sz w:val="24"/>
          <w:szCs w:val="24"/>
        </w:rPr>
        <w:t>.</w:t>
      </w:r>
    </w:p>
    <w:p w14:paraId="427BBC0B"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với hệ toạ độ </w:t>
      </w:r>
      <w:r w:rsidRPr="00330A7E">
        <w:rPr>
          <w:rFonts w:ascii="Times New Roman" w:hAnsi="Times New Roman" w:cs="Times New Roman"/>
          <w:position w:val="-10"/>
          <w:sz w:val="24"/>
          <w:szCs w:val="24"/>
        </w:rPr>
        <w:object w:dxaOrig="560" w:dyaOrig="320" w14:anchorId="448697EF">
          <v:shape id="_x0000_i4545" type="#_x0000_t75" style="width:27.75pt;height:15.75pt" o:ole="">
            <v:imagedata r:id="rId2128" o:title=""/>
          </v:shape>
          <o:OLEObject Type="Embed" ProgID="Equation.DSMT4" ShapeID="_x0000_i4545" DrawAspect="Content" ObjectID="_1796843607" r:id="rId6234"/>
        </w:object>
      </w:r>
      <w:r w:rsidRPr="00330A7E">
        <w:rPr>
          <w:rFonts w:ascii="Times New Roman" w:hAnsi="Times New Roman" w:cs="Times New Roman"/>
          <w:sz w:val="24"/>
          <w:szCs w:val="24"/>
        </w:rPr>
        <w:t>, phương trình nào sau đây là phương trình tổng quát của mặt phẳng</w:t>
      </w:r>
    </w:p>
    <w:p w14:paraId="1FE9C2B2"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10"/>
          <w:sz w:val="24"/>
          <w:szCs w:val="24"/>
        </w:rPr>
        <w:object w:dxaOrig="2180" w:dyaOrig="360" w14:anchorId="7A7F8AD4">
          <v:shape id="_x0000_i4546" type="#_x0000_t75" style="width:108.75pt;height:18pt" o:ole="">
            <v:imagedata r:id="rId6235" o:title=""/>
          </v:shape>
          <o:OLEObject Type="Embed" ProgID="Equation.DSMT4" ShapeID="_x0000_i4546" DrawAspect="Content" ObjectID="_1796843608" r:id="rId6236"/>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10"/>
          <w:sz w:val="24"/>
          <w:szCs w:val="24"/>
        </w:rPr>
        <w:object w:dxaOrig="2060" w:dyaOrig="360" w14:anchorId="09FDF383">
          <v:shape id="_x0000_i4547" type="#_x0000_t75" style="width:102.75pt;height:18pt" o:ole="">
            <v:imagedata r:id="rId6237" o:title=""/>
          </v:shape>
          <o:OLEObject Type="Embed" ProgID="Equation.DSMT4" ShapeID="_x0000_i4547" DrawAspect="Content" ObjectID="_1796843609" r:id="rId6238"/>
        </w:object>
      </w:r>
      <w:r w:rsidRPr="00330A7E">
        <w:rPr>
          <w:rFonts w:ascii="Times New Roman" w:hAnsi="Times New Roman" w:cs="Times New Roman"/>
          <w:sz w:val="24"/>
          <w:szCs w:val="24"/>
        </w:rPr>
        <w:t>.</w:t>
      </w:r>
    </w:p>
    <w:p w14:paraId="65DEF231"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0"/>
          <w:sz w:val="24"/>
          <w:szCs w:val="24"/>
        </w:rPr>
        <w:object w:dxaOrig="1939" w:dyaOrig="320" w14:anchorId="6E738BE1">
          <v:shape id="_x0000_i4548" type="#_x0000_t75" style="width:97.5pt;height:15.75pt" o:ole="">
            <v:imagedata r:id="rId6239" o:title=""/>
          </v:shape>
          <o:OLEObject Type="Embed" ProgID="Equation.DSMT4" ShapeID="_x0000_i4548" DrawAspect="Content" ObjectID="_1796843610" r:id="rId6240"/>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10"/>
          <w:sz w:val="24"/>
          <w:szCs w:val="24"/>
        </w:rPr>
        <w:object w:dxaOrig="2060" w:dyaOrig="360" w14:anchorId="61CA25C8">
          <v:shape id="_x0000_i4549" type="#_x0000_t75" style="width:102.75pt;height:18pt" o:ole="">
            <v:imagedata r:id="rId6241" o:title=""/>
          </v:shape>
          <o:OLEObject Type="Embed" ProgID="Equation.DSMT4" ShapeID="_x0000_i4549" DrawAspect="Content" ObjectID="_1796843611" r:id="rId6242"/>
        </w:object>
      </w:r>
      <w:r w:rsidRPr="00330A7E">
        <w:rPr>
          <w:rFonts w:ascii="Times New Roman" w:hAnsi="Times New Roman" w:cs="Times New Roman"/>
          <w:sz w:val="24"/>
          <w:szCs w:val="24"/>
        </w:rPr>
        <w:t>.</w:t>
      </w:r>
    </w:p>
    <w:p w14:paraId="34FE1F3D"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với hệ toạ độ </w:t>
      </w:r>
      <w:r w:rsidRPr="00330A7E">
        <w:rPr>
          <w:rFonts w:ascii="Times New Roman" w:hAnsi="Times New Roman" w:cs="Times New Roman"/>
          <w:position w:val="-10"/>
          <w:sz w:val="24"/>
          <w:szCs w:val="24"/>
        </w:rPr>
        <w:object w:dxaOrig="560" w:dyaOrig="320" w14:anchorId="23184AFD">
          <v:shape id="_x0000_i4550" type="#_x0000_t75" style="width:27.75pt;height:15.75pt" o:ole="">
            <v:imagedata r:id="rId2128" o:title=""/>
          </v:shape>
          <o:OLEObject Type="Embed" ProgID="Equation.DSMT4" ShapeID="_x0000_i4550" DrawAspect="Content" ObjectID="_1796843612" r:id="rId6243"/>
        </w:object>
      </w:r>
      <w:r w:rsidRPr="00330A7E">
        <w:rPr>
          <w:rFonts w:ascii="Times New Roman" w:hAnsi="Times New Roman" w:cs="Times New Roman"/>
          <w:sz w:val="24"/>
          <w:szCs w:val="24"/>
        </w:rPr>
        <w:t>, phương trình nào sau đây là phương trình chính tắc của đường thẳng?</w:t>
      </w:r>
    </w:p>
    <w:p w14:paraId="14012E0C"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24"/>
          <w:sz w:val="24"/>
          <w:szCs w:val="24"/>
        </w:rPr>
        <w:object w:dxaOrig="2180" w:dyaOrig="620" w14:anchorId="7601A3DF">
          <v:shape id="_x0000_i4551" type="#_x0000_t75" style="width:108.75pt;height:30.75pt" o:ole="">
            <v:imagedata r:id="rId6244" o:title=""/>
          </v:shape>
          <o:OLEObject Type="Embed" ProgID="Equation.DSMT4" ShapeID="_x0000_i4551" DrawAspect="Content" ObjectID="_1796843613" r:id="rId6245"/>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24"/>
          <w:sz w:val="24"/>
          <w:szCs w:val="24"/>
        </w:rPr>
        <w:object w:dxaOrig="2180" w:dyaOrig="620" w14:anchorId="37F8ABA8">
          <v:shape id="_x0000_i4552" type="#_x0000_t75" style="width:108.75pt;height:30.75pt" o:ole="">
            <v:imagedata r:id="rId6246" o:title=""/>
          </v:shape>
          <o:OLEObject Type="Embed" ProgID="Equation.DSMT4" ShapeID="_x0000_i4552" DrawAspect="Content" ObjectID="_1796843614" r:id="rId6247"/>
        </w:object>
      </w:r>
      <w:r w:rsidRPr="00330A7E">
        <w:rPr>
          <w:rFonts w:ascii="Times New Roman" w:hAnsi="Times New Roman" w:cs="Times New Roman"/>
          <w:sz w:val="24"/>
          <w:szCs w:val="24"/>
        </w:rPr>
        <w:t>.</w:t>
      </w:r>
    </w:p>
    <w:p w14:paraId="0C502F65"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24"/>
          <w:sz w:val="24"/>
          <w:szCs w:val="24"/>
        </w:rPr>
        <w:object w:dxaOrig="2160" w:dyaOrig="620" w14:anchorId="59DE196E">
          <v:shape id="_x0000_i4553" type="#_x0000_t75" style="width:108pt;height:30.75pt" o:ole="">
            <v:imagedata r:id="rId6248" o:title=""/>
          </v:shape>
          <o:OLEObject Type="Embed" ProgID="Equation.DSMT4" ShapeID="_x0000_i4553" DrawAspect="Content" ObjectID="_1796843615" r:id="rId624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28"/>
          <w:sz w:val="24"/>
          <w:szCs w:val="24"/>
        </w:rPr>
        <w:object w:dxaOrig="2180" w:dyaOrig="660" w14:anchorId="38828327">
          <v:shape id="_x0000_i4554" type="#_x0000_t75" style="width:108.75pt;height:33pt" o:ole="">
            <v:imagedata r:id="rId6250" o:title=""/>
          </v:shape>
          <o:OLEObject Type="Embed" ProgID="Equation.DSMT4" ShapeID="_x0000_i4554" DrawAspect="Content" ObjectID="_1796843616" r:id="rId6251"/>
        </w:object>
      </w:r>
      <w:r w:rsidRPr="00330A7E">
        <w:rPr>
          <w:rFonts w:ascii="Times New Roman" w:hAnsi="Times New Roman" w:cs="Times New Roman"/>
          <w:sz w:val="24"/>
          <w:szCs w:val="24"/>
        </w:rPr>
        <w:t>.</w:t>
      </w:r>
    </w:p>
    <w:p w14:paraId="7B36EF88"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với hệ toạ độ </w:t>
      </w:r>
      <w:r w:rsidRPr="00330A7E">
        <w:rPr>
          <w:rFonts w:ascii="Times New Roman" w:hAnsi="Times New Roman" w:cs="Times New Roman"/>
          <w:position w:val="-10"/>
          <w:sz w:val="24"/>
          <w:szCs w:val="24"/>
        </w:rPr>
        <w:object w:dxaOrig="560" w:dyaOrig="320" w14:anchorId="01EE421E">
          <v:shape id="_x0000_i4555" type="#_x0000_t75" style="width:27.75pt;height:15.75pt" o:ole="">
            <v:imagedata r:id="rId2128" o:title=""/>
          </v:shape>
          <o:OLEObject Type="Embed" ProgID="Equation.DSMT4" ShapeID="_x0000_i4555" DrawAspect="Content" ObjectID="_1796843617" r:id="rId6252"/>
        </w:object>
      </w:r>
      <w:r w:rsidRPr="00330A7E">
        <w:rPr>
          <w:rFonts w:ascii="Times New Roman" w:hAnsi="Times New Roman" w:cs="Times New Roman"/>
          <w:sz w:val="24"/>
          <w:szCs w:val="24"/>
        </w:rPr>
        <w:t>, phương trình nào sau đây là phương trình mặt cầu</w:t>
      </w:r>
    </w:p>
    <w:p w14:paraId="05903D4E"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16"/>
          <w:sz w:val="24"/>
          <w:szCs w:val="24"/>
        </w:rPr>
        <w:object w:dxaOrig="3379" w:dyaOrig="499" w14:anchorId="2C6B2F4C">
          <v:shape id="_x0000_i4556" type="#_x0000_t75" style="width:168.75pt;height:25.5pt" o:ole="">
            <v:imagedata r:id="rId6253" o:title=""/>
          </v:shape>
          <o:OLEObject Type="Embed" ProgID="Equation.DSMT4" ShapeID="_x0000_i4556" DrawAspect="Content" ObjectID="_1796843618" r:id="rId6254"/>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16"/>
          <w:sz w:val="24"/>
          <w:szCs w:val="24"/>
        </w:rPr>
        <w:object w:dxaOrig="3760" w:dyaOrig="499" w14:anchorId="27024B82">
          <v:shape id="_x0000_i4557" type="#_x0000_t75" style="width:188.25pt;height:25.5pt" o:ole="">
            <v:imagedata r:id="rId6255" o:title=""/>
          </v:shape>
          <o:OLEObject Type="Embed" ProgID="Equation.DSMT4" ShapeID="_x0000_i4557" DrawAspect="Content" ObjectID="_1796843619" r:id="rId6256"/>
        </w:object>
      </w:r>
      <w:r w:rsidRPr="00330A7E">
        <w:rPr>
          <w:rFonts w:ascii="Times New Roman" w:hAnsi="Times New Roman" w:cs="Times New Roman"/>
          <w:sz w:val="24"/>
          <w:szCs w:val="24"/>
        </w:rPr>
        <w:t>.</w:t>
      </w:r>
    </w:p>
    <w:p w14:paraId="098C876C"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4"/>
          <w:sz w:val="24"/>
          <w:szCs w:val="24"/>
        </w:rPr>
        <w:object w:dxaOrig="3260" w:dyaOrig="440" w14:anchorId="1E177CFD">
          <v:shape id="_x0000_i4558" type="#_x0000_t75" style="width:162.75pt;height:21.75pt" o:ole="">
            <v:imagedata r:id="rId6257" o:title=""/>
          </v:shape>
          <o:OLEObject Type="Embed" ProgID="Equation.DSMT4" ShapeID="_x0000_i4558" DrawAspect="Content" ObjectID="_1796843620" r:id="rId625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14"/>
          <w:sz w:val="24"/>
          <w:szCs w:val="24"/>
        </w:rPr>
        <w:object w:dxaOrig="3420" w:dyaOrig="440" w14:anchorId="0622C9AF">
          <v:shape id="_x0000_i4559" type="#_x0000_t75" style="width:171pt;height:21.75pt" o:ole="">
            <v:imagedata r:id="rId6259" o:title=""/>
          </v:shape>
          <o:OLEObject Type="Embed" ProgID="Equation.DSMT4" ShapeID="_x0000_i4559" DrawAspect="Content" ObjectID="_1796843621" r:id="rId6260"/>
        </w:object>
      </w:r>
      <w:r w:rsidRPr="00330A7E">
        <w:rPr>
          <w:rFonts w:ascii="Times New Roman" w:hAnsi="Times New Roman" w:cs="Times New Roman"/>
          <w:sz w:val="24"/>
          <w:szCs w:val="24"/>
        </w:rPr>
        <w:t>.</w:t>
      </w:r>
    </w:p>
    <w:p w14:paraId="6F33E28B" w14:textId="77777777" w:rsidR="00ED397D" w:rsidRPr="00330A7E" w:rsidRDefault="00ED397D" w:rsidP="000E1E56">
      <w:pPr>
        <w:numPr>
          <w:ilvl w:val="0"/>
          <w:numId w:val="4"/>
        </w:numPr>
        <w:spacing w:after="160" w:line="259" w:lineRule="auto"/>
        <w:rPr>
          <w:rFonts w:ascii="Times New Roman" w:hAnsi="Times New Roman" w:cs="Times New Roman"/>
          <w:sz w:val="24"/>
          <w:szCs w:val="24"/>
          <w:lang w:val="fr-FR"/>
        </w:rPr>
      </w:pPr>
      <w:r w:rsidRPr="00330A7E">
        <w:rPr>
          <w:rFonts w:ascii="Times New Roman" w:hAnsi="Times New Roman" w:cs="Times New Roman"/>
          <w:sz w:val="24"/>
          <w:szCs w:val="24"/>
          <w:lang w:val="fr-FR"/>
        </w:rPr>
        <w:t xml:space="preserve">Cho hai biến cố </w:t>
      </w:r>
      <w:r w:rsidRPr="00330A7E">
        <w:rPr>
          <w:rFonts w:ascii="Times New Roman" w:hAnsi="Times New Roman" w:cs="Times New Roman"/>
          <w:position w:val="-4"/>
          <w:sz w:val="24"/>
          <w:szCs w:val="24"/>
          <w:lang w:val="fr-FR"/>
        </w:rPr>
        <w:object w:dxaOrig="220" w:dyaOrig="260" w14:anchorId="7F9FF4E5">
          <v:shape id="_x0000_i4560" type="#_x0000_t75" style="width:10.5pt;height:12.75pt" o:ole="">
            <v:imagedata r:id="rId6261" o:title=""/>
          </v:shape>
          <o:OLEObject Type="Embed" ProgID="Equation.DSMT4" ShapeID="_x0000_i4560" DrawAspect="Content" ObjectID="_1796843622" r:id="rId6262"/>
        </w:object>
      </w:r>
      <w:r w:rsidRPr="00330A7E">
        <w:rPr>
          <w:rFonts w:ascii="Times New Roman" w:hAnsi="Times New Roman" w:cs="Times New Roman"/>
          <w:sz w:val="24"/>
          <w:szCs w:val="24"/>
          <w:lang w:val="fr-FR"/>
        </w:rPr>
        <w:t xml:space="preserve"> và</w:t>
      </w:r>
      <w:r w:rsidRPr="00330A7E">
        <w:rPr>
          <w:rFonts w:ascii="Times New Roman" w:hAnsi="Times New Roman" w:cs="Times New Roman"/>
          <w:position w:val="-4"/>
          <w:sz w:val="24"/>
          <w:szCs w:val="24"/>
        </w:rPr>
        <w:object w:dxaOrig="220" w:dyaOrig="260" w14:anchorId="3682E97B">
          <v:shape id="_x0000_i4561" type="#_x0000_t75" style="width:10.5pt;height:12.75pt" o:ole="">
            <v:imagedata r:id="rId6263" o:title=""/>
          </v:shape>
          <o:OLEObject Type="Embed" ProgID="Equation.DSMT4" ShapeID="_x0000_i4561" DrawAspect="Content" ObjectID="_1796843623" r:id="rId6264"/>
        </w:object>
      </w:r>
      <w:r w:rsidRPr="00330A7E">
        <w:rPr>
          <w:rFonts w:ascii="Times New Roman" w:hAnsi="Times New Roman" w:cs="Times New Roman"/>
          <w:sz w:val="24"/>
          <w:szCs w:val="24"/>
          <w:lang w:val="fr-FR"/>
        </w:rPr>
        <w:t xml:space="preserve">. Xác suất của biến cố </w:t>
      </w:r>
      <w:r w:rsidRPr="00330A7E">
        <w:rPr>
          <w:rFonts w:ascii="Times New Roman" w:hAnsi="Times New Roman" w:cs="Times New Roman"/>
          <w:position w:val="-4"/>
          <w:sz w:val="24"/>
          <w:szCs w:val="24"/>
        </w:rPr>
        <w:object w:dxaOrig="220" w:dyaOrig="260" w14:anchorId="5743E9ED">
          <v:shape id="_x0000_i4562" type="#_x0000_t75" style="width:10.5pt;height:12.75pt" o:ole="">
            <v:imagedata r:id="rId6261" o:title=""/>
          </v:shape>
          <o:OLEObject Type="Embed" ProgID="Equation.DSMT4" ShapeID="_x0000_i4562" DrawAspect="Content" ObjectID="_1796843624" r:id="rId6265"/>
        </w:object>
      </w:r>
      <w:r w:rsidRPr="00330A7E">
        <w:rPr>
          <w:rFonts w:ascii="Times New Roman" w:hAnsi="Times New Roman" w:cs="Times New Roman"/>
          <w:sz w:val="24"/>
          <w:szCs w:val="24"/>
          <w:lang w:val="fr-FR"/>
        </w:rPr>
        <w:t xml:space="preserve"> với điều kiện biến cố </w:t>
      </w:r>
      <w:r w:rsidRPr="00330A7E">
        <w:rPr>
          <w:rFonts w:ascii="Times New Roman" w:hAnsi="Times New Roman" w:cs="Times New Roman"/>
          <w:position w:val="-4"/>
          <w:sz w:val="24"/>
          <w:szCs w:val="24"/>
        </w:rPr>
        <w:object w:dxaOrig="220" w:dyaOrig="260" w14:anchorId="6372058F">
          <v:shape id="_x0000_i4563" type="#_x0000_t75" style="width:10.5pt;height:12.75pt" o:ole="">
            <v:imagedata r:id="rId6266" o:title=""/>
          </v:shape>
          <o:OLEObject Type="Embed" ProgID="Equation.DSMT4" ShapeID="_x0000_i4563" DrawAspect="Content" ObjectID="_1796843625" r:id="rId6267"/>
        </w:object>
      </w:r>
      <w:r w:rsidRPr="00330A7E">
        <w:rPr>
          <w:rFonts w:ascii="Times New Roman" w:hAnsi="Times New Roman" w:cs="Times New Roman"/>
          <w:sz w:val="24"/>
          <w:szCs w:val="24"/>
          <w:lang w:val="fr-FR"/>
        </w:rPr>
        <w:t xml:space="preserve"> đã xảy ra được gọi là xác suất của </w:t>
      </w:r>
      <w:r w:rsidRPr="00330A7E">
        <w:rPr>
          <w:rFonts w:ascii="Times New Roman" w:hAnsi="Times New Roman" w:cs="Times New Roman"/>
          <w:position w:val="-4"/>
          <w:sz w:val="24"/>
          <w:szCs w:val="24"/>
        </w:rPr>
        <w:object w:dxaOrig="220" w:dyaOrig="260" w14:anchorId="284C1E56">
          <v:shape id="_x0000_i4564" type="#_x0000_t75" style="width:10.5pt;height:12.75pt" o:ole="">
            <v:imagedata r:id="rId6268" o:title=""/>
          </v:shape>
          <o:OLEObject Type="Embed" ProgID="Equation.DSMT4" ShapeID="_x0000_i4564" DrawAspect="Content" ObjectID="_1796843626" r:id="rId6269"/>
        </w:object>
      </w:r>
      <w:r w:rsidRPr="00330A7E">
        <w:rPr>
          <w:rFonts w:ascii="Times New Roman" w:hAnsi="Times New Roman" w:cs="Times New Roman"/>
          <w:sz w:val="24"/>
          <w:szCs w:val="24"/>
          <w:lang w:val="fr-FR"/>
        </w:rPr>
        <w:t xml:space="preserve"> với điều kiện</w:t>
      </w:r>
      <w:r w:rsidRPr="00330A7E">
        <w:rPr>
          <w:rFonts w:ascii="Times New Roman" w:hAnsi="Times New Roman" w:cs="Times New Roman"/>
          <w:position w:val="-4"/>
          <w:sz w:val="24"/>
          <w:szCs w:val="24"/>
        </w:rPr>
        <w:object w:dxaOrig="220" w:dyaOrig="260" w14:anchorId="0B34857D">
          <v:shape id="_x0000_i4565" type="#_x0000_t75" style="width:10.5pt;height:12.75pt" o:ole="">
            <v:imagedata r:id="rId6266" o:title=""/>
          </v:shape>
          <o:OLEObject Type="Embed" ProgID="Equation.DSMT4" ShapeID="_x0000_i4565" DrawAspect="Content" ObjectID="_1796843627" r:id="rId6270"/>
        </w:object>
      </w:r>
      <w:r w:rsidRPr="00330A7E">
        <w:rPr>
          <w:rFonts w:ascii="Times New Roman" w:hAnsi="Times New Roman" w:cs="Times New Roman"/>
          <w:sz w:val="24"/>
          <w:szCs w:val="24"/>
          <w:lang w:val="fr-FR"/>
        </w:rPr>
        <w:t>, ký hiệu là</w:t>
      </w:r>
      <w:r w:rsidRPr="00330A7E">
        <w:rPr>
          <w:rFonts w:ascii="Times New Roman" w:hAnsi="Times New Roman" w:cs="Times New Roman"/>
          <w:position w:val="-16"/>
          <w:sz w:val="24"/>
          <w:szCs w:val="24"/>
        </w:rPr>
        <w:object w:dxaOrig="780" w:dyaOrig="440" w14:anchorId="78F1C162">
          <v:shape id="_x0000_i4566" type="#_x0000_t75" style="width:39pt;height:21.75pt" o:ole="">
            <v:imagedata r:id="rId6271" o:title=""/>
          </v:shape>
          <o:OLEObject Type="Embed" ProgID="Equation.DSMT4" ShapeID="_x0000_i4566" DrawAspect="Content" ObjectID="_1796843628" r:id="rId6272"/>
        </w:object>
      </w:r>
      <w:r w:rsidRPr="00330A7E">
        <w:rPr>
          <w:rFonts w:ascii="Times New Roman" w:hAnsi="Times New Roman" w:cs="Times New Roman"/>
          <w:sz w:val="24"/>
          <w:szCs w:val="24"/>
          <w:lang w:val="fr-FR"/>
        </w:rPr>
        <w:t xml:space="preserve">. Nếu </w:t>
      </w:r>
      <w:r w:rsidRPr="00330A7E">
        <w:rPr>
          <w:rFonts w:ascii="Times New Roman" w:hAnsi="Times New Roman" w:cs="Times New Roman"/>
          <w:position w:val="-14"/>
          <w:sz w:val="24"/>
          <w:szCs w:val="24"/>
          <w:lang w:val="fr-FR"/>
        </w:rPr>
        <w:object w:dxaOrig="1200" w:dyaOrig="400" w14:anchorId="6D94B68C">
          <v:shape id="_x0000_i4567" type="#_x0000_t75" style="width:60pt;height:20.25pt" o:ole="">
            <v:imagedata r:id="rId6273" o:title=""/>
          </v:shape>
          <o:OLEObject Type="Embed" ProgID="Equation.DSMT4" ShapeID="_x0000_i4567" DrawAspect="Content" ObjectID="_1796843629" r:id="rId6274"/>
        </w:object>
      </w:r>
      <w:r w:rsidRPr="00330A7E">
        <w:rPr>
          <w:rFonts w:ascii="Times New Roman" w:hAnsi="Times New Roman" w:cs="Times New Roman"/>
          <w:position w:val="-14"/>
          <w:sz w:val="24"/>
          <w:szCs w:val="24"/>
        </w:rPr>
        <w:object w:dxaOrig="1500" w:dyaOrig="400" w14:anchorId="7D2C1310">
          <v:shape id="_x0000_i4568" type="#_x0000_t75" style="width:75pt;height:20.25pt" o:ole="">
            <v:imagedata r:id="rId6275" o:title=""/>
          </v:shape>
          <o:OLEObject Type="Embed" ProgID="Equation.DSMT4" ShapeID="_x0000_i4568" DrawAspect="Content" ObjectID="_1796843630" r:id="rId6276"/>
        </w:object>
      </w:r>
      <w:r w:rsidRPr="00330A7E">
        <w:rPr>
          <w:rFonts w:ascii="Times New Roman" w:hAnsi="Times New Roman" w:cs="Times New Roman"/>
          <w:sz w:val="24"/>
          <w:szCs w:val="24"/>
        </w:rPr>
        <w:t xml:space="preserve"> </w:t>
      </w:r>
      <w:r w:rsidRPr="00330A7E">
        <w:rPr>
          <w:rFonts w:ascii="Times New Roman" w:hAnsi="Times New Roman" w:cs="Times New Roman"/>
          <w:sz w:val="24"/>
          <w:szCs w:val="24"/>
          <w:lang w:val="fr-FR"/>
        </w:rPr>
        <w:t xml:space="preserve">thì </w:t>
      </w:r>
      <w:r w:rsidRPr="00330A7E">
        <w:rPr>
          <w:rFonts w:ascii="Times New Roman" w:hAnsi="Times New Roman" w:cs="Times New Roman"/>
          <w:position w:val="-16"/>
          <w:sz w:val="24"/>
          <w:szCs w:val="24"/>
        </w:rPr>
        <w:object w:dxaOrig="780" w:dyaOrig="440" w14:anchorId="1EE456E8">
          <v:shape id="_x0000_i4569" type="#_x0000_t75" style="width:39pt;height:21.75pt" o:ole="">
            <v:imagedata r:id="rId6271" o:title=""/>
          </v:shape>
          <o:OLEObject Type="Embed" ProgID="Equation.DSMT4" ShapeID="_x0000_i4569" DrawAspect="Content" ObjectID="_1796843631" r:id="rId6277"/>
        </w:object>
      </w:r>
      <w:r w:rsidRPr="00330A7E">
        <w:rPr>
          <w:rFonts w:ascii="Times New Roman" w:hAnsi="Times New Roman" w:cs="Times New Roman"/>
          <w:sz w:val="24"/>
          <w:szCs w:val="24"/>
        </w:rPr>
        <w:t>bằng:</w:t>
      </w:r>
    </w:p>
    <w:p w14:paraId="3486E40F" w14:textId="77777777" w:rsidR="00ED397D" w:rsidRPr="00330A7E" w:rsidRDefault="00ED397D" w:rsidP="00330A7E">
      <w:pPr>
        <w:ind w:left="272" w:firstLine="720"/>
        <w:rPr>
          <w:rFonts w:ascii="Times New Roman" w:hAnsi="Times New Roman" w:cs="Times New Roman"/>
          <w:sz w:val="24"/>
          <w:szCs w:val="24"/>
          <w:lang w:val="fr-FR"/>
        </w:rPr>
      </w:pPr>
      <w:r w:rsidRPr="00330A7E">
        <w:rPr>
          <w:rFonts w:ascii="Times New Roman" w:hAnsi="Times New Roman" w:cs="Times New Roman"/>
          <w:b/>
          <w:color w:val="0000FF"/>
          <w:sz w:val="24"/>
          <w:szCs w:val="24"/>
        </w:rPr>
        <w:t>A.</w:t>
      </w:r>
      <w:r w:rsidRPr="00330A7E">
        <w:rPr>
          <w:rFonts w:ascii="Times New Roman" w:hAnsi="Times New Roman" w:cs="Times New Roman"/>
          <w:b/>
          <w:sz w:val="24"/>
          <w:szCs w:val="24"/>
          <w:lang w:val="fr-FR"/>
        </w:rPr>
        <w:t xml:space="preserve">  </w:t>
      </w:r>
      <w:r w:rsidRPr="00330A7E">
        <w:rPr>
          <w:rFonts w:ascii="Times New Roman" w:hAnsi="Times New Roman" w:cs="Times New Roman"/>
          <w:position w:val="-24"/>
          <w:sz w:val="24"/>
          <w:szCs w:val="24"/>
        </w:rPr>
        <w:object w:dxaOrig="360" w:dyaOrig="620" w14:anchorId="38E6D321">
          <v:shape id="_x0000_i4570" type="#_x0000_t75" style="width:18pt;height:30.75pt" o:ole="">
            <v:imagedata r:id="rId6278" o:title=""/>
          </v:shape>
          <o:OLEObject Type="Embed" ProgID="Equation.DSMT4" ShapeID="_x0000_i4570" DrawAspect="Content" ObjectID="_1796843632" r:id="rId6279"/>
        </w:object>
      </w:r>
      <w:r w:rsidRPr="00330A7E">
        <w:rPr>
          <w:rFonts w:ascii="Times New Roman" w:hAnsi="Times New Roman" w:cs="Times New Roman"/>
          <w:sz w:val="24"/>
          <w:szCs w:val="24"/>
          <w:lang w:val="fr-FR"/>
        </w:rPr>
        <w:t>.</w:t>
      </w:r>
      <w:r w:rsidRPr="00330A7E">
        <w:rPr>
          <w:rFonts w:ascii="Times New Roman" w:hAnsi="Times New Roman" w:cs="Times New Roman"/>
          <w:sz w:val="24"/>
          <w:szCs w:val="24"/>
          <w:lang w:val="fr-FR"/>
        </w:rPr>
        <w:tab/>
      </w:r>
      <w:r w:rsidRPr="00330A7E">
        <w:rPr>
          <w:rFonts w:ascii="Times New Roman" w:hAnsi="Times New Roman" w:cs="Times New Roman"/>
          <w:sz w:val="24"/>
          <w:szCs w:val="24"/>
          <w:lang w:val="fr-FR"/>
        </w:rPr>
        <w:tab/>
      </w:r>
      <w:r w:rsidRPr="00330A7E">
        <w:rPr>
          <w:rFonts w:ascii="Times New Roman" w:hAnsi="Times New Roman" w:cs="Times New Roman"/>
          <w:b/>
          <w:color w:val="0000FF"/>
          <w:sz w:val="24"/>
          <w:szCs w:val="24"/>
        </w:rPr>
        <w:t>B.</w:t>
      </w:r>
      <w:r w:rsidRPr="00330A7E">
        <w:rPr>
          <w:rFonts w:ascii="Times New Roman" w:hAnsi="Times New Roman" w:cs="Times New Roman"/>
          <w:b/>
          <w:sz w:val="24"/>
          <w:szCs w:val="24"/>
          <w:lang w:val="fr-FR"/>
        </w:rPr>
        <w:t xml:space="preserve"> </w:t>
      </w:r>
      <w:r w:rsidRPr="00330A7E">
        <w:rPr>
          <w:rFonts w:ascii="Times New Roman" w:hAnsi="Times New Roman" w:cs="Times New Roman"/>
          <w:position w:val="-24"/>
          <w:sz w:val="24"/>
          <w:szCs w:val="24"/>
        </w:rPr>
        <w:object w:dxaOrig="220" w:dyaOrig="620" w14:anchorId="0A3E7275">
          <v:shape id="_x0000_i4571" type="#_x0000_t75" style="width:10.5pt;height:30.75pt" o:ole="">
            <v:imagedata r:id="rId6280" o:title=""/>
          </v:shape>
          <o:OLEObject Type="Embed" ProgID="Equation.DSMT4" ShapeID="_x0000_i4571" DrawAspect="Content" ObjectID="_1796843633" r:id="rId6281"/>
        </w:object>
      </w:r>
      <w:r w:rsidRPr="00330A7E">
        <w:rPr>
          <w:rFonts w:ascii="Times New Roman" w:hAnsi="Times New Roman" w:cs="Times New Roman"/>
          <w:sz w:val="24"/>
          <w:szCs w:val="24"/>
          <w:lang w:val="fr-FR"/>
        </w:rPr>
        <w:t>.</w:t>
      </w:r>
      <w:r w:rsidRPr="00330A7E">
        <w:rPr>
          <w:rFonts w:ascii="Times New Roman" w:hAnsi="Times New Roman" w:cs="Times New Roman"/>
          <w:sz w:val="24"/>
          <w:szCs w:val="24"/>
          <w:lang w:val="fr-FR"/>
        </w:rPr>
        <w:tab/>
      </w:r>
      <w:r w:rsidRPr="00330A7E">
        <w:rPr>
          <w:rFonts w:ascii="Times New Roman" w:hAnsi="Times New Roman" w:cs="Times New Roman"/>
          <w:sz w:val="24"/>
          <w:szCs w:val="24"/>
          <w:lang w:val="fr-FR"/>
        </w:rPr>
        <w:tab/>
      </w:r>
      <w:r w:rsidRPr="00330A7E">
        <w:rPr>
          <w:rFonts w:ascii="Times New Roman" w:hAnsi="Times New Roman" w:cs="Times New Roman"/>
          <w:sz w:val="24"/>
          <w:szCs w:val="24"/>
          <w:lang w:val="fr-FR"/>
        </w:rPr>
        <w:tab/>
      </w:r>
      <w:r w:rsidRPr="00330A7E">
        <w:rPr>
          <w:rFonts w:ascii="Times New Roman" w:hAnsi="Times New Roman" w:cs="Times New Roman"/>
          <w:b/>
          <w:color w:val="0000FF"/>
          <w:sz w:val="24"/>
          <w:szCs w:val="24"/>
        </w:rPr>
        <w:t>C.</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220" w:dyaOrig="620" w14:anchorId="18B9A156">
          <v:shape id="_x0000_i4572" type="#_x0000_t75" style="width:10.5pt;height:30.75pt" o:ole="">
            <v:imagedata r:id="rId6282" o:title=""/>
          </v:shape>
          <o:OLEObject Type="Embed" ProgID="Equation.DSMT4" ShapeID="_x0000_i4572" DrawAspect="Content" ObjectID="_1796843634" r:id="rId6283"/>
        </w:object>
      </w:r>
      <w:r w:rsidRPr="00330A7E">
        <w:rPr>
          <w:rFonts w:ascii="Times New Roman" w:hAnsi="Times New Roman" w:cs="Times New Roman"/>
          <w:sz w:val="24"/>
          <w:szCs w:val="24"/>
          <w:lang w:val="fr-FR"/>
        </w:rPr>
        <w:t>.</w:t>
      </w:r>
      <w:r w:rsidRPr="00330A7E">
        <w:rPr>
          <w:rFonts w:ascii="Times New Roman" w:hAnsi="Times New Roman" w:cs="Times New Roman"/>
          <w:sz w:val="24"/>
          <w:szCs w:val="24"/>
          <w:lang w:val="fr-FR"/>
        </w:rPr>
        <w:tab/>
      </w:r>
      <w:r w:rsidRPr="00330A7E">
        <w:rPr>
          <w:rFonts w:ascii="Times New Roman" w:hAnsi="Times New Roman" w:cs="Times New Roman"/>
          <w:sz w:val="24"/>
          <w:szCs w:val="24"/>
          <w:lang w:val="fr-FR"/>
        </w:rPr>
        <w:tab/>
      </w:r>
      <w:r w:rsidRPr="00330A7E">
        <w:rPr>
          <w:rFonts w:ascii="Times New Roman" w:hAnsi="Times New Roman" w:cs="Times New Roman"/>
          <w:sz w:val="24"/>
          <w:szCs w:val="24"/>
          <w:lang w:val="fr-FR"/>
        </w:rPr>
        <w:tab/>
      </w:r>
      <w:r w:rsidRPr="00330A7E">
        <w:rPr>
          <w:rFonts w:ascii="Times New Roman" w:hAnsi="Times New Roman" w:cs="Times New Roman"/>
          <w:b/>
          <w:color w:val="0000FF"/>
          <w:sz w:val="24"/>
          <w:szCs w:val="24"/>
        </w:rPr>
        <w:t>D.</w:t>
      </w:r>
      <w:r w:rsidRPr="00330A7E">
        <w:rPr>
          <w:rFonts w:ascii="Times New Roman" w:hAnsi="Times New Roman" w:cs="Times New Roman"/>
          <w:position w:val="-24"/>
          <w:sz w:val="24"/>
          <w:szCs w:val="24"/>
        </w:rPr>
        <w:object w:dxaOrig="240" w:dyaOrig="620" w14:anchorId="246F27E0">
          <v:shape id="_x0000_i4573" type="#_x0000_t75" style="width:12pt;height:30.75pt" o:ole="">
            <v:imagedata r:id="rId6284" o:title=""/>
          </v:shape>
          <o:OLEObject Type="Embed" ProgID="Equation.DSMT4" ShapeID="_x0000_i4573" DrawAspect="Content" ObjectID="_1796843635" r:id="rId6285"/>
        </w:object>
      </w:r>
      <w:r w:rsidRPr="00330A7E">
        <w:rPr>
          <w:rFonts w:ascii="Times New Roman" w:hAnsi="Times New Roman" w:cs="Times New Roman"/>
          <w:sz w:val="24"/>
          <w:szCs w:val="24"/>
          <w:lang w:val="fr-FR"/>
        </w:rPr>
        <w:t>.</w:t>
      </w:r>
    </w:p>
    <w:p w14:paraId="35E7ED24" w14:textId="77777777" w:rsidR="00ED397D" w:rsidRPr="00330A7E" w:rsidRDefault="00ED397D" w:rsidP="000E1E56">
      <w:pPr>
        <w:numPr>
          <w:ilvl w:val="0"/>
          <w:numId w:val="4"/>
        </w:numPr>
        <w:spacing w:after="160" w:line="259" w:lineRule="auto"/>
        <w:rPr>
          <w:rFonts w:ascii="Times New Roman" w:hAnsi="Times New Roman" w:cs="Times New Roman"/>
          <w:sz w:val="24"/>
          <w:szCs w:val="24"/>
          <w:lang w:val="fr-FR"/>
        </w:rPr>
      </w:pPr>
      <w:r w:rsidRPr="00330A7E">
        <w:rPr>
          <w:rFonts w:ascii="Times New Roman" w:hAnsi="Times New Roman" w:cs="Times New Roman"/>
          <w:sz w:val="24"/>
          <w:szCs w:val="24"/>
          <w:lang w:val="fr-FR"/>
        </w:rPr>
        <w:t>Trong buổi tham quan vườn quốc gia Cát Tiên, nhóm học sinh lớp 12A3 đã ước lượng chiều dài thân của một số cá thế chuốn chuồn và ghí lại trong bảng số liệu sau:</w:t>
      </w:r>
    </w:p>
    <w:tbl>
      <w:tblPr>
        <w:tblStyle w:val="TableGrid"/>
        <w:tblW w:w="7744" w:type="dxa"/>
        <w:tblInd w:w="992" w:type="dxa"/>
        <w:tblLook w:val="04A0" w:firstRow="1" w:lastRow="0" w:firstColumn="1" w:lastColumn="0" w:noHBand="0" w:noVBand="1"/>
      </w:tblPr>
      <w:tblGrid>
        <w:gridCol w:w="2178"/>
        <w:gridCol w:w="1102"/>
        <w:gridCol w:w="1116"/>
        <w:gridCol w:w="1116"/>
        <w:gridCol w:w="1116"/>
        <w:gridCol w:w="1116"/>
      </w:tblGrid>
      <w:tr w:rsidR="00ED397D" w:rsidRPr="00330A7E" w14:paraId="7F821D0F" w14:textId="77777777" w:rsidTr="00330A7E">
        <w:tc>
          <w:tcPr>
            <w:tcW w:w="2264" w:type="dxa"/>
          </w:tcPr>
          <w:p w14:paraId="1D8141D1" w14:textId="77777777" w:rsidR="00ED397D" w:rsidRPr="00330A7E" w:rsidRDefault="00ED397D" w:rsidP="00330A7E">
            <w:pPr>
              <w:rPr>
                <w:rFonts w:ascii="Times New Roman" w:hAnsi="Times New Roman" w:cs="Times New Roman"/>
                <w:sz w:val="24"/>
                <w:szCs w:val="24"/>
                <w:lang w:val="fr-FR"/>
              </w:rPr>
            </w:pPr>
            <w:r w:rsidRPr="00330A7E">
              <w:rPr>
                <w:rFonts w:ascii="Times New Roman" w:hAnsi="Times New Roman" w:cs="Times New Roman"/>
                <w:sz w:val="24"/>
                <w:szCs w:val="24"/>
                <w:lang w:val="fr-FR"/>
              </w:rPr>
              <w:t>Độ dài (cm)</w:t>
            </w:r>
          </w:p>
        </w:tc>
        <w:tc>
          <w:tcPr>
            <w:tcW w:w="1096" w:type="dxa"/>
          </w:tcPr>
          <w:p w14:paraId="02C6AA33" w14:textId="77777777" w:rsidR="00ED397D" w:rsidRPr="00330A7E" w:rsidRDefault="00ED397D" w:rsidP="00330A7E">
            <w:pPr>
              <w:rPr>
                <w:rFonts w:ascii="Times New Roman" w:hAnsi="Times New Roman" w:cs="Times New Roman"/>
                <w:sz w:val="24"/>
                <w:szCs w:val="24"/>
                <w:lang w:val="fr-FR"/>
              </w:rPr>
            </w:pPr>
            <w:r w:rsidRPr="00330A7E">
              <w:rPr>
                <w:rFonts w:ascii="Times New Roman" w:eastAsiaTheme="minorEastAsia" w:hAnsi="Times New Roman" w:cs="Times New Roman"/>
                <w:position w:val="-14"/>
                <w:sz w:val="24"/>
                <w:szCs w:val="24"/>
                <w:lang w:eastAsia="ja-JP"/>
              </w:rPr>
              <w:object w:dxaOrig="880" w:dyaOrig="400" w14:anchorId="575988BA">
                <v:shape id="_x0000_i4574" type="#_x0000_t75" style="width:44.25pt;height:20.25pt" o:ole="">
                  <v:imagedata r:id="rId6286" o:title=""/>
                </v:shape>
                <o:OLEObject Type="Embed" ProgID="Equation.DSMT4" ShapeID="_x0000_i4574" DrawAspect="Content" ObjectID="_1796843636" r:id="rId6287"/>
              </w:object>
            </w:r>
          </w:p>
        </w:tc>
        <w:tc>
          <w:tcPr>
            <w:tcW w:w="1096" w:type="dxa"/>
          </w:tcPr>
          <w:p w14:paraId="1A7C0DA4" w14:textId="77777777" w:rsidR="00ED397D" w:rsidRPr="00330A7E" w:rsidRDefault="00ED397D" w:rsidP="00330A7E">
            <w:pPr>
              <w:rPr>
                <w:rFonts w:ascii="Times New Roman" w:hAnsi="Times New Roman" w:cs="Times New Roman"/>
                <w:sz w:val="24"/>
                <w:szCs w:val="24"/>
                <w:lang w:val="fr-FR"/>
              </w:rPr>
            </w:pPr>
            <w:r w:rsidRPr="00330A7E">
              <w:rPr>
                <w:rFonts w:ascii="Times New Roman" w:eastAsiaTheme="minorEastAsia" w:hAnsi="Times New Roman" w:cs="Times New Roman"/>
                <w:position w:val="-14"/>
                <w:sz w:val="24"/>
                <w:szCs w:val="24"/>
                <w:lang w:eastAsia="ja-JP"/>
              </w:rPr>
              <w:object w:dxaOrig="900" w:dyaOrig="400" w14:anchorId="20DF24EF">
                <v:shape id="_x0000_i4575" type="#_x0000_t75" style="width:45pt;height:20.25pt" o:ole="">
                  <v:imagedata r:id="rId6288" o:title=""/>
                </v:shape>
                <o:OLEObject Type="Embed" ProgID="Equation.DSMT4" ShapeID="_x0000_i4575" DrawAspect="Content" ObjectID="_1796843637" r:id="rId6289"/>
              </w:object>
            </w:r>
          </w:p>
        </w:tc>
        <w:tc>
          <w:tcPr>
            <w:tcW w:w="1096" w:type="dxa"/>
          </w:tcPr>
          <w:p w14:paraId="24241F61" w14:textId="77777777" w:rsidR="00ED397D" w:rsidRPr="00330A7E" w:rsidRDefault="00ED397D" w:rsidP="00330A7E">
            <w:pPr>
              <w:rPr>
                <w:rFonts w:ascii="Times New Roman" w:hAnsi="Times New Roman" w:cs="Times New Roman"/>
                <w:sz w:val="24"/>
                <w:szCs w:val="24"/>
                <w:lang w:val="fr-FR"/>
              </w:rPr>
            </w:pPr>
            <w:r w:rsidRPr="00330A7E">
              <w:rPr>
                <w:rFonts w:ascii="Times New Roman" w:eastAsiaTheme="minorEastAsia" w:hAnsi="Times New Roman" w:cs="Times New Roman"/>
                <w:position w:val="-14"/>
                <w:sz w:val="24"/>
                <w:szCs w:val="24"/>
                <w:lang w:eastAsia="ja-JP"/>
              </w:rPr>
              <w:object w:dxaOrig="900" w:dyaOrig="400" w14:anchorId="2B98A4BD">
                <v:shape id="_x0000_i4576" type="#_x0000_t75" style="width:45pt;height:20.25pt" o:ole="">
                  <v:imagedata r:id="rId6290" o:title=""/>
                </v:shape>
                <o:OLEObject Type="Embed" ProgID="Equation.DSMT4" ShapeID="_x0000_i4576" DrawAspect="Content" ObjectID="_1796843638" r:id="rId6291"/>
              </w:object>
            </w:r>
          </w:p>
        </w:tc>
        <w:tc>
          <w:tcPr>
            <w:tcW w:w="1096" w:type="dxa"/>
          </w:tcPr>
          <w:p w14:paraId="18D48BB5" w14:textId="77777777" w:rsidR="00ED397D" w:rsidRPr="00330A7E" w:rsidRDefault="00ED397D" w:rsidP="00330A7E">
            <w:pPr>
              <w:rPr>
                <w:rFonts w:ascii="Times New Roman" w:hAnsi="Times New Roman" w:cs="Times New Roman"/>
                <w:sz w:val="24"/>
                <w:szCs w:val="24"/>
                <w:lang w:val="fr-FR"/>
              </w:rPr>
            </w:pPr>
            <w:r w:rsidRPr="00330A7E">
              <w:rPr>
                <w:rFonts w:ascii="Times New Roman" w:eastAsiaTheme="minorEastAsia" w:hAnsi="Times New Roman" w:cs="Times New Roman"/>
                <w:position w:val="-14"/>
                <w:sz w:val="24"/>
                <w:szCs w:val="24"/>
                <w:lang w:eastAsia="ja-JP"/>
              </w:rPr>
              <w:object w:dxaOrig="900" w:dyaOrig="400" w14:anchorId="19F4BE2E">
                <v:shape id="_x0000_i4577" type="#_x0000_t75" style="width:45pt;height:20.25pt" o:ole="">
                  <v:imagedata r:id="rId6292" o:title=""/>
                </v:shape>
                <o:OLEObject Type="Embed" ProgID="Equation.DSMT4" ShapeID="_x0000_i4577" DrawAspect="Content" ObjectID="_1796843639" r:id="rId6293"/>
              </w:object>
            </w:r>
          </w:p>
        </w:tc>
        <w:tc>
          <w:tcPr>
            <w:tcW w:w="1096" w:type="dxa"/>
          </w:tcPr>
          <w:p w14:paraId="2D004C76" w14:textId="77777777" w:rsidR="00ED397D" w:rsidRPr="00330A7E" w:rsidRDefault="00ED397D" w:rsidP="00330A7E">
            <w:pPr>
              <w:rPr>
                <w:rFonts w:ascii="Times New Roman" w:hAnsi="Times New Roman" w:cs="Times New Roman"/>
                <w:sz w:val="24"/>
                <w:szCs w:val="24"/>
                <w:lang w:val="fr-FR"/>
              </w:rPr>
            </w:pPr>
            <w:r w:rsidRPr="00330A7E">
              <w:rPr>
                <w:rFonts w:ascii="Times New Roman" w:eastAsiaTheme="minorEastAsia" w:hAnsi="Times New Roman" w:cs="Times New Roman"/>
                <w:position w:val="-14"/>
                <w:sz w:val="24"/>
                <w:szCs w:val="24"/>
                <w:lang w:eastAsia="ja-JP"/>
              </w:rPr>
              <w:object w:dxaOrig="900" w:dyaOrig="400" w14:anchorId="5D30A42E">
                <v:shape id="_x0000_i4578" type="#_x0000_t75" style="width:45pt;height:20.25pt" o:ole="">
                  <v:imagedata r:id="rId6294" o:title=""/>
                </v:shape>
                <o:OLEObject Type="Embed" ProgID="Equation.DSMT4" ShapeID="_x0000_i4578" DrawAspect="Content" ObjectID="_1796843640" r:id="rId6295"/>
              </w:object>
            </w:r>
          </w:p>
        </w:tc>
      </w:tr>
      <w:tr w:rsidR="00ED397D" w:rsidRPr="00330A7E" w14:paraId="56788EFD" w14:textId="77777777" w:rsidTr="00330A7E">
        <w:tc>
          <w:tcPr>
            <w:tcW w:w="2264" w:type="dxa"/>
          </w:tcPr>
          <w:p w14:paraId="3DA1D29E" w14:textId="77777777" w:rsidR="00ED397D" w:rsidRPr="00330A7E" w:rsidRDefault="00ED397D" w:rsidP="00330A7E">
            <w:pPr>
              <w:rPr>
                <w:rFonts w:ascii="Times New Roman" w:hAnsi="Times New Roman" w:cs="Times New Roman"/>
                <w:sz w:val="24"/>
                <w:szCs w:val="24"/>
                <w:lang w:val="fr-FR"/>
              </w:rPr>
            </w:pPr>
            <w:r w:rsidRPr="00330A7E">
              <w:rPr>
                <w:rFonts w:ascii="Times New Roman" w:hAnsi="Times New Roman" w:cs="Times New Roman"/>
                <w:sz w:val="24"/>
                <w:szCs w:val="24"/>
                <w:lang w:val="fr-FR"/>
              </w:rPr>
              <w:t>Số con</w:t>
            </w:r>
          </w:p>
        </w:tc>
        <w:tc>
          <w:tcPr>
            <w:tcW w:w="1096" w:type="dxa"/>
          </w:tcPr>
          <w:p w14:paraId="0419CF25" w14:textId="77777777" w:rsidR="00ED397D" w:rsidRPr="00330A7E" w:rsidRDefault="00ED397D" w:rsidP="00330A7E">
            <w:pPr>
              <w:rPr>
                <w:rFonts w:ascii="Times New Roman" w:hAnsi="Times New Roman" w:cs="Times New Roman"/>
                <w:sz w:val="24"/>
                <w:szCs w:val="24"/>
                <w:lang w:val="fr-FR"/>
              </w:rPr>
            </w:pPr>
            <w:r w:rsidRPr="00330A7E">
              <w:rPr>
                <w:rFonts w:ascii="Times New Roman" w:hAnsi="Times New Roman" w:cs="Times New Roman"/>
                <w:sz w:val="24"/>
                <w:szCs w:val="24"/>
                <w:lang w:val="fr-FR"/>
              </w:rPr>
              <w:t>8</w:t>
            </w:r>
          </w:p>
        </w:tc>
        <w:tc>
          <w:tcPr>
            <w:tcW w:w="1096" w:type="dxa"/>
          </w:tcPr>
          <w:p w14:paraId="6D2C6673" w14:textId="77777777" w:rsidR="00ED397D" w:rsidRPr="00330A7E" w:rsidRDefault="00ED397D" w:rsidP="00330A7E">
            <w:pPr>
              <w:rPr>
                <w:rFonts w:ascii="Times New Roman" w:hAnsi="Times New Roman" w:cs="Times New Roman"/>
                <w:sz w:val="24"/>
                <w:szCs w:val="24"/>
                <w:lang w:val="fr-FR"/>
              </w:rPr>
            </w:pPr>
            <w:r w:rsidRPr="00330A7E">
              <w:rPr>
                <w:rFonts w:ascii="Times New Roman" w:hAnsi="Times New Roman" w:cs="Times New Roman"/>
                <w:sz w:val="24"/>
                <w:szCs w:val="24"/>
                <w:lang w:val="fr-FR"/>
              </w:rPr>
              <w:t>25</w:t>
            </w:r>
          </w:p>
        </w:tc>
        <w:tc>
          <w:tcPr>
            <w:tcW w:w="1096" w:type="dxa"/>
          </w:tcPr>
          <w:p w14:paraId="5B6349D4" w14:textId="77777777" w:rsidR="00ED397D" w:rsidRPr="00330A7E" w:rsidRDefault="00ED397D" w:rsidP="00330A7E">
            <w:pPr>
              <w:rPr>
                <w:rFonts w:ascii="Times New Roman" w:hAnsi="Times New Roman" w:cs="Times New Roman"/>
                <w:sz w:val="24"/>
                <w:szCs w:val="24"/>
                <w:lang w:val="fr-FR"/>
              </w:rPr>
            </w:pPr>
            <w:r w:rsidRPr="00330A7E">
              <w:rPr>
                <w:rFonts w:ascii="Times New Roman" w:hAnsi="Times New Roman" w:cs="Times New Roman"/>
                <w:sz w:val="24"/>
                <w:szCs w:val="24"/>
                <w:lang w:val="fr-FR"/>
              </w:rPr>
              <w:t>28</w:t>
            </w:r>
          </w:p>
        </w:tc>
        <w:tc>
          <w:tcPr>
            <w:tcW w:w="1096" w:type="dxa"/>
          </w:tcPr>
          <w:p w14:paraId="0B143431" w14:textId="77777777" w:rsidR="00ED397D" w:rsidRPr="00330A7E" w:rsidRDefault="00ED397D" w:rsidP="00330A7E">
            <w:pPr>
              <w:rPr>
                <w:rFonts w:ascii="Times New Roman" w:hAnsi="Times New Roman" w:cs="Times New Roman"/>
                <w:sz w:val="24"/>
                <w:szCs w:val="24"/>
                <w:lang w:val="fr-FR"/>
              </w:rPr>
            </w:pPr>
            <w:r w:rsidRPr="00330A7E">
              <w:rPr>
                <w:rFonts w:ascii="Times New Roman" w:hAnsi="Times New Roman" w:cs="Times New Roman"/>
                <w:sz w:val="24"/>
                <w:szCs w:val="24"/>
                <w:lang w:val="fr-FR"/>
              </w:rPr>
              <w:t>31</w:t>
            </w:r>
          </w:p>
        </w:tc>
        <w:tc>
          <w:tcPr>
            <w:tcW w:w="1096" w:type="dxa"/>
          </w:tcPr>
          <w:p w14:paraId="2122FE0A" w14:textId="77777777" w:rsidR="00ED397D" w:rsidRPr="00330A7E" w:rsidRDefault="00ED397D" w:rsidP="00330A7E">
            <w:pPr>
              <w:rPr>
                <w:rFonts w:ascii="Times New Roman" w:hAnsi="Times New Roman" w:cs="Times New Roman"/>
                <w:sz w:val="24"/>
                <w:szCs w:val="24"/>
                <w:lang w:val="fr-FR"/>
              </w:rPr>
            </w:pPr>
            <w:r w:rsidRPr="00330A7E">
              <w:rPr>
                <w:rFonts w:ascii="Times New Roman" w:hAnsi="Times New Roman" w:cs="Times New Roman"/>
                <w:sz w:val="24"/>
                <w:szCs w:val="24"/>
                <w:lang w:val="fr-FR"/>
              </w:rPr>
              <w:t>12</w:t>
            </w:r>
          </w:p>
        </w:tc>
      </w:tr>
    </w:tbl>
    <w:p w14:paraId="6A125314" w14:textId="77777777" w:rsidR="00ED397D" w:rsidRPr="00330A7E" w:rsidRDefault="00ED397D" w:rsidP="00330A7E">
      <w:pPr>
        <w:ind w:left="992"/>
        <w:rPr>
          <w:rFonts w:ascii="Times New Roman" w:hAnsi="Times New Roman" w:cs="Times New Roman"/>
          <w:sz w:val="24"/>
          <w:szCs w:val="24"/>
          <w:lang w:val="fr-FR"/>
        </w:rPr>
      </w:pPr>
    </w:p>
    <w:p w14:paraId="5C0A17EE" w14:textId="77777777" w:rsidR="00ED397D" w:rsidRPr="00330A7E" w:rsidRDefault="00ED397D" w:rsidP="00330A7E">
      <w:pPr>
        <w:ind w:firstLine="720"/>
        <w:rPr>
          <w:rFonts w:ascii="Times New Roman" w:hAnsi="Times New Roman" w:cs="Times New Roman"/>
          <w:sz w:val="24"/>
          <w:szCs w:val="24"/>
          <w:lang w:val="fr-FR"/>
        </w:rPr>
      </w:pPr>
      <w:r w:rsidRPr="00330A7E">
        <w:rPr>
          <w:rFonts w:ascii="Times New Roman" w:hAnsi="Times New Roman" w:cs="Times New Roman"/>
          <w:sz w:val="24"/>
          <w:szCs w:val="24"/>
          <w:lang w:val="fr-FR"/>
        </w:rPr>
        <w:t>Khoảng biến thiên (đơn vị: cm) của mẫu số liệu ghép nhóm trên bằng :</w:t>
      </w:r>
    </w:p>
    <w:p w14:paraId="0A44F45C" w14:textId="77777777" w:rsidR="00ED397D" w:rsidRPr="00330A7E" w:rsidRDefault="00ED397D" w:rsidP="00330A7E">
      <w:pPr>
        <w:pStyle w:val="ListParagraph"/>
        <w:ind w:left="1080"/>
        <w:rPr>
          <w:rFonts w:ascii="Times New Roman" w:hAnsi="Times New Roman" w:cs="Times New Roman"/>
          <w:b/>
          <w:sz w:val="24"/>
          <w:szCs w:val="24"/>
          <w:lang w:val="it-IT"/>
        </w:rPr>
      </w:pPr>
      <w:r w:rsidRPr="00330A7E">
        <w:rPr>
          <w:rFonts w:ascii="Times New Roman" w:hAnsi="Times New Roman" w:cs="Times New Roman"/>
          <w:b/>
          <w:color w:val="0000FF"/>
          <w:sz w:val="24"/>
          <w:szCs w:val="24"/>
        </w:rPr>
        <w:t>A.</w:t>
      </w:r>
      <w:r w:rsidRPr="00330A7E">
        <w:rPr>
          <w:rFonts w:ascii="Times New Roman" w:hAnsi="Times New Roman" w:cs="Times New Roman"/>
          <w:sz w:val="24"/>
          <w:szCs w:val="24"/>
        </w:rPr>
        <w:t>6,5.</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B.</w:t>
      </w:r>
      <w:r w:rsidRPr="00330A7E">
        <w:rPr>
          <w:rFonts w:ascii="Times New Roman" w:hAnsi="Times New Roman" w:cs="Times New Roman"/>
          <w:b/>
          <w:sz w:val="24"/>
          <w:szCs w:val="24"/>
          <w:lang w:val="fr-FR"/>
        </w:rPr>
        <w:t xml:space="preserve"> </w:t>
      </w:r>
      <w:r w:rsidRPr="00330A7E">
        <w:rPr>
          <w:rFonts w:ascii="Times New Roman" w:hAnsi="Times New Roman" w:cs="Times New Roman"/>
          <w:b/>
          <w:sz w:val="24"/>
          <w:szCs w:val="24"/>
        </w:rPr>
        <w:t xml:space="preserve"> </w:t>
      </w:r>
      <w:r w:rsidRPr="00330A7E">
        <w:rPr>
          <w:rFonts w:ascii="Times New Roman" w:hAnsi="Times New Roman" w:cs="Times New Roman"/>
          <w:sz w:val="24"/>
          <w:szCs w:val="24"/>
        </w:rPr>
        <w:t>5.</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C.</w:t>
      </w:r>
      <w:r w:rsidRPr="00330A7E">
        <w:rPr>
          <w:rFonts w:ascii="Times New Roman" w:hAnsi="Times New Roman" w:cs="Times New Roman"/>
          <w:b/>
          <w:sz w:val="24"/>
          <w:szCs w:val="24"/>
        </w:rPr>
        <w:t xml:space="preserve"> </w:t>
      </w:r>
      <w:r w:rsidRPr="00330A7E">
        <w:rPr>
          <w:rFonts w:ascii="Times New Roman" w:hAnsi="Times New Roman" w:cs="Times New Roman"/>
          <w:sz w:val="24"/>
          <w:szCs w:val="24"/>
        </w:rPr>
        <w:t>4.</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rPr>
        <w:t>D.</w:t>
      </w:r>
      <w:r w:rsidRPr="00330A7E">
        <w:rPr>
          <w:rFonts w:ascii="Times New Roman" w:hAnsi="Times New Roman" w:cs="Times New Roman"/>
          <w:b/>
          <w:sz w:val="24"/>
          <w:szCs w:val="24"/>
        </w:rPr>
        <w:t xml:space="preserve"> </w:t>
      </w:r>
      <w:r w:rsidRPr="00330A7E">
        <w:rPr>
          <w:rFonts w:ascii="Times New Roman" w:hAnsi="Times New Roman" w:cs="Times New Roman"/>
          <w:sz w:val="24"/>
          <w:szCs w:val="24"/>
        </w:rPr>
        <w:t>7,5</w:t>
      </w:r>
      <w:r w:rsidRPr="00330A7E">
        <w:rPr>
          <w:rFonts w:ascii="Times New Roman" w:hAnsi="Times New Roman" w:cs="Times New Roman"/>
          <w:sz w:val="24"/>
          <w:szCs w:val="24"/>
          <w:lang w:val="it-IT"/>
        </w:rPr>
        <w:t>.</w:t>
      </w:r>
    </w:p>
    <w:p w14:paraId="125F1A4F" w14:textId="77777777" w:rsidR="00ED397D" w:rsidRPr="00330A7E" w:rsidRDefault="00ED397D" w:rsidP="000E1E56">
      <w:pPr>
        <w:numPr>
          <w:ilvl w:val="0"/>
          <w:numId w:val="4"/>
        </w:numPr>
        <w:spacing w:after="160" w:line="259" w:lineRule="auto"/>
        <w:rPr>
          <w:rFonts w:ascii="Times New Roman" w:hAnsi="Times New Roman" w:cs="Times New Roman"/>
          <w:sz w:val="24"/>
          <w:szCs w:val="24"/>
          <w:lang w:val="it-IT"/>
        </w:rPr>
      </w:pPr>
      <w:r w:rsidRPr="00330A7E">
        <w:rPr>
          <w:rFonts w:ascii="Times New Roman" w:hAnsi="Times New Roman" w:cs="Times New Roman"/>
          <w:sz w:val="24"/>
          <w:szCs w:val="24"/>
          <w:lang w:val="it-IT"/>
        </w:rPr>
        <w:t>Trong một giải bóng đá, số cổ động viên đến sân cổ vũ mỗi trận đấu được ghi lại ở bảng sau (đơn vị: nghìn người):</w:t>
      </w:r>
    </w:p>
    <w:tbl>
      <w:tblPr>
        <w:tblStyle w:val="TableGrid"/>
        <w:tblW w:w="6818" w:type="dxa"/>
        <w:tblInd w:w="992" w:type="dxa"/>
        <w:tblLook w:val="04A0" w:firstRow="1" w:lastRow="0" w:firstColumn="1" w:lastColumn="0" w:noHBand="0" w:noVBand="1"/>
      </w:tblPr>
      <w:tblGrid>
        <w:gridCol w:w="1833"/>
        <w:gridCol w:w="896"/>
        <w:gridCol w:w="1041"/>
        <w:gridCol w:w="1016"/>
        <w:gridCol w:w="1016"/>
        <w:gridCol w:w="1016"/>
      </w:tblGrid>
      <w:tr w:rsidR="00ED397D" w:rsidRPr="00330A7E" w14:paraId="29A786DE" w14:textId="77777777" w:rsidTr="00330A7E">
        <w:tc>
          <w:tcPr>
            <w:tcW w:w="1838" w:type="dxa"/>
          </w:tcPr>
          <w:p w14:paraId="6580F49B" w14:textId="77777777" w:rsidR="00ED397D" w:rsidRPr="00330A7E" w:rsidRDefault="00ED397D" w:rsidP="00330A7E">
            <w:pPr>
              <w:rPr>
                <w:rFonts w:ascii="Times New Roman" w:hAnsi="Times New Roman" w:cs="Times New Roman"/>
                <w:sz w:val="24"/>
                <w:szCs w:val="24"/>
                <w:lang w:val="it-IT"/>
              </w:rPr>
            </w:pPr>
            <w:r w:rsidRPr="00330A7E">
              <w:rPr>
                <w:rFonts w:ascii="Times New Roman" w:hAnsi="Times New Roman" w:cs="Times New Roman"/>
                <w:sz w:val="24"/>
                <w:szCs w:val="24"/>
                <w:lang w:val="it-IT"/>
              </w:rPr>
              <w:t>Số cổ động viên</w:t>
            </w:r>
          </w:p>
          <w:p w14:paraId="1F34C915" w14:textId="77777777" w:rsidR="00ED397D" w:rsidRPr="00330A7E" w:rsidRDefault="00ED397D" w:rsidP="00330A7E">
            <w:pPr>
              <w:rPr>
                <w:rFonts w:ascii="Times New Roman" w:hAnsi="Times New Roman" w:cs="Times New Roman"/>
                <w:sz w:val="24"/>
                <w:szCs w:val="24"/>
                <w:lang w:val="it-IT"/>
              </w:rPr>
            </w:pPr>
            <w:r w:rsidRPr="00330A7E">
              <w:rPr>
                <w:rFonts w:ascii="Times New Roman" w:hAnsi="Times New Roman" w:cs="Times New Roman"/>
                <w:sz w:val="24"/>
                <w:szCs w:val="24"/>
                <w:lang w:val="it-IT"/>
              </w:rPr>
              <w:t>(nghìn người)</w:t>
            </w:r>
          </w:p>
        </w:tc>
        <w:tc>
          <w:tcPr>
            <w:tcW w:w="896" w:type="dxa"/>
          </w:tcPr>
          <w:p w14:paraId="4712FE40" w14:textId="77777777" w:rsidR="00ED397D" w:rsidRPr="00330A7E" w:rsidRDefault="00ED397D" w:rsidP="00330A7E">
            <w:pPr>
              <w:rPr>
                <w:rFonts w:ascii="Times New Roman" w:hAnsi="Times New Roman" w:cs="Times New Roman"/>
                <w:sz w:val="24"/>
                <w:szCs w:val="24"/>
                <w:lang w:val="it-IT"/>
              </w:rPr>
            </w:pPr>
            <w:r w:rsidRPr="00330A7E">
              <w:rPr>
                <w:rFonts w:ascii="Times New Roman" w:eastAsiaTheme="minorEastAsia" w:hAnsi="Times New Roman" w:cs="Times New Roman"/>
                <w:position w:val="-14"/>
                <w:sz w:val="24"/>
                <w:szCs w:val="24"/>
                <w:lang w:eastAsia="ja-JP"/>
              </w:rPr>
              <w:object w:dxaOrig="680" w:dyaOrig="400" w14:anchorId="2E175EC4">
                <v:shape id="_x0000_i4579" type="#_x0000_t75" style="width:33.75pt;height:20.25pt" o:ole="">
                  <v:imagedata r:id="rId6296" o:title=""/>
                </v:shape>
                <o:OLEObject Type="Embed" ProgID="Equation.DSMT4" ShapeID="_x0000_i4579" DrawAspect="Content" ObjectID="_1796843641" r:id="rId6297"/>
              </w:object>
            </w:r>
          </w:p>
        </w:tc>
        <w:tc>
          <w:tcPr>
            <w:tcW w:w="1036" w:type="dxa"/>
          </w:tcPr>
          <w:p w14:paraId="3EB0AC00" w14:textId="77777777" w:rsidR="00ED397D" w:rsidRPr="00330A7E" w:rsidRDefault="00ED397D" w:rsidP="00330A7E">
            <w:pPr>
              <w:rPr>
                <w:rFonts w:ascii="Times New Roman" w:hAnsi="Times New Roman" w:cs="Times New Roman"/>
                <w:sz w:val="24"/>
                <w:szCs w:val="24"/>
                <w:lang w:val="it-IT"/>
              </w:rPr>
            </w:pPr>
            <w:r w:rsidRPr="00330A7E">
              <w:rPr>
                <w:rFonts w:ascii="Times New Roman" w:eastAsiaTheme="minorEastAsia" w:hAnsi="Times New Roman" w:cs="Times New Roman"/>
                <w:position w:val="-14"/>
                <w:sz w:val="24"/>
                <w:szCs w:val="24"/>
                <w:lang w:eastAsia="ja-JP"/>
              </w:rPr>
              <w:object w:dxaOrig="820" w:dyaOrig="400" w14:anchorId="519B47D0">
                <v:shape id="_x0000_i4580" type="#_x0000_t75" style="width:41.25pt;height:20.25pt" o:ole="">
                  <v:imagedata r:id="rId6298" o:title=""/>
                </v:shape>
                <o:OLEObject Type="Embed" ProgID="Equation.DSMT4" ShapeID="_x0000_i4580" DrawAspect="Content" ObjectID="_1796843642" r:id="rId6299"/>
              </w:object>
            </w:r>
          </w:p>
        </w:tc>
        <w:tc>
          <w:tcPr>
            <w:tcW w:w="1016" w:type="dxa"/>
          </w:tcPr>
          <w:p w14:paraId="1AC3522C" w14:textId="77777777" w:rsidR="00ED397D" w:rsidRPr="00330A7E" w:rsidRDefault="00ED397D" w:rsidP="00330A7E">
            <w:pPr>
              <w:rPr>
                <w:rFonts w:ascii="Times New Roman" w:hAnsi="Times New Roman" w:cs="Times New Roman"/>
                <w:sz w:val="24"/>
                <w:szCs w:val="24"/>
                <w:lang w:val="it-IT"/>
              </w:rPr>
            </w:pPr>
            <w:r w:rsidRPr="00330A7E">
              <w:rPr>
                <w:rFonts w:ascii="Times New Roman" w:eastAsiaTheme="minorEastAsia" w:hAnsi="Times New Roman" w:cs="Times New Roman"/>
                <w:position w:val="-14"/>
                <w:sz w:val="24"/>
                <w:szCs w:val="24"/>
                <w:lang w:eastAsia="ja-JP"/>
              </w:rPr>
              <w:object w:dxaOrig="800" w:dyaOrig="400" w14:anchorId="4D1EE2C2">
                <v:shape id="_x0000_i4581" type="#_x0000_t75" style="width:39.75pt;height:20.25pt" o:ole="">
                  <v:imagedata r:id="rId6300" o:title=""/>
                </v:shape>
                <o:OLEObject Type="Embed" ProgID="Equation.DSMT4" ShapeID="_x0000_i4581" DrawAspect="Content" ObjectID="_1796843643" r:id="rId6301"/>
              </w:object>
            </w:r>
          </w:p>
        </w:tc>
        <w:tc>
          <w:tcPr>
            <w:tcW w:w="1016" w:type="dxa"/>
          </w:tcPr>
          <w:p w14:paraId="5234111D" w14:textId="77777777" w:rsidR="00ED397D" w:rsidRPr="00330A7E" w:rsidRDefault="00ED397D" w:rsidP="00330A7E">
            <w:pPr>
              <w:rPr>
                <w:rFonts w:ascii="Times New Roman" w:hAnsi="Times New Roman" w:cs="Times New Roman"/>
                <w:sz w:val="24"/>
                <w:szCs w:val="24"/>
                <w:lang w:val="it-IT"/>
              </w:rPr>
            </w:pPr>
            <w:r w:rsidRPr="00330A7E">
              <w:rPr>
                <w:rFonts w:ascii="Times New Roman" w:eastAsiaTheme="minorEastAsia" w:hAnsi="Times New Roman" w:cs="Times New Roman"/>
                <w:position w:val="-14"/>
                <w:sz w:val="24"/>
                <w:szCs w:val="24"/>
                <w:lang w:eastAsia="ja-JP"/>
              </w:rPr>
              <w:object w:dxaOrig="800" w:dyaOrig="400" w14:anchorId="34EE1168">
                <v:shape id="_x0000_i4582" type="#_x0000_t75" style="width:39.75pt;height:20.25pt" o:ole="">
                  <v:imagedata r:id="rId6302" o:title=""/>
                </v:shape>
                <o:OLEObject Type="Embed" ProgID="Equation.DSMT4" ShapeID="_x0000_i4582" DrawAspect="Content" ObjectID="_1796843644" r:id="rId6303"/>
              </w:object>
            </w:r>
          </w:p>
        </w:tc>
        <w:tc>
          <w:tcPr>
            <w:tcW w:w="1016" w:type="dxa"/>
          </w:tcPr>
          <w:p w14:paraId="3281690B" w14:textId="77777777" w:rsidR="00ED397D" w:rsidRPr="00330A7E" w:rsidRDefault="00ED397D" w:rsidP="00330A7E">
            <w:pPr>
              <w:rPr>
                <w:rFonts w:ascii="Times New Roman" w:hAnsi="Times New Roman" w:cs="Times New Roman"/>
                <w:sz w:val="24"/>
                <w:szCs w:val="24"/>
                <w:lang w:val="it-IT"/>
              </w:rPr>
            </w:pPr>
            <w:r w:rsidRPr="00330A7E">
              <w:rPr>
                <w:rFonts w:ascii="Times New Roman" w:eastAsiaTheme="minorEastAsia" w:hAnsi="Times New Roman" w:cs="Times New Roman"/>
                <w:position w:val="-14"/>
                <w:sz w:val="24"/>
                <w:szCs w:val="24"/>
                <w:lang w:eastAsia="ja-JP"/>
              </w:rPr>
              <w:object w:dxaOrig="800" w:dyaOrig="400" w14:anchorId="2C1E8FF5">
                <v:shape id="_x0000_i4583" type="#_x0000_t75" style="width:39.75pt;height:20.25pt" o:ole="">
                  <v:imagedata r:id="rId6304" o:title=""/>
                </v:shape>
                <o:OLEObject Type="Embed" ProgID="Equation.DSMT4" ShapeID="_x0000_i4583" DrawAspect="Content" ObjectID="_1796843645" r:id="rId6305"/>
              </w:object>
            </w:r>
          </w:p>
        </w:tc>
      </w:tr>
      <w:tr w:rsidR="00ED397D" w:rsidRPr="00330A7E" w14:paraId="69108BB8" w14:textId="77777777" w:rsidTr="00330A7E">
        <w:tc>
          <w:tcPr>
            <w:tcW w:w="1838" w:type="dxa"/>
          </w:tcPr>
          <w:p w14:paraId="1AEDAB26" w14:textId="77777777" w:rsidR="00ED397D" w:rsidRPr="00330A7E" w:rsidRDefault="00ED397D" w:rsidP="00330A7E">
            <w:pPr>
              <w:rPr>
                <w:rFonts w:ascii="Times New Roman" w:hAnsi="Times New Roman" w:cs="Times New Roman"/>
                <w:sz w:val="24"/>
                <w:szCs w:val="24"/>
                <w:lang w:val="it-IT"/>
              </w:rPr>
            </w:pPr>
            <w:r w:rsidRPr="00330A7E">
              <w:rPr>
                <w:rFonts w:ascii="Times New Roman" w:hAnsi="Times New Roman" w:cs="Times New Roman"/>
                <w:sz w:val="24"/>
                <w:szCs w:val="24"/>
                <w:lang w:val="it-IT"/>
              </w:rPr>
              <w:t>Số trận đấu</w:t>
            </w:r>
          </w:p>
        </w:tc>
        <w:tc>
          <w:tcPr>
            <w:tcW w:w="896" w:type="dxa"/>
          </w:tcPr>
          <w:p w14:paraId="2ACB82A2" w14:textId="77777777" w:rsidR="00ED397D" w:rsidRPr="00330A7E" w:rsidRDefault="00ED397D" w:rsidP="00330A7E">
            <w:pPr>
              <w:rPr>
                <w:rFonts w:ascii="Times New Roman" w:hAnsi="Times New Roman" w:cs="Times New Roman"/>
                <w:sz w:val="24"/>
                <w:szCs w:val="24"/>
                <w:lang w:val="it-IT"/>
              </w:rPr>
            </w:pPr>
            <w:r w:rsidRPr="00330A7E">
              <w:rPr>
                <w:rFonts w:ascii="Times New Roman" w:hAnsi="Times New Roman" w:cs="Times New Roman"/>
                <w:sz w:val="24"/>
                <w:szCs w:val="24"/>
                <w:lang w:val="it-IT"/>
              </w:rPr>
              <w:t>5</w:t>
            </w:r>
          </w:p>
        </w:tc>
        <w:tc>
          <w:tcPr>
            <w:tcW w:w="1036" w:type="dxa"/>
          </w:tcPr>
          <w:p w14:paraId="5C5F52AC" w14:textId="77777777" w:rsidR="00ED397D" w:rsidRPr="00330A7E" w:rsidRDefault="00ED397D" w:rsidP="00330A7E">
            <w:pPr>
              <w:rPr>
                <w:rFonts w:ascii="Times New Roman" w:hAnsi="Times New Roman" w:cs="Times New Roman"/>
                <w:sz w:val="24"/>
                <w:szCs w:val="24"/>
                <w:lang w:val="it-IT"/>
              </w:rPr>
            </w:pPr>
            <w:r w:rsidRPr="00330A7E">
              <w:rPr>
                <w:rFonts w:ascii="Times New Roman" w:hAnsi="Times New Roman" w:cs="Times New Roman"/>
                <w:sz w:val="24"/>
                <w:szCs w:val="24"/>
                <w:lang w:val="it-IT"/>
              </w:rPr>
              <w:t>12</w:t>
            </w:r>
          </w:p>
        </w:tc>
        <w:tc>
          <w:tcPr>
            <w:tcW w:w="1016" w:type="dxa"/>
          </w:tcPr>
          <w:p w14:paraId="4FF377CF" w14:textId="77777777" w:rsidR="00ED397D" w:rsidRPr="00330A7E" w:rsidRDefault="00ED397D" w:rsidP="00330A7E">
            <w:pPr>
              <w:rPr>
                <w:rFonts w:ascii="Times New Roman" w:hAnsi="Times New Roman" w:cs="Times New Roman"/>
                <w:sz w:val="24"/>
                <w:szCs w:val="24"/>
                <w:lang w:val="it-IT"/>
              </w:rPr>
            </w:pPr>
            <w:r w:rsidRPr="00330A7E">
              <w:rPr>
                <w:rFonts w:ascii="Times New Roman" w:hAnsi="Times New Roman" w:cs="Times New Roman"/>
                <w:sz w:val="24"/>
                <w:szCs w:val="24"/>
                <w:lang w:val="it-IT"/>
              </w:rPr>
              <w:t>19</w:t>
            </w:r>
          </w:p>
        </w:tc>
        <w:tc>
          <w:tcPr>
            <w:tcW w:w="1016" w:type="dxa"/>
          </w:tcPr>
          <w:p w14:paraId="4A482C8C" w14:textId="77777777" w:rsidR="00ED397D" w:rsidRPr="00330A7E" w:rsidRDefault="00ED397D" w:rsidP="00330A7E">
            <w:pPr>
              <w:rPr>
                <w:rFonts w:ascii="Times New Roman" w:hAnsi="Times New Roman" w:cs="Times New Roman"/>
                <w:sz w:val="24"/>
                <w:szCs w:val="24"/>
                <w:lang w:val="it-IT"/>
              </w:rPr>
            </w:pPr>
            <w:r w:rsidRPr="00330A7E">
              <w:rPr>
                <w:rFonts w:ascii="Times New Roman" w:hAnsi="Times New Roman" w:cs="Times New Roman"/>
                <w:sz w:val="24"/>
                <w:szCs w:val="24"/>
                <w:lang w:val="it-IT"/>
              </w:rPr>
              <w:t>21</w:t>
            </w:r>
          </w:p>
        </w:tc>
        <w:tc>
          <w:tcPr>
            <w:tcW w:w="1016" w:type="dxa"/>
          </w:tcPr>
          <w:p w14:paraId="4DE1C35C" w14:textId="77777777" w:rsidR="00ED397D" w:rsidRPr="00330A7E" w:rsidRDefault="00ED397D" w:rsidP="00330A7E">
            <w:pPr>
              <w:rPr>
                <w:rFonts w:ascii="Times New Roman" w:hAnsi="Times New Roman" w:cs="Times New Roman"/>
                <w:sz w:val="24"/>
                <w:szCs w:val="24"/>
                <w:lang w:val="it-IT"/>
              </w:rPr>
            </w:pPr>
            <w:r w:rsidRPr="00330A7E">
              <w:rPr>
                <w:rFonts w:ascii="Times New Roman" w:hAnsi="Times New Roman" w:cs="Times New Roman"/>
                <w:sz w:val="24"/>
                <w:szCs w:val="24"/>
                <w:lang w:val="it-IT"/>
              </w:rPr>
              <w:t>7</w:t>
            </w:r>
          </w:p>
        </w:tc>
      </w:tr>
    </w:tbl>
    <w:p w14:paraId="3ACCEFE1" w14:textId="77777777" w:rsidR="00ED397D" w:rsidRPr="00330A7E" w:rsidRDefault="00ED397D" w:rsidP="00330A7E">
      <w:pPr>
        <w:ind w:left="992"/>
        <w:rPr>
          <w:rFonts w:ascii="Times New Roman" w:hAnsi="Times New Roman" w:cs="Times New Roman"/>
          <w:sz w:val="24"/>
          <w:szCs w:val="24"/>
          <w:lang w:val="it-IT"/>
        </w:rPr>
      </w:pPr>
      <w:r w:rsidRPr="00330A7E">
        <w:rPr>
          <w:rFonts w:ascii="Times New Roman" w:hAnsi="Times New Roman" w:cs="Times New Roman"/>
          <w:sz w:val="24"/>
          <w:szCs w:val="24"/>
          <w:lang w:val="it-IT"/>
        </w:rPr>
        <w:t>Nhóm chứ tứ phân vị thứ nhất của mẫu số liệu ghép nhóm trên là:</w:t>
      </w:r>
    </w:p>
    <w:p w14:paraId="631B6301" w14:textId="77777777" w:rsidR="00ED397D" w:rsidRPr="00330A7E" w:rsidRDefault="00ED397D" w:rsidP="00330A7E">
      <w:pPr>
        <w:ind w:left="272" w:firstLine="720"/>
        <w:rPr>
          <w:rFonts w:ascii="Times New Roman" w:hAnsi="Times New Roman" w:cs="Times New Roman"/>
          <w:sz w:val="24"/>
          <w:szCs w:val="24"/>
          <w:lang w:val="it-IT"/>
        </w:rPr>
      </w:pPr>
      <w:r w:rsidRPr="00330A7E">
        <w:rPr>
          <w:rFonts w:ascii="Times New Roman" w:hAnsi="Times New Roman" w:cs="Times New Roman"/>
          <w:b/>
          <w:color w:val="0000FF"/>
          <w:sz w:val="24"/>
          <w:szCs w:val="24"/>
        </w:rPr>
        <w:t>A.</w: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680" w:dyaOrig="400" w14:anchorId="2B85874B">
          <v:shape id="_x0000_i4584" type="#_x0000_t75" style="width:33.75pt;height:20.25pt" o:ole="">
            <v:imagedata r:id="rId6296" o:title=""/>
          </v:shape>
          <o:OLEObject Type="Embed" ProgID="Equation.DSMT4" ShapeID="_x0000_i4584" DrawAspect="Content" ObjectID="_1796843646" r:id="rId6306"/>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B.</w:t>
      </w:r>
      <w:r w:rsidRPr="00330A7E">
        <w:rPr>
          <w:rFonts w:ascii="Times New Roman" w:hAnsi="Times New Roman" w:cs="Times New Roman"/>
          <w:b/>
          <w:sz w:val="24"/>
          <w:szCs w:val="24"/>
          <w:lang w:val="fr-FR"/>
        </w:rPr>
        <w:t xml:space="preserve"> </w: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820" w:dyaOrig="400" w14:anchorId="3CA40131">
          <v:shape id="_x0000_i4585" type="#_x0000_t75" style="width:41.25pt;height:20.25pt" o:ole="">
            <v:imagedata r:id="rId6298" o:title=""/>
          </v:shape>
          <o:OLEObject Type="Embed" ProgID="Equation.DSMT4" ShapeID="_x0000_i4585" DrawAspect="Content" ObjectID="_1796843647" r:id="rId630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C.</w: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800" w:dyaOrig="400" w14:anchorId="7ACE906F">
          <v:shape id="_x0000_i4586" type="#_x0000_t75" style="width:39.75pt;height:20.25pt" o:ole="">
            <v:imagedata r:id="rId6300" o:title=""/>
          </v:shape>
          <o:OLEObject Type="Embed" ProgID="Equation.DSMT4" ShapeID="_x0000_i4586" DrawAspect="Content" ObjectID="_1796843648" r:id="rId6308"/>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rPr>
        <w:t>D.</w: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800" w:dyaOrig="400" w14:anchorId="6187F825">
          <v:shape id="_x0000_i4587" type="#_x0000_t75" style="width:39.75pt;height:20.25pt" o:ole="">
            <v:imagedata r:id="rId6302" o:title=""/>
          </v:shape>
          <o:OLEObject Type="Embed" ProgID="Equation.DSMT4" ShapeID="_x0000_i4587" DrawAspect="Content" ObjectID="_1796843649" r:id="rId6309"/>
        </w:object>
      </w:r>
      <w:r w:rsidRPr="00330A7E">
        <w:rPr>
          <w:rFonts w:ascii="Times New Roman" w:hAnsi="Times New Roman" w:cs="Times New Roman"/>
          <w:sz w:val="24"/>
          <w:szCs w:val="24"/>
          <w:lang w:val="it-IT"/>
        </w:rPr>
        <w:t>.</w:t>
      </w:r>
    </w:p>
    <w:p w14:paraId="2CB1F628" w14:textId="77777777" w:rsidR="00ED397D" w:rsidRPr="00330A7E" w:rsidRDefault="00ED397D" w:rsidP="00330A7E">
      <w:pPr>
        <w:tabs>
          <w:tab w:val="left" w:pos="992"/>
        </w:tabs>
        <w:spacing w:before="120" w:after="0"/>
        <w:jc w:val="both"/>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
          <w:color w:val="0404BC"/>
          <w:sz w:val="24"/>
          <w:szCs w:val="24"/>
        </w:rPr>
        <w:t>Câu 10:</w:t>
      </w:r>
      <w:r w:rsidRPr="00330A7E">
        <w:rPr>
          <w:rFonts w:ascii="Times New Roman" w:eastAsia="Calibri" w:hAnsi="Times New Roman" w:cs="Times New Roman"/>
          <w:bCs/>
          <w:color w:val="0404BC"/>
          <w:sz w:val="24"/>
          <w:szCs w:val="24"/>
        </w:rPr>
        <w:t xml:space="preserve"> </w:t>
      </w:r>
      <w:r w:rsidRPr="00330A7E">
        <w:rPr>
          <w:rFonts w:ascii="Times New Roman" w:eastAsia="Calibri" w:hAnsi="Times New Roman" w:cs="Times New Roman"/>
          <w:bCs/>
          <w:color w:val="000000" w:themeColor="text1"/>
          <w:sz w:val="24"/>
          <w:szCs w:val="24"/>
        </w:rPr>
        <w:t xml:space="preserve">Cho các hàm số </w:t>
      </w:r>
      <w:r w:rsidRPr="00330A7E">
        <w:rPr>
          <w:rFonts w:ascii="Times New Roman" w:hAnsi="Times New Roman" w:cs="Times New Roman"/>
          <w:position w:val="-14"/>
          <w:sz w:val="24"/>
          <w:szCs w:val="24"/>
        </w:rPr>
        <w:object w:dxaOrig="1939" w:dyaOrig="400" w14:anchorId="38478D2B">
          <v:shape id="_x0000_i4588" type="#_x0000_t75" style="width:96.75pt;height:20.25pt" o:ole="">
            <v:imagedata r:id="rId5696" o:title=""/>
          </v:shape>
          <o:OLEObject Type="Embed" ProgID="Equation.DSMT4" ShapeID="_x0000_i4588" DrawAspect="Content" ObjectID="_1796843650" r:id="rId6310"/>
        </w:object>
      </w:r>
      <w:r w:rsidRPr="00330A7E">
        <w:rPr>
          <w:rFonts w:ascii="Times New Roman" w:eastAsia="Calibri" w:hAnsi="Times New Roman" w:cs="Times New Roman"/>
          <w:bCs/>
          <w:color w:val="000000" w:themeColor="text1"/>
          <w:sz w:val="24"/>
          <w:szCs w:val="24"/>
        </w:rPr>
        <w:t xml:space="preserve"> liên tục trên đoạn </w:t>
      </w:r>
      <w:r w:rsidRPr="00330A7E">
        <w:rPr>
          <w:rFonts w:ascii="Times New Roman" w:hAnsi="Times New Roman" w:cs="Times New Roman"/>
          <w:position w:val="-14"/>
          <w:sz w:val="24"/>
          <w:szCs w:val="24"/>
        </w:rPr>
        <w:object w:dxaOrig="560" w:dyaOrig="400" w14:anchorId="2BFF696A">
          <v:shape id="_x0000_i4589" type="#_x0000_t75" style="width:27.75pt;height:20.25pt" o:ole="">
            <v:imagedata r:id="rId5698" o:title=""/>
          </v:shape>
          <o:OLEObject Type="Embed" ProgID="Equation.DSMT4" ShapeID="_x0000_i4589" DrawAspect="Content" ObjectID="_1796843651" r:id="rId6311"/>
        </w:object>
      </w:r>
      <w:r w:rsidRPr="00330A7E">
        <w:rPr>
          <w:rFonts w:ascii="Times New Roman" w:eastAsia="Calibri" w:hAnsi="Times New Roman" w:cs="Times New Roman"/>
          <w:bCs/>
          <w:color w:val="000000" w:themeColor="text1"/>
          <w:sz w:val="24"/>
          <w:szCs w:val="24"/>
        </w:rPr>
        <w:t xml:space="preserve"> và có đồ thị như Hình 3. </w:t>
      </w:r>
    </w:p>
    <w:p w14:paraId="423D1960" w14:textId="77777777" w:rsidR="00ED397D" w:rsidRPr="00330A7E" w:rsidRDefault="00ED397D" w:rsidP="00330A7E">
      <w:pPr>
        <w:pStyle w:val="ListParagraph"/>
        <w:tabs>
          <w:tab w:val="left" w:pos="992"/>
        </w:tabs>
        <w:spacing w:before="120" w:line="276" w:lineRule="auto"/>
        <w:ind w:left="992"/>
        <w:jc w:val="center"/>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Cs/>
          <w:color w:val="000000" w:themeColor="text1"/>
          <w:sz w:val="24"/>
          <w:szCs w:val="24"/>
        </w:rPr>
        <w:lastRenderedPageBreak/>
        <w:drawing>
          <wp:inline distT="0" distB="0" distL="0" distR="0" wp14:anchorId="755B98CF" wp14:editId="56024199">
            <wp:extent cx="1699555" cy="1790700"/>
            <wp:effectExtent l="0" t="0" r="0" b="0"/>
            <wp:docPr id="1453070278" name="Picture 1453070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3445.jpg"/>
                    <pic:cNvPicPr/>
                  </pic:nvPicPr>
                  <pic:blipFill>
                    <a:blip r:embed="rId5700" cstate="print">
                      <a:extLst>
                        <a:ext uri="{28A0092B-C50C-407E-A947-70E740481C1C}">
                          <a14:useLocalDpi xmlns:a14="http://schemas.microsoft.com/office/drawing/2010/main" val="0"/>
                        </a:ext>
                      </a:extLst>
                    </a:blip>
                    <a:stretch>
                      <a:fillRect/>
                    </a:stretch>
                  </pic:blipFill>
                  <pic:spPr>
                    <a:xfrm>
                      <a:off x="0" y="0"/>
                      <a:ext cx="1703936" cy="1795316"/>
                    </a:xfrm>
                    <a:prstGeom prst="rect">
                      <a:avLst/>
                    </a:prstGeom>
                  </pic:spPr>
                </pic:pic>
              </a:graphicData>
            </a:graphic>
          </wp:inline>
        </w:drawing>
      </w:r>
    </w:p>
    <w:p w14:paraId="3D033E3C" w14:textId="77777777" w:rsidR="00ED397D" w:rsidRPr="00330A7E" w:rsidRDefault="00ED397D" w:rsidP="00330A7E">
      <w:pPr>
        <w:pStyle w:val="ListParagraph"/>
        <w:tabs>
          <w:tab w:val="left" w:pos="992"/>
        </w:tabs>
        <w:spacing w:before="120" w:line="276" w:lineRule="auto"/>
        <w:ind w:left="992"/>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Cs/>
          <w:color w:val="000000" w:themeColor="text1"/>
          <w:sz w:val="24"/>
          <w:szCs w:val="24"/>
        </w:rPr>
        <w:t xml:space="preserve">Khi đó, diện tích hình phẳng giới hạn bởi đồ thị các hàm số </w:t>
      </w:r>
      <w:r w:rsidRPr="00330A7E">
        <w:rPr>
          <w:rFonts w:ascii="Times New Roman" w:eastAsia="Calibri" w:hAnsi="Times New Roman" w:cs="Times New Roman"/>
          <w:position w:val="-14"/>
          <w:sz w:val="24"/>
          <w:szCs w:val="24"/>
        </w:rPr>
        <w:object w:dxaOrig="1939" w:dyaOrig="400" w14:anchorId="007BC33B">
          <v:shape id="_x0000_i4590" type="#_x0000_t75" style="width:96.75pt;height:20.25pt" o:ole="">
            <v:imagedata r:id="rId5696" o:title=""/>
          </v:shape>
          <o:OLEObject Type="Embed" ProgID="Equation.DSMT4" ShapeID="_x0000_i4590" DrawAspect="Content" ObjectID="_1796843652" r:id="rId6312"/>
        </w:object>
      </w:r>
      <w:r w:rsidRPr="00330A7E">
        <w:rPr>
          <w:rFonts w:ascii="Times New Roman" w:eastAsia="Calibri" w:hAnsi="Times New Roman" w:cs="Times New Roman"/>
          <w:bCs/>
          <w:color w:val="000000" w:themeColor="text1"/>
          <w:sz w:val="24"/>
          <w:szCs w:val="24"/>
        </w:rPr>
        <w:t xml:space="preserve"> và hai đường thẳng </w:t>
      </w:r>
      <w:r w:rsidRPr="00330A7E">
        <w:rPr>
          <w:rFonts w:ascii="Times New Roman" w:eastAsia="Calibri" w:hAnsi="Times New Roman" w:cs="Times New Roman"/>
          <w:position w:val="-10"/>
          <w:sz w:val="24"/>
          <w:szCs w:val="24"/>
        </w:rPr>
        <w:object w:dxaOrig="1140" w:dyaOrig="320" w14:anchorId="26FD58FF">
          <v:shape id="_x0000_i4591" type="#_x0000_t75" style="width:56.25pt;height:15.75pt" o:ole="">
            <v:imagedata r:id="rId5702" o:title=""/>
          </v:shape>
          <o:OLEObject Type="Embed" ProgID="Equation.DSMT4" ShapeID="_x0000_i4591" DrawAspect="Content" ObjectID="_1796843653" r:id="rId6313"/>
        </w:object>
      </w:r>
      <w:r w:rsidRPr="00330A7E">
        <w:rPr>
          <w:rFonts w:ascii="Times New Roman" w:eastAsia="Calibri" w:hAnsi="Times New Roman" w:cs="Times New Roman"/>
          <w:bCs/>
          <w:color w:val="000000" w:themeColor="text1"/>
          <w:sz w:val="24"/>
          <w:szCs w:val="24"/>
        </w:rPr>
        <w:t xml:space="preserve"> là:</w:t>
      </w:r>
    </w:p>
    <w:p w14:paraId="40774CC7"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
          <w:bCs/>
          <w:color w:val="0000FF"/>
          <w:sz w:val="24"/>
          <w:szCs w:val="24"/>
        </w:rPr>
        <w:t xml:space="preserve">A. </w:t>
      </w:r>
      <w:r w:rsidRPr="00330A7E">
        <w:rPr>
          <w:rFonts w:ascii="Times New Roman" w:eastAsia="Calibri" w:hAnsi="Times New Roman" w:cs="Times New Roman"/>
          <w:bCs/>
          <w:color w:val="000000" w:themeColor="text1"/>
          <w:position w:val="-32"/>
          <w:sz w:val="24"/>
          <w:szCs w:val="24"/>
        </w:rPr>
        <w:object w:dxaOrig="2140" w:dyaOrig="740" w14:anchorId="604BE8B5">
          <v:shape id="_x0000_i4592" type="#_x0000_t75" style="width:107.25pt;height:36.75pt" o:ole="">
            <v:imagedata r:id="rId5704" o:title=""/>
          </v:shape>
          <o:OLEObject Type="Embed" ProgID="Equation.DSMT4" ShapeID="_x0000_i4592" DrawAspect="Content" ObjectID="_1796843654" r:id="rId6314"/>
        </w:object>
      </w:r>
      <w:r w:rsidRPr="00330A7E">
        <w:rPr>
          <w:rFonts w:ascii="Times New Roman" w:eastAsia="Calibri" w:hAnsi="Times New Roman" w:cs="Times New Roman"/>
          <w:bCs/>
          <w:color w:val="000000" w:themeColor="text1"/>
          <w:sz w:val="24"/>
          <w:szCs w:val="24"/>
        </w:rPr>
        <w:tab/>
      </w:r>
      <w:r w:rsidRPr="00330A7E">
        <w:rPr>
          <w:rFonts w:ascii="Times New Roman" w:eastAsia="Calibri" w:hAnsi="Times New Roman" w:cs="Times New Roman"/>
          <w:b/>
          <w:bCs/>
          <w:color w:val="0000FF"/>
          <w:sz w:val="24"/>
          <w:szCs w:val="24"/>
        </w:rPr>
        <w:t xml:space="preserve">B. </w:t>
      </w:r>
      <w:r w:rsidRPr="00330A7E">
        <w:rPr>
          <w:rFonts w:ascii="Times New Roman" w:eastAsia="Calibri" w:hAnsi="Times New Roman" w:cs="Times New Roman"/>
          <w:bCs/>
          <w:color w:val="000000" w:themeColor="text1"/>
          <w:position w:val="-32"/>
          <w:sz w:val="24"/>
          <w:szCs w:val="24"/>
        </w:rPr>
        <w:object w:dxaOrig="2280" w:dyaOrig="740" w14:anchorId="5B2B4454">
          <v:shape id="_x0000_i4593" type="#_x0000_t75" style="width:114pt;height:36.75pt" o:ole="">
            <v:imagedata r:id="rId5706" o:title=""/>
          </v:shape>
          <o:OLEObject Type="Embed" ProgID="Equation.DSMT4" ShapeID="_x0000_i4593" DrawAspect="Content" ObjectID="_1796843655" r:id="rId6315"/>
        </w:object>
      </w:r>
    </w:p>
    <w:p w14:paraId="3BC944FC"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
          <w:bCs/>
          <w:color w:val="0000FF"/>
          <w:sz w:val="24"/>
          <w:szCs w:val="24"/>
        </w:rPr>
        <w:t xml:space="preserve">C. </w:t>
      </w:r>
      <w:r w:rsidRPr="00330A7E">
        <w:rPr>
          <w:rFonts w:ascii="Times New Roman" w:eastAsia="Calibri" w:hAnsi="Times New Roman" w:cs="Times New Roman"/>
          <w:bCs/>
          <w:color w:val="000000" w:themeColor="text1"/>
          <w:position w:val="-32"/>
          <w:sz w:val="24"/>
          <w:szCs w:val="24"/>
        </w:rPr>
        <w:object w:dxaOrig="2280" w:dyaOrig="740" w14:anchorId="25E92122">
          <v:shape id="_x0000_i4594" type="#_x0000_t75" style="width:114pt;height:36.75pt" o:ole="">
            <v:imagedata r:id="rId5708" o:title=""/>
          </v:shape>
          <o:OLEObject Type="Embed" ProgID="Equation.DSMT4" ShapeID="_x0000_i4594" DrawAspect="Content" ObjectID="_1796843656" r:id="rId6316"/>
        </w:object>
      </w:r>
      <w:r w:rsidRPr="00330A7E">
        <w:rPr>
          <w:rFonts w:ascii="Times New Roman" w:eastAsia="Calibri" w:hAnsi="Times New Roman" w:cs="Times New Roman"/>
          <w:bCs/>
          <w:color w:val="000000" w:themeColor="text1"/>
          <w:sz w:val="24"/>
          <w:szCs w:val="24"/>
        </w:rPr>
        <w:tab/>
      </w:r>
      <w:r w:rsidRPr="00330A7E">
        <w:rPr>
          <w:rFonts w:ascii="Times New Roman" w:eastAsia="Calibri" w:hAnsi="Times New Roman" w:cs="Times New Roman"/>
          <w:b/>
          <w:bCs/>
          <w:color w:val="0000FF"/>
          <w:sz w:val="24"/>
          <w:szCs w:val="24"/>
        </w:rPr>
        <w:t xml:space="preserve">D. </w:t>
      </w:r>
      <w:r w:rsidRPr="00330A7E">
        <w:rPr>
          <w:rFonts w:ascii="Times New Roman" w:eastAsia="Calibri" w:hAnsi="Times New Roman" w:cs="Times New Roman"/>
          <w:bCs/>
          <w:color w:val="000000" w:themeColor="text1"/>
          <w:position w:val="-32"/>
          <w:sz w:val="24"/>
          <w:szCs w:val="24"/>
        </w:rPr>
        <w:object w:dxaOrig="2140" w:dyaOrig="740" w14:anchorId="7BA8EE4A">
          <v:shape id="_x0000_i4595" type="#_x0000_t75" style="width:107.25pt;height:36.75pt" o:ole="">
            <v:imagedata r:id="rId5710" o:title=""/>
          </v:shape>
          <o:OLEObject Type="Embed" ProgID="Equation.DSMT4" ShapeID="_x0000_i4595" DrawAspect="Content" ObjectID="_1796843657" r:id="rId6317"/>
        </w:object>
      </w:r>
    </w:p>
    <w:p w14:paraId="33685775" w14:textId="77777777" w:rsidR="00ED397D" w:rsidRPr="00330A7E" w:rsidRDefault="00ED397D" w:rsidP="00330A7E">
      <w:pPr>
        <w:tabs>
          <w:tab w:val="left" w:pos="992"/>
        </w:tabs>
        <w:spacing w:before="120" w:after="0"/>
        <w:jc w:val="both"/>
        <w:rPr>
          <w:rFonts w:ascii="Times New Roman" w:hAnsi="Times New Roman" w:cs="Times New Roman"/>
          <w:color w:val="000000" w:themeColor="text1"/>
          <w:sz w:val="24"/>
          <w:szCs w:val="24"/>
          <w:lang w:val="vi-VN"/>
        </w:rPr>
      </w:pPr>
      <w:r w:rsidRPr="00330A7E">
        <w:rPr>
          <w:rFonts w:ascii="Times New Roman" w:hAnsi="Times New Roman" w:cs="Times New Roman"/>
          <w:b/>
          <w:bCs/>
          <w:color w:val="0404BC"/>
          <w:sz w:val="24"/>
          <w:szCs w:val="24"/>
        </w:rPr>
        <w:t>Câu 11:</w:t>
      </w:r>
      <w:r w:rsidRPr="00330A7E">
        <w:rPr>
          <w:rFonts w:ascii="Times New Roman" w:hAnsi="Times New Roman" w:cs="Times New Roman"/>
          <w:color w:val="0404BC"/>
          <w:sz w:val="24"/>
          <w:szCs w:val="24"/>
        </w:rPr>
        <w:t xml:space="preserve"> </w:t>
      </w:r>
      <w:r w:rsidRPr="00330A7E">
        <w:rPr>
          <w:rFonts w:ascii="Times New Roman" w:hAnsi="Times New Roman" w:cs="Times New Roman"/>
          <w:color w:val="000000" w:themeColor="text1"/>
          <w:sz w:val="24"/>
          <w:szCs w:val="24"/>
        </w:rPr>
        <w:t xml:space="preserve">Chỉ số độ </w:t>
      </w:r>
      <w:r w:rsidRPr="00330A7E">
        <w:rPr>
          <w:rFonts w:ascii="Times New Roman" w:hAnsi="Times New Roman" w:cs="Times New Roman"/>
          <w:position w:val="-10"/>
          <w:sz w:val="24"/>
          <w:szCs w:val="24"/>
        </w:rPr>
        <w:object w:dxaOrig="440" w:dyaOrig="320" w14:anchorId="1ACA7E07">
          <v:shape id="_x0000_i4596" type="#_x0000_t75" style="width:22.5pt;height:15.75pt" o:ole="">
            <v:imagedata r:id="rId6318" o:title=""/>
          </v:shape>
          <o:OLEObject Type="Embed" ProgID="Equation.DSMT4" ShapeID="_x0000_i4596" DrawAspect="Content" ObjectID="_1796843658" r:id="rId6319"/>
        </w:object>
      </w:r>
      <w:r w:rsidRPr="00330A7E">
        <w:rPr>
          <w:rFonts w:ascii="Times New Roman" w:hAnsi="Times New Roman" w:cs="Times New Roman"/>
          <w:color w:val="000000" w:themeColor="text1"/>
          <w:sz w:val="24"/>
          <w:szCs w:val="24"/>
        </w:rPr>
        <w:t xml:space="preserve"> của một dung dịch được tính theo công thức </w:t>
      </w:r>
      <w:r w:rsidRPr="00330A7E">
        <w:rPr>
          <w:rFonts w:ascii="Times New Roman" w:hAnsi="Times New Roman" w:cs="Times New Roman"/>
          <w:position w:val="-16"/>
          <w:sz w:val="24"/>
          <w:szCs w:val="24"/>
        </w:rPr>
        <w:object w:dxaOrig="1719" w:dyaOrig="440" w14:anchorId="655190CE">
          <v:shape id="_x0000_i4597" type="#_x0000_t75" style="width:85.5pt;height:22.5pt" o:ole="">
            <v:imagedata r:id="rId6320" o:title=""/>
          </v:shape>
          <o:OLEObject Type="Embed" ProgID="Equation.DSMT4" ShapeID="_x0000_i4597" DrawAspect="Content" ObjectID="_1796843659" r:id="rId6321"/>
        </w:object>
      </w:r>
      <w:r w:rsidRPr="00330A7E">
        <w:rPr>
          <w:rFonts w:ascii="Times New Roman" w:hAnsi="Times New Roman" w:cs="Times New Roman"/>
          <w:color w:val="000000" w:themeColor="text1"/>
          <w:sz w:val="24"/>
          <w:szCs w:val="24"/>
        </w:rPr>
        <w:t xml:space="preserve"> với </w:t>
      </w:r>
      <w:r w:rsidRPr="00330A7E">
        <w:rPr>
          <w:rFonts w:ascii="Times New Roman" w:hAnsi="Times New Roman" w:cs="Times New Roman"/>
          <w:position w:val="-16"/>
          <w:sz w:val="24"/>
          <w:szCs w:val="24"/>
        </w:rPr>
        <w:object w:dxaOrig="620" w:dyaOrig="440" w14:anchorId="052D2CDF">
          <v:shape id="_x0000_i4598" type="#_x0000_t75" style="width:31.5pt;height:22.5pt" o:ole="">
            <v:imagedata r:id="rId6322" o:title=""/>
          </v:shape>
          <o:OLEObject Type="Embed" ProgID="Equation.DSMT4" ShapeID="_x0000_i4598" DrawAspect="Content" ObjectID="_1796843660" r:id="rId6323"/>
        </w:object>
      </w:r>
      <w:r w:rsidRPr="00330A7E">
        <w:rPr>
          <w:rFonts w:ascii="Times New Roman" w:hAnsi="Times New Roman" w:cs="Times New Roman"/>
          <w:color w:val="000000" w:themeColor="text1"/>
          <w:sz w:val="24"/>
          <w:szCs w:val="24"/>
        </w:rPr>
        <w:t xml:space="preserve">là nồng độ ion hydrogen. Độ </w:t>
      </w:r>
      <w:r w:rsidRPr="00330A7E">
        <w:rPr>
          <w:rFonts w:ascii="Times New Roman" w:hAnsi="Times New Roman" w:cs="Times New Roman"/>
          <w:position w:val="-10"/>
          <w:sz w:val="24"/>
          <w:szCs w:val="24"/>
        </w:rPr>
        <w:object w:dxaOrig="440" w:dyaOrig="320" w14:anchorId="311F080E">
          <v:shape id="_x0000_i4599" type="#_x0000_t75" style="width:22.5pt;height:15.75pt" o:ole="">
            <v:imagedata r:id="rId6318" o:title=""/>
          </v:shape>
          <o:OLEObject Type="Embed" ProgID="Equation.DSMT4" ShapeID="_x0000_i4599" DrawAspect="Content" ObjectID="_1796843661" r:id="rId6324"/>
        </w:object>
      </w:r>
      <w:r w:rsidRPr="00330A7E">
        <w:rPr>
          <w:rFonts w:ascii="Times New Roman" w:hAnsi="Times New Roman" w:cs="Times New Roman"/>
          <w:color w:val="000000" w:themeColor="text1"/>
          <w:sz w:val="24"/>
          <w:szCs w:val="24"/>
        </w:rPr>
        <w:t xml:space="preserve">của một loại sữa chua có </w:t>
      </w:r>
      <w:r w:rsidRPr="00330A7E">
        <w:rPr>
          <w:rFonts w:ascii="Times New Roman" w:hAnsi="Times New Roman" w:cs="Times New Roman"/>
          <w:position w:val="-16"/>
          <w:sz w:val="24"/>
          <w:szCs w:val="24"/>
        </w:rPr>
        <w:object w:dxaOrig="1340" w:dyaOrig="440" w14:anchorId="0E84DEE6">
          <v:shape id="_x0000_i4600" type="#_x0000_t75" style="width:66pt;height:22.5pt" o:ole="">
            <v:imagedata r:id="rId6325" o:title=""/>
          </v:shape>
          <o:OLEObject Type="Embed" ProgID="Equation.DSMT4" ShapeID="_x0000_i4600" DrawAspect="Content" ObjectID="_1796843662" r:id="rId6326"/>
        </w:object>
      </w:r>
      <w:r w:rsidRPr="00330A7E">
        <w:rPr>
          <w:rFonts w:ascii="Times New Roman" w:hAnsi="Times New Roman" w:cs="Times New Roman"/>
          <w:color w:val="000000" w:themeColor="text1"/>
          <w:sz w:val="24"/>
          <w:szCs w:val="24"/>
        </w:rPr>
        <w:t>là bao nhiêu?</w:t>
      </w:r>
    </w:p>
    <w:p w14:paraId="44EFEA29"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sz w:val="24"/>
          <w:szCs w:val="24"/>
          <w:lang w:val="it-IT"/>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10"/>
          <w:sz w:val="24"/>
          <w:szCs w:val="24"/>
        </w:rPr>
        <w:object w:dxaOrig="520" w:dyaOrig="320" w14:anchorId="1A67E0EB">
          <v:shape id="_x0000_i4601" type="#_x0000_t75" style="width:25.5pt;height:15.75pt" o:ole="">
            <v:imagedata r:id="rId6327" o:title=""/>
          </v:shape>
          <o:OLEObject Type="Embed" ProgID="Equation.DSMT4" ShapeID="_x0000_i4601" DrawAspect="Content" ObjectID="_1796843663" r:id="rId632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6"/>
          <w:sz w:val="24"/>
          <w:szCs w:val="24"/>
        </w:rPr>
        <w:object w:dxaOrig="320" w:dyaOrig="279" w14:anchorId="1E2C562A">
          <v:shape id="_x0000_i4602" type="#_x0000_t75" style="width:15.75pt;height:14.25pt" o:ole="">
            <v:imagedata r:id="rId6329" o:title=""/>
          </v:shape>
          <o:OLEObject Type="Embed" ProgID="Equation.DSMT4" ShapeID="_x0000_i4602" DrawAspect="Content" ObjectID="_1796843664" r:id="rId6330"/>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0"/>
          <w:sz w:val="24"/>
          <w:szCs w:val="24"/>
        </w:rPr>
        <w:object w:dxaOrig="380" w:dyaOrig="320" w14:anchorId="25F244FA">
          <v:shape id="_x0000_i4603" type="#_x0000_t75" style="width:18.75pt;height:15.75pt" o:ole="">
            <v:imagedata r:id="rId6331" o:title=""/>
          </v:shape>
          <o:OLEObject Type="Embed" ProgID="Equation.DSMT4" ShapeID="_x0000_i4603" DrawAspect="Content" ObjectID="_1796843665" r:id="rId6332"/>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 xml:space="preserve">. </w:t>
      </w:r>
      <w:r w:rsidRPr="00330A7E">
        <w:rPr>
          <w:rFonts w:ascii="Times New Roman" w:hAnsi="Times New Roman" w:cs="Times New Roman"/>
          <w:position w:val="-10"/>
          <w:sz w:val="24"/>
          <w:szCs w:val="24"/>
        </w:rPr>
        <w:object w:dxaOrig="520" w:dyaOrig="320" w14:anchorId="5A4CFBBE">
          <v:shape id="_x0000_i4604" type="#_x0000_t75" style="width:26.25pt;height:15.75pt" o:ole="">
            <v:imagedata r:id="rId6333" o:title=""/>
          </v:shape>
          <o:OLEObject Type="Embed" ProgID="Equation.DSMT4" ShapeID="_x0000_i4604" DrawAspect="Content" ObjectID="_1796843666" r:id="rId6334"/>
        </w:object>
      </w:r>
      <w:r w:rsidRPr="00330A7E">
        <w:rPr>
          <w:rFonts w:ascii="Times New Roman" w:hAnsi="Times New Roman" w:cs="Times New Roman"/>
          <w:sz w:val="24"/>
          <w:szCs w:val="24"/>
          <w:lang w:val="it-IT"/>
        </w:rPr>
        <w:t>.</w:t>
      </w:r>
    </w:p>
    <w:p w14:paraId="42F70BC0" w14:textId="77777777" w:rsidR="00ED397D" w:rsidRPr="00330A7E" w:rsidRDefault="00ED397D" w:rsidP="00330A7E">
      <w:pPr>
        <w:tabs>
          <w:tab w:val="left" w:pos="992"/>
        </w:tabs>
        <w:spacing w:before="120" w:after="0"/>
        <w:jc w:val="both"/>
        <w:rPr>
          <w:rFonts w:ascii="Times New Roman" w:hAnsi="Times New Roman" w:cs="Times New Roman"/>
          <w:i/>
          <w:color w:val="000000" w:themeColor="text1"/>
          <w:sz w:val="24"/>
          <w:szCs w:val="24"/>
        </w:rPr>
      </w:pPr>
      <w:r w:rsidRPr="00330A7E">
        <w:rPr>
          <w:rFonts w:ascii="Times New Roman" w:hAnsi="Times New Roman" w:cs="Times New Roman"/>
          <w:b/>
          <w:bCs/>
          <w:color w:val="0404BC"/>
          <w:sz w:val="24"/>
          <w:szCs w:val="24"/>
        </w:rPr>
        <w:t>Câu 12:</w:t>
      </w:r>
      <w:r w:rsidRPr="00330A7E">
        <w:rPr>
          <w:rFonts w:ascii="Times New Roman" w:hAnsi="Times New Roman" w:cs="Times New Roman"/>
          <w:color w:val="0404BC"/>
          <w:sz w:val="24"/>
          <w:szCs w:val="24"/>
        </w:rPr>
        <w:t xml:space="preserve"> </w:t>
      </w:r>
      <w:r w:rsidRPr="00330A7E">
        <w:rPr>
          <w:rFonts w:ascii="Times New Roman" w:hAnsi="Times New Roman" w:cs="Times New Roman"/>
          <w:color w:val="000000" w:themeColor="text1"/>
          <w:sz w:val="24"/>
          <w:szCs w:val="24"/>
        </w:rPr>
        <w:t xml:space="preserve">Trong một đợt khám sức khỏe của 50 học sinh nam lớp 12, người ta được kết quả như </w:t>
      </w:r>
      <w:r w:rsidRPr="00330A7E">
        <w:rPr>
          <w:rFonts w:ascii="Times New Roman" w:hAnsi="Times New Roman" w:cs="Times New Roman"/>
          <w:i/>
          <w:color w:val="000000" w:themeColor="text1"/>
          <w:sz w:val="24"/>
          <w:szCs w:val="24"/>
        </w:rPr>
        <w:t>Bảng 1.</w:t>
      </w:r>
    </w:p>
    <w:tbl>
      <w:tblPr>
        <w:tblStyle w:val="TableGrid"/>
        <w:tblW w:w="0" w:type="auto"/>
        <w:jc w:val="center"/>
        <w:tblLook w:val="04A0" w:firstRow="1" w:lastRow="0" w:firstColumn="1" w:lastColumn="0" w:noHBand="0" w:noVBand="1"/>
      </w:tblPr>
      <w:tblGrid>
        <w:gridCol w:w="2830"/>
        <w:gridCol w:w="2410"/>
      </w:tblGrid>
      <w:tr w:rsidR="00ED397D" w:rsidRPr="00330A7E" w14:paraId="6D592D14" w14:textId="77777777" w:rsidTr="00330A7E">
        <w:trPr>
          <w:jc w:val="center"/>
        </w:trPr>
        <w:tc>
          <w:tcPr>
            <w:tcW w:w="2830" w:type="dxa"/>
            <w:vAlign w:val="center"/>
          </w:tcPr>
          <w:p w14:paraId="1A8A8AF6" w14:textId="77777777" w:rsidR="00ED397D" w:rsidRPr="00330A7E" w:rsidRDefault="00ED397D" w:rsidP="00330A7E">
            <w:pPr>
              <w:spacing w:line="276" w:lineRule="auto"/>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Nhóm</w:t>
            </w:r>
          </w:p>
        </w:tc>
        <w:tc>
          <w:tcPr>
            <w:tcW w:w="2410" w:type="dxa"/>
            <w:vAlign w:val="center"/>
          </w:tcPr>
          <w:p w14:paraId="5001BA69" w14:textId="77777777" w:rsidR="00ED397D" w:rsidRPr="00330A7E" w:rsidRDefault="00ED397D" w:rsidP="00330A7E">
            <w:pPr>
              <w:spacing w:line="276" w:lineRule="auto"/>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Tần số</w:t>
            </w:r>
          </w:p>
        </w:tc>
      </w:tr>
      <w:tr w:rsidR="00ED397D" w:rsidRPr="00330A7E" w14:paraId="4526F10D" w14:textId="77777777" w:rsidTr="00330A7E">
        <w:trPr>
          <w:jc w:val="center"/>
        </w:trPr>
        <w:tc>
          <w:tcPr>
            <w:tcW w:w="2830" w:type="dxa"/>
            <w:vAlign w:val="center"/>
          </w:tcPr>
          <w:p w14:paraId="1123376E" w14:textId="77777777" w:rsidR="00ED397D" w:rsidRPr="00330A7E" w:rsidRDefault="00ED397D" w:rsidP="00330A7E">
            <w:pPr>
              <w:spacing w:line="276" w:lineRule="auto"/>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[160; 164)</w:t>
            </w:r>
          </w:p>
        </w:tc>
        <w:tc>
          <w:tcPr>
            <w:tcW w:w="2410" w:type="dxa"/>
            <w:vAlign w:val="center"/>
          </w:tcPr>
          <w:p w14:paraId="0F121E74" w14:textId="77777777" w:rsidR="00ED397D" w:rsidRPr="00330A7E" w:rsidRDefault="00ED397D" w:rsidP="00330A7E">
            <w:pPr>
              <w:spacing w:line="276" w:lineRule="auto"/>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3</w:t>
            </w:r>
          </w:p>
        </w:tc>
      </w:tr>
      <w:tr w:rsidR="00ED397D" w:rsidRPr="00330A7E" w14:paraId="1EB5691A" w14:textId="77777777" w:rsidTr="00330A7E">
        <w:trPr>
          <w:jc w:val="center"/>
        </w:trPr>
        <w:tc>
          <w:tcPr>
            <w:tcW w:w="2830" w:type="dxa"/>
            <w:vAlign w:val="center"/>
          </w:tcPr>
          <w:p w14:paraId="01FA604F" w14:textId="77777777" w:rsidR="00ED397D" w:rsidRPr="00330A7E" w:rsidRDefault="00ED397D" w:rsidP="00330A7E">
            <w:pPr>
              <w:spacing w:line="276" w:lineRule="auto"/>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[164; 168)</w:t>
            </w:r>
          </w:p>
        </w:tc>
        <w:tc>
          <w:tcPr>
            <w:tcW w:w="2410" w:type="dxa"/>
            <w:vAlign w:val="center"/>
          </w:tcPr>
          <w:p w14:paraId="7D4D6F57" w14:textId="77777777" w:rsidR="00ED397D" w:rsidRPr="00330A7E" w:rsidRDefault="00ED397D" w:rsidP="00330A7E">
            <w:pPr>
              <w:spacing w:line="276" w:lineRule="auto"/>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8</w:t>
            </w:r>
          </w:p>
        </w:tc>
      </w:tr>
      <w:tr w:rsidR="00ED397D" w:rsidRPr="00330A7E" w14:paraId="2E2B2155" w14:textId="77777777" w:rsidTr="00330A7E">
        <w:trPr>
          <w:jc w:val="center"/>
        </w:trPr>
        <w:tc>
          <w:tcPr>
            <w:tcW w:w="2830" w:type="dxa"/>
            <w:vAlign w:val="center"/>
          </w:tcPr>
          <w:p w14:paraId="308DC4AA" w14:textId="77777777" w:rsidR="00ED397D" w:rsidRPr="00330A7E" w:rsidRDefault="00ED397D" w:rsidP="00330A7E">
            <w:pPr>
              <w:spacing w:line="276" w:lineRule="auto"/>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[168; 172)</w:t>
            </w:r>
          </w:p>
        </w:tc>
        <w:tc>
          <w:tcPr>
            <w:tcW w:w="2410" w:type="dxa"/>
            <w:vAlign w:val="center"/>
          </w:tcPr>
          <w:p w14:paraId="49BE8CC4" w14:textId="77777777" w:rsidR="00ED397D" w:rsidRPr="00330A7E" w:rsidRDefault="00ED397D" w:rsidP="00330A7E">
            <w:pPr>
              <w:spacing w:line="276" w:lineRule="auto"/>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18</w:t>
            </w:r>
          </w:p>
        </w:tc>
      </w:tr>
      <w:tr w:rsidR="00ED397D" w:rsidRPr="00330A7E" w14:paraId="5E699E11" w14:textId="77777777" w:rsidTr="00330A7E">
        <w:trPr>
          <w:jc w:val="center"/>
        </w:trPr>
        <w:tc>
          <w:tcPr>
            <w:tcW w:w="2830" w:type="dxa"/>
            <w:vAlign w:val="center"/>
          </w:tcPr>
          <w:p w14:paraId="47AA8375" w14:textId="77777777" w:rsidR="00ED397D" w:rsidRPr="00330A7E" w:rsidRDefault="00ED397D" w:rsidP="00330A7E">
            <w:pPr>
              <w:spacing w:line="276" w:lineRule="auto"/>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[172; 176)</w:t>
            </w:r>
          </w:p>
        </w:tc>
        <w:tc>
          <w:tcPr>
            <w:tcW w:w="2410" w:type="dxa"/>
            <w:vAlign w:val="center"/>
          </w:tcPr>
          <w:p w14:paraId="73820794" w14:textId="77777777" w:rsidR="00ED397D" w:rsidRPr="00330A7E" w:rsidRDefault="00ED397D" w:rsidP="00330A7E">
            <w:pPr>
              <w:spacing w:line="276" w:lineRule="auto"/>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12</w:t>
            </w:r>
          </w:p>
        </w:tc>
      </w:tr>
      <w:tr w:rsidR="00ED397D" w:rsidRPr="00330A7E" w14:paraId="3B231FA7" w14:textId="77777777" w:rsidTr="00330A7E">
        <w:trPr>
          <w:jc w:val="center"/>
        </w:trPr>
        <w:tc>
          <w:tcPr>
            <w:tcW w:w="2830" w:type="dxa"/>
            <w:vAlign w:val="center"/>
          </w:tcPr>
          <w:p w14:paraId="14E1E232" w14:textId="77777777" w:rsidR="00ED397D" w:rsidRPr="00330A7E" w:rsidRDefault="00ED397D" w:rsidP="00330A7E">
            <w:pPr>
              <w:spacing w:line="276" w:lineRule="auto"/>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[176; 180)</w:t>
            </w:r>
          </w:p>
        </w:tc>
        <w:tc>
          <w:tcPr>
            <w:tcW w:w="2410" w:type="dxa"/>
            <w:vAlign w:val="center"/>
          </w:tcPr>
          <w:p w14:paraId="38AF60D8" w14:textId="77777777" w:rsidR="00ED397D" w:rsidRPr="00330A7E" w:rsidRDefault="00ED397D" w:rsidP="00330A7E">
            <w:pPr>
              <w:spacing w:line="276" w:lineRule="auto"/>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9</w:t>
            </w:r>
          </w:p>
        </w:tc>
      </w:tr>
      <w:tr w:rsidR="00ED397D" w:rsidRPr="00330A7E" w14:paraId="692E2103" w14:textId="77777777" w:rsidTr="00330A7E">
        <w:trPr>
          <w:jc w:val="center"/>
        </w:trPr>
        <w:tc>
          <w:tcPr>
            <w:tcW w:w="2830" w:type="dxa"/>
            <w:vAlign w:val="center"/>
          </w:tcPr>
          <w:p w14:paraId="4D8213B2" w14:textId="77777777" w:rsidR="00ED397D" w:rsidRPr="00330A7E" w:rsidRDefault="00ED397D" w:rsidP="00330A7E">
            <w:pPr>
              <w:spacing w:line="276" w:lineRule="auto"/>
              <w:rPr>
                <w:rFonts w:ascii="Times New Roman" w:hAnsi="Times New Roman" w:cs="Times New Roman"/>
                <w:color w:val="000000" w:themeColor="text1"/>
                <w:sz w:val="24"/>
                <w:szCs w:val="24"/>
              </w:rPr>
            </w:pPr>
          </w:p>
        </w:tc>
        <w:tc>
          <w:tcPr>
            <w:tcW w:w="2410" w:type="dxa"/>
            <w:vAlign w:val="center"/>
          </w:tcPr>
          <w:p w14:paraId="123A7F30" w14:textId="77777777" w:rsidR="00ED397D" w:rsidRPr="00330A7E" w:rsidRDefault="00ED397D" w:rsidP="00330A7E">
            <w:pPr>
              <w:spacing w:line="276" w:lineRule="auto"/>
              <w:rPr>
                <w:rFonts w:ascii="Times New Roman" w:hAnsi="Times New Roman" w:cs="Times New Roman"/>
                <w:color w:val="000000" w:themeColor="text1"/>
                <w:sz w:val="24"/>
                <w:szCs w:val="24"/>
              </w:rPr>
            </w:pPr>
            <w:r w:rsidRPr="00330A7E">
              <w:rPr>
                <w:rFonts w:ascii="Times New Roman" w:eastAsiaTheme="minorEastAsia" w:hAnsi="Times New Roman" w:cs="Times New Roman"/>
                <w:color w:val="000000" w:themeColor="text1"/>
                <w:position w:val="-6"/>
                <w:sz w:val="24"/>
                <w:szCs w:val="24"/>
                <w:lang w:eastAsia="ja-JP"/>
              </w:rPr>
              <w:object w:dxaOrig="680" w:dyaOrig="279" w14:anchorId="56628875">
                <v:shape id="_x0000_i4605" type="#_x0000_t75" style="width:33.75pt;height:14.25pt" o:ole="">
                  <v:imagedata r:id="rId6335" o:title=""/>
                </v:shape>
                <o:OLEObject Type="Embed" ProgID="Equation.DSMT4" ShapeID="_x0000_i4605" DrawAspect="Content" ObjectID="_1796843667" r:id="rId6336"/>
              </w:object>
            </w:r>
          </w:p>
        </w:tc>
      </w:tr>
    </w:tbl>
    <w:p w14:paraId="29B5625B" w14:textId="77777777" w:rsidR="00ED397D" w:rsidRPr="00330A7E" w:rsidRDefault="00ED397D" w:rsidP="00330A7E">
      <w:pPr>
        <w:spacing w:after="0"/>
        <w:ind w:left="992"/>
        <w:jc w:val="center"/>
        <w:rPr>
          <w:rFonts w:ascii="Times New Roman" w:hAnsi="Times New Roman" w:cs="Times New Roman"/>
          <w:i/>
          <w:color w:val="000000" w:themeColor="text1"/>
          <w:sz w:val="24"/>
          <w:szCs w:val="24"/>
        </w:rPr>
      </w:pPr>
      <w:r w:rsidRPr="00330A7E">
        <w:rPr>
          <w:rFonts w:ascii="Times New Roman" w:hAnsi="Times New Roman" w:cs="Times New Roman"/>
          <w:i/>
          <w:color w:val="000000" w:themeColor="text1"/>
          <w:sz w:val="24"/>
          <w:szCs w:val="24"/>
        </w:rPr>
        <w:t>Bảng 1</w:t>
      </w:r>
    </w:p>
    <w:p w14:paraId="2E8B16F9" w14:textId="77777777" w:rsidR="00ED397D" w:rsidRPr="00330A7E" w:rsidRDefault="00ED397D" w:rsidP="00330A7E">
      <w:pPr>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Độ lệch chuẩn của mẫu số liệu ghép nhóm cho ở </w:t>
      </w:r>
      <w:r w:rsidRPr="00330A7E">
        <w:rPr>
          <w:rFonts w:ascii="Times New Roman" w:hAnsi="Times New Roman" w:cs="Times New Roman"/>
          <w:i/>
          <w:color w:val="000000" w:themeColor="text1"/>
          <w:sz w:val="24"/>
          <w:szCs w:val="24"/>
        </w:rPr>
        <w:t>Bảng 1</w:t>
      </w:r>
      <w:r w:rsidRPr="00330A7E">
        <w:rPr>
          <w:rFonts w:ascii="Times New Roman" w:hAnsi="Times New Roman" w:cs="Times New Roman"/>
          <w:color w:val="000000" w:themeColor="text1"/>
          <w:sz w:val="24"/>
          <w:szCs w:val="24"/>
        </w:rPr>
        <w:t xml:space="preserve"> bằng bao nhiêu centimets (làm tròn kết quả đến hàng phần mười)</w:t>
      </w:r>
    </w:p>
    <w:p w14:paraId="28FD2719"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it-IT"/>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10"/>
          <w:sz w:val="24"/>
          <w:szCs w:val="24"/>
        </w:rPr>
        <w:object w:dxaOrig="520" w:dyaOrig="320" w14:anchorId="1D19C194">
          <v:shape id="_x0000_i4606" type="#_x0000_t75" style="width:25.5pt;height:15.75pt" o:ole="">
            <v:imagedata r:id="rId6327" o:title=""/>
          </v:shape>
          <o:OLEObject Type="Embed" ProgID="Equation.DSMT4" ShapeID="_x0000_i4606" DrawAspect="Content" ObjectID="_1796843668" r:id="rId633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6"/>
          <w:sz w:val="24"/>
          <w:szCs w:val="24"/>
        </w:rPr>
        <w:object w:dxaOrig="320" w:dyaOrig="279" w14:anchorId="002412C7">
          <v:shape id="_x0000_i4607" type="#_x0000_t75" style="width:15.75pt;height:14.25pt" o:ole="">
            <v:imagedata r:id="rId6329" o:title=""/>
          </v:shape>
          <o:OLEObject Type="Embed" ProgID="Equation.DSMT4" ShapeID="_x0000_i4607" DrawAspect="Content" ObjectID="_1796843669" r:id="rId633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0"/>
          <w:sz w:val="24"/>
          <w:szCs w:val="24"/>
        </w:rPr>
        <w:object w:dxaOrig="380" w:dyaOrig="320" w14:anchorId="02F0FEC4">
          <v:shape id="_x0000_i4608" type="#_x0000_t75" style="width:18.75pt;height:15.75pt" o:ole="">
            <v:imagedata r:id="rId6331" o:title=""/>
          </v:shape>
          <o:OLEObject Type="Embed" ProgID="Equation.DSMT4" ShapeID="_x0000_i4608" DrawAspect="Content" ObjectID="_1796843670" r:id="rId6339"/>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 xml:space="preserve">. </w:t>
      </w:r>
      <w:r w:rsidRPr="00330A7E">
        <w:rPr>
          <w:rFonts w:ascii="Times New Roman" w:hAnsi="Times New Roman" w:cs="Times New Roman"/>
          <w:position w:val="-10"/>
          <w:sz w:val="24"/>
          <w:szCs w:val="24"/>
        </w:rPr>
        <w:object w:dxaOrig="520" w:dyaOrig="320" w14:anchorId="726A4798">
          <v:shape id="_x0000_i4609" type="#_x0000_t75" style="width:26.25pt;height:15.75pt" o:ole="">
            <v:imagedata r:id="rId6333" o:title=""/>
          </v:shape>
          <o:OLEObject Type="Embed" ProgID="Equation.DSMT4" ShapeID="_x0000_i4609" DrawAspect="Content" ObjectID="_1796843671" r:id="rId6340"/>
        </w:object>
      </w:r>
      <w:r w:rsidRPr="00330A7E">
        <w:rPr>
          <w:rFonts w:ascii="Times New Roman" w:hAnsi="Times New Roman" w:cs="Times New Roman"/>
          <w:sz w:val="24"/>
          <w:szCs w:val="24"/>
          <w:lang w:val="it-IT"/>
        </w:rPr>
        <w:t>.</w:t>
      </w:r>
    </w:p>
    <w:p w14:paraId="12D1BF5A" w14:textId="77777777" w:rsidR="00ED397D" w:rsidRPr="00330A7E" w:rsidRDefault="00ED397D" w:rsidP="00330A7E">
      <w:pPr>
        <w:spacing w:before="120" w:after="240"/>
        <w:ind w:left="992" w:hanging="992"/>
        <w:rPr>
          <w:rFonts w:ascii="Times New Roman" w:hAnsi="Times New Roman" w:cs="Times New Roman"/>
          <w:sz w:val="24"/>
          <w:szCs w:val="24"/>
          <w:lang w:val="it-IT"/>
        </w:rPr>
      </w:pPr>
      <w:r w:rsidRPr="00330A7E">
        <w:rPr>
          <w:rFonts w:ascii="Times New Roman" w:hAnsi="Times New Roman" w:cs="Times New Roman"/>
          <w:b/>
          <w:bCs/>
          <w:color w:val="0033CC"/>
          <w:sz w:val="24"/>
          <w:szCs w:val="24"/>
          <w:lang w:val="it-IT"/>
        </w:rPr>
        <w:t>PHẦN II. Câu trắc nghiệm đúng sai.</w:t>
      </w:r>
      <w:r w:rsidRPr="00330A7E">
        <w:rPr>
          <w:rFonts w:ascii="Times New Roman" w:hAnsi="Times New Roman" w:cs="Times New Roman"/>
          <w:color w:val="0033CC"/>
          <w:sz w:val="24"/>
          <w:szCs w:val="24"/>
          <w:lang w:val="it-IT"/>
        </w:rPr>
        <w:t xml:space="preserve"> </w:t>
      </w:r>
      <w:r w:rsidRPr="00330A7E">
        <w:rPr>
          <w:rFonts w:ascii="Times New Roman" w:hAnsi="Times New Roman" w:cs="Times New Roman"/>
          <w:sz w:val="24"/>
          <w:szCs w:val="24"/>
          <w:lang w:val="it-IT"/>
        </w:rPr>
        <w:t xml:space="preserve">Thí sinh trả lời từ câu 1 đến câu 4. Trong mỗi </w:t>
      </w:r>
      <w:r w:rsidRPr="00330A7E">
        <w:rPr>
          <w:rFonts w:ascii="Times New Roman" w:hAnsi="Times New Roman" w:cs="Times New Roman"/>
          <w:b/>
          <w:bCs/>
          <w:sz w:val="24"/>
          <w:szCs w:val="24"/>
          <w:lang w:val="it-IT"/>
        </w:rPr>
        <w:t>ý a), b), c), d)</w:t>
      </w:r>
      <w:r w:rsidRPr="00330A7E">
        <w:rPr>
          <w:rFonts w:ascii="Times New Roman" w:hAnsi="Times New Roman" w:cs="Times New Roman"/>
          <w:sz w:val="24"/>
          <w:szCs w:val="24"/>
          <w:lang w:val="it-IT"/>
        </w:rPr>
        <w:t xml:space="preserve"> ở mỗi câu, thí sinh chọn đúng hoặc sai.</w:t>
      </w:r>
    </w:p>
    <w:p w14:paraId="13A6AE4C" w14:textId="77777777" w:rsidR="00ED397D" w:rsidRPr="00330A7E" w:rsidRDefault="00ED397D" w:rsidP="000E1E56">
      <w:pPr>
        <w:pStyle w:val="ListParagraph"/>
        <w:numPr>
          <w:ilvl w:val="0"/>
          <w:numId w:val="5"/>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tọa độ </w:t>
      </w:r>
      <w:r w:rsidRPr="00330A7E">
        <w:rPr>
          <w:rFonts w:ascii="Times New Roman" w:hAnsi="Times New Roman" w:cs="Times New Roman"/>
          <w:position w:val="-10"/>
          <w:sz w:val="24"/>
          <w:szCs w:val="24"/>
        </w:rPr>
        <w:object w:dxaOrig="560" w:dyaOrig="320" w14:anchorId="724988BE">
          <v:shape id="_x0000_i4610" type="#_x0000_t75" style="width:27.75pt;height:15.75pt" o:ole="">
            <v:imagedata r:id="rId2128" o:title=""/>
          </v:shape>
          <o:OLEObject Type="Embed" ProgID="Equation.DSMT4" ShapeID="_x0000_i4610" DrawAspect="Content" ObjectID="_1796843672" r:id="rId6341"/>
        </w:object>
      </w:r>
      <w:r w:rsidRPr="00330A7E">
        <w:rPr>
          <w:rFonts w:ascii="Times New Roman" w:hAnsi="Times New Roman" w:cs="Times New Roman"/>
          <w:sz w:val="24"/>
          <w:szCs w:val="24"/>
        </w:rPr>
        <w:t xml:space="preserve">, cho hai mặt phẳng </w:t>
      </w:r>
      <w:r w:rsidRPr="00330A7E">
        <w:rPr>
          <w:rFonts w:ascii="Times New Roman" w:hAnsi="Times New Roman" w:cs="Times New Roman"/>
          <w:position w:val="-14"/>
          <w:sz w:val="24"/>
          <w:szCs w:val="24"/>
        </w:rPr>
        <w:object w:dxaOrig="2439" w:dyaOrig="400" w14:anchorId="0A0FC8A7">
          <v:shape id="_x0000_i4611" type="#_x0000_t75" style="width:122.25pt;height:20.25pt" o:ole="">
            <v:imagedata r:id="rId6342" o:title=""/>
          </v:shape>
          <o:OLEObject Type="Embed" ProgID="Equation.DSMT4" ShapeID="_x0000_i4611" DrawAspect="Content" ObjectID="_1796843673" r:id="rId6343"/>
        </w:object>
      </w:r>
      <w:r w:rsidRPr="00330A7E">
        <w:rPr>
          <w:rFonts w:ascii="Times New Roman" w:hAnsi="Times New Roman" w:cs="Times New Roman"/>
          <w:sz w:val="24"/>
          <w:szCs w:val="24"/>
        </w:rPr>
        <w:t xml:space="preserve"> và </w:t>
      </w:r>
      <w:r w:rsidRPr="00330A7E">
        <w:rPr>
          <w:rFonts w:ascii="Times New Roman" w:hAnsi="Times New Roman" w:cs="Times New Roman"/>
          <w:position w:val="-14"/>
          <w:sz w:val="24"/>
          <w:szCs w:val="24"/>
        </w:rPr>
        <w:object w:dxaOrig="2420" w:dyaOrig="400" w14:anchorId="1A916A3D">
          <v:shape id="_x0000_i4612" type="#_x0000_t75" style="width:120.75pt;height:20.25pt" o:ole="">
            <v:imagedata r:id="rId6344" o:title=""/>
          </v:shape>
          <o:OLEObject Type="Embed" ProgID="Equation.DSMT4" ShapeID="_x0000_i4612" DrawAspect="Content" ObjectID="_1796843674" r:id="rId6345"/>
        </w:object>
      </w:r>
    </w:p>
    <w:p w14:paraId="7C7961D6" w14:textId="77777777" w:rsidR="00ED397D" w:rsidRPr="00330A7E" w:rsidRDefault="00ED397D" w:rsidP="00330A7E">
      <w:pPr>
        <w:spacing w:after="240"/>
        <w:ind w:left="992"/>
        <w:rPr>
          <w:rFonts w:ascii="Times New Roman" w:hAnsi="Times New Roman" w:cs="Times New Roman"/>
          <w:sz w:val="24"/>
          <w:szCs w:val="24"/>
        </w:rPr>
      </w:pPr>
      <w:r w:rsidRPr="00330A7E">
        <w:rPr>
          <w:rFonts w:ascii="Times New Roman" w:hAnsi="Times New Roman" w:cs="Times New Roman"/>
          <w:b/>
          <w:bCs/>
          <w:sz w:val="24"/>
          <w:szCs w:val="24"/>
        </w:rPr>
        <w:t>a)</w:t>
      </w:r>
      <w:r w:rsidRPr="00330A7E">
        <w:rPr>
          <w:rFonts w:ascii="Times New Roman" w:hAnsi="Times New Roman" w:cs="Times New Roman"/>
          <w:sz w:val="24"/>
          <w:szCs w:val="24"/>
        </w:rPr>
        <w:t xml:space="preserve"> Vectơ có tọa độ </w:t>
      </w:r>
      <w:r w:rsidRPr="00330A7E">
        <w:rPr>
          <w:rFonts w:ascii="Times New Roman" w:hAnsi="Times New Roman" w:cs="Times New Roman"/>
          <w:position w:val="-14"/>
          <w:sz w:val="24"/>
          <w:szCs w:val="24"/>
        </w:rPr>
        <w:object w:dxaOrig="760" w:dyaOrig="400" w14:anchorId="57A56925">
          <v:shape id="_x0000_i4613" type="#_x0000_t75" style="width:38.25pt;height:20.25pt" o:ole="">
            <v:imagedata r:id="rId6346" o:title=""/>
          </v:shape>
          <o:OLEObject Type="Embed" ProgID="Equation.DSMT4" ShapeID="_x0000_i4613" DrawAspect="Content" ObjectID="_1796843675" r:id="rId6347"/>
        </w:object>
      </w:r>
      <w:r w:rsidRPr="00330A7E">
        <w:rPr>
          <w:rFonts w:ascii="Times New Roman" w:hAnsi="Times New Roman" w:cs="Times New Roman"/>
          <w:sz w:val="24"/>
          <w:szCs w:val="24"/>
        </w:rPr>
        <w:t xml:space="preserve"> là một vectơ pháp tuyến của mặt phằng </w:t>
      </w:r>
      <w:r w:rsidRPr="00330A7E">
        <w:rPr>
          <w:rFonts w:ascii="Times New Roman" w:hAnsi="Times New Roman" w:cs="Times New Roman"/>
          <w:position w:val="-14"/>
          <w:sz w:val="24"/>
          <w:szCs w:val="24"/>
        </w:rPr>
        <w:object w:dxaOrig="440" w:dyaOrig="400" w14:anchorId="7FBF991D">
          <v:shape id="_x0000_i4614" type="#_x0000_t75" style="width:21.75pt;height:20.25pt" o:ole="">
            <v:imagedata r:id="rId6348" o:title=""/>
          </v:shape>
          <o:OLEObject Type="Embed" ProgID="Equation.DSMT4" ShapeID="_x0000_i4614" DrawAspect="Content" ObjectID="_1796843676" r:id="rId6349"/>
        </w:object>
      </w:r>
      <w:r w:rsidRPr="00330A7E">
        <w:rPr>
          <w:rFonts w:ascii="Times New Roman" w:hAnsi="Times New Roman" w:cs="Times New Roman"/>
          <w:sz w:val="24"/>
          <w:szCs w:val="24"/>
        </w:rPr>
        <w:t>.</w:t>
      </w:r>
    </w:p>
    <w:p w14:paraId="57AB52D7" w14:textId="77777777" w:rsidR="00ED397D" w:rsidRPr="00330A7E" w:rsidRDefault="00ED397D" w:rsidP="00330A7E">
      <w:pPr>
        <w:spacing w:after="240"/>
        <w:ind w:left="992"/>
        <w:rPr>
          <w:rFonts w:ascii="Times New Roman" w:hAnsi="Times New Roman" w:cs="Times New Roman"/>
          <w:sz w:val="24"/>
          <w:szCs w:val="24"/>
        </w:rPr>
      </w:pPr>
      <w:r w:rsidRPr="00330A7E">
        <w:rPr>
          <w:rFonts w:ascii="Times New Roman" w:hAnsi="Times New Roman" w:cs="Times New Roman"/>
          <w:b/>
          <w:bCs/>
          <w:sz w:val="24"/>
          <w:szCs w:val="24"/>
        </w:rPr>
        <w:t>b)</w:t>
      </w:r>
      <w:r w:rsidRPr="00330A7E">
        <w:rPr>
          <w:rFonts w:ascii="Times New Roman" w:hAnsi="Times New Roman" w:cs="Times New Roman"/>
          <w:sz w:val="24"/>
          <w:szCs w:val="24"/>
        </w:rPr>
        <w:t xml:space="preserve"> Vectơ có toạ độ </w:t>
      </w:r>
      <w:r w:rsidRPr="00330A7E">
        <w:rPr>
          <w:rFonts w:ascii="Times New Roman" w:hAnsi="Times New Roman" w:cs="Times New Roman"/>
          <w:position w:val="-14"/>
          <w:sz w:val="24"/>
          <w:szCs w:val="24"/>
        </w:rPr>
        <w:object w:dxaOrig="1180" w:dyaOrig="400" w14:anchorId="7461E438">
          <v:shape id="_x0000_i4615" type="#_x0000_t75" style="width:59.25pt;height:20.25pt" o:ole="">
            <v:imagedata r:id="rId6350" o:title=""/>
          </v:shape>
          <o:OLEObject Type="Embed" ProgID="Equation.DSMT4" ShapeID="_x0000_i4615" DrawAspect="Content" ObjectID="_1796843677" r:id="rId6351"/>
        </w:object>
      </w:r>
      <w:r w:rsidRPr="00330A7E">
        <w:rPr>
          <w:rFonts w:ascii="Times New Roman" w:hAnsi="Times New Roman" w:cs="Times New Roman"/>
          <w:sz w:val="24"/>
          <w:szCs w:val="24"/>
        </w:rPr>
        <w:t xml:space="preserve"> là một vectơ pháp tuyến của mặt phẳng </w:t>
      </w:r>
      <w:r w:rsidRPr="00330A7E">
        <w:rPr>
          <w:rFonts w:ascii="Times New Roman" w:hAnsi="Times New Roman" w:cs="Times New Roman"/>
          <w:position w:val="-14"/>
          <w:sz w:val="24"/>
          <w:szCs w:val="24"/>
        </w:rPr>
        <w:object w:dxaOrig="440" w:dyaOrig="400" w14:anchorId="6A7D2DC1">
          <v:shape id="_x0000_i4616" type="#_x0000_t75" style="width:21.75pt;height:20.25pt" o:ole="">
            <v:imagedata r:id="rId6352" o:title=""/>
          </v:shape>
          <o:OLEObject Type="Embed" ProgID="Equation.DSMT4" ShapeID="_x0000_i4616" DrawAspect="Content" ObjectID="_1796843678" r:id="rId6353"/>
        </w:object>
      </w:r>
      <w:r w:rsidRPr="00330A7E">
        <w:rPr>
          <w:rFonts w:ascii="Times New Roman" w:hAnsi="Times New Roman" w:cs="Times New Roman"/>
          <w:sz w:val="24"/>
          <w:szCs w:val="24"/>
        </w:rPr>
        <w:t>.</w:t>
      </w:r>
    </w:p>
    <w:p w14:paraId="6295E4EF" w14:textId="77777777" w:rsidR="00ED397D" w:rsidRPr="00330A7E" w:rsidRDefault="00ED397D" w:rsidP="00330A7E">
      <w:pPr>
        <w:ind w:left="992"/>
        <w:rPr>
          <w:rFonts w:ascii="Times New Roman" w:eastAsia="Calibri" w:hAnsi="Times New Roman" w:cs="Times New Roman"/>
          <w:sz w:val="24"/>
          <w:szCs w:val="24"/>
        </w:rPr>
      </w:pPr>
      <w:r w:rsidRPr="00330A7E">
        <w:rPr>
          <w:rFonts w:ascii="Times New Roman" w:eastAsia="Calibri" w:hAnsi="Times New Roman" w:cs="Times New Roman"/>
          <w:b/>
          <w:bCs/>
          <w:sz w:val="24"/>
          <w:szCs w:val="24"/>
        </w:rPr>
        <w:t xml:space="preserve">c) </w:t>
      </w:r>
      <w:r w:rsidRPr="00330A7E">
        <w:rPr>
          <w:rFonts w:ascii="Times New Roman" w:eastAsia="Calibri" w:hAnsi="Times New Roman" w:cs="Times New Roman"/>
          <w:sz w:val="24"/>
          <w:szCs w:val="24"/>
        </w:rPr>
        <w:t xml:space="preserve">Côsin của góc giữa hai vectơ </w:t>
      </w:r>
      <w:r w:rsidRPr="00330A7E">
        <w:rPr>
          <w:rFonts w:ascii="Times New Roman" w:hAnsi="Times New Roman" w:cs="Times New Roman"/>
          <w:position w:val="-14"/>
          <w:sz w:val="24"/>
          <w:szCs w:val="24"/>
        </w:rPr>
        <w:object w:dxaOrig="1240" w:dyaOrig="400" w14:anchorId="5F51373A">
          <v:shape id="_x0000_i4617" type="#_x0000_t75" style="width:62.25pt;height:20.25pt" o:ole="">
            <v:imagedata r:id="rId6354" o:title=""/>
          </v:shape>
          <o:OLEObject Type="Embed" ProgID="Equation.DSMT4" ShapeID="_x0000_i4617" DrawAspect="Content" ObjectID="_1796843679" r:id="rId6355"/>
        </w:object>
      </w:r>
      <w:r w:rsidRPr="00330A7E">
        <w:rPr>
          <w:rFonts w:ascii="Times New Roman" w:eastAsia="Calibri" w:hAnsi="Times New Roman" w:cs="Times New Roman"/>
          <w:sz w:val="24"/>
          <w:szCs w:val="24"/>
        </w:rPr>
        <w:t xml:space="preserve"> và </w:t>
      </w:r>
      <w:r w:rsidRPr="00330A7E">
        <w:rPr>
          <w:rFonts w:ascii="Times New Roman" w:hAnsi="Times New Roman" w:cs="Times New Roman"/>
          <w:position w:val="-14"/>
          <w:sz w:val="24"/>
          <w:szCs w:val="24"/>
        </w:rPr>
        <w:object w:dxaOrig="1440" w:dyaOrig="400" w14:anchorId="49C09E69">
          <v:shape id="_x0000_i4618" type="#_x0000_t75" style="width:1in;height:20.25pt" o:ole="">
            <v:imagedata r:id="rId6356" o:title=""/>
          </v:shape>
          <o:OLEObject Type="Embed" ProgID="Equation.DSMT4" ShapeID="_x0000_i4618" DrawAspect="Content" ObjectID="_1796843680" r:id="rId6357"/>
        </w:object>
      </w:r>
      <w:r w:rsidRPr="00330A7E">
        <w:rPr>
          <w:rFonts w:ascii="Times New Roman" w:hAnsi="Times New Roman" w:cs="Times New Roman"/>
          <w:sz w:val="24"/>
          <w:szCs w:val="24"/>
        </w:rPr>
        <w:t xml:space="preserve"> </w:t>
      </w:r>
      <w:r w:rsidRPr="00330A7E">
        <w:rPr>
          <w:rFonts w:ascii="Times New Roman" w:eastAsia="Calibri" w:hAnsi="Times New Roman" w:cs="Times New Roman"/>
          <w:sz w:val="24"/>
          <w:szCs w:val="24"/>
        </w:rPr>
        <w:t xml:space="preserve">bằng </w:t>
      </w:r>
      <w:r w:rsidRPr="00330A7E">
        <w:rPr>
          <w:rFonts w:ascii="Times New Roman" w:hAnsi="Times New Roman" w:cs="Times New Roman"/>
          <w:position w:val="-24"/>
          <w:sz w:val="24"/>
          <w:szCs w:val="24"/>
        </w:rPr>
        <w:object w:dxaOrig="420" w:dyaOrig="620" w14:anchorId="7D8A0306">
          <v:shape id="_x0000_i4619" type="#_x0000_t75" style="width:21pt;height:30.75pt" o:ole="">
            <v:imagedata r:id="rId6358" o:title=""/>
          </v:shape>
          <o:OLEObject Type="Embed" ProgID="Equation.DSMT4" ShapeID="_x0000_i4619" DrawAspect="Content" ObjectID="_1796843681" r:id="rId6359"/>
        </w:object>
      </w:r>
      <w:r w:rsidRPr="00330A7E">
        <w:rPr>
          <w:rFonts w:ascii="Times New Roman" w:eastAsia="Calibri" w:hAnsi="Times New Roman" w:cs="Times New Roman"/>
          <w:sz w:val="24"/>
          <w:szCs w:val="24"/>
        </w:rPr>
        <w:t>.</w:t>
      </w:r>
    </w:p>
    <w:p w14:paraId="2B7C9512" w14:textId="77777777" w:rsidR="00ED397D" w:rsidRPr="00330A7E" w:rsidRDefault="00ED397D" w:rsidP="00330A7E">
      <w:pPr>
        <w:ind w:left="992"/>
        <w:rPr>
          <w:rFonts w:ascii="Times New Roman" w:hAnsi="Times New Roman" w:cs="Times New Roman"/>
          <w:sz w:val="24"/>
          <w:szCs w:val="24"/>
        </w:rPr>
      </w:pPr>
      <w:r w:rsidRPr="00330A7E">
        <w:rPr>
          <w:rFonts w:ascii="Times New Roman" w:eastAsia="Calibri" w:hAnsi="Times New Roman" w:cs="Times New Roman"/>
          <w:b/>
          <w:bCs/>
          <w:sz w:val="24"/>
          <w:szCs w:val="24"/>
        </w:rPr>
        <w:lastRenderedPageBreak/>
        <w:t xml:space="preserve">d) </w:t>
      </w:r>
      <w:r w:rsidRPr="00330A7E">
        <w:rPr>
          <w:rFonts w:ascii="Times New Roman" w:eastAsia="Calibri" w:hAnsi="Times New Roman" w:cs="Times New Roman"/>
          <w:sz w:val="24"/>
          <w:szCs w:val="24"/>
        </w:rPr>
        <w:t xml:space="preserve">Góc giữa hai mặt phẳng </w:t>
      </w:r>
      <w:r w:rsidRPr="00330A7E">
        <w:rPr>
          <w:rFonts w:ascii="Times New Roman" w:hAnsi="Times New Roman" w:cs="Times New Roman"/>
          <w:position w:val="-14"/>
          <w:sz w:val="24"/>
          <w:szCs w:val="24"/>
        </w:rPr>
        <w:object w:dxaOrig="440" w:dyaOrig="400" w14:anchorId="32A2F810">
          <v:shape id="_x0000_i4620" type="#_x0000_t75" style="width:21.75pt;height:20.25pt" o:ole="">
            <v:imagedata r:id="rId6360" o:title=""/>
          </v:shape>
          <o:OLEObject Type="Embed" ProgID="Equation.DSMT4" ShapeID="_x0000_i4620" DrawAspect="Content" ObjectID="_1796843682" r:id="rId6361"/>
        </w:object>
      </w:r>
      <w:r w:rsidRPr="00330A7E">
        <w:rPr>
          <w:rFonts w:ascii="Times New Roman" w:eastAsia="Calibri" w:hAnsi="Times New Roman" w:cs="Times New Roman"/>
          <w:sz w:val="24"/>
          <w:szCs w:val="24"/>
        </w:rPr>
        <w:t xml:space="preserve"> và </w:t>
      </w:r>
      <w:r w:rsidRPr="00330A7E">
        <w:rPr>
          <w:rFonts w:ascii="Times New Roman" w:hAnsi="Times New Roman" w:cs="Times New Roman"/>
          <w:position w:val="-14"/>
          <w:sz w:val="24"/>
          <w:szCs w:val="24"/>
        </w:rPr>
        <w:object w:dxaOrig="440" w:dyaOrig="400" w14:anchorId="31135375">
          <v:shape id="_x0000_i4621" type="#_x0000_t75" style="width:21.75pt;height:20.25pt" o:ole="">
            <v:imagedata r:id="rId6362" o:title=""/>
          </v:shape>
          <o:OLEObject Type="Embed" ProgID="Equation.DSMT4" ShapeID="_x0000_i4621" DrawAspect="Content" ObjectID="_1796843683" r:id="rId6363"/>
        </w:object>
      </w:r>
      <w:r w:rsidRPr="00330A7E">
        <w:rPr>
          <w:rFonts w:ascii="Times New Roman" w:hAnsi="Times New Roman" w:cs="Times New Roman"/>
          <w:sz w:val="24"/>
          <w:szCs w:val="24"/>
        </w:rPr>
        <w:t xml:space="preserve"> bằng </w:t>
      </w:r>
      <w:r w:rsidRPr="00330A7E">
        <w:rPr>
          <w:rFonts w:ascii="Times New Roman" w:hAnsi="Times New Roman" w:cs="Times New Roman"/>
          <w:position w:val="-6"/>
          <w:sz w:val="24"/>
          <w:szCs w:val="24"/>
        </w:rPr>
        <w:object w:dxaOrig="420" w:dyaOrig="279" w14:anchorId="4D757A95">
          <v:shape id="_x0000_i4622" type="#_x0000_t75" style="width:21pt;height:14.25pt" o:ole="">
            <v:imagedata r:id="rId6364" o:title=""/>
          </v:shape>
          <o:OLEObject Type="Embed" ProgID="Equation.DSMT4" ShapeID="_x0000_i4622" DrawAspect="Content" ObjectID="_1796843684" r:id="rId6365"/>
        </w:object>
      </w:r>
      <w:r w:rsidRPr="00330A7E">
        <w:rPr>
          <w:rFonts w:ascii="Times New Roman" w:hAnsi="Times New Roman" w:cs="Times New Roman"/>
          <w:sz w:val="24"/>
          <w:szCs w:val="24"/>
        </w:rPr>
        <w:t>.</w:t>
      </w:r>
    </w:p>
    <w:p w14:paraId="656F8AC2" w14:textId="77777777" w:rsidR="00ED397D" w:rsidRPr="00330A7E" w:rsidRDefault="00ED397D" w:rsidP="000E1E56">
      <w:pPr>
        <w:pStyle w:val="ListParagraph"/>
        <w:numPr>
          <w:ilvl w:val="0"/>
          <w:numId w:val="5"/>
        </w:numPr>
        <w:tabs>
          <w:tab w:val="left" w:pos="992"/>
        </w:tabs>
        <w:spacing w:before="120" w:line="276" w:lineRule="auto"/>
        <w:rPr>
          <w:rFonts w:ascii="Times New Roman" w:eastAsia="Calibri" w:hAnsi="Times New Roman" w:cs="Times New Roman"/>
          <w:bCs/>
          <w:i/>
          <w:iCs/>
          <w:color w:val="000000" w:themeColor="text1"/>
          <w:sz w:val="24"/>
          <w:szCs w:val="24"/>
        </w:rPr>
      </w:pPr>
      <w:r w:rsidRPr="00330A7E">
        <w:rPr>
          <w:rFonts w:ascii="Times New Roman" w:eastAsia="Calibri" w:hAnsi="Times New Roman" w:cs="Times New Roman"/>
          <w:color w:val="000000" w:themeColor="text1"/>
          <w:sz w:val="24"/>
          <w:szCs w:val="24"/>
        </w:rPr>
        <w:t xml:space="preserve">Cho hàm số </w:t>
      </w:r>
      <w:r w:rsidRPr="00330A7E">
        <w:rPr>
          <w:rFonts w:ascii="Times New Roman" w:hAnsi="Times New Roman" w:cs="Times New Roman"/>
          <w:position w:val="-14"/>
          <w:sz w:val="24"/>
          <w:szCs w:val="24"/>
        </w:rPr>
        <w:object w:dxaOrig="960" w:dyaOrig="400" w14:anchorId="2EEC801F">
          <v:shape id="_x0000_i4623" type="#_x0000_t75" style="width:48pt;height:20.25pt" o:ole="">
            <v:imagedata r:id="rId6366" o:title=""/>
          </v:shape>
          <o:OLEObject Type="Embed" ProgID="Equation.DSMT4" ShapeID="_x0000_i4623" DrawAspect="Content" ObjectID="_1796843685" r:id="rId6367"/>
        </w:object>
      </w:r>
      <w:r w:rsidRPr="00330A7E">
        <w:rPr>
          <w:rFonts w:ascii="Times New Roman" w:eastAsia="Calibri" w:hAnsi="Times New Roman" w:cs="Times New Roman"/>
          <w:bCs/>
          <w:color w:val="000000" w:themeColor="text1"/>
          <w:sz w:val="24"/>
          <w:szCs w:val="24"/>
        </w:rPr>
        <w:t xml:space="preserve"> có đạo hàm trên </w:t>
      </w:r>
      <w:r w:rsidRPr="00330A7E">
        <w:rPr>
          <w:rFonts w:ascii="Times New Roman" w:hAnsi="Times New Roman" w:cs="Times New Roman"/>
          <w:position w:val="-4"/>
          <w:sz w:val="24"/>
          <w:szCs w:val="24"/>
        </w:rPr>
        <w:object w:dxaOrig="260" w:dyaOrig="260" w14:anchorId="41FBDE82">
          <v:shape id="_x0000_i4624" type="#_x0000_t75" style="width:12.75pt;height:12.75pt" o:ole="">
            <v:imagedata r:id="rId6368" o:title=""/>
          </v:shape>
          <o:OLEObject Type="Embed" ProgID="Equation.DSMT4" ShapeID="_x0000_i4624" DrawAspect="Content" ObjectID="_1796843686" r:id="rId6369"/>
        </w:object>
      </w:r>
      <w:r w:rsidRPr="00330A7E">
        <w:rPr>
          <w:rFonts w:ascii="Times New Roman" w:eastAsia="Calibri" w:hAnsi="Times New Roman" w:cs="Times New Roman"/>
          <w:bCs/>
          <w:color w:val="000000" w:themeColor="text1"/>
          <w:sz w:val="24"/>
          <w:szCs w:val="24"/>
        </w:rPr>
        <w:t xml:space="preserve"> và đồ thị như hình sau</w:t>
      </w:r>
      <w:r w:rsidRPr="00330A7E">
        <w:rPr>
          <w:rFonts w:ascii="Times New Roman" w:eastAsia="Calibri" w:hAnsi="Times New Roman" w:cs="Times New Roman"/>
          <w:bCs/>
          <w:i/>
          <w:iCs/>
          <w:color w:val="000000" w:themeColor="text1"/>
          <w:sz w:val="24"/>
          <w:szCs w:val="24"/>
        </w:rPr>
        <w:t>.</w:t>
      </w:r>
      <w:r w:rsidRPr="00330A7E">
        <w:rPr>
          <w:rFonts w:ascii="Times New Roman" w:hAnsi="Times New Roman" w:cs="Times New Roman"/>
          <w:color w:val="000000" w:themeColor="text1"/>
          <w:sz w:val="24"/>
          <w:szCs w:val="24"/>
        </w:rPr>
        <w:t xml:space="preserve"> </w:t>
      </w:r>
    </w:p>
    <w:p w14:paraId="032B2FAA" w14:textId="77777777" w:rsidR="00ED397D" w:rsidRPr="00330A7E" w:rsidRDefault="00ED397D" w:rsidP="00330A7E">
      <w:pPr>
        <w:pStyle w:val="ListParagraph"/>
        <w:tabs>
          <w:tab w:val="left" w:pos="992"/>
        </w:tabs>
        <w:spacing w:before="120" w:line="276" w:lineRule="auto"/>
        <w:ind w:left="992"/>
        <w:jc w:val="center"/>
        <w:rPr>
          <w:rFonts w:ascii="Times New Roman" w:eastAsia="Calibri" w:hAnsi="Times New Roman" w:cs="Times New Roman"/>
          <w:bCs/>
          <w:i/>
          <w:iCs/>
          <w:color w:val="000000" w:themeColor="text1"/>
          <w:sz w:val="24"/>
          <w:szCs w:val="24"/>
        </w:rPr>
      </w:pPr>
      <w:r w:rsidRPr="00330A7E">
        <w:rPr>
          <w:rFonts w:ascii="Times New Roman" w:hAnsi="Times New Roman" w:cs="Times New Roman"/>
          <w:color w:val="000000" w:themeColor="text1"/>
          <w:sz w:val="24"/>
          <w:szCs w:val="24"/>
        </w:rPr>
        <w:drawing>
          <wp:inline distT="0" distB="0" distL="0" distR="0" wp14:anchorId="2F9B62EC" wp14:editId="772ED77D">
            <wp:extent cx="1893844" cy="1327639"/>
            <wp:effectExtent l="0" t="0" r="0" b="6350"/>
            <wp:docPr id="5509" name="Picture 5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6370">
                      <a:extLst>
                        <a:ext uri="{28A0092B-C50C-407E-A947-70E740481C1C}">
                          <a14:useLocalDpi xmlns:a14="http://schemas.microsoft.com/office/drawing/2010/main" val="0"/>
                        </a:ext>
                      </a:extLst>
                    </a:blip>
                    <a:srcRect/>
                    <a:stretch>
                      <a:fillRect/>
                    </a:stretch>
                  </pic:blipFill>
                  <pic:spPr bwMode="auto">
                    <a:xfrm>
                      <a:off x="0" y="0"/>
                      <a:ext cx="1902931" cy="1334009"/>
                    </a:xfrm>
                    <a:prstGeom prst="rect">
                      <a:avLst/>
                    </a:prstGeom>
                    <a:noFill/>
                    <a:ln>
                      <a:noFill/>
                    </a:ln>
                  </pic:spPr>
                </pic:pic>
              </a:graphicData>
            </a:graphic>
          </wp:inline>
        </w:drawing>
      </w:r>
    </w:p>
    <w:p w14:paraId="2AD0318D" w14:textId="77777777" w:rsidR="00ED397D" w:rsidRPr="00330A7E" w:rsidRDefault="00ED397D" w:rsidP="00330A7E">
      <w:pPr>
        <w:spacing w:after="0"/>
        <w:ind w:left="992"/>
        <w:jc w:val="both"/>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
          <w:color w:val="000000" w:themeColor="text1"/>
          <w:sz w:val="24"/>
          <w:szCs w:val="24"/>
        </w:rPr>
        <w:t xml:space="preserve">a) </w:t>
      </w:r>
      <w:r w:rsidRPr="00330A7E">
        <w:rPr>
          <w:rFonts w:ascii="Times New Roman" w:eastAsia="Calibri" w:hAnsi="Times New Roman" w:cs="Times New Roman"/>
          <w:bCs/>
          <w:color w:val="000000" w:themeColor="text1"/>
          <w:sz w:val="24"/>
          <w:szCs w:val="24"/>
        </w:rPr>
        <w:t xml:space="preserve">Hàm số đồng biến trên khoảng </w:t>
      </w:r>
      <w:r w:rsidRPr="00330A7E">
        <w:rPr>
          <w:rFonts w:ascii="Times New Roman" w:hAnsi="Times New Roman" w:cs="Times New Roman"/>
          <w:position w:val="-14"/>
          <w:sz w:val="24"/>
          <w:szCs w:val="24"/>
        </w:rPr>
        <w:object w:dxaOrig="720" w:dyaOrig="400" w14:anchorId="7693F25F">
          <v:shape id="_x0000_i4625" type="#_x0000_t75" style="width:36pt;height:20.25pt" o:ole="">
            <v:imagedata r:id="rId6371" o:title=""/>
          </v:shape>
          <o:OLEObject Type="Embed" ProgID="Equation.DSMT4" ShapeID="_x0000_i4625" DrawAspect="Content" ObjectID="_1796843687" r:id="rId6372"/>
        </w:object>
      </w:r>
      <w:r w:rsidRPr="00330A7E">
        <w:rPr>
          <w:rFonts w:ascii="Times New Roman" w:eastAsia="Calibri" w:hAnsi="Times New Roman" w:cs="Times New Roman"/>
          <w:bCs/>
          <w:color w:val="000000" w:themeColor="text1"/>
          <w:sz w:val="24"/>
          <w:szCs w:val="24"/>
        </w:rPr>
        <w:t>.</w:t>
      </w:r>
    </w:p>
    <w:p w14:paraId="1009A8D2" w14:textId="77777777" w:rsidR="00ED397D" w:rsidRPr="00330A7E" w:rsidRDefault="00ED397D" w:rsidP="00330A7E">
      <w:pPr>
        <w:spacing w:after="0"/>
        <w:ind w:left="992"/>
        <w:jc w:val="both"/>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
          <w:color w:val="000000" w:themeColor="text1"/>
          <w:sz w:val="24"/>
          <w:szCs w:val="24"/>
        </w:rPr>
        <w:t xml:space="preserve">b) </w:t>
      </w:r>
      <w:r w:rsidRPr="00330A7E">
        <w:rPr>
          <w:rFonts w:ascii="Times New Roman" w:eastAsia="Calibri" w:hAnsi="Times New Roman" w:cs="Times New Roman"/>
          <w:bCs/>
          <w:color w:val="000000" w:themeColor="text1"/>
          <w:sz w:val="24"/>
          <w:szCs w:val="24"/>
        </w:rPr>
        <w:t xml:space="preserve">Hàm số đạt cực đại tại điểm </w:t>
      </w:r>
      <w:r w:rsidRPr="00330A7E">
        <w:rPr>
          <w:rFonts w:ascii="Times New Roman" w:hAnsi="Times New Roman" w:cs="Times New Roman"/>
          <w:position w:val="-12"/>
          <w:sz w:val="24"/>
          <w:szCs w:val="24"/>
        </w:rPr>
        <w:object w:dxaOrig="680" w:dyaOrig="360" w14:anchorId="24C61BDA">
          <v:shape id="_x0000_i4626" type="#_x0000_t75" style="width:33.75pt;height:18pt" o:ole="">
            <v:imagedata r:id="rId6373" o:title=""/>
          </v:shape>
          <o:OLEObject Type="Embed" ProgID="Equation.DSMT4" ShapeID="_x0000_i4626" DrawAspect="Content" ObjectID="_1796843688" r:id="rId6374"/>
        </w:object>
      </w:r>
      <w:r w:rsidRPr="00330A7E">
        <w:rPr>
          <w:rFonts w:ascii="Times New Roman" w:eastAsia="Calibri" w:hAnsi="Times New Roman" w:cs="Times New Roman"/>
          <w:bCs/>
          <w:color w:val="000000" w:themeColor="text1"/>
          <w:sz w:val="24"/>
          <w:szCs w:val="24"/>
        </w:rPr>
        <w:t>.</w:t>
      </w:r>
    </w:p>
    <w:p w14:paraId="5D9E4C6A" w14:textId="77777777" w:rsidR="00ED397D" w:rsidRPr="00330A7E" w:rsidRDefault="00ED397D" w:rsidP="00330A7E">
      <w:pPr>
        <w:spacing w:after="0"/>
        <w:ind w:left="992"/>
        <w:jc w:val="both"/>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
          <w:color w:val="000000" w:themeColor="text1"/>
          <w:sz w:val="24"/>
          <w:szCs w:val="24"/>
        </w:rPr>
        <w:t xml:space="preserve">c) </w:t>
      </w:r>
      <w:r w:rsidRPr="00330A7E">
        <w:rPr>
          <w:rFonts w:ascii="Times New Roman" w:eastAsia="Calibri" w:hAnsi="Times New Roman" w:cs="Times New Roman"/>
          <w:bCs/>
          <w:color w:val="000000" w:themeColor="text1"/>
          <w:sz w:val="24"/>
          <w:szCs w:val="24"/>
        </w:rPr>
        <w:t xml:space="preserve">Đạo hàm của hàm số nhận giá trị không âm trên khoảng </w:t>
      </w:r>
      <w:r w:rsidRPr="00330A7E">
        <w:rPr>
          <w:rFonts w:ascii="Times New Roman" w:hAnsi="Times New Roman" w:cs="Times New Roman"/>
          <w:position w:val="-14"/>
          <w:sz w:val="24"/>
          <w:szCs w:val="24"/>
        </w:rPr>
        <w:object w:dxaOrig="1020" w:dyaOrig="400" w14:anchorId="5F273F0E">
          <v:shape id="_x0000_i4627" type="#_x0000_t75" style="width:51pt;height:20.25pt" o:ole="">
            <v:imagedata r:id="rId6375" o:title=""/>
          </v:shape>
          <o:OLEObject Type="Embed" ProgID="Equation.DSMT4" ShapeID="_x0000_i4627" DrawAspect="Content" ObjectID="_1796843689" r:id="rId6376"/>
        </w:object>
      </w:r>
      <w:r w:rsidRPr="00330A7E">
        <w:rPr>
          <w:rFonts w:ascii="Times New Roman" w:eastAsia="Calibri" w:hAnsi="Times New Roman" w:cs="Times New Roman"/>
          <w:bCs/>
          <w:color w:val="000000" w:themeColor="text1"/>
          <w:sz w:val="24"/>
          <w:szCs w:val="24"/>
        </w:rPr>
        <w:t>.</w:t>
      </w:r>
    </w:p>
    <w:p w14:paraId="1CE66D54" w14:textId="77777777" w:rsidR="00ED397D" w:rsidRPr="00330A7E" w:rsidRDefault="00ED397D" w:rsidP="00330A7E">
      <w:pPr>
        <w:spacing w:after="0"/>
        <w:ind w:left="992"/>
        <w:jc w:val="both"/>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
          <w:color w:val="000000" w:themeColor="text1"/>
          <w:sz w:val="24"/>
          <w:szCs w:val="24"/>
        </w:rPr>
        <w:t xml:space="preserve">d) </w:t>
      </w:r>
      <w:r w:rsidRPr="00330A7E">
        <w:rPr>
          <w:rFonts w:ascii="Times New Roman" w:eastAsia="Calibri" w:hAnsi="Times New Roman" w:cs="Times New Roman"/>
          <w:bCs/>
          <w:color w:val="000000" w:themeColor="text1"/>
          <w:sz w:val="24"/>
          <w:szCs w:val="24"/>
        </w:rPr>
        <w:t xml:space="preserve">Giá trị lớn nhất của hàm số trên đoạn </w:t>
      </w:r>
      <w:r w:rsidRPr="00330A7E">
        <w:rPr>
          <w:rFonts w:ascii="Times New Roman" w:hAnsi="Times New Roman" w:cs="Times New Roman"/>
          <w:position w:val="-14"/>
          <w:sz w:val="24"/>
          <w:szCs w:val="24"/>
        </w:rPr>
        <w:object w:dxaOrig="680" w:dyaOrig="400" w14:anchorId="7FAAD326">
          <v:shape id="_x0000_i4628" type="#_x0000_t75" style="width:33.75pt;height:20.25pt" o:ole="">
            <v:imagedata r:id="rId6377" o:title=""/>
          </v:shape>
          <o:OLEObject Type="Embed" ProgID="Equation.DSMT4" ShapeID="_x0000_i4628" DrawAspect="Content" ObjectID="_1796843690" r:id="rId6378"/>
        </w:object>
      </w:r>
      <w:r w:rsidRPr="00330A7E">
        <w:rPr>
          <w:rFonts w:ascii="Times New Roman" w:eastAsia="Calibri" w:hAnsi="Times New Roman" w:cs="Times New Roman"/>
          <w:bCs/>
          <w:color w:val="000000" w:themeColor="text1"/>
          <w:sz w:val="24"/>
          <w:szCs w:val="24"/>
        </w:rPr>
        <w:t xml:space="preserve"> bằng </w:t>
      </w:r>
      <w:r w:rsidRPr="00330A7E">
        <w:rPr>
          <w:rFonts w:ascii="Times New Roman" w:hAnsi="Times New Roman" w:cs="Times New Roman"/>
          <w:position w:val="-4"/>
          <w:sz w:val="24"/>
          <w:szCs w:val="24"/>
        </w:rPr>
        <w:object w:dxaOrig="180" w:dyaOrig="260" w14:anchorId="57735B8E">
          <v:shape id="_x0000_i4629" type="#_x0000_t75" style="width:9pt;height:12.75pt" o:ole="">
            <v:imagedata r:id="rId6379" o:title=""/>
          </v:shape>
          <o:OLEObject Type="Embed" ProgID="Equation.DSMT4" ShapeID="_x0000_i4629" DrawAspect="Content" ObjectID="_1796843691" r:id="rId6380"/>
        </w:object>
      </w:r>
      <w:r w:rsidRPr="00330A7E">
        <w:rPr>
          <w:rFonts w:ascii="Times New Roman" w:eastAsia="Calibri" w:hAnsi="Times New Roman" w:cs="Times New Roman"/>
          <w:bCs/>
          <w:color w:val="000000" w:themeColor="text1"/>
          <w:sz w:val="24"/>
          <w:szCs w:val="24"/>
        </w:rPr>
        <w:t>.</w:t>
      </w:r>
    </w:p>
    <w:p w14:paraId="4EFCFBCB" w14:textId="77777777" w:rsidR="00ED397D" w:rsidRPr="00330A7E" w:rsidRDefault="00ED397D" w:rsidP="000E1E56">
      <w:pPr>
        <w:pStyle w:val="ListParagraph"/>
        <w:numPr>
          <w:ilvl w:val="0"/>
          <w:numId w:val="5"/>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Một xe ô tô đang chạy với vận tốc </w:t>
      </w:r>
      <w:r w:rsidRPr="00330A7E">
        <w:rPr>
          <w:rFonts w:ascii="Times New Roman" w:hAnsi="Times New Roman" w:cs="Times New Roman"/>
          <w:position w:val="-6"/>
          <w:sz w:val="24"/>
          <w:szCs w:val="24"/>
        </w:rPr>
        <w:object w:dxaOrig="320" w:dyaOrig="279" w14:anchorId="7F8C2F13">
          <v:shape id="_x0000_i4630" type="#_x0000_t75" style="width:15.75pt;height:14.25pt" o:ole="">
            <v:imagedata r:id="rId6381" o:title=""/>
          </v:shape>
          <o:OLEObject Type="Embed" ProgID="Equation.DSMT4" ShapeID="_x0000_i4630" DrawAspect="Content" ObjectID="_1796843692" r:id="rId6382"/>
        </w:objec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680" w:dyaOrig="320" w14:anchorId="3FF6D999">
          <v:shape id="_x0000_i4631" type="#_x0000_t75" style="width:33.75pt;height:15.75pt" o:ole="">
            <v:imagedata r:id="rId6383" o:title=""/>
          </v:shape>
          <o:OLEObject Type="Embed" ProgID="Equation.DSMT4" ShapeID="_x0000_i4631" DrawAspect="Content" ObjectID="_1796843693" r:id="rId6384"/>
        </w:object>
      </w:r>
      <w:r w:rsidRPr="00330A7E">
        <w:rPr>
          <w:rFonts w:ascii="Times New Roman" w:hAnsi="Times New Roman" w:cs="Times New Roman"/>
          <w:sz w:val="24"/>
          <w:szCs w:val="24"/>
        </w:rPr>
        <w:t xml:space="preserve"> thì người lái xe đạp phanh. Kể từ thời điểm này, ô tô chuyển động chậm dần đều với tốc độ </w:t>
      </w:r>
      <w:r w:rsidRPr="00330A7E">
        <w:rPr>
          <w:rFonts w:ascii="Times New Roman" w:hAnsi="Times New Roman" w:cs="Times New Roman"/>
          <w:position w:val="-14"/>
          <w:sz w:val="24"/>
          <w:szCs w:val="24"/>
        </w:rPr>
        <w:object w:dxaOrig="2299" w:dyaOrig="400" w14:anchorId="7C06996C">
          <v:shape id="_x0000_i4632" type="#_x0000_t75" style="width:115.5pt;height:20.25pt" o:ole="">
            <v:imagedata r:id="rId6385" o:title=""/>
          </v:shape>
          <o:OLEObject Type="Embed" ProgID="Equation.DSMT4" ShapeID="_x0000_i4632" DrawAspect="Content" ObjectID="_1796843694" r:id="rId6386"/>
        </w:object>
      </w:r>
      <w:r w:rsidRPr="00330A7E">
        <w:rPr>
          <w:rFonts w:ascii="Times New Roman" w:hAnsi="Times New Roman" w:cs="Times New Roman"/>
          <w:sz w:val="24"/>
          <w:szCs w:val="24"/>
        </w:rPr>
        <w:t xml:space="preserve">, trong đó </w:t>
      </w:r>
      <w:r w:rsidRPr="00330A7E">
        <w:rPr>
          <w:rFonts w:ascii="Times New Roman" w:hAnsi="Times New Roman" w:cs="Times New Roman"/>
          <w:position w:val="-6"/>
          <w:sz w:val="24"/>
          <w:szCs w:val="24"/>
        </w:rPr>
        <w:object w:dxaOrig="160" w:dyaOrig="260" w14:anchorId="2438B215">
          <v:shape id="_x0000_i4633" type="#_x0000_t75" style="width:8.25pt;height:12.75pt" o:ole="">
            <v:imagedata r:id="rId6387" o:title=""/>
          </v:shape>
          <o:OLEObject Type="Embed" ProgID="Equation.DSMT4" ShapeID="_x0000_i4633" DrawAspect="Content" ObjectID="_1796843695" r:id="rId6388"/>
        </w:object>
      </w:r>
      <w:r w:rsidRPr="00330A7E">
        <w:rPr>
          <w:rFonts w:ascii="Times New Roman" w:hAnsi="Times New Roman" w:cs="Times New Roman"/>
          <w:sz w:val="24"/>
          <w:szCs w:val="24"/>
        </w:rPr>
        <w:t xml:space="preserve"> là thời gian tính bằng giây kể từ lúc đạp phanh. Gọi </w:t>
      </w:r>
      <w:r w:rsidRPr="00330A7E">
        <w:rPr>
          <w:rFonts w:ascii="Times New Roman" w:hAnsi="Times New Roman" w:cs="Times New Roman"/>
          <w:position w:val="-14"/>
          <w:sz w:val="24"/>
          <w:szCs w:val="24"/>
        </w:rPr>
        <w:object w:dxaOrig="460" w:dyaOrig="400" w14:anchorId="2E148E32">
          <v:shape id="_x0000_i4634" type="#_x0000_t75" style="width:23.25pt;height:20.25pt" o:ole="">
            <v:imagedata r:id="rId4309" o:title=""/>
          </v:shape>
          <o:OLEObject Type="Embed" ProgID="Equation.DSMT4" ShapeID="_x0000_i4634" DrawAspect="Content" ObjectID="_1796843696" r:id="rId6389"/>
        </w:object>
      </w:r>
      <w:r w:rsidRPr="00330A7E">
        <w:rPr>
          <w:rFonts w:ascii="Times New Roman" w:hAnsi="Times New Roman" w:cs="Times New Roman"/>
          <w:sz w:val="24"/>
          <w:szCs w:val="24"/>
        </w:rPr>
        <w:t xml:space="preserve"> là quãng đường xe ô tô đi được trong </w:t>
      </w:r>
      <w:r w:rsidRPr="00330A7E">
        <w:rPr>
          <w:rFonts w:ascii="Times New Roman" w:hAnsi="Times New Roman" w:cs="Times New Roman"/>
          <w:position w:val="-6"/>
          <w:sz w:val="24"/>
          <w:szCs w:val="24"/>
        </w:rPr>
        <w:object w:dxaOrig="160" w:dyaOrig="260" w14:anchorId="659FE157">
          <v:shape id="_x0000_i4635" type="#_x0000_t75" style="width:8.25pt;height:12.75pt" o:ole="">
            <v:imagedata r:id="rId4311" o:title=""/>
          </v:shape>
          <o:OLEObject Type="Embed" ProgID="Equation.DSMT4" ShapeID="_x0000_i4635" DrawAspect="Content" ObjectID="_1796843697" r:id="rId6390"/>
        </w:object>
      </w:r>
      <w:r w:rsidRPr="00330A7E">
        <w:rPr>
          <w:rFonts w:ascii="Times New Roman" w:hAnsi="Times New Roman" w:cs="Times New Roman"/>
          <w:sz w:val="24"/>
          <w:szCs w:val="24"/>
        </w:rPr>
        <w:t xml:space="preserve"> (giây) kể từ lúc đạp phanh.</w:t>
      </w:r>
    </w:p>
    <w:p w14:paraId="5A547123"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sz w:val="24"/>
          <w:szCs w:val="24"/>
        </w:rPr>
        <w:t xml:space="preserve">Quãng đường </w:t>
      </w:r>
      <w:r w:rsidRPr="00330A7E">
        <w:rPr>
          <w:rFonts w:ascii="Times New Roman" w:hAnsi="Times New Roman" w:cs="Times New Roman"/>
          <w:position w:val="-14"/>
          <w:sz w:val="24"/>
          <w:szCs w:val="24"/>
        </w:rPr>
        <w:object w:dxaOrig="460" w:dyaOrig="400" w14:anchorId="4194A3E4">
          <v:shape id="_x0000_i4636" type="#_x0000_t75" style="width:23.25pt;height:20.25pt" o:ole="">
            <v:imagedata r:id="rId4313" o:title=""/>
          </v:shape>
          <o:OLEObject Type="Embed" ProgID="Equation.DSMT4" ShapeID="_x0000_i4636" DrawAspect="Content" ObjectID="_1796843698" r:id="rId6391"/>
        </w:object>
      </w:r>
      <w:r w:rsidRPr="00330A7E">
        <w:rPr>
          <w:rFonts w:ascii="Times New Roman" w:hAnsi="Times New Roman" w:cs="Times New Roman"/>
          <w:sz w:val="24"/>
          <w:szCs w:val="24"/>
        </w:rPr>
        <w:t xml:space="preserve"> mà xe ô tô đi được trong thời gian </w:t>
      </w:r>
      <w:r w:rsidRPr="00330A7E">
        <w:rPr>
          <w:rFonts w:ascii="Times New Roman" w:hAnsi="Times New Roman" w:cs="Times New Roman"/>
          <w:position w:val="-6"/>
          <w:sz w:val="24"/>
          <w:szCs w:val="24"/>
        </w:rPr>
        <w:object w:dxaOrig="160" w:dyaOrig="260" w14:anchorId="7E604122">
          <v:shape id="_x0000_i4637" type="#_x0000_t75" style="width:8.25pt;height:12.75pt" o:ole="">
            <v:imagedata r:id="rId4311" o:title=""/>
          </v:shape>
          <o:OLEObject Type="Embed" ProgID="Equation.DSMT4" ShapeID="_x0000_i4637" DrawAspect="Content" ObjectID="_1796843699" r:id="rId6392"/>
        </w:object>
      </w:r>
      <w:r w:rsidRPr="00330A7E">
        <w:rPr>
          <w:rFonts w:ascii="Times New Roman" w:hAnsi="Times New Roman" w:cs="Times New Roman"/>
          <w:sz w:val="24"/>
          <w:szCs w:val="24"/>
        </w:rPr>
        <w:t xml:space="preserve"> (giây) là một nguyên hàm của hàm số </w:t>
      </w:r>
      <w:r w:rsidRPr="00330A7E">
        <w:rPr>
          <w:rFonts w:ascii="Times New Roman" w:hAnsi="Times New Roman" w:cs="Times New Roman"/>
          <w:position w:val="-14"/>
          <w:sz w:val="24"/>
          <w:szCs w:val="24"/>
        </w:rPr>
        <w:object w:dxaOrig="460" w:dyaOrig="400" w14:anchorId="4DAFB75A">
          <v:shape id="_x0000_i4638" type="#_x0000_t75" style="width:23.25pt;height:20.25pt" o:ole="">
            <v:imagedata r:id="rId4316" o:title=""/>
          </v:shape>
          <o:OLEObject Type="Embed" ProgID="Equation.DSMT4" ShapeID="_x0000_i4638" DrawAspect="Content" ObjectID="_1796843700" r:id="rId6393"/>
        </w:object>
      </w:r>
      <w:r w:rsidRPr="00330A7E">
        <w:rPr>
          <w:rFonts w:ascii="Times New Roman" w:hAnsi="Times New Roman" w:cs="Times New Roman"/>
          <w:sz w:val="24"/>
          <w:szCs w:val="24"/>
        </w:rPr>
        <w:t>.</w:t>
      </w:r>
    </w:p>
    <w:p w14:paraId="7485361C"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sz w:val="24"/>
          <w:szCs w:val="24"/>
        </w:rPr>
        <w:t xml:space="preserve">b) </w:t>
      </w:r>
      <w:r w:rsidRPr="00330A7E">
        <w:rPr>
          <w:rFonts w:ascii="Times New Roman" w:hAnsi="Times New Roman" w:cs="Times New Roman"/>
          <w:position w:val="-14"/>
          <w:sz w:val="24"/>
          <w:szCs w:val="24"/>
        </w:rPr>
        <w:object w:dxaOrig="1800" w:dyaOrig="400" w14:anchorId="6919D73A">
          <v:shape id="_x0000_i4639" type="#_x0000_t75" style="width:90pt;height:20.25pt" o:ole="">
            <v:imagedata r:id="rId6394" o:title=""/>
          </v:shape>
          <o:OLEObject Type="Embed" ProgID="Equation.DSMT4" ShapeID="_x0000_i4639" DrawAspect="Content" ObjectID="_1796843701" r:id="rId6395"/>
        </w:object>
      </w:r>
      <w:r w:rsidRPr="00330A7E">
        <w:rPr>
          <w:rFonts w:ascii="Times New Roman" w:hAnsi="Times New Roman" w:cs="Times New Roman"/>
          <w:sz w:val="24"/>
          <w:szCs w:val="24"/>
        </w:rPr>
        <w:t>.</w:t>
      </w:r>
    </w:p>
    <w:p w14:paraId="3579CDAE"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sz w:val="24"/>
          <w:szCs w:val="24"/>
        </w:rPr>
        <w:t xml:space="preserve">c) </w:t>
      </w:r>
      <w:r w:rsidRPr="00330A7E">
        <w:rPr>
          <w:rFonts w:ascii="Times New Roman" w:hAnsi="Times New Roman" w:cs="Times New Roman"/>
          <w:sz w:val="24"/>
          <w:szCs w:val="24"/>
        </w:rPr>
        <w:t>Thời gian kể từ lúc đạp phanh đến khi xe ô tô dừng hẳn là 6 giây.</w:t>
      </w:r>
    </w:p>
    <w:p w14:paraId="1CD44948"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Quãng đường xe ô tô đã di chuyển kể từ lúc đạp phanh đến khi xe ô tô dừng hẳn là: 12m.</w:t>
      </w:r>
    </w:p>
    <w:p w14:paraId="170C040F" w14:textId="77777777" w:rsidR="00ED397D" w:rsidRPr="00330A7E" w:rsidRDefault="00ED397D" w:rsidP="000E1E56">
      <w:pPr>
        <w:pStyle w:val="ListParagraph"/>
        <w:numPr>
          <w:ilvl w:val="0"/>
          <w:numId w:val="5"/>
        </w:numPr>
        <w:tabs>
          <w:tab w:val="left" w:pos="992"/>
        </w:tabs>
        <w:spacing w:before="120" w:line="276" w:lineRule="auto"/>
        <w:rPr>
          <w:rFonts w:ascii="Times New Roman" w:eastAsia="Calibri" w:hAnsi="Times New Roman" w:cs="Times New Roman"/>
          <w:bCs/>
          <w:sz w:val="24"/>
          <w:szCs w:val="24"/>
        </w:rPr>
      </w:pPr>
      <w:r w:rsidRPr="00330A7E">
        <w:rPr>
          <w:rFonts w:ascii="Times New Roman" w:eastAsia="Calibri" w:hAnsi="Times New Roman" w:cs="Times New Roman"/>
          <w:bCs/>
          <w:sz w:val="24"/>
          <w:szCs w:val="24"/>
        </w:rPr>
        <w:t xml:space="preserve">Cho  các biến cố A, B thỏa mãn </w:t>
      </w:r>
      <w:r w:rsidRPr="00330A7E">
        <w:rPr>
          <w:rFonts w:ascii="Times New Roman" w:hAnsi="Times New Roman" w:cs="Times New Roman"/>
          <w:position w:val="-24"/>
          <w:sz w:val="24"/>
          <w:szCs w:val="24"/>
        </w:rPr>
        <w:object w:dxaOrig="1359" w:dyaOrig="620" w14:anchorId="1F62BC9D">
          <v:shape id="_x0000_i4640" type="#_x0000_t75" style="width:68.25pt;height:30.75pt" o:ole="">
            <v:imagedata r:id="rId6396" o:title=""/>
          </v:shape>
          <o:OLEObject Type="Embed" ProgID="Equation.DSMT4" ShapeID="_x0000_i4640" DrawAspect="Content" ObjectID="_1796843702" r:id="rId6397"/>
        </w:objec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1359" w:dyaOrig="620" w14:anchorId="29EAA622">
          <v:shape id="_x0000_i4641" type="#_x0000_t75" style="width:68.25pt;height:30.75pt" o:ole="">
            <v:imagedata r:id="rId6398" o:title=""/>
          </v:shape>
          <o:OLEObject Type="Embed" ProgID="Equation.DSMT4" ShapeID="_x0000_i4641" DrawAspect="Content" ObjectID="_1796843703" r:id="rId6399"/>
        </w:object>
      </w:r>
      <w:r w:rsidRPr="00330A7E">
        <w:rPr>
          <w:rFonts w:ascii="Times New Roman" w:hAnsi="Times New Roman" w:cs="Times New Roman"/>
          <w:sz w:val="24"/>
          <w:szCs w:val="24"/>
        </w:rPr>
        <w:t xml:space="preserve"> ; </w:t>
      </w:r>
      <w:r w:rsidRPr="00330A7E">
        <w:rPr>
          <w:rFonts w:ascii="Times New Roman" w:hAnsi="Times New Roman" w:cs="Times New Roman"/>
          <w:position w:val="-24"/>
          <w:sz w:val="24"/>
          <w:szCs w:val="24"/>
        </w:rPr>
        <w:object w:dxaOrig="980" w:dyaOrig="620" w14:anchorId="29F42AB0">
          <v:shape id="_x0000_i4642" type="#_x0000_t75" style="width:49.5pt;height:30.75pt" o:ole="">
            <v:imagedata r:id="rId6400" o:title=""/>
          </v:shape>
          <o:OLEObject Type="Embed" ProgID="Equation.DSMT4" ShapeID="_x0000_i4642" DrawAspect="Content" ObjectID="_1796843704" r:id="rId6401"/>
        </w:object>
      </w:r>
      <w:r w:rsidRPr="00330A7E">
        <w:rPr>
          <w:rFonts w:ascii="Times New Roman" w:eastAsia="Calibri" w:hAnsi="Times New Roman" w:cs="Times New Roman"/>
          <w:bCs/>
          <w:sz w:val="24"/>
          <w:szCs w:val="24"/>
        </w:rPr>
        <w:t xml:space="preserve"> .</w:t>
      </w:r>
    </w:p>
    <w:p w14:paraId="43047011" w14:textId="77777777" w:rsidR="00ED397D" w:rsidRPr="00330A7E" w:rsidRDefault="00ED397D" w:rsidP="00330A7E">
      <w:pPr>
        <w:ind w:left="992"/>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a)</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980" w:dyaOrig="620" w14:anchorId="17166E98">
          <v:shape id="_x0000_i4643" type="#_x0000_t75" style="width:49.5pt;height:30.75pt" o:ole="">
            <v:imagedata r:id="rId6402" o:title=""/>
          </v:shape>
          <o:OLEObject Type="Embed" ProgID="Equation.DSMT4" ShapeID="_x0000_i4643" DrawAspect="Content" ObjectID="_1796843705" r:id="rId6403"/>
        </w:object>
      </w:r>
      <w:r w:rsidRPr="00330A7E">
        <w:rPr>
          <w:rFonts w:ascii="Times New Roman" w:eastAsia="Calibri" w:hAnsi="Times New Roman" w:cs="Times New Roman"/>
          <w:bCs/>
          <w:sz w:val="24"/>
          <w:szCs w:val="24"/>
        </w:rPr>
        <w:t>.</w:t>
      </w:r>
    </w:p>
    <w:p w14:paraId="1C4C13FF" w14:textId="77777777" w:rsidR="00ED397D" w:rsidRPr="00330A7E" w:rsidRDefault="00ED397D" w:rsidP="00330A7E">
      <w:pPr>
        <w:ind w:left="992"/>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1320" w:dyaOrig="620" w14:anchorId="529D69BA">
          <v:shape id="_x0000_i4644" type="#_x0000_t75" style="width:66pt;height:30.75pt" o:ole="">
            <v:imagedata r:id="rId6404" o:title=""/>
          </v:shape>
          <o:OLEObject Type="Embed" ProgID="Equation.DSMT4" ShapeID="_x0000_i4644" DrawAspect="Content" ObjectID="_1796843706" r:id="rId6405"/>
        </w:object>
      </w:r>
      <w:r w:rsidRPr="00330A7E">
        <w:rPr>
          <w:rFonts w:ascii="Times New Roman" w:eastAsia="Calibri" w:hAnsi="Times New Roman" w:cs="Times New Roman"/>
          <w:bCs/>
          <w:sz w:val="24"/>
          <w:szCs w:val="24"/>
        </w:rPr>
        <w:t>.</w:t>
      </w:r>
    </w:p>
    <w:p w14:paraId="2DA7CC9E" w14:textId="77777777" w:rsidR="00ED397D" w:rsidRPr="00330A7E" w:rsidRDefault="00ED397D" w:rsidP="00330A7E">
      <w:pPr>
        <w:ind w:left="992"/>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c)</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1340" w:dyaOrig="620" w14:anchorId="7BEDDA5C">
          <v:shape id="_x0000_i4645" type="#_x0000_t75" style="width:67.5pt;height:30.75pt" o:ole="">
            <v:imagedata r:id="rId6406" o:title=""/>
          </v:shape>
          <o:OLEObject Type="Embed" ProgID="Equation.DSMT4" ShapeID="_x0000_i4645" DrawAspect="Content" ObjectID="_1796843707" r:id="rId6407"/>
        </w:object>
      </w:r>
      <w:r w:rsidRPr="00330A7E">
        <w:rPr>
          <w:rFonts w:ascii="Times New Roman" w:eastAsia="Calibri" w:hAnsi="Times New Roman" w:cs="Times New Roman"/>
          <w:bCs/>
          <w:sz w:val="24"/>
          <w:szCs w:val="24"/>
        </w:rPr>
        <w:t>.</w:t>
      </w:r>
    </w:p>
    <w:p w14:paraId="19619EF8" w14:textId="77777777" w:rsidR="00ED397D" w:rsidRPr="00330A7E" w:rsidRDefault="00ED397D" w:rsidP="00330A7E">
      <w:pPr>
        <w:ind w:left="992"/>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d)</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980" w:dyaOrig="620" w14:anchorId="6EDEFACC">
          <v:shape id="_x0000_i4646" type="#_x0000_t75" style="width:49.5pt;height:30.75pt" o:ole="">
            <v:imagedata r:id="rId6408" o:title=""/>
          </v:shape>
          <o:OLEObject Type="Embed" ProgID="Equation.DSMT4" ShapeID="_x0000_i4646" DrawAspect="Content" ObjectID="_1796843708" r:id="rId6409"/>
        </w:object>
      </w:r>
      <w:r w:rsidRPr="00330A7E">
        <w:rPr>
          <w:rFonts w:ascii="Times New Roman" w:eastAsia="Calibri" w:hAnsi="Times New Roman" w:cs="Times New Roman"/>
          <w:bCs/>
          <w:sz w:val="24"/>
          <w:szCs w:val="24"/>
        </w:rPr>
        <w:t>.</w:t>
      </w:r>
    </w:p>
    <w:p w14:paraId="511C5434" w14:textId="77777777" w:rsidR="00ED397D" w:rsidRPr="00330A7E" w:rsidRDefault="00ED397D" w:rsidP="00330A7E">
      <w:pPr>
        <w:spacing w:before="120"/>
        <w:rPr>
          <w:rFonts w:ascii="Times New Roman" w:eastAsia="Calibri" w:hAnsi="Times New Roman" w:cs="Times New Roman"/>
          <w:bCs/>
          <w:sz w:val="24"/>
          <w:szCs w:val="24"/>
        </w:rPr>
      </w:pPr>
      <w:r w:rsidRPr="00330A7E">
        <w:rPr>
          <w:rFonts w:ascii="Times New Roman" w:eastAsia="Calibri" w:hAnsi="Times New Roman" w:cs="Times New Roman"/>
          <w:b/>
          <w:color w:val="0033CC"/>
          <w:sz w:val="24"/>
          <w:szCs w:val="24"/>
        </w:rPr>
        <w:t>PHẦN III. Câu trắc nghiệm trả lời ngắn.</w:t>
      </w:r>
      <w:r w:rsidRPr="00330A7E">
        <w:rPr>
          <w:rFonts w:ascii="Times New Roman" w:eastAsia="Calibri" w:hAnsi="Times New Roman" w:cs="Times New Roman"/>
          <w:bCs/>
          <w:color w:val="0033CC"/>
          <w:sz w:val="24"/>
          <w:szCs w:val="24"/>
        </w:rPr>
        <w:t xml:space="preserve"> </w:t>
      </w:r>
      <w:r w:rsidRPr="00330A7E">
        <w:rPr>
          <w:rFonts w:ascii="Times New Roman" w:eastAsia="Calibri" w:hAnsi="Times New Roman" w:cs="Times New Roman"/>
          <w:bCs/>
          <w:sz w:val="24"/>
          <w:szCs w:val="24"/>
        </w:rPr>
        <w:t>Thí sinh trả lời từ câu 1 đến câu 6.</w:t>
      </w:r>
    </w:p>
    <w:p w14:paraId="46D72D00"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bCs/>
          <w:color w:val="0404BC"/>
          <w:sz w:val="24"/>
          <w:szCs w:val="24"/>
        </w:rPr>
        <w:t>Câu 1:</w:t>
      </w:r>
      <w:r w:rsidRPr="00330A7E">
        <w:rPr>
          <w:rFonts w:ascii="Times New Roman" w:hAnsi="Times New Roman" w:cs="Times New Roman"/>
          <w:color w:val="0404BC"/>
          <w:sz w:val="24"/>
          <w:szCs w:val="24"/>
        </w:rPr>
        <w:t xml:space="preserve"> </w:t>
      </w:r>
      <w:r w:rsidRPr="00330A7E">
        <w:rPr>
          <w:rFonts w:ascii="Times New Roman" w:hAnsi="Times New Roman" w:cs="Times New Roman"/>
          <w:sz w:val="24"/>
          <w:szCs w:val="24"/>
        </w:rPr>
        <w:t>Người ta muốn tạo ra một khung thép dạng hình hộp chữ nhật với mặt đáy có chiều dài gấp 3 chiều rộng và có thể tích bằng 27 000 cm</w:t>
      </w:r>
      <w:r w:rsidRPr="00330A7E">
        <w:rPr>
          <w:rFonts w:ascii="Times New Roman" w:hAnsi="Times New Roman" w:cs="Times New Roman"/>
          <w:sz w:val="24"/>
          <w:szCs w:val="24"/>
          <w:vertAlign w:val="superscript"/>
        </w:rPr>
        <w:t>3</w:t>
      </w:r>
      <w:r w:rsidRPr="00330A7E">
        <w:rPr>
          <w:rFonts w:ascii="Times New Roman" w:hAnsi="Times New Roman" w:cs="Times New Roman"/>
          <w:sz w:val="24"/>
          <w:szCs w:val="24"/>
        </w:rPr>
        <w:t>. Hỏi chiều rộng của mặt đáy là bao nhiêu để độ dài dây thép cần dung là nhỏ nhất? Làm tròn kết quả đến hàng đơn vị của cm.</w:t>
      </w:r>
    </w:p>
    <w:p w14:paraId="47E6383C"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bCs/>
          <w:color w:val="0404BC"/>
          <w:sz w:val="24"/>
          <w:szCs w:val="24"/>
        </w:rPr>
        <w:lastRenderedPageBreak/>
        <w:t>Câu 2:</w:t>
      </w:r>
      <w:r w:rsidRPr="00330A7E">
        <w:rPr>
          <w:rFonts w:ascii="Times New Roman" w:hAnsi="Times New Roman" w:cs="Times New Roman"/>
          <w:color w:val="0404BC"/>
          <w:sz w:val="24"/>
          <w:szCs w:val="24"/>
        </w:rPr>
        <w:t xml:space="preserve"> </w:t>
      </w:r>
      <w:r w:rsidRPr="00330A7E">
        <w:rPr>
          <w:rFonts w:ascii="Times New Roman" w:hAnsi="Times New Roman" w:cs="Times New Roman"/>
          <w:sz w:val="24"/>
          <w:szCs w:val="24"/>
        </w:rPr>
        <w:t xml:space="preserve">Một xô nước hình trụ cao 20 cm. Khi đổ nước vào xô, nếu độ cao nước là </w:t>
      </w:r>
      <m:oMath>
        <m:r>
          <w:rPr>
            <w:rFonts w:ascii="Cambria Math" w:hAnsi="Cambria Math" w:cs="Times New Roman"/>
            <w:sz w:val="24"/>
            <w:szCs w:val="24"/>
          </w:rPr>
          <m:t>x(cm)</m:t>
        </m:r>
      </m:oMath>
      <w:r w:rsidRPr="00330A7E">
        <w:rPr>
          <w:rFonts w:ascii="Times New Roman" w:hAnsi="Times New Roman" w:cs="Times New Roman"/>
          <w:sz w:val="24"/>
          <w:szCs w:val="24"/>
        </w:rPr>
        <w:t xml:space="preserve"> </w:t>
      </w:r>
    </w:p>
    <w:p w14:paraId="66082A77"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sz w:val="24"/>
          <w:szCs w:val="24"/>
        </w:rPr>
        <w:t>(</w:t>
      </w:r>
      <m:oMath>
        <m:r>
          <w:rPr>
            <w:rFonts w:ascii="Cambria Math" w:hAnsi="Cambria Math" w:cs="Times New Roman"/>
            <w:sz w:val="24"/>
            <w:szCs w:val="24"/>
          </w:rPr>
          <m:t>0≤x≤20)</m:t>
        </m:r>
      </m:oMath>
      <w:r w:rsidRPr="00330A7E">
        <w:rPr>
          <w:rFonts w:ascii="Times New Roman" w:hAnsi="Times New Roman" w:cs="Times New Roman"/>
          <w:sz w:val="24"/>
          <w:szCs w:val="24"/>
        </w:rPr>
        <w:t xml:space="preserve"> thì mặt thoáng của nước là hình tròn bán kính 10 + </w:t>
      </w:r>
      <m:oMath>
        <m:rad>
          <m:radPr>
            <m:degHide m:val="1"/>
            <m:ctrlPr>
              <w:rPr>
                <w:rFonts w:ascii="Cambria Math" w:hAnsi="Cambria Math" w:cs="Times New Roman"/>
                <w:i/>
                <w:sz w:val="24"/>
                <w:szCs w:val="24"/>
              </w:rPr>
            </m:ctrlPr>
          </m:radPr>
          <m:deg/>
          <m:e>
            <m:r>
              <w:rPr>
                <w:rFonts w:ascii="Cambria Math" w:hAnsi="Cambria Math" w:cs="Times New Roman"/>
                <w:sz w:val="24"/>
                <w:szCs w:val="24"/>
              </w:rPr>
              <m:t>2x</m:t>
            </m:r>
          </m:e>
        </m:rad>
      </m:oMath>
      <w:r w:rsidRPr="00330A7E">
        <w:rPr>
          <w:rFonts w:ascii="Times New Roman" w:hAnsi="Times New Roman" w:cs="Times New Roman"/>
          <w:sz w:val="24"/>
          <w:szCs w:val="24"/>
        </w:rPr>
        <w:t xml:space="preserve"> (cm). Tính dung tích của chậu (kết quả được làm tròn đến hàng phần trăm của lít).</w:t>
      </w:r>
    </w:p>
    <w:p w14:paraId="6251FACF"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bCs/>
          <w:color w:val="0404BC"/>
          <w:sz w:val="24"/>
          <w:szCs w:val="24"/>
        </w:rPr>
        <w:t>Câu 3:</w:t>
      </w:r>
      <w:r w:rsidRPr="00330A7E">
        <w:rPr>
          <w:rFonts w:ascii="Times New Roman" w:hAnsi="Times New Roman" w:cs="Times New Roman"/>
          <w:color w:val="0404BC"/>
          <w:sz w:val="24"/>
          <w:szCs w:val="24"/>
        </w:rPr>
        <w:t xml:space="preserve"> </w:t>
      </w:r>
      <w:r w:rsidRPr="00330A7E">
        <w:rPr>
          <w:rFonts w:ascii="Times New Roman" w:hAnsi="Times New Roman" w:cs="Times New Roman"/>
          <w:sz w:val="24"/>
          <w:szCs w:val="24"/>
        </w:rPr>
        <w:t>Xác suất bắn trúng đích của xạ thủ hạng I là 0,75 và xạ thủ hạng II là 0,6. Chọn ngẫu nhiên 1 xạ thủ từ nhóm gồm 5 xạ thủ hạng I và 7 xạ thủ hạng II. Xạ thủ này bắn 1 viên đạn và viên đạn này trúng mục tiêu. Tính xác suất để đó là xạ thủ hạng II.</w:t>
      </w:r>
    </w:p>
    <w:p w14:paraId="7E0FC065"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bCs/>
          <w:color w:val="0404BC"/>
          <w:sz w:val="24"/>
          <w:szCs w:val="24"/>
        </w:rPr>
        <w:t>Câu 4:</w:t>
      </w:r>
      <w:r w:rsidRPr="00330A7E">
        <w:rPr>
          <w:rFonts w:ascii="Times New Roman" w:hAnsi="Times New Roman" w:cs="Times New Roman"/>
          <w:color w:val="0404BC"/>
          <w:sz w:val="24"/>
          <w:szCs w:val="24"/>
        </w:rPr>
        <w:t xml:space="preserve"> </w:t>
      </w:r>
      <w:r w:rsidRPr="00330A7E">
        <w:rPr>
          <w:rFonts w:ascii="Times New Roman" w:hAnsi="Times New Roman" w:cs="Times New Roman"/>
          <w:sz w:val="24"/>
          <w:szCs w:val="24"/>
        </w:rPr>
        <w:t>Một hộp chứa 6 viên bi đen được đánh số từ 1 đến 6 và 7 viên bi trắng được đánh số từ 1 đến 7. Biết các viên bi có cùng kích thước và khối lượng. Bạn Bình lấy ngẫu nhiên ra đồng thời 2 viên bi từ hộp. Biết hai viên bi lấy ra cùng màu. Tính xác suất của biến cố: “Tích của các số ghi trên hai viên bi chia hết cho 5”.</w:t>
      </w:r>
    </w:p>
    <w:p w14:paraId="3D54E3CB"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bCs/>
          <w:color w:val="0404BC"/>
          <w:sz w:val="24"/>
          <w:szCs w:val="24"/>
        </w:rPr>
        <w:t>Câu 5:</w:t>
      </w:r>
      <w:r w:rsidRPr="00330A7E">
        <w:rPr>
          <w:rFonts w:ascii="Times New Roman" w:hAnsi="Times New Roman" w:cs="Times New Roman"/>
          <w:color w:val="0404BC"/>
          <w:sz w:val="24"/>
          <w:szCs w:val="24"/>
        </w:rPr>
        <w:t xml:space="preserve"> </w:t>
      </w:r>
      <w:r w:rsidRPr="00330A7E">
        <w:rPr>
          <w:rFonts w:ascii="Times New Roman" w:hAnsi="Times New Roman" w:cs="Times New Roman"/>
          <w:sz w:val="24"/>
          <w:szCs w:val="24"/>
        </w:rPr>
        <w:t xml:space="preserve">Trong không gian Oxyz, cho D (3; -1; 4) và E (0; 2; 4). Điểm N thay đổi thỏa </w:t>
      </w:r>
    </w:p>
    <w:p w14:paraId="7CB3BB62"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sz w:val="24"/>
          <w:szCs w:val="24"/>
        </w:rPr>
        <w:t>3NE – 4ND = 0. Giá trị lớn nhất của đoạn ON bằng bao nhiêu? (kết quả làm tròn đến hàng phần chục).</w:t>
      </w:r>
    </w:p>
    <w:p w14:paraId="16289A3C"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bCs/>
          <w:color w:val="0404BC"/>
          <w:sz w:val="24"/>
          <w:szCs w:val="24"/>
        </w:rPr>
        <w:t>Câu 6:</w:t>
      </w:r>
      <w:r w:rsidRPr="00330A7E">
        <w:rPr>
          <w:rFonts w:ascii="Times New Roman" w:hAnsi="Times New Roman" w:cs="Times New Roman"/>
          <w:sz w:val="24"/>
          <w:szCs w:val="24"/>
        </w:rPr>
        <w:t xml:space="preserve"> Cho khối chóp cụt tứ giác đều ABCD.A’B’C’D’ có chiều cao bằng 3 cm, diện tích 2 đáy lần lượt là 72 cm</w:t>
      </w:r>
      <w:r w:rsidRPr="00330A7E">
        <w:rPr>
          <w:rFonts w:ascii="Times New Roman" w:hAnsi="Times New Roman" w:cs="Times New Roman"/>
          <w:sz w:val="24"/>
          <w:szCs w:val="24"/>
          <w:vertAlign w:val="superscript"/>
        </w:rPr>
        <w:t>2</w:t>
      </w:r>
      <w:r w:rsidRPr="00330A7E">
        <w:rPr>
          <w:rFonts w:ascii="Times New Roman" w:hAnsi="Times New Roman" w:cs="Times New Roman"/>
          <w:sz w:val="24"/>
          <w:szCs w:val="24"/>
        </w:rPr>
        <w:t xml:space="preserve"> và 18 cm</w:t>
      </w:r>
      <w:r w:rsidRPr="00330A7E">
        <w:rPr>
          <w:rFonts w:ascii="Times New Roman" w:hAnsi="Times New Roman" w:cs="Times New Roman"/>
          <w:sz w:val="24"/>
          <w:szCs w:val="24"/>
          <w:vertAlign w:val="superscript"/>
        </w:rPr>
        <w:t>2</w:t>
      </w:r>
      <w:r w:rsidRPr="00330A7E">
        <w:rPr>
          <w:rFonts w:ascii="Times New Roman" w:hAnsi="Times New Roman" w:cs="Times New Roman"/>
          <w:sz w:val="24"/>
          <w:szCs w:val="24"/>
        </w:rPr>
        <w:t>. Tìm số đo góc giữa hai mặt bên của khối chóp cụt đều này (kết quả làm tròn đến hàng đơn vị của độ)?</w:t>
      </w:r>
    </w:p>
    <w:p w14:paraId="2EB1BE8C" w14:textId="77777777" w:rsidR="00ED397D" w:rsidRPr="00330A7E" w:rsidRDefault="00ED397D" w:rsidP="00330A7E">
      <w:pPr>
        <w:spacing w:before="240"/>
        <w:ind w:left="992"/>
        <w:jc w:val="center"/>
        <w:rPr>
          <w:rFonts w:ascii="Times New Roman" w:hAnsi="Times New Roman" w:cs="Times New Roman"/>
          <w:b/>
          <w:color w:val="0000FF"/>
          <w:sz w:val="24"/>
          <w:szCs w:val="24"/>
          <w:lang w:val="it-IT"/>
        </w:rPr>
      </w:pPr>
    </w:p>
    <w:p w14:paraId="73E7D706" w14:textId="77777777" w:rsidR="00ED397D" w:rsidRPr="00330A7E" w:rsidRDefault="00ED397D" w:rsidP="00330A7E">
      <w:pPr>
        <w:spacing w:before="240"/>
        <w:ind w:left="992"/>
        <w:jc w:val="center"/>
        <w:rPr>
          <w:rFonts w:ascii="Times New Roman" w:hAnsi="Times New Roman" w:cs="Times New Roman"/>
          <w:b/>
          <w:color w:val="0000FF"/>
          <w:sz w:val="24"/>
          <w:szCs w:val="24"/>
          <w:lang w:val="it-IT"/>
        </w:rPr>
      </w:pPr>
      <w:r w:rsidRPr="00330A7E">
        <w:rPr>
          <w:rFonts w:ascii="Times New Roman" w:hAnsi="Times New Roman" w:cs="Times New Roman"/>
          <w:b/>
          <w:color w:val="0000FF"/>
          <w:sz w:val="24"/>
          <w:szCs w:val="24"/>
          <w:lang w:val="it-IT"/>
        </w:rPr>
        <w:t>ĐÁP ÁN ĐỀ MH</w:t>
      </w:r>
    </w:p>
    <w:p w14:paraId="2030FD0A" w14:textId="77777777" w:rsidR="00ED397D" w:rsidRPr="00330A7E" w:rsidRDefault="00ED397D" w:rsidP="00330A7E">
      <w:pPr>
        <w:spacing w:before="120" w:after="0"/>
        <w:ind w:left="992"/>
        <w:rPr>
          <w:rFonts w:ascii="Times New Roman" w:hAnsi="Times New Roman" w:cs="Times New Roman"/>
          <w:sz w:val="24"/>
          <w:szCs w:val="24"/>
        </w:rPr>
      </w:pPr>
      <w:r w:rsidRPr="00330A7E">
        <w:rPr>
          <w:rFonts w:ascii="Times New Roman" w:hAnsi="Times New Roman" w:cs="Times New Roman"/>
          <w:b/>
          <w:sz w:val="24"/>
          <w:szCs w:val="24"/>
        </w:rPr>
        <w:t>PHẦN I</w:t>
      </w:r>
    </w:p>
    <w:p w14:paraId="126825DA"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(Mỗi câu trả lời đúng thí sinh được </w:t>
      </w:r>
      <w:r w:rsidRPr="00330A7E">
        <w:rPr>
          <w:rFonts w:ascii="Times New Roman" w:hAnsi="Times New Roman" w:cs="Times New Roman"/>
          <w:position w:val="-8"/>
          <w:sz w:val="24"/>
          <w:szCs w:val="24"/>
        </w:rPr>
        <w:object w:dxaOrig="520" w:dyaOrig="300" w14:anchorId="7B485C37">
          <v:shape id="_x0000_i4647" type="#_x0000_t75" style="width:26.25pt;height:15pt" o:ole="">
            <v:imagedata r:id="rId1000" o:title=""/>
          </v:shape>
          <o:OLEObject Type="Embed" ProgID="Equation.DSMT4" ShapeID="_x0000_i4647" DrawAspect="Content" ObjectID="_1796843709" r:id="rId6410"/>
        </w:object>
      </w:r>
      <w:r w:rsidRPr="00330A7E">
        <w:rPr>
          <w:rFonts w:ascii="Times New Roman" w:hAnsi="Times New Roman" w:cs="Times New Roman"/>
          <w:sz w:val="24"/>
          <w:szCs w:val="24"/>
        </w:rPr>
        <w:t xml:space="preserve"> điểm)</w:t>
      </w:r>
    </w:p>
    <w:tbl>
      <w:tblPr>
        <w:tblStyle w:val="TableGrid"/>
        <w:tblW w:w="0" w:type="auto"/>
        <w:jc w:val="center"/>
        <w:tblLook w:val="04A0" w:firstRow="1" w:lastRow="0" w:firstColumn="1" w:lastColumn="0" w:noHBand="0" w:noVBand="1"/>
      </w:tblPr>
      <w:tblGrid>
        <w:gridCol w:w="746"/>
        <w:gridCol w:w="518"/>
        <w:gridCol w:w="518"/>
        <w:gridCol w:w="518"/>
        <w:gridCol w:w="518"/>
        <w:gridCol w:w="518"/>
        <w:gridCol w:w="518"/>
        <w:gridCol w:w="518"/>
        <w:gridCol w:w="518"/>
        <w:gridCol w:w="518"/>
        <w:gridCol w:w="518"/>
        <w:gridCol w:w="518"/>
        <w:gridCol w:w="518"/>
      </w:tblGrid>
      <w:tr w:rsidR="00ED397D" w:rsidRPr="00330A7E" w14:paraId="4D37712C" w14:textId="77777777" w:rsidTr="00330A7E">
        <w:trPr>
          <w:trHeight w:val="360"/>
          <w:jc w:val="center"/>
        </w:trPr>
        <w:tc>
          <w:tcPr>
            <w:tcW w:w="746" w:type="dxa"/>
          </w:tcPr>
          <w:p w14:paraId="4080DF08"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Câu</w:t>
            </w:r>
          </w:p>
        </w:tc>
        <w:tc>
          <w:tcPr>
            <w:tcW w:w="518" w:type="dxa"/>
          </w:tcPr>
          <w:p w14:paraId="2AF910A5"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w:t>
            </w:r>
          </w:p>
        </w:tc>
        <w:tc>
          <w:tcPr>
            <w:tcW w:w="518" w:type="dxa"/>
          </w:tcPr>
          <w:p w14:paraId="30006282"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2</w:t>
            </w:r>
          </w:p>
        </w:tc>
        <w:tc>
          <w:tcPr>
            <w:tcW w:w="518" w:type="dxa"/>
          </w:tcPr>
          <w:p w14:paraId="19CFE387"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3</w:t>
            </w:r>
          </w:p>
        </w:tc>
        <w:tc>
          <w:tcPr>
            <w:tcW w:w="518" w:type="dxa"/>
          </w:tcPr>
          <w:p w14:paraId="575884C3"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4</w:t>
            </w:r>
          </w:p>
        </w:tc>
        <w:tc>
          <w:tcPr>
            <w:tcW w:w="518" w:type="dxa"/>
          </w:tcPr>
          <w:p w14:paraId="79EA1B0E"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5</w:t>
            </w:r>
          </w:p>
        </w:tc>
        <w:tc>
          <w:tcPr>
            <w:tcW w:w="518" w:type="dxa"/>
          </w:tcPr>
          <w:p w14:paraId="251CEFB5"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6</w:t>
            </w:r>
          </w:p>
        </w:tc>
        <w:tc>
          <w:tcPr>
            <w:tcW w:w="518" w:type="dxa"/>
          </w:tcPr>
          <w:p w14:paraId="6224C3E6"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7</w:t>
            </w:r>
          </w:p>
        </w:tc>
        <w:tc>
          <w:tcPr>
            <w:tcW w:w="518" w:type="dxa"/>
          </w:tcPr>
          <w:p w14:paraId="377C43E5"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8</w:t>
            </w:r>
          </w:p>
        </w:tc>
        <w:tc>
          <w:tcPr>
            <w:tcW w:w="518" w:type="dxa"/>
          </w:tcPr>
          <w:p w14:paraId="35456CE7"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9</w:t>
            </w:r>
          </w:p>
        </w:tc>
        <w:tc>
          <w:tcPr>
            <w:tcW w:w="518" w:type="dxa"/>
          </w:tcPr>
          <w:p w14:paraId="436FA30C"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10</w:t>
            </w:r>
          </w:p>
        </w:tc>
        <w:tc>
          <w:tcPr>
            <w:tcW w:w="518" w:type="dxa"/>
          </w:tcPr>
          <w:p w14:paraId="2CCEE7FD"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11</w:t>
            </w:r>
          </w:p>
        </w:tc>
        <w:tc>
          <w:tcPr>
            <w:tcW w:w="518" w:type="dxa"/>
          </w:tcPr>
          <w:p w14:paraId="18A6AC94"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12</w:t>
            </w:r>
          </w:p>
        </w:tc>
      </w:tr>
      <w:tr w:rsidR="00ED397D" w:rsidRPr="00330A7E" w14:paraId="5A95FE59" w14:textId="77777777" w:rsidTr="00330A7E">
        <w:trPr>
          <w:trHeight w:val="360"/>
          <w:jc w:val="center"/>
        </w:trPr>
        <w:tc>
          <w:tcPr>
            <w:tcW w:w="746" w:type="dxa"/>
          </w:tcPr>
          <w:p w14:paraId="62FD82CB"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Chọn</w:t>
            </w:r>
          </w:p>
        </w:tc>
        <w:tc>
          <w:tcPr>
            <w:tcW w:w="518" w:type="dxa"/>
          </w:tcPr>
          <w:p w14:paraId="328F8F79"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487FD3BF"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6AEB2877"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5A7C5484"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6EC32C62"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508AA309"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719D7EC9"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4215E226"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5C91B2D4"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5C8665DA"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2AFE392F"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75E48382"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r>
    </w:tbl>
    <w:p w14:paraId="474B7A5E" w14:textId="77777777" w:rsidR="00ED397D" w:rsidRPr="00330A7E" w:rsidRDefault="00ED397D" w:rsidP="00330A7E">
      <w:pPr>
        <w:spacing w:before="120" w:after="0"/>
        <w:ind w:left="992"/>
        <w:jc w:val="both"/>
        <w:rPr>
          <w:rFonts w:ascii="Times New Roman" w:hAnsi="Times New Roman" w:cs="Times New Roman"/>
          <w:sz w:val="24"/>
          <w:szCs w:val="24"/>
        </w:rPr>
      </w:pPr>
      <w:r w:rsidRPr="00330A7E">
        <w:rPr>
          <w:rFonts w:ascii="Times New Roman" w:hAnsi="Times New Roman" w:cs="Times New Roman"/>
          <w:b/>
          <w:sz w:val="24"/>
          <w:szCs w:val="24"/>
        </w:rPr>
        <w:t>PHẦN II</w:t>
      </w:r>
    </w:p>
    <w:p w14:paraId="35A2406A"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Điểm tối đa của 01 câu hỏi là 1 điểm.</w:t>
      </w:r>
    </w:p>
    <w:p w14:paraId="2C8DFB4D"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01 ý trong 1 câu hỏi được </w:t>
      </w:r>
      <w:r w:rsidRPr="00330A7E">
        <w:rPr>
          <w:rFonts w:ascii="Times New Roman" w:hAnsi="Times New Roman" w:cs="Times New Roman"/>
          <w:position w:val="-8"/>
          <w:sz w:val="24"/>
          <w:szCs w:val="24"/>
        </w:rPr>
        <w:object w:dxaOrig="380" w:dyaOrig="300" w14:anchorId="2206B0C7">
          <v:shape id="_x0000_i4648" type="#_x0000_t75" style="width:18.75pt;height:15pt" o:ole="">
            <v:imagedata r:id="rId1002" o:title=""/>
          </v:shape>
          <o:OLEObject Type="Embed" ProgID="Equation.DSMT4" ShapeID="_x0000_i4648" DrawAspect="Content" ObjectID="_1796843710" r:id="rId6411"/>
        </w:object>
      </w:r>
      <w:r w:rsidRPr="00330A7E">
        <w:rPr>
          <w:rFonts w:ascii="Times New Roman" w:hAnsi="Times New Roman" w:cs="Times New Roman"/>
          <w:sz w:val="24"/>
          <w:szCs w:val="24"/>
        </w:rPr>
        <w:t xml:space="preserve"> điểm.</w:t>
      </w:r>
    </w:p>
    <w:p w14:paraId="5DEE75D0"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02 ý trong 1 câu hỏi được </w:t>
      </w:r>
      <w:r w:rsidRPr="00330A7E">
        <w:rPr>
          <w:rFonts w:ascii="Times New Roman" w:hAnsi="Times New Roman" w:cs="Times New Roman"/>
          <w:position w:val="-8"/>
          <w:sz w:val="24"/>
          <w:szCs w:val="24"/>
        </w:rPr>
        <w:object w:dxaOrig="520" w:dyaOrig="300" w14:anchorId="75B89370">
          <v:shape id="_x0000_i4649" type="#_x0000_t75" style="width:26.25pt;height:15pt" o:ole="">
            <v:imagedata r:id="rId1000" o:title=""/>
          </v:shape>
          <o:OLEObject Type="Embed" ProgID="Equation.DSMT4" ShapeID="_x0000_i4649" DrawAspect="Content" ObjectID="_1796843711" r:id="rId6412"/>
        </w:object>
      </w:r>
      <w:r w:rsidRPr="00330A7E">
        <w:rPr>
          <w:rFonts w:ascii="Times New Roman" w:hAnsi="Times New Roman" w:cs="Times New Roman"/>
          <w:sz w:val="24"/>
          <w:szCs w:val="24"/>
        </w:rPr>
        <w:t xml:space="preserve"> điểm.</w:t>
      </w:r>
    </w:p>
    <w:p w14:paraId="202A9949"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03 ý trong 1 câu hỏi được </w:t>
      </w:r>
      <w:r w:rsidRPr="00330A7E">
        <w:rPr>
          <w:rFonts w:ascii="Times New Roman" w:hAnsi="Times New Roman" w:cs="Times New Roman"/>
          <w:position w:val="-8"/>
          <w:sz w:val="24"/>
          <w:szCs w:val="24"/>
        </w:rPr>
        <w:object w:dxaOrig="520" w:dyaOrig="300" w14:anchorId="44FD2506">
          <v:shape id="_x0000_i4650" type="#_x0000_t75" style="width:26.25pt;height:15pt" o:ole="">
            <v:imagedata r:id="rId1005" o:title=""/>
          </v:shape>
          <o:OLEObject Type="Embed" ProgID="Equation.DSMT4" ShapeID="_x0000_i4650" DrawAspect="Content" ObjectID="_1796843712" r:id="rId6413"/>
        </w:object>
      </w:r>
      <w:r w:rsidRPr="00330A7E">
        <w:rPr>
          <w:rFonts w:ascii="Times New Roman" w:hAnsi="Times New Roman" w:cs="Times New Roman"/>
          <w:sz w:val="24"/>
          <w:szCs w:val="24"/>
        </w:rPr>
        <w:t xml:space="preserve"> điểm.</w:t>
      </w:r>
    </w:p>
    <w:p w14:paraId="1D474E81"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lựa chọn chính xác cả </w:t>
      </w:r>
      <w:r w:rsidRPr="00330A7E">
        <w:rPr>
          <w:rFonts w:ascii="Times New Roman" w:hAnsi="Times New Roman" w:cs="Times New Roman"/>
          <w:sz w:val="24"/>
          <w:szCs w:val="24"/>
        </w:rPr>
        <w:tab/>
        <w:t>04 ý trong 1 câu hỏi được 1 điểm.</w:t>
      </w:r>
    </w:p>
    <w:p w14:paraId="539B5B31" w14:textId="77777777" w:rsidR="00ED397D" w:rsidRPr="00330A7E" w:rsidRDefault="00ED397D" w:rsidP="00330A7E">
      <w:pPr>
        <w:spacing w:after="0"/>
        <w:ind w:left="992"/>
        <w:jc w:val="both"/>
        <w:rPr>
          <w:rFonts w:ascii="Times New Roman" w:hAnsi="Times New Roman" w:cs="Times New Roman"/>
          <w:sz w:val="24"/>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5"/>
        <w:gridCol w:w="932"/>
        <w:gridCol w:w="932"/>
        <w:gridCol w:w="915"/>
      </w:tblGrid>
      <w:tr w:rsidR="00ED397D" w:rsidRPr="00330A7E" w14:paraId="32D5357A" w14:textId="77777777" w:rsidTr="00330A7E">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0A0646B6" w14:textId="77777777" w:rsidR="00ED397D" w:rsidRPr="00330A7E" w:rsidRDefault="00ED397D" w:rsidP="000E1E56">
            <w:pPr>
              <w:pStyle w:val="ListParagraph"/>
              <w:numPr>
                <w:ilvl w:val="0"/>
                <w:numId w:val="8"/>
              </w:numPr>
              <w:tabs>
                <w:tab w:val="left" w:pos="992"/>
              </w:tabs>
              <w:spacing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2DD37AC7"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2519E2C9"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6D1DFF3A"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r>
      <w:tr w:rsidR="00ED397D" w:rsidRPr="00330A7E" w14:paraId="6827D735" w14:textId="77777777" w:rsidTr="00330A7E">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14:paraId="38716841"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71B964C5"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705BCDA1"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0CEC8144"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r>
      <w:tr w:rsidR="00ED397D" w:rsidRPr="00330A7E" w14:paraId="1CBC6B16"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5B77ED5C"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14:paraId="22D9CBD9"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14:paraId="186E0D1D"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14:paraId="50F9DDBD"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S</w:t>
            </w:r>
          </w:p>
        </w:tc>
      </w:tr>
      <w:tr w:rsidR="00ED397D" w:rsidRPr="00330A7E" w14:paraId="6B986882"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0364F327"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14:paraId="52D0CF92"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14:paraId="2FB7FAEB"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14:paraId="4021CBE8"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Đ</w:t>
            </w:r>
          </w:p>
        </w:tc>
      </w:tr>
      <w:tr w:rsidR="00ED397D" w:rsidRPr="00330A7E" w14:paraId="0B2F48E4"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50EE2C46"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14:paraId="5C256CBE"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14:paraId="22C9A3C5"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14:paraId="2C9C81E0"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S</w:t>
            </w:r>
          </w:p>
        </w:tc>
      </w:tr>
    </w:tbl>
    <w:p w14:paraId="300C167D" w14:textId="77777777" w:rsidR="00ED397D" w:rsidRPr="00330A7E" w:rsidRDefault="00ED397D" w:rsidP="00330A7E">
      <w:pPr>
        <w:spacing w:before="120" w:after="0"/>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PHẦN III. </w:t>
      </w:r>
      <w:r w:rsidRPr="00330A7E">
        <w:rPr>
          <w:rFonts w:ascii="Times New Roman" w:hAnsi="Times New Roman" w:cs="Times New Roman"/>
          <w:sz w:val="24"/>
          <w:szCs w:val="24"/>
        </w:rPr>
        <w:t xml:space="preserve">(Mỗi câu trả lời Đúng thí sinh Được </w:t>
      </w:r>
      <w:r w:rsidRPr="00330A7E">
        <w:rPr>
          <w:rFonts w:ascii="Times New Roman" w:hAnsi="Times New Roman" w:cs="Times New Roman"/>
          <w:position w:val="-8"/>
          <w:sz w:val="24"/>
          <w:szCs w:val="24"/>
        </w:rPr>
        <w:object w:dxaOrig="380" w:dyaOrig="300" w14:anchorId="3E824267">
          <v:shape id="_x0000_i4651" type="#_x0000_t75" style="width:18.75pt;height:15pt" o:ole="">
            <v:imagedata r:id="rId1007" o:title=""/>
          </v:shape>
          <o:OLEObject Type="Embed" ProgID="Equation.DSMT4" ShapeID="_x0000_i4651" DrawAspect="Content" ObjectID="_1796843713" r:id="rId6414"/>
        </w:object>
      </w:r>
      <w:r w:rsidRPr="00330A7E">
        <w:rPr>
          <w:rFonts w:ascii="Times New Roman" w:hAnsi="Times New Roman" w:cs="Times New Roman"/>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655"/>
        <w:gridCol w:w="760"/>
        <w:gridCol w:w="606"/>
        <w:gridCol w:w="606"/>
        <w:gridCol w:w="760"/>
        <w:gridCol w:w="700"/>
      </w:tblGrid>
      <w:tr w:rsidR="00ED397D" w:rsidRPr="00330A7E" w14:paraId="7C6C6FCE" w14:textId="77777777" w:rsidTr="00330A7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5AC79412"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Câu</w:t>
            </w:r>
          </w:p>
        </w:tc>
        <w:tc>
          <w:tcPr>
            <w:tcW w:w="0" w:type="auto"/>
            <w:tcBorders>
              <w:top w:val="single" w:sz="8" w:space="0" w:color="000000"/>
              <w:bottom w:val="single" w:sz="8" w:space="0" w:color="000000"/>
              <w:right w:val="single" w:sz="8" w:space="0" w:color="000000"/>
            </w:tcBorders>
            <w:vAlign w:val="center"/>
          </w:tcPr>
          <w:p w14:paraId="35886E80"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w:t>
            </w:r>
          </w:p>
        </w:tc>
        <w:tc>
          <w:tcPr>
            <w:tcW w:w="0" w:type="auto"/>
            <w:tcBorders>
              <w:top w:val="single" w:sz="8" w:space="0" w:color="000000"/>
              <w:bottom w:val="single" w:sz="8" w:space="0" w:color="000000"/>
              <w:right w:val="single" w:sz="8" w:space="0" w:color="000000"/>
            </w:tcBorders>
            <w:vAlign w:val="center"/>
          </w:tcPr>
          <w:p w14:paraId="4E03F6EC"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2</w:t>
            </w:r>
          </w:p>
        </w:tc>
        <w:tc>
          <w:tcPr>
            <w:tcW w:w="0" w:type="auto"/>
            <w:tcBorders>
              <w:top w:val="single" w:sz="8" w:space="0" w:color="000000"/>
              <w:bottom w:val="single" w:sz="8" w:space="0" w:color="000000"/>
              <w:right w:val="single" w:sz="8" w:space="0" w:color="000000"/>
            </w:tcBorders>
            <w:vAlign w:val="center"/>
          </w:tcPr>
          <w:p w14:paraId="09248E16"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3</w:t>
            </w:r>
          </w:p>
        </w:tc>
        <w:tc>
          <w:tcPr>
            <w:tcW w:w="0" w:type="auto"/>
            <w:tcBorders>
              <w:top w:val="single" w:sz="8" w:space="0" w:color="000000"/>
              <w:bottom w:val="single" w:sz="8" w:space="0" w:color="000000"/>
              <w:right w:val="single" w:sz="8" w:space="0" w:color="000000"/>
            </w:tcBorders>
            <w:vAlign w:val="center"/>
          </w:tcPr>
          <w:p w14:paraId="5A6B8701"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4</w:t>
            </w:r>
          </w:p>
        </w:tc>
        <w:tc>
          <w:tcPr>
            <w:tcW w:w="0" w:type="auto"/>
            <w:tcBorders>
              <w:top w:val="single" w:sz="8" w:space="0" w:color="000000"/>
              <w:bottom w:val="single" w:sz="8" w:space="0" w:color="000000"/>
              <w:right w:val="single" w:sz="8" w:space="0" w:color="000000"/>
            </w:tcBorders>
            <w:vAlign w:val="center"/>
          </w:tcPr>
          <w:p w14:paraId="6A272739"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5</w:t>
            </w:r>
          </w:p>
        </w:tc>
        <w:tc>
          <w:tcPr>
            <w:tcW w:w="0" w:type="auto"/>
            <w:tcBorders>
              <w:top w:val="single" w:sz="8" w:space="0" w:color="000000"/>
              <w:bottom w:val="single" w:sz="8" w:space="0" w:color="000000"/>
              <w:right w:val="single" w:sz="8" w:space="0" w:color="000000"/>
            </w:tcBorders>
            <w:vAlign w:val="center"/>
          </w:tcPr>
          <w:p w14:paraId="7B18AB31"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6</w:t>
            </w:r>
          </w:p>
        </w:tc>
      </w:tr>
      <w:tr w:rsidR="00ED397D" w:rsidRPr="00330A7E" w14:paraId="5451B48A" w14:textId="77777777" w:rsidTr="00330A7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670A3F86"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Chọn</w:t>
            </w:r>
          </w:p>
        </w:tc>
        <w:tc>
          <w:tcPr>
            <w:tcW w:w="0" w:type="auto"/>
            <w:tcBorders>
              <w:bottom w:val="single" w:sz="8" w:space="0" w:color="000000"/>
              <w:right w:val="single" w:sz="8" w:space="0" w:color="000000"/>
            </w:tcBorders>
            <w:vAlign w:val="center"/>
          </w:tcPr>
          <w:p w14:paraId="0F33E41B"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4"/>
                <w:sz w:val="24"/>
                <w:szCs w:val="24"/>
              </w:rPr>
              <w:object w:dxaOrig="320" w:dyaOrig="260" w14:anchorId="263A407D">
                <v:shape id="_x0000_i4652" type="#_x0000_t75" style="width:15.75pt;height:12.75pt" o:ole="">
                  <v:imagedata r:id="rId6415" o:title=""/>
                </v:shape>
                <o:OLEObject Type="Embed" ProgID="Equation.DSMT4" ShapeID="_x0000_i4652" DrawAspect="Content" ObjectID="_1796843714" r:id="rId6416"/>
              </w:object>
            </w:r>
          </w:p>
        </w:tc>
        <w:tc>
          <w:tcPr>
            <w:tcW w:w="0" w:type="auto"/>
            <w:tcBorders>
              <w:bottom w:val="single" w:sz="8" w:space="0" w:color="000000"/>
              <w:right w:val="single" w:sz="8" w:space="0" w:color="000000"/>
            </w:tcBorders>
            <w:vAlign w:val="center"/>
          </w:tcPr>
          <w:p w14:paraId="54C28CEA"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12,8</w:t>
            </w:r>
          </w:p>
        </w:tc>
        <w:tc>
          <w:tcPr>
            <w:tcW w:w="0" w:type="auto"/>
            <w:tcBorders>
              <w:bottom w:val="single" w:sz="8" w:space="0" w:color="000000"/>
              <w:right w:val="single" w:sz="8" w:space="0" w:color="000000"/>
            </w:tcBorders>
            <w:vAlign w:val="center"/>
          </w:tcPr>
          <w:p w14:paraId="46A4D42F" w14:textId="77777777" w:rsidR="00ED397D" w:rsidRPr="00330A7E" w:rsidRDefault="00FA344A" w:rsidP="00330A7E">
            <w:pPr>
              <w:spacing w:after="0"/>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28</m:t>
                    </m:r>
                  </m:num>
                  <m:den>
                    <m:r>
                      <w:rPr>
                        <w:rFonts w:ascii="Cambria Math" w:hAnsi="Cambria Math" w:cs="Times New Roman"/>
                        <w:sz w:val="24"/>
                        <w:szCs w:val="24"/>
                      </w:rPr>
                      <m:t>53</m:t>
                    </m:r>
                  </m:den>
                </m:f>
              </m:oMath>
            </m:oMathPara>
          </w:p>
        </w:tc>
        <w:tc>
          <w:tcPr>
            <w:tcW w:w="0" w:type="auto"/>
            <w:tcBorders>
              <w:bottom w:val="single" w:sz="8" w:space="0" w:color="000000"/>
              <w:right w:val="single" w:sz="8" w:space="0" w:color="000000"/>
            </w:tcBorders>
            <w:vAlign w:val="center"/>
          </w:tcPr>
          <w:p w14:paraId="3C6CED7C" w14:textId="77777777" w:rsidR="00ED397D" w:rsidRPr="00330A7E" w:rsidRDefault="00FA344A" w:rsidP="00330A7E">
            <w:pPr>
              <w:spacing w:after="0"/>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11</m:t>
                    </m:r>
                  </m:num>
                  <m:den>
                    <m:r>
                      <w:rPr>
                        <w:rFonts w:ascii="Cambria Math" w:hAnsi="Cambria Math" w:cs="Times New Roman"/>
                        <w:sz w:val="24"/>
                        <w:szCs w:val="24"/>
                      </w:rPr>
                      <m:t>36</m:t>
                    </m:r>
                  </m:den>
                </m:f>
              </m:oMath>
            </m:oMathPara>
          </w:p>
        </w:tc>
        <w:tc>
          <w:tcPr>
            <w:tcW w:w="0" w:type="auto"/>
            <w:tcBorders>
              <w:bottom w:val="single" w:sz="8" w:space="0" w:color="000000"/>
              <w:right w:val="single" w:sz="8" w:space="0" w:color="000000"/>
            </w:tcBorders>
            <w:vAlign w:val="center"/>
          </w:tcPr>
          <w:p w14:paraId="39DF82CB"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iCs/>
                <w:sz w:val="24"/>
                <w:szCs w:val="24"/>
              </w:rPr>
              <w:t>16,6</w:t>
            </w:r>
          </w:p>
        </w:tc>
        <w:tc>
          <w:tcPr>
            <w:tcW w:w="0" w:type="auto"/>
            <w:tcBorders>
              <w:bottom w:val="single" w:sz="8" w:space="0" w:color="000000"/>
              <w:right w:val="single" w:sz="8" w:space="0" w:color="000000"/>
            </w:tcBorders>
            <w:shd w:val="clear" w:color="auto" w:fill="auto"/>
            <w:vAlign w:val="center"/>
          </w:tcPr>
          <w:p w14:paraId="4EA969EE"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position w:val="-6"/>
                <w:sz w:val="24"/>
                <w:szCs w:val="24"/>
              </w:rPr>
              <w:object w:dxaOrig="360" w:dyaOrig="320" w14:anchorId="23C8B16F">
                <v:shape id="_x0000_i4653" type="#_x0000_t75" style="width:18pt;height:15.75pt" o:ole="">
                  <v:imagedata r:id="rId6417" o:title=""/>
                </v:shape>
                <o:OLEObject Type="Embed" ProgID="Equation.DSMT4" ShapeID="_x0000_i4653" DrawAspect="Content" ObjectID="_1796843715" r:id="rId6418"/>
              </w:object>
            </w:r>
          </w:p>
        </w:tc>
      </w:tr>
    </w:tbl>
    <w:p w14:paraId="5D87ED3E" w14:textId="77777777" w:rsidR="00ED397D" w:rsidRPr="00330A7E" w:rsidRDefault="00ED397D" w:rsidP="00330A7E">
      <w:pPr>
        <w:spacing w:before="240"/>
        <w:ind w:left="992" w:firstLine="720"/>
        <w:jc w:val="center"/>
        <w:rPr>
          <w:rFonts w:ascii="Times New Roman" w:hAnsi="Times New Roman" w:cs="Times New Roman"/>
          <w:b/>
          <w:color w:val="0033CC"/>
          <w:sz w:val="24"/>
          <w:szCs w:val="24"/>
        </w:rPr>
      </w:pPr>
    </w:p>
    <w:p w14:paraId="42A55EEE" w14:textId="77777777" w:rsidR="00ED397D" w:rsidRPr="00330A7E" w:rsidRDefault="00ED397D" w:rsidP="00330A7E">
      <w:pPr>
        <w:spacing w:before="240"/>
        <w:ind w:left="992" w:firstLine="720"/>
        <w:jc w:val="center"/>
        <w:rPr>
          <w:rFonts w:ascii="Times New Roman" w:hAnsi="Times New Roman" w:cs="Times New Roman"/>
          <w:b/>
          <w:color w:val="0033CC"/>
          <w:sz w:val="24"/>
          <w:szCs w:val="24"/>
        </w:rPr>
      </w:pPr>
      <w:r w:rsidRPr="00330A7E">
        <w:rPr>
          <w:rFonts w:ascii="Times New Roman" w:hAnsi="Times New Roman" w:cs="Times New Roman"/>
          <w:b/>
          <w:color w:val="0033CC"/>
          <w:sz w:val="24"/>
          <w:szCs w:val="24"/>
        </w:rPr>
        <w:t xml:space="preserve">LỜI GIẢI CHI TIẾT </w:t>
      </w:r>
    </w:p>
    <w:p w14:paraId="5D37B084" w14:textId="77777777" w:rsidR="00ED397D" w:rsidRPr="00330A7E" w:rsidRDefault="00ED397D" w:rsidP="00330A7E">
      <w:pPr>
        <w:ind w:left="992"/>
        <w:rPr>
          <w:rFonts w:ascii="Times New Roman" w:hAnsi="Times New Roman" w:cs="Times New Roman"/>
          <w:b/>
          <w:bCs/>
          <w:color w:val="0033CC"/>
          <w:sz w:val="24"/>
          <w:szCs w:val="24"/>
        </w:rPr>
      </w:pPr>
      <w:r w:rsidRPr="00330A7E">
        <w:rPr>
          <w:rFonts w:ascii="Times New Roman" w:hAnsi="Times New Roman" w:cs="Times New Roman"/>
          <w:b/>
          <w:bCs/>
          <w:sz w:val="24"/>
          <w:szCs w:val="24"/>
        </w:rPr>
        <w:t xml:space="preserve">Phần II. </w:t>
      </w:r>
      <w:r w:rsidRPr="00330A7E">
        <w:rPr>
          <w:rFonts w:ascii="Times New Roman" w:hAnsi="Times New Roman" w:cs="Times New Roman"/>
          <w:b/>
          <w:bCs/>
          <w:color w:val="0033CC"/>
          <w:sz w:val="24"/>
          <w:szCs w:val="24"/>
        </w:rPr>
        <w:t>Câu trắc nghiệm đúng sai</w:t>
      </w:r>
    </w:p>
    <w:p w14:paraId="3C7BB2E9" w14:textId="77777777" w:rsidR="00ED397D" w:rsidRPr="00330A7E" w:rsidRDefault="00ED397D" w:rsidP="000E1E56">
      <w:pPr>
        <w:pStyle w:val="ListParagraph"/>
        <w:numPr>
          <w:ilvl w:val="0"/>
          <w:numId w:val="9"/>
        </w:numPr>
        <w:tabs>
          <w:tab w:val="left" w:pos="992"/>
        </w:tabs>
        <w:spacing w:before="120" w:line="276" w:lineRule="auto"/>
        <w:rPr>
          <w:rFonts w:ascii="Times New Roman" w:hAnsi="Times New Roman" w:cs="Times New Roman"/>
          <w:b/>
          <w:bCs/>
          <w:sz w:val="24"/>
          <w:szCs w:val="24"/>
        </w:rPr>
      </w:pPr>
      <w:r w:rsidRPr="00330A7E">
        <w:rPr>
          <w:rFonts w:ascii="Times New Roman" w:hAnsi="Times New Roman" w:cs="Times New Roman"/>
          <w:b/>
          <w:bCs/>
          <w:sz w:val="24"/>
          <w:szCs w:val="24"/>
        </w:rPr>
        <w:t xml:space="preserve">a) </w:t>
      </w:r>
      <w:r w:rsidRPr="00330A7E">
        <w:rPr>
          <w:rFonts w:ascii="Times New Roman" w:hAnsi="Times New Roman" w:cs="Times New Roman"/>
          <w:position w:val="-18"/>
          <w:sz w:val="24"/>
          <w:szCs w:val="24"/>
        </w:rPr>
        <w:object w:dxaOrig="1340" w:dyaOrig="480" w14:anchorId="654BC7BD">
          <v:shape id="_x0000_i4654" type="#_x0000_t75" style="width:66.75pt;height:24pt" o:ole="">
            <v:imagedata r:id="rId6419" o:title=""/>
          </v:shape>
          <o:OLEObject Type="Embed" ProgID="Equation.DSMT4" ShapeID="_x0000_i4654" DrawAspect="Content" ObjectID="_1796843716" r:id="rId6420"/>
        </w:object>
      </w:r>
      <w:r w:rsidRPr="00330A7E">
        <w:rPr>
          <w:rFonts w:ascii="Times New Roman" w:hAnsi="Times New Roman" w:cs="Times New Roman"/>
          <w:sz w:val="24"/>
          <w:szCs w:val="24"/>
        </w:rPr>
        <w:t xml:space="preserve"> nên mệnh đề đúng </w:t>
      </w:r>
    </w:p>
    <w:p w14:paraId="708B7141"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position w:val="-18"/>
          <w:sz w:val="24"/>
          <w:szCs w:val="24"/>
        </w:rPr>
        <w:object w:dxaOrig="1540" w:dyaOrig="480" w14:anchorId="273A8464">
          <v:shape id="_x0000_i4655" type="#_x0000_t75" style="width:77.25pt;height:24pt" o:ole="">
            <v:imagedata r:id="rId6421" o:title=""/>
          </v:shape>
          <o:OLEObject Type="Embed" ProgID="Equation.DSMT4" ShapeID="_x0000_i4655" DrawAspect="Content" ObjectID="_1796843717" r:id="rId6422"/>
        </w:object>
      </w:r>
      <w:r w:rsidRPr="00330A7E">
        <w:rPr>
          <w:rFonts w:ascii="Times New Roman" w:hAnsi="Times New Roman" w:cs="Times New Roman"/>
          <w:sz w:val="24"/>
          <w:szCs w:val="24"/>
        </w:rPr>
        <w:t xml:space="preserve"> nên mệnh đề sai</w:t>
      </w:r>
    </w:p>
    <w:p w14:paraId="3084B7EF"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w:t>
      </w:r>
      <w:r w:rsidRPr="00330A7E">
        <w:rPr>
          <w:rFonts w:ascii="Times New Roman" w:hAnsi="Times New Roman" w:cs="Times New Roman"/>
          <w:position w:val="-28"/>
          <w:sz w:val="24"/>
          <w:szCs w:val="24"/>
        </w:rPr>
        <w:object w:dxaOrig="3440" w:dyaOrig="720" w14:anchorId="0AF5A4EE">
          <v:shape id="_x0000_i4656" type="#_x0000_t75" style="width:171.75pt;height:36pt" o:ole="">
            <v:imagedata r:id="rId6423" o:title=""/>
          </v:shape>
          <o:OLEObject Type="Embed" ProgID="Equation.DSMT4" ShapeID="_x0000_i4656" DrawAspect="Content" ObjectID="_1796843718" r:id="rId6424"/>
        </w:object>
      </w:r>
      <w:r w:rsidRPr="00330A7E">
        <w:rPr>
          <w:rFonts w:ascii="Times New Roman" w:hAnsi="Times New Roman" w:cs="Times New Roman"/>
          <w:sz w:val="24"/>
          <w:szCs w:val="24"/>
        </w:rPr>
        <w:t xml:space="preserve"> mệnh đề sai</w:t>
      </w:r>
    </w:p>
    <w:p w14:paraId="6E912643"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d) Góc hai mặt phẳng bằng </w:t>
      </w:r>
      <w:r w:rsidRPr="00330A7E">
        <w:rPr>
          <w:rFonts w:ascii="Times New Roman" w:hAnsi="Times New Roman" w:cs="Times New Roman"/>
          <w:position w:val="-6"/>
          <w:sz w:val="24"/>
          <w:szCs w:val="24"/>
        </w:rPr>
        <w:object w:dxaOrig="420" w:dyaOrig="279" w14:anchorId="0CC50592">
          <v:shape id="_x0000_i4657" type="#_x0000_t75" style="width:21pt;height:14.25pt" o:ole="">
            <v:imagedata r:id="rId6364" o:title=""/>
          </v:shape>
          <o:OLEObject Type="Embed" ProgID="Equation.DSMT4" ShapeID="_x0000_i4657" DrawAspect="Content" ObjectID="_1796843719" r:id="rId6425"/>
        </w:object>
      </w:r>
      <w:r w:rsidRPr="00330A7E">
        <w:rPr>
          <w:rFonts w:ascii="Times New Roman" w:hAnsi="Times New Roman" w:cs="Times New Roman"/>
          <w:sz w:val="24"/>
          <w:szCs w:val="24"/>
        </w:rPr>
        <w:t xml:space="preserve"> nên mệnh đề đúng</w:t>
      </w:r>
    </w:p>
    <w:p w14:paraId="5175BB65"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a) </w:t>
      </w:r>
      <w:r w:rsidRPr="00330A7E">
        <w:rPr>
          <w:rFonts w:ascii="Times New Roman" w:hAnsi="Times New Roman" w:cs="Times New Roman"/>
          <w:b/>
          <w:bCs/>
          <w:sz w:val="24"/>
          <w:szCs w:val="24"/>
        </w:rPr>
        <w:t>Đ</w:t>
      </w:r>
      <w:r w:rsidRPr="00330A7E">
        <w:rPr>
          <w:rFonts w:ascii="Times New Roman" w:hAnsi="Times New Roman" w:cs="Times New Roman"/>
          <w:sz w:val="24"/>
          <w:szCs w:val="24"/>
        </w:rPr>
        <w:t>,</w: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b) </w:t>
      </w:r>
      <w:r w:rsidRPr="00330A7E">
        <w:rPr>
          <w:rFonts w:ascii="Times New Roman" w:hAnsi="Times New Roman" w:cs="Times New Roman"/>
          <w:b/>
          <w:bCs/>
          <w:sz w:val="24"/>
          <w:szCs w:val="24"/>
        </w:rPr>
        <w:t>S</w:t>
      </w:r>
      <w:r w:rsidRPr="00330A7E">
        <w:rPr>
          <w:rFonts w:ascii="Times New Roman" w:hAnsi="Times New Roman" w:cs="Times New Roman"/>
          <w:sz w:val="24"/>
          <w:szCs w:val="24"/>
        </w:rPr>
        <w:t>,</w: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c)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Đ</w:t>
      </w:r>
      <w:r w:rsidRPr="00330A7E">
        <w:rPr>
          <w:rFonts w:ascii="Times New Roman" w:hAnsi="Times New Roman" w:cs="Times New Roman"/>
          <w:sz w:val="24"/>
          <w:szCs w:val="24"/>
        </w:rPr>
        <w:t>.</w:t>
      </w:r>
    </w:p>
    <w:p w14:paraId="2CA2F0A1" w14:textId="77777777" w:rsidR="00ED397D" w:rsidRPr="00330A7E" w:rsidRDefault="00ED397D" w:rsidP="000E1E56">
      <w:pPr>
        <w:pStyle w:val="ListParagraph"/>
        <w:numPr>
          <w:ilvl w:val="0"/>
          <w:numId w:val="9"/>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Theo </w:t>
      </w:r>
      <w:r w:rsidRPr="00330A7E">
        <w:rPr>
          <w:rFonts w:ascii="Times New Roman" w:hAnsi="Times New Roman" w:cs="Times New Roman"/>
          <w:i/>
          <w:iCs/>
          <w:sz w:val="24"/>
          <w:szCs w:val="24"/>
        </w:rPr>
        <w:t>Hình 3</w:t>
      </w:r>
      <w:r w:rsidRPr="00330A7E">
        <w:rPr>
          <w:rFonts w:ascii="Times New Roman" w:hAnsi="Times New Roman" w:cs="Times New Roman"/>
          <w:sz w:val="24"/>
          <w:szCs w:val="24"/>
        </w:rPr>
        <w:t xml:space="preserve">, hàm số đồng biến trên khoảng </w:t>
      </w:r>
      <w:r w:rsidRPr="00330A7E">
        <w:rPr>
          <w:rFonts w:ascii="Times New Roman" w:hAnsi="Times New Roman" w:cs="Times New Roman"/>
          <w:position w:val="-14"/>
          <w:sz w:val="24"/>
          <w:szCs w:val="24"/>
        </w:rPr>
        <w:object w:dxaOrig="780" w:dyaOrig="400" w14:anchorId="7D7373F9">
          <v:shape id="_x0000_i4658" type="#_x0000_t75" style="width:39pt;height:20.25pt" o:ole="">
            <v:imagedata r:id="rId6426" o:title=""/>
          </v:shape>
          <o:OLEObject Type="Embed" ProgID="Equation.DSMT4" ShapeID="_x0000_i4658" DrawAspect="Content" ObjectID="_1796843720" r:id="rId6427"/>
        </w:object>
      </w:r>
      <w:r w:rsidRPr="00330A7E">
        <w:rPr>
          <w:rFonts w:ascii="Times New Roman" w:hAnsi="Times New Roman" w:cs="Times New Roman"/>
          <w:sz w:val="24"/>
          <w:szCs w:val="24"/>
        </w:rPr>
        <w:t xml:space="preserve">  và đạt cực đại tại điểm </w:t>
      </w:r>
      <w:r w:rsidRPr="00330A7E">
        <w:rPr>
          <w:rFonts w:ascii="Times New Roman" w:hAnsi="Times New Roman" w:cs="Times New Roman"/>
          <w:position w:val="-12"/>
          <w:sz w:val="24"/>
          <w:szCs w:val="24"/>
        </w:rPr>
        <w:object w:dxaOrig="660" w:dyaOrig="360" w14:anchorId="513511AA">
          <v:shape id="_x0000_i4659" type="#_x0000_t75" style="width:33pt;height:18pt" o:ole="">
            <v:imagedata r:id="rId6428" o:title=""/>
          </v:shape>
          <o:OLEObject Type="Embed" ProgID="Equation.DSMT4" ShapeID="_x0000_i4659" DrawAspect="Content" ObjectID="_1796843721" r:id="rId6429"/>
        </w:object>
      </w:r>
      <w:r w:rsidRPr="00330A7E">
        <w:rPr>
          <w:rFonts w:ascii="Times New Roman" w:hAnsi="Times New Roman" w:cs="Times New Roman"/>
          <w:sz w:val="24"/>
          <w:szCs w:val="24"/>
        </w:rPr>
        <w:t xml:space="preserve">. Vì hàm số nghịch biến trên khoảng </w:t>
      </w:r>
      <w:r w:rsidRPr="00330A7E">
        <w:rPr>
          <w:rFonts w:ascii="Times New Roman" w:hAnsi="Times New Roman" w:cs="Times New Roman"/>
          <w:position w:val="-14"/>
          <w:sz w:val="24"/>
          <w:szCs w:val="24"/>
        </w:rPr>
        <w:object w:dxaOrig="1060" w:dyaOrig="400" w14:anchorId="7BF38A7C">
          <v:shape id="_x0000_i4660" type="#_x0000_t75" style="width:53.25pt;height:20.25pt" o:ole="">
            <v:imagedata r:id="rId6430" o:title=""/>
          </v:shape>
          <o:OLEObject Type="Embed" ProgID="Equation.DSMT4" ShapeID="_x0000_i4660" DrawAspect="Content" ObjectID="_1796843722" r:id="rId6431"/>
        </w:object>
      </w:r>
      <w:r w:rsidRPr="00330A7E">
        <w:rPr>
          <w:rFonts w:ascii="Times New Roman" w:hAnsi="Times New Roman" w:cs="Times New Roman"/>
          <w:sz w:val="24"/>
          <w:szCs w:val="24"/>
        </w:rPr>
        <w:t xml:space="preserve"> nên đạo hàm của hàm số nhận giá trị  âm trên khoảng đó. Giá trị lớn nhất của hàm số trên đoạn </w:t>
      </w:r>
      <w:r w:rsidRPr="00330A7E">
        <w:rPr>
          <w:rFonts w:ascii="Times New Roman" w:hAnsi="Times New Roman" w:cs="Times New Roman"/>
          <w:position w:val="-14"/>
          <w:sz w:val="24"/>
          <w:szCs w:val="24"/>
        </w:rPr>
        <w:object w:dxaOrig="700" w:dyaOrig="400" w14:anchorId="4914AE2F">
          <v:shape id="_x0000_i4661" type="#_x0000_t75" style="width:35.25pt;height:20.25pt" o:ole="">
            <v:imagedata r:id="rId6432" o:title=""/>
          </v:shape>
          <o:OLEObject Type="Embed" ProgID="Equation.DSMT4" ShapeID="_x0000_i4661" DrawAspect="Content" ObjectID="_1796843723" r:id="rId6433"/>
        </w:object>
      </w:r>
      <w:r w:rsidRPr="00330A7E">
        <w:rPr>
          <w:rFonts w:ascii="Times New Roman" w:hAnsi="Times New Roman" w:cs="Times New Roman"/>
          <w:sz w:val="24"/>
          <w:szCs w:val="24"/>
        </w:rPr>
        <w:t xml:space="preserve"> bằng </w:t>
      </w:r>
      <w:r w:rsidRPr="00330A7E">
        <w:rPr>
          <w:rFonts w:ascii="Times New Roman" w:hAnsi="Times New Roman" w:cs="Times New Roman"/>
          <w:position w:val="-4"/>
          <w:sz w:val="24"/>
          <w:szCs w:val="24"/>
        </w:rPr>
        <w:object w:dxaOrig="380" w:dyaOrig="260" w14:anchorId="396B13B9">
          <v:shape id="_x0000_i4662" type="#_x0000_t75" style="width:18.75pt;height:12.75pt" o:ole="">
            <v:imagedata r:id="rId6434" o:title=""/>
          </v:shape>
          <o:OLEObject Type="Embed" ProgID="Equation.DSMT4" ShapeID="_x0000_i4662" DrawAspect="Content" ObjectID="_1796843724" r:id="rId6435"/>
        </w:object>
      </w:r>
      <w:r w:rsidRPr="00330A7E">
        <w:rPr>
          <w:rFonts w:ascii="Times New Roman" w:hAnsi="Times New Roman" w:cs="Times New Roman"/>
          <w:sz w:val="24"/>
          <w:szCs w:val="24"/>
        </w:rPr>
        <w:t>.</w:t>
      </w:r>
    </w:p>
    <w:p w14:paraId="01F6094A"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Đáp án: a)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b)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c)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S</w:t>
      </w:r>
      <w:r w:rsidRPr="00330A7E">
        <w:rPr>
          <w:rFonts w:ascii="Times New Roman" w:hAnsi="Times New Roman" w:cs="Times New Roman"/>
          <w:sz w:val="24"/>
          <w:szCs w:val="24"/>
        </w:rPr>
        <w:t>.</w:t>
      </w:r>
    </w:p>
    <w:p w14:paraId="56CF0338" w14:textId="77777777" w:rsidR="00ED397D" w:rsidRPr="00330A7E" w:rsidRDefault="00ED397D" w:rsidP="000E1E56">
      <w:pPr>
        <w:pStyle w:val="ListParagraph"/>
        <w:numPr>
          <w:ilvl w:val="0"/>
          <w:numId w:val="9"/>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Do </w:t>
      </w:r>
      <w:r w:rsidRPr="00330A7E">
        <w:rPr>
          <w:rFonts w:ascii="Times New Roman" w:hAnsi="Times New Roman" w:cs="Times New Roman"/>
          <w:position w:val="-10"/>
          <w:sz w:val="24"/>
          <w:szCs w:val="24"/>
        </w:rPr>
        <w:object w:dxaOrig="1140" w:dyaOrig="340" w14:anchorId="5BE06118">
          <v:shape id="_x0000_i4663" type="#_x0000_t75" style="width:57pt;height:17.25pt" o:ole="">
            <v:imagedata r:id="rId6436" o:title=""/>
          </v:shape>
          <o:OLEObject Type="Embed" ProgID="Equation.DSMT4" ShapeID="_x0000_i4663" DrawAspect="Content" ObjectID="_1796843725" r:id="rId6437"/>
        </w:object>
      </w:r>
      <w:r w:rsidRPr="00330A7E">
        <w:rPr>
          <w:rFonts w:ascii="Times New Roman" w:hAnsi="Times New Roman" w:cs="Times New Roman"/>
          <w:sz w:val="24"/>
          <w:szCs w:val="24"/>
        </w:rPr>
        <w:t xml:space="preserve"> nên quãng đường </w:t>
      </w:r>
      <w:r w:rsidRPr="00330A7E">
        <w:rPr>
          <w:rFonts w:ascii="Times New Roman" w:hAnsi="Times New Roman" w:cs="Times New Roman"/>
          <w:position w:val="-10"/>
          <w:sz w:val="24"/>
          <w:szCs w:val="24"/>
        </w:rPr>
        <w:object w:dxaOrig="440" w:dyaOrig="320" w14:anchorId="49F9BB19">
          <v:shape id="_x0000_i4664" type="#_x0000_t75" style="width:21.75pt;height:15.75pt" o:ole="">
            <v:imagedata r:id="rId6438" o:title=""/>
          </v:shape>
          <o:OLEObject Type="Embed" ProgID="Equation.DSMT4" ShapeID="_x0000_i4664" DrawAspect="Content" ObjectID="_1796843726" r:id="rId6439"/>
        </w:object>
      </w:r>
      <w:r w:rsidRPr="00330A7E">
        <w:rPr>
          <w:rFonts w:ascii="Times New Roman" w:hAnsi="Times New Roman" w:cs="Times New Roman"/>
          <w:sz w:val="24"/>
          <w:szCs w:val="24"/>
        </w:rPr>
        <w:t xml:space="preserve"> mà xe ô tô đi được trong thời gian </w:t>
      </w:r>
      <w:r w:rsidRPr="00330A7E">
        <w:rPr>
          <w:rFonts w:ascii="Times New Roman" w:hAnsi="Times New Roman" w:cs="Times New Roman"/>
          <w:position w:val="-6"/>
          <w:sz w:val="24"/>
          <w:szCs w:val="24"/>
        </w:rPr>
        <w:object w:dxaOrig="160" w:dyaOrig="260" w14:anchorId="0C8B7EB5">
          <v:shape id="_x0000_i4665" type="#_x0000_t75" style="width:8.25pt;height:12.75pt" o:ole="">
            <v:imagedata r:id="rId6440" o:title=""/>
          </v:shape>
          <o:OLEObject Type="Embed" ProgID="Equation.DSMT4" ShapeID="_x0000_i4665" DrawAspect="Content" ObjectID="_1796843727" r:id="rId6441"/>
        </w:object>
      </w:r>
      <w:r w:rsidRPr="00330A7E">
        <w:rPr>
          <w:rFonts w:ascii="Times New Roman" w:hAnsi="Times New Roman" w:cs="Times New Roman"/>
          <w:sz w:val="24"/>
          <w:szCs w:val="24"/>
        </w:rPr>
        <w:t xml:space="preserve"> (giây) là một nguyên hàm của hàm số </w:t>
      </w:r>
      <w:r w:rsidRPr="00330A7E">
        <w:rPr>
          <w:rFonts w:ascii="Times New Roman" w:hAnsi="Times New Roman" w:cs="Times New Roman"/>
          <w:position w:val="-10"/>
          <w:sz w:val="24"/>
          <w:szCs w:val="24"/>
        </w:rPr>
        <w:object w:dxaOrig="440" w:dyaOrig="320" w14:anchorId="5E88AA50">
          <v:shape id="_x0000_i4666" type="#_x0000_t75" style="width:21.75pt;height:15.75pt" o:ole="">
            <v:imagedata r:id="rId6442" o:title=""/>
          </v:shape>
          <o:OLEObject Type="Embed" ProgID="Equation.DSMT4" ShapeID="_x0000_i4666" DrawAspect="Content" ObjectID="_1796843728" r:id="rId6443"/>
        </w:object>
      </w:r>
      <w:r w:rsidRPr="00330A7E">
        <w:rPr>
          <w:rFonts w:ascii="Times New Roman" w:hAnsi="Times New Roman" w:cs="Times New Roman"/>
          <w:sz w:val="24"/>
          <w:szCs w:val="24"/>
        </w:rPr>
        <w:t xml:space="preserve">. Ta có: </w:t>
      </w:r>
      <w:r w:rsidRPr="00330A7E">
        <w:rPr>
          <w:rFonts w:ascii="Times New Roman" w:hAnsi="Times New Roman" w:cs="Times New Roman"/>
          <w:position w:val="-18"/>
          <w:sz w:val="24"/>
          <w:szCs w:val="24"/>
        </w:rPr>
        <w:object w:dxaOrig="3300" w:dyaOrig="480" w14:anchorId="3BFAA09F">
          <v:shape id="_x0000_i4667" type="#_x0000_t75" style="width:165pt;height:24pt" o:ole="">
            <v:imagedata r:id="rId6444" o:title=""/>
          </v:shape>
          <o:OLEObject Type="Embed" ProgID="Equation.DSMT4" ShapeID="_x0000_i4667" DrawAspect="Content" ObjectID="_1796843729" r:id="rId6445"/>
        </w:object>
      </w:r>
      <w:r w:rsidRPr="00330A7E">
        <w:rPr>
          <w:rFonts w:ascii="Times New Roman" w:hAnsi="Times New Roman" w:cs="Times New Roman"/>
          <w:sz w:val="24"/>
          <w:szCs w:val="24"/>
        </w:rPr>
        <w:t xml:space="preserve"> với </w:t>
      </w:r>
      <w:r w:rsidRPr="00330A7E">
        <w:rPr>
          <w:rFonts w:ascii="Times New Roman" w:hAnsi="Times New Roman" w:cs="Times New Roman"/>
          <w:position w:val="-6"/>
          <w:sz w:val="24"/>
          <w:szCs w:val="24"/>
        </w:rPr>
        <w:object w:dxaOrig="220" w:dyaOrig="279" w14:anchorId="18F0BA46">
          <v:shape id="_x0000_i4668" type="#_x0000_t75" style="width:10.5pt;height:14.25pt" o:ole="">
            <v:imagedata r:id="rId6446" o:title=""/>
          </v:shape>
          <o:OLEObject Type="Embed" ProgID="Equation.DSMT4" ShapeID="_x0000_i4668" DrawAspect="Content" ObjectID="_1796843730" r:id="rId6447"/>
        </w:object>
      </w:r>
      <w:r w:rsidRPr="00330A7E">
        <w:rPr>
          <w:rFonts w:ascii="Times New Roman" w:hAnsi="Times New Roman" w:cs="Times New Roman"/>
          <w:sz w:val="24"/>
          <w:szCs w:val="24"/>
        </w:rPr>
        <w:t xml:space="preserve"> là hằng số. Khi đó, ta gọi hàm số </w:t>
      </w:r>
      <w:r w:rsidRPr="00330A7E">
        <w:rPr>
          <w:rFonts w:ascii="Times New Roman" w:hAnsi="Times New Roman" w:cs="Times New Roman"/>
          <w:position w:val="-10"/>
          <w:sz w:val="24"/>
          <w:szCs w:val="24"/>
        </w:rPr>
        <w:object w:dxaOrig="2180" w:dyaOrig="360" w14:anchorId="6626BFFB">
          <v:shape id="_x0000_i4669" type="#_x0000_t75" style="width:108.75pt;height:18pt" o:ole="">
            <v:imagedata r:id="rId6448" o:title=""/>
          </v:shape>
          <o:OLEObject Type="Embed" ProgID="Equation.DSMT4" ShapeID="_x0000_i4669" DrawAspect="Content" ObjectID="_1796843731" r:id="rId6449"/>
        </w:object>
      </w:r>
      <w:r w:rsidRPr="00330A7E">
        <w:rPr>
          <w:rFonts w:ascii="Times New Roman" w:hAnsi="Times New Roman" w:cs="Times New Roman"/>
          <w:sz w:val="24"/>
          <w:szCs w:val="24"/>
        </w:rPr>
        <w:t>.</w:t>
      </w:r>
    </w:p>
    <w:p w14:paraId="5EBB630C"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position w:val="-4"/>
          <w:sz w:val="24"/>
          <w:szCs w:val="24"/>
        </w:rPr>
        <w:object w:dxaOrig="160" w:dyaOrig="180" w14:anchorId="779FF4FE">
          <v:shape id="_x0000_i4670" type="#_x0000_t75" style="width:8.25pt;height:9pt" o:ole="">
            <v:imagedata r:id="rId6450" o:title=""/>
          </v:shape>
          <o:OLEObject Type="Embed" ProgID="Equation.DSMT4" ShapeID="_x0000_i4670" DrawAspect="Content" ObjectID="_1796843732" r:id="rId6451"/>
        </w:object>
      </w:r>
      <w:r w:rsidRPr="00330A7E">
        <w:rPr>
          <w:rFonts w:ascii="Times New Roman" w:hAnsi="Times New Roman" w:cs="Times New Roman"/>
          <w:b/>
          <w:sz w:val="24"/>
          <w:szCs w:val="24"/>
          <w:lang w:val="vi-VN"/>
        </w:rPr>
        <w:t xml:space="preserve"> </w:t>
      </w:r>
      <w:r w:rsidRPr="00330A7E">
        <w:rPr>
          <w:rFonts w:ascii="Times New Roman" w:hAnsi="Times New Roman" w:cs="Times New Roman"/>
          <w:sz w:val="24"/>
          <w:szCs w:val="24"/>
        </w:rPr>
        <w:t xml:space="preserve">Do </w:t>
      </w:r>
      <w:r w:rsidRPr="00330A7E">
        <w:rPr>
          <w:rFonts w:ascii="Times New Roman" w:hAnsi="Times New Roman" w:cs="Times New Roman"/>
          <w:position w:val="-10"/>
          <w:sz w:val="24"/>
          <w:szCs w:val="24"/>
        </w:rPr>
        <w:object w:dxaOrig="840" w:dyaOrig="320" w14:anchorId="4E86BB4B">
          <v:shape id="_x0000_i4671" type="#_x0000_t75" style="width:42pt;height:15.75pt" o:ole="">
            <v:imagedata r:id="rId6452" o:title=""/>
          </v:shape>
          <o:OLEObject Type="Embed" ProgID="Equation.DSMT4" ShapeID="_x0000_i4671" DrawAspect="Content" ObjectID="_1796843733" r:id="rId6453"/>
        </w:object>
      </w:r>
      <w:r w:rsidRPr="00330A7E">
        <w:rPr>
          <w:rFonts w:ascii="Times New Roman" w:hAnsi="Times New Roman" w:cs="Times New Roman"/>
          <w:sz w:val="24"/>
          <w:szCs w:val="24"/>
        </w:rPr>
        <w:t xml:space="preserve"> nên </w:t>
      </w:r>
      <w:r w:rsidRPr="00330A7E">
        <w:rPr>
          <w:rFonts w:ascii="Times New Roman" w:hAnsi="Times New Roman" w:cs="Times New Roman"/>
          <w:position w:val="-6"/>
          <w:sz w:val="24"/>
          <w:szCs w:val="24"/>
        </w:rPr>
        <w:object w:dxaOrig="600" w:dyaOrig="279" w14:anchorId="21CC1260">
          <v:shape id="_x0000_i4672" type="#_x0000_t75" style="width:30pt;height:14.25pt" o:ole="">
            <v:imagedata r:id="rId6454" o:title=""/>
          </v:shape>
          <o:OLEObject Type="Embed" ProgID="Equation.DSMT4" ShapeID="_x0000_i4672" DrawAspect="Content" ObjectID="_1796843734" r:id="rId6455"/>
        </w:object>
      </w:r>
      <w:r w:rsidRPr="00330A7E">
        <w:rPr>
          <w:rFonts w:ascii="Times New Roman" w:hAnsi="Times New Roman" w:cs="Times New Roman"/>
          <w:sz w:val="24"/>
          <w:szCs w:val="24"/>
        </w:rPr>
        <w:t>. Suy ra</w:t>
      </w:r>
      <w:r w:rsidRPr="00330A7E">
        <w:rPr>
          <w:rFonts w:ascii="Times New Roman" w:hAnsi="Times New Roman" w:cs="Times New Roman"/>
          <w:position w:val="-10"/>
          <w:sz w:val="24"/>
          <w:szCs w:val="24"/>
        </w:rPr>
        <w:object w:dxaOrig="2180" w:dyaOrig="360" w14:anchorId="2CE9B675">
          <v:shape id="_x0000_i4673" type="#_x0000_t75" style="width:108.75pt;height:18pt" o:ole="">
            <v:imagedata r:id="rId6448" o:title=""/>
          </v:shape>
          <o:OLEObject Type="Embed" ProgID="Equation.DSMT4" ShapeID="_x0000_i4673" DrawAspect="Content" ObjectID="_1796843735" r:id="rId6456"/>
        </w:object>
      </w:r>
      <w:r w:rsidRPr="00330A7E">
        <w:rPr>
          <w:rFonts w:ascii="Times New Roman" w:hAnsi="Times New Roman" w:cs="Times New Roman"/>
          <w:sz w:val="24"/>
          <w:szCs w:val="24"/>
        </w:rPr>
        <w:t>.</w:t>
      </w:r>
    </w:p>
    <w:p w14:paraId="55D39CD3"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position w:val="-4"/>
          <w:sz w:val="24"/>
          <w:szCs w:val="24"/>
        </w:rPr>
        <w:object w:dxaOrig="160" w:dyaOrig="180" w14:anchorId="1D096838">
          <v:shape id="_x0000_i4674" type="#_x0000_t75" style="width:8.25pt;height:9pt" o:ole="">
            <v:imagedata r:id="rId6450" o:title=""/>
          </v:shape>
          <o:OLEObject Type="Embed" ProgID="Equation.DSMT4" ShapeID="_x0000_i4674" DrawAspect="Content" ObjectID="_1796843736" r:id="rId6457"/>
        </w:object>
      </w:r>
      <w:r w:rsidRPr="00330A7E">
        <w:rPr>
          <w:rFonts w:ascii="Times New Roman" w:hAnsi="Times New Roman" w:cs="Times New Roman"/>
          <w:b/>
          <w:sz w:val="24"/>
          <w:szCs w:val="24"/>
        </w:rPr>
        <w:t xml:space="preserve"> </w:t>
      </w:r>
      <w:r w:rsidRPr="00330A7E">
        <w:rPr>
          <w:rFonts w:ascii="Times New Roman" w:hAnsi="Times New Roman" w:cs="Times New Roman"/>
          <w:sz w:val="24"/>
          <w:szCs w:val="24"/>
        </w:rPr>
        <w:t xml:space="preserve">Xe ô tô dừng hẳn khi </w:t>
      </w:r>
      <w:r w:rsidRPr="00330A7E">
        <w:rPr>
          <w:rFonts w:ascii="Times New Roman" w:hAnsi="Times New Roman" w:cs="Times New Roman"/>
          <w:position w:val="-10"/>
          <w:sz w:val="24"/>
          <w:szCs w:val="24"/>
        </w:rPr>
        <w:object w:dxaOrig="820" w:dyaOrig="320" w14:anchorId="0CEFEB49">
          <v:shape id="_x0000_i4675" type="#_x0000_t75" style="width:41.25pt;height:15.75pt" o:ole="">
            <v:imagedata r:id="rId6458" o:title=""/>
          </v:shape>
          <o:OLEObject Type="Embed" ProgID="Equation.DSMT4" ShapeID="_x0000_i4675" DrawAspect="Content" ObjectID="_1796843737" r:id="rId6459"/>
        </w:object>
      </w:r>
      <w:r w:rsidRPr="00330A7E">
        <w:rPr>
          <w:rFonts w:ascii="Times New Roman" w:hAnsi="Times New Roman" w:cs="Times New Roman"/>
          <w:sz w:val="24"/>
          <w:szCs w:val="24"/>
        </w:rPr>
        <w:t xml:space="preserve"> hay </w:t>
      </w:r>
      <w:r w:rsidRPr="00330A7E">
        <w:rPr>
          <w:rFonts w:ascii="Times New Roman" w:hAnsi="Times New Roman" w:cs="Times New Roman"/>
          <w:position w:val="-6"/>
          <w:sz w:val="24"/>
          <w:szCs w:val="24"/>
        </w:rPr>
        <w:object w:dxaOrig="2140" w:dyaOrig="279" w14:anchorId="6B22192C">
          <v:shape id="_x0000_i4676" type="#_x0000_t75" style="width:107.25pt;height:14.25pt" o:ole="">
            <v:imagedata r:id="rId6460" o:title=""/>
          </v:shape>
          <o:OLEObject Type="Embed" ProgID="Equation.DSMT4" ShapeID="_x0000_i4676" DrawAspect="Content" ObjectID="_1796843738" r:id="rId6461"/>
        </w:object>
      </w:r>
      <w:r w:rsidRPr="00330A7E">
        <w:rPr>
          <w:rFonts w:ascii="Times New Roman" w:hAnsi="Times New Roman" w:cs="Times New Roman"/>
          <w:sz w:val="24"/>
          <w:szCs w:val="24"/>
        </w:rPr>
        <w:t>. Vậy thời gian kể từ lúc đạp phanh đến khi xe ô tô dừng hẳn là 2 giây.</w:t>
      </w:r>
    </w:p>
    <w:p w14:paraId="32341FD9"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position w:val="-4"/>
          <w:sz w:val="24"/>
          <w:szCs w:val="24"/>
        </w:rPr>
        <w:object w:dxaOrig="160" w:dyaOrig="180" w14:anchorId="162C9C08">
          <v:shape id="_x0000_i4677" type="#_x0000_t75" style="width:8.25pt;height:9pt" o:ole="">
            <v:imagedata r:id="rId6462" o:title=""/>
          </v:shape>
          <o:OLEObject Type="Embed" ProgID="Equation.DSMT4" ShapeID="_x0000_i4677" DrawAspect="Content" ObjectID="_1796843739" r:id="rId6463"/>
        </w:object>
      </w:r>
      <w:r w:rsidRPr="00330A7E">
        <w:rPr>
          <w:rFonts w:ascii="Times New Roman" w:hAnsi="Times New Roman" w:cs="Times New Roman"/>
          <w:b/>
          <w:sz w:val="24"/>
          <w:szCs w:val="24"/>
        </w:rPr>
        <w:t xml:space="preserve"> </w:t>
      </w:r>
      <w:r w:rsidRPr="00330A7E">
        <w:rPr>
          <w:rFonts w:ascii="Times New Roman" w:hAnsi="Times New Roman" w:cs="Times New Roman"/>
          <w:sz w:val="24"/>
          <w:szCs w:val="24"/>
        </w:rPr>
        <w:t xml:space="preserve">Ta có </w:t>
      </w:r>
    </w:p>
    <w:p w14:paraId="14B68F77"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Quãng đường xe ô tô còn di chuyển được kể từ lúc đạp phanh đến khi xe dừng hẳn là: </w:t>
      </w:r>
      <w:r w:rsidRPr="00330A7E">
        <w:rPr>
          <w:rFonts w:ascii="Times New Roman" w:hAnsi="Times New Roman" w:cs="Times New Roman"/>
          <w:position w:val="-10"/>
          <w:sz w:val="24"/>
          <w:szCs w:val="24"/>
        </w:rPr>
        <w:object w:dxaOrig="2920" w:dyaOrig="360" w14:anchorId="486A99E0">
          <v:shape id="_x0000_i4678" type="#_x0000_t75" style="width:146.25pt;height:18pt" o:ole="">
            <v:imagedata r:id="rId6464" o:title=""/>
          </v:shape>
          <o:OLEObject Type="Embed" ProgID="Equation.DSMT4" ShapeID="_x0000_i4678" DrawAspect="Content" ObjectID="_1796843740" r:id="rId6465"/>
        </w:object>
      </w:r>
      <w:r w:rsidRPr="00330A7E">
        <w:rPr>
          <w:rFonts w:ascii="Times New Roman" w:hAnsi="Times New Roman" w:cs="Times New Roman"/>
          <w:sz w:val="24"/>
          <w:szCs w:val="24"/>
        </w:rPr>
        <w:t>.</w:t>
      </w:r>
    </w:p>
    <w:p w14:paraId="3AAA9495"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Đáp án: a)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b)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c)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Đ</w:t>
      </w:r>
      <w:r w:rsidRPr="00330A7E">
        <w:rPr>
          <w:rFonts w:ascii="Times New Roman" w:hAnsi="Times New Roman" w:cs="Times New Roman"/>
          <w:sz w:val="24"/>
          <w:szCs w:val="24"/>
        </w:rPr>
        <w:t>.</w:t>
      </w:r>
    </w:p>
    <w:p w14:paraId="3D12F57D" w14:textId="77777777" w:rsidR="00ED397D" w:rsidRPr="00330A7E" w:rsidRDefault="00ED397D" w:rsidP="000E1E56">
      <w:pPr>
        <w:pStyle w:val="ListParagraph"/>
        <w:numPr>
          <w:ilvl w:val="0"/>
          <w:numId w:val="9"/>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hAnsi="Times New Roman" w:cs="Times New Roman"/>
          <w:position w:val="-4"/>
          <w:sz w:val="24"/>
          <w:szCs w:val="24"/>
        </w:rPr>
        <w:object w:dxaOrig="160" w:dyaOrig="180" w14:anchorId="3C9DFE57">
          <v:shape id="_x0000_i4679" type="#_x0000_t75" style="width:8.25pt;height:9pt" o:ole="">
            <v:imagedata r:id="rId6462" o:title=""/>
          </v:shape>
          <o:OLEObject Type="Embed" ProgID="Equation.DSMT4" ShapeID="_x0000_i4679" DrawAspect="Content" ObjectID="_1796843741" r:id="rId6466"/>
        </w:object>
      </w:r>
      <w:r w:rsidRPr="00330A7E">
        <w:rPr>
          <w:rFonts w:ascii="Times New Roman" w:hAnsi="Times New Roman" w:cs="Times New Roman"/>
          <w:position w:val="-24"/>
          <w:sz w:val="24"/>
          <w:szCs w:val="24"/>
        </w:rPr>
        <w:object w:dxaOrig="2079" w:dyaOrig="620" w14:anchorId="143332E3">
          <v:shape id="_x0000_i4680" type="#_x0000_t75" style="width:104.25pt;height:30.75pt" o:ole="">
            <v:imagedata r:id="rId6467" o:title=""/>
          </v:shape>
          <o:OLEObject Type="Embed" ProgID="Equation.DSMT4" ShapeID="_x0000_i4680" DrawAspect="Content" ObjectID="_1796843742" r:id="rId6468"/>
        </w:object>
      </w:r>
      <w:r w:rsidRPr="00330A7E">
        <w:rPr>
          <w:rFonts w:ascii="Times New Roman" w:hAnsi="Times New Roman" w:cs="Times New Roman"/>
          <w:sz w:val="24"/>
          <w:szCs w:val="24"/>
        </w:rPr>
        <w:t>.</w:t>
      </w:r>
    </w:p>
    <w:p w14:paraId="1B60A2B1" w14:textId="77777777" w:rsidR="00ED397D" w:rsidRPr="00330A7E" w:rsidRDefault="00ED397D" w:rsidP="000E1E56">
      <w:pPr>
        <w:pStyle w:val="ListParagraph"/>
        <w:numPr>
          <w:ilvl w:val="0"/>
          <w:numId w:val="13"/>
        </w:numPr>
        <w:spacing w:after="160" w:line="276" w:lineRule="auto"/>
        <w:jc w:val="left"/>
        <w:rPr>
          <w:rFonts w:ascii="Times New Roman" w:hAnsi="Times New Roman" w:cs="Times New Roman"/>
          <w:sz w:val="24"/>
          <w:szCs w:val="24"/>
        </w:rPr>
      </w:pPr>
      <w:r w:rsidRPr="00330A7E">
        <w:rPr>
          <w:rFonts w:ascii="Times New Roman" w:hAnsi="Times New Roman" w:cs="Times New Roman"/>
          <w:position w:val="-54"/>
          <w:sz w:val="24"/>
          <w:szCs w:val="24"/>
        </w:rPr>
        <w:object w:dxaOrig="2960" w:dyaOrig="1200" w14:anchorId="0B33FBCB">
          <v:shape id="_x0000_i4681" type="#_x0000_t75" style="width:148.5pt;height:60pt" o:ole="">
            <v:imagedata r:id="rId6469" o:title=""/>
          </v:shape>
          <o:OLEObject Type="Embed" ProgID="Equation.DSMT4" ShapeID="_x0000_i4681" DrawAspect="Content" ObjectID="_1796843743" r:id="rId6470"/>
        </w:object>
      </w:r>
      <w:r w:rsidRPr="00330A7E">
        <w:rPr>
          <w:rFonts w:ascii="Times New Roman" w:hAnsi="Times New Roman" w:cs="Times New Roman"/>
          <w:sz w:val="24"/>
          <w:szCs w:val="24"/>
        </w:rPr>
        <w:t xml:space="preserve"> </w:t>
      </w:r>
    </w:p>
    <w:p w14:paraId="654E1174" w14:textId="77777777" w:rsidR="00ED397D" w:rsidRPr="00330A7E" w:rsidRDefault="00ED397D" w:rsidP="000E1E56">
      <w:pPr>
        <w:pStyle w:val="ListParagraph"/>
        <w:numPr>
          <w:ilvl w:val="0"/>
          <w:numId w:val="13"/>
        </w:numPr>
        <w:spacing w:after="160" w:line="276" w:lineRule="auto"/>
        <w:jc w:val="left"/>
        <w:rPr>
          <w:rFonts w:ascii="Times New Roman" w:hAnsi="Times New Roman" w:cs="Times New Roman"/>
          <w:sz w:val="24"/>
          <w:szCs w:val="24"/>
        </w:rPr>
      </w:pPr>
      <w:r w:rsidRPr="00330A7E">
        <w:rPr>
          <w:rFonts w:ascii="Times New Roman" w:hAnsi="Times New Roman" w:cs="Times New Roman"/>
          <w:position w:val="-54"/>
          <w:sz w:val="24"/>
          <w:szCs w:val="24"/>
        </w:rPr>
        <w:object w:dxaOrig="2980" w:dyaOrig="1200" w14:anchorId="644F5F9A">
          <v:shape id="_x0000_i4682" type="#_x0000_t75" style="width:149.25pt;height:60pt" o:ole="">
            <v:imagedata r:id="rId6471" o:title=""/>
          </v:shape>
          <o:OLEObject Type="Embed" ProgID="Equation.DSMT4" ShapeID="_x0000_i4682" DrawAspect="Content" ObjectID="_1796843744" r:id="rId6472"/>
        </w:object>
      </w:r>
    </w:p>
    <w:p w14:paraId="7F006EF8" w14:textId="77777777" w:rsidR="00ED397D" w:rsidRPr="00330A7E" w:rsidRDefault="00ED397D" w:rsidP="000E1E56">
      <w:pPr>
        <w:pStyle w:val="ListParagraph"/>
        <w:numPr>
          <w:ilvl w:val="0"/>
          <w:numId w:val="13"/>
        </w:numPr>
        <w:spacing w:after="160" w:line="276" w:lineRule="auto"/>
        <w:jc w:val="left"/>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5679" w:dyaOrig="620" w14:anchorId="54139460">
          <v:shape id="_x0000_i4683" type="#_x0000_t75" style="width:285pt;height:30.75pt" o:ole="">
            <v:imagedata r:id="rId6473" o:title=""/>
          </v:shape>
          <o:OLEObject Type="Embed" ProgID="Equation.DSMT4" ShapeID="_x0000_i4683" DrawAspect="Content" ObjectID="_1796843745" r:id="rId6474"/>
        </w:object>
      </w:r>
    </w:p>
    <w:p w14:paraId="4EAE2C82" w14:textId="77777777" w:rsidR="00ED397D" w:rsidRPr="00330A7E" w:rsidRDefault="00ED397D" w:rsidP="00330A7E">
      <w:pPr>
        <w:pStyle w:val="ListParagraph"/>
        <w:spacing w:line="276" w:lineRule="auto"/>
        <w:ind w:left="992"/>
        <w:rPr>
          <w:rFonts w:ascii="Times New Roman" w:hAnsi="Times New Roman" w:cs="Times New Roman"/>
          <w:sz w:val="24"/>
          <w:szCs w:val="24"/>
        </w:rPr>
      </w:pPr>
    </w:p>
    <w:p w14:paraId="0AEE605B"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Đáp án: a)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b)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c)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S</w:t>
      </w:r>
      <w:r w:rsidRPr="00330A7E">
        <w:rPr>
          <w:rFonts w:ascii="Times New Roman" w:hAnsi="Times New Roman" w:cs="Times New Roman"/>
          <w:sz w:val="24"/>
          <w:szCs w:val="24"/>
        </w:rPr>
        <w:t>.</w:t>
      </w:r>
    </w:p>
    <w:p w14:paraId="75F33076" w14:textId="77777777" w:rsidR="00ED397D" w:rsidRPr="00330A7E" w:rsidRDefault="00ED397D" w:rsidP="00330A7E">
      <w:pPr>
        <w:rPr>
          <w:rFonts w:ascii="Times New Roman" w:hAnsi="Times New Roman" w:cs="Times New Roman"/>
          <w:b/>
          <w:bCs/>
          <w:color w:val="0033CC"/>
          <w:sz w:val="24"/>
          <w:szCs w:val="24"/>
        </w:rPr>
      </w:pPr>
      <w:r w:rsidRPr="00330A7E">
        <w:rPr>
          <w:rFonts w:ascii="Times New Roman" w:hAnsi="Times New Roman" w:cs="Times New Roman"/>
          <w:b/>
          <w:bCs/>
          <w:sz w:val="24"/>
          <w:szCs w:val="24"/>
        </w:rPr>
        <w:t xml:space="preserve">PHẦN III. </w:t>
      </w:r>
      <w:r w:rsidRPr="00330A7E">
        <w:rPr>
          <w:rFonts w:ascii="Times New Roman" w:hAnsi="Times New Roman" w:cs="Times New Roman"/>
          <w:b/>
          <w:bCs/>
          <w:color w:val="0033CC"/>
          <w:sz w:val="24"/>
          <w:szCs w:val="24"/>
        </w:rPr>
        <w:t>Câu trắc nghiệm trả lời ngắn</w:t>
      </w:r>
    </w:p>
    <w:p w14:paraId="0D9721EC"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color w:val="0404BC"/>
          <w:sz w:val="24"/>
          <w:szCs w:val="24"/>
        </w:rPr>
        <w:t xml:space="preserve">Câu 1: </w:t>
      </w:r>
      <w:r w:rsidRPr="00330A7E">
        <w:rPr>
          <w:rFonts w:ascii="Times New Roman" w:hAnsi="Times New Roman" w:cs="Times New Roman"/>
          <w:sz w:val="24"/>
          <w:szCs w:val="24"/>
        </w:rPr>
        <w:t>Gọi x(cm) là chiều rộng mặt đáy (x &gt; 0), chiều dài là 3.x (cm).</w:t>
      </w:r>
    </w:p>
    <w:p w14:paraId="79FD025E"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Gọi h (cm) là chiều cao của khung thép (h &gt; 0).</w:t>
      </w:r>
    </w:p>
    <w:p w14:paraId="7A50D3B8"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sz w:val="24"/>
          <w:szCs w:val="24"/>
        </w:rPr>
        <w:t>Thể tích cần tìm: 3x</w:t>
      </w:r>
      <w:r w:rsidRPr="00330A7E">
        <w:rPr>
          <w:rFonts w:ascii="Times New Roman" w:hAnsi="Times New Roman" w:cs="Times New Roman"/>
          <w:sz w:val="24"/>
          <w:szCs w:val="24"/>
          <w:vertAlign w:val="superscript"/>
        </w:rPr>
        <w:t>2</w:t>
      </w:r>
      <w:r w:rsidRPr="00330A7E">
        <w:rPr>
          <w:rFonts w:ascii="Times New Roman" w:hAnsi="Times New Roman" w:cs="Times New Roman"/>
          <w:sz w:val="24"/>
          <w:szCs w:val="24"/>
        </w:rPr>
        <w:t xml:space="preserve">.h = 27 000, suy ra </w:t>
      </w:r>
      <m:oMath>
        <m:r>
          <w:rPr>
            <w:rFonts w:ascii="Cambria Math" w:hAnsi="Cambria Math" w:cs="Times New Roman"/>
            <w:sz w:val="24"/>
            <w:szCs w:val="24"/>
          </w:rPr>
          <m:t>h=</m:t>
        </m:r>
        <m:f>
          <m:fPr>
            <m:ctrlPr>
              <w:rPr>
                <w:rFonts w:ascii="Cambria Math" w:hAnsi="Cambria Math" w:cs="Times New Roman"/>
                <w:i/>
                <w:sz w:val="24"/>
                <w:szCs w:val="24"/>
              </w:rPr>
            </m:ctrlPr>
          </m:fPr>
          <m:num>
            <m:r>
              <w:rPr>
                <w:rFonts w:ascii="Cambria Math" w:hAnsi="Cambria Math" w:cs="Times New Roman"/>
                <w:sz w:val="24"/>
                <w:szCs w:val="24"/>
              </w:rPr>
              <m:t>9000</m:t>
            </m:r>
          </m:num>
          <m:den>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den>
        </m:f>
      </m:oMath>
      <w:r w:rsidRPr="00330A7E">
        <w:rPr>
          <w:rFonts w:ascii="Times New Roman" w:hAnsi="Times New Roman" w:cs="Times New Roman"/>
          <w:sz w:val="24"/>
          <w:szCs w:val="24"/>
        </w:rPr>
        <w:t xml:space="preserve">. </w:t>
      </w:r>
    </w:p>
    <w:p w14:paraId="09D7388D"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sz w:val="24"/>
          <w:szCs w:val="24"/>
        </w:rPr>
        <w:t xml:space="preserve">Chiều dài khung dây thép: L= (x+3x+h).4 = (4x + h).4 = </w:t>
      </w:r>
      <m:oMath>
        <m:d>
          <m:dPr>
            <m:ctrlPr>
              <w:rPr>
                <w:rFonts w:ascii="Cambria Math" w:hAnsi="Cambria Math" w:cs="Times New Roman"/>
                <w:i/>
                <w:sz w:val="24"/>
                <w:szCs w:val="24"/>
              </w:rPr>
            </m:ctrlPr>
          </m:dPr>
          <m:e>
            <m:r>
              <w:rPr>
                <w:rFonts w:ascii="Cambria Math" w:hAnsi="Cambria Math" w:cs="Times New Roman"/>
                <w:sz w:val="24"/>
                <w:szCs w:val="24"/>
              </w:rPr>
              <m:t>4x+</m:t>
            </m:r>
            <m:f>
              <m:fPr>
                <m:ctrlPr>
                  <w:rPr>
                    <w:rFonts w:ascii="Cambria Math" w:hAnsi="Cambria Math" w:cs="Times New Roman"/>
                    <w:i/>
                    <w:sz w:val="24"/>
                    <w:szCs w:val="24"/>
                  </w:rPr>
                </m:ctrlPr>
              </m:fPr>
              <m:num>
                <m:r>
                  <w:rPr>
                    <w:rFonts w:ascii="Cambria Math" w:hAnsi="Cambria Math" w:cs="Times New Roman"/>
                    <w:sz w:val="24"/>
                    <w:szCs w:val="24"/>
                  </w:rPr>
                  <m:t>9000</m:t>
                </m:r>
              </m:num>
              <m:den>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den>
            </m:f>
          </m:e>
        </m:d>
        <m:r>
          <w:rPr>
            <w:rFonts w:ascii="Cambria Math" w:hAnsi="Cambria Math" w:cs="Times New Roman"/>
            <w:sz w:val="24"/>
            <w:szCs w:val="24"/>
          </w:rPr>
          <m:t>.4</m:t>
        </m:r>
      </m:oMath>
      <w:r w:rsidRPr="00330A7E">
        <w:rPr>
          <w:rFonts w:ascii="Times New Roman" w:hAnsi="Times New Roman" w:cs="Times New Roman"/>
          <w:sz w:val="24"/>
          <w:szCs w:val="24"/>
        </w:rPr>
        <w:t xml:space="preserve"> (cm)</w:t>
      </w:r>
    </w:p>
    <w:p w14:paraId="20A132B2"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sz w:val="24"/>
          <w:szCs w:val="24"/>
        </w:rPr>
        <w:t xml:space="preserve">Sử dụng bảng biến thiên, ta thấy L nhỏ nhất là 99 cm khi x </w:t>
      </w:r>
      <m:oMath>
        <m:r>
          <w:rPr>
            <w:rFonts w:ascii="Cambria Math" w:hAnsi="Cambria Math" w:cs="Times New Roman"/>
            <w:sz w:val="24"/>
            <w:szCs w:val="24"/>
          </w:rPr>
          <m:t>≈</m:t>
        </m:r>
      </m:oMath>
      <w:r w:rsidRPr="00330A7E">
        <w:rPr>
          <w:rFonts w:ascii="Times New Roman" w:hAnsi="Times New Roman" w:cs="Times New Roman"/>
          <w:sz w:val="24"/>
          <w:szCs w:val="24"/>
        </w:rPr>
        <w:t>17 cm (đã làm tròn).</w:t>
      </w:r>
    </w:p>
    <w:p w14:paraId="6322965A"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bCs/>
          <w:color w:val="0404BC"/>
          <w:sz w:val="24"/>
          <w:szCs w:val="24"/>
        </w:rPr>
        <w:t xml:space="preserve">Câu 2: </w:t>
      </w:r>
      <w:r w:rsidRPr="00330A7E">
        <w:rPr>
          <w:rFonts w:ascii="Times New Roman" w:hAnsi="Times New Roman" w:cs="Times New Roman"/>
          <w:sz w:val="24"/>
          <w:szCs w:val="24"/>
        </w:rPr>
        <w:t xml:space="preserve">Dung tích chậu </w:t>
      </w:r>
      <m:oMath>
        <m:r>
          <w:rPr>
            <w:rFonts w:ascii="Cambria Math" w:hAnsi="Cambria Math" w:cs="Times New Roman"/>
            <w:sz w:val="24"/>
            <w:szCs w:val="24"/>
          </w:rPr>
          <m:t>V=π</m:t>
        </m:r>
        <m:nary>
          <m:naryPr>
            <m:limLoc m:val="subSup"/>
            <m:ctrlPr>
              <w:rPr>
                <w:rFonts w:ascii="Cambria Math" w:hAnsi="Cambria Math" w:cs="Times New Roman"/>
                <w:i/>
                <w:sz w:val="24"/>
                <w:szCs w:val="24"/>
              </w:rPr>
            </m:ctrlPr>
          </m:naryPr>
          <m:sub>
            <m:r>
              <w:rPr>
                <w:rFonts w:ascii="Cambria Math" w:hAnsi="Cambria Math" w:cs="Times New Roman"/>
                <w:sz w:val="24"/>
                <w:szCs w:val="24"/>
              </w:rPr>
              <m:t>0</m:t>
            </m:r>
          </m:sub>
          <m:sup>
            <m:r>
              <w:rPr>
                <w:rFonts w:ascii="Cambria Math" w:hAnsi="Cambria Math" w:cs="Times New Roman"/>
                <w:sz w:val="24"/>
                <w:szCs w:val="24"/>
              </w:rPr>
              <m:t>20</m:t>
            </m:r>
          </m:sup>
          <m:e>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10+</m:t>
                </m:r>
                <m:rad>
                  <m:radPr>
                    <m:degHide m:val="1"/>
                    <m:ctrlPr>
                      <w:rPr>
                        <w:rFonts w:ascii="Cambria Math" w:hAnsi="Cambria Math" w:cs="Times New Roman"/>
                        <w:i/>
                        <w:sz w:val="24"/>
                        <w:szCs w:val="24"/>
                      </w:rPr>
                    </m:ctrlPr>
                  </m:radPr>
                  <m:deg/>
                  <m:e>
                    <m:r>
                      <w:rPr>
                        <w:rFonts w:ascii="Cambria Math" w:hAnsi="Cambria Math" w:cs="Times New Roman"/>
                        <w:sz w:val="24"/>
                        <w:szCs w:val="24"/>
                      </w:rPr>
                      <m:t>2x</m:t>
                    </m:r>
                  </m:e>
                </m:rad>
                <m:r>
                  <w:rPr>
                    <w:rFonts w:ascii="Cambria Math" w:hAnsi="Cambria Math" w:cs="Times New Roman"/>
                    <w:sz w:val="24"/>
                    <w:szCs w:val="24"/>
                  </w:rPr>
                  <m:t>)</m:t>
                </m:r>
              </m:e>
              <m:sup>
                <m:r>
                  <w:rPr>
                    <w:rFonts w:ascii="Cambria Math" w:hAnsi="Cambria Math" w:cs="Times New Roman"/>
                    <w:sz w:val="24"/>
                    <w:szCs w:val="24"/>
                  </w:rPr>
                  <m:t>2</m:t>
                </m:r>
              </m:sup>
            </m:sSup>
            <m:r>
              <w:rPr>
                <w:rFonts w:ascii="Cambria Math" w:hAnsi="Cambria Math" w:cs="Times New Roman"/>
                <w:sz w:val="24"/>
                <w:szCs w:val="24"/>
              </w:rPr>
              <m:t>dx</m:t>
            </m:r>
          </m:e>
        </m:nary>
      </m:oMath>
      <w:r w:rsidRPr="00330A7E">
        <w:rPr>
          <w:rFonts w:ascii="Times New Roman" w:hAnsi="Times New Roman" w:cs="Times New Roman"/>
          <w:sz w:val="24"/>
          <w:szCs w:val="24"/>
        </w:rPr>
        <w:t xml:space="preserve"> = 12838,27 (</w:t>
      </w:r>
      <m:oMath>
        <m:sSup>
          <m:sSupPr>
            <m:ctrlPr>
              <w:rPr>
                <w:rFonts w:ascii="Cambria Math" w:hAnsi="Cambria Math" w:cs="Times New Roman"/>
                <w:i/>
                <w:sz w:val="24"/>
                <w:szCs w:val="24"/>
              </w:rPr>
            </m:ctrlPr>
          </m:sSupPr>
          <m:e>
            <m:r>
              <w:rPr>
                <w:rFonts w:ascii="Cambria Math" w:hAnsi="Cambria Math" w:cs="Times New Roman"/>
                <w:sz w:val="24"/>
                <w:szCs w:val="24"/>
              </w:rPr>
              <m:t>cm</m:t>
            </m:r>
          </m:e>
          <m:sup>
            <m:r>
              <w:rPr>
                <w:rFonts w:ascii="Cambria Math" w:hAnsi="Cambria Math" w:cs="Times New Roman"/>
                <w:sz w:val="24"/>
                <w:szCs w:val="24"/>
              </w:rPr>
              <m:t>3</m:t>
            </m:r>
          </m:sup>
        </m:sSup>
        <m:r>
          <w:rPr>
            <w:rFonts w:ascii="Cambria Math" w:hAnsi="Cambria Math" w:cs="Times New Roman"/>
            <w:sz w:val="24"/>
            <w:szCs w:val="24"/>
          </w:rPr>
          <m:t>)</m:t>
        </m:r>
      </m:oMath>
      <w:r w:rsidRPr="00330A7E">
        <w:rPr>
          <w:rFonts w:ascii="Times New Roman" w:hAnsi="Times New Roman" w:cs="Times New Roman"/>
          <w:sz w:val="24"/>
          <w:szCs w:val="24"/>
        </w:rPr>
        <w:t xml:space="preserve"> </w:t>
      </w:r>
      <m:oMath>
        <m:r>
          <w:rPr>
            <w:rFonts w:ascii="Cambria Math" w:hAnsi="Cambria Math" w:cs="Times New Roman"/>
            <w:sz w:val="24"/>
            <w:szCs w:val="24"/>
          </w:rPr>
          <m:t>≈</m:t>
        </m:r>
      </m:oMath>
      <w:r w:rsidRPr="00330A7E">
        <w:rPr>
          <w:rFonts w:ascii="Times New Roman" w:hAnsi="Times New Roman" w:cs="Times New Roman"/>
          <w:sz w:val="24"/>
          <w:szCs w:val="24"/>
        </w:rPr>
        <w:t>12,8 (lít).</w:t>
      </w:r>
    </w:p>
    <w:p w14:paraId="40EEE3AC"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bCs/>
          <w:color w:val="0404BC"/>
          <w:sz w:val="24"/>
          <w:szCs w:val="24"/>
        </w:rPr>
        <w:t xml:space="preserve">Câu 3: </w:t>
      </w:r>
      <w:r w:rsidRPr="00330A7E">
        <w:rPr>
          <w:rFonts w:ascii="Times New Roman" w:hAnsi="Times New Roman" w:cs="Times New Roman"/>
          <w:sz w:val="24"/>
          <w:szCs w:val="24"/>
        </w:rPr>
        <w:t>Gọi A là biến cố: “Xạ thủ được chọn thuộc hạng II”, C là biến cố: “Xạ thủ bắn trúng mục tiêu”. Ta cần tính P (</w:t>
      </w:r>
      <m:oMath>
        <m:r>
          <w:rPr>
            <w:rFonts w:ascii="Cambria Math" w:hAnsi="Cambria Math" w:cs="Times New Roman"/>
            <w:sz w:val="24"/>
            <w:szCs w:val="24"/>
          </w:rPr>
          <m:t>A⃓C)</m:t>
        </m:r>
      </m:oMath>
      <w:r w:rsidRPr="00330A7E">
        <w:rPr>
          <w:rFonts w:ascii="Times New Roman" w:hAnsi="Times New Roman" w:cs="Times New Roman"/>
          <w:sz w:val="24"/>
          <w:szCs w:val="24"/>
        </w:rPr>
        <w:t>:</w:t>
      </w:r>
    </w:p>
    <w:p w14:paraId="27A10352"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sz w:val="24"/>
          <w:szCs w:val="24"/>
        </w:rPr>
        <w:t xml:space="preserve">Ta có: </w:t>
      </w:r>
      <m:oMath>
        <m:r>
          <w:rPr>
            <w:rFonts w:ascii="Cambria Math" w:hAnsi="Cambria Math" w:cs="Times New Roman"/>
            <w:sz w:val="24"/>
            <w:szCs w:val="24"/>
          </w:rPr>
          <m:t>P</m:t>
        </m:r>
        <m:d>
          <m:dPr>
            <m:ctrlPr>
              <w:rPr>
                <w:rFonts w:ascii="Cambria Math" w:hAnsi="Cambria Math" w:cs="Times New Roman"/>
                <w:i/>
                <w:sz w:val="24"/>
                <w:szCs w:val="24"/>
              </w:rPr>
            </m:ctrlPr>
          </m:dPr>
          <m:e>
            <m:r>
              <w:rPr>
                <w:rFonts w:ascii="Cambria Math" w:hAnsi="Cambria Math" w:cs="Times New Roman"/>
                <w:sz w:val="24"/>
                <w:szCs w:val="24"/>
              </w:rPr>
              <m:t>A⃓C</m:t>
            </m:r>
          </m:e>
        </m:d>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P</m:t>
            </m:r>
            <m:d>
              <m:dPr>
                <m:ctrlPr>
                  <w:rPr>
                    <w:rFonts w:ascii="Cambria Math" w:hAnsi="Cambria Math" w:cs="Times New Roman"/>
                    <w:i/>
                    <w:sz w:val="24"/>
                    <w:szCs w:val="24"/>
                  </w:rPr>
                </m:ctrlPr>
              </m:dPr>
              <m:e>
                <m:r>
                  <w:rPr>
                    <w:rFonts w:ascii="Cambria Math" w:hAnsi="Cambria Math" w:cs="Times New Roman"/>
                    <w:sz w:val="24"/>
                    <w:szCs w:val="24"/>
                  </w:rPr>
                  <m:t>C⃓A</m:t>
                </m:r>
              </m:e>
            </m:d>
            <m:r>
              <w:rPr>
                <w:rFonts w:ascii="Cambria Math" w:hAnsi="Cambria Math" w:cs="Times New Roman"/>
                <w:sz w:val="24"/>
                <w:szCs w:val="24"/>
              </w:rPr>
              <m:t>.P(A)</m:t>
            </m:r>
          </m:num>
          <m:den>
            <m:r>
              <w:rPr>
                <w:rFonts w:ascii="Cambria Math" w:hAnsi="Cambria Math" w:cs="Times New Roman"/>
                <w:sz w:val="24"/>
                <w:szCs w:val="24"/>
              </w:rPr>
              <m:t>P</m:t>
            </m:r>
            <m:d>
              <m:dPr>
                <m:ctrlPr>
                  <w:rPr>
                    <w:rFonts w:ascii="Cambria Math" w:hAnsi="Cambria Math" w:cs="Times New Roman"/>
                    <w:i/>
                    <w:sz w:val="24"/>
                    <w:szCs w:val="24"/>
                  </w:rPr>
                </m:ctrlPr>
              </m:dPr>
              <m:e>
                <m:r>
                  <w:rPr>
                    <w:rFonts w:ascii="Cambria Math" w:hAnsi="Cambria Math" w:cs="Times New Roman"/>
                    <w:sz w:val="24"/>
                    <w:szCs w:val="24"/>
                  </w:rPr>
                  <m:t>C⃓A</m:t>
                </m:r>
              </m:e>
            </m:d>
            <m:r>
              <w:rPr>
                <w:rFonts w:ascii="Cambria Math" w:hAnsi="Cambria Math" w:cs="Times New Roman"/>
                <w:sz w:val="24"/>
                <w:szCs w:val="24"/>
              </w:rPr>
              <m:t>.P</m:t>
            </m:r>
            <m:d>
              <m:dPr>
                <m:ctrlPr>
                  <w:rPr>
                    <w:rFonts w:ascii="Cambria Math" w:hAnsi="Cambria Math" w:cs="Times New Roman"/>
                    <w:i/>
                    <w:sz w:val="24"/>
                    <w:szCs w:val="24"/>
                  </w:rPr>
                </m:ctrlPr>
              </m:dPr>
              <m:e>
                <m:r>
                  <w:rPr>
                    <w:rFonts w:ascii="Cambria Math" w:hAnsi="Cambria Math" w:cs="Times New Roman"/>
                    <w:sz w:val="24"/>
                    <w:szCs w:val="24"/>
                  </w:rPr>
                  <m:t>A</m:t>
                </m:r>
              </m:e>
            </m:d>
            <m:r>
              <w:rPr>
                <w:rFonts w:ascii="Cambria Math" w:hAnsi="Cambria Math" w:cs="Times New Roman"/>
                <w:sz w:val="24"/>
                <w:szCs w:val="24"/>
              </w:rPr>
              <m:t>+P</m:t>
            </m:r>
            <m:d>
              <m:dPr>
                <m:ctrlPr>
                  <w:rPr>
                    <w:rFonts w:ascii="Cambria Math" w:hAnsi="Cambria Math" w:cs="Times New Roman"/>
                    <w:i/>
                    <w:sz w:val="24"/>
                    <w:szCs w:val="24"/>
                  </w:rPr>
                </m:ctrlPr>
              </m:dPr>
              <m:e>
                <m:r>
                  <w:rPr>
                    <w:rFonts w:ascii="Cambria Math" w:hAnsi="Cambria Math" w:cs="Times New Roman"/>
                    <w:sz w:val="24"/>
                    <w:szCs w:val="24"/>
                  </w:rPr>
                  <m:t>C⃓</m:t>
                </m:r>
                <m:acc>
                  <m:accPr>
                    <m:chr m:val="̅"/>
                    <m:ctrlPr>
                      <w:rPr>
                        <w:rFonts w:ascii="Cambria Math" w:hAnsi="Cambria Math" w:cs="Times New Roman"/>
                        <w:i/>
                        <w:sz w:val="24"/>
                        <w:szCs w:val="24"/>
                      </w:rPr>
                    </m:ctrlPr>
                  </m:accPr>
                  <m:e>
                    <m:r>
                      <w:rPr>
                        <w:rFonts w:ascii="Cambria Math" w:hAnsi="Cambria Math" w:cs="Times New Roman"/>
                        <w:sz w:val="24"/>
                        <w:szCs w:val="24"/>
                      </w:rPr>
                      <m:t>A</m:t>
                    </m:r>
                  </m:e>
                </m:acc>
              </m:e>
            </m:d>
            <m:r>
              <w:rPr>
                <w:rFonts w:ascii="Cambria Math" w:hAnsi="Cambria Math" w:cs="Times New Roman"/>
                <w:sz w:val="24"/>
                <w:szCs w:val="24"/>
              </w:rPr>
              <m:t>.P(</m:t>
            </m:r>
            <m:acc>
              <m:accPr>
                <m:chr m:val="̅"/>
                <m:ctrlPr>
                  <w:rPr>
                    <w:rFonts w:ascii="Cambria Math" w:hAnsi="Cambria Math" w:cs="Times New Roman"/>
                    <w:i/>
                    <w:sz w:val="24"/>
                    <w:szCs w:val="24"/>
                  </w:rPr>
                </m:ctrlPr>
              </m:accPr>
              <m:e>
                <m:r>
                  <w:rPr>
                    <w:rFonts w:ascii="Cambria Math" w:hAnsi="Cambria Math" w:cs="Times New Roman"/>
                    <w:sz w:val="24"/>
                    <w:szCs w:val="24"/>
                  </w:rPr>
                  <m:t>A</m:t>
                </m:r>
              </m:e>
            </m:acc>
            <m:r>
              <w:rPr>
                <w:rFonts w:ascii="Cambria Math" w:hAnsi="Cambria Math" w:cs="Times New Roman"/>
                <w:sz w:val="24"/>
                <w:szCs w:val="24"/>
              </w:rPr>
              <m:t>)</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0,6.</m:t>
            </m:r>
            <m:f>
              <m:fPr>
                <m:ctrlPr>
                  <w:rPr>
                    <w:rFonts w:ascii="Cambria Math" w:hAnsi="Cambria Math" w:cs="Times New Roman"/>
                    <w:i/>
                    <w:sz w:val="24"/>
                    <w:szCs w:val="24"/>
                  </w:rPr>
                </m:ctrlPr>
              </m:fPr>
              <m:num>
                <m:r>
                  <w:rPr>
                    <w:rFonts w:ascii="Cambria Math" w:hAnsi="Cambria Math" w:cs="Times New Roman"/>
                    <w:sz w:val="24"/>
                    <w:szCs w:val="24"/>
                  </w:rPr>
                  <m:t>7</m:t>
                </m:r>
              </m:num>
              <m:den>
                <m:r>
                  <w:rPr>
                    <w:rFonts w:ascii="Cambria Math" w:hAnsi="Cambria Math" w:cs="Times New Roman"/>
                    <w:sz w:val="24"/>
                    <w:szCs w:val="24"/>
                  </w:rPr>
                  <m:t>12</m:t>
                </m:r>
              </m:den>
            </m:f>
          </m:num>
          <m:den>
            <m:r>
              <w:rPr>
                <w:rFonts w:ascii="Cambria Math" w:hAnsi="Cambria Math" w:cs="Times New Roman"/>
                <w:sz w:val="24"/>
                <w:szCs w:val="24"/>
              </w:rPr>
              <m:t>0,6.</m:t>
            </m:r>
            <m:f>
              <m:fPr>
                <m:ctrlPr>
                  <w:rPr>
                    <w:rFonts w:ascii="Cambria Math" w:hAnsi="Cambria Math" w:cs="Times New Roman"/>
                    <w:i/>
                    <w:sz w:val="24"/>
                    <w:szCs w:val="24"/>
                  </w:rPr>
                </m:ctrlPr>
              </m:fPr>
              <m:num>
                <m:r>
                  <w:rPr>
                    <w:rFonts w:ascii="Cambria Math" w:hAnsi="Cambria Math" w:cs="Times New Roman"/>
                    <w:sz w:val="24"/>
                    <w:szCs w:val="24"/>
                  </w:rPr>
                  <m:t>7</m:t>
                </m:r>
              </m:num>
              <m:den>
                <m:r>
                  <w:rPr>
                    <w:rFonts w:ascii="Cambria Math" w:hAnsi="Cambria Math" w:cs="Times New Roman"/>
                    <w:sz w:val="24"/>
                    <w:szCs w:val="24"/>
                  </w:rPr>
                  <m:t>12</m:t>
                </m:r>
              </m:den>
            </m:f>
            <m:r>
              <w:rPr>
                <w:rFonts w:ascii="Cambria Math" w:hAnsi="Cambria Math" w:cs="Times New Roman"/>
                <w:sz w:val="24"/>
                <w:szCs w:val="24"/>
              </w:rPr>
              <m:t>+0,75.</m:t>
            </m:r>
            <m:f>
              <m:fPr>
                <m:ctrlPr>
                  <w:rPr>
                    <w:rFonts w:ascii="Cambria Math" w:hAnsi="Cambria Math" w:cs="Times New Roman"/>
                    <w:i/>
                    <w:sz w:val="24"/>
                    <w:szCs w:val="24"/>
                  </w:rPr>
                </m:ctrlPr>
              </m:fPr>
              <m:num>
                <m:r>
                  <w:rPr>
                    <w:rFonts w:ascii="Cambria Math" w:hAnsi="Cambria Math" w:cs="Times New Roman"/>
                    <w:sz w:val="24"/>
                    <w:szCs w:val="24"/>
                  </w:rPr>
                  <m:t>5</m:t>
                </m:r>
              </m:num>
              <m:den>
                <m:r>
                  <w:rPr>
                    <w:rFonts w:ascii="Cambria Math" w:hAnsi="Cambria Math" w:cs="Times New Roman"/>
                    <w:sz w:val="24"/>
                    <w:szCs w:val="24"/>
                  </w:rPr>
                  <m:t>12</m:t>
                </m:r>
              </m:den>
            </m:f>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28</m:t>
            </m:r>
          </m:num>
          <m:den>
            <m:r>
              <w:rPr>
                <w:rFonts w:ascii="Cambria Math" w:hAnsi="Cambria Math" w:cs="Times New Roman"/>
                <w:sz w:val="24"/>
                <w:szCs w:val="24"/>
              </w:rPr>
              <m:t>53</m:t>
            </m:r>
          </m:den>
        </m:f>
      </m:oMath>
    </w:p>
    <w:p w14:paraId="67091F5A"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bCs/>
          <w:color w:val="0404BC"/>
          <w:sz w:val="24"/>
          <w:szCs w:val="24"/>
        </w:rPr>
        <w:t xml:space="preserve">Câu 4: </w:t>
      </w:r>
      <w:r w:rsidRPr="00330A7E">
        <w:rPr>
          <w:rFonts w:ascii="Times New Roman" w:hAnsi="Times New Roman" w:cs="Times New Roman"/>
          <w:sz w:val="24"/>
          <w:szCs w:val="24"/>
        </w:rPr>
        <w:t xml:space="preserve">Gọi A là biến cố : “2 bi lấy ra cùng màu đen”, B là biến cố: “2 bi lấy ra cùng màu trắng”, C là biến cố: “Tích các số ghi trên hai viên bi chia hết cho 5”. Ta cần tính </w:t>
      </w:r>
    </w:p>
    <w:p w14:paraId="6404B33C"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sz w:val="24"/>
          <w:szCs w:val="24"/>
        </w:rPr>
        <w:t>P(</w:t>
      </w:r>
      <m:oMath>
        <m:r>
          <w:rPr>
            <w:rFonts w:ascii="Cambria Math" w:hAnsi="Cambria Math" w:cs="Times New Roman"/>
            <w:sz w:val="24"/>
            <w:szCs w:val="24"/>
          </w:rPr>
          <m:t>C ⃓A∪B).</m:t>
        </m:r>
      </m:oMath>
    </w:p>
    <w:p w14:paraId="235CE216"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sz w:val="24"/>
          <w:szCs w:val="24"/>
        </w:rPr>
        <w:t xml:space="preserve">Ta có: P(A) = </w:t>
      </w:r>
      <m:oMath>
        <m:f>
          <m:fPr>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6</m:t>
                </m:r>
              </m:sub>
              <m:sup>
                <m:r>
                  <w:rPr>
                    <w:rFonts w:ascii="Cambria Math" w:hAnsi="Cambria Math" w:cs="Times New Roman"/>
                    <w:sz w:val="24"/>
                    <w:szCs w:val="24"/>
                  </w:rPr>
                  <m:t>2</m:t>
                </m:r>
              </m:sup>
            </m:sSubSup>
          </m:num>
          <m:den>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13</m:t>
                </m:r>
              </m:sub>
              <m:sup>
                <m:r>
                  <w:rPr>
                    <w:rFonts w:ascii="Cambria Math" w:hAnsi="Cambria Math" w:cs="Times New Roman"/>
                    <w:sz w:val="24"/>
                    <w:szCs w:val="24"/>
                  </w:rPr>
                  <m:t>2</m:t>
                </m:r>
              </m:sup>
            </m:sSubSup>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5</m:t>
            </m:r>
          </m:num>
          <m:den>
            <m:r>
              <w:rPr>
                <w:rFonts w:ascii="Cambria Math" w:hAnsi="Cambria Math" w:cs="Times New Roman"/>
                <w:sz w:val="24"/>
                <w:szCs w:val="24"/>
              </w:rPr>
              <m:t>26</m:t>
            </m:r>
          </m:den>
        </m:f>
      </m:oMath>
      <w:r w:rsidRPr="00330A7E">
        <w:rPr>
          <w:rFonts w:ascii="Times New Roman" w:hAnsi="Times New Roman" w:cs="Times New Roman"/>
          <w:sz w:val="24"/>
          <w:szCs w:val="24"/>
        </w:rPr>
        <w:t xml:space="preserve">; P(B) = </w:t>
      </w:r>
      <m:oMath>
        <m:f>
          <m:fPr>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7</m:t>
                </m:r>
              </m:sub>
              <m:sup>
                <m:r>
                  <w:rPr>
                    <w:rFonts w:ascii="Cambria Math" w:hAnsi="Cambria Math" w:cs="Times New Roman"/>
                    <w:sz w:val="24"/>
                    <w:szCs w:val="24"/>
                  </w:rPr>
                  <m:t>2</m:t>
                </m:r>
              </m:sup>
            </m:sSubSup>
          </m:num>
          <m:den>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13</m:t>
                </m:r>
              </m:sub>
              <m:sup>
                <m:r>
                  <w:rPr>
                    <w:rFonts w:ascii="Cambria Math" w:hAnsi="Cambria Math" w:cs="Times New Roman"/>
                    <w:sz w:val="24"/>
                    <w:szCs w:val="24"/>
                  </w:rPr>
                  <m:t>2</m:t>
                </m:r>
              </m:sup>
            </m:sSubSup>
          </m:den>
        </m:f>
        <m:r>
          <w:rPr>
            <w:rFonts w:ascii="Cambria Math" w:hAnsi="Cambria Math" w:cs="Times New Roman"/>
            <w:sz w:val="24"/>
            <w:szCs w:val="24"/>
          </w:rPr>
          <m:t xml:space="preserve"> </m:t>
        </m:r>
      </m:oMath>
      <w:r w:rsidRPr="00330A7E">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7</m:t>
            </m:r>
          </m:num>
          <m:den>
            <m:r>
              <w:rPr>
                <w:rFonts w:ascii="Cambria Math" w:hAnsi="Cambria Math" w:cs="Times New Roman"/>
                <w:sz w:val="24"/>
                <w:szCs w:val="24"/>
              </w:rPr>
              <m:t>26</m:t>
            </m:r>
          </m:den>
        </m:f>
      </m:oMath>
    </w:p>
    <w:p w14:paraId="3D5A1EF0"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sz w:val="24"/>
          <w:szCs w:val="24"/>
        </w:rPr>
        <w:t>P(C</w:t>
      </w:r>
      <w:r w:rsidRPr="00330A7E">
        <w:rPr>
          <w:rFonts w:ascii="Cambria Math" w:hAnsi="Cambria Math" w:cs="Cambria Math"/>
          <w:sz w:val="24"/>
          <w:szCs w:val="24"/>
        </w:rPr>
        <w:t>⃓</w:t>
      </w:r>
      <w:r w:rsidRPr="00330A7E">
        <w:rPr>
          <w:rFonts w:ascii="Times New Roman" w:hAnsi="Times New Roman" w:cs="Times New Roman"/>
          <w:sz w:val="24"/>
          <w:szCs w:val="24"/>
        </w:rPr>
        <w:t>A) = 1 – P (</w:t>
      </w:r>
      <m:oMath>
        <m:acc>
          <m:accPr>
            <m:chr m:val="̅"/>
            <m:ctrlPr>
              <w:rPr>
                <w:rFonts w:ascii="Cambria Math" w:hAnsi="Cambria Math" w:cs="Times New Roman"/>
                <w:i/>
                <w:sz w:val="24"/>
                <w:szCs w:val="24"/>
              </w:rPr>
            </m:ctrlPr>
          </m:accPr>
          <m:e>
            <m:r>
              <w:rPr>
                <w:rFonts w:ascii="Cambria Math" w:hAnsi="Cambria Math" w:cs="Times New Roman"/>
                <w:sz w:val="24"/>
                <w:szCs w:val="24"/>
              </w:rPr>
              <m:t>C</m:t>
            </m:r>
          </m:e>
        </m:acc>
        <m:r>
          <w:rPr>
            <w:rFonts w:ascii="Cambria Math" w:hAnsi="Cambria Math" w:cs="Times New Roman"/>
            <w:sz w:val="24"/>
            <w:szCs w:val="24"/>
          </w:rPr>
          <m:t>⃓A)</m:t>
        </m:r>
      </m:oMath>
      <w:r w:rsidRPr="00330A7E">
        <w:rPr>
          <w:rFonts w:ascii="Times New Roman" w:hAnsi="Times New Roman" w:cs="Times New Roman"/>
          <w:sz w:val="24"/>
          <w:szCs w:val="24"/>
        </w:rPr>
        <w:t xml:space="preserve"> = 1 – </w:t>
      </w:r>
      <m:oMath>
        <m:f>
          <m:fPr>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5</m:t>
                </m:r>
              </m:sub>
              <m:sup>
                <m:r>
                  <w:rPr>
                    <w:rFonts w:ascii="Cambria Math" w:hAnsi="Cambria Math" w:cs="Times New Roman"/>
                    <w:sz w:val="24"/>
                    <w:szCs w:val="24"/>
                  </w:rPr>
                  <m:t>2</m:t>
                </m:r>
              </m:sup>
            </m:sSubSup>
          </m:num>
          <m:den>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6</m:t>
                </m:r>
              </m:sub>
              <m:sup>
                <m:r>
                  <w:rPr>
                    <w:rFonts w:ascii="Cambria Math" w:hAnsi="Cambria Math" w:cs="Times New Roman"/>
                    <w:sz w:val="24"/>
                    <w:szCs w:val="24"/>
                  </w:rPr>
                  <m:t>2</m:t>
                </m:r>
              </m:sup>
            </m:sSubSup>
          </m:den>
        </m:f>
      </m:oMath>
      <w:r w:rsidRPr="00330A7E">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oMath>
      <w:r w:rsidRPr="00330A7E">
        <w:rPr>
          <w:rFonts w:ascii="Times New Roman" w:hAnsi="Times New Roman" w:cs="Times New Roman"/>
          <w:sz w:val="24"/>
          <w:szCs w:val="24"/>
        </w:rPr>
        <w:t>; P(C</w:t>
      </w:r>
      <w:r w:rsidRPr="00330A7E">
        <w:rPr>
          <w:rFonts w:ascii="Cambria Math" w:hAnsi="Cambria Math" w:cs="Cambria Math"/>
          <w:sz w:val="24"/>
          <w:szCs w:val="24"/>
        </w:rPr>
        <w:t>⃓</w:t>
      </w:r>
      <w:r w:rsidRPr="00330A7E">
        <w:rPr>
          <w:rFonts w:ascii="Times New Roman" w:hAnsi="Times New Roman" w:cs="Times New Roman"/>
          <w:sz w:val="24"/>
          <w:szCs w:val="24"/>
        </w:rPr>
        <w:t>B) = 1 – P (</w:t>
      </w:r>
      <m:oMath>
        <m:acc>
          <m:accPr>
            <m:chr m:val="̅"/>
            <m:ctrlPr>
              <w:rPr>
                <w:rFonts w:ascii="Cambria Math" w:hAnsi="Cambria Math" w:cs="Times New Roman"/>
                <w:i/>
                <w:sz w:val="24"/>
                <w:szCs w:val="24"/>
              </w:rPr>
            </m:ctrlPr>
          </m:accPr>
          <m:e>
            <m:r>
              <w:rPr>
                <w:rFonts w:ascii="Cambria Math" w:hAnsi="Cambria Math" w:cs="Times New Roman"/>
                <w:sz w:val="24"/>
                <w:szCs w:val="24"/>
              </w:rPr>
              <m:t>C</m:t>
            </m:r>
          </m:e>
        </m:acc>
        <m:r>
          <w:rPr>
            <w:rFonts w:ascii="Cambria Math" w:hAnsi="Cambria Math" w:cs="Times New Roman"/>
            <w:sz w:val="24"/>
            <w:szCs w:val="24"/>
          </w:rPr>
          <m:t>⃓B)</m:t>
        </m:r>
      </m:oMath>
      <w:r w:rsidRPr="00330A7E">
        <w:rPr>
          <w:rFonts w:ascii="Times New Roman" w:hAnsi="Times New Roman" w:cs="Times New Roman"/>
          <w:sz w:val="24"/>
          <w:szCs w:val="24"/>
        </w:rPr>
        <w:t xml:space="preserve"> = 1 – </w:t>
      </w:r>
      <m:oMath>
        <m:f>
          <m:fPr>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6</m:t>
                </m:r>
              </m:sub>
              <m:sup>
                <m:r>
                  <w:rPr>
                    <w:rFonts w:ascii="Cambria Math" w:hAnsi="Cambria Math" w:cs="Times New Roman"/>
                    <w:sz w:val="24"/>
                    <w:szCs w:val="24"/>
                  </w:rPr>
                  <m:t>2</m:t>
                </m:r>
              </m:sup>
            </m:sSubSup>
          </m:num>
          <m:den>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7</m:t>
                </m:r>
              </m:sub>
              <m:sup>
                <m:r>
                  <w:rPr>
                    <w:rFonts w:ascii="Cambria Math" w:hAnsi="Cambria Math" w:cs="Times New Roman"/>
                    <w:sz w:val="24"/>
                    <w:szCs w:val="24"/>
                  </w:rPr>
                  <m:t>2</m:t>
                </m:r>
              </m:sup>
            </m:sSubSup>
          </m:den>
        </m:f>
      </m:oMath>
      <w:r w:rsidRPr="00330A7E">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7</m:t>
            </m:r>
          </m:den>
        </m:f>
      </m:oMath>
    </w:p>
    <w:p w14:paraId="4561B8D3"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sz w:val="24"/>
          <w:szCs w:val="24"/>
        </w:rPr>
        <w:t xml:space="preserve">Ta có: P(C </w:t>
      </w:r>
      <m:oMath>
        <m:r>
          <w:rPr>
            <w:rFonts w:ascii="Cambria Math" w:hAnsi="Cambria Math" w:cs="Times New Roman"/>
            <w:sz w:val="24"/>
            <w:szCs w:val="24"/>
          </w:rPr>
          <m:t>⃓A∪B)=</m:t>
        </m:r>
        <m:f>
          <m:fPr>
            <m:ctrlPr>
              <w:rPr>
                <w:rFonts w:ascii="Cambria Math" w:hAnsi="Cambria Math" w:cs="Times New Roman"/>
                <w:i/>
                <w:sz w:val="24"/>
                <w:szCs w:val="24"/>
              </w:rPr>
            </m:ctrlPr>
          </m:fPr>
          <m:num>
            <m:r>
              <w:rPr>
                <w:rFonts w:ascii="Cambria Math" w:hAnsi="Cambria Math" w:cs="Times New Roman"/>
                <w:sz w:val="24"/>
                <w:szCs w:val="24"/>
              </w:rPr>
              <m:t>P</m:t>
            </m:r>
            <m:d>
              <m:dPr>
                <m:ctrlPr>
                  <w:rPr>
                    <w:rFonts w:ascii="Cambria Math" w:hAnsi="Cambria Math" w:cs="Times New Roman"/>
                    <w:i/>
                    <w:sz w:val="24"/>
                    <w:szCs w:val="24"/>
                  </w:rPr>
                </m:ctrlPr>
              </m:dPr>
              <m:e>
                <m:r>
                  <w:rPr>
                    <w:rFonts w:ascii="Cambria Math" w:hAnsi="Cambria Math" w:cs="Times New Roman"/>
                    <w:sz w:val="24"/>
                    <w:szCs w:val="24"/>
                  </w:rPr>
                  <m:t>C⃓A</m:t>
                </m:r>
              </m:e>
            </m:d>
            <m:r>
              <w:rPr>
                <w:rFonts w:ascii="Cambria Math" w:hAnsi="Cambria Math" w:cs="Times New Roman"/>
                <w:sz w:val="24"/>
                <w:szCs w:val="24"/>
              </w:rPr>
              <m:t>.P</m:t>
            </m:r>
            <m:d>
              <m:dPr>
                <m:ctrlPr>
                  <w:rPr>
                    <w:rFonts w:ascii="Cambria Math" w:hAnsi="Cambria Math" w:cs="Times New Roman"/>
                    <w:i/>
                    <w:sz w:val="24"/>
                    <w:szCs w:val="24"/>
                  </w:rPr>
                </m:ctrlPr>
              </m:dPr>
              <m:e>
                <m:r>
                  <w:rPr>
                    <w:rFonts w:ascii="Cambria Math" w:hAnsi="Cambria Math" w:cs="Times New Roman"/>
                    <w:sz w:val="24"/>
                    <w:szCs w:val="24"/>
                  </w:rPr>
                  <m:t>A</m:t>
                </m:r>
              </m:e>
            </m:d>
            <m:r>
              <w:rPr>
                <w:rFonts w:ascii="Cambria Math" w:hAnsi="Cambria Math" w:cs="Times New Roman"/>
                <w:sz w:val="24"/>
                <w:szCs w:val="24"/>
              </w:rPr>
              <m:t>+P</m:t>
            </m:r>
            <m:d>
              <m:dPr>
                <m:ctrlPr>
                  <w:rPr>
                    <w:rFonts w:ascii="Cambria Math" w:hAnsi="Cambria Math" w:cs="Times New Roman"/>
                    <w:i/>
                    <w:sz w:val="24"/>
                    <w:szCs w:val="24"/>
                  </w:rPr>
                </m:ctrlPr>
              </m:dPr>
              <m:e>
                <m:r>
                  <w:rPr>
                    <w:rFonts w:ascii="Cambria Math" w:hAnsi="Cambria Math" w:cs="Times New Roman"/>
                    <w:sz w:val="24"/>
                    <w:szCs w:val="24"/>
                  </w:rPr>
                  <m:t>C⃓B</m:t>
                </m:r>
              </m:e>
            </m:d>
            <m:r>
              <w:rPr>
                <w:rFonts w:ascii="Cambria Math" w:hAnsi="Cambria Math" w:cs="Times New Roman"/>
                <w:sz w:val="24"/>
                <w:szCs w:val="24"/>
              </w:rPr>
              <m:t>.P</m:t>
            </m:r>
            <m:d>
              <m:dPr>
                <m:ctrlPr>
                  <w:rPr>
                    <w:rFonts w:ascii="Cambria Math" w:hAnsi="Cambria Math" w:cs="Times New Roman"/>
                    <w:i/>
                    <w:sz w:val="24"/>
                    <w:szCs w:val="24"/>
                  </w:rPr>
                </m:ctrlPr>
              </m:dPr>
              <m:e>
                <m:r>
                  <w:rPr>
                    <w:rFonts w:ascii="Cambria Math" w:hAnsi="Cambria Math" w:cs="Times New Roman"/>
                    <w:sz w:val="24"/>
                    <w:szCs w:val="24"/>
                  </w:rPr>
                  <m:t>B</m:t>
                </m:r>
              </m:e>
            </m:d>
          </m:num>
          <m:den>
            <m:r>
              <w:rPr>
                <w:rFonts w:ascii="Cambria Math" w:hAnsi="Cambria Math" w:cs="Times New Roman"/>
                <w:sz w:val="24"/>
                <w:szCs w:val="24"/>
              </w:rPr>
              <m:t>P</m:t>
            </m:r>
            <m:d>
              <m:dPr>
                <m:ctrlPr>
                  <w:rPr>
                    <w:rFonts w:ascii="Cambria Math" w:hAnsi="Cambria Math" w:cs="Times New Roman"/>
                    <w:i/>
                    <w:sz w:val="24"/>
                    <w:szCs w:val="24"/>
                  </w:rPr>
                </m:ctrlPr>
              </m:dPr>
              <m:e>
                <m:r>
                  <w:rPr>
                    <w:rFonts w:ascii="Cambria Math" w:hAnsi="Cambria Math" w:cs="Times New Roman"/>
                    <w:sz w:val="24"/>
                    <w:szCs w:val="24"/>
                  </w:rPr>
                  <m:t>A</m:t>
                </m:r>
              </m:e>
            </m:d>
            <m:r>
              <w:rPr>
                <w:rFonts w:ascii="Cambria Math" w:hAnsi="Cambria Math" w:cs="Times New Roman"/>
                <w:sz w:val="24"/>
                <w:szCs w:val="24"/>
              </w:rPr>
              <m:t>+P</m:t>
            </m:r>
            <m:d>
              <m:dPr>
                <m:ctrlPr>
                  <w:rPr>
                    <w:rFonts w:ascii="Cambria Math" w:hAnsi="Cambria Math" w:cs="Times New Roman"/>
                    <w:i/>
                    <w:sz w:val="24"/>
                    <w:szCs w:val="24"/>
                  </w:rPr>
                </m:ctrlPr>
              </m:dPr>
              <m:e>
                <m:r>
                  <w:rPr>
                    <w:rFonts w:ascii="Cambria Math" w:hAnsi="Cambria Math" w:cs="Times New Roman"/>
                    <w:sz w:val="24"/>
                    <w:szCs w:val="24"/>
                  </w:rPr>
                  <m:t>B</m:t>
                </m:r>
              </m:e>
            </m:d>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11</m:t>
            </m:r>
          </m:num>
          <m:den>
            <m:r>
              <w:rPr>
                <w:rFonts w:ascii="Cambria Math" w:hAnsi="Cambria Math" w:cs="Times New Roman"/>
                <w:sz w:val="24"/>
                <w:szCs w:val="24"/>
              </w:rPr>
              <m:t>36</m:t>
            </m:r>
          </m:den>
        </m:f>
      </m:oMath>
    </w:p>
    <w:p w14:paraId="50FC561C"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bCs/>
          <w:color w:val="0404BC"/>
          <w:sz w:val="24"/>
          <w:szCs w:val="24"/>
        </w:rPr>
        <w:t xml:space="preserve">Câu 5: </w:t>
      </w:r>
      <w:r w:rsidRPr="00330A7E">
        <w:rPr>
          <w:rFonts w:ascii="Times New Roman" w:hAnsi="Times New Roman" w:cs="Times New Roman"/>
          <w:sz w:val="24"/>
          <w:szCs w:val="24"/>
        </w:rPr>
        <w:t xml:space="preserve">Từ giả thiết ta có: </w:t>
      </w:r>
      <m:oMath>
        <m:r>
          <w:rPr>
            <w:rFonts w:ascii="Cambria Math" w:hAnsi="Cambria Math" w:cs="Times New Roman"/>
            <w:sz w:val="24"/>
            <w:szCs w:val="24"/>
          </w:rPr>
          <m:t>16</m:t>
        </m:r>
        <m:sSup>
          <m:sSupPr>
            <m:ctrlPr>
              <w:rPr>
                <w:rFonts w:ascii="Cambria Math" w:hAnsi="Cambria Math" w:cs="Times New Roman"/>
                <w:i/>
                <w:sz w:val="24"/>
                <w:szCs w:val="24"/>
              </w:rPr>
            </m:ctrlPr>
          </m:sSupPr>
          <m:e>
            <m:acc>
              <m:accPr>
                <m:chr m:val="⃗"/>
                <m:ctrlPr>
                  <w:rPr>
                    <w:rFonts w:ascii="Cambria Math" w:hAnsi="Cambria Math" w:cs="Times New Roman"/>
                    <w:i/>
                    <w:sz w:val="24"/>
                    <w:szCs w:val="24"/>
                  </w:rPr>
                </m:ctrlPr>
              </m:accPr>
              <m:e>
                <m:r>
                  <w:rPr>
                    <w:rFonts w:ascii="Cambria Math" w:hAnsi="Cambria Math" w:cs="Times New Roman"/>
                    <w:sz w:val="24"/>
                    <w:szCs w:val="24"/>
                  </w:rPr>
                  <m:t>DN</m:t>
                </m:r>
              </m:e>
            </m:acc>
          </m:e>
          <m:sup>
            <m:r>
              <w:rPr>
                <w:rFonts w:ascii="Cambria Math" w:hAnsi="Cambria Math" w:cs="Times New Roman"/>
                <w:sz w:val="24"/>
                <w:szCs w:val="24"/>
              </w:rPr>
              <m:t>2</m:t>
            </m:r>
          </m:sup>
        </m:sSup>
        <m:r>
          <w:rPr>
            <w:rFonts w:ascii="Cambria Math" w:hAnsi="Cambria Math" w:cs="Times New Roman"/>
            <w:sz w:val="24"/>
            <w:szCs w:val="24"/>
          </w:rPr>
          <m:t>=9</m:t>
        </m:r>
        <m:sSup>
          <m:sSupPr>
            <m:ctrlPr>
              <w:rPr>
                <w:rFonts w:ascii="Cambria Math" w:hAnsi="Cambria Math" w:cs="Times New Roman"/>
                <w:i/>
                <w:sz w:val="24"/>
                <w:szCs w:val="24"/>
              </w:rPr>
            </m:ctrlPr>
          </m:sSupPr>
          <m:e>
            <m:acc>
              <m:accPr>
                <m:chr m:val="⃗"/>
                <m:ctrlPr>
                  <w:rPr>
                    <w:rFonts w:ascii="Cambria Math" w:hAnsi="Cambria Math" w:cs="Times New Roman"/>
                    <w:i/>
                    <w:sz w:val="24"/>
                    <w:szCs w:val="24"/>
                  </w:rPr>
                </m:ctrlPr>
              </m:accPr>
              <m:e>
                <m:r>
                  <w:rPr>
                    <w:rFonts w:ascii="Cambria Math" w:hAnsi="Cambria Math" w:cs="Times New Roman"/>
                    <w:sz w:val="24"/>
                    <w:szCs w:val="24"/>
                  </w:rPr>
                  <m:t>EN</m:t>
                </m:r>
              </m:e>
            </m:acc>
          </m:e>
          <m:sup>
            <m:r>
              <w:rPr>
                <w:rFonts w:ascii="Cambria Math" w:hAnsi="Cambria Math" w:cs="Times New Roman"/>
                <w:sz w:val="24"/>
                <w:szCs w:val="24"/>
              </w:rPr>
              <m:t>2</m:t>
            </m:r>
          </m:sup>
        </m:sSup>
      </m:oMath>
    </w:p>
    <w:p w14:paraId="7B8059BE" w14:textId="77777777" w:rsidR="00ED397D" w:rsidRPr="00330A7E" w:rsidRDefault="00ED397D" w:rsidP="00330A7E">
      <w:pPr>
        <w:rPr>
          <w:rFonts w:ascii="Times New Roman" w:hAnsi="Times New Roman" w:cs="Times New Roman"/>
          <w:sz w:val="24"/>
          <w:szCs w:val="24"/>
        </w:rPr>
      </w:pPr>
      <m:oMathPara>
        <m:oMath>
          <m:r>
            <w:rPr>
              <w:rFonts w:ascii="Cambria Math" w:hAnsi="Cambria Math" w:cs="Times New Roman"/>
              <w:sz w:val="24"/>
              <w:szCs w:val="24"/>
            </w:rPr>
            <m:t>↔16.</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acc>
                    <m:accPr>
                      <m:chr m:val="⃗"/>
                      <m:ctrlPr>
                        <w:rPr>
                          <w:rFonts w:ascii="Cambria Math" w:hAnsi="Cambria Math" w:cs="Times New Roman"/>
                          <w:i/>
                          <w:sz w:val="24"/>
                          <w:szCs w:val="24"/>
                        </w:rPr>
                      </m:ctrlPr>
                    </m:accPr>
                    <m:e>
                      <m:r>
                        <w:rPr>
                          <w:rFonts w:ascii="Cambria Math" w:hAnsi="Cambria Math" w:cs="Times New Roman"/>
                          <w:sz w:val="24"/>
                          <w:szCs w:val="24"/>
                        </w:rPr>
                        <m:t>ON</m:t>
                      </m:r>
                    </m:e>
                  </m:acc>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OD</m:t>
                      </m:r>
                    </m:e>
                  </m:acc>
                </m:e>
              </m:d>
            </m:e>
            <m:sup>
              <m:r>
                <w:rPr>
                  <w:rFonts w:ascii="Cambria Math" w:hAnsi="Cambria Math" w:cs="Times New Roman"/>
                  <w:sz w:val="24"/>
                  <w:szCs w:val="24"/>
                </w:rPr>
                <m:t>2</m:t>
              </m:r>
            </m:sup>
          </m:sSup>
          <m:r>
            <w:rPr>
              <w:rFonts w:ascii="Cambria Math" w:hAnsi="Cambria Math" w:cs="Times New Roman"/>
              <w:sz w:val="24"/>
              <w:szCs w:val="24"/>
            </w:rPr>
            <m:t>=9.</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acc>
                    <m:accPr>
                      <m:chr m:val="⃗"/>
                      <m:ctrlPr>
                        <w:rPr>
                          <w:rFonts w:ascii="Cambria Math" w:hAnsi="Cambria Math" w:cs="Times New Roman"/>
                          <w:i/>
                          <w:sz w:val="24"/>
                          <w:szCs w:val="24"/>
                        </w:rPr>
                      </m:ctrlPr>
                    </m:accPr>
                    <m:e>
                      <m:r>
                        <w:rPr>
                          <w:rFonts w:ascii="Cambria Math" w:hAnsi="Cambria Math" w:cs="Times New Roman"/>
                          <w:sz w:val="24"/>
                          <w:szCs w:val="24"/>
                        </w:rPr>
                        <m:t>ON</m:t>
                      </m:r>
                    </m:e>
                  </m:acc>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OE</m:t>
                      </m:r>
                    </m:e>
                  </m:acc>
                </m:e>
              </m:d>
            </m:e>
            <m:sup>
              <m:r>
                <w:rPr>
                  <w:rFonts w:ascii="Cambria Math" w:hAnsi="Cambria Math" w:cs="Times New Roman"/>
                  <w:sz w:val="24"/>
                  <w:szCs w:val="24"/>
                </w:rPr>
                <m:t>2</m:t>
              </m:r>
            </m:sup>
          </m:sSup>
        </m:oMath>
      </m:oMathPara>
    </w:p>
    <w:p w14:paraId="05FFCB9B" w14:textId="77777777" w:rsidR="00ED397D" w:rsidRPr="00330A7E" w:rsidRDefault="00ED397D" w:rsidP="00330A7E">
      <w:pPr>
        <w:rPr>
          <w:rFonts w:ascii="Times New Roman" w:hAnsi="Times New Roman" w:cs="Times New Roman"/>
          <w:sz w:val="24"/>
          <w:szCs w:val="24"/>
        </w:rPr>
      </w:pPr>
      <m:oMath>
        <m:r>
          <w:rPr>
            <w:rFonts w:ascii="Cambria Math" w:hAnsi="Cambria Math" w:cs="Times New Roman"/>
            <w:sz w:val="24"/>
            <w:szCs w:val="24"/>
          </w:rPr>
          <m:t>↔16.(</m:t>
        </m:r>
        <m:sSup>
          <m:sSupPr>
            <m:ctrlPr>
              <w:rPr>
                <w:rFonts w:ascii="Cambria Math" w:hAnsi="Cambria Math" w:cs="Times New Roman"/>
                <w:i/>
                <w:sz w:val="24"/>
                <w:szCs w:val="24"/>
              </w:rPr>
            </m:ctrlPr>
          </m:sSupPr>
          <m:e>
            <m:r>
              <w:rPr>
                <w:rFonts w:ascii="Cambria Math" w:hAnsi="Cambria Math" w:cs="Times New Roman"/>
                <w:sz w:val="24"/>
                <w:szCs w:val="24"/>
              </w:rPr>
              <m:t>ON</m:t>
            </m:r>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OD</m:t>
            </m:r>
          </m:e>
          <m:sup>
            <m:r>
              <w:rPr>
                <w:rFonts w:ascii="Cambria Math" w:hAnsi="Cambria Math" w:cs="Times New Roman"/>
                <w:sz w:val="24"/>
                <w:szCs w:val="24"/>
              </w:rPr>
              <m:t>2</m:t>
            </m:r>
          </m:sup>
        </m:sSup>
      </m:oMath>
      <w:r w:rsidRPr="00330A7E">
        <w:rPr>
          <w:rFonts w:ascii="Times New Roman" w:hAnsi="Times New Roman" w:cs="Times New Roman"/>
          <w:sz w:val="24"/>
          <w:szCs w:val="24"/>
        </w:rPr>
        <w:t>-2.</w:t>
      </w:r>
      <m:oMath>
        <m:acc>
          <m:accPr>
            <m:chr m:val="⃗"/>
            <m:ctrlPr>
              <w:rPr>
                <w:rFonts w:ascii="Cambria Math" w:hAnsi="Cambria Math" w:cs="Times New Roman"/>
                <w:i/>
                <w:sz w:val="24"/>
                <w:szCs w:val="24"/>
              </w:rPr>
            </m:ctrlPr>
          </m:accPr>
          <m:e>
            <m:r>
              <w:rPr>
                <w:rFonts w:ascii="Cambria Math" w:hAnsi="Cambria Math" w:cs="Times New Roman"/>
                <w:sz w:val="24"/>
                <w:szCs w:val="24"/>
              </w:rPr>
              <m:t>ON</m:t>
            </m:r>
          </m:e>
        </m:acc>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OD</m:t>
            </m:r>
          </m:e>
        </m:acc>
        <m:r>
          <w:rPr>
            <w:rFonts w:ascii="Cambria Math" w:hAnsi="Cambria Math" w:cs="Times New Roman"/>
            <w:sz w:val="24"/>
            <w:szCs w:val="24"/>
          </w:rPr>
          <m:t>)=9.(</m:t>
        </m:r>
        <m:sSup>
          <m:sSupPr>
            <m:ctrlPr>
              <w:rPr>
                <w:rFonts w:ascii="Cambria Math" w:hAnsi="Cambria Math" w:cs="Times New Roman"/>
                <w:i/>
                <w:sz w:val="24"/>
                <w:szCs w:val="24"/>
              </w:rPr>
            </m:ctrlPr>
          </m:sSupPr>
          <m:e>
            <m:r>
              <w:rPr>
                <w:rFonts w:ascii="Cambria Math" w:hAnsi="Cambria Math" w:cs="Times New Roman"/>
                <w:sz w:val="24"/>
                <w:szCs w:val="24"/>
              </w:rPr>
              <m:t>ON</m:t>
            </m:r>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OE</m:t>
            </m:r>
          </m:e>
          <m:sup>
            <m:r>
              <w:rPr>
                <w:rFonts w:ascii="Cambria Math" w:hAnsi="Cambria Math" w:cs="Times New Roman"/>
                <w:sz w:val="24"/>
                <w:szCs w:val="24"/>
              </w:rPr>
              <m:t>2</m:t>
            </m:r>
          </m:sup>
        </m:sSup>
        <m:r>
          <w:rPr>
            <w:rFonts w:ascii="Cambria Math" w:hAnsi="Cambria Math" w:cs="Times New Roman"/>
            <w:sz w:val="24"/>
            <w:szCs w:val="24"/>
          </w:rPr>
          <m:t>-</m:t>
        </m:r>
      </m:oMath>
      <w:r w:rsidRPr="00330A7E">
        <w:rPr>
          <w:rFonts w:ascii="Times New Roman" w:hAnsi="Times New Roman" w:cs="Times New Roman"/>
          <w:sz w:val="24"/>
          <w:szCs w:val="24"/>
        </w:rPr>
        <w:t>2.</w:t>
      </w:r>
      <m:oMath>
        <m:acc>
          <m:accPr>
            <m:chr m:val="⃗"/>
            <m:ctrlPr>
              <w:rPr>
                <w:rFonts w:ascii="Cambria Math" w:hAnsi="Cambria Math" w:cs="Times New Roman"/>
                <w:i/>
                <w:sz w:val="24"/>
                <w:szCs w:val="24"/>
              </w:rPr>
            </m:ctrlPr>
          </m:accPr>
          <m:e>
            <m:r>
              <w:rPr>
                <w:rFonts w:ascii="Cambria Math" w:hAnsi="Cambria Math" w:cs="Times New Roman"/>
                <w:sz w:val="24"/>
                <w:szCs w:val="24"/>
              </w:rPr>
              <m:t>ON</m:t>
            </m:r>
          </m:e>
        </m:acc>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OE</m:t>
            </m:r>
          </m:e>
        </m:acc>
      </m:oMath>
      <w:r w:rsidRPr="00330A7E">
        <w:rPr>
          <w:rFonts w:ascii="Times New Roman" w:hAnsi="Times New Roman" w:cs="Times New Roman"/>
          <w:sz w:val="24"/>
          <w:szCs w:val="24"/>
        </w:rPr>
        <w:t>)</w:t>
      </w:r>
    </w:p>
    <w:p w14:paraId="4132BD45" w14:textId="77777777" w:rsidR="00ED397D" w:rsidRPr="00330A7E" w:rsidRDefault="00ED397D" w:rsidP="00330A7E">
      <w:pPr>
        <w:rPr>
          <w:rFonts w:ascii="Times New Roman" w:hAnsi="Times New Roman" w:cs="Times New Roman"/>
          <w:sz w:val="24"/>
          <w:szCs w:val="24"/>
        </w:rPr>
      </w:pPr>
      <m:oMath>
        <m:r>
          <w:rPr>
            <w:rFonts w:ascii="Cambria Math" w:hAnsi="Cambria Math" w:cs="Times New Roman"/>
            <w:sz w:val="24"/>
            <w:szCs w:val="24"/>
          </w:rPr>
          <m:t>↔7.</m:t>
        </m:r>
        <m:sSup>
          <m:sSupPr>
            <m:ctrlPr>
              <w:rPr>
                <w:rFonts w:ascii="Cambria Math" w:hAnsi="Cambria Math" w:cs="Times New Roman"/>
                <w:i/>
                <w:sz w:val="24"/>
                <w:szCs w:val="24"/>
              </w:rPr>
            </m:ctrlPr>
          </m:sSupPr>
          <m:e>
            <m:r>
              <w:rPr>
                <w:rFonts w:ascii="Cambria Math" w:hAnsi="Cambria Math" w:cs="Times New Roman"/>
                <w:sz w:val="24"/>
                <w:szCs w:val="24"/>
              </w:rPr>
              <m:t>ON</m:t>
            </m:r>
          </m:e>
          <m:sup>
            <m:r>
              <w:rPr>
                <w:rFonts w:ascii="Cambria Math" w:hAnsi="Cambria Math" w:cs="Times New Roman"/>
                <w:sz w:val="24"/>
                <w:szCs w:val="24"/>
              </w:rPr>
              <m:t>2</m:t>
            </m:r>
          </m:sup>
        </m:sSup>
        <m:r>
          <w:rPr>
            <w:rFonts w:ascii="Cambria Math" w:hAnsi="Cambria Math" w:cs="Times New Roman"/>
            <w:sz w:val="24"/>
            <w:szCs w:val="24"/>
          </w:rPr>
          <m:t>=9.</m:t>
        </m:r>
        <m:sSup>
          <m:sSupPr>
            <m:ctrlPr>
              <w:rPr>
                <w:rFonts w:ascii="Cambria Math" w:hAnsi="Cambria Math" w:cs="Times New Roman"/>
                <w:i/>
                <w:sz w:val="24"/>
                <w:szCs w:val="24"/>
              </w:rPr>
            </m:ctrlPr>
          </m:sSupPr>
          <m:e>
            <m:r>
              <w:rPr>
                <w:rFonts w:ascii="Cambria Math" w:hAnsi="Cambria Math" w:cs="Times New Roman"/>
                <w:sz w:val="24"/>
                <w:szCs w:val="24"/>
              </w:rPr>
              <m:t>OE</m:t>
            </m:r>
          </m:e>
          <m:sup>
            <m:r>
              <w:rPr>
                <w:rFonts w:ascii="Cambria Math" w:hAnsi="Cambria Math" w:cs="Times New Roman"/>
                <w:sz w:val="24"/>
                <w:szCs w:val="24"/>
              </w:rPr>
              <m:t>2</m:t>
            </m:r>
          </m:sup>
        </m:sSup>
        <m:r>
          <w:rPr>
            <w:rFonts w:ascii="Cambria Math" w:hAnsi="Cambria Math" w:cs="Times New Roman"/>
            <w:sz w:val="24"/>
            <w:szCs w:val="24"/>
          </w:rPr>
          <m:t>-16.</m:t>
        </m:r>
        <m:sSup>
          <m:sSupPr>
            <m:ctrlPr>
              <w:rPr>
                <w:rFonts w:ascii="Cambria Math" w:hAnsi="Cambria Math" w:cs="Times New Roman"/>
                <w:i/>
                <w:sz w:val="24"/>
                <w:szCs w:val="24"/>
              </w:rPr>
            </m:ctrlPr>
          </m:sSupPr>
          <m:e>
            <m:r>
              <w:rPr>
                <w:rFonts w:ascii="Cambria Math" w:hAnsi="Cambria Math" w:cs="Times New Roman"/>
                <w:sz w:val="24"/>
                <w:szCs w:val="24"/>
              </w:rPr>
              <m:t>OD</m:t>
            </m:r>
          </m:e>
          <m:sup>
            <m:r>
              <w:rPr>
                <w:rFonts w:ascii="Cambria Math" w:hAnsi="Cambria Math" w:cs="Times New Roman"/>
                <w:sz w:val="24"/>
                <w:szCs w:val="24"/>
              </w:rPr>
              <m:t>2</m:t>
            </m:r>
          </m:sup>
        </m:sSup>
        <m:r>
          <w:rPr>
            <w:rFonts w:ascii="Cambria Math" w:hAnsi="Cambria Math" w:cs="Times New Roman"/>
            <w:sz w:val="24"/>
            <w:szCs w:val="24"/>
          </w:rPr>
          <m:t>+2.</m:t>
        </m:r>
        <m:acc>
          <m:accPr>
            <m:chr m:val="⃗"/>
            <m:ctrlPr>
              <w:rPr>
                <w:rFonts w:ascii="Cambria Math" w:hAnsi="Cambria Math" w:cs="Times New Roman"/>
                <w:i/>
                <w:sz w:val="24"/>
                <w:szCs w:val="24"/>
              </w:rPr>
            </m:ctrlPr>
          </m:accPr>
          <m:e>
            <m:r>
              <w:rPr>
                <w:rFonts w:ascii="Cambria Math" w:hAnsi="Cambria Math" w:cs="Times New Roman"/>
                <w:sz w:val="24"/>
                <w:szCs w:val="24"/>
              </w:rPr>
              <m:t>ON</m:t>
            </m:r>
          </m:e>
        </m:acc>
        <m:r>
          <w:rPr>
            <w:rFonts w:ascii="Cambria Math" w:hAnsi="Cambria Math" w:cs="Times New Roman"/>
            <w:sz w:val="24"/>
            <w:szCs w:val="24"/>
          </w:rPr>
          <m:t>.(16</m:t>
        </m:r>
        <m:acc>
          <m:accPr>
            <m:chr m:val="⃗"/>
            <m:ctrlPr>
              <w:rPr>
                <w:rFonts w:ascii="Cambria Math" w:hAnsi="Cambria Math" w:cs="Times New Roman"/>
                <w:i/>
                <w:sz w:val="24"/>
                <w:szCs w:val="24"/>
              </w:rPr>
            </m:ctrlPr>
          </m:accPr>
          <m:e>
            <m:r>
              <w:rPr>
                <w:rFonts w:ascii="Cambria Math" w:hAnsi="Cambria Math" w:cs="Times New Roman"/>
                <w:sz w:val="24"/>
                <w:szCs w:val="24"/>
              </w:rPr>
              <m:t>OD</m:t>
            </m:r>
          </m:e>
        </m:acc>
        <m:r>
          <w:rPr>
            <w:rFonts w:ascii="Cambria Math" w:hAnsi="Cambria Math" w:cs="Times New Roman"/>
            <w:sz w:val="24"/>
            <w:szCs w:val="24"/>
          </w:rPr>
          <m:t>-9</m:t>
        </m:r>
        <m:acc>
          <m:accPr>
            <m:chr m:val="⃗"/>
            <m:ctrlPr>
              <w:rPr>
                <w:rFonts w:ascii="Cambria Math" w:hAnsi="Cambria Math" w:cs="Times New Roman"/>
                <w:i/>
                <w:sz w:val="24"/>
                <w:szCs w:val="24"/>
              </w:rPr>
            </m:ctrlPr>
          </m:accPr>
          <m:e>
            <m:r>
              <w:rPr>
                <w:rFonts w:ascii="Cambria Math" w:hAnsi="Cambria Math" w:cs="Times New Roman"/>
                <w:sz w:val="24"/>
                <w:szCs w:val="24"/>
              </w:rPr>
              <m:t>OE</m:t>
            </m:r>
          </m:e>
        </m:acc>
      </m:oMath>
      <w:r w:rsidRPr="00330A7E">
        <w:rPr>
          <w:rFonts w:ascii="Times New Roman" w:hAnsi="Times New Roman" w:cs="Times New Roman"/>
          <w:sz w:val="24"/>
          <w:szCs w:val="24"/>
        </w:rPr>
        <w:t>) (*)</w:t>
      </w:r>
    </w:p>
    <w:p w14:paraId="5293D03D" w14:textId="77777777" w:rsidR="00ED397D" w:rsidRPr="00330A7E" w:rsidRDefault="00ED397D" w:rsidP="00330A7E">
      <w:pPr>
        <w:spacing w:before="240"/>
        <w:rPr>
          <w:rFonts w:ascii="Times New Roman" w:hAnsi="Times New Roman" w:cs="Times New Roman"/>
          <w:iCs/>
          <w:sz w:val="24"/>
          <w:szCs w:val="24"/>
        </w:rPr>
      </w:pPr>
      <w:r w:rsidRPr="00330A7E">
        <w:rPr>
          <w:rFonts w:ascii="Times New Roman" w:hAnsi="Times New Roman" w:cs="Times New Roman"/>
          <w:sz w:val="24"/>
          <w:szCs w:val="24"/>
        </w:rPr>
        <w:t xml:space="preserve">Do đó, ON lớn nhất khi và chỉ khi </w:t>
      </w:r>
      <m:oMath>
        <m:acc>
          <m:accPr>
            <m:chr m:val="⃗"/>
            <m:ctrlPr>
              <w:rPr>
                <w:rFonts w:ascii="Cambria Math" w:hAnsi="Cambria Math" w:cs="Times New Roman"/>
                <w:i/>
                <w:sz w:val="24"/>
                <w:szCs w:val="24"/>
              </w:rPr>
            </m:ctrlPr>
          </m:accPr>
          <m:e>
            <m:r>
              <w:rPr>
                <w:rFonts w:ascii="Cambria Math" w:hAnsi="Cambria Math" w:cs="Times New Roman"/>
                <w:sz w:val="24"/>
                <w:szCs w:val="24"/>
              </w:rPr>
              <m:t>ON</m:t>
            </m:r>
          </m:e>
        </m:acc>
      </m:oMath>
      <w:r w:rsidRPr="00330A7E">
        <w:rPr>
          <w:rFonts w:ascii="Times New Roman" w:hAnsi="Times New Roman" w:cs="Times New Roman"/>
          <w:sz w:val="24"/>
          <w:szCs w:val="24"/>
        </w:rPr>
        <w:t xml:space="preserve"> và vector </w:t>
      </w:r>
      <m:oMath>
        <m:acc>
          <m:accPr>
            <m:chr m:val="⃗"/>
            <m:ctrlPr>
              <w:rPr>
                <w:rFonts w:ascii="Cambria Math" w:hAnsi="Cambria Math" w:cs="Times New Roman"/>
                <w:i/>
                <w:sz w:val="24"/>
                <w:szCs w:val="24"/>
              </w:rPr>
            </m:ctrlPr>
          </m:accPr>
          <m:e>
            <m:r>
              <w:rPr>
                <w:rFonts w:ascii="Cambria Math" w:hAnsi="Cambria Math" w:cs="Times New Roman"/>
                <w:sz w:val="24"/>
                <w:szCs w:val="24"/>
              </w:rPr>
              <m:t>u</m:t>
            </m:r>
          </m:e>
        </m:acc>
        <m:r>
          <w:rPr>
            <w:rFonts w:ascii="Cambria Math" w:hAnsi="Cambria Math" w:cs="Times New Roman"/>
            <w:sz w:val="24"/>
            <w:szCs w:val="24"/>
          </w:rPr>
          <m:t xml:space="preserve"> </m:t>
        </m:r>
      </m:oMath>
      <w:r w:rsidRPr="00330A7E">
        <w:rPr>
          <w:rFonts w:ascii="Times New Roman" w:hAnsi="Times New Roman" w:cs="Times New Roman"/>
          <w:sz w:val="24"/>
          <w:szCs w:val="24"/>
        </w:rPr>
        <w:t>=16.</w:t>
      </w:r>
      <w:r w:rsidRPr="00330A7E">
        <w:rPr>
          <w:rFonts w:ascii="Times New Roman" w:hAnsi="Times New Roman" w:cs="Times New Roman"/>
          <w:i/>
          <w:sz w:val="24"/>
          <w:szCs w:val="24"/>
        </w:rPr>
        <w:t xml:space="preserve"> </w:t>
      </w:r>
      <m:oMath>
        <m:acc>
          <m:accPr>
            <m:chr m:val="⃗"/>
            <m:ctrlPr>
              <w:rPr>
                <w:rFonts w:ascii="Cambria Math" w:hAnsi="Cambria Math" w:cs="Times New Roman"/>
                <w:i/>
                <w:sz w:val="24"/>
                <w:szCs w:val="24"/>
              </w:rPr>
            </m:ctrlPr>
          </m:accPr>
          <m:e>
            <m:r>
              <w:rPr>
                <w:rFonts w:ascii="Cambria Math" w:hAnsi="Cambria Math" w:cs="Times New Roman"/>
                <w:sz w:val="24"/>
                <w:szCs w:val="24"/>
              </w:rPr>
              <m:t>OD</m:t>
            </m:r>
          </m:e>
        </m:acc>
        <m:r>
          <w:rPr>
            <w:rFonts w:ascii="Cambria Math" w:hAnsi="Cambria Math" w:cs="Times New Roman"/>
            <w:sz w:val="24"/>
            <w:szCs w:val="24"/>
          </w:rPr>
          <m:t>-9</m:t>
        </m:r>
        <m:acc>
          <m:accPr>
            <m:chr m:val="⃗"/>
            <m:ctrlPr>
              <w:rPr>
                <w:rFonts w:ascii="Cambria Math" w:hAnsi="Cambria Math" w:cs="Times New Roman"/>
                <w:i/>
                <w:sz w:val="24"/>
                <w:szCs w:val="24"/>
              </w:rPr>
            </m:ctrlPr>
          </m:accPr>
          <m:e>
            <m:r>
              <w:rPr>
                <w:rFonts w:ascii="Cambria Math" w:hAnsi="Cambria Math" w:cs="Times New Roman"/>
                <w:sz w:val="24"/>
                <w:szCs w:val="24"/>
              </w:rPr>
              <m:t>OE</m:t>
            </m:r>
          </m:e>
        </m:acc>
      </m:oMath>
      <w:r w:rsidRPr="00330A7E">
        <w:rPr>
          <w:rFonts w:ascii="Times New Roman" w:hAnsi="Times New Roman" w:cs="Times New Roman"/>
          <w:i/>
          <w:sz w:val="24"/>
          <w:szCs w:val="24"/>
        </w:rPr>
        <w:t xml:space="preserve"> </w:t>
      </w:r>
      <w:r w:rsidRPr="00330A7E">
        <w:rPr>
          <w:rFonts w:ascii="Times New Roman" w:hAnsi="Times New Roman" w:cs="Times New Roman"/>
          <w:iCs/>
          <w:sz w:val="24"/>
          <w:szCs w:val="24"/>
        </w:rPr>
        <w:t xml:space="preserve">= (48; -34; 28) cùng hướng. Từ  đó  suy ra: </w:t>
      </w:r>
      <m:oMath>
        <m:acc>
          <m:accPr>
            <m:chr m:val="⃗"/>
            <m:ctrlPr>
              <w:rPr>
                <w:rFonts w:ascii="Cambria Math" w:hAnsi="Cambria Math" w:cs="Times New Roman"/>
                <w:i/>
                <w:iCs/>
                <w:sz w:val="24"/>
                <w:szCs w:val="24"/>
              </w:rPr>
            </m:ctrlPr>
          </m:accPr>
          <m:e>
            <m:r>
              <w:rPr>
                <w:rFonts w:ascii="Cambria Math" w:hAnsi="Cambria Math" w:cs="Times New Roman"/>
                <w:sz w:val="24"/>
                <w:szCs w:val="24"/>
              </w:rPr>
              <m:t>ON</m:t>
            </m:r>
          </m:e>
        </m:acc>
      </m:oMath>
      <w:r w:rsidRPr="00330A7E">
        <w:rPr>
          <w:rFonts w:ascii="Times New Roman" w:hAnsi="Times New Roman" w:cs="Times New Roman"/>
          <w:iCs/>
          <w:sz w:val="24"/>
          <w:szCs w:val="24"/>
        </w:rPr>
        <w:t xml:space="preserve"> = t.(24;-17;14) (t </w:t>
      </w:r>
      <m:oMath>
        <m:r>
          <w:rPr>
            <w:rFonts w:ascii="Cambria Math" w:hAnsi="Cambria Math" w:cs="Times New Roman"/>
            <w:sz w:val="24"/>
            <w:szCs w:val="24"/>
          </w:rPr>
          <m:t>≠</m:t>
        </m:r>
      </m:oMath>
      <w:r w:rsidRPr="00330A7E">
        <w:rPr>
          <w:rFonts w:ascii="Times New Roman" w:hAnsi="Times New Roman" w:cs="Times New Roman"/>
          <w:iCs/>
          <w:sz w:val="24"/>
          <w:szCs w:val="24"/>
        </w:rPr>
        <w:t xml:space="preserve"> 0) và </w:t>
      </w:r>
      <m:oMath>
        <m:r>
          <w:rPr>
            <w:rFonts w:ascii="Cambria Math" w:hAnsi="Cambria Math" w:cs="Times New Roman"/>
            <w:sz w:val="24"/>
            <w:szCs w:val="24"/>
          </w:rPr>
          <m:t>ON=</m:t>
        </m:r>
        <m:rad>
          <m:radPr>
            <m:degHide m:val="1"/>
            <m:ctrlPr>
              <w:rPr>
                <w:rFonts w:ascii="Cambria Math" w:hAnsi="Cambria Math" w:cs="Times New Roman"/>
                <w:i/>
                <w:iCs/>
                <w:sz w:val="24"/>
                <w:szCs w:val="24"/>
              </w:rPr>
            </m:ctrlPr>
          </m:radPr>
          <m:deg/>
          <m:e>
            <m:r>
              <w:rPr>
                <w:rFonts w:ascii="Cambria Math" w:hAnsi="Cambria Math" w:cs="Times New Roman"/>
                <w:sz w:val="24"/>
                <w:szCs w:val="24"/>
              </w:rPr>
              <m:t>1061</m:t>
            </m:r>
          </m:e>
        </m:rad>
        <m:r>
          <w:rPr>
            <w:rFonts w:ascii="Cambria Math" w:hAnsi="Cambria Math" w:cs="Times New Roman"/>
            <w:sz w:val="24"/>
            <w:szCs w:val="24"/>
          </w:rPr>
          <m:t>.</m:t>
        </m:r>
        <m:d>
          <m:dPr>
            <m:begChr m:val="|"/>
            <m:endChr m:val="|"/>
            <m:ctrlPr>
              <w:rPr>
                <w:rFonts w:ascii="Cambria Math" w:hAnsi="Cambria Math" w:cs="Times New Roman"/>
                <w:i/>
                <w:iCs/>
                <w:sz w:val="24"/>
                <w:szCs w:val="24"/>
              </w:rPr>
            </m:ctrlPr>
          </m:dPr>
          <m:e>
            <m:r>
              <w:rPr>
                <w:rFonts w:ascii="Cambria Math" w:hAnsi="Cambria Math" w:cs="Times New Roman"/>
                <w:sz w:val="24"/>
                <w:szCs w:val="24"/>
              </w:rPr>
              <m:t>t</m:t>
            </m:r>
          </m:e>
        </m:d>
      </m:oMath>
    </w:p>
    <w:p w14:paraId="0BA89BA4" w14:textId="77777777" w:rsidR="00ED397D" w:rsidRPr="00330A7E" w:rsidRDefault="00ED397D" w:rsidP="00330A7E">
      <w:pPr>
        <w:spacing w:before="240"/>
        <w:rPr>
          <w:rFonts w:ascii="Times New Roman" w:hAnsi="Times New Roman" w:cs="Times New Roman"/>
          <w:iCs/>
          <w:sz w:val="24"/>
          <w:szCs w:val="24"/>
        </w:rPr>
      </w:pPr>
      <w:r w:rsidRPr="00330A7E">
        <w:rPr>
          <w:rFonts w:ascii="Times New Roman" w:hAnsi="Times New Roman" w:cs="Times New Roman"/>
          <w:iCs/>
          <w:sz w:val="24"/>
          <w:szCs w:val="24"/>
        </w:rPr>
        <w:t>Từ (*) ta có: 7427t</w:t>
      </w:r>
      <w:r w:rsidRPr="00330A7E">
        <w:rPr>
          <w:rFonts w:ascii="Times New Roman" w:hAnsi="Times New Roman" w:cs="Times New Roman"/>
          <w:iCs/>
          <w:sz w:val="24"/>
          <w:szCs w:val="24"/>
          <w:vertAlign w:val="superscript"/>
        </w:rPr>
        <w:t xml:space="preserve">2 </w:t>
      </w:r>
      <w:r w:rsidRPr="00330A7E">
        <w:rPr>
          <w:rFonts w:ascii="Times New Roman" w:hAnsi="Times New Roman" w:cs="Times New Roman"/>
          <w:iCs/>
          <w:sz w:val="24"/>
          <w:szCs w:val="24"/>
        </w:rPr>
        <w:t xml:space="preserve">- 4244t + 236 = 0, suy ra t </w:t>
      </w:r>
      <m:oMath>
        <m:r>
          <w:rPr>
            <w:rFonts w:ascii="Cambria Math" w:hAnsi="Cambria Math" w:cs="Times New Roman"/>
            <w:sz w:val="24"/>
            <w:szCs w:val="24"/>
          </w:rPr>
          <m:t>≈0,509</m:t>
        </m:r>
      </m:oMath>
      <w:r w:rsidRPr="00330A7E">
        <w:rPr>
          <w:rFonts w:ascii="Times New Roman" w:hAnsi="Times New Roman" w:cs="Times New Roman"/>
          <w:iCs/>
          <w:sz w:val="24"/>
          <w:szCs w:val="24"/>
        </w:rPr>
        <w:t xml:space="preserve"> hoặc t </w:t>
      </w:r>
      <m:oMath>
        <m:r>
          <w:rPr>
            <w:rFonts w:ascii="Cambria Math" w:hAnsi="Cambria Math" w:cs="Times New Roman"/>
            <w:sz w:val="24"/>
            <w:szCs w:val="24"/>
          </w:rPr>
          <m:t>≈0,0624</m:t>
        </m:r>
      </m:oMath>
    </w:p>
    <w:p w14:paraId="5E679022" w14:textId="77777777" w:rsidR="00ED397D" w:rsidRPr="00330A7E" w:rsidRDefault="00ED397D" w:rsidP="00330A7E">
      <w:pPr>
        <w:spacing w:before="240"/>
        <w:rPr>
          <w:rFonts w:ascii="Times New Roman" w:hAnsi="Times New Roman" w:cs="Times New Roman"/>
          <w:iCs/>
          <w:sz w:val="24"/>
          <w:szCs w:val="24"/>
        </w:rPr>
      </w:pPr>
      <w:r w:rsidRPr="00330A7E">
        <w:rPr>
          <w:rFonts w:ascii="Times New Roman" w:hAnsi="Times New Roman" w:cs="Times New Roman"/>
          <w:iCs/>
          <w:sz w:val="24"/>
          <w:szCs w:val="24"/>
        </w:rPr>
        <w:t xml:space="preserve">Rõ ràng ON lớn nhất với t </w:t>
      </w:r>
      <m:oMath>
        <m:r>
          <w:rPr>
            <w:rFonts w:ascii="Cambria Math" w:hAnsi="Cambria Math" w:cs="Times New Roman"/>
            <w:sz w:val="24"/>
            <w:szCs w:val="24"/>
          </w:rPr>
          <m:t>≈0,509</m:t>
        </m:r>
      </m:oMath>
      <w:r w:rsidRPr="00330A7E">
        <w:rPr>
          <w:rFonts w:ascii="Times New Roman" w:hAnsi="Times New Roman" w:cs="Times New Roman"/>
          <w:iCs/>
          <w:sz w:val="24"/>
          <w:szCs w:val="24"/>
        </w:rPr>
        <w:t>. Khi đó ON lớn nhất là 16,6.</w:t>
      </w:r>
    </w:p>
    <w:p w14:paraId="461152F9"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bCs/>
          <w:color w:val="0404BC"/>
          <w:sz w:val="24"/>
          <w:szCs w:val="24"/>
        </w:rPr>
        <w:t xml:space="preserve">Câu 6: </w:t>
      </w:r>
      <w:r w:rsidRPr="00330A7E">
        <w:rPr>
          <w:rFonts w:ascii="Times New Roman" w:hAnsi="Times New Roman" w:cs="Times New Roman"/>
          <w:sz w:val="24"/>
          <w:szCs w:val="24"/>
        </w:rPr>
        <w:t>Giả sử đáy ABCD có diện tích 18 cm</w:t>
      </w:r>
      <w:r w:rsidRPr="00330A7E">
        <w:rPr>
          <w:rFonts w:ascii="Times New Roman" w:hAnsi="Times New Roman" w:cs="Times New Roman"/>
          <w:sz w:val="24"/>
          <w:szCs w:val="24"/>
          <w:vertAlign w:val="superscript"/>
        </w:rPr>
        <w:t>2</w:t>
      </w:r>
      <w:r w:rsidRPr="00330A7E">
        <w:rPr>
          <w:rFonts w:ascii="Times New Roman" w:hAnsi="Times New Roman" w:cs="Times New Roman"/>
          <w:sz w:val="24"/>
          <w:szCs w:val="24"/>
        </w:rPr>
        <w:t xml:space="preserve"> và đáy A’B’C’D’  có diện tích 72 cm</w:t>
      </w:r>
      <w:r w:rsidRPr="00330A7E">
        <w:rPr>
          <w:rFonts w:ascii="Times New Roman" w:hAnsi="Times New Roman" w:cs="Times New Roman"/>
          <w:sz w:val="24"/>
          <w:szCs w:val="24"/>
          <w:vertAlign w:val="superscript"/>
        </w:rPr>
        <w:t>2</w:t>
      </w:r>
      <w:r w:rsidRPr="00330A7E">
        <w:rPr>
          <w:rFonts w:ascii="Times New Roman" w:hAnsi="Times New Roman" w:cs="Times New Roman"/>
          <w:sz w:val="24"/>
          <w:szCs w:val="24"/>
        </w:rPr>
        <w:t>.</w:t>
      </w:r>
    </w:p>
    <w:p w14:paraId="21A90681"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sz w:val="24"/>
          <w:szCs w:val="24"/>
        </w:rPr>
        <w:lastRenderedPageBreak/>
        <w:t>Khi đó, ta có AB = 3</w:t>
      </w:r>
      <m:oMath>
        <m:rad>
          <m:radPr>
            <m:degHide m:val="1"/>
            <m:ctrlPr>
              <w:rPr>
                <w:rFonts w:ascii="Cambria Math" w:hAnsi="Cambria Math" w:cs="Times New Roman"/>
                <w:i/>
                <w:sz w:val="24"/>
                <w:szCs w:val="24"/>
              </w:rPr>
            </m:ctrlPr>
          </m:radPr>
          <m:deg/>
          <m:e>
            <m:r>
              <w:rPr>
                <w:rFonts w:ascii="Cambria Math" w:hAnsi="Cambria Math" w:cs="Times New Roman"/>
                <w:sz w:val="24"/>
                <w:szCs w:val="24"/>
              </w:rPr>
              <m:t>2</m:t>
            </m:r>
          </m:e>
        </m:rad>
      </m:oMath>
      <w:r w:rsidRPr="00330A7E">
        <w:rPr>
          <w:rFonts w:ascii="Times New Roman" w:hAnsi="Times New Roman" w:cs="Times New Roman"/>
          <w:sz w:val="24"/>
          <w:szCs w:val="24"/>
        </w:rPr>
        <w:t xml:space="preserve"> cm, A’B’=6</w:t>
      </w:r>
      <m:oMath>
        <m:rad>
          <m:radPr>
            <m:degHide m:val="1"/>
            <m:ctrlPr>
              <w:rPr>
                <w:rFonts w:ascii="Cambria Math" w:hAnsi="Cambria Math" w:cs="Times New Roman"/>
                <w:i/>
                <w:sz w:val="24"/>
                <w:szCs w:val="24"/>
              </w:rPr>
            </m:ctrlPr>
          </m:radPr>
          <m:deg/>
          <m:e>
            <m:r>
              <w:rPr>
                <w:rFonts w:ascii="Cambria Math" w:hAnsi="Cambria Math" w:cs="Times New Roman"/>
                <w:sz w:val="24"/>
                <w:szCs w:val="24"/>
              </w:rPr>
              <m:t>2</m:t>
            </m:r>
          </m:e>
        </m:rad>
      </m:oMath>
      <w:r w:rsidRPr="00330A7E">
        <w:rPr>
          <w:rFonts w:ascii="Times New Roman" w:hAnsi="Times New Roman" w:cs="Times New Roman"/>
          <w:sz w:val="24"/>
          <w:szCs w:val="24"/>
        </w:rPr>
        <w:t xml:space="preserve"> cm. Suy ra: AC = 6 cm, A’C’ = 12 cm.</w:t>
      </w:r>
    </w:p>
    <w:p w14:paraId="6C6B59DA"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sz w:val="24"/>
          <w:szCs w:val="24"/>
        </w:rPr>
        <w:t>Chọn hệ trục tọa độ Oxyz với O là giao điểm của A’C’ và B’D’ như hình. Khi đó ta có:</w:t>
      </w:r>
    </w:p>
    <w:p w14:paraId="6D62FBF9"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sz w:val="24"/>
          <w:szCs w:val="24"/>
        </w:rPr>
        <w:t>D’(6;0;0); C’(0;6;0); C(0;3;3); B’(-6;0;0).</w:t>
      </w:r>
    </w:p>
    <w:p w14:paraId="0969825C"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sz w:val="24"/>
          <w:szCs w:val="24"/>
        </w:rPr>
        <w:t xml:space="preserve">Khi đó, (DCC’D’) có vector pháp tuyến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n</m:t>
                </m:r>
              </m:e>
            </m:acc>
          </m:e>
          <m:sub>
            <m:r>
              <w:rPr>
                <w:rFonts w:ascii="Cambria Math" w:hAnsi="Cambria Math" w:cs="Times New Roman"/>
                <w:sz w:val="24"/>
                <w:szCs w:val="24"/>
              </w:rPr>
              <m:t>1</m:t>
            </m:r>
          </m:sub>
        </m:sSub>
      </m:oMath>
      <w:r w:rsidRPr="00330A7E">
        <w:rPr>
          <w:rFonts w:ascii="Times New Roman" w:hAnsi="Times New Roman" w:cs="Times New Roman"/>
          <w:sz w:val="24"/>
          <w:szCs w:val="24"/>
        </w:rPr>
        <w:t xml:space="preserve">=(1;1;1) và (BCC’B’) có vector pháp tuyến </w:t>
      </w:r>
    </w:p>
    <w:p w14:paraId="2FBAC37D" w14:textId="77777777" w:rsidR="00ED397D" w:rsidRPr="00330A7E" w:rsidRDefault="00FA344A" w:rsidP="00330A7E">
      <w:pPr>
        <w:rPr>
          <w:rFonts w:ascii="Times New Roman" w:hAnsi="Times New Roman" w:cs="Times New Roman"/>
          <w:sz w:val="24"/>
          <w:szCs w:val="24"/>
        </w:rPr>
      </w:pP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n</m:t>
                </m:r>
              </m:e>
            </m:acc>
          </m:e>
          <m:sub>
            <m:r>
              <w:rPr>
                <w:rFonts w:ascii="Cambria Math" w:hAnsi="Cambria Math" w:cs="Times New Roman"/>
                <w:sz w:val="24"/>
                <w:szCs w:val="24"/>
              </w:rPr>
              <m:t>2</m:t>
            </m:r>
          </m:sub>
        </m:sSub>
      </m:oMath>
      <w:r w:rsidR="00ED397D" w:rsidRPr="00330A7E">
        <w:rPr>
          <w:rFonts w:ascii="Times New Roman" w:hAnsi="Times New Roman" w:cs="Times New Roman"/>
          <w:sz w:val="24"/>
          <w:szCs w:val="24"/>
        </w:rPr>
        <w:t>=(1;-1;-1).</w:t>
      </w:r>
    </w:p>
    <w:p w14:paraId="2AEA5180"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sz w:val="24"/>
          <w:szCs w:val="24"/>
        </w:rPr>
        <w:t xml:space="preserve">Ta có: cos((DCC’D’),(BCC’B’)) = </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oMath>
      <w:r w:rsidRPr="00330A7E">
        <w:rPr>
          <w:rFonts w:ascii="Times New Roman" w:hAnsi="Times New Roman" w:cs="Times New Roman"/>
          <w:sz w:val="24"/>
          <w:szCs w:val="24"/>
        </w:rPr>
        <w:t xml:space="preserve">. Suy ra: ((DCC’D’),(BCC’B’)) </w:t>
      </w:r>
      <m:oMath>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71</m:t>
            </m:r>
          </m:e>
          <m:sup>
            <m:r>
              <w:rPr>
                <w:rFonts w:ascii="Cambria Math" w:hAnsi="Cambria Math" w:cs="Times New Roman"/>
                <w:sz w:val="24"/>
                <w:szCs w:val="24"/>
              </w:rPr>
              <m:t>0</m:t>
            </m:r>
          </m:sup>
        </m:sSup>
      </m:oMath>
    </w:p>
    <w:p w14:paraId="7A457317" w14:textId="77777777" w:rsidR="00ED397D" w:rsidRPr="00330A7E" w:rsidRDefault="00ED397D" w:rsidP="00330A7E">
      <w:pPr>
        <w:rPr>
          <w:rFonts w:ascii="Times New Roman" w:hAnsi="Times New Roman" w:cs="Times New Roman"/>
          <w:sz w:val="24"/>
          <w:szCs w:val="24"/>
        </w:rPr>
      </w:pPr>
    </w:p>
    <w:tbl>
      <w:tblPr>
        <w:tblStyle w:val="TableGrid"/>
        <w:tblW w:w="10098" w:type="dxa"/>
        <w:jc w:val="center"/>
        <w:tblBorders>
          <w:top w:val="single" w:sz="4" w:space="0" w:color="0070C0"/>
          <w:left w:val="single" w:sz="4" w:space="0" w:color="0070C0"/>
          <w:bottom w:val="single" w:sz="4" w:space="0" w:color="0070C0"/>
          <w:right w:val="single" w:sz="4" w:space="0" w:color="0070C0"/>
          <w:insideH w:val="none" w:sz="0" w:space="0" w:color="auto"/>
          <w:insideV w:val="single" w:sz="4" w:space="0" w:color="0070C0"/>
        </w:tblBorders>
        <w:tblLook w:val="04A0" w:firstRow="1" w:lastRow="0" w:firstColumn="1" w:lastColumn="0" w:noHBand="0" w:noVBand="1"/>
      </w:tblPr>
      <w:tblGrid>
        <w:gridCol w:w="4230"/>
        <w:gridCol w:w="5868"/>
      </w:tblGrid>
      <w:tr w:rsidR="00845FD2" w:rsidRPr="00330A7E" w14:paraId="2CB7221F" w14:textId="77777777" w:rsidTr="00676EEF">
        <w:trPr>
          <w:trHeight w:val="265"/>
          <w:jc w:val="center"/>
        </w:trPr>
        <w:tc>
          <w:tcPr>
            <w:tcW w:w="4230" w:type="dxa"/>
            <w:vAlign w:val="center"/>
          </w:tcPr>
          <w:p w14:paraId="1B0C8C74"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 xml:space="preserve"> ĐỀ THI THỬ </w:t>
            </w:r>
          </w:p>
          <w:p w14:paraId="4B7502C6"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THEO CẤU TRÚC ĐỀ THAM KHẢO</w:t>
            </w:r>
          </w:p>
        </w:tc>
        <w:tc>
          <w:tcPr>
            <w:tcW w:w="5868" w:type="dxa"/>
            <w:vAlign w:val="center"/>
          </w:tcPr>
          <w:p w14:paraId="62F84E74" w14:textId="77777777" w:rsidR="00845FD2" w:rsidRPr="00330A7E" w:rsidRDefault="00845FD2" w:rsidP="00676EEF">
            <w:pPr>
              <w:tabs>
                <w:tab w:val="left" w:pos="992"/>
              </w:tabs>
              <w:jc w:val="center"/>
              <w:rPr>
                <w:rFonts w:ascii="Times New Roman" w:hAnsi="Times New Roman" w:cs="Times New Roman"/>
                <w:b/>
                <w:color w:val="FF0000"/>
                <w:sz w:val="24"/>
                <w:szCs w:val="24"/>
              </w:rPr>
            </w:pPr>
            <w:r w:rsidRPr="00330A7E">
              <w:rPr>
                <w:rFonts w:ascii="Times New Roman" w:hAnsi="Times New Roman" w:cs="Times New Roman"/>
                <w:b/>
                <w:color w:val="1F497D" w:themeColor="text2"/>
                <w:sz w:val="24"/>
                <w:szCs w:val="24"/>
                <w:lang w:val="vi-VN"/>
              </w:rPr>
              <w:t xml:space="preserve">KỲ THI TỐT NGHIỆP </w:t>
            </w:r>
            <w:r w:rsidRPr="00330A7E">
              <w:rPr>
                <w:rFonts w:ascii="Times New Roman" w:hAnsi="Times New Roman" w:cs="Times New Roman"/>
                <w:b/>
                <w:color w:val="00B050"/>
                <w:sz w:val="24"/>
                <w:szCs w:val="24"/>
                <w:lang w:val="vi-VN"/>
              </w:rPr>
              <w:t xml:space="preserve">THPT QUỐC GIA </w:t>
            </w:r>
            <w:r w:rsidRPr="00330A7E">
              <w:rPr>
                <w:rFonts w:ascii="Times New Roman" w:hAnsi="Times New Roman" w:cs="Times New Roman"/>
                <w:b/>
                <w:color w:val="FF0000"/>
                <w:sz w:val="24"/>
                <w:szCs w:val="24"/>
                <w:lang w:val="vi-VN"/>
              </w:rPr>
              <w:t>NĂM 2025</w:t>
            </w:r>
          </w:p>
          <w:p w14:paraId="6AE6A0E3"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Bài thi môn: TOÁN</w:t>
            </w:r>
          </w:p>
        </w:tc>
      </w:tr>
      <w:tr w:rsidR="00845FD2" w:rsidRPr="00330A7E" w14:paraId="057B4DF1" w14:textId="77777777" w:rsidTr="00676EEF">
        <w:trPr>
          <w:trHeight w:val="724"/>
          <w:jc w:val="center"/>
        </w:trPr>
        <w:tc>
          <w:tcPr>
            <w:tcW w:w="4230" w:type="dxa"/>
            <w:vAlign w:val="center"/>
          </w:tcPr>
          <w:p w14:paraId="08A4CA45" w14:textId="44C6BD34" w:rsidR="00845FD2" w:rsidRPr="00330A7E" w:rsidRDefault="00845FD2" w:rsidP="00845FD2">
            <w:pPr>
              <w:tabs>
                <w:tab w:val="left" w:pos="992"/>
              </w:tabs>
              <w:jc w:val="center"/>
              <w:rPr>
                <w:rFonts w:ascii="Times New Roman" w:hAnsi="Times New Roman" w:cs="Times New Roman"/>
                <w:b/>
                <w:bCs/>
                <w:iCs/>
                <w:color w:val="000000" w:themeColor="text1"/>
                <w:sz w:val="24"/>
                <w:szCs w:val="24"/>
              </w:rPr>
            </w:pPr>
            <w:r w:rsidRPr="00330A7E">
              <w:rPr>
                <w:rFonts w:ascii="Times New Roman" w:hAnsi="Times New Roman" w:cs="Times New Roman"/>
                <w:b/>
                <w:bCs/>
                <w:iCs/>
                <w:color w:val="000000" w:themeColor="text1"/>
                <w:sz w:val="24"/>
                <w:szCs w:val="24"/>
                <w:highlight w:val="green"/>
              </w:rPr>
              <w:t xml:space="preserve">ĐỀ </w:t>
            </w:r>
            <w:r>
              <w:rPr>
                <w:rFonts w:ascii="Times New Roman" w:hAnsi="Times New Roman" w:cs="Times New Roman"/>
                <w:b/>
                <w:bCs/>
                <w:iCs/>
                <w:color w:val="000000" w:themeColor="text1"/>
                <w:sz w:val="24"/>
                <w:szCs w:val="24"/>
                <w:highlight w:val="green"/>
              </w:rPr>
              <w:t>1</w:t>
            </w:r>
            <w:r>
              <w:rPr>
                <w:rFonts w:ascii="Times New Roman" w:hAnsi="Times New Roman" w:cs="Times New Roman"/>
                <w:b/>
                <w:bCs/>
                <w:iCs/>
                <w:color w:val="000000" w:themeColor="text1"/>
                <w:sz w:val="24"/>
                <w:szCs w:val="24"/>
                <w:highlight w:val="green"/>
              </w:rPr>
              <w:t>2</w:t>
            </w:r>
          </w:p>
        </w:tc>
        <w:tc>
          <w:tcPr>
            <w:tcW w:w="5868" w:type="dxa"/>
            <w:vAlign w:val="center"/>
          </w:tcPr>
          <w:p w14:paraId="34F065BA" w14:textId="77777777" w:rsidR="00845FD2" w:rsidRPr="00330A7E" w:rsidRDefault="00845FD2" w:rsidP="00676EEF">
            <w:pPr>
              <w:tabs>
                <w:tab w:val="left" w:pos="992"/>
              </w:tabs>
              <w:jc w:val="center"/>
              <w:rPr>
                <w:rFonts w:ascii="Times New Roman" w:hAnsi="Times New Roman" w:cs="Times New Roman"/>
                <w:bCs/>
                <w:i/>
                <w:iCs/>
                <w:color w:val="000000" w:themeColor="text1"/>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799552" behindDoc="0" locked="0" layoutInCell="1" allowOverlap="1" wp14:anchorId="6669C0F5" wp14:editId="021C6FDE">
                      <wp:simplePos x="0" y="0"/>
                      <wp:positionH relativeFrom="column">
                        <wp:posOffset>794385</wp:posOffset>
                      </wp:positionH>
                      <wp:positionV relativeFrom="paragraph">
                        <wp:posOffset>198120</wp:posOffset>
                      </wp:positionV>
                      <wp:extent cx="2324100" cy="0"/>
                      <wp:effectExtent l="0" t="0" r="0" b="0"/>
                      <wp:wrapNone/>
                      <wp:docPr id="116"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99552;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PXtEUtgEAALkDAAAOAAAAZHJzL2Uyb0RvYy54bWysU02PEzEMvSPxH6Lc6cwUtEKjTvfQFVwQ VCz8gGzG6UQkceSEfvx7nLSdRQtCaLUXT5z42X7PntXt0TuxB0oWwyC7RSsFBI2jDbtBfv/24c17 KVJWYVQOAwzyBEnerl+/Wh1iD0uc0I1AgpOE1B/iIKecY980SU/gVVpghMCPBsmrzC7tmpHUgbN7 1yzb9qY5II2RUENKfHt3fpTrmt8Y0PmLMQmycIPk3nK1VO1Dsc16pfodqThZfWlDPaMLr2zgonOq O5WV+En2j1TeasKEJi80+gaNsRoqB2bTtU/Y3E8qQuXC4qQ4y5ReLq3+vN+SsCPPrruRIijPQ7rP pOxuymKDIbCESKIrSh1i6hmwCVu6eCluqdA+GvLly4TEsap7mtWFYxaaL5dvl++6loegr2/NIzBS yh8BvSiHQTobCnHVq/2nlLkYh15D2CmNnEvXUz45KMEufAXDZLhYV9F1jWDjSOwVL8D4o9LgXDWy QIx1bga1/wZdYgsM6mr9L3COrhUx5BnobUD6W9V8vLZqzvFX1meuhfYDjqc6iCoH70dV6bLLZQF/ 9yv88Y9b/wIAAP//AwBQSwMEFAAGAAgAAAAhAPl7FSTdAAAACQEAAA8AAABkcnMvZG93bnJldi54 bWxMj81OwzAQhO9IfQdrkbhRJwHaEuJUFT8nOITAgaMbL0nUeB3FbhJ4ehZxoMeZ/TQ7k21n24kR B986UhAvIxBIlTMt1Qre354uNyB80GR05wgVfKGHbb44y3Rq3ESvOJahFhxCPtUKmhD6VEpfNWi1 X7oeiW+fbrA6sBxqaQY9cbjtZBJFK2l1S/yh0T3eN1gdyqNVsH58Lot+enj5LuRaFsXowubwodTF +by7AxFwDv8w/Nbn6pBzp707kvGiY53cxIwquIoTEAxc38Zs7P8MmWfydEH+AwAA//8DAFBLAQIt ABQABgAIAAAAIQC2gziS/gAAAOEBAAATAAAAAAAAAAAAAAAAAAAAAABbQ29udGVudF9UeXBlc10u eG1sUEsBAi0AFAAGAAgAAAAhADj9If/WAAAAlAEAAAsAAAAAAAAAAAAAAAAALwEAAF9yZWxzLy5y ZWxzUEsBAi0AFAAGAAgAAAAhAI9e0RS2AQAAuQMAAA4AAAAAAAAAAAAAAAAALgIAAGRycy9lMm9E b2MueG1sUEsBAi0AFAAGAAgAAAAhAPl7FSTdAAAACQEAAA8AAAAAAAAAAAAAAAAAEAQAAGRycy9k b3ducmV2LnhtbFBLBQYAAAAABAAEAPMAAAAaBQAAAAA= " strokecolor="black [3040]"/>
                  </w:pict>
                </mc:Fallback>
              </mc:AlternateContent>
            </w:r>
            <w:r w:rsidRPr="00330A7E">
              <w:rPr>
                <w:rFonts w:ascii="Times New Roman" w:hAnsi="Times New Roman" w:cs="Times New Roman"/>
                <w:bCs/>
                <w:i/>
                <w:iCs/>
                <w:color w:val="000000" w:themeColor="text1"/>
                <w:sz w:val="24"/>
                <w:szCs w:val="24"/>
              </w:rPr>
              <w:t>Thời gian làm bài: 90 phút, không kể thời gian phát đề</w:t>
            </w:r>
          </w:p>
        </w:tc>
      </w:tr>
    </w:tbl>
    <w:p w14:paraId="4088B76D" w14:textId="77777777" w:rsidR="00ED397D" w:rsidRPr="00330A7E" w:rsidRDefault="00ED397D" w:rsidP="00330A7E">
      <w:pPr>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b/>
          <w:kern w:val="2"/>
          <w:sz w:val="24"/>
          <w:szCs w:val="24"/>
          <w14:ligatures w14:val="standardContextual"/>
        </w:rPr>
        <w:t>PHẦN I. Câu trắc nghiệm nhiều phương án lựa chọn</w:t>
      </w:r>
      <w:r w:rsidRPr="00330A7E">
        <w:rPr>
          <w:rFonts w:ascii="Times New Roman" w:eastAsia="Calibri" w:hAnsi="Times New Roman" w:cs="Times New Roman"/>
          <w:kern w:val="2"/>
          <w:sz w:val="24"/>
          <w:szCs w:val="24"/>
          <w14:ligatures w14:val="standardContextual"/>
        </w:rPr>
        <w:t>. Thí sinh trả lời từ câu 1 đến câu 12. Mỗi câu hỏi thí sinh chỉ chọn một phương án.</w:t>
      </w:r>
    </w:p>
    <w:p w14:paraId="57F19D06" w14:textId="77777777" w:rsidR="00ED397D" w:rsidRPr="00330A7E" w:rsidRDefault="00ED397D" w:rsidP="00330A7E">
      <w:pPr>
        <w:tabs>
          <w:tab w:val="left" w:pos="992"/>
        </w:tabs>
        <w:spacing w:before="120" w:after="0"/>
        <w:ind w:left="992" w:hanging="992"/>
        <w:contextualSpacing/>
        <w:jc w:val="both"/>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b/>
          <w:color w:val="0000FF"/>
          <w:kern w:val="2"/>
          <w:sz w:val="24"/>
          <w:szCs w:val="24"/>
          <w14:ligatures w14:val="standardContextual"/>
        </w:rPr>
        <w:t>Câu 1:</w:t>
      </w:r>
      <w:r w:rsidRPr="00330A7E">
        <w:rPr>
          <w:rFonts w:ascii="Times New Roman" w:eastAsia="Calibri" w:hAnsi="Times New Roman" w:cs="Times New Roman"/>
          <w:b/>
          <w:color w:val="0000FF"/>
          <w:kern w:val="2"/>
          <w:sz w:val="24"/>
          <w:szCs w:val="24"/>
          <w14:ligatures w14:val="standardContextual"/>
        </w:rPr>
        <w:tab/>
      </w:r>
      <w:r w:rsidRPr="00330A7E">
        <w:rPr>
          <w:rFonts w:ascii="Times New Roman" w:eastAsia="Calibri" w:hAnsi="Times New Roman" w:cs="Times New Roman"/>
          <w:kern w:val="2"/>
          <w:sz w:val="24"/>
          <w:szCs w:val="24"/>
          <w14:ligatures w14:val="standardContextual"/>
        </w:rPr>
        <w:t xml:space="preserve">Cho hàm số </w:t>
      </w:r>
      <w:r w:rsidRPr="00330A7E">
        <w:rPr>
          <w:rFonts w:ascii="Times New Roman" w:eastAsia="Calibri" w:hAnsi="Times New Roman" w:cs="Times New Roman"/>
          <w:kern w:val="2"/>
          <w:position w:val="-14"/>
          <w:sz w:val="24"/>
          <w:szCs w:val="24"/>
          <w14:ligatures w14:val="standardContextual"/>
        </w:rPr>
        <w:object w:dxaOrig="960" w:dyaOrig="400" w14:anchorId="322B5902">
          <v:shape id="_x0000_i4684" type="#_x0000_t75" style="width:48pt;height:20.25pt" o:ole="">
            <v:imagedata r:id="rId6204" o:title=""/>
          </v:shape>
          <o:OLEObject Type="Embed" ProgID="Equation.DSMT4" ShapeID="_x0000_i4684" DrawAspect="Content" ObjectID="_1796843746" r:id="rId6475"/>
        </w:object>
      </w:r>
      <w:r w:rsidRPr="00330A7E">
        <w:rPr>
          <w:rFonts w:ascii="Times New Roman" w:eastAsia="Calibri" w:hAnsi="Times New Roman" w:cs="Times New Roman"/>
          <w:kern w:val="2"/>
          <w:sz w:val="24"/>
          <w:szCs w:val="24"/>
          <w14:ligatures w14:val="standardContextual"/>
        </w:rPr>
        <w:t xml:space="preserve"> có đồ thị như hình sau. Điểm cực đại của hàm số đã cho là:</w:t>
      </w:r>
    </w:p>
    <w:p w14:paraId="6B21D382" w14:textId="77777777" w:rsidR="00ED397D" w:rsidRPr="00330A7E" w:rsidRDefault="00ED397D" w:rsidP="00330A7E">
      <w:pPr>
        <w:spacing w:before="120" w:after="0"/>
        <w:ind w:left="992"/>
        <w:contextualSpacing/>
        <w:jc w:val="center"/>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noProof/>
          <w:color w:val="000000"/>
          <w:kern w:val="2"/>
          <w:sz w:val="24"/>
          <w:szCs w:val="24"/>
          <w:lang w:eastAsia="en-US"/>
          <w14:ligatures w14:val="standardContextual"/>
        </w:rPr>
        <w:drawing>
          <wp:anchor distT="0" distB="0" distL="114300" distR="114300" simplePos="0" relativeHeight="251715584" behindDoc="0" locked="0" layoutInCell="1" allowOverlap="1" wp14:anchorId="78AF352C" wp14:editId="7497D01E">
            <wp:simplePos x="0" y="0"/>
            <wp:positionH relativeFrom="margin">
              <wp:align>center</wp:align>
            </wp:positionH>
            <wp:positionV relativeFrom="paragraph">
              <wp:posOffset>28575</wp:posOffset>
            </wp:positionV>
            <wp:extent cx="1363133" cy="1261815"/>
            <wp:effectExtent l="0" t="0" r="8890" b="0"/>
            <wp:wrapSquare wrapText="bothSides"/>
            <wp:docPr id="1453070280" name="Picture 1453070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rotWithShape="1">
                    <a:blip r:embed="rId6476" cstate="print">
                      <a:extLst>
                        <a:ext uri="{28A0092B-C50C-407E-A947-70E740481C1C}">
                          <a14:useLocalDpi xmlns:a14="http://schemas.microsoft.com/office/drawing/2010/main" val="0"/>
                        </a:ext>
                      </a:extLst>
                    </a:blip>
                    <a:srcRect l="10012" t="7510" r="6690" b="2779"/>
                    <a:stretch/>
                  </pic:blipFill>
                  <pic:spPr bwMode="auto">
                    <a:xfrm>
                      <a:off x="0" y="0"/>
                      <a:ext cx="1363133" cy="1261815"/>
                    </a:xfrm>
                    <a:prstGeom prst="rect">
                      <a:avLst/>
                    </a:prstGeom>
                    <a:noFill/>
                    <a:ln>
                      <a:noFill/>
                    </a:ln>
                    <a:extLst>
                      <a:ext uri="{53640926-AAD7-44D8-BBD7-CCE9431645EC}">
                        <a14:shadowObscured xmlns:a14="http://schemas.microsoft.com/office/drawing/2010/main"/>
                      </a:ext>
                    </a:extLst>
                  </pic:spPr>
                </pic:pic>
              </a:graphicData>
            </a:graphic>
          </wp:anchor>
        </w:drawing>
      </w:r>
    </w:p>
    <w:p w14:paraId="0BBC0463"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color w:val="0000FF"/>
          <w:kern w:val="2"/>
          <w:sz w:val="24"/>
          <w:szCs w:val="24"/>
          <w14:ligatures w14:val="standardContextual"/>
        </w:rPr>
      </w:pPr>
    </w:p>
    <w:p w14:paraId="4700FBA4"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color w:val="0000FF"/>
          <w:kern w:val="2"/>
          <w:sz w:val="24"/>
          <w:szCs w:val="24"/>
          <w14:ligatures w14:val="standardContextual"/>
        </w:rPr>
      </w:pPr>
    </w:p>
    <w:p w14:paraId="0BC2ACD4"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color w:val="0000FF"/>
          <w:kern w:val="2"/>
          <w:sz w:val="24"/>
          <w:szCs w:val="24"/>
          <w14:ligatures w14:val="standardContextual"/>
        </w:rPr>
      </w:pPr>
    </w:p>
    <w:p w14:paraId="466D0A38"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color w:val="0000FF"/>
          <w:kern w:val="2"/>
          <w:sz w:val="24"/>
          <w:szCs w:val="24"/>
          <w14:ligatures w14:val="standardContextual"/>
        </w:rPr>
      </w:pPr>
    </w:p>
    <w:p w14:paraId="602DF1F0"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color w:val="0000FF"/>
          <w:kern w:val="2"/>
          <w:sz w:val="24"/>
          <w:szCs w:val="24"/>
          <w14:ligatures w14:val="standardContextual"/>
        </w:rPr>
      </w:pPr>
    </w:p>
    <w:p w14:paraId="5DA77E18"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color w:val="0000FF"/>
          <w:kern w:val="2"/>
          <w:sz w:val="24"/>
          <w:szCs w:val="24"/>
          <w14:ligatures w14:val="standardContextual"/>
        </w:rPr>
      </w:pPr>
    </w:p>
    <w:p w14:paraId="7D9D4CDC"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color w:val="000000"/>
          <w:kern w:val="2"/>
          <w:sz w:val="24"/>
          <w:szCs w:val="24"/>
          <w14:ligatures w14:val="standardContextual"/>
        </w:rPr>
      </w:pPr>
      <w:r w:rsidRPr="00330A7E">
        <w:rPr>
          <w:rFonts w:ascii="Times New Roman" w:eastAsia="Calibri" w:hAnsi="Times New Roman" w:cs="Times New Roman"/>
          <w:b/>
          <w:color w:val="0000FF"/>
          <w:kern w:val="2"/>
          <w:sz w:val="24"/>
          <w:szCs w:val="24"/>
          <w14:ligatures w14:val="standardContextual"/>
        </w:rPr>
        <w:t xml:space="preserve">A. </w:t>
      </w:r>
      <w:r w:rsidRPr="00330A7E">
        <w:rPr>
          <w:rFonts w:ascii="Times New Roman" w:eastAsia="Calibri" w:hAnsi="Times New Roman" w:cs="Times New Roman"/>
          <w:kern w:val="2"/>
          <w:position w:val="-4"/>
          <w:sz w:val="24"/>
          <w:szCs w:val="24"/>
          <w14:ligatures w14:val="standardContextual"/>
        </w:rPr>
        <w:object w:dxaOrig="380" w:dyaOrig="260" w14:anchorId="44026F6D">
          <v:shape id="_x0000_i4685" type="#_x0000_t75" style="width:18.75pt;height:12.75pt" o:ole="">
            <v:imagedata r:id="rId6207" o:title=""/>
          </v:shape>
          <o:OLEObject Type="Embed" ProgID="Equation.DSMT4" ShapeID="_x0000_i4685" DrawAspect="Content" ObjectID="_1796843747" r:id="rId6477"/>
        </w:object>
      </w:r>
      <w:r w:rsidRPr="00330A7E">
        <w:rPr>
          <w:rFonts w:ascii="Times New Roman" w:eastAsia="Calibri" w:hAnsi="Times New Roman" w:cs="Times New Roman"/>
          <w:color w:val="000000"/>
          <w:kern w:val="2"/>
          <w:sz w:val="24"/>
          <w:szCs w:val="24"/>
          <w14:ligatures w14:val="standardContextual"/>
        </w:rPr>
        <w:t>.</w:t>
      </w:r>
      <w:r w:rsidRPr="00330A7E">
        <w:rPr>
          <w:rFonts w:ascii="Times New Roman" w:eastAsia="Calibri" w:hAnsi="Times New Roman" w:cs="Times New Roman"/>
          <w:color w:val="000000"/>
          <w:kern w:val="2"/>
          <w:sz w:val="24"/>
          <w:szCs w:val="24"/>
          <w14:ligatures w14:val="standardContextual"/>
        </w:rPr>
        <w:tab/>
      </w:r>
      <w:r w:rsidRPr="00330A7E">
        <w:rPr>
          <w:rFonts w:ascii="Times New Roman" w:eastAsia="Calibri" w:hAnsi="Times New Roman" w:cs="Times New Roman"/>
          <w:b/>
          <w:color w:val="0000FF"/>
          <w:kern w:val="2"/>
          <w:sz w:val="24"/>
          <w:szCs w:val="24"/>
          <w14:ligatures w14:val="standardContextual"/>
        </w:rPr>
        <w:t xml:space="preserve">B. </w:t>
      </w:r>
      <w:r w:rsidRPr="00330A7E">
        <w:rPr>
          <w:rFonts w:ascii="Times New Roman" w:eastAsia="Calibri" w:hAnsi="Times New Roman" w:cs="Times New Roman"/>
          <w:kern w:val="2"/>
          <w:position w:val="-4"/>
          <w:sz w:val="24"/>
          <w:szCs w:val="24"/>
          <w14:ligatures w14:val="standardContextual"/>
        </w:rPr>
        <w:object w:dxaOrig="180" w:dyaOrig="260" w14:anchorId="2C79904D">
          <v:shape id="_x0000_i4686" type="#_x0000_t75" style="width:9.75pt;height:12.75pt" o:ole="">
            <v:imagedata r:id="rId2099" o:title=""/>
          </v:shape>
          <o:OLEObject Type="Embed" ProgID="Equation.DSMT4" ShapeID="_x0000_i4686" DrawAspect="Content" ObjectID="_1796843748" r:id="rId6478"/>
        </w:object>
      </w:r>
      <w:r w:rsidRPr="00330A7E">
        <w:rPr>
          <w:rFonts w:ascii="Times New Roman" w:eastAsia="Calibri" w:hAnsi="Times New Roman" w:cs="Times New Roman"/>
          <w:color w:val="000000"/>
          <w:kern w:val="2"/>
          <w:sz w:val="24"/>
          <w:szCs w:val="24"/>
          <w14:ligatures w14:val="standardContextual"/>
        </w:rPr>
        <w:t>.</w:t>
      </w:r>
      <w:r w:rsidRPr="00330A7E">
        <w:rPr>
          <w:rFonts w:ascii="Times New Roman" w:eastAsia="Calibri" w:hAnsi="Times New Roman" w:cs="Times New Roman"/>
          <w:color w:val="000000"/>
          <w:kern w:val="2"/>
          <w:sz w:val="24"/>
          <w:szCs w:val="24"/>
          <w14:ligatures w14:val="standardContextual"/>
        </w:rPr>
        <w:tab/>
      </w:r>
      <w:r w:rsidRPr="00330A7E">
        <w:rPr>
          <w:rFonts w:ascii="Times New Roman" w:eastAsia="Calibri" w:hAnsi="Times New Roman" w:cs="Times New Roman"/>
          <w:b/>
          <w:color w:val="0000FF"/>
          <w:kern w:val="2"/>
          <w:sz w:val="24"/>
          <w:szCs w:val="24"/>
          <w14:ligatures w14:val="standardContextual"/>
        </w:rPr>
        <w:t xml:space="preserve">C. </w:t>
      </w:r>
      <w:r w:rsidRPr="00330A7E">
        <w:rPr>
          <w:rFonts w:ascii="Times New Roman" w:eastAsia="Calibri" w:hAnsi="Times New Roman" w:cs="Times New Roman"/>
          <w:kern w:val="2"/>
          <w:sz w:val="24"/>
          <w:szCs w:val="24"/>
          <w14:ligatures w14:val="standardContextual"/>
        </w:rPr>
        <w:t>0</w:t>
      </w:r>
      <w:r w:rsidRPr="00330A7E">
        <w:rPr>
          <w:rFonts w:ascii="Times New Roman" w:eastAsia="Calibri" w:hAnsi="Times New Roman" w:cs="Times New Roman"/>
          <w:color w:val="000000"/>
          <w:kern w:val="2"/>
          <w:sz w:val="24"/>
          <w:szCs w:val="24"/>
          <w14:ligatures w14:val="standardContextual"/>
        </w:rPr>
        <w:t>.</w:t>
      </w:r>
      <w:r w:rsidRPr="00330A7E">
        <w:rPr>
          <w:rFonts w:ascii="Times New Roman" w:eastAsia="Calibri" w:hAnsi="Times New Roman" w:cs="Times New Roman"/>
          <w:color w:val="000000"/>
          <w:kern w:val="2"/>
          <w:sz w:val="24"/>
          <w:szCs w:val="24"/>
          <w14:ligatures w14:val="standardContextual"/>
        </w:rPr>
        <w:tab/>
      </w:r>
      <w:r w:rsidRPr="00330A7E">
        <w:rPr>
          <w:rFonts w:ascii="Times New Roman" w:eastAsia="Calibri" w:hAnsi="Times New Roman" w:cs="Times New Roman"/>
          <w:b/>
          <w:color w:val="0000FF"/>
          <w:kern w:val="2"/>
          <w:sz w:val="24"/>
          <w:szCs w:val="24"/>
          <w14:ligatures w14:val="standardContextual"/>
        </w:rPr>
        <w:t xml:space="preserve">D. </w:t>
      </w:r>
      <w:r w:rsidRPr="00330A7E">
        <w:rPr>
          <w:rFonts w:ascii="Times New Roman" w:eastAsia="Calibri" w:hAnsi="Times New Roman" w:cs="Times New Roman"/>
          <w:kern w:val="2"/>
          <w:sz w:val="24"/>
          <w:szCs w:val="24"/>
          <w14:ligatures w14:val="standardContextual"/>
        </w:rPr>
        <w:t>2</w:t>
      </w:r>
      <w:r w:rsidRPr="00330A7E">
        <w:rPr>
          <w:rFonts w:ascii="Times New Roman" w:eastAsia="Calibri" w:hAnsi="Times New Roman" w:cs="Times New Roman"/>
          <w:color w:val="000000"/>
          <w:kern w:val="2"/>
          <w:sz w:val="24"/>
          <w:szCs w:val="24"/>
          <w14:ligatures w14:val="standardContextual"/>
        </w:rPr>
        <w:t>.</w:t>
      </w:r>
    </w:p>
    <w:p w14:paraId="169A9494" w14:textId="77777777" w:rsidR="00ED397D" w:rsidRPr="00330A7E" w:rsidRDefault="00ED397D" w:rsidP="00330A7E">
      <w:pPr>
        <w:tabs>
          <w:tab w:val="left" w:pos="992"/>
        </w:tabs>
        <w:spacing w:before="120" w:after="0"/>
        <w:ind w:left="992" w:hanging="992"/>
        <w:contextualSpacing/>
        <w:jc w:val="both"/>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b/>
          <w:color w:val="0000FF"/>
          <w:kern w:val="2"/>
          <w:sz w:val="24"/>
          <w:szCs w:val="24"/>
          <w14:ligatures w14:val="standardContextual"/>
        </w:rPr>
        <w:t>Câu 2:</w:t>
      </w:r>
      <w:r w:rsidRPr="00330A7E">
        <w:rPr>
          <w:rFonts w:ascii="Times New Roman" w:eastAsia="Calibri" w:hAnsi="Times New Roman" w:cs="Times New Roman"/>
          <w:b/>
          <w:color w:val="0000FF"/>
          <w:kern w:val="2"/>
          <w:sz w:val="24"/>
          <w:szCs w:val="24"/>
          <w14:ligatures w14:val="standardContextual"/>
        </w:rPr>
        <w:tab/>
      </w:r>
      <w:r w:rsidRPr="00330A7E">
        <w:rPr>
          <w:rFonts w:ascii="Times New Roman" w:eastAsia="Calibri" w:hAnsi="Times New Roman" w:cs="Times New Roman"/>
          <w:kern w:val="2"/>
          <w:sz w:val="24"/>
          <w:szCs w:val="24"/>
          <w14:ligatures w14:val="standardContextual"/>
        </w:rPr>
        <w:t xml:space="preserve">Cho hàm số </w:t>
      </w:r>
      <w:r w:rsidRPr="00330A7E">
        <w:rPr>
          <w:rFonts w:ascii="Times New Roman" w:eastAsia="Calibri" w:hAnsi="Times New Roman" w:cs="Times New Roman"/>
          <w:kern w:val="2"/>
          <w:position w:val="-14"/>
          <w:sz w:val="24"/>
          <w:szCs w:val="24"/>
          <w14:ligatures w14:val="standardContextual"/>
        </w:rPr>
        <w:object w:dxaOrig="960" w:dyaOrig="400" w14:anchorId="4EA19C6F">
          <v:shape id="_x0000_i4687" type="#_x0000_t75" style="width:48pt;height:20.25pt" o:ole="">
            <v:imagedata r:id="rId6204" o:title=""/>
          </v:shape>
          <o:OLEObject Type="Embed" ProgID="Equation.DSMT4" ShapeID="_x0000_i4687" DrawAspect="Content" ObjectID="_1796843749" r:id="rId6479"/>
        </w:object>
      </w:r>
      <w:r w:rsidRPr="00330A7E">
        <w:rPr>
          <w:rFonts w:ascii="Times New Roman" w:eastAsia="Calibri" w:hAnsi="Times New Roman" w:cs="Times New Roman"/>
          <w:kern w:val="2"/>
          <w:sz w:val="24"/>
          <w:szCs w:val="24"/>
          <w14:ligatures w14:val="standardContextual"/>
        </w:rPr>
        <w:t xml:space="preserve"> có đồ thị như hình vẽ. Đường thẳng nào sau đây là đường tiệm cận đứng của đồ thị hàm số đã cho?</w:t>
      </w:r>
    </w:p>
    <w:p w14:paraId="4342A099" w14:textId="77777777" w:rsidR="00ED397D" w:rsidRPr="00330A7E" w:rsidRDefault="00ED397D" w:rsidP="00330A7E">
      <w:pPr>
        <w:spacing w:before="120" w:after="0"/>
        <w:ind w:left="992"/>
        <w:contextualSpacing/>
        <w:jc w:val="center"/>
        <w:rPr>
          <w:rFonts w:ascii="Times New Roman" w:eastAsia="Calibri" w:hAnsi="Times New Roman" w:cs="Times New Roman"/>
          <w:noProof/>
          <w:kern w:val="2"/>
          <w:sz w:val="24"/>
          <w:szCs w:val="24"/>
          <w14:ligatures w14:val="standardContextual"/>
        </w:rPr>
      </w:pPr>
      <w:r w:rsidRPr="00330A7E">
        <w:rPr>
          <w:rFonts w:ascii="Times New Roman" w:eastAsia="Calibri" w:hAnsi="Times New Roman" w:cs="Times New Roman"/>
          <w:noProof/>
          <w:color w:val="000000"/>
          <w:kern w:val="2"/>
          <w:sz w:val="24"/>
          <w:szCs w:val="24"/>
          <w:lang w:eastAsia="en-US"/>
          <w14:ligatures w14:val="standardContextual"/>
        </w:rPr>
        <w:drawing>
          <wp:anchor distT="0" distB="0" distL="114300" distR="114300" simplePos="0" relativeHeight="251716608" behindDoc="1" locked="0" layoutInCell="1" allowOverlap="1" wp14:anchorId="7F1807E7" wp14:editId="57F4369B">
            <wp:simplePos x="0" y="0"/>
            <wp:positionH relativeFrom="column">
              <wp:posOffset>3181350</wp:posOffset>
            </wp:positionH>
            <wp:positionV relativeFrom="paragraph">
              <wp:posOffset>147955</wp:posOffset>
            </wp:positionV>
            <wp:extent cx="1454150" cy="1398270"/>
            <wp:effectExtent l="0" t="0" r="0" b="0"/>
            <wp:wrapSquare wrapText="bothSides"/>
            <wp:docPr id="1453070281" name="Picture 145307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rotWithShape="1">
                    <a:blip r:embed="rId6480" cstate="print">
                      <a:extLst>
                        <a:ext uri="{28A0092B-C50C-407E-A947-70E740481C1C}">
                          <a14:useLocalDpi xmlns:a14="http://schemas.microsoft.com/office/drawing/2010/main" val="0"/>
                        </a:ext>
                      </a:extLst>
                    </a:blip>
                    <a:srcRect l="17908" t="26142" r="10775" b="19162"/>
                    <a:stretch/>
                  </pic:blipFill>
                  <pic:spPr bwMode="auto">
                    <a:xfrm>
                      <a:off x="0" y="0"/>
                      <a:ext cx="1454150" cy="1398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17D536" w14:textId="77777777" w:rsidR="00ED397D" w:rsidRPr="00330A7E" w:rsidRDefault="00ED397D" w:rsidP="00330A7E">
      <w:pPr>
        <w:spacing w:before="120" w:after="0"/>
        <w:ind w:left="992"/>
        <w:contextualSpacing/>
        <w:jc w:val="center"/>
        <w:rPr>
          <w:rFonts w:ascii="Times New Roman" w:eastAsia="Calibri" w:hAnsi="Times New Roman" w:cs="Times New Roman"/>
          <w:noProof/>
          <w:kern w:val="2"/>
          <w:sz w:val="24"/>
          <w:szCs w:val="24"/>
          <w14:ligatures w14:val="standardContextual"/>
        </w:rPr>
      </w:pPr>
    </w:p>
    <w:p w14:paraId="235B6B56" w14:textId="77777777" w:rsidR="00ED397D" w:rsidRPr="00330A7E" w:rsidRDefault="00ED397D" w:rsidP="00330A7E">
      <w:pPr>
        <w:spacing w:before="120" w:after="0"/>
        <w:ind w:left="992"/>
        <w:contextualSpacing/>
        <w:jc w:val="center"/>
        <w:rPr>
          <w:rFonts w:ascii="Times New Roman" w:eastAsia="Calibri" w:hAnsi="Times New Roman" w:cs="Times New Roman"/>
          <w:noProof/>
          <w:kern w:val="2"/>
          <w:sz w:val="24"/>
          <w:szCs w:val="24"/>
          <w14:ligatures w14:val="standardContextual"/>
        </w:rPr>
      </w:pPr>
    </w:p>
    <w:p w14:paraId="05317952" w14:textId="77777777" w:rsidR="00ED397D" w:rsidRPr="00330A7E" w:rsidRDefault="00ED397D" w:rsidP="00330A7E">
      <w:pPr>
        <w:spacing w:before="120" w:after="0"/>
        <w:ind w:left="992"/>
        <w:contextualSpacing/>
        <w:jc w:val="center"/>
        <w:rPr>
          <w:rFonts w:ascii="Times New Roman" w:eastAsia="Calibri" w:hAnsi="Times New Roman" w:cs="Times New Roman"/>
          <w:noProof/>
          <w:kern w:val="2"/>
          <w:sz w:val="24"/>
          <w:szCs w:val="24"/>
          <w14:ligatures w14:val="standardContextual"/>
        </w:rPr>
      </w:pPr>
    </w:p>
    <w:p w14:paraId="5607DF4F" w14:textId="77777777" w:rsidR="00ED397D" w:rsidRPr="00330A7E" w:rsidRDefault="00ED397D" w:rsidP="00330A7E">
      <w:pPr>
        <w:spacing w:before="120" w:after="0"/>
        <w:ind w:left="992"/>
        <w:contextualSpacing/>
        <w:jc w:val="center"/>
        <w:rPr>
          <w:rFonts w:ascii="Times New Roman" w:eastAsia="Calibri" w:hAnsi="Times New Roman" w:cs="Times New Roman"/>
          <w:kern w:val="2"/>
          <w:sz w:val="24"/>
          <w:szCs w:val="24"/>
          <w14:ligatures w14:val="standardContextual"/>
        </w:rPr>
      </w:pPr>
    </w:p>
    <w:p w14:paraId="070EAD19"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color w:val="0000FF"/>
          <w:kern w:val="2"/>
          <w:sz w:val="24"/>
          <w:szCs w:val="24"/>
          <w14:ligatures w14:val="standardContextual"/>
        </w:rPr>
      </w:pPr>
    </w:p>
    <w:p w14:paraId="591351ED"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color w:val="0000FF"/>
          <w:kern w:val="2"/>
          <w:sz w:val="24"/>
          <w:szCs w:val="24"/>
          <w14:ligatures w14:val="standardContextual"/>
        </w:rPr>
      </w:pPr>
    </w:p>
    <w:p w14:paraId="553AD3A1"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color w:val="0000FF"/>
          <w:kern w:val="2"/>
          <w:sz w:val="24"/>
          <w:szCs w:val="24"/>
          <w14:ligatures w14:val="standardContextual"/>
        </w:rPr>
      </w:pPr>
    </w:p>
    <w:p w14:paraId="4CD59BDB"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color w:val="0000FF"/>
          <w:kern w:val="2"/>
          <w:sz w:val="24"/>
          <w:szCs w:val="24"/>
          <w14:ligatures w14:val="standardContextual"/>
        </w:rPr>
      </w:pPr>
    </w:p>
    <w:p w14:paraId="39C90EA1"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color w:val="000000"/>
          <w:kern w:val="2"/>
          <w:sz w:val="24"/>
          <w:szCs w:val="24"/>
          <w14:ligatures w14:val="standardContextual"/>
        </w:rPr>
      </w:pPr>
      <w:r w:rsidRPr="00330A7E">
        <w:rPr>
          <w:rFonts w:ascii="Times New Roman" w:eastAsia="Calibri" w:hAnsi="Times New Roman" w:cs="Times New Roman"/>
          <w:b/>
          <w:color w:val="0000FF"/>
          <w:kern w:val="2"/>
          <w:sz w:val="24"/>
          <w:szCs w:val="24"/>
          <w14:ligatures w14:val="standardContextual"/>
        </w:rPr>
        <w:t xml:space="preserve">A. </w:t>
      </w:r>
      <w:r w:rsidRPr="00330A7E">
        <w:rPr>
          <w:rFonts w:ascii="Times New Roman" w:eastAsia="Calibri" w:hAnsi="Times New Roman" w:cs="Times New Roman"/>
          <w:kern w:val="2"/>
          <w:position w:val="-4"/>
          <w:sz w:val="24"/>
          <w:szCs w:val="24"/>
          <w14:ligatures w14:val="standardContextual"/>
        </w:rPr>
        <w:object w:dxaOrig="580" w:dyaOrig="260" w14:anchorId="28FB2C96">
          <v:shape id="_x0000_i4688" type="#_x0000_t75" style="width:29.25pt;height:12.75pt" o:ole="">
            <v:imagedata r:id="rId6214" o:title=""/>
          </v:shape>
          <o:OLEObject Type="Embed" ProgID="Equation.DSMT4" ShapeID="_x0000_i4688" DrawAspect="Content" ObjectID="_1796843750" r:id="rId6481"/>
        </w:object>
      </w:r>
      <w:r w:rsidRPr="00330A7E">
        <w:rPr>
          <w:rFonts w:ascii="Times New Roman" w:eastAsia="Calibri" w:hAnsi="Times New Roman" w:cs="Times New Roman"/>
          <w:color w:val="000000"/>
          <w:kern w:val="2"/>
          <w:sz w:val="24"/>
          <w:szCs w:val="24"/>
          <w14:ligatures w14:val="standardContextual"/>
        </w:rPr>
        <w:t>.</w:t>
      </w:r>
      <w:r w:rsidRPr="00330A7E">
        <w:rPr>
          <w:rFonts w:ascii="Times New Roman" w:eastAsia="Calibri" w:hAnsi="Times New Roman" w:cs="Times New Roman"/>
          <w:color w:val="000000"/>
          <w:kern w:val="2"/>
          <w:sz w:val="24"/>
          <w:szCs w:val="24"/>
          <w14:ligatures w14:val="standardContextual"/>
        </w:rPr>
        <w:tab/>
      </w:r>
      <w:r w:rsidRPr="00330A7E">
        <w:rPr>
          <w:rFonts w:ascii="Times New Roman" w:eastAsia="Calibri" w:hAnsi="Times New Roman" w:cs="Times New Roman"/>
          <w:b/>
          <w:color w:val="0000FF"/>
          <w:kern w:val="2"/>
          <w:sz w:val="24"/>
          <w:szCs w:val="24"/>
          <w14:ligatures w14:val="standardContextual"/>
        </w:rPr>
        <w:t xml:space="preserve">B. </w:t>
      </w:r>
      <w:r w:rsidRPr="00330A7E">
        <w:rPr>
          <w:rFonts w:ascii="Times New Roman" w:eastAsia="Calibri" w:hAnsi="Times New Roman" w:cs="Times New Roman"/>
          <w:kern w:val="2"/>
          <w:position w:val="-4"/>
          <w:sz w:val="24"/>
          <w:szCs w:val="24"/>
          <w14:ligatures w14:val="standardContextual"/>
        </w:rPr>
        <w:object w:dxaOrig="760" w:dyaOrig="260" w14:anchorId="46EA3D4D">
          <v:shape id="_x0000_i4689" type="#_x0000_t75" style="width:38.25pt;height:12.75pt" o:ole="">
            <v:imagedata r:id="rId6216" o:title=""/>
          </v:shape>
          <o:OLEObject Type="Embed" ProgID="Equation.DSMT4" ShapeID="_x0000_i4689" DrawAspect="Content" ObjectID="_1796843751" r:id="rId6482"/>
        </w:object>
      </w:r>
      <w:r w:rsidRPr="00330A7E">
        <w:rPr>
          <w:rFonts w:ascii="Times New Roman" w:eastAsia="Calibri" w:hAnsi="Times New Roman" w:cs="Times New Roman"/>
          <w:color w:val="000000"/>
          <w:kern w:val="2"/>
          <w:sz w:val="24"/>
          <w:szCs w:val="24"/>
          <w14:ligatures w14:val="standardContextual"/>
        </w:rPr>
        <w:t>.</w:t>
      </w:r>
      <w:r w:rsidRPr="00330A7E">
        <w:rPr>
          <w:rFonts w:ascii="Times New Roman" w:eastAsia="Calibri" w:hAnsi="Times New Roman" w:cs="Times New Roman"/>
          <w:color w:val="000000"/>
          <w:kern w:val="2"/>
          <w:sz w:val="24"/>
          <w:szCs w:val="24"/>
          <w14:ligatures w14:val="standardContextual"/>
        </w:rPr>
        <w:tab/>
      </w:r>
      <w:r w:rsidRPr="00330A7E">
        <w:rPr>
          <w:rFonts w:ascii="Times New Roman" w:eastAsia="Calibri" w:hAnsi="Times New Roman" w:cs="Times New Roman"/>
          <w:b/>
          <w:color w:val="0000FF"/>
          <w:kern w:val="2"/>
          <w:sz w:val="24"/>
          <w:szCs w:val="24"/>
          <w14:ligatures w14:val="standardContextual"/>
        </w:rPr>
        <w:t xml:space="preserve">C. </w:t>
      </w:r>
      <w:r w:rsidRPr="00330A7E">
        <w:rPr>
          <w:rFonts w:ascii="Times New Roman" w:eastAsia="Calibri" w:hAnsi="Times New Roman" w:cs="Times New Roman"/>
          <w:kern w:val="2"/>
          <w:position w:val="-10"/>
          <w:sz w:val="24"/>
          <w:szCs w:val="24"/>
          <w14:ligatures w14:val="standardContextual"/>
        </w:rPr>
        <w:object w:dxaOrig="600" w:dyaOrig="320" w14:anchorId="233E7F67">
          <v:shape id="_x0000_i4690" type="#_x0000_t75" style="width:30pt;height:15.75pt" o:ole="">
            <v:imagedata r:id="rId6218" o:title=""/>
          </v:shape>
          <o:OLEObject Type="Embed" ProgID="Equation.DSMT4" ShapeID="_x0000_i4690" DrawAspect="Content" ObjectID="_1796843752" r:id="rId6483"/>
        </w:object>
      </w:r>
      <w:r w:rsidRPr="00330A7E">
        <w:rPr>
          <w:rFonts w:ascii="Times New Roman" w:eastAsia="Calibri" w:hAnsi="Times New Roman" w:cs="Times New Roman"/>
          <w:color w:val="000000"/>
          <w:kern w:val="2"/>
          <w:sz w:val="24"/>
          <w:szCs w:val="24"/>
          <w14:ligatures w14:val="standardContextual"/>
        </w:rPr>
        <w:t>.</w:t>
      </w:r>
      <w:r w:rsidRPr="00330A7E">
        <w:rPr>
          <w:rFonts w:ascii="Times New Roman" w:eastAsia="Calibri" w:hAnsi="Times New Roman" w:cs="Times New Roman"/>
          <w:color w:val="000000"/>
          <w:kern w:val="2"/>
          <w:sz w:val="24"/>
          <w:szCs w:val="24"/>
          <w14:ligatures w14:val="standardContextual"/>
        </w:rPr>
        <w:tab/>
      </w:r>
      <w:r w:rsidRPr="00330A7E">
        <w:rPr>
          <w:rFonts w:ascii="Times New Roman" w:eastAsia="Calibri" w:hAnsi="Times New Roman" w:cs="Times New Roman"/>
          <w:b/>
          <w:color w:val="0000FF"/>
          <w:kern w:val="2"/>
          <w:sz w:val="24"/>
          <w:szCs w:val="24"/>
          <w14:ligatures w14:val="standardContextual"/>
        </w:rPr>
        <w:t xml:space="preserve">D. </w:t>
      </w:r>
      <w:r w:rsidRPr="00330A7E">
        <w:rPr>
          <w:rFonts w:ascii="Times New Roman" w:eastAsia="Calibri" w:hAnsi="Times New Roman" w:cs="Times New Roman"/>
          <w:kern w:val="2"/>
          <w:position w:val="-10"/>
          <w:sz w:val="24"/>
          <w:szCs w:val="24"/>
          <w14:ligatures w14:val="standardContextual"/>
        </w:rPr>
        <w:object w:dxaOrig="800" w:dyaOrig="320" w14:anchorId="2FAA5063">
          <v:shape id="_x0000_i4691" type="#_x0000_t75" style="width:39.75pt;height:15.75pt" o:ole="">
            <v:imagedata r:id="rId6220" o:title=""/>
          </v:shape>
          <o:OLEObject Type="Embed" ProgID="Equation.DSMT4" ShapeID="_x0000_i4691" DrawAspect="Content" ObjectID="_1796843753" r:id="rId6484"/>
        </w:object>
      </w:r>
      <w:r w:rsidRPr="00330A7E">
        <w:rPr>
          <w:rFonts w:ascii="Times New Roman" w:eastAsia="Calibri" w:hAnsi="Times New Roman" w:cs="Times New Roman"/>
          <w:color w:val="000000"/>
          <w:kern w:val="2"/>
          <w:sz w:val="24"/>
          <w:szCs w:val="24"/>
          <w14:ligatures w14:val="standardContextual"/>
        </w:rPr>
        <w:t>.</w:t>
      </w:r>
    </w:p>
    <w:p w14:paraId="714309CE" w14:textId="77777777" w:rsidR="00ED397D" w:rsidRPr="00330A7E" w:rsidRDefault="00ED397D" w:rsidP="00330A7E">
      <w:pPr>
        <w:tabs>
          <w:tab w:val="left" w:pos="992"/>
        </w:tabs>
        <w:spacing w:before="120" w:after="0"/>
        <w:ind w:left="992" w:hanging="992"/>
        <w:contextualSpacing/>
        <w:jc w:val="both"/>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b/>
          <w:color w:val="0000FF"/>
          <w:kern w:val="2"/>
          <w:sz w:val="24"/>
          <w:szCs w:val="24"/>
          <w14:ligatures w14:val="standardContextual"/>
        </w:rPr>
        <w:t>Câu 3:</w:t>
      </w:r>
      <w:r w:rsidRPr="00330A7E">
        <w:rPr>
          <w:rFonts w:ascii="Times New Roman" w:eastAsia="Calibri" w:hAnsi="Times New Roman" w:cs="Times New Roman"/>
          <w:b/>
          <w:color w:val="0000FF"/>
          <w:kern w:val="2"/>
          <w:sz w:val="24"/>
          <w:szCs w:val="24"/>
          <w14:ligatures w14:val="standardContextual"/>
        </w:rPr>
        <w:tab/>
      </w:r>
      <w:r w:rsidRPr="00330A7E">
        <w:rPr>
          <w:rFonts w:ascii="Times New Roman" w:eastAsia="Calibri" w:hAnsi="Times New Roman" w:cs="Times New Roman"/>
          <w:kern w:val="2"/>
          <w:sz w:val="24"/>
          <w:szCs w:val="24"/>
          <w14:ligatures w14:val="standardContextual"/>
        </w:rPr>
        <w:t xml:space="preserve">Cho hàm số </w:t>
      </w:r>
      <w:r w:rsidRPr="00330A7E">
        <w:rPr>
          <w:rFonts w:ascii="Times New Roman" w:eastAsia="Calibri" w:hAnsi="Times New Roman" w:cs="Times New Roman"/>
          <w:kern w:val="2"/>
          <w:position w:val="-14"/>
          <w:sz w:val="24"/>
          <w:szCs w:val="24"/>
          <w14:ligatures w14:val="standardContextual"/>
        </w:rPr>
        <w:object w:dxaOrig="960" w:dyaOrig="400" w14:anchorId="33DAA1C2">
          <v:shape id="_x0000_i4692" type="#_x0000_t75" style="width:48pt;height:20.25pt" o:ole="">
            <v:imagedata r:id="rId6222" o:title=""/>
          </v:shape>
          <o:OLEObject Type="Embed" ProgID="Equation.DSMT4" ShapeID="_x0000_i4692" DrawAspect="Content" ObjectID="_1796843754" r:id="rId6485"/>
        </w:object>
      </w:r>
      <w:r w:rsidRPr="00330A7E">
        <w:rPr>
          <w:rFonts w:ascii="Times New Roman" w:eastAsia="Calibri" w:hAnsi="Times New Roman" w:cs="Times New Roman"/>
          <w:kern w:val="2"/>
          <w:sz w:val="24"/>
          <w:szCs w:val="24"/>
          <w14:ligatures w14:val="standardContextual"/>
        </w:rPr>
        <w:t xml:space="preserve"> là một nguyên hàm của hàm số </w:t>
      </w:r>
      <w:r w:rsidRPr="00330A7E">
        <w:rPr>
          <w:rFonts w:ascii="Times New Roman" w:eastAsia="Calibri" w:hAnsi="Times New Roman" w:cs="Times New Roman"/>
          <w:kern w:val="2"/>
          <w:position w:val="-10"/>
          <w:sz w:val="24"/>
          <w:szCs w:val="24"/>
          <w14:ligatures w14:val="standardContextual"/>
        </w:rPr>
        <w:object w:dxaOrig="760" w:dyaOrig="360" w14:anchorId="657C675E">
          <v:shape id="_x0000_i4693" type="#_x0000_t75" style="width:38.25pt;height:18pt" o:ole="">
            <v:imagedata r:id="rId6486" o:title=""/>
          </v:shape>
          <o:OLEObject Type="Embed" ProgID="Equation.DSMT4" ShapeID="_x0000_i4693" DrawAspect="Content" ObjectID="_1796843755" r:id="rId6487"/>
        </w:object>
      </w:r>
      <w:r w:rsidRPr="00330A7E">
        <w:rPr>
          <w:rFonts w:ascii="Times New Roman" w:eastAsia="Calibri" w:hAnsi="Times New Roman" w:cs="Times New Roman"/>
          <w:kern w:val="2"/>
          <w:sz w:val="24"/>
          <w:szCs w:val="24"/>
          <w14:ligatures w14:val="standardContextual"/>
        </w:rPr>
        <w:t>.Phát biểu nào sau đây đúng?</w:t>
      </w:r>
    </w:p>
    <w:p w14:paraId="33DC2371"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b/>
          <w:color w:val="0000FF"/>
          <w:kern w:val="2"/>
          <w:sz w:val="24"/>
          <w:szCs w:val="24"/>
          <w14:ligatures w14:val="standardContextual"/>
        </w:rPr>
        <w:t xml:space="preserve">A. </w:t>
      </w:r>
      <w:r w:rsidRPr="00330A7E">
        <w:rPr>
          <w:rFonts w:ascii="Times New Roman" w:eastAsia="Calibri" w:hAnsi="Times New Roman" w:cs="Times New Roman"/>
          <w:kern w:val="2"/>
          <w:position w:val="-24"/>
          <w:sz w:val="24"/>
          <w:szCs w:val="24"/>
          <w14:ligatures w14:val="standardContextual"/>
        </w:rPr>
        <w:object w:dxaOrig="1700" w:dyaOrig="660" w14:anchorId="70965D75">
          <v:shape id="_x0000_i4694" type="#_x0000_t75" style="width:84.75pt;height:33pt" o:ole="">
            <v:imagedata r:id="rId6488" o:title=""/>
          </v:shape>
          <o:OLEObject Type="Embed" ProgID="Equation.DSMT4" ShapeID="_x0000_i4694" DrawAspect="Content" ObjectID="_1796843756" r:id="rId6489"/>
        </w:object>
      </w:r>
      <w:r w:rsidRPr="00330A7E">
        <w:rPr>
          <w:rFonts w:ascii="Times New Roman" w:eastAsia="Calibri" w:hAnsi="Times New Roman" w:cs="Times New Roman"/>
          <w:color w:val="000000"/>
          <w:kern w:val="2"/>
          <w:sz w:val="24"/>
          <w:szCs w:val="24"/>
          <w14:ligatures w14:val="standardContextual"/>
        </w:rPr>
        <w:t>.</w:t>
      </w:r>
      <w:r w:rsidRPr="00330A7E">
        <w:rPr>
          <w:rFonts w:ascii="Times New Roman" w:eastAsia="Calibri" w:hAnsi="Times New Roman" w:cs="Times New Roman"/>
          <w:kern w:val="2"/>
          <w:sz w:val="24"/>
          <w:szCs w:val="24"/>
          <w14:ligatures w14:val="standardContextual"/>
        </w:rPr>
        <w:tab/>
      </w:r>
      <w:r w:rsidRPr="00330A7E">
        <w:rPr>
          <w:rFonts w:ascii="Times New Roman" w:eastAsia="Calibri" w:hAnsi="Times New Roman" w:cs="Times New Roman"/>
          <w:kern w:val="2"/>
          <w:sz w:val="24"/>
          <w:szCs w:val="24"/>
          <w14:ligatures w14:val="standardContextual"/>
        </w:rPr>
        <w:tab/>
      </w:r>
      <w:r w:rsidRPr="00330A7E">
        <w:rPr>
          <w:rFonts w:ascii="Times New Roman" w:eastAsia="Calibri" w:hAnsi="Times New Roman" w:cs="Times New Roman"/>
          <w:b/>
          <w:color w:val="0000FF"/>
          <w:kern w:val="2"/>
          <w:sz w:val="24"/>
          <w:szCs w:val="24"/>
          <w14:ligatures w14:val="standardContextual"/>
        </w:rPr>
        <w:t xml:space="preserve">B. </w:t>
      </w:r>
      <w:r w:rsidRPr="00330A7E">
        <w:rPr>
          <w:rFonts w:ascii="Times New Roman" w:eastAsia="Calibri" w:hAnsi="Times New Roman" w:cs="Times New Roman"/>
          <w:kern w:val="2"/>
          <w:position w:val="-14"/>
          <w:sz w:val="24"/>
          <w:szCs w:val="24"/>
          <w14:ligatures w14:val="standardContextual"/>
        </w:rPr>
        <w:object w:dxaOrig="1180" w:dyaOrig="400" w14:anchorId="538C4950">
          <v:shape id="_x0000_i4695" type="#_x0000_t75" style="width:59.25pt;height:20.25pt" o:ole="">
            <v:imagedata r:id="rId6490" o:title=""/>
          </v:shape>
          <o:OLEObject Type="Embed" ProgID="Equation.DSMT4" ShapeID="_x0000_i4695" DrawAspect="Content" ObjectID="_1796843757" r:id="rId6491"/>
        </w:object>
      </w:r>
      <w:r w:rsidRPr="00330A7E">
        <w:rPr>
          <w:rFonts w:ascii="Times New Roman" w:eastAsia="Calibri" w:hAnsi="Times New Roman" w:cs="Times New Roman"/>
          <w:color w:val="000000"/>
          <w:kern w:val="2"/>
          <w:sz w:val="24"/>
          <w:szCs w:val="24"/>
          <w14:ligatures w14:val="standardContextual"/>
        </w:rPr>
        <w:t>.</w:t>
      </w:r>
      <w:r w:rsidRPr="00330A7E">
        <w:rPr>
          <w:rFonts w:ascii="Times New Roman" w:eastAsia="Calibri" w:hAnsi="Times New Roman" w:cs="Times New Roman"/>
          <w:kern w:val="2"/>
          <w:sz w:val="24"/>
          <w:szCs w:val="24"/>
          <w14:ligatures w14:val="standardContextual"/>
        </w:rPr>
        <w:tab/>
      </w:r>
    </w:p>
    <w:p w14:paraId="1F48666B"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b/>
          <w:color w:val="0000FF"/>
          <w:kern w:val="2"/>
          <w:sz w:val="24"/>
          <w:szCs w:val="24"/>
          <w14:ligatures w14:val="standardContextual"/>
        </w:rPr>
        <w:t xml:space="preserve">C. </w:t>
      </w:r>
      <w:r w:rsidRPr="00330A7E">
        <w:rPr>
          <w:rFonts w:ascii="Times New Roman" w:eastAsia="Calibri" w:hAnsi="Times New Roman" w:cs="Times New Roman"/>
          <w:kern w:val="2"/>
          <w:position w:val="-24"/>
          <w:sz w:val="24"/>
          <w:szCs w:val="24"/>
          <w14:ligatures w14:val="standardContextual"/>
        </w:rPr>
        <w:object w:dxaOrig="1240" w:dyaOrig="620" w14:anchorId="47E56CFC">
          <v:shape id="_x0000_i4696" type="#_x0000_t75" style="width:62.25pt;height:30.75pt" o:ole="">
            <v:imagedata r:id="rId6492" o:title=""/>
          </v:shape>
          <o:OLEObject Type="Embed" ProgID="Equation.DSMT4" ShapeID="_x0000_i4696" DrawAspect="Content" ObjectID="_1796843758" r:id="rId6493"/>
        </w:object>
      </w:r>
      <w:r w:rsidRPr="00330A7E">
        <w:rPr>
          <w:rFonts w:ascii="Times New Roman" w:eastAsia="Calibri" w:hAnsi="Times New Roman" w:cs="Times New Roman"/>
          <w:color w:val="000000"/>
          <w:kern w:val="2"/>
          <w:sz w:val="24"/>
          <w:szCs w:val="24"/>
          <w14:ligatures w14:val="standardContextual"/>
        </w:rPr>
        <w:t>.</w:t>
      </w:r>
      <w:r w:rsidRPr="00330A7E">
        <w:rPr>
          <w:rFonts w:ascii="Times New Roman" w:eastAsia="Calibri" w:hAnsi="Times New Roman" w:cs="Times New Roman"/>
          <w:kern w:val="2"/>
          <w:sz w:val="24"/>
          <w:szCs w:val="24"/>
          <w14:ligatures w14:val="standardContextual"/>
        </w:rPr>
        <w:tab/>
      </w:r>
      <w:r w:rsidRPr="00330A7E">
        <w:rPr>
          <w:rFonts w:ascii="Times New Roman" w:eastAsia="Calibri" w:hAnsi="Times New Roman" w:cs="Times New Roman"/>
          <w:kern w:val="2"/>
          <w:sz w:val="24"/>
          <w:szCs w:val="24"/>
          <w14:ligatures w14:val="standardContextual"/>
        </w:rPr>
        <w:tab/>
      </w:r>
      <w:r w:rsidRPr="00330A7E">
        <w:rPr>
          <w:rFonts w:ascii="Times New Roman" w:eastAsia="Calibri" w:hAnsi="Times New Roman" w:cs="Times New Roman"/>
          <w:b/>
          <w:color w:val="0000FF"/>
          <w:kern w:val="2"/>
          <w:sz w:val="24"/>
          <w:szCs w:val="24"/>
          <w14:ligatures w14:val="standardContextual"/>
        </w:rPr>
        <w:t xml:space="preserve">D. </w:t>
      </w:r>
      <w:r w:rsidRPr="00330A7E">
        <w:rPr>
          <w:rFonts w:ascii="Times New Roman" w:eastAsia="Calibri" w:hAnsi="Times New Roman" w:cs="Times New Roman"/>
          <w:kern w:val="2"/>
          <w:position w:val="-24"/>
          <w:sz w:val="24"/>
          <w:szCs w:val="24"/>
          <w14:ligatures w14:val="standardContextual"/>
        </w:rPr>
        <w:object w:dxaOrig="1300" w:dyaOrig="660" w14:anchorId="4792E11A">
          <v:shape id="_x0000_i4697" type="#_x0000_t75" style="width:65.25pt;height:33pt" o:ole="">
            <v:imagedata r:id="rId6494" o:title=""/>
          </v:shape>
          <o:OLEObject Type="Embed" ProgID="Equation.DSMT4" ShapeID="_x0000_i4697" DrawAspect="Content" ObjectID="_1796843759" r:id="rId6495"/>
        </w:object>
      </w:r>
      <w:r w:rsidRPr="00330A7E">
        <w:rPr>
          <w:rFonts w:ascii="Times New Roman" w:eastAsia="Calibri" w:hAnsi="Times New Roman" w:cs="Times New Roman"/>
          <w:color w:val="000000"/>
          <w:kern w:val="2"/>
          <w:sz w:val="24"/>
          <w:szCs w:val="24"/>
          <w14:ligatures w14:val="standardContextual"/>
        </w:rPr>
        <w:t>.</w:t>
      </w:r>
    </w:p>
    <w:p w14:paraId="378DCB79" w14:textId="77777777" w:rsidR="00ED397D" w:rsidRPr="00330A7E" w:rsidRDefault="00ED397D" w:rsidP="00330A7E">
      <w:pPr>
        <w:tabs>
          <w:tab w:val="left" w:pos="992"/>
        </w:tabs>
        <w:spacing w:before="120" w:after="0"/>
        <w:ind w:left="992" w:hanging="992"/>
        <w:contextualSpacing/>
        <w:jc w:val="both"/>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b/>
          <w:color w:val="0000FF"/>
          <w:kern w:val="2"/>
          <w:sz w:val="24"/>
          <w:szCs w:val="24"/>
          <w14:ligatures w14:val="standardContextual"/>
        </w:rPr>
        <w:lastRenderedPageBreak/>
        <w:t>Câu 4:</w:t>
      </w:r>
      <w:r w:rsidRPr="00330A7E">
        <w:rPr>
          <w:rFonts w:ascii="Times New Roman" w:eastAsia="Calibri" w:hAnsi="Times New Roman" w:cs="Times New Roman"/>
          <w:b/>
          <w:color w:val="0000FF"/>
          <w:kern w:val="2"/>
          <w:sz w:val="24"/>
          <w:szCs w:val="24"/>
          <w14:ligatures w14:val="standardContextual"/>
        </w:rPr>
        <w:tab/>
      </w:r>
      <w:r w:rsidRPr="00330A7E">
        <w:rPr>
          <w:rFonts w:ascii="Times New Roman" w:eastAsia="Calibri" w:hAnsi="Times New Roman" w:cs="Times New Roman"/>
          <w:kern w:val="2"/>
          <w:sz w:val="24"/>
          <w:szCs w:val="24"/>
          <w14:ligatures w14:val="standardContextual"/>
        </w:rPr>
        <w:t xml:space="preserve">Trong không gian với hệ toạ độ </w:t>
      </w:r>
      <w:r w:rsidRPr="00330A7E">
        <w:rPr>
          <w:rFonts w:ascii="Times New Roman" w:eastAsia="Calibri" w:hAnsi="Times New Roman" w:cs="Times New Roman"/>
          <w:kern w:val="2"/>
          <w:position w:val="-10"/>
          <w:sz w:val="24"/>
          <w:szCs w:val="24"/>
          <w14:ligatures w14:val="standardContextual"/>
        </w:rPr>
        <w:object w:dxaOrig="560" w:dyaOrig="320" w14:anchorId="68D28F50">
          <v:shape id="_x0000_i4698" type="#_x0000_t75" style="width:27.75pt;height:15.75pt" o:ole="">
            <v:imagedata r:id="rId2128" o:title=""/>
          </v:shape>
          <o:OLEObject Type="Embed" ProgID="Equation.DSMT4" ShapeID="_x0000_i4698" DrawAspect="Content" ObjectID="_1796843760" r:id="rId6496"/>
        </w:object>
      </w:r>
      <w:r w:rsidRPr="00330A7E">
        <w:rPr>
          <w:rFonts w:ascii="Times New Roman" w:eastAsia="Calibri" w:hAnsi="Times New Roman" w:cs="Times New Roman"/>
          <w:kern w:val="2"/>
          <w:sz w:val="24"/>
          <w:szCs w:val="24"/>
          <w14:ligatures w14:val="standardContextual"/>
        </w:rPr>
        <w:t xml:space="preserve">, phương trình nào sau đây là phương trình chính tắc của đường thẳng ? </w:t>
      </w:r>
    </w:p>
    <w:p w14:paraId="55C3A810"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b/>
          <w:color w:val="0000FF"/>
          <w:kern w:val="2"/>
          <w:sz w:val="24"/>
          <w:szCs w:val="24"/>
          <w14:ligatures w14:val="standardContextual"/>
        </w:rPr>
        <w:t xml:space="preserve">A. </w:t>
      </w:r>
      <w:r w:rsidRPr="00330A7E">
        <w:rPr>
          <w:rFonts w:ascii="Times New Roman" w:eastAsia="Calibri" w:hAnsi="Times New Roman" w:cs="Times New Roman"/>
          <w:kern w:val="2"/>
          <w:position w:val="-24"/>
          <w:sz w:val="24"/>
          <w:szCs w:val="24"/>
          <w14:ligatures w14:val="standardContextual"/>
        </w:rPr>
        <w:object w:dxaOrig="1440" w:dyaOrig="620" w14:anchorId="70D0ED57">
          <v:shape id="_x0000_i4699" type="#_x0000_t75" style="width:1in;height:30.75pt" o:ole="">
            <v:imagedata r:id="rId6497" o:title=""/>
          </v:shape>
          <o:OLEObject Type="Embed" ProgID="Equation.DSMT4" ShapeID="_x0000_i4699" DrawAspect="Content" ObjectID="_1796843761" r:id="rId6498"/>
        </w:object>
      </w:r>
      <w:r w:rsidRPr="00330A7E">
        <w:rPr>
          <w:rFonts w:ascii="Times New Roman" w:eastAsia="Calibri" w:hAnsi="Times New Roman" w:cs="Times New Roman"/>
          <w:kern w:val="2"/>
          <w:sz w:val="24"/>
          <w:szCs w:val="24"/>
          <w14:ligatures w14:val="standardContextual"/>
        </w:rPr>
        <w:t>.</w:t>
      </w:r>
      <w:r w:rsidRPr="00330A7E">
        <w:rPr>
          <w:rFonts w:ascii="Times New Roman" w:eastAsia="Calibri" w:hAnsi="Times New Roman" w:cs="Times New Roman"/>
          <w:kern w:val="2"/>
          <w:sz w:val="24"/>
          <w:szCs w:val="24"/>
          <w14:ligatures w14:val="standardContextual"/>
        </w:rPr>
        <w:tab/>
      </w:r>
      <w:r w:rsidRPr="00330A7E">
        <w:rPr>
          <w:rFonts w:ascii="Times New Roman" w:eastAsia="Calibri" w:hAnsi="Times New Roman" w:cs="Times New Roman"/>
          <w:kern w:val="2"/>
          <w:sz w:val="24"/>
          <w:szCs w:val="24"/>
          <w14:ligatures w14:val="standardContextual"/>
        </w:rPr>
        <w:tab/>
      </w:r>
      <w:r w:rsidRPr="00330A7E">
        <w:rPr>
          <w:rFonts w:ascii="Times New Roman" w:eastAsia="Calibri" w:hAnsi="Times New Roman" w:cs="Times New Roman"/>
          <w:b/>
          <w:color w:val="0000FF"/>
          <w:kern w:val="2"/>
          <w:sz w:val="24"/>
          <w:szCs w:val="24"/>
          <w14:ligatures w14:val="standardContextual"/>
        </w:rPr>
        <w:t xml:space="preserve">B. </w:t>
      </w:r>
      <w:r w:rsidRPr="00330A7E">
        <w:rPr>
          <w:rFonts w:ascii="Times New Roman" w:eastAsia="Calibri" w:hAnsi="Times New Roman" w:cs="Times New Roman"/>
          <w:kern w:val="2"/>
          <w:position w:val="-24"/>
          <w:sz w:val="24"/>
          <w:szCs w:val="24"/>
          <w14:ligatures w14:val="standardContextual"/>
        </w:rPr>
        <w:object w:dxaOrig="1780" w:dyaOrig="620" w14:anchorId="1A2E176C">
          <v:shape id="_x0000_i4700" type="#_x0000_t75" style="width:89.25pt;height:30.75pt" o:ole="">
            <v:imagedata r:id="rId6499" o:title=""/>
          </v:shape>
          <o:OLEObject Type="Embed" ProgID="Equation.DSMT4" ShapeID="_x0000_i4700" DrawAspect="Content" ObjectID="_1796843762" r:id="rId6500"/>
        </w:object>
      </w:r>
      <w:r w:rsidRPr="00330A7E">
        <w:rPr>
          <w:rFonts w:ascii="Times New Roman" w:eastAsia="Calibri" w:hAnsi="Times New Roman" w:cs="Times New Roman"/>
          <w:kern w:val="2"/>
          <w:sz w:val="24"/>
          <w:szCs w:val="24"/>
          <w14:ligatures w14:val="standardContextual"/>
        </w:rPr>
        <w:t>.</w:t>
      </w:r>
    </w:p>
    <w:p w14:paraId="4E13561D"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b/>
          <w:color w:val="0000FF"/>
          <w:kern w:val="2"/>
          <w:sz w:val="24"/>
          <w:szCs w:val="24"/>
          <w14:ligatures w14:val="standardContextual"/>
        </w:rPr>
        <w:t xml:space="preserve">C. </w:t>
      </w:r>
      <w:r w:rsidRPr="00330A7E">
        <w:rPr>
          <w:rFonts w:ascii="Times New Roman" w:eastAsia="Calibri" w:hAnsi="Times New Roman" w:cs="Times New Roman"/>
          <w:kern w:val="2"/>
          <w:position w:val="-24"/>
          <w:sz w:val="24"/>
          <w:szCs w:val="24"/>
          <w14:ligatures w14:val="standardContextual"/>
        </w:rPr>
        <w:object w:dxaOrig="1579" w:dyaOrig="620" w14:anchorId="7545449A">
          <v:shape id="_x0000_i4701" type="#_x0000_t75" style="width:78.75pt;height:30.75pt" o:ole="">
            <v:imagedata r:id="rId6501" o:title=""/>
          </v:shape>
          <o:OLEObject Type="Embed" ProgID="Equation.DSMT4" ShapeID="_x0000_i4701" DrawAspect="Content" ObjectID="_1796843763" r:id="rId6502"/>
        </w:object>
      </w:r>
      <w:r w:rsidRPr="00330A7E">
        <w:rPr>
          <w:rFonts w:ascii="Times New Roman" w:eastAsia="Calibri" w:hAnsi="Times New Roman" w:cs="Times New Roman"/>
          <w:kern w:val="2"/>
          <w:sz w:val="24"/>
          <w:szCs w:val="24"/>
          <w14:ligatures w14:val="standardContextual"/>
        </w:rPr>
        <w:t>.</w:t>
      </w:r>
      <w:r w:rsidRPr="00330A7E">
        <w:rPr>
          <w:rFonts w:ascii="Times New Roman" w:eastAsia="Calibri" w:hAnsi="Times New Roman" w:cs="Times New Roman"/>
          <w:kern w:val="2"/>
          <w:sz w:val="24"/>
          <w:szCs w:val="24"/>
          <w14:ligatures w14:val="standardContextual"/>
        </w:rPr>
        <w:tab/>
      </w:r>
      <w:r w:rsidRPr="00330A7E">
        <w:rPr>
          <w:rFonts w:ascii="Times New Roman" w:eastAsia="Calibri" w:hAnsi="Times New Roman" w:cs="Times New Roman"/>
          <w:kern w:val="2"/>
          <w:sz w:val="24"/>
          <w:szCs w:val="24"/>
          <w14:ligatures w14:val="standardContextual"/>
        </w:rPr>
        <w:tab/>
      </w:r>
      <w:r w:rsidRPr="00330A7E">
        <w:rPr>
          <w:rFonts w:ascii="Times New Roman" w:eastAsia="Calibri" w:hAnsi="Times New Roman" w:cs="Times New Roman"/>
          <w:b/>
          <w:color w:val="0000FF"/>
          <w:kern w:val="2"/>
          <w:sz w:val="24"/>
          <w:szCs w:val="24"/>
          <w14:ligatures w14:val="standardContextual"/>
        </w:rPr>
        <w:t xml:space="preserve">D. </w:t>
      </w:r>
      <w:r w:rsidRPr="00330A7E">
        <w:rPr>
          <w:rFonts w:ascii="Times New Roman" w:eastAsia="Calibri" w:hAnsi="Times New Roman" w:cs="Times New Roman"/>
          <w:kern w:val="2"/>
          <w:position w:val="-10"/>
          <w:sz w:val="24"/>
          <w:szCs w:val="24"/>
          <w14:ligatures w14:val="standardContextual"/>
        </w:rPr>
        <w:object w:dxaOrig="2700" w:dyaOrig="360" w14:anchorId="7D65B4E3">
          <v:shape id="_x0000_i4702" type="#_x0000_t75" style="width:135.75pt;height:18pt" o:ole="">
            <v:imagedata r:id="rId6503" o:title=""/>
          </v:shape>
          <o:OLEObject Type="Embed" ProgID="Equation.DSMT4" ShapeID="_x0000_i4702" DrawAspect="Content" ObjectID="_1796843764" r:id="rId6504"/>
        </w:object>
      </w:r>
      <w:r w:rsidRPr="00330A7E">
        <w:rPr>
          <w:rFonts w:ascii="Times New Roman" w:eastAsia="Calibri" w:hAnsi="Times New Roman" w:cs="Times New Roman"/>
          <w:kern w:val="2"/>
          <w:sz w:val="24"/>
          <w:szCs w:val="24"/>
          <w14:ligatures w14:val="standardContextual"/>
        </w:rPr>
        <w:t>.</w:t>
      </w:r>
    </w:p>
    <w:p w14:paraId="56DB6A61" w14:textId="77777777" w:rsidR="00ED397D" w:rsidRPr="00330A7E" w:rsidRDefault="00ED397D" w:rsidP="00330A7E">
      <w:pPr>
        <w:tabs>
          <w:tab w:val="left" w:pos="992"/>
        </w:tabs>
        <w:spacing w:before="120" w:after="0"/>
        <w:ind w:left="992" w:hanging="992"/>
        <w:contextualSpacing/>
        <w:jc w:val="both"/>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b/>
          <w:color w:val="0000FF"/>
          <w:kern w:val="2"/>
          <w:sz w:val="24"/>
          <w:szCs w:val="24"/>
          <w14:ligatures w14:val="standardContextual"/>
        </w:rPr>
        <w:t>Câu 5:</w:t>
      </w:r>
      <w:r w:rsidRPr="00330A7E">
        <w:rPr>
          <w:rFonts w:ascii="Times New Roman" w:eastAsia="Calibri" w:hAnsi="Times New Roman" w:cs="Times New Roman"/>
          <w:b/>
          <w:color w:val="0000FF"/>
          <w:kern w:val="2"/>
          <w:sz w:val="24"/>
          <w:szCs w:val="24"/>
          <w14:ligatures w14:val="standardContextual"/>
        </w:rPr>
        <w:tab/>
      </w:r>
      <w:r w:rsidRPr="00330A7E">
        <w:rPr>
          <w:rFonts w:ascii="Times New Roman" w:eastAsia="Arial" w:hAnsi="Times New Roman" w:cs="Times New Roman"/>
          <w:color w:val="000000"/>
          <w:kern w:val="2"/>
          <w:sz w:val="24"/>
          <w:szCs w:val="24"/>
          <w14:ligatures w14:val="standardContextual"/>
        </w:rPr>
        <w:t xml:space="preserve">Trong không gian </w:t>
      </w:r>
      <w:r w:rsidRPr="00330A7E">
        <w:rPr>
          <w:rFonts w:ascii="Times New Roman" w:eastAsia="Calibri" w:hAnsi="Times New Roman" w:cs="Times New Roman"/>
          <w:kern w:val="2"/>
          <w:position w:val="-10"/>
          <w:sz w:val="24"/>
          <w:szCs w:val="24"/>
          <w14:ligatures w14:val="standardContextual"/>
        </w:rPr>
        <w:object w:dxaOrig="560" w:dyaOrig="320" w14:anchorId="41D96CDD">
          <v:shape id="_x0000_i4703" type="#_x0000_t75" style="width:28.5pt;height:16.5pt" o:ole="">
            <v:imagedata r:id="rId6505" o:title=""/>
          </v:shape>
          <o:OLEObject Type="Embed" ProgID="Equation.DSMT4" ShapeID="_x0000_i4703" DrawAspect="Content" ObjectID="_1796843765" r:id="rId6506"/>
        </w:object>
      </w:r>
      <w:r w:rsidRPr="00330A7E">
        <w:rPr>
          <w:rFonts w:ascii="Times New Roman" w:eastAsia="Arial" w:hAnsi="Times New Roman" w:cs="Times New Roman"/>
          <w:color w:val="000000"/>
          <w:kern w:val="2"/>
          <w:sz w:val="24"/>
          <w:szCs w:val="24"/>
          <w14:ligatures w14:val="standardContextual"/>
        </w:rPr>
        <w:t xml:space="preserve">, cho hai điểm </w:t>
      </w:r>
      <w:r w:rsidRPr="00330A7E">
        <w:rPr>
          <w:rFonts w:ascii="Times New Roman" w:eastAsia="Calibri" w:hAnsi="Times New Roman" w:cs="Times New Roman"/>
          <w:kern w:val="2"/>
          <w:position w:val="-14"/>
          <w:sz w:val="24"/>
          <w:szCs w:val="24"/>
          <w14:ligatures w14:val="standardContextual"/>
        </w:rPr>
        <w:object w:dxaOrig="2340" w:dyaOrig="400" w14:anchorId="4D3232A0">
          <v:shape id="_x0000_i4704" type="#_x0000_t75" style="width:117pt;height:19.5pt" o:ole="">
            <v:imagedata r:id="rId6507" o:title=""/>
          </v:shape>
          <o:OLEObject Type="Embed" ProgID="Equation.DSMT4" ShapeID="_x0000_i4704" DrawAspect="Content" ObjectID="_1796843766" r:id="rId6508"/>
        </w:object>
      </w:r>
      <w:r w:rsidRPr="00330A7E">
        <w:rPr>
          <w:rFonts w:ascii="Times New Roman" w:eastAsia="Arial" w:hAnsi="Times New Roman" w:cs="Times New Roman"/>
          <w:color w:val="000000"/>
          <w:kern w:val="2"/>
          <w:sz w:val="24"/>
          <w:szCs w:val="24"/>
          <w14:ligatures w14:val="standardContextual"/>
        </w:rPr>
        <w:t xml:space="preserve">. Tọa độ trung điểm của </w:t>
      </w:r>
      <w:r w:rsidRPr="00330A7E">
        <w:rPr>
          <w:rFonts w:ascii="Times New Roman" w:eastAsia="Calibri" w:hAnsi="Times New Roman" w:cs="Times New Roman"/>
          <w:kern w:val="2"/>
          <w:position w:val="-4"/>
          <w:sz w:val="24"/>
          <w:szCs w:val="24"/>
          <w14:ligatures w14:val="standardContextual"/>
        </w:rPr>
        <w:object w:dxaOrig="400" w:dyaOrig="260" w14:anchorId="19CD03E3">
          <v:shape id="_x0000_i4705" type="#_x0000_t75" style="width:19.5pt;height:13.5pt" o:ole="">
            <v:imagedata r:id="rId6509" o:title=""/>
          </v:shape>
          <o:OLEObject Type="Embed" ProgID="Equation.DSMT4" ShapeID="_x0000_i4705" DrawAspect="Content" ObjectID="_1796843767" r:id="rId6510"/>
        </w:object>
      </w:r>
      <w:r w:rsidRPr="00330A7E">
        <w:rPr>
          <w:rFonts w:ascii="Times New Roman" w:eastAsia="Arial" w:hAnsi="Times New Roman" w:cs="Times New Roman"/>
          <w:color w:val="000000"/>
          <w:kern w:val="2"/>
          <w:sz w:val="24"/>
          <w:szCs w:val="24"/>
          <w14:ligatures w14:val="standardContextual"/>
        </w:rPr>
        <w:t xml:space="preserve"> là:</w:t>
      </w:r>
    </w:p>
    <w:p w14:paraId="3A8CEEE5"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color w:val="0000FF"/>
          <w:kern w:val="2"/>
          <w:sz w:val="24"/>
          <w:szCs w:val="24"/>
          <w14:ligatures w14:val="standardContextual"/>
        </w:rPr>
      </w:pPr>
      <w:r w:rsidRPr="00330A7E">
        <w:rPr>
          <w:rFonts w:ascii="Times New Roman" w:eastAsia="Calibri" w:hAnsi="Times New Roman" w:cs="Times New Roman"/>
          <w:b/>
          <w:color w:val="0000FF"/>
          <w:kern w:val="2"/>
          <w:sz w:val="24"/>
          <w:szCs w:val="24"/>
          <w14:ligatures w14:val="standardContextual"/>
        </w:rPr>
        <w:t xml:space="preserve">A. </w:t>
      </w:r>
      <w:r w:rsidRPr="00330A7E">
        <w:rPr>
          <w:rFonts w:ascii="Times New Roman" w:eastAsia="Calibri" w:hAnsi="Times New Roman" w:cs="Times New Roman"/>
          <w:color w:val="000000"/>
          <w:kern w:val="2"/>
          <w:position w:val="-14"/>
          <w:sz w:val="24"/>
          <w:szCs w:val="24"/>
          <w14:ligatures w14:val="standardContextual"/>
        </w:rPr>
        <w:object w:dxaOrig="920" w:dyaOrig="400" w14:anchorId="691AD42F">
          <v:shape id="_x0000_i4706" type="#_x0000_t75" style="width:46.5pt;height:19.5pt" o:ole="">
            <v:imagedata r:id="rId6511" o:title=""/>
          </v:shape>
          <o:OLEObject Type="Embed" ProgID="Equation.DSMT4" ShapeID="_x0000_i4706" DrawAspect="Content" ObjectID="_1796843768" r:id="rId6512"/>
        </w:object>
      </w:r>
      <w:r w:rsidRPr="00330A7E">
        <w:rPr>
          <w:rFonts w:ascii="Times New Roman" w:eastAsia="Calibri" w:hAnsi="Times New Roman" w:cs="Times New Roman"/>
          <w:kern w:val="2"/>
          <w:sz w:val="24"/>
          <w:szCs w:val="24"/>
          <w14:ligatures w14:val="standardContextual"/>
        </w:rPr>
        <w:t>.</w:t>
      </w:r>
      <w:r w:rsidRPr="00330A7E">
        <w:rPr>
          <w:rFonts w:ascii="Times New Roman" w:eastAsia="Calibri" w:hAnsi="Times New Roman" w:cs="Times New Roman"/>
          <w:kern w:val="2"/>
          <w:sz w:val="24"/>
          <w:szCs w:val="24"/>
          <w14:ligatures w14:val="standardContextual"/>
        </w:rPr>
        <w:tab/>
      </w:r>
      <w:r w:rsidRPr="00330A7E">
        <w:rPr>
          <w:rFonts w:ascii="Times New Roman" w:eastAsia="Calibri" w:hAnsi="Times New Roman" w:cs="Times New Roman"/>
          <w:b/>
          <w:color w:val="0000FF"/>
          <w:kern w:val="2"/>
          <w:sz w:val="24"/>
          <w:szCs w:val="24"/>
          <w14:ligatures w14:val="standardContextual"/>
        </w:rPr>
        <w:t xml:space="preserve">B. </w:t>
      </w:r>
      <w:r w:rsidRPr="00330A7E">
        <w:rPr>
          <w:rFonts w:ascii="Times New Roman" w:eastAsia="Calibri" w:hAnsi="Times New Roman" w:cs="Times New Roman"/>
          <w:color w:val="000000"/>
          <w:kern w:val="2"/>
          <w:position w:val="-14"/>
          <w:sz w:val="24"/>
          <w:szCs w:val="24"/>
          <w14:ligatures w14:val="standardContextual"/>
        </w:rPr>
        <w:object w:dxaOrig="1060" w:dyaOrig="400" w14:anchorId="454AFC2B">
          <v:shape id="_x0000_i4707" type="#_x0000_t75" style="width:52.5pt;height:19.5pt" o:ole="">
            <v:imagedata r:id="rId6513" o:title=""/>
          </v:shape>
          <o:OLEObject Type="Embed" ProgID="Equation.DSMT4" ShapeID="_x0000_i4707" DrawAspect="Content" ObjectID="_1796843769" r:id="rId6514"/>
        </w:object>
      </w:r>
      <w:r w:rsidRPr="00330A7E">
        <w:rPr>
          <w:rFonts w:ascii="Times New Roman" w:eastAsia="Calibri" w:hAnsi="Times New Roman" w:cs="Times New Roman"/>
          <w:kern w:val="2"/>
          <w:sz w:val="24"/>
          <w:szCs w:val="24"/>
          <w14:ligatures w14:val="standardContextual"/>
        </w:rPr>
        <w:t>.</w:t>
      </w:r>
      <w:r w:rsidRPr="00330A7E">
        <w:rPr>
          <w:rFonts w:ascii="Times New Roman" w:eastAsia="Calibri" w:hAnsi="Times New Roman" w:cs="Times New Roman"/>
          <w:kern w:val="2"/>
          <w:sz w:val="24"/>
          <w:szCs w:val="24"/>
          <w14:ligatures w14:val="standardContextual"/>
        </w:rPr>
        <w:tab/>
      </w:r>
      <w:r w:rsidRPr="00330A7E">
        <w:rPr>
          <w:rFonts w:ascii="Times New Roman" w:eastAsia="Calibri" w:hAnsi="Times New Roman" w:cs="Times New Roman"/>
          <w:b/>
          <w:color w:val="0000FF"/>
          <w:kern w:val="2"/>
          <w:sz w:val="24"/>
          <w:szCs w:val="24"/>
          <w14:ligatures w14:val="standardContextual"/>
        </w:rPr>
        <w:t xml:space="preserve">C. </w:t>
      </w:r>
      <w:r w:rsidRPr="00330A7E">
        <w:rPr>
          <w:rFonts w:ascii="Times New Roman" w:eastAsia="Calibri" w:hAnsi="Times New Roman" w:cs="Times New Roman"/>
          <w:color w:val="000000"/>
          <w:kern w:val="2"/>
          <w:position w:val="-14"/>
          <w:sz w:val="24"/>
          <w:szCs w:val="24"/>
          <w14:ligatures w14:val="standardContextual"/>
        </w:rPr>
        <w:object w:dxaOrig="980" w:dyaOrig="400" w14:anchorId="68B8E971">
          <v:shape id="_x0000_i4708" type="#_x0000_t75" style="width:49.5pt;height:19.5pt" o:ole="">
            <v:imagedata r:id="rId6515" o:title=""/>
          </v:shape>
          <o:OLEObject Type="Embed" ProgID="Equation.DSMT4" ShapeID="_x0000_i4708" DrawAspect="Content" ObjectID="_1796843770" r:id="rId6516"/>
        </w:object>
      </w:r>
      <w:r w:rsidRPr="00330A7E">
        <w:rPr>
          <w:rFonts w:ascii="Times New Roman" w:eastAsia="Calibri" w:hAnsi="Times New Roman" w:cs="Times New Roman"/>
          <w:kern w:val="2"/>
          <w:sz w:val="24"/>
          <w:szCs w:val="24"/>
          <w14:ligatures w14:val="standardContextual"/>
        </w:rPr>
        <w:t>.</w:t>
      </w:r>
      <w:r w:rsidRPr="00330A7E">
        <w:rPr>
          <w:rFonts w:ascii="Times New Roman" w:eastAsia="Calibri" w:hAnsi="Times New Roman" w:cs="Times New Roman"/>
          <w:kern w:val="2"/>
          <w:sz w:val="24"/>
          <w:szCs w:val="24"/>
          <w14:ligatures w14:val="standardContextual"/>
        </w:rPr>
        <w:tab/>
      </w:r>
      <w:r w:rsidRPr="00330A7E">
        <w:rPr>
          <w:rFonts w:ascii="Times New Roman" w:eastAsia="Calibri" w:hAnsi="Times New Roman" w:cs="Times New Roman"/>
          <w:b/>
          <w:color w:val="0000FF"/>
          <w:kern w:val="2"/>
          <w:sz w:val="24"/>
          <w:szCs w:val="24"/>
          <w14:ligatures w14:val="standardContextual"/>
        </w:rPr>
        <w:t xml:space="preserve">D. </w:t>
      </w:r>
      <w:r w:rsidRPr="00330A7E">
        <w:rPr>
          <w:rFonts w:ascii="Times New Roman" w:eastAsia="Calibri" w:hAnsi="Times New Roman" w:cs="Times New Roman"/>
          <w:color w:val="000000"/>
          <w:kern w:val="2"/>
          <w:position w:val="-14"/>
          <w:sz w:val="24"/>
          <w:szCs w:val="24"/>
          <w14:ligatures w14:val="standardContextual"/>
        </w:rPr>
        <w:object w:dxaOrig="840" w:dyaOrig="400" w14:anchorId="18E07C81">
          <v:shape id="_x0000_i4709" type="#_x0000_t75" style="width:42pt;height:19.5pt" o:ole="">
            <v:imagedata r:id="rId6517" o:title=""/>
          </v:shape>
          <o:OLEObject Type="Embed" ProgID="Equation.DSMT4" ShapeID="_x0000_i4709" DrawAspect="Content" ObjectID="_1796843771" r:id="rId6518"/>
        </w:object>
      </w:r>
      <w:r w:rsidRPr="00330A7E">
        <w:rPr>
          <w:rFonts w:ascii="Times New Roman" w:eastAsia="Calibri" w:hAnsi="Times New Roman" w:cs="Times New Roman"/>
          <w:kern w:val="2"/>
          <w:sz w:val="24"/>
          <w:szCs w:val="24"/>
          <w14:ligatures w14:val="standardContextual"/>
        </w:rPr>
        <w:t>.</w:t>
      </w:r>
    </w:p>
    <w:p w14:paraId="4BB590FF" w14:textId="77777777" w:rsidR="00ED397D" w:rsidRPr="00330A7E" w:rsidRDefault="00ED397D" w:rsidP="00330A7E">
      <w:pPr>
        <w:tabs>
          <w:tab w:val="left" w:pos="992"/>
        </w:tabs>
        <w:spacing w:before="120" w:after="0"/>
        <w:ind w:left="992" w:hanging="992"/>
        <w:contextualSpacing/>
        <w:jc w:val="both"/>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b/>
          <w:color w:val="0000FF"/>
          <w:kern w:val="2"/>
          <w:sz w:val="24"/>
          <w:szCs w:val="24"/>
          <w14:ligatures w14:val="standardContextual"/>
        </w:rPr>
        <w:t>Câu 6:</w:t>
      </w:r>
      <w:r w:rsidRPr="00330A7E">
        <w:rPr>
          <w:rFonts w:ascii="Times New Roman" w:eastAsia="Calibri" w:hAnsi="Times New Roman" w:cs="Times New Roman"/>
          <w:b/>
          <w:color w:val="0000FF"/>
          <w:kern w:val="2"/>
          <w:sz w:val="24"/>
          <w:szCs w:val="24"/>
          <w14:ligatures w14:val="standardContextual"/>
        </w:rPr>
        <w:tab/>
      </w:r>
      <w:r w:rsidRPr="00330A7E">
        <w:rPr>
          <w:rFonts w:ascii="Times New Roman" w:eastAsia="Calibri" w:hAnsi="Times New Roman" w:cs="Times New Roman"/>
          <w:kern w:val="2"/>
          <w:sz w:val="24"/>
          <w:szCs w:val="24"/>
          <w14:ligatures w14:val="standardContextual"/>
        </w:rPr>
        <w:t xml:space="preserve">Trong không gian với hệ toạ độ </w:t>
      </w:r>
      <w:r w:rsidRPr="00330A7E">
        <w:rPr>
          <w:rFonts w:ascii="Times New Roman" w:eastAsia="Calibri" w:hAnsi="Times New Roman" w:cs="Times New Roman"/>
          <w:kern w:val="2"/>
          <w:position w:val="-10"/>
          <w:sz w:val="24"/>
          <w:szCs w:val="24"/>
          <w14:ligatures w14:val="standardContextual"/>
        </w:rPr>
        <w:object w:dxaOrig="560" w:dyaOrig="320" w14:anchorId="77151C47">
          <v:shape id="_x0000_i4710" type="#_x0000_t75" style="width:27.75pt;height:15.75pt" o:ole="">
            <v:imagedata r:id="rId2128" o:title=""/>
          </v:shape>
          <o:OLEObject Type="Embed" ProgID="Equation.DSMT4" ShapeID="_x0000_i4710" DrawAspect="Content" ObjectID="_1796843772" r:id="rId6519"/>
        </w:object>
      </w:r>
      <w:r w:rsidRPr="00330A7E">
        <w:rPr>
          <w:rFonts w:ascii="Times New Roman" w:eastAsia="Calibri" w:hAnsi="Times New Roman" w:cs="Times New Roman"/>
          <w:kern w:val="2"/>
          <w:sz w:val="24"/>
          <w:szCs w:val="24"/>
          <w14:ligatures w14:val="standardContextual"/>
        </w:rPr>
        <w:t>, phương trình nào sau đây là phương trình mặt cầu</w:t>
      </w:r>
    </w:p>
    <w:p w14:paraId="0F885D42"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b/>
          <w:color w:val="0000FF"/>
          <w:kern w:val="2"/>
          <w:sz w:val="24"/>
          <w:szCs w:val="24"/>
          <w14:ligatures w14:val="standardContextual"/>
        </w:rPr>
        <w:t xml:space="preserve">A. </w:t>
      </w:r>
      <w:r w:rsidRPr="00330A7E">
        <w:rPr>
          <w:rFonts w:ascii="Times New Roman" w:eastAsia="Calibri" w:hAnsi="Times New Roman" w:cs="Times New Roman"/>
          <w:kern w:val="2"/>
          <w:position w:val="-10"/>
          <w:sz w:val="24"/>
          <w:szCs w:val="24"/>
          <w14:ligatures w14:val="standardContextual"/>
        </w:rPr>
        <w:object w:dxaOrig="1780" w:dyaOrig="360" w14:anchorId="7FEAD191">
          <v:shape id="_x0000_i4711" type="#_x0000_t75" style="width:89.25pt;height:18pt" o:ole="">
            <v:imagedata r:id="rId6520" o:title=""/>
          </v:shape>
          <o:OLEObject Type="Embed" ProgID="Equation.DSMT4" ShapeID="_x0000_i4711" DrawAspect="Content" ObjectID="_1796843773" r:id="rId6521"/>
        </w:object>
      </w:r>
      <w:r w:rsidRPr="00330A7E">
        <w:rPr>
          <w:rFonts w:ascii="Times New Roman" w:eastAsia="Calibri" w:hAnsi="Times New Roman" w:cs="Times New Roman"/>
          <w:kern w:val="2"/>
          <w:sz w:val="24"/>
          <w:szCs w:val="24"/>
          <w14:ligatures w14:val="standardContextual"/>
        </w:rPr>
        <w:t>.</w:t>
      </w:r>
      <w:r w:rsidRPr="00330A7E">
        <w:rPr>
          <w:rFonts w:ascii="Times New Roman" w:eastAsia="Calibri" w:hAnsi="Times New Roman" w:cs="Times New Roman"/>
          <w:kern w:val="2"/>
          <w:sz w:val="24"/>
          <w:szCs w:val="24"/>
          <w14:ligatures w14:val="standardContextual"/>
        </w:rPr>
        <w:tab/>
      </w:r>
      <w:r w:rsidRPr="00330A7E">
        <w:rPr>
          <w:rFonts w:ascii="Times New Roman" w:eastAsia="Calibri" w:hAnsi="Times New Roman" w:cs="Times New Roman"/>
          <w:kern w:val="2"/>
          <w:sz w:val="24"/>
          <w:szCs w:val="24"/>
          <w14:ligatures w14:val="standardContextual"/>
        </w:rPr>
        <w:tab/>
      </w:r>
      <w:r w:rsidRPr="00330A7E">
        <w:rPr>
          <w:rFonts w:ascii="Times New Roman" w:eastAsia="Calibri" w:hAnsi="Times New Roman" w:cs="Times New Roman"/>
          <w:b/>
          <w:color w:val="0000FF"/>
          <w:kern w:val="2"/>
          <w:sz w:val="24"/>
          <w:szCs w:val="24"/>
          <w14:ligatures w14:val="standardContextual"/>
        </w:rPr>
        <w:t xml:space="preserve">B. </w:t>
      </w:r>
      <w:r w:rsidRPr="00330A7E">
        <w:rPr>
          <w:rFonts w:ascii="Times New Roman" w:eastAsia="Calibri" w:hAnsi="Times New Roman" w:cs="Times New Roman"/>
          <w:kern w:val="2"/>
          <w:position w:val="-10"/>
          <w:sz w:val="24"/>
          <w:szCs w:val="24"/>
          <w14:ligatures w14:val="standardContextual"/>
        </w:rPr>
        <w:object w:dxaOrig="2020" w:dyaOrig="360" w14:anchorId="6E769897">
          <v:shape id="_x0000_i4712" type="#_x0000_t75" style="width:101.25pt;height:18pt" o:ole="">
            <v:imagedata r:id="rId6522" o:title=""/>
          </v:shape>
          <o:OLEObject Type="Embed" ProgID="Equation.DSMT4" ShapeID="_x0000_i4712" DrawAspect="Content" ObjectID="_1796843774" r:id="rId6523"/>
        </w:object>
      </w:r>
      <w:r w:rsidRPr="00330A7E">
        <w:rPr>
          <w:rFonts w:ascii="Times New Roman" w:eastAsia="Calibri" w:hAnsi="Times New Roman" w:cs="Times New Roman"/>
          <w:kern w:val="2"/>
          <w:sz w:val="24"/>
          <w:szCs w:val="24"/>
          <w14:ligatures w14:val="standardContextual"/>
        </w:rPr>
        <w:t>.</w:t>
      </w:r>
    </w:p>
    <w:p w14:paraId="7D6E5F8D"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b/>
          <w:color w:val="0000FF"/>
          <w:kern w:val="2"/>
          <w:sz w:val="24"/>
          <w:szCs w:val="24"/>
          <w14:ligatures w14:val="standardContextual"/>
        </w:rPr>
        <w:t xml:space="preserve">C. </w:t>
      </w:r>
      <w:r w:rsidRPr="00330A7E">
        <w:rPr>
          <w:rFonts w:ascii="Times New Roman" w:eastAsia="Calibri" w:hAnsi="Times New Roman" w:cs="Times New Roman"/>
          <w:kern w:val="2"/>
          <w:position w:val="-10"/>
          <w:sz w:val="24"/>
          <w:szCs w:val="24"/>
          <w14:ligatures w14:val="standardContextual"/>
        </w:rPr>
        <w:object w:dxaOrig="3120" w:dyaOrig="360" w14:anchorId="56C8CEDE">
          <v:shape id="_x0000_i4713" type="#_x0000_t75" style="width:156pt;height:18pt" o:ole="">
            <v:imagedata r:id="rId6524" o:title=""/>
          </v:shape>
          <o:OLEObject Type="Embed" ProgID="Equation.DSMT4" ShapeID="_x0000_i4713" DrawAspect="Content" ObjectID="_1796843775" r:id="rId6525"/>
        </w:object>
      </w:r>
      <w:r w:rsidRPr="00330A7E">
        <w:rPr>
          <w:rFonts w:ascii="Times New Roman" w:eastAsia="Calibri" w:hAnsi="Times New Roman" w:cs="Times New Roman"/>
          <w:kern w:val="2"/>
          <w:sz w:val="24"/>
          <w:szCs w:val="24"/>
          <w14:ligatures w14:val="standardContextual"/>
        </w:rPr>
        <w:t>.</w:t>
      </w:r>
      <w:r w:rsidRPr="00330A7E">
        <w:rPr>
          <w:rFonts w:ascii="Times New Roman" w:eastAsia="Calibri" w:hAnsi="Times New Roman" w:cs="Times New Roman"/>
          <w:kern w:val="2"/>
          <w:sz w:val="24"/>
          <w:szCs w:val="24"/>
          <w14:ligatures w14:val="standardContextual"/>
        </w:rPr>
        <w:tab/>
      </w:r>
      <w:r w:rsidRPr="00330A7E">
        <w:rPr>
          <w:rFonts w:ascii="Times New Roman" w:eastAsia="Calibri" w:hAnsi="Times New Roman" w:cs="Times New Roman"/>
          <w:b/>
          <w:color w:val="0000FF"/>
          <w:kern w:val="2"/>
          <w:sz w:val="24"/>
          <w:szCs w:val="24"/>
          <w14:ligatures w14:val="standardContextual"/>
        </w:rPr>
        <w:t xml:space="preserve">D. </w:t>
      </w:r>
      <w:r w:rsidRPr="00330A7E">
        <w:rPr>
          <w:rFonts w:ascii="Times New Roman" w:eastAsia="Calibri" w:hAnsi="Times New Roman" w:cs="Times New Roman"/>
          <w:kern w:val="2"/>
          <w:position w:val="-10"/>
          <w:sz w:val="24"/>
          <w:szCs w:val="24"/>
          <w14:ligatures w14:val="standardContextual"/>
        </w:rPr>
        <w:object w:dxaOrig="1660" w:dyaOrig="360" w14:anchorId="70B4F7C8">
          <v:shape id="_x0000_i4714" type="#_x0000_t75" style="width:83.25pt;height:18pt" o:ole="">
            <v:imagedata r:id="rId6526" o:title=""/>
          </v:shape>
          <o:OLEObject Type="Embed" ProgID="Equation.DSMT4" ShapeID="_x0000_i4714" DrawAspect="Content" ObjectID="_1796843776" r:id="rId6527"/>
        </w:object>
      </w:r>
      <w:r w:rsidRPr="00330A7E">
        <w:rPr>
          <w:rFonts w:ascii="Times New Roman" w:eastAsia="Calibri" w:hAnsi="Times New Roman" w:cs="Times New Roman"/>
          <w:kern w:val="2"/>
          <w:sz w:val="24"/>
          <w:szCs w:val="24"/>
          <w14:ligatures w14:val="standardContextual"/>
        </w:rPr>
        <w:t>.</w:t>
      </w:r>
    </w:p>
    <w:p w14:paraId="0E54955E" w14:textId="77777777" w:rsidR="00ED397D" w:rsidRPr="00330A7E" w:rsidRDefault="00ED397D" w:rsidP="00330A7E">
      <w:pPr>
        <w:tabs>
          <w:tab w:val="left" w:pos="992"/>
        </w:tabs>
        <w:spacing w:before="120" w:after="0"/>
        <w:ind w:left="992" w:hanging="992"/>
        <w:contextualSpacing/>
        <w:jc w:val="both"/>
        <w:rPr>
          <w:rFonts w:ascii="Times New Roman" w:eastAsia="Calibri" w:hAnsi="Times New Roman" w:cs="Times New Roman"/>
          <w:kern w:val="2"/>
          <w:sz w:val="24"/>
          <w:szCs w:val="24"/>
          <w:lang w:val="fr-FR"/>
          <w14:ligatures w14:val="standardContextual"/>
        </w:rPr>
      </w:pPr>
      <w:r w:rsidRPr="00330A7E">
        <w:rPr>
          <w:rFonts w:ascii="Times New Roman" w:eastAsia="Calibri" w:hAnsi="Times New Roman" w:cs="Times New Roman"/>
          <w:b/>
          <w:color w:val="0000FF"/>
          <w:kern w:val="2"/>
          <w:sz w:val="24"/>
          <w:szCs w:val="24"/>
          <w:lang w:val="fr-FR"/>
          <w14:ligatures w14:val="standardContextual"/>
        </w:rPr>
        <w:t>Câu 7:</w:t>
      </w:r>
      <w:r w:rsidRPr="00330A7E">
        <w:rPr>
          <w:rFonts w:ascii="Times New Roman" w:eastAsia="Calibri" w:hAnsi="Times New Roman" w:cs="Times New Roman"/>
          <w:b/>
          <w:color w:val="0000FF"/>
          <w:kern w:val="2"/>
          <w:sz w:val="24"/>
          <w:szCs w:val="24"/>
          <w:lang w:val="fr-FR"/>
          <w14:ligatures w14:val="standardContextual"/>
        </w:rPr>
        <w:tab/>
      </w:r>
      <w:r w:rsidRPr="00330A7E">
        <w:rPr>
          <w:rFonts w:ascii="Times New Roman" w:eastAsia="Calibri" w:hAnsi="Times New Roman" w:cs="Times New Roman"/>
          <w:kern w:val="2"/>
          <w:sz w:val="24"/>
          <w:szCs w:val="24"/>
          <w:lang w:val="fr-FR"/>
          <w14:ligatures w14:val="standardContextual"/>
        </w:rPr>
        <w:t xml:space="preserve">Cho hai biến cố </w:t>
      </w:r>
      <w:r w:rsidRPr="00330A7E">
        <w:rPr>
          <w:rFonts w:ascii="Times New Roman" w:eastAsia="Calibri" w:hAnsi="Times New Roman" w:cs="Times New Roman"/>
          <w:kern w:val="2"/>
          <w:position w:val="-4"/>
          <w:sz w:val="24"/>
          <w:szCs w:val="24"/>
          <w14:ligatures w14:val="standardContextual"/>
        </w:rPr>
        <w:object w:dxaOrig="220" w:dyaOrig="260" w14:anchorId="6992AB64">
          <v:shape id="_x0000_i4715" type="#_x0000_t75" style="width:11.25pt;height:12.75pt" o:ole="">
            <v:imagedata r:id="rId6528" o:title=""/>
          </v:shape>
          <o:OLEObject Type="Embed" ProgID="Equation.DSMT4" ShapeID="_x0000_i4715" DrawAspect="Content" ObjectID="_1796843777" r:id="rId6529"/>
        </w:object>
      </w:r>
      <w:r w:rsidRPr="00330A7E">
        <w:rPr>
          <w:rFonts w:ascii="Times New Roman" w:eastAsia="Calibri" w:hAnsi="Times New Roman" w:cs="Times New Roman"/>
          <w:kern w:val="2"/>
          <w:sz w:val="24"/>
          <w:szCs w:val="24"/>
          <w:lang w:val="fr-FR"/>
          <w14:ligatures w14:val="standardContextual"/>
        </w:rPr>
        <w:t xml:space="preserve"> và </w:t>
      </w:r>
      <w:r w:rsidRPr="00330A7E">
        <w:rPr>
          <w:rFonts w:ascii="Times New Roman" w:eastAsia="Calibri" w:hAnsi="Times New Roman" w:cs="Times New Roman"/>
          <w:kern w:val="2"/>
          <w:position w:val="-4"/>
          <w:sz w:val="24"/>
          <w:szCs w:val="24"/>
          <w14:ligatures w14:val="standardContextual"/>
        </w:rPr>
        <w:object w:dxaOrig="220" w:dyaOrig="260" w14:anchorId="3AC5FF5C">
          <v:shape id="_x0000_i4716" type="#_x0000_t75" style="width:11.25pt;height:12.75pt" o:ole="">
            <v:imagedata r:id="rId6530" o:title=""/>
          </v:shape>
          <o:OLEObject Type="Embed" ProgID="Equation.DSMT4" ShapeID="_x0000_i4716" DrawAspect="Content" ObjectID="_1796843778" r:id="rId6531"/>
        </w:object>
      </w:r>
      <w:r w:rsidRPr="00330A7E">
        <w:rPr>
          <w:rFonts w:ascii="Times New Roman" w:eastAsia="Calibri" w:hAnsi="Times New Roman" w:cs="Times New Roman"/>
          <w:kern w:val="2"/>
          <w:sz w:val="24"/>
          <w:szCs w:val="24"/>
          <w:lang w:val="fr-FR"/>
          <w14:ligatures w14:val="standardContextual"/>
        </w:rPr>
        <w:t xml:space="preserve"> thỏa P(A) &gt; 0, P(B) &gt; 0. Khi đó , P(A\B) bằng biểu thức nào dưới đây ?</w:t>
      </w:r>
    </w:p>
    <w:p w14:paraId="5DF2F56A"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kern w:val="2"/>
          <w:sz w:val="24"/>
          <w:szCs w:val="24"/>
          <w:lang w:val="fr-FR"/>
          <w14:ligatures w14:val="standardContextual"/>
        </w:rPr>
      </w:pPr>
      <w:r w:rsidRPr="00330A7E">
        <w:rPr>
          <w:rFonts w:ascii="Times New Roman" w:eastAsia="Calibri" w:hAnsi="Times New Roman" w:cs="Times New Roman"/>
          <w:b/>
          <w:color w:val="0000FF"/>
          <w:kern w:val="2"/>
          <w:sz w:val="24"/>
          <w:szCs w:val="24"/>
          <w:lang w:val="fr-FR"/>
          <w14:ligatures w14:val="standardContextual"/>
        </w:rPr>
        <w:t xml:space="preserve">A. </w:t>
      </w:r>
      <w:r w:rsidRPr="00330A7E">
        <w:rPr>
          <w:rFonts w:ascii="Times New Roman" w:eastAsia="Calibri" w:hAnsi="Times New Roman" w:cs="Times New Roman"/>
          <w:kern w:val="2"/>
          <w:sz w:val="24"/>
          <w:szCs w:val="24"/>
          <w:lang w:val="vi-VN"/>
          <w14:ligatures w14:val="standardContextual"/>
        </w:rPr>
        <w:t xml:space="preserve"> </w:t>
      </w:r>
      <w:r w:rsidRPr="00330A7E">
        <w:rPr>
          <w:rFonts w:ascii="Times New Roman" w:eastAsia="Calibri" w:hAnsi="Times New Roman" w:cs="Times New Roman"/>
          <w:kern w:val="2"/>
          <w:position w:val="-32"/>
          <w:sz w:val="24"/>
          <w:szCs w:val="24"/>
          <w14:ligatures w14:val="standardContextual"/>
        </w:rPr>
        <w:object w:dxaOrig="1500" w:dyaOrig="760" w14:anchorId="58E232B4">
          <v:shape id="_x0000_i4717" type="#_x0000_t75" style="width:75pt;height:38.25pt" o:ole="">
            <v:imagedata r:id="rId6532" o:title=""/>
          </v:shape>
          <o:OLEObject Type="Embed" ProgID="Equation.DSMT4" ShapeID="_x0000_i4717" DrawAspect="Content" ObjectID="_1796843779" r:id="rId6533"/>
        </w:object>
      </w:r>
      <w:r w:rsidRPr="00330A7E">
        <w:rPr>
          <w:rFonts w:ascii="Times New Roman" w:eastAsia="Calibri" w:hAnsi="Times New Roman" w:cs="Times New Roman"/>
          <w:kern w:val="2"/>
          <w:sz w:val="24"/>
          <w:szCs w:val="24"/>
          <w:lang w:val="fr-FR"/>
          <w14:ligatures w14:val="standardContextual"/>
        </w:rPr>
        <w:t>.</w:t>
      </w:r>
      <w:r w:rsidRPr="00330A7E">
        <w:rPr>
          <w:rFonts w:ascii="Times New Roman" w:eastAsia="Calibri" w:hAnsi="Times New Roman" w:cs="Times New Roman"/>
          <w:kern w:val="2"/>
          <w:sz w:val="24"/>
          <w:szCs w:val="24"/>
          <w:lang w:val="fr-FR"/>
          <w14:ligatures w14:val="standardContextual"/>
        </w:rPr>
        <w:tab/>
      </w:r>
      <w:r w:rsidRPr="00330A7E">
        <w:rPr>
          <w:rFonts w:ascii="Times New Roman" w:eastAsia="Calibri" w:hAnsi="Times New Roman" w:cs="Times New Roman"/>
          <w:kern w:val="2"/>
          <w:sz w:val="24"/>
          <w:szCs w:val="24"/>
          <w:lang w:val="fr-FR"/>
          <w14:ligatures w14:val="standardContextual"/>
        </w:rPr>
        <w:tab/>
      </w:r>
      <w:r w:rsidRPr="00330A7E">
        <w:rPr>
          <w:rFonts w:ascii="Times New Roman" w:eastAsia="Calibri" w:hAnsi="Times New Roman" w:cs="Times New Roman"/>
          <w:b/>
          <w:color w:val="0000FF"/>
          <w:kern w:val="2"/>
          <w:sz w:val="24"/>
          <w:szCs w:val="24"/>
          <w:lang w:val="fr-FR"/>
          <w14:ligatures w14:val="standardContextual"/>
        </w:rPr>
        <w:t xml:space="preserve">B. </w:t>
      </w:r>
      <w:r w:rsidRPr="00330A7E">
        <w:rPr>
          <w:rFonts w:ascii="Times New Roman" w:eastAsia="Calibri" w:hAnsi="Times New Roman" w:cs="Times New Roman"/>
          <w:kern w:val="2"/>
          <w:position w:val="-32"/>
          <w:sz w:val="24"/>
          <w:szCs w:val="24"/>
          <w14:ligatures w14:val="standardContextual"/>
        </w:rPr>
        <w:object w:dxaOrig="1500" w:dyaOrig="760" w14:anchorId="78C00BC3">
          <v:shape id="_x0000_i4718" type="#_x0000_t75" style="width:75pt;height:38.25pt" o:ole="">
            <v:imagedata r:id="rId6534" o:title=""/>
          </v:shape>
          <o:OLEObject Type="Embed" ProgID="Equation.DSMT4" ShapeID="_x0000_i4718" DrawAspect="Content" ObjectID="_1796843780" r:id="rId6535"/>
        </w:object>
      </w:r>
      <w:r w:rsidRPr="00330A7E">
        <w:rPr>
          <w:rFonts w:ascii="Times New Roman" w:eastAsia="Calibri" w:hAnsi="Times New Roman" w:cs="Times New Roman"/>
          <w:kern w:val="2"/>
          <w:sz w:val="24"/>
          <w:szCs w:val="24"/>
          <w:lang w:val="fr-FR"/>
          <w14:ligatures w14:val="standardContextual"/>
        </w:rPr>
        <w:t>.</w:t>
      </w:r>
      <w:r w:rsidRPr="00330A7E">
        <w:rPr>
          <w:rFonts w:ascii="Times New Roman" w:eastAsia="Calibri" w:hAnsi="Times New Roman" w:cs="Times New Roman"/>
          <w:kern w:val="2"/>
          <w:sz w:val="24"/>
          <w:szCs w:val="24"/>
          <w:lang w:val="fr-FR"/>
          <w14:ligatures w14:val="standardContextual"/>
        </w:rPr>
        <w:tab/>
      </w:r>
    </w:p>
    <w:p w14:paraId="4CBDBB2C"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kern w:val="2"/>
          <w:sz w:val="24"/>
          <w:szCs w:val="24"/>
          <w:lang w:val="fr-FR"/>
          <w14:ligatures w14:val="standardContextual"/>
        </w:rPr>
      </w:pPr>
      <w:r w:rsidRPr="00330A7E">
        <w:rPr>
          <w:rFonts w:ascii="Times New Roman" w:eastAsia="Calibri" w:hAnsi="Times New Roman" w:cs="Times New Roman"/>
          <w:b/>
          <w:color w:val="0000FF"/>
          <w:kern w:val="2"/>
          <w:sz w:val="24"/>
          <w:szCs w:val="24"/>
          <w:lang w:val="fr-FR"/>
          <w14:ligatures w14:val="standardContextual"/>
        </w:rPr>
        <w:t>C.</w:t>
      </w:r>
      <w:r w:rsidRPr="00330A7E">
        <w:rPr>
          <w:rFonts w:ascii="Times New Roman" w:eastAsia="Calibri" w:hAnsi="Times New Roman" w:cs="Times New Roman"/>
          <w:kern w:val="2"/>
          <w:sz w:val="24"/>
          <w:szCs w:val="24"/>
          <w14:ligatures w14:val="standardContextual"/>
        </w:rPr>
        <w:t xml:space="preserve"> </w:t>
      </w:r>
      <w:r w:rsidRPr="00330A7E">
        <w:rPr>
          <w:rFonts w:ascii="Times New Roman" w:eastAsia="Calibri" w:hAnsi="Times New Roman" w:cs="Times New Roman"/>
          <w:kern w:val="2"/>
          <w:position w:val="-32"/>
          <w:sz w:val="24"/>
          <w:szCs w:val="24"/>
          <w14:ligatures w14:val="standardContextual"/>
        </w:rPr>
        <w:object w:dxaOrig="1500" w:dyaOrig="760" w14:anchorId="7A903903">
          <v:shape id="_x0000_i4719" type="#_x0000_t75" style="width:75pt;height:38.25pt" o:ole="">
            <v:imagedata r:id="rId6536" o:title=""/>
          </v:shape>
          <o:OLEObject Type="Embed" ProgID="Equation.DSMT4" ShapeID="_x0000_i4719" DrawAspect="Content" ObjectID="_1796843781" r:id="rId6537"/>
        </w:object>
      </w:r>
      <w:r w:rsidRPr="00330A7E">
        <w:rPr>
          <w:rFonts w:ascii="Times New Roman" w:eastAsia="Calibri" w:hAnsi="Times New Roman" w:cs="Times New Roman"/>
          <w:kern w:val="2"/>
          <w:sz w:val="24"/>
          <w:szCs w:val="24"/>
          <w:lang w:val="fr-FR"/>
          <w14:ligatures w14:val="standardContextual"/>
        </w:rPr>
        <w:t>.</w:t>
      </w:r>
      <w:r w:rsidRPr="00330A7E">
        <w:rPr>
          <w:rFonts w:ascii="Times New Roman" w:eastAsia="Calibri" w:hAnsi="Times New Roman" w:cs="Times New Roman"/>
          <w:kern w:val="2"/>
          <w:sz w:val="24"/>
          <w:szCs w:val="24"/>
          <w:lang w:val="fr-FR"/>
          <w14:ligatures w14:val="standardContextual"/>
        </w:rPr>
        <w:tab/>
      </w:r>
      <w:r w:rsidRPr="00330A7E">
        <w:rPr>
          <w:rFonts w:ascii="Times New Roman" w:eastAsia="Calibri" w:hAnsi="Times New Roman" w:cs="Times New Roman"/>
          <w:kern w:val="2"/>
          <w:sz w:val="24"/>
          <w:szCs w:val="24"/>
          <w:lang w:val="fr-FR"/>
          <w14:ligatures w14:val="standardContextual"/>
        </w:rPr>
        <w:tab/>
      </w:r>
      <w:r w:rsidRPr="00330A7E">
        <w:rPr>
          <w:rFonts w:ascii="Times New Roman" w:eastAsia="Calibri" w:hAnsi="Times New Roman" w:cs="Times New Roman"/>
          <w:b/>
          <w:color w:val="0000FF"/>
          <w:kern w:val="2"/>
          <w:sz w:val="24"/>
          <w:szCs w:val="24"/>
          <w:lang w:val="fr-FR"/>
          <w14:ligatures w14:val="standardContextual"/>
        </w:rPr>
        <w:t xml:space="preserve">D. </w:t>
      </w:r>
      <w:r w:rsidRPr="00330A7E">
        <w:rPr>
          <w:rFonts w:ascii="Times New Roman" w:eastAsia="Calibri" w:hAnsi="Times New Roman" w:cs="Times New Roman"/>
          <w:kern w:val="2"/>
          <w:position w:val="-32"/>
          <w:sz w:val="24"/>
          <w:szCs w:val="24"/>
          <w14:ligatures w14:val="standardContextual"/>
        </w:rPr>
        <w:object w:dxaOrig="1500" w:dyaOrig="760" w14:anchorId="09E82DFE">
          <v:shape id="_x0000_i4720" type="#_x0000_t75" style="width:75pt;height:38.25pt" o:ole="">
            <v:imagedata r:id="rId6538" o:title=""/>
          </v:shape>
          <o:OLEObject Type="Embed" ProgID="Equation.DSMT4" ShapeID="_x0000_i4720" DrawAspect="Content" ObjectID="_1796843782" r:id="rId6539"/>
        </w:object>
      </w:r>
      <w:r w:rsidRPr="00330A7E">
        <w:rPr>
          <w:rFonts w:ascii="Times New Roman" w:eastAsia="Calibri" w:hAnsi="Times New Roman" w:cs="Times New Roman"/>
          <w:kern w:val="2"/>
          <w:sz w:val="24"/>
          <w:szCs w:val="24"/>
          <w14:ligatures w14:val="standardContextual"/>
        </w:rPr>
        <w:t>.</w:t>
      </w:r>
    </w:p>
    <w:p w14:paraId="25C274C2" w14:textId="77777777" w:rsidR="00ED397D" w:rsidRPr="00330A7E" w:rsidRDefault="00ED397D" w:rsidP="00330A7E">
      <w:pPr>
        <w:tabs>
          <w:tab w:val="left" w:pos="992"/>
        </w:tabs>
        <w:spacing w:before="120" w:after="0"/>
        <w:ind w:left="992" w:hanging="992"/>
        <w:contextualSpacing/>
        <w:jc w:val="both"/>
        <w:rPr>
          <w:rFonts w:ascii="Times New Roman" w:eastAsia="Calibri" w:hAnsi="Times New Roman" w:cs="Times New Roman"/>
          <w:color w:val="000000"/>
          <w:kern w:val="2"/>
          <w:sz w:val="24"/>
          <w:szCs w:val="24"/>
          <w:lang w:val="fr-FR"/>
          <w14:ligatures w14:val="standardContextual"/>
        </w:rPr>
      </w:pPr>
      <w:r w:rsidRPr="00330A7E">
        <w:rPr>
          <w:rFonts w:ascii="Times New Roman" w:eastAsia="Calibri" w:hAnsi="Times New Roman" w:cs="Times New Roman"/>
          <w:b/>
          <w:color w:val="0000FF"/>
          <w:kern w:val="2"/>
          <w:sz w:val="24"/>
          <w:szCs w:val="24"/>
          <w:lang w:val="fr-FR"/>
          <w14:ligatures w14:val="standardContextual"/>
        </w:rPr>
        <w:t>Câu 8:</w:t>
      </w:r>
      <w:r w:rsidRPr="00330A7E">
        <w:rPr>
          <w:rFonts w:ascii="Times New Roman" w:eastAsia="Calibri" w:hAnsi="Times New Roman" w:cs="Times New Roman"/>
          <w:b/>
          <w:color w:val="0000FF"/>
          <w:kern w:val="2"/>
          <w:sz w:val="24"/>
          <w:szCs w:val="24"/>
          <w:lang w:val="fr-FR"/>
          <w14:ligatures w14:val="standardContextual"/>
        </w:rPr>
        <w:tab/>
      </w:r>
      <w:r w:rsidRPr="00330A7E">
        <w:rPr>
          <w:rFonts w:ascii="Times New Roman" w:eastAsia="Calibri" w:hAnsi="Times New Roman" w:cs="Times New Roman"/>
          <w:kern w:val="2"/>
          <w:sz w:val="24"/>
          <w:szCs w:val="24"/>
          <w14:ligatures w14:val="standardContextual"/>
        </w:rPr>
        <w:t>Một công ty xây dựng khảo sát khách hàng xem họ có nhu cầu mua nhà ở mức giá nào. Kết quả khảo sát được ghi lại ở bảng sau:</w:t>
      </w:r>
    </w:p>
    <w:tbl>
      <w:tblPr>
        <w:tblStyle w:val="TableGrid"/>
        <w:tblW w:w="8151" w:type="dxa"/>
        <w:tblInd w:w="988" w:type="dxa"/>
        <w:tblLook w:val="04A0" w:firstRow="1" w:lastRow="0" w:firstColumn="1" w:lastColumn="0" w:noHBand="0" w:noVBand="1"/>
      </w:tblPr>
      <w:tblGrid>
        <w:gridCol w:w="2122"/>
        <w:gridCol w:w="1178"/>
        <w:gridCol w:w="1178"/>
        <w:gridCol w:w="1360"/>
        <w:gridCol w:w="1179"/>
        <w:gridCol w:w="1134"/>
      </w:tblGrid>
      <w:tr w:rsidR="00ED397D" w:rsidRPr="00330A7E" w14:paraId="431F2616" w14:textId="77777777" w:rsidTr="00330A7E">
        <w:trPr>
          <w:trHeight w:val="530"/>
        </w:trPr>
        <w:tc>
          <w:tcPr>
            <w:tcW w:w="2122" w:type="dxa"/>
            <w:shd w:val="clear" w:color="auto" w:fill="FFFFFF"/>
            <w:vAlign w:val="center"/>
          </w:tcPr>
          <w:p w14:paraId="3005EDED" w14:textId="77777777" w:rsidR="00ED397D" w:rsidRPr="00330A7E" w:rsidRDefault="00ED397D" w:rsidP="00330A7E">
            <w:pPr>
              <w:spacing w:line="276" w:lineRule="auto"/>
              <w:ind w:left="108"/>
              <w:rPr>
                <w:rFonts w:ascii="Times New Roman" w:eastAsia="Calibri" w:hAnsi="Times New Roman" w:cs="Times New Roman"/>
                <w:sz w:val="24"/>
                <w:szCs w:val="24"/>
              </w:rPr>
            </w:pPr>
            <w:r w:rsidRPr="00330A7E">
              <w:rPr>
                <w:rFonts w:ascii="Times New Roman" w:eastAsia="Calibri" w:hAnsi="Times New Roman" w:cs="Times New Roman"/>
                <w:sz w:val="24"/>
                <w:szCs w:val="24"/>
              </w:rPr>
              <w:t>Mức giá</w:t>
            </w:r>
          </w:p>
          <w:p w14:paraId="6E856075" w14:textId="77777777" w:rsidR="00ED397D" w:rsidRPr="00330A7E" w:rsidRDefault="00ED397D" w:rsidP="00330A7E">
            <w:pPr>
              <w:spacing w:line="276"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(triệu đồng/</w:t>
            </w:r>
            <w:r w:rsidRPr="00330A7E">
              <w:rPr>
                <w:rFonts w:ascii="Times New Roman" w:eastAsia="Calibri" w:hAnsi="Times New Roman" w:cs="Times New Roman"/>
                <w:position w:val="-6"/>
                <w:sz w:val="24"/>
                <w:szCs w:val="24"/>
                <w:lang w:eastAsia="ja-JP"/>
              </w:rPr>
              <w:object w:dxaOrig="340" w:dyaOrig="340" w14:anchorId="2B390D2A">
                <v:shape id="_x0000_i4721" type="#_x0000_t75" style="width:17.25pt;height:17.25pt" o:ole="">
                  <v:imagedata r:id="rId6540" o:title=""/>
                </v:shape>
                <o:OLEObject Type="Embed" ProgID="Equation.DSMT4" ShapeID="_x0000_i4721" DrawAspect="Content" ObjectID="_1796843783" r:id="rId6541"/>
              </w:object>
            </w:r>
            <w:r w:rsidRPr="00330A7E">
              <w:rPr>
                <w:rFonts w:ascii="Times New Roman" w:eastAsia="Calibri" w:hAnsi="Times New Roman" w:cs="Times New Roman"/>
                <w:sz w:val="24"/>
                <w:szCs w:val="24"/>
              </w:rPr>
              <w:t>)</w:t>
            </w:r>
          </w:p>
        </w:tc>
        <w:tc>
          <w:tcPr>
            <w:tcW w:w="1178" w:type="dxa"/>
            <w:vAlign w:val="center"/>
          </w:tcPr>
          <w:p w14:paraId="0DD24DA9" w14:textId="77777777" w:rsidR="00ED397D" w:rsidRPr="00330A7E" w:rsidRDefault="00ED397D" w:rsidP="00330A7E">
            <w:pPr>
              <w:spacing w:line="276"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[10;14)</w:t>
            </w:r>
          </w:p>
        </w:tc>
        <w:tc>
          <w:tcPr>
            <w:tcW w:w="1178" w:type="dxa"/>
            <w:vAlign w:val="center"/>
          </w:tcPr>
          <w:p w14:paraId="57FA0843" w14:textId="77777777" w:rsidR="00ED397D" w:rsidRPr="00330A7E" w:rsidRDefault="00ED397D" w:rsidP="00330A7E">
            <w:pPr>
              <w:spacing w:line="276"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[14;18)</w:t>
            </w:r>
          </w:p>
        </w:tc>
        <w:tc>
          <w:tcPr>
            <w:tcW w:w="1360" w:type="dxa"/>
            <w:vAlign w:val="center"/>
          </w:tcPr>
          <w:p w14:paraId="2E1BD133" w14:textId="77777777" w:rsidR="00ED397D" w:rsidRPr="00330A7E" w:rsidRDefault="00ED397D" w:rsidP="00330A7E">
            <w:pPr>
              <w:spacing w:line="276"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[18;22)</w:t>
            </w:r>
          </w:p>
        </w:tc>
        <w:tc>
          <w:tcPr>
            <w:tcW w:w="1179" w:type="dxa"/>
            <w:vAlign w:val="center"/>
          </w:tcPr>
          <w:p w14:paraId="7C3569B7" w14:textId="77777777" w:rsidR="00ED397D" w:rsidRPr="00330A7E" w:rsidRDefault="00ED397D" w:rsidP="00330A7E">
            <w:pPr>
              <w:spacing w:line="276"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[22;26)</w:t>
            </w:r>
          </w:p>
        </w:tc>
        <w:tc>
          <w:tcPr>
            <w:tcW w:w="1134" w:type="dxa"/>
            <w:vAlign w:val="center"/>
          </w:tcPr>
          <w:p w14:paraId="282589AB" w14:textId="77777777" w:rsidR="00ED397D" w:rsidRPr="00330A7E" w:rsidRDefault="00ED397D" w:rsidP="00330A7E">
            <w:pPr>
              <w:spacing w:line="276"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[26;30)</w:t>
            </w:r>
          </w:p>
        </w:tc>
      </w:tr>
      <w:tr w:rsidR="00ED397D" w:rsidRPr="00330A7E" w14:paraId="0899FF1E" w14:textId="77777777" w:rsidTr="00330A7E">
        <w:trPr>
          <w:trHeight w:val="408"/>
        </w:trPr>
        <w:tc>
          <w:tcPr>
            <w:tcW w:w="2122" w:type="dxa"/>
            <w:shd w:val="clear" w:color="auto" w:fill="FFFFFF"/>
            <w:vAlign w:val="center"/>
          </w:tcPr>
          <w:p w14:paraId="1D04DFFA" w14:textId="77777777" w:rsidR="00ED397D" w:rsidRPr="00330A7E" w:rsidRDefault="00ED397D" w:rsidP="00330A7E">
            <w:pPr>
              <w:spacing w:line="276"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Số khách hàng</w:t>
            </w:r>
          </w:p>
        </w:tc>
        <w:tc>
          <w:tcPr>
            <w:tcW w:w="1178" w:type="dxa"/>
            <w:vAlign w:val="center"/>
          </w:tcPr>
          <w:p w14:paraId="5F114652" w14:textId="77777777" w:rsidR="00ED397D" w:rsidRPr="00330A7E" w:rsidRDefault="00ED397D" w:rsidP="00330A7E">
            <w:pPr>
              <w:spacing w:line="276"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54</w:t>
            </w:r>
          </w:p>
        </w:tc>
        <w:tc>
          <w:tcPr>
            <w:tcW w:w="1178" w:type="dxa"/>
            <w:vAlign w:val="center"/>
          </w:tcPr>
          <w:p w14:paraId="34C3A316" w14:textId="77777777" w:rsidR="00ED397D" w:rsidRPr="00330A7E" w:rsidRDefault="00ED397D" w:rsidP="00330A7E">
            <w:pPr>
              <w:spacing w:line="276"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78</w:t>
            </w:r>
          </w:p>
        </w:tc>
        <w:tc>
          <w:tcPr>
            <w:tcW w:w="1360" w:type="dxa"/>
            <w:vAlign w:val="center"/>
          </w:tcPr>
          <w:p w14:paraId="50546107" w14:textId="77777777" w:rsidR="00ED397D" w:rsidRPr="00330A7E" w:rsidRDefault="00ED397D" w:rsidP="00330A7E">
            <w:pPr>
              <w:spacing w:line="276"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120</w:t>
            </w:r>
          </w:p>
        </w:tc>
        <w:tc>
          <w:tcPr>
            <w:tcW w:w="1179" w:type="dxa"/>
            <w:vAlign w:val="center"/>
          </w:tcPr>
          <w:p w14:paraId="501B21CF" w14:textId="77777777" w:rsidR="00ED397D" w:rsidRPr="00330A7E" w:rsidRDefault="00ED397D" w:rsidP="00330A7E">
            <w:pPr>
              <w:spacing w:line="276"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45</w:t>
            </w:r>
          </w:p>
        </w:tc>
        <w:tc>
          <w:tcPr>
            <w:tcW w:w="1134" w:type="dxa"/>
            <w:vAlign w:val="center"/>
          </w:tcPr>
          <w:p w14:paraId="3BECDAFD" w14:textId="77777777" w:rsidR="00ED397D" w:rsidRPr="00330A7E" w:rsidRDefault="00ED397D" w:rsidP="00330A7E">
            <w:pPr>
              <w:spacing w:line="276"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12</w:t>
            </w:r>
          </w:p>
        </w:tc>
      </w:tr>
    </w:tbl>
    <w:p w14:paraId="16DCE842" w14:textId="77777777" w:rsidR="00ED397D" w:rsidRPr="00330A7E" w:rsidRDefault="00ED397D" w:rsidP="00330A7E">
      <w:pPr>
        <w:spacing w:before="60" w:after="60"/>
        <w:ind w:left="992" w:hanging="2"/>
        <w:jc w:val="both"/>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kern w:val="2"/>
          <w:sz w:val="24"/>
          <w:szCs w:val="24"/>
          <w14:ligatures w14:val="standardContextual"/>
        </w:rPr>
        <w:t xml:space="preserve">Khoảng biến thiên </w:t>
      </w:r>
      <w:r w:rsidRPr="00330A7E">
        <w:rPr>
          <w:rFonts w:ascii="Times New Roman" w:eastAsia="Calibri" w:hAnsi="Times New Roman" w:cs="Times New Roman"/>
          <w:kern w:val="2"/>
          <w:position w:val="-4"/>
          <w:sz w:val="24"/>
          <w:szCs w:val="24"/>
          <w14:ligatures w14:val="standardContextual"/>
        </w:rPr>
        <w:object w:dxaOrig="240" w:dyaOrig="240" w14:anchorId="46BADE52">
          <v:shape id="_x0000_i4722" type="#_x0000_t75" style="width:11.25pt;height:11.25pt" o:ole="">
            <v:imagedata r:id="rId6542" o:title=""/>
          </v:shape>
          <o:OLEObject Type="Embed" ProgID="Equation.DSMT4" ShapeID="_x0000_i4722" DrawAspect="Content" ObjectID="_1796843784" r:id="rId6543"/>
        </w:object>
      </w:r>
      <w:r w:rsidRPr="00330A7E">
        <w:rPr>
          <w:rFonts w:ascii="Times New Roman" w:eastAsia="Calibri" w:hAnsi="Times New Roman" w:cs="Times New Roman"/>
          <w:kern w:val="2"/>
          <w:sz w:val="24"/>
          <w:szCs w:val="24"/>
          <w14:ligatures w14:val="standardContextual"/>
        </w:rPr>
        <w:t xml:space="preserve"> của mẫu số liệu ghép nhóm trên bằng .</w:t>
      </w:r>
    </w:p>
    <w:p w14:paraId="33C6F4F5" w14:textId="77777777" w:rsidR="00ED397D" w:rsidRPr="00330A7E" w:rsidRDefault="00ED397D" w:rsidP="00330A7E">
      <w:pPr>
        <w:tabs>
          <w:tab w:val="left" w:pos="3402"/>
          <w:tab w:val="left" w:pos="5669"/>
          <w:tab w:val="left" w:pos="7937"/>
        </w:tabs>
        <w:ind w:left="992"/>
        <w:jc w:val="both"/>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b/>
          <w:color w:val="0000FF"/>
          <w:kern w:val="2"/>
          <w:sz w:val="24"/>
          <w:szCs w:val="24"/>
          <w14:ligatures w14:val="standardContextual"/>
        </w:rPr>
        <w:t xml:space="preserve">A. </w:t>
      </w:r>
      <w:r w:rsidRPr="00330A7E">
        <w:rPr>
          <w:rFonts w:ascii="Times New Roman" w:eastAsia="Calibri" w:hAnsi="Times New Roman" w:cs="Times New Roman"/>
          <w:kern w:val="2"/>
          <w:position w:val="-4"/>
          <w:sz w:val="24"/>
          <w:szCs w:val="24"/>
          <w14:ligatures w14:val="standardContextual"/>
        </w:rPr>
        <w:object w:dxaOrig="620" w:dyaOrig="260" w14:anchorId="09EFD65F">
          <v:shape id="_x0000_i4723" type="#_x0000_t75" style="width:30.75pt;height:12.75pt" o:ole="">
            <v:imagedata r:id="rId6544" o:title=""/>
          </v:shape>
          <o:OLEObject Type="Embed" ProgID="Equation.DSMT4" ShapeID="_x0000_i4723" DrawAspect="Content" ObjectID="_1796843785" r:id="rId6545"/>
        </w:object>
      </w:r>
      <w:r w:rsidRPr="00330A7E">
        <w:rPr>
          <w:rFonts w:ascii="Times New Roman" w:eastAsia="Calibri" w:hAnsi="Times New Roman" w:cs="Times New Roman"/>
          <w:kern w:val="2"/>
          <w:sz w:val="24"/>
          <w:szCs w:val="24"/>
          <w14:ligatures w14:val="standardContextual"/>
        </w:rPr>
        <w:t>.</w:t>
      </w:r>
      <w:r w:rsidRPr="00330A7E">
        <w:rPr>
          <w:rFonts w:ascii="Times New Roman" w:eastAsia="Calibri" w:hAnsi="Times New Roman" w:cs="Times New Roman"/>
          <w:kern w:val="2"/>
          <w:sz w:val="24"/>
          <w:szCs w:val="24"/>
          <w14:ligatures w14:val="standardContextual"/>
        </w:rPr>
        <w:tab/>
      </w:r>
      <w:r w:rsidRPr="00330A7E">
        <w:rPr>
          <w:rFonts w:ascii="Times New Roman" w:eastAsia="Calibri" w:hAnsi="Times New Roman" w:cs="Times New Roman"/>
          <w:b/>
          <w:color w:val="0000FF"/>
          <w:kern w:val="2"/>
          <w:sz w:val="24"/>
          <w:szCs w:val="24"/>
          <w14:ligatures w14:val="standardContextual"/>
        </w:rPr>
        <w:t xml:space="preserve">B. </w:t>
      </w:r>
      <w:r w:rsidRPr="00330A7E">
        <w:rPr>
          <w:rFonts w:ascii="Times New Roman" w:eastAsia="Calibri" w:hAnsi="Times New Roman" w:cs="Times New Roman"/>
          <w:kern w:val="2"/>
          <w:position w:val="-6"/>
          <w:sz w:val="24"/>
          <w:szCs w:val="24"/>
          <w14:ligatures w14:val="standardContextual"/>
        </w:rPr>
        <w:object w:dxaOrig="740" w:dyaOrig="279" w14:anchorId="50FFA12D">
          <v:shape id="_x0000_i4724" type="#_x0000_t75" style="width:36.75pt;height:14.25pt" o:ole="">
            <v:imagedata r:id="rId6546" o:title=""/>
          </v:shape>
          <o:OLEObject Type="Embed" ProgID="Equation.DSMT4" ShapeID="_x0000_i4724" DrawAspect="Content" ObjectID="_1796843786" r:id="rId6547"/>
        </w:object>
      </w:r>
      <w:r w:rsidRPr="00330A7E">
        <w:rPr>
          <w:rFonts w:ascii="Times New Roman" w:eastAsia="Calibri" w:hAnsi="Times New Roman" w:cs="Times New Roman"/>
          <w:kern w:val="2"/>
          <w:sz w:val="24"/>
          <w:szCs w:val="24"/>
          <w14:ligatures w14:val="standardContextual"/>
        </w:rPr>
        <w:t>.</w:t>
      </w:r>
      <w:r w:rsidRPr="00330A7E">
        <w:rPr>
          <w:rFonts w:ascii="Times New Roman" w:eastAsia="Calibri" w:hAnsi="Times New Roman" w:cs="Times New Roman"/>
          <w:kern w:val="2"/>
          <w:sz w:val="24"/>
          <w:szCs w:val="24"/>
          <w14:ligatures w14:val="standardContextual"/>
        </w:rPr>
        <w:tab/>
      </w:r>
      <w:r w:rsidRPr="00330A7E">
        <w:rPr>
          <w:rFonts w:ascii="Times New Roman" w:eastAsia="Calibri" w:hAnsi="Times New Roman" w:cs="Times New Roman"/>
          <w:b/>
          <w:color w:val="0000FF"/>
          <w:kern w:val="2"/>
          <w:sz w:val="24"/>
          <w:szCs w:val="24"/>
          <w14:ligatures w14:val="standardContextual"/>
        </w:rPr>
        <w:t xml:space="preserve">C. </w:t>
      </w:r>
      <w:r w:rsidRPr="00330A7E">
        <w:rPr>
          <w:rFonts w:ascii="Times New Roman" w:eastAsia="Calibri" w:hAnsi="Times New Roman" w:cs="Times New Roman"/>
          <w:kern w:val="2"/>
          <w:position w:val="-6"/>
          <w:sz w:val="24"/>
          <w:szCs w:val="24"/>
          <w14:ligatures w14:val="standardContextual"/>
        </w:rPr>
        <w:object w:dxaOrig="740" w:dyaOrig="279" w14:anchorId="79D70AB2">
          <v:shape id="_x0000_i4725" type="#_x0000_t75" style="width:36.75pt;height:14.25pt" o:ole="">
            <v:imagedata r:id="rId6548" o:title=""/>
          </v:shape>
          <o:OLEObject Type="Embed" ProgID="Equation.DSMT4" ShapeID="_x0000_i4725" DrawAspect="Content" ObjectID="_1796843787" r:id="rId6549"/>
        </w:object>
      </w:r>
      <w:r w:rsidRPr="00330A7E">
        <w:rPr>
          <w:rFonts w:ascii="Times New Roman" w:eastAsia="Calibri" w:hAnsi="Times New Roman" w:cs="Times New Roman"/>
          <w:kern w:val="2"/>
          <w:sz w:val="24"/>
          <w:szCs w:val="24"/>
          <w14:ligatures w14:val="standardContextual"/>
        </w:rPr>
        <w:t>.</w:t>
      </w:r>
      <w:r w:rsidRPr="00330A7E">
        <w:rPr>
          <w:rFonts w:ascii="Times New Roman" w:eastAsia="Calibri" w:hAnsi="Times New Roman" w:cs="Times New Roman"/>
          <w:b/>
          <w:kern w:val="2"/>
          <w:sz w:val="24"/>
          <w:szCs w:val="24"/>
          <w14:ligatures w14:val="standardContextual"/>
        </w:rPr>
        <w:tab/>
      </w:r>
      <w:r w:rsidRPr="00330A7E">
        <w:rPr>
          <w:rFonts w:ascii="Times New Roman" w:eastAsia="Calibri" w:hAnsi="Times New Roman" w:cs="Times New Roman"/>
          <w:b/>
          <w:color w:val="0000FF"/>
          <w:kern w:val="2"/>
          <w:sz w:val="24"/>
          <w:szCs w:val="24"/>
          <w:lang w:val="it-IT"/>
          <w14:ligatures w14:val="standardContextual"/>
        </w:rPr>
        <w:t>D</w:t>
      </w:r>
      <w:r w:rsidRPr="00330A7E">
        <w:rPr>
          <w:rFonts w:ascii="Times New Roman" w:eastAsia="Calibri" w:hAnsi="Times New Roman" w:cs="Times New Roman"/>
          <w:b/>
          <w:color w:val="0000FF"/>
          <w:kern w:val="2"/>
          <w:sz w:val="24"/>
          <w:szCs w:val="24"/>
          <w14:ligatures w14:val="standardContextual"/>
        </w:rPr>
        <w:t xml:space="preserve">. </w:t>
      </w:r>
      <w:r w:rsidRPr="00330A7E">
        <w:rPr>
          <w:rFonts w:ascii="Times New Roman" w:eastAsia="Calibri" w:hAnsi="Times New Roman" w:cs="Times New Roman"/>
          <w:kern w:val="2"/>
          <w:position w:val="-6"/>
          <w:sz w:val="24"/>
          <w:szCs w:val="24"/>
          <w14:ligatures w14:val="standardContextual"/>
        </w:rPr>
        <w:object w:dxaOrig="859" w:dyaOrig="279" w14:anchorId="49C23637">
          <v:shape id="_x0000_i4726" type="#_x0000_t75" style="width:42.75pt;height:14.25pt" o:ole="">
            <v:imagedata r:id="rId6550" o:title=""/>
          </v:shape>
          <o:OLEObject Type="Embed" ProgID="Equation.DSMT4" ShapeID="_x0000_i4726" DrawAspect="Content" ObjectID="_1796843788" r:id="rId6551"/>
        </w:object>
      </w:r>
      <w:r w:rsidRPr="00330A7E">
        <w:rPr>
          <w:rFonts w:ascii="Times New Roman" w:eastAsia="Calibri" w:hAnsi="Times New Roman" w:cs="Times New Roman"/>
          <w:kern w:val="2"/>
          <w:sz w:val="24"/>
          <w:szCs w:val="24"/>
          <w:lang w:val="it-IT"/>
          <w14:ligatures w14:val="standardContextual"/>
        </w:rPr>
        <w:t>.</w:t>
      </w:r>
    </w:p>
    <w:p w14:paraId="72B031B1" w14:textId="77777777" w:rsidR="00ED397D" w:rsidRPr="00330A7E" w:rsidRDefault="00ED397D" w:rsidP="00330A7E">
      <w:pPr>
        <w:tabs>
          <w:tab w:val="left" w:pos="992"/>
        </w:tabs>
        <w:spacing w:before="120" w:after="0"/>
        <w:ind w:left="992" w:hanging="992"/>
        <w:contextualSpacing/>
        <w:jc w:val="both"/>
        <w:rPr>
          <w:rFonts w:ascii="Times New Roman" w:eastAsia="Calibri" w:hAnsi="Times New Roman" w:cs="Times New Roman"/>
          <w:kern w:val="2"/>
          <w:sz w:val="24"/>
          <w:szCs w:val="24"/>
          <w:lang w:val="it-IT"/>
          <w14:ligatures w14:val="standardContextual"/>
        </w:rPr>
      </w:pPr>
      <w:r w:rsidRPr="00330A7E">
        <w:rPr>
          <w:rFonts w:ascii="Times New Roman" w:eastAsia="Calibri" w:hAnsi="Times New Roman" w:cs="Times New Roman"/>
          <w:b/>
          <w:color w:val="0000FF"/>
          <w:kern w:val="2"/>
          <w:sz w:val="24"/>
          <w:szCs w:val="24"/>
          <w:lang w:val="it-IT"/>
          <w14:ligatures w14:val="standardContextual"/>
        </w:rPr>
        <w:t>Câu 9:</w:t>
      </w:r>
      <w:r w:rsidRPr="00330A7E">
        <w:rPr>
          <w:rFonts w:ascii="Times New Roman" w:eastAsia="Calibri" w:hAnsi="Times New Roman" w:cs="Times New Roman"/>
          <w:b/>
          <w:color w:val="0000FF"/>
          <w:kern w:val="2"/>
          <w:sz w:val="24"/>
          <w:szCs w:val="24"/>
          <w:lang w:val="it-IT"/>
          <w14:ligatures w14:val="standardContextual"/>
        </w:rPr>
        <w:tab/>
      </w:r>
      <w:r w:rsidRPr="00330A7E">
        <w:rPr>
          <w:rFonts w:ascii="Times New Roman" w:eastAsia="Calibri" w:hAnsi="Times New Roman" w:cs="Times New Roman"/>
          <w:kern w:val="2"/>
          <w:sz w:val="24"/>
          <w:szCs w:val="24"/>
          <w14:ligatures w14:val="standardContextual"/>
        </w:rPr>
        <w:t>Bảng biểu diễn của mẫu số liệu ghép nhóm thống kê mức lương của một công ty (đơn vị : triệu đồng ).</w:t>
      </w:r>
    </w:p>
    <w:tbl>
      <w:tblPr>
        <w:tblStyle w:val="TableGrid"/>
        <w:tblW w:w="0" w:type="auto"/>
        <w:tblInd w:w="992" w:type="dxa"/>
        <w:tblLook w:val="04A0" w:firstRow="1" w:lastRow="0" w:firstColumn="1" w:lastColumn="0" w:noHBand="0" w:noVBand="1"/>
      </w:tblPr>
      <w:tblGrid>
        <w:gridCol w:w="1436"/>
        <w:gridCol w:w="1387"/>
        <w:gridCol w:w="1387"/>
        <w:gridCol w:w="1387"/>
        <w:gridCol w:w="1387"/>
        <w:gridCol w:w="1387"/>
        <w:gridCol w:w="1319"/>
      </w:tblGrid>
      <w:tr w:rsidR="00ED397D" w:rsidRPr="00330A7E" w14:paraId="0BB2CFBE" w14:textId="77777777" w:rsidTr="00330A7E">
        <w:tc>
          <w:tcPr>
            <w:tcW w:w="1470" w:type="dxa"/>
          </w:tcPr>
          <w:p w14:paraId="6C6F5992" w14:textId="77777777" w:rsidR="00ED397D" w:rsidRPr="00330A7E" w:rsidRDefault="00ED397D" w:rsidP="00330A7E">
            <w:pPr>
              <w:spacing w:line="276"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Nhóm</w:t>
            </w:r>
          </w:p>
        </w:tc>
        <w:tc>
          <w:tcPr>
            <w:tcW w:w="1430" w:type="dxa"/>
          </w:tcPr>
          <w:p w14:paraId="06CC2310" w14:textId="77777777" w:rsidR="00ED397D" w:rsidRPr="00330A7E" w:rsidRDefault="00ED397D" w:rsidP="00330A7E">
            <w:pPr>
              <w:spacing w:line="276" w:lineRule="auto"/>
              <w:jc w:val="center"/>
              <w:rPr>
                <w:rFonts w:ascii="Times New Roman" w:eastAsia="Calibri" w:hAnsi="Times New Roman" w:cs="Times New Roman"/>
                <w:sz w:val="24"/>
                <w:szCs w:val="24"/>
              </w:rPr>
            </w:pPr>
            <w:r w:rsidRPr="00330A7E">
              <w:rPr>
                <w:rFonts w:ascii="Times New Roman" w:eastAsia="Calibri" w:hAnsi="Times New Roman" w:cs="Times New Roman"/>
                <w:sz w:val="24"/>
                <w:szCs w:val="24"/>
              </w:rPr>
              <w:t>[10; 15)</w:t>
            </w:r>
          </w:p>
        </w:tc>
        <w:tc>
          <w:tcPr>
            <w:tcW w:w="1430" w:type="dxa"/>
          </w:tcPr>
          <w:p w14:paraId="6069DB60" w14:textId="77777777" w:rsidR="00ED397D" w:rsidRPr="00330A7E" w:rsidRDefault="00ED397D" w:rsidP="00330A7E">
            <w:pPr>
              <w:spacing w:line="276" w:lineRule="auto"/>
              <w:jc w:val="center"/>
              <w:rPr>
                <w:rFonts w:ascii="Times New Roman" w:eastAsia="Calibri" w:hAnsi="Times New Roman" w:cs="Times New Roman"/>
                <w:sz w:val="24"/>
                <w:szCs w:val="24"/>
              </w:rPr>
            </w:pPr>
            <w:r w:rsidRPr="00330A7E">
              <w:rPr>
                <w:rFonts w:ascii="Times New Roman" w:eastAsia="Calibri" w:hAnsi="Times New Roman" w:cs="Times New Roman"/>
                <w:sz w:val="24"/>
                <w:szCs w:val="24"/>
              </w:rPr>
              <w:t>[15; 20)</w:t>
            </w:r>
          </w:p>
        </w:tc>
        <w:tc>
          <w:tcPr>
            <w:tcW w:w="1430" w:type="dxa"/>
          </w:tcPr>
          <w:p w14:paraId="5811E56A" w14:textId="77777777" w:rsidR="00ED397D" w:rsidRPr="00330A7E" w:rsidRDefault="00ED397D" w:rsidP="00330A7E">
            <w:pPr>
              <w:spacing w:line="276" w:lineRule="auto"/>
              <w:jc w:val="center"/>
              <w:rPr>
                <w:rFonts w:ascii="Times New Roman" w:eastAsia="Calibri" w:hAnsi="Times New Roman" w:cs="Times New Roman"/>
                <w:sz w:val="24"/>
                <w:szCs w:val="24"/>
              </w:rPr>
            </w:pPr>
            <w:r w:rsidRPr="00330A7E">
              <w:rPr>
                <w:rFonts w:ascii="Times New Roman" w:eastAsia="Calibri" w:hAnsi="Times New Roman" w:cs="Times New Roman"/>
                <w:sz w:val="24"/>
                <w:szCs w:val="24"/>
              </w:rPr>
              <w:t>[20; 25)</w:t>
            </w:r>
          </w:p>
        </w:tc>
        <w:tc>
          <w:tcPr>
            <w:tcW w:w="1430" w:type="dxa"/>
          </w:tcPr>
          <w:p w14:paraId="419AF0CB" w14:textId="77777777" w:rsidR="00ED397D" w:rsidRPr="00330A7E" w:rsidRDefault="00ED397D" w:rsidP="00330A7E">
            <w:pPr>
              <w:spacing w:line="276" w:lineRule="auto"/>
              <w:jc w:val="center"/>
              <w:rPr>
                <w:rFonts w:ascii="Times New Roman" w:eastAsia="Calibri" w:hAnsi="Times New Roman" w:cs="Times New Roman"/>
                <w:sz w:val="24"/>
                <w:szCs w:val="24"/>
              </w:rPr>
            </w:pPr>
            <w:r w:rsidRPr="00330A7E">
              <w:rPr>
                <w:rFonts w:ascii="Times New Roman" w:eastAsia="Calibri" w:hAnsi="Times New Roman" w:cs="Times New Roman"/>
                <w:sz w:val="24"/>
                <w:szCs w:val="24"/>
              </w:rPr>
              <w:t>[25; 30)</w:t>
            </w:r>
          </w:p>
        </w:tc>
        <w:tc>
          <w:tcPr>
            <w:tcW w:w="1430" w:type="dxa"/>
          </w:tcPr>
          <w:p w14:paraId="70147B0D" w14:textId="77777777" w:rsidR="00ED397D" w:rsidRPr="00330A7E" w:rsidRDefault="00ED397D" w:rsidP="00330A7E">
            <w:pPr>
              <w:spacing w:line="276" w:lineRule="auto"/>
              <w:jc w:val="center"/>
              <w:rPr>
                <w:rFonts w:ascii="Times New Roman" w:eastAsia="Calibri" w:hAnsi="Times New Roman" w:cs="Times New Roman"/>
                <w:sz w:val="24"/>
                <w:szCs w:val="24"/>
              </w:rPr>
            </w:pPr>
            <w:r w:rsidRPr="00330A7E">
              <w:rPr>
                <w:rFonts w:ascii="Times New Roman" w:eastAsia="Calibri" w:hAnsi="Times New Roman" w:cs="Times New Roman"/>
                <w:sz w:val="24"/>
                <w:szCs w:val="24"/>
              </w:rPr>
              <w:t>[30; 35)</w:t>
            </w:r>
          </w:p>
        </w:tc>
        <w:tc>
          <w:tcPr>
            <w:tcW w:w="1358" w:type="dxa"/>
          </w:tcPr>
          <w:p w14:paraId="5CC1A3B9" w14:textId="77777777" w:rsidR="00ED397D" w:rsidRPr="00330A7E" w:rsidRDefault="00ED397D" w:rsidP="00330A7E">
            <w:pPr>
              <w:spacing w:line="276" w:lineRule="auto"/>
              <w:jc w:val="center"/>
              <w:rPr>
                <w:rFonts w:ascii="Times New Roman" w:eastAsia="Calibri" w:hAnsi="Times New Roman" w:cs="Times New Roman"/>
                <w:sz w:val="24"/>
                <w:szCs w:val="24"/>
              </w:rPr>
            </w:pPr>
            <w:r w:rsidRPr="00330A7E">
              <w:rPr>
                <w:rFonts w:ascii="Times New Roman" w:eastAsia="Calibri" w:hAnsi="Times New Roman" w:cs="Times New Roman"/>
                <w:sz w:val="24"/>
                <w:szCs w:val="24"/>
              </w:rPr>
              <w:t>[35; 40)</w:t>
            </w:r>
          </w:p>
        </w:tc>
      </w:tr>
      <w:tr w:rsidR="00ED397D" w:rsidRPr="00330A7E" w14:paraId="6E430263" w14:textId="77777777" w:rsidTr="00330A7E">
        <w:tc>
          <w:tcPr>
            <w:tcW w:w="1470" w:type="dxa"/>
          </w:tcPr>
          <w:p w14:paraId="65D87633" w14:textId="77777777" w:rsidR="00ED397D" w:rsidRPr="00330A7E" w:rsidRDefault="00ED397D" w:rsidP="00330A7E">
            <w:pPr>
              <w:spacing w:line="276"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Tần số</w:t>
            </w:r>
          </w:p>
        </w:tc>
        <w:tc>
          <w:tcPr>
            <w:tcW w:w="1430" w:type="dxa"/>
          </w:tcPr>
          <w:p w14:paraId="3C3B7BFD" w14:textId="77777777" w:rsidR="00ED397D" w:rsidRPr="00330A7E" w:rsidRDefault="00ED397D" w:rsidP="00330A7E">
            <w:pPr>
              <w:spacing w:line="276" w:lineRule="auto"/>
              <w:jc w:val="center"/>
              <w:rPr>
                <w:rFonts w:ascii="Times New Roman" w:eastAsia="Calibri" w:hAnsi="Times New Roman" w:cs="Times New Roman"/>
                <w:sz w:val="24"/>
                <w:szCs w:val="24"/>
              </w:rPr>
            </w:pPr>
            <w:r w:rsidRPr="00330A7E">
              <w:rPr>
                <w:rFonts w:ascii="Times New Roman" w:eastAsia="Calibri" w:hAnsi="Times New Roman" w:cs="Times New Roman"/>
                <w:sz w:val="24"/>
                <w:szCs w:val="24"/>
              </w:rPr>
              <w:t>15</w:t>
            </w:r>
          </w:p>
        </w:tc>
        <w:tc>
          <w:tcPr>
            <w:tcW w:w="1430" w:type="dxa"/>
          </w:tcPr>
          <w:p w14:paraId="51105D3E" w14:textId="77777777" w:rsidR="00ED397D" w:rsidRPr="00330A7E" w:rsidRDefault="00ED397D" w:rsidP="00330A7E">
            <w:pPr>
              <w:spacing w:line="276" w:lineRule="auto"/>
              <w:jc w:val="center"/>
              <w:rPr>
                <w:rFonts w:ascii="Times New Roman" w:eastAsia="Calibri" w:hAnsi="Times New Roman" w:cs="Times New Roman"/>
                <w:sz w:val="24"/>
                <w:szCs w:val="24"/>
              </w:rPr>
            </w:pPr>
            <w:r w:rsidRPr="00330A7E">
              <w:rPr>
                <w:rFonts w:ascii="Times New Roman" w:eastAsia="Calibri" w:hAnsi="Times New Roman" w:cs="Times New Roman"/>
                <w:sz w:val="24"/>
                <w:szCs w:val="24"/>
              </w:rPr>
              <w:t>18</w:t>
            </w:r>
          </w:p>
        </w:tc>
        <w:tc>
          <w:tcPr>
            <w:tcW w:w="1430" w:type="dxa"/>
          </w:tcPr>
          <w:p w14:paraId="7BD60689" w14:textId="77777777" w:rsidR="00ED397D" w:rsidRPr="00330A7E" w:rsidRDefault="00ED397D" w:rsidP="00330A7E">
            <w:pPr>
              <w:spacing w:line="276" w:lineRule="auto"/>
              <w:jc w:val="center"/>
              <w:rPr>
                <w:rFonts w:ascii="Times New Roman" w:eastAsia="Calibri" w:hAnsi="Times New Roman" w:cs="Times New Roman"/>
                <w:sz w:val="24"/>
                <w:szCs w:val="24"/>
              </w:rPr>
            </w:pPr>
            <w:r w:rsidRPr="00330A7E">
              <w:rPr>
                <w:rFonts w:ascii="Times New Roman" w:eastAsia="Calibri" w:hAnsi="Times New Roman" w:cs="Times New Roman"/>
                <w:sz w:val="24"/>
                <w:szCs w:val="24"/>
              </w:rPr>
              <w:t>10</w:t>
            </w:r>
          </w:p>
        </w:tc>
        <w:tc>
          <w:tcPr>
            <w:tcW w:w="1430" w:type="dxa"/>
          </w:tcPr>
          <w:p w14:paraId="5CC5AF01" w14:textId="77777777" w:rsidR="00ED397D" w:rsidRPr="00330A7E" w:rsidRDefault="00ED397D" w:rsidP="00330A7E">
            <w:pPr>
              <w:spacing w:line="276" w:lineRule="auto"/>
              <w:jc w:val="center"/>
              <w:rPr>
                <w:rFonts w:ascii="Times New Roman" w:eastAsia="Calibri" w:hAnsi="Times New Roman" w:cs="Times New Roman"/>
                <w:sz w:val="24"/>
                <w:szCs w:val="24"/>
              </w:rPr>
            </w:pPr>
            <w:r w:rsidRPr="00330A7E">
              <w:rPr>
                <w:rFonts w:ascii="Times New Roman" w:eastAsia="Calibri" w:hAnsi="Times New Roman" w:cs="Times New Roman"/>
                <w:sz w:val="24"/>
                <w:szCs w:val="24"/>
              </w:rPr>
              <w:t>10</w:t>
            </w:r>
          </w:p>
        </w:tc>
        <w:tc>
          <w:tcPr>
            <w:tcW w:w="1430" w:type="dxa"/>
          </w:tcPr>
          <w:p w14:paraId="26D78F4F" w14:textId="77777777" w:rsidR="00ED397D" w:rsidRPr="00330A7E" w:rsidRDefault="00ED397D" w:rsidP="00330A7E">
            <w:pPr>
              <w:spacing w:line="276" w:lineRule="auto"/>
              <w:jc w:val="center"/>
              <w:rPr>
                <w:rFonts w:ascii="Times New Roman" w:eastAsia="Calibri" w:hAnsi="Times New Roman" w:cs="Times New Roman"/>
                <w:sz w:val="24"/>
                <w:szCs w:val="24"/>
              </w:rPr>
            </w:pPr>
            <w:r w:rsidRPr="00330A7E">
              <w:rPr>
                <w:rFonts w:ascii="Times New Roman" w:eastAsia="Calibri" w:hAnsi="Times New Roman" w:cs="Times New Roman"/>
                <w:sz w:val="24"/>
                <w:szCs w:val="24"/>
              </w:rPr>
              <w:t>5</w:t>
            </w:r>
          </w:p>
        </w:tc>
        <w:tc>
          <w:tcPr>
            <w:tcW w:w="1358" w:type="dxa"/>
          </w:tcPr>
          <w:p w14:paraId="36A18A4A" w14:textId="77777777" w:rsidR="00ED397D" w:rsidRPr="00330A7E" w:rsidRDefault="00ED397D" w:rsidP="00330A7E">
            <w:pPr>
              <w:spacing w:line="276" w:lineRule="auto"/>
              <w:jc w:val="center"/>
              <w:rPr>
                <w:rFonts w:ascii="Times New Roman" w:eastAsia="Calibri" w:hAnsi="Times New Roman" w:cs="Times New Roman"/>
                <w:sz w:val="24"/>
                <w:szCs w:val="24"/>
              </w:rPr>
            </w:pPr>
            <w:r w:rsidRPr="00330A7E">
              <w:rPr>
                <w:rFonts w:ascii="Times New Roman" w:eastAsia="Calibri" w:hAnsi="Times New Roman" w:cs="Times New Roman"/>
                <w:sz w:val="24"/>
                <w:szCs w:val="24"/>
              </w:rPr>
              <w:t>2</w:t>
            </w:r>
          </w:p>
        </w:tc>
      </w:tr>
    </w:tbl>
    <w:p w14:paraId="1BBF7113"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kern w:val="2"/>
          <w:sz w:val="24"/>
          <w:szCs w:val="24"/>
          <w14:ligatures w14:val="standardContextual"/>
        </w:rPr>
      </w:pPr>
      <w:r w:rsidRPr="00330A7E">
        <w:rPr>
          <w:rFonts w:ascii="Times New Roman" w:eastAsia="Calibri" w:hAnsi="Times New Roman" w:cs="Times New Roman"/>
          <w:b/>
          <w:kern w:val="2"/>
          <w:sz w:val="24"/>
          <w:szCs w:val="24"/>
          <w14:ligatures w14:val="standardContextual"/>
        </w:rPr>
        <w:t xml:space="preserve">Tứ phân vị thứ nhất bằng </w:t>
      </w:r>
    </w:p>
    <w:p w14:paraId="1A61A8F7"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kern w:val="2"/>
          <w:sz w:val="24"/>
          <w:szCs w:val="24"/>
          <w:lang w:val="it-IT"/>
          <w14:ligatures w14:val="standardContextual"/>
        </w:rPr>
      </w:pPr>
      <w:r w:rsidRPr="00330A7E">
        <w:rPr>
          <w:rFonts w:ascii="Times New Roman" w:eastAsia="Calibri" w:hAnsi="Times New Roman" w:cs="Times New Roman"/>
          <w:b/>
          <w:color w:val="0000FF"/>
          <w:kern w:val="2"/>
          <w:sz w:val="24"/>
          <w:szCs w:val="24"/>
          <w14:ligatures w14:val="standardContextual"/>
        </w:rPr>
        <w:t xml:space="preserve">A. </w:t>
      </w:r>
      <w:r w:rsidRPr="00330A7E">
        <w:rPr>
          <w:rFonts w:ascii="Times New Roman" w:eastAsia="Calibri" w:hAnsi="Times New Roman" w:cs="Times New Roman"/>
          <w:kern w:val="2"/>
          <w:sz w:val="24"/>
          <w:szCs w:val="24"/>
          <w14:ligatures w14:val="standardContextual"/>
        </w:rPr>
        <w:t>5.</w:t>
      </w:r>
      <w:r w:rsidRPr="00330A7E">
        <w:rPr>
          <w:rFonts w:ascii="Times New Roman" w:eastAsia="Calibri" w:hAnsi="Times New Roman" w:cs="Times New Roman"/>
          <w:kern w:val="2"/>
          <w:sz w:val="24"/>
          <w:szCs w:val="24"/>
          <w14:ligatures w14:val="standardContextual"/>
        </w:rPr>
        <w:tab/>
      </w:r>
      <w:r w:rsidRPr="00330A7E">
        <w:rPr>
          <w:rFonts w:ascii="Times New Roman" w:eastAsia="Calibri" w:hAnsi="Times New Roman" w:cs="Times New Roman"/>
          <w:b/>
          <w:color w:val="0000FF"/>
          <w:kern w:val="2"/>
          <w:sz w:val="24"/>
          <w:szCs w:val="24"/>
          <w14:ligatures w14:val="standardContextual"/>
        </w:rPr>
        <w:t xml:space="preserve">B. </w:t>
      </w:r>
      <w:r w:rsidRPr="00330A7E">
        <w:rPr>
          <w:rFonts w:ascii="Times New Roman" w:eastAsia="Calibri" w:hAnsi="Times New Roman" w:cs="Times New Roman"/>
          <w:kern w:val="2"/>
          <w:sz w:val="24"/>
          <w:szCs w:val="24"/>
          <w14:ligatures w14:val="standardContextual"/>
        </w:rPr>
        <w:t>10.</w:t>
      </w:r>
      <w:r w:rsidRPr="00330A7E">
        <w:rPr>
          <w:rFonts w:ascii="Times New Roman" w:eastAsia="Calibri" w:hAnsi="Times New Roman" w:cs="Times New Roman"/>
          <w:kern w:val="2"/>
          <w:sz w:val="24"/>
          <w:szCs w:val="24"/>
          <w14:ligatures w14:val="standardContextual"/>
        </w:rPr>
        <w:tab/>
      </w:r>
      <w:r w:rsidRPr="00330A7E">
        <w:rPr>
          <w:rFonts w:ascii="Times New Roman" w:eastAsia="Calibri" w:hAnsi="Times New Roman" w:cs="Times New Roman"/>
          <w:b/>
          <w:color w:val="0000FF"/>
          <w:kern w:val="2"/>
          <w:sz w:val="24"/>
          <w:szCs w:val="24"/>
          <w14:ligatures w14:val="standardContextual"/>
        </w:rPr>
        <w:t xml:space="preserve">C. </w:t>
      </w:r>
      <w:r w:rsidRPr="00330A7E">
        <w:rPr>
          <w:rFonts w:ascii="Times New Roman" w:eastAsia="Calibri" w:hAnsi="Times New Roman" w:cs="Times New Roman"/>
          <w:kern w:val="2"/>
          <w:sz w:val="24"/>
          <w:szCs w:val="24"/>
          <w14:ligatures w14:val="standardContextual"/>
        </w:rPr>
        <w:t>15.</w:t>
      </w:r>
      <w:r w:rsidRPr="00330A7E">
        <w:rPr>
          <w:rFonts w:ascii="Times New Roman" w:eastAsia="Calibri" w:hAnsi="Times New Roman" w:cs="Times New Roman"/>
          <w:b/>
          <w:kern w:val="2"/>
          <w:sz w:val="24"/>
          <w:szCs w:val="24"/>
          <w14:ligatures w14:val="standardContextual"/>
        </w:rPr>
        <w:tab/>
      </w:r>
      <w:r w:rsidRPr="00330A7E">
        <w:rPr>
          <w:rFonts w:ascii="Times New Roman" w:eastAsia="Calibri" w:hAnsi="Times New Roman" w:cs="Times New Roman"/>
          <w:b/>
          <w:color w:val="0000FF"/>
          <w:kern w:val="2"/>
          <w:sz w:val="24"/>
          <w:szCs w:val="24"/>
          <w:lang w:val="it-IT"/>
          <w14:ligatures w14:val="standardContextual"/>
        </w:rPr>
        <w:t>D</w:t>
      </w:r>
      <w:r w:rsidRPr="00330A7E">
        <w:rPr>
          <w:rFonts w:ascii="Times New Roman" w:eastAsia="Calibri" w:hAnsi="Times New Roman" w:cs="Times New Roman"/>
          <w:b/>
          <w:color w:val="0000FF"/>
          <w:kern w:val="2"/>
          <w:sz w:val="24"/>
          <w:szCs w:val="24"/>
          <w14:ligatures w14:val="standardContextual"/>
        </w:rPr>
        <w:t xml:space="preserve">. </w:t>
      </w:r>
      <w:r w:rsidRPr="00330A7E">
        <w:rPr>
          <w:rFonts w:ascii="Times New Roman" w:eastAsia="Calibri" w:hAnsi="Times New Roman" w:cs="Times New Roman"/>
          <w:kern w:val="2"/>
          <w:sz w:val="24"/>
          <w:szCs w:val="24"/>
          <w14:ligatures w14:val="standardContextual"/>
        </w:rPr>
        <w:t>20</w:t>
      </w:r>
      <w:r w:rsidRPr="00330A7E">
        <w:rPr>
          <w:rFonts w:ascii="Times New Roman" w:eastAsia="Calibri" w:hAnsi="Times New Roman" w:cs="Times New Roman"/>
          <w:kern w:val="2"/>
          <w:sz w:val="24"/>
          <w:szCs w:val="24"/>
          <w:lang w:val="it-IT"/>
          <w14:ligatures w14:val="standardContextual"/>
        </w:rPr>
        <w:t>.</w:t>
      </w:r>
    </w:p>
    <w:p w14:paraId="2F9BD503" w14:textId="77777777" w:rsidR="00ED397D" w:rsidRPr="00330A7E" w:rsidRDefault="00ED397D" w:rsidP="00330A7E">
      <w:pPr>
        <w:tabs>
          <w:tab w:val="left" w:pos="992"/>
        </w:tabs>
        <w:spacing w:before="120" w:after="0"/>
        <w:ind w:left="992" w:hanging="992"/>
        <w:contextualSpacing/>
        <w:jc w:val="both"/>
        <w:rPr>
          <w:rFonts w:ascii="Times New Roman" w:eastAsia="Calibri" w:hAnsi="Times New Roman" w:cs="Times New Roman"/>
          <w:color w:val="000000"/>
          <w:kern w:val="2"/>
          <w:sz w:val="24"/>
          <w:szCs w:val="24"/>
          <w:lang w:val="it-IT"/>
          <w14:ligatures w14:val="standardContextual"/>
        </w:rPr>
      </w:pPr>
      <w:r w:rsidRPr="00330A7E">
        <w:rPr>
          <w:rFonts w:ascii="Times New Roman" w:eastAsia="Calibri" w:hAnsi="Times New Roman" w:cs="Times New Roman"/>
          <w:b/>
          <w:color w:val="0000FF"/>
          <w:kern w:val="2"/>
          <w:sz w:val="24"/>
          <w:szCs w:val="24"/>
          <w:lang w:val="it-IT"/>
          <w14:ligatures w14:val="standardContextual"/>
        </w:rPr>
        <w:t>Câu 10:</w:t>
      </w:r>
      <w:r w:rsidRPr="00330A7E">
        <w:rPr>
          <w:rFonts w:ascii="Times New Roman" w:eastAsia="Calibri" w:hAnsi="Times New Roman" w:cs="Times New Roman"/>
          <w:b/>
          <w:color w:val="0000FF"/>
          <w:kern w:val="2"/>
          <w:sz w:val="24"/>
          <w:szCs w:val="24"/>
          <w:lang w:val="it-IT"/>
          <w14:ligatures w14:val="standardContextual"/>
        </w:rPr>
        <w:tab/>
      </w:r>
      <w:r w:rsidRPr="00330A7E">
        <w:rPr>
          <w:rFonts w:ascii="Times New Roman" w:eastAsia="Calibri" w:hAnsi="Times New Roman" w:cs="Times New Roman"/>
          <w:kern w:val="2"/>
          <w:sz w:val="24"/>
          <w:szCs w:val="24"/>
          <w:lang w:val="pt-BR"/>
          <w14:ligatures w14:val="standardContextual"/>
        </w:rPr>
        <w:t xml:space="preserve">Trong không gian </w:t>
      </w:r>
      <w:r w:rsidRPr="00330A7E">
        <w:rPr>
          <w:rFonts w:ascii="Times New Roman" w:eastAsia="Calibri" w:hAnsi="Times New Roman" w:cs="Times New Roman"/>
          <w:noProof/>
          <w:kern w:val="2"/>
          <w:position w:val="-10"/>
          <w:sz w:val="24"/>
          <w:szCs w:val="24"/>
          <w:lang w:eastAsia="en-US"/>
          <w14:ligatures w14:val="standardContextual"/>
        </w:rPr>
        <w:drawing>
          <wp:inline distT="0" distB="0" distL="0" distR="0" wp14:anchorId="4EDFC4BB" wp14:editId="798B0D67">
            <wp:extent cx="352425" cy="200025"/>
            <wp:effectExtent l="0" t="0" r="9525" b="9525"/>
            <wp:docPr id="1453070282" name="Picture 1453070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6552" cstate="print">
                      <a:extLst>
                        <a:ext uri="{28A0092B-C50C-407E-A947-70E740481C1C}">
                          <a14:useLocalDpi xmlns:a14="http://schemas.microsoft.com/office/drawing/2010/main" val="0"/>
                        </a:ext>
                      </a:extLst>
                    </a:blip>
                    <a:srcRect/>
                    <a:stretch>
                      <a:fillRect/>
                    </a:stretch>
                  </pic:blipFill>
                  <pic:spPr bwMode="auto">
                    <a:xfrm>
                      <a:off x="0" y="0"/>
                      <a:ext cx="352425" cy="200025"/>
                    </a:xfrm>
                    <a:prstGeom prst="rect">
                      <a:avLst/>
                    </a:prstGeom>
                    <a:noFill/>
                    <a:ln>
                      <a:noFill/>
                    </a:ln>
                  </pic:spPr>
                </pic:pic>
              </a:graphicData>
            </a:graphic>
          </wp:inline>
        </w:drawing>
      </w:r>
      <w:r w:rsidRPr="00330A7E">
        <w:rPr>
          <w:rFonts w:ascii="Times New Roman" w:eastAsia="Calibri" w:hAnsi="Times New Roman" w:cs="Times New Roman"/>
          <w:kern w:val="2"/>
          <w:sz w:val="24"/>
          <w:szCs w:val="24"/>
          <w:lang w:val="pt-BR"/>
          <w14:ligatures w14:val="standardContextual"/>
        </w:rPr>
        <w:t xml:space="preserve">, cho vật thể được giới hạn bởi hai mặt phẳng </w:t>
      </w:r>
      <w:r w:rsidRPr="00330A7E">
        <w:rPr>
          <w:rFonts w:ascii="Times New Roman" w:eastAsia="Calibri" w:hAnsi="Times New Roman" w:cs="Times New Roman"/>
          <w:noProof/>
          <w:kern w:val="2"/>
          <w:position w:val="-14"/>
          <w:sz w:val="24"/>
          <w:szCs w:val="24"/>
          <w:lang w:eastAsia="en-US"/>
          <w14:ligatures w14:val="standardContextual"/>
        </w:rPr>
        <w:drawing>
          <wp:inline distT="0" distB="0" distL="0" distR="0" wp14:anchorId="668E0F98" wp14:editId="72F918B3">
            <wp:extent cx="266700" cy="25717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6553" cstate="print">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Pr="00330A7E">
        <w:rPr>
          <w:rFonts w:ascii="Times New Roman" w:eastAsia="Calibri" w:hAnsi="Times New Roman" w:cs="Times New Roman"/>
          <w:kern w:val="2"/>
          <w:sz w:val="24"/>
          <w:szCs w:val="24"/>
          <w:lang w:val="pt-BR"/>
          <w14:ligatures w14:val="standardContextual"/>
        </w:rPr>
        <w:t xml:space="preserve">, </w:t>
      </w:r>
      <w:r w:rsidRPr="00330A7E">
        <w:rPr>
          <w:rFonts w:ascii="Times New Roman" w:eastAsia="Calibri" w:hAnsi="Times New Roman" w:cs="Times New Roman"/>
          <w:noProof/>
          <w:kern w:val="2"/>
          <w:position w:val="-14"/>
          <w:sz w:val="24"/>
          <w:szCs w:val="24"/>
          <w:lang w:eastAsia="en-US"/>
          <w14:ligatures w14:val="standardContextual"/>
        </w:rPr>
        <w:drawing>
          <wp:inline distT="0" distB="0" distL="0" distR="0" wp14:anchorId="59358D1A" wp14:editId="767304DF">
            <wp:extent cx="276225" cy="257175"/>
            <wp:effectExtent l="0" t="0" r="952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6554" cstate="print">
                      <a:extLst>
                        <a:ext uri="{28A0092B-C50C-407E-A947-70E740481C1C}">
                          <a14:useLocalDpi xmlns:a14="http://schemas.microsoft.com/office/drawing/2010/main" val="0"/>
                        </a:ext>
                      </a:extLst>
                    </a:blip>
                    <a:srcRect/>
                    <a:stretch>
                      <a:fillRect/>
                    </a:stretch>
                  </pic:blipFill>
                  <pic:spPr bwMode="auto">
                    <a:xfrm>
                      <a:off x="0" y="0"/>
                      <a:ext cx="276225" cy="257175"/>
                    </a:xfrm>
                    <a:prstGeom prst="rect">
                      <a:avLst/>
                    </a:prstGeom>
                    <a:noFill/>
                    <a:ln>
                      <a:noFill/>
                    </a:ln>
                  </pic:spPr>
                </pic:pic>
              </a:graphicData>
            </a:graphic>
          </wp:inline>
        </w:drawing>
      </w:r>
      <w:r w:rsidRPr="00330A7E">
        <w:rPr>
          <w:rFonts w:ascii="Times New Roman" w:eastAsia="Calibri" w:hAnsi="Times New Roman" w:cs="Times New Roman"/>
          <w:kern w:val="2"/>
          <w:sz w:val="24"/>
          <w:szCs w:val="24"/>
          <w:lang w:val="pt-BR"/>
          <w14:ligatures w14:val="standardContextual"/>
        </w:rPr>
        <w:t xml:space="preserve"> vuông góc với trục </w:t>
      </w:r>
      <w:r w:rsidRPr="00330A7E">
        <w:rPr>
          <w:rFonts w:ascii="Times New Roman" w:eastAsia="Calibri" w:hAnsi="Times New Roman" w:cs="Times New Roman"/>
          <w:noProof/>
          <w:kern w:val="2"/>
          <w:position w:val="-6"/>
          <w:sz w:val="24"/>
          <w:szCs w:val="24"/>
          <w:lang w:eastAsia="en-US"/>
          <w14:ligatures w14:val="standardContextual"/>
        </w:rPr>
        <w:drawing>
          <wp:inline distT="0" distB="0" distL="0" distR="0" wp14:anchorId="358EC477" wp14:editId="4113E0F9">
            <wp:extent cx="228600" cy="18097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6555" cstate="print">
                      <a:extLst>
                        <a:ext uri="{28A0092B-C50C-407E-A947-70E740481C1C}">
                          <a14:useLocalDpi xmlns:a14="http://schemas.microsoft.com/office/drawing/2010/main" val="0"/>
                        </a:ext>
                      </a:extLst>
                    </a:blip>
                    <a:srcRect/>
                    <a:stretch>
                      <a:fillRect/>
                    </a:stretch>
                  </pic:blipFill>
                  <pic:spPr bwMode="auto">
                    <a:xfrm>
                      <a:off x="0" y="0"/>
                      <a:ext cx="228600" cy="180975"/>
                    </a:xfrm>
                    <a:prstGeom prst="rect">
                      <a:avLst/>
                    </a:prstGeom>
                    <a:noFill/>
                    <a:ln>
                      <a:noFill/>
                    </a:ln>
                  </pic:spPr>
                </pic:pic>
              </a:graphicData>
            </a:graphic>
          </wp:inline>
        </w:drawing>
      </w:r>
      <w:r w:rsidRPr="00330A7E">
        <w:rPr>
          <w:rFonts w:ascii="Times New Roman" w:eastAsia="Calibri" w:hAnsi="Times New Roman" w:cs="Times New Roman"/>
          <w:kern w:val="2"/>
          <w:sz w:val="24"/>
          <w:szCs w:val="24"/>
          <w:lang w:val="pt-BR"/>
          <w14:ligatures w14:val="standardContextual"/>
        </w:rPr>
        <w:t xml:space="preserve"> lần lượt tại </w:t>
      </w:r>
      <w:r w:rsidRPr="00330A7E">
        <w:rPr>
          <w:rFonts w:ascii="Times New Roman" w:eastAsia="Calibri" w:hAnsi="Times New Roman" w:cs="Times New Roman"/>
          <w:noProof/>
          <w:kern w:val="2"/>
          <w:position w:val="-6"/>
          <w:sz w:val="24"/>
          <w:szCs w:val="24"/>
          <w:lang w:eastAsia="en-US"/>
          <w14:ligatures w14:val="standardContextual"/>
        </w:rPr>
        <w:drawing>
          <wp:inline distT="0" distB="0" distL="0" distR="0" wp14:anchorId="32AA7ED5" wp14:editId="51D08B11">
            <wp:extent cx="352425" cy="142875"/>
            <wp:effectExtent l="0" t="0" r="952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6556" cstate="print">
                      <a:extLst>
                        <a:ext uri="{28A0092B-C50C-407E-A947-70E740481C1C}">
                          <a14:useLocalDpi xmlns:a14="http://schemas.microsoft.com/office/drawing/2010/main" val="0"/>
                        </a:ext>
                      </a:extLst>
                    </a:blip>
                    <a:srcRect/>
                    <a:stretch>
                      <a:fillRect/>
                    </a:stretch>
                  </pic:blipFill>
                  <pic:spPr bwMode="auto">
                    <a:xfrm>
                      <a:off x="0" y="0"/>
                      <a:ext cx="352425" cy="142875"/>
                    </a:xfrm>
                    <a:prstGeom prst="rect">
                      <a:avLst/>
                    </a:prstGeom>
                    <a:noFill/>
                    <a:ln>
                      <a:noFill/>
                    </a:ln>
                  </pic:spPr>
                </pic:pic>
              </a:graphicData>
            </a:graphic>
          </wp:inline>
        </w:drawing>
      </w:r>
      <w:r w:rsidRPr="00330A7E">
        <w:rPr>
          <w:rFonts w:ascii="Times New Roman" w:eastAsia="Calibri" w:hAnsi="Times New Roman" w:cs="Times New Roman"/>
          <w:kern w:val="2"/>
          <w:sz w:val="24"/>
          <w:szCs w:val="24"/>
          <w:lang w:val="pt-BR"/>
          <w14:ligatures w14:val="standardContextual"/>
        </w:rPr>
        <w:t xml:space="preserve">, </w:t>
      </w:r>
      <w:r w:rsidRPr="00330A7E">
        <w:rPr>
          <w:rFonts w:ascii="Times New Roman" w:eastAsia="Calibri" w:hAnsi="Times New Roman" w:cs="Times New Roman"/>
          <w:noProof/>
          <w:kern w:val="2"/>
          <w:position w:val="-6"/>
          <w:sz w:val="24"/>
          <w:szCs w:val="24"/>
          <w:lang w:eastAsia="en-US"/>
          <w14:ligatures w14:val="standardContextual"/>
        </w:rPr>
        <w:drawing>
          <wp:inline distT="0" distB="0" distL="0" distR="0" wp14:anchorId="4873F546" wp14:editId="23956010">
            <wp:extent cx="352425" cy="180975"/>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6557" cstate="print">
                      <a:extLst>
                        <a:ext uri="{28A0092B-C50C-407E-A947-70E740481C1C}">
                          <a14:useLocalDpi xmlns:a14="http://schemas.microsoft.com/office/drawing/2010/main" val="0"/>
                        </a:ext>
                      </a:extLst>
                    </a:blip>
                    <a:srcRect/>
                    <a:stretch>
                      <a:fillRect/>
                    </a:stretch>
                  </pic:blipFill>
                  <pic:spPr bwMode="auto">
                    <a:xfrm>
                      <a:off x="0" y="0"/>
                      <a:ext cx="352425" cy="180975"/>
                    </a:xfrm>
                    <a:prstGeom prst="rect">
                      <a:avLst/>
                    </a:prstGeom>
                    <a:noFill/>
                    <a:ln>
                      <a:noFill/>
                    </a:ln>
                  </pic:spPr>
                </pic:pic>
              </a:graphicData>
            </a:graphic>
          </wp:inline>
        </w:drawing>
      </w:r>
      <w:r w:rsidRPr="00330A7E">
        <w:rPr>
          <w:rFonts w:ascii="Times New Roman" w:eastAsia="Calibri" w:hAnsi="Times New Roman" w:cs="Times New Roman"/>
          <w:noProof/>
          <w:kern w:val="2"/>
          <w:position w:val="-14"/>
          <w:sz w:val="24"/>
          <w:szCs w:val="24"/>
          <w:lang w:eastAsia="en-US"/>
          <w14:ligatures w14:val="standardContextual"/>
        </w:rPr>
        <w:drawing>
          <wp:inline distT="0" distB="0" distL="0" distR="0" wp14:anchorId="3493134A" wp14:editId="0957D0AF">
            <wp:extent cx="466725" cy="257175"/>
            <wp:effectExtent l="0" t="0" r="952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6558" cstate="print">
                      <a:extLst>
                        <a:ext uri="{28A0092B-C50C-407E-A947-70E740481C1C}">
                          <a14:useLocalDpi xmlns:a14="http://schemas.microsoft.com/office/drawing/2010/main" val="0"/>
                        </a:ext>
                      </a:extLst>
                    </a:blip>
                    <a:srcRect/>
                    <a:stretch>
                      <a:fillRect/>
                    </a:stretch>
                  </pic:blipFill>
                  <pic:spPr bwMode="auto">
                    <a:xfrm>
                      <a:off x="0" y="0"/>
                      <a:ext cx="466725" cy="257175"/>
                    </a:xfrm>
                    <a:prstGeom prst="rect">
                      <a:avLst/>
                    </a:prstGeom>
                    <a:noFill/>
                    <a:ln>
                      <a:noFill/>
                    </a:ln>
                  </pic:spPr>
                </pic:pic>
              </a:graphicData>
            </a:graphic>
          </wp:inline>
        </w:drawing>
      </w:r>
      <w:r w:rsidRPr="00330A7E">
        <w:rPr>
          <w:rFonts w:ascii="Times New Roman" w:eastAsia="Calibri" w:hAnsi="Times New Roman" w:cs="Times New Roman"/>
          <w:kern w:val="2"/>
          <w:sz w:val="24"/>
          <w:szCs w:val="24"/>
          <w:lang w:val="pt-BR"/>
          <w14:ligatures w14:val="standardContextual"/>
        </w:rPr>
        <w:t xml:space="preserve">. Một mặt phẳng tùy ý vuông góc với </w:t>
      </w:r>
      <w:r w:rsidRPr="00330A7E">
        <w:rPr>
          <w:rFonts w:ascii="Times New Roman" w:eastAsia="Calibri" w:hAnsi="Times New Roman" w:cs="Times New Roman"/>
          <w:noProof/>
          <w:kern w:val="2"/>
          <w:position w:val="-6"/>
          <w:sz w:val="24"/>
          <w:szCs w:val="24"/>
          <w:lang w:eastAsia="en-US"/>
          <w14:ligatures w14:val="standardContextual"/>
        </w:rPr>
        <w:drawing>
          <wp:inline distT="0" distB="0" distL="0" distR="0" wp14:anchorId="08ED720A" wp14:editId="183CA068">
            <wp:extent cx="228600" cy="180975"/>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6559" cstate="print">
                      <a:extLst>
                        <a:ext uri="{28A0092B-C50C-407E-A947-70E740481C1C}">
                          <a14:useLocalDpi xmlns:a14="http://schemas.microsoft.com/office/drawing/2010/main" val="0"/>
                        </a:ext>
                      </a:extLst>
                    </a:blip>
                    <a:srcRect/>
                    <a:stretch>
                      <a:fillRect/>
                    </a:stretch>
                  </pic:blipFill>
                  <pic:spPr bwMode="auto">
                    <a:xfrm>
                      <a:off x="0" y="0"/>
                      <a:ext cx="228600" cy="180975"/>
                    </a:xfrm>
                    <a:prstGeom prst="rect">
                      <a:avLst/>
                    </a:prstGeom>
                    <a:noFill/>
                    <a:ln>
                      <a:noFill/>
                    </a:ln>
                  </pic:spPr>
                </pic:pic>
              </a:graphicData>
            </a:graphic>
          </wp:inline>
        </w:drawing>
      </w:r>
      <w:r w:rsidRPr="00330A7E">
        <w:rPr>
          <w:rFonts w:ascii="Times New Roman" w:eastAsia="Calibri" w:hAnsi="Times New Roman" w:cs="Times New Roman"/>
          <w:kern w:val="2"/>
          <w:sz w:val="24"/>
          <w:szCs w:val="24"/>
          <w:lang w:val="pt-BR"/>
          <w14:ligatures w14:val="standardContextual"/>
        </w:rPr>
        <w:t xml:space="preserve"> tại điểm có hoành độ </w:t>
      </w:r>
      <w:r w:rsidRPr="00330A7E">
        <w:rPr>
          <w:rFonts w:ascii="Times New Roman" w:eastAsia="Calibri" w:hAnsi="Times New Roman" w:cs="Times New Roman"/>
          <w:i/>
          <w:iCs/>
          <w:kern w:val="2"/>
          <w:sz w:val="24"/>
          <w:szCs w:val="24"/>
          <w:lang w:val="pt-BR"/>
          <w14:ligatures w14:val="standardContextual"/>
        </w:rPr>
        <w:t>x</w:t>
      </w:r>
      <w:r w:rsidRPr="00330A7E">
        <w:rPr>
          <w:rFonts w:ascii="Times New Roman" w:eastAsia="Calibri" w:hAnsi="Times New Roman" w:cs="Times New Roman"/>
          <w:kern w:val="2"/>
          <w:sz w:val="24"/>
          <w:szCs w:val="24"/>
          <w:lang w:val="pt-BR"/>
          <w14:ligatures w14:val="standardContextual"/>
        </w:rPr>
        <w:t xml:space="preserve">, </w:t>
      </w:r>
      <w:r w:rsidRPr="00330A7E">
        <w:rPr>
          <w:rFonts w:ascii="Times New Roman" w:eastAsia="Calibri" w:hAnsi="Times New Roman" w:cs="Times New Roman"/>
          <w:b/>
          <w:kern w:val="2"/>
          <w:position w:val="-14"/>
          <w:sz w:val="24"/>
          <w:szCs w:val="24"/>
          <w14:ligatures w14:val="standardContextual"/>
        </w:rPr>
        <w:object w:dxaOrig="1120" w:dyaOrig="400" w14:anchorId="3AA6B705">
          <v:shape id="_x0000_i4727" type="#_x0000_t75" style="width:54pt;height:18pt" o:ole="">
            <v:imagedata r:id="rId6560" o:title=""/>
          </v:shape>
          <o:OLEObject Type="Embed" ProgID="Equation.DSMT4" ShapeID="_x0000_i4727" DrawAspect="Content" ObjectID="_1796843789" r:id="rId6561"/>
        </w:object>
      </w:r>
      <w:r w:rsidRPr="00330A7E">
        <w:rPr>
          <w:rFonts w:ascii="Times New Roman" w:eastAsia="Calibri" w:hAnsi="Times New Roman" w:cs="Times New Roman"/>
          <w:kern w:val="2"/>
          <w:sz w:val="24"/>
          <w:szCs w:val="24"/>
          <w:lang w:val="pt-BR"/>
          <w14:ligatures w14:val="standardContextual"/>
        </w:rPr>
        <w:t xml:space="preserve"> cắt vật thể theo thiết diện có diện tích là </w:t>
      </w:r>
      <w:r w:rsidRPr="00330A7E">
        <w:rPr>
          <w:rFonts w:ascii="Times New Roman" w:eastAsia="Calibri" w:hAnsi="Times New Roman" w:cs="Times New Roman"/>
          <w:kern w:val="2"/>
          <w:position w:val="-14"/>
          <w:sz w:val="24"/>
          <w:szCs w:val="24"/>
          <w14:ligatures w14:val="standardContextual"/>
        </w:rPr>
        <w:object w:dxaOrig="580" w:dyaOrig="400" w14:anchorId="28C808E5">
          <v:shape id="_x0000_i4728" type="#_x0000_t75" style="width:28.5pt;height:20.25pt" o:ole="">
            <v:imagedata r:id="rId6562" o:title=""/>
          </v:shape>
          <o:OLEObject Type="Embed" ProgID="Equation.DSMT4" ShapeID="_x0000_i4728" DrawAspect="Content" ObjectID="_1796843790" r:id="rId6563"/>
        </w:object>
      </w:r>
      <w:r w:rsidRPr="00330A7E">
        <w:rPr>
          <w:rFonts w:ascii="Times New Roman" w:eastAsia="Calibri" w:hAnsi="Times New Roman" w:cs="Times New Roman"/>
          <w:kern w:val="2"/>
          <w:sz w:val="24"/>
          <w:szCs w:val="24"/>
          <w:lang w:val="pt-BR"/>
          <w14:ligatures w14:val="standardContextual"/>
        </w:rPr>
        <w:t xml:space="preserve"> với </w:t>
      </w:r>
      <w:r w:rsidRPr="00330A7E">
        <w:rPr>
          <w:rFonts w:ascii="Times New Roman" w:eastAsia="Calibri" w:hAnsi="Times New Roman" w:cs="Times New Roman"/>
          <w:b/>
          <w:kern w:val="2"/>
          <w:position w:val="-14"/>
          <w:sz w:val="24"/>
          <w:szCs w:val="24"/>
          <w14:ligatures w14:val="standardContextual"/>
        </w:rPr>
        <w:object w:dxaOrig="960" w:dyaOrig="400" w14:anchorId="1D09F702">
          <v:shape id="_x0000_i4729" type="#_x0000_t75" style="width:46.5pt;height:18pt" o:ole="">
            <v:imagedata r:id="rId6564" o:title=""/>
          </v:shape>
          <o:OLEObject Type="Embed" ProgID="Equation.DSMT4" ShapeID="_x0000_i4729" DrawAspect="Content" ObjectID="_1796843791" r:id="rId6565"/>
        </w:object>
      </w:r>
      <w:r w:rsidRPr="00330A7E">
        <w:rPr>
          <w:rFonts w:ascii="Times New Roman" w:eastAsia="Calibri" w:hAnsi="Times New Roman" w:cs="Times New Roman"/>
          <w:kern w:val="2"/>
          <w:sz w:val="24"/>
          <w:szCs w:val="24"/>
          <w:lang w:val="pt-BR"/>
          <w14:ligatures w14:val="standardContextual"/>
        </w:rPr>
        <w:t xml:space="preserve"> là hàm số liên tục trên </w:t>
      </w:r>
      <w:r w:rsidRPr="00330A7E">
        <w:rPr>
          <w:rFonts w:ascii="Times New Roman" w:eastAsia="Calibri" w:hAnsi="Times New Roman" w:cs="Times New Roman"/>
          <w:noProof/>
          <w:kern w:val="2"/>
          <w:position w:val="-14"/>
          <w:sz w:val="24"/>
          <w:szCs w:val="24"/>
          <w:lang w:eastAsia="en-US"/>
          <w14:ligatures w14:val="standardContextual"/>
        </w:rPr>
        <w:drawing>
          <wp:inline distT="0" distB="0" distL="0" distR="0" wp14:anchorId="68E28727" wp14:editId="5567C70C">
            <wp:extent cx="352425" cy="257175"/>
            <wp:effectExtent l="0" t="0" r="9525" b="9525"/>
            <wp:docPr id="1430972285" name="Picture 143097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6566" cstate="print">
                      <a:extLst>
                        <a:ext uri="{28A0092B-C50C-407E-A947-70E740481C1C}">
                          <a14:useLocalDpi xmlns:a14="http://schemas.microsoft.com/office/drawing/2010/main" val="0"/>
                        </a:ext>
                      </a:extLst>
                    </a:blip>
                    <a:srcRect/>
                    <a:stretch>
                      <a:fillRect/>
                    </a:stretch>
                  </pic:blipFill>
                  <pic:spPr bwMode="auto">
                    <a:xfrm>
                      <a:off x="0" y="0"/>
                      <a:ext cx="352425" cy="257175"/>
                    </a:xfrm>
                    <a:prstGeom prst="rect">
                      <a:avLst/>
                    </a:prstGeom>
                    <a:noFill/>
                    <a:ln>
                      <a:noFill/>
                    </a:ln>
                  </pic:spPr>
                </pic:pic>
              </a:graphicData>
            </a:graphic>
          </wp:inline>
        </w:drawing>
      </w:r>
      <w:r w:rsidRPr="00330A7E">
        <w:rPr>
          <w:rFonts w:ascii="Times New Roman" w:eastAsia="Calibri" w:hAnsi="Times New Roman" w:cs="Times New Roman"/>
          <w:kern w:val="2"/>
          <w:sz w:val="24"/>
          <w:szCs w:val="24"/>
          <w:lang w:val="pt-BR"/>
          <w14:ligatures w14:val="standardContextual"/>
        </w:rPr>
        <w:t xml:space="preserve">. Thể tích </w:t>
      </w:r>
      <w:r w:rsidRPr="00330A7E">
        <w:rPr>
          <w:rFonts w:ascii="Times New Roman" w:eastAsia="Calibri" w:hAnsi="Times New Roman" w:cs="Times New Roman"/>
          <w:noProof/>
          <w:kern w:val="2"/>
          <w:position w:val="-6"/>
          <w:sz w:val="24"/>
          <w:szCs w:val="24"/>
          <w:lang w:eastAsia="en-US"/>
          <w14:ligatures w14:val="standardContextual"/>
        </w:rPr>
        <w:drawing>
          <wp:inline distT="0" distB="0" distL="0" distR="0" wp14:anchorId="094BF613" wp14:editId="422BDACB">
            <wp:extent cx="152400" cy="180975"/>
            <wp:effectExtent l="0" t="0" r="0" b="9525"/>
            <wp:docPr id="1453070283" name="Picture 1453070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6567" cstate="print">
                      <a:extLst>
                        <a:ext uri="{28A0092B-C50C-407E-A947-70E740481C1C}">
                          <a14:useLocalDpi xmlns:a14="http://schemas.microsoft.com/office/drawing/2010/main" val="0"/>
                        </a:ext>
                      </a:extLst>
                    </a:blip>
                    <a:srcRect/>
                    <a:stretch>
                      <a:fillRect/>
                    </a:stretch>
                  </pic:blipFill>
                  <pic:spPr bwMode="auto">
                    <a:xfrm>
                      <a:off x="0" y="0"/>
                      <a:ext cx="152400" cy="180975"/>
                    </a:xfrm>
                    <a:prstGeom prst="rect">
                      <a:avLst/>
                    </a:prstGeom>
                    <a:noFill/>
                    <a:ln>
                      <a:noFill/>
                    </a:ln>
                  </pic:spPr>
                </pic:pic>
              </a:graphicData>
            </a:graphic>
          </wp:inline>
        </w:drawing>
      </w:r>
      <w:r w:rsidRPr="00330A7E">
        <w:rPr>
          <w:rFonts w:ascii="Times New Roman" w:eastAsia="Calibri" w:hAnsi="Times New Roman" w:cs="Times New Roman"/>
          <w:kern w:val="2"/>
          <w:sz w:val="24"/>
          <w:szCs w:val="24"/>
          <w:lang w:val="pt-BR"/>
          <w14:ligatures w14:val="standardContextual"/>
        </w:rPr>
        <w:t>của thể tích đó được tính theo công thức</w:t>
      </w:r>
    </w:p>
    <w:p w14:paraId="0847A04C" w14:textId="77777777" w:rsidR="00ED397D" w:rsidRPr="00330A7E" w:rsidRDefault="00ED397D" w:rsidP="00330A7E">
      <w:pPr>
        <w:tabs>
          <w:tab w:val="left" w:pos="283"/>
          <w:tab w:val="left" w:pos="2835"/>
          <w:tab w:val="left" w:pos="5386"/>
          <w:tab w:val="left" w:pos="7937"/>
        </w:tabs>
        <w:spacing w:after="0" w:line="240" w:lineRule="auto"/>
        <w:ind w:firstLine="283"/>
        <w:jc w:val="center"/>
        <w:rPr>
          <w:rFonts w:ascii="Times New Roman" w:eastAsia="Calibri" w:hAnsi="Times New Roman" w:cs="Times New Roman"/>
          <w:b/>
          <w:color w:val="0000FF"/>
          <w:kern w:val="2"/>
          <w:sz w:val="24"/>
          <w:szCs w:val="24"/>
          <w14:ligatures w14:val="standardContextual"/>
        </w:rPr>
      </w:pPr>
      <w:r w:rsidRPr="00330A7E">
        <w:rPr>
          <w:rFonts w:ascii="Times New Roman" w:eastAsia="Calibri" w:hAnsi="Times New Roman" w:cs="Times New Roman"/>
          <w:noProof/>
          <w:kern w:val="2"/>
          <w:sz w:val="24"/>
          <w:szCs w:val="24"/>
          <w:lang w:eastAsia="en-US"/>
          <w14:ligatures w14:val="standardContextual"/>
        </w:rPr>
        <w:drawing>
          <wp:inline distT="0" distB="0" distL="0" distR="0" wp14:anchorId="277577D0" wp14:editId="608226C6">
            <wp:extent cx="2083435" cy="1022340"/>
            <wp:effectExtent l="0" t="0" r="0" b="6985"/>
            <wp:docPr id="1453070284" name="Picture 1453070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h 3"/>
                    <pic:cNvPicPr>
                      <a:picLocks noChangeAspect="1" noChangeArrowheads="1"/>
                    </pic:cNvPicPr>
                  </pic:nvPicPr>
                  <pic:blipFill>
                    <a:blip r:embed="rId6568" cstate="print">
                      <a:extLst>
                        <a:ext uri="{28A0092B-C50C-407E-A947-70E740481C1C}">
                          <a14:useLocalDpi xmlns:a14="http://schemas.microsoft.com/office/drawing/2010/main" val="0"/>
                        </a:ext>
                      </a:extLst>
                    </a:blip>
                    <a:srcRect/>
                    <a:stretch>
                      <a:fillRect/>
                    </a:stretch>
                  </pic:blipFill>
                  <pic:spPr bwMode="auto">
                    <a:xfrm>
                      <a:off x="0" y="0"/>
                      <a:ext cx="2096375" cy="1028690"/>
                    </a:xfrm>
                    <a:prstGeom prst="rect">
                      <a:avLst/>
                    </a:prstGeom>
                    <a:noFill/>
                    <a:ln>
                      <a:noFill/>
                    </a:ln>
                  </pic:spPr>
                </pic:pic>
              </a:graphicData>
            </a:graphic>
          </wp:inline>
        </w:drawing>
      </w:r>
    </w:p>
    <w:p w14:paraId="3EDD2CAC"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b/>
          <w:color w:val="0000FF"/>
          <w:kern w:val="2"/>
          <w:sz w:val="24"/>
          <w:szCs w:val="24"/>
          <w14:ligatures w14:val="standardContextual"/>
        </w:rPr>
        <w:t xml:space="preserve">A. </w:t>
      </w:r>
      <w:r w:rsidRPr="00330A7E">
        <w:rPr>
          <w:rFonts w:ascii="Times New Roman" w:eastAsia="Calibri" w:hAnsi="Times New Roman" w:cs="Times New Roman"/>
          <w:kern w:val="2"/>
          <w:position w:val="-32"/>
          <w:sz w:val="24"/>
          <w:szCs w:val="24"/>
          <w14:ligatures w14:val="standardContextual"/>
        </w:rPr>
        <w:object w:dxaOrig="1460" w:dyaOrig="740" w14:anchorId="2255DBF3">
          <v:shape id="_x0000_i4730" type="#_x0000_t75" style="width:74.25pt;height:36pt" o:ole="">
            <v:imagedata r:id="rId6569" o:title=""/>
          </v:shape>
          <o:OLEObject Type="Embed" ProgID="Equation.DSMT4" ShapeID="_x0000_i4730" DrawAspect="Content" ObjectID="_1796843792" r:id="rId6570"/>
        </w:object>
      </w:r>
      <w:r w:rsidRPr="00330A7E">
        <w:rPr>
          <w:rFonts w:ascii="Times New Roman" w:eastAsia="Calibri" w:hAnsi="Times New Roman" w:cs="Times New Roman"/>
          <w:kern w:val="2"/>
          <w:sz w:val="24"/>
          <w:szCs w:val="24"/>
          <w14:ligatures w14:val="standardContextual"/>
        </w:rPr>
        <w:t>.</w:t>
      </w:r>
      <w:r w:rsidRPr="00330A7E">
        <w:rPr>
          <w:rFonts w:ascii="Times New Roman" w:eastAsia="Calibri" w:hAnsi="Times New Roman" w:cs="Times New Roman"/>
          <w:kern w:val="2"/>
          <w:sz w:val="24"/>
          <w:szCs w:val="24"/>
          <w14:ligatures w14:val="standardContextual"/>
        </w:rPr>
        <w:tab/>
      </w:r>
      <w:r w:rsidRPr="00330A7E">
        <w:rPr>
          <w:rFonts w:ascii="Times New Roman" w:eastAsia="Calibri" w:hAnsi="Times New Roman" w:cs="Times New Roman"/>
          <w:kern w:val="2"/>
          <w:sz w:val="24"/>
          <w:szCs w:val="24"/>
          <w14:ligatures w14:val="standardContextual"/>
        </w:rPr>
        <w:tab/>
      </w:r>
      <w:r w:rsidRPr="00330A7E">
        <w:rPr>
          <w:rFonts w:ascii="Times New Roman" w:eastAsia="Calibri" w:hAnsi="Times New Roman" w:cs="Times New Roman"/>
          <w:b/>
          <w:color w:val="0000FF"/>
          <w:kern w:val="2"/>
          <w:sz w:val="24"/>
          <w:szCs w:val="24"/>
          <w14:ligatures w14:val="standardContextual"/>
        </w:rPr>
        <w:t xml:space="preserve">B. </w:t>
      </w:r>
      <w:r w:rsidRPr="00330A7E">
        <w:rPr>
          <w:rFonts w:ascii="Times New Roman" w:eastAsia="Calibri" w:hAnsi="Times New Roman" w:cs="Times New Roman"/>
          <w:kern w:val="2"/>
          <w:position w:val="-32"/>
          <w:sz w:val="24"/>
          <w:szCs w:val="24"/>
          <w14:ligatures w14:val="standardContextual"/>
        </w:rPr>
        <w:object w:dxaOrig="1359" w:dyaOrig="740" w14:anchorId="52E3B30C">
          <v:shape id="_x0000_i4731" type="#_x0000_t75" style="width:69pt;height:36pt" o:ole="">
            <v:imagedata r:id="rId6571" o:title=""/>
          </v:shape>
          <o:OLEObject Type="Embed" ProgID="Equation.DSMT4" ShapeID="_x0000_i4731" DrawAspect="Content" ObjectID="_1796843793" r:id="rId6572"/>
        </w:object>
      </w:r>
      <w:r w:rsidRPr="00330A7E">
        <w:rPr>
          <w:rFonts w:ascii="Times New Roman" w:eastAsia="Calibri" w:hAnsi="Times New Roman" w:cs="Times New Roman"/>
          <w:kern w:val="2"/>
          <w:sz w:val="24"/>
          <w:szCs w:val="24"/>
          <w14:ligatures w14:val="standardContextual"/>
        </w:rPr>
        <w:t>.</w:t>
      </w:r>
      <w:r w:rsidRPr="00330A7E">
        <w:rPr>
          <w:rFonts w:ascii="Times New Roman" w:eastAsia="Calibri" w:hAnsi="Times New Roman" w:cs="Times New Roman"/>
          <w:kern w:val="2"/>
          <w:sz w:val="24"/>
          <w:szCs w:val="24"/>
          <w14:ligatures w14:val="standardContextual"/>
        </w:rPr>
        <w:tab/>
      </w:r>
    </w:p>
    <w:p w14:paraId="46078AA4"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kern w:val="2"/>
          <w:sz w:val="24"/>
          <w:szCs w:val="24"/>
          <w:lang w:val="it-IT"/>
          <w14:ligatures w14:val="standardContextual"/>
        </w:rPr>
      </w:pPr>
      <w:r w:rsidRPr="00330A7E">
        <w:rPr>
          <w:rFonts w:ascii="Times New Roman" w:eastAsia="Calibri" w:hAnsi="Times New Roman" w:cs="Times New Roman"/>
          <w:b/>
          <w:color w:val="0000FF"/>
          <w:kern w:val="2"/>
          <w:sz w:val="24"/>
          <w:szCs w:val="24"/>
          <w14:ligatures w14:val="standardContextual"/>
        </w:rPr>
        <w:lastRenderedPageBreak/>
        <w:t xml:space="preserve">C. </w:t>
      </w:r>
      <w:r w:rsidRPr="00330A7E">
        <w:rPr>
          <w:rFonts w:ascii="Times New Roman" w:eastAsia="Calibri" w:hAnsi="Times New Roman" w:cs="Times New Roman"/>
          <w:kern w:val="2"/>
          <w:position w:val="-32"/>
          <w:sz w:val="24"/>
          <w:szCs w:val="24"/>
          <w14:ligatures w14:val="standardContextual"/>
        </w:rPr>
        <w:object w:dxaOrig="1520" w:dyaOrig="740" w14:anchorId="0458AEED">
          <v:shape id="_x0000_i4732" type="#_x0000_t75" style="width:77.25pt;height:36pt" o:ole="">
            <v:imagedata r:id="rId6573" o:title=""/>
          </v:shape>
          <o:OLEObject Type="Embed" ProgID="Equation.DSMT4" ShapeID="_x0000_i4732" DrawAspect="Content" ObjectID="_1796843794" r:id="rId6574"/>
        </w:object>
      </w:r>
      <w:r w:rsidRPr="00330A7E">
        <w:rPr>
          <w:rFonts w:ascii="Times New Roman" w:eastAsia="Calibri" w:hAnsi="Times New Roman" w:cs="Times New Roman"/>
          <w:kern w:val="2"/>
          <w:sz w:val="24"/>
          <w:szCs w:val="24"/>
          <w14:ligatures w14:val="standardContextual"/>
        </w:rPr>
        <w:t>.</w:t>
      </w:r>
      <w:r w:rsidRPr="00330A7E">
        <w:rPr>
          <w:rFonts w:ascii="Times New Roman" w:eastAsia="Calibri" w:hAnsi="Times New Roman" w:cs="Times New Roman"/>
          <w:b/>
          <w:kern w:val="2"/>
          <w:sz w:val="24"/>
          <w:szCs w:val="24"/>
          <w14:ligatures w14:val="standardContextual"/>
        </w:rPr>
        <w:tab/>
      </w:r>
      <w:r w:rsidRPr="00330A7E">
        <w:rPr>
          <w:rFonts w:ascii="Times New Roman" w:eastAsia="Calibri" w:hAnsi="Times New Roman" w:cs="Times New Roman"/>
          <w:b/>
          <w:kern w:val="2"/>
          <w:sz w:val="24"/>
          <w:szCs w:val="24"/>
          <w14:ligatures w14:val="standardContextual"/>
        </w:rPr>
        <w:tab/>
      </w:r>
      <w:r w:rsidRPr="00330A7E">
        <w:rPr>
          <w:rFonts w:ascii="Times New Roman" w:eastAsia="Calibri" w:hAnsi="Times New Roman" w:cs="Times New Roman"/>
          <w:b/>
          <w:color w:val="0000FF"/>
          <w:kern w:val="2"/>
          <w:sz w:val="24"/>
          <w:szCs w:val="24"/>
          <w:lang w:val="it-IT"/>
          <w14:ligatures w14:val="standardContextual"/>
        </w:rPr>
        <w:t>D</w:t>
      </w:r>
      <w:r w:rsidRPr="00330A7E">
        <w:rPr>
          <w:rFonts w:ascii="Times New Roman" w:eastAsia="Calibri" w:hAnsi="Times New Roman" w:cs="Times New Roman"/>
          <w:b/>
          <w:color w:val="0000FF"/>
          <w:kern w:val="2"/>
          <w:sz w:val="24"/>
          <w:szCs w:val="24"/>
          <w14:ligatures w14:val="standardContextual"/>
        </w:rPr>
        <w:t xml:space="preserve">. </w:t>
      </w:r>
      <w:r w:rsidRPr="00330A7E">
        <w:rPr>
          <w:rFonts w:ascii="Times New Roman" w:eastAsia="Calibri" w:hAnsi="Times New Roman" w:cs="Times New Roman"/>
          <w:kern w:val="2"/>
          <w:position w:val="-32"/>
          <w:sz w:val="24"/>
          <w:szCs w:val="24"/>
          <w14:ligatures w14:val="standardContextual"/>
        </w:rPr>
        <w:object w:dxaOrig="1620" w:dyaOrig="740" w14:anchorId="593B6C39">
          <v:shape id="_x0000_i4733" type="#_x0000_t75" style="width:81.75pt;height:36pt" o:ole="">
            <v:imagedata r:id="rId6575" o:title=""/>
          </v:shape>
          <o:OLEObject Type="Embed" ProgID="Equation.DSMT4" ShapeID="_x0000_i4733" DrawAspect="Content" ObjectID="_1796843795" r:id="rId6576"/>
        </w:object>
      </w:r>
      <w:r w:rsidRPr="00330A7E">
        <w:rPr>
          <w:rFonts w:ascii="Times New Roman" w:eastAsia="Calibri" w:hAnsi="Times New Roman" w:cs="Times New Roman"/>
          <w:kern w:val="2"/>
          <w:sz w:val="24"/>
          <w:szCs w:val="24"/>
          <w:lang w:val="it-IT"/>
          <w14:ligatures w14:val="standardContextual"/>
        </w:rPr>
        <w:t>.</w:t>
      </w:r>
    </w:p>
    <w:p w14:paraId="2A5E8C59" w14:textId="77777777" w:rsidR="00ED397D" w:rsidRPr="00330A7E" w:rsidRDefault="00ED397D" w:rsidP="00330A7E">
      <w:pPr>
        <w:tabs>
          <w:tab w:val="left" w:pos="992"/>
        </w:tabs>
        <w:spacing w:before="120" w:after="0"/>
        <w:ind w:left="992" w:hanging="992"/>
        <w:contextualSpacing/>
        <w:jc w:val="both"/>
        <w:rPr>
          <w:rFonts w:ascii="Times New Roman" w:eastAsia="Calibri" w:hAnsi="Times New Roman" w:cs="Times New Roman"/>
          <w:kern w:val="2"/>
          <w:sz w:val="24"/>
          <w:szCs w:val="24"/>
          <w:lang w:val="it-IT"/>
          <w14:ligatures w14:val="standardContextual"/>
        </w:rPr>
      </w:pPr>
      <w:r w:rsidRPr="00330A7E">
        <w:rPr>
          <w:rFonts w:ascii="Times New Roman" w:eastAsia="Calibri" w:hAnsi="Times New Roman" w:cs="Times New Roman"/>
          <w:b/>
          <w:color w:val="0000FF"/>
          <w:kern w:val="2"/>
          <w:sz w:val="24"/>
          <w:szCs w:val="24"/>
          <w:lang w:val="it-IT"/>
          <w14:ligatures w14:val="standardContextual"/>
        </w:rPr>
        <w:t>Câu 11:</w:t>
      </w:r>
      <w:r w:rsidRPr="00330A7E">
        <w:rPr>
          <w:rFonts w:ascii="Times New Roman" w:eastAsia="Calibri" w:hAnsi="Times New Roman" w:cs="Times New Roman"/>
          <w:b/>
          <w:color w:val="0000FF"/>
          <w:kern w:val="2"/>
          <w:sz w:val="24"/>
          <w:szCs w:val="24"/>
          <w:lang w:val="it-IT"/>
          <w14:ligatures w14:val="standardContextual"/>
        </w:rPr>
        <w:tab/>
      </w:r>
      <w:r w:rsidRPr="00330A7E">
        <w:rPr>
          <w:rFonts w:ascii="Times New Roman" w:eastAsia="Calibri" w:hAnsi="Times New Roman" w:cs="Times New Roman"/>
          <w:kern w:val="2"/>
          <w:sz w:val="24"/>
          <w:szCs w:val="24"/>
          <w14:ligatures w14:val="standardContextual"/>
        </w:rPr>
        <w:t xml:space="preserve">Cho cấp số cộng </w:t>
      </w:r>
      <w:r w:rsidRPr="00330A7E">
        <w:rPr>
          <w:rFonts w:ascii="Times New Roman" w:eastAsia="Calibri" w:hAnsi="Times New Roman" w:cs="Times New Roman"/>
          <w:kern w:val="2"/>
          <w:position w:val="-14"/>
          <w:sz w:val="24"/>
          <w:szCs w:val="24"/>
          <w14:ligatures w14:val="standardContextual"/>
        </w:rPr>
        <w:object w:dxaOrig="480" w:dyaOrig="405" w14:anchorId="57B3B467">
          <v:shape id="_x0000_i4734" type="#_x0000_t75" style="width:24pt;height:20.25pt" o:ole="">
            <v:imagedata r:id="rId6577" o:title=""/>
          </v:shape>
          <o:OLEObject Type="Embed" ProgID="Equation.DSMT4" ShapeID="_x0000_i4734" DrawAspect="Content" ObjectID="_1796843796" r:id="rId6578"/>
        </w:object>
      </w:r>
      <w:r w:rsidRPr="00330A7E">
        <w:rPr>
          <w:rFonts w:ascii="Times New Roman" w:eastAsia="Calibri" w:hAnsi="Times New Roman" w:cs="Times New Roman"/>
          <w:kern w:val="2"/>
          <w:sz w:val="24"/>
          <w:szCs w:val="24"/>
          <w14:ligatures w14:val="standardContextual"/>
        </w:rPr>
        <w:t xml:space="preserve"> có </w:t>
      </w:r>
      <w:r w:rsidRPr="00330A7E">
        <w:rPr>
          <w:rFonts w:ascii="Times New Roman" w:eastAsia="Calibri" w:hAnsi="Times New Roman" w:cs="Times New Roman"/>
          <w:kern w:val="2"/>
          <w:position w:val="-12"/>
          <w:sz w:val="24"/>
          <w:szCs w:val="24"/>
          <w14:ligatures w14:val="standardContextual"/>
        </w:rPr>
        <w:object w:dxaOrig="645" w:dyaOrig="360" w14:anchorId="241CAA43">
          <v:shape id="_x0000_i4735" type="#_x0000_t75" style="width:32.25pt;height:18pt" o:ole="">
            <v:imagedata r:id="rId6579" o:title=""/>
          </v:shape>
          <o:OLEObject Type="Embed" ProgID="Equation.DSMT4" ShapeID="_x0000_i4735" DrawAspect="Content" ObjectID="_1796843797" r:id="rId6580"/>
        </w:object>
      </w:r>
      <w:r w:rsidRPr="00330A7E">
        <w:rPr>
          <w:rFonts w:ascii="Times New Roman" w:eastAsia="Calibri" w:hAnsi="Times New Roman" w:cs="Times New Roman"/>
          <w:kern w:val="2"/>
          <w:sz w:val="24"/>
          <w:szCs w:val="24"/>
          <w14:ligatures w14:val="standardContextual"/>
        </w:rPr>
        <w:t xml:space="preserve"> và </w:t>
      </w:r>
      <w:r w:rsidRPr="00330A7E">
        <w:rPr>
          <w:rFonts w:ascii="Times New Roman" w:eastAsia="Calibri" w:hAnsi="Times New Roman" w:cs="Times New Roman"/>
          <w:kern w:val="2"/>
          <w:position w:val="-12"/>
          <w:sz w:val="24"/>
          <w:szCs w:val="24"/>
          <w14:ligatures w14:val="standardContextual"/>
        </w:rPr>
        <w:object w:dxaOrig="645" w:dyaOrig="360" w14:anchorId="7ABC93D1">
          <v:shape id="_x0000_i4736" type="#_x0000_t75" style="width:32.25pt;height:18pt" o:ole="">
            <v:imagedata r:id="rId6581" o:title=""/>
          </v:shape>
          <o:OLEObject Type="Embed" ProgID="Equation.DSMT4" ShapeID="_x0000_i4736" DrawAspect="Content" ObjectID="_1796843798" r:id="rId6582"/>
        </w:object>
      </w:r>
      <w:r w:rsidRPr="00330A7E">
        <w:rPr>
          <w:rFonts w:ascii="Times New Roman" w:eastAsia="Calibri" w:hAnsi="Times New Roman" w:cs="Times New Roman"/>
          <w:kern w:val="2"/>
          <w:sz w:val="24"/>
          <w:szCs w:val="24"/>
          <w14:ligatures w14:val="standardContextual"/>
        </w:rPr>
        <w:t>. Công sai của cấp số cộng đó bằng</w:t>
      </w:r>
    </w:p>
    <w:p w14:paraId="083AF2D9"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kern w:val="2"/>
          <w:sz w:val="24"/>
          <w:szCs w:val="24"/>
          <w:lang w:val="it-IT"/>
          <w14:ligatures w14:val="standardContextual"/>
        </w:rPr>
      </w:pPr>
      <w:r w:rsidRPr="00330A7E">
        <w:rPr>
          <w:rFonts w:ascii="Times New Roman" w:eastAsia="Calibri" w:hAnsi="Times New Roman" w:cs="Times New Roman"/>
          <w:b/>
          <w:color w:val="0000FF"/>
          <w:kern w:val="2"/>
          <w:sz w:val="24"/>
          <w:szCs w:val="24"/>
          <w14:ligatures w14:val="standardContextual"/>
        </w:rPr>
        <w:t xml:space="preserve">A. </w:t>
      </w:r>
      <w:r w:rsidRPr="00330A7E">
        <w:rPr>
          <w:rFonts w:ascii="Times New Roman" w:eastAsia="Calibri" w:hAnsi="Times New Roman" w:cs="Times New Roman"/>
          <w:kern w:val="2"/>
          <w:sz w:val="24"/>
          <w:szCs w:val="24"/>
          <w14:ligatures w14:val="standardContextual"/>
        </w:rPr>
        <w:t>1.</w:t>
      </w:r>
      <w:r w:rsidRPr="00330A7E">
        <w:rPr>
          <w:rFonts w:ascii="Times New Roman" w:eastAsia="Calibri" w:hAnsi="Times New Roman" w:cs="Times New Roman"/>
          <w:kern w:val="2"/>
          <w:sz w:val="24"/>
          <w:szCs w:val="24"/>
          <w14:ligatures w14:val="standardContextual"/>
        </w:rPr>
        <w:tab/>
      </w:r>
      <w:r w:rsidRPr="00330A7E">
        <w:rPr>
          <w:rFonts w:ascii="Times New Roman" w:eastAsia="Calibri" w:hAnsi="Times New Roman" w:cs="Times New Roman"/>
          <w:b/>
          <w:color w:val="0000FF"/>
          <w:kern w:val="2"/>
          <w:sz w:val="24"/>
          <w:szCs w:val="24"/>
          <w14:ligatures w14:val="standardContextual"/>
        </w:rPr>
        <w:t xml:space="preserve">B. </w:t>
      </w:r>
      <w:r w:rsidRPr="00330A7E">
        <w:rPr>
          <w:rFonts w:ascii="Times New Roman" w:eastAsia="Calibri" w:hAnsi="Times New Roman" w:cs="Times New Roman"/>
          <w:kern w:val="2"/>
          <w:sz w:val="24"/>
          <w:szCs w:val="24"/>
          <w14:ligatures w14:val="standardContextual"/>
        </w:rPr>
        <w:t>2.</w:t>
      </w:r>
      <w:r w:rsidRPr="00330A7E">
        <w:rPr>
          <w:rFonts w:ascii="Times New Roman" w:eastAsia="Calibri" w:hAnsi="Times New Roman" w:cs="Times New Roman"/>
          <w:kern w:val="2"/>
          <w:sz w:val="24"/>
          <w:szCs w:val="24"/>
          <w14:ligatures w14:val="standardContextual"/>
        </w:rPr>
        <w:tab/>
      </w:r>
      <w:r w:rsidRPr="00330A7E">
        <w:rPr>
          <w:rFonts w:ascii="Times New Roman" w:eastAsia="Calibri" w:hAnsi="Times New Roman" w:cs="Times New Roman"/>
          <w:b/>
          <w:color w:val="0000FF"/>
          <w:kern w:val="2"/>
          <w:sz w:val="24"/>
          <w:szCs w:val="24"/>
          <w14:ligatures w14:val="standardContextual"/>
        </w:rPr>
        <w:t xml:space="preserve">C. </w:t>
      </w:r>
      <w:r w:rsidRPr="00330A7E">
        <w:rPr>
          <w:rFonts w:ascii="Times New Roman" w:eastAsia="Calibri" w:hAnsi="Times New Roman" w:cs="Times New Roman"/>
          <w:kern w:val="2"/>
          <w:sz w:val="24"/>
          <w:szCs w:val="24"/>
          <w14:ligatures w14:val="standardContextual"/>
        </w:rPr>
        <w:t>3.</w:t>
      </w:r>
      <w:r w:rsidRPr="00330A7E">
        <w:rPr>
          <w:rFonts w:ascii="Times New Roman" w:eastAsia="Calibri" w:hAnsi="Times New Roman" w:cs="Times New Roman"/>
          <w:b/>
          <w:kern w:val="2"/>
          <w:sz w:val="24"/>
          <w:szCs w:val="24"/>
          <w14:ligatures w14:val="standardContextual"/>
        </w:rPr>
        <w:tab/>
      </w:r>
      <w:r w:rsidRPr="00330A7E">
        <w:rPr>
          <w:rFonts w:ascii="Times New Roman" w:eastAsia="Calibri" w:hAnsi="Times New Roman" w:cs="Times New Roman"/>
          <w:b/>
          <w:color w:val="0000FF"/>
          <w:kern w:val="2"/>
          <w:sz w:val="24"/>
          <w:szCs w:val="24"/>
          <w:lang w:val="it-IT"/>
          <w14:ligatures w14:val="standardContextual"/>
        </w:rPr>
        <w:t>D</w:t>
      </w:r>
      <w:r w:rsidRPr="00330A7E">
        <w:rPr>
          <w:rFonts w:ascii="Times New Roman" w:eastAsia="Calibri" w:hAnsi="Times New Roman" w:cs="Times New Roman"/>
          <w:b/>
          <w:color w:val="0000FF"/>
          <w:kern w:val="2"/>
          <w:sz w:val="24"/>
          <w:szCs w:val="24"/>
          <w14:ligatures w14:val="standardContextual"/>
        </w:rPr>
        <w:t xml:space="preserve">. </w:t>
      </w:r>
      <w:r w:rsidRPr="00330A7E">
        <w:rPr>
          <w:rFonts w:ascii="Times New Roman" w:eastAsia="Calibri" w:hAnsi="Times New Roman" w:cs="Times New Roman"/>
          <w:kern w:val="2"/>
          <w:sz w:val="24"/>
          <w:szCs w:val="24"/>
          <w14:ligatures w14:val="standardContextual"/>
        </w:rPr>
        <w:t>4</w:t>
      </w:r>
      <w:r w:rsidRPr="00330A7E">
        <w:rPr>
          <w:rFonts w:ascii="Times New Roman" w:eastAsia="Calibri" w:hAnsi="Times New Roman" w:cs="Times New Roman"/>
          <w:kern w:val="2"/>
          <w:sz w:val="24"/>
          <w:szCs w:val="24"/>
          <w:lang w:val="it-IT"/>
          <w14:ligatures w14:val="standardContextual"/>
        </w:rPr>
        <w:t>.</w:t>
      </w:r>
    </w:p>
    <w:p w14:paraId="5883315E" w14:textId="77777777" w:rsidR="00ED397D" w:rsidRPr="00330A7E" w:rsidRDefault="00ED397D" w:rsidP="00330A7E">
      <w:pPr>
        <w:tabs>
          <w:tab w:val="left" w:pos="992"/>
          <w:tab w:val="left" w:pos="3402"/>
          <w:tab w:val="left" w:pos="5669"/>
          <w:tab w:val="left" w:pos="7937"/>
        </w:tabs>
        <w:spacing w:before="120" w:after="0"/>
        <w:ind w:left="992" w:hanging="992"/>
        <w:contextualSpacing/>
        <w:jc w:val="both"/>
        <w:rPr>
          <w:rFonts w:ascii="Times New Roman" w:eastAsia="Calibri" w:hAnsi="Times New Roman" w:cs="Times New Roman"/>
          <w:b/>
          <w:kern w:val="2"/>
          <w:sz w:val="24"/>
          <w:szCs w:val="24"/>
          <w:lang w:val="it-IT"/>
          <w14:ligatures w14:val="standardContextual"/>
        </w:rPr>
      </w:pPr>
      <w:r w:rsidRPr="00330A7E">
        <w:rPr>
          <w:rFonts w:ascii="Times New Roman" w:eastAsia="Calibri" w:hAnsi="Times New Roman" w:cs="Times New Roman"/>
          <w:b/>
          <w:color w:val="0000FF"/>
          <w:kern w:val="2"/>
          <w:sz w:val="24"/>
          <w:szCs w:val="24"/>
          <w:lang w:val="it-IT"/>
          <w14:ligatures w14:val="standardContextual"/>
        </w:rPr>
        <w:t>Câu 12:</w:t>
      </w:r>
      <w:r w:rsidRPr="00330A7E">
        <w:rPr>
          <w:rFonts w:ascii="Times New Roman" w:eastAsia="Calibri" w:hAnsi="Times New Roman" w:cs="Times New Roman"/>
          <w:b/>
          <w:color w:val="0000FF"/>
          <w:kern w:val="2"/>
          <w:sz w:val="24"/>
          <w:szCs w:val="24"/>
          <w:lang w:val="it-IT"/>
          <w14:ligatures w14:val="standardContextual"/>
        </w:rPr>
        <w:tab/>
      </w:r>
      <w:r w:rsidRPr="00330A7E">
        <w:rPr>
          <w:rFonts w:ascii="Times New Roman" w:eastAsia="Calibri" w:hAnsi="Times New Roman" w:cs="Times New Roman"/>
          <w:kern w:val="2"/>
          <w:sz w:val="24"/>
          <w:szCs w:val="24"/>
          <w:lang w:val="nl-NL"/>
          <w14:ligatures w14:val="standardContextual"/>
        </w:rPr>
        <w:t>Cường độ một trận động đất </w:t>
      </w:r>
      <w:r w:rsidRPr="00330A7E">
        <w:rPr>
          <w:rFonts w:ascii="Times New Roman" w:eastAsia="Calibri" w:hAnsi="Times New Roman" w:cs="Times New Roman"/>
          <w:i/>
          <w:iCs/>
          <w:kern w:val="2"/>
          <w:sz w:val="24"/>
          <w:szCs w:val="24"/>
          <w:lang w:val="nl-NL"/>
          <w14:ligatures w14:val="standardContextual"/>
        </w:rPr>
        <w:t>M (richter) </w:t>
      </w:r>
      <w:r w:rsidRPr="00330A7E">
        <w:rPr>
          <w:rFonts w:ascii="Times New Roman" w:eastAsia="Calibri" w:hAnsi="Times New Roman" w:cs="Times New Roman"/>
          <w:kern w:val="2"/>
          <w:sz w:val="24"/>
          <w:szCs w:val="24"/>
          <w:lang w:val="nl-NL"/>
          <w14:ligatures w14:val="standardContextual"/>
        </w:rPr>
        <w:t>được cho bởi công thức M = logA – logA</w:t>
      </w:r>
      <w:r w:rsidRPr="00330A7E">
        <w:rPr>
          <w:rFonts w:ascii="Times New Roman" w:eastAsia="Calibri" w:hAnsi="Times New Roman" w:cs="Times New Roman"/>
          <w:kern w:val="2"/>
          <w:sz w:val="24"/>
          <w:szCs w:val="24"/>
          <w:vertAlign w:val="subscript"/>
          <w:lang w:val="nl-NL"/>
          <w14:ligatures w14:val="standardContextual"/>
        </w:rPr>
        <w:t>0</w:t>
      </w:r>
      <w:r w:rsidRPr="00330A7E">
        <w:rPr>
          <w:rFonts w:ascii="Times New Roman" w:eastAsia="Calibri" w:hAnsi="Times New Roman" w:cs="Times New Roman"/>
          <w:kern w:val="2"/>
          <w:sz w:val="24"/>
          <w:szCs w:val="24"/>
          <w:lang w:val="nl-NL"/>
          <w14:ligatures w14:val="standardContextual"/>
        </w:rPr>
        <w:t>, với A là biên độ rung chấn tối đa và A</w:t>
      </w:r>
      <w:r w:rsidRPr="00330A7E">
        <w:rPr>
          <w:rFonts w:ascii="Times New Roman" w:eastAsia="Calibri" w:hAnsi="Times New Roman" w:cs="Times New Roman"/>
          <w:kern w:val="2"/>
          <w:sz w:val="24"/>
          <w:szCs w:val="24"/>
          <w:vertAlign w:val="subscript"/>
          <w:lang w:val="nl-NL"/>
          <w14:ligatures w14:val="standardContextual"/>
        </w:rPr>
        <w:t>0</w:t>
      </w:r>
      <w:r w:rsidRPr="00330A7E">
        <w:rPr>
          <w:rFonts w:ascii="Times New Roman" w:eastAsia="Calibri" w:hAnsi="Times New Roman" w:cs="Times New Roman"/>
          <w:kern w:val="2"/>
          <w:sz w:val="24"/>
          <w:szCs w:val="24"/>
          <w:lang w:val="nl-NL"/>
          <w14:ligatures w14:val="standardContextual"/>
        </w:rPr>
        <w:t> là một biên độ chuẩn (hằng số). Đầu thế kỷ 20, một trận động đất ở San Francisco có cường độ 8,3 độ Richter. Trong cùng năm đó, trận động đất khác Nam Mỹ có biên độ mạnh hơn gấp 4 lần. Cường độ của trận động đất ở Nam Mỹ là</w:t>
      </w:r>
    </w:p>
    <w:p w14:paraId="3C09C861" w14:textId="77777777" w:rsidR="00ED397D" w:rsidRPr="00330A7E" w:rsidRDefault="00ED397D" w:rsidP="00330A7E">
      <w:pPr>
        <w:tabs>
          <w:tab w:val="left" w:pos="992"/>
          <w:tab w:val="left" w:pos="3402"/>
          <w:tab w:val="left" w:pos="5669"/>
          <w:tab w:val="left" w:pos="7937"/>
        </w:tabs>
        <w:spacing w:before="120" w:after="0"/>
        <w:ind w:left="1352" w:hanging="360"/>
        <w:contextualSpacing/>
        <w:jc w:val="both"/>
        <w:rPr>
          <w:rFonts w:ascii="Times New Roman" w:eastAsia="Calibri" w:hAnsi="Times New Roman" w:cs="Times New Roman"/>
          <w:b/>
          <w:kern w:val="2"/>
          <w:sz w:val="24"/>
          <w:szCs w:val="24"/>
          <w:lang w:val="it-IT"/>
          <w14:ligatures w14:val="standardContextual"/>
        </w:rPr>
      </w:pPr>
      <w:r w:rsidRPr="00330A7E">
        <w:rPr>
          <w:rFonts w:ascii="Times New Roman" w:eastAsia="Calibri" w:hAnsi="Times New Roman" w:cs="Times New Roman"/>
          <w:b/>
          <w:color w:val="0000FF"/>
          <w:kern w:val="2"/>
          <w:sz w:val="24"/>
          <w:szCs w:val="24"/>
          <w:lang w:val="it-IT"/>
          <w14:ligatures w14:val="standardContextual"/>
        </w:rPr>
        <w:t>A.</w:t>
      </w:r>
      <w:r w:rsidRPr="00330A7E">
        <w:rPr>
          <w:rFonts w:ascii="Times New Roman" w:eastAsia="Calibri" w:hAnsi="Times New Roman" w:cs="Times New Roman"/>
          <w:b/>
          <w:color w:val="0000FF"/>
          <w:kern w:val="2"/>
          <w:sz w:val="24"/>
          <w:szCs w:val="24"/>
          <w:lang w:val="it-IT"/>
          <w14:ligatures w14:val="standardContextual"/>
        </w:rPr>
        <w:tab/>
      </w:r>
      <w:r w:rsidRPr="00330A7E">
        <w:rPr>
          <w:rFonts w:ascii="Times New Roman" w:eastAsia="Calibri" w:hAnsi="Times New Roman" w:cs="Times New Roman"/>
          <w:kern w:val="2"/>
          <w:sz w:val="24"/>
          <w:szCs w:val="24"/>
          <w14:ligatures w14:val="standardContextual"/>
        </w:rPr>
        <w:t>8.8 độ Richter.</w:t>
      </w:r>
      <w:r w:rsidRPr="00330A7E">
        <w:rPr>
          <w:rFonts w:ascii="Times New Roman" w:eastAsia="Calibri" w:hAnsi="Times New Roman" w:cs="Times New Roman"/>
          <w:kern w:val="2"/>
          <w:sz w:val="24"/>
          <w:szCs w:val="24"/>
          <w14:ligatures w14:val="standardContextual"/>
        </w:rPr>
        <w:tab/>
      </w:r>
      <w:r w:rsidRPr="00330A7E">
        <w:rPr>
          <w:rFonts w:ascii="Times New Roman" w:eastAsia="Calibri" w:hAnsi="Times New Roman" w:cs="Times New Roman"/>
          <w:kern w:val="2"/>
          <w:sz w:val="24"/>
          <w:szCs w:val="24"/>
          <w14:ligatures w14:val="standardContextual"/>
        </w:rPr>
        <w:tab/>
      </w:r>
      <w:r w:rsidRPr="00330A7E">
        <w:rPr>
          <w:rFonts w:ascii="Times New Roman" w:eastAsia="Calibri" w:hAnsi="Times New Roman" w:cs="Times New Roman"/>
          <w:b/>
          <w:color w:val="0000FF"/>
          <w:kern w:val="2"/>
          <w:sz w:val="24"/>
          <w:szCs w:val="24"/>
          <w14:ligatures w14:val="standardContextual"/>
        </w:rPr>
        <w:t xml:space="preserve">B. </w:t>
      </w:r>
      <w:r w:rsidRPr="00330A7E">
        <w:rPr>
          <w:rFonts w:ascii="Times New Roman" w:eastAsia="Calibri" w:hAnsi="Times New Roman" w:cs="Times New Roman"/>
          <w:kern w:val="2"/>
          <w:sz w:val="24"/>
          <w:szCs w:val="24"/>
          <w14:ligatures w14:val="standardContextual"/>
        </w:rPr>
        <w:t>8.9 độ Richter.</w:t>
      </w:r>
      <w:r w:rsidRPr="00330A7E">
        <w:rPr>
          <w:rFonts w:ascii="Times New Roman" w:eastAsia="Calibri" w:hAnsi="Times New Roman" w:cs="Times New Roman"/>
          <w:kern w:val="2"/>
          <w:sz w:val="24"/>
          <w:szCs w:val="24"/>
          <w14:ligatures w14:val="standardContextual"/>
        </w:rPr>
        <w:tab/>
      </w:r>
    </w:p>
    <w:p w14:paraId="5E58F3EC" w14:textId="77777777" w:rsidR="00ED397D" w:rsidRPr="00330A7E" w:rsidRDefault="00ED397D" w:rsidP="00330A7E">
      <w:pPr>
        <w:tabs>
          <w:tab w:val="left" w:pos="992"/>
          <w:tab w:val="left" w:pos="3402"/>
          <w:tab w:val="left" w:pos="5669"/>
          <w:tab w:val="left" w:pos="7937"/>
        </w:tabs>
        <w:spacing w:before="120" w:after="0"/>
        <w:ind w:left="1352" w:hanging="360"/>
        <w:contextualSpacing/>
        <w:jc w:val="both"/>
        <w:rPr>
          <w:rFonts w:ascii="Times New Roman" w:eastAsia="Calibri" w:hAnsi="Times New Roman" w:cs="Times New Roman"/>
          <w:b/>
          <w:kern w:val="2"/>
          <w:sz w:val="24"/>
          <w:szCs w:val="24"/>
          <w:lang w:val="it-IT"/>
          <w14:ligatures w14:val="standardContextual"/>
        </w:rPr>
      </w:pPr>
      <w:r w:rsidRPr="00330A7E">
        <w:rPr>
          <w:rFonts w:ascii="Times New Roman" w:eastAsia="Calibri" w:hAnsi="Times New Roman" w:cs="Times New Roman"/>
          <w:b/>
          <w:color w:val="0000FF"/>
          <w:kern w:val="2"/>
          <w:sz w:val="24"/>
          <w:szCs w:val="24"/>
          <w:lang w:val="it-IT"/>
          <w14:ligatures w14:val="standardContextual"/>
        </w:rPr>
        <w:t>B.</w:t>
      </w:r>
      <w:r w:rsidRPr="00330A7E">
        <w:rPr>
          <w:rFonts w:ascii="Times New Roman" w:eastAsia="Calibri" w:hAnsi="Times New Roman" w:cs="Times New Roman"/>
          <w:b/>
          <w:color w:val="0000FF"/>
          <w:kern w:val="2"/>
          <w:sz w:val="24"/>
          <w:szCs w:val="24"/>
          <w:lang w:val="it-IT"/>
          <w14:ligatures w14:val="standardContextual"/>
        </w:rPr>
        <w:tab/>
      </w:r>
      <w:r w:rsidRPr="00330A7E">
        <w:rPr>
          <w:rFonts w:ascii="Times New Roman" w:eastAsia="Calibri" w:hAnsi="Times New Roman" w:cs="Times New Roman"/>
          <w:b/>
          <w:color w:val="0000FF"/>
          <w:kern w:val="2"/>
          <w:sz w:val="24"/>
          <w:szCs w:val="24"/>
          <w14:ligatures w14:val="standardContextual"/>
        </w:rPr>
        <w:t>C.</w:t>
      </w:r>
      <w:r w:rsidRPr="00330A7E">
        <w:rPr>
          <w:rFonts w:ascii="Times New Roman" w:eastAsia="Calibri" w:hAnsi="Times New Roman" w:cs="Times New Roman"/>
          <w:kern w:val="2"/>
          <w:sz w:val="24"/>
          <w:szCs w:val="24"/>
          <w14:ligatures w14:val="standardContextual"/>
        </w:rPr>
        <w:t xml:space="preserve"> 9.0 độ Richter.</w:t>
      </w:r>
      <w:r w:rsidRPr="00330A7E">
        <w:rPr>
          <w:rFonts w:ascii="Times New Roman" w:eastAsia="Calibri" w:hAnsi="Times New Roman" w:cs="Times New Roman"/>
          <w:b/>
          <w:kern w:val="2"/>
          <w:sz w:val="24"/>
          <w:szCs w:val="24"/>
          <w14:ligatures w14:val="standardContextual"/>
        </w:rPr>
        <w:tab/>
      </w:r>
      <w:r w:rsidRPr="00330A7E">
        <w:rPr>
          <w:rFonts w:ascii="Times New Roman" w:eastAsia="Calibri" w:hAnsi="Times New Roman" w:cs="Times New Roman"/>
          <w:b/>
          <w:kern w:val="2"/>
          <w:sz w:val="24"/>
          <w:szCs w:val="24"/>
          <w14:ligatures w14:val="standardContextual"/>
        </w:rPr>
        <w:tab/>
      </w:r>
      <w:r w:rsidRPr="00330A7E">
        <w:rPr>
          <w:rFonts w:ascii="Times New Roman" w:eastAsia="Calibri" w:hAnsi="Times New Roman" w:cs="Times New Roman"/>
          <w:b/>
          <w:color w:val="0000FF"/>
          <w:kern w:val="2"/>
          <w:sz w:val="24"/>
          <w:szCs w:val="24"/>
          <w:lang w:val="it-IT"/>
          <w14:ligatures w14:val="standardContextual"/>
        </w:rPr>
        <w:t>D</w:t>
      </w:r>
      <w:r w:rsidRPr="00330A7E">
        <w:rPr>
          <w:rFonts w:ascii="Times New Roman" w:eastAsia="Calibri" w:hAnsi="Times New Roman" w:cs="Times New Roman"/>
          <w:b/>
          <w:color w:val="0000FF"/>
          <w:kern w:val="2"/>
          <w:sz w:val="24"/>
          <w:szCs w:val="24"/>
          <w14:ligatures w14:val="standardContextual"/>
        </w:rPr>
        <w:t>.</w:t>
      </w:r>
      <w:r w:rsidRPr="00330A7E">
        <w:rPr>
          <w:rFonts w:ascii="Times New Roman" w:eastAsia="Calibri" w:hAnsi="Times New Roman" w:cs="Times New Roman"/>
          <w:kern w:val="2"/>
          <w:sz w:val="24"/>
          <w:szCs w:val="24"/>
          <w14:ligatures w14:val="standardContextual"/>
        </w:rPr>
        <w:t xml:space="preserve"> 9.1 độ Richter</w:t>
      </w:r>
      <w:r w:rsidRPr="00330A7E">
        <w:rPr>
          <w:rFonts w:ascii="Times New Roman" w:eastAsia="Calibri" w:hAnsi="Times New Roman" w:cs="Times New Roman"/>
          <w:kern w:val="2"/>
          <w:sz w:val="24"/>
          <w:szCs w:val="24"/>
          <w:lang w:val="it-IT"/>
          <w14:ligatures w14:val="standardContextual"/>
        </w:rPr>
        <w:t>.</w:t>
      </w:r>
    </w:p>
    <w:p w14:paraId="159297E7" w14:textId="77777777" w:rsidR="00ED397D" w:rsidRPr="00330A7E" w:rsidRDefault="00ED397D" w:rsidP="00330A7E">
      <w:pPr>
        <w:spacing w:before="120" w:after="240"/>
        <w:ind w:left="992" w:hanging="992"/>
        <w:rPr>
          <w:rFonts w:ascii="Times New Roman" w:eastAsia="Calibri" w:hAnsi="Times New Roman" w:cs="Times New Roman"/>
          <w:sz w:val="24"/>
          <w:szCs w:val="24"/>
          <w:lang w:val="it-IT"/>
        </w:rPr>
      </w:pPr>
      <w:r w:rsidRPr="00330A7E">
        <w:rPr>
          <w:rFonts w:ascii="Times New Roman" w:eastAsia="Calibri" w:hAnsi="Times New Roman" w:cs="Times New Roman"/>
          <w:b/>
          <w:bCs/>
          <w:color w:val="0033CC"/>
          <w:sz w:val="24"/>
          <w:szCs w:val="24"/>
          <w:lang w:val="it-IT"/>
        </w:rPr>
        <w:t>PHẦN II. Câu trắc nghiệm đúng sai.</w:t>
      </w:r>
      <w:r w:rsidRPr="00330A7E">
        <w:rPr>
          <w:rFonts w:ascii="Times New Roman" w:eastAsia="Calibri" w:hAnsi="Times New Roman" w:cs="Times New Roman"/>
          <w:color w:val="0033CC"/>
          <w:sz w:val="24"/>
          <w:szCs w:val="24"/>
          <w:lang w:val="it-IT"/>
        </w:rPr>
        <w:t xml:space="preserve">  </w:t>
      </w:r>
      <w:r w:rsidRPr="00330A7E">
        <w:rPr>
          <w:rFonts w:ascii="Times New Roman" w:eastAsia="Calibri" w:hAnsi="Times New Roman" w:cs="Times New Roman"/>
          <w:sz w:val="24"/>
          <w:szCs w:val="24"/>
          <w:lang w:val="it-IT"/>
        </w:rPr>
        <w:t xml:space="preserve">Thí sinh trả lời từ câu 1 đến câu 4. </w:t>
      </w:r>
    </w:p>
    <w:p w14:paraId="33DA335D" w14:textId="77777777" w:rsidR="00ED397D" w:rsidRPr="00330A7E" w:rsidRDefault="00ED397D" w:rsidP="00330A7E">
      <w:pPr>
        <w:spacing w:before="120" w:after="240"/>
        <w:ind w:left="992" w:hanging="992"/>
        <w:rPr>
          <w:rFonts w:ascii="Times New Roman" w:eastAsia="Calibri" w:hAnsi="Times New Roman" w:cs="Times New Roman"/>
          <w:color w:val="0033CC"/>
          <w:sz w:val="24"/>
          <w:szCs w:val="24"/>
          <w:lang w:val="it-IT"/>
        </w:rPr>
      </w:pPr>
      <w:r w:rsidRPr="00330A7E">
        <w:rPr>
          <w:rFonts w:ascii="Times New Roman" w:eastAsia="Calibri" w:hAnsi="Times New Roman" w:cs="Times New Roman"/>
          <w:b/>
          <w:bCs/>
          <w:color w:val="0033CC"/>
          <w:sz w:val="24"/>
          <w:szCs w:val="24"/>
          <w:lang w:val="it-IT"/>
        </w:rPr>
        <w:tab/>
      </w:r>
      <w:r w:rsidRPr="00330A7E">
        <w:rPr>
          <w:rFonts w:ascii="Times New Roman" w:eastAsia="Calibri" w:hAnsi="Times New Roman" w:cs="Times New Roman"/>
          <w:sz w:val="24"/>
          <w:szCs w:val="24"/>
          <w:lang w:val="it-IT"/>
        </w:rPr>
        <w:t>Trong mỗi ý</w:t>
      </w:r>
      <w:r w:rsidRPr="00330A7E">
        <w:rPr>
          <w:rFonts w:ascii="Times New Roman" w:eastAsia="Calibri" w:hAnsi="Times New Roman" w:cs="Times New Roman"/>
          <w:b/>
          <w:bCs/>
          <w:sz w:val="24"/>
          <w:szCs w:val="24"/>
          <w:lang w:val="it-IT"/>
        </w:rPr>
        <w:t xml:space="preserve"> a), b), c), d)</w:t>
      </w:r>
      <w:r w:rsidRPr="00330A7E">
        <w:rPr>
          <w:rFonts w:ascii="Times New Roman" w:eastAsia="Calibri" w:hAnsi="Times New Roman" w:cs="Times New Roman"/>
          <w:sz w:val="24"/>
          <w:szCs w:val="24"/>
          <w:lang w:val="it-IT"/>
        </w:rPr>
        <w:t xml:space="preserve"> ở mỗi câu, thí sinh chọn đúng hoặc sai.</w:t>
      </w:r>
    </w:p>
    <w:p w14:paraId="54F14456" w14:textId="77777777" w:rsidR="00ED397D" w:rsidRPr="00330A7E" w:rsidRDefault="00ED397D" w:rsidP="00330A7E">
      <w:pPr>
        <w:tabs>
          <w:tab w:val="left" w:pos="992"/>
        </w:tabs>
        <w:spacing w:before="120" w:after="240"/>
        <w:ind w:left="992" w:hanging="992"/>
        <w:contextualSpacing/>
        <w:jc w:val="both"/>
        <w:rPr>
          <w:rFonts w:ascii="Times New Roman" w:eastAsia="Calibri" w:hAnsi="Times New Roman" w:cs="Times New Roman"/>
          <w:color w:val="FF0000"/>
          <w:kern w:val="2"/>
          <w:sz w:val="24"/>
          <w:szCs w:val="24"/>
          <w14:ligatures w14:val="standardContextual"/>
        </w:rPr>
      </w:pPr>
      <w:r w:rsidRPr="00330A7E">
        <w:rPr>
          <w:rFonts w:ascii="Times New Roman" w:eastAsia="Calibri" w:hAnsi="Times New Roman" w:cs="Times New Roman"/>
          <w:b/>
          <w:color w:val="0000FF"/>
          <w:kern w:val="2"/>
          <w:sz w:val="24"/>
          <w:szCs w:val="24"/>
          <w14:ligatures w14:val="standardContextual"/>
        </w:rPr>
        <w:t>Câu 1:</w:t>
      </w:r>
      <w:r w:rsidRPr="00330A7E">
        <w:rPr>
          <w:rFonts w:ascii="Times New Roman" w:eastAsia="Calibri" w:hAnsi="Times New Roman" w:cs="Times New Roman"/>
          <w:b/>
          <w:color w:val="0000FF"/>
          <w:kern w:val="2"/>
          <w:sz w:val="24"/>
          <w:szCs w:val="24"/>
          <w14:ligatures w14:val="standardContextual"/>
        </w:rPr>
        <w:tab/>
      </w:r>
      <w:r w:rsidRPr="00330A7E">
        <w:rPr>
          <w:rFonts w:ascii="Times New Roman" w:eastAsia="Calibri" w:hAnsi="Times New Roman" w:cs="Times New Roman"/>
          <w:kern w:val="2"/>
          <w:sz w:val="24"/>
          <w:szCs w:val="24"/>
          <w14:ligatures w14:val="standardContextual"/>
        </w:rPr>
        <w:t xml:space="preserve">Trong không gian tọa độ </w:t>
      </w:r>
      <w:r w:rsidRPr="00330A7E">
        <w:rPr>
          <w:rFonts w:ascii="Times New Roman" w:eastAsia="Calibri" w:hAnsi="Times New Roman" w:cs="Times New Roman"/>
          <w:kern w:val="2"/>
          <w:position w:val="-10"/>
          <w:sz w:val="24"/>
          <w:szCs w:val="24"/>
          <w14:ligatures w14:val="standardContextual"/>
        </w:rPr>
        <w:object w:dxaOrig="560" w:dyaOrig="320" w14:anchorId="2F7FC412">
          <v:shape id="_x0000_i4737" type="#_x0000_t75" style="width:27.75pt;height:15.75pt" o:ole="">
            <v:imagedata r:id="rId2128" o:title=""/>
          </v:shape>
          <o:OLEObject Type="Embed" ProgID="Equation.DSMT4" ShapeID="_x0000_i4737" DrawAspect="Content" ObjectID="_1796843799" r:id="rId6583"/>
        </w:object>
      </w:r>
      <w:r w:rsidRPr="00330A7E">
        <w:rPr>
          <w:rFonts w:ascii="Times New Roman" w:eastAsia="Calibri" w:hAnsi="Times New Roman" w:cs="Times New Roman"/>
          <w:kern w:val="2"/>
          <w:sz w:val="24"/>
          <w:szCs w:val="24"/>
          <w14:ligatures w14:val="standardContextual"/>
        </w:rPr>
        <w:t>,</w:t>
      </w:r>
      <w:r w:rsidRPr="00330A7E">
        <w:rPr>
          <w:rFonts w:ascii="Times New Roman" w:eastAsia="Calibri" w:hAnsi="Times New Roman" w:cs="Times New Roman"/>
          <w:kern w:val="2"/>
          <w:sz w:val="24"/>
          <w:szCs w:val="24"/>
          <w:lang w:val="vi-VN" w:eastAsia="vi-VN"/>
          <w14:ligatures w14:val="standardContextual"/>
        </w:rPr>
        <w:t xml:space="preserve"> </w:t>
      </w:r>
      <w:r w:rsidRPr="00330A7E">
        <w:rPr>
          <w:rFonts w:ascii="Times New Roman" w:eastAsia="Calibri" w:hAnsi="Times New Roman" w:cs="Times New Roman"/>
          <w:kern w:val="2"/>
          <w:sz w:val="24"/>
          <w:szCs w:val="24"/>
          <w:lang w:eastAsia="vi-VN"/>
          <w14:ligatures w14:val="standardContextual"/>
        </w:rPr>
        <w:t xml:space="preserve">cho điểm </w:t>
      </w:r>
      <w:r w:rsidRPr="00330A7E">
        <w:rPr>
          <w:rFonts w:ascii="Times New Roman" w:eastAsia="Calibri" w:hAnsi="Times New Roman" w:cs="Times New Roman"/>
          <w:kern w:val="2"/>
          <w:position w:val="-14"/>
          <w:sz w:val="24"/>
          <w:szCs w:val="24"/>
          <w14:ligatures w14:val="standardContextual"/>
        </w:rPr>
        <w:object w:dxaOrig="880" w:dyaOrig="400" w14:anchorId="5391A5DA">
          <v:shape id="_x0000_i4738" type="#_x0000_t75" style="width:42.75pt;height:19.5pt;mso-wrap-distance-left:9pt;mso-wrap-distance-top:0;mso-wrap-distance-right:9pt;mso-wrap-distance-bottom:0;mso-position-horizontal:absolute;mso-position-horizontal-relative:text;mso-position-vertical:absolute;mso-position-vertical-relative:text" o:ole="">
            <v:imagedata r:id="rId6584" o:title=""/>
          </v:shape>
          <o:OLEObject Type="Embed" ProgID="Equation.DSMT4" ShapeID="_x0000_i4738" DrawAspect="Content" ObjectID="_1796843800" r:id="rId6585"/>
        </w:object>
      </w:r>
      <w:r w:rsidRPr="00330A7E">
        <w:rPr>
          <w:rFonts w:ascii="Times New Roman" w:eastAsia="Calibri" w:hAnsi="Times New Roman" w:cs="Times New Roman"/>
          <w:kern w:val="2"/>
          <w:sz w:val="24"/>
          <w:szCs w:val="24"/>
          <w:lang w:eastAsia="vi-VN"/>
          <w14:ligatures w14:val="standardContextual"/>
        </w:rPr>
        <w:t xml:space="preserve"> và mặt phẳng </w:t>
      </w:r>
      <w:r w:rsidRPr="00330A7E">
        <w:rPr>
          <w:rFonts w:ascii="Times New Roman" w:eastAsia="Calibri" w:hAnsi="Times New Roman" w:cs="Times New Roman"/>
          <w:kern w:val="2"/>
          <w:position w:val="-14"/>
          <w:sz w:val="24"/>
          <w:szCs w:val="24"/>
          <w14:ligatures w14:val="standardContextual"/>
        </w:rPr>
        <w:object w:dxaOrig="2299" w:dyaOrig="400" w14:anchorId="159488B2">
          <v:shape id="_x0000_i4739" type="#_x0000_t75" style="width:114.75pt;height:19.5pt;mso-wrap-distance-left:9pt;mso-wrap-distance-top:0;mso-wrap-distance-right:9pt;mso-wrap-distance-bottom:0;mso-position-horizontal:absolute;mso-position-horizontal-relative:text;mso-position-vertical:absolute;mso-position-vertical-relative:text" o:ole="">
            <v:imagedata r:id="rId6586" o:title=""/>
          </v:shape>
          <o:OLEObject Type="Embed" ProgID="Equation.DSMT4" ShapeID="_x0000_i4739" DrawAspect="Content" ObjectID="_1796843801" r:id="rId6587"/>
        </w:object>
      </w:r>
      <w:r w:rsidRPr="00330A7E">
        <w:rPr>
          <w:rFonts w:ascii="Times New Roman" w:eastAsia="Calibri" w:hAnsi="Times New Roman" w:cs="Times New Roman"/>
          <w:kern w:val="2"/>
          <w:sz w:val="24"/>
          <w:szCs w:val="24"/>
          <w:lang w:eastAsia="vi-VN"/>
          <w14:ligatures w14:val="standardContextual"/>
        </w:rPr>
        <w:t>.</w:t>
      </w:r>
      <w:r w:rsidRPr="00330A7E">
        <w:rPr>
          <w:rFonts w:ascii="Times New Roman" w:eastAsia="Calibri" w:hAnsi="Times New Roman" w:cs="Times New Roman"/>
          <w:kern w:val="2"/>
          <w:sz w:val="24"/>
          <w:szCs w:val="24"/>
          <w:lang w:eastAsia="vi-VN"/>
          <w14:ligatures w14:val="standardContextual"/>
        </w:rPr>
        <w:br/>
      </w:r>
      <w:r w:rsidRPr="00330A7E">
        <w:rPr>
          <w:rFonts w:ascii="Times New Roman" w:eastAsia="Calibri" w:hAnsi="Times New Roman" w:cs="Times New Roman"/>
          <w:kern w:val="2"/>
          <w:sz w:val="24"/>
          <w:szCs w:val="24"/>
          <w14:ligatures w14:val="standardContextual"/>
        </w:rPr>
        <w:t xml:space="preserve"> </w:t>
      </w:r>
      <w:r w:rsidRPr="00330A7E">
        <w:rPr>
          <w:rFonts w:ascii="Times New Roman" w:eastAsia="Calibri" w:hAnsi="Times New Roman" w:cs="Times New Roman"/>
          <w:b/>
          <w:bCs/>
          <w:kern w:val="2"/>
          <w:sz w:val="24"/>
          <w:szCs w:val="24"/>
          <w14:ligatures w14:val="standardContextual"/>
        </w:rPr>
        <w:t>a)</w:t>
      </w:r>
      <w:r w:rsidRPr="00330A7E">
        <w:rPr>
          <w:rFonts w:ascii="Times New Roman" w:eastAsia="Calibri" w:hAnsi="Times New Roman" w:cs="Times New Roman"/>
          <w:kern w:val="2"/>
          <w:sz w:val="24"/>
          <w:szCs w:val="24"/>
          <w14:ligatures w14:val="standardContextual"/>
        </w:rPr>
        <w:t xml:space="preserve"> Vectơ có tọa độ </w:t>
      </w:r>
      <w:r w:rsidRPr="00330A7E">
        <w:rPr>
          <w:rFonts w:ascii="Times New Roman" w:eastAsia="Calibri" w:hAnsi="Times New Roman" w:cs="Times New Roman"/>
          <w:kern w:val="2"/>
          <w:position w:val="-14"/>
          <w:sz w:val="24"/>
          <w:szCs w:val="24"/>
          <w14:ligatures w14:val="standardContextual"/>
        </w:rPr>
        <w:object w:dxaOrig="960" w:dyaOrig="400" w14:anchorId="7E4CC8BC">
          <v:shape id="_x0000_i4740" type="#_x0000_t75" style="width:48.75pt;height:20.25pt" o:ole="">
            <v:imagedata r:id="rId6588" o:title=""/>
          </v:shape>
          <o:OLEObject Type="Embed" ProgID="Equation.DSMT4" ShapeID="_x0000_i4740" DrawAspect="Content" ObjectID="_1796843802" r:id="rId6589"/>
        </w:object>
      </w:r>
      <w:r w:rsidRPr="00330A7E">
        <w:rPr>
          <w:rFonts w:ascii="Times New Roman" w:eastAsia="Calibri" w:hAnsi="Times New Roman" w:cs="Times New Roman"/>
          <w:kern w:val="2"/>
          <w:sz w:val="24"/>
          <w:szCs w:val="24"/>
          <w14:ligatures w14:val="standardContextual"/>
        </w:rPr>
        <w:t xml:space="preserve"> là một vectơ pháp tuyến của mặt phằng </w:t>
      </w:r>
      <w:r w:rsidRPr="00330A7E">
        <w:rPr>
          <w:rFonts w:ascii="Times New Roman" w:eastAsia="Calibri" w:hAnsi="Times New Roman" w:cs="Times New Roman"/>
          <w:kern w:val="2"/>
          <w:position w:val="-14"/>
          <w:sz w:val="24"/>
          <w:szCs w:val="24"/>
          <w14:ligatures w14:val="standardContextual"/>
        </w:rPr>
        <w:object w:dxaOrig="380" w:dyaOrig="400" w14:anchorId="62BDDDB7">
          <v:shape id="_x0000_i4741" type="#_x0000_t75" style="width:19.5pt;height:20.25pt" o:ole="">
            <v:imagedata r:id="rId6590" o:title=""/>
          </v:shape>
          <o:OLEObject Type="Embed" ProgID="Equation.DSMT4" ShapeID="_x0000_i4741" DrawAspect="Content" ObjectID="_1796843803" r:id="rId6591"/>
        </w:object>
      </w:r>
      <w:r w:rsidRPr="00330A7E">
        <w:rPr>
          <w:rFonts w:ascii="Times New Roman" w:eastAsia="Calibri" w:hAnsi="Times New Roman" w:cs="Times New Roman"/>
          <w:kern w:val="2"/>
          <w:sz w:val="24"/>
          <w:szCs w:val="24"/>
          <w14:ligatures w14:val="standardContextual"/>
        </w:rPr>
        <w:t>.</w:t>
      </w:r>
      <w:r w:rsidRPr="00330A7E">
        <w:rPr>
          <w:rFonts w:ascii="Times New Roman" w:eastAsia="Calibri" w:hAnsi="Times New Roman" w:cs="Times New Roman"/>
          <w:kern w:val="2"/>
          <w:sz w:val="24"/>
          <w:szCs w:val="24"/>
          <w:lang w:val="vi-VN"/>
          <w14:ligatures w14:val="standardContextual"/>
        </w:rPr>
        <w:t xml:space="preserve"> </w:t>
      </w:r>
    </w:p>
    <w:p w14:paraId="46D77102" w14:textId="77777777" w:rsidR="00ED397D" w:rsidRPr="00330A7E" w:rsidRDefault="00ED397D" w:rsidP="00330A7E">
      <w:pPr>
        <w:spacing w:after="240"/>
        <w:ind w:left="992"/>
        <w:rPr>
          <w:rFonts w:ascii="Times New Roman" w:eastAsia="Calibri" w:hAnsi="Times New Roman" w:cs="Times New Roman"/>
          <w:color w:val="FF0000"/>
          <w:sz w:val="24"/>
          <w:szCs w:val="24"/>
          <w:lang w:val="vi-VN"/>
        </w:rPr>
      </w:pPr>
      <w:r w:rsidRPr="00330A7E">
        <w:rPr>
          <w:rFonts w:ascii="Times New Roman" w:eastAsia="Calibri" w:hAnsi="Times New Roman" w:cs="Times New Roman"/>
          <w:b/>
          <w:bCs/>
          <w:sz w:val="24"/>
          <w:szCs w:val="24"/>
        </w:rPr>
        <w:t>b)</w:t>
      </w:r>
      <w:r w:rsidRPr="00330A7E">
        <w:rPr>
          <w:rFonts w:ascii="Times New Roman" w:eastAsia="Calibri" w:hAnsi="Times New Roman" w:cs="Times New Roman"/>
          <w:sz w:val="24"/>
          <w:szCs w:val="24"/>
        </w:rPr>
        <w:t xml:space="preserve"> Vectơ có tọa độ </w:t>
      </w:r>
      <w:r w:rsidRPr="00330A7E">
        <w:rPr>
          <w:rFonts w:ascii="Times New Roman" w:eastAsia="Calibri" w:hAnsi="Times New Roman" w:cs="Times New Roman"/>
          <w:position w:val="-14"/>
          <w:sz w:val="24"/>
          <w:szCs w:val="24"/>
        </w:rPr>
        <w:object w:dxaOrig="1160" w:dyaOrig="400" w14:anchorId="28EF946B">
          <v:shape id="_x0000_i4742" type="#_x0000_t75" style="width:58.5pt;height:20.25pt" o:ole="">
            <v:imagedata r:id="rId6592" o:title=""/>
          </v:shape>
          <o:OLEObject Type="Embed" ProgID="Equation.DSMT4" ShapeID="_x0000_i4742" DrawAspect="Content" ObjectID="_1796843804" r:id="rId6593"/>
        </w:object>
      </w:r>
      <w:r w:rsidRPr="00330A7E">
        <w:rPr>
          <w:rFonts w:ascii="Times New Roman" w:eastAsia="Calibri" w:hAnsi="Times New Roman" w:cs="Times New Roman"/>
          <w:sz w:val="24"/>
          <w:szCs w:val="24"/>
        </w:rPr>
        <w:t xml:space="preserve"> là một vectơ pháp tuyến của mặt phằng </w:t>
      </w:r>
      <w:r w:rsidRPr="00330A7E">
        <w:rPr>
          <w:rFonts w:ascii="Times New Roman" w:eastAsia="Calibri" w:hAnsi="Times New Roman" w:cs="Times New Roman"/>
          <w:position w:val="-14"/>
          <w:sz w:val="24"/>
          <w:szCs w:val="24"/>
        </w:rPr>
        <w:object w:dxaOrig="380" w:dyaOrig="400" w14:anchorId="0A1D85AC">
          <v:shape id="_x0000_i4743" type="#_x0000_t75" style="width:19.5pt;height:20.25pt" o:ole="">
            <v:imagedata r:id="rId6590" o:title=""/>
          </v:shape>
          <o:OLEObject Type="Embed" ProgID="Equation.DSMT4" ShapeID="_x0000_i4743" DrawAspect="Content" ObjectID="_1796843805" r:id="rId6594"/>
        </w:object>
      </w:r>
      <w:r w:rsidRPr="00330A7E">
        <w:rPr>
          <w:rFonts w:ascii="Times New Roman" w:eastAsia="Calibri" w:hAnsi="Times New Roman" w:cs="Times New Roman"/>
          <w:sz w:val="24"/>
          <w:szCs w:val="24"/>
        </w:rPr>
        <w:t>.</w:t>
      </w:r>
    </w:p>
    <w:p w14:paraId="5217246E" w14:textId="77777777" w:rsidR="00ED397D" w:rsidRPr="00330A7E" w:rsidRDefault="00ED397D" w:rsidP="00330A7E">
      <w:pPr>
        <w:spacing w:after="240"/>
        <w:ind w:left="992"/>
        <w:rPr>
          <w:rFonts w:ascii="Times New Roman" w:eastAsia="Calibri" w:hAnsi="Times New Roman" w:cs="Times New Roman"/>
          <w:color w:val="FF0000"/>
          <w:sz w:val="24"/>
          <w:szCs w:val="24"/>
          <w:lang w:val="vi-VN"/>
        </w:rPr>
      </w:pPr>
      <w:r w:rsidRPr="00330A7E">
        <w:rPr>
          <w:rFonts w:ascii="Times New Roman" w:eastAsia="Calibri" w:hAnsi="Times New Roman" w:cs="Times New Roman"/>
          <w:b/>
          <w:bCs/>
          <w:sz w:val="24"/>
          <w:szCs w:val="24"/>
        </w:rPr>
        <w:t>c</w:t>
      </w:r>
      <w:r w:rsidRPr="00330A7E">
        <w:rPr>
          <w:rFonts w:ascii="Times New Roman" w:eastAsia="Calibri" w:hAnsi="Times New Roman" w:cs="Times New Roman"/>
          <w:sz w:val="24"/>
          <w:szCs w:val="24"/>
          <w:lang w:val="vi-VN"/>
        </w:rPr>
        <w:t xml:space="preserve"> </w:t>
      </w:r>
      <w:r w:rsidRPr="00330A7E">
        <w:rPr>
          <w:rFonts w:ascii="Times New Roman" w:eastAsia="Calibri" w:hAnsi="Times New Roman" w:cs="Times New Roman"/>
          <w:b/>
          <w:bCs/>
          <w:sz w:val="24"/>
          <w:szCs w:val="24"/>
        </w:rPr>
        <w:t>)</w:t>
      </w:r>
      <w:r w:rsidRPr="00330A7E">
        <w:rPr>
          <w:rFonts w:ascii="Times New Roman" w:eastAsia="Calibri" w:hAnsi="Times New Roman" w:cs="Times New Roman"/>
          <w:sz w:val="24"/>
          <w:szCs w:val="24"/>
        </w:rPr>
        <w:t xml:space="preserve"> </w:t>
      </w:r>
      <w:r w:rsidRPr="00330A7E">
        <w:rPr>
          <w:rFonts w:ascii="Times New Roman" w:eastAsia="Calibri" w:hAnsi="Times New Roman" w:cs="Times New Roman"/>
          <w:sz w:val="24"/>
          <w:szCs w:val="24"/>
          <w:lang w:val="vi-VN"/>
        </w:rPr>
        <w:t>Khoảng cách từ I đến mp (P) bằng 9</w:t>
      </w:r>
      <w:r w:rsidRPr="00330A7E">
        <w:rPr>
          <w:rFonts w:ascii="Times New Roman" w:eastAsia="Calibri" w:hAnsi="Times New Roman" w:cs="Times New Roman"/>
          <w:sz w:val="24"/>
          <w:szCs w:val="24"/>
        </w:rPr>
        <w:t>.</w:t>
      </w:r>
      <w:r w:rsidRPr="00330A7E">
        <w:rPr>
          <w:rFonts w:ascii="Times New Roman" w:eastAsia="Calibri" w:hAnsi="Times New Roman" w:cs="Times New Roman"/>
          <w:sz w:val="24"/>
          <w:szCs w:val="24"/>
          <w:lang w:val="vi-VN"/>
        </w:rPr>
        <w:t xml:space="preserve">  </w:t>
      </w:r>
    </w:p>
    <w:p w14:paraId="5CDD6D78" w14:textId="77777777" w:rsidR="00ED397D" w:rsidRPr="00330A7E" w:rsidRDefault="00ED397D" w:rsidP="00330A7E">
      <w:pPr>
        <w:tabs>
          <w:tab w:val="left" w:pos="992"/>
        </w:tabs>
        <w:spacing w:before="120" w:after="0"/>
        <w:jc w:val="both"/>
        <w:rPr>
          <w:rFonts w:ascii="Times New Roman" w:eastAsia="Calibri" w:hAnsi="Times New Roman" w:cs="Times New Roman"/>
          <w:sz w:val="24"/>
          <w:szCs w:val="24"/>
          <w:lang w:eastAsia="vi-VN"/>
        </w:rPr>
      </w:pPr>
      <w:r w:rsidRPr="00330A7E">
        <w:rPr>
          <w:rFonts w:ascii="Times New Roman" w:eastAsia="Calibri" w:hAnsi="Times New Roman" w:cs="Times New Roman"/>
          <w:b/>
          <w:bCs/>
          <w:sz w:val="24"/>
          <w:szCs w:val="24"/>
        </w:rPr>
        <w:tab/>
        <w:t>d)</w:t>
      </w:r>
      <w:r w:rsidRPr="00330A7E">
        <w:rPr>
          <w:rFonts w:ascii="Times New Roman" w:eastAsia="Calibri" w:hAnsi="Times New Roman" w:cs="Times New Roman"/>
          <w:sz w:val="24"/>
          <w:szCs w:val="24"/>
          <w:lang w:eastAsia="vi-VN"/>
        </w:rPr>
        <w:t xml:space="preserve"> Mặt cầu </w:t>
      </w:r>
      <w:r w:rsidRPr="00330A7E">
        <w:rPr>
          <w:rFonts w:ascii="Times New Roman" w:eastAsia="Calibri" w:hAnsi="Times New Roman" w:cs="Times New Roman"/>
          <w:position w:val="-14"/>
          <w:sz w:val="24"/>
          <w:szCs w:val="24"/>
        </w:rPr>
        <w:object w:dxaOrig="400" w:dyaOrig="400" w14:anchorId="299DBED3">
          <v:shape id="_x0000_i4744" type="#_x0000_t75" style="width:19.5pt;height:19.5pt;mso-wrap-distance-left:9pt;mso-wrap-distance-top:0;mso-wrap-distance-right:9pt;mso-wrap-distance-bottom:0;mso-position-horizontal:absolute;mso-position-horizontal-relative:text;mso-position-vertical:absolute;mso-position-vertical-relative:text" o:ole="">
            <v:imagedata r:id="rId6595" o:title=""/>
          </v:shape>
          <o:OLEObject Type="Embed" ProgID="Equation.DSMT4" ShapeID="_x0000_i4744" DrawAspect="Content" ObjectID="_1796843806" r:id="rId6596"/>
        </w:object>
      </w:r>
      <w:r w:rsidRPr="00330A7E">
        <w:rPr>
          <w:rFonts w:ascii="Times New Roman" w:eastAsia="Calibri" w:hAnsi="Times New Roman" w:cs="Times New Roman"/>
          <w:sz w:val="24"/>
          <w:szCs w:val="24"/>
          <w:lang w:eastAsia="vi-VN"/>
        </w:rPr>
        <w:t xml:space="preserve"> tâm </w:t>
      </w:r>
      <w:r w:rsidRPr="00330A7E">
        <w:rPr>
          <w:rFonts w:ascii="Times New Roman" w:eastAsia="Calibri" w:hAnsi="Times New Roman" w:cs="Times New Roman"/>
          <w:position w:val="-4"/>
          <w:sz w:val="24"/>
          <w:szCs w:val="24"/>
        </w:rPr>
        <w:object w:dxaOrig="200" w:dyaOrig="260" w14:anchorId="23AE65FE">
          <v:shape id="_x0000_i4745" type="#_x0000_t75" style="width:9.75pt;height:14.25pt;mso-wrap-distance-left:9pt;mso-wrap-distance-top:0;mso-wrap-distance-right:9pt;mso-wrap-distance-bottom:0;mso-position-horizontal:absolute;mso-position-horizontal-relative:text;mso-position-vertical:absolute;mso-position-vertical-relative:text" o:ole="">
            <v:imagedata r:id="rId6597" o:title=""/>
          </v:shape>
          <o:OLEObject Type="Embed" ProgID="Equation.DSMT4" ShapeID="_x0000_i4745" DrawAspect="Content" ObjectID="_1796843807" r:id="rId6598"/>
        </w:object>
      </w:r>
      <w:r w:rsidRPr="00330A7E">
        <w:rPr>
          <w:rFonts w:ascii="Times New Roman" w:eastAsia="Calibri" w:hAnsi="Times New Roman" w:cs="Times New Roman"/>
          <w:sz w:val="24"/>
          <w:szCs w:val="24"/>
          <w:lang w:eastAsia="vi-VN"/>
        </w:rPr>
        <w:t xml:space="preserve"> tiếp xúc với mặt phẳng </w:t>
      </w:r>
      <w:r w:rsidRPr="00330A7E">
        <w:rPr>
          <w:rFonts w:ascii="Times New Roman" w:eastAsia="Calibri" w:hAnsi="Times New Roman" w:cs="Times New Roman"/>
          <w:position w:val="-14"/>
          <w:sz w:val="24"/>
          <w:szCs w:val="24"/>
        </w:rPr>
        <w:object w:dxaOrig="420" w:dyaOrig="400" w14:anchorId="748B83BB">
          <v:shape id="_x0000_i4746" type="#_x0000_t75" style="width:21pt;height:19.5pt;mso-wrap-distance-left:9pt;mso-wrap-distance-top:0;mso-wrap-distance-right:9pt;mso-wrap-distance-bottom:0;mso-position-horizontal:absolute;mso-position-horizontal-relative:text;mso-position-vertical:absolute;mso-position-vertical-relative:text" o:ole="">
            <v:imagedata r:id="rId6599" o:title=""/>
          </v:shape>
          <o:OLEObject Type="Embed" ProgID="Equation.DSMT4" ShapeID="_x0000_i4746" DrawAspect="Content" ObjectID="_1796843808" r:id="rId6600"/>
        </w:object>
      </w:r>
      <w:r w:rsidRPr="00330A7E">
        <w:rPr>
          <w:rFonts w:ascii="Times New Roman" w:eastAsia="Calibri" w:hAnsi="Times New Roman" w:cs="Times New Roman"/>
          <w:sz w:val="24"/>
          <w:szCs w:val="24"/>
          <w:lang w:eastAsia="vi-VN"/>
        </w:rPr>
        <w:t xml:space="preserve"> có phương trình là</w:t>
      </w:r>
    </w:p>
    <w:p w14:paraId="35BD88CF" w14:textId="77777777" w:rsidR="00ED397D" w:rsidRPr="00330A7E" w:rsidRDefault="00ED397D" w:rsidP="00330A7E">
      <w:pPr>
        <w:ind w:left="992"/>
        <w:rPr>
          <w:rFonts w:ascii="Times New Roman" w:eastAsia="Calibri" w:hAnsi="Times New Roman" w:cs="Times New Roman"/>
          <w:sz w:val="24"/>
          <w:szCs w:val="24"/>
          <w:lang w:val="vi-VN"/>
        </w:rPr>
      </w:pPr>
      <w:r w:rsidRPr="00330A7E">
        <w:rPr>
          <w:rFonts w:ascii="Times New Roman" w:eastAsia="Calibri" w:hAnsi="Times New Roman" w:cs="Times New Roman"/>
          <w:noProof/>
          <w:position w:val="-14"/>
          <w:sz w:val="24"/>
          <w:szCs w:val="24"/>
          <w:lang w:eastAsia="vi-VN"/>
        </w:rPr>
        <w:object w:dxaOrig="2520" w:dyaOrig="440" w14:anchorId="2749A18F">
          <v:shape id="_x0000_i4747" type="#_x0000_t75" style="width:124.5pt;height:22.5pt;mso-wrap-distance-left:9pt;mso-wrap-distance-top:0;mso-wrap-distance-right:9pt;mso-wrap-distance-bottom:0;mso-position-horizontal:absolute;mso-position-horizontal-relative:text;mso-position-vertical:absolute;mso-position-vertical-relative:text" o:ole="">
            <v:imagedata r:id="rId6601" o:title=""/>
          </v:shape>
          <o:OLEObject Type="Embed" ProgID="Equation.DSMT4" ShapeID="_x0000_i4747" DrawAspect="Content" ObjectID="_1796843809" r:id="rId6602"/>
        </w:object>
      </w:r>
      <w:r w:rsidRPr="00330A7E">
        <w:rPr>
          <w:rFonts w:ascii="Times New Roman" w:eastAsia="Calibri" w:hAnsi="Times New Roman" w:cs="Times New Roman"/>
          <w:sz w:val="24"/>
          <w:szCs w:val="24"/>
        </w:rPr>
        <w:t>.</w:t>
      </w:r>
      <w:r w:rsidRPr="00330A7E">
        <w:rPr>
          <w:rFonts w:ascii="Times New Roman" w:eastAsia="Calibri" w:hAnsi="Times New Roman" w:cs="Times New Roman"/>
          <w:sz w:val="24"/>
          <w:szCs w:val="24"/>
          <w:lang w:val="vi-VN"/>
        </w:rPr>
        <w:t xml:space="preserve"> </w:t>
      </w:r>
    </w:p>
    <w:p w14:paraId="43363C79" w14:textId="77777777" w:rsidR="00ED397D" w:rsidRPr="00330A7E" w:rsidRDefault="00ED397D" w:rsidP="00330A7E">
      <w:pPr>
        <w:tabs>
          <w:tab w:val="left" w:pos="992"/>
        </w:tabs>
        <w:spacing w:before="120" w:after="0"/>
        <w:ind w:left="992" w:hanging="992"/>
        <w:contextualSpacing/>
        <w:jc w:val="both"/>
        <w:rPr>
          <w:rFonts w:ascii="Times New Roman" w:eastAsia="Calibri" w:hAnsi="Times New Roman" w:cs="Times New Roman"/>
          <w:bCs/>
          <w:i/>
          <w:iCs/>
          <w:noProof/>
          <w:color w:val="000000"/>
          <w:kern w:val="2"/>
          <w:sz w:val="24"/>
          <w:szCs w:val="24"/>
          <w14:ligatures w14:val="standardContextual"/>
        </w:rPr>
      </w:pPr>
      <w:r w:rsidRPr="00330A7E">
        <w:rPr>
          <w:rFonts w:ascii="Times New Roman" w:eastAsia="Calibri" w:hAnsi="Times New Roman" w:cs="Times New Roman"/>
          <w:b/>
          <w:bCs/>
          <w:iCs/>
          <w:noProof/>
          <w:color w:val="0000FF"/>
          <w:kern w:val="2"/>
          <w:sz w:val="24"/>
          <w:szCs w:val="24"/>
          <w14:ligatures w14:val="standardContextual"/>
        </w:rPr>
        <w:t>Câu 2:</w:t>
      </w:r>
      <w:r w:rsidRPr="00330A7E">
        <w:rPr>
          <w:rFonts w:ascii="Times New Roman" w:eastAsia="Calibri" w:hAnsi="Times New Roman" w:cs="Times New Roman"/>
          <w:b/>
          <w:bCs/>
          <w:iCs/>
          <w:noProof/>
          <w:color w:val="0000FF"/>
          <w:kern w:val="2"/>
          <w:sz w:val="24"/>
          <w:szCs w:val="24"/>
          <w14:ligatures w14:val="standardContextual"/>
        </w:rPr>
        <w:tab/>
      </w:r>
      <w:r w:rsidRPr="00330A7E">
        <w:rPr>
          <w:rFonts w:ascii="Times New Roman" w:eastAsia="Calibri" w:hAnsi="Times New Roman" w:cs="Times New Roman"/>
          <w:color w:val="000000"/>
          <w:kern w:val="2"/>
          <w:sz w:val="24"/>
          <w:szCs w:val="24"/>
          <w14:ligatures w14:val="standardContextual"/>
        </w:rPr>
        <w:t xml:space="preserve">Cho hàm số </w:t>
      </w:r>
      <w:r w:rsidRPr="00330A7E">
        <w:rPr>
          <w:rFonts w:ascii="Times New Roman" w:eastAsia="Calibri" w:hAnsi="Times New Roman" w:cs="Times New Roman"/>
          <w:kern w:val="2"/>
          <w:position w:val="-14"/>
          <w:sz w:val="24"/>
          <w:szCs w:val="24"/>
          <w14:ligatures w14:val="standardContextual"/>
        </w:rPr>
        <w:object w:dxaOrig="960" w:dyaOrig="400" w14:anchorId="4EC7B1E8">
          <v:shape id="_x0000_i4748" type="#_x0000_t75" style="width:47.25pt;height:20.25pt" o:ole="">
            <v:imagedata r:id="rId6366" o:title=""/>
          </v:shape>
          <o:OLEObject Type="Embed" ProgID="Equation.DSMT4" ShapeID="_x0000_i4748" DrawAspect="Content" ObjectID="_1796843810" r:id="rId6603"/>
        </w:object>
      </w:r>
      <w:r w:rsidRPr="00330A7E">
        <w:rPr>
          <w:rFonts w:ascii="Times New Roman" w:eastAsia="Calibri" w:hAnsi="Times New Roman" w:cs="Times New Roman"/>
          <w:bCs/>
          <w:color w:val="000000"/>
          <w:kern w:val="2"/>
          <w:sz w:val="24"/>
          <w:szCs w:val="24"/>
          <w14:ligatures w14:val="standardContextual"/>
        </w:rPr>
        <w:t xml:space="preserve"> có đạo hàm trên </w:t>
      </w:r>
      <w:r w:rsidRPr="00330A7E">
        <w:rPr>
          <w:rFonts w:ascii="Times New Roman" w:eastAsia="Calibri" w:hAnsi="Times New Roman" w:cs="Times New Roman"/>
          <w:kern w:val="2"/>
          <w:position w:val="-14"/>
          <w:sz w:val="24"/>
          <w:szCs w:val="24"/>
          <w14:ligatures w14:val="standardContextual"/>
        </w:rPr>
        <w:object w:dxaOrig="780" w:dyaOrig="400" w14:anchorId="5E00EBA5">
          <v:shape id="_x0000_i4749" type="#_x0000_t75" style="width:39pt;height:20.25pt" o:ole="">
            <v:imagedata r:id="rId6604" o:title=""/>
          </v:shape>
          <o:OLEObject Type="Embed" ProgID="Equation.DSMT4" ShapeID="_x0000_i4749" DrawAspect="Content" ObjectID="_1796843811" r:id="rId6605"/>
        </w:object>
      </w:r>
      <w:r w:rsidRPr="00330A7E">
        <w:rPr>
          <w:rFonts w:ascii="Times New Roman" w:eastAsia="Calibri" w:hAnsi="Times New Roman" w:cs="Times New Roman"/>
          <w:bCs/>
          <w:color w:val="000000"/>
          <w:kern w:val="2"/>
          <w:sz w:val="24"/>
          <w:szCs w:val="24"/>
          <w14:ligatures w14:val="standardContextual"/>
        </w:rPr>
        <w:t xml:space="preserve"> và đồ thị như</w:t>
      </w:r>
      <w:r w:rsidRPr="00330A7E">
        <w:rPr>
          <w:rFonts w:ascii="Times New Roman" w:eastAsia="Calibri" w:hAnsi="Times New Roman" w:cs="Times New Roman"/>
          <w:bCs/>
          <w:color w:val="000000"/>
          <w:kern w:val="2"/>
          <w:sz w:val="24"/>
          <w:szCs w:val="24"/>
          <w:lang w:val="vi-VN"/>
          <w14:ligatures w14:val="standardContextual"/>
        </w:rPr>
        <w:t xml:space="preserve"> hình bên dưới</w:t>
      </w:r>
      <w:r w:rsidRPr="00330A7E">
        <w:rPr>
          <w:rFonts w:ascii="Times New Roman" w:eastAsia="Calibri" w:hAnsi="Times New Roman" w:cs="Times New Roman"/>
          <w:bCs/>
          <w:i/>
          <w:iCs/>
          <w:color w:val="000000"/>
          <w:kern w:val="2"/>
          <w:sz w:val="24"/>
          <w:szCs w:val="24"/>
          <w14:ligatures w14:val="standardContextual"/>
        </w:rPr>
        <w:t>.</w:t>
      </w:r>
    </w:p>
    <w:p w14:paraId="12BACE8B" w14:textId="77777777" w:rsidR="00ED397D" w:rsidRPr="00330A7E" w:rsidRDefault="00ED397D" w:rsidP="00330A7E">
      <w:pPr>
        <w:spacing w:after="0"/>
        <w:ind w:left="992"/>
        <w:jc w:val="both"/>
        <w:rPr>
          <w:rFonts w:ascii="Times New Roman" w:eastAsia="Calibri" w:hAnsi="Times New Roman" w:cs="Times New Roman"/>
          <w:b/>
          <w:color w:val="000000"/>
          <w:sz w:val="24"/>
          <w:szCs w:val="24"/>
        </w:rPr>
      </w:pPr>
      <w:r w:rsidRPr="00330A7E">
        <w:rPr>
          <w:rFonts w:ascii="Times New Roman" w:eastAsia="Calibri" w:hAnsi="Times New Roman" w:cs="Times New Roman"/>
          <w:noProof/>
          <w:kern w:val="2"/>
          <w:sz w:val="24"/>
          <w:szCs w:val="24"/>
          <w:lang w:eastAsia="en-US"/>
          <w14:ligatures w14:val="standardContextual"/>
        </w:rPr>
        <w:drawing>
          <wp:anchor distT="0" distB="0" distL="114300" distR="114300" simplePos="0" relativeHeight="251717632" behindDoc="0" locked="0" layoutInCell="1" allowOverlap="1" wp14:anchorId="7C166D51" wp14:editId="036CB224">
            <wp:simplePos x="0" y="0"/>
            <wp:positionH relativeFrom="column">
              <wp:posOffset>1720215</wp:posOffset>
            </wp:positionH>
            <wp:positionV relativeFrom="paragraph">
              <wp:posOffset>18415</wp:posOffset>
            </wp:positionV>
            <wp:extent cx="1631950" cy="1720850"/>
            <wp:effectExtent l="0" t="0" r="6350" b="0"/>
            <wp:wrapSquare wrapText="bothSides"/>
            <wp:docPr id="1453070285" name="Picture 145307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003733" name=""/>
                    <pic:cNvPicPr/>
                  </pic:nvPicPr>
                  <pic:blipFill>
                    <a:blip r:embed="rId6606" cstate="print">
                      <a:extLst>
                        <a:ext uri="{28A0092B-C50C-407E-A947-70E740481C1C}">
                          <a14:useLocalDpi xmlns:a14="http://schemas.microsoft.com/office/drawing/2010/main" val="0"/>
                        </a:ext>
                      </a:extLst>
                    </a:blip>
                    <a:stretch>
                      <a:fillRect/>
                    </a:stretch>
                  </pic:blipFill>
                  <pic:spPr>
                    <a:xfrm>
                      <a:off x="0" y="0"/>
                      <a:ext cx="1631950" cy="1720850"/>
                    </a:xfrm>
                    <a:prstGeom prst="rect">
                      <a:avLst/>
                    </a:prstGeom>
                  </pic:spPr>
                </pic:pic>
              </a:graphicData>
            </a:graphic>
            <wp14:sizeRelH relativeFrom="margin">
              <wp14:pctWidth>0</wp14:pctWidth>
            </wp14:sizeRelH>
            <wp14:sizeRelV relativeFrom="margin">
              <wp14:pctHeight>0</wp14:pctHeight>
            </wp14:sizeRelV>
          </wp:anchor>
        </w:drawing>
      </w:r>
      <w:r w:rsidRPr="00330A7E">
        <w:rPr>
          <w:rFonts w:ascii="Times New Roman" w:eastAsia="Calibri" w:hAnsi="Times New Roman" w:cs="Times New Roman"/>
          <w:b/>
          <w:color w:val="000000"/>
          <w:sz w:val="24"/>
          <w:szCs w:val="24"/>
        </w:rPr>
        <w:t xml:space="preserve"> </w:t>
      </w:r>
    </w:p>
    <w:p w14:paraId="23926325" w14:textId="77777777" w:rsidR="00ED397D" w:rsidRPr="00330A7E" w:rsidRDefault="00ED397D" w:rsidP="00330A7E">
      <w:pPr>
        <w:spacing w:after="0"/>
        <w:ind w:left="992"/>
        <w:jc w:val="both"/>
        <w:rPr>
          <w:rFonts w:ascii="Times New Roman" w:eastAsia="Calibri" w:hAnsi="Times New Roman" w:cs="Times New Roman"/>
          <w:b/>
          <w:color w:val="000000"/>
          <w:sz w:val="24"/>
          <w:szCs w:val="24"/>
        </w:rPr>
      </w:pPr>
    </w:p>
    <w:p w14:paraId="41F24235" w14:textId="77777777" w:rsidR="00ED397D" w:rsidRPr="00330A7E" w:rsidRDefault="00ED397D" w:rsidP="00330A7E">
      <w:pPr>
        <w:spacing w:after="0"/>
        <w:ind w:left="992"/>
        <w:jc w:val="both"/>
        <w:rPr>
          <w:rFonts w:ascii="Times New Roman" w:eastAsia="Calibri" w:hAnsi="Times New Roman" w:cs="Times New Roman"/>
          <w:b/>
          <w:color w:val="000000"/>
          <w:sz w:val="24"/>
          <w:szCs w:val="24"/>
        </w:rPr>
      </w:pPr>
    </w:p>
    <w:p w14:paraId="05E2B4D6" w14:textId="77777777" w:rsidR="00ED397D" w:rsidRPr="00330A7E" w:rsidRDefault="00ED397D" w:rsidP="00330A7E">
      <w:pPr>
        <w:spacing w:after="0"/>
        <w:ind w:left="992"/>
        <w:jc w:val="both"/>
        <w:rPr>
          <w:rFonts w:ascii="Times New Roman" w:eastAsia="Calibri" w:hAnsi="Times New Roman" w:cs="Times New Roman"/>
          <w:b/>
          <w:color w:val="000000"/>
          <w:sz w:val="24"/>
          <w:szCs w:val="24"/>
        </w:rPr>
      </w:pPr>
    </w:p>
    <w:p w14:paraId="65403774" w14:textId="77777777" w:rsidR="00ED397D" w:rsidRPr="00330A7E" w:rsidRDefault="00ED397D" w:rsidP="00330A7E">
      <w:pPr>
        <w:spacing w:after="0"/>
        <w:ind w:left="992"/>
        <w:jc w:val="both"/>
        <w:rPr>
          <w:rFonts w:ascii="Times New Roman" w:eastAsia="Calibri" w:hAnsi="Times New Roman" w:cs="Times New Roman"/>
          <w:b/>
          <w:color w:val="000000"/>
          <w:sz w:val="24"/>
          <w:szCs w:val="24"/>
        </w:rPr>
      </w:pPr>
    </w:p>
    <w:p w14:paraId="6B9C4271" w14:textId="77777777" w:rsidR="00ED397D" w:rsidRPr="00330A7E" w:rsidRDefault="00ED397D" w:rsidP="00330A7E">
      <w:pPr>
        <w:spacing w:after="0"/>
        <w:ind w:left="992"/>
        <w:jc w:val="center"/>
        <w:rPr>
          <w:rFonts w:ascii="Times New Roman" w:eastAsia="Calibri" w:hAnsi="Times New Roman" w:cs="Times New Roman"/>
          <w:b/>
          <w:color w:val="000000"/>
          <w:sz w:val="24"/>
          <w:szCs w:val="24"/>
        </w:rPr>
      </w:pPr>
    </w:p>
    <w:p w14:paraId="64ADD911" w14:textId="77777777" w:rsidR="00ED397D" w:rsidRPr="00330A7E" w:rsidRDefault="00ED397D" w:rsidP="00330A7E">
      <w:pPr>
        <w:spacing w:after="0"/>
        <w:ind w:left="992"/>
        <w:jc w:val="both"/>
        <w:rPr>
          <w:rFonts w:ascii="Times New Roman" w:eastAsia="Calibri" w:hAnsi="Times New Roman" w:cs="Times New Roman"/>
          <w:b/>
          <w:color w:val="000000"/>
          <w:sz w:val="24"/>
          <w:szCs w:val="24"/>
        </w:rPr>
      </w:pPr>
    </w:p>
    <w:p w14:paraId="7C6D504B" w14:textId="77777777" w:rsidR="00ED397D" w:rsidRPr="00330A7E" w:rsidRDefault="00ED397D" w:rsidP="00330A7E">
      <w:pPr>
        <w:spacing w:after="0"/>
        <w:ind w:left="992"/>
        <w:jc w:val="both"/>
        <w:rPr>
          <w:rFonts w:ascii="Times New Roman" w:eastAsia="Calibri" w:hAnsi="Times New Roman" w:cs="Times New Roman"/>
          <w:b/>
          <w:color w:val="000000"/>
          <w:sz w:val="24"/>
          <w:szCs w:val="24"/>
        </w:rPr>
      </w:pPr>
    </w:p>
    <w:p w14:paraId="08AE3566" w14:textId="77777777" w:rsidR="00ED397D" w:rsidRPr="00330A7E" w:rsidRDefault="00ED397D" w:rsidP="00330A7E">
      <w:pPr>
        <w:spacing w:after="0"/>
        <w:ind w:left="992"/>
        <w:jc w:val="both"/>
        <w:rPr>
          <w:rFonts w:ascii="Times New Roman" w:eastAsia="Calibri" w:hAnsi="Times New Roman" w:cs="Times New Roman"/>
          <w:b/>
          <w:color w:val="000000"/>
          <w:sz w:val="24"/>
          <w:szCs w:val="24"/>
        </w:rPr>
      </w:pPr>
    </w:p>
    <w:p w14:paraId="1E43501D" w14:textId="77777777" w:rsidR="00ED397D" w:rsidRPr="00330A7E" w:rsidRDefault="00ED397D" w:rsidP="00330A7E">
      <w:pPr>
        <w:spacing w:after="0"/>
        <w:ind w:left="992"/>
        <w:jc w:val="both"/>
        <w:rPr>
          <w:rFonts w:ascii="Times New Roman" w:eastAsia="Calibri" w:hAnsi="Times New Roman" w:cs="Times New Roman"/>
          <w:bCs/>
          <w:color w:val="000000"/>
          <w:sz w:val="24"/>
          <w:szCs w:val="24"/>
          <w:lang w:val="vi-VN"/>
        </w:rPr>
      </w:pPr>
      <w:r w:rsidRPr="00330A7E">
        <w:rPr>
          <w:rFonts w:ascii="Times New Roman" w:eastAsia="Calibri" w:hAnsi="Times New Roman" w:cs="Times New Roman"/>
          <w:b/>
          <w:color w:val="000000"/>
          <w:sz w:val="24"/>
          <w:szCs w:val="24"/>
        </w:rPr>
        <w:t xml:space="preserve">a) </w:t>
      </w:r>
      <w:r w:rsidRPr="00330A7E">
        <w:rPr>
          <w:rFonts w:ascii="Times New Roman" w:eastAsia="Calibri" w:hAnsi="Times New Roman" w:cs="Times New Roman"/>
          <w:bCs/>
          <w:color w:val="000000"/>
          <w:sz w:val="24"/>
          <w:szCs w:val="24"/>
        </w:rPr>
        <w:t xml:space="preserve">Hàm số nghịch biến trên khoảng </w:t>
      </w:r>
      <w:r w:rsidRPr="00330A7E">
        <w:rPr>
          <w:rFonts w:ascii="Times New Roman" w:eastAsia="Calibri" w:hAnsi="Times New Roman" w:cs="Times New Roman"/>
          <w:noProof/>
          <w:position w:val="-14"/>
          <w:sz w:val="24"/>
          <w:szCs w:val="24"/>
          <w:lang w:eastAsia="en-US"/>
        </w:rPr>
        <w:drawing>
          <wp:inline distT="0" distB="0" distL="0" distR="0" wp14:anchorId="7BFAD056" wp14:editId="60177B76">
            <wp:extent cx="651510" cy="250825"/>
            <wp:effectExtent l="0" t="0" r="0" b="0"/>
            <wp:docPr id="1453070286" name="Picture 1453070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607" cstate="print">
                      <a:extLst>
                        <a:ext uri="{28A0092B-C50C-407E-A947-70E740481C1C}">
                          <a14:useLocalDpi xmlns:a14="http://schemas.microsoft.com/office/drawing/2010/main" val="0"/>
                        </a:ext>
                      </a:extLst>
                    </a:blip>
                    <a:srcRect/>
                    <a:stretch>
                      <a:fillRect/>
                    </a:stretch>
                  </pic:blipFill>
                  <pic:spPr bwMode="auto">
                    <a:xfrm>
                      <a:off x="0" y="0"/>
                      <a:ext cx="651510" cy="250825"/>
                    </a:xfrm>
                    <a:prstGeom prst="rect">
                      <a:avLst/>
                    </a:prstGeom>
                    <a:noFill/>
                    <a:ln>
                      <a:noFill/>
                    </a:ln>
                  </pic:spPr>
                </pic:pic>
              </a:graphicData>
            </a:graphic>
          </wp:inline>
        </w:drawing>
      </w:r>
      <w:r w:rsidRPr="00330A7E">
        <w:rPr>
          <w:rFonts w:ascii="Times New Roman" w:eastAsia="Calibri" w:hAnsi="Times New Roman" w:cs="Times New Roman"/>
          <w:bCs/>
          <w:color w:val="000000"/>
          <w:sz w:val="24"/>
          <w:szCs w:val="24"/>
        </w:rPr>
        <w:t>.</w:t>
      </w:r>
      <w:r w:rsidRPr="00330A7E">
        <w:rPr>
          <w:rFonts w:ascii="Times New Roman" w:eastAsia="Calibri" w:hAnsi="Times New Roman" w:cs="Times New Roman"/>
          <w:bCs/>
          <w:color w:val="000000"/>
          <w:sz w:val="24"/>
          <w:szCs w:val="24"/>
          <w:lang w:val="vi-VN"/>
        </w:rPr>
        <w:t xml:space="preserve"> </w:t>
      </w:r>
    </w:p>
    <w:p w14:paraId="17653C02" w14:textId="77777777" w:rsidR="00ED397D" w:rsidRPr="00330A7E" w:rsidRDefault="00ED397D" w:rsidP="00330A7E">
      <w:pPr>
        <w:spacing w:after="0"/>
        <w:ind w:left="992"/>
        <w:jc w:val="both"/>
        <w:rPr>
          <w:rFonts w:ascii="Times New Roman" w:eastAsia="Calibri" w:hAnsi="Times New Roman" w:cs="Times New Roman"/>
          <w:bCs/>
          <w:color w:val="000000"/>
          <w:sz w:val="24"/>
          <w:szCs w:val="24"/>
          <w:lang w:val="vi-VN"/>
        </w:rPr>
      </w:pPr>
      <w:r w:rsidRPr="00330A7E">
        <w:rPr>
          <w:rFonts w:ascii="Times New Roman" w:eastAsia="Calibri" w:hAnsi="Times New Roman" w:cs="Times New Roman"/>
          <w:b/>
          <w:color w:val="000000"/>
          <w:sz w:val="24"/>
          <w:szCs w:val="24"/>
        </w:rPr>
        <w:t xml:space="preserve">b) </w:t>
      </w:r>
      <w:r w:rsidRPr="00330A7E">
        <w:rPr>
          <w:rFonts w:ascii="Times New Roman" w:eastAsia="Calibri" w:hAnsi="Times New Roman" w:cs="Times New Roman"/>
          <w:bCs/>
          <w:color w:val="000000"/>
          <w:sz w:val="24"/>
          <w:szCs w:val="24"/>
        </w:rPr>
        <w:t xml:space="preserve">Hàm số đạt cực tiểu tại điểm </w:t>
      </w:r>
      <w:r w:rsidRPr="00330A7E">
        <w:rPr>
          <w:rFonts w:ascii="Times New Roman" w:eastAsia="Calibri" w:hAnsi="Times New Roman" w:cs="Times New Roman"/>
          <w:position w:val="-12"/>
          <w:sz w:val="24"/>
          <w:szCs w:val="24"/>
        </w:rPr>
        <w:object w:dxaOrig="660" w:dyaOrig="360" w14:anchorId="645CF507">
          <v:shape id="_x0000_i4750" type="#_x0000_t75" style="width:33pt;height:18pt" o:ole="">
            <v:imagedata r:id="rId6608" o:title=""/>
          </v:shape>
          <o:OLEObject Type="Embed" ProgID="Equation.DSMT4" ShapeID="_x0000_i4750" DrawAspect="Content" ObjectID="_1796843812" r:id="rId6609"/>
        </w:object>
      </w:r>
      <w:r w:rsidRPr="00330A7E">
        <w:rPr>
          <w:rFonts w:ascii="Times New Roman" w:eastAsia="Calibri" w:hAnsi="Times New Roman" w:cs="Times New Roman"/>
          <w:bCs/>
          <w:color w:val="000000"/>
          <w:sz w:val="24"/>
          <w:szCs w:val="24"/>
        </w:rPr>
        <w:t>.</w:t>
      </w:r>
      <w:r w:rsidRPr="00330A7E">
        <w:rPr>
          <w:rFonts w:ascii="Times New Roman" w:eastAsia="Calibri" w:hAnsi="Times New Roman" w:cs="Times New Roman"/>
          <w:bCs/>
          <w:color w:val="000000"/>
          <w:sz w:val="24"/>
          <w:szCs w:val="24"/>
          <w:lang w:val="vi-VN"/>
        </w:rPr>
        <w:t xml:space="preserve"> </w:t>
      </w:r>
    </w:p>
    <w:p w14:paraId="21BBD98B" w14:textId="77777777" w:rsidR="00ED397D" w:rsidRPr="00330A7E" w:rsidRDefault="00ED397D" w:rsidP="00330A7E">
      <w:pPr>
        <w:spacing w:after="0"/>
        <w:ind w:left="992"/>
        <w:jc w:val="both"/>
        <w:rPr>
          <w:rFonts w:ascii="Times New Roman" w:eastAsia="Calibri" w:hAnsi="Times New Roman" w:cs="Times New Roman"/>
          <w:bCs/>
          <w:color w:val="FF0000"/>
          <w:sz w:val="24"/>
          <w:szCs w:val="24"/>
          <w:lang w:val="vi-VN"/>
        </w:rPr>
      </w:pPr>
      <w:r w:rsidRPr="00330A7E">
        <w:rPr>
          <w:rFonts w:ascii="Times New Roman" w:eastAsia="Calibri" w:hAnsi="Times New Roman" w:cs="Times New Roman"/>
          <w:b/>
          <w:color w:val="000000"/>
          <w:sz w:val="24"/>
          <w:szCs w:val="24"/>
        </w:rPr>
        <w:t xml:space="preserve">c) </w:t>
      </w:r>
      <w:r w:rsidRPr="00330A7E">
        <w:rPr>
          <w:rFonts w:ascii="Times New Roman" w:eastAsia="Calibri" w:hAnsi="Times New Roman" w:cs="Times New Roman"/>
          <w:bCs/>
          <w:color w:val="000000"/>
          <w:sz w:val="24"/>
          <w:szCs w:val="24"/>
        </w:rPr>
        <w:t xml:space="preserve">Đạo hàm của hàm số nhận giá trị không âm trên khoảng </w:t>
      </w:r>
      <w:r w:rsidRPr="00330A7E">
        <w:rPr>
          <w:rFonts w:ascii="Times New Roman" w:eastAsia="Calibri" w:hAnsi="Times New Roman" w:cs="Times New Roman"/>
          <w:position w:val="-14"/>
          <w:sz w:val="24"/>
          <w:szCs w:val="24"/>
        </w:rPr>
        <w:object w:dxaOrig="540" w:dyaOrig="400" w14:anchorId="5D30F072">
          <v:shape id="_x0000_i4751" type="#_x0000_t75" style="width:27pt;height:20.25pt" o:ole="">
            <v:imagedata r:id="rId6610" o:title=""/>
          </v:shape>
          <o:OLEObject Type="Embed" ProgID="Equation.DSMT4" ShapeID="_x0000_i4751" DrawAspect="Content" ObjectID="_1796843813" r:id="rId6611"/>
        </w:object>
      </w:r>
      <w:r w:rsidRPr="00330A7E">
        <w:rPr>
          <w:rFonts w:ascii="Times New Roman" w:eastAsia="Calibri" w:hAnsi="Times New Roman" w:cs="Times New Roman"/>
          <w:bCs/>
          <w:color w:val="000000"/>
          <w:sz w:val="24"/>
          <w:szCs w:val="24"/>
        </w:rPr>
        <w:t>.</w:t>
      </w:r>
      <w:r w:rsidRPr="00330A7E">
        <w:rPr>
          <w:rFonts w:ascii="Times New Roman" w:eastAsia="Calibri" w:hAnsi="Times New Roman" w:cs="Times New Roman"/>
          <w:bCs/>
          <w:color w:val="000000"/>
          <w:sz w:val="24"/>
          <w:szCs w:val="24"/>
          <w:lang w:val="vi-VN"/>
        </w:rPr>
        <w:t xml:space="preserve">  </w:t>
      </w:r>
    </w:p>
    <w:p w14:paraId="3E95618B" w14:textId="77777777" w:rsidR="00ED397D" w:rsidRPr="00330A7E" w:rsidRDefault="00ED397D" w:rsidP="00330A7E">
      <w:pPr>
        <w:spacing w:after="0"/>
        <w:ind w:left="992"/>
        <w:jc w:val="both"/>
        <w:rPr>
          <w:rFonts w:ascii="Times New Roman" w:eastAsia="Calibri" w:hAnsi="Times New Roman" w:cs="Times New Roman"/>
          <w:sz w:val="24"/>
          <w:szCs w:val="24"/>
          <w:lang w:val="vi-VN"/>
        </w:rPr>
      </w:pPr>
      <w:r w:rsidRPr="00330A7E">
        <w:rPr>
          <w:rFonts w:ascii="Times New Roman" w:eastAsia="Calibri" w:hAnsi="Times New Roman" w:cs="Times New Roman"/>
          <w:b/>
          <w:sz w:val="24"/>
          <w:szCs w:val="24"/>
          <w:lang w:val="vi-VN"/>
        </w:rPr>
        <w:t>d)</w:t>
      </w:r>
      <w:r w:rsidRPr="00330A7E">
        <w:rPr>
          <w:rFonts w:ascii="Times New Roman" w:eastAsia="Calibri" w:hAnsi="Times New Roman" w:cs="Times New Roman"/>
          <w:bCs/>
          <w:sz w:val="24"/>
          <w:szCs w:val="24"/>
          <w:lang w:val="vi-VN"/>
        </w:rPr>
        <w:t xml:space="preserve"> </w:t>
      </w:r>
      <w:r w:rsidRPr="00330A7E">
        <w:rPr>
          <w:rFonts w:ascii="Times New Roman" w:eastAsia="Calibri" w:hAnsi="Times New Roman" w:cs="Times New Roman"/>
          <w:sz w:val="24"/>
          <w:szCs w:val="24"/>
          <w:lang w:val="vi-VN"/>
        </w:rPr>
        <w:t>Tâm đối xứng của đồ thị hàm số</w:t>
      </w:r>
      <w:r w:rsidRPr="00330A7E">
        <w:rPr>
          <w:rFonts w:ascii="Times New Roman" w:eastAsia="Calibri" w:hAnsi="Times New Roman" w:cs="Times New Roman"/>
          <w:position w:val="-14"/>
          <w:sz w:val="24"/>
          <w:szCs w:val="24"/>
        </w:rPr>
        <w:object w:dxaOrig="960" w:dyaOrig="400" w14:anchorId="39853CA0">
          <v:shape id="_x0000_i4752" type="#_x0000_t75" style="width:47.25pt;height:20.25pt" o:ole="">
            <v:imagedata r:id="rId6366" o:title=""/>
          </v:shape>
          <o:OLEObject Type="Embed" ProgID="Equation.DSMT4" ShapeID="_x0000_i4752" DrawAspect="Content" ObjectID="_1796843814" r:id="rId6612"/>
        </w:object>
      </w:r>
      <w:r w:rsidRPr="00330A7E">
        <w:rPr>
          <w:rFonts w:ascii="Times New Roman" w:eastAsia="Calibri" w:hAnsi="Times New Roman" w:cs="Times New Roman"/>
          <w:sz w:val="24"/>
          <w:szCs w:val="24"/>
          <w:lang w:val="vi-VN"/>
        </w:rPr>
        <w:t xml:space="preserve"> nằm trên đường tròn tâm 0 bán kính </w:t>
      </w:r>
      <w:r w:rsidRPr="00330A7E">
        <w:rPr>
          <w:rFonts w:ascii="Times New Roman" w:eastAsia="Calibri" w:hAnsi="Times New Roman" w:cs="Times New Roman"/>
          <w:position w:val="-6"/>
          <w:sz w:val="24"/>
          <w:szCs w:val="24"/>
        </w:rPr>
        <w:object w:dxaOrig="780" w:dyaOrig="340" w14:anchorId="47739F97">
          <v:shape id="_x0000_i4753" type="#_x0000_t75" style="width:39pt;height:17.25pt" o:ole="">
            <v:imagedata r:id="rId6613" o:title=""/>
          </v:shape>
          <o:OLEObject Type="Embed" ProgID="Equation.DSMT4" ShapeID="_x0000_i4753" DrawAspect="Content" ObjectID="_1796843815" r:id="rId6614"/>
        </w:object>
      </w:r>
      <w:r w:rsidRPr="00330A7E">
        <w:rPr>
          <w:rFonts w:ascii="Times New Roman" w:eastAsia="Calibri" w:hAnsi="Times New Roman" w:cs="Times New Roman"/>
          <w:sz w:val="24"/>
          <w:szCs w:val="24"/>
          <w:lang w:val="vi-VN"/>
        </w:rPr>
        <w:t xml:space="preserve">.  </w:t>
      </w:r>
    </w:p>
    <w:p w14:paraId="03CBE63E" w14:textId="77777777" w:rsidR="00ED397D" w:rsidRPr="00330A7E" w:rsidRDefault="00ED397D" w:rsidP="00330A7E">
      <w:pPr>
        <w:rPr>
          <w:rFonts w:ascii="Times New Roman" w:eastAsia="Calibri" w:hAnsi="Times New Roman" w:cs="Times New Roman"/>
          <w:sz w:val="24"/>
          <w:szCs w:val="24"/>
          <w:lang w:val="vi-VN"/>
        </w:rPr>
      </w:pPr>
      <w:r w:rsidRPr="00330A7E">
        <w:rPr>
          <w:rFonts w:ascii="Times New Roman" w:eastAsia="Calibri" w:hAnsi="Times New Roman" w:cs="Times New Roman"/>
          <w:b/>
          <w:color w:val="0000FF"/>
          <w:kern w:val="2"/>
          <w:sz w:val="24"/>
          <w:szCs w:val="24"/>
          <w14:ligatures w14:val="standardContextual"/>
        </w:rPr>
        <w:t>Câu 3:</w:t>
      </w:r>
      <w:r w:rsidRPr="00330A7E">
        <w:rPr>
          <w:rFonts w:ascii="Times New Roman" w:eastAsia="Calibri" w:hAnsi="Times New Roman" w:cs="Times New Roman"/>
          <w:sz w:val="24"/>
          <w:szCs w:val="24"/>
          <w:lang w:val="vi-VN"/>
        </w:rPr>
        <w:t xml:space="preserve">  Một </w:t>
      </w:r>
      <w:r w:rsidRPr="00330A7E">
        <w:rPr>
          <w:rFonts w:ascii="Times New Roman" w:eastAsia="Calibri" w:hAnsi="Times New Roman" w:cs="Times New Roman"/>
          <w:sz w:val="24"/>
          <w:szCs w:val="24"/>
        </w:rPr>
        <w:t xml:space="preserve">vật chuyển động theo quy luật </w:t>
      </w:r>
      <w:r w:rsidRPr="00330A7E">
        <w:rPr>
          <w:rFonts w:ascii="Times New Roman" w:eastAsia="Calibri" w:hAnsi="Times New Roman" w:cs="Times New Roman"/>
          <w:position w:val="-14"/>
          <w:sz w:val="24"/>
          <w:szCs w:val="24"/>
        </w:rPr>
        <w:object w:dxaOrig="1560" w:dyaOrig="400" w14:anchorId="39BE390D">
          <v:shape id="_x0000_i4754" type="#_x0000_t75" style="width:78.75pt;height:20.25pt" o:ole="">
            <v:imagedata r:id="rId6615" o:title=""/>
          </v:shape>
          <o:OLEObject Type="Embed" ProgID="Equation.DSMT4" ShapeID="_x0000_i4754" DrawAspect="Content" ObjectID="_1796843816" r:id="rId6616"/>
        </w:object>
      </w:r>
      <w:r w:rsidRPr="00330A7E">
        <w:rPr>
          <w:rFonts w:ascii="Times New Roman" w:eastAsia="Calibri" w:hAnsi="Times New Roman" w:cs="Times New Roman"/>
          <w:sz w:val="24"/>
          <w:szCs w:val="24"/>
        </w:rPr>
        <w:t xml:space="preserve">, với t (giây) là khoảng thời gian tính </w:t>
      </w:r>
      <w:r w:rsidRPr="00330A7E">
        <w:rPr>
          <w:rFonts w:ascii="Times New Roman" w:eastAsia="Calibri" w:hAnsi="Times New Roman" w:cs="Times New Roman"/>
          <w:sz w:val="24"/>
          <w:szCs w:val="24"/>
        </w:rPr>
        <w:tab/>
        <w:t xml:space="preserve">từ lúc vật bắt đầu chuyển động và  </w:t>
      </w:r>
      <w:r w:rsidRPr="00330A7E">
        <w:rPr>
          <w:rFonts w:ascii="Times New Roman" w:eastAsia="Calibri" w:hAnsi="Times New Roman" w:cs="Times New Roman"/>
          <w:sz w:val="24"/>
          <w:szCs w:val="24"/>
          <w:lang w:val="vi-VN"/>
        </w:rPr>
        <w:t>s</w:t>
      </w:r>
      <w:r w:rsidRPr="00330A7E">
        <w:rPr>
          <w:rFonts w:ascii="Times New Roman" w:eastAsia="Calibri" w:hAnsi="Times New Roman" w:cs="Times New Roman"/>
          <w:sz w:val="24"/>
          <w:szCs w:val="24"/>
        </w:rPr>
        <w:t xml:space="preserve">(mét) là quãng đường vật đi được trong thời gian đó. </w:t>
      </w:r>
      <w:r w:rsidRPr="00330A7E">
        <w:rPr>
          <w:rFonts w:ascii="Times New Roman" w:eastAsia="Calibri" w:hAnsi="Times New Roman" w:cs="Times New Roman"/>
          <w:sz w:val="24"/>
          <w:szCs w:val="24"/>
        </w:rPr>
        <w:br/>
      </w:r>
      <w:r w:rsidRPr="00330A7E">
        <w:rPr>
          <w:rFonts w:ascii="Times New Roman" w:eastAsia="Calibri" w:hAnsi="Times New Roman" w:cs="Times New Roman"/>
          <w:b/>
          <w:sz w:val="24"/>
          <w:szCs w:val="24"/>
        </w:rPr>
        <w:tab/>
        <w:t xml:space="preserve">a) </w:t>
      </w:r>
      <w:r w:rsidRPr="00330A7E">
        <w:rPr>
          <w:rFonts w:ascii="Times New Roman" w:eastAsia="Calibri" w:hAnsi="Times New Roman" w:cs="Times New Roman"/>
          <w:bCs/>
          <w:sz w:val="24"/>
          <w:szCs w:val="24"/>
          <w:lang w:val="vi-VN"/>
        </w:rPr>
        <w:t>vận tốc</w:t>
      </w:r>
      <w:r w:rsidRPr="00330A7E">
        <w:rPr>
          <w:rFonts w:ascii="Times New Roman" w:eastAsia="Calibri" w:hAnsi="Times New Roman" w:cs="Times New Roman"/>
          <w:b/>
          <w:sz w:val="24"/>
          <w:szCs w:val="24"/>
          <w:lang w:val="vi-VN"/>
        </w:rPr>
        <w:t xml:space="preserve"> </w:t>
      </w:r>
      <w:r w:rsidRPr="00330A7E">
        <w:rPr>
          <w:rFonts w:ascii="Times New Roman" w:eastAsia="Calibri" w:hAnsi="Times New Roman" w:cs="Times New Roman"/>
          <w:position w:val="-14"/>
          <w:sz w:val="24"/>
          <w:szCs w:val="24"/>
        </w:rPr>
        <w:object w:dxaOrig="460" w:dyaOrig="400" w14:anchorId="519F6F5A">
          <v:shape id="_x0000_i4755" type="#_x0000_t75" style="width:23.25pt;height:20.25pt" o:ole="">
            <v:imagedata r:id="rId4316" o:title=""/>
          </v:shape>
          <o:OLEObject Type="Embed" ProgID="Equation.DSMT4" ShapeID="_x0000_i4755" DrawAspect="Content" ObjectID="_1796843817" r:id="rId6617"/>
        </w:object>
      </w:r>
      <w:r w:rsidRPr="00330A7E">
        <w:rPr>
          <w:rFonts w:ascii="Times New Roman" w:eastAsia="Calibri" w:hAnsi="Times New Roman" w:cs="Times New Roman"/>
          <w:sz w:val="24"/>
          <w:szCs w:val="24"/>
          <w:lang w:val="vi-VN"/>
        </w:rPr>
        <w:t xml:space="preserve">là nguyên hàm của </w:t>
      </w:r>
      <w:r w:rsidRPr="00330A7E">
        <w:rPr>
          <w:rFonts w:ascii="Times New Roman" w:eastAsia="Calibri" w:hAnsi="Times New Roman" w:cs="Times New Roman"/>
          <w:bCs/>
          <w:sz w:val="24"/>
          <w:szCs w:val="24"/>
          <w:lang w:val="vi-VN"/>
        </w:rPr>
        <w:t xml:space="preserve">quãng </w:t>
      </w:r>
      <w:r w:rsidRPr="00330A7E">
        <w:rPr>
          <w:rFonts w:ascii="Times New Roman" w:eastAsia="Calibri" w:hAnsi="Times New Roman" w:cs="Times New Roman"/>
          <w:sz w:val="24"/>
          <w:szCs w:val="24"/>
        </w:rPr>
        <w:t xml:space="preserve">đường </w:t>
      </w:r>
      <w:r w:rsidRPr="00330A7E">
        <w:rPr>
          <w:rFonts w:ascii="Times New Roman" w:eastAsia="Calibri" w:hAnsi="Times New Roman" w:cs="Times New Roman"/>
          <w:position w:val="-14"/>
          <w:sz w:val="24"/>
          <w:szCs w:val="24"/>
        </w:rPr>
        <w:object w:dxaOrig="460" w:dyaOrig="400" w14:anchorId="6C7FC268">
          <v:shape id="_x0000_i4756" type="#_x0000_t75" style="width:23.25pt;height:20.25pt" o:ole="">
            <v:imagedata r:id="rId4313" o:title=""/>
          </v:shape>
          <o:OLEObject Type="Embed" ProgID="Equation.DSMT4" ShapeID="_x0000_i4756" DrawAspect="Content" ObjectID="_1796843818" r:id="rId6618"/>
        </w:object>
      </w:r>
      <w:r w:rsidRPr="00330A7E">
        <w:rPr>
          <w:rFonts w:ascii="Times New Roman" w:eastAsia="Calibri" w:hAnsi="Times New Roman" w:cs="Times New Roman"/>
          <w:sz w:val="24"/>
          <w:szCs w:val="24"/>
        </w:rPr>
        <w:t xml:space="preserve"> mà xe ô tô đi được trong thời </w:t>
      </w:r>
      <w:r w:rsidRPr="00330A7E">
        <w:rPr>
          <w:rFonts w:ascii="Times New Roman" w:eastAsia="Calibri" w:hAnsi="Times New Roman" w:cs="Times New Roman"/>
          <w:sz w:val="24"/>
          <w:szCs w:val="24"/>
        </w:rPr>
        <w:tab/>
        <w:t xml:space="preserve">gian </w:t>
      </w:r>
      <w:r w:rsidRPr="00330A7E">
        <w:rPr>
          <w:rFonts w:ascii="Times New Roman" w:eastAsia="Calibri" w:hAnsi="Times New Roman" w:cs="Times New Roman"/>
          <w:position w:val="-6"/>
          <w:sz w:val="24"/>
          <w:szCs w:val="24"/>
        </w:rPr>
        <w:object w:dxaOrig="160" w:dyaOrig="260" w14:anchorId="7C521380">
          <v:shape id="_x0000_i4757" type="#_x0000_t75" style="width:8.25pt;height:12.75pt" o:ole="">
            <v:imagedata r:id="rId4311" o:title=""/>
          </v:shape>
          <o:OLEObject Type="Embed" ProgID="Equation.DSMT4" ShapeID="_x0000_i4757" DrawAspect="Content" ObjectID="_1796843819" r:id="rId6619"/>
        </w:object>
      </w:r>
      <w:r w:rsidRPr="00330A7E">
        <w:rPr>
          <w:rFonts w:ascii="Times New Roman" w:eastAsia="Calibri" w:hAnsi="Times New Roman" w:cs="Times New Roman"/>
          <w:sz w:val="24"/>
          <w:szCs w:val="24"/>
        </w:rPr>
        <w:t xml:space="preserve"> (giây) </w:t>
      </w:r>
      <w:r w:rsidRPr="00330A7E">
        <w:rPr>
          <w:rFonts w:ascii="Times New Roman" w:eastAsia="Calibri" w:hAnsi="Times New Roman" w:cs="Times New Roman"/>
          <w:sz w:val="24"/>
          <w:szCs w:val="24"/>
          <w:lang w:val="vi-VN"/>
        </w:rPr>
        <w:t xml:space="preserve">. </w:t>
      </w:r>
      <w:r w:rsidRPr="00330A7E">
        <w:rPr>
          <w:rFonts w:ascii="Times New Roman" w:eastAsia="Calibri" w:hAnsi="Times New Roman" w:cs="Times New Roman"/>
          <w:sz w:val="24"/>
          <w:szCs w:val="24"/>
        </w:rPr>
        <w:br/>
      </w:r>
      <w:r w:rsidRPr="00330A7E">
        <w:rPr>
          <w:rFonts w:ascii="Times New Roman" w:eastAsia="Calibri" w:hAnsi="Times New Roman" w:cs="Times New Roman"/>
          <w:b/>
          <w:sz w:val="24"/>
          <w:szCs w:val="24"/>
        </w:rPr>
        <w:tab/>
        <w:t>b)</w:t>
      </w:r>
      <w:r w:rsidRPr="00330A7E">
        <w:rPr>
          <w:rFonts w:ascii="Times New Roman" w:eastAsia="Calibri" w:hAnsi="Times New Roman" w:cs="Times New Roman"/>
          <w:bCs/>
          <w:sz w:val="24"/>
          <w:szCs w:val="24"/>
          <w:lang w:val="vi-VN"/>
        </w:rPr>
        <w:t>vận tốc của vật đạt được tại thời điểm</w:t>
      </w:r>
      <w:r w:rsidRPr="00330A7E">
        <w:rPr>
          <w:rFonts w:ascii="Times New Roman" w:eastAsia="Calibri" w:hAnsi="Times New Roman" w:cs="Times New Roman"/>
          <w:b/>
          <w:sz w:val="24"/>
          <w:szCs w:val="24"/>
          <w:lang w:val="vi-VN"/>
        </w:rPr>
        <w:t xml:space="preserve"> </w:t>
      </w:r>
      <w:r w:rsidRPr="00330A7E">
        <w:rPr>
          <w:rFonts w:ascii="Times New Roman" w:eastAsia="Calibri" w:hAnsi="Times New Roman" w:cs="Times New Roman"/>
          <w:b/>
          <w:sz w:val="24"/>
          <w:szCs w:val="24"/>
        </w:rPr>
        <w:t xml:space="preserve"> </w:t>
      </w:r>
      <w:r w:rsidRPr="00330A7E">
        <w:rPr>
          <w:rFonts w:ascii="Times New Roman" w:eastAsia="Calibri" w:hAnsi="Times New Roman" w:cs="Times New Roman"/>
          <w:position w:val="-6"/>
          <w:sz w:val="24"/>
          <w:szCs w:val="24"/>
        </w:rPr>
        <w:object w:dxaOrig="540" w:dyaOrig="279" w14:anchorId="73C3224A">
          <v:shape id="_x0000_i4758" type="#_x0000_t75" style="width:27pt;height:13.5pt" o:ole="">
            <v:imagedata r:id="rId6620" o:title=""/>
          </v:shape>
          <o:OLEObject Type="Embed" ProgID="Equation.DSMT4" ShapeID="_x0000_i4758" DrawAspect="Content" ObjectID="_1796843820" r:id="rId6621"/>
        </w:object>
      </w:r>
      <w:r w:rsidRPr="00330A7E">
        <w:rPr>
          <w:rFonts w:ascii="Times New Roman" w:eastAsia="Calibri" w:hAnsi="Times New Roman" w:cs="Times New Roman"/>
          <w:sz w:val="24"/>
          <w:szCs w:val="24"/>
          <w:lang w:val="vi-VN"/>
        </w:rPr>
        <w:t>giây</w:t>
      </w:r>
      <w:r w:rsidRPr="00330A7E">
        <w:rPr>
          <w:rFonts w:ascii="Times New Roman" w:eastAsia="Calibri" w:hAnsi="Times New Roman" w:cs="Times New Roman"/>
          <w:sz w:val="24"/>
          <w:szCs w:val="24"/>
        </w:rPr>
        <w:t xml:space="preserve"> </w:t>
      </w:r>
      <w:r w:rsidRPr="00330A7E">
        <w:rPr>
          <w:rFonts w:ascii="Times New Roman" w:eastAsia="Calibri" w:hAnsi="Times New Roman" w:cs="Times New Roman"/>
          <w:sz w:val="24"/>
          <w:szCs w:val="24"/>
          <w:lang w:val="vi-VN"/>
        </w:rPr>
        <w:t xml:space="preserve">(kể </w:t>
      </w:r>
      <w:r w:rsidRPr="00330A7E">
        <w:rPr>
          <w:rFonts w:ascii="Times New Roman" w:eastAsia="Calibri" w:hAnsi="Times New Roman" w:cs="Times New Roman"/>
          <w:sz w:val="24"/>
          <w:szCs w:val="24"/>
        </w:rPr>
        <w:t xml:space="preserve">từ lúc vật bắt đầu chuyển </w:t>
      </w:r>
      <w:r w:rsidRPr="00330A7E">
        <w:rPr>
          <w:rFonts w:ascii="Times New Roman" w:eastAsia="Calibri" w:hAnsi="Times New Roman" w:cs="Times New Roman"/>
          <w:sz w:val="24"/>
          <w:szCs w:val="24"/>
        </w:rPr>
        <w:tab/>
      </w:r>
      <w:r w:rsidRPr="00330A7E">
        <w:rPr>
          <w:rFonts w:ascii="Times New Roman" w:eastAsia="Calibri" w:hAnsi="Times New Roman" w:cs="Times New Roman"/>
          <w:sz w:val="24"/>
          <w:szCs w:val="24"/>
          <w:lang w:val="vi-VN"/>
        </w:rPr>
        <w:t xml:space="preserve">động) </w:t>
      </w:r>
      <w:r w:rsidRPr="00330A7E">
        <w:rPr>
          <w:rFonts w:ascii="Times New Roman" w:eastAsia="Calibri" w:hAnsi="Times New Roman" w:cs="Times New Roman"/>
          <w:sz w:val="24"/>
          <w:szCs w:val="24"/>
          <w:lang w:val="vi-VN"/>
        </w:rPr>
        <w:tab/>
        <w:t xml:space="preserve">là </w:t>
      </w:r>
      <w:r w:rsidRPr="00330A7E">
        <w:rPr>
          <w:rFonts w:ascii="Times New Roman" w:eastAsia="Calibri" w:hAnsi="Times New Roman" w:cs="Times New Roman"/>
          <w:position w:val="-18"/>
          <w:sz w:val="24"/>
          <w:szCs w:val="24"/>
        </w:rPr>
        <w:object w:dxaOrig="680" w:dyaOrig="480" w14:anchorId="2007566A">
          <v:shape id="_x0000_i4759" type="#_x0000_t75" style="width:39pt;height:27.75pt" o:ole="">
            <v:imagedata r:id="rId6622" o:title=""/>
          </v:shape>
          <o:OLEObject Type="Embed" ProgID="Equation.DSMT4" ShapeID="_x0000_i4759" DrawAspect="Content" ObjectID="_1796843821" r:id="rId6623"/>
        </w:object>
      </w:r>
      <w:r w:rsidRPr="00330A7E">
        <w:rPr>
          <w:rFonts w:ascii="Times New Roman" w:eastAsia="Calibri" w:hAnsi="Times New Roman" w:cs="Times New Roman"/>
          <w:sz w:val="24"/>
          <w:szCs w:val="24"/>
        </w:rPr>
        <w:t>.</w:t>
      </w:r>
      <w:r w:rsidRPr="00330A7E">
        <w:rPr>
          <w:rFonts w:ascii="Times New Roman" w:eastAsia="Calibri" w:hAnsi="Times New Roman" w:cs="Times New Roman"/>
          <w:sz w:val="24"/>
          <w:szCs w:val="24"/>
          <w:lang w:val="vi-VN"/>
        </w:rPr>
        <w:t xml:space="preserve">  </w:t>
      </w:r>
      <w:r w:rsidRPr="00330A7E">
        <w:rPr>
          <w:rFonts w:ascii="Times New Roman" w:eastAsia="Calibri" w:hAnsi="Times New Roman" w:cs="Times New Roman"/>
          <w:sz w:val="24"/>
          <w:szCs w:val="24"/>
          <w:lang w:val="vi-VN"/>
        </w:rPr>
        <w:br/>
      </w:r>
      <w:r w:rsidRPr="00330A7E">
        <w:rPr>
          <w:rFonts w:ascii="Times New Roman" w:eastAsia="Calibri" w:hAnsi="Times New Roman" w:cs="Times New Roman"/>
          <w:b/>
          <w:sz w:val="24"/>
          <w:szCs w:val="24"/>
        </w:rPr>
        <w:lastRenderedPageBreak/>
        <w:tab/>
        <w:t>c)</w:t>
      </w:r>
      <w:r w:rsidRPr="00330A7E">
        <w:rPr>
          <w:rFonts w:ascii="Times New Roman" w:eastAsia="Calibri" w:hAnsi="Times New Roman" w:cs="Times New Roman"/>
          <w:sz w:val="24"/>
          <w:szCs w:val="24"/>
        </w:rPr>
        <w:t xml:space="preserve"> </w:t>
      </w:r>
      <w:r w:rsidRPr="00330A7E">
        <w:rPr>
          <w:rFonts w:ascii="Times New Roman" w:eastAsia="Calibri" w:hAnsi="Times New Roman" w:cs="Times New Roman"/>
          <w:sz w:val="24"/>
          <w:szCs w:val="24"/>
          <w:lang w:val="vi-VN"/>
        </w:rPr>
        <w:t xml:space="preserve">Kể từ lúc vật chuyển động </w:t>
      </w:r>
      <w:r w:rsidRPr="00330A7E">
        <w:rPr>
          <w:rFonts w:ascii="Times New Roman" w:eastAsia="Times New Roman" w:hAnsi="Times New Roman" w:cs="Times New Roman"/>
          <w:sz w:val="24"/>
          <w:szCs w:val="24"/>
        </w:rPr>
        <w:t xml:space="preserve">được cho </w:t>
      </w:r>
      <w:r w:rsidRPr="00330A7E">
        <w:rPr>
          <w:rFonts w:ascii="Times New Roman" w:eastAsia="Times New Roman" w:hAnsi="Times New Roman" w:cs="Times New Roman"/>
          <w:sz w:val="24"/>
          <w:szCs w:val="24"/>
          <w:lang w:val="vi-VN"/>
        </w:rPr>
        <w:t>đế</w:t>
      </w:r>
      <w:r w:rsidRPr="00330A7E">
        <w:rPr>
          <w:rFonts w:ascii="Times New Roman" w:eastAsia="Times New Roman" w:hAnsi="Times New Roman" w:cs="Times New Roman"/>
          <w:sz w:val="24"/>
          <w:szCs w:val="24"/>
        </w:rPr>
        <w:t xml:space="preserve">n khi dừng hẳn </w:t>
      </w:r>
      <w:r w:rsidRPr="00330A7E">
        <w:rPr>
          <w:rFonts w:ascii="Times New Roman" w:eastAsia="Times New Roman" w:hAnsi="Times New Roman" w:cs="Times New Roman"/>
          <w:sz w:val="24"/>
          <w:szCs w:val="24"/>
          <w:lang w:val="vi-VN"/>
        </w:rPr>
        <w:t xml:space="preserve">, </w:t>
      </w:r>
      <w:r w:rsidRPr="00330A7E">
        <w:rPr>
          <w:rFonts w:ascii="Times New Roman" w:eastAsia="Times New Roman" w:hAnsi="Times New Roman" w:cs="Times New Roman"/>
          <w:sz w:val="24"/>
          <w:szCs w:val="24"/>
        </w:rPr>
        <w:t xml:space="preserve">quãng đường vật </w:t>
      </w:r>
      <w:r w:rsidRPr="00330A7E">
        <w:rPr>
          <w:rFonts w:ascii="Times New Roman" w:eastAsia="Times New Roman" w:hAnsi="Times New Roman" w:cs="Times New Roman"/>
          <w:sz w:val="24"/>
          <w:szCs w:val="24"/>
          <w:lang w:val="vi-VN"/>
        </w:rPr>
        <w:t xml:space="preserve">đi được </w:t>
      </w:r>
      <w:r w:rsidRPr="00330A7E">
        <w:rPr>
          <w:rFonts w:ascii="Times New Roman" w:eastAsia="Times New Roman" w:hAnsi="Times New Roman" w:cs="Times New Roman"/>
          <w:sz w:val="24"/>
          <w:szCs w:val="24"/>
          <w:lang w:val="vi-VN"/>
        </w:rPr>
        <w:tab/>
        <w:t xml:space="preserve">là </w:t>
      </w:r>
      <w:r w:rsidRPr="00330A7E">
        <w:rPr>
          <w:rFonts w:ascii="Times New Roman" w:eastAsia="Calibri" w:hAnsi="Times New Roman" w:cs="Times New Roman"/>
          <w:position w:val="-6"/>
          <w:sz w:val="24"/>
          <w:szCs w:val="24"/>
        </w:rPr>
        <w:object w:dxaOrig="639" w:dyaOrig="279" w14:anchorId="548AD8C7">
          <v:shape id="_x0000_i4760" type="#_x0000_t75" style="width:31.5pt;height:13.5pt" o:ole="">
            <v:imagedata r:id="rId6624" o:title=""/>
          </v:shape>
          <o:OLEObject Type="Embed" ProgID="Equation.DSMT4" ShapeID="_x0000_i4760" DrawAspect="Content" ObjectID="_1796843822" r:id="rId6625"/>
        </w:object>
      </w:r>
      <w:r w:rsidRPr="00330A7E">
        <w:rPr>
          <w:rFonts w:ascii="Times New Roman" w:eastAsia="Times New Roman" w:hAnsi="Times New Roman" w:cs="Times New Roman"/>
          <w:sz w:val="24"/>
          <w:szCs w:val="24"/>
          <w:lang w:val="vi-VN"/>
        </w:rPr>
        <w:t>.</w:t>
      </w:r>
      <w:r w:rsidRPr="00330A7E">
        <w:rPr>
          <w:rFonts w:ascii="Times New Roman" w:eastAsia="Calibri" w:hAnsi="Times New Roman" w:cs="Times New Roman"/>
          <w:color w:val="FF0000"/>
          <w:sz w:val="24"/>
          <w:szCs w:val="24"/>
          <w:lang w:val="vi-VN"/>
        </w:rPr>
        <w:t xml:space="preserve"> </w:t>
      </w:r>
      <w:r w:rsidRPr="00330A7E">
        <w:rPr>
          <w:rFonts w:ascii="Times New Roman" w:eastAsia="Calibri" w:hAnsi="Times New Roman" w:cs="Times New Roman"/>
          <w:b/>
          <w:sz w:val="24"/>
          <w:szCs w:val="24"/>
          <w:lang w:val="vi-VN"/>
        </w:rPr>
        <w:br/>
      </w:r>
      <w:r w:rsidRPr="00330A7E">
        <w:rPr>
          <w:rFonts w:ascii="Times New Roman" w:eastAsia="Calibri" w:hAnsi="Times New Roman" w:cs="Times New Roman"/>
          <w:b/>
          <w:sz w:val="24"/>
          <w:szCs w:val="24"/>
          <w:lang w:val="vi-VN"/>
        </w:rPr>
        <w:tab/>
        <w:t>d</w:t>
      </w:r>
      <w:r w:rsidRPr="00330A7E">
        <w:rPr>
          <w:rFonts w:ascii="Times New Roman" w:eastAsia="Calibri" w:hAnsi="Times New Roman" w:cs="Times New Roman"/>
          <w:b/>
          <w:sz w:val="24"/>
          <w:szCs w:val="24"/>
        </w:rPr>
        <w:t>)</w:t>
      </w:r>
      <w:r w:rsidRPr="00330A7E">
        <w:rPr>
          <w:rFonts w:ascii="Times New Roman" w:eastAsia="Calibri" w:hAnsi="Times New Roman" w:cs="Times New Roman"/>
          <w:sz w:val="24"/>
          <w:szCs w:val="24"/>
          <w:lang w:val="vi-VN"/>
        </w:rPr>
        <w:t>T</w:t>
      </w:r>
      <w:r w:rsidRPr="00330A7E">
        <w:rPr>
          <w:rFonts w:ascii="Times New Roman" w:eastAsia="Calibri" w:hAnsi="Times New Roman" w:cs="Times New Roman"/>
          <w:sz w:val="24"/>
          <w:szCs w:val="24"/>
        </w:rPr>
        <w:t xml:space="preserve">rong khoảng thời gian 10 giây, kể từ lúc bắt đầu chuyển động, vận tốc lớn nhất </w:t>
      </w:r>
      <w:r w:rsidRPr="00330A7E">
        <w:rPr>
          <w:rFonts w:ascii="Times New Roman" w:eastAsia="Calibri" w:hAnsi="Times New Roman" w:cs="Times New Roman"/>
          <w:sz w:val="24"/>
          <w:szCs w:val="24"/>
        </w:rPr>
        <w:tab/>
        <w:t xml:space="preserve">của vật đạt được </w:t>
      </w:r>
      <w:r w:rsidRPr="00330A7E">
        <w:rPr>
          <w:rFonts w:ascii="Times New Roman" w:eastAsia="Calibri" w:hAnsi="Times New Roman" w:cs="Times New Roman"/>
          <w:sz w:val="24"/>
          <w:szCs w:val="24"/>
          <w:lang w:val="vi-VN"/>
        </w:rPr>
        <w:t xml:space="preserve">là </w:t>
      </w:r>
      <w:r w:rsidRPr="00330A7E">
        <w:rPr>
          <w:rFonts w:ascii="Times New Roman" w:eastAsia="Calibri" w:hAnsi="Times New Roman" w:cs="Times New Roman"/>
          <w:position w:val="-18"/>
          <w:sz w:val="24"/>
          <w:szCs w:val="24"/>
        </w:rPr>
        <w:object w:dxaOrig="820" w:dyaOrig="480" w14:anchorId="6DAB33F0">
          <v:shape id="_x0000_i4761" type="#_x0000_t75" style="width:47.25pt;height:27.75pt" o:ole="">
            <v:imagedata r:id="rId6626" o:title=""/>
          </v:shape>
          <o:OLEObject Type="Embed" ProgID="Equation.DSMT4" ShapeID="_x0000_i4761" DrawAspect="Content" ObjectID="_1796843823" r:id="rId6627"/>
        </w:object>
      </w:r>
      <w:r w:rsidRPr="00330A7E">
        <w:rPr>
          <w:rFonts w:ascii="Times New Roman" w:eastAsia="Calibri" w:hAnsi="Times New Roman" w:cs="Times New Roman"/>
          <w:sz w:val="24"/>
          <w:szCs w:val="24"/>
          <w:lang w:val="vi-VN"/>
        </w:rPr>
        <w:t>.</w:t>
      </w:r>
      <w:r w:rsidRPr="00330A7E">
        <w:rPr>
          <w:rFonts w:ascii="Times New Roman" w:eastAsia="Calibri" w:hAnsi="Times New Roman" w:cs="Times New Roman"/>
          <w:color w:val="FF0000"/>
          <w:sz w:val="24"/>
          <w:szCs w:val="24"/>
          <w:lang w:val="vi-VN"/>
        </w:rPr>
        <w:t xml:space="preserve"> </w:t>
      </w:r>
    </w:p>
    <w:p w14:paraId="404C9CB5" w14:textId="77777777" w:rsidR="00ED397D" w:rsidRPr="00330A7E" w:rsidRDefault="00ED397D" w:rsidP="00330A7E">
      <w:pPr>
        <w:shd w:val="clear" w:color="000000" w:fill="auto"/>
        <w:spacing w:before="120" w:after="0" w:line="240" w:lineRule="auto"/>
        <w:jc w:val="both"/>
        <w:rPr>
          <w:rFonts w:ascii="Times New Roman" w:eastAsia="Times New Roman" w:hAnsi="Times New Roman" w:cs="Times New Roman"/>
          <w:color w:val="FF0000"/>
          <w:sz w:val="24"/>
          <w:szCs w:val="24"/>
        </w:rPr>
      </w:pPr>
      <w:r w:rsidRPr="00330A7E">
        <w:rPr>
          <w:rFonts w:ascii="Times New Roman" w:eastAsia="Calibri" w:hAnsi="Times New Roman" w:cs="Times New Roman"/>
          <w:b/>
          <w:color w:val="0000FF"/>
          <w:kern w:val="2"/>
          <w:sz w:val="24"/>
          <w:szCs w:val="24"/>
          <w14:ligatures w14:val="standardContextual"/>
        </w:rPr>
        <w:t xml:space="preserve">Câu 4: </w:t>
      </w:r>
      <w:r w:rsidRPr="00330A7E">
        <w:rPr>
          <w:rFonts w:ascii="Times New Roman" w:eastAsia="Calibri" w:hAnsi="Times New Roman" w:cs="Times New Roman"/>
          <w:color w:val="000000"/>
          <w:sz w:val="24"/>
          <w:szCs w:val="24"/>
        </w:rPr>
        <w:t xml:space="preserve">Cho hai biến cố </w:t>
      </w:r>
      <w:r w:rsidRPr="00330A7E">
        <w:rPr>
          <w:rFonts w:ascii="Times New Roman" w:eastAsia="Calibri" w:hAnsi="Times New Roman" w:cs="Times New Roman"/>
          <w:color w:val="000000"/>
          <w:position w:val="-4"/>
          <w:sz w:val="24"/>
          <w:szCs w:val="24"/>
        </w:rPr>
        <w:object w:dxaOrig="240" w:dyaOrig="264" w14:anchorId="5BF482BC">
          <v:shape id="_x0000_i4762" type="#_x0000_t75" style="width:11.25pt;height:12.75pt" o:ole="">
            <v:imagedata r:id="rId4496" o:title=""/>
          </v:shape>
          <o:OLEObject Type="Embed" ProgID="Equation.DSMT4" ShapeID="_x0000_i4762" DrawAspect="Content" ObjectID="_1796843824" r:id="rId6628"/>
        </w:object>
      </w:r>
      <w:r w:rsidRPr="00330A7E">
        <w:rPr>
          <w:rFonts w:ascii="Times New Roman" w:eastAsia="Calibri" w:hAnsi="Times New Roman" w:cs="Times New Roman"/>
          <w:color w:val="000000"/>
          <w:sz w:val="24"/>
          <w:szCs w:val="24"/>
        </w:rPr>
        <w:t xml:space="preserve"> và </w:t>
      </w:r>
      <w:r w:rsidRPr="00330A7E">
        <w:rPr>
          <w:rFonts w:ascii="Times New Roman" w:eastAsia="Calibri" w:hAnsi="Times New Roman" w:cs="Times New Roman"/>
          <w:color w:val="000000"/>
          <w:position w:val="-4"/>
          <w:sz w:val="24"/>
          <w:szCs w:val="24"/>
        </w:rPr>
        <w:object w:dxaOrig="240" w:dyaOrig="264" w14:anchorId="4E484C93">
          <v:shape id="_x0000_i4763" type="#_x0000_t75" style="width:11.25pt;height:12.75pt" o:ole="">
            <v:imagedata r:id="rId4498" o:title=""/>
          </v:shape>
          <o:OLEObject Type="Embed" ProgID="Equation.DSMT4" ShapeID="_x0000_i4763" DrawAspect="Content" ObjectID="_1796843825" r:id="rId6629"/>
        </w:object>
      </w:r>
      <w:r w:rsidRPr="00330A7E">
        <w:rPr>
          <w:rFonts w:ascii="Times New Roman" w:eastAsia="Calibri" w:hAnsi="Times New Roman" w:cs="Times New Roman"/>
          <w:color w:val="000000"/>
          <w:sz w:val="24"/>
          <w:szCs w:val="24"/>
        </w:rPr>
        <w:t xml:space="preserve">là hai biến cố độc lập, với </w:t>
      </w:r>
      <w:r w:rsidRPr="00330A7E">
        <w:rPr>
          <w:rFonts w:ascii="Times New Roman" w:eastAsia="Calibri" w:hAnsi="Times New Roman" w:cs="Times New Roman"/>
          <w:color w:val="000000"/>
          <w:position w:val="-14"/>
          <w:sz w:val="24"/>
          <w:szCs w:val="24"/>
        </w:rPr>
        <w:object w:dxaOrig="1160" w:dyaOrig="400" w14:anchorId="46AE7AEB">
          <v:shape id="_x0000_i4764" type="#_x0000_t75" style="width:58.5pt;height:19.5pt" o:ole="">
            <v:imagedata r:id="rId6630" o:title=""/>
          </v:shape>
          <o:OLEObject Type="Embed" ProgID="Equation.DSMT4" ShapeID="_x0000_i4764" DrawAspect="Content" ObjectID="_1796843826" r:id="rId6631"/>
        </w:object>
      </w:r>
      <w:r w:rsidRPr="00330A7E">
        <w:rPr>
          <w:rFonts w:ascii="Times New Roman" w:eastAsia="Calibri" w:hAnsi="Times New Roman" w:cs="Times New Roman"/>
          <w:color w:val="000000"/>
          <w:sz w:val="24"/>
          <w:szCs w:val="24"/>
        </w:rPr>
        <w:t xml:space="preserve">, </w:t>
      </w:r>
      <w:r w:rsidRPr="00330A7E">
        <w:rPr>
          <w:rFonts w:ascii="Times New Roman" w:eastAsia="Calibri" w:hAnsi="Times New Roman" w:cs="Times New Roman"/>
          <w:color w:val="000000"/>
          <w:position w:val="-16"/>
          <w:sz w:val="24"/>
          <w:szCs w:val="24"/>
        </w:rPr>
        <w:object w:dxaOrig="1180" w:dyaOrig="440" w14:anchorId="2EAE6935">
          <v:shape id="_x0000_i4765" type="#_x0000_t75" style="width:59.25pt;height:22.5pt" o:ole="">
            <v:imagedata r:id="rId6632" o:title=""/>
          </v:shape>
          <o:OLEObject Type="Embed" ProgID="Equation.DSMT4" ShapeID="_x0000_i4765" DrawAspect="Content" ObjectID="_1796843827" r:id="rId6633"/>
        </w:object>
      </w:r>
      <w:r w:rsidRPr="00330A7E">
        <w:rPr>
          <w:rFonts w:ascii="Times New Roman" w:eastAsia="Calibri" w:hAnsi="Times New Roman" w:cs="Times New Roman"/>
          <w:color w:val="000000"/>
          <w:sz w:val="24"/>
          <w:szCs w:val="24"/>
        </w:rPr>
        <w:t xml:space="preserve">. </w:t>
      </w:r>
      <w:r w:rsidRPr="00330A7E">
        <w:rPr>
          <w:rFonts w:ascii="Times New Roman" w:eastAsia="Calibri" w:hAnsi="Times New Roman" w:cs="Times New Roman"/>
          <w:color w:val="000000"/>
          <w:sz w:val="24"/>
          <w:szCs w:val="24"/>
        </w:rPr>
        <w:br/>
      </w:r>
      <w:r w:rsidRPr="00330A7E">
        <w:rPr>
          <w:rFonts w:ascii="Times New Roman" w:eastAsia="Times New Roman" w:hAnsi="Times New Roman" w:cs="Times New Roman"/>
          <w:color w:val="000000"/>
          <w:sz w:val="24"/>
          <w:szCs w:val="24"/>
          <w:lang w:eastAsia="vi-VN"/>
        </w:rPr>
        <w:tab/>
      </w:r>
      <w:r w:rsidRPr="00330A7E">
        <w:rPr>
          <w:rFonts w:ascii="Times New Roman" w:eastAsia="Times New Roman" w:hAnsi="Times New Roman" w:cs="Times New Roman"/>
          <w:b/>
          <w:bCs/>
          <w:color w:val="000000"/>
          <w:sz w:val="24"/>
          <w:szCs w:val="24"/>
          <w:lang w:eastAsia="vi-VN"/>
        </w:rPr>
        <w:t>a)</w:t>
      </w:r>
      <w:r w:rsidRPr="00330A7E">
        <w:rPr>
          <w:rFonts w:ascii="Times New Roman" w:eastAsia="Times New Roman" w:hAnsi="Times New Roman" w:cs="Times New Roman"/>
          <w:b/>
          <w:bCs/>
          <w:color w:val="000000"/>
          <w:sz w:val="24"/>
          <w:szCs w:val="24"/>
          <w:lang w:val="vi-VN" w:eastAsia="vi-VN"/>
        </w:rPr>
        <w:tab/>
      </w:r>
      <w:r w:rsidRPr="00330A7E">
        <w:rPr>
          <w:rFonts w:ascii="Times New Roman" w:eastAsia="Times New Roman" w:hAnsi="Times New Roman" w:cs="Times New Roman"/>
          <w:b/>
          <w:bCs/>
          <w:color w:val="000000"/>
          <w:position w:val="-14"/>
          <w:sz w:val="24"/>
          <w:szCs w:val="24"/>
        </w:rPr>
        <w:object w:dxaOrig="1460" w:dyaOrig="400" w14:anchorId="7406D5F1">
          <v:shape id="_x0000_i4766" type="#_x0000_t75" style="width:73.5pt;height:19.5pt" o:ole="">
            <v:imagedata r:id="rId6634" o:title=""/>
          </v:shape>
          <o:OLEObject Type="Embed" ProgID="Equation.DSMT4" ShapeID="_x0000_i4766" DrawAspect="Content" ObjectID="_1796843828" r:id="rId6635"/>
        </w:object>
      </w:r>
      <w:r w:rsidRPr="00330A7E">
        <w:rPr>
          <w:rFonts w:ascii="Times New Roman" w:eastAsia="Times New Roman" w:hAnsi="Times New Roman" w:cs="Times New Roman"/>
          <w:b/>
          <w:bCs/>
          <w:color w:val="000000"/>
          <w:sz w:val="24"/>
          <w:szCs w:val="24"/>
        </w:rPr>
        <w:t>.</w:t>
      </w:r>
      <w:r w:rsidRPr="00330A7E">
        <w:rPr>
          <w:rFonts w:ascii="Times New Roman" w:eastAsia="Times New Roman" w:hAnsi="Times New Roman" w:cs="Times New Roman"/>
          <w:b/>
          <w:bCs/>
          <w:color w:val="000000"/>
          <w:sz w:val="24"/>
          <w:szCs w:val="24"/>
          <w:lang w:eastAsia="vi-VN"/>
        </w:rPr>
        <w:br/>
      </w:r>
      <w:r w:rsidRPr="00330A7E">
        <w:rPr>
          <w:rFonts w:ascii="Times New Roman" w:eastAsia="Times New Roman" w:hAnsi="Times New Roman" w:cs="Times New Roman"/>
          <w:b/>
          <w:bCs/>
          <w:color w:val="000000"/>
          <w:sz w:val="24"/>
          <w:szCs w:val="24"/>
          <w:lang w:eastAsia="vi-VN"/>
        </w:rPr>
        <w:tab/>
        <w:t>b)</w:t>
      </w:r>
      <w:r w:rsidRPr="00330A7E">
        <w:rPr>
          <w:rFonts w:ascii="Times New Roman" w:eastAsia="Times New Roman" w:hAnsi="Times New Roman" w:cs="Times New Roman"/>
          <w:b/>
          <w:bCs/>
          <w:color w:val="000000"/>
          <w:sz w:val="24"/>
          <w:szCs w:val="24"/>
          <w:lang w:eastAsia="vi-VN"/>
        </w:rPr>
        <w:tab/>
      </w:r>
      <w:r w:rsidRPr="00330A7E">
        <w:rPr>
          <w:rFonts w:ascii="Times New Roman" w:eastAsia="Times New Roman" w:hAnsi="Times New Roman" w:cs="Times New Roman"/>
          <w:b/>
          <w:bCs/>
          <w:color w:val="000000"/>
          <w:position w:val="-16"/>
          <w:sz w:val="24"/>
          <w:szCs w:val="24"/>
        </w:rPr>
        <w:object w:dxaOrig="1460" w:dyaOrig="440" w14:anchorId="454A6786">
          <v:shape id="_x0000_i4767" type="#_x0000_t75" style="width:73.5pt;height:22.5pt" o:ole="">
            <v:imagedata r:id="rId6636" o:title=""/>
          </v:shape>
          <o:OLEObject Type="Embed" ProgID="Equation.DSMT4" ShapeID="_x0000_i4767" DrawAspect="Content" ObjectID="_1796843829" r:id="rId6637"/>
        </w:object>
      </w:r>
      <w:r w:rsidRPr="00330A7E">
        <w:rPr>
          <w:rFonts w:ascii="Times New Roman" w:eastAsia="Calibri" w:hAnsi="Times New Roman" w:cs="Times New Roman"/>
          <w:b/>
          <w:bCs/>
          <w:color w:val="000000"/>
          <w:sz w:val="24"/>
          <w:szCs w:val="24"/>
        </w:rPr>
        <w:t>.</w:t>
      </w:r>
      <w:r w:rsidRPr="00330A7E">
        <w:rPr>
          <w:rFonts w:ascii="Times New Roman" w:eastAsia="Times New Roman" w:hAnsi="Times New Roman" w:cs="Times New Roman"/>
          <w:b/>
          <w:bCs/>
          <w:color w:val="000000"/>
          <w:sz w:val="24"/>
          <w:szCs w:val="24"/>
          <w:lang w:eastAsia="vi-VN"/>
        </w:rPr>
        <w:br/>
      </w:r>
      <w:r w:rsidRPr="00330A7E">
        <w:rPr>
          <w:rFonts w:ascii="Times New Roman" w:eastAsia="Times New Roman" w:hAnsi="Times New Roman" w:cs="Times New Roman"/>
          <w:b/>
          <w:bCs/>
          <w:color w:val="000000"/>
          <w:sz w:val="24"/>
          <w:szCs w:val="24"/>
          <w:lang w:eastAsia="vi-VN"/>
        </w:rPr>
        <w:tab/>
        <w:t>c)</w:t>
      </w:r>
      <w:r w:rsidRPr="00330A7E">
        <w:rPr>
          <w:rFonts w:ascii="Times New Roman" w:eastAsia="Times New Roman" w:hAnsi="Times New Roman" w:cs="Times New Roman"/>
          <w:b/>
          <w:bCs/>
          <w:color w:val="000000"/>
          <w:sz w:val="24"/>
          <w:szCs w:val="24"/>
          <w:lang w:eastAsia="vi-VN"/>
        </w:rPr>
        <w:tab/>
      </w:r>
      <w:r w:rsidRPr="00330A7E">
        <w:rPr>
          <w:rFonts w:ascii="Times New Roman" w:eastAsia="Times New Roman" w:hAnsi="Times New Roman" w:cs="Times New Roman"/>
          <w:b/>
          <w:bCs/>
          <w:color w:val="000000"/>
          <w:position w:val="-16"/>
          <w:sz w:val="24"/>
          <w:szCs w:val="24"/>
        </w:rPr>
        <w:object w:dxaOrig="1480" w:dyaOrig="440" w14:anchorId="52726BF3">
          <v:shape id="_x0000_i4768" type="#_x0000_t75" style="width:74.25pt;height:22.5pt" o:ole="">
            <v:imagedata r:id="rId6638" o:title=""/>
          </v:shape>
          <o:OLEObject Type="Embed" ProgID="Equation.DSMT4" ShapeID="_x0000_i4768" DrawAspect="Content" ObjectID="_1796843830" r:id="rId6639"/>
        </w:object>
      </w:r>
      <w:r w:rsidRPr="00330A7E">
        <w:rPr>
          <w:rFonts w:ascii="Times New Roman" w:eastAsia="Calibri" w:hAnsi="Times New Roman" w:cs="Times New Roman"/>
          <w:b/>
          <w:bCs/>
          <w:color w:val="000000"/>
          <w:sz w:val="24"/>
          <w:szCs w:val="24"/>
        </w:rPr>
        <w:t>.</w:t>
      </w:r>
      <w:r w:rsidRPr="00330A7E">
        <w:rPr>
          <w:rFonts w:ascii="Times New Roman" w:eastAsia="Times New Roman" w:hAnsi="Times New Roman" w:cs="Times New Roman"/>
          <w:b/>
          <w:bCs/>
          <w:color w:val="000000"/>
          <w:sz w:val="24"/>
          <w:szCs w:val="24"/>
          <w:lang w:eastAsia="vi-VN"/>
        </w:rPr>
        <w:br/>
      </w:r>
      <w:r w:rsidRPr="00330A7E">
        <w:rPr>
          <w:rFonts w:ascii="Times New Roman" w:eastAsia="Times New Roman" w:hAnsi="Times New Roman" w:cs="Times New Roman"/>
          <w:b/>
          <w:bCs/>
          <w:color w:val="000000"/>
          <w:sz w:val="24"/>
          <w:szCs w:val="24"/>
          <w:lang w:eastAsia="vi-VN"/>
        </w:rPr>
        <w:tab/>
        <w:t>d)</w:t>
      </w:r>
      <w:r w:rsidRPr="00330A7E">
        <w:rPr>
          <w:rFonts w:ascii="Times New Roman" w:eastAsia="Times New Roman" w:hAnsi="Times New Roman" w:cs="Times New Roman"/>
          <w:color w:val="000000"/>
          <w:sz w:val="24"/>
          <w:szCs w:val="24"/>
        </w:rPr>
        <w:t xml:space="preserve"> </w:t>
      </w:r>
      <w:r w:rsidRPr="00330A7E">
        <w:rPr>
          <w:rFonts w:ascii="Times New Roman" w:eastAsia="Times New Roman" w:hAnsi="Times New Roman" w:cs="Times New Roman"/>
          <w:color w:val="000000"/>
          <w:sz w:val="24"/>
          <w:szCs w:val="24"/>
        </w:rPr>
        <w:tab/>
      </w:r>
      <w:r w:rsidRPr="00330A7E">
        <w:rPr>
          <w:rFonts w:ascii="Times New Roman" w:eastAsia="Times New Roman" w:hAnsi="Times New Roman" w:cs="Times New Roman"/>
          <w:color w:val="FF0000"/>
          <w:position w:val="-16"/>
          <w:sz w:val="24"/>
          <w:szCs w:val="24"/>
        </w:rPr>
        <w:object w:dxaOrig="1476" w:dyaOrig="444" w14:anchorId="0AA4352D">
          <v:shape id="_x0000_i4769" type="#_x0000_t75" style="width:73.5pt;height:22.5pt" o:ole="">
            <v:imagedata r:id="rId6640" o:title=""/>
          </v:shape>
          <o:OLEObject Type="Embed" ProgID="Equation.DSMT4" ShapeID="_x0000_i4769" DrawAspect="Content" ObjectID="_1796843831" r:id="rId6641"/>
        </w:object>
      </w:r>
      <w:r w:rsidRPr="00330A7E">
        <w:rPr>
          <w:rFonts w:ascii="Times New Roman" w:eastAsia="Times New Roman" w:hAnsi="Times New Roman" w:cs="Times New Roman"/>
          <w:color w:val="FF0000"/>
          <w:sz w:val="24"/>
          <w:szCs w:val="24"/>
        </w:rPr>
        <w:t>.</w:t>
      </w:r>
    </w:p>
    <w:p w14:paraId="5624B0D5" w14:textId="77777777" w:rsidR="00ED397D" w:rsidRPr="00330A7E" w:rsidRDefault="00ED397D" w:rsidP="00330A7E">
      <w:pPr>
        <w:spacing w:before="120"/>
        <w:rPr>
          <w:rFonts w:ascii="Times New Roman" w:eastAsia="Calibri" w:hAnsi="Times New Roman" w:cs="Times New Roman"/>
          <w:bCs/>
          <w:sz w:val="24"/>
          <w:szCs w:val="24"/>
        </w:rPr>
      </w:pPr>
      <w:r w:rsidRPr="00330A7E">
        <w:rPr>
          <w:rFonts w:ascii="Times New Roman" w:eastAsia="Calibri" w:hAnsi="Times New Roman" w:cs="Times New Roman"/>
          <w:b/>
          <w:color w:val="0033CC"/>
          <w:sz w:val="24"/>
          <w:szCs w:val="24"/>
        </w:rPr>
        <w:t>PHẦN III. Câu trắc nghiệm trả lời ngắn.</w:t>
      </w:r>
      <w:r w:rsidRPr="00330A7E">
        <w:rPr>
          <w:rFonts w:ascii="Times New Roman" w:eastAsia="Calibri" w:hAnsi="Times New Roman" w:cs="Times New Roman"/>
          <w:bCs/>
          <w:color w:val="0033CC"/>
          <w:sz w:val="24"/>
          <w:szCs w:val="24"/>
        </w:rPr>
        <w:t xml:space="preserve"> </w:t>
      </w:r>
      <w:r w:rsidRPr="00330A7E">
        <w:rPr>
          <w:rFonts w:ascii="Times New Roman" w:eastAsia="Calibri" w:hAnsi="Times New Roman" w:cs="Times New Roman"/>
          <w:bCs/>
          <w:sz w:val="24"/>
          <w:szCs w:val="24"/>
        </w:rPr>
        <w:t>Thí sinh trả lời từ câu 1 đến câu 6.</w:t>
      </w:r>
    </w:p>
    <w:p w14:paraId="58A0B67E" w14:textId="77777777" w:rsidR="00ED397D" w:rsidRPr="00330A7E" w:rsidRDefault="00ED397D" w:rsidP="000E1E56">
      <w:pPr>
        <w:numPr>
          <w:ilvl w:val="0"/>
          <w:numId w:val="56"/>
        </w:numPr>
        <w:tabs>
          <w:tab w:val="left" w:pos="992"/>
        </w:tabs>
        <w:spacing w:before="120" w:after="0"/>
        <w:contextualSpacing/>
        <w:jc w:val="both"/>
        <w:rPr>
          <w:rFonts w:ascii="Times New Roman" w:eastAsia="Calibri" w:hAnsi="Times New Roman" w:cs="Times New Roman"/>
          <w:sz w:val="24"/>
          <w:szCs w:val="24"/>
        </w:rPr>
      </w:pPr>
      <w:r w:rsidRPr="00330A7E">
        <w:rPr>
          <w:rFonts w:ascii="Times New Roman" w:eastAsia="MS Mincho" w:hAnsi="Times New Roman" w:cs="Times New Roman"/>
          <w:noProof/>
          <w:sz w:val="24"/>
          <w:szCs w:val="24"/>
          <w:lang w:eastAsia="en-US"/>
        </w:rPr>
        <w:drawing>
          <wp:anchor distT="0" distB="0" distL="114300" distR="114300" simplePos="0" relativeHeight="251719680" behindDoc="0" locked="0" layoutInCell="1" allowOverlap="1" wp14:anchorId="7FE84065" wp14:editId="0BFB5D6D">
            <wp:simplePos x="0" y="0"/>
            <wp:positionH relativeFrom="column">
              <wp:posOffset>3225165</wp:posOffset>
            </wp:positionH>
            <wp:positionV relativeFrom="paragraph">
              <wp:posOffset>1111885</wp:posOffset>
            </wp:positionV>
            <wp:extent cx="1155700" cy="1155700"/>
            <wp:effectExtent l="0" t="0" r="6350" b="6350"/>
            <wp:wrapTopAndBottom/>
            <wp:docPr id="2048663872" name="Picture 2048663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42" cstate="print">
                      <a:extLst>
                        <a:ext uri="{28A0092B-C50C-407E-A947-70E740481C1C}">
                          <a14:useLocalDpi xmlns:a14="http://schemas.microsoft.com/office/drawing/2010/main" val="0"/>
                        </a:ext>
                      </a:extLst>
                    </a:blip>
                    <a:srcRect/>
                    <a:stretch>
                      <a:fillRect/>
                    </a:stretch>
                  </pic:blipFill>
                  <pic:spPr bwMode="auto">
                    <a:xfrm>
                      <a:off x="0" y="0"/>
                      <a:ext cx="1155700" cy="1155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30A7E">
        <w:rPr>
          <w:rFonts w:ascii="Times New Roman" w:eastAsia="MS Mincho" w:hAnsi="Times New Roman" w:cs="Times New Roman"/>
          <w:noProof/>
          <w:sz w:val="24"/>
          <w:szCs w:val="24"/>
          <w:lang w:eastAsia="en-US"/>
        </w:rPr>
        <w:drawing>
          <wp:anchor distT="0" distB="0" distL="114300" distR="114300" simplePos="0" relativeHeight="251720704" behindDoc="0" locked="0" layoutInCell="1" allowOverlap="1" wp14:anchorId="453BE674" wp14:editId="2604D166">
            <wp:simplePos x="0" y="0"/>
            <wp:positionH relativeFrom="column">
              <wp:posOffset>672465</wp:posOffset>
            </wp:positionH>
            <wp:positionV relativeFrom="paragraph">
              <wp:posOffset>959485</wp:posOffset>
            </wp:positionV>
            <wp:extent cx="1422400" cy="1478915"/>
            <wp:effectExtent l="0" t="0" r="6350" b="6985"/>
            <wp:wrapTopAndBottom/>
            <wp:docPr id="409179754" name="Picture 409179754" descr="D:\luyen thi thpt quoc gia\vận dụng cao oke\HINH-P8\HINH P8\H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uyen thi thpt quoc gia\vận dụng cao oke\HINH-P8\HINH P8\H10.png"/>
                    <pic:cNvPicPr>
                      <a:picLocks noChangeAspect="1" noChangeArrowheads="1"/>
                    </pic:cNvPicPr>
                  </pic:nvPicPr>
                  <pic:blipFill>
                    <a:blip r:embed="rId6643">
                      <a:extLst>
                        <a:ext uri="{28A0092B-C50C-407E-A947-70E740481C1C}">
                          <a14:useLocalDpi xmlns:a14="http://schemas.microsoft.com/office/drawing/2010/main" val="0"/>
                        </a:ext>
                      </a:extLst>
                    </a:blip>
                    <a:srcRect/>
                    <a:stretch>
                      <a:fillRect/>
                    </a:stretch>
                  </pic:blipFill>
                  <pic:spPr bwMode="auto">
                    <a:xfrm>
                      <a:off x="0" y="0"/>
                      <a:ext cx="1422400" cy="1478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30A7E">
        <w:rPr>
          <w:rFonts w:ascii="Times New Roman" w:eastAsia="Calibri" w:hAnsi="Times New Roman" w:cs="Times New Roman"/>
          <w:sz w:val="24"/>
          <w:szCs w:val="24"/>
        </w:rPr>
        <w:t xml:space="preserve">Một khối cầu có bán kính là </w:t>
      </w:r>
      <w:r w:rsidRPr="00330A7E">
        <w:rPr>
          <w:rFonts w:ascii="Times New Roman" w:eastAsia="MS Mincho" w:hAnsi="Times New Roman" w:cs="Times New Roman"/>
          <w:noProof/>
          <w:position w:val="-14"/>
          <w:sz w:val="24"/>
          <w:szCs w:val="24"/>
          <w:lang w:eastAsia="en-US"/>
        </w:rPr>
        <w:drawing>
          <wp:inline distT="0" distB="0" distL="0" distR="0" wp14:anchorId="21E2070E" wp14:editId="7735651F">
            <wp:extent cx="447675" cy="257175"/>
            <wp:effectExtent l="0" t="0" r="9525" b="9525"/>
            <wp:docPr id="25936868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44" cstate="print">
                      <a:extLst>
                        <a:ext uri="{28A0092B-C50C-407E-A947-70E740481C1C}">
                          <a14:useLocalDpi xmlns:a14="http://schemas.microsoft.com/office/drawing/2010/main" val="0"/>
                        </a:ext>
                      </a:extLst>
                    </a:blip>
                    <a:srcRect/>
                    <a:stretch>
                      <a:fillRect/>
                    </a:stretch>
                  </pic:blipFill>
                  <pic:spPr bwMode="auto">
                    <a:xfrm>
                      <a:off x="0" y="0"/>
                      <a:ext cx="447675" cy="257175"/>
                    </a:xfrm>
                    <a:prstGeom prst="rect">
                      <a:avLst/>
                    </a:prstGeom>
                    <a:noFill/>
                    <a:ln>
                      <a:noFill/>
                    </a:ln>
                  </pic:spPr>
                </pic:pic>
              </a:graphicData>
            </a:graphic>
          </wp:inline>
        </w:drawing>
      </w:r>
      <w:r w:rsidRPr="00330A7E">
        <w:rPr>
          <w:rFonts w:ascii="Times New Roman" w:eastAsia="Calibri" w:hAnsi="Times New Roman" w:cs="Times New Roman"/>
          <w:sz w:val="24"/>
          <w:szCs w:val="24"/>
        </w:rPr>
        <w:t xml:space="preserve">, người ta cắt bỏ hai phần của khối cầu bằng hai mặt phẳng song song cùng vuông góc đường kính và cách tâm một khoảng </w:t>
      </w:r>
      <w:r w:rsidRPr="00330A7E">
        <w:rPr>
          <w:rFonts w:ascii="Times New Roman" w:eastAsia="MS Mincho" w:hAnsi="Times New Roman" w:cs="Times New Roman"/>
          <w:noProof/>
          <w:position w:val="-14"/>
          <w:sz w:val="24"/>
          <w:szCs w:val="24"/>
          <w:lang w:eastAsia="en-US"/>
        </w:rPr>
        <w:drawing>
          <wp:inline distT="0" distB="0" distL="0" distR="0" wp14:anchorId="56754993" wp14:editId="6C947B38">
            <wp:extent cx="428625" cy="257175"/>
            <wp:effectExtent l="0" t="0" r="9525" b="9525"/>
            <wp:docPr id="14956449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45" cstate="print">
                      <a:extLst>
                        <a:ext uri="{28A0092B-C50C-407E-A947-70E740481C1C}">
                          <a14:useLocalDpi xmlns:a14="http://schemas.microsoft.com/office/drawing/2010/main" val="0"/>
                        </a:ext>
                      </a:extLst>
                    </a:blip>
                    <a:srcRect/>
                    <a:stretch>
                      <a:fillRect/>
                    </a:stretch>
                  </pic:blipFill>
                  <pic:spPr bwMode="auto">
                    <a:xfrm>
                      <a:off x="0" y="0"/>
                      <a:ext cx="428625" cy="257175"/>
                    </a:xfrm>
                    <a:prstGeom prst="rect">
                      <a:avLst/>
                    </a:prstGeom>
                    <a:noFill/>
                    <a:ln>
                      <a:noFill/>
                    </a:ln>
                  </pic:spPr>
                </pic:pic>
              </a:graphicData>
            </a:graphic>
          </wp:inline>
        </w:drawing>
      </w:r>
      <w:r w:rsidRPr="00330A7E">
        <w:rPr>
          <w:rFonts w:ascii="Times New Roman" w:eastAsia="Calibri" w:hAnsi="Times New Roman" w:cs="Times New Roman"/>
          <w:sz w:val="24"/>
          <w:szCs w:val="24"/>
        </w:rPr>
        <w:t xml:space="preserve"> để làm một chiếc lu đựng nước (như hình vẽ). Tính thể tích (đơn vị </w:t>
      </w:r>
      <w:r w:rsidRPr="00330A7E">
        <w:rPr>
          <w:rFonts w:ascii="Times New Roman" w:eastAsia="MS Mincho" w:hAnsi="Times New Roman" w:cs="Times New Roman"/>
          <w:position w:val="-6"/>
          <w:sz w:val="24"/>
          <w:szCs w:val="24"/>
        </w:rPr>
        <w:object w:dxaOrig="440" w:dyaOrig="340" w14:anchorId="5898C867">
          <v:shape id="_x0000_i4770" type="#_x0000_t75" style="width:21.75pt;height:17.25pt" o:ole="">
            <v:imagedata r:id="rId6646" o:title=""/>
          </v:shape>
          <o:OLEObject Type="Embed" ProgID="Equation.DSMT4" ShapeID="_x0000_i4770" DrawAspect="Content" ObjectID="_1796843832" r:id="rId6647"/>
        </w:object>
      </w:r>
      <w:r w:rsidRPr="00330A7E">
        <w:rPr>
          <w:rFonts w:ascii="Times New Roman" w:eastAsia="Calibri" w:hAnsi="Times New Roman" w:cs="Times New Roman"/>
          <w:sz w:val="24"/>
          <w:szCs w:val="24"/>
        </w:rPr>
        <w:t>) mà chiếc lu chứa được, kết quả làm tròn đến hàng đơn vị.</w:t>
      </w:r>
    </w:p>
    <w:p w14:paraId="2885D4D2" w14:textId="77777777" w:rsidR="00ED397D" w:rsidRPr="00330A7E" w:rsidRDefault="00ED397D" w:rsidP="000E1E56">
      <w:pPr>
        <w:numPr>
          <w:ilvl w:val="0"/>
          <w:numId w:val="56"/>
        </w:numPr>
        <w:tabs>
          <w:tab w:val="left" w:pos="992"/>
        </w:tabs>
        <w:spacing w:before="120" w:after="0"/>
        <w:contextualSpacing/>
        <w:jc w:val="both"/>
        <w:rPr>
          <w:rFonts w:ascii="Times New Roman" w:eastAsia="Calibri" w:hAnsi="Times New Roman" w:cs="Times New Roman"/>
          <w:noProof/>
          <w:sz w:val="24"/>
          <w:szCs w:val="24"/>
        </w:rPr>
      </w:pPr>
      <w:r w:rsidRPr="00330A7E">
        <w:rPr>
          <w:rFonts w:ascii="Times New Roman" w:eastAsia="Calibri" w:hAnsi="Times New Roman" w:cs="Times New Roman"/>
          <w:noProof/>
          <w:sz w:val="24"/>
          <w:szCs w:val="24"/>
        </w:rPr>
        <w:t xml:space="preserve">Chướng ngại vật “tường cong” trong một sân thi đấu X-Game là một khối bê tông có chiều cao từ mặt đất lên là </w:t>
      </w:r>
      <w:r w:rsidRPr="00330A7E">
        <w:rPr>
          <w:rFonts w:ascii="Times New Roman" w:eastAsia="MS Mincho" w:hAnsi="Times New Roman" w:cs="Times New Roman"/>
          <w:position w:val="-10"/>
          <w:sz w:val="24"/>
          <w:szCs w:val="24"/>
        </w:rPr>
        <w:object w:dxaOrig="600" w:dyaOrig="320" w14:anchorId="784CF513">
          <v:shape id="_x0000_i4771" type="#_x0000_t75" style="width:30pt;height:15.75pt" o:ole="">
            <v:imagedata r:id="rId6648" o:title=""/>
          </v:shape>
          <o:OLEObject Type="Embed" ProgID="Equation.DSMT4" ShapeID="_x0000_i4771" DrawAspect="Content" ObjectID="_1796843833" r:id="rId6649"/>
        </w:object>
      </w:r>
      <w:r w:rsidRPr="00330A7E">
        <w:rPr>
          <w:rFonts w:ascii="Times New Roman" w:eastAsia="Calibri" w:hAnsi="Times New Roman" w:cs="Times New Roman"/>
          <w:noProof/>
          <w:sz w:val="24"/>
          <w:szCs w:val="24"/>
        </w:rPr>
        <w:t xml:space="preserve">. Giao của mặt tường cong và mặt đất là đoạn thẳng </w:t>
      </w:r>
      <w:r w:rsidRPr="00330A7E">
        <w:rPr>
          <w:rFonts w:ascii="Times New Roman" w:eastAsia="MS Mincho" w:hAnsi="Times New Roman" w:cs="Times New Roman"/>
          <w:position w:val="-10"/>
          <w:sz w:val="24"/>
          <w:szCs w:val="24"/>
        </w:rPr>
        <w:object w:dxaOrig="980" w:dyaOrig="320" w14:anchorId="3B62DC0E">
          <v:shape id="_x0000_i4772" type="#_x0000_t75" style="width:48.75pt;height:15.75pt" o:ole="">
            <v:imagedata r:id="rId6650" o:title=""/>
          </v:shape>
          <o:OLEObject Type="Embed" ProgID="Equation.DSMT4" ShapeID="_x0000_i4772" DrawAspect="Content" ObjectID="_1796843834" r:id="rId6651"/>
        </w:object>
      </w:r>
      <w:r w:rsidRPr="00330A7E">
        <w:rPr>
          <w:rFonts w:ascii="Times New Roman" w:eastAsia="Calibri" w:hAnsi="Times New Roman" w:cs="Times New Roman"/>
          <w:noProof/>
          <w:sz w:val="24"/>
          <w:szCs w:val="24"/>
        </w:rPr>
        <w:t xml:space="preserve">. Thiết diện của khối tường cong cắt bởi mặt phẳng vuông góc với </w:t>
      </w:r>
      <w:r w:rsidRPr="00330A7E">
        <w:rPr>
          <w:rFonts w:ascii="Times New Roman" w:eastAsia="MS Mincho" w:hAnsi="Times New Roman" w:cs="Times New Roman"/>
          <w:position w:val="-4"/>
          <w:sz w:val="24"/>
          <w:szCs w:val="24"/>
        </w:rPr>
        <w:object w:dxaOrig="380" w:dyaOrig="240" w14:anchorId="5AA0CC31">
          <v:shape id="_x0000_i4773" type="#_x0000_t75" style="width:18.75pt;height:12.75pt" o:ole="">
            <v:imagedata r:id="rId6652" o:title=""/>
          </v:shape>
          <o:OLEObject Type="Embed" ProgID="Equation.DSMT4" ShapeID="_x0000_i4773" DrawAspect="Content" ObjectID="_1796843835" r:id="rId6653"/>
        </w:object>
      </w:r>
      <w:r w:rsidRPr="00330A7E">
        <w:rPr>
          <w:rFonts w:ascii="Times New Roman" w:eastAsia="Calibri" w:hAnsi="Times New Roman" w:cs="Times New Roman"/>
          <w:noProof/>
          <w:sz w:val="24"/>
          <w:szCs w:val="24"/>
        </w:rPr>
        <w:t xml:space="preserve"> tại </w:t>
      </w:r>
      <w:r w:rsidRPr="00330A7E">
        <w:rPr>
          <w:rFonts w:ascii="Times New Roman" w:eastAsia="MS Mincho" w:hAnsi="Times New Roman" w:cs="Times New Roman"/>
          <w:position w:val="-4"/>
          <w:sz w:val="24"/>
          <w:szCs w:val="24"/>
        </w:rPr>
        <w:object w:dxaOrig="240" w:dyaOrig="240" w14:anchorId="65C65C19">
          <v:shape id="_x0000_i4774" type="#_x0000_t75" style="width:12.75pt;height:12.75pt" o:ole="">
            <v:imagedata r:id="rId6654" o:title=""/>
          </v:shape>
          <o:OLEObject Type="Embed" ProgID="Equation.DSMT4" ShapeID="_x0000_i4774" DrawAspect="Content" ObjectID="_1796843836" r:id="rId6655"/>
        </w:object>
      </w:r>
      <w:r w:rsidRPr="00330A7E">
        <w:rPr>
          <w:rFonts w:ascii="Times New Roman" w:eastAsia="Calibri" w:hAnsi="Times New Roman" w:cs="Times New Roman"/>
          <w:noProof/>
          <w:sz w:val="24"/>
          <w:szCs w:val="24"/>
        </w:rPr>
        <w:t xml:space="preserve"> là một hình tam giác vuông cong </w:t>
      </w:r>
      <w:r w:rsidRPr="00330A7E">
        <w:rPr>
          <w:rFonts w:ascii="Times New Roman" w:eastAsia="MS Mincho" w:hAnsi="Times New Roman" w:cs="Times New Roman"/>
          <w:position w:val="-6"/>
          <w:sz w:val="24"/>
          <w:szCs w:val="24"/>
        </w:rPr>
        <w:object w:dxaOrig="560" w:dyaOrig="260" w14:anchorId="05C8254B">
          <v:shape id="_x0000_i4775" type="#_x0000_t75" style="width:28.5pt;height:12.75pt" o:ole="">
            <v:imagedata r:id="rId6656" o:title=""/>
          </v:shape>
          <o:OLEObject Type="Embed" ProgID="Equation.DSMT4" ShapeID="_x0000_i4775" DrawAspect="Content" ObjectID="_1796843837" r:id="rId6657"/>
        </w:object>
      </w:r>
      <w:r w:rsidRPr="00330A7E">
        <w:rPr>
          <w:rFonts w:ascii="Times New Roman" w:eastAsia="Calibri" w:hAnsi="Times New Roman" w:cs="Times New Roman"/>
          <w:noProof/>
          <w:sz w:val="24"/>
          <w:szCs w:val="24"/>
        </w:rPr>
        <w:t xml:space="preserve"> với </w:t>
      </w:r>
      <w:r w:rsidRPr="00330A7E">
        <w:rPr>
          <w:rFonts w:ascii="Times New Roman" w:eastAsia="MS Mincho" w:hAnsi="Times New Roman" w:cs="Times New Roman"/>
          <w:position w:val="-10"/>
          <w:sz w:val="24"/>
          <w:szCs w:val="24"/>
        </w:rPr>
        <w:object w:dxaOrig="999" w:dyaOrig="320" w14:anchorId="6A4B6B89">
          <v:shape id="_x0000_i4776" type="#_x0000_t75" style="width:50.25pt;height:15.75pt" o:ole="">
            <v:imagedata r:id="rId6658" o:title=""/>
          </v:shape>
          <o:OLEObject Type="Embed" ProgID="Equation.DSMT4" ShapeID="_x0000_i4776" DrawAspect="Content" ObjectID="_1796843838" r:id="rId6659"/>
        </w:object>
      </w:r>
      <w:r w:rsidRPr="00330A7E">
        <w:rPr>
          <w:rFonts w:ascii="Times New Roman" w:eastAsia="Calibri" w:hAnsi="Times New Roman" w:cs="Times New Roman"/>
          <w:noProof/>
          <w:sz w:val="24"/>
          <w:szCs w:val="24"/>
        </w:rPr>
        <w:t xml:space="preserve">, </w:t>
      </w:r>
      <w:r w:rsidRPr="00330A7E">
        <w:rPr>
          <w:rFonts w:ascii="Times New Roman" w:eastAsia="MS Mincho" w:hAnsi="Times New Roman" w:cs="Times New Roman"/>
          <w:position w:val="-10"/>
          <w:sz w:val="24"/>
          <w:szCs w:val="24"/>
        </w:rPr>
        <w:object w:dxaOrig="1160" w:dyaOrig="320" w14:anchorId="6A6956EF">
          <v:shape id="_x0000_i4777" type="#_x0000_t75" style="width:57.75pt;height:15.75pt" o:ole="">
            <v:imagedata r:id="rId6660" o:title=""/>
          </v:shape>
          <o:OLEObject Type="Embed" ProgID="Equation.DSMT4" ShapeID="_x0000_i4777" DrawAspect="Content" ObjectID="_1796843839" r:id="rId6661"/>
        </w:object>
      </w:r>
      <w:r w:rsidRPr="00330A7E">
        <w:rPr>
          <w:rFonts w:ascii="Times New Roman" w:eastAsia="Calibri" w:hAnsi="Times New Roman" w:cs="Times New Roman"/>
          <w:noProof/>
          <w:sz w:val="24"/>
          <w:szCs w:val="24"/>
        </w:rPr>
        <w:t xml:space="preserve"> và cạnh cong </w:t>
      </w:r>
      <w:r w:rsidRPr="00330A7E">
        <w:rPr>
          <w:rFonts w:ascii="Times New Roman" w:eastAsia="MS Mincho" w:hAnsi="Times New Roman" w:cs="Times New Roman"/>
          <w:position w:val="-4"/>
          <w:sz w:val="24"/>
          <w:szCs w:val="24"/>
        </w:rPr>
        <w:object w:dxaOrig="400" w:dyaOrig="240" w14:anchorId="66390BCD">
          <v:shape id="_x0000_i4778" type="#_x0000_t75" style="width:20.25pt;height:12.75pt" o:ole="">
            <v:imagedata r:id="rId6662" o:title=""/>
          </v:shape>
          <o:OLEObject Type="Embed" ProgID="Equation.DSMT4" ShapeID="_x0000_i4778" DrawAspect="Content" ObjectID="_1796843840" r:id="rId6663"/>
        </w:object>
      </w:r>
      <w:r w:rsidRPr="00330A7E">
        <w:rPr>
          <w:rFonts w:ascii="Times New Roman" w:eastAsia="Calibri" w:hAnsi="Times New Roman" w:cs="Times New Roman"/>
          <w:noProof/>
          <w:sz w:val="24"/>
          <w:szCs w:val="24"/>
        </w:rPr>
        <w:t xml:space="preserve"> nằm trên một đường parabol có trục đối xứng vuông góc với mặt đất. Tại vị trí </w:t>
      </w:r>
      <w:r w:rsidRPr="00330A7E">
        <w:rPr>
          <w:rFonts w:ascii="Times New Roman" w:eastAsia="MS Mincho" w:hAnsi="Times New Roman" w:cs="Times New Roman"/>
          <w:position w:val="-4"/>
          <w:sz w:val="24"/>
          <w:szCs w:val="24"/>
        </w:rPr>
        <w:object w:dxaOrig="300" w:dyaOrig="240" w14:anchorId="3586B6C7">
          <v:shape id="_x0000_i4779" type="#_x0000_t75" style="width:15pt;height:12.75pt" o:ole="">
            <v:imagedata r:id="rId6664" o:title=""/>
          </v:shape>
          <o:OLEObject Type="Embed" ProgID="Equation.DSMT4" ShapeID="_x0000_i4779" DrawAspect="Content" ObjectID="_1796843841" r:id="rId6665"/>
        </w:object>
      </w:r>
      <w:r w:rsidRPr="00330A7E">
        <w:rPr>
          <w:rFonts w:ascii="Times New Roman" w:eastAsia="Calibri" w:hAnsi="Times New Roman" w:cs="Times New Roman"/>
          <w:noProof/>
          <w:sz w:val="24"/>
          <w:szCs w:val="24"/>
        </w:rPr>
        <w:t xml:space="preserve"> là trung điểm của </w:t>
      </w:r>
      <w:r w:rsidRPr="00330A7E">
        <w:rPr>
          <w:rFonts w:ascii="Times New Roman" w:eastAsia="MS Mincho" w:hAnsi="Times New Roman" w:cs="Times New Roman"/>
          <w:position w:val="-6"/>
          <w:sz w:val="24"/>
          <w:szCs w:val="24"/>
        </w:rPr>
        <w:object w:dxaOrig="400" w:dyaOrig="260" w14:anchorId="0C1EBB13">
          <v:shape id="_x0000_i4780" type="#_x0000_t75" style="width:20.25pt;height:12.75pt" o:ole="">
            <v:imagedata r:id="rId6666" o:title=""/>
          </v:shape>
          <o:OLEObject Type="Embed" ProgID="Equation.DSMT4" ShapeID="_x0000_i4780" DrawAspect="Content" ObjectID="_1796843842" r:id="rId6667"/>
        </w:object>
      </w:r>
      <w:r w:rsidRPr="00330A7E">
        <w:rPr>
          <w:rFonts w:ascii="Times New Roman" w:eastAsia="Calibri" w:hAnsi="Times New Roman" w:cs="Times New Roman"/>
          <w:noProof/>
          <w:sz w:val="24"/>
          <w:szCs w:val="24"/>
        </w:rPr>
        <w:t xml:space="preserve"> thì tường cong có độ cao </w:t>
      </w:r>
      <w:r w:rsidRPr="00330A7E">
        <w:rPr>
          <w:rFonts w:ascii="Times New Roman" w:eastAsia="MS Mincho" w:hAnsi="Times New Roman" w:cs="Times New Roman"/>
          <w:position w:val="-10"/>
          <w:sz w:val="24"/>
          <w:szCs w:val="24"/>
        </w:rPr>
        <w:object w:dxaOrig="380" w:dyaOrig="320" w14:anchorId="11FB8605">
          <v:shape id="_x0000_i4781" type="#_x0000_t75" style="width:18.75pt;height:15.75pt" o:ole="">
            <v:imagedata r:id="rId6668" o:title=""/>
          </v:shape>
          <o:OLEObject Type="Embed" ProgID="Equation.DSMT4" ShapeID="_x0000_i4781" DrawAspect="Content" ObjectID="_1796843843" r:id="rId6669"/>
        </w:object>
      </w:r>
      <w:r w:rsidRPr="00330A7E">
        <w:rPr>
          <w:rFonts w:ascii="Times New Roman" w:eastAsia="Calibri" w:hAnsi="Times New Roman" w:cs="Times New Roman"/>
          <w:noProof/>
          <w:sz w:val="24"/>
          <w:szCs w:val="24"/>
        </w:rPr>
        <w:t xml:space="preserve"> (xem hình minh họa bên). Tính thể tích bê tông cần sử dụng để tạo nên khối tường cong đó, kết quả làm tròn đến hàng phần mười.</w:t>
      </w:r>
    </w:p>
    <w:p w14:paraId="314235FC" w14:textId="77777777" w:rsidR="00ED397D" w:rsidRPr="00330A7E" w:rsidRDefault="00FA344A" w:rsidP="00330A7E">
      <w:pPr>
        <w:ind w:left="992" w:firstLine="283"/>
        <w:jc w:val="center"/>
        <w:rPr>
          <w:rFonts w:ascii="Times New Roman" w:eastAsia="Calibri" w:hAnsi="Times New Roman" w:cs="Times New Roman"/>
          <w:b/>
          <w:noProof/>
          <w:sz w:val="24"/>
          <w:szCs w:val="24"/>
        </w:rPr>
      </w:pPr>
      <w:r>
        <w:rPr>
          <w:rFonts w:ascii="Times New Roman" w:eastAsia="Calibri" w:hAnsi="Times New Roman" w:cs="Times New Roman"/>
          <w:sz w:val="24"/>
          <w:szCs w:val="24"/>
        </w:rPr>
      </w:r>
      <w:r>
        <w:rPr>
          <w:rFonts w:ascii="Times New Roman" w:eastAsia="Calibri" w:hAnsi="Times New Roman" w:cs="Times New Roman"/>
          <w:sz w:val="24"/>
          <w:szCs w:val="24"/>
        </w:rPr>
        <w:pict w14:anchorId="7951378B">
          <v:group id="_x0000_s1551" style="width:193.45pt;height:127.9pt;mso-position-horizontal-relative:char;mso-position-vertical-relative:line" coordorigin="2473,7315" coordsize="4167,2744">
            <v:shape id="_x0000_s1552" style="position:absolute;left:2783;top:7315;width:3172;height:2447;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v-text-anchor:top" coordsize="3172,2447" path="m,1714l397,1608,813,1449r415,-310l1661,680,2005,247,2208,r964,733l2766,1237r-310,344l2067,1963r-344,219l1192,2385r-220,62l,1714xe" fillcolor="#ffc000" stroked="f" strokecolor="blue" strokeweight="1pt">
              <v:fill r:id="rId6670" o:title="Diagonal brick" type="pattern"/>
              <v:path arrowok="t"/>
            </v:shape>
            <v:shape id="_x0000_s1553" type="#_x0000_t32" style="position:absolute;left:3755;top:9762;width:2208;height:0" o:connectortype="straight" strokecolor="blue" strokeweight="1pt"/>
            <v:shape id="_x0000_s1554" type="#_x0000_t32" style="position:absolute;left:4974;top:9029;width:989;height:734" o:connectortype="straight" strokecolor="blue">
              <v:stroke dashstyle="dash"/>
            </v:shape>
            <v:shape id="_x0000_s1555" type="#_x0000_t32" style="position:absolute;left:2766;top:9029;width:989;height:734" o:connectortype="straight" strokecolor="blue" strokeweight="1.5pt"/>
            <v:shape id="_x0000_s1556" type="#_x0000_t32" style="position:absolute;left:2783;top:9029;width:2208;height:0" o:connectortype="straight" strokecolor="blue">
              <v:stroke dashstyle="dash"/>
            </v:shape>
            <v:shape id="_x0000_s1557" type="#_x0000_t32" style="position:absolute;left:4983;top:7315;width:0;height:1714;flip:y" o:connectortype="straight" strokecolor="blue">
              <v:stroke dashstyle="dash"/>
            </v:shape>
            <v:shape id="_x0000_s1558" type="#_x0000_t32" style="position:absolute;left:5964;top:8048;width:0;height:1714;flip:y" o:connectortype="straight" strokecolor="blue" strokeweight="1pt"/>
            <v:shape id="_x0000_s1559" type="#_x0000_t32" style="position:absolute;left:4974;top:7315;width:989;height:734" o:connectortype="straight" strokecolor="blue" strokeweight="1.5pt"/>
            <v:shape id="_x0000_s1560" style="position:absolute;left:3755;top:8048;width:2208;height:1715;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2208,1715" path="m2208,c1831,471,1454,942,1086,1228,718,1514,359,1614,,1715e" filled="f" strokecolor="blue" strokeweight="1.5pt">
              <v:path arrowok="t"/>
            </v:shape>
            <v:shape id="_x0000_s1561" style="position:absolute;left:2783;top:7315;width:2208;height:1714;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2208,1714" path="m2208,c1831,484,1454,968,1086,1254,718,1540,359,1627,,1714e" filled="f" strokecolor="blue" strokeweight="1.5pt">
              <v:path arrowok="t"/>
            </v:shape>
            <v:shape id="_x0000_s1562" type="#_x0000_t32" style="position:absolute;left:4850;top:9278;width:0;height:493" o:connectortype="straight" strokecolor="blue" strokeweight="1pt"/>
            <v:shape id="_x0000_s1563" type="#_x0000_t75" style="position:absolute;left:3579;top:9762;width:239;height:256">
              <v:imagedata r:id="rId6671" o:title=""/>
            </v:shape>
            <v:shape id="_x0000_s1564" type="#_x0000_t75" style="position:absolute;left:2473;top:8879;width:239;height:256">
              <v:imagedata r:id="rId6672" o:title=""/>
            </v:shape>
            <v:shape id="_x0000_s1565" type="#_x0000_t75" style="position:absolute;left:5963;top:9762;width:239;height:275">
              <v:imagedata r:id="rId6673" o:title=""/>
            </v:shape>
            <v:shape id="_x0000_s1566" type="#_x0000_t75" style="position:absolute;left:4681;top:9762;width:319;height:256">
              <v:imagedata r:id="rId6674" o:title=""/>
            </v:shape>
            <v:shape id="_x0000_s1567" type="#_x0000_t75" style="position:absolute;left:5963;top:7871;width:239;height:256">
              <v:imagedata r:id="rId6675" o:title=""/>
            </v:shape>
            <v:shape id="_x0000_s1568" type="#_x0000_t75" style="position:absolute;left:2853;top:9368;width:418;height:315">
              <v:imagedata r:id="rId6676" o:title=""/>
            </v:shape>
            <v:shape id="_x0000_s1569" type="#_x0000_t75" style="position:absolute;left:4868;top:9368;width:378;height:315">
              <v:imagedata r:id="rId6677" o:title=""/>
            </v:shape>
            <v:shape id="_x0000_s1570" type="#_x0000_t75" style="position:absolute;left:6043;top:8714;width:597;height:315">
              <v:imagedata r:id="rId6678" o:title=""/>
            </v:shape>
            <v:shape id="_x0000_s1571" type="#_x0000_t75" style="position:absolute;left:4133;top:9744;width:418;height:315">
              <v:imagedata r:id="rId6679" o:title=""/>
            </v:shape>
            <w10:wrap type="none"/>
            <w10:anchorlock/>
          </v:group>
          <o:OLEObject Type="Embed" ProgID="Equation.DSMT4" ShapeID="_x0000_s1563" DrawAspect="Content" ObjectID="_1796845509" r:id="rId6680"/>
          <o:OLEObject Type="Embed" ProgID="Equation.DSMT4" ShapeID="_x0000_s1564" DrawAspect="Content" ObjectID="_1796845510" r:id="rId6681"/>
          <o:OLEObject Type="Embed" ProgID="Equation.DSMT4" ShapeID="_x0000_s1565" DrawAspect="Content" ObjectID="_1796845511" r:id="rId6682"/>
          <o:OLEObject Type="Embed" ProgID="Equation.DSMT4" ShapeID="_x0000_s1566" DrawAspect="Content" ObjectID="_1796845512" r:id="rId6683"/>
          <o:OLEObject Type="Embed" ProgID="Equation.DSMT4" ShapeID="_x0000_s1567" DrawAspect="Content" ObjectID="_1796845513" r:id="rId6684"/>
          <o:OLEObject Type="Embed" ProgID="Equation.DSMT4" ShapeID="_x0000_s1568" DrawAspect="Content" ObjectID="_1796845514" r:id="rId6685"/>
          <o:OLEObject Type="Embed" ProgID="Equation.DSMT4" ShapeID="_x0000_s1569" DrawAspect="Content" ObjectID="_1796845515" r:id="rId6686"/>
          <o:OLEObject Type="Embed" ProgID="Equation.DSMT4" ShapeID="_x0000_s1570" DrawAspect="Content" ObjectID="_1796845516" r:id="rId6687"/>
          <o:OLEObject Type="Embed" ProgID="Equation.DSMT4" ShapeID="_x0000_s1571" DrawAspect="Content" ObjectID="_1796845517" r:id="rId6688"/>
        </w:pict>
      </w:r>
    </w:p>
    <w:p w14:paraId="541DD924" w14:textId="77777777" w:rsidR="00ED397D" w:rsidRPr="00330A7E" w:rsidRDefault="00ED397D" w:rsidP="000E1E56">
      <w:pPr>
        <w:widowControl w:val="0"/>
        <w:numPr>
          <w:ilvl w:val="0"/>
          <w:numId w:val="56"/>
        </w:numPr>
        <w:tabs>
          <w:tab w:val="left" w:pos="992"/>
        </w:tabs>
        <w:spacing w:before="120" w:after="0"/>
        <w:contextualSpacing/>
        <w:jc w:val="both"/>
        <w:rPr>
          <w:rFonts w:ascii="Times New Roman" w:eastAsia="MS Mincho" w:hAnsi="Times New Roman" w:cs="Times New Roman"/>
          <w:sz w:val="24"/>
          <w:szCs w:val="24"/>
        </w:rPr>
      </w:pPr>
      <w:r w:rsidRPr="00330A7E">
        <w:rPr>
          <w:rFonts w:ascii="Times New Roman" w:eastAsia="MS Mincho" w:hAnsi="Times New Roman" w:cs="Times New Roman"/>
          <w:sz w:val="24"/>
          <w:szCs w:val="24"/>
          <w:lang w:val="vi-VN"/>
        </w:rPr>
        <w:t xml:space="preserve">Cho ba lực </w:t>
      </w:r>
      <w:r w:rsidRPr="00330A7E">
        <w:rPr>
          <w:rFonts w:ascii="Times New Roman" w:eastAsia="MS Mincho" w:hAnsi="Times New Roman" w:cs="Times New Roman"/>
          <w:position w:val="-12"/>
          <w:sz w:val="24"/>
          <w:szCs w:val="24"/>
        </w:rPr>
        <w:object w:dxaOrig="859" w:dyaOrig="420" w14:anchorId="3BCCC582">
          <v:shape id="_x0000_i4782" type="#_x0000_t75" style="width:42.75pt;height:21pt" o:ole="">
            <v:imagedata r:id="rId6689" o:title=""/>
          </v:shape>
          <o:OLEObject Type="Embed" ProgID="Equation.DSMT4" ShapeID="_x0000_i4782" DrawAspect="Content" ObjectID="_1796843844" r:id="rId6690"/>
        </w:object>
      </w:r>
      <w:r w:rsidRPr="00330A7E">
        <w:rPr>
          <w:rFonts w:ascii="Times New Roman" w:eastAsia="MS Mincho" w:hAnsi="Times New Roman" w:cs="Times New Roman"/>
          <w:sz w:val="24"/>
          <w:szCs w:val="24"/>
          <w:lang w:val="vi-VN"/>
        </w:rPr>
        <w:t xml:space="preserve">, </w:t>
      </w:r>
      <w:r w:rsidRPr="00330A7E">
        <w:rPr>
          <w:rFonts w:ascii="Times New Roman" w:eastAsia="MS Mincho" w:hAnsi="Times New Roman" w:cs="Times New Roman"/>
          <w:position w:val="-12"/>
          <w:sz w:val="24"/>
          <w:szCs w:val="24"/>
        </w:rPr>
        <w:object w:dxaOrig="900" w:dyaOrig="420" w14:anchorId="39C1E95D">
          <v:shape id="_x0000_i4783" type="#_x0000_t75" style="width:45pt;height:21pt" o:ole="">
            <v:imagedata r:id="rId6691" o:title=""/>
          </v:shape>
          <o:OLEObject Type="Embed" ProgID="Equation.DSMT4" ShapeID="_x0000_i4783" DrawAspect="Content" ObjectID="_1796843845" r:id="rId6692"/>
        </w:object>
      </w:r>
      <w:r w:rsidRPr="00330A7E">
        <w:rPr>
          <w:rFonts w:ascii="Times New Roman" w:eastAsia="MS Mincho" w:hAnsi="Times New Roman" w:cs="Times New Roman"/>
          <w:sz w:val="24"/>
          <w:szCs w:val="24"/>
          <w:lang w:val="vi-VN"/>
        </w:rPr>
        <w:t xml:space="preserve">, </w:t>
      </w:r>
      <w:r w:rsidRPr="00330A7E">
        <w:rPr>
          <w:rFonts w:ascii="Times New Roman" w:eastAsia="MS Mincho" w:hAnsi="Times New Roman" w:cs="Times New Roman"/>
          <w:position w:val="-12"/>
          <w:sz w:val="24"/>
          <w:szCs w:val="24"/>
        </w:rPr>
        <w:object w:dxaOrig="920" w:dyaOrig="420" w14:anchorId="5F226628">
          <v:shape id="_x0000_i4784" type="#_x0000_t75" style="width:45.75pt;height:21pt" o:ole="">
            <v:imagedata r:id="rId6693" o:title=""/>
          </v:shape>
          <o:OLEObject Type="Embed" ProgID="Equation.DSMT4" ShapeID="_x0000_i4784" DrawAspect="Content" ObjectID="_1796843846" r:id="rId6694"/>
        </w:object>
      </w:r>
      <w:r w:rsidRPr="00330A7E">
        <w:rPr>
          <w:rFonts w:ascii="Times New Roman" w:eastAsia="MS Mincho" w:hAnsi="Times New Roman" w:cs="Times New Roman"/>
          <w:sz w:val="24"/>
          <w:szCs w:val="24"/>
          <w:lang w:val="vi-VN"/>
        </w:rPr>
        <w:t xml:space="preserve"> cùng tác động vào một ô tô tại điểm </w:t>
      </w:r>
      <w:r w:rsidRPr="00330A7E">
        <w:rPr>
          <w:rFonts w:ascii="Times New Roman" w:eastAsia="MS Mincho" w:hAnsi="Times New Roman" w:cs="Times New Roman"/>
          <w:position w:val="-4"/>
          <w:sz w:val="24"/>
          <w:szCs w:val="24"/>
        </w:rPr>
        <w:object w:dxaOrig="300" w:dyaOrig="240" w14:anchorId="45B5F069">
          <v:shape id="_x0000_i4785" type="#_x0000_t75" style="width:15pt;height:12.75pt" o:ole="">
            <v:imagedata r:id="rId6695" o:title=""/>
          </v:shape>
          <o:OLEObject Type="Embed" ProgID="Equation.DSMT4" ShapeID="_x0000_i4785" DrawAspect="Content" ObjectID="_1796843847" r:id="rId6696"/>
        </w:object>
      </w:r>
      <w:r w:rsidRPr="00330A7E">
        <w:rPr>
          <w:rFonts w:ascii="Times New Roman" w:eastAsia="MS Mincho" w:hAnsi="Times New Roman" w:cs="Times New Roman"/>
          <w:sz w:val="24"/>
          <w:szCs w:val="24"/>
          <w:lang w:val="vi-VN"/>
        </w:rPr>
        <w:t xml:space="preserve"> và ô tô đứng yên.</w:t>
      </w:r>
      <w:r w:rsidRPr="00330A7E">
        <w:rPr>
          <w:rFonts w:ascii="Times New Roman" w:eastAsia="MS Mincho" w:hAnsi="Times New Roman" w:cs="Times New Roman"/>
          <w:sz w:val="24"/>
          <w:szCs w:val="24"/>
        </w:rPr>
        <w:t xml:space="preserve"> </w:t>
      </w:r>
      <w:r w:rsidRPr="00330A7E">
        <w:rPr>
          <w:rFonts w:ascii="Times New Roman" w:eastAsia="MS Mincho" w:hAnsi="Times New Roman" w:cs="Times New Roman"/>
          <w:sz w:val="24"/>
          <w:szCs w:val="24"/>
          <w:lang w:val="vi-VN"/>
        </w:rPr>
        <w:t xml:space="preserve">Cho biết cường độ hai lực </w:t>
      </w:r>
      <w:r w:rsidRPr="00330A7E">
        <w:rPr>
          <w:rFonts w:ascii="Times New Roman" w:eastAsia="MS Mincho" w:hAnsi="Times New Roman" w:cs="Times New Roman"/>
          <w:position w:val="-12"/>
          <w:sz w:val="24"/>
          <w:szCs w:val="24"/>
        </w:rPr>
        <w:object w:dxaOrig="279" w:dyaOrig="420" w14:anchorId="6FD4CADA">
          <v:shape id="_x0000_i4786" type="#_x0000_t75" style="width:14.25pt;height:21pt" o:ole="">
            <v:imagedata r:id="rId6697" o:title=""/>
          </v:shape>
          <o:OLEObject Type="Embed" ProgID="Equation.DSMT4" ShapeID="_x0000_i4786" DrawAspect="Content" ObjectID="_1796843848" r:id="rId6698"/>
        </w:object>
      </w:r>
      <w:r w:rsidRPr="00330A7E">
        <w:rPr>
          <w:rFonts w:ascii="Times New Roman" w:eastAsia="MS Mincho" w:hAnsi="Times New Roman" w:cs="Times New Roman"/>
          <w:sz w:val="24"/>
          <w:szCs w:val="24"/>
          <w:lang w:val="vi-VN"/>
        </w:rPr>
        <w:t xml:space="preserve">, </w:t>
      </w:r>
      <w:r w:rsidRPr="00330A7E">
        <w:rPr>
          <w:rFonts w:ascii="Times New Roman" w:eastAsia="MS Mincho" w:hAnsi="Times New Roman" w:cs="Times New Roman"/>
          <w:position w:val="-12"/>
          <w:sz w:val="24"/>
          <w:szCs w:val="24"/>
        </w:rPr>
        <w:object w:dxaOrig="300" w:dyaOrig="420" w14:anchorId="5176FDD0">
          <v:shape id="_x0000_i4787" type="#_x0000_t75" style="width:15pt;height:21pt" o:ole="">
            <v:imagedata r:id="rId6699" o:title=""/>
          </v:shape>
          <o:OLEObject Type="Embed" ProgID="Equation.DSMT4" ShapeID="_x0000_i4787" DrawAspect="Content" ObjectID="_1796843849" r:id="rId6700"/>
        </w:object>
      </w:r>
      <w:r w:rsidRPr="00330A7E">
        <w:rPr>
          <w:rFonts w:ascii="Times New Roman" w:eastAsia="MS Mincho" w:hAnsi="Times New Roman" w:cs="Times New Roman"/>
          <w:sz w:val="24"/>
          <w:szCs w:val="24"/>
          <w:lang w:val="vi-VN"/>
        </w:rPr>
        <w:t xml:space="preserve"> đều bằng </w:t>
      </w:r>
      <w:r w:rsidRPr="00330A7E">
        <w:rPr>
          <w:rFonts w:ascii="Times New Roman" w:eastAsia="MS Mincho" w:hAnsi="Times New Roman" w:cs="Times New Roman"/>
          <w:position w:val="-6"/>
          <w:sz w:val="24"/>
          <w:szCs w:val="24"/>
        </w:rPr>
        <w:object w:dxaOrig="499" w:dyaOrig="279" w14:anchorId="5CF3EEB3">
          <v:shape id="_x0000_i4788" type="#_x0000_t75" style="width:24.75pt;height:14.25pt" o:ole="">
            <v:imagedata r:id="rId6701" o:title=""/>
          </v:shape>
          <o:OLEObject Type="Embed" ProgID="Equation.DSMT4" ShapeID="_x0000_i4788" DrawAspect="Content" ObjectID="_1796843850" r:id="rId6702"/>
        </w:object>
      </w:r>
      <w:r w:rsidRPr="00330A7E">
        <w:rPr>
          <w:rFonts w:ascii="Times New Roman" w:eastAsia="MS Mincho" w:hAnsi="Times New Roman" w:cs="Times New Roman"/>
          <w:sz w:val="24"/>
          <w:szCs w:val="24"/>
          <w:lang w:val="vi-VN"/>
        </w:rPr>
        <w:t xml:space="preserve"> và góc </w:t>
      </w:r>
      <w:r w:rsidRPr="00330A7E">
        <w:rPr>
          <w:rFonts w:ascii="Times New Roman" w:eastAsia="MS Mincho" w:hAnsi="Times New Roman" w:cs="Times New Roman"/>
          <w:position w:val="-6"/>
          <w:sz w:val="24"/>
          <w:szCs w:val="24"/>
        </w:rPr>
        <w:object w:dxaOrig="1160" w:dyaOrig="380" w14:anchorId="15193693">
          <v:shape id="_x0000_i4789" type="#_x0000_t75" style="width:57.75pt;height:18.75pt" o:ole="">
            <v:imagedata r:id="rId6703" o:title=""/>
          </v:shape>
          <o:OLEObject Type="Embed" ProgID="Equation.DSMT4" ShapeID="_x0000_i4789" DrawAspect="Content" ObjectID="_1796843851" r:id="rId6704"/>
        </w:object>
      </w:r>
      <w:r w:rsidRPr="00330A7E">
        <w:rPr>
          <w:rFonts w:ascii="Times New Roman" w:eastAsia="MS Mincho" w:hAnsi="Times New Roman" w:cs="Times New Roman"/>
          <w:sz w:val="24"/>
          <w:szCs w:val="24"/>
          <w:lang w:val="vi-VN"/>
        </w:rPr>
        <w:t xml:space="preserve">. </w:t>
      </w:r>
      <w:r w:rsidRPr="00330A7E">
        <w:rPr>
          <w:rFonts w:ascii="Times New Roman" w:eastAsia="MS Mincho" w:hAnsi="Times New Roman" w:cs="Times New Roman"/>
          <w:sz w:val="24"/>
          <w:szCs w:val="24"/>
        </w:rPr>
        <w:t>Tính</w:t>
      </w:r>
      <w:r w:rsidRPr="00330A7E">
        <w:rPr>
          <w:rFonts w:ascii="Times New Roman" w:eastAsia="MS Mincho" w:hAnsi="Times New Roman" w:cs="Times New Roman"/>
          <w:sz w:val="24"/>
          <w:szCs w:val="24"/>
          <w:lang w:val="vi-VN"/>
        </w:rPr>
        <w:t xml:space="preserve"> cường độ lực </w:t>
      </w:r>
      <w:r w:rsidRPr="00330A7E">
        <w:rPr>
          <w:rFonts w:ascii="Times New Roman" w:eastAsia="MS Mincho" w:hAnsi="Times New Roman" w:cs="Times New Roman"/>
          <w:position w:val="-12"/>
          <w:sz w:val="24"/>
          <w:szCs w:val="24"/>
        </w:rPr>
        <w:object w:dxaOrig="279" w:dyaOrig="420" w14:anchorId="034F6E50">
          <v:shape id="_x0000_i4790" type="#_x0000_t75" style="width:14.25pt;height:21pt" o:ole="">
            <v:imagedata r:id="rId6705" o:title=""/>
          </v:shape>
          <o:OLEObject Type="Embed" ProgID="Equation.DSMT4" ShapeID="_x0000_i4790" DrawAspect="Content" ObjectID="_1796843852" r:id="rId6706"/>
        </w:object>
      </w:r>
      <w:r w:rsidRPr="00330A7E">
        <w:rPr>
          <w:rFonts w:ascii="Times New Roman" w:eastAsia="MS Mincho" w:hAnsi="Times New Roman" w:cs="Times New Roman"/>
          <w:sz w:val="24"/>
          <w:szCs w:val="24"/>
        </w:rPr>
        <w:t xml:space="preserve">. </w:t>
      </w:r>
      <w:r w:rsidRPr="00330A7E">
        <w:rPr>
          <w:rFonts w:ascii="Times New Roman" w:eastAsia="MS Mincho" w:hAnsi="Times New Roman" w:cs="Times New Roman"/>
          <w:sz w:val="24"/>
          <w:szCs w:val="24"/>
          <w:lang w:val="vi-VN"/>
        </w:rPr>
        <w:t>Kết</w:t>
      </w:r>
      <w:r w:rsidRPr="00330A7E">
        <w:rPr>
          <w:rFonts w:ascii="Times New Roman" w:eastAsia="MS Mincho" w:hAnsi="Times New Roman" w:cs="Times New Roman"/>
          <w:i/>
          <w:iCs/>
          <w:sz w:val="24"/>
          <w:szCs w:val="24"/>
          <w:lang w:val="vi-VN"/>
        </w:rPr>
        <w:t xml:space="preserve"> </w:t>
      </w:r>
      <w:r w:rsidRPr="00330A7E">
        <w:rPr>
          <w:rFonts w:ascii="Times New Roman" w:eastAsia="MS Mincho" w:hAnsi="Times New Roman" w:cs="Times New Roman"/>
          <w:sz w:val="24"/>
          <w:szCs w:val="24"/>
          <w:lang w:val="vi-VN"/>
        </w:rPr>
        <w:t>quả làm tròn đến hàng phần mười</w:t>
      </w:r>
      <w:r w:rsidRPr="00330A7E">
        <w:rPr>
          <w:rFonts w:ascii="Times New Roman" w:eastAsia="MS Mincho" w:hAnsi="Times New Roman" w:cs="Times New Roman"/>
          <w:sz w:val="24"/>
          <w:szCs w:val="24"/>
        </w:rPr>
        <w:t>.</w:t>
      </w:r>
    </w:p>
    <w:p w14:paraId="182016B1" w14:textId="77777777" w:rsidR="00ED397D" w:rsidRPr="00330A7E" w:rsidRDefault="00ED397D" w:rsidP="00330A7E">
      <w:pPr>
        <w:widowControl w:val="0"/>
        <w:spacing w:after="120"/>
        <w:ind w:left="992" w:hanging="992"/>
        <w:jc w:val="center"/>
        <w:rPr>
          <w:rFonts w:ascii="Times New Roman" w:eastAsia="MS Mincho" w:hAnsi="Times New Roman" w:cs="Times New Roman"/>
          <w:sz w:val="24"/>
          <w:szCs w:val="24"/>
        </w:rPr>
      </w:pPr>
      <w:r w:rsidRPr="00330A7E">
        <w:rPr>
          <w:rFonts w:ascii="Times New Roman" w:eastAsia="MS Mincho" w:hAnsi="Times New Roman" w:cs="Times New Roman"/>
          <w:noProof/>
          <w:sz w:val="24"/>
          <w:szCs w:val="24"/>
          <w:lang w:eastAsia="en-US"/>
        </w:rPr>
        <w:lastRenderedPageBreak/>
        <w:drawing>
          <wp:inline distT="0" distB="0" distL="0" distR="0" wp14:anchorId="174805FD" wp14:editId="411A6B17">
            <wp:extent cx="2887345" cy="1202690"/>
            <wp:effectExtent l="0" t="0" r="8255" b="0"/>
            <wp:docPr id="1612354995" name="Picture 10" descr="A car with a red circle and green lin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354995" name="Picture 10" descr="A car with a red circle and green lines  Description automatically generated"/>
                    <pic:cNvPicPr>
                      <a:picLocks noChangeAspect="1" noChangeArrowheads="1"/>
                    </pic:cNvPicPr>
                  </pic:nvPicPr>
                  <pic:blipFill>
                    <a:blip r:embed="rId6707">
                      <a:extLst>
                        <a:ext uri="{28A0092B-C50C-407E-A947-70E740481C1C}">
                          <a14:useLocalDpi xmlns:a14="http://schemas.microsoft.com/office/drawing/2010/main" val="0"/>
                        </a:ext>
                      </a:extLst>
                    </a:blip>
                    <a:srcRect/>
                    <a:stretch>
                      <a:fillRect/>
                    </a:stretch>
                  </pic:blipFill>
                  <pic:spPr bwMode="auto">
                    <a:xfrm>
                      <a:off x="0" y="0"/>
                      <a:ext cx="2887345" cy="1202690"/>
                    </a:xfrm>
                    <a:prstGeom prst="rect">
                      <a:avLst/>
                    </a:prstGeom>
                    <a:noFill/>
                    <a:ln>
                      <a:noFill/>
                    </a:ln>
                  </pic:spPr>
                </pic:pic>
              </a:graphicData>
            </a:graphic>
          </wp:inline>
        </w:drawing>
      </w:r>
    </w:p>
    <w:p w14:paraId="22134B43" w14:textId="77777777" w:rsidR="00ED397D" w:rsidRPr="00330A7E" w:rsidRDefault="00ED397D" w:rsidP="000E1E56">
      <w:pPr>
        <w:numPr>
          <w:ilvl w:val="0"/>
          <w:numId w:val="56"/>
        </w:numPr>
        <w:tabs>
          <w:tab w:val="left" w:pos="992"/>
        </w:tabs>
        <w:spacing w:before="120" w:after="0"/>
        <w:contextualSpacing/>
        <w:jc w:val="both"/>
        <w:rPr>
          <w:rFonts w:ascii="Times New Roman" w:eastAsia="MS Mincho" w:hAnsi="Times New Roman" w:cs="Times New Roman"/>
          <w:sz w:val="24"/>
          <w:szCs w:val="24"/>
          <w:lang w:val="nl-NL"/>
        </w:rPr>
      </w:pPr>
      <w:r w:rsidRPr="00330A7E">
        <w:rPr>
          <w:rFonts w:ascii="Times New Roman" w:eastAsia="MS Mincho" w:hAnsi="Times New Roman" w:cs="Times New Roman"/>
          <w:sz w:val="24"/>
          <w:szCs w:val="24"/>
        </w:rPr>
        <w:t xml:space="preserve">Lớp </w:t>
      </w:r>
      <w:r w:rsidRPr="00330A7E">
        <w:rPr>
          <w:rFonts w:ascii="Times New Roman" w:eastAsia="MS Mincho" w:hAnsi="Times New Roman" w:cs="Times New Roman"/>
          <w:position w:val="-6"/>
          <w:sz w:val="24"/>
          <w:szCs w:val="24"/>
        </w:rPr>
        <w:object w:dxaOrig="460" w:dyaOrig="279" w14:anchorId="19479C6D">
          <v:shape id="_x0000_i4791" type="#_x0000_t75" style="width:23.25pt;height:14.25pt" o:ole="">
            <v:imagedata r:id="rId6708" o:title=""/>
          </v:shape>
          <o:OLEObject Type="Embed" ProgID="Equation.DSMT4" ShapeID="_x0000_i4791" DrawAspect="Content" ObjectID="_1796843853" r:id="rId6709"/>
        </w:object>
      </w:r>
      <w:r w:rsidRPr="00330A7E">
        <w:rPr>
          <w:rFonts w:ascii="Times New Roman" w:eastAsia="MS Mincho" w:hAnsi="Times New Roman" w:cs="Times New Roman"/>
          <w:sz w:val="24"/>
          <w:szCs w:val="24"/>
          <w:lang w:val="nl-NL"/>
        </w:rPr>
        <w:t xml:space="preserve"> </w:t>
      </w:r>
      <w:r w:rsidRPr="00330A7E">
        <w:rPr>
          <w:rFonts w:ascii="Times New Roman" w:eastAsia="MS Mincho" w:hAnsi="Times New Roman" w:cs="Times New Roman"/>
          <w:sz w:val="24"/>
          <w:szCs w:val="24"/>
        </w:rPr>
        <w:t xml:space="preserve">có tỉ lệ học sinh học giỏi môn Toán là </w:t>
      </w:r>
      <w:r w:rsidRPr="00330A7E">
        <w:rPr>
          <w:rFonts w:ascii="Times New Roman" w:eastAsia="MS Mincho" w:hAnsi="Times New Roman" w:cs="Times New Roman"/>
          <w:position w:val="-6"/>
          <w:sz w:val="24"/>
          <w:szCs w:val="24"/>
        </w:rPr>
        <w:object w:dxaOrig="520" w:dyaOrig="279" w14:anchorId="6B48BF43">
          <v:shape id="_x0000_i4792" type="#_x0000_t75" style="width:26.25pt;height:14.25pt" o:ole="">
            <v:imagedata r:id="rId6710" o:title=""/>
          </v:shape>
          <o:OLEObject Type="Embed" ProgID="Equation.DSMT4" ShapeID="_x0000_i4792" DrawAspect="Content" ObjectID="_1796843854" r:id="rId6711"/>
        </w:object>
      </w:r>
      <w:r w:rsidRPr="00330A7E">
        <w:rPr>
          <w:rFonts w:ascii="Times New Roman" w:eastAsia="MS Mincho" w:hAnsi="Times New Roman" w:cs="Times New Roman"/>
          <w:sz w:val="24"/>
          <w:szCs w:val="24"/>
        </w:rPr>
        <w:t xml:space="preserve">. Tỉ lệ học sinh học giỏi môn Anh Văn trong số học sinh học giỏi môn Toán là </w:t>
      </w:r>
      <w:r w:rsidRPr="00330A7E">
        <w:rPr>
          <w:rFonts w:ascii="Times New Roman" w:eastAsia="MS Mincho" w:hAnsi="Times New Roman" w:cs="Times New Roman"/>
          <w:position w:val="-6"/>
          <w:sz w:val="24"/>
          <w:szCs w:val="24"/>
        </w:rPr>
        <w:object w:dxaOrig="520" w:dyaOrig="279" w14:anchorId="60DE70FD">
          <v:shape id="_x0000_i4793" type="#_x0000_t75" style="width:26.25pt;height:14.25pt" o:ole="">
            <v:imagedata r:id="rId6712" o:title=""/>
          </v:shape>
          <o:OLEObject Type="Embed" ProgID="Equation.DSMT4" ShapeID="_x0000_i4793" DrawAspect="Content" ObjectID="_1796843855" r:id="rId6713"/>
        </w:object>
      </w:r>
      <w:r w:rsidRPr="00330A7E">
        <w:rPr>
          <w:rFonts w:ascii="Times New Roman" w:eastAsia="MS Mincho" w:hAnsi="Times New Roman" w:cs="Times New Roman"/>
          <w:sz w:val="24"/>
          <w:szCs w:val="24"/>
        </w:rPr>
        <w:t xml:space="preserve">, trong số học sinh không giỏi môn Toán là </w:t>
      </w:r>
      <w:r w:rsidRPr="00330A7E">
        <w:rPr>
          <w:rFonts w:ascii="Times New Roman" w:eastAsia="MS Mincho" w:hAnsi="Times New Roman" w:cs="Times New Roman"/>
          <w:position w:val="-6"/>
          <w:sz w:val="24"/>
          <w:szCs w:val="24"/>
        </w:rPr>
        <w:object w:dxaOrig="499" w:dyaOrig="279" w14:anchorId="50A1794B">
          <v:shape id="_x0000_i4794" type="#_x0000_t75" style="width:24.75pt;height:14.25pt" o:ole="">
            <v:imagedata r:id="rId6714" o:title=""/>
          </v:shape>
          <o:OLEObject Type="Embed" ProgID="Equation.DSMT4" ShapeID="_x0000_i4794" DrawAspect="Content" ObjectID="_1796843856" r:id="rId6715"/>
        </w:object>
      </w:r>
      <w:r w:rsidRPr="00330A7E">
        <w:rPr>
          <w:rFonts w:ascii="Times New Roman" w:eastAsia="MS Mincho" w:hAnsi="Times New Roman" w:cs="Times New Roman"/>
          <w:sz w:val="24"/>
          <w:szCs w:val="24"/>
        </w:rPr>
        <w:t xml:space="preserve">. Chọn ngẫu nhiên một học sinh lớp </w:t>
      </w:r>
      <w:r w:rsidRPr="00330A7E">
        <w:rPr>
          <w:rFonts w:ascii="Times New Roman" w:eastAsia="MS Mincho" w:hAnsi="Times New Roman" w:cs="Times New Roman"/>
          <w:position w:val="-6"/>
          <w:sz w:val="24"/>
          <w:szCs w:val="24"/>
        </w:rPr>
        <w:object w:dxaOrig="460" w:dyaOrig="279" w14:anchorId="5DB714DA">
          <v:shape id="_x0000_i4795" type="#_x0000_t75" style="width:23.25pt;height:14.25pt" o:ole="">
            <v:imagedata r:id="rId6716" o:title=""/>
          </v:shape>
          <o:OLEObject Type="Embed" ProgID="Equation.DSMT4" ShapeID="_x0000_i4795" DrawAspect="Content" ObjectID="_1796843857" r:id="rId6717"/>
        </w:object>
      </w:r>
      <w:r w:rsidRPr="00330A7E">
        <w:rPr>
          <w:rFonts w:ascii="Times New Roman" w:eastAsia="MS Mincho" w:hAnsi="Times New Roman" w:cs="Times New Roman"/>
          <w:position w:val="-10"/>
          <w:sz w:val="24"/>
          <w:szCs w:val="24"/>
          <w:lang w:val="nl-NL"/>
        </w:rPr>
        <w:t xml:space="preserve"> </w:t>
      </w:r>
      <w:r w:rsidRPr="00330A7E">
        <w:rPr>
          <w:rFonts w:ascii="Times New Roman" w:eastAsia="MS Mincho" w:hAnsi="Times New Roman" w:cs="Times New Roman"/>
          <w:sz w:val="24"/>
          <w:szCs w:val="24"/>
        </w:rPr>
        <w:t xml:space="preserve">tham dự trại hè toàn quốc tại Nha Trang. </w:t>
      </w:r>
      <w:r w:rsidRPr="00330A7E">
        <w:rPr>
          <w:rFonts w:ascii="Times New Roman" w:eastAsia="MS Mincho" w:hAnsi="Times New Roman" w:cs="Times New Roman"/>
          <w:sz w:val="24"/>
          <w:szCs w:val="24"/>
          <w:lang w:val="nl-NL"/>
        </w:rPr>
        <w:t>Tính xác suất học sinh được chọn giỏi môn Anh Văn. Kết quả làm tròn đến hàng phần trăm.</w:t>
      </w:r>
    </w:p>
    <w:p w14:paraId="593AFD57" w14:textId="77777777" w:rsidR="00ED397D" w:rsidRPr="00330A7E" w:rsidRDefault="00ED397D" w:rsidP="000E1E56">
      <w:pPr>
        <w:numPr>
          <w:ilvl w:val="0"/>
          <w:numId w:val="56"/>
        </w:numPr>
        <w:tabs>
          <w:tab w:val="left" w:pos="992"/>
        </w:tabs>
        <w:spacing w:before="120" w:after="0"/>
        <w:contextualSpacing/>
        <w:jc w:val="both"/>
        <w:rPr>
          <w:rFonts w:ascii="Times New Roman" w:eastAsia="MS Mincho" w:hAnsi="Times New Roman" w:cs="Times New Roman"/>
          <w:sz w:val="24"/>
          <w:szCs w:val="24"/>
          <w:lang w:val="nl-NL"/>
        </w:rPr>
      </w:pPr>
      <w:r w:rsidRPr="00330A7E">
        <w:rPr>
          <w:rFonts w:ascii="Times New Roman" w:eastAsia="MS Mincho" w:hAnsi="Times New Roman" w:cs="Times New Roman"/>
          <w:noProof/>
          <w:sz w:val="24"/>
          <w:szCs w:val="24"/>
          <w:lang w:eastAsia="en-US"/>
        </w:rPr>
        <w:drawing>
          <wp:anchor distT="0" distB="0" distL="114300" distR="114300" simplePos="0" relativeHeight="251718656" behindDoc="0" locked="0" layoutInCell="1" allowOverlap="1" wp14:anchorId="2D8B2354" wp14:editId="4DD71C6A">
            <wp:simplePos x="0" y="0"/>
            <wp:positionH relativeFrom="column">
              <wp:posOffset>1872615</wp:posOffset>
            </wp:positionH>
            <wp:positionV relativeFrom="paragraph">
              <wp:posOffset>1251585</wp:posOffset>
            </wp:positionV>
            <wp:extent cx="2501900" cy="1452880"/>
            <wp:effectExtent l="0" t="0" r="0" b="0"/>
            <wp:wrapTopAndBottom/>
            <wp:docPr id="1395007247" name="Picture 1" descr="A diagram of a rectangular objec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007247" name="Picture 1" descr="A diagram of a rectangular object  Description automatically generated"/>
                    <pic:cNvPicPr/>
                  </pic:nvPicPr>
                  <pic:blipFill>
                    <a:blip r:embed="rId6718"/>
                    <a:stretch>
                      <a:fillRect/>
                    </a:stretch>
                  </pic:blipFill>
                  <pic:spPr>
                    <a:xfrm>
                      <a:off x="0" y="0"/>
                      <a:ext cx="2501900" cy="1452880"/>
                    </a:xfrm>
                    <a:prstGeom prst="rect">
                      <a:avLst/>
                    </a:prstGeom>
                  </pic:spPr>
                </pic:pic>
              </a:graphicData>
            </a:graphic>
            <wp14:sizeRelH relativeFrom="page">
              <wp14:pctWidth>0</wp14:pctWidth>
            </wp14:sizeRelH>
            <wp14:sizeRelV relativeFrom="page">
              <wp14:pctHeight>0</wp14:pctHeight>
            </wp14:sizeRelV>
          </wp:anchor>
        </w:drawing>
      </w:r>
      <w:r w:rsidRPr="00330A7E">
        <w:rPr>
          <w:rFonts w:ascii="Times New Roman" w:eastAsia="MS Mincho" w:hAnsi="Times New Roman" w:cs="Times New Roman"/>
          <w:sz w:val="24"/>
          <w:szCs w:val="24"/>
        </w:rPr>
        <w:t xml:space="preserve">Một doanh nghiệp sản xuất đồ thủ công mỹ nghệ đang có kế hoạch thiết kế và sản xuất các hộp đựng trang sức dạng khối hộp chữ nhật không nắp từ một tấm kim loại hình chữ nhật có kích thước </w:t>
      </w:r>
      <w:r w:rsidRPr="00330A7E">
        <w:rPr>
          <w:rFonts w:ascii="Times New Roman" w:eastAsia="MS Mincho" w:hAnsi="Times New Roman" w:cs="Times New Roman"/>
          <w:position w:val="-6"/>
          <w:sz w:val="24"/>
          <w:szCs w:val="24"/>
        </w:rPr>
        <w:object w:dxaOrig="1400" w:dyaOrig="279" w14:anchorId="53A7CA88">
          <v:shape id="_x0000_i4796" type="#_x0000_t75" style="width:69.75pt;height:14.25pt" o:ole="">
            <v:imagedata r:id="rId6719" o:title=""/>
          </v:shape>
          <o:OLEObject Type="Embed" ProgID="Equation.DSMT4" ShapeID="_x0000_i4796" DrawAspect="Content" ObjectID="_1796843858" r:id="rId6720"/>
        </w:object>
      </w:r>
      <w:r w:rsidRPr="00330A7E">
        <w:rPr>
          <w:rFonts w:ascii="Times New Roman" w:eastAsia="MS Mincho" w:hAnsi="Times New Roman" w:cs="Times New Roman"/>
          <w:sz w:val="24"/>
          <w:szCs w:val="24"/>
        </w:rPr>
        <w:t xml:space="preserve">. Doanh nghiệp muốn cắt bỏ các hình vuông nhỏ có kích thước </w:t>
      </w:r>
      <w:r w:rsidRPr="00330A7E">
        <w:rPr>
          <w:rFonts w:ascii="Times New Roman" w:eastAsia="MS Mincho" w:hAnsi="Times New Roman" w:cs="Times New Roman"/>
          <w:position w:val="-16"/>
          <w:sz w:val="24"/>
          <w:szCs w:val="24"/>
        </w:rPr>
        <w:object w:dxaOrig="700" w:dyaOrig="440" w14:anchorId="6711AD5A">
          <v:shape id="_x0000_i4797" type="#_x0000_t75" style="width:35.25pt;height:21.75pt" o:ole="">
            <v:imagedata r:id="rId6721" o:title=""/>
          </v:shape>
          <o:OLEObject Type="Embed" ProgID="Equation.DSMT4" ShapeID="_x0000_i4797" DrawAspect="Content" ObjectID="_1796843859" r:id="rId6722"/>
        </w:object>
      </w:r>
      <w:r w:rsidRPr="00330A7E">
        <w:rPr>
          <w:rFonts w:ascii="Times New Roman" w:eastAsia="MS Mincho" w:hAnsi="Times New Roman" w:cs="Times New Roman"/>
          <w:sz w:val="24"/>
          <w:szCs w:val="24"/>
        </w:rPr>
        <w:t xml:space="preserve"> ở mỗi góc của tấm kim loại và sau đó gấp phần còn lại lên để tạo thành khối hộp. Tìm </w:t>
      </w:r>
      <w:r w:rsidRPr="00330A7E">
        <w:rPr>
          <w:rFonts w:ascii="Times New Roman" w:eastAsia="MS Mincho" w:hAnsi="Times New Roman" w:cs="Times New Roman"/>
          <w:position w:val="-16"/>
          <w:sz w:val="24"/>
          <w:szCs w:val="24"/>
        </w:rPr>
        <w:object w:dxaOrig="700" w:dyaOrig="440" w14:anchorId="2C344FC1">
          <v:shape id="_x0000_i4798" type="#_x0000_t75" style="width:35.25pt;height:21.75pt" o:ole="">
            <v:imagedata r:id="rId6723" o:title=""/>
          </v:shape>
          <o:OLEObject Type="Embed" ProgID="Equation.DSMT4" ShapeID="_x0000_i4798" DrawAspect="Content" ObjectID="_1796843860" r:id="rId6724"/>
        </w:object>
      </w:r>
      <w:r w:rsidRPr="00330A7E">
        <w:rPr>
          <w:rFonts w:ascii="Times New Roman" w:eastAsia="MS Mincho" w:hAnsi="Times New Roman" w:cs="Times New Roman"/>
          <w:sz w:val="24"/>
          <w:szCs w:val="24"/>
        </w:rPr>
        <w:t xml:space="preserve"> để thể tích (đơn vị </w:t>
      </w:r>
      <w:r w:rsidRPr="00330A7E">
        <w:rPr>
          <w:rFonts w:ascii="Times New Roman" w:eastAsia="MS Mincho" w:hAnsi="Times New Roman" w:cs="Times New Roman"/>
          <w:position w:val="-6"/>
          <w:sz w:val="24"/>
          <w:szCs w:val="24"/>
        </w:rPr>
        <w:object w:dxaOrig="440" w:dyaOrig="340" w14:anchorId="6DE474D4">
          <v:shape id="_x0000_i4799" type="#_x0000_t75" style="width:21.75pt;height:17.25pt" o:ole="">
            <v:imagedata r:id="rId6725" o:title=""/>
          </v:shape>
          <o:OLEObject Type="Embed" ProgID="Equation.DSMT4" ShapeID="_x0000_i4799" DrawAspect="Content" ObjectID="_1796843861" r:id="rId6726"/>
        </w:object>
      </w:r>
      <w:r w:rsidRPr="00330A7E">
        <w:rPr>
          <w:rFonts w:ascii="Times New Roman" w:eastAsia="MS Mincho" w:hAnsi="Times New Roman" w:cs="Times New Roman"/>
          <w:sz w:val="24"/>
          <w:szCs w:val="24"/>
        </w:rPr>
        <w:t>) khối hộp lớn nhất, làm tròn kết quả đến hàng phần trăm.</w:t>
      </w:r>
    </w:p>
    <w:p w14:paraId="4715CEB1" w14:textId="77777777" w:rsidR="00ED397D" w:rsidRPr="00330A7E" w:rsidRDefault="00ED397D" w:rsidP="000E1E56">
      <w:pPr>
        <w:numPr>
          <w:ilvl w:val="0"/>
          <w:numId w:val="56"/>
        </w:numPr>
        <w:tabs>
          <w:tab w:val="left" w:pos="992"/>
        </w:tabs>
        <w:spacing w:before="120" w:after="0"/>
        <w:contextualSpacing/>
        <w:jc w:val="both"/>
        <w:rPr>
          <w:rFonts w:ascii="Times New Roman" w:eastAsia="MS Mincho" w:hAnsi="Times New Roman" w:cs="Times New Roman"/>
          <w:sz w:val="24"/>
          <w:szCs w:val="24"/>
          <w:lang w:val="it-IT"/>
        </w:rPr>
      </w:pPr>
      <w:r w:rsidRPr="00330A7E">
        <w:rPr>
          <w:rFonts w:ascii="Times New Roman" w:eastAsia="MS Mincho" w:hAnsi="Times New Roman" w:cs="Times New Roman"/>
          <w:sz w:val="24"/>
          <w:szCs w:val="24"/>
          <w:lang w:val="it-IT"/>
        </w:rPr>
        <w:t xml:space="preserve">Công nghệ hỗ trợ trọng tài VAR (Video Assistant Referee) thiết lập một hệ tọa độ </w:t>
      </w:r>
      <w:r w:rsidRPr="00330A7E">
        <w:rPr>
          <w:rFonts w:ascii="Times New Roman" w:eastAsia="MS Mincho" w:hAnsi="Times New Roman" w:cs="Times New Roman"/>
          <w:position w:val="-10"/>
          <w:sz w:val="24"/>
          <w:szCs w:val="24"/>
        </w:rPr>
        <w:object w:dxaOrig="560" w:dyaOrig="300" w14:anchorId="7062E16C">
          <v:shape id="_x0000_i4800" type="#_x0000_t75" style="width:28.5pt;height:15pt" o:ole="">
            <v:imagedata r:id="rId6727" o:title=""/>
          </v:shape>
          <o:OLEObject Type="Embed" ProgID="Equation.DSMT4" ShapeID="_x0000_i4800" DrawAspect="Content" ObjectID="_1796843862" r:id="rId6728"/>
        </w:object>
      </w:r>
      <w:r w:rsidRPr="00330A7E">
        <w:rPr>
          <w:rFonts w:ascii="Times New Roman" w:eastAsia="MS Mincho" w:hAnsi="Times New Roman" w:cs="Times New Roman"/>
          <w:sz w:val="24"/>
          <w:szCs w:val="24"/>
          <w:lang w:val="it-IT"/>
        </w:rPr>
        <w:t xml:space="preserve"> để theo dõi vị trí của quả bóng </w:t>
      </w:r>
      <w:r w:rsidRPr="00330A7E">
        <w:rPr>
          <w:rFonts w:ascii="Times New Roman" w:eastAsia="MS Mincho" w:hAnsi="Times New Roman" w:cs="Times New Roman"/>
          <w:i/>
          <w:iCs/>
          <w:sz w:val="24"/>
          <w:szCs w:val="24"/>
          <w:lang w:val="it-IT"/>
        </w:rPr>
        <w:t>M</w:t>
      </w:r>
      <w:r w:rsidRPr="00330A7E">
        <w:rPr>
          <w:rFonts w:ascii="Times New Roman" w:eastAsia="MS Mincho" w:hAnsi="Times New Roman" w:cs="Times New Roman"/>
          <w:sz w:val="24"/>
          <w:szCs w:val="24"/>
          <w:lang w:val="it-IT"/>
        </w:rPr>
        <w:t xml:space="preserve">. Cho biết </w:t>
      </w:r>
      <w:r w:rsidRPr="00330A7E">
        <w:rPr>
          <w:rFonts w:ascii="Times New Roman" w:eastAsia="MS Mincho" w:hAnsi="Times New Roman" w:cs="Times New Roman"/>
          <w:i/>
          <w:iCs/>
          <w:sz w:val="24"/>
          <w:szCs w:val="24"/>
          <w:lang w:val="it-IT"/>
        </w:rPr>
        <w:t>M</w:t>
      </w:r>
      <w:r w:rsidRPr="00330A7E">
        <w:rPr>
          <w:rFonts w:ascii="Times New Roman" w:eastAsia="MS Mincho" w:hAnsi="Times New Roman" w:cs="Times New Roman"/>
          <w:sz w:val="24"/>
          <w:szCs w:val="24"/>
          <w:lang w:val="it-IT"/>
        </w:rPr>
        <w:t xml:space="preserve"> đang nằm trên mặt sân nằm trên mặt phẳng </w:t>
      </w:r>
      <w:r w:rsidRPr="00330A7E">
        <w:rPr>
          <w:rFonts w:ascii="Times New Roman" w:eastAsia="MS Mincho" w:hAnsi="Times New Roman" w:cs="Times New Roman"/>
          <w:position w:val="-16"/>
          <w:sz w:val="24"/>
          <w:szCs w:val="24"/>
        </w:rPr>
        <w:object w:dxaOrig="620" w:dyaOrig="440" w14:anchorId="1C6EE88B">
          <v:shape id="_x0000_i4801" type="#_x0000_t75" style="width:30.75pt;height:21.75pt" o:ole="">
            <v:imagedata r:id="rId6729" o:title=""/>
          </v:shape>
          <o:OLEObject Type="Embed" ProgID="Equation.DSMT4" ShapeID="_x0000_i4801" DrawAspect="Content" ObjectID="_1796843863" r:id="rId6730"/>
        </w:object>
      </w:r>
      <w:r w:rsidRPr="00330A7E">
        <w:rPr>
          <w:rFonts w:ascii="Times New Roman" w:eastAsia="MS Mincho" w:hAnsi="Times New Roman" w:cs="Times New Roman"/>
          <w:sz w:val="24"/>
          <w:szCs w:val="24"/>
          <w:lang w:val="it-IT"/>
        </w:rPr>
        <w:t xml:space="preserve">, đồng thời thuộc mặt cầu </w:t>
      </w:r>
      <w:r w:rsidRPr="00330A7E">
        <w:rPr>
          <w:rFonts w:ascii="Times New Roman" w:eastAsia="MS Mincho" w:hAnsi="Times New Roman" w:cs="Times New Roman"/>
          <w:position w:val="-16"/>
          <w:sz w:val="24"/>
          <w:szCs w:val="24"/>
        </w:rPr>
        <w:object w:dxaOrig="3980" w:dyaOrig="499" w14:anchorId="65DBDD28">
          <v:shape id="_x0000_i4802" type="#_x0000_t75" style="width:198.75pt;height:24.75pt" o:ole="">
            <v:imagedata r:id="rId6731" o:title=""/>
          </v:shape>
          <o:OLEObject Type="Embed" ProgID="Equation.DSMT4" ShapeID="_x0000_i4802" DrawAspect="Content" ObjectID="_1796843864" r:id="rId6732"/>
        </w:object>
      </w:r>
      <w:r w:rsidRPr="00330A7E">
        <w:rPr>
          <w:rFonts w:ascii="Times New Roman" w:eastAsia="MS Mincho" w:hAnsi="Times New Roman" w:cs="Times New Roman"/>
          <w:sz w:val="24"/>
          <w:szCs w:val="24"/>
          <w:lang w:val="it-IT"/>
        </w:rPr>
        <w:t xml:space="preserve"> (đơn vị độ dài tính theo mét). Gọi </w:t>
      </w:r>
      <w:r w:rsidRPr="00330A7E">
        <w:rPr>
          <w:rFonts w:ascii="Times New Roman" w:eastAsia="MS Mincho" w:hAnsi="Times New Roman" w:cs="Times New Roman"/>
          <w:i/>
          <w:iCs/>
          <w:sz w:val="24"/>
          <w:szCs w:val="24"/>
          <w:lang w:val="it-IT"/>
        </w:rPr>
        <w:t>J</w:t>
      </w:r>
      <w:r w:rsidRPr="00330A7E">
        <w:rPr>
          <w:rFonts w:ascii="Times New Roman" w:eastAsia="MS Mincho" w:hAnsi="Times New Roman" w:cs="Times New Roman"/>
          <w:sz w:val="24"/>
          <w:szCs w:val="24"/>
          <w:lang w:val="it-IT"/>
        </w:rPr>
        <w:t xml:space="preserve"> là hình chiếu vuông góc của tâm </w:t>
      </w:r>
      <w:r w:rsidRPr="00330A7E">
        <w:rPr>
          <w:rFonts w:ascii="Times New Roman" w:eastAsia="MS Mincho" w:hAnsi="Times New Roman" w:cs="Times New Roman"/>
          <w:i/>
          <w:iCs/>
          <w:sz w:val="24"/>
          <w:szCs w:val="24"/>
          <w:lang w:val="it-IT"/>
        </w:rPr>
        <w:t>I</w:t>
      </w:r>
      <w:r w:rsidRPr="00330A7E">
        <w:rPr>
          <w:rFonts w:ascii="Times New Roman" w:eastAsia="MS Mincho" w:hAnsi="Times New Roman" w:cs="Times New Roman"/>
          <w:sz w:val="24"/>
          <w:szCs w:val="24"/>
          <w:lang w:val="it-IT"/>
        </w:rPr>
        <w:t xml:space="preserve"> của mặt cầu </w:t>
      </w:r>
      <w:r w:rsidRPr="00330A7E">
        <w:rPr>
          <w:rFonts w:ascii="Times New Roman" w:eastAsia="MS Mincho" w:hAnsi="Times New Roman" w:cs="Times New Roman"/>
          <w:position w:val="-16"/>
          <w:sz w:val="24"/>
          <w:szCs w:val="24"/>
        </w:rPr>
        <w:object w:dxaOrig="380" w:dyaOrig="440" w14:anchorId="3EC03E5E">
          <v:shape id="_x0000_i4803" type="#_x0000_t75" style="width:18.75pt;height:21.75pt" o:ole="">
            <v:imagedata r:id="rId6733" o:title=""/>
          </v:shape>
          <o:OLEObject Type="Embed" ProgID="Equation.DSMT4" ShapeID="_x0000_i4803" DrawAspect="Content" ObjectID="_1796843865" r:id="rId6734"/>
        </w:object>
      </w:r>
      <w:r w:rsidRPr="00330A7E">
        <w:rPr>
          <w:rFonts w:ascii="Times New Roman" w:eastAsia="MS Mincho" w:hAnsi="Times New Roman" w:cs="Times New Roman"/>
          <w:sz w:val="24"/>
          <w:szCs w:val="24"/>
          <w:lang w:val="it-IT"/>
        </w:rPr>
        <w:t xml:space="preserve"> lên mặt sân. Tính khoảng cách từ vị trí </w:t>
      </w:r>
      <w:r w:rsidRPr="00330A7E">
        <w:rPr>
          <w:rFonts w:ascii="Times New Roman" w:eastAsia="MS Mincho" w:hAnsi="Times New Roman" w:cs="Times New Roman"/>
          <w:i/>
          <w:iCs/>
          <w:sz w:val="24"/>
          <w:szCs w:val="24"/>
          <w:lang w:val="it-IT"/>
        </w:rPr>
        <w:t>M</w:t>
      </w:r>
      <w:r w:rsidRPr="00330A7E">
        <w:rPr>
          <w:rFonts w:ascii="Times New Roman" w:eastAsia="MS Mincho" w:hAnsi="Times New Roman" w:cs="Times New Roman"/>
          <w:sz w:val="24"/>
          <w:szCs w:val="24"/>
          <w:lang w:val="it-IT"/>
        </w:rPr>
        <w:t xml:space="preserve"> của quả bóng đến điểm </w:t>
      </w:r>
      <w:r w:rsidRPr="00330A7E">
        <w:rPr>
          <w:rFonts w:ascii="Times New Roman" w:eastAsia="MS Mincho" w:hAnsi="Times New Roman" w:cs="Times New Roman"/>
          <w:i/>
          <w:iCs/>
          <w:sz w:val="24"/>
          <w:szCs w:val="24"/>
          <w:lang w:val="it-IT"/>
        </w:rPr>
        <w:t>J</w:t>
      </w:r>
      <w:r w:rsidRPr="00330A7E">
        <w:rPr>
          <w:rFonts w:ascii="Times New Roman" w:eastAsia="MS Mincho" w:hAnsi="Times New Roman" w:cs="Times New Roman"/>
          <w:sz w:val="24"/>
          <w:szCs w:val="24"/>
          <w:lang w:val="it-IT"/>
        </w:rPr>
        <w:t>. Kết quả làm tròn đến hàng phần trăm.</w:t>
      </w:r>
    </w:p>
    <w:p w14:paraId="2AA73F35" w14:textId="77777777" w:rsidR="00ED397D" w:rsidRPr="00330A7E" w:rsidRDefault="00ED397D" w:rsidP="00330A7E">
      <w:pPr>
        <w:spacing w:before="120"/>
        <w:ind w:left="992"/>
        <w:rPr>
          <w:rFonts w:ascii="Times New Roman" w:eastAsia="Calibri" w:hAnsi="Times New Roman" w:cs="Times New Roman"/>
          <w:b/>
          <w:color w:val="0033CC"/>
          <w:sz w:val="24"/>
          <w:szCs w:val="24"/>
        </w:rPr>
      </w:pPr>
      <w:r w:rsidRPr="00330A7E">
        <w:rPr>
          <w:rFonts w:ascii="Times New Roman" w:eastAsia="MS Mincho" w:hAnsi="Times New Roman" w:cs="Times New Roman"/>
          <w:noProof/>
          <w:sz w:val="24"/>
          <w:szCs w:val="24"/>
          <w:lang w:eastAsia="en-US"/>
        </w:rPr>
        <w:drawing>
          <wp:anchor distT="0" distB="0" distL="114300" distR="114300" simplePos="0" relativeHeight="251721728" behindDoc="0" locked="0" layoutInCell="1" allowOverlap="1" wp14:anchorId="5069F29D" wp14:editId="0B8D3E4A">
            <wp:simplePos x="0" y="0"/>
            <wp:positionH relativeFrom="column">
              <wp:posOffset>2164715</wp:posOffset>
            </wp:positionH>
            <wp:positionV relativeFrom="paragraph">
              <wp:posOffset>-3175</wp:posOffset>
            </wp:positionV>
            <wp:extent cx="1974850" cy="1454150"/>
            <wp:effectExtent l="0" t="0" r="6350" b="0"/>
            <wp:wrapSquare wrapText="bothSides"/>
            <wp:docPr id="1677602608" name="Picture 4" descr="A football field with a ball and a circ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602608" name="Picture 4" descr="A football field with a ball and a circle  Description automatically generated"/>
                    <pic:cNvPicPr>
                      <a:picLocks noChangeAspect="1" noChangeArrowheads="1"/>
                    </pic:cNvPicPr>
                  </pic:nvPicPr>
                  <pic:blipFill>
                    <a:blip r:embed="rId6735">
                      <a:extLst>
                        <a:ext uri="{28A0092B-C50C-407E-A947-70E740481C1C}">
                          <a14:useLocalDpi xmlns:a14="http://schemas.microsoft.com/office/drawing/2010/main" val="0"/>
                        </a:ext>
                      </a:extLst>
                    </a:blip>
                    <a:srcRect/>
                    <a:stretch>
                      <a:fillRect/>
                    </a:stretch>
                  </pic:blipFill>
                  <pic:spPr bwMode="auto">
                    <a:xfrm>
                      <a:off x="0" y="0"/>
                      <a:ext cx="1974850" cy="1454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30A519" w14:textId="77777777" w:rsidR="00ED397D" w:rsidRPr="00330A7E" w:rsidRDefault="00ED397D" w:rsidP="00330A7E">
      <w:pPr>
        <w:spacing w:before="120"/>
        <w:ind w:left="992"/>
        <w:rPr>
          <w:rFonts w:ascii="Times New Roman" w:eastAsia="Calibri" w:hAnsi="Times New Roman" w:cs="Times New Roman"/>
          <w:b/>
          <w:color w:val="0033CC"/>
          <w:sz w:val="24"/>
          <w:szCs w:val="24"/>
        </w:rPr>
      </w:pPr>
    </w:p>
    <w:p w14:paraId="7E3AAFE8" w14:textId="77777777" w:rsidR="00ED397D" w:rsidRPr="00330A7E" w:rsidRDefault="00ED397D" w:rsidP="00330A7E">
      <w:pPr>
        <w:shd w:val="clear" w:color="000000" w:fill="auto"/>
        <w:spacing w:before="120" w:after="0" w:line="240" w:lineRule="auto"/>
        <w:jc w:val="both"/>
        <w:rPr>
          <w:rFonts w:ascii="Times New Roman" w:eastAsia="Calibri" w:hAnsi="Times New Roman" w:cs="Times New Roman"/>
          <w:color w:val="FF0000"/>
          <w:sz w:val="24"/>
          <w:szCs w:val="24"/>
        </w:rPr>
      </w:pPr>
    </w:p>
    <w:p w14:paraId="2C7B52FD" w14:textId="77777777" w:rsidR="00ED397D" w:rsidRPr="00330A7E" w:rsidRDefault="00ED397D" w:rsidP="00330A7E">
      <w:pPr>
        <w:shd w:val="clear" w:color="000000" w:fill="auto"/>
        <w:spacing w:before="120" w:after="0" w:line="240" w:lineRule="auto"/>
        <w:jc w:val="both"/>
        <w:rPr>
          <w:rFonts w:ascii="Times New Roman" w:eastAsia="Calibri" w:hAnsi="Times New Roman" w:cs="Times New Roman"/>
          <w:color w:val="FF0000"/>
          <w:sz w:val="24"/>
          <w:szCs w:val="24"/>
        </w:rPr>
      </w:pPr>
    </w:p>
    <w:p w14:paraId="122B898E" w14:textId="77777777" w:rsidR="00ED397D" w:rsidRPr="00330A7E" w:rsidRDefault="00ED397D">
      <w:pPr>
        <w:rPr>
          <w:rFonts w:ascii="Times New Roman" w:eastAsia="Calibri" w:hAnsi="Times New Roman" w:cs="Times New Roman"/>
          <w:color w:val="FF0000"/>
          <w:sz w:val="24"/>
          <w:szCs w:val="24"/>
        </w:rPr>
      </w:pPr>
      <w:r w:rsidRPr="00330A7E">
        <w:rPr>
          <w:rFonts w:ascii="Times New Roman" w:eastAsia="Calibri" w:hAnsi="Times New Roman" w:cs="Times New Roman"/>
          <w:color w:val="FF0000"/>
          <w:sz w:val="24"/>
          <w:szCs w:val="24"/>
        </w:rPr>
        <w:br w:type="page"/>
      </w:r>
    </w:p>
    <w:p w14:paraId="2B48D7AA" w14:textId="77777777" w:rsidR="00ED397D" w:rsidRPr="00330A7E" w:rsidRDefault="00ED397D" w:rsidP="00330A7E">
      <w:pPr>
        <w:spacing w:before="240"/>
        <w:ind w:left="992"/>
        <w:jc w:val="center"/>
        <w:rPr>
          <w:rFonts w:ascii="Times New Roman" w:eastAsia="Calibri" w:hAnsi="Times New Roman" w:cs="Times New Roman"/>
          <w:b/>
          <w:color w:val="0000FF"/>
          <w:kern w:val="2"/>
          <w:sz w:val="24"/>
          <w:szCs w:val="24"/>
          <w:lang w:val="it-IT"/>
          <w14:ligatures w14:val="standardContextual"/>
        </w:rPr>
      </w:pPr>
      <w:r w:rsidRPr="00330A7E">
        <w:rPr>
          <w:rFonts w:ascii="Times New Roman" w:eastAsia="Calibri" w:hAnsi="Times New Roman" w:cs="Times New Roman"/>
          <w:b/>
          <w:color w:val="0000FF"/>
          <w:kern w:val="2"/>
          <w:sz w:val="24"/>
          <w:szCs w:val="24"/>
          <w:lang w:val="it-IT"/>
          <w14:ligatures w14:val="standardContextual"/>
        </w:rPr>
        <w:lastRenderedPageBreak/>
        <w:t>ĐÁP ÁN ĐỀ MẪU</w:t>
      </w:r>
    </w:p>
    <w:p w14:paraId="24866EC0" w14:textId="77777777" w:rsidR="00ED397D" w:rsidRPr="00330A7E" w:rsidRDefault="00ED397D" w:rsidP="00330A7E">
      <w:pPr>
        <w:spacing w:before="120" w:after="0"/>
        <w:ind w:left="992"/>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b/>
          <w:kern w:val="2"/>
          <w:sz w:val="24"/>
          <w:szCs w:val="24"/>
          <w14:ligatures w14:val="standardContextual"/>
        </w:rPr>
        <w:t>PHẦN I</w:t>
      </w:r>
    </w:p>
    <w:p w14:paraId="545374FF" w14:textId="77777777" w:rsidR="00ED397D" w:rsidRPr="00330A7E" w:rsidRDefault="00ED397D" w:rsidP="00330A7E">
      <w:pPr>
        <w:spacing w:after="0"/>
        <w:ind w:left="992"/>
        <w:jc w:val="both"/>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kern w:val="2"/>
          <w:sz w:val="24"/>
          <w:szCs w:val="24"/>
          <w14:ligatures w14:val="standardContextual"/>
        </w:rPr>
        <w:t xml:space="preserve">(Mỗi câu trả lời đúng thí sinh được </w:t>
      </w:r>
      <w:r w:rsidRPr="00330A7E">
        <w:rPr>
          <w:rFonts w:ascii="Times New Roman" w:eastAsia="Calibri" w:hAnsi="Times New Roman" w:cs="Times New Roman"/>
          <w:kern w:val="2"/>
          <w:position w:val="-8"/>
          <w:sz w:val="24"/>
          <w:szCs w:val="24"/>
          <w14:ligatures w14:val="standardContextual"/>
        </w:rPr>
        <w:object w:dxaOrig="520" w:dyaOrig="300" w14:anchorId="70257922">
          <v:shape id="_x0000_i4804" type="#_x0000_t75" style="width:26.25pt;height:15pt" o:ole="">
            <v:imagedata r:id="rId1000" o:title=""/>
          </v:shape>
          <o:OLEObject Type="Embed" ProgID="Equation.DSMT4" ShapeID="_x0000_i4804" DrawAspect="Content" ObjectID="_1796843866" r:id="rId6736"/>
        </w:object>
      </w:r>
      <w:r w:rsidRPr="00330A7E">
        <w:rPr>
          <w:rFonts w:ascii="Times New Roman" w:eastAsia="Calibri" w:hAnsi="Times New Roman" w:cs="Times New Roman"/>
          <w:kern w:val="2"/>
          <w:sz w:val="24"/>
          <w:szCs w:val="24"/>
          <w14:ligatures w14:val="standardContextual"/>
        </w:rPr>
        <w:t xml:space="preserve"> điểm)</w:t>
      </w:r>
    </w:p>
    <w:tbl>
      <w:tblPr>
        <w:tblStyle w:val="thamkhao1"/>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ED397D" w:rsidRPr="00330A7E" w14:paraId="186964B2" w14:textId="77777777" w:rsidTr="00330A7E">
        <w:trPr>
          <w:trHeight w:val="360"/>
          <w:jc w:val="center"/>
        </w:trPr>
        <w:tc>
          <w:tcPr>
            <w:tcW w:w="518" w:type="dxa"/>
          </w:tcPr>
          <w:p w14:paraId="20BC2BC9" w14:textId="77777777" w:rsidR="00ED397D" w:rsidRPr="00330A7E" w:rsidRDefault="00ED397D" w:rsidP="00330A7E">
            <w:pPr>
              <w:spacing w:line="276" w:lineRule="auto"/>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Câu</w:t>
            </w:r>
          </w:p>
        </w:tc>
        <w:tc>
          <w:tcPr>
            <w:tcW w:w="518" w:type="dxa"/>
          </w:tcPr>
          <w:p w14:paraId="6DE88CFE" w14:textId="77777777" w:rsidR="00ED397D" w:rsidRPr="00330A7E" w:rsidRDefault="00ED397D" w:rsidP="00330A7E">
            <w:pPr>
              <w:spacing w:line="276" w:lineRule="auto"/>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1</w:t>
            </w:r>
          </w:p>
        </w:tc>
        <w:tc>
          <w:tcPr>
            <w:tcW w:w="518" w:type="dxa"/>
          </w:tcPr>
          <w:p w14:paraId="0D75D759" w14:textId="77777777" w:rsidR="00ED397D" w:rsidRPr="00330A7E" w:rsidRDefault="00ED397D" w:rsidP="00330A7E">
            <w:pPr>
              <w:spacing w:line="276" w:lineRule="auto"/>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2</w:t>
            </w:r>
          </w:p>
        </w:tc>
        <w:tc>
          <w:tcPr>
            <w:tcW w:w="518" w:type="dxa"/>
          </w:tcPr>
          <w:p w14:paraId="7CD33A89" w14:textId="77777777" w:rsidR="00ED397D" w:rsidRPr="00330A7E" w:rsidRDefault="00ED397D" w:rsidP="00330A7E">
            <w:pPr>
              <w:spacing w:line="276" w:lineRule="auto"/>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3</w:t>
            </w:r>
          </w:p>
        </w:tc>
        <w:tc>
          <w:tcPr>
            <w:tcW w:w="518" w:type="dxa"/>
          </w:tcPr>
          <w:p w14:paraId="4E79855E" w14:textId="77777777" w:rsidR="00ED397D" w:rsidRPr="00330A7E" w:rsidRDefault="00ED397D" w:rsidP="00330A7E">
            <w:pPr>
              <w:spacing w:line="276" w:lineRule="auto"/>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4</w:t>
            </w:r>
          </w:p>
        </w:tc>
        <w:tc>
          <w:tcPr>
            <w:tcW w:w="518" w:type="dxa"/>
          </w:tcPr>
          <w:p w14:paraId="26FE3AB2" w14:textId="77777777" w:rsidR="00ED397D" w:rsidRPr="00330A7E" w:rsidRDefault="00ED397D" w:rsidP="00330A7E">
            <w:pPr>
              <w:spacing w:line="276" w:lineRule="auto"/>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5</w:t>
            </w:r>
          </w:p>
        </w:tc>
        <w:tc>
          <w:tcPr>
            <w:tcW w:w="518" w:type="dxa"/>
          </w:tcPr>
          <w:p w14:paraId="021E8673" w14:textId="77777777" w:rsidR="00ED397D" w:rsidRPr="00330A7E" w:rsidRDefault="00ED397D" w:rsidP="00330A7E">
            <w:pPr>
              <w:spacing w:line="276" w:lineRule="auto"/>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6</w:t>
            </w:r>
          </w:p>
        </w:tc>
        <w:tc>
          <w:tcPr>
            <w:tcW w:w="518" w:type="dxa"/>
          </w:tcPr>
          <w:p w14:paraId="68189DB3" w14:textId="77777777" w:rsidR="00ED397D" w:rsidRPr="00330A7E" w:rsidRDefault="00ED397D" w:rsidP="00330A7E">
            <w:pPr>
              <w:spacing w:line="276" w:lineRule="auto"/>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7</w:t>
            </w:r>
          </w:p>
        </w:tc>
        <w:tc>
          <w:tcPr>
            <w:tcW w:w="518" w:type="dxa"/>
          </w:tcPr>
          <w:p w14:paraId="1366D784" w14:textId="77777777" w:rsidR="00ED397D" w:rsidRPr="00330A7E" w:rsidRDefault="00ED397D" w:rsidP="00330A7E">
            <w:pPr>
              <w:spacing w:line="276" w:lineRule="auto"/>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8</w:t>
            </w:r>
          </w:p>
        </w:tc>
        <w:tc>
          <w:tcPr>
            <w:tcW w:w="518" w:type="dxa"/>
          </w:tcPr>
          <w:p w14:paraId="6B669441" w14:textId="77777777" w:rsidR="00ED397D" w:rsidRPr="00330A7E" w:rsidRDefault="00ED397D" w:rsidP="00330A7E">
            <w:pPr>
              <w:spacing w:line="276" w:lineRule="auto"/>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9</w:t>
            </w:r>
          </w:p>
        </w:tc>
        <w:tc>
          <w:tcPr>
            <w:tcW w:w="518" w:type="dxa"/>
          </w:tcPr>
          <w:p w14:paraId="59526F62" w14:textId="77777777" w:rsidR="00ED397D" w:rsidRPr="00330A7E" w:rsidRDefault="00ED397D" w:rsidP="00330A7E">
            <w:pPr>
              <w:spacing w:line="276" w:lineRule="auto"/>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10</w:t>
            </w:r>
          </w:p>
        </w:tc>
        <w:tc>
          <w:tcPr>
            <w:tcW w:w="518" w:type="dxa"/>
          </w:tcPr>
          <w:p w14:paraId="4A87E07D" w14:textId="77777777" w:rsidR="00ED397D" w:rsidRPr="00330A7E" w:rsidRDefault="00ED397D" w:rsidP="00330A7E">
            <w:pPr>
              <w:spacing w:line="276" w:lineRule="auto"/>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11</w:t>
            </w:r>
          </w:p>
        </w:tc>
        <w:tc>
          <w:tcPr>
            <w:tcW w:w="518" w:type="dxa"/>
          </w:tcPr>
          <w:p w14:paraId="59BBE5BD" w14:textId="77777777" w:rsidR="00ED397D" w:rsidRPr="00330A7E" w:rsidRDefault="00ED397D" w:rsidP="00330A7E">
            <w:pPr>
              <w:spacing w:line="276" w:lineRule="auto"/>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12</w:t>
            </w:r>
          </w:p>
        </w:tc>
      </w:tr>
      <w:tr w:rsidR="00ED397D" w:rsidRPr="00330A7E" w14:paraId="33BC3AE3" w14:textId="77777777" w:rsidTr="00330A7E">
        <w:trPr>
          <w:trHeight w:val="360"/>
          <w:jc w:val="center"/>
        </w:trPr>
        <w:tc>
          <w:tcPr>
            <w:tcW w:w="518" w:type="dxa"/>
          </w:tcPr>
          <w:p w14:paraId="1E48BCC2" w14:textId="77777777" w:rsidR="00ED397D" w:rsidRPr="00330A7E" w:rsidRDefault="00ED397D" w:rsidP="00330A7E">
            <w:pPr>
              <w:spacing w:line="276" w:lineRule="auto"/>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Chọn</w:t>
            </w:r>
          </w:p>
        </w:tc>
        <w:tc>
          <w:tcPr>
            <w:tcW w:w="518" w:type="dxa"/>
          </w:tcPr>
          <w:p w14:paraId="677E2BE0" w14:textId="77777777" w:rsidR="00ED397D" w:rsidRPr="00330A7E" w:rsidRDefault="00ED397D" w:rsidP="00330A7E">
            <w:pPr>
              <w:spacing w:line="276" w:lineRule="auto"/>
              <w:jc w:val="both"/>
              <w:rPr>
                <w:rFonts w:ascii="Times New Roman" w:eastAsia="Calibri" w:hAnsi="Times New Roman" w:cs="Times New Roman"/>
                <w:b/>
                <w:sz w:val="24"/>
                <w:szCs w:val="24"/>
              </w:rPr>
            </w:pPr>
            <w:r w:rsidRPr="00330A7E">
              <w:rPr>
                <w:rFonts w:ascii="Times New Roman" w:eastAsia="Calibri" w:hAnsi="Times New Roman" w:cs="Times New Roman"/>
                <w:b/>
                <w:sz w:val="24"/>
                <w:szCs w:val="24"/>
              </w:rPr>
              <w:t>C</w:t>
            </w:r>
          </w:p>
        </w:tc>
        <w:tc>
          <w:tcPr>
            <w:tcW w:w="518" w:type="dxa"/>
          </w:tcPr>
          <w:p w14:paraId="6E662290" w14:textId="77777777" w:rsidR="00ED397D" w:rsidRPr="00330A7E" w:rsidRDefault="00ED397D" w:rsidP="00330A7E">
            <w:pPr>
              <w:spacing w:line="276" w:lineRule="auto"/>
              <w:jc w:val="both"/>
              <w:rPr>
                <w:rFonts w:ascii="Times New Roman" w:eastAsia="Calibri" w:hAnsi="Times New Roman" w:cs="Times New Roman"/>
                <w:b/>
                <w:sz w:val="24"/>
                <w:szCs w:val="24"/>
              </w:rPr>
            </w:pPr>
            <w:r w:rsidRPr="00330A7E">
              <w:rPr>
                <w:rFonts w:ascii="Times New Roman" w:eastAsia="Calibri" w:hAnsi="Times New Roman" w:cs="Times New Roman"/>
                <w:b/>
                <w:sz w:val="24"/>
                <w:szCs w:val="24"/>
              </w:rPr>
              <w:t>B</w:t>
            </w:r>
          </w:p>
        </w:tc>
        <w:tc>
          <w:tcPr>
            <w:tcW w:w="518" w:type="dxa"/>
          </w:tcPr>
          <w:p w14:paraId="5F48E79F" w14:textId="77777777" w:rsidR="00ED397D" w:rsidRPr="00330A7E" w:rsidRDefault="00ED397D" w:rsidP="00330A7E">
            <w:pPr>
              <w:spacing w:line="276" w:lineRule="auto"/>
              <w:jc w:val="both"/>
              <w:rPr>
                <w:rFonts w:ascii="Times New Roman" w:eastAsia="Calibri" w:hAnsi="Times New Roman" w:cs="Times New Roman"/>
                <w:b/>
                <w:sz w:val="24"/>
                <w:szCs w:val="24"/>
              </w:rPr>
            </w:pPr>
            <w:r w:rsidRPr="00330A7E">
              <w:rPr>
                <w:rFonts w:ascii="Times New Roman" w:eastAsia="Calibri" w:hAnsi="Times New Roman" w:cs="Times New Roman"/>
                <w:b/>
                <w:sz w:val="24"/>
                <w:szCs w:val="24"/>
              </w:rPr>
              <w:t>C</w:t>
            </w:r>
          </w:p>
        </w:tc>
        <w:tc>
          <w:tcPr>
            <w:tcW w:w="518" w:type="dxa"/>
          </w:tcPr>
          <w:p w14:paraId="0AEA9B9A" w14:textId="77777777" w:rsidR="00ED397D" w:rsidRPr="00330A7E" w:rsidRDefault="00ED397D" w:rsidP="00330A7E">
            <w:pPr>
              <w:spacing w:line="276" w:lineRule="auto"/>
              <w:jc w:val="both"/>
              <w:rPr>
                <w:rFonts w:ascii="Times New Roman" w:eastAsia="Calibri" w:hAnsi="Times New Roman" w:cs="Times New Roman"/>
                <w:b/>
                <w:sz w:val="24"/>
                <w:szCs w:val="24"/>
              </w:rPr>
            </w:pPr>
            <w:r w:rsidRPr="00330A7E">
              <w:rPr>
                <w:rFonts w:ascii="Times New Roman" w:eastAsia="Calibri" w:hAnsi="Times New Roman" w:cs="Times New Roman"/>
                <w:b/>
                <w:sz w:val="24"/>
                <w:szCs w:val="24"/>
              </w:rPr>
              <w:t>A</w:t>
            </w:r>
          </w:p>
        </w:tc>
        <w:tc>
          <w:tcPr>
            <w:tcW w:w="518" w:type="dxa"/>
          </w:tcPr>
          <w:p w14:paraId="65601871" w14:textId="77777777" w:rsidR="00ED397D" w:rsidRPr="00330A7E" w:rsidRDefault="00ED397D" w:rsidP="00330A7E">
            <w:pPr>
              <w:spacing w:line="276" w:lineRule="auto"/>
              <w:jc w:val="both"/>
              <w:rPr>
                <w:rFonts w:ascii="Times New Roman" w:eastAsia="Calibri" w:hAnsi="Times New Roman" w:cs="Times New Roman"/>
                <w:b/>
                <w:sz w:val="24"/>
                <w:szCs w:val="24"/>
              </w:rPr>
            </w:pPr>
            <w:r w:rsidRPr="00330A7E">
              <w:rPr>
                <w:rFonts w:ascii="Times New Roman" w:eastAsia="Calibri" w:hAnsi="Times New Roman" w:cs="Times New Roman"/>
                <w:b/>
                <w:sz w:val="24"/>
                <w:szCs w:val="24"/>
              </w:rPr>
              <w:t>D</w:t>
            </w:r>
          </w:p>
        </w:tc>
        <w:tc>
          <w:tcPr>
            <w:tcW w:w="518" w:type="dxa"/>
          </w:tcPr>
          <w:p w14:paraId="32969B6A" w14:textId="77777777" w:rsidR="00ED397D" w:rsidRPr="00330A7E" w:rsidRDefault="00ED397D" w:rsidP="00330A7E">
            <w:pPr>
              <w:spacing w:line="276" w:lineRule="auto"/>
              <w:jc w:val="both"/>
              <w:rPr>
                <w:rFonts w:ascii="Times New Roman" w:eastAsia="Calibri" w:hAnsi="Times New Roman" w:cs="Times New Roman"/>
                <w:b/>
                <w:sz w:val="24"/>
                <w:szCs w:val="24"/>
              </w:rPr>
            </w:pPr>
            <w:r w:rsidRPr="00330A7E">
              <w:rPr>
                <w:rFonts w:ascii="Times New Roman" w:eastAsia="Calibri" w:hAnsi="Times New Roman" w:cs="Times New Roman"/>
                <w:b/>
                <w:sz w:val="24"/>
                <w:szCs w:val="24"/>
              </w:rPr>
              <w:t>D</w:t>
            </w:r>
          </w:p>
        </w:tc>
        <w:tc>
          <w:tcPr>
            <w:tcW w:w="518" w:type="dxa"/>
          </w:tcPr>
          <w:p w14:paraId="56D50EB8" w14:textId="77777777" w:rsidR="00ED397D" w:rsidRPr="00330A7E" w:rsidRDefault="00ED397D" w:rsidP="00330A7E">
            <w:pPr>
              <w:spacing w:line="276" w:lineRule="auto"/>
              <w:jc w:val="both"/>
              <w:rPr>
                <w:rFonts w:ascii="Times New Roman" w:eastAsia="Calibri" w:hAnsi="Times New Roman" w:cs="Times New Roman"/>
                <w:b/>
                <w:sz w:val="24"/>
                <w:szCs w:val="24"/>
              </w:rPr>
            </w:pPr>
            <w:r w:rsidRPr="00330A7E">
              <w:rPr>
                <w:rFonts w:ascii="Times New Roman" w:eastAsia="Calibri" w:hAnsi="Times New Roman" w:cs="Times New Roman"/>
                <w:b/>
                <w:sz w:val="24"/>
                <w:szCs w:val="24"/>
              </w:rPr>
              <w:t>A</w:t>
            </w:r>
          </w:p>
        </w:tc>
        <w:tc>
          <w:tcPr>
            <w:tcW w:w="518" w:type="dxa"/>
          </w:tcPr>
          <w:p w14:paraId="46A2812F" w14:textId="77777777" w:rsidR="00ED397D" w:rsidRPr="00330A7E" w:rsidRDefault="00ED397D" w:rsidP="00330A7E">
            <w:pPr>
              <w:spacing w:line="276" w:lineRule="auto"/>
              <w:jc w:val="both"/>
              <w:rPr>
                <w:rFonts w:ascii="Times New Roman" w:eastAsia="Calibri" w:hAnsi="Times New Roman" w:cs="Times New Roman"/>
                <w:b/>
                <w:sz w:val="24"/>
                <w:szCs w:val="24"/>
              </w:rPr>
            </w:pPr>
            <w:r w:rsidRPr="00330A7E">
              <w:rPr>
                <w:rFonts w:ascii="Times New Roman" w:eastAsia="Calibri" w:hAnsi="Times New Roman" w:cs="Times New Roman"/>
                <w:b/>
                <w:sz w:val="24"/>
                <w:szCs w:val="24"/>
              </w:rPr>
              <w:t>B</w:t>
            </w:r>
          </w:p>
        </w:tc>
        <w:tc>
          <w:tcPr>
            <w:tcW w:w="518" w:type="dxa"/>
          </w:tcPr>
          <w:p w14:paraId="6342C7D5" w14:textId="77777777" w:rsidR="00ED397D" w:rsidRPr="00330A7E" w:rsidRDefault="00ED397D" w:rsidP="00330A7E">
            <w:pPr>
              <w:spacing w:line="276" w:lineRule="auto"/>
              <w:jc w:val="both"/>
              <w:rPr>
                <w:rFonts w:ascii="Times New Roman" w:eastAsia="Calibri" w:hAnsi="Times New Roman" w:cs="Times New Roman"/>
                <w:b/>
                <w:sz w:val="24"/>
                <w:szCs w:val="24"/>
              </w:rPr>
            </w:pPr>
            <w:r w:rsidRPr="00330A7E">
              <w:rPr>
                <w:rFonts w:ascii="Times New Roman" w:eastAsia="Calibri" w:hAnsi="Times New Roman" w:cs="Times New Roman"/>
                <w:b/>
                <w:sz w:val="24"/>
                <w:szCs w:val="24"/>
              </w:rPr>
              <w:t>C</w:t>
            </w:r>
          </w:p>
        </w:tc>
        <w:tc>
          <w:tcPr>
            <w:tcW w:w="518" w:type="dxa"/>
          </w:tcPr>
          <w:p w14:paraId="13F91577" w14:textId="77777777" w:rsidR="00ED397D" w:rsidRPr="00330A7E" w:rsidRDefault="00ED397D" w:rsidP="00330A7E">
            <w:pPr>
              <w:spacing w:line="276" w:lineRule="auto"/>
              <w:jc w:val="both"/>
              <w:rPr>
                <w:rFonts w:ascii="Times New Roman" w:eastAsia="Calibri" w:hAnsi="Times New Roman" w:cs="Times New Roman"/>
                <w:b/>
                <w:sz w:val="24"/>
                <w:szCs w:val="24"/>
              </w:rPr>
            </w:pPr>
            <w:r w:rsidRPr="00330A7E">
              <w:rPr>
                <w:rFonts w:ascii="Times New Roman" w:eastAsia="Calibri" w:hAnsi="Times New Roman" w:cs="Times New Roman"/>
                <w:b/>
                <w:sz w:val="24"/>
                <w:szCs w:val="24"/>
              </w:rPr>
              <w:t>B</w:t>
            </w:r>
          </w:p>
        </w:tc>
        <w:tc>
          <w:tcPr>
            <w:tcW w:w="518" w:type="dxa"/>
          </w:tcPr>
          <w:p w14:paraId="55B93CF6" w14:textId="77777777" w:rsidR="00ED397D" w:rsidRPr="00330A7E" w:rsidRDefault="00ED397D" w:rsidP="00330A7E">
            <w:pPr>
              <w:spacing w:line="276" w:lineRule="auto"/>
              <w:jc w:val="both"/>
              <w:rPr>
                <w:rFonts w:ascii="Times New Roman" w:eastAsia="Calibri" w:hAnsi="Times New Roman" w:cs="Times New Roman"/>
                <w:b/>
                <w:sz w:val="24"/>
                <w:szCs w:val="24"/>
              </w:rPr>
            </w:pPr>
            <w:r w:rsidRPr="00330A7E">
              <w:rPr>
                <w:rFonts w:ascii="Times New Roman" w:eastAsia="Calibri" w:hAnsi="Times New Roman" w:cs="Times New Roman"/>
                <w:b/>
                <w:sz w:val="24"/>
                <w:szCs w:val="24"/>
              </w:rPr>
              <w:t>C</w:t>
            </w:r>
          </w:p>
        </w:tc>
        <w:tc>
          <w:tcPr>
            <w:tcW w:w="518" w:type="dxa"/>
          </w:tcPr>
          <w:p w14:paraId="3E649530" w14:textId="77777777" w:rsidR="00ED397D" w:rsidRPr="00330A7E" w:rsidRDefault="00ED397D" w:rsidP="00330A7E">
            <w:pPr>
              <w:spacing w:line="276" w:lineRule="auto"/>
              <w:jc w:val="both"/>
              <w:rPr>
                <w:rFonts w:ascii="Times New Roman" w:eastAsia="Calibri" w:hAnsi="Times New Roman" w:cs="Times New Roman"/>
                <w:b/>
                <w:sz w:val="24"/>
                <w:szCs w:val="24"/>
              </w:rPr>
            </w:pPr>
            <w:r w:rsidRPr="00330A7E">
              <w:rPr>
                <w:rFonts w:ascii="Times New Roman" w:eastAsia="Calibri" w:hAnsi="Times New Roman" w:cs="Times New Roman"/>
                <w:b/>
                <w:sz w:val="24"/>
                <w:szCs w:val="24"/>
              </w:rPr>
              <w:t>B</w:t>
            </w:r>
          </w:p>
        </w:tc>
      </w:tr>
    </w:tbl>
    <w:p w14:paraId="572BF83F" w14:textId="77777777" w:rsidR="00ED397D" w:rsidRPr="00330A7E" w:rsidRDefault="00ED397D" w:rsidP="00330A7E">
      <w:pPr>
        <w:shd w:val="clear" w:color="000000" w:fill="auto"/>
        <w:spacing w:before="120" w:after="0" w:line="240" w:lineRule="auto"/>
        <w:jc w:val="both"/>
        <w:rPr>
          <w:rFonts w:ascii="Times New Roman" w:eastAsia="Calibri" w:hAnsi="Times New Roman" w:cs="Times New Roman"/>
          <w:color w:val="FF0000"/>
          <w:sz w:val="24"/>
          <w:szCs w:val="24"/>
        </w:rPr>
      </w:pPr>
    </w:p>
    <w:p w14:paraId="4CDF644C" w14:textId="77777777" w:rsidR="00ED397D" w:rsidRPr="00330A7E" w:rsidRDefault="00ED397D" w:rsidP="00330A7E">
      <w:pPr>
        <w:spacing w:before="120" w:after="0"/>
        <w:ind w:left="992"/>
        <w:jc w:val="both"/>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b/>
          <w:kern w:val="2"/>
          <w:sz w:val="24"/>
          <w:szCs w:val="24"/>
          <w14:ligatures w14:val="standardContextual"/>
        </w:rPr>
        <w:t>PHẦN II</w:t>
      </w:r>
    </w:p>
    <w:p w14:paraId="3117A887" w14:textId="77777777" w:rsidR="00ED397D" w:rsidRPr="00330A7E" w:rsidRDefault="00ED397D" w:rsidP="00330A7E">
      <w:pPr>
        <w:spacing w:after="0"/>
        <w:ind w:left="992"/>
        <w:jc w:val="both"/>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kern w:val="2"/>
          <w:sz w:val="24"/>
          <w:szCs w:val="24"/>
          <w14:ligatures w14:val="standardContextual"/>
        </w:rPr>
        <w:t>Điểm tối đa của 01 câu hỏi là 1 điểm.</w:t>
      </w:r>
    </w:p>
    <w:p w14:paraId="73A9129D" w14:textId="77777777" w:rsidR="00ED397D" w:rsidRPr="00330A7E" w:rsidRDefault="00ED397D" w:rsidP="000E1E56">
      <w:pPr>
        <w:pStyle w:val="ListParagraph"/>
        <w:numPr>
          <w:ilvl w:val="0"/>
          <w:numId w:val="57"/>
        </w:numPr>
        <w:spacing w:line="276" w:lineRule="auto"/>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kern w:val="2"/>
          <w:sz w:val="24"/>
          <w:szCs w:val="24"/>
          <w14:ligatures w14:val="standardContextual"/>
        </w:rPr>
        <w:t xml:space="preserve">Thí sinh chỉ lựa chọn chính xác 01 ý trong 1 câu hỏi được </w:t>
      </w:r>
      <w:r w:rsidRPr="00330A7E">
        <w:rPr>
          <w:rFonts w:ascii="Times New Roman" w:hAnsi="Times New Roman" w:cs="Times New Roman"/>
          <w:position w:val="-8"/>
          <w:sz w:val="24"/>
          <w:szCs w:val="24"/>
        </w:rPr>
        <w:object w:dxaOrig="380" w:dyaOrig="300" w14:anchorId="68A4F726">
          <v:shape id="_x0000_i4805" type="#_x0000_t75" style="width:18.75pt;height:15pt" o:ole="">
            <v:imagedata r:id="rId1002" o:title=""/>
          </v:shape>
          <o:OLEObject Type="Embed" ProgID="Equation.DSMT4" ShapeID="_x0000_i4805" DrawAspect="Content" ObjectID="_1796843867" r:id="rId6737"/>
        </w:object>
      </w:r>
      <w:r w:rsidRPr="00330A7E">
        <w:rPr>
          <w:rFonts w:ascii="Times New Roman" w:eastAsia="Calibri" w:hAnsi="Times New Roman" w:cs="Times New Roman"/>
          <w:kern w:val="2"/>
          <w:sz w:val="24"/>
          <w:szCs w:val="24"/>
          <w14:ligatures w14:val="standardContextual"/>
        </w:rPr>
        <w:t xml:space="preserve"> điểm.</w:t>
      </w:r>
    </w:p>
    <w:p w14:paraId="383C0D7E" w14:textId="77777777" w:rsidR="00ED397D" w:rsidRPr="00330A7E" w:rsidRDefault="00ED397D" w:rsidP="000E1E56">
      <w:pPr>
        <w:pStyle w:val="ListParagraph"/>
        <w:numPr>
          <w:ilvl w:val="0"/>
          <w:numId w:val="57"/>
        </w:numPr>
        <w:spacing w:line="276" w:lineRule="auto"/>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kern w:val="2"/>
          <w:sz w:val="24"/>
          <w:szCs w:val="24"/>
          <w14:ligatures w14:val="standardContextual"/>
        </w:rPr>
        <w:t xml:space="preserve">Thí sinh chỉ lựa chọn chính xác 02 ý trong 1 câu hỏi được </w:t>
      </w:r>
      <w:r w:rsidRPr="00330A7E">
        <w:rPr>
          <w:rFonts w:ascii="Times New Roman" w:hAnsi="Times New Roman" w:cs="Times New Roman"/>
          <w:position w:val="-8"/>
          <w:sz w:val="24"/>
          <w:szCs w:val="24"/>
        </w:rPr>
        <w:object w:dxaOrig="520" w:dyaOrig="300" w14:anchorId="1BAA58EE">
          <v:shape id="_x0000_i4806" type="#_x0000_t75" style="width:26.25pt;height:15pt" o:ole="">
            <v:imagedata r:id="rId1000" o:title=""/>
          </v:shape>
          <o:OLEObject Type="Embed" ProgID="Equation.DSMT4" ShapeID="_x0000_i4806" DrawAspect="Content" ObjectID="_1796843868" r:id="rId6738"/>
        </w:object>
      </w:r>
      <w:r w:rsidRPr="00330A7E">
        <w:rPr>
          <w:rFonts w:ascii="Times New Roman" w:eastAsia="Calibri" w:hAnsi="Times New Roman" w:cs="Times New Roman"/>
          <w:kern w:val="2"/>
          <w:sz w:val="24"/>
          <w:szCs w:val="24"/>
          <w14:ligatures w14:val="standardContextual"/>
        </w:rPr>
        <w:t xml:space="preserve"> điểm.</w:t>
      </w:r>
    </w:p>
    <w:p w14:paraId="72DE695F" w14:textId="77777777" w:rsidR="00ED397D" w:rsidRPr="00330A7E" w:rsidRDefault="00ED397D" w:rsidP="000E1E56">
      <w:pPr>
        <w:pStyle w:val="ListParagraph"/>
        <w:numPr>
          <w:ilvl w:val="0"/>
          <w:numId w:val="57"/>
        </w:numPr>
        <w:spacing w:line="276" w:lineRule="auto"/>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kern w:val="2"/>
          <w:sz w:val="24"/>
          <w:szCs w:val="24"/>
          <w14:ligatures w14:val="standardContextual"/>
        </w:rPr>
        <w:t xml:space="preserve">Thí sinh chỉ lựa chọn chính xác 03 ý trong 1 câu hỏi được </w:t>
      </w:r>
      <w:r w:rsidRPr="00330A7E">
        <w:rPr>
          <w:rFonts w:ascii="Times New Roman" w:hAnsi="Times New Roman" w:cs="Times New Roman"/>
          <w:position w:val="-8"/>
          <w:sz w:val="24"/>
          <w:szCs w:val="24"/>
        </w:rPr>
        <w:object w:dxaOrig="520" w:dyaOrig="300" w14:anchorId="71225A0E">
          <v:shape id="_x0000_i4807" type="#_x0000_t75" style="width:26.25pt;height:15pt" o:ole="">
            <v:imagedata r:id="rId1005" o:title=""/>
          </v:shape>
          <o:OLEObject Type="Embed" ProgID="Equation.DSMT4" ShapeID="_x0000_i4807" DrawAspect="Content" ObjectID="_1796843869" r:id="rId6739"/>
        </w:object>
      </w:r>
      <w:r w:rsidRPr="00330A7E">
        <w:rPr>
          <w:rFonts w:ascii="Times New Roman" w:eastAsia="Calibri" w:hAnsi="Times New Roman" w:cs="Times New Roman"/>
          <w:kern w:val="2"/>
          <w:sz w:val="24"/>
          <w:szCs w:val="24"/>
          <w14:ligatures w14:val="standardContextual"/>
        </w:rPr>
        <w:t xml:space="preserve"> điểm.</w:t>
      </w:r>
    </w:p>
    <w:p w14:paraId="597D501B" w14:textId="77777777" w:rsidR="00ED397D" w:rsidRPr="00330A7E" w:rsidRDefault="00ED397D" w:rsidP="000E1E56">
      <w:pPr>
        <w:pStyle w:val="ListParagraph"/>
        <w:numPr>
          <w:ilvl w:val="0"/>
          <w:numId w:val="57"/>
        </w:numPr>
        <w:spacing w:line="276" w:lineRule="auto"/>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kern w:val="2"/>
          <w:sz w:val="24"/>
          <w:szCs w:val="24"/>
          <w14:ligatures w14:val="standardContextual"/>
        </w:rPr>
        <w:t>Thí sinh lựa chọn chính xác cả 04 ý trong 1 câu hỏi được 1 điểm.</w:t>
      </w:r>
    </w:p>
    <w:p w14:paraId="3776F98B" w14:textId="77777777" w:rsidR="00ED397D" w:rsidRPr="00330A7E" w:rsidRDefault="00ED397D" w:rsidP="00330A7E">
      <w:pPr>
        <w:spacing w:after="0"/>
        <w:ind w:left="992"/>
        <w:jc w:val="both"/>
        <w:rPr>
          <w:rFonts w:ascii="Times New Roman" w:eastAsia="Calibri" w:hAnsi="Times New Roman" w:cs="Times New Roman"/>
          <w:kern w:val="2"/>
          <w:sz w:val="24"/>
          <w:szCs w:val="24"/>
          <w14:ligatures w14:val="standardContextual"/>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0"/>
        <w:gridCol w:w="928"/>
        <w:gridCol w:w="928"/>
        <w:gridCol w:w="928"/>
      </w:tblGrid>
      <w:tr w:rsidR="00ED397D" w:rsidRPr="00330A7E" w14:paraId="647CDED1" w14:textId="77777777" w:rsidTr="00330A7E">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6A502C40" w14:textId="77777777" w:rsidR="00ED397D" w:rsidRPr="00330A7E" w:rsidRDefault="00ED397D" w:rsidP="000E1E56">
            <w:pPr>
              <w:numPr>
                <w:ilvl w:val="0"/>
                <w:numId w:val="8"/>
              </w:numPr>
              <w:tabs>
                <w:tab w:val="left" w:pos="992"/>
              </w:tabs>
              <w:spacing w:after="0"/>
              <w:contextualSpacing/>
              <w:jc w:val="both"/>
              <w:rPr>
                <w:rFonts w:ascii="Times New Roman" w:eastAsia="Calibri" w:hAnsi="Times New Roman" w:cs="Times New Roman"/>
                <w:b/>
                <w:bCs/>
                <w:kern w:val="2"/>
                <w:sz w:val="24"/>
                <w:szCs w:val="24"/>
                <w14:ligatures w14:val="standardContextual"/>
              </w:rPr>
            </w:pPr>
          </w:p>
        </w:tc>
        <w:tc>
          <w:tcPr>
            <w:tcW w:w="0" w:type="auto"/>
            <w:tcBorders>
              <w:top w:val="single" w:sz="8" w:space="0" w:color="000000"/>
              <w:bottom w:val="single" w:sz="8" w:space="0" w:color="000000"/>
              <w:right w:val="single" w:sz="8" w:space="0" w:color="000000"/>
            </w:tcBorders>
            <w:vAlign w:val="center"/>
          </w:tcPr>
          <w:p w14:paraId="20BE7C87" w14:textId="77777777" w:rsidR="00ED397D" w:rsidRPr="00330A7E" w:rsidRDefault="00ED397D" w:rsidP="000E1E56">
            <w:pPr>
              <w:numPr>
                <w:ilvl w:val="0"/>
                <w:numId w:val="8"/>
              </w:numPr>
              <w:tabs>
                <w:tab w:val="left" w:pos="992"/>
              </w:tabs>
              <w:spacing w:before="120" w:after="0"/>
              <w:contextualSpacing/>
              <w:jc w:val="both"/>
              <w:rPr>
                <w:rFonts w:ascii="Times New Roman" w:eastAsia="Calibri" w:hAnsi="Times New Roman" w:cs="Times New Roman"/>
                <w:b/>
                <w:bCs/>
                <w:kern w:val="2"/>
                <w:sz w:val="24"/>
                <w:szCs w:val="24"/>
                <w14:ligatures w14:val="standardContextual"/>
              </w:rPr>
            </w:pPr>
          </w:p>
        </w:tc>
        <w:tc>
          <w:tcPr>
            <w:tcW w:w="0" w:type="auto"/>
            <w:tcBorders>
              <w:top w:val="single" w:sz="8" w:space="0" w:color="000000"/>
              <w:bottom w:val="single" w:sz="8" w:space="0" w:color="000000"/>
              <w:right w:val="single" w:sz="8" w:space="0" w:color="000000"/>
            </w:tcBorders>
            <w:vAlign w:val="center"/>
          </w:tcPr>
          <w:p w14:paraId="46BC0263" w14:textId="77777777" w:rsidR="00ED397D" w:rsidRPr="00330A7E" w:rsidRDefault="00ED397D" w:rsidP="000E1E56">
            <w:pPr>
              <w:numPr>
                <w:ilvl w:val="0"/>
                <w:numId w:val="8"/>
              </w:numPr>
              <w:tabs>
                <w:tab w:val="left" w:pos="992"/>
              </w:tabs>
              <w:spacing w:before="120" w:after="0"/>
              <w:contextualSpacing/>
              <w:jc w:val="both"/>
              <w:rPr>
                <w:rFonts w:ascii="Times New Roman" w:eastAsia="Calibri" w:hAnsi="Times New Roman" w:cs="Times New Roman"/>
                <w:b/>
                <w:bCs/>
                <w:kern w:val="2"/>
                <w:sz w:val="24"/>
                <w:szCs w:val="24"/>
                <w14:ligatures w14:val="standardContextual"/>
              </w:rPr>
            </w:pPr>
          </w:p>
        </w:tc>
        <w:tc>
          <w:tcPr>
            <w:tcW w:w="0" w:type="auto"/>
            <w:tcBorders>
              <w:top w:val="single" w:sz="8" w:space="0" w:color="000000"/>
              <w:bottom w:val="single" w:sz="8" w:space="0" w:color="000000"/>
              <w:right w:val="single" w:sz="8" w:space="0" w:color="000000"/>
            </w:tcBorders>
            <w:vAlign w:val="center"/>
          </w:tcPr>
          <w:p w14:paraId="35B46469" w14:textId="77777777" w:rsidR="00ED397D" w:rsidRPr="00330A7E" w:rsidRDefault="00ED397D" w:rsidP="000E1E56">
            <w:pPr>
              <w:numPr>
                <w:ilvl w:val="0"/>
                <w:numId w:val="8"/>
              </w:numPr>
              <w:tabs>
                <w:tab w:val="left" w:pos="992"/>
              </w:tabs>
              <w:spacing w:before="120" w:after="0"/>
              <w:contextualSpacing/>
              <w:jc w:val="both"/>
              <w:rPr>
                <w:rFonts w:ascii="Times New Roman" w:eastAsia="Calibri" w:hAnsi="Times New Roman" w:cs="Times New Roman"/>
                <w:b/>
                <w:bCs/>
                <w:kern w:val="2"/>
                <w:sz w:val="24"/>
                <w:szCs w:val="24"/>
                <w14:ligatures w14:val="standardContextual"/>
              </w:rPr>
            </w:pPr>
          </w:p>
        </w:tc>
      </w:tr>
      <w:tr w:rsidR="00ED397D" w:rsidRPr="00330A7E" w14:paraId="0298B23F" w14:textId="77777777" w:rsidTr="00330A7E">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14:paraId="257CED7D" w14:textId="77777777" w:rsidR="00ED397D" w:rsidRPr="00330A7E" w:rsidRDefault="00ED397D" w:rsidP="00330A7E">
            <w:pPr>
              <w:spacing w:after="0"/>
              <w:jc w:val="both"/>
              <w:rPr>
                <w:rFonts w:ascii="Times New Roman" w:eastAsia="Calibri" w:hAnsi="Times New Roman" w:cs="Times New Roman"/>
                <w:b/>
                <w:bCs/>
                <w:kern w:val="2"/>
                <w:sz w:val="24"/>
                <w:szCs w:val="24"/>
                <w14:ligatures w14:val="standardContextual"/>
              </w:rPr>
            </w:pPr>
            <w:r w:rsidRPr="00330A7E">
              <w:rPr>
                <w:rFonts w:ascii="Times New Roman" w:eastAsia="Calibri" w:hAnsi="Times New Roman" w:cs="Times New Roman"/>
                <w:b/>
                <w:bCs/>
                <w:kern w:val="2"/>
                <w:sz w:val="24"/>
                <w:szCs w:val="24"/>
                <w14:ligatures w14:val="standardContextual"/>
              </w:rPr>
              <w:t>a) Đ</w:t>
            </w:r>
          </w:p>
        </w:tc>
        <w:tc>
          <w:tcPr>
            <w:tcW w:w="0" w:type="auto"/>
            <w:tcBorders>
              <w:bottom w:val="single" w:sz="8" w:space="0" w:color="000000"/>
              <w:right w:val="single" w:sz="8" w:space="0" w:color="000000"/>
            </w:tcBorders>
            <w:vAlign w:val="center"/>
          </w:tcPr>
          <w:p w14:paraId="44AFAE06" w14:textId="77777777" w:rsidR="00ED397D" w:rsidRPr="00330A7E" w:rsidRDefault="00ED397D" w:rsidP="00330A7E">
            <w:pPr>
              <w:spacing w:after="0"/>
              <w:jc w:val="both"/>
              <w:rPr>
                <w:rFonts w:ascii="Times New Roman" w:eastAsia="Calibri" w:hAnsi="Times New Roman" w:cs="Times New Roman"/>
                <w:b/>
                <w:bCs/>
                <w:kern w:val="2"/>
                <w:sz w:val="24"/>
                <w:szCs w:val="24"/>
                <w14:ligatures w14:val="standardContextual"/>
              </w:rPr>
            </w:pPr>
            <w:r w:rsidRPr="00330A7E">
              <w:rPr>
                <w:rFonts w:ascii="Times New Roman" w:eastAsia="Calibri" w:hAnsi="Times New Roman" w:cs="Times New Roman"/>
                <w:b/>
                <w:bCs/>
                <w:kern w:val="2"/>
                <w:sz w:val="24"/>
                <w:szCs w:val="24"/>
                <w14:ligatures w14:val="standardContextual"/>
              </w:rPr>
              <w:t>a) Đ</w:t>
            </w:r>
          </w:p>
        </w:tc>
        <w:tc>
          <w:tcPr>
            <w:tcW w:w="0" w:type="auto"/>
            <w:tcBorders>
              <w:bottom w:val="single" w:sz="8" w:space="0" w:color="000000"/>
              <w:right w:val="single" w:sz="8" w:space="0" w:color="000000"/>
            </w:tcBorders>
            <w:vAlign w:val="center"/>
          </w:tcPr>
          <w:p w14:paraId="22B3FF50" w14:textId="77777777" w:rsidR="00ED397D" w:rsidRPr="00330A7E" w:rsidRDefault="00ED397D" w:rsidP="00330A7E">
            <w:pPr>
              <w:spacing w:after="0"/>
              <w:jc w:val="both"/>
              <w:rPr>
                <w:rFonts w:ascii="Times New Roman" w:eastAsia="Calibri" w:hAnsi="Times New Roman" w:cs="Times New Roman"/>
                <w:b/>
                <w:bCs/>
                <w:kern w:val="2"/>
                <w:sz w:val="24"/>
                <w:szCs w:val="24"/>
                <w14:ligatures w14:val="standardContextual"/>
              </w:rPr>
            </w:pPr>
            <w:r w:rsidRPr="00330A7E">
              <w:rPr>
                <w:rFonts w:ascii="Times New Roman" w:eastAsia="Calibri" w:hAnsi="Times New Roman" w:cs="Times New Roman"/>
                <w:b/>
                <w:bCs/>
                <w:kern w:val="2"/>
                <w:sz w:val="24"/>
                <w:szCs w:val="24"/>
                <w14:ligatures w14:val="standardContextual"/>
              </w:rPr>
              <w:t>a) S</w:t>
            </w:r>
          </w:p>
        </w:tc>
        <w:tc>
          <w:tcPr>
            <w:tcW w:w="0" w:type="auto"/>
            <w:tcBorders>
              <w:bottom w:val="single" w:sz="8" w:space="0" w:color="000000"/>
              <w:right w:val="single" w:sz="8" w:space="0" w:color="000000"/>
            </w:tcBorders>
            <w:vAlign w:val="center"/>
          </w:tcPr>
          <w:p w14:paraId="6E565F73" w14:textId="77777777" w:rsidR="00ED397D" w:rsidRPr="00330A7E" w:rsidRDefault="00ED397D" w:rsidP="00330A7E">
            <w:pPr>
              <w:spacing w:after="0"/>
              <w:jc w:val="both"/>
              <w:rPr>
                <w:rFonts w:ascii="Times New Roman" w:eastAsia="Calibri" w:hAnsi="Times New Roman" w:cs="Times New Roman"/>
                <w:b/>
                <w:bCs/>
                <w:kern w:val="2"/>
                <w:sz w:val="24"/>
                <w:szCs w:val="24"/>
                <w14:ligatures w14:val="standardContextual"/>
              </w:rPr>
            </w:pPr>
            <w:r w:rsidRPr="00330A7E">
              <w:rPr>
                <w:rFonts w:ascii="Times New Roman" w:eastAsia="Calibri" w:hAnsi="Times New Roman" w:cs="Times New Roman"/>
                <w:b/>
                <w:bCs/>
                <w:kern w:val="2"/>
                <w:sz w:val="24"/>
                <w:szCs w:val="24"/>
                <w14:ligatures w14:val="standardContextual"/>
              </w:rPr>
              <w:t>a) S</w:t>
            </w:r>
          </w:p>
        </w:tc>
      </w:tr>
      <w:tr w:rsidR="00ED397D" w:rsidRPr="00330A7E" w14:paraId="2BC87D16"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36FACAEB" w14:textId="77777777" w:rsidR="00ED397D" w:rsidRPr="00330A7E" w:rsidRDefault="00ED397D" w:rsidP="00330A7E">
            <w:pPr>
              <w:spacing w:after="0"/>
              <w:jc w:val="both"/>
              <w:rPr>
                <w:rFonts w:ascii="Times New Roman" w:eastAsia="Calibri" w:hAnsi="Times New Roman" w:cs="Times New Roman"/>
                <w:b/>
                <w:bCs/>
                <w:kern w:val="2"/>
                <w:sz w:val="24"/>
                <w:szCs w:val="24"/>
                <w14:ligatures w14:val="standardContextual"/>
              </w:rPr>
            </w:pPr>
            <w:r w:rsidRPr="00330A7E">
              <w:rPr>
                <w:rFonts w:ascii="Times New Roman" w:eastAsia="Calibri" w:hAnsi="Times New Roman" w:cs="Times New Roman"/>
                <w:b/>
                <w:bCs/>
                <w:kern w:val="2"/>
                <w:sz w:val="24"/>
                <w:szCs w:val="24"/>
                <w14:ligatures w14:val="standardContextual"/>
              </w:rPr>
              <w:t>b) Đ</w:t>
            </w:r>
          </w:p>
        </w:tc>
        <w:tc>
          <w:tcPr>
            <w:tcW w:w="0" w:type="auto"/>
            <w:tcBorders>
              <w:bottom w:val="single" w:sz="8" w:space="0" w:color="000000"/>
              <w:right w:val="single" w:sz="8" w:space="0" w:color="000000"/>
            </w:tcBorders>
            <w:vAlign w:val="center"/>
          </w:tcPr>
          <w:p w14:paraId="4E475D68" w14:textId="77777777" w:rsidR="00ED397D" w:rsidRPr="00330A7E" w:rsidRDefault="00ED397D" w:rsidP="00330A7E">
            <w:pPr>
              <w:spacing w:after="0"/>
              <w:jc w:val="both"/>
              <w:rPr>
                <w:rFonts w:ascii="Times New Roman" w:eastAsia="Calibri" w:hAnsi="Times New Roman" w:cs="Times New Roman"/>
                <w:b/>
                <w:bCs/>
                <w:kern w:val="2"/>
                <w:sz w:val="24"/>
                <w:szCs w:val="24"/>
                <w14:ligatures w14:val="standardContextual"/>
              </w:rPr>
            </w:pPr>
            <w:r w:rsidRPr="00330A7E">
              <w:rPr>
                <w:rFonts w:ascii="Times New Roman" w:eastAsia="Calibri" w:hAnsi="Times New Roman" w:cs="Times New Roman"/>
                <w:b/>
                <w:bCs/>
                <w:kern w:val="2"/>
                <w:sz w:val="24"/>
                <w:szCs w:val="24"/>
                <w14:ligatures w14:val="standardContextual"/>
              </w:rPr>
              <w:t>b) Đ</w:t>
            </w:r>
          </w:p>
        </w:tc>
        <w:tc>
          <w:tcPr>
            <w:tcW w:w="0" w:type="auto"/>
            <w:tcBorders>
              <w:bottom w:val="single" w:sz="8" w:space="0" w:color="000000"/>
              <w:right w:val="single" w:sz="8" w:space="0" w:color="000000"/>
            </w:tcBorders>
            <w:vAlign w:val="center"/>
          </w:tcPr>
          <w:p w14:paraId="22D74CEE" w14:textId="77777777" w:rsidR="00ED397D" w:rsidRPr="00330A7E" w:rsidRDefault="00ED397D" w:rsidP="00330A7E">
            <w:pPr>
              <w:spacing w:after="0"/>
              <w:jc w:val="both"/>
              <w:rPr>
                <w:rFonts w:ascii="Times New Roman" w:eastAsia="Calibri" w:hAnsi="Times New Roman" w:cs="Times New Roman"/>
                <w:b/>
                <w:bCs/>
                <w:kern w:val="2"/>
                <w:sz w:val="24"/>
                <w:szCs w:val="24"/>
                <w14:ligatures w14:val="standardContextual"/>
              </w:rPr>
            </w:pPr>
            <w:r w:rsidRPr="00330A7E">
              <w:rPr>
                <w:rFonts w:ascii="Times New Roman" w:eastAsia="Calibri" w:hAnsi="Times New Roman" w:cs="Times New Roman"/>
                <w:b/>
                <w:bCs/>
                <w:kern w:val="2"/>
                <w:sz w:val="24"/>
                <w:szCs w:val="24"/>
                <w14:ligatures w14:val="standardContextual"/>
              </w:rPr>
              <w:t>b) Đ</w:t>
            </w:r>
          </w:p>
        </w:tc>
        <w:tc>
          <w:tcPr>
            <w:tcW w:w="0" w:type="auto"/>
            <w:tcBorders>
              <w:bottom w:val="single" w:sz="8" w:space="0" w:color="000000"/>
              <w:right w:val="single" w:sz="8" w:space="0" w:color="000000"/>
            </w:tcBorders>
            <w:vAlign w:val="center"/>
          </w:tcPr>
          <w:p w14:paraId="38AEFA63" w14:textId="77777777" w:rsidR="00ED397D" w:rsidRPr="00330A7E" w:rsidRDefault="00ED397D" w:rsidP="00330A7E">
            <w:pPr>
              <w:spacing w:after="0"/>
              <w:jc w:val="both"/>
              <w:rPr>
                <w:rFonts w:ascii="Times New Roman" w:eastAsia="Calibri" w:hAnsi="Times New Roman" w:cs="Times New Roman"/>
                <w:b/>
                <w:bCs/>
                <w:kern w:val="2"/>
                <w:sz w:val="24"/>
                <w:szCs w:val="24"/>
                <w14:ligatures w14:val="standardContextual"/>
              </w:rPr>
            </w:pPr>
            <w:r w:rsidRPr="00330A7E">
              <w:rPr>
                <w:rFonts w:ascii="Times New Roman" w:eastAsia="Calibri" w:hAnsi="Times New Roman" w:cs="Times New Roman"/>
                <w:b/>
                <w:bCs/>
                <w:kern w:val="2"/>
                <w:sz w:val="24"/>
                <w:szCs w:val="24"/>
                <w14:ligatures w14:val="standardContextual"/>
              </w:rPr>
              <w:t>b) Đ</w:t>
            </w:r>
          </w:p>
        </w:tc>
      </w:tr>
      <w:tr w:rsidR="00ED397D" w:rsidRPr="00330A7E" w14:paraId="5C2BD17B"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457375A8" w14:textId="77777777" w:rsidR="00ED397D" w:rsidRPr="00330A7E" w:rsidRDefault="00ED397D" w:rsidP="00330A7E">
            <w:pPr>
              <w:spacing w:after="0"/>
              <w:jc w:val="both"/>
              <w:rPr>
                <w:rFonts w:ascii="Times New Roman" w:eastAsia="Calibri" w:hAnsi="Times New Roman" w:cs="Times New Roman"/>
                <w:b/>
                <w:bCs/>
                <w:kern w:val="2"/>
                <w:sz w:val="24"/>
                <w:szCs w:val="24"/>
                <w14:ligatures w14:val="standardContextual"/>
              </w:rPr>
            </w:pPr>
            <w:r w:rsidRPr="00330A7E">
              <w:rPr>
                <w:rFonts w:ascii="Times New Roman" w:eastAsia="Calibri" w:hAnsi="Times New Roman" w:cs="Times New Roman"/>
                <w:b/>
                <w:bCs/>
                <w:kern w:val="2"/>
                <w:sz w:val="24"/>
                <w:szCs w:val="24"/>
                <w14:ligatures w14:val="standardContextual"/>
              </w:rPr>
              <w:t>c) S</w:t>
            </w:r>
          </w:p>
        </w:tc>
        <w:tc>
          <w:tcPr>
            <w:tcW w:w="0" w:type="auto"/>
            <w:tcBorders>
              <w:bottom w:val="single" w:sz="8" w:space="0" w:color="000000"/>
              <w:right w:val="single" w:sz="8" w:space="0" w:color="000000"/>
            </w:tcBorders>
            <w:vAlign w:val="center"/>
          </w:tcPr>
          <w:p w14:paraId="79757E80" w14:textId="77777777" w:rsidR="00ED397D" w:rsidRPr="00330A7E" w:rsidRDefault="00ED397D" w:rsidP="00330A7E">
            <w:pPr>
              <w:spacing w:after="0"/>
              <w:jc w:val="both"/>
              <w:rPr>
                <w:rFonts w:ascii="Times New Roman" w:eastAsia="Calibri" w:hAnsi="Times New Roman" w:cs="Times New Roman"/>
                <w:b/>
                <w:bCs/>
                <w:kern w:val="2"/>
                <w:sz w:val="24"/>
                <w:szCs w:val="24"/>
                <w14:ligatures w14:val="standardContextual"/>
              </w:rPr>
            </w:pPr>
            <w:r w:rsidRPr="00330A7E">
              <w:rPr>
                <w:rFonts w:ascii="Times New Roman" w:eastAsia="Calibri" w:hAnsi="Times New Roman" w:cs="Times New Roman"/>
                <w:b/>
                <w:bCs/>
                <w:kern w:val="2"/>
                <w:sz w:val="24"/>
                <w:szCs w:val="24"/>
                <w14:ligatures w14:val="standardContextual"/>
              </w:rPr>
              <w:t>c) S</w:t>
            </w:r>
          </w:p>
        </w:tc>
        <w:tc>
          <w:tcPr>
            <w:tcW w:w="0" w:type="auto"/>
            <w:tcBorders>
              <w:bottom w:val="single" w:sz="8" w:space="0" w:color="000000"/>
              <w:right w:val="single" w:sz="8" w:space="0" w:color="000000"/>
            </w:tcBorders>
            <w:vAlign w:val="center"/>
          </w:tcPr>
          <w:p w14:paraId="2B82F7DA" w14:textId="77777777" w:rsidR="00ED397D" w:rsidRPr="00330A7E" w:rsidRDefault="00ED397D" w:rsidP="00330A7E">
            <w:pPr>
              <w:spacing w:after="0"/>
              <w:jc w:val="both"/>
              <w:rPr>
                <w:rFonts w:ascii="Times New Roman" w:eastAsia="Calibri" w:hAnsi="Times New Roman" w:cs="Times New Roman"/>
                <w:b/>
                <w:bCs/>
                <w:kern w:val="2"/>
                <w:sz w:val="24"/>
                <w:szCs w:val="24"/>
                <w14:ligatures w14:val="standardContextual"/>
              </w:rPr>
            </w:pPr>
            <w:r w:rsidRPr="00330A7E">
              <w:rPr>
                <w:rFonts w:ascii="Times New Roman" w:eastAsia="Calibri" w:hAnsi="Times New Roman" w:cs="Times New Roman"/>
                <w:b/>
                <w:bCs/>
                <w:kern w:val="2"/>
                <w:sz w:val="24"/>
                <w:szCs w:val="24"/>
                <w14:ligatures w14:val="standardContextual"/>
              </w:rPr>
              <w:t>c) Đ</w:t>
            </w:r>
          </w:p>
        </w:tc>
        <w:tc>
          <w:tcPr>
            <w:tcW w:w="0" w:type="auto"/>
            <w:tcBorders>
              <w:bottom w:val="single" w:sz="8" w:space="0" w:color="000000"/>
              <w:right w:val="single" w:sz="8" w:space="0" w:color="000000"/>
            </w:tcBorders>
            <w:vAlign w:val="center"/>
          </w:tcPr>
          <w:p w14:paraId="5A6B29B4" w14:textId="77777777" w:rsidR="00ED397D" w:rsidRPr="00330A7E" w:rsidRDefault="00ED397D" w:rsidP="00330A7E">
            <w:pPr>
              <w:spacing w:after="0"/>
              <w:jc w:val="both"/>
              <w:rPr>
                <w:rFonts w:ascii="Times New Roman" w:eastAsia="Calibri" w:hAnsi="Times New Roman" w:cs="Times New Roman"/>
                <w:b/>
                <w:bCs/>
                <w:kern w:val="2"/>
                <w:sz w:val="24"/>
                <w:szCs w:val="24"/>
                <w14:ligatures w14:val="standardContextual"/>
              </w:rPr>
            </w:pPr>
            <w:r w:rsidRPr="00330A7E">
              <w:rPr>
                <w:rFonts w:ascii="Times New Roman" w:eastAsia="Calibri" w:hAnsi="Times New Roman" w:cs="Times New Roman"/>
                <w:b/>
                <w:bCs/>
                <w:kern w:val="2"/>
                <w:sz w:val="24"/>
                <w:szCs w:val="24"/>
                <w14:ligatures w14:val="standardContextual"/>
              </w:rPr>
              <w:t>c) Đ</w:t>
            </w:r>
          </w:p>
        </w:tc>
      </w:tr>
      <w:tr w:rsidR="00ED397D" w:rsidRPr="00330A7E" w14:paraId="4ED8EB18"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18103586" w14:textId="77777777" w:rsidR="00ED397D" w:rsidRPr="00330A7E" w:rsidRDefault="00ED397D" w:rsidP="00330A7E">
            <w:pPr>
              <w:spacing w:after="0"/>
              <w:jc w:val="both"/>
              <w:rPr>
                <w:rFonts w:ascii="Times New Roman" w:eastAsia="Calibri" w:hAnsi="Times New Roman" w:cs="Times New Roman"/>
                <w:b/>
                <w:bCs/>
                <w:kern w:val="2"/>
                <w:sz w:val="24"/>
                <w:szCs w:val="24"/>
                <w14:ligatures w14:val="standardContextual"/>
              </w:rPr>
            </w:pPr>
            <w:r w:rsidRPr="00330A7E">
              <w:rPr>
                <w:rFonts w:ascii="Times New Roman" w:eastAsia="Calibri" w:hAnsi="Times New Roman" w:cs="Times New Roman"/>
                <w:b/>
                <w:bCs/>
                <w:kern w:val="2"/>
                <w:sz w:val="24"/>
                <w:szCs w:val="24"/>
                <w14:ligatures w14:val="standardContextual"/>
              </w:rPr>
              <w:t>d) Đ</w:t>
            </w:r>
          </w:p>
        </w:tc>
        <w:tc>
          <w:tcPr>
            <w:tcW w:w="0" w:type="auto"/>
            <w:tcBorders>
              <w:bottom w:val="single" w:sz="8" w:space="0" w:color="000000"/>
              <w:right w:val="single" w:sz="8" w:space="0" w:color="000000"/>
            </w:tcBorders>
            <w:vAlign w:val="center"/>
          </w:tcPr>
          <w:p w14:paraId="40E2275A" w14:textId="77777777" w:rsidR="00ED397D" w:rsidRPr="00330A7E" w:rsidRDefault="00ED397D" w:rsidP="00330A7E">
            <w:pPr>
              <w:spacing w:after="0"/>
              <w:jc w:val="both"/>
              <w:rPr>
                <w:rFonts w:ascii="Times New Roman" w:eastAsia="Calibri" w:hAnsi="Times New Roman" w:cs="Times New Roman"/>
                <w:b/>
                <w:bCs/>
                <w:kern w:val="2"/>
                <w:sz w:val="24"/>
                <w:szCs w:val="24"/>
                <w14:ligatures w14:val="standardContextual"/>
              </w:rPr>
            </w:pPr>
            <w:r w:rsidRPr="00330A7E">
              <w:rPr>
                <w:rFonts w:ascii="Times New Roman" w:eastAsia="Calibri" w:hAnsi="Times New Roman" w:cs="Times New Roman"/>
                <w:b/>
                <w:bCs/>
                <w:kern w:val="2"/>
                <w:sz w:val="24"/>
                <w:szCs w:val="24"/>
                <w14:ligatures w14:val="standardContextual"/>
              </w:rPr>
              <w:t>d) Đ</w:t>
            </w:r>
          </w:p>
        </w:tc>
        <w:tc>
          <w:tcPr>
            <w:tcW w:w="0" w:type="auto"/>
            <w:tcBorders>
              <w:bottom w:val="single" w:sz="8" w:space="0" w:color="000000"/>
              <w:right w:val="single" w:sz="8" w:space="0" w:color="000000"/>
            </w:tcBorders>
            <w:vAlign w:val="center"/>
          </w:tcPr>
          <w:p w14:paraId="3F0C8116" w14:textId="77777777" w:rsidR="00ED397D" w:rsidRPr="00330A7E" w:rsidRDefault="00ED397D" w:rsidP="00330A7E">
            <w:pPr>
              <w:spacing w:after="0"/>
              <w:jc w:val="both"/>
              <w:rPr>
                <w:rFonts w:ascii="Times New Roman" w:eastAsia="Calibri" w:hAnsi="Times New Roman" w:cs="Times New Roman"/>
                <w:b/>
                <w:bCs/>
                <w:kern w:val="2"/>
                <w:sz w:val="24"/>
                <w:szCs w:val="24"/>
                <w14:ligatures w14:val="standardContextual"/>
              </w:rPr>
            </w:pPr>
            <w:r w:rsidRPr="00330A7E">
              <w:rPr>
                <w:rFonts w:ascii="Times New Roman" w:eastAsia="Calibri" w:hAnsi="Times New Roman" w:cs="Times New Roman"/>
                <w:b/>
                <w:bCs/>
                <w:kern w:val="2"/>
                <w:sz w:val="24"/>
                <w:szCs w:val="24"/>
                <w14:ligatures w14:val="standardContextual"/>
              </w:rPr>
              <w:t>d) Đ</w:t>
            </w:r>
          </w:p>
        </w:tc>
        <w:tc>
          <w:tcPr>
            <w:tcW w:w="0" w:type="auto"/>
            <w:tcBorders>
              <w:bottom w:val="single" w:sz="8" w:space="0" w:color="000000"/>
              <w:right w:val="single" w:sz="8" w:space="0" w:color="000000"/>
            </w:tcBorders>
            <w:vAlign w:val="center"/>
          </w:tcPr>
          <w:p w14:paraId="5DC0F737" w14:textId="77777777" w:rsidR="00ED397D" w:rsidRPr="00330A7E" w:rsidRDefault="00ED397D" w:rsidP="00330A7E">
            <w:pPr>
              <w:spacing w:after="0"/>
              <w:jc w:val="both"/>
              <w:rPr>
                <w:rFonts w:ascii="Times New Roman" w:eastAsia="Calibri" w:hAnsi="Times New Roman" w:cs="Times New Roman"/>
                <w:b/>
                <w:bCs/>
                <w:kern w:val="2"/>
                <w:sz w:val="24"/>
                <w:szCs w:val="24"/>
                <w14:ligatures w14:val="standardContextual"/>
              </w:rPr>
            </w:pPr>
            <w:r w:rsidRPr="00330A7E">
              <w:rPr>
                <w:rFonts w:ascii="Times New Roman" w:eastAsia="Calibri" w:hAnsi="Times New Roman" w:cs="Times New Roman"/>
                <w:b/>
                <w:bCs/>
                <w:kern w:val="2"/>
                <w:sz w:val="24"/>
                <w:szCs w:val="24"/>
                <w14:ligatures w14:val="standardContextual"/>
              </w:rPr>
              <w:t>d) S</w:t>
            </w:r>
          </w:p>
        </w:tc>
      </w:tr>
    </w:tbl>
    <w:p w14:paraId="72BFEA0E" w14:textId="77777777" w:rsidR="00ED397D" w:rsidRPr="00330A7E" w:rsidRDefault="00ED397D" w:rsidP="00330A7E">
      <w:pPr>
        <w:rPr>
          <w:rFonts w:ascii="Times New Roman" w:eastAsia="Calibri" w:hAnsi="Times New Roman" w:cs="Times New Roman"/>
          <w:sz w:val="24"/>
          <w:szCs w:val="24"/>
        </w:rPr>
      </w:pPr>
    </w:p>
    <w:p w14:paraId="47832255" w14:textId="77777777" w:rsidR="00ED397D" w:rsidRPr="00330A7E" w:rsidRDefault="00ED397D" w:rsidP="00330A7E">
      <w:pPr>
        <w:spacing w:before="120" w:after="0"/>
        <w:ind w:left="992"/>
        <w:jc w:val="both"/>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b/>
          <w:kern w:val="2"/>
          <w:sz w:val="24"/>
          <w:szCs w:val="24"/>
          <w14:ligatures w14:val="standardContextual"/>
        </w:rPr>
        <w:t xml:space="preserve">PHẦN III. </w:t>
      </w:r>
      <w:r w:rsidRPr="00330A7E">
        <w:rPr>
          <w:rFonts w:ascii="Times New Roman" w:eastAsia="Calibri" w:hAnsi="Times New Roman" w:cs="Times New Roman"/>
          <w:kern w:val="2"/>
          <w:sz w:val="24"/>
          <w:szCs w:val="24"/>
          <w14:ligatures w14:val="standardContextual"/>
        </w:rPr>
        <w:t xml:space="preserve">(Mỗi câu trả lời Đúng thí sinh Được </w:t>
      </w:r>
      <w:r w:rsidRPr="00330A7E">
        <w:rPr>
          <w:rFonts w:ascii="Times New Roman" w:eastAsia="Calibri" w:hAnsi="Times New Roman" w:cs="Times New Roman"/>
          <w:kern w:val="2"/>
          <w:position w:val="-8"/>
          <w:sz w:val="24"/>
          <w:szCs w:val="24"/>
          <w14:ligatures w14:val="standardContextual"/>
        </w:rPr>
        <w:object w:dxaOrig="380" w:dyaOrig="300" w14:anchorId="4DE5C2BF">
          <v:shape id="_x0000_i4808" type="#_x0000_t75" style="width:18.75pt;height:15pt" o:ole="">
            <v:imagedata r:id="rId1007" o:title=""/>
          </v:shape>
          <o:OLEObject Type="Embed" ProgID="Equation.DSMT4" ShapeID="_x0000_i4808" DrawAspect="Content" ObjectID="_1796843870" r:id="rId6740"/>
        </w:object>
      </w:r>
      <w:r w:rsidRPr="00330A7E">
        <w:rPr>
          <w:rFonts w:ascii="Times New Roman" w:eastAsia="Calibri" w:hAnsi="Times New Roman" w:cs="Times New Roman"/>
          <w:kern w:val="2"/>
          <w:sz w:val="24"/>
          <w:szCs w:val="24"/>
          <w14:ligatures w14:val="standardContextual"/>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700"/>
        <w:gridCol w:w="580"/>
        <w:gridCol w:w="760"/>
        <w:gridCol w:w="760"/>
        <w:gridCol w:w="760"/>
        <w:gridCol w:w="460"/>
      </w:tblGrid>
      <w:tr w:rsidR="00ED397D" w:rsidRPr="00330A7E" w14:paraId="366B6BE2" w14:textId="77777777" w:rsidTr="00330A7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0CC8EB7A" w14:textId="77777777" w:rsidR="00ED397D" w:rsidRPr="00330A7E" w:rsidRDefault="00ED397D" w:rsidP="00330A7E">
            <w:pPr>
              <w:spacing w:after="0"/>
              <w:jc w:val="both"/>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kern w:val="2"/>
                <w:sz w:val="24"/>
                <w:szCs w:val="24"/>
                <w14:ligatures w14:val="standardContextual"/>
              </w:rPr>
              <w:t>Câu</w:t>
            </w:r>
          </w:p>
        </w:tc>
        <w:tc>
          <w:tcPr>
            <w:tcW w:w="0" w:type="auto"/>
            <w:tcBorders>
              <w:top w:val="single" w:sz="8" w:space="0" w:color="000000"/>
              <w:bottom w:val="single" w:sz="8" w:space="0" w:color="000000"/>
              <w:right w:val="single" w:sz="8" w:space="0" w:color="000000"/>
            </w:tcBorders>
            <w:vAlign w:val="center"/>
          </w:tcPr>
          <w:p w14:paraId="12FE5D92" w14:textId="77777777" w:rsidR="00ED397D" w:rsidRPr="00330A7E" w:rsidRDefault="00ED397D" w:rsidP="00330A7E">
            <w:pPr>
              <w:spacing w:after="0"/>
              <w:jc w:val="center"/>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kern w:val="2"/>
                <w:sz w:val="24"/>
                <w:szCs w:val="24"/>
                <w14:ligatures w14:val="standardContextual"/>
              </w:rPr>
              <w:t>1</w:t>
            </w:r>
          </w:p>
        </w:tc>
        <w:tc>
          <w:tcPr>
            <w:tcW w:w="0" w:type="auto"/>
            <w:tcBorders>
              <w:top w:val="single" w:sz="8" w:space="0" w:color="000000"/>
              <w:bottom w:val="single" w:sz="8" w:space="0" w:color="000000"/>
              <w:right w:val="single" w:sz="8" w:space="0" w:color="000000"/>
            </w:tcBorders>
            <w:vAlign w:val="center"/>
          </w:tcPr>
          <w:p w14:paraId="435870FF" w14:textId="77777777" w:rsidR="00ED397D" w:rsidRPr="00330A7E" w:rsidRDefault="00ED397D" w:rsidP="00330A7E">
            <w:pPr>
              <w:spacing w:after="0"/>
              <w:jc w:val="center"/>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kern w:val="2"/>
                <w:sz w:val="24"/>
                <w:szCs w:val="24"/>
                <w14:ligatures w14:val="standardContextual"/>
              </w:rPr>
              <w:t>2</w:t>
            </w:r>
          </w:p>
        </w:tc>
        <w:tc>
          <w:tcPr>
            <w:tcW w:w="0" w:type="auto"/>
            <w:tcBorders>
              <w:top w:val="single" w:sz="8" w:space="0" w:color="000000"/>
              <w:bottom w:val="single" w:sz="8" w:space="0" w:color="000000"/>
              <w:right w:val="single" w:sz="8" w:space="0" w:color="000000"/>
            </w:tcBorders>
            <w:vAlign w:val="center"/>
          </w:tcPr>
          <w:p w14:paraId="32F3C100" w14:textId="77777777" w:rsidR="00ED397D" w:rsidRPr="00330A7E" w:rsidRDefault="00ED397D" w:rsidP="00330A7E">
            <w:pPr>
              <w:spacing w:after="0"/>
              <w:jc w:val="center"/>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kern w:val="2"/>
                <w:sz w:val="24"/>
                <w:szCs w:val="24"/>
                <w14:ligatures w14:val="standardContextual"/>
              </w:rPr>
              <w:t>3</w:t>
            </w:r>
          </w:p>
        </w:tc>
        <w:tc>
          <w:tcPr>
            <w:tcW w:w="0" w:type="auto"/>
            <w:tcBorders>
              <w:top w:val="single" w:sz="8" w:space="0" w:color="000000"/>
              <w:bottom w:val="single" w:sz="8" w:space="0" w:color="000000"/>
              <w:right w:val="single" w:sz="8" w:space="0" w:color="000000"/>
            </w:tcBorders>
            <w:vAlign w:val="center"/>
          </w:tcPr>
          <w:p w14:paraId="4C3FF916" w14:textId="77777777" w:rsidR="00ED397D" w:rsidRPr="00330A7E" w:rsidRDefault="00ED397D" w:rsidP="00330A7E">
            <w:pPr>
              <w:spacing w:after="0"/>
              <w:jc w:val="center"/>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kern w:val="2"/>
                <w:sz w:val="24"/>
                <w:szCs w:val="24"/>
                <w14:ligatures w14:val="standardContextual"/>
              </w:rPr>
              <w:t>4</w:t>
            </w:r>
          </w:p>
        </w:tc>
        <w:tc>
          <w:tcPr>
            <w:tcW w:w="0" w:type="auto"/>
            <w:tcBorders>
              <w:top w:val="single" w:sz="8" w:space="0" w:color="000000"/>
              <w:bottom w:val="single" w:sz="8" w:space="0" w:color="000000"/>
              <w:right w:val="single" w:sz="8" w:space="0" w:color="000000"/>
            </w:tcBorders>
            <w:vAlign w:val="center"/>
          </w:tcPr>
          <w:p w14:paraId="4D43A3E6" w14:textId="77777777" w:rsidR="00ED397D" w:rsidRPr="00330A7E" w:rsidRDefault="00ED397D" w:rsidP="00330A7E">
            <w:pPr>
              <w:spacing w:after="0"/>
              <w:jc w:val="center"/>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kern w:val="2"/>
                <w:sz w:val="24"/>
                <w:szCs w:val="24"/>
                <w14:ligatures w14:val="standardContextual"/>
              </w:rPr>
              <w:t>5</w:t>
            </w:r>
          </w:p>
        </w:tc>
        <w:tc>
          <w:tcPr>
            <w:tcW w:w="0" w:type="auto"/>
            <w:tcBorders>
              <w:top w:val="single" w:sz="8" w:space="0" w:color="000000"/>
              <w:bottom w:val="single" w:sz="8" w:space="0" w:color="000000"/>
              <w:right w:val="single" w:sz="8" w:space="0" w:color="000000"/>
            </w:tcBorders>
            <w:vAlign w:val="center"/>
          </w:tcPr>
          <w:p w14:paraId="36F37F67" w14:textId="77777777" w:rsidR="00ED397D" w:rsidRPr="00330A7E" w:rsidRDefault="00ED397D" w:rsidP="00330A7E">
            <w:pPr>
              <w:spacing w:after="0"/>
              <w:jc w:val="center"/>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kern w:val="2"/>
                <w:sz w:val="24"/>
                <w:szCs w:val="24"/>
                <w14:ligatures w14:val="standardContextual"/>
              </w:rPr>
              <w:t>6</w:t>
            </w:r>
          </w:p>
        </w:tc>
      </w:tr>
      <w:tr w:rsidR="00ED397D" w:rsidRPr="00330A7E" w14:paraId="605976D5" w14:textId="77777777" w:rsidTr="00330A7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216924B" w14:textId="77777777" w:rsidR="00ED397D" w:rsidRPr="00330A7E" w:rsidRDefault="00ED397D" w:rsidP="00330A7E">
            <w:pPr>
              <w:spacing w:after="0"/>
              <w:jc w:val="both"/>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kern w:val="2"/>
                <w:sz w:val="24"/>
                <w:szCs w:val="24"/>
                <w14:ligatures w14:val="standardContextual"/>
              </w:rPr>
              <w:t>Chọn</w:t>
            </w:r>
          </w:p>
        </w:tc>
        <w:tc>
          <w:tcPr>
            <w:tcW w:w="0" w:type="auto"/>
            <w:tcBorders>
              <w:bottom w:val="single" w:sz="8" w:space="0" w:color="000000"/>
              <w:right w:val="single" w:sz="8" w:space="0" w:color="000000"/>
            </w:tcBorders>
            <w:vAlign w:val="center"/>
          </w:tcPr>
          <w:p w14:paraId="46F7353E" w14:textId="77777777" w:rsidR="00ED397D" w:rsidRPr="00330A7E" w:rsidRDefault="00ED397D" w:rsidP="00330A7E">
            <w:pPr>
              <w:spacing w:after="0"/>
              <w:jc w:val="center"/>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kern w:val="2"/>
                <w:sz w:val="24"/>
                <w:szCs w:val="24"/>
                <w14:ligatures w14:val="standardContextual"/>
              </w:rPr>
              <w:t>415</w:t>
            </w:r>
          </w:p>
        </w:tc>
        <w:tc>
          <w:tcPr>
            <w:tcW w:w="0" w:type="auto"/>
            <w:tcBorders>
              <w:bottom w:val="single" w:sz="8" w:space="0" w:color="000000"/>
              <w:right w:val="single" w:sz="8" w:space="0" w:color="000000"/>
            </w:tcBorders>
            <w:vAlign w:val="center"/>
          </w:tcPr>
          <w:p w14:paraId="14C257E1" w14:textId="77777777" w:rsidR="00ED397D" w:rsidRPr="00330A7E" w:rsidRDefault="00ED397D" w:rsidP="00330A7E">
            <w:pPr>
              <w:spacing w:after="0"/>
              <w:jc w:val="center"/>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kern w:val="2"/>
                <w:sz w:val="24"/>
                <w:szCs w:val="24"/>
                <w14:ligatures w14:val="standardContextual"/>
              </w:rPr>
              <w:t>10</w:t>
            </w:r>
          </w:p>
        </w:tc>
        <w:tc>
          <w:tcPr>
            <w:tcW w:w="0" w:type="auto"/>
            <w:tcBorders>
              <w:bottom w:val="single" w:sz="8" w:space="0" w:color="000000"/>
              <w:right w:val="single" w:sz="8" w:space="0" w:color="000000"/>
            </w:tcBorders>
            <w:vAlign w:val="center"/>
          </w:tcPr>
          <w:p w14:paraId="7EB209BB" w14:textId="77777777" w:rsidR="00ED397D" w:rsidRPr="00330A7E" w:rsidRDefault="00ED397D" w:rsidP="00330A7E">
            <w:pPr>
              <w:spacing w:after="0"/>
              <w:jc w:val="center"/>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kern w:val="2"/>
                <w:sz w:val="24"/>
                <w:szCs w:val="24"/>
                <w14:ligatures w14:val="standardContextual"/>
              </w:rPr>
              <w:t>43.3</w:t>
            </w:r>
          </w:p>
        </w:tc>
        <w:tc>
          <w:tcPr>
            <w:tcW w:w="0" w:type="auto"/>
            <w:tcBorders>
              <w:bottom w:val="single" w:sz="8" w:space="0" w:color="000000"/>
              <w:right w:val="single" w:sz="8" w:space="0" w:color="000000"/>
            </w:tcBorders>
            <w:vAlign w:val="center"/>
          </w:tcPr>
          <w:p w14:paraId="0F2C5794" w14:textId="77777777" w:rsidR="00ED397D" w:rsidRPr="00330A7E" w:rsidRDefault="00ED397D" w:rsidP="00330A7E">
            <w:pPr>
              <w:spacing w:after="0"/>
              <w:jc w:val="center"/>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kern w:val="2"/>
                <w:sz w:val="24"/>
                <w:szCs w:val="24"/>
                <w14:ligatures w14:val="standardContextual"/>
              </w:rPr>
              <w:t>0,26</w:t>
            </w:r>
          </w:p>
        </w:tc>
        <w:tc>
          <w:tcPr>
            <w:tcW w:w="0" w:type="auto"/>
            <w:tcBorders>
              <w:bottom w:val="single" w:sz="8" w:space="0" w:color="000000"/>
              <w:right w:val="single" w:sz="8" w:space="0" w:color="000000"/>
            </w:tcBorders>
            <w:vAlign w:val="center"/>
          </w:tcPr>
          <w:p w14:paraId="332879FF" w14:textId="77777777" w:rsidR="00ED397D" w:rsidRPr="00330A7E" w:rsidRDefault="00ED397D" w:rsidP="00330A7E">
            <w:pPr>
              <w:spacing w:after="0"/>
              <w:jc w:val="center"/>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kern w:val="2"/>
                <w:sz w:val="24"/>
                <w:szCs w:val="24"/>
                <w14:ligatures w14:val="standardContextual"/>
              </w:rPr>
              <w:t>7.85</w:t>
            </w:r>
          </w:p>
        </w:tc>
        <w:tc>
          <w:tcPr>
            <w:tcW w:w="0" w:type="auto"/>
            <w:tcBorders>
              <w:bottom w:val="single" w:sz="8" w:space="0" w:color="000000"/>
              <w:right w:val="single" w:sz="8" w:space="0" w:color="000000"/>
            </w:tcBorders>
            <w:shd w:val="clear" w:color="auto" w:fill="auto"/>
            <w:vAlign w:val="center"/>
          </w:tcPr>
          <w:p w14:paraId="32DCEC14" w14:textId="77777777" w:rsidR="00ED397D" w:rsidRPr="00330A7E" w:rsidRDefault="00ED397D" w:rsidP="00330A7E">
            <w:pPr>
              <w:spacing w:after="0"/>
              <w:jc w:val="center"/>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kern w:val="2"/>
                <w:sz w:val="24"/>
                <w:szCs w:val="24"/>
                <w14:ligatures w14:val="standardContextual"/>
              </w:rPr>
              <w:t>5</w:t>
            </w:r>
          </w:p>
        </w:tc>
      </w:tr>
    </w:tbl>
    <w:p w14:paraId="6330B2BA" w14:textId="77777777" w:rsidR="00ED397D" w:rsidRPr="00330A7E" w:rsidRDefault="00ED397D" w:rsidP="00330A7E">
      <w:pPr>
        <w:spacing w:before="240"/>
        <w:ind w:firstLine="720"/>
        <w:jc w:val="center"/>
        <w:rPr>
          <w:rFonts w:ascii="Times New Roman" w:eastAsia="Calibri" w:hAnsi="Times New Roman" w:cs="Times New Roman"/>
          <w:b/>
          <w:color w:val="0033CC"/>
          <w:kern w:val="2"/>
          <w:sz w:val="24"/>
          <w:szCs w:val="24"/>
          <w14:ligatures w14:val="standardContextual"/>
        </w:rPr>
      </w:pPr>
      <w:r w:rsidRPr="00330A7E">
        <w:rPr>
          <w:rFonts w:ascii="Times New Roman" w:eastAsia="Calibri" w:hAnsi="Times New Roman" w:cs="Times New Roman"/>
          <w:b/>
          <w:color w:val="0033CC"/>
          <w:kern w:val="2"/>
          <w:sz w:val="24"/>
          <w:szCs w:val="24"/>
          <w14:ligatures w14:val="standardContextual"/>
        </w:rPr>
        <w:t>LỜI GIẢI CHI TIẾT</w:t>
      </w:r>
    </w:p>
    <w:p w14:paraId="5E45723E" w14:textId="77777777" w:rsidR="00ED397D" w:rsidRPr="00330A7E" w:rsidRDefault="00ED397D" w:rsidP="00330A7E">
      <w:pPr>
        <w:tabs>
          <w:tab w:val="left" w:pos="992"/>
        </w:tabs>
        <w:spacing w:before="120" w:after="240"/>
        <w:ind w:left="992" w:hanging="992"/>
        <w:contextualSpacing/>
        <w:jc w:val="both"/>
        <w:rPr>
          <w:rFonts w:ascii="Times New Roman" w:eastAsia="Calibri" w:hAnsi="Times New Roman" w:cs="Times New Roman"/>
          <w:b/>
          <w:color w:val="0000FF"/>
          <w:kern w:val="2"/>
          <w:sz w:val="24"/>
          <w:szCs w:val="24"/>
          <w14:ligatures w14:val="standardContextual"/>
        </w:rPr>
      </w:pPr>
      <w:r w:rsidRPr="00330A7E">
        <w:rPr>
          <w:rFonts w:ascii="Times New Roman" w:eastAsia="Calibri" w:hAnsi="Times New Roman" w:cs="Times New Roman"/>
          <w:b/>
          <w:color w:val="0000FF"/>
          <w:kern w:val="2"/>
          <w:sz w:val="24"/>
          <w:szCs w:val="24"/>
          <w14:ligatures w14:val="standardContextual"/>
        </w:rPr>
        <w:t>PHẦN II</w:t>
      </w:r>
    </w:p>
    <w:p w14:paraId="293CAB36" w14:textId="77777777" w:rsidR="00ED397D" w:rsidRPr="00330A7E" w:rsidRDefault="00ED397D" w:rsidP="00330A7E">
      <w:pPr>
        <w:tabs>
          <w:tab w:val="left" w:pos="992"/>
        </w:tabs>
        <w:spacing w:before="120" w:after="240"/>
        <w:ind w:left="992" w:hanging="992"/>
        <w:contextualSpacing/>
        <w:rPr>
          <w:rFonts w:ascii="Times New Roman" w:eastAsia="Calibri" w:hAnsi="Times New Roman" w:cs="Times New Roman"/>
          <w:b/>
          <w:bCs/>
          <w:color w:val="FF0000"/>
          <w:kern w:val="2"/>
          <w:sz w:val="24"/>
          <w:szCs w:val="24"/>
          <w14:ligatures w14:val="standardContextual"/>
        </w:rPr>
      </w:pPr>
      <w:r w:rsidRPr="00330A7E">
        <w:rPr>
          <w:rFonts w:ascii="Times New Roman" w:eastAsia="Calibri" w:hAnsi="Times New Roman" w:cs="Times New Roman"/>
          <w:b/>
          <w:color w:val="0000FF"/>
          <w:kern w:val="2"/>
          <w:sz w:val="24"/>
          <w:szCs w:val="24"/>
          <w14:ligatures w14:val="standardContextual"/>
        </w:rPr>
        <w:t>Câu 1:</w:t>
      </w:r>
      <w:r w:rsidRPr="00330A7E">
        <w:rPr>
          <w:rFonts w:ascii="Times New Roman" w:eastAsia="Calibri" w:hAnsi="Times New Roman" w:cs="Times New Roman"/>
          <w:b/>
          <w:color w:val="0000FF"/>
          <w:kern w:val="2"/>
          <w:sz w:val="24"/>
          <w:szCs w:val="24"/>
          <w14:ligatures w14:val="standardContextual"/>
        </w:rPr>
        <w:tab/>
      </w:r>
      <w:r w:rsidRPr="00330A7E">
        <w:rPr>
          <w:rFonts w:ascii="Times New Roman" w:eastAsia="Calibri" w:hAnsi="Times New Roman" w:cs="Times New Roman"/>
          <w:kern w:val="2"/>
          <w:sz w:val="24"/>
          <w:szCs w:val="24"/>
          <w14:ligatures w14:val="standardContextual"/>
        </w:rPr>
        <w:t xml:space="preserve">Trong không gian tọa độ </w:t>
      </w:r>
      <w:r w:rsidRPr="00330A7E">
        <w:rPr>
          <w:rFonts w:ascii="Times New Roman" w:eastAsia="Aptos" w:hAnsi="Times New Roman" w:cs="Times New Roman"/>
          <w:kern w:val="2"/>
          <w:position w:val="-10"/>
          <w:sz w:val="24"/>
          <w:szCs w:val="24"/>
          <w14:ligatures w14:val="standardContextual"/>
        </w:rPr>
        <w:object w:dxaOrig="560" w:dyaOrig="300" w14:anchorId="026CF660">
          <v:shape id="_x0000_i4809" type="#_x0000_t75" style="width:27.75pt;height:15pt" o:ole="">
            <v:imagedata r:id="rId6741" o:title=""/>
          </v:shape>
          <o:OLEObject Type="Embed" ProgID="Equation.DSMT4" ShapeID="_x0000_i4809" DrawAspect="Content" ObjectID="_1796843871" r:id="rId6742"/>
        </w:object>
      </w:r>
      <w:r w:rsidRPr="00330A7E">
        <w:rPr>
          <w:rFonts w:ascii="Times New Roman" w:eastAsia="Calibri" w:hAnsi="Times New Roman" w:cs="Times New Roman"/>
          <w:kern w:val="2"/>
          <w:sz w:val="24"/>
          <w:szCs w:val="24"/>
          <w14:ligatures w14:val="standardContextual"/>
        </w:rPr>
        <w:t>,</w:t>
      </w:r>
      <w:r w:rsidRPr="00330A7E">
        <w:rPr>
          <w:rFonts w:ascii="Times New Roman" w:eastAsia="Calibri" w:hAnsi="Times New Roman" w:cs="Times New Roman"/>
          <w:kern w:val="2"/>
          <w:sz w:val="24"/>
          <w:szCs w:val="24"/>
          <w:lang w:val="vi-VN" w:eastAsia="vi-VN"/>
          <w14:ligatures w14:val="standardContextual"/>
        </w:rPr>
        <w:t xml:space="preserve"> </w:t>
      </w:r>
      <w:r w:rsidRPr="00330A7E">
        <w:rPr>
          <w:rFonts w:ascii="Times New Roman" w:eastAsia="Calibri" w:hAnsi="Times New Roman" w:cs="Times New Roman"/>
          <w:kern w:val="2"/>
          <w:sz w:val="24"/>
          <w:szCs w:val="24"/>
          <w:lang w:eastAsia="vi-VN"/>
          <w14:ligatures w14:val="standardContextual"/>
        </w:rPr>
        <w:t xml:space="preserve">cho điểm </w:t>
      </w:r>
      <w:r w:rsidRPr="00330A7E">
        <w:rPr>
          <w:rFonts w:ascii="Times New Roman" w:eastAsia="Aptos" w:hAnsi="Times New Roman" w:cs="Times New Roman"/>
          <w:kern w:val="2"/>
          <w:position w:val="-16"/>
          <w:sz w:val="24"/>
          <w:szCs w:val="24"/>
          <w14:ligatures w14:val="standardContextual"/>
        </w:rPr>
        <w:object w:dxaOrig="900" w:dyaOrig="440" w14:anchorId="29348450">
          <v:shape id="_x0000_i4810" type="#_x0000_t75" style="width:45pt;height:21.75pt" o:ole="">
            <v:imagedata r:id="rId6743" o:title=""/>
          </v:shape>
          <o:OLEObject Type="Embed" ProgID="Equation.DSMT4" ShapeID="_x0000_i4810" DrawAspect="Content" ObjectID="_1796843872" r:id="rId6744"/>
        </w:object>
      </w:r>
      <w:r w:rsidRPr="00330A7E">
        <w:rPr>
          <w:rFonts w:ascii="Times New Roman" w:eastAsia="Calibri" w:hAnsi="Times New Roman" w:cs="Times New Roman"/>
          <w:kern w:val="2"/>
          <w:sz w:val="24"/>
          <w:szCs w:val="24"/>
          <w:lang w:eastAsia="vi-VN"/>
          <w14:ligatures w14:val="standardContextual"/>
        </w:rPr>
        <w:t xml:space="preserve"> và mặt phẳng </w:t>
      </w:r>
      <w:r w:rsidRPr="00330A7E">
        <w:rPr>
          <w:rFonts w:ascii="Times New Roman" w:eastAsia="Aptos" w:hAnsi="Times New Roman" w:cs="Times New Roman"/>
          <w:kern w:val="2"/>
          <w:position w:val="-16"/>
          <w:sz w:val="24"/>
          <w:szCs w:val="24"/>
          <w14:ligatures w14:val="standardContextual"/>
        </w:rPr>
        <w:object w:dxaOrig="2299" w:dyaOrig="440" w14:anchorId="5EC4B6D2">
          <v:shape id="_x0000_i4811" type="#_x0000_t75" style="width:114.75pt;height:21.75pt" o:ole="">
            <v:imagedata r:id="rId6745" o:title=""/>
          </v:shape>
          <o:OLEObject Type="Embed" ProgID="Equation.DSMT4" ShapeID="_x0000_i4811" DrawAspect="Content" ObjectID="_1796843873" r:id="rId6746"/>
        </w:object>
      </w:r>
      <w:r w:rsidRPr="00330A7E">
        <w:rPr>
          <w:rFonts w:ascii="Times New Roman" w:eastAsia="Calibri" w:hAnsi="Times New Roman" w:cs="Times New Roman"/>
          <w:kern w:val="2"/>
          <w:sz w:val="24"/>
          <w:szCs w:val="24"/>
          <w:lang w:eastAsia="vi-VN"/>
          <w14:ligatures w14:val="standardContextual"/>
        </w:rPr>
        <w:t>.</w:t>
      </w:r>
      <w:r w:rsidRPr="00330A7E">
        <w:rPr>
          <w:rFonts w:ascii="Times New Roman" w:eastAsia="Calibri" w:hAnsi="Times New Roman" w:cs="Times New Roman"/>
          <w:kern w:val="2"/>
          <w:sz w:val="24"/>
          <w:szCs w:val="24"/>
          <w:lang w:eastAsia="vi-VN"/>
          <w14:ligatures w14:val="standardContextual"/>
        </w:rPr>
        <w:br/>
      </w:r>
      <w:r w:rsidRPr="00330A7E">
        <w:rPr>
          <w:rFonts w:ascii="Times New Roman" w:eastAsia="Calibri" w:hAnsi="Times New Roman" w:cs="Times New Roman"/>
          <w:kern w:val="2"/>
          <w:sz w:val="24"/>
          <w:szCs w:val="24"/>
          <w14:ligatures w14:val="standardContextual"/>
        </w:rPr>
        <w:t xml:space="preserve"> </w:t>
      </w:r>
      <w:r w:rsidRPr="00330A7E">
        <w:rPr>
          <w:rFonts w:ascii="Times New Roman" w:eastAsia="Calibri" w:hAnsi="Times New Roman" w:cs="Times New Roman"/>
          <w:b/>
          <w:bCs/>
          <w:kern w:val="2"/>
          <w:sz w:val="24"/>
          <w:szCs w:val="24"/>
          <w14:ligatures w14:val="standardContextual"/>
        </w:rPr>
        <w:t>a)</w:t>
      </w:r>
      <w:r w:rsidRPr="00330A7E">
        <w:rPr>
          <w:rFonts w:ascii="Times New Roman" w:eastAsia="Calibri" w:hAnsi="Times New Roman" w:cs="Times New Roman"/>
          <w:kern w:val="2"/>
          <w:sz w:val="24"/>
          <w:szCs w:val="24"/>
          <w14:ligatures w14:val="standardContextual"/>
        </w:rPr>
        <w:t xml:space="preserve"> </w:t>
      </w:r>
      <w:r w:rsidRPr="00330A7E">
        <w:rPr>
          <w:rFonts w:ascii="Times New Roman" w:eastAsia="Aptos" w:hAnsi="Times New Roman" w:cs="Times New Roman"/>
          <w:kern w:val="2"/>
          <w:position w:val="-16"/>
          <w:sz w:val="24"/>
          <w:szCs w:val="24"/>
          <w14:ligatures w14:val="standardContextual"/>
        </w:rPr>
        <w:object w:dxaOrig="1440" w:dyaOrig="460" w14:anchorId="3BA68B41">
          <v:shape id="_x0000_i4812" type="#_x0000_t75" style="width:1in;height:23.25pt" o:ole="">
            <v:imagedata r:id="rId6747" o:title=""/>
          </v:shape>
          <o:OLEObject Type="Embed" ProgID="Equation.DSMT4" ShapeID="_x0000_i4812" DrawAspect="Content" ObjectID="_1796843874" r:id="rId6748"/>
        </w:object>
      </w:r>
      <w:r w:rsidRPr="00330A7E">
        <w:rPr>
          <w:rFonts w:ascii="Times New Roman" w:eastAsia="Calibri" w:hAnsi="Times New Roman" w:cs="Times New Roman"/>
          <w:kern w:val="2"/>
          <w:sz w:val="24"/>
          <w:szCs w:val="24"/>
          <w14:ligatures w14:val="standardContextual"/>
        </w:rPr>
        <w:t xml:space="preserve">. </w:t>
      </w:r>
      <w:r w:rsidRPr="00330A7E">
        <w:rPr>
          <w:rFonts w:ascii="Times New Roman" w:eastAsia="Calibri" w:hAnsi="Times New Roman" w:cs="Times New Roman"/>
          <w:b/>
          <w:bCs/>
          <w:kern w:val="2"/>
          <w:sz w:val="24"/>
          <w:szCs w:val="24"/>
          <w14:ligatures w14:val="standardContextual"/>
        </w:rPr>
        <w:t>Đúng</w:t>
      </w:r>
    </w:p>
    <w:p w14:paraId="178105AB" w14:textId="77777777" w:rsidR="00ED397D" w:rsidRPr="00330A7E" w:rsidRDefault="00ED397D" w:rsidP="00330A7E">
      <w:pPr>
        <w:spacing w:after="240"/>
        <w:ind w:left="992"/>
        <w:rPr>
          <w:rFonts w:ascii="Times New Roman" w:eastAsia="Calibri" w:hAnsi="Times New Roman" w:cs="Times New Roman"/>
          <w:color w:val="FF0000"/>
          <w:kern w:val="2"/>
          <w:sz w:val="24"/>
          <w:szCs w:val="24"/>
          <w:lang w:val="vi-VN"/>
          <w14:ligatures w14:val="standardContextual"/>
        </w:rPr>
      </w:pPr>
      <w:r w:rsidRPr="00330A7E">
        <w:rPr>
          <w:rFonts w:ascii="Times New Roman" w:eastAsia="Calibri" w:hAnsi="Times New Roman" w:cs="Times New Roman"/>
          <w:b/>
          <w:bCs/>
          <w:kern w:val="2"/>
          <w:sz w:val="24"/>
          <w:szCs w:val="24"/>
          <w14:ligatures w14:val="standardContextual"/>
        </w:rPr>
        <w:t>b)</w:t>
      </w:r>
      <w:r w:rsidRPr="00330A7E">
        <w:rPr>
          <w:rFonts w:ascii="Times New Roman" w:eastAsia="Calibri" w:hAnsi="Times New Roman" w:cs="Times New Roman"/>
          <w:kern w:val="2"/>
          <w:sz w:val="24"/>
          <w:szCs w:val="24"/>
          <w14:ligatures w14:val="standardContextual"/>
        </w:rPr>
        <w:t xml:space="preserve"> </w:t>
      </w:r>
      <w:r w:rsidRPr="00330A7E">
        <w:rPr>
          <w:rFonts w:ascii="Times New Roman" w:eastAsia="Aptos" w:hAnsi="Times New Roman" w:cs="Times New Roman"/>
          <w:kern w:val="2"/>
          <w:position w:val="-16"/>
          <w:sz w:val="24"/>
          <w:szCs w:val="24"/>
          <w14:ligatures w14:val="standardContextual"/>
        </w:rPr>
        <w:object w:dxaOrig="1880" w:dyaOrig="460" w14:anchorId="7F3904D7">
          <v:shape id="_x0000_i4813" type="#_x0000_t75" style="width:93.75pt;height:23.25pt" o:ole="">
            <v:imagedata r:id="rId6749" o:title=""/>
          </v:shape>
          <o:OLEObject Type="Embed" ProgID="Equation.DSMT4" ShapeID="_x0000_i4813" DrawAspect="Content" ObjectID="_1796843875" r:id="rId6750"/>
        </w:object>
      </w:r>
      <w:r w:rsidRPr="00330A7E">
        <w:rPr>
          <w:rFonts w:ascii="Times New Roman" w:eastAsia="Calibri" w:hAnsi="Times New Roman" w:cs="Times New Roman"/>
          <w:kern w:val="2"/>
          <w:sz w:val="24"/>
          <w:szCs w:val="24"/>
          <w14:ligatures w14:val="standardContextual"/>
        </w:rPr>
        <w:t xml:space="preserve"> nên là một vectơ pháp tuyến của mặt phằng </w:t>
      </w:r>
      <w:r w:rsidRPr="00330A7E">
        <w:rPr>
          <w:rFonts w:ascii="Times New Roman" w:eastAsia="Aptos" w:hAnsi="Times New Roman" w:cs="Times New Roman"/>
          <w:kern w:val="2"/>
          <w:position w:val="-16"/>
          <w:sz w:val="24"/>
          <w:szCs w:val="24"/>
          <w14:ligatures w14:val="standardContextual"/>
        </w:rPr>
        <w:object w:dxaOrig="420" w:dyaOrig="440" w14:anchorId="497BB034">
          <v:shape id="_x0000_i4814" type="#_x0000_t75" style="width:20.25pt;height:21.75pt" o:ole="">
            <v:imagedata r:id="rId6751" o:title=""/>
          </v:shape>
          <o:OLEObject Type="Embed" ProgID="Equation.DSMT4" ShapeID="_x0000_i4814" DrawAspect="Content" ObjectID="_1796843876" r:id="rId6752"/>
        </w:object>
      </w:r>
      <w:r w:rsidRPr="00330A7E">
        <w:rPr>
          <w:rFonts w:ascii="Times New Roman" w:eastAsia="Calibri" w:hAnsi="Times New Roman" w:cs="Times New Roman"/>
          <w:kern w:val="2"/>
          <w:sz w:val="24"/>
          <w:szCs w:val="24"/>
          <w14:ligatures w14:val="standardContextual"/>
        </w:rPr>
        <w:t xml:space="preserve">. </w:t>
      </w:r>
      <w:r w:rsidRPr="00330A7E">
        <w:rPr>
          <w:rFonts w:ascii="Times New Roman" w:eastAsia="Calibri" w:hAnsi="Times New Roman" w:cs="Times New Roman"/>
          <w:b/>
          <w:bCs/>
          <w:kern w:val="2"/>
          <w:sz w:val="24"/>
          <w:szCs w:val="24"/>
          <w14:ligatures w14:val="standardContextual"/>
        </w:rPr>
        <w:t>Đúng</w:t>
      </w:r>
    </w:p>
    <w:p w14:paraId="4BC33CCC" w14:textId="77777777" w:rsidR="00ED397D" w:rsidRPr="00330A7E" w:rsidRDefault="00ED397D" w:rsidP="00330A7E">
      <w:pPr>
        <w:spacing w:after="240"/>
        <w:ind w:left="992"/>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b/>
          <w:bCs/>
          <w:kern w:val="2"/>
          <w:sz w:val="24"/>
          <w:szCs w:val="24"/>
          <w14:ligatures w14:val="standardContextual"/>
        </w:rPr>
        <w:t>c</w:t>
      </w:r>
      <w:r w:rsidRPr="00330A7E">
        <w:rPr>
          <w:rFonts w:ascii="Times New Roman" w:eastAsia="Calibri" w:hAnsi="Times New Roman" w:cs="Times New Roman"/>
          <w:kern w:val="2"/>
          <w:sz w:val="24"/>
          <w:szCs w:val="24"/>
          <w:lang w:val="vi-VN"/>
          <w14:ligatures w14:val="standardContextual"/>
        </w:rPr>
        <w:t xml:space="preserve"> </w:t>
      </w:r>
      <w:r w:rsidRPr="00330A7E">
        <w:rPr>
          <w:rFonts w:ascii="Times New Roman" w:eastAsia="Calibri" w:hAnsi="Times New Roman" w:cs="Times New Roman"/>
          <w:b/>
          <w:bCs/>
          <w:kern w:val="2"/>
          <w:sz w:val="24"/>
          <w:szCs w:val="24"/>
          <w14:ligatures w14:val="standardContextual"/>
        </w:rPr>
        <w:t>)</w:t>
      </w:r>
      <w:r w:rsidRPr="00330A7E">
        <w:rPr>
          <w:rFonts w:ascii="Times New Roman" w:eastAsia="Calibri" w:hAnsi="Times New Roman" w:cs="Times New Roman"/>
          <w:kern w:val="2"/>
          <w:sz w:val="24"/>
          <w:szCs w:val="24"/>
          <w14:ligatures w14:val="standardContextual"/>
        </w:rPr>
        <w:t xml:space="preserve"> </w:t>
      </w:r>
      <w:r w:rsidRPr="00330A7E">
        <w:rPr>
          <w:rFonts w:ascii="Times New Roman" w:eastAsia="Aptos" w:hAnsi="Times New Roman" w:cs="Times New Roman"/>
          <w:kern w:val="2"/>
          <w:position w:val="-50"/>
          <w:sz w:val="24"/>
          <w:szCs w:val="24"/>
          <w14:ligatures w14:val="standardContextual"/>
        </w:rPr>
        <w:object w:dxaOrig="3140" w:dyaOrig="980" w14:anchorId="29239DB9">
          <v:shape id="_x0000_i4815" type="#_x0000_t75" style="width:157.5pt;height:48.75pt" o:ole="">
            <v:imagedata r:id="rId6753" o:title=""/>
          </v:shape>
          <o:OLEObject Type="Embed" ProgID="Equation.DSMT4" ShapeID="_x0000_i4815" DrawAspect="Content" ObjectID="_1796843877" r:id="rId6754"/>
        </w:object>
      </w:r>
      <w:r w:rsidRPr="00330A7E">
        <w:rPr>
          <w:rFonts w:ascii="Times New Roman" w:eastAsia="Calibri" w:hAnsi="Times New Roman" w:cs="Times New Roman"/>
          <w:kern w:val="2"/>
          <w:sz w:val="24"/>
          <w:szCs w:val="24"/>
          <w14:ligatures w14:val="standardContextual"/>
        </w:rPr>
        <w:t xml:space="preserve">. </w:t>
      </w:r>
      <w:r w:rsidRPr="00330A7E">
        <w:rPr>
          <w:rFonts w:ascii="Times New Roman" w:eastAsia="Calibri" w:hAnsi="Times New Roman" w:cs="Times New Roman"/>
          <w:b/>
          <w:bCs/>
          <w:kern w:val="2"/>
          <w:sz w:val="24"/>
          <w:szCs w:val="24"/>
          <w14:ligatures w14:val="standardContextual"/>
        </w:rPr>
        <w:t>Sai</w:t>
      </w:r>
    </w:p>
    <w:p w14:paraId="1C00497C" w14:textId="77777777" w:rsidR="00ED397D" w:rsidRPr="00330A7E" w:rsidRDefault="00ED397D" w:rsidP="00330A7E">
      <w:pPr>
        <w:tabs>
          <w:tab w:val="left" w:pos="992"/>
        </w:tabs>
        <w:spacing w:before="120" w:after="0"/>
        <w:jc w:val="both"/>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b/>
          <w:bCs/>
          <w:kern w:val="2"/>
          <w:sz w:val="24"/>
          <w:szCs w:val="24"/>
          <w14:ligatures w14:val="standardContextual"/>
        </w:rPr>
        <w:tab/>
        <w:t>d)</w:t>
      </w:r>
      <w:r w:rsidRPr="00330A7E">
        <w:rPr>
          <w:rFonts w:ascii="Times New Roman" w:eastAsia="Calibri" w:hAnsi="Times New Roman" w:cs="Times New Roman"/>
          <w:kern w:val="2"/>
          <w:sz w:val="24"/>
          <w:szCs w:val="24"/>
          <w:lang w:eastAsia="vi-VN"/>
          <w14:ligatures w14:val="standardContextual"/>
        </w:rPr>
        <w:t xml:space="preserve"> Mặt cầu </w:t>
      </w:r>
      <w:r w:rsidRPr="00330A7E">
        <w:rPr>
          <w:rFonts w:ascii="Times New Roman" w:eastAsia="Aptos" w:hAnsi="Times New Roman" w:cs="Times New Roman"/>
          <w:kern w:val="2"/>
          <w:position w:val="-16"/>
          <w:sz w:val="24"/>
          <w:szCs w:val="24"/>
          <w14:ligatures w14:val="standardContextual"/>
        </w:rPr>
        <w:object w:dxaOrig="380" w:dyaOrig="440" w14:anchorId="56668C16">
          <v:shape id="_x0000_i4816" type="#_x0000_t75" style="width:18.75pt;height:21.75pt" o:ole="">
            <v:imagedata r:id="rId6755" o:title=""/>
          </v:shape>
          <o:OLEObject Type="Embed" ProgID="Equation.DSMT4" ShapeID="_x0000_i4816" DrawAspect="Content" ObjectID="_1796843878" r:id="rId6756"/>
        </w:object>
      </w:r>
      <w:r w:rsidRPr="00330A7E">
        <w:rPr>
          <w:rFonts w:ascii="Times New Roman" w:eastAsia="Calibri" w:hAnsi="Times New Roman" w:cs="Times New Roman"/>
          <w:kern w:val="2"/>
          <w:sz w:val="24"/>
          <w:szCs w:val="24"/>
          <w:lang w:eastAsia="vi-VN"/>
          <w14:ligatures w14:val="standardContextual"/>
        </w:rPr>
        <w:t xml:space="preserve"> tâm </w:t>
      </w:r>
      <w:r w:rsidRPr="00330A7E">
        <w:rPr>
          <w:rFonts w:ascii="Times New Roman" w:eastAsia="Aptos" w:hAnsi="Times New Roman" w:cs="Times New Roman"/>
          <w:kern w:val="2"/>
          <w:position w:val="-16"/>
          <w:sz w:val="24"/>
          <w:szCs w:val="24"/>
          <w14:ligatures w14:val="standardContextual"/>
        </w:rPr>
        <w:object w:dxaOrig="900" w:dyaOrig="440" w14:anchorId="37190594">
          <v:shape id="_x0000_i4817" type="#_x0000_t75" style="width:45pt;height:21.75pt" o:ole="">
            <v:imagedata r:id="rId6757" o:title=""/>
          </v:shape>
          <o:OLEObject Type="Embed" ProgID="Equation.DSMT4" ShapeID="_x0000_i4817" DrawAspect="Content" ObjectID="_1796843879" r:id="rId6758"/>
        </w:object>
      </w:r>
      <w:r w:rsidRPr="00330A7E">
        <w:rPr>
          <w:rFonts w:ascii="Times New Roman" w:eastAsia="Calibri" w:hAnsi="Times New Roman" w:cs="Times New Roman"/>
          <w:kern w:val="2"/>
          <w:sz w:val="24"/>
          <w:szCs w:val="24"/>
          <w:lang w:eastAsia="vi-VN"/>
          <w14:ligatures w14:val="standardContextual"/>
        </w:rPr>
        <w:t xml:space="preserve">, </w:t>
      </w:r>
      <w:r w:rsidRPr="00330A7E">
        <w:rPr>
          <w:rFonts w:ascii="Times New Roman" w:eastAsia="Aptos" w:hAnsi="Times New Roman" w:cs="Times New Roman"/>
          <w:kern w:val="2"/>
          <w:position w:val="-6"/>
          <w:sz w:val="24"/>
          <w:szCs w:val="24"/>
          <w14:ligatures w14:val="standardContextual"/>
        </w:rPr>
        <w:object w:dxaOrig="580" w:dyaOrig="279" w14:anchorId="55F7D395">
          <v:shape id="_x0000_i4818" type="#_x0000_t75" style="width:29.25pt;height:14.25pt" o:ole="">
            <v:imagedata r:id="rId6759" o:title=""/>
          </v:shape>
          <o:OLEObject Type="Embed" ProgID="Equation.DSMT4" ShapeID="_x0000_i4818" DrawAspect="Content" ObjectID="_1796843880" r:id="rId6760"/>
        </w:object>
      </w:r>
      <w:r w:rsidRPr="00330A7E">
        <w:rPr>
          <w:rFonts w:ascii="Times New Roman" w:eastAsia="Calibri" w:hAnsi="Times New Roman" w:cs="Times New Roman"/>
          <w:kern w:val="2"/>
          <w:sz w:val="24"/>
          <w:szCs w:val="24"/>
          <w:lang w:eastAsia="vi-VN"/>
          <w14:ligatures w14:val="standardContextual"/>
        </w:rPr>
        <w:t xml:space="preserve"> nên </w:t>
      </w:r>
      <w:r w:rsidRPr="00330A7E">
        <w:rPr>
          <w:rFonts w:ascii="Times New Roman" w:eastAsia="Aptos" w:hAnsi="Times New Roman" w:cs="Times New Roman"/>
          <w:kern w:val="2"/>
          <w:position w:val="-16"/>
          <w:sz w:val="24"/>
          <w:szCs w:val="24"/>
          <w14:ligatures w14:val="standardContextual"/>
        </w:rPr>
        <w:object w:dxaOrig="2980" w:dyaOrig="499" w14:anchorId="1F7CECA6">
          <v:shape id="_x0000_i4819" type="#_x0000_t75" style="width:149.25pt;height:24.75pt" o:ole="">
            <v:imagedata r:id="rId6761" o:title=""/>
          </v:shape>
          <o:OLEObject Type="Embed" ProgID="Equation.DSMT4" ShapeID="_x0000_i4819" DrawAspect="Content" ObjectID="_1796843881" r:id="rId6762"/>
        </w:object>
      </w:r>
      <w:r w:rsidRPr="00330A7E">
        <w:rPr>
          <w:rFonts w:ascii="Times New Roman" w:eastAsia="Calibri" w:hAnsi="Times New Roman" w:cs="Times New Roman"/>
          <w:kern w:val="2"/>
          <w:sz w:val="24"/>
          <w:szCs w:val="24"/>
          <w14:ligatures w14:val="standardContextual"/>
        </w:rPr>
        <w:t>.</w:t>
      </w:r>
      <w:r w:rsidRPr="00330A7E">
        <w:rPr>
          <w:rFonts w:ascii="Times New Roman" w:eastAsia="Calibri" w:hAnsi="Times New Roman" w:cs="Times New Roman"/>
          <w:kern w:val="2"/>
          <w:sz w:val="24"/>
          <w:szCs w:val="24"/>
          <w:lang w:val="vi-VN"/>
          <w14:ligatures w14:val="standardContextual"/>
        </w:rPr>
        <w:t xml:space="preserve"> </w:t>
      </w:r>
      <w:r w:rsidRPr="00330A7E">
        <w:rPr>
          <w:rFonts w:ascii="Times New Roman" w:eastAsia="Calibri" w:hAnsi="Times New Roman" w:cs="Times New Roman"/>
          <w:b/>
          <w:bCs/>
          <w:kern w:val="2"/>
          <w:sz w:val="24"/>
          <w:szCs w:val="24"/>
          <w14:ligatures w14:val="standardContextual"/>
        </w:rPr>
        <w:t>Đúng</w:t>
      </w:r>
    </w:p>
    <w:p w14:paraId="520FD8B0" w14:textId="77777777" w:rsidR="00ED397D" w:rsidRPr="00330A7E" w:rsidRDefault="00ED397D" w:rsidP="00330A7E">
      <w:pPr>
        <w:tabs>
          <w:tab w:val="left" w:pos="992"/>
        </w:tabs>
        <w:spacing w:before="120" w:after="0"/>
        <w:ind w:left="992" w:hanging="992"/>
        <w:contextualSpacing/>
        <w:jc w:val="both"/>
        <w:rPr>
          <w:rFonts w:ascii="Times New Roman" w:eastAsia="Calibri" w:hAnsi="Times New Roman" w:cs="Times New Roman"/>
          <w:bCs/>
          <w:i/>
          <w:iCs/>
          <w:noProof/>
          <w:color w:val="000000"/>
          <w:kern w:val="2"/>
          <w:sz w:val="24"/>
          <w:szCs w:val="24"/>
          <w14:ligatures w14:val="standardContextual"/>
        </w:rPr>
      </w:pPr>
      <w:r w:rsidRPr="00330A7E">
        <w:rPr>
          <w:rFonts w:ascii="Times New Roman" w:eastAsia="Calibri" w:hAnsi="Times New Roman" w:cs="Times New Roman"/>
          <w:b/>
          <w:bCs/>
          <w:iCs/>
          <w:noProof/>
          <w:color w:val="0000FF"/>
          <w:kern w:val="2"/>
          <w:sz w:val="24"/>
          <w:szCs w:val="24"/>
          <w14:ligatures w14:val="standardContextual"/>
        </w:rPr>
        <w:t>Câu 2:</w:t>
      </w:r>
      <w:r w:rsidRPr="00330A7E">
        <w:rPr>
          <w:rFonts w:ascii="Times New Roman" w:eastAsia="Calibri" w:hAnsi="Times New Roman" w:cs="Times New Roman"/>
          <w:b/>
          <w:bCs/>
          <w:iCs/>
          <w:noProof/>
          <w:color w:val="0000FF"/>
          <w:kern w:val="2"/>
          <w:sz w:val="24"/>
          <w:szCs w:val="24"/>
          <w14:ligatures w14:val="standardContextual"/>
        </w:rPr>
        <w:tab/>
      </w:r>
      <w:r w:rsidRPr="00330A7E">
        <w:rPr>
          <w:rFonts w:ascii="Times New Roman" w:eastAsia="Calibri" w:hAnsi="Times New Roman" w:cs="Times New Roman"/>
          <w:color w:val="000000"/>
          <w:kern w:val="2"/>
          <w:sz w:val="24"/>
          <w:szCs w:val="24"/>
          <w14:ligatures w14:val="standardContextual"/>
        </w:rPr>
        <w:t xml:space="preserve">Cho hàm số </w:t>
      </w:r>
      <w:r w:rsidRPr="00330A7E">
        <w:rPr>
          <w:rFonts w:ascii="Times New Roman" w:eastAsia="Aptos" w:hAnsi="Times New Roman" w:cs="Times New Roman"/>
          <w:kern w:val="2"/>
          <w:position w:val="-16"/>
          <w:sz w:val="24"/>
          <w:szCs w:val="24"/>
          <w14:ligatures w14:val="standardContextual"/>
        </w:rPr>
        <w:object w:dxaOrig="940" w:dyaOrig="440" w14:anchorId="168F56E7">
          <v:shape id="_x0000_i4820" type="#_x0000_t75" style="width:47.25pt;height:21.75pt" o:ole="">
            <v:imagedata r:id="rId6763" o:title=""/>
          </v:shape>
          <o:OLEObject Type="Embed" ProgID="Equation.DSMT4" ShapeID="_x0000_i4820" DrawAspect="Content" ObjectID="_1796843882" r:id="rId6764"/>
        </w:object>
      </w:r>
      <w:r w:rsidRPr="00330A7E">
        <w:rPr>
          <w:rFonts w:ascii="Times New Roman" w:eastAsia="Calibri" w:hAnsi="Times New Roman" w:cs="Times New Roman"/>
          <w:bCs/>
          <w:color w:val="000000"/>
          <w:kern w:val="2"/>
          <w:sz w:val="24"/>
          <w:szCs w:val="24"/>
          <w14:ligatures w14:val="standardContextual"/>
        </w:rPr>
        <w:t xml:space="preserve"> có đạo hàm trên </w:t>
      </w:r>
      <w:r w:rsidRPr="00330A7E">
        <w:rPr>
          <w:rFonts w:ascii="Times New Roman" w:eastAsia="Aptos" w:hAnsi="Times New Roman" w:cs="Times New Roman"/>
          <w:kern w:val="2"/>
          <w:position w:val="-16"/>
          <w:sz w:val="24"/>
          <w:szCs w:val="24"/>
          <w14:ligatures w14:val="standardContextual"/>
        </w:rPr>
        <w:object w:dxaOrig="680" w:dyaOrig="440" w14:anchorId="1405910C">
          <v:shape id="_x0000_i4821" type="#_x0000_t75" style="width:33.75pt;height:21.75pt" o:ole="">
            <v:imagedata r:id="rId6765" o:title=""/>
          </v:shape>
          <o:OLEObject Type="Embed" ProgID="Equation.DSMT4" ShapeID="_x0000_i4821" DrawAspect="Content" ObjectID="_1796843883" r:id="rId6766"/>
        </w:object>
      </w:r>
      <w:r w:rsidRPr="00330A7E">
        <w:rPr>
          <w:rFonts w:ascii="Times New Roman" w:eastAsia="Calibri" w:hAnsi="Times New Roman" w:cs="Times New Roman"/>
          <w:bCs/>
          <w:color w:val="000000"/>
          <w:kern w:val="2"/>
          <w:sz w:val="24"/>
          <w:szCs w:val="24"/>
          <w14:ligatures w14:val="standardContextual"/>
        </w:rPr>
        <w:t xml:space="preserve"> và đồ thị như</w:t>
      </w:r>
      <w:r w:rsidRPr="00330A7E">
        <w:rPr>
          <w:rFonts w:ascii="Times New Roman" w:eastAsia="Calibri" w:hAnsi="Times New Roman" w:cs="Times New Roman"/>
          <w:bCs/>
          <w:color w:val="000000"/>
          <w:kern w:val="2"/>
          <w:sz w:val="24"/>
          <w:szCs w:val="24"/>
          <w:lang w:val="vi-VN"/>
          <w14:ligatures w14:val="standardContextual"/>
        </w:rPr>
        <w:t xml:space="preserve"> hình bên dưới</w:t>
      </w:r>
      <w:r w:rsidRPr="00330A7E">
        <w:rPr>
          <w:rFonts w:ascii="Times New Roman" w:eastAsia="Calibri" w:hAnsi="Times New Roman" w:cs="Times New Roman"/>
          <w:bCs/>
          <w:i/>
          <w:iCs/>
          <w:color w:val="000000"/>
          <w:kern w:val="2"/>
          <w:sz w:val="24"/>
          <w:szCs w:val="24"/>
          <w14:ligatures w14:val="standardContextual"/>
        </w:rPr>
        <w:t>.</w:t>
      </w:r>
    </w:p>
    <w:p w14:paraId="44F8AC15" w14:textId="77777777" w:rsidR="00ED397D" w:rsidRPr="00330A7E" w:rsidRDefault="00ED397D" w:rsidP="00330A7E">
      <w:pPr>
        <w:spacing w:after="0"/>
        <w:ind w:left="992"/>
        <w:jc w:val="both"/>
        <w:rPr>
          <w:rFonts w:ascii="Times New Roman" w:eastAsia="Calibri" w:hAnsi="Times New Roman" w:cs="Times New Roman"/>
          <w:b/>
          <w:color w:val="000000"/>
          <w:kern w:val="2"/>
          <w:sz w:val="24"/>
          <w:szCs w:val="24"/>
          <w14:ligatures w14:val="standardContextual"/>
        </w:rPr>
      </w:pPr>
      <w:r w:rsidRPr="00330A7E">
        <w:rPr>
          <w:rFonts w:ascii="Times New Roman" w:eastAsia="Calibri" w:hAnsi="Times New Roman" w:cs="Times New Roman"/>
          <w:noProof/>
          <w:kern w:val="2"/>
          <w:sz w:val="24"/>
          <w:szCs w:val="24"/>
          <w:lang w:eastAsia="en-US"/>
          <w14:ligatures w14:val="standardContextual"/>
        </w:rPr>
        <w:lastRenderedPageBreak/>
        <w:drawing>
          <wp:anchor distT="0" distB="0" distL="114300" distR="114300" simplePos="0" relativeHeight="251729920" behindDoc="0" locked="0" layoutInCell="1" allowOverlap="1" wp14:anchorId="449B5AC6" wp14:editId="16F6391F">
            <wp:simplePos x="0" y="0"/>
            <wp:positionH relativeFrom="column">
              <wp:posOffset>1720215</wp:posOffset>
            </wp:positionH>
            <wp:positionV relativeFrom="paragraph">
              <wp:posOffset>18415</wp:posOffset>
            </wp:positionV>
            <wp:extent cx="1631950" cy="1720850"/>
            <wp:effectExtent l="0" t="0" r="6350" b="0"/>
            <wp:wrapSquare wrapText="bothSides"/>
            <wp:docPr id="1374651729" name="Picture 1374651729"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651729" name="Picture 1374651729" descr="A graph of a function  Description automatically generated"/>
                    <pic:cNvPicPr/>
                  </pic:nvPicPr>
                  <pic:blipFill>
                    <a:blip r:embed="rId6606" cstate="print">
                      <a:extLst>
                        <a:ext uri="{28A0092B-C50C-407E-A947-70E740481C1C}">
                          <a14:useLocalDpi xmlns:a14="http://schemas.microsoft.com/office/drawing/2010/main" val="0"/>
                        </a:ext>
                      </a:extLst>
                    </a:blip>
                    <a:stretch>
                      <a:fillRect/>
                    </a:stretch>
                  </pic:blipFill>
                  <pic:spPr>
                    <a:xfrm>
                      <a:off x="0" y="0"/>
                      <a:ext cx="1631950" cy="1720850"/>
                    </a:xfrm>
                    <a:prstGeom prst="rect">
                      <a:avLst/>
                    </a:prstGeom>
                  </pic:spPr>
                </pic:pic>
              </a:graphicData>
            </a:graphic>
            <wp14:sizeRelH relativeFrom="margin">
              <wp14:pctWidth>0</wp14:pctWidth>
            </wp14:sizeRelH>
            <wp14:sizeRelV relativeFrom="margin">
              <wp14:pctHeight>0</wp14:pctHeight>
            </wp14:sizeRelV>
          </wp:anchor>
        </w:drawing>
      </w:r>
      <w:r w:rsidRPr="00330A7E">
        <w:rPr>
          <w:rFonts w:ascii="Times New Roman" w:eastAsia="Calibri" w:hAnsi="Times New Roman" w:cs="Times New Roman"/>
          <w:b/>
          <w:color w:val="000000"/>
          <w:kern w:val="2"/>
          <w:sz w:val="24"/>
          <w:szCs w:val="24"/>
          <w14:ligatures w14:val="standardContextual"/>
        </w:rPr>
        <w:t xml:space="preserve"> </w:t>
      </w:r>
    </w:p>
    <w:p w14:paraId="12EE7ACC" w14:textId="77777777" w:rsidR="00ED397D" w:rsidRPr="00330A7E" w:rsidRDefault="00ED397D" w:rsidP="00330A7E">
      <w:pPr>
        <w:spacing w:after="0"/>
        <w:ind w:left="992"/>
        <w:jc w:val="both"/>
        <w:rPr>
          <w:rFonts w:ascii="Times New Roman" w:eastAsia="Calibri" w:hAnsi="Times New Roman" w:cs="Times New Roman"/>
          <w:b/>
          <w:color w:val="000000"/>
          <w:kern w:val="2"/>
          <w:sz w:val="24"/>
          <w:szCs w:val="24"/>
          <w14:ligatures w14:val="standardContextual"/>
        </w:rPr>
      </w:pPr>
    </w:p>
    <w:p w14:paraId="61E99D6E" w14:textId="77777777" w:rsidR="00ED397D" w:rsidRPr="00330A7E" w:rsidRDefault="00ED397D" w:rsidP="00330A7E">
      <w:pPr>
        <w:spacing w:after="0"/>
        <w:ind w:left="992"/>
        <w:jc w:val="both"/>
        <w:rPr>
          <w:rFonts w:ascii="Times New Roman" w:eastAsia="Calibri" w:hAnsi="Times New Roman" w:cs="Times New Roman"/>
          <w:b/>
          <w:color w:val="000000"/>
          <w:kern w:val="2"/>
          <w:sz w:val="24"/>
          <w:szCs w:val="24"/>
          <w14:ligatures w14:val="standardContextual"/>
        </w:rPr>
      </w:pPr>
    </w:p>
    <w:p w14:paraId="5A495D13" w14:textId="77777777" w:rsidR="00ED397D" w:rsidRPr="00330A7E" w:rsidRDefault="00ED397D" w:rsidP="00330A7E">
      <w:pPr>
        <w:spacing w:after="0"/>
        <w:ind w:left="992"/>
        <w:jc w:val="both"/>
        <w:rPr>
          <w:rFonts w:ascii="Times New Roman" w:eastAsia="Calibri" w:hAnsi="Times New Roman" w:cs="Times New Roman"/>
          <w:b/>
          <w:color w:val="000000"/>
          <w:kern w:val="2"/>
          <w:sz w:val="24"/>
          <w:szCs w:val="24"/>
          <w14:ligatures w14:val="standardContextual"/>
        </w:rPr>
      </w:pPr>
    </w:p>
    <w:p w14:paraId="4B84931E" w14:textId="77777777" w:rsidR="00ED397D" w:rsidRPr="00330A7E" w:rsidRDefault="00ED397D" w:rsidP="00330A7E">
      <w:pPr>
        <w:spacing w:after="0"/>
        <w:ind w:left="992"/>
        <w:jc w:val="both"/>
        <w:rPr>
          <w:rFonts w:ascii="Times New Roman" w:eastAsia="Calibri" w:hAnsi="Times New Roman" w:cs="Times New Roman"/>
          <w:b/>
          <w:color w:val="000000"/>
          <w:kern w:val="2"/>
          <w:sz w:val="24"/>
          <w:szCs w:val="24"/>
          <w14:ligatures w14:val="standardContextual"/>
        </w:rPr>
      </w:pPr>
    </w:p>
    <w:p w14:paraId="380CD159" w14:textId="77777777" w:rsidR="00ED397D" w:rsidRPr="00330A7E" w:rsidRDefault="00ED397D" w:rsidP="00330A7E">
      <w:pPr>
        <w:spacing w:after="0"/>
        <w:ind w:left="992"/>
        <w:jc w:val="center"/>
        <w:rPr>
          <w:rFonts w:ascii="Times New Roman" w:eastAsia="Calibri" w:hAnsi="Times New Roman" w:cs="Times New Roman"/>
          <w:b/>
          <w:color w:val="000000"/>
          <w:kern w:val="2"/>
          <w:sz w:val="24"/>
          <w:szCs w:val="24"/>
          <w14:ligatures w14:val="standardContextual"/>
        </w:rPr>
      </w:pPr>
    </w:p>
    <w:p w14:paraId="5EC808F0" w14:textId="77777777" w:rsidR="00ED397D" w:rsidRPr="00330A7E" w:rsidRDefault="00ED397D" w:rsidP="00330A7E">
      <w:pPr>
        <w:spacing w:after="0"/>
        <w:ind w:left="992"/>
        <w:jc w:val="both"/>
        <w:rPr>
          <w:rFonts w:ascii="Times New Roman" w:eastAsia="Calibri" w:hAnsi="Times New Roman" w:cs="Times New Roman"/>
          <w:b/>
          <w:color w:val="000000"/>
          <w:kern w:val="2"/>
          <w:sz w:val="24"/>
          <w:szCs w:val="24"/>
          <w14:ligatures w14:val="standardContextual"/>
        </w:rPr>
      </w:pPr>
    </w:p>
    <w:p w14:paraId="3B0BD593" w14:textId="77777777" w:rsidR="00ED397D" w:rsidRPr="00330A7E" w:rsidRDefault="00ED397D" w:rsidP="00330A7E">
      <w:pPr>
        <w:spacing w:after="0"/>
        <w:ind w:left="992"/>
        <w:jc w:val="both"/>
        <w:rPr>
          <w:rFonts w:ascii="Times New Roman" w:eastAsia="Calibri" w:hAnsi="Times New Roman" w:cs="Times New Roman"/>
          <w:b/>
          <w:color w:val="000000"/>
          <w:kern w:val="2"/>
          <w:sz w:val="24"/>
          <w:szCs w:val="24"/>
          <w14:ligatures w14:val="standardContextual"/>
        </w:rPr>
      </w:pPr>
    </w:p>
    <w:p w14:paraId="500D41F1" w14:textId="77777777" w:rsidR="00ED397D" w:rsidRPr="00330A7E" w:rsidRDefault="00ED397D" w:rsidP="00330A7E">
      <w:pPr>
        <w:spacing w:after="0"/>
        <w:ind w:left="992"/>
        <w:jc w:val="both"/>
        <w:rPr>
          <w:rFonts w:ascii="Times New Roman" w:eastAsia="Calibri" w:hAnsi="Times New Roman" w:cs="Times New Roman"/>
          <w:b/>
          <w:color w:val="000000"/>
          <w:kern w:val="2"/>
          <w:sz w:val="24"/>
          <w:szCs w:val="24"/>
          <w14:ligatures w14:val="standardContextual"/>
        </w:rPr>
      </w:pPr>
    </w:p>
    <w:p w14:paraId="27A796B7" w14:textId="77777777" w:rsidR="00ED397D" w:rsidRPr="00330A7E" w:rsidRDefault="00ED397D" w:rsidP="00330A7E">
      <w:pPr>
        <w:spacing w:after="0"/>
        <w:ind w:left="992"/>
        <w:jc w:val="both"/>
        <w:rPr>
          <w:rFonts w:ascii="Times New Roman" w:eastAsia="Calibri" w:hAnsi="Times New Roman" w:cs="Times New Roman"/>
          <w:b/>
          <w:color w:val="000000"/>
          <w:kern w:val="2"/>
          <w:sz w:val="24"/>
          <w:szCs w:val="24"/>
          <w14:ligatures w14:val="standardContextual"/>
        </w:rPr>
      </w:pPr>
      <w:r w:rsidRPr="00330A7E">
        <w:rPr>
          <w:rFonts w:ascii="Times New Roman" w:eastAsia="Calibri" w:hAnsi="Times New Roman" w:cs="Times New Roman"/>
          <w:b/>
          <w:color w:val="000000"/>
          <w:kern w:val="2"/>
          <w:sz w:val="24"/>
          <w:szCs w:val="24"/>
          <w14:ligatures w14:val="standardContextual"/>
        </w:rPr>
        <w:t xml:space="preserve">a) </w:t>
      </w:r>
      <w:r w:rsidRPr="00330A7E">
        <w:rPr>
          <w:rFonts w:ascii="Times New Roman" w:eastAsia="Calibri" w:hAnsi="Times New Roman" w:cs="Times New Roman"/>
          <w:bCs/>
          <w:color w:val="000000"/>
          <w:kern w:val="2"/>
          <w:sz w:val="24"/>
          <w:szCs w:val="24"/>
          <w14:ligatures w14:val="standardContextual"/>
        </w:rPr>
        <w:t xml:space="preserve">Hàm số nghịch biến trên khoảng </w:t>
      </w:r>
      <w:r w:rsidRPr="00330A7E">
        <w:rPr>
          <w:rFonts w:ascii="Times New Roman" w:eastAsia="Calibri" w:hAnsi="Times New Roman" w:cs="Times New Roman"/>
          <w:noProof/>
          <w:kern w:val="2"/>
          <w:position w:val="-14"/>
          <w:sz w:val="24"/>
          <w:szCs w:val="24"/>
          <w:lang w:eastAsia="en-US"/>
          <w14:ligatures w14:val="standardContextual"/>
        </w:rPr>
        <w:drawing>
          <wp:inline distT="0" distB="0" distL="0" distR="0" wp14:anchorId="7EFA0FE8" wp14:editId="5A413995">
            <wp:extent cx="651510" cy="250825"/>
            <wp:effectExtent l="0" t="0" r="0" b="0"/>
            <wp:docPr id="351260651" name="Picture 351260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607" cstate="print">
                      <a:extLst>
                        <a:ext uri="{28A0092B-C50C-407E-A947-70E740481C1C}">
                          <a14:useLocalDpi xmlns:a14="http://schemas.microsoft.com/office/drawing/2010/main" val="0"/>
                        </a:ext>
                      </a:extLst>
                    </a:blip>
                    <a:srcRect/>
                    <a:stretch>
                      <a:fillRect/>
                    </a:stretch>
                  </pic:blipFill>
                  <pic:spPr bwMode="auto">
                    <a:xfrm>
                      <a:off x="0" y="0"/>
                      <a:ext cx="651510" cy="250825"/>
                    </a:xfrm>
                    <a:prstGeom prst="rect">
                      <a:avLst/>
                    </a:prstGeom>
                    <a:noFill/>
                    <a:ln>
                      <a:noFill/>
                    </a:ln>
                  </pic:spPr>
                </pic:pic>
              </a:graphicData>
            </a:graphic>
          </wp:inline>
        </w:drawing>
      </w:r>
      <w:r w:rsidRPr="00330A7E">
        <w:rPr>
          <w:rFonts w:ascii="Times New Roman" w:eastAsia="Calibri" w:hAnsi="Times New Roman" w:cs="Times New Roman"/>
          <w:bCs/>
          <w:color w:val="000000"/>
          <w:kern w:val="2"/>
          <w:sz w:val="24"/>
          <w:szCs w:val="24"/>
          <w14:ligatures w14:val="standardContextual"/>
        </w:rPr>
        <w:t>.</w:t>
      </w:r>
      <w:r w:rsidRPr="00330A7E">
        <w:rPr>
          <w:rFonts w:ascii="Times New Roman" w:eastAsia="Calibri" w:hAnsi="Times New Roman" w:cs="Times New Roman"/>
          <w:bCs/>
          <w:color w:val="000000"/>
          <w:kern w:val="2"/>
          <w:sz w:val="24"/>
          <w:szCs w:val="24"/>
          <w:lang w:val="vi-VN"/>
          <w14:ligatures w14:val="standardContextual"/>
        </w:rPr>
        <w:t xml:space="preserve"> </w:t>
      </w:r>
      <w:r w:rsidRPr="00330A7E">
        <w:rPr>
          <w:rFonts w:ascii="Times New Roman" w:eastAsia="Calibri" w:hAnsi="Times New Roman" w:cs="Times New Roman"/>
          <w:b/>
          <w:color w:val="000000"/>
          <w:kern w:val="2"/>
          <w:sz w:val="24"/>
          <w:szCs w:val="24"/>
          <w14:ligatures w14:val="standardContextual"/>
        </w:rPr>
        <w:t>Sai</w:t>
      </w:r>
    </w:p>
    <w:p w14:paraId="634DADFD" w14:textId="77777777" w:rsidR="00ED397D" w:rsidRPr="00330A7E" w:rsidRDefault="00ED397D" w:rsidP="00330A7E">
      <w:pPr>
        <w:spacing w:after="0"/>
        <w:ind w:left="992"/>
        <w:jc w:val="both"/>
        <w:rPr>
          <w:rFonts w:ascii="Times New Roman" w:eastAsia="Calibri" w:hAnsi="Times New Roman" w:cs="Times New Roman"/>
          <w:b/>
          <w:color w:val="000000"/>
          <w:kern w:val="2"/>
          <w:sz w:val="24"/>
          <w:szCs w:val="24"/>
          <w14:ligatures w14:val="standardContextual"/>
        </w:rPr>
      </w:pPr>
      <w:r w:rsidRPr="00330A7E">
        <w:rPr>
          <w:rFonts w:ascii="Times New Roman" w:eastAsia="Calibri" w:hAnsi="Times New Roman" w:cs="Times New Roman"/>
          <w:b/>
          <w:color w:val="000000"/>
          <w:kern w:val="2"/>
          <w:sz w:val="24"/>
          <w:szCs w:val="24"/>
          <w14:ligatures w14:val="standardContextual"/>
        </w:rPr>
        <w:t xml:space="preserve">b) </w:t>
      </w:r>
      <w:r w:rsidRPr="00330A7E">
        <w:rPr>
          <w:rFonts w:ascii="Times New Roman" w:eastAsia="Calibri" w:hAnsi="Times New Roman" w:cs="Times New Roman"/>
          <w:bCs/>
          <w:color w:val="000000"/>
          <w:kern w:val="2"/>
          <w:sz w:val="24"/>
          <w:szCs w:val="24"/>
          <w14:ligatures w14:val="standardContextual"/>
        </w:rPr>
        <w:t xml:space="preserve">Hàm số đạt cực tiểu tại điểm </w:t>
      </w:r>
      <w:r w:rsidRPr="00330A7E">
        <w:rPr>
          <w:rFonts w:ascii="Times New Roman" w:eastAsia="Aptos" w:hAnsi="Times New Roman" w:cs="Times New Roman"/>
          <w:kern w:val="2"/>
          <w:position w:val="-12"/>
          <w:sz w:val="24"/>
          <w:szCs w:val="24"/>
          <w14:ligatures w14:val="standardContextual"/>
        </w:rPr>
        <w:object w:dxaOrig="639" w:dyaOrig="380" w14:anchorId="349A2485">
          <v:shape id="_x0000_i4822" type="#_x0000_t75" style="width:31.5pt;height:18.75pt" o:ole="">
            <v:imagedata r:id="rId6767" o:title=""/>
          </v:shape>
          <o:OLEObject Type="Embed" ProgID="Equation.DSMT4" ShapeID="_x0000_i4822" DrawAspect="Content" ObjectID="_1796843884" r:id="rId6768"/>
        </w:object>
      </w:r>
      <w:r w:rsidRPr="00330A7E">
        <w:rPr>
          <w:rFonts w:ascii="Times New Roman" w:eastAsia="Calibri" w:hAnsi="Times New Roman" w:cs="Times New Roman"/>
          <w:bCs/>
          <w:color w:val="000000"/>
          <w:kern w:val="2"/>
          <w:sz w:val="24"/>
          <w:szCs w:val="24"/>
          <w14:ligatures w14:val="standardContextual"/>
        </w:rPr>
        <w:t>.</w:t>
      </w:r>
      <w:r w:rsidRPr="00330A7E">
        <w:rPr>
          <w:rFonts w:ascii="Times New Roman" w:eastAsia="Calibri" w:hAnsi="Times New Roman" w:cs="Times New Roman"/>
          <w:bCs/>
          <w:color w:val="000000"/>
          <w:kern w:val="2"/>
          <w:sz w:val="24"/>
          <w:szCs w:val="24"/>
          <w:lang w:val="vi-VN"/>
          <w14:ligatures w14:val="standardContextual"/>
        </w:rPr>
        <w:t xml:space="preserve"> </w:t>
      </w:r>
      <w:r w:rsidRPr="00330A7E">
        <w:rPr>
          <w:rFonts w:ascii="Times New Roman" w:eastAsia="Calibri" w:hAnsi="Times New Roman" w:cs="Times New Roman"/>
          <w:b/>
          <w:color w:val="000000"/>
          <w:kern w:val="2"/>
          <w:sz w:val="24"/>
          <w:szCs w:val="24"/>
          <w14:ligatures w14:val="standardContextual"/>
        </w:rPr>
        <w:t>Đúng</w:t>
      </w:r>
    </w:p>
    <w:p w14:paraId="3618B600" w14:textId="77777777" w:rsidR="00ED397D" w:rsidRPr="00330A7E" w:rsidRDefault="00ED397D" w:rsidP="00330A7E">
      <w:pPr>
        <w:spacing w:after="0"/>
        <w:ind w:left="992"/>
        <w:jc w:val="both"/>
        <w:rPr>
          <w:rFonts w:ascii="Times New Roman" w:eastAsia="Calibri" w:hAnsi="Times New Roman" w:cs="Times New Roman"/>
          <w:b/>
          <w:color w:val="FF0000"/>
          <w:kern w:val="2"/>
          <w:sz w:val="24"/>
          <w:szCs w:val="24"/>
          <w:lang w:val="vi-VN"/>
          <w14:ligatures w14:val="standardContextual"/>
        </w:rPr>
      </w:pPr>
      <w:r w:rsidRPr="00330A7E">
        <w:rPr>
          <w:rFonts w:ascii="Times New Roman" w:eastAsia="Calibri" w:hAnsi="Times New Roman" w:cs="Times New Roman"/>
          <w:b/>
          <w:color w:val="000000"/>
          <w:kern w:val="2"/>
          <w:sz w:val="24"/>
          <w:szCs w:val="24"/>
          <w14:ligatures w14:val="standardContextual"/>
        </w:rPr>
        <w:t xml:space="preserve">c) </w:t>
      </w:r>
      <w:r w:rsidRPr="00330A7E">
        <w:rPr>
          <w:rFonts w:ascii="Times New Roman" w:eastAsia="Aptos" w:hAnsi="Times New Roman" w:cs="Times New Roman"/>
          <w:kern w:val="2"/>
          <w:position w:val="-16"/>
          <w:sz w:val="24"/>
          <w:szCs w:val="24"/>
          <w14:ligatures w14:val="standardContextual"/>
        </w:rPr>
        <w:object w:dxaOrig="1040" w:dyaOrig="440" w14:anchorId="1877CDC6">
          <v:shape id="_x0000_i4823" type="#_x0000_t75" style="width:51.75pt;height:21.75pt" o:ole="">
            <v:imagedata r:id="rId6769" o:title=""/>
          </v:shape>
          <o:OLEObject Type="Embed" ProgID="Equation.DSMT4" ShapeID="_x0000_i4823" DrawAspect="Content" ObjectID="_1796843885" r:id="rId6770"/>
        </w:object>
      </w:r>
      <w:r w:rsidRPr="00330A7E">
        <w:rPr>
          <w:rFonts w:ascii="Times New Roman" w:eastAsia="Calibri" w:hAnsi="Times New Roman" w:cs="Times New Roman"/>
          <w:b/>
          <w:color w:val="000000"/>
          <w:kern w:val="2"/>
          <w:sz w:val="24"/>
          <w:szCs w:val="24"/>
          <w14:ligatures w14:val="standardContextual"/>
        </w:rPr>
        <w:t xml:space="preserve"> </w:t>
      </w:r>
      <w:r w:rsidRPr="00330A7E">
        <w:rPr>
          <w:rFonts w:ascii="Times New Roman" w:eastAsia="Calibri" w:hAnsi="Times New Roman" w:cs="Times New Roman"/>
          <w:bCs/>
          <w:color w:val="000000"/>
          <w:kern w:val="2"/>
          <w:sz w:val="24"/>
          <w:szCs w:val="24"/>
          <w14:ligatures w14:val="standardContextual"/>
        </w:rPr>
        <w:t xml:space="preserve">hàm số nghịch biến. </w:t>
      </w:r>
      <w:r w:rsidRPr="00330A7E">
        <w:rPr>
          <w:rFonts w:ascii="Times New Roman" w:eastAsia="Calibri" w:hAnsi="Times New Roman" w:cs="Times New Roman"/>
          <w:b/>
          <w:color w:val="000000"/>
          <w:kern w:val="2"/>
          <w:sz w:val="24"/>
          <w:szCs w:val="24"/>
          <w14:ligatures w14:val="standardContextual"/>
        </w:rPr>
        <w:t>Sai</w:t>
      </w:r>
    </w:p>
    <w:p w14:paraId="6D0AF7D6" w14:textId="77777777" w:rsidR="00ED397D" w:rsidRPr="00330A7E" w:rsidRDefault="00ED397D" w:rsidP="00330A7E">
      <w:pPr>
        <w:spacing w:after="0"/>
        <w:ind w:left="992"/>
        <w:jc w:val="both"/>
        <w:rPr>
          <w:rFonts w:ascii="Times New Roman" w:eastAsia="Calibri" w:hAnsi="Times New Roman" w:cs="Times New Roman"/>
          <w:b/>
          <w:bCs/>
          <w:kern w:val="2"/>
          <w:sz w:val="24"/>
          <w:szCs w:val="24"/>
          <w14:ligatures w14:val="standardContextual"/>
        </w:rPr>
      </w:pPr>
      <w:r w:rsidRPr="00330A7E">
        <w:rPr>
          <w:rFonts w:ascii="Times New Roman" w:eastAsia="Calibri" w:hAnsi="Times New Roman" w:cs="Times New Roman"/>
          <w:b/>
          <w:kern w:val="2"/>
          <w:sz w:val="24"/>
          <w:szCs w:val="24"/>
          <w:lang w:val="vi-VN"/>
          <w14:ligatures w14:val="standardContextual"/>
        </w:rPr>
        <w:t>d)</w:t>
      </w:r>
      <w:r w:rsidRPr="00330A7E">
        <w:rPr>
          <w:rFonts w:ascii="Times New Roman" w:eastAsia="Calibri" w:hAnsi="Times New Roman" w:cs="Times New Roman"/>
          <w:bCs/>
          <w:kern w:val="2"/>
          <w:sz w:val="24"/>
          <w:szCs w:val="24"/>
          <w:lang w:val="vi-VN"/>
          <w14:ligatures w14:val="standardContextual"/>
        </w:rPr>
        <w:t xml:space="preserve"> </w:t>
      </w:r>
      <w:r w:rsidRPr="00330A7E">
        <w:rPr>
          <w:rFonts w:ascii="Times New Roman" w:eastAsia="Calibri" w:hAnsi="Times New Roman" w:cs="Times New Roman"/>
          <w:bCs/>
          <w:kern w:val="2"/>
          <w:sz w:val="24"/>
          <w:szCs w:val="24"/>
          <w14:ligatures w14:val="standardContextual"/>
        </w:rPr>
        <w:t xml:space="preserve">Gọi </w:t>
      </w:r>
      <w:r w:rsidRPr="00330A7E">
        <w:rPr>
          <w:rFonts w:ascii="Times New Roman" w:eastAsia="Aptos" w:hAnsi="Times New Roman" w:cs="Times New Roman"/>
          <w:kern w:val="2"/>
          <w:position w:val="-16"/>
          <w:sz w:val="24"/>
          <w:szCs w:val="24"/>
          <w14:ligatures w14:val="standardContextual"/>
        </w:rPr>
        <w:object w:dxaOrig="1719" w:dyaOrig="440" w14:anchorId="471DD509">
          <v:shape id="_x0000_i4824" type="#_x0000_t75" style="width:86.25pt;height:21.75pt" o:ole="">
            <v:imagedata r:id="rId6771" o:title=""/>
          </v:shape>
          <o:OLEObject Type="Embed" ProgID="Equation.DSMT4" ShapeID="_x0000_i4824" DrawAspect="Content" ObjectID="_1796843886" r:id="rId6772"/>
        </w:object>
      </w:r>
      <w:r w:rsidRPr="00330A7E">
        <w:rPr>
          <w:rFonts w:ascii="Times New Roman" w:eastAsia="Calibri" w:hAnsi="Times New Roman" w:cs="Times New Roman"/>
          <w:bCs/>
          <w:kern w:val="2"/>
          <w:sz w:val="24"/>
          <w:szCs w:val="24"/>
          <w14:ligatures w14:val="standardContextual"/>
        </w:rPr>
        <w:t xml:space="preserve">, I là trung điểm AB. </w:t>
      </w:r>
      <w:r w:rsidRPr="00330A7E">
        <w:rPr>
          <w:rFonts w:ascii="Times New Roman" w:eastAsia="Aptos" w:hAnsi="Times New Roman" w:cs="Times New Roman"/>
          <w:kern w:val="2"/>
          <w:position w:val="-24"/>
          <w:sz w:val="24"/>
          <w:szCs w:val="24"/>
          <w14:ligatures w14:val="standardContextual"/>
        </w:rPr>
        <w:object w:dxaOrig="1480" w:dyaOrig="660" w14:anchorId="5E828545">
          <v:shape id="_x0000_i4825" type="#_x0000_t75" style="width:74.25pt;height:33pt" o:ole="">
            <v:imagedata r:id="rId6773" o:title=""/>
          </v:shape>
          <o:OLEObject Type="Embed" ProgID="Equation.DSMT4" ShapeID="_x0000_i4825" DrawAspect="Content" ObjectID="_1796843887" r:id="rId6774"/>
        </w:object>
      </w:r>
      <w:r w:rsidRPr="00330A7E">
        <w:rPr>
          <w:rFonts w:ascii="Times New Roman" w:eastAsia="Calibri" w:hAnsi="Times New Roman" w:cs="Times New Roman"/>
          <w:kern w:val="2"/>
          <w:sz w:val="24"/>
          <w:szCs w:val="24"/>
          <w14:ligatures w14:val="standardContextual"/>
        </w:rPr>
        <w:t xml:space="preserve">. </w:t>
      </w:r>
      <w:r w:rsidRPr="00330A7E">
        <w:rPr>
          <w:rFonts w:ascii="Times New Roman" w:eastAsia="Calibri" w:hAnsi="Times New Roman" w:cs="Times New Roman"/>
          <w:b/>
          <w:bCs/>
          <w:kern w:val="2"/>
          <w:sz w:val="24"/>
          <w:szCs w:val="24"/>
          <w14:ligatures w14:val="standardContextual"/>
        </w:rPr>
        <w:t>Đúng</w:t>
      </w:r>
    </w:p>
    <w:p w14:paraId="58D2C4C7" w14:textId="77777777" w:rsidR="00ED397D" w:rsidRPr="00330A7E" w:rsidRDefault="00ED397D" w:rsidP="00330A7E">
      <w:pPr>
        <w:spacing w:line="278" w:lineRule="auto"/>
        <w:rPr>
          <w:rFonts w:ascii="Times New Roman" w:eastAsia="Calibri" w:hAnsi="Times New Roman" w:cs="Times New Roman"/>
          <w:b/>
          <w:kern w:val="2"/>
          <w:sz w:val="24"/>
          <w:szCs w:val="24"/>
          <w14:ligatures w14:val="standardContextual"/>
        </w:rPr>
      </w:pPr>
      <w:r w:rsidRPr="00330A7E">
        <w:rPr>
          <w:rFonts w:ascii="Times New Roman" w:eastAsia="Calibri" w:hAnsi="Times New Roman" w:cs="Times New Roman"/>
          <w:b/>
          <w:color w:val="0000FF"/>
          <w:kern w:val="2"/>
          <w:sz w:val="24"/>
          <w:szCs w:val="24"/>
          <w14:ligatures w14:val="standardContextual"/>
        </w:rPr>
        <w:t>Câu 3:</w:t>
      </w:r>
      <w:r w:rsidRPr="00330A7E">
        <w:rPr>
          <w:rFonts w:ascii="Times New Roman" w:eastAsia="Calibri" w:hAnsi="Times New Roman" w:cs="Times New Roman"/>
          <w:kern w:val="2"/>
          <w:sz w:val="24"/>
          <w:szCs w:val="24"/>
          <w:lang w:val="vi-VN"/>
          <w14:ligatures w14:val="standardContextual"/>
        </w:rPr>
        <w:t xml:space="preserve">  Một </w:t>
      </w:r>
      <w:r w:rsidRPr="00330A7E">
        <w:rPr>
          <w:rFonts w:ascii="Times New Roman" w:eastAsia="Calibri" w:hAnsi="Times New Roman" w:cs="Times New Roman"/>
          <w:kern w:val="2"/>
          <w:sz w:val="24"/>
          <w:szCs w:val="24"/>
          <w14:ligatures w14:val="standardContextual"/>
        </w:rPr>
        <w:t xml:space="preserve">vật chuyển động theo quy luật </w:t>
      </w:r>
      <w:r w:rsidRPr="00330A7E">
        <w:rPr>
          <w:rFonts w:ascii="Times New Roman" w:eastAsia="Aptos" w:hAnsi="Times New Roman" w:cs="Times New Roman"/>
          <w:kern w:val="2"/>
          <w:position w:val="-16"/>
          <w:sz w:val="24"/>
          <w:szCs w:val="24"/>
          <w14:ligatures w14:val="standardContextual"/>
        </w:rPr>
        <w:object w:dxaOrig="1560" w:dyaOrig="440" w14:anchorId="503FA173">
          <v:shape id="_x0000_i4826" type="#_x0000_t75" style="width:78pt;height:21.75pt" o:ole="">
            <v:imagedata r:id="rId6775" o:title=""/>
          </v:shape>
          <o:OLEObject Type="Embed" ProgID="Equation.DSMT4" ShapeID="_x0000_i4826" DrawAspect="Content" ObjectID="_1796843888" r:id="rId6776"/>
        </w:object>
      </w:r>
      <w:r w:rsidRPr="00330A7E">
        <w:rPr>
          <w:rFonts w:ascii="Times New Roman" w:eastAsia="Calibri" w:hAnsi="Times New Roman" w:cs="Times New Roman"/>
          <w:kern w:val="2"/>
          <w:sz w:val="24"/>
          <w:szCs w:val="24"/>
          <w14:ligatures w14:val="standardContextual"/>
        </w:rPr>
        <w:t xml:space="preserve">, với t (giây) là khoảng thời gian tính từ lúc vật bắt đầu chuyển động và  </w:t>
      </w:r>
      <w:r w:rsidRPr="00330A7E">
        <w:rPr>
          <w:rFonts w:ascii="Times New Roman" w:eastAsia="Calibri" w:hAnsi="Times New Roman" w:cs="Times New Roman"/>
          <w:kern w:val="2"/>
          <w:sz w:val="24"/>
          <w:szCs w:val="24"/>
          <w:lang w:val="vi-VN"/>
          <w14:ligatures w14:val="standardContextual"/>
        </w:rPr>
        <w:t>s</w:t>
      </w:r>
      <w:r w:rsidRPr="00330A7E">
        <w:rPr>
          <w:rFonts w:ascii="Times New Roman" w:eastAsia="Calibri" w:hAnsi="Times New Roman" w:cs="Times New Roman"/>
          <w:kern w:val="2"/>
          <w:sz w:val="24"/>
          <w:szCs w:val="24"/>
          <w14:ligatures w14:val="standardContextual"/>
        </w:rPr>
        <w:t xml:space="preserve"> (mét) là quãng đường vật đi được trong thời gian đó. </w:t>
      </w:r>
      <w:r w:rsidRPr="00330A7E">
        <w:rPr>
          <w:rFonts w:ascii="Times New Roman" w:eastAsia="Calibri" w:hAnsi="Times New Roman" w:cs="Times New Roman"/>
          <w:kern w:val="2"/>
          <w:sz w:val="24"/>
          <w:szCs w:val="24"/>
          <w14:ligatures w14:val="standardContextual"/>
        </w:rPr>
        <w:br/>
      </w:r>
      <w:r w:rsidRPr="00330A7E">
        <w:rPr>
          <w:rFonts w:ascii="Times New Roman" w:eastAsia="Calibri" w:hAnsi="Times New Roman" w:cs="Times New Roman"/>
          <w:b/>
          <w:kern w:val="2"/>
          <w:sz w:val="24"/>
          <w:szCs w:val="24"/>
          <w14:ligatures w14:val="standardContextual"/>
        </w:rPr>
        <w:tab/>
        <w:t xml:space="preserve">a) </w:t>
      </w:r>
      <w:r w:rsidRPr="00330A7E">
        <w:rPr>
          <w:rFonts w:ascii="Times New Roman" w:eastAsia="Calibri" w:hAnsi="Times New Roman" w:cs="Times New Roman"/>
          <w:bCs/>
          <w:kern w:val="2"/>
          <w:sz w:val="24"/>
          <w:szCs w:val="24"/>
          <w14:ligatures w14:val="standardContextual"/>
        </w:rPr>
        <w:t>V</w:t>
      </w:r>
      <w:r w:rsidRPr="00330A7E">
        <w:rPr>
          <w:rFonts w:ascii="Times New Roman" w:eastAsia="Calibri" w:hAnsi="Times New Roman" w:cs="Times New Roman"/>
          <w:bCs/>
          <w:kern w:val="2"/>
          <w:sz w:val="24"/>
          <w:szCs w:val="24"/>
          <w:lang w:val="vi-VN"/>
          <w14:ligatures w14:val="standardContextual"/>
        </w:rPr>
        <w:t>ận tốc</w:t>
      </w:r>
      <w:r w:rsidRPr="00330A7E">
        <w:rPr>
          <w:rFonts w:ascii="Times New Roman" w:eastAsia="Calibri" w:hAnsi="Times New Roman" w:cs="Times New Roman"/>
          <w:b/>
          <w:kern w:val="2"/>
          <w:sz w:val="24"/>
          <w:szCs w:val="24"/>
          <w:lang w:val="vi-VN"/>
          <w14:ligatures w14:val="standardContextual"/>
        </w:rPr>
        <w:t xml:space="preserve"> </w:t>
      </w:r>
      <w:r w:rsidRPr="00330A7E">
        <w:rPr>
          <w:rFonts w:ascii="Times New Roman" w:eastAsia="Aptos" w:hAnsi="Times New Roman" w:cs="Times New Roman"/>
          <w:kern w:val="2"/>
          <w:position w:val="-18"/>
          <w:sz w:val="24"/>
          <w:szCs w:val="24"/>
          <w14:ligatures w14:val="standardContextual"/>
        </w:rPr>
        <w:object w:dxaOrig="2540" w:dyaOrig="480" w14:anchorId="34219C82">
          <v:shape id="_x0000_i4827" type="#_x0000_t75" style="width:126.75pt;height:24pt" o:ole="">
            <v:imagedata r:id="rId6777" o:title=""/>
          </v:shape>
          <o:OLEObject Type="Embed" ProgID="Equation.DSMT4" ShapeID="_x0000_i4827" DrawAspect="Content" ObjectID="_1796843889" r:id="rId6778"/>
        </w:object>
      </w:r>
      <w:r w:rsidRPr="00330A7E">
        <w:rPr>
          <w:rFonts w:ascii="Times New Roman" w:eastAsia="Calibri" w:hAnsi="Times New Roman" w:cs="Times New Roman"/>
          <w:b/>
          <w:kern w:val="2"/>
          <w:sz w:val="24"/>
          <w:szCs w:val="24"/>
          <w14:ligatures w14:val="standardContextual"/>
        </w:rPr>
        <w:t>. Sai</w:t>
      </w:r>
    </w:p>
    <w:p w14:paraId="28D3DFD6" w14:textId="77777777" w:rsidR="00ED397D" w:rsidRPr="00330A7E" w:rsidRDefault="00ED397D" w:rsidP="00330A7E">
      <w:pPr>
        <w:spacing w:line="278" w:lineRule="auto"/>
        <w:rPr>
          <w:rFonts w:ascii="Times New Roman" w:eastAsia="Calibri" w:hAnsi="Times New Roman" w:cs="Times New Roman"/>
          <w:color w:val="FF0000"/>
          <w:kern w:val="2"/>
          <w:sz w:val="24"/>
          <w:szCs w:val="24"/>
          <w14:ligatures w14:val="standardContextual"/>
        </w:rPr>
      </w:pPr>
      <w:r w:rsidRPr="00330A7E">
        <w:rPr>
          <w:rFonts w:ascii="Times New Roman" w:eastAsia="Calibri" w:hAnsi="Times New Roman" w:cs="Times New Roman"/>
          <w:b/>
          <w:kern w:val="2"/>
          <w:sz w:val="24"/>
          <w:szCs w:val="24"/>
          <w14:ligatures w14:val="standardContextual"/>
        </w:rPr>
        <w:tab/>
        <w:t xml:space="preserve">b) </w:t>
      </w:r>
      <w:r w:rsidRPr="00330A7E">
        <w:rPr>
          <w:rFonts w:ascii="Times New Roman" w:eastAsia="Aptos" w:hAnsi="Times New Roman" w:cs="Times New Roman"/>
          <w:kern w:val="2"/>
          <w:position w:val="-16"/>
          <w:sz w:val="24"/>
          <w:szCs w:val="24"/>
          <w14:ligatures w14:val="standardContextual"/>
        </w:rPr>
        <w:object w:dxaOrig="1660" w:dyaOrig="440" w14:anchorId="087DF801">
          <v:shape id="_x0000_i4828" type="#_x0000_t75" style="width:83.25pt;height:21.75pt" o:ole="">
            <v:imagedata r:id="rId6779" o:title=""/>
          </v:shape>
          <o:OLEObject Type="Embed" ProgID="Equation.DSMT4" ShapeID="_x0000_i4828" DrawAspect="Content" ObjectID="_1796843890" r:id="rId6780"/>
        </w:object>
      </w:r>
      <w:r w:rsidRPr="00330A7E">
        <w:rPr>
          <w:rFonts w:ascii="Times New Roman" w:eastAsia="Calibri" w:hAnsi="Times New Roman" w:cs="Times New Roman"/>
          <w:b/>
          <w:kern w:val="2"/>
          <w:sz w:val="24"/>
          <w:szCs w:val="24"/>
          <w14:ligatures w14:val="standardContextual"/>
        </w:rPr>
        <w:t>. Đúng</w:t>
      </w:r>
      <w:r w:rsidRPr="00330A7E">
        <w:rPr>
          <w:rFonts w:ascii="Times New Roman" w:eastAsia="Calibri" w:hAnsi="Times New Roman" w:cs="Times New Roman"/>
          <w:kern w:val="2"/>
          <w:sz w:val="24"/>
          <w:szCs w:val="24"/>
          <w:lang w:val="vi-VN"/>
          <w14:ligatures w14:val="standardContextual"/>
        </w:rPr>
        <w:br/>
      </w:r>
      <w:r w:rsidRPr="00330A7E">
        <w:rPr>
          <w:rFonts w:ascii="Times New Roman" w:eastAsia="Calibri" w:hAnsi="Times New Roman" w:cs="Times New Roman"/>
          <w:b/>
          <w:kern w:val="2"/>
          <w:sz w:val="24"/>
          <w:szCs w:val="24"/>
          <w14:ligatures w14:val="standardContextual"/>
        </w:rPr>
        <w:tab/>
        <w:t>c)</w:t>
      </w:r>
      <w:r w:rsidRPr="00330A7E">
        <w:rPr>
          <w:rFonts w:ascii="Times New Roman" w:eastAsia="Calibri" w:hAnsi="Times New Roman" w:cs="Times New Roman"/>
          <w:kern w:val="2"/>
          <w:sz w:val="24"/>
          <w:szCs w:val="24"/>
          <w14:ligatures w14:val="standardContextual"/>
        </w:rPr>
        <w:t xml:space="preserve"> </w:t>
      </w:r>
      <w:r w:rsidRPr="00330A7E">
        <w:rPr>
          <w:rFonts w:ascii="Times New Roman" w:eastAsia="Calibri" w:hAnsi="Times New Roman" w:cs="Times New Roman"/>
          <w:kern w:val="2"/>
          <w:sz w:val="24"/>
          <w:szCs w:val="24"/>
          <w:lang w:val="vi-VN"/>
          <w14:ligatures w14:val="standardContextual"/>
        </w:rPr>
        <w:t xml:space="preserve">Kể từ lúc vật chuyển động </w:t>
      </w:r>
      <w:r w:rsidRPr="00330A7E">
        <w:rPr>
          <w:rFonts w:ascii="Times New Roman" w:eastAsia="Times New Roman" w:hAnsi="Times New Roman" w:cs="Times New Roman"/>
          <w:kern w:val="2"/>
          <w:sz w:val="24"/>
          <w:szCs w:val="24"/>
          <w14:ligatures w14:val="standardContextual"/>
        </w:rPr>
        <w:t xml:space="preserve">được cho </w:t>
      </w:r>
      <w:r w:rsidRPr="00330A7E">
        <w:rPr>
          <w:rFonts w:ascii="Times New Roman" w:eastAsia="Times New Roman" w:hAnsi="Times New Roman" w:cs="Times New Roman"/>
          <w:kern w:val="2"/>
          <w:sz w:val="24"/>
          <w:szCs w:val="24"/>
          <w:lang w:val="vi-VN"/>
          <w14:ligatures w14:val="standardContextual"/>
        </w:rPr>
        <w:t>đế</w:t>
      </w:r>
      <w:r w:rsidRPr="00330A7E">
        <w:rPr>
          <w:rFonts w:ascii="Times New Roman" w:eastAsia="Times New Roman" w:hAnsi="Times New Roman" w:cs="Times New Roman"/>
          <w:kern w:val="2"/>
          <w:sz w:val="24"/>
          <w:szCs w:val="24"/>
          <w14:ligatures w14:val="standardContextual"/>
        </w:rPr>
        <w:t xml:space="preserve">n khi dừng hẳn </w:t>
      </w:r>
      <w:r w:rsidRPr="00330A7E">
        <w:rPr>
          <w:rFonts w:ascii="Times New Roman" w:eastAsia="Times New Roman" w:hAnsi="Times New Roman" w:cs="Times New Roman"/>
          <w:kern w:val="2"/>
          <w:sz w:val="24"/>
          <w:szCs w:val="24"/>
          <w:lang w:val="vi-VN"/>
          <w14:ligatures w14:val="standardContextual"/>
        </w:rPr>
        <w:t xml:space="preserve">, </w:t>
      </w:r>
      <w:r w:rsidRPr="00330A7E">
        <w:rPr>
          <w:rFonts w:ascii="Times New Roman" w:eastAsia="Times New Roman" w:hAnsi="Times New Roman" w:cs="Times New Roman"/>
          <w:kern w:val="2"/>
          <w:sz w:val="24"/>
          <w:szCs w:val="24"/>
          <w14:ligatures w14:val="standardContextual"/>
        </w:rPr>
        <w:t xml:space="preserve">quãng đường vật </w:t>
      </w:r>
      <w:r w:rsidRPr="00330A7E">
        <w:rPr>
          <w:rFonts w:ascii="Times New Roman" w:eastAsia="Times New Roman" w:hAnsi="Times New Roman" w:cs="Times New Roman"/>
          <w:kern w:val="2"/>
          <w:sz w:val="24"/>
          <w:szCs w:val="24"/>
          <w:lang w:val="vi-VN"/>
          <w14:ligatures w14:val="standardContextual"/>
        </w:rPr>
        <w:t xml:space="preserve">đi được là </w:t>
      </w:r>
      <w:r w:rsidRPr="00330A7E">
        <w:rPr>
          <w:rFonts w:ascii="Times New Roman" w:eastAsia="Times New Roman" w:hAnsi="Times New Roman" w:cs="Times New Roman"/>
          <w:kern w:val="2"/>
          <w:sz w:val="24"/>
          <w:szCs w:val="24"/>
          <w:lang w:val="vi-VN"/>
          <w14:ligatures w14:val="standardContextual"/>
        </w:rPr>
        <w:tab/>
      </w:r>
      <w:r w:rsidRPr="00330A7E">
        <w:rPr>
          <w:rFonts w:ascii="Times New Roman" w:eastAsia="Aptos" w:hAnsi="Times New Roman" w:cs="Times New Roman"/>
          <w:kern w:val="2"/>
          <w:position w:val="-6"/>
          <w:sz w:val="24"/>
          <w:szCs w:val="24"/>
          <w14:ligatures w14:val="standardContextual"/>
        </w:rPr>
        <w:object w:dxaOrig="620" w:dyaOrig="279" w14:anchorId="639FEA7F">
          <v:shape id="_x0000_i4829" type="#_x0000_t75" style="width:30.75pt;height:14.25pt" o:ole="">
            <v:imagedata r:id="rId6781" o:title=""/>
          </v:shape>
          <o:OLEObject Type="Embed" ProgID="Equation.DSMT4" ShapeID="_x0000_i4829" DrawAspect="Content" ObjectID="_1796843891" r:id="rId6782"/>
        </w:object>
      </w:r>
      <w:r w:rsidRPr="00330A7E">
        <w:rPr>
          <w:rFonts w:ascii="Times New Roman" w:eastAsia="Times New Roman" w:hAnsi="Times New Roman" w:cs="Times New Roman"/>
          <w:kern w:val="2"/>
          <w:sz w:val="24"/>
          <w:szCs w:val="24"/>
          <w:lang w:val="vi-VN"/>
          <w14:ligatures w14:val="standardContextual"/>
        </w:rPr>
        <w:t>.</w:t>
      </w:r>
      <w:r w:rsidRPr="00330A7E">
        <w:rPr>
          <w:rFonts w:ascii="Times New Roman" w:eastAsia="Calibri" w:hAnsi="Times New Roman" w:cs="Times New Roman"/>
          <w:color w:val="FF0000"/>
          <w:kern w:val="2"/>
          <w:sz w:val="24"/>
          <w:szCs w:val="24"/>
          <w:lang w:val="vi-VN"/>
          <w14:ligatures w14:val="standardContextual"/>
        </w:rPr>
        <w:t xml:space="preserve"> </w:t>
      </w:r>
    </w:p>
    <w:p w14:paraId="633ECA8A" w14:textId="77777777" w:rsidR="00ED397D" w:rsidRPr="00330A7E" w:rsidRDefault="00ED397D" w:rsidP="00330A7E">
      <w:pPr>
        <w:tabs>
          <w:tab w:val="left" w:pos="4435"/>
        </w:tabs>
        <w:spacing w:line="278" w:lineRule="auto"/>
        <w:ind w:firstLine="720"/>
        <w:rPr>
          <w:rFonts w:ascii="Times New Roman" w:eastAsia="Calibri" w:hAnsi="Times New Roman" w:cs="Times New Roman"/>
          <w:b/>
          <w:bCs/>
          <w:kern w:val="2"/>
          <w:sz w:val="24"/>
          <w:szCs w:val="24"/>
          <w14:ligatures w14:val="standardContextual"/>
        </w:rPr>
      </w:pPr>
      <w:r w:rsidRPr="00330A7E">
        <w:rPr>
          <w:rFonts w:ascii="Times New Roman" w:eastAsia="Aptos" w:hAnsi="Times New Roman" w:cs="Times New Roman"/>
          <w:kern w:val="2"/>
          <w:position w:val="-32"/>
          <w:sz w:val="24"/>
          <w:szCs w:val="24"/>
          <w14:ligatures w14:val="standardContextual"/>
        </w:rPr>
        <w:object w:dxaOrig="2040" w:dyaOrig="760" w14:anchorId="08F3E374">
          <v:shape id="_x0000_i4830" type="#_x0000_t75" style="width:102pt;height:38.25pt" o:ole="">
            <v:imagedata r:id="rId6783" o:title=""/>
          </v:shape>
          <o:OLEObject Type="Embed" ProgID="Equation.DSMT4" ShapeID="_x0000_i4830" DrawAspect="Content" ObjectID="_1796843892" r:id="rId6784"/>
        </w:object>
      </w:r>
      <w:r w:rsidRPr="00330A7E">
        <w:rPr>
          <w:rFonts w:ascii="Times New Roman" w:eastAsia="Calibri" w:hAnsi="Times New Roman" w:cs="Times New Roman"/>
          <w:color w:val="FF0000"/>
          <w:kern w:val="2"/>
          <w:sz w:val="24"/>
          <w:szCs w:val="24"/>
          <w14:ligatures w14:val="standardContextual"/>
        </w:rPr>
        <w:t xml:space="preserve"> </w:t>
      </w:r>
      <w:r w:rsidRPr="00330A7E">
        <w:rPr>
          <w:rFonts w:ascii="Times New Roman" w:eastAsia="Calibri" w:hAnsi="Times New Roman" w:cs="Times New Roman"/>
          <w:kern w:val="2"/>
          <w:sz w:val="24"/>
          <w:szCs w:val="24"/>
          <w14:ligatures w14:val="standardContextual"/>
        </w:rPr>
        <w:t xml:space="preserve">, khi đó </w:t>
      </w:r>
      <w:r w:rsidRPr="00330A7E">
        <w:rPr>
          <w:rFonts w:ascii="Times New Roman" w:eastAsia="Aptos" w:hAnsi="Times New Roman" w:cs="Times New Roman"/>
          <w:kern w:val="2"/>
          <w:position w:val="-16"/>
          <w:sz w:val="24"/>
          <w:szCs w:val="24"/>
          <w14:ligatures w14:val="standardContextual"/>
        </w:rPr>
        <w:object w:dxaOrig="1600" w:dyaOrig="440" w14:anchorId="0F69A067">
          <v:shape id="_x0000_i4831" type="#_x0000_t75" style="width:80.25pt;height:21.75pt" o:ole="">
            <v:imagedata r:id="rId6785" o:title=""/>
          </v:shape>
          <o:OLEObject Type="Embed" ProgID="Equation.DSMT4" ShapeID="_x0000_i4831" DrawAspect="Content" ObjectID="_1796843893" r:id="rId6786"/>
        </w:object>
      </w:r>
      <w:r w:rsidRPr="00330A7E">
        <w:rPr>
          <w:rFonts w:ascii="Times New Roman" w:eastAsia="Aptos" w:hAnsi="Times New Roman" w:cs="Times New Roman"/>
          <w:kern w:val="2"/>
          <w:sz w:val="24"/>
          <w:szCs w:val="24"/>
          <w14:ligatures w14:val="standardContextual"/>
        </w:rPr>
        <w:t xml:space="preserve">. </w:t>
      </w:r>
      <w:r w:rsidRPr="00330A7E">
        <w:rPr>
          <w:rFonts w:ascii="Times New Roman" w:eastAsia="Aptos" w:hAnsi="Times New Roman" w:cs="Times New Roman"/>
          <w:b/>
          <w:bCs/>
          <w:kern w:val="2"/>
          <w:sz w:val="24"/>
          <w:szCs w:val="24"/>
          <w14:ligatures w14:val="standardContextual"/>
        </w:rPr>
        <w:t>Đúng</w:t>
      </w:r>
    </w:p>
    <w:p w14:paraId="7AECFA01" w14:textId="77777777" w:rsidR="00ED397D" w:rsidRPr="00330A7E" w:rsidRDefault="00ED397D" w:rsidP="00330A7E">
      <w:pPr>
        <w:tabs>
          <w:tab w:val="left" w:pos="709"/>
        </w:tabs>
        <w:spacing w:line="278" w:lineRule="auto"/>
        <w:ind w:left="709"/>
        <w:rPr>
          <w:rFonts w:ascii="Times New Roman" w:eastAsia="Calibri" w:hAnsi="Times New Roman" w:cs="Times New Roman"/>
          <w:kern w:val="2"/>
          <w:sz w:val="24"/>
          <w:szCs w:val="24"/>
          <w14:ligatures w14:val="standardContextual"/>
        </w:rPr>
      </w:pPr>
      <w:r w:rsidRPr="00330A7E">
        <w:rPr>
          <w:rFonts w:ascii="Times New Roman" w:eastAsia="Calibri" w:hAnsi="Times New Roman" w:cs="Times New Roman"/>
          <w:b/>
          <w:kern w:val="2"/>
          <w:sz w:val="24"/>
          <w:szCs w:val="24"/>
          <w:lang w:val="vi-VN"/>
          <w14:ligatures w14:val="standardContextual"/>
        </w:rPr>
        <w:t>d</w:t>
      </w:r>
      <w:r w:rsidRPr="00330A7E">
        <w:rPr>
          <w:rFonts w:ascii="Times New Roman" w:eastAsia="Calibri" w:hAnsi="Times New Roman" w:cs="Times New Roman"/>
          <w:b/>
          <w:kern w:val="2"/>
          <w:sz w:val="24"/>
          <w:szCs w:val="24"/>
          <w14:ligatures w14:val="standardContextual"/>
        </w:rPr>
        <w:t xml:space="preserve">) </w:t>
      </w:r>
      <w:r w:rsidRPr="00330A7E">
        <w:rPr>
          <w:rFonts w:ascii="Times New Roman" w:eastAsia="Calibri" w:hAnsi="Times New Roman" w:cs="Times New Roman"/>
          <w:kern w:val="2"/>
          <w:sz w:val="24"/>
          <w:szCs w:val="24"/>
          <w:lang w:val="vi-VN"/>
          <w14:ligatures w14:val="standardContextual"/>
        </w:rPr>
        <w:t>T</w:t>
      </w:r>
      <w:r w:rsidRPr="00330A7E">
        <w:rPr>
          <w:rFonts w:ascii="Times New Roman" w:eastAsia="Calibri" w:hAnsi="Times New Roman" w:cs="Times New Roman"/>
          <w:kern w:val="2"/>
          <w:sz w:val="24"/>
          <w:szCs w:val="24"/>
          <w14:ligatures w14:val="standardContextual"/>
        </w:rPr>
        <w:t xml:space="preserve">rong khoảng thời gian 10 giây, kể từ lúc bắt đầu chuyển động, vận tốc lớn nhất của vật đạt </w:t>
      </w:r>
      <w:r w:rsidRPr="00330A7E">
        <w:rPr>
          <w:rFonts w:ascii="Times New Roman" w:eastAsia="Calibri" w:hAnsi="Times New Roman" w:cs="Times New Roman"/>
          <w:kern w:val="2"/>
          <w:sz w:val="24"/>
          <w:szCs w:val="24"/>
          <w14:ligatures w14:val="standardContextual"/>
        </w:rPr>
        <w:tab/>
        <w:t xml:space="preserve">được </w:t>
      </w:r>
      <w:r w:rsidRPr="00330A7E">
        <w:rPr>
          <w:rFonts w:ascii="Times New Roman" w:eastAsia="Calibri" w:hAnsi="Times New Roman" w:cs="Times New Roman"/>
          <w:kern w:val="2"/>
          <w:sz w:val="24"/>
          <w:szCs w:val="24"/>
          <w:lang w:val="vi-VN"/>
          <w14:ligatures w14:val="standardContextual"/>
        </w:rPr>
        <w:t xml:space="preserve">là </w:t>
      </w:r>
      <w:r w:rsidRPr="00330A7E">
        <w:rPr>
          <w:rFonts w:ascii="Times New Roman" w:eastAsia="Aptos" w:hAnsi="Times New Roman" w:cs="Times New Roman"/>
          <w:kern w:val="2"/>
          <w:position w:val="-16"/>
          <w:sz w:val="24"/>
          <w:szCs w:val="24"/>
          <w14:ligatures w14:val="standardContextual"/>
        </w:rPr>
        <w:object w:dxaOrig="1060" w:dyaOrig="440" w14:anchorId="623B38ED">
          <v:shape id="_x0000_i4832" type="#_x0000_t75" style="width:53.25pt;height:21.75pt" o:ole="">
            <v:imagedata r:id="rId6787" o:title=""/>
          </v:shape>
          <o:OLEObject Type="Embed" ProgID="Equation.DSMT4" ShapeID="_x0000_i4832" DrawAspect="Content" ObjectID="_1796843894" r:id="rId6788"/>
        </w:object>
      </w:r>
      <w:r w:rsidRPr="00330A7E">
        <w:rPr>
          <w:rFonts w:ascii="Times New Roman" w:eastAsia="Calibri" w:hAnsi="Times New Roman" w:cs="Times New Roman"/>
          <w:kern w:val="2"/>
          <w:sz w:val="24"/>
          <w:szCs w:val="24"/>
          <w14:ligatures w14:val="standardContextual"/>
        </w:rPr>
        <w:t xml:space="preserve">. </w:t>
      </w:r>
    </w:p>
    <w:p w14:paraId="703FEB73" w14:textId="77777777" w:rsidR="00ED397D" w:rsidRPr="00330A7E" w:rsidRDefault="00ED397D" w:rsidP="00330A7E">
      <w:pPr>
        <w:tabs>
          <w:tab w:val="left" w:pos="4435"/>
        </w:tabs>
        <w:spacing w:line="278" w:lineRule="auto"/>
        <w:ind w:firstLine="720"/>
        <w:rPr>
          <w:rFonts w:ascii="Times New Roman" w:eastAsia="Calibri" w:hAnsi="Times New Roman" w:cs="Times New Roman"/>
          <w:kern w:val="2"/>
          <w:sz w:val="24"/>
          <w:szCs w:val="24"/>
          <w14:ligatures w14:val="standardContextual"/>
        </w:rPr>
      </w:pPr>
      <w:r w:rsidRPr="00330A7E">
        <w:rPr>
          <w:rFonts w:ascii="Times New Roman" w:eastAsia="Aptos" w:hAnsi="Times New Roman" w:cs="Times New Roman"/>
          <w:kern w:val="2"/>
          <w:position w:val="-16"/>
          <w:sz w:val="24"/>
          <w:szCs w:val="24"/>
          <w14:ligatures w14:val="standardContextual"/>
        </w:rPr>
        <w:object w:dxaOrig="3140" w:dyaOrig="440" w14:anchorId="1503CE11">
          <v:shape id="_x0000_i4833" type="#_x0000_t75" style="width:157.5pt;height:21.75pt" o:ole="">
            <v:imagedata r:id="rId6789" o:title=""/>
          </v:shape>
          <o:OLEObject Type="Embed" ProgID="Equation.DSMT4" ShapeID="_x0000_i4833" DrawAspect="Content" ObjectID="_1796843895" r:id="rId6790"/>
        </w:object>
      </w:r>
    </w:p>
    <w:p w14:paraId="5F389AFA" w14:textId="77777777" w:rsidR="00ED397D" w:rsidRPr="00330A7E" w:rsidRDefault="00ED397D" w:rsidP="00330A7E">
      <w:pPr>
        <w:tabs>
          <w:tab w:val="left" w:pos="4435"/>
        </w:tabs>
        <w:spacing w:line="278" w:lineRule="auto"/>
        <w:ind w:firstLine="720"/>
        <w:rPr>
          <w:rFonts w:ascii="Times New Roman" w:eastAsia="Calibri" w:hAnsi="Times New Roman" w:cs="Times New Roman"/>
          <w:kern w:val="2"/>
          <w:sz w:val="24"/>
          <w:szCs w:val="24"/>
          <w14:ligatures w14:val="standardContextual"/>
        </w:rPr>
      </w:pPr>
      <w:r w:rsidRPr="00330A7E">
        <w:rPr>
          <w:rFonts w:ascii="Times New Roman" w:eastAsia="Aptos" w:hAnsi="Times New Roman" w:cs="Times New Roman"/>
          <w:kern w:val="2"/>
          <w:position w:val="-16"/>
          <w:sz w:val="24"/>
          <w:szCs w:val="24"/>
          <w14:ligatures w14:val="standardContextual"/>
        </w:rPr>
        <w:object w:dxaOrig="3120" w:dyaOrig="440" w14:anchorId="4E052037">
          <v:shape id="_x0000_i4834" type="#_x0000_t75" style="width:156pt;height:21.75pt" o:ole="">
            <v:imagedata r:id="rId6791" o:title=""/>
          </v:shape>
          <o:OLEObject Type="Embed" ProgID="Equation.DSMT4" ShapeID="_x0000_i4834" DrawAspect="Content" ObjectID="_1796843896" r:id="rId6792"/>
        </w:object>
      </w:r>
    </w:p>
    <w:p w14:paraId="199E60EF" w14:textId="77777777" w:rsidR="00ED397D" w:rsidRPr="00330A7E" w:rsidRDefault="00ED397D" w:rsidP="00330A7E">
      <w:pPr>
        <w:tabs>
          <w:tab w:val="left" w:pos="4435"/>
        </w:tabs>
        <w:spacing w:line="278" w:lineRule="auto"/>
        <w:ind w:firstLine="720"/>
        <w:rPr>
          <w:rFonts w:ascii="Times New Roman" w:eastAsia="Calibri" w:hAnsi="Times New Roman" w:cs="Times New Roman"/>
          <w:b/>
          <w:bCs/>
          <w:kern w:val="2"/>
          <w:sz w:val="24"/>
          <w:szCs w:val="24"/>
          <w14:ligatures w14:val="standardContextual"/>
        </w:rPr>
      </w:pPr>
      <w:r w:rsidRPr="00330A7E">
        <w:rPr>
          <w:rFonts w:ascii="Times New Roman" w:eastAsia="Calibri" w:hAnsi="Times New Roman" w:cs="Times New Roman"/>
          <w:b/>
          <w:bCs/>
          <w:kern w:val="2"/>
          <w:sz w:val="24"/>
          <w:szCs w:val="24"/>
          <w14:ligatures w14:val="standardContextual"/>
        </w:rPr>
        <w:t>Đúng</w:t>
      </w:r>
    </w:p>
    <w:p w14:paraId="6BF96AD1" w14:textId="77777777" w:rsidR="00ED397D" w:rsidRPr="00330A7E" w:rsidRDefault="00ED397D" w:rsidP="00330A7E">
      <w:pPr>
        <w:shd w:val="clear" w:color="000000" w:fill="auto"/>
        <w:spacing w:before="120" w:after="0" w:line="240" w:lineRule="auto"/>
        <w:jc w:val="both"/>
        <w:rPr>
          <w:rFonts w:ascii="Times New Roman" w:eastAsia="Times New Roman" w:hAnsi="Times New Roman" w:cs="Times New Roman"/>
          <w:b/>
          <w:bCs/>
          <w:color w:val="000000"/>
          <w:kern w:val="2"/>
          <w:sz w:val="24"/>
          <w:szCs w:val="24"/>
          <w14:ligatures w14:val="standardContextual"/>
        </w:rPr>
      </w:pPr>
      <w:r w:rsidRPr="00330A7E">
        <w:rPr>
          <w:rFonts w:ascii="Times New Roman" w:eastAsia="Calibri" w:hAnsi="Times New Roman" w:cs="Times New Roman"/>
          <w:b/>
          <w:color w:val="0000FF"/>
          <w:kern w:val="2"/>
          <w:sz w:val="24"/>
          <w:szCs w:val="24"/>
          <w14:ligatures w14:val="standardContextual"/>
        </w:rPr>
        <w:t xml:space="preserve">Câu 4: </w:t>
      </w:r>
      <w:r w:rsidRPr="00330A7E">
        <w:rPr>
          <w:rFonts w:ascii="Times New Roman" w:eastAsia="Calibri" w:hAnsi="Times New Roman" w:cs="Times New Roman"/>
          <w:color w:val="000000"/>
          <w:kern w:val="2"/>
          <w:sz w:val="24"/>
          <w:szCs w:val="24"/>
          <w14:ligatures w14:val="standardContextual"/>
        </w:rPr>
        <w:t xml:space="preserve">Cho hai biến cố </w:t>
      </w:r>
      <w:r w:rsidRPr="00330A7E">
        <w:rPr>
          <w:rFonts w:ascii="Times New Roman" w:eastAsia="Aptos" w:hAnsi="Times New Roman" w:cs="Times New Roman"/>
          <w:kern w:val="2"/>
          <w:position w:val="-4"/>
          <w:sz w:val="24"/>
          <w:szCs w:val="24"/>
          <w14:ligatures w14:val="standardContextual"/>
        </w:rPr>
        <w:object w:dxaOrig="240" w:dyaOrig="240" w14:anchorId="35B1C71B">
          <v:shape id="_x0000_i4835" type="#_x0000_t75" style="width:12pt;height:12pt" o:ole="">
            <v:imagedata r:id="rId6793" o:title=""/>
          </v:shape>
          <o:OLEObject Type="Embed" ProgID="Equation.DSMT4" ShapeID="_x0000_i4835" DrawAspect="Content" ObjectID="_1796843897" r:id="rId6794"/>
        </w:object>
      </w:r>
      <w:r w:rsidRPr="00330A7E">
        <w:rPr>
          <w:rFonts w:ascii="Times New Roman" w:eastAsia="Calibri" w:hAnsi="Times New Roman" w:cs="Times New Roman"/>
          <w:color w:val="000000"/>
          <w:kern w:val="2"/>
          <w:sz w:val="24"/>
          <w:szCs w:val="24"/>
          <w14:ligatures w14:val="standardContextual"/>
        </w:rPr>
        <w:t xml:space="preserve"> và </w:t>
      </w:r>
      <w:r w:rsidRPr="00330A7E">
        <w:rPr>
          <w:rFonts w:ascii="Times New Roman" w:eastAsia="Aptos" w:hAnsi="Times New Roman" w:cs="Times New Roman"/>
          <w:kern w:val="2"/>
          <w:position w:val="-4"/>
          <w:sz w:val="24"/>
          <w:szCs w:val="24"/>
          <w14:ligatures w14:val="standardContextual"/>
        </w:rPr>
        <w:object w:dxaOrig="240" w:dyaOrig="240" w14:anchorId="00302A95">
          <v:shape id="_x0000_i4836" type="#_x0000_t75" style="width:12pt;height:12pt" o:ole="">
            <v:imagedata r:id="rId6795" o:title=""/>
          </v:shape>
          <o:OLEObject Type="Embed" ProgID="Equation.DSMT4" ShapeID="_x0000_i4836" DrawAspect="Content" ObjectID="_1796843898" r:id="rId6796"/>
        </w:object>
      </w:r>
      <w:r w:rsidRPr="00330A7E">
        <w:rPr>
          <w:rFonts w:ascii="Times New Roman" w:eastAsia="Calibri" w:hAnsi="Times New Roman" w:cs="Times New Roman"/>
          <w:color w:val="000000"/>
          <w:kern w:val="2"/>
          <w:sz w:val="24"/>
          <w:szCs w:val="24"/>
          <w14:ligatures w14:val="standardContextual"/>
        </w:rPr>
        <w:t xml:space="preserve"> là hai biến cố độc lập, với </w:t>
      </w:r>
      <w:r w:rsidRPr="00330A7E">
        <w:rPr>
          <w:rFonts w:ascii="Times New Roman" w:eastAsia="Aptos" w:hAnsi="Times New Roman" w:cs="Times New Roman"/>
          <w:kern w:val="2"/>
          <w:position w:val="-16"/>
          <w:sz w:val="24"/>
          <w:szCs w:val="24"/>
          <w14:ligatures w14:val="standardContextual"/>
        </w:rPr>
        <w:object w:dxaOrig="1180" w:dyaOrig="440" w14:anchorId="52DE4C73">
          <v:shape id="_x0000_i4837" type="#_x0000_t75" style="width:59.25pt;height:21.75pt" o:ole="">
            <v:imagedata r:id="rId6797" o:title=""/>
          </v:shape>
          <o:OLEObject Type="Embed" ProgID="Equation.DSMT4" ShapeID="_x0000_i4837" DrawAspect="Content" ObjectID="_1796843899" r:id="rId6798"/>
        </w:object>
      </w:r>
      <w:r w:rsidRPr="00330A7E">
        <w:rPr>
          <w:rFonts w:ascii="Times New Roman" w:eastAsia="Calibri" w:hAnsi="Times New Roman" w:cs="Times New Roman"/>
          <w:color w:val="000000"/>
          <w:kern w:val="2"/>
          <w:sz w:val="24"/>
          <w:szCs w:val="24"/>
          <w14:ligatures w14:val="standardContextual"/>
        </w:rPr>
        <w:t xml:space="preserve">, </w:t>
      </w:r>
      <w:r w:rsidRPr="00330A7E">
        <w:rPr>
          <w:rFonts w:ascii="Times New Roman" w:eastAsia="Aptos" w:hAnsi="Times New Roman" w:cs="Times New Roman"/>
          <w:kern w:val="2"/>
          <w:position w:val="-16"/>
          <w:sz w:val="24"/>
          <w:szCs w:val="24"/>
          <w14:ligatures w14:val="standardContextual"/>
        </w:rPr>
        <w:object w:dxaOrig="1180" w:dyaOrig="440" w14:anchorId="3527CC12">
          <v:shape id="_x0000_i4838" type="#_x0000_t75" style="width:59.25pt;height:21.75pt" o:ole="">
            <v:imagedata r:id="rId6799" o:title=""/>
          </v:shape>
          <o:OLEObject Type="Embed" ProgID="Equation.DSMT4" ShapeID="_x0000_i4838" DrawAspect="Content" ObjectID="_1796843900" r:id="rId6800"/>
        </w:object>
      </w:r>
      <w:r w:rsidRPr="00330A7E">
        <w:rPr>
          <w:rFonts w:ascii="Times New Roman" w:eastAsia="Calibri" w:hAnsi="Times New Roman" w:cs="Times New Roman"/>
          <w:color w:val="000000"/>
          <w:kern w:val="2"/>
          <w:sz w:val="24"/>
          <w:szCs w:val="24"/>
          <w14:ligatures w14:val="standardContextual"/>
        </w:rPr>
        <w:t xml:space="preserve">. </w:t>
      </w:r>
      <w:r w:rsidRPr="00330A7E">
        <w:rPr>
          <w:rFonts w:ascii="Times New Roman" w:eastAsia="Calibri" w:hAnsi="Times New Roman" w:cs="Times New Roman"/>
          <w:color w:val="000000"/>
          <w:kern w:val="2"/>
          <w:sz w:val="24"/>
          <w:szCs w:val="24"/>
          <w14:ligatures w14:val="standardContextual"/>
        </w:rPr>
        <w:br/>
      </w:r>
      <w:r w:rsidRPr="00330A7E">
        <w:rPr>
          <w:rFonts w:ascii="Times New Roman" w:eastAsia="Times New Roman" w:hAnsi="Times New Roman" w:cs="Times New Roman"/>
          <w:color w:val="000000"/>
          <w:kern w:val="2"/>
          <w:sz w:val="24"/>
          <w:szCs w:val="24"/>
          <w:lang w:eastAsia="vi-VN"/>
          <w14:ligatures w14:val="standardContextual"/>
        </w:rPr>
        <w:tab/>
      </w:r>
      <w:r w:rsidRPr="00330A7E">
        <w:rPr>
          <w:rFonts w:ascii="Times New Roman" w:eastAsia="Times New Roman" w:hAnsi="Times New Roman" w:cs="Times New Roman"/>
          <w:b/>
          <w:bCs/>
          <w:color w:val="000000"/>
          <w:kern w:val="2"/>
          <w:sz w:val="24"/>
          <w:szCs w:val="24"/>
          <w:lang w:eastAsia="vi-VN"/>
          <w14:ligatures w14:val="standardContextual"/>
        </w:rPr>
        <w:t>a)</w:t>
      </w:r>
      <w:r w:rsidRPr="00330A7E">
        <w:rPr>
          <w:rFonts w:ascii="Times New Roman" w:eastAsia="Times New Roman" w:hAnsi="Times New Roman" w:cs="Times New Roman"/>
          <w:b/>
          <w:bCs/>
          <w:color w:val="000000"/>
          <w:kern w:val="2"/>
          <w:sz w:val="24"/>
          <w:szCs w:val="24"/>
          <w:lang w:val="vi-VN" w:eastAsia="vi-VN"/>
          <w14:ligatures w14:val="standardContextual"/>
        </w:rPr>
        <w:tab/>
      </w:r>
      <w:r w:rsidRPr="00330A7E">
        <w:rPr>
          <w:rFonts w:ascii="Times New Roman" w:eastAsia="Aptos" w:hAnsi="Times New Roman" w:cs="Times New Roman"/>
          <w:kern w:val="2"/>
          <w:position w:val="-16"/>
          <w:sz w:val="24"/>
          <w:szCs w:val="24"/>
          <w14:ligatures w14:val="standardContextual"/>
        </w:rPr>
        <w:object w:dxaOrig="1480" w:dyaOrig="440" w14:anchorId="52CC8CCE">
          <v:shape id="_x0000_i4839" type="#_x0000_t75" style="width:74.25pt;height:21.75pt" o:ole="">
            <v:imagedata r:id="rId6801" o:title=""/>
          </v:shape>
          <o:OLEObject Type="Embed" ProgID="Equation.DSMT4" ShapeID="_x0000_i4839" DrawAspect="Content" ObjectID="_1796843901" r:id="rId6802"/>
        </w:object>
      </w:r>
      <w:r w:rsidRPr="00330A7E">
        <w:rPr>
          <w:rFonts w:ascii="Times New Roman" w:eastAsia="Times New Roman" w:hAnsi="Times New Roman" w:cs="Times New Roman"/>
          <w:b/>
          <w:bCs/>
          <w:color w:val="000000"/>
          <w:kern w:val="2"/>
          <w:sz w:val="24"/>
          <w:szCs w:val="24"/>
          <w14:ligatures w14:val="standardContextual"/>
        </w:rPr>
        <w:t>.</w:t>
      </w:r>
    </w:p>
    <w:p w14:paraId="5A83C464" w14:textId="77777777" w:rsidR="00ED397D" w:rsidRPr="00330A7E" w:rsidRDefault="00ED397D" w:rsidP="00330A7E">
      <w:pPr>
        <w:shd w:val="clear" w:color="000000" w:fill="auto"/>
        <w:spacing w:before="120" w:after="0" w:line="240" w:lineRule="auto"/>
        <w:ind w:firstLine="720"/>
        <w:jc w:val="both"/>
        <w:rPr>
          <w:rFonts w:ascii="Times New Roman" w:eastAsia="Aptos" w:hAnsi="Times New Roman" w:cs="Times New Roman"/>
          <w:kern w:val="2"/>
          <w:sz w:val="24"/>
          <w:szCs w:val="24"/>
          <w14:ligatures w14:val="standardContextual"/>
        </w:rPr>
      </w:pPr>
      <w:r w:rsidRPr="00330A7E">
        <w:rPr>
          <w:rFonts w:ascii="Times New Roman" w:eastAsia="Aptos" w:hAnsi="Times New Roman" w:cs="Times New Roman"/>
          <w:kern w:val="2"/>
          <w:position w:val="-36"/>
          <w:sz w:val="24"/>
          <w:szCs w:val="24"/>
          <w14:ligatures w14:val="standardContextual"/>
        </w:rPr>
        <w:object w:dxaOrig="4640" w:dyaOrig="840" w14:anchorId="0C429281">
          <v:shape id="_x0000_i4840" type="#_x0000_t75" style="width:231.75pt;height:42pt" o:ole="">
            <v:imagedata r:id="rId6803" o:title=""/>
          </v:shape>
          <o:OLEObject Type="Embed" ProgID="Equation.DSMT4" ShapeID="_x0000_i4840" DrawAspect="Content" ObjectID="_1796843902" r:id="rId6804"/>
        </w:object>
      </w:r>
      <w:r w:rsidRPr="00330A7E">
        <w:rPr>
          <w:rFonts w:ascii="Times New Roman" w:eastAsia="Aptos" w:hAnsi="Times New Roman" w:cs="Times New Roman"/>
          <w:b/>
          <w:bCs/>
          <w:kern w:val="2"/>
          <w:sz w:val="24"/>
          <w:szCs w:val="24"/>
          <w14:ligatures w14:val="standardContextual"/>
        </w:rPr>
        <w:t>Sai</w:t>
      </w:r>
      <w:r w:rsidRPr="00330A7E">
        <w:rPr>
          <w:rFonts w:ascii="Times New Roman" w:eastAsia="Times New Roman" w:hAnsi="Times New Roman" w:cs="Times New Roman"/>
          <w:b/>
          <w:bCs/>
          <w:color w:val="000000"/>
          <w:kern w:val="2"/>
          <w:sz w:val="24"/>
          <w:szCs w:val="24"/>
          <w:lang w:eastAsia="vi-VN"/>
          <w14:ligatures w14:val="standardContextual"/>
        </w:rPr>
        <w:br/>
      </w:r>
      <w:r w:rsidRPr="00330A7E">
        <w:rPr>
          <w:rFonts w:ascii="Times New Roman" w:eastAsia="Times New Roman" w:hAnsi="Times New Roman" w:cs="Times New Roman"/>
          <w:b/>
          <w:bCs/>
          <w:color w:val="000000"/>
          <w:kern w:val="2"/>
          <w:sz w:val="24"/>
          <w:szCs w:val="24"/>
          <w:lang w:eastAsia="vi-VN"/>
          <w14:ligatures w14:val="standardContextual"/>
        </w:rPr>
        <w:tab/>
        <w:t>b)</w:t>
      </w:r>
      <w:r w:rsidRPr="00330A7E">
        <w:rPr>
          <w:rFonts w:ascii="Times New Roman" w:eastAsia="Times New Roman" w:hAnsi="Times New Roman" w:cs="Times New Roman"/>
          <w:b/>
          <w:bCs/>
          <w:color w:val="000000"/>
          <w:kern w:val="2"/>
          <w:sz w:val="24"/>
          <w:szCs w:val="24"/>
          <w:lang w:eastAsia="vi-VN"/>
          <w14:ligatures w14:val="standardContextual"/>
        </w:rPr>
        <w:tab/>
      </w:r>
      <w:r w:rsidRPr="00330A7E">
        <w:rPr>
          <w:rFonts w:ascii="Times New Roman" w:eastAsia="Aptos" w:hAnsi="Times New Roman" w:cs="Times New Roman"/>
          <w:kern w:val="2"/>
          <w:position w:val="-16"/>
          <w:sz w:val="24"/>
          <w:szCs w:val="24"/>
          <w14:ligatures w14:val="standardContextual"/>
        </w:rPr>
        <w:object w:dxaOrig="1460" w:dyaOrig="440" w14:anchorId="70FB2644">
          <v:shape id="_x0000_i4841" type="#_x0000_t75" style="width:72.75pt;height:21.75pt" o:ole="">
            <v:imagedata r:id="rId6805" o:title=""/>
          </v:shape>
          <o:OLEObject Type="Embed" ProgID="Equation.DSMT4" ShapeID="_x0000_i4841" DrawAspect="Content" ObjectID="_1796843903" r:id="rId6806"/>
        </w:object>
      </w:r>
      <w:r w:rsidRPr="00330A7E">
        <w:rPr>
          <w:rFonts w:ascii="Times New Roman" w:eastAsia="Calibri" w:hAnsi="Times New Roman" w:cs="Times New Roman"/>
          <w:b/>
          <w:bCs/>
          <w:color w:val="000000"/>
          <w:kern w:val="2"/>
          <w:sz w:val="24"/>
          <w:szCs w:val="24"/>
          <w14:ligatures w14:val="standardContextual"/>
        </w:rPr>
        <w:t>.</w:t>
      </w:r>
    </w:p>
    <w:p w14:paraId="0C1222E6" w14:textId="77777777" w:rsidR="00ED397D" w:rsidRPr="00330A7E" w:rsidRDefault="00ED397D" w:rsidP="00330A7E">
      <w:pPr>
        <w:shd w:val="clear" w:color="000000" w:fill="auto"/>
        <w:spacing w:before="120" w:after="0" w:line="240" w:lineRule="auto"/>
        <w:ind w:firstLine="720"/>
        <w:jc w:val="both"/>
        <w:rPr>
          <w:rFonts w:ascii="Times New Roman" w:eastAsia="Aptos" w:hAnsi="Times New Roman" w:cs="Times New Roman"/>
          <w:kern w:val="2"/>
          <w:sz w:val="24"/>
          <w:szCs w:val="24"/>
          <w14:ligatures w14:val="standardContextual"/>
        </w:rPr>
      </w:pPr>
      <w:r w:rsidRPr="00330A7E">
        <w:rPr>
          <w:rFonts w:ascii="Times New Roman" w:eastAsia="Aptos" w:hAnsi="Times New Roman" w:cs="Times New Roman"/>
          <w:kern w:val="2"/>
          <w:position w:val="-44"/>
          <w:sz w:val="24"/>
          <w:szCs w:val="24"/>
          <w14:ligatures w14:val="standardContextual"/>
        </w:rPr>
        <w:object w:dxaOrig="3660" w:dyaOrig="999" w14:anchorId="6DF802E0">
          <v:shape id="_x0000_i4842" type="#_x0000_t75" style="width:183pt;height:50.25pt" o:ole="">
            <v:imagedata r:id="rId6807" o:title=""/>
          </v:shape>
          <o:OLEObject Type="Embed" ProgID="Equation.DSMT4" ShapeID="_x0000_i4842" DrawAspect="Content" ObjectID="_1796843904" r:id="rId6808"/>
        </w:object>
      </w:r>
      <w:r w:rsidRPr="00330A7E">
        <w:rPr>
          <w:rFonts w:ascii="Times New Roman" w:eastAsia="Aptos" w:hAnsi="Times New Roman" w:cs="Times New Roman"/>
          <w:b/>
          <w:bCs/>
          <w:kern w:val="2"/>
          <w:sz w:val="24"/>
          <w:szCs w:val="24"/>
          <w14:ligatures w14:val="standardContextual"/>
        </w:rPr>
        <w:t>Đúng</w:t>
      </w:r>
      <w:r w:rsidRPr="00330A7E">
        <w:rPr>
          <w:rFonts w:ascii="Times New Roman" w:eastAsia="Times New Roman" w:hAnsi="Times New Roman" w:cs="Times New Roman"/>
          <w:b/>
          <w:bCs/>
          <w:color w:val="000000"/>
          <w:kern w:val="2"/>
          <w:sz w:val="24"/>
          <w:szCs w:val="24"/>
          <w:lang w:eastAsia="vi-VN"/>
          <w14:ligatures w14:val="standardContextual"/>
        </w:rPr>
        <w:br/>
      </w:r>
      <w:r w:rsidRPr="00330A7E">
        <w:rPr>
          <w:rFonts w:ascii="Times New Roman" w:eastAsia="Times New Roman" w:hAnsi="Times New Roman" w:cs="Times New Roman"/>
          <w:b/>
          <w:bCs/>
          <w:color w:val="000000"/>
          <w:kern w:val="2"/>
          <w:sz w:val="24"/>
          <w:szCs w:val="24"/>
          <w:lang w:eastAsia="vi-VN"/>
          <w14:ligatures w14:val="standardContextual"/>
        </w:rPr>
        <w:tab/>
        <w:t>c)</w:t>
      </w:r>
      <w:r w:rsidRPr="00330A7E">
        <w:rPr>
          <w:rFonts w:ascii="Times New Roman" w:eastAsia="Aptos" w:hAnsi="Times New Roman" w:cs="Times New Roman"/>
          <w:kern w:val="2"/>
          <w:position w:val="-20"/>
          <w:sz w:val="24"/>
          <w:szCs w:val="24"/>
          <w14:ligatures w14:val="standardContextual"/>
        </w:rPr>
        <w:object w:dxaOrig="2260" w:dyaOrig="520" w14:anchorId="5E933519">
          <v:shape id="_x0000_i4843" type="#_x0000_t75" style="width:113.25pt;height:26.25pt" o:ole="">
            <v:imagedata r:id="rId6809" o:title=""/>
          </v:shape>
          <o:OLEObject Type="Embed" ProgID="Equation.DSMT4" ShapeID="_x0000_i4843" DrawAspect="Content" ObjectID="_1796843905" r:id="rId6810"/>
        </w:object>
      </w:r>
      <w:r w:rsidRPr="00330A7E">
        <w:rPr>
          <w:rFonts w:ascii="Times New Roman" w:eastAsia="Calibri" w:hAnsi="Times New Roman" w:cs="Times New Roman"/>
          <w:b/>
          <w:bCs/>
          <w:color w:val="000000"/>
          <w:kern w:val="2"/>
          <w:sz w:val="24"/>
          <w:szCs w:val="24"/>
          <w14:ligatures w14:val="standardContextual"/>
        </w:rPr>
        <w:t>Đúng</w:t>
      </w:r>
      <w:r w:rsidRPr="00330A7E">
        <w:rPr>
          <w:rFonts w:ascii="Times New Roman" w:eastAsia="Times New Roman" w:hAnsi="Times New Roman" w:cs="Times New Roman"/>
          <w:b/>
          <w:bCs/>
          <w:color w:val="000000"/>
          <w:kern w:val="2"/>
          <w:sz w:val="24"/>
          <w:szCs w:val="24"/>
          <w:lang w:eastAsia="vi-VN"/>
          <w14:ligatures w14:val="standardContextual"/>
        </w:rPr>
        <w:br/>
      </w:r>
      <w:r w:rsidRPr="00330A7E">
        <w:rPr>
          <w:rFonts w:ascii="Times New Roman" w:eastAsia="Times New Roman" w:hAnsi="Times New Roman" w:cs="Times New Roman"/>
          <w:b/>
          <w:bCs/>
          <w:color w:val="000000"/>
          <w:kern w:val="2"/>
          <w:sz w:val="24"/>
          <w:szCs w:val="24"/>
          <w:lang w:eastAsia="vi-VN"/>
          <w14:ligatures w14:val="standardContextual"/>
        </w:rPr>
        <w:tab/>
        <w:t>d)</w:t>
      </w:r>
      <w:r w:rsidRPr="00330A7E">
        <w:rPr>
          <w:rFonts w:ascii="Times New Roman" w:eastAsia="Times New Roman" w:hAnsi="Times New Roman" w:cs="Times New Roman"/>
          <w:color w:val="000000"/>
          <w:kern w:val="2"/>
          <w:sz w:val="24"/>
          <w:szCs w:val="24"/>
          <w14:ligatures w14:val="standardContextual"/>
        </w:rPr>
        <w:t xml:space="preserve"> </w:t>
      </w:r>
      <w:r w:rsidRPr="00330A7E">
        <w:rPr>
          <w:rFonts w:ascii="Times New Roman" w:eastAsia="Times New Roman" w:hAnsi="Times New Roman" w:cs="Times New Roman"/>
          <w:color w:val="FF0000"/>
          <w:kern w:val="2"/>
          <w:position w:val="-16"/>
          <w:sz w:val="24"/>
          <w:szCs w:val="24"/>
          <w14:ligatures w14:val="standardContextual"/>
        </w:rPr>
        <w:object w:dxaOrig="1476" w:dyaOrig="444" w14:anchorId="5068E54F">
          <v:shape id="_x0000_i4844" type="#_x0000_t75" style="width:73.5pt;height:22.5pt" o:ole="">
            <v:imagedata r:id="rId6640" o:title=""/>
          </v:shape>
          <o:OLEObject Type="Embed" ProgID="Equation.DSMT4" ShapeID="_x0000_i4844" DrawAspect="Content" ObjectID="_1796843906" r:id="rId6811"/>
        </w:object>
      </w:r>
    </w:p>
    <w:p w14:paraId="2ED17A9E" w14:textId="77777777" w:rsidR="00ED397D" w:rsidRPr="00330A7E" w:rsidRDefault="00ED397D" w:rsidP="00330A7E">
      <w:pPr>
        <w:shd w:val="clear" w:color="000000" w:fill="auto"/>
        <w:spacing w:before="120" w:after="0" w:line="240" w:lineRule="auto"/>
        <w:ind w:firstLine="720"/>
        <w:jc w:val="both"/>
        <w:rPr>
          <w:rFonts w:ascii="Times New Roman" w:eastAsia="Times New Roman" w:hAnsi="Times New Roman" w:cs="Times New Roman"/>
          <w:kern w:val="2"/>
          <w:sz w:val="24"/>
          <w:szCs w:val="24"/>
          <w14:ligatures w14:val="standardContextual"/>
        </w:rPr>
      </w:pPr>
      <w:r w:rsidRPr="00330A7E">
        <w:rPr>
          <w:rFonts w:ascii="Times New Roman" w:eastAsia="Aptos" w:hAnsi="Times New Roman" w:cs="Times New Roman"/>
          <w:kern w:val="2"/>
          <w:position w:val="-20"/>
          <w:sz w:val="24"/>
          <w:szCs w:val="24"/>
          <w14:ligatures w14:val="standardContextual"/>
        </w:rPr>
        <w:object w:dxaOrig="2260" w:dyaOrig="520" w14:anchorId="6331F0BF">
          <v:shape id="_x0000_i4845" type="#_x0000_t75" style="width:113.25pt;height:26.25pt" o:ole="">
            <v:imagedata r:id="rId6812" o:title=""/>
          </v:shape>
          <o:OLEObject Type="Embed" ProgID="Equation.DSMT4" ShapeID="_x0000_i4845" DrawAspect="Content" ObjectID="_1796843907" r:id="rId6813"/>
        </w:object>
      </w:r>
      <w:r w:rsidRPr="00330A7E">
        <w:rPr>
          <w:rFonts w:ascii="Times New Roman" w:eastAsia="Times New Roman" w:hAnsi="Times New Roman" w:cs="Times New Roman"/>
          <w:kern w:val="2"/>
          <w:sz w:val="24"/>
          <w:szCs w:val="24"/>
          <w14:ligatures w14:val="standardContextual"/>
        </w:rPr>
        <w:t xml:space="preserve">. </w:t>
      </w:r>
      <w:r w:rsidRPr="00330A7E">
        <w:rPr>
          <w:rFonts w:ascii="Times New Roman" w:eastAsia="Times New Roman" w:hAnsi="Times New Roman" w:cs="Times New Roman"/>
          <w:b/>
          <w:bCs/>
          <w:kern w:val="2"/>
          <w:sz w:val="24"/>
          <w:szCs w:val="24"/>
          <w14:ligatures w14:val="standardContextual"/>
        </w:rPr>
        <w:t>Sai</w:t>
      </w:r>
    </w:p>
    <w:p w14:paraId="3559C78E" w14:textId="77777777" w:rsidR="00ED397D" w:rsidRPr="00330A7E" w:rsidRDefault="00ED397D" w:rsidP="00330A7E">
      <w:pPr>
        <w:spacing w:before="120"/>
        <w:rPr>
          <w:rFonts w:ascii="Times New Roman" w:eastAsia="Calibri" w:hAnsi="Times New Roman" w:cs="Times New Roman"/>
          <w:bCs/>
          <w:sz w:val="24"/>
          <w:szCs w:val="24"/>
        </w:rPr>
      </w:pPr>
      <w:r w:rsidRPr="00330A7E">
        <w:rPr>
          <w:rFonts w:ascii="Times New Roman" w:eastAsia="Calibri" w:hAnsi="Times New Roman" w:cs="Times New Roman"/>
          <w:b/>
          <w:color w:val="0033CC"/>
          <w:sz w:val="24"/>
          <w:szCs w:val="24"/>
        </w:rPr>
        <w:t>PHẦN III. Câu trắc nghiệm trả lời ngắn.</w:t>
      </w:r>
      <w:r w:rsidRPr="00330A7E">
        <w:rPr>
          <w:rFonts w:ascii="Times New Roman" w:eastAsia="Calibri" w:hAnsi="Times New Roman" w:cs="Times New Roman"/>
          <w:bCs/>
          <w:color w:val="0033CC"/>
          <w:sz w:val="24"/>
          <w:szCs w:val="24"/>
        </w:rPr>
        <w:t xml:space="preserve"> </w:t>
      </w:r>
    </w:p>
    <w:p w14:paraId="5049695A" w14:textId="77777777" w:rsidR="00ED397D" w:rsidRPr="00330A7E" w:rsidRDefault="00ED397D" w:rsidP="000E1E56">
      <w:pPr>
        <w:numPr>
          <w:ilvl w:val="0"/>
          <w:numId w:val="58"/>
        </w:numPr>
        <w:tabs>
          <w:tab w:val="left" w:pos="992"/>
        </w:tabs>
        <w:spacing w:before="120" w:after="0"/>
        <w:contextualSpacing/>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Một khối cầu có bán kính là </w:t>
      </w:r>
      <w:r w:rsidRPr="00330A7E">
        <w:rPr>
          <w:rFonts w:ascii="Times New Roman" w:eastAsia="MS Mincho" w:hAnsi="Times New Roman" w:cs="Times New Roman"/>
          <w:noProof/>
          <w:position w:val="-14"/>
          <w:sz w:val="24"/>
          <w:szCs w:val="24"/>
          <w:lang w:eastAsia="en-US"/>
        </w:rPr>
        <w:drawing>
          <wp:inline distT="0" distB="0" distL="0" distR="0" wp14:anchorId="134ADE2D" wp14:editId="3A3A1E0B">
            <wp:extent cx="447675" cy="257175"/>
            <wp:effectExtent l="0" t="0" r="9525" b="9525"/>
            <wp:docPr id="42757132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44" cstate="print">
                      <a:extLst>
                        <a:ext uri="{28A0092B-C50C-407E-A947-70E740481C1C}">
                          <a14:useLocalDpi xmlns:a14="http://schemas.microsoft.com/office/drawing/2010/main" val="0"/>
                        </a:ext>
                      </a:extLst>
                    </a:blip>
                    <a:srcRect/>
                    <a:stretch>
                      <a:fillRect/>
                    </a:stretch>
                  </pic:blipFill>
                  <pic:spPr bwMode="auto">
                    <a:xfrm>
                      <a:off x="0" y="0"/>
                      <a:ext cx="447675" cy="257175"/>
                    </a:xfrm>
                    <a:prstGeom prst="rect">
                      <a:avLst/>
                    </a:prstGeom>
                    <a:noFill/>
                    <a:ln>
                      <a:noFill/>
                    </a:ln>
                  </pic:spPr>
                </pic:pic>
              </a:graphicData>
            </a:graphic>
          </wp:inline>
        </w:drawing>
      </w:r>
      <w:r w:rsidRPr="00330A7E">
        <w:rPr>
          <w:rFonts w:ascii="Times New Roman" w:eastAsia="Calibri" w:hAnsi="Times New Roman" w:cs="Times New Roman"/>
          <w:sz w:val="24"/>
          <w:szCs w:val="24"/>
        </w:rPr>
        <w:t xml:space="preserve">, người ta cắt bỏ hai phần của khối cầu bằng hai mặt phẳng song song cùng vuông góc đường kính và cách tâm một khoảng </w:t>
      </w:r>
      <w:r w:rsidRPr="00330A7E">
        <w:rPr>
          <w:rFonts w:ascii="Times New Roman" w:eastAsia="MS Mincho" w:hAnsi="Times New Roman" w:cs="Times New Roman"/>
          <w:noProof/>
          <w:position w:val="-14"/>
          <w:sz w:val="24"/>
          <w:szCs w:val="24"/>
          <w:lang w:eastAsia="en-US"/>
        </w:rPr>
        <w:drawing>
          <wp:inline distT="0" distB="0" distL="0" distR="0" wp14:anchorId="629F6097" wp14:editId="17495D78">
            <wp:extent cx="428625" cy="257175"/>
            <wp:effectExtent l="0" t="0" r="9525" b="9525"/>
            <wp:docPr id="70735102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45" cstate="print">
                      <a:extLst>
                        <a:ext uri="{28A0092B-C50C-407E-A947-70E740481C1C}">
                          <a14:useLocalDpi xmlns:a14="http://schemas.microsoft.com/office/drawing/2010/main" val="0"/>
                        </a:ext>
                      </a:extLst>
                    </a:blip>
                    <a:srcRect/>
                    <a:stretch>
                      <a:fillRect/>
                    </a:stretch>
                  </pic:blipFill>
                  <pic:spPr bwMode="auto">
                    <a:xfrm>
                      <a:off x="0" y="0"/>
                      <a:ext cx="428625" cy="257175"/>
                    </a:xfrm>
                    <a:prstGeom prst="rect">
                      <a:avLst/>
                    </a:prstGeom>
                    <a:noFill/>
                    <a:ln>
                      <a:noFill/>
                    </a:ln>
                  </pic:spPr>
                </pic:pic>
              </a:graphicData>
            </a:graphic>
          </wp:inline>
        </w:drawing>
      </w:r>
      <w:r w:rsidRPr="00330A7E">
        <w:rPr>
          <w:rFonts w:ascii="Times New Roman" w:eastAsia="Calibri" w:hAnsi="Times New Roman" w:cs="Times New Roman"/>
          <w:sz w:val="24"/>
          <w:szCs w:val="24"/>
        </w:rPr>
        <w:t xml:space="preserve"> để làm một chiếc lu đựng nước (như hình vẽ). Tính thể tích (đơn vị </w:t>
      </w:r>
      <w:r w:rsidRPr="00330A7E">
        <w:rPr>
          <w:rFonts w:ascii="Times New Roman" w:eastAsia="MS Mincho" w:hAnsi="Times New Roman" w:cs="Times New Roman"/>
          <w:position w:val="-6"/>
          <w:sz w:val="24"/>
          <w:szCs w:val="24"/>
        </w:rPr>
        <w:object w:dxaOrig="440" w:dyaOrig="340" w14:anchorId="0DEDC28E">
          <v:shape id="_x0000_i4846" type="#_x0000_t75" style="width:21.75pt;height:17.25pt" o:ole="">
            <v:imagedata r:id="rId6814" o:title=""/>
          </v:shape>
          <o:OLEObject Type="Embed" ProgID="Equation.DSMT4" ShapeID="_x0000_i4846" DrawAspect="Content" ObjectID="_1796843908" r:id="rId6815"/>
        </w:object>
      </w:r>
      <w:r w:rsidRPr="00330A7E">
        <w:rPr>
          <w:rFonts w:ascii="Times New Roman" w:eastAsia="Calibri" w:hAnsi="Times New Roman" w:cs="Times New Roman"/>
          <w:sz w:val="24"/>
          <w:szCs w:val="24"/>
        </w:rPr>
        <w:t>) mà chiếc lu chứa được, kết quả làm tròn đến hàng đơn vị.</w:t>
      </w:r>
    </w:p>
    <w:p w14:paraId="2B5B8893" w14:textId="77777777" w:rsidR="00ED397D" w:rsidRPr="00330A7E" w:rsidRDefault="00ED397D" w:rsidP="00330A7E">
      <w:pPr>
        <w:spacing w:before="120"/>
        <w:ind w:left="992" w:hanging="992"/>
        <w:jc w:val="center"/>
        <w:rPr>
          <w:rFonts w:ascii="Times New Roman" w:eastAsia="Calibri" w:hAnsi="Times New Roman" w:cs="Times New Roman"/>
          <w:sz w:val="24"/>
          <w:szCs w:val="24"/>
        </w:rPr>
      </w:pPr>
      <w:r w:rsidRPr="00330A7E">
        <w:rPr>
          <w:rFonts w:ascii="Times New Roman" w:eastAsia="Calibri" w:hAnsi="Times New Roman" w:cs="Times New Roman"/>
          <w:noProof/>
          <w:sz w:val="24"/>
          <w:szCs w:val="24"/>
          <w:lang w:eastAsia="en-US"/>
        </w:rPr>
        <w:drawing>
          <wp:anchor distT="0" distB="0" distL="114300" distR="114300" simplePos="0" relativeHeight="251723776" behindDoc="0" locked="0" layoutInCell="1" allowOverlap="1" wp14:anchorId="74938B8C" wp14:editId="5B5D7A96">
            <wp:simplePos x="0" y="0"/>
            <wp:positionH relativeFrom="column">
              <wp:posOffset>3021965</wp:posOffset>
            </wp:positionH>
            <wp:positionV relativeFrom="paragraph">
              <wp:posOffset>156210</wp:posOffset>
            </wp:positionV>
            <wp:extent cx="1136650" cy="1136650"/>
            <wp:effectExtent l="0" t="0" r="6350" b="6350"/>
            <wp:wrapTopAndBottom/>
            <wp:docPr id="1453070287" name="Picture 1453070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42" cstate="print">
                      <a:extLst>
                        <a:ext uri="{28A0092B-C50C-407E-A947-70E740481C1C}">
                          <a14:useLocalDpi xmlns:a14="http://schemas.microsoft.com/office/drawing/2010/main" val="0"/>
                        </a:ext>
                      </a:extLst>
                    </a:blip>
                    <a:srcRect/>
                    <a:stretch>
                      <a:fillRect/>
                    </a:stretch>
                  </pic:blipFill>
                  <pic:spPr bwMode="auto">
                    <a:xfrm>
                      <a:off x="0" y="0"/>
                      <a:ext cx="1136650" cy="1136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30A7E">
        <w:rPr>
          <w:rFonts w:ascii="Times New Roman" w:eastAsia="Calibri" w:hAnsi="Times New Roman" w:cs="Times New Roman"/>
          <w:noProof/>
          <w:sz w:val="24"/>
          <w:szCs w:val="24"/>
          <w:lang w:eastAsia="en-US"/>
        </w:rPr>
        <w:drawing>
          <wp:anchor distT="0" distB="0" distL="114300" distR="114300" simplePos="0" relativeHeight="251722752" behindDoc="0" locked="0" layoutInCell="1" allowOverlap="1" wp14:anchorId="2C34A8BB" wp14:editId="7B39D869">
            <wp:simplePos x="0" y="0"/>
            <wp:positionH relativeFrom="column">
              <wp:posOffset>824865</wp:posOffset>
            </wp:positionH>
            <wp:positionV relativeFrom="paragraph">
              <wp:posOffset>0</wp:posOffset>
            </wp:positionV>
            <wp:extent cx="1301750" cy="1353185"/>
            <wp:effectExtent l="0" t="0" r="0" b="0"/>
            <wp:wrapTopAndBottom/>
            <wp:docPr id="1453070288" name="Picture 1453070288" descr="D:\luyen thi thpt quoc gia\vận dụng cao oke\HINH-P8\HINH P8\H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uyen thi thpt quoc gia\vận dụng cao oke\HINH-P8\HINH P8\H10.png"/>
                    <pic:cNvPicPr>
                      <a:picLocks noChangeAspect="1" noChangeArrowheads="1"/>
                    </pic:cNvPicPr>
                  </pic:nvPicPr>
                  <pic:blipFill>
                    <a:blip r:embed="rId6643">
                      <a:extLst>
                        <a:ext uri="{28A0092B-C50C-407E-A947-70E740481C1C}">
                          <a14:useLocalDpi xmlns:a14="http://schemas.microsoft.com/office/drawing/2010/main" val="0"/>
                        </a:ext>
                      </a:extLst>
                    </a:blip>
                    <a:srcRect/>
                    <a:stretch>
                      <a:fillRect/>
                    </a:stretch>
                  </pic:blipFill>
                  <pic:spPr bwMode="auto">
                    <a:xfrm>
                      <a:off x="0" y="0"/>
                      <a:ext cx="1301750" cy="13531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9331F0" w14:textId="77777777" w:rsidR="00ED397D" w:rsidRPr="00330A7E" w:rsidRDefault="00ED397D" w:rsidP="00330A7E">
      <w:pPr>
        <w:spacing w:before="120"/>
        <w:ind w:left="992"/>
        <w:jc w:val="center"/>
        <w:rPr>
          <w:rFonts w:ascii="Times New Roman" w:eastAsia="Calibri" w:hAnsi="Times New Roman" w:cs="Times New Roman"/>
          <w:b/>
          <w:sz w:val="24"/>
          <w:szCs w:val="24"/>
        </w:rPr>
      </w:pPr>
      <w:r w:rsidRPr="00330A7E">
        <w:rPr>
          <w:rFonts w:ascii="Times New Roman" w:eastAsia="Calibri" w:hAnsi="Times New Roman" w:cs="Times New Roman"/>
          <w:b/>
          <w:sz w:val="24"/>
          <w:szCs w:val="24"/>
        </w:rPr>
        <w:t>Lời giải</w:t>
      </w:r>
    </w:p>
    <w:p w14:paraId="36EFA96B" w14:textId="77777777" w:rsidR="00ED397D" w:rsidRPr="00330A7E" w:rsidRDefault="00ED397D" w:rsidP="00330A7E">
      <w:pPr>
        <w:ind w:left="992"/>
        <w:contextualSpacing/>
        <w:jc w:val="center"/>
        <w:rPr>
          <w:rFonts w:ascii="Times New Roman" w:eastAsia="Calibri" w:hAnsi="Times New Roman" w:cs="Times New Roman"/>
          <w:sz w:val="24"/>
          <w:szCs w:val="24"/>
        </w:rPr>
      </w:pPr>
      <w:r w:rsidRPr="00330A7E">
        <w:rPr>
          <w:rFonts w:ascii="Times New Roman" w:eastAsia="Calibri" w:hAnsi="Times New Roman" w:cs="Times New Roman"/>
          <w:noProof/>
          <w:sz w:val="24"/>
          <w:szCs w:val="24"/>
          <w:lang w:eastAsia="en-US"/>
        </w:rPr>
        <w:drawing>
          <wp:inline distT="0" distB="0" distL="0" distR="0" wp14:anchorId="7530231C" wp14:editId="52BFE9D3">
            <wp:extent cx="2743200" cy="2362200"/>
            <wp:effectExtent l="0" t="0" r="0" b="0"/>
            <wp:docPr id="1453070289" name="Picture 1453070289" descr="C:\Users\VO VAN TOAN\Desktop\Anh\2024-04-05_232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O VAN TOAN\Desktop\Anh\2024-04-05_232109.jpg"/>
                    <pic:cNvPicPr>
                      <a:picLocks noChangeAspect="1" noChangeArrowheads="1"/>
                    </pic:cNvPicPr>
                  </pic:nvPicPr>
                  <pic:blipFill>
                    <a:blip r:embed="rId6816">
                      <a:extLst>
                        <a:ext uri="{28A0092B-C50C-407E-A947-70E740481C1C}">
                          <a14:useLocalDpi xmlns:a14="http://schemas.microsoft.com/office/drawing/2010/main" val="0"/>
                        </a:ext>
                      </a:extLst>
                    </a:blip>
                    <a:srcRect/>
                    <a:stretch>
                      <a:fillRect/>
                    </a:stretch>
                  </pic:blipFill>
                  <pic:spPr bwMode="auto">
                    <a:xfrm>
                      <a:off x="0" y="0"/>
                      <a:ext cx="2743200" cy="2362200"/>
                    </a:xfrm>
                    <a:prstGeom prst="rect">
                      <a:avLst/>
                    </a:prstGeom>
                    <a:noFill/>
                    <a:ln>
                      <a:noFill/>
                    </a:ln>
                  </pic:spPr>
                </pic:pic>
              </a:graphicData>
            </a:graphic>
          </wp:inline>
        </w:drawing>
      </w:r>
    </w:p>
    <w:p w14:paraId="234330A2" w14:textId="77777777" w:rsidR="00ED397D" w:rsidRPr="00330A7E" w:rsidRDefault="00ED397D" w:rsidP="00330A7E">
      <w:pPr>
        <w:ind w:left="992"/>
        <w:contextualSpacing/>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Trên hệ trục tọa độ </w:t>
      </w:r>
      <w:r w:rsidRPr="00330A7E">
        <w:rPr>
          <w:rFonts w:ascii="Times New Roman" w:eastAsia="Calibri" w:hAnsi="Times New Roman" w:cs="Times New Roman"/>
          <w:noProof/>
          <w:position w:val="-10"/>
          <w:sz w:val="24"/>
          <w:szCs w:val="24"/>
          <w:lang w:eastAsia="en-US"/>
        </w:rPr>
        <w:drawing>
          <wp:inline distT="0" distB="0" distL="0" distR="0" wp14:anchorId="277A18D9" wp14:editId="12180477">
            <wp:extent cx="295275" cy="209550"/>
            <wp:effectExtent l="0" t="0" r="9525" b="0"/>
            <wp:docPr id="174894346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17" cstate="print">
                      <a:extLst>
                        <a:ext uri="{28A0092B-C50C-407E-A947-70E740481C1C}">
                          <a14:useLocalDpi xmlns:a14="http://schemas.microsoft.com/office/drawing/2010/main" val="0"/>
                        </a:ext>
                      </a:extLst>
                    </a:blip>
                    <a:srcRect/>
                    <a:stretch>
                      <a:fillRect/>
                    </a:stretch>
                  </pic:blipFill>
                  <pic:spPr bwMode="auto">
                    <a:xfrm>
                      <a:off x="0" y="0"/>
                      <a:ext cx="295275" cy="209550"/>
                    </a:xfrm>
                    <a:prstGeom prst="rect">
                      <a:avLst/>
                    </a:prstGeom>
                    <a:noFill/>
                    <a:ln>
                      <a:noFill/>
                    </a:ln>
                  </pic:spPr>
                </pic:pic>
              </a:graphicData>
            </a:graphic>
          </wp:inline>
        </w:drawing>
      </w:r>
      <w:r w:rsidRPr="00330A7E">
        <w:rPr>
          <w:rFonts w:ascii="Times New Roman" w:eastAsia="Calibri" w:hAnsi="Times New Roman" w:cs="Times New Roman"/>
          <w:sz w:val="24"/>
          <w:szCs w:val="24"/>
        </w:rPr>
        <w:t xml:space="preserve">, xét đường tròn </w:t>
      </w:r>
      <w:r w:rsidRPr="00330A7E">
        <w:rPr>
          <w:rFonts w:ascii="Times New Roman" w:eastAsia="Calibri" w:hAnsi="Times New Roman" w:cs="Times New Roman"/>
          <w:noProof/>
          <w:position w:val="-10"/>
          <w:sz w:val="24"/>
          <w:szCs w:val="24"/>
          <w:lang w:eastAsia="en-US"/>
        </w:rPr>
        <w:drawing>
          <wp:inline distT="0" distB="0" distL="0" distR="0" wp14:anchorId="3E701595" wp14:editId="6CF8D27D">
            <wp:extent cx="1085850" cy="238125"/>
            <wp:effectExtent l="0" t="0" r="0" b="9525"/>
            <wp:docPr id="17483482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18" cstate="print">
                      <a:extLst>
                        <a:ext uri="{28A0092B-C50C-407E-A947-70E740481C1C}">
                          <a14:useLocalDpi xmlns:a14="http://schemas.microsoft.com/office/drawing/2010/main" val="0"/>
                        </a:ext>
                      </a:extLst>
                    </a:blip>
                    <a:srcRect/>
                    <a:stretch>
                      <a:fillRect/>
                    </a:stretch>
                  </pic:blipFill>
                  <pic:spPr bwMode="auto">
                    <a:xfrm>
                      <a:off x="0" y="0"/>
                      <a:ext cx="1085850" cy="238125"/>
                    </a:xfrm>
                    <a:prstGeom prst="rect">
                      <a:avLst/>
                    </a:prstGeom>
                    <a:noFill/>
                    <a:ln>
                      <a:noFill/>
                    </a:ln>
                  </pic:spPr>
                </pic:pic>
              </a:graphicData>
            </a:graphic>
          </wp:inline>
        </w:drawing>
      </w:r>
      <w:r w:rsidRPr="00330A7E">
        <w:rPr>
          <w:rFonts w:ascii="Times New Roman" w:eastAsia="Calibri" w:hAnsi="Times New Roman" w:cs="Times New Roman"/>
          <w:sz w:val="24"/>
          <w:szCs w:val="24"/>
        </w:rPr>
        <w:t xml:space="preserve">. Ta thấy nếu cho nửa trên trục </w:t>
      </w:r>
      <w:r w:rsidRPr="00330A7E">
        <w:rPr>
          <w:rFonts w:ascii="Times New Roman" w:eastAsia="Calibri" w:hAnsi="Times New Roman" w:cs="Times New Roman"/>
          <w:noProof/>
          <w:position w:val="-6"/>
          <w:sz w:val="24"/>
          <w:szCs w:val="24"/>
          <w:lang w:eastAsia="en-US"/>
        </w:rPr>
        <w:drawing>
          <wp:inline distT="0" distB="0" distL="0" distR="0" wp14:anchorId="20AFEBB1" wp14:editId="17F19688">
            <wp:extent cx="247650" cy="171450"/>
            <wp:effectExtent l="0" t="0" r="0" b="0"/>
            <wp:docPr id="118008635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19" cstate="print">
                      <a:extLst>
                        <a:ext uri="{28A0092B-C50C-407E-A947-70E740481C1C}">
                          <a14:useLocalDpi xmlns:a14="http://schemas.microsoft.com/office/drawing/2010/main" val="0"/>
                        </a:ext>
                      </a:extLst>
                    </a:blip>
                    <a:srcRect/>
                    <a:stretch>
                      <a:fillRect/>
                    </a:stretch>
                  </pic:blipFill>
                  <pic:spPr bwMode="auto">
                    <a:xfrm>
                      <a:off x="0" y="0"/>
                      <a:ext cx="247650" cy="171450"/>
                    </a:xfrm>
                    <a:prstGeom prst="rect">
                      <a:avLst/>
                    </a:prstGeom>
                    <a:noFill/>
                    <a:ln>
                      <a:noFill/>
                    </a:ln>
                  </pic:spPr>
                </pic:pic>
              </a:graphicData>
            </a:graphic>
          </wp:inline>
        </w:drawing>
      </w:r>
      <w:r w:rsidRPr="00330A7E">
        <w:rPr>
          <w:rFonts w:ascii="Times New Roman" w:eastAsia="Calibri" w:hAnsi="Times New Roman" w:cs="Times New Roman"/>
          <w:sz w:val="24"/>
          <w:szCs w:val="24"/>
        </w:rPr>
        <w:t xml:space="preserve"> của </w:t>
      </w:r>
      <w:r w:rsidRPr="00330A7E">
        <w:rPr>
          <w:rFonts w:ascii="Times New Roman" w:eastAsia="Calibri" w:hAnsi="Times New Roman" w:cs="Times New Roman"/>
          <w:noProof/>
          <w:position w:val="-14"/>
          <w:sz w:val="24"/>
          <w:szCs w:val="24"/>
          <w:lang w:eastAsia="en-US"/>
        </w:rPr>
        <w:drawing>
          <wp:inline distT="0" distB="0" distL="0" distR="0" wp14:anchorId="2A289FD9" wp14:editId="73890366">
            <wp:extent cx="266700" cy="257175"/>
            <wp:effectExtent l="0" t="0" r="0" b="9525"/>
            <wp:docPr id="12889664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20" cstate="print">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Pr="00330A7E">
        <w:rPr>
          <w:rFonts w:ascii="Times New Roman" w:eastAsia="Calibri" w:hAnsi="Times New Roman" w:cs="Times New Roman"/>
          <w:sz w:val="24"/>
          <w:szCs w:val="24"/>
        </w:rPr>
        <w:t xml:space="preserve"> quay quanh trục </w:t>
      </w:r>
      <w:r w:rsidRPr="00330A7E">
        <w:rPr>
          <w:rFonts w:ascii="Times New Roman" w:eastAsia="Calibri" w:hAnsi="Times New Roman" w:cs="Times New Roman"/>
          <w:noProof/>
          <w:position w:val="-6"/>
          <w:sz w:val="24"/>
          <w:szCs w:val="24"/>
          <w:lang w:eastAsia="en-US"/>
        </w:rPr>
        <w:drawing>
          <wp:inline distT="0" distB="0" distL="0" distR="0" wp14:anchorId="6A544967" wp14:editId="3E90DD3E">
            <wp:extent cx="247650" cy="171450"/>
            <wp:effectExtent l="0" t="0" r="0" b="0"/>
            <wp:docPr id="20036204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19" cstate="print">
                      <a:extLst>
                        <a:ext uri="{28A0092B-C50C-407E-A947-70E740481C1C}">
                          <a14:useLocalDpi xmlns:a14="http://schemas.microsoft.com/office/drawing/2010/main" val="0"/>
                        </a:ext>
                      </a:extLst>
                    </a:blip>
                    <a:srcRect/>
                    <a:stretch>
                      <a:fillRect/>
                    </a:stretch>
                  </pic:blipFill>
                  <pic:spPr bwMode="auto">
                    <a:xfrm>
                      <a:off x="0" y="0"/>
                      <a:ext cx="247650" cy="171450"/>
                    </a:xfrm>
                    <a:prstGeom prst="rect">
                      <a:avLst/>
                    </a:prstGeom>
                    <a:noFill/>
                    <a:ln>
                      <a:noFill/>
                    </a:ln>
                  </pic:spPr>
                </pic:pic>
              </a:graphicData>
            </a:graphic>
          </wp:inline>
        </w:drawing>
      </w:r>
      <w:r w:rsidRPr="00330A7E">
        <w:rPr>
          <w:rFonts w:ascii="Times New Roman" w:eastAsia="Calibri" w:hAnsi="Times New Roman" w:cs="Times New Roman"/>
          <w:sz w:val="24"/>
          <w:szCs w:val="24"/>
        </w:rPr>
        <w:t xml:space="preserve"> ta được mặt cầu bán kính bằng 5. Nếu cho hình phẳng </w:t>
      </w:r>
      <w:r w:rsidRPr="00330A7E">
        <w:rPr>
          <w:rFonts w:ascii="Times New Roman" w:eastAsia="Calibri" w:hAnsi="Times New Roman" w:cs="Times New Roman"/>
          <w:noProof/>
          <w:position w:val="-14"/>
          <w:sz w:val="24"/>
          <w:szCs w:val="24"/>
          <w:lang w:eastAsia="en-US"/>
        </w:rPr>
        <w:drawing>
          <wp:inline distT="0" distB="0" distL="0" distR="0" wp14:anchorId="568471C8" wp14:editId="320DF2D4">
            <wp:extent cx="295275" cy="257175"/>
            <wp:effectExtent l="0" t="0" r="9525" b="9525"/>
            <wp:docPr id="12202634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21" cstate="print">
                      <a:extLst>
                        <a:ext uri="{28A0092B-C50C-407E-A947-70E740481C1C}">
                          <a14:useLocalDpi xmlns:a14="http://schemas.microsoft.com/office/drawing/2010/main" val="0"/>
                        </a:ext>
                      </a:extLst>
                    </a:blip>
                    <a:srcRect/>
                    <a:stretch>
                      <a:fillRect/>
                    </a:stretch>
                  </pic:blipFill>
                  <pic:spPr bwMode="auto">
                    <a:xfrm>
                      <a:off x="0" y="0"/>
                      <a:ext cx="295275" cy="257175"/>
                    </a:xfrm>
                    <a:prstGeom prst="rect">
                      <a:avLst/>
                    </a:prstGeom>
                    <a:noFill/>
                    <a:ln>
                      <a:noFill/>
                    </a:ln>
                  </pic:spPr>
                </pic:pic>
              </a:graphicData>
            </a:graphic>
          </wp:inline>
        </w:drawing>
      </w:r>
      <w:r w:rsidRPr="00330A7E">
        <w:rPr>
          <w:rFonts w:ascii="Times New Roman" w:eastAsia="Calibri" w:hAnsi="Times New Roman" w:cs="Times New Roman"/>
          <w:sz w:val="24"/>
          <w:szCs w:val="24"/>
        </w:rPr>
        <w:t xml:space="preserve"> giới hạn bởi nửa trên trục </w:t>
      </w:r>
      <w:r w:rsidRPr="00330A7E">
        <w:rPr>
          <w:rFonts w:ascii="Times New Roman" w:eastAsia="Calibri" w:hAnsi="Times New Roman" w:cs="Times New Roman"/>
          <w:noProof/>
          <w:position w:val="-6"/>
          <w:sz w:val="24"/>
          <w:szCs w:val="24"/>
          <w:lang w:eastAsia="en-US"/>
        </w:rPr>
        <w:drawing>
          <wp:inline distT="0" distB="0" distL="0" distR="0" wp14:anchorId="5C297B71" wp14:editId="3E718261">
            <wp:extent cx="247650" cy="171450"/>
            <wp:effectExtent l="0" t="0" r="0" b="0"/>
            <wp:docPr id="18841612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19" cstate="print">
                      <a:extLst>
                        <a:ext uri="{28A0092B-C50C-407E-A947-70E740481C1C}">
                          <a14:useLocalDpi xmlns:a14="http://schemas.microsoft.com/office/drawing/2010/main" val="0"/>
                        </a:ext>
                      </a:extLst>
                    </a:blip>
                    <a:srcRect/>
                    <a:stretch>
                      <a:fillRect/>
                    </a:stretch>
                  </pic:blipFill>
                  <pic:spPr bwMode="auto">
                    <a:xfrm>
                      <a:off x="0" y="0"/>
                      <a:ext cx="247650" cy="171450"/>
                    </a:xfrm>
                    <a:prstGeom prst="rect">
                      <a:avLst/>
                    </a:prstGeom>
                    <a:noFill/>
                    <a:ln>
                      <a:noFill/>
                    </a:ln>
                  </pic:spPr>
                </pic:pic>
              </a:graphicData>
            </a:graphic>
          </wp:inline>
        </w:drawing>
      </w:r>
      <w:r w:rsidRPr="00330A7E">
        <w:rPr>
          <w:rFonts w:ascii="Times New Roman" w:eastAsia="Calibri" w:hAnsi="Times New Roman" w:cs="Times New Roman"/>
          <w:sz w:val="24"/>
          <w:szCs w:val="24"/>
        </w:rPr>
        <w:t xml:space="preserve"> của </w:t>
      </w:r>
      <w:r w:rsidRPr="00330A7E">
        <w:rPr>
          <w:rFonts w:ascii="Times New Roman" w:eastAsia="Calibri" w:hAnsi="Times New Roman" w:cs="Times New Roman"/>
          <w:noProof/>
          <w:position w:val="-14"/>
          <w:sz w:val="24"/>
          <w:szCs w:val="24"/>
          <w:lang w:eastAsia="en-US"/>
        </w:rPr>
        <w:drawing>
          <wp:inline distT="0" distB="0" distL="0" distR="0" wp14:anchorId="23A3A565" wp14:editId="580CEB95">
            <wp:extent cx="266700" cy="257175"/>
            <wp:effectExtent l="0" t="0" r="0" b="9525"/>
            <wp:docPr id="14921158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20" cstate="print">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Pr="00330A7E">
        <w:rPr>
          <w:rFonts w:ascii="Times New Roman" w:eastAsia="Calibri" w:hAnsi="Times New Roman" w:cs="Times New Roman"/>
          <w:sz w:val="24"/>
          <w:szCs w:val="24"/>
        </w:rPr>
        <w:t xml:space="preserve">, trục </w:t>
      </w:r>
      <w:r w:rsidRPr="00330A7E">
        <w:rPr>
          <w:rFonts w:ascii="Times New Roman" w:eastAsia="Calibri" w:hAnsi="Times New Roman" w:cs="Times New Roman"/>
          <w:noProof/>
          <w:position w:val="-6"/>
          <w:sz w:val="24"/>
          <w:szCs w:val="24"/>
          <w:lang w:eastAsia="en-US"/>
        </w:rPr>
        <w:drawing>
          <wp:inline distT="0" distB="0" distL="0" distR="0" wp14:anchorId="02B68F72" wp14:editId="30A9B380">
            <wp:extent cx="247650" cy="171450"/>
            <wp:effectExtent l="0" t="0" r="0" b="0"/>
            <wp:docPr id="8291044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19" cstate="print">
                      <a:extLst>
                        <a:ext uri="{28A0092B-C50C-407E-A947-70E740481C1C}">
                          <a14:useLocalDpi xmlns:a14="http://schemas.microsoft.com/office/drawing/2010/main" val="0"/>
                        </a:ext>
                      </a:extLst>
                    </a:blip>
                    <a:srcRect/>
                    <a:stretch>
                      <a:fillRect/>
                    </a:stretch>
                  </pic:blipFill>
                  <pic:spPr bwMode="auto">
                    <a:xfrm>
                      <a:off x="0" y="0"/>
                      <a:ext cx="247650" cy="171450"/>
                    </a:xfrm>
                    <a:prstGeom prst="rect">
                      <a:avLst/>
                    </a:prstGeom>
                    <a:noFill/>
                    <a:ln>
                      <a:noFill/>
                    </a:ln>
                  </pic:spPr>
                </pic:pic>
              </a:graphicData>
            </a:graphic>
          </wp:inline>
        </w:drawing>
      </w:r>
      <w:r w:rsidRPr="00330A7E">
        <w:rPr>
          <w:rFonts w:ascii="Times New Roman" w:eastAsia="Calibri" w:hAnsi="Times New Roman" w:cs="Times New Roman"/>
          <w:sz w:val="24"/>
          <w:szCs w:val="24"/>
        </w:rPr>
        <w:t xml:space="preserve">, hai đường thẳng </w:t>
      </w:r>
      <w:r w:rsidRPr="00330A7E">
        <w:rPr>
          <w:rFonts w:ascii="Times New Roman" w:eastAsia="Calibri" w:hAnsi="Times New Roman" w:cs="Times New Roman"/>
          <w:noProof/>
          <w:position w:val="-10"/>
          <w:sz w:val="24"/>
          <w:szCs w:val="24"/>
          <w:lang w:eastAsia="en-US"/>
        </w:rPr>
        <w:drawing>
          <wp:inline distT="0" distB="0" distL="0" distR="0" wp14:anchorId="7957F9FC" wp14:editId="3F1E2A23">
            <wp:extent cx="809625" cy="200025"/>
            <wp:effectExtent l="0" t="0" r="9525" b="9525"/>
            <wp:docPr id="160061387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22" cstate="print">
                      <a:extLst>
                        <a:ext uri="{28A0092B-C50C-407E-A947-70E740481C1C}">
                          <a14:useLocalDpi xmlns:a14="http://schemas.microsoft.com/office/drawing/2010/main" val="0"/>
                        </a:ext>
                      </a:extLst>
                    </a:blip>
                    <a:srcRect/>
                    <a:stretch>
                      <a:fillRect/>
                    </a:stretch>
                  </pic:blipFill>
                  <pic:spPr bwMode="auto">
                    <a:xfrm>
                      <a:off x="0" y="0"/>
                      <a:ext cx="809625" cy="200025"/>
                    </a:xfrm>
                    <a:prstGeom prst="rect">
                      <a:avLst/>
                    </a:prstGeom>
                    <a:noFill/>
                    <a:ln>
                      <a:noFill/>
                    </a:ln>
                  </pic:spPr>
                </pic:pic>
              </a:graphicData>
            </a:graphic>
          </wp:inline>
        </w:drawing>
      </w:r>
      <w:r w:rsidRPr="00330A7E">
        <w:rPr>
          <w:rFonts w:ascii="Times New Roman" w:eastAsia="Calibri" w:hAnsi="Times New Roman" w:cs="Times New Roman"/>
          <w:sz w:val="24"/>
          <w:szCs w:val="24"/>
        </w:rPr>
        <w:t xml:space="preserve"> quay xung quanh trục </w:t>
      </w:r>
      <w:r w:rsidRPr="00330A7E">
        <w:rPr>
          <w:rFonts w:ascii="Times New Roman" w:eastAsia="Calibri" w:hAnsi="Times New Roman" w:cs="Times New Roman"/>
          <w:noProof/>
          <w:position w:val="-6"/>
          <w:sz w:val="24"/>
          <w:szCs w:val="24"/>
          <w:lang w:eastAsia="en-US"/>
        </w:rPr>
        <w:drawing>
          <wp:inline distT="0" distB="0" distL="0" distR="0" wp14:anchorId="034368A5" wp14:editId="4C1232F2">
            <wp:extent cx="247650" cy="171450"/>
            <wp:effectExtent l="0" t="0" r="0" b="0"/>
            <wp:docPr id="14757338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19" cstate="print">
                      <a:extLst>
                        <a:ext uri="{28A0092B-C50C-407E-A947-70E740481C1C}">
                          <a14:useLocalDpi xmlns:a14="http://schemas.microsoft.com/office/drawing/2010/main" val="0"/>
                        </a:ext>
                      </a:extLst>
                    </a:blip>
                    <a:srcRect/>
                    <a:stretch>
                      <a:fillRect/>
                    </a:stretch>
                  </pic:blipFill>
                  <pic:spPr bwMode="auto">
                    <a:xfrm>
                      <a:off x="0" y="0"/>
                      <a:ext cx="247650" cy="171450"/>
                    </a:xfrm>
                    <a:prstGeom prst="rect">
                      <a:avLst/>
                    </a:prstGeom>
                    <a:noFill/>
                    <a:ln>
                      <a:noFill/>
                    </a:ln>
                  </pic:spPr>
                </pic:pic>
              </a:graphicData>
            </a:graphic>
          </wp:inline>
        </w:drawing>
      </w:r>
      <w:r w:rsidRPr="00330A7E">
        <w:rPr>
          <w:rFonts w:ascii="Times New Roman" w:eastAsia="Calibri" w:hAnsi="Times New Roman" w:cs="Times New Roman"/>
          <w:sz w:val="24"/>
          <w:szCs w:val="24"/>
        </w:rPr>
        <w:t xml:space="preserve"> ta sẽ được khối tròn xoay chính là chiếc lu đựng nước.</w:t>
      </w:r>
    </w:p>
    <w:p w14:paraId="63AD8A9F" w14:textId="77777777" w:rsidR="00ED397D" w:rsidRPr="00330A7E" w:rsidRDefault="00ED397D" w:rsidP="00330A7E">
      <w:pPr>
        <w:ind w:left="992"/>
        <w:contextualSpacing/>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Ta có: </w:t>
      </w:r>
      <w:r w:rsidRPr="00330A7E">
        <w:rPr>
          <w:rFonts w:ascii="Times New Roman" w:eastAsia="Calibri" w:hAnsi="Times New Roman" w:cs="Times New Roman"/>
          <w:noProof/>
          <w:position w:val="-10"/>
          <w:sz w:val="24"/>
          <w:szCs w:val="24"/>
          <w:lang w:eastAsia="en-US"/>
        </w:rPr>
        <w:drawing>
          <wp:inline distT="0" distB="0" distL="0" distR="0" wp14:anchorId="71393FCF" wp14:editId="3C51ED7F">
            <wp:extent cx="1876425" cy="266700"/>
            <wp:effectExtent l="0" t="0" r="9525" b="0"/>
            <wp:docPr id="8089444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23" cstate="print">
                      <a:extLst>
                        <a:ext uri="{28A0092B-C50C-407E-A947-70E740481C1C}">
                          <a14:useLocalDpi xmlns:a14="http://schemas.microsoft.com/office/drawing/2010/main" val="0"/>
                        </a:ext>
                      </a:extLst>
                    </a:blip>
                    <a:srcRect/>
                    <a:stretch>
                      <a:fillRect/>
                    </a:stretch>
                  </pic:blipFill>
                  <pic:spPr bwMode="auto">
                    <a:xfrm>
                      <a:off x="0" y="0"/>
                      <a:ext cx="1876425" cy="266700"/>
                    </a:xfrm>
                    <a:prstGeom prst="rect">
                      <a:avLst/>
                    </a:prstGeom>
                    <a:noFill/>
                    <a:ln>
                      <a:noFill/>
                    </a:ln>
                  </pic:spPr>
                </pic:pic>
              </a:graphicData>
            </a:graphic>
          </wp:inline>
        </w:drawing>
      </w:r>
      <w:r w:rsidRPr="00330A7E">
        <w:rPr>
          <w:rFonts w:ascii="Times New Roman" w:eastAsia="Calibri" w:hAnsi="Times New Roman" w:cs="Times New Roman"/>
          <w:sz w:val="24"/>
          <w:szCs w:val="24"/>
        </w:rPr>
        <w:t>.</w:t>
      </w:r>
    </w:p>
    <w:p w14:paraId="13ABD273" w14:textId="77777777" w:rsidR="00ED397D" w:rsidRPr="00330A7E" w:rsidRDefault="00ED397D" w:rsidP="00330A7E">
      <w:pPr>
        <w:ind w:left="992"/>
        <w:contextualSpacing/>
        <w:jc w:val="both"/>
        <w:rPr>
          <w:rFonts w:ascii="Times New Roman" w:eastAsia="Calibri" w:hAnsi="Times New Roman" w:cs="Times New Roman"/>
          <w:sz w:val="24"/>
          <w:szCs w:val="24"/>
        </w:rPr>
      </w:pPr>
      <w:r w:rsidRPr="00330A7E">
        <w:rPr>
          <w:rFonts w:ascii="Times New Roman" w:eastAsia="Calibri" w:hAnsi="Times New Roman" w:cs="Times New Roman"/>
          <w:noProof/>
          <w:position w:val="-6"/>
          <w:sz w:val="24"/>
          <w:szCs w:val="24"/>
          <w:lang w:eastAsia="en-US"/>
        </w:rPr>
        <w:drawing>
          <wp:inline distT="0" distB="0" distL="0" distR="0" wp14:anchorId="2E11005F" wp14:editId="5D48112E">
            <wp:extent cx="180975" cy="161925"/>
            <wp:effectExtent l="0" t="0" r="9525" b="9525"/>
            <wp:docPr id="10270847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24" cstate="print">
                      <a:extLst>
                        <a:ext uri="{28A0092B-C50C-407E-A947-70E740481C1C}">
                          <a14:useLocalDpi xmlns:a14="http://schemas.microsoft.com/office/drawing/2010/main" val="0"/>
                        </a:ext>
                      </a:extLst>
                    </a:blip>
                    <a:srcRect/>
                    <a:stretch>
                      <a:fillRect/>
                    </a:stretch>
                  </pic:blipFill>
                  <pic:spPr bwMode="auto">
                    <a:xfrm>
                      <a:off x="0" y="0"/>
                      <a:ext cx="180975" cy="161925"/>
                    </a:xfrm>
                    <a:prstGeom prst="rect">
                      <a:avLst/>
                    </a:prstGeom>
                    <a:noFill/>
                    <a:ln>
                      <a:noFill/>
                    </a:ln>
                  </pic:spPr>
                </pic:pic>
              </a:graphicData>
            </a:graphic>
          </wp:inline>
        </w:drawing>
      </w:r>
      <w:r w:rsidRPr="00330A7E">
        <w:rPr>
          <w:rFonts w:ascii="Times New Roman" w:eastAsia="Calibri" w:hAnsi="Times New Roman" w:cs="Times New Roman"/>
          <w:sz w:val="24"/>
          <w:szCs w:val="24"/>
        </w:rPr>
        <w:t xml:space="preserve"> Nửa trên trục </w:t>
      </w:r>
      <w:r w:rsidRPr="00330A7E">
        <w:rPr>
          <w:rFonts w:ascii="Times New Roman" w:eastAsia="Calibri" w:hAnsi="Times New Roman" w:cs="Times New Roman"/>
          <w:noProof/>
          <w:position w:val="-6"/>
          <w:sz w:val="24"/>
          <w:szCs w:val="24"/>
          <w:lang w:eastAsia="en-US"/>
        </w:rPr>
        <w:drawing>
          <wp:inline distT="0" distB="0" distL="0" distR="0" wp14:anchorId="30C7F54B" wp14:editId="021A0116">
            <wp:extent cx="247650" cy="171450"/>
            <wp:effectExtent l="0" t="0" r="0" b="0"/>
            <wp:docPr id="9787290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19" cstate="print">
                      <a:extLst>
                        <a:ext uri="{28A0092B-C50C-407E-A947-70E740481C1C}">
                          <a14:useLocalDpi xmlns:a14="http://schemas.microsoft.com/office/drawing/2010/main" val="0"/>
                        </a:ext>
                      </a:extLst>
                    </a:blip>
                    <a:srcRect/>
                    <a:stretch>
                      <a:fillRect/>
                    </a:stretch>
                  </pic:blipFill>
                  <pic:spPr bwMode="auto">
                    <a:xfrm>
                      <a:off x="0" y="0"/>
                      <a:ext cx="247650" cy="171450"/>
                    </a:xfrm>
                    <a:prstGeom prst="rect">
                      <a:avLst/>
                    </a:prstGeom>
                    <a:noFill/>
                    <a:ln>
                      <a:noFill/>
                    </a:ln>
                  </pic:spPr>
                </pic:pic>
              </a:graphicData>
            </a:graphic>
          </wp:inline>
        </w:drawing>
      </w:r>
      <w:r w:rsidRPr="00330A7E">
        <w:rPr>
          <w:rFonts w:ascii="Times New Roman" w:eastAsia="Calibri" w:hAnsi="Times New Roman" w:cs="Times New Roman"/>
          <w:sz w:val="24"/>
          <w:szCs w:val="24"/>
        </w:rPr>
        <w:t xml:space="preserve"> của </w:t>
      </w:r>
      <w:r w:rsidRPr="00330A7E">
        <w:rPr>
          <w:rFonts w:ascii="Times New Roman" w:eastAsia="Calibri" w:hAnsi="Times New Roman" w:cs="Times New Roman"/>
          <w:noProof/>
          <w:position w:val="-14"/>
          <w:sz w:val="24"/>
          <w:szCs w:val="24"/>
          <w:lang w:eastAsia="en-US"/>
        </w:rPr>
        <w:drawing>
          <wp:inline distT="0" distB="0" distL="0" distR="0" wp14:anchorId="3AA85D5E" wp14:editId="6812B7B7">
            <wp:extent cx="266700" cy="257175"/>
            <wp:effectExtent l="0" t="0" r="0" b="9525"/>
            <wp:docPr id="5963040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20" cstate="print">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Pr="00330A7E">
        <w:rPr>
          <w:rFonts w:ascii="Times New Roman" w:eastAsia="Calibri" w:hAnsi="Times New Roman" w:cs="Times New Roman"/>
          <w:sz w:val="24"/>
          <w:szCs w:val="24"/>
        </w:rPr>
        <w:t xml:space="preserve"> có phương trình </w:t>
      </w:r>
      <w:r w:rsidRPr="00330A7E">
        <w:rPr>
          <w:rFonts w:ascii="Times New Roman" w:eastAsia="Calibri" w:hAnsi="Times New Roman" w:cs="Times New Roman"/>
          <w:noProof/>
          <w:position w:val="-10"/>
          <w:sz w:val="24"/>
          <w:szCs w:val="24"/>
          <w:lang w:eastAsia="en-US"/>
        </w:rPr>
        <w:drawing>
          <wp:inline distT="0" distB="0" distL="0" distR="0" wp14:anchorId="311ECCC9" wp14:editId="05A304AE">
            <wp:extent cx="819150" cy="266700"/>
            <wp:effectExtent l="0" t="0" r="0" b="0"/>
            <wp:docPr id="5435527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25" cstate="print">
                      <a:extLst>
                        <a:ext uri="{28A0092B-C50C-407E-A947-70E740481C1C}">
                          <a14:useLocalDpi xmlns:a14="http://schemas.microsoft.com/office/drawing/2010/main" val="0"/>
                        </a:ext>
                      </a:extLst>
                    </a:blip>
                    <a:srcRect/>
                    <a:stretch>
                      <a:fillRect/>
                    </a:stretch>
                  </pic:blipFill>
                  <pic:spPr bwMode="auto">
                    <a:xfrm>
                      <a:off x="0" y="0"/>
                      <a:ext cx="819150" cy="266700"/>
                    </a:xfrm>
                    <a:prstGeom prst="rect">
                      <a:avLst/>
                    </a:prstGeom>
                    <a:noFill/>
                    <a:ln>
                      <a:noFill/>
                    </a:ln>
                  </pic:spPr>
                </pic:pic>
              </a:graphicData>
            </a:graphic>
          </wp:inline>
        </w:drawing>
      </w:r>
      <w:r w:rsidRPr="00330A7E">
        <w:rPr>
          <w:rFonts w:ascii="Times New Roman" w:eastAsia="Calibri" w:hAnsi="Times New Roman" w:cs="Times New Roman"/>
          <w:sz w:val="24"/>
          <w:szCs w:val="24"/>
        </w:rPr>
        <w:t>.</w:t>
      </w:r>
    </w:p>
    <w:p w14:paraId="41B553B4" w14:textId="77777777" w:rsidR="00ED397D" w:rsidRPr="00330A7E" w:rsidRDefault="00ED397D" w:rsidP="00330A7E">
      <w:pPr>
        <w:ind w:left="992"/>
        <w:contextualSpacing/>
        <w:jc w:val="both"/>
        <w:rPr>
          <w:rFonts w:ascii="Times New Roman" w:eastAsia="Calibri" w:hAnsi="Times New Roman" w:cs="Times New Roman"/>
          <w:sz w:val="24"/>
          <w:szCs w:val="24"/>
        </w:rPr>
      </w:pPr>
      <w:r w:rsidRPr="00330A7E">
        <w:rPr>
          <w:rFonts w:ascii="Times New Roman" w:eastAsia="Calibri" w:hAnsi="Times New Roman" w:cs="Times New Roman"/>
          <w:noProof/>
          <w:position w:val="-6"/>
          <w:sz w:val="24"/>
          <w:szCs w:val="24"/>
          <w:lang w:eastAsia="en-US"/>
        </w:rPr>
        <w:drawing>
          <wp:inline distT="0" distB="0" distL="0" distR="0" wp14:anchorId="59F72987" wp14:editId="7A010139">
            <wp:extent cx="180975" cy="161925"/>
            <wp:effectExtent l="0" t="0" r="9525" b="9525"/>
            <wp:docPr id="9782823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26" cstate="print">
                      <a:extLst>
                        <a:ext uri="{28A0092B-C50C-407E-A947-70E740481C1C}">
                          <a14:useLocalDpi xmlns:a14="http://schemas.microsoft.com/office/drawing/2010/main" val="0"/>
                        </a:ext>
                      </a:extLst>
                    </a:blip>
                    <a:srcRect/>
                    <a:stretch>
                      <a:fillRect/>
                    </a:stretch>
                  </pic:blipFill>
                  <pic:spPr bwMode="auto">
                    <a:xfrm>
                      <a:off x="0" y="0"/>
                      <a:ext cx="180975" cy="161925"/>
                    </a:xfrm>
                    <a:prstGeom prst="rect">
                      <a:avLst/>
                    </a:prstGeom>
                    <a:noFill/>
                    <a:ln>
                      <a:noFill/>
                    </a:ln>
                  </pic:spPr>
                </pic:pic>
              </a:graphicData>
            </a:graphic>
          </wp:inline>
        </w:drawing>
      </w:r>
      <w:r w:rsidRPr="00330A7E">
        <w:rPr>
          <w:rFonts w:ascii="Times New Roman" w:eastAsia="Calibri" w:hAnsi="Times New Roman" w:cs="Times New Roman"/>
          <w:sz w:val="24"/>
          <w:szCs w:val="24"/>
        </w:rPr>
        <w:t xml:space="preserve"> Thể tích vật thể tròn xoay khi cho </w:t>
      </w:r>
      <w:r w:rsidRPr="00330A7E">
        <w:rPr>
          <w:rFonts w:ascii="Times New Roman" w:eastAsia="Calibri" w:hAnsi="Times New Roman" w:cs="Times New Roman"/>
          <w:noProof/>
          <w:position w:val="-14"/>
          <w:sz w:val="24"/>
          <w:szCs w:val="24"/>
          <w:lang w:eastAsia="en-US"/>
        </w:rPr>
        <w:drawing>
          <wp:inline distT="0" distB="0" distL="0" distR="0" wp14:anchorId="1398D81A" wp14:editId="69A7229A">
            <wp:extent cx="295275" cy="257175"/>
            <wp:effectExtent l="0" t="0" r="9525" b="9525"/>
            <wp:docPr id="18064480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827" cstate="print">
                      <a:extLst>
                        <a:ext uri="{28A0092B-C50C-407E-A947-70E740481C1C}">
                          <a14:useLocalDpi xmlns:a14="http://schemas.microsoft.com/office/drawing/2010/main" val="0"/>
                        </a:ext>
                      </a:extLst>
                    </a:blip>
                    <a:srcRect/>
                    <a:stretch>
                      <a:fillRect/>
                    </a:stretch>
                  </pic:blipFill>
                  <pic:spPr bwMode="auto">
                    <a:xfrm>
                      <a:off x="0" y="0"/>
                      <a:ext cx="295275" cy="257175"/>
                    </a:xfrm>
                    <a:prstGeom prst="rect">
                      <a:avLst/>
                    </a:prstGeom>
                    <a:noFill/>
                    <a:ln>
                      <a:noFill/>
                    </a:ln>
                  </pic:spPr>
                </pic:pic>
              </a:graphicData>
            </a:graphic>
          </wp:inline>
        </w:drawing>
      </w:r>
      <w:r w:rsidRPr="00330A7E">
        <w:rPr>
          <w:rFonts w:ascii="Times New Roman" w:eastAsia="Calibri" w:hAnsi="Times New Roman" w:cs="Times New Roman"/>
          <w:sz w:val="24"/>
          <w:szCs w:val="24"/>
        </w:rPr>
        <w:t xml:space="preserve"> quay quanh </w:t>
      </w:r>
      <w:r w:rsidRPr="00330A7E">
        <w:rPr>
          <w:rFonts w:ascii="Times New Roman" w:eastAsia="Calibri" w:hAnsi="Times New Roman" w:cs="Times New Roman"/>
          <w:noProof/>
          <w:position w:val="-6"/>
          <w:sz w:val="24"/>
          <w:szCs w:val="24"/>
          <w:lang w:eastAsia="en-US"/>
        </w:rPr>
        <w:drawing>
          <wp:inline distT="0" distB="0" distL="0" distR="0" wp14:anchorId="4BE760E3" wp14:editId="067CB05F">
            <wp:extent cx="247650" cy="171450"/>
            <wp:effectExtent l="0" t="0" r="0" b="0"/>
            <wp:docPr id="275117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819" cstate="print">
                      <a:extLst>
                        <a:ext uri="{28A0092B-C50C-407E-A947-70E740481C1C}">
                          <a14:useLocalDpi xmlns:a14="http://schemas.microsoft.com/office/drawing/2010/main" val="0"/>
                        </a:ext>
                      </a:extLst>
                    </a:blip>
                    <a:srcRect/>
                    <a:stretch>
                      <a:fillRect/>
                    </a:stretch>
                  </pic:blipFill>
                  <pic:spPr bwMode="auto">
                    <a:xfrm>
                      <a:off x="0" y="0"/>
                      <a:ext cx="247650" cy="171450"/>
                    </a:xfrm>
                    <a:prstGeom prst="rect">
                      <a:avLst/>
                    </a:prstGeom>
                    <a:noFill/>
                    <a:ln>
                      <a:noFill/>
                    </a:ln>
                  </pic:spPr>
                </pic:pic>
              </a:graphicData>
            </a:graphic>
          </wp:inline>
        </w:drawing>
      </w:r>
      <w:r w:rsidRPr="00330A7E">
        <w:rPr>
          <w:rFonts w:ascii="Times New Roman" w:eastAsia="Calibri" w:hAnsi="Times New Roman" w:cs="Times New Roman"/>
          <w:sz w:val="24"/>
          <w:szCs w:val="24"/>
        </w:rPr>
        <w:t xml:space="preserve"> là:</w:t>
      </w:r>
    </w:p>
    <w:p w14:paraId="6458F6A2" w14:textId="77777777" w:rsidR="00ED397D" w:rsidRPr="00330A7E" w:rsidRDefault="00ED397D" w:rsidP="00330A7E">
      <w:pPr>
        <w:ind w:left="992"/>
        <w:rPr>
          <w:rFonts w:ascii="Times New Roman" w:eastAsia="Calibri" w:hAnsi="Times New Roman" w:cs="Times New Roman"/>
          <w:sz w:val="24"/>
          <w:szCs w:val="24"/>
        </w:rPr>
      </w:pPr>
      <w:r w:rsidRPr="00330A7E">
        <w:rPr>
          <w:rFonts w:ascii="Times New Roman" w:eastAsia="Calibri" w:hAnsi="Times New Roman" w:cs="Times New Roman"/>
          <w:noProof/>
          <w:position w:val="-34"/>
          <w:sz w:val="24"/>
          <w:szCs w:val="24"/>
          <w:lang w:eastAsia="en-US"/>
        </w:rPr>
        <w:lastRenderedPageBreak/>
        <w:drawing>
          <wp:inline distT="0" distB="0" distL="0" distR="0" wp14:anchorId="7886E00F" wp14:editId="694E9E73">
            <wp:extent cx="2781300" cy="533400"/>
            <wp:effectExtent l="0" t="0" r="0" b="0"/>
            <wp:docPr id="897373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828" cstate="print">
                      <a:extLst>
                        <a:ext uri="{28A0092B-C50C-407E-A947-70E740481C1C}">
                          <a14:useLocalDpi xmlns:a14="http://schemas.microsoft.com/office/drawing/2010/main" val="0"/>
                        </a:ext>
                      </a:extLst>
                    </a:blip>
                    <a:srcRect/>
                    <a:stretch>
                      <a:fillRect/>
                    </a:stretch>
                  </pic:blipFill>
                  <pic:spPr bwMode="auto">
                    <a:xfrm>
                      <a:off x="0" y="0"/>
                      <a:ext cx="2781300" cy="533400"/>
                    </a:xfrm>
                    <a:prstGeom prst="rect">
                      <a:avLst/>
                    </a:prstGeom>
                    <a:noFill/>
                    <a:ln>
                      <a:noFill/>
                    </a:ln>
                  </pic:spPr>
                </pic:pic>
              </a:graphicData>
            </a:graphic>
          </wp:inline>
        </w:drawing>
      </w:r>
      <w:r w:rsidRPr="00330A7E">
        <w:rPr>
          <w:rFonts w:ascii="Times New Roman" w:eastAsia="Calibri" w:hAnsi="Times New Roman" w:cs="Times New Roman"/>
          <w:sz w:val="24"/>
          <w:szCs w:val="24"/>
        </w:rPr>
        <w:t>.</w:t>
      </w:r>
    </w:p>
    <w:p w14:paraId="43FA8150" w14:textId="77777777" w:rsidR="00ED397D" w:rsidRPr="00330A7E" w:rsidRDefault="00ED397D" w:rsidP="00330A7E">
      <w:pPr>
        <w:ind w:left="992"/>
        <w:rPr>
          <w:rFonts w:ascii="Times New Roman" w:eastAsia="Calibri" w:hAnsi="Times New Roman" w:cs="Times New Roman"/>
          <w:b/>
          <w:bCs/>
          <w:sz w:val="24"/>
          <w:szCs w:val="24"/>
        </w:rPr>
      </w:pPr>
      <w:r w:rsidRPr="00330A7E">
        <w:rPr>
          <w:rFonts w:ascii="Times New Roman" w:eastAsia="MS Mincho" w:hAnsi="Times New Roman" w:cs="Times New Roman"/>
          <w:b/>
          <w:bCs/>
          <w:sz w:val="24"/>
          <w:szCs w:val="24"/>
          <w:highlight w:val="yellow"/>
        </w:rPr>
        <w:t>Đáp số: 0415</w:t>
      </w:r>
    </w:p>
    <w:p w14:paraId="7C3FB971" w14:textId="77777777" w:rsidR="00ED397D" w:rsidRPr="00330A7E" w:rsidRDefault="00ED397D" w:rsidP="000E1E56">
      <w:pPr>
        <w:numPr>
          <w:ilvl w:val="0"/>
          <w:numId w:val="58"/>
        </w:numPr>
        <w:tabs>
          <w:tab w:val="left" w:pos="992"/>
        </w:tabs>
        <w:spacing w:before="120" w:after="0"/>
        <w:contextualSpacing/>
        <w:jc w:val="both"/>
        <w:rPr>
          <w:rFonts w:ascii="Times New Roman" w:eastAsia="Calibri" w:hAnsi="Times New Roman" w:cs="Times New Roman"/>
          <w:noProof/>
          <w:sz w:val="24"/>
          <w:szCs w:val="24"/>
        </w:rPr>
      </w:pPr>
      <w:r w:rsidRPr="00330A7E">
        <w:rPr>
          <w:rFonts w:ascii="Times New Roman" w:eastAsia="Calibri" w:hAnsi="Times New Roman" w:cs="Times New Roman"/>
          <w:noProof/>
          <w:sz w:val="24"/>
          <w:szCs w:val="24"/>
        </w:rPr>
        <w:t xml:space="preserve">Chướng ngại vật “tường cong” trong một sân thi đấu X-Game là một khối bê tông có chiều cao từ mặt đất lên là </w:t>
      </w:r>
      <w:r w:rsidRPr="00330A7E">
        <w:rPr>
          <w:rFonts w:ascii="Times New Roman" w:eastAsia="MS Mincho" w:hAnsi="Times New Roman" w:cs="Times New Roman"/>
          <w:position w:val="-10"/>
          <w:sz w:val="24"/>
          <w:szCs w:val="24"/>
        </w:rPr>
        <w:object w:dxaOrig="600" w:dyaOrig="320" w14:anchorId="754D7C07">
          <v:shape id="_x0000_i4847" type="#_x0000_t75" style="width:30pt;height:15.75pt" o:ole="">
            <v:imagedata r:id="rId6829" o:title=""/>
          </v:shape>
          <o:OLEObject Type="Embed" ProgID="Equation.DSMT4" ShapeID="_x0000_i4847" DrawAspect="Content" ObjectID="_1796843909" r:id="rId6830"/>
        </w:object>
      </w:r>
      <w:r w:rsidRPr="00330A7E">
        <w:rPr>
          <w:rFonts w:ascii="Times New Roman" w:eastAsia="Calibri" w:hAnsi="Times New Roman" w:cs="Times New Roman"/>
          <w:noProof/>
          <w:sz w:val="24"/>
          <w:szCs w:val="24"/>
        </w:rPr>
        <w:t xml:space="preserve">. Giao của mặt tường cong và mặt đất là đoạn thẳng </w:t>
      </w:r>
      <w:r w:rsidRPr="00330A7E">
        <w:rPr>
          <w:rFonts w:ascii="Times New Roman" w:eastAsia="MS Mincho" w:hAnsi="Times New Roman" w:cs="Times New Roman"/>
          <w:position w:val="-10"/>
          <w:sz w:val="24"/>
          <w:szCs w:val="24"/>
        </w:rPr>
        <w:object w:dxaOrig="980" w:dyaOrig="320" w14:anchorId="389C0C75">
          <v:shape id="_x0000_i4848" type="#_x0000_t75" style="width:48.75pt;height:15.75pt" o:ole="">
            <v:imagedata r:id="rId6831" o:title=""/>
          </v:shape>
          <o:OLEObject Type="Embed" ProgID="Equation.DSMT4" ShapeID="_x0000_i4848" DrawAspect="Content" ObjectID="_1796843910" r:id="rId6832"/>
        </w:object>
      </w:r>
      <w:r w:rsidRPr="00330A7E">
        <w:rPr>
          <w:rFonts w:ascii="Times New Roman" w:eastAsia="Calibri" w:hAnsi="Times New Roman" w:cs="Times New Roman"/>
          <w:noProof/>
          <w:sz w:val="24"/>
          <w:szCs w:val="24"/>
        </w:rPr>
        <w:t xml:space="preserve">. Thiết diện của khối tường cong cắt bởi mặt phẳng vuông góc với </w:t>
      </w:r>
      <w:r w:rsidRPr="00330A7E">
        <w:rPr>
          <w:rFonts w:ascii="Times New Roman" w:eastAsia="MS Mincho" w:hAnsi="Times New Roman" w:cs="Times New Roman"/>
          <w:position w:val="-4"/>
          <w:sz w:val="24"/>
          <w:szCs w:val="24"/>
        </w:rPr>
        <w:object w:dxaOrig="380" w:dyaOrig="240" w14:anchorId="5596BE58">
          <v:shape id="_x0000_i4849" type="#_x0000_t75" style="width:18.75pt;height:12.75pt" o:ole="">
            <v:imagedata r:id="rId6833" o:title=""/>
          </v:shape>
          <o:OLEObject Type="Embed" ProgID="Equation.DSMT4" ShapeID="_x0000_i4849" DrawAspect="Content" ObjectID="_1796843911" r:id="rId6834"/>
        </w:object>
      </w:r>
      <w:r w:rsidRPr="00330A7E">
        <w:rPr>
          <w:rFonts w:ascii="Times New Roman" w:eastAsia="Calibri" w:hAnsi="Times New Roman" w:cs="Times New Roman"/>
          <w:noProof/>
          <w:sz w:val="24"/>
          <w:szCs w:val="24"/>
        </w:rPr>
        <w:t xml:space="preserve"> tại </w:t>
      </w:r>
      <w:r w:rsidRPr="00330A7E">
        <w:rPr>
          <w:rFonts w:ascii="Times New Roman" w:eastAsia="MS Mincho" w:hAnsi="Times New Roman" w:cs="Times New Roman"/>
          <w:position w:val="-4"/>
          <w:sz w:val="24"/>
          <w:szCs w:val="24"/>
        </w:rPr>
        <w:object w:dxaOrig="240" w:dyaOrig="240" w14:anchorId="131107A5">
          <v:shape id="_x0000_i4850" type="#_x0000_t75" style="width:12.75pt;height:12.75pt" o:ole="">
            <v:imagedata r:id="rId6835" o:title=""/>
          </v:shape>
          <o:OLEObject Type="Embed" ProgID="Equation.DSMT4" ShapeID="_x0000_i4850" DrawAspect="Content" ObjectID="_1796843912" r:id="rId6836"/>
        </w:object>
      </w:r>
      <w:r w:rsidRPr="00330A7E">
        <w:rPr>
          <w:rFonts w:ascii="Times New Roman" w:eastAsia="Calibri" w:hAnsi="Times New Roman" w:cs="Times New Roman"/>
          <w:noProof/>
          <w:sz w:val="24"/>
          <w:szCs w:val="24"/>
        </w:rPr>
        <w:t xml:space="preserve"> là một hình tam giác vuông cong </w:t>
      </w:r>
      <w:r w:rsidRPr="00330A7E">
        <w:rPr>
          <w:rFonts w:ascii="Times New Roman" w:eastAsia="MS Mincho" w:hAnsi="Times New Roman" w:cs="Times New Roman"/>
          <w:position w:val="-6"/>
          <w:sz w:val="24"/>
          <w:szCs w:val="24"/>
        </w:rPr>
        <w:object w:dxaOrig="560" w:dyaOrig="260" w14:anchorId="0F5EF7F9">
          <v:shape id="_x0000_i4851" type="#_x0000_t75" style="width:28.5pt;height:12.75pt" o:ole="">
            <v:imagedata r:id="rId6837" o:title=""/>
          </v:shape>
          <o:OLEObject Type="Embed" ProgID="Equation.DSMT4" ShapeID="_x0000_i4851" DrawAspect="Content" ObjectID="_1796843913" r:id="rId6838"/>
        </w:object>
      </w:r>
      <w:r w:rsidRPr="00330A7E">
        <w:rPr>
          <w:rFonts w:ascii="Times New Roman" w:eastAsia="Calibri" w:hAnsi="Times New Roman" w:cs="Times New Roman"/>
          <w:noProof/>
          <w:sz w:val="24"/>
          <w:szCs w:val="24"/>
        </w:rPr>
        <w:t xml:space="preserve"> với </w:t>
      </w:r>
      <w:r w:rsidRPr="00330A7E">
        <w:rPr>
          <w:rFonts w:ascii="Times New Roman" w:eastAsia="MS Mincho" w:hAnsi="Times New Roman" w:cs="Times New Roman"/>
          <w:position w:val="-10"/>
          <w:sz w:val="24"/>
          <w:szCs w:val="24"/>
        </w:rPr>
        <w:object w:dxaOrig="999" w:dyaOrig="320" w14:anchorId="495BB352">
          <v:shape id="_x0000_i4852" type="#_x0000_t75" style="width:50.25pt;height:15.75pt" o:ole="">
            <v:imagedata r:id="rId6839" o:title=""/>
          </v:shape>
          <o:OLEObject Type="Embed" ProgID="Equation.DSMT4" ShapeID="_x0000_i4852" DrawAspect="Content" ObjectID="_1796843914" r:id="rId6840"/>
        </w:object>
      </w:r>
      <w:r w:rsidRPr="00330A7E">
        <w:rPr>
          <w:rFonts w:ascii="Times New Roman" w:eastAsia="Calibri" w:hAnsi="Times New Roman" w:cs="Times New Roman"/>
          <w:noProof/>
          <w:sz w:val="24"/>
          <w:szCs w:val="24"/>
        </w:rPr>
        <w:t xml:space="preserve">, </w:t>
      </w:r>
      <w:r w:rsidRPr="00330A7E">
        <w:rPr>
          <w:rFonts w:ascii="Times New Roman" w:eastAsia="MS Mincho" w:hAnsi="Times New Roman" w:cs="Times New Roman"/>
          <w:position w:val="-10"/>
          <w:sz w:val="24"/>
          <w:szCs w:val="24"/>
        </w:rPr>
        <w:object w:dxaOrig="1160" w:dyaOrig="320" w14:anchorId="5DFB1C8A">
          <v:shape id="_x0000_i4853" type="#_x0000_t75" style="width:57.75pt;height:15.75pt" o:ole="">
            <v:imagedata r:id="rId6841" o:title=""/>
          </v:shape>
          <o:OLEObject Type="Embed" ProgID="Equation.DSMT4" ShapeID="_x0000_i4853" DrawAspect="Content" ObjectID="_1796843915" r:id="rId6842"/>
        </w:object>
      </w:r>
      <w:r w:rsidRPr="00330A7E">
        <w:rPr>
          <w:rFonts w:ascii="Times New Roman" w:eastAsia="Calibri" w:hAnsi="Times New Roman" w:cs="Times New Roman"/>
          <w:noProof/>
          <w:sz w:val="24"/>
          <w:szCs w:val="24"/>
        </w:rPr>
        <w:t xml:space="preserve"> và cạnh cong </w:t>
      </w:r>
      <w:r w:rsidRPr="00330A7E">
        <w:rPr>
          <w:rFonts w:ascii="Times New Roman" w:eastAsia="MS Mincho" w:hAnsi="Times New Roman" w:cs="Times New Roman"/>
          <w:position w:val="-4"/>
          <w:sz w:val="24"/>
          <w:szCs w:val="24"/>
        </w:rPr>
        <w:object w:dxaOrig="400" w:dyaOrig="240" w14:anchorId="0582CC7A">
          <v:shape id="_x0000_i4854" type="#_x0000_t75" style="width:20.25pt;height:12.75pt" o:ole="">
            <v:imagedata r:id="rId6843" o:title=""/>
          </v:shape>
          <o:OLEObject Type="Embed" ProgID="Equation.DSMT4" ShapeID="_x0000_i4854" DrawAspect="Content" ObjectID="_1796843916" r:id="rId6844"/>
        </w:object>
      </w:r>
      <w:r w:rsidRPr="00330A7E">
        <w:rPr>
          <w:rFonts w:ascii="Times New Roman" w:eastAsia="Calibri" w:hAnsi="Times New Roman" w:cs="Times New Roman"/>
          <w:noProof/>
          <w:sz w:val="24"/>
          <w:szCs w:val="24"/>
        </w:rPr>
        <w:t xml:space="preserve"> nằm trên một đường parabol có trục đối xứng vuông góc với mặt đất. Tại vị trí </w:t>
      </w:r>
      <w:r w:rsidRPr="00330A7E">
        <w:rPr>
          <w:rFonts w:ascii="Times New Roman" w:eastAsia="MS Mincho" w:hAnsi="Times New Roman" w:cs="Times New Roman"/>
          <w:position w:val="-4"/>
          <w:sz w:val="24"/>
          <w:szCs w:val="24"/>
        </w:rPr>
        <w:object w:dxaOrig="300" w:dyaOrig="240" w14:anchorId="05EB1ED8">
          <v:shape id="_x0000_i4855" type="#_x0000_t75" style="width:15pt;height:12.75pt" o:ole="">
            <v:imagedata r:id="rId6845" o:title=""/>
          </v:shape>
          <o:OLEObject Type="Embed" ProgID="Equation.DSMT4" ShapeID="_x0000_i4855" DrawAspect="Content" ObjectID="_1796843917" r:id="rId6846"/>
        </w:object>
      </w:r>
      <w:r w:rsidRPr="00330A7E">
        <w:rPr>
          <w:rFonts w:ascii="Times New Roman" w:eastAsia="Calibri" w:hAnsi="Times New Roman" w:cs="Times New Roman"/>
          <w:noProof/>
          <w:sz w:val="24"/>
          <w:szCs w:val="24"/>
        </w:rPr>
        <w:t xml:space="preserve"> là trung điểm của </w:t>
      </w:r>
      <w:r w:rsidRPr="00330A7E">
        <w:rPr>
          <w:rFonts w:ascii="Times New Roman" w:eastAsia="MS Mincho" w:hAnsi="Times New Roman" w:cs="Times New Roman"/>
          <w:position w:val="-6"/>
          <w:sz w:val="24"/>
          <w:szCs w:val="24"/>
        </w:rPr>
        <w:object w:dxaOrig="400" w:dyaOrig="260" w14:anchorId="280AF2A0">
          <v:shape id="_x0000_i4856" type="#_x0000_t75" style="width:20.25pt;height:12.75pt" o:ole="">
            <v:imagedata r:id="rId6847" o:title=""/>
          </v:shape>
          <o:OLEObject Type="Embed" ProgID="Equation.DSMT4" ShapeID="_x0000_i4856" DrawAspect="Content" ObjectID="_1796843918" r:id="rId6848"/>
        </w:object>
      </w:r>
      <w:r w:rsidRPr="00330A7E">
        <w:rPr>
          <w:rFonts w:ascii="Times New Roman" w:eastAsia="Calibri" w:hAnsi="Times New Roman" w:cs="Times New Roman"/>
          <w:noProof/>
          <w:sz w:val="24"/>
          <w:szCs w:val="24"/>
        </w:rPr>
        <w:t xml:space="preserve"> thì tường cong có độ cao </w:t>
      </w:r>
      <w:r w:rsidRPr="00330A7E">
        <w:rPr>
          <w:rFonts w:ascii="Times New Roman" w:eastAsia="MS Mincho" w:hAnsi="Times New Roman" w:cs="Times New Roman"/>
          <w:position w:val="-10"/>
          <w:sz w:val="24"/>
          <w:szCs w:val="24"/>
        </w:rPr>
        <w:object w:dxaOrig="380" w:dyaOrig="320" w14:anchorId="470AB9C5">
          <v:shape id="_x0000_i4857" type="#_x0000_t75" style="width:18.75pt;height:15.75pt" o:ole="">
            <v:imagedata r:id="rId6849" o:title=""/>
          </v:shape>
          <o:OLEObject Type="Embed" ProgID="Equation.DSMT4" ShapeID="_x0000_i4857" DrawAspect="Content" ObjectID="_1796843919" r:id="rId6850"/>
        </w:object>
      </w:r>
      <w:r w:rsidRPr="00330A7E">
        <w:rPr>
          <w:rFonts w:ascii="Times New Roman" w:eastAsia="Calibri" w:hAnsi="Times New Roman" w:cs="Times New Roman"/>
          <w:noProof/>
          <w:sz w:val="24"/>
          <w:szCs w:val="24"/>
        </w:rPr>
        <w:t xml:space="preserve"> (xem hình minh họa bên). Tính thể tích bê tông cần sử dụng để tạo nên khối tường cong đó, kết quả làm tròn đến hàng phần mười.</w:t>
      </w:r>
    </w:p>
    <w:p w14:paraId="33BA2D05" w14:textId="77777777" w:rsidR="00ED397D" w:rsidRPr="00330A7E" w:rsidRDefault="00FA344A" w:rsidP="00330A7E">
      <w:pPr>
        <w:ind w:left="992" w:firstLine="283"/>
        <w:jc w:val="center"/>
        <w:rPr>
          <w:rFonts w:ascii="Times New Roman" w:eastAsia="Calibri" w:hAnsi="Times New Roman" w:cs="Times New Roman"/>
          <w:b/>
          <w:noProof/>
          <w:sz w:val="24"/>
          <w:szCs w:val="24"/>
        </w:rPr>
      </w:pPr>
      <w:r>
        <w:rPr>
          <w:rFonts w:ascii="Times New Roman" w:eastAsia="Calibri" w:hAnsi="Times New Roman" w:cs="Times New Roman"/>
          <w:sz w:val="24"/>
          <w:szCs w:val="24"/>
        </w:rPr>
      </w:r>
      <w:r>
        <w:rPr>
          <w:rFonts w:ascii="Times New Roman" w:eastAsia="Calibri" w:hAnsi="Times New Roman" w:cs="Times New Roman"/>
          <w:sz w:val="24"/>
          <w:szCs w:val="24"/>
        </w:rPr>
        <w:pict w14:anchorId="018585A6">
          <v:group id="_x0000_s1530" style="width:196.6pt;height:129.15pt;mso-position-horizontal-relative:char;mso-position-vertical-relative:line" coordorigin="2473,7315" coordsize="4167,2744">
            <v:shape id="_x0000_s1531" style="position:absolute;left:2783;top:7315;width:3172;height:2447;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v-text-anchor:top" coordsize="3172,2447" path="m,1714l397,1608,813,1449r415,-310l1661,680,2005,247,2208,r964,733l2766,1237r-310,344l2067,1963r-344,219l1192,2385r-220,62l,1714xe" fillcolor="#ffc000" stroked="f" strokecolor="blue" strokeweight="1pt">
              <v:fill r:id="rId6670" o:title="Diagonal brick" type="pattern"/>
              <v:path arrowok="t"/>
            </v:shape>
            <v:shape id="_x0000_s1532" type="#_x0000_t32" style="position:absolute;left:3755;top:9762;width:2208;height:0" o:connectortype="straight" strokecolor="blue" strokeweight="1pt"/>
            <v:shape id="_x0000_s1533" type="#_x0000_t32" style="position:absolute;left:4974;top:9029;width:989;height:734" o:connectortype="straight" strokecolor="blue">
              <v:stroke dashstyle="dash"/>
            </v:shape>
            <v:shape id="_x0000_s1534" type="#_x0000_t32" style="position:absolute;left:2766;top:9029;width:989;height:734" o:connectortype="straight" strokecolor="blue" strokeweight="1.5pt"/>
            <v:shape id="_x0000_s1535" type="#_x0000_t32" style="position:absolute;left:2783;top:9029;width:2208;height:0" o:connectortype="straight" strokecolor="blue">
              <v:stroke dashstyle="dash"/>
            </v:shape>
            <v:shape id="_x0000_s1536" type="#_x0000_t32" style="position:absolute;left:4983;top:7315;width:0;height:1714;flip:y" o:connectortype="straight" strokecolor="blue">
              <v:stroke dashstyle="dash"/>
            </v:shape>
            <v:shape id="_x0000_s1537" type="#_x0000_t32" style="position:absolute;left:5964;top:8048;width:0;height:1714;flip:y" o:connectortype="straight" strokecolor="blue" strokeweight="1pt"/>
            <v:shape id="_x0000_s1538" type="#_x0000_t32" style="position:absolute;left:4974;top:7315;width:989;height:734" o:connectortype="straight" strokecolor="blue" strokeweight="1.5pt"/>
            <v:shape id="_x0000_s1539" style="position:absolute;left:3755;top:8048;width:2208;height:1715;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2208,1715" path="m2208,c1831,471,1454,942,1086,1228,718,1514,359,1614,,1715e" filled="f" strokecolor="blue" strokeweight="1.5pt">
              <v:path arrowok="t"/>
            </v:shape>
            <v:shape id="_x0000_s1540" style="position:absolute;left:2783;top:7315;width:2208;height:1714;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2208,1714" path="m2208,c1831,484,1454,968,1086,1254,718,1540,359,1627,,1714e" filled="f" strokecolor="blue" strokeweight="1.5pt">
              <v:path arrowok="t"/>
            </v:shape>
            <v:shape id="_x0000_s1541" type="#_x0000_t32" style="position:absolute;left:4850;top:9278;width:0;height:493" o:connectortype="straight" strokecolor="blue" strokeweight="1pt"/>
            <v:shape id="_x0000_s1542" type="#_x0000_t75" style="position:absolute;left:3579;top:9762;width:239;height:256">
              <v:imagedata r:id="rId6671" o:title=""/>
            </v:shape>
            <v:shape id="_x0000_s1543" type="#_x0000_t75" style="position:absolute;left:2473;top:8879;width:239;height:256">
              <v:imagedata r:id="rId6672" o:title=""/>
            </v:shape>
            <v:shape id="_x0000_s1544" type="#_x0000_t75" style="position:absolute;left:5963;top:9762;width:239;height:275">
              <v:imagedata r:id="rId6673" o:title=""/>
            </v:shape>
            <v:shape id="_x0000_s1545" type="#_x0000_t75" style="position:absolute;left:4681;top:9762;width:319;height:256">
              <v:imagedata r:id="rId6674" o:title=""/>
            </v:shape>
            <v:shape id="_x0000_s1546" type="#_x0000_t75" style="position:absolute;left:5963;top:7871;width:239;height:256">
              <v:imagedata r:id="rId6675" o:title=""/>
            </v:shape>
            <v:shape id="_x0000_s1547" type="#_x0000_t75" style="position:absolute;left:2853;top:9368;width:418;height:315">
              <v:imagedata r:id="rId6676" o:title=""/>
            </v:shape>
            <v:shape id="_x0000_s1548" type="#_x0000_t75" style="position:absolute;left:4868;top:9368;width:378;height:315">
              <v:imagedata r:id="rId6677" o:title=""/>
            </v:shape>
            <v:shape id="_x0000_s1549" type="#_x0000_t75" style="position:absolute;left:6043;top:8714;width:597;height:315">
              <v:imagedata r:id="rId6678" o:title=""/>
            </v:shape>
            <v:shape id="_x0000_s1550" type="#_x0000_t75" style="position:absolute;left:4133;top:9744;width:418;height:315">
              <v:imagedata r:id="rId6679" o:title=""/>
            </v:shape>
            <w10:wrap type="none"/>
            <w10:anchorlock/>
          </v:group>
          <o:OLEObject Type="Embed" ProgID="Equation.DSMT4" ShapeID="_x0000_s1542" DrawAspect="Content" ObjectID="_1796845518" r:id="rId6851"/>
          <o:OLEObject Type="Embed" ProgID="Equation.DSMT4" ShapeID="_x0000_s1543" DrawAspect="Content" ObjectID="_1796845519" r:id="rId6852"/>
          <o:OLEObject Type="Embed" ProgID="Equation.DSMT4" ShapeID="_x0000_s1544" DrawAspect="Content" ObjectID="_1796845520" r:id="rId6853"/>
          <o:OLEObject Type="Embed" ProgID="Equation.DSMT4" ShapeID="_x0000_s1545" DrawAspect="Content" ObjectID="_1796845521" r:id="rId6854"/>
          <o:OLEObject Type="Embed" ProgID="Equation.DSMT4" ShapeID="_x0000_s1546" DrawAspect="Content" ObjectID="_1796845522" r:id="rId6855"/>
          <o:OLEObject Type="Embed" ProgID="Equation.DSMT4" ShapeID="_x0000_s1547" DrawAspect="Content" ObjectID="_1796845523" r:id="rId6856"/>
          <o:OLEObject Type="Embed" ProgID="Equation.DSMT4" ShapeID="_x0000_s1548" DrawAspect="Content" ObjectID="_1796845524" r:id="rId6857"/>
          <o:OLEObject Type="Embed" ProgID="Equation.DSMT4" ShapeID="_x0000_s1549" DrawAspect="Content" ObjectID="_1796845525" r:id="rId6858"/>
          <o:OLEObject Type="Embed" ProgID="Equation.DSMT4" ShapeID="_x0000_s1550" DrawAspect="Content" ObjectID="_1796845526" r:id="rId6859"/>
        </w:pict>
      </w:r>
    </w:p>
    <w:p w14:paraId="085DF428" w14:textId="77777777" w:rsidR="00ED397D" w:rsidRPr="00330A7E" w:rsidRDefault="00ED397D" w:rsidP="00330A7E">
      <w:pPr>
        <w:spacing w:before="120" w:after="120"/>
        <w:ind w:left="992"/>
        <w:jc w:val="center"/>
        <w:rPr>
          <w:rFonts w:ascii="Times New Roman" w:eastAsia="Calibri" w:hAnsi="Times New Roman" w:cs="Times New Roman"/>
          <w:b/>
          <w:color w:val="0000FF"/>
          <w:sz w:val="24"/>
          <w:szCs w:val="24"/>
        </w:rPr>
      </w:pPr>
      <w:r w:rsidRPr="00330A7E">
        <w:rPr>
          <w:rFonts w:ascii="Times New Roman" w:eastAsia="Calibri" w:hAnsi="Times New Roman" w:cs="Times New Roman"/>
          <w:b/>
          <w:color w:val="0000FF"/>
          <w:sz w:val="24"/>
          <w:szCs w:val="24"/>
        </w:rPr>
        <w:t>Lời giải</w:t>
      </w:r>
    </w:p>
    <w:p w14:paraId="176C661F" w14:textId="77777777" w:rsidR="00ED397D" w:rsidRPr="00330A7E" w:rsidRDefault="00FA344A" w:rsidP="00330A7E">
      <w:pPr>
        <w:ind w:left="992"/>
        <w:jc w:val="center"/>
        <w:rPr>
          <w:rFonts w:ascii="Times New Roman" w:eastAsia="Calibri" w:hAnsi="Times New Roman" w:cs="Times New Roman"/>
          <w:noProof/>
          <w:sz w:val="24"/>
          <w:szCs w:val="24"/>
        </w:rPr>
      </w:pPr>
      <w:r>
        <w:rPr>
          <w:rFonts w:ascii="Times New Roman" w:eastAsia="Calibri" w:hAnsi="Times New Roman" w:cs="Times New Roman"/>
          <w:sz w:val="24"/>
          <w:szCs w:val="24"/>
        </w:rPr>
      </w:r>
      <w:r>
        <w:rPr>
          <w:rFonts w:ascii="Times New Roman" w:eastAsia="Calibri" w:hAnsi="Times New Roman" w:cs="Times New Roman"/>
          <w:sz w:val="24"/>
          <w:szCs w:val="24"/>
        </w:rPr>
        <w:pict w14:anchorId="7A64E4ED">
          <v:group id="_x0000_s1501" style="width:180.05pt;height:130.1pt;mso-position-horizontal-relative:char;mso-position-vertical-relative:line" coordorigin="2858,5533" coordsize="4085,2928">
            <v:shape id="_x0000_s1502" style="position:absolute;left:4140;top:6459;width:2209;height:1722;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v-text-anchor:top" coordsize="2209,1722" path="m,1722l524,1558r571,-329l1609,741,2209,r,1713l,1722xe" fillcolor="#a8d08d" strokecolor="blue" strokeweight="1pt">
              <v:path arrowok="t"/>
            </v:shape>
            <v:shape id="_x0000_s1503" style="position:absolute;left:3168;top:5725;width:3172;height:2447;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v-text-anchor:top" coordsize="3172,2447" path="m,1714l397,1608,813,1449r415,-310l1661,680,2005,247,2208,r964,733l2766,1237r-310,344l2067,1963r-344,219l1192,2385r-220,62l,1714xe" fillcolor="#ffc000" stroked="f" strokecolor="blue" strokeweight="1pt">
              <v:fill r:id="rId6670" o:title="Diagonal brick" type="pattern"/>
              <v:path arrowok="t"/>
            </v:shape>
            <v:shape id="_x0000_s1504" type="#_x0000_t32" style="position:absolute;left:4140;top:8172;width:2781;height:0" o:connectortype="straight" strokecolor="blue" strokeweight="1pt">
              <v:stroke endarrow="classic" endarrowwidth="narrow"/>
            </v:shape>
            <v:shape id="_x0000_s1505" type="#_x0000_t32" style="position:absolute;left:5359;top:7439;width:989;height:734" o:connectortype="straight" strokecolor="blue">
              <v:stroke dashstyle="dash"/>
            </v:shape>
            <v:shape id="_x0000_s1506" type="#_x0000_t32" style="position:absolute;left:3151;top:7439;width:989;height:734" o:connectortype="straight" strokecolor="blue" strokeweight="1.5pt"/>
            <v:shape id="_x0000_s1507" type="#_x0000_t32" style="position:absolute;left:3168;top:7439;width:2208;height:0" o:connectortype="straight" strokecolor="blue">
              <v:stroke dashstyle="dash"/>
            </v:shape>
            <v:shape id="_x0000_s1508" type="#_x0000_t32" style="position:absolute;left:5368;top:5725;width:0;height:1714;flip:y" o:connectortype="straight" strokecolor="blue">
              <v:stroke dashstyle="dash"/>
            </v:shape>
            <v:shape id="_x0000_s1509" type="#_x0000_t32" style="position:absolute;left:6349;top:6458;width:0;height:1714;flip:y" o:connectortype="straight" strokecolor="blue">
              <v:stroke dashstyle="dash"/>
            </v:shape>
            <v:shape id="_x0000_s1510" type="#_x0000_t32" style="position:absolute;left:5359;top:5725;width:989;height:734" o:connectortype="straight" strokecolor="blue" strokeweight="1.5pt"/>
            <v:shape id="_x0000_s1511" style="position:absolute;left:4140;top:6458;width:2208;height:1715;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2208,1715" path="m2208,c1831,471,1454,942,1086,1228,718,1514,359,1614,,1715e" filled="f" strokecolor="blue" strokeweight="1.5pt">
              <v:path arrowok="t"/>
            </v:shape>
            <v:shape id="_x0000_s1512" style="position:absolute;left:3168;top:5725;width:2208;height:1714;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2208,1714" path="m2208,c1831,484,1454,968,1086,1254,718,1540,359,1627,,1714e" filled="f" strokecolor="blue" strokeweight="1.5pt">
              <v:path arrowok="t"/>
            </v:shape>
            <v:shape id="_x0000_s1513" type="#_x0000_t32" style="position:absolute;left:5235;top:7688;width:0;height:493" o:connectortype="straight" strokecolor="blue">
              <v:stroke dashstyle="dash"/>
            </v:shape>
            <v:shape id="_x0000_s1514" type="#_x0000_t75" style="position:absolute;left:3964;top:8172;width:239;height:256">
              <v:imagedata r:id="rId6671" o:title=""/>
            </v:shape>
            <v:shape id="_x0000_s1515" type="#_x0000_t75" style="position:absolute;left:2858;top:7289;width:239;height:256">
              <v:imagedata r:id="rId6672" o:title=""/>
            </v:shape>
            <v:shape id="_x0000_s1516" type="#_x0000_t75" style="position:absolute;left:6260;top:8205;width:199;height:256">
              <v:imagedata r:id="rId6860" o:title=""/>
            </v:shape>
            <v:shape id="_x0000_s1517" type="#_x0000_t75" style="position:absolute;left:5143;top:8183;width:199;height:256">
              <v:imagedata r:id="rId6861" o:title=""/>
            </v:shape>
            <v:shape id="_x0000_s1518" type="#_x0000_t75" style="position:absolute;left:6348;top:6281;width:239;height:256">
              <v:imagedata r:id="rId6675" o:title=""/>
            </v:shape>
            <v:shape id="_x0000_s1519" type="#_x0000_t75" style="position:absolute;left:3238;top:7778;width:418;height:315">
              <v:imagedata r:id="rId6676" o:title=""/>
            </v:shape>
            <v:shape id="_x0000_s1520" type="#_x0000_t75" style="position:absolute;left:3957;top:7545;width:138;height:256">
              <v:imagedata r:id="rId6862" o:title=""/>
            </v:shape>
            <v:shape id="_x0000_s1521" type="#_x0000_t32" style="position:absolute;left:4140;top:5588;width:0;height:2587;flip:y" o:connectortype="straight" strokecolor="blue" strokeweight="1pt">
              <v:stroke endarrow="classic" endarrowwidth="narrow"/>
            </v:shape>
            <v:shape id="_x0000_s1522" type="#_x0000_t32" style="position:absolute;left:4140;top:7688;width:1095;height:0;flip:x" o:connectortype="straight" strokecolor="blue">
              <v:stroke dashstyle="dash"/>
            </v:shape>
            <v:shape id="_x0000_s1523" type="#_x0000_t32" style="position:absolute;left:4140;top:6459;width:2209;height:0;flip:x" o:connectortype="straight" strokecolor="blue">
              <v:stroke dashstyle="dash"/>
            </v:shape>
            <v:shape id="_x0000_s1524" type="#_x0000_t75" style="position:absolute;left:6744;top:8227;width:199;height:217">
              <v:imagedata r:id="rId6863" o:title=""/>
            </v:shape>
            <v:shape id="_x0000_s1525" type="#_x0000_t75" style="position:absolute;left:3876;top:5533;width:219;height:256">
              <v:imagedata r:id="rId6864" o:title=""/>
            </v:shape>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526" type="#_x0000_t120" style="position:absolute;left:4113;top:8135;width:57;height:57" fillcolor="red" strokecolor="blue">
              <v:textbox>
                <w:txbxContent>
                  <w:p w14:paraId="11CB08F0" w14:textId="77777777" w:rsidR="00330A7E" w:rsidRDefault="00330A7E" w:rsidP="00330A7E"/>
                </w:txbxContent>
              </v:textbox>
            </v:shape>
            <v:shape id="_x0000_s1527" type="#_x0000_t120" style="position:absolute;left:5200;top:7655;width:57;height:57" fillcolor="red" strokecolor="blue">
              <v:textbox>
                <w:txbxContent>
                  <w:p w14:paraId="0C837CDC" w14:textId="77777777" w:rsidR="00330A7E" w:rsidRDefault="00330A7E" w:rsidP="00330A7E"/>
                </w:txbxContent>
              </v:textbox>
            </v:shape>
            <v:shape id="_x0000_s1528" type="#_x0000_t120" style="position:absolute;left:6314;top:6435;width:57;height:57" fillcolor="red" strokecolor="blue">
              <v:textbox>
                <w:txbxContent>
                  <w:p w14:paraId="2F306F73" w14:textId="77777777" w:rsidR="00330A7E" w:rsidRDefault="00330A7E" w:rsidP="00330A7E"/>
                </w:txbxContent>
              </v:textbox>
            </v:shape>
            <v:shape id="_x0000_s1529" type="#_x0000_t75" style="position:absolute;left:3764;top:6303;width:378;height:315">
              <v:imagedata r:id="rId6865" o:title=""/>
            </v:shape>
            <w10:wrap type="none"/>
            <w10:anchorlock/>
          </v:group>
          <o:OLEObject Type="Embed" ProgID="Equation.DSMT4" ShapeID="_x0000_s1514" DrawAspect="Content" ObjectID="_1796845527" r:id="rId6866"/>
          <o:OLEObject Type="Embed" ProgID="Equation.DSMT4" ShapeID="_x0000_s1515" DrawAspect="Content" ObjectID="_1796845528" r:id="rId6867"/>
          <o:OLEObject Type="Embed" ProgID="Equation.DSMT4" ShapeID="_x0000_s1516" DrawAspect="Content" ObjectID="_1796845529" r:id="rId6868"/>
          <o:OLEObject Type="Embed" ProgID="Equation.DSMT4" ShapeID="_x0000_s1517" DrawAspect="Content" ObjectID="_1796845530" r:id="rId6869"/>
          <o:OLEObject Type="Embed" ProgID="Equation.DSMT4" ShapeID="_x0000_s1518" DrawAspect="Content" ObjectID="_1796845531" r:id="rId6870"/>
          <o:OLEObject Type="Embed" ProgID="Equation.DSMT4" ShapeID="_x0000_s1519" DrawAspect="Content" ObjectID="_1796845532" r:id="rId6871"/>
          <o:OLEObject Type="Embed" ProgID="Equation.DSMT4" ShapeID="_x0000_s1520" DrawAspect="Content" ObjectID="_1796845533" r:id="rId6872"/>
          <o:OLEObject Type="Embed" ProgID="Equation.DSMT4" ShapeID="_x0000_s1524" DrawAspect="Content" ObjectID="_1796845534" r:id="rId6873"/>
          <o:OLEObject Type="Embed" ProgID="Equation.DSMT4" ShapeID="_x0000_s1525" DrawAspect="Content" ObjectID="_1796845535" r:id="rId6874"/>
          <o:OLEObject Type="Embed" ProgID="Equation.DSMT4" ShapeID="_x0000_s1529" DrawAspect="Content" ObjectID="_1796845536" r:id="rId6875"/>
        </w:pict>
      </w:r>
    </w:p>
    <w:p w14:paraId="34966098" w14:textId="77777777" w:rsidR="00ED397D" w:rsidRPr="00330A7E" w:rsidRDefault="00ED397D" w:rsidP="00330A7E">
      <w:pPr>
        <w:ind w:left="992"/>
        <w:jc w:val="both"/>
        <w:rPr>
          <w:rFonts w:ascii="Times New Roman" w:eastAsia="Calibri" w:hAnsi="Times New Roman" w:cs="Times New Roman"/>
          <w:noProof/>
          <w:sz w:val="24"/>
          <w:szCs w:val="24"/>
        </w:rPr>
      </w:pPr>
      <w:r w:rsidRPr="00330A7E">
        <w:rPr>
          <w:rFonts w:ascii="Times New Roman" w:eastAsia="Calibri" w:hAnsi="Times New Roman" w:cs="Times New Roman"/>
          <w:noProof/>
          <w:sz w:val="24"/>
          <w:szCs w:val="24"/>
        </w:rPr>
        <w:t xml:space="preserve">Chọn hệ trục </w:t>
      </w:r>
      <w:r w:rsidRPr="00330A7E">
        <w:rPr>
          <w:rFonts w:ascii="Times New Roman" w:eastAsia="MS Mincho" w:hAnsi="Times New Roman" w:cs="Times New Roman"/>
          <w:position w:val="-10"/>
          <w:sz w:val="24"/>
          <w:szCs w:val="24"/>
        </w:rPr>
        <w:object w:dxaOrig="460" w:dyaOrig="300" w14:anchorId="0BAF5E13">
          <v:shape id="_x0000_i4858" type="#_x0000_t75" style="width:23.25pt;height:15pt" o:ole="">
            <v:imagedata r:id="rId6876" o:title=""/>
          </v:shape>
          <o:OLEObject Type="Embed" ProgID="Equation.DSMT4" ShapeID="_x0000_i4858" DrawAspect="Content" ObjectID="_1796843920" r:id="rId6877"/>
        </w:object>
      </w:r>
      <w:r w:rsidRPr="00330A7E">
        <w:rPr>
          <w:rFonts w:ascii="Times New Roman" w:eastAsia="Calibri" w:hAnsi="Times New Roman" w:cs="Times New Roman"/>
          <w:noProof/>
          <w:sz w:val="24"/>
          <w:szCs w:val="24"/>
        </w:rPr>
        <w:t xml:space="preserve"> như hình vẽ sao cho </w:t>
      </w:r>
      <w:r w:rsidRPr="00330A7E">
        <w:rPr>
          <w:rFonts w:ascii="Times New Roman" w:eastAsia="MS Mincho" w:hAnsi="Times New Roman" w:cs="Times New Roman"/>
          <w:position w:val="-6"/>
          <w:sz w:val="24"/>
          <w:szCs w:val="24"/>
        </w:rPr>
        <w:object w:dxaOrig="639" w:dyaOrig="260" w14:anchorId="61B8B539">
          <v:shape id="_x0000_i4859" type="#_x0000_t75" style="width:32.25pt;height:12.75pt" o:ole="">
            <v:imagedata r:id="rId6878" o:title=""/>
          </v:shape>
          <o:OLEObject Type="Embed" ProgID="Equation.DSMT4" ShapeID="_x0000_i4859" DrawAspect="Content" ObjectID="_1796843921" r:id="rId6879"/>
        </w:object>
      </w:r>
    </w:p>
    <w:p w14:paraId="08047CF1" w14:textId="77777777" w:rsidR="00ED397D" w:rsidRPr="00330A7E" w:rsidRDefault="00ED397D" w:rsidP="00330A7E">
      <w:pPr>
        <w:ind w:left="992"/>
        <w:jc w:val="both"/>
        <w:rPr>
          <w:rFonts w:ascii="Times New Roman" w:eastAsia="Calibri" w:hAnsi="Times New Roman" w:cs="Times New Roman"/>
          <w:noProof/>
          <w:sz w:val="24"/>
          <w:szCs w:val="24"/>
        </w:rPr>
      </w:pPr>
      <w:r w:rsidRPr="00330A7E">
        <w:rPr>
          <w:rFonts w:ascii="Times New Roman" w:eastAsia="MS Mincho" w:hAnsi="Times New Roman" w:cs="Times New Roman"/>
          <w:position w:val="-6"/>
          <w:sz w:val="24"/>
          <w:szCs w:val="24"/>
        </w:rPr>
        <w:object w:dxaOrig="300" w:dyaOrig="240" w14:anchorId="060D4000">
          <v:shape id="_x0000_i4860" type="#_x0000_t75" style="width:15pt;height:12.75pt" o:ole="">
            <v:imagedata r:id="rId6880" o:title=""/>
          </v:shape>
          <o:OLEObject Type="Embed" ProgID="Equation.DSMT4" ShapeID="_x0000_i4860" DrawAspect="Content" ObjectID="_1796843922" r:id="rId6881"/>
        </w:object>
      </w:r>
      <w:r w:rsidRPr="00330A7E">
        <w:rPr>
          <w:rFonts w:ascii="Times New Roman" w:eastAsia="Calibri" w:hAnsi="Times New Roman" w:cs="Times New Roman"/>
          <w:noProof/>
          <w:sz w:val="24"/>
          <w:szCs w:val="24"/>
        </w:rPr>
        <w:t xml:space="preserve"> cạnh cong </w:t>
      </w:r>
      <w:r w:rsidRPr="00330A7E">
        <w:rPr>
          <w:rFonts w:ascii="Times New Roman" w:eastAsia="MS Mincho" w:hAnsi="Times New Roman" w:cs="Times New Roman"/>
          <w:position w:val="-4"/>
          <w:sz w:val="24"/>
          <w:szCs w:val="24"/>
        </w:rPr>
        <w:object w:dxaOrig="400" w:dyaOrig="240" w14:anchorId="455CEFE1">
          <v:shape id="_x0000_i4861" type="#_x0000_t75" style="width:20.25pt;height:12.75pt" o:ole="">
            <v:imagedata r:id="rId6882" o:title=""/>
          </v:shape>
          <o:OLEObject Type="Embed" ProgID="Equation.DSMT4" ShapeID="_x0000_i4861" DrawAspect="Content" ObjectID="_1796843923" r:id="rId6883"/>
        </w:object>
      </w:r>
      <w:r w:rsidRPr="00330A7E">
        <w:rPr>
          <w:rFonts w:ascii="Times New Roman" w:eastAsia="Calibri" w:hAnsi="Times New Roman" w:cs="Times New Roman"/>
          <w:noProof/>
          <w:sz w:val="24"/>
          <w:szCs w:val="24"/>
        </w:rPr>
        <w:t xml:space="preserve"> nằm trên parabol </w:t>
      </w:r>
      <w:r w:rsidRPr="00330A7E">
        <w:rPr>
          <w:rFonts w:ascii="Times New Roman" w:eastAsia="MS Mincho" w:hAnsi="Times New Roman" w:cs="Times New Roman"/>
          <w:position w:val="-16"/>
          <w:sz w:val="24"/>
          <w:szCs w:val="24"/>
        </w:rPr>
        <w:object w:dxaOrig="1719" w:dyaOrig="440" w14:anchorId="196B6734">
          <v:shape id="_x0000_i4862" type="#_x0000_t75" style="width:86.25pt;height:21.75pt" o:ole="">
            <v:imagedata r:id="rId6884" o:title=""/>
          </v:shape>
          <o:OLEObject Type="Embed" ProgID="Equation.DSMT4" ShapeID="_x0000_i4862" DrawAspect="Content" ObjectID="_1796843924" r:id="rId6885"/>
        </w:object>
      </w:r>
      <w:r w:rsidRPr="00330A7E">
        <w:rPr>
          <w:rFonts w:ascii="Times New Roman" w:eastAsia="Calibri" w:hAnsi="Times New Roman" w:cs="Times New Roman"/>
          <w:noProof/>
          <w:sz w:val="24"/>
          <w:szCs w:val="24"/>
        </w:rPr>
        <w:t xml:space="preserve"> đi qua các điểm </w:t>
      </w:r>
      <w:r w:rsidRPr="00330A7E">
        <w:rPr>
          <w:rFonts w:ascii="Times New Roman" w:eastAsia="MS Mincho" w:hAnsi="Times New Roman" w:cs="Times New Roman"/>
          <w:position w:val="-16"/>
          <w:sz w:val="24"/>
          <w:szCs w:val="24"/>
        </w:rPr>
        <w:object w:dxaOrig="540" w:dyaOrig="440" w14:anchorId="4862EEE9">
          <v:shape id="_x0000_i4863" type="#_x0000_t75" style="width:27pt;height:21.75pt" o:ole="">
            <v:imagedata r:id="rId6886" o:title=""/>
          </v:shape>
          <o:OLEObject Type="Embed" ProgID="Equation.DSMT4" ShapeID="_x0000_i4863" DrawAspect="Content" ObjectID="_1796843925" r:id="rId6887"/>
        </w:object>
      </w:r>
      <w:r w:rsidRPr="00330A7E">
        <w:rPr>
          <w:rFonts w:ascii="Times New Roman" w:eastAsia="Calibri" w:hAnsi="Times New Roman" w:cs="Times New Roman"/>
          <w:noProof/>
          <w:sz w:val="24"/>
          <w:szCs w:val="24"/>
        </w:rPr>
        <w:t xml:space="preserve"> và </w:t>
      </w:r>
      <w:r w:rsidRPr="00330A7E">
        <w:rPr>
          <w:rFonts w:ascii="Times New Roman" w:eastAsia="MS Mincho" w:hAnsi="Times New Roman" w:cs="Times New Roman"/>
          <w:position w:val="-30"/>
          <w:sz w:val="24"/>
          <w:szCs w:val="24"/>
        </w:rPr>
        <w:object w:dxaOrig="680" w:dyaOrig="720" w14:anchorId="16744341">
          <v:shape id="_x0000_i4864" type="#_x0000_t75" style="width:33.75pt;height:36.75pt" o:ole="">
            <v:imagedata r:id="rId6888" o:title=""/>
          </v:shape>
          <o:OLEObject Type="Embed" ProgID="Equation.DSMT4" ShapeID="_x0000_i4864" DrawAspect="Content" ObjectID="_1796843926" r:id="rId6889"/>
        </w:object>
      </w:r>
      <w:r w:rsidRPr="00330A7E">
        <w:rPr>
          <w:rFonts w:ascii="Times New Roman" w:eastAsia="Calibri" w:hAnsi="Times New Roman" w:cs="Times New Roman"/>
          <w:noProof/>
          <w:sz w:val="24"/>
          <w:szCs w:val="24"/>
        </w:rPr>
        <w:t xml:space="preserve"> nên </w:t>
      </w:r>
      <w:r w:rsidRPr="00330A7E">
        <w:rPr>
          <w:rFonts w:ascii="Times New Roman" w:eastAsia="MS Mincho" w:hAnsi="Times New Roman" w:cs="Times New Roman"/>
          <w:position w:val="-24"/>
          <w:sz w:val="24"/>
          <w:szCs w:val="24"/>
        </w:rPr>
        <w:object w:dxaOrig="1980" w:dyaOrig="660" w14:anchorId="0544C997">
          <v:shape id="_x0000_i4865" type="#_x0000_t75" style="width:99pt;height:33pt" o:ole="">
            <v:imagedata r:id="rId6890" o:title=""/>
          </v:shape>
          <o:OLEObject Type="Embed" ProgID="Equation.DSMT4" ShapeID="_x0000_i4865" DrawAspect="Content" ObjectID="_1796843927" r:id="rId6891"/>
        </w:object>
      </w:r>
    </w:p>
    <w:p w14:paraId="2F39D53C" w14:textId="77777777" w:rsidR="00ED397D" w:rsidRPr="00330A7E" w:rsidRDefault="00ED397D" w:rsidP="00330A7E">
      <w:pPr>
        <w:ind w:left="992"/>
        <w:jc w:val="both"/>
        <w:rPr>
          <w:rFonts w:ascii="Times New Roman" w:eastAsia="Calibri" w:hAnsi="Times New Roman" w:cs="Times New Roman"/>
          <w:noProof/>
          <w:sz w:val="24"/>
          <w:szCs w:val="24"/>
        </w:rPr>
      </w:pPr>
      <w:r w:rsidRPr="00330A7E">
        <w:rPr>
          <w:rFonts w:ascii="Times New Roman" w:eastAsia="Calibri" w:hAnsi="Times New Roman" w:cs="Times New Roman"/>
          <w:noProof/>
          <w:sz w:val="24"/>
          <w:szCs w:val="24"/>
        </w:rPr>
        <w:t xml:space="preserve">Khi đó diện tích tam giác cong </w:t>
      </w:r>
      <w:r w:rsidRPr="00330A7E">
        <w:rPr>
          <w:rFonts w:ascii="Times New Roman" w:eastAsia="MS Mincho" w:hAnsi="Times New Roman" w:cs="Times New Roman"/>
          <w:position w:val="-6"/>
          <w:sz w:val="24"/>
          <w:szCs w:val="24"/>
        </w:rPr>
        <w:object w:dxaOrig="560" w:dyaOrig="260" w14:anchorId="3AF66971">
          <v:shape id="_x0000_i4866" type="#_x0000_t75" style="width:28.5pt;height:12.75pt" o:ole="">
            <v:imagedata r:id="rId6892" o:title=""/>
          </v:shape>
          <o:OLEObject Type="Embed" ProgID="Equation.DSMT4" ShapeID="_x0000_i4866" DrawAspect="Content" ObjectID="_1796843928" r:id="rId6893"/>
        </w:object>
      </w:r>
      <w:r w:rsidRPr="00330A7E">
        <w:rPr>
          <w:rFonts w:ascii="Times New Roman" w:eastAsia="Calibri" w:hAnsi="Times New Roman" w:cs="Times New Roman"/>
          <w:noProof/>
          <w:sz w:val="24"/>
          <w:szCs w:val="24"/>
        </w:rPr>
        <w:t xml:space="preserve"> có diện tích </w:t>
      </w:r>
      <w:r w:rsidRPr="00330A7E">
        <w:rPr>
          <w:rFonts w:ascii="Times New Roman" w:eastAsia="MS Mincho" w:hAnsi="Times New Roman" w:cs="Times New Roman"/>
          <w:position w:val="-32"/>
          <w:sz w:val="24"/>
          <w:szCs w:val="24"/>
        </w:rPr>
        <w:object w:dxaOrig="2799" w:dyaOrig="760" w14:anchorId="1A37E7C0">
          <v:shape id="_x0000_i4867" type="#_x0000_t75" style="width:140.25pt;height:38.25pt" o:ole="">
            <v:imagedata r:id="rId6894" o:title=""/>
          </v:shape>
          <o:OLEObject Type="Embed" ProgID="Equation.DSMT4" ShapeID="_x0000_i4867" DrawAspect="Content" ObjectID="_1796843929" r:id="rId6895"/>
        </w:object>
      </w:r>
      <w:r w:rsidRPr="00330A7E">
        <w:rPr>
          <w:rFonts w:ascii="Times New Roman" w:eastAsia="Calibri" w:hAnsi="Times New Roman" w:cs="Times New Roman"/>
          <w:noProof/>
          <w:sz w:val="24"/>
          <w:szCs w:val="24"/>
        </w:rPr>
        <w:t>.</w:t>
      </w:r>
    </w:p>
    <w:p w14:paraId="58B634AA" w14:textId="77777777" w:rsidR="00ED397D" w:rsidRPr="00330A7E" w:rsidRDefault="00ED397D" w:rsidP="00330A7E">
      <w:pPr>
        <w:ind w:left="992"/>
        <w:rPr>
          <w:rFonts w:ascii="Times New Roman" w:eastAsia="Calibri" w:hAnsi="Times New Roman" w:cs="Times New Roman"/>
          <w:noProof/>
          <w:sz w:val="24"/>
          <w:szCs w:val="24"/>
        </w:rPr>
      </w:pPr>
      <w:r w:rsidRPr="00330A7E">
        <w:rPr>
          <w:rFonts w:ascii="Times New Roman" w:eastAsia="Calibri" w:hAnsi="Times New Roman" w:cs="Times New Roman"/>
          <w:noProof/>
          <w:sz w:val="24"/>
          <w:szCs w:val="24"/>
        </w:rPr>
        <w:t xml:space="preserve">Vậy thể tích khối bê tông cần sử dụng là </w:t>
      </w:r>
      <w:r w:rsidRPr="00330A7E">
        <w:rPr>
          <w:rFonts w:ascii="Times New Roman" w:eastAsia="MS Mincho" w:hAnsi="Times New Roman" w:cs="Times New Roman"/>
          <w:position w:val="-10"/>
          <w:sz w:val="24"/>
          <w:szCs w:val="24"/>
        </w:rPr>
        <w:object w:dxaOrig="1560" w:dyaOrig="380" w14:anchorId="6DC2601A">
          <v:shape id="_x0000_i4868" type="#_x0000_t75" style="width:78pt;height:18.75pt" o:ole="">
            <v:imagedata r:id="rId6896" o:title=""/>
          </v:shape>
          <o:OLEObject Type="Embed" ProgID="Equation.DSMT4" ShapeID="_x0000_i4868" DrawAspect="Content" ObjectID="_1796843930" r:id="rId6897"/>
        </w:object>
      </w:r>
      <w:r w:rsidRPr="00330A7E">
        <w:rPr>
          <w:rFonts w:ascii="Times New Roman" w:eastAsia="Calibri" w:hAnsi="Times New Roman" w:cs="Times New Roman"/>
          <w:noProof/>
          <w:sz w:val="24"/>
          <w:szCs w:val="24"/>
        </w:rPr>
        <w:t>.</w:t>
      </w:r>
    </w:p>
    <w:p w14:paraId="610F3DBD" w14:textId="77777777" w:rsidR="00ED397D" w:rsidRPr="00330A7E" w:rsidRDefault="00ED397D" w:rsidP="00330A7E">
      <w:pPr>
        <w:ind w:left="992"/>
        <w:rPr>
          <w:rFonts w:ascii="Times New Roman" w:eastAsia="Calibri" w:hAnsi="Times New Roman" w:cs="Times New Roman"/>
          <w:b/>
          <w:bCs/>
          <w:noProof/>
          <w:color w:val="FF0000"/>
          <w:sz w:val="24"/>
          <w:szCs w:val="24"/>
        </w:rPr>
      </w:pPr>
      <w:r w:rsidRPr="00330A7E">
        <w:rPr>
          <w:rFonts w:ascii="Times New Roman" w:eastAsia="MS Mincho" w:hAnsi="Times New Roman" w:cs="Times New Roman"/>
          <w:b/>
          <w:bCs/>
          <w:color w:val="FF0000"/>
          <w:sz w:val="24"/>
          <w:szCs w:val="24"/>
        </w:rPr>
        <w:t>Đáp số: 10,0</w:t>
      </w:r>
    </w:p>
    <w:p w14:paraId="20C06FA7" w14:textId="77777777" w:rsidR="00ED397D" w:rsidRPr="00330A7E" w:rsidRDefault="00ED397D" w:rsidP="000E1E56">
      <w:pPr>
        <w:widowControl w:val="0"/>
        <w:numPr>
          <w:ilvl w:val="0"/>
          <w:numId w:val="58"/>
        </w:numPr>
        <w:tabs>
          <w:tab w:val="left" w:pos="992"/>
        </w:tabs>
        <w:spacing w:before="120" w:after="0"/>
        <w:contextualSpacing/>
        <w:jc w:val="both"/>
        <w:rPr>
          <w:rFonts w:ascii="Times New Roman" w:eastAsia="MS Mincho" w:hAnsi="Times New Roman" w:cs="Times New Roman"/>
          <w:sz w:val="24"/>
          <w:szCs w:val="24"/>
        </w:rPr>
      </w:pPr>
      <w:r w:rsidRPr="00330A7E">
        <w:rPr>
          <w:rFonts w:ascii="Times New Roman" w:eastAsia="MS Mincho" w:hAnsi="Times New Roman" w:cs="Times New Roman"/>
          <w:sz w:val="24"/>
          <w:szCs w:val="24"/>
          <w:lang w:val="vi-VN"/>
        </w:rPr>
        <w:t xml:space="preserve">Cho ba lực </w:t>
      </w:r>
      <w:r w:rsidRPr="00330A7E">
        <w:rPr>
          <w:rFonts w:ascii="Times New Roman" w:eastAsia="MS Mincho" w:hAnsi="Times New Roman" w:cs="Times New Roman"/>
          <w:position w:val="-12"/>
          <w:sz w:val="24"/>
          <w:szCs w:val="24"/>
        </w:rPr>
        <w:object w:dxaOrig="859" w:dyaOrig="420" w14:anchorId="54EDBDDB">
          <v:shape id="_x0000_i4869" type="#_x0000_t75" style="width:42.75pt;height:21pt" o:ole="">
            <v:imagedata r:id="rId6898" o:title=""/>
          </v:shape>
          <o:OLEObject Type="Embed" ProgID="Equation.DSMT4" ShapeID="_x0000_i4869" DrawAspect="Content" ObjectID="_1796843931" r:id="rId6899"/>
        </w:object>
      </w:r>
      <w:r w:rsidRPr="00330A7E">
        <w:rPr>
          <w:rFonts w:ascii="Times New Roman" w:eastAsia="MS Mincho" w:hAnsi="Times New Roman" w:cs="Times New Roman"/>
          <w:sz w:val="24"/>
          <w:szCs w:val="24"/>
          <w:lang w:val="vi-VN"/>
        </w:rPr>
        <w:t xml:space="preserve">, </w:t>
      </w:r>
      <w:r w:rsidRPr="00330A7E">
        <w:rPr>
          <w:rFonts w:ascii="Times New Roman" w:eastAsia="MS Mincho" w:hAnsi="Times New Roman" w:cs="Times New Roman"/>
          <w:position w:val="-12"/>
          <w:sz w:val="24"/>
          <w:szCs w:val="24"/>
        </w:rPr>
        <w:object w:dxaOrig="900" w:dyaOrig="420" w14:anchorId="3F995080">
          <v:shape id="_x0000_i4870" type="#_x0000_t75" style="width:45pt;height:21pt" o:ole="">
            <v:imagedata r:id="rId6900" o:title=""/>
          </v:shape>
          <o:OLEObject Type="Embed" ProgID="Equation.DSMT4" ShapeID="_x0000_i4870" DrawAspect="Content" ObjectID="_1796843932" r:id="rId6901"/>
        </w:object>
      </w:r>
      <w:r w:rsidRPr="00330A7E">
        <w:rPr>
          <w:rFonts w:ascii="Times New Roman" w:eastAsia="MS Mincho" w:hAnsi="Times New Roman" w:cs="Times New Roman"/>
          <w:sz w:val="24"/>
          <w:szCs w:val="24"/>
          <w:lang w:val="vi-VN"/>
        </w:rPr>
        <w:t xml:space="preserve">, </w:t>
      </w:r>
      <w:r w:rsidRPr="00330A7E">
        <w:rPr>
          <w:rFonts w:ascii="Times New Roman" w:eastAsia="MS Mincho" w:hAnsi="Times New Roman" w:cs="Times New Roman"/>
          <w:position w:val="-12"/>
          <w:sz w:val="24"/>
          <w:szCs w:val="24"/>
        </w:rPr>
        <w:object w:dxaOrig="920" w:dyaOrig="420" w14:anchorId="77B22573">
          <v:shape id="_x0000_i4871" type="#_x0000_t75" style="width:45.75pt;height:21pt" o:ole="">
            <v:imagedata r:id="rId6902" o:title=""/>
          </v:shape>
          <o:OLEObject Type="Embed" ProgID="Equation.DSMT4" ShapeID="_x0000_i4871" DrawAspect="Content" ObjectID="_1796843933" r:id="rId6903"/>
        </w:object>
      </w:r>
      <w:r w:rsidRPr="00330A7E">
        <w:rPr>
          <w:rFonts w:ascii="Times New Roman" w:eastAsia="MS Mincho" w:hAnsi="Times New Roman" w:cs="Times New Roman"/>
          <w:sz w:val="24"/>
          <w:szCs w:val="24"/>
          <w:lang w:val="vi-VN"/>
        </w:rPr>
        <w:t xml:space="preserve"> cùng tác động vào một ô tô tại điểm </w:t>
      </w:r>
      <w:r w:rsidRPr="00330A7E">
        <w:rPr>
          <w:rFonts w:ascii="Times New Roman" w:eastAsia="MS Mincho" w:hAnsi="Times New Roman" w:cs="Times New Roman"/>
          <w:position w:val="-4"/>
          <w:sz w:val="24"/>
          <w:szCs w:val="24"/>
        </w:rPr>
        <w:object w:dxaOrig="300" w:dyaOrig="240" w14:anchorId="08539CA6">
          <v:shape id="_x0000_i4872" type="#_x0000_t75" style="width:15pt;height:12.75pt" o:ole="">
            <v:imagedata r:id="rId6904" o:title=""/>
          </v:shape>
          <o:OLEObject Type="Embed" ProgID="Equation.DSMT4" ShapeID="_x0000_i4872" DrawAspect="Content" ObjectID="_1796843934" r:id="rId6905"/>
        </w:object>
      </w:r>
      <w:r w:rsidRPr="00330A7E">
        <w:rPr>
          <w:rFonts w:ascii="Times New Roman" w:eastAsia="MS Mincho" w:hAnsi="Times New Roman" w:cs="Times New Roman"/>
          <w:sz w:val="24"/>
          <w:szCs w:val="24"/>
          <w:lang w:val="vi-VN"/>
        </w:rPr>
        <w:t xml:space="preserve"> và ô tô đứng </w:t>
      </w:r>
      <w:r w:rsidRPr="00330A7E">
        <w:rPr>
          <w:rFonts w:ascii="Times New Roman" w:eastAsia="MS Mincho" w:hAnsi="Times New Roman" w:cs="Times New Roman"/>
          <w:sz w:val="24"/>
          <w:szCs w:val="24"/>
          <w:lang w:val="vi-VN"/>
        </w:rPr>
        <w:lastRenderedPageBreak/>
        <w:t>yên.</w:t>
      </w:r>
      <w:r w:rsidRPr="00330A7E">
        <w:rPr>
          <w:rFonts w:ascii="Times New Roman" w:eastAsia="MS Mincho" w:hAnsi="Times New Roman" w:cs="Times New Roman"/>
          <w:sz w:val="24"/>
          <w:szCs w:val="24"/>
        </w:rPr>
        <w:t xml:space="preserve"> </w:t>
      </w:r>
      <w:r w:rsidRPr="00330A7E">
        <w:rPr>
          <w:rFonts w:ascii="Times New Roman" w:eastAsia="MS Mincho" w:hAnsi="Times New Roman" w:cs="Times New Roman"/>
          <w:sz w:val="24"/>
          <w:szCs w:val="24"/>
          <w:lang w:val="vi-VN"/>
        </w:rPr>
        <w:t xml:space="preserve">Cho biết cường độ hai lực </w:t>
      </w:r>
      <w:r w:rsidRPr="00330A7E">
        <w:rPr>
          <w:rFonts w:ascii="Times New Roman" w:eastAsia="MS Mincho" w:hAnsi="Times New Roman" w:cs="Times New Roman"/>
          <w:position w:val="-12"/>
          <w:sz w:val="24"/>
          <w:szCs w:val="24"/>
        </w:rPr>
        <w:object w:dxaOrig="279" w:dyaOrig="420" w14:anchorId="0AAD4721">
          <v:shape id="_x0000_i4873" type="#_x0000_t75" style="width:14.25pt;height:21pt" o:ole="">
            <v:imagedata r:id="rId6906" o:title=""/>
          </v:shape>
          <o:OLEObject Type="Embed" ProgID="Equation.DSMT4" ShapeID="_x0000_i4873" DrawAspect="Content" ObjectID="_1796843935" r:id="rId6907"/>
        </w:object>
      </w:r>
      <w:r w:rsidRPr="00330A7E">
        <w:rPr>
          <w:rFonts w:ascii="Times New Roman" w:eastAsia="MS Mincho" w:hAnsi="Times New Roman" w:cs="Times New Roman"/>
          <w:sz w:val="24"/>
          <w:szCs w:val="24"/>
          <w:lang w:val="vi-VN"/>
        </w:rPr>
        <w:t xml:space="preserve">, </w:t>
      </w:r>
      <w:r w:rsidRPr="00330A7E">
        <w:rPr>
          <w:rFonts w:ascii="Times New Roman" w:eastAsia="MS Mincho" w:hAnsi="Times New Roman" w:cs="Times New Roman"/>
          <w:position w:val="-12"/>
          <w:sz w:val="24"/>
          <w:szCs w:val="24"/>
        </w:rPr>
        <w:object w:dxaOrig="300" w:dyaOrig="420" w14:anchorId="348E60A8">
          <v:shape id="_x0000_i4874" type="#_x0000_t75" style="width:15pt;height:21pt" o:ole="">
            <v:imagedata r:id="rId6908" o:title=""/>
          </v:shape>
          <o:OLEObject Type="Embed" ProgID="Equation.DSMT4" ShapeID="_x0000_i4874" DrawAspect="Content" ObjectID="_1796843936" r:id="rId6909"/>
        </w:object>
      </w:r>
      <w:r w:rsidRPr="00330A7E">
        <w:rPr>
          <w:rFonts w:ascii="Times New Roman" w:eastAsia="MS Mincho" w:hAnsi="Times New Roman" w:cs="Times New Roman"/>
          <w:sz w:val="24"/>
          <w:szCs w:val="24"/>
          <w:lang w:val="vi-VN"/>
        </w:rPr>
        <w:t xml:space="preserve"> đều bằng </w:t>
      </w:r>
      <w:r w:rsidRPr="00330A7E">
        <w:rPr>
          <w:rFonts w:ascii="Times New Roman" w:eastAsia="MS Mincho" w:hAnsi="Times New Roman" w:cs="Times New Roman"/>
          <w:position w:val="-6"/>
          <w:sz w:val="24"/>
          <w:szCs w:val="24"/>
        </w:rPr>
        <w:object w:dxaOrig="499" w:dyaOrig="279" w14:anchorId="551ED230">
          <v:shape id="_x0000_i4875" type="#_x0000_t75" style="width:24.75pt;height:14.25pt" o:ole="">
            <v:imagedata r:id="rId6910" o:title=""/>
          </v:shape>
          <o:OLEObject Type="Embed" ProgID="Equation.DSMT4" ShapeID="_x0000_i4875" DrawAspect="Content" ObjectID="_1796843937" r:id="rId6911"/>
        </w:object>
      </w:r>
      <w:r w:rsidRPr="00330A7E">
        <w:rPr>
          <w:rFonts w:ascii="Times New Roman" w:eastAsia="MS Mincho" w:hAnsi="Times New Roman" w:cs="Times New Roman"/>
          <w:sz w:val="24"/>
          <w:szCs w:val="24"/>
          <w:lang w:val="vi-VN"/>
        </w:rPr>
        <w:t xml:space="preserve"> và góc </w:t>
      </w:r>
      <w:r w:rsidRPr="00330A7E">
        <w:rPr>
          <w:rFonts w:ascii="Times New Roman" w:eastAsia="MS Mincho" w:hAnsi="Times New Roman" w:cs="Times New Roman"/>
          <w:position w:val="-6"/>
          <w:sz w:val="24"/>
          <w:szCs w:val="24"/>
        </w:rPr>
        <w:object w:dxaOrig="1160" w:dyaOrig="380" w14:anchorId="1A726E61">
          <v:shape id="_x0000_i4876" type="#_x0000_t75" style="width:57.75pt;height:18.75pt" o:ole="">
            <v:imagedata r:id="rId6912" o:title=""/>
          </v:shape>
          <o:OLEObject Type="Embed" ProgID="Equation.DSMT4" ShapeID="_x0000_i4876" DrawAspect="Content" ObjectID="_1796843938" r:id="rId6913"/>
        </w:object>
      </w:r>
      <w:r w:rsidRPr="00330A7E">
        <w:rPr>
          <w:rFonts w:ascii="Times New Roman" w:eastAsia="MS Mincho" w:hAnsi="Times New Roman" w:cs="Times New Roman"/>
          <w:sz w:val="24"/>
          <w:szCs w:val="24"/>
          <w:lang w:val="vi-VN"/>
        </w:rPr>
        <w:t xml:space="preserve">. </w:t>
      </w:r>
      <w:r w:rsidRPr="00330A7E">
        <w:rPr>
          <w:rFonts w:ascii="Times New Roman" w:eastAsia="MS Mincho" w:hAnsi="Times New Roman" w:cs="Times New Roman"/>
          <w:sz w:val="24"/>
          <w:szCs w:val="24"/>
        </w:rPr>
        <w:t>Tính</w:t>
      </w:r>
      <w:r w:rsidRPr="00330A7E">
        <w:rPr>
          <w:rFonts w:ascii="Times New Roman" w:eastAsia="MS Mincho" w:hAnsi="Times New Roman" w:cs="Times New Roman"/>
          <w:sz w:val="24"/>
          <w:szCs w:val="24"/>
          <w:lang w:val="vi-VN"/>
        </w:rPr>
        <w:t xml:space="preserve"> cường độ lực </w:t>
      </w:r>
      <w:r w:rsidRPr="00330A7E">
        <w:rPr>
          <w:rFonts w:ascii="Times New Roman" w:eastAsia="MS Mincho" w:hAnsi="Times New Roman" w:cs="Times New Roman"/>
          <w:position w:val="-12"/>
          <w:sz w:val="24"/>
          <w:szCs w:val="24"/>
        </w:rPr>
        <w:object w:dxaOrig="279" w:dyaOrig="420" w14:anchorId="33014B24">
          <v:shape id="_x0000_i4877" type="#_x0000_t75" style="width:14.25pt;height:21pt" o:ole="">
            <v:imagedata r:id="rId6914" o:title=""/>
          </v:shape>
          <o:OLEObject Type="Embed" ProgID="Equation.DSMT4" ShapeID="_x0000_i4877" DrawAspect="Content" ObjectID="_1796843939" r:id="rId6915"/>
        </w:object>
      </w:r>
      <w:r w:rsidRPr="00330A7E">
        <w:rPr>
          <w:rFonts w:ascii="Times New Roman" w:eastAsia="MS Mincho" w:hAnsi="Times New Roman" w:cs="Times New Roman"/>
          <w:sz w:val="24"/>
          <w:szCs w:val="24"/>
        </w:rPr>
        <w:t xml:space="preserve">. </w:t>
      </w:r>
      <w:r w:rsidRPr="00330A7E">
        <w:rPr>
          <w:rFonts w:ascii="Times New Roman" w:eastAsia="MS Mincho" w:hAnsi="Times New Roman" w:cs="Times New Roman"/>
          <w:sz w:val="24"/>
          <w:szCs w:val="24"/>
          <w:lang w:val="vi-VN"/>
        </w:rPr>
        <w:t>Kết</w:t>
      </w:r>
      <w:r w:rsidRPr="00330A7E">
        <w:rPr>
          <w:rFonts w:ascii="Times New Roman" w:eastAsia="MS Mincho" w:hAnsi="Times New Roman" w:cs="Times New Roman"/>
          <w:i/>
          <w:iCs/>
          <w:sz w:val="24"/>
          <w:szCs w:val="24"/>
          <w:lang w:val="vi-VN"/>
        </w:rPr>
        <w:t xml:space="preserve"> </w:t>
      </w:r>
      <w:r w:rsidRPr="00330A7E">
        <w:rPr>
          <w:rFonts w:ascii="Times New Roman" w:eastAsia="MS Mincho" w:hAnsi="Times New Roman" w:cs="Times New Roman"/>
          <w:sz w:val="24"/>
          <w:szCs w:val="24"/>
          <w:lang w:val="vi-VN"/>
        </w:rPr>
        <w:t>quả làm tròn đến hàng phần mười</w:t>
      </w:r>
      <w:r w:rsidRPr="00330A7E">
        <w:rPr>
          <w:rFonts w:ascii="Times New Roman" w:eastAsia="MS Mincho" w:hAnsi="Times New Roman" w:cs="Times New Roman"/>
          <w:sz w:val="24"/>
          <w:szCs w:val="24"/>
        </w:rPr>
        <w:t>.</w:t>
      </w:r>
    </w:p>
    <w:p w14:paraId="1188140A" w14:textId="77777777" w:rsidR="00ED397D" w:rsidRPr="00330A7E" w:rsidRDefault="00ED397D" w:rsidP="00330A7E">
      <w:pPr>
        <w:widowControl w:val="0"/>
        <w:spacing w:after="120"/>
        <w:ind w:left="992" w:hanging="992"/>
        <w:jc w:val="center"/>
        <w:rPr>
          <w:rFonts w:ascii="Times New Roman" w:eastAsia="MS Mincho" w:hAnsi="Times New Roman" w:cs="Times New Roman"/>
          <w:sz w:val="24"/>
          <w:szCs w:val="24"/>
        </w:rPr>
      </w:pPr>
      <w:r w:rsidRPr="00330A7E">
        <w:rPr>
          <w:rFonts w:ascii="Times New Roman" w:eastAsia="MS Mincho" w:hAnsi="Times New Roman" w:cs="Times New Roman"/>
          <w:noProof/>
          <w:sz w:val="24"/>
          <w:szCs w:val="24"/>
          <w:lang w:eastAsia="en-US"/>
        </w:rPr>
        <w:drawing>
          <wp:inline distT="0" distB="0" distL="0" distR="0" wp14:anchorId="08219D7D" wp14:editId="0CA3739E">
            <wp:extent cx="2887345" cy="1202690"/>
            <wp:effectExtent l="0" t="0" r="8255" b="0"/>
            <wp:docPr id="12486846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07">
                      <a:extLst>
                        <a:ext uri="{28A0092B-C50C-407E-A947-70E740481C1C}">
                          <a14:useLocalDpi xmlns:a14="http://schemas.microsoft.com/office/drawing/2010/main" val="0"/>
                        </a:ext>
                      </a:extLst>
                    </a:blip>
                    <a:srcRect/>
                    <a:stretch>
                      <a:fillRect/>
                    </a:stretch>
                  </pic:blipFill>
                  <pic:spPr bwMode="auto">
                    <a:xfrm>
                      <a:off x="0" y="0"/>
                      <a:ext cx="2887345" cy="1202690"/>
                    </a:xfrm>
                    <a:prstGeom prst="rect">
                      <a:avLst/>
                    </a:prstGeom>
                    <a:noFill/>
                    <a:ln>
                      <a:noFill/>
                    </a:ln>
                  </pic:spPr>
                </pic:pic>
              </a:graphicData>
            </a:graphic>
          </wp:inline>
        </w:drawing>
      </w:r>
    </w:p>
    <w:p w14:paraId="2C758A37" w14:textId="77777777" w:rsidR="00ED397D" w:rsidRPr="00330A7E" w:rsidRDefault="00ED397D" w:rsidP="00330A7E">
      <w:pPr>
        <w:spacing w:after="120"/>
        <w:ind w:left="992"/>
        <w:jc w:val="center"/>
        <w:rPr>
          <w:rFonts w:ascii="Times New Roman" w:eastAsia="Times New Roman" w:hAnsi="Times New Roman" w:cs="Times New Roman"/>
          <w:b/>
          <w:color w:val="0000FF"/>
          <w:sz w:val="24"/>
          <w:szCs w:val="24"/>
        </w:rPr>
      </w:pPr>
      <w:r w:rsidRPr="00330A7E">
        <w:rPr>
          <w:rFonts w:ascii="Times New Roman" w:eastAsia="Times New Roman" w:hAnsi="Times New Roman" w:cs="Times New Roman"/>
          <w:b/>
          <w:color w:val="0000FF"/>
          <w:sz w:val="24"/>
          <w:szCs w:val="24"/>
        </w:rPr>
        <w:t>Lời giải</w:t>
      </w:r>
    </w:p>
    <w:p w14:paraId="34443DDE" w14:textId="77777777" w:rsidR="00ED397D" w:rsidRPr="00330A7E" w:rsidRDefault="00ED397D" w:rsidP="00330A7E">
      <w:pPr>
        <w:spacing w:after="120"/>
        <w:ind w:left="992"/>
        <w:jc w:val="both"/>
        <w:rPr>
          <w:rFonts w:ascii="Times New Roman" w:eastAsia="MS Mincho" w:hAnsi="Times New Roman" w:cs="Times New Roman"/>
          <w:sz w:val="24"/>
          <w:szCs w:val="24"/>
          <w:lang w:val="vi-VN"/>
        </w:rPr>
      </w:pPr>
      <w:r w:rsidRPr="00330A7E">
        <w:rPr>
          <w:rFonts w:ascii="Times New Roman" w:eastAsia="MS Mincho" w:hAnsi="Times New Roman" w:cs="Times New Roman"/>
          <w:sz w:val="24"/>
          <w:szCs w:val="24"/>
          <w:lang w:val="vi-VN"/>
        </w:rPr>
        <w:t xml:space="preserve">- Ta có: </w:t>
      </w:r>
      <w:r w:rsidRPr="00330A7E">
        <w:rPr>
          <w:rFonts w:ascii="Times New Roman" w:eastAsia="MS Mincho" w:hAnsi="Times New Roman" w:cs="Times New Roman"/>
          <w:position w:val="-6"/>
          <w:sz w:val="24"/>
          <w:szCs w:val="24"/>
        </w:rPr>
        <w:object w:dxaOrig="2600" w:dyaOrig="360" w14:anchorId="53AC7DFE">
          <v:shape id="_x0000_i4878" type="#_x0000_t75" style="width:129.75pt;height:18pt" o:ole="">
            <v:imagedata r:id="rId6916" o:title=""/>
          </v:shape>
          <o:OLEObject Type="Embed" ProgID="Equation.DSMT4" ShapeID="_x0000_i4878" DrawAspect="Content" ObjectID="_1796843940" r:id="rId6917"/>
        </w:object>
      </w:r>
      <w:r w:rsidRPr="00330A7E">
        <w:rPr>
          <w:rFonts w:ascii="Times New Roman" w:eastAsia="MS Mincho" w:hAnsi="Times New Roman" w:cs="Times New Roman"/>
          <w:sz w:val="24"/>
          <w:szCs w:val="24"/>
          <w:lang w:val="vi-VN"/>
        </w:rPr>
        <w:t xml:space="preserve"> (Với </w:t>
      </w:r>
      <w:r w:rsidRPr="00330A7E">
        <w:rPr>
          <w:rFonts w:ascii="Times New Roman" w:eastAsia="MS Mincho" w:hAnsi="Times New Roman" w:cs="Times New Roman"/>
          <w:position w:val="-4"/>
          <w:sz w:val="24"/>
          <w:szCs w:val="24"/>
        </w:rPr>
        <w:object w:dxaOrig="260" w:dyaOrig="240" w14:anchorId="1B6A51EB">
          <v:shape id="_x0000_i4879" type="#_x0000_t75" style="width:12.75pt;height:12.75pt" o:ole="">
            <v:imagedata r:id="rId6918" o:title=""/>
          </v:shape>
          <o:OLEObject Type="Embed" ProgID="Equation.DSMT4" ShapeID="_x0000_i4879" DrawAspect="Content" ObjectID="_1796843941" r:id="rId6919"/>
        </w:object>
      </w:r>
      <w:r w:rsidRPr="00330A7E">
        <w:rPr>
          <w:rFonts w:ascii="Times New Roman" w:eastAsia="MS Mincho" w:hAnsi="Times New Roman" w:cs="Times New Roman"/>
          <w:sz w:val="24"/>
          <w:szCs w:val="24"/>
          <w:lang w:val="vi-VN"/>
        </w:rPr>
        <w:t xml:space="preserve"> là điểm sao cho </w:t>
      </w:r>
      <w:r w:rsidRPr="00330A7E">
        <w:rPr>
          <w:rFonts w:ascii="Times New Roman" w:eastAsia="MS Mincho" w:hAnsi="Times New Roman" w:cs="Times New Roman"/>
          <w:position w:val="-4"/>
          <w:sz w:val="24"/>
          <w:szCs w:val="24"/>
        </w:rPr>
        <w:object w:dxaOrig="760" w:dyaOrig="240" w14:anchorId="58D55346">
          <v:shape id="_x0000_i4880" type="#_x0000_t75" style="width:38.25pt;height:12.75pt" o:ole="">
            <v:imagedata r:id="rId6920" o:title=""/>
          </v:shape>
          <o:OLEObject Type="Embed" ProgID="Equation.DSMT4" ShapeID="_x0000_i4880" DrawAspect="Content" ObjectID="_1796843942" r:id="rId6921"/>
        </w:object>
      </w:r>
      <w:r w:rsidRPr="00330A7E">
        <w:rPr>
          <w:rFonts w:ascii="Times New Roman" w:eastAsia="MS Mincho" w:hAnsi="Times New Roman" w:cs="Times New Roman"/>
          <w:sz w:val="24"/>
          <w:szCs w:val="24"/>
          <w:lang w:val="vi-VN"/>
        </w:rPr>
        <w:t>là hình bình hành).</w:t>
      </w:r>
    </w:p>
    <w:p w14:paraId="390637FA" w14:textId="77777777" w:rsidR="00ED397D" w:rsidRPr="00330A7E" w:rsidRDefault="00ED397D" w:rsidP="00330A7E">
      <w:pPr>
        <w:spacing w:after="120"/>
        <w:ind w:left="992"/>
        <w:jc w:val="both"/>
        <w:rPr>
          <w:rFonts w:ascii="Times New Roman" w:eastAsia="MS Mincho" w:hAnsi="Times New Roman" w:cs="Times New Roman"/>
          <w:sz w:val="24"/>
          <w:szCs w:val="24"/>
        </w:rPr>
      </w:pPr>
      <w:r w:rsidRPr="00330A7E">
        <w:rPr>
          <w:rFonts w:ascii="Times New Roman" w:eastAsia="MS Mincho" w:hAnsi="Times New Roman" w:cs="Times New Roman"/>
          <w:sz w:val="24"/>
          <w:szCs w:val="24"/>
        </w:rPr>
        <w:t xml:space="preserve">- Ta có: </w:t>
      </w:r>
      <w:r w:rsidRPr="00330A7E">
        <w:rPr>
          <w:rFonts w:ascii="Times New Roman" w:eastAsia="MS Mincho" w:hAnsi="Times New Roman" w:cs="Times New Roman"/>
          <w:position w:val="-20"/>
          <w:sz w:val="24"/>
          <w:szCs w:val="24"/>
        </w:rPr>
        <w:object w:dxaOrig="2340" w:dyaOrig="520" w14:anchorId="0AE89965">
          <v:shape id="_x0000_i4881" type="#_x0000_t75" style="width:117pt;height:26.25pt" o:ole="">
            <v:imagedata r:id="rId6922" o:title=""/>
          </v:shape>
          <o:OLEObject Type="Embed" ProgID="Equation.DSMT4" ShapeID="_x0000_i4881" DrawAspect="Content" ObjectID="_1796843943" r:id="rId6923"/>
        </w:object>
      </w:r>
    </w:p>
    <w:p w14:paraId="3E9E52DA" w14:textId="77777777" w:rsidR="00ED397D" w:rsidRPr="00330A7E" w:rsidRDefault="00ED397D" w:rsidP="00330A7E">
      <w:pPr>
        <w:spacing w:after="120"/>
        <w:ind w:left="992"/>
        <w:jc w:val="both"/>
        <w:rPr>
          <w:rFonts w:ascii="Times New Roman" w:eastAsia="MS Mincho" w:hAnsi="Times New Roman" w:cs="Times New Roman"/>
          <w:sz w:val="24"/>
          <w:szCs w:val="24"/>
        </w:rPr>
      </w:pPr>
      <w:r w:rsidRPr="00330A7E">
        <w:rPr>
          <w:rFonts w:ascii="Times New Roman" w:eastAsia="MS Mincho" w:hAnsi="Times New Roman" w:cs="Times New Roman"/>
          <w:position w:val="-20"/>
          <w:sz w:val="24"/>
          <w:szCs w:val="24"/>
        </w:rPr>
        <w:object w:dxaOrig="2380" w:dyaOrig="520" w14:anchorId="18517FED">
          <v:shape id="_x0000_i4882" type="#_x0000_t75" style="width:119.25pt;height:26.25pt" o:ole="">
            <v:imagedata r:id="rId6924" o:title=""/>
          </v:shape>
          <o:OLEObject Type="Embed" ProgID="Equation.DSMT4" ShapeID="_x0000_i4882" DrawAspect="Content" ObjectID="_1796843944" r:id="rId6925"/>
        </w:object>
      </w:r>
    </w:p>
    <w:p w14:paraId="5ADD57A6" w14:textId="77777777" w:rsidR="00ED397D" w:rsidRPr="00330A7E" w:rsidRDefault="00ED397D" w:rsidP="00330A7E">
      <w:pPr>
        <w:spacing w:after="120"/>
        <w:ind w:left="992"/>
        <w:jc w:val="both"/>
        <w:rPr>
          <w:rFonts w:ascii="Times New Roman" w:eastAsia="MS Mincho" w:hAnsi="Times New Roman" w:cs="Times New Roman"/>
          <w:sz w:val="24"/>
          <w:szCs w:val="24"/>
          <w:lang w:val="pt-BR"/>
        </w:rPr>
      </w:pPr>
      <w:r w:rsidRPr="00330A7E">
        <w:rPr>
          <w:rFonts w:ascii="Times New Roman" w:eastAsia="MS Mincho" w:hAnsi="Times New Roman" w:cs="Times New Roman"/>
          <w:sz w:val="24"/>
          <w:szCs w:val="24"/>
          <w:lang w:val="pt-BR"/>
        </w:rPr>
        <w:t xml:space="preserve">- Do </w:t>
      </w:r>
      <w:r w:rsidRPr="00330A7E">
        <w:rPr>
          <w:rFonts w:ascii="Times New Roman" w:eastAsia="MS Mincho" w:hAnsi="Times New Roman" w:cs="Times New Roman"/>
          <w:position w:val="-6"/>
          <w:sz w:val="24"/>
          <w:szCs w:val="24"/>
        </w:rPr>
        <w:object w:dxaOrig="1160" w:dyaOrig="380" w14:anchorId="09A55E79">
          <v:shape id="_x0000_i4883" type="#_x0000_t75" style="width:57.75pt;height:18.75pt" o:ole="">
            <v:imagedata r:id="rId6926" o:title=""/>
          </v:shape>
          <o:OLEObject Type="Embed" ProgID="Equation.DSMT4" ShapeID="_x0000_i4883" DrawAspect="Content" ObjectID="_1796843945" r:id="rId6927"/>
        </w:object>
      </w:r>
      <w:r w:rsidRPr="00330A7E">
        <w:rPr>
          <w:rFonts w:ascii="Times New Roman" w:eastAsia="MS Mincho" w:hAnsi="Times New Roman" w:cs="Times New Roman"/>
          <w:sz w:val="24"/>
          <w:szCs w:val="24"/>
          <w:lang w:val="pt-BR"/>
        </w:rPr>
        <w:t xml:space="preserve"> nên </w:t>
      </w:r>
      <w:r w:rsidRPr="00330A7E">
        <w:rPr>
          <w:rFonts w:ascii="Times New Roman" w:eastAsia="MS Mincho" w:hAnsi="Times New Roman" w:cs="Times New Roman"/>
          <w:position w:val="-4"/>
          <w:sz w:val="24"/>
          <w:szCs w:val="24"/>
        </w:rPr>
        <w:object w:dxaOrig="720" w:dyaOrig="260" w14:anchorId="2826045A">
          <v:shape id="_x0000_i4884" type="#_x0000_t75" style="width:36.75pt;height:12.75pt" o:ole="">
            <v:imagedata r:id="rId6928" o:title=""/>
          </v:shape>
          <o:OLEObject Type="Embed" ProgID="Equation.DSMT4" ShapeID="_x0000_i4884" DrawAspect="Content" ObjectID="_1796843946" r:id="rId6929"/>
        </w:object>
      </w:r>
      <w:r w:rsidRPr="00330A7E">
        <w:rPr>
          <w:rFonts w:ascii="Times New Roman" w:eastAsia="MS Mincho" w:hAnsi="Times New Roman" w:cs="Times New Roman"/>
          <w:sz w:val="24"/>
          <w:szCs w:val="24"/>
          <w:lang w:val="pt-BR"/>
        </w:rPr>
        <w:t xml:space="preserve"> là tam giác đều. Khi đó: </w:t>
      </w:r>
      <w:r w:rsidRPr="00330A7E">
        <w:rPr>
          <w:rFonts w:ascii="Times New Roman" w:eastAsia="MS Mincho" w:hAnsi="Times New Roman" w:cs="Times New Roman"/>
          <w:position w:val="-24"/>
          <w:sz w:val="24"/>
          <w:szCs w:val="24"/>
        </w:rPr>
        <w:object w:dxaOrig="2240" w:dyaOrig="700" w14:anchorId="5581B39B">
          <v:shape id="_x0000_i4885" type="#_x0000_t75" style="width:111.75pt;height:35.25pt" o:ole="">
            <v:imagedata r:id="rId6930" o:title=""/>
          </v:shape>
          <o:OLEObject Type="Embed" ProgID="Equation.DSMT4" ShapeID="_x0000_i4885" DrawAspect="Content" ObjectID="_1796843947" r:id="rId6931"/>
        </w:object>
      </w:r>
    </w:p>
    <w:p w14:paraId="78786F11" w14:textId="77777777" w:rsidR="00ED397D" w:rsidRPr="00330A7E" w:rsidRDefault="00ED397D" w:rsidP="00330A7E">
      <w:pPr>
        <w:spacing w:after="120"/>
        <w:ind w:left="992"/>
        <w:jc w:val="both"/>
        <w:rPr>
          <w:rFonts w:ascii="Times New Roman" w:eastAsia="MS Mincho" w:hAnsi="Times New Roman" w:cs="Times New Roman"/>
          <w:sz w:val="24"/>
          <w:szCs w:val="24"/>
          <w:lang w:val="pt-BR"/>
        </w:rPr>
      </w:pPr>
      <w:r w:rsidRPr="00330A7E">
        <w:rPr>
          <w:rFonts w:ascii="Times New Roman" w:eastAsia="MS Mincho" w:hAnsi="Times New Roman" w:cs="Times New Roman"/>
          <w:sz w:val="24"/>
          <w:szCs w:val="24"/>
          <w:lang w:val="pt-BR"/>
        </w:rPr>
        <w:t xml:space="preserve">- Do ô tô đứng yên nên </w:t>
      </w:r>
      <w:r w:rsidRPr="00330A7E">
        <w:rPr>
          <w:rFonts w:ascii="Times New Roman" w:eastAsia="MS Mincho" w:hAnsi="Times New Roman" w:cs="Times New Roman"/>
          <w:position w:val="-6"/>
          <w:sz w:val="24"/>
          <w:szCs w:val="24"/>
        </w:rPr>
        <w:object w:dxaOrig="1640" w:dyaOrig="360" w14:anchorId="6BD42303">
          <v:shape id="_x0000_i4886" type="#_x0000_t75" style="width:81.75pt;height:18pt" o:ole="">
            <v:imagedata r:id="rId6932" o:title=""/>
          </v:shape>
          <o:OLEObject Type="Embed" ProgID="Equation.DSMT4" ShapeID="_x0000_i4886" DrawAspect="Content" ObjectID="_1796843948" r:id="rId6933"/>
        </w:object>
      </w:r>
    </w:p>
    <w:p w14:paraId="3F49D15E" w14:textId="77777777" w:rsidR="00ED397D" w:rsidRPr="00330A7E" w:rsidRDefault="00ED397D" w:rsidP="00330A7E">
      <w:pPr>
        <w:spacing w:after="120"/>
        <w:ind w:left="992"/>
        <w:jc w:val="both"/>
        <w:rPr>
          <w:rFonts w:ascii="Times New Roman" w:eastAsia="MS Mincho" w:hAnsi="Times New Roman" w:cs="Times New Roman"/>
          <w:sz w:val="24"/>
          <w:szCs w:val="24"/>
          <w:lang w:val="pt-BR"/>
        </w:rPr>
      </w:pPr>
      <w:r w:rsidRPr="00330A7E">
        <w:rPr>
          <w:rFonts w:ascii="Times New Roman" w:eastAsia="MS Mincho" w:hAnsi="Times New Roman" w:cs="Times New Roman"/>
          <w:sz w:val="24"/>
          <w:szCs w:val="24"/>
          <w:lang w:val="pt-BR"/>
        </w:rPr>
        <w:t xml:space="preserve">Suy ra: </w:t>
      </w:r>
      <w:r w:rsidRPr="00330A7E">
        <w:rPr>
          <w:rFonts w:ascii="Times New Roman" w:eastAsia="MS Mincho" w:hAnsi="Times New Roman" w:cs="Times New Roman"/>
          <w:position w:val="-20"/>
          <w:sz w:val="24"/>
          <w:szCs w:val="24"/>
        </w:rPr>
        <w:object w:dxaOrig="6100" w:dyaOrig="520" w14:anchorId="445024E6">
          <v:shape id="_x0000_i4887" type="#_x0000_t75" style="width:305.25pt;height:26.25pt" o:ole="">
            <v:imagedata r:id="rId6934" o:title=""/>
          </v:shape>
          <o:OLEObject Type="Embed" ProgID="Equation.DSMT4" ShapeID="_x0000_i4887" DrawAspect="Content" ObjectID="_1796843949" r:id="rId6935"/>
        </w:object>
      </w:r>
    </w:p>
    <w:p w14:paraId="0DF1D619" w14:textId="77777777" w:rsidR="00ED397D" w:rsidRPr="00330A7E" w:rsidRDefault="00ED397D" w:rsidP="00330A7E">
      <w:pPr>
        <w:spacing w:after="120"/>
        <w:ind w:left="992"/>
        <w:jc w:val="both"/>
        <w:rPr>
          <w:rFonts w:ascii="Times New Roman" w:eastAsia="MS Mincho" w:hAnsi="Times New Roman" w:cs="Times New Roman"/>
          <w:sz w:val="24"/>
          <w:szCs w:val="24"/>
          <w:lang w:val="pt-BR"/>
        </w:rPr>
      </w:pPr>
      <w:r w:rsidRPr="00330A7E">
        <w:rPr>
          <w:rFonts w:ascii="Times New Roman" w:eastAsia="MS Mincho" w:hAnsi="Times New Roman" w:cs="Times New Roman"/>
          <w:sz w:val="24"/>
          <w:szCs w:val="24"/>
          <w:lang w:val="pt-BR"/>
        </w:rPr>
        <w:t xml:space="preserve">Vậy cường độ của </w:t>
      </w:r>
      <w:r w:rsidRPr="00330A7E">
        <w:rPr>
          <w:rFonts w:ascii="Times New Roman" w:eastAsia="MS Mincho" w:hAnsi="Times New Roman" w:cs="Times New Roman"/>
          <w:position w:val="-12"/>
          <w:sz w:val="24"/>
          <w:szCs w:val="24"/>
        </w:rPr>
        <w:object w:dxaOrig="279" w:dyaOrig="420" w14:anchorId="51A45A4E">
          <v:shape id="_x0000_i4888" type="#_x0000_t75" style="width:14.25pt;height:21pt" o:ole="">
            <v:imagedata r:id="rId6936" o:title=""/>
          </v:shape>
          <o:OLEObject Type="Embed" ProgID="Equation.DSMT4" ShapeID="_x0000_i4888" DrawAspect="Content" ObjectID="_1796843950" r:id="rId6937"/>
        </w:object>
      </w:r>
      <w:r w:rsidRPr="00330A7E">
        <w:rPr>
          <w:rFonts w:ascii="Times New Roman" w:eastAsia="MS Mincho" w:hAnsi="Times New Roman" w:cs="Times New Roman"/>
          <w:sz w:val="24"/>
          <w:szCs w:val="24"/>
          <w:lang w:val="pt-BR"/>
        </w:rPr>
        <w:t xml:space="preserve">là </w:t>
      </w:r>
      <w:r w:rsidRPr="00330A7E">
        <w:rPr>
          <w:rFonts w:ascii="Times New Roman" w:eastAsia="MS Mincho" w:hAnsi="Times New Roman" w:cs="Times New Roman"/>
          <w:position w:val="-16"/>
          <w:sz w:val="24"/>
          <w:szCs w:val="24"/>
        </w:rPr>
        <w:object w:dxaOrig="1680" w:dyaOrig="480" w14:anchorId="29293881">
          <v:shape id="_x0000_i4889" type="#_x0000_t75" style="width:84.75pt;height:24pt" o:ole="">
            <v:imagedata r:id="rId6938" o:title=""/>
          </v:shape>
          <o:OLEObject Type="Embed" ProgID="Equation.DSMT4" ShapeID="_x0000_i4889" DrawAspect="Content" ObjectID="_1796843951" r:id="rId6939"/>
        </w:object>
      </w:r>
      <w:r w:rsidRPr="00330A7E">
        <w:rPr>
          <w:rFonts w:ascii="Times New Roman" w:eastAsia="MS Mincho" w:hAnsi="Times New Roman" w:cs="Times New Roman"/>
          <w:sz w:val="24"/>
          <w:szCs w:val="24"/>
          <w:lang w:val="pt-BR"/>
        </w:rPr>
        <w:t>.</w:t>
      </w:r>
    </w:p>
    <w:p w14:paraId="11AF337C" w14:textId="77777777" w:rsidR="00ED397D" w:rsidRPr="00330A7E" w:rsidRDefault="00ED397D" w:rsidP="00330A7E">
      <w:pPr>
        <w:spacing w:after="120"/>
        <w:ind w:left="992"/>
        <w:jc w:val="both"/>
        <w:rPr>
          <w:rFonts w:ascii="Times New Roman" w:eastAsia="MS Mincho" w:hAnsi="Times New Roman" w:cs="Times New Roman"/>
          <w:b/>
          <w:bCs/>
          <w:color w:val="FF0000"/>
          <w:sz w:val="24"/>
          <w:szCs w:val="24"/>
        </w:rPr>
      </w:pPr>
      <w:r w:rsidRPr="00330A7E">
        <w:rPr>
          <w:rFonts w:ascii="Times New Roman" w:eastAsia="MS Mincho" w:hAnsi="Times New Roman" w:cs="Times New Roman"/>
          <w:b/>
          <w:bCs/>
          <w:color w:val="FF0000"/>
          <w:sz w:val="24"/>
          <w:szCs w:val="24"/>
          <w:lang w:val="vi-VN"/>
        </w:rPr>
        <w:t xml:space="preserve">Đáp số: </w:t>
      </w:r>
      <w:r w:rsidRPr="00330A7E">
        <w:rPr>
          <w:rFonts w:ascii="Times New Roman" w:eastAsia="MS Mincho" w:hAnsi="Times New Roman" w:cs="Times New Roman"/>
          <w:b/>
          <w:bCs/>
          <w:color w:val="FF0000"/>
          <w:position w:val="-8"/>
          <w:sz w:val="24"/>
          <w:szCs w:val="24"/>
        </w:rPr>
        <w:object w:dxaOrig="499" w:dyaOrig="300" w14:anchorId="2D69825C">
          <v:shape id="_x0000_i4890" type="#_x0000_t75" style="width:24.75pt;height:15pt" o:ole="">
            <v:imagedata r:id="rId6940" o:title=""/>
          </v:shape>
          <o:OLEObject Type="Embed" ProgID="Equation.DSMT4" ShapeID="_x0000_i4890" DrawAspect="Content" ObjectID="_1796843952" r:id="rId6941"/>
        </w:object>
      </w:r>
    </w:p>
    <w:p w14:paraId="0956CA95" w14:textId="77777777" w:rsidR="00ED397D" w:rsidRPr="00330A7E" w:rsidRDefault="00ED397D" w:rsidP="000E1E56">
      <w:pPr>
        <w:numPr>
          <w:ilvl w:val="0"/>
          <w:numId w:val="58"/>
        </w:numPr>
        <w:tabs>
          <w:tab w:val="left" w:pos="992"/>
        </w:tabs>
        <w:spacing w:before="120" w:after="0"/>
        <w:contextualSpacing/>
        <w:jc w:val="both"/>
        <w:rPr>
          <w:rFonts w:ascii="Times New Roman" w:eastAsia="MS Mincho" w:hAnsi="Times New Roman" w:cs="Times New Roman"/>
          <w:sz w:val="24"/>
          <w:szCs w:val="24"/>
          <w:lang w:val="nl-NL"/>
        </w:rPr>
      </w:pPr>
      <w:r w:rsidRPr="00330A7E">
        <w:rPr>
          <w:rFonts w:ascii="Times New Roman" w:eastAsia="MS Mincho" w:hAnsi="Times New Roman" w:cs="Times New Roman"/>
          <w:sz w:val="24"/>
          <w:szCs w:val="24"/>
        </w:rPr>
        <w:t xml:space="preserve">Lớp </w:t>
      </w:r>
      <w:r w:rsidRPr="00330A7E">
        <w:rPr>
          <w:rFonts w:ascii="Times New Roman" w:eastAsia="MS Mincho" w:hAnsi="Times New Roman" w:cs="Times New Roman"/>
          <w:position w:val="-6"/>
          <w:sz w:val="24"/>
          <w:szCs w:val="24"/>
        </w:rPr>
        <w:object w:dxaOrig="460" w:dyaOrig="279" w14:anchorId="43BAC090">
          <v:shape id="_x0000_i4891" type="#_x0000_t75" style="width:23.25pt;height:14.25pt" o:ole="">
            <v:imagedata r:id="rId6942" o:title=""/>
          </v:shape>
          <o:OLEObject Type="Embed" ProgID="Equation.DSMT4" ShapeID="_x0000_i4891" DrawAspect="Content" ObjectID="_1796843953" r:id="rId6943"/>
        </w:object>
      </w:r>
      <w:r w:rsidRPr="00330A7E">
        <w:rPr>
          <w:rFonts w:ascii="Times New Roman" w:eastAsia="MS Mincho" w:hAnsi="Times New Roman" w:cs="Times New Roman"/>
          <w:sz w:val="24"/>
          <w:szCs w:val="24"/>
          <w:lang w:val="nl-NL"/>
        </w:rPr>
        <w:t xml:space="preserve"> </w:t>
      </w:r>
      <w:r w:rsidRPr="00330A7E">
        <w:rPr>
          <w:rFonts w:ascii="Times New Roman" w:eastAsia="MS Mincho" w:hAnsi="Times New Roman" w:cs="Times New Roman"/>
          <w:sz w:val="24"/>
          <w:szCs w:val="24"/>
        </w:rPr>
        <w:t xml:space="preserve">có tỉ lệ học sinh học giỏi môn Toán là </w:t>
      </w:r>
      <w:r w:rsidRPr="00330A7E">
        <w:rPr>
          <w:rFonts w:ascii="Times New Roman" w:eastAsia="MS Mincho" w:hAnsi="Times New Roman" w:cs="Times New Roman"/>
          <w:position w:val="-6"/>
          <w:sz w:val="24"/>
          <w:szCs w:val="24"/>
        </w:rPr>
        <w:object w:dxaOrig="520" w:dyaOrig="279" w14:anchorId="6E7A368A">
          <v:shape id="_x0000_i4892" type="#_x0000_t75" style="width:26.25pt;height:14.25pt" o:ole="">
            <v:imagedata r:id="rId6944" o:title=""/>
          </v:shape>
          <o:OLEObject Type="Embed" ProgID="Equation.DSMT4" ShapeID="_x0000_i4892" DrawAspect="Content" ObjectID="_1796843954" r:id="rId6945"/>
        </w:object>
      </w:r>
      <w:r w:rsidRPr="00330A7E">
        <w:rPr>
          <w:rFonts w:ascii="Times New Roman" w:eastAsia="MS Mincho" w:hAnsi="Times New Roman" w:cs="Times New Roman"/>
          <w:sz w:val="24"/>
          <w:szCs w:val="24"/>
        </w:rPr>
        <w:t xml:space="preserve">. Tỉ lệ học sinh học giỏi môn Anh Văn trong số học sinh học giỏi môn Toán là </w:t>
      </w:r>
      <w:r w:rsidRPr="00330A7E">
        <w:rPr>
          <w:rFonts w:ascii="Times New Roman" w:eastAsia="MS Mincho" w:hAnsi="Times New Roman" w:cs="Times New Roman"/>
          <w:position w:val="-6"/>
          <w:sz w:val="24"/>
          <w:szCs w:val="24"/>
        </w:rPr>
        <w:object w:dxaOrig="520" w:dyaOrig="279" w14:anchorId="618B515B">
          <v:shape id="_x0000_i4893" type="#_x0000_t75" style="width:26.25pt;height:14.25pt" o:ole="">
            <v:imagedata r:id="rId6946" o:title=""/>
          </v:shape>
          <o:OLEObject Type="Embed" ProgID="Equation.DSMT4" ShapeID="_x0000_i4893" DrawAspect="Content" ObjectID="_1796843955" r:id="rId6947"/>
        </w:object>
      </w:r>
      <w:r w:rsidRPr="00330A7E">
        <w:rPr>
          <w:rFonts w:ascii="Times New Roman" w:eastAsia="MS Mincho" w:hAnsi="Times New Roman" w:cs="Times New Roman"/>
          <w:sz w:val="24"/>
          <w:szCs w:val="24"/>
        </w:rPr>
        <w:t xml:space="preserve">, trong số học sinh không giỏi môn Toán là </w:t>
      </w:r>
      <w:r w:rsidRPr="00330A7E">
        <w:rPr>
          <w:rFonts w:ascii="Times New Roman" w:eastAsia="MS Mincho" w:hAnsi="Times New Roman" w:cs="Times New Roman"/>
          <w:position w:val="-6"/>
          <w:sz w:val="24"/>
          <w:szCs w:val="24"/>
        </w:rPr>
        <w:object w:dxaOrig="499" w:dyaOrig="279" w14:anchorId="38BCE866">
          <v:shape id="_x0000_i4894" type="#_x0000_t75" style="width:24.75pt;height:14.25pt" o:ole="">
            <v:imagedata r:id="rId6948" o:title=""/>
          </v:shape>
          <o:OLEObject Type="Embed" ProgID="Equation.DSMT4" ShapeID="_x0000_i4894" DrawAspect="Content" ObjectID="_1796843956" r:id="rId6949"/>
        </w:object>
      </w:r>
      <w:r w:rsidRPr="00330A7E">
        <w:rPr>
          <w:rFonts w:ascii="Times New Roman" w:eastAsia="MS Mincho" w:hAnsi="Times New Roman" w:cs="Times New Roman"/>
          <w:sz w:val="24"/>
          <w:szCs w:val="24"/>
        </w:rPr>
        <w:t xml:space="preserve">. Chọn ngẫu nhiên một học sinh lớp </w:t>
      </w:r>
      <w:r w:rsidRPr="00330A7E">
        <w:rPr>
          <w:rFonts w:ascii="Times New Roman" w:eastAsia="MS Mincho" w:hAnsi="Times New Roman" w:cs="Times New Roman"/>
          <w:position w:val="-6"/>
          <w:sz w:val="24"/>
          <w:szCs w:val="24"/>
        </w:rPr>
        <w:object w:dxaOrig="460" w:dyaOrig="279" w14:anchorId="422C70D0">
          <v:shape id="_x0000_i4895" type="#_x0000_t75" style="width:23.25pt;height:14.25pt" o:ole="">
            <v:imagedata r:id="rId6950" o:title=""/>
          </v:shape>
          <o:OLEObject Type="Embed" ProgID="Equation.DSMT4" ShapeID="_x0000_i4895" DrawAspect="Content" ObjectID="_1796843957" r:id="rId6951"/>
        </w:object>
      </w:r>
      <w:r w:rsidRPr="00330A7E">
        <w:rPr>
          <w:rFonts w:ascii="Times New Roman" w:eastAsia="MS Mincho" w:hAnsi="Times New Roman" w:cs="Times New Roman"/>
          <w:position w:val="-10"/>
          <w:sz w:val="24"/>
          <w:szCs w:val="24"/>
          <w:lang w:val="nl-NL"/>
        </w:rPr>
        <w:t xml:space="preserve"> </w:t>
      </w:r>
      <w:r w:rsidRPr="00330A7E">
        <w:rPr>
          <w:rFonts w:ascii="Times New Roman" w:eastAsia="MS Mincho" w:hAnsi="Times New Roman" w:cs="Times New Roman"/>
          <w:sz w:val="24"/>
          <w:szCs w:val="24"/>
        </w:rPr>
        <w:t xml:space="preserve">tham dự trại hè toàn quốc tại Nha Trang. </w:t>
      </w:r>
      <w:r w:rsidRPr="00330A7E">
        <w:rPr>
          <w:rFonts w:ascii="Times New Roman" w:eastAsia="MS Mincho" w:hAnsi="Times New Roman" w:cs="Times New Roman"/>
          <w:sz w:val="24"/>
          <w:szCs w:val="24"/>
          <w:lang w:val="nl-NL"/>
        </w:rPr>
        <w:t>Tính xác suất học sinh được chọn giỏi môn Anh Văn. Kết quả làm tròn đến hàng phần trăm.</w:t>
      </w:r>
    </w:p>
    <w:p w14:paraId="61A661E3" w14:textId="77777777" w:rsidR="00ED397D" w:rsidRPr="00330A7E" w:rsidRDefault="00ED397D" w:rsidP="00330A7E">
      <w:pPr>
        <w:ind w:left="992"/>
        <w:jc w:val="center"/>
        <w:rPr>
          <w:rFonts w:ascii="Times New Roman" w:eastAsia="MS Mincho" w:hAnsi="Times New Roman" w:cs="Times New Roman"/>
          <w:color w:val="0000FF"/>
          <w:sz w:val="24"/>
          <w:szCs w:val="24"/>
        </w:rPr>
      </w:pPr>
      <w:r w:rsidRPr="00330A7E">
        <w:rPr>
          <w:rFonts w:ascii="Times New Roman" w:eastAsia="MS Mincho" w:hAnsi="Times New Roman" w:cs="Times New Roman"/>
          <w:b/>
          <w:color w:val="0000FF"/>
          <w:sz w:val="24"/>
          <w:szCs w:val="24"/>
        </w:rPr>
        <w:t>Lời giải</w:t>
      </w:r>
    </w:p>
    <w:p w14:paraId="47061E4D" w14:textId="77777777" w:rsidR="00ED397D" w:rsidRPr="00330A7E" w:rsidRDefault="00ED397D" w:rsidP="00330A7E">
      <w:pPr>
        <w:ind w:left="992"/>
        <w:rPr>
          <w:rFonts w:ascii="Times New Roman" w:eastAsia="MS Mincho" w:hAnsi="Times New Roman" w:cs="Times New Roman"/>
          <w:sz w:val="24"/>
          <w:szCs w:val="24"/>
        </w:rPr>
      </w:pPr>
      <w:r w:rsidRPr="00330A7E">
        <w:rPr>
          <w:rFonts w:ascii="Times New Roman" w:eastAsia="MS Mincho" w:hAnsi="Times New Roman" w:cs="Times New Roman"/>
          <w:sz w:val="24"/>
          <w:szCs w:val="24"/>
        </w:rPr>
        <w:t xml:space="preserve">Gọi </w:t>
      </w:r>
      <w:r w:rsidRPr="00330A7E">
        <w:rPr>
          <w:rFonts w:ascii="Times New Roman" w:eastAsia="MS Mincho" w:hAnsi="Times New Roman" w:cs="Times New Roman"/>
          <w:position w:val="-4"/>
          <w:sz w:val="24"/>
          <w:szCs w:val="24"/>
        </w:rPr>
        <w:object w:dxaOrig="240" w:dyaOrig="240" w14:anchorId="3DF0BAA6">
          <v:shape id="_x0000_i4896" type="#_x0000_t75" style="width:12.75pt;height:12.75pt" o:ole="">
            <v:imagedata r:id="rId6952" o:title=""/>
          </v:shape>
          <o:OLEObject Type="Embed" ProgID="Equation.DSMT4" ShapeID="_x0000_i4896" DrawAspect="Content" ObjectID="_1796843958" r:id="rId6953"/>
        </w:object>
      </w:r>
      <w:r w:rsidRPr="00330A7E">
        <w:rPr>
          <w:rFonts w:ascii="Times New Roman" w:eastAsia="MS Mincho" w:hAnsi="Times New Roman" w:cs="Times New Roman"/>
          <w:sz w:val="24"/>
          <w:szCs w:val="24"/>
        </w:rPr>
        <w:t xml:space="preserve"> là biến cố: “ Học sinh học giỏi môn Toán” suy ra</w:t>
      </w:r>
    </w:p>
    <w:p w14:paraId="50C54BD6" w14:textId="77777777" w:rsidR="00ED397D" w:rsidRPr="00330A7E" w:rsidRDefault="00ED397D" w:rsidP="00330A7E">
      <w:pPr>
        <w:ind w:left="992"/>
        <w:rPr>
          <w:rFonts w:ascii="Times New Roman" w:eastAsia="MS Mincho" w:hAnsi="Times New Roman" w:cs="Times New Roman"/>
          <w:sz w:val="24"/>
          <w:szCs w:val="24"/>
        </w:rPr>
      </w:pPr>
      <w:r w:rsidRPr="00330A7E">
        <w:rPr>
          <w:rFonts w:ascii="Times New Roman" w:eastAsia="MS Mincho" w:hAnsi="Times New Roman" w:cs="Times New Roman"/>
          <w:position w:val="-4"/>
          <w:sz w:val="24"/>
          <w:szCs w:val="24"/>
        </w:rPr>
        <w:object w:dxaOrig="240" w:dyaOrig="340" w14:anchorId="57353909">
          <v:shape id="_x0000_i4897" type="#_x0000_t75" style="width:12.75pt;height:17.25pt" o:ole="">
            <v:imagedata r:id="rId6954" o:title=""/>
          </v:shape>
          <o:OLEObject Type="Embed" ProgID="Equation.DSMT4" ShapeID="_x0000_i4897" DrawAspect="Content" ObjectID="_1796843959" r:id="rId6955"/>
        </w:object>
      </w:r>
      <w:r w:rsidRPr="00330A7E">
        <w:rPr>
          <w:rFonts w:ascii="Times New Roman" w:eastAsia="MS Mincho" w:hAnsi="Times New Roman" w:cs="Times New Roman"/>
          <w:sz w:val="24"/>
          <w:szCs w:val="24"/>
        </w:rPr>
        <w:t xml:space="preserve"> là biến cố: “Học sinh không học giỏi môn Toán”</w:t>
      </w:r>
    </w:p>
    <w:p w14:paraId="3BFB1EBE" w14:textId="77777777" w:rsidR="00ED397D" w:rsidRPr="00330A7E" w:rsidRDefault="00ED397D" w:rsidP="00330A7E">
      <w:pPr>
        <w:ind w:left="992"/>
        <w:rPr>
          <w:rFonts w:ascii="Times New Roman" w:eastAsia="MS Mincho" w:hAnsi="Times New Roman" w:cs="Times New Roman"/>
          <w:sz w:val="24"/>
          <w:szCs w:val="24"/>
        </w:rPr>
      </w:pPr>
      <w:r w:rsidRPr="00330A7E">
        <w:rPr>
          <w:rFonts w:ascii="Times New Roman" w:eastAsia="MS Mincho" w:hAnsi="Times New Roman" w:cs="Times New Roman"/>
          <w:sz w:val="24"/>
          <w:szCs w:val="24"/>
        </w:rPr>
        <w:t xml:space="preserve">Gọi </w:t>
      </w:r>
      <w:r w:rsidRPr="00330A7E">
        <w:rPr>
          <w:rFonts w:ascii="Times New Roman" w:eastAsia="MS Mincho" w:hAnsi="Times New Roman" w:cs="Times New Roman"/>
          <w:position w:val="-4"/>
          <w:sz w:val="24"/>
          <w:szCs w:val="24"/>
        </w:rPr>
        <w:object w:dxaOrig="240" w:dyaOrig="240" w14:anchorId="2FD9FA18">
          <v:shape id="_x0000_i4898" type="#_x0000_t75" style="width:12.75pt;height:12.75pt" o:ole="">
            <v:imagedata r:id="rId6956" o:title=""/>
          </v:shape>
          <o:OLEObject Type="Embed" ProgID="Equation.DSMT4" ShapeID="_x0000_i4898" DrawAspect="Content" ObjectID="_1796843960" r:id="rId6957"/>
        </w:object>
      </w:r>
      <w:r w:rsidRPr="00330A7E">
        <w:rPr>
          <w:rFonts w:ascii="Times New Roman" w:eastAsia="MS Mincho" w:hAnsi="Times New Roman" w:cs="Times New Roman"/>
          <w:sz w:val="24"/>
          <w:szCs w:val="24"/>
        </w:rPr>
        <w:t xml:space="preserve"> là biến cố: “Học sinh học giỏi môn Anh Văn”</w:t>
      </w:r>
    </w:p>
    <w:p w14:paraId="2BD73C3C" w14:textId="77777777" w:rsidR="00ED397D" w:rsidRPr="00330A7E" w:rsidRDefault="00ED397D" w:rsidP="00330A7E">
      <w:pPr>
        <w:ind w:left="992"/>
        <w:rPr>
          <w:rFonts w:ascii="Times New Roman" w:eastAsia="MS Mincho" w:hAnsi="Times New Roman" w:cs="Times New Roman"/>
          <w:sz w:val="24"/>
          <w:szCs w:val="24"/>
        </w:rPr>
      </w:pPr>
      <w:r w:rsidRPr="00330A7E">
        <w:rPr>
          <w:rFonts w:ascii="Times New Roman" w:eastAsia="MS Mincho" w:hAnsi="Times New Roman" w:cs="Times New Roman"/>
          <w:sz w:val="24"/>
          <w:szCs w:val="24"/>
        </w:rPr>
        <w:t>Để học sinh được chọn là học sinh giỏi môn Toán thì học sinh đó hoặc giỏi môn Anh Văn hoặc không giỏi môn Anh Văn.</w:t>
      </w:r>
    </w:p>
    <w:p w14:paraId="7B2EA222" w14:textId="77777777" w:rsidR="00ED397D" w:rsidRPr="00330A7E" w:rsidRDefault="00ED397D" w:rsidP="00330A7E">
      <w:pPr>
        <w:shd w:val="clear" w:color="auto" w:fill="FFFFFF"/>
        <w:spacing w:after="0"/>
        <w:ind w:left="992"/>
        <w:jc w:val="both"/>
        <w:rPr>
          <w:rFonts w:ascii="Times New Roman" w:eastAsia="Times New Roman" w:hAnsi="Times New Roman" w:cs="Times New Roman"/>
          <w:color w:val="000000"/>
          <w:sz w:val="24"/>
          <w:szCs w:val="24"/>
        </w:rPr>
      </w:pPr>
      <w:r w:rsidRPr="00330A7E">
        <w:rPr>
          <w:rFonts w:ascii="Times New Roman" w:eastAsia="Times New Roman" w:hAnsi="Times New Roman" w:cs="Times New Roman"/>
          <w:sz w:val="24"/>
          <w:szCs w:val="24"/>
        </w:rPr>
        <w:t xml:space="preserve">Ta có </w:t>
      </w:r>
      <w:r w:rsidRPr="00330A7E">
        <w:rPr>
          <w:rFonts w:ascii="Times New Roman" w:eastAsia="Times New Roman" w:hAnsi="Times New Roman" w:cs="Times New Roman"/>
          <w:position w:val="-20"/>
          <w:sz w:val="24"/>
          <w:szCs w:val="24"/>
        </w:rPr>
        <w:object w:dxaOrig="2680" w:dyaOrig="520" w14:anchorId="585C2CCE">
          <v:shape id="_x0000_i4899" type="#_x0000_t75" style="width:134.25pt;height:26.25pt" o:ole="">
            <v:imagedata r:id="rId6958" o:title=""/>
          </v:shape>
          <o:OLEObject Type="Embed" ProgID="Equation.DSMT4" ShapeID="_x0000_i4899" DrawAspect="Content" ObjectID="_1796843961" r:id="rId6959"/>
        </w:object>
      </w:r>
    </w:p>
    <w:p w14:paraId="470EF879" w14:textId="77777777" w:rsidR="00ED397D" w:rsidRPr="00330A7E" w:rsidRDefault="00ED397D" w:rsidP="00330A7E">
      <w:pPr>
        <w:shd w:val="clear" w:color="auto" w:fill="FFFFFF"/>
        <w:spacing w:after="0"/>
        <w:ind w:left="992"/>
        <w:jc w:val="both"/>
        <w:rPr>
          <w:rFonts w:ascii="Times New Roman" w:eastAsia="Times New Roman" w:hAnsi="Times New Roman" w:cs="Times New Roman"/>
          <w:sz w:val="24"/>
          <w:szCs w:val="24"/>
          <w:lang w:val="nl-NL"/>
        </w:rPr>
      </w:pPr>
      <w:r w:rsidRPr="00330A7E">
        <w:rPr>
          <w:rFonts w:ascii="Times New Roman" w:eastAsia="Times New Roman" w:hAnsi="Times New Roman" w:cs="Times New Roman"/>
          <w:position w:val="-16"/>
          <w:sz w:val="24"/>
          <w:szCs w:val="24"/>
        </w:rPr>
        <w:object w:dxaOrig="1480" w:dyaOrig="440" w14:anchorId="632FBC9E">
          <v:shape id="_x0000_i4900" type="#_x0000_t75" style="width:74.25pt;height:21.75pt" o:ole="">
            <v:imagedata r:id="rId6960" o:title=""/>
          </v:shape>
          <o:OLEObject Type="Embed" ProgID="Equation.DSMT4" ShapeID="_x0000_i4900" DrawAspect="Content" ObjectID="_1796843962" r:id="rId6961"/>
        </w:object>
      </w:r>
    </w:p>
    <w:p w14:paraId="245F1931" w14:textId="77777777" w:rsidR="00ED397D" w:rsidRPr="00330A7E" w:rsidRDefault="00ED397D" w:rsidP="00330A7E">
      <w:pPr>
        <w:shd w:val="clear" w:color="auto" w:fill="FFFFFF"/>
        <w:spacing w:after="0"/>
        <w:ind w:left="992"/>
        <w:jc w:val="both"/>
        <w:rPr>
          <w:rFonts w:ascii="Times New Roman" w:eastAsia="Times New Roman" w:hAnsi="Times New Roman" w:cs="Times New Roman"/>
          <w:sz w:val="24"/>
          <w:szCs w:val="24"/>
          <w:lang w:val="nl-NL"/>
        </w:rPr>
      </w:pPr>
      <w:r w:rsidRPr="00330A7E">
        <w:rPr>
          <w:rFonts w:ascii="Times New Roman" w:eastAsia="Times New Roman" w:hAnsi="Times New Roman" w:cs="Times New Roman"/>
          <w:position w:val="-20"/>
          <w:sz w:val="24"/>
          <w:szCs w:val="24"/>
        </w:rPr>
        <w:object w:dxaOrig="1560" w:dyaOrig="520" w14:anchorId="3963D4D0">
          <v:shape id="_x0000_i4901" type="#_x0000_t75" style="width:78pt;height:26.25pt" o:ole="">
            <v:imagedata r:id="rId6962" o:title=""/>
          </v:shape>
          <o:OLEObject Type="Embed" ProgID="Equation.DSMT4" ShapeID="_x0000_i4901" DrawAspect="Content" ObjectID="_1796843963" r:id="rId6963"/>
        </w:object>
      </w:r>
    </w:p>
    <w:p w14:paraId="6F564178" w14:textId="77777777" w:rsidR="00ED397D" w:rsidRPr="00330A7E" w:rsidRDefault="00ED397D" w:rsidP="00330A7E">
      <w:pPr>
        <w:ind w:left="992"/>
        <w:rPr>
          <w:rFonts w:ascii="Times New Roman" w:eastAsia="MS Mincho" w:hAnsi="Times New Roman" w:cs="Times New Roman"/>
          <w:sz w:val="24"/>
          <w:szCs w:val="24"/>
          <w:lang w:val="nl-NL"/>
        </w:rPr>
      </w:pPr>
      <w:r w:rsidRPr="00330A7E">
        <w:rPr>
          <w:rFonts w:ascii="Times New Roman" w:eastAsia="MS Mincho" w:hAnsi="Times New Roman" w:cs="Times New Roman"/>
          <w:sz w:val="24"/>
          <w:szCs w:val="24"/>
        </w:rPr>
        <w:t xml:space="preserve">Vậy </w:t>
      </w:r>
      <w:r w:rsidRPr="00330A7E">
        <w:rPr>
          <w:rFonts w:ascii="Times New Roman" w:eastAsia="MS Mincho" w:hAnsi="Times New Roman" w:cs="Times New Roman"/>
          <w:position w:val="-20"/>
          <w:sz w:val="24"/>
          <w:szCs w:val="24"/>
        </w:rPr>
        <w:object w:dxaOrig="6619" w:dyaOrig="520" w14:anchorId="45E7FA1E">
          <v:shape id="_x0000_i4902" type="#_x0000_t75" style="width:330.75pt;height:26.25pt" o:ole="">
            <v:imagedata r:id="rId6964" o:title=""/>
          </v:shape>
          <o:OLEObject Type="Embed" ProgID="Equation.DSMT4" ShapeID="_x0000_i4902" DrawAspect="Content" ObjectID="_1796843964" r:id="rId6965"/>
        </w:object>
      </w:r>
    </w:p>
    <w:p w14:paraId="5B1A7C2C" w14:textId="77777777" w:rsidR="00ED397D" w:rsidRPr="00330A7E" w:rsidRDefault="00ED397D" w:rsidP="00330A7E">
      <w:pPr>
        <w:ind w:left="992"/>
        <w:rPr>
          <w:rFonts w:ascii="Times New Roman" w:eastAsia="MS Mincho" w:hAnsi="Times New Roman" w:cs="Times New Roman"/>
          <w:sz w:val="24"/>
          <w:szCs w:val="24"/>
        </w:rPr>
      </w:pPr>
      <w:r w:rsidRPr="00330A7E">
        <w:rPr>
          <w:rFonts w:ascii="Times New Roman" w:eastAsia="MS Mincho" w:hAnsi="Times New Roman" w:cs="Times New Roman"/>
          <w:sz w:val="24"/>
          <w:szCs w:val="24"/>
        </w:rPr>
        <w:lastRenderedPageBreak/>
        <w:t xml:space="preserve">Xác suất học sinh được chọn giỏi môn Anh Văn là </w:t>
      </w:r>
      <w:r w:rsidRPr="00330A7E">
        <w:rPr>
          <w:rFonts w:ascii="Times New Roman" w:eastAsia="MS Mincho" w:hAnsi="Times New Roman" w:cs="Times New Roman"/>
          <w:position w:val="-8"/>
          <w:sz w:val="24"/>
          <w:szCs w:val="24"/>
        </w:rPr>
        <w:object w:dxaOrig="520" w:dyaOrig="300" w14:anchorId="6F732078">
          <v:shape id="_x0000_i4903" type="#_x0000_t75" style="width:26.25pt;height:15pt" o:ole="">
            <v:imagedata r:id="rId6966" o:title=""/>
          </v:shape>
          <o:OLEObject Type="Embed" ProgID="Equation.DSMT4" ShapeID="_x0000_i4903" DrawAspect="Content" ObjectID="_1796843965" r:id="rId6967"/>
        </w:object>
      </w:r>
    </w:p>
    <w:p w14:paraId="221A8D43" w14:textId="77777777" w:rsidR="00ED397D" w:rsidRPr="00330A7E" w:rsidRDefault="00ED397D" w:rsidP="00330A7E">
      <w:pPr>
        <w:spacing w:after="0"/>
        <w:ind w:left="992"/>
        <w:contextualSpacing/>
        <w:jc w:val="both"/>
        <w:rPr>
          <w:rFonts w:ascii="Times New Roman" w:eastAsia="MS Mincho" w:hAnsi="Times New Roman" w:cs="Times New Roman"/>
          <w:b/>
          <w:bCs/>
          <w:color w:val="FF0000"/>
          <w:sz w:val="24"/>
          <w:szCs w:val="24"/>
        </w:rPr>
      </w:pPr>
      <w:r w:rsidRPr="00330A7E">
        <w:rPr>
          <w:rFonts w:ascii="Times New Roman" w:eastAsia="MS Mincho" w:hAnsi="Times New Roman" w:cs="Times New Roman"/>
          <w:b/>
          <w:bCs/>
          <w:color w:val="FF0000"/>
          <w:sz w:val="24"/>
          <w:szCs w:val="24"/>
        </w:rPr>
        <w:t xml:space="preserve">Đáp số: </w:t>
      </w:r>
      <w:r w:rsidRPr="00330A7E">
        <w:rPr>
          <w:rFonts w:ascii="Times New Roman" w:eastAsia="MS Mincho" w:hAnsi="Times New Roman" w:cs="Times New Roman"/>
          <w:b/>
          <w:bCs/>
          <w:color w:val="FF0000"/>
          <w:position w:val="-8"/>
          <w:sz w:val="24"/>
          <w:szCs w:val="24"/>
        </w:rPr>
        <w:object w:dxaOrig="520" w:dyaOrig="300" w14:anchorId="2EB1980D">
          <v:shape id="_x0000_i4904" type="#_x0000_t75" style="width:26.25pt;height:15pt" o:ole="">
            <v:imagedata r:id="rId6968" o:title=""/>
          </v:shape>
          <o:OLEObject Type="Embed" ProgID="Equation.DSMT4" ShapeID="_x0000_i4904" DrawAspect="Content" ObjectID="_1796843966" r:id="rId6969"/>
        </w:object>
      </w:r>
    </w:p>
    <w:p w14:paraId="6FA9FEAE" w14:textId="77777777" w:rsidR="00ED397D" w:rsidRPr="00330A7E" w:rsidRDefault="00ED397D" w:rsidP="00330A7E">
      <w:pPr>
        <w:spacing w:after="0"/>
        <w:ind w:left="992"/>
        <w:contextualSpacing/>
        <w:jc w:val="both"/>
        <w:rPr>
          <w:rFonts w:ascii="Times New Roman" w:eastAsia="MS Mincho" w:hAnsi="Times New Roman" w:cs="Times New Roman"/>
          <w:sz w:val="24"/>
          <w:szCs w:val="24"/>
        </w:rPr>
      </w:pPr>
    </w:p>
    <w:p w14:paraId="679C5404" w14:textId="77777777" w:rsidR="00ED397D" w:rsidRPr="00330A7E" w:rsidRDefault="00ED397D" w:rsidP="000E1E56">
      <w:pPr>
        <w:numPr>
          <w:ilvl w:val="0"/>
          <w:numId w:val="58"/>
        </w:numPr>
        <w:spacing w:after="0"/>
        <w:contextualSpacing/>
        <w:jc w:val="both"/>
        <w:rPr>
          <w:rFonts w:ascii="Times New Roman" w:eastAsia="MS Mincho" w:hAnsi="Times New Roman" w:cs="Times New Roman"/>
          <w:sz w:val="24"/>
          <w:szCs w:val="24"/>
        </w:rPr>
      </w:pPr>
      <w:r w:rsidRPr="00330A7E">
        <w:rPr>
          <w:rFonts w:ascii="Times New Roman" w:eastAsia="MS Mincho" w:hAnsi="Times New Roman" w:cs="Times New Roman"/>
          <w:sz w:val="24"/>
          <w:szCs w:val="24"/>
        </w:rPr>
        <w:t xml:space="preserve"> Một doanh nghiệp sản xuất đồ thủ công mỹ nghệ đang có kế hoạch thiết kế và sản xuất các hộp đựng trang sức dạng khối hộp chữ nhật không nắp từ một tấm kim loại hình chữ nhật có kích thước </w:t>
      </w:r>
      <w:r w:rsidRPr="00330A7E">
        <w:rPr>
          <w:rFonts w:ascii="Times New Roman" w:eastAsia="MS Mincho" w:hAnsi="Times New Roman" w:cs="Times New Roman"/>
          <w:position w:val="-6"/>
          <w:sz w:val="24"/>
          <w:szCs w:val="24"/>
        </w:rPr>
        <w:object w:dxaOrig="1400" w:dyaOrig="279" w14:anchorId="6E22F952">
          <v:shape id="_x0000_i4905" type="#_x0000_t75" style="width:69.75pt;height:14.25pt" o:ole="">
            <v:imagedata r:id="rId6970" o:title=""/>
          </v:shape>
          <o:OLEObject Type="Embed" ProgID="Equation.DSMT4" ShapeID="_x0000_i4905" DrawAspect="Content" ObjectID="_1796843967" r:id="rId6971"/>
        </w:object>
      </w:r>
      <w:r w:rsidRPr="00330A7E">
        <w:rPr>
          <w:rFonts w:ascii="Times New Roman" w:eastAsia="MS Mincho" w:hAnsi="Times New Roman" w:cs="Times New Roman"/>
          <w:sz w:val="24"/>
          <w:szCs w:val="24"/>
        </w:rPr>
        <w:t xml:space="preserve">. Doanh nghiệp muốn cắt bỏ các hình vuông nhỏ có kích thước </w:t>
      </w:r>
      <w:r w:rsidRPr="00330A7E">
        <w:rPr>
          <w:rFonts w:ascii="Times New Roman" w:eastAsia="MS Mincho" w:hAnsi="Times New Roman" w:cs="Times New Roman"/>
          <w:position w:val="-16"/>
          <w:sz w:val="24"/>
          <w:szCs w:val="24"/>
        </w:rPr>
        <w:object w:dxaOrig="700" w:dyaOrig="440" w14:anchorId="4EC3AD62">
          <v:shape id="_x0000_i4906" type="#_x0000_t75" style="width:35.25pt;height:21.75pt" o:ole="">
            <v:imagedata r:id="rId6972" o:title=""/>
          </v:shape>
          <o:OLEObject Type="Embed" ProgID="Equation.DSMT4" ShapeID="_x0000_i4906" DrawAspect="Content" ObjectID="_1796843968" r:id="rId6973"/>
        </w:object>
      </w:r>
      <w:r w:rsidRPr="00330A7E">
        <w:rPr>
          <w:rFonts w:ascii="Times New Roman" w:eastAsia="MS Mincho" w:hAnsi="Times New Roman" w:cs="Times New Roman"/>
          <w:sz w:val="24"/>
          <w:szCs w:val="24"/>
        </w:rPr>
        <w:t xml:space="preserve"> ở mỗi góc của tấm kim loại và sau đó gấp phần còn lại lên để tạo thành khối hộp. Tìm </w:t>
      </w:r>
      <w:r w:rsidRPr="00330A7E">
        <w:rPr>
          <w:rFonts w:ascii="Times New Roman" w:eastAsia="MS Mincho" w:hAnsi="Times New Roman" w:cs="Times New Roman"/>
          <w:position w:val="-16"/>
          <w:sz w:val="24"/>
          <w:szCs w:val="24"/>
        </w:rPr>
        <w:object w:dxaOrig="700" w:dyaOrig="440" w14:anchorId="43DF6656">
          <v:shape id="_x0000_i4907" type="#_x0000_t75" style="width:35.25pt;height:21.75pt" o:ole="">
            <v:imagedata r:id="rId6974" o:title=""/>
          </v:shape>
          <o:OLEObject Type="Embed" ProgID="Equation.DSMT4" ShapeID="_x0000_i4907" DrawAspect="Content" ObjectID="_1796843969" r:id="rId6975"/>
        </w:object>
      </w:r>
      <w:r w:rsidRPr="00330A7E">
        <w:rPr>
          <w:rFonts w:ascii="Times New Roman" w:eastAsia="MS Mincho" w:hAnsi="Times New Roman" w:cs="Times New Roman"/>
          <w:sz w:val="24"/>
          <w:szCs w:val="24"/>
        </w:rPr>
        <w:t xml:space="preserve">để thể tích (đơn vị </w:t>
      </w:r>
      <w:r w:rsidRPr="00330A7E">
        <w:rPr>
          <w:rFonts w:ascii="Times New Roman" w:eastAsia="MS Mincho" w:hAnsi="Times New Roman" w:cs="Times New Roman"/>
          <w:position w:val="-6"/>
          <w:sz w:val="24"/>
          <w:szCs w:val="24"/>
        </w:rPr>
        <w:object w:dxaOrig="440" w:dyaOrig="340" w14:anchorId="6C65D3FF">
          <v:shape id="_x0000_i4908" type="#_x0000_t75" style="width:21.75pt;height:17.25pt" o:ole="">
            <v:imagedata r:id="rId6976" o:title=""/>
          </v:shape>
          <o:OLEObject Type="Embed" ProgID="Equation.DSMT4" ShapeID="_x0000_i4908" DrawAspect="Content" ObjectID="_1796843970" r:id="rId6977"/>
        </w:object>
      </w:r>
      <w:r w:rsidRPr="00330A7E">
        <w:rPr>
          <w:rFonts w:ascii="Times New Roman" w:eastAsia="MS Mincho" w:hAnsi="Times New Roman" w:cs="Times New Roman"/>
          <w:sz w:val="24"/>
          <w:szCs w:val="24"/>
        </w:rPr>
        <w:t>) khối hộp lớn nhất, làm tròn kết quả đến hàng phần trăm.</w:t>
      </w:r>
    </w:p>
    <w:p w14:paraId="73501290" w14:textId="77777777" w:rsidR="00ED397D" w:rsidRPr="00330A7E" w:rsidRDefault="00ED397D" w:rsidP="00330A7E">
      <w:pPr>
        <w:spacing w:after="0"/>
        <w:ind w:left="992"/>
        <w:contextualSpacing/>
        <w:jc w:val="both"/>
        <w:rPr>
          <w:rFonts w:ascii="Times New Roman" w:eastAsia="MS Mincho" w:hAnsi="Times New Roman" w:cs="Times New Roman"/>
          <w:sz w:val="24"/>
          <w:szCs w:val="24"/>
        </w:rPr>
      </w:pPr>
      <w:r w:rsidRPr="00330A7E">
        <w:rPr>
          <w:rFonts w:ascii="Times New Roman" w:eastAsia="MS Mincho" w:hAnsi="Times New Roman" w:cs="Times New Roman"/>
          <w:noProof/>
          <w:sz w:val="24"/>
          <w:szCs w:val="24"/>
          <w:lang w:eastAsia="en-US"/>
        </w:rPr>
        <w:drawing>
          <wp:anchor distT="0" distB="0" distL="114300" distR="114300" simplePos="0" relativeHeight="251726848" behindDoc="0" locked="0" layoutInCell="1" allowOverlap="1" wp14:anchorId="75973881" wp14:editId="455FB156">
            <wp:simplePos x="0" y="0"/>
            <wp:positionH relativeFrom="column">
              <wp:posOffset>1439816</wp:posOffset>
            </wp:positionH>
            <wp:positionV relativeFrom="paragraph">
              <wp:posOffset>1597660</wp:posOffset>
            </wp:positionV>
            <wp:extent cx="3605893" cy="2095500"/>
            <wp:effectExtent l="0" t="0" r="0" b="0"/>
            <wp:wrapTopAndBottom/>
            <wp:docPr id="2068504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504146" name=""/>
                    <pic:cNvPicPr/>
                  </pic:nvPicPr>
                  <pic:blipFill>
                    <a:blip r:embed="rId6718"/>
                    <a:stretch>
                      <a:fillRect/>
                    </a:stretch>
                  </pic:blipFill>
                  <pic:spPr>
                    <a:xfrm>
                      <a:off x="0" y="0"/>
                      <a:ext cx="3605893" cy="2095500"/>
                    </a:xfrm>
                    <a:prstGeom prst="rect">
                      <a:avLst/>
                    </a:prstGeom>
                  </pic:spPr>
                </pic:pic>
              </a:graphicData>
            </a:graphic>
            <wp14:sizeRelH relativeFrom="page">
              <wp14:pctWidth>0</wp14:pctWidth>
            </wp14:sizeRelH>
            <wp14:sizeRelV relativeFrom="page">
              <wp14:pctHeight>0</wp14:pctHeight>
            </wp14:sizeRelV>
          </wp:anchor>
        </w:drawing>
      </w:r>
    </w:p>
    <w:p w14:paraId="61E51AD7" w14:textId="77777777" w:rsidR="00ED397D" w:rsidRPr="00330A7E" w:rsidRDefault="00ED397D" w:rsidP="00330A7E">
      <w:pPr>
        <w:ind w:left="992"/>
        <w:rPr>
          <w:rFonts w:ascii="Times New Roman" w:eastAsia="MS Mincho" w:hAnsi="Times New Roman" w:cs="Times New Roman"/>
          <w:sz w:val="24"/>
          <w:szCs w:val="24"/>
          <w:u w:val="single"/>
        </w:rPr>
      </w:pPr>
      <w:r w:rsidRPr="00330A7E">
        <w:rPr>
          <w:rFonts w:ascii="Times New Roman" w:eastAsia="MS Mincho" w:hAnsi="Times New Roman" w:cs="Times New Roman"/>
          <w:sz w:val="24"/>
          <w:szCs w:val="24"/>
          <w:u w:val="single"/>
        </w:rPr>
        <w:t>Bài giải:</w:t>
      </w:r>
    </w:p>
    <w:p w14:paraId="2D43A61D" w14:textId="77777777" w:rsidR="00ED397D" w:rsidRPr="00330A7E" w:rsidRDefault="00ED397D" w:rsidP="00330A7E">
      <w:pPr>
        <w:ind w:left="992"/>
        <w:rPr>
          <w:rFonts w:ascii="Times New Roman" w:eastAsia="MS Mincho" w:hAnsi="Times New Roman" w:cs="Times New Roman"/>
          <w:sz w:val="24"/>
          <w:szCs w:val="24"/>
        </w:rPr>
      </w:pPr>
      <w:r w:rsidRPr="00330A7E">
        <w:rPr>
          <w:rFonts w:ascii="Times New Roman" w:eastAsia="MS Mincho" w:hAnsi="Times New Roman" w:cs="Times New Roman"/>
          <w:sz w:val="24"/>
          <w:szCs w:val="24"/>
        </w:rPr>
        <w:t xml:space="preserve">- Chiều dài đáy khối hộp: </w:t>
      </w:r>
      <w:r w:rsidRPr="00330A7E">
        <w:rPr>
          <w:rFonts w:ascii="Times New Roman" w:eastAsia="MS Mincho" w:hAnsi="Times New Roman" w:cs="Times New Roman"/>
          <w:position w:val="-16"/>
          <w:sz w:val="24"/>
          <w:szCs w:val="24"/>
        </w:rPr>
        <w:object w:dxaOrig="1280" w:dyaOrig="440" w14:anchorId="1982C6EA">
          <v:shape id="_x0000_i4909" type="#_x0000_t75" style="width:63.75pt;height:21.75pt" o:ole="">
            <v:imagedata r:id="rId6978" o:title=""/>
          </v:shape>
          <o:OLEObject Type="Embed" ProgID="Equation.DSMT4" ShapeID="_x0000_i4909" DrawAspect="Content" ObjectID="_1796843971" r:id="rId6979"/>
        </w:object>
      </w:r>
      <w:r w:rsidRPr="00330A7E">
        <w:rPr>
          <w:rFonts w:ascii="Times New Roman" w:eastAsia="MS Mincho" w:hAnsi="Times New Roman" w:cs="Times New Roman"/>
          <w:sz w:val="24"/>
          <w:szCs w:val="24"/>
        </w:rPr>
        <w:t xml:space="preserve">, điều kiện: </w:t>
      </w:r>
      <w:r w:rsidRPr="00330A7E">
        <w:rPr>
          <w:rFonts w:ascii="Times New Roman" w:eastAsia="MS Mincho" w:hAnsi="Times New Roman" w:cs="Times New Roman"/>
          <w:position w:val="-6"/>
          <w:sz w:val="24"/>
          <w:szCs w:val="24"/>
        </w:rPr>
        <w:object w:dxaOrig="1040" w:dyaOrig="279" w14:anchorId="4915BA6D">
          <v:shape id="_x0000_i4910" type="#_x0000_t75" style="width:52.5pt;height:14.25pt" o:ole="">
            <v:imagedata r:id="rId6980" o:title=""/>
          </v:shape>
          <o:OLEObject Type="Embed" ProgID="Equation.DSMT4" ShapeID="_x0000_i4910" DrawAspect="Content" ObjectID="_1796843972" r:id="rId6981"/>
        </w:object>
      </w:r>
    </w:p>
    <w:p w14:paraId="1748719E" w14:textId="77777777" w:rsidR="00ED397D" w:rsidRPr="00330A7E" w:rsidRDefault="00ED397D" w:rsidP="00330A7E">
      <w:pPr>
        <w:ind w:left="992"/>
        <w:rPr>
          <w:rFonts w:ascii="Times New Roman" w:eastAsia="MS Mincho" w:hAnsi="Times New Roman" w:cs="Times New Roman"/>
          <w:sz w:val="24"/>
          <w:szCs w:val="24"/>
        </w:rPr>
      </w:pPr>
      <w:r w:rsidRPr="00330A7E">
        <w:rPr>
          <w:rFonts w:ascii="Times New Roman" w:eastAsia="MS Mincho" w:hAnsi="Times New Roman" w:cs="Times New Roman"/>
          <w:sz w:val="24"/>
          <w:szCs w:val="24"/>
        </w:rPr>
        <w:t xml:space="preserve">- Chiều rộng đáy khối hộp: </w:t>
      </w:r>
      <w:r w:rsidRPr="00330A7E">
        <w:rPr>
          <w:rFonts w:ascii="Times New Roman" w:eastAsia="MS Mincho" w:hAnsi="Times New Roman" w:cs="Times New Roman"/>
          <w:position w:val="-16"/>
          <w:sz w:val="24"/>
          <w:szCs w:val="24"/>
        </w:rPr>
        <w:object w:dxaOrig="1280" w:dyaOrig="440" w14:anchorId="619DC302">
          <v:shape id="_x0000_i4911" type="#_x0000_t75" style="width:63.75pt;height:21.75pt" o:ole="">
            <v:imagedata r:id="rId6982" o:title=""/>
          </v:shape>
          <o:OLEObject Type="Embed" ProgID="Equation.DSMT4" ShapeID="_x0000_i4911" DrawAspect="Content" ObjectID="_1796843973" r:id="rId6983"/>
        </w:object>
      </w:r>
      <w:r w:rsidRPr="00330A7E">
        <w:rPr>
          <w:rFonts w:ascii="Times New Roman" w:eastAsia="MS Mincho" w:hAnsi="Times New Roman" w:cs="Times New Roman"/>
          <w:sz w:val="24"/>
          <w:szCs w:val="24"/>
        </w:rPr>
        <w:t xml:space="preserve">, điều kiện: </w:t>
      </w:r>
      <w:r w:rsidRPr="00330A7E">
        <w:rPr>
          <w:rFonts w:ascii="Times New Roman" w:eastAsia="MS Mincho" w:hAnsi="Times New Roman" w:cs="Times New Roman"/>
          <w:position w:val="-6"/>
          <w:sz w:val="24"/>
          <w:szCs w:val="24"/>
        </w:rPr>
        <w:object w:dxaOrig="1040" w:dyaOrig="279" w14:anchorId="7C4F14A4">
          <v:shape id="_x0000_i4912" type="#_x0000_t75" style="width:52.5pt;height:14.25pt" o:ole="">
            <v:imagedata r:id="rId6984" o:title=""/>
          </v:shape>
          <o:OLEObject Type="Embed" ProgID="Equation.DSMT4" ShapeID="_x0000_i4912" DrawAspect="Content" ObjectID="_1796843974" r:id="rId6985"/>
        </w:object>
      </w:r>
    </w:p>
    <w:p w14:paraId="513B6E06" w14:textId="77777777" w:rsidR="00ED397D" w:rsidRPr="00330A7E" w:rsidRDefault="00ED397D" w:rsidP="00330A7E">
      <w:pPr>
        <w:ind w:left="992"/>
        <w:rPr>
          <w:rFonts w:ascii="Times New Roman" w:eastAsia="MS Mincho" w:hAnsi="Times New Roman" w:cs="Times New Roman"/>
          <w:sz w:val="24"/>
          <w:szCs w:val="24"/>
        </w:rPr>
      </w:pPr>
      <w:r w:rsidRPr="00330A7E">
        <w:rPr>
          <w:rFonts w:ascii="Times New Roman" w:eastAsia="MS Mincho" w:hAnsi="Times New Roman" w:cs="Times New Roman"/>
          <w:sz w:val="24"/>
          <w:szCs w:val="24"/>
        </w:rPr>
        <w:t xml:space="preserve">- Chiều cao đáy khối hộp: </w:t>
      </w:r>
      <w:r w:rsidRPr="00330A7E">
        <w:rPr>
          <w:rFonts w:ascii="Times New Roman" w:eastAsia="MS Mincho" w:hAnsi="Times New Roman" w:cs="Times New Roman"/>
          <w:position w:val="-16"/>
          <w:sz w:val="24"/>
          <w:szCs w:val="24"/>
        </w:rPr>
        <w:object w:dxaOrig="700" w:dyaOrig="440" w14:anchorId="00D7CD85">
          <v:shape id="_x0000_i4913" type="#_x0000_t75" style="width:35.25pt;height:21.75pt" o:ole="">
            <v:imagedata r:id="rId6986" o:title=""/>
          </v:shape>
          <o:OLEObject Type="Embed" ProgID="Equation.DSMT4" ShapeID="_x0000_i4913" DrawAspect="Content" ObjectID="_1796843975" r:id="rId6987"/>
        </w:object>
      </w:r>
      <w:r w:rsidRPr="00330A7E">
        <w:rPr>
          <w:rFonts w:ascii="Times New Roman" w:eastAsia="MS Mincho" w:hAnsi="Times New Roman" w:cs="Times New Roman"/>
          <w:sz w:val="24"/>
          <w:szCs w:val="24"/>
        </w:rPr>
        <w:t>.</w:t>
      </w:r>
    </w:p>
    <w:p w14:paraId="6FF8BBC9" w14:textId="77777777" w:rsidR="00ED397D" w:rsidRPr="00330A7E" w:rsidRDefault="00ED397D" w:rsidP="00330A7E">
      <w:pPr>
        <w:ind w:left="992"/>
        <w:rPr>
          <w:rFonts w:ascii="Times New Roman" w:eastAsia="MS Mincho" w:hAnsi="Times New Roman" w:cs="Times New Roman"/>
          <w:sz w:val="24"/>
          <w:szCs w:val="24"/>
        </w:rPr>
      </w:pPr>
      <w:r w:rsidRPr="00330A7E">
        <w:rPr>
          <w:rFonts w:ascii="Times New Roman" w:eastAsia="MS Mincho" w:hAnsi="Times New Roman" w:cs="Times New Roman"/>
          <w:sz w:val="24"/>
          <w:szCs w:val="24"/>
        </w:rPr>
        <w:t xml:space="preserve">- Thể tích khối hộp: </w:t>
      </w:r>
      <w:r w:rsidRPr="00330A7E">
        <w:rPr>
          <w:rFonts w:ascii="Times New Roman" w:eastAsia="MS Mincho" w:hAnsi="Times New Roman" w:cs="Times New Roman"/>
          <w:position w:val="-18"/>
          <w:sz w:val="24"/>
          <w:szCs w:val="24"/>
        </w:rPr>
        <w:object w:dxaOrig="3040" w:dyaOrig="480" w14:anchorId="71F41731">
          <v:shape id="_x0000_i4914" type="#_x0000_t75" style="width:152.25pt;height:24pt" o:ole="">
            <v:imagedata r:id="rId6988" o:title=""/>
          </v:shape>
          <o:OLEObject Type="Embed" ProgID="Equation.DSMT4" ShapeID="_x0000_i4914" DrawAspect="Content" ObjectID="_1796843976" r:id="rId6989"/>
        </w:object>
      </w:r>
    </w:p>
    <w:p w14:paraId="34490588" w14:textId="77777777" w:rsidR="00ED397D" w:rsidRPr="00330A7E" w:rsidRDefault="00ED397D" w:rsidP="00330A7E">
      <w:pPr>
        <w:ind w:left="992"/>
        <w:rPr>
          <w:rFonts w:ascii="Times New Roman" w:eastAsia="MS Mincho" w:hAnsi="Times New Roman" w:cs="Times New Roman"/>
          <w:sz w:val="24"/>
          <w:szCs w:val="24"/>
        </w:rPr>
      </w:pPr>
      <w:r w:rsidRPr="00330A7E">
        <w:rPr>
          <w:rFonts w:ascii="Times New Roman" w:eastAsia="MS Mincho" w:hAnsi="Times New Roman" w:cs="Times New Roman"/>
          <w:sz w:val="24"/>
          <w:szCs w:val="24"/>
        </w:rPr>
        <w:t xml:space="preserve">**Khảo sát hàm </w:t>
      </w:r>
      <w:r w:rsidRPr="00330A7E">
        <w:rPr>
          <w:rFonts w:ascii="Times New Roman" w:eastAsia="MS Mincho" w:hAnsi="Times New Roman" w:cs="Times New Roman"/>
          <w:position w:val="-16"/>
          <w:sz w:val="24"/>
          <w:szCs w:val="24"/>
        </w:rPr>
        <w:object w:dxaOrig="2700" w:dyaOrig="440" w14:anchorId="3C2AB5A1">
          <v:shape id="_x0000_i4915" type="#_x0000_t75" style="width:135pt;height:21.75pt" o:ole="">
            <v:imagedata r:id="rId6990" o:title=""/>
          </v:shape>
          <o:OLEObject Type="Embed" ProgID="Equation.DSMT4" ShapeID="_x0000_i4915" DrawAspect="Content" ObjectID="_1796843977" r:id="rId6991"/>
        </w:object>
      </w:r>
      <w:r w:rsidRPr="00330A7E">
        <w:rPr>
          <w:rFonts w:ascii="Times New Roman" w:eastAsia="MS Mincho" w:hAnsi="Times New Roman" w:cs="Times New Roman"/>
          <w:sz w:val="24"/>
          <w:szCs w:val="24"/>
        </w:rPr>
        <w:t xml:space="preserve">, </w:t>
      </w:r>
      <w:r w:rsidRPr="00330A7E">
        <w:rPr>
          <w:rFonts w:ascii="Times New Roman" w:eastAsia="MS Mincho" w:hAnsi="Times New Roman" w:cs="Times New Roman"/>
          <w:position w:val="-6"/>
          <w:sz w:val="24"/>
          <w:szCs w:val="24"/>
        </w:rPr>
        <w:object w:dxaOrig="1040" w:dyaOrig="279" w14:anchorId="4D86A60C">
          <v:shape id="_x0000_i4916" type="#_x0000_t75" style="width:52.5pt;height:14.25pt" o:ole="">
            <v:imagedata r:id="rId6992" o:title=""/>
          </v:shape>
          <o:OLEObject Type="Embed" ProgID="Equation.DSMT4" ShapeID="_x0000_i4916" DrawAspect="Content" ObjectID="_1796843978" r:id="rId6993"/>
        </w:object>
      </w:r>
    </w:p>
    <w:tbl>
      <w:tblPr>
        <w:tblStyle w:val="TableGrid2"/>
        <w:tblW w:w="0" w:type="auto"/>
        <w:tblInd w:w="721" w:type="dxa"/>
        <w:tblLook w:val="04A0" w:firstRow="1" w:lastRow="0" w:firstColumn="1" w:lastColumn="0" w:noHBand="0" w:noVBand="1"/>
      </w:tblPr>
      <w:tblGrid>
        <w:gridCol w:w="861"/>
        <w:gridCol w:w="2532"/>
        <w:gridCol w:w="1736"/>
        <w:gridCol w:w="1559"/>
        <w:gridCol w:w="851"/>
      </w:tblGrid>
      <w:tr w:rsidR="00ED397D" w:rsidRPr="00330A7E" w14:paraId="7BB88D47" w14:textId="77777777" w:rsidTr="00330A7E">
        <w:tc>
          <w:tcPr>
            <w:tcW w:w="855" w:type="dxa"/>
          </w:tcPr>
          <w:p w14:paraId="70660174"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eastAsiaTheme="minorHAnsi" w:hAnsi="Times New Roman" w:cs="Times New Roman"/>
                <w:position w:val="-6"/>
                <w:sz w:val="24"/>
                <w:szCs w:val="24"/>
                <w:lang w:eastAsia="ja-JP"/>
              </w:rPr>
              <w:object w:dxaOrig="200" w:dyaOrig="220" w14:anchorId="419CFBEB">
                <v:shape id="_x0000_i4917" type="#_x0000_t75" style="width:9.75pt;height:11.25pt" o:ole="">
                  <v:imagedata r:id="rId6994" o:title=""/>
                </v:shape>
                <o:OLEObject Type="Embed" ProgID="Equation.DSMT4" ShapeID="_x0000_i4917" DrawAspect="Content" ObjectID="_1796843979" r:id="rId6995"/>
              </w:object>
            </w:r>
          </w:p>
        </w:tc>
        <w:tc>
          <w:tcPr>
            <w:tcW w:w="2532" w:type="dxa"/>
            <w:tcBorders>
              <w:right w:val="nil"/>
            </w:tcBorders>
          </w:tcPr>
          <w:p w14:paraId="1452B12F"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eastAsiaTheme="minorHAnsi" w:hAnsi="Times New Roman" w:cs="Times New Roman"/>
                <w:position w:val="-6"/>
                <w:sz w:val="24"/>
                <w:szCs w:val="24"/>
                <w:lang w:eastAsia="ja-JP"/>
              </w:rPr>
              <w:object w:dxaOrig="200" w:dyaOrig="279" w14:anchorId="3E792CE1">
                <v:shape id="_x0000_i4918" type="#_x0000_t75" style="width:9.75pt;height:14.25pt" o:ole="">
                  <v:imagedata r:id="rId6996" o:title=""/>
                </v:shape>
                <o:OLEObject Type="Embed" ProgID="Equation.DSMT4" ShapeID="_x0000_i4918" DrawAspect="Content" ObjectID="_1796843980" r:id="rId6997"/>
              </w:object>
            </w:r>
          </w:p>
        </w:tc>
        <w:tc>
          <w:tcPr>
            <w:tcW w:w="1736" w:type="dxa"/>
            <w:tcBorders>
              <w:top w:val="single" w:sz="4" w:space="0" w:color="auto"/>
              <w:left w:val="nil"/>
              <w:bottom w:val="single" w:sz="4" w:space="0" w:color="auto"/>
              <w:right w:val="nil"/>
            </w:tcBorders>
          </w:tcPr>
          <w:p w14:paraId="43641D3C"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eastAsiaTheme="minorHAnsi" w:hAnsi="Times New Roman" w:cs="Times New Roman"/>
                <w:position w:val="-24"/>
                <w:sz w:val="24"/>
                <w:szCs w:val="24"/>
                <w:lang w:eastAsia="ja-JP"/>
              </w:rPr>
              <w:object w:dxaOrig="1100" w:dyaOrig="700" w14:anchorId="49BB8AA8">
                <v:shape id="_x0000_i4919" type="#_x0000_t75" style="width:54.75pt;height:35.25pt" o:ole="">
                  <v:imagedata r:id="rId6998" o:title=""/>
                </v:shape>
                <o:OLEObject Type="Embed" ProgID="Equation.DSMT4" ShapeID="_x0000_i4919" DrawAspect="Content" ObjectID="_1796843981" r:id="rId6999"/>
              </w:object>
            </w:r>
          </w:p>
        </w:tc>
        <w:tc>
          <w:tcPr>
            <w:tcW w:w="1559" w:type="dxa"/>
            <w:tcBorders>
              <w:left w:val="nil"/>
              <w:right w:val="nil"/>
            </w:tcBorders>
          </w:tcPr>
          <w:p w14:paraId="72C2535F" w14:textId="77777777" w:rsidR="00ED397D" w:rsidRPr="00330A7E" w:rsidRDefault="00ED397D" w:rsidP="00330A7E">
            <w:pPr>
              <w:spacing w:line="276" w:lineRule="auto"/>
              <w:rPr>
                <w:rFonts w:ascii="Times New Roman" w:hAnsi="Times New Roman" w:cs="Times New Roman"/>
                <w:sz w:val="24"/>
                <w:szCs w:val="24"/>
              </w:rPr>
            </w:pPr>
          </w:p>
        </w:tc>
        <w:tc>
          <w:tcPr>
            <w:tcW w:w="851" w:type="dxa"/>
            <w:tcBorders>
              <w:top w:val="single" w:sz="4" w:space="0" w:color="auto"/>
              <w:left w:val="nil"/>
              <w:bottom w:val="single" w:sz="4" w:space="0" w:color="auto"/>
              <w:right w:val="single" w:sz="4" w:space="0" w:color="auto"/>
            </w:tcBorders>
          </w:tcPr>
          <w:p w14:paraId="240555C8"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20</w:t>
            </w:r>
          </w:p>
        </w:tc>
      </w:tr>
      <w:tr w:rsidR="00ED397D" w:rsidRPr="00330A7E" w14:paraId="17A44115" w14:textId="77777777" w:rsidTr="00330A7E">
        <w:tc>
          <w:tcPr>
            <w:tcW w:w="855" w:type="dxa"/>
            <w:vAlign w:val="center"/>
          </w:tcPr>
          <w:p w14:paraId="7210E2C3" w14:textId="77777777" w:rsidR="00ED397D" w:rsidRPr="00330A7E" w:rsidRDefault="00ED397D" w:rsidP="00330A7E">
            <w:pPr>
              <w:spacing w:line="276" w:lineRule="auto"/>
              <w:jc w:val="center"/>
              <w:rPr>
                <w:rFonts w:ascii="Times New Roman" w:hAnsi="Times New Roman" w:cs="Times New Roman"/>
                <w:sz w:val="24"/>
                <w:szCs w:val="24"/>
              </w:rPr>
            </w:pPr>
            <w:r w:rsidRPr="00330A7E">
              <w:rPr>
                <w:rFonts w:ascii="Times New Roman" w:eastAsiaTheme="minorHAnsi" w:hAnsi="Times New Roman" w:cs="Times New Roman"/>
                <w:position w:val="-16"/>
                <w:sz w:val="24"/>
                <w:szCs w:val="24"/>
                <w:lang w:eastAsia="ja-JP"/>
              </w:rPr>
              <w:object w:dxaOrig="639" w:dyaOrig="440" w14:anchorId="3AC31D7B">
                <v:shape id="_x0000_i4920" type="#_x0000_t75" style="width:32.25pt;height:21.75pt" o:ole="">
                  <v:imagedata r:id="rId7000" o:title=""/>
                </v:shape>
                <o:OLEObject Type="Embed" ProgID="Equation.DSMT4" ShapeID="_x0000_i4920" DrawAspect="Content" ObjectID="_1796843982" r:id="rId7001"/>
              </w:object>
            </w:r>
          </w:p>
        </w:tc>
        <w:tc>
          <w:tcPr>
            <w:tcW w:w="2532" w:type="dxa"/>
            <w:tcBorders>
              <w:right w:val="nil"/>
            </w:tcBorders>
            <w:vAlign w:val="center"/>
          </w:tcPr>
          <w:p w14:paraId="0CD84A5B" w14:textId="77777777" w:rsidR="00ED397D" w:rsidRPr="00330A7E" w:rsidRDefault="00ED397D" w:rsidP="00330A7E">
            <w:pPr>
              <w:spacing w:line="276" w:lineRule="auto"/>
              <w:jc w:val="center"/>
              <w:rPr>
                <w:rFonts w:ascii="Times New Roman" w:hAnsi="Times New Roman" w:cs="Times New Roman"/>
                <w:sz w:val="24"/>
                <w:szCs w:val="24"/>
              </w:rPr>
            </w:pPr>
            <w:r w:rsidRPr="00330A7E">
              <w:rPr>
                <w:rFonts w:ascii="Times New Roman" w:hAnsi="Times New Roman" w:cs="Times New Roman"/>
                <w:sz w:val="24"/>
                <w:szCs w:val="24"/>
              </w:rPr>
              <w:t>+</w:t>
            </w:r>
          </w:p>
        </w:tc>
        <w:tc>
          <w:tcPr>
            <w:tcW w:w="1736" w:type="dxa"/>
            <w:tcBorders>
              <w:top w:val="single" w:sz="4" w:space="0" w:color="auto"/>
              <w:left w:val="nil"/>
              <w:bottom w:val="single" w:sz="4" w:space="0" w:color="auto"/>
              <w:right w:val="nil"/>
            </w:tcBorders>
            <w:vAlign w:val="center"/>
          </w:tcPr>
          <w:p w14:paraId="60A92DBE" w14:textId="77777777" w:rsidR="00ED397D" w:rsidRPr="00330A7E" w:rsidRDefault="00ED397D" w:rsidP="00330A7E">
            <w:pPr>
              <w:spacing w:line="276" w:lineRule="auto"/>
              <w:jc w:val="center"/>
              <w:rPr>
                <w:rFonts w:ascii="Times New Roman" w:hAnsi="Times New Roman" w:cs="Times New Roman"/>
                <w:sz w:val="24"/>
                <w:szCs w:val="24"/>
              </w:rPr>
            </w:pPr>
            <w:r w:rsidRPr="00330A7E">
              <w:rPr>
                <w:rFonts w:ascii="Times New Roman" w:eastAsiaTheme="minorHAnsi" w:hAnsi="Times New Roman" w:cs="Times New Roman"/>
                <w:position w:val="-6"/>
                <w:sz w:val="24"/>
                <w:szCs w:val="24"/>
                <w:lang w:eastAsia="ja-JP"/>
              </w:rPr>
              <w:object w:dxaOrig="200" w:dyaOrig="279" w14:anchorId="6A4ED857">
                <v:shape id="_x0000_i4921" type="#_x0000_t75" style="width:9.75pt;height:14.25pt" o:ole="">
                  <v:imagedata r:id="rId7002" o:title=""/>
                </v:shape>
                <o:OLEObject Type="Embed" ProgID="Equation.DSMT4" ShapeID="_x0000_i4921" DrawAspect="Content" ObjectID="_1796843983" r:id="rId7003"/>
              </w:object>
            </w:r>
          </w:p>
        </w:tc>
        <w:tc>
          <w:tcPr>
            <w:tcW w:w="1559" w:type="dxa"/>
            <w:tcBorders>
              <w:left w:val="nil"/>
              <w:right w:val="nil"/>
            </w:tcBorders>
            <w:vAlign w:val="center"/>
          </w:tcPr>
          <w:p w14:paraId="554CC410" w14:textId="77777777" w:rsidR="00ED397D" w:rsidRPr="00330A7E" w:rsidRDefault="00ED397D" w:rsidP="00330A7E">
            <w:pPr>
              <w:spacing w:line="276" w:lineRule="auto"/>
              <w:jc w:val="center"/>
              <w:rPr>
                <w:rFonts w:ascii="Times New Roman" w:hAnsi="Times New Roman" w:cs="Times New Roman"/>
                <w:sz w:val="24"/>
                <w:szCs w:val="24"/>
              </w:rPr>
            </w:pPr>
            <w:r w:rsidRPr="00330A7E">
              <w:rPr>
                <w:rFonts w:ascii="Times New Roman" w:hAnsi="Times New Roman" w:cs="Times New Roman"/>
                <w:sz w:val="24"/>
                <w:szCs w:val="24"/>
              </w:rPr>
              <w:t>-</w:t>
            </w:r>
          </w:p>
        </w:tc>
        <w:tc>
          <w:tcPr>
            <w:tcW w:w="851" w:type="dxa"/>
            <w:tcBorders>
              <w:top w:val="single" w:sz="4" w:space="0" w:color="auto"/>
              <w:left w:val="nil"/>
              <w:bottom w:val="single" w:sz="4" w:space="0" w:color="auto"/>
              <w:right w:val="single" w:sz="4" w:space="0" w:color="auto"/>
            </w:tcBorders>
            <w:vAlign w:val="center"/>
          </w:tcPr>
          <w:p w14:paraId="7D0A852E" w14:textId="77777777" w:rsidR="00ED397D" w:rsidRPr="00330A7E" w:rsidRDefault="00ED397D" w:rsidP="00330A7E">
            <w:pPr>
              <w:spacing w:line="276" w:lineRule="auto"/>
              <w:rPr>
                <w:rFonts w:ascii="Times New Roman" w:hAnsi="Times New Roman" w:cs="Times New Roman"/>
                <w:sz w:val="24"/>
                <w:szCs w:val="24"/>
              </w:rPr>
            </w:pPr>
          </w:p>
        </w:tc>
      </w:tr>
      <w:tr w:rsidR="00ED397D" w:rsidRPr="00330A7E" w14:paraId="04504331" w14:textId="77777777" w:rsidTr="00330A7E">
        <w:trPr>
          <w:trHeight w:val="1416"/>
        </w:trPr>
        <w:tc>
          <w:tcPr>
            <w:tcW w:w="855" w:type="dxa"/>
            <w:vAlign w:val="center"/>
          </w:tcPr>
          <w:p w14:paraId="1361706A" w14:textId="77777777" w:rsidR="00ED397D" w:rsidRPr="00330A7E" w:rsidRDefault="00ED397D" w:rsidP="00330A7E">
            <w:pPr>
              <w:spacing w:line="276" w:lineRule="auto"/>
              <w:jc w:val="center"/>
              <w:rPr>
                <w:rFonts w:ascii="Times New Roman" w:hAnsi="Times New Roman" w:cs="Times New Roman"/>
                <w:sz w:val="24"/>
                <w:szCs w:val="24"/>
              </w:rPr>
            </w:pPr>
            <w:r w:rsidRPr="00330A7E">
              <w:rPr>
                <w:rFonts w:ascii="Times New Roman" w:eastAsiaTheme="minorHAnsi" w:hAnsi="Times New Roman" w:cs="Times New Roman"/>
                <w:position w:val="-16"/>
                <w:sz w:val="24"/>
                <w:szCs w:val="24"/>
                <w:lang w:eastAsia="ja-JP"/>
              </w:rPr>
              <w:object w:dxaOrig="580" w:dyaOrig="440" w14:anchorId="6DCE6795">
                <v:shape id="_x0000_i4922" type="#_x0000_t75" style="width:29.25pt;height:21.75pt" o:ole="">
                  <v:imagedata r:id="rId7004" o:title=""/>
                </v:shape>
                <o:OLEObject Type="Embed" ProgID="Equation.DSMT4" ShapeID="_x0000_i4922" DrawAspect="Content" ObjectID="_1796843984" r:id="rId7005"/>
              </w:object>
            </w:r>
          </w:p>
        </w:tc>
        <w:tc>
          <w:tcPr>
            <w:tcW w:w="2532" w:type="dxa"/>
            <w:tcBorders>
              <w:right w:val="nil"/>
            </w:tcBorders>
          </w:tcPr>
          <w:p w14:paraId="1C224550"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724800" behindDoc="0" locked="0" layoutInCell="1" allowOverlap="1" wp14:anchorId="03230F7B" wp14:editId="73158FFD">
                      <wp:simplePos x="0" y="0"/>
                      <wp:positionH relativeFrom="column">
                        <wp:posOffset>113030</wp:posOffset>
                      </wp:positionH>
                      <wp:positionV relativeFrom="paragraph">
                        <wp:posOffset>354965</wp:posOffset>
                      </wp:positionV>
                      <wp:extent cx="1384300" cy="260350"/>
                      <wp:effectExtent l="0" t="57150" r="6350" b="25400"/>
                      <wp:wrapNone/>
                      <wp:docPr id="1209064857" name="Straight Arrow Connector 2"/>
                      <wp:cNvGraphicFramePr/>
                      <a:graphic xmlns:a="http://schemas.openxmlformats.org/drawingml/2006/main">
                        <a:graphicData uri="http://schemas.microsoft.com/office/word/2010/wordprocessingShape">
                          <wps:wsp>
                            <wps:cNvCnPr/>
                            <wps:spPr>
                              <a:xfrm flipV="1">
                                <a:off x="0" y="0"/>
                                <a:ext cx="1384300" cy="2603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 o:spid="_x0000_s1026" type="#_x0000_t32" style="position:absolute;margin-left:8.9pt;margin-top:27.95pt;width:109pt;height:20.5pt;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lFmCICgIAAPEDAAAOAAAAZHJzL2Uyb0RvYy54bWysU02P2yAQvVfqf0DcGzvOJk2iOKsq6fbS j0i77X0WsI2EATE0Tv59B+yNtu2tqg8IZjyP994Mu/tLb9hZBdTO1nw+KzlTVjipbVvz708P79ac YQQrwTiran5VyO/3b9/sBr9VleuckSowArG4HXzNuxj9tihQdKoHnDmvLCUbF3qIdAxtIQMMhN6b oirLVTG4IH1wQiFS9Dgm+T7jN40S8VvToIrM1Jy4xbyGvD6ntdjvYNsG8J0WEw34BxY9aEuX3qCO EIH9DPovqF6L4NA1cSZcX7im0UJlDaRmXv6h5rEDr7IWMgf9zSb8f7Di6/kUmJbUu6rclKu79fI9 ZxZ66tVjDKDbLrIPIbiBHZy15KcLrEq2DR63VH2wpzCd0J9C8uDShJ41RvsfhJpdIZ3skk2/3kxX l8gEBeeL9d2ipN4IylWrcrHMXSlGnITnA8ZPyvUsbWqOE60bn/EOOH/GSEyo8KUgFVv3oI3JbTaW DTXfLKslXQY0bI2BSNvek3y0LWdgWppiEUNmjc5omaoTDl7xYAI7Aw0SzZ90wxMp4MwARkqQrPyN hR1INf66WVJ4nDKE+MXJMTwvX+JEd4TOzH+7Msk4AnZjSU6NSBG0+Wgli1dPbYpBg22NSjlCMzbR VXn2J0dSq8bmpN2zk9fcsyKdaK5y2fQG0uC+PtP+9Uvd/wIAAP//AwBQSwMEFAAGAAgAAAAhAJmY 9RzeAAAACAEAAA8AAABkcnMvZG93bnJldi54bWxMj8FOwzAQRO9I/IO1SFxQ6xCU0oQ4FQJKT6gi LXc3XpKo8TqK3Tb5e5YTHGdnNfMmX422E2ccfOtIwf08AoFUOdNSrWC/W8+WIHzQZHTnCBVM6GFV XF/lOjPuQp94LkMtOIR8phU0IfSZlL5q0Go/dz0Se99usDqwHGppBn3hcNvJOIoW0uqWuKHRPb40 WB3Lk1XwWm6T9dfdfoynavNRvi+PW5relLq9GZ+fQAQcw98z/OIzOhTMdHAnMl50rB+ZPChIkhQE +/FDwoeDgnSRgixy+X9A8QMAAP//AwBQSwECLQAUAAYACAAAACEAtoM4kv4AAADhAQAAEwAAAAAA AAAAAAAAAAAAAAAAW0NvbnRlbnRfVHlwZXNdLnhtbFBLAQItABQABgAIAAAAIQA4/SH/1gAAAJQB AAALAAAAAAAAAAAAAAAAAC8BAABfcmVscy8ucmVsc1BLAQItABQABgAIAAAAIQDlFmCICgIAAPED AAAOAAAAAAAAAAAAAAAAAC4CAABkcnMvZTJvRG9jLnhtbFBLAQItABQABgAIAAAAIQCZmPUc3gAA AAgBAAAPAAAAAAAAAAAAAAAAAGQEAABkcnMvZG93bnJldi54bWxQSwUGAAAAAAQABADzAAAAbwUA AAAA ">
                      <v:stroke endarrow="block"/>
                    </v:shape>
                  </w:pict>
                </mc:Fallback>
              </mc:AlternateContent>
            </w:r>
          </w:p>
        </w:tc>
        <w:tc>
          <w:tcPr>
            <w:tcW w:w="1736" w:type="dxa"/>
            <w:tcBorders>
              <w:top w:val="single" w:sz="4" w:space="0" w:color="auto"/>
              <w:left w:val="nil"/>
              <w:bottom w:val="single" w:sz="4" w:space="0" w:color="auto"/>
              <w:right w:val="nil"/>
            </w:tcBorders>
          </w:tcPr>
          <w:p w14:paraId="69C9C761" w14:textId="77777777" w:rsidR="00ED397D" w:rsidRPr="00330A7E" w:rsidRDefault="00ED397D" w:rsidP="00330A7E">
            <w:pPr>
              <w:spacing w:line="276" w:lineRule="auto"/>
              <w:jc w:val="center"/>
              <w:rPr>
                <w:rFonts w:ascii="Times New Roman" w:hAnsi="Times New Roman" w:cs="Times New Roman"/>
                <w:sz w:val="24"/>
                <w:szCs w:val="24"/>
              </w:rPr>
            </w:pPr>
            <w:r w:rsidRPr="00330A7E">
              <w:rPr>
                <w:rFonts w:ascii="Times New Roman" w:eastAsiaTheme="minorHAnsi" w:hAnsi="Times New Roman" w:cs="Times New Roman"/>
                <w:position w:val="-36"/>
                <w:sz w:val="24"/>
                <w:szCs w:val="24"/>
                <w:lang w:eastAsia="ja-JP"/>
              </w:rPr>
              <w:object w:dxaOrig="1520" w:dyaOrig="840" w14:anchorId="2268A123">
                <v:shape id="_x0000_i4923" type="#_x0000_t75" style="width:75.75pt;height:42pt" o:ole="">
                  <v:imagedata r:id="rId7006" o:title=""/>
                </v:shape>
                <o:OLEObject Type="Embed" ProgID="Equation.DSMT4" ShapeID="_x0000_i4923" DrawAspect="Content" ObjectID="_1796843985" r:id="rId7007"/>
              </w:object>
            </w:r>
          </w:p>
        </w:tc>
        <w:tc>
          <w:tcPr>
            <w:tcW w:w="1559" w:type="dxa"/>
            <w:tcBorders>
              <w:left w:val="nil"/>
              <w:right w:val="nil"/>
            </w:tcBorders>
          </w:tcPr>
          <w:p w14:paraId="7CF2D2B7"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725824" behindDoc="0" locked="0" layoutInCell="1" allowOverlap="1" wp14:anchorId="1D41C07F" wp14:editId="7E827B9C">
                      <wp:simplePos x="0" y="0"/>
                      <wp:positionH relativeFrom="column">
                        <wp:posOffset>-114300</wp:posOffset>
                      </wp:positionH>
                      <wp:positionV relativeFrom="paragraph">
                        <wp:posOffset>354965</wp:posOffset>
                      </wp:positionV>
                      <wp:extent cx="1365250" cy="260350"/>
                      <wp:effectExtent l="0" t="0" r="63500" b="82550"/>
                      <wp:wrapNone/>
                      <wp:docPr id="56487283" name="Straight Arrow Connector 3"/>
                      <wp:cNvGraphicFramePr/>
                      <a:graphic xmlns:a="http://schemas.openxmlformats.org/drawingml/2006/main">
                        <a:graphicData uri="http://schemas.microsoft.com/office/word/2010/wordprocessingShape">
                          <wps:wsp>
                            <wps:cNvCnPr/>
                            <wps:spPr>
                              <a:xfrm>
                                <a:off x="0" y="0"/>
                                <a:ext cx="1365250" cy="2603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id="Straight Arrow Connector 3" o:spid="_x0000_s1026" type="#_x0000_t32" style="position:absolute;margin-left:-9pt;margin-top:27.95pt;width:107.5pt;height:20.5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apUIYAAIAAOUDAAAOAAAAZHJzL2Uyb0RvYy54bWysU8Fu2zAMvQ/YPwi6L3aSJUuNOMWQrLts a4B2H8BKsi1AlgRRi5O/HyW7WbfdivogU6T5yPdIb2/PvWEnFVA7W/P5rORMWeGktm3Nfz7efdhw hhGsBOOsqvlFIb/dvX+3HXylFq5zRqrACMRiNfiadzH6qihQdKoHnDmvLAUbF3qIdA1tIQMMhN6b YlGW62JwQfrghEIk72EM8l3Gbxol4n3ToIrM1Jx6i/kM+XxKZ7HbQtUG8J0WUxvwii560JaKXqEO EIH9Cvo/qF6L4NA1cSZcX7im0UJlDsRmXv7D5qEDrzIXEgf9VSZ8O1jx43QMTMuar9YfN58WmyVn Fnqa1EMMoNsuss8huIHtnbWkpgtsmUQbPFaUu7fHMN3QH0NS4NyEPr2JGztnoS9XodU5MkHO+XK9 WqxoHoJii3W5JJtgij/ZPmD8qlzPklFznJq5djHPasPpG8Yx8TkhlbbuThtDfqiMZUPNb6gaFQNa sMZAJLP3RBltyxmYljZXxJAR0RktU3ZKxgvuTWAnoOWhnZNueCQGnBnASAGilZ8xsQOpxk9vVuQe NwshfndydM/LZz/xHKEz5b9KJhoHwG5MyaERKYI2X6xk8eJpODFosK1Rk2rGpnZV3vdJkTSgcSTJ enLykidVpBvtUq487X1a1pd3sl/+nbvfAAAA//8DAFBLAwQUAAYACAAAACEAjlsU9uEAAAAJAQAA DwAAAGRycy9kb3ducmV2LnhtbEyPwU7DMBBE70j8g7VI3FqnSA11yKYCKkQuRaJFiKMbm9giXkex 26Z8fd0THGdnNPumXI6uYwc9BOsJYTbNgGlqvLLUInxsXyYLYCFKUrLzpBFOOsCyur4qZaH8kd71 YRNblkooFBLBxNgXnIfGaCfD1PeakvftBydjkkPL1SCPqdx1/C7Lcu6kpfTByF4/G938bPYOIa6+ Tib/bJ6Efdu+rnP7W9f1CvH2Znx8ABb1GP/CcMFP6FAlpp3fkwqsQ5jMFmlLRJjPBbBLQNynww5B 5AJ4VfL/C6ozAAAA//8DAFBLAQItABQABgAIAAAAIQC2gziS/gAAAOEBAAATAAAAAAAAAAAAAAAA AAAAAABbQ29udGVudF9UeXBlc10ueG1sUEsBAi0AFAAGAAgAAAAhADj9If/WAAAAlAEAAAsAAAAA AAAAAAAAAAAALwEAAF9yZWxzLy5yZWxzUEsBAi0AFAAGAAgAAAAhAFqlQhgAAgAA5QMAAA4AAAAA AAAAAAAAAAAALgIAAGRycy9lMm9Eb2MueG1sUEsBAi0AFAAGAAgAAAAhAI5bFPbhAAAACQEAAA8A AAAAAAAAAAAAAAAAWgQAAGRycy9kb3ducmV2LnhtbFBLBQYAAAAABAAEAPMAAABoBQAAAAA= ">
                      <v:stroke endarrow="block"/>
                    </v:shape>
                  </w:pict>
                </mc:Fallback>
              </mc:AlternateContent>
            </w:r>
          </w:p>
        </w:tc>
        <w:tc>
          <w:tcPr>
            <w:tcW w:w="851" w:type="dxa"/>
            <w:tcBorders>
              <w:top w:val="single" w:sz="4" w:space="0" w:color="auto"/>
              <w:left w:val="nil"/>
              <w:bottom w:val="single" w:sz="4" w:space="0" w:color="auto"/>
              <w:right w:val="single" w:sz="4" w:space="0" w:color="auto"/>
            </w:tcBorders>
          </w:tcPr>
          <w:p w14:paraId="0A8AA7B3" w14:textId="77777777" w:rsidR="00ED397D" w:rsidRPr="00330A7E" w:rsidRDefault="00ED397D" w:rsidP="00330A7E">
            <w:pPr>
              <w:spacing w:line="276" w:lineRule="auto"/>
              <w:rPr>
                <w:rFonts w:ascii="Times New Roman" w:hAnsi="Times New Roman" w:cs="Times New Roman"/>
                <w:sz w:val="24"/>
                <w:szCs w:val="24"/>
              </w:rPr>
            </w:pPr>
          </w:p>
        </w:tc>
      </w:tr>
    </w:tbl>
    <w:p w14:paraId="162E5504" w14:textId="77777777" w:rsidR="00ED397D" w:rsidRPr="00330A7E" w:rsidRDefault="00ED397D" w:rsidP="00330A7E">
      <w:pPr>
        <w:ind w:left="992"/>
        <w:rPr>
          <w:rFonts w:ascii="Times New Roman" w:eastAsia="MS Mincho" w:hAnsi="Times New Roman" w:cs="Times New Roman"/>
          <w:sz w:val="24"/>
          <w:szCs w:val="24"/>
        </w:rPr>
      </w:pPr>
    </w:p>
    <w:p w14:paraId="0A80465C" w14:textId="77777777" w:rsidR="00ED397D" w:rsidRPr="00330A7E" w:rsidRDefault="00ED397D" w:rsidP="00330A7E">
      <w:pPr>
        <w:ind w:left="992" w:firstLine="720"/>
        <w:rPr>
          <w:rFonts w:ascii="Times New Roman" w:eastAsia="MS Mincho" w:hAnsi="Times New Roman" w:cs="Times New Roman"/>
          <w:b/>
          <w:bCs/>
          <w:color w:val="FF0000"/>
          <w:sz w:val="24"/>
          <w:szCs w:val="24"/>
        </w:rPr>
      </w:pPr>
      <w:r w:rsidRPr="00330A7E">
        <w:rPr>
          <w:rFonts w:ascii="Times New Roman" w:eastAsia="MS Mincho" w:hAnsi="Times New Roman" w:cs="Times New Roman"/>
          <w:b/>
          <w:bCs/>
          <w:color w:val="FF0000"/>
          <w:sz w:val="24"/>
          <w:szCs w:val="24"/>
        </w:rPr>
        <w:lastRenderedPageBreak/>
        <w:t xml:space="preserve">Đáp số: </w:t>
      </w:r>
      <w:r w:rsidRPr="00330A7E">
        <w:rPr>
          <w:rFonts w:ascii="Times New Roman" w:eastAsia="MS Mincho" w:hAnsi="Times New Roman" w:cs="Times New Roman"/>
          <w:b/>
          <w:bCs/>
          <w:color w:val="FF0000"/>
          <w:position w:val="-8"/>
          <w:sz w:val="24"/>
          <w:szCs w:val="24"/>
        </w:rPr>
        <w:object w:dxaOrig="880" w:dyaOrig="300" w14:anchorId="22FA85AC">
          <v:shape id="_x0000_i4924" type="#_x0000_t75" style="width:44.25pt;height:15pt" o:ole="">
            <v:imagedata r:id="rId7008" o:title=""/>
          </v:shape>
          <o:OLEObject Type="Embed" ProgID="Equation.DSMT4" ShapeID="_x0000_i4924" DrawAspect="Content" ObjectID="_1796843986" r:id="rId7009"/>
        </w:object>
      </w:r>
      <w:r w:rsidRPr="00330A7E">
        <w:rPr>
          <w:rFonts w:ascii="Times New Roman" w:eastAsia="MS Mincho" w:hAnsi="Times New Roman" w:cs="Times New Roman"/>
          <w:b/>
          <w:bCs/>
          <w:noProof/>
          <w:color w:val="FF0000"/>
          <w:sz w:val="24"/>
          <w:szCs w:val="24"/>
          <w:lang w:eastAsia="en-US"/>
        </w:rPr>
        <w:drawing>
          <wp:anchor distT="0" distB="0" distL="114300" distR="114300" simplePos="0" relativeHeight="251728896" behindDoc="0" locked="0" layoutInCell="1" allowOverlap="1" wp14:anchorId="6ECD07B4" wp14:editId="4AAD844B">
            <wp:simplePos x="0" y="0"/>
            <wp:positionH relativeFrom="column">
              <wp:posOffset>1654810</wp:posOffset>
            </wp:positionH>
            <wp:positionV relativeFrom="paragraph">
              <wp:posOffset>1500505</wp:posOffset>
            </wp:positionV>
            <wp:extent cx="2895600" cy="2133600"/>
            <wp:effectExtent l="0" t="0" r="0" b="0"/>
            <wp:wrapTopAndBottom/>
            <wp:docPr id="7675449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35">
                      <a:extLst>
                        <a:ext uri="{28A0092B-C50C-407E-A947-70E740481C1C}">
                          <a14:useLocalDpi xmlns:a14="http://schemas.microsoft.com/office/drawing/2010/main" val="0"/>
                        </a:ext>
                      </a:extLst>
                    </a:blip>
                    <a:srcRect/>
                    <a:stretch>
                      <a:fillRect/>
                    </a:stretch>
                  </pic:blipFill>
                  <pic:spPr bwMode="auto">
                    <a:xfrm>
                      <a:off x="0" y="0"/>
                      <a:ext cx="2895600" cy="2133600"/>
                    </a:xfrm>
                    <a:prstGeom prst="rect">
                      <a:avLst/>
                    </a:prstGeom>
                    <a:noFill/>
                    <a:ln>
                      <a:noFill/>
                    </a:ln>
                  </pic:spPr>
                </pic:pic>
              </a:graphicData>
            </a:graphic>
          </wp:anchor>
        </w:drawing>
      </w:r>
    </w:p>
    <w:p w14:paraId="7617EAF8" w14:textId="77777777" w:rsidR="00ED397D" w:rsidRPr="00330A7E" w:rsidRDefault="00ED397D" w:rsidP="000E1E56">
      <w:pPr>
        <w:numPr>
          <w:ilvl w:val="0"/>
          <w:numId w:val="58"/>
        </w:numPr>
        <w:tabs>
          <w:tab w:val="left" w:pos="992"/>
        </w:tabs>
        <w:spacing w:before="120" w:after="0"/>
        <w:contextualSpacing/>
        <w:jc w:val="both"/>
        <w:rPr>
          <w:rFonts w:ascii="Times New Roman" w:eastAsia="MS Mincho" w:hAnsi="Times New Roman" w:cs="Times New Roman"/>
          <w:sz w:val="24"/>
          <w:szCs w:val="24"/>
          <w:lang w:val="it-IT"/>
        </w:rPr>
      </w:pPr>
      <w:r w:rsidRPr="00330A7E">
        <w:rPr>
          <w:rFonts w:ascii="Times New Roman" w:eastAsia="MS Mincho" w:hAnsi="Times New Roman" w:cs="Times New Roman"/>
          <w:sz w:val="24"/>
          <w:szCs w:val="24"/>
          <w:lang w:val="it-IT"/>
        </w:rPr>
        <w:t xml:space="preserve">Công nghệ hỗ trợ trọng tài VAR (Video Assistant Referee) thiết lập một hệ tọa độ </w:t>
      </w:r>
      <w:r w:rsidRPr="00330A7E">
        <w:rPr>
          <w:rFonts w:ascii="Times New Roman" w:eastAsia="MS Mincho" w:hAnsi="Times New Roman" w:cs="Times New Roman"/>
          <w:position w:val="-10"/>
          <w:sz w:val="24"/>
          <w:szCs w:val="24"/>
        </w:rPr>
        <w:object w:dxaOrig="560" w:dyaOrig="300" w14:anchorId="7FE6D5AC">
          <v:shape id="_x0000_i4925" type="#_x0000_t75" style="width:28.5pt;height:15pt" o:ole="">
            <v:imagedata r:id="rId7010" o:title=""/>
          </v:shape>
          <o:OLEObject Type="Embed" ProgID="Equation.DSMT4" ShapeID="_x0000_i4925" DrawAspect="Content" ObjectID="_1796843987" r:id="rId7011"/>
        </w:object>
      </w:r>
      <w:r w:rsidRPr="00330A7E">
        <w:rPr>
          <w:rFonts w:ascii="Times New Roman" w:eastAsia="MS Mincho" w:hAnsi="Times New Roman" w:cs="Times New Roman"/>
          <w:sz w:val="24"/>
          <w:szCs w:val="24"/>
          <w:lang w:val="it-IT"/>
        </w:rPr>
        <w:t xml:space="preserve"> để theo dõi vị trí của quả bóng </w:t>
      </w:r>
      <w:r w:rsidRPr="00330A7E">
        <w:rPr>
          <w:rFonts w:ascii="Times New Roman" w:eastAsia="MS Mincho" w:hAnsi="Times New Roman" w:cs="Times New Roman"/>
          <w:i/>
          <w:iCs/>
          <w:sz w:val="24"/>
          <w:szCs w:val="24"/>
          <w:lang w:val="it-IT"/>
        </w:rPr>
        <w:t>M</w:t>
      </w:r>
      <w:r w:rsidRPr="00330A7E">
        <w:rPr>
          <w:rFonts w:ascii="Times New Roman" w:eastAsia="MS Mincho" w:hAnsi="Times New Roman" w:cs="Times New Roman"/>
          <w:sz w:val="24"/>
          <w:szCs w:val="24"/>
          <w:lang w:val="it-IT"/>
        </w:rPr>
        <w:t xml:space="preserve">. Cho biết </w:t>
      </w:r>
      <w:r w:rsidRPr="00330A7E">
        <w:rPr>
          <w:rFonts w:ascii="Times New Roman" w:eastAsia="MS Mincho" w:hAnsi="Times New Roman" w:cs="Times New Roman"/>
          <w:i/>
          <w:iCs/>
          <w:sz w:val="24"/>
          <w:szCs w:val="24"/>
          <w:lang w:val="it-IT"/>
        </w:rPr>
        <w:t>M</w:t>
      </w:r>
      <w:r w:rsidRPr="00330A7E">
        <w:rPr>
          <w:rFonts w:ascii="Times New Roman" w:eastAsia="MS Mincho" w:hAnsi="Times New Roman" w:cs="Times New Roman"/>
          <w:sz w:val="24"/>
          <w:szCs w:val="24"/>
          <w:lang w:val="it-IT"/>
        </w:rPr>
        <w:t xml:space="preserve"> đang nằm trên mặt sân nằm trên mặt phẳng </w:t>
      </w:r>
      <w:r w:rsidRPr="00330A7E">
        <w:rPr>
          <w:rFonts w:ascii="Times New Roman" w:eastAsia="MS Mincho" w:hAnsi="Times New Roman" w:cs="Times New Roman"/>
          <w:position w:val="-16"/>
          <w:sz w:val="24"/>
          <w:szCs w:val="24"/>
        </w:rPr>
        <w:object w:dxaOrig="620" w:dyaOrig="440" w14:anchorId="55A01E8B">
          <v:shape id="_x0000_i4926" type="#_x0000_t75" style="width:30.75pt;height:21.75pt" o:ole="">
            <v:imagedata r:id="rId7012" o:title=""/>
          </v:shape>
          <o:OLEObject Type="Embed" ProgID="Equation.DSMT4" ShapeID="_x0000_i4926" DrawAspect="Content" ObjectID="_1796843988" r:id="rId7013"/>
        </w:object>
      </w:r>
      <w:r w:rsidRPr="00330A7E">
        <w:rPr>
          <w:rFonts w:ascii="Times New Roman" w:eastAsia="MS Mincho" w:hAnsi="Times New Roman" w:cs="Times New Roman"/>
          <w:sz w:val="24"/>
          <w:szCs w:val="24"/>
          <w:lang w:val="it-IT"/>
        </w:rPr>
        <w:t xml:space="preserve">, đồng thời thuộc mặt cầu </w:t>
      </w:r>
      <w:r w:rsidRPr="00330A7E">
        <w:rPr>
          <w:rFonts w:ascii="Times New Roman" w:eastAsia="MS Mincho" w:hAnsi="Times New Roman" w:cs="Times New Roman"/>
          <w:position w:val="-16"/>
          <w:sz w:val="24"/>
          <w:szCs w:val="24"/>
        </w:rPr>
        <w:object w:dxaOrig="3980" w:dyaOrig="499" w14:anchorId="7AC0AC75">
          <v:shape id="_x0000_i4927" type="#_x0000_t75" style="width:198.75pt;height:24.75pt" o:ole="">
            <v:imagedata r:id="rId7014" o:title=""/>
          </v:shape>
          <o:OLEObject Type="Embed" ProgID="Equation.DSMT4" ShapeID="_x0000_i4927" DrawAspect="Content" ObjectID="_1796843989" r:id="rId7015"/>
        </w:object>
      </w:r>
      <w:r w:rsidRPr="00330A7E">
        <w:rPr>
          <w:rFonts w:ascii="Times New Roman" w:eastAsia="MS Mincho" w:hAnsi="Times New Roman" w:cs="Times New Roman"/>
          <w:sz w:val="24"/>
          <w:szCs w:val="24"/>
          <w:lang w:val="it-IT"/>
        </w:rPr>
        <w:t xml:space="preserve"> (đơn vị độ dài tính theo mét). Gọi </w:t>
      </w:r>
      <w:r w:rsidRPr="00330A7E">
        <w:rPr>
          <w:rFonts w:ascii="Times New Roman" w:eastAsia="MS Mincho" w:hAnsi="Times New Roman" w:cs="Times New Roman"/>
          <w:i/>
          <w:iCs/>
          <w:sz w:val="24"/>
          <w:szCs w:val="24"/>
          <w:lang w:val="it-IT"/>
        </w:rPr>
        <w:t>J</w:t>
      </w:r>
      <w:r w:rsidRPr="00330A7E">
        <w:rPr>
          <w:rFonts w:ascii="Times New Roman" w:eastAsia="MS Mincho" w:hAnsi="Times New Roman" w:cs="Times New Roman"/>
          <w:sz w:val="24"/>
          <w:szCs w:val="24"/>
          <w:lang w:val="it-IT"/>
        </w:rPr>
        <w:t xml:space="preserve"> là hình chiếu vuông góc của tâm </w:t>
      </w:r>
      <w:r w:rsidRPr="00330A7E">
        <w:rPr>
          <w:rFonts w:ascii="Times New Roman" w:eastAsia="MS Mincho" w:hAnsi="Times New Roman" w:cs="Times New Roman"/>
          <w:i/>
          <w:iCs/>
          <w:sz w:val="24"/>
          <w:szCs w:val="24"/>
          <w:lang w:val="it-IT"/>
        </w:rPr>
        <w:t>I</w:t>
      </w:r>
      <w:r w:rsidRPr="00330A7E">
        <w:rPr>
          <w:rFonts w:ascii="Times New Roman" w:eastAsia="MS Mincho" w:hAnsi="Times New Roman" w:cs="Times New Roman"/>
          <w:sz w:val="24"/>
          <w:szCs w:val="24"/>
          <w:lang w:val="it-IT"/>
        </w:rPr>
        <w:t xml:space="preserve"> của mặt cầu </w:t>
      </w:r>
      <w:r w:rsidRPr="00330A7E">
        <w:rPr>
          <w:rFonts w:ascii="Times New Roman" w:eastAsia="MS Mincho" w:hAnsi="Times New Roman" w:cs="Times New Roman"/>
          <w:position w:val="-16"/>
          <w:sz w:val="24"/>
          <w:szCs w:val="24"/>
        </w:rPr>
        <w:object w:dxaOrig="380" w:dyaOrig="440" w14:anchorId="4CA50F45">
          <v:shape id="_x0000_i4928" type="#_x0000_t75" style="width:18.75pt;height:21.75pt" o:ole="">
            <v:imagedata r:id="rId7016" o:title=""/>
          </v:shape>
          <o:OLEObject Type="Embed" ProgID="Equation.DSMT4" ShapeID="_x0000_i4928" DrawAspect="Content" ObjectID="_1796843990" r:id="rId7017"/>
        </w:object>
      </w:r>
      <w:r w:rsidRPr="00330A7E">
        <w:rPr>
          <w:rFonts w:ascii="Times New Roman" w:eastAsia="MS Mincho" w:hAnsi="Times New Roman" w:cs="Times New Roman"/>
          <w:sz w:val="24"/>
          <w:szCs w:val="24"/>
          <w:lang w:val="it-IT"/>
        </w:rPr>
        <w:t xml:space="preserve"> lên mặt sân. Tính khoảng cách từ vị trí </w:t>
      </w:r>
      <w:r w:rsidRPr="00330A7E">
        <w:rPr>
          <w:rFonts w:ascii="Times New Roman" w:eastAsia="MS Mincho" w:hAnsi="Times New Roman" w:cs="Times New Roman"/>
          <w:i/>
          <w:iCs/>
          <w:sz w:val="24"/>
          <w:szCs w:val="24"/>
          <w:lang w:val="it-IT"/>
        </w:rPr>
        <w:t>M</w:t>
      </w:r>
      <w:r w:rsidRPr="00330A7E">
        <w:rPr>
          <w:rFonts w:ascii="Times New Roman" w:eastAsia="MS Mincho" w:hAnsi="Times New Roman" w:cs="Times New Roman"/>
          <w:sz w:val="24"/>
          <w:szCs w:val="24"/>
          <w:lang w:val="it-IT"/>
        </w:rPr>
        <w:t xml:space="preserve"> của quả bóng đến điểm </w:t>
      </w:r>
      <w:r w:rsidRPr="00330A7E">
        <w:rPr>
          <w:rFonts w:ascii="Times New Roman" w:eastAsia="MS Mincho" w:hAnsi="Times New Roman" w:cs="Times New Roman"/>
          <w:i/>
          <w:iCs/>
          <w:sz w:val="24"/>
          <w:szCs w:val="24"/>
          <w:lang w:val="it-IT"/>
        </w:rPr>
        <w:t>J</w:t>
      </w:r>
      <w:r w:rsidRPr="00330A7E">
        <w:rPr>
          <w:rFonts w:ascii="Times New Roman" w:eastAsia="MS Mincho" w:hAnsi="Times New Roman" w:cs="Times New Roman"/>
          <w:sz w:val="24"/>
          <w:szCs w:val="24"/>
          <w:lang w:val="it-IT"/>
        </w:rPr>
        <w:t>.</w:t>
      </w:r>
    </w:p>
    <w:p w14:paraId="0E9E2B1A" w14:textId="77777777" w:rsidR="00ED397D" w:rsidRPr="00330A7E" w:rsidRDefault="00ED397D" w:rsidP="00330A7E">
      <w:pPr>
        <w:spacing w:after="120"/>
        <w:ind w:left="992"/>
        <w:jc w:val="center"/>
        <w:rPr>
          <w:rFonts w:ascii="Times New Roman" w:eastAsia="MS Mincho" w:hAnsi="Times New Roman" w:cs="Times New Roman"/>
          <w:b/>
          <w:sz w:val="24"/>
          <w:szCs w:val="24"/>
        </w:rPr>
      </w:pPr>
      <w:r w:rsidRPr="00330A7E">
        <w:rPr>
          <w:rFonts w:ascii="Times New Roman" w:eastAsia="MS Mincho" w:hAnsi="Times New Roman" w:cs="Times New Roman"/>
          <w:b/>
          <w:sz w:val="24"/>
          <w:szCs w:val="24"/>
        </w:rPr>
        <w:t>Lời giải</w:t>
      </w:r>
    </w:p>
    <w:p w14:paraId="64E8336C" w14:textId="77777777" w:rsidR="00ED397D" w:rsidRPr="00330A7E" w:rsidRDefault="00ED397D" w:rsidP="00330A7E">
      <w:pPr>
        <w:spacing w:after="120"/>
        <w:ind w:left="992"/>
        <w:jc w:val="both"/>
        <w:rPr>
          <w:rFonts w:ascii="Times New Roman" w:eastAsia="MS Mincho" w:hAnsi="Times New Roman" w:cs="Times New Roman"/>
          <w:sz w:val="24"/>
          <w:szCs w:val="24"/>
          <w:lang w:val="it-IT"/>
        </w:rPr>
      </w:pPr>
      <w:r w:rsidRPr="00330A7E">
        <w:rPr>
          <w:rFonts w:ascii="Times New Roman" w:eastAsia="MS Mincho" w:hAnsi="Times New Roman" w:cs="Times New Roman"/>
          <w:sz w:val="24"/>
          <w:szCs w:val="24"/>
          <w:lang w:val="it-IT"/>
        </w:rPr>
        <w:t xml:space="preserve">Mặt cầu </w:t>
      </w:r>
      <w:r w:rsidRPr="00330A7E">
        <w:rPr>
          <w:rFonts w:ascii="Times New Roman" w:eastAsia="MS Mincho" w:hAnsi="Times New Roman" w:cs="Times New Roman"/>
          <w:position w:val="-16"/>
          <w:sz w:val="24"/>
          <w:szCs w:val="24"/>
        </w:rPr>
        <w:object w:dxaOrig="3980" w:dyaOrig="499" w14:anchorId="7347B330">
          <v:shape id="_x0000_i4929" type="#_x0000_t75" style="width:198.75pt;height:24.75pt" o:ole="">
            <v:imagedata r:id="rId7018" o:title=""/>
          </v:shape>
          <o:OLEObject Type="Embed" ProgID="Equation.DSMT4" ShapeID="_x0000_i4929" DrawAspect="Content" ObjectID="_1796843991" r:id="rId7019"/>
        </w:object>
      </w:r>
      <w:r w:rsidRPr="00330A7E">
        <w:rPr>
          <w:rFonts w:ascii="Times New Roman" w:eastAsia="MS Mincho" w:hAnsi="Times New Roman" w:cs="Times New Roman"/>
          <w:sz w:val="24"/>
          <w:szCs w:val="24"/>
          <w:lang w:val="it-IT"/>
        </w:rPr>
        <w:t xml:space="preserve"> có tâm </w:t>
      </w:r>
      <w:r w:rsidRPr="00330A7E">
        <w:rPr>
          <w:rFonts w:ascii="Times New Roman" w:eastAsia="MS Mincho" w:hAnsi="Times New Roman" w:cs="Times New Roman"/>
          <w:position w:val="-16"/>
          <w:sz w:val="24"/>
          <w:szCs w:val="24"/>
        </w:rPr>
        <w:object w:dxaOrig="1140" w:dyaOrig="440" w14:anchorId="20B23293">
          <v:shape id="_x0000_i4930" type="#_x0000_t75" style="width:57pt;height:21.75pt" o:ole="">
            <v:imagedata r:id="rId7020" o:title=""/>
          </v:shape>
          <o:OLEObject Type="Embed" ProgID="Equation.DSMT4" ShapeID="_x0000_i4930" DrawAspect="Content" ObjectID="_1796843992" r:id="rId7021"/>
        </w:object>
      </w:r>
      <w:r w:rsidRPr="00330A7E">
        <w:rPr>
          <w:rFonts w:ascii="Times New Roman" w:eastAsia="MS Mincho" w:hAnsi="Times New Roman" w:cs="Times New Roman"/>
          <w:sz w:val="24"/>
          <w:szCs w:val="24"/>
          <w:lang w:val="it-IT"/>
        </w:rPr>
        <w:t xml:space="preserve"> và bán kính </w:t>
      </w:r>
      <w:r w:rsidRPr="00330A7E">
        <w:rPr>
          <w:rFonts w:ascii="Times New Roman" w:eastAsia="MS Mincho" w:hAnsi="Times New Roman" w:cs="Times New Roman"/>
          <w:position w:val="-6"/>
          <w:sz w:val="24"/>
          <w:szCs w:val="24"/>
        </w:rPr>
        <w:object w:dxaOrig="700" w:dyaOrig="279" w14:anchorId="6F4AE7DF">
          <v:shape id="_x0000_i4931" type="#_x0000_t75" style="width:35.25pt;height:14.25pt" o:ole="">
            <v:imagedata r:id="rId7022" o:title=""/>
          </v:shape>
          <o:OLEObject Type="Embed" ProgID="Equation.DSMT4" ShapeID="_x0000_i4931" DrawAspect="Content" ObjectID="_1796843993" r:id="rId7023"/>
        </w:object>
      </w:r>
      <w:r w:rsidRPr="00330A7E">
        <w:rPr>
          <w:rFonts w:ascii="Times New Roman" w:eastAsia="MS Mincho" w:hAnsi="Times New Roman" w:cs="Times New Roman"/>
          <w:sz w:val="24"/>
          <w:szCs w:val="24"/>
          <w:lang w:val="it-IT"/>
        </w:rPr>
        <w:t>.</w:t>
      </w:r>
    </w:p>
    <w:p w14:paraId="3B09B22B" w14:textId="77777777" w:rsidR="00ED397D" w:rsidRPr="00330A7E" w:rsidRDefault="00ED397D" w:rsidP="00330A7E">
      <w:pPr>
        <w:spacing w:after="120"/>
        <w:ind w:left="992"/>
        <w:jc w:val="both"/>
        <w:rPr>
          <w:rFonts w:ascii="Times New Roman" w:eastAsia="MS Mincho" w:hAnsi="Times New Roman" w:cs="Times New Roman"/>
          <w:sz w:val="24"/>
          <w:szCs w:val="24"/>
          <w:lang w:val="it-IT"/>
        </w:rPr>
      </w:pPr>
      <w:r w:rsidRPr="00330A7E">
        <w:rPr>
          <w:rFonts w:ascii="Times New Roman" w:eastAsia="MS Mincho" w:hAnsi="Times New Roman" w:cs="Times New Roman"/>
          <w:sz w:val="24"/>
          <w:szCs w:val="24"/>
          <w:lang w:val="it-IT"/>
        </w:rPr>
        <w:t xml:space="preserve">Vì </w:t>
      </w:r>
      <w:r w:rsidRPr="00330A7E">
        <w:rPr>
          <w:rFonts w:ascii="Times New Roman" w:eastAsia="MS Mincho" w:hAnsi="Times New Roman" w:cs="Times New Roman"/>
          <w:i/>
          <w:iCs/>
          <w:sz w:val="24"/>
          <w:szCs w:val="24"/>
          <w:lang w:val="it-IT"/>
        </w:rPr>
        <w:t>J</w:t>
      </w:r>
      <w:r w:rsidRPr="00330A7E">
        <w:rPr>
          <w:rFonts w:ascii="Times New Roman" w:eastAsia="MS Mincho" w:hAnsi="Times New Roman" w:cs="Times New Roman"/>
          <w:sz w:val="24"/>
          <w:szCs w:val="24"/>
          <w:lang w:val="it-IT"/>
        </w:rPr>
        <w:t xml:space="preserve"> là hình chiếu vuông góc của </w:t>
      </w:r>
      <w:r w:rsidRPr="00330A7E">
        <w:rPr>
          <w:rFonts w:ascii="Times New Roman" w:eastAsia="MS Mincho" w:hAnsi="Times New Roman" w:cs="Times New Roman"/>
          <w:i/>
          <w:iCs/>
          <w:sz w:val="24"/>
          <w:szCs w:val="24"/>
          <w:lang w:val="it-IT"/>
        </w:rPr>
        <w:t>I</w:t>
      </w:r>
      <w:r w:rsidRPr="00330A7E">
        <w:rPr>
          <w:rFonts w:ascii="Times New Roman" w:eastAsia="MS Mincho" w:hAnsi="Times New Roman" w:cs="Times New Roman"/>
          <w:sz w:val="24"/>
          <w:szCs w:val="24"/>
          <w:lang w:val="it-IT"/>
        </w:rPr>
        <w:t xml:space="preserve"> lên mặt sân là mặt phẳng </w:t>
      </w:r>
      <w:r w:rsidRPr="00330A7E">
        <w:rPr>
          <w:rFonts w:ascii="Times New Roman" w:eastAsia="MS Mincho" w:hAnsi="Times New Roman" w:cs="Times New Roman"/>
          <w:position w:val="-16"/>
          <w:sz w:val="24"/>
          <w:szCs w:val="24"/>
        </w:rPr>
        <w:object w:dxaOrig="620" w:dyaOrig="440" w14:anchorId="27AE583D">
          <v:shape id="_x0000_i4932" type="#_x0000_t75" style="width:30.75pt;height:21.75pt" o:ole="">
            <v:imagedata r:id="rId7024" o:title=""/>
          </v:shape>
          <o:OLEObject Type="Embed" ProgID="Equation.DSMT4" ShapeID="_x0000_i4932" DrawAspect="Content" ObjectID="_1796843994" r:id="rId7025"/>
        </w:object>
      </w:r>
      <w:r w:rsidRPr="00330A7E">
        <w:rPr>
          <w:rFonts w:ascii="Times New Roman" w:eastAsia="MS Mincho" w:hAnsi="Times New Roman" w:cs="Times New Roman"/>
          <w:sz w:val="24"/>
          <w:szCs w:val="24"/>
          <w:lang w:val="it-IT"/>
        </w:rPr>
        <w:t xml:space="preserve"> nên </w:t>
      </w:r>
      <w:r w:rsidRPr="00330A7E">
        <w:rPr>
          <w:rFonts w:ascii="Times New Roman" w:eastAsia="MS Mincho" w:hAnsi="Times New Roman" w:cs="Times New Roman"/>
          <w:position w:val="-16"/>
          <w:sz w:val="24"/>
          <w:szCs w:val="24"/>
        </w:rPr>
        <w:object w:dxaOrig="1060" w:dyaOrig="440" w14:anchorId="667BEA4F">
          <v:shape id="_x0000_i4933" type="#_x0000_t75" style="width:53.25pt;height:21.75pt" o:ole="">
            <v:imagedata r:id="rId7026" o:title=""/>
          </v:shape>
          <o:OLEObject Type="Embed" ProgID="Equation.DSMT4" ShapeID="_x0000_i4933" DrawAspect="Content" ObjectID="_1796843995" r:id="rId7027"/>
        </w:object>
      </w:r>
      <w:r w:rsidRPr="00330A7E">
        <w:rPr>
          <w:rFonts w:ascii="Times New Roman" w:eastAsia="MS Mincho" w:hAnsi="Times New Roman" w:cs="Times New Roman"/>
          <w:sz w:val="24"/>
          <w:szCs w:val="24"/>
          <w:lang w:val="it-IT"/>
        </w:rPr>
        <w:t xml:space="preserve">. </w:t>
      </w:r>
      <w:r w:rsidRPr="00330A7E">
        <w:rPr>
          <w:rFonts w:ascii="Times New Roman" w:eastAsia="MS Mincho" w:hAnsi="Times New Roman" w:cs="Times New Roman"/>
          <w:noProof/>
          <w:sz w:val="24"/>
          <w:szCs w:val="24"/>
          <w:lang w:eastAsia="en-US"/>
        </w:rPr>
        <w:drawing>
          <wp:anchor distT="0" distB="0" distL="114300" distR="114300" simplePos="0" relativeHeight="251727872" behindDoc="0" locked="0" layoutInCell="1" allowOverlap="1" wp14:anchorId="7DB90D7B" wp14:editId="3F471887">
            <wp:simplePos x="0" y="0"/>
            <wp:positionH relativeFrom="column">
              <wp:posOffset>1152525</wp:posOffset>
            </wp:positionH>
            <wp:positionV relativeFrom="paragraph">
              <wp:posOffset>-650240</wp:posOffset>
            </wp:positionV>
            <wp:extent cx="2983865" cy="1835150"/>
            <wp:effectExtent l="0" t="0" r="6985" b="0"/>
            <wp:wrapTopAndBottom/>
            <wp:docPr id="1007130441" name="Picture 1" descr="A diagram of a football ball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30441" name="Picture 1" descr="A diagram of a football ball  Description automatically generated"/>
                    <pic:cNvPicPr/>
                  </pic:nvPicPr>
                  <pic:blipFill>
                    <a:blip r:embed="rId7028"/>
                    <a:stretch>
                      <a:fillRect/>
                    </a:stretch>
                  </pic:blipFill>
                  <pic:spPr>
                    <a:xfrm>
                      <a:off x="0" y="0"/>
                      <a:ext cx="2983865" cy="1835150"/>
                    </a:xfrm>
                    <a:prstGeom prst="rect">
                      <a:avLst/>
                    </a:prstGeom>
                  </pic:spPr>
                </pic:pic>
              </a:graphicData>
            </a:graphic>
            <wp14:sizeRelH relativeFrom="page">
              <wp14:pctWidth>0</wp14:pctWidth>
            </wp14:sizeRelH>
            <wp14:sizeRelV relativeFrom="page">
              <wp14:pctHeight>0</wp14:pctHeight>
            </wp14:sizeRelV>
          </wp:anchor>
        </w:drawing>
      </w:r>
    </w:p>
    <w:p w14:paraId="7E04DFBA" w14:textId="77777777" w:rsidR="00ED397D" w:rsidRPr="00330A7E" w:rsidRDefault="00ED397D" w:rsidP="00330A7E">
      <w:pPr>
        <w:spacing w:after="120"/>
        <w:ind w:left="992"/>
        <w:jc w:val="both"/>
        <w:rPr>
          <w:rFonts w:ascii="Times New Roman" w:eastAsia="MS Mincho" w:hAnsi="Times New Roman" w:cs="Times New Roman"/>
          <w:sz w:val="24"/>
          <w:szCs w:val="24"/>
          <w:lang w:val="it-IT"/>
        </w:rPr>
      </w:pPr>
      <w:r w:rsidRPr="00330A7E">
        <w:rPr>
          <w:rFonts w:ascii="Times New Roman" w:eastAsia="MS Mincho" w:hAnsi="Times New Roman" w:cs="Times New Roman"/>
          <w:sz w:val="24"/>
          <w:szCs w:val="24"/>
          <w:lang w:val="it-IT"/>
        </w:rPr>
        <w:t xml:space="preserve">Trong tam giác vuông </w:t>
      </w:r>
      <w:r w:rsidRPr="00330A7E">
        <w:rPr>
          <w:rFonts w:ascii="Times New Roman" w:eastAsia="MS Mincho" w:hAnsi="Times New Roman" w:cs="Times New Roman"/>
          <w:i/>
          <w:iCs/>
          <w:sz w:val="24"/>
          <w:szCs w:val="24"/>
          <w:lang w:val="it-IT"/>
        </w:rPr>
        <w:t>IJM</w:t>
      </w:r>
      <w:r w:rsidRPr="00330A7E">
        <w:rPr>
          <w:rFonts w:ascii="Times New Roman" w:eastAsia="MS Mincho" w:hAnsi="Times New Roman" w:cs="Times New Roman"/>
          <w:sz w:val="24"/>
          <w:szCs w:val="24"/>
          <w:lang w:val="it-IT"/>
        </w:rPr>
        <w:t xml:space="preserve"> có </w:t>
      </w:r>
      <w:r w:rsidRPr="00330A7E">
        <w:rPr>
          <w:rFonts w:ascii="Times New Roman" w:eastAsia="MS Mincho" w:hAnsi="Times New Roman" w:cs="Times New Roman"/>
          <w:position w:val="-6"/>
          <w:sz w:val="24"/>
          <w:szCs w:val="24"/>
        </w:rPr>
        <w:object w:dxaOrig="760" w:dyaOrig="279" w14:anchorId="3AD8C3D9">
          <v:shape id="_x0000_i4934" type="#_x0000_t75" style="width:38.25pt;height:14.25pt" o:ole="">
            <v:imagedata r:id="rId7029" o:title=""/>
          </v:shape>
          <o:OLEObject Type="Embed" ProgID="Equation.DSMT4" ShapeID="_x0000_i4934" DrawAspect="Content" ObjectID="_1796843996" r:id="rId7030"/>
        </w:object>
      </w:r>
      <w:r w:rsidRPr="00330A7E">
        <w:rPr>
          <w:rFonts w:ascii="Times New Roman" w:eastAsia="MS Mincho" w:hAnsi="Times New Roman" w:cs="Times New Roman"/>
          <w:sz w:val="24"/>
          <w:szCs w:val="24"/>
          <w:lang w:val="it-IT"/>
        </w:rPr>
        <w:t xml:space="preserve">, </w:t>
      </w:r>
      <w:r w:rsidRPr="00330A7E">
        <w:rPr>
          <w:rFonts w:ascii="Times New Roman" w:eastAsia="MS Mincho" w:hAnsi="Times New Roman" w:cs="Times New Roman"/>
          <w:position w:val="-4"/>
          <w:sz w:val="24"/>
          <w:szCs w:val="24"/>
        </w:rPr>
        <w:object w:dxaOrig="780" w:dyaOrig="240" w14:anchorId="28DE2BEF">
          <v:shape id="_x0000_i4935" type="#_x0000_t75" style="width:39pt;height:12.75pt" o:ole="">
            <v:imagedata r:id="rId7031" o:title=""/>
          </v:shape>
          <o:OLEObject Type="Embed" ProgID="Equation.DSMT4" ShapeID="_x0000_i4935" DrawAspect="Content" ObjectID="_1796843997" r:id="rId7032"/>
        </w:object>
      </w:r>
      <w:r w:rsidRPr="00330A7E">
        <w:rPr>
          <w:rFonts w:ascii="Times New Roman" w:eastAsia="MS Mincho" w:hAnsi="Times New Roman" w:cs="Times New Roman"/>
          <w:sz w:val="24"/>
          <w:szCs w:val="24"/>
          <w:lang w:val="it-IT"/>
        </w:rPr>
        <w:t xml:space="preserve">, </w:t>
      </w:r>
    </w:p>
    <w:p w14:paraId="1C07E70C" w14:textId="77777777" w:rsidR="00ED397D" w:rsidRDefault="00ED397D" w:rsidP="00330A7E">
      <w:pPr>
        <w:spacing w:after="120"/>
        <w:ind w:left="992"/>
        <w:jc w:val="both"/>
        <w:rPr>
          <w:rFonts w:ascii="Times New Roman" w:eastAsia="MS Mincho" w:hAnsi="Times New Roman" w:cs="Times New Roman"/>
          <w:sz w:val="24"/>
          <w:szCs w:val="24"/>
          <w:lang w:val="it-IT"/>
        </w:rPr>
      </w:pPr>
      <w:r w:rsidRPr="00330A7E">
        <w:rPr>
          <w:rFonts w:ascii="Times New Roman" w:eastAsia="MS Mincho" w:hAnsi="Times New Roman" w:cs="Times New Roman"/>
          <w:sz w:val="24"/>
          <w:szCs w:val="24"/>
          <w:lang w:val="it-IT"/>
        </w:rPr>
        <w:t xml:space="preserve">suy ra </w:t>
      </w:r>
      <w:r w:rsidRPr="00330A7E">
        <w:rPr>
          <w:rFonts w:ascii="Times New Roman" w:eastAsia="MS Mincho" w:hAnsi="Times New Roman" w:cs="Times New Roman"/>
          <w:position w:val="-8"/>
          <w:sz w:val="24"/>
          <w:szCs w:val="24"/>
        </w:rPr>
        <w:object w:dxaOrig="3400" w:dyaOrig="420" w14:anchorId="6E4829F7">
          <v:shape id="_x0000_i4936" type="#_x0000_t75" style="width:170.25pt;height:21pt" o:ole="">
            <v:imagedata r:id="rId7033" o:title=""/>
          </v:shape>
          <o:OLEObject Type="Embed" ProgID="Equation.DSMT4" ShapeID="_x0000_i4936" DrawAspect="Content" ObjectID="_1796843998" r:id="rId7034"/>
        </w:object>
      </w:r>
      <w:r w:rsidRPr="00330A7E">
        <w:rPr>
          <w:rFonts w:ascii="Times New Roman" w:eastAsia="MS Mincho" w:hAnsi="Times New Roman" w:cs="Times New Roman"/>
          <w:sz w:val="24"/>
          <w:szCs w:val="24"/>
          <w:lang w:val="it-IT"/>
        </w:rPr>
        <w:t>.</w:t>
      </w:r>
    </w:p>
    <w:p w14:paraId="3E607521" w14:textId="77777777" w:rsidR="00845FD2" w:rsidRDefault="00845FD2" w:rsidP="00330A7E">
      <w:pPr>
        <w:spacing w:after="120"/>
        <w:ind w:left="992"/>
        <w:jc w:val="both"/>
        <w:rPr>
          <w:rFonts w:ascii="Times New Roman" w:eastAsia="MS Mincho" w:hAnsi="Times New Roman" w:cs="Times New Roman"/>
          <w:sz w:val="24"/>
          <w:szCs w:val="24"/>
          <w:lang w:val="it-IT"/>
        </w:rPr>
      </w:pPr>
    </w:p>
    <w:p w14:paraId="157A5586" w14:textId="77777777" w:rsidR="00845FD2" w:rsidRDefault="00845FD2" w:rsidP="00330A7E">
      <w:pPr>
        <w:spacing w:after="120"/>
        <w:ind w:left="992"/>
        <w:jc w:val="both"/>
        <w:rPr>
          <w:rFonts w:ascii="Times New Roman" w:eastAsia="MS Mincho" w:hAnsi="Times New Roman" w:cs="Times New Roman"/>
          <w:sz w:val="24"/>
          <w:szCs w:val="24"/>
          <w:lang w:val="it-IT"/>
        </w:rPr>
      </w:pPr>
    </w:p>
    <w:p w14:paraId="112FA3B0" w14:textId="77777777" w:rsidR="00845FD2" w:rsidRDefault="00845FD2" w:rsidP="00330A7E">
      <w:pPr>
        <w:spacing w:after="120"/>
        <w:ind w:left="992"/>
        <w:jc w:val="both"/>
        <w:rPr>
          <w:rFonts w:ascii="Times New Roman" w:eastAsia="MS Mincho" w:hAnsi="Times New Roman" w:cs="Times New Roman"/>
          <w:sz w:val="24"/>
          <w:szCs w:val="24"/>
          <w:lang w:val="it-IT"/>
        </w:rPr>
      </w:pPr>
    </w:p>
    <w:p w14:paraId="6BA75EA4" w14:textId="77777777" w:rsidR="00845FD2" w:rsidRDefault="00845FD2" w:rsidP="00330A7E">
      <w:pPr>
        <w:spacing w:after="120"/>
        <w:ind w:left="992"/>
        <w:jc w:val="both"/>
        <w:rPr>
          <w:rFonts w:ascii="Times New Roman" w:eastAsia="MS Mincho" w:hAnsi="Times New Roman" w:cs="Times New Roman"/>
          <w:sz w:val="24"/>
          <w:szCs w:val="24"/>
          <w:lang w:val="it-IT"/>
        </w:rPr>
      </w:pPr>
    </w:p>
    <w:p w14:paraId="0EE6B344" w14:textId="77777777" w:rsidR="00845FD2" w:rsidRDefault="00845FD2" w:rsidP="00330A7E">
      <w:pPr>
        <w:spacing w:after="120"/>
        <w:ind w:left="992"/>
        <w:jc w:val="both"/>
        <w:rPr>
          <w:rFonts w:ascii="Times New Roman" w:eastAsia="MS Mincho" w:hAnsi="Times New Roman" w:cs="Times New Roman"/>
          <w:sz w:val="24"/>
          <w:szCs w:val="24"/>
          <w:lang w:val="it-IT"/>
        </w:rPr>
      </w:pPr>
    </w:p>
    <w:p w14:paraId="4377EA94" w14:textId="77777777" w:rsidR="00845FD2" w:rsidRDefault="00845FD2" w:rsidP="00330A7E">
      <w:pPr>
        <w:spacing w:after="120"/>
        <w:ind w:left="992"/>
        <w:jc w:val="both"/>
        <w:rPr>
          <w:rFonts w:ascii="Times New Roman" w:eastAsia="MS Mincho" w:hAnsi="Times New Roman" w:cs="Times New Roman"/>
          <w:sz w:val="24"/>
          <w:szCs w:val="24"/>
          <w:lang w:val="it-IT"/>
        </w:rPr>
      </w:pPr>
    </w:p>
    <w:p w14:paraId="6A6F166A" w14:textId="77777777" w:rsidR="00845FD2" w:rsidRPr="00330A7E" w:rsidRDefault="00845FD2" w:rsidP="00330A7E">
      <w:pPr>
        <w:spacing w:after="120"/>
        <w:ind w:left="992"/>
        <w:jc w:val="both"/>
        <w:rPr>
          <w:rFonts w:ascii="Times New Roman" w:eastAsia="MS Mincho" w:hAnsi="Times New Roman" w:cs="Times New Roman"/>
          <w:sz w:val="24"/>
          <w:szCs w:val="24"/>
          <w:lang w:val="it-IT"/>
        </w:rPr>
      </w:pPr>
    </w:p>
    <w:tbl>
      <w:tblPr>
        <w:tblStyle w:val="TableGrid"/>
        <w:tblW w:w="10098" w:type="dxa"/>
        <w:jc w:val="center"/>
        <w:tblBorders>
          <w:top w:val="single" w:sz="4" w:space="0" w:color="0070C0"/>
          <w:left w:val="single" w:sz="4" w:space="0" w:color="0070C0"/>
          <w:bottom w:val="single" w:sz="4" w:space="0" w:color="0070C0"/>
          <w:right w:val="single" w:sz="4" w:space="0" w:color="0070C0"/>
          <w:insideH w:val="none" w:sz="0" w:space="0" w:color="auto"/>
          <w:insideV w:val="single" w:sz="4" w:space="0" w:color="0070C0"/>
        </w:tblBorders>
        <w:tblLook w:val="04A0" w:firstRow="1" w:lastRow="0" w:firstColumn="1" w:lastColumn="0" w:noHBand="0" w:noVBand="1"/>
      </w:tblPr>
      <w:tblGrid>
        <w:gridCol w:w="4230"/>
        <w:gridCol w:w="5868"/>
      </w:tblGrid>
      <w:tr w:rsidR="00845FD2" w:rsidRPr="00330A7E" w14:paraId="1D716393" w14:textId="77777777" w:rsidTr="00676EEF">
        <w:trPr>
          <w:trHeight w:val="265"/>
          <w:jc w:val="center"/>
        </w:trPr>
        <w:tc>
          <w:tcPr>
            <w:tcW w:w="4230" w:type="dxa"/>
            <w:vAlign w:val="center"/>
          </w:tcPr>
          <w:p w14:paraId="17555AC5"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bookmarkStart w:id="9" w:name="_Hlk174718228"/>
            <w:r w:rsidRPr="00330A7E">
              <w:rPr>
                <w:rFonts w:ascii="Times New Roman" w:hAnsi="Times New Roman" w:cs="Times New Roman"/>
                <w:b/>
                <w:color w:val="000000" w:themeColor="text1"/>
                <w:sz w:val="24"/>
                <w:szCs w:val="24"/>
              </w:rPr>
              <w:lastRenderedPageBreak/>
              <w:t xml:space="preserve"> ĐỀ THI THỬ </w:t>
            </w:r>
          </w:p>
          <w:p w14:paraId="4087FA1A"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THEO CẤU TRÚC ĐỀ THAM KHẢO</w:t>
            </w:r>
          </w:p>
        </w:tc>
        <w:tc>
          <w:tcPr>
            <w:tcW w:w="5868" w:type="dxa"/>
            <w:vAlign w:val="center"/>
          </w:tcPr>
          <w:p w14:paraId="3B929CAD" w14:textId="77777777" w:rsidR="00845FD2" w:rsidRPr="00330A7E" w:rsidRDefault="00845FD2" w:rsidP="00676EEF">
            <w:pPr>
              <w:tabs>
                <w:tab w:val="left" w:pos="992"/>
              </w:tabs>
              <w:jc w:val="center"/>
              <w:rPr>
                <w:rFonts w:ascii="Times New Roman" w:hAnsi="Times New Roman" w:cs="Times New Roman"/>
                <w:b/>
                <w:color w:val="FF0000"/>
                <w:sz w:val="24"/>
                <w:szCs w:val="24"/>
              </w:rPr>
            </w:pPr>
            <w:r w:rsidRPr="00330A7E">
              <w:rPr>
                <w:rFonts w:ascii="Times New Roman" w:hAnsi="Times New Roman" w:cs="Times New Roman"/>
                <w:b/>
                <w:color w:val="1F497D" w:themeColor="text2"/>
                <w:sz w:val="24"/>
                <w:szCs w:val="24"/>
                <w:lang w:val="vi-VN"/>
              </w:rPr>
              <w:t xml:space="preserve">KỲ THI TỐT NGHIỆP </w:t>
            </w:r>
            <w:r w:rsidRPr="00330A7E">
              <w:rPr>
                <w:rFonts w:ascii="Times New Roman" w:hAnsi="Times New Roman" w:cs="Times New Roman"/>
                <w:b/>
                <w:color w:val="00B050"/>
                <w:sz w:val="24"/>
                <w:szCs w:val="24"/>
                <w:lang w:val="vi-VN"/>
              </w:rPr>
              <w:t xml:space="preserve">THPT QUỐC GIA </w:t>
            </w:r>
            <w:r w:rsidRPr="00330A7E">
              <w:rPr>
                <w:rFonts w:ascii="Times New Roman" w:hAnsi="Times New Roman" w:cs="Times New Roman"/>
                <w:b/>
                <w:color w:val="FF0000"/>
                <w:sz w:val="24"/>
                <w:szCs w:val="24"/>
                <w:lang w:val="vi-VN"/>
              </w:rPr>
              <w:t>NĂM 2025</w:t>
            </w:r>
          </w:p>
          <w:p w14:paraId="02915B8A"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Bài thi môn: TOÁN</w:t>
            </w:r>
          </w:p>
        </w:tc>
      </w:tr>
      <w:tr w:rsidR="00845FD2" w:rsidRPr="00330A7E" w14:paraId="6F8643A9" w14:textId="77777777" w:rsidTr="00676EEF">
        <w:trPr>
          <w:trHeight w:val="724"/>
          <w:jc w:val="center"/>
        </w:trPr>
        <w:tc>
          <w:tcPr>
            <w:tcW w:w="4230" w:type="dxa"/>
            <w:vAlign w:val="center"/>
          </w:tcPr>
          <w:p w14:paraId="2205B8DA" w14:textId="5DF941DC" w:rsidR="00845FD2" w:rsidRPr="00330A7E" w:rsidRDefault="00845FD2" w:rsidP="00845FD2">
            <w:pPr>
              <w:tabs>
                <w:tab w:val="left" w:pos="992"/>
              </w:tabs>
              <w:jc w:val="center"/>
              <w:rPr>
                <w:rFonts w:ascii="Times New Roman" w:hAnsi="Times New Roman" w:cs="Times New Roman"/>
                <w:b/>
                <w:bCs/>
                <w:iCs/>
                <w:color w:val="000000" w:themeColor="text1"/>
                <w:sz w:val="24"/>
                <w:szCs w:val="24"/>
              </w:rPr>
            </w:pPr>
            <w:r w:rsidRPr="00330A7E">
              <w:rPr>
                <w:rFonts w:ascii="Times New Roman" w:hAnsi="Times New Roman" w:cs="Times New Roman"/>
                <w:b/>
                <w:bCs/>
                <w:iCs/>
                <w:color w:val="000000" w:themeColor="text1"/>
                <w:sz w:val="24"/>
                <w:szCs w:val="24"/>
                <w:highlight w:val="green"/>
              </w:rPr>
              <w:t xml:space="preserve">ĐỀ </w:t>
            </w:r>
            <w:r>
              <w:rPr>
                <w:rFonts w:ascii="Times New Roman" w:hAnsi="Times New Roman" w:cs="Times New Roman"/>
                <w:b/>
                <w:bCs/>
                <w:iCs/>
                <w:color w:val="000000" w:themeColor="text1"/>
                <w:sz w:val="24"/>
                <w:szCs w:val="24"/>
                <w:highlight w:val="green"/>
              </w:rPr>
              <w:t>1</w:t>
            </w:r>
            <w:r>
              <w:rPr>
                <w:rFonts w:ascii="Times New Roman" w:hAnsi="Times New Roman" w:cs="Times New Roman"/>
                <w:b/>
                <w:bCs/>
                <w:iCs/>
                <w:color w:val="000000" w:themeColor="text1"/>
                <w:sz w:val="24"/>
                <w:szCs w:val="24"/>
                <w:highlight w:val="green"/>
              </w:rPr>
              <w:t>3</w:t>
            </w:r>
          </w:p>
        </w:tc>
        <w:tc>
          <w:tcPr>
            <w:tcW w:w="5868" w:type="dxa"/>
            <w:vAlign w:val="center"/>
          </w:tcPr>
          <w:p w14:paraId="50914163" w14:textId="77777777" w:rsidR="00845FD2" w:rsidRPr="00330A7E" w:rsidRDefault="00845FD2" w:rsidP="00676EEF">
            <w:pPr>
              <w:tabs>
                <w:tab w:val="left" w:pos="992"/>
              </w:tabs>
              <w:jc w:val="center"/>
              <w:rPr>
                <w:rFonts w:ascii="Times New Roman" w:hAnsi="Times New Roman" w:cs="Times New Roman"/>
                <w:bCs/>
                <w:i/>
                <w:iCs/>
                <w:color w:val="000000" w:themeColor="text1"/>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801600" behindDoc="0" locked="0" layoutInCell="1" allowOverlap="1" wp14:anchorId="0CDE9C4A" wp14:editId="531E79F4">
                      <wp:simplePos x="0" y="0"/>
                      <wp:positionH relativeFrom="column">
                        <wp:posOffset>794385</wp:posOffset>
                      </wp:positionH>
                      <wp:positionV relativeFrom="paragraph">
                        <wp:posOffset>198120</wp:posOffset>
                      </wp:positionV>
                      <wp:extent cx="2324100" cy="0"/>
                      <wp:effectExtent l="0" t="0" r="0" b="0"/>
                      <wp:wrapNone/>
                      <wp:docPr id="117"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801600;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zwHeKtgEAALkDAAAOAAAAZHJzL2Uyb0RvYy54bWysU02PEzEMvSPxH6Lc6cwUBGjU6R66gguC imV/QDbjdCKSOHJCP/49TtrOIkAIrfbiiRM/2+/Zs7o5eif2QMliGGS3aKWAoHG0YTfI+28fXr2X ImUVRuUwwCBPkOTN+uWL1SH2sMQJ3QgkOElI/SEOcso59k2T9ARepQVGCPxokLzK7NKuGUkdOLt3 zbJt3zYHpDESakiJb2/Pj3Jd8xsDOn8xJkEWbpDcW66Wqn0otlmvVL8jFSerL22oJ3ThlQ1cdE51 q7ISP8j+kcpbTZjQ5IVG36AxVkPlwGy69jc2d5OKULmwOCnOMqXnS6s/77ck7Miz695JEZTnId1l UnY3ZbHBEFhCJNEVpQ4x9QzYhC1dvBS3VGgfDfnyZULiWNU9zerCMQvNl8vXyzddy0PQ17fmERgp 5Y+AXpTDIJ0Nhbjq1f5TylyMQ68h7JRGzqXrKZ8clGAXvoJhMlysq+i6RrBxJPaKF2D8XmlwrhpZ IMY6N4Paf4MusQUGdbX+FzhH14oY8gz0NiD9rWo+Xls15/gr6zPXQvsBx1MdRJWD96OqdNnlsoC/ +hX++MetfwIAAP//AwBQSwMEFAAGAAgAAAAhAPl7FSTdAAAACQEAAA8AAABkcnMvZG93bnJldi54 bWxMj81OwzAQhO9IfQdrkbhRJwHaEuJUFT8nOITAgaMbL0nUeB3FbhJ4ehZxoMeZ/TQ7k21n24kR B986UhAvIxBIlTMt1Qre354uNyB80GR05wgVfKGHbb44y3Rq3ESvOJahFhxCPtUKmhD6VEpfNWi1 X7oeiW+fbrA6sBxqaQY9cbjtZBJFK2l1S/yh0T3eN1gdyqNVsH58Lot+enj5LuRaFsXowubwodTF +by7AxFwDv8w/Nbn6pBzp707kvGiY53cxIwquIoTEAxc38Zs7P8MmWfydEH+AwAA//8DAFBLAQIt ABQABgAIAAAAIQC2gziS/gAAAOEBAAATAAAAAAAAAAAAAAAAAAAAAABbQ29udGVudF9UeXBlc10u eG1sUEsBAi0AFAAGAAgAAAAhADj9If/WAAAAlAEAAAsAAAAAAAAAAAAAAAAALwEAAF9yZWxzLy5y ZWxzUEsBAi0AFAAGAAgAAAAhAPPAd4q2AQAAuQMAAA4AAAAAAAAAAAAAAAAALgIAAGRycy9lMm9E b2MueG1sUEsBAi0AFAAGAAgAAAAhAPl7FSTdAAAACQEAAA8AAAAAAAAAAAAAAAAAEAQAAGRycy9k b3ducmV2LnhtbFBLBQYAAAAABAAEAPMAAAAaBQAAAAA= " strokecolor="black [3040]"/>
                  </w:pict>
                </mc:Fallback>
              </mc:AlternateContent>
            </w:r>
            <w:r w:rsidRPr="00330A7E">
              <w:rPr>
                <w:rFonts w:ascii="Times New Roman" w:hAnsi="Times New Roman" w:cs="Times New Roman"/>
                <w:bCs/>
                <w:i/>
                <w:iCs/>
                <w:color w:val="000000" w:themeColor="text1"/>
                <w:sz w:val="24"/>
                <w:szCs w:val="24"/>
              </w:rPr>
              <w:t>Thời gian làm bài: 90 phút, không kể thời gian phát đề</w:t>
            </w:r>
          </w:p>
        </w:tc>
      </w:tr>
    </w:tbl>
    <w:p w14:paraId="149B95F8"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PHẦN I. Câu trắc nghiệm nhiều phương án lựa chọn</w:t>
      </w:r>
      <w:r w:rsidRPr="00330A7E">
        <w:rPr>
          <w:rFonts w:ascii="Times New Roman" w:hAnsi="Times New Roman" w:cs="Times New Roman"/>
          <w:sz w:val="24"/>
          <w:szCs w:val="24"/>
        </w:rPr>
        <w:t>. Thí sinh trả lời từ câu 1 đến câu 12. Mỗi câu hỏi thí sinh chỉ chọn một phương án.</w:t>
      </w:r>
    </w:p>
    <w:p w14:paraId="2FD4FE32" w14:textId="77777777" w:rsidR="00ED397D" w:rsidRPr="00330A7E" w:rsidRDefault="00ED397D" w:rsidP="00330A7E">
      <w:pPr>
        <w:spacing w:before="120" w:after="0"/>
        <w:ind w:left="992" w:hanging="992"/>
        <w:jc w:val="both"/>
        <w:rPr>
          <w:rFonts w:ascii="Times New Roman" w:hAnsi="Times New Roman" w:cs="Times New Roman"/>
          <w:sz w:val="24"/>
          <w:szCs w:val="24"/>
        </w:rPr>
      </w:pPr>
      <w:bookmarkStart w:id="10" w:name="_Hlk167828140"/>
      <w:r w:rsidRPr="00330A7E">
        <w:rPr>
          <w:rFonts w:ascii="Times New Roman" w:hAnsi="Times New Roman" w:cs="Times New Roman"/>
          <w:b/>
          <w:color w:val="0000FF"/>
          <w:sz w:val="24"/>
          <w:szCs w:val="24"/>
        </w:rPr>
        <w:t xml:space="preserve">Câu 1: </w:t>
      </w:r>
      <w:r w:rsidRPr="00330A7E">
        <w:rPr>
          <w:rFonts w:ascii="Times New Roman" w:hAnsi="Times New Roman" w:cs="Times New Roman"/>
          <w:bCs/>
          <w:color w:val="000000"/>
          <w:sz w:val="24"/>
          <w:szCs w:val="24"/>
        </w:rPr>
        <w:t xml:space="preserve">Cho hàm số </w:t>
      </w:r>
      <w:r w:rsidRPr="00330A7E">
        <w:rPr>
          <w:rFonts w:ascii="Times New Roman" w:hAnsi="Times New Roman" w:cs="Times New Roman"/>
          <w:position w:val="-24"/>
          <w:sz w:val="24"/>
          <w:szCs w:val="24"/>
        </w:rPr>
        <w:object w:dxaOrig="2299" w:dyaOrig="660" w14:anchorId="41D0C3A0">
          <v:shape id="_x0000_i4937" type="#_x0000_t75" style="width:117pt;height:33pt" o:ole="">
            <v:imagedata r:id="rId7035" o:title=""/>
          </v:shape>
          <o:OLEObject Type="Embed" ProgID="Equation.DSMT4" ShapeID="_x0000_i4937" DrawAspect="Content" ObjectID="_1796843999" r:id="rId7036"/>
        </w:object>
      </w:r>
      <w:r w:rsidRPr="00330A7E">
        <w:rPr>
          <w:rFonts w:ascii="Times New Roman" w:hAnsi="Times New Roman" w:cs="Times New Roman"/>
          <w:sz w:val="24"/>
          <w:szCs w:val="24"/>
        </w:rPr>
        <w:t xml:space="preserve">có đồ thị như </w:t>
      </w:r>
      <w:r w:rsidRPr="00330A7E">
        <w:rPr>
          <w:rFonts w:ascii="Times New Roman" w:hAnsi="Times New Roman" w:cs="Times New Roman"/>
          <w:i/>
          <w:sz w:val="24"/>
          <w:szCs w:val="24"/>
        </w:rPr>
        <w:t>Hình 1.</w:t>
      </w:r>
      <w:r w:rsidRPr="00330A7E">
        <w:rPr>
          <w:rFonts w:ascii="Times New Roman" w:hAnsi="Times New Roman" w:cs="Times New Roman"/>
          <w:sz w:val="24"/>
          <w:szCs w:val="24"/>
        </w:rPr>
        <w:t xml:space="preserve"> Phát biểu nào sau đây là đúng?</w:t>
      </w:r>
    </w:p>
    <w:p w14:paraId="1928995C" w14:textId="77777777" w:rsidR="00ED397D" w:rsidRPr="00330A7E" w:rsidRDefault="00ED397D" w:rsidP="00330A7E">
      <w:pPr>
        <w:spacing w:after="0"/>
        <w:ind w:left="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2B868D12" wp14:editId="63DEB604">
            <wp:extent cx="1943100" cy="1790700"/>
            <wp:effectExtent l="0" t="0" r="0" b="0"/>
            <wp:docPr id="1453070291"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rotWithShape="1">
                    <a:blip r:embed="rId7037"/>
                    <a:srcRect t="4082"/>
                    <a:stretch/>
                  </pic:blipFill>
                  <pic:spPr bwMode="auto">
                    <a:xfrm>
                      <a:off x="0" y="0"/>
                      <a:ext cx="1943100" cy="1790700"/>
                    </a:xfrm>
                    <a:prstGeom prst="rect">
                      <a:avLst/>
                    </a:prstGeom>
                    <a:noFill/>
                    <a:ln>
                      <a:noFill/>
                    </a:ln>
                    <a:extLst>
                      <a:ext uri="{53640926-AAD7-44D8-BBD7-CCE9431645EC}">
                        <a14:shadowObscured xmlns:a14="http://schemas.microsoft.com/office/drawing/2010/main"/>
                      </a:ext>
                    </a:extLst>
                  </pic:spPr>
                </pic:pic>
              </a:graphicData>
            </a:graphic>
          </wp:inline>
        </w:drawing>
      </w:r>
    </w:p>
    <w:p w14:paraId="4590260E"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bCs/>
          <w:color w:val="0000FF"/>
          <w:sz w:val="24"/>
          <w:szCs w:val="24"/>
        </w:rPr>
        <w:t xml:space="preserve">A. </w:t>
      </w:r>
      <w:r w:rsidRPr="00330A7E">
        <w:rPr>
          <w:rFonts w:ascii="Times New Roman" w:hAnsi="Times New Roman" w:cs="Times New Roman"/>
          <w:bCs/>
          <w:color w:val="000000"/>
          <w:sz w:val="24"/>
          <w:szCs w:val="24"/>
        </w:rPr>
        <w:t xml:space="preserve">Hàm số </w:t>
      </w:r>
      <w:r w:rsidRPr="00330A7E">
        <w:rPr>
          <w:rFonts w:ascii="Times New Roman" w:hAnsi="Times New Roman" w:cs="Times New Roman"/>
          <w:position w:val="-10"/>
          <w:sz w:val="24"/>
          <w:szCs w:val="24"/>
        </w:rPr>
        <w:object w:dxaOrig="920" w:dyaOrig="320" w14:anchorId="00ED9E9B">
          <v:shape id="_x0000_i4938" type="#_x0000_t75" style="width:47.25pt;height:15pt" o:ole="">
            <v:imagedata r:id="rId7038" o:title=""/>
          </v:shape>
          <o:OLEObject Type="Embed" ProgID="Equation.DSMT4" ShapeID="_x0000_i4938" DrawAspect="Content" ObjectID="_1796844000" r:id="rId7039"/>
        </w:object>
      </w:r>
      <w:r w:rsidRPr="00330A7E">
        <w:rPr>
          <w:rFonts w:ascii="Times New Roman" w:hAnsi="Times New Roman" w:cs="Times New Roman"/>
          <w:sz w:val="24"/>
          <w:szCs w:val="24"/>
        </w:rPr>
        <w:t xml:space="preserve">nghịch biến trên các khoảng </w:t>
      </w:r>
      <w:r w:rsidRPr="00330A7E">
        <w:rPr>
          <w:rFonts w:ascii="Times New Roman" w:hAnsi="Times New Roman" w:cs="Times New Roman"/>
          <w:position w:val="-14"/>
          <w:sz w:val="24"/>
          <w:szCs w:val="24"/>
        </w:rPr>
        <w:object w:dxaOrig="720" w:dyaOrig="400" w14:anchorId="36EA4CBE">
          <v:shape id="_x0000_i4939" type="#_x0000_t75" style="width:36pt;height:21pt" o:ole="">
            <v:imagedata r:id="rId7040" o:title=""/>
          </v:shape>
          <o:OLEObject Type="Embed" ProgID="Equation.DSMT4" ShapeID="_x0000_i4939" DrawAspect="Content" ObjectID="_1796844001" r:id="rId7041"/>
        </w:object>
      </w:r>
      <w:r w:rsidRPr="00330A7E">
        <w:rPr>
          <w:rFonts w:ascii="Times New Roman" w:hAnsi="Times New Roman" w:cs="Times New Roman"/>
          <w:sz w:val="24"/>
          <w:szCs w:val="24"/>
        </w:rPr>
        <w:t xml:space="preserve">và </w:t>
      </w:r>
      <w:r w:rsidRPr="00330A7E">
        <w:rPr>
          <w:rFonts w:ascii="Times New Roman" w:hAnsi="Times New Roman" w:cs="Times New Roman"/>
          <w:position w:val="-14"/>
          <w:sz w:val="24"/>
          <w:szCs w:val="24"/>
        </w:rPr>
        <w:object w:dxaOrig="800" w:dyaOrig="400" w14:anchorId="558EE3D9">
          <v:shape id="_x0000_i4940" type="#_x0000_t75" style="width:39.75pt;height:21pt" o:ole="">
            <v:imagedata r:id="rId7042" o:title=""/>
          </v:shape>
          <o:OLEObject Type="Embed" ProgID="Equation.DSMT4" ShapeID="_x0000_i4940" DrawAspect="Content" ObjectID="_1796844002" r:id="rId7043"/>
        </w:object>
      </w:r>
      <w:r w:rsidRPr="00330A7E">
        <w:rPr>
          <w:rFonts w:ascii="Times New Roman" w:hAnsi="Times New Roman" w:cs="Times New Roman"/>
          <w:sz w:val="24"/>
          <w:szCs w:val="24"/>
        </w:rPr>
        <w:t>.</w:t>
      </w:r>
    </w:p>
    <w:p w14:paraId="4610B370"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bCs/>
          <w:color w:val="0000FF"/>
          <w:sz w:val="24"/>
          <w:szCs w:val="24"/>
        </w:rPr>
        <w:t xml:space="preserve">B. </w:t>
      </w:r>
      <w:r w:rsidRPr="00330A7E">
        <w:rPr>
          <w:rFonts w:ascii="Times New Roman" w:hAnsi="Times New Roman" w:cs="Times New Roman"/>
          <w:bCs/>
          <w:color w:val="000000"/>
          <w:sz w:val="24"/>
          <w:szCs w:val="24"/>
        </w:rPr>
        <w:t>Hàm số</w:t>
      </w:r>
      <w:r w:rsidRPr="00330A7E">
        <w:rPr>
          <w:rFonts w:ascii="Times New Roman" w:hAnsi="Times New Roman" w:cs="Times New Roman"/>
          <w:b/>
          <w:bCs/>
          <w:color w:val="000000"/>
          <w:sz w:val="24"/>
          <w:szCs w:val="24"/>
        </w:rPr>
        <w:t xml:space="preserve"> </w:t>
      </w:r>
      <w:r w:rsidRPr="00330A7E">
        <w:rPr>
          <w:rFonts w:ascii="Times New Roman" w:hAnsi="Times New Roman" w:cs="Times New Roman"/>
          <w:position w:val="-10"/>
          <w:sz w:val="24"/>
          <w:szCs w:val="24"/>
        </w:rPr>
        <w:object w:dxaOrig="920" w:dyaOrig="320" w14:anchorId="65C7E46E">
          <v:shape id="_x0000_i4941" type="#_x0000_t75" style="width:47.25pt;height:15pt" o:ole="">
            <v:imagedata r:id="rId7038" o:title=""/>
          </v:shape>
          <o:OLEObject Type="Embed" ProgID="Equation.DSMT4" ShapeID="_x0000_i4941" DrawAspect="Content" ObjectID="_1796844003" r:id="rId7044"/>
        </w:object>
      </w:r>
      <w:r w:rsidRPr="00330A7E">
        <w:rPr>
          <w:rFonts w:ascii="Times New Roman" w:hAnsi="Times New Roman" w:cs="Times New Roman"/>
          <w:sz w:val="24"/>
          <w:szCs w:val="24"/>
        </w:rPr>
        <w:t xml:space="preserve">đồng biến trên các khoảng </w:t>
      </w:r>
      <w:r w:rsidRPr="00330A7E">
        <w:rPr>
          <w:rFonts w:ascii="Times New Roman" w:hAnsi="Times New Roman" w:cs="Times New Roman"/>
          <w:position w:val="-14"/>
          <w:sz w:val="24"/>
          <w:szCs w:val="24"/>
        </w:rPr>
        <w:object w:dxaOrig="720" w:dyaOrig="400" w14:anchorId="40933FAE">
          <v:shape id="_x0000_i4942" type="#_x0000_t75" style="width:36pt;height:21pt" o:ole="">
            <v:imagedata r:id="rId7040" o:title=""/>
          </v:shape>
          <o:OLEObject Type="Embed" ProgID="Equation.DSMT4" ShapeID="_x0000_i4942" DrawAspect="Content" ObjectID="_1796844004" r:id="rId7045"/>
        </w:object>
      </w:r>
      <w:r w:rsidRPr="00330A7E">
        <w:rPr>
          <w:rFonts w:ascii="Times New Roman" w:hAnsi="Times New Roman" w:cs="Times New Roman"/>
          <w:sz w:val="24"/>
          <w:szCs w:val="24"/>
        </w:rPr>
        <w:t xml:space="preserve">và </w:t>
      </w:r>
      <w:r w:rsidRPr="00330A7E">
        <w:rPr>
          <w:rFonts w:ascii="Times New Roman" w:hAnsi="Times New Roman" w:cs="Times New Roman"/>
          <w:position w:val="-14"/>
          <w:sz w:val="24"/>
          <w:szCs w:val="24"/>
        </w:rPr>
        <w:object w:dxaOrig="800" w:dyaOrig="400" w14:anchorId="6BFEC961">
          <v:shape id="_x0000_i4943" type="#_x0000_t75" style="width:39.75pt;height:21pt" o:ole="">
            <v:imagedata r:id="rId7042" o:title=""/>
          </v:shape>
          <o:OLEObject Type="Embed" ProgID="Equation.DSMT4" ShapeID="_x0000_i4943" DrawAspect="Content" ObjectID="_1796844005" r:id="rId7046"/>
        </w:object>
      </w:r>
      <w:r w:rsidRPr="00330A7E">
        <w:rPr>
          <w:rFonts w:ascii="Times New Roman" w:hAnsi="Times New Roman" w:cs="Times New Roman"/>
          <w:sz w:val="24"/>
          <w:szCs w:val="24"/>
        </w:rPr>
        <w:t>.</w:t>
      </w:r>
    </w:p>
    <w:p w14:paraId="09C0AD0D"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position w:val="-14"/>
          <w:sz w:val="24"/>
          <w:szCs w:val="24"/>
        </w:rPr>
      </w:pPr>
      <w:r w:rsidRPr="00330A7E">
        <w:rPr>
          <w:rFonts w:ascii="Times New Roman" w:hAnsi="Times New Roman" w:cs="Times New Roman"/>
          <w:b/>
          <w:color w:val="0000FF"/>
          <w:sz w:val="24"/>
          <w:szCs w:val="24"/>
        </w:rPr>
        <w:t xml:space="preserve">C. </w:t>
      </w:r>
      <w:r w:rsidRPr="00330A7E">
        <w:rPr>
          <w:rFonts w:ascii="Times New Roman" w:hAnsi="Times New Roman" w:cs="Times New Roman"/>
          <w:bCs/>
          <w:color w:val="000000"/>
          <w:sz w:val="24"/>
          <w:szCs w:val="24"/>
        </w:rPr>
        <w:t xml:space="preserve">Hàm số </w:t>
      </w:r>
      <w:r w:rsidRPr="00330A7E">
        <w:rPr>
          <w:rFonts w:ascii="Times New Roman" w:hAnsi="Times New Roman" w:cs="Times New Roman"/>
          <w:position w:val="-10"/>
          <w:sz w:val="24"/>
          <w:szCs w:val="24"/>
        </w:rPr>
        <w:object w:dxaOrig="920" w:dyaOrig="320" w14:anchorId="28807FE8">
          <v:shape id="_x0000_i4944" type="#_x0000_t75" style="width:47.25pt;height:15pt" o:ole="">
            <v:imagedata r:id="rId7038" o:title=""/>
          </v:shape>
          <o:OLEObject Type="Embed" ProgID="Equation.DSMT4" ShapeID="_x0000_i4944" DrawAspect="Content" ObjectID="_1796844006" r:id="rId7047"/>
        </w:object>
      </w:r>
      <w:r w:rsidRPr="00330A7E">
        <w:rPr>
          <w:rFonts w:ascii="Times New Roman" w:hAnsi="Times New Roman" w:cs="Times New Roman"/>
          <w:sz w:val="24"/>
          <w:szCs w:val="24"/>
        </w:rPr>
        <w:t xml:space="preserve">đồng biến trên khoảng </w:t>
      </w:r>
      <w:r w:rsidRPr="00330A7E">
        <w:rPr>
          <w:rFonts w:ascii="Times New Roman" w:hAnsi="Times New Roman" w:cs="Times New Roman"/>
          <w:position w:val="-14"/>
          <w:sz w:val="24"/>
          <w:szCs w:val="24"/>
        </w:rPr>
        <w:object w:dxaOrig="720" w:dyaOrig="400" w14:anchorId="64B7AFE3">
          <v:shape id="_x0000_i4945" type="#_x0000_t75" style="width:36pt;height:21pt" o:ole="">
            <v:imagedata r:id="rId7040" o:title=""/>
          </v:shape>
          <o:OLEObject Type="Embed" ProgID="Equation.DSMT4" ShapeID="_x0000_i4945" DrawAspect="Content" ObjectID="_1796844007" r:id="rId7048"/>
        </w:object>
      </w:r>
      <w:r w:rsidRPr="00330A7E">
        <w:rPr>
          <w:rFonts w:ascii="Times New Roman" w:hAnsi="Times New Roman" w:cs="Times New Roman"/>
          <w:b/>
          <w:sz w:val="24"/>
          <w:szCs w:val="24"/>
        </w:rPr>
        <w:t xml:space="preserve"> </w:t>
      </w:r>
      <w:r w:rsidRPr="00330A7E">
        <w:rPr>
          <w:rFonts w:ascii="Times New Roman" w:hAnsi="Times New Roman" w:cs="Times New Roman"/>
          <w:sz w:val="24"/>
          <w:szCs w:val="24"/>
        </w:rPr>
        <w:t xml:space="preserve">và nghịch biến trên khoảng </w:t>
      </w:r>
      <w:r w:rsidRPr="00330A7E">
        <w:rPr>
          <w:rFonts w:ascii="Times New Roman" w:hAnsi="Times New Roman" w:cs="Times New Roman"/>
          <w:position w:val="-14"/>
          <w:sz w:val="24"/>
          <w:szCs w:val="24"/>
        </w:rPr>
        <w:object w:dxaOrig="800" w:dyaOrig="400" w14:anchorId="75E371AD">
          <v:shape id="_x0000_i4946" type="#_x0000_t75" style="width:39.75pt;height:21pt" o:ole="">
            <v:imagedata r:id="rId7042" o:title=""/>
          </v:shape>
          <o:OLEObject Type="Embed" ProgID="Equation.DSMT4" ShapeID="_x0000_i4946" DrawAspect="Content" ObjectID="_1796844008" r:id="rId7049"/>
        </w:object>
      </w:r>
      <w:r w:rsidRPr="00330A7E">
        <w:rPr>
          <w:rFonts w:ascii="Times New Roman" w:hAnsi="Times New Roman" w:cs="Times New Roman"/>
          <w:sz w:val="24"/>
          <w:szCs w:val="24"/>
        </w:rPr>
        <w:t>.</w:t>
      </w:r>
    </w:p>
    <w:p w14:paraId="3FBB8BA3"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D. </w:t>
      </w:r>
      <w:r w:rsidRPr="00330A7E">
        <w:rPr>
          <w:rFonts w:ascii="Times New Roman" w:hAnsi="Times New Roman" w:cs="Times New Roman"/>
          <w:bCs/>
          <w:color w:val="000000"/>
          <w:sz w:val="24"/>
          <w:szCs w:val="24"/>
        </w:rPr>
        <w:t xml:space="preserve">Hàm số </w:t>
      </w:r>
      <w:r w:rsidRPr="00330A7E">
        <w:rPr>
          <w:rFonts w:ascii="Times New Roman" w:hAnsi="Times New Roman" w:cs="Times New Roman"/>
          <w:position w:val="-10"/>
          <w:sz w:val="24"/>
          <w:szCs w:val="24"/>
        </w:rPr>
        <w:object w:dxaOrig="920" w:dyaOrig="320" w14:anchorId="318CEE5D">
          <v:shape id="_x0000_i4947" type="#_x0000_t75" style="width:47.25pt;height:15pt" o:ole="">
            <v:imagedata r:id="rId7038" o:title=""/>
          </v:shape>
          <o:OLEObject Type="Embed" ProgID="Equation.DSMT4" ShapeID="_x0000_i4947" DrawAspect="Content" ObjectID="_1796844009" r:id="rId7050"/>
        </w:object>
      </w:r>
      <w:r w:rsidRPr="00330A7E">
        <w:rPr>
          <w:rFonts w:ascii="Times New Roman" w:hAnsi="Times New Roman" w:cs="Times New Roman"/>
          <w:sz w:val="24"/>
          <w:szCs w:val="24"/>
        </w:rPr>
        <w:t xml:space="preserve"> nghịch biến trên khoảng </w:t>
      </w:r>
      <w:r w:rsidRPr="00330A7E">
        <w:rPr>
          <w:rFonts w:ascii="Times New Roman" w:hAnsi="Times New Roman" w:cs="Times New Roman"/>
          <w:position w:val="-14"/>
          <w:sz w:val="24"/>
          <w:szCs w:val="24"/>
        </w:rPr>
        <w:object w:dxaOrig="720" w:dyaOrig="400" w14:anchorId="06A12AA6">
          <v:shape id="_x0000_i4948" type="#_x0000_t75" style="width:36pt;height:21pt" o:ole="">
            <v:imagedata r:id="rId7040" o:title=""/>
          </v:shape>
          <o:OLEObject Type="Embed" ProgID="Equation.DSMT4" ShapeID="_x0000_i4948" DrawAspect="Content" ObjectID="_1796844010" r:id="rId7051"/>
        </w:object>
      </w:r>
      <w:r w:rsidRPr="00330A7E">
        <w:rPr>
          <w:rFonts w:ascii="Times New Roman" w:hAnsi="Times New Roman" w:cs="Times New Roman"/>
          <w:sz w:val="24"/>
          <w:szCs w:val="24"/>
        </w:rPr>
        <w:t xml:space="preserve">và đồng biến trên khoảng </w:t>
      </w:r>
      <w:r w:rsidRPr="00330A7E">
        <w:rPr>
          <w:rFonts w:ascii="Times New Roman" w:hAnsi="Times New Roman" w:cs="Times New Roman"/>
          <w:position w:val="-14"/>
          <w:sz w:val="24"/>
          <w:szCs w:val="24"/>
        </w:rPr>
        <w:object w:dxaOrig="800" w:dyaOrig="400" w14:anchorId="6FEDD301">
          <v:shape id="_x0000_i4949" type="#_x0000_t75" style="width:39.75pt;height:21pt" o:ole="">
            <v:imagedata r:id="rId7042" o:title=""/>
          </v:shape>
          <o:OLEObject Type="Embed" ProgID="Equation.DSMT4" ShapeID="_x0000_i4949" DrawAspect="Content" ObjectID="_1796844011" r:id="rId7052"/>
        </w:object>
      </w:r>
      <w:r w:rsidRPr="00330A7E">
        <w:rPr>
          <w:rFonts w:ascii="Times New Roman" w:hAnsi="Times New Roman" w:cs="Times New Roman"/>
          <w:sz w:val="24"/>
          <w:szCs w:val="24"/>
        </w:rPr>
        <w:t>.</w:t>
      </w:r>
    </w:p>
    <w:p w14:paraId="18E8C3BC"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2: </w:t>
      </w:r>
      <w:r w:rsidRPr="00330A7E">
        <w:rPr>
          <w:rFonts w:ascii="Times New Roman" w:hAnsi="Times New Roman" w:cs="Times New Roman"/>
          <w:bCs/>
          <w:color w:val="000000"/>
          <w:sz w:val="24"/>
          <w:szCs w:val="24"/>
        </w:rPr>
        <w:t xml:space="preserve">Cho hàm số </w:t>
      </w:r>
      <w:r w:rsidRPr="00330A7E">
        <w:rPr>
          <w:rFonts w:ascii="Times New Roman" w:hAnsi="Times New Roman" w:cs="Times New Roman"/>
          <w:position w:val="-24"/>
          <w:sz w:val="24"/>
          <w:szCs w:val="24"/>
        </w:rPr>
        <w:object w:dxaOrig="1760" w:dyaOrig="620" w14:anchorId="11C4D01E">
          <v:shape id="_x0000_i4950" type="#_x0000_t75" style="width:90pt;height:30pt" o:ole="">
            <v:imagedata r:id="rId7053" o:title=""/>
          </v:shape>
          <o:OLEObject Type="Embed" ProgID="Equation.DSMT4" ShapeID="_x0000_i4950" DrawAspect="Content" ObjectID="_1796844012" r:id="rId7054"/>
        </w:object>
      </w:r>
      <w:r w:rsidRPr="00330A7E">
        <w:rPr>
          <w:rFonts w:ascii="Times New Roman" w:hAnsi="Times New Roman" w:cs="Times New Roman"/>
          <w:sz w:val="24"/>
          <w:szCs w:val="24"/>
        </w:rPr>
        <w:t xml:space="preserve">có đồ thị như </w:t>
      </w:r>
      <w:r w:rsidRPr="00330A7E">
        <w:rPr>
          <w:rFonts w:ascii="Times New Roman" w:hAnsi="Times New Roman" w:cs="Times New Roman"/>
          <w:i/>
          <w:sz w:val="24"/>
          <w:szCs w:val="24"/>
        </w:rPr>
        <w:t>Hình 2.</w:t>
      </w:r>
    </w:p>
    <w:p w14:paraId="34A9BCC5" w14:textId="77777777" w:rsidR="00ED397D" w:rsidRPr="00330A7E" w:rsidRDefault="00ED397D" w:rsidP="00330A7E">
      <w:pPr>
        <w:spacing w:after="0"/>
        <w:ind w:left="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71F9A66B" wp14:editId="11725774">
            <wp:extent cx="1602105" cy="1782445"/>
            <wp:effectExtent l="19050" t="0" r="0" b="0"/>
            <wp:docPr id="1453070292"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7055"/>
                    <a:srcRect/>
                    <a:stretch>
                      <a:fillRect/>
                    </a:stretch>
                  </pic:blipFill>
                  <pic:spPr bwMode="auto">
                    <a:xfrm>
                      <a:off x="0" y="0"/>
                      <a:ext cx="1602105" cy="1782445"/>
                    </a:xfrm>
                    <a:prstGeom prst="rect">
                      <a:avLst/>
                    </a:prstGeom>
                    <a:noFill/>
                    <a:ln w="9525">
                      <a:noFill/>
                      <a:miter lim="800000"/>
                      <a:headEnd/>
                      <a:tailEnd/>
                    </a:ln>
                  </pic:spPr>
                </pic:pic>
              </a:graphicData>
            </a:graphic>
          </wp:inline>
        </w:drawing>
      </w:r>
    </w:p>
    <w:p w14:paraId="6EBB9141"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Phương trình đường tiệm cận đứng của đồ thị hàm số </w:t>
      </w:r>
      <w:r w:rsidRPr="00330A7E">
        <w:rPr>
          <w:rFonts w:ascii="Times New Roman" w:hAnsi="Times New Roman" w:cs="Times New Roman"/>
          <w:position w:val="-10"/>
          <w:sz w:val="24"/>
          <w:szCs w:val="24"/>
        </w:rPr>
        <w:object w:dxaOrig="920" w:dyaOrig="320" w14:anchorId="4670C107">
          <v:shape id="_x0000_i4951" type="#_x0000_t75" style="width:47.25pt;height:15pt" o:ole="">
            <v:imagedata r:id="rId7038" o:title=""/>
          </v:shape>
          <o:OLEObject Type="Embed" ProgID="Equation.DSMT4" ShapeID="_x0000_i4951" DrawAspect="Content" ObjectID="_1796844013" r:id="rId7056"/>
        </w:object>
      </w:r>
      <w:r w:rsidRPr="00330A7E">
        <w:rPr>
          <w:rFonts w:ascii="Times New Roman" w:hAnsi="Times New Roman" w:cs="Times New Roman"/>
          <w:sz w:val="24"/>
          <w:szCs w:val="24"/>
        </w:rPr>
        <w:t xml:space="preserve"> là:</w:t>
      </w:r>
    </w:p>
    <w:p w14:paraId="2CC05397"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bCs/>
          <w:color w:val="0000FF"/>
          <w:sz w:val="24"/>
          <w:szCs w:val="24"/>
        </w:rPr>
        <w:t xml:space="preserve">A. </w:t>
      </w:r>
      <w:r w:rsidRPr="00330A7E">
        <w:rPr>
          <w:rFonts w:ascii="Times New Roman" w:hAnsi="Times New Roman" w:cs="Times New Roman"/>
          <w:position w:val="-6"/>
          <w:sz w:val="24"/>
          <w:szCs w:val="24"/>
        </w:rPr>
        <w:object w:dxaOrig="680" w:dyaOrig="279" w14:anchorId="6EA9F0DF">
          <v:shape id="_x0000_i4952" type="#_x0000_t75" style="width:34.5pt;height:14.25pt" o:ole="">
            <v:imagedata r:id="rId7057" o:title=""/>
          </v:shape>
          <o:OLEObject Type="Embed" ProgID="Equation.DSMT4" ShapeID="_x0000_i4952" DrawAspect="Content" ObjectID="_1796844014" r:id="rId705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bCs/>
          <w:color w:val="0000FF"/>
          <w:sz w:val="24"/>
          <w:szCs w:val="24"/>
        </w:rPr>
        <w:t xml:space="preserve">B. </w:t>
      </w:r>
      <w:r w:rsidRPr="00330A7E">
        <w:rPr>
          <w:rFonts w:ascii="Times New Roman" w:hAnsi="Times New Roman" w:cs="Times New Roman"/>
          <w:position w:val="-6"/>
          <w:sz w:val="24"/>
          <w:szCs w:val="24"/>
        </w:rPr>
        <w:object w:dxaOrig="560" w:dyaOrig="279" w14:anchorId="088A9838">
          <v:shape id="_x0000_i4953" type="#_x0000_t75" style="width:28.5pt;height:14.25pt" o:ole="">
            <v:imagedata r:id="rId7059" o:title=""/>
          </v:shape>
          <o:OLEObject Type="Embed" ProgID="Equation.DSMT4" ShapeID="_x0000_i4953" DrawAspect="Content" ObjectID="_1796844015" r:id="rId7060"/>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0"/>
          <w:sz w:val="24"/>
          <w:szCs w:val="24"/>
        </w:rPr>
        <w:object w:dxaOrig="680" w:dyaOrig="320" w14:anchorId="47FE63E6">
          <v:shape id="_x0000_i4954" type="#_x0000_t75" style="width:34.5pt;height:15pt" o:ole="">
            <v:imagedata r:id="rId7061" o:title=""/>
          </v:shape>
          <o:OLEObject Type="Embed" ProgID="Equation.DSMT4" ShapeID="_x0000_i4954" DrawAspect="Content" ObjectID="_1796844016" r:id="rId7062"/>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10"/>
          <w:sz w:val="24"/>
          <w:szCs w:val="24"/>
        </w:rPr>
        <w:object w:dxaOrig="580" w:dyaOrig="320" w14:anchorId="054B5A4E">
          <v:shape id="_x0000_i4955" type="#_x0000_t75" style="width:30pt;height:15pt" o:ole="">
            <v:imagedata r:id="rId7063" o:title=""/>
          </v:shape>
          <o:OLEObject Type="Embed" ProgID="Equation.DSMT4" ShapeID="_x0000_i4955" DrawAspect="Content" ObjectID="_1796844017" r:id="rId7064"/>
        </w:object>
      </w:r>
      <w:r w:rsidRPr="00330A7E">
        <w:rPr>
          <w:rFonts w:ascii="Times New Roman" w:hAnsi="Times New Roman" w:cs="Times New Roman"/>
          <w:sz w:val="24"/>
          <w:szCs w:val="24"/>
        </w:rPr>
        <w:t>.</w:t>
      </w:r>
    </w:p>
    <w:p w14:paraId="69538DC3"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3: </w:t>
      </w:r>
      <w:r w:rsidRPr="00330A7E">
        <w:rPr>
          <w:rFonts w:ascii="Times New Roman" w:hAnsi="Times New Roman" w:cs="Times New Roman"/>
          <w:bCs/>
          <w:color w:val="000000"/>
          <w:sz w:val="24"/>
          <w:szCs w:val="24"/>
        </w:rPr>
        <w:t xml:space="preserve">Hàm số nào sau đây là một nguyên hàm của hàm số </w:t>
      </w:r>
      <w:r w:rsidRPr="00330A7E">
        <w:rPr>
          <w:rFonts w:ascii="Times New Roman" w:hAnsi="Times New Roman" w:cs="Times New Roman"/>
          <w:position w:val="-10"/>
          <w:sz w:val="24"/>
          <w:szCs w:val="24"/>
        </w:rPr>
        <w:object w:dxaOrig="740" w:dyaOrig="360" w14:anchorId="36D41D75">
          <v:shape id="_x0000_i4956" type="#_x0000_t75" style="width:38.25pt;height:17.25pt" o:ole="">
            <v:imagedata r:id="rId7065" o:title=""/>
          </v:shape>
          <o:OLEObject Type="Embed" ProgID="Equation.DSMT4" ShapeID="_x0000_i4956" DrawAspect="Content" ObjectID="_1796844018" r:id="rId7066"/>
        </w:object>
      </w:r>
      <w:r w:rsidRPr="00330A7E">
        <w:rPr>
          <w:rFonts w:ascii="Times New Roman" w:hAnsi="Times New Roman" w:cs="Times New Roman"/>
          <w:sz w:val="24"/>
          <w:szCs w:val="24"/>
        </w:rPr>
        <w:t>?</w:t>
      </w:r>
    </w:p>
    <w:p w14:paraId="45725DBD"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bCs/>
          <w:color w:val="0000FF"/>
          <w:sz w:val="24"/>
          <w:szCs w:val="24"/>
        </w:rPr>
        <w:t xml:space="preserve">A. </w:t>
      </w:r>
      <w:r w:rsidRPr="00330A7E">
        <w:rPr>
          <w:rFonts w:ascii="Times New Roman" w:hAnsi="Times New Roman" w:cs="Times New Roman"/>
          <w:position w:val="-10"/>
          <w:sz w:val="24"/>
          <w:szCs w:val="24"/>
        </w:rPr>
        <w:object w:dxaOrig="1240" w:dyaOrig="360" w14:anchorId="027AD10C">
          <v:shape id="_x0000_i4957" type="#_x0000_t75" style="width:63.75pt;height:17.25pt" o:ole="">
            <v:imagedata r:id="rId7067" o:title=""/>
          </v:shape>
          <o:OLEObject Type="Embed" ProgID="Equation.DSMT4" ShapeID="_x0000_i4957" DrawAspect="Content" ObjectID="_1796844019" r:id="rId706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bCs/>
          <w:color w:val="0000FF"/>
          <w:sz w:val="24"/>
          <w:szCs w:val="24"/>
        </w:rPr>
        <w:t xml:space="preserve">B. </w:t>
      </w:r>
      <w:r w:rsidRPr="00330A7E">
        <w:rPr>
          <w:rFonts w:ascii="Times New Roman" w:hAnsi="Times New Roman" w:cs="Times New Roman"/>
          <w:position w:val="-10"/>
          <w:sz w:val="24"/>
          <w:szCs w:val="24"/>
        </w:rPr>
        <w:object w:dxaOrig="740" w:dyaOrig="360" w14:anchorId="3CB26E09">
          <v:shape id="_x0000_i4958" type="#_x0000_t75" style="width:38.25pt;height:17.25pt" o:ole="">
            <v:imagedata r:id="rId7069" o:title=""/>
          </v:shape>
          <o:OLEObject Type="Embed" ProgID="Equation.DSMT4" ShapeID="_x0000_i4958" DrawAspect="Content" ObjectID="_1796844020" r:id="rId7070"/>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24"/>
          <w:sz w:val="24"/>
          <w:szCs w:val="24"/>
        </w:rPr>
        <w:object w:dxaOrig="940" w:dyaOrig="660" w14:anchorId="24341D59">
          <v:shape id="_x0000_i4959" type="#_x0000_t75" style="width:48pt;height:33pt" o:ole="">
            <v:imagedata r:id="rId7071" o:title=""/>
          </v:shape>
          <o:OLEObject Type="Embed" ProgID="Equation.DSMT4" ShapeID="_x0000_i4959" DrawAspect="Content" ObjectID="_1796844021" r:id="rId7072"/>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24"/>
          <w:sz w:val="24"/>
          <w:szCs w:val="24"/>
        </w:rPr>
        <w:object w:dxaOrig="920" w:dyaOrig="660" w14:anchorId="7E56B426">
          <v:shape id="_x0000_i4960" type="#_x0000_t75" style="width:47.25pt;height:33pt" o:ole="">
            <v:imagedata r:id="rId7073" o:title=""/>
          </v:shape>
          <o:OLEObject Type="Embed" ProgID="Equation.DSMT4" ShapeID="_x0000_i4960" DrawAspect="Content" ObjectID="_1796844022" r:id="rId7074"/>
        </w:object>
      </w:r>
      <w:r w:rsidRPr="00330A7E">
        <w:rPr>
          <w:rFonts w:ascii="Times New Roman" w:hAnsi="Times New Roman" w:cs="Times New Roman"/>
          <w:sz w:val="24"/>
          <w:szCs w:val="24"/>
        </w:rPr>
        <w:t>.</w:t>
      </w:r>
    </w:p>
    <w:p w14:paraId="4F82E4B7" w14:textId="77777777" w:rsidR="00ED397D" w:rsidRPr="00330A7E" w:rsidRDefault="00ED397D" w:rsidP="00330A7E">
      <w:pPr>
        <w:spacing w:before="120" w:after="0"/>
        <w:ind w:left="992" w:hanging="992"/>
        <w:jc w:val="both"/>
        <w:rPr>
          <w:rFonts w:ascii="Times New Roman" w:hAnsi="Times New Roman" w:cs="Times New Roman"/>
          <w:b/>
          <w:color w:val="000000" w:themeColor="text1"/>
          <w:sz w:val="24"/>
          <w:szCs w:val="24"/>
        </w:rPr>
      </w:pPr>
      <w:r w:rsidRPr="00330A7E">
        <w:rPr>
          <w:rFonts w:ascii="Times New Roman" w:hAnsi="Times New Roman" w:cs="Times New Roman"/>
          <w:b/>
          <w:color w:val="0000FF"/>
          <w:sz w:val="24"/>
          <w:szCs w:val="24"/>
        </w:rPr>
        <w:t xml:space="preserve">Câu 4: </w:t>
      </w:r>
      <w:r w:rsidRPr="00330A7E">
        <w:rPr>
          <w:rFonts w:ascii="Times New Roman" w:hAnsi="Times New Roman" w:cs="Times New Roman"/>
          <w:color w:val="000000" w:themeColor="text1"/>
          <w:sz w:val="24"/>
          <w:szCs w:val="24"/>
        </w:rPr>
        <w:t xml:space="preserve">Trong không gian </w:t>
      </w:r>
      <w:r w:rsidRPr="00330A7E">
        <w:rPr>
          <w:rFonts w:ascii="Times New Roman" w:hAnsi="Times New Roman" w:cs="Times New Roman"/>
          <w:position w:val="-10"/>
          <w:sz w:val="24"/>
          <w:szCs w:val="24"/>
        </w:rPr>
        <w:object w:dxaOrig="560" w:dyaOrig="320" w14:anchorId="5F4A0752">
          <v:shape id="_x0000_i4961" type="#_x0000_t75" style="width:27.75pt;height:15pt" o:ole="">
            <v:imagedata r:id="rId7075" o:title=""/>
          </v:shape>
          <o:OLEObject Type="Embed" ProgID="Equation.DSMT4" ShapeID="_x0000_i4961" DrawAspect="Content" ObjectID="_1796844023" r:id="rId7076"/>
        </w:object>
      </w:r>
      <w:r w:rsidRPr="00330A7E">
        <w:rPr>
          <w:rFonts w:ascii="Times New Roman" w:hAnsi="Times New Roman" w:cs="Times New Roman"/>
          <w:color w:val="000000" w:themeColor="text1"/>
          <w:sz w:val="24"/>
          <w:szCs w:val="24"/>
        </w:rPr>
        <w:t xml:space="preserve">, toạ độ của vectơ </w:t>
      </w:r>
      <w:r w:rsidRPr="00330A7E">
        <w:rPr>
          <w:rFonts w:ascii="Times New Roman" w:hAnsi="Times New Roman" w:cs="Times New Roman"/>
          <w:position w:val="-10"/>
          <w:sz w:val="24"/>
          <w:szCs w:val="24"/>
        </w:rPr>
        <w:object w:dxaOrig="1560" w:dyaOrig="380" w14:anchorId="3607B5D2">
          <v:shape id="_x0000_i4962" type="#_x0000_t75" style="width:78pt;height:18.75pt" o:ole="">
            <v:imagedata r:id="rId7077" o:title=""/>
          </v:shape>
          <o:OLEObject Type="Embed" ProgID="Equation.DSMT4" ShapeID="_x0000_i4962" DrawAspect="Content" ObjectID="_1796844024" r:id="rId7078"/>
        </w:object>
      </w:r>
      <w:r w:rsidRPr="00330A7E">
        <w:rPr>
          <w:rFonts w:ascii="Times New Roman" w:hAnsi="Times New Roman" w:cs="Times New Roman"/>
          <w:color w:val="000000" w:themeColor="text1"/>
          <w:sz w:val="24"/>
          <w:szCs w:val="24"/>
        </w:rPr>
        <w:t xml:space="preserve"> là:</w:t>
      </w:r>
    </w:p>
    <w:p w14:paraId="6B8D1E23"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color w:val="000000" w:themeColor="text1"/>
          <w:position w:val="-14"/>
          <w:sz w:val="24"/>
          <w:szCs w:val="24"/>
        </w:rPr>
        <w:object w:dxaOrig="920" w:dyaOrig="400" w14:anchorId="60D71BBE">
          <v:shape id="_x0000_i4963" type="#_x0000_t75" style="width:45.75pt;height:21pt" o:ole="">
            <v:imagedata r:id="rId7079" o:title=""/>
          </v:shape>
          <o:OLEObject Type="Embed" ProgID="Equation.DSMT4" ShapeID="_x0000_i4963" DrawAspect="Content" ObjectID="_1796844025" r:id="rId7080"/>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color w:val="000000" w:themeColor="text1"/>
          <w:position w:val="-14"/>
          <w:sz w:val="24"/>
          <w:szCs w:val="24"/>
        </w:rPr>
        <w:object w:dxaOrig="780" w:dyaOrig="400" w14:anchorId="37503BCA">
          <v:shape id="_x0000_i4964" type="#_x0000_t75" style="width:39pt;height:21pt" o:ole="">
            <v:imagedata r:id="rId7081" o:title=""/>
          </v:shape>
          <o:OLEObject Type="Embed" ProgID="Equation.DSMT4" ShapeID="_x0000_i4964" DrawAspect="Content" ObjectID="_1796844026" r:id="rId7082"/>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color w:val="000000" w:themeColor="text1"/>
          <w:position w:val="-14"/>
          <w:sz w:val="24"/>
          <w:szCs w:val="24"/>
        </w:rPr>
        <w:object w:dxaOrig="780" w:dyaOrig="400" w14:anchorId="1C128036">
          <v:shape id="_x0000_i4965" type="#_x0000_t75" style="width:39pt;height:21pt" o:ole="">
            <v:imagedata r:id="rId7083" o:title=""/>
          </v:shape>
          <o:OLEObject Type="Embed" ProgID="Equation.DSMT4" ShapeID="_x0000_i4965" DrawAspect="Content" ObjectID="_1796844027" r:id="rId7084"/>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color w:val="000000" w:themeColor="text1"/>
          <w:position w:val="-14"/>
          <w:sz w:val="24"/>
          <w:szCs w:val="24"/>
        </w:rPr>
        <w:object w:dxaOrig="920" w:dyaOrig="400" w14:anchorId="0CCD6A91">
          <v:shape id="_x0000_i4966" type="#_x0000_t75" style="width:45.75pt;height:21pt" o:ole="">
            <v:imagedata r:id="rId7085" o:title=""/>
          </v:shape>
          <o:OLEObject Type="Embed" ProgID="Equation.DSMT4" ShapeID="_x0000_i4966" DrawAspect="Content" ObjectID="_1796844028" r:id="rId7086"/>
        </w:object>
      </w:r>
      <w:r w:rsidRPr="00330A7E">
        <w:rPr>
          <w:rFonts w:ascii="Times New Roman" w:hAnsi="Times New Roman" w:cs="Times New Roman"/>
          <w:color w:val="000000" w:themeColor="text1"/>
          <w:sz w:val="24"/>
          <w:szCs w:val="24"/>
        </w:rPr>
        <w:t>.</w:t>
      </w:r>
    </w:p>
    <w:p w14:paraId="1FCA26DE"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5: </w:t>
      </w:r>
      <w:r w:rsidRPr="00330A7E">
        <w:rPr>
          <w:rFonts w:ascii="Times New Roman" w:hAnsi="Times New Roman" w:cs="Times New Roman"/>
          <w:bCs/>
          <w:color w:val="000000"/>
          <w:sz w:val="24"/>
          <w:szCs w:val="24"/>
        </w:rPr>
        <w:t>Trong không gian</w:t>
      </w:r>
      <w:r w:rsidRPr="00330A7E">
        <w:rPr>
          <w:rFonts w:ascii="Times New Roman" w:hAnsi="Times New Roman" w:cs="Times New Roman"/>
          <w:b/>
          <w:bCs/>
          <w:color w:val="000000"/>
          <w:sz w:val="24"/>
          <w:szCs w:val="24"/>
        </w:rPr>
        <w:t xml:space="preserve"> </w:t>
      </w:r>
      <w:r w:rsidRPr="00330A7E">
        <w:rPr>
          <w:rFonts w:ascii="Times New Roman" w:hAnsi="Times New Roman" w:cs="Times New Roman"/>
          <w:position w:val="-10"/>
          <w:sz w:val="24"/>
          <w:szCs w:val="24"/>
        </w:rPr>
        <w:object w:dxaOrig="560" w:dyaOrig="320" w14:anchorId="3F7DF313">
          <v:shape id="_x0000_i4967" type="#_x0000_t75" style="width:28.5pt;height:15pt" o:ole="">
            <v:imagedata r:id="rId7087" o:title=""/>
          </v:shape>
          <o:OLEObject Type="Embed" ProgID="Equation.DSMT4" ShapeID="_x0000_i4967" DrawAspect="Content" ObjectID="_1796844029" r:id="rId7088"/>
        </w:object>
      </w:r>
      <w:r w:rsidRPr="00330A7E">
        <w:rPr>
          <w:rFonts w:ascii="Times New Roman" w:hAnsi="Times New Roman" w:cs="Times New Roman"/>
          <w:sz w:val="24"/>
          <w:szCs w:val="24"/>
        </w:rPr>
        <w:t xml:space="preserve">, khoảng cách giữa hai điểm </w:t>
      </w:r>
      <w:r w:rsidRPr="00330A7E">
        <w:rPr>
          <w:rFonts w:ascii="Times New Roman" w:hAnsi="Times New Roman" w:cs="Times New Roman"/>
          <w:position w:val="-14"/>
          <w:sz w:val="24"/>
          <w:szCs w:val="24"/>
        </w:rPr>
        <w:object w:dxaOrig="1180" w:dyaOrig="400" w14:anchorId="5DE2F4CB">
          <v:shape id="_x0000_i4968" type="#_x0000_t75" style="width:59.25pt;height:21pt" o:ole="">
            <v:imagedata r:id="rId7089" o:title=""/>
          </v:shape>
          <o:OLEObject Type="Embed" ProgID="Equation.DSMT4" ShapeID="_x0000_i4968" DrawAspect="Content" ObjectID="_1796844030" r:id="rId7090"/>
        </w:object>
      </w:r>
      <w:r w:rsidRPr="00330A7E">
        <w:rPr>
          <w:rFonts w:ascii="Times New Roman" w:hAnsi="Times New Roman" w:cs="Times New Roman"/>
          <w:sz w:val="24"/>
          <w:szCs w:val="24"/>
        </w:rPr>
        <w:t xml:space="preserve"> và </w:t>
      </w:r>
      <w:r w:rsidRPr="00330A7E">
        <w:rPr>
          <w:rFonts w:ascii="Times New Roman" w:hAnsi="Times New Roman" w:cs="Times New Roman"/>
          <w:position w:val="-14"/>
          <w:sz w:val="24"/>
          <w:szCs w:val="24"/>
        </w:rPr>
        <w:object w:dxaOrig="1260" w:dyaOrig="400" w14:anchorId="66D6083B">
          <v:shape id="_x0000_i4969" type="#_x0000_t75" style="width:63pt;height:21pt" o:ole="">
            <v:imagedata r:id="rId7091" o:title=""/>
          </v:shape>
          <o:OLEObject Type="Embed" ProgID="Equation.DSMT4" ShapeID="_x0000_i4969" DrawAspect="Content" ObjectID="_1796844031" r:id="rId7092"/>
        </w:object>
      </w:r>
      <w:r w:rsidRPr="00330A7E">
        <w:rPr>
          <w:rFonts w:ascii="Times New Roman" w:hAnsi="Times New Roman" w:cs="Times New Roman"/>
          <w:sz w:val="24"/>
          <w:szCs w:val="24"/>
        </w:rPr>
        <w:t>bằng:</w:t>
      </w:r>
    </w:p>
    <w:p w14:paraId="2941D9C2"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bCs/>
          <w:color w:val="0000FF"/>
          <w:sz w:val="24"/>
          <w:szCs w:val="24"/>
        </w:rPr>
        <w:t xml:space="preserve">A. </w:t>
      </w:r>
      <w:r w:rsidRPr="00330A7E">
        <w:rPr>
          <w:rFonts w:ascii="Times New Roman" w:hAnsi="Times New Roman" w:cs="Times New Roman"/>
          <w:position w:val="-14"/>
          <w:sz w:val="24"/>
          <w:szCs w:val="24"/>
        </w:rPr>
        <w:object w:dxaOrig="2580" w:dyaOrig="400" w14:anchorId="3C069C45">
          <v:shape id="_x0000_i4970" type="#_x0000_t75" style="width:132pt;height:19.5pt" o:ole="">
            <v:imagedata r:id="rId7093" o:title=""/>
          </v:shape>
          <o:OLEObject Type="Embed" ProgID="Equation.DSMT4" ShapeID="_x0000_i4970" DrawAspect="Content" ObjectID="_1796844032" r:id="rId7094"/>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bCs/>
          <w:color w:val="0000FF"/>
          <w:sz w:val="24"/>
          <w:szCs w:val="24"/>
        </w:rPr>
        <w:t xml:space="preserve">B. </w:t>
      </w:r>
      <w:r w:rsidRPr="00330A7E">
        <w:rPr>
          <w:rFonts w:ascii="Times New Roman" w:hAnsi="Times New Roman" w:cs="Times New Roman"/>
          <w:position w:val="-14"/>
          <w:sz w:val="24"/>
          <w:szCs w:val="24"/>
        </w:rPr>
        <w:object w:dxaOrig="3320" w:dyaOrig="460" w14:anchorId="64A5DEED">
          <v:shape id="_x0000_i4971" type="#_x0000_t75" style="width:170.25pt;height:22.5pt" o:ole="">
            <v:imagedata r:id="rId7095" o:title=""/>
          </v:shape>
          <o:OLEObject Type="Embed" ProgID="Equation.DSMT4" ShapeID="_x0000_i4971" DrawAspect="Content" ObjectID="_1796844033" r:id="rId7096"/>
        </w:object>
      </w:r>
      <w:r w:rsidRPr="00330A7E">
        <w:rPr>
          <w:rFonts w:ascii="Times New Roman" w:hAnsi="Times New Roman" w:cs="Times New Roman"/>
          <w:sz w:val="24"/>
          <w:szCs w:val="24"/>
        </w:rPr>
        <w:t>.</w:t>
      </w:r>
    </w:p>
    <w:p w14:paraId="5E4BA969"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lastRenderedPageBreak/>
        <w:t xml:space="preserve">C. </w:t>
      </w:r>
      <w:r w:rsidRPr="00330A7E">
        <w:rPr>
          <w:rFonts w:ascii="Times New Roman" w:hAnsi="Times New Roman" w:cs="Times New Roman"/>
          <w:position w:val="-24"/>
          <w:sz w:val="24"/>
          <w:szCs w:val="24"/>
        </w:rPr>
        <w:object w:dxaOrig="2620" w:dyaOrig="660" w14:anchorId="4A661E76">
          <v:shape id="_x0000_i4972" type="#_x0000_t75" style="width:133.5pt;height:33pt" o:ole="">
            <v:imagedata r:id="rId7097" o:title=""/>
          </v:shape>
          <o:OLEObject Type="Embed" ProgID="Equation.DSMT4" ShapeID="_x0000_i4972" DrawAspect="Content" ObjectID="_1796844034" r:id="rId709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26"/>
          <w:sz w:val="24"/>
          <w:szCs w:val="24"/>
        </w:rPr>
        <w:object w:dxaOrig="3360" w:dyaOrig="720" w14:anchorId="4AAB7214">
          <v:shape id="_x0000_i4973" type="#_x0000_t75" style="width:171.75pt;height:35.25pt" o:ole="">
            <v:imagedata r:id="rId7099" o:title=""/>
          </v:shape>
          <o:OLEObject Type="Embed" ProgID="Equation.DSMT4" ShapeID="_x0000_i4973" DrawAspect="Content" ObjectID="_1796844035" r:id="rId7100"/>
        </w:object>
      </w:r>
      <w:r w:rsidRPr="00330A7E">
        <w:rPr>
          <w:rFonts w:ascii="Times New Roman" w:hAnsi="Times New Roman" w:cs="Times New Roman"/>
          <w:sz w:val="24"/>
          <w:szCs w:val="24"/>
        </w:rPr>
        <w:t>.</w:t>
      </w:r>
    </w:p>
    <w:p w14:paraId="17AF1B5B"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6: </w:t>
      </w:r>
      <w:r w:rsidRPr="00330A7E">
        <w:rPr>
          <w:rFonts w:ascii="Times New Roman" w:hAnsi="Times New Roman" w:cs="Times New Roman"/>
          <w:sz w:val="24"/>
          <w:szCs w:val="24"/>
        </w:rPr>
        <w:t xml:space="preserve">Trong không gian tọa độ </w:t>
      </w:r>
      <w:r w:rsidRPr="00330A7E">
        <w:rPr>
          <w:rFonts w:ascii="Times New Roman" w:hAnsi="Times New Roman" w:cs="Times New Roman"/>
          <w:position w:val="-10"/>
          <w:sz w:val="24"/>
          <w:szCs w:val="24"/>
        </w:rPr>
        <w:object w:dxaOrig="560" w:dyaOrig="320" w14:anchorId="2E44419C">
          <v:shape id="_x0000_i4974" type="#_x0000_t75" style="width:28.5pt;height:16.5pt" o:ole="">
            <v:imagedata r:id="rId7101" o:title=""/>
          </v:shape>
          <o:OLEObject Type="Embed" ProgID="Equation.DSMT4" ShapeID="_x0000_i4974" DrawAspect="Content" ObjectID="_1796844036" r:id="rId7102"/>
        </w:objec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mặt phẳng đi qua điểm </w:t>
      </w:r>
      <w:r w:rsidRPr="00330A7E">
        <w:rPr>
          <w:rFonts w:ascii="Times New Roman" w:hAnsi="Times New Roman" w:cs="Times New Roman"/>
          <w:position w:val="-14"/>
          <w:sz w:val="24"/>
          <w:szCs w:val="24"/>
        </w:rPr>
        <w:object w:dxaOrig="1240" w:dyaOrig="400" w14:anchorId="0B95B712">
          <v:shape id="_x0000_i4975" type="#_x0000_t75" style="width:61.5pt;height:19.5pt" o:ole="">
            <v:imagedata r:id="rId7103" o:title=""/>
          </v:shape>
          <o:OLEObject Type="Embed" ProgID="Equation.DSMT4" ShapeID="_x0000_i4975" DrawAspect="Content" ObjectID="_1796844037" r:id="rId7104"/>
        </w:object>
      </w:r>
      <w:r w:rsidRPr="00330A7E">
        <w:rPr>
          <w:rFonts w:ascii="Times New Roman" w:hAnsi="Times New Roman" w:cs="Times New Roman"/>
          <w:sz w:val="24"/>
          <w:szCs w:val="24"/>
        </w:rPr>
        <w:t xml:space="preserve"> và nhận </w:t>
      </w:r>
      <w:r w:rsidRPr="00330A7E">
        <w:rPr>
          <w:rFonts w:ascii="Times New Roman" w:hAnsi="Times New Roman" w:cs="Times New Roman"/>
          <w:position w:val="-14"/>
          <w:sz w:val="24"/>
          <w:szCs w:val="24"/>
        </w:rPr>
        <w:object w:dxaOrig="1180" w:dyaOrig="420" w14:anchorId="099CE643">
          <v:shape id="_x0000_i4976" type="#_x0000_t75" style="width:58.5pt;height:21pt" o:ole="">
            <v:imagedata r:id="rId7105" o:title=""/>
          </v:shape>
          <o:OLEObject Type="Embed" ProgID="Equation.DSMT4" ShapeID="_x0000_i4976" DrawAspect="Content" ObjectID="_1796844038" r:id="rId7106"/>
        </w:object>
      </w:r>
      <w:r w:rsidRPr="00330A7E">
        <w:rPr>
          <w:rFonts w:ascii="Times New Roman" w:hAnsi="Times New Roman" w:cs="Times New Roman"/>
          <w:sz w:val="24"/>
          <w:szCs w:val="24"/>
        </w:rPr>
        <w:t xml:space="preserve"> làm vectơ pháp tuyến có phương trình</w:t>
      </w:r>
    </w:p>
    <w:p w14:paraId="33B92F5A"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bCs/>
          <w:sz w:val="24"/>
          <w:szCs w:val="24"/>
        </w:rPr>
      </w:pPr>
      <w:r w:rsidRPr="00330A7E">
        <w:rPr>
          <w:rFonts w:ascii="Times New Roman" w:eastAsia="Calibri" w:hAnsi="Times New Roman" w:cs="Times New Roman"/>
          <w:b/>
          <w:bCs/>
          <w:color w:val="0000FF"/>
          <w:sz w:val="24"/>
          <w:szCs w:val="24"/>
        </w:rPr>
        <w:t xml:space="preserve">A. </w:t>
      </w:r>
      <w:r w:rsidRPr="00330A7E">
        <w:rPr>
          <w:rFonts w:ascii="Times New Roman" w:eastAsia="Calibri" w:hAnsi="Times New Roman" w:cs="Times New Roman"/>
          <w:position w:val="-14"/>
          <w:sz w:val="24"/>
          <w:szCs w:val="24"/>
        </w:rPr>
        <w:object w:dxaOrig="3480" w:dyaOrig="400" w14:anchorId="633A5F12">
          <v:shape id="_x0000_i4977" type="#_x0000_t75" style="width:174pt;height:19.5pt" o:ole="">
            <v:imagedata r:id="rId7107" o:title=""/>
          </v:shape>
          <o:OLEObject Type="Embed" ProgID="Equation.DSMT4" ShapeID="_x0000_i4977" DrawAspect="Content" ObjectID="_1796844039" r:id="rId7108"/>
        </w:object>
      </w:r>
      <w:r w:rsidRPr="00330A7E">
        <w:rPr>
          <w:rFonts w:ascii="Times New Roman" w:eastAsia="Calibri" w:hAnsi="Times New Roman" w:cs="Times New Roman"/>
          <w:sz w:val="24"/>
          <w:szCs w:val="24"/>
        </w:rPr>
        <w:t>.</w:t>
      </w:r>
      <w:r w:rsidRPr="00330A7E">
        <w:rPr>
          <w:rFonts w:ascii="Times New Roman" w:eastAsia="Calibri" w:hAnsi="Times New Roman" w:cs="Times New Roman"/>
          <w:b/>
          <w:bCs/>
          <w:sz w:val="24"/>
          <w:szCs w:val="24"/>
        </w:rPr>
        <w:tab/>
      </w:r>
      <w:r w:rsidRPr="00330A7E">
        <w:rPr>
          <w:rFonts w:ascii="Times New Roman" w:eastAsia="Calibri" w:hAnsi="Times New Roman" w:cs="Times New Roman"/>
          <w:b/>
          <w:bCs/>
          <w:color w:val="0000FF"/>
          <w:sz w:val="24"/>
          <w:szCs w:val="24"/>
        </w:rPr>
        <w:t xml:space="preserve">B. </w:t>
      </w:r>
      <w:r w:rsidRPr="00330A7E">
        <w:rPr>
          <w:rFonts w:ascii="Times New Roman" w:eastAsia="Calibri" w:hAnsi="Times New Roman" w:cs="Times New Roman"/>
          <w:position w:val="-14"/>
          <w:sz w:val="24"/>
          <w:szCs w:val="24"/>
        </w:rPr>
        <w:object w:dxaOrig="3480" w:dyaOrig="400" w14:anchorId="515E215C">
          <v:shape id="_x0000_i4978" type="#_x0000_t75" style="width:174pt;height:19.5pt" o:ole="">
            <v:imagedata r:id="rId7109" o:title=""/>
          </v:shape>
          <o:OLEObject Type="Embed" ProgID="Equation.DSMT4" ShapeID="_x0000_i4978" DrawAspect="Content" ObjectID="_1796844040" r:id="rId7110"/>
        </w:object>
      </w:r>
      <w:r w:rsidRPr="00330A7E">
        <w:rPr>
          <w:rFonts w:ascii="Times New Roman" w:eastAsia="Calibri" w:hAnsi="Times New Roman" w:cs="Times New Roman"/>
          <w:sz w:val="24"/>
          <w:szCs w:val="24"/>
        </w:rPr>
        <w:t>.</w:t>
      </w:r>
    </w:p>
    <w:p w14:paraId="625A597F"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bCs/>
          <w:color w:val="FF0000"/>
          <w:sz w:val="24"/>
          <w:szCs w:val="24"/>
        </w:rPr>
      </w:pPr>
      <w:r w:rsidRPr="00330A7E">
        <w:rPr>
          <w:rFonts w:ascii="Times New Roman" w:eastAsia="Calibri" w:hAnsi="Times New Roman" w:cs="Times New Roman"/>
          <w:b/>
          <w:bCs/>
          <w:color w:val="0000FF"/>
          <w:sz w:val="24"/>
          <w:szCs w:val="24"/>
        </w:rPr>
        <w:t xml:space="preserve">C. </w:t>
      </w:r>
      <w:r w:rsidRPr="00330A7E">
        <w:rPr>
          <w:rFonts w:ascii="Times New Roman" w:eastAsia="Calibri" w:hAnsi="Times New Roman" w:cs="Times New Roman"/>
          <w:position w:val="-14"/>
          <w:sz w:val="24"/>
          <w:szCs w:val="24"/>
        </w:rPr>
        <w:object w:dxaOrig="3480" w:dyaOrig="400" w14:anchorId="2332AEE0">
          <v:shape id="_x0000_i4979" type="#_x0000_t75" style="width:174pt;height:19.5pt" o:ole="">
            <v:imagedata r:id="rId7111" o:title=""/>
          </v:shape>
          <o:OLEObject Type="Embed" ProgID="Equation.DSMT4" ShapeID="_x0000_i4979" DrawAspect="Content" ObjectID="_1796844041" r:id="rId7112"/>
        </w:object>
      </w:r>
      <w:r w:rsidRPr="00330A7E">
        <w:rPr>
          <w:rFonts w:ascii="Times New Roman" w:eastAsia="Calibri" w:hAnsi="Times New Roman" w:cs="Times New Roman"/>
          <w:sz w:val="24"/>
          <w:szCs w:val="24"/>
        </w:rPr>
        <w:t>.</w:t>
      </w:r>
      <w:r w:rsidRPr="00330A7E">
        <w:rPr>
          <w:rFonts w:ascii="Times New Roman" w:eastAsia="Calibri" w:hAnsi="Times New Roman" w:cs="Times New Roman"/>
          <w:b/>
          <w:bCs/>
          <w:sz w:val="24"/>
          <w:szCs w:val="24"/>
        </w:rPr>
        <w:tab/>
      </w:r>
      <w:r w:rsidRPr="00330A7E">
        <w:rPr>
          <w:rFonts w:ascii="Times New Roman" w:eastAsia="Calibri" w:hAnsi="Times New Roman" w:cs="Times New Roman"/>
          <w:b/>
          <w:bCs/>
          <w:color w:val="0000FF"/>
          <w:sz w:val="24"/>
          <w:szCs w:val="24"/>
        </w:rPr>
        <w:t xml:space="preserve">D. </w:t>
      </w:r>
      <w:r w:rsidRPr="00330A7E">
        <w:rPr>
          <w:rFonts w:ascii="Times New Roman" w:eastAsia="Calibri" w:hAnsi="Times New Roman" w:cs="Times New Roman"/>
          <w:position w:val="-14"/>
          <w:sz w:val="24"/>
          <w:szCs w:val="24"/>
        </w:rPr>
        <w:object w:dxaOrig="3480" w:dyaOrig="400" w14:anchorId="6A6B82CA">
          <v:shape id="_x0000_i4980" type="#_x0000_t75" style="width:174pt;height:19.5pt" o:ole="">
            <v:imagedata r:id="rId7113" o:title=""/>
          </v:shape>
          <o:OLEObject Type="Embed" ProgID="Equation.DSMT4" ShapeID="_x0000_i4980" DrawAspect="Content" ObjectID="_1796844042" r:id="rId7114"/>
        </w:object>
      </w:r>
      <w:r w:rsidRPr="00330A7E">
        <w:rPr>
          <w:rFonts w:ascii="Times New Roman" w:eastAsia="Calibri" w:hAnsi="Times New Roman" w:cs="Times New Roman"/>
          <w:sz w:val="24"/>
          <w:szCs w:val="24"/>
        </w:rPr>
        <w:t>.</w:t>
      </w:r>
    </w:p>
    <w:p w14:paraId="3F285A1E"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7: </w:t>
      </w:r>
      <w:r w:rsidRPr="00330A7E">
        <w:rPr>
          <w:rFonts w:ascii="Times New Roman" w:hAnsi="Times New Roman" w:cs="Times New Roman"/>
          <w:sz w:val="24"/>
          <w:szCs w:val="24"/>
        </w:rPr>
        <w:t xml:space="preserve">Trong không gian tọa độ </w:t>
      </w:r>
      <w:r w:rsidRPr="00330A7E">
        <w:rPr>
          <w:rFonts w:ascii="Times New Roman" w:hAnsi="Times New Roman" w:cs="Times New Roman"/>
          <w:position w:val="-10"/>
          <w:sz w:val="24"/>
          <w:szCs w:val="24"/>
        </w:rPr>
        <w:object w:dxaOrig="560" w:dyaOrig="320" w14:anchorId="39858129">
          <v:shape id="_x0000_i4981" type="#_x0000_t75" style="width:28.5pt;height:16.5pt" o:ole="">
            <v:imagedata r:id="rId7101" o:title=""/>
          </v:shape>
          <o:OLEObject Type="Embed" ProgID="Equation.DSMT4" ShapeID="_x0000_i4981" DrawAspect="Content" ObjectID="_1796844043" r:id="rId7115"/>
        </w:objec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mặt cầu tâm </w:t>
      </w:r>
      <w:r w:rsidRPr="00330A7E">
        <w:rPr>
          <w:rFonts w:ascii="Times New Roman" w:hAnsi="Times New Roman" w:cs="Times New Roman"/>
          <w:position w:val="-14"/>
          <w:sz w:val="24"/>
          <w:szCs w:val="24"/>
        </w:rPr>
        <w:object w:dxaOrig="1240" w:dyaOrig="400" w14:anchorId="51B8CC73">
          <v:shape id="_x0000_i4982" type="#_x0000_t75" style="width:61.5pt;height:19.5pt" o:ole="">
            <v:imagedata r:id="rId7103" o:title=""/>
          </v:shape>
          <o:OLEObject Type="Embed" ProgID="Equation.DSMT4" ShapeID="_x0000_i4982" DrawAspect="Content" ObjectID="_1796844044" r:id="rId7116"/>
        </w:object>
      </w:r>
      <w:r w:rsidRPr="00330A7E">
        <w:rPr>
          <w:rFonts w:ascii="Times New Roman" w:hAnsi="Times New Roman" w:cs="Times New Roman"/>
          <w:sz w:val="24"/>
          <w:szCs w:val="24"/>
        </w:rPr>
        <w:t xml:space="preserve"> bán kính </w:t>
      </w:r>
      <w:r w:rsidRPr="00330A7E">
        <w:rPr>
          <w:rFonts w:ascii="Times New Roman" w:hAnsi="Times New Roman" w:cs="Times New Roman"/>
          <w:position w:val="-4"/>
          <w:sz w:val="24"/>
          <w:szCs w:val="24"/>
        </w:rPr>
        <w:object w:dxaOrig="240" w:dyaOrig="260" w14:anchorId="3988275A">
          <v:shape id="_x0000_i4983" type="#_x0000_t75" style="width:12pt;height:13.5pt" o:ole="">
            <v:imagedata r:id="rId7117" o:title=""/>
          </v:shape>
          <o:OLEObject Type="Embed" ProgID="Equation.DSMT4" ShapeID="_x0000_i4983" DrawAspect="Content" ObjectID="_1796844045" r:id="rId7118"/>
        </w:object>
      </w:r>
      <w:r w:rsidRPr="00330A7E">
        <w:rPr>
          <w:rFonts w:ascii="Times New Roman" w:hAnsi="Times New Roman" w:cs="Times New Roman"/>
          <w:sz w:val="24"/>
          <w:szCs w:val="24"/>
        </w:rPr>
        <w:t xml:space="preserve"> có phương trình là</w:t>
      </w:r>
    </w:p>
    <w:p w14:paraId="0A1609D8"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bCs/>
          <w:sz w:val="24"/>
          <w:szCs w:val="24"/>
        </w:rPr>
      </w:pPr>
      <w:r w:rsidRPr="00330A7E">
        <w:rPr>
          <w:rFonts w:ascii="Times New Roman" w:eastAsia="Calibri" w:hAnsi="Times New Roman" w:cs="Times New Roman"/>
          <w:b/>
          <w:bCs/>
          <w:color w:val="0000FF"/>
          <w:sz w:val="24"/>
          <w:szCs w:val="24"/>
        </w:rPr>
        <w:t xml:space="preserve">A. </w:t>
      </w:r>
      <w:r w:rsidRPr="00330A7E">
        <w:rPr>
          <w:rFonts w:ascii="Times New Roman" w:eastAsia="Calibri" w:hAnsi="Times New Roman" w:cs="Times New Roman"/>
          <w:position w:val="-14"/>
          <w:sz w:val="24"/>
          <w:szCs w:val="24"/>
        </w:rPr>
        <w:object w:dxaOrig="3460" w:dyaOrig="440" w14:anchorId="375A7DCA">
          <v:shape id="_x0000_i4984" type="#_x0000_t75" style="width:172.5pt;height:22.5pt" o:ole="">
            <v:imagedata r:id="rId7119" o:title=""/>
          </v:shape>
          <o:OLEObject Type="Embed" ProgID="Equation.DSMT4" ShapeID="_x0000_i4984" DrawAspect="Content" ObjectID="_1796844046" r:id="rId7120"/>
        </w:object>
      </w:r>
      <w:r w:rsidRPr="00330A7E">
        <w:rPr>
          <w:rFonts w:ascii="Times New Roman" w:eastAsia="Calibri" w:hAnsi="Times New Roman" w:cs="Times New Roman"/>
          <w:sz w:val="24"/>
          <w:szCs w:val="24"/>
        </w:rPr>
        <w:t>.</w:t>
      </w:r>
      <w:r w:rsidRPr="00330A7E">
        <w:rPr>
          <w:rFonts w:ascii="Times New Roman" w:eastAsia="Calibri" w:hAnsi="Times New Roman" w:cs="Times New Roman"/>
          <w:b/>
          <w:bCs/>
          <w:sz w:val="24"/>
          <w:szCs w:val="24"/>
        </w:rPr>
        <w:tab/>
      </w:r>
      <w:r w:rsidRPr="00330A7E">
        <w:rPr>
          <w:rFonts w:ascii="Times New Roman" w:eastAsia="Calibri" w:hAnsi="Times New Roman" w:cs="Times New Roman"/>
          <w:b/>
          <w:bCs/>
          <w:color w:val="0000FF"/>
          <w:sz w:val="24"/>
          <w:szCs w:val="24"/>
        </w:rPr>
        <w:t xml:space="preserve">B. </w:t>
      </w:r>
      <w:r w:rsidRPr="00330A7E">
        <w:rPr>
          <w:rFonts w:ascii="Times New Roman" w:eastAsia="Calibri" w:hAnsi="Times New Roman" w:cs="Times New Roman"/>
          <w:position w:val="-14"/>
          <w:sz w:val="24"/>
          <w:szCs w:val="24"/>
        </w:rPr>
        <w:object w:dxaOrig="3460" w:dyaOrig="440" w14:anchorId="25987CE9">
          <v:shape id="_x0000_i4985" type="#_x0000_t75" style="width:172.5pt;height:22.5pt" o:ole="">
            <v:imagedata r:id="rId7121" o:title=""/>
          </v:shape>
          <o:OLEObject Type="Embed" ProgID="Equation.DSMT4" ShapeID="_x0000_i4985" DrawAspect="Content" ObjectID="_1796844047" r:id="rId7122"/>
        </w:object>
      </w:r>
      <w:r w:rsidRPr="00330A7E">
        <w:rPr>
          <w:rFonts w:ascii="Times New Roman" w:eastAsia="Calibri" w:hAnsi="Times New Roman" w:cs="Times New Roman"/>
          <w:sz w:val="24"/>
          <w:szCs w:val="24"/>
        </w:rPr>
        <w:t>.</w:t>
      </w:r>
    </w:p>
    <w:p w14:paraId="0A8447E3"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bCs/>
          <w:color w:val="FF0000"/>
          <w:sz w:val="24"/>
          <w:szCs w:val="24"/>
        </w:rPr>
      </w:pPr>
      <w:r w:rsidRPr="00330A7E">
        <w:rPr>
          <w:rFonts w:ascii="Times New Roman" w:eastAsia="Calibri" w:hAnsi="Times New Roman" w:cs="Times New Roman"/>
          <w:b/>
          <w:bCs/>
          <w:color w:val="0000FF"/>
          <w:sz w:val="24"/>
          <w:szCs w:val="24"/>
        </w:rPr>
        <w:t xml:space="preserve">C. </w:t>
      </w:r>
      <w:r w:rsidRPr="00330A7E">
        <w:rPr>
          <w:rFonts w:ascii="Times New Roman" w:eastAsia="Calibri" w:hAnsi="Times New Roman" w:cs="Times New Roman"/>
          <w:position w:val="-14"/>
          <w:sz w:val="24"/>
          <w:szCs w:val="24"/>
        </w:rPr>
        <w:object w:dxaOrig="3460" w:dyaOrig="440" w14:anchorId="65FCB7E8">
          <v:shape id="_x0000_i4986" type="#_x0000_t75" style="width:172.5pt;height:22.5pt" o:ole="">
            <v:imagedata r:id="rId7123" o:title=""/>
          </v:shape>
          <o:OLEObject Type="Embed" ProgID="Equation.DSMT4" ShapeID="_x0000_i4986" DrawAspect="Content" ObjectID="_1796844048" r:id="rId7124"/>
        </w:object>
      </w:r>
      <w:r w:rsidRPr="00330A7E">
        <w:rPr>
          <w:rFonts w:ascii="Times New Roman" w:eastAsia="Calibri" w:hAnsi="Times New Roman" w:cs="Times New Roman"/>
          <w:sz w:val="24"/>
          <w:szCs w:val="24"/>
        </w:rPr>
        <w:t>.</w:t>
      </w:r>
      <w:r w:rsidRPr="00330A7E">
        <w:rPr>
          <w:rFonts w:ascii="Times New Roman" w:eastAsia="Calibri" w:hAnsi="Times New Roman" w:cs="Times New Roman"/>
          <w:b/>
          <w:bCs/>
          <w:sz w:val="24"/>
          <w:szCs w:val="24"/>
        </w:rPr>
        <w:tab/>
      </w:r>
      <w:r w:rsidRPr="00330A7E">
        <w:rPr>
          <w:rFonts w:ascii="Times New Roman" w:eastAsia="Calibri" w:hAnsi="Times New Roman" w:cs="Times New Roman"/>
          <w:b/>
          <w:bCs/>
          <w:color w:val="0000FF"/>
          <w:sz w:val="24"/>
          <w:szCs w:val="24"/>
        </w:rPr>
        <w:t xml:space="preserve">D. </w:t>
      </w:r>
      <w:r w:rsidRPr="00330A7E">
        <w:rPr>
          <w:rFonts w:ascii="Times New Roman" w:eastAsia="Calibri" w:hAnsi="Times New Roman" w:cs="Times New Roman"/>
          <w:position w:val="-14"/>
          <w:sz w:val="24"/>
          <w:szCs w:val="24"/>
        </w:rPr>
        <w:object w:dxaOrig="3620" w:dyaOrig="440" w14:anchorId="2B282124">
          <v:shape id="_x0000_i4987" type="#_x0000_t75" style="width:181.5pt;height:22.5pt" o:ole="">
            <v:imagedata r:id="rId7125" o:title=""/>
          </v:shape>
          <o:OLEObject Type="Embed" ProgID="Equation.DSMT4" ShapeID="_x0000_i4987" DrawAspect="Content" ObjectID="_1796844049" r:id="rId7126"/>
        </w:object>
      </w:r>
      <w:r w:rsidRPr="00330A7E">
        <w:rPr>
          <w:rFonts w:ascii="Times New Roman" w:eastAsia="Calibri" w:hAnsi="Times New Roman" w:cs="Times New Roman"/>
          <w:sz w:val="24"/>
          <w:szCs w:val="24"/>
        </w:rPr>
        <w:t>.</w:t>
      </w:r>
    </w:p>
    <w:p w14:paraId="0FC68D95"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8: </w:t>
      </w:r>
      <w:r w:rsidRPr="00330A7E">
        <w:rPr>
          <w:rFonts w:ascii="Times New Roman" w:hAnsi="Times New Roman" w:cs="Times New Roman"/>
          <w:sz w:val="24"/>
          <w:szCs w:val="24"/>
        </w:rPr>
        <w:t xml:space="preserve">Xét mẫu số liệu ghép nhóm cho bởi </w:t>
      </w:r>
      <w:r w:rsidRPr="00330A7E">
        <w:rPr>
          <w:rFonts w:ascii="Times New Roman" w:hAnsi="Times New Roman" w:cs="Times New Roman"/>
          <w:i/>
          <w:iCs/>
          <w:sz w:val="24"/>
          <w:szCs w:val="24"/>
        </w:rPr>
        <w:t>Bảng 1</w:t>
      </w:r>
      <w:r w:rsidRPr="00330A7E">
        <w:rPr>
          <w:rFonts w:ascii="Times New Roman" w:hAnsi="Times New Roman" w:cs="Times New Roman"/>
          <w:sz w:val="24"/>
          <w:szCs w:val="24"/>
        </w:rPr>
        <w:t>. Số trung bình cộng của mẫu số liệu ghép nhóm đó bằng</w:t>
      </w:r>
    </w:p>
    <w:tbl>
      <w:tblPr>
        <w:tblStyle w:val="TableGrid"/>
        <w:tblW w:w="5310" w:type="dxa"/>
        <w:jc w:val="center"/>
        <w:tblLook w:val="04A0" w:firstRow="1" w:lastRow="0" w:firstColumn="1" w:lastColumn="0" w:noHBand="0" w:noVBand="1"/>
      </w:tblPr>
      <w:tblGrid>
        <w:gridCol w:w="1800"/>
        <w:gridCol w:w="1800"/>
        <w:gridCol w:w="1710"/>
      </w:tblGrid>
      <w:tr w:rsidR="00ED397D" w:rsidRPr="00330A7E" w14:paraId="7BEBA2D9" w14:textId="77777777" w:rsidTr="00330A7E">
        <w:trPr>
          <w:jc w:val="center"/>
        </w:trPr>
        <w:tc>
          <w:tcPr>
            <w:tcW w:w="1800" w:type="dxa"/>
          </w:tcPr>
          <w:p w14:paraId="4F3256DC" w14:textId="77777777" w:rsidR="00ED397D" w:rsidRPr="00330A7E" w:rsidRDefault="00ED397D" w:rsidP="00330A7E">
            <w:pPr>
              <w:spacing w:line="276" w:lineRule="auto"/>
              <w:jc w:val="center"/>
              <w:rPr>
                <w:rFonts w:ascii="Times New Roman" w:eastAsia="Calibri" w:hAnsi="Times New Roman" w:cs="Times New Roman"/>
                <w:b/>
                <w:bCs/>
                <w:sz w:val="24"/>
                <w:szCs w:val="24"/>
              </w:rPr>
            </w:pPr>
            <w:r w:rsidRPr="00330A7E">
              <w:rPr>
                <w:rFonts w:ascii="Times New Roman" w:eastAsia="Calibri" w:hAnsi="Times New Roman" w:cs="Times New Roman"/>
                <w:b/>
                <w:bCs/>
                <w:sz w:val="24"/>
                <w:szCs w:val="24"/>
              </w:rPr>
              <w:t xml:space="preserve"> Nhóm</w:t>
            </w:r>
          </w:p>
        </w:tc>
        <w:tc>
          <w:tcPr>
            <w:tcW w:w="1800" w:type="dxa"/>
          </w:tcPr>
          <w:p w14:paraId="593B0592" w14:textId="77777777" w:rsidR="00ED397D" w:rsidRPr="00330A7E" w:rsidRDefault="00ED397D" w:rsidP="00330A7E">
            <w:pPr>
              <w:spacing w:line="276" w:lineRule="auto"/>
              <w:jc w:val="center"/>
              <w:rPr>
                <w:rFonts w:ascii="Times New Roman" w:eastAsia="Calibri" w:hAnsi="Times New Roman" w:cs="Times New Roman"/>
                <w:b/>
                <w:bCs/>
                <w:sz w:val="24"/>
                <w:szCs w:val="24"/>
              </w:rPr>
            </w:pPr>
            <w:r w:rsidRPr="00330A7E">
              <w:rPr>
                <w:rFonts w:ascii="Times New Roman" w:eastAsia="Calibri" w:hAnsi="Times New Roman" w:cs="Times New Roman"/>
                <w:b/>
                <w:bCs/>
                <w:sz w:val="24"/>
                <w:szCs w:val="24"/>
              </w:rPr>
              <w:t>Giá trị đại diện</w:t>
            </w:r>
          </w:p>
        </w:tc>
        <w:tc>
          <w:tcPr>
            <w:tcW w:w="1710" w:type="dxa"/>
          </w:tcPr>
          <w:p w14:paraId="48518F1A" w14:textId="77777777" w:rsidR="00ED397D" w:rsidRPr="00330A7E" w:rsidRDefault="00ED397D" w:rsidP="00330A7E">
            <w:pPr>
              <w:spacing w:line="276" w:lineRule="auto"/>
              <w:jc w:val="center"/>
              <w:rPr>
                <w:rFonts w:ascii="Times New Roman" w:eastAsia="Calibri" w:hAnsi="Times New Roman" w:cs="Times New Roman"/>
                <w:b/>
                <w:bCs/>
                <w:sz w:val="24"/>
                <w:szCs w:val="24"/>
              </w:rPr>
            </w:pPr>
            <w:r w:rsidRPr="00330A7E">
              <w:rPr>
                <w:rFonts w:ascii="Times New Roman" w:eastAsia="Calibri" w:hAnsi="Times New Roman" w:cs="Times New Roman"/>
                <w:b/>
                <w:bCs/>
                <w:sz w:val="24"/>
                <w:szCs w:val="24"/>
              </w:rPr>
              <w:t xml:space="preserve">Tần số </w:t>
            </w:r>
          </w:p>
        </w:tc>
      </w:tr>
      <w:tr w:rsidR="00ED397D" w:rsidRPr="00330A7E" w14:paraId="0CAEF18F" w14:textId="77777777" w:rsidTr="00330A7E">
        <w:trPr>
          <w:jc w:val="center"/>
        </w:trPr>
        <w:tc>
          <w:tcPr>
            <w:tcW w:w="1800" w:type="dxa"/>
            <w:vAlign w:val="center"/>
          </w:tcPr>
          <w:p w14:paraId="19D346D6" w14:textId="77777777" w:rsidR="00ED397D" w:rsidRPr="00330A7E" w:rsidRDefault="00ED397D" w:rsidP="00330A7E">
            <w:pPr>
              <w:spacing w:line="276" w:lineRule="auto"/>
              <w:jc w:val="center"/>
              <w:rPr>
                <w:rFonts w:ascii="Times New Roman" w:eastAsia="Calibri" w:hAnsi="Times New Roman" w:cs="Times New Roman"/>
                <w:b/>
                <w:bCs/>
                <w:color w:val="FF0000"/>
                <w:sz w:val="24"/>
                <w:szCs w:val="24"/>
              </w:rPr>
            </w:pPr>
            <w:r w:rsidRPr="00330A7E">
              <w:rPr>
                <w:rFonts w:ascii="Times New Roman" w:eastAsia="Calibri" w:hAnsi="Times New Roman" w:cs="Times New Roman"/>
                <w:b/>
                <w:bCs/>
                <w:color w:val="FF0000"/>
                <w:position w:val="-14"/>
                <w:sz w:val="24"/>
                <w:szCs w:val="24"/>
                <w:lang w:eastAsia="ja-JP"/>
              </w:rPr>
              <w:object w:dxaOrig="740" w:dyaOrig="400" w14:anchorId="3D8C1E19">
                <v:shape id="_x0000_i4988" type="#_x0000_t75" style="width:37.5pt;height:19.5pt" o:ole="">
                  <v:imagedata r:id="rId7127" o:title=""/>
                </v:shape>
                <o:OLEObject Type="Embed" ProgID="Equation.DSMT4" ShapeID="_x0000_i4988" DrawAspect="Content" ObjectID="_1796844050" r:id="rId7128"/>
              </w:object>
            </w:r>
          </w:p>
          <w:p w14:paraId="595137B6" w14:textId="77777777" w:rsidR="00ED397D" w:rsidRPr="00330A7E" w:rsidRDefault="00ED397D" w:rsidP="00330A7E">
            <w:pPr>
              <w:spacing w:line="276" w:lineRule="auto"/>
              <w:jc w:val="center"/>
              <w:rPr>
                <w:rFonts w:ascii="Times New Roman" w:eastAsia="Calibri" w:hAnsi="Times New Roman" w:cs="Times New Roman"/>
                <w:b/>
                <w:bCs/>
                <w:color w:val="FF0000"/>
                <w:sz w:val="24"/>
                <w:szCs w:val="24"/>
              </w:rPr>
            </w:pPr>
            <w:r w:rsidRPr="00330A7E">
              <w:rPr>
                <w:rFonts w:ascii="Times New Roman" w:eastAsia="Calibri" w:hAnsi="Times New Roman" w:cs="Times New Roman"/>
                <w:b/>
                <w:bCs/>
                <w:color w:val="FF0000"/>
                <w:position w:val="-14"/>
                <w:sz w:val="24"/>
                <w:szCs w:val="24"/>
                <w:lang w:eastAsia="ja-JP"/>
              </w:rPr>
              <w:object w:dxaOrig="760" w:dyaOrig="400" w14:anchorId="436B6B84">
                <v:shape id="_x0000_i4989" type="#_x0000_t75" style="width:37.5pt;height:19.5pt" o:ole="">
                  <v:imagedata r:id="rId7129" o:title=""/>
                </v:shape>
                <o:OLEObject Type="Embed" ProgID="Equation.DSMT4" ShapeID="_x0000_i4989" DrawAspect="Content" ObjectID="_1796844051" r:id="rId7130"/>
              </w:object>
            </w:r>
          </w:p>
          <w:p w14:paraId="1BD33542" w14:textId="77777777" w:rsidR="00ED397D" w:rsidRPr="00330A7E" w:rsidRDefault="00ED397D" w:rsidP="00330A7E">
            <w:pPr>
              <w:spacing w:line="276" w:lineRule="auto"/>
              <w:jc w:val="center"/>
              <w:rPr>
                <w:rFonts w:ascii="Times New Roman" w:eastAsia="Calibri" w:hAnsi="Times New Roman" w:cs="Times New Roman"/>
                <w:b/>
                <w:bCs/>
                <w:color w:val="FF0000"/>
                <w:sz w:val="24"/>
                <w:szCs w:val="24"/>
              </w:rPr>
            </w:pPr>
            <w:r w:rsidRPr="00330A7E">
              <w:rPr>
                <w:rFonts w:ascii="Times New Roman" w:eastAsia="Calibri" w:hAnsi="Times New Roman" w:cs="Times New Roman"/>
                <w:b/>
                <w:bCs/>
                <w:color w:val="FF0000"/>
                <w:position w:val="-4"/>
                <w:sz w:val="24"/>
                <w:szCs w:val="24"/>
                <w:lang w:eastAsia="ja-JP"/>
              </w:rPr>
              <w:object w:dxaOrig="279" w:dyaOrig="160" w14:anchorId="0B0876E8">
                <v:shape id="_x0000_i4990" type="#_x0000_t75" style="width:13.5pt;height:7.5pt" o:ole="">
                  <v:imagedata r:id="rId7131" o:title=""/>
                </v:shape>
                <o:OLEObject Type="Embed" ProgID="Equation.DSMT4" ShapeID="_x0000_i4990" DrawAspect="Content" ObjectID="_1796844052" r:id="rId7132"/>
              </w:object>
            </w:r>
          </w:p>
          <w:p w14:paraId="10AEED49" w14:textId="77777777" w:rsidR="00ED397D" w:rsidRPr="00330A7E" w:rsidRDefault="00ED397D" w:rsidP="00330A7E">
            <w:pPr>
              <w:spacing w:line="276" w:lineRule="auto"/>
              <w:jc w:val="center"/>
              <w:rPr>
                <w:rFonts w:ascii="Times New Roman" w:eastAsia="Calibri" w:hAnsi="Times New Roman" w:cs="Times New Roman"/>
                <w:b/>
                <w:bCs/>
                <w:color w:val="FF0000"/>
                <w:sz w:val="24"/>
                <w:szCs w:val="24"/>
              </w:rPr>
            </w:pPr>
            <w:r w:rsidRPr="00330A7E">
              <w:rPr>
                <w:rFonts w:ascii="Times New Roman" w:eastAsia="Calibri" w:hAnsi="Times New Roman" w:cs="Times New Roman"/>
                <w:b/>
                <w:bCs/>
                <w:color w:val="FF0000"/>
                <w:position w:val="-14"/>
                <w:sz w:val="24"/>
                <w:szCs w:val="24"/>
                <w:lang w:eastAsia="ja-JP"/>
              </w:rPr>
              <w:object w:dxaOrig="960" w:dyaOrig="400" w14:anchorId="5EC64E7D">
                <v:shape id="_x0000_i4991" type="#_x0000_t75" style="width:48pt;height:19.5pt" o:ole="">
                  <v:imagedata r:id="rId7133" o:title=""/>
                </v:shape>
                <o:OLEObject Type="Embed" ProgID="Equation.DSMT4" ShapeID="_x0000_i4991" DrawAspect="Content" ObjectID="_1796844053" r:id="rId7134"/>
              </w:object>
            </w:r>
          </w:p>
        </w:tc>
        <w:tc>
          <w:tcPr>
            <w:tcW w:w="1800" w:type="dxa"/>
            <w:vAlign w:val="center"/>
          </w:tcPr>
          <w:p w14:paraId="21D1C7DD" w14:textId="77777777" w:rsidR="00ED397D" w:rsidRPr="00330A7E" w:rsidRDefault="00ED397D" w:rsidP="00330A7E">
            <w:pPr>
              <w:spacing w:line="276" w:lineRule="auto"/>
              <w:jc w:val="center"/>
              <w:rPr>
                <w:rFonts w:ascii="Times New Roman" w:eastAsia="Calibri" w:hAnsi="Times New Roman" w:cs="Times New Roman"/>
                <w:b/>
                <w:bCs/>
                <w:color w:val="FF0000"/>
                <w:sz w:val="24"/>
                <w:szCs w:val="24"/>
              </w:rPr>
            </w:pPr>
            <w:r w:rsidRPr="00330A7E">
              <w:rPr>
                <w:rFonts w:ascii="Times New Roman" w:eastAsia="Calibri" w:hAnsi="Times New Roman" w:cs="Times New Roman"/>
                <w:b/>
                <w:bCs/>
                <w:color w:val="FF0000"/>
                <w:position w:val="-12"/>
                <w:sz w:val="24"/>
                <w:szCs w:val="24"/>
                <w:lang w:eastAsia="ja-JP"/>
              </w:rPr>
              <w:object w:dxaOrig="240" w:dyaOrig="360" w14:anchorId="78BDF1B1">
                <v:shape id="_x0000_i4992" type="#_x0000_t75" style="width:12pt;height:18pt" o:ole="">
                  <v:imagedata r:id="rId7135" o:title=""/>
                </v:shape>
                <o:OLEObject Type="Embed" ProgID="Equation.DSMT4" ShapeID="_x0000_i4992" DrawAspect="Content" ObjectID="_1796844054" r:id="rId7136"/>
              </w:object>
            </w:r>
          </w:p>
          <w:p w14:paraId="07ED218F" w14:textId="77777777" w:rsidR="00ED397D" w:rsidRPr="00330A7E" w:rsidRDefault="00ED397D" w:rsidP="00330A7E">
            <w:pPr>
              <w:spacing w:line="276" w:lineRule="auto"/>
              <w:jc w:val="center"/>
              <w:rPr>
                <w:rFonts w:ascii="Times New Roman" w:eastAsia="Calibri" w:hAnsi="Times New Roman" w:cs="Times New Roman"/>
                <w:b/>
                <w:bCs/>
                <w:color w:val="FF0000"/>
                <w:sz w:val="24"/>
                <w:szCs w:val="24"/>
              </w:rPr>
            </w:pPr>
            <w:r w:rsidRPr="00330A7E">
              <w:rPr>
                <w:rFonts w:ascii="Times New Roman" w:eastAsia="Calibri" w:hAnsi="Times New Roman" w:cs="Times New Roman"/>
                <w:b/>
                <w:bCs/>
                <w:color w:val="FF0000"/>
                <w:position w:val="-12"/>
                <w:sz w:val="24"/>
                <w:szCs w:val="24"/>
                <w:lang w:eastAsia="ja-JP"/>
              </w:rPr>
              <w:object w:dxaOrig="260" w:dyaOrig="360" w14:anchorId="29EDFCCD">
                <v:shape id="_x0000_i4993" type="#_x0000_t75" style="width:13.5pt;height:18pt" o:ole="">
                  <v:imagedata r:id="rId7137" o:title=""/>
                </v:shape>
                <o:OLEObject Type="Embed" ProgID="Equation.DSMT4" ShapeID="_x0000_i4993" DrawAspect="Content" ObjectID="_1796844055" r:id="rId7138"/>
              </w:object>
            </w:r>
          </w:p>
          <w:p w14:paraId="2F2D2E3C" w14:textId="77777777" w:rsidR="00ED397D" w:rsidRPr="00330A7E" w:rsidRDefault="00ED397D" w:rsidP="00330A7E">
            <w:pPr>
              <w:spacing w:line="276" w:lineRule="auto"/>
              <w:jc w:val="center"/>
              <w:rPr>
                <w:rFonts w:ascii="Times New Roman" w:eastAsia="Calibri" w:hAnsi="Times New Roman" w:cs="Times New Roman"/>
                <w:b/>
                <w:bCs/>
                <w:color w:val="FF0000"/>
                <w:sz w:val="24"/>
                <w:szCs w:val="24"/>
              </w:rPr>
            </w:pPr>
            <w:r w:rsidRPr="00330A7E">
              <w:rPr>
                <w:rFonts w:ascii="Times New Roman" w:eastAsia="Calibri" w:hAnsi="Times New Roman" w:cs="Times New Roman"/>
                <w:b/>
                <w:bCs/>
                <w:color w:val="FF0000"/>
                <w:position w:val="-4"/>
                <w:sz w:val="24"/>
                <w:szCs w:val="24"/>
                <w:lang w:eastAsia="ja-JP"/>
              </w:rPr>
              <w:object w:dxaOrig="279" w:dyaOrig="160" w14:anchorId="2A0814B9">
                <v:shape id="_x0000_i4994" type="#_x0000_t75" style="width:13.5pt;height:7.5pt" o:ole="">
                  <v:imagedata r:id="rId7131" o:title=""/>
                </v:shape>
                <o:OLEObject Type="Embed" ProgID="Equation.DSMT4" ShapeID="_x0000_i4994" DrawAspect="Content" ObjectID="_1796844056" r:id="rId7139"/>
              </w:object>
            </w:r>
          </w:p>
          <w:p w14:paraId="735391FB" w14:textId="77777777" w:rsidR="00ED397D" w:rsidRPr="00330A7E" w:rsidRDefault="00ED397D" w:rsidP="00330A7E">
            <w:pPr>
              <w:spacing w:line="276" w:lineRule="auto"/>
              <w:jc w:val="center"/>
              <w:rPr>
                <w:rFonts w:ascii="Times New Roman" w:eastAsia="Calibri" w:hAnsi="Times New Roman" w:cs="Times New Roman"/>
                <w:b/>
                <w:bCs/>
                <w:color w:val="FF0000"/>
                <w:sz w:val="24"/>
                <w:szCs w:val="24"/>
              </w:rPr>
            </w:pPr>
            <w:r w:rsidRPr="00330A7E">
              <w:rPr>
                <w:rFonts w:ascii="Times New Roman" w:eastAsia="Calibri" w:hAnsi="Times New Roman" w:cs="Times New Roman"/>
                <w:b/>
                <w:bCs/>
                <w:color w:val="FF0000"/>
                <w:position w:val="-12"/>
                <w:sz w:val="24"/>
                <w:szCs w:val="24"/>
                <w:lang w:eastAsia="ja-JP"/>
              </w:rPr>
              <w:object w:dxaOrig="300" w:dyaOrig="360" w14:anchorId="130FC54B">
                <v:shape id="_x0000_i4995" type="#_x0000_t75" style="width:15pt;height:18pt" o:ole="">
                  <v:imagedata r:id="rId7140" o:title=""/>
                </v:shape>
                <o:OLEObject Type="Embed" ProgID="Equation.DSMT4" ShapeID="_x0000_i4995" DrawAspect="Content" ObjectID="_1796844057" r:id="rId7141"/>
              </w:object>
            </w:r>
          </w:p>
        </w:tc>
        <w:tc>
          <w:tcPr>
            <w:tcW w:w="1710" w:type="dxa"/>
            <w:vAlign w:val="center"/>
          </w:tcPr>
          <w:p w14:paraId="68143062" w14:textId="77777777" w:rsidR="00ED397D" w:rsidRPr="00330A7E" w:rsidRDefault="00ED397D" w:rsidP="00330A7E">
            <w:pPr>
              <w:spacing w:line="276" w:lineRule="auto"/>
              <w:jc w:val="center"/>
              <w:rPr>
                <w:rFonts w:ascii="Times New Roman" w:eastAsia="Calibri" w:hAnsi="Times New Roman" w:cs="Times New Roman"/>
                <w:b/>
                <w:bCs/>
                <w:color w:val="FF0000"/>
                <w:sz w:val="24"/>
                <w:szCs w:val="24"/>
              </w:rPr>
            </w:pPr>
            <w:r w:rsidRPr="00330A7E">
              <w:rPr>
                <w:rFonts w:ascii="Times New Roman" w:eastAsia="Calibri" w:hAnsi="Times New Roman" w:cs="Times New Roman"/>
                <w:b/>
                <w:bCs/>
                <w:color w:val="FF0000"/>
                <w:position w:val="-12"/>
                <w:sz w:val="24"/>
                <w:szCs w:val="24"/>
                <w:lang w:eastAsia="ja-JP"/>
              </w:rPr>
              <w:object w:dxaOrig="240" w:dyaOrig="360" w14:anchorId="5F1077AE">
                <v:shape id="_x0000_i4996" type="#_x0000_t75" style="width:12pt;height:18pt" o:ole="">
                  <v:imagedata r:id="rId7142" o:title=""/>
                </v:shape>
                <o:OLEObject Type="Embed" ProgID="Equation.DSMT4" ShapeID="_x0000_i4996" DrawAspect="Content" ObjectID="_1796844058" r:id="rId7143"/>
              </w:object>
            </w:r>
          </w:p>
          <w:p w14:paraId="69911683" w14:textId="77777777" w:rsidR="00ED397D" w:rsidRPr="00330A7E" w:rsidRDefault="00ED397D" w:rsidP="00330A7E">
            <w:pPr>
              <w:spacing w:line="276" w:lineRule="auto"/>
              <w:jc w:val="center"/>
              <w:rPr>
                <w:rFonts w:ascii="Times New Roman" w:eastAsia="Calibri" w:hAnsi="Times New Roman" w:cs="Times New Roman"/>
                <w:b/>
                <w:bCs/>
                <w:color w:val="FF0000"/>
                <w:sz w:val="24"/>
                <w:szCs w:val="24"/>
              </w:rPr>
            </w:pPr>
            <w:r w:rsidRPr="00330A7E">
              <w:rPr>
                <w:rFonts w:ascii="Times New Roman" w:eastAsia="Calibri" w:hAnsi="Times New Roman" w:cs="Times New Roman"/>
                <w:b/>
                <w:bCs/>
                <w:color w:val="FF0000"/>
                <w:position w:val="-12"/>
                <w:sz w:val="24"/>
                <w:szCs w:val="24"/>
                <w:lang w:eastAsia="ja-JP"/>
              </w:rPr>
              <w:object w:dxaOrig="260" w:dyaOrig="360" w14:anchorId="15CC3936">
                <v:shape id="_x0000_i4997" type="#_x0000_t75" style="width:13.5pt;height:18pt" o:ole="">
                  <v:imagedata r:id="rId7144" o:title=""/>
                </v:shape>
                <o:OLEObject Type="Embed" ProgID="Equation.DSMT4" ShapeID="_x0000_i4997" DrawAspect="Content" ObjectID="_1796844059" r:id="rId7145"/>
              </w:object>
            </w:r>
          </w:p>
          <w:p w14:paraId="7E19838A" w14:textId="77777777" w:rsidR="00ED397D" w:rsidRPr="00330A7E" w:rsidRDefault="00ED397D" w:rsidP="00330A7E">
            <w:pPr>
              <w:spacing w:line="276" w:lineRule="auto"/>
              <w:jc w:val="center"/>
              <w:rPr>
                <w:rFonts w:ascii="Times New Roman" w:eastAsia="Calibri" w:hAnsi="Times New Roman" w:cs="Times New Roman"/>
                <w:b/>
                <w:bCs/>
                <w:color w:val="FF0000"/>
                <w:sz w:val="24"/>
                <w:szCs w:val="24"/>
              </w:rPr>
            </w:pPr>
            <w:r w:rsidRPr="00330A7E">
              <w:rPr>
                <w:rFonts w:ascii="Times New Roman" w:eastAsia="Calibri" w:hAnsi="Times New Roman" w:cs="Times New Roman"/>
                <w:b/>
                <w:bCs/>
                <w:color w:val="FF0000"/>
                <w:position w:val="-4"/>
                <w:sz w:val="24"/>
                <w:szCs w:val="24"/>
                <w:lang w:eastAsia="ja-JP"/>
              </w:rPr>
              <w:object w:dxaOrig="279" w:dyaOrig="160" w14:anchorId="56BB8EC7">
                <v:shape id="_x0000_i4998" type="#_x0000_t75" style="width:13.5pt;height:7.5pt" o:ole="">
                  <v:imagedata r:id="rId7131" o:title=""/>
                </v:shape>
                <o:OLEObject Type="Embed" ProgID="Equation.DSMT4" ShapeID="_x0000_i4998" DrawAspect="Content" ObjectID="_1796844060" r:id="rId7146"/>
              </w:object>
            </w:r>
          </w:p>
          <w:p w14:paraId="33D8512D" w14:textId="77777777" w:rsidR="00ED397D" w:rsidRPr="00330A7E" w:rsidRDefault="00ED397D" w:rsidP="00330A7E">
            <w:pPr>
              <w:spacing w:line="276" w:lineRule="auto"/>
              <w:jc w:val="center"/>
              <w:rPr>
                <w:rFonts w:ascii="Times New Roman" w:eastAsia="Calibri" w:hAnsi="Times New Roman" w:cs="Times New Roman"/>
                <w:b/>
                <w:bCs/>
                <w:color w:val="FF0000"/>
                <w:sz w:val="24"/>
                <w:szCs w:val="24"/>
              </w:rPr>
            </w:pPr>
            <w:r w:rsidRPr="00330A7E">
              <w:rPr>
                <w:rFonts w:ascii="Times New Roman" w:eastAsia="Calibri" w:hAnsi="Times New Roman" w:cs="Times New Roman"/>
                <w:b/>
                <w:bCs/>
                <w:color w:val="FF0000"/>
                <w:position w:val="-12"/>
                <w:sz w:val="24"/>
                <w:szCs w:val="24"/>
                <w:lang w:eastAsia="ja-JP"/>
              </w:rPr>
              <w:object w:dxaOrig="300" w:dyaOrig="360" w14:anchorId="7461510A">
                <v:shape id="_x0000_i4999" type="#_x0000_t75" style="width:15pt;height:18pt" o:ole="">
                  <v:imagedata r:id="rId7147" o:title=""/>
                </v:shape>
                <o:OLEObject Type="Embed" ProgID="Equation.DSMT4" ShapeID="_x0000_i4999" DrawAspect="Content" ObjectID="_1796844061" r:id="rId7148"/>
              </w:object>
            </w:r>
          </w:p>
        </w:tc>
      </w:tr>
      <w:tr w:rsidR="00ED397D" w:rsidRPr="00330A7E" w14:paraId="5BB1705B" w14:textId="77777777" w:rsidTr="00330A7E">
        <w:trPr>
          <w:jc w:val="center"/>
        </w:trPr>
        <w:tc>
          <w:tcPr>
            <w:tcW w:w="1800" w:type="dxa"/>
          </w:tcPr>
          <w:p w14:paraId="2E75B5FE" w14:textId="77777777" w:rsidR="00ED397D" w:rsidRPr="00330A7E" w:rsidRDefault="00ED397D" w:rsidP="00330A7E">
            <w:pPr>
              <w:spacing w:line="276" w:lineRule="auto"/>
              <w:jc w:val="center"/>
              <w:rPr>
                <w:rFonts w:ascii="Times New Roman" w:eastAsia="Calibri" w:hAnsi="Times New Roman" w:cs="Times New Roman"/>
                <w:b/>
                <w:bCs/>
                <w:color w:val="FF0000"/>
                <w:sz w:val="24"/>
                <w:szCs w:val="24"/>
              </w:rPr>
            </w:pPr>
          </w:p>
        </w:tc>
        <w:tc>
          <w:tcPr>
            <w:tcW w:w="1800" w:type="dxa"/>
          </w:tcPr>
          <w:p w14:paraId="74D3B034" w14:textId="77777777" w:rsidR="00ED397D" w:rsidRPr="00330A7E" w:rsidRDefault="00ED397D" w:rsidP="00330A7E">
            <w:pPr>
              <w:spacing w:line="276" w:lineRule="auto"/>
              <w:jc w:val="center"/>
              <w:rPr>
                <w:rFonts w:ascii="Times New Roman" w:eastAsia="Calibri" w:hAnsi="Times New Roman" w:cs="Times New Roman"/>
                <w:b/>
                <w:bCs/>
                <w:color w:val="FF0000"/>
                <w:sz w:val="24"/>
                <w:szCs w:val="24"/>
              </w:rPr>
            </w:pPr>
          </w:p>
        </w:tc>
        <w:tc>
          <w:tcPr>
            <w:tcW w:w="1710" w:type="dxa"/>
          </w:tcPr>
          <w:p w14:paraId="781BC069" w14:textId="77777777" w:rsidR="00ED397D" w:rsidRPr="00330A7E" w:rsidRDefault="00ED397D" w:rsidP="00330A7E">
            <w:pPr>
              <w:spacing w:line="276" w:lineRule="auto"/>
              <w:jc w:val="center"/>
              <w:rPr>
                <w:rFonts w:ascii="Times New Roman" w:eastAsia="Calibri" w:hAnsi="Times New Roman" w:cs="Times New Roman"/>
                <w:b/>
                <w:bCs/>
                <w:color w:val="FF0000"/>
                <w:sz w:val="24"/>
                <w:szCs w:val="24"/>
              </w:rPr>
            </w:pPr>
            <w:r w:rsidRPr="00330A7E">
              <w:rPr>
                <w:rFonts w:ascii="Times New Roman" w:eastAsiaTheme="minorEastAsia" w:hAnsi="Times New Roman" w:cs="Times New Roman"/>
                <w:position w:val="-6"/>
                <w:sz w:val="24"/>
                <w:szCs w:val="24"/>
                <w:lang w:eastAsia="ja-JP"/>
              </w:rPr>
              <w:object w:dxaOrig="200" w:dyaOrig="220" w14:anchorId="546EEA49">
                <v:shape id="_x0000_i5000" type="#_x0000_t75" style="width:10.5pt;height:10.5pt" o:ole="">
                  <v:imagedata r:id="rId7149" o:title=""/>
                </v:shape>
                <o:OLEObject Type="Embed" ProgID="Equation.DSMT4" ShapeID="_x0000_i5000" DrawAspect="Content" ObjectID="_1796844062" r:id="rId7150"/>
              </w:object>
            </w:r>
          </w:p>
        </w:tc>
      </w:tr>
    </w:tbl>
    <w:p w14:paraId="413048C5" w14:textId="77777777" w:rsidR="00ED397D" w:rsidRPr="00330A7E" w:rsidRDefault="00ED397D" w:rsidP="00330A7E">
      <w:pPr>
        <w:ind w:left="992"/>
        <w:jc w:val="center"/>
        <w:rPr>
          <w:rFonts w:ascii="Times New Roman" w:eastAsia="Calibri" w:hAnsi="Times New Roman" w:cs="Times New Roman"/>
          <w:i/>
          <w:iCs/>
          <w:sz w:val="24"/>
          <w:szCs w:val="24"/>
        </w:rPr>
      </w:pPr>
      <w:r w:rsidRPr="00330A7E">
        <w:rPr>
          <w:rFonts w:ascii="Times New Roman" w:eastAsia="Calibri" w:hAnsi="Times New Roman" w:cs="Times New Roman"/>
          <w:i/>
          <w:iCs/>
          <w:sz w:val="24"/>
          <w:szCs w:val="24"/>
        </w:rPr>
        <w:t>Bảng 1</w:t>
      </w:r>
    </w:p>
    <w:p w14:paraId="7464951D"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bCs/>
          <w:sz w:val="24"/>
          <w:szCs w:val="24"/>
        </w:rPr>
      </w:pPr>
      <w:r w:rsidRPr="00330A7E">
        <w:rPr>
          <w:rFonts w:ascii="Times New Roman" w:eastAsia="Calibri" w:hAnsi="Times New Roman" w:cs="Times New Roman"/>
          <w:b/>
          <w:bCs/>
          <w:color w:val="0000FF"/>
          <w:sz w:val="24"/>
          <w:szCs w:val="24"/>
        </w:rPr>
        <w:t xml:space="preserve">A. </w:t>
      </w:r>
      <w:r w:rsidRPr="00330A7E">
        <w:rPr>
          <w:rFonts w:ascii="Times New Roman" w:eastAsia="Calibri" w:hAnsi="Times New Roman" w:cs="Times New Roman"/>
          <w:position w:val="-26"/>
          <w:sz w:val="24"/>
          <w:szCs w:val="24"/>
        </w:rPr>
        <w:object w:dxaOrig="2820" w:dyaOrig="720" w14:anchorId="3E1EE3E3">
          <v:shape id="_x0000_i5001" type="#_x0000_t75" style="width:141pt;height:36pt" o:ole="">
            <v:imagedata r:id="rId7151" o:title=""/>
          </v:shape>
          <o:OLEObject Type="Embed" ProgID="Equation.DSMT4" ShapeID="_x0000_i5001" DrawAspect="Content" ObjectID="_1796844063" r:id="rId7152"/>
        </w:object>
      </w:r>
      <w:r w:rsidRPr="00330A7E">
        <w:rPr>
          <w:rFonts w:ascii="Times New Roman" w:eastAsia="Calibri" w:hAnsi="Times New Roman" w:cs="Times New Roman"/>
          <w:sz w:val="24"/>
          <w:szCs w:val="24"/>
        </w:rPr>
        <w:t>.</w:t>
      </w:r>
      <w:r w:rsidRPr="00330A7E">
        <w:rPr>
          <w:rFonts w:ascii="Times New Roman" w:eastAsia="Calibri" w:hAnsi="Times New Roman" w:cs="Times New Roman"/>
          <w:b/>
          <w:bCs/>
          <w:sz w:val="24"/>
          <w:szCs w:val="24"/>
        </w:rPr>
        <w:tab/>
      </w:r>
      <w:r w:rsidRPr="00330A7E">
        <w:rPr>
          <w:rFonts w:ascii="Times New Roman" w:eastAsia="Calibri" w:hAnsi="Times New Roman" w:cs="Times New Roman"/>
          <w:b/>
          <w:bCs/>
          <w:color w:val="0000FF"/>
          <w:sz w:val="24"/>
          <w:szCs w:val="24"/>
        </w:rPr>
        <w:t xml:space="preserve">B. </w:t>
      </w:r>
      <w:r w:rsidRPr="00330A7E">
        <w:rPr>
          <w:rFonts w:ascii="Times New Roman" w:eastAsia="Calibri" w:hAnsi="Times New Roman" w:cs="Times New Roman"/>
          <w:position w:val="-26"/>
          <w:sz w:val="24"/>
          <w:szCs w:val="24"/>
        </w:rPr>
        <w:object w:dxaOrig="2820" w:dyaOrig="720" w14:anchorId="42194E7C">
          <v:shape id="_x0000_i5002" type="#_x0000_t75" style="width:141pt;height:36pt" o:ole="">
            <v:imagedata r:id="rId7153" o:title=""/>
          </v:shape>
          <o:OLEObject Type="Embed" ProgID="Equation.DSMT4" ShapeID="_x0000_i5002" DrawAspect="Content" ObjectID="_1796844064" r:id="rId7154"/>
        </w:object>
      </w:r>
      <w:r w:rsidRPr="00330A7E">
        <w:rPr>
          <w:rFonts w:ascii="Times New Roman" w:eastAsia="Calibri" w:hAnsi="Times New Roman" w:cs="Times New Roman"/>
          <w:sz w:val="24"/>
          <w:szCs w:val="24"/>
        </w:rPr>
        <w:t>.</w:t>
      </w:r>
    </w:p>
    <w:p w14:paraId="51B97AC9"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bCs/>
          <w:color w:val="FF0000"/>
          <w:sz w:val="24"/>
          <w:szCs w:val="24"/>
        </w:rPr>
      </w:pPr>
      <w:r w:rsidRPr="00330A7E">
        <w:rPr>
          <w:rFonts w:ascii="Times New Roman" w:eastAsia="Calibri" w:hAnsi="Times New Roman" w:cs="Times New Roman"/>
          <w:b/>
          <w:bCs/>
          <w:color w:val="0000FF"/>
          <w:sz w:val="24"/>
          <w:szCs w:val="24"/>
        </w:rPr>
        <w:t xml:space="preserve">C. </w:t>
      </w:r>
      <w:r w:rsidRPr="00330A7E">
        <w:rPr>
          <w:rFonts w:ascii="Times New Roman" w:eastAsia="Calibri" w:hAnsi="Times New Roman" w:cs="Times New Roman"/>
          <w:position w:val="-24"/>
          <w:sz w:val="24"/>
          <w:szCs w:val="24"/>
        </w:rPr>
        <w:object w:dxaOrig="2580" w:dyaOrig="620" w14:anchorId="5FE4CEC6">
          <v:shape id="_x0000_i5003" type="#_x0000_t75" style="width:129pt;height:31.5pt" o:ole="">
            <v:imagedata r:id="rId7155" o:title=""/>
          </v:shape>
          <o:OLEObject Type="Embed" ProgID="Equation.DSMT4" ShapeID="_x0000_i5003" DrawAspect="Content" ObjectID="_1796844065" r:id="rId7156"/>
        </w:object>
      </w:r>
      <w:r w:rsidRPr="00330A7E">
        <w:rPr>
          <w:rFonts w:ascii="Times New Roman" w:eastAsia="Calibri" w:hAnsi="Times New Roman" w:cs="Times New Roman"/>
          <w:sz w:val="24"/>
          <w:szCs w:val="24"/>
        </w:rPr>
        <w:t>.</w:t>
      </w:r>
      <w:r w:rsidRPr="00330A7E">
        <w:rPr>
          <w:rFonts w:ascii="Times New Roman" w:eastAsia="Calibri" w:hAnsi="Times New Roman" w:cs="Times New Roman"/>
          <w:b/>
          <w:bCs/>
          <w:sz w:val="24"/>
          <w:szCs w:val="24"/>
        </w:rPr>
        <w:tab/>
      </w:r>
      <w:r w:rsidRPr="00330A7E">
        <w:rPr>
          <w:rFonts w:ascii="Times New Roman" w:eastAsia="Calibri" w:hAnsi="Times New Roman" w:cs="Times New Roman"/>
          <w:b/>
          <w:bCs/>
          <w:color w:val="0000FF"/>
          <w:sz w:val="24"/>
          <w:szCs w:val="24"/>
        </w:rPr>
        <w:t xml:space="preserve">D. </w:t>
      </w:r>
      <w:r w:rsidRPr="00330A7E">
        <w:rPr>
          <w:rFonts w:ascii="Times New Roman" w:eastAsia="Calibri" w:hAnsi="Times New Roman" w:cs="Times New Roman"/>
          <w:position w:val="-24"/>
          <w:sz w:val="24"/>
          <w:szCs w:val="24"/>
        </w:rPr>
        <w:object w:dxaOrig="2580" w:dyaOrig="620" w14:anchorId="67DD7910">
          <v:shape id="_x0000_i5004" type="#_x0000_t75" style="width:129pt;height:31.5pt" o:ole="">
            <v:imagedata r:id="rId7157" o:title=""/>
          </v:shape>
          <o:OLEObject Type="Embed" ProgID="Equation.DSMT4" ShapeID="_x0000_i5004" DrawAspect="Content" ObjectID="_1796844066" r:id="rId7158"/>
        </w:object>
      </w:r>
      <w:r w:rsidRPr="00330A7E">
        <w:rPr>
          <w:rFonts w:ascii="Times New Roman" w:eastAsia="Calibri" w:hAnsi="Times New Roman" w:cs="Times New Roman"/>
          <w:sz w:val="24"/>
          <w:szCs w:val="24"/>
        </w:rPr>
        <w:t>.</w:t>
      </w:r>
    </w:p>
    <w:p w14:paraId="53A85798"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9: </w:t>
      </w:r>
      <w:r w:rsidRPr="00330A7E">
        <w:rPr>
          <w:rFonts w:ascii="Times New Roman" w:hAnsi="Times New Roman" w:cs="Times New Roman"/>
          <w:sz w:val="24"/>
          <w:szCs w:val="24"/>
        </w:rPr>
        <w:t xml:space="preserve">Cho các biến cố </w:t>
      </w:r>
      <w:r w:rsidRPr="00330A7E">
        <w:rPr>
          <w:rFonts w:ascii="Times New Roman" w:hAnsi="Times New Roman" w:cs="Times New Roman"/>
          <w:position w:val="-4"/>
          <w:sz w:val="24"/>
          <w:szCs w:val="24"/>
        </w:rPr>
        <w:object w:dxaOrig="240" w:dyaOrig="260" w14:anchorId="367A53AC">
          <v:shape id="_x0000_i5005" type="#_x0000_t75" style="width:12pt;height:13.5pt" o:ole="">
            <v:imagedata r:id="rId7159" o:title=""/>
          </v:shape>
          <o:OLEObject Type="Embed" ProgID="Equation.DSMT4" ShapeID="_x0000_i5005" DrawAspect="Content" ObjectID="_1796844067" r:id="rId7160"/>
        </w:object>
      </w:r>
      <w:r w:rsidRPr="00330A7E">
        <w:rPr>
          <w:rFonts w:ascii="Times New Roman" w:hAnsi="Times New Roman" w:cs="Times New Roman"/>
          <w:sz w:val="24"/>
          <w:szCs w:val="24"/>
        </w:rPr>
        <w:t xml:space="preserve"> và </w:t>
      </w:r>
      <w:r w:rsidRPr="00330A7E">
        <w:rPr>
          <w:rFonts w:ascii="Times New Roman" w:hAnsi="Times New Roman" w:cs="Times New Roman"/>
          <w:position w:val="-4"/>
          <w:sz w:val="24"/>
          <w:szCs w:val="24"/>
        </w:rPr>
        <w:object w:dxaOrig="240" w:dyaOrig="260" w14:anchorId="0DE8C6CD">
          <v:shape id="_x0000_i5006" type="#_x0000_t75" style="width:12pt;height:13.5pt" o:ole="">
            <v:imagedata r:id="rId7161" o:title=""/>
          </v:shape>
          <o:OLEObject Type="Embed" ProgID="Equation.DSMT4" ShapeID="_x0000_i5006" DrawAspect="Content" ObjectID="_1796844068" r:id="rId7162"/>
        </w:object>
      </w:r>
      <w:r w:rsidRPr="00330A7E">
        <w:rPr>
          <w:rFonts w:ascii="Times New Roman" w:hAnsi="Times New Roman" w:cs="Times New Roman"/>
          <w:sz w:val="24"/>
          <w:szCs w:val="24"/>
        </w:rPr>
        <w:t xml:space="preserve"> thỏa mãn </w:t>
      </w:r>
      <w:r w:rsidRPr="00330A7E">
        <w:rPr>
          <w:rFonts w:ascii="Times New Roman" w:hAnsi="Times New Roman" w:cs="Times New Roman"/>
          <w:position w:val="-14"/>
          <w:sz w:val="24"/>
          <w:szCs w:val="24"/>
        </w:rPr>
        <w:object w:dxaOrig="1939" w:dyaOrig="400" w14:anchorId="361F6DBB">
          <v:shape id="_x0000_i5007" type="#_x0000_t75" style="width:97.5pt;height:19.5pt" o:ole="">
            <v:imagedata r:id="rId7163" o:title=""/>
          </v:shape>
          <o:OLEObject Type="Embed" ProgID="Equation.DSMT4" ShapeID="_x0000_i5007" DrawAspect="Content" ObjectID="_1796844069" r:id="rId7164"/>
        </w:object>
      </w:r>
      <w:r w:rsidRPr="00330A7E">
        <w:rPr>
          <w:rFonts w:ascii="Times New Roman" w:hAnsi="Times New Roman" w:cs="Times New Roman"/>
          <w:sz w:val="24"/>
          <w:szCs w:val="24"/>
        </w:rPr>
        <w:t xml:space="preserve">. Khi đó </w:t>
      </w:r>
      <w:r w:rsidRPr="00330A7E">
        <w:rPr>
          <w:rFonts w:ascii="Times New Roman" w:hAnsi="Times New Roman" w:cs="Times New Roman"/>
          <w:position w:val="-16"/>
          <w:sz w:val="24"/>
          <w:szCs w:val="24"/>
        </w:rPr>
        <w:object w:dxaOrig="840" w:dyaOrig="440" w14:anchorId="6EC16ECE">
          <v:shape id="_x0000_i5008" type="#_x0000_t75" style="width:42pt;height:22.5pt" o:ole="">
            <v:imagedata r:id="rId7165" o:title=""/>
          </v:shape>
          <o:OLEObject Type="Embed" ProgID="Equation.DSMT4" ShapeID="_x0000_i5008" DrawAspect="Content" ObjectID="_1796844070" r:id="rId7166"/>
        </w:object>
      </w:r>
      <w:r w:rsidRPr="00330A7E">
        <w:rPr>
          <w:rFonts w:ascii="Times New Roman" w:hAnsi="Times New Roman" w:cs="Times New Roman"/>
          <w:sz w:val="24"/>
          <w:szCs w:val="24"/>
        </w:rPr>
        <w:t xml:space="preserve"> bằng biểu thức nào dưới đây?</w:t>
      </w:r>
    </w:p>
    <w:p w14:paraId="7C35559B"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bCs/>
          <w:sz w:val="24"/>
          <w:szCs w:val="24"/>
        </w:rPr>
      </w:pPr>
      <w:r w:rsidRPr="00330A7E">
        <w:rPr>
          <w:rFonts w:ascii="Times New Roman" w:eastAsia="Calibri" w:hAnsi="Times New Roman" w:cs="Times New Roman"/>
          <w:b/>
          <w:bCs/>
          <w:color w:val="0000FF"/>
          <w:sz w:val="24"/>
          <w:szCs w:val="24"/>
        </w:rPr>
        <w:t xml:space="preserve">A. </w:t>
      </w:r>
      <w:r w:rsidRPr="00330A7E">
        <w:rPr>
          <w:rFonts w:ascii="Times New Roman" w:eastAsia="Calibri" w:hAnsi="Times New Roman" w:cs="Times New Roman"/>
          <w:position w:val="-32"/>
          <w:sz w:val="24"/>
          <w:szCs w:val="24"/>
        </w:rPr>
        <w:object w:dxaOrig="1480" w:dyaOrig="780" w14:anchorId="0DC4C6CE">
          <v:shape id="_x0000_i5009" type="#_x0000_t75" style="width:73.5pt;height:39pt" o:ole="">
            <v:imagedata r:id="rId7167" o:title=""/>
          </v:shape>
          <o:OLEObject Type="Embed" ProgID="Equation.DSMT4" ShapeID="_x0000_i5009" DrawAspect="Content" ObjectID="_1796844071" r:id="rId7168"/>
        </w:object>
      </w:r>
      <w:r w:rsidRPr="00330A7E">
        <w:rPr>
          <w:rFonts w:ascii="Times New Roman" w:eastAsia="Calibri" w:hAnsi="Times New Roman" w:cs="Times New Roman"/>
          <w:sz w:val="24"/>
          <w:szCs w:val="24"/>
        </w:rPr>
        <w:t>.</w:t>
      </w:r>
      <w:r w:rsidRPr="00330A7E">
        <w:rPr>
          <w:rFonts w:ascii="Times New Roman" w:eastAsia="Calibri" w:hAnsi="Times New Roman" w:cs="Times New Roman"/>
          <w:b/>
          <w:bCs/>
          <w:sz w:val="24"/>
          <w:szCs w:val="24"/>
        </w:rPr>
        <w:tab/>
      </w:r>
      <w:r w:rsidRPr="00330A7E">
        <w:rPr>
          <w:rFonts w:ascii="Times New Roman" w:eastAsia="Calibri" w:hAnsi="Times New Roman" w:cs="Times New Roman"/>
          <w:b/>
          <w:bCs/>
          <w:color w:val="0000FF"/>
          <w:sz w:val="24"/>
          <w:szCs w:val="24"/>
        </w:rPr>
        <w:t xml:space="preserve">B. </w:t>
      </w:r>
      <w:r w:rsidRPr="00330A7E">
        <w:rPr>
          <w:rFonts w:ascii="Times New Roman" w:eastAsia="Calibri" w:hAnsi="Times New Roman" w:cs="Times New Roman"/>
          <w:position w:val="-32"/>
          <w:sz w:val="24"/>
          <w:szCs w:val="24"/>
        </w:rPr>
        <w:object w:dxaOrig="1480" w:dyaOrig="780" w14:anchorId="510B8AF3">
          <v:shape id="_x0000_i5010" type="#_x0000_t75" style="width:73.5pt;height:39pt" o:ole="">
            <v:imagedata r:id="rId7169" o:title=""/>
          </v:shape>
          <o:OLEObject Type="Embed" ProgID="Equation.DSMT4" ShapeID="_x0000_i5010" DrawAspect="Content" ObjectID="_1796844072" r:id="rId7170"/>
        </w:object>
      </w:r>
      <w:r w:rsidRPr="00330A7E">
        <w:rPr>
          <w:rFonts w:ascii="Times New Roman" w:eastAsia="Calibri" w:hAnsi="Times New Roman" w:cs="Times New Roman"/>
          <w:sz w:val="24"/>
          <w:szCs w:val="24"/>
        </w:rPr>
        <w:t>.</w:t>
      </w:r>
      <w:r w:rsidRPr="00330A7E">
        <w:rPr>
          <w:rFonts w:ascii="Times New Roman" w:eastAsia="Calibri" w:hAnsi="Times New Roman" w:cs="Times New Roman"/>
          <w:b/>
          <w:bCs/>
          <w:sz w:val="24"/>
          <w:szCs w:val="24"/>
        </w:rPr>
        <w:tab/>
      </w:r>
      <w:r w:rsidRPr="00330A7E">
        <w:rPr>
          <w:rFonts w:ascii="Times New Roman" w:eastAsia="Calibri" w:hAnsi="Times New Roman" w:cs="Times New Roman"/>
          <w:b/>
          <w:bCs/>
          <w:color w:val="0000FF"/>
          <w:sz w:val="24"/>
          <w:szCs w:val="24"/>
        </w:rPr>
        <w:t xml:space="preserve">C. </w:t>
      </w:r>
      <w:r w:rsidRPr="00330A7E">
        <w:rPr>
          <w:rFonts w:ascii="Times New Roman" w:eastAsia="Calibri" w:hAnsi="Times New Roman" w:cs="Times New Roman"/>
          <w:position w:val="-34"/>
          <w:sz w:val="24"/>
          <w:szCs w:val="24"/>
        </w:rPr>
        <w:object w:dxaOrig="1480" w:dyaOrig="760" w14:anchorId="42DE7C5F">
          <v:shape id="_x0000_i5011" type="#_x0000_t75" style="width:73.5pt;height:37.5pt" o:ole="">
            <v:imagedata r:id="rId7171" o:title=""/>
          </v:shape>
          <o:OLEObject Type="Embed" ProgID="Equation.DSMT4" ShapeID="_x0000_i5011" DrawAspect="Content" ObjectID="_1796844073" r:id="rId7172"/>
        </w:object>
      </w:r>
      <w:r w:rsidRPr="00330A7E">
        <w:rPr>
          <w:rFonts w:ascii="Times New Roman" w:eastAsia="Calibri" w:hAnsi="Times New Roman" w:cs="Times New Roman"/>
          <w:sz w:val="24"/>
          <w:szCs w:val="24"/>
        </w:rPr>
        <w:t>.</w:t>
      </w:r>
      <w:r w:rsidRPr="00330A7E">
        <w:rPr>
          <w:rFonts w:ascii="Times New Roman" w:eastAsia="Calibri" w:hAnsi="Times New Roman" w:cs="Times New Roman"/>
          <w:b/>
          <w:bCs/>
          <w:sz w:val="24"/>
          <w:szCs w:val="24"/>
        </w:rPr>
        <w:tab/>
      </w:r>
      <w:r w:rsidRPr="00330A7E">
        <w:rPr>
          <w:rFonts w:ascii="Times New Roman" w:eastAsia="Calibri" w:hAnsi="Times New Roman" w:cs="Times New Roman"/>
          <w:b/>
          <w:bCs/>
          <w:color w:val="0000FF"/>
          <w:sz w:val="24"/>
          <w:szCs w:val="24"/>
        </w:rPr>
        <w:t xml:space="preserve">D. </w:t>
      </w:r>
      <w:r w:rsidRPr="00330A7E">
        <w:rPr>
          <w:rFonts w:ascii="Times New Roman" w:hAnsi="Times New Roman" w:cs="Times New Roman"/>
          <w:position w:val="-34"/>
          <w:sz w:val="24"/>
          <w:szCs w:val="24"/>
        </w:rPr>
        <w:object w:dxaOrig="1480" w:dyaOrig="760" w14:anchorId="6C561828">
          <v:shape id="_x0000_i5012" type="#_x0000_t75" style="width:73.5pt;height:37.5pt" o:ole="">
            <v:imagedata r:id="rId7173" o:title=""/>
          </v:shape>
          <o:OLEObject Type="Embed" ProgID="Equation.DSMT4" ShapeID="_x0000_i5012" DrawAspect="Content" ObjectID="_1796844074" r:id="rId7174"/>
        </w:object>
      </w:r>
      <w:r w:rsidRPr="00330A7E">
        <w:rPr>
          <w:rFonts w:ascii="Times New Roman" w:eastAsia="Calibri" w:hAnsi="Times New Roman" w:cs="Times New Roman"/>
          <w:sz w:val="24"/>
          <w:szCs w:val="24"/>
        </w:rPr>
        <w:t>.</w:t>
      </w:r>
    </w:p>
    <w:bookmarkEnd w:id="10"/>
    <w:p w14:paraId="25221106"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10: </w:t>
      </w:r>
      <w:r w:rsidRPr="00330A7E">
        <w:rPr>
          <w:rFonts w:ascii="Times New Roman" w:hAnsi="Times New Roman" w:cs="Times New Roman"/>
          <w:sz w:val="24"/>
          <w:szCs w:val="24"/>
        </w:rPr>
        <w:t xml:space="preserve">Nếu hàm số </w:t>
      </w:r>
      <w:r w:rsidRPr="00330A7E">
        <w:rPr>
          <w:rFonts w:ascii="Times New Roman" w:hAnsi="Times New Roman" w:cs="Times New Roman"/>
          <w:position w:val="-14"/>
          <w:sz w:val="24"/>
          <w:szCs w:val="24"/>
        </w:rPr>
        <w:object w:dxaOrig="960" w:dyaOrig="400" w14:anchorId="3DE9B9F5">
          <v:shape id="_x0000_i5013" type="#_x0000_t75" style="width:48pt;height:19.5pt" o:ole="">
            <v:imagedata r:id="rId7175" o:title=""/>
          </v:shape>
          <o:OLEObject Type="Embed" ProgID="Equation.DSMT4" ShapeID="_x0000_i5013" DrawAspect="Content" ObjectID="_1796844075" r:id="rId7176"/>
        </w:objec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liên tục trên</w:t>
      </w:r>
      <w:r w:rsidRPr="00330A7E">
        <w:rPr>
          <w:rFonts w:ascii="Times New Roman" w:hAnsi="Times New Roman" w:cs="Times New Roman"/>
          <w:b/>
          <w:bCs/>
          <w:sz w:val="24"/>
          <w:szCs w:val="24"/>
        </w:rPr>
        <w:t xml:space="preserve"> </w:t>
      </w:r>
      <w:r w:rsidRPr="00330A7E">
        <w:rPr>
          <w:rFonts w:ascii="Times New Roman" w:hAnsi="Times New Roman" w:cs="Times New Roman"/>
          <w:position w:val="-4"/>
          <w:sz w:val="24"/>
          <w:szCs w:val="24"/>
        </w:rPr>
        <w:object w:dxaOrig="260" w:dyaOrig="260" w14:anchorId="4A8FB68F">
          <v:shape id="_x0000_i5014" type="#_x0000_t75" style="width:13.5pt;height:13.5pt" o:ole="">
            <v:imagedata r:id="rId7177" o:title=""/>
          </v:shape>
          <o:OLEObject Type="Embed" ProgID="Equation.DSMT4" ShapeID="_x0000_i5014" DrawAspect="Content" ObjectID="_1796844076" r:id="rId7178"/>
        </w:object>
      </w:r>
      <w:r w:rsidRPr="00330A7E">
        <w:rPr>
          <w:rFonts w:ascii="Times New Roman" w:hAnsi="Times New Roman" w:cs="Times New Roman"/>
          <w:sz w:val="24"/>
          <w:szCs w:val="24"/>
        </w:rPr>
        <w:t xml:space="preserve"> thỏa mãn </w:t>
      </w:r>
      <w:r w:rsidRPr="00330A7E">
        <w:rPr>
          <w:rFonts w:ascii="Times New Roman" w:hAnsi="Times New Roman" w:cs="Times New Roman"/>
          <w:position w:val="-14"/>
          <w:sz w:val="24"/>
          <w:szCs w:val="24"/>
        </w:rPr>
        <w:object w:dxaOrig="1760" w:dyaOrig="400" w14:anchorId="065B5B87">
          <v:shape id="_x0000_i5015" type="#_x0000_t75" style="width:88.5pt;height:19.5pt" o:ole="">
            <v:imagedata r:id="rId7179" o:title=""/>
          </v:shape>
          <o:OLEObject Type="Embed" ProgID="Equation.DSMT4" ShapeID="_x0000_i5015" DrawAspect="Content" ObjectID="_1796844077" r:id="rId7180"/>
        </w:object>
      </w:r>
      <w:r w:rsidRPr="00330A7E">
        <w:rPr>
          <w:rFonts w:ascii="Times New Roman" w:hAnsi="Times New Roman" w:cs="Times New Roman"/>
          <w:sz w:val="24"/>
          <w:szCs w:val="24"/>
        </w:rPr>
        <w:t xml:space="preserve"> và tồn tại </w:t>
      </w:r>
      <w:r w:rsidRPr="00330A7E">
        <w:rPr>
          <w:rFonts w:ascii="Times New Roman" w:hAnsi="Times New Roman" w:cs="Times New Roman"/>
          <w:position w:val="-6"/>
          <w:sz w:val="24"/>
          <w:szCs w:val="24"/>
        </w:rPr>
        <w:object w:dxaOrig="620" w:dyaOrig="279" w14:anchorId="79D2F9C5">
          <v:shape id="_x0000_i5016" type="#_x0000_t75" style="width:31.5pt;height:13.5pt" o:ole="">
            <v:imagedata r:id="rId7181" o:title=""/>
          </v:shape>
          <o:OLEObject Type="Embed" ProgID="Equation.DSMT4" ShapeID="_x0000_i5016" DrawAspect="Content" ObjectID="_1796844078" r:id="rId7182"/>
        </w:object>
      </w:r>
      <w:r w:rsidRPr="00330A7E">
        <w:rPr>
          <w:rFonts w:ascii="Times New Roman" w:hAnsi="Times New Roman" w:cs="Times New Roman"/>
          <w:sz w:val="24"/>
          <w:szCs w:val="24"/>
        </w:rPr>
        <w:t xml:space="preserve"> sao cho</w:t>
      </w:r>
      <w:r w:rsidRPr="00330A7E">
        <w:rPr>
          <w:rFonts w:ascii="Times New Roman" w:hAnsi="Times New Roman" w:cs="Times New Roman"/>
          <w:position w:val="-14"/>
          <w:sz w:val="24"/>
          <w:szCs w:val="24"/>
        </w:rPr>
        <w:object w:dxaOrig="999" w:dyaOrig="400" w14:anchorId="2DC4EF75">
          <v:shape id="_x0000_i5017" type="#_x0000_t75" style="width:49.5pt;height:19.5pt" o:ole="">
            <v:imagedata r:id="rId7183" o:title=""/>
          </v:shape>
          <o:OLEObject Type="Embed" ProgID="Equation.DSMT4" ShapeID="_x0000_i5017" DrawAspect="Content" ObjectID="_1796844079" r:id="rId7184"/>
        </w:object>
      </w:r>
      <w:r w:rsidRPr="00330A7E">
        <w:rPr>
          <w:rFonts w:ascii="Times New Roman" w:hAnsi="Times New Roman" w:cs="Times New Roman"/>
          <w:sz w:val="24"/>
          <w:szCs w:val="24"/>
        </w:rPr>
        <w:t xml:space="preserve"> thì</w:t>
      </w:r>
    </w:p>
    <w:p w14:paraId="26F3D472"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bCs/>
          <w:color w:val="0000FF"/>
          <w:sz w:val="24"/>
          <w:szCs w:val="24"/>
        </w:rPr>
        <w:t xml:space="preserve">A. </w:t>
      </w:r>
      <w:r w:rsidRPr="00330A7E">
        <w:rPr>
          <w:rFonts w:ascii="Times New Roman" w:eastAsia="Calibri" w:hAnsi="Times New Roman" w:cs="Times New Roman"/>
          <w:sz w:val="24"/>
          <w:szCs w:val="24"/>
        </w:rPr>
        <w:t xml:space="preserve">Hàm số </w:t>
      </w:r>
      <w:r w:rsidRPr="00330A7E">
        <w:rPr>
          <w:rFonts w:ascii="Times New Roman" w:eastAsia="Calibri" w:hAnsi="Times New Roman" w:cs="Times New Roman"/>
          <w:position w:val="-14"/>
          <w:sz w:val="24"/>
          <w:szCs w:val="24"/>
        </w:rPr>
        <w:object w:dxaOrig="960" w:dyaOrig="400" w14:anchorId="77231CC3">
          <v:shape id="_x0000_i5018" type="#_x0000_t75" style="width:48pt;height:19.5pt" o:ole="">
            <v:imagedata r:id="rId7175" o:title=""/>
          </v:shape>
          <o:OLEObject Type="Embed" ProgID="Equation.DSMT4" ShapeID="_x0000_i5018" DrawAspect="Content" ObjectID="_1796844080" r:id="rId7185"/>
        </w:object>
      </w:r>
      <w:r w:rsidRPr="00330A7E">
        <w:rPr>
          <w:rFonts w:ascii="Times New Roman" w:eastAsia="Calibri" w:hAnsi="Times New Roman" w:cs="Times New Roman"/>
          <w:sz w:val="24"/>
          <w:szCs w:val="24"/>
        </w:rPr>
        <w:t xml:space="preserve"> đạt giá trị lớn nhất bằng </w:t>
      </w:r>
      <w:r w:rsidRPr="00330A7E">
        <w:rPr>
          <w:rFonts w:ascii="Times New Roman" w:eastAsia="Calibri" w:hAnsi="Times New Roman" w:cs="Times New Roman"/>
          <w:position w:val="-6"/>
          <w:sz w:val="24"/>
          <w:szCs w:val="24"/>
        </w:rPr>
        <w:object w:dxaOrig="260" w:dyaOrig="220" w14:anchorId="19136D10">
          <v:shape id="_x0000_i5019" type="#_x0000_t75" style="width:13.5pt;height:10.5pt" o:ole="">
            <v:imagedata r:id="rId7186" o:title=""/>
          </v:shape>
          <o:OLEObject Type="Embed" ProgID="Equation.DSMT4" ShapeID="_x0000_i5019" DrawAspect="Content" ObjectID="_1796844081" r:id="rId7187"/>
        </w:object>
      </w:r>
      <w:r w:rsidRPr="00330A7E">
        <w:rPr>
          <w:rFonts w:ascii="Times New Roman" w:eastAsia="Calibri" w:hAnsi="Times New Roman" w:cs="Times New Roman"/>
          <w:sz w:val="24"/>
          <w:szCs w:val="24"/>
        </w:rPr>
        <w:t>.</w:t>
      </w:r>
    </w:p>
    <w:p w14:paraId="7329D4E8"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bCs/>
          <w:sz w:val="24"/>
          <w:szCs w:val="24"/>
        </w:rPr>
      </w:pPr>
      <w:r w:rsidRPr="00330A7E">
        <w:rPr>
          <w:rFonts w:ascii="Times New Roman" w:eastAsia="Calibri" w:hAnsi="Times New Roman" w:cs="Times New Roman"/>
          <w:b/>
          <w:bCs/>
          <w:color w:val="0000FF"/>
          <w:sz w:val="24"/>
          <w:szCs w:val="24"/>
        </w:rPr>
        <w:t xml:space="preserve">B. </w:t>
      </w:r>
      <w:r w:rsidRPr="00330A7E">
        <w:rPr>
          <w:rFonts w:ascii="Times New Roman" w:eastAsia="Calibri" w:hAnsi="Times New Roman" w:cs="Times New Roman"/>
          <w:sz w:val="24"/>
          <w:szCs w:val="24"/>
        </w:rPr>
        <w:t xml:space="preserve">Hàm số </w:t>
      </w:r>
      <w:r w:rsidRPr="00330A7E">
        <w:rPr>
          <w:rFonts w:ascii="Times New Roman" w:eastAsia="Calibri" w:hAnsi="Times New Roman" w:cs="Times New Roman"/>
          <w:position w:val="-14"/>
          <w:sz w:val="24"/>
          <w:szCs w:val="24"/>
        </w:rPr>
        <w:object w:dxaOrig="960" w:dyaOrig="400" w14:anchorId="194BBAFC">
          <v:shape id="_x0000_i5020" type="#_x0000_t75" style="width:48pt;height:19.5pt" o:ole="">
            <v:imagedata r:id="rId7175" o:title=""/>
          </v:shape>
          <o:OLEObject Type="Embed" ProgID="Equation.DSMT4" ShapeID="_x0000_i5020" DrawAspect="Content" ObjectID="_1796844082" r:id="rId7188"/>
        </w:object>
      </w:r>
      <w:r w:rsidRPr="00330A7E">
        <w:rPr>
          <w:rFonts w:ascii="Times New Roman" w:eastAsia="Calibri" w:hAnsi="Times New Roman" w:cs="Times New Roman"/>
          <w:sz w:val="24"/>
          <w:szCs w:val="24"/>
        </w:rPr>
        <w:t xml:space="preserve"> đạt giá trị cực tiểu bằng </w:t>
      </w:r>
      <w:r w:rsidRPr="00330A7E">
        <w:rPr>
          <w:rFonts w:ascii="Times New Roman" w:eastAsia="Calibri" w:hAnsi="Times New Roman" w:cs="Times New Roman"/>
          <w:position w:val="-6"/>
          <w:sz w:val="24"/>
          <w:szCs w:val="24"/>
        </w:rPr>
        <w:object w:dxaOrig="260" w:dyaOrig="220" w14:anchorId="0951038E">
          <v:shape id="_x0000_i5021" type="#_x0000_t75" style="width:13.5pt;height:10.5pt" o:ole="">
            <v:imagedata r:id="rId7186" o:title=""/>
          </v:shape>
          <o:OLEObject Type="Embed" ProgID="Equation.DSMT4" ShapeID="_x0000_i5021" DrawAspect="Content" ObjectID="_1796844083" r:id="rId7189"/>
        </w:object>
      </w:r>
      <w:r w:rsidRPr="00330A7E">
        <w:rPr>
          <w:rFonts w:ascii="Times New Roman" w:eastAsia="Calibri" w:hAnsi="Times New Roman" w:cs="Times New Roman"/>
          <w:sz w:val="24"/>
          <w:szCs w:val="24"/>
        </w:rPr>
        <w:t>.</w:t>
      </w:r>
    </w:p>
    <w:p w14:paraId="26D9AAAA"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bCs/>
          <w:sz w:val="24"/>
          <w:szCs w:val="24"/>
        </w:rPr>
      </w:pPr>
      <w:r w:rsidRPr="00330A7E">
        <w:rPr>
          <w:rFonts w:ascii="Times New Roman" w:eastAsia="Calibri" w:hAnsi="Times New Roman" w:cs="Times New Roman"/>
          <w:b/>
          <w:bCs/>
          <w:color w:val="0000FF"/>
          <w:sz w:val="24"/>
          <w:szCs w:val="24"/>
        </w:rPr>
        <w:t xml:space="preserve">C. </w:t>
      </w:r>
      <w:r w:rsidRPr="00330A7E">
        <w:rPr>
          <w:rFonts w:ascii="Times New Roman" w:eastAsia="Calibri" w:hAnsi="Times New Roman" w:cs="Times New Roman"/>
          <w:sz w:val="24"/>
          <w:szCs w:val="24"/>
        </w:rPr>
        <w:t xml:space="preserve">Hàm số </w:t>
      </w:r>
      <w:r w:rsidRPr="00330A7E">
        <w:rPr>
          <w:rFonts w:ascii="Times New Roman" w:eastAsia="Calibri" w:hAnsi="Times New Roman" w:cs="Times New Roman"/>
          <w:position w:val="-14"/>
          <w:sz w:val="24"/>
          <w:szCs w:val="24"/>
        </w:rPr>
        <w:object w:dxaOrig="960" w:dyaOrig="400" w14:anchorId="0402264C">
          <v:shape id="_x0000_i5022" type="#_x0000_t75" style="width:48pt;height:19.5pt" o:ole="">
            <v:imagedata r:id="rId7175" o:title=""/>
          </v:shape>
          <o:OLEObject Type="Embed" ProgID="Equation.DSMT4" ShapeID="_x0000_i5022" DrawAspect="Content" ObjectID="_1796844084" r:id="rId7190"/>
        </w:object>
      </w:r>
      <w:r w:rsidRPr="00330A7E">
        <w:rPr>
          <w:rFonts w:ascii="Times New Roman" w:eastAsia="Calibri" w:hAnsi="Times New Roman" w:cs="Times New Roman"/>
          <w:sz w:val="24"/>
          <w:szCs w:val="24"/>
        </w:rPr>
        <w:t xml:space="preserve"> đạt giá trị nhỏ nhất bằng </w:t>
      </w:r>
      <w:r w:rsidRPr="00330A7E">
        <w:rPr>
          <w:rFonts w:ascii="Times New Roman" w:eastAsia="Calibri" w:hAnsi="Times New Roman" w:cs="Times New Roman"/>
          <w:position w:val="-6"/>
          <w:sz w:val="24"/>
          <w:szCs w:val="24"/>
        </w:rPr>
        <w:object w:dxaOrig="260" w:dyaOrig="220" w14:anchorId="6183DE91">
          <v:shape id="_x0000_i5023" type="#_x0000_t75" style="width:13.5pt;height:10.5pt" o:ole="">
            <v:imagedata r:id="rId7186" o:title=""/>
          </v:shape>
          <o:OLEObject Type="Embed" ProgID="Equation.DSMT4" ShapeID="_x0000_i5023" DrawAspect="Content" ObjectID="_1796844085" r:id="rId7191"/>
        </w:object>
      </w:r>
      <w:r w:rsidRPr="00330A7E">
        <w:rPr>
          <w:rFonts w:ascii="Times New Roman" w:eastAsia="Calibri" w:hAnsi="Times New Roman" w:cs="Times New Roman"/>
          <w:sz w:val="24"/>
          <w:szCs w:val="24"/>
        </w:rPr>
        <w:t>.</w:t>
      </w:r>
    </w:p>
    <w:p w14:paraId="07750245"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bCs/>
          <w:color w:val="FF0000"/>
          <w:sz w:val="24"/>
          <w:szCs w:val="24"/>
        </w:rPr>
      </w:pPr>
      <w:r w:rsidRPr="00330A7E">
        <w:rPr>
          <w:rFonts w:ascii="Times New Roman" w:eastAsia="Calibri" w:hAnsi="Times New Roman" w:cs="Times New Roman"/>
          <w:b/>
          <w:bCs/>
          <w:color w:val="0000FF"/>
          <w:sz w:val="24"/>
          <w:szCs w:val="24"/>
        </w:rPr>
        <w:t xml:space="preserve">D. </w:t>
      </w:r>
      <w:r w:rsidRPr="00330A7E">
        <w:rPr>
          <w:rFonts w:ascii="Times New Roman" w:eastAsia="Calibri" w:hAnsi="Times New Roman" w:cs="Times New Roman"/>
          <w:sz w:val="24"/>
          <w:szCs w:val="24"/>
        </w:rPr>
        <w:t xml:space="preserve">Hàm số </w:t>
      </w:r>
      <w:r w:rsidRPr="00330A7E">
        <w:rPr>
          <w:rFonts w:ascii="Times New Roman" w:eastAsia="Calibri" w:hAnsi="Times New Roman" w:cs="Times New Roman"/>
          <w:position w:val="-14"/>
          <w:sz w:val="24"/>
          <w:szCs w:val="24"/>
        </w:rPr>
        <w:object w:dxaOrig="960" w:dyaOrig="400" w14:anchorId="1AFE39EB">
          <v:shape id="_x0000_i5024" type="#_x0000_t75" style="width:48pt;height:19.5pt" o:ole="">
            <v:imagedata r:id="rId7175" o:title=""/>
          </v:shape>
          <o:OLEObject Type="Embed" ProgID="Equation.DSMT4" ShapeID="_x0000_i5024" DrawAspect="Content" ObjectID="_1796844086" r:id="rId7192"/>
        </w:object>
      </w:r>
      <w:r w:rsidRPr="00330A7E">
        <w:rPr>
          <w:rFonts w:ascii="Times New Roman" w:eastAsia="Calibri" w:hAnsi="Times New Roman" w:cs="Times New Roman"/>
          <w:sz w:val="24"/>
          <w:szCs w:val="24"/>
        </w:rPr>
        <w:t xml:space="preserve"> đạt giá trị cực đại bằng </w:t>
      </w:r>
      <w:r w:rsidRPr="00330A7E">
        <w:rPr>
          <w:rFonts w:ascii="Times New Roman" w:eastAsia="Calibri" w:hAnsi="Times New Roman" w:cs="Times New Roman"/>
          <w:position w:val="-6"/>
          <w:sz w:val="24"/>
          <w:szCs w:val="24"/>
        </w:rPr>
        <w:object w:dxaOrig="260" w:dyaOrig="220" w14:anchorId="2600ACA9">
          <v:shape id="_x0000_i5025" type="#_x0000_t75" style="width:13.5pt;height:10.5pt" o:ole="">
            <v:imagedata r:id="rId7186" o:title=""/>
          </v:shape>
          <o:OLEObject Type="Embed" ProgID="Equation.DSMT4" ShapeID="_x0000_i5025" DrawAspect="Content" ObjectID="_1796844087" r:id="rId7193"/>
        </w:object>
      </w:r>
      <w:r w:rsidRPr="00330A7E">
        <w:rPr>
          <w:rFonts w:ascii="Times New Roman" w:eastAsia="Calibri" w:hAnsi="Times New Roman" w:cs="Times New Roman"/>
          <w:sz w:val="24"/>
          <w:szCs w:val="24"/>
        </w:rPr>
        <w:t>.</w:t>
      </w:r>
    </w:p>
    <w:p w14:paraId="2EE4C19F" w14:textId="77777777" w:rsidR="00ED397D" w:rsidRPr="00330A7E" w:rsidRDefault="00ED397D" w:rsidP="00330A7E">
      <w:pPr>
        <w:spacing w:before="120" w:after="0"/>
        <w:ind w:left="992" w:hanging="992"/>
        <w:jc w:val="both"/>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 xml:space="preserve">Câu 11: </w:t>
      </w:r>
      <w:r w:rsidRPr="00330A7E">
        <w:rPr>
          <w:rFonts w:ascii="Times New Roman" w:hAnsi="Times New Roman" w:cs="Times New Roman"/>
          <w:sz w:val="24"/>
          <w:szCs w:val="24"/>
        </w:rPr>
        <w:t xml:space="preserve">Cho hàm số </w:t>
      </w:r>
      <w:r w:rsidRPr="00330A7E">
        <w:rPr>
          <w:rFonts w:ascii="Times New Roman" w:hAnsi="Times New Roman" w:cs="Times New Roman"/>
          <w:position w:val="-14"/>
          <w:sz w:val="24"/>
          <w:szCs w:val="24"/>
        </w:rPr>
        <w:object w:dxaOrig="960" w:dyaOrig="405" w14:anchorId="02ECA365">
          <v:shape id="_x0000_i5026" type="#_x0000_t75" style="width:48pt;height:20.25pt" o:ole="">
            <v:imagedata r:id="rId7194" o:title=""/>
          </v:shape>
          <o:OLEObject Type="Embed" ProgID="Equation.DSMT4" ShapeID="_x0000_i5026" DrawAspect="Content" ObjectID="_1796844088" r:id="rId7195"/>
        </w:object>
      </w:r>
      <w:r w:rsidRPr="00330A7E">
        <w:rPr>
          <w:rFonts w:ascii="Times New Roman" w:hAnsi="Times New Roman" w:cs="Times New Roman"/>
          <w:sz w:val="24"/>
          <w:szCs w:val="24"/>
        </w:rPr>
        <w:t xml:space="preserve"> liên tục trên </w:t>
      </w:r>
      <w:r w:rsidRPr="00330A7E">
        <w:rPr>
          <w:rFonts w:ascii="Times New Roman" w:hAnsi="Times New Roman" w:cs="Times New Roman"/>
          <w:position w:val="-6"/>
          <w:sz w:val="24"/>
          <w:szCs w:val="24"/>
        </w:rPr>
        <w:object w:dxaOrig="300" w:dyaOrig="285" w14:anchorId="4B44FE8E">
          <v:shape id="_x0000_i5027" type="#_x0000_t75" style="width:15pt;height:14.25pt" o:ole="">
            <v:imagedata r:id="rId7196" o:title=""/>
          </v:shape>
          <o:OLEObject Type="Embed" ProgID="Equation.DSMT4" ShapeID="_x0000_i5027" DrawAspect="Content" ObjectID="_1796844089" r:id="rId7197"/>
        </w:object>
      </w:r>
      <w:r w:rsidRPr="00330A7E">
        <w:rPr>
          <w:rFonts w:ascii="Times New Roman" w:hAnsi="Times New Roman" w:cs="Times New Roman"/>
          <w:sz w:val="24"/>
          <w:szCs w:val="24"/>
        </w:rPr>
        <w:t xml:space="preserve"> Gọi </w:t>
      </w:r>
      <w:r w:rsidRPr="00330A7E">
        <w:rPr>
          <w:rFonts w:ascii="Times New Roman" w:hAnsi="Times New Roman" w:cs="Times New Roman"/>
          <w:position w:val="-6"/>
          <w:sz w:val="24"/>
          <w:szCs w:val="24"/>
        </w:rPr>
        <w:object w:dxaOrig="225" w:dyaOrig="285" w14:anchorId="30E67584">
          <v:shape id="_x0000_i5028" type="#_x0000_t75" style="width:11.25pt;height:14.25pt" o:ole="">
            <v:imagedata r:id="rId7198" o:title=""/>
          </v:shape>
          <o:OLEObject Type="Embed" ProgID="Equation.DSMT4" ShapeID="_x0000_i5028" DrawAspect="Content" ObjectID="_1796844090" r:id="rId7199"/>
        </w:object>
      </w:r>
      <w:r w:rsidRPr="00330A7E">
        <w:rPr>
          <w:rFonts w:ascii="Times New Roman" w:hAnsi="Times New Roman" w:cs="Times New Roman"/>
          <w:sz w:val="24"/>
          <w:szCs w:val="24"/>
        </w:rPr>
        <w:t xml:space="preserve"> là diện tích hình phẳng giới hạn bởi các đường </w:t>
      </w:r>
      <w:r w:rsidRPr="00330A7E">
        <w:rPr>
          <w:rFonts w:ascii="Times New Roman" w:hAnsi="Times New Roman" w:cs="Times New Roman"/>
          <w:position w:val="-14"/>
          <w:sz w:val="24"/>
          <w:szCs w:val="24"/>
        </w:rPr>
        <w:object w:dxaOrig="2250" w:dyaOrig="405" w14:anchorId="143710F6">
          <v:shape id="_x0000_i5029" type="#_x0000_t75" style="width:112.5pt;height:20.25pt" o:ole="">
            <v:imagedata r:id="rId7200" o:title=""/>
          </v:shape>
          <o:OLEObject Type="Embed" ProgID="Equation.DSMT4" ShapeID="_x0000_i5029" DrawAspect="Content" ObjectID="_1796844091" r:id="rId7201"/>
        </w:object>
      </w:r>
      <w:r w:rsidRPr="00330A7E">
        <w:rPr>
          <w:rFonts w:ascii="Times New Roman" w:hAnsi="Times New Roman" w:cs="Times New Roman"/>
          <w:sz w:val="24"/>
          <w:szCs w:val="24"/>
        </w:rPr>
        <w:t xml:space="preserve"> và </w:t>
      </w:r>
      <w:r w:rsidRPr="00330A7E">
        <w:rPr>
          <w:rFonts w:ascii="Times New Roman" w:hAnsi="Times New Roman" w:cs="Times New Roman"/>
          <w:position w:val="-6"/>
          <w:sz w:val="24"/>
          <w:szCs w:val="24"/>
        </w:rPr>
        <w:object w:dxaOrig="540" w:dyaOrig="285" w14:anchorId="1F927633">
          <v:shape id="_x0000_i5030" type="#_x0000_t75" style="width:27pt;height:14.25pt" o:ole="">
            <v:imagedata r:id="rId7202" o:title=""/>
          </v:shape>
          <o:OLEObject Type="Embed" ProgID="Equation.DSMT4" ShapeID="_x0000_i5030" DrawAspect="Content" ObjectID="_1796844092" r:id="rId7203"/>
        </w:object>
      </w:r>
      <w:r w:rsidRPr="00330A7E">
        <w:rPr>
          <w:rFonts w:ascii="Times New Roman" w:hAnsi="Times New Roman" w:cs="Times New Roman"/>
          <w:sz w:val="24"/>
          <w:szCs w:val="24"/>
        </w:rPr>
        <w:t xml:space="preserve"> (như hình vẽ bên).</w:t>
      </w:r>
    </w:p>
    <w:p w14:paraId="18E4BF37" w14:textId="77777777" w:rsidR="00ED397D" w:rsidRPr="00330A7E" w:rsidRDefault="00ED397D" w:rsidP="00330A7E">
      <w:pPr>
        <w:tabs>
          <w:tab w:val="left" w:pos="360"/>
          <w:tab w:val="left" w:pos="900"/>
          <w:tab w:val="left" w:pos="2880"/>
          <w:tab w:val="left" w:pos="5400"/>
          <w:tab w:val="left" w:pos="7920"/>
        </w:tabs>
        <w:spacing w:line="360" w:lineRule="auto"/>
        <w:jc w:val="center"/>
        <w:rPr>
          <w:rFonts w:ascii="Times New Roman" w:hAnsi="Times New Roman" w:cs="Times New Roman"/>
          <w:b/>
          <w:sz w:val="24"/>
          <w:szCs w:val="24"/>
          <w:lang w:val="nl-NL"/>
        </w:rPr>
      </w:pPr>
      <w:r w:rsidRPr="00330A7E">
        <w:rPr>
          <w:rFonts w:ascii="Times New Roman" w:hAnsi="Times New Roman" w:cs="Times New Roman"/>
          <w:b/>
          <w:noProof/>
          <w:sz w:val="24"/>
          <w:szCs w:val="24"/>
          <w:lang w:eastAsia="en-US"/>
        </w:rPr>
        <w:lastRenderedPageBreak/>
        <w:drawing>
          <wp:inline distT="0" distB="0" distL="0" distR="0" wp14:anchorId="6A91A4ED" wp14:editId="7071033E">
            <wp:extent cx="2647950" cy="1670050"/>
            <wp:effectExtent l="0" t="0" r="0" b="6350"/>
            <wp:docPr id="2132870400" name="Picture 3" descr="Description: 64962760_341153956577327_2425601162876026880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tion: 64962760_341153956577327_2425601162876026880_n.png"/>
                    <pic:cNvPicPr>
                      <a:picLocks noChangeAspect="1" noChangeArrowheads="1"/>
                    </pic:cNvPicPr>
                  </pic:nvPicPr>
                  <pic:blipFill>
                    <a:blip r:embed="rId7204">
                      <a:extLst>
                        <a:ext uri="{28A0092B-C50C-407E-A947-70E740481C1C}">
                          <a14:useLocalDpi xmlns:a14="http://schemas.microsoft.com/office/drawing/2010/main" val="0"/>
                        </a:ext>
                      </a:extLst>
                    </a:blip>
                    <a:srcRect/>
                    <a:stretch>
                      <a:fillRect/>
                    </a:stretch>
                  </pic:blipFill>
                  <pic:spPr bwMode="auto">
                    <a:xfrm>
                      <a:off x="0" y="0"/>
                      <a:ext cx="2647950" cy="1670050"/>
                    </a:xfrm>
                    <a:prstGeom prst="rect">
                      <a:avLst/>
                    </a:prstGeom>
                    <a:noFill/>
                    <a:ln>
                      <a:noFill/>
                    </a:ln>
                  </pic:spPr>
                </pic:pic>
              </a:graphicData>
            </a:graphic>
          </wp:inline>
        </w:drawing>
      </w:r>
    </w:p>
    <w:p w14:paraId="1A885B47" w14:textId="77777777" w:rsidR="00ED397D" w:rsidRPr="00330A7E" w:rsidRDefault="00ED397D" w:rsidP="00330A7E">
      <w:pPr>
        <w:tabs>
          <w:tab w:val="left" w:pos="360"/>
          <w:tab w:val="left" w:pos="900"/>
          <w:tab w:val="left" w:pos="2880"/>
          <w:tab w:val="left" w:pos="5400"/>
          <w:tab w:val="left" w:pos="7920"/>
        </w:tabs>
        <w:spacing w:line="360" w:lineRule="auto"/>
        <w:ind w:left="993"/>
        <w:jc w:val="both"/>
        <w:rPr>
          <w:rFonts w:ascii="Times New Roman" w:hAnsi="Times New Roman" w:cs="Times New Roman"/>
          <w:sz w:val="24"/>
          <w:szCs w:val="24"/>
        </w:rPr>
      </w:pPr>
      <w:r w:rsidRPr="00330A7E">
        <w:rPr>
          <w:rFonts w:ascii="Times New Roman" w:hAnsi="Times New Roman" w:cs="Times New Roman"/>
          <w:sz w:val="24"/>
          <w:szCs w:val="24"/>
        </w:rPr>
        <w:t>Mệnh đề nào sau đây đúng?</w:t>
      </w:r>
    </w:p>
    <w:p w14:paraId="7C227267"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bCs/>
          <w:sz w:val="24"/>
          <w:szCs w:val="24"/>
        </w:rPr>
      </w:pPr>
      <w:r w:rsidRPr="00330A7E">
        <w:rPr>
          <w:rFonts w:ascii="Times New Roman" w:eastAsia="Calibri" w:hAnsi="Times New Roman" w:cs="Times New Roman"/>
          <w:b/>
          <w:bCs/>
          <w:color w:val="0000FF"/>
          <w:sz w:val="24"/>
          <w:szCs w:val="24"/>
        </w:rPr>
        <w:t xml:space="preserve">A. </w:t>
      </w:r>
      <w:r w:rsidRPr="00330A7E">
        <w:rPr>
          <w:rFonts w:ascii="Times New Roman" w:hAnsi="Times New Roman" w:cs="Times New Roman"/>
          <w:position w:val="-30"/>
          <w:sz w:val="24"/>
          <w:szCs w:val="24"/>
        </w:rPr>
        <w:object w:dxaOrig="2475" w:dyaOrig="720" w14:anchorId="50CD4B48">
          <v:shape id="_x0000_i5031" type="#_x0000_t75" style="width:123.75pt;height:36pt" o:ole="">
            <v:imagedata r:id="rId7205" o:title=""/>
          </v:shape>
          <o:OLEObject Type="Embed" ProgID="Equation.DSMT4" ShapeID="_x0000_i5031" DrawAspect="Content" ObjectID="_1796844093" r:id="rId7206"/>
        </w:object>
      </w:r>
      <w:r w:rsidRPr="00330A7E">
        <w:rPr>
          <w:rFonts w:ascii="Times New Roman" w:eastAsia="Calibri" w:hAnsi="Times New Roman" w:cs="Times New Roman"/>
          <w:sz w:val="24"/>
          <w:szCs w:val="24"/>
        </w:rPr>
        <w:t>.</w:t>
      </w:r>
      <w:r w:rsidRPr="00330A7E">
        <w:rPr>
          <w:rFonts w:ascii="Times New Roman" w:eastAsia="Calibri" w:hAnsi="Times New Roman" w:cs="Times New Roman"/>
          <w:b/>
          <w:bCs/>
          <w:sz w:val="24"/>
          <w:szCs w:val="24"/>
        </w:rPr>
        <w:tab/>
      </w:r>
      <w:r w:rsidRPr="00330A7E">
        <w:rPr>
          <w:rFonts w:ascii="Times New Roman" w:eastAsia="Calibri" w:hAnsi="Times New Roman" w:cs="Times New Roman"/>
          <w:b/>
          <w:bCs/>
          <w:color w:val="0000FF"/>
          <w:sz w:val="24"/>
          <w:szCs w:val="24"/>
        </w:rPr>
        <w:t xml:space="preserve">B. </w:t>
      </w:r>
      <w:r w:rsidRPr="00330A7E">
        <w:rPr>
          <w:rFonts w:ascii="Times New Roman" w:hAnsi="Times New Roman" w:cs="Times New Roman"/>
          <w:position w:val="-30"/>
          <w:sz w:val="24"/>
          <w:szCs w:val="24"/>
        </w:rPr>
        <w:object w:dxaOrig="2355" w:dyaOrig="720" w14:anchorId="6ECDF14E">
          <v:shape id="_x0000_i5032" type="#_x0000_t75" style="width:117.75pt;height:36pt" o:ole="">
            <v:imagedata r:id="rId7207" o:title=""/>
          </v:shape>
          <o:OLEObject Type="Embed" ProgID="Equation.DSMT4" ShapeID="_x0000_i5032" DrawAspect="Content" ObjectID="_1796844094" r:id="rId7208"/>
        </w:object>
      </w:r>
      <w:r w:rsidRPr="00330A7E">
        <w:rPr>
          <w:rFonts w:ascii="Times New Roman" w:eastAsia="Calibri" w:hAnsi="Times New Roman" w:cs="Times New Roman"/>
          <w:sz w:val="24"/>
          <w:szCs w:val="24"/>
        </w:rPr>
        <w:t>.</w:t>
      </w:r>
    </w:p>
    <w:p w14:paraId="508BE1C9"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bCs/>
          <w:color w:val="FF0000"/>
          <w:sz w:val="24"/>
          <w:szCs w:val="24"/>
        </w:rPr>
      </w:pPr>
      <w:r w:rsidRPr="00330A7E">
        <w:rPr>
          <w:rFonts w:ascii="Times New Roman" w:eastAsia="Calibri" w:hAnsi="Times New Roman" w:cs="Times New Roman"/>
          <w:b/>
          <w:bCs/>
          <w:color w:val="0000FF"/>
          <w:sz w:val="24"/>
          <w:szCs w:val="24"/>
        </w:rPr>
        <w:t xml:space="preserve">C. </w:t>
      </w:r>
      <w:r w:rsidRPr="00330A7E">
        <w:rPr>
          <w:rFonts w:ascii="Times New Roman" w:hAnsi="Times New Roman" w:cs="Times New Roman"/>
          <w:color w:val="FF0000"/>
          <w:position w:val="-30"/>
          <w:sz w:val="24"/>
          <w:szCs w:val="24"/>
        </w:rPr>
        <w:object w:dxaOrig="2355" w:dyaOrig="720" w14:anchorId="6DAF299B">
          <v:shape id="_x0000_i5033" type="#_x0000_t75" style="width:117.75pt;height:36pt" o:ole="">
            <v:imagedata r:id="rId7209" o:title=""/>
          </v:shape>
          <o:OLEObject Type="Embed" ProgID="Equation.DSMT4" ShapeID="_x0000_i5033" DrawAspect="Content" ObjectID="_1796844095" r:id="rId7210"/>
        </w:object>
      </w:r>
      <w:r w:rsidRPr="00330A7E">
        <w:rPr>
          <w:rFonts w:ascii="Times New Roman" w:eastAsia="Calibri" w:hAnsi="Times New Roman" w:cs="Times New Roman"/>
          <w:sz w:val="24"/>
          <w:szCs w:val="24"/>
        </w:rPr>
        <w:t>.</w:t>
      </w:r>
      <w:r w:rsidRPr="00330A7E">
        <w:rPr>
          <w:rFonts w:ascii="Times New Roman" w:eastAsia="Calibri" w:hAnsi="Times New Roman" w:cs="Times New Roman"/>
          <w:b/>
          <w:bCs/>
          <w:sz w:val="24"/>
          <w:szCs w:val="24"/>
        </w:rPr>
        <w:tab/>
      </w:r>
      <w:r w:rsidRPr="00330A7E">
        <w:rPr>
          <w:rFonts w:ascii="Times New Roman" w:eastAsia="Calibri" w:hAnsi="Times New Roman" w:cs="Times New Roman"/>
          <w:b/>
          <w:bCs/>
          <w:color w:val="0000FF"/>
          <w:sz w:val="24"/>
          <w:szCs w:val="24"/>
        </w:rPr>
        <w:t xml:space="preserve">D. </w:t>
      </w:r>
      <w:r w:rsidRPr="00330A7E">
        <w:rPr>
          <w:rFonts w:ascii="Times New Roman" w:hAnsi="Times New Roman" w:cs="Times New Roman"/>
          <w:color w:val="FF0000"/>
          <w:position w:val="-30"/>
          <w:sz w:val="24"/>
          <w:szCs w:val="24"/>
        </w:rPr>
        <w:object w:dxaOrig="2355" w:dyaOrig="720" w14:anchorId="73DC0B47">
          <v:shape id="_x0000_i5034" type="#_x0000_t75" style="width:117.75pt;height:36pt" o:ole="">
            <v:imagedata r:id="rId7209" o:title=""/>
          </v:shape>
          <o:OLEObject Type="Embed" ProgID="Equation.DSMT4" ShapeID="_x0000_i5034" DrawAspect="Content" ObjectID="_1796844096" r:id="rId7211"/>
        </w:object>
      </w:r>
      <w:r w:rsidRPr="00330A7E">
        <w:rPr>
          <w:rFonts w:ascii="Times New Roman" w:eastAsia="Calibri" w:hAnsi="Times New Roman" w:cs="Times New Roman"/>
          <w:sz w:val="24"/>
          <w:szCs w:val="24"/>
        </w:rPr>
        <w:t>.</w:t>
      </w:r>
    </w:p>
    <w:p w14:paraId="2161CC57" w14:textId="77777777" w:rsidR="00ED397D" w:rsidRPr="00330A7E" w:rsidRDefault="00ED397D" w:rsidP="00330A7E">
      <w:pPr>
        <w:spacing w:before="120" w:after="0"/>
        <w:ind w:left="992" w:hanging="992"/>
        <w:jc w:val="both"/>
        <w:rPr>
          <w:rFonts w:ascii="Times New Roman" w:hAnsi="Times New Roman" w:cs="Times New Roman"/>
          <w:b/>
          <w:color w:val="000000" w:themeColor="text1"/>
          <w:sz w:val="24"/>
          <w:szCs w:val="24"/>
        </w:rPr>
      </w:pPr>
      <w:r w:rsidRPr="00330A7E">
        <w:rPr>
          <w:rFonts w:ascii="Times New Roman" w:hAnsi="Times New Roman" w:cs="Times New Roman"/>
          <w:b/>
          <w:color w:val="0000FF"/>
          <w:sz w:val="24"/>
          <w:szCs w:val="24"/>
        </w:rPr>
        <w:t xml:space="preserve">Câu 12: </w:t>
      </w:r>
      <w:r w:rsidRPr="00330A7E">
        <w:rPr>
          <w:rFonts w:ascii="Times New Roman" w:hAnsi="Times New Roman" w:cs="Times New Roman"/>
          <w:color w:val="000000" w:themeColor="text1"/>
          <w:sz w:val="24"/>
          <w:szCs w:val="24"/>
        </w:rPr>
        <w:t xml:space="preserve">Khi thống kê chiều cao (đơn vị: centimét) của học sinh lớp </w:t>
      </w:r>
      <w:r w:rsidRPr="00330A7E">
        <w:rPr>
          <w:rFonts w:ascii="Times New Roman" w:hAnsi="Times New Roman" w:cs="Times New Roman"/>
          <w:position w:val="-4"/>
          <w:sz w:val="24"/>
          <w:szCs w:val="24"/>
        </w:rPr>
        <w:object w:dxaOrig="460" w:dyaOrig="260" w14:anchorId="5BA99941">
          <v:shape id="_x0000_i5035" type="#_x0000_t75" style="width:22.5pt;height:13.5pt" o:ole="">
            <v:imagedata r:id="rId7212" o:title=""/>
          </v:shape>
          <o:OLEObject Type="Embed" ProgID="Equation.DSMT4" ShapeID="_x0000_i5035" DrawAspect="Content" ObjectID="_1796844097" r:id="rId7213"/>
        </w:object>
      </w:r>
      <w:r w:rsidRPr="00330A7E">
        <w:rPr>
          <w:rFonts w:ascii="Times New Roman" w:hAnsi="Times New Roman" w:cs="Times New Roman"/>
          <w:color w:val="000000" w:themeColor="text1"/>
          <w:sz w:val="24"/>
          <w:szCs w:val="24"/>
        </w:rPr>
        <w:t>, người ta thu được mẫu số liệu ghép nhóm như Bảng 1. Khoảng biến thiên của mẫu số liệu ghép nhóm đó bằng:</w:t>
      </w:r>
    </w:p>
    <w:p w14:paraId="3FE8E3CC" w14:textId="77777777" w:rsidR="00ED397D" w:rsidRPr="00330A7E" w:rsidRDefault="00ED397D" w:rsidP="00330A7E">
      <w:pPr>
        <w:pStyle w:val="ListParagraph"/>
        <w:spacing w:before="120" w:line="276" w:lineRule="auto"/>
        <w:ind w:left="992" w:hanging="2"/>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drawing>
          <wp:inline distT="0" distB="0" distL="0" distR="0" wp14:anchorId="3A9657FC" wp14:editId="34BA3F21">
            <wp:extent cx="2010410" cy="1921096"/>
            <wp:effectExtent l="0" t="0" r="8890" b="3175"/>
            <wp:docPr id="1453070294" name="Hình ảnh 1" descr="Ảnh có chứa văn bản, Phông chữ, số, ảnh chụp màn hình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176781" name="Hình ảnh 1" descr="Ảnh có chứa văn bản, Phông chữ, số, ảnh chụp màn hình  Mô tả được tạo tự động"/>
                    <pic:cNvPicPr/>
                  </pic:nvPicPr>
                  <pic:blipFill>
                    <a:blip r:embed="rId7214"/>
                    <a:stretch>
                      <a:fillRect/>
                    </a:stretch>
                  </pic:blipFill>
                  <pic:spPr>
                    <a:xfrm>
                      <a:off x="0" y="0"/>
                      <a:ext cx="2036029" cy="1945577"/>
                    </a:xfrm>
                    <a:prstGeom prst="rect">
                      <a:avLst/>
                    </a:prstGeom>
                  </pic:spPr>
                </pic:pic>
              </a:graphicData>
            </a:graphic>
          </wp:inline>
        </w:drawing>
      </w:r>
    </w:p>
    <w:p w14:paraId="6477D9CE"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color w:val="000000" w:themeColor="text1"/>
          <w:position w:val="-6"/>
          <w:sz w:val="24"/>
          <w:szCs w:val="24"/>
        </w:rPr>
        <w:object w:dxaOrig="620" w:dyaOrig="279" w14:anchorId="14693333">
          <v:shape id="_x0000_i5036" type="#_x0000_t75" style="width:31.5pt;height:14.25pt" o:ole="">
            <v:imagedata r:id="rId7215" o:title=""/>
          </v:shape>
          <o:OLEObject Type="Embed" ProgID="Equation.DSMT4" ShapeID="_x0000_i5036" DrawAspect="Content" ObjectID="_1796844098" r:id="rId7216"/>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color w:val="000000" w:themeColor="text1"/>
          <w:position w:val="-6"/>
          <w:sz w:val="24"/>
          <w:szCs w:val="24"/>
        </w:rPr>
        <w:object w:dxaOrig="499" w:dyaOrig="279" w14:anchorId="22DDE42D">
          <v:shape id="_x0000_i5037" type="#_x0000_t75" style="width:25.5pt;height:14.25pt" o:ole="">
            <v:imagedata r:id="rId7217" o:title=""/>
          </v:shape>
          <o:OLEObject Type="Embed" ProgID="Equation.DSMT4" ShapeID="_x0000_i5037" DrawAspect="Content" ObjectID="_1796844099" r:id="rId7218"/>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color w:val="000000" w:themeColor="text1"/>
          <w:position w:val="-6"/>
          <w:sz w:val="24"/>
          <w:szCs w:val="24"/>
        </w:rPr>
        <w:object w:dxaOrig="639" w:dyaOrig="279" w14:anchorId="3587521D">
          <v:shape id="_x0000_i5038" type="#_x0000_t75" style="width:32.25pt;height:14.25pt" o:ole="">
            <v:imagedata r:id="rId7219" o:title=""/>
          </v:shape>
          <o:OLEObject Type="Embed" ProgID="Equation.DSMT4" ShapeID="_x0000_i5038" DrawAspect="Content" ObjectID="_1796844100" r:id="rId7220"/>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color w:val="000000" w:themeColor="text1"/>
          <w:position w:val="-6"/>
          <w:sz w:val="24"/>
          <w:szCs w:val="24"/>
        </w:rPr>
        <w:object w:dxaOrig="720" w:dyaOrig="279" w14:anchorId="2365EC1E">
          <v:shape id="_x0000_i5039" type="#_x0000_t75" style="width:36pt;height:14.25pt" o:ole="">
            <v:imagedata r:id="rId7221" o:title=""/>
          </v:shape>
          <o:OLEObject Type="Embed" ProgID="Equation.DSMT4" ShapeID="_x0000_i5039" DrawAspect="Content" ObjectID="_1796844101" r:id="rId7222"/>
        </w:object>
      </w:r>
      <w:r w:rsidRPr="00330A7E">
        <w:rPr>
          <w:rFonts w:ascii="Times New Roman" w:hAnsi="Times New Roman" w:cs="Times New Roman"/>
          <w:color w:val="000000" w:themeColor="text1"/>
          <w:sz w:val="24"/>
          <w:szCs w:val="24"/>
        </w:rPr>
        <w:t>.</w:t>
      </w:r>
    </w:p>
    <w:bookmarkEnd w:id="9"/>
    <w:p w14:paraId="64EBA5BA" w14:textId="77777777" w:rsidR="00ED397D" w:rsidRPr="00330A7E" w:rsidRDefault="00ED397D" w:rsidP="00330A7E">
      <w:pPr>
        <w:spacing w:before="120" w:after="240"/>
        <w:ind w:left="992" w:hanging="992"/>
        <w:rPr>
          <w:rFonts w:ascii="Times New Roman" w:hAnsi="Times New Roman" w:cs="Times New Roman"/>
          <w:sz w:val="24"/>
          <w:szCs w:val="24"/>
          <w:lang w:val="it-IT"/>
        </w:rPr>
      </w:pPr>
      <w:r w:rsidRPr="00330A7E">
        <w:rPr>
          <w:rFonts w:ascii="Times New Roman" w:hAnsi="Times New Roman" w:cs="Times New Roman"/>
          <w:b/>
          <w:bCs/>
          <w:sz w:val="24"/>
          <w:szCs w:val="24"/>
          <w:lang w:val="it-IT"/>
        </w:rPr>
        <w:t>PHẦN II. Câu trắc nghiệm đúng sai.</w:t>
      </w:r>
      <w:r w:rsidRPr="00330A7E">
        <w:rPr>
          <w:rFonts w:ascii="Times New Roman" w:hAnsi="Times New Roman" w:cs="Times New Roman"/>
          <w:sz w:val="24"/>
          <w:szCs w:val="24"/>
          <w:lang w:val="it-IT"/>
        </w:rPr>
        <w:t xml:space="preserve"> Thí sinh trả lời từ câu 1 đến câu 4. Trong mỗi </w:t>
      </w:r>
      <w:r w:rsidRPr="00330A7E">
        <w:rPr>
          <w:rFonts w:ascii="Times New Roman" w:hAnsi="Times New Roman" w:cs="Times New Roman"/>
          <w:b/>
          <w:bCs/>
          <w:sz w:val="24"/>
          <w:szCs w:val="24"/>
          <w:lang w:val="it-IT"/>
        </w:rPr>
        <w:t>ý a), b), c), d)</w:t>
      </w:r>
      <w:r w:rsidRPr="00330A7E">
        <w:rPr>
          <w:rFonts w:ascii="Times New Roman" w:hAnsi="Times New Roman" w:cs="Times New Roman"/>
          <w:sz w:val="24"/>
          <w:szCs w:val="24"/>
          <w:lang w:val="it-IT"/>
        </w:rPr>
        <w:t xml:space="preserve"> ở mỗi câu, thí sinh chọn đúng hoặc sai.</w:t>
      </w:r>
    </w:p>
    <w:p w14:paraId="3F41AE02" w14:textId="77777777" w:rsidR="00ED397D" w:rsidRPr="00330A7E" w:rsidRDefault="00ED397D" w:rsidP="00330A7E">
      <w:pPr>
        <w:spacing w:before="120" w:after="0"/>
        <w:ind w:left="709" w:hanging="709"/>
        <w:jc w:val="both"/>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 xml:space="preserve">Câu 1: </w:t>
      </w:r>
      <w:r w:rsidRPr="00330A7E">
        <w:rPr>
          <w:rFonts w:ascii="Times New Roman" w:hAnsi="Times New Roman" w:cs="Times New Roman"/>
          <w:sz w:val="24"/>
          <w:szCs w:val="24"/>
        </w:rPr>
        <w:t xml:space="preserve">Một xe ô tô đang chạy với tốc độ </w:t>
      </w:r>
      <w:r w:rsidRPr="00330A7E">
        <w:rPr>
          <w:rFonts w:ascii="Times New Roman" w:hAnsi="Times New Roman" w:cs="Times New Roman"/>
          <w:position w:val="-6"/>
          <w:sz w:val="24"/>
          <w:szCs w:val="24"/>
        </w:rPr>
        <w:object w:dxaOrig="840" w:dyaOrig="279" w14:anchorId="181FFC9D">
          <v:shape id="_x0000_i5040" type="#_x0000_t75" style="width:42pt;height:13.5pt" o:ole="">
            <v:imagedata r:id="rId7223" o:title=""/>
          </v:shape>
          <o:OLEObject Type="Embed" ProgID="Equation.DSMT4" ShapeID="_x0000_i5040" DrawAspect="Content" ObjectID="_1796844102" r:id="rId7224"/>
        </w:object>
      </w:r>
      <w:r w:rsidRPr="00330A7E">
        <w:rPr>
          <w:rFonts w:ascii="Times New Roman" w:hAnsi="Times New Roman" w:cs="Times New Roman"/>
          <w:sz w:val="24"/>
          <w:szCs w:val="24"/>
        </w:rPr>
        <w:t xml:space="preserve"> thì người lái xe bất ngờ phát hiện chướng ngại vật trên đường cách đó </w:t>
      </w:r>
      <w:r w:rsidRPr="00330A7E">
        <w:rPr>
          <w:rFonts w:ascii="Times New Roman" w:hAnsi="Times New Roman" w:cs="Times New Roman"/>
          <w:position w:val="-6"/>
          <w:sz w:val="24"/>
          <w:szCs w:val="24"/>
        </w:rPr>
        <w:object w:dxaOrig="560" w:dyaOrig="279" w14:anchorId="1E2AD1FA">
          <v:shape id="_x0000_i5041" type="#_x0000_t75" style="width:28.5pt;height:13.5pt" o:ole="">
            <v:imagedata r:id="rId7225" o:title=""/>
          </v:shape>
          <o:OLEObject Type="Embed" ProgID="Equation.DSMT4" ShapeID="_x0000_i5041" DrawAspect="Content" ObjectID="_1796844103" r:id="rId7226"/>
        </w:object>
      </w:r>
      <w:r w:rsidRPr="00330A7E">
        <w:rPr>
          <w:rFonts w:ascii="Times New Roman" w:hAnsi="Times New Roman" w:cs="Times New Roman"/>
          <w:sz w:val="24"/>
          <w:szCs w:val="24"/>
        </w:rPr>
        <w:t xml:space="preserve"> Người lái xe phản ứng một giây, sau đó đạp phanh khẩn cấp. Kể từ thời điểm này, ô tô chuyển động chậm dần đều với tốc độ </w:t>
      </w:r>
      <w:r w:rsidRPr="00330A7E">
        <w:rPr>
          <w:rFonts w:ascii="Times New Roman" w:hAnsi="Times New Roman" w:cs="Times New Roman"/>
          <w:position w:val="-10"/>
          <w:sz w:val="24"/>
          <w:szCs w:val="24"/>
        </w:rPr>
        <w:object w:dxaOrig="2220" w:dyaOrig="320" w14:anchorId="6BC62D79">
          <v:shape id="_x0000_i5042" type="#_x0000_t75" style="width:111pt;height:16.5pt" o:ole="">
            <v:imagedata r:id="rId7227" o:title=""/>
          </v:shape>
          <o:OLEObject Type="Embed" ProgID="Equation.DSMT4" ShapeID="_x0000_i5042" DrawAspect="Content" ObjectID="_1796844104" r:id="rId7228"/>
        </w:object>
      </w:r>
      <w:r w:rsidRPr="00330A7E">
        <w:rPr>
          <w:rFonts w:ascii="Times New Roman" w:hAnsi="Times New Roman" w:cs="Times New Roman"/>
          <w:sz w:val="24"/>
          <w:szCs w:val="24"/>
        </w:rPr>
        <w:t xml:space="preserve"> trong đó </w:t>
      </w:r>
      <w:r w:rsidRPr="00330A7E">
        <w:rPr>
          <w:rFonts w:ascii="Times New Roman" w:hAnsi="Times New Roman" w:cs="Times New Roman"/>
          <w:position w:val="-6"/>
          <w:sz w:val="24"/>
          <w:szCs w:val="24"/>
        </w:rPr>
        <w:object w:dxaOrig="139" w:dyaOrig="240" w14:anchorId="2CCB6A01">
          <v:shape id="_x0000_i5043" type="#_x0000_t75" style="width:6.75pt;height:12pt" o:ole="">
            <v:imagedata r:id="rId7229" o:title=""/>
          </v:shape>
          <o:OLEObject Type="Embed" ProgID="Equation.DSMT4" ShapeID="_x0000_i5043" DrawAspect="Content" ObjectID="_1796844105" r:id="rId7230"/>
        </w:object>
      </w:r>
      <w:r w:rsidRPr="00330A7E">
        <w:rPr>
          <w:rFonts w:ascii="Times New Roman" w:hAnsi="Times New Roman" w:cs="Times New Roman"/>
          <w:sz w:val="24"/>
          <w:szCs w:val="24"/>
        </w:rPr>
        <w:t xml:space="preserve"> là thời gian tính bằng giây kể từ lúc đạp phanh. Gọi </w:t>
      </w:r>
      <w:r w:rsidRPr="00330A7E">
        <w:rPr>
          <w:rFonts w:ascii="Times New Roman" w:hAnsi="Times New Roman" w:cs="Times New Roman"/>
          <w:position w:val="-10"/>
          <w:sz w:val="24"/>
          <w:szCs w:val="24"/>
        </w:rPr>
        <w:object w:dxaOrig="420" w:dyaOrig="320" w14:anchorId="12AE6356">
          <v:shape id="_x0000_i5044" type="#_x0000_t75" style="width:21pt;height:16.5pt" o:ole="">
            <v:imagedata r:id="rId7231" o:title=""/>
          </v:shape>
          <o:OLEObject Type="Embed" ProgID="Equation.DSMT4" ShapeID="_x0000_i5044" DrawAspect="Content" ObjectID="_1796844106" r:id="rId7232"/>
        </w:object>
      </w:r>
      <w:r w:rsidRPr="00330A7E">
        <w:rPr>
          <w:rFonts w:ascii="Times New Roman" w:hAnsi="Times New Roman" w:cs="Times New Roman"/>
          <w:sz w:val="24"/>
          <w:szCs w:val="24"/>
        </w:rPr>
        <w:t xml:space="preserve"> là quãng đường xe ô tô đi được trong </w:t>
      </w:r>
      <w:r w:rsidRPr="00330A7E">
        <w:rPr>
          <w:rFonts w:ascii="Times New Roman" w:hAnsi="Times New Roman" w:cs="Times New Roman"/>
          <w:position w:val="-6"/>
          <w:sz w:val="24"/>
          <w:szCs w:val="24"/>
        </w:rPr>
        <w:object w:dxaOrig="139" w:dyaOrig="240" w14:anchorId="47258BD8">
          <v:shape id="_x0000_i5045" type="#_x0000_t75" style="width:6.75pt;height:12pt" o:ole="">
            <v:imagedata r:id="rId7233" o:title=""/>
          </v:shape>
          <o:OLEObject Type="Embed" ProgID="Equation.DSMT4" ShapeID="_x0000_i5045" DrawAspect="Content" ObjectID="_1796844107" r:id="rId7234"/>
        </w:object>
      </w:r>
      <w:r w:rsidRPr="00330A7E">
        <w:rPr>
          <w:rFonts w:ascii="Times New Roman" w:hAnsi="Times New Roman" w:cs="Times New Roman"/>
          <w:sz w:val="24"/>
          <w:szCs w:val="24"/>
        </w:rPr>
        <w:t xml:space="preserve"> (giây) kể từ lúc đạp phanh.</w:t>
      </w:r>
    </w:p>
    <w:p w14:paraId="55BD499C" w14:textId="77777777" w:rsidR="00ED397D" w:rsidRPr="00330A7E" w:rsidRDefault="00ED397D" w:rsidP="00330A7E">
      <w:pPr>
        <w:ind w:firstLine="851"/>
        <w:jc w:val="both"/>
        <w:rPr>
          <w:rFonts w:ascii="Times New Roman" w:hAnsi="Times New Roman" w:cs="Times New Roman"/>
          <w:sz w:val="24"/>
          <w:szCs w:val="24"/>
        </w:rPr>
      </w:pPr>
      <w:r w:rsidRPr="00330A7E">
        <w:rPr>
          <w:rFonts w:ascii="Times New Roman" w:hAnsi="Times New Roman" w:cs="Times New Roman"/>
          <w:sz w:val="24"/>
          <w:szCs w:val="24"/>
        </w:rPr>
        <w:t xml:space="preserve">a) Quãng đường </w:t>
      </w:r>
      <w:r w:rsidRPr="00330A7E">
        <w:rPr>
          <w:rFonts w:ascii="Times New Roman" w:hAnsi="Times New Roman" w:cs="Times New Roman"/>
          <w:position w:val="-10"/>
          <w:sz w:val="24"/>
          <w:szCs w:val="24"/>
        </w:rPr>
        <w:object w:dxaOrig="420" w:dyaOrig="320" w14:anchorId="0672C0C1">
          <v:shape id="_x0000_i5046" type="#_x0000_t75" style="width:21pt;height:16.5pt" o:ole="">
            <v:imagedata r:id="rId7235" o:title=""/>
          </v:shape>
          <o:OLEObject Type="Embed" ProgID="Equation.DSMT4" ShapeID="_x0000_i5046" DrawAspect="Content" ObjectID="_1796844108" r:id="rId7236"/>
        </w:object>
      </w:r>
      <w:r w:rsidRPr="00330A7E">
        <w:rPr>
          <w:rFonts w:ascii="Times New Roman" w:hAnsi="Times New Roman" w:cs="Times New Roman"/>
          <w:sz w:val="24"/>
          <w:szCs w:val="24"/>
        </w:rPr>
        <w:t xml:space="preserve"> mà xe ô tô đi được trong thời gian </w:t>
      </w:r>
      <w:r w:rsidRPr="00330A7E">
        <w:rPr>
          <w:rFonts w:ascii="Times New Roman" w:hAnsi="Times New Roman" w:cs="Times New Roman"/>
          <w:position w:val="-6"/>
          <w:sz w:val="24"/>
          <w:szCs w:val="24"/>
        </w:rPr>
        <w:object w:dxaOrig="139" w:dyaOrig="240" w14:anchorId="7B595313">
          <v:shape id="_x0000_i5047" type="#_x0000_t75" style="width:6.75pt;height:12pt" o:ole="">
            <v:imagedata r:id="rId7237" o:title=""/>
          </v:shape>
          <o:OLEObject Type="Embed" ProgID="Equation.DSMT4" ShapeID="_x0000_i5047" DrawAspect="Content" ObjectID="_1796844109" r:id="rId7238"/>
        </w:object>
      </w:r>
      <w:r w:rsidRPr="00330A7E">
        <w:rPr>
          <w:rFonts w:ascii="Times New Roman" w:hAnsi="Times New Roman" w:cs="Times New Roman"/>
          <w:sz w:val="24"/>
          <w:szCs w:val="24"/>
        </w:rPr>
        <w:t xml:space="preserve"> (giây) là một nguyên hàm của hàm số </w:t>
      </w:r>
      <w:r w:rsidRPr="00330A7E">
        <w:rPr>
          <w:rFonts w:ascii="Times New Roman" w:hAnsi="Times New Roman" w:cs="Times New Roman"/>
          <w:position w:val="-10"/>
          <w:sz w:val="24"/>
          <w:szCs w:val="24"/>
        </w:rPr>
        <w:object w:dxaOrig="480" w:dyaOrig="320" w14:anchorId="2CD4EB20">
          <v:shape id="_x0000_i5048" type="#_x0000_t75" style="width:24.75pt;height:16.5pt" o:ole="">
            <v:imagedata r:id="rId7239" o:title=""/>
          </v:shape>
          <o:OLEObject Type="Embed" ProgID="Equation.DSMT4" ShapeID="_x0000_i5048" DrawAspect="Content" ObjectID="_1796844110" r:id="rId7240"/>
        </w:object>
      </w:r>
    </w:p>
    <w:p w14:paraId="59BDB911" w14:textId="77777777" w:rsidR="00ED397D" w:rsidRPr="00330A7E" w:rsidRDefault="00ED397D" w:rsidP="00330A7E">
      <w:pPr>
        <w:ind w:firstLine="851"/>
        <w:jc w:val="both"/>
        <w:rPr>
          <w:rFonts w:ascii="Times New Roman" w:hAnsi="Times New Roman" w:cs="Times New Roman"/>
          <w:sz w:val="24"/>
          <w:szCs w:val="24"/>
        </w:rPr>
      </w:pPr>
      <w:r w:rsidRPr="00330A7E">
        <w:rPr>
          <w:rFonts w:ascii="Times New Roman" w:hAnsi="Times New Roman" w:cs="Times New Roman"/>
          <w:sz w:val="24"/>
          <w:szCs w:val="24"/>
        </w:rPr>
        <w:t xml:space="preserve">b) </w:t>
      </w:r>
      <w:r w:rsidRPr="00330A7E">
        <w:rPr>
          <w:rFonts w:ascii="Times New Roman" w:hAnsi="Times New Roman" w:cs="Times New Roman"/>
          <w:position w:val="-10"/>
          <w:sz w:val="24"/>
          <w:szCs w:val="24"/>
        </w:rPr>
        <w:object w:dxaOrig="1660" w:dyaOrig="360" w14:anchorId="7F4D01C3">
          <v:shape id="_x0000_i5049" type="#_x0000_t75" style="width:82.5pt;height:18pt" o:ole="">
            <v:imagedata r:id="rId7241" o:title=""/>
          </v:shape>
          <o:OLEObject Type="Embed" ProgID="Equation.DSMT4" ShapeID="_x0000_i5049" DrawAspect="Content" ObjectID="_1796844111" r:id="rId7242"/>
        </w:object>
      </w:r>
    </w:p>
    <w:p w14:paraId="5E71A162" w14:textId="77777777" w:rsidR="00ED397D" w:rsidRPr="00330A7E" w:rsidRDefault="00ED397D" w:rsidP="00330A7E">
      <w:pPr>
        <w:ind w:firstLine="851"/>
        <w:jc w:val="both"/>
        <w:rPr>
          <w:rFonts w:ascii="Times New Roman" w:hAnsi="Times New Roman" w:cs="Times New Roman"/>
          <w:sz w:val="24"/>
          <w:szCs w:val="24"/>
        </w:rPr>
      </w:pPr>
      <w:r w:rsidRPr="00330A7E">
        <w:rPr>
          <w:rFonts w:ascii="Times New Roman" w:hAnsi="Times New Roman" w:cs="Times New Roman"/>
          <w:sz w:val="24"/>
          <w:szCs w:val="24"/>
        </w:rPr>
        <w:t>c) Thời gian kể từ lúc đạp phanh đến khi xe ô tô dừng hẳn là 20 giây.</w:t>
      </w:r>
    </w:p>
    <w:p w14:paraId="48490F22" w14:textId="77777777" w:rsidR="00ED397D" w:rsidRPr="00330A7E" w:rsidRDefault="00ED397D" w:rsidP="00330A7E">
      <w:pPr>
        <w:ind w:firstLine="851"/>
        <w:jc w:val="both"/>
        <w:rPr>
          <w:rFonts w:ascii="Times New Roman" w:hAnsi="Times New Roman" w:cs="Times New Roman"/>
          <w:sz w:val="24"/>
          <w:szCs w:val="24"/>
        </w:rPr>
      </w:pPr>
      <w:r w:rsidRPr="00330A7E">
        <w:rPr>
          <w:rFonts w:ascii="Times New Roman" w:hAnsi="Times New Roman" w:cs="Times New Roman"/>
          <w:sz w:val="24"/>
          <w:szCs w:val="24"/>
        </w:rPr>
        <w:t>d) Xe ô tô đó không va vào chướng ngại vật ở trên đường.</w:t>
      </w:r>
    </w:p>
    <w:p w14:paraId="35D65FB9" w14:textId="77777777" w:rsidR="00ED397D" w:rsidRPr="00330A7E" w:rsidRDefault="00ED397D" w:rsidP="00330A7E">
      <w:pPr>
        <w:spacing w:before="120" w:after="0"/>
        <w:ind w:left="992" w:hanging="992"/>
        <w:jc w:val="both"/>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 xml:space="preserve">Câu 2: </w:t>
      </w:r>
      <w:r w:rsidRPr="00330A7E">
        <w:rPr>
          <w:rFonts w:ascii="Times New Roman" w:hAnsi="Times New Roman" w:cs="Times New Roman"/>
          <w:sz w:val="24"/>
          <w:szCs w:val="24"/>
        </w:rPr>
        <w:t xml:space="preserve">Cho hình lập phương </w:t>
      </w:r>
      <w:r w:rsidRPr="00330A7E">
        <w:rPr>
          <w:rFonts w:ascii="Times New Roman" w:hAnsi="Times New Roman" w:cs="Times New Roman"/>
          <w:position w:val="-6"/>
          <w:sz w:val="24"/>
          <w:szCs w:val="24"/>
        </w:rPr>
        <w:object w:dxaOrig="1640" w:dyaOrig="279" w14:anchorId="48499F8F">
          <v:shape id="_x0000_i5050" type="#_x0000_t75" style="width:81.75pt;height:14.25pt" o:ole="">
            <v:imagedata r:id="rId7243" o:title=""/>
          </v:shape>
          <o:OLEObject Type="Embed" ProgID="Equation.DSMT4" ShapeID="_x0000_i5050" DrawAspect="Content" ObjectID="_1796844112" r:id="rId7244"/>
        </w:object>
      </w:r>
      <w:r w:rsidRPr="00330A7E">
        <w:rPr>
          <w:rFonts w:ascii="Times New Roman" w:hAnsi="Times New Roman" w:cs="Times New Roman"/>
          <w:position w:val="-6"/>
          <w:sz w:val="24"/>
          <w:szCs w:val="24"/>
        </w:rPr>
        <w:t xml:space="preserve"> </w:t>
      </w:r>
      <w:r w:rsidRPr="00330A7E">
        <w:rPr>
          <w:rFonts w:ascii="Times New Roman" w:hAnsi="Times New Roman" w:cs="Times New Roman"/>
          <w:sz w:val="24"/>
          <w:szCs w:val="24"/>
        </w:rPr>
        <w:t xml:space="preserve">cạnh </w:t>
      </w:r>
      <w:r w:rsidRPr="00330A7E">
        <w:rPr>
          <w:rFonts w:ascii="Times New Roman" w:hAnsi="Times New Roman" w:cs="Times New Roman"/>
          <w:position w:val="-6"/>
          <w:sz w:val="24"/>
          <w:szCs w:val="24"/>
        </w:rPr>
        <w:object w:dxaOrig="200" w:dyaOrig="220" w14:anchorId="4B7B0565">
          <v:shape id="_x0000_i5051" type="#_x0000_t75" style="width:9.75pt;height:11.25pt" o:ole="">
            <v:imagedata r:id="rId7245" o:title=""/>
          </v:shape>
          <o:OLEObject Type="Embed" ProgID="Equation.DSMT4" ShapeID="_x0000_i5051" DrawAspect="Content" ObjectID="_1796844113" r:id="rId7246"/>
        </w:object>
      </w:r>
      <w:r w:rsidRPr="00330A7E">
        <w:rPr>
          <w:rFonts w:ascii="Times New Roman" w:hAnsi="Times New Roman" w:cs="Times New Roman"/>
          <w:sz w:val="24"/>
          <w:szCs w:val="24"/>
        </w:rPr>
        <w:t>(Hình 3).</w:t>
      </w:r>
    </w:p>
    <w:p w14:paraId="7C2303E9" w14:textId="77777777" w:rsidR="00ED397D" w:rsidRPr="00330A7E" w:rsidRDefault="00ED397D" w:rsidP="00330A7E">
      <w:pPr>
        <w:spacing w:after="0"/>
        <w:ind w:left="992" w:hanging="709"/>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lastRenderedPageBreak/>
        <w:drawing>
          <wp:inline distT="0" distB="0" distL="0" distR="0" wp14:anchorId="6814B3FF" wp14:editId="7D4A23C3">
            <wp:extent cx="2212975" cy="1774190"/>
            <wp:effectExtent l="0" t="0" r="0" b="0"/>
            <wp:docPr id="1453070295" name="Picture 1453070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247">
                      <a:extLst>
                        <a:ext uri="{28A0092B-C50C-407E-A947-70E740481C1C}">
                          <a14:useLocalDpi xmlns:a14="http://schemas.microsoft.com/office/drawing/2010/main" val="0"/>
                        </a:ext>
                      </a:extLst>
                    </a:blip>
                    <a:srcRect/>
                    <a:stretch>
                      <a:fillRect/>
                    </a:stretch>
                  </pic:blipFill>
                  <pic:spPr bwMode="auto">
                    <a:xfrm>
                      <a:off x="0" y="0"/>
                      <a:ext cx="2212975" cy="1774190"/>
                    </a:xfrm>
                    <a:prstGeom prst="rect">
                      <a:avLst/>
                    </a:prstGeom>
                    <a:noFill/>
                  </pic:spPr>
                </pic:pic>
              </a:graphicData>
            </a:graphic>
          </wp:inline>
        </w:drawing>
      </w:r>
    </w:p>
    <w:p w14:paraId="6659FB53"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b/>
          <w:bCs/>
          <w:sz w:val="24"/>
          <w:szCs w:val="24"/>
        </w:rPr>
        <w:t>a)</w:t>
      </w:r>
      <w:r w:rsidRPr="00330A7E">
        <w:rPr>
          <w:rFonts w:ascii="Times New Roman" w:hAnsi="Times New Roman" w:cs="Times New Roman"/>
          <w:sz w:val="24"/>
          <w:szCs w:val="24"/>
        </w:rPr>
        <w:t xml:space="preserve"> Khoảng cách giữa hai đường thẳng </w:t>
      </w:r>
      <w:r w:rsidRPr="00330A7E">
        <w:rPr>
          <w:rFonts w:ascii="Times New Roman" w:hAnsi="Times New Roman" w:cs="Times New Roman"/>
          <w:position w:val="-4"/>
          <w:sz w:val="24"/>
          <w:szCs w:val="24"/>
        </w:rPr>
        <w:object w:dxaOrig="400" w:dyaOrig="260" w14:anchorId="498AC25E">
          <v:shape id="_x0000_i5052" type="#_x0000_t75" style="width:21pt;height:12.75pt" o:ole="">
            <v:imagedata r:id="rId7248" o:title=""/>
          </v:shape>
          <o:OLEObject Type="Embed" ProgID="Equation.DSMT4" ShapeID="_x0000_i5052" DrawAspect="Content" ObjectID="_1796844114" r:id="rId7249"/>
        </w:object>
      </w:r>
      <w:r w:rsidRPr="00330A7E">
        <w:rPr>
          <w:rFonts w:ascii="Times New Roman" w:hAnsi="Times New Roman" w:cs="Times New Roman"/>
          <w:sz w:val="24"/>
          <w:szCs w:val="24"/>
        </w:rPr>
        <w:t xml:space="preserve"> và </w:t>
      </w:r>
      <w:r w:rsidRPr="00330A7E">
        <w:rPr>
          <w:rFonts w:ascii="Times New Roman" w:hAnsi="Times New Roman" w:cs="Times New Roman"/>
          <w:position w:val="-6"/>
          <w:sz w:val="24"/>
          <w:szCs w:val="24"/>
        </w:rPr>
        <w:object w:dxaOrig="499" w:dyaOrig="279" w14:anchorId="6B4F5F58">
          <v:shape id="_x0000_i5053" type="#_x0000_t75" style="width:24.75pt;height:14.25pt" o:ole="">
            <v:imagedata r:id="rId7250" o:title=""/>
          </v:shape>
          <o:OLEObject Type="Embed" ProgID="Equation.DSMT4" ShapeID="_x0000_i5053" DrawAspect="Content" ObjectID="_1796844115" r:id="rId7251"/>
        </w:object>
      </w:r>
      <w:r w:rsidRPr="00330A7E">
        <w:rPr>
          <w:rFonts w:ascii="Times New Roman" w:hAnsi="Times New Roman" w:cs="Times New Roman"/>
          <w:sz w:val="24"/>
          <w:szCs w:val="24"/>
        </w:rPr>
        <w:t xml:space="preserve">bằng </w:t>
      </w:r>
      <w:r w:rsidRPr="00330A7E">
        <w:rPr>
          <w:rFonts w:ascii="Times New Roman" w:hAnsi="Times New Roman" w:cs="Times New Roman"/>
          <w:position w:val="-6"/>
          <w:sz w:val="24"/>
          <w:szCs w:val="24"/>
        </w:rPr>
        <w:object w:dxaOrig="200" w:dyaOrig="220" w14:anchorId="5F09B2F2">
          <v:shape id="_x0000_i5054" type="#_x0000_t75" style="width:9.75pt;height:11.25pt" o:ole="">
            <v:imagedata r:id="rId7252" o:title=""/>
          </v:shape>
          <o:OLEObject Type="Embed" ProgID="Equation.DSMT4" ShapeID="_x0000_i5054" DrawAspect="Content" ObjectID="_1796844116" r:id="rId7253"/>
        </w:object>
      </w:r>
      <w:r w:rsidRPr="00330A7E">
        <w:rPr>
          <w:rFonts w:ascii="Times New Roman" w:hAnsi="Times New Roman" w:cs="Times New Roman"/>
          <w:sz w:val="24"/>
          <w:szCs w:val="24"/>
        </w:rPr>
        <w:t>.</w:t>
      </w:r>
    </w:p>
    <w:p w14:paraId="250B9EC2"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b/>
          <w:bCs/>
          <w:sz w:val="24"/>
          <w:szCs w:val="24"/>
        </w:rPr>
        <w:t>b)</w:t>
      </w:r>
      <w:r w:rsidRPr="00330A7E">
        <w:rPr>
          <w:rFonts w:ascii="Times New Roman" w:hAnsi="Times New Roman" w:cs="Times New Roman"/>
          <w:sz w:val="24"/>
          <w:szCs w:val="24"/>
        </w:rPr>
        <w:t xml:space="preserve"> Góc giữa hai đường thẳng </w:t>
      </w:r>
      <w:r w:rsidRPr="00330A7E">
        <w:rPr>
          <w:rFonts w:ascii="Times New Roman" w:hAnsi="Times New Roman" w:cs="Times New Roman"/>
          <w:position w:val="-4"/>
          <w:sz w:val="24"/>
          <w:szCs w:val="24"/>
        </w:rPr>
        <w:object w:dxaOrig="400" w:dyaOrig="260" w14:anchorId="1222D10C">
          <v:shape id="_x0000_i5055" type="#_x0000_t75" style="width:20.25pt;height:12.75pt" o:ole="">
            <v:imagedata r:id="rId7254" o:title=""/>
          </v:shape>
          <o:OLEObject Type="Embed" ProgID="Equation.DSMT4" ShapeID="_x0000_i5055" DrawAspect="Content" ObjectID="_1796844117" r:id="rId7255"/>
        </w:object>
      </w:r>
      <w:r w:rsidRPr="00330A7E">
        <w:rPr>
          <w:rFonts w:ascii="Times New Roman" w:hAnsi="Times New Roman" w:cs="Times New Roman"/>
          <w:sz w:val="24"/>
          <w:szCs w:val="24"/>
        </w:rPr>
        <w:t xml:space="preserve"> và </w:t>
      </w:r>
      <w:r w:rsidRPr="00330A7E">
        <w:rPr>
          <w:rFonts w:ascii="Times New Roman" w:hAnsi="Times New Roman" w:cs="Times New Roman"/>
          <w:position w:val="-4"/>
          <w:sz w:val="24"/>
          <w:szCs w:val="24"/>
        </w:rPr>
        <w:object w:dxaOrig="520" w:dyaOrig="260" w14:anchorId="5CBA78BF">
          <v:shape id="_x0000_i5056" type="#_x0000_t75" style="width:26.25pt;height:12.75pt" o:ole="">
            <v:imagedata r:id="rId7256" o:title=""/>
          </v:shape>
          <o:OLEObject Type="Embed" ProgID="Equation.DSMT4" ShapeID="_x0000_i5056" DrawAspect="Content" ObjectID="_1796844118" r:id="rId7257"/>
        </w:object>
      </w:r>
      <w:r w:rsidRPr="00330A7E">
        <w:rPr>
          <w:rFonts w:ascii="Times New Roman" w:hAnsi="Times New Roman" w:cs="Times New Roman"/>
          <w:sz w:val="24"/>
          <w:szCs w:val="24"/>
        </w:rPr>
        <w:t>bằng</w:t>
      </w:r>
      <w:r w:rsidRPr="00330A7E">
        <w:rPr>
          <w:rFonts w:ascii="Times New Roman" w:hAnsi="Times New Roman" w:cs="Times New Roman"/>
          <w:position w:val="-6"/>
          <w:sz w:val="24"/>
          <w:szCs w:val="24"/>
        </w:rPr>
        <w:object w:dxaOrig="400" w:dyaOrig="279" w14:anchorId="78B72AD9">
          <v:shape id="_x0000_i5057" type="#_x0000_t75" style="width:20.25pt;height:14.25pt" o:ole="">
            <v:imagedata r:id="rId7258" o:title=""/>
          </v:shape>
          <o:OLEObject Type="Embed" ProgID="Equation.DSMT4" ShapeID="_x0000_i5057" DrawAspect="Content" ObjectID="_1796844119" r:id="rId7259"/>
        </w:object>
      </w:r>
      <w:r w:rsidRPr="00330A7E">
        <w:rPr>
          <w:rFonts w:ascii="Times New Roman" w:hAnsi="Times New Roman" w:cs="Times New Roman"/>
          <w:sz w:val="24"/>
          <w:szCs w:val="24"/>
        </w:rPr>
        <w:t>.</w:t>
      </w:r>
    </w:p>
    <w:p w14:paraId="49D638C4"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b/>
          <w:bCs/>
          <w:sz w:val="24"/>
          <w:szCs w:val="24"/>
        </w:rPr>
        <w:t>c)</w:t>
      </w:r>
      <w:r w:rsidRPr="00330A7E">
        <w:rPr>
          <w:rFonts w:ascii="Times New Roman" w:hAnsi="Times New Roman" w:cs="Times New Roman"/>
          <w:sz w:val="24"/>
          <w:szCs w:val="24"/>
        </w:rPr>
        <w:t xml:space="preserve"> Góc giữa đường thẳng </w:t>
      </w:r>
      <w:r w:rsidRPr="00330A7E">
        <w:rPr>
          <w:rFonts w:ascii="Times New Roman" w:hAnsi="Times New Roman" w:cs="Times New Roman"/>
          <w:position w:val="-6"/>
          <w:sz w:val="24"/>
          <w:szCs w:val="24"/>
        </w:rPr>
        <w:object w:dxaOrig="460" w:dyaOrig="279" w14:anchorId="25F3C384">
          <v:shape id="_x0000_i5058" type="#_x0000_t75" style="width:23.25pt;height:14.25pt" o:ole="">
            <v:imagedata r:id="rId7260" o:title=""/>
          </v:shape>
          <o:OLEObject Type="Embed" ProgID="Equation.DSMT4" ShapeID="_x0000_i5058" DrawAspect="Content" ObjectID="_1796844120" r:id="rId7261"/>
        </w:object>
      </w:r>
      <w:r w:rsidRPr="00330A7E">
        <w:rPr>
          <w:rFonts w:ascii="Times New Roman" w:hAnsi="Times New Roman" w:cs="Times New Roman"/>
          <w:sz w:val="24"/>
          <w:szCs w:val="24"/>
        </w:rPr>
        <w:t xml:space="preserve">và mặt phẳng </w:t>
      </w:r>
      <w:r w:rsidRPr="00330A7E">
        <w:rPr>
          <w:rFonts w:ascii="Times New Roman" w:hAnsi="Times New Roman" w:cs="Times New Roman"/>
          <w:position w:val="-10"/>
          <w:sz w:val="24"/>
          <w:szCs w:val="24"/>
        </w:rPr>
        <w:object w:dxaOrig="900" w:dyaOrig="320" w14:anchorId="13A05C06">
          <v:shape id="_x0000_i5059" type="#_x0000_t75" style="width:45pt;height:15.75pt" o:ole="">
            <v:imagedata r:id="rId7262" o:title=""/>
          </v:shape>
          <o:OLEObject Type="Embed" ProgID="Equation.DSMT4" ShapeID="_x0000_i5059" DrawAspect="Content" ObjectID="_1796844121" r:id="rId7263"/>
        </w:object>
      </w:r>
      <w:r w:rsidRPr="00330A7E">
        <w:rPr>
          <w:rFonts w:ascii="Times New Roman" w:hAnsi="Times New Roman" w:cs="Times New Roman"/>
          <w:sz w:val="24"/>
          <w:szCs w:val="24"/>
        </w:rPr>
        <w:t xml:space="preserve">bằng </w:t>
      </w:r>
      <w:r w:rsidRPr="00330A7E">
        <w:rPr>
          <w:rFonts w:ascii="Times New Roman" w:hAnsi="Times New Roman" w:cs="Times New Roman"/>
          <w:position w:val="-6"/>
          <w:sz w:val="24"/>
          <w:szCs w:val="24"/>
        </w:rPr>
        <w:object w:dxaOrig="400" w:dyaOrig="279" w14:anchorId="09F70715">
          <v:shape id="_x0000_i5060" type="#_x0000_t75" style="width:20.25pt;height:14.25pt" o:ole="">
            <v:imagedata r:id="rId7264" o:title=""/>
          </v:shape>
          <o:OLEObject Type="Embed" ProgID="Equation.DSMT4" ShapeID="_x0000_i5060" DrawAspect="Content" ObjectID="_1796844122" r:id="rId7265"/>
        </w:object>
      </w:r>
      <w:r w:rsidRPr="00330A7E">
        <w:rPr>
          <w:rFonts w:ascii="Times New Roman" w:hAnsi="Times New Roman" w:cs="Times New Roman"/>
          <w:sz w:val="24"/>
          <w:szCs w:val="24"/>
        </w:rPr>
        <w:t>.</w:t>
      </w:r>
    </w:p>
    <w:p w14:paraId="3A4C8B33"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b/>
          <w:bCs/>
          <w:sz w:val="24"/>
          <w:szCs w:val="24"/>
        </w:rPr>
        <w:t>d)</w:t>
      </w:r>
      <w:r w:rsidRPr="00330A7E">
        <w:rPr>
          <w:rFonts w:ascii="Times New Roman" w:hAnsi="Times New Roman" w:cs="Times New Roman"/>
          <w:sz w:val="24"/>
          <w:szCs w:val="24"/>
        </w:rPr>
        <w:t xml:space="preserve"> Góc nhị diện </w:t>
      </w:r>
      <w:r w:rsidRPr="00330A7E">
        <w:rPr>
          <w:rFonts w:ascii="Times New Roman" w:hAnsi="Times New Roman" w:cs="Times New Roman"/>
          <w:position w:val="-16"/>
          <w:sz w:val="24"/>
          <w:szCs w:val="24"/>
        </w:rPr>
        <w:object w:dxaOrig="2700" w:dyaOrig="440" w14:anchorId="64D76D3E">
          <v:shape id="_x0000_i5061" type="#_x0000_t75" style="width:135pt;height:21.75pt" o:ole="">
            <v:imagedata r:id="rId7266" o:title=""/>
          </v:shape>
          <o:OLEObject Type="Embed" ProgID="Equation.DSMT4" ShapeID="_x0000_i5061" DrawAspect="Content" ObjectID="_1796844123" r:id="rId7267"/>
        </w:object>
      </w:r>
      <w:r w:rsidRPr="00330A7E">
        <w:rPr>
          <w:rFonts w:ascii="Times New Roman" w:hAnsi="Times New Roman" w:cs="Times New Roman"/>
          <w:sz w:val="24"/>
          <w:szCs w:val="24"/>
        </w:rPr>
        <w:t xml:space="preserve">có số đo bằng </w:t>
      </w:r>
      <w:r w:rsidRPr="00330A7E">
        <w:rPr>
          <w:rFonts w:ascii="Times New Roman" w:hAnsi="Times New Roman" w:cs="Times New Roman"/>
          <w:position w:val="-6"/>
          <w:sz w:val="24"/>
          <w:szCs w:val="24"/>
        </w:rPr>
        <w:object w:dxaOrig="400" w:dyaOrig="279" w14:anchorId="3786E1B4">
          <v:shape id="_x0000_i5062" type="#_x0000_t75" style="width:20.25pt;height:14.25pt" o:ole="">
            <v:imagedata r:id="rId7268" o:title=""/>
          </v:shape>
          <o:OLEObject Type="Embed" ProgID="Equation.DSMT4" ShapeID="_x0000_i5062" DrawAspect="Content" ObjectID="_1796844124" r:id="rId7269"/>
        </w:object>
      </w:r>
      <w:r w:rsidRPr="00330A7E">
        <w:rPr>
          <w:rFonts w:ascii="Times New Roman" w:hAnsi="Times New Roman" w:cs="Times New Roman"/>
          <w:sz w:val="24"/>
          <w:szCs w:val="24"/>
        </w:rPr>
        <w:t>.</w:t>
      </w:r>
    </w:p>
    <w:p w14:paraId="2584EEC2"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3: </w:t>
      </w:r>
      <w:r w:rsidRPr="00330A7E">
        <w:rPr>
          <w:rFonts w:ascii="Times New Roman" w:hAnsi="Times New Roman" w:cs="Times New Roman"/>
          <w:sz w:val="24"/>
          <w:szCs w:val="24"/>
        </w:rPr>
        <w:t xml:space="preserve">Dân số của một quốc gia sau </w:t>
      </w:r>
      <w:r w:rsidRPr="00330A7E">
        <w:rPr>
          <w:rFonts w:ascii="Times New Roman" w:hAnsi="Times New Roman" w:cs="Times New Roman"/>
          <w:position w:val="-6"/>
          <w:sz w:val="24"/>
          <w:szCs w:val="24"/>
        </w:rPr>
        <w:object w:dxaOrig="150" w:dyaOrig="240" w14:anchorId="4C8D8BBC">
          <v:shape id="_x0000_i5063" type="#_x0000_t75" style="width:7.5pt;height:12pt" o:ole="">
            <v:imagedata r:id="rId7270" o:title=""/>
          </v:shape>
          <o:OLEObject Type="Embed" ProgID="Equation.DSMT4" ShapeID="_x0000_i5063" DrawAspect="Content" ObjectID="_1796844125" r:id="rId7271"/>
        </w:object>
      </w:r>
      <w:r w:rsidRPr="00330A7E">
        <w:rPr>
          <w:rFonts w:ascii="Times New Roman" w:hAnsi="Times New Roman" w:cs="Times New Roman"/>
          <w:sz w:val="24"/>
          <w:szCs w:val="24"/>
        </w:rPr>
        <w:t xml:space="preserve"> (năm) kể từ năm 2023 được ước tính bởi công thức:</w:t>
      </w:r>
    </w:p>
    <w:p w14:paraId="77C84A09"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position w:val="-10"/>
          <w:sz w:val="24"/>
          <w:szCs w:val="24"/>
        </w:rPr>
        <w:object w:dxaOrig="2145" w:dyaOrig="360" w14:anchorId="6D3680DD">
          <v:shape id="_x0000_i5064" type="#_x0000_t75" style="width:107.25pt;height:18pt" o:ole="">
            <v:imagedata r:id="rId7272" o:title=""/>
          </v:shape>
          <o:OLEObject Type="Embed" ProgID="Equation.DSMT4" ShapeID="_x0000_i5064" DrawAspect="Content" ObjectID="_1796844126" r:id="rId7273"/>
        </w:object>
      </w:r>
      <w:r w:rsidRPr="00330A7E">
        <w:rPr>
          <w:rFonts w:ascii="Times New Roman" w:hAnsi="Times New Roman" w:cs="Times New Roman"/>
          <w:sz w:val="24"/>
          <w:szCs w:val="24"/>
        </w:rPr>
        <w:t xml:space="preserve"> được tính bằng triệu người </w:t>
      </w:r>
      <w:r w:rsidRPr="00330A7E">
        <w:rPr>
          <w:rFonts w:ascii="Times New Roman" w:hAnsi="Times New Roman" w:cs="Times New Roman"/>
          <w:position w:val="-10"/>
          <w:sz w:val="24"/>
          <w:szCs w:val="24"/>
        </w:rPr>
        <w:object w:dxaOrig="1185" w:dyaOrig="315" w14:anchorId="5EFA88C2">
          <v:shape id="_x0000_i5065" type="#_x0000_t75" style="width:59.25pt;height:15.75pt" o:ole="">
            <v:imagedata r:id="rId7274" o:title=""/>
          </v:shape>
          <o:OLEObject Type="Embed" ProgID="Equation.DSMT4" ShapeID="_x0000_i5065" DrawAspect="Content" ObjectID="_1796844127" r:id="rId7275"/>
        </w:object>
      </w:r>
      <w:r w:rsidRPr="00330A7E">
        <w:rPr>
          <w:rFonts w:ascii="Times New Roman" w:hAnsi="Times New Roman" w:cs="Times New Roman"/>
          <w:sz w:val="24"/>
          <w:szCs w:val="24"/>
        </w:rPr>
        <w:t xml:space="preserve"> Xem </w:t>
      </w:r>
      <w:r w:rsidRPr="00330A7E">
        <w:rPr>
          <w:rFonts w:ascii="Times New Roman" w:hAnsi="Times New Roman" w:cs="Times New Roman"/>
          <w:position w:val="-10"/>
          <w:sz w:val="24"/>
          <w:szCs w:val="24"/>
        </w:rPr>
        <w:object w:dxaOrig="525" w:dyaOrig="315" w14:anchorId="4C5D58A9">
          <v:shape id="_x0000_i5066" type="#_x0000_t75" style="width:26.25pt;height:15.75pt" o:ole="">
            <v:imagedata r:id="rId7276" o:title=""/>
          </v:shape>
          <o:OLEObject Type="Embed" ProgID="Equation.DSMT4" ShapeID="_x0000_i5066" DrawAspect="Content" ObjectID="_1796844128" r:id="rId7277"/>
        </w:object>
      </w:r>
      <w:r w:rsidRPr="00330A7E">
        <w:rPr>
          <w:rFonts w:ascii="Times New Roman" w:hAnsi="Times New Roman" w:cs="Times New Roman"/>
          <w:sz w:val="24"/>
          <w:szCs w:val="24"/>
        </w:rPr>
        <w:t xml:space="preserve"> là hàm số của biến số </w:t>
      </w:r>
      <w:r w:rsidRPr="00330A7E">
        <w:rPr>
          <w:rFonts w:ascii="Times New Roman" w:hAnsi="Times New Roman" w:cs="Times New Roman"/>
          <w:position w:val="-6"/>
          <w:sz w:val="24"/>
          <w:szCs w:val="24"/>
        </w:rPr>
        <w:object w:dxaOrig="150" w:dyaOrig="240" w14:anchorId="341F3199">
          <v:shape id="_x0000_i5067" type="#_x0000_t75" style="width:7.5pt;height:12pt" o:ole="">
            <v:imagedata r:id="rId7278" o:title=""/>
          </v:shape>
          <o:OLEObject Type="Embed" ProgID="Equation.DSMT4" ShapeID="_x0000_i5067" DrawAspect="Content" ObjectID="_1796844129" r:id="rId7279"/>
        </w:object>
      </w:r>
      <w:r w:rsidRPr="00330A7E">
        <w:rPr>
          <w:rFonts w:ascii="Times New Roman" w:hAnsi="Times New Roman" w:cs="Times New Roman"/>
          <w:sz w:val="24"/>
          <w:szCs w:val="24"/>
        </w:rPr>
        <w:t xml:space="preserve"> xác định trên đoạn [0; 50].</w:t>
      </w:r>
    </w:p>
    <w:p w14:paraId="59CD38FF"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bCs/>
          <w:sz w:val="24"/>
          <w:szCs w:val="24"/>
        </w:rPr>
        <w:t>a)</w:t>
      </w:r>
      <w:r w:rsidRPr="00330A7E">
        <w:rPr>
          <w:rFonts w:ascii="Times New Roman" w:hAnsi="Times New Roman" w:cs="Times New Roman"/>
          <w:sz w:val="24"/>
          <w:szCs w:val="24"/>
        </w:rPr>
        <w:t xml:space="preserve"> Dân số của quốc gia này vào các năm 2035 (t = 12) là:</w:t>
      </w:r>
      <w:r w:rsidRPr="00330A7E">
        <w:rPr>
          <w:rFonts w:ascii="Times New Roman" w:hAnsi="Times New Roman" w:cs="Times New Roman"/>
          <w:position w:val="-10"/>
          <w:sz w:val="24"/>
          <w:szCs w:val="24"/>
        </w:rPr>
        <w:object w:dxaOrig="2865" w:dyaOrig="360" w14:anchorId="2BBE8B22">
          <v:shape id="_x0000_i5068" type="#_x0000_t75" style="width:143.25pt;height:18pt" o:ole="">
            <v:imagedata r:id="rId7280" o:title=""/>
          </v:shape>
          <o:OLEObject Type="Embed" ProgID="Equation.DSMT4" ShapeID="_x0000_i5068" DrawAspect="Content" ObjectID="_1796844130" r:id="rId7281"/>
        </w:object>
      </w:r>
      <w:r w:rsidRPr="00330A7E">
        <w:rPr>
          <w:rFonts w:ascii="Times New Roman" w:hAnsi="Times New Roman" w:cs="Times New Roman"/>
          <w:sz w:val="24"/>
          <w:szCs w:val="24"/>
        </w:rPr>
        <w:t xml:space="preserve"> triệu người.</w:t>
      </w:r>
    </w:p>
    <w:p w14:paraId="3110870C"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(kết quả tính bẳng triệu người, làm tròn kết quả đến chữ số thập phân thứ ba).</w:t>
      </w:r>
    </w:p>
    <w:p w14:paraId="6219AD3A"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bCs/>
          <w:sz w:val="24"/>
          <w:szCs w:val="24"/>
        </w:rPr>
        <w:t>b)</w:t>
      </w:r>
      <w:r w:rsidRPr="00330A7E">
        <w:rPr>
          <w:rFonts w:ascii="Times New Roman" w:hAnsi="Times New Roman" w:cs="Times New Roman"/>
          <w:sz w:val="24"/>
          <w:szCs w:val="24"/>
        </w:rPr>
        <w:t xml:space="preserve"> Đạo hàm của hàm số </w:t>
      </w:r>
      <w:r w:rsidRPr="00330A7E">
        <w:rPr>
          <w:rFonts w:ascii="Times New Roman" w:hAnsi="Times New Roman" w:cs="Times New Roman"/>
          <w:position w:val="-10"/>
          <w:sz w:val="24"/>
          <w:szCs w:val="24"/>
        </w:rPr>
        <w:object w:dxaOrig="525" w:dyaOrig="315" w14:anchorId="47EC54F1">
          <v:shape id="_x0000_i5069" type="#_x0000_t75" style="width:26.25pt;height:15.75pt" o:ole="">
            <v:imagedata r:id="rId7276" o:title=""/>
          </v:shape>
          <o:OLEObject Type="Embed" ProgID="Equation.DSMT4" ShapeID="_x0000_i5069" DrawAspect="Content" ObjectID="_1796844131" r:id="rId7282"/>
        </w:object>
      </w:r>
      <w:r w:rsidRPr="00330A7E">
        <w:rPr>
          <w:rFonts w:ascii="Times New Roman" w:hAnsi="Times New Roman" w:cs="Times New Roman"/>
          <w:sz w:val="24"/>
          <w:szCs w:val="24"/>
        </w:rPr>
        <w:t xml:space="preserve"> biểu thị tốc độ tăng dân số của quốc gia đó (tính bằng triệu người/năm). Ta có</w:t>
      </w:r>
      <w:r w:rsidRPr="00330A7E">
        <w:rPr>
          <w:rFonts w:ascii="Times New Roman" w:hAnsi="Times New Roman" w:cs="Times New Roman"/>
          <w:position w:val="-10"/>
          <w:sz w:val="24"/>
          <w:szCs w:val="24"/>
        </w:rPr>
        <w:object w:dxaOrig="1700" w:dyaOrig="360" w14:anchorId="5083873A">
          <v:shape id="_x0000_i5070" type="#_x0000_t75" style="width:84.75pt;height:18pt" o:ole="">
            <v:imagedata r:id="rId7283" o:title=""/>
          </v:shape>
          <o:OLEObject Type="Embed" ProgID="Equation.DSMT4" ShapeID="_x0000_i5070" DrawAspect="Content" ObjectID="_1796844132" r:id="rId7284"/>
        </w:object>
      </w:r>
      <w:r w:rsidRPr="00330A7E">
        <w:rPr>
          <w:rFonts w:ascii="Times New Roman" w:hAnsi="Times New Roman" w:cs="Times New Roman"/>
          <w:sz w:val="24"/>
          <w:szCs w:val="24"/>
        </w:rPr>
        <w:t>.</w:t>
      </w:r>
    </w:p>
    <w:p w14:paraId="0E176A0F"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bCs/>
          <w:sz w:val="24"/>
          <w:szCs w:val="24"/>
        </w:rPr>
        <w:t>c)</w:t>
      </w:r>
      <w:r w:rsidRPr="00330A7E">
        <w:rPr>
          <w:rFonts w:ascii="Times New Roman" w:hAnsi="Times New Roman" w:cs="Times New Roman"/>
          <w:sz w:val="24"/>
          <w:szCs w:val="24"/>
        </w:rPr>
        <w:t xml:space="preserve"> Hàm số N(t) luôn đồng biến trên đoạn [0; 50].</w:t>
      </w:r>
    </w:p>
    <w:p w14:paraId="334C68B6"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bCs/>
          <w:sz w:val="24"/>
          <w:szCs w:val="24"/>
        </w:rPr>
        <w:t>d)</w:t>
      </w:r>
      <w:r w:rsidRPr="00330A7E">
        <w:rPr>
          <w:rFonts w:ascii="Times New Roman" w:hAnsi="Times New Roman" w:cs="Times New Roman"/>
          <w:sz w:val="24"/>
          <w:szCs w:val="24"/>
        </w:rPr>
        <w:t xml:space="preserve"> Vào năm 2045 tốc độ tăng dân số của quốc gia đó là 1,6 triệu người/năm.</w:t>
      </w:r>
    </w:p>
    <w:p w14:paraId="1559EEDA" w14:textId="77777777" w:rsidR="00ED397D" w:rsidRPr="00330A7E" w:rsidRDefault="00ED397D" w:rsidP="00330A7E">
      <w:pPr>
        <w:spacing w:before="120" w:after="0"/>
        <w:ind w:left="851" w:hanging="851"/>
        <w:jc w:val="both"/>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 xml:space="preserve">Câu 4: </w:t>
      </w:r>
      <w:r w:rsidRPr="00330A7E">
        <w:rPr>
          <w:rFonts w:ascii="Times New Roman" w:hAnsi="Times New Roman" w:cs="Times New Roman"/>
          <w:sz w:val="24"/>
          <w:szCs w:val="24"/>
        </w:rPr>
        <w:t xml:space="preserve">Một két nước ngọt đựng 24 chai nước có khối lượng và hình thức bề ngoài như nhau, trong đó có 16 chai loại I và 8 chai loại II. Bác Tùng lần lượt lấy ra ngẫu nhiên hai chai (lấy không hoàn lại). Xét các biến cố: </w:t>
      </w:r>
      <w:r w:rsidRPr="00330A7E">
        <w:rPr>
          <w:rFonts w:ascii="Times New Roman" w:hAnsi="Times New Roman" w:cs="Times New Roman"/>
          <w:position w:val="-6"/>
          <w:sz w:val="24"/>
          <w:szCs w:val="24"/>
        </w:rPr>
        <w:object w:dxaOrig="320" w:dyaOrig="279" w14:anchorId="60E7A891">
          <v:shape id="_x0000_i5071" type="#_x0000_t75" style="width:16.5pt;height:13.5pt" o:ole="">
            <v:imagedata r:id="rId7285" o:title=""/>
          </v:shape>
          <o:OLEObject Type="Embed" ProgID="Equation.DSMT4" ShapeID="_x0000_i5071" DrawAspect="Content" ObjectID="_1796844133" r:id="rId7286"/>
        </w:object>
      </w:r>
      <w:r w:rsidRPr="00330A7E">
        <w:rPr>
          <w:rFonts w:ascii="Times New Roman" w:hAnsi="Times New Roman" w:cs="Times New Roman"/>
          <w:sz w:val="24"/>
          <w:szCs w:val="24"/>
        </w:rPr>
        <w:t xml:space="preserve"> "Lần thứ nhất lấy ra chai nước loại I; </w:t>
      </w:r>
      <w:r w:rsidRPr="00330A7E">
        <w:rPr>
          <w:rFonts w:ascii="Times New Roman" w:hAnsi="Times New Roman" w:cs="Times New Roman"/>
          <w:position w:val="-6"/>
          <w:sz w:val="24"/>
          <w:szCs w:val="24"/>
        </w:rPr>
        <w:object w:dxaOrig="320" w:dyaOrig="279" w14:anchorId="323A9D1E">
          <v:shape id="_x0000_i5072" type="#_x0000_t75" style="width:16.5pt;height:13.5pt" o:ole="">
            <v:imagedata r:id="rId7287" o:title=""/>
          </v:shape>
          <o:OLEObject Type="Embed" ProgID="Equation.DSMT4" ShapeID="_x0000_i5072" DrawAspect="Content" ObjectID="_1796844134" r:id="rId7288"/>
        </w:object>
      </w:r>
      <w:r w:rsidRPr="00330A7E">
        <w:rPr>
          <w:rFonts w:ascii="Times New Roman" w:hAnsi="Times New Roman" w:cs="Times New Roman"/>
          <w:sz w:val="24"/>
          <w:szCs w:val="24"/>
        </w:rPr>
        <w:t xml:space="preserve"> "Lần thứ hai lấy ra chai nước loại I".</w:t>
      </w:r>
    </w:p>
    <w:p w14:paraId="362CE7C7" w14:textId="77777777" w:rsidR="00ED397D" w:rsidRPr="00330A7E" w:rsidRDefault="00ED397D" w:rsidP="00330A7E">
      <w:pPr>
        <w:tabs>
          <w:tab w:val="left" w:pos="5670"/>
        </w:tabs>
        <w:ind w:firstLine="993"/>
        <w:jc w:val="both"/>
        <w:rPr>
          <w:rFonts w:ascii="Times New Roman" w:hAnsi="Times New Roman" w:cs="Times New Roman"/>
          <w:sz w:val="24"/>
          <w:szCs w:val="24"/>
        </w:rPr>
      </w:pPr>
      <w:r w:rsidRPr="00330A7E">
        <w:rPr>
          <w:rFonts w:ascii="Times New Roman" w:hAnsi="Times New Roman" w:cs="Times New Roman"/>
          <w:b/>
          <w:bCs/>
          <w:sz w:val="24"/>
          <w:szCs w:val="24"/>
        </w:rPr>
        <w:t>a)</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1440" w:dyaOrig="620" w14:anchorId="0DAA4498">
          <v:shape id="_x0000_i5073" type="#_x0000_t75" style="width:1in;height:31.5pt" o:ole="">
            <v:imagedata r:id="rId7289" o:title=""/>
          </v:shape>
          <o:OLEObject Type="Embed" ProgID="Equation.DSMT4" ShapeID="_x0000_i5073" DrawAspect="Content" ObjectID="_1796844135" r:id="rId7290"/>
        </w:object>
      </w:r>
      <w:r w:rsidRPr="00330A7E">
        <w:rPr>
          <w:rFonts w:ascii="Times New Roman" w:hAnsi="Times New Roman" w:cs="Times New Roman"/>
          <w:sz w:val="24"/>
          <w:szCs w:val="24"/>
        </w:rPr>
        <w:tab/>
      </w:r>
      <w:r w:rsidRPr="00330A7E">
        <w:rPr>
          <w:rFonts w:ascii="Times New Roman" w:hAnsi="Times New Roman" w:cs="Times New Roman"/>
          <w:b/>
          <w:bCs/>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1440" w:dyaOrig="620" w14:anchorId="581633A3">
          <v:shape id="_x0000_i5074" type="#_x0000_t75" style="width:1in;height:31.5pt" o:ole="">
            <v:imagedata r:id="rId7291" o:title=""/>
          </v:shape>
          <o:OLEObject Type="Embed" ProgID="Equation.DSMT4" ShapeID="_x0000_i5074" DrawAspect="Content" ObjectID="_1796844136" r:id="rId7292"/>
        </w:object>
      </w:r>
    </w:p>
    <w:p w14:paraId="73C49B2D" w14:textId="77777777" w:rsidR="00ED397D" w:rsidRPr="00330A7E" w:rsidRDefault="00ED397D" w:rsidP="00330A7E">
      <w:pPr>
        <w:tabs>
          <w:tab w:val="left" w:pos="5670"/>
        </w:tabs>
        <w:ind w:firstLine="993"/>
        <w:jc w:val="both"/>
        <w:rPr>
          <w:rFonts w:ascii="Times New Roman" w:hAnsi="Times New Roman" w:cs="Times New Roman"/>
          <w:sz w:val="24"/>
          <w:szCs w:val="24"/>
        </w:rPr>
      </w:pPr>
      <w:r w:rsidRPr="00330A7E">
        <w:rPr>
          <w:rFonts w:ascii="Times New Roman" w:hAnsi="Times New Roman" w:cs="Times New Roman"/>
          <w:b/>
          <w:bCs/>
          <w:sz w:val="24"/>
          <w:szCs w:val="24"/>
        </w:rPr>
        <w:t xml:space="preserve">c) </w:t>
      </w:r>
      <w:r w:rsidRPr="00330A7E">
        <w:rPr>
          <w:rFonts w:ascii="Times New Roman" w:hAnsi="Times New Roman" w:cs="Times New Roman"/>
          <w:position w:val="-24"/>
          <w:sz w:val="24"/>
          <w:szCs w:val="24"/>
        </w:rPr>
        <w:object w:dxaOrig="1440" w:dyaOrig="620" w14:anchorId="66C7EBCC">
          <v:shape id="_x0000_i5075" type="#_x0000_t75" style="width:1in;height:31.5pt" o:ole="">
            <v:imagedata r:id="rId7293" o:title=""/>
          </v:shape>
          <o:OLEObject Type="Embed" ProgID="Equation.DSMT4" ShapeID="_x0000_i5075" DrawAspect="Content" ObjectID="_1796844137" r:id="rId7294"/>
        </w:object>
      </w:r>
      <w:r w:rsidRPr="00330A7E">
        <w:rPr>
          <w:rFonts w:ascii="Times New Roman" w:hAnsi="Times New Roman" w:cs="Times New Roman"/>
          <w:sz w:val="24"/>
          <w:szCs w:val="24"/>
        </w:rPr>
        <w:tab/>
      </w:r>
      <w:r w:rsidRPr="00330A7E">
        <w:rPr>
          <w:rFonts w:ascii="Times New Roman" w:hAnsi="Times New Roman" w:cs="Times New Roman"/>
          <w:b/>
          <w:bCs/>
          <w:sz w:val="24"/>
          <w:szCs w:val="24"/>
        </w:rPr>
        <w:t>d)</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1440" w:dyaOrig="620" w14:anchorId="1EADED6B">
          <v:shape id="_x0000_i5076" type="#_x0000_t75" style="width:1in;height:31.5pt" o:ole="">
            <v:imagedata r:id="rId7295" o:title=""/>
          </v:shape>
          <o:OLEObject Type="Embed" ProgID="Equation.DSMT4" ShapeID="_x0000_i5076" DrawAspect="Content" ObjectID="_1796844138" r:id="rId7296"/>
        </w:object>
      </w:r>
    </w:p>
    <w:p w14:paraId="5881FE0A" w14:textId="77777777" w:rsidR="00ED397D" w:rsidRPr="00330A7E" w:rsidRDefault="00ED397D" w:rsidP="00330A7E">
      <w:pPr>
        <w:spacing w:before="120"/>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PHẦN III. Câu trắc nghiệm trả lời ngắn.</w:t>
      </w:r>
      <w:r w:rsidRPr="00330A7E">
        <w:rPr>
          <w:rFonts w:ascii="Times New Roman" w:eastAsia="Calibri" w:hAnsi="Times New Roman" w:cs="Times New Roman"/>
          <w:bCs/>
          <w:sz w:val="24"/>
          <w:szCs w:val="24"/>
        </w:rPr>
        <w:t xml:space="preserve"> Thí sinh trả lời từ câu 1 đến câu 6.</w:t>
      </w:r>
    </w:p>
    <w:p w14:paraId="0DFBA6AB" w14:textId="77777777" w:rsidR="00ED397D" w:rsidRPr="00330A7E" w:rsidRDefault="00ED397D" w:rsidP="00330A7E">
      <w:pPr>
        <w:spacing w:before="120" w:after="0"/>
        <w:ind w:left="851" w:hanging="851"/>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1: </w:t>
      </w:r>
      <w:r w:rsidRPr="00330A7E">
        <w:rPr>
          <w:rFonts w:ascii="Times New Roman" w:hAnsi="Times New Roman" w:cs="Times New Roman"/>
          <w:sz w:val="24"/>
          <w:szCs w:val="24"/>
        </w:rPr>
        <w:t xml:space="preserve"> Khi đặt hệ tọa độ </w:t>
      </w:r>
      <w:r w:rsidRPr="00330A7E">
        <w:rPr>
          <w:rFonts w:ascii="Times New Roman" w:hAnsi="Times New Roman" w:cs="Times New Roman"/>
          <w:position w:val="-10"/>
          <w:sz w:val="24"/>
          <w:szCs w:val="24"/>
        </w:rPr>
        <w:object w:dxaOrig="560" w:dyaOrig="320" w14:anchorId="1179E276">
          <v:shape id="_x0000_i5077" type="#_x0000_t75" style="width:28.5pt;height:16.5pt" o:ole="">
            <v:imagedata r:id="rId7297" o:title=""/>
          </v:shape>
          <o:OLEObject Type="Embed" ProgID="Equation.DSMT4" ShapeID="_x0000_i5077" DrawAspect="Content" ObjectID="_1796844139" r:id="rId7298"/>
        </w:object>
      </w:r>
      <w:r w:rsidRPr="00330A7E">
        <w:rPr>
          <w:rFonts w:ascii="Times New Roman" w:hAnsi="Times New Roman" w:cs="Times New Roman"/>
          <w:sz w:val="24"/>
          <w:szCs w:val="24"/>
        </w:rPr>
        <w:t xml:space="preserve"> vào không gian với đơn vị trên trục tính theo kilômét, người ta thấy rằng một không gian phủ sóng điện thoại có dạng một hình cầu </w:t>
      </w:r>
      <w:r w:rsidRPr="00330A7E">
        <w:rPr>
          <w:rFonts w:ascii="Times New Roman" w:hAnsi="Times New Roman" w:cs="Times New Roman"/>
          <w:position w:val="-10"/>
          <w:sz w:val="24"/>
          <w:szCs w:val="24"/>
        </w:rPr>
        <w:object w:dxaOrig="380" w:dyaOrig="320" w14:anchorId="0BF19260">
          <v:shape id="_x0000_i5078" type="#_x0000_t75" style="width:18.75pt;height:16.5pt" o:ole="">
            <v:imagedata r:id="rId7299" o:title=""/>
          </v:shape>
          <o:OLEObject Type="Embed" ProgID="Equation.DSMT4" ShapeID="_x0000_i5078" DrawAspect="Content" ObjectID="_1796844140" r:id="rId7300"/>
        </w:object>
      </w:r>
      <w:r w:rsidRPr="00330A7E">
        <w:rPr>
          <w:rFonts w:ascii="Times New Roman" w:hAnsi="Times New Roman" w:cs="Times New Roman"/>
          <w:sz w:val="24"/>
          <w:szCs w:val="24"/>
        </w:rPr>
        <w:t xml:space="preserve"> (tập hợp những điểm nằm trong và nằm trên mặt cầu tương ứng). Biết mặt cầu </w:t>
      </w:r>
      <w:r w:rsidRPr="00330A7E">
        <w:rPr>
          <w:rFonts w:ascii="Times New Roman" w:hAnsi="Times New Roman" w:cs="Times New Roman"/>
          <w:position w:val="-10"/>
          <w:sz w:val="24"/>
          <w:szCs w:val="24"/>
        </w:rPr>
        <w:object w:dxaOrig="380" w:dyaOrig="320" w14:anchorId="4D89279E">
          <v:shape id="_x0000_i5079" type="#_x0000_t75" style="width:18.75pt;height:16.5pt" o:ole="">
            <v:imagedata r:id="rId7301" o:title=""/>
          </v:shape>
          <o:OLEObject Type="Embed" ProgID="Equation.DSMT4" ShapeID="_x0000_i5079" DrawAspect="Content" ObjectID="_1796844141" r:id="rId7302"/>
        </w:object>
      </w:r>
      <w:r w:rsidRPr="00330A7E">
        <w:rPr>
          <w:rFonts w:ascii="Times New Roman" w:hAnsi="Times New Roman" w:cs="Times New Roman"/>
          <w:sz w:val="24"/>
          <w:szCs w:val="24"/>
        </w:rPr>
        <w:t xml:space="preserve"> có phương trình </w:t>
      </w:r>
      <w:r w:rsidRPr="00330A7E">
        <w:rPr>
          <w:rFonts w:ascii="Times New Roman" w:hAnsi="Times New Roman" w:cs="Times New Roman"/>
          <w:position w:val="-10"/>
          <w:sz w:val="24"/>
          <w:szCs w:val="24"/>
        </w:rPr>
        <w:object w:dxaOrig="3300" w:dyaOrig="360" w14:anchorId="21C1C1D3">
          <v:shape id="_x0000_i5080" type="#_x0000_t75" style="width:164.25pt;height:18pt" o:ole="">
            <v:imagedata r:id="rId7303" o:title=""/>
          </v:shape>
          <o:OLEObject Type="Embed" ProgID="Equation.DSMT4" ShapeID="_x0000_i5080" DrawAspect="Content" ObjectID="_1796844142" r:id="rId7304"/>
        </w:object>
      </w:r>
      <w:r w:rsidRPr="00330A7E">
        <w:rPr>
          <w:rFonts w:ascii="Times New Roman" w:hAnsi="Times New Roman" w:cs="Times New Roman"/>
          <w:sz w:val="24"/>
          <w:szCs w:val="24"/>
        </w:rPr>
        <w:t xml:space="preserve"> Khoảng cách xa nhất giữa hai điểm thuộc vùng phủ sóng là bao nhiêu kilômét?</w:t>
      </w:r>
    </w:p>
    <w:p w14:paraId="0A35AA38"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2: </w:t>
      </w:r>
      <w:r w:rsidRPr="00330A7E">
        <w:rPr>
          <w:rFonts w:ascii="Times New Roman" w:hAnsi="Times New Roman" w:cs="Times New Roman"/>
          <w:sz w:val="24"/>
          <w:szCs w:val="24"/>
        </w:rPr>
        <w:t xml:space="preserve">Một chiếc xe đang kéo căng sợi dây cáp </w:t>
      </w:r>
      <w:r w:rsidRPr="00330A7E">
        <w:rPr>
          <w:rFonts w:ascii="Times New Roman" w:hAnsi="Times New Roman" w:cs="Times New Roman"/>
          <w:position w:val="-4"/>
          <w:sz w:val="24"/>
          <w:szCs w:val="24"/>
        </w:rPr>
        <w:object w:dxaOrig="405" w:dyaOrig="255" w14:anchorId="213584EF">
          <v:shape id="_x0000_i5081" type="#_x0000_t75" style="width:20.25pt;height:12.75pt" o:ole="">
            <v:imagedata r:id="rId7305" o:title=""/>
          </v:shape>
          <o:OLEObject Type="Embed" ProgID="Equation.DSMT4" ShapeID="_x0000_i5081" DrawAspect="Content" ObjectID="_1796844143" r:id="rId7306"/>
        </w:object>
      </w:r>
      <w:r w:rsidRPr="00330A7E">
        <w:rPr>
          <w:rFonts w:ascii="Times New Roman" w:hAnsi="Times New Roman" w:cs="Times New Roman"/>
          <w:sz w:val="24"/>
          <w:szCs w:val="24"/>
        </w:rPr>
        <w:t xml:space="preserve"> trong công trường xây dựng, trên đó đã thiết lập hệ toạ độ </w:t>
      </w:r>
      <w:r w:rsidRPr="00330A7E">
        <w:rPr>
          <w:rFonts w:ascii="Times New Roman" w:hAnsi="Times New Roman" w:cs="Times New Roman"/>
          <w:position w:val="-10"/>
          <w:sz w:val="24"/>
          <w:szCs w:val="24"/>
        </w:rPr>
        <w:object w:dxaOrig="555" w:dyaOrig="315" w14:anchorId="1D399107">
          <v:shape id="_x0000_i5082" type="#_x0000_t75" style="width:27.75pt;height:15.75pt" o:ole="">
            <v:imagedata r:id="rId7307" o:title=""/>
          </v:shape>
          <o:OLEObject Type="Embed" ProgID="Equation.DSMT4" ShapeID="_x0000_i5082" DrawAspect="Content" ObjectID="_1796844144" r:id="rId7308"/>
        </w:object>
      </w:r>
      <w:r w:rsidRPr="00330A7E">
        <w:rPr>
          <w:rFonts w:ascii="Times New Roman" w:hAnsi="Times New Roman" w:cs="Times New Roman"/>
          <w:sz w:val="24"/>
          <w:szCs w:val="24"/>
        </w:rPr>
        <w:t xml:space="preserve"> như Hình với độ dài đơn vị trên các trục tọa độ bằng </w:t>
      </w:r>
      <w:r w:rsidRPr="00330A7E">
        <w:rPr>
          <w:rFonts w:ascii="Times New Roman" w:hAnsi="Times New Roman" w:cs="Times New Roman"/>
          <w:position w:val="-6"/>
          <w:sz w:val="24"/>
          <w:szCs w:val="24"/>
        </w:rPr>
        <w:object w:dxaOrig="360" w:dyaOrig="285" w14:anchorId="447D88F8">
          <v:shape id="_x0000_i5083" type="#_x0000_t75" style="width:18pt;height:14.25pt" o:ole="">
            <v:imagedata r:id="rId7309" o:title=""/>
          </v:shape>
          <o:OLEObject Type="Embed" ProgID="Equation.DSMT4" ShapeID="_x0000_i5083" DrawAspect="Content" ObjectID="_1796844145" r:id="rId7310"/>
        </w:object>
      </w:r>
      <w:r w:rsidRPr="00330A7E">
        <w:rPr>
          <w:rFonts w:ascii="Times New Roman" w:hAnsi="Times New Roman" w:cs="Times New Roman"/>
          <w:sz w:val="24"/>
          <w:szCs w:val="24"/>
        </w:rPr>
        <w:t xml:space="preserve">. Tìm được tọa độ của vectơ </w:t>
      </w:r>
      <w:r w:rsidRPr="00330A7E">
        <w:rPr>
          <w:rFonts w:ascii="Times New Roman" w:hAnsi="Times New Roman" w:cs="Times New Roman"/>
          <w:position w:val="-14"/>
          <w:sz w:val="24"/>
          <w:szCs w:val="24"/>
        </w:rPr>
        <w:object w:dxaOrig="1350" w:dyaOrig="420" w14:anchorId="1EFC5A41">
          <v:shape id="_x0000_i5084" type="#_x0000_t75" style="width:67.5pt;height:21pt" o:ole="">
            <v:imagedata r:id="rId7311" o:title=""/>
          </v:shape>
          <o:OLEObject Type="Embed" ProgID="Equation.DSMT4" ShapeID="_x0000_i5084" DrawAspect="Content" ObjectID="_1796844146" r:id="rId7312"/>
        </w:object>
      </w:r>
      <w:r w:rsidRPr="00330A7E">
        <w:rPr>
          <w:rFonts w:ascii="Times New Roman" w:hAnsi="Times New Roman" w:cs="Times New Roman"/>
          <w:sz w:val="24"/>
          <w:szCs w:val="24"/>
        </w:rPr>
        <w:t xml:space="preserve">, khi đó </w:t>
      </w:r>
      <w:r w:rsidRPr="00330A7E">
        <w:rPr>
          <w:rFonts w:ascii="Times New Roman" w:hAnsi="Times New Roman" w:cs="Times New Roman"/>
          <w:position w:val="-6"/>
          <w:sz w:val="24"/>
          <w:szCs w:val="24"/>
        </w:rPr>
        <w:object w:dxaOrig="520" w:dyaOrig="240" w14:anchorId="521F2004">
          <v:shape id="_x0000_i5085" type="#_x0000_t75" style="width:26.25pt;height:12pt" o:ole="">
            <v:imagedata r:id="rId7313" o:title=""/>
          </v:shape>
          <o:OLEObject Type="Embed" ProgID="Equation.DSMT4" ShapeID="_x0000_i5085" DrawAspect="Content" ObjectID="_1796844147" r:id="rId7314"/>
        </w:object>
      </w:r>
      <w:r w:rsidRPr="00330A7E">
        <w:rPr>
          <w:rFonts w:ascii="Times New Roman" w:hAnsi="Times New Roman" w:cs="Times New Roman"/>
          <w:sz w:val="24"/>
          <w:szCs w:val="24"/>
        </w:rPr>
        <w:t xml:space="preserve"> bằng bao nhiêu?</w:t>
      </w:r>
    </w:p>
    <w:p w14:paraId="47CFCD62" w14:textId="77777777" w:rsidR="00ED397D" w:rsidRPr="00330A7E" w:rsidRDefault="00ED397D" w:rsidP="00330A7E">
      <w:pPr>
        <w:ind w:left="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lastRenderedPageBreak/>
        <w:drawing>
          <wp:inline distT="0" distB="0" distL="0" distR="0" wp14:anchorId="204ADFC9" wp14:editId="7377E3E1">
            <wp:extent cx="2489200" cy="2000250"/>
            <wp:effectExtent l="0" t="0" r="6350" b="0"/>
            <wp:docPr id="12077049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15">
                      <a:extLst>
                        <a:ext uri="{28A0092B-C50C-407E-A947-70E740481C1C}">
                          <a14:useLocalDpi xmlns:a14="http://schemas.microsoft.com/office/drawing/2010/main" val="0"/>
                        </a:ext>
                      </a:extLst>
                    </a:blip>
                    <a:srcRect/>
                    <a:stretch>
                      <a:fillRect/>
                    </a:stretch>
                  </pic:blipFill>
                  <pic:spPr bwMode="auto">
                    <a:xfrm>
                      <a:off x="0" y="0"/>
                      <a:ext cx="2489200" cy="2000250"/>
                    </a:xfrm>
                    <a:prstGeom prst="rect">
                      <a:avLst/>
                    </a:prstGeom>
                    <a:noFill/>
                    <a:ln>
                      <a:noFill/>
                    </a:ln>
                  </pic:spPr>
                </pic:pic>
              </a:graphicData>
            </a:graphic>
          </wp:inline>
        </w:drawing>
      </w:r>
    </w:p>
    <w:p w14:paraId="0A06F46F"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3: </w:t>
      </w:r>
      <w:r w:rsidRPr="00330A7E">
        <w:rPr>
          <w:rFonts w:ascii="Times New Roman" w:eastAsia="Georgia" w:hAnsi="Times New Roman" w:cs="Times New Roman"/>
          <w:sz w:val="24"/>
          <w:szCs w:val="24"/>
        </w:rPr>
        <w:t>Khi thống kê chiều cao của học sinh khối lớp 12 trong một trường trung học, ta thu được mẫu số liệu ghép nhóm sau:</w:t>
      </w:r>
    </w:p>
    <w:tbl>
      <w:tblPr>
        <w:tblW w:w="0" w:type="auto"/>
        <w:jc w:val="center"/>
        <w:tblCellSpacing w:w="0" w:type="dxa"/>
        <w:tblCellMar>
          <w:top w:w="80" w:type="dxa"/>
          <w:left w:w="160" w:type="dxa"/>
          <w:bottom w:w="80" w:type="dxa"/>
          <w:right w:w="160" w:type="dxa"/>
        </w:tblCellMar>
        <w:tblLook w:val="0000" w:firstRow="0" w:lastRow="0" w:firstColumn="0" w:lastColumn="0" w:noHBand="0" w:noVBand="0"/>
      </w:tblPr>
      <w:tblGrid>
        <w:gridCol w:w="1912"/>
        <w:gridCol w:w="1405"/>
        <w:gridCol w:w="1405"/>
        <w:gridCol w:w="1405"/>
        <w:gridCol w:w="1405"/>
        <w:gridCol w:w="1405"/>
        <w:gridCol w:w="1405"/>
      </w:tblGrid>
      <w:tr w:rsidR="00ED397D" w:rsidRPr="00330A7E" w14:paraId="62EFC94C" w14:textId="77777777" w:rsidTr="00330A7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47DBF2E8"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eastAsia="Georgia" w:hAnsi="Times New Roman" w:cs="Times New Roman"/>
                <w:sz w:val="24"/>
                <w:szCs w:val="24"/>
              </w:rPr>
              <w:t xml:space="preserve">Chiều cao </w:t>
            </w:r>
            <w:r w:rsidRPr="00330A7E">
              <w:rPr>
                <w:rFonts w:ascii="Times New Roman" w:hAnsi="Times New Roman" w:cs="Times New Roman"/>
                <w:position w:val="-14"/>
                <w:sz w:val="24"/>
                <w:szCs w:val="24"/>
              </w:rPr>
              <w:object w:dxaOrig="540" w:dyaOrig="400" w14:anchorId="0F1C2055">
                <v:shape id="_x0000_i5086" type="#_x0000_t75" style="width:26.25pt;height:19.5pt" o:ole="">
                  <v:imagedata r:id="rId7316" o:title=""/>
                </v:shape>
                <o:OLEObject Type="Embed" ProgID="Equation.DSMT4" ShapeID="_x0000_i5086" DrawAspect="Content" ObjectID="_1796844148" r:id="rId7317"/>
              </w:object>
            </w:r>
          </w:p>
        </w:tc>
        <w:tc>
          <w:tcPr>
            <w:tcW w:w="0" w:type="auto"/>
            <w:tcBorders>
              <w:top w:val="single" w:sz="8" w:space="0" w:color="000000"/>
              <w:bottom w:val="single" w:sz="8" w:space="0" w:color="000000"/>
              <w:right w:val="single" w:sz="8" w:space="0" w:color="000000"/>
            </w:tcBorders>
            <w:vAlign w:val="center"/>
          </w:tcPr>
          <w:p w14:paraId="5C028B0B"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999" w:dyaOrig="400" w14:anchorId="45111F6A">
                <v:shape id="_x0000_i5087" type="#_x0000_t75" style="width:50.25pt;height:19.5pt" o:ole="">
                  <v:imagedata r:id="rId7318" o:title=""/>
                </v:shape>
                <o:OLEObject Type="Embed" ProgID="Equation.DSMT4" ShapeID="_x0000_i5087" DrawAspect="Content" ObjectID="_1796844149" r:id="rId7319"/>
              </w:object>
            </w:r>
          </w:p>
        </w:tc>
        <w:tc>
          <w:tcPr>
            <w:tcW w:w="0" w:type="auto"/>
            <w:tcBorders>
              <w:top w:val="single" w:sz="8" w:space="0" w:color="000000"/>
              <w:bottom w:val="single" w:sz="8" w:space="0" w:color="000000"/>
              <w:right w:val="single" w:sz="8" w:space="0" w:color="000000"/>
            </w:tcBorders>
            <w:vAlign w:val="center"/>
          </w:tcPr>
          <w:p w14:paraId="689CF9E3"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999" w:dyaOrig="400" w14:anchorId="3CEF0ABD">
                <v:shape id="_x0000_i5088" type="#_x0000_t75" style="width:50.25pt;height:19.5pt" o:ole="">
                  <v:imagedata r:id="rId7320" o:title=""/>
                </v:shape>
                <o:OLEObject Type="Embed" ProgID="Equation.DSMT4" ShapeID="_x0000_i5088" DrawAspect="Content" ObjectID="_1796844150" r:id="rId7321"/>
              </w:object>
            </w:r>
          </w:p>
        </w:tc>
        <w:tc>
          <w:tcPr>
            <w:tcW w:w="0" w:type="auto"/>
            <w:tcBorders>
              <w:top w:val="single" w:sz="8" w:space="0" w:color="000000"/>
              <w:bottom w:val="single" w:sz="8" w:space="0" w:color="000000"/>
              <w:right w:val="single" w:sz="8" w:space="0" w:color="000000"/>
            </w:tcBorders>
            <w:vAlign w:val="center"/>
          </w:tcPr>
          <w:p w14:paraId="692B71F3"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999" w:dyaOrig="400" w14:anchorId="397BB759">
                <v:shape id="_x0000_i5089" type="#_x0000_t75" style="width:50.25pt;height:19.5pt" o:ole="">
                  <v:imagedata r:id="rId7322" o:title=""/>
                </v:shape>
                <o:OLEObject Type="Embed" ProgID="Equation.DSMT4" ShapeID="_x0000_i5089" DrawAspect="Content" ObjectID="_1796844151" r:id="rId7323"/>
              </w:object>
            </w:r>
          </w:p>
        </w:tc>
        <w:tc>
          <w:tcPr>
            <w:tcW w:w="0" w:type="auto"/>
            <w:tcBorders>
              <w:top w:val="single" w:sz="8" w:space="0" w:color="000000"/>
              <w:bottom w:val="single" w:sz="8" w:space="0" w:color="000000"/>
              <w:right w:val="single" w:sz="8" w:space="0" w:color="000000"/>
            </w:tcBorders>
            <w:vAlign w:val="center"/>
          </w:tcPr>
          <w:p w14:paraId="42BF541D"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999" w:dyaOrig="400" w14:anchorId="5A359E22">
                <v:shape id="_x0000_i5090" type="#_x0000_t75" style="width:50.25pt;height:19.5pt" o:ole="">
                  <v:imagedata r:id="rId7324" o:title=""/>
                </v:shape>
                <o:OLEObject Type="Embed" ProgID="Equation.DSMT4" ShapeID="_x0000_i5090" DrawAspect="Content" ObjectID="_1796844152" r:id="rId7325"/>
              </w:object>
            </w:r>
          </w:p>
        </w:tc>
        <w:tc>
          <w:tcPr>
            <w:tcW w:w="0" w:type="auto"/>
            <w:tcBorders>
              <w:top w:val="single" w:sz="8" w:space="0" w:color="000000"/>
              <w:bottom w:val="single" w:sz="8" w:space="0" w:color="000000"/>
              <w:right w:val="single" w:sz="8" w:space="0" w:color="000000"/>
            </w:tcBorders>
            <w:vAlign w:val="center"/>
          </w:tcPr>
          <w:p w14:paraId="410AB866"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999" w:dyaOrig="400" w14:anchorId="56005F28">
                <v:shape id="_x0000_i5091" type="#_x0000_t75" style="width:50.25pt;height:19.5pt" o:ole="">
                  <v:imagedata r:id="rId7326" o:title=""/>
                </v:shape>
                <o:OLEObject Type="Embed" ProgID="Equation.DSMT4" ShapeID="_x0000_i5091" DrawAspect="Content" ObjectID="_1796844153" r:id="rId7327"/>
              </w:object>
            </w:r>
          </w:p>
        </w:tc>
        <w:tc>
          <w:tcPr>
            <w:tcW w:w="0" w:type="auto"/>
            <w:tcBorders>
              <w:top w:val="single" w:sz="8" w:space="0" w:color="000000"/>
              <w:bottom w:val="single" w:sz="8" w:space="0" w:color="000000"/>
              <w:right w:val="single" w:sz="8" w:space="0" w:color="000000"/>
            </w:tcBorders>
            <w:vAlign w:val="center"/>
          </w:tcPr>
          <w:p w14:paraId="5350EF0E"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999" w:dyaOrig="400" w14:anchorId="674F7571">
                <v:shape id="_x0000_i5092" type="#_x0000_t75" style="width:50.25pt;height:19.5pt" o:ole="">
                  <v:imagedata r:id="rId7328" o:title=""/>
                </v:shape>
                <o:OLEObject Type="Embed" ProgID="Equation.DSMT4" ShapeID="_x0000_i5092" DrawAspect="Content" ObjectID="_1796844154" r:id="rId7329"/>
              </w:object>
            </w:r>
          </w:p>
        </w:tc>
      </w:tr>
      <w:tr w:rsidR="00ED397D" w:rsidRPr="00330A7E" w14:paraId="2ED8E537" w14:textId="77777777" w:rsidTr="00330A7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240A40F4"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eastAsia="Georgia" w:hAnsi="Times New Roman" w:cs="Times New Roman"/>
                <w:sz w:val="24"/>
                <w:szCs w:val="24"/>
              </w:rPr>
              <w:t>Số học sinh</w:t>
            </w:r>
          </w:p>
        </w:tc>
        <w:tc>
          <w:tcPr>
            <w:tcW w:w="0" w:type="auto"/>
            <w:tcBorders>
              <w:bottom w:val="single" w:sz="8" w:space="0" w:color="000000"/>
              <w:right w:val="single" w:sz="8" w:space="0" w:color="000000"/>
            </w:tcBorders>
            <w:vAlign w:val="center"/>
          </w:tcPr>
          <w:p w14:paraId="386A8A09"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5</w:t>
            </w:r>
          </w:p>
        </w:tc>
        <w:tc>
          <w:tcPr>
            <w:tcW w:w="0" w:type="auto"/>
            <w:tcBorders>
              <w:bottom w:val="single" w:sz="8" w:space="0" w:color="000000"/>
              <w:right w:val="single" w:sz="8" w:space="0" w:color="000000"/>
            </w:tcBorders>
            <w:vAlign w:val="center"/>
          </w:tcPr>
          <w:p w14:paraId="6A3E5A5A"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18</w:t>
            </w:r>
          </w:p>
        </w:tc>
        <w:tc>
          <w:tcPr>
            <w:tcW w:w="0" w:type="auto"/>
            <w:tcBorders>
              <w:bottom w:val="single" w:sz="8" w:space="0" w:color="000000"/>
              <w:right w:val="single" w:sz="8" w:space="0" w:color="000000"/>
            </w:tcBorders>
            <w:vAlign w:val="center"/>
          </w:tcPr>
          <w:p w14:paraId="751D1BCA"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40</w:t>
            </w:r>
          </w:p>
        </w:tc>
        <w:tc>
          <w:tcPr>
            <w:tcW w:w="0" w:type="auto"/>
            <w:tcBorders>
              <w:bottom w:val="single" w:sz="8" w:space="0" w:color="000000"/>
              <w:right w:val="single" w:sz="8" w:space="0" w:color="000000"/>
            </w:tcBorders>
            <w:vAlign w:val="center"/>
          </w:tcPr>
          <w:p w14:paraId="78C00034"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26</w:t>
            </w:r>
          </w:p>
        </w:tc>
        <w:tc>
          <w:tcPr>
            <w:tcW w:w="0" w:type="auto"/>
            <w:tcBorders>
              <w:bottom w:val="single" w:sz="8" w:space="0" w:color="000000"/>
              <w:right w:val="single" w:sz="8" w:space="0" w:color="000000"/>
            </w:tcBorders>
            <w:vAlign w:val="center"/>
          </w:tcPr>
          <w:p w14:paraId="78D4B36A"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8</w:t>
            </w:r>
          </w:p>
        </w:tc>
        <w:tc>
          <w:tcPr>
            <w:tcW w:w="0" w:type="auto"/>
            <w:tcBorders>
              <w:bottom w:val="single" w:sz="8" w:space="0" w:color="000000"/>
              <w:right w:val="single" w:sz="8" w:space="0" w:color="000000"/>
            </w:tcBorders>
            <w:vAlign w:val="center"/>
          </w:tcPr>
          <w:p w14:paraId="12F3D256"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3</w:t>
            </w:r>
          </w:p>
        </w:tc>
      </w:tr>
    </w:tbl>
    <w:p w14:paraId="51DE3CC1" w14:textId="77777777" w:rsidR="00ED397D" w:rsidRPr="00330A7E" w:rsidRDefault="00ED397D" w:rsidP="00330A7E">
      <w:pPr>
        <w:ind w:left="992"/>
        <w:rPr>
          <w:rFonts w:ascii="Times New Roman" w:eastAsia="Georgia" w:hAnsi="Times New Roman" w:cs="Times New Roman"/>
          <w:sz w:val="24"/>
          <w:szCs w:val="24"/>
        </w:rPr>
      </w:pPr>
      <w:r w:rsidRPr="00330A7E">
        <w:rPr>
          <w:rFonts w:ascii="Times New Roman" w:eastAsia="Georgia" w:hAnsi="Times New Roman" w:cs="Times New Roman"/>
          <w:sz w:val="24"/>
          <w:szCs w:val="24"/>
        </w:rPr>
        <w:t>Hãy tính độ lệch chuẩn của mẫu số liệu trên ( kết quả được làm tròn đến hàng phần trăm theo đơn vị centimét).</w:t>
      </w:r>
    </w:p>
    <w:p w14:paraId="55CDA6C8"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4: </w:t>
      </w:r>
      <w:r w:rsidRPr="00330A7E">
        <w:rPr>
          <w:rFonts w:ascii="Times New Roman" w:eastAsia="Georgia" w:hAnsi="Times New Roman" w:cs="Times New Roman"/>
          <w:sz w:val="24"/>
          <w:szCs w:val="24"/>
        </w:rPr>
        <w:t xml:space="preserve">Theo một cuộc điều tra thì xác suất để một hộ gia đình có máy vi tính nếu thu nhập hàng năm trên 20 triệu (VNĐ) là 0,75. Trong số các hộ được điều tra thì </w:t>
      </w:r>
      <w:r w:rsidRPr="00330A7E">
        <w:rPr>
          <w:rFonts w:ascii="Times New Roman" w:hAnsi="Times New Roman" w:cs="Times New Roman"/>
          <w:position w:val="-6"/>
          <w:sz w:val="24"/>
          <w:szCs w:val="24"/>
        </w:rPr>
        <w:object w:dxaOrig="520" w:dyaOrig="279" w14:anchorId="6E59702D">
          <v:shape id="_x0000_i5093" type="#_x0000_t75" style="width:26.25pt;height:15pt" o:ole="">
            <v:imagedata r:id="rId7330" o:title=""/>
          </v:shape>
          <o:OLEObject Type="Embed" ProgID="Equation.DSMT4" ShapeID="_x0000_i5093" DrawAspect="Content" ObjectID="_1796844155" r:id="rId7331"/>
        </w:object>
      </w:r>
      <w:r w:rsidRPr="00330A7E">
        <w:rPr>
          <w:rFonts w:ascii="Times New Roman" w:eastAsia="Georgia" w:hAnsi="Times New Roman" w:cs="Times New Roman"/>
          <w:sz w:val="24"/>
          <w:szCs w:val="24"/>
        </w:rPr>
        <w:t xml:space="preserve"> có thu nhập trên 20 triệu và </w:t>
      </w:r>
      <w:r w:rsidRPr="00330A7E">
        <w:rPr>
          <w:rFonts w:ascii="Times New Roman" w:hAnsi="Times New Roman" w:cs="Times New Roman"/>
          <w:position w:val="-6"/>
          <w:sz w:val="24"/>
          <w:szCs w:val="24"/>
        </w:rPr>
        <w:object w:dxaOrig="499" w:dyaOrig="279" w14:anchorId="78315F69">
          <v:shape id="_x0000_i5094" type="#_x0000_t75" style="width:26.25pt;height:15pt" o:ole="">
            <v:imagedata r:id="rId7332" o:title=""/>
          </v:shape>
          <o:OLEObject Type="Embed" ProgID="Equation.DSMT4" ShapeID="_x0000_i5094" DrawAspect="Content" ObjectID="_1796844156" r:id="rId7333"/>
        </w:object>
      </w:r>
      <w:r w:rsidRPr="00330A7E">
        <w:rPr>
          <w:rFonts w:ascii="Times New Roman" w:eastAsia="Georgia" w:hAnsi="Times New Roman" w:cs="Times New Roman"/>
          <w:sz w:val="24"/>
          <w:szCs w:val="24"/>
        </w:rPr>
        <w:t xml:space="preserve"> có máy vi tính. Tính xác suất để một hộ gia đình được chọn ngẫu nhiên có thu nhập hàng năm trên 20 triệu, biết rằng hộ đó không có máy vi tính (kết quả được làm tròn đến hàng phần trăm).</w:t>
      </w:r>
    </w:p>
    <w:p w14:paraId="4D842B5C"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5: </w:t>
      </w:r>
      <w:r w:rsidRPr="00330A7E">
        <w:rPr>
          <w:rFonts w:ascii="Times New Roman" w:hAnsi="Times New Roman" w:cs="Times New Roman"/>
          <w:sz w:val="24"/>
          <w:szCs w:val="24"/>
        </w:rPr>
        <w:t xml:space="preserve">Một đường dây điện được nối từ một nhà máy điện ở </w:t>
      </w:r>
      <w:r w:rsidRPr="00330A7E">
        <w:rPr>
          <w:rFonts w:ascii="Times New Roman" w:hAnsi="Times New Roman" w:cs="Times New Roman"/>
          <w:position w:val="-4"/>
          <w:sz w:val="24"/>
          <w:szCs w:val="24"/>
        </w:rPr>
        <w:object w:dxaOrig="240" w:dyaOrig="255" w14:anchorId="19264319">
          <v:shape id="_x0000_i5095" type="#_x0000_t75" style="width:12pt;height:12.75pt" o:ole="">
            <v:imagedata r:id="rId7334" o:title=""/>
          </v:shape>
          <o:OLEObject Type="Embed" ProgID="Equation.DSMT4" ShapeID="_x0000_i5095" DrawAspect="Content" ObjectID="_1796844157" r:id="rId7335"/>
        </w:object>
      </w:r>
      <w:r w:rsidRPr="00330A7E">
        <w:rPr>
          <w:rFonts w:ascii="Times New Roman" w:hAnsi="Times New Roman" w:cs="Times New Roman"/>
          <w:sz w:val="24"/>
          <w:szCs w:val="24"/>
        </w:rPr>
        <w:t xml:space="preserve"> đến một hòn đảo ở </w:t>
      </w:r>
      <w:r w:rsidRPr="00330A7E">
        <w:rPr>
          <w:rFonts w:ascii="Times New Roman" w:hAnsi="Times New Roman" w:cs="Times New Roman"/>
          <w:position w:val="-6"/>
          <w:sz w:val="24"/>
          <w:szCs w:val="24"/>
        </w:rPr>
        <w:object w:dxaOrig="240" w:dyaOrig="285" w14:anchorId="6BE8C49C">
          <v:shape id="_x0000_i5096" type="#_x0000_t75" style="width:12pt;height:14.25pt" o:ole="">
            <v:imagedata r:id="rId7336" o:title=""/>
          </v:shape>
          <o:OLEObject Type="Embed" ProgID="Equation.DSMT4" ShapeID="_x0000_i5096" DrawAspect="Content" ObjectID="_1796844158" r:id="rId7337"/>
        </w:object>
      </w:r>
      <w:r w:rsidRPr="00330A7E">
        <w:rPr>
          <w:rFonts w:ascii="Times New Roman" w:hAnsi="Times New Roman" w:cs="Times New Roman"/>
          <w:sz w:val="24"/>
          <w:szCs w:val="24"/>
        </w:rPr>
        <w:t xml:space="preserve"> như Hình 1.40. Khoảng cách từ </w:t>
      </w:r>
      <w:r w:rsidRPr="00330A7E">
        <w:rPr>
          <w:rFonts w:ascii="Times New Roman" w:hAnsi="Times New Roman" w:cs="Times New Roman"/>
          <w:position w:val="-6"/>
          <w:sz w:val="24"/>
          <w:szCs w:val="24"/>
        </w:rPr>
        <w:object w:dxaOrig="240" w:dyaOrig="285" w14:anchorId="5BCB8D28">
          <v:shape id="_x0000_i5097" type="#_x0000_t75" style="width:12pt;height:14.25pt" o:ole="">
            <v:imagedata r:id="rId7336" o:title=""/>
          </v:shape>
          <o:OLEObject Type="Embed" ProgID="Equation.DSMT4" ShapeID="_x0000_i5097" DrawAspect="Content" ObjectID="_1796844159" r:id="rId7338"/>
        </w:object>
      </w:r>
      <w:r w:rsidRPr="00330A7E">
        <w:rPr>
          <w:rFonts w:ascii="Times New Roman" w:hAnsi="Times New Roman" w:cs="Times New Roman"/>
          <w:sz w:val="24"/>
          <w:szCs w:val="24"/>
        </w:rPr>
        <w:t xml:space="preserve"> đến </w:t>
      </w:r>
      <w:r w:rsidRPr="00330A7E">
        <w:rPr>
          <w:rFonts w:ascii="Times New Roman" w:hAnsi="Times New Roman" w:cs="Times New Roman"/>
          <w:position w:val="-4"/>
          <w:sz w:val="24"/>
          <w:szCs w:val="24"/>
        </w:rPr>
        <w:object w:dxaOrig="240" w:dyaOrig="255" w14:anchorId="2AF3145E">
          <v:shape id="_x0000_i5098" type="#_x0000_t75" style="width:12pt;height:12.75pt" o:ole="">
            <v:imagedata r:id="rId7339" o:title=""/>
          </v:shape>
          <o:OLEObject Type="Embed" ProgID="Equation.DSMT4" ShapeID="_x0000_i5098" DrawAspect="Content" ObjectID="_1796844160" r:id="rId7340"/>
        </w:object>
      </w:r>
      <w:r w:rsidRPr="00330A7E">
        <w:rPr>
          <w:rFonts w:ascii="Times New Roman" w:hAnsi="Times New Roman" w:cs="Times New Roman"/>
          <w:sz w:val="24"/>
          <w:szCs w:val="24"/>
        </w:rPr>
        <w:t xml:space="preserve"> là </w:t>
      </w:r>
      <w:r w:rsidRPr="00330A7E">
        <w:rPr>
          <w:rFonts w:ascii="Times New Roman" w:hAnsi="Times New Roman" w:cs="Times New Roman"/>
          <w:position w:val="-6"/>
          <w:sz w:val="24"/>
          <w:szCs w:val="24"/>
        </w:rPr>
        <w:object w:dxaOrig="540" w:dyaOrig="285" w14:anchorId="4A613603">
          <v:shape id="_x0000_i5099" type="#_x0000_t75" style="width:27pt;height:14.25pt" o:ole="">
            <v:imagedata r:id="rId7341" o:title=""/>
          </v:shape>
          <o:OLEObject Type="Embed" ProgID="Equation.DSMT4" ShapeID="_x0000_i5099" DrawAspect="Content" ObjectID="_1796844161" r:id="rId7342"/>
        </w:object>
      </w:r>
      <w:r w:rsidRPr="00330A7E">
        <w:rPr>
          <w:rFonts w:ascii="Times New Roman" w:hAnsi="Times New Roman" w:cs="Times New Roman"/>
          <w:sz w:val="24"/>
          <w:szCs w:val="24"/>
        </w:rPr>
        <w:t xml:space="preserve">. Bờ biển chạy thẳng từ </w:t>
      </w:r>
      <w:r w:rsidRPr="00330A7E">
        <w:rPr>
          <w:rFonts w:ascii="Times New Roman" w:hAnsi="Times New Roman" w:cs="Times New Roman"/>
          <w:position w:val="-4"/>
          <w:sz w:val="24"/>
          <w:szCs w:val="24"/>
        </w:rPr>
        <w:object w:dxaOrig="240" w:dyaOrig="255" w14:anchorId="0E61DF18">
          <v:shape id="_x0000_i5100" type="#_x0000_t75" style="width:12pt;height:12.75pt" o:ole="">
            <v:imagedata r:id="rId7334" o:title=""/>
          </v:shape>
          <o:OLEObject Type="Embed" ProgID="Equation.DSMT4" ShapeID="_x0000_i5100" DrawAspect="Content" ObjectID="_1796844162" r:id="rId7343"/>
        </w:object>
      </w:r>
      <w:r w:rsidRPr="00330A7E">
        <w:rPr>
          <w:rFonts w:ascii="Times New Roman" w:hAnsi="Times New Roman" w:cs="Times New Roman"/>
          <w:sz w:val="24"/>
          <w:szCs w:val="24"/>
        </w:rPr>
        <w:t xml:space="preserve"> đến </w:t>
      </w:r>
      <w:r w:rsidRPr="00330A7E">
        <w:rPr>
          <w:rFonts w:ascii="Times New Roman" w:hAnsi="Times New Roman" w:cs="Times New Roman"/>
          <w:position w:val="-4"/>
          <w:sz w:val="24"/>
          <w:szCs w:val="24"/>
        </w:rPr>
        <w:object w:dxaOrig="240" w:dyaOrig="255" w14:anchorId="5BB85291">
          <v:shape id="_x0000_i5101" type="#_x0000_t75" style="width:12pt;height:12.75pt" o:ole="">
            <v:imagedata r:id="rId7344" o:title=""/>
          </v:shape>
          <o:OLEObject Type="Embed" ProgID="Equation.DSMT4" ShapeID="_x0000_i5101" DrawAspect="Content" ObjectID="_1796844163" r:id="rId7345"/>
        </w:object>
      </w:r>
      <w:r w:rsidRPr="00330A7E">
        <w:rPr>
          <w:rFonts w:ascii="Times New Roman" w:hAnsi="Times New Roman" w:cs="Times New Roman"/>
          <w:sz w:val="24"/>
          <w:szCs w:val="24"/>
        </w:rPr>
        <w:t xml:space="preserve"> với khoảng cách là </w:t>
      </w:r>
      <w:r w:rsidRPr="00330A7E">
        <w:rPr>
          <w:rFonts w:ascii="Times New Roman" w:hAnsi="Times New Roman" w:cs="Times New Roman"/>
          <w:position w:val="-6"/>
          <w:sz w:val="24"/>
          <w:szCs w:val="24"/>
        </w:rPr>
        <w:object w:dxaOrig="615" w:dyaOrig="285" w14:anchorId="49445D04">
          <v:shape id="_x0000_i5102" type="#_x0000_t75" style="width:30.75pt;height:14.25pt" o:ole="">
            <v:imagedata r:id="rId7346" o:title=""/>
          </v:shape>
          <o:OLEObject Type="Embed" ProgID="Equation.DSMT4" ShapeID="_x0000_i5102" DrawAspect="Content" ObjectID="_1796844164" r:id="rId7347"/>
        </w:object>
      </w:r>
      <w:r w:rsidRPr="00330A7E">
        <w:rPr>
          <w:rFonts w:ascii="Times New Roman" w:hAnsi="Times New Roman" w:cs="Times New Roman"/>
          <w:sz w:val="24"/>
          <w:szCs w:val="24"/>
        </w:rPr>
        <w:t xml:space="preserve">. Tổng chi phí lắp đặt cho 1 km dây điện trên biển là 50 triệu đồng, còn trên đất liền là 30 triệu đồng. Biết rằng có vị trí điểm </w:t>
      </w:r>
      <w:r w:rsidRPr="00330A7E">
        <w:rPr>
          <w:rFonts w:ascii="Times New Roman" w:hAnsi="Times New Roman" w:cs="Times New Roman"/>
          <w:position w:val="-4"/>
          <w:sz w:val="24"/>
          <w:szCs w:val="24"/>
        </w:rPr>
        <w:object w:dxaOrig="315" w:dyaOrig="255" w14:anchorId="5EB14236">
          <v:shape id="_x0000_i5103" type="#_x0000_t75" style="width:15.75pt;height:12.75pt" o:ole="">
            <v:imagedata r:id="rId7348" o:title=""/>
          </v:shape>
          <o:OLEObject Type="Embed" ProgID="Equation.DSMT4" ShapeID="_x0000_i5103" DrawAspect="Content" ObjectID="_1796844165" r:id="rId7349"/>
        </w:object>
      </w:r>
      <w:r w:rsidRPr="00330A7E">
        <w:rPr>
          <w:rFonts w:ascii="Times New Roman" w:hAnsi="Times New Roman" w:cs="Times New Roman"/>
          <w:sz w:val="24"/>
          <w:szCs w:val="24"/>
        </w:rPr>
        <w:t xml:space="preserve"> trên đoạn AB (điểm nối dây tử đất liền ra đảo) để tổng chi phí lắp đặt là nhỏ nhất, tính độ dài BM ( đơn vị kilômét).</w:t>
      </w:r>
    </w:p>
    <w:p w14:paraId="6280470E" w14:textId="77777777" w:rsidR="00ED397D" w:rsidRPr="00330A7E" w:rsidRDefault="00ED397D" w:rsidP="00330A7E">
      <w:pPr>
        <w:spacing w:before="240"/>
        <w:ind w:left="992"/>
        <w:jc w:val="center"/>
        <w:rPr>
          <w:rFonts w:ascii="Times New Roman" w:hAnsi="Times New Roman" w:cs="Times New Roman"/>
          <w:b/>
          <w:color w:val="0000FF"/>
          <w:sz w:val="24"/>
          <w:szCs w:val="24"/>
          <w:lang w:val="it-IT"/>
        </w:rPr>
      </w:pPr>
      <w:r w:rsidRPr="00330A7E">
        <w:rPr>
          <w:rFonts w:ascii="Times New Roman" w:hAnsi="Times New Roman" w:cs="Times New Roman"/>
          <w:noProof/>
          <w:sz w:val="24"/>
          <w:szCs w:val="24"/>
          <w:lang w:eastAsia="en-US"/>
        </w:rPr>
        <w:drawing>
          <wp:inline distT="0" distB="0" distL="0" distR="0" wp14:anchorId="596E21FA" wp14:editId="711A5BBE">
            <wp:extent cx="2266950" cy="1276350"/>
            <wp:effectExtent l="0" t="0" r="0" b="0"/>
            <wp:docPr id="30210186" name="Picture 4" descr="A blue line with a red do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10186" name="Picture 4" descr="A blue line with a red dot  Description automatically generated"/>
                    <pic:cNvPicPr>
                      <a:picLocks noChangeAspect="1" noChangeArrowheads="1"/>
                    </pic:cNvPicPr>
                  </pic:nvPicPr>
                  <pic:blipFill>
                    <a:blip r:embed="rId7350">
                      <a:extLst>
                        <a:ext uri="{28A0092B-C50C-407E-A947-70E740481C1C}">
                          <a14:useLocalDpi xmlns:a14="http://schemas.microsoft.com/office/drawing/2010/main" val="0"/>
                        </a:ext>
                      </a:extLst>
                    </a:blip>
                    <a:srcRect/>
                    <a:stretch>
                      <a:fillRect/>
                    </a:stretch>
                  </pic:blipFill>
                  <pic:spPr bwMode="auto">
                    <a:xfrm>
                      <a:off x="0" y="0"/>
                      <a:ext cx="2266950" cy="1276350"/>
                    </a:xfrm>
                    <a:prstGeom prst="rect">
                      <a:avLst/>
                    </a:prstGeom>
                    <a:noFill/>
                    <a:ln>
                      <a:noFill/>
                    </a:ln>
                  </pic:spPr>
                </pic:pic>
              </a:graphicData>
            </a:graphic>
          </wp:inline>
        </w:drawing>
      </w:r>
    </w:p>
    <w:p w14:paraId="6E32CDBB" w14:textId="77777777" w:rsidR="00ED397D" w:rsidRPr="00330A7E" w:rsidRDefault="00ED397D" w:rsidP="00330A7E">
      <w:pPr>
        <w:spacing w:before="120" w:after="0"/>
        <w:ind w:left="992" w:hanging="992"/>
        <w:jc w:val="both"/>
        <w:rPr>
          <w:rFonts w:ascii="Times New Roman" w:eastAsia="Georgia" w:hAnsi="Times New Roman" w:cs="Times New Roman"/>
          <w:sz w:val="24"/>
          <w:szCs w:val="24"/>
        </w:rPr>
      </w:pPr>
      <w:r w:rsidRPr="00330A7E">
        <w:rPr>
          <w:rFonts w:ascii="Times New Roman" w:eastAsia="Georgia" w:hAnsi="Times New Roman" w:cs="Times New Roman"/>
          <w:b/>
          <w:color w:val="0000FF"/>
          <w:sz w:val="24"/>
          <w:szCs w:val="24"/>
        </w:rPr>
        <w:t xml:space="preserve">Câu 6: </w:t>
      </w:r>
      <w:r w:rsidRPr="00330A7E">
        <w:rPr>
          <w:rFonts w:ascii="Times New Roman" w:eastAsia="Georgia" w:hAnsi="Times New Roman" w:cs="Times New Roman"/>
          <w:sz w:val="24"/>
          <w:szCs w:val="24"/>
        </w:rPr>
        <w:t xml:space="preserve">Có một cốc thủy tinh hình trụ, bán kính trong lòng đáy cốc là 6 cm, chiều cao trong lòng cốc là 10 cm đang đựng một lượng nước. Tính thể tích ( đơn vị </w:t>
      </w:r>
      <w:r w:rsidRPr="00330A7E">
        <w:rPr>
          <w:rFonts w:ascii="Times New Roman" w:hAnsi="Times New Roman" w:cs="Times New Roman"/>
          <w:position w:val="-6"/>
          <w:sz w:val="24"/>
          <w:szCs w:val="24"/>
        </w:rPr>
        <w:object w:dxaOrig="420" w:dyaOrig="320" w14:anchorId="5145F0B3">
          <v:shape id="_x0000_i5104" type="#_x0000_t75" style="width:21pt;height:15.75pt" o:ole="">
            <v:imagedata r:id="rId7351" o:title=""/>
          </v:shape>
          <o:OLEObject Type="Embed" ProgID="Equation.DSMT4" ShapeID="_x0000_i5104" DrawAspect="Content" ObjectID="_1796844166" r:id="rId7352"/>
        </w:object>
      </w:r>
      <w:r w:rsidRPr="00330A7E">
        <w:rPr>
          <w:rFonts w:ascii="Times New Roman" w:eastAsia="Georgia" w:hAnsi="Times New Roman" w:cs="Times New Roman"/>
          <w:sz w:val="24"/>
          <w:szCs w:val="24"/>
        </w:rPr>
        <w:t>) lượng nước trong cốc, biết khi nghiêng cốc nước vừa lúc khi nước chạm miệng cốc thì ở đáy mực nước trùng với đường kính đáy.</w:t>
      </w:r>
    </w:p>
    <w:p w14:paraId="2E0B837C" w14:textId="77777777" w:rsidR="00ED397D" w:rsidRPr="00330A7E" w:rsidRDefault="00ED397D" w:rsidP="00330A7E">
      <w:pPr>
        <w:widowControl w:val="0"/>
        <w:ind w:left="992" w:hanging="992"/>
        <w:jc w:val="center"/>
        <w:rPr>
          <w:rFonts w:ascii="Times New Roman" w:eastAsia="Calibri" w:hAnsi="Times New Roman" w:cs="Times New Roman"/>
          <w:sz w:val="24"/>
          <w:szCs w:val="24"/>
        </w:rPr>
      </w:pPr>
      <w:r w:rsidRPr="00330A7E">
        <w:rPr>
          <w:rFonts w:ascii="Times New Roman" w:eastAsia="Calibri" w:hAnsi="Times New Roman" w:cs="Times New Roman"/>
          <w:noProof/>
          <w:sz w:val="24"/>
          <w:szCs w:val="24"/>
          <w:lang w:eastAsia="en-US"/>
        </w:rPr>
        <w:drawing>
          <wp:inline distT="0" distB="0" distL="0" distR="0" wp14:anchorId="1B3E85C1" wp14:editId="489E0F29">
            <wp:extent cx="2727960" cy="1567995"/>
            <wp:effectExtent l="0" t="0" r="0" b="0"/>
            <wp:docPr id="1453070296" name="Picture 1453070296" descr="A close-up of a glas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glass  Description automatically generated"/>
                    <pic:cNvPicPr/>
                  </pic:nvPicPr>
                  <pic:blipFill>
                    <a:blip r:embed="rId7353">
                      <a:extLst>
                        <a:ext uri="{28A0092B-C50C-407E-A947-70E740481C1C}">
                          <a14:useLocalDpi xmlns:a14="http://schemas.microsoft.com/office/drawing/2010/main" val="0"/>
                        </a:ext>
                      </a:extLst>
                    </a:blip>
                    <a:stretch>
                      <a:fillRect/>
                    </a:stretch>
                  </pic:blipFill>
                  <pic:spPr>
                    <a:xfrm>
                      <a:off x="0" y="0"/>
                      <a:ext cx="2768065" cy="1591047"/>
                    </a:xfrm>
                    <a:prstGeom prst="rect">
                      <a:avLst/>
                    </a:prstGeom>
                  </pic:spPr>
                </pic:pic>
              </a:graphicData>
            </a:graphic>
          </wp:inline>
        </w:drawing>
      </w:r>
    </w:p>
    <w:p w14:paraId="0ABFEBF7" w14:textId="77777777" w:rsidR="00ED397D" w:rsidRPr="00330A7E" w:rsidRDefault="00ED397D" w:rsidP="00330A7E">
      <w:pPr>
        <w:pBdr>
          <w:top w:val="nil"/>
          <w:left w:val="nil"/>
          <w:bottom w:val="nil"/>
          <w:right w:val="nil"/>
          <w:between w:val="nil"/>
        </w:pBdr>
        <w:spacing w:before="120"/>
        <w:ind w:left="992"/>
        <w:rPr>
          <w:rFonts w:ascii="Times New Roman" w:eastAsia="Times New Roman" w:hAnsi="Times New Roman" w:cs="Times New Roman"/>
          <w:b/>
          <w:color w:val="0000FF"/>
          <w:sz w:val="24"/>
          <w:szCs w:val="24"/>
        </w:rPr>
      </w:pPr>
    </w:p>
    <w:p w14:paraId="7FCC13E1" w14:textId="77777777" w:rsidR="00ED397D" w:rsidRPr="00330A7E" w:rsidRDefault="00ED397D" w:rsidP="00330A7E">
      <w:pPr>
        <w:spacing w:before="240"/>
        <w:ind w:left="992"/>
        <w:jc w:val="center"/>
        <w:rPr>
          <w:rFonts w:ascii="Times New Roman" w:hAnsi="Times New Roman" w:cs="Times New Roman"/>
          <w:b/>
          <w:color w:val="0000FF"/>
          <w:sz w:val="24"/>
          <w:szCs w:val="24"/>
          <w:lang w:val="it-IT"/>
        </w:rPr>
      </w:pPr>
      <w:r w:rsidRPr="00330A7E">
        <w:rPr>
          <w:rFonts w:ascii="Times New Roman" w:hAnsi="Times New Roman" w:cs="Times New Roman"/>
          <w:b/>
          <w:color w:val="0000FF"/>
          <w:sz w:val="24"/>
          <w:szCs w:val="24"/>
          <w:lang w:val="it-IT"/>
        </w:rPr>
        <w:t>ĐÁP ÁN ĐỀ MẪU</w:t>
      </w:r>
    </w:p>
    <w:p w14:paraId="5323A4EF" w14:textId="77777777" w:rsidR="00ED397D" w:rsidRPr="00330A7E" w:rsidRDefault="00ED397D" w:rsidP="00330A7E">
      <w:pPr>
        <w:spacing w:before="120" w:after="0"/>
        <w:ind w:left="992"/>
        <w:rPr>
          <w:rFonts w:ascii="Times New Roman" w:hAnsi="Times New Roman" w:cs="Times New Roman"/>
          <w:sz w:val="24"/>
          <w:szCs w:val="24"/>
        </w:rPr>
      </w:pPr>
      <w:r w:rsidRPr="00330A7E">
        <w:rPr>
          <w:rFonts w:ascii="Times New Roman" w:hAnsi="Times New Roman" w:cs="Times New Roman"/>
          <w:b/>
          <w:sz w:val="24"/>
          <w:szCs w:val="24"/>
        </w:rPr>
        <w:t>PHẦN I</w:t>
      </w:r>
    </w:p>
    <w:p w14:paraId="197B4AF4"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(Mỗi câu trả lời đúng thí sinh được </w:t>
      </w:r>
      <w:r w:rsidRPr="00330A7E">
        <w:rPr>
          <w:rFonts w:ascii="Times New Roman" w:hAnsi="Times New Roman" w:cs="Times New Roman"/>
          <w:position w:val="-8"/>
          <w:sz w:val="24"/>
          <w:szCs w:val="24"/>
        </w:rPr>
        <w:object w:dxaOrig="520" w:dyaOrig="300" w14:anchorId="032FF021">
          <v:shape id="_x0000_i5105" type="#_x0000_t75" style="width:26.25pt;height:15pt" o:ole="">
            <v:imagedata r:id="rId1000" o:title=""/>
          </v:shape>
          <o:OLEObject Type="Embed" ProgID="Equation.DSMT4" ShapeID="_x0000_i5105" DrawAspect="Content" ObjectID="_1796844167" r:id="rId7354"/>
        </w:object>
      </w:r>
      <w:r w:rsidRPr="00330A7E">
        <w:rPr>
          <w:rFonts w:ascii="Times New Roman" w:hAnsi="Times New Roman" w:cs="Times New Roman"/>
          <w:sz w:val="24"/>
          <w:szCs w:val="24"/>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ED397D" w:rsidRPr="00330A7E" w14:paraId="37B4B9CF" w14:textId="77777777" w:rsidTr="00330A7E">
        <w:trPr>
          <w:trHeight w:val="360"/>
          <w:jc w:val="center"/>
        </w:trPr>
        <w:tc>
          <w:tcPr>
            <w:tcW w:w="737" w:type="dxa"/>
          </w:tcPr>
          <w:p w14:paraId="29F73C39"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Câu</w:t>
            </w:r>
          </w:p>
        </w:tc>
        <w:tc>
          <w:tcPr>
            <w:tcW w:w="518" w:type="dxa"/>
          </w:tcPr>
          <w:p w14:paraId="0CCE186C"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w:t>
            </w:r>
          </w:p>
        </w:tc>
        <w:tc>
          <w:tcPr>
            <w:tcW w:w="518" w:type="dxa"/>
          </w:tcPr>
          <w:p w14:paraId="598BA62C"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2</w:t>
            </w:r>
          </w:p>
        </w:tc>
        <w:tc>
          <w:tcPr>
            <w:tcW w:w="518" w:type="dxa"/>
          </w:tcPr>
          <w:p w14:paraId="5D72D600"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3</w:t>
            </w:r>
          </w:p>
        </w:tc>
        <w:tc>
          <w:tcPr>
            <w:tcW w:w="518" w:type="dxa"/>
          </w:tcPr>
          <w:p w14:paraId="1988AD0C"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4</w:t>
            </w:r>
          </w:p>
        </w:tc>
        <w:tc>
          <w:tcPr>
            <w:tcW w:w="518" w:type="dxa"/>
          </w:tcPr>
          <w:p w14:paraId="2B63602E"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5</w:t>
            </w:r>
          </w:p>
        </w:tc>
        <w:tc>
          <w:tcPr>
            <w:tcW w:w="518" w:type="dxa"/>
          </w:tcPr>
          <w:p w14:paraId="1E6D8EBE"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6</w:t>
            </w:r>
          </w:p>
        </w:tc>
        <w:tc>
          <w:tcPr>
            <w:tcW w:w="518" w:type="dxa"/>
          </w:tcPr>
          <w:p w14:paraId="6C09D42E"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7</w:t>
            </w:r>
          </w:p>
        </w:tc>
        <w:tc>
          <w:tcPr>
            <w:tcW w:w="518" w:type="dxa"/>
          </w:tcPr>
          <w:p w14:paraId="501DDBA6"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8</w:t>
            </w:r>
          </w:p>
        </w:tc>
        <w:tc>
          <w:tcPr>
            <w:tcW w:w="518" w:type="dxa"/>
          </w:tcPr>
          <w:p w14:paraId="248061B9"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9</w:t>
            </w:r>
          </w:p>
        </w:tc>
        <w:tc>
          <w:tcPr>
            <w:tcW w:w="518" w:type="dxa"/>
          </w:tcPr>
          <w:p w14:paraId="6C31B7B1"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10</w:t>
            </w:r>
          </w:p>
        </w:tc>
        <w:tc>
          <w:tcPr>
            <w:tcW w:w="518" w:type="dxa"/>
          </w:tcPr>
          <w:p w14:paraId="4A60F810"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11</w:t>
            </w:r>
          </w:p>
        </w:tc>
        <w:tc>
          <w:tcPr>
            <w:tcW w:w="518" w:type="dxa"/>
          </w:tcPr>
          <w:p w14:paraId="051953E9"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12</w:t>
            </w:r>
          </w:p>
        </w:tc>
      </w:tr>
      <w:tr w:rsidR="00ED397D" w:rsidRPr="00330A7E" w14:paraId="4EFD7CD8" w14:textId="77777777" w:rsidTr="00330A7E">
        <w:trPr>
          <w:trHeight w:val="360"/>
          <w:jc w:val="center"/>
        </w:trPr>
        <w:tc>
          <w:tcPr>
            <w:tcW w:w="737" w:type="dxa"/>
          </w:tcPr>
          <w:p w14:paraId="2B48FB77"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Chọn</w:t>
            </w:r>
          </w:p>
        </w:tc>
        <w:tc>
          <w:tcPr>
            <w:tcW w:w="518" w:type="dxa"/>
          </w:tcPr>
          <w:p w14:paraId="29E3BFBA"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213EFE97"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08B9AD4B"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5639BFD5"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008120F4"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74D9EA8F"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67085973"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465C6C90"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62BDBDB5"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2423AA16"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0740E5F6"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5FC2CB48"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r>
    </w:tbl>
    <w:p w14:paraId="6DAB55B0" w14:textId="77777777" w:rsidR="00ED397D" w:rsidRPr="00330A7E" w:rsidRDefault="00ED397D" w:rsidP="00330A7E">
      <w:pPr>
        <w:spacing w:before="120" w:after="0"/>
        <w:ind w:left="992"/>
        <w:jc w:val="both"/>
        <w:rPr>
          <w:rFonts w:ascii="Times New Roman" w:hAnsi="Times New Roman" w:cs="Times New Roman"/>
          <w:sz w:val="24"/>
          <w:szCs w:val="24"/>
        </w:rPr>
      </w:pPr>
      <w:r w:rsidRPr="00330A7E">
        <w:rPr>
          <w:rFonts w:ascii="Times New Roman" w:hAnsi="Times New Roman" w:cs="Times New Roman"/>
          <w:b/>
          <w:sz w:val="24"/>
          <w:szCs w:val="24"/>
        </w:rPr>
        <w:t>PHẦN II</w:t>
      </w:r>
    </w:p>
    <w:p w14:paraId="61033E5E"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Điểm tối đa của 01 câu hỏi là 1 điểm.</w:t>
      </w:r>
    </w:p>
    <w:p w14:paraId="547C78AF"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01 ý trong 1 câu hỏi được </w:t>
      </w:r>
      <w:r w:rsidRPr="00330A7E">
        <w:rPr>
          <w:rFonts w:ascii="Times New Roman" w:hAnsi="Times New Roman" w:cs="Times New Roman"/>
          <w:position w:val="-8"/>
          <w:sz w:val="24"/>
          <w:szCs w:val="24"/>
        </w:rPr>
        <w:object w:dxaOrig="380" w:dyaOrig="300" w14:anchorId="611BC115">
          <v:shape id="_x0000_i5106" type="#_x0000_t75" style="width:18.75pt;height:15pt" o:ole="">
            <v:imagedata r:id="rId1002" o:title=""/>
          </v:shape>
          <o:OLEObject Type="Embed" ProgID="Equation.DSMT4" ShapeID="_x0000_i5106" DrawAspect="Content" ObjectID="_1796844168" r:id="rId7355"/>
        </w:object>
      </w:r>
      <w:r w:rsidRPr="00330A7E">
        <w:rPr>
          <w:rFonts w:ascii="Times New Roman" w:hAnsi="Times New Roman" w:cs="Times New Roman"/>
          <w:sz w:val="24"/>
          <w:szCs w:val="24"/>
        </w:rPr>
        <w:t xml:space="preserve"> điểm.</w:t>
      </w:r>
    </w:p>
    <w:p w14:paraId="462EB7ED"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02 ý trong 1 câu hỏi được </w:t>
      </w:r>
      <w:r w:rsidRPr="00330A7E">
        <w:rPr>
          <w:rFonts w:ascii="Times New Roman" w:hAnsi="Times New Roman" w:cs="Times New Roman"/>
          <w:position w:val="-8"/>
          <w:sz w:val="24"/>
          <w:szCs w:val="24"/>
        </w:rPr>
        <w:object w:dxaOrig="520" w:dyaOrig="300" w14:anchorId="00CB2B16">
          <v:shape id="_x0000_i5107" type="#_x0000_t75" style="width:26.25pt;height:15pt" o:ole="">
            <v:imagedata r:id="rId1000" o:title=""/>
          </v:shape>
          <o:OLEObject Type="Embed" ProgID="Equation.DSMT4" ShapeID="_x0000_i5107" DrawAspect="Content" ObjectID="_1796844169" r:id="rId7356"/>
        </w:object>
      </w:r>
      <w:r w:rsidRPr="00330A7E">
        <w:rPr>
          <w:rFonts w:ascii="Times New Roman" w:hAnsi="Times New Roman" w:cs="Times New Roman"/>
          <w:sz w:val="24"/>
          <w:szCs w:val="24"/>
        </w:rPr>
        <w:t xml:space="preserve"> điểm.</w:t>
      </w:r>
    </w:p>
    <w:p w14:paraId="0952DD96"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03 ý trong 1 câu hỏi được </w:t>
      </w:r>
      <w:r w:rsidRPr="00330A7E">
        <w:rPr>
          <w:rFonts w:ascii="Times New Roman" w:hAnsi="Times New Roman" w:cs="Times New Roman"/>
          <w:position w:val="-8"/>
          <w:sz w:val="24"/>
          <w:szCs w:val="24"/>
        </w:rPr>
        <w:object w:dxaOrig="520" w:dyaOrig="300" w14:anchorId="0D40970E">
          <v:shape id="_x0000_i5108" type="#_x0000_t75" style="width:26.25pt;height:15pt" o:ole="">
            <v:imagedata r:id="rId1005" o:title=""/>
          </v:shape>
          <o:OLEObject Type="Embed" ProgID="Equation.DSMT4" ShapeID="_x0000_i5108" DrawAspect="Content" ObjectID="_1796844170" r:id="rId7357"/>
        </w:object>
      </w:r>
      <w:r w:rsidRPr="00330A7E">
        <w:rPr>
          <w:rFonts w:ascii="Times New Roman" w:hAnsi="Times New Roman" w:cs="Times New Roman"/>
          <w:sz w:val="24"/>
          <w:szCs w:val="24"/>
        </w:rPr>
        <w:t xml:space="preserve"> điểm.</w:t>
      </w:r>
    </w:p>
    <w:p w14:paraId="4B0B78D7"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Thí sinh lựa chọn chính xác cả 04 ý trong 1 câu hỏi được 1 điểm.</w:t>
      </w:r>
    </w:p>
    <w:p w14:paraId="1227B689" w14:textId="77777777" w:rsidR="00ED397D" w:rsidRPr="00330A7E" w:rsidRDefault="00ED397D" w:rsidP="00330A7E">
      <w:pPr>
        <w:spacing w:after="0"/>
        <w:ind w:left="992"/>
        <w:jc w:val="both"/>
        <w:rPr>
          <w:rFonts w:ascii="Times New Roman" w:hAnsi="Times New Roman" w:cs="Times New Roman"/>
          <w:sz w:val="24"/>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5"/>
        <w:gridCol w:w="915"/>
        <w:gridCol w:w="932"/>
        <w:gridCol w:w="932"/>
      </w:tblGrid>
      <w:tr w:rsidR="00ED397D" w:rsidRPr="00330A7E" w14:paraId="4479EA53" w14:textId="77777777" w:rsidTr="00330A7E">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189264DD" w14:textId="77777777" w:rsidR="00ED397D" w:rsidRPr="00330A7E" w:rsidRDefault="00ED397D" w:rsidP="00330A7E">
            <w:pPr>
              <w:spacing w:after="0"/>
              <w:ind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1: </w:t>
            </w:r>
          </w:p>
        </w:tc>
        <w:tc>
          <w:tcPr>
            <w:tcW w:w="0" w:type="auto"/>
            <w:tcBorders>
              <w:top w:val="single" w:sz="8" w:space="0" w:color="000000"/>
              <w:bottom w:val="single" w:sz="8" w:space="0" w:color="000000"/>
              <w:right w:val="single" w:sz="8" w:space="0" w:color="000000"/>
            </w:tcBorders>
            <w:vAlign w:val="center"/>
          </w:tcPr>
          <w:p w14:paraId="43342383" w14:textId="77777777" w:rsidR="00ED397D" w:rsidRPr="00330A7E" w:rsidRDefault="00ED397D" w:rsidP="00330A7E">
            <w:pPr>
              <w:spacing w:after="0"/>
              <w:ind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2: </w:t>
            </w:r>
          </w:p>
        </w:tc>
        <w:tc>
          <w:tcPr>
            <w:tcW w:w="0" w:type="auto"/>
            <w:tcBorders>
              <w:top w:val="single" w:sz="8" w:space="0" w:color="000000"/>
              <w:bottom w:val="single" w:sz="8" w:space="0" w:color="000000"/>
              <w:right w:val="single" w:sz="8" w:space="0" w:color="000000"/>
            </w:tcBorders>
            <w:vAlign w:val="center"/>
          </w:tcPr>
          <w:p w14:paraId="42433F64" w14:textId="77777777" w:rsidR="00ED397D" w:rsidRPr="00330A7E" w:rsidRDefault="00ED397D" w:rsidP="00330A7E">
            <w:pPr>
              <w:spacing w:after="0"/>
              <w:ind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3: </w:t>
            </w:r>
          </w:p>
        </w:tc>
        <w:tc>
          <w:tcPr>
            <w:tcW w:w="0" w:type="auto"/>
            <w:tcBorders>
              <w:top w:val="single" w:sz="8" w:space="0" w:color="000000"/>
              <w:bottom w:val="single" w:sz="8" w:space="0" w:color="000000"/>
              <w:right w:val="single" w:sz="8" w:space="0" w:color="000000"/>
            </w:tcBorders>
            <w:vAlign w:val="center"/>
          </w:tcPr>
          <w:p w14:paraId="28E3C143" w14:textId="77777777" w:rsidR="00ED397D" w:rsidRPr="00330A7E" w:rsidRDefault="00ED397D" w:rsidP="00330A7E">
            <w:pPr>
              <w:spacing w:after="0"/>
              <w:ind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4: </w:t>
            </w:r>
          </w:p>
        </w:tc>
      </w:tr>
      <w:tr w:rsidR="00ED397D" w:rsidRPr="00330A7E" w14:paraId="149B1E21" w14:textId="77777777" w:rsidTr="00330A7E">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14:paraId="141F5AD5"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11EC4758"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3079A3A8"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45882FB5"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S</w:t>
            </w:r>
          </w:p>
        </w:tc>
      </w:tr>
      <w:tr w:rsidR="00ED397D" w:rsidRPr="00330A7E" w14:paraId="22EF65D5"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1DDF96A1"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14:paraId="25A272A2"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14:paraId="64148A04"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14:paraId="02FF9B24"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S</w:t>
            </w:r>
          </w:p>
        </w:tc>
      </w:tr>
      <w:tr w:rsidR="00ED397D" w:rsidRPr="00330A7E" w14:paraId="68E346DD"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5522673C"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14:paraId="23DF44E3"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14:paraId="47627502"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14:paraId="272F9E93"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Đ</w:t>
            </w:r>
          </w:p>
        </w:tc>
      </w:tr>
      <w:tr w:rsidR="00ED397D" w:rsidRPr="00330A7E" w14:paraId="203B22E0"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722287D7"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14:paraId="31C2311A"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14:paraId="01E27ECD"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14:paraId="69273578"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Đ</w:t>
            </w:r>
          </w:p>
        </w:tc>
      </w:tr>
    </w:tbl>
    <w:p w14:paraId="17B5B389" w14:textId="77777777" w:rsidR="00ED397D" w:rsidRPr="00330A7E" w:rsidRDefault="00ED397D" w:rsidP="00330A7E">
      <w:pPr>
        <w:spacing w:before="120" w:after="0"/>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PHẦN III. </w:t>
      </w:r>
      <w:r w:rsidRPr="00330A7E">
        <w:rPr>
          <w:rFonts w:ascii="Times New Roman" w:hAnsi="Times New Roman" w:cs="Times New Roman"/>
          <w:sz w:val="24"/>
          <w:szCs w:val="24"/>
        </w:rPr>
        <w:t xml:space="preserve">(Mỗi câu trả lời Đúng thí sinh Được </w:t>
      </w:r>
      <w:r w:rsidRPr="00330A7E">
        <w:rPr>
          <w:rFonts w:ascii="Times New Roman" w:hAnsi="Times New Roman" w:cs="Times New Roman"/>
          <w:position w:val="-8"/>
          <w:sz w:val="24"/>
          <w:szCs w:val="24"/>
        </w:rPr>
        <w:object w:dxaOrig="380" w:dyaOrig="300" w14:anchorId="01EFA013">
          <v:shape id="_x0000_i5109" type="#_x0000_t75" style="width:18.75pt;height:15pt" o:ole="">
            <v:imagedata r:id="rId1007" o:title=""/>
          </v:shape>
          <o:OLEObject Type="Embed" ProgID="Equation.DSMT4" ShapeID="_x0000_i5109" DrawAspect="Content" ObjectID="_1796844171" r:id="rId7358"/>
        </w:object>
      </w:r>
      <w:r w:rsidRPr="00330A7E">
        <w:rPr>
          <w:rFonts w:ascii="Times New Roman" w:hAnsi="Times New Roman" w:cs="Times New Roman"/>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460"/>
        <w:gridCol w:w="640"/>
        <w:gridCol w:w="760"/>
        <w:gridCol w:w="700"/>
        <w:gridCol w:w="760"/>
        <w:gridCol w:w="580"/>
      </w:tblGrid>
      <w:tr w:rsidR="00ED397D" w:rsidRPr="00330A7E" w14:paraId="55CA2FA8" w14:textId="77777777" w:rsidTr="00330A7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30B53F2D"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Câu</w:t>
            </w:r>
          </w:p>
        </w:tc>
        <w:tc>
          <w:tcPr>
            <w:tcW w:w="0" w:type="auto"/>
            <w:tcBorders>
              <w:top w:val="single" w:sz="8" w:space="0" w:color="000000"/>
              <w:bottom w:val="single" w:sz="8" w:space="0" w:color="000000"/>
              <w:right w:val="single" w:sz="8" w:space="0" w:color="000000"/>
            </w:tcBorders>
            <w:vAlign w:val="center"/>
          </w:tcPr>
          <w:p w14:paraId="344561DD"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w:t>
            </w:r>
          </w:p>
        </w:tc>
        <w:tc>
          <w:tcPr>
            <w:tcW w:w="0" w:type="auto"/>
            <w:tcBorders>
              <w:top w:val="single" w:sz="8" w:space="0" w:color="000000"/>
              <w:bottom w:val="single" w:sz="8" w:space="0" w:color="000000"/>
              <w:right w:val="single" w:sz="8" w:space="0" w:color="000000"/>
            </w:tcBorders>
            <w:vAlign w:val="center"/>
          </w:tcPr>
          <w:p w14:paraId="64C81DD2"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2</w:t>
            </w:r>
          </w:p>
        </w:tc>
        <w:tc>
          <w:tcPr>
            <w:tcW w:w="0" w:type="auto"/>
            <w:tcBorders>
              <w:top w:val="single" w:sz="8" w:space="0" w:color="000000"/>
              <w:bottom w:val="single" w:sz="8" w:space="0" w:color="000000"/>
              <w:right w:val="single" w:sz="8" w:space="0" w:color="000000"/>
            </w:tcBorders>
            <w:vAlign w:val="center"/>
          </w:tcPr>
          <w:p w14:paraId="6C2CE684"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3</w:t>
            </w:r>
          </w:p>
        </w:tc>
        <w:tc>
          <w:tcPr>
            <w:tcW w:w="0" w:type="auto"/>
            <w:tcBorders>
              <w:top w:val="single" w:sz="8" w:space="0" w:color="000000"/>
              <w:bottom w:val="single" w:sz="8" w:space="0" w:color="000000"/>
              <w:right w:val="single" w:sz="8" w:space="0" w:color="000000"/>
            </w:tcBorders>
            <w:vAlign w:val="center"/>
          </w:tcPr>
          <w:p w14:paraId="11943F01"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4</w:t>
            </w:r>
          </w:p>
        </w:tc>
        <w:tc>
          <w:tcPr>
            <w:tcW w:w="0" w:type="auto"/>
            <w:tcBorders>
              <w:top w:val="single" w:sz="8" w:space="0" w:color="000000"/>
              <w:bottom w:val="single" w:sz="8" w:space="0" w:color="000000"/>
              <w:right w:val="single" w:sz="8" w:space="0" w:color="000000"/>
            </w:tcBorders>
            <w:vAlign w:val="center"/>
          </w:tcPr>
          <w:p w14:paraId="7F41D650"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5</w:t>
            </w:r>
          </w:p>
        </w:tc>
        <w:tc>
          <w:tcPr>
            <w:tcW w:w="0" w:type="auto"/>
            <w:tcBorders>
              <w:top w:val="single" w:sz="8" w:space="0" w:color="000000"/>
              <w:bottom w:val="single" w:sz="8" w:space="0" w:color="000000"/>
              <w:right w:val="single" w:sz="8" w:space="0" w:color="000000"/>
            </w:tcBorders>
            <w:vAlign w:val="center"/>
          </w:tcPr>
          <w:p w14:paraId="1BC7A9CF"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6</w:t>
            </w:r>
          </w:p>
        </w:tc>
      </w:tr>
      <w:tr w:rsidR="00ED397D" w:rsidRPr="00330A7E" w14:paraId="62FAA9A2" w14:textId="77777777" w:rsidTr="00330A7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4893287B"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Chọn</w:t>
            </w:r>
          </w:p>
        </w:tc>
        <w:tc>
          <w:tcPr>
            <w:tcW w:w="0" w:type="auto"/>
            <w:tcBorders>
              <w:bottom w:val="single" w:sz="8" w:space="0" w:color="000000"/>
              <w:right w:val="single" w:sz="8" w:space="0" w:color="000000"/>
            </w:tcBorders>
            <w:vAlign w:val="center"/>
          </w:tcPr>
          <w:p w14:paraId="5084D877"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3</w:t>
            </w:r>
          </w:p>
        </w:tc>
        <w:tc>
          <w:tcPr>
            <w:tcW w:w="0" w:type="auto"/>
            <w:tcBorders>
              <w:bottom w:val="single" w:sz="8" w:space="0" w:color="000000"/>
              <w:right w:val="single" w:sz="8" w:space="0" w:color="000000"/>
            </w:tcBorders>
            <w:vAlign w:val="center"/>
          </w:tcPr>
          <w:p w14:paraId="137128A5"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2,5</w:t>
            </w:r>
          </w:p>
        </w:tc>
        <w:tc>
          <w:tcPr>
            <w:tcW w:w="0" w:type="auto"/>
            <w:tcBorders>
              <w:bottom w:val="single" w:sz="8" w:space="0" w:color="000000"/>
              <w:right w:val="single" w:sz="8" w:space="0" w:color="000000"/>
            </w:tcBorders>
            <w:vAlign w:val="center"/>
          </w:tcPr>
          <w:p w14:paraId="77310C7E"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6,54</w:t>
            </w:r>
          </w:p>
        </w:tc>
        <w:tc>
          <w:tcPr>
            <w:tcW w:w="0" w:type="auto"/>
            <w:tcBorders>
              <w:bottom w:val="single" w:sz="8" w:space="0" w:color="000000"/>
              <w:right w:val="single" w:sz="8" w:space="0" w:color="000000"/>
            </w:tcBorders>
            <w:vAlign w:val="center"/>
          </w:tcPr>
          <w:p w14:paraId="2FB933B6"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240</w:t>
            </w:r>
          </w:p>
        </w:tc>
        <w:tc>
          <w:tcPr>
            <w:tcW w:w="0" w:type="auto"/>
            <w:tcBorders>
              <w:bottom w:val="single" w:sz="8" w:space="0" w:color="000000"/>
              <w:right w:val="single" w:sz="8" w:space="0" w:color="000000"/>
            </w:tcBorders>
            <w:vAlign w:val="center"/>
          </w:tcPr>
          <w:p w14:paraId="6F01A35B"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0,31</w:t>
            </w:r>
          </w:p>
        </w:tc>
        <w:tc>
          <w:tcPr>
            <w:tcW w:w="0" w:type="auto"/>
            <w:tcBorders>
              <w:bottom w:val="single" w:sz="8" w:space="0" w:color="000000"/>
              <w:right w:val="single" w:sz="8" w:space="0" w:color="000000"/>
            </w:tcBorders>
            <w:shd w:val="clear" w:color="auto" w:fill="auto"/>
            <w:vAlign w:val="center"/>
          </w:tcPr>
          <w:p w14:paraId="2CE4DCE3"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13</w:t>
            </w:r>
          </w:p>
        </w:tc>
      </w:tr>
    </w:tbl>
    <w:p w14:paraId="454A9C65" w14:textId="77777777" w:rsidR="00ED397D" w:rsidRPr="00330A7E" w:rsidRDefault="00ED397D" w:rsidP="00330A7E">
      <w:pPr>
        <w:spacing w:before="240"/>
        <w:ind w:left="992" w:firstLine="720"/>
        <w:jc w:val="center"/>
        <w:rPr>
          <w:rFonts w:ascii="Times New Roman" w:hAnsi="Times New Roman" w:cs="Times New Roman"/>
          <w:b/>
          <w:color w:val="0033CC"/>
          <w:sz w:val="24"/>
          <w:szCs w:val="24"/>
        </w:rPr>
      </w:pPr>
      <w:r w:rsidRPr="00330A7E">
        <w:rPr>
          <w:rFonts w:ascii="Times New Roman" w:hAnsi="Times New Roman" w:cs="Times New Roman"/>
          <w:b/>
          <w:color w:val="0033CC"/>
          <w:sz w:val="24"/>
          <w:szCs w:val="24"/>
        </w:rPr>
        <w:t>LỜI GIẢI CHI TIẾT</w:t>
      </w:r>
    </w:p>
    <w:p w14:paraId="5A5EA1C9" w14:textId="77777777" w:rsidR="00ED397D" w:rsidRPr="00330A7E" w:rsidRDefault="00ED397D" w:rsidP="00330A7E">
      <w:pPr>
        <w:spacing w:before="120" w:after="0"/>
        <w:ind w:left="992" w:hanging="992"/>
        <w:jc w:val="both"/>
        <w:rPr>
          <w:rFonts w:ascii="Times New Roman" w:hAnsi="Times New Roman" w:cs="Times New Roman"/>
          <w:b/>
          <w:sz w:val="24"/>
          <w:szCs w:val="24"/>
        </w:rPr>
      </w:pPr>
      <w:r w:rsidRPr="00330A7E">
        <w:rPr>
          <w:rFonts w:ascii="Times New Roman" w:hAnsi="Times New Roman" w:cs="Times New Roman"/>
          <w:b/>
          <w:sz w:val="24"/>
          <w:szCs w:val="24"/>
        </w:rPr>
        <w:t>PHẦN I. Câu trắc nghiệm nhiều phương án lựa chọn</w:t>
      </w:r>
    </w:p>
    <w:p w14:paraId="7B7186B7"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1: </w:t>
      </w:r>
      <w:r w:rsidRPr="00330A7E">
        <w:rPr>
          <w:rFonts w:ascii="Times New Roman" w:hAnsi="Times New Roman" w:cs="Times New Roman"/>
          <w:bCs/>
          <w:color w:val="000000"/>
          <w:sz w:val="24"/>
          <w:szCs w:val="24"/>
        </w:rPr>
        <w:t xml:space="preserve">Cho hàm số </w:t>
      </w:r>
      <w:r w:rsidRPr="00330A7E">
        <w:rPr>
          <w:rFonts w:ascii="Times New Roman" w:hAnsi="Times New Roman" w:cs="Times New Roman"/>
          <w:position w:val="-24"/>
          <w:sz w:val="24"/>
          <w:szCs w:val="24"/>
        </w:rPr>
        <w:object w:dxaOrig="2299" w:dyaOrig="660" w14:anchorId="60DCA96B">
          <v:shape id="_x0000_i5110" type="#_x0000_t75" style="width:117pt;height:33pt" o:ole="">
            <v:imagedata r:id="rId7035" o:title=""/>
          </v:shape>
          <o:OLEObject Type="Embed" ProgID="Equation.DSMT4" ShapeID="_x0000_i5110" DrawAspect="Content" ObjectID="_1796844172" r:id="rId7359"/>
        </w:object>
      </w:r>
      <w:r w:rsidRPr="00330A7E">
        <w:rPr>
          <w:rFonts w:ascii="Times New Roman" w:hAnsi="Times New Roman" w:cs="Times New Roman"/>
          <w:sz w:val="24"/>
          <w:szCs w:val="24"/>
        </w:rPr>
        <w:t>có đồ</w:t>
      </w:r>
    </w:p>
    <w:p w14:paraId="4D4A0D7F" w14:textId="77777777" w:rsidR="00ED397D" w:rsidRPr="00330A7E" w:rsidRDefault="00ED397D" w:rsidP="00330A7E">
      <w:pPr>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thị như </w:t>
      </w:r>
      <w:r w:rsidRPr="00330A7E">
        <w:rPr>
          <w:rFonts w:ascii="Times New Roman" w:eastAsia="Calibri" w:hAnsi="Times New Roman" w:cs="Times New Roman"/>
          <w:i/>
          <w:sz w:val="24"/>
          <w:szCs w:val="24"/>
        </w:rPr>
        <w:t>Hình 1.</w:t>
      </w:r>
      <w:r w:rsidRPr="00330A7E">
        <w:rPr>
          <w:rFonts w:ascii="Times New Roman" w:eastAsia="Calibri" w:hAnsi="Times New Roman" w:cs="Times New Roman"/>
          <w:sz w:val="24"/>
          <w:szCs w:val="24"/>
        </w:rPr>
        <w:t xml:space="preserve"> Phát biểu nào sau đây là đúng?</w:t>
      </w:r>
    </w:p>
    <w:p w14:paraId="2CF49415" w14:textId="77777777" w:rsidR="00ED397D" w:rsidRPr="00330A7E" w:rsidRDefault="00ED397D" w:rsidP="00330A7E">
      <w:pPr>
        <w:spacing w:after="0"/>
        <w:ind w:left="992"/>
        <w:jc w:val="center"/>
        <w:rPr>
          <w:rFonts w:ascii="Times New Roman" w:eastAsia="Calibri" w:hAnsi="Times New Roman" w:cs="Times New Roman"/>
          <w:sz w:val="24"/>
          <w:szCs w:val="24"/>
        </w:rPr>
      </w:pPr>
      <w:r w:rsidRPr="00330A7E">
        <w:rPr>
          <w:rFonts w:ascii="Times New Roman" w:eastAsia="Calibri" w:hAnsi="Times New Roman" w:cs="Times New Roman"/>
          <w:noProof/>
          <w:sz w:val="24"/>
          <w:szCs w:val="24"/>
          <w:lang w:eastAsia="en-US"/>
        </w:rPr>
        <w:drawing>
          <wp:inline distT="0" distB="0" distL="0" distR="0" wp14:anchorId="72B86DC2" wp14:editId="2857B1D3">
            <wp:extent cx="1645920" cy="1866900"/>
            <wp:effectExtent l="19050" t="0" r="0" b="0"/>
            <wp:docPr id="1453070297"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7037"/>
                    <a:srcRect/>
                    <a:stretch>
                      <a:fillRect/>
                    </a:stretch>
                  </pic:blipFill>
                  <pic:spPr bwMode="auto">
                    <a:xfrm>
                      <a:off x="0" y="0"/>
                      <a:ext cx="1645920" cy="1866900"/>
                    </a:xfrm>
                    <a:prstGeom prst="rect">
                      <a:avLst/>
                    </a:prstGeom>
                    <a:noFill/>
                    <a:ln w="9525">
                      <a:noFill/>
                      <a:miter lim="800000"/>
                      <a:headEnd/>
                      <a:tailEnd/>
                    </a:ln>
                  </pic:spPr>
                </pic:pic>
              </a:graphicData>
            </a:graphic>
          </wp:inline>
        </w:drawing>
      </w:r>
    </w:p>
    <w:p w14:paraId="3DE1C664"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bCs/>
          <w:color w:val="0000FF"/>
          <w:sz w:val="24"/>
          <w:szCs w:val="24"/>
        </w:rPr>
        <w:t xml:space="preserve">A. </w:t>
      </w:r>
      <w:r w:rsidRPr="00330A7E">
        <w:rPr>
          <w:rFonts w:ascii="Times New Roman" w:eastAsia="Calibri" w:hAnsi="Times New Roman" w:cs="Times New Roman"/>
          <w:bCs/>
          <w:color w:val="000000"/>
          <w:sz w:val="24"/>
          <w:szCs w:val="24"/>
        </w:rPr>
        <w:t xml:space="preserve">Hàm số </w:t>
      </w:r>
      <w:r w:rsidRPr="00330A7E">
        <w:rPr>
          <w:rFonts w:ascii="Times New Roman" w:eastAsia="Calibri" w:hAnsi="Times New Roman" w:cs="Times New Roman"/>
          <w:position w:val="-10"/>
          <w:sz w:val="24"/>
          <w:szCs w:val="24"/>
        </w:rPr>
        <w:object w:dxaOrig="920" w:dyaOrig="320" w14:anchorId="0C5C4C06">
          <v:shape id="_x0000_i5111" type="#_x0000_t75" style="width:47.25pt;height:15.75pt" o:ole="">
            <v:imagedata r:id="rId7038" o:title=""/>
          </v:shape>
          <o:OLEObject Type="Embed" ProgID="Equation.DSMT4" ShapeID="_x0000_i5111" DrawAspect="Content" ObjectID="_1796844173" r:id="rId7360"/>
        </w:object>
      </w:r>
      <w:r w:rsidRPr="00330A7E">
        <w:rPr>
          <w:rFonts w:ascii="Times New Roman" w:eastAsia="Calibri" w:hAnsi="Times New Roman" w:cs="Times New Roman"/>
          <w:sz w:val="24"/>
          <w:szCs w:val="24"/>
        </w:rPr>
        <w:t xml:space="preserve">nghịch biến trên các khoảng </w:t>
      </w:r>
      <w:r w:rsidRPr="00330A7E">
        <w:rPr>
          <w:rFonts w:ascii="Times New Roman" w:eastAsia="Calibri" w:hAnsi="Times New Roman" w:cs="Times New Roman"/>
          <w:position w:val="-14"/>
          <w:sz w:val="24"/>
          <w:szCs w:val="24"/>
        </w:rPr>
        <w:object w:dxaOrig="720" w:dyaOrig="400" w14:anchorId="4BDD4251">
          <v:shape id="_x0000_i5112" type="#_x0000_t75" style="width:36pt;height:20.25pt" o:ole="">
            <v:imagedata r:id="rId7040" o:title=""/>
          </v:shape>
          <o:OLEObject Type="Embed" ProgID="Equation.DSMT4" ShapeID="_x0000_i5112" DrawAspect="Content" ObjectID="_1796844174" r:id="rId7361"/>
        </w:object>
      </w:r>
      <w:r w:rsidRPr="00330A7E">
        <w:rPr>
          <w:rFonts w:ascii="Times New Roman" w:eastAsia="Calibri" w:hAnsi="Times New Roman" w:cs="Times New Roman"/>
          <w:sz w:val="24"/>
          <w:szCs w:val="24"/>
        </w:rPr>
        <w:t xml:space="preserve">và </w:t>
      </w:r>
      <w:r w:rsidRPr="00330A7E">
        <w:rPr>
          <w:rFonts w:ascii="Times New Roman" w:eastAsia="Calibri" w:hAnsi="Times New Roman" w:cs="Times New Roman"/>
          <w:position w:val="-14"/>
          <w:sz w:val="24"/>
          <w:szCs w:val="24"/>
        </w:rPr>
        <w:object w:dxaOrig="800" w:dyaOrig="400" w14:anchorId="024609DA">
          <v:shape id="_x0000_i5113" type="#_x0000_t75" style="width:39.75pt;height:20.25pt" o:ole="">
            <v:imagedata r:id="rId7042" o:title=""/>
          </v:shape>
          <o:OLEObject Type="Embed" ProgID="Equation.DSMT4" ShapeID="_x0000_i5113" DrawAspect="Content" ObjectID="_1796844175" r:id="rId7362"/>
        </w:object>
      </w:r>
      <w:r w:rsidRPr="00330A7E">
        <w:rPr>
          <w:rFonts w:ascii="Times New Roman" w:eastAsia="Calibri" w:hAnsi="Times New Roman" w:cs="Times New Roman"/>
          <w:sz w:val="24"/>
          <w:szCs w:val="24"/>
        </w:rPr>
        <w:t>.</w:t>
      </w:r>
    </w:p>
    <w:p w14:paraId="1984BF39"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bCs/>
          <w:color w:val="0000FF"/>
          <w:sz w:val="24"/>
          <w:szCs w:val="24"/>
        </w:rPr>
        <w:t xml:space="preserve">B. </w:t>
      </w:r>
      <w:r w:rsidRPr="00330A7E">
        <w:rPr>
          <w:rFonts w:ascii="Times New Roman" w:eastAsia="Calibri" w:hAnsi="Times New Roman" w:cs="Times New Roman"/>
          <w:bCs/>
          <w:color w:val="000000"/>
          <w:sz w:val="24"/>
          <w:szCs w:val="24"/>
        </w:rPr>
        <w:t>Hàm số</w:t>
      </w:r>
      <w:r w:rsidRPr="00330A7E">
        <w:rPr>
          <w:rFonts w:ascii="Times New Roman" w:eastAsia="Calibri" w:hAnsi="Times New Roman" w:cs="Times New Roman"/>
          <w:b/>
          <w:bCs/>
          <w:color w:val="000000"/>
          <w:sz w:val="24"/>
          <w:szCs w:val="24"/>
        </w:rPr>
        <w:t xml:space="preserve"> </w:t>
      </w:r>
      <w:r w:rsidRPr="00330A7E">
        <w:rPr>
          <w:rFonts w:ascii="Times New Roman" w:eastAsia="Calibri" w:hAnsi="Times New Roman" w:cs="Times New Roman"/>
          <w:position w:val="-10"/>
          <w:sz w:val="24"/>
          <w:szCs w:val="24"/>
        </w:rPr>
        <w:object w:dxaOrig="920" w:dyaOrig="320" w14:anchorId="53F49D4D">
          <v:shape id="_x0000_i5114" type="#_x0000_t75" style="width:47.25pt;height:15.75pt" o:ole="">
            <v:imagedata r:id="rId7038" o:title=""/>
          </v:shape>
          <o:OLEObject Type="Embed" ProgID="Equation.DSMT4" ShapeID="_x0000_i5114" DrawAspect="Content" ObjectID="_1796844176" r:id="rId7363"/>
        </w:object>
      </w:r>
      <w:r w:rsidRPr="00330A7E">
        <w:rPr>
          <w:rFonts w:ascii="Times New Roman" w:eastAsia="Calibri" w:hAnsi="Times New Roman" w:cs="Times New Roman"/>
          <w:sz w:val="24"/>
          <w:szCs w:val="24"/>
        </w:rPr>
        <w:t xml:space="preserve">đồng biến trên các khoảng </w:t>
      </w:r>
      <w:r w:rsidRPr="00330A7E">
        <w:rPr>
          <w:rFonts w:ascii="Times New Roman" w:eastAsia="Calibri" w:hAnsi="Times New Roman" w:cs="Times New Roman"/>
          <w:position w:val="-14"/>
          <w:sz w:val="24"/>
          <w:szCs w:val="24"/>
        </w:rPr>
        <w:object w:dxaOrig="720" w:dyaOrig="400" w14:anchorId="6A437A26">
          <v:shape id="_x0000_i5115" type="#_x0000_t75" style="width:36pt;height:20.25pt" o:ole="">
            <v:imagedata r:id="rId7040" o:title=""/>
          </v:shape>
          <o:OLEObject Type="Embed" ProgID="Equation.DSMT4" ShapeID="_x0000_i5115" DrawAspect="Content" ObjectID="_1796844177" r:id="rId7364"/>
        </w:object>
      </w:r>
      <w:r w:rsidRPr="00330A7E">
        <w:rPr>
          <w:rFonts w:ascii="Times New Roman" w:eastAsia="Calibri" w:hAnsi="Times New Roman" w:cs="Times New Roman"/>
          <w:sz w:val="24"/>
          <w:szCs w:val="24"/>
        </w:rPr>
        <w:t xml:space="preserve">và </w:t>
      </w:r>
      <w:r w:rsidRPr="00330A7E">
        <w:rPr>
          <w:rFonts w:ascii="Times New Roman" w:eastAsia="Calibri" w:hAnsi="Times New Roman" w:cs="Times New Roman"/>
          <w:position w:val="-14"/>
          <w:sz w:val="24"/>
          <w:szCs w:val="24"/>
        </w:rPr>
        <w:object w:dxaOrig="800" w:dyaOrig="400" w14:anchorId="39B1F938">
          <v:shape id="_x0000_i5116" type="#_x0000_t75" style="width:39.75pt;height:20.25pt" o:ole="">
            <v:imagedata r:id="rId7042" o:title=""/>
          </v:shape>
          <o:OLEObject Type="Embed" ProgID="Equation.DSMT4" ShapeID="_x0000_i5116" DrawAspect="Content" ObjectID="_1796844178" r:id="rId7365"/>
        </w:object>
      </w:r>
      <w:r w:rsidRPr="00330A7E">
        <w:rPr>
          <w:rFonts w:ascii="Times New Roman" w:eastAsia="Calibri" w:hAnsi="Times New Roman" w:cs="Times New Roman"/>
          <w:sz w:val="24"/>
          <w:szCs w:val="24"/>
        </w:rPr>
        <w:t>.</w:t>
      </w:r>
    </w:p>
    <w:p w14:paraId="14A8BFD5"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position w:val="-14"/>
          <w:sz w:val="24"/>
          <w:szCs w:val="24"/>
        </w:rPr>
      </w:pPr>
      <w:r w:rsidRPr="00330A7E">
        <w:rPr>
          <w:rFonts w:ascii="Times New Roman" w:eastAsia="Calibri" w:hAnsi="Times New Roman" w:cs="Times New Roman"/>
          <w:b/>
          <w:color w:val="0000FF"/>
          <w:sz w:val="24"/>
          <w:szCs w:val="24"/>
        </w:rPr>
        <w:lastRenderedPageBreak/>
        <w:t xml:space="preserve">C. </w:t>
      </w:r>
      <w:r w:rsidRPr="00330A7E">
        <w:rPr>
          <w:rFonts w:ascii="Times New Roman" w:eastAsia="Calibri" w:hAnsi="Times New Roman" w:cs="Times New Roman"/>
          <w:bCs/>
          <w:color w:val="000000"/>
          <w:sz w:val="24"/>
          <w:szCs w:val="24"/>
        </w:rPr>
        <w:t xml:space="preserve">Hàm số </w:t>
      </w:r>
      <w:r w:rsidRPr="00330A7E">
        <w:rPr>
          <w:rFonts w:ascii="Times New Roman" w:eastAsia="Calibri" w:hAnsi="Times New Roman" w:cs="Times New Roman"/>
          <w:position w:val="-10"/>
          <w:sz w:val="24"/>
          <w:szCs w:val="24"/>
        </w:rPr>
        <w:object w:dxaOrig="920" w:dyaOrig="320" w14:anchorId="7BB2A505">
          <v:shape id="_x0000_i5117" type="#_x0000_t75" style="width:47.25pt;height:15.75pt" o:ole="">
            <v:imagedata r:id="rId7038" o:title=""/>
          </v:shape>
          <o:OLEObject Type="Embed" ProgID="Equation.DSMT4" ShapeID="_x0000_i5117" DrawAspect="Content" ObjectID="_1796844179" r:id="rId7366"/>
        </w:object>
      </w:r>
      <w:r w:rsidRPr="00330A7E">
        <w:rPr>
          <w:rFonts w:ascii="Times New Roman" w:eastAsia="Calibri" w:hAnsi="Times New Roman" w:cs="Times New Roman"/>
          <w:sz w:val="24"/>
          <w:szCs w:val="24"/>
        </w:rPr>
        <w:t xml:space="preserve">đồng biến trên khoảng </w:t>
      </w:r>
      <w:r w:rsidRPr="00330A7E">
        <w:rPr>
          <w:rFonts w:ascii="Times New Roman" w:eastAsia="Calibri" w:hAnsi="Times New Roman" w:cs="Times New Roman"/>
          <w:position w:val="-14"/>
          <w:sz w:val="24"/>
          <w:szCs w:val="24"/>
        </w:rPr>
        <w:object w:dxaOrig="720" w:dyaOrig="400" w14:anchorId="0F719C31">
          <v:shape id="_x0000_i5118" type="#_x0000_t75" style="width:36pt;height:20.25pt" o:ole="">
            <v:imagedata r:id="rId7040" o:title=""/>
          </v:shape>
          <o:OLEObject Type="Embed" ProgID="Equation.DSMT4" ShapeID="_x0000_i5118" DrawAspect="Content" ObjectID="_1796844180" r:id="rId7367"/>
        </w:object>
      </w:r>
      <w:r w:rsidRPr="00330A7E">
        <w:rPr>
          <w:rFonts w:ascii="Times New Roman" w:eastAsia="Calibri" w:hAnsi="Times New Roman" w:cs="Times New Roman"/>
          <w:b/>
          <w:sz w:val="24"/>
          <w:szCs w:val="24"/>
        </w:rPr>
        <w:t xml:space="preserve"> </w:t>
      </w:r>
      <w:r w:rsidRPr="00330A7E">
        <w:rPr>
          <w:rFonts w:ascii="Times New Roman" w:eastAsia="Calibri" w:hAnsi="Times New Roman" w:cs="Times New Roman"/>
          <w:sz w:val="24"/>
          <w:szCs w:val="24"/>
        </w:rPr>
        <w:t xml:space="preserve">và nghịch biến trên khoảng </w:t>
      </w:r>
      <w:r w:rsidRPr="00330A7E">
        <w:rPr>
          <w:rFonts w:ascii="Times New Roman" w:eastAsia="Calibri" w:hAnsi="Times New Roman" w:cs="Times New Roman"/>
          <w:position w:val="-14"/>
          <w:sz w:val="24"/>
          <w:szCs w:val="24"/>
        </w:rPr>
        <w:object w:dxaOrig="800" w:dyaOrig="400" w14:anchorId="1481C285">
          <v:shape id="_x0000_i5119" type="#_x0000_t75" style="width:39.75pt;height:20.25pt" o:ole="">
            <v:imagedata r:id="rId7042" o:title=""/>
          </v:shape>
          <o:OLEObject Type="Embed" ProgID="Equation.DSMT4" ShapeID="_x0000_i5119" DrawAspect="Content" ObjectID="_1796844181" r:id="rId7368"/>
        </w:object>
      </w:r>
      <w:r w:rsidRPr="00330A7E">
        <w:rPr>
          <w:rFonts w:ascii="Times New Roman" w:eastAsia="Calibri" w:hAnsi="Times New Roman" w:cs="Times New Roman"/>
          <w:sz w:val="24"/>
          <w:szCs w:val="24"/>
        </w:rPr>
        <w:t>.</w:t>
      </w:r>
    </w:p>
    <w:p w14:paraId="28D404DB"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color w:val="0000FF"/>
          <w:sz w:val="24"/>
          <w:szCs w:val="24"/>
        </w:rPr>
        <w:t xml:space="preserve">D. </w:t>
      </w:r>
      <w:r w:rsidRPr="00330A7E">
        <w:rPr>
          <w:rFonts w:ascii="Times New Roman" w:eastAsia="Calibri" w:hAnsi="Times New Roman" w:cs="Times New Roman"/>
          <w:bCs/>
          <w:color w:val="000000"/>
          <w:sz w:val="24"/>
          <w:szCs w:val="24"/>
        </w:rPr>
        <w:t xml:space="preserve">Hàm số </w:t>
      </w:r>
      <w:r w:rsidRPr="00330A7E">
        <w:rPr>
          <w:rFonts w:ascii="Times New Roman" w:eastAsia="Calibri" w:hAnsi="Times New Roman" w:cs="Times New Roman"/>
          <w:position w:val="-10"/>
          <w:sz w:val="24"/>
          <w:szCs w:val="24"/>
        </w:rPr>
        <w:object w:dxaOrig="920" w:dyaOrig="320" w14:anchorId="51101D11">
          <v:shape id="_x0000_i5120" type="#_x0000_t75" style="width:47.25pt;height:15.75pt" o:ole="">
            <v:imagedata r:id="rId7038" o:title=""/>
          </v:shape>
          <o:OLEObject Type="Embed" ProgID="Equation.DSMT4" ShapeID="_x0000_i5120" DrawAspect="Content" ObjectID="_1796844182" r:id="rId7369"/>
        </w:object>
      </w:r>
      <w:r w:rsidRPr="00330A7E">
        <w:rPr>
          <w:rFonts w:ascii="Times New Roman" w:eastAsia="Calibri" w:hAnsi="Times New Roman" w:cs="Times New Roman"/>
          <w:sz w:val="24"/>
          <w:szCs w:val="24"/>
        </w:rPr>
        <w:t xml:space="preserve"> nghịch biến trên khoảng </w:t>
      </w:r>
      <w:r w:rsidRPr="00330A7E">
        <w:rPr>
          <w:rFonts w:ascii="Times New Roman" w:eastAsia="Calibri" w:hAnsi="Times New Roman" w:cs="Times New Roman"/>
          <w:position w:val="-14"/>
          <w:sz w:val="24"/>
          <w:szCs w:val="24"/>
        </w:rPr>
        <w:object w:dxaOrig="720" w:dyaOrig="400" w14:anchorId="7237EA37">
          <v:shape id="_x0000_i5121" type="#_x0000_t75" style="width:36pt;height:20.25pt" o:ole="">
            <v:imagedata r:id="rId7040" o:title=""/>
          </v:shape>
          <o:OLEObject Type="Embed" ProgID="Equation.DSMT4" ShapeID="_x0000_i5121" DrawAspect="Content" ObjectID="_1796844183" r:id="rId7370"/>
        </w:object>
      </w:r>
      <w:r w:rsidRPr="00330A7E">
        <w:rPr>
          <w:rFonts w:ascii="Times New Roman" w:eastAsia="Calibri" w:hAnsi="Times New Roman" w:cs="Times New Roman"/>
          <w:sz w:val="24"/>
          <w:szCs w:val="24"/>
        </w:rPr>
        <w:t xml:space="preserve">và đồng biến trên khoảng </w:t>
      </w:r>
      <w:r w:rsidRPr="00330A7E">
        <w:rPr>
          <w:rFonts w:ascii="Times New Roman" w:eastAsia="Calibri" w:hAnsi="Times New Roman" w:cs="Times New Roman"/>
          <w:position w:val="-14"/>
          <w:sz w:val="24"/>
          <w:szCs w:val="24"/>
        </w:rPr>
        <w:object w:dxaOrig="800" w:dyaOrig="400" w14:anchorId="66214666">
          <v:shape id="_x0000_i5122" type="#_x0000_t75" style="width:39.75pt;height:20.25pt" o:ole="">
            <v:imagedata r:id="rId7042" o:title=""/>
          </v:shape>
          <o:OLEObject Type="Embed" ProgID="Equation.DSMT4" ShapeID="_x0000_i5122" DrawAspect="Content" ObjectID="_1796844184" r:id="rId7371"/>
        </w:object>
      </w:r>
      <w:r w:rsidRPr="00330A7E">
        <w:rPr>
          <w:rFonts w:ascii="Times New Roman" w:eastAsia="Calibri" w:hAnsi="Times New Roman" w:cs="Times New Roman"/>
          <w:sz w:val="24"/>
          <w:szCs w:val="24"/>
        </w:rPr>
        <w:t>.</w:t>
      </w:r>
    </w:p>
    <w:p w14:paraId="68CAFB0E" w14:textId="77777777" w:rsidR="00ED397D" w:rsidRPr="00330A7E" w:rsidRDefault="00ED397D" w:rsidP="00330A7E">
      <w:pPr>
        <w:spacing w:after="0"/>
        <w:ind w:left="992" w:hanging="992"/>
        <w:jc w:val="center"/>
        <w:rPr>
          <w:rFonts w:ascii="Times New Roman" w:eastAsia="Calibri" w:hAnsi="Times New Roman" w:cs="Times New Roman"/>
          <w:b/>
          <w:bCs/>
          <w:color w:val="000000"/>
          <w:sz w:val="24"/>
          <w:szCs w:val="24"/>
        </w:rPr>
      </w:pPr>
      <w:r w:rsidRPr="00330A7E">
        <w:rPr>
          <w:rFonts w:ascii="Times New Roman" w:eastAsia="Calibri" w:hAnsi="Times New Roman" w:cs="Times New Roman"/>
          <w:b/>
          <w:bCs/>
          <w:color w:val="000000"/>
          <w:sz w:val="24"/>
          <w:szCs w:val="24"/>
        </w:rPr>
        <w:t>Hướng dẫn giải</w:t>
      </w:r>
    </w:p>
    <w:p w14:paraId="4E0E3C73" w14:textId="77777777" w:rsidR="00ED397D" w:rsidRPr="00330A7E" w:rsidRDefault="00ED397D" w:rsidP="00330A7E">
      <w:pPr>
        <w:tabs>
          <w:tab w:val="left" w:pos="3402"/>
          <w:tab w:val="left" w:pos="5669"/>
          <w:tab w:val="left" w:pos="7937"/>
        </w:tabs>
        <w:spacing w:after="0"/>
        <w:ind w:left="992"/>
        <w:jc w:val="both"/>
        <w:rPr>
          <w:rFonts w:ascii="Times New Roman" w:eastAsia="Times New Roman" w:hAnsi="Times New Roman" w:cs="Times New Roman"/>
          <w:noProof/>
          <w:color w:val="000000" w:themeColor="text1"/>
          <w:sz w:val="24"/>
          <w:szCs w:val="24"/>
        </w:rPr>
      </w:pPr>
      <w:r w:rsidRPr="00330A7E">
        <w:rPr>
          <w:rFonts w:ascii="Times New Roman" w:eastAsia="Times New Roman" w:hAnsi="Times New Roman" w:cs="Times New Roman"/>
          <w:b/>
          <w:noProof/>
          <w:color w:val="0000FF"/>
          <w:sz w:val="24"/>
          <w:szCs w:val="24"/>
        </w:rPr>
        <w:t>Chọn</w:t>
      </w:r>
      <w:r w:rsidRPr="00330A7E">
        <w:rPr>
          <w:rFonts w:ascii="Times New Roman" w:eastAsia="Times New Roman" w:hAnsi="Times New Roman" w:cs="Times New Roman"/>
          <w:b/>
          <w:noProof/>
          <w:color w:val="0000FF"/>
          <w:sz w:val="24"/>
          <w:szCs w:val="24"/>
          <w:lang w:val="fr-FR"/>
        </w:rPr>
        <w:t xml:space="preserve"> </w:t>
      </w:r>
      <w:r w:rsidRPr="00330A7E">
        <w:rPr>
          <w:rFonts w:ascii="Times New Roman" w:eastAsia="Times New Roman" w:hAnsi="Times New Roman" w:cs="Times New Roman"/>
          <w:b/>
          <w:noProof/>
          <w:color w:val="0000FF"/>
          <w:sz w:val="24"/>
          <w:szCs w:val="24"/>
          <w:u w:val="single"/>
          <w:lang w:val="fr-FR"/>
        </w:rPr>
        <w:t>A</w:t>
      </w:r>
      <w:r w:rsidRPr="00330A7E">
        <w:rPr>
          <w:rFonts w:ascii="Times New Roman" w:eastAsia="Times New Roman" w:hAnsi="Times New Roman" w:cs="Times New Roman"/>
          <w:b/>
          <w:noProof/>
          <w:color w:val="0000FF"/>
          <w:sz w:val="24"/>
          <w:szCs w:val="24"/>
          <w:lang w:val="fr-FR"/>
        </w:rPr>
        <w:t xml:space="preserve">. </w:t>
      </w:r>
      <w:r w:rsidRPr="00330A7E">
        <w:rPr>
          <w:rFonts w:ascii="Times New Roman" w:eastAsia="Times New Roman" w:hAnsi="Times New Roman" w:cs="Times New Roman"/>
          <w:noProof/>
          <w:color w:val="000000" w:themeColor="text1"/>
          <w:sz w:val="24"/>
          <w:szCs w:val="24"/>
          <w:lang w:val="fr-FR"/>
        </w:rPr>
        <w:t>Đồ thị từ trái sang phải đi xuống</w:t>
      </w:r>
    </w:p>
    <w:p w14:paraId="1331E4FE"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2: </w:t>
      </w:r>
      <w:r w:rsidRPr="00330A7E">
        <w:rPr>
          <w:rFonts w:ascii="Times New Roman" w:hAnsi="Times New Roman" w:cs="Times New Roman"/>
          <w:bCs/>
          <w:color w:val="000000"/>
          <w:sz w:val="24"/>
          <w:szCs w:val="24"/>
        </w:rPr>
        <w:t xml:space="preserve">Cho hàm số </w:t>
      </w:r>
      <w:r w:rsidRPr="00330A7E">
        <w:rPr>
          <w:rFonts w:ascii="Times New Roman" w:hAnsi="Times New Roman" w:cs="Times New Roman"/>
          <w:position w:val="-24"/>
          <w:sz w:val="24"/>
          <w:szCs w:val="24"/>
        </w:rPr>
        <w:object w:dxaOrig="1760" w:dyaOrig="620" w14:anchorId="2596B22A">
          <v:shape id="_x0000_i5123" type="#_x0000_t75" style="width:90pt;height:30pt" o:ole="">
            <v:imagedata r:id="rId7053" o:title=""/>
          </v:shape>
          <o:OLEObject Type="Embed" ProgID="Equation.DSMT4" ShapeID="_x0000_i5123" DrawAspect="Content" ObjectID="_1796844185" r:id="rId7372"/>
        </w:object>
      </w:r>
      <w:r w:rsidRPr="00330A7E">
        <w:rPr>
          <w:rFonts w:ascii="Times New Roman" w:hAnsi="Times New Roman" w:cs="Times New Roman"/>
          <w:sz w:val="24"/>
          <w:szCs w:val="24"/>
        </w:rPr>
        <w:t xml:space="preserve">có đồ thị như </w:t>
      </w:r>
      <w:r w:rsidRPr="00330A7E">
        <w:rPr>
          <w:rFonts w:ascii="Times New Roman" w:hAnsi="Times New Roman" w:cs="Times New Roman"/>
          <w:i/>
          <w:sz w:val="24"/>
          <w:szCs w:val="24"/>
        </w:rPr>
        <w:t>Hình 2.</w:t>
      </w:r>
    </w:p>
    <w:p w14:paraId="7C2A963F" w14:textId="77777777" w:rsidR="00ED397D" w:rsidRPr="00330A7E" w:rsidRDefault="00ED397D" w:rsidP="00330A7E">
      <w:pPr>
        <w:spacing w:after="0"/>
        <w:ind w:left="992"/>
        <w:jc w:val="center"/>
        <w:rPr>
          <w:rFonts w:ascii="Times New Roman" w:eastAsia="Calibri" w:hAnsi="Times New Roman" w:cs="Times New Roman"/>
          <w:sz w:val="24"/>
          <w:szCs w:val="24"/>
        </w:rPr>
      </w:pPr>
      <w:r w:rsidRPr="00330A7E">
        <w:rPr>
          <w:rFonts w:ascii="Times New Roman" w:eastAsia="Calibri" w:hAnsi="Times New Roman" w:cs="Times New Roman"/>
          <w:noProof/>
          <w:sz w:val="24"/>
          <w:szCs w:val="24"/>
          <w:lang w:eastAsia="en-US"/>
        </w:rPr>
        <w:drawing>
          <wp:inline distT="0" distB="0" distL="0" distR="0" wp14:anchorId="474DB95A" wp14:editId="0BCC9966">
            <wp:extent cx="1602105" cy="1782445"/>
            <wp:effectExtent l="19050" t="0" r="0" b="0"/>
            <wp:docPr id="1453070298"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7055"/>
                    <a:srcRect/>
                    <a:stretch>
                      <a:fillRect/>
                    </a:stretch>
                  </pic:blipFill>
                  <pic:spPr bwMode="auto">
                    <a:xfrm>
                      <a:off x="0" y="0"/>
                      <a:ext cx="1602105" cy="1782445"/>
                    </a:xfrm>
                    <a:prstGeom prst="rect">
                      <a:avLst/>
                    </a:prstGeom>
                    <a:noFill/>
                    <a:ln w="9525">
                      <a:noFill/>
                      <a:miter lim="800000"/>
                      <a:headEnd/>
                      <a:tailEnd/>
                    </a:ln>
                  </pic:spPr>
                </pic:pic>
              </a:graphicData>
            </a:graphic>
          </wp:inline>
        </w:drawing>
      </w:r>
    </w:p>
    <w:p w14:paraId="08D2F503" w14:textId="77777777" w:rsidR="00ED397D" w:rsidRPr="00330A7E" w:rsidRDefault="00ED397D" w:rsidP="00330A7E">
      <w:pPr>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Phương trình đường tiệm cận đứng của đồ thị hàm số </w:t>
      </w:r>
      <w:r w:rsidRPr="00330A7E">
        <w:rPr>
          <w:rFonts w:ascii="Times New Roman" w:eastAsia="Calibri" w:hAnsi="Times New Roman" w:cs="Times New Roman"/>
          <w:position w:val="-10"/>
          <w:sz w:val="24"/>
          <w:szCs w:val="24"/>
        </w:rPr>
        <w:object w:dxaOrig="920" w:dyaOrig="320" w14:anchorId="213DB972">
          <v:shape id="_x0000_i5124" type="#_x0000_t75" style="width:47.25pt;height:15.75pt" o:ole="">
            <v:imagedata r:id="rId7038" o:title=""/>
          </v:shape>
          <o:OLEObject Type="Embed" ProgID="Equation.DSMT4" ShapeID="_x0000_i5124" DrawAspect="Content" ObjectID="_1796844186" r:id="rId7373"/>
        </w:object>
      </w:r>
      <w:r w:rsidRPr="00330A7E">
        <w:rPr>
          <w:rFonts w:ascii="Times New Roman" w:eastAsia="Calibri" w:hAnsi="Times New Roman" w:cs="Times New Roman"/>
          <w:sz w:val="24"/>
          <w:szCs w:val="24"/>
        </w:rPr>
        <w:t xml:space="preserve"> là:</w:t>
      </w:r>
    </w:p>
    <w:p w14:paraId="200E2CF6"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bCs/>
          <w:color w:val="0000FF"/>
          <w:sz w:val="24"/>
          <w:szCs w:val="24"/>
        </w:rPr>
        <w:t xml:space="preserve">A. </w:t>
      </w:r>
      <w:r w:rsidRPr="00330A7E">
        <w:rPr>
          <w:rFonts w:ascii="Times New Roman" w:eastAsia="Calibri" w:hAnsi="Times New Roman" w:cs="Times New Roman"/>
          <w:position w:val="-6"/>
          <w:sz w:val="24"/>
          <w:szCs w:val="24"/>
        </w:rPr>
        <w:object w:dxaOrig="680" w:dyaOrig="279" w14:anchorId="58000921">
          <v:shape id="_x0000_i5125" type="#_x0000_t75" style="width:34.5pt;height:14.25pt" o:ole="">
            <v:imagedata r:id="rId7057" o:title=""/>
          </v:shape>
          <o:OLEObject Type="Embed" ProgID="Equation.DSMT4" ShapeID="_x0000_i5125" DrawAspect="Content" ObjectID="_1796844187" r:id="rId7374"/>
        </w:object>
      </w:r>
      <w:r w:rsidRPr="00330A7E">
        <w:rPr>
          <w:rFonts w:ascii="Times New Roman" w:eastAsia="Calibri" w:hAnsi="Times New Roman" w:cs="Times New Roman"/>
          <w:sz w:val="24"/>
          <w:szCs w:val="24"/>
        </w:rPr>
        <w:t>.</w:t>
      </w:r>
      <w:r w:rsidRPr="00330A7E">
        <w:rPr>
          <w:rFonts w:ascii="Times New Roman" w:eastAsia="Calibri" w:hAnsi="Times New Roman" w:cs="Times New Roman"/>
          <w:sz w:val="24"/>
          <w:szCs w:val="24"/>
        </w:rPr>
        <w:tab/>
      </w:r>
      <w:r w:rsidRPr="00330A7E">
        <w:rPr>
          <w:rFonts w:ascii="Times New Roman" w:eastAsia="Calibri" w:hAnsi="Times New Roman" w:cs="Times New Roman"/>
          <w:b/>
          <w:bCs/>
          <w:color w:val="0000FF"/>
          <w:sz w:val="24"/>
          <w:szCs w:val="24"/>
        </w:rPr>
        <w:t xml:space="preserve">B. </w:t>
      </w:r>
      <w:r w:rsidRPr="00330A7E">
        <w:rPr>
          <w:rFonts w:ascii="Times New Roman" w:eastAsia="Calibri" w:hAnsi="Times New Roman" w:cs="Times New Roman"/>
          <w:position w:val="-6"/>
          <w:sz w:val="24"/>
          <w:szCs w:val="24"/>
        </w:rPr>
        <w:object w:dxaOrig="560" w:dyaOrig="279" w14:anchorId="146B121B">
          <v:shape id="_x0000_i5126" type="#_x0000_t75" style="width:28.5pt;height:14.25pt" o:ole="">
            <v:imagedata r:id="rId7059" o:title=""/>
          </v:shape>
          <o:OLEObject Type="Embed" ProgID="Equation.DSMT4" ShapeID="_x0000_i5126" DrawAspect="Content" ObjectID="_1796844188" r:id="rId7375"/>
        </w:object>
      </w:r>
      <w:r w:rsidRPr="00330A7E">
        <w:rPr>
          <w:rFonts w:ascii="Times New Roman" w:eastAsia="Calibri" w:hAnsi="Times New Roman" w:cs="Times New Roman"/>
          <w:sz w:val="24"/>
          <w:szCs w:val="24"/>
        </w:rPr>
        <w:t>.</w:t>
      </w:r>
      <w:r w:rsidRPr="00330A7E">
        <w:rPr>
          <w:rFonts w:ascii="Times New Roman" w:eastAsia="Calibri" w:hAnsi="Times New Roman" w:cs="Times New Roman"/>
          <w:sz w:val="24"/>
          <w:szCs w:val="24"/>
        </w:rPr>
        <w:tab/>
      </w:r>
      <w:r w:rsidRPr="00330A7E">
        <w:rPr>
          <w:rFonts w:ascii="Times New Roman" w:eastAsia="Calibri" w:hAnsi="Times New Roman" w:cs="Times New Roman"/>
          <w:b/>
          <w:color w:val="0000FF"/>
          <w:sz w:val="24"/>
          <w:szCs w:val="24"/>
        </w:rPr>
        <w:t xml:space="preserve">C. </w:t>
      </w:r>
      <w:r w:rsidRPr="00330A7E">
        <w:rPr>
          <w:rFonts w:ascii="Times New Roman" w:eastAsia="Calibri" w:hAnsi="Times New Roman" w:cs="Times New Roman"/>
          <w:position w:val="-10"/>
          <w:sz w:val="24"/>
          <w:szCs w:val="24"/>
        </w:rPr>
        <w:object w:dxaOrig="680" w:dyaOrig="320" w14:anchorId="6AA2447D">
          <v:shape id="_x0000_i5127" type="#_x0000_t75" style="width:34.5pt;height:15.75pt" o:ole="">
            <v:imagedata r:id="rId7061" o:title=""/>
          </v:shape>
          <o:OLEObject Type="Embed" ProgID="Equation.DSMT4" ShapeID="_x0000_i5127" DrawAspect="Content" ObjectID="_1796844189" r:id="rId7376"/>
        </w:object>
      </w:r>
      <w:r w:rsidRPr="00330A7E">
        <w:rPr>
          <w:rFonts w:ascii="Times New Roman" w:eastAsia="Calibri" w:hAnsi="Times New Roman" w:cs="Times New Roman"/>
          <w:sz w:val="24"/>
          <w:szCs w:val="24"/>
        </w:rPr>
        <w:t>.</w:t>
      </w:r>
      <w:r w:rsidRPr="00330A7E">
        <w:rPr>
          <w:rFonts w:ascii="Times New Roman" w:eastAsia="Calibri" w:hAnsi="Times New Roman" w:cs="Times New Roman"/>
          <w:sz w:val="24"/>
          <w:szCs w:val="24"/>
        </w:rPr>
        <w:tab/>
      </w:r>
      <w:r w:rsidRPr="00330A7E">
        <w:rPr>
          <w:rFonts w:ascii="Times New Roman" w:eastAsia="Calibri" w:hAnsi="Times New Roman" w:cs="Times New Roman"/>
          <w:b/>
          <w:color w:val="0000FF"/>
          <w:sz w:val="24"/>
          <w:szCs w:val="24"/>
        </w:rPr>
        <w:t xml:space="preserve">D. </w:t>
      </w:r>
      <w:r w:rsidRPr="00330A7E">
        <w:rPr>
          <w:rFonts w:ascii="Times New Roman" w:eastAsia="Calibri" w:hAnsi="Times New Roman" w:cs="Times New Roman"/>
          <w:position w:val="-10"/>
          <w:sz w:val="24"/>
          <w:szCs w:val="24"/>
        </w:rPr>
        <w:object w:dxaOrig="580" w:dyaOrig="320" w14:anchorId="6E2A4F77">
          <v:shape id="_x0000_i5128" type="#_x0000_t75" style="width:30pt;height:15.75pt" o:ole="">
            <v:imagedata r:id="rId7063" o:title=""/>
          </v:shape>
          <o:OLEObject Type="Embed" ProgID="Equation.DSMT4" ShapeID="_x0000_i5128" DrawAspect="Content" ObjectID="_1796844190" r:id="rId7377"/>
        </w:object>
      </w:r>
      <w:r w:rsidRPr="00330A7E">
        <w:rPr>
          <w:rFonts w:ascii="Times New Roman" w:eastAsia="Calibri" w:hAnsi="Times New Roman" w:cs="Times New Roman"/>
          <w:sz w:val="24"/>
          <w:szCs w:val="24"/>
        </w:rPr>
        <w:t>.</w:t>
      </w:r>
    </w:p>
    <w:p w14:paraId="5ADFAE09" w14:textId="77777777" w:rsidR="00ED397D" w:rsidRPr="00330A7E" w:rsidRDefault="00ED397D" w:rsidP="00330A7E">
      <w:pPr>
        <w:spacing w:after="0"/>
        <w:ind w:left="992" w:hanging="992"/>
        <w:jc w:val="center"/>
        <w:rPr>
          <w:rFonts w:ascii="Times New Roman" w:eastAsia="Calibri" w:hAnsi="Times New Roman" w:cs="Times New Roman"/>
          <w:b/>
          <w:bCs/>
          <w:color w:val="000000"/>
          <w:sz w:val="24"/>
          <w:szCs w:val="24"/>
        </w:rPr>
      </w:pPr>
      <w:r w:rsidRPr="00330A7E">
        <w:rPr>
          <w:rFonts w:ascii="Times New Roman" w:eastAsia="Calibri" w:hAnsi="Times New Roman" w:cs="Times New Roman"/>
          <w:b/>
          <w:bCs/>
          <w:color w:val="000000"/>
          <w:sz w:val="24"/>
          <w:szCs w:val="24"/>
        </w:rPr>
        <w:t>Hướng dẫn giải</w:t>
      </w:r>
    </w:p>
    <w:p w14:paraId="522472D9" w14:textId="77777777" w:rsidR="00ED397D" w:rsidRPr="00330A7E" w:rsidRDefault="00ED397D" w:rsidP="00330A7E">
      <w:pPr>
        <w:spacing w:before="60" w:after="0"/>
        <w:ind w:left="992"/>
        <w:rPr>
          <w:rFonts w:ascii="Times New Roman" w:eastAsia="Times New Roman" w:hAnsi="Times New Roman" w:cs="Times New Roman"/>
          <w:b/>
          <w:noProof/>
          <w:color w:val="0000FF"/>
          <w:sz w:val="24"/>
          <w:szCs w:val="24"/>
          <w:u w:val="single"/>
          <w:lang w:val="fr-FR"/>
        </w:rPr>
      </w:pPr>
      <w:r w:rsidRPr="00330A7E">
        <w:rPr>
          <w:rFonts w:ascii="Times New Roman" w:eastAsia="Times New Roman" w:hAnsi="Times New Roman" w:cs="Times New Roman"/>
          <w:b/>
          <w:noProof/>
          <w:color w:val="0000FF"/>
          <w:sz w:val="24"/>
          <w:szCs w:val="24"/>
        </w:rPr>
        <w:t>Chọn</w:t>
      </w:r>
      <w:r w:rsidRPr="00330A7E">
        <w:rPr>
          <w:rFonts w:ascii="Times New Roman" w:eastAsia="Times New Roman" w:hAnsi="Times New Roman" w:cs="Times New Roman"/>
          <w:b/>
          <w:noProof/>
          <w:color w:val="0000FF"/>
          <w:sz w:val="24"/>
          <w:szCs w:val="24"/>
          <w:lang w:val="fr-FR"/>
        </w:rPr>
        <w:tab/>
      </w:r>
      <w:r w:rsidRPr="00330A7E">
        <w:rPr>
          <w:rFonts w:ascii="Times New Roman" w:eastAsia="Times New Roman" w:hAnsi="Times New Roman" w:cs="Times New Roman"/>
          <w:b/>
          <w:noProof/>
          <w:color w:val="0000FF"/>
          <w:sz w:val="24"/>
          <w:szCs w:val="24"/>
          <w:u w:val="single"/>
          <w:lang w:val="fr-FR"/>
        </w:rPr>
        <w:t>B</w:t>
      </w:r>
      <w:r w:rsidRPr="00330A7E">
        <w:rPr>
          <w:rFonts w:ascii="Times New Roman" w:eastAsia="Times New Roman" w:hAnsi="Times New Roman" w:cs="Times New Roman"/>
          <w:b/>
          <w:noProof/>
          <w:color w:val="0000FF"/>
          <w:sz w:val="24"/>
          <w:szCs w:val="24"/>
          <w:lang w:val="fr-FR"/>
        </w:rPr>
        <w:t>.</w:t>
      </w:r>
    </w:p>
    <w:p w14:paraId="5B56D808"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3: </w:t>
      </w:r>
      <w:r w:rsidRPr="00330A7E">
        <w:rPr>
          <w:rFonts w:ascii="Times New Roman" w:hAnsi="Times New Roman" w:cs="Times New Roman"/>
          <w:bCs/>
          <w:color w:val="000000"/>
          <w:sz w:val="24"/>
          <w:szCs w:val="24"/>
        </w:rPr>
        <w:t xml:space="preserve">Hàm số nào sau đây là một nguyên hàm của hàm số </w:t>
      </w:r>
      <w:r w:rsidRPr="00330A7E">
        <w:rPr>
          <w:rFonts w:ascii="Times New Roman" w:hAnsi="Times New Roman" w:cs="Times New Roman"/>
          <w:position w:val="-10"/>
          <w:sz w:val="24"/>
          <w:szCs w:val="24"/>
        </w:rPr>
        <w:object w:dxaOrig="740" w:dyaOrig="360" w14:anchorId="68378330">
          <v:shape id="_x0000_i5129" type="#_x0000_t75" style="width:38.25pt;height:17.25pt" o:ole="">
            <v:imagedata r:id="rId7065" o:title=""/>
          </v:shape>
          <o:OLEObject Type="Embed" ProgID="Equation.DSMT4" ShapeID="_x0000_i5129" DrawAspect="Content" ObjectID="_1796844191" r:id="rId7378"/>
        </w:object>
      </w:r>
      <w:r w:rsidRPr="00330A7E">
        <w:rPr>
          <w:rFonts w:ascii="Times New Roman" w:hAnsi="Times New Roman" w:cs="Times New Roman"/>
          <w:sz w:val="24"/>
          <w:szCs w:val="24"/>
        </w:rPr>
        <w:t>?</w:t>
      </w:r>
    </w:p>
    <w:p w14:paraId="2DAA85A5"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bCs/>
          <w:color w:val="0000FF"/>
          <w:sz w:val="24"/>
          <w:szCs w:val="24"/>
        </w:rPr>
        <w:t xml:space="preserve">A. </w:t>
      </w:r>
      <w:r w:rsidRPr="00330A7E">
        <w:rPr>
          <w:rFonts w:ascii="Times New Roman" w:eastAsia="Calibri" w:hAnsi="Times New Roman" w:cs="Times New Roman"/>
          <w:position w:val="-10"/>
          <w:sz w:val="24"/>
          <w:szCs w:val="24"/>
        </w:rPr>
        <w:object w:dxaOrig="1240" w:dyaOrig="360" w14:anchorId="34B0A520">
          <v:shape id="_x0000_i5130" type="#_x0000_t75" style="width:63.75pt;height:17.25pt" o:ole="">
            <v:imagedata r:id="rId7067" o:title=""/>
          </v:shape>
          <o:OLEObject Type="Embed" ProgID="Equation.DSMT4" ShapeID="_x0000_i5130" DrawAspect="Content" ObjectID="_1796844192" r:id="rId7379"/>
        </w:object>
      </w:r>
      <w:r w:rsidRPr="00330A7E">
        <w:rPr>
          <w:rFonts w:ascii="Times New Roman" w:eastAsia="Calibri" w:hAnsi="Times New Roman" w:cs="Times New Roman"/>
          <w:sz w:val="24"/>
          <w:szCs w:val="24"/>
        </w:rPr>
        <w:t>.</w:t>
      </w:r>
      <w:r w:rsidRPr="00330A7E">
        <w:rPr>
          <w:rFonts w:ascii="Times New Roman" w:eastAsia="Calibri" w:hAnsi="Times New Roman" w:cs="Times New Roman"/>
          <w:sz w:val="24"/>
          <w:szCs w:val="24"/>
        </w:rPr>
        <w:tab/>
      </w:r>
      <w:r w:rsidRPr="00330A7E">
        <w:rPr>
          <w:rFonts w:ascii="Times New Roman" w:eastAsia="Calibri" w:hAnsi="Times New Roman" w:cs="Times New Roman"/>
          <w:b/>
          <w:bCs/>
          <w:color w:val="0000FF"/>
          <w:sz w:val="24"/>
          <w:szCs w:val="24"/>
        </w:rPr>
        <w:t xml:space="preserve">B. </w:t>
      </w:r>
      <w:r w:rsidRPr="00330A7E">
        <w:rPr>
          <w:rFonts w:ascii="Times New Roman" w:eastAsia="Calibri" w:hAnsi="Times New Roman" w:cs="Times New Roman"/>
          <w:position w:val="-10"/>
          <w:sz w:val="24"/>
          <w:szCs w:val="24"/>
        </w:rPr>
        <w:object w:dxaOrig="740" w:dyaOrig="360" w14:anchorId="77BB8A8C">
          <v:shape id="_x0000_i5131" type="#_x0000_t75" style="width:38.25pt;height:17.25pt" o:ole="">
            <v:imagedata r:id="rId7069" o:title=""/>
          </v:shape>
          <o:OLEObject Type="Embed" ProgID="Equation.DSMT4" ShapeID="_x0000_i5131" DrawAspect="Content" ObjectID="_1796844193" r:id="rId7380"/>
        </w:object>
      </w:r>
      <w:r w:rsidRPr="00330A7E">
        <w:rPr>
          <w:rFonts w:ascii="Times New Roman" w:eastAsia="Calibri" w:hAnsi="Times New Roman" w:cs="Times New Roman"/>
          <w:sz w:val="24"/>
          <w:szCs w:val="24"/>
        </w:rPr>
        <w:t>.</w:t>
      </w:r>
      <w:r w:rsidRPr="00330A7E">
        <w:rPr>
          <w:rFonts w:ascii="Times New Roman" w:eastAsia="Calibri" w:hAnsi="Times New Roman" w:cs="Times New Roman"/>
          <w:sz w:val="24"/>
          <w:szCs w:val="24"/>
        </w:rPr>
        <w:tab/>
      </w:r>
      <w:r w:rsidRPr="00330A7E">
        <w:rPr>
          <w:rFonts w:ascii="Times New Roman" w:eastAsia="Calibri" w:hAnsi="Times New Roman" w:cs="Times New Roman"/>
          <w:b/>
          <w:color w:val="0000FF"/>
          <w:sz w:val="24"/>
          <w:szCs w:val="24"/>
        </w:rPr>
        <w:t xml:space="preserve">C. </w:t>
      </w:r>
      <w:r w:rsidRPr="00330A7E">
        <w:rPr>
          <w:rFonts w:ascii="Times New Roman" w:eastAsia="Calibri" w:hAnsi="Times New Roman" w:cs="Times New Roman"/>
          <w:position w:val="-24"/>
          <w:sz w:val="24"/>
          <w:szCs w:val="24"/>
        </w:rPr>
        <w:object w:dxaOrig="940" w:dyaOrig="660" w14:anchorId="70BF1976">
          <v:shape id="_x0000_i5132" type="#_x0000_t75" style="width:48pt;height:33pt" o:ole="">
            <v:imagedata r:id="rId7071" o:title=""/>
          </v:shape>
          <o:OLEObject Type="Embed" ProgID="Equation.DSMT4" ShapeID="_x0000_i5132" DrawAspect="Content" ObjectID="_1796844194" r:id="rId7381"/>
        </w:object>
      </w:r>
      <w:r w:rsidRPr="00330A7E">
        <w:rPr>
          <w:rFonts w:ascii="Times New Roman" w:eastAsia="Calibri" w:hAnsi="Times New Roman" w:cs="Times New Roman"/>
          <w:sz w:val="24"/>
          <w:szCs w:val="24"/>
        </w:rPr>
        <w:t>.</w:t>
      </w:r>
      <w:r w:rsidRPr="00330A7E">
        <w:rPr>
          <w:rFonts w:ascii="Times New Roman" w:eastAsia="Calibri" w:hAnsi="Times New Roman" w:cs="Times New Roman"/>
          <w:sz w:val="24"/>
          <w:szCs w:val="24"/>
        </w:rPr>
        <w:tab/>
      </w:r>
      <w:r w:rsidRPr="00330A7E">
        <w:rPr>
          <w:rFonts w:ascii="Times New Roman" w:eastAsia="Calibri" w:hAnsi="Times New Roman" w:cs="Times New Roman"/>
          <w:b/>
          <w:color w:val="0000FF"/>
          <w:sz w:val="24"/>
          <w:szCs w:val="24"/>
        </w:rPr>
        <w:t xml:space="preserve">D. </w:t>
      </w:r>
      <w:r w:rsidRPr="00330A7E">
        <w:rPr>
          <w:rFonts w:ascii="Times New Roman" w:eastAsia="Calibri" w:hAnsi="Times New Roman" w:cs="Times New Roman"/>
          <w:position w:val="-24"/>
          <w:sz w:val="24"/>
          <w:szCs w:val="24"/>
        </w:rPr>
        <w:object w:dxaOrig="920" w:dyaOrig="660" w14:anchorId="6E40C6C4">
          <v:shape id="_x0000_i5133" type="#_x0000_t75" style="width:47.25pt;height:33pt" o:ole="">
            <v:imagedata r:id="rId7073" o:title=""/>
          </v:shape>
          <o:OLEObject Type="Embed" ProgID="Equation.DSMT4" ShapeID="_x0000_i5133" DrawAspect="Content" ObjectID="_1796844195" r:id="rId7382"/>
        </w:object>
      </w:r>
      <w:r w:rsidRPr="00330A7E">
        <w:rPr>
          <w:rFonts w:ascii="Times New Roman" w:eastAsia="Calibri" w:hAnsi="Times New Roman" w:cs="Times New Roman"/>
          <w:sz w:val="24"/>
          <w:szCs w:val="24"/>
        </w:rPr>
        <w:t>.</w:t>
      </w:r>
    </w:p>
    <w:p w14:paraId="01D5E383" w14:textId="77777777" w:rsidR="00ED397D" w:rsidRPr="00330A7E" w:rsidRDefault="00ED397D" w:rsidP="00330A7E">
      <w:pPr>
        <w:spacing w:after="0"/>
        <w:ind w:left="992" w:hanging="992"/>
        <w:jc w:val="center"/>
        <w:rPr>
          <w:rFonts w:ascii="Times New Roman" w:eastAsia="Calibri" w:hAnsi="Times New Roman" w:cs="Times New Roman"/>
          <w:b/>
          <w:bCs/>
          <w:color w:val="000000"/>
          <w:sz w:val="24"/>
          <w:szCs w:val="24"/>
        </w:rPr>
      </w:pPr>
      <w:r w:rsidRPr="00330A7E">
        <w:rPr>
          <w:rFonts w:ascii="Times New Roman" w:eastAsia="Calibri" w:hAnsi="Times New Roman" w:cs="Times New Roman"/>
          <w:b/>
          <w:bCs/>
          <w:color w:val="000000"/>
          <w:sz w:val="24"/>
          <w:szCs w:val="24"/>
        </w:rPr>
        <w:t>Hướng dẫn giải</w:t>
      </w:r>
    </w:p>
    <w:p w14:paraId="0585C088" w14:textId="77777777" w:rsidR="00ED397D" w:rsidRPr="00330A7E" w:rsidRDefault="00ED397D" w:rsidP="00330A7E">
      <w:pPr>
        <w:spacing w:before="60" w:after="0"/>
        <w:ind w:left="992"/>
        <w:rPr>
          <w:rFonts w:ascii="Times New Roman" w:eastAsia="Times New Roman" w:hAnsi="Times New Roman" w:cs="Times New Roman"/>
          <w:b/>
          <w:noProof/>
          <w:color w:val="0000FF"/>
          <w:sz w:val="24"/>
          <w:szCs w:val="24"/>
          <w:u w:val="single"/>
          <w:lang w:val="fr-FR"/>
        </w:rPr>
      </w:pPr>
      <w:r w:rsidRPr="00330A7E">
        <w:rPr>
          <w:rFonts w:ascii="Times New Roman" w:eastAsia="Times New Roman" w:hAnsi="Times New Roman" w:cs="Times New Roman"/>
          <w:b/>
          <w:noProof/>
          <w:color w:val="0000FF"/>
          <w:sz w:val="24"/>
          <w:szCs w:val="24"/>
        </w:rPr>
        <w:t>Chọn</w:t>
      </w:r>
      <w:r w:rsidRPr="00330A7E">
        <w:rPr>
          <w:rFonts w:ascii="Times New Roman" w:eastAsia="Times New Roman" w:hAnsi="Times New Roman" w:cs="Times New Roman"/>
          <w:b/>
          <w:noProof/>
          <w:color w:val="0000FF"/>
          <w:sz w:val="24"/>
          <w:szCs w:val="24"/>
          <w:lang w:val="fr-FR"/>
        </w:rPr>
        <w:tab/>
      </w:r>
      <w:r w:rsidRPr="00330A7E">
        <w:rPr>
          <w:rFonts w:ascii="Times New Roman" w:eastAsia="Times New Roman" w:hAnsi="Times New Roman" w:cs="Times New Roman"/>
          <w:b/>
          <w:noProof/>
          <w:color w:val="0000FF"/>
          <w:sz w:val="24"/>
          <w:szCs w:val="24"/>
          <w:u w:val="single"/>
          <w:lang w:val="fr-FR"/>
        </w:rPr>
        <w:t>D.</w:t>
      </w:r>
    </w:p>
    <w:p w14:paraId="7737CDC3" w14:textId="77777777" w:rsidR="00ED397D" w:rsidRPr="00330A7E" w:rsidRDefault="00ED397D" w:rsidP="00330A7E">
      <w:pPr>
        <w:spacing w:before="60" w:after="0"/>
        <w:ind w:left="992"/>
        <w:rPr>
          <w:rFonts w:ascii="Times New Roman" w:eastAsia="Times New Roman" w:hAnsi="Times New Roman" w:cs="Times New Roman"/>
          <w:b/>
          <w:noProof/>
          <w:sz w:val="24"/>
          <w:szCs w:val="24"/>
          <w:lang w:val="fr-FR"/>
        </w:rPr>
      </w:pPr>
      <w:r w:rsidRPr="00330A7E">
        <w:rPr>
          <w:rFonts w:ascii="Times New Roman" w:eastAsia="Times New Roman" w:hAnsi="Times New Roman" w:cs="Times New Roman"/>
          <w:noProof/>
          <w:sz w:val="24"/>
          <w:szCs w:val="24"/>
          <w:lang w:val="fr-FR"/>
        </w:rPr>
        <w:t>Áp dụng công thức tính đạo hàm</w:t>
      </w:r>
      <w:r w:rsidRPr="00330A7E">
        <w:rPr>
          <w:rFonts w:ascii="Times New Roman" w:eastAsia="Times New Roman" w:hAnsi="Times New Roman" w:cs="Times New Roman"/>
          <w:b/>
          <w:noProof/>
          <w:sz w:val="24"/>
          <w:szCs w:val="24"/>
          <w:lang w:val="fr-FR"/>
        </w:rPr>
        <w:t xml:space="preserve"> </w:t>
      </w:r>
      <w:r w:rsidRPr="00330A7E">
        <w:rPr>
          <w:rFonts w:ascii="Times New Roman" w:eastAsia="Times New Roman" w:hAnsi="Times New Roman" w:cs="Times New Roman"/>
          <w:b/>
          <w:noProof/>
          <w:position w:val="-16"/>
          <w:sz w:val="24"/>
          <w:szCs w:val="24"/>
          <w:lang w:val="fr-FR"/>
        </w:rPr>
        <w:object w:dxaOrig="3379" w:dyaOrig="440" w14:anchorId="461633A1">
          <v:shape id="_x0000_i5134" type="#_x0000_t75" style="width:168.75pt;height:22.5pt" o:ole="">
            <v:imagedata r:id="rId7383" o:title=""/>
          </v:shape>
          <o:OLEObject Type="Embed" ProgID="Equation.DSMT4" ShapeID="_x0000_i5134" DrawAspect="Content" ObjectID="_1796844196" r:id="rId7384"/>
        </w:object>
      </w:r>
    </w:p>
    <w:p w14:paraId="32DDB70E" w14:textId="77777777" w:rsidR="00ED397D" w:rsidRPr="00330A7E" w:rsidRDefault="00ED397D" w:rsidP="00330A7E">
      <w:pPr>
        <w:spacing w:before="60" w:after="0"/>
        <w:ind w:left="992"/>
        <w:rPr>
          <w:rFonts w:ascii="Times New Roman" w:eastAsia="Times New Roman" w:hAnsi="Times New Roman" w:cs="Times New Roman"/>
          <w:b/>
          <w:noProof/>
          <w:sz w:val="24"/>
          <w:szCs w:val="24"/>
          <w:lang w:val="fr-FR"/>
        </w:rPr>
      </w:pPr>
      <w:r w:rsidRPr="00330A7E">
        <w:rPr>
          <w:rFonts w:ascii="Times New Roman" w:eastAsia="Times New Roman" w:hAnsi="Times New Roman" w:cs="Times New Roman"/>
          <w:b/>
          <w:noProof/>
          <w:sz w:val="24"/>
          <w:szCs w:val="24"/>
          <w:lang w:val="fr-FR"/>
        </w:rPr>
        <w:t xml:space="preserve">Vậy </w:t>
      </w:r>
      <w:r w:rsidRPr="00330A7E">
        <w:rPr>
          <w:rFonts w:ascii="Times New Roman" w:eastAsia="Times New Roman" w:hAnsi="Times New Roman" w:cs="Times New Roman"/>
          <w:b/>
          <w:noProof/>
          <w:position w:val="-24"/>
          <w:sz w:val="24"/>
          <w:szCs w:val="24"/>
          <w:lang w:val="fr-FR"/>
        </w:rPr>
        <w:object w:dxaOrig="1460" w:dyaOrig="660" w14:anchorId="5CC78D04">
          <v:shape id="_x0000_i5135" type="#_x0000_t75" style="width:73.5pt;height:33pt" o:ole="">
            <v:imagedata r:id="rId7385" o:title=""/>
          </v:shape>
          <o:OLEObject Type="Embed" ProgID="Equation.DSMT4" ShapeID="_x0000_i5135" DrawAspect="Content" ObjectID="_1796844197" r:id="rId7386"/>
        </w:object>
      </w:r>
    </w:p>
    <w:p w14:paraId="7EC45D23" w14:textId="77777777" w:rsidR="00ED397D" w:rsidRPr="00330A7E" w:rsidRDefault="00ED397D" w:rsidP="00330A7E">
      <w:pPr>
        <w:spacing w:before="120" w:after="0"/>
        <w:ind w:left="992" w:hanging="992"/>
        <w:jc w:val="both"/>
        <w:rPr>
          <w:rFonts w:ascii="Times New Roman" w:hAnsi="Times New Roman" w:cs="Times New Roman"/>
          <w:b/>
          <w:color w:val="000000"/>
          <w:sz w:val="24"/>
          <w:szCs w:val="24"/>
        </w:rPr>
      </w:pPr>
      <w:r w:rsidRPr="00330A7E">
        <w:rPr>
          <w:rFonts w:ascii="Times New Roman" w:hAnsi="Times New Roman" w:cs="Times New Roman"/>
          <w:b/>
          <w:color w:val="0000FF"/>
          <w:sz w:val="24"/>
          <w:szCs w:val="24"/>
        </w:rPr>
        <w:t xml:space="preserve">Câu 4: </w:t>
      </w:r>
      <w:r w:rsidRPr="00330A7E">
        <w:rPr>
          <w:rFonts w:ascii="Times New Roman" w:hAnsi="Times New Roman" w:cs="Times New Roman"/>
          <w:color w:val="000000"/>
          <w:sz w:val="24"/>
          <w:szCs w:val="24"/>
        </w:rPr>
        <w:t xml:space="preserve">Trong không gian </w:t>
      </w:r>
      <w:r w:rsidRPr="00330A7E">
        <w:rPr>
          <w:rFonts w:ascii="Times New Roman" w:hAnsi="Times New Roman" w:cs="Times New Roman"/>
          <w:position w:val="-10"/>
          <w:sz w:val="24"/>
          <w:szCs w:val="24"/>
        </w:rPr>
        <w:object w:dxaOrig="560" w:dyaOrig="320" w14:anchorId="6E79B103">
          <v:shape id="_x0000_i5136" type="#_x0000_t75" style="width:27.75pt;height:15.75pt" o:ole="">
            <v:imagedata r:id="rId7075" o:title=""/>
          </v:shape>
          <o:OLEObject Type="Embed" ProgID="Equation.DSMT4" ShapeID="_x0000_i5136" DrawAspect="Content" ObjectID="_1796844198" r:id="rId7387"/>
        </w:object>
      </w:r>
      <w:r w:rsidRPr="00330A7E">
        <w:rPr>
          <w:rFonts w:ascii="Times New Roman" w:hAnsi="Times New Roman" w:cs="Times New Roman"/>
          <w:color w:val="000000"/>
          <w:sz w:val="24"/>
          <w:szCs w:val="24"/>
        </w:rPr>
        <w:t xml:space="preserve">, toạ độ của vectơ </w:t>
      </w:r>
      <w:r w:rsidRPr="00330A7E">
        <w:rPr>
          <w:rFonts w:ascii="Times New Roman" w:hAnsi="Times New Roman" w:cs="Times New Roman"/>
          <w:position w:val="-10"/>
          <w:sz w:val="24"/>
          <w:szCs w:val="24"/>
        </w:rPr>
        <w:object w:dxaOrig="1560" w:dyaOrig="380" w14:anchorId="4D88A2C5">
          <v:shape id="_x0000_i5137" type="#_x0000_t75" style="width:78pt;height:18.75pt" o:ole="">
            <v:imagedata r:id="rId7077" o:title=""/>
          </v:shape>
          <o:OLEObject Type="Embed" ProgID="Equation.DSMT4" ShapeID="_x0000_i5137" DrawAspect="Content" ObjectID="_1796844199" r:id="rId7388"/>
        </w:object>
      </w:r>
      <w:r w:rsidRPr="00330A7E">
        <w:rPr>
          <w:rFonts w:ascii="Times New Roman" w:hAnsi="Times New Roman" w:cs="Times New Roman"/>
          <w:color w:val="000000"/>
          <w:sz w:val="24"/>
          <w:szCs w:val="24"/>
        </w:rPr>
        <w:t xml:space="preserve"> là:</w:t>
      </w:r>
    </w:p>
    <w:p w14:paraId="4E360BBD"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color w:val="000000"/>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color w:val="000000"/>
          <w:position w:val="-14"/>
          <w:sz w:val="24"/>
          <w:szCs w:val="24"/>
        </w:rPr>
        <w:object w:dxaOrig="920" w:dyaOrig="400" w14:anchorId="0DD941F3">
          <v:shape id="_x0000_i5138" type="#_x0000_t75" style="width:45.75pt;height:20.25pt" o:ole="">
            <v:imagedata r:id="rId7079" o:title=""/>
          </v:shape>
          <o:OLEObject Type="Embed" ProgID="Equation.DSMT4" ShapeID="_x0000_i5138" DrawAspect="Content" ObjectID="_1796844200" r:id="rId7389"/>
        </w:object>
      </w:r>
      <w:r w:rsidRPr="00330A7E">
        <w:rPr>
          <w:rFonts w:ascii="Times New Roman" w:hAnsi="Times New Roman" w:cs="Times New Roman"/>
          <w:color w:val="000000"/>
          <w:sz w:val="24"/>
          <w:szCs w:val="24"/>
        </w:rPr>
        <w:t>.</w:t>
      </w:r>
      <w:r w:rsidRPr="00330A7E">
        <w:rPr>
          <w:rFonts w:ascii="Times New Roman" w:hAnsi="Times New Roman" w:cs="Times New Roman"/>
          <w:color w:val="000000"/>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color w:val="000000"/>
          <w:position w:val="-14"/>
          <w:sz w:val="24"/>
          <w:szCs w:val="24"/>
        </w:rPr>
        <w:object w:dxaOrig="780" w:dyaOrig="400" w14:anchorId="62C3CDB5">
          <v:shape id="_x0000_i5139" type="#_x0000_t75" style="width:39pt;height:20.25pt" o:ole="">
            <v:imagedata r:id="rId7081" o:title=""/>
          </v:shape>
          <o:OLEObject Type="Embed" ProgID="Equation.DSMT4" ShapeID="_x0000_i5139" DrawAspect="Content" ObjectID="_1796844201" r:id="rId7390"/>
        </w:object>
      </w:r>
      <w:r w:rsidRPr="00330A7E">
        <w:rPr>
          <w:rFonts w:ascii="Times New Roman" w:hAnsi="Times New Roman" w:cs="Times New Roman"/>
          <w:color w:val="000000"/>
          <w:sz w:val="24"/>
          <w:szCs w:val="24"/>
        </w:rPr>
        <w:t>.</w:t>
      </w:r>
      <w:r w:rsidRPr="00330A7E">
        <w:rPr>
          <w:rFonts w:ascii="Times New Roman" w:hAnsi="Times New Roman" w:cs="Times New Roman"/>
          <w:color w:val="000000"/>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color w:val="000000"/>
          <w:position w:val="-14"/>
          <w:sz w:val="24"/>
          <w:szCs w:val="24"/>
        </w:rPr>
        <w:object w:dxaOrig="780" w:dyaOrig="400" w14:anchorId="0CB78F12">
          <v:shape id="_x0000_i5140" type="#_x0000_t75" style="width:39pt;height:20.25pt" o:ole="">
            <v:imagedata r:id="rId7083" o:title=""/>
          </v:shape>
          <o:OLEObject Type="Embed" ProgID="Equation.DSMT4" ShapeID="_x0000_i5140" DrawAspect="Content" ObjectID="_1796844202" r:id="rId7391"/>
        </w:object>
      </w:r>
      <w:r w:rsidRPr="00330A7E">
        <w:rPr>
          <w:rFonts w:ascii="Times New Roman" w:hAnsi="Times New Roman" w:cs="Times New Roman"/>
          <w:color w:val="000000"/>
          <w:sz w:val="24"/>
          <w:szCs w:val="24"/>
        </w:rPr>
        <w:t>.</w:t>
      </w:r>
      <w:r w:rsidRPr="00330A7E">
        <w:rPr>
          <w:rFonts w:ascii="Times New Roman" w:hAnsi="Times New Roman" w:cs="Times New Roman"/>
          <w:color w:val="000000"/>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color w:val="000000"/>
          <w:position w:val="-14"/>
          <w:sz w:val="24"/>
          <w:szCs w:val="24"/>
        </w:rPr>
        <w:object w:dxaOrig="920" w:dyaOrig="400" w14:anchorId="78F851BE">
          <v:shape id="_x0000_i5141" type="#_x0000_t75" style="width:45.75pt;height:20.25pt" o:ole="">
            <v:imagedata r:id="rId7085" o:title=""/>
          </v:shape>
          <o:OLEObject Type="Embed" ProgID="Equation.DSMT4" ShapeID="_x0000_i5141" DrawAspect="Content" ObjectID="_1796844203" r:id="rId7392"/>
        </w:object>
      </w:r>
      <w:r w:rsidRPr="00330A7E">
        <w:rPr>
          <w:rFonts w:ascii="Times New Roman" w:hAnsi="Times New Roman" w:cs="Times New Roman"/>
          <w:color w:val="000000"/>
          <w:sz w:val="24"/>
          <w:szCs w:val="24"/>
        </w:rPr>
        <w:t>.</w:t>
      </w:r>
    </w:p>
    <w:p w14:paraId="0A6D2D9A" w14:textId="77777777" w:rsidR="00ED397D" w:rsidRPr="00330A7E" w:rsidRDefault="00ED397D" w:rsidP="00330A7E">
      <w:pPr>
        <w:spacing w:after="0"/>
        <w:ind w:left="992" w:hanging="992"/>
        <w:jc w:val="center"/>
        <w:rPr>
          <w:rFonts w:ascii="Times New Roman" w:hAnsi="Times New Roman" w:cs="Times New Roman"/>
          <w:b/>
          <w:color w:val="000000"/>
          <w:sz w:val="24"/>
          <w:szCs w:val="24"/>
        </w:rPr>
      </w:pPr>
      <w:r w:rsidRPr="00330A7E">
        <w:rPr>
          <w:rFonts w:ascii="Times New Roman" w:hAnsi="Times New Roman" w:cs="Times New Roman"/>
          <w:b/>
          <w:color w:val="000000"/>
          <w:sz w:val="24"/>
          <w:szCs w:val="24"/>
        </w:rPr>
        <w:t>Hướng dẫn giải</w:t>
      </w:r>
    </w:p>
    <w:p w14:paraId="197B1B8E" w14:textId="77777777" w:rsidR="00ED397D" w:rsidRPr="00330A7E" w:rsidRDefault="00ED397D" w:rsidP="00330A7E">
      <w:pPr>
        <w:spacing w:after="0"/>
        <w:ind w:left="992"/>
        <w:jc w:val="both"/>
        <w:rPr>
          <w:rFonts w:ascii="Times New Roman" w:hAnsi="Times New Roman" w:cs="Times New Roman"/>
          <w:b/>
          <w:color w:val="0000FF"/>
          <w:sz w:val="24"/>
          <w:szCs w:val="24"/>
          <w:u w:val="single"/>
        </w:rPr>
      </w:pPr>
      <w:r w:rsidRPr="00330A7E">
        <w:rPr>
          <w:rFonts w:ascii="Times New Roman" w:hAnsi="Times New Roman" w:cs="Times New Roman"/>
          <w:b/>
          <w:color w:val="0033CC"/>
          <w:sz w:val="24"/>
          <w:szCs w:val="24"/>
        </w:rPr>
        <w:t>Chọn</w:t>
      </w:r>
      <w:r w:rsidRPr="00330A7E">
        <w:rPr>
          <w:rFonts w:ascii="Times New Roman" w:hAnsi="Times New Roman" w:cs="Times New Roman"/>
          <w:b/>
          <w:color w:val="0033CC"/>
          <w:sz w:val="24"/>
          <w:szCs w:val="24"/>
        </w:rPr>
        <w:tab/>
      </w:r>
      <w:r w:rsidRPr="00330A7E">
        <w:rPr>
          <w:rFonts w:ascii="Times New Roman" w:hAnsi="Times New Roman" w:cs="Times New Roman"/>
          <w:b/>
          <w:color w:val="0000FF"/>
          <w:sz w:val="24"/>
          <w:szCs w:val="24"/>
          <w:u w:val="single"/>
        </w:rPr>
        <w:t>A</w:t>
      </w:r>
      <w:r w:rsidRPr="00330A7E">
        <w:rPr>
          <w:rFonts w:ascii="Times New Roman" w:hAnsi="Times New Roman" w:cs="Times New Roman"/>
          <w:b/>
          <w:color w:val="0000FF"/>
          <w:sz w:val="24"/>
          <w:szCs w:val="24"/>
        </w:rPr>
        <w:t>.</w:t>
      </w:r>
    </w:p>
    <w:p w14:paraId="22DCC951" w14:textId="77777777" w:rsidR="00ED397D" w:rsidRPr="00330A7E" w:rsidRDefault="00ED397D" w:rsidP="00330A7E">
      <w:pPr>
        <w:spacing w:after="0"/>
        <w:ind w:left="992"/>
        <w:jc w:val="both"/>
        <w:rPr>
          <w:rFonts w:ascii="Times New Roman" w:hAnsi="Times New Roman" w:cs="Times New Roman"/>
          <w:position w:val="-10"/>
          <w:sz w:val="24"/>
          <w:szCs w:val="24"/>
        </w:rPr>
      </w:pPr>
      <w:r w:rsidRPr="00330A7E">
        <w:rPr>
          <w:rFonts w:ascii="Times New Roman" w:hAnsi="Times New Roman" w:cs="Times New Roman"/>
          <w:bCs/>
          <w:position w:val="-10"/>
          <w:sz w:val="24"/>
          <w:szCs w:val="24"/>
        </w:rPr>
        <w:object w:dxaOrig="1579" w:dyaOrig="380" w14:anchorId="6964ECAB">
          <v:shape id="_x0000_i5142" type="#_x0000_t75" style="width:78.75pt;height:18.75pt" o:ole="">
            <v:imagedata r:id="rId7393" o:title=""/>
          </v:shape>
          <o:OLEObject Type="Embed" ProgID="Equation.DSMT4" ShapeID="_x0000_i5142" DrawAspect="Content" ObjectID="_1796844204" r:id="rId7394"/>
        </w:objec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1560" w:dyaOrig="420" w14:anchorId="5FD845B2">
          <v:shape id="_x0000_i5143" type="#_x0000_t75" style="width:78pt;height:21pt" o:ole="">
            <v:imagedata r:id="rId7395" o:title=""/>
          </v:shape>
          <o:OLEObject Type="Embed" ProgID="Equation.DSMT4" ShapeID="_x0000_i5143" DrawAspect="Content" ObjectID="_1796844205" r:id="rId7396"/>
        </w:object>
      </w:r>
      <w:r w:rsidRPr="00330A7E">
        <w:rPr>
          <w:rFonts w:ascii="Times New Roman" w:hAnsi="Times New Roman" w:cs="Times New Roman"/>
          <w:bCs/>
          <w:sz w:val="24"/>
          <w:szCs w:val="24"/>
        </w:rPr>
        <w:t>.</w:t>
      </w:r>
    </w:p>
    <w:p w14:paraId="0B23DAC8"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5: </w:t>
      </w:r>
      <w:r w:rsidRPr="00330A7E">
        <w:rPr>
          <w:rFonts w:ascii="Times New Roman" w:hAnsi="Times New Roman" w:cs="Times New Roman"/>
          <w:bCs/>
          <w:color w:val="000000"/>
          <w:sz w:val="24"/>
          <w:szCs w:val="24"/>
        </w:rPr>
        <w:t>Trong không gian</w:t>
      </w:r>
      <w:r w:rsidRPr="00330A7E">
        <w:rPr>
          <w:rFonts w:ascii="Times New Roman" w:hAnsi="Times New Roman" w:cs="Times New Roman"/>
          <w:b/>
          <w:bCs/>
          <w:color w:val="000000"/>
          <w:sz w:val="24"/>
          <w:szCs w:val="24"/>
        </w:rPr>
        <w:t xml:space="preserve"> </w:t>
      </w:r>
      <w:r w:rsidRPr="00330A7E">
        <w:rPr>
          <w:rFonts w:ascii="Times New Roman" w:hAnsi="Times New Roman" w:cs="Times New Roman"/>
          <w:position w:val="-10"/>
          <w:sz w:val="24"/>
          <w:szCs w:val="24"/>
        </w:rPr>
        <w:object w:dxaOrig="560" w:dyaOrig="320" w14:anchorId="06F694E2">
          <v:shape id="_x0000_i5144" type="#_x0000_t75" style="width:28.5pt;height:15.75pt" o:ole="">
            <v:imagedata r:id="rId7087" o:title=""/>
          </v:shape>
          <o:OLEObject Type="Embed" ProgID="Equation.DSMT4" ShapeID="_x0000_i5144" DrawAspect="Content" ObjectID="_1796844206" r:id="rId7397"/>
        </w:object>
      </w:r>
      <w:r w:rsidRPr="00330A7E">
        <w:rPr>
          <w:rFonts w:ascii="Times New Roman" w:hAnsi="Times New Roman" w:cs="Times New Roman"/>
          <w:sz w:val="24"/>
          <w:szCs w:val="24"/>
        </w:rPr>
        <w:t xml:space="preserve">, khoảng cách giữa hai điểm </w:t>
      </w:r>
      <w:r w:rsidRPr="00330A7E">
        <w:rPr>
          <w:rFonts w:ascii="Times New Roman" w:hAnsi="Times New Roman" w:cs="Times New Roman"/>
          <w:position w:val="-14"/>
          <w:sz w:val="24"/>
          <w:szCs w:val="24"/>
        </w:rPr>
        <w:object w:dxaOrig="1180" w:dyaOrig="400" w14:anchorId="3CBA6610">
          <v:shape id="_x0000_i5145" type="#_x0000_t75" style="width:59.25pt;height:20.25pt" o:ole="">
            <v:imagedata r:id="rId7089" o:title=""/>
          </v:shape>
          <o:OLEObject Type="Embed" ProgID="Equation.DSMT4" ShapeID="_x0000_i5145" DrawAspect="Content" ObjectID="_1796844207" r:id="rId7398"/>
        </w:object>
      </w:r>
      <w:r w:rsidRPr="00330A7E">
        <w:rPr>
          <w:rFonts w:ascii="Times New Roman" w:hAnsi="Times New Roman" w:cs="Times New Roman"/>
          <w:sz w:val="24"/>
          <w:szCs w:val="24"/>
        </w:rPr>
        <w:t xml:space="preserve"> và </w:t>
      </w:r>
      <w:r w:rsidRPr="00330A7E">
        <w:rPr>
          <w:rFonts w:ascii="Times New Roman" w:hAnsi="Times New Roman" w:cs="Times New Roman"/>
          <w:position w:val="-14"/>
          <w:sz w:val="24"/>
          <w:szCs w:val="24"/>
        </w:rPr>
        <w:object w:dxaOrig="1260" w:dyaOrig="400" w14:anchorId="55EA43FC">
          <v:shape id="_x0000_i5146" type="#_x0000_t75" style="width:63pt;height:20.25pt" o:ole="">
            <v:imagedata r:id="rId7091" o:title=""/>
          </v:shape>
          <o:OLEObject Type="Embed" ProgID="Equation.DSMT4" ShapeID="_x0000_i5146" DrawAspect="Content" ObjectID="_1796844208" r:id="rId7399"/>
        </w:object>
      </w:r>
      <w:r w:rsidRPr="00330A7E">
        <w:rPr>
          <w:rFonts w:ascii="Times New Roman" w:hAnsi="Times New Roman" w:cs="Times New Roman"/>
          <w:sz w:val="24"/>
          <w:szCs w:val="24"/>
        </w:rPr>
        <w:t>bằng:</w:t>
      </w:r>
    </w:p>
    <w:p w14:paraId="798CE087"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bCs/>
          <w:color w:val="0000FF"/>
          <w:sz w:val="24"/>
          <w:szCs w:val="24"/>
        </w:rPr>
        <w:t xml:space="preserve">A. </w:t>
      </w:r>
      <w:r w:rsidRPr="00330A7E">
        <w:rPr>
          <w:rFonts w:ascii="Times New Roman" w:eastAsia="Calibri" w:hAnsi="Times New Roman" w:cs="Times New Roman"/>
          <w:position w:val="-14"/>
          <w:sz w:val="24"/>
          <w:szCs w:val="24"/>
        </w:rPr>
        <w:object w:dxaOrig="2580" w:dyaOrig="400" w14:anchorId="173F0207">
          <v:shape id="_x0000_i5147" type="#_x0000_t75" style="width:132pt;height:19.5pt" o:ole="">
            <v:imagedata r:id="rId7093" o:title=""/>
          </v:shape>
          <o:OLEObject Type="Embed" ProgID="Equation.DSMT4" ShapeID="_x0000_i5147" DrawAspect="Content" ObjectID="_1796844209" r:id="rId7400"/>
        </w:object>
      </w:r>
      <w:r w:rsidRPr="00330A7E">
        <w:rPr>
          <w:rFonts w:ascii="Times New Roman" w:eastAsia="Calibri" w:hAnsi="Times New Roman" w:cs="Times New Roman"/>
          <w:sz w:val="24"/>
          <w:szCs w:val="24"/>
        </w:rPr>
        <w:t>.</w:t>
      </w:r>
      <w:r w:rsidRPr="00330A7E">
        <w:rPr>
          <w:rFonts w:ascii="Times New Roman" w:eastAsia="Calibri" w:hAnsi="Times New Roman" w:cs="Times New Roman"/>
          <w:sz w:val="24"/>
          <w:szCs w:val="24"/>
        </w:rPr>
        <w:tab/>
      </w:r>
      <w:r w:rsidRPr="00330A7E">
        <w:rPr>
          <w:rFonts w:ascii="Times New Roman" w:eastAsia="Calibri" w:hAnsi="Times New Roman" w:cs="Times New Roman"/>
          <w:b/>
          <w:bCs/>
          <w:color w:val="0000FF"/>
          <w:sz w:val="24"/>
          <w:szCs w:val="24"/>
        </w:rPr>
        <w:t xml:space="preserve">B. </w:t>
      </w:r>
      <w:r w:rsidRPr="00330A7E">
        <w:rPr>
          <w:rFonts w:ascii="Times New Roman" w:eastAsia="Calibri" w:hAnsi="Times New Roman" w:cs="Times New Roman"/>
          <w:position w:val="-14"/>
          <w:sz w:val="24"/>
          <w:szCs w:val="24"/>
        </w:rPr>
        <w:object w:dxaOrig="3320" w:dyaOrig="460" w14:anchorId="673D7419">
          <v:shape id="_x0000_i5148" type="#_x0000_t75" style="width:170.25pt;height:22.5pt" o:ole="">
            <v:imagedata r:id="rId7095" o:title=""/>
          </v:shape>
          <o:OLEObject Type="Embed" ProgID="Equation.DSMT4" ShapeID="_x0000_i5148" DrawAspect="Content" ObjectID="_1796844210" r:id="rId7401"/>
        </w:object>
      </w:r>
      <w:r w:rsidRPr="00330A7E">
        <w:rPr>
          <w:rFonts w:ascii="Times New Roman" w:eastAsia="Calibri" w:hAnsi="Times New Roman" w:cs="Times New Roman"/>
          <w:sz w:val="24"/>
          <w:szCs w:val="24"/>
        </w:rPr>
        <w:t>.</w:t>
      </w:r>
    </w:p>
    <w:p w14:paraId="2C8E8BE3"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color w:val="0000FF"/>
          <w:sz w:val="24"/>
          <w:szCs w:val="24"/>
        </w:rPr>
        <w:t xml:space="preserve">C. </w:t>
      </w:r>
      <w:r w:rsidRPr="00330A7E">
        <w:rPr>
          <w:rFonts w:ascii="Times New Roman" w:eastAsia="Calibri" w:hAnsi="Times New Roman" w:cs="Times New Roman"/>
          <w:position w:val="-24"/>
          <w:sz w:val="24"/>
          <w:szCs w:val="24"/>
        </w:rPr>
        <w:object w:dxaOrig="2620" w:dyaOrig="660" w14:anchorId="3B9BCDB5">
          <v:shape id="_x0000_i5149" type="#_x0000_t75" style="width:133.5pt;height:33pt" o:ole="">
            <v:imagedata r:id="rId7097" o:title=""/>
          </v:shape>
          <o:OLEObject Type="Embed" ProgID="Equation.DSMT4" ShapeID="_x0000_i5149" DrawAspect="Content" ObjectID="_1796844211" r:id="rId7402"/>
        </w:object>
      </w:r>
      <w:r w:rsidRPr="00330A7E">
        <w:rPr>
          <w:rFonts w:ascii="Times New Roman" w:eastAsia="Calibri" w:hAnsi="Times New Roman" w:cs="Times New Roman"/>
          <w:sz w:val="24"/>
          <w:szCs w:val="24"/>
        </w:rPr>
        <w:t>.</w:t>
      </w:r>
      <w:r w:rsidRPr="00330A7E">
        <w:rPr>
          <w:rFonts w:ascii="Times New Roman" w:eastAsia="Calibri" w:hAnsi="Times New Roman" w:cs="Times New Roman"/>
          <w:sz w:val="24"/>
          <w:szCs w:val="24"/>
        </w:rPr>
        <w:tab/>
      </w:r>
      <w:r w:rsidRPr="00330A7E">
        <w:rPr>
          <w:rFonts w:ascii="Times New Roman" w:eastAsia="Calibri" w:hAnsi="Times New Roman" w:cs="Times New Roman"/>
          <w:b/>
          <w:color w:val="0000FF"/>
          <w:sz w:val="24"/>
          <w:szCs w:val="24"/>
        </w:rPr>
        <w:t xml:space="preserve">D. </w:t>
      </w:r>
      <w:r w:rsidRPr="00330A7E">
        <w:rPr>
          <w:rFonts w:ascii="Times New Roman" w:eastAsia="Calibri" w:hAnsi="Times New Roman" w:cs="Times New Roman"/>
          <w:position w:val="-26"/>
          <w:sz w:val="24"/>
          <w:szCs w:val="24"/>
        </w:rPr>
        <w:object w:dxaOrig="3360" w:dyaOrig="720" w14:anchorId="632F5E6F">
          <v:shape id="_x0000_i5150" type="#_x0000_t75" style="width:171.75pt;height:35.25pt" o:ole="">
            <v:imagedata r:id="rId7099" o:title=""/>
          </v:shape>
          <o:OLEObject Type="Embed" ProgID="Equation.DSMT4" ShapeID="_x0000_i5150" DrawAspect="Content" ObjectID="_1796844212" r:id="rId7403"/>
        </w:object>
      </w:r>
      <w:r w:rsidRPr="00330A7E">
        <w:rPr>
          <w:rFonts w:ascii="Times New Roman" w:eastAsia="Calibri" w:hAnsi="Times New Roman" w:cs="Times New Roman"/>
          <w:sz w:val="24"/>
          <w:szCs w:val="24"/>
        </w:rPr>
        <w:t>.</w:t>
      </w:r>
    </w:p>
    <w:p w14:paraId="73994C38" w14:textId="77777777" w:rsidR="00ED397D" w:rsidRPr="00330A7E" w:rsidRDefault="00ED397D" w:rsidP="00330A7E">
      <w:pPr>
        <w:spacing w:after="0"/>
        <w:ind w:left="992" w:hanging="992"/>
        <w:jc w:val="center"/>
        <w:rPr>
          <w:rFonts w:ascii="Times New Roman" w:eastAsia="Calibri" w:hAnsi="Times New Roman" w:cs="Times New Roman"/>
          <w:b/>
          <w:bCs/>
          <w:color w:val="000000"/>
          <w:sz w:val="24"/>
          <w:szCs w:val="24"/>
        </w:rPr>
      </w:pPr>
      <w:r w:rsidRPr="00330A7E">
        <w:rPr>
          <w:rFonts w:ascii="Times New Roman" w:eastAsia="Calibri" w:hAnsi="Times New Roman" w:cs="Times New Roman"/>
          <w:b/>
          <w:bCs/>
          <w:color w:val="000000"/>
          <w:sz w:val="24"/>
          <w:szCs w:val="24"/>
        </w:rPr>
        <w:t>Hướng dẫn giải</w:t>
      </w:r>
    </w:p>
    <w:p w14:paraId="5B0DE87E" w14:textId="77777777" w:rsidR="00ED397D" w:rsidRPr="00330A7E" w:rsidRDefault="00ED397D" w:rsidP="00330A7E">
      <w:pPr>
        <w:spacing w:before="60" w:after="0"/>
        <w:ind w:left="992"/>
        <w:rPr>
          <w:rFonts w:ascii="Times New Roman" w:eastAsia="Times New Roman" w:hAnsi="Times New Roman" w:cs="Times New Roman"/>
          <w:b/>
          <w:noProof/>
          <w:color w:val="0000FF"/>
          <w:sz w:val="24"/>
          <w:szCs w:val="24"/>
          <w:u w:val="single"/>
          <w:lang w:val="fr-FR"/>
        </w:rPr>
      </w:pPr>
      <w:r w:rsidRPr="00330A7E">
        <w:rPr>
          <w:rFonts w:ascii="Times New Roman" w:eastAsia="Times New Roman" w:hAnsi="Times New Roman" w:cs="Times New Roman"/>
          <w:b/>
          <w:noProof/>
          <w:color w:val="0000FF"/>
          <w:sz w:val="24"/>
          <w:szCs w:val="24"/>
          <w:lang w:val="fr-FR"/>
        </w:rPr>
        <w:t>Chọn</w:t>
      </w:r>
      <w:r w:rsidRPr="00330A7E">
        <w:rPr>
          <w:rFonts w:ascii="Times New Roman" w:eastAsia="Times New Roman" w:hAnsi="Times New Roman" w:cs="Times New Roman"/>
          <w:b/>
          <w:noProof/>
          <w:color w:val="0000FF"/>
          <w:sz w:val="24"/>
          <w:szCs w:val="24"/>
          <w:lang w:val="fr-FR"/>
        </w:rPr>
        <w:tab/>
      </w:r>
      <w:r w:rsidRPr="00330A7E">
        <w:rPr>
          <w:rFonts w:ascii="Times New Roman" w:eastAsia="Times New Roman" w:hAnsi="Times New Roman" w:cs="Times New Roman"/>
          <w:b/>
          <w:noProof/>
          <w:color w:val="0000FF"/>
          <w:sz w:val="24"/>
          <w:szCs w:val="24"/>
          <w:u w:val="single"/>
          <w:lang w:val="fr-FR"/>
        </w:rPr>
        <w:t>B.</w:t>
      </w:r>
    </w:p>
    <w:p w14:paraId="3F9D1632" w14:textId="77777777" w:rsidR="00ED397D" w:rsidRPr="00330A7E" w:rsidRDefault="00ED397D" w:rsidP="00330A7E">
      <w:pPr>
        <w:spacing w:before="60" w:after="0"/>
        <w:ind w:left="992"/>
        <w:rPr>
          <w:rFonts w:ascii="Times New Roman" w:eastAsia="Times New Roman" w:hAnsi="Times New Roman" w:cs="Times New Roman"/>
          <w:b/>
          <w:noProof/>
          <w:sz w:val="24"/>
          <w:szCs w:val="24"/>
          <w:lang w:val="fr-FR"/>
        </w:rPr>
      </w:pPr>
      <w:r w:rsidRPr="00330A7E">
        <w:rPr>
          <w:rFonts w:ascii="Times New Roman" w:eastAsia="Calibri" w:hAnsi="Times New Roman" w:cs="Times New Roman"/>
          <w:position w:val="-14"/>
          <w:sz w:val="24"/>
          <w:szCs w:val="24"/>
        </w:rPr>
        <w:object w:dxaOrig="1180" w:dyaOrig="400" w14:anchorId="2B46C5AE">
          <v:shape id="_x0000_i5151" type="#_x0000_t75" style="width:58.5pt;height:20.25pt" o:ole="">
            <v:imagedata r:id="rId7404" o:title=""/>
          </v:shape>
          <o:OLEObject Type="Embed" ProgID="Equation.DSMT4" ShapeID="_x0000_i5151" DrawAspect="Content" ObjectID="_1796844213" r:id="rId7405"/>
        </w:object>
      </w:r>
      <w:r w:rsidRPr="00330A7E">
        <w:rPr>
          <w:rFonts w:ascii="Times New Roman" w:eastAsia="Times New Roman" w:hAnsi="Times New Roman" w:cs="Times New Roman"/>
          <w:b/>
          <w:noProof/>
          <w:sz w:val="24"/>
          <w:szCs w:val="24"/>
          <w:lang w:val="fr-FR"/>
        </w:rPr>
        <w:t xml:space="preserve"> và </w:t>
      </w:r>
      <w:r w:rsidRPr="00330A7E">
        <w:rPr>
          <w:rFonts w:ascii="Times New Roman" w:eastAsia="Times New Roman" w:hAnsi="Times New Roman" w:cs="Times New Roman"/>
          <w:b/>
          <w:noProof/>
          <w:position w:val="-14"/>
          <w:sz w:val="24"/>
          <w:szCs w:val="24"/>
          <w:lang w:val="fr-FR"/>
        </w:rPr>
        <w:object w:dxaOrig="1260" w:dyaOrig="400" w14:anchorId="551A79A1">
          <v:shape id="_x0000_i5152" type="#_x0000_t75" style="width:63pt;height:20.25pt" o:ole="">
            <v:imagedata r:id="rId7406" o:title=""/>
          </v:shape>
          <o:OLEObject Type="Embed" ProgID="Equation.DSMT4" ShapeID="_x0000_i5152" DrawAspect="Content" ObjectID="_1796844214" r:id="rId7407"/>
        </w:object>
      </w:r>
      <w:r w:rsidRPr="00330A7E">
        <w:rPr>
          <w:rFonts w:ascii="Times New Roman" w:eastAsia="Times New Roman" w:hAnsi="Times New Roman" w:cs="Times New Roman"/>
          <w:b/>
          <w:noProof/>
          <w:sz w:val="24"/>
          <w:szCs w:val="24"/>
          <w:lang w:val="fr-FR"/>
        </w:rPr>
        <w:t xml:space="preserve"> </w:t>
      </w:r>
      <w:r w:rsidRPr="00330A7E">
        <w:rPr>
          <w:rFonts w:ascii="Times New Roman" w:eastAsia="Times New Roman" w:hAnsi="Times New Roman" w:cs="Times New Roman"/>
          <w:b/>
          <w:noProof/>
          <w:position w:val="-16"/>
          <w:sz w:val="24"/>
          <w:szCs w:val="24"/>
          <w:lang w:val="fr-FR"/>
        </w:rPr>
        <w:object w:dxaOrig="4220" w:dyaOrig="520" w14:anchorId="73B8F206">
          <v:shape id="_x0000_i5153" type="#_x0000_t75" style="width:211.5pt;height:26.25pt" o:ole="">
            <v:imagedata r:id="rId7408" o:title=""/>
          </v:shape>
          <o:OLEObject Type="Embed" ProgID="Equation.DSMT4" ShapeID="_x0000_i5153" DrawAspect="Content" ObjectID="_1796844215" r:id="rId7409"/>
        </w:object>
      </w:r>
    </w:p>
    <w:p w14:paraId="08694FA3"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lastRenderedPageBreak/>
        <w:t xml:space="preserve">Câu 6: </w:t>
      </w:r>
      <w:r w:rsidRPr="00330A7E">
        <w:rPr>
          <w:rFonts w:ascii="Times New Roman" w:hAnsi="Times New Roman" w:cs="Times New Roman"/>
          <w:sz w:val="24"/>
          <w:szCs w:val="24"/>
        </w:rPr>
        <w:t xml:space="preserve">Trong không gian tọa độ </w:t>
      </w:r>
      <w:r w:rsidRPr="00330A7E">
        <w:rPr>
          <w:rFonts w:ascii="Times New Roman" w:hAnsi="Times New Roman" w:cs="Times New Roman"/>
          <w:position w:val="-10"/>
          <w:sz w:val="24"/>
          <w:szCs w:val="24"/>
        </w:rPr>
        <w:object w:dxaOrig="560" w:dyaOrig="320" w14:anchorId="1929B689">
          <v:shape id="_x0000_i5154" type="#_x0000_t75" style="width:28.5pt;height:16.5pt" o:ole="">
            <v:imagedata r:id="rId7101" o:title=""/>
          </v:shape>
          <o:OLEObject Type="Embed" ProgID="Equation.DSMT4" ShapeID="_x0000_i5154" DrawAspect="Content" ObjectID="_1796844216" r:id="rId7410"/>
        </w:objec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mặt phẳng đi qua điểm </w:t>
      </w:r>
      <w:r w:rsidRPr="00330A7E">
        <w:rPr>
          <w:rFonts w:ascii="Times New Roman" w:hAnsi="Times New Roman" w:cs="Times New Roman"/>
          <w:position w:val="-14"/>
          <w:sz w:val="24"/>
          <w:szCs w:val="24"/>
        </w:rPr>
        <w:object w:dxaOrig="1240" w:dyaOrig="400" w14:anchorId="704C5E0A">
          <v:shape id="_x0000_i5155" type="#_x0000_t75" style="width:61.5pt;height:19.5pt" o:ole="">
            <v:imagedata r:id="rId7103" o:title=""/>
          </v:shape>
          <o:OLEObject Type="Embed" ProgID="Equation.DSMT4" ShapeID="_x0000_i5155" DrawAspect="Content" ObjectID="_1796844217" r:id="rId7411"/>
        </w:object>
      </w:r>
      <w:r w:rsidRPr="00330A7E">
        <w:rPr>
          <w:rFonts w:ascii="Times New Roman" w:hAnsi="Times New Roman" w:cs="Times New Roman"/>
          <w:sz w:val="24"/>
          <w:szCs w:val="24"/>
        </w:rPr>
        <w:t xml:space="preserve"> và nhận </w:t>
      </w:r>
      <w:r w:rsidRPr="00330A7E">
        <w:rPr>
          <w:rFonts w:ascii="Times New Roman" w:hAnsi="Times New Roman" w:cs="Times New Roman"/>
          <w:position w:val="-14"/>
          <w:sz w:val="24"/>
          <w:szCs w:val="24"/>
        </w:rPr>
        <w:object w:dxaOrig="1180" w:dyaOrig="420" w14:anchorId="3CC08F48">
          <v:shape id="_x0000_i5156" type="#_x0000_t75" style="width:58.5pt;height:21pt" o:ole="">
            <v:imagedata r:id="rId7105" o:title=""/>
          </v:shape>
          <o:OLEObject Type="Embed" ProgID="Equation.DSMT4" ShapeID="_x0000_i5156" DrawAspect="Content" ObjectID="_1796844218" r:id="rId7412"/>
        </w:object>
      </w:r>
      <w:r w:rsidRPr="00330A7E">
        <w:rPr>
          <w:rFonts w:ascii="Times New Roman" w:hAnsi="Times New Roman" w:cs="Times New Roman"/>
          <w:sz w:val="24"/>
          <w:szCs w:val="24"/>
        </w:rPr>
        <w:t xml:space="preserve"> làm vectơ pháp tuyến có phương trình</w:t>
      </w:r>
    </w:p>
    <w:p w14:paraId="4B20E107"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bCs/>
          <w:sz w:val="24"/>
          <w:szCs w:val="24"/>
        </w:rPr>
      </w:pPr>
      <w:r w:rsidRPr="00330A7E">
        <w:rPr>
          <w:rFonts w:ascii="Times New Roman" w:eastAsia="Calibri" w:hAnsi="Times New Roman" w:cs="Times New Roman"/>
          <w:b/>
          <w:bCs/>
          <w:color w:val="0000FF"/>
          <w:sz w:val="24"/>
          <w:szCs w:val="24"/>
        </w:rPr>
        <w:t xml:space="preserve">A. </w:t>
      </w:r>
      <w:r w:rsidRPr="00330A7E">
        <w:rPr>
          <w:rFonts w:ascii="Times New Roman" w:eastAsia="Calibri" w:hAnsi="Times New Roman" w:cs="Times New Roman"/>
          <w:position w:val="-14"/>
          <w:sz w:val="24"/>
          <w:szCs w:val="24"/>
        </w:rPr>
        <w:object w:dxaOrig="3480" w:dyaOrig="400" w14:anchorId="42459B7E">
          <v:shape id="_x0000_i5157" type="#_x0000_t75" style="width:174pt;height:19.5pt" o:ole="">
            <v:imagedata r:id="rId7107" o:title=""/>
          </v:shape>
          <o:OLEObject Type="Embed" ProgID="Equation.DSMT4" ShapeID="_x0000_i5157" DrawAspect="Content" ObjectID="_1796844219" r:id="rId7413"/>
        </w:object>
      </w:r>
      <w:r w:rsidRPr="00330A7E">
        <w:rPr>
          <w:rFonts w:ascii="Times New Roman" w:eastAsia="Calibri" w:hAnsi="Times New Roman" w:cs="Times New Roman"/>
          <w:sz w:val="24"/>
          <w:szCs w:val="24"/>
        </w:rPr>
        <w:t>.</w:t>
      </w:r>
      <w:r w:rsidRPr="00330A7E">
        <w:rPr>
          <w:rFonts w:ascii="Times New Roman" w:eastAsia="Calibri" w:hAnsi="Times New Roman" w:cs="Times New Roman"/>
          <w:b/>
          <w:bCs/>
          <w:sz w:val="24"/>
          <w:szCs w:val="24"/>
        </w:rPr>
        <w:tab/>
      </w:r>
      <w:r w:rsidRPr="00330A7E">
        <w:rPr>
          <w:rFonts w:ascii="Times New Roman" w:eastAsia="Calibri" w:hAnsi="Times New Roman" w:cs="Times New Roman"/>
          <w:b/>
          <w:bCs/>
          <w:color w:val="0000FF"/>
          <w:sz w:val="24"/>
          <w:szCs w:val="24"/>
        </w:rPr>
        <w:t xml:space="preserve">B. </w:t>
      </w:r>
      <w:r w:rsidRPr="00330A7E">
        <w:rPr>
          <w:rFonts w:ascii="Times New Roman" w:eastAsia="Calibri" w:hAnsi="Times New Roman" w:cs="Times New Roman"/>
          <w:position w:val="-14"/>
          <w:sz w:val="24"/>
          <w:szCs w:val="24"/>
        </w:rPr>
        <w:object w:dxaOrig="3480" w:dyaOrig="400" w14:anchorId="036AFE8E">
          <v:shape id="_x0000_i5158" type="#_x0000_t75" style="width:174pt;height:19.5pt" o:ole="">
            <v:imagedata r:id="rId7109" o:title=""/>
          </v:shape>
          <o:OLEObject Type="Embed" ProgID="Equation.DSMT4" ShapeID="_x0000_i5158" DrawAspect="Content" ObjectID="_1796844220" r:id="rId7414"/>
        </w:object>
      </w:r>
      <w:r w:rsidRPr="00330A7E">
        <w:rPr>
          <w:rFonts w:ascii="Times New Roman" w:eastAsia="Calibri" w:hAnsi="Times New Roman" w:cs="Times New Roman"/>
          <w:sz w:val="24"/>
          <w:szCs w:val="24"/>
        </w:rPr>
        <w:t>.</w:t>
      </w:r>
    </w:p>
    <w:p w14:paraId="4765A7F4"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bCs/>
          <w:color w:val="FF0000"/>
          <w:sz w:val="24"/>
          <w:szCs w:val="24"/>
        </w:rPr>
      </w:pPr>
      <w:r w:rsidRPr="00330A7E">
        <w:rPr>
          <w:rFonts w:ascii="Times New Roman" w:eastAsia="Calibri" w:hAnsi="Times New Roman" w:cs="Times New Roman"/>
          <w:b/>
          <w:bCs/>
          <w:color w:val="0000FF"/>
          <w:sz w:val="24"/>
          <w:szCs w:val="24"/>
        </w:rPr>
        <w:t xml:space="preserve">C. </w:t>
      </w:r>
      <w:r w:rsidRPr="00330A7E">
        <w:rPr>
          <w:rFonts w:ascii="Times New Roman" w:eastAsia="Calibri" w:hAnsi="Times New Roman" w:cs="Times New Roman"/>
          <w:position w:val="-14"/>
          <w:sz w:val="24"/>
          <w:szCs w:val="24"/>
        </w:rPr>
        <w:object w:dxaOrig="3480" w:dyaOrig="400" w14:anchorId="3AB42F87">
          <v:shape id="_x0000_i5159" type="#_x0000_t75" style="width:174pt;height:19.5pt" o:ole="">
            <v:imagedata r:id="rId7111" o:title=""/>
          </v:shape>
          <o:OLEObject Type="Embed" ProgID="Equation.DSMT4" ShapeID="_x0000_i5159" DrawAspect="Content" ObjectID="_1796844221" r:id="rId7415"/>
        </w:object>
      </w:r>
      <w:r w:rsidRPr="00330A7E">
        <w:rPr>
          <w:rFonts w:ascii="Times New Roman" w:eastAsia="Calibri" w:hAnsi="Times New Roman" w:cs="Times New Roman"/>
          <w:sz w:val="24"/>
          <w:szCs w:val="24"/>
        </w:rPr>
        <w:t>.</w:t>
      </w:r>
      <w:r w:rsidRPr="00330A7E">
        <w:rPr>
          <w:rFonts w:ascii="Times New Roman" w:eastAsia="Calibri" w:hAnsi="Times New Roman" w:cs="Times New Roman"/>
          <w:b/>
          <w:bCs/>
          <w:sz w:val="24"/>
          <w:szCs w:val="24"/>
        </w:rPr>
        <w:tab/>
      </w:r>
      <w:r w:rsidRPr="00330A7E">
        <w:rPr>
          <w:rFonts w:ascii="Times New Roman" w:eastAsia="Calibri" w:hAnsi="Times New Roman" w:cs="Times New Roman"/>
          <w:b/>
          <w:bCs/>
          <w:color w:val="0000FF"/>
          <w:sz w:val="24"/>
          <w:szCs w:val="24"/>
        </w:rPr>
        <w:t xml:space="preserve">D. </w:t>
      </w:r>
      <w:r w:rsidRPr="00330A7E">
        <w:rPr>
          <w:rFonts w:ascii="Times New Roman" w:eastAsia="Calibri" w:hAnsi="Times New Roman" w:cs="Times New Roman"/>
          <w:position w:val="-14"/>
          <w:sz w:val="24"/>
          <w:szCs w:val="24"/>
        </w:rPr>
        <w:object w:dxaOrig="3480" w:dyaOrig="400" w14:anchorId="2D9032BF">
          <v:shape id="_x0000_i5160" type="#_x0000_t75" style="width:174pt;height:19.5pt" o:ole="">
            <v:imagedata r:id="rId7113" o:title=""/>
          </v:shape>
          <o:OLEObject Type="Embed" ProgID="Equation.DSMT4" ShapeID="_x0000_i5160" DrawAspect="Content" ObjectID="_1796844222" r:id="rId7416"/>
        </w:object>
      </w:r>
      <w:r w:rsidRPr="00330A7E">
        <w:rPr>
          <w:rFonts w:ascii="Times New Roman" w:eastAsia="Calibri" w:hAnsi="Times New Roman" w:cs="Times New Roman"/>
          <w:sz w:val="24"/>
          <w:szCs w:val="24"/>
        </w:rPr>
        <w:t>.</w:t>
      </w:r>
    </w:p>
    <w:p w14:paraId="21E91063" w14:textId="77777777" w:rsidR="00ED397D" w:rsidRPr="00330A7E" w:rsidRDefault="00ED397D" w:rsidP="00330A7E">
      <w:pPr>
        <w:ind w:left="992" w:hanging="992"/>
        <w:jc w:val="center"/>
        <w:rPr>
          <w:rFonts w:ascii="Times New Roman" w:eastAsia="Calibri" w:hAnsi="Times New Roman" w:cs="Times New Roman"/>
          <w:b/>
          <w:bCs/>
          <w:sz w:val="24"/>
          <w:szCs w:val="24"/>
        </w:rPr>
      </w:pPr>
      <w:r w:rsidRPr="00330A7E">
        <w:rPr>
          <w:rFonts w:ascii="Times New Roman" w:eastAsia="Calibri" w:hAnsi="Times New Roman" w:cs="Times New Roman"/>
          <w:b/>
          <w:bCs/>
          <w:sz w:val="24"/>
          <w:szCs w:val="24"/>
        </w:rPr>
        <w:t>Hướng dẫn giải</w:t>
      </w:r>
    </w:p>
    <w:p w14:paraId="05266A27" w14:textId="77777777" w:rsidR="00ED397D" w:rsidRPr="00330A7E" w:rsidRDefault="00ED397D" w:rsidP="00330A7E">
      <w:pPr>
        <w:spacing w:before="60" w:after="0"/>
        <w:ind w:left="992"/>
        <w:rPr>
          <w:rFonts w:ascii="Times New Roman" w:eastAsia="Times New Roman" w:hAnsi="Times New Roman" w:cs="Times New Roman"/>
          <w:b/>
          <w:noProof/>
          <w:color w:val="0000FF"/>
          <w:sz w:val="24"/>
          <w:szCs w:val="24"/>
          <w:u w:val="single"/>
          <w:lang w:val="fr-FR"/>
        </w:rPr>
      </w:pPr>
      <w:r w:rsidRPr="00330A7E">
        <w:rPr>
          <w:rFonts w:ascii="Times New Roman" w:eastAsia="Times New Roman" w:hAnsi="Times New Roman" w:cs="Times New Roman"/>
          <w:b/>
          <w:noProof/>
          <w:color w:val="0000FF"/>
          <w:sz w:val="24"/>
          <w:szCs w:val="24"/>
          <w:lang w:val="fr-FR"/>
        </w:rPr>
        <w:t>Chọn</w:t>
      </w:r>
      <w:r w:rsidRPr="00330A7E">
        <w:rPr>
          <w:rFonts w:ascii="Times New Roman" w:eastAsia="Times New Roman" w:hAnsi="Times New Roman" w:cs="Times New Roman"/>
          <w:b/>
          <w:noProof/>
          <w:color w:val="0000FF"/>
          <w:sz w:val="24"/>
          <w:szCs w:val="24"/>
          <w:lang w:val="fr-FR"/>
        </w:rPr>
        <w:tab/>
      </w:r>
      <w:r w:rsidRPr="00330A7E">
        <w:rPr>
          <w:rFonts w:ascii="Times New Roman" w:eastAsia="Times New Roman" w:hAnsi="Times New Roman" w:cs="Times New Roman"/>
          <w:b/>
          <w:noProof/>
          <w:color w:val="0000FF"/>
          <w:sz w:val="24"/>
          <w:szCs w:val="24"/>
          <w:u w:val="single"/>
          <w:lang w:val="fr-FR"/>
        </w:rPr>
        <w:t>D</w:t>
      </w:r>
      <w:r w:rsidRPr="00330A7E">
        <w:rPr>
          <w:rFonts w:ascii="Times New Roman" w:eastAsia="Times New Roman" w:hAnsi="Times New Roman" w:cs="Times New Roman"/>
          <w:b/>
          <w:noProof/>
          <w:color w:val="0000FF"/>
          <w:sz w:val="24"/>
          <w:szCs w:val="24"/>
          <w:lang w:val="fr-FR"/>
        </w:rPr>
        <w:t>.</w:t>
      </w:r>
    </w:p>
    <w:p w14:paraId="2DC318E2" w14:textId="77777777" w:rsidR="00ED397D" w:rsidRPr="00330A7E" w:rsidRDefault="00ED397D" w:rsidP="00330A7E">
      <w:pPr>
        <w:spacing w:before="60" w:after="0"/>
        <w:ind w:left="992"/>
        <w:rPr>
          <w:rFonts w:ascii="Times New Roman" w:eastAsia="Times New Roman" w:hAnsi="Times New Roman" w:cs="Times New Roman"/>
          <w:noProof/>
          <w:sz w:val="24"/>
          <w:szCs w:val="24"/>
          <w:lang w:val="fr-FR"/>
        </w:rPr>
      </w:pPr>
      <w:r w:rsidRPr="00330A7E">
        <w:rPr>
          <w:rFonts w:ascii="Times New Roman" w:eastAsia="Times New Roman" w:hAnsi="Times New Roman" w:cs="Times New Roman"/>
          <w:noProof/>
          <w:sz w:val="24"/>
          <w:szCs w:val="24"/>
          <w:lang w:val="fr-FR"/>
        </w:rPr>
        <w:t xml:space="preserve">Mặt phẳng </w:t>
      </w:r>
      <w:r w:rsidRPr="00330A7E">
        <w:rPr>
          <w:rFonts w:ascii="Times New Roman" w:eastAsia="Times New Roman" w:hAnsi="Times New Roman" w:cs="Times New Roman"/>
          <w:noProof/>
          <w:position w:val="-14"/>
          <w:sz w:val="24"/>
          <w:szCs w:val="24"/>
          <w:lang w:val="fr-FR"/>
        </w:rPr>
        <w:object w:dxaOrig="420" w:dyaOrig="400" w14:anchorId="0FF7A806">
          <v:shape id="_x0000_i5161" type="#_x0000_t75" style="width:21pt;height:20.25pt" o:ole="">
            <v:imagedata r:id="rId7417" o:title=""/>
          </v:shape>
          <o:OLEObject Type="Embed" ProgID="Equation.DSMT4" ShapeID="_x0000_i5161" DrawAspect="Content" ObjectID="_1796844223" r:id="rId7418"/>
        </w:object>
      </w:r>
      <w:r w:rsidRPr="00330A7E">
        <w:rPr>
          <w:rFonts w:ascii="Times New Roman" w:eastAsia="Times New Roman" w:hAnsi="Times New Roman" w:cs="Times New Roman"/>
          <w:noProof/>
          <w:sz w:val="24"/>
          <w:szCs w:val="24"/>
          <w:lang w:val="fr-FR"/>
        </w:rPr>
        <w:t xml:space="preserve"> đi qua điểm </w:t>
      </w:r>
      <w:r w:rsidRPr="00330A7E">
        <w:rPr>
          <w:rFonts w:ascii="Times New Roman" w:eastAsia="Times New Roman" w:hAnsi="Times New Roman" w:cs="Times New Roman"/>
          <w:noProof/>
          <w:position w:val="-14"/>
          <w:sz w:val="24"/>
          <w:szCs w:val="24"/>
          <w:lang w:val="fr-FR"/>
        </w:rPr>
        <w:object w:dxaOrig="1219" w:dyaOrig="400" w14:anchorId="2AF5B178">
          <v:shape id="_x0000_i5162" type="#_x0000_t75" style="width:61.5pt;height:20.25pt" o:ole="">
            <v:imagedata r:id="rId7419" o:title=""/>
          </v:shape>
          <o:OLEObject Type="Embed" ProgID="Equation.DSMT4" ShapeID="_x0000_i5162" DrawAspect="Content" ObjectID="_1796844224" r:id="rId7420"/>
        </w:object>
      </w:r>
      <w:r w:rsidRPr="00330A7E">
        <w:rPr>
          <w:rFonts w:ascii="Times New Roman" w:eastAsia="Times New Roman" w:hAnsi="Times New Roman" w:cs="Times New Roman"/>
          <w:noProof/>
          <w:sz w:val="24"/>
          <w:szCs w:val="24"/>
          <w:lang w:val="fr-FR"/>
        </w:rPr>
        <w:t xml:space="preserve"> và nhận </w:t>
      </w:r>
      <w:r w:rsidRPr="00330A7E">
        <w:rPr>
          <w:rFonts w:ascii="Times New Roman" w:eastAsia="Times New Roman" w:hAnsi="Times New Roman" w:cs="Times New Roman"/>
          <w:noProof/>
          <w:position w:val="-14"/>
          <w:sz w:val="24"/>
          <w:szCs w:val="24"/>
          <w:lang w:val="fr-FR"/>
        </w:rPr>
        <w:object w:dxaOrig="1140" w:dyaOrig="420" w14:anchorId="2EA6006B">
          <v:shape id="_x0000_i5163" type="#_x0000_t75" style="width:57pt;height:21pt" o:ole="">
            <v:imagedata r:id="rId7421" o:title=""/>
          </v:shape>
          <o:OLEObject Type="Embed" ProgID="Equation.DSMT4" ShapeID="_x0000_i5163" DrawAspect="Content" ObjectID="_1796844225" r:id="rId7422"/>
        </w:object>
      </w:r>
      <w:r w:rsidRPr="00330A7E">
        <w:rPr>
          <w:rFonts w:ascii="Times New Roman" w:eastAsia="Times New Roman" w:hAnsi="Times New Roman" w:cs="Times New Roman"/>
          <w:noProof/>
          <w:sz w:val="24"/>
          <w:szCs w:val="24"/>
          <w:lang w:val="fr-FR"/>
        </w:rPr>
        <w:t xml:space="preserve"> làm VTPT có phương trình là :</w:t>
      </w:r>
    </w:p>
    <w:p w14:paraId="309E7137" w14:textId="77777777" w:rsidR="00ED397D" w:rsidRPr="00330A7E" w:rsidRDefault="00ED397D" w:rsidP="00330A7E">
      <w:pPr>
        <w:spacing w:before="60" w:after="0"/>
        <w:ind w:left="992"/>
        <w:rPr>
          <w:rFonts w:ascii="Times New Roman" w:eastAsia="Times New Roman" w:hAnsi="Times New Roman" w:cs="Times New Roman"/>
          <w:noProof/>
          <w:sz w:val="24"/>
          <w:szCs w:val="24"/>
          <w:lang w:val="fr-FR"/>
        </w:rPr>
      </w:pPr>
      <w:r w:rsidRPr="00330A7E">
        <w:rPr>
          <w:rFonts w:ascii="Times New Roman" w:eastAsia="Calibri" w:hAnsi="Times New Roman" w:cs="Times New Roman"/>
          <w:position w:val="-14"/>
          <w:sz w:val="24"/>
          <w:szCs w:val="24"/>
        </w:rPr>
        <w:object w:dxaOrig="3500" w:dyaOrig="400" w14:anchorId="316AC8B6">
          <v:shape id="_x0000_i5164" type="#_x0000_t75" style="width:175.5pt;height:20.25pt" o:ole="">
            <v:imagedata r:id="rId7423" o:title=""/>
          </v:shape>
          <o:OLEObject Type="Embed" ProgID="Equation.DSMT4" ShapeID="_x0000_i5164" DrawAspect="Content" ObjectID="_1796844226" r:id="rId7424"/>
        </w:object>
      </w:r>
    </w:p>
    <w:p w14:paraId="496A2006"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7: </w:t>
      </w:r>
      <w:r w:rsidRPr="00330A7E">
        <w:rPr>
          <w:rFonts w:ascii="Times New Roman" w:hAnsi="Times New Roman" w:cs="Times New Roman"/>
          <w:sz w:val="24"/>
          <w:szCs w:val="24"/>
        </w:rPr>
        <w:t xml:space="preserve">Trong không gian tọa độ </w:t>
      </w:r>
      <w:r w:rsidRPr="00330A7E">
        <w:rPr>
          <w:rFonts w:ascii="Times New Roman" w:hAnsi="Times New Roman" w:cs="Times New Roman"/>
          <w:position w:val="-10"/>
          <w:sz w:val="24"/>
          <w:szCs w:val="24"/>
        </w:rPr>
        <w:object w:dxaOrig="560" w:dyaOrig="320" w14:anchorId="68A2BEAA">
          <v:shape id="_x0000_i5165" type="#_x0000_t75" style="width:28.5pt;height:16.5pt" o:ole="">
            <v:imagedata r:id="rId7101" o:title=""/>
          </v:shape>
          <o:OLEObject Type="Embed" ProgID="Equation.DSMT4" ShapeID="_x0000_i5165" DrawAspect="Content" ObjectID="_1796844227" r:id="rId7425"/>
        </w:objec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mặt cầu tâm </w:t>
      </w:r>
      <w:r w:rsidRPr="00330A7E">
        <w:rPr>
          <w:rFonts w:ascii="Times New Roman" w:hAnsi="Times New Roman" w:cs="Times New Roman"/>
          <w:position w:val="-14"/>
          <w:sz w:val="24"/>
          <w:szCs w:val="24"/>
        </w:rPr>
        <w:object w:dxaOrig="1240" w:dyaOrig="400" w14:anchorId="467963B6">
          <v:shape id="_x0000_i5166" type="#_x0000_t75" style="width:61.5pt;height:19.5pt" o:ole="">
            <v:imagedata r:id="rId7103" o:title=""/>
          </v:shape>
          <o:OLEObject Type="Embed" ProgID="Equation.DSMT4" ShapeID="_x0000_i5166" DrawAspect="Content" ObjectID="_1796844228" r:id="rId7426"/>
        </w:object>
      </w:r>
      <w:r w:rsidRPr="00330A7E">
        <w:rPr>
          <w:rFonts w:ascii="Times New Roman" w:hAnsi="Times New Roman" w:cs="Times New Roman"/>
          <w:sz w:val="24"/>
          <w:szCs w:val="24"/>
        </w:rPr>
        <w:t xml:space="preserve"> bán kính </w:t>
      </w:r>
      <w:r w:rsidRPr="00330A7E">
        <w:rPr>
          <w:rFonts w:ascii="Times New Roman" w:hAnsi="Times New Roman" w:cs="Times New Roman"/>
          <w:position w:val="-4"/>
          <w:sz w:val="24"/>
          <w:szCs w:val="24"/>
        </w:rPr>
        <w:object w:dxaOrig="240" w:dyaOrig="260" w14:anchorId="39F322CC">
          <v:shape id="_x0000_i5167" type="#_x0000_t75" style="width:12pt;height:13.5pt" o:ole="">
            <v:imagedata r:id="rId7117" o:title=""/>
          </v:shape>
          <o:OLEObject Type="Embed" ProgID="Equation.DSMT4" ShapeID="_x0000_i5167" DrawAspect="Content" ObjectID="_1796844229" r:id="rId7427"/>
        </w:object>
      </w:r>
      <w:r w:rsidRPr="00330A7E">
        <w:rPr>
          <w:rFonts w:ascii="Times New Roman" w:hAnsi="Times New Roman" w:cs="Times New Roman"/>
          <w:sz w:val="24"/>
          <w:szCs w:val="24"/>
        </w:rPr>
        <w:t xml:space="preserve"> có phương trình là</w:t>
      </w:r>
    </w:p>
    <w:p w14:paraId="075B663E"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bCs/>
          <w:sz w:val="24"/>
          <w:szCs w:val="24"/>
        </w:rPr>
      </w:pPr>
      <w:r w:rsidRPr="00330A7E">
        <w:rPr>
          <w:rFonts w:ascii="Times New Roman" w:eastAsia="Calibri" w:hAnsi="Times New Roman" w:cs="Times New Roman"/>
          <w:b/>
          <w:bCs/>
          <w:color w:val="0000FF"/>
          <w:sz w:val="24"/>
          <w:szCs w:val="24"/>
        </w:rPr>
        <w:t xml:space="preserve">A. </w:t>
      </w:r>
      <w:r w:rsidRPr="00330A7E">
        <w:rPr>
          <w:rFonts w:ascii="Times New Roman" w:eastAsia="Calibri" w:hAnsi="Times New Roman" w:cs="Times New Roman"/>
          <w:position w:val="-14"/>
          <w:sz w:val="24"/>
          <w:szCs w:val="24"/>
        </w:rPr>
        <w:object w:dxaOrig="3460" w:dyaOrig="440" w14:anchorId="3F8AB23E">
          <v:shape id="_x0000_i5168" type="#_x0000_t75" style="width:172.5pt;height:22.5pt" o:ole="">
            <v:imagedata r:id="rId7119" o:title=""/>
          </v:shape>
          <o:OLEObject Type="Embed" ProgID="Equation.DSMT4" ShapeID="_x0000_i5168" DrawAspect="Content" ObjectID="_1796844230" r:id="rId7428"/>
        </w:object>
      </w:r>
      <w:r w:rsidRPr="00330A7E">
        <w:rPr>
          <w:rFonts w:ascii="Times New Roman" w:eastAsia="Calibri" w:hAnsi="Times New Roman" w:cs="Times New Roman"/>
          <w:sz w:val="24"/>
          <w:szCs w:val="24"/>
        </w:rPr>
        <w:t>.</w:t>
      </w:r>
      <w:r w:rsidRPr="00330A7E">
        <w:rPr>
          <w:rFonts w:ascii="Times New Roman" w:eastAsia="Calibri" w:hAnsi="Times New Roman" w:cs="Times New Roman"/>
          <w:b/>
          <w:bCs/>
          <w:sz w:val="24"/>
          <w:szCs w:val="24"/>
        </w:rPr>
        <w:tab/>
      </w:r>
      <w:r w:rsidRPr="00330A7E">
        <w:rPr>
          <w:rFonts w:ascii="Times New Roman" w:eastAsia="Calibri" w:hAnsi="Times New Roman" w:cs="Times New Roman"/>
          <w:b/>
          <w:bCs/>
          <w:color w:val="0000FF"/>
          <w:sz w:val="24"/>
          <w:szCs w:val="24"/>
        </w:rPr>
        <w:t xml:space="preserve">B. </w:t>
      </w:r>
      <w:r w:rsidRPr="00330A7E">
        <w:rPr>
          <w:rFonts w:ascii="Times New Roman" w:eastAsia="Calibri" w:hAnsi="Times New Roman" w:cs="Times New Roman"/>
          <w:position w:val="-14"/>
          <w:sz w:val="24"/>
          <w:szCs w:val="24"/>
        </w:rPr>
        <w:object w:dxaOrig="3460" w:dyaOrig="440" w14:anchorId="46E4CEF6">
          <v:shape id="_x0000_i5169" type="#_x0000_t75" style="width:172.5pt;height:22.5pt" o:ole="">
            <v:imagedata r:id="rId7121" o:title=""/>
          </v:shape>
          <o:OLEObject Type="Embed" ProgID="Equation.DSMT4" ShapeID="_x0000_i5169" DrawAspect="Content" ObjectID="_1796844231" r:id="rId7429"/>
        </w:object>
      </w:r>
      <w:r w:rsidRPr="00330A7E">
        <w:rPr>
          <w:rFonts w:ascii="Times New Roman" w:eastAsia="Calibri" w:hAnsi="Times New Roman" w:cs="Times New Roman"/>
          <w:sz w:val="24"/>
          <w:szCs w:val="24"/>
        </w:rPr>
        <w:t>.</w:t>
      </w:r>
    </w:p>
    <w:p w14:paraId="586E06C1"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bCs/>
          <w:color w:val="FF0000"/>
          <w:sz w:val="24"/>
          <w:szCs w:val="24"/>
        </w:rPr>
      </w:pPr>
      <w:r w:rsidRPr="00330A7E">
        <w:rPr>
          <w:rFonts w:ascii="Times New Roman" w:eastAsia="Calibri" w:hAnsi="Times New Roman" w:cs="Times New Roman"/>
          <w:b/>
          <w:bCs/>
          <w:color w:val="0000FF"/>
          <w:sz w:val="24"/>
          <w:szCs w:val="24"/>
        </w:rPr>
        <w:t xml:space="preserve">C. </w:t>
      </w:r>
      <w:r w:rsidRPr="00330A7E">
        <w:rPr>
          <w:rFonts w:ascii="Times New Roman" w:eastAsia="Calibri" w:hAnsi="Times New Roman" w:cs="Times New Roman"/>
          <w:position w:val="-14"/>
          <w:sz w:val="24"/>
          <w:szCs w:val="24"/>
        </w:rPr>
        <w:object w:dxaOrig="3460" w:dyaOrig="440" w14:anchorId="52E4966C">
          <v:shape id="_x0000_i5170" type="#_x0000_t75" style="width:172.5pt;height:22.5pt" o:ole="">
            <v:imagedata r:id="rId7123" o:title=""/>
          </v:shape>
          <o:OLEObject Type="Embed" ProgID="Equation.DSMT4" ShapeID="_x0000_i5170" DrawAspect="Content" ObjectID="_1796844232" r:id="rId7430"/>
        </w:object>
      </w:r>
      <w:r w:rsidRPr="00330A7E">
        <w:rPr>
          <w:rFonts w:ascii="Times New Roman" w:eastAsia="Calibri" w:hAnsi="Times New Roman" w:cs="Times New Roman"/>
          <w:sz w:val="24"/>
          <w:szCs w:val="24"/>
        </w:rPr>
        <w:t>.</w:t>
      </w:r>
      <w:r w:rsidRPr="00330A7E">
        <w:rPr>
          <w:rFonts w:ascii="Times New Roman" w:eastAsia="Calibri" w:hAnsi="Times New Roman" w:cs="Times New Roman"/>
          <w:b/>
          <w:bCs/>
          <w:sz w:val="24"/>
          <w:szCs w:val="24"/>
        </w:rPr>
        <w:tab/>
      </w:r>
      <w:r w:rsidRPr="00330A7E">
        <w:rPr>
          <w:rFonts w:ascii="Times New Roman" w:eastAsia="Calibri" w:hAnsi="Times New Roman" w:cs="Times New Roman"/>
          <w:b/>
          <w:bCs/>
          <w:color w:val="0000FF"/>
          <w:sz w:val="24"/>
          <w:szCs w:val="24"/>
        </w:rPr>
        <w:t xml:space="preserve">D. </w:t>
      </w:r>
      <w:r w:rsidRPr="00330A7E">
        <w:rPr>
          <w:rFonts w:ascii="Times New Roman" w:eastAsia="Calibri" w:hAnsi="Times New Roman" w:cs="Times New Roman"/>
          <w:position w:val="-14"/>
          <w:sz w:val="24"/>
          <w:szCs w:val="24"/>
        </w:rPr>
        <w:object w:dxaOrig="3620" w:dyaOrig="440" w14:anchorId="266B8C05">
          <v:shape id="_x0000_i5171" type="#_x0000_t75" style="width:181.5pt;height:22.5pt" o:ole="">
            <v:imagedata r:id="rId7125" o:title=""/>
          </v:shape>
          <o:OLEObject Type="Embed" ProgID="Equation.DSMT4" ShapeID="_x0000_i5171" DrawAspect="Content" ObjectID="_1796844233" r:id="rId7431"/>
        </w:object>
      </w:r>
      <w:r w:rsidRPr="00330A7E">
        <w:rPr>
          <w:rFonts w:ascii="Times New Roman" w:eastAsia="Calibri" w:hAnsi="Times New Roman" w:cs="Times New Roman"/>
          <w:sz w:val="24"/>
          <w:szCs w:val="24"/>
        </w:rPr>
        <w:t>.</w:t>
      </w:r>
    </w:p>
    <w:p w14:paraId="1005F6BA" w14:textId="77777777" w:rsidR="00ED397D" w:rsidRPr="00330A7E" w:rsidRDefault="00ED397D" w:rsidP="00330A7E">
      <w:pPr>
        <w:ind w:left="992" w:hanging="992"/>
        <w:jc w:val="center"/>
        <w:rPr>
          <w:rFonts w:ascii="Times New Roman" w:eastAsia="Calibri" w:hAnsi="Times New Roman" w:cs="Times New Roman"/>
          <w:b/>
          <w:bCs/>
          <w:sz w:val="24"/>
          <w:szCs w:val="24"/>
        </w:rPr>
      </w:pPr>
      <w:r w:rsidRPr="00330A7E">
        <w:rPr>
          <w:rFonts w:ascii="Times New Roman" w:eastAsia="Calibri" w:hAnsi="Times New Roman" w:cs="Times New Roman"/>
          <w:b/>
          <w:bCs/>
          <w:sz w:val="24"/>
          <w:szCs w:val="24"/>
        </w:rPr>
        <w:t>Hướng dẫn giải</w:t>
      </w:r>
    </w:p>
    <w:p w14:paraId="4FD70487" w14:textId="77777777" w:rsidR="00ED397D" w:rsidRPr="00330A7E" w:rsidRDefault="00ED397D" w:rsidP="00330A7E">
      <w:pPr>
        <w:spacing w:before="60" w:after="0"/>
        <w:ind w:left="992"/>
        <w:jc w:val="both"/>
        <w:rPr>
          <w:rFonts w:ascii="Times New Roman" w:eastAsia="Times New Roman" w:hAnsi="Times New Roman" w:cs="Times New Roman"/>
          <w:b/>
          <w:noProof/>
          <w:color w:val="0000FF"/>
          <w:sz w:val="24"/>
          <w:szCs w:val="24"/>
          <w:u w:val="single"/>
          <w:lang w:val="fr-FR"/>
        </w:rPr>
      </w:pPr>
      <w:r w:rsidRPr="00330A7E">
        <w:rPr>
          <w:rFonts w:ascii="Times New Roman" w:eastAsia="Times New Roman" w:hAnsi="Times New Roman" w:cs="Times New Roman"/>
          <w:b/>
          <w:noProof/>
          <w:color w:val="0000FF"/>
          <w:sz w:val="24"/>
          <w:szCs w:val="24"/>
        </w:rPr>
        <w:t>Chọn</w:t>
      </w:r>
      <w:r w:rsidRPr="00330A7E">
        <w:rPr>
          <w:rFonts w:ascii="Times New Roman" w:eastAsia="Times New Roman" w:hAnsi="Times New Roman" w:cs="Times New Roman"/>
          <w:b/>
          <w:noProof/>
          <w:color w:val="0000FF"/>
          <w:sz w:val="24"/>
          <w:szCs w:val="24"/>
          <w:lang w:val="fr-FR"/>
        </w:rPr>
        <w:tab/>
      </w:r>
      <w:r w:rsidRPr="00330A7E">
        <w:rPr>
          <w:rFonts w:ascii="Times New Roman" w:eastAsia="Times New Roman" w:hAnsi="Times New Roman" w:cs="Times New Roman"/>
          <w:b/>
          <w:noProof/>
          <w:color w:val="0000FF"/>
          <w:sz w:val="24"/>
          <w:szCs w:val="24"/>
          <w:u w:val="single"/>
          <w:lang w:val="fr-FR"/>
        </w:rPr>
        <w:t>A</w:t>
      </w:r>
      <w:r w:rsidRPr="00330A7E">
        <w:rPr>
          <w:rFonts w:ascii="Times New Roman" w:eastAsia="Times New Roman" w:hAnsi="Times New Roman" w:cs="Times New Roman"/>
          <w:b/>
          <w:noProof/>
          <w:color w:val="0000FF"/>
          <w:sz w:val="24"/>
          <w:szCs w:val="24"/>
          <w:lang w:val="fr-FR"/>
        </w:rPr>
        <w:t>.</w:t>
      </w:r>
    </w:p>
    <w:p w14:paraId="06D58969" w14:textId="77777777" w:rsidR="00ED397D" w:rsidRPr="00330A7E" w:rsidRDefault="00ED397D" w:rsidP="00330A7E">
      <w:pPr>
        <w:spacing w:before="60" w:after="0"/>
        <w:ind w:left="992"/>
        <w:jc w:val="both"/>
        <w:rPr>
          <w:rFonts w:ascii="Times New Roman" w:eastAsia="Times New Roman" w:hAnsi="Times New Roman" w:cs="Times New Roman"/>
          <w:noProof/>
          <w:sz w:val="24"/>
          <w:szCs w:val="24"/>
          <w:lang w:val="fr-FR"/>
        </w:rPr>
      </w:pPr>
      <w:r w:rsidRPr="00330A7E">
        <w:rPr>
          <w:rFonts w:ascii="Times New Roman" w:eastAsia="Times New Roman" w:hAnsi="Times New Roman" w:cs="Times New Roman"/>
          <w:noProof/>
          <w:sz w:val="24"/>
          <w:szCs w:val="24"/>
          <w:lang w:val="fr-FR"/>
        </w:rPr>
        <w:t xml:space="preserve">Mặt cầu tâm </w:t>
      </w:r>
      <w:r w:rsidRPr="00330A7E">
        <w:rPr>
          <w:rFonts w:ascii="Times New Roman" w:eastAsia="Times New Roman" w:hAnsi="Times New Roman" w:cs="Times New Roman"/>
          <w:noProof/>
          <w:position w:val="-14"/>
          <w:sz w:val="24"/>
          <w:szCs w:val="24"/>
          <w:lang w:val="fr-FR"/>
        </w:rPr>
        <w:object w:dxaOrig="1219" w:dyaOrig="400" w14:anchorId="06E76D0B">
          <v:shape id="_x0000_i5172" type="#_x0000_t75" style="width:61.5pt;height:20.25pt" o:ole="">
            <v:imagedata r:id="rId7432" o:title=""/>
          </v:shape>
          <o:OLEObject Type="Embed" ProgID="Equation.DSMT4" ShapeID="_x0000_i5172" DrawAspect="Content" ObjectID="_1796844234" r:id="rId7433"/>
        </w:object>
      </w:r>
      <w:r w:rsidRPr="00330A7E">
        <w:rPr>
          <w:rFonts w:ascii="Times New Roman" w:eastAsia="Times New Roman" w:hAnsi="Times New Roman" w:cs="Times New Roman"/>
          <w:noProof/>
          <w:sz w:val="24"/>
          <w:szCs w:val="24"/>
          <w:lang w:val="fr-FR"/>
        </w:rPr>
        <w:t xml:space="preserve"> và bán kính </w:t>
      </w:r>
      <w:r w:rsidRPr="00330A7E">
        <w:rPr>
          <w:rFonts w:ascii="Times New Roman" w:eastAsia="Times New Roman" w:hAnsi="Times New Roman" w:cs="Times New Roman"/>
          <w:noProof/>
          <w:position w:val="-4"/>
          <w:sz w:val="24"/>
          <w:szCs w:val="24"/>
          <w:lang w:val="fr-FR"/>
        </w:rPr>
        <w:object w:dxaOrig="240" w:dyaOrig="260" w14:anchorId="774EEE93">
          <v:shape id="_x0000_i5173" type="#_x0000_t75" style="width:12pt;height:13.5pt" o:ole="">
            <v:imagedata r:id="rId7434" o:title=""/>
          </v:shape>
          <o:OLEObject Type="Embed" ProgID="Equation.DSMT4" ShapeID="_x0000_i5173" DrawAspect="Content" ObjectID="_1796844235" r:id="rId7435"/>
        </w:object>
      </w:r>
      <w:r w:rsidRPr="00330A7E">
        <w:rPr>
          <w:rFonts w:ascii="Times New Roman" w:eastAsia="Times New Roman" w:hAnsi="Times New Roman" w:cs="Times New Roman"/>
          <w:noProof/>
          <w:sz w:val="24"/>
          <w:szCs w:val="24"/>
          <w:lang w:val="fr-FR"/>
        </w:rPr>
        <w:t xml:space="preserve"> có phương trình là : </w:t>
      </w:r>
      <w:r w:rsidRPr="00330A7E">
        <w:rPr>
          <w:rFonts w:ascii="Times New Roman" w:eastAsia="Times New Roman" w:hAnsi="Times New Roman" w:cs="Times New Roman"/>
          <w:noProof/>
          <w:position w:val="-14"/>
          <w:sz w:val="24"/>
          <w:szCs w:val="24"/>
          <w:lang w:val="fr-FR"/>
        </w:rPr>
        <w:object w:dxaOrig="3480" w:dyaOrig="440" w14:anchorId="2A23645B">
          <v:shape id="_x0000_i5174" type="#_x0000_t75" style="width:174pt;height:22.5pt" o:ole="">
            <v:imagedata r:id="rId7436" o:title=""/>
          </v:shape>
          <o:OLEObject Type="Embed" ProgID="Equation.DSMT4" ShapeID="_x0000_i5174" DrawAspect="Content" ObjectID="_1796844236" r:id="rId7437"/>
        </w:object>
      </w:r>
    </w:p>
    <w:p w14:paraId="490536DE"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8: </w:t>
      </w:r>
      <w:r w:rsidRPr="00330A7E">
        <w:rPr>
          <w:rFonts w:ascii="Times New Roman" w:hAnsi="Times New Roman" w:cs="Times New Roman"/>
          <w:sz w:val="24"/>
          <w:szCs w:val="24"/>
        </w:rPr>
        <w:t xml:space="preserve">Xét mẫu số liệu ghép nhóm cho bởi </w:t>
      </w:r>
      <w:r w:rsidRPr="00330A7E">
        <w:rPr>
          <w:rFonts w:ascii="Times New Roman" w:hAnsi="Times New Roman" w:cs="Times New Roman"/>
          <w:i/>
          <w:iCs/>
          <w:sz w:val="24"/>
          <w:szCs w:val="24"/>
        </w:rPr>
        <w:t>Bảng 1</w:t>
      </w:r>
      <w:r w:rsidRPr="00330A7E">
        <w:rPr>
          <w:rFonts w:ascii="Times New Roman" w:hAnsi="Times New Roman" w:cs="Times New Roman"/>
          <w:sz w:val="24"/>
          <w:szCs w:val="24"/>
        </w:rPr>
        <w:t>. Số trung bình cộng của mẫu số liệu ghép nhóm đó bằng</w:t>
      </w:r>
    </w:p>
    <w:tbl>
      <w:tblPr>
        <w:tblStyle w:val="TableGrid1"/>
        <w:tblW w:w="5310" w:type="dxa"/>
        <w:jc w:val="center"/>
        <w:tblLook w:val="04A0" w:firstRow="1" w:lastRow="0" w:firstColumn="1" w:lastColumn="0" w:noHBand="0" w:noVBand="1"/>
      </w:tblPr>
      <w:tblGrid>
        <w:gridCol w:w="1800"/>
        <w:gridCol w:w="1800"/>
        <w:gridCol w:w="1710"/>
      </w:tblGrid>
      <w:tr w:rsidR="00ED397D" w:rsidRPr="00330A7E" w14:paraId="67F97A93" w14:textId="77777777" w:rsidTr="00330A7E">
        <w:trPr>
          <w:jc w:val="center"/>
        </w:trPr>
        <w:tc>
          <w:tcPr>
            <w:tcW w:w="1800" w:type="dxa"/>
          </w:tcPr>
          <w:p w14:paraId="6816C58D" w14:textId="77777777" w:rsidR="00ED397D" w:rsidRPr="00330A7E" w:rsidRDefault="00ED397D" w:rsidP="00330A7E">
            <w:pPr>
              <w:spacing w:line="276" w:lineRule="auto"/>
              <w:jc w:val="center"/>
              <w:rPr>
                <w:rFonts w:eastAsia="Calibri"/>
                <w:b/>
                <w:bCs/>
                <w:sz w:val="24"/>
                <w:szCs w:val="24"/>
              </w:rPr>
            </w:pPr>
            <w:r w:rsidRPr="00330A7E">
              <w:rPr>
                <w:rFonts w:eastAsia="Calibri"/>
                <w:b/>
                <w:bCs/>
                <w:sz w:val="24"/>
                <w:szCs w:val="24"/>
              </w:rPr>
              <w:t xml:space="preserve"> Nhóm</w:t>
            </w:r>
          </w:p>
        </w:tc>
        <w:tc>
          <w:tcPr>
            <w:tcW w:w="1800" w:type="dxa"/>
          </w:tcPr>
          <w:p w14:paraId="4CA5A96F" w14:textId="77777777" w:rsidR="00ED397D" w:rsidRPr="00330A7E" w:rsidRDefault="00ED397D" w:rsidP="00330A7E">
            <w:pPr>
              <w:spacing w:line="276" w:lineRule="auto"/>
              <w:jc w:val="center"/>
              <w:rPr>
                <w:rFonts w:eastAsia="Calibri"/>
                <w:b/>
                <w:bCs/>
                <w:sz w:val="24"/>
                <w:szCs w:val="24"/>
              </w:rPr>
            </w:pPr>
            <w:r w:rsidRPr="00330A7E">
              <w:rPr>
                <w:rFonts w:eastAsia="Calibri"/>
                <w:b/>
                <w:bCs/>
                <w:sz w:val="24"/>
                <w:szCs w:val="24"/>
              </w:rPr>
              <w:t>Giá trị đại diện</w:t>
            </w:r>
          </w:p>
        </w:tc>
        <w:tc>
          <w:tcPr>
            <w:tcW w:w="1710" w:type="dxa"/>
          </w:tcPr>
          <w:p w14:paraId="0A61E0CB" w14:textId="77777777" w:rsidR="00ED397D" w:rsidRPr="00330A7E" w:rsidRDefault="00ED397D" w:rsidP="00330A7E">
            <w:pPr>
              <w:spacing w:line="276" w:lineRule="auto"/>
              <w:jc w:val="center"/>
              <w:rPr>
                <w:rFonts w:eastAsia="Calibri"/>
                <w:b/>
                <w:bCs/>
                <w:sz w:val="24"/>
                <w:szCs w:val="24"/>
              </w:rPr>
            </w:pPr>
            <w:r w:rsidRPr="00330A7E">
              <w:rPr>
                <w:rFonts w:eastAsia="Calibri"/>
                <w:b/>
                <w:bCs/>
                <w:sz w:val="24"/>
                <w:szCs w:val="24"/>
              </w:rPr>
              <w:t xml:space="preserve">Tần số </w:t>
            </w:r>
          </w:p>
        </w:tc>
      </w:tr>
      <w:tr w:rsidR="00ED397D" w:rsidRPr="00330A7E" w14:paraId="68AA27A8" w14:textId="77777777" w:rsidTr="00330A7E">
        <w:trPr>
          <w:jc w:val="center"/>
        </w:trPr>
        <w:tc>
          <w:tcPr>
            <w:tcW w:w="1800" w:type="dxa"/>
            <w:vAlign w:val="center"/>
          </w:tcPr>
          <w:p w14:paraId="68E04765" w14:textId="77777777" w:rsidR="00ED397D" w:rsidRPr="00330A7E" w:rsidRDefault="00ED397D" w:rsidP="00330A7E">
            <w:pPr>
              <w:spacing w:line="276" w:lineRule="auto"/>
              <w:jc w:val="center"/>
              <w:rPr>
                <w:rFonts w:eastAsia="Calibri"/>
                <w:b/>
                <w:bCs/>
                <w:color w:val="FF0000"/>
                <w:sz w:val="24"/>
                <w:szCs w:val="24"/>
              </w:rPr>
            </w:pPr>
            <w:r w:rsidRPr="00330A7E">
              <w:rPr>
                <w:rFonts w:asciiTheme="minorHAnsi" w:eastAsia="Calibri" w:hAnsiTheme="minorHAnsi" w:cstheme="minorBidi"/>
                <w:b/>
                <w:bCs/>
                <w:color w:val="FF0000"/>
                <w:kern w:val="2"/>
                <w:position w:val="-14"/>
                <w:sz w:val="24"/>
                <w:szCs w:val="24"/>
                <w:lang w:val="en-US" w:eastAsia="ja-JP"/>
                <w14:ligatures w14:val="standardContextual"/>
              </w:rPr>
              <w:object w:dxaOrig="740" w:dyaOrig="400" w14:anchorId="2ACDC0B7">
                <v:shape id="_x0000_i5175" type="#_x0000_t75" style="width:37.5pt;height:19.5pt" o:ole="">
                  <v:imagedata r:id="rId7127" o:title=""/>
                </v:shape>
                <o:OLEObject Type="Embed" ProgID="Equation.DSMT4" ShapeID="_x0000_i5175" DrawAspect="Content" ObjectID="_1796844237" r:id="rId7438"/>
              </w:object>
            </w:r>
          </w:p>
          <w:p w14:paraId="7F1FE067" w14:textId="77777777" w:rsidR="00ED397D" w:rsidRPr="00330A7E" w:rsidRDefault="00ED397D" w:rsidP="00330A7E">
            <w:pPr>
              <w:spacing w:line="276" w:lineRule="auto"/>
              <w:jc w:val="center"/>
              <w:rPr>
                <w:rFonts w:eastAsia="Calibri"/>
                <w:b/>
                <w:bCs/>
                <w:color w:val="FF0000"/>
                <w:sz w:val="24"/>
                <w:szCs w:val="24"/>
              </w:rPr>
            </w:pPr>
            <w:r w:rsidRPr="00330A7E">
              <w:rPr>
                <w:rFonts w:asciiTheme="minorHAnsi" w:eastAsia="Calibri" w:hAnsiTheme="minorHAnsi" w:cstheme="minorBidi"/>
                <w:b/>
                <w:bCs/>
                <w:color w:val="FF0000"/>
                <w:kern w:val="2"/>
                <w:position w:val="-14"/>
                <w:sz w:val="24"/>
                <w:szCs w:val="24"/>
                <w:lang w:val="en-US" w:eastAsia="ja-JP"/>
                <w14:ligatures w14:val="standardContextual"/>
              </w:rPr>
              <w:object w:dxaOrig="760" w:dyaOrig="400" w14:anchorId="3266F529">
                <v:shape id="_x0000_i5176" type="#_x0000_t75" style="width:37.5pt;height:19.5pt" o:ole="">
                  <v:imagedata r:id="rId7129" o:title=""/>
                </v:shape>
                <o:OLEObject Type="Embed" ProgID="Equation.DSMT4" ShapeID="_x0000_i5176" DrawAspect="Content" ObjectID="_1796844238" r:id="rId7439"/>
              </w:object>
            </w:r>
          </w:p>
          <w:p w14:paraId="04F0D325" w14:textId="77777777" w:rsidR="00ED397D" w:rsidRPr="00330A7E" w:rsidRDefault="00ED397D" w:rsidP="00330A7E">
            <w:pPr>
              <w:spacing w:line="276" w:lineRule="auto"/>
              <w:jc w:val="center"/>
              <w:rPr>
                <w:rFonts w:eastAsia="Calibri"/>
                <w:b/>
                <w:bCs/>
                <w:color w:val="FF0000"/>
                <w:sz w:val="24"/>
                <w:szCs w:val="24"/>
              </w:rPr>
            </w:pPr>
            <w:r w:rsidRPr="00330A7E">
              <w:rPr>
                <w:rFonts w:asciiTheme="minorHAnsi" w:eastAsia="Calibri" w:hAnsiTheme="minorHAnsi" w:cstheme="minorBidi"/>
                <w:b/>
                <w:bCs/>
                <w:color w:val="FF0000"/>
                <w:kern w:val="2"/>
                <w:position w:val="-4"/>
                <w:sz w:val="24"/>
                <w:szCs w:val="24"/>
                <w:lang w:val="en-US" w:eastAsia="ja-JP"/>
                <w14:ligatures w14:val="standardContextual"/>
              </w:rPr>
              <w:object w:dxaOrig="279" w:dyaOrig="160" w14:anchorId="32D80714">
                <v:shape id="_x0000_i5177" type="#_x0000_t75" style="width:13.5pt;height:7.5pt" o:ole="">
                  <v:imagedata r:id="rId7131" o:title=""/>
                </v:shape>
                <o:OLEObject Type="Embed" ProgID="Equation.DSMT4" ShapeID="_x0000_i5177" DrawAspect="Content" ObjectID="_1796844239" r:id="rId7440"/>
              </w:object>
            </w:r>
          </w:p>
          <w:p w14:paraId="25E0F282" w14:textId="77777777" w:rsidR="00ED397D" w:rsidRPr="00330A7E" w:rsidRDefault="00ED397D" w:rsidP="00330A7E">
            <w:pPr>
              <w:spacing w:line="276" w:lineRule="auto"/>
              <w:jc w:val="center"/>
              <w:rPr>
                <w:rFonts w:eastAsia="Calibri"/>
                <w:b/>
                <w:bCs/>
                <w:color w:val="FF0000"/>
                <w:sz w:val="24"/>
                <w:szCs w:val="24"/>
              </w:rPr>
            </w:pPr>
            <w:r w:rsidRPr="00330A7E">
              <w:rPr>
                <w:rFonts w:asciiTheme="minorHAnsi" w:eastAsia="Calibri" w:hAnsiTheme="minorHAnsi" w:cstheme="minorBidi"/>
                <w:b/>
                <w:bCs/>
                <w:color w:val="FF0000"/>
                <w:kern w:val="2"/>
                <w:position w:val="-14"/>
                <w:sz w:val="24"/>
                <w:szCs w:val="24"/>
                <w:lang w:val="en-US" w:eastAsia="ja-JP"/>
                <w14:ligatures w14:val="standardContextual"/>
              </w:rPr>
              <w:object w:dxaOrig="960" w:dyaOrig="400" w14:anchorId="2494544C">
                <v:shape id="_x0000_i5178" type="#_x0000_t75" style="width:48pt;height:19.5pt" o:ole="">
                  <v:imagedata r:id="rId7133" o:title=""/>
                </v:shape>
                <o:OLEObject Type="Embed" ProgID="Equation.DSMT4" ShapeID="_x0000_i5178" DrawAspect="Content" ObjectID="_1796844240" r:id="rId7441"/>
              </w:object>
            </w:r>
          </w:p>
        </w:tc>
        <w:tc>
          <w:tcPr>
            <w:tcW w:w="1800" w:type="dxa"/>
            <w:vAlign w:val="center"/>
          </w:tcPr>
          <w:p w14:paraId="41C42451" w14:textId="77777777" w:rsidR="00ED397D" w:rsidRPr="00330A7E" w:rsidRDefault="00ED397D" w:rsidP="00330A7E">
            <w:pPr>
              <w:spacing w:line="276" w:lineRule="auto"/>
              <w:jc w:val="center"/>
              <w:rPr>
                <w:rFonts w:eastAsia="Calibri"/>
                <w:b/>
                <w:bCs/>
                <w:color w:val="FF0000"/>
                <w:sz w:val="24"/>
                <w:szCs w:val="24"/>
              </w:rPr>
            </w:pPr>
            <w:r w:rsidRPr="00330A7E">
              <w:rPr>
                <w:rFonts w:asciiTheme="minorHAnsi" w:eastAsia="Calibri" w:hAnsiTheme="minorHAnsi" w:cstheme="minorBidi"/>
                <w:b/>
                <w:bCs/>
                <w:color w:val="FF0000"/>
                <w:kern w:val="2"/>
                <w:position w:val="-12"/>
                <w:sz w:val="24"/>
                <w:szCs w:val="24"/>
                <w:lang w:val="en-US" w:eastAsia="ja-JP"/>
                <w14:ligatures w14:val="standardContextual"/>
              </w:rPr>
              <w:object w:dxaOrig="240" w:dyaOrig="360" w14:anchorId="6972ACC4">
                <v:shape id="_x0000_i5179" type="#_x0000_t75" style="width:12pt;height:18pt" o:ole="">
                  <v:imagedata r:id="rId7135" o:title=""/>
                </v:shape>
                <o:OLEObject Type="Embed" ProgID="Equation.DSMT4" ShapeID="_x0000_i5179" DrawAspect="Content" ObjectID="_1796844241" r:id="rId7442"/>
              </w:object>
            </w:r>
          </w:p>
          <w:p w14:paraId="1CB20F05" w14:textId="77777777" w:rsidR="00ED397D" w:rsidRPr="00330A7E" w:rsidRDefault="00ED397D" w:rsidP="00330A7E">
            <w:pPr>
              <w:spacing w:line="276" w:lineRule="auto"/>
              <w:jc w:val="center"/>
              <w:rPr>
                <w:rFonts w:eastAsia="Calibri"/>
                <w:b/>
                <w:bCs/>
                <w:color w:val="FF0000"/>
                <w:sz w:val="24"/>
                <w:szCs w:val="24"/>
              </w:rPr>
            </w:pPr>
            <w:r w:rsidRPr="00330A7E">
              <w:rPr>
                <w:rFonts w:asciiTheme="minorHAnsi" w:eastAsia="Calibri" w:hAnsiTheme="minorHAnsi" w:cstheme="minorBidi"/>
                <w:b/>
                <w:bCs/>
                <w:color w:val="FF0000"/>
                <w:kern w:val="2"/>
                <w:position w:val="-12"/>
                <w:sz w:val="24"/>
                <w:szCs w:val="24"/>
                <w:lang w:val="en-US" w:eastAsia="ja-JP"/>
                <w14:ligatures w14:val="standardContextual"/>
              </w:rPr>
              <w:object w:dxaOrig="260" w:dyaOrig="360" w14:anchorId="6F5ACE24">
                <v:shape id="_x0000_i5180" type="#_x0000_t75" style="width:13.5pt;height:18pt" o:ole="">
                  <v:imagedata r:id="rId7137" o:title=""/>
                </v:shape>
                <o:OLEObject Type="Embed" ProgID="Equation.DSMT4" ShapeID="_x0000_i5180" DrawAspect="Content" ObjectID="_1796844242" r:id="rId7443"/>
              </w:object>
            </w:r>
          </w:p>
          <w:p w14:paraId="75F6F340" w14:textId="77777777" w:rsidR="00ED397D" w:rsidRPr="00330A7E" w:rsidRDefault="00ED397D" w:rsidP="00330A7E">
            <w:pPr>
              <w:spacing w:line="276" w:lineRule="auto"/>
              <w:jc w:val="center"/>
              <w:rPr>
                <w:rFonts w:eastAsia="Calibri"/>
                <w:b/>
                <w:bCs/>
                <w:color w:val="FF0000"/>
                <w:sz w:val="24"/>
                <w:szCs w:val="24"/>
              </w:rPr>
            </w:pPr>
            <w:r w:rsidRPr="00330A7E">
              <w:rPr>
                <w:rFonts w:asciiTheme="minorHAnsi" w:eastAsia="Calibri" w:hAnsiTheme="minorHAnsi" w:cstheme="minorBidi"/>
                <w:b/>
                <w:bCs/>
                <w:color w:val="FF0000"/>
                <w:kern w:val="2"/>
                <w:position w:val="-4"/>
                <w:sz w:val="24"/>
                <w:szCs w:val="24"/>
                <w:lang w:val="en-US" w:eastAsia="ja-JP"/>
                <w14:ligatures w14:val="standardContextual"/>
              </w:rPr>
              <w:object w:dxaOrig="279" w:dyaOrig="160" w14:anchorId="09A32D59">
                <v:shape id="_x0000_i5181" type="#_x0000_t75" style="width:13.5pt;height:7.5pt" o:ole="">
                  <v:imagedata r:id="rId7131" o:title=""/>
                </v:shape>
                <o:OLEObject Type="Embed" ProgID="Equation.DSMT4" ShapeID="_x0000_i5181" DrawAspect="Content" ObjectID="_1796844243" r:id="rId7444"/>
              </w:object>
            </w:r>
          </w:p>
          <w:p w14:paraId="1DDEE68C" w14:textId="77777777" w:rsidR="00ED397D" w:rsidRPr="00330A7E" w:rsidRDefault="00ED397D" w:rsidP="00330A7E">
            <w:pPr>
              <w:spacing w:line="276" w:lineRule="auto"/>
              <w:jc w:val="center"/>
              <w:rPr>
                <w:rFonts w:eastAsia="Calibri"/>
                <w:b/>
                <w:bCs/>
                <w:color w:val="FF0000"/>
                <w:sz w:val="24"/>
                <w:szCs w:val="24"/>
              </w:rPr>
            </w:pPr>
            <w:r w:rsidRPr="00330A7E">
              <w:rPr>
                <w:rFonts w:asciiTheme="minorHAnsi" w:eastAsia="Calibri" w:hAnsiTheme="minorHAnsi" w:cstheme="minorBidi"/>
                <w:b/>
                <w:bCs/>
                <w:color w:val="FF0000"/>
                <w:kern w:val="2"/>
                <w:position w:val="-12"/>
                <w:sz w:val="24"/>
                <w:szCs w:val="24"/>
                <w:lang w:val="en-US" w:eastAsia="ja-JP"/>
                <w14:ligatures w14:val="standardContextual"/>
              </w:rPr>
              <w:object w:dxaOrig="300" w:dyaOrig="360" w14:anchorId="540F62F5">
                <v:shape id="_x0000_i5182" type="#_x0000_t75" style="width:15pt;height:18pt" o:ole="">
                  <v:imagedata r:id="rId7140" o:title=""/>
                </v:shape>
                <o:OLEObject Type="Embed" ProgID="Equation.DSMT4" ShapeID="_x0000_i5182" DrawAspect="Content" ObjectID="_1796844244" r:id="rId7445"/>
              </w:object>
            </w:r>
          </w:p>
        </w:tc>
        <w:tc>
          <w:tcPr>
            <w:tcW w:w="1710" w:type="dxa"/>
            <w:vAlign w:val="center"/>
          </w:tcPr>
          <w:p w14:paraId="0B3F4BEC" w14:textId="77777777" w:rsidR="00ED397D" w:rsidRPr="00330A7E" w:rsidRDefault="00ED397D" w:rsidP="00330A7E">
            <w:pPr>
              <w:spacing w:line="276" w:lineRule="auto"/>
              <w:jc w:val="center"/>
              <w:rPr>
                <w:rFonts w:eastAsia="Calibri"/>
                <w:b/>
                <w:bCs/>
                <w:color w:val="FF0000"/>
                <w:sz w:val="24"/>
                <w:szCs w:val="24"/>
              </w:rPr>
            </w:pPr>
            <w:r w:rsidRPr="00330A7E">
              <w:rPr>
                <w:rFonts w:asciiTheme="minorHAnsi" w:eastAsia="Calibri" w:hAnsiTheme="minorHAnsi" w:cstheme="minorBidi"/>
                <w:b/>
                <w:bCs/>
                <w:color w:val="FF0000"/>
                <w:kern w:val="2"/>
                <w:position w:val="-12"/>
                <w:sz w:val="24"/>
                <w:szCs w:val="24"/>
                <w:lang w:val="en-US" w:eastAsia="ja-JP"/>
                <w14:ligatures w14:val="standardContextual"/>
              </w:rPr>
              <w:object w:dxaOrig="240" w:dyaOrig="360" w14:anchorId="6D54309C">
                <v:shape id="_x0000_i5183" type="#_x0000_t75" style="width:12pt;height:18pt" o:ole="">
                  <v:imagedata r:id="rId7142" o:title=""/>
                </v:shape>
                <o:OLEObject Type="Embed" ProgID="Equation.DSMT4" ShapeID="_x0000_i5183" DrawAspect="Content" ObjectID="_1796844245" r:id="rId7446"/>
              </w:object>
            </w:r>
          </w:p>
          <w:p w14:paraId="16506604" w14:textId="77777777" w:rsidR="00ED397D" w:rsidRPr="00330A7E" w:rsidRDefault="00ED397D" w:rsidP="00330A7E">
            <w:pPr>
              <w:spacing w:line="276" w:lineRule="auto"/>
              <w:jc w:val="center"/>
              <w:rPr>
                <w:rFonts w:eastAsia="Calibri"/>
                <w:b/>
                <w:bCs/>
                <w:color w:val="FF0000"/>
                <w:sz w:val="24"/>
                <w:szCs w:val="24"/>
              </w:rPr>
            </w:pPr>
            <w:r w:rsidRPr="00330A7E">
              <w:rPr>
                <w:rFonts w:asciiTheme="minorHAnsi" w:eastAsia="Calibri" w:hAnsiTheme="minorHAnsi" w:cstheme="minorBidi"/>
                <w:b/>
                <w:bCs/>
                <w:color w:val="FF0000"/>
                <w:kern w:val="2"/>
                <w:position w:val="-12"/>
                <w:sz w:val="24"/>
                <w:szCs w:val="24"/>
                <w:lang w:val="en-US" w:eastAsia="ja-JP"/>
                <w14:ligatures w14:val="standardContextual"/>
              </w:rPr>
              <w:object w:dxaOrig="260" w:dyaOrig="360" w14:anchorId="51D9C82F">
                <v:shape id="_x0000_i5184" type="#_x0000_t75" style="width:13.5pt;height:18pt" o:ole="">
                  <v:imagedata r:id="rId7144" o:title=""/>
                </v:shape>
                <o:OLEObject Type="Embed" ProgID="Equation.DSMT4" ShapeID="_x0000_i5184" DrawAspect="Content" ObjectID="_1796844246" r:id="rId7447"/>
              </w:object>
            </w:r>
          </w:p>
          <w:p w14:paraId="256673A8" w14:textId="77777777" w:rsidR="00ED397D" w:rsidRPr="00330A7E" w:rsidRDefault="00ED397D" w:rsidP="00330A7E">
            <w:pPr>
              <w:spacing w:line="276" w:lineRule="auto"/>
              <w:jc w:val="center"/>
              <w:rPr>
                <w:rFonts w:eastAsia="Calibri"/>
                <w:b/>
                <w:bCs/>
                <w:color w:val="FF0000"/>
                <w:sz w:val="24"/>
                <w:szCs w:val="24"/>
              </w:rPr>
            </w:pPr>
            <w:r w:rsidRPr="00330A7E">
              <w:rPr>
                <w:rFonts w:asciiTheme="minorHAnsi" w:eastAsia="Calibri" w:hAnsiTheme="minorHAnsi" w:cstheme="minorBidi"/>
                <w:b/>
                <w:bCs/>
                <w:color w:val="FF0000"/>
                <w:kern w:val="2"/>
                <w:position w:val="-4"/>
                <w:sz w:val="24"/>
                <w:szCs w:val="24"/>
                <w:lang w:val="en-US" w:eastAsia="ja-JP"/>
                <w14:ligatures w14:val="standardContextual"/>
              </w:rPr>
              <w:object w:dxaOrig="279" w:dyaOrig="160" w14:anchorId="2AE18220">
                <v:shape id="_x0000_i5185" type="#_x0000_t75" style="width:13.5pt;height:7.5pt" o:ole="">
                  <v:imagedata r:id="rId7131" o:title=""/>
                </v:shape>
                <o:OLEObject Type="Embed" ProgID="Equation.DSMT4" ShapeID="_x0000_i5185" DrawAspect="Content" ObjectID="_1796844247" r:id="rId7448"/>
              </w:object>
            </w:r>
          </w:p>
          <w:p w14:paraId="666FC374" w14:textId="77777777" w:rsidR="00ED397D" w:rsidRPr="00330A7E" w:rsidRDefault="00ED397D" w:rsidP="00330A7E">
            <w:pPr>
              <w:spacing w:line="276" w:lineRule="auto"/>
              <w:jc w:val="center"/>
              <w:rPr>
                <w:rFonts w:eastAsia="Calibri"/>
                <w:b/>
                <w:bCs/>
                <w:color w:val="FF0000"/>
                <w:sz w:val="24"/>
                <w:szCs w:val="24"/>
              </w:rPr>
            </w:pPr>
            <w:r w:rsidRPr="00330A7E">
              <w:rPr>
                <w:rFonts w:asciiTheme="minorHAnsi" w:eastAsia="Calibri" w:hAnsiTheme="minorHAnsi" w:cstheme="minorBidi"/>
                <w:b/>
                <w:bCs/>
                <w:color w:val="FF0000"/>
                <w:kern w:val="2"/>
                <w:position w:val="-12"/>
                <w:sz w:val="24"/>
                <w:szCs w:val="24"/>
                <w:lang w:val="en-US" w:eastAsia="ja-JP"/>
                <w14:ligatures w14:val="standardContextual"/>
              </w:rPr>
              <w:object w:dxaOrig="300" w:dyaOrig="360" w14:anchorId="2849D14E">
                <v:shape id="_x0000_i5186" type="#_x0000_t75" style="width:15pt;height:18pt" o:ole="">
                  <v:imagedata r:id="rId7147" o:title=""/>
                </v:shape>
                <o:OLEObject Type="Embed" ProgID="Equation.DSMT4" ShapeID="_x0000_i5186" DrawAspect="Content" ObjectID="_1796844248" r:id="rId7449"/>
              </w:object>
            </w:r>
          </w:p>
        </w:tc>
      </w:tr>
      <w:tr w:rsidR="00ED397D" w:rsidRPr="00330A7E" w14:paraId="0B18FC76" w14:textId="77777777" w:rsidTr="00330A7E">
        <w:trPr>
          <w:jc w:val="center"/>
        </w:trPr>
        <w:tc>
          <w:tcPr>
            <w:tcW w:w="1800" w:type="dxa"/>
          </w:tcPr>
          <w:p w14:paraId="62C05529" w14:textId="77777777" w:rsidR="00ED397D" w:rsidRPr="00330A7E" w:rsidRDefault="00ED397D" w:rsidP="00330A7E">
            <w:pPr>
              <w:spacing w:line="276" w:lineRule="auto"/>
              <w:jc w:val="center"/>
              <w:rPr>
                <w:rFonts w:eastAsia="Calibri"/>
                <w:b/>
                <w:bCs/>
                <w:color w:val="FF0000"/>
                <w:sz w:val="24"/>
                <w:szCs w:val="24"/>
              </w:rPr>
            </w:pPr>
          </w:p>
        </w:tc>
        <w:tc>
          <w:tcPr>
            <w:tcW w:w="1800" w:type="dxa"/>
          </w:tcPr>
          <w:p w14:paraId="078FECC6" w14:textId="77777777" w:rsidR="00ED397D" w:rsidRPr="00330A7E" w:rsidRDefault="00ED397D" w:rsidP="00330A7E">
            <w:pPr>
              <w:spacing w:line="276" w:lineRule="auto"/>
              <w:jc w:val="center"/>
              <w:rPr>
                <w:rFonts w:eastAsia="Calibri"/>
                <w:b/>
                <w:bCs/>
                <w:color w:val="FF0000"/>
                <w:sz w:val="24"/>
                <w:szCs w:val="24"/>
              </w:rPr>
            </w:pPr>
          </w:p>
        </w:tc>
        <w:tc>
          <w:tcPr>
            <w:tcW w:w="1710" w:type="dxa"/>
          </w:tcPr>
          <w:p w14:paraId="377B2A78" w14:textId="77777777" w:rsidR="00ED397D" w:rsidRPr="00330A7E" w:rsidRDefault="00ED397D" w:rsidP="00330A7E">
            <w:pPr>
              <w:spacing w:line="276" w:lineRule="auto"/>
              <w:jc w:val="center"/>
              <w:rPr>
                <w:rFonts w:eastAsia="Calibri"/>
                <w:b/>
                <w:bCs/>
                <w:color w:val="FF0000"/>
                <w:sz w:val="24"/>
                <w:szCs w:val="24"/>
              </w:rPr>
            </w:pPr>
            <w:r w:rsidRPr="00330A7E">
              <w:rPr>
                <w:rFonts w:asciiTheme="minorHAnsi" w:eastAsia="Calibri" w:hAnsiTheme="minorHAnsi" w:cstheme="minorBidi"/>
                <w:kern w:val="2"/>
                <w:position w:val="-6"/>
                <w:sz w:val="24"/>
                <w:szCs w:val="24"/>
                <w:lang w:val="en-US" w:eastAsia="ja-JP"/>
                <w14:ligatures w14:val="standardContextual"/>
              </w:rPr>
              <w:object w:dxaOrig="200" w:dyaOrig="220" w14:anchorId="32EF6259">
                <v:shape id="_x0000_i5187" type="#_x0000_t75" style="width:10.5pt;height:10.5pt" o:ole="">
                  <v:imagedata r:id="rId7149" o:title=""/>
                </v:shape>
                <o:OLEObject Type="Embed" ProgID="Equation.DSMT4" ShapeID="_x0000_i5187" DrawAspect="Content" ObjectID="_1796844249" r:id="rId7450"/>
              </w:object>
            </w:r>
          </w:p>
        </w:tc>
      </w:tr>
    </w:tbl>
    <w:p w14:paraId="5899FD8D" w14:textId="77777777" w:rsidR="00ED397D" w:rsidRPr="00330A7E" w:rsidRDefault="00ED397D" w:rsidP="00330A7E">
      <w:pPr>
        <w:ind w:left="992"/>
        <w:jc w:val="center"/>
        <w:rPr>
          <w:rFonts w:ascii="Times New Roman" w:eastAsia="Calibri" w:hAnsi="Times New Roman" w:cs="Times New Roman"/>
          <w:i/>
          <w:iCs/>
          <w:sz w:val="24"/>
          <w:szCs w:val="24"/>
        </w:rPr>
      </w:pPr>
      <w:r w:rsidRPr="00330A7E">
        <w:rPr>
          <w:rFonts w:ascii="Times New Roman" w:eastAsia="Calibri" w:hAnsi="Times New Roman" w:cs="Times New Roman"/>
          <w:i/>
          <w:iCs/>
          <w:sz w:val="24"/>
          <w:szCs w:val="24"/>
        </w:rPr>
        <w:t>Bảng 1</w:t>
      </w:r>
    </w:p>
    <w:p w14:paraId="26A0FD64"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bCs/>
          <w:sz w:val="24"/>
          <w:szCs w:val="24"/>
        </w:rPr>
      </w:pPr>
      <w:r w:rsidRPr="00330A7E">
        <w:rPr>
          <w:rFonts w:ascii="Times New Roman" w:eastAsia="Calibri" w:hAnsi="Times New Roman" w:cs="Times New Roman"/>
          <w:b/>
          <w:bCs/>
          <w:color w:val="0000FF"/>
          <w:sz w:val="24"/>
          <w:szCs w:val="24"/>
        </w:rPr>
        <w:t xml:space="preserve">A. </w:t>
      </w:r>
      <w:r w:rsidRPr="00330A7E">
        <w:rPr>
          <w:rFonts w:ascii="Times New Roman" w:eastAsia="Calibri" w:hAnsi="Times New Roman" w:cs="Times New Roman"/>
          <w:position w:val="-26"/>
          <w:sz w:val="24"/>
          <w:szCs w:val="24"/>
        </w:rPr>
        <w:object w:dxaOrig="2820" w:dyaOrig="720" w14:anchorId="249CAEF9">
          <v:shape id="_x0000_i5188" type="#_x0000_t75" style="width:141pt;height:36pt" o:ole="">
            <v:imagedata r:id="rId7151" o:title=""/>
          </v:shape>
          <o:OLEObject Type="Embed" ProgID="Equation.DSMT4" ShapeID="_x0000_i5188" DrawAspect="Content" ObjectID="_1796844250" r:id="rId7451"/>
        </w:object>
      </w:r>
      <w:r w:rsidRPr="00330A7E">
        <w:rPr>
          <w:rFonts w:ascii="Times New Roman" w:eastAsia="Calibri" w:hAnsi="Times New Roman" w:cs="Times New Roman"/>
          <w:sz w:val="24"/>
          <w:szCs w:val="24"/>
        </w:rPr>
        <w:t>.</w:t>
      </w:r>
      <w:r w:rsidRPr="00330A7E">
        <w:rPr>
          <w:rFonts w:ascii="Times New Roman" w:eastAsia="Calibri" w:hAnsi="Times New Roman" w:cs="Times New Roman"/>
          <w:b/>
          <w:bCs/>
          <w:sz w:val="24"/>
          <w:szCs w:val="24"/>
        </w:rPr>
        <w:tab/>
      </w:r>
      <w:r w:rsidRPr="00330A7E">
        <w:rPr>
          <w:rFonts w:ascii="Times New Roman" w:eastAsia="Calibri" w:hAnsi="Times New Roman" w:cs="Times New Roman"/>
          <w:b/>
          <w:bCs/>
          <w:color w:val="0000FF"/>
          <w:sz w:val="24"/>
          <w:szCs w:val="24"/>
        </w:rPr>
        <w:t xml:space="preserve">B. </w:t>
      </w:r>
      <w:r w:rsidRPr="00330A7E">
        <w:rPr>
          <w:rFonts w:ascii="Times New Roman" w:eastAsia="Calibri" w:hAnsi="Times New Roman" w:cs="Times New Roman"/>
          <w:position w:val="-26"/>
          <w:sz w:val="24"/>
          <w:szCs w:val="24"/>
        </w:rPr>
        <w:object w:dxaOrig="2820" w:dyaOrig="720" w14:anchorId="29F15A9A">
          <v:shape id="_x0000_i5189" type="#_x0000_t75" style="width:141pt;height:36pt" o:ole="">
            <v:imagedata r:id="rId7153" o:title=""/>
          </v:shape>
          <o:OLEObject Type="Embed" ProgID="Equation.DSMT4" ShapeID="_x0000_i5189" DrawAspect="Content" ObjectID="_1796844251" r:id="rId7452"/>
        </w:object>
      </w:r>
      <w:r w:rsidRPr="00330A7E">
        <w:rPr>
          <w:rFonts w:ascii="Times New Roman" w:eastAsia="Calibri" w:hAnsi="Times New Roman" w:cs="Times New Roman"/>
          <w:sz w:val="24"/>
          <w:szCs w:val="24"/>
        </w:rPr>
        <w:t>.</w:t>
      </w:r>
    </w:p>
    <w:p w14:paraId="09259FC7"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bCs/>
          <w:color w:val="FF0000"/>
          <w:sz w:val="24"/>
          <w:szCs w:val="24"/>
        </w:rPr>
      </w:pPr>
      <w:r w:rsidRPr="00330A7E">
        <w:rPr>
          <w:rFonts w:ascii="Times New Roman" w:eastAsia="Calibri" w:hAnsi="Times New Roman" w:cs="Times New Roman"/>
          <w:b/>
          <w:bCs/>
          <w:color w:val="0000FF"/>
          <w:sz w:val="24"/>
          <w:szCs w:val="24"/>
        </w:rPr>
        <w:t xml:space="preserve">C. </w:t>
      </w:r>
      <w:r w:rsidRPr="00330A7E">
        <w:rPr>
          <w:rFonts w:ascii="Times New Roman" w:eastAsia="Calibri" w:hAnsi="Times New Roman" w:cs="Times New Roman"/>
          <w:position w:val="-24"/>
          <w:sz w:val="24"/>
          <w:szCs w:val="24"/>
        </w:rPr>
        <w:object w:dxaOrig="2580" w:dyaOrig="620" w14:anchorId="2B2D9F1D">
          <v:shape id="_x0000_i5190" type="#_x0000_t75" style="width:129pt;height:31.5pt" o:ole="">
            <v:imagedata r:id="rId7155" o:title=""/>
          </v:shape>
          <o:OLEObject Type="Embed" ProgID="Equation.DSMT4" ShapeID="_x0000_i5190" DrawAspect="Content" ObjectID="_1796844252" r:id="rId7453"/>
        </w:object>
      </w:r>
      <w:r w:rsidRPr="00330A7E">
        <w:rPr>
          <w:rFonts w:ascii="Times New Roman" w:eastAsia="Calibri" w:hAnsi="Times New Roman" w:cs="Times New Roman"/>
          <w:sz w:val="24"/>
          <w:szCs w:val="24"/>
        </w:rPr>
        <w:t>.</w:t>
      </w:r>
      <w:r w:rsidRPr="00330A7E">
        <w:rPr>
          <w:rFonts w:ascii="Times New Roman" w:eastAsia="Calibri" w:hAnsi="Times New Roman" w:cs="Times New Roman"/>
          <w:b/>
          <w:bCs/>
          <w:sz w:val="24"/>
          <w:szCs w:val="24"/>
        </w:rPr>
        <w:tab/>
      </w:r>
      <w:r w:rsidRPr="00330A7E">
        <w:rPr>
          <w:rFonts w:ascii="Times New Roman" w:eastAsia="Calibri" w:hAnsi="Times New Roman" w:cs="Times New Roman"/>
          <w:b/>
          <w:bCs/>
          <w:color w:val="0000FF"/>
          <w:sz w:val="24"/>
          <w:szCs w:val="24"/>
        </w:rPr>
        <w:t xml:space="preserve">D. </w:t>
      </w:r>
      <w:r w:rsidRPr="00330A7E">
        <w:rPr>
          <w:rFonts w:ascii="Times New Roman" w:eastAsia="Calibri" w:hAnsi="Times New Roman" w:cs="Times New Roman"/>
          <w:position w:val="-24"/>
          <w:sz w:val="24"/>
          <w:szCs w:val="24"/>
        </w:rPr>
        <w:object w:dxaOrig="2580" w:dyaOrig="620" w14:anchorId="103DD4DC">
          <v:shape id="_x0000_i5191" type="#_x0000_t75" style="width:129pt;height:31.5pt" o:ole="">
            <v:imagedata r:id="rId7157" o:title=""/>
          </v:shape>
          <o:OLEObject Type="Embed" ProgID="Equation.DSMT4" ShapeID="_x0000_i5191" DrawAspect="Content" ObjectID="_1796844253" r:id="rId7454"/>
        </w:object>
      </w:r>
      <w:r w:rsidRPr="00330A7E">
        <w:rPr>
          <w:rFonts w:ascii="Times New Roman" w:eastAsia="Calibri" w:hAnsi="Times New Roman" w:cs="Times New Roman"/>
          <w:sz w:val="24"/>
          <w:szCs w:val="24"/>
        </w:rPr>
        <w:t>.</w:t>
      </w:r>
    </w:p>
    <w:p w14:paraId="036F3C7C" w14:textId="77777777" w:rsidR="00ED397D" w:rsidRPr="00330A7E" w:rsidRDefault="00ED397D" w:rsidP="00330A7E">
      <w:pPr>
        <w:ind w:left="992" w:hanging="992"/>
        <w:jc w:val="center"/>
        <w:rPr>
          <w:rFonts w:ascii="Times New Roman" w:eastAsia="Calibri" w:hAnsi="Times New Roman" w:cs="Times New Roman"/>
          <w:b/>
          <w:bCs/>
          <w:sz w:val="24"/>
          <w:szCs w:val="24"/>
        </w:rPr>
      </w:pPr>
      <w:r w:rsidRPr="00330A7E">
        <w:rPr>
          <w:rFonts w:ascii="Times New Roman" w:eastAsia="Calibri" w:hAnsi="Times New Roman" w:cs="Times New Roman"/>
          <w:b/>
          <w:bCs/>
          <w:sz w:val="24"/>
          <w:szCs w:val="24"/>
        </w:rPr>
        <w:t>Hướng dẫn giải</w:t>
      </w:r>
    </w:p>
    <w:p w14:paraId="5D701472" w14:textId="77777777" w:rsidR="00ED397D" w:rsidRPr="00330A7E" w:rsidRDefault="00ED397D" w:rsidP="00330A7E">
      <w:pPr>
        <w:spacing w:before="60" w:after="0"/>
        <w:ind w:left="992"/>
        <w:rPr>
          <w:rFonts w:ascii="Times New Roman" w:eastAsia="Times New Roman" w:hAnsi="Times New Roman" w:cs="Times New Roman"/>
          <w:b/>
          <w:noProof/>
          <w:color w:val="0000FF"/>
          <w:sz w:val="24"/>
          <w:szCs w:val="24"/>
          <w:u w:val="single"/>
          <w:lang w:val="fr-FR"/>
        </w:rPr>
      </w:pPr>
      <w:r w:rsidRPr="00330A7E">
        <w:rPr>
          <w:rFonts w:ascii="Times New Roman" w:eastAsia="Times New Roman" w:hAnsi="Times New Roman" w:cs="Times New Roman"/>
          <w:b/>
          <w:noProof/>
          <w:color w:val="0000FF"/>
          <w:sz w:val="24"/>
          <w:szCs w:val="24"/>
          <w:lang w:val="fr-FR"/>
        </w:rPr>
        <w:t>Chọn</w:t>
      </w:r>
      <w:r w:rsidRPr="00330A7E">
        <w:rPr>
          <w:rFonts w:ascii="Times New Roman" w:eastAsia="Times New Roman" w:hAnsi="Times New Roman" w:cs="Times New Roman"/>
          <w:b/>
          <w:noProof/>
          <w:color w:val="0000FF"/>
          <w:sz w:val="24"/>
          <w:szCs w:val="24"/>
          <w:lang w:val="fr-FR"/>
        </w:rPr>
        <w:tab/>
      </w:r>
      <w:r w:rsidRPr="00330A7E">
        <w:rPr>
          <w:rFonts w:ascii="Times New Roman" w:eastAsia="Times New Roman" w:hAnsi="Times New Roman" w:cs="Times New Roman"/>
          <w:b/>
          <w:noProof/>
          <w:color w:val="0000FF"/>
          <w:sz w:val="24"/>
          <w:szCs w:val="24"/>
          <w:u w:val="single"/>
          <w:lang w:val="fr-FR"/>
        </w:rPr>
        <w:t>D.</w:t>
      </w:r>
    </w:p>
    <w:p w14:paraId="2FCD4A7B" w14:textId="77777777" w:rsidR="00ED397D" w:rsidRPr="00330A7E" w:rsidRDefault="00ED397D" w:rsidP="00330A7E">
      <w:pPr>
        <w:spacing w:before="60" w:after="0"/>
        <w:ind w:left="992"/>
        <w:rPr>
          <w:rFonts w:ascii="Times New Roman" w:eastAsia="Times New Roman" w:hAnsi="Times New Roman" w:cs="Times New Roman"/>
          <w:noProof/>
          <w:sz w:val="24"/>
          <w:szCs w:val="24"/>
          <w:lang w:val="fr-FR"/>
        </w:rPr>
      </w:pPr>
      <w:r w:rsidRPr="00330A7E">
        <w:rPr>
          <w:rFonts w:ascii="Times New Roman" w:eastAsia="Calibri" w:hAnsi="Times New Roman" w:cs="Times New Roman"/>
          <w:position w:val="-24"/>
          <w:sz w:val="24"/>
          <w:szCs w:val="24"/>
        </w:rPr>
        <w:object w:dxaOrig="2520" w:dyaOrig="620" w14:anchorId="2F1BADAD">
          <v:shape id="_x0000_i5192" type="#_x0000_t75" style="width:126pt;height:31.5pt" o:ole="">
            <v:imagedata r:id="rId7455" o:title=""/>
          </v:shape>
          <o:OLEObject Type="Embed" ProgID="Equation.DSMT4" ShapeID="_x0000_i5192" DrawAspect="Content" ObjectID="_1796844254" r:id="rId7456"/>
        </w:object>
      </w:r>
    </w:p>
    <w:p w14:paraId="71AF2E31"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9: </w:t>
      </w:r>
      <w:r w:rsidRPr="00330A7E">
        <w:rPr>
          <w:rFonts w:ascii="Times New Roman" w:hAnsi="Times New Roman" w:cs="Times New Roman"/>
          <w:sz w:val="24"/>
          <w:szCs w:val="24"/>
        </w:rPr>
        <w:t xml:space="preserve">Cho các biến cố </w:t>
      </w:r>
      <w:r w:rsidRPr="00330A7E">
        <w:rPr>
          <w:rFonts w:ascii="Times New Roman" w:hAnsi="Times New Roman" w:cs="Times New Roman"/>
          <w:position w:val="-4"/>
          <w:sz w:val="24"/>
          <w:szCs w:val="24"/>
        </w:rPr>
        <w:object w:dxaOrig="240" w:dyaOrig="260" w14:anchorId="53E290B3">
          <v:shape id="_x0000_i5193" type="#_x0000_t75" style="width:12pt;height:13.5pt" o:ole="">
            <v:imagedata r:id="rId7159" o:title=""/>
          </v:shape>
          <o:OLEObject Type="Embed" ProgID="Equation.DSMT4" ShapeID="_x0000_i5193" DrawAspect="Content" ObjectID="_1796844255" r:id="rId7457"/>
        </w:object>
      </w:r>
      <w:r w:rsidRPr="00330A7E">
        <w:rPr>
          <w:rFonts w:ascii="Times New Roman" w:hAnsi="Times New Roman" w:cs="Times New Roman"/>
          <w:sz w:val="24"/>
          <w:szCs w:val="24"/>
        </w:rPr>
        <w:t xml:space="preserve"> và </w:t>
      </w:r>
      <w:r w:rsidRPr="00330A7E">
        <w:rPr>
          <w:rFonts w:ascii="Times New Roman" w:hAnsi="Times New Roman" w:cs="Times New Roman"/>
          <w:position w:val="-4"/>
          <w:sz w:val="24"/>
          <w:szCs w:val="24"/>
        </w:rPr>
        <w:object w:dxaOrig="240" w:dyaOrig="260" w14:anchorId="35D60E7A">
          <v:shape id="_x0000_i5194" type="#_x0000_t75" style="width:12pt;height:13.5pt" o:ole="">
            <v:imagedata r:id="rId7161" o:title=""/>
          </v:shape>
          <o:OLEObject Type="Embed" ProgID="Equation.DSMT4" ShapeID="_x0000_i5194" DrawAspect="Content" ObjectID="_1796844256" r:id="rId7458"/>
        </w:object>
      </w:r>
      <w:r w:rsidRPr="00330A7E">
        <w:rPr>
          <w:rFonts w:ascii="Times New Roman" w:hAnsi="Times New Roman" w:cs="Times New Roman"/>
          <w:sz w:val="24"/>
          <w:szCs w:val="24"/>
        </w:rPr>
        <w:t xml:space="preserve"> thỏa mãn </w:t>
      </w:r>
      <w:r w:rsidRPr="00330A7E">
        <w:rPr>
          <w:rFonts w:ascii="Times New Roman" w:hAnsi="Times New Roman" w:cs="Times New Roman"/>
          <w:position w:val="-14"/>
          <w:sz w:val="24"/>
          <w:szCs w:val="24"/>
        </w:rPr>
        <w:object w:dxaOrig="1939" w:dyaOrig="400" w14:anchorId="6FF623ED">
          <v:shape id="_x0000_i5195" type="#_x0000_t75" style="width:97.5pt;height:19.5pt" o:ole="">
            <v:imagedata r:id="rId7163" o:title=""/>
          </v:shape>
          <o:OLEObject Type="Embed" ProgID="Equation.DSMT4" ShapeID="_x0000_i5195" DrawAspect="Content" ObjectID="_1796844257" r:id="rId7459"/>
        </w:object>
      </w:r>
      <w:r w:rsidRPr="00330A7E">
        <w:rPr>
          <w:rFonts w:ascii="Times New Roman" w:hAnsi="Times New Roman" w:cs="Times New Roman"/>
          <w:sz w:val="24"/>
          <w:szCs w:val="24"/>
        </w:rPr>
        <w:t xml:space="preserve">. Khi đó </w:t>
      </w:r>
      <w:r w:rsidRPr="00330A7E">
        <w:rPr>
          <w:rFonts w:ascii="Times New Roman" w:hAnsi="Times New Roman" w:cs="Times New Roman"/>
          <w:position w:val="-16"/>
          <w:sz w:val="24"/>
          <w:szCs w:val="24"/>
        </w:rPr>
        <w:object w:dxaOrig="840" w:dyaOrig="440" w14:anchorId="50CD317C">
          <v:shape id="_x0000_i5196" type="#_x0000_t75" style="width:42pt;height:22.5pt" o:ole="">
            <v:imagedata r:id="rId7165" o:title=""/>
          </v:shape>
          <o:OLEObject Type="Embed" ProgID="Equation.DSMT4" ShapeID="_x0000_i5196" DrawAspect="Content" ObjectID="_1796844258" r:id="rId7460"/>
        </w:object>
      </w:r>
      <w:r w:rsidRPr="00330A7E">
        <w:rPr>
          <w:rFonts w:ascii="Times New Roman" w:hAnsi="Times New Roman" w:cs="Times New Roman"/>
          <w:sz w:val="24"/>
          <w:szCs w:val="24"/>
        </w:rPr>
        <w:t xml:space="preserve"> bằng biểu thức nào dưới đây?</w:t>
      </w:r>
    </w:p>
    <w:p w14:paraId="688C0203"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bCs/>
          <w:sz w:val="24"/>
          <w:szCs w:val="24"/>
        </w:rPr>
      </w:pPr>
      <w:r w:rsidRPr="00330A7E">
        <w:rPr>
          <w:rFonts w:ascii="Times New Roman" w:eastAsia="Calibri" w:hAnsi="Times New Roman" w:cs="Times New Roman"/>
          <w:b/>
          <w:bCs/>
          <w:color w:val="0000FF"/>
          <w:sz w:val="24"/>
          <w:szCs w:val="24"/>
        </w:rPr>
        <w:t xml:space="preserve">A. </w:t>
      </w:r>
      <w:r w:rsidRPr="00330A7E">
        <w:rPr>
          <w:rFonts w:ascii="Times New Roman" w:eastAsia="Calibri" w:hAnsi="Times New Roman" w:cs="Times New Roman"/>
          <w:position w:val="-32"/>
          <w:sz w:val="24"/>
          <w:szCs w:val="24"/>
        </w:rPr>
        <w:object w:dxaOrig="1480" w:dyaOrig="780" w14:anchorId="6AF03B95">
          <v:shape id="_x0000_i5197" type="#_x0000_t75" style="width:73.5pt;height:39pt" o:ole="">
            <v:imagedata r:id="rId7167" o:title=""/>
          </v:shape>
          <o:OLEObject Type="Embed" ProgID="Equation.DSMT4" ShapeID="_x0000_i5197" DrawAspect="Content" ObjectID="_1796844259" r:id="rId7461"/>
        </w:object>
      </w:r>
      <w:r w:rsidRPr="00330A7E">
        <w:rPr>
          <w:rFonts w:ascii="Times New Roman" w:eastAsia="Calibri" w:hAnsi="Times New Roman" w:cs="Times New Roman"/>
          <w:sz w:val="24"/>
          <w:szCs w:val="24"/>
        </w:rPr>
        <w:t>.</w:t>
      </w:r>
      <w:r w:rsidRPr="00330A7E">
        <w:rPr>
          <w:rFonts w:ascii="Times New Roman" w:eastAsia="Calibri" w:hAnsi="Times New Roman" w:cs="Times New Roman"/>
          <w:b/>
          <w:bCs/>
          <w:sz w:val="24"/>
          <w:szCs w:val="24"/>
        </w:rPr>
        <w:tab/>
      </w:r>
      <w:r w:rsidRPr="00330A7E">
        <w:rPr>
          <w:rFonts w:ascii="Times New Roman" w:eastAsia="Calibri" w:hAnsi="Times New Roman" w:cs="Times New Roman"/>
          <w:b/>
          <w:bCs/>
          <w:color w:val="0000FF"/>
          <w:sz w:val="24"/>
          <w:szCs w:val="24"/>
        </w:rPr>
        <w:t xml:space="preserve">B. </w:t>
      </w:r>
      <w:r w:rsidRPr="00330A7E">
        <w:rPr>
          <w:rFonts w:ascii="Times New Roman" w:eastAsia="Calibri" w:hAnsi="Times New Roman" w:cs="Times New Roman"/>
          <w:position w:val="-32"/>
          <w:sz w:val="24"/>
          <w:szCs w:val="24"/>
        </w:rPr>
        <w:object w:dxaOrig="1480" w:dyaOrig="780" w14:anchorId="1D2AC5A8">
          <v:shape id="_x0000_i5198" type="#_x0000_t75" style="width:73.5pt;height:39pt" o:ole="">
            <v:imagedata r:id="rId7169" o:title=""/>
          </v:shape>
          <o:OLEObject Type="Embed" ProgID="Equation.DSMT4" ShapeID="_x0000_i5198" DrawAspect="Content" ObjectID="_1796844260" r:id="rId7462"/>
        </w:object>
      </w:r>
      <w:r w:rsidRPr="00330A7E">
        <w:rPr>
          <w:rFonts w:ascii="Times New Roman" w:eastAsia="Calibri" w:hAnsi="Times New Roman" w:cs="Times New Roman"/>
          <w:sz w:val="24"/>
          <w:szCs w:val="24"/>
        </w:rPr>
        <w:t>.</w:t>
      </w:r>
      <w:r w:rsidRPr="00330A7E">
        <w:rPr>
          <w:rFonts w:ascii="Times New Roman" w:eastAsia="Calibri" w:hAnsi="Times New Roman" w:cs="Times New Roman"/>
          <w:b/>
          <w:bCs/>
          <w:sz w:val="24"/>
          <w:szCs w:val="24"/>
        </w:rPr>
        <w:tab/>
      </w:r>
      <w:r w:rsidRPr="00330A7E">
        <w:rPr>
          <w:rFonts w:ascii="Times New Roman" w:eastAsia="Calibri" w:hAnsi="Times New Roman" w:cs="Times New Roman"/>
          <w:b/>
          <w:bCs/>
          <w:color w:val="0000FF"/>
          <w:sz w:val="24"/>
          <w:szCs w:val="24"/>
        </w:rPr>
        <w:t xml:space="preserve">C. </w:t>
      </w:r>
      <w:r w:rsidRPr="00330A7E">
        <w:rPr>
          <w:rFonts w:ascii="Times New Roman" w:eastAsia="Calibri" w:hAnsi="Times New Roman" w:cs="Times New Roman"/>
          <w:position w:val="-34"/>
          <w:sz w:val="24"/>
          <w:szCs w:val="24"/>
        </w:rPr>
        <w:object w:dxaOrig="1480" w:dyaOrig="760" w14:anchorId="0CED81B2">
          <v:shape id="_x0000_i5199" type="#_x0000_t75" style="width:73.5pt;height:37.5pt" o:ole="">
            <v:imagedata r:id="rId7171" o:title=""/>
          </v:shape>
          <o:OLEObject Type="Embed" ProgID="Equation.DSMT4" ShapeID="_x0000_i5199" DrawAspect="Content" ObjectID="_1796844261" r:id="rId7463"/>
        </w:object>
      </w:r>
      <w:r w:rsidRPr="00330A7E">
        <w:rPr>
          <w:rFonts w:ascii="Times New Roman" w:eastAsia="Calibri" w:hAnsi="Times New Roman" w:cs="Times New Roman"/>
          <w:sz w:val="24"/>
          <w:szCs w:val="24"/>
        </w:rPr>
        <w:t>.</w:t>
      </w:r>
      <w:r w:rsidRPr="00330A7E">
        <w:rPr>
          <w:rFonts w:ascii="Times New Roman" w:eastAsia="Calibri" w:hAnsi="Times New Roman" w:cs="Times New Roman"/>
          <w:b/>
          <w:bCs/>
          <w:sz w:val="24"/>
          <w:szCs w:val="24"/>
        </w:rPr>
        <w:tab/>
      </w:r>
      <w:r w:rsidRPr="00330A7E">
        <w:rPr>
          <w:rFonts w:ascii="Times New Roman" w:eastAsia="Calibri" w:hAnsi="Times New Roman" w:cs="Times New Roman"/>
          <w:b/>
          <w:bCs/>
          <w:color w:val="0000FF"/>
          <w:sz w:val="24"/>
          <w:szCs w:val="24"/>
        </w:rPr>
        <w:t xml:space="preserve">D. </w:t>
      </w:r>
      <w:r w:rsidRPr="00330A7E">
        <w:rPr>
          <w:rFonts w:ascii="Times New Roman" w:eastAsia="Calibri" w:hAnsi="Times New Roman" w:cs="Times New Roman"/>
          <w:position w:val="-34"/>
          <w:sz w:val="24"/>
          <w:szCs w:val="24"/>
        </w:rPr>
        <w:object w:dxaOrig="1480" w:dyaOrig="760" w14:anchorId="0E953DF8">
          <v:shape id="_x0000_i5200" type="#_x0000_t75" style="width:73.5pt;height:37.5pt" o:ole="">
            <v:imagedata r:id="rId7173" o:title=""/>
          </v:shape>
          <o:OLEObject Type="Embed" ProgID="Equation.DSMT4" ShapeID="_x0000_i5200" DrawAspect="Content" ObjectID="_1796844262" r:id="rId7464"/>
        </w:object>
      </w:r>
      <w:r w:rsidRPr="00330A7E">
        <w:rPr>
          <w:rFonts w:ascii="Times New Roman" w:eastAsia="Calibri" w:hAnsi="Times New Roman" w:cs="Times New Roman"/>
          <w:sz w:val="24"/>
          <w:szCs w:val="24"/>
        </w:rPr>
        <w:t>.</w:t>
      </w:r>
    </w:p>
    <w:p w14:paraId="5E3622CD" w14:textId="77777777" w:rsidR="00ED397D" w:rsidRPr="00330A7E" w:rsidRDefault="00ED397D" w:rsidP="00330A7E">
      <w:pPr>
        <w:ind w:left="992" w:hanging="992"/>
        <w:jc w:val="center"/>
        <w:rPr>
          <w:rFonts w:ascii="Times New Roman" w:eastAsia="Calibri" w:hAnsi="Times New Roman" w:cs="Times New Roman"/>
          <w:b/>
          <w:bCs/>
          <w:sz w:val="24"/>
          <w:szCs w:val="24"/>
        </w:rPr>
      </w:pPr>
      <w:r w:rsidRPr="00330A7E">
        <w:rPr>
          <w:rFonts w:ascii="Times New Roman" w:eastAsia="Calibri" w:hAnsi="Times New Roman" w:cs="Times New Roman"/>
          <w:b/>
          <w:bCs/>
          <w:sz w:val="24"/>
          <w:szCs w:val="24"/>
        </w:rPr>
        <w:t>Hướng dẫn giải</w:t>
      </w:r>
    </w:p>
    <w:p w14:paraId="5DE1FA06" w14:textId="77777777" w:rsidR="00ED397D" w:rsidRPr="00330A7E" w:rsidRDefault="00ED397D" w:rsidP="00330A7E">
      <w:pPr>
        <w:spacing w:before="60" w:after="0"/>
        <w:ind w:left="992"/>
        <w:jc w:val="both"/>
        <w:rPr>
          <w:rFonts w:ascii="Times New Roman" w:eastAsia="Times New Roman" w:hAnsi="Times New Roman" w:cs="Times New Roman"/>
          <w:b/>
          <w:noProof/>
          <w:color w:val="0000FF"/>
          <w:sz w:val="24"/>
          <w:szCs w:val="24"/>
          <w:u w:val="single"/>
          <w:lang w:val="fr-FR"/>
        </w:rPr>
      </w:pPr>
      <w:r w:rsidRPr="00330A7E">
        <w:rPr>
          <w:rFonts w:ascii="Times New Roman" w:eastAsia="Times New Roman" w:hAnsi="Times New Roman" w:cs="Times New Roman"/>
          <w:b/>
          <w:noProof/>
          <w:color w:val="0000FF"/>
          <w:sz w:val="24"/>
          <w:szCs w:val="24"/>
        </w:rPr>
        <w:t>Chọn</w:t>
      </w:r>
      <w:r w:rsidRPr="00330A7E">
        <w:rPr>
          <w:rFonts w:ascii="Times New Roman" w:eastAsia="Times New Roman" w:hAnsi="Times New Roman" w:cs="Times New Roman"/>
          <w:b/>
          <w:noProof/>
          <w:color w:val="0000FF"/>
          <w:sz w:val="24"/>
          <w:szCs w:val="24"/>
          <w:lang w:val="fr-FR"/>
        </w:rPr>
        <w:tab/>
      </w:r>
      <w:r w:rsidRPr="00330A7E">
        <w:rPr>
          <w:rFonts w:ascii="Times New Roman" w:eastAsia="Times New Roman" w:hAnsi="Times New Roman" w:cs="Times New Roman"/>
          <w:b/>
          <w:noProof/>
          <w:color w:val="0000FF"/>
          <w:sz w:val="24"/>
          <w:szCs w:val="24"/>
          <w:u w:val="single"/>
          <w:lang w:val="fr-FR"/>
        </w:rPr>
        <w:t>A</w:t>
      </w:r>
      <w:r w:rsidRPr="00330A7E">
        <w:rPr>
          <w:rFonts w:ascii="Times New Roman" w:eastAsia="Times New Roman" w:hAnsi="Times New Roman" w:cs="Times New Roman"/>
          <w:b/>
          <w:noProof/>
          <w:color w:val="0000FF"/>
          <w:sz w:val="24"/>
          <w:szCs w:val="24"/>
          <w:lang w:val="fr-FR"/>
        </w:rPr>
        <w:t>.</w:t>
      </w:r>
    </w:p>
    <w:p w14:paraId="41419311" w14:textId="77777777" w:rsidR="00ED397D" w:rsidRPr="00330A7E" w:rsidRDefault="00ED397D" w:rsidP="00330A7E">
      <w:pPr>
        <w:spacing w:before="60" w:after="0"/>
        <w:ind w:left="992"/>
        <w:jc w:val="both"/>
        <w:rPr>
          <w:rFonts w:ascii="Times New Roman" w:eastAsia="Calibri" w:hAnsi="Times New Roman" w:cs="Times New Roman"/>
          <w:sz w:val="24"/>
          <w:szCs w:val="24"/>
        </w:rPr>
      </w:pPr>
      <w:r w:rsidRPr="00330A7E">
        <w:rPr>
          <w:rFonts w:ascii="Times New Roman" w:eastAsia="Calibri" w:hAnsi="Times New Roman" w:cs="Times New Roman"/>
          <w:position w:val="-28"/>
          <w:sz w:val="24"/>
          <w:szCs w:val="24"/>
        </w:rPr>
        <w:object w:dxaOrig="2500" w:dyaOrig="660" w14:anchorId="0E76FE55">
          <v:shape id="_x0000_i5201" type="#_x0000_t75" style="width:126pt;height:33pt" o:ole="">
            <v:imagedata r:id="rId7465" o:title=""/>
          </v:shape>
          <o:OLEObject Type="Embed" ProgID="Equation.DSMT4" ShapeID="_x0000_i5201" DrawAspect="Content" ObjectID="_1796844263" r:id="rId7466"/>
        </w:object>
      </w:r>
    </w:p>
    <w:p w14:paraId="0BB3D9AE" w14:textId="77777777" w:rsidR="00ED397D" w:rsidRPr="00330A7E" w:rsidRDefault="00ED397D" w:rsidP="00330A7E">
      <w:pPr>
        <w:spacing w:before="120" w:after="0"/>
        <w:ind w:left="992" w:hanging="992"/>
        <w:jc w:val="both"/>
        <w:rPr>
          <w:rFonts w:ascii="Times New Roman" w:hAnsi="Times New Roman" w:cs="Times New Roman"/>
          <w:b/>
          <w:color w:val="0000FF"/>
          <w:sz w:val="24"/>
          <w:szCs w:val="24"/>
        </w:rPr>
      </w:pPr>
    </w:p>
    <w:p w14:paraId="0DB2AE46"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10: </w:t>
      </w:r>
      <w:r w:rsidRPr="00330A7E">
        <w:rPr>
          <w:rFonts w:ascii="Times New Roman" w:hAnsi="Times New Roman" w:cs="Times New Roman"/>
          <w:sz w:val="24"/>
          <w:szCs w:val="24"/>
        </w:rPr>
        <w:t xml:space="preserve">Nếu hàm số </w:t>
      </w:r>
      <w:r w:rsidRPr="00330A7E">
        <w:rPr>
          <w:rFonts w:ascii="Times New Roman" w:hAnsi="Times New Roman" w:cs="Times New Roman"/>
          <w:position w:val="-14"/>
          <w:sz w:val="24"/>
          <w:szCs w:val="24"/>
        </w:rPr>
        <w:object w:dxaOrig="960" w:dyaOrig="400" w14:anchorId="0607AEF1">
          <v:shape id="_x0000_i5202" type="#_x0000_t75" style="width:48pt;height:19.5pt" o:ole="">
            <v:imagedata r:id="rId7175" o:title=""/>
          </v:shape>
          <o:OLEObject Type="Embed" ProgID="Equation.DSMT4" ShapeID="_x0000_i5202" DrawAspect="Content" ObjectID="_1796844264" r:id="rId7467"/>
        </w:objec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liên tục trên</w:t>
      </w:r>
      <w:r w:rsidRPr="00330A7E">
        <w:rPr>
          <w:rFonts w:ascii="Times New Roman" w:hAnsi="Times New Roman" w:cs="Times New Roman"/>
          <w:b/>
          <w:bCs/>
          <w:sz w:val="24"/>
          <w:szCs w:val="24"/>
        </w:rPr>
        <w:t xml:space="preserve"> </w:t>
      </w:r>
      <w:r w:rsidRPr="00330A7E">
        <w:rPr>
          <w:rFonts w:ascii="Times New Roman" w:hAnsi="Times New Roman" w:cs="Times New Roman"/>
          <w:position w:val="-4"/>
          <w:sz w:val="24"/>
          <w:szCs w:val="24"/>
        </w:rPr>
        <w:object w:dxaOrig="260" w:dyaOrig="260" w14:anchorId="6FCEFF88">
          <v:shape id="_x0000_i5203" type="#_x0000_t75" style="width:13.5pt;height:13.5pt" o:ole="">
            <v:imagedata r:id="rId7177" o:title=""/>
          </v:shape>
          <o:OLEObject Type="Embed" ProgID="Equation.DSMT4" ShapeID="_x0000_i5203" DrawAspect="Content" ObjectID="_1796844265" r:id="rId7468"/>
        </w:object>
      </w:r>
      <w:r w:rsidRPr="00330A7E">
        <w:rPr>
          <w:rFonts w:ascii="Times New Roman" w:hAnsi="Times New Roman" w:cs="Times New Roman"/>
          <w:sz w:val="24"/>
          <w:szCs w:val="24"/>
        </w:rPr>
        <w:t xml:space="preserve"> thỏa mãn </w:t>
      </w:r>
      <w:r w:rsidRPr="00330A7E">
        <w:rPr>
          <w:rFonts w:ascii="Times New Roman" w:hAnsi="Times New Roman" w:cs="Times New Roman"/>
          <w:position w:val="-14"/>
          <w:sz w:val="24"/>
          <w:szCs w:val="24"/>
        </w:rPr>
        <w:object w:dxaOrig="1760" w:dyaOrig="400" w14:anchorId="732DF625">
          <v:shape id="_x0000_i5204" type="#_x0000_t75" style="width:88.5pt;height:19.5pt" o:ole="">
            <v:imagedata r:id="rId7179" o:title=""/>
          </v:shape>
          <o:OLEObject Type="Embed" ProgID="Equation.DSMT4" ShapeID="_x0000_i5204" DrawAspect="Content" ObjectID="_1796844266" r:id="rId7469"/>
        </w:object>
      </w:r>
      <w:r w:rsidRPr="00330A7E">
        <w:rPr>
          <w:rFonts w:ascii="Times New Roman" w:hAnsi="Times New Roman" w:cs="Times New Roman"/>
          <w:sz w:val="24"/>
          <w:szCs w:val="24"/>
        </w:rPr>
        <w:t xml:space="preserve"> và tồn tại </w:t>
      </w:r>
      <w:r w:rsidRPr="00330A7E">
        <w:rPr>
          <w:rFonts w:ascii="Times New Roman" w:hAnsi="Times New Roman" w:cs="Times New Roman"/>
          <w:position w:val="-6"/>
          <w:sz w:val="24"/>
          <w:szCs w:val="24"/>
        </w:rPr>
        <w:object w:dxaOrig="620" w:dyaOrig="279" w14:anchorId="4548DF74">
          <v:shape id="_x0000_i5205" type="#_x0000_t75" style="width:31.5pt;height:13.5pt" o:ole="">
            <v:imagedata r:id="rId7181" o:title=""/>
          </v:shape>
          <o:OLEObject Type="Embed" ProgID="Equation.DSMT4" ShapeID="_x0000_i5205" DrawAspect="Content" ObjectID="_1796844267" r:id="rId7470"/>
        </w:object>
      </w:r>
      <w:r w:rsidRPr="00330A7E">
        <w:rPr>
          <w:rFonts w:ascii="Times New Roman" w:hAnsi="Times New Roman" w:cs="Times New Roman"/>
          <w:sz w:val="24"/>
          <w:szCs w:val="24"/>
        </w:rPr>
        <w:t xml:space="preserve"> sao cho</w:t>
      </w:r>
      <w:r w:rsidRPr="00330A7E">
        <w:rPr>
          <w:rFonts w:ascii="Times New Roman" w:hAnsi="Times New Roman" w:cs="Times New Roman"/>
          <w:position w:val="-14"/>
          <w:sz w:val="24"/>
          <w:szCs w:val="24"/>
        </w:rPr>
        <w:object w:dxaOrig="999" w:dyaOrig="400" w14:anchorId="17B14247">
          <v:shape id="_x0000_i5206" type="#_x0000_t75" style="width:49.5pt;height:19.5pt" o:ole="">
            <v:imagedata r:id="rId7183" o:title=""/>
          </v:shape>
          <o:OLEObject Type="Embed" ProgID="Equation.DSMT4" ShapeID="_x0000_i5206" DrawAspect="Content" ObjectID="_1796844268" r:id="rId7471"/>
        </w:object>
      </w:r>
      <w:r w:rsidRPr="00330A7E">
        <w:rPr>
          <w:rFonts w:ascii="Times New Roman" w:hAnsi="Times New Roman" w:cs="Times New Roman"/>
          <w:sz w:val="24"/>
          <w:szCs w:val="24"/>
        </w:rPr>
        <w:t xml:space="preserve"> thì</w:t>
      </w:r>
    </w:p>
    <w:p w14:paraId="1AD4608A"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bCs/>
          <w:color w:val="0000FF"/>
          <w:sz w:val="24"/>
          <w:szCs w:val="24"/>
        </w:rPr>
        <w:t xml:space="preserve">A. </w:t>
      </w:r>
      <w:r w:rsidRPr="00330A7E">
        <w:rPr>
          <w:rFonts w:ascii="Times New Roman" w:eastAsia="Calibri" w:hAnsi="Times New Roman" w:cs="Times New Roman"/>
          <w:sz w:val="24"/>
          <w:szCs w:val="24"/>
        </w:rPr>
        <w:t xml:space="preserve">Hàm số </w:t>
      </w:r>
      <w:r w:rsidRPr="00330A7E">
        <w:rPr>
          <w:rFonts w:ascii="Times New Roman" w:eastAsia="Calibri" w:hAnsi="Times New Roman" w:cs="Times New Roman"/>
          <w:position w:val="-14"/>
          <w:sz w:val="24"/>
          <w:szCs w:val="24"/>
        </w:rPr>
        <w:object w:dxaOrig="960" w:dyaOrig="400" w14:anchorId="06486F2B">
          <v:shape id="_x0000_i5207" type="#_x0000_t75" style="width:48pt;height:19.5pt" o:ole="">
            <v:imagedata r:id="rId7175" o:title=""/>
          </v:shape>
          <o:OLEObject Type="Embed" ProgID="Equation.DSMT4" ShapeID="_x0000_i5207" DrawAspect="Content" ObjectID="_1796844269" r:id="rId7472"/>
        </w:object>
      </w:r>
      <w:r w:rsidRPr="00330A7E">
        <w:rPr>
          <w:rFonts w:ascii="Times New Roman" w:eastAsia="Calibri" w:hAnsi="Times New Roman" w:cs="Times New Roman"/>
          <w:sz w:val="24"/>
          <w:szCs w:val="24"/>
        </w:rPr>
        <w:t xml:space="preserve"> đạt giá trị lớn nhất bằng </w:t>
      </w:r>
      <w:r w:rsidRPr="00330A7E">
        <w:rPr>
          <w:rFonts w:ascii="Times New Roman" w:eastAsia="Calibri" w:hAnsi="Times New Roman" w:cs="Times New Roman"/>
          <w:position w:val="-6"/>
          <w:sz w:val="24"/>
          <w:szCs w:val="24"/>
        </w:rPr>
        <w:object w:dxaOrig="260" w:dyaOrig="220" w14:anchorId="23DD8224">
          <v:shape id="_x0000_i5208" type="#_x0000_t75" style="width:13.5pt;height:10.5pt" o:ole="">
            <v:imagedata r:id="rId7186" o:title=""/>
          </v:shape>
          <o:OLEObject Type="Embed" ProgID="Equation.DSMT4" ShapeID="_x0000_i5208" DrawAspect="Content" ObjectID="_1796844270" r:id="rId7473"/>
        </w:object>
      </w:r>
      <w:r w:rsidRPr="00330A7E">
        <w:rPr>
          <w:rFonts w:ascii="Times New Roman" w:eastAsia="Calibri" w:hAnsi="Times New Roman" w:cs="Times New Roman"/>
          <w:sz w:val="24"/>
          <w:szCs w:val="24"/>
        </w:rPr>
        <w:t>.</w:t>
      </w:r>
    </w:p>
    <w:p w14:paraId="60884EF2"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bCs/>
          <w:sz w:val="24"/>
          <w:szCs w:val="24"/>
        </w:rPr>
      </w:pPr>
      <w:r w:rsidRPr="00330A7E">
        <w:rPr>
          <w:rFonts w:ascii="Times New Roman" w:eastAsia="Calibri" w:hAnsi="Times New Roman" w:cs="Times New Roman"/>
          <w:b/>
          <w:bCs/>
          <w:color w:val="0000FF"/>
          <w:sz w:val="24"/>
          <w:szCs w:val="24"/>
        </w:rPr>
        <w:t xml:space="preserve">B. </w:t>
      </w:r>
      <w:r w:rsidRPr="00330A7E">
        <w:rPr>
          <w:rFonts w:ascii="Times New Roman" w:eastAsia="Calibri" w:hAnsi="Times New Roman" w:cs="Times New Roman"/>
          <w:sz w:val="24"/>
          <w:szCs w:val="24"/>
        </w:rPr>
        <w:t xml:space="preserve">Hàm số </w:t>
      </w:r>
      <w:r w:rsidRPr="00330A7E">
        <w:rPr>
          <w:rFonts w:ascii="Times New Roman" w:eastAsia="Calibri" w:hAnsi="Times New Roman" w:cs="Times New Roman"/>
          <w:position w:val="-14"/>
          <w:sz w:val="24"/>
          <w:szCs w:val="24"/>
        </w:rPr>
        <w:object w:dxaOrig="960" w:dyaOrig="400" w14:anchorId="03D6576E">
          <v:shape id="_x0000_i5209" type="#_x0000_t75" style="width:48pt;height:19.5pt" o:ole="">
            <v:imagedata r:id="rId7175" o:title=""/>
          </v:shape>
          <o:OLEObject Type="Embed" ProgID="Equation.DSMT4" ShapeID="_x0000_i5209" DrawAspect="Content" ObjectID="_1796844271" r:id="rId7474"/>
        </w:object>
      </w:r>
      <w:r w:rsidRPr="00330A7E">
        <w:rPr>
          <w:rFonts w:ascii="Times New Roman" w:eastAsia="Calibri" w:hAnsi="Times New Roman" w:cs="Times New Roman"/>
          <w:sz w:val="24"/>
          <w:szCs w:val="24"/>
        </w:rPr>
        <w:t xml:space="preserve"> đạt giá trị cực tiểu bằng </w:t>
      </w:r>
      <w:r w:rsidRPr="00330A7E">
        <w:rPr>
          <w:rFonts w:ascii="Times New Roman" w:eastAsia="Calibri" w:hAnsi="Times New Roman" w:cs="Times New Roman"/>
          <w:position w:val="-6"/>
          <w:sz w:val="24"/>
          <w:szCs w:val="24"/>
        </w:rPr>
        <w:object w:dxaOrig="260" w:dyaOrig="220" w14:anchorId="50E4BADA">
          <v:shape id="_x0000_i5210" type="#_x0000_t75" style="width:13.5pt;height:10.5pt" o:ole="">
            <v:imagedata r:id="rId7186" o:title=""/>
          </v:shape>
          <o:OLEObject Type="Embed" ProgID="Equation.DSMT4" ShapeID="_x0000_i5210" DrawAspect="Content" ObjectID="_1796844272" r:id="rId7475"/>
        </w:object>
      </w:r>
      <w:r w:rsidRPr="00330A7E">
        <w:rPr>
          <w:rFonts w:ascii="Times New Roman" w:eastAsia="Calibri" w:hAnsi="Times New Roman" w:cs="Times New Roman"/>
          <w:sz w:val="24"/>
          <w:szCs w:val="24"/>
        </w:rPr>
        <w:t>.</w:t>
      </w:r>
    </w:p>
    <w:p w14:paraId="68497852"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bCs/>
          <w:sz w:val="24"/>
          <w:szCs w:val="24"/>
        </w:rPr>
      </w:pPr>
      <w:r w:rsidRPr="00330A7E">
        <w:rPr>
          <w:rFonts w:ascii="Times New Roman" w:eastAsia="Calibri" w:hAnsi="Times New Roman" w:cs="Times New Roman"/>
          <w:b/>
          <w:bCs/>
          <w:color w:val="0000FF"/>
          <w:sz w:val="24"/>
          <w:szCs w:val="24"/>
        </w:rPr>
        <w:t xml:space="preserve">C. </w:t>
      </w:r>
      <w:r w:rsidRPr="00330A7E">
        <w:rPr>
          <w:rFonts w:ascii="Times New Roman" w:eastAsia="Calibri" w:hAnsi="Times New Roman" w:cs="Times New Roman"/>
          <w:sz w:val="24"/>
          <w:szCs w:val="24"/>
        </w:rPr>
        <w:t xml:space="preserve">Hàm số </w:t>
      </w:r>
      <w:r w:rsidRPr="00330A7E">
        <w:rPr>
          <w:rFonts w:ascii="Times New Roman" w:eastAsia="Calibri" w:hAnsi="Times New Roman" w:cs="Times New Roman"/>
          <w:position w:val="-14"/>
          <w:sz w:val="24"/>
          <w:szCs w:val="24"/>
        </w:rPr>
        <w:object w:dxaOrig="960" w:dyaOrig="400" w14:anchorId="71E11742">
          <v:shape id="_x0000_i5211" type="#_x0000_t75" style="width:48pt;height:19.5pt" o:ole="">
            <v:imagedata r:id="rId7175" o:title=""/>
          </v:shape>
          <o:OLEObject Type="Embed" ProgID="Equation.DSMT4" ShapeID="_x0000_i5211" DrawAspect="Content" ObjectID="_1796844273" r:id="rId7476"/>
        </w:object>
      </w:r>
      <w:r w:rsidRPr="00330A7E">
        <w:rPr>
          <w:rFonts w:ascii="Times New Roman" w:eastAsia="Calibri" w:hAnsi="Times New Roman" w:cs="Times New Roman"/>
          <w:sz w:val="24"/>
          <w:szCs w:val="24"/>
        </w:rPr>
        <w:t xml:space="preserve"> đạt giá trị nhỏ nhất bằng </w:t>
      </w:r>
      <w:r w:rsidRPr="00330A7E">
        <w:rPr>
          <w:rFonts w:ascii="Times New Roman" w:eastAsia="Calibri" w:hAnsi="Times New Roman" w:cs="Times New Roman"/>
          <w:position w:val="-6"/>
          <w:sz w:val="24"/>
          <w:szCs w:val="24"/>
        </w:rPr>
        <w:object w:dxaOrig="260" w:dyaOrig="220" w14:anchorId="6346258D">
          <v:shape id="_x0000_i5212" type="#_x0000_t75" style="width:13.5pt;height:10.5pt" o:ole="">
            <v:imagedata r:id="rId7186" o:title=""/>
          </v:shape>
          <o:OLEObject Type="Embed" ProgID="Equation.DSMT4" ShapeID="_x0000_i5212" DrawAspect="Content" ObjectID="_1796844274" r:id="rId7477"/>
        </w:object>
      </w:r>
      <w:r w:rsidRPr="00330A7E">
        <w:rPr>
          <w:rFonts w:ascii="Times New Roman" w:eastAsia="Calibri" w:hAnsi="Times New Roman" w:cs="Times New Roman"/>
          <w:sz w:val="24"/>
          <w:szCs w:val="24"/>
        </w:rPr>
        <w:t>.</w:t>
      </w:r>
    </w:p>
    <w:p w14:paraId="6599DCE5"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bCs/>
          <w:color w:val="FF0000"/>
          <w:sz w:val="24"/>
          <w:szCs w:val="24"/>
        </w:rPr>
      </w:pPr>
      <w:r w:rsidRPr="00330A7E">
        <w:rPr>
          <w:rFonts w:ascii="Times New Roman" w:eastAsia="Calibri" w:hAnsi="Times New Roman" w:cs="Times New Roman"/>
          <w:b/>
          <w:bCs/>
          <w:color w:val="0000FF"/>
          <w:sz w:val="24"/>
          <w:szCs w:val="24"/>
        </w:rPr>
        <w:t xml:space="preserve">D. </w:t>
      </w:r>
      <w:r w:rsidRPr="00330A7E">
        <w:rPr>
          <w:rFonts w:ascii="Times New Roman" w:eastAsia="Calibri" w:hAnsi="Times New Roman" w:cs="Times New Roman"/>
          <w:sz w:val="24"/>
          <w:szCs w:val="24"/>
        </w:rPr>
        <w:t xml:space="preserve">Hàm số </w:t>
      </w:r>
      <w:r w:rsidRPr="00330A7E">
        <w:rPr>
          <w:rFonts w:ascii="Times New Roman" w:eastAsia="Calibri" w:hAnsi="Times New Roman" w:cs="Times New Roman"/>
          <w:position w:val="-14"/>
          <w:sz w:val="24"/>
          <w:szCs w:val="24"/>
        </w:rPr>
        <w:object w:dxaOrig="960" w:dyaOrig="400" w14:anchorId="151B85B1">
          <v:shape id="_x0000_i5213" type="#_x0000_t75" style="width:48pt;height:19.5pt" o:ole="">
            <v:imagedata r:id="rId7175" o:title=""/>
          </v:shape>
          <o:OLEObject Type="Embed" ProgID="Equation.DSMT4" ShapeID="_x0000_i5213" DrawAspect="Content" ObjectID="_1796844275" r:id="rId7478"/>
        </w:object>
      </w:r>
      <w:r w:rsidRPr="00330A7E">
        <w:rPr>
          <w:rFonts w:ascii="Times New Roman" w:eastAsia="Calibri" w:hAnsi="Times New Roman" w:cs="Times New Roman"/>
          <w:sz w:val="24"/>
          <w:szCs w:val="24"/>
        </w:rPr>
        <w:t xml:space="preserve"> đạt giá trị cực đại bằng </w:t>
      </w:r>
      <w:r w:rsidRPr="00330A7E">
        <w:rPr>
          <w:rFonts w:ascii="Times New Roman" w:eastAsia="Calibri" w:hAnsi="Times New Roman" w:cs="Times New Roman"/>
          <w:position w:val="-6"/>
          <w:sz w:val="24"/>
          <w:szCs w:val="24"/>
        </w:rPr>
        <w:object w:dxaOrig="260" w:dyaOrig="220" w14:anchorId="5BE48741">
          <v:shape id="_x0000_i5214" type="#_x0000_t75" style="width:13.5pt;height:10.5pt" o:ole="">
            <v:imagedata r:id="rId7186" o:title=""/>
          </v:shape>
          <o:OLEObject Type="Embed" ProgID="Equation.DSMT4" ShapeID="_x0000_i5214" DrawAspect="Content" ObjectID="_1796844276" r:id="rId7479"/>
        </w:object>
      </w:r>
      <w:r w:rsidRPr="00330A7E">
        <w:rPr>
          <w:rFonts w:ascii="Times New Roman" w:eastAsia="Calibri" w:hAnsi="Times New Roman" w:cs="Times New Roman"/>
          <w:sz w:val="24"/>
          <w:szCs w:val="24"/>
        </w:rPr>
        <w:t>.</w:t>
      </w:r>
    </w:p>
    <w:p w14:paraId="5ABC27BD" w14:textId="77777777" w:rsidR="00ED397D" w:rsidRPr="00330A7E" w:rsidRDefault="00ED397D" w:rsidP="00330A7E">
      <w:pPr>
        <w:ind w:left="992" w:hanging="992"/>
        <w:jc w:val="center"/>
        <w:rPr>
          <w:rFonts w:ascii="Times New Roman" w:eastAsia="Calibri" w:hAnsi="Times New Roman" w:cs="Times New Roman"/>
          <w:b/>
          <w:bCs/>
          <w:sz w:val="24"/>
          <w:szCs w:val="24"/>
        </w:rPr>
      </w:pPr>
      <w:r w:rsidRPr="00330A7E">
        <w:rPr>
          <w:rFonts w:ascii="Times New Roman" w:eastAsia="Calibri" w:hAnsi="Times New Roman" w:cs="Times New Roman"/>
          <w:b/>
          <w:bCs/>
          <w:sz w:val="24"/>
          <w:szCs w:val="24"/>
        </w:rPr>
        <w:t>Hướng dẫn giải</w:t>
      </w:r>
    </w:p>
    <w:p w14:paraId="7F4D62BC" w14:textId="77777777" w:rsidR="00ED397D" w:rsidRPr="00330A7E" w:rsidRDefault="00ED397D" w:rsidP="00330A7E">
      <w:pPr>
        <w:spacing w:before="60" w:after="0"/>
        <w:ind w:left="992"/>
        <w:rPr>
          <w:rFonts w:ascii="Times New Roman" w:eastAsia="Times New Roman" w:hAnsi="Times New Roman" w:cs="Times New Roman"/>
          <w:b/>
          <w:noProof/>
          <w:color w:val="0000FF"/>
          <w:sz w:val="24"/>
          <w:szCs w:val="24"/>
          <w:u w:val="single"/>
          <w:lang w:val="fr-FR"/>
        </w:rPr>
      </w:pPr>
      <w:r w:rsidRPr="00330A7E">
        <w:rPr>
          <w:rFonts w:ascii="Times New Roman" w:eastAsia="Times New Roman" w:hAnsi="Times New Roman" w:cs="Times New Roman"/>
          <w:b/>
          <w:noProof/>
          <w:color w:val="0000FF"/>
          <w:sz w:val="24"/>
          <w:szCs w:val="24"/>
          <w:lang w:val="fr-FR"/>
        </w:rPr>
        <w:t>Chọn</w:t>
      </w:r>
      <w:r w:rsidRPr="00330A7E">
        <w:rPr>
          <w:rFonts w:ascii="Times New Roman" w:eastAsia="Times New Roman" w:hAnsi="Times New Roman" w:cs="Times New Roman"/>
          <w:b/>
          <w:noProof/>
          <w:color w:val="0000FF"/>
          <w:sz w:val="24"/>
          <w:szCs w:val="24"/>
          <w:lang w:val="fr-FR"/>
        </w:rPr>
        <w:tab/>
      </w:r>
      <w:r w:rsidRPr="00330A7E">
        <w:rPr>
          <w:rFonts w:ascii="Times New Roman" w:eastAsia="Times New Roman" w:hAnsi="Times New Roman" w:cs="Times New Roman"/>
          <w:b/>
          <w:noProof/>
          <w:color w:val="0000FF"/>
          <w:sz w:val="24"/>
          <w:szCs w:val="24"/>
          <w:u w:val="single"/>
          <w:lang w:val="fr-FR"/>
        </w:rPr>
        <w:t>C.</w:t>
      </w:r>
    </w:p>
    <w:p w14:paraId="56D1C7C6" w14:textId="77777777" w:rsidR="00ED397D" w:rsidRPr="00330A7E" w:rsidRDefault="00ED397D" w:rsidP="00330A7E">
      <w:pPr>
        <w:spacing w:before="120" w:after="0"/>
        <w:ind w:left="992" w:hanging="992"/>
        <w:jc w:val="both"/>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 xml:space="preserve">Câu 11: </w:t>
      </w:r>
      <w:r w:rsidRPr="00330A7E">
        <w:rPr>
          <w:rFonts w:ascii="Times New Roman" w:hAnsi="Times New Roman" w:cs="Times New Roman"/>
          <w:sz w:val="24"/>
          <w:szCs w:val="24"/>
        </w:rPr>
        <w:t xml:space="preserve">Cho hàm số </w:t>
      </w:r>
      <w:r w:rsidRPr="00330A7E">
        <w:rPr>
          <w:rFonts w:ascii="Times New Roman" w:hAnsi="Times New Roman" w:cs="Times New Roman"/>
          <w:position w:val="-14"/>
          <w:sz w:val="24"/>
          <w:szCs w:val="24"/>
        </w:rPr>
        <w:object w:dxaOrig="960" w:dyaOrig="405" w14:anchorId="6925AC0A">
          <v:shape id="_x0000_i5215" type="#_x0000_t75" style="width:48pt;height:20.25pt" o:ole="">
            <v:imagedata r:id="rId7194" o:title=""/>
          </v:shape>
          <o:OLEObject Type="Embed" ProgID="Equation.DSMT4" ShapeID="_x0000_i5215" DrawAspect="Content" ObjectID="_1796844277" r:id="rId7480"/>
        </w:object>
      </w:r>
      <w:r w:rsidRPr="00330A7E">
        <w:rPr>
          <w:rFonts w:ascii="Times New Roman" w:hAnsi="Times New Roman" w:cs="Times New Roman"/>
          <w:sz w:val="24"/>
          <w:szCs w:val="24"/>
        </w:rPr>
        <w:t xml:space="preserve"> liên tục trên </w:t>
      </w:r>
      <w:r w:rsidRPr="00330A7E">
        <w:rPr>
          <w:rFonts w:ascii="Times New Roman" w:hAnsi="Times New Roman" w:cs="Times New Roman"/>
          <w:position w:val="-6"/>
          <w:sz w:val="24"/>
          <w:szCs w:val="24"/>
        </w:rPr>
        <w:object w:dxaOrig="300" w:dyaOrig="285" w14:anchorId="6545FD42">
          <v:shape id="_x0000_i5216" type="#_x0000_t75" style="width:15pt;height:14.25pt" o:ole="">
            <v:imagedata r:id="rId7196" o:title=""/>
          </v:shape>
          <o:OLEObject Type="Embed" ProgID="Equation.DSMT4" ShapeID="_x0000_i5216" DrawAspect="Content" ObjectID="_1796844278" r:id="rId7481"/>
        </w:object>
      </w:r>
      <w:r w:rsidRPr="00330A7E">
        <w:rPr>
          <w:rFonts w:ascii="Times New Roman" w:hAnsi="Times New Roman" w:cs="Times New Roman"/>
          <w:sz w:val="24"/>
          <w:szCs w:val="24"/>
        </w:rPr>
        <w:t xml:space="preserve"> Gọi </w:t>
      </w:r>
      <w:r w:rsidRPr="00330A7E">
        <w:rPr>
          <w:rFonts w:ascii="Times New Roman" w:hAnsi="Times New Roman" w:cs="Times New Roman"/>
          <w:position w:val="-6"/>
          <w:sz w:val="24"/>
          <w:szCs w:val="24"/>
        </w:rPr>
        <w:object w:dxaOrig="225" w:dyaOrig="285" w14:anchorId="4911AFF5">
          <v:shape id="_x0000_i5217" type="#_x0000_t75" style="width:11.25pt;height:14.25pt" o:ole="">
            <v:imagedata r:id="rId7198" o:title=""/>
          </v:shape>
          <o:OLEObject Type="Embed" ProgID="Equation.DSMT4" ShapeID="_x0000_i5217" DrawAspect="Content" ObjectID="_1796844279" r:id="rId7482"/>
        </w:object>
      </w:r>
      <w:r w:rsidRPr="00330A7E">
        <w:rPr>
          <w:rFonts w:ascii="Times New Roman" w:hAnsi="Times New Roman" w:cs="Times New Roman"/>
          <w:sz w:val="24"/>
          <w:szCs w:val="24"/>
        </w:rPr>
        <w:t xml:space="preserve"> là diện tích hình phẳng giới hạn bởi các đường </w:t>
      </w:r>
      <w:r w:rsidRPr="00330A7E">
        <w:rPr>
          <w:rFonts w:ascii="Times New Roman" w:hAnsi="Times New Roman" w:cs="Times New Roman"/>
          <w:position w:val="-14"/>
          <w:sz w:val="24"/>
          <w:szCs w:val="24"/>
        </w:rPr>
        <w:object w:dxaOrig="2250" w:dyaOrig="405" w14:anchorId="469821D2">
          <v:shape id="_x0000_i5218" type="#_x0000_t75" style="width:112.5pt;height:20.25pt" o:ole="">
            <v:imagedata r:id="rId7200" o:title=""/>
          </v:shape>
          <o:OLEObject Type="Embed" ProgID="Equation.DSMT4" ShapeID="_x0000_i5218" DrawAspect="Content" ObjectID="_1796844280" r:id="rId7483"/>
        </w:object>
      </w:r>
      <w:r w:rsidRPr="00330A7E">
        <w:rPr>
          <w:rFonts w:ascii="Times New Roman" w:hAnsi="Times New Roman" w:cs="Times New Roman"/>
          <w:sz w:val="24"/>
          <w:szCs w:val="24"/>
        </w:rPr>
        <w:t xml:space="preserve"> và </w:t>
      </w:r>
      <w:r w:rsidRPr="00330A7E">
        <w:rPr>
          <w:rFonts w:ascii="Times New Roman" w:hAnsi="Times New Roman" w:cs="Times New Roman"/>
          <w:position w:val="-6"/>
          <w:sz w:val="24"/>
          <w:szCs w:val="24"/>
        </w:rPr>
        <w:object w:dxaOrig="540" w:dyaOrig="285" w14:anchorId="55564AA2">
          <v:shape id="_x0000_i5219" type="#_x0000_t75" style="width:27pt;height:14.25pt" o:ole="">
            <v:imagedata r:id="rId7202" o:title=""/>
          </v:shape>
          <o:OLEObject Type="Embed" ProgID="Equation.DSMT4" ShapeID="_x0000_i5219" DrawAspect="Content" ObjectID="_1796844281" r:id="rId7484"/>
        </w:object>
      </w:r>
      <w:r w:rsidRPr="00330A7E">
        <w:rPr>
          <w:rFonts w:ascii="Times New Roman" w:hAnsi="Times New Roman" w:cs="Times New Roman"/>
          <w:sz w:val="24"/>
          <w:szCs w:val="24"/>
        </w:rPr>
        <w:t xml:space="preserve"> (như hình vẽ bên).</w:t>
      </w:r>
    </w:p>
    <w:p w14:paraId="48E9CBF9" w14:textId="77777777" w:rsidR="00ED397D" w:rsidRPr="00330A7E" w:rsidRDefault="00ED397D" w:rsidP="00330A7E">
      <w:pPr>
        <w:tabs>
          <w:tab w:val="left" w:pos="360"/>
          <w:tab w:val="left" w:pos="900"/>
          <w:tab w:val="left" w:pos="2880"/>
          <w:tab w:val="left" w:pos="5400"/>
          <w:tab w:val="left" w:pos="7920"/>
        </w:tabs>
        <w:spacing w:line="360" w:lineRule="auto"/>
        <w:jc w:val="center"/>
        <w:rPr>
          <w:rFonts w:ascii="Times New Roman" w:hAnsi="Times New Roman" w:cs="Times New Roman"/>
          <w:b/>
          <w:sz w:val="24"/>
          <w:szCs w:val="24"/>
          <w:lang w:val="nl-NL"/>
        </w:rPr>
      </w:pPr>
      <w:r w:rsidRPr="00330A7E">
        <w:rPr>
          <w:rFonts w:ascii="Times New Roman" w:hAnsi="Times New Roman" w:cs="Times New Roman"/>
          <w:b/>
          <w:noProof/>
          <w:sz w:val="24"/>
          <w:szCs w:val="24"/>
          <w:lang w:eastAsia="en-US"/>
        </w:rPr>
        <w:drawing>
          <wp:inline distT="0" distB="0" distL="0" distR="0" wp14:anchorId="4325A084" wp14:editId="158BC637">
            <wp:extent cx="2647950" cy="1670050"/>
            <wp:effectExtent l="0" t="0" r="0" b="6350"/>
            <wp:docPr id="355292299" name="Picture 3" descr="Description: 64962760_341153956577327_2425601162876026880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tion: 64962760_341153956577327_2425601162876026880_n.png"/>
                    <pic:cNvPicPr>
                      <a:picLocks noChangeAspect="1" noChangeArrowheads="1"/>
                    </pic:cNvPicPr>
                  </pic:nvPicPr>
                  <pic:blipFill>
                    <a:blip r:embed="rId7204">
                      <a:extLst>
                        <a:ext uri="{28A0092B-C50C-407E-A947-70E740481C1C}">
                          <a14:useLocalDpi xmlns:a14="http://schemas.microsoft.com/office/drawing/2010/main" val="0"/>
                        </a:ext>
                      </a:extLst>
                    </a:blip>
                    <a:srcRect/>
                    <a:stretch>
                      <a:fillRect/>
                    </a:stretch>
                  </pic:blipFill>
                  <pic:spPr bwMode="auto">
                    <a:xfrm>
                      <a:off x="0" y="0"/>
                      <a:ext cx="2647950" cy="1670050"/>
                    </a:xfrm>
                    <a:prstGeom prst="rect">
                      <a:avLst/>
                    </a:prstGeom>
                    <a:noFill/>
                    <a:ln>
                      <a:noFill/>
                    </a:ln>
                  </pic:spPr>
                </pic:pic>
              </a:graphicData>
            </a:graphic>
          </wp:inline>
        </w:drawing>
      </w:r>
    </w:p>
    <w:p w14:paraId="4C42EF84" w14:textId="77777777" w:rsidR="00ED397D" w:rsidRPr="00330A7E" w:rsidRDefault="00ED397D" w:rsidP="00330A7E">
      <w:pPr>
        <w:tabs>
          <w:tab w:val="left" w:pos="360"/>
          <w:tab w:val="left" w:pos="900"/>
          <w:tab w:val="left" w:pos="2880"/>
          <w:tab w:val="left" w:pos="5400"/>
          <w:tab w:val="left" w:pos="7920"/>
        </w:tabs>
        <w:spacing w:line="360" w:lineRule="auto"/>
        <w:ind w:left="993"/>
        <w:jc w:val="both"/>
        <w:rPr>
          <w:rFonts w:ascii="Times New Roman" w:hAnsi="Times New Roman" w:cs="Times New Roman"/>
          <w:sz w:val="24"/>
          <w:szCs w:val="24"/>
        </w:rPr>
      </w:pPr>
      <w:r w:rsidRPr="00330A7E">
        <w:rPr>
          <w:rFonts w:ascii="Times New Roman" w:hAnsi="Times New Roman" w:cs="Times New Roman"/>
          <w:sz w:val="24"/>
          <w:szCs w:val="24"/>
        </w:rPr>
        <w:t>Mệnh đề nào sau đây đúng?</w:t>
      </w:r>
    </w:p>
    <w:p w14:paraId="3EEB6F8C"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b/>
          <w:bCs/>
          <w:sz w:val="24"/>
          <w:szCs w:val="24"/>
        </w:rPr>
      </w:pPr>
      <w:r w:rsidRPr="00330A7E">
        <w:rPr>
          <w:rFonts w:ascii="Times New Roman" w:eastAsia="Calibri" w:hAnsi="Times New Roman" w:cs="Times New Roman"/>
          <w:b/>
          <w:bCs/>
          <w:color w:val="0000FF"/>
          <w:sz w:val="24"/>
          <w:szCs w:val="24"/>
        </w:rPr>
        <w:t xml:space="preserve">A. </w:t>
      </w:r>
      <w:r w:rsidRPr="00330A7E">
        <w:rPr>
          <w:rFonts w:ascii="Times New Roman" w:hAnsi="Times New Roman" w:cs="Times New Roman"/>
          <w:position w:val="-30"/>
          <w:sz w:val="24"/>
          <w:szCs w:val="24"/>
        </w:rPr>
        <w:object w:dxaOrig="2475" w:dyaOrig="720" w14:anchorId="6A79FE6B">
          <v:shape id="_x0000_i5220" type="#_x0000_t75" style="width:123.75pt;height:36pt" o:ole="">
            <v:imagedata r:id="rId7205" o:title=""/>
          </v:shape>
          <o:OLEObject Type="Embed" ProgID="Equation.DSMT4" ShapeID="_x0000_i5220" DrawAspect="Content" ObjectID="_1796844282" r:id="rId7485"/>
        </w:object>
      </w:r>
      <w:r w:rsidRPr="00330A7E">
        <w:rPr>
          <w:rFonts w:ascii="Times New Roman" w:eastAsia="Calibri" w:hAnsi="Times New Roman" w:cs="Times New Roman"/>
          <w:sz w:val="24"/>
          <w:szCs w:val="24"/>
        </w:rPr>
        <w:t>.</w:t>
      </w:r>
      <w:r w:rsidRPr="00330A7E">
        <w:rPr>
          <w:rFonts w:ascii="Times New Roman" w:eastAsia="Calibri" w:hAnsi="Times New Roman" w:cs="Times New Roman"/>
          <w:b/>
          <w:bCs/>
          <w:sz w:val="24"/>
          <w:szCs w:val="24"/>
        </w:rPr>
        <w:tab/>
      </w:r>
      <w:r w:rsidRPr="00330A7E">
        <w:rPr>
          <w:rFonts w:ascii="Times New Roman" w:eastAsia="Calibri" w:hAnsi="Times New Roman" w:cs="Times New Roman"/>
          <w:b/>
          <w:bCs/>
          <w:color w:val="0000FF"/>
          <w:sz w:val="24"/>
          <w:szCs w:val="24"/>
        </w:rPr>
        <w:t xml:space="preserve">B. </w:t>
      </w:r>
      <w:r w:rsidRPr="00330A7E">
        <w:rPr>
          <w:rFonts w:ascii="Times New Roman" w:hAnsi="Times New Roman" w:cs="Times New Roman"/>
          <w:position w:val="-30"/>
          <w:sz w:val="24"/>
          <w:szCs w:val="24"/>
        </w:rPr>
        <w:object w:dxaOrig="2355" w:dyaOrig="720" w14:anchorId="65223958">
          <v:shape id="_x0000_i5221" type="#_x0000_t75" style="width:117.75pt;height:36pt" o:ole="">
            <v:imagedata r:id="rId7207" o:title=""/>
          </v:shape>
          <o:OLEObject Type="Embed" ProgID="Equation.DSMT4" ShapeID="_x0000_i5221" DrawAspect="Content" ObjectID="_1796844283" r:id="rId7486"/>
        </w:object>
      </w:r>
      <w:r w:rsidRPr="00330A7E">
        <w:rPr>
          <w:rFonts w:ascii="Times New Roman" w:eastAsia="Calibri" w:hAnsi="Times New Roman" w:cs="Times New Roman"/>
          <w:sz w:val="24"/>
          <w:szCs w:val="24"/>
        </w:rPr>
        <w:t>.</w:t>
      </w:r>
    </w:p>
    <w:p w14:paraId="69232A78" w14:textId="77777777" w:rsidR="00ED397D" w:rsidRPr="00330A7E" w:rsidRDefault="00ED397D" w:rsidP="00330A7E">
      <w:pPr>
        <w:tabs>
          <w:tab w:val="left" w:pos="3402"/>
          <w:tab w:val="left" w:pos="5669"/>
          <w:tab w:val="left" w:pos="7937"/>
        </w:tabs>
        <w:spacing w:after="0"/>
        <w:ind w:left="992"/>
        <w:jc w:val="both"/>
        <w:rPr>
          <w:rFonts w:ascii="Times New Roman" w:eastAsia="Calibri" w:hAnsi="Times New Roman" w:cs="Times New Roman"/>
          <w:sz w:val="24"/>
          <w:szCs w:val="24"/>
        </w:rPr>
      </w:pPr>
      <w:r w:rsidRPr="00330A7E">
        <w:rPr>
          <w:rFonts w:ascii="Times New Roman" w:eastAsia="Calibri" w:hAnsi="Times New Roman" w:cs="Times New Roman"/>
          <w:b/>
          <w:bCs/>
          <w:color w:val="0000FF"/>
          <w:sz w:val="24"/>
          <w:szCs w:val="24"/>
        </w:rPr>
        <w:t xml:space="preserve">C. </w:t>
      </w:r>
      <w:r w:rsidRPr="00330A7E">
        <w:rPr>
          <w:rFonts w:ascii="Times New Roman" w:hAnsi="Times New Roman" w:cs="Times New Roman"/>
          <w:color w:val="FF0000"/>
          <w:position w:val="-30"/>
          <w:sz w:val="24"/>
          <w:szCs w:val="24"/>
        </w:rPr>
        <w:object w:dxaOrig="2355" w:dyaOrig="720" w14:anchorId="6CFEC314">
          <v:shape id="_x0000_i5222" type="#_x0000_t75" style="width:117.75pt;height:36pt" o:ole="">
            <v:imagedata r:id="rId7209" o:title=""/>
          </v:shape>
          <o:OLEObject Type="Embed" ProgID="Equation.DSMT4" ShapeID="_x0000_i5222" DrawAspect="Content" ObjectID="_1796844284" r:id="rId7487"/>
        </w:object>
      </w:r>
      <w:r w:rsidRPr="00330A7E">
        <w:rPr>
          <w:rFonts w:ascii="Times New Roman" w:eastAsia="Calibri" w:hAnsi="Times New Roman" w:cs="Times New Roman"/>
          <w:sz w:val="24"/>
          <w:szCs w:val="24"/>
        </w:rPr>
        <w:t>.</w:t>
      </w:r>
      <w:r w:rsidRPr="00330A7E">
        <w:rPr>
          <w:rFonts w:ascii="Times New Roman" w:eastAsia="Calibri" w:hAnsi="Times New Roman" w:cs="Times New Roman"/>
          <w:b/>
          <w:bCs/>
          <w:sz w:val="24"/>
          <w:szCs w:val="24"/>
        </w:rPr>
        <w:tab/>
      </w:r>
      <w:r w:rsidRPr="00330A7E">
        <w:rPr>
          <w:rFonts w:ascii="Times New Roman" w:eastAsia="Calibri" w:hAnsi="Times New Roman" w:cs="Times New Roman"/>
          <w:b/>
          <w:bCs/>
          <w:color w:val="0000FF"/>
          <w:sz w:val="24"/>
          <w:szCs w:val="24"/>
        </w:rPr>
        <w:t xml:space="preserve">D. </w:t>
      </w:r>
      <w:r w:rsidRPr="00330A7E">
        <w:rPr>
          <w:rFonts w:ascii="Times New Roman" w:hAnsi="Times New Roman" w:cs="Times New Roman"/>
          <w:color w:val="FF0000"/>
          <w:position w:val="-30"/>
          <w:sz w:val="24"/>
          <w:szCs w:val="24"/>
        </w:rPr>
        <w:object w:dxaOrig="2355" w:dyaOrig="720" w14:anchorId="048EB581">
          <v:shape id="_x0000_i5223" type="#_x0000_t75" style="width:117.75pt;height:36pt" o:ole="">
            <v:imagedata r:id="rId7209" o:title=""/>
          </v:shape>
          <o:OLEObject Type="Embed" ProgID="Equation.DSMT4" ShapeID="_x0000_i5223" DrawAspect="Content" ObjectID="_1796844285" r:id="rId7488"/>
        </w:object>
      </w:r>
      <w:r w:rsidRPr="00330A7E">
        <w:rPr>
          <w:rFonts w:ascii="Times New Roman" w:eastAsia="Calibri" w:hAnsi="Times New Roman" w:cs="Times New Roman"/>
          <w:sz w:val="24"/>
          <w:szCs w:val="24"/>
        </w:rPr>
        <w:t>.</w:t>
      </w:r>
    </w:p>
    <w:p w14:paraId="05212AEB" w14:textId="77777777" w:rsidR="00ED397D" w:rsidRPr="00330A7E" w:rsidRDefault="00ED397D" w:rsidP="00330A7E">
      <w:pPr>
        <w:ind w:left="992" w:hanging="992"/>
        <w:jc w:val="center"/>
        <w:rPr>
          <w:rFonts w:ascii="Times New Roman" w:eastAsia="Calibri" w:hAnsi="Times New Roman" w:cs="Times New Roman"/>
          <w:b/>
          <w:bCs/>
          <w:sz w:val="24"/>
          <w:szCs w:val="24"/>
        </w:rPr>
      </w:pPr>
      <w:r w:rsidRPr="00330A7E">
        <w:rPr>
          <w:rFonts w:ascii="Times New Roman" w:eastAsia="Calibri" w:hAnsi="Times New Roman" w:cs="Times New Roman"/>
          <w:b/>
          <w:bCs/>
          <w:sz w:val="24"/>
          <w:szCs w:val="24"/>
        </w:rPr>
        <w:t>Hướng dẫn giải</w:t>
      </w:r>
    </w:p>
    <w:p w14:paraId="64782D5F" w14:textId="77777777" w:rsidR="00ED397D" w:rsidRPr="00330A7E" w:rsidRDefault="00ED397D" w:rsidP="00330A7E">
      <w:pPr>
        <w:spacing w:before="60" w:after="0"/>
        <w:ind w:left="992"/>
        <w:jc w:val="both"/>
        <w:rPr>
          <w:rFonts w:ascii="Times New Roman" w:eastAsia="Times New Roman" w:hAnsi="Times New Roman" w:cs="Times New Roman"/>
          <w:b/>
          <w:noProof/>
          <w:color w:val="0000FF"/>
          <w:sz w:val="24"/>
          <w:szCs w:val="24"/>
          <w:u w:val="single"/>
          <w:lang w:val="fr-FR"/>
        </w:rPr>
      </w:pPr>
      <w:r w:rsidRPr="00330A7E">
        <w:rPr>
          <w:rFonts w:ascii="Times New Roman" w:eastAsia="Times New Roman" w:hAnsi="Times New Roman" w:cs="Times New Roman"/>
          <w:b/>
          <w:noProof/>
          <w:color w:val="0000FF"/>
          <w:sz w:val="24"/>
          <w:szCs w:val="24"/>
        </w:rPr>
        <w:t>Chọn</w:t>
      </w:r>
      <w:r w:rsidRPr="00330A7E">
        <w:rPr>
          <w:rFonts w:ascii="Times New Roman" w:eastAsia="Times New Roman" w:hAnsi="Times New Roman" w:cs="Times New Roman"/>
          <w:b/>
          <w:noProof/>
          <w:color w:val="0000FF"/>
          <w:sz w:val="24"/>
          <w:szCs w:val="24"/>
          <w:lang w:val="fr-FR"/>
        </w:rPr>
        <w:tab/>
      </w:r>
      <w:r w:rsidRPr="00330A7E">
        <w:rPr>
          <w:rFonts w:ascii="Times New Roman" w:eastAsia="Times New Roman" w:hAnsi="Times New Roman" w:cs="Times New Roman"/>
          <w:b/>
          <w:noProof/>
          <w:color w:val="0000FF"/>
          <w:sz w:val="24"/>
          <w:szCs w:val="24"/>
          <w:u w:val="single"/>
          <w:lang w:val="fr-FR"/>
        </w:rPr>
        <w:t>C</w:t>
      </w:r>
      <w:r w:rsidRPr="00330A7E">
        <w:rPr>
          <w:rFonts w:ascii="Times New Roman" w:eastAsia="Times New Roman" w:hAnsi="Times New Roman" w:cs="Times New Roman"/>
          <w:b/>
          <w:noProof/>
          <w:color w:val="0000FF"/>
          <w:sz w:val="24"/>
          <w:szCs w:val="24"/>
          <w:lang w:val="fr-FR"/>
        </w:rPr>
        <w:t>.</w:t>
      </w:r>
    </w:p>
    <w:p w14:paraId="71717199" w14:textId="77777777" w:rsidR="00ED397D" w:rsidRPr="00330A7E" w:rsidRDefault="00ED397D" w:rsidP="00330A7E">
      <w:pPr>
        <w:tabs>
          <w:tab w:val="left" w:pos="360"/>
          <w:tab w:val="left" w:pos="900"/>
          <w:tab w:val="left" w:pos="2880"/>
          <w:tab w:val="left" w:pos="5400"/>
          <w:tab w:val="left" w:pos="7920"/>
        </w:tabs>
        <w:spacing w:line="360" w:lineRule="auto"/>
        <w:ind w:left="993"/>
        <w:rPr>
          <w:rFonts w:ascii="Times New Roman" w:hAnsi="Times New Roman" w:cs="Times New Roman"/>
          <w:b/>
          <w:sz w:val="24"/>
          <w:szCs w:val="24"/>
        </w:rPr>
      </w:pPr>
      <w:r w:rsidRPr="00330A7E">
        <w:rPr>
          <w:rFonts w:ascii="Times New Roman" w:hAnsi="Times New Roman" w:cs="Times New Roman"/>
          <w:sz w:val="24"/>
          <w:szCs w:val="24"/>
        </w:rPr>
        <w:t xml:space="preserve">Ta có: </w:t>
      </w:r>
      <w:r w:rsidRPr="00330A7E">
        <w:rPr>
          <w:rFonts w:ascii="Times New Roman" w:hAnsi="Times New Roman" w:cs="Times New Roman"/>
          <w:position w:val="-30"/>
          <w:sz w:val="24"/>
          <w:szCs w:val="24"/>
        </w:rPr>
        <w:object w:dxaOrig="4935" w:dyaOrig="720" w14:anchorId="71D5C43E">
          <v:shape id="_x0000_i5224" type="#_x0000_t75" style="width:246.75pt;height:36pt" o:ole="">
            <v:imagedata r:id="rId7489" o:title=""/>
          </v:shape>
          <o:OLEObject Type="Embed" ProgID="Equation.DSMT4" ShapeID="_x0000_i5224" DrawAspect="Content" ObjectID="_1796844286" r:id="rId7490"/>
        </w:object>
      </w:r>
      <w:r w:rsidRPr="00330A7E">
        <w:rPr>
          <w:rFonts w:ascii="Times New Roman" w:hAnsi="Times New Roman" w:cs="Times New Roman"/>
          <w:sz w:val="24"/>
          <w:szCs w:val="24"/>
        </w:rPr>
        <w:t>.</w:t>
      </w:r>
    </w:p>
    <w:p w14:paraId="281FDD7D" w14:textId="77777777" w:rsidR="00ED397D" w:rsidRPr="00330A7E" w:rsidRDefault="00ED397D" w:rsidP="00330A7E">
      <w:pPr>
        <w:spacing w:before="120" w:after="0"/>
        <w:ind w:left="992" w:hanging="992"/>
        <w:jc w:val="both"/>
        <w:rPr>
          <w:rFonts w:ascii="Times New Roman" w:hAnsi="Times New Roman" w:cs="Times New Roman"/>
          <w:b/>
          <w:color w:val="000000" w:themeColor="text1"/>
          <w:sz w:val="24"/>
          <w:szCs w:val="24"/>
        </w:rPr>
      </w:pPr>
      <w:r w:rsidRPr="00330A7E">
        <w:rPr>
          <w:rFonts w:ascii="Times New Roman" w:hAnsi="Times New Roman" w:cs="Times New Roman"/>
          <w:b/>
          <w:color w:val="0000FF"/>
          <w:sz w:val="24"/>
          <w:szCs w:val="24"/>
        </w:rPr>
        <w:t xml:space="preserve">Câu 12: </w:t>
      </w:r>
      <w:r w:rsidRPr="00330A7E">
        <w:rPr>
          <w:rFonts w:ascii="Times New Roman" w:hAnsi="Times New Roman" w:cs="Times New Roman"/>
          <w:color w:val="000000" w:themeColor="text1"/>
          <w:sz w:val="24"/>
          <w:szCs w:val="24"/>
        </w:rPr>
        <w:t xml:space="preserve">Khi thống kê chiều cao (đơn vị: centimét) của học sinh lớp </w:t>
      </w:r>
      <w:r w:rsidRPr="00330A7E">
        <w:rPr>
          <w:rFonts w:ascii="Times New Roman" w:hAnsi="Times New Roman" w:cs="Times New Roman"/>
          <w:position w:val="-4"/>
          <w:sz w:val="24"/>
          <w:szCs w:val="24"/>
        </w:rPr>
        <w:object w:dxaOrig="460" w:dyaOrig="260" w14:anchorId="30D66913">
          <v:shape id="_x0000_i5225" type="#_x0000_t75" style="width:22.5pt;height:13.5pt" o:ole="">
            <v:imagedata r:id="rId7212" o:title=""/>
          </v:shape>
          <o:OLEObject Type="Embed" ProgID="Equation.DSMT4" ShapeID="_x0000_i5225" DrawAspect="Content" ObjectID="_1796844287" r:id="rId7491"/>
        </w:object>
      </w:r>
      <w:r w:rsidRPr="00330A7E">
        <w:rPr>
          <w:rFonts w:ascii="Times New Roman" w:hAnsi="Times New Roman" w:cs="Times New Roman"/>
          <w:color w:val="000000" w:themeColor="text1"/>
          <w:sz w:val="24"/>
          <w:szCs w:val="24"/>
        </w:rPr>
        <w:t>, người ta thu được mẫu số liệu ghép nhóm như Bảng 1. Khoảng biến thiên của mẫu số liệu ghép nhóm đó bằng:</w:t>
      </w:r>
    </w:p>
    <w:p w14:paraId="6980D541" w14:textId="77777777" w:rsidR="00ED397D" w:rsidRPr="00330A7E" w:rsidRDefault="00ED397D" w:rsidP="00330A7E">
      <w:pPr>
        <w:pStyle w:val="ListParagraph"/>
        <w:spacing w:before="120" w:line="276" w:lineRule="auto"/>
        <w:ind w:left="992" w:hanging="2"/>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lastRenderedPageBreak/>
        <w:drawing>
          <wp:inline distT="0" distB="0" distL="0" distR="0" wp14:anchorId="2E3FF2CA" wp14:editId="6651FBCF">
            <wp:extent cx="1720850" cy="1644400"/>
            <wp:effectExtent l="0" t="0" r="0" b="0"/>
            <wp:docPr id="1141176781" name="Hình ảnh 1" descr="Ảnh có chứa văn bản, Phông chữ, số, ảnh chụp màn hình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176781" name="Hình ảnh 1" descr="Ảnh có chứa văn bản, Phông chữ, số, ảnh chụp màn hình  Mô tả được tạo tự động"/>
                    <pic:cNvPicPr/>
                  </pic:nvPicPr>
                  <pic:blipFill>
                    <a:blip r:embed="rId7214"/>
                    <a:stretch>
                      <a:fillRect/>
                    </a:stretch>
                  </pic:blipFill>
                  <pic:spPr>
                    <a:xfrm>
                      <a:off x="0" y="0"/>
                      <a:ext cx="1749147" cy="1671440"/>
                    </a:xfrm>
                    <a:prstGeom prst="rect">
                      <a:avLst/>
                    </a:prstGeom>
                  </pic:spPr>
                </pic:pic>
              </a:graphicData>
            </a:graphic>
          </wp:inline>
        </w:drawing>
      </w:r>
    </w:p>
    <w:p w14:paraId="0E821E72"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color w:val="000000" w:themeColor="text1"/>
          <w:position w:val="-6"/>
          <w:sz w:val="24"/>
          <w:szCs w:val="24"/>
        </w:rPr>
        <w:object w:dxaOrig="620" w:dyaOrig="279" w14:anchorId="2C89BCC5">
          <v:shape id="_x0000_i5226" type="#_x0000_t75" style="width:31.5pt;height:14.25pt" o:ole="">
            <v:imagedata r:id="rId7215" o:title=""/>
          </v:shape>
          <o:OLEObject Type="Embed" ProgID="Equation.DSMT4" ShapeID="_x0000_i5226" DrawAspect="Content" ObjectID="_1796844288" r:id="rId7492"/>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color w:val="000000" w:themeColor="text1"/>
          <w:position w:val="-6"/>
          <w:sz w:val="24"/>
          <w:szCs w:val="24"/>
        </w:rPr>
        <w:object w:dxaOrig="499" w:dyaOrig="279" w14:anchorId="3B1B9441">
          <v:shape id="_x0000_i5227" type="#_x0000_t75" style="width:25.5pt;height:14.25pt" o:ole="">
            <v:imagedata r:id="rId7217" o:title=""/>
          </v:shape>
          <o:OLEObject Type="Embed" ProgID="Equation.DSMT4" ShapeID="_x0000_i5227" DrawAspect="Content" ObjectID="_1796844289" r:id="rId7493"/>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color w:val="000000" w:themeColor="text1"/>
          <w:position w:val="-6"/>
          <w:sz w:val="24"/>
          <w:szCs w:val="24"/>
        </w:rPr>
        <w:object w:dxaOrig="639" w:dyaOrig="279" w14:anchorId="2C134E6B">
          <v:shape id="_x0000_i5228" type="#_x0000_t75" style="width:32.25pt;height:14.25pt" o:ole="">
            <v:imagedata r:id="rId7219" o:title=""/>
          </v:shape>
          <o:OLEObject Type="Embed" ProgID="Equation.DSMT4" ShapeID="_x0000_i5228" DrawAspect="Content" ObjectID="_1796844290" r:id="rId7494"/>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color w:val="000000" w:themeColor="text1"/>
          <w:position w:val="-6"/>
          <w:sz w:val="24"/>
          <w:szCs w:val="24"/>
        </w:rPr>
        <w:object w:dxaOrig="720" w:dyaOrig="279" w14:anchorId="7BB41950">
          <v:shape id="_x0000_i5229" type="#_x0000_t75" style="width:36pt;height:14.25pt" o:ole="">
            <v:imagedata r:id="rId7221" o:title=""/>
          </v:shape>
          <o:OLEObject Type="Embed" ProgID="Equation.DSMT4" ShapeID="_x0000_i5229" DrawAspect="Content" ObjectID="_1796844291" r:id="rId7495"/>
        </w:object>
      </w:r>
      <w:r w:rsidRPr="00330A7E">
        <w:rPr>
          <w:rFonts w:ascii="Times New Roman" w:hAnsi="Times New Roman" w:cs="Times New Roman"/>
          <w:color w:val="000000" w:themeColor="text1"/>
          <w:sz w:val="24"/>
          <w:szCs w:val="24"/>
        </w:rPr>
        <w:t>.</w:t>
      </w:r>
    </w:p>
    <w:p w14:paraId="30D6AA3F" w14:textId="77777777" w:rsidR="00ED397D" w:rsidRPr="00330A7E" w:rsidRDefault="00ED397D" w:rsidP="00330A7E">
      <w:pPr>
        <w:spacing w:before="120" w:after="0"/>
        <w:ind w:left="992" w:hanging="992"/>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Hướng dẫn giải</w:t>
      </w:r>
    </w:p>
    <w:p w14:paraId="364DFA85" w14:textId="77777777" w:rsidR="00ED397D" w:rsidRPr="00330A7E" w:rsidRDefault="00ED397D" w:rsidP="00330A7E">
      <w:pPr>
        <w:ind w:left="992"/>
        <w:rPr>
          <w:rFonts w:ascii="Times New Roman" w:hAnsi="Times New Roman" w:cs="Times New Roman"/>
          <w:b/>
          <w:bCs/>
          <w:color w:val="4414F4"/>
          <w:sz w:val="24"/>
          <w:szCs w:val="24"/>
          <w:u w:val="single"/>
        </w:rPr>
      </w:pPr>
      <w:r w:rsidRPr="00330A7E">
        <w:rPr>
          <w:rFonts w:ascii="Times New Roman" w:hAnsi="Times New Roman" w:cs="Times New Roman"/>
          <w:b/>
          <w:bCs/>
          <w:color w:val="4414F4"/>
          <w:sz w:val="24"/>
          <w:szCs w:val="24"/>
        </w:rPr>
        <w:t>Chọn</w:t>
      </w:r>
      <w:r w:rsidRPr="00330A7E">
        <w:rPr>
          <w:rFonts w:ascii="Times New Roman" w:hAnsi="Times New Roman" w:cs="Times New Roman"/>
          <w:b/>
          <w:bCs/>
          <w:color w:val="4414F4"/>
          <w:sz w:val="24"/>
          <w:szCs w:val="24"/>
          <w:u w:val="single"/>
        </w:rPr>
        <w:t xml:space="preserve"> A</w:t>
      </w:r>
    </w:p>
    <w:p w14:paraId="68908CAB" w14:textId="77777777" w:rsidR="00ED397D" w:rsidRPr="00330A7E" w:rsidRDefault="00ED397D" w:rsidP="00330A7E">
      <w:pPr>
        <w:pStyle w:val="ListParagraph"/>
        <w:spacing w:line="276" w:lineRule="auto"/>
        <w:ind w:left="992"/>
        <w:rPr>
          <w:rFonts w:ascii="Times New Roman" w:hAnsi="Times New Roman" w:cs="Times New Roman"/>
          <w:sz w:val="24"/>
          <w:szCs w:val="24"/>
          <w:u w:val="single"/>
        </w:rPr>
      </w:pPr>
      <w:r w:rsidRPr="00330A7E">
        <w:rPr>
          <w:rFonts w:ascii="Times New Roman" w:hAnsi="Times New Roman" w:cs="Times New Roman"/>
          <w:sz w:val="24"/>
          <w:szCs w:val="24"/>
        </w:rPr>
        <w:t xml:space="preserve">Trong mẫu số liệu ghép nhóm ta có đầu mút trái của nhóm 1 là </w:t>
      </w:r>
      <w:r w:rsidRPr="00330A7E">
        <w:rPr>
          <w:rFonts w:ascii="Times New Roman" w:hAnsi="Times New Roman" w:cs="Times New Roman"/>
          <w:position w:val="-12"/>
          <w:sz w:val="24"/>
          <w:szCs w:val="24"/>
        </w:rPr>
        <w:object w:dxaOrig="840" w:dyaOrig="360" w14:anchorId="473C05FA">
          <v:shape id="_x0000_i5230" type="#_x0000_t75" style="width:42pt;height:18pt" o:ole="">
            <v:imagedata r:id="rId7496" o:title=""/>
          </v:shape>
          <o:OLEObject Type="Embed" ProgID="Equation.DSMT4" ShapeID="_x0000_i5230" DrawAspect="Content" ObjectID="_1796844292" r:id="rId7497"/>
        </w:object>
      </w:r>
      <w:r w:rsidRPr="00330A7E">
        <w:rPr>
          <w:rFonts w:ascii="Times New Roman" w:hAnsi="Times New Roman" w:cs="Times New Roman"/>
          <w:sz w:val="24"/>
          <w:szCs w:val="24"/>
        </w:rPr>
        <w:t xml:space="preserve">, đầu mút phải của nhóm 5 là </w:t>
      </w:r>
      <w:r w:rsidRPr="00330A7E">
        <w:rPr>
          <w:rFonts w:ascii="Times New Roman" w:hAnsi="Times New Roman" w:cs="Times New Roman"/>
          <w:position w:val="-12"/>
          <w:sz w:val="24"/>
          <w:szCs w:val="24"/>
        </w:rPr>
        <w:object w:dxaOrig="859" w:dyaOrig="360" w14:anchorId="64BE21A8">
          <v:shape id="_x0000_i5231" type="#_x0000_t75" style="width:43.5pt;height:18pt" o:ole="">
            <v:imagedata r:id="rId7498" o:title=""/>
          </v:shape>
          <o:OLEObject Type="Embed" ProgID="Equation.DSMT4" ShapeID="_x0000_i5231" DrawAspect="Content" ObjectID="_1796844293" r:id="rId7499"/>
        </w:object>
      </w:r>
      <w:r w:rsidRPr="00330A7E">
        <w:rPr>
          <w:rFonts w:ascii="Times New Roman" w:hAnsi="Times New Roman" w:cs="Times New Roman"/>
          <w:sz w:val="24"/>
          <w:szCs w:val="24"/>
        </w:rPr>
        <w:t xml:space="preserve">. Vậy khoảng biến thiên của mẫu số liệu ghép nhóm là </w:t>
      </w:r>
      <w:r w:rsidRPr="00330A7E">
        <w:rPr>
          <w:rFonts w:ascii="Times New Roman" w:hAnsi="Times New Roman" w:cs="Times New Roman"/>
          <w:position w:val="-12"/>
          <w:sz w:val="24"/>
          <w:szCs w:val="24"/>
        </w:rPr>
        <w:object w:dxaOrig="2680" w:dyaOrig="360" w14:anchorId="6D1E2210">
          <v:shape id="_x0000_i5232" type="#_x0000_t75" style="width:133.5pt;height:18pt" o:ole="">
            <v:imagedata r:id="rId7500" o:title=""/>
          </v:shape>
          <o:OLEObject Type="Embed" ProgID="Equation.DSMT4" ShapeID="_x0000_i5232" DrawAspect="Content" ObjectID="_1796844294" r:id="rId7501"/>
        </w:object>
      </w:r>
    </w:p>
    <w:p w14:paraId="0C71597C" w14:textId="77777777" w:rsidR="00ED397D" w:rsidRPr="00330A7E" w:rsidRDefault="00ED397D" w:rsidP="00330A7E">
      <w:pPr>
        <w:ind w:left="992"/>
        <w:rPr>
          <w:rFonts w:ascii="Times New Roman" w:hAnsi="Times New Roman" w:cs="Times New Roman"/>
          <w:b/>
          <w:bCs/>
          <w:sz w:val="24"/>
          <w:szCs w:val="24"/>
        </w:rPr>
      </w:pPr>
      <w:r w:rsidRPr="00330A7E">
        <w:rPr>
          <w:rFonts w:ascii="Times New Roman" w:hAnsi="Times New Roman" w:cs="Times New Roman"/>
          <w:b/>
          <w:bCs/>
          <w:sz w:val="24"/>
          <w:szCs w:val="24"/>
        </w:rPr>
        <w:t>Phần II. Câu trắc nghiệm đúng sai</w:t>
      </w:r>
    </w:p>
    <w:p w14:paraId="7382A9F5" w14:textId="77777777" w:rsidR="00ED397D" w:rsidRPr="00330A7E" w:rsidRDefault="00ED397D" w:rsidP="00330A7E">
      <w:pPr>
        <w:spacing w:before="120" w:after="0"/>
        <w:ind w:left="992" w:hanging="992"/>
        <w:jc w:val="both"/>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 xml:space="preserve">Câu 1: </w:t>
      </w:r>
      <w:r w:rsidRPr="00330A7E">
        <w:rPr>
          <w:rFonts w:ascii="Times New Roman" w:hAnsi="Times New Roman" w:cs="Times New Roman"/>
          <w:sz w:val="24"/>
          <w:szCs w:val="24"/>
        </w:rPr>
        <w:t xml:space="preserve">Do </w:t>
      </w:r>
      <w:r w:rsidRPr="00330A7E">
        <w:rPr>
          <w:rFonts w:ascii="Times New Roman" w:hAnsi="Times New Roman" w:cs="Times New Roman"/>
          <w:position w:val="-10"/>
          <w:sz w:val="24"/>
          <w:szCs w:val="24"/>
        </w:rPr>
        <w:object w:dxaOrig="1060" w:dyaOrig="320" w14:anchorId="380DBF91">
          <v:shape id="_x0000_i5233" type="#_x0000_t75" style="width:53.25pt;height:15.75pt" o:ole="">
            <v:imagedata r:id="rId7502" o:title=""/>
          </v:shape>
          <o:OLEObject Type="Embed" ProgID="Equation.DSMT4" ShapeID="_x0000_i5233" DrawAspect="Content" ObjectID="_1796844295" r:id="rId7503"/>
        </w:object>
      </w:r>
      <w:r w:rsidRPr="00330A7E">
        <w:rPr>
          <w:rFonts w:ascii="Times New Roman" w:hAnsi="Times New Roman" w:cs="Times New Roman"/>
          <w:sz w:val="24"/>
          <w:szCs w:val="24"/>
        </w:rPr>
        <w:t xml:space="preserve"> nên quãng đường </w:t>
      </w:r>
      <w:r w:rsidRPr="00330A7E">
        <w:rPr>
          <w:rFonts w:ascii="Times New Roman" w:hAnsi="Times New Roman" w:cs="Times New Roman"/>
          <w:position w:val="-10"/>
          <w:sz w:val="24"/>
          <w:szCs w:val="24"/>
        </w:rPr>
        <w:object w:dxaOrig="420" w:dyaOrig="320" w14:anchorId="027AEBFB">
          <v:shape id="_x0000_i5234" type="#_x0000_t75" style="width:20.25pt;height:15.75pt" o:ole="">
            <v:imagedata r:id="rId7504" o:title=""/>
          </v:shape>
          <o:OLEObject Type="Embed" ProgID="Equation.DSMT4" ShapeID="_x0000_i5234" DrawAspect="Content" ObjectID="_1796844296" r:id="rId7505"/>
        </w:object>
      </w:r>
      <w:r w:rsidRPr="00330A7E">
        <w:rPr>
          <w:rFonts w:ascii="Times New Roman" w:hAnsi="Times New Roman" w:cs="Times New Roman"/>
          <w:sz w:val="24"/>
          <w:szCs w:val="24"/>
        </w:rPr>
        <w:t xml:space="preserve"> mà xe ô tô đi được trong thời gian </w:t>
      </w:r>
      <w:r w:rsidRPr="00330A7E">
        <w:rPr>
          <w:rFonts w:ascii="Times New Roman" w:hAnsi="Times New Roman" w:cs="Times New Roman"/>
          <w:position w:val="-6"/>
          <w:sz w:val="24"/>
          <w:szCs w:val="24"/>
        </w:rPr>
        <w:object w:dxaOrig="139" w:dyaOrig="240" w14:anchorId="40BBA88B">
          <v:shape id="_x0000_i5235" type="#_x0000_t75" style="width:6.75pt;height:12pt" o:ole="">
            <v:imagedata r:id="rId7506" o:title=""/>
          </v:shape>
          <o:OLEObject Type="Embed" ProgID="Equation.DSMT4" ShapeID="_x0000_i5235" DrawAspect="Content" ObjectID="_1796844297" r:id="rId7507"/>
        </w:object>
      </w:r>
      <w:r w:rsidRPr="00330A7E">
        <w:rPr>
          <w:rFonts w:ascii="Times New Roman" w:hAnsi="Times New Roman" w:cs="Times New Roman"/>
          <w:sz w:val="24"/>
          <w:szCs w:val="24"/>
        </w:rPr>
        <w:t xml:space="preserve"> (giây) là một nguyên hàm của hàm số </w:t>
      </w:r>
      <w:r w:rsidRPr="00330A7E">
        <w:rPr>
          <w:rFonts w:ascii="Times New Roman" w:hAnsi="Times New Roman" w:cs="Times New Roman"/>
          <w:position w:val="-10"/>
          <w:sz w:val="24"/>
          <w:szCs w:val="24"/>
        </w:rPr>
        <w:object w:dxaOrig="480" w:dyaOrig="320" w14:anchorId="7A3DA45A">
          <v:shape id="_x0000_i5236" type="#_x0000_t75" style="width:24.75pt;height:15.75pt" o:ole="">
            <v:imagedata r:id="rId7508" o:title=""/>
          </v:shape>
          <o:OLEObject Type="Embed" ProgID="Equation.DSMT4" ShapeID="_x0000_i5236" DrawAspect="Content" ObjectID="_1796844298" r:id="rId7509"/>
        </w:object>
      </w:r>
      <w:r w:rsidRPr="00330A7E">
        <w:rPr>
          <w:rFonts w:ascii="Times New Roman" w:hAnsi="Times New Roman" w:cs="Times New Roman"/>
          <w:sz w:val="24"/>
          <w:szCs w:val="24"/>
        </w:rPr>
        <w:t xml:space="preserve"> Ta có: </w:t>
      </w:r>
      <w:r w:rsidRPr="00330A7E">
        <w:rPr>
          <w:rFonts w:ascii="Times New Roman" w:hAnsi="Times New Roman" w:cs="Times New Roman"/>
          <w:position w:val="-16"/>
          <w:sz w:val="24"/>
          <w:szCs w:val="24"/>
        </w:rPr>
        <w:object w:dxaOrig="3060" w:dyaOrig="440" w14:anchorId="29D708F5">
          <v:shape id="_x0000_i5237" type="#_x0000_t75" style="width:153.75pt;height:21.75pt" o:ole="">
            <v:imagedata r:id="rId7510" o:title=""/>
          </v:shape>
          <o:OLEObject Type="Embed" ProgID="Equation.DSMT4" ShapeID="_x0000_i5237" DrawAspect="Content" ObjectID="_1796844299" r:id="rId7511"/>
        </w:object>
      </w:r>
      <w:r w:rsidRPr="00330A7E">
        <w:rPr>
          <w:rFonts w:ascii="Times New Roman" w:hAnsi="Times New Roman" w:cs="Times New Roman"/>
          <w:sz w:val="24"/>
          <w:szCs w:val="24"/>
        </w:rPr>
        <w:t xml:space="preserve"> với </w:t>
      </w:r>
      <w:r w:rsidRPr="00330A7E">
        <w:rPr>
          <w:rFonts w:ascii="Times New Roman" w:hAnsi="Times New Roman" w:cs="Times New Roman"/>
          <w:position w:val="-6"/>
          <w:sz w:val="24"/>
          <w:szCs w:val="24"/>
        </w:rPr>
        <w:object w:dxaOrig="240" w:dyaOrig="279" w14:anchorId="397F6703">
          <v:shape id="_x0000_i5238" type="#_x0000_t75" style="width:12pt;height:14.25pt" o:ole="">
            <v:imagedata r:id="rId7512" o:title=""/>
          </v:shape>
          <o:OLEObject Type="Embed" ProgID="Equation.DSMT4" ShapeID="_x0000_i5238" DrawAspect="Content" ObjectID="_1796844300" r:id="rId7513"/>
        </w:object>
      </w:r>
      <w:r w:rsidRPr="00330A7E">
        <w:rPr>
          <w:rFonts w:ascii="Times New Roman" w:hAnsi="Times New Roman" w:cs="Times New Roman"/>
          <w:sz w:val="24"/>
          <w:szCs w:val="24"/>
        </w:rPr>
        <w:t xml:space="preserve"> là hằng số. Khi đó, ta gọi hàm số </w:t>
      </w:r>
      <w:r w:rsidRPr="00330A7E">
        <w:rPr>
          <w:rFonts w:ascii="Times New Roman" w:hAnsi="Times New Roman" w:cs="Times New Roman"/>
          <w:position w:val="-10"/>
          <w:sz w:val="24"/>
          <w:szCs w:val="24"/>
        </w:rPr>
        <w:object w:dxaOrig="2040" w:dyaOrig="360" w14:anchorId="679FA6EB">
          <v:shape id="_x0000_i5239" type="#_x0000_t75" style="width:102pt;height:18pt" o:ole="">
            <v:imagedata r:id="rId7514" o:title=""/>
          </v:shape>
          <o:OLEObject Type="Embed" ProgID="Equation.DSMT4" ShapeID="_x0000_i5239" DrawAspect="Content" ObjectID="_1796844301" r:id="rId7515"/>
        </w:object>
      </w:r>
    </w:p>
    <w:p w14:paraId="76BF19E1" w14:textId="77777777" w:rsidR="00ED397D" w:rsidRPr="00330A7E" w:rsidRDefault="00ED397D" w:rsidP="00330A7E">
      <w:pPr>
        <w:spacing w:before="120" w:after="120" w:line="240" w:lineRule="auto"/>
        <w:ind w:left="851"/>
        <w:jc w:val="both"/>
        <w:rPr>
          <w:rFonts w:ascii="Times New Roman" w:hAnsi="Times New Roman" w:cs="Times New Roman"/>
          <w:sz w:val="24"/>
          <w:szCs w:val="24"/>
        </w:rPr>
      </w:pPr>
      <w:r w:rsidRPr="00330A7E">
        <w:rPr>
          <w:rFonts w:ascii="Times New Roman" w:hAnsi="Times New Roman" w:cs="Times New Roman"/>
          <w:sz w:val="24"/>
          <w:szCs w:val="24"/>
        </w:rPr>
        <w:t xml:space="preserve">- Do </w:t>
      </w:r>
      <w:r w:rsidRPr="00330A7E">
        <w:rPr>
          <w:rFonts w:ascii="Times New Roman" w:hAnsi="Times New Roman" w:cs="Times New Roman"/>
          <w:position w:val="-10"/>
          <w:sz w:val="24"/>
          <w:szCs w:val="24"/>
        </w:rPr>
        <w:object w:dxaOrig="820" w:dyaOrig="320" w14:anchorId="72D3747D">
          <v:shape id="_x0000_i5240" type="#_x0000_t75" style="width:41.25pt;height:15.75pt" o:ole="">
            <v:imagedata r:id="rId7516" o:title=""/>
          </v:shape>
          <o:OLEObject Type="Embed" ProgID="Equation.DSMT4" ShapeID="_x0000_i5240" DrawAspect="Content" ObjectID="_1796844302" r:id="rId7517"/>
        </w:object>
      </w:r>
      <w:r w:rsidRPr="00330A7E">
        <w:rPr>
          <w:rFonts w:ascii="Times New Roman" w:hAnsi="Times New Roman" w:cs="Times New Roman"/>
          <w:sz w:val="24"/>
          <w:szCs w:val="24"/>
        </w:rPr>
        <w:t xml:space="preserve"> nên </w:t>
      </w:r>
      <w:r w:rsidRPr="00330A7E">
        <w:rPr>
          <w:rFonts w:ascii="Times New Roman" w:hAnsi="Times New Roman" w:cs="Times New Roman"/>
          <w:position w:val="-6"/>
          <w:sz w:val="24"/>
          <w:szCs w:val="24"/>
        </w:rPr>
        <w:object w:dxaOrig="639" w:dyaOrig="279" w14:anchorId="3528C790">
          <v:shape id="_x0000_i5241" type="#_x0000_t75" style="width:32.25pt;height:14.25pt" o:ole="">
            <v:imagedata r:id="rId7518" o:title=""/>
          </v:shape>
          <o:OLEObject Type="Embed" ProgID="Equation.DSMT4" ShapeID="_x0000_i5241" DrawAspect="Content" ObjectID="_1796844303" r:id="rId7519"/>
        </w:object>
      </w:r>
      <w:r w:rsidRPr="00330A7E">
        <w:rPr>
          <w:rFonts w:ascii="Times New Roman" w:hAnsi="Times New Roman" w:cs="Times New Roman"/>
          <w:sz w:val="24"/>
          <w:szCs w:val="24"/>
        </w:rPr>
        <w:t xml:space="preserve"> Suy ra </w:t>
      </w:r>
      <w:r w:rsidRPr="00330A7E">
        <w:rPr>
          <w:rFonts w:ascii="Times New Roman" w:hAnsi="Times New Roman" w:cs="Times New Roman"/>
          <w:position w:val="-10"/>
          <w:sz w:val="24"/>
          <w:szCs w:val="24"/>
        </w:rPr>
        <w:object w:dxaOrig="1660" w:dyaOrig="360" w14:anchorId="787CA55E">
          <v:shape id="_x0000_i5242" type="#_x0000_t75" style="width:83.25pt;height:18pt" o:ole="">
            <v:imagedata r:id="rId7520" o:title=""/>
          </v:shape>
          <o:OLEObject Type="Embed" ProgID="Equation.DSMT4" ShapeID="_x0000_i5242" DrawAspect="Content" ObjectID="_1796844304" r:id="rId7521"/>
        </w:object>
      </w:r>
    </w:p>
    <w:p w14:paraId="1C50D2F0" w14:textId="77777777" w:rsidR="00ED397D" w:rsidRPr="00330A7E" w:rsidRDefault="00ED397D" w:rsidP="00330A7E">
      <w:pPr>
        <w:spacing w:before="120" w:after="120" w:line="240" w:lineRule="auto"/>
        <w:ind w:left="851"/>
        <w:jc w:val="both"/>
        <w:rPr>
          <w:rFonts w:ascii="Times New Roman" w:hAnsi="Times New Roman" w:cs="Times New Roman"/>
          <w:sz w:val="24"/>
          <w:szCs w:val="24"/>
        </w:rPr>
      </w:pPr>
      <w:r w:rsidRPr="00330A7E">
        <w:rPr>
          <w:rFonts w:ascii="Times New Roman" w:hAnsi="Times New Roman" w:cs="Times New Roman"/>
          <w:sz w:val="24"/>
          <w:szCs w:val="24"/>
        </w:rPr>
        <w:t xml:space="preserve">- Xe ô tô dừng hẳn khi </w:t>
      </w:r>
      <w:r w:rsidRPr="00330A7E">
        <w:rPr>
          <w:rFonts w:ascii="Times New Roman" w:hAnsi="Times New Roman" w:cs="Times New Roman"/>
          <w:position w:val="-10"/>
          <w:sz w:val="24"/>
          <w:szCs w:val="24"/>
        </w:rPr>
        <w:object w:dxaOrig="780" w:dyaOrig="320" w14:anchorId="60E100FB">
          <v:shape id="_x0000_i5243" type="#_x0000_t75" style="width:39.75pt;height:15.75pt" o:ole="">
            <v:imagedata r:id="rId7522" o:title=""/>
          </v:shape>
          <o:OLEObject Type="Embed" ProgID="Equation.DSMT4" ShapeID="_x0000_i5243" DrawAspect="Content" ObjectID="_1796844305" r:id="rId7523"/>
        </w:object>
      </w:r>
      <w:r w:rsidRPr="00330A7E">
        <w:rPr>
          <w:rFonts w:ascii="Times New Roman" w:hAnsi="Times New Roman" w:cs="Times New Roman"/>
          <w:sz w:val="24"/>
          <w:szCs w:val="24"/>
        </w:rPr>
        <w:t xml:space="preserve"> hay </w:t>
      </w:r>
      <w:r w:rsidRPr="00330A7E">
        <w:rPr>
          <w:rFonts w:ascii="Times New Roman" w:hAnsi="Times New Roman" w:cs="Times New Roman"/>
          <w:position w:val="-6"/>
          <w:sz w:val="24"/>
          <w:szCs w:val="24"/>
        </w:rPr>
        <w:object w:dxaOrig="2180" w:dyaOrig="279" w14:anchorId="32EF8483">
          <v:shape id="_x0000_i5244" type="#_x0000_t75" style="width:108.75pt;height:14.25pt" o:ole="">
            <v:imagedata r:id="rId7524" o:title=""/>
          </v:shape>
          <o:OLEObject Type="Embed" ProgID="Equation.DSMT4" ShapeID="_x0000_i5244" DrawAspect="Content" ObjectID="_1796844306" r:id="rId7525"/>
        </w:object>
      </w:r>
      <w:r w:rsidRPr="00330A7E">
        <w:rPr>
          <w:rFonts w:ascii="Times New Roman" w:hAnsi="Times New Roman" w:cs="Times New Roman"/>
          <w:sz w:val="24"/>
          <w:szCs w:val="24"/>
        </w:rPr>
        <w:t xml:space="preserve"> Vậy thời gian kể từ lúc đạp phanh đến khi xe ô tô dừng hẳn là 2 giây.</w:t>
      </w:r>
    </w:p>
    <w:p w14:paraId="63B900F3" w14:textId="77777777" w:rsidR="00ED397D" w:rsidRPr="00330A7E" w:rsidRDefault="00ED397D" w:rsidP="00330A7E">
      <w:pPr>
        <w:spacing w:before="120" w:after="120" w:line="240" w:lineRule="auto"/>
        <w:ind w:left="851"/>
        <w:jc w:val="both"/>
        <w:rPr>
          <w:rFonts w:ascii="Times New Roman" w:hAnsi="Times New Roman" w:cs="Times New Roman"/>
          <w:sz w:val="24"/>
          <w:szCs w:val="24"/>
        </w:rPr>
      </w:pPr>
      <w:r w:rsidRPr="00330A7E">
        <w:rPr>
          <w:rFonts w:ascii="Times New Roman" w:hAnsi="Times New Roman" w:cs="Times New Roman"/>
          <w:sz w:val="24"/>
          <w:szCs w:val="24"/>
        </w:rPr>
        <w:t xml:space="preserve">- Ta có xe ô tô đang chạy với tốc độ </w:t>
      </w:r>
      <w:r w:rsidRPr="00330A7E">
        <w:rPr>
          <w:rFonts w:ascii="Times New Roman" w:hAnsi="Times New Roman" w:cs="Times New Roman"/>
          <w:position w:val="-6"/>
          <w:sz w:val="24"/>
          <w:szCs w:val="24"/>
        </w:rPr>
        <w:object w:dxaOrig="1700" w:dyaOrig="279" w14:anchorId="29BB5B93">
          <v:shape id="_x0000_i5245" type="#_x0000_t75" style="width:84.75pt;height:14.25pt" o:ole="">
            <v:imagedata r:id="rId7526" o:title=""/>
          </v:shape>
          <o:OLEObject Type="Embed" ProgID="Equation.DSMT4" ShapeID="_x0000_i5245" DrawAspect="Content" ObjectID="_1796844307" r:id="rId7527"/>
        </w:object>
      </w:r>
    </w:p>
    <w:p w14:paraId="4B665A38" w14:textId="77777777" w:rsidR="00ED397D" w:rsidRPr="00330A7E" w:rsidRDefault="00ED397D" w:rsidP="00330A7E">
      <w:pPr>
        <w:spacing w:before="120" w:after="120" w:line="240" w:lineRule="auto"/>
        <w:ind w:left="851"/>
        <w:jc w:val="both"/>
        <w:rPr>
          <w:rFonts w:ascii="Times New Roman" w:hAnsi="Times New Roman" w:cs="Times New Roman"/>
          <w:sz w:val="24"/>
          <w:szCs w:val="24"/>
        </w:rPr>
      </w:pPr>
      <w:r w:rsidRPr="00330A7E">
        <w:rPr>
          <w:rFonts w:ascii="Times New Roman" w:hAnsi="Times New Roman" w:cs="Times New Roman"/>
          <w:sz w:val="24"/>
          <w:szCs w:val="24"/>
        </w:rPr>
        <w:t xml:space="preserve">Do đó, quãng đường xe ô tô còn đi chuyển được kể từ lúc đạp phanh đến khi xe dừng hẳn là: </w:t>
      </w:r>
      <w:r w:rsidRPr="00330A7E">
        <w:rPr>
          <w:rFonts w:ascii="Times New Roman" w:hAnsi="Times New Roman" w:cs="Times New Roman"/>
          <w:position w:val="-10"/>
          <w:sz w:val="24"/>
          <w:szCs w:val="24"/>
        </w:rPr>
        <w:object w:dxaOrig="2820" w:dyaOrig="360" w14:anchorId="13B4E2E8">
          <v:shape id="_x0000_i5246" type="#_x0000_t75" style="width:141.75pt;height:18pt" o:ole="">
            <v:imagedata r:id="rId7528" o:title=""/>
          </v:shape>
          <o:OLEObject Type="Embed" ProgID="Equation.DSMT4" ShapeID="_x0000_i5246" DrawAspect="Content" ObjectID="_1796844308" r:id="rId7529"/>
        </w:object>
      </w:r>
    </w:p>
    <w:p w14:paraId="309FFE6C" w14:textId="77777777" w:rsidR="00ED397D" w:rsidRPr="00330A7E" w:rsidRDefault="00ED397D" w:rsidP="00330A7E">
      <w:pPr>
        <w:spacing w:before="120" w:after="120" w:line="240" w:lineRule="auto"/>
        <w:ind w:left="851"/>
        <w:jc w:val="both"/>
        <w:rPr>
          <w:rFonts w:ascii="Times New Roman" w:hAnsi="Times New Roman" w:cs="Times New Roman"/>
          <w:sz w:val="24"/>
          <w:szCs w:val="24"/>
        </w:rPr>
      </w:pPr>
      <w:r w:rsidRPr="00330A7E">
        <w:rPr>
          <w:rFonts w:ascii="Times New Roman" w:hAnsi="Times New Roman" w:cs="Times New Roman"/>
          <w:sz w:val="24"/>
          <w:szCs w:val="24"/>
        </w:rPr>
        <w:t xml:space="preserve">Vậy quã̃ng đường xe ô tô đã di chuyển kể từ lúc người lái xe phát hiện chướng ngại vật trên đường đến khi xe ô tô dừng hẳn là: </w:t>
      </w:r>
      <w:r w:rsidRPr="00330A7E">
        <w:rPr>
          <w:rFonts w:ascii="Times New Roman" w:hAnsi="Times New Roman" w:cs="Times New Roman"/>
          <w:position w:val="-10"/>
          <w:sz w:val="24"/>
          <w:szCs w:val="24"/>
        </w:rPr>
        <w:object w:dxaOrig="1680" w:dyaOrig="320" w14:anchorId="1D71A338">
          <v:shape id="_x0000_i5247" type="#_x0000_t75" style="width:84pt;height:15.75pt" o:ole="">
            <v:imagedata r:id="rId7530" o:title=""/>
          </v:shape>
          <o:OLEObject Type="Embed" ProgID="Equation.DSMT4" ShapeID="_x0000_i5247" DrawAspect="Content" ObjectID="_1796844309" r:id="rId7531"/>
        </w:object>
      </w:r>
    </w:p>
    <w:p w14:paraId="04F0342E" w14:textId="77777777" w:rsidR="00ED397D" w:rsidRPr="00330A7E" w:rsidRDefault="00ED397D" w:rsidP="00330A7E">
      <w:pPr>
        <w:spacing w:before="120" w:after="120" w:line="240" w:lineRule="auto"/>
        <w:ind w:left="851"/>
        <w:jc w:val="both"/>
        <w:rPr>
          <w:rFonts w:ascii="Times New Roman" w:hAnsi="Times New Roman" w:cs="Times New Roman"/>
          <w:sz w:val="24"/>
          <w:szCs w:val="24"/>
        </w:rPr>
      </w:pPr>
      <w:r w:rsidRPr="00330A7E">
        <w:rPr>
          <w:rFonts w:ascii="Times New Roman" w:hAnsi="Times New Roman" w:cs="Times New Roman"/>
          <w:sz w:val="24"/>
          <w:szCs w:val="24"/>
        </w:rPr>
        <w:t xml:space="preserve">Do </w:t>
      </w:r>
      <w:r w:rsidRPr="00330A7E">
        <w:rPr>
          <w:rFonts w:ascii="Times New Roman" w:hAnsi="Times New Roman" w:cs="Times New Roman"/>
          <w:position w:val="-6"/>
          <w:sz w:val="24"/>
          <w:szCs w:val="24"/>
        </w:rPr>
        <w:object w:dxaOrig="780" w:dyaOrig="279" w14:anchorId="2B8F5304">
          <v:shape id="_x0000_i5248" type="#_x0000_t75" style="width:39.75pt;height:14.25pt" o:ole="">
            <v:imagedata r:id="rId7532" o:title=""/>
          </v:shape>
          <o:OLEObject Type="Embed" ProgID="Equation.DSMT4" ShapeID="_x0000_i5248" DrawAspect="Content" ObjectID="_1796844310" r:id="rId7533"/>
        </w:object>
      </w:r>
      <w:r w:rsidRPr="00330A7E">
        <w:rPr>
          <w:rFonts w:ascii="Times New Roman" w:hAnsi="Times New Roman" w:cs="Times New Roman"/>
          <w:sz w:val="24"/>
          <w:szCs w:val="24"/>
        </w:rPr>
        <w:t xml:space="preserve"> nên xe ô tô đã dừng hẳn trước khi va chạm với chướng ngại vật trên đường.</w:t>
      </w:r>
    </w:p>
    <w:p w14:paraId="0E0E6C01" w14:textId="77777777" w:rsidR="00ED397D" w:rsidRPr="00330A7E" w:rsidRDefault="00ED397D" w:rsidP="00330A7E">
      <w:pPr>
        <w:spacing w:before="120" w:after="120" w:line="240" w:lineRule="auto"/>
        <w:ind w:left="851"/>
        <w:jc w:val="both"/>
        <w:rPr>
          <w:rFonts w:ascii="Times New Roman" w:hAnsi="Times New Roman" w:cs="Times New Roman"/>
          <w:sz w:val="24"/>
          <w:szCs w:val="24"/>
        </w:rPr>
      </w:pPr>
      <w:r w:rsidRPr="00330A7E">
        <w:rPr>
          <w:rFonts w:ascii="Times New Roman" w:hAnsi="Times New Roman" w:cs="Times New Roman"/>
          <w:sz w:val="24"/>
          <w:szCs w:val="24"/>
        </w:rPr>
        <w:tab/>
        <w:t xml:space="preserve">  Đáp án: a)</w:t>
      </w:r>
      <w:r w:rsidRPr="00330A7E">
        <w:rPr>
          <w:rFonts w:ascii="Times New Roman" w:hAnsi="Times New Roman" w:cs="Times New Roman"/>
          <w:b/>
          <w:bCs/>
          <w:sz w:val="24"/>
          <w:szCs w:val="24"/>
        </w:rPr>
        <w:t xml:space="preserve"> Đ, </w:t>
      </w:r>
      <w:r w:rsidRPr="00330A7E">
        <w:rPr>
          <w:rFonts w:ascii="Times New Roman" w:hAnsi="Times New Roman" w:cs="Times New Roman"/>
          <w:sz w:val="24"/>
          <w:szCs w:val="24"/>
        </w:rPr>
        <w:t>b)</w:t>
      </w:r>
      <w:r w:rsidRPr="00330A7E">
        <w:rPr>
          <w:rFonts w:ascii="Times New Roman" w:hAnsi="Times New Roman" w:cs="Times New Roman"/>
          <w:b/>
          <w:bCs/>
          <w:sz w:val="24"/>
          <w:szCs w:val="24"/>
        </w:rPr>
        <w:t xml:space="preserve"> Đ, </w:t>
      </w:r>
      <w:r w:rsidRPr="00330A7E">
        <w:rPr>
          <w:rFonts w:ascii="Times New Roman" w:hAnsi="Times New Roman" w:cs="Times New Roman"/>
          <w:sz w:val="24"/>
          <w:szCs w:val="24"/>
        </w:rPr>
        <w:t>c)</w:t>
      </w:r>
      <w:r w:rsidRPr="00330A7E">
        <w:rPr>
          <w:rFonts w:ascii="Times New Roman" w:hAnsi="Times New Roman" w:cs="Times New Roman"/>
          <w:b/>
          <w:bCs/>
          <w:sz w:val="24"/>
          <w:szCs w:val="24"/>
        </w:rPr>
        <w:t xml:space="preserve"> S, </w:t>
      </w:r>
      <w:r w:rsidRPr="00330A7E">
        <w:rPr>
          <w:rFonts w:ascii="Times New Roman" w:hAnsi="Times New Roman" w:cs="Times New Roman"/>
          <w:sz w:val="24"/>
          <w:szCs w:val="24"/>
        </w:rPr>
        <w:t>d)</w:t>
      </w:r>
      <w:r w:rsidRPr="00330A7E">
        <w:rPr>
          <w:rFonts w:ascii="Times New Roman" w:hAnsi="Times New Roman" w:cs="Times New Roman"/>
          <w:b/>
          <w:bCs/>
          <w:sz w:val="24"/>
          <w:szCs w:val="24"/>
        </w:rPr>
        <w:t xml:space="preserve"> Đ.</w:t>
      </w:r>
    </w:p>
    <w:p w14:paraId="5A522B0B"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2: </w:t>
      </w:r>
      <w:r w:rsidRPr="00330A7E">
        <w:rPr>
          <w:rFonts w:ascii="Times New Roman" w:hAnsi="Times New Roman" w:cs="Times New Roman"/>
          <w:sz w:val="24"/>
          <w:szCs w:val="24"/>
        </w:rPr>
        <w:t xml:space="preserve">Vì </w:t>
      </w:r>
      <w:r w:rsidRPr="00330A7E">
        <w:rPr>
          <w:rFonts w:ascii="Times New Roman" w:hAnsi="Times New Roman" w:cs="Times New Roman"/>
          <w:position w:val="-4"/>
          <w:sz w:val="24"/>
          <w:szCs w:val="24"/>
        </w:rPr>
        <w:object w:dxaOrig="1020" w:dyaOrig="260" w14:anchorId="347098B8">
          <v:shape id="_x0000_i5249" type="#_x0000_t75" style="width:50.25pt;height:12.75pt" o:ole="">
            <v:imagedata r:id="rId7534" o:title=""/>
          </v:shape>
          <o:OLEObject Type="Embed" ProgID="Equation.DSMT4" ShapeID="_x0000_i5249" DrawAspect="Content" ObjectID="_1796844311" r:id="rId7535"/>
        </w:objec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1140" w:dyaOrig="279" w14:anchorId="5E9FA3A2">
          <v:shape id="_x0000_i5250" type="#_x0000_t75" style="width:57pt;height:14.25pt" o:ole="">
            <v:imagedata r:id="rId7536" o:title=""/>
          </v:shape>
          <o:OLEObject Type="Embed" ProgID="Equation.DSMT4" ShapeID="_x0000_i5250" DrawAspect="Content" ObjectID="_1796844312" r:id="rId7537"/>
        </w:object>
      </w:r>
      <w:r w:rsidRPr="00330A7E">
        <w:rPr>
          <w:rFonts w:ascii="Times New Roman" w:hAnsi="Times New Roman" w:cs="Times New Roman"/>
          <w:sz w:val="24"/>
          <w:szCs w:val="24"/>
        </w:rPr>
        <w:t xml:space="preserve"> nên </w:t>
      </w:r>
      <w:r w:rsidRPr="00330A7E">
        <w:rPr>
          <w:rFonts w:ascii="Times New Roman" w:hAnsi="Times New Roman" w:cs="Times New Roman"/>
          <w:position w:val="-14"/>
          <w:sz w:val="24"/>
          <w:szCs w:val="24"/>
        </w:rPr>
        <w:object w:dxaOrig="2240" w:dyaOrig="400" w14:anchorId="2D55610F">
          <v:shape id="_x0000_i5251" type="#_x0000_t75" style="width:111.75pt;height:20.25pt" o:ole="">
            <v:imagedata r:id="rId7538" o:title=""/>
          </v:shape>
          <o:OLEObject Type="Embed" ProgID="Equation.DSMT4" ShapeID="_x0000_i5251" DrawAspect="Content" ObjectID="_1796844313" r:id="rId7539"/>
        </w:object>
      </w:r>
      <w:r w:rsidRPr="00330A7E">
        <w:rPr>
          <w:rFonts w:ascii="Times New Roman" w:hAnsi="Times New Roman" w:cs="Times New Roman"/>
          <w:sz w:val="24"/>
          <w:szCs w:val="24"/>
        </w:rPr>
        <w:t>.</w:t>
      </w:r>
    </w:p>
    <w:p w14:paraId="1D4A262E" w14:textId="77777777" w:rsidR="00ED397D" w:rsidRPr="00330A7E" w:rsidRDefault="00ED397D" w:rsidP="00330A7E">
      <w:pPr>
        <w:spacing w:before="160" w:after="120"/>
        <w:ind w:left="851"/>
        <w:rPr>
          <w:rFonts w:ascii="Times New Roman" w:hAnsi="Times New Roman" w:cs="Times New Roman"/>
          <w:sz w:val="24"/>
          <w:szCs w:val="24"/>
        </w:rPr>
      </w:pPr>
      <w:r w:rsidRPr="00330A7E">
        <w:rPr>
          <w:rFonts w:ascii="Times New Roman" w:hAnsi="Times New Roman" w:cs="Times New Roman"/>
          <w:sz w:val="24"/>
          <w:szCs w:val="24"/>
        </w:rPr>
        <w:t xml:space="preserve">Do </w:t>
      </w:r>
      <w:r w:rsidRPr="00330A7E">
        <w:rPr>
          <w:rFonts w:ascii="Times New Roman" w:hAnsi="Times New Roman" w:cs="Times New Roman"/>
          <w:position w:val="-6"/>
          <w:sz w:val="24"/>
          <w:szCs w:val="24"/>
        </w:rPr>
        <w:object w:dxaOrig="940" w:dyaOrig="279" w14:anchorId="3F7942CF">
          <v:shape id="_x0000_i5252" type="#_x0000_t75" style="width:47.25pt;height:14.25pt" o:ole="">
            <v:imagedata r:id="rId7540" o:title=""/>
          </v:shape>
          <o:OLEObject Type="Embed" ProgID="Equation.DSMT4" ShapeID="_x0000_i5252" DrawAspect="Content" ObjectID="_1796844314" r:id="rId7541"/>
        </w:object>
      </w:r>
      <w:r w:rsidRPr="00330A7E">
        <w:rPr>
          <w:rFonts w:ascii="Times New Roman" w:hAnsi="Times New Roman" w:cs="Times New Roman"/>
          <w:sz w:val="24"/>
          <w:szCs w:val="24"/>
        </w:rPr>
        <w:t xml:space="preserve"> nên </w:t>
      </w:r>
      <w:r w:rsidRPr="00330A7E">
        <w:rPr>
          <w:rFonts w:ascii="Times New Roman" w:hAnsi="Times New Roman" w:cs="Times New Roman"/>
          <w:position w:val="-14"/>
          <w:sz w:val="24"/>
          <w:szCs w:val="24"/>
        </w:rPr>
        <w:object w:dxaOrig="3040" w:dyaOrig="400" w14:anchorId="2A04C82E">
          <v:shape id="_x0000_i5253" type="#_x0000_t75" style="width:152.25pt;height:20.25pt" o:ole="">
            <v:imagedata r:id="rId7542" o:title=""/>
          </v:shape>
          <o:OLEObject Type="Embed" ProgID="Equation.DSMT4" ShapeID="_x0000_i5253" DrawAspect="Content" ObjectID="_1796844315" r:id="rId7543"/>
        </w:object>
      </w:r>
      <w:r w:rsidRPr="00330A7E">
        <w:rPr>
          <w:rFonts w:ascii="Times New Roman" w:hAnsi="Times New Roman" w:cs="Times New Roman"/>
          <w:sz w:val="24"/>
          <w:szCs w:val="24"/>
        </w:rPr>
        <w:t>.</w:t>
      </w:r>
    </w:p>
    <w:p w14:paraId="40A77CBE" w14:textId="77777777" w:rsidR="00ED397D" w:rsidRPr="00330A7E" w:rsidRDefault="00ED397D" w:rsidP="00330A7E">
      <w:pPr>
        <w:spacing w:before="160" w:after="120"/>
        <w:ind w:left="851"/>
        <w:rPr>
          <w:rFonts w:ascii="Times New Roman" w:hAnsi="Times New Roman" w:cs="Times New Roman"/>
          <w:sz w:val="24"/>
          <w:szCs w:val="24"/>
        </w:rPr>
      </w:pPr>
      <w:r w:rsidRPr="00330A7E">
        <w:rPr>
          <w:rFonts w:ascii="Times New Roman" w:hAnsi="Times New Roman" w:cs="Times New Roman"/>
          <w:sz w:val="24"/>
          <w:szCs w:val="24"/>
        </w:rPr>
        <w:t xml:space="preserve">Vì </w:t>
      </w:r>
      <w:r w:rsidRPr="00330A7E">
        <w:rPr>
          <w:rFonts w:ascii="Times New Roman" w:hAnsi="Times New Roman" w:cs="Times New Roman"/>
          <w:position w:val="-10"/>
          <w:sz w:val="24"/>
          <w:szCs w:val="24"/>
        </w:rPr>
        <w:object w:dxaOrig="1579" w:dyaOrig="320" w14:anchorId="14806368">
          <v:shape id="_x0000_i5254" type="#_x0000_t75" style="width:78.75pt;height:16.5pt" o:ole="">
            <v:imagedata r:id="rId7544" o:title=""/>
          </v:shape>
          <o:OLEObject Type="Embed" ProgID="Equation.DSMT4" ShapeID="_x0000_i5254" DrawAspect="Content" ObjectID="_1796844316" r:id="rId7545"/>
        </w:object>
      </w:r>
      <w:r w:rsidRPr="00330A7E">
        <w:rPr>
          <w:rFonts w:ascii="Times New Roman" w:hAnsi="Times New Roman" w:cs="Times New Roman"/>
          <w:sz w:val="24"/>
          <w:szCs w:val="24"/>
        </w:rPr>
        <w:t xml:space="preserve"> nên </w:t>
      </w:r>
      <w:r w:rsidRPr="00330A7E">
        <w:rPr>
          <w:rFonts w:ascii="Times New Roman" w:hAnsi="Times New Roman" w:cs="Times New Roman"/>
          <w:position w:val="-14"/>
          <w:sz w:val="24"/>
          <w:szCs w:val="24"/>
        </w:rPr>
        <w:object w:dxaOrig="3340" w:dyaOrig="400" w14:anchorId="1C724654">
          <v:shape id="_x0000_i5255" type="#_x0000_t75" style="width:167.25pt;height:20.25pt" o:ole="">
            <v:imagedata r:id="rId7546" o:title=""/>
          </v:shape>
          <o:OLEObject Type="Embed" ProgID="Equation.DSMT4" ShapeID="_x0000_i5255" DrawAspect="Content" ObjectID="_1796844317" r:id="rId7547"/>
        </w:object>
      </w:r>
      <w:r w:rsidRPr="00330A7E">
        <w:rPr>
          <w:rFonts w:ascii="Times New Roman" w:hAnsi="Times New Roman" w:cs="Times New Roman"/>
          <w:sz w:val="24"/>
          <w:szCs w:val="24"/>
        </w:rPr>
        <w:t>.</w:t>
      </w:r>
    </w:p>
    <w:p w14:paraId="74694A2E" w14:textId="77777777" w:rsidR="00ED397D" w:rsidRPr="00330A7E" w:rsidRDefault="00ED397D" w:rsidP="00330A7E">
      <w:pPr>
        <w:spacing w:before="160" w:after="120"/>
        <w:ind w:left="851"/>
        <w:rPr>
          <w:rFonts w:ascii="Times New Roman" w:hAnsi="Times New Roman" w:cs="Times New Roman"/>
          <w:sz w:val="24"/>
          <w:szCs w:val="24"/>
        </w:rPr>
      </w:pPr>
      <w:r w:rsidRPr="00330A7E">
        <w:rPr>
          <w:rFonts w:ascii="Times New Roman" w:hAnsi="Times New Roman" w:cs="Times New Roman"/>
          <w:sz w:val="24"/>
          <w:szCs w:val="24"/>
        </w:rPr>
        <w:t xml:space="preserve">Ta có </w:t>
      </w:r>
      <w:r w:rsidRPr="00330A7E">
        <w:rPr>
          <w:rFonts w:ascii="Times New Roman" w:hAnsi="Times New Roman" w:cs="Times New Roman"/>
          <w:position w:val="-6"/>
          <w:sz w:val="24"/>
          <w:szCs w:val="24"/>
        </w:rPr>
        <w:object w:dxaOrig="1140" w:dyaOrig="279" w14:anchorId="6700CB2C">
          <v:shape id="_x0000_i5256" type="#_x0000_t75" style="width:57pt;height:14.25pt" o:ole="">
            <v:imagedata r:id="rId7548" o:title=""/>
          </v:shape>
          <o:OLEObject Type="Embed" ProgID="Equation.DSMT4" ShapeID="_x0000_i5256" DrawAspect="Content" ObjectID="_1796844318" r:id="rId7549"/>
        </w:object>
      </w:r>
      <w:r w:rsidRPr="00330A7E">
        <w:rPr>
          <w:rFonts w:ascii="Times New Roman" w:hAnsi="Times New Roman" w:cs="Times New Roman"/>
          <w:sz w:val="24"/>
          <w:szCs w:val="24"/>
        </w:rPr>
        <w:t xml:space="preserve">, </w:t>
      </w:r>
      <w:r w:rsidRPr="00330A7E">
        <w:rPr>
          <w:rFonts w:ascii="Times New Roman" w:hAnsi="Times New Roman" w:cs="Times New Roman"/>
          <w:position w:val="-4"/>
          <w:sz w:val="24"/>
          <w:szCs w:val="24"/>
        </w:rPr>
        <w:object w:dxaOrig="1140" w:dyaOrig="260" w14:anchorId="247F3BD7">
          <v:shape id="_x0000_i5257" type="#_x0000_t75" style="width:57pt;height:12.75pt" o:ole="">
            <v:imagedata r:id="rId7550" o:title=""/>
          </v:shape>
          <o:OLEObject Type="Embed" ProgID="Equation.DSMT4" ShapeID="_x0000_i5257" DrawAspect="Content" ObjectID="_1796844319" r:id="rId7551"/>
        </w:object>
      </w:r>
      <w:r w:rsidRPr="00330A7E">
        <w:rPr>
          <w:rFonts w:ascii="Times New Roman" w:hAnsi="Times New Roman" w:cs="Times New Roman"/>
          <w:sz w:val="24"/>
          <w:szCs w:val="24"/>
        </w:rPr>
        <w:t xml:space="preserve"> nên góc nhị diện </w:t>
      </w:r>
      <w:r w:rsidRPr="00330A7E">
        <w:rPr>
          <w:rFonts w:ascii="Times New Roman" w:hAnsi="Times New Roman" w:cs="Times New Roman"/>
          <w:position w:val="-16"/>
          <w:sz w:val="24"/>
          <w:szCs w:val="24"/>
        </w:rPr>
        <w:object w:dxaOrig="2700" w:dyaOrig="440" w14:anchorId="40276D50">
          <v:shape id="_x0000_i5258" type="#_x0000_t75" style="width:135.75pt;height:21.75pt" o:ole="">
            <v:imagedata r:id="rId7552" o:title=""/>
          </v:shape>
          <o:OLEObject Type="Embed" ProgID="Equation.DSMT4" ShapeID="_x0000_i5258" DrawAspect="Content" ObjectID="_1796844320" r:id="rId7553"/>
        </w:object>
      </w:r>
      <w:r w:rsidRPr="00330A7E">
        <w:rPr>
          <w:rFonts w:ascii="Times New Roman" w:hAnsi="Times New Roman" w:cs="Times New Roman"/>
          <w:sz w:val="24"/>
          <w:szCs w:val="24"/>
        </w:rPr>
        <w:t xml:space="preserve">có số đo bằng </w:t>
      </w:r>
      <w:r w:rsidRPr="00330A7E">
        <w:rPr>
          <w:rFonts w:ascii="Times New Roman" w:hAnsi="Times New Roman" w:cs="Times New Roman"/>
          <w:position w:val="-6"/>
          <w:sz w:val="24"/>
          <w:szCs w:val="24"/>
        </w:rPr>
        <w:object w:dxaOrig="1300" w:dyaOrig="360" w14:anchorId="43997778">
          <v:shape id="_x0000_i5259" type="#_x0000_t75" style="width:65.25pt;height:18pt" o:ole="">
            <v:imagedata r:id="rId7554" o:title=""/>
          </v:shape>
          <o:OLEObject Type="Embed" ProgID="Equation.DSMT4" ShapeID="_x0000_i5259" DrawAspect="Content" ObjectID="_1796844321" r:id="rId7555"/>
        </w:object>
      </w:r>
      <w:r w:rsidRPr="00330A7E">
        <w:rPr>
          <w:rFonts w:ascii="Times New Roman" w:hAnsi="Times New Roman" w:cs="Times New Roman"/>
          <w:sz w:val="24"/>
          <w:szCs w:val="24"/>
        </w:rPr>
        <w:t>.</w:t>
      </w:r>
    </w:p>
    <w:p w14:paraId="064FB9A8" w14:textId="77777777" w:rsidR="00ED397D" w:rsidRPr="00330A7E" w:rsidRDefault="00ED397D" w:rsidP="00330A7E">
      <w:pPr>
        <w:spacing w:before="160" w:after="120"/>
        <w:ind w:left="851"/>
        <w:rPr>
          <w:rFonts w:ascii="Times New Roman" w:hAnsi="Times New Roman" w:cs="Times New Roman"/>
          <w:sz w:val="24"/>
          <w:szCs w:val="24"/>
        </w:rPr>
      </w:pPr>
      <w:r w:rsidRPr="00330A7E">
        <w:rPr>
          <w:rFonts w:ascii="Times New Roman" w:hAnsi="Times New Roman" w:cs="Times New Roman"/>
          <w:sz w:val="24"/>
          <w:szCs w:val="24"/>
        </w:rPr>
        <w:t xml:space="preserve">Đáp án: a)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b)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c)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Đ</w:t>
      </w:r>
      <w:r w:rsidRPr="00330A7E">
        <w:rPr>
          <w:rFonts w:ascii="Times New Roman" w:hAnsi="Times New Roman" w:cs="Times New Roman"/>
          <w:sz w:val="24"/>
          <w:szCs w:val="24"/>
        </w:rPr>
        <w:t>.</w:t>
      </w:r>
    </w:p>
    <w:p w14:paraId="3B9207B9"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3: </w:t>
      </w:r>
      <w:r w:rsidRPr="00330A7E">
        <w:rPr>
          <w:rFonts w:ascii="Times New Roman" w:hAnsi="Times New Roman" w:cs="Times New Roman"/>
          <w:sz w:val="24"/>
          <w:szCs w:val="24"/>
        </w:rPr>
        <w:t>a) Dân số của quốc gia này vào năm 2035 (t = 12) là:</w:t>
      </w:r>
      <w:r w:rsidRPr="00330A7E">
        <w:rPr>
          <w:rFonts w:ascii="Times New Roman" w:hAnsi="Times New Roman" w:cs="Times New Roman"/>
          <w:position w:val="-10"/>
          <w:sz w:val="24"/>
          <w:szCs w:val="24"/>
        </w:rPr>
        <w:object w:dxaOrig="2865" w:dyaOrig="360" w14:anchorId="71891586">
          <v:shape id="_x0000_i5260" type="#_x0000_t75" style="width:143.25pt;height:18pt" o:ole="">
            <v:imagedata r:id="rId7280" o:title=""/>
          </v:shape>
          <o:OLEObject Type="Embed" ProgID="Equation.DSMT4" ShapeID="_x0000_i5260" DrawAspect="Content" ObjectID="_1796844322" r:id="rId7556"/>
        </w:object>
      </w:r>
      <w:r w:rsidRPr="00330A7E">
        <w:rPr>
          <w:rFonts w:ascii="Times New Roman" w:hAnsi="Times New Roman" w:cs="Times New Roman"/>
          <w:sz w:val="24"/>
          <w:szCs w:val="24"/>
        </w:rPr>
        <w:t xml:space="preserve"> triệu người.</w:t>
      </w:r>
    </w:p>
    <w:p w14:paraId="6C3F05B1"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b) Ta có </w:t>
      </w:r>
      <w:r w:rsidRPr="00330A7E">
        <w:rPr>
          <w:rFonts w:ascii="Times New Roman" w:hAnsi="Times New Roman" w:cs="Times New Roman"/>
          <w:position w:val="-10"/>
          <w:sz w:val="24"/>
          <w:szCs w:val="24"/>
        </w:rPr>
        <w:object w:dxaOrig="3945" w:dyaOrig="360" w14:anchorId="330BBB34">
          <v:shape id="_x0000_i5261" type="#_x0000_t75" style="width:197.25pt;height:18pt" o:ole="">
            <v:imagedata r:id="rId7557" o:title=""/>
          </v:shape>
          <o:OLEObject Type="Embed" ProgID="Equation.DSMT4" ShapeID="_x0000_i5261" DrawAspect="Content" ObjectID="_1796844323" r:id="rId7558"/>
        </w:object>
      </w:r>
      <w:r w:rsidRPr="00330A7E">
        <w:rPr>
          <w:rFonts w:ascii="Times New Roman" w:hAnsi="Times New Roman" w:cs="Times New Roman"/>
          <w:sz w:val="24"/>
          <w:szCs w:val="24"/>
        </w:rPr>
        <w:t xml:space="preserve"> với mọi </w:t>
      </w:r>
      <w:r w:rsidRPr="00330A7E">
        <w:rPr>
          <w:rFonts w:ascii="Times New Roman" w:hAnsi="Times New Roman" w:cs="Times New Roman"/>
          <w:position w:val="-10"/>
          <w:sz w:val="24"/>
          <w:szCs w:val="24"/>
        </w:rPr>
        <w:object w:dxaOrig="975" w:dyaOrig="315" w14:anchorId="641987BD">
          <v:shape id="_x0000_i5262" type="#_x0000_t75" style="width:48.75pt;height:15.75pt" o:ole="">
            <v:imagedata r:id="rId7559" o:title=""/>
          </v:shape>
          <o:OLEObject Type="Embed" ProgID="Equation.DSMT4" ShapeID="_x0000_i5262" DrawAspect="Content" ObjectID="_1796844324" r:id="rId7560"/>
        </w:object>
      </w:r>
      <w:r w:rsidRPr="00330A7E">
        <w:rPr>
          <w:rFonts w:ascii="Times New Roman" w:hAnsi="Times New Roman" w:cs="Times New Roman"/>
          <w:sz w:val="24"/>
          <w:szCs w:val="24"/>
        </w:rPr>
        <w:t>.</w:t>
      </w:r>
    </w:p>
    <w:p w14:paraId="48CA4E10"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c) Do đó hàm số N(t) luôn đồng biến trên đoạn [0; 50].</w:t>
      </w:r>
    </w:p>
    <w:p w14:paraId="142191E8"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lastRenderedPageBreak/>
        <w:t xml:space="preserve">d) Theo đề có: </w:t>
      </w:r>
      <w:r w:rsidRPr="00330A7E">
        <w:rPr>
          <w:rFonts w:ascii="Times New Roman" w:hAnsi="Times New Roman" w:cs="Times New Roman"/>
          <w:position w:val="-28"/>
          <w:sz w:val="24"/>
          <w:szCs w:val="24"/>
        </w:rPr>
        <w:object w:dxaOrig="4860" w:dyaOrig="945" w14:anchorId="4279534C">
          <v:shape id="_x0000_i5263" type="#_x0000_t75" style="width:243pt;height:47.25pt" o:ole="">
            <v:imagedata r:id="rId7561" o:title=""/>
          </v:shape>
          <o:OLEObject Type="Embed" ProgID="Equation.DSMT4" ShapeID="_x0000_i5263" DrawAspect="Content" ObjectID="_1796844325" r:id="rId7562"/>
        </w:object>
      </w:r>
      <w:r w:rsidRPr="00330A7E">
        <w:rPr>
          <w:rFonts w:ascii="Times New Roman" w:hAnsi="Times New Roman" w:cs="Times New Roman"/>
          <w:sz w:val="24"/>
          <w:szCs w:val="24"/>
        </w:rPr>
        <w:t xml:space="preserve"> năm.</w:t>
      </w:r>
    </w:p>
    <w:p w14:paraId="66E73FCE"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Vậy vào năm 2046 tốc độ tăng dân số của quốc gia đó là 1,6 triệu người/năm.</w:t>
      </w:r>
    </w:p>
    <w:p w14:paraId="5087A976"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Đáp án: a)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b)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c)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S</w:t>
      </w:r>
      <w:r w:rsidRPr="00330A7E">
        <w:rPr>
          <w:rFonts w:ascii="Times New Roman" w:hAnsi="Times New Roman" w:cs="Times New Roman"/>
          <w:sz w:val="24"/>
          <w:szCs w:val="24"/>
        </w:rPr>
        <w:t>.</w:t>
      </w:r>
    </w:p>
    <w:p w14:paraId="7F7CF5B8"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4: </w:t>
      </w:r>
      <w:r w:rsidRPr="00330A7E">
        <w:rPr>
          <w:rFonts w:ascii="Times New Roman" w:hAnsi="Times New Roman" w:cs="Times New Roman"/>
          <w:sz w:val="24"/>
          <w:szCs w:val="24"/>
        </w:rPr>
        <w:t xml:space="preserve">Ta có: </w:t>
      </w:r>
      <w:r w:rsidRPr="00330A7E">
        <w:rPr>
          <w:rFonts w:ascii="Times New Roman" w:hAnsi="Times New Roman" w:cs="Times New Roman"/>
          <w:position w:val="-24"/>
          <w:sz w:val="24"/>
          <w:szCs w:val="24"/>
        </w:rPr>
        <w:object w:dxaOrig="2960" w:dyaOrig="620" w14:anchorId="437D6B31">
          <v:shape id="_x0000_i5264" type="#_x0000_t75" style="width:147.75pt;height:31.5pt" o:ole="">
            <v:imagedata r:id="rId7563" o:title=""/>
          </v:shape>
          <o:OLEObject Type="Embed" ProgID="Equation.DSMT4" ShapeID="_x0000_i5264" DrawAspect="Content" ObjectID="_1796844326" r:id="rId7564"/>
        </w:object>
      </w:r>
      <w:r w:rsidRPr="00330A7E">
        <w:rPr>
          <w:rFonts w:ascii="Times New Roman" w:hAnsi="Times New Roman" w:cs="Times New Roman"/>
          <w:sz w:val="24"/>
          <w:szCs w:val="24"/>
        </w:rPr>
        <w:t>.</w:t>
      </w:r>
    </w:p>
    <w:p w14:paraId="77EB9C96" w14:textId="77777777" w:rsidR="00ED397D" w:rsidRPr="00330A7E" w:rsidRDefault="00ED397D" w:rsidP="00330A7E">
      <w:pPr>
        <w:spacing w:before="160" w:after="120"/>
        <w:ind w:left="992"/>
        <w:rPr>
          <w:rFonts w:ascii="Times New Roman" w:hAnsi="Times New Roman" w:cs="Times New Roman"/>
          <w:sz w:val="24"/>
          <w:szCs w:val="24"/>
        </w:rPr>
      </w:pPr>
      <w:r w:rsidRPr="00330A7E">
        <w:rPr>
          <w:rFonts w:ascii="Times New Roman" w:hAnsi="Times New Roman" w:cs="Times New Roman"/>
          <w:sz w:val="24"/>
          <w:szCs w:val="24"/>
        </w:rPr>
        <w:t xml:space="preserve">Nếu lần thứ nhất lấy ra chai loại </w:t>
      </w:r>
      <w:r w:rsidRPr="00330A7E">
        <w:rPr>
          <w:rFonts w:ascii="Times New Roman" w:hAnsi="Times New Roman" w:cs="Times New Roman"/>
          <w:position w:val="-4"/>
          <w:sz w:val="24"/>
          <w:szCs w:val="24"/>
        </w:rPr>
        <w:object w:dxaOrig="200" w:dyaOrig="260" w14:anchorId="3D8615CF">
          <v:shape id="_x0000_i5265" type="#_x0000_t75" style="width:9.75pt;height:12.75pt" o:ole="">
            <v:imagedata r:id="rId7565" o:title=""/>
          </v:shape>
          <o:OLEObject Type="Embed" ProgID="Equation.DSMT4" ShapeID="_x0000_i5265" DrawAspect="Content" ObjectID="_1796844327" r:id="rId7566"/>
        </w:object>
      </w:r>
      <w:r w:rsidRPr="00330A7E">
        <w:rPr>
          <w:rFonts w:ascii="Times New Roman" w:hAnsi="Times New Roman" w:cs="Times New Roman"/>
          <w:sz w:val="24"/>
          <w:szCs w:val="24"/>
        </w:rPr>
        <w:t xml:space="preserve"> thì két còn 23 chai nước, trong đó có 15 chai loại I, 8 chai loại II. Suy ra </w:t>
      </w:r>
      <w:r w:rsidRPr="00330A7E">
        <w:rPr>
          <w:rFonts w:ascii="Times New Roman" w:hAnsi="Times New Roman" w:cs="Times New Roman"/>
          <w:position w:val="-24"/>
          <w:sz w:val="24"/>
          <w:szCs w:val="24"/>
        </w:rPr>
        <w:object w:dxaOrig="1359" w:dyaOrig="620" w14:anchorId="5BFF8C53">
          <v:shape id="_x0000_i5266" type="#_x0000_t75" style="width:68.25pt;height:31.5pt" o:ole="">
            <v:imagedata r:id="rId7567" o:title=""/>
          </v:shape>
          <o:OLEObject Type="Embed" ProgID="Equation.DSMT4" ShapeID="_x0000_i5266" DrawAspect="Content" ObjectID="_1796844328" r:id="rId7568"/>
        </w:object>
      </w:r>
      <w:r w:rsidRPr="00330A7E">
        <w:rPr>
          <w:rFonts w:ascii="Times New Roman" w:hAnsi="Times New Roman" w:cs="Times New Roman"/>
          <w:sz w:val="24"/>
          <w:szCs w:val="24"/>
        </w:rPr>
        <w:t>.</w:t>
      </w:r>
    </w:p>
    <w:p w14:paraId="24E3135D" w14:textId="77777777" w:rsidR="00ED397D" w:rsidRPr="00330A7E" w:rsidRDefault="00ED397D" w:rsidP="00330A7E">
      <w:pPr>
        <w:spacing w:before="160" w:after="120"/>
        <w:ind w:left="992"/>
        <w:rPr>
          <w:rFonts w:ascii="Times New Roman" w:hAnsi="Times New Roman" w:cs="Times New Roman"/>
          <w:sz w:val="24"/>
          <w:szCs w:val="24"/>
        </w:rPr>
      </w:pPr>
      <w:r w:rsidRPr="00330A7E">
        <w:rPr>
          <w:rFonts w:ascii="Times New Roman" w:hAnsi="Times New Roman" w:cs="Times New Roman"/>
          <w:sz w:val="24"/>
          <w:szCs w:val="24"/>
        </w:rPr>
        <w:t xml:space="preserve">Nếu lần thứ nhất lấy ra chai loại II thì két còn 23 chai nước, trong đó có 16 chai loại I, 7 chai loại II. Suy ra </w:t>
      </w:r>
      <w:r w:rsidRPr="00330A7E">
        <w:rPr>
          <w:rFonts w:ascii="Times New Roman" w:hAnsi="Times New Roman" w:cs="Times New Roman"/>
          <w:position w:val="-24"/>
          <w:sz w:val="24"/>
          <w:szCs w:val="24"/>
        </w:rPr>
        <w:object w:dxaOrig="1359" w:dyaOrig="620" w14:anchorId="75B73C18">
          <v:shape id="_x0000_i5267" type="#_x0000_t75" style="width:68.25pt;height:31.5pt" o:ole="">
            <v:imagedata r:id="rId7569" o:title=""/>
          </v:shape>
          <o:OLEObject Type="Embed" ProgID="Equation.DSMT4" ShapeID="_x0000_i5267" DrawAspect="Content" ObjectID="_1796844329" r:id="rId7570"/>
        </w:object>
      </w:r>
      <w:r w:rsidRPr="00330A7E">
        <w:rPr>
          <w:rFonts w:ascii="Times New Roman" w:hAnsi="Times New Roman" w:cs="Times New Roman"/>
          <w:sz w:val="24"/>
          <w:szCs w:val="24"/>
        </w:rPr>
        <w:t>.</w:t>
      </w:r>
    </w:p>
    <w:p w14:paraId="366AADC7" w14:textId="77777777" w:rsidR="00ED397D" w:rsidRPr="00330A7E" w:rsidRDefault="00ED397D" w:rsidP="00330A7E">
      <w:pPr>
        <w:spacing w:before="160" w:after="120"/>
        <w:ind w:left="992"/>
        <w:rPr>
          <w:rFonts w:ascii="Times New Roman" w:hAnsi="Times New Roman" w:cs="Times New Roman"/>
          <w:sz w:val="24"/>
          <w:szCs w:val="24"/>
        </w:rPr>
      </w:pPr>
      <w:r w:rsidRPr="00330A7E">
        <w:rPr>
          <w:rFonts w:ascii="Times New Roman" w:hAnsi="Times New Roman" w:cs="Times New Roman"/>
          <w:sz w:val="24"/>
          <w:szCs w:val="24"/>
        </w:rPr>
        <w:t>Theo công thức xác suất toàn phần, ta có:</w:t>
      </w:r>
    </w:p>
    <w:p w14:paraId="359980B6" w14:textId="77777777" w:rsidR="00ED397D" w:rsidRPr="00330A7E" w:rsidRDefault="00ED397D" w:rsidP="00330A7E">
      <w:pPr>
        <w:spacing w:before="160" w:after="120"/>
        <w:ind w:left="992"/>
        <w:rPr>
          <w:rFonts w:ascii="Times New Roman" w:hAnsi="Times New Roman" w:cs="Times New Roman"/>
          <w:sz w:val="24"/>
          <w:szCs w:val="24"/>
        </w:rPr>
      </w:pPr>
      <w:r w:rsidRPr="00330A7E">
        <w:rPr>
          <w:rFonts w:ascii="Times New Roman" w:hAnsi="Times New Roman" w:cs="Times New Roman"/>
          <w:position w:val="-24"/>
          <w:sz w:val="24"/>
          <w:szCs w:val="24"/>
        </w:rPr>
        <w:object w:dxaOrig="5520" w:dyaOrig="620" w14:anchorId="11894CCC">
          <v:shape id="_x0000_i5268" type="#_x0000_t75" style="width:276.75pt;height:31.5pt" o:ole="">
            <v:imagedata r:id="rId7571" o:title=""/>
          </v:shape>
          <o:OLEObject Type="Embed" ProgID="Equation.DSMT4" ShapeID="_x0000_i5268" DrawAspect="Content" ObjectID="_1796844330" r:id="rId7572"/>
        </w:object>
      </w:r>
      <w:r w:rsidRPr="00330A7E">
        <w:rPr>
          <w:rFonts w:ascii="Times New Roman" w:hAnsi="Times New Roman" w:cs="Times New Roman"/>
          <w:sz w:val="24"/>
          <w:szCs w:val="24"/>
        </w:rPr>
        <w:t>.</w:t>
      </w:r>
    </w:p>
    <w:p w14:paraId="5CEBA2A7" w14:textId="77777777" w:rsidR="00ED397D" w:rsidRPr="00330A7E" w:rsidRDefault="00ED397D" w:rsidP="00330A7E">
      <w:pPr>
        <w:spacing w:before="160" w:after="120"/>
        <w:ind w:left="992"/>
        <w:rPr>
          <w:rFonts w:ascii="Times New Roman" w:hAnsi="Times New Roman" w:cs="Times New Roman"/>
          <w:sz w:val="24"/>
          <w:szCs w:val="24"/>
        </w:rPr>
      </w:pPr>
      <w:r w:rsidRPr="00330A7E">
        <w:rPr>
          <w:rFonts w:ascii="Times New Roman" w:hAnsi="Times New Roman" w:cs="Times New Roman"/>
          <w:sz w:val="24"/>
          <w:szCs w:val="24"/>
        </w:rPr>
        <w:t xml:space="preserve">Ta có: </w:t>
      </w:r>
      <w:r w:rsidRPr="00330A7E">
        <w:rPr>
          <w:rFonts w:ascii="Times New Roman" w:hAnsi="Times New Roman" w:cs="Times New Roman"/>
          <w:position w:val="-24"/>
          <w:sz w:val="24"/>
          <w:szCs w:val="24"/>
        </w:rPr>
        <w:object w:dxaOrig="3460" w:dyaOrig="620" w14:anchorId="5B53ED1F">
          <v:shape id="_x0000_i5269" type="#_x0000_t75" style="width:173.25pt;height:31.5pt" o:ole="">
            <v:imagedata r:id="rId7573" o:title=""/>
          </v:shape>
          <o:OLEObject Type="Embed" ProgID="Equation.DSMT4" ShapeID="_x0000_i5269" DrawAspect="Content" ObjectID="_1796844331" r:id="rId7574"/>
        </w:object>
      </w:r>
      <w:r w:rsidRPr="00330A7E">
        <w:rPr>
          <w:rFonts w:ascii="Times New Roman" w:hAnsi="Times New Roman" w:cs="Times New Roman"/>
          <w:sz w:val="24"/>
          <w:szCs w:val="24"/>
        </w:rPr>
        <w:t>;</w:t>
      </w:r>
    </w:p>
    <w:p w14:paraId="56CBC705" w14:textId="77777777" w:rsidR="00ED397D" w:rsidRPr="00330A7E" w:rsidRDefault="00ED397D" w:rsidP="00330A7E">
      <w:pPr>
        <w:spacing w:before="160" w:after="120"/>
        <w:ind w:left="992"/>
        <w:rPr>
          <w:rFonts w:ascii="Times New Roman" w:hAnsi="Times New Roman" w:cs="Times New Roman"/>
          <w:sz w:val="24"/>
          <w:szCs w:val="24"/>
        </w:rPr>
      </w:pPr>
      <w:r w:rsidRPr="00330A7E">
        <w:rPr>
          <w:rFonts w:ascii="Times New Roman" w:hAnsi="Times New Roman" w:cs="Times New Roman"/>
          <w:position w:val="-24"/>
          <w:sz w:val="24"/>
          <w:szCs w:val="24"/>
        </w:rPr>
        <w:object w:dxaOrig="3460" w:dyaOrig="620" w14:anchorId="3DBCB540">
          <v:shape id="_x0000_i5270" type="#_x0000_t75" style="width:173.25pt;height:31.5pt" o:ole="">
            <v:imagedata r:id="rId7575" o:title=""/>
          </v:shape>
          <o:OLEObject Type="Embed" ProgID="Equation.DSMT4" ShapeID="_x0000_i5270" DrawAspect="Content" ObjectID="_1796844332" r:id="rId7576"/>
        </w:object>
      </w:r>
      <w:r w:rsidRPr="00330A7E">
        <w:rPr>
          <w:rFonts w:ascii="Times New Roman" w:hAnsi="Times New Roman" w:cs="Times New Roman"/>
          <w:sz w:val="24"/>
          <w:szCs w:val="24"/>
        </w:rPr>
        <w:t>.</w:t>
      </w:r>
    </w:p>
    <w:p w14:paraId="629EE94D" w14:textId="77777777" w:rsidR="00ED397D" w:rsidRPr="00330A7E" w:rsidRDefault="00ED397D" w:rsidP="00330A7E">
      <w:pPr>
        <w:spacing w:before="160" w:after="120"/>
        <w:ind w:left="992"/>
        <w:rPr>
          <w:rFonts w:ascii="Times New Roman" w:hAnsi="Times New Roman" w:cs="Times New Roman"/>
          <w:sz w:val="24"/>
          <w:szCs w:val="24"/>
        </w:rPr>
      </w:pPr>
      <w:r w:rsidRPr="00330A7E">
        <w:rPr>
          <w:rFonts w:ascii="Times New Roman" w:hAnsi="Times New Roman" w:cs="Times New Roman"/>
          <w:sz w:val="24"/>
          <w:szCs w:val="24"/>
        </w:rPr>
        <w:t xml:space="preserve">Đáp án: a)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b)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c)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Đ</w:t>
      </w:r>
      <w:r w:rsidRPr="00330A7E">
        <w:rPr>
          <w:rFonts w:ascii="Times New Roman" w:hAnsi="Times New Roman" w:cs="Times New Roman"/>
          <w:sz w:val="24"/>
          <w:szCs w:val="24"/>
        </w:rPr>
        <w:t>.</w:t>
      </w:r>
    </w:p>
    <w:p w14:paraId="05690AB0"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t>PHẦN III. Câu trắc nghiệm trả lời ngắn</w:t>
      </w:r>
    </w:p>
    <w:p w14:paraId="29CBC201" w14:textId="77777777" w:rsidR="00ED397D" w:rsidRPr="00330A7E" w:rsidRDefault="00ED397D" w:rsidP="00330A7E">
      <w:pPr>
        <w:spacing w:after="0"/>
        <w:ind w:left="992"/>
        <w:jc w:val="center"/>
        <w:rPr>
          <w:rFonts w:ascii="Times New Roman" w:eastAsia="Calibri" w:hAnsi="Times New Roman" w:cs="Times New Roman"/>
          <w:b/>
          <w:bCs/>
          <w:iCs/>
          <w:color w:val="FF0000"/>
          <w:sz w:val="24"/>
          <w:szCs w:val="24"/>
          <w:lang w:val="vi-VN"/>
        </w:rPr>
      </w:pPr>
      <w:r w:rsidRPr="00330A7E">
        <w:rPr>
          <w:rFonts w:ascii="Times New Roman" w:eastAsia="Calibri" w:hAnsi="Times New Roman" w:cs="Times New Roman"/>
          <w:b/>
          <w:bCs/>
          <w:iCs/>
          <w:color w:val="FF0000"/>
          <w:sz w:val="24"/>
          <w:szCs w:val="24"/>
          <w:lang w:val="vi-VN"/>
        </w:rPr>
        <w:t>HƯỚNG DẪN GIẢI:</w:t>
      </w:r>
    </w:p>
    <w:p w14:paraId="08DE5F75" w14:textId="77777777" w:rsidR="00ED397D" w:rsidRPr="00330A7E" w:rsidRDefault="00ED397D" w:rsidP="00330A7E">
      <w:pPr>
        <w:spacing w:before="120" w:after="120" w:line="240" w:lineRule="auto"/>
        <w:ind w:left="993" w:hanging="993"/>
        <w:jc w:val="both"/>
        <w:rPr>
          <w:rFonts w:ascii="Times New Roman" w:hAnsi="Times New Roman" w:cs="Times New Roman"/>
          <w:sz w:val="24"/>
          <w:szCs w:val="24"/>
        </w:rPr>
      </w:pPr>
      <w:r w:rsidRPr="00330A7E">
        <w:rPr>
          <w:rFonts w:ascii="Times New Roman" w:hAnsi="Times New Roman" w:cs="Times New Roman"/>
          <w:b/>
          <w:bCs/>
          <w:color w:val="0000FF"/>
          <w:sz w:val="24"/>
          <w:szCs w:val="24"/>
        </w:rPr>
        <w:t xml:space="preserve">Câu 1:   </w:t>
      </w:r>
      <w:r w:rsidRPr="00330A7E">
        <w:rPr>
          <w:rFonts w:ascii="Times New Roman" w:hAnsi="Times New Roman" w:cs="Times New Roman"/>
          <w:sz w:val="24"/>
          <w:szCs w:val="24"/>
        </w:rPr>
        <w:t xml:space="preserve">Ta có: </w:t>
      </w:r>
      <w:r w:rsidRPr="00330A7E">
        <w:rPr>
          <w:rFonts w:ascii="Times New Roman" w:hAnsi="Times New Roman" w:cs="Times New Roman"/>
          <w:position w:val="-10"/>
          <w:sz w:val="24"/>
          <w:szCs w:val="24"/>
        </w:rPr>
        <w:object w:dxaOrig="6619" w:dyaOrig="360" w14:anchorId="0B821CD0">
          <v:shape id="_x0000_i5271" type="#_x0000_t75" style="width:330.75pt;height:18pt" o:ole="">
            <v:imagedata r:id="rId7577" o:title=""/>
          </v:shape>
          <o:OLEObject Type="Embed" ProgID="Equation.DSMT4" ShapeID="_x0000_i5271" DrawAspect="Content" ObjectID="_1796844333" r:id="rId7578"/>
        </w:object>
      </w:r>
      <w:r w:rsidRPr="00330A7E">
        <w:rPr>
          <w:rFonts w:ascii="Times New Roman" w:hAnsi="Times New Roman" w:cs="Times New Roman"/>
          <w:sz w:val="24"/>
          <w:szCs w:val="24"/>
        </w:rPr>
        <w:t xml:space="preserve"> Khoảng cách xa nhất giữa hai điểm thuộc vùng phủ sóng là đường kính của mặt cầu, tức là </w:t>
      </w:r>
      <w:r w:rsidRPr="00330A7E">
        <w:rPr>
          <w:rFonts w:ascii="Times New Roman" w:hAnsi="Times New Roman" w:cs="Times New Roman"/>
          <w:position w:val="-6"/>
          <w:sz w:val="24"/>
          <w:szCs w:val="24"/>
        </w:rPr>
        <w:object w:dxaOrig="560" w:dyaOrig="279" w14:anchorId="199812C2">
          <v:shape id="_x0000_i5272" type="#_x0000_t75" style="width:28.5pt;height:14.25pt" o:ole="">
            <v:imagedata r:id="rId7579" o:title=""/>
          </v:shape>
          <o:OLEObject Type="Embed" ProgID="Equation.DSMT4" ShapeID="_x0000_i5272" DrawAspect="Content" ObjectID="_1796844334" r:id="rId7580"/>
        </w:object>
      </w:r>
    </w:p>
    <w:p w14:paraId="5600BCBB" w14:textId="77777777" w:rsidR="00ED397D" w:rsidRPr="00330A7E" w:rsidRDefault="00ED397D" w:rsidP="00330A7E">
      <w:pPr>
        <w:spacing w:before="120" w:after="0"/>
        <w:ind w:left="992" w:hanging="992"/>
        <w:jc w:val="both"/>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Câu 2:</w:t>
      </w:r>
      <w:r w:rsidRPr="00330A7E">
        <w:rPr>
          <w:rFonts w:ascii="Times New Roman" w:hAnsi="Times New Roman" w:cs="Times New Roman"/>
          <w:b/>
          <w:color w:val="0000FF"/>
          <w:sz w:val="24"/>
          <w:szCs w:val="24"/>
        </w:rPr>
        <w:tab/>
      </w:r>
      <w:r w:rsidRPr="00330A7E">
        <w:rPr>
          <w:rFonts w:ascii="Times New Roman" w:hAnsi="Times New Roman" w:cs="Times New Roman"/>
          <w:position w:val="-10"/>
          <w:sz w:val="24"/>
          <w:szCs w:val="24"/>
        </w:rPr>
        <w:object w:dxaOrig="2299" w:dyaOrig="380" w14:anchorId="7A1462FB">
          <v:shape id="_x0000_i5273" type="#_x0000_t75" style="width:114.75pt;height:18.75pt" o:ole="">
            <v:imagedata r:id="rId7581" o:title=""/>
          </v:shape>
          <o:OLEObject Type="Embed" ProgID="Equation.DSMT4" ShapeID="_x0000_i5273" DrawAspect="Content" ObjectID="_1796844335" r:id="rId7582"/>
        </w:object>
      </w:r>
      <w:r w:rsidRPr="00330A7E">
        <w:rPr>
          <w:rFonts w:ascii="Times New Roman" w:hAnsi="Times New Roman" w:cs="Times New Roman"/>
          <w:position w:val="-24"/>
          <w:sz w:val="24"/>
          <w:szCs w:val="24"/>
        </w:rPr>
        <w:object w:dxaOrig="3300" w:dyaOrig="680" w14:anchorId="7B263476">
          <v:shape id="_x0000_i5274" type="#_x0000_t75" style="width:165pt;height:33.75pt" o:ole="">
            <v:imagedata r:id="rId7583" o:title=""/>
          </v:shape>
          <o:OLEObject Type="Embed" ProgID="Equation.DSMT4" ShapeID="_x0000_i5274" DrawAspect="Content" ObjectID="_1796844336" r:id="rId7584"/>
        </w:object>
      </w:r>
    </w:p>
    <w:p w14:paraId="755538BB" w14:textId="77777777" w:rsidR="00ED397D" w:rsidRPr="00330A7E" w:rsidRDefault="00ED397D" w:rsidP="00330A7E">
      <w:pPr>
        <w:ind w:left="851"/>
        <w:jc w:val="both"/>
        <w:rPr>
          <w:rFonts w:ascii="Times New Roman" w:hAnsi="Times New Roman" w:cs="Times New Roman"/>
          <w:sz w:val="24"/>
          <w:szCs w:val="24"/>
        </w:rPr>
      </w:pPr>
      <w:r w:rsidRPr="00330A7E">
        <w:rPr>
          <w:rFonts w:ascii="Times New Roman" w:hAnsi="Times New Roman" w:cs="Times New Roman"/>
          <w:position w:val="-24"/>
          <w:sz w:val="24"/>
          <w:szCs w:val="24"/>
        </w:rPr>
        <w:object w:dxaOrig="2960" w:dyaOrig="620" w14:anchorId="03B787AF">
          <v:shape id="_x0000_i5275" type="#_x0000_t75" style="width:147.75pt;height:30.75pt" o:ole="">
            <v:imagedata r:id="rId7585" o:title=""/>
          </v:shape>
          <o:OLEObject Type="Embed" ProgID="Equation.DSMT4" ShapeID="_x0000_i5275" DrawAspect="Content" ObjectID="_1796844337" r:id="rId7586"/>
        </w:object>
      </w:r>
      <w:r w:rsidRPr="00330A7E">
        <w:rPr>
          <w:rFonts w:ascii="Times New Roman" w:hAnsi="Times New Roman" w:cs="Times New Roman"/>
          <w:position w:val="-34"/>
          <w:sz w:val="24"/>
          <w:szCs w:val="24"/>
        </w:rPr>
        <w:object w:dxaOrig="1980" w:dyaOrig="800" w14:anchorId="32DCFEF2">
          <v:shape id="_x0000_i5276" type="#_x0000_t75" style="width:99pt;height:39.75pt" o:ole="">
            <v:imagedata r:id="rId7587" o:title=""/>
          </v:shape>
          <o:OLEObject Type="Embed" ProgID="Equation.DSMT4" ShapeID="_x0000_i5276" DrawAspect="Content" ObjectID="_1796844338" r:id="rId7588"/>
        </w:object>
      </w:r>
      <w:r w:rsidRPr="00330A7E">
        <w:rPr>
          <w:rFonts w:ascii="Times New Roman" w:hAnsi="Times New Roman" w:cs="Times New Roman"/>
          <w:position w:val="-34"/>
          <w:sz w:val="24"/>
          <w:szCs w:val="24"/>
        </w:rPr>
        <w:object w:dxaOrig="2580" w:dyaOrig="800" w14:anchorId="632D507F">
          <v:shape id="_x0000_i5277" type="#_x0000_t75" style="width:129pt;height:39.75pt" o:ole="">
            <v:imagedata r:id="rId7589" o:title=""/>
          </v:shape>
          <o:OLEObject Type="Embed" ProgID="Equation.DSMT4" ShapeID="_x0000_i5277" DrawAspect="Content" ObjectID="_1796844339" r:id="rId7590"/>
        </w:object>
      </w:r>
      <w:r w:rsidRPr="00330A7E">
        <w:rPr>
          <w:rFonts w:ascii="Times New Roman" w:hAnsi="Times New Roman" w:cs="Times New Roman"/>
          <w:sz w:val="24"/>
          <w:szCs w:val="24"/>
        </w:rPr>
        <w:t xml:space="preserve">. Vậy </w:t>
      </w:r>
      <w:r w:rsidRPr="00330A7E">
        <w:rPr>
          <w:rFonts w:ascii="Times New Roman" w:hAnsi="Times New Roman" w:cs="Times New Roman"/>
          <w:position w:val="-10"/>
          <w:sz w:val="24"/>
          <w:szCs w:val="24"/>
        </w:rPr>
        <w:object w:dxaOrig="1080" w:dyaOrig="315" w14:anchorId="5C75F605">
          <v:shape id="_x0000_i5278" type="#_x0000_t75" style="width:54pt;height:15.75pt" o:ole="">
            <v:imagedata r:id="rId7591" o:title=""/>
          </v:shape>
          <o:OLEObject Type="Embed" ProgID="Equation.DSMT4" ShapeID="_x0000_i5278" DrawAspect="Content" ObjectID="_1796844340" r:id="rId7592"/>
        </w:object>
      </w:r>
    </w:p>
    <w:p w14:paraId="616E663A" w14:textId="77777777" w:rsidR="00ED397D" w:rsidRPr="00330A7E" w:rsidRDefault="00ED397D" w:rsidP="00330A7E">
      <w:pPr>
        <w:rPr>
          <w:rFonts w:ascii="Times New Roman" w:hAnsi="Times New Roman" w:cs="Times New Roman"/>
          <w:sz w:val="24"/>
          <w:szCs w:val="24"/>
        </w:rPr>
      </w:pPr>
      <w:r w:rsidRPr="00330A7E">
        <w:rPr>
          <w:rFonts w:ascii="Times New Roman" w:eastAsia="Georgia" w:hAnsi="Times New Roman" w:cs="Times New Roman"/>
          <w:b/>
          <w:bCs/>
          <w:color w:val="0000FF"/>
          <w:sz w:val="24"/>
          <w:szCs w:val="24"/>
        </w:rPr>
        <w:t>Câu 3:</w:t>
      </w:r>
      <w:r w:rsidRPr="00330A7E">
        <w:rPr>
          <w:rFonts w:ascii="Times New Roman" w:eastAsia="Georgia" w:hAnsi="Times New Roman" w:cs="Times New Roman"/>
          <w:sz w:val="24"/>
          <w:szCs w:val="24"/>
        </w:rPr>
        <w:t xml:space="preserve"> Ta có bảng thống kê chiều cao học sinh lớp 12 theo giá trị đại diện:</w:t>
      </w:r>
    </w:p>
    <w:tbl>
      <w:tblPr>
        <w:tblW w:w="0" w:type="auto"/>
        <w:jc w:val="center"/>
        <w:tblCellSpacing w:w="0" w:type="dxa"/>
        <w:tblCellMar>
          <w:top w:w="80" w:type="dxa"/>
          <w:left w:w="160" w:type="dxa"/>
          <w:bottom w:w="80" w:type="dxa"/>
          <w:right w:w="160" w:type="dxa"/>
        </w:tblCellMar>
        <w:tblLook w:val="0000" w:firstRow="0" w:lastRow="0" w:firstColumn="0" w:lastColumn="0" w:noHBand="0" w:noVBand="0"/>
      </w:tblPr>
      <w:tblGrid>
        <w:gridCol w:w="2153"/>
        <w:gridCol w:w="700"/>
        <w:gridCol w:w="700"/>
        <w:gridCol w:w="700"/>
        <w:gridCol w:w="700"/>
        <w:gridCol w:w="700"/>
        <w:gridCol w:w="700"/>
      </w:tblGrid>
      <w:tr w:rsidR="00ED397D" w:rsidRPr="00330A7E" w14:paraId="5F744EBE" w14:textId="77777777" w:rsidTr="00330A7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6354A87E" w14:textId="77777777" w:rsidR="00ED397D" w:rsidRPr="00330A7E" w:rsidRDefault="00ED397D" w:rsidP="00330A7E">
            <w:pPr>
              <w:spacing w:after="0"/>
              <w:rPr>
                <w:rFonts w:ascii="Times New Roman" w:hAnsi="Times New Roman" w:cs="Times New Roman"/>
                <w:sz w:val="24"/>
                <w:szCs w:val="24"/>
              </w:rPr>
            </w:pPr>
            <w:r w:rsidRPr="00330A7E">
              <w:rPr>
                <w:rFonts w:ascii="Times New Roman" w:eastAsia="Georgia" w:hAnsi="Times New Roman" w:cs="Times New Roman"/>
                <w:sz w:val="24"/>
                <w:szCs w:val="24"/>
              </w:rPr>
              <w:t>Chiều cao đại diện</w:t>
            </w:r>
          </w:p>
        </w:tc>
        <w:tc>
          <w:tcPr>
            <w:tcW w:w="0" w:type="auto"/>
            <w:tcBorders>
              <w:top w:val="single" w:sz="8" w:space="0" w:color="000000"/>
              <w:bottom w:val="single" w:sz="8" w:space="0" w:color="000000"/>
              <w:right w:val="single" w:sz="8" w:space="0" w:color="000000"/>
            </w:tcBorders>
            <w:vAlign w:val="center"/>
          </w:tcPr>
          <w:p w14:paraId="41D0D96B"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153</w:t>
            </w:r>
          </w:p>
        </w:tc>
        <w:tc>
          <w:tcPr>
            <w:tcW w:w="0" w:type="auto"/>
            <w:tcBorders>
              <w:top w:val="single" w:sz="8" w:space="0" w:color="000000"/>
              <w:bottom w:val="single" w:sz="8" w:space="0" w:color="000000"/>
              <w:right w:val="single" w:sz="8" w:space="0" w:color="000000"/>
            </w:tcBorders>
            <w:vAlign w:val="center"/>
          </w:tcPr>
          <w:p w14:paraId="0431AA14"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159</w:t>
            </w:r>
          </w:p>
        </w:tc>
        <w:tc>
          <w:tcPr>
            <w:tcW w:w="0" w:type="auto"/>
            <w:tcBorders>
              <w:top w:val="single" w:sz="8" w:space="0" w:color="000000"/>
              <w:bottom w:val="single" w:sz="8" w:space="0" w:color="000000"/>
              <w:right w:val="single" w:sz="8" w:space="0" w:color="000000"/>
            </w:tcBorders>
            <w:vAlign w:val="center"/>
          </w:tcPr>
          <w:p w14:paraId="00566A55"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165</w:t>
            </w:r>
          </w:p>
        </w:tc>
        <w:tc>
          <w:tcPr>
            <w:tcW w:w="0" w:type="auto"/>
            <w:tcBorders>
              <w:top w:val="single" w:sz="8" w:space="0" w:color="000000"/>
              <w:bottom w:val="single" w:sz="8" w:space="0" w:color="000000"/>
              <w:right w:val="single" w:sz="8" w:space="0" w:color="000000"/>
            </w:tcBorders>
            <w:vAlign w:val="center"/>
          </w:tcPr>
          <w:p w14:paraId="0E39E0AD"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171</w:t>
            </w:r>
          </w:p>
        </w:tc>
        <w:tc>
          <w:tcPr>
            <w:tcW w:w="0" w:type="auto"/>
            <w:tcBorders>
              <w:top w:val="single" w:sz="8" w:space="0" w:color="000000"/>
              <w:bottom w:val="single" w:sz="8" w:space="0" w:color="000000"/>
              <w:right w:val="single" w:sz="8" w:space="0" w:color="000000"/>
            </w:tcBorders>
            <w:vAlign w:val="center"/>
          </w:tcPr>
          <w:p w14:paraId="5D6CFD40"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177</w:t>
            </w:r>
          </w:p>
        </w:tc>
        <w:tc>
          <w:tcPr>
            <w:tcW w:w="0" w:type="auto"/>
            <w:tcBorders>
              <w:top w:val="single" w:sz="8" w:space="0" w:color="000000"/>
              <w:bottom w:val="single" w:sz="8" w:space="0" w:color="000000"/>
              <w:right w:val="single" w:sz="8" w:space="0" w:color="000000"/>
            </w:tcBorders>
            <w:vAlign w:val="center"/>
          </w:tcPr>
          <w:p w14:paraId="393C757F"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183</w:t>
            </w:r>
          </w:p>
        </w:tc>
      </w:tr>
      <w:tr w:rsidR="00ED397D" w:rsidRPr="00330A7E" w14:paraId="29FBE671" w14:textId="77777777" w:rsidTr="00330A7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0BFDC56A" w14:textId="77777777" w:rsidR="00ED397D" w:rsidRPr="00330A7E" w:rsidRDefault="00ED397D" w:rsidP="00330A7E">
            <w:pPr>
              <w:spacing w:after="0"/>
              <w:rPr>
                <w:rFonts w:ascii="Times New Roman" w:hAnsi="Times New Roman" w:cs="Times New Roman"/>
                <w:sz w:val="24"/>
                <w:szCs w:val="24"/>
              </w:rPr>
            </w:pPr>
            <w:r w:rsidRPr="00330A7E">
              <w:rPr>
                <w:rFonts w:ascii="Times New Roman" w:eastAsia="Georgia" w:hAnsi="Times New Roman" w:cs="Times New Roman"/>
                <w:sz w:val="24"/>
                <w:szCs w:val="24"/>
              </w:rPr>
              <w:t>Số học sinh</w:t>
            </w:r>
          </w:p>
        </w:tc>
        <w:tc>
          <w:tcPr>
            <w:tcW w:w="0" w:type="auto"/>
            <w:tcBorders>
              <w:bottom w:val="single" w:sz="8" w:space="0" w:color="000000"/>
              <w:right w:val="single" w:sz="8" w:space="0" w:color="000000"/>
            </w:tcBorders>
            <w:vAlign w:val="center"/>
          </w:tcPr>
          <w:p w14:paraId="218B26B0"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5</w:t>
            </w:r>
          </w:p>
        </w:tc>
        <w:tc>
          <w:tcPr>
            <w:tcW w:w="0" w:type="auto"/>
            <w:tcBorders>
              <w:bottom w:val="single" w:sz="8" w:space="0" w:color="000000"/>
              <w:right w:val="single" w:sz="8" w:space="0" w:color="000000"/>
            </w:tcBorders>
            <w:vAlign w:val="center"/>
          </w:tcPr>
          <w:p w14:paraId="7257E3BC"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18</w:t>
            </w:r>
          </w:p>
        </w:tc>
        <w:tc>
          <w:tcPr>
            <w:tcW w:w="0" w:type="auto"/>
            <w:tcBorders>
              <w:bottom w:val="single" w:sz="8" w:space="0" w:color="000000"/>
              <w:right w:val="single" w:sz="8" w:space="0" w:color="000000"/>
            </w:tcBorders>
            <w:vAlign w:val="center"/>
          </w:tcPr>
          <w:p w14:paraId="30C88D2C"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40</w:t>
            </w:r>
          </w:p>
        </w:tc>
        <w:tc>
          <w:tcPr>
            <w:tcW w:w="0" w:type="auto"/>
            <w:tcBorders>
              <w:bottom w:val="single" w:sz="8" w:space="0" w:color="000000"/>
              <w:right w:val="single" w:sz="8" w:space="0" w:color="000000"/>
            </w:tcBorders>
            <w:vAlign w:val="center"/>
          </w:tcPr>
          <w:p w14:paraId="18DC9DCA"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26</w:t>
            </w:r>
          </w:p>
        </w:tc>
        <w:tc>
          <w:tcPr>
            <w:tcW w:w="0" w:type="auto"/>
            <w:tcBorders>
              <w:bottom w:val="single" w:sz="8" w:space="0" w:color="000000"/>
              <w:right w:val="single" w:sz="8" w:space="0" w:color="000000"/>
            </w:tcBorders>
            <w:vAlign w:val="center"/>
          </w:tcPr>
          <w:p w14:paraId="629E08D3"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8</w:t>
            </w:r>
          </w:p>
        </w:tc>
        <w:tc>
          <w:tcPr>
            <w:tcW w:w="0" w:type="auto"/>
            <w:tcBorders>
              <w:bottom w:val="single" w:sz="8" w:space="0" w:color="000000"/>
              <w:right w:val="single" w:sz="8" w:space="0" w:color="000000"/>
            </w:tcBorders>
            <w:vAlign w:val="center"/>
          </w:tcPr>
          <w:p w14:paraId="63C57A91"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3</w:t>
            </w:r>
          </w:p>
        </w:tc>
      </w:tr>
    </w:tbl>
    <w:p w14:paraId="3FC447C1"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eastAsia="Georgia" w:hAnsi="Times New Roman" w:cs="Times New Roman"/>
          <w:sz w:val="24"/>
          <w:szCs w:val="24"/>
        </w:rPr>
        <w:t>Chiều cao trung bình của học sinh lớp 11:</w:t>
      </w:r>
    </w:p>
    <w:p w14:paraId="6801949F" w14:textId="77777777" w:rsidR="00ED397D" w:rsidRPr="00330A7E" w:rsidRDefault="00ED397D" w:rsidP="00330A7E">
      <w:pPr>
        <w:pStyle w:val="MTDisplayEquation"/>
        <w:spacing w:after="0"/>
      </w:pPr>
      <w:r w:rsidRPr="00330A7E">
        <w:rPr>
          <w:position w:val="-24"/>
        </w:rPr>
        <w:object w:dxaOrig="6160" w:dyaOrig="620" w14:anchorId="346C0E82">
          <v:shape id="_x0000_i5279" type="#_x0000_t75" style="width:307.5pt;height:30.75pt" o:ole="">
            <v:imagedata r:id="rId7593" o:title=""/>
          </v:shape>
          <o:OLEObject Type="Embed" ProgID="Equation.DSMT4" ShapeID="_x0000_i5279" DrawAspect="Content" ObjectID="_1796844341" r:id="rId7594"/>
        </w:object>
      </w:r>
    </w:p>
    <w:p w14:paraId="1FAF8BFA"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eastAsia="Georgia" w:hAnsi="Times New Roman" w:cs="Times New Roman"/>
          <w:sz w:val="24"/>
          <w:szCs w:val="24"/>
        </w:rPr>
        <w:t>Xác định phương sai và độ lệch chuẩn:</w:t>
      </w:r>
    </w:p>
    <w:p w14:paraId="2C99C519"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position w:val="-24"/>
          <w:sz w:val="24"/>
          <w:szCs w:val="24"/>
        </w:rPr>
        <w:object w:dxaOrig="9220" w:dyaOrig="1040" w14:anchorId="30757243">
          <v:shape id="_x0000_i5280" type="#_x0000_t75" style="width:429pt;height:48pt" o:ole="">
            <v:imagedata r:id="rId7595" o:title=""/>
          </v:shape>
          <o:OLEObject Type="Embed" ProgID="Equation.DSMT4" ShapeID="_x0000_i5280" DrawAspect="Content" ObjectID="_1796844342" r:id="rId7596"/>
        </w:object>
      </w:r>
    </w:p>
    <w:p w14:paraId="222B0A4E"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position w:val="-10"/>
          <w:sz w:val="24"/>
          <w:szCs w:val="24"/>
        </w:rPr>
        <w:object w:dxaOrig="1480" w:dyaOrig="420" w14:anchorId="24AD306F">
          <v:shape id="_x0000_i5281" type="#_x0000_t75" style="width:74.25pt;height:21.75pt" o:ole="">
            <v:imagedata r:id="rId7597" o:title=""/>
          </v:shape>
          <o:OLEObject Type="Embed" ProgID="Equation.DSMT4" ShapeID="_x0000_i5281" DrawAspect="Content" ObjectID="_1796844343" r:id="rId7598"/>
        </w:object>
      </w:r>
    </w:p>
    <w:p w14:paraId="68370AFB" w14:textId="77777777" w:rsidR="00ED397D" w:rsidRPr="00330A7E" w:rsidRDefault="00ED397D" w:rsidP="00330A7E">
      <w:pPr>
        <w:spacing w:after="240"/>
        <w:rPr>
          <w:rFonts w:ascii="Times New Roman" w:hAnsi="Times New Roman" w:cs="Times New Roman"/>
          <w:sz w:val="24"/>
          <w:szCs w:val="24"/>
        </w:rPr>
      </w:pPr>
      <w:r w:rsidRPr="00330A7E">
        <w:rPr>
          <w:rFonts w:ascii="Times New Roman" w:eastAsia="Georgia" w:hAnsi="Times New Roman" w:cs="Times New Roman"/>
          <w:b/>
          <w:bCs/>
          <w:color w:val="0000FF"/>
          <w:sz w:val="24"/>
          <w:szCs w:val="24"/>
        </w:rPr>
        <w:t>Câu 4:</w:t>
      </w:r>
      <w:r w:rsidRPr="00330A7E">
        <w:rPr>
          <w:rFonts w:ascii="Times New Roman" w:eastAsia="Georgia" w:hAnsi="Times New Roman" w:cs="Times New Roman"/>
          <w:color w:val="0000FF"/>
          <w:sz w:val="24"/>
          <w:szCs w:val="24"/>
        </w:rPr>
        <w:t xml:space="preserve"> </w:t>
      </w:r>
      <w:r w:rsidRPr="00330A7E">
        <w:rPr>
          <w:rFonts w:ascii="Times New Roman" w:eastAsia="Georgia" w:hAnsi="Times New Roman" w:cs="Times New Roman"/>
          <w:sz w:val="24"/>
          <w:szCs w:val="24"/>
        </w:rPr>
        <w:t xml:space="preserve">Đặt </w:t>
      </w:r>
      <w:r w:rsidRPr="00330A7E">
        <w:rPr>
          <w:rFonts w:ascii="Times New Roman" w:hAnsi="Times New Roman" w:cs="Times New Roman"/>
          <w:position w:val="-4"/>
          <w:sz w:val="24"/>
          <w:szCs w:val="24"/>
        </w:rPr>
        <w:object w:dxaOrig="240" w:dyaOrig="260" w14:anchorId="2327DFBA">
          <v:shape id="_x0000_i5282" type="#_x0000_t75" style="width:11.25pt;height:11.25pt" o:ole="">
            <v:imagedata r:id="rId7599" o:title=""/>
          </v:shape>
          <o:OLEObject Type="Embed" ProgID="Equation.DSMT4" ShapeID="_x0000_i5282" DrawAspect="Content" ObjectID="_1796844344" r:id="rId7600"/>
        </w:object>
      </w:r>
      <w:r w:rsidRPr="00330A7E">
        <w:rPr>
          <w:rFonts w:ascii="Times New Roman" w:eastAsia="Georgia" w:hAnsi="Times New Roman" w:cs="Times New Roman"/>
          <w:sz w:val="24"/>
          <w:szCs w:val="24"/>
        </w:rPr>
        <w:t>: "Hộ gia đình được chọn ngẫu nhiên có máy vi tính"</w:t>
      </w:r>
    </w:p>
    <w:p w14:paraId="22AD2550" w14:textId="77777777" w:rsidR="00ED397D" w:rsidRPr="00330A7E" w:rsidRDefault="00ED397D" w:rsidP="00330A7E">
      <w:pPr>
        <w:spacing w:after="240"/>
        <w:ind w:left="992"/>
        <w:rPr>
          <w:rFonts w:ascii="Times New Roman" w:hAnsi="Times New Roman" w:cs="Times New Roman"/>
          <w:sz w:val="24"/>
          <w:szCs w:val="24"/>
        </w:rPr>
      </w:pPr>
      <w:r w:rsidRPr="00330A7E">
        <w:rPr>
          <w:rFonts w:ascii="Times New Roman" w:hAnsi="Times New Roman" w:cs="Times New Roman"/>
          <w:position w:val="-4"/>
          <w:sz w:val="24"/>
          <w:szCs w:val="24"/>
        </w:rPr>
        <w:object w:dxaOrig="240" w:dyaOrig="260" w14:anchorId="4BBEAE66">
          <v:shape id="_x0000_i5283" type="#_x0000_t75" style="width:11.25pt;height:11.25pt" o:ole="">
            <v:imagedata r:id="rId7601" o:title=""/>
          </v:shape>
          <o:OLEObject Type="Embed" ProgID="Equation.DSMT4" ShapeID="_x0000_i5283" DrawAspect="Content" ObjectID="_1796844345" r:id="rId7602"/>
        </w:object>
      </w:r>
      <w:r w:rsidRPr="00330A7E">
        <w:rPr>
          <w:rFonts w:ascii="Times New Roman" w:eastAsia="Georgia" w:hAnsi="Times New Roman" w:cs="Times New Roman"/>
          <w:sz w:val="24"/>
          <w:szCs w:val="24"/>
        </w:rPr>
        <w:t>: "Hộ gia đình được chọn ngẫu nhiên có thu nhập hàng năm trên 20 triệu"</w:t>
      </w:r>
    </w:p>
    <w:p w14:paraId="677D37A4" w14:textId="77777777" w:rsidR="00ED397D" w:rsidRPr="00330A7E" w:rsidRDefault="00ED397D" w:rsidP="00330A7E">
      <w:pPr>
        <w:spacing w:after="240"/>
        <w:ind w:left="992"/>
        <w:rPr>
          <w:rFonts w:ascii="Times New Roman" w:hAnsi="Times New Roman" w:cs="Times New Roman"/>
          <w:sz w:val="24"/>
          <w:szCs w:val="24"/>
        </w:rPr>
      </w:pPr>
      <w:r w:rsidRPr="00330A7E">
        <w:rPr>
          <w:rFonts w:ascii="Times New Roman" w:eastAsia="Georgia" w:hAnsi="Times New Roman" w:cs="Times New Roman"/>
          <w:sz w:val="24"/>
          <w:szCs w:val="24"/>
        </w:rPr>
        <w:t xml:space="preserve">Theo đề bài ta có: </w:t>
      </w:r>
      <w:r w:rsidRPr="00330A7E">
        <w:rPr>
          <w:rFonts w:ascii="Times New Roman" w:hAnsi="Times New Roman" w:cs="Times New Roman"/>
          <w:position w:val="-14"/>
          <w:sz w:val="24"/>
          <w:szCs w:val="24"/>
        </w:rPr>
        <w:object w:dxaOrig="4060" w:dyaOrig="400" w14:anchorId="6D3551FF">
          <v:shape id="_x0000_i5284" type="#_x0000_t75" style="width:204.75pt;height:18.75pt" o:ole="">
            <v:imagedata r:id="rId7603" o:title=""/>
          </v:shape>
          <o:OLEObject Type="Embed" ProgID="Equation.DSMT4" ShapeID="_x0000_i5284" DrawAspect="Content" ObjectID="_1796844346" r:id="rId7604"/>
        </w:object>
      </w:r>
      <w:r w:rsidRPr="00330A7E">
        <w:rPr>
          <w:rFonts w:ascii="Times New Roman" w:hAnsi="Times New Roman" w:cs="Times New Roman"/>
          <w:sz w:val="24"/>
          <w:szCs w:val="24"/>
        </w:rPr>
        <w:t>.</w:t>
      </w:r>
    </w:p>
    <w:p w14:paraId="49CC76A7" w14:textId="77777777" w:rsidR="00ED397D" w:rsidRPr="00330A7E" w:rsidRDefault="00ED397D" w:rsidP="00330A7E">
      <w:pPr>
        <w:spacing w:after="240"/>
        <w:ind w:left="992"/>
        <w:rPr>
          <w:rFonts w:ascii="Times New Roman" w:eastAsia="Georgia" w:hAnsi="Times New Roman" w:cs="Times New Roman"/>
          <w:sz w:val="24"/>
          <w:szCs w:val="24"/>
        </w:rPr>
      </w:pPr>
      <w:r w:rsidRPr="00330A7E">
        <w:rPr>
          <w:rFonts w:ascii="Times New Roman" w:eastAsia="Georgia" w:hAnsi="Times New Roman" w:cs="Times New Roman"/>
          <w:sz w:val="24"/>
          <w:szCs w:val="24"/>
        </w:rPr>
        <w:t>Xác suất để hộ gia đình được chọn có máy vi tính và có thu nhập hàng năm trên 20 triệu là:</w:t>
      </w:r>
    </w:p>
    <w:p w14:paraId="43F0C9F9" w14:textId="77777777" w:rsidR="00ED397D" w:rsidRPr="00330A7E" w:rsidRDefault="00ED397D" w:rsidP="00330A7E">
      <w:pPr>
        <w:spacing w:after="240"/>
        <w:ind w:left="992"/>
        <w:jc w:val="center"/>
        <w:rPr>
          <w:rFonts w:ascii="Times New Roman" w:hAnsi="Times New Roman" w:cs="Times New Roman"/>
          <w:sz w:val="24"/>
          <w:szCs w:val="24"/>
        </w:rPr>
      </w:pPr>
      <w:r w:rsidRPr="00330A7E">
        <w:rPr>
          <w:rFonts w:ascii="Times New Roman" w:hAnsi="Times New Roman" w:cs="Times New Roman"/>
          <w:sz w:val="24"/>
          <w:szCs w:val="24"/>
        </w:rPr>
        <w:object w:dxaOrig="4280" w:dyaOrig="400" w14:anchorId="3197A6C3">
          <v:shape id="_x0000_i5285" type="#_x0000_t75" style="width:212.25pt;height:18.75pt" o:ole="">
            <v:imagedata r:id="rId7605" o:title=""/>
          </v:shape>
          <o:OLEObject Type="Embed" ProgID="Equation.DSMT4" ShapeID="_x0000_i5285" DrawAspect="Content" ObjectID="_1796844347" r:id="rId7606"/>
        </w:object>
      </w:r>
    </w:p>
    <w:p w14:paraId="07811F1E" w14:textId="77777777" w:rsidR="00ED397D" w:rsidRPr="00330A7E" w:rsidRDefault="00ED397D" w:rsidP="00330A7E">
      <w:pPr>
        <w:spacing w:after="240"/>
        <w:ind w:left="992"/>
        <w:rPr>
          <w:rFonts w:ascii="Times New Roman" w:hAnsi="Times New Roman" w:cs="Times New Roman"/>
          <w:sz w:val="24"/>
          <w:szCs w:val="24"/>
        </w:rPr>
      </w:pPr>
      <w:r w:rsidRPr="00330A7E">
        <w:rPr>
          <w:rFonts w:ascii="Times New Roman" w:eastAsia="Georgia" w:hAnsi="Times New Roman" w:cs="Times New Roman"/>
          <w:sz w:val="24"/>
          <w:szCs w:val="24"/>
        </w:rPr>
        <w:t xml:space="preserve">Xác suất để hộ gia đình được chọn có thu nhập hàng năm trên 20 triệu nhưng không có máy vi tính là: </w:t>
      </w:r>
      <w:r w:rsidRPr="00330A7E">
        <w:rPr>
          <w:rFonts w:ascii="Times New Roman" w:hAnsi="Times New Roman" w:cs="Times New Roman"/>
          <w:position w:val="-40"/>
          <w:sz w:val="24"/>
          <w:szCs w:val="24"/>
        </w:rPr>
        <w:object w:dxaOrig="6399" w:dyaOrig="920" w14:anchorId="21E55BE3">
          <v:shape id="_x0000_i5286" type="#_x0000_t75" style="width:321pt;height:45.75pt" o:ole="">
            <v:imagedata r:id="rId7607" o:title=""/>
          </v:shape>
          <o:OLEObject Type="Embed" ProgID="Equation.DSMT4" ShapeID="_x0000_i5286" DrawAspect="Content" ObjectID="_1796844348" r:id="rId7608"/>
        </w:object>
      </w:r>
      <w:r w:rsidRPr="00330A7E">
        <w:rPr>
          <w:rFonts w:ascii="Times New Roman" w:hAnsi="Times New Roman" w:cs="Times New Roman"/>
          <w:sz w:val="24"/>
          <w:szCs w:val="24"/>
        </w:rPr>
        <w:t>.</w:t>
      </w:r>
    </w:p>
    <w:p w14:paraId="7F936436" w14:textId="77777777" w:rsidR="00ED397D" w:rsidRPr="00330A7E" w:rsidRDefault="00ED397D" w:rsidP="00330A7E">
      <w:pPr>
        <w:spacing w:before="120" w:after="0"/>
        <w:ind w:left="992" w:hanging="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Câu 5: </w:t>
      </w:r>
      <w:r w:rsidRPr="00330A7E">
        <w:rPr>
          <w:rFonts w:ascii="Times New Roman" w:hAnsi="Times New Roman" w:cs="Times New Roman"/>
          <w:sz w:val="24"/>
          <w:szCs w:val="24"/>
        </w:rPr>
        <w:t xml:space="preserve">Gọi khoảng cách BM là </w:t>
      </w:r>
      <w:r w:rsidRPr="00330A7E">
        <w:rPr>
          <w:rFonts w:ascii="Times New Roman" w:hAnsi="Times New Roman" w:cs="Times New Roman"/>
          <w:position w:val="-10"/>
          <w:sz w:val="24"/>
          <w:szCs w:val="24"/>
        </w:rPr>
        <w:object w:dxaOrig="1860" w:dyaOrig="315" w14:anchorId="7702CD28">
          <v:shape id="_x0000_i5287" type="#_x0000_t75" style="width:93pt;height:15.75pt" o:ole="">
            <v:imagedata r:id="rId7609" o:title=""/>
          </v:shape>
          <o:OLEObject Type="Embed" ProgID="Equation.DSMT4" ShapeID="_x0000_i5287" DrawAspect="Content" ObjectID="_1796844349" r:id="rId7610"/>
        </w:object>
      </w:r>
      <w:r w:rsidRPr="00330A7E">
        <w:rPr>
          <w:rFonts w:ascii="Times New Roman" w:hAnsi="Times New Roman" w:cs="Times New Roman"/>
          <w:sz w:val="24"/>
          <w:szCs w:val="24"/>
        </w:rPr>
        <w:t>.</w:t>
      </w:r>
    </w:p>
    <w:p w14:paraId="54787329"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Khi đó khoảng cách AM là 10 - x (km).</w:t>
      </w:r>
    </w:p>
    <w:p w14:paraId="2BE6DC5D"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Khoảng cách </w:t>
      </w:r>
      <w:r w:rsidRPr="00330A7E">
        <w:rPr>
          <w:rFonts w:ascii="Times New Roman" w:hAnsi="Times New Roman" w:cs="Times New Roman"/>
          <w:position w:val="-6"/>
          <w:sz w:val="24"/>
          <w:szCs w:val="24"/>
        </w:rPr>
        <w:object w:dxaOrig="450" w:dyaOrig="285" w14:anchorId="4185727D">
          <v:shape id="_x0000_i5288" type="#_x0000_t75" style="width:22.5pt;height:14.25pt" o:ole="">
            <v:imagedata r:id="rId7611" o:title=""/>
          </v:shape>
          <o:OLEObject Type="Embed" ProgID="Equation.DSMT4" ShapeID="_x0000_i5288" DrawAspect="Content" ObjectID="_1796844350" r:id="rId7612"/>
        </w:object>
      </w:r>
      <w:r w:rsidRPr="00330A7E">
        <w:rPr>
          <w:rFonts w:ascii="Times New Roman" w:hAnsi="Times New Roman" w:cs="Times New Roman"/>
          <w:sz w:val="24"/>
          <w:szCs w:val="24"/>
        </w:rPr>
        <w:t xml:space="preserve"> là </w:t>
      </w:r>
      <w:r w:rsidRPr="00330A7E">
        <w:rPr>
          <w:rFonts w:ascii="Times New Roman" w:hAnsi="Times New Roman" w:cs="Times New Roman"/>
          <w:position w:val="-10"/>
          <w:sz w:val="24"/>
          <w:szCs w:val="24"/>
        </w:rPr>
        <w:object w:dxaOrig="1395" w:dyaOrig="420" w14:anchorId="37860219">
          <v:shape id="_x0000_i5289" type="#_x0000_t75" style="width:69.75pt;height:21pt" o:ole="">
            <v:imagedata r:id="rId7613" o:title=""/>
          </v:shape>
          <o:OLEObject Type="Embed" ProgID="Equation.DSMT4" ShapeID="_x0000_i5289" DrawAspect="Content" ObjectID="_1796844351" r:id="rId7614"/>
        </w:object>
      </w:r>
      <w:r w:rsidRPr="00330A7E">
        <w:rPr>
          <w:rFonts w:ascii="Times New Roman" w:hAnsi="Times New Roman" w:cs="Times New Roman"/>
          <w:sz w:val="24"/>
          <w:szCs w:val="24"/>
        </w:rPr>
        <w:t>.</w:t>
      </w:r>
    </w:p>
    <w:p w14:paraId="52A0A7E9"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Khi đó chi phí lắp đặt dây điện là: </w:t>
      </w:r>
      <w:r w:rsidRPr="00330A7E">
        <w:rPr>
          <w:rFonts w:ascii="Times New Roman" w:hAnsi="Times New Roman" w:cs="Times New Roman"/>
          <w:position w:val="-10"/>
          <w:sz w:val="24"/>
          <w:szCs w:val="24"/>
        </w:rPr>
        <w:object w:dxaOrig="3030" w:dyaOrig="420" w14:anchorId="2B0B4702">
          <v:shape id="_x0000_i5290" type="#_x0000_t75" style="width:151.5pt;height:21pt" o:ole="">
            <v:imagedata r:id="rId7615" o:title=""/>
          </v:shape>
          <o:OLEObject Type="Embed" ProgID="Equation.DSMT4" ShapeID="_x0000_i5290" DrawAspect="Content" ObjectID="_1796844352" r:id="rId7616"/>
        </w:object>
      </w:r>
      <w:r w:rsidRPr="00330A7E">
        <w:rPr>
          <w:rFonts w:ascii="Times New Roman" w:hAnsi="Times New Roman" w:cs="Times New Roman"/>
          <w:sz w:val="24"/>
          <w:szCs w:val="24"/>
        </w:rPr>
        <w:t xml:space="preserve"> (triệu đồng).</w:t>
      </w:r>
    </w:p>
    <w:p w14:paraId="78568476"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Bài toán trở thành tìm </w:t>
      </w:r>
      <w:r w:rsidRPr="00330A7E">
        <w:rPr>
          <w:rFonts w:ascii="Times New Roman" w:hAnsi="Times New Roman" w:cs="Times New Roman"/>
          <w:position w:val="-4"/>
          <w:sz w:val="24"/>
          <w:szCs w:val="24"/>
        </w:rPr>
        <w:object w:dxaOrig="195" w:dyaOrig="195" w14:anchorId="6AAFEDF7">
          <v:shape id="_x0000_i5291" type="#_x0000_t75" style="width:9.75pt;height:9.75pt" o:ole="">
            <v:imagedata r:id="rId7617" o:title=""/>
          </v:shape>
          <o:OLEObject Type="Embed" ProgID="Equation.DSMT4" ShapeID="_x0000_i5291" DrawAspect="Content" ObjectID="_1796844353" r:id="rId7618"/>
        </w:object>
      </w:r>
      <w:r w:rsidRPr="00330A7E">
        <w:rPr>
          <w:rFonts w:ascii="Times New Roman" w:hAnsi="Times New Roman" w:cs="Times New Roman"/>
          <w:sz w:val="24"/>
          <w:szCs w:val="24"/>
        </w:rPr>
        <w:t xml:space="preserve"> để </w:t>
      </w:r>
      <w:r w:rsidRPr="00330A7E">
        <w:rPr>
          <w:rFonts w:ascii="Times New Roman" w:hAnsi="Times New Roman" w:cs="Times New Roman"/>
          <w:position w:val="-10"/>
          <w:sz w:val="24"/>
          <w:szCs w:val="24"/>
        </w:rPr>
        <w:object w:dxaOrig="495" w:dyaOrig="315" w14:anchorId="7A491F8D">
          <v:shape id="_x0000_i5292" type="#_x0000_t75" style="width:24.75pt;height:15.75pt" o:ole="">
            <v:imagedata r:id="rId7619" o:title=""/>
          </v:shape>
          <o:OLEObject Type="Embed" ProgID="Equation.DSMT4" ShapeID="_x0000_i5292" DrawAspect="Content" ObjectID="_1796844354" r:id="rId7620"/>
        </w:object>
      </w:r>
      <w:r w:rsidRPr="00330A7E">
        <w:rPr>
          <w:rFonts w:ascii="Times New Roman" w:hAnsi="Times New Roman" w:cs="Times New Roman"/>
          <w:sz w:val="24"/>
          <w:szCs w:val="24"/>
        </w:rPr>
        <w:t xml:space="preserve"> đạt giá trị nhỏ nhất.</w:t>
      </w:r>
    </w:p>
    <w:p w14:paraId="2A249582"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position w:val="-32"/>
          <w:sz w:val="24"/>
          <w:szCs w:val="24"/>
        </w:rPr>
        <w:object w:dxaOrig="2640" w:dyaOrig="705" w14:anchorId="624C69F8">
          <v:shape id="_x0000_i5293" type="#_x0000_t75" style="width:132pt;height:35.25pt" o:ole="">
            <v:imagedata r:id="rId7621" o:title=""/>
          </v:shape>
          <o:OLEObject Type="Embed" ProgID="Equation.DSMT4" ShapeID="_x0000_i5293" DrawAspect="Content" ObjectID="_1796844355" r:id="rId7622"/>
        </w:object>
      </w:r>
    </w:p>
    <w:p w14:paraId="588872C4"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position w:val="-10"/>
          <w:sz w:val="24"/>
          <w:szCs w:val="24"/>
        </w:rPr>
        <w:object w:dxaOrig="1305" w:dyaOrig="315" w14:anchorId="288A31C7">
          <v:shape id="_x0000_i5294" type="#_x0000_t75" style="width:65.25pt;height:15.75pt" o:ole="">
            <v:imagedata r:id="rId7623" o:title=""/>
          </v:shape>
          <o:OLEObject Type="Embed" ProgID="Equation.DSMT4" ShapeID="_x0000_i5294" DrawAspect="Content" ObjectID="_1796844356" r:id="rId7624"/>
        </w:object>
      </w:r>
      <w:r w:rsidRPr="00330A7E">
        <w:rPr>
          <w:rFonts w:ascii="Times New Roman" w:hAnsi="Times New Roman" w:cs="Times New Roman"/>
          <w:position w:val="-32"/>
          <w:sz w:val="24"/>
          <w:szCs w:val="24"/>
        </w:rPr>
        <w:object w:dxaOrig="2190" w:dyaOrig="705" w14:anchorId="58A45B3C">
          <v:shape id="_x0000_i5295" type="#_x0000_t75" style="width:109.5pt;height:35.25pt" o:ole="">
            <v:imagedata r:id="rId7625" o:title=""/>
          </v:shape>
          <o:OLEObject Type="Embed" ProgID="Equation.DSMT4" ShapeID="_x0000_i5295" DrawAspect="Content" ObjectID="_1796844357" r:id="rId7626"/>
        </w:object>
      </w:r>
      <w:r w:rsidRPr="00330A7E">
        <w:rPr>
          <w:rFonts w:ascii="Times New Roman" w:hAnsi="Times New Roman" w:cs="Times New Roman"/>
          <w:position w:val="-8"/>
          <w:sz w:val="24"/>
          <w:szCs w:val="24"/>
        </w:rPr>
        <w:object w:dxaOrig="2520" w:dyaOrig="405" w14:anchorId="344CF2A0">
          <v:shape id="_x0000_i5296" type="#_x0000_t75" style="width:126pt;height:20.25pt" o:ole="">
            <v:imagedata r:id="rId7627" o:title=""/>
          </v:shape>
          <o:OLEObject Type="Embed" ProgID="Equation.DSMT4" ShapeID="_x0000_i5296" DrawAspect="Content" ObjectID="_1796844358" r:id="rId7628"/>
        </w:object>
      </w:r>
      <w:r w:rsidRPr="00330A7E">
        <w:rPr>
          <w:rFonts w:ascii="Times New Roman" w:hAnsi="Times New Roman" w:cs="Times New Roman"/>
          <w:position w:val="-8"/>
          <w:sz w:val="24"/>
          <w:szCs w:val="24"/>
        </w:rPr>
        <w:object w:dxaOrig="1815" w:dyaOrig="405" w14:anchorId="0704B833">
          <v:shape id="_x0000_i5297" type="#_x0000_t75" style="width:90.75pt;height:20.25pt" o:ole="">
            <v:imagedata r:id="rId7629" o:title=""/>
          </v:shape>
          <o:OLEObject Type="Embed" ProgID="Equation.DSMT4" ShapeID="_x0000_i5297" DrawAspect="Content" ObjectID="_1796844359" r:id="rId7630"/>
        </w:object>
      </w:r>
    </w:p>
    <w:p w14:paraId="05A7C18B"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position w:val="-36"/>
          <w:sz w:val="24"/>
          <w:szCs w:val="24"/>
        </w:rPr>
        <w:object w:dxaOrig="2190" w:dyaOrig="840" w14:anchorId="5B1B285C">
          <v:shape id="_x0000_i5298" type="#_x0000_t75" style="width:109.5pt;height:42pt" o:ole="">
            <v:imagedata r:id="rId7631" o:title=""/>
          </v:shape>
          <o:OLEObject Type="Embed" ProgID="Equation.DSMT4" ShapeID="_x0000_i5298" DrawAspect="Content" ObjectID="_1796844360" r:id="rId7632"/>
        </w:object>
      </w:r>
      <w:r w:rsidRPr="00330A7E">
        <w:rPr>
          <w:rFonts w:ascii="Times New Roman" w:hAnsi="Times New Roman" w:cs="Times New Roman"/>
          <w:position w:val="-6"/>
          <w:sz w:val="24"/>
          <w:szCs w:val="24"/>
        </w:rPr>
        <w:object w:dxaOrig="855" w:dyaOrig="285" w14:anchorId="3BE8353A">
          <v:shape id="_x0000_i5299" type="#_x0000_t75" style="width:42.75pt;height:14.25pt" o:ole="">
            <v:imagedata r:id="rId7633" o:title=""/>
          </v:shape>
          <o:OLEObject Type="Embed" ProgID="Equation.DSMT4" ShapeID="_x0000_i5299" DrawAspect="Content" ObjectID="_1796844361" r:id="rId7634"/>
        </w:object>
      </w:r>
    </w:p>
    <w:p w14:paraId="0FB89A09"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Ta có </w:t>
      </w:r>
      <w:r w:rsidRPr="00330A7E">
        <w:rPr>
          <w:rFonts w:ascii="Times New Roman" w:hAnsi="Times New Roman" w:cs="Times New Roman"/>
          <w:position w:val="-10"/>
          <w:sz w:val="24"/>
          <w:szCs w:val="24"/>
        </w:rPr>
        <w:object w:dxaOrig="3885" w:dyaOrig="390" w14:anchorId="564EC9CF">
          <v:shape id="_x0000_i5300" type="#_x0000_t75" style="width:194.25pt;height:19.5pt" o:ole="">
            <v:imagedata r:id="rId7635" o:title=""/>
          </v:shape>
          <o:OLEObject Type="Embed" ProgID="Equation.DSMT4" ShapeID="_x0000_i5300" DrawAspect="Content" ObjectID="_1796844362" r:id="rId7636"/>
        </w:object>
      </w:r>
      <w:r w:rsidRPr="00330A7E">
        <w:rPr>
          <w:rFonts w:ascii="Times New Roman" w:hAnsi="Times New Roman" w:cs="Times New Roman"/>
          <w:sz w:val="24"/>
          <w:szCs w:val="24"/>
        </w:rPr>
        <w:t>.</w:t>
      </w:r>
    </w:p>
    <w:p w14:paraId="37FA0903"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Do đó chi phí nhỏ nhất để lắp dây điện là 460 triệu đồng khi </w:t>
      </w:r>
      <w:r w:rsidRPr="00330A7E">
        <w:rPr>
          <w:rFonts w:ascii="Times New Roman" w:hAnsi="Times New Roman" w:cs="Times New Roman"/>
          <w:position w:val="-4"/>
          <w:sz w:val="24"/>
          <w:szCs w:val="24"/>
        </w:rPr>
        <w:object w:dxaOrig="300" w:dyaOrig="255" w14:anchorId="27A0FEF0">
          <v:shape id="_x0000_i5301" type="#_x0000_t75" style="width:15pt;height:12.75pt" o:ole="">
            <v:imagedata r:id="rId7637" o:title=""/>
          </v:shape>
          <o:OLEObject Type="Embed" ProgID="Equation.DSMT4" ShapeID="_x0000_i5301" DrawAspect="Content" ObjectID="_1796844363" r:id="rId7638"/>
        </w:object>
      </w:r>
      <w:r w:rsidRPr="00330A7E">
        <w:rPr>
          <w:rFonts w:ascii="Times New Roman" w:hAnsi="Times New Roman" w:cs="Times New Roman"/>
          <w:sz w:val="24"/>
          <w:szCs w:val="24"/>
        </w:rPr>
        <w:t xml:space="preserve"> cách </w:t>
      </w:r>
      <w:r w:rsidRPr="00330A7E">
        <w:rPr>
          <w:rFonts w:ascii="Times New Roman" w:hAnsi="Times New Roman" w:cs="Times New Roman"/>
          <w:position w:val="-4"/>
          <w:sz w:val="24"/>
          <w:szCs w:val="24"/>
        </w:rPr>
        <w:object w:dxaOrig="240" w:dyaOrig="255" w14:anchorId="666116E0">
          <v:shape id="_x0000_i5302" type="#_x0000_t75" style="width:12pt;height:12.75pt" o:ole="">
            <v:imagedata r:id="rId7639" o:title=""/>
          </v:shape>
          <o:OLEObject Type="Embed" ProgID="Equation.DSMT4" ShapeID="_x0000_i5302" DrawAspect="Content" ObjectID="_1796844364" r:id="rId7640"/>
        </w:object>
      </w:r>
      <w:r w:rsidRPr="00330A7E">
        <w:rPr>
          <w:rFonts w:ascii="Times New Roman" w:hAnsi="Times New Roman" w:cs="Times New Roman"/>
          <w:sz w:val="24"/>
          <w:szCs w:val="24"/>
        </w:rPr>
        <w:t xml:space="preserve"> một đoạn 3 km trên đoạn AB.</w:t>
      </w:r>
    </w:p>
    <w:p w14:paraId="0E388558" w14:textId="77777777" w:rsidR="00ED397D" w:rsidRPr="00330A7E" w:rsidRDefault="00ED397D" w:rsidP="00330A7E">
      <w:pPr>
        <w:rPr>
          <w:rFonts w:ascii="Times New Roman" w:eastAsia="Georgia" w:hAnsi="Times New Roman" w:cs="Times New Roman"/>
          <w:sz w:val="24"/>
          <w:szCs w:val="24"/>
        </w:rPr>
      </w:pPr>
      <w:r w:rsidRPr="00330A7E">
        <w:rPr>
          <w:rFonts w:ascii="Times New Roman" w:eastAsia="Times New Roman" w:hAnsi="Times New Roman" w:cs="Times New Roman"/>
          <w:b/>
          <w:bCs/>
          <w:color w:val="0000FF"/>
          <w:sz w:val="24"/>
          <w:szCs w:val="24"/>
        </w:rPr>
        <w:t>Câu 6:</w:t>
      </w:r>
      <w:r w:rsidRPr="00330A7E">
        <w:rPr>
          <w:rFonts w:ascii="Times New Roman" w:eastAsia="Times New Roman" w:hAnsi="Times New Roman" w:cs="Times New Roman"/>
          <w:color w:val="0000FF"/>
          <w:sz w:val="24"/>
          <w:szCs w:val="24"/>
        </w:rPr>
        <w:t xml:space="preserve"> </w:t>
      </w:r>
      <w:r w:rsidRPr="00330A7E">
        <w:rPr>
          <w:rFonts w:ascii="Times New Roman" w:eastAsia="Georgia" w:hAnsi="Times New Roman" w:cs="Times New Roman"/>
          <w:sz w:val="24"/>
          <w:szCs w:val="24"/>
        </w:rPr>
        <w:t xml:space="preserve">Đặt </w:t>
      </w:r>
      <w:r w:rsidRPr="00330A7E">
        <w:rPr>
          <w:rFonts w:ascii="Times New Roman" w:hAnsi="Times New Roman" w:cs="Times New Roman"/>
          <w:position w:val="-14"/>
          <w:sz w:val="24"/>
          <w:szCs w:val="24"/>
        </w:rPr>
        <w:object w:dxaOrig="2420" w:dyaOrig="400" w14:anchorId="35B77979">
          <v:shape id="_x0000_i5303" type="#_x0000_t75" style="width:120.75pt;height:20.25pt" o:ole="">
            <v:imagedata r:id="rId7641" o:title=""/>
          </v:shape>
          <o:OLEObject Type="Embed" ProgID="Equation.DSMT4" ShapeID="_x0000_i5303" DrawAspect="Content" ObjectID="_1796844365" r:id="rId7642"/>
        </w:object>
      </w:r>
      <w:r w:rsidRPr="00330A7E">
        <w:rPr>
          <w:rFonts w:ascii="Times New Roman" w:eastAsia="Georgia" w:hAnsi="Times New Roman" w:cs="Times New Roman"/>
          <w:sz w:val="24"/>
          <w:szCs w:val="24"/>
        </w:rPr>
        <w:t>. Gán hệ trục tọa độ như hình vẽ.</w:t>
      </w:r>
    </w:p>
    <w:p w14:paraId="29603EDC" w14:textId="77777777" w:rsidR="00ED397D" w:rsidRPr="00330A7E" w:rsidRDefault="00ED397D" w:rsidP="00330A7E">
      <w:pPr>
        <w:ind w:left="992"/>
        <w:jc w:val="center"/>
        <w:rPr>
          <w:rFonts w:ascii="Times New Roman" w:eastAsia="Georgia" w:hAnsi="Times New Roman" w:cs="Times New Roman"/>
          <w:sz w:val="24"/>
          <w:szCs w:val="24"/>
        </w:rPr>
      </w:pPr>
      <w:r w:rsidRPr="00330A7E">
        <w:rPr>
          <w:rFonts w:ascii="Times New Roman" w:eastAsia="Georgia" w:hAnsi="Times New Roman" w:cs="Times New Roman"/>
          <w:noProof/>
          <w:sz w:val="24"/>
          <w:szCs w:val="24"/>
          <w:lang w:eastAsia="en-US"/>
        </w:rPr>
        <w:lastRenderedPageBreak/>
        <w:drawing>
          <wp:inline distT="0" distB="0" distL="0" distR="0" wp14:anchorId="72361887" wp14:editId="2057D534">
            <wp:extent cx="2381250" cy="2715354"/>
            <wp:effectExtent l="0" t="0" r="0" b="8890"/>
            <wp:docPr id="1453070299" name="Picture 1453070299" descr="A diagram of a cylind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iagram of a cylinder  Description automatically generated"/>
                    <pic:cNvPicPr/>
                  </pic:nvPicPr>
                  <pic:blipFill>
                    <a:blip r:embed="rId7643">
                      <a:extLst>
                        <a:ext uri="{28A0092B-C50C-407E-A947-70E740481C1C}">
                          <a14:useLocalDpi xmlns:a14="http://schemas.microsoft.com/office/drawing/2010/main" val="0"/>
                        </a:ext>
                      </a:extLst>
                    </a:blip>
                    <a:stretch>
                      <a:fillRect/>
                    </a:stretch>
                  </pic:blipFill>
                  <pic:spPr>
                    <a:xfrm>
                      <a:off x="0" y="0"/>
                      <a:ext cx="2383411" cy="2717818"/>
                    </a:xfrm>
                    <a:prstGeom prst="rect">
                      <a:avLst/>
                    </a:prstGeom>
                  </pic:spPr>
                </pic:pic>
              </a:graphicData>
            </a:graphic>
          </wp:inline>
        </w:drawing>
      </w:r>
    </w:p>
    <w:p w14:paraId="6C58591B" w14:textId="77777777" w:rsidR="00ED397D" w:rsidRPr="00330A7E" w:rsidRDefault="00ED397D" w:rsidP="00330A7E">
      <w:pPr>
        <w:ind w:left="992"/>
        <w:rPr>
          <w:rFonts w:ascii="Times New Roman" w:eastAsia="Times New Roman" w:hAnsi="Times New Roman" w:cs="Times New Roman"/>
          <w:b/>
          <w:color w:val="0000FF"/>
          <w:sz w:val="24"/>
          <w:szCs w:val="24"/>
        </w:rPr>
      </w:pPr>
      <w:r w:rsidRPr="00330A7E">
        <w:rPr>
          <w:rFonts w:ascii="Times New Roman" w:eastAsia="Georgia" w:hAnsi="Times New Roman" w:cs="Times New Roman"/>
          <w:sz w:val="24"/>
          <w:szCs w:val="24"/>
        </w:rPr>
        <w:t xml:space="preserve">Một mặt phẳng tùy ý vuông góc với trục </w:t>
      </w:r>
      <w:r w:rsidRPr="00330A7E">
        <w:rPr>
          <w:rFonts w:ascii="Times New Roman" w:hAnsi="Times New Roman" w:cs="Times New Roman"/>
          <w:position w:val="-6"/>
          <w:sz w:val="24"/>
          <w:szCs w:val="24"/>
        </w:rPr>
        <w:object w:dxaOrig="360" w:dyaOrig="279" w14:anchorId="5ABBF896">
          <v:shape id="_x0000_i5304" type="#_x0000_t75" style="width:18pt;height:14.25pt" o:ole="">
            <v:imagedata r:id="rId7644" o:title=""/>
          </v:shape>
          <o:OLEObject Type="Embed" ProgID="Equation.DSMT4" ShapeID="_x0000_i5304" DrawAspect="Content" ObjectID="_1796844366" r:id="rId7645"/>
        </w:object>
      </w:r>
      <w:r w:rsidRPr="00330A7E">
        <w:rPr>
          <w:rFonts w:ascii="Times New Roman" w:eastAsia="Georgia" w:hAnsi="Times New Roman" w:cs="Times New Roman"/>
          <w:sz w:val="24"/>
          <w:szCs w:val="24"/>
        </w:rPr>
        <w:t xml:space="preserve"> tại điểm </w:t>
      </w:r>
      <w:r w:rsidRPr="00330A7E">
        <w:rPr>
          <w:rFonts w:ascii="Times New Roman" w:hAnsi="Times New Roman" w:cs="Times New Roman"/>
          <w:position w:val="-6"/>
          <w:sz w:val="24"/>
          <w:szCs w:val="24"/>
        </w:rPr>
        <w:object w:dxaOrig="200" w:dyaOrig="220" w14:anchorId="783C8654">
          <v:shape id="_x0000_i5305" type="#_x0000_t75" style="width:9.75pt;height:11.25pt" o:ole="">
            <v:imagedata r:id="rId7646" o:title=""/>
          </v:shape>
          <o:OLEObject Type="Embed" ProgID="Equation.DSMT4" ShapeID="_x0000_i5305" DrawAspect="Content" ObjectID="_1796844367" r:id="rId7647"/>
        </w:objec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1219" w:dyaOrig="400" w14:anchorId="44FA3DAD">
          <v:shape id="_x0000_i5306" type="#_x0000_t75" style="width:60.75pt;height:20.25pt" o:ole="">
            <v:imagedata r:id="rId7648" o:title=""/>
          </v:shape>
          <o:OLEObject Type="Embed" ProgID="Equation.DSMT4" ShapeID="_x0000_i5306" DrawAspect="Content" ObjectID="_1796844368" r:id="rId7649"/>
        </w:object>
      </w:r>
      <w:r w:rsidRPr="00330A7E">
        <w:rPr>
          <w:rFonts w:ascii="Times New Roman" w:eastAsia="Georgia" w:hAnsi="Times New Roman" w:cs="Times New Roman"/>
          <w:sz w:val="24"/>
          <w:szCs w:val="24"/>
        </w:rPr>
        <w:t xml:space="preserve"> cắt vật thể theo thiết diện có diện tích là </w:t>
      </w:r>
      <w:r w:rsidRPr="00330A7E">
        <w:rPr>
          <w:rFonts w:ascii="Times New Roman" w:hAnsi="Times New Roman" w:cs="Times New Roman"/>
          <w:position w:val="-14"/>
          <w:sz w:val="24"/>
          <w:szCs w:val="24"/>
        </w:rPr>
        <w:object w:dxaOrig="560" w:dyaOrig="400" w14:anchorId="4F1CE4BF">
          <v:shape id="_x0000_i5307" type="#_x0000_t75" style="width:27.75pt;height:20.25pt" o:ole="">
            <v:imagedata r:id="rId7650" o:title=""/>
          </v:shape>
          <o:OLEObject Type="Embed" ProgID="Equation.DSMT4" ShapeID="_x0000_i5307" DrawAspect="Content" ObjectID="_1796844369" r:id="rId7651"/>
        </w:object>
      </w:r>
      <w:r w:rsidRPr="00330A7E">
        <w:rPr>
          <w:rFonts w:ascii="Times New Roman" w:hAnsi="Times New Roman" w:cs="Times New Roman"/>
          <w:sz w:val="24"/>
          <w:szCs w:val="24"/>
        </w:rPr>
        <w:t>.</w:t>
      </w:r>
    </w:p>
    <w:p w14:paraId="145F6330" w14:textId="77777777" w:rsidR="00ED397D" w:rsidRPr="00330A7E" w:rsidRDefault="00ED397D" w:rsidP="00330A7E">
      <w:pPr>
        <w:ind w:left="992"/>
        <w:rPr>
          <w:rFonts w:ascii="Times New Roman" w:eastAsia="Times New Roman" w:hAnsi="Times New Roman" w:cs="Times New Roman"/>
          <w:b/>
          <w:color w:val="0000FF"/>
          <w:sz w:val="24"/>
          <w:szCs w:val="24"/>
        </w:rPr>
      </w:pPr>
      <w:r w:rsidRPr="00330A7E">
        <w:rPr>
          <w:rFonts w:ascii="Times New Roman" w:eastAsia="Georgia" w:hAnsi="Times New Roman" w:cs="Times New Roman"/>
          <w:sz w:val="24"/>
          <w:szCs w:val="24"/>
        </w:rPr>
        <w:t xml:space="preserve">Ta thấy thiết diện đó là một tam giác vuông, giả sử là tam giác </w:t>
      </w:r>
      <w:r w:rsidRPr="00330A7E">
        <w:rPr>
          <w:rFonts w:ascii="Times New Roman" w:hAnsi="Times New Roman" w:cs="Times New Roman"/>
          <w:position w:val="-6"/>
          <w:sz w:val="24"/>
          <w:szCs w:val="24"/>
        </w:rPr>
        <w:object w:dxaOrig="560" w:dyaOrig="279" w14:anchorId="2280577E">
          <v:shape id="_x0000_i5308" type="#_x0000_t75" style="width:27.75pt;height:14.25pt" o:ole="">
            <v:imagedata r:id="rId7652" o:title=""/>
          </v:shape>
          <o:OLEObject Type="Embed" ProgID="Equation.DSMT4" ShapeID="_x0000_i5308" DrawAspect="Content" ObjectID="_1796844370" r:id="rId7653"/>
        </w:object>
      </w:r>
      <w:r w:rsidRPr="00330A7E">
        <w:rPr>
          <w:rFonts w:ascii="Times New Roman" w:eastAsia="Georgia" w:hAnsi="Times New Roman" w:cs="Times New Roman"/>
          <w:sz w:val="24"/>
          <w:szCs w:val="24"/>
        </w:rPr>
        <w:t xml:space="preserve"> vuông tại </w:t>
      </w:r>
      <w:r w:rsidRPr="00330A7E">
        <w:rPr>
          <w:rFonts w:ascii="Times New Roman" w:hAnsi="Times New Roman" w:cs="Times New Roman"/>
          <w:position w:val="-4"/>
          <w:sz w:val="24"/>
          <w:szCs w:val="24"/>
        </w:rPr>
        <w:object w:dxaOrig="240" w:dyaOrig="260" w14:anchorId="30A94A07">
          <v:shape id="_x0000_i5309" type="#_x0000_t75" style="width:12pt;height:12.75pt" o:ole="">
            <v:imagedata r:id="rId7654" o:title=""/>
          </v:shape>
          <o:OLEObject Type="Embed" ProgID="Equation.DSMT4" ShapeID="_x0000_i5309" DrawAspect="Content" ObjectID="_1796844371" r:id="rId7655"/>
        </w:object>
      </w:r>
      <w:r w:rsidRPr="00330A7E">
        <w:rPr>
          <w:rFonts w:ascii="Times New Roman" w:eastAsia="Georgia" w:hAnsi="Times New Roman" w:cs="Times New Roman"/>
          <w:sz w:val="24"/>
          <w:szCs w:val="24"/>
        </w:rPr>
        <w:t xml:space="preserve"> như trong hình vẽ.</w:t>
      </w:r>
    </w:p>
    <w:p w14:paraId="2A6CDE03" w14:textId="77777777" w:rsidR="00ED397D" w:rsidRPr="00330A7E" w:rsidRDefault="00ED397D" w:rsidP="00330A7E">
      <w:pPr>
        <w:ind w:left="992"/>
        <w:rPr>
          <w:rFonts w:ascii="Times New Roman" w:hAnsi="Times New Roman" w:cs="Times New Roman"/>
          <w:sz w:val="24"/>
          <w:szCs w:val="24"/>
        </w:rPr>
      </w:pPr>
      <w:r w:rsidRPr="00330A7E">
        <w:rPr>
          <w:rFonts w:ascii="Times New Roman" w:eastAsia="Georgia" w:hAnsi="Times New Roman" w:cs="Times New Roman"/>
          <w:sz w:val="24"/>
          <w:szCs w:val="24"/>
        </w:rPr>
        <w:t xml:space="preserve">Ta có </w:t>
      </w:r>
      <w:r w:rsidRPr="00330A7E">
        <w:rPr>
          <w:rFonts w:ascii="Times New Roman" w:hAnsi="Times New Roman" w:cs="Times New Roman"/>
          <w:position w:val="-24"/>
          <w:sz w:val="24"/>
          <w:szCs w:val="24"/>
        </w:rPr>
        <w:object w:dxaOrig="3760" w:dyaOrig="620" w14:anchorId="6989AC6E">
          <v:shape id="_x0000_i5310" type="#_x0000_t75" style="width:188.25pt;height:30.75pt" o:ole="">
            <v:imagedata r:id="rId7656" o:title=""/>
          </v:shape>
          <o:OLEObject Type="Embed" ProgID="Equation.DSMT4" ShapeID="_x0000_i5310" DrawAspect="Content" ObjectID="_1796844372" r:id="rId7657"/>
        </w:object>
      </w:r>
      <w:r w:rsidRPr="00330A7E">
        <w:rPr>
          <w:rFonts w:ascii="Times New Roman" w:hAnsi="Times New Roman" w:cs="Times New Roman"/>
          <w:position w:val="-24"/>
          <w:sz w:val="24"/>
          <w:szCs w:val="24"/>
        </w:rPr>
        <w:object w:dxaOrig="2820" w:dyaOrig="720" w14:anchorId="61A8F983">
          <v:shape id="_x0000_i5311" type="#_x0000_t75" style="width:141pt;height:36pt" o:ole="">
            <v:imagedata r:id="rId7658" o:title=""/>
          </v:shape>
          <o:OLEObject Type="Embed" ProgID="Equation.DSMT4" ShapeID="_x0000_i5311" DrawAspect="Content" ObjectID="_1796844373" r:id="rId7659"/>
        </w:object>
      </w:r>
    </w:p>
    <w:p w14:paraId="2D8DEE0F" w14:textId="77777777" w:rsidR="00ED397D" w:rsidRPr="00330A7E" w:rsidRDefault="00ED397D" w:rsidP="00330A7E">
      <w:pPr>
        <w:ind w:left="992"/>
        <w:rPr>
          <w:rFonts w:ascii="Times New Roman" w:eastAsia="Times New Roman" w:hAnsi="Times New Roman" w:cs="Times New Roman"/>
          <w:b/>
          <w:color w:val="0000FF"/>
          <w:sz w:val="24"/>
          <w:szCs w:val="24"/>
        </w:rPr>
      </w:pPr>
      <w:r w:rsidRPr="00330A7E">
        <w:rPr>
          <w:rFonts w:ascii="Times New Roman" w:eastAsia="Georgia" w:hAnsi="Times New Roman" w:cs="Times New Roman"/>
          <w:sz w:val="24"/>
          <w:szCs w:val="24"/>
        </w:rPr>
        <w:t xml:space="preserve">Vậy thể tích lượng nước trong cốc là </w:t>
      </w:r>
      <w:r w:rsidRPr="00330A7E">
        <w:rPr>
          <w:rFonts w:ascii="Times New Roman" w:hAnsi="Times New Roman" w:cs="Times New Roman"/>
          <w:position w:val="-24"/>
          <w:sz w:val="24"/>
          <w:szCs w:val="24"/>
        </w:rPr>
        <w:object w:dxaOrig="4580" w:dyaOrig="720" w14:anchorId="2A78F29A">
          <v:shape id="_x0000_i5312" type="#_x0000_t75" style="width:228.75pt;height:36pt" o:ole="">
            <v:imagedata r:id="rId7660" o:title=""/>
          </v:shape>
          <o:OLEObject Type="Embed" ProgID="Equation.DSMT4" ShapeID="_x0000_i5312" DrawAspect="Content" ObjectID="_1796844374" r:id="rId7661"/>
        </w:object>
      </w:r>
      <w:r w:rsidRPr="00330A7E">
        <w:rPr>
          <w:rFonts w:ascii="Times New Roman" w:hAnsi="Times New Roman" w:cs="Times New Roman"/>
          <w:sz w:val="24"/>
          <w:szCs w:val="24"/>
        </w:rPr>
        <w:t>.</w:t>
      </w:r>
    </w:p>
    <w:tbl>
      <w:tblPr>
        <w:tblStyle w:val="TableGrid"/>
        <w:tblW w:w="10098" w:type="dxa"/>
        <w:jc w:val="center"/>
        <w:tblBorders>
          <w:top w:val="single" w:sz="4" w:space="0" w:color="0070C0"/>
          <w:left w:val="single" w:sz="4" w:space="0" w:color="0070C0"/>
          <w:bottom w:val="single" w:sz="4" w:space="0" w:color="0070C0"/>
          <w:right w:val="single" w:sz="4" w:space="0" w:color="0070C0"/>
          <w:insideH w:val="none" w:sz="0" w:space="0" w:color="auto"/>
          <w:insideV w:val="single" w:sz="4" w:space="0" w:color="0070C0"/>
        </w:tblBorders>
        <w:tblLook w:val="04A0" w:firstRow="1" w:lastRow="0" w:firstColumn="1" w:lastColumn="0" w:noHBand="0" w:noVBand="1"/>
      </w:tblPr>
      <w:tblGrid>
        <w:gridCol w:w="4230"/>
        <w:gridCol w:w="5868"/>
      </w:tblGrid>
      <w:tr w:rsidR="00845FD2" w:rsidRPr="00330A7E" w14:paraId="2FDE5E81" w14:textId="77777777" w:rsidTr="00676EEF">
        <w:trPr>
          <w:trHeight w:val="265"/>
          <w:jc w:val="center"/>
        </w:trPr>
        <w:tc>
          <w:tcPr>
            <w:tcW w:w="4230" w:type="dxa"/>
            <w:vAlign w:val="center"/>
          </w:tcPr>
          <w:p w14:paraId="42BBDADE"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 xml:space="preserve"> ĐỀ THI THỬ </w:t>
            </w:r>
          </w:p>
          <w:p w14:paraId="3BC841E1"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THEO CẤU TRÚC ĐỀ THAM KHẢO</w:t>
            </w:r>
          </w:p>
        </w:tc>
        <w:tc>
          <w:tcPr>
            <w:tcW w:w="5868" w:type="dxa"/>
            <w:vAlign w:val="center"/>
          </w:tcPr>
          <w:p w14:paraId="0C94164E" w14:textId="77777777" w:rsidR="00845FD2" w:rsidRPr="00330A7E" w:rsidRDefault="00845FD2" w:rsidP="00676EEF">
            <w:pPr>
              <w:tabs>
                <w:tab w:val="left" w:pos="992"/>
              </w:tabs>
              <w:jc w:val="center"/>
              <w:rPr>
                <w:rFonts w:ascii="Times New Roman" w:hAnsi="Times New Roman" w:cs="Times New Roman"/>
                <w:b/>
                <w:color w:val="FF0000"/>
                <w:sz w:val="24"/>
                <w:szCs w:val="24"/>
              </w:rPr>
            </w:pPr>
            <w:r w:rsidRPr="00330A7E">
              <w:rPr>
                <w:rFonts w:ascii="Times New Roman" w:hAnsi="Times New Roman" w:cs="Times New Roman"/>
                <w:b/>
                <w:color w:val="1F497D" w:themeColor="text2"/>
                <w:sz w:val="24"/>
                <w:szCs w:val="24"/>
                <w:lang w:val="vi-VN"/>
              </w:rPr>
              <w:t xml:space="preserve">KỲ THI TỐT NGHIỆP </w:t>
            </w:r>
            <w:r w:rsidRPr="00330A7E">
              <w:rPr>
                <w:rFonts w:ascii="Times New Roman" w:hAnsi="Times New Roman" w:cs="Times New Roman"/>
                <w:b/>
                <w:color w:val="00B050"/>
                <w:sz w:val="24"/>
                <w:szCs w:val="24"/>
                <w:lang w:val="vi-VN"/>
              </w:rPr>
              <w:t xml:space="preserve">THPT QUỐC GIA </w:t>
            </w:r>
            <w:r w:rsidRPr="00330A7E">
              <w:rPr>
                <w:rFonts w:ascii="Times New Roman" w:hAnsi="Times New Roman" w:cs="Times New Roman"/>
                <w:b/>
                <w:color w:val="FF0000"/>
                <w:sz w:val="24"/>
                <w:szCs w:val="24"/>
                <w:lang w:val="vi-VN"/>
              </w:rPr>
              <w:t>NĂM 2025</w:t>
            </w:r>
          </w:p>
          <w:p w14:paraId="28285F57"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Bài thi môn: TOÁN</w:t>
            </w:r>
          </w:p>
        </w:tc>
      </w:tr>
      <w:tr w:rsidR="00845FD2" w:rsidRPr="00330A7E" w14:paraId="6FEB1655" w14:textId="77777777" w:rsidTr="00676EEF">
        <w:trPr>
          <w:trHeight w:val="724"/>
          <w:jc w:val="center"/>
        </w:trPr>
        <w:tc>
          <w:tcPr>
            <w:tcW w:w="4230" w:type="dxa"/>
            <w:vAlign w:val="center"/>
          </w:tcPr>
          <w:p w14:paraId="00DC42CC" w14:textId="2EF9DEDF" w:rsidR="00845FD2" w:rsidRPr="00330A7E" w:rsidRDefault="00845FD2" w:rsidP="00845FD2">
            <w:pPr>
              <w:tabs>
                <w:tab w:val="left" w:pos="992"/>
              </w:tabs>
              <w:jc w:val="center"/>
              <w:rPr>
                <w:rFonts w:ascii="Times New Roman" w:hAnsi="Times New Roman" w:cs="Times New Roman"/>
                <w:b/>
                <w:bCs/>
                <w:iCs/>
                <w:color w:val="000000" w:themeColor="text1"/>
                <w:sz w:val="24"/>
                <w:szCs w:val="24"/>
              </w:rPr>
            </w:pPr>
            <w:r w:rsidRPr="00330A7E">
              <w:rPr>
                <w:rFonts w:ascii="Times New Roman" w:hAnsi="Times New Roman" w:cs="Times New Roman"/>
                <w:b/>
                <w:bCs/>
                <w:iCs/>
                <w:color w:val="000000" w:themeColor="text1"/>
                <w:sz w:val="24"/>
                <w:szCs w:val="24"/>
                <w:highlight w:val="green"/>
              </w:rPr>
              <w:t xml:space="preserve">ĐỀ </w:t>
            </w:r>
            <w:r>
              <w:rPr>
                <w:rFonts w:ascii="Times New Roman" w:hAnsi="Times New Roman" w:cs="Times New Roman"/>
                <w:b/>
                <w:bCs/>
                <w:iCs/>
                <w:color w:val="000000" w:themeColor="text1"/>
                <w:sz w:val="24"/>
                <w:szCs w:val="24"/>
                <w:highlight w:val="green"/>
              </w:rPr>
              <w:t>1</w:t>
            </w:r>
            <w:r>
              <w:rPr>
                <w:rFonts w:ascii="Times New Roman" w:hAnsi="Times New Roman" w:cs="Times New Roman"/>
                <w:b/>
                <w:bCs/>
                <w:iCs/>
                <w:color w:val="000000" w:themeColor="text1"/>
                <w:sz w:val="24"/>
                <w:szCs w:val="24"/>
                <w:highlight w:val="green"/>
              </w:rPr>
              <w:t>4</w:t>
            </w:r>
          </w:p>
        </w:tc>
        <w:tc>
          <w:tcPr>
            <w:tcW w:w="5868" w:type="dxa"/>
            <w:vAlign w:val="center"/>
          </w:tcPr>
          <w:p w14:paraId="1CFB4DF9" w14:textId="77777777" w:rsidR="00845FD2" w:rsidRPr="00330A7E" w:rsidRDefault="00845FD2" w:rsidP="00676EEF">
            <w:pPr>
              <w:tabs>
                <w:tab w:val="left" w:pos="992"/>
              </w:tabs>
              <w:jc w:val="center"/>
              <w:rPr>
                <w:rFonts w:ascii="Times New Roman" w:hAnsi="Times New Roman" w:cs="Times New Roman"/>
                <w:bCs/>
                <w:i/>
                <w:iCs/>
                <w:color w:val="000000" w:themeColor="text1"/>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803648" behindDoc="0" locked="0" layoutInCell="1" allowOverlap="1" wp14:anchorId="28C4AE28" wp14:editId="1C5A0CB9">
                      <wp:simplePos x="0" y="0"/>
                      <wp:positionH relativeFrom="column">
                        <wp:posOffset>794385</wp:posOffset>
                      </wp:positionH>
                      <wp:positionV relativeFrom="paragraph">
                        <wp:posOffset>198120</wp:posOffset>
                      </wp:positionV>
                      <wp:extent cx="2324100" cy="0"/>
                      <wp:effectExtent l="0" t="0" r="0" b="0"/>
                      <wp:wrapNone/>
                      <wp:docPr id="118"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803648;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j8fbLtAEAALkDAAAOAAAAZHJzL2Uyb0RvYy54bWysU9Gu0zAMfUfiH6K8s7YDIVStuw+7ghcE Exc+IDd11ogkjpywbn+Pk229CBBCiBc3Tnxsn2N3c3fyThyBksUwyG7VSgFB42jDYZBfPr998UaK lFUYlcMAgzxDknfb5882c+xhjRO6EUhwkpD6OQ5yyjn2TZP0BF6lFUYI/GiQvMrs0qEZSc2c3btm 3bavmxlpjIQaUuLb+8uj3Nb8xoDOH41JkIUbJPeWq6VqH4ttthvVH0jFyeprG+ofuvDKBi66pLpX WYlvZH9J5a0mTGjySqNv0BiroXJgNl37E5uHSUWoXFicFBeZ0v9Lqz8c9yTsyLPreFRBeR7SQyZl D1MWOwyBJUQSXVFqjqlnwC7s6eqluKdC+2TIly8TEqeq7nlRF05ZaL5cv1y/6loegr69NU/ASCm/ A/SiHAbpbCjEVa+O71PmYhx6C2GnNHIpXU/57KAEu/AJDJPhYl1F1zWCnSNxVLwA49dKg3PVyAIx 1rkF1P4ZdI0tMKir9bfAJbpWxJAXoLcB6XdV8+nWqrnE31hfuBbajzie6yCqHLwfVaXrLpcF/NGv 8Kc/bvsdAAD//wMAUEsDBBQABgAIAAAAIQD5exUk3QAAAAkBAAAPAAAAZHJzL2Rvd25yZXYueG1s TI/NTsMwEITvSH0Ha5G4UScB2hLiVBU/JziEwIGjGy9J1HgdxW4SeHoWcaDHmf00O5NtZ9uJEQff OlIQLyMQSJUzLdUK3t+eLjcgfNBkdOcIFXyhh22+OMt0atxErziWoRYcQj7VCpoQ+lRKXzVotV+6 Holvn26wOrAcamkGPXG47WQSRStpdUv8odE93jdYHcqjVbB+fC6Lfnp4+S7kWhbF6MLm8KHUxfm8 uwMRcA7/MPzW5+qQc6e9O5LxomOd3MSMKriKExAMXN/GbOz/DJln8nRB/gMAAP//AwBQSwECLQAU AAYACAAAACEAtoM4kv4AAADhAQAAEwAAAAAAAAAAAAAAAAAAAAAAW0NvbnRlbnRfVHlwZXNdLnht bFBLAQItABQABgAIAAAAIQA4/SH/1gAAAJQBAAALAAAAAAAAAAAAAAAAAC8BAABfcmVscy8ucmVs c1BLAQItABQABgAIAAAAIQBj8fbLtAEAALkDAAAOAAAAAAAAAAAAAAAAAC4CAABkcnMvZTJvRG9j LnhtbFBLAQItABQABgAIAAAAIQD5exUk3QAAAAkBAAAPAAAAAAAAAAAAAAAAAA4EAABkcnMvZG93 bnJldi54bWxQSwUGAAAAAAQABADzAAAAGAUAAAAA " strokecolor="black [3040]"/>
                  </w:pict>
                </mc:Fallback>
              </mc:AlternateContent>
            </w:r>
            <w:r w:rsidRPr="00330A7E">
              <w:rPr>
                <w:rFonts w:ascii="Times New Roman" w:hAnsi="Times New Roman" w:cs="Times New Roman"/>
                <w:bCs/>
                <w:i/>
                <w:iCs/>
                <w:color w:val="000000" w:themeColor="text1"/>
                <w:sz w:val="24"/>
                <w:szCs w:val="24"/>
              </w:rPr>
              <w:t>Thời gian làm bài: 90 phút, không kể thời gian phát đề</w:t>
            </w:r>
          </w:p>
        </w:tc>
      </w:tr>
    </w:tbl>
    <w:p w14:paraId="50102FCC" w14:textId="77777777" w:rsidR="00ED397D" w:rsidRPr="00330A7E" w:rsidRDefault="00ED397D" w:rsidP="00330A7E">
      <w:pPr>
        <w:pStyle w:val="ListParagraph"/>
        <w:tabs>
          <w:tab w:val="left" w:pos="992"/>
        </w:tabs>
        <w:spacing w:before="120"/>
        <w:ind w:left="0"/>
        <w:rPr>
          <w:rFonts w:ascii="Times New Roman" w:hAnsi="Times New Roman" w:cs="Times New Roman"/>
          <w:b/>
          <w:sz w:val="24"/>
          <w:szCs w:val="24"/>
        </w:rPr>
      </w:pPr>
    </w:p>
    <w:p w14:paraId="18067AE8"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PHẦN I. Câu trắc nghiệm nhiều phương án lựa chọn</w:t>
      </w:r>
      <w:r w:rsidRPr="00330A7E">
        <w:rPr>
          <w:rFonts w:ascii="Times New Roman" w:hAnsi="Times New Roman" w:cs="Times New Roman"/>
          <w:sz w:val="24"/>
          <w:szCs w:val="24"/>
        </w:rPr>
        <w:t>. Thí sinh trả lời từ câu 1 đến câu 12. Mỗi câu hỏi thí sinh chỉ chọn một phương án.</w:t>
      </w:r>
    </w:p>
    <w:p w14:paraId="4BA5C8EF"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4"/>
          <w:sz w:val="24"/>
          <w:szCs w:val="24"/>
        </w:rPr>
        <w:object w:dxaOrig="960" w:dyaOrig="400" w14:anchorId="597F45DF">
          <v:shape id="_x0000_i5313" type="#_x0000_t75" style="width:48pt;height:20.25pt" o:ole="">
            <v:imagedata r:id="rId7662" o:title=""/>
          </v:shape>
          <o:OLEObject Type="Embed" ProgID="Equation.DSMT4" ShapeID="_x0000_i5313" DrawAspect="Content" ObjectID="_1796844375" r:id="rId7663"/>
        </w:object>
      </w:r>
      <w:r w:rsidRPr="00330A7E">
        <w:rPr>
          <w:rFonts w:ascii="Times New Roman" w:hAnsi="Times New Roman" w:cs="Times New Roman"/>
          <w:sz w:val="24"/>
          <w:szCs w:val="24"/>
        </w:rPr>
        <w:t xml:space="preserve"> có bảng biến thiên như </w:t>
      </w:r>
      <w:r w:rsidRPr="00330A7E">
        <w:rPr>
          <w:rFonts w:ascii="Times New Roman" w:hAnsi="Times New Roman" w:cs="Times New Roman"/>
          <w:i/>
          <w:iCs/>
          <w:sz w:val="24"/>
          <w:szCs w:val="24"/>
        </w:rPr>
        <w:t>Hình 2</w:t>
      </w:r>
      <w:r w:rsidRPr="00330A7E">
        <w:rPr>
          <w:rFonts w:ascii="Times New Roman" w:hAnsi="Times New Roman" w:cs="Times New Roman"/>
          <w:sz w:val="24"/>
          <w:szCs w:val="24"/>
        </w:rPr>
        <w:t>.</w:t>
      </w:r>
    </w:p>
    <w:p w14:paraId="321A4A92"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4E79A31D" wp14:editId="2B737524">
            <wp:extent cx="5022215" cy="973972"/>
            <wp:effectExtent l="0" t="0" r="0" b="0"/>
            <wp:docPr id="1453070301" name="Picture 1453070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64"/>
                    <a:stretch>
                      <a:fillRect/>
                    </a:stretch>
                  </pic:blipFill>
                  <pic:spPr>
                    <a:xfrm>
                      <a:off x="0" y="0"/>
                      <a:ext cx="5123221" cy="993560"/>
                    </a:xfrm>
                    <a:prstGeom prst="rect">
                      <a:avLst/>
                    </a:prstGeom>
                  </pic:spPr>
                </pic:pic>
              </a:graphicData>
            </a:graphic>
          </wp:inline>
        </w:drawing>
      </w:r>
    </w:p>
    <w:p w14:paraId="35ABA366"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Hình 2</w:t>
      </w:r>
    </w:p>
    <w:p w14:paraId="14A84A29"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 xml:space="preserve">Đồ thị hàm số </w:t>
      </w:r>
      <w:r w:rsidRPr="00330A7E">
        <w:rPr>
          <w:rFonts w:ascii="Times New Roman" w:hAnsi="Times New Roman" w:cs="Times New Roman"/>
          <w:position w:val="-14"/>
          <w:sz w:val="24"/>
          <w:szCs w:val="24"/>
        </w:rPr>
        <w:object w:dxaOrig="960" w:dyaOrig="400" w14:anchorId="02A86FC8">
          <v:shape id="_x0000_i5314" type="#_x0000_t75" style="width:48pt;height:20.25pt" o:ole="">
            <v:imagedata r:id="rId7665" o:title=""/>
          </v:shape>
          <o:OLEObject Type="Embed" ProgID="Equation.DSMT4" ShapeID="_x0000_i5314" DrawAspect="Content" ObjectID="_1796844376" r:id="rId7666"/>
        </w:object>
      </w:r>
      <w:r w:rsidRPr="00330A7E">
        <w:rPr>
          <w:rFonts w:ascii="Times New Roman" w:hAnsi="Times New Roman" w:cs="Times New Roman"/>
          <w:sz w:val="24"/>
          <w:szCs w:val="24"/>
        </w:rPr>
        <w:t xml:space="preserve"> có đường tiệm cận đứng và tiệm cận ngang lần lượt là:</w:t>
      </w:r>
    </w:p>
    <w:p w14:paraId="1731D306"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position w:val="-10"/>
          <w:sz w:val="24"/>
          <w:szCs w:val="24"/>
        </w:rPr>
        <w:object w:dxaOrig="1060" w:dyaOrig="320" w14:anchorId="12D4F120">
          <v:shape id="_x0000_i5315" type="#_x0000_t75" style="width:53.25pt;height:15.75pt" o:ole="">
            <v:imagedata r:id="rId7667" o:title=""/>
          </v:shape>
          <o:OLEObject Type="Embed" ProgID="Equation.DSMT4" ShapeID="_x0000_i5315" DrawAspect="Content" ObjectID="_1796844377" r:id="rId766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10"/>
          <w:sz w:val="24"/>
          <w:szCs w:val="24"/>
        </w:rPr>
        <w:object w:dxaOrig="1080" w:dyaOrig="320" w14:anchorId="0E330537">
          <v:shape id="_x0000_i5316" type="#_x0000_t75" style="width:54pt;height:15.75pt" o:ole="">
            <v:imagedata r:id="rId7669" o:title=""/>
          </v:shape>
          <o:OLEObject Type="Embed" ProgID="Equation.DSMT4" ShapeID="_x0000_i5316" DrawAspect="Content" ObjectID="_1796844378" r:id="rId7670"/>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position w:val="-10"/>
          <w:sz w:val="24"/>
          <w:szCs w:val="24"/>
        </w:rPr>
        <w:object w:dxaOrig="1120" w:dyaOrig="320" w14:anchorId="565BB604">
          <v:shape id="_x0000_i5317" type="#_x0000_t75" style="width:56.25pt;height:15.75pt" o:ole="">
            <v:imagedata r:id="rId7671" o:title=""/>
          </v:shape>
          <o:OLEObject Type="Embed" ProgID="Equation.DSMT4" ShapeID="_x0000_i5317" DrawAspect="Content" ObjectID="_1796844379" r:id="rId7672"/>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position w:val="-10"/>
          <w:sz w:val="24"/>
          <w:szCs w:val="24"/>
        </w:rPr>
        <w:object w:dxaOrig="1080" w:dyaOrig="320" w14:anchorId="1762A9A6">
          <v:shape id="_x0000_i5318" type="#_x0000_t75" style="width:54pt;height:15.75pt" o:ole="">
            <v:imagedata r:id="rId7673" o:title=""/>
          </v:shape>
          <o:OLEObject Type="Embed" ProgID="Equation.DSMT4" ShapeID="_x0000_i5318" DrawAspect="Content" ObjectID="_1796844380" r:id="rId7674"/>
        </w:object>
      </w:r>
      <w:r w:rsidRPr="00330A7E">
        <w:rPr>
          <w:rFonts w:ascii="Times New Roman" w:hAnsi="Times New Roman" w:cs="Times New Roman"/>
          <w:sz w:val="24"/>
          <w:szCs w:val="24"/>
        </w:rPr>
        <w:t>.</w:t>
      </w:r>
    </w:p>
    <w:p w14:paraId="6D7955A2"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p>
    <w:p w14:paraId="62D71A7D"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0"/>
          <w:sz w:val="24"/>
          <w:szCs w:val="24"/>
        </w:rPr>
        <w:object w:dxaOrig="920" w:dyaOrig="320" w14:anchorId="3F12F1E3">
          <v:shape id="_x0000_i5319" type="#_x0000_t75" style="width:45.75pt;height:15.75pt" o:ole="">
            <v:imagedata r:id="rId7675" o:title=""/>
          </v:shape>
          <o:OLEObject Type="Embed" ProgID="Equation.DSMT4" ShapeID="_x0000_i5319" DrawAspect="Content" ObjectID="_1796844381" r:id="rId7676"/>
        </w:object>
      </w:r>
      <w:r w:rsidRPr="00330A7E">
        <w:rPr>
          <w:rFonts w:ascii="Times New Roman" w:hAnsi="Times New Roman" w:cs="Times New Roman"/>
          <w:sz w:val="24"/>
          <w:szCs w:val="24"/>
        </w:rPr>
        <w:t xml:space="preserve"> có đồ thị như hình vẽ. Toạ độ tâm đối xứng cùa đồ thị hàm số đã cho là:</w:t>
      </w:r>
    </w:p>
    <w:p w14:paraId="71202A50" w14:textId="77777777" w:rsidR="00ED397D" w:rsidRPr="00330A7E" w:rsidRDefault="00FA344A" w:rsidP="00330A7E">
      <w:pPr>
        <w:spacing w:before="120" w:after="0"/>
        <w:jc w:val="center"/>
        <w:rPr>
          <w:rFonts w:ascii="Times New Roman" w:hAnsi="Times New Roman" w:cs="Times New Roman"/>
          <w:sz w:val="24"/>
          <w:szCs w:val="24"/>
        </w:rPr>
      </w:pPr>
      <w:r>
        <w:rPr>
          <w:rFonts w:ascii="Times New Roman" w:hAnsi="Times New Roman" w:cs="Times New Roman"/>
          <w:noProof/>
          <w:sz w:val="24"/>
          <w:szCs w:val="24"/>
          <w:lang w:eastAsia="vi-VN"/>
        </w:rPr>
      </w:r>
      <w:r>
        <w:rPr>
          <w:rFonts w:ascii="Times New Roman" w:hAnsi="Times New Roman" w:cs="Times New Roman"/>
          <w:noProof/>
          <w:sz w:val="24"/>
          <w:szCs w:val="24"/>
          <w:lang w:eastAsia="vi-VN"/>
        </w:rPr>
        <w:pict w14:anchorId="54D66E3A">
          <v:group id="_x0000_s1572" style="width:87.85pt;height:87.95pt;mso-position-horizontal-relative:char;mso-position-vertical-relative:line" coordorigin="2801,13782" coordsize="1757,1759">
            <v:shape id="_x0000_s1573" type="#_x0000_t32" style="position:absolute;left:2801;top:15013;width:1757;height:1" o:connectortype="straight" strokeweight="1pt">
              <v:stroke endarrow="classic" endarrowwidth="narrow"/>
            </v:shape>
            <v:shape id="_x0000_s1574" type="#_x0000_t75" style="position:absolute;left:4358;top:15038;width:200;height:220">
              <v:imagedata r:id="rId7677" o:title=""/>
            </v:shape>
            <v:shape id="_x0000_s1575" style="position:absolute;left:3012;top:13965;width:1220;height:1459;flip:y" coordsize="1220,1459" path="m,1459c77,809,155,160,305,137,455,114,750,1345,902,1322,1054,1299,1137,649,1220,e" filled="f" strokecolor="#009" strokeweight="1pt">
              <v:path arrowok="t"/>
            </v:shape>
            <v:shape id="_x0000_s1576" type="#_x0000_t75" style="position:absolute;left:3639;top:13824;width:180;height:279">
              <v:imagedata r:id="rId7678" o:title=""/>
            </v:shape>
            <v:shape id="_x0000_s1577" type="#_x0000_t75" style="position:absolute;left:3846;top:15012;width:139;height:260">
              <v:imagedata r:id="rId7679" o:title=""/>
            </v:shape>
            <v:shape id="_x0000_s1578" type="#_x0000_t32" style="position:absolute;left:3921;top:14100;width:0;height:912;flip:y" o:connectortype="straight">
              <v:stroke dashstyle="dash"/>
            </v:shape>
            <v:shape id="_x0000_s1579" type="#_x0000_t32" style="position:absolute;left:3316;top:15012;width:605;height:0;flip:x" o:connectortype="straight">
              <v:stroke dashstyle="dash"/>
            </v:shape>
            <v:shape id="_x0000_s1580" type="#_x0000_t32" style="position:absolute;left:3618;top:13812;width:1;height:1701;flip:y" o:connectortype="straight" strokeweight="1pt">
              <v:stroke endarrow="classic" endarrowwidth="narrow"/>
            </v:shape>
            <v:shape id="_x0000_s1581" type="#_x0000_t75" style="position:absolute;left:3619;top:15020;width:240;height:279">
              <v:imagedata r:id="rId7680" o:title=""/>
            </v:shape>
            <v:shape id="_x0000_s1582" type="#_x0000_t75" style="position:absolute;left:3375;top:13782;width:220;height:260">
              <v:imagedata r:id="rId7681" o:title=""/>
            </v:shape>
            <v:oval id="_x0000_s1583" style="position:absolute;left:3588;top:14988;width:57;height:57" fillcolor="red"/>
            <v:shape id="_x0000_s1584" type="#_x0000_t32" style="position:absolute;left:3026;top:14103;width:0;height:909;flip:y" o:connectortype="straight">
              <v:stroke dashstyle="dash"/>
            </v:shape>
            <v:shape id="_x0000_s1585" type="#_x0000_t32" style="position:absolute;left:3015;top:14100;width:906;height:0" o:connectortype="straight">
              <v:stroke dashstyle="dash"/>
            </v:shape>
            <v:shape id="_x0000_s1586" type="#_x0000_t75" style="position:absolute;left:3401;top:14485;width:139;height:260">
              <v:imagedata r:id="rId7682" o:title=""/>
            </v:shape>
            <v:shape id="_x0000_s1587" type="#_x0000_t75" style="position:absolute;left:3319;top:15281;width:300;height:260">
              <v:imagedata r:id="rId7683" o:title=""/>
            </v:shape>
            <v:shape id="_x0000_s1588" type="#_x0000_t75" style="position:absolute;left:2858;top:15012;width:320;height:260">
              <v:imagedata r:id="rId7684" o:title=""/>
            </v:shape>
            <v:shape id="_x0000_s1589" type="#_x0000_t32" style="position:absolute;left:3326;top:15287;width:283;height:0" o:connectortype="straight">
              <v:stroke dashstyle="dash"/>
            </v:shape>
            <v:shape id="_x0000_s1590" type="#_x0000_t32" style="position:absolute;left:3326;top:15014;width:0;height:273;flip:y" o:connectortype="straight">
              <v:stroke dashstyle="dash"/>
            </v:shape>
            <v:shape id="_x0000_s1591" type="#_x0000_t75" style="position:absolute;left:3165;top:14760;width:300;height:260">
              <v:imagedata r:id="rId7683" o:title=""/>
            </v:shape>
            <w10:wrap type="none"/>
            <w10:anchorlock/>
          </v:group>
          <o:OLEObject Type="Embed" ProgID="Equation.DSMT4" ShapeID="_x0000_s1574" DrawAspect="Content" ObjectID="_1796845537" r:id="rId7685"/>
          <o:OLEObject Type="Embed" ProgID="Equation.DSMT4" ShapeID="_x0000_s1576" DrawAspect="Content" ObjectID="_1796845538" r:id="rId7686"/>
          <o:OLEObject Type="Embed" ProgID="Equation.DSMT4" ShapeID="_x0000_s1577" DrawAspect="Content" ObjectID="_1796845539" r:id="rId7687"/>
          <o:OLEObject Type="Embed" ProgID="Equation.DSMT4" ShapeID="_x0000_s1581" DrawAspect="Content" ObjectID="_1796845540" r:id="rId7688"/>
          <o:OLEObject Type="Embed" ProgID="Equation.DSMT4" ShapeID="_x0000_s1582" DrawAspect="Content" ObjectID="_1796845541" r:id="rId7689"/>
          <o:OLEObject Type="Embed" ProgID="Equation.DSMT4" ShapeID="_x0000_s1586" DrawAspect="Content" ObjectID="_1796845542" r:id="rId7690"/>
          <o:OLEObject Type="Embed" ProgID="Equation.DSMT4" ShapeID="_x0000_s1587" DrawAspect="Content" ObjectID="_1796845543" r:id="rId7691"/>
          <o:OLEObject Type="Embed" ProgID="Equation.DSMT4" ShapeID="_x0000_s1588" DrawAspect="Content" ObjectID="_1796845544" r:id="rId7692"/>
          <o:OLEObject Type="Embed" ProgID="Equation.DSMT4" ShapeID="_x0000_s1591" DrawAspect="Content" ObjectID="_1796845545" r:id="rId7693"/>
        </w:pict>
      </w:r>
    </w:p>
    <w:p w14:paraId="7A043765"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position w:val="-10"/>
          <w:sz w:val="24"/>
          <w:szCs w:val="24"/>
        </w:rPr>
        <w:object w:dxaOrig="680" w:dyaOrig="320" w14:anchorId="414F7BF7">
          <v:shape id="_x0000_i5320" type="#_x0000_t75" style="width:34.5pt;height:15.75pt" o:ole="">
            <v:imagedata r:id="rId7694" o:title=""/>
          </v:shape>
          <o:OLEObject Type="Embed" ProgID="Equation.DSMT4" ShapeID="_x0000_i5320" DrawAspect="Content" ObjectID="_1796844382" r:id="rId7695"/>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10"/>
          <w:sz w:val="24"/>
          <w:szCs w:val="24"/>
        </w:rPr>
        <w:object w:dxaOrig="520" w:dyaOrig="320" w14:anchorId="215384DB">
          <v:shape id="_x0000_i5321" type="#_x0000_t75" style="width:26.25pt;height:15.75pt" o:ole="">
            <v:imagedata r:id="rId7696" o:title=""/>
          </v:shape>
          <o:OLEObject Type="Embed" ProgID="Equation.DSMT4" ShapeID="_x0000_i5321" DrawAspect="Content" ObjectID="_1796844383" r:id="rId769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position w:val="-10"/>
          <w:sz w:val="24"/>
          <w:szCs w:val="24"/>
        </w:rPr>
        <w:object w:dxaOrig="639" w:dyaOrig="320" w14:anchorId="1C1C7C09">
          <v:shape id="_x0000_i5322" type="#_x0000_t75" style="width:32.25pt;height:15.75pt" o:ole="">
            <v:imagedata r:id="rId7698" o:title=""/>
          </v:shape>
          <o:OLEObject Type="Embed" ProgID="Equation.DSMT4" ShapeID="_x0000_i5322" DrawAspect="Content" ObjectID="_1796844384" r:id="rId769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position w:val="-10"/>
          <w:sz w:val="24"/>
          <w:szCs w:val="24"/>
        </w:rPr>
        <w:object w:dxaOrig="639" w:dyaOrig="320" w14:anchorId="0BCF1AC6">
          <v:shape id="_x0000_i5323" type="#_x0000_t75" style="width:31.5pt;height:15.75pt" o:ole="">
            <v:imagedata r:id="rId7700" o:title=""/>
          </v:shape>
          <o:OLEObject Type="Embed" ProgID="Equation.DSMT4" ShapeID="_x0000_i5323" DrawAspect="Content" ObjectID="_1796844385" r:id="rId7701"/>
        </w:object>
      </w:r>
      <w:r w:rsidRPr="00330A7E">
        <w:rPr>
          <w:rFonts w:ascii="Times New Roman" w:hAnsi="Times New Roman" w:cs="Times New Roman"/>
          <w:sz w:val="24"/>
          <w:szCs w:val="24"/>
        </w:rPr>
        <w:t>.</w:t>
      </w:r>
    </w:p>
    <w:p w14:paraId="0ECE131B"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 </w:t>
      </w:r>
    </w:p>
    <w:p w14:paraId="12BFBE90"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lang w:val="en-GB"/>
        </w:rPr>
        <w:t xml:space="preserve">Hàm số </w:t>
      </w:r>
      <w:r w:rsidRPr="00330A7E">
        <w:rPr>
          <w:rFonts w:ascii="Times New Roman" w:hAnsi="Times New Roman" w:cs="Times New Roman"/>
          <w:position w:val="-14"/>
          <w:sz w:val="24"/>
          <w:szCs w:val="24"/>
          <w:lang w:val="en-GB"/>
        </w:rPr>
        <w:object w:dxaOrig="1180" w:dyaOrig="400" w14:anchorId="2342C592">
          <v:shape id="_x0000_i5324" type="#_x0000_t75" style="width:59.25pt;height:20.25pt" o:ole="">
            <v:imagedata r:id="rId7702" o:title=""/>
          </v:shape>
          <o:OLEObject Type="Embed" ProgID="Equation.DSMT4" ShapeID="_x0000_i5324" DrawAspect="Content" ObjectID="_1796844386" r:id="rId7703"/>
        </w:object>
      </w:r>
      <w:r w:rsidRPr="00330A7E">
        <w:rPr>
          <w:rFonts w:ascii="Times New Roman" w:hAnsi="Times New Roman" w:cs="Times New Roman"/>
          <w:sz w:val="24"/>
          <w:szCs w:val="24"/>
          <w:lang w:val="en-GB"/>
        </w:rPr>
        <w:t xml:space="preserve"> là nguyên hàm của hàm số nào sau đây?</w:t>
      </w:r>
    </w:p>
    <w:p w14:paraId="60FE664A"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eastAsia="vi-VN"/>
        </w:rPr>
      </w:pPr>
      <w:r w:rsidRPr="00330A7E">
        <w:rPr>
          <w:rFonts w:ascii="Times New Roman" w:hAnsi="Times New Roman" w:cs="Times New Roman"/>
          <w:b/>
          <w:bCs/>
          <w:sz w:val="24"/>
          <w:szCs w:val="24"/>
          <w:lang w:val="en-GB"/>
        </w:rPr>
        <w:t xml:space="preserve">A. </w:t>
      </w:r>
      <w:r w:rsidRPr="00330A7E">
        <w:rPr>
          <w:rFonts w:ascii="Times New Roman" w:hAnsi="Times New Roman" w:cs="Times New Roman"/>
          <w:position w:val="-24"/>
          <w:sz w:val="24"/>
          <w:szCs w:val="24"/>
          <w:lang w:eastAsia="vi-VN"/>
        </w:rPr>
        <w:object w:dxaOrig="1320" w:dyaOrig="660" w14:anchorId="53A228E3">
          <v:shape id="_x0000_i5325" type="#_x0000_t75" style="width:66pt;height:33pt" o:ole="">
            <v:imagedata r:id="rId7704" o:title=""/>
          </v:shape>
          <o:OLEObject Type="Embed" ProgID="Equation.DSMT4" ShapeID="_x0000_i5325" DrawAspect="Content" ObjectID="_1796844387" r:id="rId7705"/>
        </w:object>
      </w:r>
      <w:r w:rsidRPr="00330A7E">
        <w:rPr>
          <w:rFonts w:ascii="Times New Roman" w:hAnsi="Times New Roman" w:cs="Times New Roman"/>
          <w:sz w:val="24"/>
          <w:szCs w:val="24"/>
          <w:lang w:eastAsia="vi-VN"/>
        </w:rPr>
        <w:tab/>
      </w:r>
      <w:r w:rsidRPr="00330A7E">
        <w:rPr>
          <w:rFonts w:ascii="Times New Roman" w:hAnsi="Times New Roman" w:cs="Times New Roman"/>
          <w:b/>
          <w:bCs/>
          <w:sz w:val="24"/>
          <w:szCs w:val="24"/>
          <w:lang w:eastAsia="vi-VN"/>
        </w:rPr>
        <w:t xml:space="preserve">B. </w:t>
      </w:r>
      <w:r w:rsidRPr="00330A7E">
        <w:rPr>
          <w:rFonts w:ascii="Times New Roman" w:hAnsi="Times New Roman" w:cs="Times New Roman"/>
          <w:position w:val="-14"/>
          <w:sz w:val="24"/>
          <w:szCs w:val="24"/>
          <w:lang w:eastAsia="vi-VN"/>
        </w:rPr>
        <w:object w:dxaOrig="1420" w:dyaOrig="400" w14:anchorId="0F0764CF">
          <v:shape id="_x0000_i5326" type="#_x0000_t75" style="width:71.25pt;height:20.25pt" o:ole="">
            <v:imagedata r:id="rId7706" o:title=""/>
          </v:shape>
          <o:OLEObject Type="Embed" ProgID="Equation.DSMT4" ShapeID="_x0000_i5326" DrawAspect="Content" ObjectID="_1796844388" r:id="rId7707"/>
        </w:object>
      </w:r>
      <w:r w:rsidRPr="00330A7E">
        <w:rPr>
          <w:rFonts w:ascii="Times New Roman" w:hAnsi="Times New Roman" w:cs="Times New Roman"/>
          <w:sz w:val="24"/>
          <w:szCs w:val="24"/>
          <w:lang w:eastAsia="vi-VN"/>
        </w:rPr>
        <w:tab/>
      </w:r>
      <w:r w:rsidRPr="00330A7E">
        <w:rPr>
          <w:rFonts w:ascii="Times New Roman" w:hAnsi="Times New Roman" w:cs="Times New Roman"/>
          <w:b/>
          <w:bCs/>
          <w:sz w:val="24"/>
          <w:szCs w:val="24"/>
          <w:lang w:val="en-GB"/>
        </w:rPr>
        <w:t xml:space="preserve">C. </w:t>
      </w:r>
      <w:r w:rsidRPr="00330A7E">
        <w:rPr>
          <w:rFonts w:ascii="Times New Roman" w:hAnsi="Times New Roman" w:cs="Times New Roman"/>
          <w:position w:val="-14"/>
          <w:sz w:val="24"/>
          <w:szCs w:val="24"/>
          <w:lang w:eastAsia="vi-VN"/>
        </w:rPr>
        <w:object w:dxaOrig="1380" w:dyaOrig="400" w14:anchorId="29B31299">
          <v:shape id="_x0000_i5327" type="#_x0000_t75" style="width:69pt;height:20.25pt" o:ole="">
            <v:imagedata r:id="rId7708" o:title=""/>
          </v:shape>
          <o:OLEObject Type="Embed" ProgID="Equation.DSMT4" ShapeID="_x0000_i5327" DrawAspect="Content" ObjectID="_1796844389" r:id="rId7709"/>
        </w:object>
      </w:r>
      <w:r w:rsidRPr="00330A7E">
        <w:rPr>
          <w:rFonts w:ascii="Times New Roman" w:hAnsi="Times New Roman" w:cs="Times New Roman"/>
          <w:sz w:val="24"/>
          <w:szCs w:val="24"/>
          <w:lang w:eastAsia="vi-VN"/>
        </w:rPr>
        <w:tab/>
      </w:r>
      <w:r w:rsidRPr="00330A7E">
        <w:rPr>
          <w:rFonts w:ascii="Times New Roman" w:hAnsi="Times New Roman" w:cs="Times New Roman"/>
          <w:b/>
          <w:bCs/>
          <w:sz w:val="24"/>
          <w:szCs w:val="24"/>
          <w:lang w:eastAsia="vi-VN"/>
        </w:rPr>
        <w:t xml:space="preserve">D. </w:t>
      </w:r>
      <w:r w:rsidRPr="00330A7E">
        <w:rPr>
          <w:rFonts w:ascii="Times New Roman" w:hAnsi="Times New Roman" w:cs="Times New Roman"/>
          <w:position w:val="-14"/>
          <w:sz w:val="24"/>
          <w:szCs w:val="24"/>
          <w:lang w:eastAsia="vi-VN"/>
        </w:rPr>
        <w:object w:dxaOrig="1520" w:dyaOrig="400" w14:anchorId="55DD304D">
          <v:shape id="_x0000_i5328" type="#_x0000_t75" style="width:75.75pt;height:20.25pt" o:ole="">
            <v:imagedata r:id="rId7710" o:title=""/>
          </v:shape>
          <o:OLEObject Type="Embed" ProgID="Equation.DSMT4" ShapeID="_x0000_i5328" DrawAspect="Content" ObjectID="_1796844390" r:id="rId7711"/>
        </w:object>
      </w:r>
    </w:p>
    <w:p w14:paraId="1AA705C5"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p>
    <w:p w14:paraId="149504BA"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w:t>
      </w:r>
      <w:r w:rsidRPr="00330A7E">
        <w:rPr>
          <w:rFonts w:ascii="Times New Roman" w:hAnsi="Times New Roman" w:cs="Times New Roman"/>
          <w:position w:val="-10"/>
          <w:sz w:val="24"/>
          <w:szCs w:val="24"/>
          <w:lang w:val="en-GB"/>
        </w:rPr>
        <w:object w:dxaOrig="620" w:dyaOrig="320" w14:anchorId="2192E712">
          <v:shape id="_x0000_i5329" type="#_x0000_t75" style="width:30.75pt;height:15.75pt" o:ole="">
            <v:imagedata r:id="rId7712" o:title=""/>
          </v:shape>
          <o:OLEObject Type="Embed" ProgID="Equation.DSMT4" ShapeID="_x0000_i5329" DrawAspect="Content" ObjectID="_1796844391" r:id="rId7713"/>
        </w:object>
      </w:r>
      <w:r w:rsidRPr="00330A7E">
        <w:rPr>
          <w:rFonts w:ascii="Times New Roman" w:hAnsi="Times New Roman" w:cs="Times New Roman"/>
          <w:sz w:val="24"/>
          <w:szCs w:val="24"/>
        </w:rPr>
        <w:t xml:space="preserve"> mặt phẳng </w:t>
      </w:r>
      <w:r w:rsidRPr="00330A7E">
        <w:rPr>
          <w:rFonts w:ascii="Times New Roman" w:hAnsi="Times New Roman" w:cs="Times New Roman"/>
          <w:position w:val="-14"/>
          <w:sz w:val="24"/>
          <w:szCs w:val="24"/>
          <w:lang w:eastAsia="vi-VN"/>
        </w:rPr>
        <w:object w:dxaOrig="1840" w:dyaOrig="400" w14:anchorId="1BB76300">
          <v:shape id="_x0000_i5330" type="#_x0000_t75" style="width:92.25pt;height:20.25pt" o:ole="">
            <v:imagedata r:id="rId7714" o:title=""/>
          </v:shape>
          <o:OLEObject Type="Embed" ProgID="Equation.DSMT4" ShapeID="_x0000_i5330" DrawAspect="Content" ObjectID="_1796844392" r:id="rId7715"/>
        </w:object>
      </w:r>
      <w:r w:rsidRPr="00330A7E">
        <w:rPr>
          <w:rFonts w:ascii="Times New Roman" w:hAnsi="Times New Roman" w:cs="Times New Roman"/>
          <w:sz w:val="24"/>
          <w:szCs w:val="24"/>
        </w:rPr>
        <w:t xml:space="preserve"> có một vectơ pháp tuyến là:</w:t>
      </w:r>
    </w:p>
    <w:p w14:paraId="33E302DA"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position w:val="-14"/>
          <w:sz w:val="24"/>
          <w:szCs w:val="24"/>
        </w:rPr>
        <w:object w:dxaOrig="1219" w:dyaOrig="420" w14:anchorId="655DB916">
          <v:shape id="_x0000_i5331" type="#_x0000_t75" style="width:60.75pt;height:21pt" o:ole="">
            <v:imagedata r:id="rId7716" o:title=""/>
          </v:shape>
          <o:OLEObject Type="Embed" ProgID="Equation.DSMT4" ShapeID="_x0000_i5331" DrawAspect="Content" ObjectID="_1796844393" r:id="rId771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14"/>
          <w:sz w:val="24"/>
          <w:szCs w:val="24"/>
        </w:rPr>
        <w:object w:dxaOrig="1640" w:dyaOrig="420" w14:anchorId="579262C6">
          <v:shape id="_x0000_i5332" type="#_x0000_t75" style="width:81.75pt;height:21pt" o:ole="">
            <v:imagedata r:id="rId7718" o:title=""/>
          </v:shape>
          <o:OLEObject Type="Embed" ProgID="Equation.DSMT4" ShapeID="_x0000_i5332" DrawAspect="Content" ObjectID="_1796844394" r:id="rId7719"/>
        </w:object>
      </w:r>
      <w:r w:rsidRPr="00330A7E">
        <w:rPr>
          <w:rFonts w:ascii="Times New Roman" w:hAnsi="Times New Roman" w:cs="Times New Roman"/>
          <w:sz w:val="24"/>
          <w:szCs w:val="24"/>
        </w:rPr>
        <w:t>.</w:t>
      </w:r>
    </w:p>
    <w:p w14:paraId="26F13046"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C. </w:t>
      </w:r>
      <w:r w:rsidRPr="00330A7E">
        <w:rPr>
          <w:rFonts w:ascii="Times New Roman" w:hAnsi="Times New Roman" w:cs="Times New Roman"/>
          <w:position w:val="-14"/>
          <w:sz w:val="24"/>
          <w:szCs w:val="24"/>
        </w:rPr>
        <w:object w:dxaOrig="1480" w:dyaOrig="420" w14:anchorId="25E42158">
          <v:shape id="_x0000_i5333" type="#_x0000_t75" style="width:74.25pt;height:21pt" o:ole="">
            <v:imagedata r:id="rId7720" o:title=""/>
          </v:shape>
          <o:OLEObject Type="Embed" ProgID="Equation.DSMT4" ShapeID="_x0000_i5333" DrawAspect="Content" ObjectID="_1796844395" r:id="rId7721"/>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position w:val="-14"/>
          <w:sz w:val="24"/>
          <w:szCs w:val="24"/>
        </w:rPr>
        <w:object w:dxaOrig="1440" w:dyaOrig="420" w14:anchorId="3BDFF786">
          <v:shape id="_x0000_i5334" type="#_x0000_t75" style="width:1in;height:21pt" o:ole="">
            <v:imagedata r:id="rId7722" o:title=""/>
          </v:shape>
          <o:OLEObject Type="Embed" ProgID="Equation.DSMT4" ShapeID="_x0000_i5334" DrawAspect="Content" ObjectID="_1796844396" r:id="rId7723"/>
        </w:object>
      </w:r>
      <w:r w:rsidRPr="00330A7E">
        <w:rPr>
          <w:rFonts w:ascii="Times New Roman" w:hAnsi="Times New Roman" w:cs="Times New Roman"/>
          <w:sz w:val="24"/>
          <w:szCs w:val="24"/>
        </w:rPr>
        <w:t>.</w:t>
      </w:r>
    </w:p>
    <w:p w14:paraId="0DD5C76C" w14:textId="77777777" w:rsidR="00ED397D" w:rsidRPr="00330A7E" w:rsidRDefault="00ED397D" w:rsidP="00330A7E">
      <w:pPr>
        <w:tabs>
          <w:tab w:val="left" w:pos="3402"/>
          <w:tab w:val="left" w:pos="5669"/>
          <w:tab w:val="left" w:pos="7937"/>
        </w:tabs>
        <w:spacing w:after="0"/>
        <w:jc w:val="both"/>
        <w:rPr>
          <w:rFonts w:ascii="Times New Roman" w:hAnsi="Times New Roman" w:cs="Times New Roman"/>
          <w:b/>
          <w:bCs/>
          <w:sz w:val="24"/>
          <w:szCs w:val="24"/>
        </w:rPr>
      </w:pPr>
      <w:r w:rsidRPr="00330A7E">
        <w:rPr>
          <w:rFonts w:ascii="Times New Roman" w:hAnsi="Times New Roman" w:cs="Times New Roman"/>
          <w:b/>
          <w:bCs/>
          <w:sz w:val="24"/>
          <w:szCs w:val="24"/>
          <w:lang w:val="en-GB"/>
        </w:rPr>
        <w:t xml:space="preserve"> </w:t>
      </w:r>
    </w:p>
    <w:p w14:paraId="5D50337A"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p>
    <w:p w14:paraId="68D3C6D4"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với hệ toạ độ </w:t>
      </w:r>
      <w:r w:rsidRPr="00330A7E">
        <w:rPr>
          <w:rFonts w:ascii="Times New Roman" w:hAnsi="Times New Roman" w:cs="Times New Roman"/>
          <w:position w:val="-10"/>
          <w:sz w:val="24"/>
          <w:szCs w:val="24"/>
        </w:rPr>
        <w:object w:dxaOrig="560" w:dyaOrig="320" w14:anchorId="1A279F42">
          <v:shape id="_x0000_i5335" type="#_x0000_t75" style="width:27.75pt;height:15.75pt" o:ole="">
            <v:imagedata r:id="rId2128" o:title=""/>
          </v:shape>
          <o:OLEObject Type="Embed" ProgID="Equation.DSMT4" ShapeID="_x0000_i5335" DrawAspect="Content" ObjectID="_1796844397" r:id="rId7724"/>
        </w:object>
      </w:r>
      <w:r w:rsidRPr="00330A7E">
        <w:rPr>
          <w:rFonts w:ascii="Times New Roman" w:hAnsi="Times New Roman" w:cs="Times New Roman"/>
          <w:sz w:val="24"/>
          <w:szCs w:val="24"/>
        </w:rPr>
        <w:t>, phương trình nào sau đây là phương trình chính tắc của đường thẳng?</w:t>
      </w:r>
    </w:p>
    <w:p w14:paraId="1F7FA85B"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position w:val="-24"/>
          <w:sz w:val="24"/>
          <w:szCs w:val="24"/>
        </w:rPr>
        <w:object w:dxaOrig="2160" w:dyaOrig="620" w14:anchorId="7D1556B4">
          <v:shape id="_x0000_i5336" type="#_x0000_t75" style="width:108pt;height:30.75pt" o:ole="">
            <v:imagedata r:id="rId7725" o:title=""/>
          </v:shape>
          <o:OLEObject Type="Embed" ProgID="Equation.DSMT4" ShapeID="_x0000_i5336" DrawAspect="Content" ObjectID="_1796844398" r:id="rId7726"/>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24"/>
          <w:sz w:val="24"/>
          <w:szCs w:val="24"/>
        </w:rPr>
        <w:object w:dxaOrig="2200" w:dyaOrig="620" w14:anchorId="36AC2C48">
          <v:shape id="_x0000_i5337" type="#_x0000_t75" style="width:110.25pt;height:30.75pt" o:ole="">
            <v:imagedata r:id="rId7727" o:title=""/>
          </v:shape>
          <o:OLEObject Type="Embed" ProgID="Equation.DSMT4" ShapeID="_x0000_i5337" DrawAspect="Content" ObjectID="_1796844399" r:id="rId7728"/>
        </w:object>
      </w:r>
      <w:r w:rsidRPr="00330A7E">
        <w:rPr>
          <w:rFonts w:ascii="Times New Roman" w:hAnsi="Times New Roman" w:cs="Times New Roman"/>
          <w:sz w:val="24"/>
          <w:szCs w:val="24"/>
        </w:rPr>
        <w:t>.</w:t>
      </w:r>
    </w:p>
    <w:p w14:paraId="7F6A6FC4"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C. </w:t>
      </w:r>
      <w:r w:rsidRPr="00330A7E">
        <w:rPr>
          <w:rFonts w:ascii="Times New Roman" w:hAnsi="Times New Roman" w:cs="Times New Roman"/>
          <w:position w:val="-24"/>
          <w:sz w:val="24"/>
          <w:szCs w:val="24"/>
        </w:rPr>
        <w:object w:dxaOrig="2160" w:dyaOrig="620" w14:anchorId="062B876C">
          <v:shape id="_x0000_i5338" type="#_x0000_t75" style="width:108pt;height:30.75pt" o:ole="">
            <v:imagedata r:id="rId7729" o:title=""/>
          </v:shape>
          <o:OLEObject Type="Embed" ProgID="Equation.DSMT4" ShapeID="_x0000_i5338" DrawAspect="Content" ObjectID="_1796844400" r:id="rId7730"/>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position w:val="-28"/>
          <w:sz w:val="24"/>
          <w:szCs w:val="24"/>
        </w:rPr>
        <w:object w:dxaOrig="2160" w:dyaOrig="660" w14:anchorId="4EF6F5BA">
          <v:shape id="_x0000_i5339" type="#_x0000_t75" style="width:108pt;height:33pt" o:ole="">
            <v:imagedata r:id="rId7731" o:title=""/>
          </v:shape>
          <o:OLEObject Type="Embed" ProgID="Equation.DSMT4" ShapeID="_x0000_i5339" DrawAspect="Content" ObjectID="_1796844401" r:id="rId7732"/>
        </w:object>
      </w:r>
      <w:r w:rsidRPr="00330A7E">
        <w:rPr>
          <w:rFonts w:ascii="Times New Roman" w:hAnsi="Times New Roman" w:cs="Times New Roman"/>
          <w:sz w:val="24"/>
          <w:szCs w:val="24"/>
        </w:rPr>
        <w:t>.</w:t>
      </w:r>
    </w:p>
    <w:p w14:paraId="314EA1B3" w14:textId="77777777" w:rsidR="00ED397D" w:rsidRPr="00330A7E" w:rsidRDefault="00ED397D" w:rsidP="00330A7E">
      <w:pPr>
        <w:tabs>
          <w:tab w:val="left" w:pos="3402"/>
          <w:tab w:val="left" w:pos="5669"/>
          <w:tab w:val="left" w:pos="7937"/>
        </w:tabs>
        <w:spacing w:after="0"/>
        <w:jc w:val="both"/>
        <w:rPr>
          <w:rFonts w:ascii="Times New Roman" w:hAnsi="Times New Roman" w:cs="Times New Roman"/>
          <w:sz w:val="24"/>
          <w:szCs w:val="24"/>
        </w:rPr>
      </w:pPr>
    </w:p>
    <w:p w14:paraId="309E0E4B" w14:textId="77777777" w:rsidR="00ED397D" w:rsidRPr="00330A7E" w:rsidRDefault="00ED397D" w:rsidP="00330A7E">
      <w:pPr>
        <w:tabs>
          <w:tab w:val="left" w:pos="3402"/>
          <w:tab w:val="left" w:pos="5669"/>
          <w:tab w:val="left" w:pos="7937"/>
        </w:tabs>
        <w:spacing w:after="0"/>
        <w:jc w:val="both"/>
        <w:rPr>
          <w:rFonts w:ascii="Times New Roman" w:hAnsi="Times New Roman" w:cs="Times New Roman"/>
          <w:sz w:val="24"/>
          <w:szCs w:val="24"/>
        </w:rPr>
      </w:pPr>
    </w:p>
    <w:p w14:paraId="3A972AEA"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Trong không gian</w:t>
      </w:r>
      <w:r w:rsidRPr="00330A7E">
        <w:rPr>
          <w:rFonts w:ascii="Times New Roman" w:hAnsi="Times New Roman" w:cs="Times New Roman"/>
          <w:position w:val="-10"/>
          <w:sz w:val="24"/>
          <w:szCs w:val="24"/>
        </w:rPr>
        <w:object w:dxaOrig="560" w:dyaOrig="320" w14:anchorId="733DC2F3">
          <v:shape id="_x0000_i5340" type="#_x0000_t75" style="width:27.75pt;height:15.75pt" o:ole="">
            <v:imagedata r:id="rId7733" o:title=""/>
          </v:shape>
          <o:OLEObject Type="Embed" ProgID="Equation.DSMT4" ShapeID="_x0000_i5340" DrawAspect="Content" ObjectID="_1796844402" r:id="rId7734"/>
        </w:object>
      </w:r>
      <w:r w:rsidRPr="00330A7E">
        <w:rPr>
          <w:rFonts w:ascii="Times New Roman" w:hAnsi="Times New Roman" w:cs="Times New Roman"/>
          <w:sz w:val="24"/>
          <w:szCs w:val="24"/>
        </w:rPr>
        <w:t xml:space="preserve">, mặt cầu có tâm </w:t>
      </w:r>
      <w:r w:rsidRPr="00330A7E">
        <w:rPr>
          <w:rFonts w:ascii="Times New Roman" w:hAnsi="Times New Roman" w:cs="Times New Roman"/>
          <w:position w:val="-10"/>
          <w:sz w:val="24"/>
          <w:szCs w:val="24"/>
        </w:rPr>
        <w:object w:dxaOrig="980" w:dyaOrig="320" w14:anchorId="236CD113">
          <v:shape id="_x0000_i5341" type="#_x0000_t75" style="width:48.75pt;height:15.75pt" o:ole="">
            <v:imagedata r:id="rId7735" o:title=""/>
          </v:shape>
          <o:OLEObject Type="Embed" ProgID="Equation.DSMT4" ShapeID="_x0000_i5341" DrawAspect="Content" ObjectID="_1796844403" r:id="rId7736"/>
        </w:object>
      </w:r>
      <w:r w:rsidRPr="00330A7E">
        <w:rPr>
          <w:rFonts w:ascii="Times New Roman" w:hAnsi="Times New Roman" w:cs="Times New Roman"/>
          <w:sz w:val="24"/>
          <w:szCs w:val="24"/>
        </w:rPr>
        <w:t xml:space="preserve"> và bán kính 9 có phương trình là:</w:t>
      </w:r>
    </w:p>
    <w:p w14:paraId="54561A6A" w14:textId="77777777" w:rsidR="00ED397D" w:rsidRPr="00330A7E" w:rsidRDefault="00ED397D" w:rsidP="00330A7E">
      <w:pPr>
        <w:pStyle w:val="ListParagraph"/>
        <w:tabs>
          <w:tab w:val="left" w:pos="992"/>
        </w:tabs>
        <w:spacing w:before="120" w:line="276" w:lineRule="auto"/>
        <w:ind w:left="992"/>
        <w:rPr>
          <w:rFonts w:ascii="Times New Roman" w:hAnsi="Times New Roman" w:cs="Times New Roman"/>
          <w:sz w:val="24"/>
          <w:szCs w:val="24"/>
        </w:rPr>
      </w:pPr>
    </w:p>
    <w:p w14:paraId="06403252"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position w:val="-10"/>
          <w:sz w:val="24"/>
          <w:szCs w:val="24"/>
        </w:rPr>
        <w:object w:dxaOrig="3060" w:dyaOrig="360" w14:anchorId="209D95DA">
          <v:shape id="_x0000_i5342" type="#_x0000_t75" style="width:153pt;height:18pt" o:ole="">
            <v:imagedata r:id="rId7737" o:title=""/>
          </v:shape>
          <o:OLEObject Type="Embed" ProgID="Equation.DSMT4" ShapeID="_x0000_i5342" DrawAspect="Content" ObjectID="_1796844404" r:id="rId773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10"/>
          <w:sz w:val="24"/>
          <w:szCs w:val="24"/>
        </w:rPr>
        <w:object w:dxaOrig="3080" w:dyaOrig="360" w14:anchorId="588A9EC4">
          <v:shape id="_x0000_i5343" type="#_x0000_t75" style="width:154.5pt;height:18pt" o:ole="">
            <v:imagedata r:id="rId7739" o:title=""/>
          </v:shape>
          <o:OLEObject Type="Embed" ProgID="Equation.DSMT4" ShapeID="_x0000_i5343" DrawAspect="Content" ObjectID="_1796844405" r:id="rId7740"/>
        </w:object>
      </w:r>
      <w:r w:rsidRPr="00330A7E">
        <w:rPr>
          <w:rFonts w:ascii="Times New Roman" w:hAnsi="Times New Roman" w:cs="Times New Roman"/>
          <w:sz w:val="24"/>
          <w:szCs w:val="24"/>
        </w:rPr>
        <w:t>.</w:t>
      </w:r>
    </w:p>
    <w:p w14:paraId="67D73726"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C. </w:t>
      </w:r>
      <w:r w:rsidRPr="00330A7E">
        <w:rPr>
          <w:rFonts w:ascii="Times New Roman" w:hAnsi="Times New Roman" w:cs="Times New Roman"/>
          <w:position w:val="-10"/>
          <w:sz w:val="24"/>
          <w:szCs w:val="24"/>
        </w:rPr>
        <w:object w:dxaOrig="2960" w:dyaOrig="360" w14:anchorId="58F9A57C">
          <v:shape id="_x0000_i5344" type="#_x0000_t75" style="width:148.5pt;height:18pt" o:ole="">
            <v:imagedata r:id="rId7741" o:title=""/>
          </v:shape>
          <o:OLEObject Type="Embed" ProgID="Equation.DSMT4" ShapeID="_x0000_i5344" DrawAspect="Content" ObjectID="_1796844406" r:id="rId7742"/>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position w:val="-10"/>
          <w:sz w:val="24"/>
          <w:szCs w:val="24"/>
        </w:rPr>
        <w:object w:dxaOrig="2980" w:dyaOrig="360" w14:anchorId="7C4E6F8B">
          <v:shape id="_x0000_i5345" type="#_x0000_t75" style="width:149.25pt;height:18pt" o:ole="">
            <v:imagedata r:id="rId7743" o:title=""/>
          </v:shape>
          <o:OLEObject Type="Embed" ProgID="Equation.DSMT4" ShapeID="_x0000_i5345" DrawAspect="Content" ObjectID="_1796844407" r:id="rId7744"/>
        </w:object>
      </w:r>
      <w:r w:rsidRPr="00330A7E">
        <w:rPr>
          <w:rFonts w:ascii="Times New Roman" w:hAnsi="Times New Roman" w:cs="Times New Roman"/>
          <w:sz w:val="24"/>
          <w:szCs w:val="24"/>
        </w:rPr>
        <w:t>.</w:t>
      </w:r>
    </w:p>
    <w:p w14:paraId="466B91F5"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 </w:t>
      </w:r>
    </w:p>
    <w:p w14:paraId="27CB4616"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lang w:val="fr-FR"/>
        </w:rPr>
      </w:pPr>
      <w:r w:rsidRPr="00330A7E">
        <w:rPr>
          <w:rFonts w:ascii="Times New Roman" w:hAnsi="Times New Roman" w:cs="Times New Roman"/>
          <w:sz w:val="24"/>
          <w:szCs w:val="24"/>
        </w:rPr>
        <w:t xml:space="preserve">Cho </w:t>
      </w:r>
      <w:r w:rsidRPr="00330A7E">
        <w:rPr>
          <w:rFonts w:ascii="Times New Roman" w:hAnsi="Times New Roman" w:cs="Times New Roman"/>
          <w:position w:val="-4"/>
          <w:sz w:val="24"/>
          <w:szCs w:val="24"/>
        </w:rPr>
        <w:object w:dxaOrig="240" w:dyaOrig="260" w14:anchorId="681A1E1B">
          <v:shape id="_x0000_i5346" type="#_x0000_t75" style="width:12pt;height:13.5pt" o:ole="">
            <v:imagedata r:id="rId7745" o:title=""/>
          </v:shape>
          <o:OLEObject Type="Embed" ProgID="Equation.DSMT4" ShapeID="_x0000_i5346" DrawAspect="Content" ObjectID="_1796844408" r:id="rId7746"/>
        </w:object>
      </w:r>
      <w:r w:rsidRPr="00330A7E">
        <w:rPr>
          <w:rFonts w:ascii="Times New Roman" w:hAnsi="Times New Roman" w:cs="Times New Roman"/>
          <w:sz w:val="24"/>
          <w:szCs w:val="24"/>
        </w:rPr>
        <w:t xml:space="preserve"> và </w:t>
      </w:r>
      <w:r w:rsidRPr="00330A7E">
        <w:rPr>
          <w:rFonts w:ascii="Times New Roman" w:hAnsi="Times New Roman" w:cs="Times New Roman"/>
          <w:position w:val="-4"/>
          <w:sz w:val="24"/>
          <w:szCs w:val="24"/>
        </w:rPr>
        <w:object w:dxaOrig="240" w:dyaOrig="260" w14:anchorId="4D01E054">
          <v:shape id="_x0000_i5347" type="#_x0000_t75" style="width:12pt;height:13.5pt" o:ole="">
            <v:imagedata r:id="rId7747" o:title=""/>
          </v:shape>
          <o:OLEObject Type="Embed" ProgID="Equation.DSMT4" ShapeID="_x0000_i5347" DrawAspect="Content" ObjectID="_1796844409" r:id="rId7748"/>
        </w:object>
      </w:r>
      <w:r w:rsidRPr="00330A7E">
        <w:rPr>
          <w:rFonts w:ascii="Times New Roman" w:hAnsi="Times New Roman" w:cs="Times New Roman"/>
          <w:sz w:val="24"/>
          <w:szCs w:val="24"/>
        </w:rPr>
        <w:t xml:space="preserve"> là hai biến cố độc lập thoả mãn </w:t>
      </w:r>
      <w:r w:rsidRPr="00330A7E">
        <w:rPr>
          <w:rFonts w:ascii="Times New Roman" w:hAnsi="Times New Roman" w:cs="Times New Roman"/>
          <w:position w:val="-10"/>
          <w:sz w:val="24"/>
          <w:szCs w:val="24"/>
        </w:rPr>
        <w:object w:dxaOrig="1100" w:dyaOrig="320" w14:anchorId="5C07CD48">
          <v:shape id="_x0000_i5348" type="#_x0000_t75" style="width:55.5pt;height:15.75pt" o:ole="">
            <v:imagedata r:id="rId7749" o:title=""/>
          </v:shape>
          <o:OLEObject Type="Embed" ProgID="Equation.DSMT4" ShapeID="_x0000_i5348" DrawAspect="Content" ObjectID="_1796844410" r:id="rId7750"/>
        </w:object>
      </w:r>
      <w:r w:rsidRPr="00330A7E">
        <w:rPr>
          <w:rFonts w:ascii="Times New Roman" w:hAnsi="Times New Roman" w:cs="Times New Roman"/>
          <w:sz w:val="24"/>
          <w:szCs w:val="24"/>
        </w:rPr>
        <w:t xml:space="preserve"> và </w:t>
      </w:r>
      <w:r w:rsidRPr="00330A7E">
        <w:rPr>
          <w:rFonts w:ascii="Times New Roman" w:hAnsi="Times New Roman" w:cs="Times New Roman"/>
          <w:position w:val="-10"/>
          <w:sz w:val="24"/>
          <w:szCs w:val="24"/>
        </w:rPr>
        <w:object w:dxaOrig="1100" w:dyaOrig="320" w14:anchorId="325B2A09">
          <v:shape id="_x0000_i5349" type="#_x0000_t75" style="width:55.5pt;height:15.75pt" o:ole="">
            <v:imagedata r:id="rId7751" o:title=""/>
          </v:shape>
          <o:OLEObject Type="Embed" ProgID="Equation.DSMT4" ShapeID="_x0000_i5349" DrawAspect="Content" ObjectID="_1796844411" r:id="rId7752"/>
        </w:object>
      </w:r>
      <w:r w:rsidRPr="00330A7E">
        <w:rPr>
          <w:rFonts w:ascii="Times New Roman" w:hAnsi="Times New Roman" w:cs="Times New Roman"/>
          <w:sz w:val="24"/>
          <w:szCs w:val="24"/>
        </w:rPr>
        <w:t xml:space="preserve">. Khi đó, </w:t>
      </w:r>
      <w:r w:rsidRPr="00330A7E">
        <w:rPr>
          <w:rFonts w:ascii="Times New Roman" w:hAnsi="Times New Roman" w:cs="Times New Roman"/>
          <w:position w:val="-10"/>
          <w:sz w:val="24"/>
          <w:szCs w:val="24"/>
        </w:rPr>
        <w:object w:dxaOrig="960" w:dyaOrig="320" w14:anchorId="6E685DCE">
          <v:shape id="_x0000_i5350" type="#_x0000_t75" style="width:48pt;height:15.75pt" o:ole="">
            <v:imagedata r:id="rId7753" o:title=""/>
          </v:shape>
          <o:OLEObject Type="Embed" ProgID="Equation.DSMT4" ShapeID="_x0000_i5350" DrawAspect="Content" ObjectID="_1796844412" r:id="rId7754"/>
        </w:object>
      </w:r>
      <w:r w:rsidRPr="00330A7E">
        <w:rPr>
          <w:rFonts w:ascii="Times New Roman" w:hAnsi="Times New Roman" w:cs="Times New Roman"/>
          <w:sz w:val="24"/>
          <w:szCs w:val="24"/>
        </w:rPr>
        <w:t xml:space="preserve"> bằng:</w:t>
      </w:r>
    </w:p>
    <w:p w14:paraId="3C4C8AEA" w14:textId="77777777" w:rsidR="00ED397D" w:rsidRPr="00330A7E" w:rsidRDefault="00ED397D" w:rsidP="00330A7E">
      <w:pPr>
        <w:tabs>
          <w:tab w:val="left" w:pos="3402"/>
          <w:tab w:val="left" w:pos="5669"/>
          <w:tab w:val="left" w:pos="7937"/>
        </w:tabs>
        <w:spacing w:after="0"/>
        <w:jc w:val="both"/>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sz w:val="24"/>
          <w:szCs w:val="24"/>
        </w:rPr>
        <w:t>0,8.</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sz w:val="24"/>
          <w:szCs w:val="24"/>
        </w:rPr>
        <w:t>0,2.</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sz w:val="24"/>
          <w:szCs w:val="24"/>
        </w:rPr>
        <w:t>0,6.</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sz w:val="24"/>
          <w:szCs w:val="24"/>
        </w:rPr>
        <w:t>0,15.</w:t>
      </w:r>
    </w:p>
    <w:p w14:paraId="5F7A1370"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fr-FR"/>
        </w:rPr>
      </w:pPr>
    </w:p>
    <w:p w14:paraId="6948A71F"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lang w:val="it-IT"/>
        </w:rPr>
      </w:pPr>
      <w:r w:rsidRPr="00330A7E">
        <w:rPr>
          <w:rFonts w:ascii="Times New Roman" w:hAnsi="Times New Roman" w:cs="Times New Roman"/>
          <w:sz w:val="24"/>
          <w:szCs w:val="24"/>
          <w:lang w:val="fr-FR"/>
        </w:rPr>
        <w:t xml:space="preserve">Khi thống kê chiều cao (đơn vị: centimét) của học sinh lớp </w:t>
      </w:r>
      <w:r w:rsidRPr="00330A7E">
        <w:rPr>
          <w:rFonts w:ascii="Times New Roman" w:hAnsi="Times New Roman" w:cs="Times New Roman"/>
          <w:position w:val="-4"/>
          <w:sz w:val="24"/>
          <w:szCs w:val="24"/>
        </w:rPr>
        <w:object w:dxaOrig="460" w:dyaOrig="260" w14:anchorId="34E38D11">
          <v:shape id="_x0000_i5351" type="#_x0000_t75" style="width:22.5pt;height:13.5pt" o:ole="">
            <v:imagedata r:id="rId7212" o:title=""/>
          </v:shape>
          <o:OLEObject Type="Embed" ProgID="Equation.DSMT4" ShapeID="_x0000_i5351" DrawAspect="Content" ObjectID="_1796844413" r:id="rId7755"/>
        </w:object>
      </w:r>
      <w:r w:rsidRPr="00330A7E">
        <w:rPr>
          <w:rFonts w:ascii="Times New Roman" w:hAnsi="Times New Roman" w:cs="Times New Roman"/>
          <w:sz w:val="24"/>
          <w:szCs w:val="24"/>
          <w:lang w:val="fr-FR"/>
        </w:rPr>
        <w:t>, người ta thu được mẫu số liệu ghép nhóm như Bảng 1. Khoảng biến thiên của mẫu số liệu ghép nhóm đó bằng:</w:t>
      </w:r>
    </w:p>
    <w:p w14:paraId="23403EA2" w14:textId="77777777" w:rsidR="00ED397D" w:rsidRPr="00330A7E" w:rsidRDefault="00ED397D" w:rsidP="00330A7E">
      <w:pPr>
        <w:spacing w:before="120" w:after="0"/>
        <w:jc w:val="center"/>
        <w:rPr>
          <w:rFonts w:ascii="Times New Roman" w:hAnsi="Times New Roman" w:cs="Times New Roman"/>
          <w:b/>
          <w:sz w:val="24"/>
          <w:szCs w:val="24"/>
        </w:rPr>
      </w:pPr>
      <w:r w:rsidRPr="00330A7E">
        <w:rPr>
          <w:rFonts w:ascii="Times New Roman" w:hAnsi="Times New Roman" w:cs="Times New Roman"/>
          <w:noProof/>
          <w:sz w:val="24"/>
          <w:szCs w:val="24"/>
          <w:lang w:eastAsia="en-US"/>
        </w:rPr>
        <w:lastRenderedPageBreak/>
        <w:drawing>
          <wp:inline distT="0" distB="0" distL="0" distR="0" wp14:anchorId="0761A53F" wp14:editId="480D1A15">
            <wp:extent cx="2010410" cy="1921096"/>
            <wp:effectExtent l="0" t="0" r="8890" b="3175"/>
            <wp:docPr id="1453070302" name="Hình ảnh 1" descr="Ảnh có chứa văn bản, Phông chữ, số, ảnh chụp màn hình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176781" name="Hình ảnh 1" descr="Ảnh có chứa văn bản, Phông chữ, số, ảnh chụp màn hình  Mô tả được tạo tự động"/>
                    <pic:cNvPicPr/>
                  </pic:nvPicPr>
                  <pic:blipFill>
                    <a:blip r:embed="rId7214"/>
                    <a:stretch>
                      <a:fillRect/>
                    </a:stretch>
                  </pic:blipFill>
                  <pic:spPr>
                    <a:xfrm>
                      <a:off x="0" y="0"/>
                      <a:ext cx="2036029" cy="1945577"/>
                    </a:xfrm>
                    <a:prstGeom prst="rect">
                      <a:avLst/>
                    </a:prstGeom>
                  </pic:spPr>
                </pic:pic>
              </a:graphicData>
            </a:graphic>
          </wp:inline>
        </w:drawing>
      </w:r>
    </w:p>
    <w:p w14:paraId="72AF95AE"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it-IT"/>
        </w:rPr>
      </w:pPr>
      <w:r w:rsidRPr="00330A7E">
        <w:rPr>
          <w:rFonts w:ascii="Times New Roman" w:hAnsi="Times New Roman" w:cs="Times New Roman"/>
          <w:b/>
          <w:sz w:val="24"/>
          <w:szCs w:val="24"/>
        </w:rPr>
        <w:t xml:space="preserve">A. </w:t>
      </w:r>
      <w:r w:rsidRPr="00330A7E">
        <w:rPr>
          <w:rFonts w:ascii="Times New Roman" w:hAnsi="Times New Roman" w:cs="Times New Roman"/>
          <w:position w:val="-6"/>
          <w:sz w:val="24"/>
          <w:szCs w:val="24"/>
        </w:rPr>
        <w:object w:dxaOrig="620" w:dyaOrig="279" w14:anchorId="18A787F1">
          <v:shape id="_x0000_i5352" type="#_x0000_t75" style="width:30.75pt;height:14.25pt" o:ole="">
            <v:imagedata r:id="rId7756" o:title=""/>
          </v:shape>
          <o:OLEObject Type="Embed" ProgID="Equation.DSMT4" ShapeID="_x0000_i5352" DrawAspect="Content" ObjectID="_1796844414" r:id="rId775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6"/>
          <w:sz w:val="24"/>
          <w:szCs w:val="24"/>
        </w:rPr>
        <w:object w:dxaOrig="499" w:dyaOrig="279" w14:anchorId="6E16D5F4">
          <v:shape id="_x0000_i5353" type="#_x0000_t75" style="width:24.75pt;height:14.25pt" o:ole="">
            <v:imagedata r:id="rId7758" o:title=""/>
          </v:shape>
          <o:OLEObject Type="Embed" ProgID="Equation.DSMT4" ShapeID="_x0000_i5353" DrawAspect="Content" ObjectID="_1796844415" r:id="rId775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position w:val="-6"/>
          <w:sz w:val="24"/>
          <w:szCs w:val="24"/>
        </w:rPr>
        <w:object w:dxaOrig="639" w:dyaOrig="279" w14:anchorId="7D1AF4B0">
          <v:shape id="_x0000_i5354" type="#_x0000_t75" style="width:31.5pt;height:14.25pt" o:ole="">
            <v:imagedata r:id="rId7760" o:title=""/>
          </v:shape>
          <o:OLEObject Type="Embed" ProgID="Equation.DSMT4" ShapeID="_x0000_i5354" DrawAspect="Content" ObjectID="_1796844416" r:id="rId7761"/>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sz w:val="24"/>
          <w:szCs w:val="24"/>
          <w:lang w:val="it-IT"/>
        </w:rPr>
        <w:t>D</w:t>
      </w:r>
      <w:r w:rsidRPr="00330A7E">
        <w:rPr>
          <w:rFonts w:ascii="Times New Roman" w:hAnsi="Times New Roman" w:cs="Times New Roman"/>
          <w:b/>
          <w:sz w:val="24"/>
          <w:szCs w:val="24"/>
        </w:rPr>
        <w:t xml:space="preserve">. </w:t>
      </w:r>
      <w:r w:rsidRPr="00330A7E">
        <w:rPr>
          <w:rFonts w:ascii="Times New Roman" w:hAnsi="Times New Roman" w:cs="Times New Roman"/>
          <w:position w:val="-6"/>
          <w:sz w:val="24"/>
          <w:szCs w:val="24"/>
        </w:rPr>
        <w:object w:dxaOrig="720" w:dyaOrig="279" w14:anchorId="0E29F84E">
          <v:shape id="_x0000_i5355" type="#_x0000_t75" style="width:36pt;height:14.25pt" o:ole="">
            <v:imagedata r:id="rId7762" o:title=""/>
          </v:shape>
          <o:OLEObject Type="Embed" ProgID="Equation.DSMT4" ShapeID="_x0000_i5355" DrawAspect="Content" ObjectID="_1796844417" r:id="rId7763"/>
        </w:object>
      </w:r>
      <w:r w:rsidRPr="00330A7E">
        <w:rPr>
          <w:rFonts w:ascii="Times New Roman" w:hAnsi="Times New Roman" w:cs="Times New Roman"/>
          <w:sz w:val="24"/>
          <w:szCs w:val="24"/>
          <w:lang w:val="it-IT"/>
        </w:rPr>
        <w:t>.</w:t>
      </w:r>
    </w:p>
    <w:p w14:paraId="550E2354" w14:textId="77777777" w:rsidR="00ED397D" w:rsidRPr="00330A7E" w:rsidRDefault="00ED397D" w:rsidP="00330A7E">
      <w:pPr>
        <w:tabs>
          <w:tab w:val="left" w:pos="3402"/>
          <w:tab w:val="left" w:pos="5669"/>
          <w:tab w:val="left" w:pos="7937"/>
        </w:tabs>
        <w:spacing w:after="0"/>
        <w:jc w:val="both"/>
        <w:rPr>
          <w:rFonts w:ascii="Times New Roman" w:hAnsi="Times New Roman" w:cs="Times New Roman"/>
          <w:sz w:val="24"/>
          <w:szCs w:val="24"/>
        </w:rPr>
      </w:pPr>
      <w:r w:rsidRPr="00330A7E">
        <w:rPr>
          <w:rFonts w:ascii="Times New Roman" w:hAnsi="Times New Roman" w:cs="Times New Roman"/>
          <w:b/>
          <w:sz w:val="24"/>
          <w:szCs w:val="24"/>
        </w:rPr>
        <w:t xml:space="preserve"> </w:t>
      </w:r>
    </w:p>
    <w:p w14:paraId="1A6E35BE"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sz w:val="24"/>
          <w:szCs w:val="24"/>
          <w:lang w:val="it-IT"/>
        </w:rPr>
      </w:pPr>
    </w:p>
    <w:p w14:paraId="111086E7"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lang w:val="it-IT"/>
        </w:rPr>
      </w:pPr>
      <w:r w:rsidRPr="00330A7E">
        <w:rPr>
          <w:rFonts w:ascii="Times New Roman" w:hAnsi="Times New Roman" w:cs="Times New Roman"/>
          <w:sz w:val="24"/>
          <w:szCs w:val="24"/>
          <w:lang w:val="it-IT"/>
        </w:rPr>
        <w:t xml:space="preserve">Một mẫu số liệu ghép nhóm về chiều cao của một lớp (đơn vị là centimét) có phương sai là </w:t>
      </w:r>
      <w:r w:rsidRPr="00330A7E">
        <w:rPr>
          <w:rFonts w:ascii="Times New Roman" w:hAnsi="Times New Roman" w:cs="Times New Roman"/>
          <w:position w:val="-10"/>
          <w:sz w:val="24"/>
          <w:szCs w:val="24"/>
        </w:rPr>
        <w:object w:dxaOrig="520" w:dyaOrig="320" w14:anchorId="7B277F41">
          <v:shape id="_x0000_i5356" type="#_x0000_t75" style="width:26.25pt;height:15.75pt" o:ole="">
            <v:imagedata r:id="rId5712" o:title=""/>
          </v:shape>
          <o:OLEObject Type="Embed" ProgID="Equation.DSMT4" ShapeID="_x0000_i5356" DrawAspect="Content" ObjectID="_1796844418" r:id="rId7764"/>
        </w:object>
      </w:r>
      <w:r w:rsidRPr="00330A7E">
        <w:rPr>
          <w:rFonts w:ascii="Times New Roman" w:hAnsi="Times New Roman" w:cs="Times New Roman"/>
          <w:sz w:val="24"/>
          <w:szCs w:val="24"/>
          <w:lang w:val="it-IT"/>
        </w:rPr>
        <w:t xml:space="preserve">. </w:t>
      </w:r>
      <w:r w:rsidRPr="00330A7E">
        <w:rPr>
          <w:rFonts w:ascii="Times New Roman" w:hAnsi="Times New Roman" w:cs="Times New Roman"/>
          <w:sz w:val="24"/>
          <w:szCs w:val="24"/>
        </w:rPr>
        <w:t>Độ lệch chuẩn của mẫu số liệu đó bằng:</w:t>
      </w:r>
    </w:p>
    <w:p w14:paraId="42140D55"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it-IT"/>
        </w:rPr>
      </w:pPr>
      <w:r w:rsidRPr="00330A7E">
        <w:rPr>
          <w:rFonts w:ascii="Times New Roman" w:hAnsi="Times New Roman" w:cs="Times New Roman"/>
          <w:b/>
          <w:sz w:val="24"/>
          <w:szCs w:val="24"/>
        </w:rPr>
        <w:t xml:space="preserve">A. </w:t>
      </w:r>
      <w:r w:rsidRPr="00330A7E">
        <w:rPr>
          <w:rFonts w:ascii="Times New Roman" w:hAnsi="Times New Roman" w:cs="Times New Roman"/>
          <w:position w:val="-10"/>
          <w:sz w:val="24"/>
          <w:szCs w:val="24"/>
        </w:rPr>
        <w:object w:dxaOrig="760" w:dyaOrig="320" w14:anchorId="3549E649">
          <v:shape id="_x0000_i5357" type="#_x0000_t75" style="width:37.5pt;height:15.75pt" o:ole="">
            <v:imagedata r:id="rId7765" o:title=""/>
          </v:shape>
          <o:OLEObject Type="Embed" ProgID="Equation.DSMT4" ShapeID="_x0000_i5357" DrawAspect="Content" ObjectID="_1796844419" r:id="rId7766"/>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10"/>
          <w:sz w:val="24"/>
          <w:szCs w:val="24"/>
        </w:rPr>
        <w:object w:dxaOrig="859" w:dyaOrig="320" w14:anchorId="6F145A27">
          <v:shape id="_x0000_i5358" type="#_x0000_t75" style="width:42.75pt;height:15.75pt" o:ole="">
            <v:imagedata r:id="rId7767" o:title=""/>
          </v:shape>
          <o:OLEObject Type="Embed" ProgID="Equation.DSMT4" ShapeID="_x0000_i5358" DrawAspect="Content" ObjectID="_1796844420" r:id="rId776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position w:val="-10"/>
          <w:sz w:val="24"/>
          <w:szCs w:val="24"/>
        </w:rPr>
        <w:object w:dxaOrig="960" w:dyaOrig="320" w14:anchorId="7AD38FFD">
          <v:shape id="_x0000_i5359" type="#_x0000_t75" style="width:48pt;height:15.75pt" o:ole="">
            <v:imagedata r:id="rId7769" o:title=""/>
          </v:shape>
          <o:OLEObject Type="Embed" ProgID="Equation.DSMT4" ShapeID="_x0000_i5359" DrawAspect="Content" ObjectID="_1796844421" r:id="rId7770"/>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sz w:val="24"/>
          <w:szCs w:val="24"/>
          <w:lang w:val="it-IT"/>
        </w:rPr>
        <w:t>D</w:t>
      </w:r>
      <w:r w:rsidRPr="00330A7E">
        <w:rPr>
          <w:rFonts w:ascii="Times New Roman" w:hAnsi="Times New Roman" w:cs="Times New Roman"/>
          <w:b/>
          <w:sz w:val="24"/>
          <w:szCs w:val="24"/>
        </w:rPr>
        <w:t xml:space="preserve">. </w:t>
      </w:r>
      <w:r w:rsidRPr="00330A7E">
        <w:rPr>
          <w:rFonts w:ascii="Times New Roman" w:hAnsi="Times New Roman" w:cs="Times New Roman"/>
          <w:position w:val="-10"/>
          <w:sz w:val="24"/>
          <w:szCs w:val="24"/>
        </w:rPr>
        <w:object w:dxaOrig="960" w:dyaOrig="320" w14:anchorId="2147C6A3">
          <v:shape id="_x0000_i5360" type="#_x0000_t75" style="width:48pt;height:15.75pt" o:ole="">
            <v:imagedata r:id="rId7771" o:title=""/>
          </v:shape>
          <o:OLEObject Type="Embed" ProgID="Equation.DSMT4" ShapeID="_x0000_i5360" DrawAspect="Content" ObjectID="_1796844422" r:id="rId7772"/>
        </w:object>
      </w:r>
      <w:r w:rsidRPr="00330A7E">
        <w:rPr>
          <w:rFonts w:ascii="Times New Roman" w:hAnsi="Times New Roman" w:cs="Times New Roman"/>
          <w:sz w:val="24"/>
          <w:szCs w:val="24"/>
          <w:lang w:val="it-IT"/>
        </w:rPr>
        <w:t>.</w:t>
      </w:r>
    </w:p>
    <w:p w14:paraId="16503F50" w14:textId="77777777" w:rsidR="00ED397D" w:rsidRPr="00330A7E" w:rsidRDefault="00ED397D" w:rsidP="00330A7E">
      <w:pPr>
        <w:tabs>
          <w:tab w:val="left" w:pos="3402"/>
          <w:tab w:val="left" w:pos="5669"/>
          <w:tab w:val="left" w:pos="7937"/>
        </w:tabs>
        <w:spacing w:after="0"/>
        <w:jc w:val="both"/>
        <w:rPr>
          <w:rFonts w:ascii="Times New Roman" w:hAnsi="Times New Roman" w:cs="Times New Roman"/>
          <w:sz w:val="24"/>
          <w:szCs w:val="24"/>
        </w:rPr>
      </w:pPr>
      <w:r w:rsidRPr="00330A7E">
        <w:rPr>
          <w:rFonts w:ascii="Times New Roman" w:hAnsi="Times New Roman" w:cs="Times New Roman"/>
          <w:b/>
          <w:sz w:val="24"/>
          <w:szCs w:val="24"/>
        </w:rPr>
        <w:t xml:space="preserve"> </w:t>
      </w:r>
    </w:p>
    <w:p w14:paraId="1F9993D7"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sz w:val="24"/>
          <w:szCs w:val="24"/>
          <w:lang w:val="it-IT"/>
        </w:rPr>
      </w:pPr>
    </w:p>
    <w:p w14:paraId="61C96649"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lang w:val="it-IT"/>
        </w:rPr>
      </w:pPr>
      <w:r w:rsidRPr="00330A7E">
        <w:rPr>
          <w:rFonts w:ascii="Times New Roman" w:hAnsi="Times New Roman" w:cs="Times New Roman"/>
          <w:bCs/>
          <w:sz w:val="24"/>
          <w:szCs w:val="24"/>
          <w:lang w:val="fr-FR"/>
        </w:rPr>
        <w:t>Cho hàm số</w:t>
      </w:r>
      <w:r w:rsidRPr="00330A7E">
        <w:rPr>
          <w:rFonts w:ascii="Times New Roman" w:hAnsi="Times New Roman" w:cs="Times New Roman"/>
          <w:b/>
          <w:sz w:val="24"/>
          <w:szCs w:val="24"/>
          <w:lang w:val="fr-FR"/>
        </w:rPr>
        <w:t xml:space="preserve"> </w:t>
      </w:r>
      <w:r w:rsidRPr="00330A7E">
        <w:rPr>
          <w:rFonts w:ascii="Times New Roman" w:hAnsi="Times New Roman" w:cs="Times New Roman"/>
          <w:sz w:val="24"/>
          <w:szCs w:val="24"/>
          <w:lang w:val="it-IT"/>
        </w:rPr>
        <w:t>y =</w:t>
      </w:r>
      <w:r w:rsidRPr="00330A7E">
        <w:rPr>
          <w:rFonts w:ascii="Times New Roman" w:hAnsi="Times New Roman" w:cs="Times New Roman"/>
          <w:position w:val="-10"/>
          <w:sz w:val="24"/>
          <w:szCs w:val="24"/>
        </w:rPr>
        <w:object w:dxaOrig="580" w:dyaOrig="340" w14:anchorId="599C1A14">
          <v:shape id="_x0000_i5361" type="#_x0000_t75" style="width:29.25pt;height:17.25pt" o:ole="">
            <v:imagedata r:id="rId2848" o:title=""/>
          </v:shape>
          <o:OLEObject Type="Embed" ProgID="Equation.DSMT4" ShapeID="_x0000_i5361" DrawAspect="Content" ObjectID="_1796844423" r:id="rId7773"/>
        </w:object>
      </w:r>
      <w:r w:rsidRPr="00330A7E">
        <w:rPr>
          <w:rFonts w:ascii="Times New Roman" w:hAnsi="Times New Roman" w:cs="Times New Roman"/>
          <w:sz w:val="24"/>
          <w:szCs w:val="24"/>
          <w:lang w:val="it-IT"/>
        </w:rPr>
        <w:t xml:space="preserve">có đồ thị như </w:t>
      </w:r>
      <w:r w:rsidRPr="00330A7E">
        <w:rPr>
          <w:rFonts w:ascii="Times New Roman" w:hAnsi="Times New Roman" w:cs="Times New Roman"/>
          <w:i/>
          <w:iCs/>
          <w:sz w:val="24"/>
          <w:szCs w:val="24"/>
          <w:lang w:val="it-IT"/>
        </w:rPr>
        <w:t>Hình 3</w:t>
      </w:r>
      <w:r w:rsidRPr="00330A7E">
        <w:rPr>
          <w:rFonts w:ascii="Times New Roman" w:hAnsi="Times New Roman" w:cs="Times New Roman"/>
          <w:sz w:val="24"/>
          <w:szCs w:val="24"/>
          <w:lang w:val="it-IT"/>
        </w:rPr>
        <w:t xml:space="preserve">. Gọi </w:t>
      </w:r>
      <w:r w:rsidRPr="00330A7E">
        <w:rPr>
          <w:rFonts w:ascii="Times New Roman" w:hAnsi="Times New Roman" w:cs="Times New Roman"/>
          <w:position w:val="-4"/>
          <w:sz w:val="24"/>
          <w:szCs w:val="24"/>
        </w:rPr>
        <w:object w:dxaOrig="300" w:dyaOrig="260" w14:anchorId="54A15A50">
          <v:shape id="_x0000_i5362" type="#_x0000_t75" style="width:15pt;height:13.5pt" o:ole="">
            <v:imagedata r:id="rId2850" o:title=""/>
          </v:shape>
          <o:OLEObject Type="Embed" ProgID="Equation.DSMT4" ShapeID="_x0000_i5362" DrawAspect="Content" ObjectID="_1796844424" r:id="rId7774"/>
        </w:object>
      </w:r>
      <w:r w:rsidRPr="00330A7E">
        <w:rPr>
          <w:rFonts w:ascii="Times New Roman" w:hAnsi="Times New Roman" w:cs="Times New Roman"/>
          <w:sz w:val="24"/>
          <w:szCs w:val="24"/>
          <w:lang w:val="it-IT"/>
        </w:rPr>
        <w:t xml:space="preserve"> là diện tích hình phẳng được tô màu. Thể tích </w:t>
      </w:r>
      <w:r w:rsidRPr="00330A7E">
        <w:rPr>
          <w:rFonts w:ascii="Times New Roman" w:hAnsi="Times New Roman" w:cs="Times New Roman"/>
          <w:position w:val="-6"/>
          <w:sz w:val="24"/>
          <w:szCs w:val="24"/>
        </w:rPr>
        <w:object w:dxaOrig="240" w:dyaOrig="279" w14:anchorId="4D12A23A">
          <v:shape id="_x0000_i5363" type="#_x0000_t75" style="width:12pt;height:14.25pt" o:ole="">
            <v:imagedata r:id="rId2852" o:title=""/>
          </v:shape>
          <o:OLEObject Type="Embed" ProgID="Equation.DSMT4" ShapeID="_x0000_i5363" DrawAspect="Content" ObjectID="_1796844425" r:id="rId7775"/>
        </w:object>
      </w:r>
      <w:r w:rsidRPr="00330A7E">
        <w:rPr>
          <w:rFonts w:ascii="Times New Roman" w:hAnsi="Times New Roman" w:cs="Times New Roman"/>
          <w:sz w:val="24"/>
          <w:szCs w:val="24"/>
          <w:lang w:val="it-IT"/>
        </w:rPr>
        <w:t xml:space="preserve"> của khối tròn xoay được tạo thành khi quay hình phẳng </w:t>
      </w:r>
      <w:r w:rsidRPr="00330A7E">
        <w:rPr>
          <w:rFonts w:ascii="Times New Roman" w:hAnsi="Times New Roman" w:cs="Times New Roman"/>
          <w:position w:val="-4"/>
          <w:sz w:val="24"/>
          <w:szCs w:val="24"/>
        </w:rPr>
        <w:object w:dxaOrig="300" w:dyaOrig="260" w14:anchorId="5EE66BE0">
          <v:shape id="_x0000_i5364" type="#_x0000_t75" style="width:15pt;height:13.5pt" o:ole="">
            <v:imagedata r:id="rId2850" o:title=""/>
          </v:shape>
          <o:OLEObject Type="Embed" ProgID="Equation.DSMT4" ShapeID="_x0000_i5364" DrawAspect="Content" ObjectID="_1796844426" r:id="rId7776"/>
        </w:object>
      </w:r>
      <w:r w:rsidRPr="00330A7E">
        <w:rPr>
          <w:rFonts w:ascii="Times New Roman" w:hAnsi="Times New Roman" w:cs="Times New Roman"/>
          <w:sz w:val="24"/>
          <w:szCs w:val="24"/>
          <w:lang w:val="it-IT"/>
        </w:rPr>
        <w:t xml:space="preserve"> quanh trục </w:t>
      </w:r>
      <w:r w:rsidRPr="00330A7E">
        <w:rPr>
          <w:rFonts w:ascii="Times New Roman" w:hAnsi="Times New Roman" w:cs="Times New Roman"/>
          <w:position w:val="-6"/>
          <w:sz w:val="24"/>
          <w:szCs w:val="24"/>
        </w:rPr>
        <w:object w:dxaOrig="380" w:dyaOrig="279" w14:anchorId="48C5644A">
          <v:shape id="_x0000_i5365" type="#_x0000_t75" style="width:18.75pt;height:14.25pt" o:ole="">
            <v:imagedata r:id="rId2855" o:title=""/>
          </v:shape>
          <o:OLEObject Type="Embed" ProgID="Equation.DSMT4" ShapeID="_x0000_i5365" DrawAspect="Content" ObjectID="_1796844427" r:id="rId7777"/>
        </w:object>
      </w:r>
      <w:r w:rsidRPr="00330A7E">
        <w:rPr>
          <w:rFonts w:ascii="Times New Roman" w:hAnsi="Times New Roman" w:cs="Times New Roman"/>
          <w:sz w:val="24"/>
          <w:szCs w:val="24"/>
          <w:lang w:val="it-IT"/>
        </w:rPr>
        <w:t xml:space="preserve"> là</w:t>
      </w:r>
    </w:p>
    <w:p w14:paraId="0665EDCB" w14:textId="77777777" w:rsidR="00ED397D" w:rsidRPr="00330A7E" w:rsidRDefault="00ED397D" w:rsidP="00330A7E">
      <w:pPr>
        <w:spacing w:after="0"/>
        <w:jc w:val="center"/>
        <w:rPr>
          <w:rFonts w:ascii="Times New Roman" w:hAnsi="Times New Roman" w:cs="Times New Roman"/>
          <w:b/>
          <w:sz w:val="24"/>
          <w:szCs w:val="24"/>
        </w:rPr>
      </w:pPr>
      <w:r w:rsidRPr="00330A7E">
        <w:rPr>
          <w:rFonts w:ascii="Times New Roman" w:hAnsi="Times New Roman" w:cs="Times New Roman"/>
          <w:noProof/>
          <w:sz w:val="24"/>
          <w:szCs w:val="24"/>
          <w:lang w:eastAsia="en-US"/>
        </w:rPr>
        <w:drawing>
          <wp:inline distT="0" distB="0" distL="0" distR="0" wp14:anchorId="39AE7A4F" wp14:editId="75970B01">
            <wp:extent cx="1612053" cy="1553722"/>
            <wp:effectExtent l="0" t="0" r="7620" b="8890"/>
            <wp:docPr id="1847429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429650" name=""/>
                    <pic:cNvPicPr/>
                  </pic:nvPicPr>
                  <pic:blipFill>
                    <a:blip r:embed="rId2857"/>
                    <a:stretch>
                      <a:fillRect/>
                    </a:stretch>
                  </pic:blipFill>
                  <pic:spPr>
                    <a:xfrm>
                      <a:off x="0" y="0"/>
                      <a:ext cx="1620458" cy="1561823"/>
                    </a:xfrm>
                    <a:prstGeom prst="rect">
                      <a:avLst/>
                    </a:prstGeom>
                  </pic:spPr>
                </pic:pic>
              </a:graphicData>
            </a:graphic>
          </wp:inline>
        </w:drawing>
      </w:r>
    </w:p>
    <w:p w14:paraId="0F602E1C"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it-IT"/>
        </w:rPr>
      </w:pPr>
      <w:r w:rsidRPr="00330A7E">
        <w:rPr>
          <w:rFonts w:ascii="Times New Roman" w:hAnsi="Times New Roman" w:cs="Times New Roman"/>
          <w:b/>
          <w:sz w:val="24"/>
          <w:szCs w:val="24"/>
        </w:rPr>
        <w:t xml:space="preserve">A. </w:t>
      </w:r>
      <w:r w:rsidRPr="00330A7E">
        <w:rPr>
          <w:rFonts w:ascii="Times New Roman" w:hAnsi="Times New Roman" w:cs="Times New Roman"/>
          <w:position w:val="-30"/>
          <w:sz w:val="24"/>
          <w:szCs w:val="24"/>
        </w:rPr>
        <w:object w:dxaOrig="1700" w:dyaOrig="740" w14:anchorId="57A544A5">
          <v:shape id="_x0000_i5366" type="#_x0000_t75" style="width:84.75pt;height:36.75pt" o:ole="">
            <v:imagedata r:id="rId7778" o:title=""/>
          </v:shape>
          <o:OLEObject Type="Embed" ProgID="Equation.DSMT4" ShapeID="_x0000_i5366" DrawAspect="Content" ObjectID="_1796844428" r:id="rId777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30"/>
          <w:sz w:val="24"/>
          <w:szCs w:val="24"/>
        </w:rPr>
        <w:object w:dxaOrig="1540" w:dyaOrig="740" w14:anchorId="7A475F01">
          <v:shape id="_x0000_i5367" type="#_x0000_t75" style="width:77.25pt;height:36.75pt" o:ole="">
            <v:imagedata r:id="rId7780" o:title=""/>
          </v:shape>
          <o:OLEObject Type="Embed" ProgID="Equation.DSMT4" ShapeID="_x0000_i5367" DrawAspect="Content" ObjectID="_1796844429" r:id="rId7781"/>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position w:val="-32"/>
          <w:sz w:val="24"/>
          <w:szCs w:val="24"/>
        </w:rPr>
        <w:object w:dxaOrig="1540" w:dyaOrig="760" w14:anchorId="1F14AD3D">
          <v:shape id="_x0000_i5368" type="#_x0000_t75" style="width:77.25pt;height:38.25pt" o:ole="">
            <v:imagedata r:id="rId7782" o:title=""/>
          </v:shape>
          <o:OLEObject Type="Embed" ProgID="Equation.DSMT4" ShapeID="_x0000_i5368" DrawAspect="Content" ObjectID="_1796844430" r:id="rId7783"/>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sz w:val="24"/>
          <w:szCs w:val="24"/>
          <w:lang w:val="it-IT"/>
        </w:rPr>
        <w:t>D</w:t>
      </w:r>
      <w:r w:rsidRPr="00330A7E">
        <w:rPr>
          <w:rFonts w:ascii="Times New Roman" w:hAnsi="Times New Roman" w:cs="Times New Roman"/>
          <w:b/>
          <w:sz w:val="24"/>
          <w:szCs w:val="24"/>
        </w:rPr>
        <w:t xml:space="preserve">. </w:t>
      </w:r>
      <w:r w:rsidRPr="00330A7E">
        <w:rPr>
          <w:rFonts w:ascii="Times New Roman" w:hAnsi="Times New Roman" w:cs="Times New Roman"/>
          <w:position w:val="-32"/>
          <w:sz w:val="24"/>
          <w:szCs w:val="24"/>
        </w:rPr>
        <w:object w:dxaOrig="1700" w:dyaOrig="760" w14:anchorId="7746CB02">
          <v:shape id="_x0000_i5369" type="#_x0000_t75" style="width:84.75pt;height:38.25pt" o:ole="">
            <v:imagedata r:id="rId7784" o:title=""/>
          </v:shape>
          <o:OLEObject Type="Embed" ProgID="Equation.DSMT4" ShapeID="_x0000_i5369" DrawAspect="Content" ObjectID="_1796844431" r:id="rId7785"/>
        </w:object>
      </w:r>
      <w:r w:rsidRPr="00330A7E">
        <w:rPr>
          <w:rFonts w:ascii="Times New Roman" w:hAnsi="Times New Roman" w:cs="Times New Roman"/>
          <w:sz w:val="24"/>
          <w:szCs w:val="24"/>
          <w:lang w:val="it-IT"/>
        </w:rPr>
        <w:t>.</w:t>
      </w:r>
    </w:p>
    <w:p w14:paraId="77D5A5D6" w14:textId="77777777" w:rsidR="00ED397D" w:rsidRPr="00330A7E" w:rsidRDefault="00ED397D" w:rsidP="00330A7E">
      <w:pPr>
        <w:tabs>
          <w:tab w:val="left" w:pos="3402"/>
          <w:tab w:val="left" w:pos="5669"/>
          <w:tab w:val="left" w:pos="7937"/>
        </w:tabs>
        <w:spacing w:after="0"/>
        <w:jc w:val="both"/>
        <w:rPr>
          <w:rFonts w:ascii="Times New Roman" w:hAnsi="Times New Roman" w:cs="Times New Roman"/>
          <w:sz w:val="24"/>
          <w:szCs w:val="24"/>
        </w:rPr>
      </w:pPr>
      <w:r w:rsidRPr="00330A7E">
        <w:rPr>
          <w:rFonts w:ascii="Times New Roman" w:hAnsi="Times New Roman" w:cs="Times New Roman"/>
          <w:b/>
          <w:sz w:val="24"/>
          <w:szCs w:val="24"/>
        </w:rPr>
        <w:t xml:space="preserve"> </w:t>
      </w:r>
    </w:p>
    <w:p w14:paraId="5A47EF63"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sz w:val="24"/>
          <w:szCs w:val="24"/>
          <w:lang w:val="it-IT"/>
        </w:rPr>
      </w:pPr>
    </w:p>
    <w:p w14:paraId="14B7917E"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lang w:val="it-IT"/>
        </w:rPr>
      </w:pPr>
      <w:r w:rsidRPr="00330A7E">
        <w:rPr>
          <w:rFonts w:ascii="Times New Roman" w:hAnsi="Times New Roman" w:cs="Times New Roman"/>
          <w:sz w:val="24"/>
          <w:szCs w:val="24"/>
          <w:lang w:val="it-IT"/>
        </w:rPr>
        <w:t xml:space="preserve">Trong một đợt khám sức khỏe của 50 học sinh nam lớp 12, người ta được kết quả như </w:t>
      </w:r>
      <w:r w:rsidRPr="00330A7E">
        <w:rPr>
          <w:rFonts w:ascii="Times New Roman" w:hAnsi="Times New Roman" w:cs="Times New Roman"/>
          <w:i/>
          <w:sz w:val="24"/>
          <w:szCs w:val="24"/>
          <w:lang w:val="it-IT"/>
        </w:rPr>
        <w:t>Bảng 1.</w:t>
      </w:r>
    </w:p>
    <w:tbl>
      <w:tblPr>
        <w:tblStyle w:val="TableGrid"/>
        <w:tblW w:w="0" w:type="auto"/>
        <w:jc w:val="center"/>
        <w:tblLook w:val="04A0" w:firstRow="1" w:lastRow="0" w:firstColumn="1" w:lastColumn="0" w:noHBand="0" w:noVBand="1"/>
      </w:tblPr>
      <w:tblGrid>
        <w:gridCol w:w="2830"/>
        <w:gridCol w:w="2410"/>
      </w:tblGrid>
      <w:tr w:rsidR="00ED397D" w:rsidRPr="00330A7E" w14:paraId="1A2B215E" w14:textId="77777777" w:rsidTr="00330A7E">
        <w:trPr>
          <w:jc w:val="center"/>
        </w:trPr>
        <w:tc>
          <w:tcPr>
            <w:tcW w:w="2830" w:type="dxa"/>
            <w:vAlign w:val="center"/>
          </w:tcPr>
          <w:p w14:paraId="61555128"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Nhóm</w:t>
            </w:r>
          </w:p>
        </w:tc>
        <w:tc>
          <w:tcPr>
            <w:tcW w:w="2410" w:type="dxa"/>
            <w:vAlign w:val="center"/>
          </w:tcPr>
          <w:p w14:paraId="21176930"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Tần số</w:t>
            </w:r>
          </w:p>
        </w:tc>
      </w:tr>
      <w:tr w:rsidR="00ED397D" w:rsidRPr="00330A7E" w14:paraId="24EF4CA3" w14:textId="77777777" w:rsidTr="00330A7E">
        <w:trPr>
          <w:jc w:val="center"/>
        </w:trPr>
        <w:tc>
          <w:tcPr>
            <w:tcW w:w="2830" w:type="dxa"/>
            <w:vAlign w:val="center"/>
          </w:tcPr>
          <w:p w14:paraId="03ABDF34"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[160; 164)</w:t>
            </w:r>
          </w:p>
        </w:tc>
        <w:tc>
          <w:tcPr>
            <w:tcW w:w="2410" w:type="dxa"/>
            <w:vAlign w:val="center"/>
          </w:tcPr>
          <w:p w14:paraId="739E8F60"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3</w:t>
            </w:r>
          </w:p>
        </w:tc>
      </w:tr>
      <w:tr w:rsidR="00ED397D" w:rsidRPr="00330A7E" w14:paraId="3B4C7A55" w14:textId="77777777" w:rsidTr="00330A7E">
        <w:trPr>
          <w:jc w:val="center"/>
        </w:trPr>
        <w:tc>
          <w:tcPr>
            <w:tcW w:w="2830" w:type="dxa"/>
            <w:vAlign w:val="center"/>
          </w:tcPr>
          <w:p w14:paraId="0B5BDF50"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[164; 168)</w:t>
            </w:r>
          </w:p>
        </w:tc>
        <w:tc>
          <w:tcPr>
            <w:tcW w:w="2410" w:type="dxa"/>
            <w:vAlign w:val="center"/>
          </w:tcPr>
          <w:p w14:paraId="5E92A839"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8</w:t>
            </w:r>
          </w:p>
        </w:tc>
      </w:tr>
      <w:tr w:rsidR="00ED397D" w:rsidRPr="00330A7E" w14:paraId="19B65FB9" w14:textId="77777777" w:rsidTr="00330A7E">
        <w:trPr>
          <w:jc w:val="center"/>
        </w:trPr>
        <w:tc>
          <w:tcPr>
            <w:tcW w:w="2830" w:type="dxa"/>
            <w:vAlign w:val="center"/>
          </w:tcPr>
          <w:p w14:paraId="7FFDF0BB"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[168; 172)</w:t>
            </w:r>
          </w:p>
        </w:tc>
        <w:tc>
          <w:tcPr>
            <w:tcW w:w="2410" w:type="dxa"/>
            <w:vAlign w:val="center"/>
          </w:tcPr>
          <w:p w14:paraId="4C093EAD"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18</w:t>
            </w:r>
          </w:p>
        </w:tc>
      </w:tr>
      <w:tr w:rsidR="00ED397D" w:rsidRPr="00330A7E" w14:paraId="7D6DCE89" w14:textId="77777777" w:rsidTr="00330A7E">
        <w:trPr>
          <w:jc w:val="center"/>
        </w:trPr>
        <w:tc>
          <w:tcPr>
            <w:tcW w:w="2830" w:type="dxa"/>
            <w:vAlign w:val="center"/>
          </w:tcPr>
          <w:p w14:paraId="0482ECC4"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[172; 176)</w:t>
            </w:r>
          </w:p>
        </w:tc>
        <w:tc>
          <w:tcPr>
            <w:tcW w:w="2410" w:type="dxa"/>
            <w:vAlign w:val="center"/>
          </w:tcPr>
          <w:p w14:paraId="2DC1C34B"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12</w:t>
            </w:r>
          </w:p>
        </w:tc>
      </w:tr>
      <w:tr w:rsidR="00ED397D" w:rsidRPr="00330A7E" w14:paraId="02F90C9D" w14:textId="77777777" w:rsidTr="00330A7E">
        <w:trPr>
          <w:jc w:val="center"/>
        </w:trPr>
        <w:tc>
          <w:tcPr>
            <w:tcW w:w="2830" w:type="dxa"/>
            <w:vAlign w:val="center"/>
          </w:tcPr>
          <w:p w14:paraId="78996A1B"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[176; 180)</w:t>
            </w:r>
          </w:p>
        </w:tc>
        <w:tc>
          <w:tcPr>
            <w:tcW w:w="2410" w:type="dxa"/>
            <w:vAlign w:val="center"/>
          </w:tcPr>
          <w:p w14:paraId="30889641"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9</w:t>
            </w:r>
          </w:p>
        </w:tc>
      </w:tr>
      <w:tr w:rsidR="00ED397D" w:rsidRPr="00330A7E" w14:paraId="173C65F2" w14:textId="77777777" w:rsidTr="00330A7E">
        <w:trPr>
          <w:jc w:val="center"/>
        </w:trPr>
        <w:tc>
          <w:tcPr>
            <w:tcW w:w="2830" w:type="dxa"/>
            <w:vAlign w:val="center"/>
          </w:tcPr>
          <w:p w14:paraId="2765A413" w14:textId="77777777" w:rsidR="00ED397D" w:rsidRPr="00330A7E" w:rsidRDefault="00ED397D" w:rsidP="00330A7E">
            <w:pPr>
              <w:spacing w:line="276" w:lineRule="auto"/>
              <w:rPr>
                <w:rFonts w:ascii="Times New Roman" w:hAnsi="Times New Roman" w:cs="Times New Roman"/>
                <w:sz w:val="24"/>
                <w:szCs w:val="24"/>
              </w:rPr>
            </w:pPr>
          </w:p>
        </w:tc>
        <w:tc>
          <w:tcPr>
            <w:tcW w:w="2410" w:type="dxa"/>
            <w:vAlign w:val="center"/>
          </w:tcPr>
          <w:p w14:paraId="015439DC"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eastAsiaTheme="minorEastAsia" w:hAnsi="Times New Roman" w:cs="Times New Roman"/>
                <w:position w:val="-6"/>
                <w:sz w:val="24"/>
                <w:szCs w:val="24"/>
                <w:lang w:eastAsia="ja-JP"/>
              </w:rPr>
              <w:object w:dxaOrig="680" w:dyaOrig="279" w14:anchorId="71E7015C">
                <v:shape id="_x0000_i5370" type="#_x0000_t75" style="width:33.75pt;height:14.25pt" o:ole="">
                  <v:imagedata r:id="rId6335" o:title=""/>
                </v:shape>
                <o:OLEObject Type="Embed" ProgID="Equation.DSMT4" ShapeID="_x0000_i5370" DrawAspect="Content" ObjectID="_1796844432" r:id="rId7786"/>
              </w:object>
            </w:r>
          </w:p>
        </w:tc>
      </w:tr>
    </w:tbl>
    <w:p w14:paraId="031FB129" w14:textId="77777777" w:rsidR="00ED397D" w:rsidRPr="00330A7E" w:rsidRDefault="00ED397D" w:rsidP="00330A7E">
      <w:pPr>
        <w:spacing w:after="0"/>
        <w:jc w:val="center"/>
        <w:rPr>
          <w:rFonts w:ascii="Times New Roman" w:hAnsi="Times New Roman" w:cs="Times New Roman"/>
          <w:i/>
          <w:sz w:val="24"/>
          <w:szCs w:val="24"/>
        </w:rPr>
      </w:pPr>
      <w:r w:rsidRPr="00330A7E">
        <w:rPr>
          <w:rFonts w:ascii="Times New Roman" w:hAnsi="Times New Roman" w:cs="Times New Roman"/>
          <w:i/>
          <w:sz w:val="24"/>
          <w:szCs w:val="24"/>
        </w:rPr>
        <w:t>Bảng 1</w:t>
      </w:r>
    </w:p>
    <w:p w14:paraId="71DC325E"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 xml:space="preserve">Độ lệch chuẩn của mẫu số liệu ghép nhóm cho ở </w:t>
      </w:r>
      <w:r w:rsidRPr="00330A7E">
        <w:rPr>
          <w:rFonts w:ascii="Times New Roman" w:hAnsi="Times New Roman" w:cs="Times New Roman"/>
          <w:i/>
          <w:sz w:val="24"/>
          <w:szCs w:val="24"/>
        </w:rPr>
        <w:t>Bảng 1</w:t>
      </w:r>
      <w:r w:rsidRPr="00330A7E">
        <w:rPr>
          <w:rFonts w:ascii="Times New Roman" w:hAnsi="Times New Roman" w:cs="Times New Roman"/>
          <w:sz w:val="24"/>
          <w:szCs w:val="24"/>
        </w:rPr>
        <w:t xml:space="preserve"> bằng bao nhiêu centimets (làm tròn kết quả đến hàng phần mười)</w:t>
      </w:r>
    </w:p>
    <w:p w14:paraId="278538C0"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it-IT"/>
        </w:rPr>
      </w:pPr>
      <w:r w:rsidRPr="00330A7E">
        <w:rPr>
          <w:rFonts w:ascii="Times New Roman" w:hAnsi="Times New Roman" w:cs="Times New Roman"/>
          <w:b/>
          <w:sz w:val="24"/>
          <w:szCs w:val="24"/>
        </w:rPr>
        <w:t xml:space="preserve">A. </w:t>
      </w:r>
      <w:r w:rsidRPr="00330A7E">
        <w:rPr>
          <w:rFonts w:ascii="Times New Roman" w:hAnsi="Times New Roman" w:cs="Times New Roman"/>
          <w:position w:val="-6"/>
          <w:sz w:val="24"/>
          <w:szCs w:val="24"/>
        </w:rPr>
        <w:object w:dxaOrig="380" w:dyaOrig="279" w14:anchorId="462C2D84">
          <v:shape id="_x0000_i5371" type="#_x0000_t75" style="width:18.75pt;height:13.5pt" o:ole="">
            <v:imagedata r:id="rId7787" o:title=""/>
          </v:shape>
          <o:OLEObject Type="Embed" ProgID="Equation.DSMT4" ShapeID="_x0000_i5371" DrawAspect="Content" ObjectID="_1796844433" r:id="rId778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4"/>
          <w:sz w:val="24"/>
          <w:szCs w:val="24"/>
        </w:rPr>
        <w:object w:dxaOrig="380" w:dyaOrig="260" w14:anchorId="27DB0DFA">
          <v:shape id="_x0000_i5372" type="#_x0000_t75" style="width:18.75pt;height:13.5pt" o:ole="">
            <v:imagedata r:id="rId7789" o:title=""/>
          </v:shape>
          <o:OLEObject Type="Embed" ProgID="Equation.DSMT4" ShapeID="_x0000_i5372" DrawAspect="Content" ObjectID="_1796844434" r:id="rId7790"/>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position w:val="-6"/>
          <w:sz w:val="24"/>
          <w:szCs w:val="24"/>
        </w:rPr>
        <w:object w:dxaOrig="380" w:dyaOrig="279" w14:anchorId="19B3EE50">
          <v:shape id="_x0000_i5373" type="#_x0000_t75" style="width:19.5pt;height:14.25pt" o:ole="">
            <v:imagedata r:id="rId7791" o:title=""/>
          </v:shape>
          <o:OLEObject Type="Embed" ProgID="Equation.DSMT4" ShapeID="_x0000_i5373" DrawAspect="Content" ObjectID="_1796844435" r:id="rId7792"/>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sz w:val="24"/>
          <w:szCs w:val="24"/>
          <w:lang w:val="it-IT"/>
        </w:rPr>
        <w:t>D</w:t>
      </w:r>
      <w:r w:rsidRPr="00330A7E">
        <w:rPr>
          <w:rFonts w:ascii="Times New Roman" w:hAnsi="Times New Roman" w:cs="Times New Roman"/>
          <w:b/>
          <w:sz w:val="24"/>
          <w:szCs w:val="24"/>
        </w:rPr>
        <w:t xml:space="preserve">. </w:t>
      </w:r>
      <w:r w:rsidRPr="00330A7E">
        <w:rPr>
          <w:rFonts w:ascii="Times New Roman" w:hAnsi="Times New Roman" w:cs="Times New Roman"/>
          <w:position w:val="-4"/>
          <w:sz w:val="24"/>
          <w:szCs w:val="24"/>
        </w:rPr>
        <w:object w:dxaOrig="380" w:dyaOrig="260" w14:anchorId="26CA3946">
          <v:shape id="_x0000_i5374" type="#_x0000_t75" style="width:18.75pt;height:13.5pt" o:ole="">
            <v:imagedata r:id="rId7793" o:title=""/>
          </v:shape>
          <o:OLEObject Type="Embed" ProgID="Equation.DSMT4" ShapeID="_x0000_i5374" DrawAspect="Content" ObjectID="_1796844436" r:id="rId7794"/>
        </w:object>
      </w:r>
      <w:r w:rsidRPr="00330A7E">
        <w:rPr>
          <w:rFonts w:ascii="Times New Roman" w:hAnsi="Times New Roman" w:cs="Times New Roman"/>
          <w:sz w:val="24"/>
          <w:szCs w:val="24"/>
          <w:lang w:val="it-IT"/>
        </w:rPr>
        <w:t>.</w:t>
      </w:r>
    </w:p>
    <w:p w14:paraId="3CDEE29C"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sz w:val="24"/>
          <w:szCs w:val="24"/>
          <w:lang w:val="it-IT"/>
        </w:rPr>
      </w:pPr>
    </w:p>
    <w:p w14:paraId="4DA851BD" w14:textId="77777777" w:rsidR="00ED397D" w:rsidRPr="00330A7E" w:rsidRDefault="00ED397D" w:rsidP="000E1E56">
      <w:pPr>
        <w:pStyle w:val="ListParagraph"/>
        <w:numPr>
          <w:ilvl w:val="0"/>
          <w:numId w:val="4"/>
        </w:numPr>
        <w:tabs>
          <w:tab w:val="left" w:pos="992"/>
        </w:tabs>
        <w:spacing w:before="120" w:line="276" w:lineRule="auto"/>
        <w:rPr>
          <w:rFonts w:ascii="Times New Roman" w:hAnsi="Times New Roman" w:cs="Times New Roman"/>
          <w:sz w:val="24"/>
          <w:szCs w:val="24"/>
          <w:lang w:val="it-IT"/>
        </w:rPr>
      </w:pPr>
      <w:r w:rsidRPr="00330A7E">
        <w:rPr>
          <w:rFonts w:ascii="Times New Roman" w:hAnsi="Times New Roman" w:cs="Times New Roman"/>
          <w:bCs/>
          <w:sz w:val="24"/>
          <w:szCs w:val="24"/>
          <w:lang w:val="it-IT"/>
        </w:rPr>
        <w:lastRenderedPageBreak/>
        <w:t xml:space="preserve">Tập nghiệm của bất phương trình </w:t>
      </w:r>
      <w:r w:rsidRPr="00330A7E">
        <w:rPr>
          <w:rFonts w:ascii="Times New Roman" w:hAnsi="Times New Roman" w:cs="Times New Roman"/>
          <w:position w:val="-14"/>
          <w:sz w:val="24"/>
          <w:szCs w:val="24"/>
        </w:rPr>
        <w:object w:dxaOrig="1120" w:dyaOrig="380" w14:anchorId="3703ED79">
          <v:shape id="_x0000_i5375" type="#_x0000_t75" style="width:56.25pt;height:18.75pt" o:ole="">
            <v:imagedata r:id="rId7795" o:title=""/>
          </v:shape>
          <o:OLEObject Type="Embed" ProgID="Equation.DSMT4" ShapeID="_x0000_i5375" DrawAspect="Content" ObjectID="_1796844437" r:id="rId7796"/>
        </w:object>
      </w:r>
      <w:r w:rsidRPr="00330A7E">
        <w:rPr>
          <w:rFonts w:ascii="Times New Roman" w:hAnsi="Times New Roman" w:cs="Times New Roman"/>
          <w:bCs/>
          <w:sz w:val="24"/>
          <w:szCs w:val="24"/>
          <w:lang w:val="it-IT"/>
        </w:rPr>
        <w:t xml:space="preserve"> là:</w:t>
      </w:r>
    </w:p>
    <w:p w14:paraId="4D549C0C"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it-IT"/>
        </w:rPr>
      </w:pPr>
      <w:r w:rsidRPr="00330A7E">
        <w:rPr>
          <w:rFonts w:ascii="Times New Roman" w:hAnsi="Times New Roman" w:cs="Times New Roman"/>
          <w:b/>
          <w:sz w:val="24"/>
          <w:szCs w:val="24"/>
        </w:rPr>
        <w:t xml:space="preserve">A. </w:t>
      </w:r>
      <w:r w:rsidRPr="00330A7E">
        <w:rPr>
          <w:rFonts w:ascii="Times New Roman" w:hAnsi="Times New Roman" w:cs="Times New Roman"/>
          <w:position w:val="-16"/>
          <w:sz w:val="24"/>
          <w:szCs w:val="24"/>
        </w:rPr>
        <w:object w:dxaOrig="1300" w:dyaOrig="440" w14:anchorId="2CBA19E5">
          <v:shape id="_x0000_i5376" type="#_x0000_t75" style="width:65.25pt;height:21.75pt" o:ole="">
            <v:imagedata r:id="rId7797" o:title=""/>
          </v:shape>
          <o:OLEObject Type="Embed" ProgID="Equation.DSMT4" ShapeID="_x0000_i5376" DrawAspect="Content" ObjectID="_1796844438" r:id="rId779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B. </w:t>
      </w:r>
      <w:r w:rsidRPr="00330A7E">
        <w:rPr>
          <w:rFonts w:ascii="Times New Roman" w:hAnsi="Times New Roman" w:cs="Times New Roman"/>
          <w:position w:val="-16"/>
          <w:sz w:val="24"/>
          <w:szCs w:val="24"/>
        </w:rPr>
        <w:object w:dxaOrig="1300" w:dyaOrig="440" w14:anchorId="7A801EFC">
          <v:shape id="_x0000_i5377" type="#_x0000_t75" style="width:63.75pt;height:22.5pt" o:ole="">
            <v:imagedata r:id="rId7799" o:title=""/>
          </v:shape>
          <o:OLEObject Type="Embed" ProgID="Equation.DSMT4" ShapeID="_x0000_i5377" DrawAspect="Content" ObjectID="_1796844439" r:id="rId7800"/>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position w:val="-14"/>
          <w:sz w:val="24"/>
          <w:szCs w:val="24"/>
        </w:rPr>
        <w:object w:dxaOrig="999" w:dyaOrig="400" w14:anchorId="20319D9D">
          <v:shape id="_x0000_i5378" type="#_x0000_t75" style="width:50.25pt;height:20.25pt" o:ole="">
            <v:imagedata r:id="rId7801" o:title=""/>
          </v:shape>
          <o:OLEObject Type="Embed" ProgID="Equation.DSMT4" ShapeID="_x0000_i5378" DrawAspect="Content" ObjectID="_1796844440" r:id="rId7802"/>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sz w:val="24"/>
          <w:szCs w:val="24"/>
          <w:lang w:val="it-IT"/>
        </w:rPr>
        <w:t>D</w:t>
      </w:r>
      <w:r w:rsidRPr="00330A7E">
        <w:rPr>
          <w:rFonts w:ascii="Times New Roman" w:hAnsi="Times New Roman" w:cs="Times New Roman"/>
          <w:b/>
          <w:sz w:val="24"/>
          <w:szCs w:val="24"/>
        </w:rPr>
        <w:t xml:space="preserve">. </w:t>
      </w:r>
      <w:r w:rsidRPr="00330A7E">
        <w:rPr>
          <w:rFonts w:ascii="Times New Roman" w:hAnsi="Times New Roman" w:cs="Times New Roman"/>
          <w:position w:val="-16"/>
          <w:sz w:val="24"/>
          <w:szCs w:val="24"/>
        </w:rPr>
        <w:object w:dxaOrig="780" w:dyaOrig="440" w14:anchorId="2A785173">
          <v:shape id="_x0000_i5379" type="#_x0000_t75" style="width:39.75pt;height:21.75pt" o:ole="">
            <v:imagedata r:id="rId7803" o:title=""/>
          </v:shape>
          <o:OLEObject Type="Embed" ProgID="Equation.DSMT4" ShapeID="_x0000_i5379" DrawAspect="Content" ObjectID="_1796844441" r:id="rId7804"/>
        </w:object>
      </w:r>
      <w:r w:rsidRPr="00330A7E">
        <w:rPr>
          <w:rFonts w:ascii="Times New Roman" w:hAnsi="Times New Roman" w:cs="Times New Roman"/>
          <w:sz w:val="24"/>
          <w:szCs w:val="24"/>
          <w:lang w:val="it-IT"/>
        </w:rPr>
        <w:t>.</w:t>
      </w:r>
    </w:p>
    <w:p w14:paraId="41F350C6" w14:textId="77777777" w:rsidR="00ED397D" w:rsidRPr="00330A7E" w:rsidRDefault="00ED397D" w:rsidP="00330A7E">
      <w:pPr>
        <w:spacing w:after="0"/>
        <w:contextualSpacing/>
        <w:rPr>
          <w:rFonts w:ascii="Times New Roman" w:eastAsia="MS Mincho" w:hAnsi="Times New Roman" w:cs="Times New Roman"/>
          <w:color w:val="000000"/>
          <w:sz w:val="24"/>
          <w:szCs w:val="24"/>
          <w:lang w:val="vi-VN" w:eastAsia="vi-VN"/>
        </w:rPr>
      </w:pPr>
      <w:r w:rsidRPr="00330A7E">
        <w:rPr>
          <w:rFonts w:ascii="Times New Roman" w:hAnsi="Times New Roman" w:cs="Times New Roman"/>
          <w:b/>
          <w:bCs/>
          <w:color w:val="0033CC"/>
          <w:sz w:val="24"/>
          <w:szCs w:val="24"/>
          <w:lang w:val="it-IT"/>
        </w:rPr>
        <w:t xml:space="preserve">PHẦN II. </w:t>
      </w:r>
      <w:r w:rsidRPr="00330A7E">
        <w:rPr>
          <w:rFonts w:ascii="Times New Roman" w:eastAsia="MS Mincho" w:hAnsi="Times New Roman" w:cs="Times New Roman"/>
          <w:b/>
          <w:bCs/>
          <w:color w:val="000000"/>
          <w:sz w:val="24"/>
          <w:szCs w:val="24"/>
          <w:lang w:eastAsia="vi-VN"/>
        </w:rPr>
        <w:t xml:space="preserve">Câu trắc nghiệm đúng sai. </w:t>
      </w:r>
      <w:r w:rsidRPr="00330A7E">
        <w:rPr>
          <w:rFonts w:ascii="Times New Roman" w:eastAsia="MS Mincho" w:hAnsi="Times New Roman" w:cs="Times New Roman"/>
          <w:color w:val="000000"/>
          <w:sz w:val="24"/>
          <w:szCs w:val="24"/>
          <w:lang w:eastAsia="vi-VN"/>
        </w:rPr>
        <w:t>Thí sinh trả lời các câu sau. Trong mỗi ý a), b), c), d) ở mỗi câu, thí sinh chọn đúng hoặc sai.</w:t>
      </w:r>
    </w:p>
    <w:p w14:paraId="2E6EA2A8" w14:textId="77777777" w:rsidR="00ED397D" w:rsidRPr="00330A7E" w:rsidRDefault="00ED397D" w:rsidP="00330A7E">
      <w:pPr>
        <w:spacing w:after="0" w:line="252" w:lineRule="auto"/>
        <w:rPr>
          <w:rFonts w:ascii="Times New Roman" w:hAnsi="Times New Roman" w:cs="Times New Roman"/>
          <w:sz w:val="24"/>
          <w:szCs w:val="24"/>
        </w:rPr>
      </w:pPr>
      <w:r w:rsidRPr="00330A7E">
        <w:rPr>
          <w:rFonts w:ascii="Times New Roman" w:hAnsi="Times New Roman" w:cs="Times New Roman"/>
          <w:b/>
          <w:sz w:val="24"/>
          <w:szCs w:val="24"/>
        </w:rPr>
        <w:t xml:space="preserve">Câu 1: </w:t>
      </w:r>
      <w:r w:rsidRPr="00330A7E">
        <w:rPr>
          <w:rFonts w:ascii="Times New Roman" w:hAnsi="Times New Roman" w:cs="Times New Roman"/>
          <w:sz w:val="24"/>
          <w:szCs w:val="24"/>
        </w:rPr>
        <w:t xml:space="preserve">Trong không gian </w:t>
      </w:r>
      <w:r w:rsidRPr="00330A7E">
        <w:rPr>
          <w:rFonts w:ascii="Times New Roman" w:hAnsi="Times New Roman" w:cs="Times New Roman"/>
          <w:position w:val="-10"/>
          <w:sz w:val="24"/>
          <w:szCs w:val="24"/>
        </w:rPr>
        <w:object w:dxaOrig="660" w:dyaOrig="320" w14:anchorId="64D97235">
          <v:shape id="_x0000_i5380" type="#_x0000_t75" style="width:33pt;height:16.5pt" o:ole="">
            <v:imagedata r:id="rId7805" o:title=""/>
          </v:shape>
          <o:OLEObject Type="Embed" ProgID="Equation.DSMT4" ShapeID="_x0000_i5380" DrawAspect="Content" ObjectID="_1796844442" r:id="rId7806"/>
        </w:object>
      </w:r>
      <w:r w:rsidRPr="00330A7E">
        <w:rPr>
          <w:rFonts w:ascii="Times New Roman" w:hAnsi="Times New Roman" w:cs="Times New Roman"/>
          <w:sz w:val="24"/>
          <w:szCs w:val="24"/>
        </w:rPr>
        <w:t xml:space="preserve"> cho mặt phẳng </w:t>
      </w:r>
      <w:r w:rsidRPr="00330A7E">
        <w:rPr>
          <w:rFonts w:ascii="Times New Roman" w:hAnsi="Times New Roman" w:cs="Times New Roman"/>
          <w:position w:val="-14"/>
          <w:sz w:val="24"/>
          <w:szCs w:val="24"/>
        </w:rPr>
        <w:object w:dxaOrig="440" w:dyaOrig="400" w14:anchorId="04FF3566">
          <v:shape id="_x0000_i5381" type="#_x0000_t75" style="width:22.5pt;height:20.25pt" o:ole="">
            <v:imagedata r:id="rId7807" o:title=""/>
          </v:shape>
          <o:OLEObject Type="Embed" ProgID="Equation.DSMT4" ShapeID="_x0000_i5381" DrawAspect="Content" ObjectID="_1796844443" r:id="rId7808"/>
        </w:object>
      </w:r>
      <w:r w:rsidRPr="00330A7E">
        <w:rPr>
          <w:rFonts w:ascii="Times New Roman" w:hAnsi="Times New Roman" w:cs="Times New Roman"/>
          <w:sz w:val="24"/>
          <w:szCs w:val="24"/>
        </w:rPr>
        <w:t xml:space="preserve"> có phương trình </w:t>
      </w:r>
      <w:r w:rsidRPr="00330A7E">
        <w:rPr>
          <w:rFonts w:ascii="Times New Roman" w:hAnsi="Times New Roman" w:cs="Times New Roman"/>
          <w:position w:val="-10"/>
          <w:sz w:val="24"/>
          <w:szCs w:val="24"/>
        </w:rPr>
        <w:object w:dxaOrig="2020" w:dyaOrig="320" w14:anchorId="4DB02ADF">
          <v:shape id="_x0000_i5382" type="#_x0000_t75" style="width:100.5pt;height:16.5pt" o:ole="">
            <v:imagedata r:id="rId7809" o:title=""/>
          </v:shape>
          <o:OLEObject Type="Embed" ProgID="Equation.DSMT4" ShapeID="_x0000_i5382" DrawAspect="Content" ObjectID="_1796844444" r:id="rId7810"/>
        </w:object>
      </w:r>
    </w:p>
    <w:p w14:paraId="6562E1FE" w14:textId="77777777" w:rsidR="00ED397D" w:rsidRPr="00330A7E" w:rsidRDefault="00ED397D" w:rsidP="00330A7E">
      <w:pPr>
        <w:spacing w:after="0" w:line="252" w:lineRule="auto"/>
        <w:ind w:firstLine="851"/>
        <w:rPr>
          <w:rFonts w:ascii="Times New Roman" w:hAnsi="Times New Roman" w:cs="Times New Roman"/>
          <w:sz w:val="24"/>
          <w:szCs w:val="24"/>
        </w:rPr>
      </w:pPr>
      <w:r w:rsidRPr="00330A7E">
        <w:rPr>
          <w:rFonts w:ascii="Times New Roman" w:hAnsi="Times New Roman" w:cs="Times New Roman"/>
          <w:b/>
          <w:bCs/>
          <w:sz w:val="24"/>
          <w:szCs w:val="24"/>
        </w:rPr>
        <w:t>a)</w:t>
      </w:r>
      <w:r w:rsidRPr="00330A7E">
        <w:rPr>
          <w:rFonts w:ascii="Times New Roman" w:hAnsi="Times New Roman" w:cs="Times New Roman"/>
          <w:sz w:val="24"/>
          <w:szCs w:val="24"/>
        </w:rPr>
        <w:t xml:space="preserve"> Mặt phẳng </w:t>
      </w:r>
      <w:r w:rsidRPr="00330A7E">
        <w:rPr>
          <w:rFonts w:ascii="Times New Roman" w:hAnsi="Times New Roman" w:cs="Times New Roman"/>
          <w:position w:val="-14"/>
          <w:sz w:val="24"/>
          <w:szCs w:val="24"/>
        </w:rPr>
        <w:object w:dxaOrig="440" w:dyaOrig="400" w14:anchorId="7A699C47">
          <v:shape id="_x0000_i5383" type="#_x0000_t75" style="width:22.5pt;height:20.25pt" o:ole="">
            <v:imagedata r:id="rId7811" o:title=""/>
          </v:shape>
          <o:OLEObject Type="Embed" ProgID="Equation.DSMT4" ShapeID="_x0000_i5383" DrawAspect="Content" ObjectID="_1796844445" r:id="rId7812"/>
        </w:object>
      </w:r>
      <w:r w:rsidRPr="00330A7E">
        <w:rPr>
          <w:rFonts w:ascii="Times New Roman" w:hAnsi="Times New Roman" w:cs="Times New Roman"/>
          <w:sz w:val="24"/>
          <w:szCs w:val="24"/>
        </w:rPr>
        <w:t xml:space="preserve"> có một vectơ pháp tuyến là </w:t>
      </w:r>
      <w:r w:rsidRPr="00330A7E">
        <w:rPr>
          <w:rFonts w:ascii="Times New Roman" w:hAnsi="Times New Roman" w:cs="Times New Roman"/>
          <w:position w:val="-14"/>
          <w:sz w:val="24"/>
          <w:szCs w:val="24"/>
        </w:rPr>
        <w:object w:dxaOrig="1340" w:dyaOrig="440" w14:anchorId="409D45E1">
          <v:shape id="_x0000_i5384" type="#_x0000_t75" style="width:66.75pt;height:22.5pt" o:ole="">
            <v:imagedata r:id="rId7813" o:title=""/>
          </v:shape>
          <o:OLEObject Type="Embed" ProgID="Equation.DSMT4" ShapeID="_x0000_i5384" DrawAspect="Content" ObjectID="_1796844446" r:id="rId7814"/>
        </w:object>
      </w:r>
    </w:p>
    <w:p w14:paraId="1D84BABF" w14:textId="77777777" w:rsidR="00ED397D" w:rsidRPr="00330A7E" w:rsidRDefault="00ED397D" w:rsidP="00330A7E">
      <w:pPr>
        <w:spacing w:after="0" w:line="252" w:lineRule="auto"/>
        <w:ind w:firstLine="851"/>
        <w:rPr>
          <w:rFonts w:ascii="Times New Roman" w:hAnsi="Times New Roman" w:cs="Times New Roman"/>
          <w:sz w:val="24"/>
          <w:szCs w:val="24"/>
        </w:rPr>
      </w:pPr>
      <w:r w:rsidRPr="00330A7E">
        <w:rPr>
          <w:rFonts w:ascii="Times New Roman" w:hAnsi="Times New Roman" w:cs="Times New Roman"/>
          <w:b/>
          <w:bCs/>
          <w:sz w:val="24"/>
          <w:szCs w:val="24"/>
        </w:rPr>
        <w:t>b)</w:t>
      </w:r>
      <w:r w:rsidRPr="00330A7E">
        <w:rPr>
          <w:rFonts w:ascii="Times New Roman" w:hAnsi="Times New Roman" w:cs="Times New Roman"/>
          <w:sz w:val="24"/>
          <w:szCs w:val="24"/>
        </w:rPr>
        <w:t xml:space="preserve"> Điểm </w:t>
      </w:r>
      <w:r w:rsidRPr="00330A7E">
        <w:rPr>
          <w:rFonts w:ascii="Times New Roman" w:hAnsi="Times New Roman" w:cs="Times New Roman"/>
          <w:position w:val="-14"/>
          <w:sz w:val="24"/>
          <w:szCs w:val="24"/>
        </w:rPr>
        <w:object w:dxaOrig="1120" w:dyaOrig="400" w14:anchorId="6C8EACC4">
          <v:shape id="_x0000_i5385" type="#_x0000_t75" style="width:55.5pt;height:20.25pt" o:ole="">
            <v:imagedata r:id="rId7815" o:title=""/>
          </v:shape>
          <o:OLEObject Type="Embed" ProgID="Equation.DSMT4" ShapeID="_x0000_i5385" DrawAspect="Content" ObjectID="_1796844447" r:id="rId7816"/>
        </w:object>
      </w:r>
      <w:r w:rsidRPr="00330A7E">
        <w:rPr>
          <w:rFonts w:ascii="Times New Roman" w:hAnsi="Times New Roman" w:cs="Times New Roman"/>
          <w:sz w:val="24"/>
          <w:szCs w:val="24"/>
        </w:rPr>
        <w:t xml:space="preserve"> thuộc mặt phẳng </w:t>
      </w:r>
      <w:r w:rsidRPr="00330A7E">
        <w:rPr>
          <w:rFonts w:ascii="Times New Roman" w:hAnsi="Times New Roman" w:cs="Times New Roman"/>
          <w:position w:val="-14"/>
          <w:sz w:val="24"/>
          <w:szCs w:val="24"/>
        </w:rPr>
        <w:object w:dxaOrig="520" w:dyaOrig="400" w14:anchorId="3886C7DA">
          <v:shape id="_x0000_i5386" type="#_x0000_t75" style="width:26.25pt;height:20.25pt" o:ole="">
            <v:imagedata r:id="rId7817" o:title=""/>
          </v:shape>
          <o:OLEObject Type="Embed" ProgID="Equation.DSMT4" ShapeID="_x0000_i5386" DrawAspect="Content" ObjectID="_1796844448" r:id="rId7818"/>
        </w:object>
      </w:r>
    </w:p>
    <w:p w14:paraId="07FCF354" w14:textId="77777777" w:rsidR="00ED397D" w:rsidRPr="00330A7E" w:rsidRDefault="00ED397D" w:rsidP="00330A7E">
      <w:pPr>
        <w:spacing w:after="0" w:line="252" w:lineRule="auto"/>
        <w:ind w:firstLine="851"/>
        <w:rPr>
          <w:rFonts w:ascii="Times New Roman" w:hAnsi="Times New Roman" w:cs="Times New Roman"/>
          <w:sz w:val="24"/>
          <w:szCs w:val="24"/>
        </w:rPr>
      </w:pPr>
      <w:r w:rsidRPr="00330A7E">
        <w:rPr>
          <w:rFonts w:ascii="Times New Roman" w:hAnsi="Times New Roman" w:cs="Times New Roman"/>
          <w:b/>
          <w:bCs/>
          <w:sz w:val="24"/>
          <w:szCs w:val="24"/>
        </w:rPr>
        <w:t>c)</w:t>
      </w:r>
      <w:r w:rsidRPr="00330A7E">
        <w:rPr>
          <w:rFonts w:ascii="Times New Roman" w:hAnsi="Times New Roman" w:cs="Times New Roman"/>
          <w:sz w:val="24"/>
          <w:szCs w:val="24"/>
        </w:rPr>
        <w:t xml:space="preserve"> Khoảng cách từ điểm </w:t>
      </w:r>
      <w:r w:rsidRPr="00330A7E">
        <w:rPr>
          <w:rFonts w:ascii="Times New Roman" w:hAnsi="Times New Roman" w:cs="Times New Roman"/>
          <w:position w:val="-14"/>
          <w:sz w:val="24"/>
          <w:szCs w:val="24"/>
        </w:rPr>
        <w:object w:dxaOrig="1160" w:dyaOrig="400" w14:anchorId="25ADB85C">
          <v:shape id="_x0000_i5387" type="#_x0000_t75" style="width:58.5pt;height:20.25pt" o:ole="">
            <v:imagedata r:id="rId7819" o:title=""/>
          </v:shape>
          <o:OLEObject Type="Embed" ProgID="Equation.DSMT4" ShapeID="_x0000_i5387" DrawAspect="Content" ObjectID="_1796844449" r:id="rId7820"/>
        </w:object>
      </w:r>
      <w:r w:rsidRPr="00330A7E">
        <w:rPr>
          <w:rFonts w:ascii="Times New Roman" w:hAnsi="Times New Roman" w:cs="Times New Roman"/>
          <w:sz w:val="24"/>
          <w:szCs w:val="24"/>
        </w:rPr>
        <w:t xml:space="preserve"> đến mặt phẳng </w:t>
      </w:r>
      <w:r w:rsidRPr="00330A7E">
        <w:rPr>
          <w:rFonts w:ascii="Times New Roman" w:hAnsi="Times New Roman" w:cs="Times New Roman"/>
          <w:position w:val="-14"/>
          <w:sz w:val="24"/>
          <w:szCs w:val="24"/>
        </w:rPr>
        <w:object w:dxaOrig="440" w:dyaOrig="400" w14:anchorId="148663D0">
          <v:shape id="_x0000_i5388" type="#_x0000_t75" style="width:22.5pt;height:20.25pt" o:ole="">
            <v:imagedata r:id="rId7821" o:title=""/>
          </v:shape>
          <o:OLEObject Type="Embed" ProgID="Equation.DSMT4" ShapeID="_x0000_i5388" DrawAspect="Content" ObjectID="_1796844450" r:id="rId7822"/>
        </w:object>
      </w:r>
      <w:r w:rsidRPr="00330A7E">
        <w:rPr>
          <w:rFonts w:ascii="Times New Roman" w:hAnsi="Times New Roman" w:cs="Times New Roman"/>
          <w:sz w:val="24"/>
          <w:szCs w:val="24"/>
        </w:rPr>
        <w:t xml:space="preserve"> bằng </w:t>
      </w:r>
      <w:r w:rsidRPr="00330A7E">
        <w:rPr>
          <w:rFonts w:ascii="Times New Roman" w:hAnsi="Times New Roman" w:cs="Times New Roman"/>
          <w:position w:val="-6"/>
          <w:sz w:val="24"/>
          <w:szCs w:val="24"/>
        </w:rPr>
        <w:object w:dxaOrig="260" w:dyaOrig="279" w14:anchorId="02AFD37F">
          <v:shape id="_x0000_i5389" type="#_x0000_t75" style="width:12.75pt;height:13.5pt" o:ole="">
            <v:imagedata r:id="rId7823" o:title=""/>
          </v:shape>
          <o:OLEObject Type="Embed" ProgID="Equation.DSMT4" ShapeID="_x0000_i5389" DrawAspect="Content" ObjectID="_1796844451" r:id="rId7824"/>
        </w:object>
      </w:r>
    </w:p>
    <w:p w14:paraId="0E0F8B00" w14:textId="77777777" w:rsidR="00ED397D" w:rsidRPr="00330A7E" w:rsidRDefault="00ED397D" w:rsidP="00330A7E">
      <w:pPr>
        <w:spacing w:after="0" w:line="252" w:lineRule="auto"/>
        <w:ind w:firstLine="851"/>
        <w:rPr>
          <w:rFonts w:ascii="Times New Roman" w:hAnsi="Times New Roman" w:cs="Times New Roman"/>
          <w:sz w:val="24"/>
          <w:szCs w:val="24"/>
        </w:rPr>
      </w:pPr>
      <w:r w:rsidRPr="00330A7E">
        <w:rPr>
          <w:rFonts w:ascii="Times New Roman" w:hAnsi="Times New Roman" w:cs="Times New Roman"/>
          <w:b/>
          <w:bCs/>
          <w:sz w:val="24"/>
          <w:szCs w:val="24"/>
        </w:rPr>
        <w:t>d)</w:t>
      </w:r>
      <w:r w:rsidRPr="00330A7E">
        <w:rPr>
          <w:rFonts w:ascii="Times New Roman" w:hAnsi="Times New Roman" w:cs="Times New Roman"/>
          <w:sz w:val="24"/>
          <w:szCs w:val="24"/>
        </w:rPr>
        <w:t xml:space="preserve"> Mặt phẳng </w:t>
      </w:r>
      <w:r w:rsidRPr="00330A7E">
        <w:rPr>
          <w:rFonts w:ascii="Times New Roman" w:hAnsi="Times New Roman" w:cs="Times New Roman"/>
          <w:position w:val="-14"/>
          <w:sz w:val="24"/>
          <w:szCs w:val="24"/>
        </w:rPr>
        <w:object w:dxaOrig="2340" w:dyaOrig="400" w14:anchorId="2E5153B4">
          <v:shape id="_x0000_i5390" type="#_x0000_t75" style="width:117pt;height:20.25pt" o:ole="">
            <v:imagedata r:id="rId7825" o:title=""/>
          </v:shape>
          <o:OLEObject Type="Embed" ProgID="Equation.DSMT4" ShapeID="_x0000_i5390" DrawAspect="Content" ObjectID="_1796844452" r:id="rId7826"/>
        </w:object>
      </w:r>
      <w:r w:rsidRPr="00330A7E">
        <w:rPr>
          <w:rFonts w:ascii="Times New Roman" w:hAnsi="Times New Roman" w:cs="Times New Roman"/>
          <w:sz w:val="24"/>
          <w:szCs w:val="24"/>
        </w:rPr>
        <w:t xml:space="preserve"> vuông góc với mặt phẳng </w:t>
      </w:r>
      <w:r w:rsidRPr="00330A7E">
        <w:rPr>
          <w:rFonts w:ascii="Times New Roman" w:hAnsi="Times New Roman" w:cs="Times New Roman"/>
          <w:position w:val="-14"/>
          <w:sz w:val="24"/>
          <w:szCs w:val="24"/>
        </w:rPr>
        <w:object w:dxaOrig="520" w:dyaOrig="400" w14:anchorId="0104EC73">
          <v:shape id="_x0000_i5391" type="#_x0000_t75" style="width:26.25pt;height:20.25pt" o:ole="">
            <v:imagedata r:id="rId7827" o:title=""/>
          </v:shape>
          <o:OLEObject Type="Embed" ProgID="Equation.DSMT4" ShapeID="_x0000_i5391" DrawAspect="Content" ObjectID="_1796844453" r:id="rId7828"/>
        </w:object>
      </w:r>
    </w:p>
    <w:p w14:paraId="05543C4C" w14:textId="77777777" w:rsidR="00ED397D" w:rsidRPr="00330A7E" w:rsidRDefault="00ED397D" w:rsidP="00330A7E">
      <w:pPr>
        <w:widowControl w:val="0"/>
        <w:tabs>
          <w:tab w:val="left" w:pos="992"/>
          <w:tab w:val="left" w:pos="3402"/>
          <w:tab w:val="left" w:pos="5669"/>
          <w:tab w:val="left" w:pos="7937"/>
        </w:tabs>
        <w:spacing w:after="0"/>
        <w:jc w:val="both"/>
        <w:rPr>
          <w:rFonts w:ascii="Times New Roman" w:hAnsi="Times New Roman" w:cs="Times New Roman"/>
          <w:sz w:val="24"/>
          <w:szCs w:val="24"/>
        </w:rPr>
      </w:pPr>
      <w:r w:rsidRPr="00330A7E">
        <w:rPr>
          <w:rFonts w:ascii="Times New Roman" w:hAnsi="Times New Roman" w:cs="Times New Roman"/>
          <w:b/>
          <w:bCs/>
          <w:sz w:val="24"/>
          <w:szCs w:val="24"/>
        </w:rPr>
        <w:t>Câu2 :</w:t>
      </w:r>
      <w:r w:rsidRPr="00330A7E">
        <w:rPr>
          <w:rFonts w:ascii="Times New Roman" w:hAnsi="Times New Roman" w:cs="Times New Roman"/>
          <w:sz w:val="24"/>
          <w:szCs w:val="24"/>
        </w:rPr>
        <w:t xml:space="preserve"> Cho hàm số bậc ba </w:t>
      </w:r>
      <w:r w:rsidRPr="00330A7E">
        <w:rPr>
          <w:rFonts w:ascii="Times New Roman" w:hAnsi="Times New Roman" w:cs="Times New Roman"/>
          <w:position w:val="-14"/>
          <w:sz w:val="24"/>
          <w:szCs w:val="24"/>
        </w:rPr>
        <w:object w:dxaOrig="2439" w:dyaOrig="400" w14:anchorId="34EFA9E8">
          <v:shape id="_x0000_i5392" type="#_x0000_t75" style="width:122.25pt;height:20.25pt" o:ole="">
            <v:imagedata r:id="rId7829" o:title=""/>
          </v:shape>
          <o:OLEObject Type="Embed" ProgID="Equation.DSMT4" ShapeID="_x0000_i5392" DrawAspect="Content" ObjectID="_1796844454" r:id="rId7830"/>
        </w:object>
      </w:r>
      <w:r w:rsidRPr="00330A7E">
        <w:rPr>
          <w:rFonts w:ascii="Times New Roman" w:hAnsi="Times New Roman" w:cs="Times New Roman"/>
          <w:sz w:val="24"/>
          <w:szCs w:val="24"/>
        </w:rPr>
        <w:t xml:space="preserve">. </w:t>
      </w:r>
    </w:p>
    <w:p w14:paraId="0B99D30E" w14:textId="77777777" w:rsidR="00ED397D" w:rsidRPr="00330A7E" w:rsidRDefault="00ED397D" w:rsidP="00330A7E">
      <w:pPr>
        <w:pStyle w:val="ListParagraph"/>
        <w:widowControl w:val="0"/>
        <w:tabs>
          <w:tab w:val="left" w:pos="992"/>
          <w:tab w:val="left" w:pos="3402"/>
          <w:tab w:val="left" w:pos="5669"/>
          <w:tab w:val="left" w:pos="7937"/>
        </w:tabs>
        <w:spacing w:line="276" w:lineRule="auto"/>
        <w:ind w:left="992"/>
        <w:rPr>
          <w:rFonts w:ascii="Times New Roman" w:hAnsi="Times New Roman" w:cs="Times New Roman"/>
          <w:sz w:val="24"/>
          <w:szCs w:val="24"/>
        </w:rPr>
      </w:pPr>
      <w:r w:rsidRPr="00330A7E">
        <w:rPr>
          <w:rFonts w:ascii="Times New Roman" w:hAnsi="Times New Roman" w:cs="Times New Roman"/>
          <w:b/>
          <w:bCs/>
          <w:sz w:val="24"/>
          <w:szCs w:val="24"/>
        </w:rPr>
        <w:t>a)</w:t>
      </w:r>
      <w:r w:rsidRPr="00330A7E">
        <w:rPr>
          <w:rFonts w:ascii="Times New Roman" w:hAnsi="Times New Roman" w:cs="Times New Roman"/>
          <w:sz w:val="24"/>
          <w:szCs w:val="24"/>
        </w:rPr>
        <w:t xml:space="preserve"> Tập xác định của hàm số là </w:t>
      </w:r>
      <w:r w:rsidRPr="00330A7E">
        <w:rPr>
          <w:rFonts w:ascii="Times New Roman" w:hAnsi="Times New Roman" w:cs="Times New Roman"/>
          <w:position w:val="-4"/>
          <w:sz w:val="24"/>
          <w:szCs w:val="24"/>
        </w:rPr>
        <w:object w:dxaOrig="680" w:dyaOrig="260" w14:anchorId="6955F09D">
          <v:shape id="_x0000_i5393" type="#_x0000_t75" style="width:33.75pt;height:12.75pt" o:ole="">
            <v:imagedata r:id="rId7831" o:title=""/>
          </v:shape>
          <o:OLEObject Type="Embed" ProgID="Equation.DSMT4" ShapeID="_x0000_i5393" DrawAspect="Content" ObjectID="_1796844455" r:id="rId7832"/>
        </w:object>
      </w:r>
      <w:r w:rsidRPr="00330A7E">
        <w:rPr>
          <w:rFonts w:ascii="Times New Roman" w:hAnsi="Times New Roman" w:cs="Times New Roman"/>
          <w:sz w:val="24"/>
          <w:szCs w:val="24"/>
        </w:rPr>
        <w:t xml:space="preserve">. </w:t>
      </w:r>
    </w:p>
    <w:p w14:paraId="27427057" w14:textId="77777777" w:rsidR="00ED397D" w:rsidRPr="00330A7E" w:rsidRDefault="00ED397D" w:rsidP="00330A7E">
      <w:pPr>
        <w:widowControl w:val="0"/>
        <w:tabs>
          <w:tab w:val="left" w:pos="992"/>
          <w:tab w:val="left" w:pos="3402"/>
          <w:tab w:val="left" w:pos="5669"/>
          <w:tab w:val="left" w:pos="7937"/>
        </w:tabs>
        <w:ind w:left="992"/>
        <w:jc w:val="both"/>
        <w:rPr>
          <w:rFonts w:ascii="Times New Roman" w:hAnsi="Times New Roman" w:cs="Times New Roman"/>
          <w:sz w:val="24"/>
          <w:szCs w:val="24"/>
        </w:rPr>
      </w:pPr>
      <w:r w:rsidRPr="00330A7E">
        <w:rPr>
          <w:rFonts w:ascii="Times New Roman" w:hAnsi="Times New Roman" w:cs="Times New Roman"/>
          <w:b/>
          <w:bCs/>
          <w:sz w:val="24"/>
          <w:szCs w:val="24"/>
        </w:rPr>
        <w:t>b)</w:t>
      </w:r>
      <w:r w:rsidRPr="00330A7E">
        <w:rPr>
          <w:rFonts w:ascii="Times New Roman" w:hAnsi="Times New Roman" w:cs="Times New Roman"/>
          <w:sz w:val="24"/>
          <w:szCs w:val="24"/>
        </w:rPr>
        <w:t xml:space="preserve"> Đạo hàm của hàm số là </w:t>
      </w:r>
      <w:r w:rsidRPr="00330A7E">
        <w:rPr>
          <w:rFonts w:ascii="Times New Roman" w:hAnsi="Times New Roman" w:cs="Times New Roman"/>
          <w:position w:val="-10"/>
          <w:sz w:val="24"/>
          <w:szCs w:val="24"/>
        </w:rPr>
        <w:object w:dxaOrig="1440" w:dyaOrig="360" w14:anchorId="20FC9961">
          <v:shape id="_x0000_i5394" type="#_x0000_t75" style="width:1in;height:18.75pt" o:ole="">
            <v:imagedata r:id="rId7833" o:title=""/>
          </v:shape>
          <o:OLEObject Type="Embed" ProgID="Equation.DSMT4" ShapeID="_x0000_i5394" DrawAspect="Content" ObjectID="_1796844456" r:id="rId7834"/>
        </w:object>
      </w:r>
      <w:r w:rsidRPr="00330A7E">
        <w:rPr>
          <w:rFonts w:ascii="Times New Roman" w:hAnsi="Times New Roman" w:cs="Times New Roman"/>
          <w:sz w:val="24"/>
          <w:szCs w:val="24"/>
        </w:rPr>
        <w:t>.</w:t>
      </w:r>
    </w:p>
    <w:p w14:paraId="3ADC928C" w14:textId="77777777" w:rsidR="00ED397D" w:rsidRPr="00330A7E" w:rsidRDefault="00ED397D" w:rsidP="00330A7E">
      <w:pPr>
        <w:widowControl w:val="0"/>
        <w:tabs>
          <w:tab w:val="left" w:pos="992"/>
          <w:tab w:val="left" w:pos="3402"/>
          <w:tab w:val="left" w:pos="5669"/>
          <w:tab w:val="left" w:pos="7937"/>
        </w:tabs>
        <w:ind w:left="992"/>
        <w:jc w:val="both"/>
        <w:rPr>
          <w:rFonts w:ascii="Times New Roman" w:hAnsi="Times New Roman" w:cs="Times New Roman"/>
          <w:sz w:val="24"/>
          <w:szCs w:val="24"/>
        </w:rPr>
      </w:pPr>
      <w:r w:rsidRPr="00330A7E">
        <w:rPr>
          <w:rFonts w:ascii="Times New Roman" w:hAnsi="Times New Roman" w:cs="Times New Roman"/>
          <w:b/>
          <w:bCs/>
          <w:sz w:val="24"/>
          <w:szCs w:val="24"/>
        </w:rPr>
        <w:t>c)</w:t>
      </w:r>
      <w:r w:rsidRPr="00330A7E">
        <w:rPr>
          <w:rFonts w:ascii="Times New Roman" w:hAnsi="Times New Roman" w:cs="Times New Roman"/>
          <w:sz w:val="24"/>
          <w:szCs w:val="24"/>
        </w:rPr>
        <w:t xml:space="preserve"> Hàm số đồng biến trên khoảng </w:t>
      </w:r>
      <w:r w:rsidRPr="00330A7E">
        <w:rPr>
          <w:rFonts w:ascii="Times New Roman" w:hAnsi="Times New Roman" w:cs="Times New Roman"/>
          <w:position w:val="-14"/>
          <w:sz w:val="24"/>
          <w:szCs w:val="24"/>
        </w:rPr>
        <w:object w:dxaOrig="760" w:dyaOrig="400" w14:anchorId="1594F469">
          <v:shape id="_x0000_i5395" type="#_x0000_t75" style="width:38.25pt;height:20.25pt" o:ole="">
            <v:imagedata r:id="rId7835" o:title=""/>
          </v:shape>
          <o:OLEObject Type="Embed" ProgID="Equation.DSMT4" ShapeID="_x0000_i5395" DrawAspect="Content" ObjectID="_1796844457" r:id="rId7836"/>
        </w:object>
      </w:r>
      <w:r w:rsidRPr="00330A7E">
        <w:rPr>
          <w:rFonts w:ascii="Times New Roman" w:hAnsi="Times New Roman" w:cs="Times New Roman"/>
          <w:sz w:val="24"/>
          <w:szCs w:val="24"/>
        </w:rPr>
        <w:t xml:space="preserve"> và </w:t>
      </w:r>
      <w:r w:rsidRPr="00330A7E">
        <w:rPr>
          <w:rFonts w:ascii="Times New Roman" w:hAnsi="Times New Roman" w:cs="Times New Roman"/>
          <w:position w:val="-14"/>
          <w:sz w:val="24"/>
          <w:szCs w:val="24"/>
        </w:rPr>
        <w:object w:dxaOrig="820" w:dyaOrig="400" w14:anchorId="0E710F47">
          <v:shape id="_x0000_i5396" type="#_x0000_t75" style="width:41.25pt;height:20.25pt" o:ole="">
            <v:imagedata r:id="rId7837" o:title=""/>
          </v:shape>
          <o:OLEObject Type="Embed" ProgID="Equation.DSMT4" ShapeID="_x0000_i5396" DrawAspect="Content" ObjectID="_1796844458" r:id="rId7838"/>
        </w:object>
      </w:r>
      <w:r w:rsidRPr="00330A7E">
        <w:rPr>
          <w:rFonts w:ascii="Times New Roman" w:hAnsi="Times New Roman" w:cs="Times New Roman"/>
          <w:sz w:val="24"/>
          <w:szCs w:val="24"/>
        </w:rPr>
        <w:t xml:space="preserve">. </w:t>
      </w:r>
    </w:p>
    <w:p w14:paraId="3AEECFA3" w14:textId="77777777" w:rsidR="00ED397D" w:rsidRPr="00330A7E" w:rsidRDefault="00ED397D" w:rsidP="00330A7E">
      <w:pPr>
        <w:widowControl w:val="0"/>
        <w:tabs>
          <w:tab w:val="left" w:pos="992"/>
          <w:tab w:val="left" w:pos="3402"/>
          <w:tab w:val="left" w:pos="5669"/>
          <w:tab w:val="left" w:pos="7937"/>
        </w:tabs>
        <w:ind w:left="992"/>
        <w:jc w:val="both"/>
        <w:rPr>
          <w:rFonts w:ascii="Times New Roman" w:hAnsi="Times New Roman" w:cs="Times New Roman"/>
          <w:sz w:val="24"/>
          <w:szCs w:val="24"/>
        </w:rPr>
      </w:pPr>
      <w:r w:rsidRPr="00330A7E">
        <w:rPr>
          <w:rFonts w:ascii="Times New Roman" w:hAnsi="Times New Roman" w:cs="Times New Roman"/>
          <w:b/>
          <w:bCs/>
          <w:sz w:val="24"/>
          <w:szCs w:val="24"/>
        </w:rPr>
        <w:t>d)</w:t>
      </w:r>
      <w:r w:rsidRPr="00330A7E">
        <w:rPr>
          <w:rFonts w:ascii="Times New Roman" w:hAnsi="Times New Roman" w:cs="Times New Roman"/>
          <w:sz w:val="24"/>
          <w:szCs w:val="24"/>
        </w:rPr>
        <w:t xml:space="preserve"> Tâm đối xứng của đồ thị hàm số </w:t>
      </w:r>
      <w:r w:rsidRPr="00330A7E">
        <w:rPr>
          <w:rFonts w:ascii="Times New Roman" w:hAnsi="Times New Roman" w:cs="Times New Roman"/>
          <w:position w:val="-14"/>
          <w:sz w:val="24"/>
          <w:szCs w:val="24"/>
        </w:rPr>
        <w:object w:dxaOrig="960" w:dyaOrig="400" w14:anchorId="2263D3F0">
          <v:shape id="_x0000_i5397" type="#_x0000_t75" style="width:48pt;height:20.25pt" o:ole="">
            <v:imagedata r:id="rId7839" o:title=""/>
          </v:shape>
          <o:OLEObject Type="Embed" ProgID="Equation.DSMT4" ShapeID="_x0000_i5397" DrawAspect="Content" ObjectID="_1796844459" r:id="rId7840"/>
        </w:object>
      </w:r>
      <w:r w:rsidRPr="00330A7E">
        <w:rPr>
          <w:rFonts w:ascii="Times New Roman" w:hAnsi="Times New Roman" w:cs="Times New Roman"/>
          <w:sz w:val="24"/>
          <w:szCs w:val="24"/>
        </w:rPr>
        <w:t xml:space="preserve"> là </w:t>
      </w:r>
      <w:r w:rsidRPr="00330A7E">
        <w:rPr>
          <w:rFonts w:ascii="Times New Roman" w:hAnsi="Times New Roman" w:cs="Times New Roman"/>
          <w:position w:val="-14"/>
          <w:sz w:val="24"/>
          <w:szCs w:val="24"/>
        </w:rPr>
        <w:object w:dxaOrig="680" w:dyaOrig="400" w14:anchorId="6AC65A0E">
          <v:shape id="_x0000_i5398" type="#_x0000_t75" style="width:33.75pt;height:20.25pt" o:ole="">
            <v:imagedata r:id="rId7841" o:title=""/>
          </v:shape>
          <o:OLEObject Type="Embed" ProgID="Equation.DSMT4" ShapeID="_x0000_i5398" DrawAspect="Content" ObjectID="_1796844460" r:id="rId7842"/>
        </w:object>
      </w:r>
      <w:r w:rsidRPr="00330A7E">
        <w:rPr>
          <w:rFonts w:ascii="Times New Roman" w:hAnsi="Times New Roman" w:cs="Times New Roman"/>
          <w:sz w:val="24"/>
          <w:szCs w:val="24"/>
        </w:rPr>
        <w:t xml:space="preserve">.  </w:t>
      </w:r>
    </w:p>
    <w:p w14:paraId="76A084B1" w14:textId="77777777" w:rsidR="00ED397D" w:rsidRPr="00330A7E" w:rsidRDefault="00ED397D" w:rsidP="00330A7E">
      <w:pPr>
        <w:spacing w:after="0" w:line="252" w:lineRule="auto"/>
        <w:rPr>
          <w:rFonts w:ascii="Times New Roman" w:hAnsi="Times New Roman" w:cs="Times New Roman"/>
          <w:sz w:val="24"/>
          <w:szCs w:val="24"/>
        </w:rPr>
      </w:pPr>
      <w:r w:rsidRPr="00330A7E">
        <w:rPr>
          <w:rFonts w:ascii="Times New Roman" w:hAnsi="Times New Roman" w:cs="Times New Roman"/>
          <w:b/>
          <w:sz w:val="24"/>
          <w:szCs w:val="24"/>
        </w:rPr>
        <w:t>Câu 3:</w:t>
      </w:r>
      <w:r w:rsidRPr="00330A7E">
        <w:rPr>
          <w:rFonts w:ascii="Times New Roman" w:hAnsi="Times New Roman" w:cs="Times New Roman"/>
          <w:sz w:val="24"/>
          <w:szCs w:val="24"/>
        </w:rPr>
        <w:t xml:space="preserve"> Cho hàm số </w:t>
      </w:r>
      <w:r w:rsidRPr="00330A7E">
        <w:rPr>
          <w:rFonts w:ascii="Times New Roman" w:hAnsi="Times New Roman" w:cs="Times New Roman"/>
          <w:position w:val="-10"/>
          <w:sz w:val="24"/>
          <w:szCs w:val="24"/>
        </w:rPr>
        <w:object w:dxaOrig="1520" w:dyaOrig="380" w14:anchorId="5679A9F2">
          <v:shape id="_x0000_i5399" type="#_x0000_t75" style="width:75.75pt;height:18.75pt" o:ole="">
            <v:imagedata r:id="rId7843" o:title=""/>
          </v:shape>
          <o:OLEObject Type="Embed" ProgID="Equation.DSMT4" ShapeID="_x0000_i5399" DrawAspect="Content" ObjectID="_1796844461" r:id="rId7844"/>
        </w:object>
      </w:r>
      <w:r w:rsidRPr="00330A7E">
        <w:rPr>
          <w:rFonts w:ascii="Times New Roman" w:hAnsi="Times New Roman" w:cs="Times New Roman"/>
          <w:b/>
          <w:sz w:val="24"/>
          <w:szCs w:val="24"/>
        </w:rPr>
        <w:t xml:space="preserve"> </w:t>
      </w:r>
      <w:r w:rsidRPr="00330A7E">
        <w:rPr>
          <w:rFonts w:ascii="Times New Roman" w:hAnsi="Times New Roman" w:cs="Times New Roman"/>
          <w:sz w:val="24"/>
          <w:szCs w:val="24"/>
        </w:rPr>
        <w:t xml:space="preserve">có đồ thị </w:t>
      </w:r>
      <w:r w:rsidRPr="00330A7E">
        <w:rPr>
          <w:rFonts w:ascii="Times New Roman" w:hAnsi="Times New Roman" w:cs="Times New Roman"/>
          <w:position w:val="-14"/>
          <w:sz w:val="24"/>
          <w:szCs w:val="24"/>
        </w:rPr>
        <w:object w:dxaOrig="520" w:dyaOrig="400" w14:anchorId="14798142">
          <v:shape id="_x0000_i5400" type="#_x0000_t75" style="width:26.25pt;height:20.25pt" o:ole="">
            <v:imagedata r:id="rId7845" o:title=""/>
          </v:shape>
          <o:OLEObject Type="Embed" ProgID="Equation.DSMT4" ShapeID="_x0000_i5400" DrawAspect="Content" ObjectID="_1796844462" r:id="rId7846"/>
        </w:object>
      </w:r>
    </w:p>
    <w:p w14:paraId="070F6A66" w14:textId="77777777" w:rsidR="00ED397D" w:rsidRPr="00330A7E" w:rsidRDefault="00ED397D" w:rsidP="00330A7E">
      <w:pPr>
        <w:spacing w:after="0" w:line="252" w:lineRule="auto"/>
        <w:ind w:firstLine="851"/>
        <w:jc w:val="both"/>
        <w:rPr>
          <w:rFonts w:ascii="Times New Roman" w:hAnsi="Times New Roman" w:cs="Times New Roman"/>
          <w:sz w:val="24"/>
          <w:szCs w:val="24"/>
        </w:rPr>
      </w:pPr>
      <w:r w:rsidRPr="00330A7E">
        <w:rPr>
          <w:rFonts w:ascii="Times New Roman" w:hAnsi="Times New Roman" w:cs="Times New Roman"/>
          <w:b/>
          <w:bCs/>
          <w:sz w:val="24"/>
          <w:szCs w:val="24"/>
        </w:rPr>
        <w:t>a)</w:t>
      </w:r>
      <w:r w:rsidRPr="00330A7E">
        <w:rPr>
          <w:rFonts w:ascii="Times New Roman" w:hAnsi="Times New Roman" w:cs="Times New Roman"/>
          <w:sz w:val="24"/>
          <w:szCs w:val="24"/>
        </w:rPr>
        <w:t xml:space="preserve"> Hàm số có đạo hàm là </w:t>
      </w:r>
      <w:r w:rsidRPr="00330A7E">
        <w:rPr>
          <w:rFonts w:ascii="Times New Roman" w:hAnsi="Times New Roman" w:cs="Times New Roman"/>
          <w:position w:val="-10"/>
          <w:sz w:val="24"/>
          <w:szCs w:val="24"/>
        </w:rPr>
        <w:object w:dxaOrig="1320" w:dyaOrig="380" w14:anchorId="14607A60">
          <v:shape id="_x0000_i5401" type="#_x0000_t75" style="width:66pt;height:18.75pt" o:ole="">
            <v:imagedata r:id="rId7847" o:title=""/>
          </v:shape>
          <o:OLEObject Type="Embed" ProgID="Equation.DSMT4" ShapeID="_x0000_i5401" DrawAspect="Content" ObjectID="_1796844463" r:id="rId7848"/>
        </w:object>
      </w:r>
      <w:r w:rsidRPr="00330A7E">
        <w:rPr>
          <w:rFonts w:ascii="Times New Roman" w:hAnsi="Times New Roman" w:cs="Times New Roman"/>
          <w:b/>
          <w:sz w:val="24"/>
          <w:szCs w:val="24"/>
        </w:rPr>
        <w:t xml:space="preserve">  </w:t>
      </w:r>
    </w:p>
    <w:p w14:paraId="75717456" w14:textId="77777777" w:rsidR="00ED397D" w:rsidRPr="00330A7E" w:rsidRDefault="00ED397D" w:rsidP="00330A7E">
      <w:pPr>
        <w:spacing w:after="0" w:line="252" w:lineRule="auto"/>
        <w:ind w:firstLine="851"/>
        <w:jc w:val="both"/>
        <w:rPr>
          <w:rFonts w:ascii="Times New Roman" w:hAnsi="Times New Roman" w:cs="Times New Roman"/>
          <w:sz w:val="24"/>
          <w:szCs w:val="24"/>
        </w:rPr>
      </w:pPr>
      <w:r w:rsidRPr="00330A7E">
        <w:rPr>
          <w:rFonts w:ascii="Times New Roman" w:hAnsi="Times New Roman" w:cs="Times New Roman"/>
          <w:b/>
          <w:bCs/>
          <w:sz w:val="24"/>
          <w:szCs w:val="24"/>
        </w:rPr>
        <w:t>b)</w:t>
      </w:r>
      <w:r w:rsidRPr="00330A7E">
        <w:rPr>
          <w:rFonts w:ascii="Times New Roman" w:hAnsi="Times New Roman" w:cs="Times New Roman"/>
          <w:sz w:val="24"/>
          <w:szCs w:val="24"/>
        </w:rPr>
        <w:t xml:space="preserve"> Giao điểm </w:t>
      </w:r>
      <w:r w:rsidRPr="00330A7E">
        <w:rPr>
          <w:rFonts w:ascii="Times New Roman" w:hAnsi="Times New Roman" w:cs="Times New Roman"/>
          <w:position w:val="-4"/>
          <w:sz w:val="24"/>
          <w:szCs w:val="24"/>
        </w:rPr>
        <w:object w:dxaOrig="340" w:dyaOrig="260" w14:anchorId="54436D98">
          <v:shape id="_x0000_i5402" type="#_x0000_t75" style="width:17.25pt;height:12.75pt" o:ole="">
            <v:imagedata r:id="rId7849" o:title=""/>
          </v:shape>
          <o:OLEObject Type="Embed" ProgID="Equation.DSMT4" ShapeID="_x0000_i5402" DrawAspect="Content" ObjectID="_1796844464" r:id="rId7850"/>
        </w:object>
      </w:r>
      <w:r w:rsidRPr="00330A7E">
        <w:rPr>
          <w:rFonts w:ascii="Times New Roman" w:hAnsi="Times New Roman" w:cs="Times New Roman"/>
          <w:sz w:val="24"/>
          <w:szCs w:val="24"/>
        </w:rPr>
        <w:t xml:space="preserve"> của </w:t>
      </w:r>
      <w:r w:rsidRPr="00330A7E">
        <w:rPr>
          <w:rFonts w:ascii="Times New Roman" w:hAnsi="Times New Roman" w:cs="Times New Roman"/>
          <w:position w:val="-14"/>
          <w:sz w:val="24"/>
          <w:szCs w:val="24"/>
        </w:rPr>
        <w:object w:dxaOrig="460" w:dyaOrig="400" w14:anchorId="39D04D51">
          <v:shape id="_x0000_i5403" type="#_x0000_t75" style="width:23.25pt;height:20.25pt" o:ole="">
            <v:imagedata r:id="rId7851" o:title=""/>
          </v:shape>
          <o:OLEObject Type="Embed" ProgID="Equation.DSMT4" ShapeID="_x0000_i5403" DrawAspect="Content" ObjectID="_1796844465" r:id="rId7852"/>
        </w:object>
      </w:r>
      <w:r w:rsidRPr="00330A7E">
        <w:rPr>
          <w:rFonts w:ascii="Times New Roman" w:hAnsi="Times New Roman" w:cs="Times New Roman"/>
          <w:sz w:val="24"/>
          <w:szCs w:val="24"/>
        </w:rPr>
        <w:t xml:space="preserve"> với trục tung là </w:t>
      </w:r>
      <w:r w:rsidRPr="00330A7E">
        <w:rPr>
          <w:rFonts w:ascii="Times New Roman" w:hAnsi="Times New Roman" w:cs="Times New Roman"/>
          <w:position w:val="-14"/>
          <w:sz w:val="24"/>
          <w:szCs w:val="24"/>
        </w:rPr>
        <w:object w:dxaOrig="980" w:dyaOrig="400" w14:anchorId="0732E1E3">
          <v:shape id="_x0000_i5404" type="#_x0000_t75" style="width:48.75pt;height:20.25pt" o:ole="">
            <v:imagedata r:id="rId7853" o:title=""/>
          </v:shape>
          <o:OLEObject Type="Embed" ProgID="Equation.DSMT4" ShapeID="_x0000_i5404" DrawAspect="Content" ObjectID="_1796844466" r:id="rId7854"/>
        </w:object>
      </w:r>
      <w:r w:rsidRPr="00330A7E">
        <w:rPr>
          <w:rFonts w:ascii="Times New Roman" w:hAnsi="Times New Roman" w:cs="Times New Roman"/>
          <w:b/>
          <w:sz w:val="24"/>
          <w:szCs w:val="24"/>
        </w:rPr>
        <w:t xml:space="preserve"> </w:t>
      </w:r>
    </w:p>
    <w:p w14:paraId="1C890AAB" w14:textId="77777777" w:rsidR="00ED397D" w:rsidRPr="00330A7E" w:rsidRDefault="00ED397D" w:rsidP="00330A7E">
      <w:pPr>
        <w:spacing w:after="0" w:line="252" w:lineRule="auto"/>
        <w:ind w:firstLine="851"/>
        <w:jc w:val="both"/>
        <w:rPr>
          <w:rFonts w:ascii="Times New Roman" w:hAnsi="Times New Roman" w:cs="Times New Roman"/>
          <w:b/>
          <w:sz w:val="24"/>
          <w:szCs w:val="24"/>
        </w:rPr>
      </w:pPr>
      <w:r w:rsidRPr="00330A7E">
        <w:rPr>
          <w:rFonts w:ascii="Times New Roman" w:hAnsi="Times New Roman" w:cs="Times New Roman"/>
          <w:b/>
          <w:bCs/>
          <w:sz w:val="24"/>
          <w:szCs w:val="24"/>
        </w:rPr>
        <w:t>c)</w:t>
      </w:r>
      <w:r w:rsidRPr="00330A7E">
        <w:rPr>
          <w:rFonts w:ascii="Times New Roman" w:hAnsi="Times New Roman" w:cs="Times New Roman"/>
          <w:sz w:val="24"/>
          <w:szCs w:val="24"/>
        </w:rPr>
        <w:t xml:space="preserve"> Hệ số góc của tiếp tuyến tại giao điểm của </w:t>
      </w:r>
      <w:r w:rsidRPr="00330A7E">
        <w:rPr>
          <w:rFonts w:ascii="Times New Roman" w:hAnsi="Times New Roman" w:cs="Times New Roman"/>
          <w:position w:val="-14"/>
          <w:sz w:val="24"/>
          <w:szCs w:val="24"/>
        </w:rPr>
        <w:object w:dxaOrig="460" w:dyaOrig="400" w14:anchorId="4610838D">
          <v:shape id="_x0000_i5405" type="#_x0000_t75" style="width:23.25pt;height:20.25pt" o:ole="">
            <v:imagedata r:id="rId7855" o:title=""/>
          </v:shape>
          <o:OLEObject Type="Embed" ProgID="Equation.DSMT4" ShapeID="_x0000_i5405" DrawAspect="Content" ObjectID="_1796844467" r:id="rId7856"/>
        </w:object>
      </w:r>
      <w:r w:rsidRPr="00330A7E">
        <w:rPr>
          <w:rFonts w:ascii="Times New Roman" w:hAnsi="Times New Roman" w:cs="Times New Roman"/>
          <w:sz w:val="24"/>
          <w:szCs w:val="24"/>
        </w:rPr>
        <w:t xml:space="preserve"> với trục tung bằng 6.</w:t>
      </w:r>
      <w:r w:rsidRPr="00330A7E">
        <w:rPr>
          <w:rFonts w:ascii="Times New Roman" w:hAnsi="Times New Roman" w:cs="Times New Roman"/>
          <w:b/>
          <w:sz w:val="24"/>
          <w:szCs w:val="24"/>
        </w:rPr>
        <w:t xml:space="preserve"> </w:t>
      </w:r>
    </w:p>
    <w:p w14:paraId="506B0CAD" w14:textId="77777777" w:rsidR="00ED397D" w:rsidRPr="00330A7E" w:rsidRDefault="00ED397D" w:rsidP="00330A7E">
      <w:pPr>
        <w:spacing w:after="0" w:line="252" w:lineRule="auto"/>
        <w:ind w:firstLine="851"/>
        <w:jc w:val="both"/>
        <w:rPr>
          <w:rFonts w:ascii="Times New Roman" w:hAnsi="Times New Roman" w:cs="Times New Roman"/>
          <w:b/>
          <w:sz w:val="24"/>
          <w:szCs w:val="24"/>
        </w:rPr>
      </w:pPr>
      <w:r w:rsidRPr="00330A7E">
        <w:rPr>
          <w:rFonts w:ascii="Times New Roman" w:hAnsi="Times New Roman" w:cs="Times New Roman"/>
          <w:b/>
          <w:bCs/>
          <w:sz w:val="24"/>
          <w:szCs w:val="24"/>
        </w:rPr>
        <w:t>d)</w:t>
      </w:r>
      <w:r w:rsidRPr="00330A7E">
        <w:rPr>
          <w:rFonts w:ascii="Times New Roman" w:hAnsi="Times New Roman" w:cs="Times New Roman"/>
          <w:sz w:val="24"/>
          <w:szCs w:val="24"/>
        </w:rPr>
        <w:t xml:space="preserve"> Tiếp tuyến của </w:t>
      </w:r>
      <w:r w:rsidRPr="00330A7E">
        <w:rPr>
          <w:rFonts w:ascii="Times New Roman" w:hAnsi="Times New Roman" w:cs="Times New Roman"/>
          <w:position w:val="-14"/>
          <w:sz w:val="24"/>
          <w:szCs w:val="24"/>
        </w:rPr>
        <w:object w:dxaOrig="460" w:dyaOrig="400" w14:anchorId="02939A02">
          <v:shape id="_x0000_i5406" type="#_x0000_t75" style="width:23.25pt;height:20.25pt" o:ole="">
            <v:imagedata r:id="rId7857" o:title=""/>
          </v:shape>
          <o:OLEObject Type="Embed" ProgID="Equation.DSMT4" ShapeID="_x0000_i5406" DrawAspect="Content" ObjectID="_1796844468" r:id="rId7858"/>
        </w:object>
      </w:r>
      <w:r w:rsidRPr="00330A7E">
        <w:rPr>
          <w:rFonts w:ascii="Times New Roman" w:hAnsi="Times New Roman" w:cs="Times New Roman"/>
          <w:sz w:val="24"/>
          <w:szCs w:val="24"/>
        </w:rPr>
        <w:t xml:space="preserve"> tại giao điểm với </w:t>
      </w:r>
      <w:r w:rsidRPr="00330A7E">
        <w:rPr>
          <w:rFonts w:ascii="Times New Roman" w:hAnsi="Times New Roman" w:cs="Times New Roman"/>
          <w:position w:val="-10"/>
          <w:sz w:val="24"/>
          <w:szCs w:val="24"/>
        </w:rPr>
        <w:object w:dxaOrig="380" w:dyaOrig="320" w14:anchorId="7387F3C6">
          <v:shape id="_x0000_i5407" type="#_x0000_t75" style="width:18.75pt;height:16.5pt" o:ole="">
            <v:imagedata r:id="rId7859" o:title=""/>
          </v:shape>
          <o:OLEObject Type="Embed" ProgID="Equation.DSMT4" ShapeID="_x0000_i5407" DrawAspect="Content" ObjectID="_1796844469" r:id="rId7860"/>
        </w:object>
      </w:r>
      <w:r w:rsidRPr="00330A7E">
        <w:rPr>
          <w:rFonts w:ascii="Times New Roman" w:hAnsi="Times New Roman" w:cs="Times New Roman"/>
          <w:sz w:val="24"/>
          <w:szCs w:val="24"/>
        </w:rPr>
        <w:t xml:space="preserve"> cắt </w:t>
      </w:r>
      <w:r w:rsidRPr="00330A7E">
        <w:rPr>
          <w:rFonts w:ascii="Times New Roman" w:hAnsi="Times New Roman" w:cs="Times New Roman"/>
          <w:position w:val="-10"/>
          <w:sz w:val="24"/>
          <w:szCs w:val="24"/>
        </w:rPr>
        <w:object w:dxaOrig="440" w:dyaOrig="320" w14:anchorId="419FE3D9">
          <v:shape id="_x0000_i5408" type="#_x0000_t75" style="width:22.5pt;height:16.5pt" o:ole="">
            <v:imagedata r:id="rId7861" o:title=""/>
          </v:shape>
          <o:OLEObject Type="Embed" ProgID="Equation.DSMT4" ShapeID="_x0000_i5408" DrawAspect="Content" ObjectID="_1796844470" r:id="rId7862"/>
        </w:objec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380" w:dyaOrig="320" w14:anchorId="2DF4E269">
          <v:shape id="_x0000_i5409" type="#_x0000_t75" style="width:18.75pt;height:16.5pt" o:ole="">
            <v:imagedata r:id="rId7863" o:title=""/>
          </v:shape>
          <o:OLEObject Type="Embed" ProgID="Equation.DSMT4" ShapeID="_x0000_i5409" DrawAspect="Content" ObjectID="_1796844471" r:id="rId7864"/>
        </w:object>
      </w:r>
      <w:r w:rsidRPr="00330A7E">
        <w:rPr>
          <w:rFonts w:ascii="Times New Roman" w:hAnsi="Times New Roman" w:cs="Times New Roman"/>
          <w:sz w:val="24"/>
          <w:szCs w:val="24"/>
        </w:rPr>
        <w:t xml:space="preserve"> lần lượt tại </w:t>
      </w:r>
      <w:r w:rsidRPr="00330A7E">
        <w:rPr>
          <w:rFonts w:ascii="Times New Roman" w:hAnsi="Times New Roman" w:cs="Times New Roman"/>
          <w:position w:val="-4"/>
          <w:sz w:val="24"/>
          <w:szCs w:val="24"/>
        </w:rPr>
        <w:object w:dxaOrig="240" w:dyaOrig="260" w14:anchorId="269EA32C">
          <v:shape id="_x0000_i5410" type="#_x0000_t75" style="width:12pt;height:12.75pt" o:ole="">
            <v:imagedata r:id="rId7865" o:title=""/>
          </v:shape>
          <o:OLEObject Type="Embed" ProgID="Equation.DSMT4" ShapeID="_x0000_i5410" DrawAspect="Content" ObjectID="_1796844472" r:id="rId7866"/>
        </w:object>
      </w:r>
      <w:r w:rsidRPr="00330A7E">
        <w:rPr>
          <w:rFonts w:ascii="Times New Roman" w:hAnsi="Times New Roman" w:cs="Times New Roman"/>
          <w:sz w:val="24"/>
          <w:szCs w:val="24"/>
        </w:rPr>
        <w:t xml:space="preserve"> và </w:t>
      </w:r>
      <w:r w:rsidRPr="00330A7E">
        <w:rPr>
          <w:rFonts w:ascii="Times New Roman" w:hAnsi="Times New Roman" w:cs="Times New Roman"/>
          <w:position w:val="-6"/>
          <w:sz w:val="24"/>
          <w:szCs w:val="24"/>
        </w:rPr>
        <w:object w:dxaOrig="279" w:dyaOrig="279" w14:anchorId="2EE69E56">
          <v:shape id="_x0000_i5411" type="#_x0000_t75" style="width:13.5pt;height:13.5pt" o:ole="">
            <v:imagedata r:id="rId7867" o:title=""/>
          </v:shape>
          <o:OLEObject Type="Embed" ProgID="Equation.DSMT4" ShapeID="_x0000_i5411" DrawAspect="Content" ObjectID="_1796844473" r:id="rId7868"/>
        </w:object>
      </w:r>
      <w:r w:rsidRPr="00330A7E">
        <w:rPr>
          <w:rFonts w:ascii="Times New Roman" w:hAnsi="Times New Roman" w:cs="Times New Roman"/>
          <w:sz w:val="24"/>
          <w:szCs w:val="24"/>
        </w:rPr>
        <w:t xml:space="preserve"> Khi đó diện tích của tam giác </w:t>
      </w:r>
      <w:r w:rsidRPr="00330A7E">
        <w:rPr>
          <w:rFonts w:ascii="Times New Roman" w:hAnsi="Times New Roman" w:cs="Times New Roman"/>
          <w:position w:val="-6"/>
          <w:sz w:val="24"/>
          <w:szCs w:val="24"/>
        </w:rPr>
        <w:object w:dxaOrig="580" w:dyaOrig="279" w14:anchorId="60550A6E">
          <v:shape id="_x0000_i5412" type="#_x0000_t75" style="width:28.5pt;height:13.5pt" o:ole="">
            <v:imagedata r:id="rId7869" o:title=""/>
          </v:shape>
          <o:OLEObject Type="Embed" ProgID="Equation.DSMT4" ShapeID="_x0000_i5412" DrawAspect="Content" ObjectID="_1796844474" r:id="rId7870"/>
        </w:object>
      </w:r>
      <w:r w:rsidRPr="00330A7E">
        <w:rPr>
          <w:rFonts w:ascii="Times New Roman" w:hAnsi="Times New Roman" w:cs="Times New Roman"/>
          <w:sz w:val="24"/>
          <w:szCs w:val="24"/>
        </w:rPr>
        <w:t xml:space="preserve"> bằng </w:t>
      </w:r>
      <w:r w:rsidRPr="00330A7E">
        <w:rPr>
          <w:rFonts w:ascii="Times New Roman" w:hAnsi="Times New Roman" w:cs="Times New Roman"/>
          <w:position w:val="-26"/>
          <w:sz w:val="24"/>
          <w:szCs w:val="24"/>
        </w:rPr>
        <w:object w:dxaOrig="300" w:dyaOrig="680" w14:anchorId="397DF8DA">
          <v:shape id="_x0000_i5413" type="#_x0000_t75" style="width:15pt;height:33.75pt" o:ole="">
            <v:imagedata r:id="rId7871" o:title=""/>
          </v:shape>
          <o:OLEObject Type="Embed" ProgID="Equation.DSMT4" ShapeID="_x0000_i5413" DrawAspect="Content" ObjectID="_1796844475" r:id="rId7872"/>
        </w:object>
      </w:r>
      <w:r w:rsidRPr="00330A7E">
        <w:rPr>
          <w:rFonts w:ascii="Times New Roman" w:hAnsi="Times New Roman" w:cs="Times New Roman"/>
          <w:b/>
          <w:sz w:val="24"/>
          <w:szCs w:val="24"/>
        </w:rPr>
        <w:t xml:space="preserve"> </w:t>
      </w:r>
    </w:p>
    <w:p w14:paraId="35D2186C" w14:textId="77777777" w:rsidR="00ED397D" w:rsidRPr="00330A7E" w:rsidRDefault="00ED397D" w:rsidP="00330A7E">
      <w:pPr>
        <w:rPr>
          <w:rFonts w:ascii="Times New Roman" w:hAnsi="Times New Roman" w:cs="Times New Roman"/>
          <w:sz w:val="24"/>
          <w:szCs w:val="24"/>
          <w:lang w:val="pt-BR"/>
        </w:rPr>
      </w:pPr>
      <w:r w:rsidRPr="00330A7E">
        <w:rPr>
          <w:rFonts w:ascii="Times New Roman" w:hAnsi="Times New Roman" w:cs="Times New Roman"/>
          <w:b/>
          <w:sz w:val="24"/>
          <w:szCs w:val="24"/>
        </w:rPr>
        <w:t xml:space="preserve">Câu </w:t>
      </w:r>
      <w:r w:rsidRPr="00330A7E">
        <w:rPr>
          <w:rFonts w:ascii="Times New Roman" w:hAnsi="Times New Roman" w:cs="Times New Roman"/>
          <w:b/>
          <w:sz w:val="24"/>
          <w:szCs w:val="24"/>
          <w:lang w:val="vi-VN"/>
        </w:rPr>
        <w:t>4</w:t>
      </w:r>
      <w:r w:rsidRPr="00330A7E">
        <w:rPr>
          <w:rFonts w:ascii="Times New Roman" w:hAnsi="Times New Roman" w:cs="Times New Roman"/>
          <w:b/>
          <w:sz w:val="24"/>
          <w:szCs w:val="24"/>
        </w:rPr>
        <w:t>:</w:t>
      </w:r>
      <w:r w:rsidRPr="00330A7E">
        <w:rPr>
          <w:rFonts w:ascii="Times New Roman" w:hAnsi="Times New Roman" w:cs="Times New Roman"/>
          <w:sz w:val="24"/>
          <w:szCs w:val="24"/>
        </w:rPr>
        <w:t xml:space="preserve"> </w:t>
      </w:r>
      <w:r w:rsidRPr="00330A7E">
        <w:rPr>
          <w:rFonts w:ascii="Times New Roman" w:hAnsi="Times New Roman" w:cs="Times New Roman"/>
          <w:sz w:val="24"/>
          <w:szCs w:val="24"/>
          <w:lang w:val="pt-BR"/>
        </w:rPr>
        <w:t>Khi điều tra sức khỏe nhiều người cao tuổi ở một địa phương, người ta thấy rằng có 40% người cao tuổi bị bệnh tiểu đường. Bên cạnh đó, số người bị bệnh huyết áp cao trong những người bị bệnh tiểu đường là 70%, trong những người không bị bệnh tiểu đường là 25%. Chọn ngẫu nhiên một người cao tuổi để kiểm tra sức khỏe.</w:t>
      </w:r>
    </w:p>
    <w:p w14:paraId="57FFBD53" w14:textId="77777777" w:rsidR="00ED397D" w:rsidRPr="00330A7E" w:rsidRDefault="00ED397D" w:rsidP="000E1E56">
      <w:pPr>
        <w:pStyle w:val="ListParagraph"/>
        <w:numPr>
          <w:ilvl w:val="0"/>
          <w:numId w:val="59"/>
        </w:numPr>
        <w:spacing w:after="160" w:line="259" w:lineRule="auto"/>
        <w:jc w:val="left"/>
        <w:rPr>
          <w:rFonts w:ascii="Times New Roman" w:hAnsi="Times New Roman" w:cs="Times New Roman"/>
          <w:sz w:val="24"/>
          <w:szCs w:val="24"/>
          <w:lang w:val="pt-BR"/>
        </w:rPr>
      </w:pPr>
      <w:r w:rsidRPr="00330A7E">
        <w:rPr>
          <w:rFonts w:ascii="Times New Roman" w:hAnsi="Times New Roman" w:cs="Times New Roman"/>
          <w:sz w:val="24"/>
          <w:szCs w:val="24"/>
          <w:lang w:val="pt-BR"/>
        </w:rPr>
        <w:t xml:space="preserve"> Xác xuất chọn được người bị bệnh tiểu đường là 0,4.</w:t>
      </w:r>
    </w:p>
    <w:p w14:paraId="090F0E0B" w14:textId="77777777" w:rsidR="00ED397D" w:rsidRPr="00330A7E" w:rsidRDefault="00ED397D" w:rsidP="000E1E56">
      <w:pPr>
        <w:pStyle w:val="ListParagraph"/>
        <w:numPr>
          <w:ilvl w:val="0"/>
          <w:numId w:val="59"/>
        </w:numPr>
        <w:spacing w:after="160" w:line="259" w:lineRule="auto"/>
        <w:jc w:val="left"/>
        <w:rPr>
          <w:rFonts w:ascii="Times New Roman" w:hAnsi="Times New Roman" w:cs="Times New Roman"/>
          <w:sz w:val="24"/>
          <w:szCs w:val="24"/>
          <w:lang w:val="pt-BR"/>
        </w:rPr>
      </w:pPr>
      <w:r w:rsidRPr="00330A7E">
        <w:rPr>
          <w:rFonts w:ascii="Times New Roman" w:hAnsi="Times New Roman" w:cs="Times New Roman"/>
          <w:sz w:val="24"/>
          <w:szCs w:val="24"/>
          <w:lang w:val="pt-BR"/>
        </w:rPr>
        <w:t>Xác xuất chọn được người bị bệnh huyết áp cao, biết người đó bị bệnh tiểu đường là 0,7.</w:t>
      </w:r>
    </w:p>
    <w:p w14:paraId="219A7D43" w14:textId="77777777" w:rsidR="00ED397D" w:rsidRPr="00330A7E" w:rsidRDefault="00ED397D" w:rsidP="000E1E56">
      <w:pPr>
        <w:pStyle w:val="ListParagraph"/>
        <w:numPr>
          <w:ilvl w:val="0"/>
          <w:numId w:val="59"/>
        </w:numPr>
        <w:spacing w:after="160" w:line="259" w:lineRule="auto"/>
        <w:jc w:val="left"/>
        <w:rPr>
          <w:rFonts w:ascii="Times New Roman" w:hAnsi="Times New Roman" w:cs="Times New Roman"/>
          <w:sz w:val="24"/>
          <w:szCs w:val="24"/>
          <w:lang w:val="pt-BR"/>
        </w:rPr>
      </w:pPr>
      <w:r w:rsidRPr="00330A7E">
        <w:rPr>
          <w:rFonts w:ascii="Times New Roman" w:hAnsi="Times New Roman" w:cs="Times New Roman"/>
          <w:sz w:val="24"/>
          <w:szCs w:val="24"/>
          <w:lang w:val="pt-BR"/>
        </w:rPr>
        <w:t xml:space="preserve"> Xác xuất chọn được người bị bệnh huyết áp cao, biết người đó không bị bệnh tiểu đường là 0,75.</w:t>
      </w:r>
    </w:p>
    <w:p w14:paraId="3EC42ED5" w14:textId="77777777" w:rsidR="00ED397D" w:rsidRPr="00330A7E" w:rsidRDefault="00ED397D" w:rsidP="000E1E56">
      <w:pPr>
        <w:pStyle w:val="ListParagraph"/>
        <w:numPr>
          <w:ilvl w:val="0"/>
          <w:numId w:val="59"/>
        </w:numPr>
        <w:spacing w:after="160" w:line="259" w:lineRule="auto"/>
        <w:jc w:val="left"/>
        <w:rPr>
          <w:rFonts w:ascii="Times New Roman" w:hAnsi="Times New Roman" w:cs="Times New Roman"/>
          <w:sz w:val="24"/>
          <w:szCs w:val="24"/>
          <w:lang w:val="pt-BR"/>
        </w:rPr>
      </w:pPr>
      <w:r w:rsidRPr="00330A7E">
        <w:rPr>
          <w:rFonts w:ascii="Times New Roman" w:hAnsi="Times New Roman" w:cs="Times New Roman"/>
          <w:sz w:val="24"/>
          <w:szCs w:val="24"/>
          <w:lang w:val="pt-BR"/>
        </w:rPr>
        <w:t>Xác xuất chọn được người bị bệnh huyết áp cao là 0,8.</w:t>
      </w:r>
    </w:p>
    <w:p w14:paraId="074583C3" w14:textId="77777777" w:rsidR="00ED397D" w:rsidRPr="00330A7E" w:rsidRDefault="00ED397D" w:rsidP="00330A7E">
      <w:pPr>
        <w:spacing w:before="120"/>
        <w:rPr>
          <w:rFonts w:ascii="Times New Roman" w:eastAsia="Calibri" w:hAnsi="Times New Roman" w:cs="Times New Roman"/>
          <w:bCs/>
          <w:sz w:val="24"/>
          <w:szCs w:val="24"/>
        </w:rPr>
      </w:pPr>
      <w:r w:rsidRPr="00330A7E">
        <w:rPr>
          <w:rFonts w:ascii="Times New Roman" w:eastAsia="Calibri" w:hAnsi="Times New Roman" w:cs="Times New Roman"/>
          <w:bCs/>
          <w:noProof/>
          <w:sz w:val="24"/>
          <w:szCs w:val="24"/>
          <w:lang w:eastAsia="en-US"/>
        </w:rPr>
        <w:drawing>
          <wp:anchor distT="0" distB="0" distL="114300" distR="114300" simplePos="0" relativeHeight="251735040" behindDoc="1" locked="0" layoutInCell="1" allowOverlap="1" wp14:anchorId="3E8E0B31" wp14:editId="6A502AF1">
            <wp:simplePos x="0" y="0"/>
            <wp:positionH relativeFrom="margin">
              <wp:posOffset>4719320</wp:posOffset>
            </wp:positionH>
            <wp:positionV relativeFrom="paragraph">
              <wp:posOffset>259715</wp:posOffset>
            </wp:positionV>
            <wp:extent cx="2113915" cy="1818005"/>
            <wp:effectExtent l="0" t="0" r="635" b="0"/>
            <wp:wrapTight wrapText="bothSides">
              <wp:wrapPolygon edited="0">
                <wp:start x="0" y="0"/>
                <wp:lineTo x="0" y="21276"/>
                <wp:lineTo x="21412" y="21276"/>
                <wp:lineTo x="21412" y="0"/>
                <wp:lineTo x="0" y="0"/>
              </wp:wrapPolygon>
            </wp:wrapTight>
            <wp:docPr id="1453070303" name="Picture 1453070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873">
                      <a:extLst>
                        <a:ext uri="{28A0092B-C50C-407E-A947-70E740481C1C}">
                          <a14:useLocalDpi xmlns:a14="http://schemas.microsoft.com/office/drawing/2010/main" val="0"/>
                        </a:ext>
                      </a:extLst>
                    </a:blip>
                    <a:srcRect/>
                    <a:stretch>
                      <a:fillRect/>
                    </a:stretch>
                  </pic:blipFill>
                  <pic:spPr bwMode="auto">
                    <a:xfrm>
                      <a:off x="0" y="0"/>
                      <a:ext cx="2113915" cy="1818005"/>
                    </a:xfrm>
                    <a:prstGeom prst="rect">
                      <a:avLst/>
                    </a:prstGeom>
                    <a:noFill/>
                    <a:ln>
                      <a:noFill/>
                    </a:ln>
                  </pic:spPr>
                </pic:pic>
              </a:graphicData>
            </a:graphic>
          </wp:anchor>
        </w:drawing>
      </w:r>
      <w:r w:rsidRPr="00330A7E">
        <w:rPr>
          <w:rFonts w:ascii="Times New Roman" w:eastAsia="Calibri" w:hAnsi="Times New Roman" w:cs="Times New Roman"/>
          <w:b/>
          <w:color w:val="0033CC"/>
          <w:sz w:val="24"/>
          <w:szCs w:val="24"/>
        </w:rPr>
        <w:t xml:space="preserve">PHẦN III. </w:t>
      </w:r>
      <w:bookmarkStart w:id="11" w:name="_Hlk174727674"/>
      <w:r w:rsidRPr="00330A7E">
        <w:rPr>
          <w:rFonts w:ascii="Times New Roman" w:eastAsia="Calibri" w:hAnsi="Times New Roman" w:cs="Times New Roman"/>
          <w:b/>
          <w:color w:val="0033CC"/>
          <w:sz w:val="24"/>
          <w:szCs w:val="24"/>
        </w:rPr>
        <w:t>Câu trắc nghiệm trả lời ngắn.</w:t>
      </w:r>
      <w:r w:rsidRPr="00330A7E">
        <w:rPr>
          <w:rFonts w:ascii="Times New Roman" w:eastAsia="Calibri" w:hAnsi="Times New Roman" w:cs="Times New Roman"/>
          <w:bCs/>
          <w:color w:val="0033CC"/>
          <w:sz w:val="24"/>
          <w:szCs w:val="24"/>
        </w:rPr>
        <w:t xml:space="preserve"> </w:t>
      </w:r>
      <w:bookmarkEnd w:id="11"/>
      <w:r w:rsidRPr="00330A7E">
        <w:rPr>
          <w:rFonts w:ascii="Times New Roman" w:eastAsia="Calibri" w:hAnsi="Times New Roman" w:cs="Times New Roman"/>
          <w:bCs/>
          <w:sz w:val="24"/>
          <w:szCs w:val="24"/>
        </w:rPr>
        <w:t>Thí sinh trả lời từ câu 1 đến câu 6.</w:t>
      </w:r>
    </w:p>
    <w:p w14:paraId="10DC9647" w14:textId="77777777" w:rsidR="00ED397D" w:rsidRPr="00330A7E" w:rsidRDefault="00ED397D" w:rsidP="000E1E56">
      <w:pPr>
        <w:pStyle w:val="ListParagraph"/>
        <w:numPr>
          <w:ilvl w:val="0"/>
          <w:numId w:val="6"/>
        </w:numPr>
        <w:spacing w:after="160" w:line="259" w:lineRule="auto"/>
        <w:jc w:val="left"/>
        <w:rPr>
          <w:rFonts w:ascii="Times New Roman" w:eastAsia="Calibri" w:hAnsi="Times New Roman" w:cs="Times New Roman"/>
          <w:bCs/>
          <w:i/>
          <w:iCs/>
          <w:sz w:val="24"/>
          <w:szCs w:val="24"/>
          <w:lang w:val="vi-VN"/>
        </w:rPr>
      </w:pPr>
      <w:r w:rsidRPr="00330A7E">
        <w:rPr>
          <w:rFonts w:ascii="Times New Roman" w:eastAsia="Calibri" w:hAnsi="Times New Roman" w:cs="Times New Roman"/>
          <w:sz w:val="24"/>
          <w:szCs w:val="24"/>
          <w:lang w:val="vi-VN"/>
        </w:rPr>
        <w:t xml:space="preserve">Một mảnh đất hình vuông có độ dài cạnh bằng </w:t>
      </w:r>
      <w:r w:rsidRPr="00330A7E">
        <w:rPr>
          <w:rFonts w:ascii="Times New Roman" w:hAnsi="Times New Roman" w:cs="Times New Roman"/>
          <w:position w:val="-6"/>
          <w:sz w:val="24"/>
          <w:szCs w:val="24"/>
        </w:rPr>
        <w:object w:dxaOrig="480" w:dyaOrig="279" w14:anchorId="30C08356">
          <v:shape id="_x0000_i5414" type="#_x0000_t75" style="width:24pt;height:13.5pt" o:ole="">
            <v:imagedata r:id="rId7874" o:title=""/>
          </v:shape>
          <o:OLEObject Type="Embed" ProgID="Equation.DSMT4" ShapeID="_x0000_i5414" DrawAspect="Content" ObjectID="_1796844476" r:id="rId7875"/>
        </w:object>
      </w:r>
      <w:r w:rsidRPr="00330A7E">
        <w:rPr>
          <w:rFonts w:ascii="Times New Roman" w:eastAsia="Calibri" w:hAnsi="Times New Roman" w:cs="Times New Roman"/>
          <w:sz w:val="24"/>
          <w:szCs w:val="24"/>
          <w:lang w:val="vi-VN"/>
        </w:rPr>
        <w:t>. Người ta muốn thiết kế thành một công viên như hình bên dưới. Phần có hình Parabol để trồng hoa, phần còn lại lát đá hoa cương làm lối đi. Mỗi m</w:t>
      </w:r>
      <w:r w:rsidRPr="00330A7E">
        <w:rPr>
          <w:rFonts w:ascii="Times New Roman" w:eastAsia="Calibri" w:hAnsi="Times New Roman" w:cs="Times New Roman"/>
          <w:sz w:val="24"/>
          <w:szCs w:val="24"/>
          <w:vertAlign w:val="superscript"/>
          <w:lang w:val="vi-VN"/>
        </w:rPr>
        <w:t>2</w:t>
      </w:r>
      <w:r w:rsidRPr="00330A7E">
        <w:rPr>
          <w:rFonts w:ascii="Times New Roman" w:eastAsia="Calibri" w:hAnsi="Times New Roman" w:cs="Times New Roman"/>
          <w:sz w:val="24"/>
          <w:szCs w:val="24"/>
          <w:lang w:val="vi-VN"/>
        </w:rPr>
        <w:t xml:space="preserve"> đá hoa cương có giá 800.000đ, tiền công lát 1m</w:t>
      </w:r>
      <w:r w:rsidRPr="00330A7E">
        <w:rPr>
          <w:rFonts w:ascii="Times New Roman" w:eastAsia="Calibri" w:hAnsi="Times New Roman" w:cs="Times New Roman"/>
          <w:sz w:val="24"/>
          <w:szCs w:val="24"/>
          <w:vertAlign w:val="superscript"/>
          <w:lang w:val="vi-VN"/>
        </w:rPr>
        <w:t>2</w:t>
      </w:r>
      <w:r w:rsidRPr="00330A7E">
        <w:rPr>
          <w:rFonts w:ascii="Times New Roman" w:eastAsia="Calibri" w:hAnsi="Times New Roman" w:cs="Times New Roman"/>
          <w:sz w:val="24"/>
          <w:szCs w:val="24"/>
          <w:lang w:val="vi-VN"/>
        </w:rPr>
        <w:t xml:space="preserve"> đá hoa cương là 200.000đ. Biết </w:t>
      </w:r>
      <w:r w:rsidRPr="00330A7E">
        <w:rPr>
          <w:rFonts w:ascii="Times New Roman" w:hAnsi="Times New Roman" w:cs="Times New Roman"/>
          <w:position w:val="-10"/>
          <w:sz w:val="24"/>
          <w:szCs w:val="24"/>
        </w:rPr>
        <w:object w:dxaOrig="2180" w:dyaOrig="320" w14:anchorId="647B404C">
          <v:shape id="_x0000_i5415" type="#_x0000_t75" style="width:109.5pt;height:16.5pt" o:ole="">
            <v:imagedata r:id="rId7876" o:title=""/>
          </v:shape>
          <o:OLEObject Type="Embed" ProgID="Equation.DSMT4" ShapeID="_x0000_i5415" DrawAspect="Content" ObjectID="_1796844477" r:id="rId7877"/>
        </w:object>
      </w:r>
      <w:r w:rsidRPr="00330A7E">
        <w:rPr>
          <w:rFonts w:ascii="Times New Roman" w:eastAsia="Calibri" w:hAnsi="Times New Roman" w:cs="Times New Roman"/>
          <w:sz w:val="24"/>
          <w:szCs w:val="24"/>
          <w:lang w:val="vi-VN"/>
        </w:rPr>
        <w:t>. Hãy tính chi phí lát đá hoa cương của công viên</w:t>
      </w:r>
      <w:r w:rsidRPr="00330A7E">
        <w:rPr>
          <w:rFonts w:ascii="Times New Roman" w:eastAsia="Calibri" w:hAnsi="Times New Roman" w:cs="Times New Roman"/>
          <w:i/>
          <w:iCs/>
          <w:sz w:val="24"/>
          <w:szCs w:val="24"/>
          <w:lang w:val="vi-VN"/>
        </w:rPr>
        <w:t xml:space="preserve">(Kết quả được làm tròn đến hàng </w:t>
      </w:r>
      <w:r w:rsidRPr="00330A7E">
        <w:rPr>
          <w:rFonts w:ascii="Times New Roman" w:eastAsia="Calibri" w:hAnsi="Times New Roman" w:cs="Times New Roman"/>
          <w:i/>
          <w:iCs/>
          <w:sz w:val="24"/>
          <w:szCs w:val="24"/>
        </w:rPr>
        <w:t>triệu</w:t>
      </w:r>
      <w:r w:rsidRPr="00330A7E">
        <w:rPr>
          <w:rFonts w:ascii="Times New Roman" w:eastAsia="Calibri" w:hAnsi="Times New Roman" w:cs="Times New Roman"/>
          <w:i/>
          <w:iCs/>
          <w:sz w:val="24"/>
          <w:szCs w:val="24"/>
          <w:lang w:val="vi-VN"/>
        </w:rPr>
        <w:t>).</w:t>
      </w:r>
      <w:r w:rsidRPr="00330A7E">
        <w:rPr>
          <w:rFonts w:ascii="Times New Roman" w:eastAsia="Calibri" w:hAnsi="Times New Roman" w:cs="Times New Roman"/>
          <w:bCs/>
          <w:sz w:val="24"/>
          <w:szCs w:val="24"/>
        </w:rPr>
        <w:t xml:space="preserve"> </w:t>
      </w:r>
    </w:p>
    <w:p w14:paraId="797DCB60" w14:textId="77777777" w:rsidR="00ED397D" w:rsidRPr="00330A7E" w:rsidRDefault="00ED397D" w:rsidP="000E1E56">
      <w:pPr>
        <w:pStyle w:val="ListParagraph"/>
        <w:numPr>
          <w:ilvl w:val="0"/>
          <w:numId w:val="6"/>
        </w:numPr>
        <w:tabs>
          <w:tab w:val="left" w:pos="992"/>
        </w:tabs>
        <w:spacing w:before="120" w:line="259" w:lineRule="auto"/>
        <w:rPr>
          <w:rFonts w:ascii="Times New Roman" w:eastAsia="Calibri" w:hAnsi="Times New Roman" w:cs="Times New Roman"/>
          <w:bCs/>
          <w:iCs/>
          <w:color w:val="000000"/>
          <w:sz w:val="24"/>
          <w:szCs w:val="24"/>
        </w:rPr>
      </w:pPr>
    </w:p>
    <w:p w14:paraId="69F01ACF" w14:textId="77777777" w:rsidR="00ED397D" w:rsidRPr="00330A7E" w:rsidRDefault="00ED397D" w:rsidP="00330A7E">
      <w:pPr>
        <w:pStyle w:val="ListParagraph"/>
        <w:tabs>
          <w:tab w:val="left" w:pos="992"/>
        </w:tabs>
        <w:spacing w:before="120"/>
        <w:ind w:left="992"/>
        <w:rPr>
          <w:rFonts w:ascii="Times New Roman" w:eastAsia="Calibri" w:hAnsi="Times New Roman" w:cs="Times New Roman"/>
          <w:bCs/>
          <w:iCs/>
          <w:color w:val="000000"/>
          <w:sz w:val="24"/>
          <w:szCs w:val="24"/>
        </w:rPr>
      </w:pPr>
      <w:r w:rsidRPr="00330A7E">
        <w:rPr>
          <w:rFonts w:ascii="Times New Roman" w:eastAsia="Calibri" w:hAnsi="Times New Roman" w:cs="Times New Roman"/>
          <w:bCs/>
          <w:iCs/>
          <w:color w:val="000000"/>
          <w:sz w:val="24"/>
          <w:szCs w:val="24"/>
        </w:rPr>
        <w:t xml:space="preserve">Một cổng có hình dạng như hình vẽ với viền ngoài và trong là </w:t>
      </w:r>
      <w:r w:rsidRPr="00330A7E">
        <w:rPr>
          <w:rFonts w:ascii="Times New Roman" w:eastAsia="Calibri" w:hAnsi="Times New Roman" w:cs="Times New Roman"/>
          <w:bCs/>
          <w:iCs/>
          <w:color w:val="000000"/>
          <w:sz w:val="24"/>
          <w:szCs w:val="24"/>
        </w:rPr>
        <w:lastRenderedPageBreak/>
        <w:t>hai đường cong dạng parabol cùng trục đối xứng (tham khảo hình vẽ dưới đây).</w:t>
      </w:r>
    </w:p>
    <w:p w14:paraId="3B4157A2" w14:textId="77777777" w:rsidR="00ED397D" w:rsidRPr="00330A7E" w:rsidRDefault="00ED397D" w:rsidP="00330A7E">
      <w:pPr>
        <w:ind w:left="992"/>
        <w:jc w:val="center"/>
        <w:rPr>
          <w:rFonts w:ascii="Times New Roman" w:eastAsia="Calibri" w:hAnsi="Times New Roman" w:cs="Times New Roman"/>
          <w:bCs/>
          <w:iCs/>
          <w:color w:val="000000"/>
          <w:sz w:val="24"/>
          <w:szCs w:val="24"/>
          <w:highlight w:val="yellow"/>
        </w:rPr>
      </w:pPr>
      <w:r w:rsidRPr="00330A7E">
        <w:rPr>
          <w:rFonts w:ascii="Times New Roman" w:eastAsia="Calibri" w:hAnsi="Times New Roman" w:cs="Times New Roman"/>
          <w:bCs/>
          <w:iCs/>
          <w:noProof/>
          <w:color w:val="000000"/>
          <w:sz w:val="24"/>
          <w:szCs w:val="24"/>
          <w:lang w:eastAsia="en-US"/>
        </w:rPr>
        <w:drawing>
          <wp:inline distT="0" distB="0" distL="0" distR="0" wp14:anchorId="208C5F15" wp14:editId="442861F3">
            <wp:extent cx="1492691" cy="1696662"/>
            <wp:effectExtent l="0" t="0" r="0" b="0"/>
            <wp:docPr id="1453070304" name="Picture 145307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78" cstate="print">
                      <a:extLst>
                        <a:ext uri="{28A0092B-C50C-407E-A947-70E740481C1C}">
                          <a14:useLocalDpi xmlns:a14="http://schemas.microsoft.com/office/drawing/2010/main" val="0"/>
                        </a:ext>
                      </a:extLst>
                    </a:blip>
                    <a:srcRect/>
                    <a:stretch>
                      <a:fillRect/>
                    </a:stretch>
                  </pic:blipFill>
                  <pic:spPr bwMode="auto">
                    <a:xfrm>
                      <a:off x="0" y="0"/>
                      <a:ext cx="1500438" cy="1705467"/>
                    </a:xfrm>
                    <a:prstGeom prst="rect">
                      <a:avLst/>
                    </a:prstGeom>
                    <a:noFill/>
                    <a:ln>
                      <a:noFill/>
                    </a:ln>
                  </pic:spPr>
                </pic:pic>
              </a:graphicData>
            </a:graphic>
          </wp:inline>
        </w:drawing>
      </w:r>
    </w:p>
    <w:p w14:paraId="54CBB2EC" w14:textId="77777777" w:rsidR="00ED397D" w:rsidRPr="00330A7E" w:rsidRDefault="00ED397D" w:rsidP="00330A7E">
      <w:pPr>
        <w:spacing w:after="0" w:line="240" w:lineRule="auto"/>
        <w:ind w:left="992"/>
        <w:rPr>
          <w:rFonts w:ascii="Times New Roman" w:eastAsia="Calibri" w:hAnsi="Times New Roman" w:cs="Times New Roman"/>
          <w:bCs/>
          <w:iCs/>
          <w:color w:val="000000"/>
          <w:sz w:val="24"/>
          <w:szCs w:val="24"/>
          <w:lang w:val="vi-VN"/>
        </w:rPr>
      </w:pPr>
      <w:r w:rsidRPr="00330A7E">
        <w:rPr>
          <w:rFonts w:ascii="Times New Roman" w:eastAsia="Calibri" w:hAnsi="Times New Roman" w:cs="Times New Roman"/>
          <w:bCs/>
          <w:iCs/>
          <w:color w:val="000000"/>
          <w:sz w:val="24"/>
          <w:szCs w:val="24"/>
        </w:rPr>
        <w:t>Nhà trường dự định sơn mặt ngoài cổng (phần tô đậm) với chi phí nhân công là 30.000 đồng/m</w:t>
      </w:r>
      <w:r w:rsidRPr="00330A7E">
        <w:rPr>
          <w:rFonts w:ascii="Times New Roman" w:eastAsia="Calibri" w:hAnsi="Times New Roman" w:cs="Times New Roman"/>
          <w:bCs/>
          <w:iCs/>
          <w:color w:val="000000"/>
          <w:sz w:val="24"/>
          <w:szCs w:val="24"/>
          <w:vertAlign w:val="superscript"/>
        </w:rPr>
        <w:t>2</w:t>
      </w:r>
      <w:r w:rsidRPr="00330A7E">
        <w:rPr>
          <w:rFonts w:ascii="Times New Roman" w:eastAsia="Calibri" w:hAnsi="Times New Roman" w:cs="Times New Roman"/>
          <w:bCs/>
          <w:iCs/>
          <w:color w:val="000000"/>
          <w:sz w:val="24"/>
          <w:szCs w:val="24"/>
        </w:rPr>
        <w:t>.</w:t>
      </w:r>
      <w:r w:rsidRPr="00330A7E">
        <w:rPr>
          <w:rFonts w:ascii="Times New Roman" w:eastAsia="Calibri" w:hAnsi="Times New Roman" w:cs="Times New Roman"/>
          <w:bCs/>
          <w:iCs/>
          <w:color w:val="000000"/>
          <w:sz w:val="24"/>
          <w:szCs w:val="24"/>
          <w:lang w:val="vi-VN"/>
        </w:rPr>
        <w:t xml:space="preserve"> Tính số tiền nhà trường trả cho nhân công</w:t>
      </w:r>
      <w:r w:rsidRPr="00330A7E">
        <w:rPr>
          <w:rFonts w:ascii="Times New Roman" w:eastAsia="Calibri" w:hAnsi="Times New Roman" w:cs="Times New Roman"/>
          <w:b/>
          <w:iCs/>
          <w:color w:val="000000"/>
          <w:sz w:val="24"/>
          <w:szCs w:val="24"/>
          <w:lang w:val="vi-VN"/>
        </w:rPr>
        <w:t xml:space="preserve"> (đơn vị: nghìn đồng)</w:t>
      </w:r>
    </w:p>
    <w:p w14:paraId="259BF61B" w14:textId="77777777" w:rsidR="00ED397D" w:rsidRPr="00330A7E" w:rsidRDefault="00ED397D" w:rsidP="000E1E56">
      <w:pPr>
        <w:pStyle w:val="ListParagraph"/>
        <w:numPr>
          <w:ilvl w:val="0"/>
          <w:numId w:val="6"/>
        </w:numPr>
        <w:spacing w:after="160" w:line="259" w:lineRule="auto"/>
        <w:rPr>
          <w:rFonts w:ascii="Times New Roman" w:hAnsi="Times New Roman" w:cs="Times New Roman"/>
          <w:i/>
          <w:iCs/>
          <w:sz w:val="24"/>
          <w:szCs w:val="24"/>
          <w:lang w:val="vi-VN"/>
        </w:rPr>
      </w:pPr>
      <w:r w:rsidRPr="00330A7E">
        <w:rPr>
          <w:rFonts w:ascii="Times New Roman" w:hAnsi="Times New Roman" w:cs="Times New Roman"/>
          <w:sz w:val="24"/>
          <w:szCs w:val="24"/>
          <w:lang w:val="vi-VN"/>
        </w:rPr>
        <w:t xml:space="preserve">Trên một miếng đất phẳng, người ta thiết kế một mảnh vườn hình vuông  </w:t>
      </w:r>
      <w:r w:rsidRPr="00330A7E">
        <w:rPr>
          <w:rFonts w:ascii="Times New Roman" w:hAnsi="Times New Roman" w:cs="Times New Roman"/>
          <w:position w:val="-6"/>
          <w:sz w:val="24"/>
          <w:szCs w:val="24"/>
        </w:rPr>
        <w:object w:dxaOrig="720" w:dyaOrig="279" w14:anchorId="675E9D71">
          <v:shape id="_x0000_i5416" type="#_x0000_t75" style="width:36pt;height:13.5pt" o:ole="">
            <v:imagedata r:id="rId7879" o:title=""/>
          </v:shape>
          <o:OLEObject Type="Embed" ProgID="Equation.DSMT4" ShapeID="_x0000_i5416" DrawAspect="Content" ObjectID="_1796844478" r:id="rId7880"/>
        </w:object>
      </w:r>
      <w:r w:rsidRPr="00330A7E">
        <w:rPr>
          <w:rFonts w:ascii="Times New Roman" w:hAnsi="Times New Roman" w:cs="Times New Roman"/>
          <w:sz w:val="24"/>
          <w:szCs w:val="24"/>
          <w:lang w:val="vi-VN"/>
        </w:rPr>
        <w:t>có độ dài cạnh bằng</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499" w:dyaOrig="279" w14:anchorId="33CADF3A">
          <v:shape id="_x0000_i5417" type="#_x0000_t75" style="width:25.5pt;height:13.5pt" o:ole="">
            <v:imagedata r:id="rId7881" o:title=""/>
          </v:shape>
          <o:OLEObject Type="Embed" ProgID="Equation.DSMT4" ShapeID="_x0000_i5417" DrawAspect="Content" ObjectID="_1796844479" r:id="rId7882"/>
        </w:object>
      </w:r>
      <w:r w:rsidRPr="00330A7E">
        <w:rPr>
          <w:rFonts w:ascii="Times New Roman" w:hAnsi="Times New Roman" w:cs="Times New Roman"/>
          <w:sz w:val="24"/>
          <w:szCs w:val="24"/>
          <w:lang w:val="vi-VN"/>
        </w:rPr>
        <w:t xml:space="preserve">. Tại đỉnh </w:t>
      </w:r>
      <w:r w:rsidRPr="00330A7E">
        <w:rPr>
          <w:rFonts w:ascii="Times New Roman" w:hAnsi="Times New Roman" w:cs="Times New Roman"/>
          <w:position w:val="-4"/>
          <w:sz w:val="24"/>
          <w:szCs w:val="24"/>
        </w:rPr>
        <w:object w:dxaOrig="240" w:dyaOrig="260" w14:anchorId="08E2927C">
          <v:shape id="_x0000_i5418" type="#_x0000_t75" style="width:12pt;height:13.5pt" o:ole="">
            <v:imagedata r:id="rId7883" o:title=""/>
          </v:shape>
          <o:OLEObject Type="Embed" ProgID="Equation.DSMT4" ShapeID="_x0000_i5418" DrawAspect="Content" ObjectID="_1796844480" r:id="rId7884"/>
        </w:object>
      </w:r>
      <w:r w:rsidRPr="00330A7E">
        <w:rPr>
          <w:rFonts w:ascii="Times New Roman" w:hAnsi="Times New Roman" w:cs="Times New Roman"/>
          <w:sz w:val="24"/>
          <w:szCs w:val="24"/>
          <w:lang w:val="vi-VN"/>
        </w:rPr>
        <w:t xml:space="preserve"> của mảnh vườn, người ta đóng một cây cọc thẳng đứng sao cho đỉnh của cọc cách mặt đất</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460" w:dyaOrig="279" w14:anchorId="771A4D6D">
          <v:shape id="_x0000_i5419" type="#_x0000_t75" style="width:22.5pt;height:13.5pt" o:ole="">
            <v:imagedata r:id="rId7885" o:title=""/>
          </v:shape>
          <o:OLEObject Type="Embed" ProgID="Equation.DSMT4" ShapeID="_x0000_i5419" DrawAspect="Content" ObjectID="_1796844481" r:id="rId7886"/>
        </w:object>
      </w:r>
      <w:r w:rsidRPr="00330A7E">
        <w:rPr>
          <w:rFonts w:ascii="Times New Roman" w:hAnsi="Times New Roman" w:cs="Times New Roman"/>
          <w:sz w:val="24"/>
          <w:szCs w:val="24"/>
          <w:lang w:val="vi-VN"/>
        </w:rPr>
        <w:t>. Sau đó, người ta đóng thêm ba cọc</w: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1219" w:dyaOrig="320" w14:anchorId="47193925">
          <v:shape id="_x0000_i5420" type="#_x0000_t75" style="width:61.5pt;height:16.5pt" o:ole="">
            <v:imagedata r:id="rId7887" o:title=""/>
          </v:shape>
          <o:OLEObject Type="Embed" ProgID="Equation.DSMT4" ShapeID="_x0000_i5420" DrawAspect="Content" ObjectID="_1796844482" r:id="rId7888"/>
        </w:object>
      </w:r>
      <w:r w:rsidRPr="00330A7E">
        <w:rPr>
          <w:rFonts w:ascii="Times New Roman" w:hAnsi="Times New Roman" w:cs="Times New Roman"/>
          <w:sz w:val="24"/>
          <w:szCs w:val="24"/>
        </w:rPr>
        <w:t xml:space="preserve"> </w:t>
      </w:r>
      <w:r w:rsidRPr="00330A7E">
        <w:rPr>
          <w:rFonts w:ascii="Times New Roman" w:hAnsi="Times New Roman" w:cs="Times New Roman"/>
          <w:sz w:val="24"/>
          <w:szCs w:val="24"/>
          <w:lang w:val="vi-VN"/>
        </w:rPr>
        <w:t xml:space="preserve">biết </w:t>
      </w:r>
      <w:r w:rsidRPr="00330A7E">
        <w:rPr>
          <w:rFonts w:ascii="Times New Roman" w:hAnsi="Times New Roman" w:cs="Times New Roman"/>
          <w:position w:val="-4"/>
          <w:sz w:val="24"/>
          <w:szCs w:val="24"/>
        </w:rPr>
        <w:object w:dxaOrig="320" w:dyaOrig="260" w14:anchorId="2DB225AC">
          <v:shape id="_x0000_i5421" type="#_x0000_t75" style="width:16.5pt;height:13.5pt" o:ole="">
            <v:imagedata r:id="rId7889" o:title=""/>
          </v:shape>
          <o:OLEObject Type="Embed" ProgID="Equation.DSMT4" ShapeID="_x0000_i5421" DrawAspect="Content" ObjectID="_1796844483" r:id="rId7890"/>
        </w:object>
      </w:r>
      <w:r w:rsidRPr="00330A7E">
        <w:rPr>
          <w:rFonts w:ascii="Times New Roman" w:hAnsi="Times New Roman" w:cs="Times New Roman"/>
          <w:sz w:val="24"/>
          <w:szCs w:val="24"/>
          <w:lang w:val="vi-VN"/>
        </w:rPr>
        <w:t xml:space="preserve"> là điểm nằm trên cọc</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380" w:dyaOrig="279" w14:anchorId="265BFA2C">
          <v:shape id="_x0000_i5422" type="#_x0000_t75" style="width:19.5pt;height:13.5pt" o:ole="">
            <v:imagedata r:id="rId7891" o:title=""/>
          </v:shape>
          <o:OLEObject Type="Embed" ProgID="Equation.DSMT4" ShapeID="_x0000_i5422" DrawAspect="Content" ObjectID="_1796844484" r:id="rId7892"/>
        </w:object>
      </w:r>
      <w:r w:rsidRPr="00330A7E">
        <w:rPr>
          <w:rFonts w:ascii="Times New Roman" w:hAnsi="Times New Roman" w:cs="Times New Roman"/>
          <w:sz w:val="24"/>
          <w:szCs w:val="24"/>
        </w:rPr>
        <w:t xml:space="preserve"> </w:t>
      </w:r>
      <w:r w:rsidRPr="00330A7E">
        <w:rPr>
          <w:rFonts w:ascii="Times New Roman" w:hAnsi="Times New Roman" w:cs="Times New Roman"/>
          <w:sz w:val="24"/>
          <w:szCs w:val="24"/>
          <w:lang w:val="vi-VN"/>
        </w:rPr>
        <w:t>và cách đều hai điểm</w: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499" w:dyaOrig="320" w14:anchorId="319936C9">
          <v:shape id="_x0000_i5423" type="#_x0000_t75" style="width:25.5pt;height:16.5pt" o:ole="">
            <v:imagedata r:id="rId7893" o:title=""/>
          </v:shape>
          <o:OLEObject Type="Embed" ProgID="Equation.DSMT4" ShapeID="_x0000_i5423" DrawAspect="Content" ObjectID="_1796844485" r:id="rId7894"/>
        </w:object>
      </w:r>
      <w:r w:rsidRPr="00330A7E">
        <w:rPr>
          <w:rFonts w:ascii="Times New Roman" w:hAnsi="Times New Roman" w:cs="Times New Roman"/>
          <w:sz w:val="24"/>
          <w:szCs w:val="24"/>
          <w:lang w:val="vi-VN"/>
        </w:rPr>
        <w:t>. Để thuận tiện cho việc trang trí tiếp theo, người ta muốn biết khoảng cách giữa hai cọc</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360" w:dyaOrig="279" w14:anchorId="5DD79DD3">
          <v:shape id="_x0000_i5424" type="#_x0000_t75" style="width:18pt;height:13.5pt" o:ole="">
            <v:imagedata r:id="rId7895" o:title=""/>
          </v:shape>
          <o:OLEObject Type="Embed" ProgID="Equation.DSMT4" ShapeID="_x0000_i5424" DrawAspect="Content" ObjectID="_1796844486" r:id="rId7896"/>
        </w:object>
      </w:r>
      <w:r w:rsidRPr="00330A7E">
        <w:rPr>
          <w:rFonts w:ascii="Times New Roman" w:hAnsi="Times New Roman" w:cs="Times New Roman"/>
          <w:sz w:val="24"/>
          <w:szCs w:val="24"/>
          <w:lang w:val="vi-VN"/>
        </w:rPr>
        <w:t xml:space="preserve">và </w:t>
      </w:r>
      <w:r w:rsidRPr="00330A7E">
        <w:rPr>
          <w:rFonts w:ascii="Times New Roman" w:hAnsi="Times New Roman" w:cs="Times New Roman"/>
          <w:position w:val="-6"/>
          <w:sz w:val="24"/>
          <w:szCs w:val="24"/>
        </w:rPr>
        <w:object w:dxaOrig="460" w:dyaOrig="279" w14:anchorId="33CE9B91">
          <v:shape id="_x0000_i5425" type="#_x0000_t75" style="width:22.5pt;height:13.5pt" o:ole="">
            <v:imagedata r:id="rId7897" o:title=""/>
          </v:shape>
          <o:OLEObject Type="Embed" ProgID="Equation.DSMT4" ShapeID="_x0000_i5425" DrawAspect="Content" ObjectID="_1796844487" r:id="rId7898"/>
        </w:object>
      </w:r>
      <w:r w:rsidRPr="00330A7E">
        <w:rPr>
          <w:rFonts w:ascii="Times New Roman" w:hAnsi="Times New Roman" w:cs="Times New Roman"/>
          <w:sz w:val="24"/>
          <w:szCs w:val="24"/>
          <w:lang w:val="vi-VN"/>
        </w:rPr>
        <w:t xml:space="preserve">. Hãy tính khoảng cách đó và điền kết quả vào các ô bên dưới. </w:t>
      </w:r>
      <w:r w:rsidRPr="00330A7E">
        <w:rPr>
          <w:rFonts w:ascii="Times New Roman" w:hAnsi="Times New Roman" w:cs="Times New Roman"/>
          <w:i/>
          <w:iCs/>
          <w:sz w:val="24"/>
          <w:szCs w:val="24"/>
          <w:lang w:val="vi-VN"/>
        </w:rPr>
        <w:t>(Kết quả được làm tròn đến hàng phần trăm và không ghi đơn vị).</w:t>
      </w:r>
    </w:p>
    <w:p w14:paraId="6B3D32A3" w14:textId="77777777" w:rsidR="00ED397D" w:rsidRPr="00330A7E" w:rsidRDefault="00ED397D" w:rsidP="000E1E56">
      <w:pPr>
        <w:pStyle w:val="ListParagraph"/>
        <w:numPr>
          <w:ilvl w:val="0"/>
          <w:numId w:val="6"/>
        </w:numPr>
        <w:tabs>
          <w:tab w:val="left" w:pos="992"/>
        </w:tabs>
        <w:spacing w:before="120" w:line="276" w:lineRule="auto"/>
        <w:rPr>
          <w:rFonts w:ascii="Times New Roman" w:hAnsi="Times New Roman" w:cs="Times New Roman"/>
          <w:sz w:val="24"/>
          <w:szCs w:val="24"/>
          <w:lang w:val="vi-VN"/>
        </w:rPr>
      </w:pPr>
      <w:r w:rsidRPr="00330A7E">
        <w:rPr>
          <w:rFonts w:ascii="Times New Roman" w:hAnsi="Times New Roman" w:cs="Times New Roman"/>
          <w:sz w:val="24"/>
          <w:szCs w:val="24"/>
        </w:rPr>
        <w:t>Dây chuyền lắp ráp nhận được các chi tiết máy sản xuất. Trung bình máy thứ nhất cung cấp 60% chi tiết, máy thứ hai cung cấp 40% chi tiết. Khoảng 90% chi tiết do máy  thứ nhất sản suất là đạt tiêu chuẩn, còn 85%  chi tiết do máy  thứ hai sản suất là đạt tiêu chuẩn. Lấy ngẫu nhiên từ dây chuyền một sản phẩm, thấy nó đạt chuẩn. Tìm xác suất để sản phẩm đó do máy thứ nhất sản xuất (làm tròn đến hàng phần trăm).</w:t>
      </w:r>
    </w:p>
    <w:p w14:paraId="25CC8656" w14:textId="77777777" w:rsidR="00ED397D" w:rsidRPr="00330A7E" w:rsidRDefault="00ED397D" w:rsidP="000E1E56">
      <w:pPr>
        <w:pStyle w:val="ListParagraph"/>
        <w:numPr>
          <w:ilvl w:val="0"/>
          <w:numId w:val="6"/>
        </w:numPr>
        <w:rPr>
          <w:rFonts w:ascii="Times New Roman" w:eastAsia="Calibri" w:hAnsi="Times New Roman" w:cs="Times New Roman"/>
          <w:bCs/>
          <w:sz w:val="24"/>
          <w:szCs w:val="24"/>
        </w:rPr>
      </w:pPr>
      <w:r w:rsidRPr="00330A7E">
        <w:rPr>
          <w:rFonts w:ascii="Times New Roman" w:eastAsia="Calibri" w:hAnsi="Times New Roman" w:cs="Times New Roman"/>
          <w:sz w:val="24"/>
          <w:szCs w:val="24"/>
          <w:lang w:val="vi-VN"/>
        </w:rPr>
        <w:t xml:space="preserve">Sự tăng trưởng dân số được xác định bởi hàm số </w:t>
      </w:r>
      <w:r w:rsidRPr="00330A7E">
        <w:rPr>
          <w:rFonts w:ascii="Times New Roman" w:hAnsi="Times New Roman" w:cs="Times New Roman"/>
          <w:position w:val="-24"/>
          <w:sz w:val="24"/>
          <w:szCs w:val="24"/>
          <w:lang w:val="vi-VN"/>
        </w:rPr>
        <w:object w:dxaOrig="1660" w:dyaOrig="620" w14:anchorId="1832E371">
          <v:shape id="_x0000_i5426" type="#_x0000_t75" style="width:83.25pt;height:31.5pt" o:ole="">
            <v:imagedata r:id="rId7899" o:title=""/>
          </v:shape>
          <o:OLEObject Type="Embed" ProgID="Equation.DSMT4" ShapeID="_x0000_i5426" DrawAspect="Content" ObjectID="_1796844488" r:id="rId7900"/>
        </w:object>
      </w:r>
      <w:r w:rsidRPr="00330A7E">
        <w:rPr>
          <w:rFonts w:ascii="Times New Roman" w:eastAsia="Calibri" w:hAnsi="Times New Roman" w:cs="Times New Roman"/>
          <w:sz w:val="24"/>
          <w:szCs w:val="24"/>
          <w:lang w:val="vi-VN"/>
        </w:rPr>
        <w:t>.</w:t>
      </w:r>
      <w:r w:rsidRPr="00330A7E">
        <w:rPr>
          <w:rFonts w:ascii="Times New Roman" w:eastAsia="Calibri" w:hAnsi="Times New Roman" w:cs="Times New Roman"/>
          <w:sz w:val="24"/>
          <w:szCs w:val="24"/>
        </w:rPr>
        <w:t xml:space="preserve"> Tốc độ tăng trưởng dân số tức thời tại thời điểm </w:t>
      </w:r>
      <w:r w:rsidRPr="00330A7E">
        <w:rPr>
          <w:rFonts w:ascii="Times New Roman" w:hAnsi="Times New Roman" w:cs="Times New Roman"/>
          <w:position w:val="-6"/>
          <w:sz w:val="24"/>
          <w:szCs w:val="24"/>
        </w:rPr>
        <w:object w:dxaOrig="139" w:dyaOrig="240" w14:anchorId="734C30C0">
          <v:shape id="_x0000_i5427" type="#_x0000_t75" style="width:6.75pt;height:12pt" o:ole="">
            <v:imagedata r:id="rId7901" o:title=""/>
          </v:shape>
          <o:OLEObject Type="Embed" ProgID="Equation.DSMT4" ShapeID="_x0000_i5427" DrawAspect="Content" ObjectID="_1796844489" r:id="rId7902"/>
        </w:object>
      </w:r>
      <w:r w:rsidRPr="00330A7E">
        <w:rPr>
          <w:rFonts w:ascii="Times New Roman" w:eastAsia="Calibri" w:hAnsi="Times New Roman" w:cs="Times New Roman"/>
          <w:sz w:val="24"/>
          <w:szCs w:val="24"/>
        </w:rPr>
        <w:t xml:space="preserve"> là </w:t>
      </w:r>
      <w:r w:rsidRPr="00330A7E">
        <w:rPr>
          <w:rFonts w:ascii="Times New Roman" w:hAnsi="Times New Roman" w:cs="Times New Roman"/>
          <w:position w:val="-14"/>
          <w:sz w:val="24"/>
          <w:szCs w:val="24"/>
        </w:rPr>
        <w:object w:dxaOrig="580" w:dyaOrig="400" w14:anchorId="4CF739A0">
          <v:shape id="_x0000_i5428" type="#_x0000_t75" style="width:29.25pt;height:20.25pt" o:ole="">
            <v:imagedata r:id="rId7903" o:title=""/>
          </v:shape>
          <o:OLEObject Type="Embed" ProgID="Equation.DSMT4" ShapeID="_x0000_i5428" DrawAspect="Content" ObjectID="_1796844490" r:id="rId7904"/>
        </w:object>
      </w:r>
      <w:r w:rsidRPr="00330A7E">
        <w:rPr>
          <w:rFonts w:ascii="Times New Roman" w:eastAsia="Calibri" w:hAnsi="Times New Roman" w:cs="Times New Roman"/>
          <w:sz w:val="24"/>
          <w:szCs w:val="24"/>
        </w:rPr>
        <w:t xml:space="preserve">. </w:t>
      </w:r>
      <w:r w:rsidRPr="00330A7E">
        <w:rPr>
          <w:rFonts w:ascii="Times New Roman" w:eastAsia="Calibri" w:hAnsi="Times New Roman" w:cs="Times New Roman"/>
          <w:sz w:val="24"/>
          <w:szCs w:val="24"/>
          <w:lang w:val="vi-VN"/>
        </w:rPr>
        <w:t xml:space="preserve">Tính thời điểm </w:t>
      </w:r>
      <w:r w:rsidRPr="00330A7E">
        <w:rPr>
          <w:rFonts w:ascii="Times New Roman" w:hAnsi="Times New Roman" w:cs="Times New Roman"/>
          <w:position w:val="-6"/>
          <w:sz w:val="24"/>
          <w:szCs w:val="24"/>
          <w:lang w:val="vi-VN"/>
        </w:rPr>
        <w:object w:dxaOrig="139" w:dyaOrig="240" w14:anchorId="436A7CFA">
          <v:shape id="_x0000_i5429" type="#_x0000_t75" style="width:6.75pt;height:11.25pt" o:ole="">
            <v:imagedata r:id="rId7905" o:title=""/>
          </v:shape>
          <o:OLEObject Type="Embed" ProgID="Equation.DSMT4" ShapeID="_x0000_i5429" DrawAspect="Content" ObjectID="_1796844491" r:id="rId7906"/>
        </w:object>
      </w:r>
      <w:r w:rsidRPr="00330A7E">
        <w:rPr>
          <w:rFonts w:ascii="Times New Roman" w:eastAsia="Calibri" w:hAnsi="Times New Roman" w:cs="Times New Roman"/>
          <w:sz w:val="24"/>
          <w:szCs w:val="24"/>
          <w:lang w:val="vi-VN"/>
        </w:rPr>
        <w:t xml:space="preserve"> để tốc độ tăng trưởng là lớn nhất.</w:t>
      </w:r>
      <w:r w:rsidRPr="00330A7E">
        <w:rPr>
          <w:rFonts w:ascii="Times New Roman" w:eastAsia="Calibri" w:hAnsi="Times New Roman" w:cs="Times New Roman"/>
          <w:sz w:val="24"/>
          <w:szCs w:val="24"/>
        </w:rPr>
        <w:t xml:space="preserve"> (kết quả làm tròn đến hàng đơn vị)</w:t>
      </w:r>
    </w:p>
    <w:p w14:paraId="324A531B" w14:textId="77777777" w:rsidR="00ED397D" w:rsidRPr="00330A7E" w:rsidRDefault="00ED397D" w:rsidP="000E1E56">
      <w:pPr>
        <w:pStyle w:val="ListParagraph"/>
        <w:numPr>
          <w:ilvl w:val="0"/>
          <w:numId w:val="6"/>
        </w:numPr>
        <w:tabs>
          <w:tab w:val="left" w:pos="3402"/>
          <w:tab w:val="left" w:pos="5669"/>
          <w:tab w:val="left" w:pos="7937"/>
        </w:tabs>
        <w:spacing w:before="60" w:after="60" w:line="276" w:lineRule="auto"/>
        <w:rPr>
          <w:rFonts w:ascii="Times New Roman" w:eastAsia="Calibri" w:hAnsi="Times New Roman" w:cs="Times New Roman"/>
          <w:bCs/>
          <w:sz w:val="24"/>
          <w:szCs w:val="24"/>
          <w:lang w:val="nl-NL"/>
        </w:rPr>
      </w:pPr>
      <w:r w:rsidRPr="00330A7E">
        <w:rPr>
          <w:rFonts w:ascii="Times New Roman" w:eastAsia="Calibri" w:hAnsi="Times New Roman" w:cs="Times New Roman"/>
          <w:sz w:val="24"/>
          <w:szCs w:val="24"/>
          <w:lang w:val="nl-NL"/>
        </w:rPr>
        <w:t xml:space="preserve">Trong không gian với hệ toạ độ </w:t>
      </w:r>
      <w:r w:rsidRPr="00330A7E">
        <w:rPr>
          <w:rFonts w:ascii="Times New Roman" w:hAnsi="Times New Roman" w:cs="Times New Roman"/>
          <w:position w:val="-10"/>
          <w:sz w:val="24"/>
          <w:szCs w:val="24"/>
          <w:lang w:val="nl-NL"/>
        </w:rPr>
        <w:object w:dxaOrig="560" w:dyaOrig="320" w14:anchorId="67495218">
          <v:shape id="_x0000_i5430" type="#_x0000_t75" style="width:27.75pt;height:15.75pt" o:ole="">
            <v:imagedata r:id="rId7907" o:title=""/>
          </v:shape>
          <o:OLEObject Type="Embed" ProgID="Equation.DSMT4" ShapeID="_x0000_i5430" DrawAspect="Content" ObjectID="_1796844492" r:id="rId7908"/>
        </w:object>
      </w:r>
      <w:r w:rsidRPr="00330A7E">
        <w:rPr>
          <w:rFonts w:ascii="Times New Roman" w:eastAsia="Calibri" w:hAnsi="Times New Roman" w:cs="Times New Roman"/>
          <w:sz w:val="24"/>
          <w:szCs w:val="24"/>
          <w:lang w:val="nl-NL"/>
        </w:rPr>
        <w:t xml:space="preserve">, cho mặt cầu </w:t>
      </w:r>
      <w:r w:rsidRPr="00330A7E">
        <w:rPr>
          <w:rFonts w:ascii="Times New Roman" w:hAnsi="Times New Roman" w:cs="Times New Roman"/>
          <w:position w:val="-14"/>
          <w:sz w:val="24"/>
          <w:szCs w:val="24"/>
          <w:lang w:val="nl-NL"/>
        </w:rPr>
        <w:object w:dxaOrig="3000" w:dyaOrig="440" w14:anchorId="02DF434E">
          <v:shape id="_x0000_i5431" type="#_x0000_t75" style="width:150pt;height:21.75pt" o:ole="">
            <v:imagedata r:id="rId7909" o:title=""/>
          </v:shape>
          <o:OLEObject Type="Embed" ProgID="Equation.DSMT4" ShapeID="_x0000_i5431" DrawAspect="Content" ObjectID="_1796844493" r:id="rId7910"/>
        </w:object>
      </w:r>
      <w:r w:rsidRPr="00330A7E">
        <w:rPr>
          <w:rFonts w:ascii="Times New Roman" w:eastAsia="Calibri" w:hAnsi="Times New Roman" w:cs="Times New Roman"/>
          <w:sz w:val="24"/>
          <w:szCs w:val="24"/>
          <w:lang w:val="nl-NL"/>
        </w:rPr>
        <w:t xml:space="preserve"> mặt phẳng </w:t>
      </w:r>
      <w:r w:rsidRPr="00330A7E">
        <w:rPr>
          <w:rFonts w:ascii="Times New Roman" w:hAnsi="Times New Roman" w:cs="Times New Roman"/>
          <w:position w:val="-10"/>
          <w:sz w:val="24"/>
          <w:szCs w:val="24"/>
          <w:lang w:val="nl-NL"/>
        </w:rPr>
        <w:object w:dxaOrig="620" w:dyaOrig="320" w14:anchorId="4A25BFFB">
          <v:shape id="_x0000_i5432" type="#_x0000_t75" style="width:31.5pt;height:15.75pt" o:ole="">
            <v:imagedata r:id="rId7911" o:title=""/>
          </v:shape>
          <o:OLEObject Type="Embed" ProgID="Equation.DSMT4" ShapeID="_x0000_i5432" DrawAspect="Content" ObjectID="_1796844494" r:id="rId7912"/>
        </w:object>
      </w:r>
      <w:r w:rsidRPr="00330A7E">
        <w:rPr>
          <w:rFonts w:ascii="Times New Roman" w:eastAsia="Calibri" w:hAnsi="Times New Roman" w:cs="Times New Roman"/>
          <w:sz w:val="24"/>
          <w:szCs w:val="24"/>
          <w:lang w:val="nl-NL"/>
        </w:rPr>
        <w:t xml:space="preserve"> cắt mặt cầu </w:t>
      </w:r>
      <w:r w:rsidRPr="00330A7E">
        <w:rPr>
          <w:rFonts w:ascii="Times New Roman" w:hAnsi="Times New Roman" w:cs="Times New Roman"/>
          <w:position w:val="-10"/>
          <w:sz w:val="24"/>
          <w:szCs w:val="24"/>
          <w:lang w:val="nl-NL"/>
        </w:rPr>
        <w:object w:dxaOrig="380" w:dyaOrig="320" w14:anchorId="2542E651">
          <v:shape id="_x0000_i5433" type="#_x0000_t75" style="width:18.75pt;height:15.75pt" o:ole="">
            <v:imagedata r:id="rId7913" o:title=""/>
          </v:shape>
          <o:OLEObject Type="Embed" ProgID="Equation.DSMT4" ShapeID="_x0000_i5433" DrawAspect="Content" ObjectID="_1796844495" r:id="rId7914"/>
        </w:object>
      </w:r>
      <w:r w:rsidRPr="00330A7E">
        <w:rPr>
          <w:rFonts w:ascii="Times New Roman" w:eastAsia="Calibri" w:hAnsi="Times New Roman" w:cs="Times New Roman"/>
          <w:sz w:val="24"/>
          <w:szCs w:val="24"/>
          <w:lang w:val="nl-NL"/>
        </w:rPr>
        <w:t xml:space="preserve"> theo giao tuyến là đường tròn có bán kính bao nhiêu?</w:t>
      </w:r>
    </w:p>
    <w:p w14:paraId="6862FFAF" w14:textId="77777777" w:rsidR="00ED397D" w:rsidRPr="00330A7E" w:rsidRDefault="00ED397D" w:rsidP="00330A7E">
      <w:pPr>
        <w:pStyle w:val="ListParagraph"/>
        <w:tabs>
          <w:tab w:val="left" w:pos="992"/>
        </w:tabs>
        <w:spacing w:before="120" w:line="276" w:lineRule="auto"/>
        <w:ind w:left="992"/>
        <w:rPr>
          <w:rFonts w:ascii="Times New Roman" w:hAnsi="Times New Roman" w:cs="Times New Roman"/>
          <w:sz w:val="24"/>
          <w:szCs w:val="24"/>
          <w:lang w:val="vi-VN"/>
        </w:rPr>
      </w:pPr>
    </w:p>
    <w:p w14:paraId="38F7C45A" w14:textId="77777777" w:rsidR="00ED397D" w:rsidRPr="00330A7E" w:rsidRDefault="00ED397D" w:rsidP="00330A7E">
      <w:pPr>
        <w:rPr>
          <w:rFonts w:ascii="Times New Roman" w:hAnsi="Times New Roman" w:cs="Times New Roman"/>
          <w:sz w:val="24"/>
          <w:szCs w:val="24"/>
          <w:lang w:val="vi-VN"/>
        </w:rPr>
      </w:pPr>
    </w:p>
    <w:p w14:paraId="14347A21" w14:textId="77777777" w:rsidR="00ED397D" w:rsidRPr="00330A7E" w:rsidRDefault="00ED397D" w:rsidP="00330A7E">
      <w:pPr>
        <w:tabs>
          <w:tab w:val="left" w:pos="3402"/>
          <w:tab w:val="left" w:pos="5669"/>
          <w:tab w:val="left" w:pos="7937"/>
        </w:tabs>
        <w:spacing w:after="0"/>
        <w:jc w:val="both"/>
        <w:rPr>
          <w:rFonts w:ascii="Times New Roman" w:hAnsi="Times New Roman" w:cs="Times New Roman"/>
          <w:sz w:val="24"/>
          <w:szCs w:val="24"/>
          <w:lang w:val="it-IT"/>
        </w:rPr>
      </w:pPr>
    </w:p>
    <w:p w14:paraId="3C3DF7C4" w14:textId="77777777" w:rsidR="00ED397D" w:rsidRPr="00330A7E" w:rsidRDefault="00ED397D" w:rsidP="00330A7E">
      <w:pPr>
        <w:spacing w:before="240"/>
        <w:ind w:left="992"/>
        <w:jc w:val="center"/>
        <w:rPr>
          <w:rFonts w:ascii="Times New Roman" w:hAnsi="Times New Roman" w:cs="Times New Roman"/>
          <w:b/>
          <w:color w:val="0000FF"/>
          <w:sz w:val="24"/>
          <w:szCs w:val="24"/>
          <w:lang w:val="it-IT"/>
        </w:rPr>
      </w:pPr>
      <w:r w:rsidRPr="00330A7E">
        <w:rPr>
          <w:rFonts w:ascii="Times New Roman" w:hAnsi="Times New Roman" w:cs="Times New Roman"/>
          <w:b/>
          <w:color w:val="0000FF"/>
          <w:sz w:val="24"/>
          <w:szCs w:val="24"/>
          <w:lang w:val="it-IT"/>
        </w:rPr>
        <w:t xml:space="preserve">ĐÁP ÁN </w:t>
      </w:r>
    </w:p>
    <w:p w14:paraId="3056E163" w14:textId="77777777" w:rsidR="00ED397D" w:rsidRPr="00330A7E" w:rsidRDefault="00ED397D" w:rsidP="00330A7E">
      <w:pPr>
        <w:spacing w:before="120" w:after="0"/>
        <w:ind w:left="992"/>
        <w:rPr>
          <w:rFonts w:ascii="Times New Roman" w:hAnsi="Times New Roman" w:cs="Times New Roman"/>
          <w:sz w:val="24"/>
          <w:szCs w:val="24"/>
        </w:rPr>
      </w:pPr>
      <w:r w:rsidRPr="00330A7E">
        <w:rPr>
          <w:rFonts w:ascii="Times New Roman" w:hAnsi="Times New Roman" w:cs="Times New Roman"/>
          <w:b/>
          <w:sz w:val="24"/>
          <w:szCs w:val="24"/>
        </w:rPr>
        <w:t>PHẦN I</w:t>
      </w:r>
    </w:p>
    <w:p w14:paraId="10115BE0"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(Mỗi câu trả lời đúng thí sinh được </w:t>
      </w:r>
      <w:r w:rsidRPr="00330A7E">
        <w:rPr>
          <w:rFonts w:ascii="Times New Roman" w:hAnsi="Times New Roman" w:cs="Times New Roman"/>
          <w:position w:val="-8"/>
          <w:sz w:val="24"/>
          <w:szCs w:val="24"/>
        </w:rPr>
        <w:object w:dxaOrig="520" w:dyaOrig="300" w14:anchorId="128A6BA6">
          <v:shape id="_x0000_i5434" type="#_x0000_t75" style="width:25.5pt;height:15pt" o:ole="">
            <v:imagedata r:id="rId1000" o:title=""/>
          </v:shape>
          <o:OLEObject Type="Embed" ProgID="Equation.DSMT4" ShapeID="_x0000_i5434" DrawAspect="Content" ObjectID="_1796844496" r:id="rId7915"/>
        </w:object>
      </w:r>
      <w:r w:rsidRPr="00330A7E">
        <w:rPr>
          <w:rFonts w:ascii="Times New Roman" w:hAnsi="Times New Roman" w:cs="Times New Roman"/>
          <w:sz w:val="24"/>
          <w:szCs w:val="24"/>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ED397D" w:rsidRPr="00330A7E" w14:paraId="53BA6616" w14:textId="77777777" w:rsidTr="00330A7E">
        <w:trPr>
          <w:trHeight w:val="360"/>
          <w:jc w:val="center"/>
        </w:trPr>
        <w:tc>
          <w:tcPr>
            <w:tcW w:w="518" w:type="dxa"/>
          </w:tcPr>
          <w:p w14:paraId="04FE49BD"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Câu</w:t>
            </w:r>
          </w:p>
        </w:tc>
        <w:tc>
          <w:tcPr>
            <w:tcW w:w="518" w:type="dxa"/>
          </w:tcPr>
          <w:p w14:paraId="2A5F9554"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w:t>
            </w:r>
          </w:p>
        </w:tc>
        <w:tc>
          <w:tcPr>
            <w:tcW w:w="518" w:type="dxa"/>
          </w:tcPr>
          <w:p w14:paraId="2FF07DCD"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2</w:t>
            </w:r>
          </w:p>
        </w:tc>
        <w:tc>
          <w:tcPr>
            <w:tcW w:w="518" w:type="dxa"/>
          </w:tcPr>
          <w:p w14:paraId="3816E37C"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3</w:t>
            </w:r>
          </w:p>
        </w:tc>
        <w:tc>
          <w:tcPr>
            <w:tcW w:w="518" w:type="dxa"/>
          </w:tcPr>
          <w:p w14:paraId="6121E6DC"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4</w:t>
            </w:r>
          </w:p>
        </w:tc>
        <w:tc>
          <w:tcPr>
            <w:tcW w:w="518" w:type="dxa"/>
          </w:tcPr>
          <w:p w14:paraId="6CA26574"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5</w:t>
            </w:r>
          </w:p>
        </w:tc>
        <w:tc>
          <w:tcPr>
            <w:tcW w:w="518" w:type="dxa"/>
          </w:tcPr>
          <w:p w14:paraId="2D1B03AF"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6</w:t>
            </w:r>
          </w:p>
        </w:tc>
        <w:tc>
          <w:tcPr>
            <w:tcW w:w="518" w:type="dxa"/>
          </w:tcPr>
          <w:p w14:paraId="006923D3"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7</w:t>
            </w:r>
          </w:p>
        </w:tc>
        <w:tc>
          <w:tcPr>
            <w:tcW w:w="518" w:type="dxa"/>
          </w:tcPr>
          <w:p w14:paraId="5C90018F"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8</w:t>
            </w:r>
          </w:p>
        </w:tc>
        <w:tc>
          <w:tcPr>
            <w:tcW w:w="518" w:type="dxa"/>
          </w:tcPr>
          <w:p w14:paraId="1B98B5BA"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9</w:t>
            </w:r>
          </w:p>
        </w:tc>
        <w:tc>
          <w:tcPr>
            <w:tcW w:w="518" w:type="dxa"/>
          </w:tcPr>
          <w:p w14:paraId="4C805C36"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10</w:t>
            </w:r>
          </w:p>
        </w:tc>
        <w:tc>
          <w:tcPr>
            <w:tcW w:w="518" w:type="dxa"/>
          </w:tcPr>
          <w:p w14:paraId="735E73EF"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11</w:t>
            </w:r>
          </w:p>
        </w:tc>
        <w:tc>
          <w:tcPr>
            <w:tcW w:w="518" w:type="dxa"/>
          </w:tcPr>
          <w:p w14:paraId="09927C62"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12</w:t>
            </w:r>
          </w:p>
        </w:tc>
      </w:tr>
      <w:tr w:rsidR="00ED397D" w:rsidRPr="00330A7E" w14:paraId="161CD863" w14:textId="77777777" w:rsidTr="00330A7E">
        <w:trPr>
          <w:trHeight w:val="360"/>
          <w:jc w:val="center"/>
        </w:trPr>
        <w:tc>
          <w:tcPr>
            <w:tcW w:w="518" w:type="dxa"/>
          </w:tcPr>
          <w:p w14:paraId="30EB3375"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Chọn</w:t>
            </w:r>
          </w:p>
        </w:tc>
        <w:tc>
          <w:tcPr>
            <w:tcW w:w="518" w:type="dxa"/>
          </w:tcPr>
          <w:p w14:paraId="4A21E4B2"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114F6EA9"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2F5515BF"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6E301DBF"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46F20EAA"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4F296759"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026EA823"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6A350248"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0EA56D83"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7B66ED8A"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36B3B4C1"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272A2010"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r>
    </w:tbl>
    <w:p w14:paraId="6BA607E2"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sz w:val="24"/>
          <w:szCs w:val="24"/>
          <w:lang w:val="it-IT"/>
        </w:rPr>
      </w:pPr>
    </w:p>
    <w:p w14:paraId="5B895299" w14:textId="77777777" w:rsidR="00ED397D" w:rsidRPr="00330A7E" w:rsidRDefault="00ED397D" w:rsidP="00330A7E">
      <w:pPr>
        <w:spacing w:before="120" w:after="0"/>
        <w:ind w:left="992"/>
        <w:jc w:val="both"/>
        <w:rPr>
          <w:rFonts w:ascii="Times New Roman" w:hAnsi="Times New Roman" w:cs="Times New Roman"/>
          <w:sz w:val="24"/>
          <w:szCs w:val="24"/>
        </w:rPr>
      </w:pPr>
      <w:r w:rsidRPr="00330A7E">
        <w:rPr>
          <w:rFonts w:ascii="Times New Roman" w:hAnsi="Times New Roman" w:cs="Times New Roman"/>
          <w:b/>
          <w:sz w:val="24"/>
          <w:szCs w:val="24"/>
        </w:rPr>
        <w:t>PHẦN II</w:t>
      </w:r>
    </w:p>
    <w:p w14:paraId="3E32AE32"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Điểm tối đa của 01 câu hỏi là 1 điểm.</w:t>
      </w:r>
    </w:p>
    <w:p w14:paraId="39517C3F"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01 ý trong 1 câu hỏi được </w:t>
      </w:r>
      <w:r w:rsidRPr="00330A7E">
        <w:rPr>
          <w:rFonts w:ascii="Times New Roman" w:hAnsi="Times New Roman" w:cs="Times New Roman"/>
          <w:position w:val="-8"/>
          <w:sz w:val="24"/>
          <w:szCs w:val="24"/>
        </w:rPr>
        <w:object w:dxaOrig="380" w:dyaOrig="300" w14:anchorId="635077F3">
          <v:shape id="_x0000_i5435" type="#_x0000_t75" style="width:18.75pt;height:15pt" o:ole="">
            <v:imagedata r:id="rId1002" o:title=""/>
          </v:shape>
          <o:OLEObject Type="Embed" ProgID="Equation.DSMT4" ShapeID="_x0000_i5435" DrawAspect="Content" ObjectID="_1796844497" r:id="rId7916"/>
        </w:object>
      </w:r>
      <w:r w:rsidRPr="00330A7E">
        <w:rPr>
          <w:rFonts w:ascii="Times New Roman" w:hAnsi="Times New Roman" w:cs="Times New Roman"/>
          <w:sz w:val="24"/>
          <w:szCs w:val="24"/>
        </w:rPr>
        <w:t xml:space="preserve"> điểm.</w:t>
      </w:r>
    </w:p>
    <w:p w14:paraId="06184CB0"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02 ý trong 1 câu hỏi được </w:t>
      </w:r>
      <w:r w:rsidRPr="00330A7E">
        <w:rPr>
          <w:rFonts w:ascii="Times New Roman" w:hAnsi="Times New Roman" w:cs="Times New Roman"/>
          <w:position w:val="-8"/>
          <w:sz w:val="24"/>
          <w:szCs w:val="24"/>
        </w:rPr>
        <w:object w:dxaOrig="520" w:dyaOrig="300" w14:anchorId="21168B68">
          <v:shape id="_x0000_i5436" type="#_x0000_t75" style="width:26.25pt;height:15pt" o:ole="">
            <v:imagedata r:id="rId1000" o:title=""/>
          </v:shape>
          <o:OLEObject Type="Embed" ProgID="Equation.DSMT4" ShapeID="_x0000_i5436" DrawAspect="Content" ObjectID="_1796844498" r:id="rId7917"/>
        </w:object>
      </w:r>
      <w:r w:rsidRPr="00330A7E">
        <w:rPr>
          <w:rFonts w:ascii="Times New Roman" w:hAnsi="Times New Roman" w:cs="Times New Roman"/>
          <w:sz w:val="24"/>
          <w:szCs w:val="24"/>
        </w:rPr>
        <w:t xml:space="preserve"> điểm.</w:t>
      </w:r>
    </w:p>
    <w:p w14:paraId="6D42C092"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03 ý trong 1 câu hỏi được </w:t>
      </w:r>
      <w:r w:rsidRPr="00330A7E">
        <w:rPr>
          <w:rFonts w:ascii="Times New Roman" w:hAnsi="Times New Roman" w:cs="Times New Roman"/>
          <w:position w:val="-8"/>
          <w:sz w:val="24"/>
          <w:szCs w:val="24"/>
        </w:rPr>
        <w:object w:dxaOrig="520" w:dyaOrig="300" w14:anchorId="78EEDE5C">
          <v:shape id="_x0000_i5437" type="#_x0000_t75" style="width:26.25pt;height:15pt" o:ole="">
            <v:imagedata r:id="rId1005" o:title=""/>
          </v:shape>
          <o:OLEObject Type="Embed" ProgID="Equation.DSMT4" ShapeID="_x0000_i5437" DrawAspect="Content" ObjectID="_1796844499" r:id="rId7918"/>
        </w:object>
      </w:r>
      <w:r w:rsidRPr="00330A7E">
        <w:rPr>
          <w:rFonts w:ascii="Times New Roman" w:hAnsi="Times New Roman" w:cs="Times New Roman"/>
          <w:sz w:val="24"/>
          <w:szCs w:val="24"/>
        </w:rPr>
        <w:t xml:space="preserve"> điểm.</w:t>
      </w:r>
    </w:p>
    <w:p w14:paraId="34E28991"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lựa chọn chính xác cả </w:t>
      </w:r>
      <w:r w:rsidRPr="00330A7E">
        <w:rPr>
          <w:rFonts w:ascii="Times New Roman" w:hAnsi="Times New Roman" w:cs="Times New Roman"/>
          <w:sz w:val="24"/>
          <w:szCs w:val="24"/>
        </w:rPr>
        <w:tab/>
        <w:t>04 ý trong 1 câu hỏi được 1 điểm.</w:t>
      </w:r>
    </w:p>
    <w:p w14:paraId="71C44222" w14:textId="77777777" w:rsidR="00ED397D" w:rsidRPr="00330A7E" w:rsidRDefault="00ED397D" w:rsidP="00330A7E">
      <w:pPr>
        <w:spacing w:after="0"/>
        <w:ind w:left="992"/>
        <w:jc w:val="both"/>
        <w:rPr>
          <w:rFonts w:ascii="Times New Roman" w:hAnsi="Times New Roman" w:cs="Times New Roman"/>
          <w:sz w:val="24"/>
          <w:szCs w:val="24"/>
        </w:rPr>
      </w:pPr>
    </w:p>
    <w:p w14:paraId="112A16FA" w14:textId="77777777" w:rsidR="00ED397D" w:rsidRPr="00330A7E" w:rsidRDefault="00ED397D" w:rsidP="00330A7E">
      <w:pPr>
        <w:spacing w:after="0"/>
        <w:ind w:left="992"/>
        <w:jc w:val="both"/>
        <w:rPr>
          <w:rFonts w:ascii="Times New Roman" w:hAnsi="Times New Roman" w:cs="Times New Roman"/>
          <w:sz w:val="24"/>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0"/>
        <w:gridCol w:w="928"/>
        <w:gridCol w:w="928"/>
        <w:gridCol w:w="928"/>
      </w:tblGrid>
      <w:tr w:rsidR="00ED397D" w:rsidRPr="00330A7E" w14:paraId="0E4684B0" w14:textId="77777777" w:rsidTr="00330A7E">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16C03BC8" w14:textId="77777777" w:rsidR="00ED397D" w:rsidRPr="00330A7E" w:rsidRDefault="00ED397D" w:rsidP="000E1E56">
            <w:pPr>
              <w:pStyle w:val="ListParagraph"/>
              <w:numPr>
                <w:ilvl w:val="0"/>
                <w:numId w:val="8"/>
              </w:numPr>
              <w:tabs>
                <w:tab w:val="left" w:pos="992"/>
              </w:tabs>
              <w:spacing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67C21BA8"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1CABD81F"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078ED9CF"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r>
      <w:tr w:rsidR="00ED397D" w:rsidRPr="00330A7E" w14:paraId="2D5ECD65" w14:textId="77777777" w:rsidTr="00330A7E">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14:paraId="425D070A"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05E3DFD5"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120E8FA6"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53A99FA8"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r>
      <w:tr w:rsidR="00ED397D" w:rsidRPr="00330A7E" w14:paraId="19B4E50F"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28FA5B9B"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14:paraId="279920D4"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14:paraId="388D1E7D"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14:paraId="18D7611A"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Đ</w:t>
            </w:r>
          </w:p>
        </w:tc>
      </w:tr>
      <w:tr w:rsidR="00ED397D" w:rsidRPr="00330A7E" w14:paraId="69F81B96"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4BC43648"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14:paraId="41634D16"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14:paraId="1991122C"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14:paraId="6D72D8E8"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S</w:t>
            </w:r>
          </w:p>
        </w:tc>
      </w:tr>
      <w:tr w:rsidR="00ED397D" w:rsidRPr="00330A7E" w14:paraId="120F1BA9"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6E474B7E"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14:paraId="4028003B"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14:paraId="599DC128"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14:paraId="140800B0"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S</w:t>
            </w:r>
          </w:p>
        </w:tc>
      </w:tr>
    </w:tbl>
    <w:p w14:paraId="68A4CCF4"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sz w:val="24"/>
          <w:szCs w:val="24"/>
          <w:lang w:val="it-IT"/>
        </w:rPr>
      </w:pPr>
    </w:p>
    <w:p w14:paraId="15578D14" w14:textId="77777777" w:rsidR="00ED397D" w:rsidRPr="00330A7E" w:rsidRDefault="00ED397D" w:rsidP="00330A7E">
      <w:pPr>
        <w:spacing w:before="120" w:after="0"/>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PHẦN III. </w:t>
      </w:r>
      <w:r w:rsidRPr="00330A7E">
        <w:rPr>
          <w:rFonts w:ascii="Times New Roman" w:hAnsi="Times New Roman" w:cs="Times New Roman"/>
          <w:sz w:val="24"/>
          <w:szCs w:val="24"/>
        </w:rPr>
        <w:t xml:space="preserve">(Mỗi câu trả lời Đúng thí sinh Được </w:t>
      </w:r>
      <w:r w:rsidRPr="00330A7E">
        <w:rPr>
          <w:rFonts w:ascii="Times New Roman" w:hAnsi="Times New Roman" w:cs="Times New Roman"/>
          <w:position w:val="-8"/>
          <w:sz w:val="24"/>
          <w:szCs w:val="24"/>
        </w:rPr>
        <w:object w:dxaOrig="380" w:dyaOrig="300" w14:anchorId="7ED5577E">
          <v:shape id="_x0000_i5438" type="#_x0000_t75" style="width:19.5pt;height:15pt" o:ole="">
            <v:imagedata r:id="rId1007" o:title=""/>
          </v:shape>
          <o:OLEObject Type="Embed" ProgID="Equation.DSMT4" ShapeID="_x0000_i5438" DrawAspect="Content" ObjectID="_1796844500" r:id="rId7919"/>
        </w:object>
      </w:r>
      <w:r w:rsidRPr="00330A7E">
        <w:rPr>
          <w:rFonts w:ascii="Times New Roman" w:hAnsi="Times New Roman" w:cs="Times New Roman"/>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926"/>
        <w:gridCol w:w="806"/>
        <w:gridCol w:w="730"/>
        <w:gridCol w:w="866"/>
        <w:gridCol w:w="655"/>
        <w:gridCol w:w="520"/>
      </w:tblGrid>
      <w:tr w:rsidR="00ED397D" w:rsidRPr="00330A7E" w14:paraId="3942FDDC" w14:textId="77777777" w:rsidTr="00330A7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5ACBE2F9"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Câu</w:t>
            </w:r>
          </w:p>
        </w:tc>
        <w:tc>
          <w:tcPr>
            <w:tcW w:w="0" w:type="auto"/>
            <w:tcBorders>
              <w:top w:val="single" w:sz="8" w:space="0" w:color="000000"/>
              <w:bottom w:val="single" w:sz="8" w:space="0" w:color="000000"/>
              <w:right w:val="single" w:sz="8" w:space="0" w:color="000000"/>
            </w:tcBorders>
            <w:vAlign w:val="center"/>
          </w:tcPr>
          <w:p w14:paraId="5ACF58D3"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w:t>
            </w:r>
          </w:p>
        </w:tc>
        <w:tc>
          <w:tcPr>
            <w:tcW w:w="0" w:type="auto"/>
            <w:tcBorders>
              <w:top w:val="single" w:sz="8" w:space="0" w:color="000000"/>
              <w:bottom w:val="single" w:sz="8" w:space="0" w:color="000000"/>
              <w:right w:val="single" w:sz="8" w:space="0" w:color="000000"/>
            </w:tcBorders>
            <w:vAlign w:val="center"/>
          </w:tcPr>
          <w:p w14:paraId="5F8F85D8"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2</w:t>
            </w:r>
          </w:p>
        </w:tc>
        <w:tc>
          <w:tcPr>
            <w:tcW w:w="0" w:type="auto"/>
            <w:tcBorders>
              <w:top w:val="single" w:sz="8" w:space="0" w:color="000000"/>
              <w:bottom w:val="single" w:sz="8" w:space="0" w:color="000000"/>
              <w:right w:val="single" w:sz="8" w:space="0" w:color="000000"/>
            </w:tcBorders>
            <w:vAlign w:val="center"/>
          </w:tcPr>
          <w:p w14:paraId="200E9E97"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3</w:t>
            </w:r>
          </w:p>
        </w:tc>
        <w:tc>
          <w:tcPr>
            <w:tcW w:w="0" w:type="auto"/>
            <w:tcBorders>
              <w:top w:val="single" w:sz="8" w:space="0" w:color="000000"/>
              <w:bottom w:val="single" w:sz="8" w:space="0" w:color="000000"/>
              <w:right w:val="single" w:sz="8" w:space="0" w:color="000000"/>
            </w:tcBorders>
            <w:vAlign w:val="center"/>
          </w:tcPr>
          <w:p w14:paraId="6BE6C8A4"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4</w:t>
            </w:r>
          </w:p>
        </w:tc>
        <w:tc>
          <w:tcPr>
            <w:tcW w:w="0" w:type="auto"/>
            <w:tcBorders>
              <w:top w:val="single" w:sz="8" w:space="0" w:color="000000"/>
              <w:bottom w:val="single" w:sz="8" w:space="0" w:color="000000"/>
              <w:right w:val="single" w:sz="8" w:space="0" w:color="000000"/>
            </w:tcBorders>
            <w:vAlign w:val="center"/>
          </w:tcPr>
          <w:p w14:paraId="0FAC27DA"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5</w:t>
            </w:r>
          </w:p>
        </w:tc>
        <w:tc>
          <w:tcPr>
            <w:tcW w:w="0" w:type="auto"/>
            <w:tcBorders>
              <w:top w:val="single" w:sz="8" w:space="0" w:color="000000"/>
              <w:bottom w:val="single" w:sz="8" w:space="0" w:color="000000"/>
              <w:right w:val="single" w:sz="8" w:space="0" w:color="000000"/>
            </w:tcBorders>
            <w:vAlign w:val="center"/>
          </w:tcPr>
          <w:p w14:paraId="5A819BCD"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6</w:t>
            </w:r>
          </w:p>
        </w:tc>
      </w:tr>
      <w:tr w:rsidR="00ED397D" w:rsidRPr="00330A7E" w14:paraId="2CE8D014" w14:textId="77777777" w:rsidTr="00330A7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A11BA76"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Chọn</w:t>
            </w:r>
          </w:p>
        </w:tc>
        <w:tc>
          <w:tcPr>
            <w:tcW w:w="0" w:type="auto"/>
            <w:tcBorders>
              <w:bottom w:val="single" w:sz="8" w:space="0" w:color="000000"/>
              <w:right w:val="single" w:sz="8" w:space="0" w:color="000000"/>
            </w:tcBorders>
            <w:vAlign w:val="center"/>
          </w:tcPr>
          <w:p w14:paraId="752B1D07"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580" w:dyaOrig="279" w14:anchorId="598A8883">
                <v:shape id="_x0000_i5439" type="#_x0000_t75" style="width:29.25pt;height:14.25pt" o:ole="">
                  <v:imagedata r:id="rId7920" o:title=""/>
                </v:shape>
                <o:OLEObject Type="Embed" ProgID="Equation.DSMT4" ShapeID="_x0000_i5439" DrawAspect="Content" ObjectID="_1796844501" r:id="rId7921"/>
              </w:object>
            </w:r>
          </w:p>
        </w:tc>
        <w:tc>
          <w:tcPr>
            <w:tcW w:w="0" w:type="auto"/>
            <w:tcBorders>
              <w:bottom w:val="single" w:sz="8" w:space="0" w:color="000000"/>
              <w:right w:val="single" w:sz="8" w:space="0" w:color="000000"/>
            </w:tcBorders>
            <w:vAlign w:val="center"/>
          </w:tcPr>
          <w:p w14:paraId="12057F6B"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460" w:dyaOrig="279" w14:anchorId="32A400A7">
                <v:shape id="_x0000_i5440" type="#_x0000_t75" style="width:23.25pt;height:14.25pt" o:ole="">
                  <v:imagedata r:id="rId7922" o:title=""/>
                </v:shape>
                <o:OLEObject Type="Embed" ProgID="Equation.DSMT4" ShapeID="_x0000_i5440" DrawAspect="Content" ObjectID="_1796844502" r:id="rId7923"/>
              </w:object>
            </w:r>
          </w:p>
        </w:tc>
        <w:tc>
          <w:tcPr>
            <w:tcW w:w="0" w:type="auto"/>
            <w:tcBorders>
              <w:bottom w:val="single" w:sz="8" w:space="0" w:color="000000"/>
              <w:right w:val="single" w:sz="8" w:space="0" w:color="000000"/>
            </w:tcBorders>
            <w:vAlign w:val="center"/>
          </w:tcPr>
          <w:p w14:paraId="77F5F8AB"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8"/>
                <w:sz w:val="24"/>
                <w:szCs w:val="24"/>
              </w:rPr>
              <w:object w:dxaOrig="380" w:dyaOrig="300" w14:anchorId="58B9D232">
                <v:shape id="_x0000_i5441" type="#_x0000_t75" style="width:19.5pt;height:15pt" o:ole="">
                  <v:imagedata r:id="rId7924" o:title=""/>
                </v:shape>
                <o:OLEObject Type="Embed" ProgID="Equation.DSMT4" ShapeID="_x0000_i5441" DrawAspect="Content" ObjectID="_1796844503" r:id="rId7925"/>
              </w:object>
            </w:r>
          </w:p>
        </w:tc>
        <w:tc>
          <w:tcPr>
            <w:tcW w:w="0" w:type="auto"/>
            <w:tcBorders>
              <w:bottom w:val="single" w:sz="8" w:space="0" w:color="000000"/>
              <w:right w:val="single" w:sz="8" w:space="0" w:color="000000"/>
            </w:tcBorders>
            <w:vAlign w:val="center"/>
          </w:tcPr>
          <w:p w14:paraId="3251BF4B"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8"/>
                <w:sz w:val="24"/>
                <w:szCs w:val="24"/>
              </w:rPr>
              <w:object w:dxaOrig="520" w:dyaOrig="300" w14:anchorId="6BC1A599">
                <v:shape id="_x0000_i5442" type="#_x0000_t75" style="width:26.25pt;height:15pt" o:ole="">
                  <v:imagedata r:id="rId7926" o:title=""/>
                </v:shape>
                <o:OLEObject Type="Embed" ProgID="Equation.DSMT4" ShapeID="_x0000_i5442" DrawAspect="Content" ObjectID="_1796844504" r:id="rId7927"/>
              </w:object>
            </w:r>
          </w:p>
        </w:tc>
        <w:tc>
          <w:tcPr>
            <w:tcW w:w="0" w:type="auto"/>
            <w:tcBorders>
              <w:bottom w:val="single" w:sz="8" w:space="0" w:color="000000"/>
              <w:right w:val="single" w:sz="8" w:space="0" w:color="000000"/>
            </w:tcBorders>
            <w:vAlign w:val="center"/>
          </w:tcPr>
          <w:p w14:paraId="05246DCD"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320" w:dyaOrig="279" w14:anchorId="7EFACBD3">
                <v:shape id="_x0000_i5443" type="#_x0000_t75" style="width:15.75pt;height:14.25pt" o:ole="">
                  <v:imagedata r:id="rId7928" o:title=""/>
                </v:shape>
                <o:OLEObject Type="Embed" ProgID="Equation.DSMT4" ShapeID="_x0000_i5443" DrawAspect="Content" ObjectID="_1796844505" r:id="rId7929"/>
              </w:object>
            </w:r>
          </w:p>
        </w:tc>
        <w:tc>
          <w:tcPr>
            <w:tcW w:w="0" w:type="auto"/>
            <w:tcBorders>
              <w:bottom w:val="single" w:sz="8" w:space="0" w:color="000000"/>
              <w:right w:val="single" w:sz="8" w:space="0" w:color="000000"/>
            </w:tcBorders>
            <w:shd w:val="clear" w:color="auto" w:fill="auto"/>
            <w:vAlign w:val="center"/>
          </w:tcPr>
          <w:p w14:paraId="619504DF"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4"/>
                <w:sz w:val="24"/>
                <w:szCs w:val="24"/>
              </w:rPr>
              <w:object w:dxaOrig="180" w:dyaOrig="260" w14:anchorId="766A578F">
                <v:shape id="_x0000_i5444" type="#_x0000_t75" style="width:9pt;height:13.5pt" o:ole="">
                  <v:imagedata r:id="rId7930" o:title=""/>
                </v:shape>
                <o:OLEObject Type="Embed" ProgID="Equation.DSMT4" ShapeID="_x0000_i5444" DrawAspect="Content" ObjectID="_1796844506" r:id="rId7931"/>
              </w:object>
            </w:r>
          </w:p>
        </w:tc>
      </w:tr>
    </w:tbl>
    <w:p w14:paraId="7A836CC6"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sz w:val="24"/>
          <w:szCs w:val="24"/>
          <w:lang w:val="it-IT"/>
        </w:rPr>
      </w:pPr>
    </w:p>
    <w:p w14:paraId="1EF0DC25" w14:textId="77777777" w:rsidR="00ED397D" w:rsidRPr="00330A7E" w:rsidRDefault="00ED397D" w:rsidP="00330A7E">
      <w:pPr>
        <w:tabs>
          <w:tab w:val="left" w:pos="3402"/>
          <w:tab w:val="left" w:pos="5669"/>
          <w:tab w:val="left" w:pos="7937"/>
        </w:tabs>
        <w:spacing w:after="0"/>
        <w:jc w:val="center"/>
        <w:rPr>
          <w:rFonts w:ascii="Times New Roman" w:hAnsi="Times New Roman" w:cs="Times New Roman"/>
          <w:sz w:val="24"/>
          <w:szCs w:val="24"/>
        </w:rPr>
      </w:pPr>
      <w:r w:rsidRPr="00330A7E">
        <w:rPr>
          <w:rFonts w:ascii="Times New Roman" w:hAnsi="Times New Roman" w:cs="Times New Roman"/>
          <w:b/>
          <w:sz w:val="24"/>
          <w:szCs w:val="24"/>
        </w:rPr>
        <w:t>Lời giải chi tiết:</w:t>
      </w:r>
    </w:p>
    <w:p w14:paraId="193A46CB"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sz w:val="24"/>
          <w:szCs w:val="24"/>
          <w:lang w:val="it-IT"/>
        </w:rPr>
        <w:t xml:space="preserve"> </w:t>
      </w:r>
    </w:p>
    <w:p w14:paraId="6BBA9AEE" w14:textId="77777777" w:rsidR="00ED397D" w:rsidRPr="00330A7E" w:rsidRDefault="00ED397D" w:rsidP="00330A7E">
      <w:pPr>
        <w:spacing w:after="0"/>
        <w:ind w:left="992" w:hanging="992"/>
        <w:jc w:val="center"/>
        <w:rPr>
          <w:rFonts w:ascii="Times New Roman" w:hAnsi="Times New Roman" w:cs="Times New Roman"/>
          <w:b/>
          <w:sz w:val="24"/>
          <w:szCs w:val="24"/>
        </w:rPr>
      </w:pPr>
      <w:r w:rsidRPr="00330A7E">
        <w:rPr>
          <w:rFonts w:ascii="Times New Roman" w:hAnsi="Times New Roman" w:cs="Times New Roman"/>
          <w:b/>
          <w:sz w:val="24"/>
          <w:szCs w:val="24"/>
        </w:rPr>
        <w:t>Hướng dẫn giải</w:t>
      </w:r>
    </w:p>
    <w:p w14:paraId="70D69DB6"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rPr>
      </w:pPr>
      <w:r w:rsidRPr="00330A7E">
        <w:rPr>
          <w:rFonts w:ascii="Times New Roman" w:hAnsi="Times New Roman" w:cs="Times New Roman"/>
          <w:b/>
          <w:sz w:val="24"/>
          <w:szCs w:val="24"/>
        </w:rPr>
        <w:t>Câu 1:</w:t>
      </w:r>
    </w:p>
    <w:p w14:paraId="746D35B1" w14:textId="77777777" w:rsidR="00ED397D" w:rsidRPr="00330A7E" w:rsidRDefault="00ED397D" w:rsidP="00330A7E">
      <w:pPr>
        <w:spacing w:after="0"/>
        <w:ind w:left="992" w:hanging="992"/>
        <w:jc w:val="center"/>
        <w:rPr>
          <w:rFonts w:ascii="Times New Roman" w:hAnsi="Times New Roman" w:cs="Times New Roman"/>
          <w:b/>
          <w:sz w:val="24"/>
          <w:szCs w:val="24"/>
        </w:rPr>
      </w:pPr>
      <w:r w:rsidRPr="00330A7E">
        <w:rPr>
          <w:rFonts w:ascii="Times New Roman" w:hAnsi="Times New Roman" w:cs="Times New Roman"/>
          <w:b/>
          <w:sz w:val="24"/>
          <w:szCs w:val="24"/>
        </w:rPr>
        <w:t xml:space="preserve"> </w:t>
      </w:r>
    </w:p>
    <w:p w14:paraId="1CB1BAC5" w14:textId="77777777" w:rsidR="00ED397D" w:rsidRPr="00330A7E" w:rsidRDefault="00ED397D" w:rsidP="00330A7E">
      <w:pPr>
        <w:spacing w:after="0"/>
        <w:ind w:left="992"/>
        <w:rPr>
          <w:rFonts w:ascii="Times New Roman" w:hAnsi="Times New Roman" w:cs="Times New Roman"/>
          <w:b/>
          <w:sz w:val="24"/>
          <w:szCs w:val="24"/>
          <w:u w:val="single"/>
        </w:rPr>
      </w:pPr>
      <w:r w:rsidRPr="00330A7E">
        <w:rPr>
          <w:rFonts w:ascii="Times New Roman" w:hAnsi="Times New Roman" w:cs="Times New Roman"/>
          <w:b/>
          <w:sz w:val="24"/>
          <w:szCs w:val="24"/>
        </w:rPr>
        <w:t xml:space="preserve">Chọn </w:t>
      </w:r>
      <w:r w:rsidRPr="00330A7E">
        <w:rPr>
          <w:rFonts w:ascii="Times New Roman" w:hAnsi="Times New Roman" w:cs="Times New Roman"/>
          <w:b/>
          <w:sz w:val="24"/>
          <w:szCs w:val="24"/>
          <w:u w:val="single"/>
        </w:rPr>
        <w:t>D</w:t>
      </w:r>
      <w:r w:rsidRPr="00330A7E">
        <w:rPr>
          <w:rFonts w:ascii="Times New Roman" w:hAnsi="Times New Roman" w:cs="Times New Roman"/>
          <w:b/>
          <w:sz w:val="24"/>
          <w:szCs w:val="24"/>
        </w:rPr>
        <w:t>.</w:t>
      </w:r>
    </w:p>
    <w:p w14:paraId="6956C798" w14:textId="77777777" w:rsidR="00ED397D" w:rsidRPr="00330A7E" w:rsidRDefault="00ED397D" w:rsidP="00330A7E">
      <w:pPr>
        <w:spacing w:after="0"/>
        <w:ind w:left="992"/>
        <w:jc w:val="center"/>
        <w:rPr>
          <w:rFonts w:ascii="Times New Roman" w:hAnsi="Times New Roman" w:cs="Times New Roman"/>
          <w:b/>
          <w:sz w:val="24"/>
          <w:szCs w:val="24"/>
        </w:rPr>
      </w:pPr>
      <w:r w:rsidRPr="00330A7E">
        <w:rPr>
          <w:rFonts w:ascii="Times New Roman" w:hAnsi="Times New Roman" w:cs="Times New Roman"/>
          <w:b/>
          <w:noProof/>
          <w:sz w:val="24"/>
          <w:szCs w:val="24"/>
          <w:lang w:eastAsia="en-US"/>
        </w:rPr>
        <w:drawing>
          <wp:inline distT="0" distB="0" distL="0" distR="0" wp14:anchorId="5C427F64" wp14:editId="7E1E108B">
            <wp:extent cx="4089400" cy="1568450"/>
            <wp:effectExtent l="0" t="0" r="6350" b="0"/>
            <wp:docPr id="12680774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7932">
                      <a:extLst>
                        <a:ext uri="{28A0092B-C50C-407E-A947-70E740481C1C}">
                          <a14:useLocalDpi xmlns:a14="http://schemas.microsoft.com/office/drawing/2010/main" val="0"/>
                        </a:ext>
                      </a:extLst>
                    </a:blip>
                    <a:srcRect/>
                    <a:stretch>
                      <a:fillRect/>
                    </a:stretch>
                  </pic:blipFill>
                  <pic:spPr bwMode="auto">
                    <a:xfrm>
                      <a:off x="0" y="0"/>
                      <a:ext cx="4089400" cy="1568450"/>
                    </a:xfrm>
                    <a:prstGeom prst="rect">
                      <a:avLst/>
                    </a:prstGeom>
                    <a:noFill/>
                    <a:ln>
                      <a:noFill/>
                    </a:ln>
                  </pic:spPr>
                </pic:pic>
              </a:graphicData>
            </a:graphic>
          </wp:inline>
        </w:drawing>
      </w:r>
    </w:p>
    <w:p w14:paraId="4133FC9E"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bCs/>
          <w:sz w:val="24"/>
          <w:szCs w:val="24"/>
        </w:rPr>
        <w:t xml:space="preserve">Ta có </w:t>
      </w:r>
      <w:r w:rsidRPr="00330A7E">
        <w:rPr>
          <w:rFonts w:ascii="Times New Roman" w:hAnsi="Times New Roman" w:cs="Times New Roman"/>
          <w:bCs/>
          <w:position w:val="-20"/>
          <w:sz w:val="24"/>
          <w:szCs w:val="24"/>
        </w:rPr>
        <w:object w:dxaOrig="980" w:dyaOrig="440" w14:anchorId="68ADF72B">
          <v:shape id="_x0000_i5445" type="#_x0000_t75" style="width:48.75pt;height:21.75pt" o:ole="">
            <v:imagedata r:id="rId7933" o:title=""/>
          </v:shape>
          <o:OLEObject Type="Embed" ProgID="Equation.DSMT4" ShapeID="_x0000_i5445" DrawAspect="Content" ObjectID="_1796844507" r:id="rId7934"/>
        </w:object>
      </w:r>
      <w:r w:rsidRPr="00330A7E">
        <w:rPr>
          <w:rFonts w:ascii="Times New Roman" w:hAnsi="Times New Roman" w:cs="Times New Roman"/>
          <w:bCs/>
          <w:sz w:val="24"/>
          <w:szCs w:val="24"/>
        </w:rPr>
        <w:t xml:space="preserve"> nên ti</w:t>
      </w:r>
      <w:r w:rsidRPr="00330A7E">
        <w:rPr>
          <w:rFonts w:ascii="Times New Roman" w:hAnsi="Times New Roman" w:cs="Times New Roman"/>
          <w:sz w:val="24"/>
          <w:szCs w:val="24"/>
        </w:rPr>
        <w:t xml:space="preserve">ệm cận ngang của đồ thị hàm số là đường thẳng </w:t>
      </w:r>
      <w:r w:rsidRPr="00330A7E">
        <w:rPr>
          <w:rFonts w:ascii="Times New Roman" w:hAnsi="Times New Roman" w:cs="Times New Roman"/>
          <w:position w:val="-10"/>
          <w:sz w:val="24"/>
          <w:szCs w:val="24"/>
        </w:rPr>
        <w:object w:dxaOrig="540" w:dyaOrig="320" w14:anchorId="74F00DF3">
          <v:shape id="_x0000_i5446" type="#_x0000_t75" style="width:27pt;height:15.75pt" o:ole="">
            <v:imagedata r:id="rId7935" o:title=""/>
          </v:shape>
          <o:OLEObject Type="Embed" ProgID="Equation.DSMT4" ShapeID="_x0000_i5446" DrawAspect="Content" ObjectID="_1796844508" r:id="rId7936"/>
        </w:object>
      </w:r>
      <w:r w:rsidRPr="00330A7E">
        <w:rPr>
          <w:rFonts w:ascii="Times New Roman" w:hAnsi="Times New Roman" w:cs="Times New Roman"/>
          <w:sz w:val="24"/>
          <w:szCs w:val="24"/>
        </w:rPr>
        <w:t>.</w:t>
      </w:r>
    </w:p>
    <w:p w14:paraId="026F108B" w14:textId="77777777" w:rsidR="00ED397D" w:rsidRPr="00330A7E" w:rsidRDefault="00ED397D" w:rsidP="00330A7E">
      <w:pPr>
        <w:spacing w:after="0"/>
        <w:ind w:left="992"/>
        <w:rPr>
          <w:rFonts w:ascii="Times New Roman" w:hAnsi="Times New Roman" w:cs="Times New Roman"/>
          <w:bCs/>
          <w:sz w:val="24"/>
          <w:szCs w:val="24"/>
        </w:rPr>
      </w:pPr>
      <w:r w:rsidRPr="00330A7E">
        <w:rPr>
          <w:rFonts w:ascii="Times New Roman" w:hAnsi="Times New Roman" w:cs="Times New Roman"/>
          <w:bCs/>
          <w:sz w:val="24"/>
          <w:szCs w:val="24"/>
        </w:rPr>
        <w:t xml:space="preserve">Lại có </w:t>
      </w:r>
      <w:r w:rsidRPr="00330A7E">
        <w:rPr>
          <w:rFonts w:ascii="Times New Roman" w:hAnsi="Times New Roman" w:cs="Times New Roman"/>
          <w:bCs/>
          <w:position w:val="-22"/>
          <w:sz w:val="24"/>
          <w:szCs w:val="24"/>
        </w:rPr>
        <w:object w:dxaOrig="2340" w:dyaOrig="460" w14:anchorId="3854219B">
          <v:shape id="_x0000_i5447" type="#_x0000_t75" style="width:117pt;height:23.25pt" o:ole="">
            <v:imagedata r:id="rId7937" o:title=""/>
          </v:shape>
          <o:OLEObject Type="Embed" ProgID="Equation.DSMT4" ShapeID="_x0000_i5447" DrawAspect="Content" ObjectID="_1796844509" r:id="rId7938"/>
        </w:object>
      </w:r>
      <w:r w:rsidRPr="00330A7E">
        <w:rPr>
          <w:rFonts w:ascii="Times New Roman" w:hAnsi="Times New Roman" w:cs="Times New Roman"/>
          <w:bCs/>
          <w:sz w:val="24"/>
          <w:szCs w:val="24"/>
        </w:rPr>
        <w:t xml:space="preserve"> nên tiệm cận đứng </w:t>
      </w:r>
      <w:r w:rsidRPr="00330A7E">
        <w:rPr>
          <w:rFonts w:ascii="Times New Roman" w:hAnsi="Times New Roman" w:cs="Times New Roman"/>
          <w:bCs/>
          <w:position w:val="-6"/>
          <w:sz w:val="24"/>
          <w:szCs w:val="24"/>
        </w:rPr>
        <w:object w:dxaOrig="540" w:dyaOrig="279" w14:anchorId="0E9A1ABE">
          <v:shape id="_x0000_i5448" type="#_x0000_t75" style="width:27pt;height:14.25pt" o:ole="">
            <v:imagedata r:id="rId7939" o:title=""/>
          </v:shape>
          <o:OLEObject Type="Embed" ProgID="Equation.DSMT4" ShapeID="_x0000_i5448" DrawAspect="Content" ObjectID="_1796844510" r:id="rId7940"/>
        </w:object>
      </w:r>
      <w:r w:rsidRPr="00330A7E">
        <w:rPr>
          <w:rFonts w:ascii="Times New Roman" w:hAnsi="Times New Roman" w:cs="Times New Roman"/>
          <w:bCs/>
          <w:sz w:val="24"/>
          <w:szCs w:val="24"/>
        </w:rPr>
        <w:t>.</w:t>
      </w:r>
    </w:p>
    <w:p w14:paraId="79DA617C" w14:textId="77777777" w:rsidR="00ED397D" w:rsidRPr="00330A7E" w:rsidRDefault="00ED397D" w:rsidP="00330A7E">
      <w:pPr>
        <w:spacing w:after="0"/>
        <w:ind w:left="992"/>
        <w:rPr>
          <w:rFonts w:ascii="Times New Roman" w:hAnsi="Times New Roman" w:cs="Times New Roman"/>
          <w:bCs/>
          <w:sz w:val="24"/>
          <w:szCs w:val="24"/>
        </w:rPr>
      </w:pPr>
      <w:r w:rsidRPr="00330A7E">
        <w:rPr>
          <w:rFonts w:ascii="Times New Roman" w:hAnsi="Times New Roman" w:cs="Times New Roman"/>
          <w:b/>
          <w:sz w:val="24"/>
          <w:szCs w:val="24"/>
        </w:rPr>
        <w:t>Câu 2:</w:t>
      </w:r>
    </w:p>
    <w:p w14:paraId="49DACCB5" w14:textId="77777777" w:rsidR="00ED397D" w:rsidRPr="00330A7E" w:rsidRDefault="00ED397D" w:rsidP="00330A7E">
      <w:pPr>
        <w:spacing w:before="120" w:after="0"/>
        <w:ind w:left="992" w:hanging="992"/>
        <w:jc w:val="center"/>
        <w:rPr>
          <w:rFonts w:ascii="Times New Roman" w:hAnsi="Times New Roman" w:cs="Times New Roman"/>
          <w:b/>
          <w:sz w:val="24"/>
          <w:szCs w:val="24"/>
        </w:rPr>
      </w:pPr>
      <w:r w:rsidRPr="00330A7E">
        <w:rPr>
          <w:rFonts w:ascii="Times New Roman" w:hAnsi="Times New Roman" w:cs="Times New Roman"/>
          <w:b/>
          <w:sz w:val="24"/>
          <w:szCs w:val="24"/>
        </w:rPr>
        <w:t>Hướng dẫn giải</w:t>
      </w:r>
    </w:p>
    <w:p w14:paraId="69EC137E" w14:textId="77777777" w:rsidR="00ED397D" w:rsidRPr="00330A7E" w:rsidRDefault="00ED397D" w:rsidP="00330A7E">
      <w:pPr>
        <w:spacing w:after="0"/>
        <w:ind w:left="992"/>
        <w:rPr>
          <w:rFonts w:ascii="Times New Roman" w:hAnsi="Times New Roman" w:cs="Times New Roman"/>
          <w:b/>
          <w:sz w:val="24"/>
          <w:szCs w:val="24"/>
          <w:u w:val="single"/>
        </w:rPr>
      </w:pPr>
      <w:r w:rsidRPr="00330A7E">
        <w:rPr>
          <w:rFonts w:ascii="Times New Roman" w:hAnsi="Times New Roman" w:cs="Times New Roman"/>
          <w:b/>
          <w:sz w:val="24"/>
          <w:szCs w:val="24"/>
        </w:rPr>
        <w:t xml:space="preserve">Chọn </w:t>
      </w:r>
      <w:r w:rsidRPr="00330A7E">
        <w:rPr>
          <w:rFonts w:ascii="Times New Roman" w:hAnsi="Times New Roman" w:cs="Times New Roman"/>
          <w:b/>
          <w:sz w:val="24"/>
          <w:szCs w:val="24"/>
          <w:u w:val="single"/>
        </w:rPr>
        <w:t>B</w:t>
      </w:r>
      <w:r w:rsidRPr="00330A7E">
        <w:rPr>
          <w:rFonts w:ascii="Times New Roman" w:hAnsi="Times New Roman" w:cs="Times New Roman"/>
          <w:b/>
          <w:sz w:val="24"/>
          <w:szCs w:val="24"/>
        </w:rPr>
        <w:t>.</w:t>
      </w:r>
    </w:p>
    <w:p w14:paraId="20B4BD84"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Cs/>
          <w:sz w:val="24"/>
          <w:szCs w:val="24"/>
        </w:rPr>
        <w:t xml:space="preserve">Dựa vào đồ thị hàm số đã cho, </w:t>
      </w:r>
      <w:r w:rsidRPr="00330A7E">
        <w:rPr>
          <w:rFonts w:ascii="Times New Roman" w:eastAsia="Georgia" w:hAnsi="Times New Roman" w:cs="Times New Roman"/>
          <w:sz w:val="24"/>
          <w:szCs w:val="24"/>
        </w:rPr>
        <w:t xml:space="preserve">tâm đối xứng của đồ thị hàm số chính là điểm uốn của đồ thị có tọa độ </w:t>
      </w:r>
      <w:r w:rsidRPr="00330A7E">
        <w:rPr>
          <w:rFonts w:ascii="Times New Roman" w:hAnsi="Times New Roman" w:cs="Times New Roman"/>
          <w:position w:val="-14"/>
          <w:sz w:val="24"/>
          <w:szCs w:val="24"/>
        </w:rPr>
        <w:object w:dxaOrig="540" w:dyaOrig="400" w14:anchorId="49009FEC">
          <v:shape id="_x0000_i5449" type="#_x0000_t75" style="width:27pt;height:20.25pt" o:ole="">
            <v:imagedata r:id="rId7941" o:title=""/>
          </v:shape>
          <o:OLEObject Type="Embed" ProgID="Equation.DSMT4" ShapeID="_x0000_i5449" DrawAspect="Content" ObjectID="_1796844511" r:id="rId7942"/>
        </w:object>
      </w:r>
      <w:r w:rsidRPr="00330A7E">
        <w:rPr>
          <w:rFonts w:ascii="Times New Roman" w:hAnsi="Times New Roman" w:cs="Times New Roman"/>
          <w:sz w:val="24"/>
          <w:szCs w:val="24"/>
        </w:rPr>
        <w:t>.</w:t>
      </w:r>
    </w:p>
    <w:p w14:paraId="50D72447"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sz w:val="24"/>
          <w:szCs w:val="24"/>
        </w:rPr>
        <w:t>Câu 3:</w:t>
      </w:r>
    </w:p>
    <w:p w14:paraId="6897A1E4" w14:textId="77777777" w:rsidR="00ED397D" w:rsidRPr="00330A7E" w:rsidRDefault="00ED397D" w:rsidP="00330A7E">
      <w:pPr>
        <w:spacing w:after="0"/>
        <w:ind w:left="992" w:hanging="992"/>
        <w:jc w:val="center"/>
        <w:rPr>
          <w:rFonts w:ascii="Times New Roman" w:hAnsi="Times New Roman" w:cs="Times New Roman"/>
          <w:b/>
          <w:bCs/>
          <w:sz w:val="24"/>
          <w:szCs w:val="24"/>
        </w:rPr>
      </w:pPr>
      <w:r w:rsidRPr="00330A7E">
        <w:rPr>
          <w:rFonts w:ascii="Times New Roman" w:hAnsi="Times New Roman" w:cs="Times New Roman"/>
          <w:b/>
          <w:bCs/>
          <w:sz w:val="24"/>
          <w:szCs w:val="24"/>
        </w:rPr>
        <w:t>Hướng dẫn giải</w:t>
      </w:r>
    </w:p>
    <w:p w14:paraId="1C2A8976" w14:textId="77777777" w:rsidR="00ED397D" w:rsidRPr="00330A7E" w:rsidRDefault="00ED397D" w:rsidP="00330A7E">
      <w:pPr>
        <w:spacing w:after="0"/>
        <w:ind w:left="992" w:hanging="992"/>
        <w:jc w:val="center"/>
        <w:rPr>
          <w:rFonts w:ascii="Times New Roman" w:hAnsi="Times New Roman" w:cs="Times New Roman"/>
          <w:b/>
          <w:bCs/>
          <w:sz w:val="24"/>
          <w:szCs w:val="24"/>
        </w:rPr>
      </w:pPr>
    </w:p>
    <w:p w14:paraId="26E84158" w14:textId="77777777" w:rsidR="00ED397D" w:rsidRPr="00330A7E" w:rsidRDefault="00ED397D" w:rsidP="00330A7E">
      <w:pPr>
        <w:ind w:left="992"/>
        <w:rPr>
          <w:rFonts w:ascii="Times New Roman" w:hAnsi="Times New Roman" w:cs="Times New Roman"/>
          <w:b/>
          <w:bCs/>
          <w:sz w:val="24"/>
          <w:szCs w:val="24"/>
          <w:u w:val="single"/>
        </w:rPr>
      </w:pPr>
      <w:r w:rsidRPr="00330A7E">
        <w:rPr>
          <w:rFonts w:ascii="Times New Roman" w:hAnsi="Times New Roman" w:cs="Times New Roman"/>
          <w:b/>
          <w:bCs/>
          <w:sz w:val="24"/>
          <w:szCs w:val="24"/>
        </w:rPr>
        <w:t xml:space="preserve">Chọn </w:t>
      </w:r>
      <w:r w:rsidRPr="00330A7E">
        <w:rPr>
          <w:rFonts w:ascii="Times New Roman" w:hAnsi="Times New Roman" w:cs="Times New Roman"/>
          <w:b/>
          <w:bCs/>
          <w:sz w:val="24"/>
          <w:szCs w:val="24"/>
          <w:u w:val="single"/>
        </w:rPr>
        <w:t>D</w:t>
      </w:r>
    </w:p>
    <w:p w14:paraId="371F9FC4" w14:textId="77777777" w:rsidR="00ED397D" w:rsidRPr="00330A7E" w:rsidRDefault="00ED397D" w:rsidP="00330A7E">
      <w:pPr>
        <w:pStyle w:val="ListParagraph"/>
        <w:ind w:left="992"/>
        <w:rPr>
          <w:rFonts w:ascii="Times New Roman" w:hAnsi="Times New Roman" w:cs="Times New Roman"/>
          <w:sz w:val="24"/>
          <w:szCs w:val="24"/>
        </w:rPr>
      </w:pPr>
      <w:r w:rsidRPr="00330A7E">
        <w:rPr>
          <w:rFonts w:ascii="Times New Roman" w:hAnsi="Times New Roman" w:cs="Times New Roman"/>
          <w:sz w:val="24"/>
          <w:szCs w:val="24"/>
        </w:rPr>
        <w:t xml:space="preserve">Ta có </w:t>
      </w:r>
      <w:r w:rsidRPr="00330A7E">
        <w:rPr>
          <w:rFonts w:ascii="Times New Roman" w:hAnsi="Times New Roman" w:cs="Times New Roman"/>
          <w:position w:val="-10"/>
          <w:sz w:val="24"/>
          <w:szCs w:val="24"/>
        </w:rPr>
        <w:object w:dxaOrig="1300" w:dyaOrig="360" w14:anchorId="380403B7">
          <v:shape id="_x0000_i5450" type="#_x0000_t75" style="width:65.25pt;height:17.25pt" o:ole="">
            <v:imagedata r:id="rId7943" o:title=""/>
          </v:shape>
          <o:OLEObject Type="Embed" ProgID="Equation.DSMT4" ShapeID="_x0000_i5450" DrawAspect="Content" ObjectID="_1796844512" r:id="rId7944"/>
        </w:object>
      </w:r>
      <w:r w:rsidRPr="00330A7E">
        <w:rPr>
          <w:rFonts w:ascii="Times New Roman" w:hAnsi="Times New Roman" w:cs="Times New Roman"/>
          <w:sz w:val="24"/>
          <w:szCs w:val="24"/>
        </w:rPr>
        <w:t xml:space="preserve">, nên </w:t>
      </w:r>
      <w:r w:rsidRPr="00330A7E">
        <w:rPr>
          <w:rFonts w:ascii="Times New Roman" w:hAnsi="Times New Roman" w:cs="Times New Roman"/>
          <w:position w:val="-16"/>
          <w:sz w:val="24"/>
          <w:szCs w:val="24"/>
        </w:rPr>
        <w:object w:dxaOrig="1500" w:dyaOrig="480" w14:anchorId="0D0F5B4D">
          <v:shape id="_x0000_i5451" type="#_x0000_t75" style="width:75pt;height:24pt" o:ole="">
            <v:imagedata r:id="rId7945" o:title=""/>
          </v:shape>
          <o:OLEObject Type="Embed" ProgID="Equation.DSMT4" ShapeID="_x0000_i5451" DrawAspect="Content" ObjectID="_1796844513" r:id="rId7946"/>
        </w:object>
      </w:r>
    </w:p>
    <w:p w14:paraId="5340F107" w14:textId="77777777" w:rsidR="00ED397D" w:rsidRPr="00330A7E" w:rsidRDefault="00ED397D" w:rsidP="00330A7E">
      <w:pPr>
        <w:pStyle w:val="ListParagraph"/>
        <w:ind w:left="992"/>
        <w:rPr>
          <w:rFonts w:ascii="Times New Roman" w:hAnsi="Times New Roman" w:cs="Times New Roman"/>
          <w:b/>
          <w:sz w:val="24"/>
          <w:szCs w:val="24"/>
        </w:rPr>
      </w:pPr>
      <w:r w:rsidRPr="00330A7E">
        <w:rPr>
          <w:rFonts w:ascii="Times New Roman" w:hAnsi="Times New Roman" w:cs="Times New Roman"/>
          <w:b/>
          <w:sz w:val="24"/>
          <w:szCs w:val="24"/>
        </w:rPr>
        <w:t xml:space="preserve">Câu 4: </w:t>
      </w:r>
    </w:p>
    <w:p w14:paraId="7D6B76AD" w14:textId="77777777" w:rsidR="00ED397D" w:rsidRPr="00330A7E" w:rsidRDefault="00ED397D" w:rsidP="00330A7E">
      <w:pPr>
        <w:spacing w:after="0"/>
        <w:ind w:left="992" w:hanging="992"/>
        <w:jc w:val="center"/>
        <w:rPr>
          <w:rFonts w:ascii="Times New Roman" w:hAnsi="Times New Roman" w:cs="Times New Roman"/>
          <w:b/>
          <w:bCs/>
          <w:sz w:val="24"/>
          <w:szCs w:val="24"/>
        </w:rPr>
      </w:pPr>
      <w:r w:rsidRPr="00330A7E">
        <w:rPr>
          <w:rFonts w:ascii="Times New Roman" w:hAnsi="Times New Roman" w:cs="Times New Roman"/>
          <w:b/>
          <w:bCs/>
          <w:sz w:val="24"/>
          <w:szCs w:val="24"/>
        </w:rPr>
        <w:lastRenderedPageBreak/>
        <w:t>Hướng dẫn giải</w:t>
      </w:r>
    </w:p>
    <w:p w14:paraId="1EB4C296" w14:textId="77777777" w:rsidR="00ED397D" w:rsidRPr="00330A7E" w:rsidRDefault="00ED397D" w:rsidP="00330A7E">
      <w:pPr>
        <w:ind w:left="992"/>
        <w:rPr>
          <w:rFonts w:ascii="Times New Roman" w:hAnsi="Times New Roman" w:cs="Times New Roman"/>
          <w:b/>
          <w:bCs/>
          <w:sz w:val="24"/>
          <w:szCs w:val="24"/>
          <w:u w:val="single"/>
        </w:rPr>
      </w:pPr>
      <w:r w:rsidRPr="00330A7E">
        <w:rPr>
          <w:rFonts w:ascii="Times New Roman" w:hAnsi="Times New Roman" w:cs="Times New Roman"/>
          <w:b/>
          <w:bCs/>
          <w:sz w:val="24"/>
          <w:szCs w:val="24"/>
        </w:rPr>
        <w:t>Chọn</w:t>
      </w:r>
      <w:r w:rsidRPr="00330A7E">
        <w:rPr>
          <w:rFonts w:ascii="Times New Roman" w:hAnsi="Times New Roman" w:cs="Times New Roman"/>
          <w:b/>
          <w:bCs/>
          <w:sz w:val="24"/>
          <w:szCs w:val="24"/>
          <w:u w:val="single"/>
        </w:rPr>
        <w:t xml:space="preserve"> C</w:t>
      </w:r>
    </w:p>
    <w:p w14:paraId="1799B229" w14:textId="77777777" w:rsidR="00ED397D" w:rsidRPr="00330A7E" w:rsidRDefault="00ED397D" w:rsidP="00330A7E">
      <w:pPr>
        <w:pStyle w:val="ListParagraph"/>
        <w:ind w:left="992"/>
        <w:rPr>
          <w:rFonts w:ascii="Times New Roman" w:hAnsi="Times New Roman" w:cs="Times New Roman"/>
          <w:b/>
          <w:bCs/>
          <w:sz w:val="24"/>
          <w:szCs w:val="24"/>
          <w:u w:val="single"/>
        </w:rPr>
      </w:pPr>
      <w:r w:rsidRPr="00330A7E">
        <w:rPr>
          <w:rFonts w:ascii="Times New Roman" w:hAnsi="Times New Roman" w:cs="Times New Roman"/>
          <w:position w:val="-10"/>
          <w:sz w:val="24"/>
          <w:szCs w:val="24"/>
        </w:rPr>
        <w:object w:dxaOrig="1800" w:dyaOrig="320" w14:anchorId="212E47F4">
          <v:shape id="_x0000_i5452" type="#_x0000_t75" style="width:90pt;height:15.75pt" o:ole="">
            <v:imagedata r:id="rId7947" o:title=""/>
          </v:shape>
          <o:OLEObject Type="Embed" ProgID="Equation.DSMT4" ShapeID="_x0000_i5452" DrawAspect="Content" ObjectID="_1796844514" r:id="rId7948"/>
        </w:object>
      </w:r>
      <w:r w:rsidRPr="00330A7E">
        <w:rPr>
          <w:rFonts w:ascii="Times New Roman" w:hAnsi="Times New Roman" w:cs="Times New Roman"/>
          <w:sz w:val="24"/>
          <w:szCs w:val="24"/>
        </w:rPr>
        <w:t>có một vecto pháp tuyến là:</w:t>
      </w:r>
      <w:r w:rsidRPr="00330A7E">
        <w:rPr>
          <w:rFonts w:ascii="Times New Roman" w:hAnsi="Times New Roman" w:cs="Times New Roman"/>
          <w:position w:val="-14"/>
          <w:sz w:val="24"/>
          <w:szCs w:val="24"/>
        </w:rPr>
        <w:object w:dxaOrig="1340" w:dyaOrig="420" w14:anchorId="078B3136">
          <v:shape id="_x0000_i5453" type="#_x0000_t75" style="width:67.5pt;height:21pt" o:ole="">
            <v:imagedata r:id="rId7949" o:title=""/>
          </v:shape>
          <o:OLEObject Type="Embed" ProgID="Equation.DSMT4" ShapeID="_x0000_i5453" DrawAspect="Content" ObjectID="_1796844515" r:id="rId7950"/>
        </w:object>
      </w:r>
    </w:p>
    <w:p w14:paraId="7E54952C" w14:textId="77777777" w:rsidR="00ED397D" w:rsidRPr="00330A7E" w:rsidRDefault="00ED397D" w:rsidP="00330A7E">
      <w:pPr>
        <w:pStyle w:val="ListParagraph"/>
        <w:ind w:left="992"/>
        <w:rPr>
          <w:rFonts w:ascii="Times New Roman" w:hAnsi="Times New Roman" w:cs="Times New Roman"/>
          <w:b/>
          <w:sz w:val="24"/>
          <w:szCs w:val="24"/>
        </w:rPr>
      </w:pPr>
    </w:p>
    <w:p w14:paraId="0DEBC7BA" w14:textId="77777777" w:rsidR="00ED397D" w:rsidRPr="00330A7E" w:rsidRDefault="00ED397D" w:rsidP="00330A7E">
      <w:pPr>
        <w:pStyle w:val="ListParagraph"/>
        <w:ind w:left="992"/>
        <w:rPr>
          <w:rFonts w:ascii="Times New Roman" w:hAnsi="Times New Roman" w:cs="Times New Roman"/>
          <w:b/>
          <w:sz w:val="24"/>
          <w:szCs w:val="24"/>
        </w:rPr>
      </w:pPr>
      <w:r w:rsidRPr="00330A7E">
        <w:rPr>
          <w:rFonts w:ascii="Times New Roman" w:hAnsi="Times New Roman" w:cs="Times New Roman"/>
          <w:b/>
          <w:sz w:val="24"/>
          <w:szCs w:val="24"/>
        </w:rPr>
        <w:t>Câu 5:</w:t>
      </w:r>
    </w:p>
    <w:p w14:paraId="2959DF19" w14:textId="77777777" w:rsidR="00ED397D" w:rsidRPr="00330A7E" w:rsidRDefault="00ED397D" w:rsidP="00330A7E">
      <w:pPr>
        <w:spacing w:after="0"/>
        <w:jc w:val="center"/>
        <w:rPr>
          <w:rFonts w:ascii="Times New Roman" w:hAnsi="Times New Roman" w:cs="Times New Roman"/>
          <w:b/>
          <w:sz w:val="24"/>
          <w:szCs w:val="24"/>
        </w:rPr>
      </w:pPr>
      <w:r w:rsidRPr="00330A7E">
        <w:rPr>
          <w:rFonts w:ascii="Times New Roman" w:hAnsi="Times New Roman" w:cs="Times New Roman"/>
          <w:b/>
          <w:sz w:val="24"/>
          <w:szCs w:val="24"/>
        </w:rPr>
        <w:t>Hướng dẫn giải</w:t>
      </w:r>
    </w:p>
    <w:p w14:paraId="77D08238" w14:textId="77777777" w:rsidR="00ED397D" w:rsidRPr="00330A7E" w:rsidRDefault="00ED397D" w:rsidP="00330A7E">
      <w:pPr>
        <w:ind w:firstLine="990"/>
        <w:rPr>
          <w:rFonts w:ascii="Times New Roman" w:hAnsi="Times New Roman" w:cs="Times New Roman"/>
          <w:b/>
          <w:bCs/>
          <w:sz w:val="24"/>
          <w:szCs w:val="24"/>
          <w:u w:val="single"/>
        </w:rPr>
      </w:pPr>
      <w:r w:rsidRPr="00330A7E">
        <w:rPr>
          <w:rFonts w:ascii="Times New Roman" w:hAnsi="Times New Roman" w:cs="Times New Roman"/>
          <w:b/>
          <w:bCs/>
          <w:sz w:val="24"/>
          <w:szCs w:val="24"/>
        </w:rPr>
        <w:t>Chọn</w:t>
      </w:r>
      <w:r w:rsidRPr="00330A7E">
        <w:rPr>
          <w:rFonts w:ascii="Times New Roman" w:hAnsi="Times New Roman" w:cs="Times New Roman"/>
          <w:b/>
          <w:bCs/>
          <w:sz w:val="24"/>
          <w:szCs w:val="24"/>
          <w:u w:val="single"/>
        </w:rPr>
        <w:t xml:space="preserve"> B</w:t>
      </w:r>
    </w:p>
    <w:p w14:paraId="15208AC5" w14:textId="77777777" w:rsidR="00ED397D" w:rsidRPr="00330A7E" w:rsidRDefault="00ED397D" w:rsidP="00330A7E">
      <w:pPr>
        <w:ind w:firstLine="990"/>
        <w:rPr>
          <w:rFonts w:ascii="Times New Roman" w:hAnsi="Times New Roman" w:cs="Times New Roman"/>
          <w:sz w:val="24"/>
          <w:szCs w:val="24"/>
        </w:rPr>
      </w:pPr>
      <w:r w:rsidRPr="00330A7E">
        <w:rPr>
          <w:rFonts w:ascii="Times New Roman" w:hAnsi="Times New Roman" w:cs="Times New Roman"/>
          <w:sz w:val="24"/>
          <w:szCs w:val="24"/>
        </w:rPr>
        <w:t xml:space="preserve">Phương trình chính tắc của đường thẳng có dạng: </w:t>
      </w:r>
      <w:r w:rsidRPr="00330A7E">
        <w:rPr>
          <w:rFonts w:ascii="Times New Roman" w:hAnsi="Times New Roman" w:cs="Times New Roman"/>
          <w:position w:val="-24"/>
          <w:sz w:val="24"/>
          <w:szCs w:val="24"/>
        </w:rPr>
        <w:object w:dxaOrig="2299" w:dyaOrig="620" w14:anchorId="01EBA8BB">
          <v:shape id="_x0000_i5454" type="#_x0000_t75" style="width:114.75pt;height:30.75pt" o:ole="">
            <v:imagedata r:id="rId7951" o:title=""/>
          </v:shape>
          <o:OLEObject Type="Embed" ProgID="Equation.DSMT4" ShapeID="_x0000_i5454" DrawAspect="Content" ObjectID="_1796844516" r:id="rId7952"/>
        </w:object>
      </w:r>
      <w:r w:rsidRPr="00330A7E">
        <w:rPr>
          <w:rFonts w:ascii="Times New Roman" w:hAnsi="Times New Roman" w:cs="Times New Roman"/>
          <w:position w:val="-24"/>
          <w:sz w:val="24"/>
          <w:szCs w:val="24"/>
        </w:rPr>
        <w:t xml:space="preserve"> </w:t>
      </w:r>
      <w:r w:rsidRPr="00330A7E">
        <w:rPr>
          <w:rFonts w:ascii="Times New Roman" w:hAnsi="Times New Roman" w:cs="Times New Roman"/>
          <w:sz w:val="24"/>
          <w:szCs w:val="24"/>
        </w:rPr>
        <w:t xml:space="preserve">với </w:t>
      </w:r>
      <w:r w:rsidRPr="00330A7E">
        <w:rPr>
          <w:rFonts w:ascii="Times New Roman" w:hAnsi="Times New Roman" w:cs="Times New Roman"/>
          <w:position w:val="-6"/>
          <w:sz w:val="24"/>
          <w:szCs w:val="24"/>
        </w:rPr>
        <w:object w:dxaOrig="859" w:dyaOrig="279" w14:anchorId="48B4C5AE">
          <v:shape id="_x0000_i5455" type="#_x0000_t75" style="width:42.75pt;height:14.25pt" o:ole="">
            <v:imagedata r:id="rId7953" o:title=""/>
          </v:shape>
          <o:OLEObject Type="Embed" ProgID="Equation.DSMT4" ShapeID="_x0000_i5455" DrawAspect="Content" ObjectID="_1796844517" r:id="rId7954"/>
        </w:object>
      </w:r>
      <w:r w:rsidRPr="00330A7E">
        <w:rPr>
          <w:rFonts w:ascii="Times New Roman" w:hAnsi="Times New Roman" w:cs="Times New Roman"/>
          <w:sz w:val="24"/>
          <w:szCs w:val="24"/>
        </w:rPr>
        <w:t>.</w:t>
      </w:r>
    </w:p>
    <w:p w14:paraId="1C7854C0" w14:textId="77777777" w:rsidR="00ED397D" w:rsidRPr="00330A7E" w:rsidRDefault="00ED397D" w:rsidP="00330A7E">
      <w:pPr>
        <w:pStyle w:val="ListParagraph"/>
        <w:ind w:left="992"/>
        <w:rPr>
          <w:rFonts w:ascii="Times New Roman" w:hAnsi="Times New Roman" w:cs="Times New Roman"/>
          <w:b/>
          <w:sz w:val="24"/>
          <w:szCs w:val="24"/>
        </w:rPr>
      </w:pPr>
      <w:r w:rsidRPr="00330A7E">
        <w:rPr>
          <w:rFonts w:ascii="Times New Roman" w:hAnsi="Times New Roman" w:cs="Times New Roman"/>
          <w:b/>
          <w:sz w:val="24"/>
          <w:szCs w:val="24"/>
        </w:rPr>
        <w:t>Câu 6:</w:t>
      </w:r>
    </w:p>
    <w:p w14:paraId="4F581188" w14:textId="77777777" w:rsidR="00ED397D" w:rsidRPr="00330A7E" w:rsidRDefault="00ED397D" w:rsidP="00330A7E">
      <w:pPr>
        <w:spacing w:before="120" w:after="0"/>
        <w:ind w:left="992" w:hanging="992"/>
        <w:jc w:val="center"/>
        <w:rPr>
          <w:rFonts w:ascii="Times New Roman" w:hAnsi="Times New Roman" w:cs="Times New Roman"/>
          <w:b/>
          <w:sz w:val="24"/>
          <w:szCs w:val="24"/>
        </w:rPr>
      </w:pPr>
      <w:r w:rsidRPr="00330A7E">
        <w:rPr>
          <w:rFonts w:ascii="Times New Roman" w:hAnsi="Times New Roman" w:cs="Times New Roman"/>
          <w:b/>
          <w:sz w:val="24"/>
          <w:szCs w:val="24"/>
        </w:rPr>
        <w:t>Hướng dẫn giải</w:t>
      </w:r>
    </w:p>
    <w:p w14:paraId="00A568B3" w14:textId="77777777" w:rsidR="00ED397D" w:rsidRPr="00330A7E" w:rsidRDefault="00ED397D" w:rsidP="00330A7E">
      <w:pPr>
        <w:ind w:left="992"/>
        <w:rPr>
          <w:rFonts w:ascii="Times New Roman" w:hAnsi="Times New Roman" w:cs="Times New Roman"/>
          <w:b/>
          <w:bCs/>
          <w:sz w:val="24"/>
          <w:szCs w:val="24"/>
          <w:u w:val="single"/>
        </w:rPr>
      </w:pPr>
      <w:r w:rsidRPr="00330A7E">
        <w:rPr>
          <w:rFonts w:ascii="Times New Roman" w:hAnsi="Times New Roman" w:cs="Times New Roman"/>
          <w:b/>
          <w:bCs/>
          <w:sz w:val="24"/>
          <w:szCs w:val="24"/>
        </w:rPr>
        <w:t>Chọn</w:t>
      </w:r>
      <w:r w:rsidRPr="00330A7E">
        <w:rPr>
          <w:rFonts w:ascii="Times New Roman" w:hAnsi="Times New Roman" w:cs="Times New Roman"/>
          <w:b/>
          <w:bCs/>
          <w:sz w:val="24"/>
          <w:szCs w:val="24"/>
          <w:u w:val="single"/>
        </w:rPr>
        <w:t xml:space="preserve"> A</w:t>
      </w:r>
    </w:p>
    <w:p w14:paraId="64AE49C8" w14:textId="77777777" w:rsidR="00ED397D" w:rsidRPr="00330A7E" w:rsidRDefault="00ED397D" w:rsidP="00330A7E">
      <w:pPr>
        <w:pStyle w:val="ListParagraph"/>
        <w:ind w:left="992"/>
        <w:rPr>
          <w:rFonts w:ascii="Times New Roman" w:hAnsi="Times New Roman" w:cs="Times New Roman"/>
          <w:sz w:val="24"/>
          <w:szCs w:val="24"/>
        </w:rPr>
      </w:pPr>
      <w:r w:rsidRPr="00330A7E">
        <w:rPr>
          <w:rFonts w:ascii="Times New Roman" w:hAnsi="Times New Roman" w:cs="Times New Roman"/>
          <w:sz w:val="24"/>
          <w:szCs w:val="24"/>
        </w:rPr>
        <w:t xml:space="preserve">Phương trình mặt cầu tâm </w:t>
      </w:r>
      <w:r w:rsidRPr="00330A7E">
        <w:rPr>
          <w:rFonts w:ascii="Times New Roman" w:hAnsi="Times New Roman" w:cs="Times New Roman"/>
          <w:position w:val="-14"/>
          <w:sz w:val="24"/>
          <w:szCs w:val="24"/>
        </w:rPr>
        <w:object w:dxaOrig="920" w:dyaOrig="400" w14:anchorId="5A108372">
          <v:shape id="_x0000_i5456" type="#_x0000_t75" style="width:46.5pt;height:20.25pt" o:ole="">
            <v:imagedata r:id="rId7955" o:title=""/>
          </v:shape>
          <o:OLEObject Type="Embed" ProgID="Equation.DSMT4" ShapeID="_x0000_i5456" DrawAspect="Content" ObjectID="_1796844518" r:id="rId7956"/>
        </w:object>
      </w:r>
      <w:r w:rsidRPr="00330A7E">
        <w:rPr>
          <w:rFonts w:ascii="Times New Roman" w:hAnsi="Times New Roman" w:cs="Times New Roman"/>
          <w:sz w:val="24"/>
          <w:szCs w:val="24"/>
        </w:rPr>
        <w:t xml:space="preserve"> bán kính R là: </w:t>
      </w:r>
      <w:r w:rsidRPr="00330A7E">
        <w:rPr>
          <w:rFonts w:ascii="Times New Roman" w:hAnsi="Times New Roman" w:cs="Times New Roman"/>
          <w:position w:val="-14"/>
          <w:sz w:val="24"/>
          <w:szCs w:val="24"/>
        </w:rPr>
        <w:object w:dxaOrig="3500" w:dyaOrig="460" w14:anchorId="468F9816">
          <v:shape id="_x0000_i5457" type="#_x0000_t75" style="width:174.75pt;height:22.5pt" o:ole="">
            <v:imagedata r:id="rId7957" o:title=""/>
          </v:shape>
          <o:OLEObject Type="Embed" ProgID="Equation.DSMT4" ShapeID="_x0000_i5457" DrawAspect="Content" ObjectID="_1796844519" r:id="rId7958"/>
        </w:object>
      </w:r>
    </w:p>
    <w:p w14:paraId="0D5164B0" w14:textId="77777777" w:rsidR="00ED397D" w:rsidRPr="00330A7E" w:rsidRDefault="00ED397D" w:rsidP="00330A7E">
      <w:pPr>
        <w:pStyle w:val="ListParagraph"/>
        <w:ind w:left="992"/>
        <w:rPr>
          <w:rFonts w:ascii="Times New Roman" w:hAnsi="Times New Roman" w:cs="Times New Roman"/>
          <w:sz w:val="24"/>
          <w:szCs w:val="24"/>
        </w:rPr>
      </w:pPr>
      <w:r w:rsidRPr="00330A7E">
        <w:rPr>
          <w:rFonts w:ascii="Times New Roman" w:hAnsi="Times New Roman" w:cs="Times New Roman"/>
          <w:sz w:val="24"/>
          <w:szCs w:val="24"/>
        </w:rPr>
        <w:t xml:space="preserve">Phương trình mặt cầu tâm </w:t>
      </w:r>
      <w:r w:rsidRPr="00330A7E">
        <w:rPr>
          <w:rFonts w:ascii="Times New Roman" w:hAnsi="Times New Roman" w:cs="Times New Roman"/>
          <w:position w:val="-14"/>
          <w:sz w:val="24"/>
          <w:szCs w:val="24"/>
        </w:rPr>
        <w:object w:dxaOrig="1020" w:dyaOrig="400" w14:anchorId="0DCA5E82">
          <v:shape id="_x0000_i5458" type="#_x0000_t75" style="width:51pt;height:20.25pt" o:ole="">
            <v:imagedata r:id="rId7959" o:title=""/>
          </v:shape>
          <o:OLEObject Type="Embed" ProgID="Equation.DSMT4" ShapeID="_x0000_i5458" DrawAspect="Content" ObjectID="_1796844520" r:id="rId7960"/>
        </w:object>
      </w:r>
      <w:r w:rsidRPr="00330A7E">
        <w:rPr>
          <w:rFonts w:ascii="Times New Roman" w:hAnsi="Times New Roman" w:cs="Times New Roman"/>
          <w:sz w:val="24"/>
          <w:szCs w:val="24"/>
        </w:rPr>
        <w:t xml:space="preserve"> bán kính </w:t>
      </w:r>
      <w:r w:rsidRPr="00330A7E">
        <w:rPr>
          <w:rFonts w:ascii="Times New Roman" w:hAnsi="Times New Roman" w:cs="Times New Roman"/>
          <w:position w:val="-6"/>
          <w:sz w:val="24"/>
          <w:szCs w:val="24"/>
        </w:rPr>
        <w:object w:dxaOrig="580" w:dyaOrig="279" w14:anchorId="279864E3">
          <v:shape id="_x0000_i5459" type="#_x0000_t75" style="width:28.5pt;height:13.5pt" o:ole="">
            <v:imagedata r:id="rId7961" o:title=""/>
          </v:shape>
          <o:OLEObject Type="Embed" ProgID="Equation.DSMT4" ShapeID="_x0000_i5459" DrawAspect="Content" ObjectID="_1796844521" r:id="rId7962"/>
        </w:object>
      </w:r>
      <w:r w:rsidRPr="00330A7E">
        <w:rPr>
          <w:rFonts w:ascii="Times New Roman" w:hAnsi="Times New Roman" w:cs="Times New Roman"/>
          <w:sz w:val="24"/>
          <w:szCs w:val="24"/>
        </w:rPr>
        <w:t xml:space="preserve"> là: </w:t>
      </w:r>
      <w:r w:rsidRPr="00330A7E">
        <w:rPr>
          <w:rFonts w:ascii="Times New Roman" w:hAnsi="Times New Roman" w:cs="Times New Roman"/>
          <w:position w:val="-14"/>
          <w:sz w:val="24"/>
          <w:szCs w:val="24"/>
        </w:rPr>
        <w:object w:dxaOrig="3120" w:dyaOrig="440" w14:anchorId="1C633321">
          <v:shape id="_x0000_i5460" type="#_x0000_t75" style="width:156pt;height:22.5pt" o:ole="">
            <v:imagedata r:id="rId7963" o:title=""/>
          </v:shape>
          <o:OLEObject Type="Embed" ProgID="Equation.DSMT4" ShapeID="_x0000_i5460" DrawAspect="Content" ObjectID="_1796844522" r:id="rId7964"/>
        </w:object>
      </w:r>
    </w:p>
    <w:p w14:paraId="06906984" w14:textId="77777777" w:rsidR="00ED397D" w:rsidRPr="00330A7E" w:rsidRDefault="00ED397D" w:rsidP="00330A7E">
      <w:pPr>
        <w:pStyle w:val="ListParagraph"/>
        <w:ind w:left="992"/>
        <w:rPr>
          <w:rFonts w:ascii="Times New Roman" w:hAnsi="Times New Roman" w:cs="Times New Roman"/>
          <w:b/>
          <w:sz w:val="24"/>
          <w:szCs w:val="24"/>
        </w:rPr>
      </w:pPr>
    </w:p>
    <w:p w14:paraId="6D2C9B8E" w14:textId="77777777" w:rsidR="00ED397D" w:rsidRPr="00330A7E" w:rsidRDefault="00ED397D" w:rsidP="00330A7E">
      <w:pPr>
        <w:pStyle w:val="ListParagraph"/>
        <w:ind w:left="992"/>
        <w:rPr>
          <w:rFonts w:ascii="Times New Roman" w:hAnsi="Times New Roman" w:cs="Times New Roman"/>
          <w:b/>
          <w:sz w:val="24"/>
          <w:szCs w:val="24"/>
        </w:rPr>
      </w:pPr>
      <w:r w:rsidRPr="00330A7E">
        <w:rPr>
          <w:rFonts w:ascii="Times New Roman" w:hAnsi="Times New Roman" w:cs="Times New Roman"/>
          <w:b/>
          <w:sz w:val="24"/>
          <w:szCs w:val="24"/>
        </w:rPr>
        <w:t>Câu 7:</w:t>
      </w:r>
    </w:p>
    <w:p w14:paraId="6358960A" w14:textId="77777777" w:rsidR="00ED397D" w:rsidRPr="00330A7E" w:rsidRDefault="00ED397D" w:rsidP="00330A7E">
      <w:pPr>
        <w:spacing w:before="120" w:after="0"/>
        <w:ind w:left="992" w:hanging="992"/>
        <w:jc w:val="center"/>
        <w:rPr>
          <w:rFonts w:ascii="Times New Roman" w:hAnsi="Times New Roman" w:cs="Times New Roman"/>
          <w:b/>
          <w:sz w:val="24"/>
          <w:szCs w:val="24"/>
        </w:rPr>
      </w:pPr>
      <w:r w:rsidRPr="00330A7E">
        <w:rPr>
          <w:rFonts w:ascii="Times New Roman" w:hAnsi="Times New Roman" w:cs="Times New Roman"/>
          <w:b/>
          <w:sz w:val="24"/>
          <w:szCs w:val="24"/>
        </w:rPr>
        <w:t>Hướng dẫn giải</w:t>
      </w:r>
    </w:p>
    <w:p w14:paraId="5880D66C" w14:textId="77777777" w:rsidR="00ED397D" w:rsidRPr="00330A7E" w:rsidRDefault="00ED397D" w:rsidP="00330A7E">
      <w:pPr>
        <w:ind w:left="992"/>
        <w:rPr>
          <w:rFonts w:ascii="Times New Roman" w:hAnsi="Times New Roman" w:cs="Times New Roman"/>
          <w:b/>
          <w:bCs/>
          <w:sz w:val="24"/>
          <w:szCs w:val="24"/>
          <w:u w:val="single"/>
          <w:lang w:val="en-GB"/>
        </w:rPr>
      </w:pPr>
      <w:r w:rsidRPr="00330A7E">
        <w:rPr>
          <w:rFonts w:ascii="Times New Roman" w:hAnsi="Times New Roman" w:cs="Times New Roman"/>
          <w:b/>
          <w:bCs/>
          <w:sz w:val="24"/>
          <w:szCs w:val="24"/>
          <w:lang w:val="en-GB"/>
        </w:rPr>
        <w:t>Chọn</w:t>
      </w:r>
      <w:r w:rsidRPr="00330A7E">
        <w:rPr>
          <w:rFonts w:ascii="Times New Roman" w:hAnsi="Times New Roman" w:cs="Times New Roman"/>
          <w:b/>
          <w:bCs/>
          <w:sz w:val="24"/>
          <w:szCs w:val="24"/>
          <w:u w:val="single"/>
          <w:lang w:val="en-GB"/>
        </w:rPr>
        <w:t xml:space="preserve"> D</w:t>
      </w:r>
    </w:p>
    <w:p w14:paraId="61AED070" w14:textId="77777777" w:rsidR="00ED397D" w:rsidRPr="00330A7E" w:rsidRDefault="00ED397D" w:rsidP="00330A7E">
      <w:pPr>
        <w:pStyle w:val="ListParagraph"/>
        <w:ind w:left="992"/>
        <w:rPr>
          <w:rFonts w:ascii="Times New Roman" w:hAnsi="Times New Roman" w:cs="Times New Roman"/>
          <w:sz w:val="24"/>
          <w:szCs w:val="24"/>
          <w:u w:val="single"/>
          <w:lang w:val="en-GB"/>
        </w:rPr>
      </w:pPr>
      <w:r w:rsidRPr="00330A7E">
        <w:rPr>
          <w:rFonts w:ascii="Times New Roman" w:hAnsi="Times New Roman" w:cs="Times New Roman"/>
          <w:sz w:val="24"/>
          <w:szCs w:val="24"/>
          <w:lang w:val="en-GB"/>
        </w:rPr>
        <w:t xml:space="preserve">A và B là hai biến cố độc lập nên </w:t>
      </w:r>
      <w:r w:rsidRPr="00330A7E">
        <w:rPr>
          <w:rFonts w:ascii="Times New Roman" w:hAnsi="Times New Roman" w:cs="Times New Roman"/>
          <w:position w:val="-14"/>
          <w:sz w:val="24"/>
          <w:szCs w:val="24"/>
        </w:rPr>
        <w:object w:dxaOrig="4300" w:dyaOrig="400" w14:anchorId="24AD4A96">
          <v:shape id="_x0000_i5461" type="#_x0000_t75" style="width:214.5pt;height:20.25pt" o:ole="">
            <v:imagedata r:id="rId7965" o:title=""/>
          </v:shape>
          <o:OLEObject Type="Embed" ProgID="Equation.DSMT4" ShapeID="_x0000_i5461" DrawAspect="Content" ObjectID="_1796844523" r:id="rId7966"/>
        </w:object>
      </w:r>
    </w:p>
    <w:p w14:paraId="0A7F4569" w14:textId="77777777" w:rsidR="00ED397D" w:rsidRPr="00330A7E" w:rsidRDefault="00ED397D" w:rsidP="00330A7E">
      <w:pPr>
        <w:pStyle w:val="ListParagraph"/>
        <w:ind w:left="992"/>
        <w:rPr>
          <w:rFonts w:ascii="Times New Roman" w:hAnsi="Times New Roman" w:cs="Times New Roman"/>
          <w:b/>
          <w:sz w:val="24"/>
          <w:szCs w:val="24"/>
        </w:rPr>
      </w:pPr>
    </w:p>
    <w:p w14:paraId="4F969620" w14:textId="77777777" w:rsidR="00ED397D" w:rsidRPr="00330A7E" w:rsidRDefault="00ED397D" w:rsidP="00330A7E">
      <w:pPr>
        <w:pStyle w:val="ListParagraph"/>
        <w:ind w:left="992"/>
        <w:rPr>
          <w:rFonts w:ascii="Times New Roman" w:hAnsi="Times New Roman" w:cs="Times New Roman"/>
          <w:b/>
          <w:sz w:val="24"/>
          <w:szCs w:val="24"/>
        </w:rPr>
      </w:pPr>
      <w:r w:rsidRPr="00330A7E">
        <w:rPr>
          <w:rFonts w:ascii="Times New Roman" w:hAnsi="Times New Roman" w:cs="Times New Roman"/>
          <w:b/>
          <w:sz w:val="24"/>
          <w:szCs w:val="24"/>
        </w:rPr>
        <w:t>Câu 8:</w:t>
      </w:r>
    </w:p>
    <w:p w14:paraId="5F0A2051" w14:textId="77777777" w:rsidR="00ED397D" w:rsidRPr="00330A7E" w:rsidRDefault="00ED397D" w:rsidP="00330A7E">
      <w:pPr>
        <w:spacing w:before="120" w:after="0"/>
        <w:ind w:left="992" w:hanging="992"/>
        <w:jc w:val="center"/>
        <w:rPr>
          <w:rFonts w:ascii="Times New Roman" w:hAnsi="Times New Roman" w:cs="Times New Roman"/>
          <w:b/>
          <w:sz w:val="24"/>
          <w:szCs w:val="24"/>
        </w:rPr>
      </w:pPr>
      <w:r w:rsidRPr="00330A7E">
        <w:rPr>
          <w:rFonts w:ascii="Times New Roman" w:hAnsi="Times New Roman" w:cs="Times New Roman"/>
          <w:b/>
          <w:sz w:val="24"/>
          <w:szCs w:val="24"/>
        </w:rPr>
        <w:t>Hướng dẫn giải</w:t>
      </w:r>
    </w:p>
    <w:p w14:paraId="2286A356" w14:textId="77777777" w:rsidR="00ED397D" w:rsidRPr="00330A7E" w:rsidRDefault="00ED397D" w:rsidP="00330A7E">
      <w:pPr>
        <w:ind w:left="992"/>
        <w:rPr>
          <w:rFonts w:ascii="Times New Roman" w:hAnsi="Times New Roman" w:cs="Times New Roman"/>
          <w:b/>
          <w:bCs/>
          <w:sz w:val="24"/>
          <w:szCs w:val="24"/>
          <w:u w:val="single"/>
        </w:rPr>
      </w:pPr>
      <w:r w:rsidRPr="00330A7E">
        <w:rPr>
          <w:rFonts w:ascii="Times New Roman" w:hAnsi="Times New Roman" w:cs="Times New Roman"/>
          <w:b/>
          <w:bCs/>
          <w:sz w:val="24"/>
          <w:szCs w:val="24"/>
        </w:rPr>
        <w:t>Chọn</w:t>
      </w:r>
      <w:r w:rsidRPr="00330A7E">
        <w:rPr>
          <w:rFonts w:ascii="Times New Roman" w:hAnsi="Times New Roman" w:cs="Times New Roman"/>
          <w:b/>
          <w:bCs/>
          <w:sz w:val="24"/>
          <w:szCs w:val="24"/>
          <w:u w:val="single"/>
        </w:rPr>
        <w:t xml:space="preserve"> A</w:t>
      </w:r>
    </w:p>
    <w:p w14:paraId="2234E0E7" w14:textId="77777777" w:rsidR="00ED397D" w:rsidRPr="00330A7E" w:rsidRDefault="00ED397D" w:rsidP="00330A7E">
      <w:pPr>
        <w:pStyle w:val="ListParagraph"/>
        <w:ind w:left="992"/>
        <w:rPr>
          <w:rFonts w:ascii="Times New Roman" w:hAnsi="Times New Roman" w:cs="Times New Roman"/>
          <w:sz w:val="24"/>
          <w:szCs w:val="24"/>
          <w:u w:val="single"/>
        </w:rPr>
      </w:pPr>
      <w:r w:rsidRPr="00330A7E">
        <w:rPr>
          <w:rFonts w:ascii="Times New Roman" w:hAnsi="Times New Roman" w:cs="Times New Roman"/>
          <w:sz w:val="24"/>
          <w:szCs w:val="24"/>
        </w:rPr>
        <w:t xml:space="preserve">Trong mẫu số liệu ghép nhóm ta có đầu mút trái của nhóm 1 là </w:t>
      </w:r>
      <w:r w:rsidRPr="00330A7E">
        <w:rPr>
          <w:rFonts w:ascii="Times New Roman" w:hAnsi="Times New Roman" w:cs="Times New Roman"/>
          <w:position w:val="-12"/>
          <w:sz w:val="24"/>
          <w:szCs w:val="24"/>
        </w:rPr>
        <w:object w:dxaOrig="840" w:dyaOrig="360" w14:anchorId="27132EEA">
          <v:shape id="_x0000_i5462" type="#_x0000_t75" style="width:42pt;height:18pt" o:ole="">
            <v:imagedata r:id="rId7496" o:title=""/>
          </v:shape>
          <o:OLEObject Type="Embed" ProgID="Equation.DSMT4" ShapeID="_x0000_i5462" DrawAspect="Content" ObjectID="_1796844524" r:id="rId7967"/>
        </w:object>
      </w:r>
      <w:r w:rsidRPr="00330A7E">
        <w:rPr>
          <w:rFonts w:ascii="Times New Roman" w:hAnsi="Times New Roman" w:cs="Times New Roman"/>
          <w:sz w:val="24"/>
          <w:szCs w:val="24"/>
        </w:rPr>
        <w:t xml:space="preserve">, đầu mút phải của nhóm 5 là </w:t>
      </w:r>
      <w:r w:rsidRPr="00330A7E">
        <w:rPr>
          <w:rFonts w:ascii="Times New Roman" w:hAnsi="Times New Roman" w:cs="Times New Roman"/>
          <w:position w:val="-12"/>
          <w:sz w:val="24"/>
          <w:szCs w:val="24"/>
        </w:rPr>
        <w:object w:dxaOrig="859" w:dyaOrig="360" w14:anchorId="25FB995B">
          <v:shape id="_x0000_i5463" type="#_x0000_t75" style="width:43.5pt;height:18pt" o:ole="">
            <v:imagedata r:id="rId7498" o:title=""/>
          </v:shape>
          <o:OLEObject Type="Embed" ProgID="Equation.DSMT4" ShapeID="_x0000_i5463" DrawAspect="Content" ObjectID="_1796844525" r:id="rId7968"/>
        </w:object>
      </w:r>
      <w:r w:rsidRPr="00330A7E">
        <w:rPr>
          <w:rFonts w:ascii="Times New Roman" w:hAnsi="Times New Roman" w:cs="Times New Roman"/>
          <w:sz w:val="24"/>
          <w:szCs w:val="24"/>
        </w:rPr>
        <w:t xml:space="preserve">. Vậy khoảng biến thiên của mẫu số liệu ghép nhóm là </w:t>
      </w:r>
      <w:r w:rsidRPr="00330A7E">
        <w:rPr>
          <w:rFonts w:ascii="Times New Roman" w:hAnsi="Times New Roman" w:cs="Times New Roman"/>
          <w:position w:val="-12"/>
          <w:sz w:val="24"/>
          <w:szCs w:val="24"/>
        </w:rPr>
        <w:object w:dxaOrig="2680" w:dyaOrig="360" w14:anchorId="40370370">
          <v:shape id="_x0000_i5464" type="#_x0000_t75" style="width:133.5pt;height:18pt" o:ole="">
            <v:imagedata r:id="rId7500" o:title=""/>
          </v:shape>
          <o:OLEObject Type="Embed" ProgID="Equation.DSMT4" ShapeID="_x0000_i5464" DrawAspect="Content" ObjectID="_1796844526" r:id="rId7969"/>
        </w:object>
      </w:r>
    </w:p>
    <w:p w14:paraId="61A4BC68" w14:textId="77777777" w:rsidR="00ED397D" w:rsidRPr="00330A7E" w:rsidRDefault="00ED397D" w:rsidP="00330A7E">
      <w:pPr>
        <w:pStyle w:val="ListParagraph"/>
        <w:ind w:left="992"/>
        <w:rPr>
          <w:rFonts w:ascii="Times New Roman" w:hAnsi="Times New Roman" w:cs="Times New Roman"/>
          <w:b/>
          <w:sz w:val="24"/>
          <w:szCs w:val="24"/>
        </w:rPr>
      </w:pPr>
    </w:p>
    <w:p w14:paraId="07DCCE5B" w14:textId="77777777" w:rsidR="00ED397D" w:rsidRPr="00330A7E" w:rsidRDefault="00ED397D" w:rsidP="00330A7E">
      <w:pPr>
        <w:pStyle w:val="ListParagraph"/>
        <w:ind w:left="992"/>
        <w:rPr>
          <w:rFonts w:ascii="Times New Roman" w:hAnsi="Times New Roman" w:cs="Times New Roman"/>
          <w:b/>
          <w:sz w:val="24"/>
          <w:szCs w:val="24"/>
        </w:rPr>
      </w:pPr>
      <w:r w:rsidRPr="00330A7E">
        <w:rPr>
          <w:rFonts w:ascii="Times New Roman" w:hAnsi="Times New Roman" w:cs="Times New Roman"/>
          <w:b/>
          <w:sz w:val="24"/>
          <w:szCs w:val="24"/>
        </w:rPr>
        <w:t>Câu 9:</w:t>
      </w:r>
    </w:p>
    <w:p w14:paraId="3CE5341A" w14:textId="77777777" w:rsidR="00ED397D" w:rsidRPr="00330A7E" w:rsidRDefault="00ED397D" w:rsidP="00330A7E">
      <w:pPr>
        <w:spacing w:after="0"/>
        <w:jc w:val="center"/>
        <w:rPr>
          <w:rFonts w:ascii="Times New Roman" w:hAnsi="Times New Roman" w:cs="Times New Roman"/>
          <w:b/>
          <w:sz w:val="24"/>
          <w:szCs w:val="24"/>
        </w:rPr>
      </w:pPr>
      <w:r w:rsidRPr="00330A7E">
        <w:rPr>
          <w:rFonts w:ascii="Times New Roman" w:hAnsi="Times New Roman" w:cs="Times New Roman"/>
          <w:b/>
          <w:sz w:val="24"/>
          <w:szCs w:val="24"/>
        </w:rPr>
        <w:t>Hướng dẫn giải</w:t>
      </w:r>
    </w:p>
    <w:p w14:paraId="400CA861" w14:textId="77777777" w:rsidR="00ED397D" w:rsidRPr="00330A7E" w:rsidRDefault="00ED397D" w:rsidP="00330A7E">
      <w:pPr>
        <w:spacing w:after="0"/>
        <w:ind w:firstLine="990"/>
        <w:jc w:val="both"/>
        <w:rPr>
          <w:rFonts w:ascii="Times New Roman" w:hAnsi="Times New Roman" w:cs="Times New Roman"/>
          <w:b/>
          <w:sz w:val="24"/>
          <w:szCs w:val="24"/>
          <w:u w:val="single"/>
        </w:rPr>
      </w:pPr>
      <w:r w:rsidRPr="00330A7E">
        <w:rPr>
          <w:rFonts w:ascii="Times New Roman" w:hAnsi="Times New Roman" w:cs="Times New Roman"/>
          <w:b/>
          <w:sz w:val="24"/>
          <w:szCs w:val="24"/>
        </w:rPr>
        <w:t xml:space="preserve">Chọn </w:t>
      </w:r>
      <w:r w:rsidRPr="00330A7E">
        <w:rPr>
          <w:rFonts w:ascii="Times New Roman" w:hAnsi="Times New Roman" w:cs="Times New Roman"/>
          <w:b/>
          <w:sz w:val="24"/>
          <w:szCs w:val="24"/>
          <w:u w:val="single"/>
        </w:rPr>
        <w:t>A</w:t>
      </w:r>
      <w:r w:rsidRPr="00330A7E">
        <w:rPr>
          <w:rFonts w:ascii="Times New Roman" w:hAnsi="Times New Roman" w:cs="Times New Roman"/>
          <w:b/>
          <w:sz w:val="24"/>
          <w:szCs w:val="24"/>
        </w:rPr>
        <w:t>.</w:t>
      </w:r>
    </w:p>
    <w:p w14:paraId="40A47066" w14:textId="77777777" w:rsidR="00ED397D" w:rsidRPr="00330A7E" w:rsidRDefault="00ED397D" w:rsidP="00330A7E">
      <w:pPr>
        <w:spacing w:after="0"/>
        <w:ind w:firstLine="990"/>
        <w:jc w:val="both"/>
        <w:rPr>
          <w:rFonts w:ascii="Times New Roman" w:hAnsi="Times New Roman" w:cs="Times New Roman"/>
          <w:sz w:val="24"/>
          <w:szCs w:val="24"/>
        </w:rPr>
      </w:pPr>
      <w:r w:rsidRPr="00330A7E">
        <w:rPr>
          <w:rFonts w:ascii="Times New Roman" w:hAnsi="Times New Roman" w:cs="Times New Roman"/>
          <w:sz w:val="24"/>
          <w:szCs w:val="24"/>
        </w:rPr>
        <w:t xml:space="preserve">Độ lệch chuẩn của mẫu số liệu là: </w:t>
      </w:r>
      <w:r w:rsidRPr="00330A7E">
        <w:rPr>
          <w:rFonts w:ascii="Times New Roman" w:hAnsi="Times New Roman" w:cs="Times New Roman"/>
          <w:position w:val="-10"/>
          <w:sz w:val="24"/>
          <w:szCs w:val="24"/>
        </w:rPr>
        <w:object w:dxaOrig="1240" w:dyaOrig="380" w14:anchorId="198BAF30">
          <v:shape id="_x0000_i5465" type="#_x0000_t75" style="width:62.25pt;height:18.75pt" o:ole="">
            <v:imagedata r:id="rId5987" o:title=""/>
          </v:shape>
          <o:OLEObject Type="Embed" ProgID="Equation.DSMT4" ShapeID="_x0000_i5465" DrawAspect="Content" ObjectID="_1796844527" r:id="rId7970"/>
        </w:object>
      </w:r>
      <w:r w:rsidRPr="00330A7E">
        <w:rPr>
          <w:rFonts w:ascii="Times New Roman" w:hAnsi="Times New Roman" w:cs="Times New Roman"/>
          <w:sz w:val="24"/>
          <w:szCs w:val="24"/>
        </w:rPr>
        <w:t>.</w:t>
      </w:r>
    </w:p>
    <w:p w14:paraId="7F78C6C0" w14:textId="77777777" w:rsidR="00ED397D" w:rsidRPr="00330A7E" w:rsidRDefault="00ED397D" w:rsidP="00330A7E">
      <w:pPr>
        <w:pStyle w:val="ListParagraph"/>
        <w:ind w:left="992"/>
        <w:rPr>
          <w:rFonts w:ascii="Times New Roman" w:hAnsi="Times New Roman" w:cs="Times New Roman"/>
          <w:b/>
          <w:sz w:val="24"/>
          <w:szCs w:val="24"/>
        </w:rPr>
      </w:pPr>
    </w:p>
    <w:p w14:paraId="576DC1D0" w14:textId="77777777" w:rsidR="00ED397D" w:rsidRPr="00330A7E" w:rsidRDefault="00ED397D" w:rsidP="00330A7E">
      <w:pPr>
        <w:pStyle w:val="ListParagraph"/>
        <w:ind w:left="992"/>
        <w:rPr>
          <w:rFonts w:ascii="Times New Roman" w:hAnsi="Times New Roman" w:cs="Times New Roman"/>
          <w:b/>
          <w:sz w:val="24"/>
          <w:szCs w:val="24"/>
        </w:rPr>
      </w:pPr>
      <w:r w:rsidRPr="00330A7E">
        <w:rPr>
          <w:rFonts w:ascii="Times New Roman" w:hAnsi="Times New Roman" w:cs="Times New Roman"/>
          <w:b/>
          <w:sz w:val="24"/>
          <w:szCs w:val="24"/>
        </w:rPr>
        <w:t>Câu 10:</w:t>
      </w:r>
    </w:p>
    <w:p w14:paraId="28B13164" w14:textId="77777777" w:rsidR="00ED397D" w:rsidRPr="00330A7E" w:rsidRDefault="00ED397D" w:rsidP="00330A7E">
      <w:pPr>
        <w:spacing w:before="120" w:after="0"/>
        <w:jc w:val="center"/>
        <w:rPr>
          <w:rFonts w:ascii="Times New Roman" w:hAnsi="Times New Roman" w:cs="Times New Roman"/>
          <w:b/>
          <w:sz w:val="24"/>
          <w:szCs w:val="24"/>
        </w:rPr>
      </w:pPr>
      <w:r w:rsidRPr="00330A7E">
        <w:rPr>
          <w:rFonts w:ascii="Times New Roman" w:hAnsi="Times New Roman" w:cs="Times New Roman"/>
          <w:b/>
          <w:sz w:val="24"/>
          <w:szCs w:val="24"/>
        </w:rPr>
        <w:t>Hướng dẫn giải</w:t>
      </w:r>
    </w:p>
    <w:p w14:paraId="30C0813A" w14:textId="77777777" w:rsidR="00ED397D" w:rsidRPr="00330A7E" w:rsidRDefault="00ED397D" w:rsidP="00330A7E">
      <w:pPr>
        <w:spacing w:after="0"/>
        <w:ind w:firstLine="990"/>
        <w:rPr>
          <w:rFonts w:ascii="Times New Roman" w:hAnsi="Times New Roman" w:cs="Times New Roman"/>
          <w:b/>
          <w:sz w:val="24"/>
          <w:szCs w:val="24"/>
          <w:u w:val="single"/>
        </w:rPr>
      </w:pPr>
      <w:r w:rsidRPr="00330A7E">
        <w:rPr>
          <w:rFonts w:ascii="Times New Roman" w:hAnsi="Times New Roman" w:cs="Times New Roman"/>
          <w:b/>
          <w:sz w:val="24"/>
          <w:szCs w:val="24"/>
        </w:rPr>
        <w:t xml:space="preserve">Chọn </w:t>
      </w:r>
      <w:r w:rsidRPr="00330A7E">
        <w:rPr>
          <w:rFonts w:ascii="Times New Roman" w:hAnsi="Times New Roman" w:cs="Times New Roman"/>
          <w:b/>
          <w:sz w:val="24"/>
          <w:szCs w:val="24"/>
          <w:u w:val="single"/>
        </w:rPr>
        <w:t>D</w:t>
      </w:r>
      <w:r w:rsidRPr="00330A7E">
        <w:rPr>
          <w:rFonts w:ascii="Times New Roman" w:hAnsi="Times New Roman" w:cs="Times New Roman"/>
          <w:b/>
          <w:sz w:val="24"/>
          <w:szCs w:val="24"/>
        </w:rPr>
        <w:t>.</w:t>
      </w:r>
    </w:p>
    <w:p w14:paraId="642A54E0" w14:textId="77777777" w:rsidR="00ED397D" w:rsidRPr="00330A7E" w:rsidRDefault="00ED397D" w:rsidP="00330A7E">
      <w:pPr>
        <w:ind w:left="990"/>
        <w:rPr>
          <w:rFonts w:ascii="Times New Roman" w:hAnsi="Times New Roman" w:cs="Times New Roman"/>
          <w:sz w:val="24"/>
          <w:szCs w:val="24"/>
        </w:rPr>
      </w:pPr>
      <w:r w:rsidRPr="00330A7E">
        <w:rPr>
          <w:rFonts w:ascii="Times New Roman" w:hAnsi="Times New Roman" w:cs="Times New Roman"/>
          <w:bCs/>
          <w:sz w:val="24"/>
          <w:szCs w:val="24"/>
        </w:rPr>
        <w:t xml:space="preserve">Hình phẳng </w:t>
      </w:r>
      <w:r w:rsidRPr="00330A7E">
        <w:rPr>
          <w:rFonts w:ascii="Times New Roman" w:hAnsi="Times New Roman" w:cs="Times New Roman"/>
          <w:position w:val="-4"/>
          <w:sz w:val="24"/>
          <w:szCs w:val="24"/>
        </w:rPr>
        <w:object w:dxaOrig="279" w:dyaOrig="260" w14:anchorId="1ECC9390">
          <v:shape id="_x0000_i5466" type="#_x0000_t75" style="width:14.25pt;height:12.75pt" o:ole="">
            <v:imagedata r:id="rId3130" o:title=""/>
          </v:shape>
          <o:OLEObject Type="Embed" ProgID="Equation.DSMT4" ShapeID="_x0000_i5466" DrawAspect="Content" ObjectID="_1796844528" r:id="rId7971"/>
        </w:object>
      </w:r>
      <w:r w:rsidRPr="00330A7E">
        <w:rPr>
          <w:rFonts w:ascii="Times New Roman" w:hAnsi="Times New Roman" w:cs="Times New Roman"/>
          <w:bCs/>
          <w:sz w:val="24"/>
          <w:szCs w:val="24"/>
        </w:rPr>
        <w:t xml:space="preserve"> được giới hạn bởi 4 đường: Đồ thị hàm số </w:t>
      </w:r>
      <w:r w:rsidRPr="00330A7E">
        <w:rPr>
          <w:rFonts w:ascii="Times New Roman" w:hAnsi="Times New Roman" w:cs="Times New Roman"/>
          <w:position w:val="-10"/>
          <w:sz w:val="24"/>
          <w:szCs w:val="24"/>
        </w:rPr>
        <w:object w:dxaOrig="920" w:dyaOrig="320" w14:anchorId="2945CDF6">
          <v:shape id="_x0000_i5467" type="#_x0000_t75" style="width:45.75pt;height:16.5pt" o:ole="">
            <v:imagedata r:id="rId3132" o:title=""/>
          </v:shape>
          <o:OLEObject Type="Embed" ProgID="Equation.DSMT4" ShapeID="_x0000_i5467" DrawAspect="Content" ObjectID="_1796844529" r:id="rId7972"/>
        </w:object>
      </w:r>
      <w:r w:rsidRPr="00330A7E">
        <w:rPr>
          <w:rFonts w:ascii="Times New Roman" w:hAnsi="Times New Roman" w:cs="Times New Roman"/>
          <w:sz w:val="24"/>
          <w:szCs w:val="24"/>
        </w:rPr>
        <w:t xml:space="preserve">, trục hoành </w:t>
      </w:r>
      <w:r w:rsidRPr="00330A7E">
        <w:rPr>
          <w:rFonts w:ascii="Times New Roman" w:hAnsi="Times New Roman" w:cs="Times New Roman"/>
          <w:position w:val="-6"/>
          <w:sz w:val="24"/>
          <w:szCs w:val="24"/>
        </w:rPr>
        <w:object w:dxaOrig="360" w:dyaOrig="279" w14:anchorId="75FB1741">
          <v:shape id="_x0000_i5468" type="#_x0000_t75" style="width:18pt;height:14.25pt" o:ole="">
            <v:imagedata r:id="rId3134" o:title=""/>
          </v:shape>
          <o:OLEObject Type="Embed" ProgID="Equation.DSMT4" ShapeID="_x0000_i5468" DrawAspect="Content" ObjectID="_1796844530" r:id="rId7973"/>
        </w:object>
      </w:r>
      <w:r w:rsidRPr="00330A7E">
        <w:rPr>
          <w:rFonts w:ascii="Times New Roman" w:hAnsi="Times New Roman" w:cs="Times New Roman"/>
          <w:sz w:val="24"/>
          <w:szCs w:val="24"/>
        </w:rPr>
        <w:t xml:space="preserve"> và hai đường thẳng </w:t>
      </w:r>
      <w:r w:rsidRPr="00330A7E">
        <w:rPr>
          <w:rFonts w:ascii="Times New Roman" w:hAnsi="Times New Roman" w:cs="Times New Roman"/>
          <w:position w:val="-10"/>
          <w:sz w:val="24"/>
          <w:szCs w:val="24"/>
        </w:rPr>
        <w:object w:dxaOrig="1120" w:dyaOrig="320" w14:anchorId="3CB7FDFE">
          <v:shape id="_x0000_i5469" type="#_x0000_t75" style="width:55.5pt;height:16.5pt" o:ole="">
            <v:imagedata r:id="rId3136" o:title=""/>
          </v:shape>
          <o:OLEObject Type="Embed" ProgID="Equation.DSMT4" ShapeID="_x0000_i5469" DrawAspect="Content" ObjectID="_1796844531" r:id="rId7974"/>
        </w:object>
      </w:r>
      <w:r w:rsidRPr="00330A7E">
        <w:rPr>
          <w:rFonts w:ascii="Times New Roman" w:hAnsi="Times New Roman" w:cs="Times New Roman"/>
          <w:sz w:val="24"/>
          <w:szCs w:val="24"/>
        </w:rPr>
        <w:t xml:space="preserve">. </w:t>
      </w:r>
      <w:r w:rsidRPr="00330A7E">
        <w:rPr>
          <w:rFonts w:ascii="Times New Roman" w:hAnsi="Times New Roman" w:cs="Times New Roman"/>
          <w:bCs/>
          <w:sz w:val="24"/>
          <w:szCs w:val="24"/>
        </w:rPr>
        <w:t xml:space="preserve">Do đó khối tròn xoay tạo thành khi cho hình phẳng </w:t>
      </w:r>
      <w:r w:rsidRPr="00330A7E">
        <w:rPr>
          <w:rFonts w:ascii="Times New Roman" w:hAnsi="Times New Roman" w:cs="Times New Roman"/>
          <w:position w:val="-4"/>
          <w:sz w:val="24"/>
          <w:szCs w:val="24"/>
        </w:rPr>
        <w:object w:dxaOrig="279" w:dyaOrig="260" w14:anchorId="7997C9F8">
          <v:shape id="_x0000_i5470" type="#_x0000_t75" style="width:14.25pt;height:12.75pt" o:ole="">
            <v:imagedata r:id="rId3130" o:title=""/>
          </v:shape>
          <o:OLEObject Type="Embed" ProgID="Equation.DSMT4" ShapeID="_x0000_i5470" DrawAspect="Content" ObjectID="_1796844532" r:id="rId7975"/>
        </w:object>
      </w:r>
      <w:r w:rsidRPr="00330A7E">
        <w:rPr>
          <w:rFonts w:ascii="Times New Roman" w:hAnsi="Times New Roman" w:cs="Times New Roman"/>
          <w:bCs/>
          <w:sz w:val="24"/>
          <w:szCs w:val="24"/>
        </w:rPr>
        <w:t xml:space="preserve"> quay quanh trục </w:t>
      </w:r>
      <w:r w:rsidRPr="00330A7E">
        <w:rPr>
          <w:rFonts w:ascii="Times New Roman" w:hAnsi="Times New Roman" w:cs="Times New Roman"/>
          <w:position w:val="-6"/>
          <w:sz w:val="24"/>
          <w:szCs w:val="24"/>
        </w:rPr>
        <w:object w:dxaOrig="360" w:dyaOrig="279" w14:anchorId="4F2C20FC">
          <v:shape id="_x0000_i5471" type="#_x0000_t75" style="width:18pt;height:14.25pt" o:ole="">
            <v:imagedata r:id="rId3134" o:title=""/>
          </v:shape>
          <o:OLEObject Type="Embed" ProgID="Equation.DSMT4" ShapeID="_x0000_i5471" DrawAspect="Content" ObjectID="_1796844533" r:id="rId7976"/>
        </w:object>
      </w:r>
      <w:r w:rsidRPr="00330A7E">
        <w:rPr>
          <w:rFonts w:ascii="Times New Roman" w:hAnsi="Times New Roman" w:cs="Times New Roman"/>
          <w:sz w:val="24"/>
          <w:szCs w:val="24"/>
        </w:rPr>
        <w:t xml:space="preserve"> có thể tích là </w:t>
      </w:r>
      <w:r w:rsidRPr="00330A7E">
        <w:rPr>
          <w:rFonts w:ascii="Times New Roman" w:hAnsi="Times New Roman" w:cs="Times New Roman"/>
          <w:position w:val="-34"/>
          <w:sz w:val="24"/>
          <w:szCs w:val="24"/>
        </w:rPr>
        <w:object w:dxaOrig="1760" w:dyaOrig="800" w14:anchorId="6AFA40FB">
          <v:shape id="_x0000_i5472" type="#_x0000_t75" style="width:87.75pt;height:39.75pt" o:ole="">
            <v:imagedata r:id="rId3140" o:title=""/>
          </v:shape>
          <o:OLEObject Type="Embed" ProgID="Equation.DSMT4" ShapeID="_x0000_i5472" DrawAspect="Content" ObjectID="_1796844534" r:id="rId7977"/>
        </w:object>
      </w:r>
      <w:r w:rsidRPr="00330A7E">
        <w:rPr>
          <w:rFonts w:ascii="Times New Roman" w:hAnsi="Times New Roman" w:cs="Times New Roman"/>
          <w:sz w:val="24"/>
          <w:szCs w:val="24"/>
        </w:rPr>
        <w:t>.</w:t>
      </w:r>
    </w:p>
    <w:p w14:paraId="4707082A" w14:textId="77777777" w:rsidR="00ED397D" w:rsidRPr="00330A7E" w:rsidRDefault="00ED397D" w:rsidP="00330A7E">
      <w:pPr>
        <w:spacing w:before="120" w:after="0"/>
        <w:ind w:firstLine="990"/>
        <w:rPr>
          <w:rFonts w:ascii="Times New Roman" w:hAnsi="Times New Roman" w:cs="Times New Roman"/>
          <w:b/>
          <w:sz w:val="24"/>
          <w:szCs w:val="24"/>
        </w:rPr>
      </w:pPr>
      <w:r w:rsidRPr="00330A7E">
        <w:rPr>
          <w:rFonts w:ascii="Times New Roman" w:hAnsi="Times New Roman" w:cs="Times New Roman"/>
          <w:b/>
          <w:sz w:val="24"/>
          <w:szCs w:val="24"/>
        </w:rPr>
        <w:t>Câu 11:</w:t>
      </w:r>
    </w:p>
    <w:p w14:paraId="73D11795" w14:textId="77777777" w:rsidR="00ED397D" w:rsidRPr="00330A7E" w:rsidRDefault="00ED397D" w:rsidP="00330A7E">
      <w:pPr>
        <w:spacing w:before="120" w:after="0"/>
        <w:jc w:val="center"/>
        <w:rPr>
          <w:rFonts w:ascii="Times New Roman" w:hAnsi="Times New Roman" w:cs="Times New Roman"/>
          <w:b/>
          <w:sz w:val="24"/>
          <w:szCs w:val="24"/>
        </w:rPr>
      </w:pPr>
      <w:r w:rsidRPr="00330A7E">
        <w:rPr>
          <w:rFonts w:ascii="Times New Roman" w:hAnsi="Times New Roman" w:cs="Times New Roman"/>
          <w:b/>
          <w:sz w:val="24"/>
          <w:szCs w:val="24"/>
        </w:rPr>
        <w:t xml:space="preserve"> Hướng dẫn giải</w:t>
      </w:r>
    </w:p>
    <w:p w14:paraId="3782B7A6" w14:textId="77777777" w:rsidR="00ED397D" w:rsidRPr="00330A7E" w:rsidRDefault="00ED397D" w:rsidP="00330A7E">
      <w:pPr>
        <w:pStyle w:val="ListParagraph"/>
        <w:ind w:left="992"/>
        <w:rPr>
          <w:rFonts w:ascii="Times New Roman" w:hAnsi="Times New Roman" w:cs="Times New Roman"/>
          <w:b/>
          <w:sz w:val="24"/>
          <w:szCs w:val="24"/>
        </w:rPr>
      </w:pPr>
    </w:p>
    <w:p w14:paraId="2CCC3359" w14:textId="77777777" w:rsidR="00ED397D" w:rsidRPr="00330A7E" w:rsidRDefault="00ED397D" w:rsidP="00330A7E">
      <w:pPr>
        <w:spacing w:after="0"/>
        <w:ind w:firstLine="990"/>
        <w:rPr>
          <w:rFonts w:ascii="Times New Roman" w:hAnsi="Times New Roman" w:cs="Times New Roman"/>
          <w:b/>
          <w:sz w:val="24"/>
          <w:szCs w:val="24"/>
          <w:u w:val="single"/>
        </w:rPr>
      </w:pPr>
      <w:r w:rsidRPr="00330A7E">
        <w:rPr>
          <w:rFonts w:ascii="Times New Roman" w:hAnsi="Times New Roman" w:cs="Times New Roman"/>
          <w:b/>
          <w:sz w:val="24"/>
          <w:szCs w:val="24"/>
        </w:rPr>
        <w:t xml:space="preserve">Chọn </w:t>
      </w:r>
      <w:r w:rsidRPr="00330A7E">
        <w:rPr>
          <w:rFonts w:ascii="Times New Roman" w:hAnsi="Times New Roman" w:cs="Times New Roman"/>
          <w:b/>
          <w:sz w:val="24"/>
          <w:szCs w:val="24"/>
          <w:u w:val="single"/>
        </w:rPr>
        <w:t>A</w:t>
      </w:r>
      <w:r w:rsidRPr="00330A7E">
        <w:rPr>
          <w:rFonts w:ascii="Times New Roman" w:hAnsi="Times New Roman" w:cs="Times New Roman"/>
          <w:b/>
          <w:sz w:val="24"/>
          <w:szCs w:val="24"/>
        </w:rPr>
        <w:t>.</w:t>
      </w:r>
    </w:p>
    <w:p w14:paraId="30DAA138" w14:textId="77777777" w:rsidR="00ED397D" w:rsidRPr="00330A7E" w:rsidRDefault="00ED397D" w:rsidP="00330A7E">
      <w:pPr>
        <w:pStyle w:val="ListParagraph"/>
        <w:ind w:left="992"/>
        <w:rPr>
          <w:rFonts w:ascii="Times New Roman" w:hAnsi="Times New Roman" w:cs="Times New Roman"/>
          <w:b/>
          <w:sz w:val="24"/>
          <w:szCs w:val="24"/>
        </w:rPr>
      </w:pPr>
    </w:p>
    <w:p w14:paraId="4E67AA8C" w14:textId="77777777" w:rsidR="00ED397D" w:rsidRPr="00330A7E" w:rsidRDefault="00ED397D" w:rsidP="00330A7E">
      <w:pPr>
        <w:tabs>
          <w:tab w:val="left" w:pos="992"/>
        </w:tabs>
        <w:spacing w:before="120" w:after="0"/>
        <w:ind w:firstLine="1080"/>
        <w:jc w:val="both"/>
        <w:rPr>
          <w:rFonts w:ascii="Times New Roman" w:hAnsi="Times New Roman" w:cs="Times New Roman"/>
          <w:sz w:val="24"/>
          <w:szCs w:val="24"/>
        </w:rPr>
      </w:pPr>
      <w:r w:rsidRPr="00330A7E">
        <w:rPr>
          <w:rFonts w:ascii="Times New Roman" w:hAnsi="Times New Roman" w:cs="Times New Roman"/>
          <w:sz w:val="24"/>
          <w:szCs w:val="24"/>
        </w:rPr>
        <w:t>Số trung bình cộng của mẫu số liệu đó là:</w:t>
      </w:r>
    </w:p>
    <w:p w14:paraId="7A06A874" w14:textId="77777777" w:rsidR="00ED397D" w:rsidRPr="00330A7E" w:rsidRDefault="00ED397D" w:rsidP="00330A7E">
      <w:pPr>
        <w:ind w:firstLine="990"/>
        <w:rPr>
          <w:rFonts w:ascii="Times New Roman" w:hAnsi="Times New Roman" w:cs="Times New Roman"/>
          <w:sz w:val="24"/>
          <w:szCs w:val="24"/>
        </w:rPr>
      </w:pPr>
      <w:r w:rsidRPr="00330A7E">
        <w:rPr>
          <w:rFonts w:ascii="Times New Roman" w:hAnsi="Times New Roman" w:cs="Times New Roman"/>
          <w:sz w:val="24"/>
          <w:szCs w:val="24"/>
        </w:rPr>
        <w:object w:dxaOrig="5580" w:dyaOrig="620" w14:anchorId="1D9BCA6E">
          <v:shape id="_x0000_i5473" type="#_x0000_t75" style="width:279pt;height:31.5pt" o:ole="">
            <v:imagedata r:id="rId7978" o:title=""/>
          </v:shape>
          <o:OLEObject Type="Embed" ProgID="Equation.DSMT4" ShapeID="_x0000_i5473" DrawAspect="Content" ObjectID="_1796844535" r:id="rId7979"/>
        </w:object>
      </w:r>
    </w:p>
    <w:p w14:paraId="6C79640C" w14:textId="77777777" w:rsidR="00ED397D" w:rsidRPr="00330A7E" w:rsidRDefault="00ED397D" w:rsidP="00330A7E">
      <w:pPr>
        <w:ind w:firstLine="990"/>
        <w:rPr>
          <w:rFonts w:ascii="Times New Roman" w:hAnsi="Times New Roman" w:cs="Times New Roman"/>
          <w:sz w:val="24"/>
          <w:szCs w:val="24"/>
        </w:rPr>
      </w:pPr>
      <w:r w:rsidRPr="00330A7E">
        <w:rPr>
          <w:rFonts w:ascii="Times New Roman" w:hAnsi="Times New Roman" w:cs="Times New Roman"/>
          <w:sz w:val="24"/>
          <w:szCs w:val="24"/>
        </w:rPr>
        <w:t>Phương sai của mẫu số liệu là:</w:t>
      </w:r>
    </w:p>
    <w:p w14:paraId="08000E95" w14:textId="77777777" w:rsidR="00ED397D" w:rsidRPr="00330A7E" w:rsidRDefault="00ED397D" w:rsidP="00330A7E">
      <w:pPr>
        <w:ind w:firstLine="990"/>
        <w:rPr>
          <w:rFonts w:ascii="Times New Roman" w:hAnsi="Times New Roman" w:cs="Times New Roman"/>
          <w:sz w:val="24"/>
          <w:szCs w:val="24"/>
        </w:rPr>
      </w:pPr>
      <w:r w:rsidRPr="00330A7E">
        <w:rPr>
          <w:rFonts w:ascii="Times New Roman" w:hAnsi="Times New Roman" w:cs="Times New Roman"/>
          <w:sz w:val="24"/>
          <w:szCs w:val="24"/>
        </w:rPr>
        <w:object w:dxaOrig="6259" w:dyaOrig="999" w14:anchorId="7CB1B181">
          <v:shape id="_x0000_i5474" type="#_x0000_t75" style="width:312.75pt;height:50.25pt" o:ole="">
            <v:imagedata r:id="rId7980" o:title=""/>
          </v:shape>
          <o:OLEObject Type="Embed" ProgID="Equation.DSMT4" ShapeID="_x0000_i5474" DrawAspect="Content" ObjectID="_1796844536" r:id="rId7981"/>
        </w:object>
      </w:r>
    </w:p>
    <w:p w14:paraId="053C251A" w14:textId="77777777" w:rsidR="00ED397D" w:rsidRPr="00330A7E" w:rsidRDefault="00ED397D" w:rsidP="00330A7E">
      <w:pPr>
        <w:ind w:firstLine="990"/>
        <w:rPr>
          <w:rFonts w:ascii="Times New Roman" w:hAnsi="Times New Roman" w:cs="Times New Roman"/>
          <w:sz w:val="24"/>
          <w:szCs w:val="24"/>
        </w:rPr>
      </w:pPr>
      <w:r w:rsidRPr="00330A7E">
        <w:rPr>
          <w:rFonts w:ascii="Times New Roman" w:hAnsi="Times New Roman" w:cs="Times New Roman"/>
          <w:sz w:val="24"/>
          <w:szCs w:val="24"/>
        </w:rPr>
        <w:t xml:space="preserve">Độ lệch chuẩn của mẫu số liệu là: </w:t>
      </w:r>
      <w:r w:rsidRPr="00330A7E">
        <w:rPr>
          <w:rFonts w:ascii="Times New Roman" w:hAnsi="Times New Roman" w:cs="Times New Roman"/>
          <w:position w:val="-10"/>
          <w:sz w:val="24"/>
          <w:szCs w:val="24"/>
        </w:rPr>
        <w:object w:dxaOrig="3080" w:dyaOrig="420" w14:anchorId="47F39002">
          <v:shape id="_x0000_i5475" type="#_x0000_t75" style="width:154.5pt;height:21pt" o:ole="">
            <v:imagedata r:id="rId7982" o:title=""/>
          </v:shape>
          <o:OLEObject Type="Embed" ProgID="Equation.DSMT4" ShapeID="_x0000_i5475" DrawAspect="Content" ObjectID="_1796844537" r:id="rId7983"/>
        </w:object>
      </w:r>
    </w:p>
    <w:p w14:paraId="6F68080C" w14:textId="77777777" w:rsidR="00ED397D" w:rsidRPr="00330A7E" w:rsidRDefault="00ED397D" w:rsidP="00330A7E">
      <w:pPr>
        <w:spacing w:after="0"/>
        <w:ind w:firstLine="990"/>
        <w:jc w:val="both"/>
        <w:rPr>
          <w:rFonts w:ascii="Times New Roman" w:hAnsi="Times New Roman" w:cs="Times New Roman"/>
          <w:sz w:val="24"/>
          <w:szCs w:val="24"/>
        </w:rPr>
      </w:pPr>
      <w:r w:rsidRPr="00330A7E">
        <w:rPr>
          <w:rFonts w:ascii="Times New Roman" w:hAnsi="Times New Roman" w:cs="Times New Roman"/>
          <w:sz w:val="24"/>
          <w:szCs w:val="24"/>
        </w:rPr>
        <w:t xml:space="preserve">Đáp số: </w:t>
      </w:r>
      <w:r w:rsidRPr="00330A7E">
        <w:rPr>
          <w:rFonts w:ascii="Times New Roman" w:hAnsi="Times New Roman" w:cs="Times New Roman"/>
          <w:position w:val="-10"/>
          <w:sz w:val="24"/>
          <w:szCs w:val="24"/>
        </w:rPr>
        <w:object w:dxaOrig="380" w:dyaOrig="320" w14:anchorId="65E8772A">
          <v:shape id="_x0000_i5476" type="#_x0000_t75" style="width:18.75pt;height:15.75pt" o:ole="">
            <v:imagedata r:id="rId7984" o:title=""/>
          </v:shape>
          <o:OLEObject Type="Embed" ProgID="Equation.DSMT4" ShapeID="_x0000_i5476" DrawAspect="Content" ObjectID="_1796844538" r:id="rId7985"/>
        </w:object>
      </w:r>
      <w:r w:rsidRPr="00330A7E">
        <w:rPr>
          <w:rFonts w:ascii="Times New Roman" w:hAnsi="Times New Roman" w:cs="Times New Roman"/>
          <w:sz w:val="24"/>
          <w:szCs w:val="24"/>
        </w:rPr>
        <w:t>.</w:t>
      </w:r>
    </w:p>
    <w:p w14:paraId="050997A5" w14:textId="77777777" w:rsidR="00ED397D" w:rsidRPr="00330A7E" w:rsidRDefault="00ED397D" w:rsidP="00330A7E">
      <w:pPr>
        <w:pStyle w:val="ListParagraph"/>
        <w:ind w:left="992"/>
        <w:rPr>
          <w:rFonts w:ascii="Times New Roman" w:hAnsi="Times New Roman" w:cs="Times New Roman"/>
          <w:b/>
          <w:sz w:val="24"/>
          <w:szCs w:val="24"/>
        </w:rPr>
      </w:pPr>
      <w:r w:rsidRPr="00330A7E">
        <w:rPr>
          <w:rFonts w:ascii="Times New Roman" w:hAnsi="Times New Roman" w:cs="Times New Roman"/>
          <w:b/>
          <w:sz w:val="24"/>
          <w:szCs w:val="24"/>
        </w:rPr>
        <w:t>Câu 12:</w:t>
      </w:r>
    </w:p>
    <w:p w14:paraId="5C0B3BFA" w14:textId="77777777" w:rsidR="00ED397D" w:rsidRPr="00330A7E" w:rsidRDefault="00ED397D" w:rsidP="00330A7E">
      <w:pPr>
        <w:spacing w:after="0"/>
        <w:jc w:val="center"/>
        <w:rPr>
          <w:rFonts w:ascii="Times New Roman" w:hAnsi="Times New Roman" w:cs="Times New Roman"/>
          <w:b/>
          <w:bCs/>
          <w:sz w:val="24"/>
          <w:szCs w:val="24"/>
        </w:rPr>
      </w:pPr>
      <w:r w:rsidRPr="00330A7E">
        <w:rPr>
          <w:rFonts w:ascii="Times New Roman" w:hAnsi="Times New Roman" w:cs="Times New Roman"/>
          <w:b/>
          <w:sz w:val="24"/>
          <w:szCs w:val="24"/>
        </w:rPr>
        <w:t xml:space="preserve"> </w:t>
      </w:r>
      <w:r w:rsidRPr="00330A7E">
        <w:rPr>
          <w:rFonts w:ascii="Times New Roman" w:hAnsi="Times New Roman" w:cs="Times New Roman"/>
          <w:b/>
          <w:bCs/>
          <w:sz w:val="24"/>
          <w:szCs w:val="24"/>
        </w:rPr>
        <w:t>Hướng dẫn giải</w:t>
      </w:r>
    </w:p>
    <w:p w14:paraId="3608D803" w14:textId="77777777" w:rsidR="00ED397D" w:rsidRPr="00330A7E" w:rsidRDefault="00ED397D" w:rsidP="00330A7E">
      <w:pPr>
        <w:spacing w:after="0"/>
        <w:ind w:firstLine="990"/>
        <w:rPr>
          <w:rFonts w:ascii="Times New Roman" w:hAnsi="Times New Roman" w:cs="Times New Roman"/>
          <w:b/>
          <w:sz w:val="24"/>
          <w:szCs w:val="24"/>
          <w:u w:val="single"/>
        </w:rPr>
      </w:pPr>
      <w:r w:rsidRPr="00330A7E">
        <w:rPr>
          <w:rFonts w:ascii="Times New Roman" w:hAnsi="Times New Roman" w:cs="Times New Roman"/>
          <w:b/>
          <w:sz w:val="24"/>
          <w:szCs w:val="24"/>
        </w:rPr>
        <w:t xml:space="preserve">Chọn </w:t>
      </w:r>
      <w:r w:rsidRPr="00330A7E">
        <w:rPr>
          <w:rFonts w:ascii="Times New Roman" w:hAnsi="Times New Roman" w:cs="Times New Roman"/>
          <w:b/>
          <w:sz w:val="24"/>
          <w:szCs w:val="24"/>
          <w:u w:val="single"/>
        </w:rPr>
        <w:t>C</w:t>
      </w:r>
      <w:r w:rsidRPr="00330A7E">
        <w:rPr>
          <w:rFonts w:ascii="Times New Roman" w:hAnsi="Times New Roman" w:cs="Times New Roman"/>
          <w:b/>
          <w:sz w:val="24"/>
          <w:szCs w:val="24"/>
        </w:rPr>
        <w:t>.</w:t>
      </w:r>
    </w:p>
    <w:p w14:paraId="0C53BE0A" w14:textId="77777777" w:rsidR="00ED397D" w:rsidRPr="00330A7E" w:rsidRDefault="00ED397D" w:rsidP="00330A7E">
      <w:pPr>
        <w:spacing w:after="0"/>
        <w:ind w:firstLine="990"/>
        <w:rPr>
          <w:rFonts w:ascii="Times New Roman" w:hAnsi="Times New Roman" w:cs="Times New Roman"/>
          <w:sz w:val="24"/>
          <w:szCs w:val="24"/>
        </w:rPr>
      </w:pPr>
      <w:r w:rsidRPr="00330A7E">
        <w:rPr>
          <w:rFonts w:ascii="Times New Roman" w:hAnsi="Times New Roman" w:cs="Times New Roman"/>
          <w:bCs/>
          <w:sz w:val="24"/>
          <w:szCs w:val="24"/>
        </w:rPr>
        <w:t xml:space="preserve">Ta có </w:t>
      </w:r>
      <w:r w:rsidRPr="00330A7E">
        <w:rPr>
          <w:rFonts w:ascii="Times New Roman" w:hAnsi="Times New Roman" w:cs="Times New Roman"/>
          <w:bCs/>
          <w:position w:val="-14"/>
          <w:sz w:val="24"/>
          <w:szCs w:val="24"/>
        </w:rPr>
        <w:object w:dxaOrig="1100" w:dyaOrig="380" w14:anchorId="22306951">
          <v:shape id="_x0000_i5477" type="#_x0000_t75" style="width:54.75pt;height:18.75pt" o:ole="">
            <v:imagedata r:id="rId7986" o:title=""/>
          </v:shape>
          <o:OLEObject Type="Embed" ProgID="Equation.DSMT4" ShapeID="_x0000_i5477" DrawAspect="Content" ObjectID="_1796844539" r:id="rId7987"/>
        </w:object>
      </w:r>
      <w:r w:rsidRPr="00330A7E">
        <w:rPr>
          <w:rFonts w:ascii="Times New Roman" w:hAnsi="Times New Roman" w:cs="Times New Roman"/>
          <w:sz w:val="24"/>
          <w:szCs w:val="24"/>
        </w:rPr>
        <w:t xml:space="preserve"> </w:t>
      </w:r>
      <w:r w:rsidRPr="00330A7E">
        <w:rPr>
          <w:rFonts w:ascii="Times New Roman" w:hAnsi="Times New Roman" w:cs="Times New Roman"/>
          <w:position w:val="-36"/>
          <w:sz w:val="24"/>
          <w:szCs w:val="24"/>
        </w:rPr>
        <w:object w:dxaOrig="1460" w:dyaOrig="840" w14:anchorId="364500D9">
          <v:shape id="_x0000_i5478" type="#_x0000_t75" style="width:72.75pt;height:42pt" o:ole="">
            <v:imagedata r:id="rId7988" o:title=""/>
          </v:shape>
          <o:OLEObject Type="Embed" ProgID="Equation.DSMT4" ShapeID="_x0000_i5478" DrawAspect="Content" ObjectID="_1796844540" r:id="rId7989"/>
        </w:object>
      </w:r>
      <w:r w:rsidRPr="00330A7E">
        <w:rPr>
          <w:rFonts w:ascii="Times New Roman" w:hAnsi="Times New Roman" w:cs="Times New Roman"/>
          <w:sz w:val="24"/>
          <w:szCs w:val="24"/>
        </w:rPr>
        <w:t xml:space="preserve"> </w:t>
      </w:r>
      <w:r w:rsidRPr="00330A7E">
        <w:rPr>
          <w:rFonts w:ascii="Times New Roman" w:hAnsi="Times New Roman" w:cs="Times New Roman"/>
          <w:position w:val="-30"/>
          <w:sz w:val="24"/>
          <w:szCs w:val="24"/>
        </w:rPr>
        <w:object w:dxaOrig="1400" w:dyaOrig="720" w14:anchorId="103E560F">
          <v:shape id="_x0000_i5479" type="#_x0000_t75" style="width:69.75pt;height:36pt" o:ole="">
            <v:imagedata r:id="rId7990" o:title=""/>
          </v:shape>
          <o:OLEObject Type="Embed" ProgID="Equation.DSMT4" ShapeID="_x0000_i5479" DrawAspect="Content" ObjectID="_1796844541" r:id="rId7991"/>
        </w:objec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1700" w:dyaOrig="320" w14:anchorId="42782D07">
          <v:shape id="_x0000_i5480" type="#_x0000_t75" style="width:84.75pt;height:15.75pt" o:ole="">
            <v:imagedata r:id="rId7992" o:title=""/>
          </v:shape>
          <o:OLEObject Type="Embed" ProgID="Equation.DSMT4" ShapeID="_x0000_i5480" DrawAspect="Content" ObjectID="_1796844542" r:id="rId7993"/>
        </w:object>
      </w:r>
    </w:p>
    <w:p w14:paraId="03AE3C09" w14:textId="77777777" w:rsidR="00ED397D" w:rsidRPr="00330A7E" w:rsidRDefault="00ED397D" w:rsidP="00330A7E">
      <w:pPr>
        <w:ind w:left="992"/>
        <w:rPr>
          <w:rFonts w:ascii="Times New Roman" w:hAnsi="Times New Roman" w:cs="Times New Roman"/>
          <w:b/>
          <w:bCs/>
          <w:sz w:val="24"/>
          <w:szCs w:val="24"/>
        </w:rPr>
      </w:pPr>
    </w:p>
    <w:p w14:paraId="4E41D3CD" w14:textId="77777777" w:rsidR="00ED397D" w:rsidRPr="00330A7E" w:rsidRDefault="00ED397D" w:rsidP="00330A7E">
      <w:pPr>
        <w:ind w:left="992"/>
        <w:rPr>
          <w:rFonts w:ascii="Times New Roman" w:hAnsi="Times New Roman" w:cs="Times New Roman"/>
          <w:b/>
          <w:bCs/>
          <w:color w:val="0033CC"/>
          <w:sz w:val="24"/>
          <w:szCs w:val="24"/>
        </w:rPr>
      </w:pPr>
      <w:r w:rsidRPr="00330A7E">
        <w:rPr>
          <w:rFonts w:ascii="Times New Roman" w:hAnsi="Times New Roman" w:cs="Times New Roman"/>
          <w:b/>
          <w:bCs/>
          <w:sz w:val="24"/>
          <w:szCs w:val="24"/>
        </w:rPr>
        <w:t xml:space="preserve">Phần II. </w:t>
      </w:r>
      <w:r w:rsidRPr="00330A7E">
        <w:rPr>
          <w:rFonts w:ascii="Times New Roman" w:hAnsi="Times New Roman" w:cs="Times New Roman"/>
          <w:b/>
          <w:bCs/>
          <w:color w:val="0033CC"/>
          <w:sz w:val="24"/>
          <w:szCs w:val="24"/>
        </w:rPr>
        <w:t>Câu trắc nghiệm đúng sai</w:t>
      </w:r>
    </w:p>
    <w:p w14:paraId="4E673198" w14:textId="77777777" w:rsidR="00ED397D" w:rsidRPr="00330A7E" w:rsidRDefault="00ED397D" w:rsidP="00330A7E">
      <w:pPr>
        <w:spacing w:after="0" w:line="252" w:lineRule="auto"/>
        <w:ind w:firstLine="851"/>
        <w:rPr>
          <w:rFonts w:ascii="Times New Roman" w:hAnsi="Times New Roman" w:cs="Times New Roman"/>
          <w:b/>
          <w:bCs/>
          <w:sz w:val="24"/>
          <w:szCs w:val="24"/>
        </w:rPr>
      </w:pPr>
      <w:r w:rsidRPr="00330A7E">
        <w:rPr>
          <w:rFonts w:ascii="Times New Roman" w:hAnsi="Times New Roman" w:cs="Times New Roman"/>
          <w:b/>
          <w:bCs/>
          <w:sz w:val="24"/>
          <w:szCs w:val="24"/>
        </w:rPr>
        <w:t>Câu 1: a)</w:t>
      </w:r>
      <w:r w:rsidRPr="00330A7E">
        <w:rPr>
          <w:rFonts w:ascii="Times New Roman" w:hAnsi="Times New Roman" w:cs="Times New Roman"/>
          <w:sz w:val="24"/>
          <w:szCs w:val="24"/>
        </w:rPr>
        <w:t xml:space="preserve"> Mặt phẳng </w:t>
      </w:r>
      <w:r w:rsidRPr="00330A7E">
        <w:rPr>
          <w:rFonts w:ascii="Times New Roman" w:hAnsi="Times New Roman" w:cs="Times New Roman"/>
          <w:position w:val="-14"/>
          <w:sz w:val="24"/>
          <w:szCs w:val="24"/>
        </w:rPr>
        <w:object w:dxaOrig="440" w:dyaOrig="400" w14:anchorId="17644C7F">
          <v:shape id="_x0000_i5481" type="#_x0000_t75" style="width:22.5pt;height:20.25pt" o:ole="">
            <v:imagedata r:id="rId7811" o:title=""/>
          </v:shape>
          <o:OLEObject Type="Embed" ProgID="Equation.DSMT4" ShapeID="_x0000_i5481" DrawAspect="Content" ObjectID="_1796844543" r:id="rId7994"/>
        </w:object>
      </w:r>
      <w:r w:rsidRPr="00330A7E">
        <w:rPr>
          <w:rFonts w:ascii="Times New Roman" w:hAnsi="Times New Roman" w:cs="Times New Roman"/>
          <w:sz w:val="24"/>
          <w:szCs w:val="24"/>
        </w:rPr>
        <w:t xml:space="preserve"> có một vectơ pháp tuyến là </w:t>
      </w:r>
      <w:r w:rsidRPr="00330A7E">
        <w:rPr>
          <w:rFonts w:ascii="Times New Roman" w:hAnsi="Times New Roman" w:cs="Times New Roman"/>
          <w:position w:val="-14"/>
          <w:sz w:val="24"/>
          <w:szCs w:val="24"/>
        </w:rPr>
        <w:object w:dxaOrig="1340" w:dyaOrig="440" w14:anchorId="7DD76DA3">
          <v:shape id="_x0000_i5482" type="#_x0000_t75" style="width:66.75pt;height:22.5pt" o:ole="">
            <v:imagedata r:id="rId7813" o:title=""/>
          </v:shape>
          <o:OLEObject Type="Embed" ProgID="Equation.DSMT4" ShapeID="_x0000_i5482" DrawAspect="Content" ObjectID="_1796844544" r:id="rId7995"/>
        </w:object>
      </w:r>
      <w:r w:rsidRPr="00330A7E">
        <w:rPr>
          <w:rFonts w:ascii="Times New Roman" w:hAnsi="Times New Roman" w:cs="Times New Roman"/>
          <w:sz w:val="24"/>
          <w:szCs w:val="24"/>
        </w:rPr>
        <w:t xml:space="preserve"> nên mệnh đề đúng</w:t>
      </w:r>
    </w:p>
    <w:p w14:paraId="67E6710E" w14:textId="77777777" w:rsidR="00ED397D" w:rsidRPr="00330A7E" w:rsidRDefault="00ED397D" w:rsidP="00330A7E">
      <w:pPr>
        <w:spacing w:after="0" w:line="252" w:lineRule="auto"/>
        <w:ind w:firstLine="851"/>
        <w:rPr>
          <w:rFonts w:ascii="Times New Roman" w:hAnsi="Times New Roman" w:cs="Times New Roman"/>
          <w:sz w:val="24"/>
          <w:szCs w:val="24"/>
        </w:rPr>
      </w:pPr>
      <w:r w:rsidRPr="00330A7E">
        <w:rPr>
          <w:rFonts w:ascii="Times New Roman" w:hAnsi="Times New Roman" w:cs="Times New Roman"/>
          <w:b/>
          <w:bCs/>
          <w:sz w:val="24"/>
          <w:szCs w:val="24"/>
        </w:rPr>
        <w:t xml:space="preserve">            b)</w:t>
      </w:r>
      <w:r w:rsidRPr="00330A7E">
        <w:rPr>
          <w:rFonts w:ascii="Times New Roman" w:hAnsi="Times New Roman" w:cs="Times New Roman"/>
          <w:sz w:val="24"/>
          <w:szCs w:val="24"/>
        </w:rPr>
        <w:t xml:space="preserve"> Điểm </w:t>
      </w:r>
      <w:r w:rsidRPr="00330A7E">
        <w:rPr>
          <w:rFonts w:ascii="Times New Roman" w:hAnsi="Times New Roman" w:cs="Times New Roman"/>
          <w:position w:val="-14"/>
          <w:sz w:val="24"/>
          <w:szCs w:val="24"/>
        </w:rPr>
        <w:object w:dxaOrig="1120" w:dyaOrig="400" w14:anchorId="4C960DAF">
          <v:shape id="_x0000_i5483" type="#_x0000_t75" style="width:55.5pt;height:20.25pt" o:ole="">
            <v:imagedata r:id="rId7815" o:title=""/>
          </v:shape>
          <o:OLEObject Type="Embed" ProgID="Equation.DSMT4" ShapeID="_x0000_i5483" DrawAspect="Content" ObjectID="_1796844545" r:id="rId7996"/>
        </w:object>
      </w:r>
      <w:r w:rsidRPr="00330A7E">
        <w:rPr>
          <w:rFonts w:ascii="Times New Roman" w:hAnsi="Times New Roman" w:cs="Times New Roman"/>
          <w:sz w:val="24"/>
          <w:szCs w:val="24"/>
        </w:rPr>
        <w:t xml:space="preserve"> thuộc mặt phẳng </w:t>
      </w:r>
      <w:r w:rsidRPr="00330A7E">
        <w:rPr>
          <w:rFonts w:ascii="Times New Roman" w:hAnsi="Times New Roman" w:cs="Times New Roman"/>
          <w:sz w:val="24"/>
          <w:szCs w:val="24"/>
          <w:lang w:val="vi-VN"/>
        </w:rPr>
        <w:t xml:space="preserve"> vì </w:t>
      </w:r>
      <w:r w:rsidRPr="00330A7E">
        <w:rPr>
          <w:rFonts w:ascii="Times New Roman" w:hAnsi="Times New Roman" w:cs="Times New Roman"/>
          <w:position w:val="-6"/>
          <w:sz w:val="24"/>
          <w:szCs w:val="24"/>
        </w:rPr>
        <w:object w:dxaOrig="2060" w:dyaOrig="279" w14:anchorId="3397DC00">
          <v:shape id="_x0000_i5484" type="#_x0000_t75" style="width:102.75pt;height:14.25pt" o:ole="">
            <v:imagedata r:id="rId7997" o:title=""/>
          </v:shape>
          <o:OLEObject Type="Embed" ProgID="Equation.DSMT4" ShapeID="_x0000_i5484" DrawAspect="Content" ObjectID="_1796844546" r:id="rId7998"/>
        </w:object>
      </w:r>
      <w:r w:rsidRPr="00330A7E">
        <w:rPr>
          <w:rFonts w:ascii="Times New Roman" w:hAnsi="Times New Roman" w:cs="Times New Roman"/>
          <w:sz w:val="24"/>
          <w:szCs w:val="24"/>
        </w:rPr>
        <w:t xml:space="preserve"> nên mệnh đề đúng</w:t>
      </w:r>
    </w:p>
    <w:p w14:paraId="0E8C01F4" w14:textId="77777777" w:rsidR="00ED397D" w:rsidRPr="00330A7E" w:rsidRDefault="00ED397D" w:rsidP="00330A7E">
      <w:pPr>
        <w:spacing w:after="0" w:line="252" w:lineRule="auto"/>
        <w:ind w:firstLine="851"/>
        <w:rPr>
          <w:rFonts w:ascii="Times New Roman" w:hAnsi="Times New Roman" w:cs="Times New Roman"/>
          <w:sz w:val="24"/>
          <w:szCs w:val="24"/>
          <w:lang w:val="vi-VN"/>
        </w:rPr>
      </w:pPr>
      <w:r w:rsidRPr="00330A7E">
        <w:rPr>
          <w:rFonts w:ascii="Times New Roman" w:hAnsi="Times New Roman" w:cs="Times New Roman"/>
          <w:b/>
          <w:bCs/>
          <w:sz w:val="24"/>
          <w:szCs w:val="24"/>
        </w:rPr>
        <w:t xml:space="preserve">            c)</w:t>
      </w:r>
      <w:r w:rsidRPr="00330A7E">
        <w:rPr>
          <w:rFonts w:ascii="Times New Roman" w:hAnsi="Times New Roman" w:cs="Times New Roman"/>
          <w:sz w:val="24"/>
          <w:szCs w:val="24"/>
        </w:rPr>
        <w:t xml:space="preserve"> </w:t>
      </w:r>
      <w:r w:rsidRPr="00330A7E">
        <w:rPr>
          <w:rFonts w:ascii="Times New Roman" w:hAnsi="Times New Roman" w:cs="Times New Roman"/>
          <w:position w:val="-30"/>
          <w:sz w:val="24"/>
          <w:szCs w:val="24"/>
        </w:rPr>
        <w:object w:dxaOrig="3460" w:dyaOrig="760" w14:anchorId="63DFB547">
          <v:shape id="_x0000_i5485" type="#_x0000_t75" style="width:173.25pt;height:37.5pt" o:ole="">
            <v:imagedata r:id="rId7999" o:title=""/>
          </v:shape>
          <o:OLEObject Type="Embed" ProgID="Equation.DSMT4" ShapeID="_x0000_i5485" DrawAspect="Content" ObjectID="_1796844547" r:id="rId8000"/>
        </w:object>
      </w:r>
      <w:r w:rsidRPr="00330A7E">
        <w:rPr>
          <w:rFonts w:ascii="Times New Roman" w:hAnsi="Times New Roman" w:cs="Times New Roman"/>
          <w:sz w:val="24"/>
          <w:szCs w:val="24"/>
          <w:lang w:val="vi-VN"/>
        </w:rPr>
        <w:t>.</w:t>
      </w:r>
      <w:r w:rsidRPr="00330A7E">
        <w:rPr>
          <w:rFonts w:ascii="Times New Roman" w:hAnsi="Times New Roman" w:cs="Times New Roman"/>
          <w:sz w:val="24"/>
          <w:szCs w:val="24"/>
        </w:rPr>
        <w:t xml:space="preserve"> nên mệnh đề SAI</w:t>
      </w:r>
    </w:p>
    <w:p w14:paraId="2C339547" w14:textId="77777777" w:rsidR="00ED397D" w:rsidRPr="00330A7E" w:rsidRDefault="00ED397D" w:rsidP="00330A7E">
      <w:pPr>
        <w:spacing w:after="0" w:line="252" w:lineRule="auto"/>
        <w:rPr>
          <w:rFonts w:ascii="Times New Roman" w:hAnsi="Times New Roman" w:cs="Times New Roman"/>
          <w:sz w:val="24"/>
          <w:szCs w:val="24"/>
          <w:lang w:val="vi-VN"/>
        </w:rPr>
      </w:pPr>
      <w:r w:rsidRPr="00330A7E">
        <w:rPr>
          <w:rFonts w:ascii="Times New Roman" w:hAnsi="Times New Roman" w:cs="Times New Roman"/>
          <w:b/>
          <w:bCs/>
          <w:sz w:val="24"/>
          <w:szCs w:val="24"/>
        </w:rPr>
        <w:t xml:space="preserve">                          d)</w:t>
      </w:r>
      <w:r w:rsidRPr="00330A7E">
        <w:rPr>
          <w:rFonts w:ascii="Times New Roman" w:hAnsi="Times New Roman" w:cs="Times New Roman"/>
          <w:sz w:val="24"/>
          <w:szCs w:val="24"/>
        </w:rPr>
        <w:t xml:space="preserve"> </w:t>
      </w:r>
      <w:r w:rsidRPr="00330A7E">
        <w:rPr>
          <w:rFonts w:ascii="Times New Roman" w:hAnsi="Times New Roman" w:cs="Times New Roman"/>
          <w:sz w:val="24"/>
          <w:szCs w:val="24"/>
          <w:lang w:val="vi-VN"/>
        </w:rPr>
        <w:t xml:space="preserve">Ta có: </w:t>
      </w:r>
    </w:p>
    <w:p w14:paraId="51F2A201" w14:textId="77777777" w:rsidR="00ED397D" w:rsidRPr="00330A7E" w:rsidRDefault="00ED397D" w:rsidP="00330A7E">
      <w:pPr>
        <w:spacing w:after="0" w:line="252" w:lineRule="auto"/>
        <w:ind w:firstLine="851"/>
        <w:rPr>
          <w:rFonts w:ascii="Times New Roman" w:hAnsi="Times New Roman" w:cs="Times New Roman"/>
          <w:sz w:val="24"/>
          <w:szCs w:val="24"/>
          <w:lang w:val="vi-VN"/>
        </w:rPr>
      </w:pPr>
      <w:r w:rsidRPr="00330A7E">
        <w:rPr>
          <w:rFonts w:ascii="Times New Roman" w:hAnsi="Times New Roman" w:cs="Times New Roman"/>
          <w:sz w:val="24"/>
          <w:szCs w:val="24"/>
        </w:rPr>
        <w:t xml:space="preserve">                     </w:t>
      </w:r>
      <w:r w:rsidRPr="00330A7E">
        <w:rPr>
          <w:rFonts w:ascii="Times New Roman" w:hAnsi="Times New Roman" w:cs="Times New Roman"/>
          <w:position w:val="-38"/>
          <w:sz w:val="24"/>
          <w:szCs w:val="24"/>
          <w:lang w:val="vi-VN"/>
        </w:rPr>
        <w:object w:dxaOrig="2620" w:dyaOrig="880" w14:anchorId="183A575C">
          <v:shape id="_x0000_i5486" type="#_x0000_t75" style="width:131.25pt;height:44.25pt" o:ole="">
            <v:imagedata r:id="rId8001" o:title=""/>
          </v:shape>
          <o:OLEObject Type="Embed" ProgID="Equation.DSMT4" ShapeID="_x0000_i5486" DrawAspect="Content" ObjectID="_1796844548" r:id="rId8002"/>
        </w:object>
      </w:r>
    </w:p>
    <w:p w14:paraId="643DD8B4" w14:textId="77777777" w:rsidR="00ED397D" w:rsidRPr="00330A7E" w:rsidRDefault="00ED397D" w:rsidP="00330A7E">
      <w:pPr>
        <w:spacing w:after="0" w:line="252" w:lineRule="auto"/>
        <w:ind w:firstLine="851"/>
        <w:rPr>
          <w:rFonts w:ascii="Times New Roman" w:hAnsi="Times New Roman" w:cs="Times New Roman"/>
          <w:sz w:val="24"/>
          <w:szCs w:val="24"/>
        </w:rPr>
      </w:pPr>
      <w:r w:rsidRPr="00330A7E">
        <w:rPr>
          <w:rFonts w:ascii="Times New Roman" w:hAnsi="Times New Roman" w:cs="Times New Roman"/>
          <w:sz w:val="24"/>
          <w:szCs w:val="24"/>
        </w:rPr>
        <w:t xml:space="preserve">                   Do đó</w:t>
      </w:r>
      <w:r w:rsidRPr="00330A7E">
        <w:rPr>
          <w:rFonts w:ascii="Times New Roman" w:hAnsi="Times New Roman" w:cs="Times New Roman"/>
          <w:sz w:val="24"/>
          <w:szCs w:val="24"/>
          <w:lang w:val="vi-VN"/>
        </w:rPr>
        <w:t xml:space="preserve"> hai mặt phẳng vuông góc</w:t>
      </w:r>
      <w:r w:rsidRPr="00330A7E">
        <w:rPr>
          <w:rFonts w:ascii="Times New Roman" w:hAnsi="Times New Roman" w:cs="Times New Roman"/>
          <w:sz w:val="24"/>
          <w:szCs w:val="24"/>
        </w:rPr>
        <w:t xml:space="preserve"> nên mệnh đề đúng</w:t>
      </w:r>
    </w:p>
    <w:p w14:paraId="33AF5126" w14:textId="77777777" w:rsidR="00ED397D" w:rsidRPr="00330A7E" w:rsidRDefault="00ED397D" w:rsidP="000E1E56">
      <w:pPr>
        <w:pStyle w:val="ListParagraph"/>
        <w:numPr>
          <w:ilvl w:val="0"/>
          <w:numId w:val="60"/>
        </w:numPr>
        <w:spacing w:after="160" w:line="276" w:lineRule="auto"/>
        <w:jc w:val="left"/>
        <w:rPr>
          <w:rFonts w:ascii="Times New Roman" w:hAnsi="Times New Roman" w:cs="Times New Roman"/>
          <w:sz w:val="24"/>
          <w:szCs w:val="24"/>
        </w:rPr>
      </w:pPr>
      <w:r w:rsidRPr="00330A7E">
        <w:rPr>
          <w:rFonts w:ascii="Times New Roman" w:hAnsi="Times New Roman" w:cs="Times New Roman"/>
          <w:b/>
          <w:bCs/>
          <w:sz w:val="24"/>
          <w:szCs w:val="24"/>
        </w:rPr>
        <w:t>Đ</w:t>
      </w:r>
      <w:r w:rsidRPr="00330A7E">
        <w:rPr>
          <w:rFonts w:ascii="Times New Roman" w:hAnsi="Times New Roman" w:cs="Times New Roman"/>
          <w:sz w:val="24"/>
          <w:szCs w:val="24"/>
        </w:rPr>
        <w:t>,</w: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b) </w:t>
      </w:r>
      <w:r w:rsidRPr="00330A7E">
        <w:rPr>
          <w:rFonts w:ascii="Times New Roman" w:hAnsi="Times New Roman" w:cs="Times New Roman"/>
          <w:b/>
          <w:bCs/>
          <w:sz w:val="24"/>
          <w:szCs w:val="24"/>
        </w:rPr>
        <w:t>Đ</w:t>
      </w:r>
      <w:r w:rsidRPr="00330A7E">
        <w:rPr>
          <w:rFonts w:ascii="Times New Roman" w:hAnsi="Times New Roman" w:cs="Times New Roman"/>
          <w:sz w:val="24"/>
          <w:szCs w:val="24"/>
        </w:rPr>
        <w:t>,</w: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c)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Đ</w:t>
      </w:r>
      <w:r w:rsidRPr="00330A7E">
        <w:rPr>
          <w:rFonts w:ascii="Times New Roman" w:hAnsi="Times New Roman" w:cs="Times New Roman"/>
          <w:sz w:val="24"/>
          <w:szCs w:val="24"/>
        </w:rPr>
        <w:t>.</w:t>
      </w:r>
    </w:p>
    <w:p w14:paraId="67C8FDE3" w14:textId="77777777" w:rsidR="00ED397D" w:rsidRPr="00330A7E" w:rsidRDefault="00ED397D" w:rsidP="00330A7E">
      <w:pPr>
        <w:widowControl w:val="0"/>
        <w:tabs>
          <w:tab w:val="left" w:pos="992"/>
          <w:tab w:val="left" w:pos="3402"/>
          <w:tab w:val="left" w:pos="5669"/>
          <w:tab w:val="left" w:pos="7937"/>
        </w:tabs>
        <w:jc w:val="both"/>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hAnsi="Times New Roman" w:cs="Times New Roman"/>
          <w:b/>
          <w:bCs/>
          <w:sz w:val="24"/>
          <w:szCs w:val="24"/>
        </w:rPr>
        <w:t>Câu 2:</w:t>
      </w:r>
      <w:r w:rsidRPr="00330A7E">
        <w:rPr>
          <w:rFonts w:ascii="Times New Roman" w:hAnsi="Times New Roman" w:cs="Times New Roman"/>
          <w:sz w:val="24"/>
          <w:szCs w:val="24"/>
        </w:rPr>
        <w:t xml:space="preserve"> a) Ta có: </w:t>
      </w:r>
      <w:r w:rsidRPr="00330A7E">
        <w:rPr>
          <w:rFonts w:ascii="Times New Roman" w:hAnsi="Times New Roman" w:cs="Times New Roman"/>
          <w:position w:val="-4"/>
          <w:sz w:val="24"/>
          <w:szCs w:val="24"/>
        </w:rPr>
        <w:object w:dxaOrig="680" w:dyaOrig="260" w14:anchorId="113633D9">
          <v:shape id="_x0000_i5487" type="#_x0000_t75" style="width:33.75pt;height:12.75pt" o:ole="">
            <v:imagedata r:id="rId8003" o:title=""/>
          </v:shape>
          <o:OLEObject Type="Embed" ProgID="Equation.DSMT4" ShapeID="_x0000_i5487" DrawAspect="Content" ObjectID="_1796844549" r:id="rId8004"/>
        </w:object>
      </w:r>
      <w:r w:rsidRPr="00330A7E">
        <w:rPr>
          <w:rFonts w:ascii="Times New Roman" w:hAnsi="Times New Roman" w:cs="Times New Roman"/>
          <w:sz w:val="24"/>
          <w:szCs w:val="24"/>
        </w:rPr>
        <w:t xml:space="preserve">. Đúng </w:t>
      </w:r>
    </w:p>
    <w:p w14:paraId="24C0DA90" w14:textId="77777777" w:rsidR="00ED397D" w:rsidRPr="00330A7E" w:rsidRDefault="00ED397D" w:rsidP="000E1E56">
      <w:pPr>
        <w:pStyle w:val="ListParagraph"/>
        <w:widowControl w:val="0"/>
        <w:numPr>
          <w:ilvl w:val="0"/>
          <w:numId w:val="60"/>
        </w:numPr>
        <w:tabs>
          <w:tab w:val="left" w:pos="992"/>
          <w:tab w:val="left" w:pos="3402"/>
          <w:tab w:val="left" w:pos="5669"/>
          <w:tab w:val="left" w:pos="7937"/>
        </w:tabs>
        <w:spacing w:after="160" w:line="276" w:lineRule="auto"/>
        <w:rPr>
          <w:rFonts w:ascii="Times New Roman" w:hAnsi="Times New Roman" w:cs="Times New Roman"/>
          <w:sz w:val="24"/>
          <w:szCs w:val="24"/>
        </w:rPr>
      </w:pPr>
      <w:r w:rsidRPr="00330A7E">
        <w:rPr>
          <w:rFonts w:ascii="Times New Roman" w:hAnsi="Times New Roman" w:cs="Times New Roman"/>
          <w:sz w:val="24"/>
          <w:szCs w:val="24"/>
        </w:rPr>
        <w:object w:dxaOrig="1440" w:dyaOrig="360" w14:anchorId="676FD3FC">
          <v:shape id="_x0000_i5488" type="#_x0000_t75" style="width:1in;height:18.75pt" o:ole="">
            <v:imagedata r:id="rId8005" o:title=""/>
          </v:shape>
          <o:OLEObject Type="Embed" ProgID="Equation.DSMT4" ShapeID="_x0000_i5488" DrawAspect="Content" ObjectID="_1796844550" r:id="rId8006"/>
        </w:object>
      </w:r>
      <w:r w:rsidRPr="00330A7E">
        <w:rPr>
          <w:rFonts w:ascii="Times New Roman" w:hAnsi="Times New Roman" w:cs="Times New Roman"/>
          <w:sz w:val="24"/>
          <w:szCs w:val="24"/>
        </w:rPr>
        <w:t xml:space="preserve">; </w:t>
      </w:r>
      <w:r w:rsidRPr="00330A7E">
        <w:rPr>
          <w:rFonts w:ascii="Times New Roman" w:hAnsi="Times New Roman" w:cs="Times New Roman"/>
          <w:sz w:val="24"/>
          <w:szCs w:val="24"/>
        </w:rPr>
        <w:object w:dxaOrig="2180" w:dyaOrig="320" w14:anchorId="482467AD">
          <v:shape id="_x0000_i5489" type="#_x0000_t75" style="width:108.75pt;height:15.75pt" o:ole="">
            <v:imagedata r:id="rId8007" o:title=""/>
          </v:shape>
          <o:OLEObject Type="Embed" ProgID="Equation.DSMT4" ShapeID="_x0000_i5489" DrawAspect="Content" ObjectID="_1796844551" r:id="rId8008"/>
        </w:object>
      </w:r>
      <w:r w:rsidRPr="00330A7E">
        <w:rPr>
          <w:rFonts w:ascii="Times New Roman" w:hAnsi="Times New Roman" w:cs="Times New Roman"/>
          <w:sz w:val="24"/>
          <w:szCs w:val="24"/>
        </w:rPr>
        <w:t xml:space="preserve">. Đúng </w:t>
      </w:r>
    </w:p>
    <w:p w14:paraId="158D8BC6" w14:textId="77777777" w:rsidR="00ED397D" w:rsidRPr="00330A7E" w:rsidRDefault="00ED397D" w:rsidP="00330A7E">
      <w:pPr>
        <w:widowControl w:val="0"/>
        <w:tabs>
          <w:tab w:val="left" w:pos="992"/>
          <w:tab w:val="left" w:pos="3402"/>
          <w:tab w:val="left" w:pos="5669"/>
          <w:tab w:val="left" w:pos="7937"/>
        </w:tabs>
        <w:ind w:left="992"/>
        <w:jc w:val="both"/>
        <w:rPr>
          <w:rFonts w:ascii="Times New Roman" w:hAnsi="Times New Roman" w:cs="Times New Roman"/>
          <w:sz w:val="24"/>
          <w:szCs w:val="24"/>
        </w:rPr>
      </w:pPr>
      <w:r w:rsidRPr="00330A7E">
        <w:rPr>
          <w:rFonts w:ascii="Times New Roman" w:hAnsi="Times New Roman" w:cs="Times New Roman"/>
          <w:sz w:val="24"/>
          <w:szCs w:val="24"/>
        </w:rPr>
        <w:t>Bảng biến thiên</w:t>
      </w:r>
    </w:p>
    <w:p w14:paraId="7237ED04" w14:textId="77777777" w:rsidR="00ED397D" w:rsidRPr="00330A7E" w:rsidRDefault="00ED397D" w:rsidP="00330A7E">
      <w:pPr>
        <w:widowControl w:val="0"/>
        <w:tabs>
          <w:tab w:val="left" w:pos="992"/>
          <w:tab w:val="left" w:pos="3402"/>
          <w:tab w:val="left" w:pos="5669"/>
          <w:tab w:val="left" w:pos="7937"/>
        </w:tabs>
        <w:ind w:left="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lastRenderedPageBreak/>
        <w:drawing>
          <wp:inline distT="0" distB="0" distL="0" distR="0" wp14:anchorId="626D8FF1" wp14:editId="2037FCAD">
            <wp:extent cx="4229341" cy="1580277"/>
            <wp:effectExtent l="0" t="0" r="0" b="1270"/>
            <wp:docPr id="1068492775" name="Picture 1068492775" descr="A diagram of numbers and arrow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diagram of numbers and arrows  Description automatically generated with medium confidence"/>
                    <pic:cNvPicPr/>
                  </pic:nvPicPr>
                  <pic:blipFill>
                    <a:blip r:embed="rId8009"/>
                    <a:stretch>
                      <a:fillRect/>
                    </a:stretch>
                  </pic:blipFill>
                  <pic:spPr>
                    <a:xfrm>
                      <a:off x="0" y="0"/>
                      <a:ext cx="4246471" cy="1586678"/>
                    </a:xfrm>
                    <a:prstGeom prst="rect">
                      <a:avLst/>
                    </a:prstGeom>
                  </pic:spPr>
                </pic:pic>
              </a:graphicData>
            </a:graphic>
          </wp:inline>
        </w:drawing>
      </w:r>
    </w:p>
    <w:p w14:paraId="668C943C" w14:textId="77777777" w:rsidR="00ED397D" w:rsidRPr="00330A7E" w:rsidRDefault="00ED397D" w:rsidP="000E1E56">
      <w:pPr>
        <w:pStyle w:val="ListParagraph"/>
        <w:widowControl w:val="0"/>
        <w:numPr>
          <w:ilvl w:val="0"/>
          <w:numId w:val="60"/>
        </w:numPr>
        <w:tabs>
          <w:tab w:val="left" w:pos="992"/>
          <w:tab w:val="left" w:pos="3402"/>
          <w:tab w:val="left" w:pos="5669"/>
          <w:tab w:val="left" w:pos="7937"/>
        </w:tabs>
        <w:spacing w:after="160" w:line="276" w:lineRule="auto"/>
        <w:rPr>
          <w:rFonts w:ascii="Times New Roman" w:hAnsi="Times New Roman" w:cs="Times New Roman"/>
          <w:sz w:val="24"/>
          <w:szCs w:val="24"/>
        </w:rPr>
      </w:pPr>
      <w:r w:rsidRPr="00330A7E">
        <w:rPr>
          <w:rFonts w:ascii="Times New Roman" w:hAnsi="Times New Roman" w:cs="Times New Roman"/>
          <w:sz w:val="24"/>
          <w:szCs w:val="24"/>
        </w:rPr>
        <w:t xml:space="preserve">Hàm số nghịch biến trên khoảng </w:t>
      </w:r>
      <w:r w:rsidRPr="00330A7E">
        <w:rPr>
          <w:rFonts w:ascii="Times New Roman" w:hAnsi="Times New Roman" w:cs="Times New Roman"/>
          <w:position w:val="-14"/>
          <w:sz w:val="24"/>
          <w:szCs w:val="24"/>
        </w:rPr>
        <w:object w:dxaOrig="760" w:dyaOrig="400" w14:anchorId="37AA3EBA">
          <v:shape id="_x0000_i5490" type="#_x0000_t75" style="width:38.25pt;height:20.25pt" o:ole="">
            <v:imagedata r:id="rId7835" o:title=""/>
          </v:shape>
          <o:OLEObject Type="Embed" ProgID="Equation.DSMT4" ShapeID="_x0000_i5490" DrawAspect="Content" ObjectID="_1796844552" r:id="rId8010"/>
        </w:object>
      </w:r>
      <w:r w:rsidRPr="00330A7E">
        <w:rPr>
          <w:rFonts w:ascii="Times New Roman" w:hAnsi="Times New Roman" w:cs="Times New Roman"/>
          <w:sz w:val="24"/>
          <w:szCs w:val="24"/>
        </w:rPr>
        <w:t xml:space="preserve"> và </w:t>
      </w:r>
      <w:r w:rsidRPr="00330A7E">
        <w:rPr>
          <w:rFonts w:ascii="Times New Roman" w:hAnsi="Times New Roman" w:cs="Times New Roman"/>
          <w:position w:val="-14"/>
          <w:sz w:val="24"/>
          <w:szCs w:val="24"/>
        </w:rPr>
        <w:object w:dxaOrig="820" w:dyaOrig="400" w14:anchorId="1935281C">
          <v:shape id="_x0000_i5491" type="#_x0000_t75" style="width:41.25pt;height:20.25pt" o:ole="">
            <v:imagedata r:id="rId7837" o:title=""/>
          </v:shape>
          <o:OLEObject Type="Embed" ProgID="Equation.DSMT4" ShapeID="_x0000_i5491" DrawAspect="Content" ObjectID="_1796844553" r:id="rId8011"/>
        </w:object>
      </w:r>
      <w:r w:rsidRPr="00330A7E">
        <w:rPr>
          <w:rFonts w:ascii="Times New Roman" w:hAnsi="Times New Roman" w:cs="Times New Roman"/>
          <w:sz w:val="24"/>
          <w:szCs w:val="24"/>
        </w:rPr>
        <w:t xml:space="preserve">, đồng biến trên </w:t>
      </w:r>
      <w:r w:rsidRPr="00330A7E">
        <w:rPr>
          <w:rFonts w:ascii="Times New Roman" w:hAnsi="Times New Roman" w:cs="Times New Roman"/>
          <w:position w:val="-14"/>
          <w:sz w:val="24"/>
          <w:szCs w:val="24"/>
        </w:rPr>
        <w:object w:dxaOrig="580" w:dyaOrig="400" w14:anchorId="2750790A">
          <v:shape id="_x0000_i5492" type="#_x0000_t75" style="width:29.25pt;height:20.25pt" o:ole="">
            <v:imagedata r:id="rId8012" o:title=""/>
          </v:shape>
          <o:OLEObject Type="Embed" ProgID="Equation.DSMT4" ShapeID="_x0000_i5492" DrawAspect="Content" ObjectID="_1796844554" r:id="rId8013"/>
        </w:object>
      </w:r>
      <w:r w:rsidRPr="00330A7E">
        <w:rPr>
          <w:rFonts w:ascii="Times New Roman" w:hAnsi="Times New Roman" w:cs="Times New Roman"/>
          <w:sz w:val="24"/>
          <w:szCs w:val="24"/>
        </w:rPr>
        <w:t xml:space="preserve">. Sai </w:t>
      </w:r>
    </w:p>
    <w:p w14:paraId="3A1F9D49" w14:textId="77777777" w:rsidR="00ED397D" w:rsidRPr="00330A7E" w:rsidRDefault="00ED397D" w:rsidP="000E1E56">
      <w:pPr>
        <w:pStyle w:val="ListParagraph"/>
        <w:widowControl w:val="0"/>
        <w:numPr>
          <w:ilvl w:val="0"/>
          <w:numId w:val="60"/>
        </w:numPr>
        <w:tabs>
          <w:tab w:val="left" w:pos="992"/>
          <w:tab w:val="left" w:pos="3402"/>
          <w:tab w:val="left" w:pos="5669"/>
          <w:tab w:val="left" w:pos="7937"/>
        </w:tabs>
        <w:spacing w:after="160" w:line="276" w:lineRule="auto"/>
        <w:rPr>
          <w:rFonts w:ascii="Times New Roman" w:hAnsi="Times New Roman" w:cs="Times New Roman"/>
          <w:sz w:val="24"/>
          <w:szCs w:val="24"/>
        </w:rPr>
      </w:pPr>
      <w:r w:rsidRPr="00330A7E">
        <w:rPr>
          <w:rFonts w:ascii="Times New Roman" w:hAnsi="Times New Roman" w:cs="Times New Roman"/>
          <w:position w:val="-10"/>
          <w:sz w:val="24"/>
          <w:szCs w:val="24"/>
        </w:rPr>
        <w:object w:dxaOrig="2720" w:dyaOrig="320" w14:anchorId="55403751">
          <v:shape id="_x0000_i5493" type="#_x0000_t75" style="width:136.5pt;height:15.75pt" o:ole="">
            <v:imagedata r:id="rId8014" o:title=""/>
          </v:shape>
          <o:OLEObject Type="Embed" ProgID="Equation.DSMT4" ShapeID="_x0000_i5493" DrawAspect="Content" ObjectID="_1796844555" r:id="rId8015"/>
        </w:object>
      </w:r>
      <w:r w:rsidRPr="00330A7E">
        <w:rPr>
          <w:rFonts w:ascii="Times New Roman" w:hAnsi="Times New Roman" w:cs="Times New Roman"/>
          <w:sz w:val="24"/>
          <w:szCs w:val="24"/>
        </w:rPr>
        <w:t xml:space="preserve">. Suy ra tâm đối xứng của đồ thị là </w:t>
      </w:r>
      <w:r w:rsidRPr="00330A7E">
        <w:rPr>
          <w:rFonts w:ascii="Times New Roman" w:hAnsi="Times New Roman" w:cs="Times New Roman"/>
          <w:position w:val="-14"/>
          <w:sz w:val="24"/>
          <w:szCs w:val="24"/>
        </w:rPr>
        <w:object w:dxaOrig="680" w:dyaOrig="400" w14:anchorId="1B971198">
          <v:shape id="_x0000_i5494" type="#_x0000_t75" style="width:33.75pt;height:20.25pt" o:ole="">
            <v:imagedata r:id="rId8016" o:title=""/>
          </v:shape>
          <o:OLEObject Type="Embed" ProgID="Equation.DSMT4" ShapeID="_x0000_i5494" DrawAspect="Content" ObjectID="_1796844556" r:id="rId8017"/>
        </w:object>
      </w:r>
      <w:r w:rsidRPr="00330A7E">
        <w:rPr>
          <w:rFonts w:ascii="Times New Roman" w:hAnsi="Times New Roman" w:cs="Times New Roman"/>
          <w:sz w:val="24"/>
          <w:szCs w:val="24"/>
        </w:rPr>
        <w:t>. Đúng</w:t>
      </w:r>
    </w:p>
    <w:p w14:paraId="69E1CB0A" w14:textId="77777777" w:rsidR="00ED397D" w:rsidRPr="00330A7E" w:rsidRDefault="00ED397D" w:rsidP="00330A7E">
      <w:pPr>
        <w:pStyle w:val="ListParagraph"/>
        <w:spacing w:line="276" w:lineRule="auto"/>
        <w:ind w:left="1352"/>
        <w:rPr>
          <w:rFonts w:ascii="Times New Roman" w:hAnsi="Times New Roman" w:cs="Times New Roman"/>
          <w:sz w:val="24"/>
          <w:szCs w:val="24"/>
        </w:rPr>
      </w:pPr>
      <w:r w:rsidRPr="00330A7E">
        <w:rPr>
          <w:rFonts w:ascii="Times New Roman" w:hAnsi="Times New Roman" w:cs="Times New Roman"/>
          <w:b/>
          <w:bCs/>
          <w:sz w:val="24"/>
          <w:szCs w:val="24"/>
        </w:rPr>
        <w:t>a)Đ</w:t>
      </w:r>
      <w:r w:rsidRPr="00330A7E">
        <w:rPr>
          <w:rFonts w:ascii="Times New Roman" w:hAnsi="Times New Roman" w:cs="Times New Roman"/>
          <w:sz w:val="24"/>
          <w:szCs w:val="24"/>
        </w:rPr>
        <w:t>,</w: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b) </w:t>
      </w:r>
      <w:r w:rsidRPr="00330A7E">
        <w:rPr>
          <w:rFonts w:ascii="Times New Roman" w:hAnsi="Times New Roman" w:cs="Times New Roman"/>
          <w:b/>
          <w:bCs/>
          <w:sz w:val="24"/>
          <w:szCs w:val="24"/>
        </w:rPr>
        <w:t>Đ</w:t>
      </w:r>
      <w:r w:rsidRPr="00330A7E">
        <w:rPr>
          <w:rFonts w:ascii="Times New Roman" w:hAnsi="Times New Roman" w:cs="Times New Roman"/>
          <w:sz w:val="24"/>
          <w:szCs w:val="24"/>
        </w:rPr>
        <w:t>,</w: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c)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Đ</w:t>
      </w:r>
      <w:r w:rsidRPr="00330A7E">
        <w:rPr>
          <w:rFonts w:ascii="Times New Roman" w:hAnsi="Times New Roman" w:cs="Times New Roman"/>
          <w:sz w:val="24"/>
          <w:szCs w:val="24"/>
        </w:rPr>
        <w:t>.</w:t>
      </w:r>
    </w:p>
    <w:p w14:paraId="16373074" w14:textId="77777777" w:rsidR="00ED397D" w:rsidRPr="00330A7E" w:rsidRDefault="00ED397D" w:rsidP="00330A7E">
      <w:pPr>
        <w:pStyle w:val="ListParagraph"/>
        <w:widowControl w:val="0"/>
        <w:tabs>
          <w:tab w:val="left" w:pos="992"/>
          <w:tab w:val="left" w:pos="3402"/>
          <w:tab w:val="left" w:pos="5669"/>
          <w:tab w:val="left" w:pos="7937"/>
        </w:tabs>
        <w:spacing w:line="276" w:lineRule="auto"/>
        <w:ind w:left="1352"/>
        <w:rPr>
          <w:rFonts w:ascii="Times New Roman" w:hAnsi="Times New Roman" w:cs="Times New Roman"/>
          <w:sz w:val="24"/>
          <w:szCs w:val="24"/>
        </w:rPr>
      </w:pPr>
      <w:r w:rsidRPr="00330A7E">
        <w:rPr>
          <w:rFonts w:ascii="Times New Roman" w:hAnsi="Times New Roman" w:cs="Times New Roman"/>
          <w:sz w:val="24"/>
          <w:szCs w:val="24"/>
        </w:rPr>
        <w:t xml:space="preserve"> </w:t>
      </w:r>
    </w:p>
    <w:p w14:paraId="5E4A823E" w14:textId="77777777" w:rsidR="00ED397D" w:rsidRPr="00330A7E" w:rsidRDefault="00ED397D" w:rsidP="00330A7E">
      <w:pPr>
        <w:tabs>
          <w:tab w:val="left" w:pos="2835"/>
          <w:tab w:val="left" w:pos="4536"/>
          <w:tab w:val="left" w:pos="6237"/>
        </w:tabs>
        <w:spacing w:after="0" w:line="252" w:lineRule="auto"/>
        <w:rPr>
          <w:rFonts w:ascii="Times New Roman" w:hAnsi="Times New Roman" w:cs="Times New Roman"/>
          <w:b/>
          <w:bCs/>
          <w:sz w:val="24"/>
          <w:szCs w:val="24"/>
        </w:rPr>
      </w:pPr>
      <w:r w:rsidRPr="00330A7E">
        <w:rPr>
          <w:rFonts w:ascii="Times New Roman" w:hAnsi="Times New Roman" w:cs="Times New Roman"/>
          <w:b/>
          <w:bCs/>
          <w:sz w:val="24"/>
          <w:szCs w:val="24"/>
        </w:rPr>
        <w:t xml:space="preserve">         Câu 3:</w:t>
      </w:r>
    </w:p>
    <w:p w14:paraId="6B7375E3" w14:textId="77777777" w:rsidR="00ED397D" w:rsidRPr="00330A7E" w:rsidRDefault="00ED397D" w:rsidP="00330A7E">
      <w:pPr>
        <w:tabs>
          <w:tab w:val="left" w:pos="2835"/>
          <w:tab w:val="left" w:pos="4536"/>
          <w:tab w:val="left" w:pos="6237"/>
        </w:tabs>
        <w:spacing w:after="0" w:line="252" w:lineRule="auto"/>
        <w:rPr>
          <w:rFonts w:ascii="Times New Roman" w:hAnsi="Times New Roman" w:cs="Times New Roman"/>
          <w:b/>
          <w:sz w:val="24"/>
          <w:szCs w:val="24"/>
        </w:rPr>
      </w:pPr>
      <w:r w:rsidRPr="00330A7E">
        <w:rPr>
          <w:rFonts w:ascii="Times New Roman" w:hAnsi="Times New Roman" w:cs="Times New Roman"/>
          <w:b/>
          <w:position w:val="-4"/>
          <w:sz w:val="24"/>
          <w:szCs w:val="24"/>
        </w:rPr>
        <w:object w:dxaOrig="180" w:dyaOrig="279" w14:anchorId="0D8AAEAB">
          <v:shape id="_x0000_i5495" type="#_x0000_t75" style="width:9pt;height:13.5pt" o:ole="">
            <v:imagedata r:id="rId8018" o:title=""/>
          </v:shape>
          <o:OLEObject Type="Embed" ProgID="Equation.DSMT4" ShapeID="_x0000_i5495" DrawAspect="Content" ObjectID="_1796844557" r:id="rId8019"/>
        </w:object>
      </w:r>
      <w:r w:rsidRPr="00330A7E">
        <w:rPr>
          <w:rFonts w:ascii="Times New Roman" w:hAnsi="Times New Roman" w:cs="Times New Roman"/>
          <w:b/>
          <w:sz w:val="24"/>
          <w:szCs w:val="24"/>
        </w:rPr>
        <w:t xml:space="preserve">             </w:t>
      </w:r>
      <w:r w:rsidRPr="00330A7E">
        <w:rPr>
          <w:rFonts w:ascii="Times New Roman" w:hAnsi="Times New Roman" w:cs="Times New Roman"/>
          <w:b/>
          <w:sz w:val="24"/>
          <w:szCs w:val="24"/>
          <w:lang w:val="vi-VN"/>
        </w:rPr>
        <w:t xml:space="preserve"> </w:t>
      </w:r>
      <w:r w:rsidRPr="00330A7E">
        <w:rPr>
          <w:rFonts w:ascii="Times New Roman" w:hAnsi="Times New Roman" w:cs="Times New Roman"/>
          <w:bCs/>
          <w:sz w:val="24"/>
          <w:szCs w:val="24"/>
        </w:rPr>
        <w:t>a)</w:t>
      </w:r>
      <w:r w:rsidRPr="00330A7E">
        <w:rPr>
          <w:rFonts w:ascii="Times New Roman" w:hAnsi="Times New Roman" w:cs="Times New Roman"/>
          <w:b/>
          <w:sz w:val="24"/>
          <w:szCs w:val="24"/>
        </w:rPr>
        <w:t xml:space="preserve"> </w:t>
      </w:r>
      <w:r w:rsidRPr="00330A7E">
        <w:rPr>
          <w:rFonts w:ascii="Times New Roman" w:hAnsi="Times New Roman" w:cs="Times New Roman"/>
          <w:b/>
          <w:position w:val="-10"/>
          <w:sz w:val="24"/>
          <w:szCs w:val="24"/>
        </w:rPr>
        <w:object w:dxaOrig="2980" w:dyaOrig="380" w14:anchorId="1C5B7D50">
          <v:shape id="_x0000_i5496" type="#_x0000_t75" style="width:149.25pt;height:18.75pt" o:ole="">
            <v:imagedata r:id="rId8020" o:title=""/>
          </v:shape>
          <o:OLEObject Type="Embed" ProgID="Equation.DSMT4" ShapeID="_x0000_i5496" DrawAspect="Content" ObjectID="_1796844558" r:id="rId8021"/>
        </w:object>
      </w:r>
      <w:r w:rsidRPr="00330A7E">
        <w:rPr>
          <w:rFonts w:ascii="Times New Roman" w:hAnsi="Times New Roman" w:cs="Times New Roman"/>
          <w:b/>
          <w:sz w:val="24"/>
          <w:szCs w:val="24"/>
        </w:rPr>
        <w:t xml:space="preserve">. </w:t>
      </w:r>
      <w:r w:rsidRPr="00330A7E">
        <w:rPr>
          <w:rFonts w:ascii="Times New Roman" w:hAnsi="Times New Roman" w:cs="Times New Roman"/>
          <w:bCs/>
          <w:sz w:val="24"/>
          <w:szCs w:val="24"/>
        </w:rPr>
        <w:t>Đúng</w:t>
      </w:r>
      <w:r w:rsidRPr="00330A7E">
        <w:rPr>
          <w:rFonts w:ascii="Times New Roman" w:hAnsi="Times New Roman" w:cs="Times New Roman"/>
          <w:b/>
          <w:sz w:val="24"/>
          <w:szCs w:val="24"/>
        </w:rPr>
        <w:t xml:space="preserve"> </w:t>
      </w:r>
    </w:p>
    <w:p w14:paraId="477E7ED9" w14:textId="77777777" w:rsidR="00ED397D" w:rsidRPr="00330A7E" w:rsidRDefault="00ED397D" w:rsidP="00330A7E">
      <w:pPr>
        <w:tabs>
          <w:tab w:val="left" w:pos="2835"/>
          <w:tab w:val="left" w:pos="4536"/>
          <w:tab w:val="left" w:pos="6237"/>
        </w:tabs>
        <w:spacing w:after="0" w:line="252" w:lineRule="auto"/>
        <w:rPr>
          <w:rFonts w:ascii="Times New Roman" w:hAnsi="Times New Roman" w:cs="Times New Roman"/>
          <w:sz w:val="24"/>
          <w:szCs w:val="24"/>
        </w:rPr>
      </w:pPr>
      <w:r w:rsidRPr="00330A7E">
        <w:rPr>
          <w:rFonts w:ascii="Times New Roman" w:hAnsi="Times New Roman" w:cs="Times New Roman"/>
          <w:b/>
          <w:sz w:val="24"/>
          <w:szCs w:val="24"/>
        </w:rPr>
        <w:t xml:space="preserve">  </w:t>
      </w:r>
      <w:r w:rsidRPr="00330A7E">
        <w:rPr>
          <w:rFonts w:ascii="Times New Roman" w:hAnsi="Times New Roman" w:cs="Times New Roman"/>
          <w:b/>
          <w:sz w:val="24"/>
          <w:szCs w:val="24"/>
          <w:lang w:val="vi-VN"/>
        </w:rPr>
        <w:t xml:space="preserve"> </w:t>
      </w:r>
      <w:r w:rsidRPr="00330A7E">
        <w:rPr>
          <w:rFonts w:ascii="Times New Roman" w:hAnsi="Times New Roman" w:cs="Times New Roman"/>
          <w:b/>
          <w:sz w:val="24"/>
          <w:szCs w:val="24"/>
        </w:rPr>
        <w:t xml:space="preserve">              </w:t>
      </w:r>
      <w:r w:rsidRPr="00330A7E">
        <w:rPr>
          <w:rFonts w:ascii="Times New Roman" w:hAnsi="Times New Roman" w:cs="Times New Roman"/>
          <w:bCs/>
          <w:sz w:val="24"/>
          <w:szCs w:val="24"/>
        </w:rPr>
        <w:t>b)</w:t>
      </w:r>
      <w:r w:rsidRPr="00330A7E">
        <w:rPr>
          <w:rFonts w:ascii="Times New Roman" w:hAnsi="Times New Roman" w:cs="Times New Roman"/>
          <w:b/>
          <w:sz w:val="24"/>
          <w:szCs w:val="24"/>
        </w:rPr>
        <w:t xml:space="preserve"> </w:t>
      </w:r>
      <w:r w:rsidRPr="00330A7E">
        <w:rPr>
          <w:rFonts w:ascii="Times New Roman" w:hAnsi="Times New Roman" w:cs="Times New Roman"/>
          <w:sz w:val="24"/>
          <w:szCs w:val="24"/>
        </w:rPr>
        <w:t xml:space="preserve">Giao điểm </w:t>
      </w:r>
      <w:r w:rsidRPr="00330A7E">
        <w:rPr>
          <w:rFonts w:ascii="Times New Roman" w:hAnsi="Times New Roman" w:cs="Times New Roman"/>
          <w:position w:val="-4"/>
          <w:sz w:val="24"/>
          <w:szCs w:val="24"/>
        </w:rPr>
        <w:object w:dxaOrig="340" w:dyaOrig="260" w14:anchorId="7CE31976">
          <v:shape id="_x0000_i5497" type="#_x0000_t75" style="width:17.25pt;height:12.75pt" o:ole="">
            <v:imagedata r:id="rId7849" o:title=""/>
          </v:shape>
          <o:OLEObject Type="Embed" ProgID="Equation.DSMT4" ShapeID="_x0000_i5497" DrawAspect="Content" ObjectID="_1796844559" r:id="rId8022"/>
        </w:object>
      </w:r>
      <w:r w:rsidRPr="00330A7E">
        <w:rPr>
          <w:rFonts w:ascii="Times New Roman" w:hAnsi="Times New Roman" w:cs="Times New Roman"/>
          <w:sz w:val="24"/>
          <w:szCs w:val="24"/>
        </w:rPr>
        <w:t xml:space="preserve"> của </w:t>
      </w:r>
      <w:r w:rsidRPr="00330A7E">
        <w:rPr>
          <w:rFonts w:ascii="Times New Roman" w:hAnsi="Times New Roman" w:cs="Times New Roman"/>
          <w:position w:val="-14"/>
          <w:sz w:val="24"/>
          <w:szCs w:val="24"/>
        </w:rPr>
        <w:object w:dxaOrig="460" w:dyaOrig="400" w14:anchorId="2F54B4EF">
          <v:shape id="_x0000_i5498" type="#_x0000_t75" style="width:23.25pt;height:20.25pt" o:ole="">
            <v:imagedata r:id="rId7851" o:title=""/>
          </v:shape>
          <o:OLEObject Type="Embed" ProgID="Equation.DSMT4" ShapeID="_x0000_i5498" DrawAspect="Content" ObjectID="_1796844560" r:id="rId8023"/>
        </w:object>
      </w:r>
      <w:r w:rsidRPr="00330A7E">
        <w:rPr>
          <w:rFonts w:ascii="Times New Roman" w:hAnsi="Times New Roman" w:cs="Times New Roman"/>
          <w:sz w:val="24"/>
          <w:szCs w:val="24"/>
        </w:rPr>
        <w:t xml:space="preserve"> với trục tung là </w:t>
      </w:r>
      <w:r w:rsidRPr="00330A7E">
        <w:rPr>
          <w:rFonts w:ascii="Times New Roman" w:hAnsi="Times New Roman" w:cs="Times New Roman"/>
          <w:position w:val="-14"/>
          <w:sz w:val="24"/>
          <w:szCs w:val="24"/>
        </w:rPr>
        <w:object w:dxaOrig="980" w:dyaOrig="400" w14:anchorId="5FAE1268">
          <v:shape id="_x0000_i5499" type="#_x0000_t75" style="width:48.75pt;height:20.25pt" o:ole="">
            <v:imagedata r:id="rId7853" o:title=""/>
          </v:shape>
          <o:OLEObject Type="Embed" ProgID="Equation.DSMT4" ShapeID="_x0000_i5499" DrawAspect="Content" ObjectID="_1796844561" r:id="rId8024"/>
        </w:object>
      </w:r>
      <w:r w:rsidRPr="00330A7E">
        <w:rPr>
          <w:rFonts w:ascii="Times New Roman" w:hAnsi="Times New Roman" w:cs="Times New Roman"/>
          <w:sz w:val="24"/>
          <w:szCs w:val="24"/>
        </w:rPr>
        <w:t xml:space="preserve"> Đúng </w:t>
      </w:r>
    </w:p>
    <w:p w14:paraId="5AD52E8F" w14:textId="77777777" w:rsidR="00ED397D" w:rsidRPr="00330A7E" w:rsidRDefault="00ED397D" w:rsidP="00330A7E">
      <w:pPr>
        <w:spacing w:after="0" w:line="252"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                 c) Hệ số góc của tiếp tuyến tại giao điểm của </w:t>
      </w:r>
      <w:r w:rsidRPr="00330A7E">
        <w:rPr>
          <w:rFonts w:ascii="Times New Roman" w:hAnsi="Times New Roman" w:cs="Times New Roman"/>
          <w:position w:val="-14"/>
          <w:sz w:val="24"/>
          <w:szCs w:val="24"/>
        </w:rPr>
        <w:object w:dxaOrig="460" w:dyaOrig="400" w14:anchorId="34051AF7">
          <v:shape id="_x0000_i5500" type="#_x0000_t75" style="width:23.25pt;height:20.25pt" o:ole="">
            <v:imagedata r:id="rId7855" o:title=""/>
          </v:shape>
          <o:OLEObject Type="Embed" ProgID="Equation.DSMT4" ShapeID="_x0000_i5500" DrawAspect="Content" ObjectID="_1796844562" r:id="rId8025"/>
        </w:object>
      </w:r>
      <w:r w:rsidRPr="00330A7E">
        <w:rPr>
          <w:rFonts w:ascii="Times New Roman" w:hAnsi="Times New Roman" w:cs="Times New Roman"/>
          <w:sz w:val="24"/>
          <w:szCs w:val="24"/>
        </w:rPr>
        <w:t xml:space="preserve"> với trục tung bằng </w:t>
      </w:r>
      <w:r w:rsidRPr="00330A7E">
        <w:rPr>
          <w:rFonts w:ascii="Times New Roman" w:hAnsi="Times New Roman" w:cs="Times New Roman"/>
          <w:position w:val="-14"/>
          <w:sz w:val="24"/>
          <w:szCs w:val="24"/>
        </w:rPr>
        <w:object w:dxaOrig="960" w:dyaOrig="400" w14:anchorId="42E840E2">
          <v:shape id="_x0000_i5501" type="#_x0000_t75" style="width:48pt;height:20.25pt" o:ole="">
            <v:imagedata r:id="rId8026" o:title=""/>
          </v:shape>
          <o:OLEObject Type="Embed" ProgID="Equation.DSMT4" ShapeID="_x0000_i5501" DrawAspect="Content" ObjectID="_1796844563" r:id="rId8027"/>
        </w:object>
      </w:r>
      <w:r w:rsidRPr="00330A7E">
        <w:rPr>
          <w:rFonts w:ascii="Times New Roman" w:hAnsi="Times New Roman" w:cs="Times New Roman"/>
          <w:sz w:val="24"/>
          <w:szCs w:val="24"/>
        </w:rPr>
        <w:t>. Sai</w:t>
      </w:r>
    </w:p>
    <w:p w14:paraId="3F681B16" w14:textId="77777777" w:rsidR="00ED397D" w:rsidRPr="00330A7E" w:rsidRDefault="00ED397D" w:rsidP="00330A7E">
      <w:pPr>
        <w:spacing w:after="0" w:line="252" w:lineRule="auto"/>
        <w:jc w:val="both"/>
        <w:rPr>
          <w:rFonts w:ascii="Times New Roman" w:hAnsi="Times New Roman" w:cs="Times New Roman"/>
          <w:sz w:val="24"/>
          <w:szCs w:val="24"/>
          <w:lang w:val="vi-VN"/>
        </w:rPr>
      </w:pPr>
      <w:r w:rsidRPr="00330A7E">
        <w:rPr>
          <w:rFonts w:ascii="Times New Roman" w:hAnsi="Times New Roman" w:cs="Times New Roman"/>
          <w:sz w:val="24"/>
          <w:szCs w:val="24"/>
          <w:lang w:val="vi-VN"/>
        </w:rPr>
        <w:t xml:space="preserve">   </w:t>
      </w:r>
      <w:r w:rsidRPr="00330A7E">
        <w:rPr>
          <w:rFonts w:ascii="Times New Roman" w:hAnsi="Times New Roman" w:cs="Times New Roman"/>
          <w:sz w:val="24"/>
          <w:szCs w:val="24"/>
        </w:rPr>
        <w:t xml:space="preserve">            </w:t>
      </w:r>
      <w:r w:rsidRPr="00330A7E">
        <w:rPr>
          <w:rFonts w:ascii="Times New Roman" w:hAnsi="Times New Roman" w:cs="Times New Roman"/>
          <w:sz w:val="24"/>
          <w:szCs w:val="24"/>
          <w:lang w:val="vi-VN"/>
        </w:rPr>
        <w:t xml:space="preserve"> </w:t>
      </w:r>
      <w:r w:rsidRPr="00330A7E">
        <w:rPr>
          <w:rFonts w:ascii="Times New Roman" w:hAnsi="Times New Roman" w:cs="Times New Roman"/>
          <w:sz w:val="24"/>
          <w:szCs w:val="24"/>
        </w:rPr>
        <w:t xml:space="preserve">d) </w:t>
      </w:r>
      <w:r w:rsidRPr="00330A7E">
        <w:rPr>
          <w:rFonts w:ascii="Times New Roman" w:hAnsi="Times New Roman" w:cs="Times New Roman"/>
          <w:sz w:val="24"/>
          <w:szCs w:val="24"/>
          <w:lang w:val="vi-VN"/>
        </w:rPr>
        <w:t xml:space="preserve">Phương trình tiếp tuyến của ( C) với trục Oy là </w:t>
      </w:r>
      <w:r w:rsidRPr="00330A7E">
        <w:rPr>
          <w:rFonts w:ascii="Times New Roman" w:hAnsi="Times New Roman" w:cs="Times New Roman"/>
          <w:position w:val="-10"/>
          <w:sz w:val="24"/>
          <w:szCs w:val="24"/>
          <w:lang w:val="vi-VN"/>
        </w:rPr>
        <w:object w:dxaOrig="980" w:dyaOrig="320" w14:anchorId="630DFF0F">
          <v:shape id="_x0000_i5502" type="#_x0000_t75" style="width:48.75pt;height:16.5pt" o:ole="">
            <v:imagedata r:id="rId8028" o:title=""/>
          </v:shape>
          <o:OLEObject Type="Embed" ProgID="Equation.DSMT4" ShapeID="_x0000_i5502" DrawAspect="Content" ObjectID="_1796844564" r:id="rId8029"/>
        </w:object>
      </w:r>
    </w:p>
    <w:p w14:paraId="17E3ED7E" w14:textId="77777777" w:rsidR="00ED397D" w:rsidRPr="00330A7E" w:rsidRDefault="00ED397D" w:rsidP="00330A7E">
      <w:pPr>
        <w:spacing w:after="0" w:line="252" w:lineRule="auto"/>
        <w:jc w:val="both"/>
        <w:rPr>
          <w:rFonts w:ascii="Times New Roman" w:hAnsi="Times New Roman" w:cs="Times New Roman"/>
          <w:sz w:val="24"/>
          <w:szCs w:val="24"/>
          <w:lang w:val="vi-VN"/>
        </w:rPr>
      </w:pPr>
      <w:r w:rsidRPr="00330A7E">
        <w:rPr>
          <w:rFonts w:ascii="Times New Roman" w:hAnsi="Times New Roman" w:cs="Times New Roman"/>
          <w:sz w:val="24"/>
          <w:szCs w:val="24"/>
          <w:lang w:val="vi-VN"/>
        </w:rPr>
        <w:t xml:space="preserve">   </w:t>
      </w:r>
      <w:r w:rsidRPr="00330A7E">
        <w:rPr>
          <w:rFonts w:ascii="Times New Roman" w:hAnsi="Times New Roman" w:cs="Times New Roman"/>
          <w:sz w:val="24"/>
          <w:szCs w:val="24"/>
        </w:rPr>
        <w:t xml:space="preserve">   </w:t>
      </w:r>
      <w:r w:rsidRPr="00330A7E">
        <w:rPr>
          <w:rFonts w:ascii="Times New Roman" w:hAnsi="Times New Roman" w:cs="Times New Roman"/>
          <w:sz w:val="24"/>
          <w:szCs w:val="24"/>
          <w:lang w:val="vi-VN"/>
        </w:rPr>
        <w:t xml:space="preserve">      </w:t>
      </w:r>
      <w:r w:rsidRPr="00330A7E">
        <w:rPr>
          <w:rFonts w:ascii="Times New Roman" w:hAnsi="Times New Roman" w:cs="Times New Roman"/>
          <w:position w:val="-28"/>
          <w:sz w:val="24"/>
          <w:szCs w:val="24"/>
          <w:lang w:val="vi-VN"/>
        </w:rPr>
        <w:object w:dxaOrig="1760" w:dyaOrig="680" w14:anchorId="2AFEBDF0">
          <v:shape id="_x0000_i5503" type="#_x0000_t75" style="width:88.5pt;height:34.5pt" o:ole="">
            <v:imagedata r:id="rId8030" o:title=""/>
          </v:shape>
          <o:OLEObject Type="Embed" ProgID="Equation.DSMT4" ShapeID="_x0000_i5503" DrawAspect="Content" ObjectID="_1796844565" r:id="rId8031"/>
        </w:object>
      </w:r>
    </w:p>
    <w:p w14:paraId="1E1AADBA" w14:textId="77777777" w:rsidR="00ED397D" w:rsidRPr="00330A7E" w:rsidRDefault="00ED397D" w:rsidP="00330A7E">
      <w:pPr>
        <w:spacing w:after="0" w:line="252" w:lineRule="auto"/>
        <w:jc w:val="both"/>
        <w:rPr>
          <w:rFonts w:ascii="Times New Roman" w:hAnsi="Times New Roman" w:cs="Times New Roman"/>
          <w:sz w:val="24"/>
          <w:szCs w:val="24"/>
        </w:rPr>
      </w:pPr>
      <w:r w:rsidRPr="00330A7E">
        <w:rPr>
          <w:rFonts w:ascii="Times New Roman" w:hAnsi="Times New Roman" w:cs="Times New Roman"/>
          <w:sz w:val="24"/>
          <w:szCs w:val="24"/>
          <w:lang w:val="vi-VN"/>
        </w:rPr>
        <w:t xml:space="preserve">       </w:t>
      </w:r>
      <w:r w:rsidRPr="00330A7E">
        <w:rPr>
          <w:rFonts w:ascii="Times New Roman" w:hAnsi="Times New Roman" w:cs="Times New Roman"/>
          <w:sz w:val="24"/>
          <w:szCs w:val="24"/>
        </w:rPr>
        <w:t xml:space="preserve">    </w:t>
      </w:r>
      <w:r w:rsidRPr="00330A7E">
        <w:rPr>
          <w:rFonts w:ascii="Times New Roman" w:hAnsi="Times New Roman" w:cs="Times New Roman"/>
          <w:sz w:val="24"/>
          <w:szCs w:val="24"/>
          <w:lang w:val="vi-VN"/>
        </w:rPr>
        <w:t xml:space="preserve">   </w:t>
      </w:r>
      <w:r w:rsidRPr="00330A7E">
        <w:rPr>
          <w:rFonts w:ascii="Times New Roman" w:hAnsi="Times New Roman" w:cs="Times New Roman"/>
          <w:position w:val="-24"/>
          <w:sz w:val="24"/>
          <w:szCs w:val="24"/>
          <w:lang w:val="vi-VN"/>
        </w:rPr>
        <w:object w:dxaOrig="1700" w:dyaOrig="620" w14:anchorId="09C971B7">
          <v:shape id="_x0000_i5504" type="#_x0000_t75" style="width:84.75pt;height:30.75pt" o:ole="">
            <v:imagedata r:id="rId8032" o:title=""/>
          </v:shape>
          <o:OLEObject Type="Embed" ProgID="Equation.DSMT4" ShapeID="_x0000_i5504" DrawAspect="Content" ObjectID="_1796844566" r:id="rId8033"/>
        </w:object>
      </w:r>
      <w:r w:rsidRPr="00330A7E">
        <w:rPr>
          <w:rFonts w:ascii="Times New Roman" w:hAnsi="Times New Roman" w:cs="Times New Roman"/>
          <w:sz w:val="24"/>
          <w:szCs w:val="24"/>
        </w:rPr>
        <w:t xml:space="preserve">. Sai </w:t>
      </w:r>
    </w:p>
    <w:p w14:paraId="00877FD5" w14:textId="77777777" w:rsidR="00ED397D" w:rsidRPr="00330A7E" w:rsidRDefault="00ED397D" w:rsidP="00330A7E">
      <w:pPr>
        <w:pStyle w:val="ListParagraph"/>
        <w:spacing w:line="276" w:lineRule="auto"/>
        <w:ind w:left="1352"/>
        <w:rPr>
          <w:rFonts w:ascii="Times New Roman" w:hAnsi="Times New Roman" w:cs="Times New Roman"/>
          <w:sz w:val="24"/>
          <w:szCs w:val="24"/>
        </w:rPr>
      </w:pPr>
      <w:r w:rsidRPr="00330A7E">
        <w:rPr>
          <w:rFonts w:ascii="Times New Roman" w:hAnsi="Times New Roman" w:cs="Times New Roman"/>
          <w:b/>
          <w:bCs/>
          <w:sz w:val="24"/>
          <w:szCs w:val="24"/>
        </w:rPr>
        <w:t>a)Đ</w:t>
      </w:r>
      <w:r w:rsidRPr="00330A7E">
        <w:rPr>
          <w:rFonts w:ascii="Times New Roman" w:hAnsi="Times New Roman" w:cs="Times New Roman"/>
          <w:sz w:val="24"/>
          <w:szCs w:val="24"/>
        </w:rPr>
        <w:t>,</w: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b) </w:t>
      </w:r>
      <w:r w:rsidRPr="00330A7E">
        <w:rPr>
          <w:rFonts w:ascii="Times New Roman" w:hAnsi="Times New Roman" w:cs="Times New Roman"/>
          <w:b/>
          <w:bCs/>
          <w:sz w:val="24"/>
          <w:szCs w:val="24"/>
        </w:rPr>
        <w:t>Đ</w:t>
      </w:r>
      <w:r w:rsidRPr="00330A7E">
        <w:rPr>
          <w:rFonts w:ascii="Times New Roman" w:hAnsi="Times New Roman" w:cs="Times New Roman"/>
          <w:sz w:val="24"/>
          <w:szCs w:val="24"/>
        </w:rPr>
        <w:t>,</w: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c)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S</w:t>
      </w:r>
      <w:r w:rsidRPr="00330A7E">
        <w:rPr>
          <w:rFonts w:ascii="Times New Roman" w:hAnsi="Times New Roman" w:cs="Times New Roman"/>
          <w:sz w:val="24"/>
          <w:szCs w:val="24"/>
        </w:rPr>
        <w:t>.</w:t>
      </w:r>
    </w:p>
    <w:p w14:paraId="693FB7E3" w14:textId="77777777" w:rsidR="00ED397D" w:rsidRPr="00330A7E" w:rsidRDefault="00ED397D" w:rsidP="00330A7E">
      <w:pPr>
        <w:tabs>
          <w:tab w:val="left" w:pos="2835"/>
          <w:tab w:val="left" w:pos="4536"/>
          <w:tab w:val="left" w:pos="6237"/>
        </w:tabs>
        <w:spacing w:after="0" w:line="252" w:lineRule="auto"/>
        <w:ind w:left="360"/>
        <w:rPr>
          <w:rFonts w:ascii="Times New Roman" w:hAnsi="Times New Roman" w:cs="Times New Roman"/>
          <w:b/>
          <w:bCs/>
          <w:sz w:val="24"/>
          <w:szCs w:val="24"/>
        </w:rPr>
      </w:pPr>
      <w:r w:rsidRPr="00330A7E">
        <w:rPr>
          <w:rFonts w:ascii="Times New Roman" w:hAnsi="Times New Roman" w:cs="Times New Roman"/>
          <w:b/>
          <w:bCs/>
          <w:sz w:val="24"/>
          <w:szCs w:val="24"/>
        </w:rPr>
        <w:t xml:space="preserve">Câu 4: </w:t>
      </w:r>
    </w:p>
    <w:p w14:paraId="4C7E716E" w14:textId="77777777" w:rsidR="00ED397D" w:rsidRPr="00330A7E" w:rsidRDefault="00ED397D" w:rsidP="000E1E56">
      <w:pPr>
        <w:pStyle w:val="ListParagraph"/>
        <w:numPr>
          <w:ilvl w:val="0"/>
          <w:numId w:val="61"/>
        </w:numPr>
        <w:spacing w:after="160" w:line="259" w:lineRule="auto"/>
        <w:jc w:val="left"/>
        <w:rPr>
          <w:rFonts w:ascii="Times New Roman" w:hAnsi="Times New Roman" w:cs="Times New Roman"/>
          <w:sz w:val="24"/>
          <w:szCs w:val="24"/>
          <w:lang w:val="pt-BR"/>
        </w:rPr>
      </w:pPr>
      <w:r w:rsidRPr="00330A7E">
        <w:rPr>
          <w:rFonts w:ascii="Times New Roman" w:hAnsi="Times New Roman" w:cs="Times New Roman"/>
          <w:sz w:val="24"/>
          <w:szCs w:val="24"/>
          <w:lang w:val="pt-BR"/>
        </w:rPr>
        <w:t>Xét biến cố: A:” Chọn được người bị bệnh tiểu đường”, B: “Chọn được người bị bệnh huyết áp cao”</w:t>
      </w:r>
    </w:p>
    <w:p w14:paraId="29D278D5" w14:textId="77777777" w:rsidR="00ED397D" w:rsidRPr="00330A7E" w:rsidRDefault="00ED397D" w:rsidP="00330A7E">
      <w:pPr>
        <w:ind w:firstLine="360"/>
        <w:rPr>
          <w:rFonts w:ascii="Times New Roman" w:hAnsi="Times New Roman" w:cs="Times New Roman"/>
          <w:sz w:val="24"/>
          <w:szCs w:val="24"/>
        </w:rPr>
      </w:pPr>
      <w:r w:rsidRPr="00330A7E">
        <w:rPr>
          <w:rFonts w:ascii="Times New Roman" w:hAnsi="Times New Roman" w:cs="Times New Roman"/>
          <w:sz w:val="24"/>
          <w:szCs w:val="24"/>
          <w:lang w:val="pt-BR"/>
        </w:rPr>
        <w:t xml:space="preserve">Khi đó,   </w:t>
      </w:r>
      <w:r w:rsidRPr="00330A7E">
        <w:rPr>
          <w:rFonts w:ascii="Times New Roman" w:hAnsi="Times New Roman" w:cs="Times New Roman"/>
          <w:position w:val="-10"/>
          <w:sz w:val="24"/>
          <w:szCs w:val="24"/>
        </w:rPr>
        <w:object w:dxaOrig="1120" w:dyaOrig="320" w14:anchorId="101C1E93">
          <v:shape id="_x0000_i5505" type="#_x0000_t75" style="width:55.5pt;height:16.5pt" o:ole="">
            <v:imagedata r:id="rId8034" o:title=""/>
          </v:shape>
          <o:OLEObject Type="Embed" ProgID="Equation.DSMT4" ShapeID="_x0000_i5505" DrawAspect="Content" ObjectID="_1796844567" r:id="rId8035"/>
        </w:object>
      </w:r>
      <w:r w:rsidRPr="00330A7E">
        <w:rPr>
          <w:rFonts w:ascii="Times New Roman" w:hAnsi="Times New Roman" w:cs="Times New Roman"/>
          <w:sz w:val="24"/>
          <w:szCs w:val="24"/>
        </w:rPr>
        <w:t xml:space="preserve">. Đúng </w:t>
      </w:r>
    </w:p>
    <w:p w14:paraId="0A723E20" w14:textId="77777777" w:rsidR="00ED397D" w:rsidRPr="00330A7E" w:rsidRDefault="00ED397D" w:rsidP="000E1E56">
      <w:pPr>
        <w:pStyle w:val="ListParagraph"/>
        <w:numPr>
          <w:ilvl w:val="0"/>
          <w:numId w:val="61"/>
        </w:numPr>
        <w:spacing w:after="160" w:line="259" w:lineRule="auto"/>
        <w:jc w:val="left"/>
        <w:rPr>
          <w:rFonts w:ascii="Times New Roman" w:hAnsi="Times New Roman" w:cs="Times New Roman"/>
          <w:sz w:val="24"/>
          <w:szCs w:val="24"/>
          <w:lang w:val="pt-BR"/>
        </w:rPr>
      </w:pPr>
      <w:r w:rsidRPr="00330A7E">
        <w:rPr>
          <w:rFonts w:ascii="Times New Roman" w:hAnsi="Times New Roman" w:cs="Times New Roman"/>
          <w:position w:val="-10"/>
          <w:sz w:val="24"/>
          <w:szCs w:val="24"/>
        </w:rPr>
        <w:object w:dxaOrig="2580" w:dyaOrig="380" w14:anchorId="21CD9D82">
          <v:shape id="_x0000_i5506" type="#_x0000_t75" style="width:129pt;height:18.75pt" o:ole="">
            <v:imagedata r:id="rId8036" o:title=""/>
          </v:shape>
          <o:OLEObject Type="Embed" ProgID="Equation.DSMT4" ShapeID="_x0000_i5506" DrawAspect="Content" ObjectID="_1796844568" r:id="rId8037"/>
        </w:object>
      </w:r>
      <w:r w:rsidRPr="00330A7E">
        <w:rPr>
          <w:rFonts w:ascii="Times New Roman" w:hAnsi="Times New Roman" w:cs="Times New Roman"/>
          <w:sz w:val="24"/>
          <w:szCs w:val="24"/>
        </w:rPr>
        <w:t xml:space="preserve">. Đúng </w:t>
      </w:r>
    </w:p>
    <w:p w14:paraId="5BC614AF" w14:textId="77777777" w:rsidR="00ED397D" w:rsidRPr="00330A7E" w:rsidRDefault="00ED397D" w:rsidP="000E1E56">
      <w:pPr>
        <w:pStyle w:val="ListParagraph"/>
        <w:numPr>
          <w:ilvl w:val="0"/>
          <w:numId w:val="61"/>
        </w:numPr>
        <w:spacing w:after="160" w:line="259" w:lineRule="auto"/>
        <w:jc w:val="left"/>
        <w:rPr>
          <w:rFonts w:ascii="Times New Roman" w:hAnsi="Times New Roman" w:cs="Times New Roman"/>
          <w:sz w:val="24"/>
          <w:szCs w:val="24"/>
          <w:lang w:val="pt-BR"/>
        </w:rPr>
      </w:pPr>
      <w:r w:rsidRPr="00330A7E">
        <w:rPr>
          <w:rFonts w:ascii="Times New Roman" w:hAnsi="Times New Roman" w:cs="Times New Roman"/>
          <w:position w:val="-10"/>
          <w:sz w:val="24"/>
          <w:szCs w:val="24"/>
        </w:rPr>
        <w:object w:dxaOrig="1560" w:dyaOrig="380" w14:anchorId="68204F3A">
          <v:shape id="_x0000_i5507" type="#_x0000_t75" style="width:78pt;height:18.75pt" o:ole="">
            <v:imagedata r:id="rId8038" o:title=""/>
          </v:shape>
          <o:OLEObject Type="Embed" ProgID="Equation.DSMT4" ShapeID="_x0000_i5507" DrawAspect="Content" ObjectID="_1796844569" r:id="rId8039"/>
        </w:object>
      </w:r>
      <w:r w:rsidRPr="00330A7E">
        <w:rPr>
          <w:rFonts w:ascii="Times New Roman" w:hAnsi="Times New Roman" w:cs="Times New Roman"/>
          <w:sz w:val="24"/>
          <w:szCs w:val="24"/>
        </w:rPr>
        <w:t xml:space="preserve">. Sai </w:t>
      </w:r>
      <w:r w:rsidRPr="00330A7E">
        <w:rPr>
          <w:rFonts w:ascii="Times New Roman" w:hAnsi="Times New Roman" w:cs="Times New Roman"/>
          <w:sz w:val="24"/>
          <w:szCs w:val="24"/>
        </w:rPr>
        <w:object w:dxaOrig="180" w:dyaOrig="279" w14:anchorId="3A8C5D74">
          <v:shape id="_x0000_i5508" type="#_x0000_t75" style="width:9pt;height:14.25pt" o:ole="">
            <v:imagedata r:id="rId8040" o:title=""/>
          </v:shape>
          <o:OLEObject Type="Embed" ProgID="Equation.DSMT4" ShapeID="_x0000_i5508" DrawAspect="Content" ObjectID="_1796844570" r:id="rId8041"/>
        </w:object>
      </w:r>
    </w:p>
    <w:p w14:paraId="59146D37" w14:textId="77777777" w:rsidR="00ED397D" w:rsidRPr="00330A7E" w:rsidRDefault="00ED397D" w:rsidP="000E1E56">
      <w:pPr>
        <w:pStyle w:val="MTDisplayEquation"/>
        <w:numPr>
          <w:ilvl w:val="0"/>
          <w:numId w:val="61"/>
        </w:numPr>
        <w:tabs>
          <w:tab w:val="center" w:pos="4680"/>
          <w:tab w:val="right" w:pos="9360"/>
        </w:tabs>
        <w:spacing w:after="160" w:line="259" w:lineRule="auto"/>
      </w:pPr>
      <w:r w:rsidRPr="00330A7E">
        <w:t>Theo công thức xác xuất toàn phần, ta có:</w:t>
      </w:r>
    </w:p>
    <w:p w14:paraId="7FAEC98B" w14:textId="77777777" w:rsidR="00ED397D" w:rsidRPr="00330A7E" w:rsidRDefault="00ED397D" w:rsidP="00330A7E">
      <w:pPr>
        <w:pStyle w:val="MTDisplayEquation"/>
      </w:pPr>
      <w:r w:rsidRPr="00330A7E">
        <w:tab/>
      </w:r>
      <w:r w:rsidRPr="00330A7E">
        <w:rPr>
          <w:position w:val="-10"/>
        </w:rPr>
        <w:object w:dxaOrig="6380" w:dyaOrig="380" w14:anchorId="35EA0EDF">
          <v:shape id="_x0000_i5509" type="#_x0000_t75" style="width:318.75pt;height:18.75pt" o:ole="">
            <v:imagedata r:id="rId8042" o:title=""/>
          </v:shape>
          <o:OLEObject Type="Embed" ProgID="Equation.DSMT4" ShapeID="_x0000_i5509" DrawAspect="Content" ObjectID="_1796844571" r:id="rId8043"/>
        </w:object>
      </w:r>
      <w:r w:rsidRPr="00330A7E">
        <w:t>. Sai</w:t>
      </w:r>
    </w:p>
    <w:p w14:paraId="6F76CF48" w14:textId="77777777" w:rsidR="00ED397D" w:rsidRPr="00330A7E" w:rsidRDefault="00ED397D" w:rsidP="00330A7E">
      <w:pPr>
        <w:pStyle w:val="ListParagraph"/>
        <w:spacing w:line="276" w:lineRule="auto"/>
        <w:ind w:left="1352"/>
        <w:rPr>
          <w:rFonts w:ascii="Times New Roman" w:hAnsi="Times New Roman" w:cs="Times New Roman"/>
          <w:sz w:val="24"/>
          <w:szCs w:val="24"/>
        </w:rPr>
      </w:pPr>
      <w:r w:rsidRPr="00330A7E">
        <w:rPr>
          <w:rFonts w:ascii="Times New Roman" w:hAnsi="Times New Roman" w:cs="Times New Roman"/>
          <w:b/>
          <w:bCs/>
          <w:sz w:val="24"/>
          <w:szCs w:val="24"/>
        </w:rPr>
        <w:t>a)Đ</w:t>
      </w:r>
      <w:r w:rsidRPr="00330A7E">
        <w:rPr>
          <w:rFonts w:ascii="Times New Roman" w:hAnsi="Times New Roman" w:cs="Times New Roman"/>
          <w:sz w:val="24"/>
          <w:szCs w:val="24"/>
        </w:rPr>
        <w:t>,</w: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b) </w:t>
      </w:r>
      <w:r w:rsidRPr="00330A7E">
        <w:rPr>
          <w:rFonts w:ascii="Times New Roman" w:hAnsi="Times New Roman" w:cs="Times New Roman"/>
          <w:b/>
          <w:bCs/>
          <w:sz w:val="24"/>
          <w:szCs w:val="24"/>
        </w:rPr>
        <w:t>Đ</w:t>
      </w:r>
      <w:r w:rsidRPr="00330A7E">
        <w:rPr>
          <w:rFonts w:ascii="Times New Roman" w:hAnsi="Times New Roman" w:cs="Times New Roman"/>
          <w:sz w:val="24"/>
          <w:szCs w:val="24"/>
        </w:rPr>
        <w:t>,</w: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c)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S</w:t>
      </w:r>
      <w:r w:rsidRPr="00330A7E">
        <w:rPr>
          <w:rFonts w:ascii="Times New Roman" w:hAnsi="Times New Roman" w:cs="Times New Roman"/>
          <w:sz w:val="24"/>
          <w:szCs w:val="24"/>
        </w:rPr>
        <w:t>.</w:t>
      </w:r>
    </w:p>
    <w:p w14:paraId="3BFAEBAD" w14:textId="77777777" w:rsidR="00ED397D" w:rsidRPr="00330A7E" w:rsidRDefault="00ED397D" w:rsidP="00330A7E">
      <w:pPr>
        <w:ind w:left="992"/>
        <w:rPr>
          <w:rFonts w:ascii="Times New Roman" w:hAnsi="Times New Roman" w:cs="Times New Roman"/>
          <w:b/>
          <w:bCs/>
          <w:color w:val="0033CC"/>
          <w:sz w:val="24"/>
          <w:szCs w:val="24"/>
        </w:rPr>
      </w:pPr>
      <w:r w:rsidRPr="00330A7E">
        <w:rPr>
          <w:rFonts w:ascii="Times New Roman" w:hAnsi="Times New Roman" w:cs="Times New Roman"/>
          <w:b/>
          <w:bCs/>
          <w:sz w:val="24"/>
          <w:szCs w:val="24"/>
        </w:rPr>
        <w:t xml:space="preserve">PHẦN III. </w:t>
      </w:r>
      <w:r w:rsidRPr="00330A7E">
        <w:rPr>
          <w:rFonts w:ascii="Times New Roman" w:hAnsi="Times New Roman" w:cs="Times New Roman"/>
          <w:b/>
          <w:bCs/>
          <w:color w:val="0033CC"/>
          <w:sz w:val="24"/>
          <w:szCs w:val="24"/>
        </w:rPr>
        <w:t>Câu trắc nghiệm trả lời ngắn</w:t>
      </w:r>
    </w:p>
    <w:p w14:paraId="243022B1" w14:textId="77777777" w:rsidR="00ED397D" w:rsidRPr="00330A7E" w:rsidRDefault="00ED397D" w:rsidP="000E1E56">
      <w:pPr>
        <w:pStyle w:val="ListParagraph"/>
        <w:numPr>
          <w:ilvl w:val="0"/>
          <w:numId w:val="10"/>
        </w:numPr>
        <w:tabs>
          <w:tab w:val="left" w:pos="992"/>
          <w:tab w:val="left" w:pos="3402"/>
          <w:tab w:val="left" w:pos="5669"/>
          <w:tab w:val="left" w:pos="7937"/>
        </w:tabs>
        <w:spacing w:after="200" w:line="276" w:lineRule="auto"/>
        <w:jc w:val="left"/>
        <w:rPr>
          <w:rFonts w:ascii="Times New Roman" w:eastAsia="Calibri" w:hAnsi="Times New Roman" w:cs="Times New Roman"/>
          <w:bCs/>
          <w:sz w:val="24"/>
          <w:szCs w:val="24"/>
          <w:lang w:val="vi-VN"/>
        </w:rPr>
      </w:pPr>
      <w:r w:rsidRPr="00330A7E">
        <w:rPr>
          <w:rFonts w:ascii="Times New Roman" w:eastAsia="Calibri" w:hAnsi="Times New Roman" w:cs="Times New Roman"/>
          <w:sz w:val="24"/>
          <w:szCs w:val="24"/>
          <w:lang w:val="vi-VN"/>
        </w:rPr>
        <w:t xml:space="preserve">Diện tích lát đá hoa cương bằng diện tích hình vuông trừ đi diện tích 4 hình </w:t>
      </w:r>
      <w:r w:rsidRPr="00330A7E">
        <w:rPr>
          <w:rFonts w:ascii="Times New Roman" w:hAnsi="Times New Roman" w:cs="Times New Roman"/>
          <w:position w:val="-14"/>
          <w:sz w:val="24"/>
          <w:szCs w:val="24"/>
          <w:lang w:val="vi-VN"/>
        </w:rPr>
        <w:object w:dxaOrig="420" w:dyaOrig="400" w14:anchorId="6F4951C8">
          <v:shape id="_x0000_i5510" type="#_x0000_t75" style="width:21pt;height:20.25pt" o:ole="">
            <v:imagedata r:id="rId8044" o:title=""/>
          </v:shape>
          <o:OLEObject Type="Embed" ProgID="Equation.DSMT4" ShapeID="_x0000_i5510" DrawAspect="Content" ObjectID="_1796844572" r:id="rId8045"/>
        </w:object>
      </w:r>
      <w:r w:rsidRPr="00330A7E">
        <w:rPr>
          <w:rFonts w:ascii="Times New Roman" w:eastAsia="Calibri" w:hAnsi="Times New Roman" w:cs="Times New Roman"/>
          <w:sz w:val="24"/>
          <w:szCs w:val="24"/>
          <w:lang w:val="vi-VN"/>
        </w:rPr>
        <w:t xml:space="preserve"> bằng nhau.</w:t>
      </w:r>
    </w:p>
    <w:p w14:paraId="65AFA7C8" w14:textId="77777777" w:rsidR="00ED397D" w:rsidRPr="00330A7E" w:rsidRDefault="00ED397D" w:rsidP="00330A7E">
      <w:pPr>
        <w:pStyle w:val="ListParagraph"/>
        <w:tabs>
          <w:tab w:val="left" w:pos="992"/>
          <w:tab w:val="left" w:pos="3402"/>
          <w:tab w:val="left" w:pos="5669"/>
          <w:tab w:val="left" w:pos="7937"/>
        </w:tabs>
        <w:spacing w:after="200" w:line="276" w:lineRule="auto"/>
        <w:ind w:left="992"/>
        <w:rPr>
          <w:rFonts w:ascii="Times New Roman" w:eastAsia="Calibri" w:hAnsi="Times New Roman" w:cs="Times New Roman"/>
          <w:bCs/>
          <w:sz w:val="24"/>
          <w:szCs w:val="24"/>
          <w:lang w:val="vi-VN"/>
        </w:rPr>
      </w:pPr>
      <w:r w:rsidRPr="00330A7E">
        <w:rPr>
          <w:rFonts w:ascii="Times New Roman" w:eastAsia="Calibri" w:hAnsi="Times New Roman" w:cs="Times New Roman"/>
          <w:sz w:val="24"/>
          <w:szCs w:val="24"/>
          <w:lang w:val="vi-VN"/>
        </w:rPr>
        <w:t xml:space="preserve">Diện tích hình vuông là </w:t>
      </w:r>
      <w:r w:rsidRPr="00330A7E">
        <w:rPr>
          <w:rFonts w:ascii="Times New Roman" w:hAnsi="Times New Roman" w:cs="Times New Roman"/>
          <w:position w:val="-6"/>
          <w:sz w:val="24"/>
          <w:szCs w:val="24"/>
        </w:rPr>
        <w:object w:dxaOrig="1780" w:dyaOrig="320" w14:anchorId="6AD35E83">
          <v:shape id="_x0000_i5511" type="#_x0000_t75" style="width:88.5pt;height:16.5pt" o:ole="">
            <v:imagedata r:id="rId8046" o:title=""/>
          </v:shape>
          <o:OLEObject Type="Embed" ProgID="Equation.DSMT4" ShapeID="_x0000_i5511" DrawAspect="Content" ObjectID="_1796844573" r:id="rId8047"/>
        </w:object>
      </w:r>
    </w:p>
    <w:p w14:paraId="1EC48870" w14:textId="77777777" w:rsidR="00ED397D" w:rsidRPr="00330A7E" w:rsidRDefault="00ED397D" w:rsidP="00330A7E">
      <w:pPr>
        <w:pStyle w:val="ListParagraph"/>
        <w:tabs>
          <w:tab w:val="left" w:pos="992"/>
          <w:tab w:val="left" w:pos="3402"/>
          <w:tab w:val="left" w:pos="5669"/>
          <w:tab w:val="left" w:pos="7937"/>
        </w:tabs>
        <w:spacing w:after="200" w:line="276" w:lineRule="auto"/>
        <w:ind w:left="992"/>
        <w:rPr>
          <w:rFonts w:ascii="Times New Roman" w:eastAsia="Calibri" w:hAnsi="Times New Roman" w:cs="Times New Roman"/>
          <w:sz w:val="24"/>
          <w:szCs w:val="24"/>
          <w:lang w:val="vi-VN"/>
        </w:rPr>
      </w:pPr>
      <w:r w:rsidRPr="00330A7E">
        <w:rPr>
          <w:rFonts w:ascii="Times New Roman" w:eastAsia="Calibri" w:hAnsi="Times New Roman" w:cs="Times New Roman"/>
          <w:sz w:val="24"/>
          <w:szCs w:val="24"/>
          <w:lang w:val="vi-VN"/>
        </w:rPr>
        <w:t>Gọi</w:t>
      </w:r>
    </w:p>
    <w:p w14:paraId="74B2EFED" w14:textId="77777777" w:rsidR="00ED397D" w:rsidRPr="00330A7E" w:rsidRDefault="00ED397D" w:rsidP="00330A7E">
      <w:pPr>
        <w:pStyle w:val="ListParagraph"/>
        <w:tabs>
          <w:tab w:val="left" w:pos="992"/>
          <w:tab w:val="left" w:pos="3402"/>
          <w:tab w:val="left" w:pos="5669"/>
          <w:tab w:val="left" w:pos="7937"/>
        </w:tabs>
        <w:spacing w:after="200" w:line="276" w:lineRule="auto"/>
        <w:ind w:left="992"/>
        <w:rPr>
          <w:rFonts w:ascii="Times New Roman" w:eastAsia="Calibri" w:hAnsi="Times New Roman" w:cs="Times New Roman"/>
          <w:sz w:val="24"/>
          <w:szCs w:val="24"/>
          <w:lang w:val="vi-VN"/>
        </w:rPr>
      </w:pPr>
      <w:r w:rsidRPr="00330A7E">
        <w:rPr>
          <w:rFonts w:ascii="Times New Roman" w:hAnsi="Times New Roman" w:cs="Times New Roman"/>
          <w:sz w:val="24"/>
          <w:szCs w:val="24"/>
        </w:rPr>
        <w:object w:dxaOrig="2020" w:dyaOrig="360" w14:anchorId="49DDC758">
          <v:shape id="_x0000_i5512" type="#_x0000_t75" style="width:100.5pt;height:18pt" o:ole="">
            <v:imagedata r:id="rId8048" o:title=""/>
          </v:shape>
          <o:OLEObject Type="Embed" ProgID="Equation.DSMT4" ShapeID="_x0000_i5512" DrawAspect="Content" ObjectID="_1796844574" r:id="rId8049"/>
        </w:object>
      </w:r>
      <w:r w:rsidRPr="00330A7E">
        <w:rPr>
          <w:rFonts w:ascii="Times New Roman" w:eastAsia="Calibri" w:hAnsi="Times New Roman" w:cs="Times New Roman"/>
          <w:sz w:val="24"/>
          <w:szCs w:val="24"/>
          <w:lang w:val="vi-VN"/>
        </w:rPr>
        <w:t xml:space="preserve">. </w:t>
      </w:r>
    </w:p>
    <w:p w14:paraId="0FAB3CA1" w14:textId="77777777" w:rsidR="00ED397D" w:rsidRPr="00330A7E" w:rsidRDefault="00ED397D" w:rsidP="00330A7E">
      <w:pPr>
        <w:pStyle w:val="ListParagraph"/>
        <w:tabs>
          <w:tab w:val="left" w:pos="992"/>
          <w:tab w:val="left" w:pos="3402"/>
          <w:tab w:val="left" w:pos="5669"/>
          <w:tab w:val="left" w:pos="7937"/>
        </w:tabs>
        <w:spacing w:after="200" w:line="276" w:lineRule="auto"/>
        <w:ind w:left="992"/>
        <w:rPr>
          <w:rFonts w:ascii="Times New Roman" w:eastAsia="Calibri" w:hAnsi="Times New Roman" w:cs="Times New Roman"/>
          <w:sz w:val="24"/>
          <w:szCs w:val="24"/>
          <w:lang w:val="vi-VN"/>
        </w:rPr>
      </w:pPr>
      <w:r w:rsidRPr="00330A7E">
        <w:rPr>
          <w:rFonts w:ascii="Times New Roman" w:eastAsia="Calibri" w:hAnsi="Times New Roman" w:cs="Times New Roman"/>
          <w:sz w:val="24"/>
          <w:szCs w:val="24"/>
          <w:lang w:val="vi-VN"/>
        </w:rPr>
        <w:t xml:space="preserve">Chọn hệ trục tọa độ sao cho </w:t>
      </w:r>
      <w:r w:rsidRPr="00330A7E">
        <w:rPr>
          <w:rFonts w:ascii="Times New Roman" w:hAnsi="Times New Roman" w:cs="Times New Roman"/>
          <w:position w:val="-14"/>
          <w:sz w:val="24"/>
          <w:szCs w:val="24"/>
        </w:rPr>
        <w:object w:dxaOrig="3140" w:dyaOrig="400" w14:anchorId="5C354944">
          <v:shape id="_x0000_i5513" type="#_x0000_t75" style="width:157.5pt;height:20.25pt" o:ole="">
            <v:imagedata r:id="rId8050" o:title=""/>
          </v:shape>
          <o:OLEObject Type="Embed" ProgID="Equation.DSMT4" ShapeID="_x0000_i5513" DrawAspect="Content" ObjectID="_1796844575" r:id="rId8051"/>
        </w:object>
      </w:r>
      <w:r w:rsidRPr="00330A7E">
        <w:rPr>
          <w:rFonts w:ascii="Times New Roman" w:eastAsia="Calibri" w:hAnsi="Times New Roman" w:cs="Times New Roman"/>
          <w:sz w:val="24"/>
          <w:szCs w:val="24"/>
          <w:lang w:val="vi-VN"/>
        </w:rPr>
        <w:t xml:space="preserve">, </w:t>
      </w:r>
    </w:p>
    <w:p w14:paraId="3741A4C3" w14:textId="77777777" w:rsidR="00ED397D" w:rsidRPr="00330A7E" w:rsidRDefault="00ED397D" w:rsidP="00330A7E">
      <w:pPr>
        <w:pStyle w:val="ListParagraph"/>
        <w:tabs>
          <w:tab w:val="left" w:pos="992"/>
          <w:tab w:val="left" w:pos="3402"/>
          <w:tab w:val="left" w:pos="5669"/>
          <w:tab w:val="left" w:pos="7937"/>
        </w:tabs>
        <w:spacing w:after="200" w:line="276" w:lineRule="auto"/>
        <w:ind w:left="992"/>
        <w:rPr>
          <w:rFonts w:ascii="Times New Roman" w:eastAsia="Calibri" w:hAnsi="Times New Roman" w:cs="Times New Roman"/>
          <w:bCs/>
          <w:sz w:val="24"/>
          <w:szCs w:val="24"/>
          <w:lang w:val="vi-VN"/>
        </w:rPr>
      </w:pPr>
      <w:r w:rsidRPr="00330A7E">
        <w:rPr>
          <w:rFonts w:ascii="Times New Roman" w:eastAsia="Calibri" w:hAnsi="Times New Roman" w:cs="Times New Roman"/>
          <w:sz w:val="24"/>
          <w:szCs w:val="24"/>
          <w:lang w:val="vi-VN"/>
        </w:rPr>
        <w:t xml:space="preserve">Khi đó </w:t>
      </w:r>
      <w:r w:rsidRPr="00330A7E">
        <w:rPr>
          <w:rFonts w:ascii="Times New Roman" w:hAnsi="Times New Roman" w:cs="Times New Roman"/>
          <w:position w:val="-14"/>
          <w:sz w:val="24"/>
          <w:szCs w:val="24"/>
        </w:rPr>
        <w:object w:dxaOrig="420" w:dyaOrig="400" w14:anchorId="0348AECB">
          <v:shape id="_x0000_i5514" type="#_x0000_t75" style="width:21pt;height:20.25pt" o:ole="">
            <v:imagedata r:id="rId8052" o:title=""/>
          </v:shape>
          <o:OLEObject Type="Embed" ProgID="Equation.DSMT4" ShapeID="_x0000_i5514" DrawAspect="Content" ObjectID="_1796844576" r:id="rId8053"/>
        </w:object>
      </w:r>
      <w:r w:rsidRPr="00330A7E">
        <w:rPr>
          <w:rFonts w:ascii="Times New Roman" w:eastAsia="Calibri" w:hAnsi="Times New Roman" w:cs="Times New Roman"/>
          <w:sz w:val="24"/>
          <w:szCs w:val="24"/>
          <w:lang w:val="vi-VN"/>
        </w:rPr>
        <w:t xml:space="preserve"> qua </w:t>
      </w:r>
      <w:r w:rsidRPr="00330A7E">
        <w:rPr>
          <w:rFonts w:ascii="Times New Roman" w:hAnsi="Times New Roman" w:cs="Times New Roman"/>
          <w:position w:val="-10"/>
          <w:sz w:val="24"/>
          <w:szCs w:val="24"/>
          <w:lang w:val="vi-VN"/>
        </w:rPr>
        <w:object w:dxaOrig="740" w:dyaOrig="320" w14:anchorId="1666433E">
          <v:shape id="_x0000_i5515" type="#_x0000_t75" style="width:37.5pt;height:16.5pt" o:ole="">
            <v:imagedata r:id="rId8054" o:title=""/>
          </v:shape>
          <o:OLEObject Type="Embed" ProgID="Equation.DSMT4" ShapeID="_x0000_i5515" DrawAspect="Content" ObjectID="_1796844577" r:id="rId8055"/>
        </w:object>
      </w:r>
      <w:r w:rsidRPr="00330A7E">
        <w:rPr>
          <w:rFonts w:ascii="Times New Roman" w:eastAsia="Calibri" w:hAnsi="Times New Roman" w:cs="Times New Roman"/>
          <w:sz w:val="24"/>
          <w:szCs w:val="24"/>
          <w:lang w:val="vi-VN"/>
        </w:rPr>
        <w:t xml:space="preserve"> nên có dạng </w:t>
      </w:r>
      <w:r w:rsidRPr="00330A7E">
        <w:rPr>
          <w:rFonts w:ascii="Times New Roman" w:hAnsi="Times New Roman" w:cs="Times New Roman"/>
          <w:position w:val="-24"/>
          <w:sz w:val="24"/>
          <w:szCs w:val="24"/>
        </w:rPr>
        <w:object w:dxaOrig="2160" w:dyaOrig="620" w14:anchorId="6C2E5C6B">
          <v:shape id="_x0000_i5516" type="#_x0000_t75" style="width:108pt;height:31.5pt" o:ole="">
            <v:imagedata r:id="rId8056" o:title=""/>
          </v:shape>
          <o:OLEObject Type="Embed" ProgID="Equation.DSMT4" ShapeID="_x0000_i5516" DrawAspect="Content" ObjectID="_1796844578" r:id="rId8057"/>
        </w:object>
      </w:r>
    </w:p>
    <w:p w14:paraId="6C5A9020" w14:textId="77777777" w:rsidR="00ED397D" w:rsidRPr="00330A7E" w:rsidRDefault="00ED397D" w:rsidP="00330A7E">
      <w:pPr>
        <w:pStyle w:val="ListParagraph"/>
        <w:tabs>
          <w:tab w:val="left" w:pos="992"/>
          <w:tab w:val="left" w:pos="3402"/>
          <w:tab w:val="left" w:pos="5669"/>
          <w:tab w:val="left" w:pos="7937"/>
        </w:tabs>
        <w:spacing w:after="200" w:line="276" w:lineRule="auto"/>
        <w:ind w:left="992"/>
        <w:rPr>
          <w:rFonts w:ascii="Times New Roman" w:eastAsia="Calibri" w:hAnsi="Times New Roman" w:cs="Times New Roman"/>
          <w:bCs/>
          <w:sz w:val="24"/>
          <w:szCs w:val="24"/>
          <w:lang w:val="vi-VN"/>
        </w:rPr>
      </w:pPr>
      <w:r w:rsidRPr="00330A7E">
        <w:rPr>
          <w:rFonts w:ascii="Times New Roman" w:eastAsia="Calibri" w:hAnsi="Times New Roman" w:cs="Times New Roman"/>
          <w:sz w:val="24"/>
          <w:szCs w:val="24"/>
          <w:lang w:val="vi-VN"/>
        </w:rPr>
        <w:lastRenderedPageBreak/>
        <w:t xml:space="preserve">Diện tích </w:t>
      </w:r>
      <w:r w:rsidRPr="00330A7E">
        <w:rPr>
          <w:rFonts w:ascii="Times New Roman" w:eastAsia="Calibri" w:hAnsi="Times New Roman" w:cs="Times New Roman"/>
          <w:position w:val="-14"/>
          <w:sz w:val="24"/>
          <w:szCs w:val="24"/>
          <w:lang w:val="vi-VN"/>
        </w:rPr>
        <w:object w:dxaOrig="420" w:dyaOrig="400" w14:anchorId="499C5CDF">
          <v:shape id="_x0000_i5517" type="#_x0000_t75" style="width:21pt;height:20.25pt" o:ole="">
            <v:imagedata r:id="rId8044" o:title=""/>
          </v:shape>
          <o:OLEObject Type="Embed" ProgID="Equation.DSMT4" ShapeID="_x0000_i5517" DrawAspect="Content" ObjectID="_1796844579" r:id="rId8058"/>
        </w:object>
      </w:r>
      <w:r w:rsidRPr="00330A7E">
        <w:rPr>
          <w:rFonts w:ascii="Times New Roman" w:eastAsia="Calibri" w:hAnsi="Times New Roman" w:cs="Times New Roman"/>
          <w:sz w:val="24"/>
          <w:szCs w:val="24"/>
          <w:lang w:val="vi-VN"/>
        </w:rPr>
        <w:t xml:space="preserve"> là </w:t>
      </w:r>
      <w:r w:rsidRPr="00330A7E">
        <w:rPr>
          <w:rFonts w:ascii="Times New Roman" w:hAnsi="Times New Roman" w:cs="Times New Roman"/>
          <w:position w:val="-34"/>
          <w:sz w:val="24"/>
          <w:szCs w:val="24"/>
        </w:rPr>
        <w:object w:dxaOrig="3580" w:dyaOrig="780" w14:anchorId="0EA3B55A">
          <v:shape id="_x0000_i5518" type="#_x0000_t75" style="width:178.5pt;height:39pt" o:ole="">
            <v:imagedata r:id="rId8059" o:title=""/>
          </v:shape>
          <o:OLEObject Type="Embed" ProgID="Equation.DSMT4" ShapeID="_x0000_i5518" DrawAspect="Content" ObjectID="_1796844580" r:id="rId8060"/>
        </w:object>
      </w:r>
      <w:r w:rsidRPr="00330A7E">
        <w:rPr>
          <w:rFonts w:ascii="Times New Roman" w:hAnsi="Times New Roman" w:cs="Times New Roman"/>
          <w:position w:val="-4"/>
          <w:sz w:val="24"/>
          <w:szCs w:val="24"/>
        </w:rPr>
        <w:object w:dxaOrig="180" w:dyaOrig="279" w14:anchorId="3970E51C">
          <v:shape id="_x0000_i5519" type="#_x0000_t75" style="width:9pt;height:13.5pt" o:ole="">
            <v:imagedata r:id="rId8018" o:title=""/>
          </v:shape>
          <o:OLEObject Type="Embed" ProgID="Equation.DSMT4" ShapeID="_x0000_i5519" DrawAspect="Content" ObjectID="_1796844581" r:id="rId8061"/>
        </w:object>
      </w:r>
    </w:p>
    <w:p w14:paraId="6957F9CF" w14:textId="77777777" w:rsidR="00ED397D" w:rsidRPr="00330A7E" w:rsidRDefault="00ED397D" w:rsidP="00330A7E">
      <w:pPr>
        <w:pStyle w:val="ListParagraph"/>
        <w:tabs>
          <w:tab w:val="left" w:pos="992"/>
          <w:tab w:val="left" w:pos="3402"/>
          <w:tab w:val="left" w:pos="5669"/>
          <w:tab w:val="left" w:pos="7937"/>
        </w:tabs>
        <w:spacing w:after="200" w:line="276" w:lineRule="auto"/>
        <w:ind w:left="992"/>
        <w:rPr>
          <w:rFonts w:ascii="Times New Roman" w:eastAsia="Calibri" w:hAnsi="Times New Roman" w:cs="Times New Roman"/>
          <w:bCs/>
          <w:sz w:val="24"/>
          <w:szCs w:val="24"/>
          <w:lang w:val="vi-VN"/>
        </w:rPr>
      </w:pPr>
      <w:r w:rsidRPr="00330A7E">
        <w:rPr>
          <w:rFonts w:ascii="Times New Roman" w:eastAsia="Calibri" w:hAnsi="Times New Roman" w:cs="Times New Roman"/>
          <w:sz w:val="24"/>
          <w:szCs w:val="24"/>
          <w:lang w:val="vi-VN"/>
        </w:rPr>
        <w:t xml:space="preserve">Diện tích lát đá hoa cương là </w:t>
      </w:r>
      <w:r w:rsidRPr="00330A7E">
        <w:rPr>
          <w:rFonts w:ascii="Times New Roman" w:hAnsi="Times New Roman" w:cs="Times New Roman"/>
          <w:position w:val="-24"/>
          <w:sz w:val="24"/>
          <w:szCs w:val="24"/>
        </w:rPr>
        <w:object w:dxaOrig="3879" w:dyaOrig="620" w14:anchorId="3B122B7A">
          <v:shape id="_x0000_i5520" type="#_x0000_t75" style="width:193.5pt;height:31.5pt" o:ole="">
            <v:imagedata r:id="rId8062" o:title=""/>
          </v:shape>
          <o:OLEObject Type="Embed" ProgID="Equation.DSMT4" ShapeID="_x0000_i5520" DrawAspect="Content" ObjectID="_1796844582" r:id="rId8063"/>
        </w:object>
      </w:r>
    </w:p>
    <w:p w14:paraId="6F176079" w14:textId="77777777" w:rsidR="00ED397D" w:rsidRPr="00330A7E" w:rsidRDefault="00ED397D" w:rsidP="00330A7E">
      <w:pPr>
        <w:pStyle w:val="ListParagraph"/>
        <w:tabs>
          <w:tab w:val="left" w:pos="992"/>
          <w:tab w:val="left" w:pos="3402"/>
          <w:tab w:val="left" w:pos="5669"/>
          <w:tab w:val="left" w:pos="7937"/>
        </w:tabs>
        <w:spacing w:after="200" w:line="276" w:lineRule="auto"/>
        <w:ind w:left="992"/>
        <w:rPr>
          <w:rFonts w:ascii="Times New Roman" w:eastAsia="Calibri" w:hAnsi="Times New Roman" w:cs="Times New Roman"/>
          <w:sz w:val="24"/>
          <w:szCs w:val="24"/>
        </w:rPr>
      </w:pPr>
      <w:r w:rsidRPr="00330A7E">
        <w:rPr>
          <w:rFonts w:ascii="Times New Roman" w:eastAsia="Calibri" w:hAnsi="Times New Roman" w:cs="Times New Roman"/>
          <w:sz w:val="24"/>
          <w:szCs w:val="24"/>
          <w:lang w:val="vi-VN"/>
        </w:rPr>
        <w:t xml:space="preserve">Vậy chi phí lát đá hoa cương là: </w:t>
      </w:r>
      <w:r w:rsidRPr="00330A7E">
        <w:rPr>
          <w:rFonts w:ascii="Times New Roman" w:hAnsi="Times New Roman" w:cs="Times New Roman"/>
          <w:position w:val="-24"/>
          <w:sz w:val="24"/>
          <w:szCs w:val="24"/>
        </w:rPr>
        <w:object w:dxaOrig="3920" w:dyaOrig="620" w14:anchorId="431ACC06">
          <v:shape id="_x0000_i5521" type="#_x0000_t75" style="width:195.75pt;height:31.5pt" o:ole="">
            <v:imagedata r:id="rId8064" o:title=""/>
          </v:shape>
          <o:OLEObject Type="Embed" ProgID="Equation.DSMT4" ShapeID="_x0000_i5521" DrawAspect="Content" ObjectID="_1796844583" r:id="rId8065"/>
        </w:object>
      </w:r>
      <w:r w:rsidRPr="00330A7E">
        <w:rPr>
          <w:rFonts w:ascii="Times New Roman" w:eastAsia="Calibri" w:hAnsi="Times New Roman" w:cs="Times New Roman"/>
          <w:sz w:val="24"/>
          <w:szCs w:val="24"/>
        </w:rPr>
        <w:t xml:space="preserve">đồng </w:t>
      </w:r>
      <w:r w:rsidRPr="00330A7E">
        <w:rPr>
          <w:rFonts w:ascii="Times New Roman" w:hAnsi="Times New Roman" w:cs="Times New Roman"/>
          <w:position w:val="-6"/>
          <w:sz w:val="24"/>
          <w:szCs w:val="24"/>
        </w:rPr>
        <w:object w:dxaOrig="720" w:dyaOrig="279" w14:anchorId="7611E0D0">
          <v:shape id="_x0000_i5522" type="#_x0000_t75" style="width:36pt;height:14.25pt" o:ole="">
            <v:imagedata r:id="rId8066" o:title=""/>
          </v:shape>
          <o:OLEObject Type="Embed" ProgID="Equation.DSMT4" ShapeID="_x0000_i5522" DrawAspect="Content" ObjectID="_1796844584" r:id="rId8067"/>
        </w:object>
      </w:r>
      <w:r w:rsidRPr="00330A7E">
        <w:rPr>
          <w:rFonts w:ascii="Times New Roman" w:eastAsia="Calibri" w:hAnsi="Times New Roman" w:cs="Times New Roman"/>
          <w:sz w:val="24"/>
          <w:szCs w:val="24"/>
        </w:rPr>
        <w:t xml:space="preserve"> triệu</w:t>
      </w:r>
    </w:p>
    <w:p w14:paraId="6EDCFFD6" w14:textId="77777777" w:rsidR="00ED397D" w:rsidRPr="00330A7E" w:rsidRDefault="00ED397D" w:rsidP="00330A7E">
      <w:pPr>
        <w:ind w:left="992"/>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Cs/>
          <w:color w:val="000000" w:themeColor="text1"/>
          <w:sz w:val="24"/>
          <w:szCs w:val="24"/>
        </w:rPr>
        <w:t xml:space="preserve">Đáp số: </w:t>
      </w:r>
      <w:bookmarkStart w:id="12" w:name="_Hlk174730106"/>
      <w:r w:rsidRPr="00330A7E">
        <w:rPr>
          <w:rFonts w:ascii="Times New Roman" w:hAnsi="Times New Roman" w:cs="Times New Roman"/>
          <w:position w:val="-6"/>
          <w:sz w:val="24"/>
          <w:szCs w:val="24"/>
        </w:rPr>
        <w:object w:dxaOrig="540" w:dyaOrig="279" w14:anchorId="26EA7537">
          <v:shape id="_x0000_i5523" type="#_x0000_t75" style="width:27pt;height:14.25pt" o:ole="">
            <v:imagedata r:id="rId8068" o:title=""/>
          </v:shape>
          <o:OLEObject Type="Embed" ProgID="Equation.DSMT4" ShapeID="_x0000_i5523" DrawAspect="Content" ObjectID="_1796844585" r:id="rId8069"/>
        </w:object>
      </w:r>
      <w:bookmarkEnd w:id="12"/>
    </w:p>
    <w:p w14:paraId="2F4F9494" w14:textId="77777777" w:rsidR="00ED397D" w:rsidRPr="00330A7E" w:rsidRDefault="00ED397D" w:rsidP="00330A7E">
      <w:pPr>
        <w:pStyle w:val="ListParagraph"/>
        <w:tabs>
          <w:tab w:val="left" w:pos="992"/>
          <w:tab w:val="left" w:pos="3402"/>
          <w:tab w:val="left" w:pos="5669"/>
          <w:tab w:val="left" w:pos="7937"/>
        </w:tabs>
        <w:spacing w:after="200" w:line="276" w:lineRule="auto"/>
        <w:ind w:left="992"/>
        <w:rPr>
          <w:rFonts w:ascii="Times New Roman" w:eastAsia="Calibri" w:hAnsi="Times New Roman" w:cs="Times New Roman"/>
          <w:bCs/>
          <w:sz w:val="24"/>
          <w:szCs w:val="24"/>
        </w:rPr>
      </w:pPr>
    </w:p>
    <w:p w14:paraId="1B03B188" w14:textId="77777777" w:rsidR="00ED397D" w:rsidRPr="00330A7E" w:rsidRDefault="00ED397D" w:rsidP="000E1E56">
      <w:pPr>
        <w:pStyle w:val="ListParagraph"/>
        <w:numPr>
          <w:ilvl w:val="0"/>
          <w:numId w:val="10"/>
        </w:numPr>
        <w:spacing w:after="160" w:line="259" w:lineRule="auto"/>
        <w:jc w:val="left"/>
        <w:rPr>
          <w:rFonts w:ascii="Times New Roman" w:hAnsi="Times New Roman" w:cs="Times New Roman"/>
          <w:color w:val="000000"/>
          <w:sz w:val="24"/>
          <w:szCs w:val="24"/>
          <w:lang w:val="vi-VN"/>
        </w:rPr>
      </w:pPr>
      <w:r w:rsidRPr="00330A7E">
        <w:rPr>
          <w:rFonts w:ascii="Times New Roman" w:hAnsi="Times New Roman" w:cs="Times New Roman"/>
          <w:bCs/>
          <w:sz w:val="24"/>
          <w:szCs w:val="24"/>
          <w:lang w:val="nl-NL"/>
        </w:rPr>
        <w:t xml:space="preserve">Xét hệ trục tọa độ </w:t>
      </w:r>
      <w:r w:rsidRPr="00330A7E">
        <w:rPr>
          <w:rFonts w:ascii="Times New Roman" w:hAnsi="Times New Roman" w:cs="Times New Roman"/>
          <w:position w:val="-10"/>
          <w:sz w:val="24"/>
          <w:szCs w:val="24"/>
        </w:rPr>
        <w:object w:dxaOrig="440" w:dyaOrig="320" w14:anchorId="0B9F76F5">
          <v:shape id="_x0000_i5524" type="#_x0000_t75" style="width:21.75pt;height:15.75pt" o:ole="">
            <v:imagedata r:id="rId8070" o:title=""/>
          </v:shape>
          <o:OLEObject Type="Embed" ProgID="Equation.DSMT4" ShapeID="_x0000_i5524" DrawAspect="Content" ObjectID="_1796844586" r:id="rId8071"/>
        </w:object>
      </w:r>
      <w:r w:rsidRPr="00330A7E">
        <w:rPr>
          <w:rFonts w:ascii="Times New Roman" w:eastAsia="Calibri" w:hAnsi="Times New Roman" w:cs="Times New Roman"/>
          <w:color w:val="000000"/>
          <w:sz w:val="24"/>
          <w:szCs w:val="24"/>
          <w:lang w:val="vi-VN"/>
        </w:rPr>
        <w:t xml:space="preserve"> như hình vẽ sau </w:t>
      </w:r>
    </w:p>
    <w:p w14:paraId="77BE77FC" w14:textId="77777777" w:rsidR="00ED397D" w:rsidRPr="00330A7E" w:rsidRDefault="00ED397D" w:rsidP="00330A7E">
      <w:pPr>
        <w:ind w:left="992"/>
        <w:jc w:val="center"/>
        <w:rPr>
          <w:rFonts w:ascii="Times New Roman" w:hAnsi="Times New Roman" w:cs="Times New Roman"/>
          <w:color w:val="000000"/>
          <w:sz w:val="24"/>
          <w:szCs w:val="24"/>
        </w:rPr>
      </w:pPr>
      <w:r w:rsidRPr="00330A7E">
        <w:rPr>
          <w:rFonts w:ascii="Times New Roman" w:hAnsi="Times New Roman" w:cs="Times New Roman"/>
          <w:noProof/>
          <w:color w:val="000000"/>
          <w:sz w:val="24"/>
          <w:szCs w:val="24"/>
          <w:lang w:eastAsia="en-US"/>
        </w:rPr>
        <w:drawing>
          <wp:inline distT="0" distB="0" distL="0" distR="0" wp14:anchorId="1EE53072" wp14:editId="598056B6">
            <wp:extent cx="1763395" cy="1741805"/>
            <wp:effectExtent l="0" t="0" r="0" b="0"/>
            <wp:docPr id="1453070305" name="Picture 145307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72" cstate="print">
                      <a:extLst>
                        <a:ext uri="{28A0092B-C50C-407E-A947-70E740481C1C}">
                          <a14:useLocalDpi xmlns:a14="http://schemas.microsoft.com/office/drawing/2010/main" val="0"/>
                        </a:ext>
                      </a:extLst>
                    </a:blip>
                    <a:srcRect/>
                    <a:stretch>
                      <a:fillRect/>
                    </a:stretch>
                  </pic:blipFill>
                  <pic:spPr bwMode="auto">
                    <a:xfrm>
                      <a:off x="0" y="0"/>
                      <a:ext cx="1763395" cy="1741805"/>
                    </a:xfrm>
                    <a:prstGeom prst="rect">
                      <a:avLst/>
                    </a:prstGeom>
                    <a:noFill/>
                    <a:ln>
                      <a:noFill/>
                    </a:ln>
                  </pic:spPr>
                </pic:pic>
              </a:graphicData>
            </a:graphic>
          </wp:inline>
        </w:drawing>
      </w:r>
    </w:p>
    <w:p w14:paraId="610DE69F" w14:textId="77777777" w:rsidR="00ED397D" w:rsidRPr="00330A7E" w:rsidRDefault="00ED397D" w:rsidP="00330A7E">
      <w:pPr>
        <w:ind w:firstLine="720"/>
        <w:jc w:val="both"/>
        <w:rPr>
          <w:rFonts w:ascii="Times New Roman" w:hAnsi="Times New Roman" w:cs="Times New Roman"/>
          <w:color w:val="000000"/>
          <w:sz w:val="24"/>
          <w:szCs w:val="24"/>
          <w:lang w:val="fr-FR"/>
        </w:rPr>
      </w:pPr>
      <w:r w:rsidRPr="00330A7E">
        <w:rPr>
          <w:rFonts w:ascii="Times New Roman" w:hAnsi="Times New Roman" w:cs="Times New Roman"/>
          <w:color w:val="000000"/>
          <w:sz w:val="24"/>
          <w:szCs w:val="24"/>
          <w:lang w:val="fr-FR"/>
        </w:rPr>
        <w:t xml:space="preserve">Do </w:t>
      </w:r>
      <w:r w:rsidRPr="00330A7E">
        <w:rPr>
          <w:rFonts w:ascii="Times New Roman" w:hAnsi="Times New Roman" w:cs="Times New Roman"/>
          <w:position w:val="-14"/>
          <w:sz w:val="24"/>
          <w:szCs w:val="24"/>
        </w:rPr>
        <w:object w:dxaOrig="440" w:dyaOrig="400" w14:anchorId="7FA33C6A">
          <v:shape id="_x0000_i5525" type="#_x0000_t75" style="width:21.75pt;height:20.25pt" o:ole="">
            <v:imagedata r:id="rId8073" o:title=""/>
          </v:shape>
          <o:OLEObject Type="Embed" ProgID="Equation.DSMT4" ShapeID="_x0000_i5525" DrawAspect="Content" ObjectID="_1796844587" r:id="rId8074"/>
        </w:object>
      </w:r>
      <w:r w:rsidRPr="00330A7E">
        <w:rPr>
          <w:rFonts w:ascii="Times New Roman" w:hAnsi="Times New Roman" w:cs="Times New Roman"/>
          <w:color w:val="000000"/>
          <w:sz w:val="24"/>
          <w:szCs w:val="24"/>
          <w:lang w:val="fr-FR"/>
        </w:rPr>
        <w:t xml:space="preserve"> có đỉnh là </w:t>
      </w:r>
      <w:r w:rsidRPr="00330A7E">
        <w:rPr>
          <w:rFonts w:ascii="Times New Roman" w:hAnsi="Times New Roman" w:cs="Times New Roman"/>
          <w:position w:val="-14"/>
          <w:sz w:val="24"/>
          <w:szCs w:val="24"/>
        </w:rPr>
        <w:object w:dxaOrig="940" w:dyaOrig="400" w14:anchorId="34519D2E">
          <v:shape id="_x0000_i5526" type="#_x0000_t75" style="width:47.25pt;height:20.25pt" o:ole="">
            <v:imagedata r:id="rId8075" o:title=""/>
          </v:shape>
          <o:OLEObject Type="Embed" ProgID="Equation.DSMT4" ShapeID="_x0000_i5526" DrawAspect="Content" ObjectID="_1796844588" r:id="rId8076"/>
        </w:object>
      </w:r>
      <w:r w:rsidRPr="00330A7E">
        <w:rPr>
          <w:rFonts w:ascii="Times New Roman" w:hAnsi="Times New Roman" w:cs="Times New Roman"/>
          <w:color w:val="000000"/>
          <w:sz w:val="24"/>
          <w:szCs w:val="24"/>
          <w:lang w:val="fr-FR"/>
        </w:rPr>
        <w:t xml:space="preserve"> và qua </w:t>
      </w:r>
      <w:r w:rsidRPr="00330A7E">
        <w:rPr>
          <w:rFonts w:ascii="Times New Roman" w:hAnsi="Times New Roman" w:cs="Times New Roman"/>
          <w:position w:val="-14"/>
          <w:sz w:val="24"/>
          <w:szCs w:val="24"/>
        </w:rPr>
        <w:object w:dxaOrig="820" w:dyaOrig="400" w14:anchorId="3A07AC20">
          <v:shape id="_x0000_i5527" type="#_x0000_t75" style="width:41.25pt;height:20.25pt" o:ole="">
            <v:imagedata r:id="rId8077" o:title=""/>
          </v:shape>
          <o:OLEObject Type="Embed" ProgID="Equation.DSMT4" ShapeID="_x0000_i5527" DrawAspect="Content" ObjectID="_1796844589" r:id="rId8078"/>
        </w:object>
      </w:r>
      <w:r w:rsidRPr="00330A7E">
        <w:rPr>
          <w:rFonts w:ascii="Times New Roman" w:hAnsi="Times New Roman" w:cs="Times New Roman"/>
          <w:color w:val="000000"/>
          <w:sz w:val="24"/>
          <w:szCs w:val="24"/>
          <w:lang w:val="fr-FR"/>
        </w:rPr>
        <w:t xml:space="preserve"> nên </w:t>
      </w:r>
      <w:r w:rsidRPr="00330A7E">
        <w:rPr>
          <w:rFonts w:ascii="Times New Roman" w:hAnsi="Times New Roman" w:cs="Times New Roman"/>
          <w:position w:val="-24"/>
          <w:sz w:val="24"/>
          <w:szCs w:val="24"/>
        </w:rPr>
        <w:object w:dxaOrig="2140" w:dyaOrig="620" w14:anchorId="53632D3A">
          <v:shape id="_x0000_i5528" type="#_x0000_t75" style="width:107.25pt;height:31.5pt" o:ole="">
            <v:imagedata r:id="rId8079" o:title=""/>
          </v:shape>
          <o:OLEObject Type="Embed" ProgID="Equation.DSMT4" ShapeID="_x0000_i5528" DrawAspect="Content" ObjectID="_1796844590" r:id="rId8080"/>
        </w:object>
      </w:r>
    </w:p>
    <w:p w14:paraId="6D554723" w14:textId="77777777" w:rsidR="00ED397D" w:rsidRPr="00330A7E" w:rsidRDefault="00ED397D" w:rsidP="00330A7E">
      <w:pPr>
        <w:spacing w:after="0" w:line="240" w:lineRule="auto"/>
        <w:ind w:firstLine="720"/>
        <w:rPr>
          <w:rFonts w:ascii="Times New Roman" w:hAnsi="Times New Roman" w:cs="Times New Roman"/>
          <w:color w:val="000000"/>
          <w:sz w:val="24"/>
          <w:szCs w:val="24"/>
          <w:lang w:val="fr-FR"/>
        </w:rPr>
      </w:pPr>
      <w:r w:rsidRPr="00330A7E">
        <w:rPr>
          <w:rFonts w:ascii="Times New Roman" w:hAnsi="Times New Roman" w:cs="Times New Roman"/>
          <w:color w:val="000000"/>
          <w:sz w:val="24"/>
          <w:szCs w:val="24"/>
          <w:lang w:val="fr-FR"/>
        </w:rPr>
        <w:t xml:space="preserve">Do </w:t>
      </w:r>
      <w:r w:rsidRPr="00330A7E">
        <w:rPr>
          <w:rFonts w:ascii="Times New Roman" w:hAnsi="Times New Roman" w:cs="Times New Roman"/>
          <w:position w:val="-14"/>
          <w:sz w:val="24"/>
          <w:szCs w:val="24"/>
        </w:rPr>
        <w:object w:dxaOrig="440" w:dyaOrig="400" w14:anchorId="1ECAEF9A">
          <v:shape id="_x0000_i5529" type="#_x0000_t75" style="width:21.75pt;height:20.25pt" o:ole="">
            <v:imagedata r:id="rId8081" o:title=""/>
          </v:shape>
          <o:OLEObject Type="Embed" ProgID="Equation.DSMT4" ShapeID="_x0000_i5529" DrawAspect="Content" ObjectID="_1796844591" r:id="rId8082"/>
        </w:object>
      </w:r>
      <w:r w:rsidRPr="00330A7E">
        <w:rPr>
          <w:rFonts w:ascii="Times New Roman" w:hAnsi="Times New Roman" w:cs="Times New Roman"/>
          <w:color w:val="000000"/>
          <w:sz w:val="24"/>
          <w:szCs w:val="24"/>
          <w:lang w:val="fr-FR"/>
        </w:rPr>
        <w:t xml:space="preserve"> có đỉnh là </w:t>
      </w:r>
      <w:r w:rsidRPr="00330A7E">
        <w:rPr>
          <w:rFonts w:ascii="Times New Roman" w:hAnsi="Times New Roman" w:cs="Times New Roman"/>
          <w:position w:val="-14"/>
          <w:sz w:val="24"/>
          <w:szCs w:val="24"/>
        </w:rPr>
        <w:object w:dxaOrig="820" w:dyaOrig="400" w14:anchorId="6A569F24">
          <v:shape id="_x0000_i5530" type="#_x0000_t75" style="width:41.25pt;height:20.25pt" o:ole="">
            <v:imagedata r:id="rId8083" o:title=""/>
          </v:shape>
          <o:OLEObject Type="Embed" ProgID="Equation.DSMT4" ShapeID="_x0000_i5530" DrawAspect="Content" ObjectID="_1796844592" r:id="rId8084"/>
        </w:object>
      </w:r>
      <w:r w:rsidRPr="00330A7E">
        <w:rPr>
          <w:rFonts w:ascii="Times New Roman" w:hAnsi="Times New Roman" w:cs="Times New Roman"/>
          <w:color w:val="000000"/>
          <w:sz w:val="24"/>
          <w:szCs w:val="24"/>
          <w:lang w:val="fr-FR"/>
        </w:rPr>
        <w:t xml:space="preserve"> và qua </w:t>
      </w:r>
      <w:r w:rsidRPr="00330A7E">
        <w:rPr>
          <w:rFonts w:ascii="Times New Roman" w:hAnsi="Times New Roman" w:cs="Times New Roman"/>
          <w:position w:val="-14"/>
          <w:sz w:val="24"/>
          <w:szCs w:val="24"/>
        </w:rPr>
        <w:object w:dxaOrig="800" w:dyaOrig="400" w14:anchorId="18240AC3">
          <v:shape id="_x0000_i5531" type="#_x0000_t75" style="width:39.75pt;height:20.25pt" o:ole="">
            <v:imagedata r:id="rId8085" o:title=""/>
          </v:shape>
          <o:OLEObject Type="Embed" ProgID="Equation.DSMT4" ShapeID="_x0000_i5531" DrawAspect="Content" ObjectID="_1796844593" r:id="rId8086"/>
        </w:object>
      </w:r>
      <w:r w:rsidRPr="00330A7E">
        <w:rPr>
          <w:rFonts w:ascii="Times New Roman" w:hAnsi="Times New Roman" w:cs="Times New Roman"/>
          <w:color w:val="000000"/>
          <w:sz w:val="24"/>
          <w:szCs w:val="24"/>
          <w:lang w:val="fr-FR"/>
        </w:rPr>
        <w:t xml:space="preserve"> nên </w:t>
      </w:r>
      <w:r w:rsidRPr="00330A7E">
        <w:rPr>
          <w:rFonts w:ascii="Times New Roman" w:hAnsi="Times New Roman" w:cs="Times New Roman"/>
          <w:position w:val="-14"/>
          <w:sz w:val="24"/>
          <w:szCs w:val="24"/>
        </w:rPr>
        <w:object w:dxaOrig="1939" w:dyaOrig="400" w14:anchorId="39BD96C8">
          <v:shape id="_x0000_i5532" type="#_x0000_t75" style="width:97.5pt;height:20.25pt" o:ole="">
            <v:imagedata r:id="rId8087" o:title=""/>
          </v:shape>
          <o:OLEObject Type="Embed" ProgID="Equation.DSMT4" ShapeID="_x0000_i5532" DrawAspect="Content" ObjectID="_1796844594" r:id="rId8088"/>
        </w:object>
      </w:r>
    </w:p>
    <w:p w14:paraId="7B9700B3" w14:textId="77777777" w:rsidR="00ED397D" w:rsidRPr="00330A7E" w:rsidRDefault="00ED397D" w:rsidP="00330A7E">
      <w:pPr>
        <w:pStyle w:val="ListParagraph"/>
        <w:ind w:left="0" w:firstLine="720"/>
        <w:rPr>
          <w:rFonts w:ascii="Times New Roman" w:hAnsi="Times New Roman" w:cs="Times New Roman"/>
          <w:sz w:val="24"/>
          <w:szCs w:val="24"/>
          <w:lang w:val="fr-FR"/>
        </w:rPr>
      </w:pPr>
      <w:r w:rsidRPr="00330A7E">
        <w:rPr>
          <w:rFonts w:ascii="Times New Roman" w:hAnsi="Times New Roman" w:cs="Times New Roman"/>
          <w:color w:val="000000"/>
          <w:sz w:val="24"/>
          <w:szCs w:val="24"/>
          <w:lang w:val="fr-FR"/>
        </w:rPr>
        <w:t xml:space="preserve">Diện tích cần tính là </w:t>
      </w:r>
      <w:r w:rsidRPr="00330A7E">
        <w:rPr>
          <w:rFonts w:ascii="Times New Roman" w:hAnsi="Times New Roman" w:cs="Times New Roman"/>
          <w:position w:val="-32"/>
          <w:sz w:val="24"/>
          <w:szCs w:val="24"/>
        </w:rPr>
        <w:object w:dxaOrig="4880" w:dyaOrig="780" w14:anchorId="394E5C7C">
          <v:shape id="_x0000_i5533" type="#_x0000_t75" style="width:243.75pt;height:39pt" o:ole="">
            <v:imagedata r:id="rId8089" o:title=""/>
          </v:shape>
          <o:OLEObject Type="Embed" ProgID="Equation.DSMT4" ShapeID="_x0000_i5533" DrawAspect="Content" ObjectID="_1796844595" r:id="rId8090"/>
        </w:object>
      </w:r>
    </w:p>
    <w:p w14:paraId="6B02BDF3" w14:textId="77777777" w:rsidR="00ED397D" w:rsidRPr="00330A7E" w:rsidRDefault="00ED397D" w:rsidP="00330A7E">
      <w:pPr>
        <w:spacing w:after="0" w:line="240" w:lineRule="auto"/>
        <w:ind w:firstLine="720"/>
        <w:rPr>
          <w:rFonts w:ascii="Times New Roman" w:hAnsi="Times New Roman" w:cs="Times New Roman"/>
          <w:sz w:val="24"/>
          <w:szCs w:val="24"/>
          <w:lang w:val="fr-FR"/>
        </w:rPr>
      </w:pPr>
      <w:r w:rsidRPr="00330A7E">
        <w:rPr>
          <w:rFonts w:ascii="Times New Roman" w:hAnsi="Times New Roman" w:cs="Times New Roman"/>
          <w:sz w:val="24"/>
          <w:szCs w:val="24"/>
          <w:lang w:val="fr-FR"/>
        </w:rPr>
        <w:t xml:space="preserve">Số tiền nhà trường cần gửi là </w:t>
      </w:r>
      <w:r w:rsidRPr="00330A7E">
        <w:rPr>
          <w:rFonts w:ascii="Times New Roman" w:hAnsi="Times New Roman" w:cs="Times New Roman"/>
          <w:position w:val="-6"/>
          <w:sz w:val="24"/>
          <w:szCs w:val="24"/>
        </w:rPr>
        <w:object w:dxaOrig="2120" w:dyaOrig="279" w14:anchorId="0E3ED51F">
          <v:shape id="_x0000_i5534" type="#_x0000_t75" style="width:105.75pt;height:14.25pt" o:ole="">
            <v:imagedata r:id="rId8091" o:title=""/>
          </v:shape>
          <o:OLEObject Type="Embed" ProgID="Equation.DSMT4" ShapeID="_x0000_i5534" DrawAspect="Content" ObjectID="_1796844596" r:id="rId8092"/>
        </w:object>
      </w:r>
      <w:r w:rsidRPr="00330A7E">
        <w:rPr>
          <w:rFonts w:ascii="Times New Roman" w:hAnsi="Times New Roman" w:cs="Times New Roman"/>
          <w:sz w:val="24"/>
          <w:szCs w:val="24"/>
          <w:lang w:val="fr-FR"/>
        </w:rPr>
        <w:t xml:space="preserve"> nghìn đồng.</w:t>
      </w:r>
    </w:p>
    <w:p w14:paraId="633DF4E8" w14:textId="77777777" w:rsidR="00ED397D" w:rsidRPr="00330A7E" w:rsidRDefault="00ED397D" w:rsidP="00330A7E">
      <w:pPr>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Cs/>
          <w:color w:val="000000" w:themeColor="text1"/>
          <w:sz w:val="24"/>
          <w:szCs w:val="24"/>
        </w:rPr>
        <w:t xml:space="preserve">             Đáp số: </w:t>
      </w:r>
      <w:r w:rsidRPr="00330A7E">
        <w:rPr>
          <w:rFonts w:ascii="Times New Roman" w:hAnsi="Times New Roman" w:cs="Times New Roman"/>
          <w:position w:val="-6"/>
          <w:sz w:val="24"/>
          <w:szCs w:val="24"/>
        </w:rPr>
        <w:object w:dxaOrig="499" w:dyaOrig="279" w14:anchorId="1B82B219">
          <v:shape id="_x0000_i5535" type="#_x0000_t75" style="width:24.75pt;height:14.25pt" o:ole="">
            <v:imagedata r:id="rId8093" o:title=""/>
          </v:shape>
          <o:OLEObject Type="Embed" ProgID="Equation.DSMT4" ShapeID="_x0000_i5535" DrawAspect="Content" ObjectID="_1796844597" r:id="rId8094"/>
        </w:object>
      </w:r>
    </w:p>
    <w:p w14:paraId="5AE95C32" w14:textId="77777777" w:rsidR="00ED397D" w:rsidRPr="00330A7E" w:rsidRDefault="00ED397D" w:rsidP="00330A7E">
      <w:pPr>
        <w:spacing w:after="0" w:line="240" w:lineRule="auto"/>
        <w:ind w:firstLine="720"/>
        <w:rPr>
          <w:rFonts w:ascii="Times New Roman" w:hAnsi="Times New Roman" w:cs="Times New Roman"/>
          <w:sz w:val="24"/>
          <w:szCs w:val="24"/>
          <w:lang w:val="fr-FR"/>
        </w:rPr>
      </w:pPr>
    </w:p>
    <w:p w14:paraId="4582C3EE" w14:textId="77777777" w:rsidR="00ED397D" w:rsidRPr="00330A7E" w:rsidRDefault="00ED397D" w:rsidP="000E1E56">
      <w:pPr>
        <w:pStyle w:val="ListParagraph"/>
        <w:numPr>
          <w:ilvl w:val="0"/>
          <w:numId w:val="10"/>
        </w:numPr>
        <w:rPr>
          <w:rFonts w:ascii="Times New Roman" w:eastAsia="Times New Roman" w:hAnsi="Times New Roman" w:cs="Times New Roman"/>
          <w:bCs/>
          <w:iCs/>
          <w:sz w:val="24"/>
          <w:szCs w:val="24"/>
          <w:lang w:val="vi-VN"/>
        </w:rPr>
      </w:pPr>
      <w:r w:rsidRPr="00330A7E">
        <w:rPr>
          <w:rFonts w:ascii="Times New Roman" w:eastAsia="Times New Roman" w:hAnsi="Times New Roman" w:cs="Times New Roman"/>
          <w:sz w:val="24"/>
          <w:szCs w:val="24"/>
          <w:lang w:val="vi-VN"/>
        </w:rPr>
        <w:t>Từ giả thiết, suy ra:</w:t>
      </w:r>
      <w:r w:rsidRPr="00330A7E">
        <w:rPr>
          <w:rFonts w:ascii="Times New Roman" w:eastAsia="Times New Roman" w:hAnsi="Times New Roman" w:cs="Times New Roman"/>
          <w:sz w:val="24"/>
          <w:szCs w:val="24"/>
        </w:rPr>
        <w:t xml:space="preserve"> </w:t>
      </w:r>
      <w:r w:rsidRPr="00330A7E">
        <w:rPr>
          <w:rFonts w:ascii="Times New Roman" w:hAnsi="Times New Roman" w:cs="Times New Roman"/>
          <w:position w:val="-10"/>
          <w:sz w:val="24"/>
          <w:szCs w:val="24"/>
        </w:rPr>
        <w:object w:dxaOrig="1100" w:dyaOrig="320" w14:anchorId="7FF72685">
          <v:shape id="_x0000_i5536" type="#_x0000_t75" style="width:55.5pt;height:16.5pt" o:ole="">
            <v:imagedata r:id="rId8095" o:title=""/>
          </v:shape>
          <o:OLEObject Type="Embed" ProgID="Equation.DSMT4" ShapeID="_x0000_i5536" DrawAspect="Content" ObjectID="_1796844598" r:id="rId8096"/>
        </w:object>
      </w:r>
      <w:r w:rsidRPr="00330A7E">
        <w:rPr>
          <w:rFonts w:ascii="Times New Roman" w:eastAsia="Times New Roman" w:hAnsi="Times New Roman" w:cs="Times New Roman"/>
          <w:iCs/>
          <w:sz w:val="24"/>
          <w:szCs w:val="24"/>
          <w:lang w:val="vi-VN"/>
        </w:rPr>
        <w:t xml:space="preserve">vuông góc từng đôi, nên ta có thể gắn thiết kế với hệ trục </w:t>
      </w:r>
      <w:r w:rsidRPr="00330A7E">
        <w:rPr>
          <w:rFonts w:ascii="Times New Roman" w:hAnsi="Times New Roman" w:cs="Times New Roman"/>
          <w:i/>
          <w:position w:val="-10"/>
          <w:sz w:val="24"/>
          <w:szCs w:val="24"/>
          <w:lang w:val="vi-VN"/>
        </w:rPr>
        <w:object w:dxaOrig="560" w:dyaOrig="320" w14:anchorId="478DBA6C">
          <v:shape id="_x0000_i5537" type="#_x0000_t75" style="width:27.75pt;height:16.5pt" o:ole="">
            <v:imagedata r:id="rId8097" o:title=""/>
          </v:shape>
          <o:OLEObject Type="Embed" ProgID="Equation.DSMT4" ShapeID="_x0000_i5537" DrawAspect="Content" ObjectID="_1796844599" r:id="rId8098"/>
        </w:object>
      </w:r>
      <w:r w:rsidRPr="00330A7E">
        <w:rPr>
          <w:rFonts w:ascii="Times New Roman" w:eastAsia="Times New Roman" w:hAnsi="Times New Roman" w:cs="Times New Roman"/>
          <w:iCs/>
          <w:sz w:val="24"/>
          <w:szCs w:val="24"/>
          <w:lang w:val="vi-VN"/>
        </w:rPr>
        <w:t>như hình vẽ.</w:t>
      </w:r>
    </w:p>
    <w:p w14:paraId="44A34C2A" w14:textId="77777777" w:rsidR="00ED397D" w:rsidRPr="00330A7E" w:rsidRDefault="00ED397D" w:rsidP="00330A7E">
      <w:pPr>
        <w:pStyle w:val="ListParagraph"/>
        <w:ind w:left="992"/>
        <w:rPr>
          <w:rFonts w:ascii="Times New Roman" w:eastAsia="Times New Roman" w:hAnsi="Times New Roman" w:cs="Times New Roman"/>
          <w:bCs/>
          <w:iCs/>
          <w:sz w:val="24"/>
          <w:szCs w:val="24"/>
          <w:lang w:val="vi-VN"/>
        </w:rPr>
      </w:pPr>
      <w:r w:rsidRPr="00330A7E">
        <w:rPr>
          <w:rFonts w:ascii="Times New Roman" w:eastAsia="Times New Roman" w:hAnsi="Times New Roman" w:cs="Times New Roman"/>
          <w:iCs/>
          <w:sz w:val="24"/>
          <w:szCs w:val="24"/>
          <w:lang w:val="vi-VN"/>
        </w:rPr>
        <w:t xml:space="preserve"> </w:t>
      </w:r>
      <w:r w:rsidRPr="00330A7E">
        <w:rPr>
          <w:rFonts w:ascii="Times New Roman" w:eastAsia="Times New Roman" w:hAnsi="Times New Roman" w:cs="Times New Roman"/>
          <w:bCs/>
          <w:iCs/>
          <w:sz w:val="24"/>
          <w:szCs w:val="24"/>
        </w:rPr>
        <w:drawing>
          <wp:inline distT="0" distB="0" distL="0" distR="0" wp14:anchorId="2B8B6108" wp14:editId="1D162C60">
            <wp:extent cx="2976879" cy="1879600"/>
            <wp:effectExtent l="0" t="0" r="0" b="6350"/>
            <wp:docPr id="1453070306" name="Picture 145307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99"/>
                    <a:stretch>
                      <a:fillRect/>
                    </a:stretch>
                  </pic:blipFill>
                  <pic:spPr>
                    <a:xfrm>
                      <a:off x="0" y="0"/>
                      <a:ext cx="3002621" cy="1895854"/>
                    </a:xfrm>
                    <a:prstGeom prst="rect">
                      <a:avLst/>
                    </a:prstGeom>
                  </pic:spPr>
                </pic:pic>
              </a:graphicData>
            </a:graphic>
          </wp:inline>
        </w:drawing>
      </w:r>
    </w:p>
    <w:p w14:paraId="47ADC4C5" w14:textId="77777777" w:rsidR="00ED397D" w:rsidRPr="00330A7E" w:rsidRDefault="00ED397D" w:rsidP="00330A7E">
      <w:pPr>
        <w:pStyle w:val="ListParagraph"/>
        <w:ind w:left="992"/>
        <w:rPr>
          <w:rFonts w:ascii="Times New Roman" w:eastAsia="Times New Roman" w:hAnsi="Times New Roman" w:cs="Times New Roman"/>
          <w:iCs/>
          <w:sz w:val="24"/>
          <w:szCs w:val="24"/>
          <w:lang w:val="vi-VN"/>
        </w:rPr>
      </w:pPr>
      <w:r w:rsidRPr="00330A7E">
        <w:rPr>
          <w:rFonts w:ascii="Times New Roman" w:eastAsia="Times New Roman" w:hAnsi="Times New Roman" w:cs="Times New Roman"/>
          <w:iCs/>
          <w:sz w:val="24"/>
          <w:szCs w:val="24"/>
          <w:lang w:val="vi-VN"/>
        </w:rPr>
        <w:t>Ta có:</w:t>
      </w:r>
    </w:p>
    <w:p w14:paraId="7062876A" w14:textId="77777777" w:rsidR="00ED397D" w:rsidRPr="00330A7E" w:rsidRDefault="00ED397D" w:rsidP="00330A7E">
      <w:pPr>
        <w:pStyle w:val="ListParagraph"/>
        <w:ind w:left="992"/>
        <w:rPr>
          <w:rFonts w:ascii="Times New Roman" w:eastAsia="Times New Roman" w:hAnsi="Times New Roman" w:cs="Times New Roman"/>
          <w:bCs/>
          <w:sz w:val="24"/>
          <w:szCs w:val="24"/>
          <w:lang w:val="vi-VN"/>
        </w:rPr>
      </w:pPr>
      <w:r w:rsidRPr="00330A7E">
        <w:rPr>
          <w:rFonts w:ascii="Times New Roman" w:hAnsi="Times New Roman" w:cs="Times New Roman"/>
          <w:sz w:val="24"/>
          <w:szCs w:val="24"/>
          <w:lang w:val="vi-VN"/>
        </w:rPr>
        <w:object w:dxaOrig="6140" w:dyaOrig="400" w14:anchorId="23358FB0">
          <v:shape id="_x0000_i5538" type="#_x0000_t75" style="width:307.5pt;height:20.25pt" o:ole="">
            <v:imagedata r:id="rId8100" o:title=""/>
          </v:shape>
          <o:OLEObject Type="Embed" ProgID="Equation.DSMT4" ShapeID="_x0000_i5538" DrawAspect="Content" ObjectID="_1796844600" r:id="rId8101"/>
        </w:object>
      </w:r>
    </w:p>
    <w:p w14:paraId="0EF1E326" w14:textId="77777777" w:rsidR="00ED397D" w:rsidRPr="00330A7E" w:rsidRDefault="00ED397D" w:rsidP="00330A7E">
      <w:pPr>
        <w:pStyle w:val="ListParagraph"/>
        <w:ind w:left="992"/>
        <w:rPr>
          <w:rFonts w:ascii="Times New Roman" w:eastAsia="Times New Roman" w:hAnsi="Times New Roman" w:cs="Times New Roman"/>
          <w:sz w:val="24"/>
          <w:szCs w:val="24"/>
          <w:lang w:val="vi-VN"/>
        </w:rPr>
      </w:pPr>
      <w:r w:rsidRPr="00330A7E">
        <w:rPr>
          <w:rFonts w:ascii="Times New Roman" w:eastAsia="Times New Roman" w:hAnsi="Times New Roman" w:cs="Times New Roman"/>
          <w:sz w:val="24"/>
          <w:szCs w:val="24"/>
          <w:lang w:val="vi-VN"/>
        </w:rPr>
        <w:t xml:space="preserve">Áp dụng công thức tính khoảng cách giữa hai đường thẳng, </w:t>
      </w:r>
    </w:p>
    <w:p w14:paraId="70A3E32C" w14:textId="77777777" w:rsidR="00ED397D" w:rsidRPr="00330A7E" w:rsidRDefault="00ED397D" w:rsidP="00330A7E">
      <w:pPr>
        <w:pStyle w:val="ListParagraph"/>
        <w:ind w:left="992"/>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lang w:val="vi-VN"/>
        </w:rPr>
        <w:lastRenderedPageBreak/>
        <w:t>ta có:</w:t>
      </w:r>
      <w:r w:rsidRPr="00330A7E">
        <w:rPr>
          <w:rFonts w:ascii="Times New Roman" w:eastAsia="Times New Roman" w:hAnsi="Times New Roman" w:cs="Times New Roman"/>
          <w:sz w:val="24"/>
          <w:szCs w:val="24"/>
        </w:rPr>
        <w:t xml:space="preserve"> </w:t>
      </w:r>
      <w:r w:rsidRPr="00330A7E">
        <w:rPr>
          <w:rFonts w:ascii="Times New Roman" w:hAnsi="Times New Roman" w:cs="Times New Roman"/>
          <w:position w:val="-44"/>
          <w:sz w:val="24"/>
          <w:szCs w:val="24"/>
        </w:rPr>
        <w:object w:dxaOrig="4420" w:dyaOrig="999" w14:anchorId="58D60D3B">
          <v:shape id="_x0000_i5539" type="#_x0000_t75" style="width:220.5pt;height:50.25pt" o:ole="">
            <v:imagedata r:id="rId8102" o:title=""/>
          </v:shape>
          <o:OLEObject Type="Embed" ProgID="Equation.DSMT4" ShapeID="_x0000_i5539" DrawAspect="Content" ObjectID="_1796844601" r:id="rId8103"/>
        </w:object>
      </w:r>
      <w:r w:rsidRPr="00330A7E">
        <w:rPr>
          <w:rFonts w:ascii="Times New Roman" w:eastAsia="Times New Roman" w:hAnsi="Times New Roman" w:cs="Times New Roman"/>
          <w:sz w:val="24"/>
          <w:szCs w:val="24"/>
        </w:rPr>
        <w:t>.</w:t>
      </w:r>
    </w:p>
    <w:p w14:paraId="5A4EFBEE" w14:textId="77777777" w:rsidR="00ED397D" w:rsidRPr="00330A7E" w:rsidRDefault="00ED397D" w:rsidP="00330A7E">
      <w:pPr>
        <w:ind w:left="992"/>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Cs/>
          <w:color w:val="000000" w:themeColor="text1"/>
          <w:sz w:val="24"/>
          <w:szCs w:val="24"/>
        </w:rPr>
        <w:t xml:space="preserve">Đáp số: </w:t>
      </w:r>
      <w:r w:rsidRPr="00330A7E">
        <w:rPr>
          <w:rFonts w:ascii="Times New Roman" w:hAnsi="Times New Roman" w:cs="Times New Roman"/>
          <w:position w:val="-8"/>
          <w:sz w:val="24"/>
          <w:szCs w:val="24"/>
        </w:rPr>
        <w:object w:dxaOrig="420" w:dyaOrig="300" w14:anchorId="26C6766A">
          <v:shape id="_x0000_i5540" type="#_x0000_t75" style="width:21pt;height:15pt" o:ole="">
            <v:imagedata r:id="rId8104" o:title=""/>
          </v:shape>
          <o:OLEObject Type="Embed" ProgID="Equation.DSMT4" ShapeID="_x0000_i5540" DrawAspect="Content" ObjectID="_1796844602" r:id="rId8105"/>
        </w:object>
      </w:r>
    </w:p>
    <w:p w14:paraId="2323B77F" w14:textId="77777777" w:rsidR="00ED397D" w:rsidRPr="00330A7E" w:rsidRDefault="00ED397D" w:rsidP="00330A7E">
      <w:pPr>
        <w:pStyle w:val="ListParagraph"/>
        <w:ind w:left="992"/>
        <w:rPr>
          <w:rFonts w:ascii="Times New Roman" w:hAnsi="Times New Roman" w:cs="Times New Roman"/>
          <w:b/>
          <w:bCs/>
          <w:sz w:val="24"/>
          <w:szCs w:val="24"/>
        </w:rPr>
      </w:pPr>
    </w:p>
    <w:p w14:paraId="2C435B67" w14:textId="77777777" w:rsidR="00ED397D" w:rsidRPr="00330A7E" w:rsidRDefault="00ED397D" w:rsidP="000E1E56">
      <w:pPr>
        <w:pStyle w:val="ListParagraph"/>
        <w:numPr>
          <w:ilvl w:val="0"/>
          <w:numId w:val="10"/>
        </w:numPr>
        <w:spacing w:line="252" w:lineRule="auto"/>
        <w:rPr>
          <w:rFonts w:ascii="Times New Roman" w:hAnsi="Times New Roman" w:cs="Times New Roman"/>
          <w:sz w:val="24"/>
          <w:szCs w:val="24"/>
        </w:rPr>
      </w:pPr>
      <w:r w:rsidRPr="00330A7E">
        <w:rPr>
          <w:rFonts w:ascii="Times New Roman" w:hAnsi="Times New Roman" w:cs="Times New Roman"/>
          <w:sz w:val="24"/>
          <w:szCs w:val="24"/>
        </w:rPr>
        <w:t xml:space="preserve">Gọi </w:t>
      </w:r>
      <w:r w:rsidRPr="00330A7E">
        <w:rPr>
          <w:rFonts w:ascii="Times New Roman" w:hAnsi="Times New Roman" w:cs="Times New Roman"/>
          <w:position w:val="-4"/>
          <w:sz w:val="24"/>
          <w:szCs w:val="24"/>
        </w:rPr>
        <w:object w:dxaOrig="240" w:dyaOrig="260" w14:anchorId="26B97C27">
          <v:shape id="_x0000_i5541" type="#_x0000_t75" style="width:12.75pt;height:13.5pt" o:ole="">
            <v:imagedata r:id="rId8106" o:title=""/>
          </v:shape>
          <o:OLEObject Type="Embed" ProgID="Equation.DSMT4" ShapeID="_x0000_i5541" DrawAspect="Content" ObjectID="_1796844603" r:id="rId8107"/>
        </w:object>
      </w:r>
      <w:r w:rsidRPr="00330A7E">
        <w:rPr>
          <w:rFonts w:ascii="Times New Roman" w:hAnsi="Times New Roman" w:cs="Times New Roman"/>
          <w:sz w:val="24"/>
          <w:szCs w:val="24"/>
        </w:rPr>
        <w:t xml:space="preserve"> là biến cố:</w:t>
      </w:r>
      <w:r w:rsidRPr="00330A7E">
        <w:rPr>
          <w:rFonts w:ascii="Times New Roman" w:hAnsi="Times New Roman" w:cs="Times New Roman"/>
          <w:b/>
          <w:sz w:val="24"/>
          <w:szCs w:val="24"/>
        </w:rPr>
        <w:t xml:space="preserve"> </w:t>
      </w:r>
      <w:r w:rsidRPr="00330A7E">
        <w:rPr>
          <w:rFonts w:ascii="Times New Roman" w:hAnsi="Times New Roman" w:cs="Times New Roman"/>
          <w:sz w:val="24"/>
          <w:szCs w:val="24"/>
        </w:rPr>
        <w:t>“chi tiết lấy từ dây chuyền đạt tiêu chuẩn”;</w:t>
      </w:r>
    </w:p>
    <w:p w14:paraId="2F165736" w14:textId="77777777" w:rsidR="00ED397D" w:rsidRPr="00330A7E" w:rsidRDefault="00ED397D" w:rsidP="00330A7E">
      <w:pPr>
        <w:pStyle w:val="ListParagraph"/>
        <w:spacing w:line="252" w:lineRule="auto"/>
        <w:ind w:left="992"/>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hAnsi="Times New Roman" w:cs="Times New Roman"/>
          <w:position w:val="-12"/>
          <w:sz w:val="24"/>
          <w:szCs w:val="24"/>
        </w:rPr>
        <w:object w:dxaOrig="320" w:dyaOrig="360" w14:anchorId="34DCAE20">
          <v:shape id="_x0000_i5542" type="#_x0000_t75" style="width:15.75pt;height:18.75pt" o:ole="">
            <v:imagedata r:id="rId8108" o:title=""/>
          </v:shape>
          <o:OLEObject Type="Embed" ProgID="Equation.DSMT4" ShapeID="_x0000_i5542" DrawAspect="Content" ObjectID="_1796844604" r:id="rId8109"/>
        </w:object>
      </w:r>
      <w:r w:rsidRPr="00330A7E">
        <w:rPr>
          <w:rFonts w:ascii="Times New Roman" w:hAnsi="Times New Roman" w:cs="Times New Roman"/>
          <w:sz w:val="24"/>
          <w:szCs w:val="24"/>
        </w:rPr>
        <w:t xml:space="preserve"> là biến cố: “Chi tiết do máy thứ nhất sản xuất”;</w:t>
      </w:r>
    </w:p>
    <w:p w14:paraId="071C6F76" w14:textId="77777777" w:rsidR="00ED397D" w:rsidRPr="00330A7E" w:rsidRDefault="00ED397D" w:rsidP="00330A7E">
      <w:pPr>
        <w:pStyle w:val="ListParagraph"/>
        <w:spacing w:line="252" w:lineRule="auto"/>
        <w:ind w:left="992"/>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hAnsi="Times New Roman" w:cs="Times New Roman"/>
          <w:position w:val="-12"/>
          <w:sz w:val="24"/>
          <w:szCs w:val="24"/>
        </w:rPr>
        <w:object w:dxaOrig="360" w:dyaOrig="360" w14:anchorId="1110BFD2">
          <v:shape id="_x0000_i5543" type="#_x0000_t75" style="width:18.75pt;height:18.75pt" o:ole="">
            <v:imagedata r:id="rId8110" o:title=""/>
          </v:shape>
          <o:OLEObject Type="Embed" ProgID="Equation.DSMT4" ShapeID="_x0000_i5543" DrawAspect="Content" ObjectID="_1796844605" r:id="rId8111"/>
        </w:object>
      </w:r>
      <w:r w:rsidRPr="00330A7E">
        <w:rPr>
          <w:rFonts w:ascii="Times New Roman" w:hAnsi="Times New Roman" w:cs="Times New Roman"/>
          <w:sz w:val="24"/>
          <w:szCs w:val="24"/>
        </w:rPr>
        <w:t xml:space="preserve"> là biến cố: “Chi tiết do máy thứ hai sản xuất”.</w:t>
      </w:r>
    </w:p>
    <w:p w14:paraId="68ECC839" w14:textId="77777777" w:rsidR="00ED397D" w:rsidRPr="00330A7E" w:rsidRDefault="00ED397D" w:rsidP="00330A7E">
      <w:pPr>
        <w:pStyle w:val="ListParagraph"/>
        <w:spacing w:line="252" w:lineRule="auto"/>
        <w:ind w:left="992"/>
        <w:rPr>
          <w:rFonts w:ascii="Times New Roman" w:hAnsi="Times New Roman" w:cs="Times New Roman"/>
          <w:sz w:val="24"/>
          <w:szCs w:val="24"/>
        </w:rPr>
      </w:pPr>
      <w:r w:rsidRPr="00330A7E">
        <w:rPr>
          <w:rFonts w:ascii="Times New Roman" w:hAnsi="Times New Roman" w:cs="Times New Roman"/>
          <w:sz w:val="24"/>
          <w:szCs w:val="24"/>
        </w:rPr>
        <w:t xml:space="preserve">Ta cần tìm </w:t>
      </w:r>
      <w:r w:rsidRPr="00330A7E">
        <w:rPr>
          <w:rFonts w:ascii="Times New Roman" w:hAnsi="Times New Roman" w:cs="Times New Roman"/>
          <w:sz w:val="24"/>
          <w:szCs w:val="24"/>
        </w:rPr>
        <w:object w:dxaOrig="1100" w:dyaOrig="400" w14:anchorId="4A9B85A0">
          <v:shape id="_x0000_i5544" type="#_x0000_t75" style="width:55.5pt;height:20.25pt" o:ole="">
            <v:imagedata r:id="rId8112" o:title=""/>
          </v:shape>
          <o:OLEObject Type="Embed" ProgID="Equation.DSMT4" ShapeID="_x0000_i5544" DrawAspect="Content" ObjectID="_1796844606" r:id="rId8113"/>
        </w:object>
      </w:r>
    </w:p>
    <w:p w14:paraId="5ECA220D" w14:textId="77777777" w:rsidR="00ED397D" w:rsidRPr="00330A7E" w:rsidRDefault="00ED397D" w:rsidP="00330A7E">
      <w:pPr>
        <w:pStyle w:val="ListParagraph"/>
        <w:spacing w:line="252" w:lineRule="auto"/>
        <w:ind w:left="992"/>
        <w:rPr>
          <w:rFonts w:ascii="Times New Roman" w:hAnsi="Times New Roman" w:cs="Times New Roman"/>
          <w:sz w:val="24"/>
          <w:szCs w:val="24"/>
        </w:rPr>
      </w:pPr>
      <w:r w:rsidRPr="00330A7E">
        <w:rPr>
          <w:rFonts w:ascii="Times New Roman" w:hAnsi="Times New Roman" w:cs="Times New Roman"/>
          <w:sz w:val="24"/>
          <w:szCs w:val="24"/>
        </w:rPr>
        <w:t xml:space="preserve">Theo công thức Bayes </w:t>
      </w:r>
      <w:r w:rsidRPr="00330A7E">
        <w:rPr>
          <w:rFonts w:ascii="Times New Roman" w:hAnsi="Times New Roman" w:cs="Times New Roman"/>
          <w:position w:val="-34"/>
          <w:sz w:val="24"/>
          <w:szCs w:val="24"/>
        </w:rPr>
        <w:object w:dxaOrig="5020" w:dyaOrig="800" w14:anchorId="4B6216A7">
          <v:shape id="_x0000_i5545" type="#_x0000_t75" style="width:251.25pt;height:39.75pt" o:ole="">
            <v:imagedata r:id="rId8114" o:title=""/>
          </v:shape>
          <o:OLEObject Type="Embed" ProgID="Equation.DSMT4" ShapeID="_x0000_i5545" DrawAspect="Content" ObjectID="_1796844607" r:id="rId8115"/>
        </w:object>
      </w:r>
    </w:p>
    <w:p w14:paraId="0B89236B" w14:textId="77777777" w:rsidR="00ED397D" w:rsidRPr="00330A7E" w:rsidRDefault="00ED397D" w:rsidP="00330A7E">
      <w:pPr>
        <w:pStyle w:val="ListParagraph"/>
        <w:spacing w:line="252" w:lineRule="auto"/>
        <w:ind w:left="992"/>
        <w:rPr>
          <w:rFonts w:ascii="Times New Roman" w:hAnsi="Times New Roman" w:cs="Times New Roman"/>
          <w:sz w:val="24"/>
          <w:szCs w:val="24"/>
        </w:rPr>
      </w:pPr>
      <w:r w:rsidRPr="00330A7E">
        <w:rPr>
          <w:rFonts w:ascii="Times New Roman" w:hAnsi="Times New Roman" w:cs="Times New Roman"/>
          <w:sz w:val="24"/>
          <w:szCs w:val="24"/>
        </w:rPr>
        <w:t xml:space="preserve">Theo giả thiết </w:t>
      </w:r>
      <w:r w:rsidRPr="00330A7E">
        <w:rPr>
          <w:rFonts w:ascii="Times New Roman" w:hAnsi="Times New Roman" w:cs="Times New Roman"/>
          <w:position w:val="-14"/>
          <w:sz w:val="24"/>
          <w:szCs w:val="24"/>
        </w:rPr>
        <w:object w:dxaOrig="6320" w:dyaOrig="400" w14:anchorId="0D0BE21B">
          <v:shape id="_x0000_i5546" type="#_x0000_t75" style="width:316.5pt;height:20.25pt" o:ole="">
            <v:imagedata r:id="rId8116" o:title=""/>
          </v:shape>
          <o:OLEObject Type="Embed" ProgID="Equation.DSMT4" ShapeID="_x0000_i5546" DrawAspect="Content" ObjectID="_1796844608" r:id="rId8117"/>
        </w:object>
      </w:r>
    </w:p>
    <w:p w14:paraId="2720796B" w14:textId="77777777" w:rsidR="00ED397D" w:rsidRPr="00330A7E" w:rsidRDefault="00ED397D" w:rsidP="00330A7E">
      <w:pPr>
        <w:pStyle w:val="ListParagraph"/>
        <w:spacing w:line="252" w:lineRule="auto"/>
        <w:ind w:left="992"/>
        <w:rPr>
          <w:rFonts w:ascii="Times New Roman" w:hAnsi="Times New Roman" w:cs="Times New Roman"/>
          <w:sz w:val="24"/>
          <w:szCs w:val="24"/>
        </w:rPr>
      </w:pPr>
      <w:r w:rsidRPr="00330A7E">
        <w:rPr>
          <w:rFonts w:ascii="Times New Roman" w:hAnsi="Times New Roman" w:cs="Times New Roman"/>
          <w:sz w:val="24"/>
          <w:szCs w:val="24"/>
        </w:rPr>
        <w:t xml:space="preserve">Thay vào công thức trên ta có </w:t>
      </w:r>
      <w:r w:rsidRPr="00330A7E">
        <w:rPr>
          <w:rFonts w:ascii="Times New Roman" w:hAnsi="Times New Roman" w:cs="Times New Roman"/>
          <w:position w:val="-30"/>
          <w:sz w:val="24"/>
          <w:szCs w:val="24"/>
        </w:rPr>
        <w:object w:dxaOrig="4800" w:dyaOrig="720" w14:anchorId="1BEDECB1">
          <v:shape id="_x0000_i5547" type="#_x0000_t75" style="width:239.25pt;height:36pt" o:ole="">
            <v:imagedata r:id="rId8118" o:title=""/>
          </v:shape>
          <o:OLEObject Type="Embed" ProgID="Equation.DSMT4" ShapeID="_x0000_i5547" DrawAspect="Content" ObjectID="_1796844609" r:id="rId8119"/>
        </w:object>
      </w:r>
    </w:p>
    <w:p w14:paraId="23DEC488" w14:textId="77777777" w:rsidR="00ED397D" w:rsidRPr="00330A7E" w:rsidRDefault="00ED397D" w:rsidP="00330A7E">
      <w:pPr>
        <w:ind w:left="992"/>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Cs/>
          <w:color w:val="000000" w:themeColor="text1"/>
          <w:sz w:val="24"/>
          <w:szCs w:val="24"/>
        </w:rPr>
        <w:t xml:space="preserve">Đáp số: </w:t>
      </w:r>
      <w:r w:rsidRPr="00330A7E">
        <w:rPr>
          <w:rFonts w:ascii="Times New Roman" w:hAnsi="Times New Roman" w:cs="Times New Roman"/>
          <w:position w:val="-8"/>
          <w:sz w:val="24"/>
          <w:szCs w:val="24"/>
        </w:rPr>
        <w:object w:dxaOrig="560" w:dyaOrig="300" w14:anchorId="119E15B3">
          <v:shape id="_x0000_i5548" type="#_x0000_t75" style="width:27.75pt;height:15pt" o:ole="">
            <v:imagedata r:id="rId8120" o:title=""/>
          </v:shape>
          <o:OLEObject Type="Embed" ProgID="Equation.DSMT4" ShapeID="_x0000_i5548" DrawAspect="Content" ObjectID="_1796844610" r:id="rId8121"/>
        </w:object>
      </w:r>
    </w:p>
    <w:p w14:paraId="342653E6" w14:textId="77777777" w:rsidR="00ED397D" w:rsidRPr="00330A7E" w:rsidRDefault="00ED397D" w:rsidP="00330A7E">
      <w:pPr>
        <w:pStyle w:val="ListParagraph"/>
        <w:spacing w:line="252" w:lineRule="auto"/>
        <w:ind w:left="992"/>
        <w:rPr>
          <w:rFonts w:ascii="Times New Roman" w:hAnsi="Times New Roman" w:cs="Times New Roman"/>
          <w:sz w:val="24"/>
          <w:szCs w:val="24"/>
        </w:rPr>
      </w:pPr>
    </w:p>
    <w:p w14:paraId="3D6D64C3" w14:textId="77777777" w:rsidR="00ED397D" w:rsidRPr="00330A7E" w:rsidRDefault="00ED397D" w:rsidP="000E1E56">
      <w:pPr>
        <w:pStyle w:val="ListParagraph"/>
        <w:numPr>
          <w:ilvl w:val="0"/>
          <w:numId w:val="10"/>
        </w:numPr>
        <w:tabs>
          <w:tab w:val="left" w:pos="992"/>
          <w:tab w:val="left" w:pos="3402"/>
          <w:tab w:val="left" w:pos="5669"/>
          <w:tab w:val="left" w:pos="7937"/>
        </w:tabs>
        <w:spacing w:line="360" w:lineRule="auto"/>
        <w:rPr>
          <w:rFonts w:ascii="Times New Roman" w:hAnsi="Times New Roman" w:cs="Times New Roman"/>
          <w:bCs/>
          <w:sz w:val="24"/>
          <w:szCs w:val="24"/>
        </w:rPr>
      </w:pPr>
      <w:r w:rsidRPr="00330A7E">
        <w:rPr>
          <w:rFonts w:ascii="Times New Roman" w:hAnsi="Times New Roman" w:cs="Times New Roman"/>
          <w:sz w:val="24"/>
          <w:szCs w:val="24"/>
        </w:rPr>
        <w:t xml:space="preserve">Tốc độ tăng trưởng dân số tức thời là </w:t>
      </w:r>
      <w:r w:rsidRPr="00330A7E">
        <w:rPr>
          <w:rFonts w:ascii="Times New Roman" w:hAnsi="Times New Roman" w:cs="Times New Roman"/>
          <w:position w:val="-42"/>
          <w:sz w:val="24"/>
          <w:szCs w:val="24"/>
        </w:rPr>
        <w:object w:dxaOrig="1840" w:dyaOrig="840" w14:anchorId="78B32DDE">
          <v:shape id="_x0000_i5549" type="#_x0000_t75" style="width:92.25pt;height:42pt" o:ole="">
            <v:imagedata r:id="rId8122" o:title=""/>
          </v:shape>
          <o:OLEObject Type="Embed" ProgID="Equation.DSMT4" ShapeID="_x0000_i5549" DrawAspect="Content" ObjectID="_1796844611" r:id="rId8123"/>
        </w:objec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499" w:dyaOrig="279" w14:anchorId="0CF3A68C">
          <v:shape id="_x0000_i5550" type="#_x0000_t75" style="width:24.75pt;height:14.25pt" o:ole="">
            <v:imagedata r:id="rId8124" o:title=""/>
          </v:shape>
          <o:OLEObject Type="Embed" ProgID="Equation.DSMT4" ShapeID="_x0000_i5550" DrawAspect="Content" ObjectID="_1796844612" r:id="rId8125"/>
        </w:object>
      </w:r>
      <w:r w:rsidRPr="00330A7E">
        <w:rPr>
          <w:rFonts w:ascii="Times New Roman" w:hAnsi="Times New Roman" w:cs="Times New Roman"/>
          <w:sz w:val="24"/>
          <w:szCs w:val="24"/>
        </w:rPr>
        <w:t>.</w:t>
      </w:r>
    </w:p>
    <w:p w14:paraId="28BF6E40" w14:textId="77777777" w:rsidR="00ED397D" w:rsidRPr="00330A7E" w:rsidRDefault="00ED397D" w:rsidP="00330A7E">
      <w:pPr>
        <w:pStyle w:val="ListParagraph"/>
        <w:tabs>
          <w:tab w:val="left" w:pos="992"/>
          <w:tab w:val="left" w:pos="3402"/>
          <w:tab w:val="left" w:pos="5669"/>
          <w:tab w:val="left" w:pos="7937"/>
        </w:tabs>
        <w:spacing w:line="360" w:lineRule="auto"/>
        <w:ind w:left="992"/>
        <w:rPr>
          <w:rFonts w:ascii="Times New Roman" w:hAnsi="Times New Roman" w:cs="Times New Roman"/>
          <w:sz w:val="24"/>
          <w:szCs w:val="24"/>
        </w:rPr>
      </w:pPr>
      <w:r w:rsidRPr="00330A7E">
        <w:rPr>
          <w:rFonts w:ascii="Times New Roman" w:hAnsi="Times New Roman" w:cs="Times New Roman"/>
          <w:sz w:val="24"/>
          <w:szCs w:val="24"/>
        </w:rPr>
        <w:t xml:space="preserve">Ta có </w:t>
      </w:r>
    </w:p>
    <w:p w14:paraId="52F545D2" w14:textId="77777777" w:rsidR="00ED397D" w:rsidRPr="00330A7E" w:rsidRDefault="00ED397D" w:rsidP="00330A7E">
      <w:pPr>
        <w:pStyle w:val="ListParagraph"/>
        <w:tabs>
          <w:tab w:val="left" w:pos="992"/>
          <w:tab w:val="left" w:pos="3402"/>
          <w:tab w:val="left" w:pos="5669"/>
          <w:tab w:val="left" w:pos="7937"/>
        </w:tabs>
        <w:spacing w:line="360" w:lineRule="auto"/>
        <w:ind w:left="992"/>
        <w:rPr>
          <w:rFonts w:ascii="Times New Roman" w:hAnsi="Times New Roman" w:cs="Times New Roman"/>
          <w:sz w:val="24"/>
          <w:szCs w:val="24"/>
        </w:rPr>
      </w:pPr>
      <w:r w:rsidRPr="00330A7E">
        <w:rPr>
          <w:rFonts w:ascii="Times New Roman" w:hAnsi="Times New Roman" w:cs="Times New Roman"/>
          <w:sz w:val="24"/>
          <w:szCs w:val="24"/>
        </w:rPr>
        <w:object w:dxaOrig="2600" w:dyaOrig="900" w14:anchorId="7A48F6F0">
          <v:shape id="_x0000_i5551" type="#_x0000_t75" style="width:130.5pt;height:45pt" o:ole="">
            <v:imagedata r:id="rId8126" o:title=""/>
          </v:shape>
          <o:OLEObject Type="Embed" ProgID="Equation.DSMT4" ShapeID="_x0000_i5551" DrawAspect="Content" ObjectID="_1796844613" r:id="rId8127"/>
        </w:object>
      </w:r>
    </w:p>
    <w:p w14:paraId="26846873" w14:textId="77777777" w:rsidR="00ED397D" w:rsidRPr="00330A7E" w:rsidRDefault="00ED397D" w:rsidP="00330A7E">
      <w:pPr>
        <w:pStyle w:val="ListParagraph"/>
        <w:tabs>
          <w:tab w:val="left" w:pos="992"/>
          <w:tab w:val="left" w:pos="3402"/>
          <w:tab w:val="left" w:pos="5669"/>
          <w:tab w:val="left" w:pos="7937"/>
        </w:tabs>
        <w:spacing w:line="360" w:lineRule="auto"/>
        <w:ind w:left="992"/>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3620" w:dyaOrig="400" w14:anchorId="5C364A39">
          <v:shape id="_x0000_i5552" type="#_x0000_t75" style="width:181.5pt;height:20.25pt" o:ole="">
            <v:imagedata r:id="rId8128" o:title=""/>
          </v:shape>
          <o:OLEObject Type="Embed" ProgID="Equation.DSMT4" ShapeID="_x0000_i5552" DrawAspect="Content" ObjectID="_1796844614" r:id="rId8129"/>
        </w:object>
      </w:r>
      <w:r w:rsidRPr="00330A7E">
        <w:rPr>
          <w:rFonts w:ascii="Times New Roman" w:hAnsi="Times New Roman" w:cs="Times New Roman"/>
          <w:sz w:val="24"/>
          <w:szCs w:val="24"/>
        </w:rPr>
        <w:t xml:space="preserve"> </w:t>
      </w:r>
    </w:p>
    <w:p w14:paraId="40A7D17A" w14:textId="77777777" w:rsidR="00ED397D" w:rsidRPr="00330A7E" w:rsidRDefault="00ED397D" w:rsidP="00330A7E">
      <w:pPr>
        <w:pStyle w:val="ListParagraph"/>
        <w:tabs>
          <w:tab w:val="left" w:pos="992"/>
        </w:tabs>
        <w:spacing w:before="120" w:line="276" w:lineRule="auto"/>
        <w:ind w:left="992"/>
        <w:rPr>
          <w:rFonts w:ascii="Times New Roman" w:hAnsi="Times New Roman" w:cs="Times New Roman"/>
          <w:sz w:val="24"/>
          <w:szCs w:val="24"/>
        </w:rPr>
      </w:pPr>
      <w:r w:rsidRPr="00330A7E">
        <w:rPr>
          <w:rFonts w:ascii="Times New Roman" w:hAnsi="Times New Roman" w:cs="Times New Roman"/>
          <w:bCs/>
          <w:sz w:val="24"/>
          <w:szCs w:val="24"/>
        </w:rPr>
        <w:drawing>
          <wp:inline distT="0" distB="0" distL="0" distR="0" wp14:anchorId="76B128C0" wp14:editId="057551B4">
            <wp:extent cx="6029325" cy="1375410"/>
            <wp:effectExtent l="0" t="0" r="9525" b="0"/>
            <wp:docPr id="1453070307" name="Picture 145307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30"/>
                    <a:stretch>
                      <a:fillRect/>
                    </a:stretch>
                  </pic:blipFill>
                  <pic:spPr>
                    <a:xfrm>
                      <a:off x="0" y="0"/>
                      <a:ext cx="6029325" cy="1375410"/>
                    </a:xfrm>
                    <a:prstGeom prst="rect">
                      <a:avLst/>
                    </a:prstGeom>
                  </pic:spPr>
                </pic:pic>
              </a:graphicData>
            </a:graphic>
          </wp:inline>
        </w:drawing>
      </w:r>
    </w:p>
    <w:p w14:paraId="011C1D06" w14:textId="77777777" w:rsidR="00ED397D" w:rsidRPr="00330A7E" w:rsidRDefault="00ED397D" w:rsidP="00330A7E">
      <w:pPr>
        <w:tabs>
          <w:tab w:val="left" w:pos="992"/>
          <w:tab w:val="left" w:pos="3402"/>
          <w:tab w:val="left" w:pos="5669"/>
          <w:tab w:val="left" w:pos="7937"/>
        </w:tabs>
        <w:spacing w:after="0" w:line="360" w:lineRule="auto"/>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Từ bảng biến thiên ta thấy, thời điểm tốc độ tăng tưởng lớn nhất là </w:t>
      </w:r>
      <w:r w:rsidRPr="00330A7E">
        <w:rPr>
          <w:rFonts w:ascii="Times New Roman" w:hAnsi="Times New Roman" w:cs="Times New Roman"/>
          <w:position w:val="-6"/>
          <w:sz w:val="24"/>
          <w:szCs w:val="24"/>
        </w:rPr>
        <w:object w:dxaOrig="1320" w:dyaOrig="279" w14:anchorId="29CA626C">
          <v:shape id="_x0000_i5553" type="#_x0000_t75" style="width:66pt;height:14.25pt" o:ole="">
            <v:imagedata r:id="rId8131" o:title=""/>
          </v:shape>
          <o:OLEObject Type="Embed" ProgID="Equation.DSMT4" ShapeID="_x0000_i5553" DrawAspect="Content" ObjectID="_1796844615" r:id="rId8132"/>
        </w:object>
      </w:r>
      <w:r w:rsidRPr="00330A7E">
        <w:rPr>
          <w:rFonts w:ascii="Times New Roman" w:hAnsi="Times New Roman" w:cs="Times New Roman"/>
          <w:sz w:val="24"/>
          <w:szCs w:val="24"/>
        </w:rPr>
        <w:t>.</w:t>
      </w:r>
    </w:p>
    <w:p w14:paraId="2E9231A4" w14:textId="77777777" w:rsidR="00ED397D" w:rsidRPr="00330A7E" w:rsidRDefault="00ED397D" w:rsidP="00330A7E">
      <w:pPr>
        <w:ind w:left="992"/>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Cs/>
          <w:color w:val="000000" w:themeColor="text1"/>
          <w:sz w:val="24"/>
          <w:szCs w:val="24"/>
        </w:rPr>
        <w:t xml:space="preserve">Đáp số: </w:t>
      </w:r>
      <w:r w:rsidRPr="00330A7E">
        <w:rPr>
          <w:rFonts w:ascii="Times New Roman" w:hAnsi="Times New Roman" w:cs="Times New Roman"/>
          <w:position w:val="-6"/>
          <w:sz w:val="24"/>
          <w:szCs w:val="24"/>
        </w:rPr>
        <w:object w:dxaOrig="360" w:dyaOrig="279" w14:anchorId="542E8A6C">
          <v:shape id="_x0000_i5554" type="#_x0000_t75" style="width:18pt;height:14.25pt" o:ole="">
            <v:imagedata r:id="rId8133" o:title=""/>
          </v:shape>
          <o:OLEObject Type="Embed" ProgID="Equation.DSMT4" ShapeID="_x0000_i5554" DrawAspect="Content" ObjectID="_1796844616" r:id="rId8134"/>
        </w:object>
      </w:r>
    </w:p>
    <w:p w14:paraId="39873ED7" w14:textId="77777777" w:rsidR="00ED397D" w:rsidRPr="00330A7E" w:rsidRDefault="00ED397D" w:rsidP="000E1E56">
      <w:pPr>
        <w:pStyle w:val="ListParagraph"/>
        <w:numPr>
          <w:ilvl w:val="0"/>
          <w:numId w:val="12"/>
        </w:numPr>
        <w:tabs>
          <w:tab w:val="left" w:pos="3402"/>
          <w:tab w:val="left" w:pos="5669"/>
          <w:tab w:val="left" w:pos="7937"/>
        </w:tabs>
        <w:spacing w:before="60" w:after="60" w:line="276" w:lineRule="auto"/>
        <w:rPr>
          <w:rFonts w:ascii="Times New Roman" w:eastAsia="Calibri" w:hAnsi="Times New Roman" w:cs="Times New Roman"/>
          <w:bCs/>
          <w:sz w:val="24"/>
          <w:szCs w:val="24"/>
          <w:lang w:val="nl-NL"/>
        </w:rPr>
      </w:pPr>
      <w:r w:rsidRPr="00330A7E">
        <w:rPr>
          <w:rFonts w:ascii="Times New Roman" w:eastAsia="Calibri" w:hAnsi="Times New Roman" w:cs="Times New Roman"/>
          <w:sz w:val="24"/>
          <w:szCs w:val="24"/>
          <w:lang w:val="nl-NL"/>
        </w:rPr>
        <w:t xml:space="preserve">Tâm I(1;1;0),bán kinh R = 2.,khoảng cách từ tâm I đến (Oxy) = 0 nên bán kính đường tròn giao tuyến </w:t>
      </w:r>
    </w:p>
    <w:p w14:paraId="1482906B" w14:textId="77777777" w:rsidR="00ED397D" w:rsidRPr="00330A7E" w:rsidRDefault="00ED397D" w:rsidP="00330A7E">
      <w:pPr>
        <w:pStyle w:val="ListParagraph"/>
        <w:tabs>
          <w:tab w:val="left" w:pos="3402"/>
          <w:tab w:val="left" w:pos="5669"/>
          <w:tab w:val="left" w:pos="7937"/>
        </w:tabs>
        <w:spacing w:before="60" w:after="60" w:line="276" w:lineRule="auto"/>
        <w:ind w:left="992"/>
        <w:rPr>
          <w:rFonts w:ascii="Times New Roman" w:eastAsia="Calibri" w:hAnsi="Times New Roman" w:cs="Times New Roman"/>
          <w:bCs/>
          <w:sz w:val="24"/>
          <w:szCs w:val="24"/>
          <w:lang w:val="nl-NL"/>
        </w:rPr>
      </w:pPr>
      <w:r w:rsidRPr="00330A7E">
        <w:rPr>
          <w:rFonts w:ascii="Times New Roman" w:eastAsia="Calibri" w:hAnsi="Times New Roman" w:cs="Times New Roman"/>
          <w:sz w:val="24"/>
          <w:szCs w:val="24"/>
          <w:lang w:val="nl-NL"/>
        </w:rPr>
        <w:t>r = R =2.</w:t>
      </w:r>
    </w:p>
    <w:p w14:paraId="6FEB0D9E" w14:textId="77777777" w:rsidR="00ED397D" w:rsidRPr="00330A7E" w:rsidRDefault="00ED397D" w:rsidP="00330A7E">
      <w:pPr>
        <w:ind w:left="992"/>
        <w:rPr>
          <w:rFonts w:ascii="Times New Roman" w:eastAsia="Calibri" w:hAnsi="Times New Roman" w:cs="Times New Roman"/>
          <w:bCs/>
          <w:color w:val="000000" w:themeColor="text1"/>
          <w:sz w:val="24"/>
          <w:szCs w:val="24"/>
        </w:rPr>
      </w:pPr>
      <w:r w:rsidRPr="00330A7E">
        <w:rPr>
          <w:rFonts w:ascii="Times New Roman" w:hAnsi="Times New Roman" w:cs="Times New Roman"/>
          <w:sz w:val="24"/>
          <w:szCs w:val="24"/>
        </w:rPr>
        <w:t xml:space="preserve">   </w:t>
      </w:r>
      <w:r w:rsidRPr="00330A7E">
        <w:rPr>
          <w:rFonts w:ascii="Times New Roman" w:eastAsia="Calibri" w:hAnsi="Times New Roman" w:cs="Times New Roman"/>
          <w:bCs/>
          <w:color w:val="000000" w:themeColor="text1"/>
          <w:sz w:val="24"/>
          <w:szCs w:val="24"/>
        </w:rPr>
        <w:t xml:space="preserve">Đáp số: </w:t>
      </w:r>
      <w:r w:rsidRPr="00330A7E">
        <w:rPr>
          <w:rFonts w:ascii="Times New Roman" w:hAnsi="Times New Roman" w:cs="Times New Roman"/>
          <w:position w:val="-4"/>
          <w:sz w:val="24"/>
          <w:szCs w:val="24"/>
        </w:rPr>
        <w:object w:dxaOrig="240" w:dyaOrig="260" w14:anchorId="18812C20">
          <v:shape id="_x0000_i5555" type="#_x0000_t75" style="width:12pt;height:13.5pt" o:ole="">
            <v:imagedata r:id="rId8135" o:title=""/>
          </v:shape>
          <o:OLEObject Type="Embed" ProgID="Equation.DSMT4" ShapeID="_x0000_i5555" DrawAspect="Content" ObjectID="_1796844617" r:id="rId8136"/>
        </w:object>
      </w:r>
    </w:p>
    <w:p w14:paraId="277661CF" w14:textId="77777777" w:rsidR="00ED397D" w:rsidRPr="00330A7E" w:rsidRDefault="00ED397D" w:rsidP="00330A7E">
      <w:pPr>
        <w:rPr>
          <w:rFonts w:ascii="Times New Roman" w:hAnsi="Times New Roman" w:cs="Times New Roman"/>
          <w:sz w:val="24"/>
          <w:szCs w:val="24"/>
        </w:rPr>
      </w:pPr>
    </w:p>
    <w:p w14:paraId="0392FBF9" w14:textId="77777777" w:rsidR="00ED397D" w:rsidRPr="00330A7E" w:rsidRDefault="00ED397D" w:rsidP="00330A7E">
      <w:pPr>
        <w:rPr>
          <w:rFonts w:ascii="Times New Roman" w:hAnsi="Times New Roman" w:cs="Times New Roman"/>
          <w:sz w:val="24"/>
          <w:szCs w:val="24"/>
          <w:lang w:val="pt-BR"/>
        </w:rPr>
      </w:pPr>
    </w:p>
    <w:p w14:paraId="38D934A8" w14:textId="77777777" w:rsidR="00ED397D" w:rsidRPr="00330A7E" w:rsidRDefault="00ED397D" w:rsidP="00330A7E">
      <w:pPr>
        <w:pStyle w:val="ListParagraph"/>
        <w:ind w:left="992"/>
        <w:rPr>
          <w:rFonts w:ascii="Times New Roman" w:hAnsi="Times New Roman" w:cs="Times New Roman"/>
          <w:sz w:val="24"/>
          <w:szCs w:val="24"/>
        </w:rPr>
      </w:pPr>
    </w:p>
    <w:tbl>
      <w:tblPr>
        <w:tblStyle w:val="TableGrid"/>
        <w:tblW w:w="10098" w:type="dxa"/>
        <w:jc w:val="center"/>
        <w:tblBorders>
          <w:top w:val="single" w:sz="4" w:space="0" w:color="0070C0"/>
          <w:left w:val="single" w:sz="4" w:space="0" w:color="0070C0"/>
          <w:bottom w:val="single" w:sz="4" w:space="0" w:color="0070C0"/>
          <w:right w:val="single" w:sz="4" w:space="0" w:color="0070C0"/>
          <w:insideH w:val="none" w:sz="0" w:space="0" w:color="auto"/>
          <w:insideV w:val="single" w:sz="4" w:space="0" w:color="0070C0"/>
        </w:tblBorders>
        <w:tblLook w:val="04A0" w:firstRow="1" w:lastRow="0" w:firstColumn="1" w:lastColumn="0" w:noHBand="0" w:noVBand="1"/>
      </w:tblPr>
      <w:tblGrid>
        <w:gridCol w:w="4230"/>
        <w:gridCol w:w="5868"/>
      </w:tblGrid>
      <w:tr w:rsidR="00845FD2" w:rsidRPr="00330A7E" w14:paraId="6AE9CFE3" w14:textId="77777777" w:rsidTr="00676EEF">
        <w:trPr>
          <w:trHeight w:val="265"/>
          <w:jc w:val="center"/>
        </w:trPr>
        <w:tc>
          <w:tcPr>
            <w:tcW w:w="4230" w:type="dxa"/>
            <w:vAlign w:val="center"/>
          </w:tcPr>
          <w:p w14:paraId="42E7D6FF"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lastRenderedPageBreak/>
              <w:t xml:space="preserve"> ĐỀ THI THỬ </w:t>
            </w:r>
          </w:p>
          <w:p w14:paraId="532FC123"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THEO CẤU TRÚC ĐỀ THAM KHẢO</w:t>
            </w:r>
          </w:p>
        </w:tc>
        <w:tc>
          <w:tcPr>
            <w:tcW w:w="5868" w:type="dxa"/>
            <w:vAlign w:val="center"/>
          </w:tcPr>
          <w:p w14:paraId="6A114703" w14:textId="77777777" w:rsidR="00845FD2" w:rsidRPr="00330A7E" w:rsidRDefault="00845FD2" w:rsidP="00676EEF">
            <w:pPr>
              <w:tabs>
                <w:tab w:val="left" w:pos="992"/>
              </w:tabs>
              <w:jc w:val="center"/>
              <w:rPr>
                <w:rFonts w:ascii="Times New Roman" w:hAnsi="Times New Roman" w:cs="Times New Roman"/>
                <w:b/>
                <w:color w:val="FF0000"/>
                <w:sz w:val="24"/>
                <w:szCs w:val="24"/>
              </w:rPr>
            </w:pPr>
            <w:r w:rsidRPr="00330A7E">
              <w:rPr>
                <w:rFonts w:ascii="Times New Roman" w:hAnsi="Times New Roman" w:cs="Times New Roman"/>
                <w:b/>
                <w:color w:val="1F497D" w:themeColor="text2"/>
                <w:sz w:val="24"/>
                <w:szCs w:val="24"/>
                <w:lang w:val="vi-VN"/>
              </w:rPr>
              <w:t xml:space="preserve">KỲ THI TỐT NGHIỆP </w:t>
            </w:r>
            <w:r w:rsidRPr="00330A7E">
              <w:rPr>
                <w:rFonts w:ascii="Times New Roman" w:hAnsi="Times New Roman" w:cs="Times New Roman"/>
                <w:b/>
                <w:color w:val="00B050"/>
                <w:sz w:val="24"/>
                <w:szCs w:val="24"/>
                <w:lang w:val="vi-VN"/>
              </w:rPr>
              <w:t xml:space="preserve">THPT QUỐC GIA </w:t>
            </w:r>
            <w:r w:rsidRPr="00330A7E">
              <w:rPr>
                <w:rFonts w:ascii="Times New Roman" w:hAnsi="Times New Roman" w:cs="Times New Roman"/>
                <w:b/>
                <w:color w:val="FF0000"/>
                <w:sz w:val="24"/>
                <w:szCs w:val="24"/>
                <w:lang w:val="vi-VN"/>
              </w:rPr>
              <w:t>NĂM 2025</w:t>
            </w:r>
          </w:p>
          <w:p w14:paraId="33DE1C20"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Bài thi môn: TOÁN</w:t>
            </w:r>
          </w:p>
        </w:tc>
      </w:tr>
      <w:tr w:rsidR="00845FD2" w:rsidRPr="00330A7E" w14:paraId="0C38968A" w14:textId="77777777" w:rsidTr="00676EEF">
        <w:trPr>
          <w:trHeight w:val="724"/>
          <w:jc w:val="center"/>
        </w:trPr>
        <w:tc>
          <w:tcPr>
            <w:tcW w:w="4230" w:type="dxa"/>
            <w:vAlign w:val="center"/>
          </w:tcPr>
          <w:p w14:paraId="26D9369F" w14:textId="3164E86E" w:rsidR="00845FD2" w:rsidRPr="00330A7E" w:rsidRDefault="00845FD2" w:rsidP="00845FD2">
            <w:pPr>
              <w:tabs>
                <w:tab w:val="left" w:pos="992"/>
              </w:tabs>
              <w:jc w:val="center"/>
              <w:rPr>
                <w:rFonts w:ascii="Times New Roman" w:hAnsi="Times New Roman" w:cs="Times New Roman"/>
                <w:b/>
                <w:bCs/>
                <w:iCs/>
                <w:color w:val="000000" w:themeColor="text1"/>
                <w:sz w:val="24"/>
                <w:szCs w:val="24"/>
              </w:rPr>
            </w:pPr>
            <w:r w:rsidRPr="00330A7E">
              <w:rPr>
                <w:rFonts w:ascii="Times New Roman" w:hAnsi="Times New Roman" w:cs="Times New Roman"/>
                <w:b/>
                <w:bCs/>
                <w:iCs/>
                <w:color w:val="000000" w:themeColor="text1"/>
                <w:sz w:val="24"/>
                <w:szCs w:val="24"/>
                <w:highlight w:val="green"/>
              </w:rPr>
              <w:t xml:space="preserve">ĐỀ </w:t>
            </w:r>
            <w:r>
              <w:rPr>
                <w:rFonts w:ascii="Times New Roman" w:hAnsi="Times New Roman" w:cs="Times New Roman"/>
                <w:b/>
                <w:bCs/>
                <w:iCs/>
                <w:color w:val="000000" w:themeColor="text1"/>
                <w:sz w:val="24"/>
                <w:szCs w:val="24"/>
                <w:highlight w:val="green"/>
              </w:rPr>
              <w:t>1</w:t>
            </w:r>
            <w:r>
              <w:rPr>
                <w:rFonts w:ascii="Times New Roman" w:hAnsi="Times New Roman" w:cs="Times New Roman"/>
                <w:b/>
                <w:bCs/>
                <w:iCs/>
                <w:color w:val="000000" w:themeColor="text1"/>
                <w:sz w:val="24"/>
                <w:szCs w:val="24"/>
                <w:highlight w:val="green"/>
              </w:rPr>
              <w:t>5</w:t>
            </w:r>
          </w:p>
        </w:tc>
        <w:tc>
          <w:tcPr>
            <w:tcW w:w="5868" w:type="dxa"/>
            <w:vAlign w:val="center"/>
          </w:tcPr>
          <w:p w14:paraId="76112EAD" w14:textId="77777777" w:rsidR="00845FD2" w:rsidRPr="00330A7E" w:rsidRDefault="00845FD2" w:rsidP="00676EEF">
            <w:pPr>
              <w:tabs>
                <w:tab w:val="left" w:pos="992"/>
              </w:tabs>
              <w:jc w:val="center"/>
              <w:rPr>
                <w:rFonts w:ascii="Times New Roman" w:hAnsi="Times New Roman" w:cs="Times New Roman"/>
                <w:bCs/>
                <w:i/>
                <w:iCs/>
                <w:color w:val="000000" w:themeColor="text1"/>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805696" behindDoc="0" locked="0" layoutInCell="1" allowOverlap="1" wp14:anchorId="71F3F0FD" wp14:editId="36711757">
                      <wp:simplePos x="0" y="0"/>
                      <wp:positionH relativeFrom="column">
                        <wp:posOffset>794385</wp:posOffset>
                      </wp:positionH>
                      <wp:positionV relativeFrom="paragraph">
                        <wp:posOffset>198120</wp:posOffset>
                      </wp:positionV>
                      <wp:extent cx="2324100" cy="0"/>
                      <wp:effectExtent l="0" t="0" r="0" b="0"/>
                      <wp:wrapNone/>
                      <wp:docPr id="119"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805696;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fb1BVtgEAALkDAAAOAAAAZHJzL2Uyb0RvYy54bWysU02PEzEMvSPxH6Lc6cwUhGDU6R66gguC imV/QDbjdCKSOHJCP/49TtrOIkAIrfbiiRM/2+/Zs7o5eif2QMliGGS3aKWAoHG0YTfI+28fXr2T ImUVRuUwwCBPkOTN+uWL1SH2sMQJ3QgkOElI/SEOcso59k2T9ARepQVGCPxokLzK7NKuGUkdOLt3 zbJt3zYHpDESakiJb2/Pj3Jd8xsDOn8xJkEWbpDcW66Wqn0otlmvVL8jFSerL22oJ3ThlQ1cdE51 q7ISP8j+kcpbTZjQ5IVG36AxVkPlwGy69jc2d5OKULmwOCnOMqXnS6s/77ck7Miz695LEZTnId1l UnY3ZbHBEFhCJNEVpQ4x9QzYhC1dvBS3VGgfDfnyZULiWNU9zerCMQvNl8vXyzddy0PQ17fmERgp 5Y+AXpTDIJ0Nhbjq1f5TylyMQ68h7JRGzqXrKZ8clGAXvoJhMlysq+i6RrBxJPaKF2D8XmlwrhpZ IMY6N4Paf4MusQUGdbX+FzhH14oY8gz0NiD9rWo+Xls15/gr6zPXQvsBx1MdRJWD96OqdNnlsoC/ +hX++MetfwIAAP//AwBQSwMEFAAGAAgAAAAhAPl7FSTdAAAACQEAAA8AAABkcnMvZG93bnJldi54 bWxMj81OwzAQhO9IfQdrkbhRJwHaEuJUFT8nOITAgaMbL0nUeB3FbhJ4ehZxoMeZ/TQ7k21n24kR B986UhAvIxBIlTMt1Qre354uNyB80GR05wgVfKGHbb44y3Rq3ESvOJahFhxCPtUKmhD6VEpfNWi1 X7oeiW+fbrA6sBxqaQY9cbjtZBJFK2l1S/yh0T3eN1gdyqNVsH58Lot+enj5LuRaFsXowubwodTF +by7AxFwDv8w/Nbn6pBzp707kvGiY53cxIwquIoTEAxc38Zs7P8MmWfydEH+AwAA//8DAFBLAQIt ABQABgAIAAAAIQC2gziS/gAAAOEBAAATAAAAAAAAAAAAAAAAAAAAAABbQ29udGVudF9UeXBlc10u eG1sUEsBAi0AFAAGAAgAAAAhADj9If/WAAAAlAEAAAsAAAAAAAAAAAAAAAAALwEAAF9yZWxzLy5y ZWxzUEsBAi0AFAAGAAgAAAAhAB9vUFW2AQAAuQMAAA4AAAAAAAAAAAAAAAAALgIAAGRycy9lMm9E b2MueG1sUEsBAi0AFAAGAAgAAAAhAPl7FSTdAAAACQEAAA8AAAAAAAAAAAAAAAAAEAQAAGRycy9k b3ducmV2LnhtbFBLBQYAAAAABAAEAPMAAAAaBQAAAAA= " strokecolor="black [3040]"/>
                  </w:pict>
                </mc:Fallback>
              </mc:AlternateContent>
            </w:r>
            <w:r w:rsidRPr="00330A7E">
              <w:rPr>
                <w:rFonts w:ascii="Times New Roman" w:hAnsi="Times New Roman" w:cs="Times New Roman"/>
                <w:bCs/>
                <w:i/>
                <w:iCs/>
                <w:color w:val="000000" w:themeColor="text1"/>
                <w:sz w:val="24"/>
                <w:szCs w:val="24"/>
              </w:rPr>
              <w:t>Thời gian làm bài: 90 phút, không kể thời gian phát đề</w:t>
            </w:r>
          </w:p>
        </w:tc>
      </w:tr>
    </w:tbl>
    <w:p w14:paraId="4C78D3D8" w14:textId="77777777" w:rsidR="00ED397D" w:rsidRPr="00330A7E" w:rsidRDefault="00ED397D" w:rsidP="000E1E56">
      <w:pPr>
        <w:pStyle w:val="ListParagraph"/>
        <w:numPr>
          <w:ilvl w:val="0"/>
          <w:numId w:val="62"/>
        </w:numPr>
        <w:spacing w:after="120" w:line="324" w:lineRule="auto"/>
        <w:ind w:left="284" w:hanging="426"/>
        <w:rPr>
          <w:rFonts w:ascii="Times New Roman" w:hAnsi="Times New Roman" w:cs="Times New Roman"/>
          <w:b/>
          <w:sz w:val="24"/>
          <w:szCs w:val="24"/>
        </w:rPr>
      </w:pPr>
      <w:r w:rsidRPr="00330A7E">
        <w:rPr>
          <w:rFonts w:ascii="Times New Roman" w:hAnsi="Times New Roman" w:cs="Times New Roman"/>
          <w:b/>
          <w:sz w:val="24"/>
          <w:szCs w:val="24"/>
        </w:rPr>
        <w:t>PHẦN I: Câu trắc nghiệm nhiều phương án lựa chọn</w:t>
      </w:r>
    </w:p>
    <w:p w14:paraId="5263E6BA"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Câu 1:</w:t>
      </w:r>
      <w:r w:rsidRPr="00330A7E">
        <w:rPr>
          <w:rFonts w:ascii="Times New Roman" w:hAnsi="Times New Roman" w:cs="Times New Roman"/>
          <w:sz w:val="24"/>
          <w:szCs w:val="24"/>
        </w:rPr>
        <w:t xml:space="preserve"> Hàm số </w:t>
      </w:r>
      <w:r w:rsidRPr="00330A7E">
        <w:rPr>
          <w:rFonts w:ascii="Times New Roman" w:hAnsi="Times New Roman" w:cs="Times New Roman"/>
          <w:b/>
          <w:position w:val="-10"/>
          <w:sz w:val="24"/>
          <w:szCs w:val="24"/>
        </w:rPr>
        <w:object w:dxaOrig="1660" w:dyaOrig="360" w14:anchorId="79016975">
          <v:shape id="_x0000_i5556" type="#_x0000_t75" style="width:82.5pt;height:18pt" o:ole="">
            <v:imagedata r:id="rId8137" o:title=""/>
          </v:shape>
          <o:OLEObject Type="Embed" ProgID="Equation.DSMT4" ShapeID="_x0000_i5556" DrawAspect="Content" ObjectID="_1796844618" r:id="rId8138"/>
        </w:object>
      </w:r>
      <w:r w:rsidRPr="00330A7E">
        <w:rPr>
          <w:rFonts w:ascii="Times New Roman" w:hAnsi="Times New Roman" w:cs="Times New Roman"/>
          <w:sz w:val="24"/>
          <w:szCs w:val="24"/>
        </w:rPr>
        <w:t xml:space="preserve"> đồng biến trên khoảng </w:t>
      </w:r>
    </w:p>
    <w:p w14:paraId="5D973E91" w14:textId="77777777" w:rsidR="00ED397D" w:rsidRPr="00330A7E" w:rsidRDefault="00ED397D" w:rsidP="00330A7E">
      <w:pPr>
        <w:ind w:firstLine="720"/>
        <w:rPr>
          <w:rFonts w:ascii="Times New Roman" w:hAnsi="Times New Roman" w:cs="Times New Roman"/>
          <w:sz w:val="24"/>
          <w:szCs w:val="24"/>
        </w:rPr>
      </w:pPr>
      <w:r w:rsidRPr="00330A7E">
        <w:rPr>
          <w:rFonts w:ascii="Times New Roman" w:hAnsi="Times New Roman" w:cs="Times New Roman"/>
          <w:b/>
          <w:sz w:val="24"/>
          <w:szCs w:val="24"/>
        </w:rPr>
        <w:t>A.</w:t>
      </w:r>
      <w:r w:rsidRPr="00330A7E">
        <w:rPr>
          <w:rFonts w:ascii="Times New Roman" w:hAnsi="Times New Roman" w:cs="Times New Roman"/>
          <w:sz w:val="24"/>
          <w:szCs w:val="24"/>
        </w:rPr>
        <w:t xml:space="preserve"> </w:t>
      </w:r>
      <w:r w:rsidRPr="00330A7E">
        <w:rPr>
          <w:rFonts w:ascii="Times New Roman" w:hAnsi="Times New Roman" w:cs="Times New Roman"/>
          <w:b/>
          <w:position w:val="-10"/>
          <w:sz w:val="24"/>
          <w:szCs w:val="24"/>
        </w:rPr>
        <w:object w:dxaOrig="520" w:dyaOrig="320" w14:anchorId="46379C53">
          <v:shape id="_x0000_i5557" type="#_x0000_t75" style="width:26.25pt;height:16.5pt" o:ole="">
            <v:imagedata r:id="rId8139" o:title=""/>
          </v:shape>
          <o:OLEObject Type="Embed" ProgID="Equation.DSMT4" ShapeID="_x0000_i5557" DrawAspect="Content" ObjectID="_1796844619" r:id="rId8140"/>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b/>
          <w:position w:val="-10"/>
          <w:sz w:val="24"/>
          <w:szCs w:val="24"/>
        </w:rPr>
        <w:object w:dxaOrig="740" w:dyaOrig="320" w14:anchorId="5E74E881">
          <v:shape id="_x0000_i5558" type="#_x0000_t75" style="width:37.5pt;height:16.5pt" o:ole="">
            <v:imagedata r:id="rId8141" o:title=""/>
          </v:shape>
          <o:OLEObject Type="Embed" ProgID="Equation.DSMT4" ShapeID="_x0000_i5558" DrawAspect="Content" ObjectID="_1796844620" r:id="rId8142"/>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w:t>
      </w:r>
      <w:r w:rsidRPr="00330A7E">
        <w:rPr>
          <w:rFonts w:ascii="Times New Roman" w:hAnsi="Times New Roman" w:cs="Times New Roman"/>
          <w:b/>
          <w:position w:val="-10"/>
          <w:sz w:val="24"/>
          <w:szCs w:val="24"/>
        </w:rPr>
        <w:object w:dxaOrig="680" w:dyaOrig="320" w14:anchorId="46087A39">
          <v:shape id="_x0000_i5559" type="#_x0000_t75" style="width:34.5pt;height:16.5pt" o:ole="">
            <v:imagedata r:id="rId8143" o:title=""/>
          </v:shape>
          <o:OLEObject Type="Embed" ProgID="Equation.DSMT4" ShapeID="_x0000_i5559" DrawAspect="Content" ObjectID="_1796844621" r:id="rId8144"/>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b/>
          <w:position w:val="-10"/>
          <w:sz w:val="24"/>
          <w:szCs w:val="24"/>
        </w:rPr>
        <w:object w:dxaOrig="639" w:dyaOrig="320" w14:anchorId="4E45C2FC">
          <v:shape id="_x0000_i5560" type="#_x0000_t75" style="width:31.5pt;height:16.5pt" o:ole="">
            <v:imagedata r:id="rId8145" o:title=""/>
          </v:shape>
          <o:OLEObject Type="Embed" ProgID="Equation.DSMT4" ShapeID="_x0000_i5560" DrawAspect="Content" ObjectID="_1796844622" r:id="rId8146"/>
        </w:object>
      </w:r>
      <w:r w:rsidRPr="00330A7E">
        <w:rPr>
          <w:rFonts w:ascii="Times New Roman" w:hAnsi="Times New Roman" w:cs="Times New Roman"/>
          <w:sz w:val="24"/>
          <w:szCs w:val="24"/>
        </w:rPr>
        <w:t>.</w:t>
      </w:r>
    </w:p>
    <w:p w14:paraId="0E482815"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Câu 2:</w:t>
      </w:r>
      <w:r w:rsidRPr="00330A7E">
        <w:rPr>
          <w:rFonts w:ascii="Times New Roman" w:hAnsi="Times New Roman" w:cs="Times New Roman"/>
          <w:sz w:val="24"/>
          <w:szCs w:val="24"/>
        </w:rPr>
        <w:t xml:space="preserve"> </w:t>
      </w:r>
      <w:r w:rsidRPr="00330A7E">
        <w:rPr>
          <w:rFonts w:ascii="Times New Roman" w:hAnsi="Times New Roman" w:cs="Times New Roman"/>
          <w:bCs/>
          <w:sz w:val="24"/>
          <w:szCs w:val="24"/>
          <w:lang w:val="vi-VN"/>
        </w:rPr>
        <w:t xml:space="preserve">Cho hàm số </w:t>
      </w:r>
      <w:r w:rsidRPr="00330A7E">
        <w:rPr>
          <w:rFonts w:ascii="Times New Roman" w:hAnsi="Times New Roman" w:cs="Times New Roman"/>
          <w:position w:val="-14"/>
          <w:sz w:val="24"/>
          <w:szCs w:val="24"/>
        </w:rPr>
        <w:object w:dxaOrig="960" w:dyaOrig="400" w14:anchorId="65561510">
          <v:shape id="_x0000_i5561" type="#_x0000_t75" style="width:48pt;height:19.5pt" o:ole="">
            <v:imagedata r:id="rId8147" o:title=""/>
          </v:shape>
          <o:OLEObject Type="Embed" ProgID="Equation.DSMT4" ShapeID="_x0000_i5561" DrawAspect="Content" ObjectID="_1796844623" r:id="rId8148"/>
        </w:object>
      </w:r>
      <w:r w:rsidRPr="00330A7E">
        <w:rPr>
          <w:rFonts w:ascii="Times New Roman" w:hAnsi="Times New Roman" w:cs="Times New Roman"/>
          <w:sz w:val="24"/>
          <w:szCs w:val="24"/>
          <w:lang w:val="vi-VN"/>
        </w:rPr>
        <w:t xml:space="preserve"> là hàm số xác định trên </w:t>
      </w:r>
      <w:r w:rsidRPr="00330A7E">
        <w:rPr>
          <w:rFonts w:ascii="Times New Roman" w:hAnsi="Times New Roman" w:cs="Times New Roman"/>
          <w:position w:val="-14"/>
          <w:sz w:val="24"/>
          <w:szCs w:val="24"/>
        </w:rPr>
        <w:object w:dxaOrig="840" w:dyaOrig="400" w14:anchorId="3272E6A6">
          <v:shape id="_x0000_i5562" type="#_x0000_t75" style="width:42pt;height:19.5pt" o:ole="">
            <v:imagedata r:id="rId8149" o:title=""/>
          </v:shape>
          <o:OLEObject Type="Embed" ProgID="Equation.DSMT4" ShapeID="_x0000_i5562" DrawAspect="Content" ObjectID="_1796844624" r:id="rId8150"/>
        </w:object>
      </w:r>
      <w:r w:rsidRPr="00330A7E">
        <w:rPr>
          <w:rFonts w:ascii="Times New Roman" w:hAnsi="Times New Roman" w:cs="Times New Roman"/>
          <w:sz w:val="24"/>
          <w:szCs w:val="24"/>
          <w:lang w:val="vi-VN"/>
        </w:rPr>
        <w:t>, liên tục trên mỗi khoảng xác định và có b</w:t>
      </w:r>
      <w:r w:rsidRPr="00330A7E">
        <w:rPr>
          <w:rFonts w:ascii="Times New Roman" w:hAnsi="Times New Roman" w:cs="Times New Roman"/>
          <w:sz w:val="24"/>
          <w:szCs w:val="24"/>
        </w:rPr>
        <w:t>ảng</w:t>
      </w:r>
      <w:r w:rsidRPr="00330A7E">
        <w:rPr>
          <w:rFonts w:ascii="Times New Roman" w:hAnsi="Times New Roman" w:cs="Times New Roman"/>
          <w:sz w:val="24"/>
          <w:szCs w:val="24"/>
          <w:lang w:val="vi-VN"/>
        </w:rPr>
        <w:t xml:space="preserve"> biến thiên như hình vẽ.</w:t>
      </w:r>
    </w:p>
    <w:p w14:paraId="01365439" w14:textId="77777777" w:rsidR="00ED397D" w:rsidRPr="00330A7E" w:rsidRDefault="00ED397D" w:rsidP="00330A7E">
      <w:pPr>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0561AB7F" wp14:editId="0EFCE2C8">
            <wp:extent cx="3413760" cy="1182764"/>
            <wp:effectExtent l="0" t="0" r="0" b="0"/>
            <wp:docPr id="1580513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513066" name=""/>
                    <pic:cNvPicPr/>
                  </pic:nvPicPr>
                  <pic:blipFill>
                    <a:blip r:embed="rId8151"/>
                    <a:stretch>
                      <a:fillRect/>
                    </a:stretch>
                  </pic:blipFill>
                  <pic:spPr>
                    <a:xfrm>
                      <a:off x="0" y="0"/>
                      <a:ext cx="3435736" cy="1190378"/>
                    </a:xfrm>
                    <a:prstGeom prst="rect">
                      <a:avLst/>
                    </a:prstGeom>
                  </pic:spPr>
                </pic:pic>
              </a:graphicData>
            </a:graphic>
          </wp:inline>
        </w:drawing>
      </w:r>
    </w:p>
    <w:p w14:paraId="1C49B0BA" w14:textId="77777777" w:rsidR="00ED397D" w:rsidRPr="00330A7E" w:rsidRDefault="00ED397D" w:rsidP="00330A7E">
      <w:pPr>
        <w:rPr>
          <w:rFonts w:ascii="Times New Roman" w:hAnsi="Times New Roman" w:cs="Times New Roman"/>
          <w:b/>
          <w:sz w:val="24"/>
          <w:szCs w:val="24"/>
          <w:lang w:val="vi-VN"/>
        </w:rPr>
      </w:pPr>
      <w:r w:rsidRPr="00330A7E">
        <w:rPr>
          <w:rFonts w:ascii="Times New Roman" w:hAnsi="Times New Roman" w:cs="Times New Roman"/>
          <w:sz w:val="24"/>
          <w:szCs w:val="24"/>
          <w:lang w:val="vi-VN"/>
        </w:rPr>
        <w:t xml:space="preserve"> Mệnh đề nào dưới đây </w:t>
      </w:r>
      <w:r w:rsidRPr="00330A7E">
        <w:rPr>
          <w:rFonts w:ascii="Times New Roman" w:hAnsi="Times New Roman" w:cs="Times New Roman"/>
          <w:b/>
          <w:sz w:val="24"/>
          <w:szCs w:val="24"/>
          <w:lang w:val="vi-VN"/>
        </w:rPr>
        <w:t>đúng</w:t>
      </w:r>
      <w:r w:rsidRPr="00330A7E">
        <w:rPr>
          <w:rFonts w:ascii="Times New Roman" w:hAnsi="Times New Roman" w:cs="Times New Roman"/>
          <w:sz w:val="24"/>
          <w:szCs w:val="24"/>
          <w:lang w:val="vi-VN"/>
        </w:rPr>
        <w:t>?</w:t>
      </w:r>
    </w:p>
    <w:p w14:paraId="520D94E1" w14:textId="77777777" w:rsidR="00ED397D" w:rsidRPr="00330A7E" w:rsidRDefault="00ED397D" w:rsidP="00330A7E">
      <w:pPr>
        <w:ind w:firstLine="720"/>
        <w:rPr>
          <w:rFonts w:ascii="Times New Roman" w:hAnsi="Times New Roman" w:cs="Times New Roman"/>
          <w:sz w:val="24"/>
          <w:szCs w:val="24"/>
          <w:lang w:val="vi-VN"/>
        </w:rPr>
      </w:pPr>
      <w:r w:rsidRPr="00330A7E">
        <w:rPr>
          <w:rFonts w:ascii="Times New Roman" w:hAnsi="Times New Roman" w:cs="Times New Roman"/>
          <w:b/>
          <w:sz w:val="24"/>
          <w:szCs w:val="24"/>
        </w:rPr>
        <w:t>A.</w:t>
      </w:r>
      <w:r w:rsidRPr="00330A7E">
        <w:rPr>
          <w:rFonts w:ascii="Times New Roman" w:hAnsi="Times New Roman" w:cs="Times New Roman"/>
          <w:sz w:val="24"/>
          <w:szCs w:val="24"/>
        </w:rPr>
        <w:t xml:space="preserve"> </w:t>
      </w:r>
      <w:r w:rsidRPr="00330A7E">
        <w:rPr>
          <w:rFonts w:ascii="Times New Roman" w:hAnsi="Times New Roman" w:cs="Times New Roman"/>
          <w:bCs/>
          <w:sz w:val="24"/>
          <w:szCs w:val="24"/>
        </w:rPr>
        <w:t>Đồ thị hàm số có 2 tiệm cận ngang là</w:t>
      </w:r>
      <w:r w:rsidRPr="00330A7E">
        <w:rPr>
          <w:rFonts w:ascii="Times New Roman" w:hAnsi="Times New Roman" w:cs="Times New Roman"/>
          <w:bCs/>
          <w:sz w:val="24"/>
          <w:szCs w:val="24"/>
          <w:lang w:val="vi-VN"/>
        </w:rPr>
        <w:t xml:space="preserve"> </w:t>
      </w:r>
      <w:r w:rsidRPr="00330A7E">
        <w:rPr>
          <w:rFonts w:ascii="Times New Roman" w:hAnsi="Times New Roman" w:cs="Times New Roman"/>
          <w:position w:val="-10"/>
          <w:sz w:val="24"/>
          <w:szCs w:val="24"/>
        </w:rPr>
        <w:object w:dxaOrig="1140" w:dyaOrig="320" w14:anchorId="7D072DFE">
          <v:shape id="_x0000_i5563" type="#_x0000_t75" style="width:57pt;height:16.5pt" o:ole="">
            <v:imagedata r:id="rId8152" o:title=""/>
          </v:shape>
          <o:OLEObject Type="Embed" ProgID="Equation.DSMT4" ShapeID="_x0000_i5563" DrawAspect="Content" ObjectID="_1796844625" r:id="rId8153"/>
        </w:object>
      </w:r>
      <w:r w:rsidRPr="00330A7E">
        <w:rPr>
          <w:rFonts w:ascii="Times New Roman" w:hAnsi="Times New Roman" w:cs="Times New Roman"/>
          <w:bCs/>
          <w:sz w:val="24"/>
          <w:szCs w:val="24"/>
        </w:rPr>
        <w:t xml:space="preserve"> và tiệm cận đứng là</w:t>
      </w:r>
      <w:r w:rsidRPr="00330A7E">
        <w:rPr>
          <w:rFonts w:ascii="Times New Roman" w:hAnsi="Times New Roman" w:cs="Times New Roman"/>
          <w:bCs/>
          <w:sz w:val="24"/>
          <w:szCs w:val="24"/>
          <w:lang w:val="vi-VN"/>
        </w:rPr>
        <w:t xml:space="preserve"> </w:t>
      </w:r>
      <w:r w:rsidRPr="00330A7E">
        <w:rPr>
          <w:rFonts w:ascii="Times New Roman" w:hAnsi="Times New Roman" w:cs="Times New Roman"/>
          <w:position w:val="-6"/>
          <w:sz w:val="24"/>
          <w:szCs w:val="24"/>
        </w:rPr>
        <w:object w:dxaOrig="520" w:dyaOrig="279" w14:anchorId="177C5240">
          <v:shape id="_x0000_i5564" type="#_x0000_t75" style="width:25.5pt;height:13.5pt" o:ole="">
            <v:imagedata r:id="rId8154" o:title=""/>
          </v:shape>
          <o:OLEObject Type="Embed" ProgID="Equation.DSMT4" ShapeID="_x0000_i5564" DrawAspect="Content" ObjectID="_1796844626" r:id="rId8155"/>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p>
    <w:p w14:paraId="6E1561C0" w14:textId="77777777" w:rsidR="00ED397D" w:rsidRPr="00330A7E" w:rsidRDefault="00ED397D" w:rsidP="00330A7E">
      <w:pPr>
        <w:ind w:firstLine="720"/>
        <w:rPr>
          <w:rFonts w:ascii="Times New Roman" w:hAnsi="Times New Roman" w:cs="Times New Roman"/>
          <w:sz w:val="24"/>
          <w:szCs w:val="24"/>
          <w:lang w:val="vi-VN"/>
        </w:rPr>
      </w:pP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Giá trị cực tiểu của hàm số là</w:t>
      </w:r>
      <w:r w:rsidRPr="00330A7E">
        <w:rPr>
          <w:rFonts w:ascii="Times New Roman" w:hAnsi="Times New Roman" w:cs="Times New Roman"/>
          <w:b/>
          <w:position w:val="-12"/>
          <w:sz w:val="24"/>
          <w:szCs w:val="24"/>
        </w:rPr>
        <w:object w:dxaOrig="760" w:dyaOrig="360" w14:anchorId="176C2729">
          <v:shape id="_x0000_i5565" type="#_x0000_t75" style="width:37.5pt;height:18pt" o:ole="">
            <v:imagedata r:id="rId8156" o:title=""/>
          </v:shape>
          <o:OLEObject Type="Embed" ProgID="Equation.DSMT4" ShapeID="_x0000_i5565" DrawAspect="Content" ObjectID="_1796844627" r:id="rId815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p>
    <w:p w14:paraId="4553FB62" w14:textId="77777777" w:rsidR="00ED397D" w:rsidRPr="00330A7E" w:rsidRDefault="00ED397D" w:rsidP="00330A7E">
      <w:pPr>
        <w:ind w:firstLine="720"/>
        <w:rPr>
          <w:rFonts w:ascii="Times New Roman" w:hAnsi="Times New Roman" w:cs="Times New Roman"/>
          <w:sz w:val="24"/>
          <w:szCs w:val="24"/>
          <w:lang w:val="vi-VN"/>
        </w:rPr>
      </w:pP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Giá trị cực đại của hàm số là</w:t>
      </w:r>
      <w:r w:rsidRPr="00330A7E">
        <w:rPr>
          <w:rFonts w:ascii="Times New Roman" w:hAnsi="Times New Roman" w:cs="Times New Roman"/>
          <w:b/>
          <w:position w:val="-12"/>
          <w:sz w:val="24"/>
          <w:szCs w:val="24"/>
        </w:rPr>
        <w:object w:dxaOrig="780" w:dyaOrig="360" w14:anchorId="2B27156E">
          <v:shape id="_x0000_i5566" type="#_x0000_t75" style="width:39pt;height:18pt" o:ole="">
            <v:imagedata r:id="rId8158" o:title=""/>
          </v:shape>
          <o:OLEObject Type="Embed" ProgID="Equation.DSMT4" ShapeID="_x0000_i5566" DrawAspect="Content" ObjectID="_1796844628" r:id="rId815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p>
    <w:p w14:paraId="41DFC986" w14:textId="77777777" w:rsidR="00ED397D" w:rsidRPr="00330A7E" w:rsidRDefault="00ED397D" w:rsidP="00330A7E">
      <w:pPr>
        <w:ind w:firstLine="720"/>
        <w:rPr>
          <w:rFonts w:ascii="Times New Roman" w:hAnsi="Times New Roman" w:cs="Times New Roman"/>
          <w:sz w:val="24"/>
          <w:szCs w:val="24"/>
        </w:rPr>
      </w:pPr>
      <w:r w:rsidRPr="00330A7E">
        <w:rPr>
          <w:rFonts w:ascii="Times New Roman" w:hAnsi="Times New Roman" w:cs="Times New Roman"/>
          <w:b/>
          <w:sz w:val="24"/>
          <w:szCs w:val="24"/>
        </w:rPr>
        <w:t xml:space="preserve">D. </w:t>
      </w:r>
      <w:r w:rsidRPr="00330A7E">
        <w:rPr>
          <w:rFonts w:ascii="Times New Roman" w:hAnsi="Times New Roman" w:cs="Times New Roman"/>
          <w:bCs/>
          <w:sz w:val="24"/>
          <w:szCs w:val="24"/>
        </w:rPr>
        <w:t>Đồ thị hàm số có 2 đường tiệm cận</w:t>
      </w:r>
      <w:r w:rsidRPr="00330A7E">
        <w:rPr>
          <w:rFonts w:ascii="Times New Roman" w:hAnsi="Times New Roman" w:cs="Times New Roman"/>
          <w:sz w:val="24"/>
          <w:szCs w:val="24"/>
        </w:rPr>
        <w:t>.</w:t>
      </w:r>
    </w:p>
    <w:p w14:paraId="4142FB3D"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Câu 3:</w:t>
      </w:r>
      <w:r w:rsidRPr="00330A7E">
        <w:rPr>
          <w:rFonts w:ascii="Times New Roman" w:hAnsi="Times New Roman" w:cs="Times New Roman"/>
          <w:sz w:val="24"/>
          <w:szCs w:val="24"/>
        </w:rPr>
        <w:t xml:space="preserve"> Cho</w:t>
      </w:r>
      <w:r w:rsidRPr="00330A7E">
        <w:rPr>
          <w:rFonts w:ascii="Times New Roman" w:hAnsi="Times New Roman" w:cs="Times New Roman"/>
          <w:b/>
          <w:sz w:val="24"/>
          <w:szCs w:val="24"/>
        </w:rPr>
        <w:t xml:space="preserve"> </w:t>
      </w:r>
      <w:r w:rsidRPr="00330A7E">
        <w:rPr>
          <w:rFonts w:ascii="Times New Roman" w:hAnsi="Times New Roman" w:cs="Times New Roman"/>
          <w:b/>
          <w:position w:val="-24"/>
          <w:sz w:val="24"/>
          <w:szCs w:val="24"/>
        </w:rPr>
        <w:object w:dxaOrig="2240" w:dyaOrig="620" w14:anchorId="156DE605">
          <v:shape id="_x0000_i5567" type="#_x0000_t75" style="width:111pt;height:31.5pt" o:ole="">
            <v:imagedata r:id="rId8160" o:title=""/>
          </v:shape>
          <o:OLEObject Type="Embed" ProgID="Equation.DSMT4" ShapeID="_x0000_i5567" DrawAspect="Content" ObjectID="_1796844629" r:id="rId8161"/>
        </w:object>
      </w:r>
      <w:r w:rsidRPr="00330A7E">
        <w:rPr>
          <w:rFonts w:ascii="Times New Roman" w:hAnsi="Times New Roman" w:cs="Times New Roman"/>
          <w:sz w:val="24"/>
          <w:szCs w:val="24"/>
        </w:rPr>
        <w:t>(với</w:t>
      </w:r>
      <w:r w:rsidRPr="00330A7E">
        <w:rPr>
          <w:rFonts w:ascii="Times New Roman" w:hAnsi="Times New Roman" w:cs="Times New Roman"/>
          <w:i/>
          <w:sz w:val="24"/>
          <w:szCs w:val="24"/>
        </w:rPr>
        <w:t xml:space="preserve"> C</w:t>
      </w:r>
      <w:r w:rsidRPr="00330A7E">
        <w:rPr>
          <w:rFonts w:ascii="Times New Roman" w:hAnsi="Times New Roman" w:cs="Times New Roman"/>
          <w:sz w:val="24"/>
          <w:szCs w:val="24"/>
        </w:rPr>
        <w:t xml:space="preserve"> là hằng số tuỳ ý), trên miền </w:t>
      </w:r>
      <w:r w:rsidRPr="00330A7E">
        <w:rPr>
          <w:rFonts w:ascii="Times New Roman" w:hAnsi="Times New Roman" w:cs="Times New Roman"/>
          <w:b/>
          <w:position w:val="-14"/>
          <w:sz w:val="24"/>
          <w:szCs w:val="24"/>
        </w:rPr>
        <w:object w:dxaOrig="760" w:dyaOrig="400" w14:anchorId="341E051D">
          <v:shape id="_x0000_i5568" type="#_x0000_t75" style="width:37.5pt;height:20.25pt" o:ole="">
            <v:imagedata r:id="rId8162" o:title=""/>
          </v:shape>
          <o:OLEObject Type="Embed" ProgID="Equation.DSMT4" ShapeID="_x0000_i5568" DrawAspect="Content" ObjectID="_1796844630" r:id="rId8163"/>
        </w:object>
      </w:r>
      <w:r w:rsidRPr="00330A7E">
        <w:rPr>
          <w:rFonts w:ascii="Times New Roman" w:hAnsi="Times New Roman" w:cs="Times New Roman"/>
          <w:sz w:val="24"/>
          <w:szCs w:val="24"/>
        </w:rPr>
        <w:t xml:space="preserve"> chọn đẳng thức đúng về hàm số </w:t>
      </w:r>
      <w:r w:rsidRPr="00330A7E">
        <w:rPr>
          <w:rFonts w:ascii="Times New Roman" w:hAnsi="Times New Roman" w:cs="Times New Roman"/>
          <w:b/>
          <w:position w:val="-10"/>
          <w:sz w:val="24"/>
          <w:szCs w:val="24"/>
        </w:rPr>
        <w:object w:dxaOrig="540" w:dyaOrig="320" w14:anchorId="7EB70552">
          <v:shape id="_x0000_i5569" type="#_x0000_t75" style="width:27pt;height:15.75pt" o:ole="">
            <v:imagedata r:id="rId8164" o:title=""/>
          </v:shape>
          <o:OLEObject Type="Embed" ProgID="Equation.DSMT4" ShapeID="_x0000_i5569" DrawAspect="Content" ObjectID="_1796844631" r:id="rId8165"/>
        </w:object>
      </w:r>
    </w:p>
    <w:p w14:paraId="41AD19AB"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A.</w:t>
      </w:r>
      <w:r w:rsidRPr="00330A7E">
        <w:rPr>
          <w:rFonts w:ascii="Times New Roman" w:hAnsi="Times New Roman" w:cs="Times New Roman"/>
          <w:sz w:val="24"/>
          <w:szCs w:val="24"/>
        </w:rPr>
        <w:t xml:space="preserve"> </w:t>
      </w:r>
      <w:r w:rsidRPr="00330A7E">
        <w:rPr>
          <w:rFonts w:ascii="Times New Roman" w:hAnsi="Times New Roman" w:cs="Times New Roman"/>
          <w:b/>
          <w:position w:val="-14"/>
          <w:sz w:val="24"/>
          <w:szCs w:val="24"/>
        </w:rPr>
        <w:object w:dxaOrig="1460" w:dyaOrig="420" w14:anchorId="4E54082F">
          <v:shape id="_x0000_i5570" type="#_x0000_t75" style="width:73.5pt;height:21pt" o:ole="">
            <v:imagedata r:id="rId8166" o:title=""/>
          </v:shape>
          <o:OLEObject Type="Embed" ProgID="Equation.DSMT4" ShapeID="_x0000_i5570" DrawAspect="Content" ObjectID="_1796844632" r:id="rId816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b/>
          <w:position w:val="-24"/>
          <w:sz w:val="24"/>
          <w:szCs w:val="24"/>
        </w:rPr>
        <w:object w:dxaOrig="1260" w:dyaOrig="620" w14:anchorId="08CAD469">
          <v:shape id="_x0000_i5571" type="#_x0000_t75" style="width:63.75pt;height:31.5pt" o:ole="">
            <v:imagedata r:id="rId8168" o:title=""/>
          </v:shape>
          <o:OLEObject Type="Embed" ProgID="Equation.DSMT4" ShapeID="_x0000_i5571" DrawAspect="Content" ObjectID="_1796844633" r:id="rId816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p>
    <w:p w14:paraId="28BE8C0A"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w:t>
      </w:r>
      <w:r w:rsidRPr="00330A7E">
        <w:rPr>
          <w:rFonts w:ascii="Times New Roman" w:hAnsi="Times New Roman" w:cs="Times New Roman"/>
          <w:b/>
          <w:position w:val="-24"/>
          <w:sz w:val="24"/>
          <w:szCs w:val="24"/>
        </w:rPr>
        <w:object w:dxaOrig="2200" w:dyaOrig="620" w14:anchorId="684371BF">
          <v:shape id="_x0000_i5572" type="#_x0000_t75" style="width:110.25pt;height:31.5pt" o:ole="">
            <v:imagedata r:id="rId8170" o:title=""/>
          </v:shape>
          <o:OLEObject Type="Embed" ProgID="Equation.DSMT4" ShapeID="_x0000_i5572" DrawAspect="Content" ObjectID="_1796844634" r:id="rId8171"/>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b/>
          <w:position w:val="-24"/>
          <w:sz w:val="24"/>
          <w:szCs w:val="24"/>
        </w:rPr>
        <w:object w:dxaOrig="1640" w:dyaOrig="620" w14:anchorId="7E6F8FAA">
          <v:shape id="_x0000_i5573" type="#_x0000_t75" style="width:82.5pt;height:31.5pt" o:ole="">
            <v:imagedata r:id="rId8172" o:title=""/>
          </v:shape>
          <o:OLEObject Type="Embed" ProgID="Equation.DSMT4" ShapeID="_x0000_i5573" DrawAspect="Content" ObjectID="_1796844635" r:id="rId8173"/>
        </w:object>
      </w:r>
      <w:r w:rsidRPr="00330A7E">
        <w:rPr>
          <w:rFonts w:ascii="Times New Roman" w:hAnsi="Times New Roman" w:cs="Times New Roman"/>
          <w:sz w:val="24"/>
          <w:szCs w:val="24"/>
        </w:rPr>
        <w:t>.</w:t>
      </w:r>
    </w:p>
    <w:p w14:paraId="310F2A15" w14:textId="77777777" w:rsidR="00ED397D" w:rsidRPr="00330A7E" w:rsidRDefault="00ED397D" w:rsidP="00330A7E">
      <w:pPr>
        <w:spacing w:after="0" w:line="240" w:lineRule="auto"/>
        <w:rPr>
          <w:rFonts w:ascii="Times New Roman" w:hAnsi="Times New Roman" w:cs="Times New Roman"/>
          <w:sz w:val="24"/>
          <w:szCs w:val="24"/>
        </w:rPr>
      </w:pPr>
      <w:r w:rsidRPr="00330A7E">
        <w:rPr>
          <w:rFonts w:ascii="Times New Roman" w:hAnsi="Times New Roman" w:cs="Times New Roman"/>
          <w:b/>
          <w:sz w:val="24"/>
          <w:szCs w:val="24"/>
        </w:rPr>
        <w:t>Câu 4:</w:t>
      </w:r>
      <w:r w:rsidRPr="00330A7E">
        <w:rPr>
          <w:rFonts w:ascii="Times New Roman" w:hAnsi="Times New Roman" w:cs="Times New Roman"/>
          <w:sz w:val="24"/>
          <w:szCs w:val="24"/>
        </w:rPr>
        <w:t xml:space="preserve"> Trong không gian với hệ trục tọa độ </w:t>
      </w:r>
      <w:r w:rsidRPr="00330A7E">
        <w:rPr>
          <w:rFonts w:ascii="Times New Roman" w:hAnsi="Times New Roman" w:cs="Times New Roman"/>
          <w:position w:val="-10"/>
          <w:sz w:val="24"/>
          <w:szCs w:val="24"/>
        </w:rPr>
        <w:object w:dxaOrig="560" w:dyaOrig="320" w14:anchorId="18E76073">
          <v:shape id="_x0000_i5574" type="#_x0000_t75" style="width:28.5pt;height:16.5pt" o:ole="">
            <v:imagedata r:id="rId8174" o:title=""/>
          </v:shape>
          <o:OLEObject Type="Embed" ProgID="Equation.DSMT4" ShapeID="_x0000_i5574" DrawAspect="Content" ObjectID="_1796844636" r:id="rId8175"/>
        </w:object>
      </w:r>
      <w:r w:rsidRPr="00330A7E">
        <w:rPr>
          <w:rFonts w:ascii="Times New Roman" w:hAnsi="Times New Roman" w:cs="Times New Roman"/>
          <w:sz w:val="24"/>
          <w:szCs w:val="24"/>
        </w:rPr>
        <w:t xml:space="preserve">, cho </w:t>
      </w:r>
      <w:r w:rsidRPr="00330A7E">
        <w:rPr>
          <w:rFonts w:ascii="Times New Roman" w:hAnsi="Times New Roman" w:cs="Times New Roman"/>
          <w:sz w:val="24"/>
          <w:szCs w:val="24"/>
          <w:lang w:val="vi-VN"/>
        </w:rPr>
        <w:t>A</w:t>
      </w:r>
      <w:r w:rsidRPr="00330A7E">
        <w:rPr>
          <w:rFonts w:ascii="Times New Roman" w:hAnsi="Times New Roman" w:cs="Times New Roman"/>
          <w:sz w:val="24"/>
          <w:szCs w:val="24"/>
        </w:rPr>
        <w:t>(1,2,–5). Gọi</w:t>
      </w:r>
      <w:r w:rsidRPr="00330A7E">
        <w:rPr>
          <w:rFonts w:ascii="Times New Roman" w:hAnsi="Times New Roman" w:cs="Times New Roman"/>
          <w:sz w:val="24"/>
          <w:szCs w:val="24"/>
          <w:lang w:val="vi-VN"/>
        </w:rPr>
        <w:t xml:space="preserve"> </w:t>
      </w:r>
      <w:r w:rsidRPr="00330A7E">
        <w:rPr>
          <w:rFonts w:ascii="Times New Roman" w:hAnsi="Times New Roman" w:cs="Times New Roman"/>
          <w:sz w:val="24"/>
          <w:szCs w:val="24"/>
        </w:rPr>
        <w:t xml:space="preserve">M, N, P là hình chiếu của </w:t>
      </w:r>
      <w:r w:rsidRPr="00330A7E">
        <w:rPr>
          <w:rFonts w:ascii="Times New Roman" w:hAnsi="Times New Roman" w:cs="Times New Roman"/>
          <w:sz w:val="24"/>
          <w:szCs w:val="24"/>
          <w:lang w:val="vi-VN"/>
        </w:rPr>
        <w:t>A</w:t>
      </w:r>
      <w:r w:rsidRPr="00330A7E">
        <w:rPr>
          <w:rFonts w:ascii="Times New Roman" w:hAnsi="Times New Roman" w:cs="Times New Roman"/>
          <w:sz w:val="24"/>
          <w:szCs w:val="24"/>
        </w:rPr>
        <w:t xml:space="preserve"> lên các trục </w:t>
      </w:r>
      <w:r w:rsidRPr="00330A7E">
        <w:rPr>
          <w:rFonts w:ascii="Times New Roman" w:hAnsi="Times New Roman" w:cs="Times New Roman"/>
          <w:i/>
          <w:sz w:val="24"/>
          <w:szCs w:val="24"/>
          <w:lang w:val="vi-VN"/>
        </w:rPr>
        <w:t>O</w:t>
      </w:r>
      <w:r w:rsidRPr="00330A7E">
        <w:rPr>
          <w:rFonts w:ascii="Times New Roman" w:hAnsi="Times New Roman" w:cs="Times New Roman"/>
          <w:i/>
          <w:sz w:val="24"/>
          <w:szCs w:val="24"/>
        </w:rPr>
        <w:t xml:space="preserve">x, </w:t>
      </w:r>
      <w:r w:rsidRPr="00330A7E">
        <w:rPr>
          <w:rFonts w:ascii="Times New Roman" w:hAnsi="Times New Roman" w:cs="Times New Roman"/>
          <w:i/>
          <w:sz w:val="24"/>
          <w:szCs w:val="24"/>
          <w:lang w:val="vi-VN"/>
        </w:rPr>
        <w:t>O</w:t>
      </w:r>
      <w:r w:rsidRPr="00330A7E">
        <w:rPr>
          <w:rFonts w:ascii="Times New Roman" w:hAnsi="Times New Roman" w:cs="Times New Roman"/>
          <w:i/>
          <w:sz w:val="24"/>
          <w:szCs w:val="24"/>
        </w:rPr>
        <w:t>y, Oz</w:t>
      </w:r>
      <w:r w:rsidRPr="00330A7E">
        <w:rPr>
          <w:rFonts w:ascii="Times New Roman" w:hAnsi="Times New Roman" w:cs="Times New Roman"/>
          <w:sz w:val="24"/>
          <w:szCs w:val="24"/>
        </w:rPr>
        <w:t>. Phương trình mặt phẳng (MNP) là</w:t>
      </w:r>
    </w:p>
    <w:p w14:paraId="2DCE484A" w14:textId="77777777" w:rsidR="00ED397D" w:rsidRPr="00330A7E" w:rsidRDefault="00ED397D" w:rsidP="00330A7E">
      <w:pPr>
        <w:tabs>
          <w:tab w:val="left" w:pos="5670"/>
          <w:tab w:val="left" w:pos="7920"/>
        </w:tabs>
        <w:spacing w:after="0" w:line="240" w:lineRule="auto"/>
        <w:ind w:left="990"/>
        <w:rPr>
          <w:rFonts w:ascii="Times New Roman" w:hAnsi="Times New Roman" w:cs="Times New Roman"/>
          <w:b/>
          <w:sz w:val="24"/>
          <w:szCs w:val="24"/>
        </w:rPr>
      </w:pPr>
      <w:r w:rsidRPr="00330A7E">
        <w:rPr>
          <w:rFonts w:ascii="Times New Roman" w:hAnsi="Times New Roman" w:cs="Times New Roman"/>
          <w:b/>
          <w:sz w:val="24"/>
          <w:szCs w:val="24"/>
          <w:lang w:val="vi-VN"/>
        </w:rPr>
        <w:t xml:space="preserve">A. </w:t>
      </w:r>
      <w:r w:rsidRPr="00330A7E">
        <w:rPr>
          <w:rFonts w:ascii="Times New Roman" w:hAnsi="Times New Roman" w:cs="Times New Roman"/>
          <w:position w:val="-24"/>
          <w:sz w:val="24"/>
          <w:szCs w:val="24"/>
        </w:rPr>
        <w:object w:dxaOrig="1260" w:dyaOrig="620" w14:anchorId="7F6BE0A2">
          <v:shape id="_x0000_i5575" type="#_x0000_t75" style="width:63pt;height:30.75pt" o:ole="">
            <v:imagedata r:id="rId8176" o:title=""/>
          </v:shape>
          <o:OLEObject Type="Embed" ProgID="Equation.DSMT4" ShapeID="_x0000_i5575" DrawAspect="Content" ObjectID="_1796844637" r:id="rId8177"/>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sz w:val="24"/>
          <w:szCs w:val="24"/>
          <w:lang w:val="vi-VN"/>
        </w:rPr>
        <w:t xml:space="preserve">B. </w:t>
      </w:r>
      <w:r w:rsidRPr="00330A7E">
        <w:rPr>
          <w:rFonts w:ascii="Times New Roman" w:hAnsi="Times New Roman" w:cs="Times New Roman"/>
          <w:position w:val="-10"/>
          <w:sz w:val="24"/>
          <w:szCs w:val="24"/>
        </w:rPr>
        <w:object w:dxaOrig="1760" w:dyaOrig="320" w14:anchorId="6895A448">
          <v:shape id="_x0000_i5576" type="#_x0000_t75" style="width:87.75pt;height:15.75pt" o:ole="">
            <v:imagedata r:id="rId8178" o:title=""/>
          </v:shape>
          <o:OLEObject Type="Embed" ProgID="Equation.DSMT4" ShapeID="_x0000_i5576" DrawAspect="Content" ObjectID="_1796844638" r:id="rId8179"/>
        </w:object>
      </w:r>
      <w:r w:rsidRPr="00330A7E">
        <w:rPr>
          <w:rFonts w:ascii="Times New Roman" w:hAnsi="Times New Roman" w:cs="Times New Roman"/>
          <w:sz w:val="24"/>
          <w:szCs w:val="24"/>
        </w:rPr>
        <w:t>.</w:t>
      </w:r>
    </w:p>
    <w:p w14:paraId="5DB7FE7F" w14:textId="77777777" w:rsidR="00ED397D" w:rsidRPr="00330A7E" w:rsidRDefault="00ED397D" w:rsidP="00330A7E">
      <w:pPr>
        <w:tabs>
          <w:tab w:val="left" w:pos="5670"/>
          <w:tab w:val="left" w:pos="7920"/>
        </w:tabs>
        <w:spacing w:after="0" w:line="240" w:lineRule="auto"/>
        <w:ind w:left="990"/>
        <w:rPr>
          <w:rFonts w:ascii="Times New Roman" w:hAnsi="Times New Roman" w:cs="Times New Roman"/>
          <w:sz w:val="24"/>
          <w:szCs w:val="24"/>
        </w:rPr>
      </w:pPr>
      <w:r w:rsidRPr="00330A7E">
        <w:rPr>
          <w:rFonts w:ascii="Times New Roman" w:hAnsi="Times New Roman" w:cs="Times New Roman"/>
          <w:b/>
          <w:sz w:val="24"/>
          <w:szCs w:val="24"/>
          <w:lang w:val="vi-VN"/>
        </w:rPr>
        <w:t xml:space="preserve">C. </w:t>
      </w:r>
      <w:r w:rsidRPr="00330A7E">
        <w:rPr>
          <w:rFonts w:ascii="Times New Roman" w:hAnsi="Times New Roman" w:cs="Times New Roman"/>
          <w:position w:val="-10"/>
          <w:sz w:val="24"/>
          <w:szCs w:val="24"/>
        </w:rPr>
        <w:object w:dxaOrig="1420" w:dyaOrig="320" w14:anchorId="4FCC3AB1">
          <v:shape id="_x0000_i5577" type="#_x0000_t75" style="width:71.25pt;height:15.75pt" o:ole="">
            <v:imagedata r:id="rId8180" o:title=""/>
          </v:shape>
          <o:OLEObject Type="Embed" ProgID="Equation.DSMT4" ShapeID="_x0000_i5577" DrawAspect="Content" ObjectID="_1796844639" r:id="rId8181"/>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sz w:val="24"/>
          <w:szCs w:val="24"/>
          <w:lang w:val="vi-VN"/>
        </w:rPr>
        <w:t xml:space="preserve">D. </w:t>
      </w:r>
      <w:r w:rsidRPr="00330A7E">
        <w:rPr>
          <w:rFonts w:ascii="Times New Roman" w:hAnsi="Times New Roman" w:cs="Times New Roman"/>
          <w:position w:val="-24"/>
          <w:sz w:val="24"/>
          <w:szCs w:val="24"/>
        </w:rPr>
        <w:object w:dxaOrig="1600" w:dyaOrig="620" w14:anchorId="68F47EA7">
          <v:shape id="_x0000_i5578" type="#_x0000_t75" style="width:80.25pt;height:30.75pt" o:ole="">
            <v:imagedata r:id="rId8182" o:title=""/>
          </v:shape>
          <o:OLEObject Type="Embed" ProgID="Equation.DSMT4" ShapeID="_x0000_i5578" DrawAspect="Content" ObjectID="_1796844640" r:id="rId8183"/>
        </w:object>
      </w:r>
      <w:r w:rsidRPr="00330A7E">
        <w:rPr>
          <w:rFonts w:ascii="Times New Roman" w:hAnsi="Times New Roman" w:cs="Times New Roman"/>
          <w:sz w:val="24"/>
          <w:szCs w:val="24"/>
        </w:rPr>
        <w:t>.</w:t>
      </w:r>
    </w:p>
    <w:p w14:paraId="76AB3024" w14:textId="77777777" w:rsidR="00ED397D" w:rsidRPr="00330A7E" w:rsidRDefault="00ED397D" w:rsidP="00330A7E">
      <w:pPr>
        <w:spacing w:after="0" w:line="240" w:lineRule="auto"/>
        <w:rPr>
          <w:rFonts w:ascii="Times New Roman" w:hAnsi="Times New Roman" w:cs="Times New Roman"/>
          <w:sz w:val="24"/>
          <w:szCs w:val="24"/>
        </w:rPr>
      </w:pPr>
      <w:r w:rsidRPr="00330A7E">
        <w:rPr>
          <w:rFonts w:ascii="Times New Roman" w:hAnsi="Times New Roman" w:cs="Times New Roman"/>
          <w:b/>
          <w:sz w:val="24"/>
          <w:szCs w:val="24"/>
        </w:rPr>
        <w:t>Câu 5:</w:t>
      </w:r>
      <w:r w:rsidRPr="00330A7E">
        <w:rPr>
          <w:rFonts w:ascii="Times New Roman" w:hAnsi="Times New Roman" w:cs="Times New Roman"/>
          <w:sz w:val="24"/>
          <w:szCs w:val="24"/>
        </w:rPr>
        <w:t xml:space="preserve"> Cho hai đường thẳng </w:t>
      </w:r>
      <w:r w:rsidRPr="00330A7E">
        <w:rPr>
          <w:rFonts w:ascii="Times New Roman" w:hAnsi="Times New Roman" w:cs="Times New Roman"/>
          <w:position w:val="-24"/>
          <w:sz w:val="24"/>
          <w:szCs w:val="24"/>
        </w:rPr>
        <w:object w:dxaOrig="1780" w:dyaOrig="620" w14:anchorId="06ABAB28">
          <v:shape id="_x0000_i5579" type="#_x0000_t75" style="width:88.5pt;height:30.75pt" o:ole="">
            <v:imagedata r:id="rId8184" o:title=""/>
          </v:shape>
          <o:OLEObject Type="Embed" ProgID="Equation.DSMT4" ShapeID="_x0000_i5579" DrawAspect="Content" ObjectID="_1796844641" r:id="rId8185"/>
        </w:object>
      </w:r>
      <w:r w:rsidRPr="00330A7E">
        <w:rPr>
          <w:rFonts w:ascii="Times New Roman" w:hAnsi="Times New Roman" w:cs="Times New Roman"/>
          <w:sz w:val="24"/>
          <w:szCs w:val="24"/>
          <w:lang w:val="vi-VN"/>
        </w:rPr>
        <w:t xml:space="preserve"> và </w:t>
      </w:r>
      <w:r w:rsidRPr="00330A7E">
        <w:rPr>
          <w:rFonts w:ascii="Times New Roman" w:hAnsi="Times New Roman" w:cs="Times New Roman"/>
          <w:position w:val="-24"/>
          <w:sz w:val="24"/>
          <w:szCs w:val="24"/>
        </w:rPr>
        <w:object w:dxaOrig="2040" w:dyaOrig="620" w14:anchorId="02D1D2E2">
          <v:shape id="_x0000_i5580" type="#_x0000_t75" style="width:102.75pt;height:30.75pt" o:ole="">
            <v:imagedata r:id="rId8186" o:title=""/>
          </v:shape>
          <o:OLEObject Type="Embed" ProgID="Equation.DSMT4" ShapeID="_x0000_i5580" DrawAspect="Content" ObjectID="_1796844642" r:id="rId8187"/>
        </w:object>
      </w:r>
      <w:r w:rsidRPr="00330A7E">
        <w:rPr>
          <w:rFonts w:ascii="Times New Roman" w:hAnsi="Times New Roman" w:cs="Times New Roman"/>
          <w:sz w:val="24"/>
          <w:szCs w:val="24"/>
          <w:lang w:val="vi-VN"/>
        </w:rPr>
        <w:t xml:space="preserve">. </w:t>
      </w:r>
      <w:r w:rsidRPr="00330A7E">
        <w:rPr>
          <w:rFonts w:ascii="Times New Roman" w:hAnsi="Times New Roman" w:cs="Times New Roman"/>
          <w:sz w:val="24"/>
          <w:szCs w:val="24"/>
        </w:rPr>
        <w:t xml:space="preserve">Phương trình đường thẳng qua  </w:t>
      </w:r>
      <w:r w:rsidRPr="00330A7E">
        <w:rPr>
          <w:rFonts w:ascii="Times New Roman" w:hAnsi="Times New Roman" w:cs="Times New Roman"/>
          <w:position w:val="-10"/>
          <w:sz w:val="24"/>
          <w:szCs w:val="24"/>
        </w:rPr>
        <w:object w:dxaOrig="999" w:dyaOrig="320" w14:anchorId="4693E82A">
          <v:shape id="_x0000_i5581" type="#_x0000_t75" style="width:49.5pt;height:16.5pt" o:ole="">
            <v:imagedata r:id="rId8188" o:title=""/>
          </v:shape>
          <o:OLEObject Type="Embed" ProgID="Equation.DSMT4" ShapeID="_x0000_i5581" DrawAspect="Content" ObjectID="_1796844643" r:id="rId8189"/>
        </w:object>
      </w:r>
      <w:r w:rsidRPr="00330A7E">
        <w:rPr>
          <w:rFonts w:ascii="Times New Roman" w:hAnsi="Times New Roman" w:cs="Times New Roman"/>
          <w:sz w:val="24"/>
          <w:szCs w:val="24"/>
        </w:rPr>
        <w:t xml:space="preserve"> và vuông góc với cả </w:t>
      </w:r>
      <w:r w:rsidRPr="00330A7E">
        <w:rPr>
          <w:rFonts w:ascii="Times New Roman" w:hAnsi="Times New Roman" w:cs="Times New Roman"/>
          <w:position w:val="-12"/>
          <w:sz w:val="24"/>
          <w:szCs w:val="24"/>
        </w:rPr>
        <w:object w:dxaOrig="660" w:dyaOrig="360" w14:anchorId="333E78B7">
          <v:shape id="_x0000_i5582" type="#_x0000_t75" style="width:33pt;height:18pt" o:ole="">
            <v:imagedata r:id="rId8190" o:title=""/>
          </v:shape>
          <o:OLEObject Type="Embed" ProgID="Equation.DSMT4" ShapeID="_x0000_i5582" DrawAspect="Content" ObjectID="_1796844644" r:id="rId8191"/>
        </w:object>
      </w:r>
      <w:r w:rsidRPr="00330A7E">
        <w:rPr>
          <w:rFonts w:ascii="Times New Roman" w:hAnsi="Times New Roman" w:cs="Times New Roman"/>
          <w:sz w:val="24"/>
          <w:szCs w:val="24"/>
        </w:rPr>
        <w:t xml:space="preserve"> là</w:t>
      </w:r>
    </w:p>
    <w:p w14:paraId="2062C566" w14:textId="77777777" w:rsidR="00ED397D" w:rsidRPr="00330A7E" w:rsidRDefault="00ED397D" w:rsidP="00330A7E">
      <w:pPr>
        <w:tabs>
          <w:tab w:val="left" w:pos="5670"/>
          <w:tab w:val="left" w:pos="7920"/>
        </w:tabs>
        <w:spacing w:after="0" w:line="240" w:lineRule="auto"/>
        <w:ind w:left="990"/>
        <w:rPr>
          <w:rFonts w:ascii="Times New Roman" w:hAnsi="Times New Roman" w:cs="Times New Roman"/>
          <w:b/>
          <w:sz w:val="24"/>
          <w:szCs w:val="24"/>
        </w:rPr>
      </w:pPr>
      <w:r w:rsidRPr="00330A7E">
        <w:rPr>
          <w:rFonts w:ascii="Times New Roman" w:hAnsi="Times New Roman" w:cs="Times New Roman"/>
          <w:b/>
          <w:sz w:val="24"/>
          <w:szCs w:val="24"/>
          <w:lang w:val="vi-VN"/>
        </w:rPr>
        <w:t xml:space="preserve">A. </w:t>
      </w:r>
      <w:r w:rsidRPr="00330A7E">
        <w:rPr>
          <w:rFonts w:ascii="Times New Roman" w:hAnsi="Times New Roman" w:cs="Times New Roman"/>
          <w:position w:val="-24"/>
          <w:sz w:val="24"/>
          <w:szCs w:val="24"/>
        </w:rPr>
        <w:object w:dxaOrig="1939" w:dyaOrig="620" w14:anchorId="7EA9CCB5">
          <v:shape id="_x0000_i5583" type="#_x0000_t75" style="width:96.75pt;height:30.75pt" o:ole="">
            <v:imagedata r:id="rId8192" o:title=""/>
          </v:shape>
          <o:OLEObject Type="Embed" ProgID="Equation.DSMT4" ShapeID="_x0000_i5583" DrawAspect="Content" ObjectID="_1796844645" r:id="rId8193"/>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sz w:val="24"/>
          <w:szCs w:val="24"/>
          <w:lang w:val="vi-VN"/>
        </w:rPr>
        <w:t xml:space="preserve">B. </w:t>
      </w:r>
      <w:r w:rsidRPr="00330A7E">
        <w:rPr>
          <w:rFonts w:ascii="Times New Roman" w:hAnsi="Times New Roman" w:cs="Times New Roman"/>
          <w:position w:val="-24"/>
          <w:sz w:val="24"/>
          <w:szCs w:val="24"/>
        </w:rPr>
        <w:object w:dxaOrig="1939" w:dyaOrig="620" w14:anchorId="531F3FDA">
          <v:shape id="_x0000_i5584" type="#_x0000_t75" style="width:96.75pt;height:30.75pt" o:ole="">
            <v:imagedata r:id="rId8194" o:title=""/>
          </v:shape>
          <o:OLEObject Type="Embed" ProgID="Equation.DSMT4" ShapeID="_x0000_i5584" DrawAspect="Content" ObjectID="_1796844646" r:id="rId8195"/>
        </w:object>
      </w:r>
      <w:r w:rsidRPr="00330A7E">
        <w:rPr>
          <w:rFonts w:ascii="Times New Roman" w:hAnsi="Times New Roman" w:cs="Times New Roman"/>
          <w:sz w:val="24"/>
          <w:szCs w:val="24"/>
        </w:rPr>
        <w:t>.</w:t>
      </w:r>
    </w:p>
    <w:p w14:paraId="083B9853" w14:textId="77777777" w:rsidR="00ED397D" w:rsidRPr="00330A7E" w:rsidRDefault="00ED397D" w:rsidP="00330A7E">
      <w:pPr>
        <w:tabs>
          <w:tab w:val="left" w:pos="5670"/>
          <w:tab w:val="left" w:pos="7920"/>
        </w:tabs>
        <w:spacing w:after="0" w:line="240" w:lineRule="auto"/>
        <w:ind w:left="990"/>
        <w:rPr>
          <w:rFonts w:ascii="Times New Roman" w:hAnsi="Times New Roman" w:cs="Times New Roman"/>
          <w:b/>
          <w:sz w:val="24"/>
          <w:szCs w:val="24"/>
          <w:lang w:val="vi-VN"/>
        </w:rPr>
      </w:pPr>
      <w:r w:rsidRPr="00330A7E">
        <w:rPr>
          <w:rFonts w:ascii="Times New Roman" w:hAnsi="Times New Roman" w:cs="Times New Roman"/>
          <w:b/>
          <w:sz w:val="24"/>
          <w:szCs w:val="24"/>
          <w:lang w:val="vi-VN"/>
        </w:rPr>
        <w:lastRenderedPageBreak/>
        <w:t xml:space="preserve">C. </w:t>
      </w:r>
      <w:r w:rsidRPr="00330A7E">
        <w:rPr>
          <w:rFonts w:ascii="Times New Roman" w:hAnsi="Times New Roman" w:cs="Times New Roman"/>
          <w:position w:val="-24"/>
          <w:sz w:val="24"/>
          <w:szCs w:val="24"/>
        </w:rPr>
        <w:object w:dxaOrig="1939" w:dyaOrig="620" w14:anchorId="70E17106">
          <v:shape id="_x0000_i5585" type="#_x0000_t75" style="width:96.75pt;height:30.75pt" o:ole="">
            <v:imagedata r:id="rId8196" o:title=""/>
          </v:shape>
          <o:OLEObject Type="Embed" ProgID="Equation.DSMT4" ShapeID="_x0000_i5585" DrawAspect="Content" ObjectID="_1796844647" r:id="rId8197"/>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sz w:val="24"/>
          <w:szCs w:val="24"/>
          <w:lang w:val="vi-VN"/>
        </w:rPr>
        <w:t xml:space="preserve">D. </w:t>
      </w:r>
      <w:r w:rsidRPr="00330A7E">
        <w:rPr>
          <w:rFonts w:ascii="Times New Roman" w:hAnsi="Times New Roman" w:cs="Times New Roman"/>
          <w:position w:val="-24"/>
          <w:sz w:val="24"/>
          <w:szCs w:val="24"/>
        </w:rPr>
        <w:object w:dxaOrig="1939" w:dyaOrig="620" w14:anchorId="13B9E36D">
          <v:shape id="_x0000_i5586" type="#_x0000_t75" style="width:96.75pt;height:30.75pt" o:ole="">
            <v:imagedata r:id="rId8198" o:title=""/>
          </v:shape>
          <o:OLEObject Type="Embed" ProgID="Equation.DSMT4" ShapeID="_x0000_i5586" DrawAspect="Content" ObjectID="_1796844648" r:id="rId8199"/>
        </w:object>
      </w:r>
      <w:r w:rsidRPr="00330A7E">
        <w:rPr>
          <w:rFonts w:ascii="Times New Roman" w:hAnsi="Times New Roman" w:cs="Times New Roman"/>
          <w:sz w:val="24"/>
          <w:szCs w:val="24"/>
        </w:rPr>
        <w:t>.</w:t>
      </w:r>
    </w:p>
    <w:p w14:paraId="714F5974"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bCs/>
          <w:sz w:val="24"/>
          <w:szCs w:val="24"/>
        </w:rPr>
        <w:t xml:space="preserve">Câu 6: </w:t>
      </w:r>
      <w:r w:rsidRPr="00330A7E">
        <w:rPr>
          <w:rFonts w:ascii="Times New Roman" w:hAnsi="Times New Roman" w:cs="Times New Roman"/>
          <w:sz w:val="24"/>
          <w:szCs w:val="24"/>
        </w:rPr>
        <w:t xml:space="preserve">Trong không gian tọa độ </w:t>
      </w:r>
      <w:r w:rsidRPr="00330A7E">
        <w:rPr>
          <w:rFonts w:ascii="Times New Roman" w:hAnsi="Times New Roman" w:cs="Times New Roman"/>
          <w:position w:val="-10"/>
          <w:sz w:val="24"/>
          <w:szCs w:val="24"/>
        </w:rPr>
        <w:object w:dxaOrig="560" w:dyaOrig="320" w14:anchorId="5D5683F8">
          <v:shape id="_x0000_i5587" type="#_x0000_t75" style="width:28.5pt;height:16.5pt" o:ole="">
            <v:imagedata r:id="rId8200" o:title=""/>
          </v:shape>
          <o:OLEObject Type="Embed" ProgID="Equation.DSMT4" ShapeID="_x0000_i5587" DrawAspect="Content" ObjectID="_1796844649" r:id="rId8201"/>
        </w:object>
      </w:r>
      <w:r w:rsidRPr="00330A7E">
        <w:rPr>
          <w:rFonts w:ascii="Times New Roman" w:hAnsi="Times New Roman" w:cs="Times New Roman"/>
          <w:sz w:val="24"/>
          <w:szCs w:val="24"/>
        </w:rPr>
        <w:t xml:space="preserve">, cho mặt cầu </w:t>
      </w:r>
      <w:r w:rsidRPr="00330A7E">
        <w:rPr>
          <w:rFonts w:ascii="Times New Roman" w:hAnsi="Times New Roman" w:cs="Times New Roman"/>
          <w:position w:val="-14"/>
          <w:sz w:val="24"/>
          <w:szCs w:val="24"/>
        </w:rPr>
        <w:object w:dxaOrig="400" w:dyaOrig="400" w14:anchorId="5B11A3D9">
          <v:shape id="_x0000_i5588" type="#_x0000_t75" style="width:19.5pt;height:19.5pt" o:ole="">
            <v:imagedata r:id="rId8202" o:title=""/>
          </v:shape>
          <o:OLEObject Type="Embed" ProgID="Equation.DSMT4" ShapeID="_x0000_i5588" DrawAspect="Content" ObjectID="_1796844650" r:id="rId8203"/>
        </w:object>
      </w:r>
      <w:r w:rsidRPr="00330A7E">
        <w:rPr>
          <w:rFonts w:ascii="Times New Roman" w:hAnsi="Times New Roman" w:cs="Times New Roman"/>
          <w:sz w:val="24"/>
          <w:szCs w:val="24"/>
        </w:rPr>
        <w:t xml:space="preserve"> có phương trình là </w:t>
      </w:r>
      <w:r w:rsidRPr="00330A7E">
        <w:rPr>
          <w:rFonts w:ascii="Times New Roman" w:hAnsi="Times New Roman" w:cs="Times New Roman"/>
          <w:position w:val="-10"/>
          <w:sz w:val="24"/>
          <w:szCs w:val="24"/>
        </w:rPr>
        <w:object w:dxaOrig="3260" w:dyaOrig="360" w14:anchorId="4EC7A51B">
          <v:shape id="_x0000_i5589" type="#_x0000_t75" style="width:163.5pt;height:18.75pt" o:ole="">
            <v:imagedata r:id="rId8204" o:title=""/>
          </v:shape>
          <o:OLEObject Type="Embed" ProgID="Equation.DSMT4" ShapeID="_x0000_i5589" DrawAspect="Content" ObjectID="_1796844651" r:id="rId8205"/>
        </w:object>
      </w:r>
      <w:r w:rsidRPr="00330A7E">
        <w:rPr>
          <w:rFonts w:ascii="Times New Roman" w:hAnsi="Times New Roman" w:cs="Times New Roman"/>
          <w:sz w:val="24"/>
          <w:szCs w:val="24"/>
        </w:rPr>
        <w:t xml:space="preserve">. Xác định bán kính của mặt cầu </w:t>
      </w:r>
      <w:r w:rsidRPr="00330A7E">
        <w:rPr>
          <w:rFonts w:ascii="Times New Roman" w:hAnsi="Times New Roman" w:cs="Times New Roman"/>
          <w:position w:val="-14"/>
          <w:sz w:val="24"/>
          <w:szCs w:val="24"/>
        </w:rPr>
        <w:object w:dxaOrig="400" w:dyaOrig="400" w14:anchorId="5C15DE84">
          <v:shape id="_x0000_i5590" type="#_x0000_t75" style="width:19.5pt;height:19.5pt" o:ole="">
            <v:imagedata r:id="rId8202" o:title=""/>
          </v:shape>
          <o:OLEObject Type="Embed" ProgID="Equation.DSMT4" ShapeID="_x0000_i5590" DrawAspect="Content" ObjectID="_1796844652" r:id="rId8206"/>
        </w:object>
      </w:r>
    </w:p>
    <w:p w14:paraId="0C27A4EA" w14:textId="77777777" w:rsidR="00ED397D" w:rsidRPr="00330A7E" w:rsidRDefault="00ED397D" w:rsidP="00330A7E">
      <w:pPr>
        <w:ind w:firstLine="360"/>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position w:val="-8"/>
          <w:sz w:val="24"/>
          <w:szCs w:val="24"/>
        </w:rPr>
        <w:object w:dxaOrig="760" w:dyaOrig="360" w14:anchorId="4E064266">
          <v:shape id="_x0000_i5591" type="#_x0000_t75" style="width:37.5pt;height:18.75pt" o:ole="">
            <v:imagedata r:id="rId8207" o:title=""/>
          </v:shape>
          <o:OLEObject Type="Embed" ProgID="Equation.DSMT4" ShapeID="_x0000_i5591" DrawAspect="Content" ObjectID="_1796844653" r:id="rId820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position w:val="-8"/>
          <w:sz w:val="24"/>
          <w:szCs w:val="24"/>
        </w:rPr>
        <w:object w:dxaOrig="880" w:dyaOrig="360" w14:anchorId="612E11BA">
          <v:shape id="_x0000_i5592" type="#_x0000_t75" style="width:44.25pt;height:18.75pt" o:ole="">
            <v:imagedata r:id="rId8209" o:title=""/>
          </v:shape>
          <o:OLEObject Type="Embed" ProgID="Equation.DSMT4" ShapeID="_x0000_i5592" DrawAspect="Content" ObjectID="_1796844654" r:id="rId8210"/>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C. </w:t>
      </w:r>
      <w:r w:rsidRPr="00330A7E">
        <w:rPr>
          <w:rFonts w:ascii="Times New Roman" w:hAnsi="Times New Roman" w:cs="Times New Roman"/>
          <w:position w:val="-8"/>
          <w:sz w:val="24"/>
          <w:szCs w:val="24"/>
        </w:rPr>
        <w:object w:dxaOrig="859" w:dyaOrig="360" w14:anchorId="3F6B0222">
          <v:shape id="_x0000_i5593" type="#_x0000_t75" style="width:42.75pt;height:18.75pt" o:ole="">
            <v:imagedata r:id="rId8211" o:title=""/>
          </v:shape>
          <o:OLEObject Type="Embed" ProgID="Equation.DSMT4" ShapeID="_x0000_i5593" DrawAspect="Content" ObjectID="_1796844655" r:id="rId8212"/>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499" w:dyaOrig="340" w14:anchorId="073DABF8">
          <v:shape id="_x0000_i5594" type="#_x0000_t75" style="width:25.5pt;height:16.5pt" o:ole="">
            <v:imagedata r:id="rId8213" o:title=""/>
          </v:shape>
          <o:OLEObject Type="Embed" ProgID="Equation.DSMT4" ShapeID="_x0000_i5594" DrawAspect="Content" ObjectID="_1796844656" r:id="rId8214"/>
        </w:object>
      </w:r>
      <w:r w:rsidRPr="00330A7E">
        <w:rPr>
          <w:rFonts w:ascii="Times New Roman" w:hAnsi="Times New Roman" w:cs="Times New Roman"/>
          <w:sz w:val="24"/>
          <w:szCs w:val="24"/>
        </w:rPr>
        <w:t>.</w:t>
      </w:r>
    </w:p>
    <w:p w14:paraId="67EE5C87" w14:textId="77777777" w:rsidR="00ED397D" w:rsidRPr="00330A7E" w:rsidRDefault="00ED397D" w:rsidP="00330A7E">
      <w:pPr>
        <w:spacing w:after="240"/>
        <w:ind w:left="426" w:hanging="426"/>
        <w:rPr>
          <w:rFonts w:ascii="Times New Roman" w:hAnsi="Times New Roman" w:cs="Times New Roman"/>
          <w:sz w:val="24"/>
          <w:szCs w:val="24"/>
        </w:rPr>
      </w:pPr>
      <w:r w:rsidRPr="00330A7E">
        <w:rPr>
          <w:rFonts w:ascii="Times New Roman" w:hAnsi="Times New Roman" w:cs="Times New Roman"/>
          <w:b/>
          <w:bCs/>
          <w:sz w:val="24"/>
          <w:szCs w:val="24"/>
        </w:rPr>
        <w:t xml:space="preserve">Câu 7: </w:t>
      </w:r>
      <w:r w:rsidRPr="00330A7E">
        <w:rPr>
          <w:rFonts w:ascii="Times New Roman" w:eastAsia="Georgia" w:hAnsi="Times New Roman" w:cs="Times New Roman"/>
          <w:sz w:val="24"/>
          <w:szCs w:val="24"/>
        </w:rPr>
        <w:t xml:space="preserve">Cho hai biến cố </w:t>
      </w:r>
      <w:r w:rsidRPr="00330A7E">
        <w:rPr>
          <w:rFonts w:ascii="Times New Roman" w:hAnsi="Times New Roman" w:cs="Times New Roman"/>
          <w:position w:val="-4"/>
          <w:sz w:val="24"/>
          <w:szCs w:val="24"/>
        </w:rPr>
        <w:object w:dxaOrig="240" w:dyaOrig="264" w14:anchorId="63FB05DC">
          <v:shape id="_x0000_i5595" type="#_x0000_t75" style="width:12pt;height:13.5pt" o:ole="">
            <v:imagedata r:id="rId8215" o:title=""/>
          </v:shape>
          <o:OLEObject Type="Embed" ProgID="Equation.DSMT4" ShapeID="_x0000_i5595" DrawAspect="Content" ObjectID="_1796844657" r:id="rId8216"/>
        </w:object>
      </w:r>
      <w:r w:rsidRPr="00330A7E">
        <w:rPr>
          <w:rFonts w:ascii="Times New Roman" w:eastAsia="Georgia" w:hAnsi="Times New Roman" w:cs="Times New Roman"/>
          <w:sz w:val="24"/>
          <w:szCs w:val="24"/>
        </w:rPr>
        <w:t xml:space="preserve"> và </w:t>
      </w:r>
      <w:r w:rsidRPr="00330A7E">
        <w:rPr>
          <w:rFonts w:ascii="Times New Roman" w:hAnsi="Times New Roman" w:cs="Times New Roman"/>
          <w:position w:val="-4"/>
          <w:sz w:val="24"/>
          <w:szCs w:val="24"/>
        </w:rPr>
        <w:object w:dxaOrig="240" w:dyaOrig="264" w14:anchorId="301CAEAD">
          <v:shape id="_x0000_i5596" type="#_x0000_t75" style="width:12pt;height:13.5pt" o:ole="">
            <v:imagedata r:id="rId8217" o:title=""/>
          </v:shape>
          <o:OLEObject Type="Embed" ProgID="Equation.DSMT4" ShapeID="_x0000_i5596" DrawAspect="Content" ObjectID="_1796844658" r:id="rId8218"/>
        </w:object>
      </w:r>
      <w:r w:rsidRPr="00330A7E">
        <w:rPr>
          <w:rFonts w:ascii="Times New Roman" w:eastAsia="Georgia" w:hAnsi="Times New Roman" w:cs="Times New Roman"/>
          <w:sz w:val="24"/>
          <w:szCs w:val="24"/>
        </w:rPr>
        <w:t xml:space="preserve"> có </w:t>
      </w:r>
      <w:r w:rsidRPr="00330A7E">
        <w:rPr>
          <w:rFonts w:ascii="Times New Roman" w:hAnsi="Times New Roman" w:cs="Times New Roman"/>
          <w:position w:val="-14"/>
          <w:sz w:val="24"/>
          <w:szCs w:val="24"/>
        </w:rPr>
        <w:object w:dxaOrig="3744" w:dyaOrig="396" w14:anchorId="5765EFF3">
          <v:shape id="_x0000_i5597" type="#_x0000_t75" style="width:187.5pt;height:19.5pt" o:ole="">
            <v:imagedata r:id="rId8219" o:title=""/>
          </v:shape>
          <o:OLEObject Type="Embed" ProgID="Equation.DSMT4" ShapeID="_x0000_i5597" DrawAspect="Content" ObjectID="_1796844659" r:id="rId8220"/>
        </w:object>
      </w:r>
      <w:r w:rsidRPr="00330A7E">
        <w:rPr>
          <w:rFonts w:ascii="Times New Roman" w:eastAsia="Georgia" w:hAnsi="Times New Roman" w:cs="Times New Roman"/>
          <w:sz w:val="24"/>
          <w:szCs w:val="24"/>
        </w:rPr>
        <w:t xml:space="preserve">. Tính </w:t>
      </w:r>
      <w:r w:rsidRPr="00330A7E">
        <w:rPr>
          <w:rFonts w:ascii="Times New Roman" w:hAnsi="Times New Roman" w:cs="Times New Roman"/>
          <w:position w:val="-18"/>
          <w:sz w:val="24"/>
          <w:szCs w:val="24"/>
        </w:rPr>
        <w:object w:dxaOrig="877" w:dyaOrig="484" w14:anchorId="7CB31397">
          <v:shape id="_x0000_i5598" type="#_x0000_t75" alt="" style="width:43.5pt;height:24pt" o:ole="">
            <v:imagedata r:id="rId8221" o:title=""/>
          </v:shape>
          <o:OLEObject Type="Embed" ProgID="Equation.DSMT4" ShapeID="_x0000_i5598" DrawAspect="Content" ObjectID="_1796844660" r:id="rId8222"/>
        </w:object>
      </w:r>
      <w:r w:rsidRPr="00330A7E">
        <w:rPr>
          <w:rFonts w:ascii="Times New Roman" w:hAnsi="Times New Roman" w:cs="Times New Roman"/>
          <w:sz w:val="24"/>
          <w:szCs w:val="24"/>
        </w:rPr>
        <w:t xml:space="preserve"> ?</w:t>
      </w:r>
      <w:r w:rsidRPr="00330A7E">
        <w:rPr>
          <w:rFonts w:ascii="Times New Roman" w:hAnsi="Times New Roman" w:cs="Times New Roman"/>
          <w:sz w:val="24"/>
          <w:szCs w:val="24"/>
        </w:rPr>
        <w:br/>
      </w:r>
      <w:r w:rsidRPr="00330A7E">
        <w:rPr>
          <w:rFonts w:ascii="Times New Roman" w:hAnsi="Times New Roman" w:cs="Times New Roman"/>
          <w:b/>
          <w:sz w:val="24"/>
          <w:szCs w:val="24"/>
        </w:rPr>
        <w:t>A.</w:t>
      </w:r>
      <w:r w:rsidRPr="00330A7E">
        <w:rPr>
          <w:rFonts w:ascii="Times New Roman" w:hAnsi="Times New Roman" w:cs="Times New Roman"/>
          <w:sz w:val="24"/>
          <w:szCs w:val="24"/>
        </w:rPr>
        <w:t xml:space="preserve">  0,2  .</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B.</w:t>
      </w:r>
      <w:r w:rsidRPr="00330A7E">
        <w:rPr>
          <w:rFonts w:ascii="Times New Roman" w:hAnsi="Times New Roman" w:cs="Times New Roman"/>
          <w:sz w:val="24"/>
          <w:szCs w:val="24"/>
        </w:rPr>
        <w:t>0,4.</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sz w:val="24"/>
          <w:szCs w:val="24"/>
          <w:lang w:val="vi-VN"/>
        </w:rPr>
        <w:tab/>
      </w: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0,6.</w:t>
      </w:r>
      <w:r w:rsidRPr="00330A7E">
        <w:rPr>
          <w:rFonts w:ascii="Times New Roman" w:hAnsi="Times New Roman" w:cs="Times New Roman"/>
          <w:sz w:val="24"/>
          <w:szCs w:val="24"/>
        </w:rPr>
        <w:tab/>
      </w:r>
      <w:r w:rsidRPr="00330A7E">
        <w:rPr>
          <w:rFonts w:ascii="Times New Roman" w:hAnsi="Times New Roman" w:cs="Times New Roman"/>
          <w:sz w:val="24"/>
          <w:szCs w:val="24"/>
          <w:lang w:val="vi-VN"/>
        </w:rPr>
        <w:tab/>
      </w:r>
      <w:r w:rsidRPr="00330A7E">
        <w:rPr>
          <w:rFonts w:ascii="Times New Roman" w:hAnsi="Times New Roman" w:cs="Times New Roman"/>
          <w:sz w:val="24"/>
          <w:szCs w:val="24"/>
          <w:lang w:val="vi-VN"/>
        </w:rPr>
        <w:tab/>
      </w:r>
      <w:r w:rsidRPr="00330A7E">
        <w:rPr>
          <w:rFonts w:ascii="Times New Roman" w:hAnsi="Times New Roman" w:cs="Times New Roman"/>
          <w:b/>
          <w:sz w:val="24"/>
          <w:szCs w:val="24"/>
        </w:rPr>
        <w:t>D.</w:t>
      </w:r>
      <w:r w:rsidRPr="00330A7E">
        <w:rPr>
          <w:rFonts w:ascii="Times New Roman" w:hAnsi="Times New Roman" w:cs="Times New Roman"/>
          <w:sz w:val="24"/>
          <w:szCs w:val="24"/>
        </w:rPr>
        <w:t>0,8.</w:t>
      </w:r>
    </w:p>
    <w:p w14:paraId="3E6097BC" w14:textId="77777777" w:rsidR="00ED397D" w:rsidRPr="00330A7E" w:rsidRDefault="00ED397D" w:rsidP="00330A7E">
      <w:pPr>
        <w:tabs>
          <w:tab w:val="left" w:leader="dot" w:pos="10206"/>
        </w:tabs>
        <w:spacing w:after="0" w:line="288" w:lineRule="auto"/>
        <w:rPr>
          <w:rFonts w:ascii="Times New Roman" w:hAnsi="Times New Roman" w:cs="Times New Roman"/>
          <w:bCs/>
          <w:color w:val="000000" w:themeColor="text1"/>
          <w:sz w:val="24"/>
          <w:szCs w:val="24"/>
        </w:rPr>
      </w:pPr>
      <w:r w:rsidRPr="00330A7E">
        <w:rPr>
          <w:rFonts w:ascii="Times New Roman" w:hAnsi="Times New Roman" w:cs="Times New Roman"/>
          <w:b/>
          <w:sz w:val="24"/>
          <w:szCs w:val="24"/>
        </w:rPr>
        <w:t xml:space="preserve">Câu 8: </w:t>
      </w:r>
      <w:r w:rsidRPr="00330A7E">
        <w:rPr>
          <w:rFonts w:ascii="Times New Roman" w:hAnsi="Times New Roman" w:cs="Times New Roman"/>
          <w:bCs/>
          <w:sz w:val="24"/>
          <w:szCs w:val="24"/>
        </w:rPr>
        <w:t xml:space="preserve">Người ta ghi lại tuổi thọ của một số con ong cho kết quả sau: </w:t>
      </w:r>
    </w:p>
    <w:tbl>
      <w:tblPr>
        <w:tblStyle w:val="TableGrid"/>
        <w:tblW w:w="0" w:type="auto"/>
        <w:tblLook w:val="00A0" w:firstRow="1" w:lastRow="0" w:firstColumn="1" w:lastColumn="0" w:noHBand="0" w:noVBand="0"/>
      </w:tblPr>
      <w:tblGrid>
        <w:gridCol w:w="1555"/>
        <w:gridCol w:w="1564"/>
        <w:gridCol w:w="1620"/>
        <w:gridCol w:w="1612"/>
        <w:gridCol w:w="1613"/>
        <w:gridCol w:w="1386"/>
      </w:tblGrid>
      <w:tr w:rsidR="00ED397D" w:rsidRPr="00330A7E" w14:paraId="0EBE7FEE" w14:textId="77777777" w:rsidTr="00330A7E">
        <w:trPr>
          <w:trHeight w:val="465"/>
        </w:trPr>
        <w:tc>
          <w:tcPr>
            <w:tcW w:w="1555" w:type="dxa"/>
            <w:vAlign w:val="center"/>
          </w:tcPr>
          <w:p w14:paraId="1AA9E855" w14:textId="77777777" w:rsidR="00ED397D" w:rsidRPr="00330A7E" w:rsidRDefault="00ED397D" w:rsidP="00330A7E">
            <w:pPr>
              <w:spacing w:line="288" w:lineRule="auto"/>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Tuổi thọ (ngày)</w:t>
            </w:r>
          </w:p>
        </w:tc>
        <w:tc>
          <w:tcPr>
            <w:tcW w:w="1564" w:type="dxa"/>
            <w:vAlign w:val="center"/>
          </w:tcPr>
          <w:p w14:paraId="0342C0FA" w14:textId="77777777" w:rsidR="00ED397D" w:rsidRPr="00330A7E" w:rsidRDefault="00ED397D" w:rsidP="00330A7E">
            <w:pPr>
              <w:spacing w:line="288" w:lineRule="auto"/>
              <w:jc w:val="center"/>
              <w:rPr>
                <w:rFonts w:ascii="Times New Roman" w:hAnsi="Times New Roman" w:cs="Times New Roman"/>
                <w:color w:val="000000" w:themeColor="text1"/>
                <w:sz w:val="24"/>
                <w:szCs w:val="24"/>
              </w:rPr>
            </w:pPr>
            <w:r w:rsidRPr="00330A7E">
              <w:rPr>
                <w:rFonts w:ascii="Times New Roman" w:eastAsiaTheme="minorEastAsia" w:hAnsi="Times New Roman" w:cs="Times New Roman"/>
                <w:color w:val="000000" w:themeColor="text1"/>
                <w:kern w:val="2"/>
                <w:position w:val="-10"/>
                <w:sz w:val="24"/>
                <w:szCs w:val="24"/>
                <w:lang w:val="vi-VN" w:eastAsia="ja-JP"/>
                <w14:ligatures w14:val="standardContextual"/>
              </w:rPr>
              <w:object w:dxaOrig="660" w:dyaOrig="320" w14:anchorId="7D0391A5">
                <v:shape id="_x0000_i5599" type="#_x0000_t75" style="width:32.25pt;height:16.5pt" o:ole="">
                  <v:imagedata r:id="rId8223" o:title=""/>
                </v:shape>
                <o:OLEObject Type="Embed" ProgID="Equation.DSMT4" ShapeID="_x0000_i5599" DrawAspect="Content" ObjectID="_1796844661" r:id="rId8224"/>
              </w:object>
            </w:r>
          </w:p>
        </w:tc>
        <w:tc>
          <w:tcPr>
            <w:tcW w:w="1620" w:type="dxa"/>
            <w:vAlign w:val="center"/>
          </w:tcPr>
          <w:p w14:paraId="32F1DDDC" w14:textId="77777777" w:rsidR="00ED397D" w:rsidRPr="00330A7E" w:rsidRDefault="00ED397D" w:rsidP="00330A7E">
            <w:pPr>
              <w:spacing w:line="288" w:lineRule="auto"/>
              <w:jc w:val="center"/>
              <w:rPr>
                <w:rFonts w:ascii="Times New Roman" w:hAnsi="Times New Roman" w:cs="Times New Roman"/>
                <w:color w:val="000000" w:themeColor="text1"/>
                <w:sz w:val="24"/>
                <w:szCs w:val="24"/>
              </w:rPr>
            </w:pPr>
            <w:r w:rsidRPr="00330A7E">
              <w:rPr>
                <w:rFonts w:ascii="Times New Roman" w:eastAsiaTheme="minorEastAsia" w:hAnsi="Times New Roman" w:cs="Times New Roman"/>
                <w:color w:val="000000" w:themeColor="text1"/>
                <w:kern w:val="2"/>
                <w:position w:val="-10"/>
                <w:sz w:val="24"/>
                <w:szCs w:val="24"/>
                <w:lang w:val="vi-VN" w:eastAsia="ja-JP"/>
                <w14:ligatures w14:val="standardContextual"/>
              </w:rPr>
              <w:object w:dxaOrig="800" w:dyaOrig="320" w14:anchorId="0CF768A5">
                <v:shape id="_x0000_i5600" type="#_x0000_t75" style="width:39.75pt;height:16.5pt" o:ole="">
                  <v:imagedata r:id="rId8225" o:title=""/>
                </v:shape>
                <o:OLEObject Type="Embed" ProgID="Equation.DSMT4" ShapeID="_x0000_i5600" DrawAspect="Content" ObjectID="_1796844662" r:id="rId8226"/>
              </w:object>
            </w:r>
          </w:p>
        </w:tc>
        <w:tc>
          <w:tcPr>
            <w:tcW w:w="1612" w:type="dxa"/>
            <w:vAlign w:val="center"/>
          </w:tcPr>
          <w:p w14:paraId="03D90CC1" w14:textId="77777777" w:rsidR="00ED397D" w:rsidRPr="00330A7E" w:rsidRDefault="00ED397D" w:rsidP="00330A7E">
            <w:pPr>
              <w:spacing w:line="288" w:lineRule="auto"/>
              <w:jc w:val="center"/>
              <w:rPr>
                <w:rFonts w:ascii="Times New Roman" w:hAnsi="Times New Roman" w:cs="Times New Roman"/>
                <w:color w:val="000000" w:themeColor="text1"/>
                <w:sz w:val="24"/>
                <w:szCs w:val="24"/>
              </w:rPr>
            </w:pPr>
            <w:r w:rsidRPr="00330A7E">
              <w:rPr>
                <w:rFonts w:ascii="Times New Roman" w:eastAsiaTheme="minorEastAsia" w:hAnsi="Times New Roman" w:cs="Times New Roman"/>
                <w:color w:val="000000" w:themeColor="text1"/>
                <w:kern w:val="2"/>
                <w:position w:val="-10"/>
                <w:sz w:val="24"/>
                <w:szCs w:val="24"/>
                <w:lang w:val="vi-VN" w:eastAsia="ja-JP"/>
                <w14:ligatures w14:val="standardContextual"/>
              </w:rPr>
              <w:object w:dxaOrig="780" w:dyaOrig="320" w14:anchorId="0A76459B">
                <v:shape id="_x0000_i5601" type="#_x0000_t75" style="width:38.25pt;height:16.5pt" o:ole="">
                  <v:imagedata r:id="rId8227" o:title=""/>
                </v:shape>
                <o:OLEObject Type="Embed" ProgID="Equation.DSMT4" ShapeID="_x0000_i5601" DrawAspect="Content" ObjectID="_1796844663" r:id="rId8228"/>
              </w:object>
            </w:r>
          </w:p>
        </w:tc>
        <w:tc>
          <w:tcPr>
            <w:tcW w:w="1613" w:type="dxa"/>
            <w:vAlign w:val="center"/>
          </w:tcPr>
          <w:p w14:paraId="38CB0BB3" w14:textId="77777777" w:rsidR="00ED397D" w:rsidRPr="00330A7E" w:rsidRDefault="00ED397D" w:rsidP="00330A7E">
            <w:pPr>
              <w:spacing w:line="288" w:lineRule="auto"/>
              <w:jc w:val="center"/>
              <w:rPr>
                <w:rFonts w:ascii="Times New Roman" w:hAnsi="Times New Roman" w:cs="Times New Roman"/>
                <w:color w:val="000000" w:themeColor="text1"/>
                <w:sz w:val="24"/>
                <w:szCs w:val="24"/>
              </w:rPr>
            </w:pPr>
            <w:r w:rsidRPr="00330A7E">
              <w:rPr>
                <w:rFonts w:ascii="Times New Roman" w:eastAsiaTheme="minorEastAsia" w:hAnsi="Times New Roman" w:cs="Times New Roman"/>
                <w:color w:val="000000" w:themeColor="text1"/>
                <w:kern w:val="2"/>
                <w:position w:val="-10"/>
                <w:sz w:val="24"/>
                <w:szCs w:val="24"/>
                <w:lang w:val="vi-VN" w:eastAsia="ja-JP"/>
                <w14:ligatures w14:val="standardContextual"/>
              </w:rPr>
              <w:object w:dxaOrig="780" w:dyaOrig="320" w14:anchorId="7658FF9B">
                <v:shape id="_x0000_i5602" type="#_x0000_t75" style="width:38.25pt;height:16.5pt" o:ole="">
                  <v:imagedata r:id="rId8229" o:title=""/>
                </v:shape>
                <o:OLEObject Type="Embed" ProgID="Equation.DSMT4" ShapeID="_x0000_i5602" DrawAspect="Content" ObjectID="_1796844664" r:id="rId8230"/>
              </w:object>
            </w:r>
          </w:p>
        </w:tc>
        <w:tc>
          <w:tcPr>
            <w:tcW w:w="1386" w:type="dxa"/>
          </w:tcPr>
          <w:p w14:paraId="608CA5B8" w14:textId="77777777" w:rsidR="00ED397D" w:rsidRPr="00330A7E" w:rsidRDefault="00ED397D" w:rsidP="00330A7E">
            <w:pPr>
              <w:spacing w:line="288" w:lineRule="auto"/>
              <w:jc w:val="center"/>
              <w:rPr>
                <w:rFonts w:ascii="Times New Roman" w:hAnsi="Times New Roman" w:cs="Times New Roman"/>
                <w:color w:val="000000" w:themeColor="text1"/>
                <w:sz w:val="24"/>
                <w:szCs w:val="24"/>
                <w:lang w:val="vi-VN"/>
              </w:rPr>
            </w:pPr>
            <w:r w:rsidRPr="00330A7E">
              <w:rPr>
                <w:rFonts w:ascii="Times New Roman" w:eastAsiaTheme="minorEastAsia" w:hAnsi="Times New Roman" w:cs="Times New Roman"/>
                <w:color w:val="000000" w:themeColor="text1"/>
                <w:kern w:val="2"/>
                <w:position w:val="-10"/>
                <w:sz w:val="24"/>
                <w:szCs w:val="24"/>
                <w:lang w:val="vi-VN" w:eastAsia="ja-JP"/>
                <w14:ligatures w14:val="standardContextual"/>
              </w:rPr>
              <w:object w:dxaOrig="880" w:dyaOrig="320" w14:anchorId="4F52D545">
                <v:shape id="_x0000_i5603" type="#_x0000_t75" style="width:43.5pt;height:16.5pt" o:ole="">
                  <v:imagedata r:id="rId8231" o:title=""/>
                </v:shape>
                <o:OLEObject Type="Embed" ProgID="Equation.DSMT4" ShapeID="_x0000_i5603" DrawAspect="Content" ObjectID="_1796844665" r:id="rId8232"/>
              </w:object>
            </w:r>
          </w:p>
        </w:tc>
      </w:tr>
      <w:tr w:rsidR="00ED397D" w:rsidRPr="00330A7E" w14:paraId="2BF28F9F" w14:textId="77777777" w:rsidTr="00330A7E">
        <w:trPr>
          <w:trHeight w:val="501"/>
        </w:trPr>
        <w:tc>
          <w:tcPr>
            <w:tcW w:w="1555" w:type="dxa"/>
            <w:vAlign w:val="center"/>
          </w:tcPr>
          <w:p w14:paraId="3D3E7925" w14:textId="77777777" w:rsidR="00ED397D" w:rsidRPr="00330A7E" w:rsidRDefault="00ED397D" w:rsidP="00330A7E">
            <w:pPr>
              <w:spacing w:line="288" w:lineRule="auto"/>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Số lượng</w:t>
            </w:r>
          </w:p>
        </w:tc>
        <w:tc>
          <w:tcPr>
            <w:tcW w:w="1564" w:type="dxa"/>
            <w:vAlign w:val="center"/>
          </w:tcPr>
          <w:p w14:paraId="20BA5650" w14:textId="77777777" w:rsidR="00ED397D" w:rsidRPr="00330A7E" w:rsidRDefault="00ED397D" w:rsidP="00330A7E">
            <w:pPr>
              <w:spacing w:line="288" w:lineRule="auto"/>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5</w:t>
            </w:r>
          </w:p>
        </w:tc>
        <w:tc>
          <w:tcPr>
            <w:tcW w:w="1620" w:type="dxa"/>
            <w:vAlign w:val="center"/>
          </w:tcPr>
          <w:p w14:paraId="278DF4AF" w14:textId="77777777" w:rsidR="00ED397D" w:rsidRPr="00330A7E" w:rsidRDefault="00ED397D" w:rsidP="00330A7E">
            <w:pPr>
              <w:spacing w:line="288" w:lineRule="auto"/>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12</w:t>
            </w:r>
          </w:p>
        </w:tc>
        <w:tc>
          <w:tcPr>
            <w:tcW w:w="1612" w:type="dxa"/>
            <w:vAlign w:val="center"/>
          </w:tcPr>
          <w:p w14:paraId="0BF0AB34" w14:textId="77777777" w:rsidR="00ED397D" w:rsidRPr="00330A7E" w:rsidRDefault="00ED397D" w:rsidP="00330A7E">
            <w:pPr>
              <w:spacing w:line="288" w:lineRule="auto"/>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23</w:t>
            </w:r>
          </w:p>
        </w:tc>
        <w:tc>
          <w:tcPr>
            <w:tcW w:w="1613" w:type="dxa"/>
            <w:vAlign w:val="center"/>
          </w:tcPr>
          <w:p w14:paraId="2AE4A443" w14:textId="77777777" w:rsidR="00ED397D" w:rsidRPr="00330A7E" w:rsidRDefault="00ED397D" w:rsidP="00330A7E">
            <w:pPr>
              <w:spacing w:line="288" w:lineRule="auto"/>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31</w:t>
            </w:r>
          </w:p>
        </w:tc>
        <w:tc>
          <w:tcPr>
            <w:tcW w:w="1386" w:type="dxa"/>
          </w:tcPr>
          <w:p w14:paraId="207E64ED" w14:textId="77777777" w:rsidR="00ED397D" w:rsidRPr="00330A7E" w:rsidRDefault="00ED397D" w:rsidP="00330A7E">
            <w:pPr>
              <w:spacing w:line="288" w:lineRule="auto"/>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29</w:t>
            </w:r>
          </w:p>
        </w:tc>
      </w:tr>
    </w:tbl>
    <w:p w14:paraId="137C9118" w14:textId="77777777" w:rsidR="00ED397D" w:rsidRPr="00330A7E" w:rsidRDefault="00ED397D" w:rsidP="00330A7E">
      <w:pPr>
        <w:tabs>
          <w:tab w:val="left" w:pos="992"/>
          <w:tab w:val="left" w:pos="3402"/>
          <w:tab w:val="left" w:pos="5669"/>
          <w:tab w:val="left" w:pos="7937"/>
        </w:tabs>
        <w:spacing w:after="0" w:line="288" w:lineRule="auto"/>
        <w:rPr>
          <w:rFonts w:ascii="Times New Roman" w:hAnsi="Times New Roman" w:cs="Times New Roman"/>
          <w:b/>
          <w:color w:val="000000" w:themeColor="text1"/>
          <w:sz w:val="24"/>
          <w:szCs w:val="24"/>
        </w:rPr>
      </w:pPr>
      <w:r w:rsidRPr="00330A7E">
        <w:rPr>
          <w:rFonts w:ascii="Times New Roman" w:hAnsi="Times New Roman" w:cs="Times New Roman"/>
          <w:color w:val="000000" w:themeColor="text1"/>
          <w:sz w:val="24"/>
          <w:szCs w:val="24"/>
        </w:rPr>
        <w:t xml:space="preserve">Giá trị đại diện của nhóm </w:t>
      </w:r>
      <w:r w:rsidRPr="00330A7E">
        <w:rPr>
          <w:rFonts w:ascii="Times New Roman" w:hAnsi="Times New Roman" w:cs="Times New Roman"/>
          <w:color w:val="000000" w:themeColor="text1"/>
          <w:position w:val="-10"/>
          <w:sz w:val="24"/>
          <w:szCs w:val="24"/>
          <w:lang w:val="vi-VN"/>
        </w:rPr>
        <w:object w:dxaOrig="800" w:dyaOrig="320" w14:anchorId="37CC8A90">
          <v:shape id="_x0000_i5604" type="#_x0000_t75" style="width:39.75pt;height:16.5pt" o:ole="">
            <v:imagedata r:id="rId8225" o:title=""/>
          </v:shape>
          <o:OLEObject Type="Embed" ProgID="Equation.DSMT4" ShapeID="_x0000_i5604" DrawAspect="Content" ObjectID="_1796844666" r:id="rId8233"/>
        </w:object>
      </w:r>
      <w:r w:rsidRPr="00330A7E">
        <w:rPr>
          <w:rFonts w:ascii="Times New Roman" w:hAnsi="Times New Roman" w:cs="Times New Roman"/>
          <w:color w:val="000000" w:themeColor="text1"/>
          <w:sz w:val="24"/>
          <w:szCs w:val="24"/>
        </w:rPr>
        <w:t xml:space="preserve"> là</w:t>
      </w:r>
    </w:p>
    <w:p w14:paraId="2CD70064" w14:textId="77777777" w:rsidR="00ED397D" w:rsidRPr="00330A7E" w:rsidRDefault="00ED397D" w:rsidP="00330A7E">
      <w:pPr>
        <w:spacing w:after="0" w:line="288" w:lineRule="auto"/>
        <w:ind w:firstLine="720"/>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A.</w:t>
      </w:r>
      <w:r w:rsidRPr="00330A7E">
        <w:rPr>
          <w:rFonts w:ascii="Times New Roman" w:hAnsi="Times New Roman" w:cs="Times New Roman"/>
          <w:color w:val="000000" w:themeColor="text1"/>
          <w:sz w:val="24"/>
          <w:szCs w:val="24"/>
        </w:rPr>
        <w:t xml:space="preserve"> 10.</w:t>
      </w:r>
      <w:r w:rsidRPr="00330A7E">
        <w:rPr>
          <w:rFonts w:ascii="Times New Roman" w:hAnsi="Times New Roman" w:cs="Times New Roman"/>
          <w:b/>
          <w:color w:val="000000" w:themeColor="text1"/>
          <w:sz w:val="24"/>
          <w:szCs w:val="24"/>
        </w:rPr>
        <w:tab/>
        <w:t xml:space="preserve"> </w:t>
      </w:r>
      <w:r w:rsidRPr="00330A7E">
        <w:rPr>
          <w:rFonts w:ascii="Times New Roman" w:hAnsi="Times New Roman" w:cs="Times New Roman"/>
          <w:b/>
          <w:color w:val="000000" w:themeColor="text1"/>
          <w:sz w:val="24"/>
          <w:szCs w:val="24"/>
        </w:rPr>
        <w:tab/>
      </w:r>
      <w:r w:rsidRPr="00330A7E">
        <w:rPr>
          <w:rFonts w:ascii="Times New Roman" w:hAnsi="Times New Roman" w:cs="Times New Roman"/>
          <w:b/>
          <w:color w:val="000000" w:themeColor="text1"/>
          <w:sz w:val="24"/>
          <w:szCs w:val="24"/>
        </w:rPr>
        <w:tab/>
        <w:t>B.</w:t>
      </w:r>
      <w:r w:rsidRPr="00330A7E">
        <w:rPr>
          <w:rFonts w:ascii="Times New Roman" w:hAnsi="Times New Roman" w:cs="Times New Roman"/>
          <w:color w:val="000000" w:themeColor="text1"/>
          <w:sz w:val="24"/>
          <w:szCs w:val="24"/>
        </w:rPr>
        <w:t xml:space="preserve"> 20.</w:t>
      </w:r>
      <w:r w:rsidRPr="00330A7E">
        <w:rPr>
          <w:rFonts w:ascii="Times New Roman" w:hAnsi="Times New Roman" w:cs="Times New Roman"/>
          <w:b/>
          <w:color w:val="000000" w:themeColor="text1"/>
          <w:sz w:val="24"/>
          <w:szCs w:val="24"/>
        </w:rPr>
        <w:tab/>
      </w:r>
      <w:r w:rsidRPr="00330A7E">
        <w:rPr>
          <w:rFonts w:ascii="Times New Roman" w:hAnsi="Times New Roman" w:cs="Times New Roman"/>
          <w:b/>
          <w:color w:val="000000" w:themeColor="text1"/>
          <w:sz w:val="24"/>
          <w:szCs w:val="24"/>
        </w:rPr>
        <w:tab/>
      </w:r>
      <w:r w:rsidRPr="00330A7E">
        <w:rPr>
          <w:rFonts w:ascii="Times New Roman" w:hAnsi="Times New Roman" w:cs="Times New Roman"/>
          <w:b/>
          <w:color w:val="000000" w:themeColor="text1"/>
          <w:sz w:val="24"/>
          <w:szCs w:val="24"/>
        </w:rPr>
        <w:tab/>
        <w:t>C.</w:t>
      </w:r>
      <w:r w:rsidRPr="00330A7E">
        <w:rPr>
          <w:rFonts w:ascii="Times New Roman" w:hAnsi="Times New Roman" w:cs="Times New Roman"/>
          <w:color w:val="000000" w:themeColor="text1"/>
          <w:sz w:val="24"/>
          <w:szCs w:val="24"/>
        </w:rPr>
        <w:t xml:space="preserve"> 30.</w:t>
      </w:r>
      <w:r w:rsidRPr="00330A7E">
        <w:rPr>
          <w:rFonts w:ascii="Times New Roman" w:hAnsi="Times New Roman" w:cs="Times New Roman"/>
          <w:b/>
          <w:color w:val="000000" w:themeColor="text1"/>
          <w:sz w:val="24"/>
          <w:szCs w:val="24"/>
        </w:rPr>
        <w:tab/>
      </w:r>
      <w:r w:rsidRPr="00330A7E">
        <w:rPr>
          <w:rFonts w:ascii="Times New Roman" w:hAnsi="Times New Roman" w:cs="Times New Roman"/>
          <w:b/>
          <w:color w:val="000000" w:themeColor="text1"/>
          <w:sz w:val="24"/>
          <w:szCs w:val="24"/>
        </w:rPr>
        <w:tab/>
      </w:r>
      <w:r w:rsidRPr="00330A7E">
        <w:rPr>
          <w:rFonts w:ascii="Times New Roman" w:hAnsi="Times New Roman" w:cs="Times New Roman"/>
          <w:b/>
          <w:color w:val="000000" w:themeColor="text1"/>
          <w:sz w:val="24"/>
          <w:szCs w:val="24"/>
        </w:rPr>
        <w:tab/>
        <w:t>D.</w:t>
      </w:r>
      <w:r w:rsidRPr="00330A7E">
        <w:rPr>
          <w:rFonts w:ascii="Times New Roman" w:hAnsi="Times New Roman" w:cs="Times New Roman"/>
          <w:color w:val="000000" w:themeColor="text1"/>
          <w:sz w:val="24"/>
          <w:szCs w:val="24"/>
        </w:rPr>
        <w:t xml:space="preserve"> 40.</w:t>
      </w:r>
    </w:p>
    <w:p w14:paraId="4F36B86C" w14:textId="77777777" w:rsidR="00ED397D" w:rsidRPr="00330A7E" w:rsidRDefault="00ED397D" w:rsidP="00330A7E">
      <w:pPr>
        <w:tabs>
          <w:tab w:val="left" w:pos="992"/>
          <w:tab w:val="left" w:pos="3402"/>
          <w:tab w:val="left" w:pos="5669"/>
          <w:tab w:val="left" w:pos="7937"/>
        </w:tabs>
        <w:spacing w:after="0" w:line="288" w:lineRule="auto"/>
        <w:rPr>
          <w:rFonts w:ascii="Times New Roman" w:hAnsi="Times New Roman" w:cs="Times New Roman"/>
          <w:bCs/>
          <w:sz w:val="24"/>
          <w:szCs w:val="24"/>
        </w:rPr>
      </w:pPr>
      <w:r w:rsidRPr="00330A7E">
        <w:rPr>
          <w:rFonts w:ascii="Times New Roman" w:hAnsi="Times New Roman" w:cs="Times New Roman"/>
          <w:b/>
          <w:sz w:val="24"/>
          <w:szCs w:val="24"/>
        </w:rPr>
        <w:t>Câu 9.</w:t>
      </w:r>
      <w:r w:rsidRPr="00330A7E">
        <w:rPr>
          <w:rFonts w:ascii="Times New Roman" w:hAnsi="Times New Roman" w:cs="Times New Roman"/>
          <w:bCs/>
          <w:sz w:val="24"/>
          <w:szCs w:val="24"/>
        </w:rPr>
        <w:t xml:space="preserve"> Tiền công nhật (đơn vị: nghìn đồng) của 65 nhân viên trong xí nghiệp tư nhân được cho ở bảng sau:</w:t>
      </w:r>
    </w:p>
    <w:tbl>
      <w:tblPr>
        <w:tblW w:w="94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84"/>
        <w:gridCol w:w="1080"/>
        <w:gridCol w:w="1080"/>
        <w:gridCol w:w="1080"/>
        <w:gridCol w:w="1080"/>
        <w:gridCol w:w="1260"/>
        <w:gridCol w:w="1350"/>
        <w:gridCol w:w="1260"/>
      </w:tblGrid>
      <w:tr w:rsidR="00ED397D" w:rsidRPr="00330A7E" w14:paraId="648EED60" w14:textId="77777777" w:rsidTr="00330A7E">
        <w:trPr>
          <w:trHeight w:val="557"/>
          <w:jc w:val="center"/>
        </w:trPr>
        <w:tc>
          <w:tcPr>
            <w:tcW w:w="1284" w:type="dxa"/>
            <w:shd w:val="clear" w:color="auto" w:fill="auto"/>
            <w:vAlign w:val="center"/>
          </w:tcPr>
          <w:p w14:paraId="014DD4A4"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Tiền lương</w:t>
            </w:r>
          </w:p>
        </w:tc>
        <w:tc>
          <w:tcPr>
            <w:tcW w:w="1080" w:type="dxa"/>
            <w:shd w:val="clear" w:color="auto" w:fill="auto"/>
            <w:vAlign w:val="center"/>
          </w:tcPr>
          <w:p w14:paraId="21E33D0B"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[50 ; 60)</w:t>
            </w:r>
          </w:p>
        </w:tc>
        <w:tc>
          <w:tcPr>
            <w:tcW w:w="1080" w:type="dxa"/>
            <w:shd w:val="clear" w:color="auto" w:fill="auto"/>
            <w:vAlign w:val="center"/>
          </w:tcPr>
          <w:p w14:paraId="25A9A1F2"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[60 ; 70)</w:t>
            </w:r>
          </w:p>
        </w:tc>
        <w:tc>
          <w:tcPr>
            <w:tcW w:w="1080" w:type="dxa"/>
            <w:shd w:val="clear" w:color="auto" w:fill="auto"/>
            <w:vAlign w:val="center"/>
          </w:tcPr>
          <w:p w14:paraId="77B682CF"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[70 ; 80)</w:t>
            </w:r>
          </w:p>
        </w:tc>
        <w:tc>
          <w:tcPr>
            <w:tcW w:w="1080" w:type="dxa"/>
            <w:shd w:val="clear" w:color="auto" w:fill="auto"/>
            <w:vAlign w:val="center"/>
          </w:tcPr>
          <w:p w14:paraId="2FC5491B"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[80 ; 90)</w:t>
            </w:r>
          </w:p>
        </w:tc>
        <w:tc>
          <w:tcPr>
            <w:tcW w:w="1260" w:type="dxa"/>
            <w:vAlign w:val="center"/>
          </w:tcPr>
          <w:p w14:paraId="3E926374"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[90 ; 100)</w:t>
            </w:r>
          </w:p>
        </w:tc>
        <w:tc>
          <w:tcPr>
            <w:tcW w:w="1350" w:type="dxa"/>
            <w:vAlign w:val="center"/>
          </w:tcPr>
          <w:p w14:paraId="10FE4065"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[100 ; 110)</w:t>
            </w:r>
          </w:p>
        </w:tc>
        <w:tc>
          <w:tcPr>
            <w:tcW w:w="1260" w:type="dxa"/>
            <w:vAlign w:val="center"/>
          </w:tcPr>
          <w:p w14:paraId="04F921B6" w14:textId="77777777" w:rsidR="00ED397D" w:rsidRPr="00330A7E" w:rsidRDefault="00ED397D" w:rsidP="00330A7E">
            <w:pPr>
              <w:spacing w:after="0" w:line="288" w:lineRule="auto"/>
              <w:rPr>
                <w:rFonts w:ascii="Times New Roman" w:hAnsi="Times New Roman" w:cs="Times New Roman"/>
                <w:sz w:val="24"/>
                <w:szCs w:val="24"/>
              </w:rPr>
            </w:pPr>
            <w:r w:rsidRPr="00330A7E">
              <w:rPr>
                <w:rFonts w:ascii="Times New Roman" w:hAnsi="Times New Roman" w:cs="Times New Roman"/>
                <w:sz w:val="24"/>
                <w:szCs w:val="24"/>
              </w:rPr>
              <w:t>[110 ; 120)</w:t>
            </w:r>
          </w:p>
        </w:tc>
      </w:tr>
      <w:tr w:rsidR="00ED397D" w:rsidRPr="00330A7E" w14:paraId="55900E9F" w14:textId="77777777" w:rsidTr="00330A7E">
        <w:trPr>
          <w:jc w:val="center"/>
        </w:trPr>
        <w:tc>
          <w:tcPr>
            <w:tcW w:w="1284" w:type="dxa"/>
            <w:shd w:val="clear" w:color="auto" w:fill="auto"/>
            <w:vAlign w:val="center"/>
          </w:tcPr>
          <w:p w14:paraId="5A3566CC"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Số nhân viên</w:t>
            </w:r>
          </w:p>
        </w:tc>
        <w:tc>
          <w:tcPr>
            <w:tcW w:w="1080" w:type="dxa"/>
            <w:shd w:val="clear" w:color="auto" w:fill="auto"/>
            <w:vAlign w:val="center"/>
          </w:tcPr>
          <w:p w14:paraId="4DB581AA"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8</w:t>
            </w:r>
          </w:p>
        </w:tc>
        <w:tc>
          <w:tcPr>
            <w:tcW w:w="1080" w:type="dxa"/>
            <w:shd w:val="clear" w:color="auto" w:fill="auto"/>
            <w:vAlign w:val="center"/>
          </w:tcPr>
          <w:p w14:paraId="473C43A1"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10</w:t>
            </w:r>
          </w:p>
        </w:tc>
        <w:tc>
          <w:tcPr>
            <w:tcW w:w="1080" w:type="dxa"/>
            <w:shd w:val="clear" w:color="auto" w:fill="auto"/>
            <w:vAlign w:val="center"/>
          </w:tcPr>
          <w:p w14:paraId="6DFB4E67"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16</w:t>
            </w:r>
          </w:p>
        </w:tc>
        <w:tc>
          <w:tcPr>
            <w:tcW w:w="1080" w:type="dxa"/>
            <w:shd w:val="clear" w:color="auto" w:fill="auto"/>
            <w:vAlign w:val="center"/>
          </w:tcPr>
          <w:p w14:paraId="5CFBBA3B"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14</w:t>
            </w:r>
          </w:p>
        </w:tc>
        <w:tc>
          <w:tcPr>
            <w:tcW w:w="1260" w:type="dxa"/>
          </w:tcPr>
          <w:p w14:paraId="40244A2B"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10</w:t>
            </w:r>
          </w:p>
        </w:tc>
        <w:tc>
          <w:tcPr>
            <w:tcW w:w="1350" w:type="dxa"/>
          </w:tcPr>
          <w:p w14:paraId="4B3E1A34"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5</w:t>
            </w:r>
          </w:p>
        </w:tc>
        <w:tc>
          <w:tcPr>
            <w:tcW w:w="1260" w:type="dxa"/>
          </w:tcPr>
          <w:p w14:paraId="28801AC7"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2</w:t>
            </w:r>
          </w:p>
        </w:tc>
      </w:tr>
    </w:tbl>
    <w:p w14:paraId="128DCACC" w14:textId="77777777" w:rsidR="00ED397D" w:rsidRPr="00330A7E" w:rsidRDefault="00ED397D" w:rsidP="00330A7E">
      <w:pPr>
        <w:tabs>
          <w:tab w:val="left" w:pos="992"/>
          <w:tab w:val="left" w:pos="3402"/>
          <w:tab w:val="left" w:pos="5669"/>
          <w:tab w:val="left" w:pos="7937"/>
        </w:tabs>
        <w:spacing w:after="0" w:line="288" w:lineRule="auto"/>
        <w:rPr>
          <w:rFonts w:ascii="Times New Roman" w:hAnsi="Times New Roman" w:cs="Times New Roman"/>
          <w:bCs/>
          <w:sz w:val="24"/>
          <w:szCs w:val="24"/>
        </w:rPr>
      </w:pPr>
    </w:p>
    <w:p w14:paraId="64A9B033" w14:textId="77777777" w:rsidR="00ED397D" w:rsidRPr="00330A7E" w:rsidRDefault="00ED397D" w:rsidP="00330A7E">
      <w:pPr>
        <w:tabs>
          <w:tab w:val="left" w:pos="992"/>
          <w:tab w:val="left" w:pos="3402"/>
          <w:tab w:val="left" w:pos="5669"/>
          <w:tab w:val="left" w:pos="7937"/>
        </w:tabs>
        <w:spacing w:after="0" w:line="288" w:lineRule="auto"/>
        <w:rPr>
          <w:rFonts w:ascii="Times New Roman" w:hAnsi="Times New Roman" w:cs="Times New Roman"/>
          <w:b/>
          <w:sz w:val="24"/>
          <w:szCs w:val="24"/>
        </w:rPr>
      </w:pPr>
      <w:r w:rsidRPr="00330A7E">
        <w:rPr>
          <w:rFonts w:ascii="Times New Roman" w:hAnsi="Times New Roman" w:cs="Times New Roman"/>
          <w:sz w:val="24"/>
          <w:szCs w:val="24"/>
        </w:rPr>
        <w:t>Phương sai của mẫu số liệu ghép nhóm (làm tròn kết quả đến hàng đơn vị)?</w:t>
      </w:r>
    </w:p>
    <w:p w14:paraId="5CD9884A" w14:textId="77777777" w:rsidR="00ED397D" w:rsidRPr="00330A7E" w:rsidRDefault="00ED397D" w:rsidP="00330A7E">
      <w:pPr>
        <w:spacing w:after="0" w:line="288" w:lineRule="auto"/>
        <w:ind w:firstLine="720"/>
        <w:rPr>
          <w:rFonts w:ascii="Times New Roman" w:hAnsi="Times New Roman" w:cs="Times New Roman"/>
          <w:sz w:val="24"/>
          <w:szCs w:val="24"/>
        </w:rPr>
      </w:pPr>
      <w:r w:rsidRPr="00330A7E">
        <w:rPr>
          <w:rFonts w:ascii="Times New Roman" w:hAnsi="Times New Roman" w:cs="Times New Roman"/>
          <w:b/>
          <w:sz w:val="24"/>
          <w:szCs w:val="24"/>
        </w:rPr>
        <w:t xml:space="preserve">A. </w:t>
      </w:r>
      <w:r w:rsidRPr="00330A7E">
        <w:rPr>
          <w:rFonts w:ascii="Times New Roman" w:hAnsi="Times New Roman" w:cs="Times New Roman"/>
          <w:position w:val="-10"/>
          <w:sz w:val="24"/>
          <w:szCs w:val="24"/>
        </w:rPr>
        <w:object w:dxaOrig="1120" w:dyaOrig="360" w14:anchorId="3CEC8FA1">
          <v:shape id="_x0000_i5605" type="#_x0000_t75" style="width:56.25pt;height:18.75pt" o:ole="">
            <v:imagedata r:id="rId8234" o:title=""/>
          </v:shape>
          <o:OLEObject Type="Embed" ProgID="Equation.DSMT4" ShapeID="_x0000_i5605" DrawAspect="Content" ObjectID="_1796844667" r:id="rId8235"/>
        </w:object>
      </w:r>
      <w:r w:rsidRPr="00330A7E">
        <w:rPr>
          <w:rFonts w:ascii="Times New Roman" w:hAnsi="Times New Roman" w:cs="Times New Roman"/>
          <w:sz w:val="24"/>
          <w:szCs w:val="24"/>
        </w:rPr>
        <w:tab/>
      </w:r>
      <w:r w:rsidRPr="00330A7E">
        <w:rPr>
          <w:rFonts w:ascii="Times New Roman" w:hAnsi="Times New Roman" w:cs="Times New Roman"/>
          <w:b/>
          <w:sz w:val="24"/>
          <w:szCs w:val="24"/>
        </w:rPr>
        <w:tab/>
        <w:t xml:space="preserve">B. </w:t>
      </w:r>
      <w:r w:rsidRPr="00330A7E">
        <w:rPr>
          <w:rFonts w:ascii="Times New Roman" w:hAnsi="Times New Roman" w:cs="Times New Roman"/>
          <w:position w:val="-10"/>
          <w:sz w:val="24"/>
          <w:szCs w:val="24"/>
        </w:rPr>
        <w:object w:dxaOrig="1120" w:dyaOrig="360" w14:anchorId="5A4EDABE">
          <v:shape id="_x0000_i5606" type="#_x0000_t75" style="width:56.25pt;height:18.75pt" o:ole="">
            <v:imagedata r:id="rId8236" o:title=""/>
          </v:shape>
          <o:OLEObject Type="Embed" ProgID="Equation.DSMT4" ShapeID="_x0000_i5606" DrawAspect="Content" ObjectID="_1796844668" r:id="rId8237"/>
        </w:object>
      </w:r>
      <w:r w:rsidRPr="00330A7E">
        <w:rPr>
          <w:rFonts w:ascii="Times New Roman" w:hAnsi="Times New Roman" w:cs="Times New Roman"/>
          <w:b/>
          <w:sz w:val="24"/>
          <w:szCs w:val="24"/>
        </w:rPr>
        <w:tab/>
      </w:r>
      <w:r w:rsidRPr="00330A7E">
        <w:rPr>
          <w:rFonts w:ascii="Times New Roman" w:hAnsi="Times New Roman" w:cs="Times New Roman"/>
          <w:b/>
          <w:sz w:val="24"/>
          <w:szCs w:val="24"/>
        </w:rPr>
        <w:tab/>
        <w:t xml:space="preserve">C. </w:t>
      </w:r>
      <w:r w:rsidRPr="00330A7E">
        <w:rPr>
          <w:rFonts w:ascii="Times New Roman" w:hAnsi="Times New Roman" w:cs="Times New Roman"/>
          <w:position w:val="-10"/>
          <w:sz w:val="24"/>
          <w:szCs w:val="24"/>
        </w:rPr>
        <w:object w:dxaOrig="1140" w:dyaOrig="360" w14:anchorId="1E2AA143">
          <v:shape id="_x0000_i5607" type="#_x0000_t75" style="width:57.75pt;height:18.75pt" o:ole="">
            <v:imagedata r:id="rId8238" o:title=""/>
          </v:shape>
          <o:OLEObject Type="Embed" ProgID="Equation.DSMT4" ShapeID="_x0000_i5607" DrawAspect="Content" ObjectID="_1796844669" r:id="rId8239"/>
        </w:object>
      </w:r>
      <w:r w:rsidRPr="00330A7E">
        <w:rPr>
          <w:rFonts w:ascii="Times New Roman" w:hAnsi="Times New Roman" w:cs="Times New Roman"/>
          <w:b/>
          <w:sz w:val="24"/>
          <w:szCs w:val="24"/>
        </w:rPr>
        <w:tab/>
        <w:t xml:space="preserve">D. </w:t>
      </w:r>
      <w:r w:rsidRPr="00330A7E">
        <w:rPr>
          <w:rFonts w:ascii="Times New Roman" w:hAnsi="Times New Roman" w:cs="Times New Roman"/>
          <w:position w:val="-10"/>
          <w:sz w:val="24"/>
          <w:szCs w:val="24"/>
        </w:rPr>
        <w:object w:dxaOrig="1120" w:dyaOrig="360" w14:anchorId="647952F1">
          <v:shape id="_x0000_i5608" type="#_x0000_t75" style="width:56.25pt;height:18.75pt" o:ole="">
            <v:imagedata r:id="rId8240" o:title=""/>
          </v:shape>
          <o:OLEObject Type="Embed" ProgID="Equation.DSMT4" ShapeID="_x0000_i5608" DrawAspect="Content" ObjectID="_1796844670" r:id="rId8241"/>
        </w:object>
      </w:r>
    </w:p>
    <w:p w14:paraId="204E7113"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b/>
          <w:sz w:val="24"/>
          <w:szCs w:val="24"/>
        </w:rPr>
        <w:t>Câu 10:</w:t>
      </w:r>
      <w:r w:rsidRPr="00330A7E">
        <w:rPr>
          <w:rFonts w:ascii="Times New Roman" w:hAnsi="Times New Roman" w:cs="Times New Roman"/>
          <w:sz w:val="24"/>
          <w:szCs w:val="24"/>
        </w:rPr>
        <w:t xml:space="preserve"> Gọi </w:t>
      </w:r>
      <w:r w:rsidRPr="00330A7E">
        <w:rPr>
          <w:rFonts w:ascii="Times New Roman" w:hAnsi="Times New Roman" w:cs="Times New Roman"/>
          <w:position w:val="-10"/>
          <w:sz w:val="24"/>
          <w:szCs w:val="24"/>
        </w:rPr>
        <w:object w:dxaOrig="460" w:dyaOrig="320" w14:anchorId="1D6FCBF5">
          <v:shape id="_x0000_i5609" type="#_x0000_t75" style="width:23.25pt;height:15.75pt" o:ole="">
            <v:imagedata r:id="rId8242" o:title=""/>
          </v:shape>
          <o:OLEObject Type="Embed" ProgID="Equation.DSMT4" ShapeID="_x0000_i5609" DrawAspect="Content" ObjectID="_1796844671" r:id="rId8243"/>
        </w:object>
      </w:r>
      <w:r w:rsidRPr="00330A7E">
        <w:rPr>
          <w:rFonts w:ascii="Times New Roman" w:hAnsi="Times New Roman" w:cs="Times New Roman"/>
          <w:sz w:val="24"/>
          <w:szCs w:val="24"/>
        </w:rPr>
        <w:t xml:space="preserve">là hình phẳng giới hạn bởi parabol </w:t>
      </w:r>
      <w:r w:rsidRPr="00330A7E">
        <w:rPr>
          <w:rFonts w:ascii="Times New Roman" w:hAnsi="Times New Roman" w:cs="Times New Roman"/>
          <w:position w:val="-10"/>
          <w:sz w:val="24"/>
          <w:szCs w:val="24"/>
        </w:rPr>
        <w:object w:dxaOrig="660" w:dyaOrig="360" w14:anchorId="64F038C3">
          <v:shape id="_x0000_i5610" type="#_x0000_t75" style="width:33pt;height:18.75pt" o:ole="">
            <v:imagedata r:id="rId8244" o:title=""/>
          </v:shape>
          <o:OLEObject Type="Embed" ProgID="Equation.DSMT4" ShapeID="_x0000_i5610" DrawAspect="Content" ObjectID="_1796844672" r:id="rId8245"/>
        </w:object>
      </w:r>
      <w:r w:rsidRPr="00330A7E">
        <w:rPr>
          <w:rFonts w:ascii="Times New Roman" w:hAnsi="Times New Roman" w:cs="Times New Roman"/>
          <w:sz w:val="24"/>
          <w:szCs w:val="24"/>
        </w:rPr>
        <w:t xml:space="preserve">và đường thẳng </w:t>
      </w:r>
      <w:r w:rsidRPr="00330A7E">
        <w:rPr>
          <w:rFonts w:ascii="Times New Roman" w:hAnsi="Times New Roman" w:cs="Times New Roman"/>
          <w:position w:val="-10"/>
          <w:sz w:val="24"/>
          <w:szCs w:val="24"/>
        </w:rPr>
        <w:object w:dxaOrig="740" w:dyaOrig="320" w14:anchorId="6EBE8AF8">
          <v:shape id="_x0000_i5611" type="#_x0000_t75" style="width:36.75pt;height:15.75pt" o:ole="">
            <v:imagedata r:id="rId8246" o:title=""/>
          </v:shape>
          <o:OLEObject Type="Embed" ProgID="Equation.DSMT4" ShapeID="_x0000_i5611" DrawAspect="Content" ObjectID="_1796844673" r:id="rId8247"/>
        </w:object>
      </w:r>
      <w:r w:rsidRPr="00330A7E">
        <w:rPr>
          <w:rFonts w:ascii="Times New Roman" w:hAnsi="Times New Roman" w:cs="Times New Roman"/>
          <w:sz w:val="24"/>
          <w:szCs w:val="24"/>
        </w:rPr>
        <w:t xml:space="preserve"> Tính thể tích </w:t>
      </w:r>
      <w:r w:rsidRPr="00330A7E">
        <w:rPr>
          <w:rFonts w:ascii="Times New Roman" w:hAnsi="Times New Roman" w:cs="Times New Roman"/>
          <w:position w:val="-6"/>
          <w:sz w:val="24"/>
          <w:szCs w:val="24"/>
        </w:rPr>
        <w:object w:dxaOrig="240" w:dyaOrig="279" w14:anchorId="1EE64F25">
          <v:shape id="_x0000_i5612" type="#_x0000_t75" style="width:12pt;height:13.5pt" o:ole="">
            <v:imagedata r:id="rId8248" o:title=""/>
          </v:shape>
          <o:OLEObject Type="Embed" ProgID="Equation.DSMT4" ShapeID="_x0000_i5612" DrawAspect="Content" ObjectID="_1796844674" r:id="rId8249"/>
        </w:object>
      </w:r>
      <w:r w:rsidRPr="00330A7E">
        <w:rPr>
          <w:rFonts w:ascii="Times New Roman" w:hAnsi="Times New Roman" w:cs="Times New Roman"/>
          <w:sz w:val="24"/>
          <w:szCs w:val="24"/>
        </w:rPr>
        <w:t xml:space="preserve">của khối tròn xoay tạo thành khi quay hình </w:t>
      </w:r>
      <w:r w:rsidRPr="00330A7E">
        <w:rPr>
          <w:rFonts w:ascii="Times New Roman" w:hAnsi="Times New Roman" w:cs="Times New Roman"/>
          <w:position w:val="-10"/>
          <w:sz w:val="24"/>
          <w:szCs w:val="24"/>
        </w:rPr>
        <w:object w:dxaOrig="460" w:dyaOrig="320" w14:anchorId="04770C72">
          <v:shape id="_x0000_i5613" type="#_x0000_t75" style="width:23.25pt;height:15.75pt" o:ole="">
            <v:imagedata r:id="rId8242" o:title=""/>
          </v:shape>
          <o:OLEObject Type="Embed" ProgID="Equation.DSMT4" ShapeID="_x0000_i5613" DrawAspect="Content" ObjectID="_1796844675" r:id="rId8250"/>
        </w:object>
      </w:r>
      <w:r w:rsidRPr="00330A7E">
        <w:rPr>
          <w:rFonts w:ascii="Times New Roman" w:hAnsi="Times New Roman" w:cs="Times New Roman"/>
          <w:sz w:val="24"/>
          <w:szCs w:val="24"/>
        </w:rPr>
        <w:t>xung quanh trục hoành.</w:t>
      </w:r>
    </w:p>
    <w:p w14:paraId="7C54B8D8" w14:textId="77777777" w:rsidR="00ED397D" w:rsidRPr="00330A7E" w:rsidRDefault="00ED397D" w:rsidP="00330A7E">
      <w:pPr>
        <w:spacing w:after="0"/>
        <w:ind w:firstLine="360"/>
        <w:rPr>
          <w:rFonts w:ascii="Times New Roman" w:hAnsi="Times New Roman" w:cs="Times New Roman"/>
          <w:sz w:val="24"/>
          <w:szCs w:val="24"/>
        </w:rPr>
      </w:pPr>
      <w:r w:rsidRPr="00330A7E">
        <w:rPr>
          <w:rFonts w:ascii="Times New Roman" w:hAnsi="Times New Roman" w:cs="Times New Roman"/>
          <w:b/>
          <w:sz w:val="24"/>
          <w:szCs w:val="24"/>
        </w:rPr>
        <w:t>A.</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980" w:dyaOrig="620" w14:anchorId="66252842">
          <v:shape id="_x0000_i5614" type="#_x0000_t75" style="width:48.75pt;height:30.75pt" o:ole="">
            <v:imagedata r:id="rId8251" o:title=""/>
          </v:shape>
          <o:OLEObject Type="Embed" ProgID="Equation.DSMT4" ShapeID="_x0000_i5614" DrawAspect="Content" ObjectID="_1796844676" r:id="rId8252"/>
        </w:objec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940" w:dyaOrig="620" w14:anchorId="3A866AAE">
          <v:shape id="_x0000_i5615" type="#_x0000_t75" style="width:46.5pt;height:30.75pt" o:ole="">
            <v:imagedata r:id="rId8253" o:title=""/>
          </v:shape>
          <o:OLEObject Type="Embed" ProgID="Equation.DSMT4" ShapeID="_x0000_i5615" DrawAspect="Content" ObjectID="_1796844677" r:id="rId8254"/>
        </w:objec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980" w:dyaOrig="620" w14:anchorId="51B774F8">
          <v:shape id="_x0000_i5616" type="#_x0000_t75" style="width:48.75pt;height:30.75pt" o:ole="">
            <v:imagedata r:id="rId8255" o:title=""/>
          </v:shape>
          <o:OLEObject Type="Embed" ProgID="Equation.DSMT4" ShapeID="_x0000_i5616" DrawAspect="Content" ObjectID="_1796844678" r:id="rId8256"/>
        </w:objec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859" w:dyaOrig="620" w14:anchorId="060F2D2E">
          <v:shape id="_x0000_i5617" type="#_x0000_t75" style="width:42.75pt;height:30.75pt" o:ole="">
            <v:imagedata r:id="rId8257" o:title=""/>
          </v:shape>
          <o:OLEObject Type="Embed" ProgID="Equation.DSMT4" ShapeID="_x0000_i5617" DrawAspect="Content" ObjectID="_1796844679" r:id="rId8258"/>
        </w:object>
      </w:r>
    </w:p>
    <w:p w14:paraId="59443998" w14:textId="77777777" w:rsidR="00ED397D" w:rsidRPr="00330A7E" w:rsidRDefault="00ED397D" w:rsidP="00330A7E">
      <w:pPr>
        <w:tabs>
          <w:tab w:val="left" w:pos="992"/>
          <w:tab w:val="left" w:pos="3402"/>
          <w:tab w:val="left" w:pos="5669"/>
          <w:tab w:val="left" w:pos="7937"/>
        </w:tabs>
        <w:spacing w:after="0" w:line="288" w:lineRule="auto"/>
        <w:rPr>
          <w:rFonts w:ascii="Times New Roman" w:hAnsi="Times New Roman" w:cs="Times New Roman"/>
          <w:bCs/>
          <w:sz w:val="24"/>
          <w:szCs w:val="24"/>
        </w:rPr>
      </w:pPr>
      <w:r w:rsidRPr="00330A7E">
        <w:rPr>
          <w:rFonts w:ascii="Times New Roman" w:hAnsi="Times New Roman" w:cs="Times New Roman"/>
          <w:b/>
          <w:sz w:val="24"/>
          <w:szCs w:val="24"/>
        </w:rPr>
        <w:t xml:space="preserve">Câu 11. </w:t>
      </w:r>
      <w:r w:rsidRPr="00330A7E">
        <w:rPr>
          <w:rFonts w:ascii="Times New Roman" w:hAnsi="Times New Roman" w:cs="Times New Roman"/>
          <w:bCs/>
          <w:sz w:val="24"/>
          <w:szCs w:val="24"/>
        </w:rPr>
        <w:t xml:space="preserve">Bảng thống kê khối lượng 100 quả măng cụt được lựa chọn ngẫu nhiên trong một thùng hàng </w:t>
      </w:r>
    </w:p>
    <w:tbl>
      <w:tblPr>
        <w:tblW w:w="8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75"/>
        <w:gridCol w:w="1112"/>
        <w:gridCol w:w="1167"/>
        <w:gridCol w:w="1167"/>
        <w:gridCol w:w="1167"/>
        <w:gridCol w:w="1167"/>
      </w:tblGrid>
      <w:tr w:rsidR="00ED397D" w:rsidRPr="00330A7E" w14:paraId="00F495D4" w14:textId="77777777" w:rsidTr="00330A7E">
        <w:trPr>
          <w:trHeight w:val="557"/>
          <w:jc w:val="center"/>
        </w:trPr>
        <w:tc>
          <w:tcPr>
            <w:tcW w:w="2875" w:type="dxa"/>
            <w:shd w:val="clear" w:color="auto" w:fill="auto"/>
            <w:vAlign w:val="center"/>
          </w:tcPr>
          <w:p w14:paraId="29625144"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Khối lượng (gam)</w:t>
            </w:r>
          </w:p>
        </w:tc>
        <w:tc>
          <w:tcPr>
            <w:tcW w:w="1112" w:type="dxa"/>
            <w:shd w:val="clear" w:color="auto" w:fill="auto"/>
            <w:vAlign w:val="center"/>
          </w:tcPr>
          <w:p w14:paraId="3BD45766"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[80 ; 82)</w:t>
            </w:r>
          </w:p>
        </w:tc>
        <w:tc>
          <w:tcPr>
            <w:tcW w:w="1167" w:type="dxa"/>
            <w:shd w:val="clear" w:color="auto" w:fill="auto"/>
            <w:vAlign w:val="center"/>
          </w:tcPr>
          <w:p w14:paraId="5C29B8A6"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[82 ; 84)</w:t>
            </w:r>
          </w:p>
        </w:tc>
        <w:tc>
          <w:tcPr>
            <w:tcW w:w="1167" w:type="dxa"/>
            <w:shd w:val="clear" w:color="auto" w:fill="auto"/>
            <w:vAlign w:val="center"/>
          </w:tcPr>
          <w:p w14:paraId="479D94EA"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[84 ; 86)</w:t>
            </w:r>
          </w:p>
        </w:tc>
        <w:tc>
          <w:tcPr>
            <w:tcW w:w="1167" w:type="dxa"/>
            <w:shd w:val="clear" w:color="auto" w:fill="auto"/>
            <w:vAlign w:val="center"/>
          </w:tcPr>
          <w:p w14:paraId="0366C255"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[86 ; 88)</w:t>
            </w:r>
          </w:p>
        </w:tc>
        <w:tc>
          <w:tcPr>
            <w:tcW w:w="1167" w:type="dxa"/>
            <w:vAlign w:val="center"/>
          </w:tcPr>
          <w:p w14:paraId="1839EAE2"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[88 ; 90)</w:t>
            </w:r>
          </w:p>
        </w:tc>
      </w:tr>
      <w:tr w:rsidR="00ED397D" w:rsidRPr="00330A7E" w14:paraId="2781EFB3" w14:textId="77777777" w:rsidTr="00330A7E">
        <w:trPr>
          <w:jc w:val="center"/>
        </w:trPr>
        <w:tc>
          <w:tcPr>
            <w:tcW w:w="2875" w:type="dxa"/>
            <w:shd w:val="clear" w:color="auto" w:fill="auto"/>
            <w:vAlign w:val="center"/>
          </w:tcPr>
          <w:p w14:paraId="4224A28F"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Số quả</w:t>
            </w:r>
          </w:p>
        </w:tc>
        <w:tc>
          <w:tcPr>
            <w:tcW w:w="1112" w:type="dxa"/>
            <w:shd w:val="clear" w:color="auto" w:fill="auto"/>
            <w:vAlign w:val="center"/>
          </w:tcPr>
          <w:p w14:paraId="127D18CD"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24</w:t>
            </w:r>
          </w:p>
        </w:tc>
        <w:tc>
          <w:tcPr>
            <w:tcW w:w="1167" w:type="dxa"/>
            <w:shd w:val="clear" w:color="auto" w:fill="auto"/>
            <w:vAlign w:val="center"/>
          </w:tcPr>
          <w:p w14:paraId="642D2F09"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57</w:t>
            </w:r>
          </w:p>
        </w:tc>
        <w:tc>
          <w:tcPr>
            <w:tcW w:w="1167" w:type="dxa"/>
            <w:shd w:val="clear" w:color="auto" w:fill="auto"/>
            <w:vAlign w:val="center"/>
          </w:tcPr>
          <w:p w14:paraId="34725FCF"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42</w:t>
            </w:r>
          </w:p>
        </w:tc>
        <w:tc>
          <w:tcPr>
            <w:tcW w:w="1167" w:type="dxa"/>
            <w:shd w:val="clear" w:color="auto" w:fill="auto"/>
            <w:vAlign w:val="center"/>
          </w:tcPr>
          <w:p w14:paraId="22D2657D"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29</w:t>
            </w:r>
          </w:p>
        </w:tc>
        <w:tc>
          <w:tcPr>
            <w:tcW w:w="1167" w:type="dxa"/>
          </w:tcPr>
          <w:p w14:paraId="7C8C255A" w14:textId="77777777" w:rsidR="00ED397D" w:rsidRPr="00330A7E" w:rsidRDefault="00ED397D" w:rsidP="00330A7E">
            <w:pPr>
              <w:spacing w:after="0" w:line="288" w:lineRule="auto"/>
              <w:jc w:val="center"/>
              <w:rPr>
                <w:rFonts w:ascii="Times New Roman" w:hAnsi="Times New Roman" w:cs="Times New Roman"/>
                <w:sz w:val="24"/>
                <w:szCs w:val="24"/>
              </w:rPr>
            </w:pPr>
            <w:r w:rsidRPr="00330A7E">
              <w:rPr>
                <w:rFonts w:ascii="Times New Roman" w:hAnsi="Times New Roman" w:cs="Times New Roman"/>
                <w:sz w:val="24"/>
                <w:szCs w:val="24"/>
              </w:rPr>
              <w:t>8</w:t>
            </w:r>
          </w:p>
        </w:tc>
      </w:tr>
    </w:tbl>
    <w:p w14:paraId="3ED55F33" w14:textId="77777777" w:rsidR="00ED397D" w:rsidRPr="00330A7E" w:rsidRDefault="00ED397D" w:rsidP="00330A7E">
      <w:pPr>
        <w:tabs>
          <w:tab w:val="left" w:pos="992"/>
          <w:tab w:val="left" w:pos="3402"/>
          <w:tab w:val="left" w:pos="5669"/>
          <w:tab w:val="left" w:pos="7937"/>
        </w:tabs>
        <w:spacing w:after="0" w:line="288" w:lineRule="auto"/>
        <w:rPr>
          <w:rFonts w:ascii="Times New Roman" w:hAnsi="Times New Roman" w:cs="Times New Roman"/>
          <w:bCs/>
          <w:sz w:val="24"/>
          <w:szCs w:val="24"/>
        </w:rPr>
      </w:pPr>
    </w:p>
    <w:p w14:paraId="1AB1F1B5" w14:textId="77777777" w:rsidR="00ED397D" w:rsidRPr="00330A7E" w:rsidRDefault="00ED397D" w:rsidP="00330A7E">
      <w:pPr>
        <w:spacing w:after="0" w:line="288" w:lineRule="auto"/>
        <w:rPr>
          <w:rFonts w:ascii="Times New Roman" w:hAnsi="Times New Roman" w:cs="Times New Roman"/>
          <w:b/>
          <w:color w:val="000000" w:themeColor="text1"/>
          <w:sz w:val="24"/>
          <w:szCs w:val="24"/>
        </w:rPr>
      </w:pPr>
      <w:r w:rsidRPr="00330A7E">
        <w:rPr>
          <w:rFonts w:ascii="Times New Roman" w:hAnsi="Times New Roman" w:cs="Times New Roman"/>
          <w:color w:val="000000" w:themeColor="text1"/>
          <w:sz w:val="24"/>
          <w:szCs w:val="24"/>
        </w:rPr>
        <w:t>Độ lệch chuẩn của mẫu số liệu trên xấp xỉ?</w:t>
      </w:r>
    </w:p>
    <w:p w14:paraId="37927FDA" w14:textId="77777777" w:rsidR="00ED397D" w:rsidRPr="00330A7E" w:rsidRDefault="00ED397D" w:rsidP="00330A7E">
      <w:pPr>
        <w:spacing w:after="0" w:line="288" w:lineRule="auto"/>
        <w:ind w:firstLine="360"/>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 xml:space="preserve">A. </w:t>
      </w:r>
      <w:r w:rsidRPr="00330A7E">
        <w:rPr>
          <w:rFonts w:ascii="Times New Roman" w:hAnsi="Times New Roman" w:cs="Times New Roman"/>
          <w:color w:val="000000" w:themeColor="text1"/>
          <w:sz w:val="24"/>
          <w:szCs w:val="24"/>
        </w:rPr>
        <w:t>2,64.</w:t>
      </w:r>
      <w:r w:rsidRPr="00330A7E">
        <w:rPr>
          <w:rFonts w:ascii="Times New Roman" w:hAnsi="Times New Roman" w:cs="Times New Roman"/>
          <w:b/>
          <w:color w:val="000000" w:themeColor="text1"/>
          <w:sz w:val="24"/>
          <w:szCs w:val="24"/>
        </w:rPr>
        <w:tab/>
      </w:r>
      <w:r w:rsidRPr="00330A7E">
        <w:rPr>
          <w:rFonts w:ascii="Times New Roman" w:hAnsi="Times New Roman" w:cs="Times New Roman"/>
          <w:b/>
          <w:color w:val="000000" w:themeColor="text1"/>
          <w:sz w:val="24"/>
          <w:szCs w:val="24"/>
        </w:rPr>
        <w:tab/>
      </w:r>
      <w:r w:rsidRPr="00330A7E">
        <w:rPr>
          <w:rFonts w:ascii="Times New Roman" w:hAnsi="Times New Roman" w:cs="Times New Roman"/>
          <w:b/>
          <w:color w:val="000000" w:themeColor="text1"/>
          <w:sz w:val="24"/>
          <w:szCs w:val="24"/>
        </w:rPr>
        <w:tab/>
        <w:t xml:space="preserve">B. </w:t>
      </w:r>
      <w:r w:rsidRPr="00330A7E">
        <w:rPr>
          <w:rFonts w:ascii="Times New Roman" w:hAnsi="Times New Roman" w:cs="Times New Roman"/>
          <w:color w:val="000000" w:themeColor="text1"/>
          <w:sz w:val="24"/>
          <w:szCs w:val="24"/>
        </w:rPr>
        <w:t>2,71.</w:t>
      </w:r>
      <w:r w:rsidRPr="00330A7E">
        <w:rPr>
          <w:rFonts w:ascii="Times New Roman" w:hAnsi="Times New Roman" w:cs="Times New Roman"/>
          <w:b/>
          <w:color w:val="000000" w:themeColor="text1"/>
          <w:sz w:val="24"/>
          <w:szCs w:val="24"/>
        </w:rPr>
        <w:tab/>
      </w:r>
      <w:r w:rsidRPr="00330A7E">
        <w:rPr>
          <w:rFonts w:ascii="Times New Roman" w:hAnsi="Times New Roman" w:cs="Times New Roman"/>
          <w:b/>
          <w:color w:val="000000" w:themeColor="text1"/>
          <w:sz w:val="24"/>
          <w:szCs w:val="24"/>
        </w:rPr>
        <w:tab/>
        <w:t xml:space="preserve">C. </w:t>
      </w:r>
      <w:r w:rsidRPr="00330A7E">
        <w:rPr>
          <w:rFonts w:ascii="Times New Roman" w:hAnsi="Times New Roman" w:cs="Times New Roman"/>
          <w:color w:val="000000" w:themeColor="text1"/>
          <w:sz w:val="24"/>
          <w:szCs w:val="24"/>
        </w:rPr>
        <w:t>2,87.</w:t>
      </w:r>
      <w:r w:rsidRPr="00330A7E">
        <w:rPr>
          <w:rFonts w:ascii="Times New Roman" w:hAnsi="Times New Roman" w:cs="Times New Roman"/>
          <w:b/>
          <w:color w:val="000000" w:themeColor="text1"/>
          <w:sz w:val="24"/>
          <w:szCs w:val="24"/>
        </w:rPr>
        <w:tab/>
      </w:r>
      <w:r w:rsidRPr="00330A7E">
        <w:rPr>
          <w:rFonts w:ascii="Times New Roman" w:hAnsi="Times New Roman" w:cs="Times New Roman"/>
          <w:b/>
          <w:color w:val="000000" w:themeColor="text1"/>
          <w:sz w:val="24"/>
          <w:szCs w:val="24"/>
        </w:rPr>
        <w:tab/>
        <w:t xml:space="preserve">D. </w:t>
      </w:r>
      <w:r w:rsidRPr="00330A7E">
        <w:rPr>
          <w:rFonts w:ascii="Times New Roman" w:hAnsi="Times New Roman" w:cs="Times New Roman"/>
          <w:color w:val="000000" w:themeColor="text1"/>
          <w:sz w:val="24"/>
          <w:szCs w:val="24"/>
        </w:rPr>
        <w:t>2,93.</w:t>
      </w:r>
    </w:p>
    <w:p w14:paraId="0A3F9289" w14:textId="77777777" w:rsidR="00ED397D" w:rsidRPr="00330A7E" w:rsidRDefault="00ED397D" w:rsidP="00330A7E">
      <w:pPr>
        <w:tabs>
          <w:tab w:val="left" w:pos="5103"/>
        </w:tabs>
        <w:rPr>
          <w:rFonts w:ascii="Times New Roman" w:hAnsi="Times New Roman" w:cs="Times New Roman"/>
          <w:sz w:val="24"/>
          <w:szCs w:val="24"/>
        </w:rPr>
      </w:pPr>
      <w:r w:rsidRPr="00330A7E">
        <w:rPr>
          <w:rFonts w:ascii="Times New Roman" w:hAnsi="Times New Roman" w:cs="Times New Roman"/>
          <w:b/>
          <w:sz w:val="24"/>
          <w:szCs w:val="24"/>
        </w:rPr>
        <w:t xml:space="preserve">Câu 12: </w:t>
      </w:r>
      <w:r w:rsidRPr="00330A7E">
        <w:rPr>
          <w:rFonts w:ascii="Times New Roman" w:hAnsi="Times New Roman" w:cs="Times New Roman"/>
          <w:sz w:val="24"/>
          <w:szCs w:val="24"/>
        </w:rPr>
        <w:t xml:space="preserve">Cho hàm số </w:t>
      </w:r>
      <w:r w:rsidRPr="00330A7E">
        <w:rPr>
          <w:rFonts w:ascii="Times New Roman" w:hAnsi="Times New Roman" w:cs="Times New Roman"/>
          <w:b/>
          <w:position w:val="-24"/>
          <w:sz w:val="24"/>
          <w:szCs w:val="24"/>
        </w:rPr>
        <w:object w:dxaOrig="1120" w:dyaOrig="620" w14:anchorId="0F450472">
          <v:shape id="_x0000_i5618" type="#_x0000_t75" style="width:56.25pt;height:30.75pt" o:ole="">
            <v:imagedata r:id="rId8259" o:title=""/>
          </v:shape>
          <o:OLEObject Type="Embed" ProgID="Equation.DSMT4" ShapeID="_x0000_i5618" DrawAspect="Content" ObjectID="_1796844680" r:id="rId8260"/>
        </w:object>
      </w:r>
      <w:r w:rsidRPr="00330A7E">
        <w:rPr>
          <w:rFonts w:ascii="Times New Roman" w:hAnsi="Times New Roman" w:cs="Times New Roman"/>
          <w:sz w:val="24"/>
          <w:szCs w:val="24"/>
        </w:rPr>
        <w:t>. Xác định mệnh đề đúng.</w:t>
      </w:r>
      <w:r w:rsidRPr="00330A7E">
        <w:rPr>
          <w:rFonts w:ascii="Times New Roman" w:hAnsi="Times New Roman" w:cs="Times New Roman"/>
          <w:b/>
          <w:sz w:val="24"/>
          <w:szCs w:val="24"/>
        </w:rPr>
        <w:t xml:space="preserve"> </w:t>
      </w:r>
      <w:r w:rsidRPr="00330A7E">
        <w:rPr>
          <w:rFonts w:ascii="Times New Roman" w:hAnsi="Times New Roman" w:cs="Times New Roman"/>
          <w:sz w:val="24"/>
          <w:szCs w:val="24"/>
        </w:rPr>
        <w:t xml:space="preserve"> </w:t>
      </w:r>
    </w:p>
    <w:p w14:paraId="43E5380F" w14:textId="77777777" w:rsidR="00ED397D" w:rsidRPr="00330A7E" w:rsidRDefault="00ED397D" w:rsidP="00330A7E">
      <w:pPr>
        <w:ind w:firstLine="360"/>
        <w:rPr>
          <w:rFonts w:ascii="Times New Roman" w:hAnsi="Times New Roman" w:cs="Times New Roman"/>
          <w:sz w:val="24"/>
          <w:szCs w:val="24"/>
        </w:rPr>
      </w:pPr>
      <w:r w:rsidRPr="00330A7E">
        <w:rPr>
          <w:rFonts w:ascii="Times New Roman" w:hAnsi="Times New Roman" w:cs="Times New Roman"/>
          <w:b/>
          <w:sz w:val="24"/>
          <w:szCs w:val="24"/>
        </w:rPr>
        <w:t>A.</w:t>
      </w:r>
      <w:r w:rsidRPr="00330A7E">
        <w:rPr>
          <w:rFonts w:ascii="Times New Roman" w:hAnsi="Times New Roman" w:cs="Times New Roman"/>
          <w:sz w:val="24"/>
          <w:szCs w:val="24"/>
        </w:rPr>
        <w:t xml:space="preserve"> </w:t>
      </w:r>
      <w:r w:rsidRPr="00330A7E">
        <w:rPr>
          <w:rFonts w:ascii="Times New Roman" w:hAnsi="Times New Roman" w:cs="Times New Roman"/>
          <w:b/>
          <w:position w:val="-10"/>
          <w:sz w:val="24"/>
          <w:szCs w:val="24"/>
        </w:rPr>
        <w:object w:dxaOrig="1080" w:dyaOrig="360" w14:anchorId="65C84EDF">
          <v:shape id="_x0000_i5619" type="#_x0000_t75" style="width:54.75pt;height:18pt" o:ole="">
            <v:imagedata r:id="rId8261" o:title=""/>
          </v:shape>
          <o:OLEObject Type="Embed" ProgID="Equation.DSMT4" ShapeID="_x0000_i5619" DrawAspect="Content" ObjectID="_1796844681" r:id="rId8262"/>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b/>
          <w:position w:val="-10"/>
          <w:sz w:val="24"/>
          <w:szCs w:val="24"/>
        </w:rPr>
        <w:object w:dxaOrig="1219" w:dyaOrig="360" w14:anchorId="5086A976">
          <v:shape id="_x0000_i5620" type="#_x0000_t75" style="width:61.5pt;height:18pt" o:ole="">
            <v:imagedata r:id="rId8263" o:title=""/>
          </v:shape>
          <o:OLEObject Type="Embed" ProgID="Equation.DSMT4" ShapeID="_x0000_i5620" DrawAspect="Content" ObjectID="_1796844682" r:id="rId8264"/>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w:t>
      </w:r>
      <w:r w:rsidRPr="00330A7E">
        <w:rPr>
          <w:rFonts w:ascii="Times New Roman" w:hAnsi="Times New Roman" w:cs="Times New Roman"/>
          <w:b/>
          <w:position w:val="-10"/>
          <w:sz w:val="24"/>
          <w:szCs w:val="24"/>
        </w:rPr>
        <w:object w:dxaOrig="1219" w:dyaOrig="360" w14:anchorId="591FF5A6">
          <v:shape id="_x0000_i5621" type="#_x0000_t75" style="width:61.5pt;height:18pt" o:ole="">
            <v:imagedata r:id="rId8265" o:title=""/>
          </v:shape>
          <o:OLEObject Type="Embed" ProgID="Equation.DSMT4" ShapeID="_x0000_i5621" DrawAspect="Content" ObjectID="_1796844683" r:id="rId8266"/>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sz w:val="24"/>
          <w:szCs w:val="24"/>
        </w:rPr>
        <w:t xml:space="preserve">D. </w:t>
      </w:r>
      <w:r w:rsidRPr="00330A7E">
        <w:rPr>
          <w:rFonts w:ascii="Times New Roman" w:hAnsi="Times New Roman" w:cs="Times New Roman"/>
          <w:b/>
          <w:position w:val="-10"/>
          <w:sz w:val="24"/>
          <w:szCs w:val="24"/>
        </w:rPr>
        <w:object w:dxaOrig="1080" w:dyaOrig="360" w14:anchorId="3A1FBCB8">
          <v:shape id="_x0000_i5622" type="#_x0000_t75" style="width:54.75pt;height:18pt" o:ole="">
            <v:imagedata r:id="rId8267" o:title=""/>
          </v:shape>
          <o:OLEObject Type="Embed" ProgID="Equation.DSMT4" ShapeID="_x0000_i5622" DrawAspect="Content" ObjectID="_1796844684" r:id="rId8268"/>
        </w:object>
      </w:r>
      <w:r w:rsidRPr="00330A7E">
        <w:rPr>
          <w:rFonts w:ascii="Times New Roman" w:hAnsi="Times New Roman" w:cs="Times New Roman"/>
          <w:sz w:val="24"/>
          <w:szCs w:val="24"/>
        </w:rPr>
        <w:t>.</w:t>
      </w:r>
    </w:p>
    <w:p w14:paraId="4BA46A52" w14:textId="77777777" w:rsidR="00ED397D" w:rsidRPr="00330A7E" w:rsidRDefault="00ED397D" w:rsidP="000E1E56">
      <w:pPr>
        <w:pStyle w:val="ListParagraph"/>
        <w:numPr>
          <w:ilvl w:val="0"/>
          <w:numId w:val="62"/>
        </w:numPr>
        <w:spacing w:after="120" w:line="324" w:lineRule="auto"/>
        <w:ind w:left="142" w:hanging="284"/>
        <w:rPr>
          <w:rFonts w:ascii="Times New Roman" w:hAnsi="Times New Roman" w:cs="Times New Roman"/>
          <w:b/>
          <w:sz w:val="24"/>
          <w:szCs w:val="24"/>
        </w:rPr>
      </w:pPr>
      <w:r w:rsidRPr="00330A7E">
        <w:rPr>
          <w:rFonts w:ascii="Times New Roman" w:hAnsi="Times New Roman" w:cs="Times New Roman"/>
          <w:b/>
          <w:sz w:val="24"/>
          <w:szCs w:val="24"/>
        </w:rPr>
        <w:t>PHẦN II: Câu trắc nghiệm đúng-sai</w:t>
      </w:r>
    </w:p>
    <w:p w14:paraId="7D8FA194"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Câu 1:</w:t>
      </w:r>
      <w:r w:rsidRPr="00330A7E">
        <w:rPr>
          <w:rFonts w:ascii="Times New Roman" w:hAnsi="Times New Roman" w:cs="Times New Roman"/>
          <w:b/>
          <w:sz w:val="24"/>
          <w:szCs w:val="24"/>
          <w:lang w:val="vi-VN"/>
        </w:rPr>
        <w:t xml:space="preserve"> </w:t>
      </w:r>
      <w:r w:rsidRPr="00330A7E">
        <w:rPr>
          <w:rFonts w:ascii="Times New Roman" w:hAnsi="Times New Roman" w:cs="Times New Roman"/>
          <w:sz w:val="24"/>
          <w:szCs w:val="24"/>
          <w:lang w:val="vi-VN"/>
        </w:rPr>
        <w:t>Cho</w:t>
      </w:r>
      <w:r w:rsidRPr="00330A7E">
        <w:rPr>
          <w:rFonts w:ascii="Times New Roman" w:hAnsi="Times New Roman" w:cs="Times New Roman"/>
          <w:b/>
          <w:sz w:val="24"/>
          <w:szCs w:val="24"/>
        </w:rPr>
        <w:t xml:space="preserve"> </w:t>
      </w:r>
      <w:r w:rsidRPr="00330A7E">
        <w:rPr>
          <w:rFonts w:ascii="Times New Roman" w:hAnsi="Times New Roman" w:cs="Times New Roman"/>
          <w:sz w:val="24"/>
          <w:szCs w:val="24"/>
        </w:rPr>
        <w:t>hàm số</w:t>
      </w:r>
      <w:r w:rsidRPr="00330A7E">
        <w:rPr>
          <w:rFonts w:ascii="Times New Roman" w:hAnsi="Times New Roman" w:cs="Times New Roman"/>
          <w:position w:val="-14"/>
          <w:sz w:val="24"/>
          <w:szCs w:val="24"/>
        </w:rPr>
        <w:object w:dxaOrig="960" w:dyaOrig="400" w14:anchorId="6E97A965">
          <v:shape id="_x0000_i5623" type="#_x0000_t75" style="width:48pt;height:19.5pt" o:ole="">
            <v:imagedata r:id="rId8269" o:title=""/>
          </v:shape>
          <o:OLEObject Type="Embed" ProgID="Equation.DSMT4" ShapeID="_x0000_i5623" DrawAspect="Content" ObjectID="_1796844685" r:id="rId8270"/>
        </w:object>
      </w:r>
      <w:r w:rsidRPr="00330A7E">
        <w:rPr>
          <w:rFonts w:ascii="Times New Roman" w:hAnsi="Times New Roman" w:cs="Times New Roman"/>
          <w:sz w:val="24"/>
          <w:szCs w:val="24"/>
        </w:rPr>
        <w:t>có bảng biến thiên như hình vẽ.</w:t>
      </w:r>
    </w:p>
    <w:p w14:paraId="0A36AA26" w14:textId="77777777" w:rsidR="00ED397D" w:rsidRPr="00330A7E" w:rsidRDefault="00ED397D" w:rsidP="00330A7E">
      <w:pPr>
        <w:ind w:left="360"/>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lastRenderedPageBreak/>
        <w:drawing>
          <wp:inline distT="0" distB="0" distL="0" distR="0" wp14:anchorId="1694DC9D" wp14:editId="67E03139">
            <wp:extent cx="3308892" cy="1176020"/>
            <wp:effectExtent l="0" t="0" r="6350" b="5080"/>
            <wp:docPr id="240395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95413" name=""/>
                    <pic:cNvPicPr/>
                  </pic:nvPicPr>
                  <pic:blipFill>
                    <a:blip r:embed="rId8271"/>
                    <a:stretch>
                      <a:fillRect/>
                    </a:stretch>
                  </pic:blipFill>
                  <pic:spPr>
                    <a:xfrm>
                      <a:off x="0" y="0"/>
                      <a:ext cx="3320378" cy="1180102"/>
                    </a:xfrm>
                    <a:prstGeom prst="rect">
                      <a:avLst/>
                    </a:prstGeom>
                  </pic:spPr>
                </pic:pic>
              </a:graphicData>
            </a:graphic>
          </wp:inline>
        </w:drawing>
      </w:r>
    </w:p>
    <w:p w14:paraId="6E2A1F30" w14:textId="77777777" w:rsidR="00ED397D" w:rsidRPr="00330A7E" w:rsidRDefault="00ED397D" w:rsidP="00330A7E">
      <w:pPr>
        <w:rPr>
          <w:rFonts w:ascii="Times New Roman" w:hAnsi="Times New Roman" w:cs="Times New Roman"/>
          <w:sz w:val="24"/>
          <w:szCs w:val="24"/>
          <w:lang w:val="vi-VN"/>
        </w:rPr>
      </w:pPr>
      <w:r w:rsidRPr="00330A7E">
        <w:rPr>
          <w:rFonts w:ascii="Times New Roman" w:hAnsi="Times New Roman" w:cs="Times New Roman"/>
          <w:sz w:val="24"/>
          <w:szCs w:val="24"/>
        </w:rPr>
        <w:t>Xét tính đúng sai của các mệnh đề sau</w:t>
      </w:r>
      <w:r w:rsidRPr="00330A7E">
        <w:rPr>
          <w:rFonts w:ascii="Times New Roman" w:hAnsi="Times New Roman" w:cs="Times New Roman"/>
          <w:sz w:val="24"/>
          <w:szCs w:val="24"/>
          <w:lang w:val="vi-VN"/>
        </w:rPr>
        <w:t>:</w:t>
      </w:r>
    </w:p>
    <w:tbl>
      <w:tblPr>
        <w:tblStyle w:val="TableGrid"/>
        <w:tblW w:w="9351" w:type="dxa"/>
        <w:tblLook w:val="04A0" w:firstRow="1" w:lastRow="0" w:firstColumn="1" w:lastColumn="0" w:noHBand="0" w:noVBand="1"/>
      </w:tblPr>
      <w:tblGrid>
        <w:gridCol w:w="7225"/>
        <w:gridCol w:w="1134"/>
        <w:gridCol w:w="992"/>
      </w:tblGrid>
      <w:tr w:rsidR="00ED397D" w:rsidRPr="00330A7E" w14:paraId="643E5068" w14:textId="77777777" w:rsidTr="00330A7E">
        <w:trPr>
          <w:trHeight w:val="352"/>
        </w:trPr>
        <w:tc>
          <w:tcPr>
            <w:tcW w:w="7225" w:type="dxa"/>
            <w:vAlign w:val="center"/>
          </w:tcPr>
          <w:p w14:paraId="60FB54CB" w14:textId="77777777" w:rsidR="00ED397D" w:rsidRPr="00330A7E" w:rsidRDefault="00ED397D" w:rsidP="00330A7E">
            <w:pPr>
              <w:jc w:val="center"/>
              <w:rPr>
                <w:rFonts w:ascii="Times New Roman" w:hAnsi="Times New Roman" w:cs="Times New Roman"/>
                <w:b/>
                <w:sz w:val="24"/>
                <w:szCs w:val="24"/>
              </w:rPr>
            </w:pPr>
            <w:r w:rsidRPr="00330A7E">
              <w:rPr>
                <w:rFonts w:ascii="Times New Roman" w:hAnsi="Times New Roman" w:cs="Times New Roman"/>
                <w:b/>
                <w:sz w:val="24"/>
                <w:szCs w:val="24"/>
              </w:rPr>
              <w:t>Mệnh đề</w:t>
            </w:r>
          </w:p>
        </w:tc>
        <w:tc>
          <w:tcPr>
            <w:tcW w:w="1134" w:type="dxa"/>
            <w:vAlign w:val="center"/>
          </w:tcPr>
          <w:p w14:paraId="24F0E05E" w14:textId="77777777" w:rsidR="00ED397D" w:rsidRPr="00330A7E" w:rsidRDefault="00ED397D" w:rsidP="00330A7E">
            <w:pPr>
              <w:jc w:val="center"/>
              <w:rPr>
                <w:rFonts w:ascii="Times New Roman" w:hAnsi="Times New Roman" w:cs="Times New Roman"/>
                <w:b/>
                <w:sz w:val="24"/>
                <w:szCs w:val="24"/>
              </w:rPr>
            </w:pPr>
            <w:r w:rsidRPr="00330A7E">
              <w:rPr>
                <w:rFonts w:ascii="Times New Roman" w:hAnsi="Times New Roman" w:cs="Times New Roman"/>
                <w:b/>
                <w:sz w:val="24"/>
                <w:szCs w:val="24"/>
              </w:rPr>
              <w:t>Đúng</w:t>
            </w:r>
          </w:p>
        </w:tc>
        <w:tc>
          <w:tcPr>
            <w:tcW w:w="992" w:type="dxa"/>
            <w:vAlign w:val="center"/>
          </w:tcPr>
          <w:p w14:paraId="47DC29D9" w14:textId="77777777" w:rsidR="00ED397D" w:rsidRPr="00330A7E" w:rsidRDefault="00ED397D" w:rsidP="00330A7E">
            <w:pPr>
              <w:jc w:val="center"/>
              <w:rPr>
                <w:rFonts w:ascii="Times New Roman" w:hAnsi="Times New Roman" w:cs="Times New Roman"/>
                <w:b/>
                <w:sz w:val="24"/>
                <w:szCs w:val="24"/>
              </w:rPr>
            </w:pPr>
            <w:r w:rsidRPr="00330A7E">
              <w:rPr>
                <w:rFonts w:ascii="Times New Roman" w:hAnsi="Times New Roman" w:cs="Times New Roman"/>
                <w:b/>
                <w:sz w:val="24"/>
                <w:szCs w:val="24"/>
              </w:rPr>
              <w:t>Sai</w:t>
            </w:r>
          </w:p>
        </w:tc>
      </w:tr>
      <w:tr w:rsidR="00ED397D" w:rsidRPr="00330A7E" w14:paraId="56B2C6D9" w14:textId="77777777" w:rsidTr="00330A7E">
        <w:trPr>
          <w:trHeight w:val="274"/>
        </w:trPr>
        <w:tc>
          <w:tcPr>
            <w:tcW w:w="7225" w:type="dxa"/>
            <w:vAlign w:val="bottom"/>
          </w:tcPr>
          <w:p w14:paraId="459F992C" w14:textId="77777777" w:rsidR="00ED397D" w:rsidRPr="00330A7E" w:rsidRDefault="00ED397D" w:rsidP="00330A7E">
            <w:pPr>
              <w:jc w:val="left"/>
              <w:rPr>
                <w:rFonts w:ascii="Times New Roman" w:hAnsi="Times New Roman" w:cs="Times New Roman"/>
                <w:sz w:val="24"/>
                <w:szCs w:val="24"/>
                <w:lang w:val="vi-VN"/>
              </w:rPr>
            </w:pPr>
            <w:r w:rsidRPr="00330A7E">
              <w:rPr>
                <w:rFonts w:ascii="Times New Roman" w:hAnsi="Times New Roman" w:cs="Times New Roman"/>
                <w:sz w:val="24"/>
                <w:szCs w:val="24"/>
              </w:rPr>
              <w:t>a) đường thẳng</w:t>
            </w:r>
            <w:r w:rsidRPr="00330A7E">
              <w:rPr>
                <w:rFonts w:ascii="Times New Roman" w:hAnsi="Times New Roman" w:cs="Times New Roman"/>
                <w:sz w:val="24"/>
                <w:szCs w:val="24"/>
                <w:lang w:val="vi-VN"/>
              </w:rPr>
              <w:t xml:space="preserve"> </w:t>
            </w:r>
            <w:r w:rsidRPr="00330A7E">
              <w:rPr>
                <w:rFonts w:ascii="Times New Roman" w:eastAsiaTheme="minorEastAsia" w:hAnsi="Times New Roman" w:cs="Times New Roman"/>
                <w:b/>
                <w:position w:val="-6"/>
                <w:sz w:val="24"/>
                <w:szCs w:val="24"/>
                <w:lang w:eastAsia="ja-JP"/>
              </w:rPr>
              <w:object w:dxaOrig="560" w:dyaOrig="279" w14:anchorId="4B4A7DA1">
                <v:shape id="_x0000_i5624" type="#_x0000_t75" style="width:28.5pt;height:13.5pt" o:ole="">
                  <v:imagedata r:id="rId8272" o:title=""/>
                </v:shape>
                <o:OLEObject Type="Embed" ProgID="Equation.DSMT4" ShapeID="_x0000_i5624" DrawAspect="Content" ObjectID="_1796844686" r:id="rId8273"/>
              </w:object>
            </w:r>
            <w:r w:rsidRPr="00330A7E">
              <w:rPr>
                <w:rFonts w:ascii="Times New Roman" w:hAnsi="Times New Roman" w:cs="Times New Roman"/>
                <w:b/>
                <w:sz w:val="24"/>
                <w:szCs w:val="24"/>
                <w:lang w:val="vi-VN"/>
              </w:rPr>
              <w:t xml:space="preserve"> </w:t>
            </w:r>
            <w:r w:rsidRPr="00330A7E">
              <w:rPr>
                <w:rFonts w:ascii="Times New Roman" w:hAnsi="Times New Roman" w:cs="Times New Roman"/>
                <w:bCs/>
                <w:sz w:val="24"/>
                <w:szCs w:val="24"/>
                <w:lang w:val="vi-VN"/>
              </w:rPr>
              <w:t>là tiệm cận đứng của đồ thị hàm số đã cho</w:t>
            </w:r>
          </w:p>
        </w:tc>
        <w:tc>
          <w:tcPr>
            <w:tcW w:w="1134" w:type="dxa"/>
            <w:vAlign w:val="bottom"/>
          </w:tcPr>
          <w:p w14:paraId="16C3FC56" w14:textId="77777777" w:rsidR="00ED397D" w:rsidRPr="00330A7E" w:rsidRDefault="00ED397D" w:rsidP="00330A7E">
            <w:pPr>
              <w:jc w:val="left"/>
              <w:rPr>
                <w:rFonts w:ascii="Times New Roman" w:hAnsi="Times New Roman" w:cs="Times New Roman"/>
                <w:sz w:val="24"/>
                <w:szCs w:val="24"/>
              </w:rPr>
            </w:pPr>
          </w:p>
        </w:tc>
        <w:tc>
          <w:tcPr>
            <w:tcW w:w="992" w:type="dxa"/>
            <w:vAlign w:val="bottom"/>
          </w:tcPr>
          <w:p w14:paraId="77B4306D" w14:textId="77777777" w:rsidR="00ED397D" w:rsidRPr="00330A7E" w:rsidRDefault="00ED397D" w:rsidP="00330A7E">
            <w:pPr>
              <w:jc w:val="left"/>
              <w:rPr>
                <w:rFonts w:ascii="Times New Roman" w:hAnsi="Times New Roman" w:cs="Times New Roman"/>
                <w:sz w:val="24"/>
                <w:szCs w:val="24"/>
              </w:rPr>
            </w:pPr>
          </w:p>
        </w:tc>
      </w:tr>
      <w:tr w:rsidR="00ED397D" w:rsidRPr="00330A7E" w14:paraId="0E155D6F" w14:textId="77777777" w:rsidTr="00330A7E">
        <w:trPr>
          <w:trHeight w:val="337"/>
        </w:trPr>
        <w:tc>
          <w:tcPr>
            <w:tcW w:w="7225" w:type="dxa"/>
            <w:vAlign w:val="bottom"/>
          </w:tcPr>
          <w:p w14:paraId="23835969" w14:textId="77777777" w:rsidR="00ED397D" w:rsidRPr="00330A7E" w:rsidRDefault="00ED397D" w:rsidP="00330A7E">
            <w:pPr>
              <w:jc w:val="left"/>
              <w:rPr>
                <w:rFonts w:ascii="Times New Roman" w:hAnsi="Times New Roman" w:cs="Times New Roman"/>
                <w:sz w:val="24"/>
                <w:szCs w:val="24"/>
                <w:lang w:val="vi-VN"/>
              </w:rPr>
            </w:pPr>
            <w:r w:rsidRPr="00330A7E">
              <w:rPr>
                <w:rFonts w:ascii="Times New Roman" w:hAnsi="Times New Roman" w:cs="Times New Roman"/>
                <w:sz w:val="24"/>
                <w:szCs w:val="24"/>
              </w:rPr>
              <w:t xml:space="preserve">b) </w:t>
            </w:r>
            <w:r w:rsidRPr="00330A7E">
              <w:rPr>
                <w:rFonts w:ascii="Times New Roman" w:hAnsi="Times New Roman" w:cs="Times New Roman"/>
                <w:sz w:val="24"/>
                <w:szCs w:val="24"/>
                <w:lang w:val="vi-VN"/>
              </w:rPr>
              <w:t>Đ</w:t>
            </w:r>
            <w:r w:rsidRPr="00330A7E">
              <w:rPr>
                <w:rFonts w:ascii="Times New Roman" w:hAnsi="Times New Roman" w:cs="Times New Roman"/>
                <w:sz w:val="24"/>
                <w:szCs w:val="24"/>
              </w:rPr>
              <w:t>ồ thị hàm số đã cho</w:t>
            </w:r>
            <w:r w:rsidRPr="00330A7E">
              <w:rPr>
                <w:rFonts w:ascii="Times New Roman" w:hAnsi="Times New Roman" w:cs="Times New Roman"/>
                <w:sz w:val="24"/>
                <w:szCs w:val="24"/>
                <w:lang w:val="vi-VN"/>
              </w:rPr>
              <w:t xml:space="preserve"> </w:t>
            </w:r>
            <w:r w:rsidRPr="00330A7E">
              <w:rPr>
                <w:rFonts w:ascii="Times New Roman" w:hAnsi="Times New Roman" w:cs="Times New Roman"/>
                <w:sz w:val="24"/>
                <w:szCs w:val="24"/>
              </w:rPr>
              <w:t>có một đường tiệm cận ngang</w:t>
            </w:r>
            <w:r w:rsidRPr="00330A7E">
              <w:rPr>
                <w:rFonts w:ascii="Times New Roman" w:hAnsi="Times New Roman" w:cs="Times New Roman"/>
                <w:sz w:val="24"/>
                <w:szCs w:val="24"/>
                <w:lang w:val="vi-VN"/>
              </w:rPr>
              <w:t>.</w:t>
            </w:r>
          </w:p>
        </w:tc>
        <w:tc>
          <w:tcPr>
            <w:tcW w:w="1134" w:type="dxa"/>
            <w:vAlign w:val="bottom"/>
          </w:tcPr>
          <w:p w14:paraId="0109DE2D" w14:textId="77777777" w:rsidR="00ED397D" w:rsidRPr="00330A7E" w:rsidRDefault="00ED397D" w:rsidP="00330A7E">
            <w:pPr>
              <w:jc w:val="left"/>
              <w:rPr>
                <w:rFonts w:ascii="Times New Roman" w:hAnsi="Times New Roman" w:cs="Times New Roman"/>
                <w:sz w:val="24"/>
                <w:szCs w:val="24"/>
              </w:rPr>
            </w:pPr>
          </w:p>
        </w:tc>
        <w:tc>
          <w:tcPr>
            <w:tcW w:w="992" w:type="dxa"/>
            <w:vAlign w:val="bottom"/>
          </w:tcPr>
          <w:p w14:paraId="729D0D55" w14:textId="77777777" w:rsidR="00ED397D" w:rsidRPr="00330A7E" w:rsidRDefault="00ED397D" w:rsidP="00330A7E">
            <w:pPr>
              <w:jc w:val="left"/>
              <w:rPr>
                <w:rFonts w:ascii="Times New Roman" w:hAnsi="Times New Roman" w:cs="Times New Roman"/>
                <w:sz w:val="24"/>
                <w:szCs w:val="24"/>
              </w:rPr>
            </w:pPr>
          </w:p>
        </w:tc>
      </w:tr>
      <w:tr w:rsidR="00ED397D" w:rsidRPr="00330A7E" w14:paraId="7EAF9FAA" w14:textId="77777777" w:rsidTr="00330A7E">
        <w:tc>
          <w:tcPr>
            <w:tcW w:w="7225" w:type="dxa"/>
            <w:vAlign w:val="bottom"/>
          </w:tcPr>
          <w:p w14:paraId="64AE2B63" w14:textId="77777777" w:rsidR="00ED397D" w:rsidRPr="00330A7E" w:rsidRDefault="00ED397D" w:rsidP="00330A7E">
            <w:pPr>
              <w:jc w:val="left"/>
              <w:rPr>
                <w:rFonts w:ascii="Times New Roman" w:hAnsi="Times New Roman" w:cs="Times New Roman"/>
                <w:sz w:val="24"/>
                <w:szCs w:val="24"/>
              </w:rPr>
            </w:pPr>
            <w:r w:rsidRPr="00330A7E">
              <w:rPr>
                <w:rFonts w:ascii="Times New Roman" w:hAnsi="Times New Roman" w:cs="Times New Roman"/>
                <w:sz w:val="24"/>
                <w:szCs w:val="24"/>
              </w:rPr>
              <w:t xml:space="preserve">c) Giá trị cực tiểu của hàm số là </w:t>
            </w:r>
            <w:r w:rsidRPr="00330A7E">
              <w:rPr>
                <w:rFonts w:ascii="Times New Roman" w:eastAsiaTheme="minorEastAsia" w:hAnsi="Times New Roman" w:cs="Times New Roman"/>
                <w:b/>
                <w:position w:val="-12"/>
                <w:sz w:val="24"/>
                <w:szCs w:val="24"/>
                <w:lang w:eastAsia="ja-JP"/>
              </w:rPr>
              <w:object w:dxaOrig="900" w:dyaOrig="360" w14:anchorId="03C25FBC">
                <v:shape id="_x0000_i5625" type="#_x0000_t75" style="width:45pt;height:18pt" o:ole="">
                  <v:imagedata r:id="rId8274" o:title=""/>
                </v:shape>
                <o:OLEObject Type="Embed" ProgID="Equation.DSMT4" ShapeID="_x0000_i5625" DrawAspect="Content" ObjectID="_1796844687" r:id="rId8275"/>
              </w:object>
            </w:r>
            <w:r w:rsidRPr="00330A7E">
              <w:rPr>
                <w:rFonts w:ascii="Times New Roman" w:hAnsi="Times New Roman" w:cs="Times New Roman"/>
                <w:b/>
                <w:sz w:val="24"/>
                <w:szCs w:val="24"/>
                <w:lang w:val="vi-VN"/>
              </w:rPr>
              <w:t>.</w:t>
            </w:r>
            <w:r w:rsidRPr="00330A7E">
              <w:rPr>
                <w:rFonts w:ascii="Times New Roman" w:hAnsi="Times New Roman" w:cs="Times New Roman"/>
                <w:sz w:val="24"/>
                <w:szCs w:val="24"/>
              </w:rPr>
              <w:t xml:space="preserve"> </w:t>
            </w:r>
          </w:p>
        </w:tc>
        <w:tc>
          <w:tcPr>
            <w:tcW w:w="1134" w:type="dxa"/>
            <w:vAlign w:val="bottom"/>
          </w:tcPr>
          <w:p w14:paraId="08C35A6C" w14:textId="77777777" w:rsidR="00ED397D" w:rsidRPr="00330A7E" w:rsidRDefault="00ED397D" w:rsidP="00330A7E">
            <w:pPr>
              <w:jc w:val="left"/>
              <w:rPr>
                <w:rFonts w:ascii="Times New Roman" w:hAnsi="Times New Roman" w:cs="Times New Roman"/>
                <w:sz w:val="24"/>
                <w:szCs w:val="24"/>
              </w:rPr>
            </w:pPr>
          </w:p>
        </w:tc>
        <w:tc>
          <w:tcPr>
            <w:tcW w:w="992" w:type="dxa"/>
            <w:vAlign w:val="bottom"/>
          </w:tcPr>
          <w:p w14:paraId="49709276" w14:textId="77777777" w:rsidR="00ED397D" w:rsidRPr="00330A7E" w:rsidRDefault="00ED397D" w:rsidP="00330A7E">
            <w:pPr>
              <w:jc w:val="left"/>
              <w:rPr>
                <w:rFonts w:ascii="Times New Roman" w:hAnsi="Times New Roman" w:cs="Times New Roman"/>
                <w:sz w:val="24"/>
                <w:szCs w:val="24"/>
              </w:rPr>
            </w:pPr>
          </w:p>
        </w:tc>
      </w:tr>
      <w:tr w:rsidR="00ED397D" w:rsidRPr="00330A7E" w14:paraId="43C9DC58" w14:textId="77777777" w:rsidTr="00330A7E">
        <w:trPr>
          <w:trHeight w:val="283"/>
        </w:trPr>
        <w:tc>
          <w:tcPr>
            <w:tcW w:w="7225" w:type="dxa"/>
            <w:vAlign w:val="bottom"/>
          </w:tcPr>
          <w:p w14:paraId="328D450E" w14:textId="77777777" w:rsidR="00ED397D" w:rsidRPr="00330A7E" w:rsidRDefault="00ED397D" w:rsidP="00330A7E">
            <w:pPr>
              <w:jc w:val="left"/>
              <w:rPr>
                <w:rFonts w:ascii="Times New Roman" w:hAnsi="Times New Roman" w:cs="Times New Roman"/>
                <w:sz w:val="24"/>
                <w:szCs w:val="24"/>
              </w:rPr>
            </w:pPr>
            <w:r w:rsidRPr="00330A7E">
              <w:rPr>
                <w:rFonts w:ascii="Times New Roman" w:hAnsi="Times New Roman" w:cs="Times New Roman"/>
                <w:sz w:val="24"/>
                <w:szCs w:val="24"/>
              </w:rPr>
              <w:t>d) H</w:t>
            </w:r>
            <w:r w:rsidRPr="00330A7E">
              <w:rPr>
                <w:rFonts w:ascii="Times New Roman" w:hAnsi="Times New Roman" w:cs="Times New Roman"/>
                <w:sz w:val="24"/>
                <w:szCs w:val="24"/>
                <w:lang w:val="vi-VN"/>
              </w:rPr>
              <w:t xml:space="preserve">àm số đã cho nghịch biến trên khoảng </w:t>
            </w:r>
            <w:r w:rsidRPr="00330A7E">
              <w:rPr>
                <w:rFonts w:ascii="Times New Roman" w:eastAsiaTheme="minorEastAsia" w:hAnsi="Times New Roman" w:cs="Times New Roman"/>
                <w:b/>
                <w:position w:val="-14"/>
                <w:sz w:val="24"/>
                <w:szCs w:val="24"/>
                <w:lang w:eastAsia="ja-JP"/>
              </w:rPr>
              <w:object w:dxaOrig="720" w:dyaOrig="400" w14:anchorId="52DF6565">
                <v:shape id="_x0000_i5626" type="#_x0000_t75" style="width:36pt;height:19.5pt" o:ole="">
                  <v:imagedata r:id="rId8276" o:title=""/>
                </v:shape>
                <o:OLEObject Type="Embed" ProgID="Equation.DSMT4" ShapeID="_x0000_i5626" DrawAspect="Content" ObjectID="_1796844688" r:id="rId8277"/>
              </w:object>
            </w:r>
            <w:r w:rsidRPr="00330A7E">
              <w:rPr>
                <w:rFonts w:ascii="Times New Roman" w:hAnsi="Times New Roman" w:cs="Times New Roman"/>
                <w:sz w:val="24"/>
                <w:szCs w:val="24"/>
              </w:rPr>
              <w:t xml:space="preserve"> .</w:t>
            </w:r>
          </w:p>
        </w:tc>
        <w:tc>
          <w:tcPr>
            <w:tcW w:w="1134" w:type="dxa"/>
            <w:vAlign w:val="bottom"/>
          </w:tcPr>
          <w:p w14:paraId="709EED25" w14:textId="77777777" w:rsidR="00ED397D" w:rsidRPr="00330A7E" w:rsidRDefault="00ED397D" w:rsidP="00330A7E">
            <w:pPr>
              <w:jc w:val="left"/>
              <w:rPr>
                <w:rFonts w:ascii="Times New Roman" w:hAnsi="Times New Roman" w:cs="Times New Roman"/>
                <w:sz w:val="24"/>
                <w:szCs w:val="24"/>
              </w:rPr>
            </w:pPr>
          </w:p>
        </w:tc>
        <w:tc>
          <w:tcPr>
            <w:tcW w:w="992" w:type="dxa"/>
            <w:vAlign w:val="bottom"/>
          </w:tcPr>
          <w:p w14:paraId="1BFC9416" w14:textId="77777777" w:rsidR="00ED397D" w:rsidRPr="00330A7E" w:rsidRDefault="00ED397D" w:rsidP="00330A7E">
            <w:pPr>
              <w:jc w:val="left"/>
              <w:rPr>
                <w:rFonts w:ascii="Times New Roman" w:hAnsi="Times New Roman" w:cs="Times New Roman"/>
                <w:sz w:val="24"/>
                <w:szCs w:val="24"/>
              </w:rPr>
            </w:pPr>
          </w:p>
        </w:tc>
      </w:tr>
    </w:tbl>
    <w:p w14:paraId="3216F955" w14:textId="77777777" w:rsidR="00ED397D" w:rsidRPr="00330A7E" w:rsidRDefault="00ED397D" w:rsidP="00330A7E">
      <w:pPr>
        <w:rPr>
          <w:rFonts w:ascii="Times New Roman" w:hAnsi="Times New Roman" w:cs="Times New Roman"/>
          <w:b/>
          <w:sz w:val="24"/>
          <w:szCs w:val="24"/>
        </w:rPr>
      </w:pPr>
    </w:p>
    <w:p w14:paraId="3667F1CB"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b/>
          <w:sz w:val="24"/>
          <w:szCs w:val="24"/>
        </w:rPr>
        <w:t xml:space="preserve">Câu 2: </w:t>
      </w:r>
      <w:r w:rsidRPr="00330A7E">
        <w:rPr>
          <w:rFonts w:ascii="Times New Roman" w:hAnsi="Times New Roman" w:cs="Times New Roman"/>
          <w:sz w:val="24"/>
          <w:szCs w:val="24"/>
        </w:rPr>
        <w:t>Biết hàm số</w:t>
      </w:r>
      <w:r w:rsidRPr="00330A7E">
        <w:rPr>
          <w:rFonts w:ascii="Times New Roman" w:hAnsi="Times New Roman" w:cs="Times New Roman"/>
          <w:b/>
          <w:position w:val="-10"/>
          <w:sz w:val="24"/>
          <w:szCs w:val="24"/>
        </w:rPr>
        <w:object w:dxaOrig="540" w:dyaOrig="320" w14:anchorId="5F41B313">
          <v:shape id="_x0000_i5627" type="#_x0000_t75" style="width:27.75pt;height:15pt" o:ole="">
            <v:imagedata r:id="rId8278" o:title=""/>
          </v:shape>
          <o:OLEObject Type="Embed" ProgID="Equation.DSMT4" ShapeID="_x0000_i5627" DrawAspect="Content" ObjectID="_1796844689" r:id="rId8279"/>
        </w:object>
      </w:r>
      <w:r w:rsidRPr="00330A7E">
        <w:rPr>
          <w:rFonts w:ascii="Times New Roman" w:hAnsi="Times New Roman" w:cs="Times New Roman"/>
          <w:sz w:val="24"/>
          <w:szCs w:val="24"/>
        </w:rPr>
        <w:t xml:space="preserve">thoả mãn các điều kiện </w:t>
      </w:r>
      <w:r w:rsidRPr="00330A7E">
        <w:rPr>
          <w:rFonts w:ascii="Times New Roman" w:hAnsi="Times New Roman" w:cs="Times New Roman"/>
          <w:b/>
          <w:position w:val="-10"/>
          <w:sz w:val="24"/>
          <w:szCs w:val="24"/>
        </w:rPr>
        <w:object w:dxaOrig="1400" w:dyaOrig="320" w14:anchorId="767FC281">
          <v:shape id="_x0000_i5628" type="#_x0000_t75" style="width:69.75pt;height:15pt" o:ole="">
            <v:imagedata r:id="rId8280" o:title=""/>
          </v:shape>
          <o:OLEObject Type="Embed" ProgID="Equation.DSMT4" ShapeID="_x0000_i5628" DrawAspect="Content" ObjectID="_1796844690" r:id="rId8281"/>
        </w:object>
      </w:r>
      <w:r w:rsidRPr="00330A7E">
        <w:rPr>
          <w:rFonts w:ascii="Times New Roman" w:hAnsi="Times New Roman" w:cs="Times New Roman"/>
          <w:sz w:val="24"/>
          <w:szCs w:val="24"/>
        </w:rPr>
        <w:t xml:space="preserve"> và đồ thị hàm số </w:t>
      </w:r>
      <w:r w:rsidRPr="00330A7E">
        <w:rPr>
          <w:rFonts w:ascii="Times New Roman" w:hAnsi="Times New Roman" w:cs="Times New Roman"/>
          <w:b/>
          <w:position w:val="-10"/>
          <w:sz w:val="24"/>
          <w:szCs w:val="24"/>
        </w:rPr>
        <w:object w:dxaOrig="920" w:dyaOrig="320" w14:anchorId="1E55D091">
          <v:shape id="_x0000_i5629" type="#_x0000_t75" style="width:45pt;height:15pt" o:ole="">
            <v:imagedata r:id="rId8282" o:title=""/>
          </v:shape>
          <o:OLEObject Type="Embed" ProgID="Equation.DSMT4" ShapeID="_x0000_i5629" DrawAspect="Content" ObjectID="_1796844691" r:id="rId8283"/>
        </w:object>
      </w:r>
      <w:r w:rsidRPr="00330A7E">
        <w:rPr>
          <w:rFonts w:ascii="Times New Roman" w:hAnsi="Times New Roman" w:cs="Times New Roman"/>
          <w:sz w:val="24"/>
          <w:szCs w:val="24"/>
        </w:rPr>
        <w:t xml:space="preserve"> đi qua điểm</w:t>
      </w:r>
      <w:r w:rsidRPr="00330A7E">
        <w:rPr>
          <w:rFonts w:ascii="Times New Roman" w:hAnsi="Times New Roman" w:cs="Times New Roman"/>
          <w:b/>
          <w:position w:val="-14"/>
          <w:sz w:val="24"/>
          <w:szCs w:val="24"/>
        </w:rPr>
        <w:object w:dxaOrig="800" w:dyaOrig="400" w14:anchorId="5D2F0E56">
          <v:shape id="_x0000_i5630" type="#_x0000_t75" style="width:39.75pt;height:20.25pt" o:ole="">
            <v:imagedata r:id="rId8284" o:title=""/>
          </v:shape>
          <o:OLEObject Type="Embed" ProgID="Equation.DSMT4" ShapeID="_x0000_i5630" DrawAspect="Content" ObjectID="_1796844692" r:id="rId8285"/>
        </w:object>
      </w:r>
      <w:r w:rsidRPr="00330A7E">
        <w:rPr>
          <w:rFonts w:ascii="Times New Roman" w:hAnsi="Times New Roman" w:cs="Times New Roman"/>
          <w:sz w:val="24"/>
          <w:szCs w:val="24"/>
        </w:rPr>
        <w:t>. Các mệnh đề sau đúng hay sai?</w:t>
      </w:r>
    </w:p>
    <w:tbl>
      <w:tblPr>
        <w:tblStyle w:val="TableGrid"/>
        <w:tblW w:w="0" w:type="auto"/>
        <w:tblLook w:val="04A0" w:firstRow="1" w:lastRow="0" w:firstColumn="1" w:lastColumn="0" w:noHBand="0" w:noVBand="1"/>
      </w:tblPr>
      <w:tblGrid>
        <w:gridCol w:w="8075"/>
        <w:gridCol w:w="1134"/>
        <w:gridCol w:w="1134"/>
      </w:tblGrid>
      <w:tr w:rsidR="00ED397D" w:rsidRPr="00330A7E" w14:paraId="0599D23F" w14:textId="77777777" w:rsidTr="00330A7E">
        <w:trPr>
          <w:trHeight w:val="352"/>
        </w:trPr>
        <w:tc>
          <w:tcPr>
            <w:tcW w:w="8075" w:type="dxa"/>
            <w:vAlign w:val="center"/>
          </w:tcPr>
          <w:p w14:paraId="4CB3D043" w14:textId="77777777" w:rsidR="00ED397D" w:rsidRPr="00330A7E" w:rsidRDefault="00ED397D" w:rsidP="00330A7E">
            <w:pPr>
              <w:jc w:val="center"/>
              <w:rPr>
                <w:rFonts w:ascii="Times New Roman" w:hAnsi="Times New Roman" w:cs="Times New Roman"/>
                <w:b/>
                <w:sz w:val="24"/>
                <w:szCs w:val="24"/>
              </w:rPr>
            </w:pPr>
            <w:r w:rsidRPr="00330A7E">
              <w:rPr>
                <w:rFonts w:ascii="Times New Roman" w:hAnsi="Times New Roman" w:cs="Times New Roman"/>
                <w:b/>
                <w:sz w:val="24"/>
                <w:szCs w:val="24"/>
              </w:rPr>
              <w:t>Mệnh đề</w:t>
            </w:r>
          </w:p>
        </w:tc>
        <w:tc>
          <w:tcPr>
            <w:tcW w:w="1134" w:type="dxa"/>
            <w:vAlign w:val="center"/>
          </w:tcPr>
          <w:p w14:paraId="29497A2D" w14:textId="77777777" w:rsidR="00ED397D" w:rsidRPr="00330A7E" w:rsidRDefault="00ED397D" w:rsidP="00330A7E">
            <w:pPr>
              <w:jc w:val="center"/>
              <w:rPr>
                <w:rFonts w:ascii="Times New Roman" w:hAnsi="Times New Roman" w:cs="Times New Roman"/>
                <w:b/>
                <w:sz w:val="24"/>
                <w:szCs w:val="24"/>
              </w:rPr>
            </w:pPr>
            <w:r w:rsidRPr="00330A7E">
              <w:rPr>
                <w:rFonts w:ascii="Times New Roman" w:hAnsi="Times New Roman" w:cs="Times New Roman"/>
                <w:b/>
                <w:sz w:val="24"/>
                <w:szCs w:val="24"/>
              </w:rPr>
              <w:t>Đúng</w:t>
            </w:r>
          </w:p>
        </w:tc>
        <w:tc>
          <w:tcPr>
            <w:tcW w:w="1134" w:type="dxa"/>
            <w:vAlign w:val="center"/>
          </w:tcPr>
          <w:p w14:paraId="02E0D00A" w14:textId="77777777" w:rsidR="00ED397D" w:rsidRPr="00330A7E" w:rsidRDefault="00ED397D" w:rsidP="00330A7E">
            <w:pPr>
              <w:jc w:val="center"/>
              <w:rPr>
                <w:rFonts w:ascii="Times New Roman" w:hAnsi="Times New Roman" w:cs="Times New Roman"/>
                <w:b/>
                <w:sz w:val="24"/>
                <w:szCs w:val="24"/>
              </w:rPr>
            </w:pPr>
            <w:r w:rsidRPr="00330A7E">
              <w:rPr>
                <w:rFonts w:ascii="Times New Roman" w:hAnsi="Times New Roman" w:cs="Times New Roman"/>
                <w:b/>
                <w:sz w:val="24"/>
                <w:szCs w:val="24"/>
              </w:rPr>
              <w:t>Sai</w:t>
            </w:r>
          </w:p>
        </w:tc>
      </w:tr>
      <w:tr w:rsidR="00ED397D" w:rsidRPr="00330A7E" w14:paraId="0D73A816" w14:textId="77777777" w:rsidTr="00330A7E">
        <w:trPr>
          <w:trHeight w:val="274"/>
        </w:trPr>
        <w:tc>
          <w:tcPr>
            <w:tcW w:w="8075" w:type="dxa"/>
            <w:vAlign w:val="center"/>
          </w:tcPr>
          <w:p w14:paraId="792380B8" w14:textId="77777777" w:rsidR="00ED397D" w:rsidRPr="00330A7E" w:rsidRDefault="00ED397D" w:rsidP="00330A7E">
            <w:pPr>
              <w:jc w:val="left"/>
              <w:rPr>
                <w:rFonts w:ascii="Times New Roman" w:hAnsi="Times New Roman" w:cs="Times New Roman"/>
                <w:sz w:val="24"/>
                <w:szCs w:val="24"/>
              </w:rPr>
            </w:pPr>
            <w:r w:rsidRPr="00330A7E">
              <w:rPr>
                <w:rFonts w:ascii="Times New Roman" w:hAnsi="Times New Roman" w:cs="Times New Roman"/>
                <w:sz w:val="24"/>
                <w:szCs w:val="24"/>
              </w:rPr>
              <w:t xml:space="preserve">a) Hàm số </w:t>
            </w:r>
            <w:r w:rsidRPr="00330A7E">
              <w:rPr>
                <w:rFonts w:ascii="Times New Roman" w:eastAsiaTheme="minorEastAsia" w:hAnsi="Times New Roman" w:cs="Times New Roman"/>
                <w:b/>
                <w:position w:val="-10"/>
                <w:sz w:val="24"/>
                <w:szCs w:val="24"/>
                <w:lang w:eastAsia="ja-JP"/>
              </w:rPr>
              <w:object w:dxaOrig="540" w:dyaOrig="320" w14:anchorId="7145D3E7">
                <v:shape id="_x0000_i5631" type="#_x0000_t75" style="width:27.75pt;height:15pt" o:ole="">
                  <v:imagedata r:id="rId8278" o:title=""/>
                </v:shape>
                <o:OLEObject Type="Embed" ProgID="Equation.DSMT4" ShapeID="_x0000_i5631" DrawAspect="Content" ObjectID="_1796844693" r:id="rId8286"/>
              </w:object>
            </w:r>
            <w:r w:rsidRPr="00330A7E">
              <w:rPr>
                <w:rFonts w:ascii="Times New Roman" w:hAnsi="Times New Roman" w:cs="Times New Roman"/>
                <w:sz w:val="24"/>
                <w:szCs w:val="24"/>
              </w:rPr>
              <w:t xml:space="preserve">đồng biến trên khoảng </w:t>
            </w:r>
            <w:r w:rsidRPr="00330A7E">
              <w:rPr>
                <w:rFonts w:ascii="Times New Roman" w:eastAsiaTheme="minorEastAsia" w:hAnsi="Times New Roman" w:cs="Times New Roman"/>
                <w:b/>
                <w:position w:val="-14"/>
                <w:sz w:val="24"/>
                <w:szCs w:val="24"/>
                <w:lang w:eastAsia="ja-JP"/>
              </w:rPr>
              <w:object w:dxaOrig="960" w:dyaOrig="400" w14:anchorId="1EDF3CE1">
                <v:shape id="_x0000_i5632" type="#_x0000_t75" style="width:47.25pt;height:20.25pt" o:ole="">
                  <v:imagedata r:id="rId8287" o:title=""/>
                </v:shape>
                <o:OLEObject Type="Embed" ProgID="Equation.DSMT4" ShapeID="_x0000_i5632" DrawAspect="Content" ObjectID="_1796844694" r:id="rId8288"/>
              </w:object>
            </w:r>
          </w:p>
        </w:tc>
        <w:tc>
          <w:tcPr>
            <w:tcW w:w="1134" w:type="dxa"/>
            <w:vAlign w:val="center"/>
          </w:tcPr>
          <w:p w14:paraId="620E0EC4" w14:textId="77777777" w:rsidR="00ED397D" w:rsidRPr="00330A7E" w:rsidRDefault="00ED397D" w:rsidP="00330A7E">
            <w:pPr>
              <w:jc w:val="left"/>
              <w:rPr>
                <w:rFonts w:ascii="Times New Roman" w:hAnsi="Times New Roman" w:cs="Times New Roman"/>
                <w:sz w:val="24"/>
                <w:szCs w:val="24"/>
              </w:rPr>
            </w:pPr>
          </w:p>
        </w:tc>
        <w:tc>
          <w:tcPr>
            <w:tcW w:w="1134" w:type="dxa"/>
            <w:vAlign w:val="center"/>
          </w:tcPr>
          <w:p w14:paraId="5059508A" w14:textId="77777777" w:rsidR="00ED397D" w:rsidRPr="00330A7E" w:rsidRDefault="00ED397D" w:rsidP="00330A7E">
            <w:pPr>
              <w:jc w:val="left"/>
              <w:rPr>
                <w:rFonts w:ascii="Times New Roman" w:hAnsi="Times New Roman" w:cs="Times New Roman"/>
                <w:sz w:val="24"/>
                <w:szCs w:val="24"/>
              </w:rPr>
            </w:pPr>
          </w:p>
        </w:tc>
      </w:tr>
      <w:tr w:rsidR="00ED397D" w:rsidRPr="00330A7E" w14:paraId="028D7052" w14:textId="77777777" w:rsidTr="00330A7E">
        <w:trPr>
          <w:trHeight w:val="337"/>
        </w:trPr>
        <w:tc>
          <w:tcPr>
            <w:tcW w:w="8075" w:type="dxa"/>
            <w:vAlign w:val="center"/>
          </w:tcPr>
          <w:p w14:paraId="29040153"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sz w:val="24"/>
                <w:szCs w:val="24"/>
              </w:rPr>
              <w:t xml:space="preserve">b) Phương trình tiếp tuyến của đồ thị hàm số </w:t>
            </w:r>
            <w:r w:rsidRPr="00330A7E">
              <w:rPr>
                <w:rFonts w:ascii="Times New Roman" w:eastAsiaTheme="minorEastAsia" w:hAnsi="Times New Roman" w:cs="Times New Roman"/>
                <w:b/>
                <w:position w:val="-10"/>
                <w:sz w:val="24"/>
                <w:szCs w:val="24"/>
                <w:lang w:eastAsia="ja-JP"/>
              </w:rPr>
              <w:object w:dxaOrig="540" w:dyaOrig="320" w14:anchorId="752F563B">
                <v:shape id="_x0000_i5633" type="#_x0000_t75" style="width:27.75pt;height:15pt" o:ole="">
                  <v:imagedata r:id="rId8278" o:title=""/>
                </v:shape>
                <o:OLEObject Type="Embed" ProgID="Equation.DSMT4" ShapeID="_x0000_i5633" DrawAspect="Content" ObjectID="_1796844695" r:id="rId8289"/>
              </w:object>
            </w:r>
            <w:r w:rsidRPr="00330A7E">
              <w:rPr>
                <w:rFonts w:ascii="Times New Roman" w:hAnsi="Times New Roman" w:cs="Times New Roman"/>
                <w:b/>
                <w:sz w:val="24"/>
                <w:szCs w:val="24"/>
              </w:rPr>
              <w:t xml:space="preserve"> </w:t>
            </w:r>
            <w:r w:rsidRPr="00330A7E">
              <w:rPr>
                <w:rFonts w:ascii="Times New Roman" w:hAnsi="Times New Roman" w:cs="Times New Roman"/>
                <w:sz w:val="24"/>
                <w:szCs w:val="24"/>
              </w:rPr>
              <w:t xml:space="preserve">tại điểm M là </w:t>
            </w:r>
            <w:r w:rsidRPr="00330A7E">
              <w:rPr>
                <w:rFonts w:ascii="Times New Roman" w:eastAsiaTheme="minorEastAsia" w:hAnsi="Times New Roman" w:cs="Times New Roman"/>
                <w:b/>
                <w:position w:val="-10"/>
                <w:sz w:val="24"/>
                <w:szCs w:val="24"/>
                <w:lang w:eastAsia="ja-JP"/>
              </w:rPr>
              <w:object w:dxaOrig="980" w:dyaOrig="320" w14:anchorId="340C151D">
                <v:shape id="_x0000_i5634" type="#_x0000_t75" style="width:48pt;height:15pt" o:ole="">
                  <v:imagedata r:id="rId8290" o:title=""/>
                </v:shape>
                <o:OLEObject Type="Embed" ProgID="Equation.DSMT4" ShapeID="_x0000_i5634" DrawAspect="Content" ObjectID="_1796844696" r:id="rId8291"/>
              </w:object>
            </w:r>
          </w:p>
        </w:tc>
        <w:tc>
          <w:tcPr>
            <w:tcW w:w="1134" w:type="dxa"/>
            <w:vAlign w:val="center"/>
          </w:tcPr>
          <w:p w14:paraId="19B3A2DF" w14:textId="77777777" w:rsidR="00ED397D" w:rsidRPr="00330A7E" w:rsidRDefault="00ED397D" w:rsidP="00330A7E">
            <w:pPr>
              <w:jc w:val="left"/>
              <w:rPr>
                <w:rFonts w:ascii="Times New Roman" w:hAnsi="Times New Roman" w:cs="Times New Roman"/>
                <w:sz w:val="24"/>
                <w:szCs w:val="24"/>
              </w:rPr>
            </w:pPr>
          </w:p>
        </w:tc>
        <w:tc>
          <w:tcPr>
            <w:tcW w:w="1134" w:type="dxa"/>
            <w:vAlign w:val="center"/>
          </w:tcPr>
          <w:p w14:paraId="1B7C1710" w14:textId="77777777" w:rsidR="00ED397D" w:rsidRPr="00330A7E" w:rsidRDefault="00ED397D" w:rsidP="00330A7E">
            <w:pPr>
              <w:jc w:val="left"/>
              <w:rPr>
                <w:rFonts w:ascii="Times New Roman" w:hAnsi="Times New Roman" w:cs="Times New Roman"/>
                <w:sz w:val="24"/>
                <w:szCs w:val="24"/>
              </w:rPr>
            </w:pPr>
          </w:p>
        </w:tc>
      </w:tr>
      <w:tr w:rsidR="00ED397D" w:rsidRPr="00330A7E" w14:paraId="61FF8AE0" w14:textId="77777777" w:rsidTr="00330A7E">
        <w:tc>
          <w:tcPr>
            <w:tcW w:w="8075" w:type="dxa"/>
            <w:vAlign w:val="center"/>
          </w:tcPr>
          <w:p w14:paraId="071AB36A" w14:textId="77777777" w:rsidR="00ED397D" w:rsidRPr="00330A7E" w:rsidRDefault="00ED397D" w:rsidP="00330A7E">
            <w:pPr>
              <w:jc w:val="left"/>
              <w:rPr>
                <w:rFonts w:ascii="Times New Roman" w:hAnsi="Times New Roman" w:cs="Times New Roman"/>
                <w:sz w:val="24"/>
                <w:szCs w:val="24"/>
              </w:rPr>
            </w:pPr>
            <w:r w:rsidRPr="00330A7E">
              <w:rPr>
                <w:rFonts w:ascii="Times New Roman" w:hAnsi="Times New Roman" w:cs="Times New Roman"/>
                <w:sz w:val="24"/>
                <w:szCs w:val="24"/>
              </w:rPr>
              <w:t xml:space="preserve">c) </w:t>
            </w:r>
            <w:r w:rsidRPr="00330A7E">
              <w:rPr>
                <w:rFonts w:ascii="Times New Roman" w:eastAsiaTheme="minorEastAsia" w:hAnsi="Times New Roman" w:cs="Times New Roman"/>
                <w:b/>
                <w:position w:val="-10"/>
                <w:sz w:val="24"/>
                <w:szCs w:val="24"/>
                <w:lang w:eastAsia="ja-JP"/>
              </w:rPr>
              <w:object w:dxaOrig="960" w:dyaOrig="320" w14:anchorId="4E92C0CB">
                <v:shape id="_x0000_i5635" type="#_x0000_t75" style="width:47.25pt;height:15pt" o:ole="">
                  <v:imagedata r:id="rId8292" o:title=""/>
                </v:shape>
                <o:OLEObject Type="Embed" ProgID="Equation.DSMT4" ShapeID="_x0000_i5635" DrawAspect="Content" ObjectID="_1796844697" r:id="rId8293"/>
              </w:object>
            </w:r>
          </w:p>
        </w:tc>
        <w:tc>
          <w:tcPr>
            <w:tcW w:w="1134" w:type="dxa"/>
            <w:vAlign w:val="center"/>
          </w:tcPr>
          <w:p w14:paraId="266190C6" w14:textId="77777777" w:rsidR="00ED397D" w:rsidRPr="00330A7E" w:rsidRDefault="00ED397D" w:rsidP="00330A7E">
            <w:pPr>
              <w:jc w:val="left"/>
              <w:rPr>
                <w:rFonts w:ascii="Times New Roman" w:hAnsi="Times New Roman" w:cs="Times New Roman"/>
                <w:sz w:val="24"/>
                <w:szCs w:val="24"/>
              </w:rPr>
            </w:pPr>
          </w:p>
        </w:tc>
        <w:tc>
          <w:tcPr>
            <w:tcW w:w="1134" w:type="dxa"/>
            <w:vAlign w:val="center"/>
          </w:tcPr>
          <w:p w14:paraId="07FBCD4C" w14:textId="77777777" w:rsidR="00ED397D" w:rsidRPr="00330A7E" w:rsidRDefault="00ED397D" w:rsidP="00330A7E">
            <w:pPr>
              <w:jc w:val="left"/>
              <w:rPr>
                <w:rFonts w:ascii="Times New Roman" w:hAnsi="Times New Roman" w:cs="Times New Roman"/>
                <w:sz w:val="24"/>
                <w:szCs w:val="24"/>
              </w:rPr>
            </w:pPr>
          </w:p>
        </w:tc>
      </w:tr>
      <w:tr w:rsidR="00ED397D" w:rsidRPr="00330A7E" w14:paraId="7D2A8788" w14:textId="77777777" w:rsidTr="00330A7E">
        <w:trPr>
          <w:trHeight w:val="283"/>
        </w:trPr>
        <w:tc>
          <w:tcPr>
            <w:tcW w:w="8075" w:type="dxa"/>
            <w:vAlign w:val="center"/>
          </w:tcPr>
          <w:p w14:paraId="237FA6A7" w14:textId="77777777" w:rsidR="00ED397D" w:rsidRPr="00330A7E" w:rsidRDefault="00ED397D" w:rsidP="00330A7E">
            <w:pPr>
              <w:jc w:val="left"/>
              <w:rPr>
                <w:rFonts w:ascii="Times New Roman" w:hAnsi="Times New Roman" w:cs="Times New Roman"/>
                <w:sz w:val="24"/>
                <w:szCs w:val="24"/>
              </w:rPr>
            </w:pPr>
            <w:r w:rsidRPr="00330A7E">
              <w:rPr>
                <w:rFonts w:ascii="Times New Roman" w:hAnsi="Times New Roman" w:cs="Times New Roman"/>
                <w:sz w:val="24"/>
                <w:szCs w:val="24"/>
              </w:rPr>
              <w:t>d)</w:t>
            </w:r>
            <w:r w:rsidRPr="00330A7E">
              <w:rPr>
                <w:rFonts w:ascii="Times New Roman" w:hAnsi="Times New Roman" w:cs="Times New Roman"/>
                <w:b/>
                <w:sz w:val="24"/>
                <w:szCs w:val="24"/>
              </w:rPr>
              <w:t xml:space="preserve"> </w:t>
            </w:r>
            <w:r w:rsidRPr="00330A7E">
              <w:rPr>
                <w:rFonts w:ascii="Times New Roman" w:eastAsiaTheme="minorEastAsia" w:hAnsi="Times New Roman" w:cs="Times New Roman"/>
                <w:b/>
                <w:position w:val="-24"/>
                <w:sz w:val="24"/>
                <w:szCs w:val="24"/>
                <w:lang w:eastAsia="ja-JP"/>
              </w:rPr>
              <w:object w:dxaOrig="2880" w:dyaOrig="620" w14:anchorId="6EFAFB9E">
                <v:shape id="_x0000_i5636" type="#_x0000_t75" style="width:143.25pt;height:31.5pt" o:ole="">
                  <v:imagedata r:id="rId8294" o:title=""/>
                </v:shape>
                <o:OLEObject Type="Embed" ProgID="Equation.DSMT4" ShapeID="_x0000_i5636" DrawAspect="Content" ObjectID="_1796844698" r:id="rId8295"/>
              </w:object>
            </w:r>
          </w:p>
        </w:tc>
        <w:tc>
          <w:tcPr>
            <w:tcW w:w="1134" w:type="dxa"/>
            <w:vAlign w:val="center"/>
          </w:tcPr>
          <w:p w14:paraId="73292CC8" w14:textId="77777777" w:rsidR="00ED397D" w:rsidRPr="00330A7E" w:rsidRDefault="00ED397D" w:rsidP="00330A7E">
            <w:pPr>
              <w:jc w:val="left"/>
              <w:rPr>
                <w:rFonts w:ascii="Times New Roman" w:hAnsi="Times New Roman" w:cs="Times New Roman"/>
                <w:sz w:val="24"/>
                <w:szCs w:val="24"/>
              </w:rPr>
            </w:pPr>
          </w:p>
        </w:tc>
        <w:tc>
          <w:tcPr>
            <w:tcW w:w="1134" w:type="dxa"/>
            <w:vAlign w:val="center"/>
          </w:tcPr>
          <w:p w14:paraId="0DA7E5E0" w14:textId="77777777" w:rsidR="00ED397D" w:rsidRPr="00330A7E" w:rsidRDefault="00ED397D" w:rsidP="00330A7E">
            <w:pPr>
              <w:jc w:val="left"/>
              <w:rPr>
                <w:rFonts w:ascii="Times New Roman" w:hAnsi="Times New Roman" w:cs="Times New Roman"/>
                <w:sz w:val="24"/>
                <w:szCs w:val="24"/>
              </w:rPr>
            </w:pPr>
          </w:p>
        </w:tc>
      </w:tr>
    </w:tbl>
    <w:p w14:paraId="639E5F58" w14:textId="77777777" w:rsidR="00ED397D" w:rsidRPr="00330A7E" w:rsidRDefault="00ED397D" w:rsidP="00330A7E">
      <w:pPr>
        <w:rPr>
          <w:rFonts w:ascii="Times New Roman" w:hAnsi="Times New Roman" w:cs="Times New Roman"/>
          <w:b/>
          <w:sz w:val="24"/>
          <w:szCs w:val="24"/>
        </w:rPr>
      </w:pPr>
    </w:p>
    <w:p w14:paraId="4DBCA562" w14:textId="77777777" w:rsidR="00ED397D" w:rsidRPr="00330A7E" w:rsidRDefault="00ED397D" w:rsidP="00330A7E">
      <w:pPr>
        <w:spacing w:after="0" w:line="240" w:lineRule="auto"/>
        <w:rPr>
          <w:rFonts w:ascii="Times New Roman" w:hAnsi="Times New Roman" w:cs="Times New Roman"/>
          <w:sz w:val="24"/>
          <w:szCs w:val="24"/>
        </w:rPr>
      </w:pPr>
      <w:r w:rsidRPr="00330A7E">
        <w:rPr>
          <w:rFonts w:ascii="Times New Roman" w:hAnsi="Times New Roman" w:cs="Times New Roman"/>
          <w:b/>
          <w:sz w:val="24"/>
          <w:szCs w:val="24"/>
        </w:rPr>
        <w:t>Câu 3:</w:t>
      </w:r>
      <w:r w:rsidRPr="00330A7E">
        <w:rPr>
          <w:rFonts w:ascii="Times New Roman" w:hAnsi="Times New Roman" w:cs="Times New Roman"/>
          <w:sz w:val="24"/>
          <w:szCs w:val="24"/>
        </w:rPr>
        <w:t xml:space="preserve"> Trong không gian </w:t>
      </w:r>
      <w:r w:rsidRPr="00330A7E">
        <w:rPr>
          <w:rFonts w:ascii="Times New Roman" w:hAnsi="Times New Roman" w:cs="Times New Roman"/>
          <w:sz w:val="24"/>
          <w:szCs w:val="24"/>
          <w:lang w:val="vi-VN"/>
        </w:rPr>
        <w:t>O</w:t>
      </w:r>
      <w:r w:rsidRPr="00330A7E">
        <w:rPr>
          <w:rFonts w:ascii="Times New Roman" w:hAnsi="Times New Roman" w:cs="Times New Roman"/>
          <w:sz w:val="24"/>
          <w:szCs w:val="24"/>
        </w:rPr>
        <w:t xml:space="preserve">xyz, </w:t>
      </w:r>
      <w:r w:rsidRPr="00330A7E">
        <w:rPr>
          <w:rFonts w:ascii="Times New Roman" w:hAnsi="Times New Roman" w:cs="Times New Roman"/>
          <w:sz w:val="24"/>
          <w:szCs w:val="24"/>
          <w:lang w:val="vi-VN"/>
        </w:rPr>
        <w:t xml:space="preserve">cho </w:t>
      </w:r>
      <w:r w:rsidRPr="00330A7E">
        <w:rPr>
          <w:rFonts w:ascii="Times New Roman" w:hAnsi="Times New Roman" w:cs="Times New Roman"/>
          <w:sz w:val="24"/>
          <w:szCs w:val="24"/>
        </w:rPr>
        <w:t>điểm</w:t>
      </w:r>
      <w:r w:rsidRPr="00330A7E">
        <w:rPr>
          <w:rFonts w:ascii="Times New Roman" w:hAnsi="Times New Roman" w:cs="Times New Roman"/>
          <w:sz w:val="24"/>
          <w:szCs w:val="24"/>
          <w:lang w:val="vi-VN"/>
        </w:rPr>
        <w:t xml:space="preserve"> </w:t>
      </w:r>
      <w:r w:rsidRPr="00330A7E">
        <w:rPr>
          <w:rFonts w:ascii="Times New Roman" w:hAnsi="Times New Roman" w:cs="Times New Roman"/>
          <w:position w:val="-14"/>
          <w:sz w:val="24"/>
          <w:szCs w:val="24"/>
        </w:rPr>
        <w:object w:dxaOrig="1080" w:dyaOrig="400" w14:anchorId="2D93CE5E">
          <v:shape id="_x0000_i5637" type="#_x0000_t75" style="width:54pt;height:20.25pt" o:ole="">
            <v:imagedata r:id="rId8296" o:title=""/>
          </v:shape>
          <o:OLEObject Type="Embed" ProgID="Equation.DSMT4" ShapeID="_x0000_i5637" DrawAspect="Content" ObjectID="_1796844699" r:id="rId8297"/>
        </w:object>
      </w:r>
      <w:r w:rsidRPr="00330A7E">
        <w:rPr>
          <w:rFonts w:ascii="Times New Roman" w:hAnsi="Times New Roman" w:cs="Times New Roman"/>
          <w:sz w:val="24"/>
          <w:szCs w:val="24"/>
          <w:lang w:val="vi-VN"/>
        </w:rPr>
        <w:t xml:space="preserve"> </w:t>
      </w:r>
      <w:r w:rsidRPr="00330A7E">
        <w:rPr>
          <w:rFonts w:ascii="Times New Roman" w:hAnsi="Times New Roman" w:cs="Times New Roman"/>
          <w:sz w:val="24"/>
          <w:szCs w:val="24"/>
        </w:rPr>
        <w:t xml:space="preserve">và </w:t>
      </w:r>
      <w:r w:rsidRPr="00330A7E">
        <w:rPr>
          <w:rFonts w:ascii="Times New Roman" w:hAnsi="Times New Roman" w:cs="Times New Roman"/>
          <w:sz w:val="24"/>
          <w:szCs w:val="24"/>
          <w:lang w:val="vi-VN"/>
        </w:rPr>
        <w:t>hai</w:t>
      </w:r>
      <w:r w:rsidRPr="00330A7E">
        <w:rPr>
          <w:rFonts w:ascii="Times New Roman" w:hAnsi="Times New Roman" w:cs="Times New Roman"/>
          <w:sz w:val="24"/>
          <w:szCs w:val="24"/>
        </w:rPr>
        <w:t xml:space="preserve"> mặt phẳng</w:t>
      </w:r>
      <w:r w:rsidRPr="00330A7E">
        <w:rPr>
          <w:rFonts w:ascii="Times New Roman" w:hAnsi="Times New Roman" w:cs="Times New Roman"/>
          <w:sz w:val="24"/>
          <w:szCs w:val="24"/>
          <w:lang w:val="vi-VN"/>
        </w:rPr>
        <w:t xml:space="preserve"> </w:t>
      </w:r>
      <w:r w:rsidRPr="00330A7E">
        <w:rPr>
          <w:rFonts w:ascii="Times New Roman" w:hAnsi="Times New Roman" w:cs="Times New Roman"/>
          <w:position w:val="-14"/>
          <w:sz w:val="24"/>
          <w:szCs w:val="24"/>
        </w:rPr>
        <w:object w:dxaOrig="3159" w:dyaOrig="400" w14:anchorId="1A60AA44">
          <v:shape id="_x0000_i5638" type="#_x0000_t75" style="width:158.25pt;height:20.25pt" o:ole="">
            <v:imagedata r:id="rId8298" o:title=""/>
          </v:shape>
          <o:OLEObject Type="Embed" ProgID="Equation.DSMT4" ShapeID="_x0000_i5638" DrawAspect="Content" ObjectID="_1796844700" r:id="rId8299"/>
        </w:object>
      </w:r>
      <w:r w:rsidRPr="00330A7E">
        <w:rPr>
          <w:rFonts w:ascii="Times New Roman" w:hAnsi="Times New Roman" w:cs="Times New Roman"/>
          <w:sz w:val="24"/>
          <w:szCs w:val="24"/>
        </w:rPr>
        <w:t xml:space="preserve">. </w:t>
      </w:r>
    </w:p>
    <w:p w14:paraId="59218873" w14:textId="77777777" w:rsidR="00ED397D" w:rsidRPr="00330A7E" w:rsidRDefault="00ED397D" w:rsidP="00330A7E">
      <w:pPr>
        <w:spacing w:after="0" w:line="240" w:lineRule="auto"/>
        <w:rPr>
          <w:rFonts w:ascii="Times New Roman" w:hAnsi="Times New Roman" w:cs="Times New Roman"/>
          <w:sz w:val="24"/>
          <w:szCs w:val="24"/>
        </w:rPr>
      </w:pPr>
      <w:r w:rsidRPr="00330A7E">
        <w:rPr>
          <w:rFonts w:ascii="Times New Roman" w:hAnsi="Times New Roman" w:cs="Times New Roman"/>
          <w:sz w:val="24"/>
          <w:szCs w:val="24"/>
        </w:rPr>
        <w:t>Xét tính đúng sai của các mệnh đề sau:</w:t>
      </w:r>
    </w:p>
    <w:tbl>
      <w:tblPr>
        <w:tblStyle w:val="TableGrid"/>
        <w:tblW w:w="0" w:type="auto"/>
        <w:tblLook w:val="04A0" w:firstRow="1" w:lastRow="0" w:firstColumn="1" w:lastColumn="0" w:noHBand="0" w:noVBand="1"/>
      </w:tblPr>
      <w:tblGrid>
        <w:gridCol w:w="8095"/>
        <w:gridCol w:w="1134"/>
        <w:gridCol w:w="1133"/>
      </w:tblGrid>
      <w:tr w:rsidR="00ED397D" w:rsidRPr="00330A7E" w14:paraId="530A0DF4" w14:textId="77777777" w:rsidTr="00330A7E">
        <w:trPr>
          <w:trHeight w:val="352"/>
        </w:trPr>
        <w:tc>
          <w:tcPr>
            <w:tcW w:w="8095" w:type="dxa"/>
            <w:vAlign w:val="center"/>
          </w:tcPr>
          <w:p w14:paraId="767C9A89" w14:textId="77777777" w:rsidR="00ED397D" w:rsidRPr="00330A7E" w:rsidRDefault="00ED397D" w:rsidP="00330A7E">
            <w:pPr>
              <w:jc w:val="center"/>
              <w:rPr>
                <w:rFonts w:ascii="Times New Roman" w:hAnsi="Times New Roman" w:cs="Times New Roman"/>
                <w:b/>
                <w:sz w:val="24"/>
                <w:szCs w:val="24"/>
              </w:rPr>
            </w:pPr>
            <w:r w:rsidRPr="00330A7E">
              <w:rPr>
                <w:rFonts w:ascii="Times New Roman" w:hAnsi="Times New Roman" w:cs="Times New Roman"/>
                <w:b/>
                <w:sz w:val="24"/>
                <w:szCs w:val="24"/>
              </w:rPr>
              <w:t>Mệnh đề</w:t>
            </w:r>
          </w:p>
        </w:tc>
        <w:tc>
          <w:tcPr>
            <w:tcW w:w="1134" w:type="dxa"/>
            <w:vAlign w:val="center"/>
          </w:tcPr>
          <w:p w14:paraId="25417627" w14:textId="77777777" w:rsidR="00ED397D" w:rsidRPr="00330A7E" w:rsidRDefault="00ED397D" w:rsidP="00330A7E">
            <w:pPr>
              <w:jc w:val="center"/>
              <w:rPr>
                <w:rFonts w:ascii="Times New Roman" w:hAnsi="Times New Roman" w:cs="Times New Roman"/>
                <w:b/>
                <w:sz w:val="24"/>
                <w:szCs w:val="24"/>
              </w:rPr>
            </w:pPr>
            <w:r w:rsidRPr="00330A7E">
              <w:rPr>
                <w:rFonts w:ascii="Times New Roman" w:hAnsi="Times New Roman" w:cs="Times New Roman"/>
                <w:b/>
                <w:sz w:val="24"/>
                <w:szCs w:val="24"/>
              </w:rPr>
              <w:t>Đúng</w:t>
            </w:r>
          </w:p>
        </w:tc>
        <w:tc>
          <w:tcPr>
            <w:tcW w:w="1133" w:type="dxa"/>
            <w:vAlign w:val="center"/>
          </w:tcPr>
          <w:p w14:paraId="5B5E7DB9" w14:textId="77777777" w:rsidR="00ED397D" w:rsidRPr="00330A7E" w:rsidRDefault="00ED397D" w:rsidP="00330A7E">
            <w:pPr>
              <w:jc w:val="center"/>
              <w:rPr>
                <w:rFonts w:ascii="Times New Roman" w:hAnsi="Times New Roman" w:cs="Times New Roman"/>
                <w:b/>
                <w:sz w:val="24"/>
                <w:szCs w:val="24"/>
              </w:rPr>
            </w:pPr>
            <w:r w:rsidRPr="00330A7E">
              <w:rPr>
                <w:rFonts w:ascii="Times New Roman" w:hAnsi="Times New Roman" w:cs="Times New Roman"/>
                <w:b/>
                <w:sz w:val="24"/>
                <w:szCs w:val="24"/>
              </w:rPr>
              <w:t>Sai</w:t>
            </w:r>
          </w:p>
        </w:tc>
      </w:tr>
      <w:tr w:rsidR="00ED397D" w:rsidRPr="00330A7E" w14:paraId="478CF9AF" w14:textId="77777777" w:rsidTr="00330A7E">
        <w:trPr>
          <w:trHeight w:val="274"/>
        </w:trPr>
        <w:tc>
          <w:tcPr>
            <w:tcW w:w="8095" w:type="dxa"/>
            <w:vAlign w:val="bottom"/>
          </w:tcPr>
          <w:p w14:paraId="43C62B1F"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sz w:val="24"/>
                <w:szCs w:val="24"/>
              </w:rPr>
              <w:t xml:space="preserve">a) Một vectơ pháp tuyến của mặt phẳng </w:t>
            </w:r>
            <w:r w:rsidRPr="00330A7E">
              <w:rPr>
                <w:rFonts w:ascii="Times New Roman" w:eastAsiaTheme="minorEastAsia" w:hAnsi="Times New Roman" w:cs="Times New Roman"/>
                <w:position w:val="-14"/>
                <w:sz w:val="24"/>
                <w:szCs w:val="24"/>
                <w:lang w:eastAsia="ja-JP"/>
              </w:rPr>
              <w:object w:dxaOrig="420" w:dyaOrig="400" w14:anchorId="0970BC70">
                <v:shape id="_x0000_i5639" type="#_x0000_t75" style="width:21pt;height:20.25pt" o:ole="">
                  <v:imagedata r:id="rId8300" o:title=""/>
                </v:shape>
                <o:OLEObject Type="Embed" ProgID="Equation.DSMT4" ShapeID="_x0000_i5639" DrawAspect="Content" ObjectID="_1796844701" r:id="rId8301"/>
              </w:object>
            </w:r>
            <w:r w:rsidRPr="00330A7E">
              <w:rPr>
                <w:rFonts w:ascii="Times New Roman" w:hAnsi="Times New Roman" w:cs="Times New Roman"/>
                <w:sz w:val="24"/>
                <w:szCs w:val="24"/>
              </w:rPr>
              <w:t xml:space="preserve"> là </w:t>
            </w:r>
            <w:r w:rsidRPr="00330A7E">
              <w:rPr>
                <w:rFonts w:ascii="Times New Roman" w:eastAsiaTheme="minorEastAsia" w:hAnsi="Times New Roman" w:cs="Times New Roman"/>
                <w:position w:val="-14"/>
                <w:sz w:val="24"/>
                <w:szCs w:val="24"/>
                <w:lang w:eastAsia="ja-JP"/>
              </w:rPr>
              <w:object w:dxaOrig="1420" w:dyaOrig="400" w14:anchorId="44F9BDF9">
                <v:shape id="_x0000_i5640" type="#_x0000_t75" style="width:71.25pt;height:20.25pt" o:ole="">
                  <v:imagedata r:id="rId8302" o:title=""/>
                </v:shape>
                <o:OLEObject Type="Embed" ProgID="Equation.DSMT4" ShapeID="_x0000_i5640" DrawAspect="Content" ObjectID="_1796844702" r:id="rId8303"/>
              </w:object>
            </w:r>
          </w:p>
        </w:tc>
        <w:tc>
          <w:tcPr>
            <w:tcW w:w="1134" w:type="dxa"/>
            <w:vAlign w:val="bottom"/>
          </w:tcPr>
          <w:p w14:paraId="24712A2B" w14:textId="77777777" w:rsidR="00ED397D" w:rsidRPr="00330A7E" w:rsidRDefault="00ED397D" w:rsidP="00330A7E">
            <w:pPr>
              <w:rPr>
                <w:rFonts w:ascii="Times New Roman" w:hAnsi="Times New Roman" w:cs="Times New Roman"/>
                <w:sz w:val="24"/>
                <w:szCs w:val="24"/>
              </w:rPr>
            </w:pPr>
          </w:p>
        </w:tc>
        <w:tc>
          <w:tcPr>
            <w:tcW w:w="1133" w:type="dxa"/>
            <w:vAlign w:val="bottom"/>
          </w:tcPr>
          <w:p w14:paraId="246B684C" w14:textId="77777777" w:rsidR="00ED397D" w:rsidRPr="00330A7E" w:rsidRDefault="00ED397D" w:rsidP="00330A7E">
            <w:pPr>
              <w:rPr>
                <w:rFonts w:ascii="Times New Roman" w:hAnsi="Times New Roman" w:cs="Times New Roman"/>
                <w:sz w:val="24"/>
                <w:szCs w:val="24"/>
              </w:rPr>
            </w:pPr>
          </w:p>
        </w:tc>
      </w:tr>
      <w:tr w:rsidR="00ED397D" w:rsidRPr="00330A7E" w14:paraId="66E2F1A6" w14:textId="77777777" w:rsidTr="00330A7E">
        <w:trPr>
          <w:trHeight w:val="337"/>
        </w:trPr>
        <w:tc>
          <w:tcPr>
            <w:tcW w:w="8095" w:type="dxa"/>
            <w:vAlign w:val="bottom"/>
          </w:tcPr>
          <w:p w14:paraId="065392C2"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sz w:val="24"/>
                <w:szCs w:val="24"/>
              </w:rPr>
              <w:t xml:space="preserve">b) Hai mặt phẳng </w:t>
            </w:r>
            <w:r w:rsidRPr="00330A7E">
              <w:rPr>
                <w:rFonts w:ascii="Times New Roman" w:eastAsiaTheme="minorEastAsia" w:hAnsi="Times New Roman" w:cs="Times New Roman"/>
                <w:position w:val="-14"/>
                <w:sz w:val="24"/>
                <w:szCs w:val="24"/>
                <w:lang w:eastAsia="ja-JP"/>
              </w:rPr>
              <w:object w:dxaOrig="420" w:dyaOrig="400" w14:anchorId="3BF9D685">
                <v:shape id="_x0000_i5641" type="#_x0000_t75" style="width:21pt;height:20.25pt" o:ole="">
                  <v:imagedata r:id="rId8304" o:title=""/>
                </v:shape>
                <o:OLEObject Type="Embed" ProgID="Equation.DSMT4" ShapeID="_x0000_i5641" DrawAspect="Content" ObjectID="_1796844703" r:id="rId8305"/>
              </w:object>
            </w:r>
            <w:r w:rsidRPr="00330A7E">
              <w:rPr>
                <w:rFonts w:ascii="Times New Roman" w:hAnsi="Times New Roman" w:cs="Times New Roman"/>
                <w:sz w:val="24"/>
                <w:szCs w:val="24"/>
              </w:rPr>
              <w:t xml:space="preserve"> và </w:t>
            </w:r>
            <w:r w:rsidRPr="00330A7E">
              <w:rPr>
                <w:rFonts w:ascii="Times New Roman" w:eastAsiaTheme="minorEastAsia" w:hAnsi="Times New Roman" w:cs="Times New Roman"/>
                <w:position w:val="-14"/>
                <w:sz w:val="24"/>
                <w:szCs w:val="24"/>
                <w:lang w:eastAsia="ja-JP"/>
              </w:rPr>
              <w:object w:dxaOrig="440" w:dyaOrig="400" w14:anchorId="7AA776B8">
                <v:shape id="_x0000_i5642" type="#_x0000_t75" style="width:21.75pt;height:20.25pt" o:ole="">
                  <v:imagedata r:id="rId8306" o:title=""/>
                </v:shape>
                <o:OLEObject Type="Embed" ProgID="Equation.DSMT4" ShapeID="_x0000_i5642" DrawAspect="Content" ObjectID="_1796844704" r:id="rId8307"/>
              </w:object>
            </w:r>
            <w:r w:rsidRPr="00330A7E">
              <w:rPr>
                <w:rFonts w:ascii="Times New Roman" w:hAnsi="Times New Roman" w:cs="Times New Roman"/>
                <w:sz w:val="24"/>
                <w:szCs w:val="24"/>
              </w:rPr>
              <w:t xml:space="preserve"> vuông góc với nhau</w:t>
            </w:r>
          </w:p>
        </w:tc>
        <w:tc>
          <w:tcPr>
            <w:tcW w:w="1134" w:type="dxa"/>
            <w:vAlign w:val="bottom"/>
          </w:tcPr>
          <w:p w14:paraId="4F31CA55" w14:textId="77777777" w:rsidR="00ED397D" w:rsidRPr="00330A7E" w:rsidRDefault="00ED397D" w:rsidP="00330A7E">
            <w:pPr>
              <w:rPr>
                <w:rFonts w:ascii="Times New Roman" w:hAnsi="Times New Roman" w:cs="Times New Roman"/>
                <w:sz w:val="24"/>
                <w:szCs w:val="24"/>
              </w:rPr>
            </w:pPr>
          </w:p>
        </w:tc>
        <w:tc>
          <w:tcPr>
            <w:tcW w:w="1133" w:type="dxa"/>
            <w:vAlign w:val="bottom"/>
          </w:tcPr>
          <w:p w14:paraId="442BFF03" w14:textId="77777777" w:rsidR="00ED397D" w:rsidRPr="00330A7E" w:rsidRDefault="00ED397D" w:rsidP="00330A7E">
            <w:pPr>
              <w:rPr>
                <w:rFonts w:ascii="Times New Roman" w:hAnsi="Times New Roman" w:cs="Times New Roman"/>
                <w:sz w:val="24"/>
                <w:szCs w:val="24"/>
              </w:rPr>
            </w:pPr>
          </w:p>
        </w:tc>
      </w:tr>
      <w:tr w:rsidR="00ED397D" w:rsidRPr="00330A7E" w14:paraId="4B564B7D" w14:textId="77777777" w:rsidTr="00330A7E">
        <w:tc>
          <w:tcPr>
            <w:tcW w:w="8095" w:type="dxa"/>
            <w:vAlign w:val="bottom"/>
          </w:tcPr>
          <w:p w14:paraId="2B5D6C29"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sz w:val="24"/>
                <w:szCs w:val="24"/>
              </w:rPr>
              <w:t xml:space="preserve">c) Phương trình mặt phẳng qua </w:t>
            </w:r>
            <w:r w:rsidRPr="00330A7E">
              <w:rPr>
                <w:rFonts w:ascii="Times New Roman" w:hAnsi="Times New Roman" w:cs="Times New Roman"/>
                <w:sz w:val="24"/>
                <w:szCs w:val="24"/>
                <w:lang w:val="vi-VN"/>
              </w:rPr>
              <w:t>A</w:t>
            </w:r>
            <w:r w:rsidRPr="00330A7E">
              <w:rPr>
                <w:rFonts w:ascii="Times New Roman" w:hAnsi="Times New Roman" w:cs="Times New Roman"/>
                <w:sz w:val="24"/>
                <w:szCs w:val="24"/>
              </w:rPr>
              <w:t xml:space="preserve"> và song song với (</w:t>
            </w:r>
            <w:r w:rsidRPr="00330A7E">
              <w:rPr>
                <w:rFonts w:ascii="Times New Roman" w:hAnsi="Times New Roman" w:cs="Times New Roman"/>
                <w:sz w:val="24"/>
                <w:szCs w:val="24"/>
                <w:lang w:val="vi-VN"/>
              </w:rPr>
              <w:t>Q</w:t>
            </w:r>
            <w:r w:rsidRPr="00330A7E">
              <w:rPr>
                <w:rFonts w:ascii="Times New Roman" w:hAnsi="Times New Roman" w:cs="Times New Roman"/>
                <w:sz w:val="24"/>
                <w:szCs w:val="24"/>
              </w:rPr>
              <w:t xml:space="preserve">) là </w:t>
            </w:r>
            <w:r w:rsidRPr="00330A7E">
              <w:rPr>
                <w:rFonts w:ascii="Times New Roman" w:eastAsiaTheme="minorEastAsia" w:hAnsi="Times New Roman" w:cs="Times New Roman"/>
                <w:position w:val="-10"/>
                <w:sz w:val="24"/>
                <w:szCs w:val="24"/>
                <w:lang w:eastAsia="ja-JP"/>
              </w:rPr>
              <w:object w:dxaOrig="1180" w:dyaOrig="320" w14:anchorId="058258D9">
                <v:shape id="_x0000_i5643" type="#_x0000_t75" style="width:59.25pt;height:15.75pt" o:ole="">
                  <v:imagedata r:id="rId8308" o:title=""/>
                </v:shape>
                <o:OLEObject Type="Embed" ProgID="Equation.DSMT4" ShapeID="_x0000_i5643" DrawAspect="Content" ObjectID="_1796844705" r:id="rId8309"/>
              </w:object>
            </w:r>
          </w:p>
        </w:tc>
        <w:tc>
          <w:tcPr>
            <w:tcW w:w="1134" w:type="dxa"/>
            <w:vAlign w:val="bottom"/>
          </w:tcPr>
          <w:p w14:paraId="3A0B283A" w14:textId="77777777" w:rsidR="00ED397D" w:rsidRPr="00330A7E" w:rsidRDefault="00ED397D" w:rsidP="00330A7E">
            <w:pPr>
              <w:rPr>
                <w:rFonts w:ascii="Times New Roman" w:hAnsi="Times New Roman" w:cs="Times New Roman"/>
                <w:sz w:val="24"/>
                <w:szCs w:val="24"/>
              </w:rPr>
            </w:pPr>
          </w:p>
        </w:tc>
        <w:tc>
          <w:tcPr>
            <w:tcW w:w="1133" w:type="dxa"/>
            <w:vAlign w:val="bottom"/>
          </w:tcPr>
          <w:p w14:paraId="59130FE9" w14:textId="77777777" w:rsidR="00ED397D" w:rsidRPr="00330A7E" w:rsidRDefault="00ED397D" w:rsidP="00330A7E">
            <w:pPr>
              <w:rPr>
                <w:rFonts w:ascii="Times New Roman" w:hAnsi="Times New Roman" w:cs="Times New Roman"/>
                <w:sz w:val="24"/>
                <w:szCs w:val="24"/>
              </w:rPr>
            </w:pPr>
          </w:p>
        </w:tc>
      </w:tr>
      <w:tr w:rsidR="00ED397D" w:rsidRPr="00330A7E" w14:paraId="094B1E88" w14:textId="77777777" w:rsidTr="00330A7E">
        <w:trPr>
          <w:trHeight w:val="283"/>
        </w:trPr>
        <w:tc>
          <w:tcPr>
            <w:tcW w:w="8095" w:type="dxa"/>
            <w:vAlign w:val="bottom"/>
          </w:tcPr>
          <w:p w14:paraId="489ADF30"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sz w:val="24"/>
                <w:szCs w:val="24"/>
              </w:rPr>
              <w:t>d) Phương trình mặt phẳng đi qua điểm A và vuông góc với cả hai mặt</w:t>
            </w:r>
            <w:r w:rsidRPr="00330A7E">
              <w:rPr>
                <w:rFonts w:ascii="Times New Roman" w:hAnsi="Times New Roman" w:cs="Times New Roman"/>
                <w:sz w:val="24"/>
                <w:szCs w:val="24"/>
                <w:lang w:val="vi-VN"/>
              </w:rPr>
              <w:t xml:space="preserve"> </w:t>
            </w:r>
            <w:r w:rsidRPr="00330A7E">
              <w:rPr>
                <w:rFonts w:ascii="Times New Roman" w:hAnsi="Times New Roman" w:cs="Times New Roman"/>
                <w:sz w:val="24"/>
                <w:szCs w:val="24"/>
              </w:rPr>
              <w:t>phẳng (P) và (</w:t>
            </w:r>
            <w:r w:rsidRPr="00330A7E">
              <w:rPr>
                <w:rFonts w:ascii="Times New Roman" w:hAnsi="Times New Roman" w:cs="Times New Roman"/>
                <w:sz w:val="24"/>
                <w:szCs w:val="24"/>
                <w:lang w:val="vi-VN"/>
              </w:rPr>
              <w:t>Q</w:t>
            </w:r>
            <w:r w:rsidRPr="00330A7E">
              <w:rPr>
                <w:rFonts w:ascii="Times New Roman" w:hAnsi="Times New Roman" w:cs="Times New Roman"/>
                <w:sz w:val="24"/>
                <w:szCs w:val="24"/>
              </w:rPr>
              <w:t xml:space="preserve">) là: </w:t>
            </w:r>
            <w:r w:rsidRPr="00330A7E">
              <w:rPr>
                <w:rFonts w:ascii="Times New Roman" w:eastAsiaTheme="minorEastAsia" w:hAnsi="Times New Roman" w:cs="Times New Roman"/>
                <w:position w:val="-10"/>
                <w:sz w:val="24"/>
                <w:szCs w:val="24"/>
                <w:lang w:eastAsia="ja-JP"/>
              </w:rPr>
              <w:object w:dxaOrig="1219" w:dyaOrig="320" w14:anchorId="749734CD">
                <v:shape id="_x0000_i5644" type="#_x0000_t75" style="width:60.75pt;height:15.75pt" o:ole="">
                  <v:imagedata r:id="rId8310" o:title=""/>
                </v:shape>
                <o:OLEObject Type="Embed" ProgID="Equation.DSMT4" ShapeID="_x0000_i5644" DrawAspect="Content" ObjectID="_1796844706" r:id="rId8311"/>
              </w:object>
            </w:r>
            <w:r w:rsidRPr="00330A7E">
              <w:rPr>
                <w:rFonts w:ascii="Times New Roman" w:hAnsi="Times New Roman" w:cs="Times New Roman"/>
                <w:sz w:val="24"/>
                <w:szCs w:val="24"/>
              </w:rPr>
              <w:t>.</w:t>
            </w:r>
          </w:p>
        </w:tc>
        <w:tc>
          <w:tcPr>
            <w:tcW w:w="1134" w:type="dxa"/>
            <w:vAlign w:val="bottom"/>
          </w:tcPr>
          <w:p w14:paraId="78711A0A" w14:textId="77777777" w:rsidR="00ED397D" w:rsidRPr="00330A7E" w:rsidRDefault="00ED397D" w:rsidP="00330A7E">
            <w:pPr>
              <w:rPr>
                <w:rFonts w:ascii="Times New Roman" w:hAnsi="Times New Roman" w:cs="Times New Roman"/>
                <w:sz w:val="24"/>
                <w:szCs w:val="24"/>
              </w:rPr>
            </w:pPr>
          </w:p>
        </w:tc>
        <w:tc>
          <w:tcPr>
            <w:tcW w:w="1133" w:type="dxa"/>
            <w:vAlign w:val="bottom"/>
          </w:tcPr>
          <w:p w14:paraId="2600D72A" w14:textId="77777777" w:rsidR="00ED397D" w:rsidRPr="00330A7E" w:rsidRDefault="00ED397D" w:rsidP="00330A7E">
            <w:pPr>
              <w:rPr>
                <w:rFonts w:ascii="Times New Roman" w:hAnsi="Times New Roman" w:cs="Times New Roman"/>
                <w:sz w:val="24"/>
                <w:szCs w:val="24"/>
              </w:rPr>
            </w:pPr>
          </w:p>
        </w:tc>
      </w:tr>
    </w:tbl>
    <w:p w14:paraId="21DF0AB2" w14:textId="77777777" w:rsidR="00ED397D" w:rsidRPr="00330A7E" w:rsidRDefault="00ED397D" w:rsidP="00330A7E">
      <w:pPr>
        <w:rPr>
          <w:rFonts w:ascii="Times New Roman" w:hAnsi="Times New Roman" w:cs="Times New Roman"/>
          <w:b/>
          <w:sz w:val="24"/>
          <w:szCs w:val="24"/>
        </w:rPr>
      </w:pPr>
    </w:p>
    <w:p w14:paraId="04AA067D" w14:textId="77777777" w:rsidR="00ED397D" w:rsidRPr="00330A7E" w:rsidRDefault="00ED397D" w:rsidP="00330A7E">
      <w:pPr>
        <w:spacing w:after="240"/>
        <w:rPr>
          <w:rFonts w:ascii="Times New Roman" w:hAnsi="Times New Roman" w:cs="Times New Roman"/>
          <w:sz w:val="24"/>
          <w:szCs w:val="24"/>
        </w:rPr>
      </w:pPr>
      <w:r w:rsidRPr="00330A7E">
        <w:rPr>
          <w:rFonts w:ascii="Times New Roman" w:eastAsia="Georgia" w:hAnsi="Times New Roman" w:cs="Times New Roman"/>
          <w:b/>
          <w:bCs/>
          <w:sz w:val="24"/>
          <w:szCs w:val="24"/>
        </w:rPr>
        <w:t xml:space="preserve">Câu 4: </w:t>
      </w:r>
      <w:r w:rsidRPr="00330A7E">
        <w:rPr>
          <w:rFonts w:ascii="Times New Roman" w:eastAsia="Georgia" w:hAnsi="Times New Roman" w:cs="Times New Roman"/>
          <w:sz w:val="24"/>
          <w:szCs w:val="24"/>
        </w:rPr>
        <w:t>Một công ty cần tuyển 2 nhân viên, có 6 người nộp đơn trong đó có 2 nam và 4 nữ. Biết rằng khả năng được tuyển của mỗi người là như nhau. Xét tính đúng sai của các mệnh đề sau:</w:t>
      </w:r>
    </w:p>
    <w:tbl>
      <w:tblPr>
        <w:tblStyle w:val="TableGrid"/>
        <w:tblW w:w="0" w:type="auto"/>
        <w:jc w:val="center"/>
        <w:tblLook w:val="04A0" w:firstRow="1" w:lastRow="0" w:firstColumn="1" w:lastColumn="0" w:noHBand="0" w:noVBand="1"/>
      </w:tblPr>
      <w:tblGrid>
        <w:gridCol w:w="8075"/>
        <w:gridCol w:w="1134"/>
        <w:gridCol w:w="992"/>
      </w:tblGrid>
      <w:tr w:rsidR="00ED397D" w:rsidRPr="00330A7E" w14:paraId="0CED557E" w14:textId="77777777" w:rsidTr="00330A7E">
        <w:trPr>
          <w:jc w:val="center"/>
        </w:trPr>
        <w:tc>
          <w:tcPr>
            <w:tcW w:w="8075" w:type="dxa"/>
          </w:tcPr>
          <w:p w14:paraId="09C7A941" w14:textId="77777777" w:rsidR="00ED397D" w:rsidRPr="00330A7E" w:rsidRDefault="00ED397D" w:rsidP="00330A7E">
            <w:pPr>
              <w:jc w:val="center"/>
              <w:rPr>
                <w:rFonts w:ascii="Times New Roman" w:hAnsi="Times New Roman" w:cs="Times New Roman"/>
                <w:b/>
                <w:sz w:val="24"/>
                <w:szCs w:val="24"/>
              </w:rPr>
            </w:pPr>
            <w:r w:rsidRPr="00330A7E">
              <w:rPr>
                <w:rFonts w:ascii="Times New Roman" w:eastAsia="Georgia" w:hAnsi="Times New Roman" w:cs="Times New Roman"/>
                <w:b/>
                <w:sz w:val="24"/>
                <w:szCs w:val="24"/>
              </w:rPr>
              <w:t>Mệnh đề</w:t>
            </w:r>
          </w:p>
        </w:tc>
        <w:tc>
          <w:tcPr>
            <w:tcW w:w="1134" w:type="dxa"/>
          </w:tcPr>
          <w:p w14:paraId="4BB4CCCC" w14:textId="77777777" w:rsidR="00ED397D" w:rsidRPr="00330A7E" w:rsidRDefault="00ED397D" w:rsidP="00330A7E">
            <w:pPr>
              <w:rPr>
                <w:rFonts w:ascii="Times New Roman" w:hAnsi="Times New Roman" w:cs="Times New Roman"/>
                <w:b/>
                <w:sz w:val="24"/>
                <w:szCs w:val="24"/>
              </w:rPr>
            </w:pPr>
            <w:r w:rsidRPr="00330A7E">
              <w:rPr>
                <w:rFonts w:ascii="Times New Roman" w:eastAsia="Georgia" w:hAnsi="Times New Roman" w:cs="Times New Roman"/>
                <w:b/>
                <w:sz w:val="24"/>
                <w:szCs w:val="24"/>
              </w:rPr>
              <w:t>Đúng</w:t>
            </w:r>
          </w:p>
        </w:tc>
        <w:tc>
          <w:tcPr>
            <w:tcW w:w="992" w:type="dxa"/>
          </w:tcPr>
          <w:p w14:paraId="72219210" w14:textId="77777777" w:rsidR="00ED397D" w:rsidRPr="00330A7E" w:rsidRDefault="00ED397D" w:rsidP="00330A7E">
            <w:pPr>
              <w:rPr>
                <w:rFonts w:ascii="Times New Roman" w:hAnsi="Times New Roman" w:cs="Times New Roman"/>
                <w:b/>
                <w:sz w:val="24"/>
                <w:szCs w:val="24"/>
              </w:rPr>
            </w:pPr>
            <w:r w:rsidRPr="00330A7E">
              <w:rPr>
                <w:rFonts w:ascii="Times New Roman" w:hAnsi="Times New Roman" w:cs="Times New Roman"/>
                <w:b/>
                <w:sz w:val="24"/>
                <w:szCs w:val="24"/>
              </w:rPr>
              <w:t>Sai</w:t>
            </w:r>
          </w:p>
        </w:tc>
      </w:tr>
      <w:tr w:rsidR="00ED397D" w:rsidRPr="00330A7E" w14:paraId="71A0DD9D" w14:textId="77777777" w:rsidTr="00330A7E">
        <w:trPr>
          <w:jc w:val="center"/>
        </w:trPr>
        <w:tc>
          <w:tcPr>
            <w:tcW w:w="8075" w:type="dxa"/>
          </w:tcPr>
          <w:p w14:paraId="07F588FC" w14:textId="77777777" w:rsidR="00ED397D" w:rsidRPr="00330A7E" w:rsidRDefault="00ED397D" w:rsidP="00330A7E">
            <w:pPr>
              <w:rPr>
                <w:rFonts w:ascii="Times New Roman" w:hAnsi="Times New Roman" w:cs="Times New Roman"/>
                <w:sz w:val="24"/>
                <w:szCs w:val="24"/>
              </w:rPr>
            </w:pPr>
            <w:r w:rsidRPr="00330A7E">
              <w:rPr>
                <w:rFonts w:ascii="Times New Roman" w:eastAsia="Georgia" w:hAnsi="Times New Roman" w:cs="Times New Roman"/>
                <w:sz w:val="24"/>
                <w:szCs w:val="24"/>
              </w:rPr>
              <w:t xml:space="preserve">a) Xác suất để cả hai người được chọn là nữ là </w:t>
            </w:r>
            <w:r w:rsidRPr="00330A7E">
              <w:rPr>
                <w:rFonts w:ascii="Times New Roman" w:eastAsiaTheme="minorEastAsia" w:hAnsi="Times New Roman" w:cs="Times New Roman"/>
                <w:position w:val="-24"/>
                <w:sz w:val="24"/>
                <w:szCs w:val="24"/>
                <w:lang w:eastAsia="ja-JP"/>
              </w:rPr>
              <w:object w:dxaOrig="324" w:dyaOrig="624" w14:anchorId="67D1909C">
                <v:shape id="_x0000_i5645" type="#_x0000_t75" style="width:16.5pt;height:31.5pt" o:ole="">
                  <v:imagedata r:id="rId8312" o:title=""/>
                </v:shape>
                <o:OLEObject Type="Embed" ProgID="Equation.DSMT4" ShapeID="_x0000_i5645" DrawAspect="Content" ObjectID="_1796844707" r:id="rId8313"/>
              </w:object>
            </w:r>
            <w:r w:rsidRPr="00330A7E">
              <w:rPr>
                <w:rFonts w:ascii="Times New Roman" w:hAnsi="Times New Roman" w:cs="Times New Roman"/>
                <w:sz w:val="24"/>
                <w:szCs w:val="24"/>
              </w:rPr>
              <w:t>.</w:t>
            </w:r>
          </w:p>
        </w:tc>
        <w:tc>
          <w:tcPr>
            <w:tcW w:w="1134" w:type="dxa"/>
          </w:tcPr>
          <w:p w14:paraId="7194E696" w14:textId="77777777" w:rsidR="00ED397D" w:rsidRPr="00330A7E" w:rsidRDefault="00ED397D" w:rsidP="00330A7E">
            <w:pPr>
              <w:rPr>
                <w:rFonts w:ascii="Times New Roman" w:hAnsi="Times New Roman" w:cs="Times New Roman"/>
                <w:sz w:val="24"/>
                <w:szCs w:val="24"/>
              </w:rPr>
            </w:pPr>
          </w:p>
        </w:tc>
        <w:tc>
          <w:tcPr>
            <w:tcW w:w="992" w:type="dxa"/>
          </w:tcPr>
          <w:p w14:paraId="785F0DC9" w14:textId="77777777" w:rsidR="00ED397D" w:rsidRPr="00330A7E" w:rsidRDefault="00ED397D" w:rsidP="00330A7E">
            <w:pPr>
              <w:rPr>
                <w:rFonts w:ascii="Times New Roman" w:hAnsi="Times New Roman" w:cs="Times New Roman"/>
                <w:sz w:val="24"/>
                <w:szCs w:val="24"/>
              </w:rPr>
            </w:pPr>
          </w:p>
        </w:tc>
      </w:tr>
      <w:tr w:rsidR="00ED397D" w:rsidRPr="00330A7E" w14:paraId="661310E4" w14:textId="77777777" w:rsidTr="00330A7E">
        <w:trPr>
          <w:jc w:val="center"/>
        </w:trPr>
        <w:tc>
          <w:tcPr>
            <w:tcW w:w="8075" w:type="dxa"/>
          </w:tcPr>
          <w:p w14:paraId="4362CB24" w14:textId="77777777" w:rsidR="00ED397D" w:rsidRPr="00330A7E" w:rsidRDefault="00ED397D" w:rsidP="00330A7E">
            <w:pPr>
              <w:rPr>
                <w:rFonts w:ascii="Times New Roman" w:hAnsi="Times New Roman" w:cs="Times New Roman"/>
                <w:sz w:val="24"/>
                <w:szCs w:val="24"/>
              </w:rPr>
            </w:pPr>
            <w:r w:rsidRPr="00330A7E">
              <w:rPr>
                <w:rFonts w:ascii="Times New Roman" w:eastAsia="Georgia" w:hAnsi="Times New Roman" w:cs="Times New Roman"/>
                <w:sz w:val="24"/>
                <w:szCs w:val="24"/>
              </w:rPr>
              <w:t xml:space="preserve">b) Xác suất để ít nhất một nữ được chọn là </w:t>
            </w:r>
            <w:r w:rsidRPr="00330A7E">
              <w:rPr>
                <w:rFonts w:ascii="Times New Roman" w:eastAsiaTheme="minorEastAsia" w:hAnsi="Times New Roman" w:cs="Times New Roman"/>
                <w:position w:val="-24"/>
                <w:sz w:val="24"/>
                <w:szCs w:val="24"/>
                <w:lang w:eastAsia="ja-JP"/>
              </w:rPr>
              <w:object w:dxaOrig="324" w:dyaOrig="624" w14:anchorId="6DA59F7D">
                <v:shape id="_x0000_i5646" type="#_x0000_t75" style="width:16.5pt;height:31.5pt" o:ole="">
                  <v:imagedata r:id="rId8314" o:title=""/>
                </v:shape>
                <o:OLEObject Type="Embed" ProgID="Equation.DSMT4" ShapeID="_x0000_i5646" DrawAspect="Content" ObjectID="_1796844708" r:id="rId8315"/>
              </w:object>
            </w:r>
            <w:r w:rsidRPr="00330A7E">
              <w:rPr>
                <w:rFonts w:ascii="Times New Roman" w:hAnsi="Times New Roman" w:cs="Times New Roman"/>
                <w:sz w:val="24"/>
                <w:szCs w:val="24"/>
              </w:rPr>
              <w:t>.</w:t>
            </w:r>
          </w:p>
        </w:tc>
        <w:tc>
          <w:tcPr>
            <w:tcW w:w="1134" w:type="dxa"/>
          </w:tcPr>
          <w:p w14:paraId="40180EB4" w14:textId="77777777" w:rsidR="00ED397D" w:rsidRPr="00330A7E" w:rsidRDefault="00ED397D" w:rsidP="00330A7E">
            <w:pPr>
              <w:rPr>
                <w:rFonts w:ascii="Times New Roman" w:hAnsi="Times New Roman" w:cs="Times New Roman"/>
                <w:sz w:val="24"/>
                <w:szCs w:val="24"/>
              </w:rPr>
            </w:pPr>
          </w:p>
        </w:tc>
        <w:tc>
          <w:tcPr>
            <w:tcW w:w="992" w:type="dxa"/>
          </w:tcPr>
          <w:p w14:paraId="75F8D512" w14:textId="77777777" w:rsidR="00ED397D" w:rsidRPr="00330A7E" w:rsidRDefault="00ED397D" w:rsidP="00330A7E">
            <w:pPr>
              <w:rPr>
                <w:rFonts w:ascii="Times New Roman" w:hAnsi="Times New Roman" w:cs="Times New Roman"/>
                <w:sz w:val="24"/>
                <w:szCs w:val="24"/>
              </w:rPr>
            </w:pPr>
          </w:p>
        </w:tc>
      </w:tr>
      <w:tr w:rsidR="00ED397D" w:rsidRPr="00330A7E" w14:paraId="501BACD4" w14:textId="77777777" w:rsidTr="00330A7E">
        <w:trPr>
          <w:jc w:val="center"/>
        </w:trPr>
        <w:tc>
          <w:tcPr>
            <w:tcW w:w="8075" w:type="dxa"/>
          </w:tcPr>
          <w:p w14:paraId="047BF6B0" w14:textId="77777777" w:rsidR="00ED397D" w:rsidRPr="00330A7E" w:rsidRDefault="00ED397D" w:rsidP="00330A7E">
            <w:pPr>
              <w:rPr>
                <w:rFonts w:ascii="Times New Roman" w:hAnsi="Times New Roman" w:cs="Times New Roman"/>
                <w:sz w:val="24"/>
                <w:szCs w:val="24"/>
              </w:rPr>
            </w:pPr>
            <w:r w:rsidRPr="00330A7E">
              <w:rPr>
                <w:rFonts w:ascii="Times New Roman" w:eastAsia="Georgia" w:hAnsi="Times New Roman" w:cs="Times New Roman"/>
                <w:sz w:val="24"/>
                <w:szCs w:val="24"/>
              </w:rPr>
              <w:t>c) Xác suất để cả hai nữ được chọn nếu biết rằng có ít nhất một nữ đã</w:t>
            </w:r>
          </w:p>
          <w:p w14:paraId="22B37B15" w14:textId="77777777" w:rsidR="00ED397D" w:rsidRPr="00330A7E" w:rsidRDefault="00ED397D" w:rsidP="00330A7E">
            <w:pPr>
              <w:rPr>
                <w:rFonts w:ascii="Times New Roman" w:hAnsi="Times New Roman" w:cs="Times New Roman"/>
                <w:sz w:val="24"/>
                <w:szCs w:val="24"/>
              </w:rPr>
            </w:pPr>
            <w:r w:rsidRPr="00330A7E">
              <w:rPr>
                <w:rFonts w:ascii="Times New Roman" w:eastAsia="Georgia" w:hAnsi="Times New Roman" w:cs="Times New Roman"/>
                <w:sz w:val="24"/>
                <w:szCs w:val="24"/>
              </w:rPr>
              <w:t xml:space="preserve">được chọn là </w:t>
            </w:r>
            <w:r w:rsidRPr="00330A7E">
              <w:rPr>
                <w:rFonts w:ascii="Times New Roman" w:eastAsiaTheme="minorEastAsia" w:hAnsi="Times New Roman" w:cs="Times New Roman"/>
                <w:position w:val="-24"/>
                <w:sz w:val="24"/>
                <w:szCs w:val="24"/>
                <w:lang w:eastAsia="ja-JP"/>
              </w:rPr>
              <w:object w:dxaOrig="240" w:dyaOrig="624" w14:anchorId="05E4710E">
                <v:shape id="_x0000_i5647" type="#_x0000_t75" style="width:12pt;height:31.5pt" o:ole="">
                  <v:imagedata r:id="rId8316" o:title=""/>
                </v:shape>
                <o:OLEObject Type="Embed" ProgID="Equation.DSMT4" ShapeID="_x0000_i5647" DrawAspect="Content" ObjectID="_1796844709" r:id="rId8317"/>
              </w:object>
            </w:r>
            <w:r w:rsidRPr="00330A7E">
              <w:rPr>
                <w:rFonts w:ascii="Times New Roman" w:hAnsi="Times New Roman" w:cs="Times New Roman"/>
                <w:sz w:val="24"/>
                <w:szCs w:val="24"/>
              </w:rPr>
              <w:t>.</w:t>
            </w:r>
          </w:p>
        </w:tc>
        <w:tc>
          <w:tcPr>
            <w:tcW w:w="1134" w:type="dxa"/>
          </w:tcPr>
          <w:p w14:paraId="5A85907F" w14:textId="77777777" w:rsidR="00ED397D" w:rsidRPr="00330A7E" w:rsidRDefault="00ED397D" w:rsidP="00330A7E">
            <w:pPr>
              <w:rPr>
                <w:rFonts w:ascii="Times New Roman" w:hAnsi="Times New Roman" w:cs="Times New Roman"/>
                <w:sz w:val="24"/>
                <w:szCs w:val="24"/>
              </w:rPr>
            </w:pPr>
          </w:p>
        </w:tc>
        <w:tc>
          <w:tcPr>
            <w:tcW w:w="992" w:type="dxa"/>
          </w:tcPr>
          <w:p w14:paraId="510536FF" w14:textId="77777777" w:rsidR="00ED397D" w:rsidRPr="00330A7E" w:rsidRDefault="00ED397D" w:rsidP="00330A7E">
            <w:pPr>
              <w:rPr>
                <w:rFonts w:ascii="Times New Roman" w:hAnsi="Times New Roman" w:cs="Times New Roman"/>
                <w:sz w:val="24"/>
                <w:szCs w:val="24"/>
              </w:rPr>
            </w:pPr>
          </w:p>
        </w:tc>
      </w:tr>
      <w:tr w:rsidR="00ED397D" w:rsidRPr="00330A7E" w14:paraId="33405402" w14:textId="77777777" w:rsidTr="00330A7E">
        <w:trPr>
          <w:jc w:val="center"/>
        </w:trPr>
        <w:tc>
          <w:tcPr>
            <w:tcW w:w="8075" w:type="dxa"/>
          </w:tcPr>
          <w:p w14:paraId="50C212D6" w14:textId="77777777" w:rsidR="00ED397D" w:rsidRPr="00330A7E" w:rsidRDefault="00ED397D" w:rsidP="00330A7E">
            <w:pPr>
              <w:rPr>
                <w:rFonts w:ascii="Times New Roman" w:hAnsi="Times New Roman" w:cs="Times New Roman"/>
                <w:sz w:val="24"/>
                <w:szCs w:val="24"/>
              </w:rPr>
            </w:pPr>
            <w:r w:rsidRPr="00330A7E">
              <w:rPr>
                <w:rFonts w:ascii="Times New Roman" w:eastAsia="Georgia" w:hAnsi="Times New Roman" w:cs="Times New Roman"/>
                <w:sz w:val="24"/>
                <w:szCs w:val="24"/>
              </w:rPr>
              <w:lastRenderedPageBreak/>
              <w:t>d) Giả sử Hoa là một trong 4 nữ. Xác suất để Hoa được chọn nếu biết</w:t>
            </w:r>
          </w:p>
          <w:p w14:paraId="40598312" w14:textId="77777777" w:rsidR="00ED397D" w:rsidRPr="00330A7E" w:rsidRDefault="00ED397D" w:rsidP="00330A7E">
            <w:pPr>
              <w:rPr>
                <w:rFonts w:ascii="Times New Roman" w:hAnsi="Times New Roman" w:cs="Times New Roman"/>
                <w:sz w:val="24"/>
                <w:szCs w:val="24"/>
              </w:rPr>
            </w:pPr>
            <w:r w:rsidRPr="00330A7E">
              <w:rPr>
                <w:rFonts w:ascii="Times New Roman" w:eastAsia="Georgia" w:hAnsi="Times New Roman" w:cs="Times New Roman"/>
                <w:sz w:val="24"/>
                <w:szCs w:val="24"/>
              </w:rPr>
              <w:t xml:space="preserve">rằng có ít nhất một nữ được chọn là </w:t>
            </w:r>
            <w:r w:rsidRPr="00330A7E">
              <w:rPr>
                <w:rFonts w:ascii="Times New Roman" w:eastAsiaTheme="minorEastAsia" w:hAnsi="Times New Roman" w:cs="Times New Roman"/>
                <w:position w:val="-24"/>
                <w:sz w:val="24"/>
                <w:szCs w:val="24"/>
                <w:lang w:eastAsia="ja-JP"/>
              </w:rPr>
              <w:object w:dxaOrig="324" w:dyaOrig="624" w14:anchorId="27D1D644">
                <v:shape id="_x0000_i5648" type="#_x0000_t75" style="width:16.5pt;height:31.5pt" o:ole="">
                  <v:imagedata r:id="rId8318" o:title=""/>
                </v:shape>
                <o:OLEObject Type="Embed" ProgID="Equation.DSMT4" ShapeID="_x0000_i5648" DrawAspect="Content" ObjectID="_1796844710" r:id="rId8319"/>
              </w:object>
            </w:r>
            <w:r w:rsidRPr="00330A7E">
              <w:rPr>
                <w:rFonts w:ascii="Times New Roman" w:hAnsi="Times New Roman" w:cs="Times New Roman"/>
                <w:sz w:val="24"/>
                <w:szCs w:val="24"/>
              </w:rPr>
              <w:t>.</w:t>
            </w:r>
          </w:p>
        </w:tc>
        <w:tc>
          <w:tcPr>
            <w:tcW w:w="1134" w:type="dxa"/>
          </w:tcPr>
          <w:p w14:paraId="45060F86" w14:textId="77777777" w:rsidR="00ED397D" w:rsidRPr="00330A7E" w:rsidRDefault="00ED397D" w:rsidP="00330A7E">
            <w:pPr>
              <w:rPr>
                <w:rFonts w:ascii="Times New Roman" w:hAnsi="Times New Roman" w:cs="Times New Roman"/>
                <w:sz w:val="24"/>
                <w:szCs w:val="24"/>
              </w:rPr>
            </w:pPr>
          </w:p>
        </w:tc>
        <w:tc>
          <w:tcPr>
            <w:tcW w:w="992" w:type="dxa"/>
          </w:tcPr>
          <w:p w14:paraId="148E542F" w14:textId="77777777" w:rsidR="00ED397D" w:rsidRPr="00330A7E" w:rsidRDefault="00ED397D" w:rsidP="00330A7E">
            <w:pPr>
              <w:rPr>
                <w:rFonts w:ascii="Times New Roman" w:hAnsi="Times New Roman" w:cs="Times New Roman"/>
                <w:sz w:val="24"/>
                <w:szCs w:val="24"/>
              </w:rPr>
            </w:pPr>
          </w:p>
        </w:tc>
      </w:tr>
    </w:tbl>
    <w:p w14:paraId="45E3AEC3" w14:textId="77777777" w:rsidR="00ED397D" w:rsidRPr="00330A7E" w:rsidRDefault="00ED397D" w:rsidP="00330A7E">
      <w:pPr>
        <w:rPr>
          <w:rFonts w:ascii="Times New Roman" w:hAnsi="Times New Roman" w:cs="Times New Roman"/>
          <w:b/>
          <w:sz w:val="24"/>
          <w:szCs w:val="24"/>
        </w:rPr>
      </w:pPr>
    </w:p>
    <w:p w14:paraId="4AB4471B" w14:textId="77777777" w:rsidR="00ED397D" w:rsidRPr="00330A7E" w:rsidRDefault="00ED397D" w:rsidP="000E1E56">
      <w:pPr>
        <w:pStyle w:val="ListParagraph"/>
        <w:numPr>
          <w:ilvl w:val="0"/>
          <w:numId w:val="62"/>
        </w:numPr>
        <w:spacing w:after="120" w:line="324" w:lineRule="auto"/>
        <w:ind w:left="284" w:hanging="284"/>
        <w:rPr>
          <w:rFonts w:ascii="Times New Roman" w:hAnsi="Times New Roman" w:cs="Times New Roman"/>
          <w:b/>
          <w:sz w:val="24"/>
          <w:szCs w:val="24"/>
        </w:rPr>
      </w:pPr>
      <w:r w:rsidRPr="00330A7E">
        <w:rPr>
          <w:rFonts w:ascii="Times New Roman" w:hAnsi="Times New Roman" w:cs="Times New Roman"/>
          <w:sz w:val="24"/>
          <w:szCs w:val="24"/>
        </w:rPr>
        <w:drawing>
          <wp:anchor distT="0" distB="0" distL="114300" distR="114300" simplePos="0" relativeHeight="251738112" behindDoc="0" locked="0" layoutInCell="1" allowOverlap="1" wp14:anchorId="1ECD4EC5" wp14:editId="4553A718">
            <wp:simplePos x="0" y="0"/>
            <wp:positionH relativeFrom="column">
              <wp:posOffset>5326380</wp:posOffset>
            </wp:positionH>
            <wp:positionV relativeFrom="paragraph">
              <wp:posOffset>129540</wp:posOffset>
            </wp:positionV>
            <wp:extent cx="1358900" cy="1308735"/>
            <wp:effectExtent l="0" t="0" r="0" b="5715"/>
            <wp:wrapSquare wrapText="bothSides"/>
            <wp:docPr id="87" name="Picture 87" descr="https://img.loigiaihay.com/picture/question_lgh/2021_41/1621830246-io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img.loigiaihay.com/picture/question_lgh/2021_41/1621830246-iobp.jpg"/>
                    <pic:cNvPicPr>
                      <a:picLocks noChangeAspect="1" noChangeArrowheads="1"/>
                    </pic:cNvPicPr>
                  </pic:nvPicPr>
                  <pic:blipFill>
                    <a:blip r:embed="rId8320">
                      <a:extLst>
                        <a:ext uri="{28A0092B-C50C-407E-A947-70E740481C1C}">
                          <a14:useLocalDpi xmlns:a14="http://schemas.microsoft.com/office/drawing/2010/main" val="0"/>
                        </a:ext>
                      </a:extLst>
                    </a:blip>
                    <a:srcRect/>
                    <a:stretch>
                      <a:fillRect/>
                    </a:stretch>
                  </pic:blipFill>
                  <pic:spPr bwMode="auto">
                    <a:xfrm>
                      <a:off x="0" y="0"/>
                      <a:ext cx="1358900" cy="1308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30A7E">
        <w:rPr>
          <w:rFonts w:ascii="Times New Roman" w:hAnsi="Times New Roman" w:cs="Times New Roman"/>
          <w:b/>
          <w:sz w:val="24"/>
          <w:szCs w:val="24"/>
        </w:rPr>
        <w:t xml:space="preserve">PHẦN III: Câu trả lời ngắn </w:t>
      </w:r>
    </w:p>
    <w:p w14:paraId="0118AF9A"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b/>
          <w:sz w:val="24"/>
          <w:szCs w:val="24"/>
        </w:rPr>
        <w:t xml:space="preserve">Câu 1: </w:t>
      </w:r>
      <w:r w:rsidRPr="00330A7E">
        <w:rPr>
          <w:rFonts w:ascii="Times New Roman" w:hAnsi="Times New Roman" w:cs="Times New Roman"/>
          <w:sz w:val="24"/>
          <w:szCs w:val="24"/>
        </w:rPr>
        <w:t>Để trang trí toà nhà người ta vẽ lên tường một hình như sau: trên mỗi cạnh hình lục giác đều có cạnh là 2 dm là một cánh hoa hình parabol mà đỉnh parabol (P) cách cạnh lục giác là 3 dm và nằm phía ngoài lục giác, 2 đầu mút của cạnh cũng là 2 điểm giới hạn của đường (P) đó. Hãy tính diện tích hình trên (kể cả lục giác) (đơn vị dm</w:t>
      </w:r>
      <w:r w:rsidRPr="00330A7E">
        <w:rPr>
          <w:rFonts w:ascii="Times New Roman" w:hAnsi="Times New Roman" w:cs="Times New Roman"/>
          <w:sz w:val="24"/>
          <w:szCs w:val="24"/>
          <w:vertAlign w:val="superscript"/>
        </w:rPr>
        <w:t>2</w:t>
      </w:r>
      <w:r w:rsidRPr="00330A7E">
        <w:rPr>
          <w:rFonts w:ascii="Times New Roman" w:hAnsi="Times New Roman" w:cs="Times New Roman"/>
          <w:sz w:val="24"/>
          <w:szCs w:val="24"/>
        </w:rPr>
        <w:t xml:space="preserve">). Viết kết quả làm tròn đến hàng đơn vị. </w:t>
      </w:r>
    </w:p>
    <w:p w14:paraId="2B1563CA"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noProof/>
          <w:sz w:val="24"/>
          <w:szCs w:val="24"/>
          <w:lang w:eastAsia="en-US"/>
        </w:rPr>
        <mc:AlternateContent>
          <mc:Choice Requires="wps">
            <w:drawing>
              <wp:anchor distT="0" distB="0" distL="114300" distR="114300" simplePos="0" relativeHeight="251737088" behindDoc="0" locked="0" layoutInCell="1" allowOverlap="1" wp14:anchorId="353E2128" wp14:editId="2B8AC26A">
                <wp:simplePos x="0" y="0"/>
                <wp:positionH relativeFrom="column">
                  <wp:posOffset>1085850</wp:posOffset>
                </wp:positionH>
                <wp:positionV relativeFrom="paragraph">
                  <wp:posOffset>5080</wp:posOffset>
                </wp:positionV>
                <wp:extent cx="1206500" cy="215900"/>
                <wp:effectExtent l="0" t="0" r="12700" b="12700"/>
                <wp:wrapNone/>
                <wp:docPr id="69" name="Rectangle 69"/>
                <wp:cNvGraphicFramePr/>
                <a:graphic xmlns:a="http://schemas.openxmlformats.org/drawingml/2006/main">
                  <a:graphicData uri="http://schemas.microsoft.com/office/word/2010/wordprocessingShape">
                    <wps:wsp>
                      <wps:cNvSpPr/>
                      <wps:spPr>
                        <a:xfrm>
                          <a:off x="0" y="0"/>
                          <a:ext cx="1206500" cy="21590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9" o:spid="_x0000_s1026" style="position:absolute;margin-left:85.5pt;margin-top:.4pt;width:95pt;height:17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rBaO1mwIAALcFAAAOAAAAZHJzL2Uyb0RvYy54bWysVMFu2zAMvQ/YPwi6r7azpluDOkXQosOA oi3aDj0rshQLkERNUuJkXz9Kdpy2C3YYdpFFkXwkn0leXG6NJhvhgwJb0+qkpERYDo2yq5r+eL75 9JWSEJltmAYraroTgV7OP3646NxMTKAF3QhPEMSGWedq2sboZkUReCsMCyfghEWlBG9YRNGvisaz DtGNLiZleVZ04BvngYsQ8PW6V9J5xpdS8HgvZRCR6JpibjGfPp/LdBbzCzZbeeZaxYc02D9kYZiy GHSEumaRkbVXf0AZxT0EkPGEgylASsVFrgGrqcp31Ty1zIlcC5IT3EhT+H+w/G7z4Ilqanp2Toll Bv/RI7LG7EoLgm9IUOfCDO2e3IMfpIDXVO1WepO+WAfZZlJ3I6liGwnHx2pSnk1L5J6jblJNz/GO MMXB2/kQvwkwJF1q6jF85pJtbkPsTfcmKVgArZobpXUWUqOIK+3JhuEvXq6qAfyNlbakq+nn6ss0 A7/R5VY7IMTtEQRMVlvMOTHR155vcadFSkLbRyGRRKx20gd4mxXjXNhY9aqWNaJPFlkZuRizyMxk wIQsscwRewA4jt3zNNgnV5G7f3Qu/5ZY7zx65Mhg4+hslAV/DEBjVUPk3n5PUk9NYmkJzQ5bzEM/ e8HxG4X/+ZaF+MA8Dhu2Bi6QeI+H1ID/CYYbJS34X8fekz3OAGop6XB4axp+rpkXlOjvFqfjvDo9 TdOehdPplwkK/rVm+Vpj1+YKsHkqXFWO52uyj3p/lR7MC+6ZRYqKKmY5xq4pj34vXMV+qeCm4mKx yGY44Y7FW/vkeAJPrKY+ft6+MO+GZo84JnewH3Q2e9fzvW3ytLBYR5AqD8SB14Fv3A65cYZNltbP azlbHfbt/DcAAAD//wMAUEsDBBQABgAIAAAAIQDx3zaZ3AAAAAcBAAAPAAAAZHJzL2Rvd25yZXYu eG1sTI/NTsMwEITvSLyDtUjcqFMoJUrjVAiJv0MPFKRet/EmjhLbUew2yduzPcFtRzOa/SbfTrYT ZxpC452C5SIBQa70unG1gp/v17sURIjoNHbekYKZAmyL66scM+1H90XnfawFl7iQoQITY59JGUpD FsPC9+TYq/xgMbIcaqkHHLncdvI+SdbSYuP4g8GeXgyV7f5kFbS7z7bpP9KqejPz4zjjIU6rd6Vu b6bnDYhIU/wLwwWf0aFgpqM/OR1Ex/ppyVuiAh7A9sP6Io98rFKQRS7/8xe/AAAA//8DAFBLAQIt ABQABgAIAAAAIQC2gziS/gAAAOEBAAATAAAAAAAAAAAAAAAAAAAAAABbQ29udGVudF9UeXBlc10u eG1sUEsBAi0AFAAGAAgAAAAhADj9If/WAAAAlAEAAAsAAAAAAAAAAAAAAAAALwEAAF9yZWxzLy5y ZWxzUEsBAi0AFAAGAAgAAAAhACsFo7WbAgAAtwUAAA4AAAAAAAAAAAAAAAAALgIAAGRycy9lMm9E b2MueG1sUEsBAi0AFAAGAAgAAAAhAPHfNpncAAAABwEAAA8AAAAAAAAAAAAAAAAA9QQAAGRycy9k b3ducmV2LnhtbFBLBQYAAAAABAAEAPMAAAD+BQAAAAA= " fillcolor="white [3212]" strokecolor="black [3213]" strokeweight=".25pt"/>
            </w:pict>
          </mc:Fallback>
        </mc:AlternateContent>
      </w:r>
      <w:r w:rsidRPr="00330A7E">
        <w:rPr>
          <w:rFonts w:ascii="Times New Roman" w:hAnsi="Times New Roman" w:cs="Times New Roman"/>
          <w:sz w:val="24"/>
          <w:szCs w:val="24"/>
        </w:rPr>
        <w:sym w:font="Wingdings" w:char="F040"/>
      </w:r>
      <w:r w:rsidRPr="00330A7E">
        <w:rPr>
          <w:rFonts w:ascii="Times New Roman" w:hAnsi="Times New Roman" w:cs="Times New Roman"/>
          <w:sz w:val="24"/>
          <w:szCs w:val="24"/>
        </w:rPr>
        <w:t xml:space="preserve"> </w:t>
      </w:r>
      <w:r w:rsidRPr="00330A7E">
        <w:rPr>
          <w:rFonts w:ascii="Times New Roman" w:hAnsi="Times New Roman" w:cs="Times New Roman"/>
          <w:b/>
          <w:sz w:val="24"/>
          <w:szCs w:val="24"/>
        </w:rPr>
        <w:t>Điền đáp án:</w:t>
      </w:r>
      <w:r w:rsidRPr="00330A7E">
        <w:rPr>
          <w:rFonts w:ascii="Times New Roman" w:hAnsi="Times New Roman" w:cs="Times New Roman"/>
          <w:sz w:val="24"/>
          <w:szCs w:val="24"/>
        </w:rPr>
        <w:t xml:space="preserve"> </w:t>
      </w:r>
    </w:p>
    <w:p w14:paraId="6EA202BD" w14:textId="77777777" w:rsidR="00ED397D" w:rsidRPr="00330A7E" w:rsidRDefault="00ED397D" w:rsidP="00330A7E">
      <w:pPr>
        <w:rPr>
          <w:rFonts w:ascii="Times New Roman" w:hAnsi="Times New Roman" w:cs="Times New Roman"/>
          <w:bCs/>
          <w:sz w:val="24"/>
          <w:szCs w:val="24"/>
        </w:rPr>
      </w:pPr>
      <w:r w:rsidRPr="00330A7E">
        <w:rPr>
          <w:rFonts w:ascii="Times New Roman" w:hAnsi="Times New Roman" w:cs="Times New Roman"/>
          <w:b/>
          <w:sz w:val="24"/>
          <w:szCs w:val="24"/>
        </w:rPr>
        <w:t xml:space="preserve">Câu 2: </w:t>
      </w:r>
      <w:r w:rsidRPr="00330A7E">
        <w:rPr>
          <w:rFonts w:ascii="Times New Roman" w:hAnsi="Times New Roman" w:cs="Times New Roman"/>
          <w:noProof/>
          <w:sz w:val="24"/>
          <w:szCs w:val="24"/>
          <w:lang w:eastAsia="en-US"/>
        </w:rPr>
        <w:drawing>
          <wp:anchor distT="0" distB="0" distL="114300" distR="114300" simplePos="0" relativeHeight="251740160" behindDoc="1" locked="0" layoutInCell="1" allowOverlap="1" wp14:anchorId="05512FE8" wp14:editId="16A79121">
            <wp:simplePos x="0" y="0"/>
            <wp:positionH relativeFrom="margin">
              <wp:posOffset>4319270</wp:posOffset>
            </wp:positionH>
            <wp:positionV relativeFrom="paragraph">
              <wp:posOffset>64135</wp:posOffset>
            </wp:positionV>
            <wp:extent cx="2095500" cy="1379220"/>
            <wp:effectExtent l="0" t="0" r="0" b="0"/>
            <wp:wrapTight wrapText="bothSides">
              <wp:wrapPolygon edited="0">
                <wp:start x="0" y="0"/>
                <wp:lineTo x="0" y="21182"/>
                <wp:lineTo x="21404" y="21182"/>
                <wp:lineTo x="21404" y="0"/>
                <wp:lineTo x="0" y="0"/>
              </wp:wrapPolygon>
            </wp:wrapTight>
            <wp:docPr id="207117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17212" name=""/>
                    <pic:cNvPicPr/>
                  </pic:nvPicPr>
                  <pic:blipFill>
                    <a:blip r:embed="rId8321" cstate="print">
                      <a:extLst>
                        <a:ext uri="{28A0092B-C50C-407E-A947-70E740481C1C}">
                          <a14:useLocalDpi xmlns:a14="http://schemas.microsoft.com/office/drawing/2010/main" val="0"/>
                        </a:ext>
                      </a:extLst>
                    </a:blip>
                    <a:stretch>
                      <a:fillRect/>
                    </a:stretch>
                  </pic:blipFill>
                  <pic:spPr>
                    <a:xfrm>
                      <a:off x="0" y="0"/>
                      <a:ext cx="2095500" cy="1379220"/>
                    </a:xfrm>
                    <a:prstGeom prst="rect">
                      <a:avLst/>
                    </a:prstGeom>
                  </pic:spPr>
                </pic:pic>
              </a:graphicData>
            </a:graphic>
            <wp14:sizeRelH relativeFrom="margin">
              <wp14:pctWidth>0</wp14:pctWidth>
            </wp14:sizeRelH>
            <wp14:sizeRelV relativeFrom="margin">
              <wp14:pctHeight>0</wp14:pctHeight>
            </wp14:sizeRelV>
          </wp:anchor>
        </w:drawing>
      </w:r>
      <w:r w:rsidRPr="00330A7E">
        <w:rPr>
          <w:rFonts w:ascii="Times New Roman" w:hAnsi="Times New Roman" w:cs="Times New Roman"/>
          <w:bCs/>
          <w:sz w:val="24"/>
          <w:szCs w:val="24"/>
        </w:rPr>
        <w:t xml:space="preserve">Cho ba hàm số </w:t>
      </w:r>
      <w:r w:rsidRPr="00330A7E">
        <w:rPr>
          <w:rFonts w:ascii="Times New Roman" w:hAnsi="Times New Roman" w:cs="Times New Roman"/>
          <w:position w:val="-14"/>
          <w:sz w:val="24"/>
          <w:szCs w:val="24"/>
        </w:rPr>
        <w:object w:dxaOrig="2900" w:dyaOrig="400" w14:anchorId="3815C0AD">
          <v:shape id="_x0000_i5649" type="#_x0000_t75" style="width:145.5pt;height:19.5pt" o:ole="">
            <v:imagedata r:id="rId8322" o:title=""/>
          </v:shape>
          <o:OLEObject Type="Embed" ProgID="Equation.DSMT4" ShapeID="_x0000_i5649" DrawAspect="Content" ObjectID="_1796844711" r:id="rId8323"/>
        </w:object>
      </w:r>
      <w:r w:rsidRPr="00330A7E">
        <w:rPr>
          <w:rFonts w:ascii="Times New Roman" w:hAnsi="Times New Roman" w:cs="Times New Roman"/>
          <w:sz w:val="24"/>
          <w:szCs w:val="24"/>
        </w:rPr>
        <w:t xml:space="preserve"> có đồ thị như hình vẽ bên. Diện tích mỗi miền được ghi bằng số trong hình. Tính </w:t>
      </w:r>
      <w:r w:rsidRPr="00330A7E">
        <w:rPr>
          <w:rFonts w:ascii="Times New Roman" w:hAnsi="Times New Roman" w:cs="Times New Roman"/>
          <w:position w:val="-18"/>
          <w:sz w:val="24"/>
          <w:szCs w:val="24"/>
        </w:rPr>
        <w:object w:dxaOrig="4020" w:dyaOrig="520" w14:anchorId="358D7BC0">
          <v:shape id="_x0000_i5650" type="#_x0000_t75" style="width:201pt;height:25.5pt" o:ole="">
            <v:imagedata r:id="rId8324" o:title=""/>
          </v:shape>
          <o:OLEObject Type="Embed" ProgID="Equation.DSMT4" ShapeID="_x0000_i5650" DrawAspect="Content" ObjectID="_1796844712" r:id="rId8325"/>
        </w:object>
      </w:r>
      <w:r w:rsidRPr="00330A7E">
        <w:rPr>
          <w:rFonts w:ascii="Times New Roman" w:hAnsi="Times New Roman" w:cs="Times New Roman"/>
          <w:sz w:val="24"/>
          <w:szCs w:val="24"/>
        </w:rPr>
        <w:t>.</w:t>
      </w:r>
    </w:p>
    <w:p w14:paraId="58500781" w14:textId="77777777" w:rsidR="00ED397D" w:rsidRPr="00330A7E" w:rsidRDefault="00ED397D" w:rsidP="00330A7E">
      <w:pPr>
        <w:rPr>
          <w:rFonts w:ascii="Times New Roman" w:hAnsi="Times New Roman" w:cs="Times New Roman"/>
          <w:b/>
          <w:sz w:val="24"/>
          <w:szCs w:val="24"/>
        </w:rPr>
      </w:pPr>
      <w:r w:rsidRPr="00330A7E">
        <w:rPr>
          <w:rFonts w:ascii="Times New Roman" w:hAnsi="Times New Roman" w:cs="Times New Roman"/>
          <w:noProof/>
          <w:sz w:val="24"/>
          <w:szCs w:val="24"/>
          <w:lang w:eastAsia="en-US"/>
        </w:rPr>
        <mc:AlternateContent>
          <mc:Choice Requires="wps">
            <w:drawing>
              <wp:anchor distT="0" distB="0" distL="114300" distR="114300" simplePos="0" relativeHeight="251741184" behindDoc="0" locked="0" layoutInCell="1" allowOverlap="1" wp14:anchorId="35775B28" wp14:editId="3EF0E1E7">
                <wp:simplePos x="0" y="0"/>
                <wp:positionH relativeFrom="column">
                  <wp:posOffset>1104900</wp:posOffset>
                </wp:positionH>
                <wp:positionV relativeFrom="paragraph">
                  <wp:posOffset>-635</wp:posOffset>
                </wp:positionV>
                <wp:extent cx="1206500" cy="215900"/>
                <wp:effectExtent l="0" t="0" r="12700" b="12700"/>
                <wp:wrapNone/>
                <wp:docPr id="1453070308" name="Rectangle 1453070308"/>
                <wp:cNvGraphicFramePr/>
                <a:graphic xmlns:a="http://schemas.openxmlformats.org/drawingml/2006/main">
                  <a:graphicData uri="http://schemas.microsoft.com/office/word/2010/wordprocessingShape">
                    <wps:wsp>
                      <wps:cNvSpPr/>
                      <wps:spPr>
                        <a:xfrm>
                          <a:off x="0" y="0"/>
                          <a:ext cx="1206500" cy="21590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53070308" o:spid="_x0000_s1026" style="position:absolute;margin-left:87pt;margin-top:-.05pt;width:95pt;height:17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Kv+2WogIAAMcFAAAOAAAAZHJzL2Uyb0RvYy54bWysVE1v2zAMvQ/YfxB0X22nSbsGdYqgRYcB RRu0HXpWZCkWIIuapMTJfv0o2XHSLthh2EWmTPKJfPy4vtk2mmyE8wpMSYuznBJhOFTKrEr64/X+ y1dKfGCmYhqMKOlOeHoz+/zpurVTMYIadCUcQRDjp60taR2CnWaZ57VomD8DKwwqJbiGBby6VVY5 1iJ6o7NRnl9kLbjKOuDCe/x71ynpLOFLKXh4ktKLQHRJMbaQTpfOZTyz2TWbrhyzteJ9GOwfomiY MvjoAHXHAiNrp/6AahR34EGGMw5NBlIqLlIOmE2Rf8jmpWZWpFyQHG8Hmvz/g+WPm4UjqsLajSfn +WV+nmPFDGuwVs/IHjMrLciRDglrrZ+i34tduP7mUYzZb6Vr4hfzIttE8m4gWWwD4fizGOUXkxxr wVE3KiZXKCNMdvC2zodvAhoShZI6DCNxyzYPPnSme5P4mAetqnuldbrExhG32pENw5IvV0UP/s5K G9KW9Ly4nCTgd7rUegeEsD2BgMFqgzFHJrrckxR2WsQgtHkWEknFbEfdA++jYpwLE4pOVbNKdMEi KwMXQxSJmQQYkSWmOWD3AKexO556++gq0jQMzvnfAuucB4/0MpgwODfKgDsFoDGr/uXOfk9SR01k aQnVDlvOQTeL3vJ7hXV+YD4smMPhw9bAhRKe8JAasE7QS5TU4H6d+h/tcSZQS0mLw1xS/3PNnKBE fzc4LVfFeBynP13Gk8sRXtyxZnmsMevmFrB5Clxdlicx2ge9F6WD5g33zjy+iipmOL5dUh7c/nIb uiWDm4uL+TyZ4cRbFh7Mi+URPLIa+/h1+8ac7Zs94Jg8wn7w2fRDz3e20dPAfB1AqjQQB157vnFb pMbpN1tcR8f3ZHXYv7PfAAAA//8DAFBLAwQUAAYACAAAACEAt/e8Dt0AAAAIAQAADwAAAGRycy9k b3ducmV2LnhtbEyPwU7DMBBE70j8g7VI3FqntJQS4lQICSgHDhQkrtt4E0eJ7Sh2m+Tv2Z7KbZ9m NDuTbUfbihP1ofZOwWKegCBXeF27SsHP9+tsAyJEdBpb70jBRAG2+fVVhqn2g/ui0z5WgkNcSFGB ibFLpQyFIYth7jtyrJW+txgZ+0rqHgcOt628S5K1tFg7/mCwoxdDRbM/WgXN50dTd7tNWb6Z6X6Y 8DeOq3elbm/G5ycQkcZ4McO5PleHnDsd/NHpIFrmhxVviQpmCxCsL9dnPvCxfASZZ/L/gPwPAAD/ /wMAUEsBAi0AFAAGAAgAAAAhALaDOJL+AAAA4QEAABMAAAAAAAAAAAAAAAAAAAAAAFtDb250ZW50 X1R5cGVzXS54bWxQSwECLQAUAAYACAAAACEAOP0h/9YAAACUAQAACwAAAAAAAAAAAAAAAAAvAQAA X3JlbHMvLnJlbHNQSwECLQAUAAYACAAAACEASr/tlqICAADHBQAADgAAAAAAAAAAAAAAAAAuAgAA ZHJzL2Uyb0RvYy54bWxQSwECLQAUAAYACAAAACEAt/e8Dt0AAAAIAQAADwAAAAAAAAAAAAAAAAD8 BAAAZHJzL2Rvd25yZXYueG1sUEsFBgAAAAAEAAQA8wAAAAYGAAAAAA== " fillcolor="white [3212]" strokecolor="black [3213]" strokeweight=".25pt"/>
            </w:pict>
          </mc:Fallback>
        </mc:AlternateContent>
      </w:r>
      <w:r w:rsidRPr="00330A7E">
        <w:rPr>
          <w:rFonts w:ascii="Times New Roman" w:hAnsi="Times New Roman" w:cs="Times New Roman"/>
          <w:b/>
          <w:sz w:val="24"/>
          <w:szCs w:val="24"/>
        </w:rPr>
        <w:sym w:font="Wingdings" w:char="F040"/>
      </w:r>
      <w:r w:rsidRPr="00330A7E">
        <w:rPr>
          <w:rFonts w:ascii="Times New Roman" w:hAnsi="Times New Roman" w:cs="Times New Roman"/>
          <w:b/>
          <w:sz w:val="24"/>
          <w:szCs w:val="24"/>
        </w:rPr>
        <w:t xml:space="preserve"> Điền đáp số:    </w:t>
      </w:r>
    </w:p>
    <w:p w14:paraId="113CC53F"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bCs/>
          <w:sz w:val="24"/>
          <w:szCs w:val="24"/>
        </w:rPr>
        <w:t xml:space="preserve">Câu 3: </w:t>
      </w:r>
      <w:r w:rsidRPr="00330A7E">
        <w:rPr>
          <w:rFonts w:ascii="Times New Roman" w:hAnsi="Times New Roman" w:cs="Times New Roman"/>
          <w:sz w:val="24"/>
          <w:szCs w:val="24"/>
        </w:rPr>
        <w:t>Trong không gian với hệ</w:t>
      </w:r>
      <w:r w:rsidRPr="00330A7E">
        <w:rPr>
          <w:rFonts w:ascii="Times New Roman" w:hAnsi="Times New Roman" w:cs="Times New Roman"/>
          <w:sz w:val="24"/>
          <w:szCs w:val="24"/>
          <w:lang w:val="vi-VN"/>
        </w:rPr>
        <w:t xml:space="preserve"> tọa độ</w: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560" w:dyaOrig="320" w14:anchorId="0FD1327F">
          <v:shape id="_x0000_i5651" type="#_x0000_t75" style="width:28.5pt;height:16.5pt" o:ole="">
            <v:imagedata r:id="rId8326" o:title=""/>
          </v:shape>
          <o:OLEObject Type="Embed" ProgID="Equation.DSMT4" ShapeID="_x0000_i5651" DrawAspect="Content" ObjectID="_1796844713" r:id="rId8327"/>
        </w:object>
      </w:r>
      <w:r w:rsidRPr="00330A7E">
        <w:rPr>
          <w:rFonts w:ascii="Times New Roman" w:hAnsi="Times New Roman" w:cs="Times New Roman"/>
          <w:sz w:val="24"/>
          <w:szCs w:val="24"/>
        </w:rPr>
        <w:t xml:space="preserve">, cho hai điểm </w:t>
      </w:r>
      <w:r w:rsidRPr="00330A7E">
        <w:rPr>
          <w:rFonts w:ascii="Times New Roman" w:hAnsi="Times New Roman" w:cs="Times New Roman"/>
          <w:position w:val="-14"/>
          <w:sz w:val="24"/>
          <w:szCs w:val="24"/>
        </w:rPr>
        <w:object w:dxaOrig="1200" w:dyaOrig="400" w14:anchorId="678AD906">
          <v:shape id="_x0000_i5652" type="#_x0000_t75" style="width:60.75pt;height:19.5pt" o:ole="">
            <v:imagedata r:id="rId8328" o:title=""/>
          </v:shape>
          <o:OLEObject Type="Embed" ProgID="Equation.DSMT4" ShapeID="_x0000_i5652" DrawAspect="Content" ObjectID="_1796844714" r:id="rId8329"/>
        </w:objec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920" w:dyaOrig="400" w14:anchorId="54B49F6F">
          <v:shape id="_x0000_i5653" type="#_x0000_t75" style="width:45.75pt;height:19.5pt" o:ole="">
            <v:imagedata r:id="rId8330" o:title=""/>
          </v:shape>
          <o:OLEObject Type="Embed" ProgID="Equation.DSMT4" ShapeID="_x0000_i5653" DrawAspect="Content" ObjectID="_1796844715" r:id="rId8331"/>
        </w:object>
      </w:r>
      <w:r w:rsidRPr="00330A7E">
        <w:rPr>
          <w:rFonts w:ascii="Times New Roman" w:hAnsi="Times New Roman" w:cs="Times New Roman"/>
          <w:sz w:val="24"/>
          <w:szCs w:val="24"/>
        </w:rPr>
        <w:t xml:space="preserve"> và mặt phẳng </w:t>
      </w:r>
      <w:r w:rsidRPr="00330A7E">
        <w:rPr>
          <w:rFonts w:ascii="Times New Roman" w:hAnsi="Times New Roman" w:cs="Times New Roman"/>
          <w:position w:val="-14"/>
          <w:sz w:val="24"/>
          <w:szCs w:val="24"/>
        </w:rPr>
        <w:object w:dxaOrig="2060" w:dyaOrig="400" w14:anchorId="30554083">
          <v:shape id="_x0000_i5654" type="#_x0000_t75" style="width:103.5pt;height:19.5pt" o:ole="">
            <v:imagedata r:id="rId8332" o:title=""/>
          </v:shape>
          <o:OLEObject Type="Embed" ProgID="Equation.DSMT4" ShapeID="_x0000_i5654" DrawAspect="Content" ObjectID="_1796844716" r:id="rId8333"/>
        </w:object>
      </w:r>
      <w:r w:rsidRPr="00330A7E">
        <w:rPr>
          <w:rFonts w:ascii="Times New Roman" w:hAnsi="Times New Roman" w:cs="Times New Roman"/>
          <w:sz w:val="24"/>
          <w:szCs w:val="24"/>
        </w:rPr>
        <w:t xml:space="preserve">. Gọi </w:t>
      </w:r>
      <w:r w:rsidRPr="00330A7E">
        <w:rPr>
          <w:rFonts w:ascii="Times New Roman" w:hAnsi="Times New Roman" w:cs="Times New Roman"/>
          <w:position w:val="-14"/>
          <w:sz w:val="24"/>
          <w:szCs w:val="24"/>
        </w:rPr>
        <w:object w:dxaOrig="1060" w:dyaOrig="400" w14:anchorId="5198BD9A">
          <v:shape id="_x0000_i5655" type="#_x0000_t75" style="width:52.5pt;height:19.5pt" o:ole="">
            <v:imagedata r:id="rId8334" o:title=""/>
          </v:shape>
          <o:OLEObject Type="Embed" ProgID="Equation.DSMT4" ShapeID="_x0000_i5655" DrawAspect="Content" ObjectID="_1796844717" r:id="rId8335"/>
        </w:object>
      </w:r>
      <w:r w:rsidRPr="00330A7E">
        <w:rPr>
          <w:rFonts w:ascii="Times New Roman" w:hAnsi="Times New Roman" w:cs="Times New Roman"/>
          <w:sz w:val="24"/>
          <w:szCs w:val="24"/>
        </w:rPr>
        <w:t xml:space="preserve"> với </w:t>
      </w:r>
      <w:r w:rsidRPr="00330A7E">
        <w:rPr>
          <w:rFonts w:ascii="Times New Roman" w:hAnsi="Times New Roman" w:cs="Times New Roman"/>
          <w:position w:val="-6"/>
          <w:sz w:val="24"/>
          <w:szCs w:val="24"/>
        </w:rPr>
        <w:object w:dxaOrig="540" w:dyaOrig="279" w14:anchorId="6BAE98E1">
          <v:shape id="_x0000_i5656" type="#_x0000_t75" style="width:27pt;height:14.25pt" o:ole="">
            <v:imagedata r:id="rId8336" o:title=""/>
          </v:shape>
          <o:OLEObject Type="Embed" ProgID="Equation.DSMT4" ShapeID="_x0000_i5656" DrawAspect="Content" ObjectID="_1796844718" r:id="rId8337"/>
        </w:object>
      </w:r>
      <w:r w:rsidRPr="00330A7E">
        <w:rPr>
          <w:rFonts w:ascii="Times New Roman" w:hAnsi="Times New Roman" w:cs="Times New Roman"/>
          <w:sz w:val="24"/>
          <w:szCs w:val="24"/>
        </w:rPr>
        <w:t xml:space="preserve"> thuộc mặt phẳng </w:t>
      </w:r>
      <w:r w:rsidRPr="00330A7E">
        <w:rPr>
          <w:rFonts w:ascii="Times New Roman" w:hAnsi="Times New Roman" w:cs="Times New Roman"/>
          <w:position w:val="-14"/>
          <w:sz w:val="24"/>
          <w:szCs w:val="24"/>
        </w:rPr>
        <w:object w:dxaOrig="420" w:dyaOrig="400" w14:anchorId="242BEB13">
          <v:shape id="_x0000_i5657" type="#_x0000_t75" style="width:21pt;height:19.5pt" o:ole="">
            <v:imagedata r:id="rId8338" o:title=""/>
          </v:shape>
          <o:OLEObject Type="Embed" ProgID="Equation.DSMT4" ShapeID="_x0000_i5657" DrawAspect="Content" ObjectID="_1796844719" r:id="rId8339"/>
        </w:object>
      </w:r>
      <w:r w:rsidRPr="00330A7E">
        <w:rPr>
          <w:rFonts w:ascii="Times New Roman" w:hAnsi="Times New Roman" w:cs="Times New Roman"/>
          <w:sz w:val="24"/>
          <w:szCs w:val="24"/>
        </w:rPr>
        <w:t xml:space="preserve"> sao cho </w:t>
      </w:r>
      <w:r w:rsidRPr="00330A7E">
        <w:rPr>
          <w:rFonts w:ascii="Times New Roman" w:hAnsi="Times New Roman" w:cs="Times New Roman"/>
          <w:position w:val="-6"/>
          <w:sz w:val="24"/>
          <w:szCs w:val="24"/>
        </w:rPr>
        <w:object w:dxaOrig="1020" w:dyaOrig="340" w14:anchorId="43E5EAC7">
          <v:shape id="_x0000_i5658" type="#_x0000_t75" style="width:51pt;height:16.5pt" o:ole="">
            <v:imagedata r:id="rId8340" o:title=""/>
          </v:shape>
          <o:OLEObject Type="Embed" ProgID="Equation.DSMT4" ShapeID="_x0000_i5658" DrawAspect="Content" ObjectID="_1796844720" r:id="rId8341"/>
        </w:object>
      </w:r>
      <w:r w:rsidRPr="00330A7E">
        <w:rPr>
          <w:rFonts w:ascii="Times New Roman" w:hAnsi="Times New Roman" w:cs="Times New Roman"/>
          <w:sz w:val="24"/>
          <w:szCs w:val="24"/>
        </w:rPr>
        <w:t xml:space="preserve">và mặt phẳng </w:t>
      </w:r>
      <w:r w:rsidRPr="00330A7E">
        <w:rPr>
          <w:rFonts w:ascii="Times New Roman" w:hAnsi="Times New Roman" w:cs="Times New Roman"/>
          <w:position w:val="-14"/>
          <w:sz w:val="24"/>
          <w:szCs w:val="24"/>
        </w:rPr>
        <w:object w:dxaOrig="800" w:dyaOrig="400" w14:anchorId="666CBAF1">
          <v:shape id="_x0000_i5659" type="#_x0000_t75" style="width:40.5pt;height:19.5pt" o:ole="">
            <v:imagedata r:id="rId8342" o:title=""/>
          </v:shape>
          <o:OLEObject Type="Embed" ProgID="Equation.DSMT4" ShapeID="_x0000_i5659" DrawAspect="Content" ObjectID="_1796844721" r:id="rId8343"/>
        </w:object>
      </w:r>
      <w:r w:rsidRPr="00330A7E">
        <w:rPr>
          <w:rFonts w:ascii="Times New Roman" w:hAnsi="Times New Roman" w:cs="Times New Roman"/>
          <w:sz w:val="24"/>
          <w:szCs w:val="24"/>
        </w:rPr>
        <w:t xml:space="preserve"> vuông góc với mặt phẳng </w:t>
      </w:r>
      <w:r w:rsidRPr="00330A7E">
        <w:rPr>
          <w:rFonts w:ascii="Times New Roman" w:hAnsi="Times New Roman" w:cs="Times New Roman"/>
          <w:position w:val="-14"/>
          <w:sz w:val="24"/>
          <w:szCs w:val="24"/>
        </w:rPr>
        <w:object w:dxaOrig="420" w:dyaOrig="400" w14:anchorId="744CA9E8">
          <v:shape id="_x0000_i5660" type="#_x0000_t75" style="width:21pt;height:19.5pt" o:ole="">
            <v:imagedata r:id="rId8338" o:title=""/>
          </v:shape>
          <o:OLEObject Type="Embed" ProgID="Equation.DSMT4" ShapeID="_x0000_i5660" DrawAspect="Content" ObjectID="_1796844722" r:id="rId8344"/>
        </w:object>
      </w:r>
      <w:r w:rsidRPr="00330A7E">
        <w:rPr>
          <w:rFonts w:ascii="Times New Roman" w:hAnsi="Times New Roman" w:cs="Times New Roman"/>
          <w:sz w:val="24"/>
          <w:szCs w:val="24"/>
        </w:rPr>
        <w:t xml:space="preserve">. Tính </w:t>
      </w:r>
      <w:r w:rsidRPr="00330A7E">
        <w:rPr>
          <w:rFonts w:ascii="Times New Roman" w:hAnsi="Times New Roman" w:cs="Times New Roman"/>
          <w:position w:val="-6"/>
          <w:sz w:val="24"/>
          <w:szCs w:val="24"/>
        </w:rPr>
        <w:object w:dxaOrig="1140" w:dyaOrig="320" w14:anchorId="3C1F1AE0">
          <v:shape id="_x0000_i5661" type="#_x0000_t75" style="width:57pt;height:16.5pt" o:ole="">
            <v:imagedata r:id="rId8345" o:title=""/>
          </v:shape>
          <o:OLEObject Type="Embed" ProgID="Equation.DSMT4" ShapeID="_x0000_i5661" DrawAspect="Content" ObjectID="_1796844723" r:id="rId8346"/>
        </w:object>
      </w:r>
      <w:r w:rsidRPr="00330A7E">
        <w:rPr>
          <w:rFonts w:ascii="Times New Roman" w:hAnsi="Times New Roman" w:cs="Times New Roman"/>
          <w:sz w:val="24"/>
          <w:szCs w:val="24"/>
        </w:rPr>
        <w:t>.</w:t>
      </w:r>
    </w:p>
    <w:p w14:paraId="6367AC25" w14:textId="77777777" w:rsidR="00ED397D" w:rsidRPr="00330A7E" w:rsidRDefault="00ED397D" w:rsidP="00330A7E">
      <w:pPr>
        <w:rPr>
          <w:rFonts w:ascii="Times New Roman" w:hAnsi="Times New Roman" w:cs="Times New Roman"/>
          <w:b/>
          <w:sz w:val="24"/>
          <w:szCs w:val="24"/>
        </w:rPr>
      </w:pPr>
      <w:r w:rsidRPr="00330A7E">
        <w:rPr>
          <w:rFonts w:ascii="Times New Roman" w:hAnsi="Times New Roman" w:cs="Times New Roman"/>
          <w:noProof/>
          <w:sz w:val="24"/>
          <w:szCs w:val="24"/>
          <w:lang w:eastAsia="en-US"/>
        </w:rPr>
        <mc:AlternateContent>
          <mc:Choice Requires="wps">
            <w:drawing>
              <wp:anchor distT="0" distB="0" distL="114300" distR="114300" simplePos="0" relativeHeight="251742208" behindDoc="0" locked="0" layoutInCell="1" allowOverlap="1" wp14:anchorId="3A1722A0" wp14:editId="24982772">
                <wp:simplePos x="0" y="0"/>
                <wp:positionH relativeFrom="column">
                  <wp:posOffset>1082040</wp:posOffset>
                </wp:positionH>
                <wp:positionV relativeFrom="paragraph">
                  <wp:posOffset>8890</wp:posOffset>
                </wp:positionV>
                <wp:extent cx="1206500" cy="215900"/>
                <wp:effectExtent l="0" t="0" r="12700" b="12700"/>
                <wp:wrapNone/>
                <wp:docPr id="1453070309" name="Rectangle 1453070309"/>
                <wp:cNvGraphicFramePr/>
                <a:graphic xmlns:a="http://schemas.openxmlformats.org/drawingml/2006/main">
                  <a:graphicData uri="http://schemas.microsoft.com/office/word/2010/wordprocessingShape">
                    <wps:wsp>
                      <wps:cNvSpPr/>
                      <wps:spPr>
                        <a:xfrm>
                          <a:off x="0" y="0"/>
                          <a:ext cx="1206500" cy="21590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53070309" o:spid="_x0000_s1026" style="position:absolute;margin-left:85.2pt;margin-top:.7pt;width:95pt;height:17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uRYu3ogIAAMcFAAAOAAAAZHJzL2Uyb0RvYy54bWysVMFu2zAMvQ/YPwi6r7bTpF2DOkXQosOA og3aDj0rshQbkEVNUuJkXz9Kcpy0C3YYdpFFk3wkn0he32xbRTbCugZ0SYuznBKhOVSNXpX0x+v9 l6+UOM90xRRoUdKdcPRm9vnTdWemYgQ1qEpYgiDaTTtT0tp7M80yx2vRMncGRmhUSrAt8yjaVVZZ 1iF6q7JRnl9kHdjKWODCOfx7l5R0FvGlFNw/SemEJ6qkmJuPp43nMpzZ7JpNV5aZuuF9GuwfsmhZ ozHoAHXHPCNr2/wB1TbcggPpzzi0GUjZcBFrwGqK/EM1LzUzItaC5Dgz0OT+Hyx/3CwsaSp8u/Hk PL/Mz/MrSjRr8a2ekT2mV0qQIx0S1hk3Rb8Xs7C95PAaqt9K24Yv1kW2keTdQLLYesLxZzHKLyY5 vgVH3aiYXOEdYbKDt7HOfxPQknApqcU0Irds8+B8Mt2bhGAOVFPdN0pFITSOuFWWbBg++XJV9ODv rJQmXUnPi8tJBH6ni613QPDbEwiYrNKYc2Ai1R5vfqdESELpZyGRVKx2lAK8z4pxLrQvkqpmlUjJ IisDF0MWkZkIGJAlljlg9wCnsRNPvX1wFXEaBuf8b4kl58EjRgbtB+e20WBPASisqo+c7PckJWoC S0uodthyFtIsOsPvG3znB+b8glkcPmwNXCj+CQ+pAN8J+hslNdhfp/4He5wJ1FLS4TCX1P1cMyso Ud81TstVMR6H6Y/CeHI5QsEea5bHGr1ubwGbp8DVZXi8Bnuv9ldpoX3DvTMPUVHFNMfYJeXe7oVb n5YMbi4u5vNohhNvmH/QL4YH8MBq6OPX7Ruzpm92j2PyCPvBZ9MPPZ9sg6eG+dqDbOJAHHjt+cZt ERun32xhHR3L0eqwf2e/AQAA//8DAFBLAwQUAAYACAAAACEAN3JVyNsAAAAIAQAADwAAAGRycy9k b3ducmV2LnhtbExPy07DMBC8I/EP1iJxow6QliqNUyEkXoceKEi9bmMnjhKvo9htkr9ne4LTzmhG szP5dnKdOJshNJ4U3C8SEIZKrxuqFfx8v96tQYSIpLHzZBTMJsC2uL7KMdN+pC9z3sdacAiFDBXY GPtMylBa4zAsfG+ItcoPDiPToZZ6wJHDXScfkmQlHTbEHyz25sWast2fnIJ299k2/ce6qt7svBxn PMQpfVfq9mZ63oCIZop/ZrjU5+pQcKejP5EOomP+lKRsZcCH9cfVhR8ZLFOQRS7/Dyh+AQAA//8D AFBLAQItABQABgAIAAAAIQC2gziS/gAAAOEBAAATAAAAAAAAAAAAAAAAAAAAAABbQ29udGVudF9U eXBlc10ueG1sUEsBAi0AFAAGAAgAAAAhADj9If/WAAAAlAEAAAsAAAAAAAAAAAAAAAAALwEAAF9y ZWxzLy5yZWxzUEsBAi0AFAAGAAgAAAAhAK5Fi7eiAgAAxwUAAA4AAAAAAAAAAAAAAAAALgIAAGRy cy9lMm9Eb2MueG1sUEsBAi0AFAAGAAgAAAAhADdyVcjbAAAACAEAAA8AAAAAAAAAAAAAAAAA/AQA AGRycy9kb3ducmV2LnhtbFBLBQYAAAAABAAEAPMAAAAEBgAAAAA= " fillcolor="white [3212]" strokecolor="black [3213]" strokeweight=".25pt"/>
            </w:pict>
          </mc:Fallback>
        </mc:AlternateContent>
      </w:r>
      <w:r w:rsidRPr="00330A7E">
        <w:rPr>
          <w:rFonts w:ascii="Times New Roman" w:hAnsi="Times New Roman" w:cs="Times New Roman"/>
          <w:b/>
          <w:sz w:val="24"/>
          <w:szCs w:val="24"/>
        </w:rPr>
        <w:sym w:font="Wingdings" w:char="F040"/>
      </w:r>
      <w:r w:rsidRPr="00330A7E">
        <w:rPr>
          <w:rFonts w:ascii="Times New Roman" w:hAnsi="Times New Roman" w:cs="Times New Roman"/>
          <w:b/>
          <w:sz w:val="24"/>
          <w:szCs w:val="24"/>
        </w:rPr>
        <w:t xml:space="preserve"> Điền đáp số:    </w:t>
      </w:r>
    </w:p>
    <w:p w14:paraId="1B43F25E" w14:textId="77777777" w:rsidR="00ED397D" w:rsidRPr="00330A7E" w:rsidRDefault="00ED397D" w:rsidP="00330A7E">
      <w:pPr>
        <w:rPr>
          <w:rFonts w:ascii="Times New Roman" w:hAnsi="Times New Roman" w:cs="Times New Roman"/>
          <w:b/>
          <w:sz w:val="24"/>
          <w:szCs w:val="24"/>
        </w:rPr>
      </w:pPr>
      <w:r w:rsidRPr="00330A7E">
        <w:rPr>
          <w:rFonts w:ascii="Times New Roman" w:eastAsia="Georgia" w:hAnsi="Times New Roman" w:cs="Times New Roman"/>
          <w:b/>
          <w:bCs/>
          <w:sz w:val="24"/>
          <w:szCs w:val="24"/>
        </w:rPr>
        <w:t xml:space="preserve">Câu 4: </w:t>
      </w:r>
      <w:r w:rsidRPr="00330A7E">
        <w:rPr>
          <w:rFonts w:ascii="Times New Roman" w:eastAsia="Georgia" w:hAnsi="Times New Roman" w:cs="Times New Roman"/>
          <w:sz w:val="24"/>
          <w:szCs w:val="24"/>
        </w:rPr>
        <w:t>Một lớp có 3 tổ sinh viên: tổ I có 12 người, tổ II có 10 người và tổ III có 15 người. Chọn ngẫu nhiên ra một nhóm sinh viên gồm 4 người. Biết trong nhóm có đúng một sinh viên tổ I, tính xác suất để trong nhóm đó có đúng một sinh viên tổ III. Viết kết quả làm tròn đến hàng phần chục.</w:t>
      </w:r>
    </w:p>
    <w:p w14:paraId="18B5BB58" w14:textId="77777777" w:rsidR="00ED397D" w:rsidRPr="00330A7E" w:rsidRDefault="00ED397D" w:rsidP="00330A7E">
      <w:pPr>
        <w:rPr>
          <w:rFonts w:ascii="Times New Roman" w:hAnsi="Times New Roman" w:cs="Times New Roman"/>
          <w:b/>
          <w:sz w:val="24"/>
          <w:szCs w:val="24"/>
        </w:rPr>
      </w:pPr>
      <w:r w:rsidRPr="00330A7E">
        <w:rPr>
          <w:rFonts w:ascii="Times New Roman" w:hAnsi="Times New Roman" w:cs="Times New Roman"/>
          <w:noProof/>
          <w:sz w:val="24"/>
          <w:szCs w:val="24"/>
          <w:lang w:eastAsia="en-US"/>
        </w:rPr>
        <mc:AlternateContent>
          <mc:Choice Requires="wps">
            <w:drawing>
              <wp:anchor distT="0" distB="0" distL="114300" distR="114300" simplePos="0" relativeHeight="251743232" behindDoc="0" locked="0" layoutInCell="1" allowOverlap="1" wp14:anchorId="7C2E19A6" wp14:editId="0F9B0253">
                <wp:simplePos x="0" y="0"/>
                <wp:positionH relativeFrom="column">
                  <wp:posOffset>1082040</wp:posOffset>
                </wp:positionH>
                <wp:positionV relativeFrom="paragraph">
                  <wp:posOffset>8890</wp:posOffset>
                </wp:positionV>
                <wp:extent cx="1206500" cy="215900"/>
                <wp:effectExtent l="0" t="0" r="12700" b="12700"/>
                <wp:wrapNone/>
                <wp:docPr id="1453070310" name="Rectangle 1453070310"/>
                <wp:cNvGraphicFramePr/>
                <a:graphic xmlns:a="http://schemas.openxmlformats.org/drawingml/2006/main">
                  <a:graphicData uri="http://schemas.microsoft.com/office/word/2010/wordprocessingShape">
                    <wps:wsp>
                      <wps:cNvSpPr/>
                      <wps:spPr>
                        <a:xfrm>
                          <a:off x="0" y="0"/>
                          <a:ext cx="1206500" cy="21590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53070310" o:spid="_x0000_s1026" style="position:absolute;margin-left:85.2pt;margin-top:.7pt;width:95pt;height:17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wLu3hoQIAAMcFAAAOAAAAZHJzL2Uyb0RvYy54bWysVMFu2zAMvQ/YPwi6r7bTpF2DOkXQosOA og3aDj0rshQLkEVNUuJkXz9Kdpy0C3YYdpFFk3wkn0he32wbTTbCeQWmpMVZTokwHCplViX98Xr/ 5SslPjBTMQ1GlHQnPL2Zff503dqpGEENuhKOIIjx09aWtA7BTrPM81o0zJ+BFQaVElzDAopulVWO tYje6GyU5xdZC66yDrjwHv/edUo6S/hSCh6epPQiEF1SzC2k06VzGc9sds2mK8dsrXifBvuHLBqm DAYdoO5YYGTt1B9QjeIOPMhwxqHJQErFRaoBqynyD9W81MyKVAuS4+1Ak/9/sPxxs3BEVfh248l5 fpmfF0iTYQ2+1TOyx8xKC3KkQ8Ja66fo92IXrpc8XmP1W+ma+MW6yDaRvBtIFttAOP4sRvnFJMcg HHWjYnKFd4TJDt7W+fBNQEPipaQO00jcss2DD53p3iQG86BVda+0TkJsHHGrHdkwfPLlqujB31lp Q9qSnheXkwT8Tpda74AQticQMFltMOfIRFd7uoWdFjEJbZ6FRFKx2lEX4H1WjHNhQtGpalaJLllk ZeBiyCIxkwAjssQyB+we4DR2x1NvH11FmobBOf9bYp3z4JEigwmDc6MMuFMAGqvqI3f2e5I6aiJL S6h22HIOuln0lt8rfOcH5sOCORw+bA1cKOEJD6kB3wn6GyU1uF+n/kd7nAnUUtLiMJfU/1wzJyjR 3w1Oy1UxHsfpT8J4cjlCwR1rlscas25uAZunwNVlebpG+6D3V+mgecO9M49RUcUMx9gl5cHthdvQ LRncXFzM58kMJ96y8GBeLI/gkdXYx6/bN+Zs3+wBx+QR9oPPph96vrONngbm6wBSpYE48Nrzjdsi NU6/2eI6OpaT1WH/zn4DAAD//wMAUEsDBBQABgAIAAAAIQA3clXI2wAAAAgBAAAPAAAAZHJzL2Rv d25yZXYueG1sTE/LTsMwELwj8Q/WInGjDpCWKo1TISRehx4oSL1uYyeOEq+j2G2Sv2d7gtPOaEaz M/l2cp04myE0nhTcLxIQhkqvG6oV/Hy/3q1BhIiksfNkFMwmwLa4vsox036kL3Pex1pwCIUMFdgY +0zKUFrjMCx8b4i1yg8OI9OhlnrAkcNdJx+SZCUdNsQfLPbmxZqy3Z+cgnb32Tb9x7qq3uy8HGc8 xCl9V+r2ZnregIhmin9muNTn6lBwp6M/kQ6iY/6UpGxlwIf1x9WFHxksU5BFLv8PKH4BAAD//wMA UEsBAi0AFAAGAAgAAAAhALaDOJL+AAAA4QEAABMAAAAAAAAAAAAAAAAAAAAAAFtDb250ZW50X1R5 cGVzXS54bWxQSwECLQAUAAYACAAAACEAOP0h/9YAAACUAQAACwAAAAAAAAAAAAAAAAAvAQAAX3Jl bHMvLnJlbHNQSwECLQAUAAYACAAAACEAsC7t4aECAADHBQAADgAAAAAAAAAAAAAAAAAuAgAAZHJz L2Uyb0RvYy54bWxQSwECLQAUAAYACAAAACEAN3JVyNsAAAAIAQAADwAAAAAAAAAAAAAAAAD7BAAA ZHJzL2Rvd25yZXYueG1sUEsFBgAAAAAEAAQA8wAAAAMGAAAAAA== " fillcolor="white [3212]" strokecolor="black [3213]" strokeweight=".25pt"/>
            </w:pict>
          </mc:Fallback>
        </mc:AlternateContent>
      </w:r>
      <w:r w:rsidRPr="00330A7E">
        <w:rPr>
          <w:rFonts w:ascii="Times New Roman" w:hAnsi="Times New Roman" w:cs="Times New Roman"/>
          <w:b/>
          <w:sz w:val="24"/>
          <w:szCs w:val="24"/>
        </w:rPr>
        <w:sym w:font="Wingdings" w:char="F040"/>
      </w:r>
      <w:r w:rsidRPr="00330A7E">
        <w:rPr>
          <w:rFonts w:ascii="Times New Roman" w:hAnsi="Times New Roman" w:cs="Times New Roman"/>
          <w:b/>
          <w:sz w:val="24"/>
          <w:szCs w:val="24"/>
        </w:rPr>
        <w:t xml:space="preserve"> Điền đáp số:    </w:t>
      </w:r>
    </w:p>
    <w:p w14:paraId="0EE0E57B" w14:textId="77777777" w:rsidR="00ED397D" w:rsidRPr="00330A7E" w:rsidRDefault="00ED397D" w:rsidP="00330A7E">
      <w:pPr>
        <w:rPr>
          <w:rFonts w:ascii="Times New Roman" w:hAnsi="Times New Roman" w:cs="Times New Roman"/>
          <w:sz w:val="24"/>
          <w:szCs w:val="24"/>
          <w:lang w:val="vi-VN"/>
        </w:rPr>
      </w:pPr>
      <w:r w:rsidRPr="00330A7E">
        <w:rPr>
          <w:rFonts w:ascii="Times New Roman" w:hAnsi="Times New Roman" w:cs="Times New Roman"/>
          <w:b/>
          <w:bCs/>
          <w:sz w:val="24"/>
          <w:szCs w:val="24"/>
          <w:lang w:val="vi-VN"/>
        </w:rPr>
        <w:t xml:space="preserve">Câu </w:t>
      </w:r>
      <w:r w:rsidRPr="00330A7E">
        <w:rPr>
          <w:rFonts w:ascii="Times New Roman" w:hAnsi="Times New Roman" w:cs="Times New Roman"/>
          <w:b/>
          <w:bCs/>
          <w:sz w:val="24"/>
          <w:szCs w:val="24"/>
        </w:rPr>
        <w:t>5</w:t>
      </w:r>
      <w:r w:rsidRPr="00330A7E">
        <w:rPr>
          <w:rFonts w:ascii="Times New Roman" w:hAnsi="Times New Roman" w:cs="Times New Roman"/>
          <w:b/>
          <w:bCs/>
          <w:sz w:val="24"/>
          <w:szCs w:val="24"/>
          <w:lang w:val="vi-VN"/>
        </w:rPr>
        <w:t xml:space="preserve">: </w:t>
      </w:r>
      <w:r w:rsidRPr="00330A7E">
        <w:rPr>
          <w:rFonts w:ascii="Times New Roman" w:hAnsi="Times New Roman" w:cs="Times New Roman"/>
          <w:sz w:val="24"/>
          <w:szCs w:val="24"/>
          <w:lang w:val="vi-VN"/>
        </w:rPr>
        <w:t xml:space="preserve">Có bao nhiêu giá trị nguyên của tham số </w:t>
      </w:r>
      <w:r w:rsidRPr="00330A7E">
        <w:rPr>
          <w:rFonts w:ascii="Times New Roman" w:hAnsi="Times New Roman" w:cs="Times New Roman"/>
          <w:position w:val="-6"/>
          <w:sz w:val="24"/>
          <w:szCs w:val="24"/>
        </w:rPr>
        <w:object w:dxaOrig="260" w:dyaOrig="220" w14:anchorId="1056C4F1">
          <v:shape id="_x0000_i5662" type="#_x0000_t75" style="width:13.5pt;height:10.5pt" o:ole="">
            <v:imagedata r:id="rId8347" o:title=""/>
          </v:shape>
          <o:OLEObject Type="Embed" ProgID="Equation.DSMT4" ShapeID="_x0000_i5662" DrawAspect="Content" ObjectID="_1796844724" r:id="rId8348"/>
        </w:object>
      </w:r>
      <w:r w:rsidRPr="00330A7E">
        <w:rPr>
          <w:rFonts w:ascii="Times New Roman" w:hAnsi="Times New Roman" w:cs="Times New Roman"/>
          <w:sz w:val="24"/>
          <w:szCs w:val="24"/>
          <w:lang w:val="vi-VN"/>
        </w:rPr>
        <w:t xml:space="preserve"> thuộc đoạn </w:t>
      </w:r>
      <w:r w:rsidRPr="00330A7E">
        <w:rPr>
          <w:rFonts w:ascii="Times New Roman" w:hAnsi="Times New Roman" w:cs="Times New Roman"/>
          <w:position w:val="-14"/>
          <w:sz w:val="24"/>
          <w:szCs w:val="24"/>
        </w:rPr>
        <w:object w:dxaOrig="620" w:dyaOrig="400" w14:anchorId="6BCE028D">
          <v:shape id="_x0000_i5663" type="#_x0000_t75" style="width:30.75pt;height:19.5pt" o:ole="">
            <v:imagedata r:id="rId8349" o:title=""/>
          </v:shape>
          <o:OLEObject Type="Embed" ProgID="Equation.DSMT4" ShapeID="_x0000_i5663" DrawAspect="Content" ObjectID="_1796844725" r:id="rId8350"/>
        </w:object>
      </w:r>
      <w:r w:rsidRPr="00330A7E">
        <w:rPr>
          <w:rFonts w:ascii="Times New Roman" w:hAnsi="Times New Roman" w:cs="Times New Roman"/>
          <w:sz w:val="24"/>
          <w:szCs w:val="24"/>
          <w:lang w:val="vi-VN"/>
        </w:rPr>
        <w:t xml:space="preserve"> sao cho ứng với mỗi </w:t>
      </w:r>
      <w:r w:rsidRPr="00330A7E">
        <w:rPr>
          <w:rFonts w:ascii="Times New Roman" w:hAnsi="Times New Roman" w:cs="Times New Roman"/>
          <w:position w:val="-6"/>
          <w:sz w:val="24"/>
          <w:szCs w:val="24"/>
        </w:rPr>
        <w:object w:dxaOrig="260" w:dyaOrig="220" w14:anchorId="5944D37B">
          <v:shape id="_x0000_i5664" type="#_x0000_t75" style="width:13.5pt;height:10.5pt" o:ole="">
            <v:imagedata r:id="rId8351" o:title=""/>
          </v:shape>
          <o:OLEObject Type="Embed" ProgID="Equation.DSMT4" ShapeID="_x0000_i5664" DrawAspect="Content" ObjectID="_1796844726" r:id="rId8352"/>
        </w:object>
      </w:r>
      <w:r w:rsidRPr="00330A7E">
        <w:rPr>
          <w:rFonts w:ascii="Times New Roman" w:hAnsi="Times New Roman" w:cs="Times New Roman"/>
          <w:sz w:val="24"/>
          <w:szCs w:val="24"/>
          <w:lang w:val="vi-VN"/>
        </w:rPr>
        <w:t xml:space="preserve"> thì hàm số </w:t>
      </w:r>
      <w:r w:rsidRPr="00330A7E">
        <w:rPr>
          <w:rFonts w:ascii="Times New Roman" w:hAnsi="Times New Roman" w:cs="Times New Roman"/>
          <w:position w:val="-24"/>
          <w:sz w:val="24"/>
          <w:szCs w:val="24"/>
        </w:rPr>
        <w:object w:dxaOrig="1980" w:dyaOrig="660" w14:anchorId="4072040E">
          <v:shape id="_x0000_i5665" type="#_x0000_t75" style="width:98.25pt;height:32.25pt" o:ole="">
            <v:imagedata r:id="rId8353" o:title=""/>
          </v:shape>
          <o:OLEObject Type="Embed" ProgID="Equation.DSMT4" ShapeID="_x0000_i5665" DrawAspect="Content" ObjectID="_1796844727" r:id="rId8354"/>
        </w:object>
      </w:r>
      <w:r w:rsidRPr="00330A7E">
        <w:rPr>
          <w:rFonts w:ascii="Times New Roman" w:hAnsi="Times New Roman" w:cs="Times New Roman"/>
          <w:sz w:val="24"/>
          <w:szCs w:val="24"/>
          <w:lang w:val="vi-VN"/>
        </w:rPr>
        <w:t xml:space="preserve"> đồng biến trên khoảng </w:t>
      </w:r>
      <w:r w:rsidRPr="00330A7E">
        <w:rPr>
          <w:rFonts w:ascii="Times New Roman" w:hAnsi="Times New Roman" w:cs="Times New Roman"/>
          <w:position w:val="-14"/>
          <w:sz w:val="24"/>
          <w:szCs w:val="24"/>
        </w:rPr>
        <w:object w:dxaOrig="560" w:dyaOrig="400" w14:anchorId="711255EA">
          <v:shape id="_x0000_i5666" type="#_x0000_t75" style="width:28.5pt;height:19.5pt" o:ole="">
            <v:imagedata r:id="rId8355" o:title=""/>
          </v:shape>
          <o:OLEObject Type="Embed" ProgID="Equation.DSMT4" ShapeID="_x0000_i5666" DrawAspect="Content" ObjectID="_1796844728" r:id="rId8356"/>
        </w:object>
      </w:r>
    </w:p>
    <w:p w14:paraId="64D0503C" w14:textId="77777777" w:rsidR="00ED397D" w:rsidRPr="00330A7E" w:rsidRDefault="00ED397D" w:rsidP="00330A7E">
      <w:pPr>
        <w:rPr>
          <w:rFonts w:ascii="Times New Roman" w:hAnsi="Times New Roman" w:cs="Times New Roman"/>
          <w:b/>
          <w:sz w:val="24"/>
          <w:szCs w:val="24"/>
        </w:rPr>
      </w:pPr>
      <w:r w:rsidRPr="00330A7E">
        <w:rPr>
          <w:rFonts w:ascii="Times New Roman" w:hAnsi="Times New Roman" w:cs="Times New Roman"/>
          <w:noProof/>
          <w:sz w:val="24"/>
          <w:szCs w:val="24"/>
          <w:lang w:eastAsia="en-US"/>
        </w:rPr>
        <mc:AlternateContent>
          <mc:Choice Requires="wps">
            <w:drawing>
              <wp:anchor distT="0" distB="0" distL="114300" distR="114300" simplePos="0" relativeHeight="251744256" behindDoc="0" locked="0" layoutInCell="1" allowOverlap="1" wp14:anchorId="48B4D7EF" wp14:editId="5CCCC4FD">
                <wp:simplePos x="0" y="0"/>
                <wp:positionH relativeFrom="column">
                  <wp:posOffset>1082040</wp:posOffset>
                </wp:positionH>
                <wp:positionV relativeFrom="paragraph">
                  <wp:posOffset>8890</wp:posOffset>
                </wp:positionV>
                <wp:extent cx="1206500" cy="215900"/>
                <wp:effectExtent l="0" t="0" r="12700" b="12700"/>
                <wp:wrapNone/>
                <wp:docPr id="1453070311" name="Rectangle 1453070311"/>
                <wp:cNvGraphicFramePr/>
                <a:graphic xmlns:a="http://schemas.openxmlformats.org/drawingml/2006/main">
                  <a:graphicData uri="http://schemas.microsoft.com/office/word/2010/wordprocessingShape">
                    <wps:wsp>
                      <wps:cNvSpPr/>
                      <wps:spPr>
                        <a:xfrm>
                          <a:off x="0" y="0"/>
                          <a:ext cx="1206500" cy="21590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53070311" o:spid="_x0000_s1026" style="position:absolute;margin-left:85.2pt;margin-top:.7pt;width:95pt;height:17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U1IvAoQIAAMcFAAAOAAAAZHJzL2Uyb0RvYy54bWysVMFu2zAMvQ/YPwi6r7bTpF2DOkXQosOA og3aDj0rshQLkEVNUuJkXz9Kdpy0C3YYdpFFk3wkn0he32wbTTbCeQWmpMVZTokwHCplViX98Xr/ 5SslPjBTMQ1GlHQnPL2Zff503dqpGEENuhKOIIjx09aWtA7BTrPM81o0zJ+BFQaVElzDAopulVWO tYje6GyU5xdZC66yDrjwHv/edUo6S/hSCh6epPQiEF1SzC2k06VzGc9sds2mK8dsrXifBvuHLBqm DAYdoO5YYGTt1B9QjeIOPMhwxqHJQErFRaoBqynyD9W81MyKVAuS4+1Ak/9/sPxxs3BEVfh248l5 fpmfFwUlhjX4Vs/IHjMrLciRDglrrZ+i34tduF7yeI3Vb6Vr4hfrIttE8m4gWWwD4fizGOUXkxzf gqNuVEyu8I4w2cHbOh++CWhIvJTUYRqJW7Z58KEz3ZvEYB60qu6V1kmIjSNutSMbhk++XBU9+Dsr bUhb0vPicpKA3+lS6x0QwvYEAiarDeYcmehqT7ew0yImoc2zkEgqVjvqArzPinEuTCg6Vc0q0SWL rAxcDFkkZhJgRJZY5oDdA5zG7njq7aOrSNMwOOd/S6xzHjxSZDBhcG6UAXcKQGNVfeTOfk9SR01k aQnVDlvOQTeL3vJ7he/8wHxYMIfDh62BCyU84SE14DtBf6OkBvfr1P9ojzOBWkpaHOaS+p9r5gQl +rvBabkqxuM4/UkYTy5HKLhjzfJYY9bNLWDz4CBgduka7YPeX6WD5g33zjxGRRUzHGOXlAe3F25D t2Rwc3ExnycznHjLwoN5sTyCR1ZjH79u35izfbMHHJNH2A8+m37o+c42ehqYrwNIlQbiwGvPN26L 1Dj9Zovr6FhOVof9O/sNAAD//wMAUEsDBBQABgAIAAAAIQA3clXI2wAAAAgBAAAPAAAAZHJzL2Rv d25yZXYueG1sTE/LTsMwELwj8Q/WInGjDpCWKo1TISRehx4oSL1uYyeOEq+j2G2Sv2d7gtPOaEaz M/l2cp04myE0nhTcLxIQhkqvG6oV/Hy/3q1BhIiksfNkFMwmwLa4vsox036kL3Pex1pwCIUMFdgY +0zKUFrjMCx8b4i1yg8OI9OhlnrAkcNdJx+SZCUdNsQfLPbmxZqy3Z+cgnb32Tb9x7qq3uy8HGc8 xCl9V+r2ZnregIhmin9muNTn6lBwp6M/kQ6iY/6UpGxlwIf1x9WFHxksU5BFLv8PKH4BAAD//wMA UEsBAi0AFAAGAAgAAAAhALaDOJL+AAAA4QEAABMAAAAAAAAAAAAAAAAAAAAAAFtDb250ZW50X1R5 cGVzXS54bWxQSwECLQAUAAYACAAAACEAOP0h/9YAAACUAQAACwAAAAAAAAAAAAAAAAAvAQAAX3Jl bHMvLnJlbHNQSwECLQAUAAYACAAAACEAVNSLwKECAADHBQAADgAAAAAAAAAAAAAAAAAuAgAAZHJz L2Uyb0RvYy54bWxQSwECLQAUAAYACAAAACEAN3JVyNsAAAAIAQAADwAAAAAAAAAAAAAAAAD7BAAA ZHJzL2Rvd25yZXYueG1sUEsFBgAAAAAEAAQA8wAAAAMGAAAAAA== " fillcolor="white [3212]" strokecolor="black [3213]" strokeweight=".25pt"/>
            </w:pict>
          </mc:Fallback>
        </mc:AlternateContent>
      </w:r>
      <w:r w:rsidRPr="00330A7E">
        <w:rPr>
          <w:rFonts w:ascii="Times New Roman" w:hAnsi="Times New Roman" w:cs="Times New Roman"/>
          <w:b/>
          <w:sz w:val="24"/>
          <w:szCs w:val="24"/>
        </w:rPr>
        <w:sym w:font="Wingdings" w:char="F040"/>
      </w:r>
      <w:r w:rsidRPr="00330A7E">
        <w:rPr>
          <w:rFonts w:ascii="Times New Roman" w:hAnsi="Times New Roman" w:cs="Times New Roman"/>
          <w:b/>
          <w:sz w:val="24"/>
          <w:szCs w:val="24"/>
        </w:rPr>
        <w:t xml:space="preserve"> Điền đáp số:    </w:t>
      </w:r>
    </w:p>
    <w:p w14:paraId="26A3029D" w14:textId="77777777" w:rsidR="00ED397D" w:rsidRPr="00330A7E" w:rsidRDefault="00ED397D" w:rsidP="00330A7E">
      <w:pPr>
        <w:rPr>
          <w:rFonts w:ascii="Times New Roman" w:hAnsi="Times New Roman" w:cs="Times New Roman"/>
          <w:bCs/>
          <w:sz w:val="24"/>
          <w:szCs w:val="24"/>
        </w:rPr>
      </w:pPr>
      <w:r w:rsidRPr="00330A7E">
        <w:rPr>
          <w:rFonts w:ascii="Times New Roman" w:hAnsi="Times New Roman" w:cs="Times New Roman"/>
          <w:b/>
          <w:sz w:val="24"/>
          <w:szCs w:val="24"/>
        </w:rPr>
        <w:t xml:space="preserve">Câu 6: </w:t>
      </w:r>
      <w:r w:rsidRPr="00330A7E">
        <w:rPr>
          <w:rFonts w:ascii="Times New Roman" w:hAnsi="Times New Roman" w:cs="Times New Roman"/>
          <w:bCs/>
          <w:sz w:val="24"/>
          <w:szCs w:val="24"/>
          <w:lang w:val="vi-VN"/>
        </w:rPr>
        <w:t>Trong không gian</w:t>
      </w:r>
      <w:r w:rsidRPr="00330A7E">
        <w:rPr>
          <w:rFonts w:ascii="Times New Roman" w:hAnsi="Times New Roman" w:cs="Times New Roman"/>
          <w:bCs/>
          <w:sz w:val="24"/>
          <w:szCs w:val="24"/>
        </w:rPr>
        <w:t xml:space="preserve"> với hệ trục</w:t>
      </w:r>
      <w:r w:rsidRPr="00330A7E">
        <w:rPr>
          <w:rFonts w:ascii="Times New Roman" w:hAnsi="Times New Roman" w:cs="Times New Roman"/>
          <w:bCs/>
          <w:sz w:val="24"/>
          <w:szCs w:val="24"/>
          <w:lang w:val="vi-VN"/>
        </w:rPr>
        <w:t xml:space="preserve"> tọa độ</w:t>
      </w:r>
      <w:r w:rsidRPr="00330A7E">
        <w:rPr>
          <w:rFonts w:ascii="Times New Roman" w:hAnsi="Times New Roman" w:cs="Times New Roman"/>
          <w:bCs/>
          <w:sz w:val="24"/>
          <w:szCs w:val="24"/>
        </w:rPr>
        <w:t xml:space="preserve"> </w:t>
      </w:r>
      <w:r w:rsidRPr="00330A7E">
        <w:rPr>
          <w:rFonts w:ascii="Times New Roman" w:hAnsi="Times New Roman" w:cs="Times New Roman"/>
          <w:position w:val="-10"/>
          <w:sz w:val="24"/>
          <w:szCs w:val="24"/>
        </w:rPr>
        <w:object w:dxaOrig="560" w:dyaOrig="320" w14:anchorId="6776E120">
          <v:shape id="_x0000_i5667" type="#_x0000_t75" style="width:28.5pt;height:16.5pt" o:ole="">
            <v:imagedata r:id="rId8357" o:title=""/>
          </v:shape>
          <o:OLEObject Type="Embed" ProgID="Equation.DSMT4" ShapeID="_x0000_i5667" DrawAspect="Content" ObjectID="_1796844729" r:id="rId8358"/>
        </w:object>
      </w:r>
      <w:r w:rsidRPr="00330A7E">
        <w:rPr>
          <w:rFonts w:ascii="Times New Roman" w:hAnsi="Times New Roman" w:cs="Times New Roman"/>
          <w:sz w:val="24"/>
          <w:szCs w:val="24"/>
        </w:rPr>
        <w:t>,</w:t>
      </w:r>
      <w:r w:rsidRPr="00330A7E">
        <w:rPr>
          <w:rFonts w:ascii="Times New Roman" w:hAnsi="Times New Roman" w:cs="Times New Roman"/>
          <w:bCs/>
          <w:sz w:val="24"/>
          <w:szCs w:val="24"/>
          <w:lang w:val="vi-VN"/>
        </w:rPr>
        <w:t xml:space="preserve"> cho</w:t>
      </w:r>
      <w:r w:rsidRPr="00330A7E">
        <w:rPr>
          <w:rFonts w:ascii="Times New Roman" w:hAnsi="Times New Roman" w:cs="Times New Roman"/>
          <w:bCs/>
          <w:sz w:val="24"/>
          <w:szCs w:val="24"/>
        </w:rPr>
        <w:t xml:space="preserve"> mặt cầu </w:t>
      </w:r>
      <w:r w:rsidRPr="00330A7E">
        <w:rPr>
          <w:rFonts w:ascii="Times New Roman" w:hAnsi="Times New Roman" w:cs="Times New Roman"/>
          <w:position w:val="-14"/>
          <w:sz w:val="24"/>
          <w:szCs w:val="24"/>
        </w:rPr>
        <w:object w:dxaOrig="3600" w:dyaOrig="440" w14:anchorId="56A770D9">
          <v:shape id="_x0000_i5668" type="#_x0000_t75" style="width:180pt;height:21.75pt" o:ole="">
            <v:imagedata r:id="rId8359" o:title=""/>
          </v:shape>
          <o:OLEObject Type="Embed" ProgID="Equation.DSMT4" ShapeID="_x0000_i5668" DrawAspect="Content" ObjectID="_1796844730" r:id="rId8360"/>
        </w:object>
      </w:r>
      <w:r w:rsidRPr="00330A7E">
        <w:rPr>
          <w:rFonts w:ascii="Times New Roman" w:hAnsi="Times New Roman" w:cs="Times New Roman"/>
          <w:sz w:val="24"/>
          <w:szCs w:val="24"/>
        </w:rPr>
        <w:t xml:space="preserve">. Đường thẳng </w:t>
      </w:r>
      <w:r w:rsidRPr="00330A7E">
        <w:rPr>
          <w:rFonts w:ascii="Times New Roman" w:hAnsi="Times New Roman" w:cs="Times New Roman"/>
          <w:i/>
          <w:iCs/>
          <w:sz w:val="24"/>
          <w:szCs w:val="24"/>
        </w:rPr>
        <w:t xml:space="preserve">d </w:t>
      </w:r>
      <w:r w:rsidRPr="00330A7E">
        <w:rPr>
          <w:rFonts w:ascii="Times New Roman" w:hAnsi="Times New Roman" w:cs="Times New Roman"/>
          <w:sz w:val="24"/>
          <w:szCs w:val="24"/>
        </w:rPr>
        <w:t xml:space="preserve"> cắt mặt cầu </w:t>
      </w:r>
      <w:r w:rsidRPr="00330A7E">
        <w:rPr>
          <w:rFonts w:ascii="Times New Roman" w:hAnsi="Times New Roman" w:cs="Times New Roman"/>
          <w:position w:val="-14"/>
          <w:sz w:val="24"/>
          <w:szCs w:val="24"/>
        </w:rPr>
        <w:object w:dxaOrig="400" w:dyaOrig="400" w14:anchorId="70A12812">
          <v:shape id="_x0000_i5669" type="#_x0000_t75" style="width:20.25pt;height:20.25pt" o:ole="">
            <v:imagedata r:id="rId8361" o:title=""/>
          </v:shape>
          <o:OLEObject Type="Embed" ProgID="Equation.DSMT4" ShapeID="_x0000_i5669" DrawAspect="Content" ObjectID="_1796844731" r:id="rId8362"/>
        </w:object>
      </w:r>
      <w:r w:rsidRPr="00330A7E">
        <w:rPr>
          <w:rFonts w:ascii="Times New Roman" w:hAnsi="Times New Roman" w:cs="Times New Roman"/>
          <w:sz w:val="24"/>
          <w:szCs w:val="24"/>
        </w:rPr>
        <w:t xml:space="preserve"> tại hai điểm </w:t>
      </w:r>
      <w:r w:rsidRPr="00330A7E">
        <w:rPr>
          <w:rFonts w:ascii="Times New Roman" w:hAnsi="Times New Roman" w:cs="Times New Roman"/>
          <w:position w:val="-10"/>
          <w:sz w:val="24"/>
          <w:szCs w:val="24"/>
        </w:rPr>
        <w:object w:dxaOrig="480" w:dyaOrig="320" w14:anchorId="718B2250">
          <v:shape id="_x0000_i5670" type="#_x0000_t75" style="width:24.75pt;height:16.5pt" o:ole="">
            <v:imagedata r:id="rId8363" o:title=""/>
          </v:shape>
          <o:OLEObject Type="Embed" ProgID="Equation.DSMT4" ShapeID="_x0000_i5670" DrawAspect="Content" ObjectID="_1796844732" r:id="rId8364"/>
        </w:object>
      </w:r>
      <w:r w:rsidRPr="00330A7E">
        <w:rPr>
          <w:rFonts w:ascii="Times New Roman" w:hAnsi="Times New Roman" w:cs="Times New Roman"/>
          <w:sz w:val="24"/>
          <w:szCs w:val="24"/>
        </w:rPr>
        <w:t xml:space="preserve">. Biết rằng các tiếp diện của mặt cầu </w:t>
      </w:r>
      <w:r w:rsidRPr="00330A7E">
        <w:rPr>
          <w:rFonts w:ascii="Times New Roman" w:hAnsi="Times New Roman" w:cs="Times New Roman"/>
          <w:position w:val="-14"/>
          <w:sz w:val="24"/>
          <w:szCs w:val="24"/>
        </w:rPr>
        <w:object w:dxaOrig="400" w:dyaOrig="400" w14:anchorId="01B046EF">
          <v:shape id="_x0000_i5671" type="#_x0000_t75" style="width:20.25pt;height:20.25pt" o:ole="">
            <v:imagedata r:id="rId8361" o:title=""/>
          </v:shape>
          <o:OLEObject Type="Embed" ProgID="Equation.DSMT4" ShapeID="_x0000_i5671" DrawAspect="Content" ObjectID="_1796844733" r:id="rId8365"/>
        </w:object>
      </w:r>
      <w:r w:rsidRPr="00330A7E">
        <w:rPr>
          <w:rFonts w:ascii="Times New Roman" w:hAnsi="Times New Roman" w:cs="Times New Roman"/>
          <w:sz w:val="24"/>
          <w:szCs w:val="24"/>
        </w:rPr>
        <w:t xml:space="preserve"> tại hai điểm </w:t>
      </w:r>
      <w:r w:rsidRPr="00330A7E">
        <w:rPr>
          <w:rFonts w:ascii="Times New Roman" w:hAnsi="Times New Roman" w:cs="Times New Roman"/>
          <w:position w:val="-10"/>
          <w:sz w:val="24"/>
          <w:szCs w:val="24"/>
        </w:rPr>
        <w:object w:dxaOrig="480" w:dyaOrig="320" w14:anchorId="629DF9A4">
          <v:shape id="_x0000_i5672" type="#_x0000_t75" style="width:24.75pt;height:16.5pt" o:ole="">
            <v:imagedata r:id="rId8363" o:title=""/>
          </v:shape>
          <o:OLEObject Type="Embed" ProgID="Equation.DSMT4" ShapeID="_x0000_i5672" DrawAspect="Content" ObjectID="_1796844734" r:id="rId8366"/>
        </w:object>
      </w:r>
      <w:r w:rsidRPr="00330A7E">
        <w:rPr>
          <w:rFonts w:ascii="Times New Roman" w:hAnsi="Times New Roman" w:cs="Times New Roman"/>
          <w:sz w:val="24"/>
          <w:szCs w:val="24"/>
        </w:rPr>
        <w:t xml:space="preserve"> vuông góc với nhau. Tính </w:t>
      </w:r>
      <w:r w:rsidRPr="00330A7E">
        <w:rPr>
          <w:rFonts w:ascii="Times New Roman" w:hAnsi="Times New Roman" w:cs="Times New Roman"/>
          <w:position w:val="-4"/>
          <w:sz w:val="24"/>
          <w:szCs w:val="24"/>
        </w:rPr>
        <w:object w:dxaOrig="480" w:dyaOrig="300" w14:anchorId="617EF8F9">
          <v:shape id="_x0000_i5673" type="#_x0000_t75" style="width:24.75pt;height:15pt" o:ole="">
            <v:imagedata r:id="rId8367" o:title=""/>
          </v:shape>
          <o:OLEObject Type="Embed" ProgID="Equation.DSMT4" ShapeID="_x0000_i5673" DrawAspect="Content" ObjectID="_1796844735" r:id="rId8368"/>
        </w:object>
      </w:r>
    </w:p>
    <w:p w14:paraId="56A7FB54" w14:textId="77777777" w:rsidR="00ED397D" w:rsidRPr="00330A7E" w:rsidRDefault="00ED397D" w:rsidP="00330A7E">
      <w:pPr>
        <w:rPr>
          <w:rFonts w:ascii="Times New Roman" w:hAnsi="Times New Roman" w:cs="Times New Roman"/>
          <w:b/>
          <w:sz w:val="24"/>
          <w:szCs w:val="24"/>
        </w:rPr>
      </w:pPr>
      <w:r w:rsidRPr="00330A7E">
        <w:rPr>
          <w:rFonts w:ascii="Times New Roman" w:hAnsi="Times New Roman" w:cs="Times New Roman"/>
          <w:noProof/>
          <w:sz w:val="24"/>
          <w:szCs w:val="24"/>
          <w:lang w:eastAsia="en-US"/>
        </w:rPr>
        <mc:AlternateContent>
          <mc:Choice Requires="wps">
            <w:drawing>
              <wp:anchor distT="0" distB="0" distL="114300" distR="114300" simplePos="0" relativeHeight="251739136" behindDoc="0" locked="0" layoutInCell="1" allowOverlap="1" wp14:anchorId="36ADFD98" wp14:editId="4BE68856">
                <wp:simplePos x="0" y="0"/>
                <wp:positionH relativeFrom="column">
                  <wp:posOffset>1097280</wp:posOffset>
                </wp:positionH>
                <wp:positionV relativeFrom="paragraph">
                  <wp:posOffset>3810</wp:posOffset>
                </wp:positionV>
                <wp:extent cx="1206500" cy="215900"/>
                <wp:effectExtent l="0" t="0" r="12700" b="12700"/>
                <wp:wrapNone/>
                <wp:docPr id="1453070312" name="Rectangle 1453070312"/>
                <wp:cNvGraphicFramePr/>
                <a:graphic xmlns:a="http://schemas.openxmlformats.org/drawingml/2006/main">
                  <a:graphicData uri="http://schemas.microsoft.com/office/word/2010/wordprocessingShape">
                    <wps:wsp>
                      <wps:cNvSpPr/>
                      <wps:spPr>
                        <a:xfrm>
                          <a:off x="0" y="0"/>
                          <a:ext cx="1206500" cy="21590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53070312" o:spid="_x0000_s1026" style="position:absolute;margin-left:86.4pt;margin-top:.3pt;width:95pt;height:17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42yCjogIAAMcFAAAOAAAAZHJzL2Uyb0RvYy54bWysVE1v2zAMvQ/YfxB0X/2RpF2DOkXQosOA og3aDj0rshQbkEVNUuJkv36U7DhJF+ww7CKLJvlIPpG8ud02imyEdTXogmYXKSVCcyhrvSroj7eH L18pcZ7pkinQoqA74ejt7POnm9ZMRQ4VqFJYgiDaTVtT0Mp7M00SxyvRMHcBRmhUSrAN8yjaVVJa 1iJ6o5I8TS+TFmxpLHDhHP6975R0FvGlFNw/S+mEJ6qgmJuPp43nMpzJ7IZNV5aZquZ9GuwfsmhY rTHoAHXPPCNrW/8B1dTcggPpLzg0CUhZcxFrwGqy9EM1rxUzItaC5Dgz0OT+Hyx/2iwsqUt8u/Fk lF6loyynRLMG3+oF2WN6pQQ50iFhrXFT9Hs1C9tLDq+h+q20TfhiXWQbSd4NJIutJxx/Znl6OUnx LTjq8mxyjXeESQ7exjr/TUBDwqWgFtOI3LLNo/Od6d4kBHOg6vKhVioKoXHEnbJkw/DJl6usBz+x Upq0BR1lV5MIfKKLrXdA8NszCJis0phzYKKrPd78TomQhNIvQiKpWG3eBTjNinEutM86VcVK0SWL rAxcDFlEZiJgQJZY5oDdA5zH7njq7YOriNMwOKd/S6xzHjxiZNB+cG5qDfYcgMKq+sid/Z6kjprA 0hLKHbachW4WneEPNb7zI3N+wSwOH7YGLhT/jIdUgO8E/Y2SCuyvc/+DPc4EailpcZgL6n6umRWU qO8ap+U6G4/D9EdhPLnKUbDHmuWxRq+bO8DmyXB1GR6vwd6r/VVaaN5x78xDVFQxzTF2Qbm3e+HO d0sGNxcX83k0w4k3zD/qV8MDeGA19PHb9p1Z0ze7xzF5gv3gs+mHnu9sg6eG+dqDrONAHHjt+cZt ERun32xhHR3L0eqwf2e/AQAA//8DAFBLAwQUAAYACAAAACEAonHYtNsAAAAHAQAADwAAAGRycy9k b3ducmV2LnhtbEyOy07DMBBF90j8gzVI7KhDKaFK41QIideiCwpSt248iaPE4yh2m+Tvma5gN0f3 6s7Jt5PrxBmH0HhScL9IQCCV3jRUK/j5fr1bgwhRk9GdJ1QwY4BtcX2V68z4kb7wvI+14BEKmVZg Y+wzKUNp0emw8D0SZ5UfnI6MQy3NoEced51cJkkqnW6IP1jd44vFst2fnIJ299k2/ce6qt7s/DjO +hCn1btStzfT8wZExCn+leGiz+pQsNPRn8gE0TE/LVk9KkhBcPyQXvDIxyoFWeTyv3/xCwAA//8D AFBLAQItABQABgAIAAAAIQC2gziS/gAAAOEBAAATAAAAAAAAAAAAAAAAAAAAAABbQ29udGVudF9U eXBlc10ueG1sUEsBAi0AFAAGAAgAAAAhADj9If/WAAAAlAEAAAsAAAAAAAAAAAAAAAAALwEAAF9y ZWxzLy5yZWxzUEsBAi0AFAAGAAgAAAAhAHjbIKOiAgAAxwUAAA4AAAAAAAAAAAAAAAAALgIAAGRy cy9lMm9Eb2MueG1sUEsBAi0AFAAGAAgAAAAhAKJx2LTbAAAABwEAAA8AAAAAAAAAAAAAAAAA/AQA AGRycy9kb3ducmV2LnhtbFBLBQYAAAAABAAEAPMAAAAEBgAAAAA= " fillcolor="white [3212]" strokecolor="black [3213]" strokeweight=".25pt"/>
            </w:pict>
          </mc:Fallback>
        </mc:AlternateContent>
      </w:r>
      <w:r w:rsidRPr="00330A7E">
        <w:rPr>
          <w:rFonts w:ascii="Times New Roman" w:hAnsi="Times New Roman" w:cs="Times New Roman"/>
          <w:b/>
          <w:sz w:val="24"/>
          <w:szCs w:val="24"/>
        </w:rPr>
        <w:sym w:font="Wingdings" w:char="F040"/>
      </w:r>
      <w:r w:rsidRPr="00330A7E">
        <w:rPr>
          <w:rFonts w:ascii="Times New Roman" w:hAnsi="Times New Roman" w:cs="Times New Roman"/>
          <w:b/>
          <w:sz w:val="24"/>
          <w:szCs w:val="24"/>
        </w:rPr>
        <w:t xml:space="preserve"> Điền đáp số:    </w:t>
      </w:r>
    </w:p>
    <w:p w14:paraId="675C2F19" w14:textId="77777777" w:rsidR="00ED397D" w:rsidRDefault="00ED397D" w:rsidP="00330A7E">
      <w:pPr>
        <w:ind w:left="900"/>
        <w:rPr>
          <w:rFonts w:ascii="Times New Roman" w:hAnsi="Times New Roman" w:cs="Times New Roman"/>
          <w:sz w:val="24"/>
          <w:szCs w:val="24"/>
        </w:rPr>
      </w:pPr>
    </w:p>
    <w:p w14:paraId="0735A273" w14:textId="77777777" w:rsidR="00845FD2" w:rsidRDefault="00845FD2" w:rsidP="00330A7E">
      <w:pPr>
        <w:ind w:left="900"/>
        <w:rPr>
          <w:rFonts w:ascii="Times New Roman" w:hAnsi="Times New Roman" w:cs="Times New Roman"/>
          <w:sz w:val="24"/>
          <w:szCs w:val="24"/>
        </w:rPr>
      </w:pPr>
    </w:p>
    <w:p w14:paraId="2FA5CB21" w14:textId="77777777" w:rsidR="00845FD2" w:rsidRDefault="00845FD2" w:rsidP="00330A7E">
      <w:pPr>
        <w:ind w:left="900"/>
        <w:rPr>
          <w:rFonts w:ascii="Times New Roman" w:hAnsi="Times New Roman" w:cs="Times New Roman"/>
          <w:sz w:val="24"/>
          <w:szCs w:val="24"/>
        </w:rPr>
      </w:pPr>
    </w:p>
    <w:p w14:paraId="066E710E" w14:textId="77777777" w:rsidR="00845FD2" w:rsidRDefault="00845FD2" w:rsidP="00330A7E">
      <w:pPr>
        <w:ind w:left="900"/>
        <w:rPr>
          <w:rFonts w:ascii="Times New Roman" w:hAnsi="Times New Roman" w:cs="Times New Roman"/>
          <w:sz w:val="24"/>
          <w:szCs w:val="24"/>
        </w:rPr>
      </w:pPr>
    </w:p>
    <w:tbl>
      <w:tblPr>
        <w:tblStyle w:val="TableGrid"/>
        <w:tblW w:w="10098" w:type="dxa"/>
        <w:jc w:val="center"/>
        <w:tblBorders>
          <w:top w:val="single" w:sz="4" w:space="0" w:color="0070C0"/>
          <w:left w:val="single" w:sz="4" w:space="0" w:color="0070C0"/>
          <w:bottom w:val="single" w:sz="4" w:space="0" w:color="0070C0"/>
          <w:right w:val="single" w:sz="4" w:space="0" w:color="0070C0"/>
          <w:insideH w:val="none" w:sz="0" w:space="0" w:color="auto"/>
          <w:insideV w:val="single" w:sz="4" w:space="0" w:color="0070C0"/>
        </w:tblBorders>
        <w:tblLook w:val="04A0" w:firstRow="1" w:lastRow="0" w:firstColumn="1" w:lastColumn="0" w:noHBand="0" w:noVBand="1"/>
      </w:tblPr>
      <w:tblGrid>
        <w:gridCol w:w="4230"/>
        <w:gridCol w:w="5868"/>
      </w:tblGrid>
      <w:tr w:rsidR="00845FD2" w:rsidRPr="00330A7E" w14:paraId="49ACA1D1" w14:textId="77777777" w:rsidTr="00676EEF">
        <w:trPr>
          <w:trHeight w:val="265"/>
          <w:jc w:val="center"/>
        </w:trPr>
        <w:tc>
          <w:tcPr>
            <w:tcW w:w="4230" w:type="dxa"/>
            <w:vAlign w:val="center"/>
          </w:tcPr>
          <w:p w14:paraId="08ABC6F1"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lastRenderedPageBreak/>
              <w:t xml:space="preserve"> ĐỀ THI THỬ </w:t>
            </w:r>
          </w:p>
          <w:p w14:paraId="40FBCBFD"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THEO CẤU TRÚC ĐỀ THAM KHẢO</w:t>
            </w:r>
          </w:p>
        </w:tc>
        <w:tc>
          <w:tcPr>
            <w:tcW w:w="5868" w:type="dxa"/>
            <w:vAlign w:val="center"/>
          </w:tcPr>
          <w:p w14:paraId="16CD8AD8" w14:textId="77777777" w:rsidR="00845FD2" w:rsidRPr="00330A7E" w:rsidRDefault="00845FD2" w:rsidP="00676EEF">
            <w:pPr>
              <w:tabs>
                <w:tab w:val="left" w:pos="992"/>
              </w:tabs>
              <w:jc w:val="center"/>
              <w:rPr>
                <w:rFonts w:ascii="Times New Roman" w:hAnsi="Times New Roman" w:cs="Times New Roman"/>
                <w:b/>
                <w:color w:val="FF0000"/>
                <w:sz w:val="24"/>
                <w:szCs w:val="24"/>
              </w:rPr>
            </w:pPr>
            <w:r w:rsidRPr="00330A7E">
              <w:rPr>
                <w:rFonts w:ascii="Times New Roman" w:hAnsi="Times New Roman" w:cs="Times New Roman"/>
                <w:b/>
                <w:color w:val="1F497D" w:themeColor="text2"/>
                <w:sz w:val="24"/>
                <w:szCs w:val="24"/>
                <w:lang w:val="vi-VN"/>
              </w:rPr>
              <w:t xml:space="preserve">KỲ THI TỐT NGHIỆP </w:t>
            </w:r>
            <w:r w:rsidRPr="00330A7E">
              <w:rPr>
                <w:rFonts w:ascii="Times New Roman" w:hAnsi="Times New Roman" w:cs="Times New Roman"/>
                <w:b/>
                <w:color w:val="00B050"/>
                <w:sz w:val="24"/>
                <w:szCs w:val="24"/>
                <w:lang w:val="vi-VN"/>
              </w:rPr>
              <w:t xml:space="preserve">THPT QUỐC GIA </w:t>
            </w:r>
            <w:r w:rsidRPr="00330A7E">
              <w:rPr>
                <w:rFonts w:ascii="Times New Roman" w:hAnsi="Times New Roman" w:cs="Times New Roman"/>
                <w:b/>
                <w:color w:val="FF0000"/>
                <w:sz w:val="24"/>
                <w:szCs w:val="24"/>
                <w:lang w:val="vi-VN"/>
              </w:rPr>
              <w:t>NĂM 2025</w:t>
            </w:r>
          </w:p>
          <w:p w14:paraId="66544374"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Bài thi môn: TOÁN</w:t>
            </w:r>
          </w:p>
        </w:tc>
      </w:tr>
      <w:tr w:rsidR="00845FD2" w:rsidRPr="00330A7E" w14:paraId="0F473ABA" w14:textId="77777777" w:rsidTr="00676EEF">
        <w:trPr>
          <w:trHeight w:val="724"/>
          <w:jc w:val="center"/>
        </w:trPr>
        <w:tc>
          <w:tcPr>
            <w:tcW w:w="4230" w:type="dxa"/>
            <w:vAlign w:val="center"/>
          </w:tcPr>
          <w:p w14:paraId="7EC89F3F" w14:textId="6F009757" w:rsidR="00845FD2" w:rsidRPr="00330A7E" w:rsidRDefault="00845FD2" w:rsidP="00845FD2">
            <w:pPr>
              <w:tabs>
                <w:tab w:val="left" w:pos="992"/>
              </w:tabs>
              <w:jc w:val="center"/>
              <w:rPr>
                <w:rFonts w:ascii="Times New Roman" w:hAnsi="Times New Roman" w:cs="Times New Roman"/>
                <w:b/>
                <w:bCs/>
                <w:iCs/>
                <w:color w:val="000000" w:themeColor="text1"/>
                <w:sz w:val="24"/>
                <w:szCs w:val="24"/>
              </w:rPr>
            </w:pPr>
            <w:r w:rsidRPr="00330A7E">
              <w:rPr>
                <w:rFonts w:ascii="Times New Roman" w:hAnsi="Times New Roman" w:cs="Times New Roman"/>
                <w:b/>
                <w:bCs/>
                <w:iCs/>
                <w:color w:val="000000" w:themeColor="text1"/>
                <w:sz w:val="24"/>
                <w:szCs w:val="24"/>
                <w:highlight w:val="green"/>
              </w:rPr>
              <w:t xml:space="preserve">ĐỀ </w:t>
            </w:r>
            <w:r>
              <w:rPr>
                <w:rFonts w:ascii="Times New Roman" w:hAnsi="Times New Roman" w:cs="Times New Roman"/>
                <w:b/>
                <w:bCs/>
                <w:iCs/>
                <w:color w:val="000000" w:themeColor="text1"/>
                <w:sz w:val="24"/>
                <w:szCs w:val="24"/>
                <w:highlight w:val="green"/>
              </w:rPr>
              <w:t>1</w:t>
            </w:r>
            <w:r>
              <w:rPr>
                <w:rFonts w:ascii="Times New Roman" w:hAnsi="Times New Roman" w:cs="Times New Roman"/>
                <w:b/>
                <w:bCs/>
                <w:iCs/>
                <w:color w:val="000000" w:themeColor="text1"/>
                <w:sz w:val="24"/>
                <w:szCs w:val="24"/>
                <w:highlight w:val="green"/>
              </w:rPr>
              <w:t>6</w:t>
            </w:r>
          </w:p>
        </w:tc>
        <w:tc>
          <w:tcPr>
            <w:tcW w:w="5868" w:type="dxa"/>
            <w:vAlign w:val="center"/>
          </w:tcPr>
          <w:p w14:paraId="7192294C" w14:textId="77777777" w:rsidR="00845FD2" w:rsidRPr="00330A7E" w:rsidRDefault="00845FD2" w:rsidP="00676EEF">
            <w:pPr>
              <w:tabs>
                <w:tab w:val="left" w:pos="992"/>
              </w:tabs>
              <w:jc w:val="center"/>
              <w:rPr>
                <w:rFonts w:ascii="Times New Roman" w:hAnsi="Times New Roman" w:cs="Times New Roman"/>
                <w:bCs/>
                <w:i/>
                <w:iCs/>
                <w:color w:val="000000" w:themeColor="text1"/>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807744" behindDoc="0" locked="0" layoutInCell="1" allowOverlap="1" wp14:anchorId="3AA4BDA0" wp14:editId="5D0B649C">
                      <wp:simplePos x="0" y="0"/>
                      <wp:positionH relativeFrom="column">
                        <wp:posOffset>794385</wp:posOffset>
                      </wp:positionH>
                      <wp:positionV relativeFrom="paragraph">
                        <wp:posOffset>198120</wp:posOffset>
                      </wp:positionV>
                      <wp:extent cx="2324100" cy="0"/>
                      <wp:effectExtent l="0" t="0" r="0" b="0"/>
                      <wp:wrapNone/>
                      <wp:docPr id="120"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807744;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eu5IOtAEAALkDAAAOAAAAZHJzL2Uyb0RvYy54bWysU02P0zAQvSPxH6zcaT5ACEVN99AVXBBU LPwArzNuLGyPNTZN+u8Zu20WAUIIcXE89rw3854n27vFWXECigb9ULWbphLgFY7GH4fqy+e3L95U IibpR2nRw1CdIVZ3u+fPtnPoocMJ7QgkmMTHfg5DNaUU+rqOagIn4wYDeL7USE4mDulYjyRnZne2 7prmdT0jjYFQQYx8en+5rHaFX2tQ6aPWEZKwQ8W9pbJSWR/zWu+2sj+SDJNR1zbkP3ThpPFcdKW6 l0mKb2R+oXJGEUbUaaPQ1ai1UVA0sJq2+UnNwyQDFC1sTgyrTfH/0aoPpwMJM/LbdeyPl44f6SGR NMcpiT16zxYiiTY7NYfYM2DvD3SNYjhQlr1ocvnLgsRS3D2v7sKShOLD7mX3qm24iLrd1U/AQDG9 A3Qib4bKGp+Fy16e3sfExTj1lsJBbuRSuuzS2UJOtv4TaBbDxdqCLmMEe0viJHkAxq9FBnOVzAzR xtoV1PwZdM3NMCij9bfANbtURJ9WoDMe6XdV03JrVV/yb6ovWrPsRxzP5SGKHTwfxaXrLOcB/DEu 8Kc/bvcdAAD//wMAUEsDBBQABgAIAAAAIQD5exUk3QAAAAkBAAAPAAAAZHJzL2Rvd25yZXYueG1s TI/NTsMwEITvSH0Ha5G4UScB2hLiVBU/JziEwIGjGy9J1HgdxW4SeHoWcaDHmf00O5NtZ9uJEQff OlIQLyMQSJUzLdUK3t+eLjcgfNBkdOcIFXyhh22+OMt0atxErziWoRYcQj7VCpoQ+lRKXzVotV+6 Holvn26wOrAcamkGPXG47WQSRStpdUv8odE93jdYHcqjVbB+fC6Lfnp4+S7kWhbF6MLm8KHUxfm8 uwMRcA7/MPzW5+qQc6e9O5LxomOd3MSMKriKExAMXN/GbOz/DJln8nRB/gMAAP//AwBQSwECLQAU AAYACAAAACEAtoM4kv4AAADhAQAAEwAAAAAAAAAAAAAAAAAAAAAAW0NvbnRlbnRfVHlwZXNdLnht bFBLAQItABQABgAIAAAAIQA4/SH/1gAAAJQBAAALAAAAAAAAAAAAAAAAAC8BAABfcmVscy8ucmVs c1BLAQItABQABgAIAAAAIQCeu5IOtAEAALkDAAAOAAAAAAAAAAAAAAAAAC4CAABkcnMvZTJvRG9j LnhtbFBLAQItABQABgAIAAAAIQD5exUk3QAAAAkBAAAPAAAAAAAAAAAAAAAAAA4EAABkcnMvZG93 bnJldi54bWxQSwUGAAAAAAQABADzAAAAGAUAAAAA " strokecolor="black [3040]"/>
                  </w:pict>
                </mc:Fallback>
              </mc:AlternateContent>
            </w:r>
            <w:r w:rsidRPr="00330A7E">
              <w:rPr>
                <w:rFonts w:ascii="Times New Roman" w:hAnsi="Times New Roman" w:cs="Times New Roman"/>
                <w:bCs/>
                <w:i/>
                <w:iCs/>
                <w:color w:val="000000" w:themeColor="text1"/>
                <w:sz w:val="24"/>
                <w:szCs w:val="24"/>
              </w:rPr>
              <w:t>Thời gian làm bài: 90 phút, không kể thời gian phát đề</w:t>
            </w:r>
          </w:p>
        </w:tc>
      </w:tr>
    </w:tbl>
    <w:p w14:paraId="5A61C510" w14:textId="77777777" w:rsidR="00ED397D" w:rsidRPr="00330A7E" w:rsidRDefault="00ED397D" w:rsidP="00330A7E">
      <w:pPr>
        <w:pStyle w:val="ListParagraph"/>
        <w:tabs>
          <w:tab w:val="left" w:pos="992"/>
        </w:tabs>
        <w:spacing w:before="120"/>
        <w:ind w:left="900"/>
        <w:rPr>
          <w:rFonts w:ascii="Times New Roman" w:hAnsi="Times New Roman" w:cs="Times New Roman"/>
          <w:b/>
          <w:sz w:val="24"/>
          <w:szCs w:val="24"/>
        </w:rPr>
      </w:pPr>
    </w:p>
    <w:p w14:paraId="73D1D06D" w14:textId="77777777" w:rsidR="00ED397D" w:rsidRPr="00330A7E" w:rsidRDefault="00ED397D" w:rsidP="00330A7E">
      <w:pPr>
        <w:ind w:left="900"/>
        <w:rPr>
          <w:rFonts w:ascii="Times New Roman" w:hAnsi="Times New Roman" w:cs="Times New Roman"/>
          <w:sz w:val="24"/>
          <w:szCs w:val="24"/>
        </w:rPr>
      </w:pPr>
      <w:r w:rsidRPr="00330A7E">
        <w:rPr>
          <w:rFonts w:ascii="Times New Roman" w:hAnsi="Times New Roman" w:cs="Times New Roman"/>
          <w:b/>
          <w:sz w:val="24"/>
          <w:szCs w:val="24"/>
        </w:rPr>
        <w:t>PHẦN I. Câu trắc nghiệm nhiều phương án lựa chọn</w:t>
      </w:r>
      <w:r w:rsidRPr="00330A7E">
        <w:rPr>
          <w:rFonts w:ascii="Times New Roman" w:hAnsi="Times New Roman" w:cs="Times New Roman"/>
          <w:sz w:val="24"/>
          <w:szCs w:val="24"/>
        </w:rPr>
        <w:t>. Thí sinh trả lời từ câu 1 đến câu 12. Mỗi câu hỏi thí sinh chỉ chọn một phương án.</w:t>
      </w:r>
    </w:p>
    <w:p w14:paraId="5335C8BA" w14:textId="77777777" w:rsidR="00ED397D" w:rsidRPr="00330A7E" w:rsidRDefault="00ED397D" w:rsidP="00330A7E">
      <w:pPr>
        <w:spacing w:after="0" w:line="240" w:lineRule="auto"/>
        <w:ind w:left="900" w:right="452"/>
        <w:jc w:val="both"/>
        <w:rPr>
          <w:rFonts w:ascii="Times New Roman" w:eastAsia="Calibri" w:hAnsi="Times New Roman" w:cs="Times New Roman"/>
          <w:color w:val="FF0000"/>
          <w:sz w:val="24"/>
          <w:szCs w:val="24"/>
        </w:rPr>
      </w:pPr>
      <w:r w:rsidRPr="00330A7E">
        <w:rPr>
          <w:rFonts w:ascii="Times New Roman" w:eastAsia="Calibri" w:hAnsi="Times New Roman" w:cs="Times New Roman"/>
          <w:sz w:val="24"/>
          <w:szCs w:val="24"/>
        </w:rPr>
        <w:t xml:space="preserve">Câu 1. Cho hàm số </w:t>
      </w:r>
      <w:r w:rsidRPr="00330A7E">
        <w:rPr>
          <w:rFonts w:ascii="Times New Roman" w:eastAsia="Calibri" w:hAnsi="Times New Roman" w:cs="Times New Roman"/>
          <w:position w:val="-14"/>
          <w:sz w:val="24"/>
          <w:szCs w:val="24"/>
        </w:rPr>
        <w:object w:dxaOrig="570" w:dyaOrig="390" w14:anchorId="655045FB">
          <v:shape id="_x0000_i5674" type="#_x0000_t75" style="width:29.25pt;height:19.5pt" o:ole="">
            <v:imagedata r:id="rId8369" o:title=""/>
          </v:shape>
          <o:OLEObject Type="Embed" ProgID="Equation.DSMT4" ShapeID="_x0000_i5674" DrawAspect="Content" ObjectID="_1796844736" r:id="rId8370"/>
        </w:object>
      </w:r>
      <w:r w:rsidRPr="00330A7E">
        <w:rPr>
          <w:rFonts w:ascii="Times New Roman" w:eastAsia="Calibri" w:hAnsi="Times New Roman" w:cs="Times New Roman"/>
          <w:position w:val="-14"/>
          <w:sz w:val="24"/>
          <w:szCs w:val="24"/>
        </w:rPr>
        <w:t xml:space="preserve"> </w:t>
      </w:r>
      <w:r w:rsidRPr="00330A7E">
        <w:rPr>
          <w:rFonts w:ascii="Times New Roman" w:eastAsia="Calibri" w:hAnsi="Times New Roman" w:cs="Times New Roman"/>
          <w:sz w:val="24"/>
          <w:szCs w:val="24"/>
        </w:rPr>
        <w:t xml:space="preserve">có bảng biến thiên như sau: </w:t>
      </w:r>
    </w:p>
    <w:p w14:paraId="51626D66" w14:textId="77777777" w:rsidR="00ED397D" w:rsidRPr="00330A7E" w:rsidRDefault="00ED397D" w:rsidP="00330A7E">
      <w:pPr>
        <w:tabs>
          <w:tab w:val="left" w:pos="992"/>
          <w:tab w:val="left" w:pos="3402"/>
          <w:tab w:val="left" w:pos="5669"/>
          <w:tab w:val="left" w:pos="7937"/>
        </w:tabs>
        <w:spacing w:before="120"/>
        <w:ind w:left="900" w:right="452"/>
        <w:jc w:val="center"/>
        <w:rPr>
          <w:rFonts w:ascii="Times New Roman" w:eastAsia="Calibri" w:hAnsi="Times New Roman" w:cs="Times New Roman"/>
          <w:sz w:val="24"/>
          <w:szCs w:val="24"/>
        </w:rPr>
      </w:pPr>
      <w:r w:rsidRPr="00330A7E">
        <w:rPr>
          <w:rFonts w:ascii="Times New Roman" w:eastAsia="Calibri" w:hAnsi="Times New Roman" w:cs="Times New Roman"/>
          <w:noProof/>
          <w:sz w:val="24"/>
          <w:szCs w:val="24"/>
          <w:lang w:eastAsia="en-US"/>
        </w:rPr>
        <w:drawing>
          <wp:inline distT="0" distB="0" distL="0" distR="0" wp14:anchorId="468BCB8B" wp14:editId="7C0C6A69">
            <wp:extent cx="4151036" cy="1287780"/>
            <wp:effectExtent l="0" t="0" r="0" b="0"/>
            <wp:docPr id="1453070314" name="Picture 145307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71">
                      <a:extLst>
                        <a:ext uri="{BEBA8EAE-BF5A-486C-A8C5-ECC9F3942E4B}">
                          <a14:imgProps xmlns:a14="http://schemas.microsoft.com/office/drawing/2010/main">
                            <a14:imgLayer r:embed="rId837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201260" cy="1303361"/>
                    </a:xfrm>
                    <a:prstGeom prst="rect">
                      <a:avLst/>
                    </a:prstGeom>
                    <a:noFill/>
                    <a:ln>
                      <a:noFill/>
                    </a:ln>
                  </pic:spPr>
                </pic:pic>
              </a:graphicData>
            </a:graphic>
          </wp:inline>
        </w:drawing>
      </w:r>
    </w:p>
    <w:p w14:paraId="480BB620" w14:textId="77777777" w:rsidR="00ED397D" w:rsidRPr="00330A7E" w:rsidRDefault="00ED397D" w:rsidP="00330A7E">
      <w:pPr>
        <w:tabs>
          <w:tab w:val="left" w:pos="992"/>
          <w:tab w:val="left" w:pos="3402"/>
          <w:tab w:val="left" w:pos="5669"/>
          <w:tab w:val="left" w:pos="7937"/>
        </w:tabs>
        <w:spacing w:before="120"/>
        <w:ind w:left="900" w:right="452"/>
        <w:jc w:val="both"/>
        <w:rPr>
          <w:rFonts w:ascii="Times New Roman" w:eastAsia="Calibri" w:hAnsi="Times New Roman" w:cs="Times New Roman"/>
          <w:b/>
          <w:sz w:val="24"/>
          <w:szCs w:val="24"/>
        </w:rPr>
      </w:pPr>
      <w:r w:rsidRPr="00330A7E">
        <w:rPr>
          <w:rFonts w:ascii="Times New Roman" w:eastAsia="Calibri" w:hAnsi="Times New Roman" w:cs="Times New Roman"/>
          <w:sz w:val="24"/>
          <w:szCs w:val="24"/>
        </w:rPr>
        <w:t>Hàm số đã cho đồng biến trên khoảng nào dưới đây?</w:t>
      </w:r>
    </w:p>
    <w:p w14:paraId="0456BBD3" w14:textId="77777777" w:rsidR="00ED397D" w:rsidRPr="00330A7E" w:rsidRDefault="00ED397D" w:rsidP="00330A7E">
      <w:pPr>
        <w:tabs>
          <w:tab w:val="left" w:pos="992"/>
          <w:tab w:val="left" w:pos="3402"/>
          <w:tab w:val="left" w:pos="5669"/>
          <w:tab w:val="left" w:pos="7937"/>
        </w:tabs>
        <w:ind w:left="900" w:right="452"/>
        <w:jc w:val="both"/>
        <w:rPr>
          <w:rFonts w:ascii="Times New Roman" w:eastAsia="Calibri" w:hAnsi="Times New Roman" w:cs="Times New Roman"/>
          <w:sz w:val="24"/>
          <w:szCs w:val="24"/>
        </w:rPr>
      </w:pPr>
      <w:r w:rsidRPr="00330A7E">
        <w:rPr>
          <w:rFonts w:ascii="Times New Roman" w:eastAsia="Calibri" w:hAnsi="Times New Roman" w:cs="Times New Roman"/>
          <w:b/>
          <w:noProof/>
          <w:sz w:val="24"/>
          <w:szCs w:val="24"/>
        </w:rPr>
        <w:t>A.</w:t>
      </w:r>
      <w:r w:rsidRPr="00330A7E">
        <w:rPr>
          <w:rFonts w:ascii="Times New Roman" w:eastAsia="Calibri" w:hAnsi="Times New Roman" w:cs="Times New Roman"/>
          <w:b/>
          <w:sz w:val="24"/>
          <w:szCs w:val="24"/>
        </w:rPr>
        <w:t xml:space="preserve"> </w:t>
      </w:r>
      <w:r w:rsidRPr="00330A7E">
        <w:rPr>
          <w:rFonts w:ascii="Times New Roman" w:eastAsia="Calibri" w:hAnsi="Times New Roman" w:cs="Times New Roman"/>
          <w:b/>
          <w:noProof/>
          <w:position w:val="-14"/>
          <w:sz w:val="24"/>
          <w:szCs w:val="24"/>
        </w:rPr>
        <w:object w:dxaOrig="870" w:dyaOrig="390" w14:anchorId="53999D60">
          <v:shape id="_x0000_i5675" type="#_x0000_t75" style="width:43.5pt;height:19.5pt" o:ole="">
            <v:imagedata r:id="rId8373" o:title=""/>
          </v:shape>
          <o:OLEObject Type="Embed" ProgID="Equation.DSMT4" ShapeID="_x0000_i5675" DrawAspect="Content" ObjectID="_1796844737" r:id="rId8374"/>
        </w:object>
      </w:r>
      <w:r w:rsidRPr="00330A7E">
        <w:rPr>
          <w:rFonts w:ascii="Times New Roman" w:eastAsia="Calibri" w:hAnsi="Times New Roman" w:cs="Times New Roman"/>
          <w:noProof/>
          <w:sz w:val="24"/>
          <w:szCs w:val="24"/>
        </w:rPr>
        <w:t>.</w:t>
      </w:r>
      <w:r w:rsidRPr="00330A7E">
        <w:rPr>
          <w:rFonts w:ascii="Times New Roman" w:eastAsia="Calibri" w:hAnsi="Times New Roman" w:cs="Times New Roman"/>
          <w:b/>
          <w:noProof/>
          <w:sz w:val="24"/>
          <w:szCs w:val="24"/>
        </w:rPr>
        <w:tab/>
        <w:t xml:space="preserve">B. </w:t>
      </w:r>
      <w:r w:rsidRPr="00330A7E">
        <w:rPr>
          <w:rFonts w:ascii="Times New Roman" w:eastAsia="Calibri" w:hAnsi="Times New Roman" w:cs="Times New Roman"/>
          <w:noProof/>
          <w:position w:val="-14"/>
          <w:sz w:val="24"/>
          <w:szCs w:val="24"/>
        </w:rPr>
        <w:object w:dxaOrig="540" w:dyaOrig="390" w14:anchorId="47375AFE">
          <v:shape id="_x0000_i5676" type="#_x0000_t75" style="width:27pt;height:19.5pt" o:ole="">
            <v:imagedata r:id="rId8375" o:title=""/>
          </v:shape>
          <o:OLEObject Type="Embed" ProgID="Equation.DSMT4" ShapeID="_x0000_i5676" DrawAspect="Content" ObjectID="_1796844738" r:id="rId8376"/>
        </w:object>
      </w:r>
      <w:r w:rsidRPr="00330A7E">
        <w:rPr>
          <w:rFonts w:ascii="Times New Roman" w:eastAsia="Calibri" w:hAnsi="Times New Roman" w:cs="Times New Roman"/>
          <w:sz w:val="24"/>
          <w:szCs w:val="24"/>
        </w:rPr>
        <w:t>.</w:t>
      </w:r>
      <w:r w:rsidRPr="00330A7E">
        <w:rPr>
          <w:rFonts w:ascii="Times New Roman" w:eastAsia="Calibri" w:hAnsi="Times New Roman" w:cs="Times New Roman"/>
          <w:b/>
          <w:sz w:val="24"/>
          <w:szCs w:val="24"/>
        </w:rPr>
        <w:tab/>
        <w:t xml:space="preserve">C. </w:t>
      </w:r>
      <w:r w:rsidRPr="00330A7E">
        <w:rPr>
          <w:rFonts w:ascii="Times New Roman" w:eastAsia="Calibri" w:hAnsi="Times New Roman" w:cs="Times New Roman"/>
          <w:noProof/>
          <w:position w:val="-14"/>
          <w:sz w:val="24"/>
          <w:szCs w:val="24"/>
        </w:rPr>
        <w:object w:dxaOrig="660" w:dyaOrig="390" w14:anchorId="31AAAA6D">
          <v:shape id="_x0000_i5677" type="#_x0000_t75" style="width:33pt;height:19.5pt" o:ole="">
            <v:imagedata r:id="rId8377" o:title=""/>
          </v:shape>
          <o:OLEObject Type="Embed" ProgID="Equation.DSMT4" ShapeID="_x0000_i5677" DrawAspect="Content" ObjectID="_1796844739" r:id="rId8378"/>
        </w:object>
      </w:r>
      <w:r w:rsidRPr="00330A7E">
        <w:rPr>
          <w:rFonts w:ascii="Times New Roman" w:eastAsia="Calibri" w:hAnsi="Times New Roman" w:cs="Times New Roman"/>
          <w:sz w:val="24"/>
          <w:szCs w:val="24"/>
        </w:rPr>
        <w:t>.</w:t>
      </w:r>
      <w:r w:rsidRPr="00330A7E">
        <w:rPr>
          <w:rFonts w:ascii="Times New Roman" w:eastAsia="Calibri" w:hAnsi="Times New Roman" w:cs="Times New Roman"/>
          <w:b/>
          <w:sz w:val="24"/>
          <w:szCs w:val="24"/>
        </w:rPr>
        <w:tab/>
        <w:t xml:space="preserve">D. </w:t>
      </w:r>
      <w:r w:rsidRPr="00330A7E">
        <w:rPr>
          <w:rFonts w:ascii="Times New Roman" w:eastAsia="Calibri" w:hAnsi="Times New Roman" w:cs="Times New Roman"/>
          <w:b/>
          <w:position w:val="-14"/>
          <w:sz w:val="24"/>
          <w:szCs w:val="24"/>
        </w:rPr>
        <w:object w:dxaOrig="690" w:dyaOrig="390" w14:anchorId="7B58DD81">
          <v:shape id="_x0000_i5678" type="#_x0000_t75" style="width:34.5pt;height:19.5pt" o:ole="">
            <v:imagedata r:id="rId8379" o:title=""/>
          </v:shape>
          <o:OLEObject Type="Embed" ProgID="Equation.DSMT4" ShapeID="_x0000_i5678" DrawAspect="Content" ObjectID="_1796844740" r:id="rId8380"/>
        </w:object>
      </w:r>
    </w:p>
    <w:p w14:paraId="0E704B19" w14:textId="77777777" w:rsidR="00ED397D" w:rsidRPr="00330A7E" w:rsidRDefault="00ED397D" w:rsidP="00330A7E">
      <w:pPr>
        <w:pStyle w:val="ListParagraph"/>
        <w:tabs>
          <w:tab w:val="left" w:pos="992"/>
        </w:tabs>
        <w:spacing w:before="120" w:line="276" w:lineRule="auto"/>
        <w:ind w:left="900"/>
        <w:rPr>
          <w:rFonts w:ascii="Times New Roman" w:hAnsi="Times New Roman" w:cs="Times New Roman"/>
          <w:sz w:val="24"/>
          <w:szCs w:val="24"/>
        </w:rPr>
      </w:pPr>
      <w:r w:rsidRPr="00330A7E">
        <w:rPr>
          <w:rFonts w:ascii="Times New Roman" w:hAnsi="Times New Roman" w:cs="Times New Roman"/>
          <w:sz w:val="24"/>
          <w:szCs w:val="24"/>
        </w:rPr>
        <w:t xml:space="preserve">Câu 2. Cho hàm số </w:t>
      </w:r>
      <w:r w:rsidRPr="00330A7E">
        <w:rPr>
          <w:rFonts w:ascii="Times New Roman" w:hAnsi="Times New Roman" w:cs="Times New Roman"/>
          <w:position w:val="-14"/>
          <w:sz w:val="24"/>
          <w:szCs w:val="24"/>
        </w:rPr>
        <w:object w:dxaOrig="960" w:dyaOrig="400" w14:anchorId="1B3689C3">
          <v:shape id="_x0000_i5679" type="#_x0000_t75" style="width:48pt;height:20.25pt" o:ole="">
            <v:imagedata r:id="rId6204" o:title=""/>
          </v:shape>
          <o:OLEObject Type="Embed" ProgID="Equation.DSMT4" ShapeID="_x0000_i5679" DrawAspect="Content" ObjectID="_1796844741" r:id="rId8381"/>
        </w:object>
      </w:r>
      <w:r w:rsidRPr="00330A7E">
        <w:rPr>
          <w:rFonts w:ascii="Times New Roman" w:hAnsi="Times New Roman" w:cs="Times New Roman"/>
          <w:sz w:val="24"/>
          <w:szCs w:val="24"/>
        </w:rPr>
        <w:t xml:space="preserve"> có đồ thị như hình 4. Đường thẳng nào sau đây là đường tiệm cận đứng của đồ thị hàm số đã cho?</w:t>
      </w:r>
      <w:r w:rsidRPr="00330A7E">
        <w:rPr>
          <w:rFonts w:ascii="Times New Roman" w:eastAsia="Calibri" w:hAnsi="Times New Roman" w:cs="Times New Roman"/>
          <w:color w:val="FF0000"/>
          <w:sz w:val="24"/>
          <w:szCs w:val="24"/>
        </w:rPr>
        <w:t xml:space="preserve"> </w:t>
      </w:r>
    </w:p>
    <w:p w14:paraId="04FDAF77" w14:textId="77777777" w:rsidR="00ED397D" w:rsidRPr="00330A7E" w:rsidRDefault="00ED397D" w:rsidP="00330A7E">
      <w:pPr>
        <w:pStyle w:val="ListParagraph"/>
        <w:spacing w:before="120" w:line="276" w:lineRule="auto"/>
        <w:ind w:left="900"/>
        <w:jc w:val="center"/>
        <w:rPr>
          <w:rFonts w:ascii="Times New Roman" w:hAnsi="Times New Roman" w:cs="Times New Roman"/>
          <w:sz w:val="24"/>
          <w:szCs w:val="24"/>
        </w:rPr>
      </w:pPr>
      <w:r w:rsidRPr="00330A7E">
        <w:rPr>
          <w:rFonts w:ascii="Times New Roman" w:eastAsia="Calibri" w:hAnsi="Times New Roman" w:cs="Times New Roman"/>
          <w:sz w:val="24"/>
          <w:szCs w:val="24"/>
        </w:rPr>
        <w:drawing>
          <wp:inline distT="0" distB="0" distL="0" distR="0" wp14:anchorId="035B32F6" wp14:editId="5CBEC1BC">
            <wp:extent cx="1760002" cy="1883391"/>
            <wp:effectExtent l="0" t="0" r="0" b="3175"/>
            <wp:docPr id="540936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936903" name=""/>
                    <pic:cNvPicPr/>
                  </pic:nvPicPr>
                  <pic:blipFill>
                    <a:blip r:embed="rId8382"/>
                    <a:stretch>
                      <a:fillRect/>
                    </a:stretch>
                  </pic:blipFill>
                  <pic:spPr>
                    <a:xfrm>
                      <a:off x="0" y="0"/>
                      <a:ext cx="1780930" cy="1905786"/>
                    </a:xfrm>
                    <a:prstGeom prst="rect">
                      <a:avLst/>
                    </a:prstGeom>
                  </pic:spPr>
                </pic:pic>
              </a:graphicData>
            </a:graphic>
          </wp:inline>
        </w:drawing>
      </w:r>
    </w:p>
    <w:p w14:paraId="1341103F" w14:textId="77777777" w:rsidR="00ED397D" w:rsidRPr="00330A7E" w:rsidRDefault="00ED397D" w:rsidP="00330A7E">
      <w:pPr>
        <w:tabs>
          <w:tab w:val="left" w:pos="3402"/>
          <w:tab w:val="left" w:pos="5669"/>
          <w:tab w:val="left" w:pos="7937"/>
        </w:tabs>
        <w:spacing w:after="0"/>
        <w:ind w:left="900"/>
        <w:jc w:val="both"/>
        <w:rPr>
          <w:rFonts w:ascii="Times New Roman" w:hAnsi="Times New Roman" w:cs="Times New Roman"/>
          <w:color w:val="000000" w:themeColor="text1"/>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4"/>
          <w:sz w:val="24"/>
          <w:szCs w:val="24"/>
        </w:rPr>
        <w:object w:dxaOrig="580" w:dyaOrig="260" w14:anchorId="164FC6E6">
          <v:shape id="_x0000_i5680" type="#_x0000_t75" style="width:29.25pt;height:12.75pt" o:ole="">
            <v:imagedata r:id="rId6214" o:title=""/>
          </v:shape>
          <o:OLEObject Type="Embed" ProgID="Equation.DSMT4" ShapeID="_x0000_i5680" DrawAspect="Content" ObjectID="_1796844742" r:id="rId8383"/>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4"/>
          <w:sz w:val="24"/>
          <w:szCs w:val="24"/>
        </w:rPr>
        <w:object w:dxaOrig="580" w:dyaOrig="260" w14:anchorId="0D8E1CDB">
          <v:shape id="_x0000_i5681" type="#_x0000_t75" style="width:29.25pt;height:12.75pt" o:ole="">
            <v:imagedata r:id="rId8384" o:title=""/>
          </v:shape>
          <o:OLEObject Type="Embed" ProgID="Equation.DSMT4" ShapeID="_x0000_i5681" DrawAspect="Content" ObjectID="_1796844743" r:id="rId8385"/>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0"/>
          <w:sz w:val="24"/>
          <w:szCs w:val="24"/>
        </w:rPr>
        <w:object w:dxaOrig="600" w:dyaOrig="320" w14:anchorId="1FF5B2FC">
          <v:shape id="_x0000_i5682" type="#_x0000_t75" style="width:30pt;height:15.75pt" o:ole="">
            <v:imagedata r:id="rId8386" o:title=""/>
          </v:shape>
          <o:OLEObject Type="Embed" ProgID="Equation.DSMT4" ShapeID="_x0000_i5682" DrawAspect="Content" ObjectID="_1796844744" r:id="rId8387"/>
        </w:obje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10"/>
          <w:sz w:val="24"/>
          <w:szCs w:val="24"/>
        </w:rPr>
        <w:object w:dxaOrig="600" w:dyaOrig="320" w14:anchorId="2FE03495">
          <v:shape id="_x0000_i5683" type="#_x0000_t75" style="width:30pt;height:15.75pt" o:ole="">
            <v:imagedata r:id="rId8388" o:title=""/>
          </v:shape>
          <o:OLEObject Type="Embed" ProgID="Equation.DSMT4" ShapeID="_x0000_i5683" DrawAspect="Content" ObjectID="_1796844745" r:id="rId8389"/>
        </w:object>
      </w:r>
      <w:r w:rsidRPr="00330A7E">
        <w:rPr>
          <w:rFonts w:ascii="Times New Roman" w:hAnsi="Times New Roman" w:cs="Times New Roman"/>
          <w:color w:val="000000" w:themeColor="text1"/>
          <w:sz w:val="24"/>
          <w:szCs w:val="24"/>
        </w:rPr>
        <w:t>.</w:t>
      </w:r>
    </w:p>
    <w:p w14:paraId="4218F436" w14:textId="77777777" w:rsidR="00ED397D" w:rsidRPr="00330A7E" w:rsidRDefault="00ED397D" w:rsidP="00330A7E">
      <w:pPr>
        <w:ind w:left="900" w:right="452"/>
        <w:rPr>
          <w:rFonts w:ascii="Times New Roman" w:eastAsia="Times New Roman" w:hAnsi="Times New Roman" w:cs="Times New Roman"/>
          <w:color w:val="FF0000"/>
          <w:sz w:val="24"/>
          <w:szCs w:val="24"/>
        </w:rPr>
      </w:pPr>
      <w:r w:rsidRPr="00330A7E">
        <w:rPr>
          <w:rFonts w:ascii="Times New Roman" w:eastAsia="Times New Roman" w:hAnsi="Times New Roman" w:cs="Times New Roman"/>
          <w:sz w:val="24"/>
          <w:szCs w:val="24"/>
        </w:rPr>
        <w:t xml:space="preserve">Câu 3. Cho hàm số </w:t>
      </w:r>
      <m:oMath>
        <m:r>
          <w:rPr>
            <w:rFonts w:ascii="Cambria Math" w:eastAsia="Calibri" w:hAnsi="Cambria Math" w:cs="Times New Roman"/>
            <w:sz w:val="24"/>
            <w:szCs w:val="24"/>
          </w:rPr>
          <m:t>f</m:t>
        </m:r>
        <m:r>
          <m:rPr>
            <m:sty m:val="p"/>
          </m:rPr>
          <w:rPr>
            <w:rFonts w:ascii="Cambria Math" w:eastAsia="Calibri" w:hAnsi="Cambria Math" w:cs="Times New Roman"/>
            <w:sz w:val="24"/>
            <w:szCs w:val="24"/>
          </w:rPr>
          <m:t>(</m:t>
        </m:r>
        <m:r>
          <w:rPr>
            <w:rFonts w:ascii="Cambria Math" w:eastAsia="Calibri" w:hAnsi="Cambria Math" w:cs="Times New Roman"/>
            <w:sz w:val="24"/>
            <w:szCs w:val="24"/>
          </w:rPr>
          <m:t>x</m:t>
        </m:r>
        <m:r>
          <m:rPr>
            <m:sty m:val="p"/>
          </m:rPr>
          <w:rPr>
            <w:rFonts w:ascii="Cambria Math" w:eastAsia="Calibri" w:hAnsi="Cambria Math" w:cs="Times New Roman"/>
            <w:sz w:val="24"/>
            <w:szCs w:val="24"/>
          </w:rPr>
          <m:t>)=3</m:t>
        </m:r>
        <m:sSup>
          <m:sSupPr>
            <m:ctrlPr>
              <w:rPr>
                <w:rFonts w:ascii="Cambria Math" w:eastAsia="Calibri" w:hAnsi="Cambria Math" w:cs="Times New Roman"/>
                <w:sz w:val="24"/>
                <w:szCs w:val="24"/>
              </w:rPr>
            </m:ctrlPr>
          </m:sSupPr>
          <m:e>
            <m:r>
              <w:rPr>
                <w:rFonts w:ascii="Cambria Math" w:eastAsia="Calibri" w:hAnsi="Cambria Math" w:cs="Times New Roman"/>
                <w:sz w:val="24"/>
                <w:szCs w:val="24"/>
              </w:rPr>
              <m:t>x</m:t>
            </m:r>
          </m:e>
          <m:sup>
            <m:r>
              <m:rPr>
                <m:sty m:val="p"/>
              </m:rPr>
              <w:rPr>
                <w:rFonts w:ascii="Cambria Math" w:eastAsia="Calibri" w:hAnsi="Cambria Math" w:cs="Times New Roman"/>
                <w:sz w:val="24"/>
                <w:szCs w:val="24"/>
              </w:rPr>
              <m:t>2</m:t>
            </m:r>
          </m:sup>
        </m:sSup>
        <m:r>
          <m:rPr>
            <m:sty m:val="p"/>
          </m:rPr>
          <w:rPr>
            <w:rFonts w:ascii="Cambria Math" w:eastAsia="Calibri" w:hAnsi="Cambria Math" w:cs="Times New Roman"/>
            <w:sz w:val="24"/>
            <w:szCs w:val="24"/>
          </w:rPr>
          <m:t>+sin⁡</m:t>
        </m:r>
        <m:r>
          <w:rPr>
            <w:rFonts w:ascii="Cambria Math" w:eastAsia="Calibri" w:hAnsi="Cambria Math" w:cs="Times New Roman"/>
            <w:sz w:val="24"/>
            <w:szCs w:val="24"/>
          </w:rPr>
          <m:t>x</m:t>
        </m:r>
      </m:oMath>
      <w:r w:rsidRPr="00330A7E">
        <w:rPr>
          <w:rFonts w:ascii="Times New Roman" w:eastAsia="Times New Roman" w:hAnsi="Times New Roman" w:cs="Times New Roman"/>
          <w:sz w:val="24"/>
          <w:szCs w:val="24"/>
        </w:rPr>
        <w:t>. Khẳng định nào sau đây đúng?</w:t>
      </w:r>
      <w:r w:rsidRPr="00330A7E">
        <w:rPr>
          <w:rFonts w:ascii="Times New Roman" w:eastAsia="Times New Roman" w:hAnsi="Times New Roman" w:cs="Times New Roman"/>
          <w:color w:val="FF0000"/>
          <w:sz w:val="24"/>
          <w:szCs w:val="24"/>
        </w:rPr>
        <w:t xml:space="preserve"> </w:t>
      </w:r>
    </w:p>
    <w:p w14:paraId="525DA5B7" w14:textId="77777777" w:rsidR="00ED397D" w:rsidRPr="00330A7E" w:rsidRDefault="00ED397D" w:rsidP="00330A7E">
      <w:pPr>
        <w:ind w:left="900" w:right="452"/>
        <w:rPr>
          <w:rFonts w:ascii="Times New Roman" w:eastAsia="Calibri" w:hAnsi="Times New Roman" w:cs="Times New Roman"/>
          <w:sz w:val="24"/>
          <w:szCs w:val="24"/>
        </w:rPr>
      </w:pPr>
      <w:r w:rsidRPr="00330A7E">
        <w:rPr>
          <w:rFonts w:ascii="Times New Roman" w:eastAsia="Calibri" w:hAnsi="Times New Roman" w:cs="Times New Roman"/>
          <w:b/>
          <w:sz w:val="24"/>
          <w:szCs w:val="24"/>
        </w:rPr>
        <w:t>A.</w:t>
      </w:r>
      <w:r w:rsidRPr="00330A7E">
        <w:rPr>
          <w:rFonts w:ascii="Times New Roman" w:eastAsia="Calibri" w:hAnsi="Times New Roman" w:cs="Times New Roman"/>
          <w:sz w:val="24"/>
          <w:szCs w:val="24"/>
        </w:rPr>
        <w:t xml:space="preserve"> </w:t>
      </w:r>
      <m:oMath>
        <m:r>
          <m:rPr>
            <m:sty m:val="p"/>
          </m:rPr>
          <w:rPr>
            <w:rFonts w:ascii="Cambria Math" w:eastAsia="Calibri" w:hAnsi="Cambria Math" w:cs="Times New Roman"/>
            <w:sz w:val="24"/>
            <w:szCs w:val="24"/>
          </w:rPr>
          <m:t>∫</m:t>
        </m:r>
        <m:r>
          <w:rPr>
            <w:rFonts w:ascii="Cambria Math" w:eastAsia="Calibri" w:hAnsi="Cambria Math" w:cs="Times New Roman"/>
            <w:sz w:val="24"/>
            <w:szCs w:val="24"/>
          </w:rPr>
          <m:t>f</m:t>
        </m:r>
        <m:r>
          <m:rPr>
            <m:sty m:val="p"/>
          </m:rPr>
          <w:rPr>
            <w:rFonts w:ascii="Cambria Math" w:eastAsia="Calibri" w:hAnsi="Cambria Math" w:cs="Times New Roman"/>
            <w:sz w:val="24"/>
            <w:szCs w:val="24"/>
          </w:rPr>
          <m:t>(</m:t>
        </m:r>
        <m:r>
          <w:rPr>
            <w:rFonts w:ascii="Cambria Math" w:eastAsia="Calibri" w:hAnsi="Cambria Math" w:cs="Times New Roman"/>
            <w:sz w:val="24"/>
            <w:szCs w:val="24"/>
          </w:rPr>
          <m:t>x</m:t>
        </m:r>
        <m:r>
          <m:rPr>
            <m:sty m:val="p"/>
          </m:rPr>
          <w:rPr>
            <w:rFonts w:ascii="Cambria Math" w:eastAsia="Calibri" w:hAnsi="Cambria Math" w:cs="Times New Roman"/>
            <w:sz w:val="24"/>
            <w:szCs w:val="24"/>
          </w:rPr>
          <m:t>)d</m:t>
        </m:r>
        <m:r>
          <w:rPr>
            <w:rFonts w:ascii="Cambria Math" w:eastAsia="Calibri" w:hAnsi="Cambria Math" w:cs="Times New Roman"/>
            <w:sz w:val="24"/>
            <w:szCs w:val="24"/>
          </w:rPr>
          <m:t>x</m:t>
        </m:r>
        <m:r>
          <m:rPr>
            <m:sty m:val="p"/>
          </m:rPr>
          <w:rPr>
            <w:rFonts w:ascii="Cambria Math" w:eastAsia="Calibri" w:hAnsi="Cambria Math" w:cs="Times New Roman"/>
            <w:sz w:val="24"/>
            <w:szCs w:val="24"/>
          </w:rPr>
          <m:t>=</m:t>
        </m:r>
        <m:sSup>
          <m:sSupPr>
            <m:ctrlPr>
              <w:rPr>
                <w:rFonts w:ascii="Cambria Math" w:eastAsia="Calibri" w:hAnsi="Cambria Math" w:cs="Times New Roman"/>
                <w:sz w:val="24"/>
                <w:szCs w:val="24"/>
              </w:rPr>
            </m:ctrlPr>
          </m:sSupPr>
          <m:e>
            <m:r>
              <w:rPr>
                <w:rFonts w:ascii="Cambria Math" w:eastAsia="Calibri" w:hAnsi="Cambria Math" w:cs="Times New Roman"/>
                <w:sz w:val="24"/>
                <w:szCs w:val="24"/>
              </w:rPr>
              <m:t>x</m:t>
            </m:r>
          </m:e>
          <m:sup>
            <m:r>
              <m:rPr>
                <m:sty m:val="p"/>
              </m:rPr>
              <w:rPr>
                <w:rFonts w:ascii="Cambria Math" w:eastAsia="Calibri" w:hAnsi="Cambria Math" w:cs="Times New Roman"/>
                <w:sz w:val="24"/>
                <w:szCs w:val="24"/>
              </w:rPr>
              <m:t>3</m:t>
            </m:r>
          </m:sup>
        </m:sSup>
        <m:r>
          <m:rPr>
            <m:sty m:val="p"/>
          </m:rPr>
          <w:rPr>
            <w:rFonts w:ascii="Cambria Math" w:eastAsia="Calibri" w:hAnsi="Cambria Math" w:cs="Times New Roman"/>
            <w:sz w:val="24"/>
            <w:szCs w:val="24"/>
          </w:rPr>
          <m:t>-cos⁡</m:t>
        </m:r>
        <m:r>
          <w:rPr>
            <w:rFonts w:ascii="Cambria Math" w:eastAsia="Calibri" w:hAnsi="Cambria Math" w:cs="Times New Roman"/>
            <w:sz w:val="24"/>
            <w:szCs w:val="24"/>
          </w:rPr>
          <m:t>x</m:t>
        </m:r>
        <m:r>
          <m:rPr>
            <m:sty m:val="p"/>
          </m:rPr>
          <w:rPr>
            <w:rFonts w:ascii="Cambria Math" w:eastAsia="Calibri" w:hAnsi="Cambria Math" w:cs="Times New Roman"/>
            <w:sz w:val="24"/>
            <w:szCs w:val="24"/>
          </w:rPr>
          <m:t>+</m:t>
        </m:r>
        <m:r>
          <w:rPr>
            <w:rFonts w:ascii="Cambria Math" w:eastAsia="Calibri" w:hAnsi="Cambria Math" w:cs="Times New Roman"/>
            <w:sz w:val="24"/>
            <w:szCs w:val="24"/>
          </w:rPr>
          <m:t>C</m:t>
        </m:r>
      </m:oMath>
      <w:r w:rsidRPr="00330A7E">
        <w:rPr>
          <w:rFonts w:ascii="Times New Roman" w:eastAsia="Calibri" w:hAnsi="Times New Roman" w:cs="Times New Roman"/>
          <w:sz w:val="24"/>
          <w:szCs w:val="24"/>
        </w:rPr>
        <w:t>.</w:t>
      </w:r>
      <w:r w:rsidRPr="00330A7E">
        <w:rPr>
          <w:rFonts w:ascii="Times New Roman" w:eastAsia="Calibri" w:hAnsi="Times New Roman" w:cs="Times New Roman"/>
          <w:sz w:val="24"/>
          <w:szCs w:val="24"/>
        </w:rPr>
        <w:tab/>
      </w:r>
      <w:r w:rsidRPr="00330A7E">
        <w:rPr>
          <w:rFonts w:ascii="Times New Roman" w:eastAsia="Calibri" w:hAnsi="Times New Roman" w:cs="Times New Roman"/>
          <w:sz w:val="24"/>
          <w:szCs w:val="24"/>
        </w:rPr>
        <w:tab/>
      </w:r>
      <w:r w:rsidRPr="00330A7E">
        <w:rPr>
          <w:rFonts w:ascii="Times New Roman" w:eastAsia="Calibri" w:hAnsi="Times New Roman" w:cs="Times New Roman"/>
          <w:b/>
          <w:sz w:val="24"/>
          <w:szCs w:val="24"/>
        </w:rPr>
        <w:t>B.</w:t>
      </w:r>
      <w:r w:rsidRPr="00330A7E">
        <w:rPr>
          <w:rFonts w:ascii="Times New Roman" w:eastAsia="Calibri" w:hAnsi="Times New Roman" w:cs="Times New Roman"/>
          <w:sz w:val="24"/>
          <w:szCs w:val="24"/>
        </w:rPr>
        <w:t xml:space="preserve"> </w:t>
      </w:r>
      <m:oMath>
        <m:r>
          <m:rPr>
            <m:sty m:val="p"/>
          </m:rPr>
          <w:rPr>
            <w:rFonts w:ascii="Cambria Math" w:eastAsia="Calibri" w:hAnsi="Cambria Math" w:cs="Times New Roman"/>
            <w:sz w:val="24"/>
            <w:szCs w:val="24"/>
          </w:rPr>
          <m:t>∫</m:t>
        </m:r>
        <m:r>
          <w:rPr>
            <w:rFonts w:ascii="Cambria Math" w:eastAsia="Calibri" w:hAnsi="Cambria Math" w:cs="Times New Roman"/>
            <w:sz w:val="24"/>
            <w:szCs w:val="24"/>
          </w:rPr>
          <m:t>f</m:t>
        </m:r>
        <m:r>
          <m:rPr>
            <m:sty m:val="p"/>
          </m:rPr>
          <w:rPr>
            <w:rFonts w:ascii="Cambria Math" w:eastAsia="Calibri" w:hAnsi="Cambria Math" w:cs="Times New Roman"/>
            <w:sz w:val="24"/>
            <w:szCs w:val="24"/>
          </w:rPr>
          <m:t>(</m:t>
        </m:r>
        <m:r>
          <w:rPr>
            <w:rFonts w:ascii="Cambria Math" w:eastAsia="Calibri" w:hAnsi="Cambria Math" w:cs="Times New Roman"/>
            <w:sz w:val="24"/>
            <w:szCs w:val="24"/>
          </w:rPr>
          <m:t>x</m:t>
        </m:r>
        <m:r>
          <m:rPr>
            <m:sty m:val="p"/>
          </m:rPr>
          <w:rPr>
            <w:rFonts w:ascii="Cambria Math" w:eastAsia="Calibri" w:hAnsi="Cambria Math" w:cs="Times New Roman"/>
            <w:sz w:val="24"/>
            <w:szCs w:val="24"/>
          </w:rPr>
          <m:t>)d</m:t>
        </m:r>
        <m:r>
          <w:rPr>
            <w:rFonts w:ascii="Cambria Math" w:eastAsia="Calibri" w:hAnsi="Cambria Math" w:cs="Times New Roman"/>
            <w:sz w:val="24"/>
            <w:szCs w:val="24"/>
          </w:rPr>
          <m:t>x</m:t>
        </m:r>
        <m:r>
          <m:rPr>
            <m:sty m:val="p"/>
          </m:rPr>
          <w:rPr>
            <w:rFonts w:ascii="Cambria Math" w:eastAsia="Calibri" w:hAnsi="Cambria Math" w:cs="Times New Roman"/>
            <w:sz w:val="24"/>
            <w:szCs w:val="24"/>
          </w:rPr>
          <m:t>=</m:t>
        </m:r>
        <m:sSup>
          <m:sSupPr>
            <m:ctrlPr>
              <w:rPr>
                <w:rFonts w:ascii="Cambria Math" w:eastAsia="Calibri" w:hAnsi="Cambria Math" w:cs="Times New Roman"/>
                <w:sz w:val="24"/>
                <w:szCs w:val="24"/>
              </w:rPr>
            </m:ctrlPr>
          </m:sSupPr>
          <m:e>
            <m:r>
              <w:rPr>
                <w:rFonts w:ascii="Cambria Math" w:eastAsia="Calibri" w:hAnsi="Cambria Math" w:cs="Times New Roman"/>
                <w:sz w:val="24"/>
                <w:szCs w:val="24"/>
              </w:rPr>
              <m:t>x</m:t>
            </m:r>
          </m:e>
          <m:sup>
            <m:r>
              <m:rPr>
                <m:sty m:val="p"/>
              </m:rPr>
              <w:rPr>
                <w:rFonts w:ascii="Cambria Math" w:eastAsia="Calibri" w:hAnsi="Cambria Math" w:cs="Times New Roman"/>
                <w:sz w:val="24"/>
                <w:szCs w:val="24"/>
              </w:rPr>
              <m:t>3</m:t>
            </m:r>
          </m:sup>
        </m:sSup>
        <m:r>
          <m:rPr>
            <m:sty m:val="p"/>
          </m:rPr>
          <w:rPr>
            <w:rFonts w:ascii="Cambria Math" w:eastAsia="Calibri" w:hAnsi="Cambria Math" w:cs="Times New Roman"/>
            <w:sz w:val="24"/>
            <w:szCs w:val="24"/>
          </w:rPr>
          <m:t>+cos⁡</m:t>
        </m:r>
        <m:r>
          <w:rPr>
            <w:rFonts w:ascii="Cambria Math" w:eastAsia="Calibri" w:hAnsi="Cambria Math" w:cs="Times New Roman"/>
            <w:sz w:val="24"/>
            <w:szCs w:val="24"/>
          </w:rPr>
          <m:t>x</m:t>
        </m:r>
        <m:r>
          <m:rPr>
            <m:sty m:val="p"/>
          </m:rPr>
          <w:rPr>
            <w:rFonts w:ascii="Cambria Math" w:eastAsia="Calibri" w:hAnsi="Cambria Math" w:cs="Times New Roman"/>
            <w:sz w:val="24"/>
            <w:szCs w:val="24"/>
          </w:rPr>
          <m:t>+</m:t>
        </m:r>
        <m:r>
          <w:rPr>
            <w:rFonts w:ascii="Cambria Math" w:eastAsia="Calibri" w:hAnsi="Cambria Math" w:cs="Times New Roman"/>
            <w:sz w:val="24"/>
            <w:szCs w:val="24"/>
          </w:rPr>
          <m:t>C</m:t>
        </m:r>
      </m:oMath>
      <w:r w:rsidRPr="00330A7E">
        <w:rPr>
          <w:rFonts w:ascii="Times New Roman" w:eastAsia="Calibri" w:hAnsi="Times New Roman" w:cs="Times New Roman"/>
          <w:sz w:val="24"/>
          <w:szCs w:val="24"/>
        </w:rPr>
        <w:t>.</w:t>
      </w:r>
    </w:p>
    <w:p w14:paraId="6DAB3F1C" w14:textId="77777777" w:rsidR="00ED397D" w:rsidRPr="00330A7E" w:rsidRDefault="00ED397D" w:rsidP="00330A7E">
      <w:pPr>
        <w:ind w:left="900" w:right="452"/>
        <w:rPr>
          <w:rFonts w:ascii="Times New Roman" w:eastAsia="Calibri" w:hAnsi="Times New Roman" w:cs="Times New Roman"/>
          <w:sz w:val="24"/>
          <w:szCs w:val="24"/>
        </w:rPr>
      </w:pPr>
      <w:r w:rsidRPr="00330A7E">
        <w:rPr>
          <w:rFonts w:ascii="Times New Roman" w:eastAsia="Calibri" w:hAnsi="Times New Roman" w:cs="Times New Roman"/>
          <w:b/>
          <w:sz w:val="24"/>
          <w:szCs w:val="24"/>
        </w:rPr>
        <w:t>C.</w:t>
      </w:r>
      <w:r w:rsidRPr="00330A7E">
        <w:rPr>
          <w:rFonts w:ascii="Times New Roman" w:eastAsia="Calibri" w:hAnsi="Times New Roman" w:cs="Times New Roman"/>
          <w:sz w:val="24"/>
          <w:szCs w:val="24"/>
        </w:rPr>
        <w:t xml:space="preserve"> </w:t>
      </w:r>
      <m:oMath>
        <m:r>
          <m:rPr>
            <m:sty m:val="p"/>
          </m:rPr>
          <w:rPr>
            <w:rFonts w:ascii="Cambria Math" w:eastAsia="Calibri" w:hAnsi="Cambria Math" w:cs="Times New Roman"/>
            <w:sz w:val="24"/>
            <w:szCs w:val="24"/>
          </w:rPr>
          <m:t>∫</m:t>
        </m:r>
        <m:r>
          <w:rPr>
            <w:rFonts w:ascii="Cambria Math" w:eastAsia="Calibri" w:hAnsi="Cambria Math" w:cs="Times New Roman"/>
            <w:sz w:val="24"/>
            <w:szCs w:val="24"/>
          </w:rPr>
          <m:t>f</m:t>
        </m:r>
        <m:r>
          <m:rPr>
            <m:sty m:val="p"/>
          </m:rPr>
          <w:rPr>
            <w:rFonts w:ascii="Cambria Math" w:eastAsia="Calibri" w:hAnsi="Cambria Math" w:cs="Times New Roman"/>
            <w:sz w:val="24"/>
            <w:szCs w:val="24"/>
          </w:rPr>
          <m:t>(</m:t>
        </m:r>
        <m:r>
          <w:rPr>
            <w:rFonts w:ascii="Cambria Math" w:eastAsia="Calibri" w:hAnsi="Cambria Math" w:cs="Times New Roman"/>
            <w:sz w:val="24"/>
            <w:szCs w:val="24"/>
          </w:rPr>
          <m:t>x</m:t>
        </m:r>
        <m:r>
          <m:rPr>
            <m:sty m:val="p"/>
          </m:rPr>
          <w:rPr>
            <w:rFonts w:ascii="Cambria Math" w:eastAsia="Calibri" w:hAnsi="Cambria Math" w:cs="Times New Roman"/>
            <w:sz w:val="24"/>
            <w:szCs w:val="24"/>
          </w:rPr>
          <m:t>)d</m:t>
        </m:r>
        <m:r>
          <w:rPr>
            <w:rFonts w:ascii="Cambria Math" w:eastAsia="Calibri" w:hAnsi="Cambria Math" w:cs="Times New Roman"/>
            <w:sz w:val="24"/>
            <w:szCs w:val="24"/>
          </w:rPr>
          <m:t>x</m:t>
        </m:r>
        <m:r>
          <m:rPr>
            <m:sty m:val="p"/>
          </m:rPr>
          <w:rPr>
            <w:rFonts w:ascii="Cambria Math" w:eastAsia="Calibri" w:hAnsi="Cambria Math" w:cs="Times New Roman"/>
            <w:sz w:val="24"/>
            <w:szCs w:val="24"/>
          </w:rPr>
          <m:t>=6</m:t>
        </m:r>
        <m:r>
          <w:rPr>
            <w:rFonts w:ascii="Cambria Math" w:eastAsia="Calibri" w:hAnsi="Cambria Math" w:cs="Times New Roman"/>
            <w:sz w:val="24"/>
            <w:szCs w:val="24"/>
          </w:rPr>
          <m:t>x</m:t>
        </m:r>
        <m:r>
          <m:rPr>
            <m:sty m:val="p"/>
          </m:rPr>
          <w:rPr>
            <w:rFonts w:ascii="Cambria Math" w:eastAsia="Calibri" w:hAnsi="Cambria Math" w:cs="Times New Roman"/>
            <w:sz w:val="24"/>
            <w:szCs w:val="24"/>
          </w:rPr>
          <m:t>-cos⁡</m:t>
        </m:r>
        <m:r>
          <w:rPr>
            <w:rFonts w:ascii="Cambria Math" w:eastAsia="Calibri" w:hAnsi="Cambria Math" w:cs="Times New Roman"/>
            <w:sz w:val="24"/>
            <w:szCs w:val="24"/>
          </w:rPr>
          <m:t>x</m:t>
        </m:r>
        <m:r>
          <m:rPr>
            <m:sty m:val="p"/>
          </m:rPr>
          <w:rPr>
            <w:rFonts w:ascii="Cambria Math" w:eastAsia="Calibri" w:hAnsi="Cambria Math" w:cs="Times New Roman"/>
            <w:sz w:val="24"/>
            <w:szCs w:val="24"/>
          </w:rPr>
          <m:t>+</m:t>
        </m:r>
        <m:r>
          <w:rPr>
            <w:rFonts w:ascii="Cambria Math" w:eastAsia="Calibri" w:hAnsi="Cambria Math" w:cs="Times New Roman"/>
            <w:sz w:val="24"/>
            <w:szCs w:val="24"/>
          </w:rPr>
          <m:t>C</m:t>
        </m:r>
      </m:oMath>
      <w:r w:rsidRPr="00330A7E">
        <w:rPr>
          <w:rFonts w:ascii="Times New Roman" w:eastAsia="Calibri" w:hAnsi="Times New Roman" w:cs="Times New Roman"/>
          <w:sz w:val="24"/>
          <w:szCs w:val="24"/>
        </w:rPr>
        <w:t>.</w:t>
      </w:r>
      <w:r w:rsidRPr="00330A7E">
        <w:rPr>
          <w:rFonts w:ascii="Times New Roman" w:eastAsia="Calibri" w:hAnsi="Times New Roman" w:cs="Times New Roman"/>
          <w:sz w:val="24"/>
          <w:szCs w:val="24"/>
        </w:rPr>
        <w:tab/>
      </w:r>
      <w:r w:rsidRPr="00330A7E">
        <w:rPr>
          <w:rFonts w:ascii="Times New Roman" w:eastAsia="Calibri" w:hAnsi="Times New Roman" w:cs="Times New Roman"/>
          <w:sz w:val="24"/>
          <w:szCs w:val="24"/>
        </w:rPr>
        <w:tab/>
      </w:r>
      <w:r w:rsidRPr="00330A7E">
        <w:rPr>
          <w:rFonts w:ascii="Times New Roman" w:eastAsia="Calibri" w:hAnsi="Times New Roman" w:cs="Times New Roman"/>
          <w:b/>
          <w:sz w:val="24"/>
          <w:szCs w:val="24"/>
        </w:rPr>
        <w:t>D.</w:t>
      </w:r>
      <w:r w:rsidRPr="00330A7E">
        <w:rPr>
          <w:rFonts w:ascii="Times New Roman" w:eastAsia="Calibri" w:hAnsi="Times New Roman" w:cs="Times New Roman"/>
          <w:sz w:val="24"/>
          <w:szCs w:val="24"/>
        </w:rPr>
        <w:t xml:space="preserve"> </w:t>
      </w:r>
      <m:oMath>
        <m:r>
          <m:rPr>
            <m:sty m:val="p"/>
          </m:rPr>
          <w:rPr>
            <w:rFonts w:ascii="Cambria Math" w:eastAsia="Calibri" w:hAnsi="Cambria Math" w:cs="Times New Roman"/>
            <w:sz w:val="24"/>
            <w:szCs w:val="24"/>
          </w:rPr>
          <m:t>∫</m:t>
        </m:r>
        <m:r>
          <w:rPr>
            <w:rFonts w:ascii="Cambria Math" w:eastAsia="Calibri" w:hAnsi="Cambria Math" w:cs="Times New Roman"/>
            <w:sz w:val="24"/>
            <w:szCs w:val="24"/>
          </w:rPr>
          <m:t>f</m:t>
        </m:r>
        <m:r>
          <m:rPr>
            <m:sty m:val="p"/>
          </m:rPr>
          <w:rPr>
            <w:rFonts w:ascii="Cambria Math" w:eastAsia="Calibri" w:hAnsi="Cambria Math" w:cs="Times New Roman"/>
            <w:sz w:val="24"/>
            <w:szCs w:val="24"/>
          </w:rPr>
          <m:t>(</m:t>
        </m:r>
        <m:r>
          <w:rPr>
            <w:rFonts w:ascii="Cambria Math" w:eastAsia="Calibri" w:hAnsi="Cambria Math" w:cs="Times New Roman"/>
            <w:sz w:val="24"/>
            <w:szCs w:val="24"/>
          </w:rPr>
          <m:t>x</m:t>
        </m:r>
        <m:r>
          <m:rPr>
            <m:sty m:val="p"/>
          </m:rPr>
          <w:rPr>
            <w:rFonts w:ascii="Cambria Math" w:eastAsia="Calibri" w:hAnsi="Cambria Math" w:cs="Times New Roman"/>
            <w:sz w:val="24"/>
            <w:szCs w:val="24"/>
          </w:rPr>
          <m:t>)d</m:t>
        </m:r>
        <m:r>
          <w:rPr>
            <w:rFonts w:ascii="Cambria Math" w:eastAsia="Calibri" w:hAnsi="Cambria Math" w:cs="Times New Roman"/>
            <w:sz w:val="24"/>
            <w:szCs w:val="24"/>
          </w:rPr>
          <m:t>x</m:t>
        </m:r>
        <m:r>
          <m:rPr>
            <m:sty m:val="p"/>
          </m:rPr>
          <w:rPr>
            <w:rFonts w:ascii="Cambria Math" w:eastAsia="Calibri" w:hAnsi="Cambria Math" w:cs="Times New Roman"/>
            <w:sz w:val="24"/>
            <w:szCs w:val="24"/>
          </w:rPr>
          <m:t>=6</m:t>
        </m:r>
        <m:r>
          <w:rPr>
            <w:rFonts w:ascii="Cambria Math" w:eastAsia="Calibri" w:hAnsi="Cambria Math" w:cs="Times New Roman"/>
            <w:sz w:val="24"/>
            <w:szCs w:val="24"/>
          </w:rPr>
          <m:t>x</m:t>
        </m:r>
        <m:r>
          <m:rPr>
            <m:sty m:val="p"/>
          </m:rPr>
          <w:rPr>
            <w:rFonts w:ascii="Cambria Math" w:eastAsia="Calibri" w:hAnsi="Cambria Math" w:cs="Times New Roman"/>
            <w:sz w:val="24"/>
            <w:szCs w:val="24"/>
          </w:rPr>
          <m:t>+cos⁡</m:t>
        </m:r>
        <m:r>
          <w:rPr>
            <w:rFonts w:ascii="Cambria Math" w:eastAsia="Calibri" w:hAnsi="Cambria Math" w:cs="Times New Roman"/>
            <w:sz w:val="24"/>
            <w:szCs w:val="24"/>
          </w:rPr>
          <m:t>x</m:t>
        </m:r>
        <m:r>
          <m:rPr>
            <m:sty m:val="p"/>
          </m:rPr>
          <w:rPr>
            <w:rFonts w:ascii="Cambria Math" w:eastAsia="Calibri" w:hAnsi="Cambria Math" w:cs="Times New Roman"/>
            <w:sz w:val="24"/>
            <w:szCs w:val="24"/>
          </w:rPr>
          <m:t>+</m:t>
        </m:r>
        <m:r>
          <w:rPr>
            <w:rFonts w:ascii="Cambria Math" w:eastAsia="Calibri" w:hAnsi="Cambria Math" w:cs="Times New Roman"/>
            <w:sz w:val="24"/>
            <w:szCs w:val="24"/>
          </w:rPr>
          <m:t>C</m:t>
        </m:r>
      </m:oMath>
      <w:r w:rsidRPr="00330A7E">
        <w:rPr>
          <w:rFonts w:ascii="Times New Roman" w:eastAsia="Calibri" w:hAnsi="Times New Roman" w:cs="Times New Roman"/>
          <w:sz w:val="24"/>
          <w:szCs w:val="24"/>
        </w:rPr>
        <w:t>.</w:t>
      </w:r>
    </w:p>
    <w:p w14:paraId="5DA10902" w14:textId="77777777" w:rsidR="00ED397D" w:rsidRPr="00330A7E" w:rsidRDefault="00ED397D" w:rsidP="00330A7E">
      <w:pPr>
        <w:tabs>
          <w:tab w:val="left" w:pos="992"/>
        </w:tabs>
        <w:spacing w:before="120" w:after="0"/>
        <w:ind w:left="900"/>
        <w:jc w:val="both"/>
        <w:rPr>
          <w:rFonts w:ascii="Times New Roman" w:hAnsi="Times New Roman" w:cs="Times New Roman"/>
          <w:sz w:val="24"/>
          <w:szCs w:val="24"/>
        </w:rPr>
      </w:pPr>
      <w:r w:rsidRPr="00330A7E">
        <w:rPr>
          <w:rFonts w:ascii="Times New Roman" w:eastAsia="Times New Roman" w:hAnsi="Times New Roman" w:cs="Times New Roman"/>
          <w:sz w:val="24"/>
          <w:szCs w:val="24"/>
        </w:rPr>
        <w:t xml:space="preserve">Câu 4. </w:t>
      </w:r>
      <w:r w:rsidRPr="00330A7E">
        <w:rPr>
          <w:rFonts w:ascii="Times New Roman" w:eastAsia="Times New Roman" w:hAnsi="Times New Roman" w:cs="Times New Roman"/>
          <w:color w:val="FF0000"/>
          <w:sz w:val="24"/>
          <w:szCs w:val="24"/>
        </w:rPr>
        <w:t xml:space="preserve"> </w:t>
      </w:r>
      <w:r w:rsidRPr="00330A7E">
        <w:rPr>
          <w:rFonts w:ascii="Times New Roman" w:hAnsi="Times New Roman" w:cs="Times New Roman"/>
          <w:sz w:val="24"/>
          <w:szCs w:val="24"/>
        </w:rPr>
        <w:t xml:space="preserve">Trong không gian với hệ toạ độ </w:t>
      </w:r>
      <w:r w:rsidRPr="00330A7E">
        <w:rPr>
          <w:rFonts w:ascii="Times New Roman" w:hAnsi="Times New Roman" w:cs="Times New Roman"/>
          <w:position w:val="-10"/>
          <w:sz w:val="24"/>
          <w:szCs w:val="24"/>
        </w:rPr>
        <w:object w:dxaOrig="560" w:dyaOrig="320" w14:anchorId="474DF319">
          <v:shape id="_x0000_i5684" type="#_x0000_t75" style="width:27.75pt;height:15.75pt" o:ole="">
            <v:imagedata r:id="rId2128" o:title=""/>
          </v:shape>
          <o:OLEObject Type="Embed" ProgID="Equation.DSMT4" ShapeID="_x0000_i5684" DrawAspect="Content" ObjectID="_1796844746" r:id="rId8390"/>
        </w:object>
      </w:r>
      <w:r w:rsidRPr="00330A7E">
        <w:rPr>
          <w:rFonts w:ascii="Times New Roman" w:hAnsi="Times New Roman" w:cs="Times New Roman"/>
          <w:sz w:val="24"/>
          <w:szCs w:val="24"/>
        </w:rPr>
        <w:t xml:space="preserve">, mặt phẳng </w:t>
      </w:r>
      <w:r w:rsidRPr="00330A7E">
        <w:rPr>
          <w:rFonts w:ascii="Times New Roman" w:hAnsi="Times New Roman" w:cs="Times New Roman"/>
          <w:position w:val="-10"/>
          <w:sz w:val="24"/>
          <w:szCs w:val="24"/>
        </w:rPr>
        <w:object w:dxaOrig="1820" w:dyaOrig="320" w14:anchorId="1473DE0D">
          <v:shape id="_x0000_i5685" type="#_x0000_t75" style="width:90.75pt;height:15.75pt" o:ole="">
            <v:imagedata r:id="rId8391" o:title=""/>
          </v:shape>
          <o:OLEObject Type="Embed" ProgID="Equation.DSMT4" ShapeID="_x0000_i5685" DrawAspect="Content" ObjectID="_1796844747" r:id="rId8392"/>
        </w:object>
      </w:r>
      <w:r w:rsidRPr="00330A7E">
        <w:rPr>
          <w:rFonts w:ascii="Times New Roman" w:hAnsi="Times New Roman" w:cs="Times New Roman"/>
          <w:sz w:val="24"/>
          <w:szCs w:val="24"/>
        </w:rPr>
        <w:t xml:space="preserve"> có một vecto pháp tuyến là</w:t>
      </w:r>
    </w:p>
    <w:p w14:paraId="05E38B0A" w14:textId="77777777" w:rsidR="00ED397D" w:rsidRPr="00330A7E" w:rsidRDefault="00ED397D" w:rsidP="00330A7E">
      <w:pPr>
        <w:tabs>
          <w:tab w:val="left" w:pos="3402"/>
          <w:tab w:val="left" w:pos="5669"/>
          <w:tab w:val="left" w:pos="7937"/>
        </w:tabs>
        <w:spacing w:after="0"/>
        <w:ind w:left="900"/>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14"/>
          <w:sz w:val="24"/>
          <w:szCs w:val="24"/>
        </w:rPr>
        <w:object w:dxaOrig="1300" w:dyaOrig="440" w14:anchorId="3C1A55A4">
          <v:shape id="_x0000_i5686" type="#_x0000_t75" style="width:65.25pt;height:21.75pt" o:ole="">
            <v:imagedata r:id="rId8393" o:title=""/>
          </v:shape>
          <o:OLEObject Type="Embed" ProgID="Equation.DSMT4" ShapeID="_x0000_i5686" DrawAspect="Content" ObjectID="_1796844748" r:id="rId8394"/>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1120" w:dyaOrig="440" w14:anchorId="595441E7">
          <v:shape id="_x0000_i5687" type="#_x0000_t75" style="width:56.25pt;height:21.75pt" o:ole="">
            <v:imagedata r:id="rId8395" o:title=""/>
          </v:shape>
          <o:OLEObject Type="Embed" ProgID="Equation.DSMT4" ShapeID="_x0000_i5687" DrawAspect="Content" ObjectID="_1796844749" r:id="rId8396"/>
        </w:object>
      </w:r>
      <w:r w:rsidRPr="00330A7E">
        <w:rPr>
          <w:rFonts w:ascii="Times New Roman" w:hAnsi="Times New Roman" w:cs="Times New Roman"/>
          <w:sz w:val="24"/>
          <w:szCs w:val="24"/>
        </w:rPr>
        <w:t>.</w:t>
      </w:r>
    </w:p>
    <w:p w14:paraId="0559B509" w14:textId="77777777" w:rsidR="00ED397D" w:rsidRPr="00330A7E" w:rsidRDefault="00ED397D" w:rsidP="00330A7E">
      <w:pPr>
        <w:tabs>
          <w:tab w:val="left" w:pos="3402"/>
          <w:tab w:val="left" w:pos="5669"/>
          <w:tab w:val="left" w:pos="7937"/>
        </w:tabs>
        <w:spacing w:after="0"/>
        <w:ind w:left="900"/>
        <w:jc w:val="both"/>
        <w:rPr>
          <w:rFonts w:ascii="Times New Roman" w:hAnsi="Times New Roman" w:cs="Times New Roman"/>
          <w:sz w:val="24"/>
          <w:szCs w:val="24"/>
        </w:rPr>
      </w:pPr>
      <w:r w:rsidRPr="00330A7E">
        <w:rPr>
          <w:rFonts w:ascii="Times New Roman" w:hAnsi="Times New Roman" w:cs="Times New Roman"/>
          <w:b/>
          <w:color w:val="0000FF"/>
          <w:sz w:val="24"/>
          <w:szCs w:val="24"/>
        </w:rPr>
        <w:t>C.</w: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1300" w:dyaOrig="440" w14:anchorId="10712625">
          <v:shape id="_x0000_i5688" type="#_x0000_t75" style="width:65.25pt;height:21.75pt" o:ole="">
            <v:imagedata r:id="rId8397" o:title=""/>
          </v:shape>
          <o:OLEObject Type="Embed" ProgID="Equation.DSMT4" ShapeID="_x0000_i5688" DrawAspect="Content" ObjectID="_1796844750" r:id="rId839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D.</w: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1300" w:dyaOrig="440" w14:anchorId="5FD10A25">
          <v:shape id="_x0000_i5689" type="#_x0000_t75" style="width:65.25pt;height:21.75pt" o:ole="">
            <v:imagedata r:id="rId8399" o:title=""/>
          </v:shape>
          <o:OLEObject Type="Embed" ProgID="Equation.DSMT4" ShapeID="_x0000_i5689" DrawAspect="Content" ObjectID="_1796844751" r:id="rId8400"/>
        </w:object>
      </w:r>
      <w:r w:rsidRPr="00330A7E">
        <w:rPr>
          <w:rFonts w:ascii="Times New Roman" w:hAnsi="Times New Roman" w:cs="Times New Roman"/>
          <w:sz w:val="24"/>
          <w:szCs w:val="24"/>
        </w:rPr>
        <w:t>.</w:t>
      </w:r>
    </w:p>
    <w:p w14:paraId="5D82C8CC" w14:textId="77777777" w:rsidR="00ED397D" w:rsidRPr="00330A7E" w:rsidRDefault="00ED397D" w:rsidP="00330A7E">
      <w:pPr>
        <w:pStyle w:val="ListParagraph"/>
        <w:tabs>
          <w:tab w:val="left" w:pos="992"/>
        </w:tabs>
        <w:spacing w:before="120" w:line="276" w:lineRule="auto"/>
        <w:ind w:left="900"/>
        <w:rPr>
          <w:rFonts w:ascii="Times New Roman" w:hAnsi="Times New Roman" w:cs="Times New Roman"/>
          <w:sz w:val="24"/>
          <w:szCs w:val="24"/>
        </w:rPr>
      </w:pPr>
      <w:r w:rsidRPr="00330A7E">
        <w:rPr>
          <w:rFonts w:ascii="Times New Roman" w:eastAsia="Times New Roman" w:hAnsi="Times New Roman" w:cs="Times New Roman"/>
          <w:sz w:val="24"/>
          <w:szCs w:val="24"/>
        </w:rPr>
        <w:t xml:space="preserve">Câu 5. </w:t>
      </w:r>
      <w:r w:rsidRPr="00330A7E">
        <w:rPr>
          <w:rFonts w:ascii="Times New Roman" w:hAnsi="Times New Roman" w:cs="Times New Roman"/>
          <w:sz w:val="24"/>
          <w:szCs w:val="24"/>
        </w:rPr>
        <w:t xml:space="preserve"> Trong không gian với hệ toạ độ </w:t>
      </w:r>
      <w:r w:rsidRPr="00330A7E">
        <w:rPr>
          <w:rFonts w:ascii="Times New Roman" w:hAnsi="Times New Roman" w:cs="Times New Roman"/>
          <w:position w:val="-10"/>
          <w:sz w:val="24"/>
          <w:szCs w:val="24"/>
        </w:rPr>
        <w:object w:dxaOrig="560" w:dyaOrig="320" w14:anchorId="717F09D3">
          <v:shape id="_x0000_i5690" type="#_x0000_t75" style="width:27.75pt;height:15.75pt" o:ole="">
            <v:imagedata r:id="rId2128" o:title=""/>
          </v:shape>
          <o:OLEObject Type="Embed" ProgID="Equation.DSMT4" ShapeID="_x0000_i5690" DrawAspect="Content" ObjectID="_1796844752" r:id="rId8401"/>
        </w:object>
      </w:r>
      <w:r w:rsidRPr="00330A7E">
        <w:rPr>
          <w:rFonts w:ascii="Times New Roman" w:hAnsi="Times New Roman" w:cs="Times New Roman"/>
          <w:sz w:val="24"/>
          <w:szCs w:val="24"/>
        </w:rPr>
        <w:t xml:space="preserve">, phương trình nào sau đây là phương trình chính tắc của đường thẳng qua </w:t>
      </w:r>
      <w:r w:rsidRPr="00330A7E">
        <w:rPr>
          <w:rFonts w:ascii="Times New Roman" w:hAnsi="Times New Roman" w:cs="Times New Roman"/>
          <w:position w:val="-14"/>
          <w:sz w:val="24"/>
          <w:szCs w:val="24"/>
        </w:rPr>
        <w:object w:dxaOrig="1160" w:dyaOrig="400" w14:anchorId="31A8E26F">
          <v:shape id="_x0000_i5691" type="#_x0000_t75" style="width:57.75pt;height:20.25pt" o:ole="">
            <v:imagedata r:id="rId8402" o:title=""/>
          </v:shape>
          <o:OLEObject Type="Embed" ProgID="Equation.DSMT4" ShapeID="_x0000_i5691" DrawAspect="Content" ObjectID="_1796844753" r:id="rId8403"/>
        </w:object>
      </w:r>
      <w:r w:rsidRPr="00330A7E">
        <w:rPr>
          <w:rFonts w:ascii="Times New Roman" w:hAnsi="Times New Roman" w:cs="Times New Roman"/>
          <w:sz w:val="24"/>
          <w:szCs w:val="24"/>
        </w:rPr>
        <w:t xml:space="preserve">và có vecto chi phương </w:t>
      </w:r>
      <w:r w:rsidRPr="00330A7E">
        <w:rPr>
          <w:rFonts w:ascii="Times New Roman" w:hAnsi="Times New Roman" w:cs="Times New Roman"/>
          <w:position w:val="-14"/>
          <w:sz w:val="24"/>
          <w:szCs w:val="24"/>
        </w:rPr>
        <w:object w:dxaOrig="1320" w:dyaOrig="440" w14:anchorId="37037CB0">
          <v:shape id="_x0000_i5692" type="#_x0000_t75" style="width:66pt;height:21.75pt" o:ole="">
            <v:imagedata r:id="rId8404" o:title=""/>
          </v:shape>
          <o:OLEObject Type="Embed" ProgID="Equation.DSMT4" ShapeID="_x0000_i5692" DrawAspect="Content" ObjectID="_1796844754" r:id="rId8405"/>
        </w:object>
      </w:r>
      <w:r w:rsidRPr="00330A7E">
        <w:rPr>
          <w:rFonts w:ascii="Times New Roman" w:hAnsi="Times New Roman" w:cs="Times New Roman"/>
          <w:sz w:val="24"/>
          <w:szCs w:val="24"/>
        </w:rPr>
        <w:t>?</w:t>
      </w:r>
    </w:p>
    <w:p w14:paraId="7D5E3297" w14:textId="77777777" w:rsidR="00ED397D" w:rsidRPr="00330A7E" w:rsidRDefault="00ED397D" w:rsidP="00330A7E">
      <w:pPr>
        <w:tabs>
          <w:tab w:val="left" w:pos="3402"/>
          <w:tab w:val="left" w:pos="5669"/>
          <w:tab w:val="left" w:pos="6480"/>
        </w:tabs>
        <w:spacing w:after="0"/>
        <w:ind w:left="900"/>
        <w:jc w:val="both"/>
        <w:rPr>
          <w:rFonts w:ascii="Times New Roman" w:hAnsi="Times New Roman" w:cs="Times New Roman"/>
          <w:sz w:val="24"/>
          <w:szCs w:val="24"/>
        </w:rPr>
      </w:pPr>
      <w:r w:rsidRPr="00330A7E">
        <w:rPr>
          <w:rFonts w:ascii="Times New Roman" w:hAnsi="Times New Roman" w:cs="Times New Roman"/>
          <w:b/>
          <w:color w:val="0000FF"/>
          <w:sz w:val="24"/>
          <w:szCs w:val="24"/>
        </w:rPr>
        <w:lastRenderedPageBreak/>
        <w:t>A.</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2200" w:dyaOrig="620" w14:anchorId="1BD346E7">
          <v:shape id="_x0000_i5693" type="#_x0000_t75" style="width:110.25pt;height:30.75pt" o:ole="">
            <v:imagedata r:id="rId8406" o:title=""/>
          </v:shape>
          <o:OLEObject Type="Embed" ProgID="Equation.DSMT4" ShapeID="_x0000_i5693" DrawAspect="Content" ObjectID="_1796844755" r:id="rId840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2180" w:dyaOrig="620" w14:anchorId="1353D307">
          <v:shape id="_x0000_i5694" type="#_x0000_t75" style="width:108.75pt;height:30.75pt" o:ole="">
            <v:imagedata r:id="rId8408" o:title=""/>
          </v:shape>
          <o:OLEObject Type="Embed" ProgID="Equation.DSMT4" ShapeID="_x0000_i5694" DrawAspect="Content" ObjectID="_1796844756" r:id="rId8409"/>
        </w:object>
      </w:r>
      <w:r w:rsidRPr="00330A7E">
        <w:rPr>
          <w:rFonts w:ascii="Times New Roman" w:hAnsi="Times New Roman" w:cs="Times New Roman"/>
          <w:sz w:val="24"/>
          <w:szCs w:val="24"/>
        </w:rPr>
        <w:t>.</w:t>
      </w:r>
    </w:p>
    <w:p w14:paraId="21C7CE0F" w14:textId="77777777" w:rsidR="00ED397D" w:rsidRPr="00330A7E" w:rsidRDefault="00ED397D" w:rsidP="00330A7E">
      <w:pPr>
        <w:tabs>
          <w:tab w:val="left" w:pos="3402"/>
          <w:tab w:val="left" w:pos="5669"/>
          <w:tab w:val="left" w:pos="6480"/>
        </w:tabs>
        <w:spacing w:after="0"/>
        <w:ind w:left="900"/>
        <w:jc w:val="both"/>
        <w:rPr>
          <w:rFonts w:ascii="Times New Roman" w:hAnsi="Times New Roman" w:cs="Times New Roman"/>
          <w:sz w:val="24"/>
          <w:szCs w:val="24"/>
        </w:rPr>
      </w:pPr>
      <w:r w:rsidRPr="00330A7E">
        <w:rPr>
          <w:rFonts w:ascii="Times New Roman" w:hAnsi="Times New Roman" w:cs="Times New Roman"/>
          <w:b/>
          <w:color w:val="0000FF"/>
          <w:sz w:val="24"/>
          <w:szCs w:val="24"/>
        </w:rPr>
        <w:t>C.</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2200" w:dyaOrig="620" w14:anchorId="11D3757C">
          <v:shape id="_x0000_i5695" type="#_x0000_t75" style="width:110.25pt;height:30.75pt" o:ole="">
            <v:imagedata r:id="rId8410" o:title=""/>
          </v:shape>
          <o:OLEObject Type="Embed" ProgID="Equation.DSMT4" ShapeID="_x0000_i5695" DrawAspect="Content" ObjectID="_1796844757" r:id="rId8411"/>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24"/>
          <w:sz w:val="24"/>
          <w:szCs w:val="24"/>
        </w:rPr>
        <w:object w:dxaOrig="2180" w:dyaOrig="620" w14:anchorId="784EC386">
          <v:shape id="_x0000_i5696" type="#_x0000_t75" style="width:108.75pt;height:30.75pt" o:ole="">
            <v:imagedata r:id="rId8412" o:title=""/>
          </v:shape>
          <o:OLEObject Type="Embed" ProgID="Equation.DSMT4" ShapeID="_x0000_i5696" DrawAspect="Content" ObjectID="_1796844758" r:id="rId8413"/>
        </w:object>
      </w:r>
      <w:r w:rsidRPr="00330A7E">
        <w:rPr>
          <w:rFonts w:ascii="Times New Roman" w:hAnsi="Times New Roman" w:cs="Times New Roman"/>
          <w:sz w:val="24"/>
          <w:szCs w:val="24"/>
        </w:rPr>
        <w:t>.</w:t>
      </w:r>
    </w:p>
    <w:p w14:paraId="0938CB07" w14:textId="77777777" w:rsidR="00ED397D" w:rsidRPr="00330A7E" w:rsidRDefault="00ED397D" w:rsidP="00330A7E">
      <w:pPr>
        <w:pStyle w:val="ListParagraph"/>
        <w:tabs>
          <w:tab w:val="left" w:pos="992"/>
        </w:tabs>
        <w:spacing w:before="120" w:line="276" w:lineRule="auto"/>
        <w:ind w:left="900"/>
        <w:rPr>
          <w:rFonts w:ascii="Times New Roman" w:hAnsi="Times New Roman" w:cs="Times New Roman"/>
          <w:sz w:val="24"/>
          <w:szCs w:val="24"/>
        </w:rPr>
      </w:pPr>
      <w:r w:rsidRPr="00330A7E">
        <w:rPr>
          <w:rFonts w:ascii="Times New Roman" w:hAnsi="Times New Roman" w:cs="Times New Roman"/>
          <w:sz w:val="24"/>
          <w:szCs w:val="24"/>
        </w:rPr>
        <w:t xml:space="preserve">Câu 6. Trong không gian với hệ toạ độ </w:t>
      </w:r>
      <w:r w:rsidRPr="00330A7E">
        <w:rPr>
          <w:rFonts w:ascii="Times New Roman" w:hAnsi="Times New Roman" w:cs="Times New Roman"/>
          <w:position w:val="-10"/>
          <w:sz w:val="24"/>
          <w:szCs w:val="24"/>
        </w:rPr>
        <w:object w:dxaOrig="560" w:dyaOrig="320" w14:anchorId="00AFF5B4">
          <v:shape id="_x0000_i5697" type="#_x0000_t75" style="width:27.75pt;height:15.75pt" o:ole="">
            <v:imagedata r:id="rId2128" o:title=""/>
          </v:shape>
          <o:OLEObject Type="Embed" ProgID="Equation.DSMT4" ShapeID="_x0000_i5697" DrawAspect="Content" ObjectID="_1796844759" r:id="rId8414"/>
        </w:object>
      </w:r>
      <w:r w:rsidRPr="00330A7E">
        <w:rPr>
          <w:rFonts w:ascii="Times New Roman" w:hAnsi="Times New Roman" w:cs="Times New Roman"/>
          <w:sz w:val="24"/>
          <w:szCs w:val="24"/>
        </w:rPr>
        <w:t xml:space="preserve">, mặt cầu tâm </w:t>
      </w:r>
      <w:r w:rsidRPr="00330A7E">
        <w:rPr>
          <w:rFonts w:ascii="Times New Roman" w:hAnsi="Times New Roman" w:cs="Times New Roman"/>
          <w:position w:val="-14"/>
          <w:sz w:val="24"/>
          <w:szCs w:val="24"/>
        </w:rPr>
        <w:object w:dxaOrig="1080" w:dyaOrig="400" w14:anchorId="79719DFA">
          <v:shape id="_x0000_i5698" type="#_x0000_t75" style="width:54.75pt;height:20.25pt" o:ole="">
            <v:imagedata r:id="rId8415" o:title=""/>
          </v:shape>
          <o:OLEObject Type="Embed" ProgID="Equation.DSMT4" ShapeID="_x0000_i5698" DrawAspect="Content" ObjectID="_1796844760" r:id="rId8416"/>
        </w:object>
      </w:r>
      <w:r w:rsidRPr="00330A7E">
        <w:rPr>
          <w:rFonts w:ascii="Times New Roman" w:hAnsi="Times New Roman" w:cs="Times New Roman"/>
          <w:sz w:val="24"/>
          <w:szCs w:val="24"/>
        </w:rPr>
        <w:t xml:space="preserve"> bán kính </w:t>
      </w:r>
      <w:r w:rsidRPr="00330A7E">
        <w:rPr>
          <w:rFonts w:ascii="Times New Roman" w:hAnsi="Times New Roman" w:cs="Times New Roman"/>
          <w:position w:val="-6"/>
          <w:sz w:val="24"/>
          <w:szCs w:val="24"/>
        </w:rPr>
        <w:object w:dxaOrig="620" w:dyaOrig="279" w14:anchorId="16C68ABE">
          <v:shape id="_x0000_i5699" type="#_x0000_t75" style="width:30.75pt;height:14.25pt" o:ole="">
            <v:imagedata r:id="rId8417" o:title=""/>
          </v:shape>
          <o:OLEObject Type="Embed" ProgID="Equation.DSMT4" ShapeID="_x0000_i5699" DrawAspect="Content" ObjectID="_1796844761" r:id="rId8418"/>
        </w:object>
      </w:r>
      <w:r w:rsidRPr="00330A7E">
        <w:rPr>
          <w:rFonts w:ascii="Times New Roman" w:hAnsi="Times New Roman" w:cs="Times New Roman"/>
          <w:sz w:val="24"/>
          <w:szCs w:val="24"/>
        </w:rPr>
        <w:t xml:space="preserve"> có phương trình là</w:t>
      </w:r>
    </w:p>
    <w:p w14:paraId="62D17A26" w14:textId="77777777" w:rsidR="00ED397D" w:rsidRPr="00330A7E" w:rsidRDefault="00ED397D" w:rsidP="00330A7E">
      <w:pPr>
        <w:tabs>
          <w:tab w:val="left" w:pos="3402"/>
          <w:tab w:val="left" w:pos="5669"/>
          <w:tab w:val="left" w:pos="7937"/>
        </w:tabs>
        <w:spacing w:after="0"/>
        <w:ind w:left="900"/>
        <w:jc w:val="both"/>
        <w:rPr>
          <w:rFonts w:ascii="Times New Roman" w:hAnsi="Times New Roman" w:cs="Times New Roman"/>
          <w:sz w:val="24"/>
          <w:szCs w:val="24"/>
        </w:rPr>
      </w:pPr>
      <w:r w:rsidRPr="00330A7E">
        <w:rPr>
          <w:rFonts w:ascii="Times New Roman" w:hAnsi="Times New Roman" w:cs="Times New Roman"/>
          <w:b/>
          <w:color w:val="0000FF"/>
          <w:sz w:val="24"/>
          <w:szCs w:val="24"/>
        </w:rPr>
        <w:t>A.</w: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2700" w:dyaOrig="440" w14:anchorId="59C550E5">
          <v:shape id="_x0000_i5700" type="#_x0000_t75" style="width:135pt;height:21.75pt" o:ole="">
            <v:imagedata r:id="rId8419" o:title=""/>
          </v:shape>
          <o:OLEObject Type="Embed" ProgID="Equation.DSMT4" ShapeID="_x0000_i5700" DrawAspect="Content" ObjectID="_1796844762" r:id="rId8420"/>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2680" w:dyaOrig="440" w14:anchorId="01BD520A">
          <v:shape id="_x0000_i5701" type="#_x0000_t75" style="width:134.25pt;height:21.75pt" o:ole="">
            <v:imagedata r:id="rId8421" o:title=""/>
          </v:shape>
          <o:OLEObject Type="Embed" ProgID="Equation.DSMT4" ShapeID="_x0000_i5701" DrawAspect="Content" ObjectID="_1796844763" r:id="rId8422"/>
        </w:object>
      </w:r>
      <w:r w:rsidRPr="00330A7E">
        <w:rPr>
          <w:rFonts w:ascii="Times New Roman" w:hAnsi="Times New Roman" w:cs="Times New Roman"/>
          <w:sz w:val="24"/>
          <w:szCs w:val="24"/>
        </w:rPr>
        <w:t>.</w:t>
      </w:r>
    </w:p>
    <w:p w14:paraId="1947DCE6" w14:textId="77777777" w:rsidR="00ED397D" w:rsidRPr="00330A7E" w:rsidRDefault="00ED397D" w:rsidP="00330A7E">
      <w:pPr>
        <w:tabs>
          <w:tab w:val="left" w:pos="3402"/>
          <w:tab w:val="left" w:pos="5669"/>
          <w:tab w:val="left" w:pos="7937"/>
        </w:tabs>
        <w:spacing w:after="0"/>
        <w:ind w:left="900"/>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4"/>
          <w:sz w:val="24"/>
          <w:szCs w:val="24"/>
        </w:rPr>
        <w:object w:dxaOrig="2700" w:dyaOrig="440" w14:anchorId="5700EBE0">
          <v:shape id="_x0000_i5702" type="#_x0000_t75" style="width:135pt;height:21.75pt" o:ole="">
            <v:imagedata r:id="rId8423" o:title=""/>
          </v:shape>
          <o:OLEObject Type="Embed" ProgID="Equation.DSMT4" ShapeID="_x0000_i5702" DrawAspect="Content" ObjectID="_1796844764" r:id="rId8424"/>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D.</w: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2659" w:dyaOrig="440" w14:anchorId="5965CA97">
          <v:shape id="_x0000_i5703" type="#_x0000_t75" style="width:132.75pt;height:21.75pt" o:ole="">
            <v:imagedata r:id="rId8425" o:title=""/>
          </v:shape>
          <o:OLEObject Type="Embed" ProgID="Equation.DSMT4" ShapeID="_x0000_i5703" DrawAspect="Content" ObjectID="_1796844765" r:id="rId8426"/>
        </w:object>
      </w:r>
      <w:r w:rsidRPr="00330A7E">
        <w:rPr>
          <w:rFonts w:ascii="Times New Roman" w:hAnsi="Times New Roman" w:cs="Times New Roman"/>
          <w:sz w:val="24"/>
          <w:szCs w:val="24"/>
        </w:rPr>
        <w:t>.</w:t>
      </w:r>
    </w:p>
    <w:p w14:paraId="74F215E7" w14:textId="77777777" w:rsidR="00ED397D" w:rsidRPr="00330A7E" w:rsidRDefault="00ED397D" w:rsidP="00330A7E">
      <w:pPr>
        <w:pStyle w:val="ListParagraph"/>
        <w:tabs>
          <w:tab w:val="left" w:pos="992"/>
        </w:tabs>
        <w:spacing w:before="120" w:line="276" w:lineRule="auto"/>
        <w:ind w:left="900"/>
        <w:rPr>
          <w:rFonts w:ascii="Times New Roman" w:hAnsi="Times New Roman" w:cs="Times New Roman"/>
          <w:sz w:val="24"/>
          <w:szCs w:val="24"/>
          <w:lang w:val="fr-FR"/>
        </w:rPr>
      </w:pPr>
      <w:r w:rsidRPr="00330A7E">
        <w:rPr>
          <w:rFonts w:ascii="Times New Roman" w:hAnsi="Times New Roman" w:cs="Times New Roman"/>
          <w:sz w:val="24"/>
          <w:szCs w:val="24"/>
          <w:lang w:val="fr-FR"/>
        </w:rPr>
        <w:t>Câu 7. Cho hai biến cố độc lập</w:t>
      </w:r>
      <w:r w:rsidRPr="00330A7E">
        <w:rPr>
          <w:rFonts w:ascii="Times New Roman" w:hAnsi="Times New Roman" w:cs="Times New Roman"/>
          <w:position w:val="-4"/>
          <w:sz w:val="24"/>
          <w:szCs w:val="24"/>
        </w:rPr>
        <w:object w:dxaOrig="220" w:dyaOrig="260" w14:anchorId="3119E803">
          <v:shape id="_x0000_i5704" type="#_x0000_t75" style="width:10.5pt;height:12.75pt" o:ole="">
            <v:imagedata r:id="rId6528" o:title=""/>
          </v:shape>
          <o:OLEObject Type="Embed" ProgID="Equation.DSMT4" ShapeID="_x0000_i5704" DrawAspect="Content" ObjectID="_1796844766" r:id="rId8427"/>
        </w:object>
      </w:r>
      <w:r w:rsidRPr="00330A7E">
        <w:rPr>
          <w:rFonts w:ascii="Times New Roman" w:hAnsi="Times New Roman" w:cs="Times New Roman"/>
          <w:sz w:val="24"/>
          <w:szCs w:val="24"/>
          <w:lang w:val="fr-FR"/>
        </w:rPr>
        <w:t>,</w:t>
      </w:r>
      <w:r w:rsidRPr="00330A7E">
        <w:rPr>
          <w:rFonts w:ascii="Times New Roman" w:hAnsi="Times New Roman" w:cs="Times New Roman"/>
          <w:position w:val="-4"/>
          <w:sz w:val="24"/>
          <w:szCs w:val="24"/>
        </w:rPr>
        <w:object w:dxaOrig="220" w:dyaOrig="260" w14:anchorId="49E676CF">
          <v:shape id="_x0000_i5705" type="#_x0000_t75" style="width:10.5pt;height:12.75pt" o:ole="">
            <v:imagedata r:id="rId6530" o:title=""/>
          </v:shape>
          <o:OLEObject Type="Embed" ProgID="Equation.DSMT4" ShapeID="_x0000_i5705" DrawAspect="Content" ObjectID="_1796844767" r:id="rId8428"/>
        </w:object>
      </w:r>
      <w:r w:rsidRPr="00330A7E">
        <w:rPr>
          <w:rFonts w:ascii="Times New Roman" w:hAnsi="Times New Roman" w:cs="Times New Roman"/>
          <w:sz w:val="24"/>
          <w:szCs w:val="24"/>
        </w:rPr>
        <w:t xml:space="preserve"> với </w:t>
      </w:r>
      <w:r w:rsidRPr="00330A7E">
        <w:rPr>
          <w:rFonts w:ascii="Times New Roman" w:hAnsi="Times New Roman" w:cs="Times New Roman"/>
          <w:position w:val="-10"/>
          <w:sz w:val="24"/>
          <w:szCs w:val="24"/>
        </w:rPr>
        <w:object w:dxaOrig="1219" w:dyaOrig="340" w14:anchorId="2968B420">
          <v:shape id="_x0000_i5706" type="#_x0000_t75" style="width:60.75pt;height:17.25pt" o:ole="">
            <v:imagedata r:id="rId8429" o:title=""/>
          </v:shape>
          <o:OLEObject Type="Embed" ProgID="Equation.DSMT4" ShapeID="_x0000_i5706" DrawAspect="Content" ObjectID="_1796844768" r:id="rId8430"/>
        </w:object>
      </w:r>
      <w:r w:rsidRPr="00330A7E">
        <w:rPr>
          <w:rFonts w:ascii="Times New Roman" w:hAnsi="Times New Roman" w:cs="Times New Roman"/>
          <w:sz w:val="24"/>
          <w:szCs w:val="24"/>
        </w:rPr>
        <w:t>,</w:t>
      </w:r>
      <w:r w:rsidRPr="00330A7E">
        <w:rPr>
          <w:rFonts w:ascii="Times New Roman" w:hAnsi="Times New Roman" w:cs="Times New Roman"/>
          <w:position w:val="-10"/>
          <w:sz w:val="24"/>
          <w:szCs w:val="24"/>
        </w:rPr>
        <w:object w:dxaOrig="1219" w:dyaOrig="340" w14:anchorId="30D2E9B2">
          <v:shape id="_x0000_i5707" type="#_x0000_t75" style="width:60.75pt;height:17.25pt" o:ole="">
            <v:imagedata r:id="rId8431" o:title=""/>
          </v:shape>
          <o:OLEObject Type="Embed" ProgID="Equation.DSMT4" ShapeID="_x0000_i5707" DrawAspect="Content" ObjectID="_1796844769" r:id="rId8432"/>
        </w:object>
      </w:r>
      <w:r w:rsidRPr="00330A7E">
        <w:rPr>
          <w:rFonts w:ascii="Times New Roman" w:hAnsi="Times New Roman" w:cs="Times New Roman"/>
          <w:sz w:val="24"/>
          <w:szCs w:val="24"/>
          <w:lang w:val="fr-FR"/>
        </w:rPr>
        <w:t xml:space="preserve">. Khi đó, </w:t>
      </w:r>
      <w:r w:rsidRPr="00330A7E">
        <w:rPr>
          <w:rFonts w:ascii="Times New Roman" w:hAnsi="Times New Roman" w:cs="Times New Roman"/>
          <w:position w:val="-16"/>
          <w:sz w:val="24"/>
          <w:szCs w:val="24"/>
        </w:rPr>
        <w:object w:dxaOrig="780" w:dyaOrig="440" w14:anchorId="265C22BD">
          <v:shape id="_x0000_i5708" type="#_x0000_t75" style="width:39pt;height:21.75pt" o:ole="">
            <v:imagedata r:id="rId8433" o:title=""/>
          </v:shape>
          <o:OLEObject Type="Embed" ProgID="Equation.DSMT4" ShapeID="_x0000_i5708" DrawAspect="Content" ObjectID="_1796844770" r:id="rId8434"/>
        </w:object>
      </w:r>
      <w:r w:rsidRPr="00330A7E">
        <w:rPr>
          <w:rFonts w:ascii="Times New Roman" w:hAnsi="Times New Roman" w:cs="Times New Roman"/>
          <w:sz w:val="24"/>
          <w:szCs w:val="24"/>
        </w:rPr>
        <w:t>bằng:</w:t>
      </w:r>
    </w:p>
    <w:p w14:paraId="063F4186" w14:textId="77777777" w:rsidR="00ED397D" w:rsidRPr="00330A7E" w:rsidRDefault="00ED397D" w:rsidP="00330A7E">
      <w:pPr>
        <w:tabs>
          <w:tab w:val="left" w:pos="3402"/>
          <w:tab w:val="left" w:pos="5669"/>
          <w:tab w:val="left" w:pos="7937"/>
        </w:tabs>
        <w:spacing w:after="0"/>
        <w:ind w:left="900"/>
        <w:jc w:val="both"/>
        <w:rPr>
          <w:rFonts w:ascii="Times New Roman" w:hAnsi="Times New Roman" w:cs="Times New Roman"/>
          <w:sz w:val="24"/>
          <w:szCs w:val="24"/>
          <w:lang w:val="fr-FR"/>
        </w:rPr>
      </w:pPr>
      <w:r w:rsidRPr="00330A7E">
        <w:rPr>
          <w:rFonts w:ascii="Times New Roman" w:hAnsi="Times New Roman" w:cs="Times New Roman"/>
          <w:b/>
          <w:color w:val="0000FF"/>
          <w:sz w:val="24"/>
          <w:szCs w:val="24"/>
          <w:lang w:val="fr-FR"/>
        </w:rPr>
        <w:t xml:space="preserve">A. </w:t>
      </w:r>
      <w:r w:rsidRPr="00330A7E">
        <w:rPr>
          <w:rFonts w:ascii="Times New Roman" w:hAnsi="Times New Roman" w:cs="Times New Roman"/>
          <w:b/>
          <w:color w:val="0000FF"/>
          <w:position w:val="-10"/>
          <w:sz w:val="24"/>
          <w:szCs w:val="24"/>
          <w:lang w:val="fr-FR"/>
        </w:rPr>
        <w:object w:dxaOrig="420" w:dyaOrig="320" w14:anchorId="37AD74AB">
          <v:shape id="_x0000_i5709" type="#_x0000_t75" style="width:21pt;height:15.75pt" o:ole="">
            <v:imagedata r:id="rId8435" o:title=""/>
          </v:shape>
          <o:OLEObject Type="Embed" ProgID="Equation.DSMT4" ShapeID="_x0000_i5709" DrawAspect="Content" ObjectID="_1796844771" r:id="rId8436"/>
        </w:object>
      </w:r>
      <w:r w:rsidRPr="00330A7E">
        <w:rPr>
          <w:rFonts w:ascii="Times New Roman" w:hAnsi="Times New Roman" w:cs="Times New Roman"/>
          <w:b/>
          <w:color w:val="0000FF"/>
          <w:sz w:val="24"/>
          <w:szCs w:val="24"/>
          <w:lang w:val="fr-FR"/>
        </w:rPr>
        <w:t>.</w:t>
      </w:r>
      <w:r w:rsidRPr="00330A7E">
        <w:rPr>
          <w:rFonts w:ascii="Times New Roman" w:hAnsi="Times New Roman" w:cs="Times New Roman"/>
          <w:sz w:val="24"/>
          <w:szCs w:val="24"/>
          <w:lang w:val="fr-FR"/>
        </w:rPr>
        <w:tab/>
      </w:r>
      <w:r w:rsidRPr="00330A7E">
        <w:rPr>
          <w:rFonts w:ascii="Times New Roman" w:hAnsi="Times New Roman" w:cs="Times New Roman"/>
          <w:b/>
          <w:color w:val="0000FF"/>
          <w:sz w:val="24"/>
          <w:szCs w:val="24"/>
          <w:lang w:val="fr-FR"/>
        </w:rPr>
        <w:t xml:space="preserve">B. </w:t>
      </w:r>
      <w:r w:rsidRPr="00330A7E">
        <w:rPr>
          <w:rFonts w:ascii="Times New Roman" w:hAnsi="Times New Roman" w:cs="Times New Roman"/>
          <w:b/>
          <w:color w:val="0000FF"/>
          <w:position w:val="-10"/>
          <w:sz w:val="24"/>
          <w:szCs w:val="24"/>
          <w:lang w:val="fr-FR"/>
        </w:rPr>
        <w:object w:dxaOrig="420" w:dyaOrig="320" w14:anchorId="14618CF4">
          <v:shape id="_x0000_i5710" type="#_x0000_t75" style="width:21pt;height:15.75pt" o:ole="">
            <v:imagedata r:id="rId8437" o:title=""/>
          </v:shape>
          <o:OLEObject Type="Embed" ProgID="Equation.DSMT4" ShapeID="_x0000_i5710" DrawAspect="Content" ObjectID="_1796844772" r:id="rId8438"/>
        </w:object>
      </w:r>
      <w:r w:rsidRPr="00330A7E">
        <w:rPr>
          <w:rFonts w:ascii="Times New Roman" w:hAnsi="Times New Roman" w:cs="Times New Roman"/>
          <w:sz w:val="24"/>
          <w:szCs w:val="24"/>
          <w:lang w:val="fr-FR"/>
        </w:rPr>
        <w:tab/>
      </w:r>
      <w:r w:rsidRPr="00330A7E">
        <w:rPr>
          <w:rFonts w:ascii="Times New Roman" w:hAnsi="Times New Roman" w:cs="Times New Roman"/>
          <w:b/>
          <w:color w:val="0000FF"/>
          <w:sz w:val="24"/>
          <w:szCs w:val="24"/>
          <w:lang w:val="fr-FR"/>
        </w:rPr>
        <w:t xml:space="preserve">C. </w:t>
      </w:r>
      <w:r w:rsidRPr="00330A7E">
        <w:rPr>
          <w:rFonts w:ascii="Times New Roman" w:hAnsi="Times New Roman" w:cs="Times New Roman"/>
          <w:b/>
          <w:color w:val="0000FF"/>
          <w:position w:val="-10"/>
          <w:sz w:val="24"/>
          <w:szCs w:val="24"/>
          <w:lang w:val="fr-FR"/>
        </w:rPr>
        <w:object w:dxaOrig="400" w:dyaOrig="320" w14:anchorId="7D693564">
          <v:shape id="_x0000_i5711" type="#_x0000_t75" style="width:20.25pt;height:15.75pt" o:ole="">
            <v:imagedata r:id="rId8439" o:title=""/>
          </v:shape>
          <o:OLEObject Type="Embed" ProgID="Equation.DSMT4" ShapeID="_x0000_i5711" DrawAspect="Content" ObjectID="_1796844773" r:id="rId8440"/>
        </w:object>
      </w:r>
      <w:r w:rsidRPr="00330A7E">
        <w:rPr>
          <w:rFonts w:ascii="Times New Roman" w:hAnsi="Times New Roman" w:cs="Times New Roman"/>
          <w:sz w:val="24"/>
          <w:szCs w:val="24"/>
          <w:lang w:val="fr-FR"/>
        </w:rPr>
        <w:tab/>
      </w:r>
      <w:r w:rsidRPr="00330A7E">
        <w:rPr>
          <w:rFonts w:ascii="Times New Roman" w:hAnsi="Times New Roman" w:cs="Times New Roman"/>
          <w:b/>
          <w:color w:val="0000FF"/>
          <w:sz w:val="24"/>
          <w:szCs w:val="24"/>
          <w:lang w:val="fr-FR"/>
        </w:rPr>
        <w:t xml:space="preserve">D. </w:t>
      </w:r>
      <w:r w:rsidRPr="00330A7E">
        <w:rPr>
          <w:rFonts w:ascii="Times New Roman" w:hAnsi="Times New Roman" w:cs="Times New Roman"/>
          <w:b/>
          <w:color w:val="0000FF"/>
          <w:position w:val="-10"/>
          <w:sz w:val="24"/>
          <w:szCs w:val="24"/>
          <w:lang w:val="fr-FR"/>
        </w:rPr>
        <w:object w:dxaOrig="400" w:dyaOrig="320" w14:anchorId="48324BD7">
          <v:shape id="_x0000_i5712" type="#_x0000_t75" style="width:20.25pt;height:15.75pt" o:ole="">
            <v:imagedata r:id="rId8441" o:title=""/>
          </v:shape>
          <o:OLEObject Type="Embed" ProgID="Equation.DSMT4" ShapeID="_x0000_i5712" DrawAspect="Content" ObjectID="_1796844774" r:id="rId8442"/>
        </w:object>
      </w:r>
    </w:p>
    <w:p w14:paraId="43C155DF" w14:textId="77777777" w:rsidR="00ED397D" w:rsidRPr="00330A7E" w:rsidRDefault="00ED397D" w:rsidP="00330A7E">
      <w:pPr>
        <w:pStyle w:val="ListParagraph"/>
        <w:tabs>
          <w:tab w:val="left" w:pos="992"/>
        </w:tabs>
        <w:spacing w:before="120" w:line="276" w:lineRule="auto"/>
        <w:ind w:left="900"/>
        <w:rPr>
          <w:rFonts w:ascii="Times New Roman" w:eastAsia="Calibri" w:hAnsi="Times New Roman" w:cs="Times New Roman"/>
          <w:color w:val="FF0000"/>
          <w:sz w:val="24"/>
          <w:szCs w:val="24"/>
        </w:rPr>
      </w:pPr>
      <w:r w:rsidRPr="00330A7E">
        <w:rPr>
          <w:rFonts w:ascii="Times New Roman" w:eastAsia="Calibri" w:hAnsi="Times New Roman" w:cs="Times New Roman"/>
          <w:sz w:val="24"/>
          <w:szCs w:val="24"/>
        </w:rPr>
        <w:t>Câu 8</w:t>
      </w:r>
      <w:r w:rsidRPr="00330A7E">
        <w:rPr>
          <w:rFonts w:ascii="Times New Roman" w:eastAsia="Calibri" w:hAnsi="Times New Roman" w:cs="Times New Roman"/>
          <w:color w:val="FF0000"/>
          <w:sz w:val="24"/>
          <w:szCs w:val="24"/>
        </w:rPr>
        <w:t xml:space="preserve">. </w:t>
      </w:r>
      <w:r w:rsidRPr="00330A7E">
        <w:rPr>
          <w:rFonts w:ascii="Times New Roman" w:hAnsi="Times New Roman" w:cs="Times New Roman"/>
          <w:color w:val="000000" w:themeColor="text1"/>
          <w:sz w:val="24"/>
          <w:szCs w:val="24"/>
          <w:lang w:val="fr-FR"/>
        </w:rPr>
        <w:t xml:space="preserve">Xét mẫu số liệu ghép nhóm cho bởi </w:t>
      </w:r>
      <w:r w:rsidRPr="00330A7E">
        <w:rPr>
          <w:rFonts w:ascii="Times New Roman" w:hAnsi="Times New Roman" w:cs="Times New Roman"/>
          <w:i/>
          <w:color w:val="000000" w:themeColor="text1"/>
          <w:sz w:val="24"/>
          <w:szCs w:val="24"/>
          <w:lang w:val="fr-FR"/>
        </w:rPr>
        <w:t>Bảng 1</w:t>
      </w:r>
      <w:r w:rsidRPr="00330A7E">
        <w:rPr>
          <w:rFonts w:ascii="Times New Roman" w:hAnsi="Times New Roman" w:cs="Times New Roman"/>
          <w:color w:val="000000" w:themeColor="text1"/>
          <w:sz w:val="24"/>
          <w:szCs w:val="24"/>
          <w:lang w:val="fr-FR"/>
        </w:rPr>
        <w:t>.</w:t>
      </w:r>
      <w:r w:rsidRPr="00330A7E">
        <w:rPr>
          <w:rFonts w:ascii="Times New Roman" w:eastAsia="Calibri" w:hAnsi="Times New Roman" w:cs="Times New Roman"/>
          <w:color w:val="FF0000"/>
          <w:sz w:val="24"/>
          <w:szCs w:val="24"/>
        </w:rPr>
        <w:t xml:space="preserve"> </w:t>
      </w:r>
    </w:p>
    <w:tbl>
      <w:tblPr>
        <w:tblStyle w:val="TableGrid"/>
        <w:tblW w:w="3690" w:type="dxa"/>
        <w:tblInd w:w="3775" w:type="dxa"/>
        <w:tblLook w:val="04A0" w:firstRow="1" w:lastRow="0" w:firstColumn="1" w:lastColumn="0" w:noHBand="0" w:noVBand="1"/>
      </w:tblPr>
      <w:tblGrid>
        <w:gridCol w:w="1912"/>
        <w:gridCol w:w="1778"/>
      </w:tblGrid>
      <w:tr w:rsidR="00ED397D" w:rsidRPr="00330A7E" w14:paraId="5F238C17" w14:textId="77777777" w:rsidTr="00330A7E">
        <w:tc>
          <w:tcPr>
            <w:tcW w:w="1912" w:type="dxa"/>
          </w:tcPr>
          <w:p w14:paraId="6B081B95" w14:textId="77777777" w:rsidR="00ED397D" w:rsidRPr="00330A7E" w:rsidRDefault="00ED397D" w:rsidP="00330A7E">
            <w:pPr>
              <w:spacing w:line="276" w:lineRule="auto"/>
              <w:ind w:left="160"/>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Nhóm</w:t>
            </w:r>
          </w:p>
        </w:tc>
        <w:tc>
          <w:tcPr>
            <w:tcW w:w="1778" w:type="dxa"/>
          </w:tcPr>
          <w:p w14:paraId="31171F96" w14:textId="77777777" w:rsidR="00ED397D" w:rsidRPr="00330A7E" w:rsidRDefault="00ED397D" w:rsidP="00330A7E">
            <w:pPr>
              <w:spacing w:line="276" w:lineRule="auto"/>
              <w:ind w:left="160"/>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Tần số</w:t>
            </w:r>
          </w:p>
        </w:tc>
      </w:tr>
      <w:tr w:rsidR="00ED397D" w:rsidRPr="00330A7E" w14:paraId="7C6D0DED" w14:textId="77777777" w:rsidTr="00330A7E">
        <w:tc>
          <w:tcPr>
            <w:tcW w:w="1912" w:type="dxa"/>
          </w:tcPr>
          <w:p w14:paraId="71C23CF2" w14:textId="77777777" w:rsidR="00ED397D" w:rsidRPr="00330A7E" w:rsidRDefault="00ED397D" w:rsidP="00330A7E">
            <w:pPr>
              <w:spacing w:line="276" w:lineRule="auto"/>
              <w:ind w:left="160"/>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800" w:dyaOrig="400" w14:anchorId="4C946387">
                <v:shape id="_x0000_i5713" type="#_x0000_t75" style="width:39.75pt;height:20.25pt" o:ole="">
                  <v:imagedata r:id="rId8443" o:title=""/>
                </v:shape>
                <o:OLEObject Type="Embed" ProgID="Equation.DSMT4" ShapeID="_x0000_i5713" DrawAspect="Content" ObjectID="_1796844775" r:id="rId8444"/>
              </w:object>
            </w:r>
          </w:p>
          <w:p w14:paraId="43A91403" w14:textId="77777777" w:rsidR="00ED397D" w:rsidRPr="00330A7E" w:rsidRDefault="00ED397D" w:rsidP="00330A7E">
            <w:pPr>
              <w:spacing w:line="276" w:lineRule="auto"/>
              <w:ind w:left="160"/>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800" w:dyaOrig="400" w14:anchorId="73BB0583">
                <v:shape id="_x0000_i5714" type="#_x0000_t75" style="width:39.75pt;height:20.25pt" o:ole="">
                  <v:imagedata r:id="rId8445" o:title=""/>
                </v:shape>
                <o:OLEObject Type="Embed" ProgID="Equation.DSMT4" ShapeID="_x0000_i5714" DrawAspect="Content" ObjectID="_1796844776" r:id="rId8446"/>
              </w:object>
            </w:r>
          </w:p>
          <w:p w14:paraId="487199EC" w14:textId="77777777" w:rsidR="00ED397D" w:rsidRPr="00330A7E" w:rsidRDefault="00ED397D" w:rsidP="00330A7E">
            <w:pPr>
              <w:spacing w:line="276" w:lineRule="auto"/>
              <w:ind w:left="160"/>
              <w:jc w:val="center"/>
              <w:rPr>
                <w:rFonts w:ascii="Times New Roman" w:hAnsi="Times New Roman" w:cs="Times New Roman"/>
                <w:color w:val="000000" w:themeColor="text1"/>
                <w:sz w:val="24"/>
                <w:szCs w:val="24"/>
              </w:rPr>
            </w:pPr>
            <w:r w:rsidRPr="00330A7E">
              <w:rPr>
                <w:rFonts w:ascii="Times New Roman" w:eastAsiaTheme="minorEastAsia" w:hAnsi="Times New Roman" w:cs="Times New Roman"/>
                <w:position w:val="-14"/>
                <w:sz w:val="24"/>
                <w:szCs w:val="24"/>
                <w:lang w:eastAsia="ja-JP"/>
              </w:rPr>
              <w:object w:dxaOrig="800" w:dyaOrig="400" w14:anchorId="68CF59C4">
                <v:shape id="_x0000_i5715" type="#_x0000_t75" style="width:39.75pt;height:20.25pt" o:ole="">
                  <v:imagedata r:id="rId8447" o:title=""/>
                </v:shape>
                <o:OLEObject Type="Embed" ProgID="Equation.DSMT4" ShapeID="_x0000_i5715" DrawAspect="Content" ObjectID="_1796844777" r:id="rId8448"/>
              </w:object>
            </w:r>
          </w:p>
          <w:p w14:paraId="492ABC9D" w14:textId="77777777" w:rsidR="00ED397D" w:rsidRPr="00330A7E" w:rsidRDefault="00ED397D" w:rsidP="00330A7E">
            <w:pPr>
              <w:spacing w:line="276" w:lineRule="auto"/>
              <w:ind w:left="160"/>
              <w:jc w:val="center"/>
              <w:rPr>
                <w:rFonts w:ascii="Times New Roman" w:hAnsi="Times New Roman" w:cs="Times New Roman"/>
                <w:color w:val="000000" w:themeColor="text1"/>
                <w:sz w:val="24"/>
                <w:szCs w:val="24"/>
              </w:rPr>
            </w:pPr>
            <w:r w:rsidRPr="00330A7E">
              <w:rPr>
                <w:rFonts w:ascii="Times New Roman" w:eastAsiaTheme="minorEastAsia" w:hAnsi="Times New Roman" w:cs="Times New Roman"/>
                <w:position w:val="-14"/>
                <w:sz w:val="24"/>
                <w:szCs w:val="24"/>
                <w:lang w:eastAsia="ja-JP"/>
              </w:rPr>
              <w:object w:dxaOrig="800" w:dyaOrig="400" w14:anchorId="75B392AF">
                <v:shape id="_x0000_i5716" type="#_x0000_t75" style="width:39.75pt;height:20.25pt" o:ole="">
                  <v:imagedata r:id="rId8449" o:title=""/>
                </v:shape>
                <o:OLEObject Type="Embed" ProgID="Equation.DSMT4" ShapeID="_x0000_i5716" DrawAspect="Content" ObjectID="_1796844778" r:id="rId8450"/>
              </w:object>
            </w:r>
          </w:p>
          <w:p w14:paraId="0792B0A0" w14:textId="77777777" w:rsidR="00ED397D" w:rsidRPr="00330A7E" w:rsidRDefault="00ED397D" w:rsidP="00330A7E">
            <w:pPr>
              <w:spacing w:line="276" w:lineRule="auto"/>
              <w:ind w:left="160"/>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800" w:dyaOrig="400" w14:anchorId="050F45A7">
                <v:shape id="_x0000_i5717" type="#_x0000_t75" style="width:39.75pt;height:20.25pt" o:ole="">
                  <v:imagedata r:id="rId8451" o:title=""/>
                </v:shape>
                <o:OLEObject Type="Embed" ProgID="Equation.DSMT4" ShapeID="_x0000_i5717" DrawAspect="Content" ObjectID="_1796844779" r:id="rId8452"/>
              </w:object>
            </w:r>
          </w:p>
          <w:p w14:paraId="218E9895" w14:textId="77777777" w:rsidR="00ED397D" w:rsidRPr="00330A7E" w:rsidRDefault="00ED397D" w:rsidP="00330A7E">
            <w:pPr>
              <w:spacing w:line="276" w:lineRule="auto"/>
              <w:ind w:left="160"/>
              <w:jc w:val="center"/>
              <w:rPr>
                <w:rFonts w:ascii="Times New Roman" w:hAnsi="Times New Roman" w:cs="Times New Roman"/>
                <w:color w:val="000000" w:themeColor="text1"/>
                <w:sz w:val="24"/>
                <w:szCs w:val="24"/>
              </w:rPr>
            </w:pPr>
            <w:r w:rsidRPr="00330A7E">
              <w:rPr>
                <w:rFonts w:ascii="Times New Roman" w:eastAsiaTheme="minorEastAsia" w:hAnsi="Times New Roman" w:cs="Times New Roman"/>
                <w:position w:val="-14"/>
                <w:sz w:val="24"/>
                <w:szCs w:val="24"/>
                <w:lang w:eastAsia="ja-JP"/>
              </w:rPr>
              <w:object w:dxaOrig="800" w:dyaOrig="400" w14:anchorId="35EFD7BC">
                <v:shape id="_x0000_i5718" type="#_x0000_t75" style="width:39.75pt;height:20.25pt" o:ole="">
                  <v:imagedata r:id="rId8453" o:title=""/>
                </v:shape>
                <o:OLEObject Type="Embed" ProgID="Equation.DSMT4" ShapeID="_x0000_i5718" DrawAspect="Content" ObjectID="_1796844780" r:id="rId8454"/>
              </w:object>
            </w:r>
          </w:p>
        </w:tc>
        <w:tc>
          <w:tcPr>
            <w:tcW w:w="1778" w:type="dxa"/>
          </w:tcPr>
          <w:p w14:paraId="76805747" w14:textId="77777777" w:rsidR="00ED397D" w:rsidRPr="00330A7E" w:rsidRDefault="00ED397D" w:rsidP="00330A7E">
            <w:pPr>
              <w:spacing w:line="360" w:lineRule="auto"/>
              <w:ind w:left="160"/>
              <w:jc w:val="center"/>
              <w:rPr>
                <w:rFonts w:ascii="Times New Roman" w:hAnsi="Times New Roman" w:cs="Times New Roman"/>
                <w:sz w:val="24"/>
                <w:szCs w:val="24"/>
              </w:rPr>
            </w:pPr>
            <w:r w:rsidRPr="00330A7E">
              <w:rPr>
                <w:rFonts w:ascii="Times New Roman" w:eastAsiaTheme="minorEastAsia" w:hAnsi="Times New Roman" w:cs="Times New Roman"/>
                <w:position w:val="-6"/>
                <w:sz w:val="24"/>
                <w:szCs w:val="24"/>
                <w:lang w:eastAsia="ja-JP"/>
              </w:rPr>
              <w:object w:dxaOrig="320" w:dyaOrig="279" w14:anchorId="4D340663">
                <v:shape id="_x0000_i5719" type="#_x0000_t75" style="width:15.75pt;height:14.25pt" o:ole="">
                  <v:imagedata r:id="rId8455" o:title=""/>
                </v:shape>
                <o:OLEObject Type="Embed" ProgID="Equation.DSMT4" ShapeID="_x0000_i5719" DrawAspect="Content" ObjectID="_1796844781" r:id="rId8456"/>
              </w:object>
            </w:r>
          </w:p>
          <w:p w14:paraId="34A1461D" w14:textId="77777777" w:rsidR="00ED397D" w:rsidRPr="00330A7E" w:rsidRDefault="00ED397D" w:rsidP="00330A7E">
            <w:pPr>
              <w:spacing w:line="360" w:lineRule="auto"/>
              <w:ind w:left="160"/>
              <w:jc w:val="center"/>
              <w:rPr>
                <w:rFonts w:ascii="Times New Roman" w:hAnsi="Times New Roman" w:cs="Times New Roman"/>
                <w:sz w:val="24"/>
                <w:szCs w:val="24"/>
              </w:rPr>
            </w:pPr>
            <w:r w:rsidRPr="00330A7E">
              <w:rPr>
                <w:rFonts w:ascii="Times New Roman" w:eastAsiaTheme="minorEastAsia" w:hAnsi="Times New Roman" w:cs="Times New Roman"/>
                <w:position w:val="-6"/>
                <w:sz w:val="24"/>
                <w:szCs w:val="24"/>
                <w:lang w:eastAsia="ja-JP"/>
              </w:rPr>
              <w:object w:dxaOrig="340" w:dyaOrig="279" w14:anchorId="5FE5DB8E">
                <v:shape id="_x0000_i5720" type="#_x0000_t75" style="width:17.25pt;height:14.25pt" o:ole="">
                  <v:imagedata r:id="rId8457" o:title=""/>
                </v:shape>
                <o:OLEObject Type="Embed" ProgID="Equation.DSMT4" ShapeID="_x0000_i5720" DrawAspect="Content" ObjectID="_1796844782" r:id="rId8458"/>
              </w:object>
            </w:r>
          </w:p>
          <w:p w14:paraId="2A0BA22D" w14:textId="77777777" w:rsidR="00ED397D" w:rsidRPr="00330A7E" w:rsidRDefault="00ED397D" w:rsidP="00330A7E">
            <w:pPr>
              <w:spacing w:line="360" w:lineRule="auto"/>
              <w:ind w:left="160"/>
              <w:jc w:val="center"/>
              <w:rPr>
                <w:rFonts w:ascii="Times New Roman" w:hAnsi="Times New Roman" w:cs="Times New Roman"/>
                <w:color w:val="000000" w:themeColor="text1"/>
                <w:sz w:val="24"/>
                <w:szCs w:val="24"/>
              </w:rPr>
            </w:pPr>
            <w:r w:rsidRPr="00330A7E">
              <w:rPr>
                <w:rFonts w:ascii="Times New Roman" w:eastAsiaTheme="minorEastAsia" w:hAnsi="Times New Roman" w:cs="Times New Roman"/>
                <w:position w:val="-6"/>
                <w:sz w:val="24"/>
                <w:szCs w:val="24"/>
                <w:lang w:eastAsia="ja-JP"/>
              </w:rPr>
              <w:object w:dxaOrig="340" w:dyaOrig="279" w14:anchorId="1024BD64">
                <v:shape id="_x0000_i5721" type="#_x0000_t75" style="width:17.25pt;height:14.25pt" o:ole="">
                  <v:imagedata r:id="rId8457" o:title=""/>
                </v:shape>
                <o:OLEObject Type="Embed" ProgID="Equation.DSMT4" ShapeID="_x0000_i5721" DrawAspect="Content" ObjectID="_1796844783" r:id="rId8459"/>
              </w:object>
            </w:r>
          </w:p>
          <w:p w14:paraId="1B595172" w14:textId="77777777" w:rsidR="00ED397D" w:rsidRPr="00330A7E" w:rsidRDefault="00ED397D" w:rsidP="00330A7E">
            <w:pPr>
              <w:spacing w:line="360" w:lineRule="auto"/>
              <w:ind w:left="160"/>
              <w:jc w:val="center"/>
              <w:rPr>
                <w:rFonts w:ascii="Times New Roman" w:hAnsi="Times New Roman" w:cs="Times New Roman"/>
                <w:sz w:val="24"/>
                <w:szCs w:val="24"/>
              </w:rPr>
            </w:pPr>
            <w:r w:rsidRPr="00330A7E">
              <w:rPr>
                <w:rFonts w:ascii="Times New Roman" w:eastAsiaTheme="minorEastAsia" w:hAnsi="Times New Roman" w:cs="Times New Roman"/>
                <w:position w:val="-6"/>
                <w:sz w:val="24"/>
                <w:szCs w:val="24"/>
                <w:lang w:eastAsia="ja-JP"/>
              </w:rPr>
              <w:object w:dxaOrig="300" w:dyaOrig="279" w14:anchorId="6C8260E5">
                <v:shape id="_x0000_i5722" type="#_x0000_t75" style="width:15pt;height:14.25pt" o:ole="">
                  <v:imagedata r:id="rId8460" o:title=""/>
                </v:shape>
                <o:OLEObject Type="Embed" ProgID="Equation.DSMT4" ShapeID="_x0000_i5722" DrawAspect="Content" ObjectID="_1796844784" r:id="rId8461"/>
              </w:object>
            </w:r>
          </w:p>
          <w:p w14:paraId="4C9645A0" w14:textId="77777777" w:rsidR="00ED397D" w:rsidRPr="00330A7E" w:rsidRDefault="00ED397D" w:rsidP="00330A7E">
            <w:pPr>
              <w:spacing w:line="360" w:lineRule="auto"/>
              <w:ind w:left="160"/>
              <w:jc w:val="center"/>
              <w:rPr>
                <w:rFonts w:ascii="Times New Roman" w:hAnsi="Times New Roman" w:cs="Times New Roman"/>
                <w:sz w:val="24"/>
                <w:szCs w:val="24"/>
              </w:rPr>
            </w:pPr>
            <w:r w:rsidRPr="00330A7E">
              <w:rPr>
                <w:rFonts w:ascii="Times New Roman" w:eastAsiaTheme="minorEastAsia" w:hAnsi="Times New Roman" w:cs="Times New Roman"/>
                <w:position w:val="-4"/>
                <w:sz w:val="24"/>
                <w:szCs w:val="24"/>
                <w:lang w:eastAsia="ja-JP"/>
              </w:rPr>
              <w:object w:dxaOrig="300" w:dyaOrig="260" w14:anchorId="60CC1A8A">
                <v:shape id="_x0000_i5723" type="#_x0000_t75" style="width:15pt;height:12.75pt" o:ole="">
                  <v:imagedata r:id="rId8462" o:title=""/>
                </v:shape>
                <o:OLEObject Type="Embed" ProgID="Equation.DSMT4" ShapeID="_x0000_i5723" DrawAspect="Content" ObjectID="_1796844785" r:id="rId8463"/>
              </w:object>
            </w:r>
          </w:p>
          <w:p w14:paraId="3BF9E258" w14:textId="77777777" w:rsidR="00ED397D" w:rsidRPr="00330A7E" w:rsidRDefault="00ED397D" w:rsidP="00330A7E">
            <w:pPr>
              <w:spacing w:line="360" w:lineRule="auto"/>
              <w:ind w:left="160"/>
              <w:jc w:val="center"/>
              <w:rPr>
                <w:rFonts w:ascii="Times New Roman" w:hAnsi="Times New Roman" w:cs="Times New Roman"/>
                <w:color w:val="000000" w:themeColor="text1"/>
                <w:sz w:val="24"/>
                <w:szCs w:val="24"/>
              </w:rPr>
            </w:pPr>
            <w:r w:rsidRPr="00330A7E">
              <w:rPr>
                <w:rFonts w:ascii="Times New Roman" w:hAnsi="Times New Roman" w:cs="Times New Roman"/>
                <w:sz w:val="24"/>
                <w:szCs w:val="24"/>
              </w:rPr>
              <w:t>6</w:t>
            </w:r>
          </w:p>
        </w:tc>
      </w:tr>
      <w:tr w:rsidR="00ED397D" w:rsidRPr="00330A7E" w14:paraId="7CDFEB40" w14:textId="77777777" w:rsidTr="00330A7E">
        <w:tc>
          <w:tcPr>
            <w:tcW w:w="1912" w:type="dxa"/>
          </w:tcPr>
          <w:p w14:paraId="7EBC33A1" w14:textId="77777777" w:rsidR="00ED397D" w:rsidRPr="00330A7E" w:rsidRDefault="00ED397D" w:rsidP="00330A7E">
            <w:pPr>
              <w:spacing w:line="276" w:lineRule="auto"/>
              <w:ind w:left="160"/>
              <w:jc w:val="center"/>
              <w:rPr>
                <w:rFonts w:ascii="Times New Roman" w:hAnsi="Times New Roman" w:cs="Times New Roman"/>
                <w:color w:val="000000" w:themeColor="text1"/>
                <w:sz w:val="24"/>
                <w:szCs w:val="24"/>
              </w:rPr>
            </w:pPr>
          </w:p>
        </w:tc>
        <w:tc>
          <w:tcPr>
            <w:tcW w:w="1778" w:type="dxa"/>
          </w:tcPr>
          <w:p w14:paraId="1515B57B" w14:textId="77777777" w:rsidR="00ED397D" w:rsidRPr="00330A7E" w:rsidRDefault="00ED397D" w:rsidP="00330A7E">
            <w:pPr>
              <w:spacing w:line="276" w:lineRule="auto"/>
              <w:ind w:left="160"/>
              <w:jc w:val="center"/>
              <w:rPr>
                <w:rFonts w:ascii="Times New Roman" w:hAnsi="Times New Roman" w:cs="Times New Roman"/>
                <w:color w:val="000000" w:themeColor="text1"/>
                <w:sz w:val="24"/>
                <w:szCs w:val="24"/>
              </w:rPr>
            </w:pPr>
            <w:r w:rsidRPr="00330A7E">
              <w:rPr>
                <w:rFonts w:ascii="Times New Roman" w:hAnsi="Times New Roman" w:cs="Times New Roman"/>
                <w:sz w:val="24"/>
                <w:szCs w:val="24"/>
              </w:rPr>
              <w:t>100</w:t>
            </w:r>
          </w:p>
        </w:tc>
      </w:tr>
    </w:tbl>
    <w:p w14:paraId="3550DF9A" w14:textId="77777777" w:rsidR="00ED397D" w:rsidRPr="00330A7E" w:rsidRDefault="00ED397D" w:rsidP="00330A7E">
      <w:pPr>
        <w:spacing w:after="0"/>
        <w:ind w:left="900"/>
        <w:jc w:val="center"/>
        <w:rPr>
          <w:rFonts w:ascii="Times New Roman" w:hAnsi="Times New Roman" w:cs="Times New Roman"/>
          <w:i/>
          <w:color w:val="000000" w:themeColor="text1"/>
          <w:sz w:val="24"/>
          <w:szCs w:val="24"/>
        </w:rPr>
      </w:pPr>
      <w:r w:rsidRPr="00330A7E">
        <w:rPr>
          <w:rFonts w:ascii="Times New Roman" w:hAnsi="Times New Roman" w:cs="Times New Roman"/>
          <w:i/>
          <w:color w:val="000000" w:themeColor="text1"/>
          <w:sz w:val="24"/>
          <w:szCs w:val="24"/>
        </w:rPr>
        <w:t>Bảng 1</w:t>
      </w:r>
    </w:p>
    <w:p w14:paraId="7A9ED967" w14:textId="77777777" w:rsidR="00ED397D" w:rsidRPr="00330A7E" w:rsidRDefault="00ED397D" w:rsidP="00330A7E">
      <w:pPr>
        <w:spacing w:after="0"/>
        <w:ind w:left="900"/>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Khoảng biến thiên của mẫu số liệu ghép nhóm đó bằng</w:t>
      </w:r>
    </w:p>
    <w:p w14:paraId="3B07490B" w14:textId="77777777" w:rsidR="00ED397D" w:rsidRPr="00330A7E" w:rsidRDefault="00ED397D" w:rsidP="00330A7E">
      <w:pPr>
        <w:tabs>
          <w:tab w:val="left" w:pos="3402"/>
          <w:tab w:val="left" w:pos="5669"/>
          <w:tab w:val="left" w:pos="7937"/>
        </w:tabs>
        <w:spacing w:after="0"/>
        <w:ind w:left="900"/>
        <w:jc w:val="both"/>
        <w:rPr>
          <w:rFonts w:ascii="Times New Roman" w:hAnsi="Times New Roman" w:cs="Times New Roman"/>
          <w:b/>
          <w:sz w:val="24"/>
          <w:szCs w:val="24"/>
          <w:lang w:val="it-IT"/>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6"/>
          <w:sz w:val="24"/>
          <w:szCs w:val="24"/>
        </w:rPr>
        <w:object w:dxaOrig="320" w:dyaOrig="279" w14:anchorId="112308F6">
          <v:shape id="_x0000_i5724" type="#_x0000_t75" style="width:15.75pt;height:14.25pt" o:ole="">
            <v:imagedata r:id="rId8464" o:title=""/>
          </v:shape>
          <o:OLEObject Type="Embed" ProgID="Equation.DSMT4" ShapeID="_x0000_i5724" DrawAspect="Content" ObjectID="_1796844786" r:id="rId8465"/>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6"/>
          <w:sz w:val="24"/>
          <w:szCs w:val="24"/>
        </w:rPr>
        <w:object w:dxaOrig="320" w:dyaOrig="279" w14:anchorId="081B7D44">
          <v:shape id="_x0000_i5725" type="#_x0000_t75" style="width:15.75pt;height:14.25pt" o:ole="">
            <v:imagedata r:id="rId8466" o:title=""/>
          </v:shape>
          <o:OLEObject Type="Embed" ProgID="Equation.DSMT4" ShapeID="_x0000_i5725" DrawAspect="Content" ObjectID="_1796844787" r:id="rId846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6"/>
          <w:sz w:val="24"/>
          <w:szCs w:val="24"/>
        </w:rPr>
        <w:object w:dxaOrig="320" w:dyaOrig="279" w14:anchorId="21A16083">
          <v:shape id="_x0000_i5726" type="#_x0000_t75" style="width:15.75pt;height:14.25pt" o:ole="">
            <v:imagedata r:id="rId8468" o:title=""/>
          </v:shape>
          <o:OLEObject Type="Embed" ProgID="Equation.DSMT4" ShapeID="_x0000_i5726" DrawAspect="Content" ObjectID="_1796844788" r:id="rId8469"/>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 xml:space="preserve">. </w:t>
      </w:r>
      <w:r w:rsidRPr="00330A7E">
        <w:rPr>
          <w:rFonts w:ascii="Times New Roman" w:hAnsi="Times New Roman" w:cs="Times New Roman"/>
          <w:position w:val="-6"/>
          <w:sz w:val="24"/>
          <w:szCs w:val="24"/>
        </w:rPr>
        <w:object w:dxaOrig="440" w:dyaOrig="279" w14:anchorId="47004E04">
          <v:shape id="_x0000_i5727" type="#_x0000_t75" style="width:21.75pt;height:14.25pt" o:ole="">
            <v:imagedata r:id="rId8470" o:title=""/>
          </v:shape>
          <o:OLEObject Type="Embed" ProgID="Equation.DSMT4" ShapeID="_x0000_i5727" DrawAspect="Content" ObjectID="_1796844789" r:id="rId8471"/>
        </w:object>
      </w:r>
      <w:r w:rsidRPr="00330A7E">
        <w:rPr>
          <w:rFonts w:ascii="Times New Roman" w:hAnsi="Times New Roman" w:cs="Times New Roman"/>
          <w:sz w:val="24"/>
          <w:szCs w:val="24"/>
          <w:lang w:val="it-IT"/>
        </w:rPr>
        <w:t>.</w:t>
      </w:r>
    </w:p>
    <w:p w14:paraId="2189F1F5" w14:textId="77777777" w:rsidR="00ED397D" w:rsidRPr="00330A7E" w:rsidRDefault="00ED397D" w:rsidP="00330A7E">
      <w:pPr>
        <w:pStyle w:val="ListParagraph"/>
        <w:tabs>
          <w:tab w:val="left" w:pos="992"/>
          <w:tab w:val="left" w:pos="3402"/>
          <w:tab w:val="left" w:pos="5669"/>
          <w:tab w:val="left" w:pos="7937"/>
        </w:tabs>
        <w:spacing w:before="120" w:line="276" w:lineRule="auto"/>
        <w:ind w:left="900"/>
        <w:rPr>
          <w:rFonts w:ascii="Times New Roman" w:hAnsi="Times New Roman" w:cs="Times New Roman"/>
          <w:sz w:val="24"/>
          <w:szCs w:val="24"/>
          <w:lang w:val="it-IT"/>
        </w:rPr>
      </w:pPr>
      <w:r w:rsidRPr="00330A7E">
        <w:rPr>
          <w:rFonts w:ascii="Times New Roman" w:hAnsi="Times New Roman" w:cs="Times New Roman"/>
          <w:sz w:val="24"/>
          <w:szCs w:val="24"/>
          <w:lang w:val="it-IT"/>
        </w:rPr>
        <w:t xml:space="preserve">Câu 9. Xét mẫu số liệu ghép nhóm cho bởi bảng sau. </w:t>
      </w:r>
    </w:p>
    <w:tbl>
      <w:tblPr>
        <w:tblStyle w:val="TableGrid"/>
        <w:tblW w:w="6660" w:type="dxa"/>
        <w:tblInd w:w="3055" w:type="dxa"/>
        <w:tblLayout w:type="fixed"/>
        <w:tblLook w:val="04A0" w:firstRow="1" w:lastRow="0" w:firstColumn="1" w:lastColumn="0" w:noHBand="0" w:noVBand="1"/>
      </w:tblPr>
      <w:tblGrid>
        <w:gridCol w:w="2115"/>
        <w:gridCol w:w="2205"/>
        <w:gridCol w:w="2340"/>
      </w:tblGrid>
      <w:tr w:rsidR="00ED397D" w:rsidRPr="00330A7E" w14:paraId="19605A6D" w14:textId="77777777" w:rsidTr="00330A7E">
        <w:trPr>
          <w:trHeight w:val="465"/>
        </w:trPr>
        <w:tc>
          <w:tcPr>
            <w:tcW w:w="2115" w:type="dxa"/>
          </w:tcPr>
          <w:p w14:paraId="4413F801" w14:textId="77777777" w:rsidR="00ED397D" w:rsidRPr="00330A7E" w:rsidRDefault="00ED397D" w:rsidP="00330A7E">
            <w:pPr>
              <w:spacing w:line="276" w:lineRule="auto"/>
              <w:ind w:left="900"/>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Nhóm</w:t>
            </w:r>
          </w:p>
        </w:tc>
        <w:tc>
          <w:tcPr>
            <w:tcW w:w="2205" w:type="dxa"/>
          </w:tcPr>
          <w:p w14:paraId="4D1E1A73" w14:textId="77777777" w:rsidR="00ED397D" w:rsidRPr="00330A7E" w:rsidRDefault="00ED397D" w:rsidP="00330A7E">
            <w:pPr>
              <w:spacing w:line="276" w:lineRule="auto"/>
              <w:ind w:left="115" w:right="72"/>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Giá trị đại diện</w:t>
            </w:r>
          </w:p>
        </w:tc>
        <w:tc>
          <w:tcPr>
            <w:tcW w:w="2340" w:type="dxa"/>
          </w:tcPr>
          <w:p w14:paraId="16E990AF" w14:textId="77777777" w:rsidR="00ED397D" w:rsidRPr="00330A7E" w:rsidRDefault="00ED397D" w:rsidP="00330A7E">
            <w:pPr>
              <w:spacing w:line="276" w:lineRule="auto"/>
              <w:ind w:left="900"/>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Tần số</w:t>
            </w:r>
          </w:p>
        </w:tc>
      </w:tr>
      <w:tr w:rsidR="00ED397D" w:rsidRPr="00330A7E" w14:paraId="058B8044" w14:textId="77777777" w:rsidTr="00330A7E">
        <w:trPr>
          <w:trHeight w:val="1861"/>
        </w:trPr>
        <w:tc>
          <w:tcPr>
            <w:tcW w:w="2115" w:type="dxa"/>
          </w:tcPr>
          <w:p w14:paraId="2079BAB3" w14:textId="77777777" w:rsidR="00ED397D" w:rsidRPr="00330A7E" w:rsidRDefault="00ED397D" w:rsidP="00330A7E">
            <w:pPr>
              <w:spacing w:line="276" w:lineRule="auto"/>
              <w:ind w:left="900"/>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740" w:dyaOrig="400" w14:anchorId="71BDD3C8">
                <v:shape id="_x0000_i5728" type="#_x0000_t75" style="width:36.75pt;height:20.25pt" o:ole="">
                  <v:imagedata r:id="rId8472" o:title=""/>
                </v:shape>
                <o:OLEObject Type="Embed" ProgID="Equation.DSMT4" ShapeID="_x0000_i5728" DrawAspect="Content" ObjectID="_1796844790" r:id="rId8473"/>
              </w:object>
            </w:r>
          </w:p>
          <w:p w14:paraId="78FC3A38" w14:textId="77777777" w:rsidR="00ED397D" w:rsidRPr="00330A7E" w:rsidRDefault="00ED397D" w:rsidP="00330A7E">
            <w:pPr>
              <w:spacing w:line="276" w:lineRule="auto"/>
              <w:ind w:left="900"/>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740" w:dyaOrig="400" w14:anchorId="1A7281D1">
                <v:shape id="_x0000_i5729" type="#_x0000_t75" style="width:36.75pt;height:20.25pt" o:ole="">
                  <v:imagedata r:id="rId8474" o:title=""/>
                </v:shape>
                <o:OLEObject Type="Embed" ProgID="Equation.DSMT4" ShapeID="_x0000_i5729" DrawAspect="Content" ObjectID="_1796844791" r:id="rId8475"/>
              </w:object>
            </w:r>
          </w:p>
          <w:p w14:paraId="7F526456" w14:textId="77777777" w:rsidR="00ED397D" w:rsidRPr="00330A7E" w:rsidRDefault="00ED397D" w:rsidP="00330A7E">
            <w:pPr>
              <w:spacing w:line="276" w:lineRule="auto"/>
              <w:ind w:left="900"/>
              <w:jc w:val="center"/>
              <w:rPr>
                <w:rFonts w:ascii="Times New Roman" w:hAnsi="Times New Roman" w:cs="Times New Roman"/>
                <w:color w:val="000000" w:themeColor="text1"/>
                <w:sz w:val="24"/>
                <w:szCs w:val="24"/>
              </w:rPr>
            </w:pPr>
            <w:r w:rsidRPr="00330A7E">
              <w:rPr>
                <w:rFonts w:ascii="Times New Roman" w:hAnsi="Times New Roman" w:cs="Times New Roman"/>
                <w:sz w:val="24"/>
                <w:szCs w:val="24"/>
              </w:rPr>
              <w:t>….</w:t>
            </w:r>
          </w:p>
          <w:p w14:paraId="16E029F6" w14:textId="77777777" w:rsidR="00ED397D" w:rsidRPr="00330A7E" w:rsidRDefault="00ED397D" w:rsidP="00330A7E">
            <w:pPr>
              <w:spacing w:line="276" w:lineRule="auto"/>
              <w:ind w:left="900"/>
              <w:jc w:val="center"/>
              <w:rPr>
                <w:rFonts w:ascii="Times New Roman" w:hAnsi="Times New Roman" w:cs="Times New Roman"/>
                <w:sz w:val="24"/>
                <w:szCs w:val="24"/>
              </w:rPr>
            </w:pPr>
            <w:r w:rsidRPr="00330A7E">
              <w:rPr>
                <w:rFonts w:ascii="Times New Roman" w:eastAsiaTheme="minorEastAsia" w:hAnsi="Times New Roman" w:cs="Times New Roman"/>
                <w:position w:val="-14"/>
                <w:sz w:val="24"/>
                <w:szCs w:val="24"/>
                <w:lang w:eastAsia="ja-JP"/>
              </w:rPr>
              <w:object w:dxaOrig="999" w:dyaOrig="400" w14:anchorId="35EAE09B">
                <v:shape id="_x0000_i5730" type="#_x0000_t75" style="width:50.25pt;height:20.25pt" o:ole="">
                  <v:imagedata r:id="rId8476" o:title=""/>
                </v:shape>
                <o:OLEObject Type="Embed" ProgID="Equation.DSMT4" ShapeID="_x0000_i5730" DrawAspect="Content" ObjectID="_1796844792" r:id="rId8477"/>
              </w:object>
            </w:r>
          </w:p>
          <w:p w14:paraId="30B67971" w14:textId="77777777" w:rsidR="00ED397D" w:rsidRPr="00330A7E" w:rsidRDefault="00ED397D" w:rsidP="00330A7E">
            <w:pPr>
              <w:spacing w:line="276" w:lineRule="auto"/>
              <w:ind w:left="900"/>
              <w:rPr>
                <w:rFonts w:ascii="Times New Roman" w:hAnsi="Times New Roman" w:cs="Times New Roman"/>
                <w:color w:val="000000" w:themeColor="text1"/>
                <w:sz w:val="24"/>
                <w:szCs w:val="24"/>
              </w:rPr>
            </w:pPr>
          </w:p>
        </w:tc>
        <w:tc>
          <w:tcPr>
            <w:tcW w:w="2205" w:type="dxa"/>
          </w:tcPr>
          <w:p w14:paraId="635DAAEE" w14:textId="77777777" w:rsidR="00ED397D" w:rsidRPr="00330A7E" w:rsidRDefault="00ED397D" w:rsidP="00330A7E">
            <w:pPr>
              <w:spacing w:line="360" w:lineRule="auto"/>
              <w:ind w:left="900"/>
              <w:jc w:val="center"/>
              <w:rPr>
                <w:rFonts w:ascii="Times New Roman" w:hAnsi="Times New Roman" w:cs="Times New Roman"/>
                <w:sz w:val="24"/>
                <w:szCs w:val="24"/>
              </w:rPr>
            </w:pPr>
            <w:r w:rsidRPr="00330A7E">
              <w:rPr>
                <w:rFonts w:ascii="Times New Roman" w:eastAsiaTheme="minorEastAsia" w:hAnsi="Times New Roman" w:cs="Times New Roman"/>
                <w:position w:val="-12"/>
                <w:sz w:val="24"/>
                <w:szCs w:val="24"/>
                <w:lang w:eastAsia="ja-JP"/>
              </w:rPr>
              <w:object w:dxaOrig="260" w:dyaOrig="360" w14:anchorId="0EB75E32">
                <v:shape id="_x0000_i5731" type="#_x0000_t75" style="width:12.75pt;height:18.75pt" o:ole="">
                  <v:imagedata r:id="rId8478" o:title=""/>
                </v:shape>
                <o:OLEObject Type="Embed" ProgID="Equation.DSMT4" ShapeID="_x0000_i5731" DrawAspect="Content" ObjectID="_1796844793" r:id="rId8479"/>
              </w:object>
            </w:r>
          </w:p>
          <w:p w14:paraId="1B736639" w14:textId="77777777" w:rsidR="00ED397D" w:rsidRPr="00330A7E" w:rsidRDefault="00ED397D" w:rsidP="00330A7E">
            <w:pPr>
              <w:spacing w:line="360" w:lineRule="auto"/>
              <w:ind w:left="900"/>
              <w:jc w:val="center"/>
              <w:rPr>
                <w:rFonts w:ascii="Times New Roman" w:hAnsi="Times New Roman" w:cs="Times New Roman"/>
                <w:sz w:val="24"/>
                <w:szCs w:val="24"/>
              </w:rPr>
            </w:pPr>
            <w:r w:rsidRPr="00330A7E">
              <w:rPr>
                <w:rFonts w:ascii="Times New Roman" w:eastAsiaTheme="minorEastAsia" w:hAnsi="Times New Roman" w:cs="Times New Roman"/>
                <w:position w:val="-12"/>
                <w:sz w:val="24"/>
                <w:szCs w:val="24"/>
                <w:lang w:eastAsia="ja-JP"/>
              </w:rPr>
              <w:object w:dxaOrig="279" w:dyaOrig="360" w14:anchorId="2BA56D5F">
                <v:shape id="_x0000_i5732" type="#_x0000_t75" style="width:14.25pt;height:18.75pt" o:ole="">
                  <v:imagedata r:id="rId8480" o:title=""/>
                </v:shape>
                <o:OLEObject Type="Embed" ProgID="Equation.DSMT4" ShapeID="_x0000_i5732" DrawAspect="Content" ObjectID="_1796844794" r:id="rId8481"/>
              </w:object>
            </w:r>
          </w:p>
          <w:p w14:paraId="3525528D" w14:textId="77777777" w:rsidR="00ED397D" w:rsidRPr="00330A7E" w:rsidRDefault="00ED397D" w:rsidP="00330A7E">
            <w:pPr>
              <w:spacing w:line="480" w:lineRule="auto"/>
              <w:ind w:left="900"/>
              <w:jc w:val="center"/>
              <w:rPr>
                <w:rFonts w:ascii="Times New Roman" w:hAnsi="Times New Roman" w:cs="Times New Roman"/>
                <w:sz w:val="24"/>
                <w:szCs w:val="24"/>
              </w:rPr>
            </w:pPr>
            <w:r w:rsidRPr="00330A7E">
              <w:rPr>
                <w:rFonts w:ascii="Times New Roman" w:hAnsi="Times New Roman" w:cs="Times New Roman"/>
                <w:sz w:val="24"/>
                <w:szCs w:val="24"/>
              </w:rPr>
              <w:t>…</w:t>
            </w:r>
          </w:p>
          <w:p w14:paraId="73DCCDC0" w14:textId="77777777" w:rsidR="00ED397D" w:rsidRPr="00330A7E" w:rsidRDefault="00ED397D" w:rsidP="00330A7E">
            <w:pPr>
              <w:spacing w:line="480" w:lineRule="auto"/>
              <w:ind w:left="900"/>
              <w:jc w:val="center"/>
              <w:rPr>
                <w:rFonts w:ascii="Times New Roman" w:hAnsi="Times New Roman" w:cs="Times New Roman"/>
                <w:sz w:val="24"/>
                <w:szCs w:val="24"/>
              </w:rPr>
            </w:pPr>
            <w:r w:rsidRPr="00330A7E">
              <w:rPr>
                <w:rFonts w:ascii="Times New Roman" w:eastAsiaTheme="minorEastAsia" w:hAnsi="Times New Roman" w:cs="Times New Roman"/>
                <w:position w:val="-12"/>
                <w:sz w:val="24"/>
                <w:szCs w:val="24"/>
                <w:lang w:eastAsia="ja-JP"/>
              </w:rPr>
              <w:object w:dxaOrig="320" w:dyaOrig="360" w14:anchorId="04619AC0">
                <v:shape id="_x0000_i5733" type="#_x0000_t75" style="width:15.75pt;height:18.75pt" o:ole="">
                  <v:imagedata r:id="rId8482" o:title=""/>
                </v:shape>
                <o:OLEObject Type="Embed" ProgID="Equation.DSMT4" ShapeID="_x0000_i5733" DrawAspect="Content" ObjectID="_1796844795" r:id="rId8483"/>
              </w:object>
            </w:r>
          </w:p>
        </w:tc>
        <w:tc>
          <w:tcPr>
            <w:tcW w:w="2340" w:type="dxa"/>
          </w:tcPr>
          <w:p w14:paraId="78CE397B" w14:textId="77777777" w:rsidR="00ED397D" w:rsidRPr="00330A7E" w:rsidRDefault="00ED397D" w:rsidP="00330A7E">
            <w:pPr>
              <w:spacing w:line="360" w:lineRule="auto"/>
              <w:ind w:left="900"/>
              <w:jc w:val="center"/>
              <w:rPr>
                <w:rFonts w:ascii="Times New Roman" w:hAnsi="Times New Roman" w:cs="Times New Roman"/>
                <w:sz w:val="24"/>
                <w:szCs w:val="24"/>
              </w:rPr>
            </w:pPr>
            <w:r w:rsidRPr="00330A7E">
              <w:rPr>
                <w:rFonts w:ascii="Times New Roman" w:eastAsiaTheme="minorEastAsia" w:hAnsi="Times New Roman" w:cs="Times New Roman"/>
                <w:position w:val="-12"/>
                <w:sz w:val="24"/>
                <w:szCs w:val="24"/>
                <w:lang w:eastAsia="ja-JP"/>
              </w:rPr>
              <w:object w:dxaOrig="260" w:dyaOrig="360" w14:anchorId="2F7A64EF">
                <v:shape id="_x0000_i5734" type="#_x0000_t75" style="width:12.75pt;height:18.75pt" o:ole="">
                  <v:imagedata r:id="rId8484" o:title=""/>
                </v:shape>
                <o:OLEObject Type="Embed" ProgID="Equation.DSMT4" ShapeID="_x0000_i5734" DrawAspect="Content" ObjectID="_1796844796" r:id="rId8485"/>
              </w:object>
            </w:r>
          </w:p>
          <w:p w14:paraId="1A8011E8" w14:textId="77777777" w:rsidR="00ED397D" w:rsidRPr="00330A7E" w:rsidRDefault="00ED397D" w:rsidP="00330A7E">
            <w:pPr>
              <w:spacing w:line="360" w:lineRule="auto"/>
              <w:ind w:left="900"/>
              <w:jc w:val="center"/>
              <w:rPr>
                <w:rFonts w:ascii="Times New Roman" w:hAnsi="Times New Roman" w:cs="Times New Roman"/>
                <w:sz w:val="24"/>
                <w:szCs w:val="24"/>
              </w:rPr>
            </w:pPr>
            <w:r w:rsidRPr="00330A7E">
              <w:rPr>
                <w:rFonts w:ascii="Times New Roman" w:eastAsiaTheme="minorEastAsia" w:hAnsi="Times New Roman" w:cs="Times New Roman"/>
                <w:position w:val="-12"/>
                <w:sz w:val="24"/>
                <w:szCs w:val="24"/>
                <w:lang w:eastAsia="ja-JP"/>
              </w:rPr>
              <w:object w:dxaOrig="279" w:dyaOrig="360" w14:anchorId="057EEC9C">
                <v:shape id="_x0000_i5735" type="#_x0000_t75" style="width:14.25pt;height:18.75pt" o:ole="">
                  <v:imagedata r:id="rId8486" o:title=""/>
                </v:shape>
                <o:OLEObject Type="Embed" ProgID="Equation.DSMT4" ShapeID="_x0000_i5735" DrawAspect="Content" ObjectID="_1796844797" r:id="rId8487"/>
              </w:object>
            </w:r>
          </w:p>
          <w:p w14:paraId="3E3BAC40" w14:textId="77777777" w:rsidR="00ED397D" w:rsidRPr="00330A7E" w:rsidRDefault="00ED397D" w:rsidP="00330A7E">
            <w:pPr>
              <w:spacing w:line="480" w:lineRule="auto"/>
              <w:ind w:left="900"/>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w:t>
            </w:r>
          </w:p>
          <w:p w14:paraId="124BEB38" w14:textId="77777777" w:rsidR="00ED397D" w:rsidRPr="00330A7E" w:rsidRDefault="00ED397D" w:rsidP="00330A7E">
            <w:pPr>
              <w:spacing w:line="360" w:lineRule="auto"/>
              <w:ind w:left="900"/>
              <w:jc w:val="center"/>
              <w:rPr>
                <w:rFonts w:ascii="Times New Roman" w:hAnsi="Times New Roman" w:cs="Times New Roman"/>
                <w:sz w:val="24"/>
                <w:szCs w:val="24"/>
              </w:rPr>
            </w:pPr>
            <w:r w:rsidRPr="00330A7E">
              <w:rPr>
                <w:rFonts w:ascii="Times New Roman" w:eastAsiaTheme="minorEastAsia" w:hAnsi="Times New Roman" w:cs="Times New Roman"/>
                <w:position w:val="-12"/>
                <w:sz w:val="24"/>
                <w:szCs w:val="24"/>
                <w:lang w:eastAsia="ja-JP"/>
              </w:rPr>
              <w:object w:dxaOrig="320" w:dyaOrig="360" w14:anchorId="7147D098">
                <v:shape id="_x0000_i5736" type="#_x0000_t75" style="width:15.75pt;height:18.75pt" o:ole="">
                  <v:imagedata r:id="rId8488" o:title=""/>
                </v:shape>
                <o:OLEObject Type="Embed" ProgID="Equation.DSMT4" ShapeID="_x0000_i5736" DrawAspect="Content" ObjectID="_1796844798" r:id="rId8489"/>
              </w:object>
            </w:r>
          </w:p>
        </w:tc>
      </w:tr>
      <w:tr w:rsidR="00ED397D" w:rsidRPr="00330A7E" w14:paraId="7A68CEA2" w14:textId="77777777" w:rsidTr="00330A7E">
        <w:trPr>
          <w:trHeight w:val="53"/>
        </w:trPr>
        <w:tc>
          <w:tcPr>
            <w:tcW w:w="2115" w:type="dxa"/>
          </w:tcPr>
          <w:p w14:paraId="53C457AA" w14:textId="77777777" w:rsidR="00ED397D" w:rsidRPr="00330A7E" w:rsidRDefault="00ED397D" w:rsidP="00330A7E">
            <w:pPr>
              <w:spacing w:line="276" w:lineRule="auto"/>
              <w:ind w:left="900"/>
              <w:jc w:val="center"/>
              <w:rPr>
                <w:rFonts w:ascii="Times New Roman" w:hAnsi="Times New Roman" w:cs="Times New Roman"/>
                <w:color w:val="000000" w:themeColor="text1"/>
                <w:sz w:val="24"/>
                <w:szCs w:val="24"/>
              </w:rPr>
            </w:pPr>
          </w:p>
        </w:tc>
        <w:tc>
          <w:tcPr>
            <w:tcW w:w="2205" w:type="dxa"/>
          </w:tcPr>
          <w:p w14:paraId="2E63FFFB" w14:textId="77777777" w:rsidR="00ED397D" w:rsidRPr="00330A7E" w:rsidRDefault="00ED397D" w:rsidP="00330A7E">
            <w:pPr>
              <w:spacing w:line="276" w:lineRule="auto"/>
              <w:ind w:left="900"/>
              <w:jc w:val="center"/>
              <w:rPr>
                <w:rFonts w:ascii="Times New Roman" w:hAnsi="Times New Roman" w:cs="Times New Roman"/>
                <w:sz w:val="24"/>
                <w:szCs w:val="24"/>
              </w:rPr>
            </w:pPr>
          </w:p>
        </w:tc>
        <w:tc>
          <w:tcPr>
            <w:tcW w:w="2340" w:type="dxa"/>
          </w:tcPr>
          <w:p w14:paraId="4D601740" w14:textId="77777777" w:rsidR="00ED397D" w:rsidRPr="00330A7E" w:rsidRDefault="00ED397D" w:rsidP="00330A7E">
            <w:pPr>
              <w:spacing w:line="276" w:lineRule="auto"/>
              <w:ind w:left="900"/>
              <w:jc w:val="center"/>
              <w:rPr>
                <w:rFonts w:ascii="Times New Roman" w:hAnsi="Times New Roman" w:cs="Times New Roman"/>
                <w:color w:val="000000" w:themeColor="text1"/>
                <w:sz w:val="24"/>
                <w:szCs w:val="24"/>
              </w:rPr>
            </w:pPr>
            <w:r w:rsidRPr="00330A7E">
              <w:rPr>
                <w:rFonts w:ascii="Times New Roman" w:eastAsiaTheme="minorEastAsia" w:hAnsi="Times New Roman" w:cs="Times New Roman"/>
                <w:position w:val="-12"/>
                <w:sz w:val="24"/>
                <w:szCs w:val="24"/>
                <w:lang w:eastAsia="ja-JP"/>
              </w:rPr>
              <w:object w:dxaOrig="2020" w:dyaOrig="360" w14:anchorId="6B1A52B3">
                <v:shape id="_x0000_i5737" type="#_x0000_t75" style="width:101.25pt;height:18.75pt" o:ole="">
                  <v:imagedata r:id="rId8490" o:title=""/>
                </v:shape>
                <o:OLEObject Type="Embed" ProgID="Equation.DSMT4" ShapeID="_x0000_i5737" DrawAspect="Content" ObjectID="_1796844799" r:id="rId8491"/>
              </w:object>
            </w:r>
          </w:p>
        </w:tc>
      </w:tr>
    </w:tbl>
    <w:p w14:paraId="21CC1BA2" w14:textId="77777777" w:rsidR="00ED397D" w:rsidRPr="00330A7E" w:rsidRDefault="00ED397D" w:rsidP="00330A7E">
      <w:pPr>
        <w:pStyle w:val="ListParagraph"/>
        <w:tabs>
          <w:tab w:val="left" w:pos="992"/>
          <w:tab w:val="left" w:pos="3402"/>
          <w:tab w:val="left" w:pos="5669"/>
          <w:tab w:val="left" w:pos="7937"/>
        </w:tabs>
        <w:spacing w:before="120" w:line="276" w:lineRule="auto"/>
        <w:ind w:left="900"/>
        <w:rPr>
          <w:rFonts w:ascii="Times New Roman" w:hAnsi="Times New Roman" w:cs="Times New Roman"/>
          <w:b/>
          <w:sz w:val="24"/>
          <w:szCs w:val="24"/>
          <w:lang w:val="it-IT"/>
        </w:rPr>
      </w:pPr>
      <w:r w:rsidRPr="00330A7E">
        <w:rPr>
          <w:rFonts w:ascii="Times New Roman" w:hAnsi="Times New Roman" w:cs="Times New Roman"/>
          <w:sz w:val="24"/>
          <w:szCs w:val="24"/>
          <w:lang w:val="it-IT"/>
        </w:rPr>
        <w:t xml:space="preserve">Gọi </w:t>
      </w:r>
      <w:r w:rsidRPr="00330A7E">
        <w:rPr>
          <w:rFonts w:ascii="Times New Roman" w:hAnsi="Times New Roman" w:cs="Times New Roman"/>
          <w:position w:val="-6"/>
          <w:sz w:val="24"/>
          <w:szCs w:val="24"/>
          <w:lang w:val="it-IT"/>
        </w:rPr>
        <w:object w:dxaOrig="200" w:dyaOrig="360" w14:anchorId="6BE3840D">
          <v:shape id="_x0000_i5738" type="#_x0000_t75" style="width:9.75pt;height:18.75pt" o:ole="">
            <v:imagedata r:id="rId8492" o:title=""/>
          </v:shape>
          <o:OLEObject Type="Embed" ProgID="Equation.DSMT4" ShapeID="_x0000_i5738" DrawAspect="Content" ObjectID="_1796844800" r:id="rId8493"/>
        </w:object>
      </w:r>
      <w:r w:rsidRPr="00330A7E">
        <w:rPr>
          <w:rFonts w:ascii="Times New Roman" w:hAnsi="Times New Roman" w:cs="Times New Roman"/>
          <w:sz w:val="24"/>
          <w:szCs w:val="24"/>
          <w:lang w:val="it-IT"/>
        </w:rPr>
        <w:t xml:space="preserve"> là số trung bình cộng của mẫu số liệu đó. Khi đó phương sai của mẫu số liệu ghép nhóm đó là</w:t>
      </w:r>
    </w:p>
    <w:p w14:paraId="2E4CD637" w14:textId="77777777" w:rsidR="00ED397D" w:rsidRPr="00330A7E" w:rsidRDefault="00ED397D" w:rsidP="00330A7E">
      <w:pPr>
        <w:pStyle w:val="ListParagraph"/>
        <w:tabs>
          <w:tab w:val="left" w:pos="992"/>
          <w:tab w:val="left" w:pos="3402"/>
          <w:tab w:val="left" w:pos="5669"/>
          <w:tab w:val="left" w:pos="7937"/>
        </w:tabs>
        <w:spacing w:before="120" w:line="276" w:lineRule="auto"/>
        <w:ind w:left="900"/>
        <w:rPr>
          <w:rFonts w:ascii="Times New Roman" w:hAnsi="Times New Roman" w:cs="Times New Roman"/>
          <w:b/>
          <w:sz w:val="24"/>
          <w:szCs w:val="24"/>
          <w:lang w:val="it-IT"/>
        </w:rPr>
      </w:pPr>
    </w:p>
    <w:p w14:paraId="54C2D6F1" w14:textId="77777777" w:rsidR="00ED397D" w:rsidRPr="00330A7E" w:rsidRDefault="00ED397D" w:rsidP="00330A7E">
      <w:pPr>
        <w:pStyle w:val="ListParagraph"/>
        <w:tabs>
          <w:tab w:val="left" w:pos="992"/>
          <w:tab w:val="left" w:pos="3402"/>
          <w:tab w:val="left" w:pos="5669"/>
          <w:tab w:val="left" w:pos="7937"/>
        </w:tabs>
        <w:spacing w:before="120" w:line="276" w:lineRule="auto"/>
        <w:ind w:left="900"/>
        <w:rPr>
          <w:rFonts w:ascii="Times New Roman" w:hAnsi="Times New Roman" w:cs="Times New Roman"/>
          <w:sz w:val="24"/>
          <w:szCs w:val="24"/>
        </w:rPr>
      </w:pPr>
      <w:r w:rsidRPr="00330A7E">
        <w:rPr>
          <w:rFonts w:ascii="Times New Roman" w:hAnsi="Times New Roman" w:cs="Times New Roman"/>
          <w:b/>
          <w:color w:val="0000FF"/>
          <w:sz w:val="24"/>
          <w:szCs w:val="24"/>
        </w:rPr>
        <w:t>A.</w:t>
      </w:r>
      <w:r w:rsidRPr="00330A7E">
        <w:rPr>
          <w:rFonts w:ascii="Times New Roman" w:eastAsia="Calibri" w:hAnsi="Times New Roman" w:cs="Times New Roman"/>
          <w:sz w:val="24"/>
          <w:szCs w:val="24"/>
        </w:rPr>
        <w:t xml:space="preserve"> </w:t>
      </w:r>
      <w:r w:rsidRPr="00330A7E">
        <w:rPr>
          <w:rFonts w:ascii="Times New Roman" w:eastAsia="Calibri" w:hAnsi="Times New Roman" w:cs="Times New Roman"/>
          <w:position w:val="-24"/>
          <w:sz w:val="24"/>
          <w:szCs w:val="24"/>
        </w:rPr>
        <w:object w:dxaOrig="4599" w:dyaOrig="720" w14:anchorId="124DDDA3">
          <v:shape id="_x0000_i5739" type="#_x0000_t75" style="width:230.25pt;height:36pt" o:ole="">
            <v:imagedata r:id="rId8494" o:title=""/>
          </v:shape>
          <o:OLEObject Type="Embed" ProgID="Equation.DSMT4" ShapeID="_x0000_i5739" DrawAspect="Content" ObjectID="_1796844801" r:id="rId8495"/>
        </w:object>
      </w:r>
      <w:r w:rsidRPr="00330A7E">
        <w:rPr>
          <w:rFonts w:ascii="Times New Roman" w:hAnsi="Times New Roman" w:cs="Times New Roman"/>
          <w:sz w:val="24"/>
          <w:szCs w:val="24"/>
        </w:rPr>
        <w:t>.</w:t>
      </w:r>
      <w:r w:rsidRPr="00330A7E">
        <w:rPr>
          <w:rFonts w:ascii="Times New Roman" w:hAnsi="Times New Roman" w:cs="Times New Roman"/>
          <w:sz w:val="24"/>
          <w:szCs w:val="24"/>
        </w:rPr>
        <w:tab/>
      </w:r>
    </w:p>
    <w:p w14:paraId="51BCC905" w14:textId="77777777" w:rsidR="00ED397D" w:rsidRPr="00330A7E" w:rsidRDefault="00ED397D" w:rsidP="00330A7E">
      <w:pPr>
        <w:pStyle w:val="ListParagraph"/>
        <w:tabs>
          <w:tab w:val="left" w:pos="992"/>
          <w:tab w:val="left" w:pos="3402"/>
          <w:tab w:val="left" w:pos="5669"/>
          <w:tab w:val="left" w:pos="7937"/>
        </w:tabs>
        <w:spacing w:before="120" w:line="276" w:lineRule="auto"/>
        <w:ind w:left="900"/>
        <w:rPr>
          <w:rFonts w:ascii="Times New Roman" w:hAnsi="Times New Roman" w:cs="Times New Roman"/>
          <w:sz w:val="24"/>
          <w:szCs w:val="24"/>
        </w:rPr>
      </w:pPr>
      <w:r w:rsidRPr="00330A7E">
        <w:rPr>
          <w:rFonts w:ascii="Times New Roman" w:hAnsi="Times New Roman" w:cs="Times New Roman"/>
          <w:b/>
          <w:color w:val="0000FF"/>
          <w:sz w:val="24"/>
          <w:szCs w:val="24"/>
        </w:rPr>
        <w:lastRenderedPageBreak/>
        <w:t>B.</w:t>
      </w:r>
      <w:r w:rsidRPr="00330A7E">
        <w:rPr>
          <w:rFonts w:ascii="Times New Roman" w:eastAsia="Calibri" w:hAnsi="Times New Roman" w:cs="Times New Roman"/>
          <w:sz w:val="24"/>
          <w:szCs w:val="24"/>
        </w:rPr>
        <w:t xml:space="preserve"> </w:t>
      </w:r>
      <w:r w:rsidRPr="00330A7E">
        <w:rPr>
          <w:rFonts w:ascii="Times New Roman" w:eastAsia="Calibri" w:hAnsi="Times New Roman" w:cs="Times New Roman"/>
          <w:position w:val="-24"/>
          <w:sz w:val="24"/>
          <w:szCs w:val="24"/>
        </w:rPr>
        <w:object w:dxaOrig="4380" w:dyaOrig="660" w14:anchorId="503C73E1">
          <v:shape id="_x0000_i5740" type="#_x0000_t75" style="width:219pt;height:33.75pt" o:ole="">
            <v:imagedata r:id="rId8496" o:title=""/>
          </v:shape>
          <o:OLEObject Type="Embed" ProgID="Equation.DSMT4" ShapeID="_x0000_i5740" DrawAspect="Content" ObjectID="_1796844802" r:id="rId849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p>
    <w:p w14:paraId="5278AD1E" w14:textId="77777777" w:rsidR="00ED397D" w:rsidRPr="00330A7E" w:rsidRDefault="00ED397D" w:rsidP="00330A7E">
      <w:pPr>
        <w:pStyle w:val="ListParagraph"/>
        <w:tabs>
          <w:tab w:val="left" w:pos="992"/>
          <w:tab w:val="left" w:pos="3402"/>
          <w:tab w:val="left" w:pos="5669"/>
          <w:tab w:val="left" w:pos="7937"/>
        </w:tabs>
        <w:spacing w:before="120" w:line="276" w:lineRule="auto"/>
        <w:ind w:left="900"/>
        <w:rPr>
          <w:rFonts w:ascii="Times New Roman" w:hAnsi="Times New Roman" w:cs="Times New Roman"/>
          <w:b/>
          <w:sz w:val="24"/>
          <w:szCs w:val="24"/>
        </w:rPr>
      </w:pPr>
      <w:r w:rsidRPr="00330A7E">
        <w:rPr>
          <w:rFonts w:ascii="Times New Roman" w:hAnsi="Times New Roman" w:cs="Times New Roman"/>
          <w:b/>
          <w:color w:val="0000FF"/>
          <w:sz w:val="24"/>
          <w:szCs w:val="24"/>
        </w:rPr>
        <w:t>C.</w:t>
      </w:r>
      <w:r w:rsidRPr="00330A7E">
        <w:rPr>
          <w:rFonts w:ascii="Times New Roman" w:eastAsia="Calibri" w:hAnsi="Times New Roman" w:cs="Times New Roman"/>
          <w:sz w:val="24"/>
          <w:szCs w:val="24"/>
        </w:rPr>
        <w:t xml:space="preserve"> </w:t>
      </w:r>
      <w:r w:rsidRPr="00330A7E">
        <w:rPr>
          <w:rFonts w:ascii="Times New Roman" w:eastAsia="Calibri" w:hAnsi="Times New Roman" w:cs="Times New Roman"/>
          <w:position w:val="-24"/>
          <w:sz w:val="24"/>
          <w:szCs w:val="24"/>
        </w:rPr>
        <w:object w:dxaOrig="4700" w:dyaOrig="720" w14:anchorId="3A366B63">
          <v:shape id="_x0000_i5741" type="#_x0000_t75" style="width:234.75pt;height:36pt" o:ole="">
            <v:imagedata r:id="rId8498" o:title=""/>
          </v:shape>
          <o:OLEObject Type="Embed" ProgID="Equation.DSMT4" ShapeID="_x0000_i5741" DrawAspect="Content" ObjectID="_1796844803" r:id="rId8499"/>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p>
    <w:p w14:paraId="7A962BBD" w14:textId="77777777" w:rsidR="00ED397D" w:rsidRPr="00330A7E" w:rsidRDefault="00ED397D" w:rsidP="00330A7E">
      <w:pPr>
        <w:pStyle w:val="ListParagraph"/>
        <w:tabs>
          <w:tab w:val="left" w:pos="992"/>
          <w:tab w:val="left" w:pos="3402"/>
          <w:tab w:val="left" w:pos="5669"/>
          <w:tab w:val="left" w:pos="7937"/>
        </w:tabs>
        <w:spacing w:before="120" w:line="276" w:lineRule="auto"/>
        <w:ind w:left="900"/>
        <w:rPr>
          <w:rFonts w:ascii="Times New Roman" w:hAnsi="Times New Roman" w:cs="Times New Roman"/>
          <w:b/>
          <w:sz w:val="24"/>
          <w:szCs w:val="24"/>
          <w:lang w:val="it-IT"/>
        </w:rPr>
      </w:pP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w:t>
      </w:r>
      <w:r w:rsidRPr="00330A7E">
        <w:rPr>
          <w:rFonts w:ascii="Times New Roman" w:eastAsia="Calibri" w:hAnsi="Times New Roman" w:cs="Times New Roman"/>
          <w:sz w:val="24"/>
          <w:szCs w:val="24"/>
        </w:rPr>
        <w:t xml:space="preserve"> </w:t>
      </w:r>
      <w:r w:rsidRPr="00330A7E">
        <w:rPr>
          <w:rFonts w:ascii="Times New Roman" w:eastAsia="Calibri" w:hAnsi="Times New Roman" w:cs="Times New Roman"/>
          <w:position w:val="-24"/>
          <w:sz w:val="24"/>
          <w:szCs w:val="24"/>
        </w:rPr>
        <w:object w:dxaOrig="4700" w:dyaOrig="720" w14:anchorId="54C276FA">
          <v:shape id="_x0000_i5742" type="#_x0000_t75" style="width:234.75pt;height:36pt" o:ole="">
            <v:imagedata r:id="rId8500" o:title=""/>
          </v:shape>
          <o:OLEObject Type="Embed" ProgID="Equation.DSMT4" ShapeID="_x0000_i5742" DrawAspect="Content" ObjectID="_1796844804" r:id="rId8501"/>
        </w:object>
      </w:r>
      <w:r w:rsidRPr="00330A7E">
        <w:rPr>
          <w:rFonts w:ascii="Times New Roman" w:hAnsi="Times New Roman" w:cs="Times New Roman"/>
          <w:sz w:val="24"/>
          <w:szCs w:val="24"/>
          <w:lang w:val="it-IT"/>
        </w:rPr>
        <w:t>.</w:t>
      </w:r>
    </w:p>
    <w:p w14:paraId="6E18FBAD" w14:textId="77777777" w:rsidR="00ED397D" w:rsidRPr="00330A7E" w:rsidRDefault="00ED397D" w:rsidP="00330A7E">
      <w:pPr>
        <w:pStyle w:val="ListParagraph"/>
        <w:tabs>
          <w:tab w:val="left" w:pos="992"/>
        </w:tabs>
        <w:spacing w:before="120" w:line="276" w:lineRule="auto"/>
        <w:ind w:left="900"/>
        <w:rPr>
          <w:rFonts w:ascii="Times New Roman" w:hAnsi="Times New Roman" w:cs="Times New Roman"/>
          <w:color w:val="000000" w:themeColor="text1"/>
          <w:sz w:val="24"/>
          <w:szCs w:val="24"/>
          <w:lang w:val="it-IT"/>
        </w:rPr>
      </w:pPr>
      <w:r w:rsidRPr="00330A7E">
        <w:rPr>
          <w:rFonts w:ascii="Times New Roman" w:hAnsi="Times New Roman" w:cs="Times New Roman"/>
          <w:color w:val="000000"/>
          <w:sz w:val="24"/>
          <w:szCs w:val="24"/>
          <w:lang w:val="it-IT"/>
        </w:rPr>
        <w:t xml:space="preserve">Câu 10. </w:t>
      </w:r>
      <w:r w:rsidRPr="00330A7E">
        <w:rPr>
          <w:rFonts w:ascii="Times New Roman" w:hAnsi="Times New Roman" w:cs="Times New Roman"/>
          <w:color w:val="000000" w:themeColor="text1"/>
          <w:sz w:val="24"/>
          <w:szCs w:val="24"/>
          <w:lang w:val="it-IT"/>
        </w:rPr>
        <w:t xml:space="preserve">Cho hàm số </w:t>
      </w:r>
      <w:r w:rsidRPr="00330A7E">
        <w:rPr>
          <w:rFonts w:ascii="Times New Roman" w:hAnsi="Times New Roman" w:cs="Times New Roman"/>
          <w:position w:val="-14"/>
          <w:sz w:val="24"/>
          <w:szCs w:val="24"/>
        </w:rPr>
        <w:object w:dxaOrig="960" w:dyaOrig="400" w14:anchorId="435B2FA2">
          <v:shape id="_x0000_i5743" type="#_x0000_t75" style="width:48pt;height:20.25pt" o:ole="">
            <v:imagedata r:id="rId8502" o:title=""/>
          </v:shape>
          <o:OLEObject Type="Embed" ProgID="Equation.DSMT4" ShapeID="_x0000_i5743" DrawAspect="Content" ObjectID="_1796844805" r:id="rId8503"/>
        </w:object>
      </w:r>
      <w:r w:rsidRPr="00330A7E">
        <w:rPr>
          <w:rFonts w:ascii="Times New Roman" w:hAnsi="Times New Roman" w:cs="Times New Roman"/>
          <w:sz w:val="24"/>
          <w:szCs w:val="24"/>
          <w:lang w:val="it-IT"/>
        </w:rPr>
        <w:t xml:space="preserve"> liên tục trên đoạn </w:t>
      </w:r>
      <w:r w:rsidRPr="00330A7E">
        <w:rPr>
          <w:rFonts w:ascii="Times New Roman" w:hAnsi="Times New Roman" w:cs="Times New Roman"/>
          <w:position w:val="-14"/>
          <w:sz w:val="24"/>
          <w:szCs w:val="24"/>
        </w:rPr>
        <w:object w:dxaOrig="520" w:dyaOrig="400" w14:anchorId="1C3F3963">
          <v:shape id="_x0000_i5744" type="#_x0000_t75" style="width:26.25pt;height:20.25pt" o:ole="">
            <v:imagedata r:id="rId8504" o:title=""/>
          </v:shape>
          <o:OLEObject Type="Embed" ProgID="Equation.DSMT4" ShapeID="_x0000_i5744" DrawAspect="Content" ObjectID="_1796844806" r:id="rId8505"/>
        </w:object>
      </w:r>
      <w:r w:rsidRPr="00330A7E">
        <w:rPr>
          <w:rFonts w:ascii="Times New Roman" w:hAnsi="Times New Roman" w:cs="Times New Roman"/>
          <w:color w:val="000000" w:themeColor="text1"/>
          <w:sz w:val="24"/>
          <w:szCs w:val="24"/>
          <w:lang w:val="it-IT"/>
        </w:rPr>
        <w:t xml:space="preserve">. Khi đó, diện tích S của hình phẳng giới hạn bởi đồ thị hàm số </w:t>
      </w:r>
      <w:r w:rsidRPr="00330A7E">
        <w:rPr>
          <w:rFonts w:ascii="Times New Roman" w:hAnsi="Times New Roman" w:cs="Times New Roman"/>
          <w:position w:val="-14"/>
          <w:sz w:val="24"/>
          <w:szCs w:val="24"/>
        </w:rPr>
        <w:object w:dxaOrig="960" w:dyaOrig="400" w14:anchorId="40895525">
          <v:shape id="_x0000_i5745" type="#_x0000_t75" style="width:48pt;height:20.25pt" o:ole="">
            <v:imagedata r:id="rId8502" o:title=""/>
          </v:shape>
          <o:OLEObject Type="Embed" ProgID="Equation.DSMT4" ShapeID="_x0000_i5745" DrawAspect="Content" ObjectID="_1796844807" r:id="rId8506"/>
        </w:object>
      </w:r>
      <w:r w:rsidRPr="00330A7E">
        <w:rPr>
          <w:rFonts w:ascii="Times New Roman" w:hAnsi="Times New Roman" w:cs="Times New Roman"/>
          <w:sz w:val="24"/>
          <w:szCs w:val="24"/>
        </w:rPr>
        <w:t xml:space="preserve">, trục hoành và hai đường thẳng </w:t>
      </w:r>
      <w:r w:rsidRPr="00330A7E">
        <w:rPr>
          <w:rFonts w:ascii="Times New Roman" w:hAnsi="Times New Roman" w:cs="Times New Roman"/>
          <w:position w:val="-10"/>
          <w:sz w:val="24"/>
          <w:szCs w:val="24"/>
        </w:rPr>
        <w:object w:dxaOrig="1219" w:dyaOrig="340" w14:anchorId="6F943F89">
          <v:shape id="_x0000_i5746" type="#_x0000_t75" style="width:60.75pt;height:17.25pt" o:ole="">
            <v:imagedata r:id="rId8507" o:title=""/>
          </v:shape>
          <o:OLEObject Type="Embed" ProgID="Equation.DSMT4" ShapeID="_x0000_i5746" DrawAspect="Content" ObjectID="_1796844808" r:id="rId8508"/>
        </w:object>
      </w:r>
      <w:r w:rsidRPr="00330A7E">
        <w:rPr>
          <w:rFonts w:ascii="Times New Roman" w:hAnsi="Times New Roman" w:cs="Times New Roman"/>
          <w:sz w:val="24"/>
          <w:szCs w:val="24"/>
        </w:rPr>
        <w:t>là:</w:t>
      </w:r>
    </w:p>
    <w:p w14:paraId="4F7C0C2A" w14:textId="77777777" w:rsidR="00ED397D" w:rsidRPr="00330A7E" w:rsidRDefault="00ED397D" w:rsidP="00330A7E">
      <w:pPr>
        <w:tabs>
          <w:tab w:val="left" w:pos="3402"/>
          <w:tab w:val="left" w:pos="5669"/>
          <w:tab w:val="left" w:pos="7937"/>
        </w:tabs>
        <w:spacing w:after="0"/>
        <w:ind w:left="900"/>
        <w:jc w:val="both"/>
        <w:rPr>
          <w:rFonts w:ascii="Times New Roman" w:hAnsi="Times New Roman" w:cs="Times New Roman"/>
          <w:b/>
          <w:sz w:val="24"/>
          <w:szCs w:val="24"/>
          <w:lang w:val="it-IT"/>
        </w:rPr>
      </w:pPr>
      <w:r w:rsidRPr="00330A7E">
        <w:rPr>
          <w:rFonts w:ascii="Times New Roman" w:hAnsi="Times New Roman" w:cs="Times New Roman"/>
          <w:b/>
          <w:color w:val="0000FF"/>
          <w:sz w:val="24"/>
          <w:szCs w:val="24"/>
        </w:rPr>
        <w:t xml:space="preserve">A. </w:t>
      </w:r>
      <w:bookmarkStart w:id="13" w:name="_Hlk175111138"/>
      <w:r w:rsidRPr="00330A7E">
        <w:rPr>
          <w:rFonts w:ascii="Times New Roman" w:hAnsi="Times New Roman" w:cs="Times New Roman"/>
          <w:position w:val="-32"/>
          <w:sz w:val="24"/>
          <w:szCs w:val="24"/>
        </w:rPr>
        <w:object w:dxaOrig="1520" w:dyaOrig="780" w14:anchorId="25565578">
          <v:shape id="_x0000_i5747" type="#_x0000_t75" style="width:75.75pt;height:39pt" o:ole="">
            <v:imagedata r:id="rId8509" o:title=""/>
          </v:shape>
          <o:OLEObject Type="Embed" ProgID="Equation.DSMT4" ShapeID="_x0000_i5747" DrawAspect="Content" ObjectID="_1796844809" r:id="rId8510"/>
        </w:object>
      </w:r>
      <w:bookmarkEnd w:id="13"/>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position w:val="-32"/>
          <w:sz w:val="24"/>
          <w:szCs w:val="24"/>
        </w:rPr>
        <w:object w:dxaOrig="1660" w:dyaOrig="780" w14:anchorId="7C19A93E">
          <v:shape id="_x0000_i5748" type="#_x0000_t75" style="width:83.25pt;height:39pt" o:ole="">
            <v:imagedata r:id="rId8511" o:title=""/>
          </v:shape>
          <o:OLEObject Type="Embed" ProgID="Equation.DSMT4" ShapeID="_x0000_i5748" DrawAspect="Content" ObjectID="_1796844810" r:id="rId8512"/>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32"/>
          <w:sz w:val="24"/>
          <w:szCs w:val="24"/>
        </w:rPr>
        <w:object w:dxaOrig="1660" w:dyaOrig="780" w14:anchorId="7F7EA8C1">
          <v:shape id="_x0000_i5749" type="#_x0000_t75" style="width:83.25pt;height:39pt" o:ole="">
            <v:imagedata r:id="rId8513" o:title=""/>
          </v:shape>
          <o:OLEObject Type="Embed" ProgID="Equation.DSMT4" ShapeID="_x0000_i5749" DrawAspect="Content" ObjectID="_1796844811" r:id="rId8514"/>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w:t>
      </w:r>
      <w:r w:rsidRPr="00330A7E">
        <w:rPr>
          <w:rFonts w:ascii="Times New Roman" w:hAnsi="Times New Roman" w:cs="Times New Roman"/>
          <w:sz w:val="24"/>
          <w:szCs w:val="24"/>
        </w:rPr>
        <w:t xml:space="preserve"> </w:t>
      </w:r>
      <w:r w:rsidRPr="00330A7E">
        <w:rPr>
          <w:rFonts w:ascii="Times New Roman" w:hAnsi="Times New Roman" w:cs="Times New Roman"/>
          <w:position w:val="-32"/>
          <w:sz w:val="24"/>
          <w:szCs w:val="24"/>
        </w:rPr>
        <w:object w:dxaOrig="1520" w:dyaOrig="780" w14:anchorId="391CF06C">
          <v:shape id="_x0000_i5750" type="#_x0000_t75" style="width:75.75pt;height:39pt" o:ole="">
            <v:imagedata r:id="rId8515" o:title=""/>
          </v:shape>
          <o:OLEObject Type="Embed" ProgID="Equation.DSMT4" ShapeID="_x0000_i5750" DrawAspect="Content" ObjectID="_1796844812" r:id="rId8516"/>
        </w:object>
      </w:r>
      <w:r w:rsidRPr="00330A7E">
        <w:rPr>
          <w:rFonts w:ascii="Times New Roman" w:hAnsi="Times New Roman" w:cs="Times New Roman"/>
          <w:sz w:val="24"/>
          <w:szCs w:val="24"/>
          <w:lang w:val="it-IT"/>
        </w:rPr>
        <w:t>.</w:t>
      </w:r>
    </w:p>
    <w:p w14:paraId="64EB8BE2" w14:textId="77777777" w:rsidR="00ED397D" w:rsidRPr="00330A7E" w:rsidRDefault="00ED397D" w:rsidP="00330A7E">
      <w:pPr>
        <w:tabs>
          <w:tab w:val="left" w:pos="992"/>
        </w:tabs>
        <w:spacing w:before="120" w:after="0"/>
        <w:ind w:left="900"/>
        <w:contextualSpacing/>
        <w:jc w:val="both"/>
        <w:rPr>
          <w:rFonts w:ascii="Times New Roman" w:eastAsia="Arial" w:hAnsi="Times New Roman" w:cs="Times New Roman"/>
          <w:sz w:val="24"/>
          <w:szCs w:val="24"/>
          <w:lang w:val="vi-VN"/>
        </w:rPr>
      </w:pPr>
      <w:r w:rsidRPr="00330A7E">
        <w:rPr>
          <w:rFonts w:ascii="Times New Roman" w:eastAsia="Arial" w:hAnsi="Times New Roman" w:cs="Times New Roman"/>
          <w:sz w:val="24"/>
          <w:szCs w:val="24"/>
          <w:lang w:val="it-IT"/>
        </w:rPr>
        <w:t>Câu 11. Xét mẫu số liệu ghép nhóm có tứ phân vị thứ nhất, tứ phân vị thứ hai, tứ phân vị thứ ba lần lượt là</w:t>
      </w:r>
      <w:r w:rsidRPr="00330A7E">
        <w:rPr>
          <w:rFonts w:ascii="Times New Roman" w:eastAsia="Arial" w:hAnsi="Times New Roman" w:cs="Times New Roman"/>
          <w:sz w:val="24"/>
          <w:szCs w:val="24"/>
        </w:rPr>
        <w:t xml:space="preserve"> 27,5; 30,5; 33</w:t>
      </w:r>
      <w:r w:rsidRPr="00330A7E">
        <w:rPr>
          <w:rFonts w:ascii="Times New Roman" w:eastAsia="Arial" w:hAnsi="Times New Roman" w:cs="Times New Roman"/>
          <w:sz w:val="24"/>
          <w:szCs w:val="24"/>
          <w:lang w:val="it-IT"/>
        </w:rPr>
        <w:t>. Khoảng tứ phân vị của mẫu số liệu ghép nhóm đó bằng</w:t>
      </w:r>
    </w:p>
    <w:p w14:paraId="3B625B22" w14:textId="77777777" w:rsidR="00ED397D" w:rsidRPr="00330A7E" w:rsidRDefault="00ED397D" w:rsidP="00330A7E">
      <w:pPr>
        <w:tabs>
          <w:tab w:val="left" w:pos="3402"/>
          <w:tab w:val="left" w:pos="5669"/>
          <w:tab w:val="left" w:pos="7937"/>
        </w:tabs>
        <w:spacing w:after="0"/>
        <w:ind w:left="900"/>
        <w:jc w:val="both"/>
        <w:rPr>
          <w:rFonts w:ascii="Times New Roman" w:eastAsia="Arial" w:hAnsi="Times New Roman" w:cs="Times New Roman"/>
          <w:b/>
          <w:sz w:val="24"/>
          <w:szCs w:val="24"/>
          <w:lang w:val="it-IT"/>
        </w:rPr>
      </w:pPr>
      <w:r w:rsidRPr="00330A7E">
        <w:rPr>
          <w:rFonts w:ascii="Times New Roman" w:eastAsia="Arial" w:hAnsi="Times New Roman" w:cs="Times New Roman"/>
          <w:b/>
          <w:color w:val="0000FF"/>
          <w:sz w:val="24"/>
          <w:szCs w:val="24"/>
          <w:lang w:val="vi-VN"/>
        </w:rPr>
        <w:t xml:space="preserve">A. </w:t>
      </w:r>
      <w:r w:rsidRPr="00330A7E">
        <w:rPr>
          <w:rFonts w:ascii="Times New Roman" w:eastAsia="Arial" w:hAnsi="Times New Roman" w:cs="Times New Roman"/>
          <w:position w:val="-6"/>
          <w:sz w:val="24"/>
          <w:szCs w:val="24"/>
          <w:lang w:val="vi-VN"/>
        </w:rPr>
        <w:object w:dxaOrig="180" w:dyaOrig="279" w14:anchorId="26401FE6">
          <v:shape id="_x0000_i5751" type="#_x0000_t75" style="width:9pt;height:14.25pt" o:ole="">
            <v:imagedata r:id="rId8517" o:title=""/>
          </v:shape>
          <o:OLEObject Type="Embed" ProgID="Equation.DSMT4" ShapeID="_x0000_i5751" DrawAspect="Content" ObjectID="_1796844813" r:id="rId8518"/>
        </w:object>
      </w:r>
      <w:r w:rsidRPr="00330A7E">
        <w:rPr>
          <w:rFonts w:ascii="Times New Roman" w:eastAsia="Arial" w:hAnsi="Times New Roman" w:cs="Times New Roman"/>
          <w:sz w:val="24"/>
          <w:szCs w:val="24"/>
          <w:lang w:val="vi-VN"/>
        </w:rPr>
        <w:t>.</w:t>
      </w:r>
      <w:r w:rsidRPr="00330A7E">
        <w:rPr>
          <w:rFonts w:ascii="Times New Roman" w:eastAsia="Arial" w:hAnsi="Times New Roman" w:cs="Times New Roman"/>
          <w:sz w:val="24"/>
          <w:szCs w:val="24"/>
          <w:lang w:val="vi-VN"/>
        </w:rPr>
        <w:tab/>
      </w:r>
      <w:r w:rsidRPr="00330A7E">
        <w:rPr>
          <w:rFonts w:ascii="Times New Roman" w:eastAsia="Arial" w:hAnsi="Times New Roman" w:cs="Times New Roman"/>
          <w:b/>
          <w:color w:val="0000FF"/>
          <w:sz w:val="24"/>
          <w:szCs w:val="24"/>
          <w:lang w:val="vi-VN"/>
        </w:rPr>
        <w:t xml:space="preserve">B. </w:t>
      </w:r>
      <w:r w:rsidRPr="00330A7E">
        <w:rPr>
          <w:rFonts w:ascii="Times New Roman" w:eastAsia="Arial" w:hAnsi="Times New Roman" w:cs="Times New Roman"/>
          <w:position w:val="-10"/>
          <w:sz w:val="24"/>
          <w:szCs w:val="24"/>
          <w:lang w:val="vi-VN"/>
        </w:rPr>
        <w:object w:dxaOrig="380" w:dyaOrig="320" w14:anchorId="05148B08">
          <v:shape id="_x0000_i5752" type="#_x0000_t75" style="width:18.75pt;height:15.75pt" o:ole="">
            <v:imagedata r:id="rId8519" o:title=""/>
          </v:shape>
          <o:OLEObject Type="Embed" ProgID="Equation.DSMT4" ShapeID="_x0000_i5752" DrawAspect="Content" ObjectID="_1796844814" r:id="rId8520"/>
        </w:object>
      </w:r>
      <w:r w:rsidRPr="00330A7E">
        <w:rPr>
          <w:rFonts w:ascii="Times New Roman" w:eastAsia="Arial" w:hAnsi="Times New Roman" w:cs="Times New Roman"/>
          <w:sz w:val="24"/>
          <w:szCs w:val="24"/>
          <w:lang w:val="vi-VN"/>
        </w:rPr>
        <w:t>.</w:t>
      </w:r>
      <w:r w:rsidRPr="00330A7E">
        <w:rPr>
          <w:rFonts w:ascii="Times New Roman" w:eastAsia="Arial" w:hAnsi="Times New Roman" w:cs="Times New Roman"/>
          <w:sz w:val="24"/>
          <w:szCs w:val="24"/>
          <w:lang w:val="vi-VN"/>
        </w:rPr>
        <w:tab/>
      </w:r>
      <w:r w:rsidRPr="00330A7E">
        <w:rPr>
          <w:rFonts w:ascii="Times New Roman" w:eastAsia="Arial" w:hAnsi="Times New Roman" w:cs="Times New Roman"/>
          <w:b/>
          <w:color w:val="0000FF"/>
          <w:sz w:val="24"/>
          <w:szCs w:val="24"/>
          <w:lang w:val="vi-VN"/>
        </w:rPr>
        <w:t xml:space="preserve">C. </w:t>
      </w:r>
      <w:r w:rsidRPr="00330A7E">
        <w:rPr>
          <w:rFonts w:ascii="Times New Roman" w:eastAsia="Arial" w:hAnsi="Times New Roman" w:cs="Times New Roman"/>
          <w:position w:val="-10"/>
          <w:sz w:val="24"/>
          <w:szCs w:val="24"/>
          <w:lang w:val="vi-VN"/>
        </w:rPr>
        <w:object w:dxaOrig="380" w:dyaOrig="320" w14:anchorId="00266888">
          <v:shape id="_x0000_i5753" type="#_x0000_t75" style="width:18.75pt;height:15.75pt" o:ole="">
            <v:imagedata r:id="rId8521" o:title=""/>
          </v:shape>
          <o:OLEObject Type="Embed" ProgID="Equation.DSMT4" ShapeID="_x0000_i5753" DrawAspect="Content" ObjectID="_1796844815" r:id="rId8522"/>
        </w:object>
      </w:r>
      <w:r w:rsidRPr="00330A7E">
        <w:rPr>
          <w:rFonts w:ascii="Times New Roman" w:eastAsia="Arial" w:hAnsi="Times New Roman" w:cs="Times New Roman"/>
          <w:sz w:val="24"/>
          <w:szCs w:val="24"/>
          <w:lang w:val="vi-VN"/>
        </w:rPr>
        <w:t>.</w:t>
      </w:r>
      <w:r w:rsidRPr="00330A7E">
        <w:rPr>
          <w:rFonts w:ascii="Times New Roman" w:eastAsia="Arial" w:hAnsi="Times New Roman" w:cs="Times New Roman"/>
          <w:b/>
          <w:sz w:val="24"/>
          <w:szCs w:val="24"/>
          <w:lang w:val="vi-VN"/>
        </w:rPr>
        <w:tab/>
      </w:r>
      <w:r w:rsidRPr="00330A7E">
        <w:rPr>
          <w:rFonts w:ascii="Times New Roman" w:eastAsia="Arial" w:hAnsi="Times New Roman" w:cs="Times New Roman"/>
          <w:b/>
          <w:color w:val="0000FF"/>
          <w:sz w:val="24"/>
          <w:szCs w:val="24"/>
          <w:lang w:val="it-IT"/>
        </w:rPr>
        <w:t>D</w:t>
      </w:r>
      <w:r w:rsidRPr="00330A7E">
        <w:rPr>
          <w:rFonts w:ascii="Times New Roman" w:eastAsia="Arial" w:hAnsi="Times New Roman" w:cs="Times New Roman"/>
          <w:b/>
          <w:color w:val="0000FF"/>
          <w:sz w:val="24"/>
          <w:szCs w:val="24"/>
          <w:lang w:val="vi-VN"/>
        </w:rPr>
        <w:t xml:space="preserve">. </w:t>
      </w:r>
      <w:r w:rsidRPr="00330A7E">
        <w:rPr>
          <w:rFonts w:ascii="Times New Roman" w:eastAsia="Arial" w:hAnsi="Times New Roman" w:cs="Times New Roman"/>
          <w:position w:val="-6"/>
          <w:sz w:val="24"/>
          <w:szCs w:val="24"/>
          <w:lang w:val="vi-VN"/>
        </w:rPr>
        <w:object w:dxaOrig="180" w:dyaOrig="279" w14:anchorId="5C84ECD7">
          <v:shape id="_x0000_i5754" type="#_x0000_t75" style="width:9pt;height:14.25pt" o:ole="">
            <v:imagedata r:id="rId8523" o:title=""/>
          </v:shape>
          <o:OLEObject Type="Embed" ProgID="Equation.DSMT4" ShapeID="_x0000_i5754" DrawAspect="Content" ObjectID="_1796844816" r:id="rId8524"/>
        </w:object>
      </w:r>
      <w:r w:rsidRPr="00330A7E">
        <w:rPr>
          <w:rFonts w:ascii="Times New Roman" w:eastAsia="Arial" w:hAnsi="Times New Roman" w:cs="Times New Roman"/>
          <w:sz w:val="24"/>
          <w:szCs w:val="24"/>
          <w:lang w:val="it-IT"/>
        </w:rPr>
        <w:t>.</w:t>
      </w:r>
    </w:p>
    <w:p w14:paraId="474EEEC2" w14:textId="77777777" w:rsidR="00ED397D" w:rsidRPr="00330A7E" w:rsidRDefault="00ED397D" w:rsidP="00330A7E">
      <w:pPr>
        <w:pStyle w:val="ListParagraph"/>
        <w:tabs>
          <w:tab w:val="left" w:pos="992"/>
        </w:tabs>
        <w:spacing w:before="120" w:line="276" w:lineRule="auto"/>
        <w:ind w:left="900"/>
        <w:rPr>
          <w:rFonts w:ascii="Times New Roman" w:hAnsi="Times New Roman" w:cs="Times New Roman"/>
          <w:sz w:val="24"/>
          <w:szCs w:val="24"/>
        </w:rPr>
      </w:pPr>
      <w:r w:rsidRPr="00330A7E">
        <w:rPr>
          <w:rFonts w:ascii="Times New Roman" w:hAnsi="Times New Roman" w:cs="Times New Roman"/>
          <w:sz w:val="24"/>
          <w:szCs w:val="24"/>
          <w:lang w:val="it-IT"/>
        </w:rPr>
        <w:t>Câu 12. Cho hình hộp ABCD.A’B’C’D’. Đẳng thức vecto nào sau đây đúng?</w:t>
      </w:r>
    </w:p>
    <w:p w14:paraId="3A2A664A" w14:textId="77777777" w:rsidR="00ED397D" w:rsidRPr="00330A7E" w:rsidRDefault="00ED397D" w:rsidP="00330A7E">
      <w:pPr>
        <w:tabs>
          <w:tab w:val="left" w:pos="3402"/>
          <w:tab w:val="left" w:pos="5669"/>
          <w:tab w:val="left" w:pos="7937"/>
        </w:tabs>
        <w:spacing w:after="0"/>
        <w:ind w:left="900"/>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6"/>
          <w:sz w:val="24"/>
          <w:szCs w:val="24"/>
        </w:rPr>
        <w:object w:dxaOrig="2200" w:dyaOrig="360" w14:anchorId="727EE03A">
          <v:shape id="_x0000_i5755" type="#_x0000_t75" style="width:110.25pt;height:18.75pt" o:ole="">
            <v:imagedata r:id="rId8525" o:title=""/>
          </v:shape>
          <o:OLEObject Type="Embed" ProgID="Equation.DSMT4" ShapeID="_x0000_i5755" DrawAspect="Content" ObjectID="_1796844817" r:id="rId8526"/>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2180" w:dyaOrig="360" w14:anchorId="086CFD6C">
          <v:shape id="_x0000_i5756" type="#_x0000_t75" style="width:108.75pt;height:18.75pt" o:ole="">
            <v:imagedata r:id="rId8527" o:title=""/>
          </v:shape>
          <o:OLEObject Type="Embed" ProgID="Equation.DSMT4" ShapeID="_x0000_i5756" DrawAspect="Content" ObjectID="_1796844818" r:id="rId8528"/>
        </w:object>
      </w:r>
      <w:r w:rsidRPr="00330A7E">
        <w:rPr>
          <w:rFonts w:ascii="Times New Roman" w:hAnsi="Times New Roman" w:cs="Times New Roman"/>
          <w:sz w:val="24"/>
          <w:szCs w:val="24"/>
        </w:rPr>
        <w:t>.</w:t>
      </w:r>
      <w:r w:rsidRPr="00330A7E">
        <w:rPr>
          <w:rFonts w:ascii="Times New Roman" w:hAnsi="Times New Roman" w:cs="Times New Roman"/>
          <w:sz w:val="24"/>
          <w:szCs w:val="24"/>
        </w:rPr>
        <w:tab/>
      </w:r>
    </w:p>
    <w:p w14:paraId="07A2E83F" w14:textId="77777777" w:rsidR="00ED397D" w:rsidRPr="00330A7E" w:rsidRDefault="00ED397D" w:rsidP="00330A7E">
      <w:pPr>
        <w:tabs>
          <w:tab w:val="left" w:pos="3402"/>
          <w:tab w:val="left" w:pos="5669"/>
          <w:tab w:val="left" w:pos="7937"/>
        </w:tabs>
        <w:spacing w:after="0"/>
        <w:ind w:left="900"/>
        <w:jc w:val="both"/>
        <w:rPr>
          <w:rFonts w:ascii="Times New Roman" w:hAnsi="Times New Roman" w:cs="Times New Roman"/>
          <w:b/>
          <w:sz w:val="24"/>
          <w:szCs w:val="24"/>
          <w:lang w:val="it-IT"/>
        </w:rPr>
      </w:pPr>
      <w:r w:rsidRPr="00330A7E">
        <w:rPr>
          <w:rFonts w:ascii="Times New Roman" w:hAnsi="Times New Roman" w:cs="Times New Roman"/>
          <w:b/>
          <w:color w:val="0000FF"/>
          <w:sz w:val="24"/>
          <w:szCs w:val="24"/>
        </w:rPr>
        <w:t>C.</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2140" w:dyaOrig="360" w14:anchorId="5842BE86">
          <v:shape id="_x0000_i5757" type="#_x0000_t75" style="width:107.25pt;height:18.75pt" o:ole="">
            <v:imagedata r:id="rId8529" o:title=""/>
          </v:shape>
          <o:OLEObject Type="Embed" ProgID="Equation.DSMT4" ShapeID="_x0000_i5757" DrawAspect="Content" ObjectID="_1796844819" r:id="rId8530"/>
        </w:obje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2180" w:dyaOrig="360" w14:anchorId="1393ED8E">
          <v:shape id="_x0000_i5758" type="#_x0000_t75" style="width:108.75pt;height:18.75pt" o:ole="">
            <v:imagedata r:id="rId8527" o:title=""/>
          </v:shape>
          <o:OLEObject Type="Embed" ProgID="Equation.DSMT4" ShapeID="_x0000_i5758" DrawAspect="Content" ObjectID="_1796844820" r:id="rId8531"/>
        </w:object>
      </w:r>
      <w:r w:rsidRPr="00330A7E">
        <w:rPr>
          <w:rFonts w:ascii="Times New Roman" w:hAnsi="Times New Roman" w:cs="Times New Roman"/>
          <w:sz w:val="24"/>
          <w:szCs w:val="24"/>
          <w:lang w:val="it-IT"/>
        </w:rPr>
        <w:t>.</w:t>
      </w:r>
    </w:p>
    <w:p w14:paraId="0FB477AE" w14:textId="77777777" w:rsidR="00ED397D" w:rsidRPr="00330A7E" w:rsidRDefault="00ED397D" w:rsidP="00330A7E">
      <w:pPr>
        <w:spacing w:before="120" w:after="240"/>
        <w:ind w:left="900"/>
        <w:rPr>
          <w:rFonts w:ascii="Times New Roman" w:hAnsi="Times New Roman" w:cs="Times New Roman"/>
          <w:sz w:val="24"/>
          <w:szCs w:val="24"/>
          <w:lang w:val="it-IT"/>
        </w:rPr>
      </w:pPr>
      <w:r w:rsidRPr="00330A7E">
        <w:rPr>
          <w:rFonts w:ascii="Times New Roman" w:hAnsi="Times New Roman" w:cs="Times New Roman"/>
          <w:b/>
          <w:bCs/>
          <w:color w:val="0033CC"/>
          <w:sz w:val="24"/>
          <w:szCs w:val="24"/>
          <w:lang w:val="it-IT"/>
        </w:rPr>
        <w:t>PHẦN II. Câu trắc nghiệm đúng sai.</w:t>
      </w:r>
      <w:r w:rsidRPr="00330A7E">
        <w:rPr>
          <w:rFonts w:ascii="Times New Roman" w:hAnsi="Times New Roman" w:cs="Times New Roman"/>
          <w:color w:val="0033CC"/>
          <w:sz w:val="24"/>
          <w:szCs w:val="24"/>
          <w:lang w:val="it-IT"/>
        </w:rPr>
        <w:t xml:space="preserve"> </w:t>
      </w:r>
      <w:r w:rsidRPr="00330A7E">
        <w:rPr>
          <w:rFonts w:ascii="Times New Roman" w:hAnsi="Times New Roman" w:cs="Times New Roman"/>
          <w:sz w:val="24"/>
          <w:szCs w:val="24"/>
          <w:lang w:val="it-IT"/>
        </w:rPr>
        <w:t xml:space="preserve">Thí sinh trả lời từ câu 1 đến câu 4. Trong mỗi </w:t>
      </w:r>
      <w:r w:rsidRPr="00330A7E">
        <w:rPr>
          <w:rFonts w:ascii="Times New Roman" w:hAnsi="Times New Roman" w:cs="Times New Roman"/>
          <w:b/>
          <w:bCs/>
          <w:sz w:val="24"/>
          <w:szCs w:val="24"/>
          <w:lang w:val="it-IT"/>
        </w:rPr>
        <w:t>ý a), b), c), d)</w:t>
      </w:r>
      <w:r w:rsidRPr="00330A7E">
        <w:rPr>
          <w:rFonts w:ascii="Times New Roman" w:hAnsi="Times New Roman" w:cs="Times New Roman"/>
          <w:sz w:val="24"/>
          <w:szCs w:val="24"/>
          <w:lang w:val="it-IT"/>
        </w:rPr>
        <w:t xml:space="preserve"> ở mỗi câu, thí sinh chọn đúng hoặc sai.</w:t>
      </w:r>
    </w:p>
    <w:p w14:paraId="196009EE" w14:textId="77777777" w:rsidR="00ED397D" w:rsidRPr="00330A7E" w:rsidRDefault="00ED397D" w:rsidP="00330A7E">
      <w:pPr>
        <w:tabs>
          <w:tab w:val="left" w:pos="992"/>
        </w:tabs>
        <w:spacing w:before="120" w:after="0"/>
        <w:ind w:left="900"/>
        <w:contextualSpacing/>
        <w:jc w:val="both"/>
        <w:rPr>
          <w:rFonts w:ascii="Times New Roman" w:eastAsia="Calibri" w:hAnsi="Times New Roman" w:cs="Times New Roman"/>
          <w:bCs/>
          <w:color w:val="000000"/>
          <w:sz w:val="24"/>
          <w:szCs w:val="24"/>
          <w:lang w:val="vi-VN"/>
        </w:rPr>
      </w:pPr>
      <w:r w:rsidRPr="00330A7E">
        <w:rPr>
          <w:rFonts w:ascii="Times New Roman" w:eastAsia="Calibri" w:hAnsi="Times New Roman" w:cs="Times New Roman"/>
          <w:b/>
          <w:color w:val="000000"/>
          <w:sz w:val="24"/>
          <w:szCs w:val="24"/>
        </w:rPr>
        <w:t>Câu 1</w:t>
      </w:r>
      <w:r w:rsidRPr="00330A7E">
        <w:rPr>
          <w:rFonts w:ascii="Times New Roman" w:eastAsia="Calibri" w:hAnsi="Times New Roman" w:cs="Times New Roman"/>
          <w:bCs/>
          <w:color w:val="000000"/>
          <w:sz w:val="24"/>
          <w:szCs w:val="24"/>
        </w:rPr>
        <w:t xml:space="preserve">. </w:t>
      </w:r>
      <w:r w:rsidRPr="00330A7E">
        <w:rPr>
          <w:rFonts w:ascii="Times New Roman" w:eastAsia="Calibri" w:hAnsi="Times New Roman" w:cs="Times New Roman"/>
          <w:bCs/>
          <w:color w:val="000000"/>
          <w:sz w:val="24"/>
          <w:szCs w:val="24"/>
          <w:lang w:val="vi-VN"/>
        </w:rPr>
        <w:t xml:space="preserve">Trong không gian tọa độ </w:t>
      </w:r>
      <w:r w:rsidRPr="00330A7E">
        <w:rPr>
          <w:rFonts w:ascii="Times New Roman" w:eastAsia="Calibri" w:hAnsi="Times New Roman" w:cs="Times New Roman"/>
          <w:position w:val="-10"/>
          <w:sz w:val="24"/>
          <w:szCs w:val="24"/>
          <w:lang w:val="vi-VN"/>
        </w:rPr>
        <w:object w:dxaOrig="620" w:dyaOrig="320" w14:anchorId="2D0D1004">
          <v:shape id="_x0000_i5759" type="#_x0000_t75" style="width:30.75pt;height:15.75pt" o:ole="">
            <v:imagedata r:id="rId8532" o:title=""/>
          </v:shape>
          <o:OLEObject Type="Embed" ProgID="Equation.DSMT4" ShapeID="_x0000_i5759" DrawAspect="Content" ObjectID="_1796844821" r:id="rId8533"/>
        </w:object>
      </w:r>
      <w:r w:rsidRPr="00330A7E">
        <w:rPr>
          <w:rFonts w:ascii="Times New Roman" w:eastAsia="Calibri" w:hAnsi="Times New Roman" w:cs="Times New Roman"/>
          <w:bCs/>
          <w:color w:val="000000"/>
          <w:sz w:val="24"/>
          <w:szCs w:val="24"/>
          <w:lang w:val="vi-VN"/>
        </w:rPr>
        <w:t xml:space="preserve"> cho đường thẳng </w:t>
      </w:r>
      <w:r w:rsidRPr="00330A7E">
        <w:rPr>
          <w:rFonts w:ascii="Times New Roman" w:eastAsia="Calibri" w:hAnsi="Times New Roman" w:cs="Times New Roman"/>
          <w:position w:val="-24"/>
          <w:sz w:val="24"/>
          <w:szCs w:val="24"/>
          <w:lang w:val="vi-VN"/>
        </w:rPr>
        <w:object w:dxaOrig="2280" w:dyaOrig="620" w14:anchorId="692C4277">
          <v:shape id="_x0000_i5760" type="#_x0000_t75" style="width:114pt;height:30.75pt" o:ole="">
            <v:imagedata r:id="rId8534" o:title=""/>
          </v:shape>
          <o:OLEObject Type="Embed" ProgID="Equation.DSMT4" ShapeID="_x0000_i5760" DrawAspect="Content" ObjectID="_1796844822" r:id="rId8535"/>
        </w:object>
      </w:r>
      <w:r w:rsidRPr="00330A7E">
        <w:rPr>
          <w:rFonts w:ascii="Times New Roman" w:eastAsia="Calibri" w:hAnsi="Times New Roman" w:cs="Times New Roman"/>
          <w:bCs/>
          <w:color w:val="000000"/>
          <w:sz w:val="24"/>
          <w:szCs w:val="24"/>
          <w:lang w:val="vi-VN"/>
        </w:rPr>
        <w:t xml:space="preserve"> và mặt phẳng </w:t>
      </w:r>
      <w:r w:rsidRPr="00330A7E">
        <w:rPr>
          <w:rFonts w:ascii="Times New Roman" w:eastAsia="Calibri" w:hAnsi="Times New Roman" w:cs="Times New Roman"/>
          <w:position w:val="-14"/>
          <w:sz w:val="24"/>
          <w:szCs w:val="24"/>
          <w:lang w:val="vi-VN"/>
        </w:rPr>
        <w:object w:dxaOrig="2700" w:dyaOrig="400" w14:anchorId="61FEC757">
          <v:shape id="_x0000_i5761" type="#_x0000_t75" style="width:135pt;height:20.25pt" o:ole="">
            <v:imagedata r:id="rId8536" o:title=""/>
          </v:shape>
          <o:OLEObject Type="Embed" ProgID="Equation.DSMT4" ShapeID="_x0000_i5761" DrawAspect="Content" ObjectID="_1796844823" r:id="rId8537"/>
        </w:object>
      </w:r>
    </w:p>
    <w:p w14:paraId="1469C063" w14:textId="77777777" w:rsidR="00ED397D" w:rsidRPr="00330A7E" w:rsidRDefault="00ED397D" w:rsidP="00330A7E">
      <w:pPr>
        <w:spacing w:after="0"/>
        <w:ind w:left="900"/>
        <w:rPr>
          <w:rFonts w:ascii="Times New Roman" w:eastAsia="Calibri" w:hAnsi="Times New Roman" w:cs="Times New Roman"/>
          <w:bCs/>
          <w:color w:val="000000"/>
          <w:sz w:val="24"/>
          <w:szCs w:val="24"/>
          <w:lang w:val="vi-VN"/>
        </w:rPr>
      </w:pPr>
      <w:r w:rsidRPr="00330A7E">
        <w:rPr>
          <w:rFonts w:ascii="Times New Roman" w:eastAsia="Calibri" w:hAnsi="Times New Roman" w:cs="Times New Roman"/>
          <w:b/>
          <w:bCs/>
          <w:color w:val="000000"/>
          <w:sz w:val="24"/>
          <w:szCs w:val="24"/>
          <w:lang w:val="vi-VN"/>
        </w:rPr>
        <w:t>a)</w:t>
      </w:r>
      <w:r w:rsidRPr="00330A7E">
        <w:rPr>
          <w:rFonts w:ascii="Times New Roman" w:eastAsia="Calibri" w:hAnsi="Times New Roman" w:cs="Times New Roman"/>
          <w:bCs/>
          <w:color w:val="000000"/>
          <w:sz w:val="24"/>
          <w:szCs w:val="24"/>
          <w:lang w:val="vi-VN"/>
        </w:rPr>
        <w:t xml:space="preserve"> Vectơ có tọa độ </w:t>
      </w:r>
      <w:r w:rsidRPr="00330A7E">
        <w:rPr>
          <w:rFonts w:ascii="Times New Roman" w:eastAsia="Calibri" w:hAnsi="Times New Roman" w:cs="Times New Roman"/>
          <w:bCs/>
          <w:color w:val="000000"/>
          <w:position w:val="-14"/>
          <w:sz w:val="24"/>
          <w:szCs w:val="24"/>
          <w:lang w:val="vi-VN"/>
        </w:rPr>
        <w:object w:dxaOrig="740" w:dyaOrig="400" w14:anchorId="063234F8">
          <v:shape id="_x0000_i5762" type="#_x0000_t75" style="width:36.75pt;height:20.25pt" o:ole="">
            <v:imagedata r:id="rId8538" o:title=""/>
          </v:shape>
          <o:OLEObject Type="Embed" ProgID="Equation.DSMT4" ShapeID="_x0000_i5762" DrawAspect="Content" ObjectID="_1796844824" r:id="rId8539"/>
        </w:object>
      </w:r>
      <w:r w:rsidRPr="00330A7E">
        <w:rPr>
          <w:rFonts w:ascii="Times New Roman" w:eastAsia="Calibri" w:hAnsi="Times New Roman" w:cs="Times New Roman"/>
          <w:bCs/>
          <w:color w:val="000000"/>
          <w:sz w:val="24"/>
          <w:szCs w:val="24"/>
          <w:lang w:val="vi-VN"/>
        </w:rPr>
        <w:t xml:space="preserve"> là một vectơ chỉ phương của </w:t>
      </w:r>
      <w:r w:rsidRPr="00330A7E">
        <w:rPr>
          <w:rFonts w:ascii="Times New Roman" w:eastAsia="Calibri" w:hAnsi="Times New Roman" w:cs="Times New Roman"/>
          <w:bCs/>
          <w:color w:val="000000"/>
          <w:position w:val="-6"/>
          <w:sz w:val="24"/>
          <w:szCs w:val="24"/>
          <w:lang w:val="vi-VN"/>
        </w:rPr>
        <w:object w:dxaOrig="260" w:dyaOrig="279" w14:anchorId="4F26B1D5">
          <v:shape id="_x0000_i5763" type="#_x0000_t75" style="width:12.75pt;height:14.25pt" o:ole="">
            <v:imagedata r:id="rId8540" o:title=""/>
          </v:shape>
          <o:OLEObject Type="Embed" ProgID="Equation.DSMT4" ShapeID="_x0000_i5763" DrawAspect="Content" ObjectID="_1796844825" r:id="rId8541"/>
        </w:object>
      </w:r>
    </w:p>
    <w:p w14:paraId="38065009" w14:textId="77777777" w:rsidR="00ED397D" w:rsidRPr="00330A7E" w:rsidRDefault="00ED397D" w:rsidP="00330A7E">
      <w:pPr>
        <w:spacing w:after="0"/>
        <w:ind w:left="900"/>
        <w:rPr>
          <w:rFonts w:ascii="Times New Roman" w:eastAsia="Calibri" w:hAnsi="Times New Roman" w:cs="Times New Roman"/>
          <w:bCs/>
          <w:color w:val="000000"/>
          <w:sz w:val="24"/>
          <w:szCs w:val="24"/>
          <w:lang w:val="vi-VN"/>
        </w:rPr>
      </w:pPr>
      <w:r w:rsidRPr="00330A7E">
        <w:rPr>
          <w:rFonts w:ascii="Times New Roman" w:eastAsia="Calibri" w:hAnsi="Times New Roman" w:cs="Times New Roman"/>
          <w:b/>
          <w:bCs/>
          <w:color w:val="000000"/>
          <w:sz w:val="24"/>
          <w:szCs w:val="24"/>
          <w:lang w:val="vi-VN"/>
        </w:rPr>
        <w:t>b)</w:t>
      </w:r>
      <w:r w:rsidRPr="00330A7E">
        <w:rPr>
          <w:rFonts w:ascii="Times New Roman" w:eastAsia="Calibri" w:hAnsi="Times New Roman" w:cs="Times New Roman"/>
          <w:bCs/>
          <w:color w:val="000000"/>
          <w:sz w:val="24"/>
          <w:szCs w:val="24"/>
          <w:lang w:val="vi-VN"/>
        </w:rPr>
        <w:t xml:space="preserve"> Vectơ có tọa độ </w:t>
      </w:r>
      <w:r w:rsidRPr="00330A7E">
        <w:rPr>
          <w:rFonts w:ascii="Times New Roman" w:eastAsia="Calibri" w:hAnsi="Times New Roman" w:cs="Times New Roman"/>
          <w:bCs/>
          <w:color w:val="000000"/>
          <w:position w:val="-14"/>
          <w:sz w:val="24"/>
          <w:szCs w:val="24"/>
          <w:lang w:val="vi-VN"/>
        </w:rPr>
        <w:object w:dxaOrig="999" w:dyaOrig="400" w14:anchorId="1A812ADF">
          <v:shape id="_x0000_i5764" type="#_x0000_t75" style="width:50.25pt;height:20.25pt" o:ole="">
            <v:imagedata r:id="rId8542" o:title=""/>
          </v:shape>
          <o:OLEObject Type="Embed" ProgID="Equation.DSMT4" ShapeID="_x0000_i5764" DrawAspect="Content" ObjectID="_1796844826" r:id="rId8543"/>
        </w:object>
      </w:r>
      <w:r w:rsidRPr="00330A7E">
        <w:rPr>
          <w:rFonts w:ascii="Times New Roman" w:eastAsia="Calibri" w:hAnsi="Times New Roman" w:cs="Times New Roman"/>
          <w:bCs/>
          <w:color w:val="000000"/>
          <w:sz w:val="24"/>
          <w:szCs w:val="24"/>
          <w:lang w:val="vi-VN"/>
        </w:rPr>
        <w:t xml:space="preserve"> là một vectơ pháp tuyến của </w:t>
      </w:r>
      <w:r w:rsidRPr="00330A7E">
        <w:rPr>
          <w:rFonts w:ascii="Times New Roman" w:eastAsia="Calibri" w:hAnsi="Times New Roman" w:cs="Times New Roman"/>
          <w:bCs/>
          <w:color w:val="000000"/>
          <w:position w:val="-14"/>
          <w:sz w:val="24"/>
          <w:szCs w:val="24"/>
          <w:lang w:val="vi-VN"/>
        </w:rPr>
        <w:object w:dxaOrig="480" w:dyaOrig="400" w14:anchorId="68567577">
          <v:shape id="_x0000_i5765" type="#_x0000_t75" style="width:24pt;height:20.25pt" o:ole="">
            <v:imagedata r:id="rId8544" o:title=""/>
          </v:shape>
          <o:OLEObject Type="Embed" ProgID="Equation.DSMT4" ShapeID="_x0000_i5765" DrawAspect="Content" ObjectID="_1796844827" r:id="rId8545"/>
        </w:object>
      </w:r>
    </w:p>
    <w:p w14:paraId="65393A57" w14:textId="77777777" w:rsidR="00ED397D" w:rsidRPr="00330A7E" w:rsidRDefault="00ED397D" w:rsidP="00330A7E">
      <w:pPr>
        <w:spacing w:after="0"/>
        <w:ind w:left="900"/>
        <w:rPr>
          <w:rFonts w:ascii="Times New Roman" w:eastAsia="Calibri" w:hAnsi="Times New Roman" w:cs="Times New Roman"/>
          <w:bCs/>
          <w:color w:val="000000"/>
          <w:sz w:val="24"/>
          <w:szCs w:val="24"/>
          <w:lang w:val="vi-VN"/>
        </w:rPr>
      </w:pPr>
      <w:r w:rsidRPr="00330A7E">
        <w:rPr>
          <w:rFonts w:ascii="Times New Roman" w:eastAsia="Calibri" w:hAnsi="Times New Roman" w:cs="Times New Roman"/>
          <w:b/>
          <w:bCs/>
          <w:color w:val="000000"/>
          <w:sz w:val="24"/>
          <w:szCs w:val="24"/>
          <w:lang w:val="vi-VN"/>
        </w:rPr>
        <w:t>c)</w:t>
      </w:r>
      <w:r w:rsidRPr="00330A7E">
        <w:rPr>
          <w:rFonts w:ascii="Times New Roman" w:eastAsia="Calibri" w:hAnsi="Times New Roman" w:cs="Times New Roman"/>
          <w:bCs/>
          <w:color w:val="000000"/>
          <w:sz w:val="24"/>
          <w:szCs w:val="24"/>
          <w:lang w:val="vi-VN"/>
        </w:rPr>
        <w:t xml:space="preserve"> Côsin của góc giữa hai vectơ </w:t>
      </w:r>
      <w:r w:rsidRPr="00330A7E">
        <w:rPr>
          <w:rFonts w:ascii="Times New Roman" w:eastAsia="Calibri" w:hAnsi="Times New Roman" w:cs="Times New Roman"/>
          <w:bCs/>
          <w:color w:val="000000"/>
          <w:position w:val="-14"/>
          <w:sz w:val="24"/>
          <w:szCs w:val="24"/>
          <w:lang w:val="vi-VN"/>
        </w:rPr>
        <w:object w:dxaOrig="1480" w:dyaOrig="420" w14:anchorId="57E548DF">
          <v:shape id="_x0000_i5766" type="#_x0000_t75" style="width:74.25pt;height:21pt" o:ole="">
            <v:imagedata r:id="rId8546" o:title=""/>
          </v:shape>
          <o:OLEObject Type="Embed" ProgID="Equation.DSMT4" ShapeID="_x0000_i5766" DrawAspect="Content" ObjectID="_1796844828" r:id="rId8547"/>
        </w:object>
      </w:r>
      <w:r w:rsidRPr="00330A7E">
        <w:rPr>
          <w:rFonts w:ascii="Times New Roman" w:eastAsia="Calibri" w:hAnsi="Times New Roman" w:cs="Times New Roman"/>
          <w:bCs/>
          <w:color w:val="000000"/>
          <w:sz w:val="24"/>
          <w:szCs w:val="24"/>
          <w:lang w:val="vi-VN"/>
        </w:rPr>
        <w:t xml:space="preserve"> và </w:t>
      </w:r>
      <w:r w:rsidRPr="00330A7E">
        <w:rPr>
          <w:rFonts w:ascii="Times New Roman" w:eastAsia="Calibri" w:hAnsi="Times New Roman" w:cs="Times New Roman"/>
          <w:bCs/>
          <w:color w:val="000000"/>
          <w:position w:val="-14"/>
          <w:sz w:val="24"/>
          <w:szCs w:val="24"/>
          <w:lang w:val="vi-VN"/>
        </w:rPr>
        <w:object w:dxaOrig="1380" w:dyaOrig="420" w14:anchorId="12296968">
          <v:shape id="_x0000_i5767" type="#_x0000_t75" style="width:69pt;height:21pt" o:ole="">
            <v:imagedata r:id="rId8548" o:title=""/>
          </v:shape>
          <o:OLEObject Type="Embed" ProgID="Equation.DSMT4" ShapeID="_x0000_i5767" DrawAspect="Content" ObjectID="_1796844829" r:id="rId8549"/>
        </w:object>
      </w:r>
      <w:r w:rsidRPr="00330A7E">
        <w:rPr>
          <w:rFonts w:ascii="Times New Roman" w:eastAsia="Calibri" w:hAnsi="Times New Roman" w:cs="Times New Roman"/>
          <w:bCs/>
          <w:color w:val="000000"/>
          <w:sz w:val="24"/>
          <w:szCs w:val="24"/>
          <w:lang w:val="vi-VN"/>
        </w:rPr>
        <w:t xml:space="preserve"> bằng </w:t>
      </w:r>
      <w:r w:rsidRPr="00330A7E">
        <w:rPr>
          <w:rFonts w:ascii="Times New Roman" w:eastAsia="Calibri" w:hAnsi="Times New Roman" w:cs="Times New Roman"/>
          <w:bCs/>
          <w:color w:val="000000"/>
          <w:position w:val="-28"/>
          <w:sz w:val="24"/>
          <w:szCs w:val="24"/>
          <w:lang w:val="vi-VN"/>
        </w:rPr>
        <w:object w:dxaOrig="720" w:dyaOrig="660" w14:anchorId="59BD7ED1">
          <v:shape id="_x0000_i5768" type="#_x0000_t75" style="width:36pt;height:33pt" o:ole="">
            <v:imagedata r:id="rId8550" o:title=""/>
          </v:shape>
          <o:OLEObject Type="Embed" ProgID="Equation.DSMT4" ShapeID="_x0000_i5768" DrawAspect="Content" ObjectID="_1796844830" r:id="rId8551"/>
        </w:object>
      </w:r>
    </w:p>
    <w:p w14:paraId="5F8009F9" w14:textId="77777777" w:rsidR="00ED397D" w:rsidRPr="00330A7E" w:rsidRDefault="00ED397D" w:rsidP="00330A7E">
      <w:pPr>
        <w:spacing w:after="0"/>
        <w:ind w:left="900"/>
        <w:rPr>
          <w:rFonts w:ascii="Times New Roman" w:eastAsia="Calibri" w:hAnsi="Times New Roman" w:cs="Times New Roman"/>
          <w:bCs/>
          <w:color w:val="000000"/>
          <w:sz w:val="24"/>
          <w:szCs w:val="24"/>
          <w:lang w:val="vi-VN"/>
        </w:rPr>
      </w:pPr>
      <w:r w:rsidRPr="00330A7E">
        <w:rPr>
          <w:rFonts w:ascii="Times New Roman" w:eastAsia="Calibri" w:hAnsi="Times New Roman" w:cs="Times New Roman"/>
          <w:b/>
          <w:bCs/>
          <w:color w:val="000000"/>
          <w:sz w:val="24"/>
          <w:szCs w:val="24"/>
          <w:lang w:val="vi-VN"/>
        </w:rPr>
        <w:t>d)</w:t>
      </w:r>
      <w:r w:rsidRPr="00330A7E">
        <w:rPr>
          <w:rFonts w:ascii="Times New Roman" w:eastAsia="Calibri" w:hAnsi="Times New Roman" w:cs="Times New Roman"/>
          <w:bCs/>
          <w:color w:val="000000"/>
          <w:sz w:val="24"/>
          <w:szCs w:val="24"/>
          <w:lang w:val="vi-VN"/>
        </w:rPr>
        <w:t xml:space="preserve"> Góc giữa đường thẳng </w:t>
      </w:r>
      <w:r w:rsidRPr="00330A7E">
        <w:rPr>
          <w:rFonts w:ascii="Times New Roman" w:eastAsia="Calibri" w:hAnsi="Times New Roman" w:cs="Times New Roman"/>
          <w:bCs/>
          <w:color w:val="000000"/>
          <w:position w:val="-4"/>
          <w:sz w:val="24"/>
          <w:szCs w:val="24"/>
          <w:lang w:val="vi-VN"/>
        </w:rPr>
        <w:object w:dxaOrig="220" w:dyaOrig="260" w14:anchorId="55B6EF11">
          <v:shape id="_x0000_i5769" type="#_x0000_t75" style="width:11.25pt;height:12.75pt" o:ole="">
            <v:imagedata r:id="rId8552" o:title=""/>
          </v:shape>
          <o:OLEObject Type="Embed" ProgID="Equation.DSMT4" ShapeID="_x0000_i5769" DrawAspect="Content" ObjectID="_1796844831" r:id="rId8553"/>
        </w:object>
      </w:r>
      <w:r w:rsidRPr="00330A7E">
        <w:rPr>
          <w:rFonts w:ascii="Times New Roman" w:eastAsia="Calibri" w:hAnsi="Times New Roman" w:cs="Times New Roman"/>
          <w:bCs/>
          <w:color w:val="000000"/>
          <w:sz w:val="24"/>
          <w:szCs w:val="24"/>
          <w:lang w:val="vi-VN"/>
        </w:rPr>
        <w:t xml:space="preserve"> và mặt phẳng </w:t>
      </w:r>
      <w:r w:rsidRPr="00330A7E">
        <w:rPr>
          <w:rFonts w:ascii="Times New Roman" w:eastAsia="Calibri" w:hAnsi="Times New Roman" w:cs="Times New Roman"/>
          <w:bCs/>
          <w:color w:val="000000"/>
          <w:position w:val="-14"/>
          <w:sz w:val="24"/>
          <w:szCs w:val="24"/>
          <w:lang w:val="vi-VN"/>
        </w:rPr>
        <w:object w:dxaOrig="420" w:dyaOrig="400" w14:anchorId="65FE4287">
          <v:shape id="_x0000_i5770" type="#_x0000_t75" style="width:21pt;height:20.25pt" o:ole="">
            <v:imagedata r:id="rId8554" o:title=""/>
          </v:shape>
          <o:OLEObject Type="Embed" ProgID="Equation.DSMT4" ShapeID="_x0000_i5770" DrawAspect="Content" ObjectID="_1796844832" r:id="rId8555"/>
        </w:object>
      </w:r>
      <w:r w:rsidRPr="00330A7E">
        <w:rPr>
          <w:rFonts w:ascii="Times New Roman" w:eastAsia="Calibri" w:hAnsi="Times New Roman" w:cs="Times New Roman"/>
          <w:bCs/>
          <w:color w:val="000000"/>
          <w:sz w:val="24"/>
          <w:szCs w:val="24"/>
          <w:lang w:val="vi-VN"/>
        </w:rPr>
        <w:t xml:space="preserve"> (làm tròn đến hàng đơn vị của độ) bằng </w:t>
      </w:r>
      <w:r w:rsidRPr="00330A7E">
        <w:rPr>
          <w:rFonts w:ascii="Times New Roman" w:eastAsia="Calibri" w:hAnsi="Times New Roman" w:cs="Times New Roman"/>
          <w:bCs/>
          <w:color w:val="000000"/>
          <w:position w:val="-6"/>
          <w:sz w:val="24"/>
          <w:szCs w:val="24"/>
          <w:lang w:val="vi-VN"/>
        </w:rPr>
        <w:object w:dxaOrig="420" w:dyaOrig="320" w14:anchorId="664B2FB3">
          <v:shape id="_x0000_i5771" type="#_x0000_t75" style="width:21pt;height:15.75pt" o:ole="">
            <v:imagedata r:id="rId8556" o:title=""/>
          </v:shape>
          <o:OLEObject Type="Embed" ProgID="Equation.DSMT4" ShapeID="_x0000_i5771" DrawAspect="Content" ObjectID="_1796844833" r:id="rId8557"/>
        </w:object>
      </w:r>
    </w:p>
    <w:p w14:paraId="4E0B84A6" w14:textId="77777777" w:rsidR="00ED397D" w:rsidRPr="00330A7E" w:rsidRDefault="00ED397D" w:rsidP="00330A7E">
      <w:pPr>
        <w:tabs>
          <w:tab w:val="left" w:pos="992"/>
        </w:tabs>
        <w:spacing w:before="120" w:after="0"/>
        <w:ind w:left="900"/>
        <w:contextualSpacing/>
        <w:jc w:val="both"/>
        <w:rPr>
          <w:rFonts w:ascii="Times New Roman" w:eastAsia="Calibri" w:hAnsi="Times New Roman" w:cs="Times New Roman"/>
          <w:bCs/>
          <w:color w:val="000000"/>
          <w:sz w:val="24"/>
          <w:szCs w:val="24"/>
          <w:lang w:val="vi-VN"/>
        </w:rPr>
      </w:pPr>
      <w:r w:rsidRPr="00330A7E">
        <w:rPr>
          <w:rFonts w:ascii="Times New Roman" w:eastAsia="Calibri" w:hAnsi="Times New Roman" w:cs="Times New Roman"/>
          <w:b/>
          <w:color w:val="000000"/>
          <w:sz w:val="24"/>
          <w:szCs w:val="24"/>
        </w:rPr>
        <w:t>Câu 2</w:t>
      </w:r>
      <w:r w:rsidRPr="00330A7E">
        <w:rPr>
          <w:rFonts w:ascii="Times New Roman" w:eastAsia="Calibri" w:hAnsi="Times New Roman" w:cs="Times New Roman"/>
          <w:bCs/>
          <w:color w:val="000000"/>
          <w:sz w:val="24"/>
          <w:szCs w:val="24"/>
        </w:rPr>
        <w:t xml:space="preserve">. Cho hàm số </w:t>
      </w:r>
      <w:r w:rsidRPr="00330A7E">
        <w:rPr>
          <w:rFonts w:ascii="Times New Roman" w:eastAsia="Calibri" w:hAnsi="Times New Roman" w:cs="Times New Roman"/>
          <w:bCs/>
          <w:color w:val="000000"/>
          <w:position w:val="-10"/>
          <w:sz w:val="24"/>
          <w:szCs w:val="24"/>
        </w:rPr>
        <w:object w:dxaOrig="980" w:dyaOrig="340" w14:anchorId="6D71CD20">
          <v:shape id="_x0000_i5772" type="#_x0000_t75" style="width:48.75pt;height:17.25pt" o:ole="">
            <v:imagedata r:id="rId8558" o:title=""/>
          </v:shape>
          <o:OLEObject Type="Embed" ProgID="Equation.DSMT4" ShapeID="_x0000_i5772" DrawAspect="Content" ObjectID="_1796844834" r:id="rId8559"/>
        </w:object>
      </w:r>
      <w:r w:rsidRPr="00330A7E">
        <w:rPr>
          <w:rFonts w:ascii="Times New Roman" w:eastAsia="Calibri" w:hAnsi="Times New Roman" w:cs="Times New Roman"/>
          <w:bCs/>
          <w:color w:val="000000"/>
          <w:sz w:val="24"/>
          <w:szCs w:val="24"/>
        </w:rPr>
        <w:t xml:space="preserve"> có bảng biến thiên như sau:</w:t>
      </w:r>
    </w:p>
    <w:p w14:paraId="2AECC36D" w14:textId="77777777" w:rsidR="00ED397D" w:rsidRPr="00330A7E" w:rsidRDefault="00ED397D" w:rsidP="00330A7E">
      <w:pPr>
        <w:tabs>
          <w:tab w:val="left" w:pos="992"/>
        </w:tabs>
        <w:spacing w:before="120" w:after="0"/>
        <w:ind w:left="900"/>
        <w:contextualSpacing/>
        <w:jc w:val="both"/>
        <w:rPr>
          <w:rFonts w:ascii="Times New Roman" w:eastAsia="Calibri" w:hAnsi="Times New Roman" w:cs="Times New Roman"/>
          <w:bCs/>
          <w:color w:val="000000"/>
          <w:sz w:val="24"/>
          <w:szCs w:val="24"/>
        </w:rPr>
      </w:pPr>
      <w:r w:rsidRPr="00330A7E">
        <w:rPr>
          <w:rFonts w:ascii="Times New Roman" w:eastAsia="Calibri" w:hAnsi="Times New Roman" w:cs="Times New Roman"/>
          <w:bCs/>
          <w:color w:val="000000"/>
          <w:sz w:val="24"/>
          <w:szCs w:val="24"/>
        </w:rPr>
        <w:t xml:space="preserve">           </w:t>
      </w:r>
      <w:r w:rsidRPr="00330A7E">
        <w:rPr>
          <w:rFonts w:ascii="Times New Roman" w:eastAsia="Calibri" w:hAnsi="Times New Roman" w:cs="Times New Roman"/>
          <w:bCs/>
          <w:noProof/>
          <w:color w:val="000000"/>
          <w:sz w:val="24"/>
          <w:szCs w:val="24"/>
          <w:lang w:eastAsia="en-US"/>
        </w:rPr>
        <w:drawing>
          <wp:inline distT="0" distB="0" distL="0" distR="0" wp14:anchorId="1D1B363F" wp14:editId="37FCC669">
            <wp:extent cx="3281963" cy="1460311"/>
            <wp:effectExtent l="0" t="0" r="0" b="6985"/>
            <wp:docPr id="1453070315" name="Picture 145307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60"/>
                    <a:stretch>
                      <a:fillRect/>
                    </a:stretch>
                  </pic:blipFill>
                  <pic:spPr>
                    <a:xfrm>
                      <a:off x="0" y="0"/>
                      <a:ext cx="3318706" cy="1476660"/>
                    </a:xfrm>
                    <a:prstGeom prst="rect">
                      <a:avLst/>
                    </a:prstGeom>
                  </pic:spPr>
                </pic:pic>
              </a:graphicData>
            </a:graphic>
          </wp:inline>
        </w:drawing>
      </w:r>
    </w:p>
    <w:p w14:paraId="5811EE62" w14:textId="77777777" w:rsidR="00ED397D" w:rsidRPr="00330A7E" w:rsidRDefault="00ED397D" w:rsidP="000E1E56">
      <w:pPr>
        <w:pStyle w:val="ListParagraph"/>
        <w:numPr>
          <w:ilvl w:val="0"/>
          <w:numId w:val="63"/>
        </w:numPr>
        <w:tabs>
          <w:tab w:val="left" w:pos="992"/>
        </w:tabs>
        <w:spacing w:before="120" w:line="276" w:lineRule="auto"/>
        <w:ind w:left="900" w:firstLine="0"/>
        <w:rPr>
          <w:rFonts w:ascii="Times New Roman" w:eastAsia="Calibri" w:hAnsi="Times New Roman" w:cs="Times New Roman"/>
          <w:bCs/>
          <w:color w:val="000000"/>
          <w:sz w:val="24"/>
          <w:szCs w:val="24"/>
        </w:rPr>
      </w:pPr>
      <w:r w:rsidRPr="00330A7E">
        <w:rPr>
          <w:rFonts w:ascii="Times New Roman" w:eastAsia="Calibri" w:hAnsi="Times New Roman" w:cs="Times New Roman"/>
          <w:bCs/>
          <w:color w:val="000000"/>
          <w:sz w:val="24"/>
          <w:szCs w:val="24"/>
        </w:rPr>
        <w:t xml:space="preserve">Hàm số </w:t>
      </w:r>
      <w:r w:rsidRPr="00330A7E">
        <w:rPr>
          <w:rFonts w:ascii="Times New Roman" w:eastAsia="Calibri" w:hAnsi="Times New Roman" w:cs="Times New Roman"/>
          <w:bCs/>
          <w:color w:val="000000"/>
          <w:position w:val="-10"/>
          <w:sz w:val="24"/>
          <w:szCs w:val="24"/>
        </w:rPr>
        <w:object w:dxaOrig="580" w:dyaOrig="340" w14:anchorId="41D7426E">
          <v:shape id="_x0000_i5773" type="#_x0000_t75" style="width:29.25pt;height:17.25pt" o:ole="">
            <v:imagedata r:id="rId8561" o:title=""/>
          </v:shape>
          <o:OLEObject Type="Embed" ProgID="Equation.DSMT4" ShapeID="_x0000_i5773" DrawAspect="Content" ObjectID="_1796844835" r:id="rId8562"/>
        </w:object>
      </w:r>
      <w:r w:rsidRPr="00330A7E">
        <w:rPr>
          <w:rFonts w:ascii="Times New Roman" w:eastAsia="Calibri" w:hAnsi="Times New Roman" w:cs="Times New Roman"/>
          <w:bCs/>
          <w:color w:val="000000"/>
          <w:sz w:val="24"/>
          <w:szCs w:val="24"/>
        </w:rPr>
        <w:t xml:space="preserve"> có hai điểm cực trị.</w:t>
      </w:r>
    </w:p>
    <w:p w14:paraId="42F311E0" w14:textId="77777777" w:rsidR="00ED397D" w:rsidRPr="00330A7E" w:rsidRDefault="00ED397D" w:rsidP="000E1E56">
      <w:pPr>
        <w:pStyle w:val="ListParagraph"/>
        <w:numPr>
          <w:ilvl w:val="0"/>
          <w:numId w:val="63"/>
        </w:numPr>
        <w:tabs>
          <w:tab w:val="left" w:pos="992"/>
        </w:tabs>
        <w:spacing w:before="120" w:line="276" w:lineRule="auto"/>
        <w:ind w:left="900" w:firstLine="0"/>
        <w:rPr>
          <w:rFonts w:ascii="Times New Roman" w:eastAsia="Calibri" w:hAnsi="Times New Roman" w:cs="Times New Roman"/>
          <w:bCs/>
          <w:color w:val="000000"/>
          <w:sz w:val="24"/>
          <w:szCs w:val="24"/>
        </w:rPr>
      </w:pPr>
      <w:r w:rsidRPr="00330A7E">
        <w:rPr>
          <w:rFonts w:ascii="Times New Roman" w:eastAsia="Calibri" w:hAnsi="Times New Roman" w:cs="Times New Roman"/>
          <w:bCs/>
          <w:color w:val="000000"/>
          <w:sz w:val="24"/>
          <w:szCs w:val="24"/>
        </w:rPr>
        <w:t xml:space="preserve">Điểm cực đại của đồ thị hàm số là </w:t>
      </w:r>
      <w:r w:rsidRPr="00330A7E">
        <w:rPr>
          <w:rFonts w:ascii="Times New Roman" w:eastAsia="Calibri" w:hAnsi="Times New Roman" w:cs="Times New Roman"/>
          <w:bCs/>
          <w:color w:val="000000"/>
          <w:position w:val="-6"/>
          <w:sz w:val="24"/>
          <w:szCs w:val="24"/>
        </w:rPr>
        <w:object w:dxaOrig="720" w:dyaOrig="279" w14:anchorId="7A1C4EE6">
          <v:shape id="_x0000_i5774" type="#_x0000_t75" style="width:36pt;height:14.25pt" o:ole="">
            <v:imagedata r:id="rId8563" o:title=""/>
          </v:shape>
          <o:OLEObject Type="Embed" ProgID="Equation.DSMT4" ShapeID="_x0000_i5774" DrawAspect="Content" ObjectID="_1796844836" r:id="rId8564"/>
        </w:object>
      </w:r>
      <w:r w:rsidRPr="00330A7E">
        <w:rPr>
          <w:rFonts w:ascii="Times New Roman" w:eastAsia="Calibri" w:hAnsi="Times New Roman" w:cs="Times New Roman"/>
          <w:bCs/>
          <w:color w:val="000000"/>
          <w:sz w:val="24"/>
          <w:szCs w:val="24"/>
        </w:rPr>
        <w:t>.</w:t>
      </w:r>
    </w:p>
    <w:p w14:paraId="020183EA" w14:textId="77777777" w:rsidR="00ED397D" w:rsidRPr="00330A7E" w:rsidRDefault="00ED397D" w:rsidP="000E1E56">
      <w:pPr>
        <w:pStyle w:val="ListParagraph"/>
        <w:numPr>
          <w:ilvl w:val="0"/>
          <w:numId w:val="63"/>
        </w:numPr>
        <w:tabs>
          <w:tab w:val="left" w:pos="992"/>
        </w:tabs>
        <w:spacing w:before="120" w:line="276" w:lineRule="auto"/>
        <w:ind w:left="900" w:firstLine="0"/>
        <w:rPr>
          <w:rFonts w:ascii="Times New Roman" w:eastAsia="Calibri" w:hAnsi="Times New Roman" w:cs="Times New Roman"/>
          <w:bCs/>
          <w:color w:val="000000"/>
          <w:sz w:val="24"/>
          <w:szCs w:val="24"/>
        </w:rPr>
      </w:pPr>
      <w:r w:rsidRPr="00330A7E">
        <w:rPr>
          <w:rFonts w:ascii="Times New Roman" w:eastAsia="Calibri" w:hAnsi="Times New Roman" w:cs="Times New Roman"/>
          <w:bCs/>
          <w:color w:val="000000"/>
          <w:sz w:val="24"/>
          <w:szCs w:val="24"/>
        </w:rPr>
        <w:t>Giá trị cực tiểu của hàm số là 1</w:t>
      </w:r>
    </w:p>
    <w:p w14:paraId="0F2E4AB4" w14:textId="77777777" w:rsidR="00ED397D" w:rsidRPr="00330A7E" w:rsidRDefault="00ED397D" w:rsidP="000E1E56">
      <w:pPr>
        <w:pStyle w:val="ListParagraph"/>
        <w:numPr>
          <w:ilvl w:val="0"/>
          <w:numId w:val="63"/>
        </w:numPr>
        <w:tabs>
          <w:tab w:val="left" w:pos="992"/>
        </w:tabs>
        <w:spacing w:before="120" w:line="276" w:lineRule="auto"/>
        <w:ind w:left="900" w:firstLine="0"/>
        <w:rPr>
          <w:rFonts w:ascii="Times New Roman" w:eastAsia="Calibri" w:hAnsi="Times New Roman" w:cs="Times New Roman"/>
          <w:bCs/>
          <w:color w:val="000000"/>
          <w:sz w:val="24"/>
          <w:szCs w:val="24"/>
        </w:rPr>
      </w:pPr>
      <w:r w:rsidRPr="00330A7E">
        <w:rPr>
          <w:rFonts w:ascii="Times New Roman" w:eastAsia="Calibri" w:hAnsi="Times New Roman" w:cs="Times New Roman"/>
          <w:bCs/>
          <w:color w:val="000000"/>
          <w:sz w:val="24"/>
          <w:szCs w:val="24"/>
        </w:rPr>
        <w:t xml:space="preserve">Trung điểm của đoạn thẳng nối 2 điểm cực trị của đồ thị hàm số là </w:t>
      </w:r>
      <w:r w:rsidRPr="00330A7E">
        <w:rPr>
          <w:rFonts w:ascii="Times New Roman" w:eastAsia="Calibri" w:hAnsi="Times New Roman" w:cs="Times New Roman"/>
          <w:bCs/>
          <w:color w:val="000000"/>
          <w:position w:val="-14"/>
          <w:sz w:val="24"/>
          <w:szCs w:val="24"/>
        </w:rPr>
        <w:object w:dxaOrig="780" w:dyaOrig="400" w14:anchorId="2B0BBEB3">
          <v:shape id="_x0000_i5775" type="#_x0000_t75" style="width:39pt;height:20.25pt" o:ole="">
            <v:imagedata r:id="rId8565" o:title=""/>
          </v:shape>
          <o:OLEObject Type="Embed" ProgID="Equation.DSMT4" ShapeID="_x0000_i5775" DrawAspect="Content" ObjectID="_1796844837" r:id="rId8566"/>
        </w:object>
      </w:r>
    </w:p>
    <w:p w14:paraId="7DF492B0" w14:textId="77777777" w:rsidR="00ED397D" w:rsidRPr="00330A7E" w:rsidRDefault="00ED397D" w:rsidP="00330A7E">
      <w:pPr>
        <w:tabs>
          <w:tab w:val="left" w:pos="992"/>
        </w:tabs>
        <w:spacing w:before="120" w:after="0"/>
        <w:ind w:left="900"/>
        <w:contextualSpacing/>
        <w:jc w:val="both"/>
        <w:rPr>
          <w:rFonts w:ascii="Times New Roman" w:eastAsia="Calibri" w:hAnsi="Times New Roman" w:cs="Times New Roman"/>
          <w:bCs/>
          <w:color w:val="000000"/>
          <w:sz w:val="24"/>
          <w:szCs w:val="24"/>
          <w:lang w:val="vi-VN"/>
        </w:rPr>
      </w:pPr>
      <w:r w:rsidRPr="00330A7E">
        <w:rPr>
          <w:rFonts w:ascii="Times New Roman" w:eastAsia="Calibri" w:hAnsi="Times New Roman" w:cs="Times New Roman"/>
          <w:b/>
          <w:color w:val="000000"/>
          <w:sz w:val="24"/>
          <w:szCs w:val="24"/>
        </w:rPr>
        <w:lastRenderedPageBreak/>
        <w:t>Câu 3</w:t>
      </w:r>
      <w:r w:rsidRPr="00330A7E">
        <w:rPr>
          <w:rFonts w:ascii="Times New Roman" w:eastAsia="Calibri" w:hAnsi="Times New Roman" w:cs="Times New Roman"/>
          <w:bCs/>
          <w:color w:val="000000"/>
          <w:sz w:val="24"/>
          <w:szCs w:val="24"/>
        </w:rPr>
        <w:t xml:space="preserve">. Một chất điểm chuyển động dọc theo trục Ox. Tọa độ của chất điểm tại thời điểm t được xác định bởi hàm số </w:t>
      </w:r>
      <w:r w:rsidRPr="00330A7E">
        <w:rPr>
          <w:rFonts w:ascii="Times New Roman" w:eastAsia="Calibri" w:hAnsi="Times New Roman" w:cs="Times New Roman"/>
          <w:bCs/>
          <w:color w:val="000000"/>
          <w:position w:val="-10"/>
          <w:sz w:val="24"/>
          <w:szCs w:val="24"/>
        </w:rPr>
        <w:object w:dxaOrig="1900" w:dyaOrig="380" w14:anchorId="7C9F974A">
          <v:shape id="_x0000_i5776" type="#_x0000_t75" style="width:95.25pt;height:18.75pt" o:ole="">
            <v:imagedata r:id="rId8567" o:title=""/>
          </v:shape>
          <o:OLEObject Type="Embed" ProgID="Equation.DSMT4" ShapeID="_x0000_i5776" DrawAspect="Content" ObjectID="_1796844838" r:id="rId8568"/>
        </w:object>
      </w:r>
      <w:r w:rsidRPr="00330A7E">
        <w:rPr>
          <w:rFonts w:ascii="Times New Roman" w:eastAsia="Calibri" w:hAnsi="Times New Roman" w:cs="Times New Roman"/>
          <w:bCs/>
          <w:color w:val="000000"/>
          <w:sz w:val="24"/>
          <w:szCs w:val="24"/>
        </w:rPr>
        <w:t xml:space="preserve"> với </w:t>
      </w:r>
      <w:r w:rsidRPr="00330A7E">
        <w:rPr>
          <w:rFonts w:ascii="Times New Roman" w:eastAsia="Calibri" w:hAnsi="Times New Roman" w:cs="Times New Roman"/>
          <w:bCs/>
          <w:color w:val="000000"/>
          <w:position w:val="-6"/>
          <w:sz w:val="24"/>
          <w:szCs w:val="24"/>
        </w:rPr>
        <w:object w:dxaOrig="540" w:dyaOrig="279" w14:anchorId="117BEFEA">
          <v:shape id="_x0000_i5777" type="#_x0000_t75" style="width:27pt;height:14.25pt" o:ole="">
            <v:imagedata r:id="rId8569" o:title=""/>
          </v:shape>
          <o:OLEObject Type="Embed" ProgID="Equation.DSMT4" ShapeID="_x0000_i5777" DrawAspect="Content" ObjectID="_1796844839" r:id="rId8570"/>
        </w:object>
      </w:r>
      <w:r w:rsidRPr="00330A7E">
        <w:rPr>
          <w:rFonts w:ascii="Times New Roman" w:eastAsia="Calibri" w:hAnsi="Times New Roman" w:cs="Times New Roman"/>
          <w:bCs/>
          <w:color w:val="000000"/>
          <w:sz w:val="24"/>
          <w:szCs w:val="24"/>
        </w:rPr>
        <w:t xml:space="preserve">. Khi đó </w:t>
      </w:r>
      <w:r w:rsidRPr="00330A7E">
        <w:rPr>
          <w:rFonts w:ascii="Times New Roman" w:eastAsia="Calibri" w:hAnsi="Times New Roman" w:cs="Times New Roman"/>
          <w:bCs/>
          <w:color w:val="000000"/>
          <w:position w:val="-10"/>
          <w:sz w:val="24"/>
          <w:szCs w:val="24"/>
        </w:rPr>
        <w:object w:dxaOrig="520" w:dyaOrig="340" w14:anchorId="5AAFAB90">
          <v:shape id="_x0000_i5778" type="#_x0000_t75" style="width:26.25pt;height:17.25pt" o:ole="">
            <v:imagedata r:id="rId8571" o:title=""/>
          </v:shape>
          <o:OLEObject Type="Embed" ProgID="Equation.DSMT4" ShapeID="_x0000_i5778" DrawAspect="Content" ObjectID="_1796844840" r:id="rId8572"/>
        </w:object>
      </w:r>
      <w:r w:rsidRPr="00330A7E">
        <w:rPr>
          <w:rFonts w:ascii="Times New Roman" w:eastAsia="Calibri" w:hAnsi="Times New Roman" w:cs="Times New Roman"/>
          <w:bCs/>
          <w:color w:val="000000"/>
          <w:sz w:val="24"/>
          <w:szCs w:val="24"/>
        </w:rPr>
        <w:t xml:space="preserve">là vận tốc của chất điểm tại thời điểm t kí hiệu là </w:t>
      </w:r>
      <w:r w:rsidRPr="00330A7E">
        <w:rPr>
          <w:rFonts w:ascii="Times New Roman" w:eastAsia="Calibri" w:hAnsi="Times New Roman" w:cs="Times New Roman"/>
          <w:bCs/>
          <w:color w:val="000000"/>
          <w:position w:val="-10"/>
          <w:sz w:val="24"/>
          <w:szCs w:val="24"/>
        </w:rPr>
        <w:object w:dxaOrig="460" w:dyaOrig="340" w14:anchorId="20559F10">
          <v:shape id="_x0000_i5779" type="#_x0000_t75" style="width:23.25pt;height:17.25pt" o:ole="">
            <v:imagedata r:id="rId8573" o:title=""/>
          </v:shape>
          <o:OLEObject Type="Embed" ProgID="Equation.DSMT4" ShapeID="_x0000_i5779" DrawAspect="Content" ObjectID="_1796844841" r:id="rId8574"/>
        </w:object>
      </w:r>
      <w:r w:rsidRPr="00330A7E">
        <w:rPr>
          <w:rFonts w:ascii="Times New Roman" w:eastAsia="Calibri" w:hAnsi="Times New Roman" w:cs="Times New Roman"/>
          <w:bCs/>
          <w:color w:val="000000"/>
          <w:sz w:val="24"/>
          <w:szCs w:val="24"/>
        </w:rPr>
        <w:t xml:space="preserve">và </w:t>
      </w:r>
      <w:r w:rsidRPr="00330A7E">
        <w:rPr>
          <w:rFonts w:ascii="Times New Roman" w:eastAsia="Calibri" w:hAnsi="Times New Roman" w:cs="Times New Roman"/>
          <w:bCs/>
          <w:color w:val="000000"/>
          <w:position w:val="-10"/>
          <w:sz w:val="24"/>
          <w:szCs w:val="24"/>
        </w:rPr>
        <w:object w:dxaOrig="520" w:dyaOrig="340" w14:anchorId="0FC3E3EF">
          <v:shape id="_x0000_i5780" type="#_x0000_t75" style="width:26.25pt;height:17.25pt" o:ole="">
            <v:imagedata r:id="rId8575" o:title=""/>
          </v:shape>
          <o:OLEObject Type="Embed" ProgID="Equation.DSMT4" ShapeID="_x0000_i5780" DrawAspect="Content" ObjectID="_1796844842" r:id="rId8576"/>
        </w:object>
      </w:r>
      <w:r w:rsidRPr="00330A7E">
        <w:rPr>
          <w:rFonts w:ascii="Times New Roman" w:eastAsia="Calibri" w:hAnsi="Times New Roman" w:cs="Times New Roman"/>
          <w:bCs/>
          <w:color w:val="000000"/>
          <w:sz w:val="24"/>
          <w:szCs w:val="24"/>
        </w:rPr>
        <w:t xml:space="preserve"> là gia tốc chuyển động của chất điểm tại thời điểm t kí hiệu là </w:t>
      </w:r>
      <w:r w:rsidRPr="00330A7E">
        <w:rPr>
          <w:rFonts w:ascii="Times New Roman" w:eastAsia="Calibri" w:hAnsi="Times New Roman" w:cs="Times New Roman"/>
          <w:bCs/>
          <w:color w:val="000000"/>
          <w:position w:val="-10"/>
          <w:sz w:val="24"/>
          <w:szCs w:val="24"/>
        </w:rPr>
        <w:object w:dxaOrig="480" w:dyaOrig="340" w14:anchorId="690C075C">
          <v:shape id="_x0000_i5781" type="#_x0000_t75" style="width:24pt;height:17.25pt" o:ole="">
            <v:imagedata r:id="rId8577" o:title=""/>
          </v:shape>
          <o:OLEObject Type="Embed" ProgID="Equation.DSMT4" ShapeID="_x0000_i5781" DrawAspect="Content" ObjectID="_1796844843" r:id="rId8578"/>
        </w:object>
      </w:r>
      <w:r w:rsidRPr="00330A7E">
        <w:rPr>
          <w:rFonts w:ascii="Times New Roman" w:eastAsia="Calibri" w:hAnsi="Times New Roman" w:cs="Times New Roman"/>
          <w:bCs/>
          <w:color w:val="000000"/>
          <w:sz w:val="24"/>
          <w:szCs w:val="24"/>
        </w:rPr>
        <w:t>.</w:t>
      </w:r>
    </w:p>
    <w:p w14:paraId="2AAC5CBB" w14:textId="77777777" w:rsidR="00ED397D" w:rsidRPr="00330A7E" w:rsidRDefault="00ED397D" w:rsidP="000E1E56">
      <w:pPr>
        <w:pStyle w:val="ListParagraph"/>
        <w:numPr>
          <w:ilvl w:val="0"/>
          <w:numId w:val="64"/>
        </w:numPr>
        <w:tabs>
          <w:tab w:val="left" w:pos="992"/>
        </w:tabs>
        <w:spacing w:before="120" w:line="276" w:lineRule="auto"/>
        <w:ind w:left="900" w:firstLine="0"/>
        <w:rPr>
          <w:rFonts w:ascii="Times New Roman" w:eastAsia="Calibri" w:hAnsi="Times New Roman" w:cs="Times New Roman"/>
          <w:bCs/>
          <w:color w:val="000000"/>
          <w:sz w:val="24"/>
          <w:szCs w:val="24"/>
          <w:lang w:val="vi-VN"/>
        </w:rPr>
      </w:pPr>
      <w:r w:rsidRPr="00330A7E">
        <w:rPr>
          <w:rFonts w:ascii="Times New Roman" w:eastAsia="Calibri" w:hAnsi="Times New Roman" w:cs="Times New Roman"/>
          <w:bCs/>
          <w:color w:val="000000"/>
          <w:sz w:val="24"/>
          <w:szCs w:val="24"/>
        </w:rPr>
        <w:t xml:space="preserve">Hàm  </w:t>
      </w:r>
      <w:r w:rsidRPr="00330A7E">
        <w:rPr>
          <w:rFonts w:ascii="Times New Roman" w:eastAsia="Calibri" w:hAnsi="Times New Roman" w:cs="Times New Roman"/>
          <w:bCs/>
          <w:color w:val="000000"/>
          <w:position w:val="-10"/>
          <w:sz w:val="24"/>
          <w:szCs w:val="24"/>
        </w:rPr>
        <w:object w:dxaOrig="1939" w:dyaOrig="380" w14:anchorId="0D8355D4">
          <v:shape id="_x0000_i5782" type="#_x0000_t75" style="width:96.75pt;height:18.75pt" o:ole="">
            <v:imagedata r:id="rId8579" o:title=""/>
          </v:shape>
          <o:OLEObject Type="Embed" ProgID="Equation.DSMT4" ShapeID="_x0000_i5782" DrawAspect="Content" ObjectID="_1796844844" r:id="rId8580"/>
        </w:object>
      </w:r>
      <w:r w:rsidRPr="00330A7E">
        <w:rPr>
          <w:rFonts w:ascii="Times New Roman" w:eastAsia="Calibri" w:hAnsi="Times New Roman" w:cs="Times New Roman"/>
          <w:bCs/>
          <w:color w:val="000000"/>
          <w:sz w:val="24"/>
          <w:szCs w:val="24"/>
        </w:rPr>
        <w:t>.</w:t>
      </w:r>
    </w:p>
    <w:p w14:paraId="316E2FE7" w14:textId="77777777" w:rsidR="00ED397D" w:rsidRPr="00330A7E" w:rsidRDefault="00ED397D" w:rsidP="000E1E56">
      <w:pPr>
        <w:pStyle w:val="ListParagraph"/>
        <w:numPr>
          <w:ilvl w:val="0"/>
          <w:numId w:val="64"/>
        </w:numPr>
        <w:tabs>
          <w:tab w:val="left" w:pos="992"/>
        </w:tabs>
        <w:spacing w:before="120" w:line="276" w:lineRule="auto"/>
        <w:ind w:left="900" w:firstLine="0"/>
        <w:rPr>
          <w:rFonts w:ascii="Times New Roman" w:eastAsia="Calibri" w:hAnsi="Times New Roman" w:cs="Times New Roman"/>
          <w:bCs/>
          <w:color w:val="000000"/>
          <w:sz w:val="24"/>
          <w:szCs w:val="24"/>
          <w:lang w:val="vi-VN"/>
        </w:rPr>
      </w:pPr>
      <w:r w:rsidRPr="00330A7E">
        <w:rPr>
          <w:rFonts w:ascii="Times New Roman" w:eastAsia="Calibri" w:hAnsi="Times New Roman" w:cs="Times New Roman"/>
          <w:bCs/>
          <w:color w:val="000000"/>
          <w:sz w:val="24"/>
          <w:szCs w:val="24"/>
        </w:rPr>
        <w:t xml:space="preserve">Hàm </w:t>
      </w:r>
      <w:r w:rsidRPr="00330A7E">
        <w:rPr>
          <w:rFonts w:ascii="Times New Roman" w:eastAsia="Calibri" w:hAnsi="Times New Roman" w:cs="Times New Roman"/>
          <w:bCs/>
          <w:color w:val="000000"/>
          <w:position w:val="-10"/>
          <w:sz w:val="24"/>
          <w:szCs w:val="24"/>
        </w:rPr>
        <w:object w:dxaOrig="1420" w:dyaOrig="340" w14:anchorId="02804DBB">
          <v:shape id="_x0000_i5783" type="#_x0000_t75" style="width:71.25pt;height:17.25pt" o:ole="">
            <v:imagedata r:id="rId8581" o:title=""/>
          </v:shape>
          <o:OLEObject Type="Embed" ProgID="Equation.DSMT4" ShapeID="_x0000_i5783" DrawAspect="Content" ObjectID="_1796844845" r:id="rId8582"/>
        </w:object>
      </w:r>
      <w:r w:rsidRPr="00330A7E">
        <w:rPr>
          <w:rFonts w:ascii="Times New Roman" w:eastAsia="Calibri" w:hAnsi="Times New Roman" w:cs="Times New Roman"/>
          <w:bCs/>
          <w:color w:val="000000"/>
          <w:sz w:val="24"/>
          <w:szCs w:val="24"/>
        </w:rPr>
        <w:t>.</w:t>
      </w:r>
    </w:p>
    <w:p w14:paraId="6B306CB5" w14:textId="77777777" w:rsidR="00ED397D" w:rsidRPr="00330A7E" w:rsidRDefault="00ED397D" w:rsidP="000E1E56">
      <w:pPr>
        <w:pStyle w:val="ListParagraph"/>
        <w:numPr>
          <w:ilvl w:val="0"/>
          <w:numId w:val="64"/>
        </w:numPr>
        <w:tabs>
          <w:tab w:val="left" w:pos="992"/>
        </w:tabs>
        <w:spacing w:before="120" w:line="276" w:lineRule="auto"/>
        <w:ind w:left="900" w:firstLine="0"/>
        <w:rPr>
          <w:rFonts w:ascii="Times New Roman" w:eastAsia="Calibri" w:hAnsi="Times New Roman" w:cs="Times New Roman"/>
          <w:bCs/>
          <w:color w:val="000000"/>
          <w:sz w:val="24"/>
          <w:szCs w:val="24"/>
          <w:lang w:val="vi-VN"/>
        </w:rPr>
      </w:pPr>
      <w:r w:rsidRPr="00330A7E">
        <w:rPr>
          <w:rFonts w:ascii="Times New Roman" w:eastAsia="Calibri" w:hAnsi="Times New Roman" w:cs="Times New Roman"/>
          <w:bCs/>
          <w:color w:val="000000"/>
          <w:sz w:val="24"/>
          <w:szCs w:val="24"/>
        </w:rPr>
        <w:t xml:space="preserve">Trong khoảng thời điểm từ </w:t>
      </w:r>
      <w:r w:rsidRPr="00330A7E">
        <w:rPr>
          <w:rFonts w:ascii="Times New Roman" w:eastAsia="Calibri" w:hAnsi="Times New Roman" w:cs="Times New Roman"/>
          <w:bCs/>
          <w:color w:val="000000"/>
          <w:position w:val="-6"/>
          <w:sz w:val="24"/>
          <w:szCs w:val="24"/>
        </w:rPr>
        <w:object w:dxaOrig="540" w:dyaOrig="279" w14:anchorId="0F32BCC1">
          <v:shape id="_x0000_i5784" type="#_x0000_t75" style="width:27pt;height:14.25pt" o:ole="">
            <v:imagedata r:id="rId8583" o:title=""/>
          </v:shape>
          <o:OLEObject Type="Embed" ProgID="Equation.DSMT4" ShapeID="_x0000_i5784" DrawAspect="Content" ObjectID="_1796844846" r:id="rId8584"/>
        </w:object>
      </w:r>
      <w:r w:rsidRPr="00330A7E">
        <w:rPr>
          <w:rFonts w:ascii="Times New Roman" w:eastAsia="Calibri" w:hAnsi="Times New Roman" w:cs="Times New Roman"/>
          <w:bCs/>
          <w:color w:val="000000"/>
          <w:sz w:val="24"/>
          <w:szCs w:val="24"/>
        </w:rPr>
        <w:t xml:space="preserve">đến </w:t>
      </w:r>
      <w:r w:rsidRPr="00330A7E">
        <w:rPr>
          <w:rFonts w:ascii="Times New Roman" w:eastAsia="Calibri" w:hAnsi="Times New Roman" w:cs="Times New Roman"/>
          <w:bCs/>
          <w:color w:val="000000"/>
          <w:position w:val="-6"/>
          <w:sz w:val="24"/>
          <w:szCs w:val="24"/>
        </w:rPr>
        <w:object w:dxaOrig="540" w:dyaOrig="279" w14:anchorId="287FE5F9">
          <v:shape id="_x0000_i5785" type="#_x0000_t75" style="width:27pt;height:14.25pt" o:ole="">
            <v:imagedata r:id="rId8585" o:title=""/>
          </v:shape>
          <o:OLEObject Type="Embed" ProgID="Equation.DSMT4" ShapeID="_x0000_i5785" DrawAspect="Content" ObjectID="_1796844847" r:id="rId8586"/>
        </w:object>
      </w:r>
      <w:r w:rsidRPr="00330A7E">
        <w:rPr>
          <w:rFonts w:ascii="Times New Roman" w:eastAsia="Calibri" w:hAnsi="Times New Roman" w:cs="Times New Roman"/>
          <w:bCs/>
          <w:color w:val="000000"/>
          <w:sz w:val="24"/>
          <w:szCs w:val="24"/>
        </w:rPr>
        <w:t>thì vận tốc của chất điểm tăng.</w:t>
      </w:r>
    </w:p>
    <w:p w14:paraId="3BC75A02" w14:textId="77777777" w:rsidR="00ED397D" w:rsidRPr="00330A7E" w:rsidRDefault="00ED397D" w:rsidP="000E1E56">
      <w:pPr>
        <w:pStyle w:val="ListParagraph"/>
        <w:numPr>
          <w:ilvl w:val="0"/>
          <w:numId w:val="64"/>
        </w:numPr>
        <w:tabs>
          <w:tab w:val="left" w:pos="992"/>
        </w:tabs>
        <w:spacing w:before="120" w:line="276" w:lineRule="auto"/>
        <w:ind w:left="900" w:firstLine="0"/>
        <w:rPr>
          <w:rFonts w:ascii="Times New Roman" w:eastAsia="Calibri" w:hAnsi="Times New Roman" w:cs="Times New Roman"/>
          <w:bCs/>
          <w:color w:val="000000"/>
          <w:sz w:val="24"/>
          <w:szCs w:val="24"/>
          <w:lang w:val="vi-VN"/>
        </w:rPr>
      </w:pPr>
      <w:r w:rsidRPr="00330A7E">
        <w:rPr>
          <w:rFonts w:ascii="Times New Roman" w:eastAsia="Calibri" w:hAnsi="Times New Roman" w:cs="Times New Roman"/>
          <w:bCs/>
          <w:color w:val="000000"/>
          <w:sz w:val="24"/>
          <w:szCs w:val="24"/>
        </w:rPr>
        <w:t xml:space="preserve">Tại thời điểm </w:t>
      </w:r>
      <w:r w:rsidRPr="00330A7E">
        <w:rPr>
          <w:rFonts w:ascii="Times New Roman" w:eastAsia="Calibri" w:hAnsi="Times New Roman" w:cs="Times New Roman"/>
          <w:bCs/>
          <w:color w:val="000000"/>
          <w:position w:val="-6"/>
          <w:sz w:val="24"/>
          <w:szCs w:val="24"/>
        </w:rPr>
        <w:object w:dxaOrig="540" w:dyaOrig="279" w14:anchorId="4DA6523B">
          <v:shape id="_x0000_i5786" type="#_x0000_t75" style="width:27pt;height:14.25pt" o:ole="">
            <v:imagedata r:id="rId8587" o:title=""/>
          </v:shape>
          <o:OLEObject Type="Embed" ProgID="Equation.DSMT4" ShapeID="_x0000_i5786" DrawAspect="Content" ObjectID="_1796844848" r:id="rId8588"/>
        </w:object>
      </w:r>
      <w:r w:rsidRPr="00330A7E">
        <w:rPr>
          <w:rFonts w:ascii="Times New Roman" w:eastAsia="Calibri" w:hAnsi="Times New Roman" w:cs="Times New Roman"/>
          <w:bCs/>
          <w:color w:val="000000"/>
          <w:sz w:val="24"/>
          <w:szCs w:val="24"/>
        </w:rPr>
        <w:t xml:space="preserve"> vận tốc của chuyển động đạt giá trị nhỏ nhất</w:t>
      </w:r>
    </w:p>
    <w:p w14:paraId="69D4DB1C" w14:textId="77777777" w:rsidR="00ED397D" w:rsidRPr="00330A7E" w:rsidRDefault="00ED397D" w:rsidP="00330A7E">
      <w:pPr>
        <w:shd w:val="clear" w:color="auto" w:fill="FFFFFF"/>
        <w:tabs>
          <w:tab w:val="left" w:pos="360"/>
          <w:tab w:val="left" w:pos="2880"/>
          <w:tab w:val="left" w:pos="5400"/>
          <w:tab w:val="left" w:pos="7920"/>
        </w:tabs>
        <w:spacing w:after="0" w:line="360" w:lineRule="auto"/>
        <w:ind w:left="900"/>
        <w:jc w:val="both"/>
        <w:textAlignment w:val="baseline"/>
        <w:rPr>
          <w:rFonts w:ascii="Times New Roman" w:eastAsia="Times New Roman" w:hAnsi="Times New Roman" w:cs="Times New Roman"/>
          <w:sz w:val="24"/>
          <w:szCs w:val="24"/>
        </w:rPr>
      </w:pPr>
      <w:r w:rsidRPr="00330A7E">
        <w:rPr>
          <w:rFonts w:ascii="Times New Roman" w:eastAsia="Calibri" w:hAnsi="Times New Roman" w:cs="Times New Roman"/>
          <w:b/>
          <w:color w:val="000000"/>
          <w:sz w:val="24"/>
          <w:szCs w:val="24"/>
        </w:rPr>
        <w:t>Câu 4</w:t>
      </w:r>
      <w:r w:rsidRPr="00330A7E">
        <w:rPr>
          <w:rFonts w:ascii="Times New Roman" w:eastAsia="Calibri" w:hAnsi="Times New Roman" w:cs="Times New Roman"/>
          <w:bCs/>
          <w:color w:val="000000"/>
          <w:sz w:val="24"/>
          <w:szCs w:val="24"/>
        </w:rPr>
        <w:t xml:space="preserve">. </w:t>
      </w:r>
      <w:r w:rsidRPr="00330A7E">
        <w:rPr>
          <w:rFonts w:ascii="Times New Roman" w:eastAsia="Times New Roman" w:hAnsi="Times New Roman" w:cs="Times New Roman"/>
          <w:sz w:val="24"/>
          <w:szCs w:val="24"/>
        </w:rPr>
        <w:t xml:space="preserve">Một công ty truyền thông đấu thầu 2 dự án. Khả năng thắng thầu của dự án 1 là 0,5 và dự án 2 là 0,6. Khả năng thắng thầu của 2 dự án là 0,4. Gọi </w:t>
      </w:r>
      <w:r w:rsidRPr="00330A7E">
        <w:rPr>
          <w:rFonts w:ascii="Times New Roman" w:eastAsia="Times New Roman" w:hAnsi="Times New Roman" w:cs="Times New Roman"/>
          <w:position w:val="-10"/>
          <w:sz w:val="24"/>
          <w:szCs w:val="24"/>
        </w:rPr>
        <w:object w:dxaOrig="480" w:dyaOrig="320" w14:anchorId="00AD73EF">
          <v:shape id="_x0000_i5787" type="#_x0000_t75" style="width:24pt;height:15.75pt" o:ole="">
            <v:imagedata r:id="rId8589" o:title=""/>
          </v:shape>
          <o:OLEObject Type="Embed" ProgID="Equation.DSMT4" ShapeID="_x0000_i5787" DrawAspect="Content" ObjectID="_1796844849" r:id="rId8590"/>
        </w:object>
      </w:r>
      <w:r w:rsidRPr="00330A7E">
        <w:rPr>
          <w:rFonts w:ascii="Times New Roman" w:eastAsia="Times New Roman" w:hAnsi="Times New Roman" w:cs="Times New Roman"/>
          <w:sz w:val="24"/>
          <w:szCs w:val="24"/>
        </w:rPr>
        <w:t xml:space="preserve"> lần lượt là biến cố thắng thầu dự án 1 và dự án 2.</w:t>
      </w:r>
    </w:p>
    <w:p w14:paraId="25E6BFF4" w14:textId="77777777" w:rsidR="00ED397D" w:rsidRPr="00330A7E" w:rsidRDefault="00ED397D" w:rsidP="00330A7E">
      <w:pPr>
        <w:shd w:val="clear" w:color="auto" w:fill="FFFFFF"/>
        <w:tabs>
          <w:tab w:val="left" w:pos="360"/>
          <w:tab w:val="left" w:pos="2880"/>
          <w:tab w:val="left" w:pos="5400"/>
          <w:tab w:val="left" w:pos="7920"/>
        </w:tabs>
        <w:spacing w:after="0" w:line="360" w:lineRule="auto"/>
        <w:ind w:left="900"/>
        <w:jc w:val="both"/>
        <w:textAlignment w:val="baseline"/>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a) </w:t>
      </w:r>
      <w:r w:rsidRPr="00330A7E">
        <w:rPr>
          <w:rFonts w:ascii="Times New Roman" w:eastAsia="Times New Roman" w:hAnsi="Times New Roman" w:cs="Times New Roman"/>
          <w:position w:val="-4"/>
          <w:sz w:val="24"/>
          <w:szCs w:val="24"/>
        </w:rPr>
        <w:object w:dxaOrig="240" w:dyaOrig="260" w14:anchorId="19454AC7">
          <v:shape id="_x0000_i5788" type="#_x0000_t75" style="width:12pt;height:12.75pt" o:ole="">
            <v:imagedata r:id="rId8591" o:title=""/>
          </v:shape>
          <o:OLEObject Type="Embed" ProgID="Equation.DSMT4" ShapeID="_x0000_i5788" DrawAspect="Content" ObjectID="_1796844850" r:id="rId8592"/>
        </w:object>
      </w:r>
      <w:r w:rsidRPr="00330A7E">
        <w:rPr>
          <w:rFonts w:ascii="Times New Roman" w:eastAsia="Times New Roman" w:hAnsi="Times New Roman" w:cs="Times New Roman"/>
          <w:sz w:val="24"/>
          <w:szCs w:val="24"/>
        </w:rPr>
        <w:t xml:space="preserve"> và </w:t>
      </w:r>
      <w:r w:rsidRPr="00330A7E">
        <w:rPr>
          <w:rFonts w:ascii="Times New Roman" w:eastAsia="Times New Roman" w:hAnsi="Times New Roman" w:cs="Times New Roman"/>
          <w:position w:val="-4"/>
          <w:sz w:val="24"/>
          <w:szCs w:val="24"/>
        </w:rPr>
        <w:object w:dxaOrig="240" w:dyaOrig="260" w14:anchorId="12527B8E">
          <v:shape id="_x0000_i5789" type="#_x0000_t75" style="width:12pt;height:12.75pt" o:ole="">
            <v:imagedata r:id="rId8593" o:title=""/>
          </v:shape>
          <o:OLEObject Type="Embed" ProgID="Equation.DSMT4" ShapeID="_x0000_i5789" DrawAspect="Content" ObjectID="_1796844851" r:id="rId8594"/>
        </w:object>
      </w:r>
      <w:r w:rsidRPr="00330A7E">
        <w:rPr>
          <w:rFonts w:ascii="Times New Roman" w:eastAsia="Times New Roman" w:hAnsi="Times New Roman" w:cs="Times New Roman"/>
          <w:sz w:val="24"/>
          <w:szCs w:val="24"/>
        </w:rPr>
        <w:t xml:space="preserve"> là hai biến độc lập.</w:t>
      </w:r>
    </w:p>
    <w:p w14:paraId="205EB402" w14:textId="77777777" w:rsidR="00ED397D" w:rsidRPr="00330A7E" w:rsidRDefault="00ED397D" w:rsidP="00330A7E">
      <w:pPr>
        <w:shd w:val="clear" w:color="auto" w:fill="FFFFFF"/>
        <w:tabs>
          <w:tab w:val="left" w:pos="360"/>
          <w:tab w:val="left" w:pos="2880"/>
          <w:tab w:val="left" w:pos="5400"/>
          <w:tab w:val="left" w:pos="7920"/>
        </w:tabs>
        <w:spacing w:after="0" w:line="360" w:lineRule="auto"/>
        <w:ind w:left="900"/>
        <w:jc w:val="both"/>
        <w:textAlignment w:val="baseline"/>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b) Xác suất công ty thắng thầu đúng 1 dự án là </w:t>
      </w:r>
      <w:r w:rsidRPr="00330A7E">
        <w:rPr>
          <w:rFonts w:ascii="Times New Roman" w:eastAsia="Times New Roman" w:hAnsi="Times New Roman" w:cs="Times New Roman"/>
          <w:position w:val="-10"/>
          <w:sz w:val="24"/>
          <w:szCs w:val="24"/>
        </w:rPr>
        <w:object w:dxaOrig="380" w:dyaOrig="320" w14:anchorId="015AAB9A">
          <v:shape id="_x0000_i5790" type="#_x0000_t75" style="width:18.75pt;height:15.75pt" o:ole="">
            <v:imagedata r:id="rId8595" o:title=""/>
          </v:shape>
          <o:OLEObject Type="Embed" ProgID="Equation.DSMT4" ShapeID="_x0000_i5790" DrawAspect="Content" ObjectID="_1796844852" r:id="rId8596"/>
        </w:object>
      </w:r>
      <w:r w:rsidRPr="00330A7E">
        <w:rPr>
          <w:rFonts w:ascii="Times New Roman" w:eastAsia="Times New Roman" w:hAnsi="Times New Roman" w:cs="Times New Roman"/>
          <w:sz w:val="24"/>
          <w:szCs w:val="24"/>
        </w:rPr>
        <w:t>.</w:t>
      </w:r>
    </w:p>
    <w:p w14:paraId="6C2C6553" w14:textId="77777777" w:rsidR="00ED397D" w:rsidRPr="00330A7E" w:rsidRDefault="00ED397D" w:rsidP="00330A7E">
      <w:pPr>
        <w:shd w:val="clear" w:color="auto" w:fill="FFFFFF"/>
        <w:tabs>
          <w:tab w:val="left" w:pos="360"/>
          <w:tab w:val="left" w:pos="2880"/>
          <w:tab w:val="left" w:pos="5400"/>
          <w:tab w:val="left" w:pos="7920"/>
        </w:tabs>
        <w:spacing w:after="0" w:line="360" w:lineRule="auto"/>
        <w:ind w:left="900"/>
        <w:jc w:val="both"/>
        <w:textAlignment w:val="baseline"/>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c) Biết công ty thắng thầu dự án 1, xác suất công ty thắng thầu dự án 2 là </w:t>
      </w:r>
      <w:r w:rsidRPr="00330A7E">
        <w:rPr>
          <w:rFonts w:ascii="Times New Roman" w:eastAsia="Times New Roman" w:hAnsi="Times New Roman" w:cs="Times New Roman"/>
          <w:position w:val="-10"/>
          <w:sz w:val="24"/>
          <w:szCs w:val="24"/>
        </w:rPr>
        <w:object w:dxaOrig="400" w:dyaOrig="320" w14:anchorId="0E75E6D6">
          <v:shape id="_x0000_i5791" type="#_x0000_t75" style="width:20.25pt;height:15.75pt" o:ole="">
            <v:imagedata r:id="rId8597" o:title=""/>
          </v:shape>
          <o:OLEObject Type="Embed" ProgID="Equation.DSMT4" ShapeID="_x0000_i5791" DrawAspect="Content" ObjectID="_1796844853" r:id="rId8598"/>
        </w:object>
      </w:r>
      <w:r w:rsidRPr="00330A7E">
        <w:rPr>
          <w:rFonts w:ascii="Times New Roman" w:eastAsia="Times New Roman" w:hAnsi="Times New Roman" w:cs="Times New Roman"/>
          <w:sz w:val="24"/>
          <w:szCs w:val="24"/>
        </w:rPr>
        <w:t>.</w:t>
      </w:r>
    </w:p>
    <w:p w14:paraId="7E380E9E" w14:textId="77777777" w:rsidR="00ED397D" w:rsidRPr="00330A7E" w:rsidRDefault="00ED397D" w:rsidP="00330A7E">
      <w:pPr>
        <w:shd w:val="clear" w:color="auto" w:fill="FFFFFF"/>
        <w:tabs>
          <w:tab w:val="left" w:pos="360"/>
          <w:tab w:val="left" w:pos="2880"/>
          <w:tab w:val="left" w:pos="5400"/>
          <w:tab w:val="left" w:pos="7920"/>
        </w:tabs>
        <w:spacing w:after="0" w:line="360" w:lineRule="auto"/>
        <w:ind w:left="900"/>
        <w:jc w:val="both"/>
        <w:textAlignment w:val="baseline"/>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d) Biết công ty không thắng thầu dự án 1, xác suất công ty thắng thầu dự án </w:t>
      </w:r>
      <w:r w:rsidRPr="00330A7E">
        <w:rPr>
          <w:rFonts w:ascii="Times New Roman" w:eastAsia="Times New Roman" w:hAnsi="Times New Roman" w:cs="Times New Roman"/>
          <w:position w:val="-10"/>
          <w:sz w:val="24"/>
          <w:szCs w:val="24"/>
        </w:rPr>
        <w:object w:dxaOrig="380" w:dyaOrig="320" w14:anchorId="5C255E32">
          <v:shape id="_x0000_i5792" type="#_x0000_t75" style="width:18.75pt;height:15.75pt" o:ole="">
            <v:imagedata r:id="rId8599" o:title=""/>
          </v:shape>
          <o:OLEObject Type="Embed" ProgID="Equation.DSMT4" ShapeID="_x0000_i5792" DrawAspect="Content" ObjectID="_1796844854" r:id="rId8600"/>
        </w:object>
      </w:r>
      <w:r w:rsidRPr="00330A7E">
        <w:rPr>
          <w:rFonts w:ascii="Times New Roman" w:eastAsia="Times New Roman" w:hAnsi="Times New Roman" w:cs="Times New Roman"/>
          <w:sz w:val="24"/>
          <w:szCs w:val="24"/>
        </w:rPr>
        <w:t>.</w:t>
      </w:r>
    </w:p>
    <w:p w14:paraId="4795D223" w14:textId="77777777" w:rsidR="00ED397D" w:rsidRPr="00330A7E" w:rsidRDefault="00ED397D" w:rsidP="00330A7E">
      <w:pPr>
        <w:spacing w:before="120"/>
        <w:ind w:left="900"/>
        <w:rPr>
          <w:rFonts w:ascii="Times New Roman" w:eastAsia="Calibri" w:hAnsi="Times New Roman" w:cs="Times New Roman"/>
          <w:bCs/>
          <w:sz w:val="24"/>
          <w:szCs w:val="24"/>
        </w:rPr>
      </w:pPr>
      <w:r w:rsidRPr="00330A7E">
        <w:rPr>
          <w:rFonts w:ascii="Times New Roman" w:eastAsia="Calibri" w:hAnsi="Times New Roman" w:cs="Times New Roman"/>
          <w:b/>
          <w:color w:val="0033CC"/>
          <w:sz w:val="24"/>
          <w:szCs w:val="24"/>
        </w:rPr>
        <w:t>PHẦN III. Câu trắc nghiệm trả lời ngắn.</w:t>
      </w:r>
      <w:r w:rsidRPr="00330A7E">
        <w:rPr>
          <w:rFonts w:ascii="Times New Roman" w:eastAsia="Calibri" w:hAnsi="Times New Roman" w:cs="Times New Roman"/>
          <w:bCs/>
          <w:color w:val="0033CC"/>
          <w:sz w:val="24"/>
          <w:szCs w:val="24"/>
        </w:rPr>
        <w:t xml:space="preserve"> </w:t>
      </w:r>
      <w:r w:rsidRPr="00330A7E">
        <w:rPr>
          <w:rFonts w:ascii="Times New Roman" w:eastAsia="Calibri" w:hAnsi="Times New Roman" w:cs="Times New Roman"/>
          <w:bCs/>
          <w:sz w:val="24"/>
          <w:szCs w:val="24"/>
        </w:rPr>
        <w:t>Thí sinh trả lời từ câu 1 đến câu 6.</w:t>
      </w:r>
    </w:p>
    <w:p w14:paraId="59AB639A" w14:textId="77777777" w:rsidR="00ED397D" w:rsidRPr="00330A7E" w:rsidRDefault="00ED397D" w:rsidP="00330A7E">
      <w:pPr>
        <w:tabs>
          <w:tab w:val="left" w:pos="360"/>
          <w:tab w:val="left" w:pos="900"/>
          <w:tab w:val="left" w:pos="2880"/>
          <w:tab w:val="left" w:pos="5400"/>
          <w:tab w:val="left" w:pos="7920"/>
        </w:tabs>
        <w:spacing w:after="0" w:line="360" w:lineRule="auto"/>
        <w:ind w:left="900"/>
        <w:jc w:val="both"/>
        <w:rPr>
          <w:rFonts w:ascii="Times New Roman" w:eastAsia="SimSun" w:hAnsi="Times New Roman" w:cs="Times New Roman"/>
          <w:sz w:val="24"/>
          <w:szCs w:val="24"/>
          <w:lang w:eastAsia="zh-CN"/>
        </w:rPr>
      </w:pPr>
      <w:r w:rsidRPr="00330A7E">
        <w:rPr>
          <w:rFonts w:ascii="Times New Roman" w:eastAsia="SimSun" w:hAnsi="Times New Roman" w:cs="Times New Roman"/>
          <w:b/>
          <w:bCs/>
          <w:sz w:val="24"/>
          <w:szCs w:val="24"/>
          <w:lang w:eastAsia="zh-CN"/>
        </w:rPr>
        <w:t>Câu 1</w:t>
      </w:r>
      <w:r w:rsidRPr="00330A7E">
        <w:rPr>
          <w:rFonts w:ascii="Times New Roman" w:eastAsia="SimSun" w:hAnsi="Times New Roman" w:cs="Times New Roman"/>
          <w:color w:val="0070C0"/>
          <w:sz w:val="24"/>
          <w:szCs w:val="24"/>
          <w:lang w:eastAsia="zh-CN"/>
        </w:rPr>
        <w:t xml:space="preserve">. </w:t>
      </w:r>
      <w:r w:rsidRPr="00330A7E">
        <w:rPr>
          <w:rFonts w:ascii="Times New Roman" w:eastAsia="SimSun" w:hAnsi="Times New Roman" w:cs="Times New Roman"/>
          <w:sz w:val="24"/>
          <w:szCs w:val="24"/>
          <w:lang w:eastAsia="zh-CN"/>
        </w:rPr>
        <w:t xml:space="preserve">Một lão nông chia đất cho con trai để người con canh tác riêng, biết người con sẽ được chọn miếng đất hình chữ nhật có chu vi bằng </w:t>
      </w:r>
      <w:r w:rsidRPr="00330A7E">
        <w:rPr>
          <w:rFonts w:ascii="Times New Roman" w:eastAsia="SimSun" w:hAnsi="Times New Roman" w:cs="Times New Roman"/>
          <w:position w:val="-10"/>
          <w:sz w:val="24"/>
          <w:szCs w:val="24"/>
          <w:lang w:eastAsia="zh-CN"/>
        </w:rPr>
        <w:object w:dxaOrig="740" w:dyaOrig="320" w14:anchorId="209B8593">
          <v:shape id="_x0000_i5793" type="#_x0000_t75" style="width:36.75pt;height:15.75pt" o:ole="">
            <v:imagedata r:id="rId8601" o:title=""/>
          </v:shape>
          <o:OLEObject Type="Embed" ProgID="Equation.DSMT4" ShapeID="_x0000_i5793" DrawAspect="Content" ObjectID="_1796844855" r:id="rId8602"/>
        </w:object>
      </w:r>
      <w:r w:rsidRPr="00330A7E">
        <w:rPr>
          <w:rFonts w:ascii="Times New Roman" w:eastAsia="SimSun" w:hAnsi="Times New Roman" w:cs="Times New Roman"/>
          <w:sz w:val="24"/>
          <w:szCs w:val="24"/>
          <w:lang w:eastAsia="zh-CN"/>
        </w:rPr>
        <w:t>. Hỏi anh ta chọn mỗi kích thước của nó bằng bao nhiêu để diện tích canh tác lớn nhất?</w:t>
      </w:r>
    </w:p>
    <w:p w14:paraId="1F18F173" w14:textId="77777777" w:rsidR="00ED397D" w:rsidRPr="00330A7E" w:rsidRDefault="00ED397D" w:rsidP="00330A7E">
      <w:pPr>
        <w:tabs>
          <w:tab w:val="left" w:pos="360"/>
          <w:tab w:val="left" w:pos="2880"/>
          <w:tab w:val="left" w:pos="5400"/>
          <w:tab w:val="left" w:pos="7920"/>
        </w:tabs>
        <w:spacing w:after="0" w:line="360" w:lineRule="auto"/>
        <w:ind w:left="900"/>
        <w:jc w:val="both"/>
        <w:rPr>
          <w:rFonts w:ascii="Times New Roman" w:eastAsia="Arial" w:hAnsi="Times New Roman" w:cs="Times New Roman"/>
          <w:sz w:val="24"/>
          <w:szCs w:val="24"/>
          <w:lang w:val="vi-VN"/>
        </w:rPr>
      </w:pPr>
      <w:r w:rsidRPr="00330A7E">
        <w:rPr>
          <w:rFonts w:ascii="Times New Roman" w:eastAsia="Times New Roman" w:hAnsi="Times New Roman" w:cs="Times New Roman"/>
          <w:b/>
          <w:bCs/>
          <w:sz w:val="24"/>
          <w:szCs w:val="24"/>
        </w:rPr>
        <w:t>Câu 2</w:t>
      </w:r>
      <w:r w:rsidRPr="00330A7E">
        <w:rPr>
          <w:rFonts w:ascii="Times New Roman" w:eastAsia="Times New Roman" w:hAnsi="Times New Roman" w:cs="Times New Roman"/>
          <w:sz w:val="24"/>
          <w:szCs w:val="24"/>
        </w:rPr>
        <w:t xml:space="preserve">. Hai chiếc máy bay không người lái cùng bay lên tại một địa điểm. Sau một thời gian bay, chiếc máy bay thứ nhất cách điểm xuất phát về phía Bắc </w:t>
      </w:r>
      <w:r w:rsidRPr="00330A7E">
        <w:rPr>
          <w:rFonts w:ascii="Times New Roman" w:eastAsia="Palatino Linotype" w:hAnsi="Times New Roman" w:cs="Times New Roman"/>
          <w:noProof/>
          <w:position w:val="-14"/>
          <w:sz w:val="24"/>
          <w:szCs w:val="24"/>
        </w:rPr>
        <w:object w:dxaOrig="800" w:dyaOrig="400" w14:anchorId="096010FA">
          <v:shape id="_x0000_i5794" type="#_x0000_t75" style="width:39.75pt;height:20.25pt" o:ole="">
            <v:imagedata r:id="rId4654" o:title=""/>
          </v:shape>
          <o:OLEObject Type="Embed" ProgID="Equation.DSMT4" ShapeID="_x0000_i5794" DrawAspect="Content" ObjectID="_1796844856" r:id="rId8603"/>
        </w:object>
      </w:r>
      <w:r w:rsidRPr="00330A7E">
        <w:rPr>
          <w:rFonts w:ascii="Times New Roman" w:eastAsia="Times New Roman" w:hAnsi="Times New Roman" w:cs="Times New Roman"/>
          <w:sz w:val="24"/>
          <w:szCs w:val="24"/>
        </w:rPr>
        <w:t xml:space="preserve"> và về phía Tây </w:t>
      </w:r>
      <w:r w:rsidRPr="00330A7E">
        <w:rPr>
          <w:rFonts w:ascii="Times New Roman" w:eastAsia="Palatino Linotype" w:hAnsi="Times New Roman" w:cs="Times New Roman"/>
          <w:noProof/>
          <w:position w:val="-14"/>
          <w:sz w:val="24"/>
          <w:szCs w:val="24"/>
        </w:rPr>
        <w:object w:dxaOrig="780" w:dyaOrig="400" w14:anchorId="4577FF9E">
          <v:shape id="_x0000_i5795" type="#_x0000_t75" style="width:39pt;height:20.25pt" o:ole="">
            <v:imagedata r:id="rId4656" o:title=""/>
          </v:shape>
          <o:OLEObject Type="Embed" ProgID="Equation.DSMT4" ShapeID="_x0000_i5795" DrawAspect="Content" ObjectID="_1796844857" r:id="rId8604"/>
        </w:object>
      </w:r>
      <w:r w:rsidRPr="00330A7E">
        <w:rPr>
          <w:rFonts w:ascii="Times New Roman" w:eastAsia="Times New Roman" w:hAnsi="Times New Roman" w:cs="Times New Roman"/>
          <w:sz w:val="24"/>
          <w:szCs w:val="24"/>
        </w:rPr>
        <w:t xml:space="preserve">, đồng thời cách mặt đất </w:t>
      </w:r>
      <w:r w:rsidRPr="00330A7E">
        <w:rPr>
          <w:rFonts w:ascii="Times New Roman" w:eastAsia="Palatino Linotype" w:hAnsi="Times New Roman" w:cs="Times New Roman"/>
          <w:noProof/>
          <w:position w:val="-14"/>
          <w:sz w:val="24"/>
          <w:szCs w:val="24"/>
        </w:rPr>
        <w:object w:dxaOrig="900" w:dyaOrig="400" w14:anchorId="27961E1A">
          <v:shape id="_x0000_i5796" type="#_x0000_t75" style="width:45pt;height:20.25pt" o:ole="">
            <v:imagedata r:id="rId4658" o:title=""/>
          </v:shape>
          <o:OLEObject Type="Embed" ProgID="Equation.DSMT4" ShapeID="_x0000_i5796" DrawAspect="Content" ObjectID="_1796844858" r:id="rId8605"/>
        </w:object>
      </w:r>
      <w:r w:rsidRPr="00330A7E">
        <w:rPr>
          <w:rFonts w:ascii="Times New Roman" w:eastAsia="Times New Roman" w:hAnsi="Times New Roman" w:cs="Times New Roman"/>
          <w:sz w:val="24"/>
          <w:szCs w:val="24"/>
        </w:rPr>
        <w:t>.</w:t>
      </w:r>
      <w:r w:rsidRPr="00330A7E">
        <w:rPr>
          <w:rFonts w:ascii="Times New Roman" w:eastAsia="Arial" w:hAnsi="Times New Roman" w:cs="Times New Roman"/>
          <w:sz w:val="24"/>
          <w:szCs w:val="24"/>
          <w:lang w:val="vi-VN"/>
        </w:rPr>
        <w:t xml:space="preserve"> </w:t>
      </w:r>
      <w:r w:rsidRPr="00330A7E">
        <w:rPr>
          <w:rFonts w:ascii="Times New Roman" w:eastAsia="Times New Roman" w:hAnsi="Times New Roman" w:cs="Times New Roman"/>
          <w:sz w:val="24"/>
          <w:szCs w:val="24"/>
        </w:rPr>
        <w:t xml:space="preserve">Chiếc máy bay thứ hai cách điểm xuất phát về phía Đông </w:t>
      </w:r>
      <w:r w:rsidRPr="00330A7E">
        <w:rPr>
          <w:rFonts w:ascii="Times New Roman" w:eastAsia="Palatino Linotype" w:hAnsi="Times New Roman" w:cs="Times New Roman"/>
          <w:noProof/>
          <w:position w:val="-14"/>
          <w:sz w:val="24"/>
          <w:szCs w:val="24"/>
        </w:rPr>
        <w:object w:dxaOrig="800" w:dyaOrig="400" w14:anchorId="450D8CC8">
          <v:shape id="_x0000_i5797" type="#_x0000_t75" style="width:39.75pt;height:20.25pt" o:ole="">
            <v:imagedata r:id="rId4660" o:title=""/>
          </v:shape>
          <o:OLEObject Type="Embed" ProgID="Equation.DSMT4" ShapeID="_x0000_i5797" DrawAspect="Content" ObjectID="_1796844859" r:id="rId8606"/>
        </w:object>
      </w:r>
      <w:r w:rsidRPr="00330A7E">
        <w:rPr>
          <w:rFonts w:ascii="Times New Roman" w:eastAsia="Times New Roman" w:hAnsi="Times New Roman" w:cs="Times New Roman"/>
          <w:sz w:val="24"/>
          <w:szCs w:val="24"/>
        </w:rPr>
        <w:t xml:space="preserve"> và về phía Nam </w:t>
      </w:r>
      <w:r w:rsidRPr="00330A7E">
        <w:rPr>
          <w:rFonts w:ascii="Times New Roman" w:eastAsia="Palatino Linotype" w:hAnsi="Times New Roman" w:cs="Times New Roman"/>
          <w:noProof/>
          <w:position w:val="-14"/>
          <w:sz w:val="24"/>
          <w:szCs w:val="24"/>
        </w:rPr>
        <w:object w:dxaOrig="800" w:dyaOrig="400" w14:anchorId="33DEBD7B">
          <v:shape id="_x0000_i5798" type="#_x0000_t75" style="width:39.75pt;height:20.25pt" o:ole="">
            <v:imagedata r:id="rId4662" o:title=""/>
          </v:shape>
          <o:OLEObject Type="Embed" ProgID="Equation.DSMT4" ShapeID="_x0000_i5798" DrawAspect="Content" ObjectID="_1796844860" r:id="rId8607"/>
        </w:object>
      </w:r>
      <w:r w:rsidRPr="00330A7E">
        <w:rPr>
          <w:rFonts w:ascii="Times New Roman" w:eastAsia="Times New Roman" w:hAnsi="Times New Roman" w:cs="Times New Roman"/>
          <w:sz w:val="24"/>
          <w:szCs w:val="24"/>
        </w:rPr>
        <w:t xml:space="preserve">, đồng thời cách mặt đất </w:t>
      </w:r>
      <w:r w:rsidRPr="00330A7E">
        <w:rPr>
          <w:rFonts w:ascii="Times New Roman" w:eastAsia="Palatino Linotype" w:hAnsi="Times New Roman" w:cs="Times New Roman"/>
          <w:noProof/>
          <w:position w:val="-14"/>
          <w:sz w:val="24"/>
          <w:szCs w:val="24"/>
        </w:rPr>
        <w:object w:dxaOrig="639" w:dyaOrig="400" w14:anchorId="0317F5F3">
          <v:shape id="_x0000_i5799" type="#_x0000_t75" style="width:31.5pt;height:20.25pt" o:ole="">
            <v:imagedata r:id="rId4664" o:title=""/>
          </v:shape>
          <o:OLEObject Type="Embed" ProgID="Equation.DSMT4" ShapeID="_x0000_i5799" DrawAspect="Content" ObjectID="_1796844861" r:id="rId8608"/>
        </w:object>
      </w:r>
      <w:r w:rsidRPr="00330A7E">
        <w:rPr>
          <w:rFonts w:ascii="Times New Roman" w:eastAsia="Times New Roman" w:hAnsi="Times New Roman" w:cs="Times New Roman"/>
          <w:sz w:val="24"/>
          <w:szCs w:val="24"/>
        </w:rPr>
        <w:t>.</w:t>
      </w:r>
      <w:r w:rsidRPr="00330A7E">
        <w:rPr>
          <w:rFonts w:ascii="Times New Roman" w:eastAsia="Arial" w:hAnsi="Times New Roman" w:cs="Times New Roman"/>
          <w:sz w:val="24"/>
          <w:szCs w:val="24"/>
          <w:lang w:val="vi-VN"/>
        </w:rPr>
        <w:t xml:space="preserve"> </w:t>
      </w:r>
      <w:r w:rsidRPr="00330A7E">
        <w:rPr>
          <w:rFonts w:ascii="Times New Roman" w:eastAsia="Times New Roman" w:hAnsi="Times New Roman" w:cs="Times New Roman"/>
          <w:sz w:val="24"/>
          <w:szCs w:val="24"/>
        </w:rPr>
        <w:t>Xác định khoảng cách giữa hai chiếc máy bay (làm tròn đến hàng đơn vị).</w:t>
      </w:r>
    </w:p>
    <w:p w14:paraId="1AF38ED6" w14:textId="77777777" w:rsidR="00ED397D" w:rsidRPr="00330A7E" w:rsidRDefault="00ED397D" w:rsidP="00330A7E">
      <w:pPr>
        <w:tabs>
          <w:tab w:val="left" w:pos="360"/>
          <w:tab w:val="left" w:pos="900"/>
          <w:tab w:val="left" w:pos="2880"/>
          <w:tab w:val="left" w:pos="5400"/>
          <w:tab w:val="left" w:pos="7920"/>
        </w:tabs>
        <w:spacing w:after="0" w:line="360" w:lineRule="auto"/>
        <w:ind w:left="90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                                  </w:t>
      </w:r>
      <w:r w:rsidRPr="00330A7E">
        <w:rPr>
          <w:rFonts w:ascii="Times New Roman" w:eastAsia="Times New Roman" w:hAnsi="Times New Roman" w:cs="Times New Roman"/>
          <w:noProof/>
          <w:sz w:val="24"/>
          <w:szCs w:val="24"/>
          <w:lang w:eastAsia="en-US"/>
        </w:rPr>
        <w:drawing>
          <wp:inline distT="0" distB="0" distL="0" distR="0" wp14:anchorId="77547478" wp14:editId="7E0526FC">
            <wp:extent cx="2838450" cy="1610360"/>
            <wp:effectExtent l="0" t="0" r="0" b="8890"/>
            <wp:docPr id="1453070316" name="Picture 145307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4666">
                      <a:extLst>
                        <a:ext uri="{28A0092B-C50C-407E-A947-70E740481C1C}">
                          <a14:useLocalDpi xmlns:a14="http://schemas.microsoft.com/office/drawing/2010/main" val="0"/>
                        </a:ext>
                      </a:extLst>
                    </a:blip>
                    <a:srcRect/>
                    <a:stretch>
                      <a:fillRect/>
                    </a:stretch>
                  </pic:blipFill>
                  <pic:spPr bwMode="auto">
                    <a:xfrm>
                      <a:off x="0" y="0"/>
                      <a:ext cx="2838450" cy="1610360"/>
                    </a:xfrm>
                    <a:prstGeom prst="rect">
                      <a:avLst/>
                    </a:prstGeom>
                    <a:noFill/>
                    <a:ln>
                      <a:noFill/>
                    </a:ln>
                  </pic:spPr>
                </pic:pic>
              </a:graphicData>
            </a:graphic>
          </wp:inline>
        </w:drawing>
      </w:r>
    </w:p>
    <w:p w14:paraId="0CBB7B37" w14:textId="77777777" w:rsidR="00ED397D" w:rsidRPr="00330A7E" w:rsidRDefault="00ED397D" w:rsidP="00330A7E">
      <w:pPr>
        <w:pStyle w:val="ListParagraph"/>
        <w:tabs>
          <w:tab w:val="left" w:pos="360"/>
          <w:tab w:val="left" w:pos="992"/>
          <w:tab w:val="left" w:pos="2880"/>
          <w:tab w:val="left" w:pos="5400"/>
          <w:tab w:val="left" w:pos="7920"/>
        </w:tabs>
        <w:spacing w:line="360" w:lineRule="auto"/>
        <w:ind w:left="900"/>
        <w:contextualSpacing w:val="0"/>
        <w:rPr>
          <w:rFonts w:ascii="Times New Roman" w:eastAsia="SimSun" w:hAnsi="Times New Roman" w:cs="Times New Roman"/>
          <w:sz w:val="24"/>
          <w:szCs w:val="24"/>
          <w:lang w:eastAsia="zh-CN"/>
        </w:rPr>
      </w:pPr>
      <w:r w:rsidRPr="00330A7E">
        <w:rPr>
          <w:rFonts w:ascii="Times New Roman" w:eastAsia="Times New Roman" w:hAnsi="Times New Roman" w:cs="Times New Roman"/>
          <w:b/>
          <w:bCs/>
          <w:sz w:val="24"/>
          <w:szCs w:val="24"/>
        </w:rPr>
        <w:t>Câu 3</w:t>
      </w:r>
      <w:r w:rsidRPr="00330A7E">
        <w:rPr>
          <w:rFonts w:ascii="Times New Roman" w:eastAsia="Times New Roman" w:hAnsi="Times New Roman" w:cs="Times New Roman"/>
          <w:sz w:val="24"/>
          <w:szCs w:val="24"/>
        </w:rPr>
        <w:t xml:space="preserve">. </w:t>
      </w:r>
      <w:r w:rsidRPr="00330A7E">
        <w:rPr>
          <w:rFonts w:ascii="Times New Roman" w:eastAsia="SimSun" w:hAnsi="Times New Roman" w:cs="Times New Roman"/>
          <w:sz w:val="24"/>
          <w:szCs w:val="24"/>
          <w:lang w:eastAsia="zh-CN"/>
        </w:rPr>
        <w:t xml:space="preserve">Trong chương trình nông thôn mới của tỉnh Phú Yên, tại xã Hòa Mỹ Tây có xây một cây cầu bằng bê tông như hình vẽ (đường cong trong hình vẽ là các đường Parabol). Biết </w:t>
      </w:r>
      <w:r w:rsidRPr="00330A7E">
        <w:rPr>
          <w:rFonts w:ascii="Times New Roman" w:eastAsia="SimSun" w:hAnsi="Times New Roman" w:cs="Times New Roman"/>
          <w:position w:val="-10"/>
          <w:sz w:val="24"/>
          <w:szCs w:val="24"/>
          <w:lang w:eastAsia="zh-CN"/>
        </w:rPr>
        <w:object w:dxaOrig="440" w:dyaOrig="360" w14:anchorId="49430BB9">
          <v:shape id="_x0000_i5800" type="#_x0000_t75" style="width:21.75pt;height:18.75pt" o:ole="">
            <v:imagedata r:id="rId8609" o:title=""/>
          </v:shape>
          <o:OLEObject Type="Embed" ProgID="Equation.DSMT4" ShapeID="_x0000_i5800" DrawAspect="Content" ObjectID="_1796844862" r:id="rId8610"/>
        </w:object>
      </w:r>
      <w:r w:rsidRPr="00330A7E">
        <w:rPr>
          <w:rFonts w:ascii="Times New Roman" w:eastAsia="SimSun" w:hAnsi="Times New Roman" w:cs="Times New Roman"/>
          <w:position w:val="-10"/>
          <w:sz w:val="24"/>
          <w:szCs w:val="24"/>
          <w:lang w:eastAsia="zh-CN"/>
        </w:rPr>
        <w:t xml:space="preserve"> </w:t>
      </w:r>
      <w:r w:rsidRPr="00330A7E">
        <w:rPr>
          <w:rFonts w:ascii="Times New Roman" w:eastAsia="SimSun" w:hAnsi="Times New Roman" w:cs="Times New Roman"/>
          <w:sz w:val="24"/>
          <w:szCs w:val="24"/>
          <w:lang w:eastAsia="zh-CN"/>
        </w:rPr>
        <w:t>khối bê tông để đổ cây cầu có giá 5 triệu đồng. Tính số tiền mà tỉnh Phú Yên cần bỏ ra để xây cây cầu trên.</w:t>
      </w:r>
    </w:p>
    <w:p w14:paraId="0F72ADCC" w14:textId="77777777" w:rsidR="00ED397D" w:rsidRPr="00330A7E" w:rsidRDefault="00ED397D" w:rsidP="00330A7E">
      <w:pPr>
        <w:tabs>
          <w:tab w:val="left" w:pos="360"/>
          <w:tab w:val="left" w:pos="2880"/>
          <w:tab w:val="left" w:pos="5400"/>
          <w:tab w:val="left" w:pos="7920"/>
        </w:tabs>
        <w:spacing w:after="0" w:line="360" w:lineRule="auto"/>
        <w:ind w:left="900"/>
        <w:rPr>
          <w:rFonts w:ascii="Times New Roman" w:eastAsia="Times New Roman" w:hAnsi="Times New Roman" w:cs="Times New Roman"/>
          <w:sz w:val="24"/>
          <w:szCs w:val="24"/>
        </w:rPr>
      </w:pPr>
      <w:r w:rsidRPr="00330A7E">
        <w:rPr>
          <w:rFonts w:ascii="Times New Roman" w:eastAsia="Times New Roman" w:hAnsi="Times New Roman" w:cs="Times New Roman"/>
          <w:noProof/>
          <w:sz w:val="24"/>
          <w:szCs w:val="24"/>
          <w:lang w:eastAsia="en-US"/>
        </w:rPr>
        <w:lastRenderedPageBreak/>
        <w:drawing>
          <wp:anchor distT="0" distB="0" distL="114300" distR="114300" simplePos="0" relativeHeight="251747328" behindDoc="0" locked="0" layoutInCell="1" allowOverlap="1" wp14:anchorId="26B59A71" wp14:editId="1FF2B57F">
            <wp:simplePos x="0" y="0"/>
            <wp:positionH relativeFrom="column">
              <wp:posOffset>1515110</wp:posOffset>
            </wp:positionH>
            <wp:positionV relativeFrom="paragraph">
              <wp:posOffset>0</wp:posOffset>
            </wp:positionV>
            <wp:extent cx="3439160" cy="1808480"/>
            <wp:effectExtent l="0" t="0" r="8890" b="1270"/>
            <wp:wrapSquare wrapText="right"/>
            <wp:docPr id="1453070317" name="Picture 145307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611">
                      <a:extLst>
                        <a:ext uri="{28A0092B-C50C-407E-A947-70E740481C1C}">
                          <a14:useLocalDpi xmlns:a14="http://schemas.microsoft.com/office/drawing/2010/main" val="0"/>
                        </a:ext>
                      </a:extLst>
                    </a:blip>
                    <a:srcRect/>
                    <a:stretch>
                      <a:fillRect/>
                    </a:stretch>
                  </pic:blipFill>
                  <pic:spPr bwMode="auto">
                    <a:xfrm>
                      <a:off x="0" y="0"/>
                      <a:ext cx="3439160" cy="1808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A7E">
        <w:rPr>
          <w:rFonts w:ascii="Times New Roman" w:eastAsia="Times New Roman" w:hAnsi="Times New Roman" w:cs="Times New Roman"/>
          <w:sz w:val="24"/>
          <w:szCs w:val="24"/>
        </w:rPr>
        <w:br w:type="textWrapping" w:clear="all"/>
      </w:r>
    </w:p>
    <w:p w14:paraId="3D822328" w14:textId="77777777" w:rsidR="00ED397D" w:rsidRPr="00330A7E" w:rsidRDefault="00ED397D" w:rsidP="00330A7E">
      <w:pPr>
        <w:tabs>
          <w:tab w:val="left" w:pos="360"/>
          <w:tab w:val="left" w:pos="992"/>
          <w:tab w:val="left" w:pos="2880"/>
          <w:tab w:val="left" w:pos="5400"/>
          <w:tab w:val="left" w:pos="7920"/>
        </w:tabs>
        <w:spacing w:after="0" w:line="360" w:lineRule="auto"/>
        <w:ind w:left="900"/>
        <w:contextualSpacing/>
        <w:jc w:val="both"/>
        <w:rPr>
          <w:rFonts w:ascii="Times New Roman" w:eastAsia="Times New Roman" w:hAnsi="Times New Roman" w:cs="Times New Roman"/>
          <w:sz w:val="24"/>
          <w:szCs w:val="24"/>
        </w:rPr>
      </w:pPr>
      <w:r w:rsidRPr="00330A7E">
        <w:rPr>
          <w:rFonts w:ascii="Times New Roman" w:eastAsia="Times New Roman" w:hAnsi="Times New Roman" w:cs="Times New Roman"/>
          <w:b/>
          <w:bCs/>
          <w:sz w:val="24"/>
          <w:szCs w:val="24"/>
        </w:rPr>
        <w:t>Câu 4</w:t>
      </w:r>
      <w:r w:rsidRPr="00330A7E">
        <w:rPr>
          <w:rFonts w:ascii="Times New Roman" w:eastAsia="Times New Roman" w:hAnsi="Times New Roman" w:cs="Times New Roman"/>
          <w:sz w:val="24"/>
          <w:szCs w:val="24"/>
        </w:rPr>
        <w:t>. Trong số bệnh nhân ở một bệnh viện có 50% điều trị bệnh A; 30% điều trị bệnh B và 20% điều trị bệnh C. Xác xuất để chữa khỏi bệnh A, B và C trong bệnh viện này tương ứng là 0,7; 0,8 và 0,9. Hãy tính xác xuất bệnh nhân được chữa khỏi bệnh A trong tổng số bệnh nhân đã được chữa khỏi bệnh (làm tròn kết quả đến hàng phần nghìn).</w:t>
      </w:r>
    </w:p>
    <w:p w14:paraId="448B8A46" w14:textId="77777777" w:rsidR="00ED397D" w:rsidRPr="00330A7E" w:rsidRDefault="00ED397D" w:rsidP="00330A7E">
      <w:pPr>
        <w:tabs>
          <w:tab w:val="left" w:pos="360"/>
          <w:tab w:val="left" w:pos="2880"/>
          <w:tab w:val="left" w:pos="5400"/>
          <w:tab w:val="left" w:pos="7920"/>
        </w:tabs>
        <w:spacing w:after="0" w:line="360" w:lineRule="auto"/>
        <w:ind w:left="900"/>
        <w:jc w:val="both"/>
        <w:rPr>
          <w:rFonts w:ascii="Times New Roman" w:eastAsia="Arial" w:hAnsi="Times New Roman" w:cs="Times New Roman"/>
          <w:color w:val="000000"/>
          <w:sz w:val="24"/>
          <w:szCs w:val="24"/>
          <w:lang w:val="vi-VN"/>
        </w:rPr>
      </w:pPr>
      <w:bookmarkStart w:id="14" w:name="_Hlk175138520"/>
      <w:r w:rsidRPr="00330A7E">
        <w:rPr>
          <w:rFonts w:ascii="Times New Roman" w:hAnsi="Times New Roman" w:cs="Times New Roman"/>
          <w:b/>
          <w:bCs/>
          <w:sz w:val="24"/>
          <w:szCs w:val="24"/>
        </w:rPr>
        <w:t>Câu 5</w:t>
      </w:r>
      <w:r w:rsidRPr="00330A7E">
        <w:rPr>
          <w:rFonts w:ascii="Times New Roman" w:hAnsi="Times New Roman" w:cs="Times New Roman"/>
          <w:sz w:val="24"/>
          <w:szCs w:val="24"/>
        </w:rPr>
        <w:t xml:space="preserve">. </w:t>
      </w:r>
      <w:r w:rsidRPr="00330A7E">
        <w:rPr>
          <w:rFonts w:ascii="Times New Roman" w:eastAsia="Times New Roman" w:hAnsi="Times New Roman" w:cs="Times New Roman"/>
          <w:sz w:val="24"/>
          <w:szCs w:val="24"/>
        </w:rPr>
        <w:t xml:space="preserve">Trong không gian chọn hệ trục tọa độ cho trước, đơn vị đo lấy kilômét, ra đa phát hiện một máy bay chiến đấu của Mỹ di chuyển với vận tốc và hướng không đổi từ điểm </w:t>
      </w:r>
      <w:r w:rsidRPr="00330A7E">
        <w:rPr>
          <w:rFonts w:ascii="Times New Roman" w:eastAsia="Palatino Linotype" w:hAnsi="Times New Roman" w:cs="Times New Roman"/>
          <w:noProof/>
          <w:position w:val="-14"/>
          <w:sz w:val="24"/>
          <w:szCs w:val="24"/>
        </w:rPr>
        <w:object w:dxaOrig="1719" w:dyaOrig="400" w14:anchorId="2C2584A3">
          <v:shape id="_x0000_i5801" type="#_x0000_t75" style="width:86.25pt;height:20.25pt" o:ole="">
            <v:imagedata r:id="rId8612" o:title=""/>
          </v:shape>
          <o:OLEObject Type="Embed" ProgID="Equation.DSMT4" ShapeID="_x0000_i5801" DrawAspect="Content" ObjectID="_1796844863" r:id="rId8613"/>
        </w:object>
      </w:r>
      <w:r w:rsidRPr="00330A7E">
        <w:rPr>
          <w:rFonts w:ascii="Times New Roman" w:eastAsia="Palatino Linotype" w:hAnsi="Times New Roman" w:cs="Times New Roman"/>
          <w:noProof/>
          <w:position w:val="-14"/>
          <w:sz w:val="24"/>
          <w:szCs w:val="24"/>
        </w:rPr>
        <w:t xml:space="preserve"> </w:t>
      </w:r>
      <w:r w:rsidRPr="00330A7E">
        <w:rPr>
          <w:rFonts w:ascii="Times New Roman" w:eastAsia="Times New Roman" w:hAnsi="Times New Roman" w:cs="Times New Roman"/>
          <w:sz w:val="24"/>
          <w:szCs w:val="24"/>
        </w:rPr>
        <w:t xml:space="preserve">đến điểm </w:t>
      </w:r>
      <w:r w:rsidRPr="00330A7E">
        <w:rPr>
          <w:rFonts w:ascii="Times New Roman" w:eastAsia="Palatino Linotype" w:hAnsi="Times New Roman" w:cs="Times New Roman"/>
          <w:noProof/>
          <w:position w:val="-14"/>
          <w:sz w:val="24"/>
          <w:szCs w:val="24"/>
        </w:rPr>
        <w:object w:dxaOrig="1040" w:dyaOrig="400" w14:anchorId="365E362F">
          <v:shape id="_x0000_i5802" type="#_x0000_t75" style="width:51.75pt;height:20.25pt" o:ole="">
            <v:imagedata r:id="rId8614" o:title=""/>
          </v:shape>
          <o:OLEObject Type="Embed" ProgID="Equation.DSMT4" ShapeID="_x0000_i5802" DrawAspect="Content" ObjectID="_1796844864" r:id="rId8615"/>
        </w:object>
      </w:r>
      <w:r w:rsidRPr="00330A7E">
        <w:rPr>
          <w:rFonts w:ascii="Times New Roman" w:eastAsia="Palatino Linotype" w:hAnsi="Times New Roman" w:cs="Times New Roman"/>
          <w:noProof/>
          <w:position w:val="-14"/>
          <w:sz w:val="24"/>
          <w:szCs w:val="24"/>
        </w:rPr>
        <w:t xml:space="preserve"> </w:t>
      </w:r>
      <w:r w:rsidRPr="00330A7E">
        <w:rPr>
          <w:rFonts w:ascii="Times New Roman" w:eastAsia="Times New Roman" w:hAnsi="Times New Roman" w:cs="Times New Roman"/>
          <w:sz w:val="24"/>
          <w:szCs w:val="24"/>
        </w:rPr>
        <w:t xml:space="preserve">trong 30 phút. Nếu máy bay tiếp tục giữ nguyên vận tốc và hướng bay thì tọa độ của máy bay sau 10 phút tiếp theo bằng </w:t>
      </w:r>
      <w:r w:rsidRPr="00330A7E">
        <w:rPr>
          <w:rFonts w:ascii="Times New Roman" w:eastAsia="Palatino Linotype" w:hAnsi="Times New Roman" w:cs="Times New Roman"/>
          <w:noProof/>
          <w:position w:val="-14"/>
          <w:sz w:val="24"/>
          <w:szCs w:val="24"/>
        </w:rPr>
        <w:object w:dxaOrig="1640" w:dyaOrig="400" w14:anchorId="5751822A">
          <v:shape id="_x0000_i5803" type="#_x0000_t75" style="width:81.75pt;height:20.25pt" o:ole="">
            <v:imagedata r:id="rId8616" o:title=""/>
          </v:shape>
          <o:OLEObject Type="Embed" ProgID="Equation.DSMT4" ShapeID="_x0000_i5803" DrawAspect="Content" ObjectID="_1796844865" r:id="rId8617"/>
        </w:object>
      </w:r>
      <w:r w:rsidRPr="00330A7E">
        <w:rPr>
          <w:rFonts w:ascii="Times New Roman" w:eastAsia="Times New Roman" w:hAnsi="Times New Roman" w:cs="Times New Roman"/>
          <w:sz w:val="24"/>
          <w:szCs w:val="24"/>
        </w:rPr>
        <w:t>.</w:t>
      </w:r>
      <w:r w:rsidRPr="00330A7E">
        <w:rPr>
          <w:rFonts w:ascii="Times New Roman" w:eastAsia="Arial" w:hAnsi="Times New Roman" w:cs="Times New Roman"/>
          <w:color w:val="000000"/>
          <w:sz w:val="24"/>
          <w:szCs w:val="24"/>
          <w:lang w:val="vi-VN"/>
        </w:rPr>
        <w:t xml:space="preserve"> </w:t>
      </w:r>
      <w:r w:rsidRPr="00330A7E">
        <w:rPr>
          <w:rFonts w:ascii="Times New Roman" w:eastAsia="Arial" w:hAnsi="Times New Roman" w:cs="Times New Roman"/>
          <w:color w:val="000000"/>
          <w:sz w:val="24"/>
          <w:szCs w:val="24"/>
        </w:rPr>
        <w:t xml:space="preserve">Tính tổng </w:t>
      </w:r>
      <w:r w:rsidRPr="00330A7E">
        <w:rPr>
          <w:rFonts w:ascii="Times New Roman" w:eastAsia="Palatino Linotype" w:hAnsi="Times New Roman" w:cs="Times New Roman"/>
          <w:noProof/>
          <w:position w:val="-10"/>
          <w:sz w:val="24"/>
          <w:szCs w:val="24"/>
        </w:rPr>
        <w:object w:dxaOrig="880" w:dyaOrig="279" w14:anchorId="6CFB5DF8">
          <v:shape id="_x0000_i5804" type="#_x0000_t75" style="width:44.25pt;height:14.25pt" o:ole="">
            <v:imagedata r:id="rId8618" o:title=""/>
          </v:shape>
          <o:OLEObject Type="Embed" ProgID="Equation.DSMT4" ShapeID="_x0000_i5804" DrawAspect="Content" ObjectID="_1796844866" r:id="rId8619"/>
        </w:object>
      </w:r>
      <w:r w:rsidRPr="00330A7E">
        <w:rPr>
          <w:rFonts w:ascii="Times New Roman" w:eastAsia="Times New Roman" w:hAnsi="Times New Roman" w:cs="Times New Roman"/>
          <w:sz w:val="24"/>
          <w:szCs w:val="24"/>
        </w:rPr>
        <w:t xml:space="preserve">  (làm tròn kết quả đến hàng đơn vị)</w:t>
      </w:r>
    </w:p>
    <w:p w14:paraId="384489FA" w14:textId="77777777" w:rsidR="00ED397D" w:rsidRPr="00330A7E" w:rsidRDefault="00ED397D" w:rsidP="00330A7E">
      <w:pPr>
        <w:tabs>
          <w:tab w:val="left" w:pos="360"/>
          <w:tab w:val="left" w:pos="2880"/>
          <w:tab w:val="left" w:pos="5400"/>
          <w:tab w:val="left" w:pos="7920"/>
        </w:tabs>
        <w:spacing w:after="0" w:line="360" w:lineRule="auto"/>
        <w:ind w:left="900"/>
        <w:jc w:val="center"/>
        <w:rPr>
          <w:rFonts w:ascii="Times New Roman" w:eastAsia="Arial" w:hAnsi="Times New Roman" w:cs="Times New Roman"/>
          <w:color w:val="000000"/>
          <w:sz w:val="24"/>
          <w:szCs w:val="24"/>
          <w:lang w:val="vi-VN"/>
        </w:rPr>
      </w:pPr>
      <w:r w:rsidRPr="00330A7E">
        <w:rPr>
          <w:rFonts w:ascii="Times New Roman" w:eastAsia="Arial" w:hAnsi="Times New Roman" w:cs="Times New Roman"/>
          <w:noProof/>
          <w:color w:val="000000"/>
          <w:sz w:val="24"/>
          <w:szCs w:val="24"/>
          <w:lang w:eastAsia="en-US"/>
        </w:rPr>
        <w:drawing>
          <wp:inline distT="0" distB="0" distL="0" distR="0" wp14:anchorId="3D2997D0" wp14:editId="7FB1D5C2">
            <wp:extent cx="2743200" cy="1644650"/>
            <wp:effectExtent l="0" t="0" r="0" b="0"/>
            <wp:docPr id="1453070318" name="Picture 145307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pic:cNvPicPr>
                      <a:picLocks noChangeAspect="1" noChangeArrowheads="1"/>
                    </pic:cNvPicPr>
                  </pic:nvPicPr>
                  <pic:blipFill>
                    <a:blip r:embed="rId8620" cstate="print">
                      <a:extLst>
                        <a:ext uri="{28A0092B-C50C-407E-A947-70E740481C1C}">
                          <a14:useLocalDpi xmlns:a14="http://schemas.microsoft.com/office/drawing/2010/main" val="0"/>
                        </a:ext>
                      </a:extLst>
                    </a:blip>
                    <a:srcRect/>
                    <a:stretch>
                      <a:fillRect/>
                    </a:stretch>
                  </pic:blipFill>
                  <pic:spPr bwMode="auto">
                    <a:xfrm>
                      <a:off x="0" y="0"/>
                      <a:ext cx="2743200" cy="1644650"/>
                    </a:xfrm>
                    <a:prstGeom prst="rect">
                      <a:avLst/>
                    </a:prstGeom>
                    <a:noFill/>
                    <a:ln>
                      <a:noFill/>
                    </a:ln>
                  </pic:spPr>
                </pic:pic>
              </a:graphicData>
            </a:graphic>
          </wp:inline>
        </w:drawing>
      </w:r>
    </w:p>
    <w:p w14:paraId="386E20E6" w14:textId="77777777" w:rsidR="00ED397D" w:rsidRPr="00330A7E" w:rsidRDefault="00ED397D" w:rsidP="00330A7E">
      <w:pPr>
        <w:ind w:left="900"/>
        <w:rPr>
          <w:rFonts w:ascii="Times New Roman" w:hAnsi="Times New Roman" w:cs="Times New Roman"/>
          <w:sz w:val="24"/>
          <w:szCs w:val="24"/>
        </w:rPr>
      </w:pPr>
      <w:r w:rsidRPr="00330A7E">
        <w:rPr>
          <w:rFonts w:ascii="Times New Roman" w:hAnsi="Times New Roman" w:cs="Times New Roman"/>
          <w:b/>
          <w:bCs/>
          <w:sz w:val="24"/>
          <w:szCs w:val="24"/>
        </w:rPr>
        <w:t>Câu 6</w:t>
      </w:r>
      <w:r w:rsidRPr="00330A7E">
        <w:rPr>
          <w:rFonts w:ascii="Times New Roman" w:hAnsi="Times New Roman" w:cs="Times New Roman"/>
          <w:sz w:val="24"/>
          <w:szCs w:val="24"/>
        </w:rPr>
        <w:t>. Một xe ô tô sau khi chờ hết đèn đỏ đã bắt đầu chuyển động với vận tốc được biểu thị bằng đồ thị là đường cong parabol. Biết rằng sau 5 phút thì xe đạt đến vận tốc caonhất 1 000 m/phút và bắt đầu giảm tốc, đi được 6 phút thì xe chuyển động đều (tham khảo hình vẽ). Quãng đường xe đi được sau 10 phút đầu tiên kể từ khi hết đèn đỏ là bao nhiêu mét?</w:t>
      </w:r>
    </w:p>
    <w:p w14:paraId="73F0F2AA" w14:textId="77777777" w:rsidR="00ED397D" w:rsidRPr="00330A7E" w:rsidRDefault="00ED397D" w:rsidP="00330A7E">
      <w:pPr>
        <w:ind w:left="900"/>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hAnsi="Times New Roman" w:cs="Times New Roman"/>
          <w:noProof/>
          <w:sz w:val="24"/>
          <w:szCs w:val="24"/>
          <w:lang w:eastAsia="en-US"/>
        </w:rPr>
        <w:drawing>
          <wp:inline distT="0" distB="0" distL="0" distR="0" wp14:anchorId="64627374" wp14:editId="2FF40C46">
            <wp:extent cx="2571882" cy="1657435"/>
            <wp:effectExtent l="0" t="0" r="0" b="0"/>
            <wp:docPr id="1453070319" name="Picture 1453070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21"/>
                    <a:stretch>
                      <a:fillRect/>
                    </a:stretch>
                  </pic:blipFill>
                  <pic:spPr>
                    <a:xfrm>
                      <a:off x="0" y="0"/>
                      <a:ext cx="2571882" cy="1657435"/>
                    </a:xfrm>
                    <a:prstGeom prst="rect">
                      <a:avLst/>
                    </a:prstGeom>
                  </pic:spPr>
                </pic:pic>
              </a:graphicData>
            </a:graphic>
          </wp:inline>
        </w:drawing>
      </w:r>
    </w:p>
    <w:bookmarkEnd w:id="14"/>
    <w:p w14:paraId="7D9A5F29" w14:textId="77777777" w:rsidR="00ED397D" w:rsidRPr="00330A7E" w:rsidRDefault="00ED397D" w:rsidP="00330A7E">
      <w:pPr>
        <w:spacing w:before="240"/>
        <w:ind w:left="900"/>
        <w:jc w:val="center"/>
        <w:rPr>
          <w:rFonts w:ascii="Times New Roman" w:hAnsi="Times New Roman" w:cs="Times New Roman"/>
          <w:b/>
          <w:color w:val="0000FF"/>
          <w:sz w:val="24"/>
          <w:szCs w:val="24"/>
          <w:lang w:val="it-IT"/>
        </w:rPr>
      </w:pPr>
      <w:r w:rsidRPr="00330A7E">
        <w:rPr>
          <w:rFonts w:ascii="Times New Roman" w:hAnsi="Times New Roman" w:cs="Times New Roman"/>
          <w:b/>
          <w:color w:val="0000FF"/>
          <w:sz w:val="24"/>
          <w:szCs w:val="24"/>
          <w:lang w:val="it-IT"/>
        </w:rPr>
        <w:t>ĐÁP ÁN THAM KHẢO</w:t>
      </w:r>
    </w:p>
    <w:p w14:paraId="2641AE65" w14:textId="77777777" w:rsidR="00ED397D" w:rsidRPr="00330A7E" w:rsidRDefault="00ED397D" w:rsidP="00330A7E">
      <w:pPr>
        <w:spacing w:before="120" w:after="0"/>
        <w:ind w:left="900"/>
        <w:rPr>
          <w:rFonts w:ascii="Times New Roman" w:hAnsi="Times New Roman" w:cs="Times New Roman"/>
          <w:sz w:val="24"/>
          <w:szCs w:val="24"/>
        </w:rPr>
      </w:pPr>
      <w:r w:rsidRPr="00330A7E">
        <w:rPr>
          <w:rFonts w:ascii="Times New Roman" w:hAnsi="Times New Roman" w:cs="Times New Roman"/>
          <w:b/>
          <w:sz w:val="24"/>
          <w:szCs w:val="24"/>
        </w:rPr>
        <w:t>PHẦN I</w:t>
      </w:r>
    </w:p>
    <w:p w14:paraId="40CC0DF7" w14:textId="77777777" w:rsidR="00ED397D" w:rsidRPr="00330A7E" w:rsidRDefault="00ED397D" w:rsidP="00330A7E">
      <w:pPr>
        <w:spacing w:after="0"/>
        <w:ind w:left="900"/>
        <w:jc w:val="both"/>
        <w:rPr>
          <w:rFonts w:ascii="Times New Roman" w:hAnsi="Times New Roman" w:cs="Times New Roman"/>
          <w:sz w:val="24"/>
          <w:szCs w:val="24"/>
        </w:rPr>
      </w:pPr>
      <w:r w:rsidRPr="00330A7E">
        <w:rPr>
          <w:rFonts w:ascii="Times New Roman" w:hAnsi="Times New Roman" w:cs="Times New Roman"/>
          <w:sz w:val="24"/>
          <w:szCs w:val="24"/>
        </w:rPr>
        <w:lastRenderedPageBreak/>
        <w:t xml:space="preserve">(Mỗi câu trả lời đúng thí sinh được </w:t>
      </w:r>
      <w:r w:rsidRPr="00330A7E">
        <w:rPr>
          <w:rFonts w:ascii="Times New Roman" w:hAnsi="Times New Roman" w:cs="Times New Roman"/>
          <w:position w:val="-8"/>
          <w:sz w:val="24"/>
          <w:szCs w:val="24"/>
        </w:rPr>
        <w:object w:dxaOrig="520" w:dyaOrig="300" w14:anchorId="0250F5B3">
          <v:shape id="_x0000_i5805" type="#_x0000_t75" style="width:26.25pt;height:15pt" o:ole="">
            <v:imagedata r:id="rId1000" o:title=""/>
          </v:shape>
          <o:OLEObject Type="Embed" ProgID="Equation.DSMT4" ShapeID="_x0000_i5805" DrawAspect="Content" ObjectID="_1796844867" r:id="rId8622"/>
        </w:object>
      </w:r>
      <w:r w:rsidRPr="00330A7E">
        <w:rPr>
          <w:rFonts w:ascii="Times New Roman" w:hAnsi="Times New Roman" w:cs="Times New Roman"/>
          <w:sz w:val="24"/>
          <w:szCs w:val="24"/>
        </w:rPr>
        <w:t xml:space="preserve"> điểm)</w:t>
      </w:r>
    </w:p>
    <w:tbl>
      <w:tblPr>
        <w:tblStyle w:val="TableGrid"/>
        <w:tblW w:w="0" w:type="auto"/>
        <w:tblInd w:w="900" w:type="dxa"/>
        <w:tblLook w:val="04A0" w:firstRow="1" w:lastRow="0" w:firstColumn="1" w:lastColumn="0" w:noHBand="0" w:noVBand="1"/>
      </w:tblPr>
      <w:tblGrid>
        <w:gridCol w:w="773"/>
        <w:gridCol w:w="773"/>
        <w:gridCol w:w="773"/>
        <w:gridCol w:w="773"/>
        <w:gridCol w:w="773"/>
        <w:gridCol w:w="772"/>
        <w:gridCol w:w="772"/>
        <w:gridCol w:w="772"/>
        <w:gridCol w:w="772"/>
        <w:gridCol w:w="772"/>
        <w:gridCol w:w="772"/>
        <w:gridCol w:w="772"/>
      </w:tblGrid>
      <w:tr w:rsidR="00ED397D" w:rsidRPr="00330A7E" w14:paraId="1A7DB5E5" w14:textId="77777777" w:rsidTr="00330A7E">
        <w:trPr>
          <w:trHeight w:val="382"/>
        </w:trPr>
        <w:tc>
          <w:tcPr>
            <w:tcW w:w="773" w:type="dxa"/>
          </w:tcPr>
          <w:p w14:paraId="6F409C30" w14:textId="77777777" w:rsidR="00ED397D" w:rsidRPr="00330A7E" w:rsidRDefault="00ED397D" w:rsidP="00330A7E">
            <w:pPr>
              <w:spacing w:before="120" w:line="276" w:lineRule="auto"/>
              <w:rPr>
                <w:rFonts w:ascii="Times New Roman" w:hAnsi="Times New Roman" w:cs="Times New Roman"/>
                <w:b/>
                <w:sz w:val="24"/>
                <w:szCs w:val="24"/>
              </w:rPr>
            </w:pPr>
            <w:r w:rsidRPr="00330A7E">
              <w:rPr>
                <w:rFonts w:ascii="Times New Roman" w:hAnsi="Times New Roman" w:cs="Times New Roman"/>
                <w:b/>
                <w:sz w:val="24"/>
                <w:szCs w:val="24"/>
              </w:rPr>
              <w:t>1</w:t>
            </w:r>
          </w:p>
        </w:tc>
        <w:tc>
          <w:tcPr>
            <w:tcW w:w="773" w:type="dxa"/>
          </w:tcPr>
          <w:p w14:paraId="1CB4C704" w14:textId="77777777" w:rsidR="00ED397D" w:rsidRPr="00330A7E" w:rsidRDefault="00ED397D" w:rsidP="00330A7E">
            <w:pPr>
              <w:spacing w:before="120" w:line="276" w:lineRule="auto"/>
              <w:rPr>
                <w:rFonts w:ascii="Times New Roman" w:hAnsi="Times New Roman" w:cs="Times New Roman"/>
                <w:b/>
                <w:sz w:val="24"/>
                <w:szCs w:val="24"/>
              </w:rPr>
            </w:pPr>
            <w:r w:rsidRPr="00330A7E">
              <w:rPr>
                <w:rFonts w:ascii="Times New Roman" w:hAnsi="Times New Roman" w:cs="Times New Roman"/>
                <w:b/>
                <w:sz w:val="24"/>
                <w:szCs w:val="24"/>
              </w:rPr>
              <w:t>2</w:t>
            </w:r>
          </w:p>
        </w:tc>
        <w:tc>
          <w:tcPr>
            <w:tcW w:w="773" w:type="dxa"/>
          </w:tcPr>
          <w:p w14:paraId="5E439561" w14:textId="77777777" w:rsidR="00ED397D" w:rsidRPr="00330A7E" w:rsidRDefault="00ED397D" w:rsidP="00330A7E">
            <w:pPr>
              <w:spacing w:before="120" w:line="276" w:lineRule="auto"/>
              <w:rPr>
                <w:rFonts w:ascii="Times New Roman" w:hAnsi="Times New Roman" w:cs="Times New Roman"/>
                <w:b/>
                <w:sz w:val="24"/>
                <w:szCs w:val="24"/>
              </w:rPr>
            </w:pPr>
            <w:r w:rsidRPr="00330A7E">
              <w:rPr>
                <w:rFonts w:ascii="Times New Roman" w:hAnsi="Times New Roman" w:cs="Times New Roman"/>
                <w:b/>
                <w:sz w:val="24"/>
                <w:szCs w:val="24"/>
              </w:rPr>
              <w:t>3</w:t>
            </w:r>
          </w:p>
        </w:tc>
        <w:tc>
          <w:tcPr>
            <w:tcW w:w="773" w:type="dxa"/>
          </w:tcPr>
          <w:p w14:paraId="61C69B87" w14:textId="77777777" w:rsidR="00ED397D" w:rsidRPr="00330A7E" w:rsidRDefault="00ED397D" w:rsidP="00330A7E">
            <w:pPr>
              <w:spacing w:before="120" w:line="276" w:lineRule="auto"/>
              <w:rPr>
                <w:rFonts w:ascii="Times New Roman" w:hAnsi="Times New Roman" w:cs="Times New Roman"/>
                <w:b/>
                <w:sz w:val="24"/>
                <w:szCs w:val="24"/>
              </w:rPr>
            </w:pPr>
            <w:r w:rsidRPr="00330A7E">
              <w:rPr>
                <w:rFonts w:ascii="Times New Roman" w:hAnsi="Times New Roman" w:cs="Times New Roman"/>
                <w:b/>
                <w:sz w:val="24"/>
                <w:szCs w:val="24"/>
              </w:rPr>
              <w:t>4</w:t>
            </w:r>
          </w:p>
        </w:tc>
        <w:tc>
          <w:tcPr>
            <w:tcW w:w="773" w:type="dxa"/>
          </w:tcPr>
          <w:p w14:paraId="1B497C76" w14:textId="77777777" w:rsidR="00ED397D" w:rsidRPr="00330A7E" w:rsidRDefault="00ED397D" w:rsidP="00330A7E">
            <w:pPr>
              <w:spacing w:before="120" w:line="276" w:lineRule="auto"/>
              <w:rPr>
                <w:rFonts w:ascii="Times New Roman" w:hAnsi="Times New Roman" w:cs="Times New Roman"/>
                <w:b/>
                <w:sz w:val="24"/>
                <w:szCs w:val="24"/>
              </w:rPr>
            </w:pPr>
            <w:r w:rsidRPr="00330A7E">
              <w:rPr>
                <w:rFonts w:ascii="Times New Roman" w:hAnsi="Times New Roman" w:cs="Times New Roman"/>
                <w:b/>
                <w:sz w:val="24"/>
                <w:szCs w:val="24"/>
              </w:rPr>
              <w:t>5</w:t>
            </w:r>
          </w:p>
        </w:tc>
        <w:tc>
          <w:tcPr>
            <w:tcW w:w="772" w:type="dxa"/>
          </w:tcPr>
          <w:p w14:paraId="6D387C5A" w14:textId="77777777" w:rsidR="00ED397D" w:rsidRPr="00330A7E" w:rsidRDefault="00ED397D" w:rsidP="00330A7E">
            <w:pPr>
              <w:spacing w:before="120" w:line="276" w:lineRule="auto"/>
              <w:rPr>
                <w:rFonts w:ascii="Times New Roman" w:hAnsi="Times New Roman" w:cs="Times New Roman"/>
                <w:b/>
                <w:sz w:val="24"/>
                <w:szCs w:val="24"/>
              </w:rPr>
            </w:pPr>
            <w:r w:rsidRPr="00330A7E">
              <w:rPr>
                <w:rFonts w:ascii="Times New Roman" w:hAnsi="Times New Roman" w:cs="Times New Roman"/>
                <w:b/>
                <w:sz w:val="24"/>
                <w:szCs w:val="24"/>
              </w:rPr>
              <w:t>6</w:t>
            </w:r>
          </w:p>
        </w:tc>
        <w:tc>
          <w:tcPr>
            <w:tcW w:w="772" w:type="dxa"/>
          </w:tcPr>
          <w:p w14:paraId="2B077F75" w14:textId="77777777" w:rsidR="00ED397D" w:rsidRPr="00330A7E" w:rsidRDefault="00ED397D" w:rsidP="00330A7E">
            <w:pPr>
              <w:spacing w:before="120" w:line="276" w:lineRule="auto"/>
              <w:rPr>
                <w:rFonts w:ascii="Times New Roman" w:hAnsi="Times New Roman" w:cs="Times New Roman"/>
                <w:b/>
                <w:sz w:val="24"/>
                <w:szCs w:val="24"/>
              </w:rPr>
            </w:pPr>
            <w:r w:rsidRPr="00330A7E">
              <w:rPr>
                <w:rFonts w:ascii="Times New Roman" w:hAnsi="Times New Roman" w:cs="Times New Roman"/>
                <w:b/>
                <w:sz w:val="24"/>
                <w:szCs w:val="24"/>
              </w:rPr>
              <w:t>7</w:t>
            </w:r>
          </w:p>
        </w:tc>
        <w:tc>
          <w:tcPr>
            <w:tcW w:w="772" w:type="dxa"/>
          </w:tcPr>
          <w:p w14:paraId="59B18198" w14:textId="77777777" w:rsidR="00ED397D" w:rsidRPr="00330A7E" w:rsidRDefault="00ED397D" w:rsidP="00330A7E">
            <w:pPr>
              <w:spacing w:before="120" w:line="276" w:lineRule="auto"/>
              <w:rPr>
                <w:rFonts w:ascii="Times New Roman" w:hAnsi="Times New Roman" w:cs="Times New Roman"/>
                <w:b/>
                <w:sz w:val="24"/>
                <w:szCs w:val="24"/>
              </w:rPr>
            </w:pPr>
            <w:r w:rsidRPr="00330A7E">
              <w:rPr>
                <w:rFonts w:ascii="Times New Roman" w:hAnsi="Times New Roman" w:cs="Times New Roman"/>
                <w:b/>
                <w:sz w:val="24"/>
                <w:szCs w:val="24"/>
              </w:rPr>
              <w:t>8</w:t>
            </w:r>
          </w:p>
        </w:tc>
        <w:tc>
          <w:tcPr>
            <w:tcW w:w="772" w:type="dxa"/>
          </w:tcPr>
          <w:p w14:paraId="09C5991C" w14:textId="77777777" w:rsidR="00ED397D" w:rsidRPr="00330A7E" w:rsidRDefault="00ED397D" w:rsidP="00330A7E">
            <w:pPr>
              <w:spacing w:before="120" w:line="276" w:lineRule="auto"/>
              <w:rPr>
                <w:rFonts w:ascii="Times New Roman" w:hAnsi="Times New Roman" w:cs="Times New Roman"/>
                <w:b/>
                <w:sz w:val="24"/>
                <w:szCs w:val="24"/>
              </w:rPr>
            </w:pPr>
            <w:r w:rsidRPr="00330A7E">
              <w:rPr>
                <w:rFonts w:ascii="Times New Roman" w:hAnsi="Times New Roman" w:cs="Times New Roman"/>
                <w:b/>
                <w:sz w:val="24"/>
                <w:szCs w:val="24"/>
              </w:rPr>
              <w:t>9</w:t>
            </w:r>
          </w:p>
        </w:tc>
        <w:tc>
          <w:tcPr>
            <w:tcW w:w="772" w:type="dxa"/>
          </w:tcPr>
          <w:p w14:paraId="7C8F886E" w14:textId="77777777" w:rsidR="00ED397D" w:rsidRPr="00330A7E" w:rsidRDefault="00ED397D" w:rsidP="00330A7E">
            <w:pPr>
              <w:spacing w:before="120" w:line="276" w:lineRule="auto"/>
              <w:rPr>
                <w:rFonts w:ascii="Times New Roman" w:hAnsi="Times New Roman" w:cs="Times New Roman"/>
                <w:b/>
                <w:sz w:val="24"/>
                <w:szCs w:val="24"/>
              </w:rPr>
            </w:pPr>
            <w:r w:rsidRPr="00330A7E">
              <w:rPr>
                <w:rFonts w:ascii="Times New Roman" w:hAnsi="Times New Roman" w:cs="Times New Roman"/>
                <w:b/>
                <w:sz w:val="24"/>
                <w:szCs w:val="24"/>
              </w:rPr>
              <w:t>10</w:t>
            </w:r>
          </w:p>
        </w:tc>
        <w:tc>
          <w:tcPr>
            <w:tcW w:w="772" w:type="dxa"/>
          </w:tcPr>
          <w:p w14:paraId="2971EC2F" w14:textId="77777777" w:rsidR="00ED397D" w:rsidRPr="00330A7E" w:rsidRDefault="00ED397D" w:rsidP="00330A7E">
            <w:pPr>
              <w:spacing w:before="120" w:line="276" w:lineRule="auto"/>
              <w:rPr>
                <w:rFonts w:ascii="Times New Roman" w:hAnsi="Times New Roman" w:cs="Times New Roman"/>
                <w:b/>
                <w:sz w:val="24"/>
                <w:szCs w:val="24"/>
              </w:rPr>
            </w:pPr>
            <w:r w:rsidRPr="00330A7E">
              <w:rPr>
                <w:rFonts w:ascii="Times New Roman" w:hAnsi="Times New Roman" w:cs="Times New Roman"/>
                <w:b/>
                <w:sz w:val="24"/>
                <w:szCs w:val="24"/>
              </w:rPr>
              <w:t>11</w:t>
            </w:r>
          </w:p>
        </w:tc>
        <w:tc>
          <w:tcPr>
            <w:tcW w:w="772" w:type="dxa"/>
          </w:tcPr>
          <w:p w14:paraId="127E833F" w14:textId="77777777" w:rsidR="00ED397D" w:rsidRPr="00330A7E" w:rsidRDefault="00ED397D" w:rsidP="00330A7E">
            <w:pPr>
              <w:spacing w:before="120" w:line="276" w:lineRule="auto"/>
              <w:rPr>
                <w:rFonts w:ascii="Times New Roman" w:hAnsi="Times New Roman" w:cs="Times New Roman"/>
                <w:b/>
                <w:sz w:val="24"/>
                <w:szCs w:val="24"/>
              </w:rPr>
            </w:pPr>
            <w:r w:rsidRPr="00330A7E">
              <w:rPr>
                <w:rFonts w:ascii="Times New Roman" w:hAnsi="Times New Roman" w:cs="Times New Roman"/>
                <w:b/>
                <w:sz w:val="24"/>
                <w:szCs w:val="24"/>
              </w:rPr>
              <w:t>12</w:t>
            </w:r>
          </w:p>
        </w:tc>
      </w:tr>
      <w:tr w:rsidR="00ED397D" w:rsidRPr="00330A7E" w14:paraId="2065F7F2" w14:textId="77777777" w:rsidTr="00330A7E">
        <w:trPr>
          <w:trHeight w:val="373"/>
        </w:trPr>
        <w:tc>
          <w:tcPr>
            <w:tcW w:w="773" w:type="dxa"/>
          </w:tcPr>
          <w:p w14:paraId="63B7D9E5" w14:textId="77777777" w:rsidR="00ED397D" w:rsidRPr="00330A7E" w:rsidRDefault="00ED397D" w:rsidP="00330A7E">
            <w:pPr>
              <w:spacing w:before="120"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773" w:type="dxa"/>
          </w:tcPr>
          <w:p w14:paraId="1F2F1FE1" w14:textId="77777777" w:rsidR="00ED397D" w:rsidRPr="00330A7E" w:rsidRDefault="00ED397D" w:rsidP="00330A7E">
            <w:pPr>
              <w:spacing w:before="120"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773" w:type="dxa"/>
          </w:tcPr>
          <w:p w14:paraId="6DE6AD9D" w14:textId="77777777" w:rsidR="00ED397D" w:rsidRPr="00330A7E" w:rsidRDefault="00ED397D" w:rsidP="00330A7E">
            <w:pPr>
              <w:spacing w:before="120"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773" w:type="dxa"/>
          </w:tcPr>
          <w:p w14:paraId="459F46B0" w14:textId="77777777" w:rsidR="00ED397D" w:rsidRPr="00330A7E" w:rsidRDefault="00ED397D" w:rsidP="00330A7E">
            <w:pPr>
              <w:spacing w:before="120"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773" w:type="dxa"/>
          </w:tcPr>
          <w:p w14:paraId="0A67A216" w14:textId="77777777" w:rsidR="00ED397D" w:rsidRPr="00330A7E" w:rsidRDefault="00ED397D" w:rsidP="00330A7E">
            <w:pPr>
              <w:spacing w:before="120"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772" w:type="dxa"/>
          </w:tcPr>
          <w:p w14:paraId="44C1D8CB" w14:textId="77777777" w:rsidR="00ED397D" w:rsidRPr="00330A7E" w:rsidRDefault="00ED397D" w:rsidP="00330A7E">
            <w:pPr>
              <w:spacing w:before="120"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772" w:type="dxa"/>
          </w:tcPr>
          <w:p w14:paraId="5BA6C36E" w14:textId="77777777" w:rsidR="00ED397D" w:rsidRPr="00330A7E" w:rsidRDefault="00ED397D" w:rsidP="00330A7E">
            <w:pPr>
              <w:spacing w:before="120"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772" w:type="dxa"/>
          </w:tcPr>
          <w:p w14:paraId="27A42B14" w14:textId="77777777" w:rsidR="00ED397D" w:rsidRPr="00330A7E" w:rsidRDefault="00ED397D" w:rsidP="00330A7E">
            <w:pPr>
              <w:spacing w:before="120"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772" w:type="dxa"/>
          </w:tcPr>
          <w:p w14:paraId="6015691E" w14:textId="77777777" w:rsidR="00ED397D" w:rsidRPr="00330A7E" w:rsidRDefault="00ED397D" w:rsidP="00330A7E">
            <w:pPr>
              <w:spacing w:before="120"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772" w:type="dxa"/>
          </w:tcPr>
          <w:p w14:paraId="306E8F59" w14:textId="77777777" w:rsidR="00ED397D" w:rsidRPr="00330A7E" w:rsidRDefault="00ED397D" w:rsidP="00330A7E">
            <w:pPr>
              <w:spacing w:before="120"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772" w:type="dxa"/>
          </w:tcPr>
          <w:p w14:paraId="1C7E0EF1" w14:textId="77777777" w:rsidR="00ED397D" w:rsidRPr="00330A7E" w:rsidRDefault="00ED397D" w:rsidP="00330A7E">
            <w:pPr>
              <w:spacing w:before="120"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772" w:type="dxa"/>
          </w:tcPr>
          <w:p w14:paraId="2B100393" w14:textId="77777777" w:rsidR="00ED397D" w:rsidRPr="00330A7E" w:rsidRDefault="00ED397D" w:rsidP="00330A7E">
            <w:pPr>
              <w:spacing w:before="120"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r>
    </w:tbl>
    <w:p w14:paraId="02E5B4B7" w14:textId="77777777" w:rsidR="00ED397D" w:rsidRPr="00330A7E" w:rsidRDefault="00ED397D" w:rsidP="00330A7E">
      <w:pPr>
        <w:spacing w:before="120" w:after="0"/>
        <w:ind w:left="900"/>
        <w:jc w:val="both"/>
        <w:rPr>
          <w:rFonts w:ascii="Times New Roman" w:hAnsi="Times New Roman" w:cs="Times New Roman"/>
          <w:sz w:val="24"/>
          <w:szCs w:val="24"/>
        </w:rPr>
      </w:pPr>
      <w:r w:rsidRPr="00330A7E">
        <w:rPr>
          <w:rFonts w:ascii="Times New Roman" w:hAnsi="Times New Roman" w:cs="Times New Roman"/>
          <w:b/>
          <w:sz w:val="24"/>
          <w:szCs w:val="24"/>
        </w:rPr>
        <w:t>PHẦN II</w:t>
      </w:r>
    </w:p>
    <w:p w14:paraId="415293FE" w14:textId="77777777" w:rsidR="00ED397D" w:rsidRPr="00330A7E" w:rsidRDefault="00ED397D" w:rsidP="00330A7E">
      <w:pPr>
        <w:spacing w:after="0"/>
        <w:ind w:left="900"/>
        <w:jc w:val="both"/>
        <w:rPr>
          <w:rFonts w:ascii="Times New Roman" w:hAnsi="Times New Roman" w:cs="Times New Roman"/>
          <w:sz w:val="24"/>
          <w:szCs w:val="24"/>
        </w:rPr>
      </w:pPr>
      <w:r w:rsidRPr="00330A7E">
        <w:rPr>
          <w:rFonts w:ascii="Times New Roman" w:hAnsi="Times New Roman" w:cs="Times New Roman"/>
          <w:sz w:val="24"/>
          <w:szCs w:val="24"/>
        </w:rPr>
        <w:t>Điểm tối đa của 01 câu hỏi là 1 điểm.</w:t>
      </w:r>
    </w:p>
    <w:p w14:paraId="18044401" w14:textId="77777777" w:rsidR="00ED397D" w:rsidRPr="00330A7E" w:rsidRDefault="00ED397D" w:rsidP="00330A7E">
      <w:pPr>
        <w:spacing w:after="0"/>
        <w:ind w:left="900"/>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01 ý trong 1 câu hỏi được </w:t>
      </w:r>
      <w:r w:rsidRPr="00330A7E">
        <w:rPr>
          <w:rFonts w:ascii="Times New Roman" w:hAnsi="Times New Roman" w:cs="Times New Roman"/>
          <w:position w:val="-8"/>
          <w:sz w:val="24"/>
          <w:szCs w:val="24"/>
        </w:rPr>
        <w:object w:dxaOrig="380" w:dyaOrig="300" w14:anchorId="76EE7837">
          <v:shape id="_x0000_i5806" type="#_x0000_t75" style="width:18.75pt;height:15pt" o:ole="">
            <v:imagedata r:id="rId1002" o:title=""/>
          </v:shape>
          <o:OLEObject Type="Embed" ProgID="Equation.DSMT4" ShapeID="_x0000_i5806" DrawAspect="Content" ObjectID="_1796844868" r:id="rId8623"/>
        </w:object>
      </w:r>
      <w:r w:rsidRPr="00330A7E">
        <w:rPr>
          <w:rFonts w:ascii="Times New Roman" w:hAnsi="Times New Roman" w:cs="Times New Roman"/>
          <w:sz w:val="24"/>
          <w:szCs w:val="24"/>
        </w:rPr>
        <w:t xml:space="preserve"> điểm.</w:t>
      </w:r>
    </w:p>
    <w:p w14:paraId="76B1A4D7" w14:textId="77777777" w:rsidR="00ED397D" w:rsidRPr="00330A7E" w:rsidRDefault="00ED397D" w:rsidP="00330A7E">
      <w:pPr>
        <w:spacing w:after="0"/>
        <w:ind w:left="900"/>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02 ý trong 1 câu hỏi được </w:t>
      </w:r>
      <w:r w:rsidRPr="00330A7E">
        <w:rPr>
          <w:rFonts w:ascii="Times New Roman" w:hAnsi="Times New Roman" w:cs="Times New Roman"/>
          <w:position w:val="-8"/>
          <w:sz w:val="24"/>
          <w:szCs w:val="24"/>
        </w:rPr>
        <w:object w:dxaOrig="520" w:dyaOrig="300" w14:anchorId="3586CBEC">
          <v:shape id="_x0000_i5807" type="#_x0000_t75" style="width:26.25pt;height:15pt" o:ole="">
            <v:imagedata r:id="rId1000" o:title=""/>
          </v:shape>
          <o:OLEObject Type="Embed" ProgID="Equation.DSMT4" ShapeID="_x0000_i5807" DrawAspect="Content" ObjectID="_1796844869" r:id="rId8624"/>
        </w:object>
      </w:r>
      <w:r w:rsidRPr="00330A7E">
        <w:rPr>
          <w:rFonts w:ascii="Times New Roman" w:hAnsi="Times New Roman" w:cs="Times New Roman"/>
          <w:sz w:val="24"/>
          <w:szCs w:val="24"/>
        </w:rPr>
        <w:t xml:space="preserve"> điểm.</w:t>
      </w:r>
    </w:p>
    <w:p w14:paraId="180DBB14" w14:textId="77777777" w:rsidR="00ED397D" w:rsidRPr="00330A7E" w:rsidRDefault="00ED397D" w:rsidP="00330A7E">
      <w:pPr>
        <w:spacing w:after="0"/>
        <w:ind w:left="900"/>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03 ý trong 1 câu hỏi được </w:t>
      </w:r>
      <w:r w:rsidRPr="00330A7E">
        <w:rPr>
          <w:rFonts w:ascii="Times New Roman" w:hAnsi="Times New Roman" w:cs="Times New Roman"/>
          <w:position w:val="-8"/>
          <w:sz w:val="24"/>
          <w:szCs w:val="24"/>
        </w:rPr>
        <w:object w:dxaOrig="520" w:dyaOrig="300" w14:anchorId="0F49E38B">
          <v:shape id="_x0000_i5808" type="#_x0000_t75" style="width:26.25pt;height:15pt" o:ole="">
            <v:imagedata r:id="rId1005" o:title=""/>
          </v:shape>
          <o:OLEObject Type="Embed" ProgID="Equation.DSMT4" ShapeID="_x0000_i5808" DrawAspect="Content" ObjectID="_1796844870" r:id="rId8625"/>
        </w:object>
      </w:r>
      <w:r w:rsidRPr="00330A7E">
        <w:rPr>
          <w:rFonts w:ascii="Times New Roman" w:hAnsi="Times New Roman" w:cs="Times New Roman"/>
          <w:sz w:val="24"/>
          <w:szCs w:val="24"/>
        </w:rPr>
        <w:t xml:space="preserve"> điểm.</w:t>
      </w:r>
    </w:p>
    <w:p w14:paraId="61CEA230" w14:textId="77777777" w:rsidR="00ED397D" w:rsidRPr="00330A7E" w:rsidRDefault="00ED397D" w:rsidP="00330A7E">
      <w:pPr>
        <w:spacing w:after="0"/>
        <w:ind w:left="900"/>
        <w:jc w:val="both"/>
        <w:rPr>
          <w:rFonts w:ascii="Times New Roman" w:hAnsi="Times New Roman" w:cs="Times New Roman"/>
          <w:sz w:val="24"/>
          <w:szCs w:val="24"/>
        </w:rPr>
      </w:pPr>
      <w:r w:rsidRPr="00330A7E">
        <w:rPr>
          <w:rFonts w:ascii="Times New Roman" w:hAnsi="Times New Roman" w:cs="Times New Roman"/>
          <w:sz w:val="24"/>
          <w:szCs w:val="24"/>
        </w:rPr>
        <w:t xml:space="preserve">Thí sinh lựa chọn chính xác cả </w:t>
      </w:r>
      <w:r w:rsidRPr="00330A7E">
        <w:rPr>
          <w:rFonts w:ascii="Times New Roman" w:hAnsi="Times New Roman" w:cs="Times New Roman"/>
          <w:sz w:val="24"/>
          <w:szCs w:val="24"/>
        </w:rPr>
        <w:tab/>
        <w:t>04 ý trong 1 câu hỏi được 1 điểm.</w:t>
      </w:r>
    </w:p>
    <w:p w14:paraId="4F3106EB" w14:textId="77777777" w:rsidR="00ED397D" w:rsidRPr="00330A7E" w:rsidRDefault="00ED397D" w:rsidP="00330A7E">
      <w:pPr>
        <w:spacing w:after="0"/>
        <w:ind w:left="900"/>
        <w:jc w:val="both"/>
        <w:rPr>
          <w:rFonts w:ascii="Times New Roman" w:hAnsi="Times New Roman" w:cs="Times New Roman"/>
          <w:sz w:val="24"/>
          <w:szCs w:val="24"/>
        </w:rPr>
      </w:pPr>
    </w:p>
    <w:tbl>
      <w:tblPr>
        <w:tblW w:w="4476" w:type="dxa"/>
        <w:jc w:val="center"/>
        <w:tblCellSpacing w:w="0" w:type="dxa"/>
        <w:tblCellMar>
          <w:top w:w="80" w:type="dxa"/>
          <w:left w:w="160" w:type="dxa"/>
          <w:bottom w:w="80" w:type="dxa"/>
          <w:right w:w="160" w:type="dxa"/>
        </w:tblCellMar>
        <w:tblLook w:val="04A0" w:firstRow="1" w:lastRow="0" w:firstColumn="1" w:lastColumn="0" w:noHBand="0" w:noVBand="1"/>
      </w:tblPr>
      <w:tblGrid>
        <w:gridCol w:w="1134"/>
        <w:gridCol w:w="1114"/>
        <w:gridCol w:w="1114"/>
        <w:gridCol w:w="1114"/>
      </w:tblGrid>
      <w:tr w:rsidR="00ED397D" w:rsidRPr="00330A7E" w14:paraId="6EA09498" w14:textId="77777777" w:rsidTr="00330A7E">
        <w:trPr>
          <w:cantSplit/>
          <w:trHeight w:val="337"/>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26E34C66" w14:textId="77777777" w:rsidR="00ED397D" w:rsidRPr="00330A7E" w:rsidRDefault="00ED397D" w:rsidP="000E1E56">
            <w:pPr>
              <w:pStyle w:val="ListParagraph"/>
              <w:numPr>
                <w:ilvl w:val="0"/>
                <w:numId w:val="8"/>
              </w:numPr>
              <w:tabs>
                <w:tab w:val="left" w:pos="992"/>
              </w:tabs>
              <w:spacing w:line="276" w:lineRule="auto"/>
              <w:ind w:left="900"/>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78F6B586" w14:textId="77777777" w:rsidR="00ED397D" w:rsidRPr="00330A7E" w:rsidRDefault="00ED397D" w:rsidP="000E1E56">
            <w:pPr>
              <w:pStyle w:val="ListParagraph"/>
              <w:numPr>
                <w:ilvl w:val="0"/>
                <w:numId w:val="8"/>
              </w:numPr>
              <w:tabs>
                <w:tab w:val="left" w:pos="992"/>
              </w:tabs>
              <w:spacing w:before="120" w:line="276" w:lineRule="auto"/>
              <w:ind w:left="900"/>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2B9ED908" w14:textId="77777777" w:rsidR="00ED397D" w:rsidRPr="00330A7E" w:rsidRDefault="00ED397D" w:rsidP="000E1E56">
            <w:pPr>
              <w:pStyle w:val="ListParagraph"/>
              <w:numPr>
                <w:ilvl w:val="0"/>
                <w:numId w:val="8"/>
              </w:numPr>
              <w:tabs>
                <w:tab w:val="left" w:pos="992"/>
              </w:tabs>
              <w:spacing w:before="120" w:line="276" w:lineRule="auto"/>
              <w:ind w:left="900"/>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07F8CB6C" w14:textId="77777777" w:rsidR="00ED397D" w:rsidRPr="00330A7E" w:rsidRDefault="00ED397D" w:rsidP="000E1E56">
            <w:pPr>
              <w:pStyle w:val="ListParagraph"/>
              <w:numPr>
                <w:ilvl w:val="0"/>
                <w:numId w:val="8"/>
              </w:numPr>
              <w:tabs>
                <w:tab w:val="left" w:pos="992"/>
              </w:tabs>
              <w:spacing w:before="120" w:line="276" w:lineRule="auto"/>
              <w:ind w:left="900"/>
              <w:rPr>
                <w:rFonts w:ascii="Times New Roman" w:hAnsi="Times New Roman" w:cs="Times New Roman"/>
                <w:sz w:val="24"/>
                <w:szCs w:val="24"/>
              </w:rPr>
            </w:pPr>
          </w:p>
        </w:tc>
      </w:tr>
      <w:tr w:rsidR="00ED397D" w:rsidRPr="00330A7E" w14:paraId="63EBE612" w14:textId="77777777" w:rsidTr="00330A7E">
        <w:trPr>
          <w:cantSplit/>
          <w:trHeight w:val="265"/>
          <w:tblCellSpacing w:w="0" w:type="dxa"/>
          <w:jc w:val="center"/>
        </w:trPr>
        <w:tc>
          <w:tcPr>
            <w:tcW w:w="0" w:type="auto"/>
            <w:tcBorders>
              <w:left w:val="single" w:sz="8" w:space="0" w:color="000000"/>
              <w:bottom w:val="single" w:sz="8" w:space="0" w:color="000000"/>
              <w:right w:val="single" w:sz="8" w:space="0" w:color="000000"/>
            </w:tcBorders>
            <w:vAlign w:val="center"/>
          </w:tcPr>
          <w:p w14:paraId="21718B6C" w14:textId="77777777" w:rsidR="00ED397D" w:rsidRPr="00330A7E" w:rsidRDefault="00ED397D" w:rsidP="00330A7E">
            <w:pPr>
              <w:spacing w:after="0"/>
              <w:ind w:left="257"/>
              <w:jc w:val="center"/>
              <w:rPr>
                <w:rFonts w:ascii="Times New Roman" w:hAnsi="Times New Roman" w:cs="Times New Roman"/>
                <w:sz w:val="24"/>
                <w:szCs w:val="24"/>
              </w:rPr>
            </w:pPr>
            <w:r w:rsidRPr="00330A7E">
              <w:rPr>
                <w:rFonts w:ascii="Times New Roman" w:hAnsi="Times New Roman" w:cs="Times New Roman"/>
                <w:sz w:val="24"/>
                <w:szCs w:val="24"/>
              </w:rPr>
              <w:t>a) S</w:t>
            </w:r>
          </w:p>
        </w:tc>
        <w:tc>
          <w:tcPr>
            <w:tcW w:w="0" w:type="auto"/>
            <w:tcBorders>
              <w:bottom w:val="single" w:sz="8" w:space="0" w:color="000000"/>
              <w:right w:val="single" w:sz="8" w:space="0" w:color="000000"/>
            </w:tcBorders>
            <w:vAlign w:val="center"/>
          </w:tcPr>
          <w:p w14:paraId="1BFE7FFC" w14:textId="77777777" w:rsidR="00ED397D" w:rsidRPr="00330A7E" w:rsidRDefault="00ED397D" w:rsidP="00330A7E">
            <w:pPr>
              <w:spacing w:after="0"/>
              <w:ind w:left="257"/>
              <w:jc w:val="center"/>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0D80A08B" w14:textId="77777777" w:rsidR="00ED397D" w:rsidRPr="00330A7E" w:rsidRDefault="00ED397D" w:rsidP="00330A7E">
            <w:pPr>
              <w:spacing w:after="0"/>
              <w:ind w:left="257"/>
              <w:jc w:val="center"/>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1A9BBE9A" w14:textId="77777777" w:rsidR="00ED397D" w:rsidRPr="00330A7E" w:rsidRDefault="00ED397D" w:rsidP="00330A7E">
            <w:pPr>
              <w:spacing w:after="0"/>
              <w:ind w:left="257"/>
              <w:jc w:val="center"/>
              <w:rPr>
                <w:rFonts w:ascii="Times New Roman" w:hAnsi="Times New Roman" w:cs="Times New Roman"/>
                <w:sz w:val="24"/>
                <w:szCs w:val="24"/>
              </w:rPr>
            </w:pPr>
            <w:r w:rsidRPr="00330A7E">
              <w:rPr>
                <w:rFonts w:ascii="Times New Roman" w:hAnsi="Times New Roman" w:cs="Times New Roman"/>
                <w:sz w:val="24"/>
                <w:szCs w:val="24"/>
              </w:rPr>
              <w:t>a) S</w:t>
            </w:r>
          </w:p>
        </w:tc>
      </w:tr>
      <w:tr w:rsidR="00ED397D" w:rsidRPr="00330A7E" w14:paraId="7CE821DB" w14:textId="77777777" w:rsidTr="00330A7E">
        <w:trPr>
          <w:cantSplit/>
          <w:trHeight w:val="252"/>
          <w:tblCellSpacing w:w="0" w:type="dxa"/>
          <w:jc w:val="center"/>
        </w:trPr>
        <w:tc>
          <w:tcPr>
            <w:tcW w:w="0" w:type="auto"/>
            <w:tcBorders>
              <w:left w:val="single" w:sz="8" w:space="0" w:color="000000"/>
              <w:bottom w:val="single" w:sz="8" w:space="0" w:color="000000"/>
              <w:right w:val="single" w:sz="8" w:space="0" w:color="000000"/>
            </w:tcBorders>
            <w:vAlign w:val="center"/>
          </w:tcPr>
          <w:p w14:paraId="6BE62F5B" w14:textId="77777777" w:rsidR="00ED397D" w:rsidRPr="00330A7E" w:rsidRDefault="00ED397D" w:rsidP="00330A7E">
            <w:pPr>
              <w:spacing w:after="0"/>
              <w:ind w:left="257"/>
              <w:jc w:val="center"/>
              <w:rPr>
                <w:rFonts w:ascii="Times New Roman" w:hAnsi="Times New Roman" w:cs="Times New Roman"/>
                <w:sz w:val="24"/>
                <w:szCs w:val="24"/>
              </w:rPr>
            </w:pPr>
            <w:r w:rsidRPr="00330A7E">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14:paraId="78B3A8B2" w14:textId="77777777" w:rsidR="00ED397D" w:rsidRPr="00330A7E" w:rsidRDefault="00ED397D" w:rsidP="00330A7E">
            <w:pPr>
              <w:spacing w:after="0"/>
              <w:ind w:left="257"/>
              <w:jc w:val="center"/>
              <w:rPr>
                <w:rFonts w:ascii="Times New Roman" w:hAnsi="Times New Roman" w:cs="Times New Roman"/>
                <w:sz w:val="24"/>
                <w:szCs w:val="24"/>
              </w:rPr>
            </w:pPr>
            <w:r w:rsidRPr="00330A7E">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14:paraId="1F5BB192" w14:textId="77777777" w:rsidR="00ED397D" w:rsidRPr="00330A7E" w:rsidRDefault="00ED397D" w:rsidP="00330A7E">
            <w:pPr>
              <w:spacing w:after="0"/>
              <w:ind w:left="257"/>
              <w:jc w:val="center"/>
              <w:rPr>
                <w:rFonts w:ascii="Times New Roman" w:hAnsi="Times New Roman" w:cs="Times New Roman"/>
                <w:sz w:val="24"/>
                <w:szCs w:val="24"/>
              </w:rPr>
            </w:pPr>
            <w:r w:rsidRPr="00330A7E">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14:paraId="1BB80017" w14:textId="77777777" w:rsidR="00ED397D" w:rsidRPr="00330A7E" w:rsidRDefault="00ED397D" w:rsidP="00330A7E">
            <w:pPr>
              <w:spacing w:after="0"/>
              <w:ind w:left="257"/>
              <w:jc w:val="center"/>
              <w:rPr>
                <w:rFonts w:ascii="Times New Roman" w:hAnsi="Times New Roman" w:cs="Times New Roman"/>
                <w:sz w:val="24"/>
                <w:szCs w:val="24"/>
              </w:rPr>
            </w:pPr>
            <w:r w:rsidRPr="00330A7E">
              <w:rPr>
                <w:rFonts w:ascii="Times New Roman" w:hAnsi="Times New Roman" w:cs="Times New Roman"/>
                <w:sz w:val="24"/>
                <w:szCs w:val="24"/>
              </w:rPr>
              <w:t>b) Đ</w:t>
            </w:r>
          </w:p>
        </w:tc>
      </w:tr>
      <w:tr w:rsidR="00ED397D" w:rsidRPr="00330A7E" w14:paraId="3C3C4740" w14:textId="77777777" w:rsidTr="00330A7E">
        <w:trPr>
          <w:cantSplit/>
          <w:trHeight w:val="252"/>
          <w:tblCellSpacing w:w="0" w:type="dxa"/>
          <w:jc w:val="center"/>
        </w:trPr>
        <w:tc>
          <w:tcPr>
            <w:tcW w:w="0" w:type="auto"/>
            <w:tcBorders>
              <w:left w:val="single" w:sz="8" w:space="0" w:color="000000"/>
              <w:bottom w:val="single" w:sz="8" w:space="0" w:color="000000"/>
              <w:right w:val="single" w:sz="8" w:space="0" w:color="000000"/>
            </w:tcBorders>
            <w:vAlign w:val="center"/>
          </w:tcPr>
          <w:p w14:paraId="7067D4E7" w14:textId="77777777" w:rsidR="00ED397D" w:rsidRPr="00330A7E" w:rsidRDefault="00ED397D" w:rsidP="00330A7E">
            <w:pPr>
              <w:spacing w:after="0"/>
              <w:ind w:left="257"/>
              <w:jc w:val="center"/>
              <w:rPr>
                <w:rFonts w:ascii="Times New Roman" w:hAnsi="Times New Roman" w:cs="Times New Roman"/>
                <w:sz w:val="24"/>
                <w:szCs w:val="24"/>
              </w:rPr>
            </w:pPr>
            <w:r w:rsidRPr="00330A7E">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14:paraId="5A5F95FB" w14:textId="77777777" w:rsidR="00ED397D" w:rsidRPr="00330A7E" w:rsidRDefault="00ED397D" w:rsidP="00330A7E">
            <w:pPr>
              <w:spacing w:after="0"/>
              <w:ind w:left="257"/>
              <w:jc w:val="center"/>
              <w:rPr>
                <w:rFonts w:ascii="Times New Roman" w:hAnsi="Times New Roman" w:cs="Times New Roman"/>
                <w:sz w:val="24"/>
                <w:szCs w:val="24"/>
              </w:rPr>
            </w:pPr>
            <w:r w:rsidRPr="00330A7E">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14:paraId="2009A5F6" w14:textId="77777777" w:rsidR="00ED397D" w:rsidRPr="00330A7E" w:rsidRDefault="00ED397D" w:rsidP="00330A7E">
            <w:pPr>
              <w:spacing w:after="0"/>
              <w:ind w:left="257"/>
              <w:jc w:val="center"/>
              <w:rPr>
                <w:rFonts w:ascii="Times New Roman" w:hAnsi="Times New Roman" w:cs="Times New Roman"/>
                <w:sz w:val="24"/>
                <w:szCs w:val="24"/>
              </w:rPr>
            </w:pPr>
            <w:r w:rsidRPr="00330A7E">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14:paraId="2D3097CC" w14:textId="77777777" w:rsidR="00ED397D" w:rsidRPr="00330A7E" w:rsidRDefault="00ED397D" w:rsidP="00330A7E">
            <w:pPr>
              <w:spacing w:after="0"/>
              <w:ind w:left="257"/>
              <w:jc w:val="center"/>
              <w:rPr>
                <w:rFonts w:ascii="Times New Roman" w:hAnsi="Times New Roman" w:cs="Times New Roman"/>
                <w:sz w:val="24"/>
                <w:szCs w:val="24"/>
              </w:rPr>
            </w:pPr>
            <w:r w:rsidRPr="00330A7E">
              <w:rPr>
                <w:rFonts w:ascii="Times New Roman" w:hAnsi="Times New Roman" w:cs="Times New Roman"/>
                <w:sz w:val="24"/>
                <w:szCs w:val="24"/>
              </w:rPr>
              <w:t>c) S</w:t>
            </w:r>
          </w:p>
        </w:tc>
      </w:tr>
      <w:tr w:rsidR="00ED397D" w:rsidRPr="00330A7E" w14:paraId="614D8D7C" w14:textId="77777777" w:rsidTr="00330A7E">
        <w:trPr>
          <w:cantSplit/>
          <w:trHeight w:val="252"/>
          <w:tblCellSpacing w:w="0" w:type="dxa"/>
          <w:jc w:val="center"/>
        </w:trPr>
        <w:tc>
          <w:tcPr>
            <w:tcW w:w="0" w:type="auto"/>
            <w:tcBorders>
              <w:left w:val="single" w:sz="8" w:space="0" w:color="000000"/>
              <w:bottom w:val="single" w:sz="8" w:space="0" w:color="000000"/>
              <w:right w:val="single" w:sz="8" w:space="0" w:color="000000"/>
            </w:tcBorders>
            <w:vAlign w:val="center"/>
          </w:tcPr>
          <w:p w14:paraId="6F86296E" w14:textId="77777777" w:rsidR="00ED397D" w:rsidRPr="00330A7E" w:rsidRDefault="00ED397D" w:rsidP="00330A7E">
            <w:pPr>
              <w:spacing w:after="0"/>
              <w:ind w:left="257"/>
              <w:jc w:val="center"/>
              <w:rPr>
                <w:rFonts w:ascii="Times New Roman" w:hAnsi="Times New Roman" w:cs="Times New Roman"/>
                <w:sz w:val="24"/>
                <w:szCs w:val="24"/>
              </w:rPr>
            </w:pPr>
            <w:r w:rsidRPr="00330A7E">
              <w:rPr>
                <w:rFonts w:ascii="Times New Roman" w:hAnsi="Times New Roman" w:cs="Times New Roman"/>
                <w:sz w:val="24"/>
                <w:szCs w:val="24"/>
              </w:rPr>
              <w:t xml:space="preserve">d) Đ </w:t>
            </w:r>
          </w:p>
        </w:tc>
        <w:tc>
          <w:tcPr>
            <w:tcW w:w="0" w:type="auto"/>
            <w:tcBorders>
              <w:bottom w:val="single" w:sz="8" w:space="0" w:color="000000"/>
              <w:right w:val="single" w:sz="8" w:space="0" w:color="000000"/>
            </w:tcBorders>
            <w:vAlign w:val="center"/>
          </w:tcPr>
          <w:p w14:paraId="08F0503C" w14:textId="77777777" w:rsidR="00ED397D" w:rsidRPr="00330A7E" w:rsidRDefault="00ED397D" w:rsidP="00330A7E">
            <w:pPr>
              <w:spacing w:after="0"/>
              <w:ind w:left="257"/>
              <w:jc w:val="center"/>
              <w:rPr>
                <w:rFonts w:ascii="Times New Roman" w:hAnsi="Times New Roman" w:cs="Times New Roman"/>
                <w:sz w:val="24"/>
                <w:szCs w:val="24"/>
              </w:rPr>
            </w:pPr>
            <w:r w:rsidRPr="00330A7E">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14:paraId="0642B73C" w14:textId="77777777" w:rsidR="00ED397D" w:rsidRPr="00330A7E" w:rsidRDefault="00ED397D" w:rsidP="00330A7E">
            <w:pPr>
              <w:spacing w:after="0"/>
              <w:ind w:left="257"/>
              <w:jc w:val="center"/>
              <w:rPr>
                <w:rFonts w:ascii="Times New Roman" w:hAnsi="Times New Roman" w:cs="Times New Roman"/>
                <w:sz w:val="24"/>
                <w:szCs w:val="24"/>
              </w:rPr>
            </w:pPr>
            <w:r w:rsidRPr="00330A7E">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14:paraId="487C3D6E" w14:textId="77777777" w:rsidR="00ED397D" w:rsidRPr="00330A7E" w:rsidRDefault="00ED397D" w:rsidP="00330A7E">
            <w:pPr>
              <w:spacing w:after="0"/>
              <w:ind w:left="257"/>
              <w:jc w:val="center"/>
              <w:rPr>
                <w:rFonts w:ascii="Times New Roman" w:hAnsi="Times New Roman" w:cs="Times New Roman"/>
                <w:sz w:val="24"/>
                <w:szCs w:val="24"/>
              </w:rPr>
            </w:pPr>
            <w:r w:rsidRPr="00330A7E">
              <w:rPr>
                <w:rFonts w:ascii="Times New Roman" w:hAnsi="Times New Roman" w:cs="Times New Roman"/>
                <w:sz w:val="24"/>
                <w:szCs w:val="24"/>
              </w:rPr>
              <w:t>d) S</w:t>
            </w:r>
          </w:p>
        </w:tc>
      </w:tr>
    </w:tbl>
    <w:p w14:paraId="7739B6CB" w14:textId="77777777" w:rsidR="00ED397D" w:rsidRPr="00330A7E" w:rsidRDefault="00ED397D" w:rsidP="00330A7E">
      <w:pPr>
        <w:spacing w:before="120" w:after="0"/>
        <w:ind w:left="900"/>
        <w:jc w:val="both"/>
        <w:rPr>
          <w:rFonts w:ascii="Times New Roman" w:hAnsi="Times New Roman" w:cs="Times New Roman"/>
          <w:sz w:val="24"/>
          <w:szCs w:val="24"/>
        </w:rPr>
      </w:pPr>
      <w:r w:rsidRPr="00330A7E">
        <w:rPr>
          <w:rFonts w:ascii="Times New Roman" w:hAnsi="Times New Roman" w:cs="Times New Roman"/>
          <w:b/>
          <w:sz w:val="24"/>
          <w:szCs w:val="24"/>
        </w:rPr>
        <w:t xml:space="preserve">PHẦN III. </w:t>
      </w:r>
      <w:r w:rsidRPr="00330A7E">
        <w:rPr>
          <w:rFonts w:ascii="Times New Roman" w:hAnsi="Times New Roman" w:cs="Times New Roman"/>
          <w:sz w:val="24"/>
          <w:szCs w:val="24"/>
        </w:rPr>
        <w:t xml:space="preserve">(Mỗi câu trả lời Đúng thí sinh Được </w:t>
      </w:r>
      <w:r w:rsidRPr="00330A7E">
        <w:rPr>
          <w:rFonts w:ascii="Times New Roman" w:hAnsi="Times New Roman" w:cs="Times New Roman"/>
          <w:position w:val="-8"/>
          <w:sz w:val="24"/>
          <w:szCs w:val="24"/>
        </w:rPr>
        <w:object w:dxaOrig="380" w:dyaOrig="300" w14:anchorId="20AB17ED">
          <v:shape id="_x0000_i5809" type="#_x0000_t75" style="width:18.75pt;height:15pt" o:ole="">
            <v:imagedata r:id="rId1007" o:title=""/>
          </v:shape>
          <o:OLEObject Type="Embed" ProgID="Equation.DSMT4" ShapeID="_x0000_i5809" DrawAspect="Content" ObjectID="_1796844871" r:id="rId8626"/>
        </w:object>
      </w:r>
      <w:r w:rsidRPr="00330A7E">
        <w:rPr>
          <w:rFonts w:ascii="Times New Roman" w:hAnsi="Times New Roman" w:cs="Times New Roman"/>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228"/>
        <w:gridCol w:w="851"/>
        <w:gridCol w:w="807"/>
        <w:gridCol w:w="807"/>
        <w:gridCol w:w="907"/>
        <w:gridCol w:w="866"/>
        <w:gridCol w:w="820"/>
      </w:tblGrid>
      <w:tr w:rsidR="00ED397D" w:rsidRPr="00330A7E" w14:paraId="24325E89" w14:textId="77777777" w:rsidTr="00330A7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7C268766" w14:textId="77777777" w:rsidR="00ED397D" w:rsidRPr="00330A7E" w:rsidRDefault="00ED397D" w:rsidP="00330A7E">
            <w:pPr>
              <w:spacing w:after="0"/>
              <w:ind w:left="347"/>
              <w:jc w:val="both"/>
              <w:rPr>
                <w:rFonts w:ascii="Times New Roman" w:hAnsi="Times New Roman" w:cs="Times New Roman"/>
                <w:sz w:val="24"/>
                <w:szCs w:val="24"/>
              </w:rPr>
            </w:pPr>
            <w:r w:rsidRPr="00330A7E">
              <w:rPr>
                <w:rFonts w:ascii="Times New Roman" w:hAnsi="Times New Roman" w:cs="Times New Roman"/>
                <w:sz w:val="24"/>
                <w:szCs w:val="24"/>
              </w:rPr>
              <w:t>Câu</w:t>
            </w:r>
          </w:p>
        </w:tc>
        <w:tc>
          <w:tcPr>
            <w:tcW w:w="0" w:type="auto"/>
            <w:tcBorders>
              <w:top w:val="single" w:sz="8" w:space="0" w:color="000000"/>
              <w:bottom w:val="single" w:sz="8" w:space="0" w:color="000000"/>
              <w:right w:val="single" w:sz="8" w:space="0" w:color="000000"/>
            </w:tcBorders>
            <w:vAlign w:val="center"/>
          </w:tcPr>
          <w:p w14:paraId="6D25456B" w14:textId="77777777" w:rsidR="00ED397D" w:rsidRPr="00330A7E" w:rsidRDefault="00ED397D" w:rsidP="00330A7E">
            <w:pPr>
              <w:spacing w:after="0"/>
              <w:ind w:left="347"/>
              <w:jc w:val="center"/>
              <w:rPr>
                <w:rFonts w:ascii="Times New Roman" w:hAnsi="Times New Roman" w:cs="Times New Roman"/>
                <w:sz w:val="24"/>
                <w:szCs w:val="24"/>
              </w:rPr>
            </w:pPr>
            <w:r w:rsidRPr="00330A7E">
              <w:rPr>
                <w:rFonts w:ascii="Times New Roman" w:hAnsi="Times New Roman" w:cs="Times New Roman"/>
                <w:sz w:val="24"/>
                <w:szCs w:val="24"/>
              </w:rPr>
              <w:t>1</w:t>
            </w:r>
          </w:p>
        </w:tc>
        <w:tc>
          <w:tcPr>
            <w:tcW w:w="0" w:type="auto"/>
            <w:tcBorders>
              <w:top w:val="single" w:sz="8" w:space="0" w:color="000000"/>
              <w:bottom w:val="single" w:sz="8" w:space="0" w:color="000000"/>
              <w:right w:val="single" w:sz="8" w:space="0" w:color="000000"/>
            </w:tcBorders>
            <w:vAlign w:val="center"/>
          </w:tcPr>
          <w:p w14:paraId="49E51354" w14:textId="77777777" w:rsidR="00ED397D" w:rsidRPr="00330A7E" w:rsidRDefault="00ED397D" w:rsidP="00330A7E">
            <w:pPr>
              <w:spacing w:after="0"/>
              <w:ind w:left="347"/>
              <w:jc w:val="center"/>
              <w:rPr>
                <w:rFonts w:ascii="Times New Roman" w:hAnsi="Times New Roman" w:cs="Times New Roman"/>
                <w:sz w:val="24"/>
                <w:szCs w:val="24"/>
              </w:rPr>
            </w:pPr>
            <w:r w:rsidRPr="00330A7E">
              <w:rPr>
                <w:rFonts w:ascii="Times New Roman" w:hAnsi="Times New Roman" w:cs="Times New Roman"/>
                <w:sz w:val="24"/>
                <w:szCs w:val="24"/>
              </w:rPr>
              <w:t>2</w:t>
            </w:r>
          </w:p>
        </w:tc>
        <w:tc>
          <w:tcPr>
            <w:tcW w:w="0" w:type="auto"/>
            <w:tcBorders>
              <w:top w:val="single" w:sz="8" w:space="0" w:color="000000"/>
              <w:bottom w:val="single" w:sz="8" w:space="0" w:color="000000"/>
              <w:right w:val="single" w:sz="8" w:space="0" w:color="000000"/>
            </w:tcBorders>
            <w:vAlign w:val="center"/>
          </w:tcPr>
          <w:p w14:paraId="74236849" w14:textId="77777777" w:rsidR="00ED397D" w:rsidRPr="00330A7E" w:rsidRDefault="00ED397D" w:rsidP="00330A7E">
            <w:pPr>
              <w:spacing w:after="0"/>
              <w:ind w:left="347"/>
              <w:jc w:val="center"/>
              <w:rPr>
                <w:rFonts w:ascii="Times New Roman" w:hAnsi="Times New Roman" w:cs="Times New Roman"/>
                <w:sz w:val="24"/>
                <w:szCs w:val="24"/>
              </w:rPr>
            </w:pPr>
            <w:r w:rsidRPr="00330A7E">
              <w:rPr>
                <w:rFonts w:ascii="Times New Roman" w:hAnsi="Times New Roman" w:cs="Times New Roman"/>
                <w:sz w:val="24"/>
                <w:szCs w:val="24"/>
              </w:rPr>
              <w:t>3</w:t>
            </w:r>
          </w:p>
        </w:tc>
        <w:tc>
          <w:tcPr>
            <w:tcW w:w="0" w:type="auto"/>
            <w:tcBorders>
              <w:top w:val="single" w:sz="8" w:space="0" w:color="000000"/>
              <w:bottom w:val="single" w:sz="8" w:space="0" w:color="000000"/>
              <w:right w:val="single" w:sz="8" w:space="0" w:color="000000"/>
            </w:tcBorders>
            <w:vAlign w:val="center"/>
          </w:tcPr>
          <w:p w14:paraId="0D64B282" w14:textId="77777777" w:rsidR="00ED397D" w:rsidRPr="00330A7E" w:rsidRDefault="00ED397D" w:rsidP="00330A7E">
            <w:pPr>
              <w:spacing w:after="0"/>
              <w:ind w:left="27"/>
              <w:jc w:val="center"/>
              <w:rPr>
                <w:rFonts w:ascii="Times New Roman" w:hAnsi="Times New Roman" w:cs="Times New Roman"/>
                <w:sz w:val="24"/>
                <w:szCs w:val="24"/>
              </w:rPr>
            </w:pPr>
            <w:r w:rsidRPr="00330A7E">
              <w:rPr>
                <w:rFonts w:ascii="Times New Roman" w:hAnsi="Times New Roman" w:cs="Times New Roman"/>
                <w:sz w:val="24"/>
                <w:szCs w:val="24"/>
              </w:rPr>
              <w:t>4</w:t>
            </w:r>
          </w:p>
        </w:tc>
        <w:tc>
          <w:tcPr>
            <w:tcW w:w="0" w:type="auto"/>
            <w:tcBorders>
              <w:top w:val="single" w:sz="8" w:space="0" w:color="000000"/>
              <w:bottom w:val="single" w:sz="8" w:space="0" w:color="000000"/>
              <w:right w:val="single" w:sz="8" w:space="0" w:color="000000"/>
            </w:tcBorders>
            <w:vAlign w:val="center"/>
          </w:tcPr>
          <w:p w14:paraId="6B20CD9C" w14:textId="77777777" w:rsidR="00ED397D" w:rsidRPr="00330A7E" w:rsidRDefault="00ED397D" w:rsidP="00330A7E">
            <w:pPr>
              <w:spacing w:after="0"/>
              <w:ind w:left="347"/>
              <w:jc w:val="center"/>
              <w:rPr>
                <w:rFonts w:ascii="Times New Roman" w:hAnsi="Times New Roman" w:cs="Times New Roman"/>
                <w:sz w:val="24"/>
                <w:szCs w:val="24"/>
              </w:rPr>
            </w:pPr>
            <w:r w:rsidRPr="00330A7E">
              <w:rPr>
                <w:rFonts w:ascii="Times New Roman" w:hAnsi="Times New Roman" w:cs="Times New Roman"/>
                <w:sz w:val="24"/>
                <w:szCs w:val="24"/>
              </w:rPr>
              <w:t>5</w:t>
            </w:r>
          </w:p>
        </w:tc>
        <w:tc>
          <w:tcPr>
            <w:tcW w:w="0" w:type="auto"/>
            <w:tcBorders>
              <w:top w:val="single" w:sz="8" w:space="0" w:color="000000"/>
              <w:bottom w:val="single" w:sz="8" w:space="0" w:color="000000"/>
              <w:right w:val="single" w:sz="8" w:space="0" w:color="000000"/>
            </w:tcBorders>
            <w:vAlign w:val="center"/>
          </w:tcPr>
          <w:p w14:paraId="647CD633" w14:textId="77777777" w:rsidR="00ED397D" w:rsidRPr="00330A7E" w:rsidRDefault="00ED397D" w:rsidP="00330A7E">
            <w:pPr>
              <w:spacing w:after="0"/>
              <w:ind w:left="347"/>
              <w:jc w:val="center"/>
              <w:rPr>
                <w:rFonts w:ascii="Times New Roman" w:hAnsi="Times New Roman" w:cs="Times New Roman"/>
                <w:sz w:val="24"/>
                <w:szCs w:val="24"/>
              </w:rPr>
            </w:pPr>
            <w:r w:rsidRPr="00330A7E">
              <w:rPr>
                <w:rFonts w:ascii="Times New Roman" w:hAnsi="Times New Roman" w:cs="Times New Roman"/>
                <w:sz w:val="24"/>
                <w:szCs w:val="24"/>
              </w:rPr>
              <w:t>6</w:t>
            </w:r>
          </w:p>
        </w:tc>
      </w:tr>
      <w:tr w:rsidR="00ED397D" w:rsidRPr="00330A7E" w14:paraId="58B95F5A" w14:textId="77777777" w:rsidTr="00330A7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B6178D9" w14:textId="77777777" w:rsidR="00ED397D" w:rsidRPr="00330A7E" w:rsidRDefault="00ED397D" w:rsidP="00330A7E">
            <w:pPr>
              <w:spacing w:after="0"/>
              <w:ind w:left="347"/>
              <w:jc w:val="both"/>
              <w:rPr>
                <w:rFonts w:ascii="Times New Roman" w:hAnsi="Times New Roman" w:cs="Times New Roman"/>
                <w:sz w:val="24"/>
                <w:szCs w:val="24"/>
              </w:rPr>
            </w:pPr>
            <w:r w:rsidRPr="00330A7E">
              <w:rPr>
                <w:rFonts w:ascii="Times New Roman" w:hAnsi="Times New Roman" w:cs="Times New Roman"/>
                <w:sz w:val="24"/>
                <w:szCs w:val="24"/>
              </w:rPr>
              <w:t>Chọn</w:t>
            </w:r>
          </w:p>
        </w:tc>
        <w:tc>
          <w:tcPr>
            <w:tcW w:w="0" w:type="auto"/>
            <w:tcBorders>
              <w:bottom w:val="single" w:sz="8" w:space="0" w:color="000000"/>
              <w:right w:val="single" w:sz="8" w:space="0" w:color="000000"/>
            </w:tcBorders>
            <w:vAlign w:val="center"/>
          </w:tcPr>
          <w:p w14:paraId="2565F6D3" w14:textId="77777777" w:rsidR="00ED397D" w:rsidRPr="00330A7E" w:rsidRDefault="00ED397D" w:rsidP="00330A7E">
            <w:pPr>
              <w:spacing w:after="0"/>
              <w:ind w:left="45"/>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460" w:dyaOrig="279" w14:anchorId="5EC19D10">
                <v:shape id="_x0000_i5810" type="#_x0000_t75" style="width:23.25pt;height:14.25pt" o:ole="">
                  <v:imagedata r:id="rId8627" o:title=""/>
                </v:shape>
                <o:OLEObject Type="Embed" ProgID="Equation.DSMT4" ShapeID="_x0000_i5810" DrawAspect="Content" ObjectID="_1796844872" r:id="rId8628"/>
              </w:object>
            </w:r>
          </w:p>
        </w:tc>
        <w:tc>
          <w:tcPr>
            <w:tcW w:w="0" w:type="auto"/>
            <w:tcBorders>
              <w:bottom w:val="single" w:sz="8" w:space="0" w:color="000000"/>
              <w:right w:val="single" w:sz="8" w:space="0" w:color="000000"/>
            </w:tcBorders>
            <w:vAlign w:val="center"/>
          </w:tcPr>
          <w:p w14:paraId="53BAB5E6" w14:textId="77777777" w:rsidR="00ED397D" w:rsidRPr="00330A7E" w:rsidRDefault="00ED397D" w:rsidP="00330A7E">
            <w:pPr>
              <w:spacing w:after="0"/>
              <w:ind w:left="12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320" w:dyaOrig="279" w14:anchorId="44B350F8">
                <v:shape id="_x0000_i5811" type="#_x0000_t75" style="width:15.75pt;height:14.25pt" o:ole="">
                  <v:imagedata r:id="rId8629" o:title=""/>
                </v:shape>
                <o:OLEObject Type="Embed" ProgID="Equation.DSMT4" ShapeID="_x0000_i5811" DrawAspect="Content" ObjectID="_1796844873" r:id="rId8630"/>
              </w:object>
            </w:r>
          </w:p>
        </w:tc>
        <w:tc>
          <w:tcPr>
            <w:tcW w:w="0" w:type="auto"/>
            <w:tcBorders>
              <w:bottom w:val="single" w:sz="8" w:space="0" w:color="000000"/>
              <w:right w:val="single" w:sz="8" w:space="0" w:color="000000"/>
            </w:tcBorders>
            <w:vAlign w:val="center"/>
          </w:tcPr>
          <w:p w14:paraId="3CE109B4"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200</w:t>
            </w:r>
          </w:p>
        </w:tc>
        <w:tc>
          <w:tcPr>
            <w:tcW w:w="0" w:type="auto"/>
            <w:tcBorders>
              <w:bottom w:val="single" w:sz="8" w:space="0" w:color="000000"/>
              <w:right w:val="single" w:sz="8" w:space="0" w:color="000000"/>
            </w:tcBorders>
            <w:vAlign w:val="center"/>
          </w:tcPr>
          <w:p w14:paraId="203E0D5E" w14:textId="77777777" w:rsidR="00ED397D" w:rsidRPr="00330A7E" w:rsidRDefault="00ED397D" w:rsidP="00330A7E">
            <w:pPr>
              <w:spacing w:after="0"/>
              <w:ind w:left="27"/>
              <w:jc w:val="center"/>
              <w:rPr>
                <w:rFonts w:ascii="Times New Roman" w:hAnsi="Times New Roman" w:cs="Times New Roman"/>
                <w:sz w:val="24"/>
                <w:szCs w:val="24"/>
              </w:rPr>
            </w:pPr>
            <w:r w:rsidRPr="00330A7E">
              <w:rPr>
                <w:rFonts w:ascii="Times New Roman" w:hAnsi="Times New Roman" w:cs="Times New Roman"/>
                <w:sz w:val="24"/>
                <w:szCs w:val="24"/>
              </w:rPr>
              <w:t>0,455</w:t>
            </w:r>
          </w:p>
        </w:tc>
        <w:tc>
          <w:tcPr>
            <w:tcW w:w="0" w:type="auto"/>
            <w:tcBorders>
              <w:bottom w:val="single" w:sz="8" w:space="0" w:color="000000"/>
              <w:right w:val="single" w:sz="8" w:space="0" w:color="000000"/>
            </w:tcBorders>
            <w:vAlign w:val="center"/>
          </w:tcPr>
          <w:p w14:paraId="079393DD" w14:textId="77777777" w:rsidR="00ED397D" w:rsidRPr="00330A7E" w:rsidRDefault="00ED397D" w:rsidP="00330A7E">
            <w:pPr>
              <w:spacing w:after="0"/>
              <w:ind w:left="46"/>
              <w:jc w:val="center"/>
              <w:rPr>
                <w:rFonts w:ascii="Times New Roman" w:hAnsi="Times New Roman" w:cs="Times New Roman"/>
                <w:sz w:val="24"/>
                <w:szCs w:val="24"/>
              </w:rPr>
            </w:pPr>
            <w:r w:rsidRPr="00330A7E">
              <w:rPr>
                <w:rFonts w:ascii="Times New Roman" w:hAnsi="Times New Roman" w:cs="Times New Roman"/>
                <w:sz w:val="24"/>
                <w:szCs w:val="24"/>
              </w:rPr>
              <w:t>2066</w:t>
            </w:r>
          </w:p>
        </w:tc>
        <w:tc>
          <w:tcPr>
            <w:tcW w:w="0" w:type="auto"/>
            <w:tcBorders>
              <w:bottom w:val="single" w:sz="8" w:space="0" w:color="000000"/>
              <w:right w:val="single" w:sz="8" w:space="0" w:color="000000"/>
            </w:tcBorders>
            <w:shd w:val="clear" w:color="auto" w:fill="auto"/>
            <w:vAlign w:val="center"/>
          </w:tcPr>
          <w:p w14:paraId="439C280D"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8160</w:t>
            </w:r>
          </w:p>
        </w:tc>
      </w:tr>
    </w:tbl>
    <w:p w14:paraId="5A8BD75C" w14:textId="77777777" w:rsidR="00ED397D" w:rsidRPr="00330A7E" w:rsidRDefault="00ED397D" w:rsidP="00330A7E">
      <w:pPr>
        <w:spacing w:before="240"/>
        <w:ind w:left="900" w:firstLine="720"/>
        <w:jc w:val="center"/>
        <w:rPr>
          <w:rFonts w:ascii="Times New Roman" w:hAnsi="Times New Roman" w:cs="Times New Roman"/>
          <w:b/>
          <w:color w:val="0033CC"/>
          <w:sz w:val="24"/>
          <w:szCs w:val="24"/>
        </w:rPr>
      </w:pPr>
      <w:r w:rsidRPr="00330A7E">
        <w:rPr>
          <w:rFonts w:ascii="Times New Roman" w:hAnsi="Times New Roman" w:cs="Times New Roman"/>
          <w:b/>
          <w:color w:val="0033CC"/>
          <w:sz w:val="24"/>
          <w:szCs w:val="24"/>
        </w:rPr>
        <w:t xml:space="preserve">LỜI GIẢI CHI TIẾT </w:t>
      </w:r>
    </w:p>
    <w:p w14:paraId="41D1D231" w14:textId="77777777" w:rsidR="00ED397D" w:rsidRPr="00330A7E" w:rsidRDefault="00ED397D" w:rsidP="00330A7E">
      <w:pPr>
        <w:ind w:left="900"/>
        <w:rPr>
          <w:rFonts w:ascii="Times New Roman" w:hAnsi="Times New Roman" w:cs="Times New Roman"/>
          <w:b/>
          <w:bCs/>
          <w:color w:val="0033CC"/>
          <w:sz w:val="24"/>
          <w:szCs w:val="24"/>
        </w:rPr>
      </w:pPr>
      <w:r w:rsidRPr="00330A7E">
        <w:rPr>
          <w:rFonts w:ascii="Times New Roman" w:hAnsi="Times New Roman" w:cs="Times New Roman"/>
          <w:b/>
          <w:bCs/>
          <w:sz w:val="24"/>
          <w:szCs w:val="24"/>
        </w:rPr>
        <w:t xml:space="preserve">Phần II. </w:t>
      </w:r>
      <w:r w:rsidRPr="00330A7E">
        <w:rPr>
          <w:rFonts w:ascii="Times New Roman" w:hAnsi="Times New Roman" w:cs="Times New Roman"/>
          <w:b/>
          <w:bCs/>
          <w:color w:val="0033CC"/>
          <w:sz w:val="24"/>
          <w:szCs w:val="24"/>
        </w:rPr>
        <w:t>Câu trắc nghiệm đúng sai</w:t>
      </w:r>
    </w:p>
    <w:p w14:paraId="29797F9D" w14:textId="77777777" w:rsidR="00ED397D" w:rsidRPr="00330A7E" w:rsidRDefault="00ED397D" w:rsidP="00330A7E">
      <w:pPr>
        <w:tabs>
          <w:tab w:val="left" w:pos="992"/>
        </w:tabs>
        <w:spacing w:before="120" w:after="0"/>
        <w:ind w:left="900"/>
        <w:contextualSpacing/>
        <w:jc w:val="both"/>
        <w:rPr>
          <w:rFonts w:ascii="Times New Roman" w:eastAsia="Calibri" w:hAnsi="Times New Roman" w:cs="Times New Roman"/>
          <w:bCs/>
          <w:color w:val="000000"/>
          <w:sz w:val="24"/>
          <w:szCs w:val="24"/>
          <w:lang w:val="vi-VN"/>
        </w:rPr>
      </w:pPr>
      <w:r w:rsidRPr="00330A7E">
        <w:rPr>
          <w:rFonts w:ascii="Times New Roman" w:eastAsia="Calibri" w:hAnsi="Times New Roman" w:cs="Times New Roman"/>
          <w:b/>
          <w:color w:val="000000"/>
          <w:sz w:val="24"/>
          <w:szCs w:val="24"/>
        </w:rPr>
        <w:t>Câu 1</w:t>
      </w:r>
      <w:r w:rsidRPr="00330A7E">
        <w:rPr>
          <w:rFonts w:ascii="Times New Roman" w:eastAsia="Calibri" w:hAnsi="Times New Roman" w:cs="Times New Roman"/>
          <w:bCs/>
          <w:color w:val="000000"/>
          <w:sz w:val="24"/>
          <w:szCs w:val="24"/>
        </w:rPr>
        <w:t xml:space="preserve">. </w:t>
      </w:r>
      <w:r w:rsidRPr="00330A7E">
        <w:rPr>
          <w:rFonts w:ascii="Times New Roman" w:eastAsia="Calibri" w:hAnsi="Times New Roman" w:cs="Times New Roman"/>
          <w:bCs/>
          <w:color w:val="000000"/>
          <w:sz w:val="24"/>
          <w:szCs w:val="24"/>
          <w:lang w:val="vi-VN"/>
        </w:rPr>
        <w:t xml:space="preserve">Trong không gian tọa độ </w:t>
      </w:r>
      <w:r w:rsidRPr="00330A7E">
        <w:rPr>
          <w:rFonts w:ascii="Times New Roman" w:eastAsia="Calibri" w:hAnsi="Times New Roman" w:cs="Times New Roman"/>
          <w:position w:val="-10"/>
          <w:sz w:val="24"/>
          <w:szCs w:val="24"/>
          <w:lang w:val="vi-VN"/>
        </w:rPr>
        <w:object w:dxaOrig="620" w:dyaOrig="320" w14:anchorId="2E3611FC">
          <v:shape id="_x0000_i5812" type="#_x0000_t75" style="width:30.75pt;height:15.75pt" o:ole="">
            <v:imagedata r:id="rId8532" o:title=""/>
          </v:shape>
          <o:OLEObject Type="Embed" ProgID="Equation.DSMT4" ShapeID="_x0000_i5812" DrawAspect="Content" ObjectID="_1796844874" r:id="rId8631"/>
        </w:object>
      </w:r>
      <w:r w:rsidRPr="00330A7E">
        <w:rPr>
          <w:rFonts w:ascii="Times New Roman" w:eastAsia="Calibri" w:hAnsi="Times New Roman" w:cs="Times New Roman"/>
          <w:bCs/>
          <w:color w:val="000000"/>
          <w:sz w:val="24"/>
          <w:szCs w:val="24"/>
          <w:lang w:val="vi-VN"/>
        </w:rPr>
        <w:t xml:space="preserve"> cho đường thẳng </w:t>
      </w:r>
      <w:r w:rsidRPr="00330A7E">
        <w:rPr>
          <w:rFonts w:ascii="Times New Roman" w:eastAsia="Calibri" w:hAnsi="Times New Roman" w:cs="Times New Roman"/>
          <w:position w:val="-24"/>
          <w:sz w:val="24"/>
          <w:szCs w:val="24"/>
          <w:lang w:val="vi-VN"/>
        </w:rPr>
        <w:object w:dxaOrig="2280" w:dyaOrig="620" w14:anchorId="6B5CCCDB">
          <v:shape id="_x0000_i5813" type="#_x0000_t75" style="width:114pt;height:30.75pt" o:ole="">
            <v:imagedata r:id="rId8534" o:title=""/>
          </v:shape>
          <o:OLEObject Type="Embed" ProgID="Equation.DSMT4" ShapeID="_x0000_i5813" DrawAspect="Content" ObjectID="_1796844875" r:id="rId8632"/>
        </w:object>
      </w:r>
      <w:r w:rsidRPr="00330A7E">
        <w:rPr>
          <w:rFonts w:ascii="Times New Roman" w:eastAsia="Calibri" w:hAnsi="Times New Roman" w:cs="Times New Roman"/>
          <w:bCs/>
          <w:color w:val="000000"/>
          <w:sz w:val="24"/>
          <w:szCs w:val="24"/>
          <w:lang w:val="vi-VN"/>
        </w:rPr>
        <w:t xml:space="preserve"> và mặt phẳng </w:t>
      </w:r>
      <w:r w:rsidRPr="00330A7E">
        <w:rPr>
          <w:rFonts w:ascii="Times New Roman" w:eastAsia="Calibri" w:hAnsi="Times New Roman" w:cs="Times New Roman"/>
          <w:position w:val="-14"/>
          <w:sz w:val="24"/>
          <w:szCs w:val="24"/>
          <w:lang w:val="vi-VN"/>
        </w:rPr>
        <w:object w:dxaOrig="2700" w:dyaOrig="400" w14:anchorId="622BE55E">
          <v:shape id="_x0000_i5814" type="#_x0000_t75" style="width:135pt;height:20.25pt" o:ole="">
            <v:imagedata r:id="rId8536" o:title=""/>
          </v:shape>
          <o:OLEObject Type="Embed" ProgID="Equation.DSMT4" ShapeID="_x0000_i5814" DrawAspect="Content" ObjectID="_1796844876" r:id="rId8633"/>
        </w:object>
      </w:r>
    </w:p>
    <w:p w14:paraId="35216D66" w14:textId="77777777" w:rsidR="00ED397D" w:rsidRPr="00330A7E" w:rsidRDefault="00ED397D" w:rsidP="00330A7E">
      <w:pPr>
        <w:spacing w:after="0"/>
        <w:ind w:left="900"/>
        <w:rPr>
          <w:rFonts w:ascii="Times New Roman" w:eastAsia="Calibri" w:hAnsi="Times New Roman" w:cs="Times New Roman"/>
          <w:bCs/>
          <w:color w:val="000000"/>
          <w:sz w:val="24"/>
          <w:szCs w:val="24"/>
          <w:lang w:val="vi-VN"/>
        </w:rPr>
      </w:pPr>
      <w:r w:rsidRPr="00330A7E">
        <w:rPr>
          <w:rFonts w:ascii="Times New Roman" w:eastAsia="Calibri" w:hAnsi="Times New Roman" w:cs="Times New Roman"/>
          <w:b/>
          <w:bCs/>
          <w:color w:val="000000"/>
          <w:sz w:val="24"/>
          <w:szCs w:val="24"/>
          <w:lang w:val="vi-VN"/>
        </w:rPr>
        <w:t>a)</w:t>
      </w:r>
      <w:r w:rsidRPr="00330A7E">
        <w:rPr>
          <w:rFonts w:ascii="Times New Roman" w:eastAsia="Calibri" w:hAnsi="Times New Roman" w:cs="Times New Roman"/>
          <w:bCs/>
          <w:color w:val="000000"/>
          <w:sz w:val="24"/>
          <w:szCs w:val="24"/>
          <w:lang w:val="vi-VN"/>
        </w:rPr>
        <w:t xml:space="preserve"> Vectơ có tọa độ </w:t>
      </w:r>
      <w:r w:rsidRPr="00330A7E">
        <w:rPr>
          <w:rFonts w:ascii="Times New Roman" w:eastAsia="Calibri" w:hAnsi="Times New Roman" w:cs="Times New Roman"/>
          <w:bCs/>
          <w:color w:val="000000"/>
          <w:position w:val="-14"/>
          <w:sz w:val="24"/>
          <w:szCs w:val="24"/>
          <w:lang w:val="vi-VN"/>
        </w:rPr>
        <w:object w:dxaOrig="740" w:dyaOrig="400" w14:anchorId="490B3212">
          <v:shape id="_x0000_i5815" type="#_x0000_t75" style="width:36.75pt;height:20.25pt" o:ole="">
            <v:imagedata r:id="rId8538" o:title=""/>
          </v:shape>
          <o:OLEObject Type="Embed" ProgID="Equation.DSMT4" ShapeID="_x0000_i5815" DrawAspect="Content" ObjectID="_1796844877" r:id="rId8634"/>
        </w:object>
      </w:r>
      <w:r w:rsidRPr="00330A7E">
        <w:rPr>
          <w:rFonts w:ascii="Times New Roman" w:eastAsia="Calibri" w:hAnsi="Times New Roman" w:cs="Times New Roman"/>
          <w:bCs/>
          <w:color w:val="000000"/>
          <w:sz w:val="24"/>
          <w:szCs w:val="24"/>
          <w:lang w:val="vi-VN"/>
        </w:rPr>
        <w:t xml:space="preserve"> là một vectơ chỉ phương của </w:t>
      </w:r>
      <w:r w:rsidRPr="00330A7E">
        <w:rPr>
          <w:rFonts w:ascii="Times New Roman" w:eastAsia="Calibri" w:hAnsi="Times New Roman" w:cs="Times New Roman"/>
          <w:bCs/>
          <w:color w:val="000000"/>
          <w:position w:val="-6"/>
          <w:sz w:val="24"/>
          <w:szCs w:val="24"/>
          <w:lang w:val="vi-VN"/>
        </w:rPr>
        <w:object w:dxaOrig="260" w:dyaOrig="279" w14:anchorId="4D8CBE18">
          <v:shape id="_x0000_i5816" type="#_x0000_t75" style="width:12.75pt;height:14.25pt" o:ole="">
            <v:imagedata r:id="rId8540" o:title=""/>
          </v:shape>
          <o:OLEObject Type="Embed" ProgID="Equation.DSMT4" ShapeID="_x0000_i5816" DrawAspect="Content" ObjectID="_1796844878" r:id="rId8635"/>
        </w:object>
      </w:r>
    </w:p>
    <w:p w14:paraId="5E6EA0D8" w14:textId="77777777" w:rsidR="00ED397D" w:rsidRPr="00330A7E" w:rsidRDefault="00ED397D" w:rsidP="00330A7E">
      <w:pPr>
        <w:spacing w:after="0"/>
        <w:ind w:left="900"/>
        <w:rPr>
          <w:rFonts w:ascii="Times New Roman" w:eastAsia="Calibri" w:hAnsi="Times New Roman" w:cs="Times New Roman"/>
          <w:bCs/>
          <w:color w:val="000000"/>
          <w:sz w:val="24"/>
          <w:szCs w:val="24"/>
          <w:lang w:val="vi-VN"/>
        </w:rPr>
      </w:pPr>
      <w:r w:rsidRPr="00330A7E">
        <w:rPr>
          <w:rFonts w:ascii="Times New Roman" w:eastAsia="Calibri" w:hAnsi="Times New Roman" w:cs="Times New Roman"/>
          <w:b/>
          <w:bCs/>
          <w:color w:val="000000"/>
          <w:sz w:val="24"/>
          <w:szCs w:val="24"/>
          <w:lang w:val="vi-VN"/>
        </w:rPr>
        <w:t>b)</w:t>
      </w:r>
      <w:r w:rsidRPr="00330A7E">
        <w:rPr>
          <w:rFonts w:ascii="Times New Roman" w:eastAsia="Calibri" w:hAnsi="Times New Roman" w:cs="Times New Roman"/>
          <w:bCs/>
          <w:color w:val="000000"/>
          <w:sz w:val="24"/>
          <w:szCs w:val="24"/>
          <w:lang w:val="vi-VN"/>
        </w:rPr>
        <w:t xml:space="preserve"> Vectơ có tọa độ </w:t>
      </w:r>
      <w:r w:rsidRPr="00330A7E">
        <w:rPr>
          <w:rFonts w:ascii="Times New Roman" w:eastAsia="Calibri" w:hAnsi="Times New Roman" w:cs="Times New Roman"/>
          <w:bCs/>
          <w:color w:val="000000"/>
          <w:position w:val="-14"/>
          <w:sz w:val="24"/>
          <w:szCs w:val="24"/>
          <w:lang w:val="vi-VN"/>
        </w:rPr>
        <w:object w:dxaOrig="999" w:dyaOrig="400" w14:anchorId="2B658B97">
          <v:shape id="_x0000_i5817" type="#_x0000_t75" style="width:50.25pt;height:20.25pt" o:ole="">
            <v:imagedata r:id="rId8542" o:title=""/>
          </v:shape>
          <o:OLEObject Type="Embed" ProgID="Equation.DSMT4" ShapeID="_x0000_i5817" DrawAspect="Content" ObjectID="_1796844879" r:id="rId8636"/>
        </w:object>
      </w:r>
      <w:r w:rsidRPr="00330A7E">
        <w:rPr>
          <w:rFonts w:ascii="Times New Roman" w:eastAsia="Calibri" w:hAnsi="Times New Roman" w:cs="Times New Roman"/>
          <w:bCs/>
          <w:color w:val="000000"/>
          <w:sz w:val="24"/>
          <w:szCs w:val="24"/>
          <w:lang w:val="vi-VN"/>
        </w:rPr>
        <w:t xml:space="preserve"> là một vectơ pháp tuyến của </w:t>
      </w:r>
      <w:r w:rsidRPr="00330A7E">
        <w:rPr>
          <w:rFonts w:ascii="Times New Roman" w:eastAsia="Calibri" w:hAnsi="Times New Roman" w:cs="Times New Roman"/>
          <w:bCs/>
          <w:color w:val="000000"/>
          <w:position w:val="-14"/>
          <w:sz w:val="24"/>
          <w:szCs w:val="24"/>
          <w:lang w:val="vi-VN"/>
        </w:rPr>
        <w:object w:dxaOrig="480" w:dyaOrig="400" w14:anchorId="71A8F6C5">
          <v:shape id="_x0000_i5818" type="#_x0000_t75" style="width:24pt;height:20.25pt" o:ole="">
            <v:imagedata r:id="rId8544" o:title=""/>
          </v:shape>
          <o:OLEObject Type="Embed" ProgID="Equation.DSMT4" ShapeID="_x0000_i5818" DrawAspect="Content" ObjectID="_1796844880" r:id="rId8637"/>
        </w:object>
      </w:r>
    </w:p>
    <w:p w14:paraId="551D608D" w14:textId="77777777" w:rsidR="00ED397D" w:rsidRPr="00330A7E" w:rsidRDefault="00ED397D" w:rsidP="00330A7E">
      <w:pPr>
        <w:spacing w:after="0"/>
        <w:ind w:left="900"/>
        <w:rPr>
          <w:rFonts w:ascii="Times New Roman" w:eastAsia="Calibri" w:hAnsi="Times New Roman" w:cs="Times New Roman"/>
          <w:bCs/>
          <w:color w:val="000000"/>
          <w:sz w:val="24"/>
          <w:szCs w:val="24"/>
          <w:lang w:val="vi-VN"/>
        </w:rPr>
      </w:pPr>
      <w:r w:rsidRPr="00330A7E">
        <w:rPr>
          <w:rFonts w:ascii="Times New Roman" w:eastAsia="Calibri" w:hAnsi="Times New Roman" w:cs="Times New Roman"/>
          <w:b/>
          <w:bCs/>
          <w:color w:val="000000"/>
          <w:sz w:val="24"/>
          <w:szCs w:val="24"/>
          <w:lang w:val="vi-VN"/>
        </w:rPr>
        <w:t>c)</w:t>
      </w:r>
      <w:r w:rsidRPr="00330A7E">
        <w:rPr>
          <w:rFonts w:ascii="Times New Roman" w:eastAsia="Calibri" w:hAnsi="Times New Roman" w:cs="Times New Roman"/>
          <w:bCs/>
          <w:color w:val="000000"/>
          <w:sz w:val="24"/>
          <w:szCs w:val="24"/>
          <w:lang w:val="vi-VN"/>
        </w:rPr>
        <w:t xml:space="preserve"> Côsin của góc giữa hai vectơ </w:t>
      </w:r>
      <w:r w:rsidRPr="00330A7E">
        <w:rPr>
          <w:rFonts w:ascii="Times New Roman" w:eastAsia="Calibri" w:hAnsi="Times New Roman" w:cs="Times New Roman"/>
          <w:bCs/>
          <w:color w:val="000000"/>
          <w:position w:val="-14"/>
          <w:sz w:val="24"/>
          <w:szCs w:val="24"/>
          <w:lang w:val="vi-VN"/>
        </w:rPr>
        <w:object w:dxaOrig="1480" w:dyaOrig="420" w14:anchorId="7A0FD860">
          <v:shape id="_x0000_i5819" type="#_x0000_t75" style="width:74.25pt;height:21pt" o:ole="">
            <v:imagedata r:id="rId8546" o:title=""/>
          </v:shape>
          <o:OLEObject Type="Embed" ProgID="Equation.DSMT4" ShapeID="_x0000_i5819" DrawAspect="Content" ObjectID="_1796844881" r:id="rId8638"/>
        </w:object>
      </w:r>
      <w:r w:rsidRPr="00330A7E">
        <w:rPr>
          <w:rFonts w:ascii="Times New Roman" w:eastAsia="Calibri" w:hAnsi="Times New Roman" w:cs="Times New Roman"/>
          <w:bCs/>
          <w:color w:val="000000"/>
          <w:sz w:val="24"/>
          <w:szCs w:val="24"/>
          <w:lang w:val="vi-VN"/>
        </w:rPr>
        <w:t xml:space="preserve"> và </w:t>
      </w:r>
      <w:r w:rsidRPr="00330A7E">
        <w:rPr>
          <w:rFonts w:ascii="Times New Roman" w:eastAsia="Calibri" w:hAnsi="Times New Roman" w:cs="Times New Roman"/>
          <w:bCs/>
          <w:color w:val="000000"/>
          <w:position w:val="-14"/>
          <w:sz w:val="24"/>
          <w:szCs w:val="24"/>
          <w:lang w:val="vi-VN"/>
        </w:rPr>
        <w:object w:dxaOrig="1380" w:dyaOrig="420" w14:anchorId="4CECE1F8">
          <v:shape id="_x0000_i5820" type="#_x0000_t75" style="width:69pt;height:21pt" o:ole="">
            <v:imagedata r:id="rId8548" o:title=""/>
          </v:shape>
          <o:OLEObject Type="Embed" ProgID="Equation.DSMT4" ShapeID="_x0000_i5820" DrawAspect="Content" ObjectID="_1796844882" r:id="rId8639"/>
        </w:object>
      </w:r>
      <w:r w:rsidRPr="00330A7E">
        <w:rPr>
          <w:rFonts w:ascii="Times New Roman" w:eastAsia="Calibri" w:hAnsi="Times New Roman" w:cs="Times New Roman"/>
          <w:bCs/>
          <w:color w:val="000000"/>
          <w:sz w:val="24"/>
          <w:szCs w:val="24"/>
          <w:lang w:val="vi-VN"/>
        </w:rPr>
        <w:t xml:space="preserve"> bằng </w:t>
      </w:r>
      <w:r w:rsidRPr="00330A7E">
        <w:rPr>
          <w:rFonts w:ascii="Times New Roman" w:eastAsia="Calibri" w:hAnsi="Times New Roman" w:cs="Times New Roman"/>
          <w:bCs/>
          <w:color w:val="000000"/>
          <w:position w:val="-28"/>
          <w:sz w:val="24"/>
          <w:szCs w:val="24"/>
          <w:lang w:val="vi-VN"/>
        </w:rPr>
        <w:object w:dxaOrig="720" w:dyaOrig="660" w14:anchorId="36A5D41E">
          <v:shape id="_x0000_i5821" type="#_x0000_t75" style="width:36pt;height:33pt" o:ole="">
            <v:imagedata r:id="rId8550" o:title=""/>
          </v:shape>
          <o:OLEObject Type="Embed" ProgID="Equation.DSMT4" ShapeID="_x0000_i5821" DrawAspect="Content" ObjectID="_1796844883" r:id="rId8640"/>
        </w:object>
      </w:r>
    </w:p>
    <w:p w14:paraId="630DD225" w14:textId="77777777" w:rsidR="00ED397D" w:rsidRPr="00330A7E" w:rsidRDefault="00ED397D" w:rsidP="00330A7E">
      <w:pPr>
        <w:spacing w:after="0"/>
        <w:ind w:left="900"/>
        <w:rPr>
          <w:rFonts w:ascii="Times New Roman" w:eastAsia="Calibri" w:hAnsi="Times New Roman" w:cs="Times New Roman"/>
          <w:bCs/>
          <w:color w:val="000000"/>
          <w:sz w:val="24"/>
          <w:szCs w:val="24"/>
          <w:lang w:val="vi-VN"/>
        </w:rPr>
      </w:pPr>
      <w:r w:rsidRPr="00330A7E">
        <w:rPr>
          <w:rFonts w:ascii="Times New Roman" w:eastAsia="Calibri" w:hAnsi="Times New Roman" w:cs="Times New Roman"/>
          <w:b/>
          <w:bCs/>
          <w:color w:val="000000"/>
          <w:sz w:val="24"/>
          <w:szCs w:val="24"/>
          <w:lang w:val="vi-VN"/>
        </w:rPr>
        <w:t>d)</w:t>
      </w:r>
      <w:r w:rsidRPr="00330A7E">
        <w:rPr>
          <w:rFonts w:ascii="Times New Roman" w:eastAsia="Calibri" w:hAnsi="Times New Roman" w:cs="Times New Roman"/>
          <w:bCs/>
          <w:color w:val="000000"/>
          <w:sz w:val="24"/>
          <w:szCs w:val="24"/>
          <w:lang w:val="vi-VN"/>
        </w:rPr>
        <w:t xml:space="preserve"> Góc giữa đường thẳng </w:t>
      </w:r>
      <w:r w:rsidRPr="00330A7E">
        <w:rPr>
          <w:rFonts w:ascii="Times New Roman" w:eastAsia="Calibri" w:hAnsi="Times New Roman" w:cs="Times New Roman"/>
          <w:bCs/>
          <w:color w:val="000000"/>
          <w:position w:val="-4"/>
          <w:sz w:val="24"/>
          <w:szCs w:val="24"/>
          <w:lang w:val="vi-VN"/>
        </w:rPr>
        <w:object w:dxaOrig="220" w:dyaOrig="260" w14:anchorId="12C74164">
          <v:shape id="_x0000_i5822" type="#_x0000_t75" style="width:11.25pt;height:12.75pt" o:ole="">
            <v:imagedata r:id="rId8552" o:title=""/>
          </v:shape>
          <o:OLEObject Type="Embed" ProgID="Equation.DSMT4" ShapeID="_x0000_i5822" DrawAspect="Content" ObjectID="_1796844884" r:id="rId8641"/>
        </w:object>
      </w:r>
      <w:r w:rsidRPr="00330A7E">
        <w:rPr>
          <w:rFonts w:ascii="Times New Roman" w:eastAsia="Calibri" w:hAnsi="Times New Roman" w:cs="Times New Roman"/>
          <w:bCs/>
          <w:color w:val="000000"/>
          <w:sz w:val="24"/>
          <w:szCs w:val="24"/>
          <w:lang w:val="vi-VN"/>
        </w:rPr>
        <w:t xml:space="preserve"> và mặt phẳng </w:t>
      </w:r>
      <w:r w:rsidRPr="00330A7E">
        <w:rPr>
          <w:rFonts w:ascii="Times New Roman" w:eastAsia="Calibri" w:hAnsi="Times New Roman" w:cs="Times New Roman"/>
          <w:bCs/>
          <w:color w:val="000000"/>
          <w:position w:val="-14"/>
          <w:sz w:val="24"/>
          <w:szCs w:val="24"/>
          <w:lang w:val="vi-VN"/>
        </w:rPr>
        <w:object w:dxaOrig="420" w:dyaOrig="400" w14:anchorId="01245F8A">
          <v:shape id="_x0000_i5823" type="#_x0000_t75" style="width:21pt;height:20.25pt" o:ole="">
            <v:imagedata r:id="rId8554" o:title=""/>
          </v:shape>
          <o:OLEObject Type="Embed" ProgID="Equation.DSMT4" ShapeID="_x0000_i5823" DrawAspect="Content" ObjectID="_1796844885" r:id="rId8642"/>
        </w:object>
      </w:r>
      <w:r w:rsidRPr="00330A7E">
        <w:rPr>
          <w:rFonts w:ascii="Times New Roman" w:eastAsia="Calibri" w:hAnsi="Times New Roman" w:cs="Times New Roman"/>
          <w:bCs/>
          <w:color w:val="000000"/>
          <w:sz w:val="24"/>
          <w:szCs w:val="24"/>
          <w:lang w:val="vi-VN"/>
        </w:rPr>
        <w:t xml:space="preserve"> (làm tròn đến hàng đơn vị của độ) bằng </w:t>
      </w:r>
      <w:r w:rsidRPr="00330A7E">
        <w:rPr>
          <w:rFonts w:ascii="Times New Roman" w:eastAsia="Calibri" w:hAnsi="Times New Roman" w:cs="Times New Roman"/>
          <w:bCs/>
          <w:color w:val="000000"/>
          <w:position w:val="-6"/>
          <w:sz w:val="24"/>
          <w:szCs w:val="24"/>
          <w:lang w:val="vi-VN"/>
        </w:rPr>
        <w:object w:dxaOrig="420" w:dyaOrig="320" w14:anchorId="6B71EC2D">
          <v:shape id="_x0000_i5824" type="#_x0000_t75" style="width:21pt;height:15.75pt" o:ole="">
            <v:imagedata r:id="rId8556" o:title=""/>
          </v:shape>
          <o:OLEObject Type="Embed" ProgID="Equation.DSMT4" ShapeID="_x0000_i5824" DrawAspect="Content" ObjectID="_1796844886" r:id="rId8643"/>
        </w:object>
      </w:r>
    </w:p>
    <w:p w14:paraId="2443B5E0" w14:textId="77777777" w:rsidR="00ED397D" w:rsidRPr="00330A7E" w:rsidRDefault="00ED397D" w:rsidP="00330A7E">
      <w:pPr>
        <w:pStyle w:val="ListParagraph"/>
        <w:tabs>
          <w:tab w:val="left" w:pos="992"/>
        </w:tabs>
        <w:spacing w:before="120" w:line="276" w:lineRule="auto"/>
        <w:ind w:left="900"/>
        <w:jc w:val="center"/>
        <w:rPr>
          <w:rFonts w:ascii="Times New Roman" w:hAnsi="Times New Roman" w:cs="Times New Roman"/>
          <w:b/>
          <w:bCs/>
          <w:sz w:val="24"/>
          <w:szCs w:val="24"/>
        </w:rPr>
      </w:pPr>
      <w:r w:rsidRPr="00330A7E">
        <w:rPr>
          <w:rFonts w:ascii="Times New Roman" w:hAnsi="Times New Roman" w:cs="Times New Roman"/>
          <w:b/>
          <w:bCs/>
          <w:sz w:val="24"/>
          <w:szCs w:val="24"/>
        </w:rPr>
        <w:t>Giải:</w:t>
      </w:r>
    </w:p>
    <w:p w14:paraId="54A52372" w14:textId="77777777" w:rsidR="00ED397D" w:rsidRPr="00330A7E" w:rsidRDefault="00ED397D" w:rsidP="00330A7E">
      <w:pPr>
        <w:pStyle w:val="ListParagraph"/>
        <w:tabs>
          <w:tab w:val="left" w:pos="992"/>
        </w:tabs>
        <w:spacing w:before="120" w:line="276" w:lineRule="auto"/>
        <w:ind w:left="900"/>
        <w:rPr>
          <w:rFonts w:ascii="Times New Roman" w:hAnsi="Times New Roman" w:cs="Times New Roman"/>
          <w:b/>
          <w:bCs/>
          <w:sz w:val="24"/>
          <w:szCs w:val="24"/>
        </w:rPr>
      </w:pPr>
      <w:r w:rsidRPr="00330A7E">
        <w:rPr>
          <w:rFonts w:ascii="Times New Roman" w:hAnsi="Times New Roman" w:cs="Times New Roman"/>
          <w:b/>
          <w:bCs/>
          <w:sz w:val="24"/>
          <w:szCs w:val="24"/>
        </w:rPr>
        <w:t xml:space="preserve">a) </w:t>
      </w:r>
      <w:r w:rsidRPr="00330A7E">
        <w:rPr>
          <w:rFonts w:ascii="Times New Roman" w:hAnsi="Times New Roman" w:cs="Times New Roman"/>
          <w:position w:val="-14"/>
          <w:sz w:val="24"/>
          <w:szCs w:val="24"/>
        </w:rPr>
        <w:object w:dxaOrig="1680" w:dyaOrig="440" w14:anchorId="0C7E5949">
          <v:shape id="_x0000_i5825" type="#_x0000_t75" style="width:84.75pt;height:21.75pt" o:ole="">
            <v:imagedata r:id="rId8644" o:title=""/>
          </v:shape>
          <o:OLEObject Type="Embed" ProgID="Equation.DSMT4" ShapeID="_x0000_i5825" DrawAspect="Content" ObjectID="_1796844887" r:id="rId8645"/>
        </w:object>
      </w:r>
      <w:r w:rsidRPr="00330A7E">
        <w:rPr>
          <w:rFonts w:ascii="Times New Roman" w:hAnsi="Times New Roman" w:cs="Times New Roman"/>
          <w:sz w:val="24"/>
          <w:szCs w:val="24"/>
        </w:rPr>
        <w:t xml:space="preserve"> nên </w:t>
      </w:r>
      <w:r w:rsidRPr="00330A7E">
        <w:rPr>
          <w:rFonts w:ascii="Times New Roman" w:eastAsia="Calibri" w:hAnsi="Times New Roman" w:cs="Times New Roman"/>
          <w:bCs/>
          <w:color w:val="000000"/>
          <w:sz w:val="24"/>
          <w:szCs w:val="24"/>
        </w:rPr>
        <w:t xml:space="preserve">phát biểu </w:t>
      </w:r>
      <w:r w:rsidRPr="00330A7E">
        <w:rPr>
          <w:rFonts w:ascii="Times New Roman" w:hAnsi="Times New Roman" w:cs="Times New Roman"/>
          <w:sz w:val="24"/>
          <w:szCs w:val="24"/>
        </w:rPr>
        <w:t>sai</w:t>
      </w:r>
    </w:p>
    <w:p w14:paraId="5E4DBAC8" w14:textId="77777777" w:rsidR="00ED397D" w:rsidRPr="00330A7E" w:rsidRDefault="00ED397D" w:rsidP="00330A7E">
      <w:pPr>
        <w:ind w:left="900"/>
        <w:rPr>
          <w:rFonts w:ascii="Times New Roman" w:hAnsi="Times New Roman" w:cs="Times New Roman"/>
          <w:sz w:val="24"/>
          <w:szCs w:val="24"/>
        </w:rPr>
      </w:pP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position w:val="-18"/>
          <w:sz w:val="24"/>
          <w:szCs w:val="24"/>
        </w:rPr>
        <w:object w:dxaOrig="1680" w:dyaOrig="480" w14:anchorId="663409ED">
          <v:shape id="_x0000_i5826" type="#_x0000_t75" style="width:84pt;height:24pt" o:ole="">
            <v:imagedata r:id="rId8646" o:title=""/>
          </v:shape>
          <o:OLEObject Type="Embed" ProgID="Equation.DSMT4" ShapeID="_x0000_i5826" DrawAspect="Content" ObjectID="_1796844888" r:id="rId8647"/>
        </w:object>
      </w:r>
      <w:r w:rsidRPr="00330A7E">
        <w:rPr>
          <w:rFonts w:ascii="Times New Roman" w:hAnsi="Times New Roman" w:cs="Times New Roman"/>
          <w:sz w:val="24"/>
          <w:szCs w:val="24"/>
        </w:rPr>
        <w:t xml:space="preserve"> nên </w:t>
      </w:r>
      <w:r w:rsidRPr="00330A7E">
        <w:rPr>
          <w:rFonts w:ascii="Times New Roman" w:eastAsia="Calibri" w:hAnsi="Times New Roman" w:cs="Times New Roman"/>
          <w:bCs/>
          <w:color w:val="000000"/>
          <w:sz w:val="24"/>
          <w:szCs w:val="24"/>
        </w:rPr>
        <w:t xml:space="preserve">phát biểu </w:t>
      </w:r>
      <w:r w:rsidRPr="00330A7E">
        <w:rPr>
          <w:rFonts w:ascii="Times New Roman" w:hAnsi="Times New Roman" w:cs="Times New Roman"/>
          <w:sz w:val="24"/>
          <w:szCs w:val="24"/>
        </w:rPr>
        <w:t>đúng</w:t>
      </w:r>
    </w:p>
    <w:p w14:paraId="670379D9" w14:textId="77777777" w:rsidR="00ED397D" w:rsidRPr="00330A7E" w:rsidRDefault="00ED397D" w:rsidP="00330A7E">
      <w:pPr>
        <w:ind w:left="900"/>
        <w:rPr>
          <w:rFonts w:ascii="Times New Roman" w:hAnsi="Times New Roman" w:cs="Times New Roman"/>
          <w:sz w:val="24"/>
          <w:szCs w:val="24"/>
        </w:rPr>
      </w:pP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w:t>
      </w:r>
      <w:r w:rsidRPr="00330A7E">
        <w:rPr>
          <w:rFonts w:ascii="Times New Roman" w:hAnsi="Times New Roman" w:cs="Times New Roman"/>
          <w:position w:val="-28"/>
          <w:sz w:val="24"/>
          <w:szCs w:val="24"/>
        </w:rPr>
        <w:object w:dxaOrig="4360" w:dyaOrig="720" w14:anchorId="756DC314">
          <v:shape id="_x0000_i5827" type="#_x0000_t75" style="width:218.25pt;height:36pt" o:ole="">
            <v:imagedata r:id="rId8648" o:title=""/>
          </v:shape>
          <o:OLEObject Type="Embed" ProgID="Equation.DSMT4" ShapeID="_x0000_i5827" DrawAspect="Content" ObjectID="_1796844889" r:id="rId8649"/>
        </w:object>
      </w:r>
      <w:r w:rsidRPr="00330A7E">
        <w:rPr>
          <w:rFonts w:ascii="Times New Roman" w:hAnsi="Times New Roman" w:cs="Times New Roman"/>
          <w:sz w:val="24"/>
          <w:szCs w:val="24"/>
        </w:rPr>
        <w:t xml:space="preserve"> </w:t>
      </w:r>
      <w:r w:rsidRPr="00330A7E">
        <w:rPr>
          <w:rFonts w:ascii="Times New Roman" w:eastAsia="Calibri" w:hAnsi="Times New Roman" w:cs="Times New Roman"/>
          <w:bCs/>
          <w:color w:val="000000"/>
          <w:sz w:val="24"/>
          <w:szCs w:val="24"/>
        </w:rPr>
        <w:t xml:space="preserve">phát biểu </w:t>
      </w:r>
      <w:r w:rsidRPr="00330A7E">
        <w:rPr>
          <w:rFonts w:ascii="Times New Roman" w:hAnsi="Times New Roman" w:cs="Times New Roman"/>
          <w:sz w:val="24"/>
          <w:szCs w:val="24"/>
        </w:rPr>
        <w:t>đúng</w:t>
      </w:r>
    </w:p>
    <w:p w14:paraId="0B6668F4" w14:textId="77777777" w:rsidR="00ED397D" w:rsidRPr="00330A7E" w:rsidRDefault="00ED397D" w:rsidP="00330A7E">
      <w:pPr>
        <w:ind w:left="900"/>
        <w:rPr>
          <w:rFonts w:ascii="Times New Roman" w:hAnsi="Times New Roman" w:cs="Times New Roman"/>
          <w:sz w:val="24"/>
          <w:szCs w:val="24"/>
        </w:rPr>
      </w:pPr>
      <w:r w:rsidRPr="00330A7E">
        <w:rPr>
          <w:rFonts w:ascii="Times New Roman" w:hAnsi="Times New Roman" w:cs="Times New Roman"/>
          <w:sz w:val="24"/>
          <w:szCs w:val="24"/>
        </w:rPr>
        <w:t xml:space="preserve">d) </w:t>
      </w:r>
      <w:r w:rsidRPr="00330A7E">
        <w:rPr>
          <w:rFonts w:ascii="Times New Roman" w:eastAsia="Calibri" w:hAnsi="Times New Roman" w:cs="Times New Roman"/>
          <w:bCs/>
          <w:color w:val="000000"/>
          <w:sz w:val="24"/>
          <w:szCs w:val="24"/>
        </w:rPr>
        <w:t xml:space="preserve">Phát biểu </w:t>
      </w:r>
      <w:r w:rsidRPr="00330A7E">
        <w:rPr>
          <w:rFonts w:ascii="Times New Roman" w:hAnsi="Times New Roman" w:cs="Times New Roman"/>
          <w:sz w:val="24"/>
          <w:szCs w:val="24"/>
        </w:rPr>
        <w:t>đúng</w:t>
      </w:r>
    </w:p>
    <w:p w14:paraId="72D51A6D" w14:textId="77777777" w:rsidR="00ED397D" w:rsidRPr="00330A7E" w:rsidRDefault="00ED397D" w:rsidP="00330A7E">
      <w:pPr>
        <w:tabs>
          <w:tab w:val="left" w:pos="992"/>
        </w:tabs>
        <w:spacing w:before="120" w:after="0"/>
        <w:ind w:left="900"/>
        <w:contextualSpacing/>
        <w:jc w:val="both"/>
        <w:rPr>
          <w:rFonts w:ascii="Times New Roman" w:eastAsia="Calibri" w:hAnsi="Times New Roman" w:cs="Times New Roman"/>
          <w:b/>
          <w:color w:val="000000"/>
          <w:sz w:val="24"/>
          <w:szCs w:val="24"/>
        </w:rPr>
      </w:pPr>
    </w:p>
    <w:p w14:paraId="7463B3DE" w14:textId="77777777" w:rsidR="00ED397D" w:rsidRPr="00330A7E" w:rsidRDefault="00ED397D" w:rsidP="00330A7E">
      <w:pPr>
        <w:tabs>
          <w:tab w:val="left" w:pos="992"/>
        </w:tabs>
        <w:spacing w:before="120" w:after="0"/>
        <w:ind w:left="900"/>
        <w:contextualSpacing/>
        <w:jc w:val="both"/>
        <w:rPr>
          <w:rFonts w:ascii="Times New Roman" w:eastAsia="Calibri" w:hAnsi="Times New Roman" w:cs="Times New Roman"/>
          <w:bCs/>
          <w:color w:val="000000"/>
          <w:sz w:val="24"/>
          <w:szCs w:val="24"/>
          <w:lang w:val="vi-VN"/>
        </w:rPr>
      </w:pPr>
      <w:r w:rsidRPr="00330A7E">
        <w:rPr>
          <w:rFonts w:ascii="Times New Roman" w:eastAsia="Calibri" w:hAnsi="Times New Roman" w:cs="Times New Roman"/>
          <w:b/>
          <w:color w:val="000000"/>
          <w:sz w:val="24"/>
          <w:szCs w:val="24"/>
        </w:rPr>
        <w:t>Câu 2</w:t>
      </w:r>
      <w:r w:rsidRPr="00330A7E">
        <w:rPr>
          <w:rFonts w:ascii="Times New Roman" w:eastAsia="Calibri" w:hAnsi="Times New Roman" w:cs="Times New Roman"/>
          <w:bCs/>
          <w:color w:val="000000"/>
          <w:sz w:val="24"/>
          <w:szCs w:val="24"/>
        </w:rPr>
        <w:t xml:space="preserve">. Cho hàm số </w:t>
      </w:r>
      <w:r w:rsidRPr="00330A7E">
        <w:rPr>
          <w:rFonts w:ascii="Times New Roman" w:eastAsia="Calibri" w:hAnsi="Times New Roman" w:cs="Times New Roman"/>
          <w:bCs/>
          <w:color w:val="000000"/>
          <w:position w:val="-10"/>
          <w:sz w:val="24"/>
          <w:szCs w:val="24"/>
        </w:rPr>
        <w:object w:dxaOrig="980" w:dyaOrig="340" w14:anchorId="0EE1CB62">
          <v:shape id="_x0000_i5828" type="#_x0000_t75" style="width:48.75pt;height:17.25pt" o:ole="">
            <v:imagedata r:id="rId8558" o:title=""/>
          </v:shape>
          <o:OLEObject Type="Embed" ProgID="Equation.DSMT4" ShapeID="_x0000_i5828" DrawAspect="Content" ObjectID="_1796844890" r:id="rId8650"/>
        </w:object>
      </w:r>
      <w:r w:rsidRPr="00330A7E">
        <w:rPr>
          <w:rFonts w:ascii="Times New Roman" w:eastAsia="Calibri" w:hAnsi="Times New Roman" w:cs="Times New Roman"/>
          <w:bCs/>
          <w:color w:val="000000"/>
          <w:sz w:val="24"/>
          <w:szCs w:val="24"/>
        </w:rPr>
        <w:t xml:space="preserve"> có bảng biến thiên như sau:</w:t>
      </w:r>
    </w:p>
    <w:p w14:paraId="2FF8379F" w14:textId="77777777" w:rsidR="00ED397D" w:rsidRPr="00330A7E" w:rsidRDefault="00ED397D" w:rsidP="00330A7E">
      <w:pPr>
        <w:tabs>
          <w:tab w:val="left" w:pos="992"/>
        </w:tabs>
        <w:spacing w:before="120" w:after="0"/>
        <w:ind w:left="900"/>
        <w:contextualSpacing/>
        <w:jc w:val="both"/>
        <w:rPr>
          <w:rFonts w:ascii="Times New Roman" w:eastAsia="Calibri" w:hAnsi="Times New Roman" w:cs="Times New Roman"/>
          <w:bCs/>
          <w:color w:val="000000"/>
          <w:sz w:val="24"/>
          <w:szCs w:val="24"/>
        </w:rPr>
      </w:pPr>
      <w:r w:rsidRPr="00330A7E">
        <w:rPr>
          <w:rFonts w:ascii="Times New Roman" w:eastAsia="Calibri" w:hAnsi="Times New Roman" w:cs="Times New Roman"/>
          <w:bCs/>
          <w:color w:val="000000"/>
          <w:sz w:val="24"/>
          <w:szCs w:val="24"/>
        </w:rPr>
        <w:t xml:space="preserve">           </w:t>
      </w:r>
      <w:r w:rsidRPr="00330A7E">
        <w:rPr>
          <w:rFonts w:ascii="Times New Roman" w:eastAsia="Calibri" w:hAnsi="Times New Roman" w:cs="Times New Roman"/>
          <w:bCs/>
          <w:noProof/>
          <w:color w:val="000000"/>
          <w:sz w:val="24"/>
          <w:szCs w:val="24"/>
          <w:lang w:eastAsia="en-US"/>
        </w:rPr>
        <w:drawing>
          <wp:inline distT="0" distB="0" distL="0" distR="0" wp14:anchorId="408798D2" wp14:editId="2CFE7D64">
            <wp:extent cx="3281963" cy="1460311"/>
            <wp:effectExtent l="0" t="0" r="0" b="6985"/>
            <wp:docPr id="1453070320" name="Picture 145307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60"/>
                    <a:stretch>
                      <a:fillRect/>
                    </a:stretch>
                  </pic:blipFill>
                  <pic:spPr>
                    <a:xfrm>
                      <a:off x="0" y="0"/>
                      <a:ext cx="3318706" cy="1476660"/>
                    </a:xfrm>
                    <a:prstGeom prst="rect">
                      <a:avLst/>
                    </a:prstGeom>
                  </pic:spPr>
                </pic:pic>
              </a:graphicData>
            </a:graphic>
          </wp:inline>
        </w:drawing>
      </w:r>
    </w:p>
    <w:p w14:paraId="607A9EDC" w14:textId="77777777" w:rsidR="00ED397D" w:rsidRPr="00330A7E" w:rsidRDefault="00ED397D" w:rsidP="000E1E56">
      <w:pPr>
        <w:pStyle w:val="ListParagraph"/>
        <w:numPr>
          <w:ilvl w:val="0"/>
          <w:numId w:val="65"/>
        </w:numPr>
        <w:tabs>
          <w:tab w:val="left" w:pos="992"/>
        </w:tabs>
        <w:spacing w:before="120" w:line="276" w:lineRule="auto"/>
        <w:rPr>
          <w:rFonts w:ascii="Times New Roman" w:eastAsia="Calibri" w:hAnsi="Times New Roman" w:cs="Times New Roman"/>
          <w:bCs/>
          <w:color w:val="000000"/>
          <w:sz w:val="24"/>
          <w:szCs w:val="24"/>
        </w:rPr>
      </w:pPr>
      <w:r w:rsidRPr="00330A7E">
        <w:rPr>
          <w:rFonts w:ascii="Times New Roman" w:eastAsia="Calibri" w:hAnsi="Times New Roman" w:cs="Times New Roman"/>
          <w:bCs/>
          <w:color w:val="000000"/>
          <w:sz w:val="24"/>
          <w:szCs w:val="24"/>
        </w:rPr>
        <w:t xml:space="preserve">Hàm số </w:t>
      </w:r>
      <w:r w:rsidRPr="00330A7E">
        <w:rPr>
          <w:rFonts w:ascii="Times New Roman" w:eastAsia="Calibri" w:hAnsi="Times New Roman" w:cs="Times New Roman"/>
          <w:bCs/>
          <w:color w:val="000000"/>
          <w:position w:val="-10"/>
          <w:sz w:val="24"/>
          <w:szCs w:val="24"/>
        </w:rPr>
        <w:object w:dxaOrig="580" w:dyaOrig="340" w14:anchorId="07441E7C">
          <v:shape id="_x0000_i5829" type="#_x0000_t75" style="width:29.25pt;height:17.25pt" o:ole="">
            <v:imagedata r:id="rId8561" o:title=""/>
          </v:shape>
          <o:OLEObject Type="Embed" ProgID="Equation.DSMT4" ShapeID="_x0000_i5829" DrawAspect="Content" ObjectID="_1796844891" r:id="rId8651"/>
        </w:object>
      </w:r>
      <w:r w:rsidRPr="00330A7E">
        <w:rPr>
          <w:rFonts w:ascii="Times New Roman" w:eastAsia="Calibri" w:hAnsi="Times New Roman" w:cs="Times New Roman"/>
          <w:bCs/>
          <w:color w:val="000000"/>
          <w:sz w:val="24"/>
          <w:szCs w:val="24"/>
        </w:rPr>
        <w:t xml:space="preserve"> có hai điểm cực trị.</w:t>
      </w:r>
    </w:p>
    <w:p w14:paraId="5B2D3E6E" w14:textId="77777777" w:rsidR="00ED397D" w:rsidRPr="00330A7E" w:rsidRDefault="00ED397D" w:rsidP="000E1E56">
      <w:pPr>
        <w:pStyle w:val="ListParagraph"/>
        <w:numPr>
          <w:ilvl w:val="0"/>
          <w:numId w:val="65"/>
        </w:numPr>
        <w:tabs>
          <w:tab w:val="left" w:pos="992"/>
        </w:tabs>
        <w:spacing w:before="120" w:line="276" w:lineRule="auto"/>
        <w:rPr>
          <w:rFonts w:ascii="Times New Roman" w:eastAsia="Calibri" w:hAnsi="Times New Roman" w:cs="Times New Roman"/>
          <w:bCs/>
          <w:color w:val="000000"/>
          <w:sz w:val="24"/>
          <w:szCs w:val="24"/>
        </w:rPr>
      </w:pPr>
      <w:r w:rsidRPr="00330A7E">
        <w:rPr>
          <w:rFonts w:ascii="Times New Roman" w:eastAsia="Calibri" w:hAnsi="Times New Roman" w:cs="Times New Roman"/>
          <w:bCs/>
          <w:color w:val="000000"/>
          <w:sz w:val="24"/>
          <w:szCs w:val="24"/>
        </w:rPr>
        <w:t xml:space="preserve">Điểm cực đại của đồ thị hàm số là </w:t>
      </w:r>
      <w:r w:rsidRPr="00330A7E">
        <w:rPr>
          <w:rFonts w:ascii="Times New Roman" w:eastAsia="Calibri" w:hAnsi="Times New Roman" w:cs="Times New Roman"/>
          <w:bCs/>
          <w:color w:val="000000"/>
          <w:position w:val="-6"/>
          <w:sz w:val="24"/>
          <w:szCs w:val="24"/>
        </w:rPr>
        <w:object w:dxaOrig="720" w:dyaOrig="279" w14:anchorId="5B523125">
          <v:shape id="_x0000_i5830" type="#_x0000_t75" style="width:36pt;height:14.25pt" o:ole="">
            <v:imagedata r:id="rId8563" o:title=""/>
          </v:shape>
          <o:OLEObject Type="Embed" ProgID="Equation.DSMT4" ShapeID="_x0000_i5830" DrawAspect="Content" ObjectID="_1796844892" r:id="rId8652"/>
        </w:object>
      </w:r>
      <w:r w:rsidRPr="00330A7E">
        <w:rPr>
          <w:rFonts w:ascii="Times New Roman" w:eastAsia="Calibri" w:hAnsi="Times New Roman" w:cs="Times New Roman"/>
          <w:bCs/>
          <w:color w:val="000000"/>
          <w:sz w:val="24"/>
          <w:szCs w:val="24"/>
        </w:rPr>
        <w:t>.</w:t>
      </w:r>
    </w:p>
    <w:p w14:paraId="71C0DA00" w14:textId="77777777" w:rsidR="00ED397D" w:rsidRPr="00330A7E" w:rsidRDefault="00ED397D" w:rsidP="000E1E56">
      <w:pPr>
        <w:pStyle w:val="ListParagraph"/>
        <w:numPr>
          <w:ilvl w:val="0"/>
          <w:numId w:val="65"/>
        </w:numPr>
        <w:tabs>
          <w:tab w:val="left" w:pos="992"/>
        </w:tabs>
        <w:spacing w:before="120" w:line="276" w:lineRule="auto"/>
        <w:rPr>
          <w:rFonts w:ascii="Times New Roman" w:eastAsia="Calibri" w:hAnsi="Times New Roman" w:cs="Times New Roman"/>
          <w:bCs/>
          <w:color w:val="000000"/>
          <w:sz w:val="24"/>
          <w:szCs w:val="24"/>
        </w:rPr>
      </w:pPr>
      <w:r w:rsidRPr="00330A7E">
        <w:rPr>
          <w:rFonts w:ascii="Times New Roman" w:eastAsia="Calibri" w:hAnsi="Times New Roman" w:cs="Times New Roman"/>
          <w:bCs/>
          <w:color w:val="000000"/>
          <w:sz w:val="24"/>
          <w:szCs w:val="24"/>
        </w:rPr>
        <w:t>Giá trị cực tiểu của hàm số là 1</w:t>
      </w:r>
    </w:p>
    <w:p w14:paraId="0E781C40" w14:textId="77777777" w:rsidR="00ED397D" w:rsidRPr="00330A7E" w:rsidRDefault="00ED397D" w:rsidP="000E1E56">
      <w:pPr>
        <w:pStyle w:val="ListParagraph"/>
        <w:numPr>
          <w:ilvl w:val="0"/>
          <w:numId w:val="65"/>
        </w:numPr>
        <w:spacing w:before="120" w:line="276" w:lineRule="auto"/>
        <w:rPr>
          <w:rFonts w:ascii="Times New Roman" w:eastAsia="Calibri" w:hAnsi="Times New Roman" w:cs="Times New Roman"/>
          <w:bCs/>
          <w:color w:val="000000"/>
          <w:sz w:val="24"/>
          <w:szCs w:val="24"/>
        </w:rPr>
      </w:pPr>
      <w:r w:rsidRPr="00330A7E">
        <w:rPr>
          <w:rFonts w:ascii="Times New Roman" w:eastAsia="Calibri" w:hAnsi="Times New Roman" w:cs="Times New Roman"/>
          <w:bCs/>
          <w:color w:val="000000"/>
          <w:sz w:val="24"/>
          <w:szCs w:val="24"/>
        </w:rPr>
        <w:t xml:space="preserve">Trung điểm của đoạn thẳng nối 2 điểm cực trị của đồ thị hàm số là </w:t>
      </w:r>
      <w:bookmarkStart w:id="15" w:name="_Hlk175127780"/>
      <w:r w:rsidRPr="00330A7E">
        <w:rPr>
          <w:rFonts w:ascii="Times New Roman" w:eastAsia="Calibri" w:hAnsi="Times New Roman" w:cs="Times New Roman"/>
          <w:bCs/>
          <w:color w:val="000000"/>
          <w:position w:val="-14"/>
          <w:sz w:val="24"/>
          <w:szCs w:val="24"/>
        </w:rPr>
        <w:object w:dxaOrig="780" w:dyaOrig="400" w14:anchorId="7B3437D2">
          <v:shape id="_x0000_i5831" type="#_x0000_t75" style="width:39pt;height:20.25pt" o:ole="">
            <v:imagedata r:id="rId8565" o:title=""/>
          </v:shape>
          <o:OLEObject Type="Embed" ProgID="Equation.DSMT4" ShapeID="_x0000_i5831" DrawAspect="Content" ObjectID="_1796844893" r:id="rId8653"/>
        </w:object>
      </w:r>
      <w:bookmarkEnd w:id="15"/>
    </w:p>
    <w:p w14:paraId="30E08C9B" w14:textId="77777777" w:rsidR="00ED397D" w:rsidRPr="00330A7E" w:rsidRDefault="00ED397D" w:rsidP="00330A7E">
      <w:pPr>
        <w:pStyle w:val="ListParagraph"/>
        <w:tabs>
          <w:tab w:val="left" w:pos="992"/>
        </w:tabs>
        <w:spacing w:before="120" w:line="276" w:lineRule="auto"/>
        <w:ind w:left="900"/>
        <w:jc w:val="center"/>
        <w:rPr>
          <w:rFonts w:ascii="Times New Roman" w:hAnsi="Times New Roman" w:cs="Times New Roman"/>
          <w:b/>
          <w:bCs/>
          <w:sz w:val="24"/>
          <w:szCs w:val="24"/>
        </w:rPr>
      </w:pPr>
      <w:r w:rsidRPr="00330A7E">
        <w:rPr>
          <w:rFonts w:ascii="Times New Roman" w:hAnsi="Times New Roman" w:cs="Times New Roman"/>
          <w:b/>
          <w:bCs/>
          <w:sz w:val="24"/>
          <w:szCs w:val="24"/>
        </w:rPr>
        <w:t>Giải:</w:t>
      </w:r>
    </w:p>
    <w:p w14:paraId="317EE97B" w14:textId="77777777" w:rsidR="00ED397D" w:rsidRPr="00330A7E" w:rsidRDefault="00ED397D" w:rsidP="000E1E56">
      <w:pPr>
        <w:pStyle w:val="ListParagraph"/>
        <w:numPr>
          <w:ilvl w:val="0"/>
          <w:numId w:val="66"/>
        </w:numPr>
        <w:tabs>
          <w:tab w:val="left" w:pos="992"/>
        </w:tabs>
        <w:spacing w:before="120" w:line="276" w:lineRule="auto"/>
        <w:rPr>
          <w:rFonts w:ascii="Times New Roman" w:eastAsia="Calibri" w:hAnsi="Times New Roman" w:cs="Times New Roman"/>
          <w:bCs/>
          <w:color w:val="000000"/>
          <w:sz w:val="24"/>
          <w:szCs w:val="24"/>
        </w:rPr>
      </w:pPr>
      <w:r w:rsidRPr="00330A7E">
        <w:rPr>
          <w:rFonts w:ascii="Times New Roman" w:eastAsia="Calibri" w:hAnsi="Times New Roman" w:cs="Times New Roman"/>
          <w:bCs/>
          <w:color w:val="000000"/>
          <w:sz w:val="24"/>
          <w:szCs w:val="24"/>
        </w:rPr>
        <w:t xml:space="preserve">Hàm số </w:t>
      </w:r>
      <w:r w:rsidRPr="00330A7E">
        <w:rPr>
          <w:rFonts w:ascii="Times New Roman" w:eastAsia="Calibri" w:hAnsi="Times New Roman" w:cs="Times New Roman"/>
          <w:bCs/>
          <w:color w:val="000000"/>
          <w:position w:val="-10"/>
          <w:sz w:val="24"/>
          <w:szCs w:val="24"/>
        </w:rPr>
        <w:object w:dxaOrig="580" w:dyaOrig="340" w14:anchorId="1D4E7C43">
          <v:shape id="_x0000_i5832" type="#_x0000_t75" style="width:29.25pt;height:17.25pt" o:ole="">
            <v:imagedata r:id="rId8561" o:title=""/>
          </v:shape>
          <o:OLEObject Type="Embed" ProgID="Equation.DSMT4" ShapeID="_x0000_i5832" DrawAspect="Content" ObjectID="_1796844894" r:id="rId8654"/>
        </w:object>
      </w:r>
      <w:r w:rsidRPr="00330A7E">
        <w:rPr>
          <w:rFonts w:ascii="Times New Roman" w:eastAsia="Calibri" w:hAnsi="Times New Roman" w:cs="Times New Roman"/>
          <w:bCs/>
          <w:color w:val="000000"/>
          <w:sz w:val="24"/>
          <w:szCs w:val="24"/>
        </w:rPr>
        <w:t xml:space="preserve"> có hai điểm cực trị </w:t>
      </w:r>
      <w:bookmarkStart w:id="16" w:name="_Hlk175129975"/>
      <w:r w:rsidRPr="00330A7E">
        <w:rPr>
          <w:rFonts w:ascii="Times New Roman" w:eastAsia="Calibri" w:hAnsi="Times New Roman" w:cs="Times New Roman"/>
          <w:bCs/>
          <w:color w:val="000000"/>
          <w:sz w:val="24"/>
          <w:szCs w:val="24"/>
        </w:rPr>
        <w:t>nên phát biểu đúng</w:t>
      </w:r>
      <w:bookmarkEnd w:id="16"/>
    </w:p>
    <w:p w14:paraId="6CCFDEFC" w14:textId="77777777" w:rsidR="00ED397D" w:rsidRPr="00330A7E" w:rsidRDefault="00ED397D" w:rsidP="000E1E56">
      <w:pPr>
        <w:pStyle w:val="ListParagraph"/>
        <w:numPr>
          <w:ilvl w:val="0"/>
          <w:numId w:val="66"/>
        </w:numPr>
        <w:tabs>
          <w:tab w:val="left" w:pos="992"/>
        </w:tabs>
        <w:spacing w:before="120" w:line="276" w:lineRule="auto"/>
        <w:rPr>
          <w:rFonts w:ascii="Times New Roman" w:eastAsia="Calibri" w:hAnsi="Times New Roman" w:cs="Times New Roman"/>
          <w:bCs/>
          <w:color w:val="000000"/>
          <w:sz w:val="24"/>
          <w:szCs w:val="24"/>
        </w:rPr>
      </w:pPr>
      <w:r w:rsidRPr="00330A7E">
        <w:rPr>
          <w:rFonts w:ascii="Times New Roman" w:eastAsia="Calibri" w:hAnsi="Times New Roman" w:cs="Times New Roman"/>
          <w:bCs/>
          <w:color w:val="000000"/>
          <w:sz w:val="24"/>
          <w:szCs w:val="24"/>
        </w:rPr>
        <w:t xml:space="preserve">Điểm cực đại của đồ thị hàm số là </w:t>
      </w:r>
      <w:r w:rsidRPr="00330A7E">
        <w:rPr>
          <w:rFonts w:ascii="Times New Roman" w:hAnsi="Times New Roman" w:cs="Times New Roman"/>
          <w:position w:val="-14"/>
          <w:sz w:val="24"/>
          <w:szCs w:val="24"/>
        </w:rPr>
        <w:object w:dxaOrig="740" w:dyaOrig="400" w14:anchorId="6701CB50">
          <v:shape id="_x0000_i5833" type="#_x0000_t75" style="width:36.75pt;height:20.25pt" o:ole="">
            <v:imagedata r:id="rId8655" o:title=""/>
          </v:shape>
          <o:OLEObject Type="Embed" ProgID="Equation.DSMT4" ShapeID="_x0000_i5833" DrawAspect="Content" ObjectID="_1796844895" r:id="rId8656"/>
        </w:object>
      </w:r>
      <w:bookmarkStart w:id="17" w:name="_Hlk175127613"/>
      <w:r w:rsidRPr="00330A7E">
        <w:rPr>
          <w:rFonts w:ascii="Times New Roman" w:eastAsia="Calibri" w:hAnsi="Times New Roman" w:cs="Times New Roman"/>
          <w:bCs/>
          <w:color w:val="000000"/>
          <w:sz w:val="24"/>
          <w:szCs w:val="24"/>
        </w:rPr>
        <w:t>nên phát biểu sai.</w:t>
      </w:r>
      <w:bookmarkEnd w:id="17"/>
    </w:p>
    <w:p w14:paraId="7DAA5870" w14:textId="77777777" w:rsidR="00ED397D" w:rsidRPr="00330A7E" w:rsidRDefault="00ED397D" w:rsidP="000E1E56">
      <w:pPr>
        <w:pStyle w:val="ListParagraph"/>
        <w:numPr>
          <w:ilvl w:val="0"/>
          <w:numId w:val="66"/>
        </w:numPr>
        <w:tabs>
          <w:tab w:val="left" w:pos="992"/>
        </w:tabs>
        <w:spacing w:before="120" w:line="276" w:lineRule="auto"/>
        <w:rPr>
          <w:rFonts w:ascii="Times New Roman" w:eastAsia="Calibri" w:hAnsi="Times New Roman" w:cs="Times New Roman"/>
          <w:bCs/>
          <w:color w:val="000000"/>
          <w:sz w:val="24"/>
          <w:szCs w:val="24"/>
        </w:rPr>
      </w:pPr>
      <w:r w:rsidRPr="00330A7E">
        <w:rPr>
          <w:rFonts w:ascii="Times New Roman" w:eastAsia="Calibri" w:hAnsi="Times New Roman" w:cs="Times New Roman"/>
          <w:bCs/>
          <w:color w:val="000000"/>
          <w:sz w:val="24"/>
          <w:szCs w:val="24"/>
        </w:rPr>
        <w:t>Giá trị cực tiểu của hàm số là 2 nên phát biểu sai.</w:t>
      </w:r>
    </w:p>
    <w:p w14:paraId="0B0FBA4D" w14:textId="77777777" w:rsidR="00ED397D" w:rsidRPr="00330A7E" w:rsidRDefault="00ED397D" w:rsidP="000E1E56">
      <w:pPr>
        <w:pStyle w:val="ListParagraph"/>
        <w:numPr>
          <w:ilvl w:val="0"/>
          <w:numId w:val="66"/>
        </w:numPr>
        <w:tabs>
          <w:tab w:val="left" w:pos="992"/>
        </w:tabs>
        <w:spacing w:before="120" w:line="276" w:lineRule="auto"/>
        <w:rPr>
          <w:rFonts w:ascii="Times New Roman" w:eastAsia="Calibri" w:hAnsi="Times New Roman" w:cs="Times New Roman"/>
          <w:bCs/>
          <w:color w:val="000000"/>
          <w:sz w:val="24"/>
          <w:szCs w:val="24"/>
        </w:rPr>
      </w:pPr>
      <w:r w:rsidRPr="00330A7E">
        <w:rPr>
          <w:rFonts w:ascii="Times New Roman" w:eastAsia="Calibri" w:hAnsi="Times New Roman" w:cs="Times New Roman"/>
          <w:bCs/>
          <w:color w:val="000000"/>
          <w:sz w:val="24"/>
          <w:szCs w:val="24"/>
        </w:rPr>
        <w:t>CĐ</w:t>
      </w:r>
      <w:r w:rsidRPr="00330A7E">
        <w:rPr>
          <w:rFonts w:ascii="Times New Roman" w:eastAsia="Calibri" w:hAnsi="Times New Roman" w:cs="Times New Roman"/>
          <w:bCs/>
          <w:color w:val="000000"/>
          <w:position w:val="-14"/>
          <w:sz w:val="24"/>
          <w:szCs w:val="24"/>
        </w:rPr>
        <w:object w:dxaOrig="740" w:dyaOrig="400" w14:anchorId="4AE1A603">
          <v:shape id="_x0000_i5834" type="#_x0000_t75" style="width:36.75pt;height:20.25pt" o:ole="">
            <v:imagedata r:id="rId8657" o:title=""/>
          </v:shape>
          <o:OLEObject Type="Embed" ProgID="Equation.DSMT4" ShapeID="_x0000_i5834" DrawAspect="Content" ObjectID="_1796844896" r:id="rId8658"/>
        </w:object>
      </w:r>
      <w:r w:rsidRPr="00330A7E">
        <w:rPr>
          <w:rFonts w:ascii="Times New Roman" w:eastAsia="Calibri" w:hAnsi="Times New Roman" w:cs="Times New Roman"/>
          <w:bCs/>
          <w:color w:val="000000"/>
          <w:sz w:val="24"/>
          <w:szCs w:val="24"/>
        </w:rPr>
        <w:t>, CT</w:t>
      </w:r>
      <w:r w:rsidRPr="00330A7E">
        <w:rPr>
          <w:rFonts w:ascii="Times New Roman" w:eastAsia="Calibri" w:hAnsi="Times New Roman" w:cs="Times New Roman"/>
          <w:bCs/>
          <w:color w:val="000000"/>
          <w:position w:val="-14"/>
          <w:sz w:val="24"/>
          <w:szCs w:val="24"/>
        </w:rPr>
        <w:object w:dxaOrig="580" w:dyaOrig="400" w14:anchorId="4DAA94C9">
          <v:shape id="_x0000_i5835" type="#_x0000_t75" style="width:29.25pt;height:20.25pt" o:ole="">
            <v:imagedata r:id="rId8659" o:title=""/>
          </v:shape>
          <o:OLEObject Type="Embed" ProgID="Equation.DSMT4" ShapeID="_x0000_i5835" DrawAspect="Content" ObjectID="_1796844897" r:id="rId8660"/>
        </w:object>
      </w:r>
      <w:r w:rsidRPr="00330A7E">
        <w:rPr>
          <w:rFonts w:ascii="Times New Roman" w:eastAsia="Calibri" w:hAnsi="Times New Roman" w:cs="Times New Roman"/>
          <w:bCs/>
          <w:color w:val="000000"/>
          <w:sz w:val="24"/>
          <w:szCs w:val="24"/>
        </w:rPr>
        <w:t xml:space="preserve"> suy ra trung điểm </w:t>
      </w:r>
      <w:r w:rsidRPr="00330A7E">
        <w:rPr>
          <w:rFonts w:ascii="Times New Roman" w:eastAsia="Calibri" w:hAnsi="Times New Roman" w:cs="Times New Roman"/>
          <w:bCs/>
          <w:color w:val="000000"/>
          <w:position w:val="-14"/>
          <w:sz w:val="24"/>
          <w:szCs w:val="24"/>
        </w:rPr>
        <w:object w:dxaOrig="780" w:dyaOrig="400" w14:anchorId="241AB8BD">
          <v:shape id="_x0000_i5836" type="#_x0000_t75" style="width:39pt;height:20.25pt" o:ole="">
            <v:imagedata r:id="rId8565" o:title=""/>
          </v:shape>
          <o:OLEObject Type="Embed" ProgID="Equation.DSMT4" ShapeID="_x0000_i5836" DrawAspect="Content" ObjectID="_1796844898" r:id="rId8661"/>
        </w:object>
      </w:r>
      <w:r w:rsidRPr="00330A7E">
        <w:rPr>
          <w:rFonts w:ascii="Times New Roman" w:eastAsia="Calibri" w:hAnsi="Times New Roman" w:cs="Times New Roman"/>
          <w:bCs/>
          <w:color w:val="000000"/>
          <w:sz w:val="24"/>
          <w:szCs w:val="24"/>
        </w:rPr>
        <w:t xml:space="preserve"> nên phát biểu đúng</w:t>
      </w:r>
    </w:p>
    <w:p w14:paraId="756AC7F4" w14:textId="77777777" w:rsidR="00ED397D" w:rsidRPr="00330A7E" w:rsidRDefault="00ED397D" w:rsidP="00330A7E">
      <w:pPr>
        <w:tabs>
          <w:tab w:val="left" w:pos="992"/>
        </w:tabs>
        <w:spacing w:before="120" w:after="0"/>
        <w:ind w:left="900"/>
        <w:contextualSpacing/>
        <w:jc w:val="both"/>
        <w:rPr>
          <w:rFonts w:ascii="Times New Roman" w:eastAsia="Calibri" w:hAnsi="Times New Roman" w:cs="Times New Roman"/>
          <w:bCs/>
          <w:color w:val="000000"/>
          <w:sz w:val="24"/>
          <w:szCs w:val="24"/>
          <w:lang w:val="vi-VN"/>
        </w:rPr>
      </w:pPr>
      <w:r w:rsidRPr="00330A7E">
        <w:rPr>
          <w:rFonts w:ascii="Times New Roman" w:eastAsia="Calibri" w:hAnsi="Times New Roman" w:cs="Times New Roman"/>
          <w:b/>
          <w:color w:val="000000"/>
          <w:sz w:val="24"/>
          <w:szCs w:val="24"/>
        </w:rPr>
        <w:t>Câu 3</w:t>
      </w:r>
      <w:r w:rsidRPr="00330A7E">
        <w:rPr>
          <w:rFonts w:ascii="Times New Roman" w:eastAsia="Calibri" w:hAnsi="Times New Roman" w:cs="Times New Roman"/>
          <w:bCs/>
          <w:color w:val="000000"/>
          <w:sz w:val="24"/>
          <w:szCs w:val="24"/>
        </w:rPr>
        <w:t xml:space="preserve">. Một chất điểm chuyển động dọc theo trục Ox. Tọa độ của chất điểm tại thời điểm t được xác định bởi hàm số </w:t>
      </w:r>
      <w:r w:rsidRPr="00330A7E">
        <w:rPr>
          <w:rFonts w:ascii="Times New Roman" w:eastAsia="Calibri" w:hAnsi="Times New Roman" w:cs="Times New Roman"/>
          <w:bCs/>
          <w:color w:val="000000"/>
          <w:position w:val="-10"/>
          <w:sz w:val="24"/>
          <w:szCs w:val="24"/>
        </w:rPr>
        <w:object w:dxaOrig="1900" w:dyaOrig="380" w14:anchorId="302DFCB5">
          <v:shape id="_x0000_i5837" type="#_x0000_t75" style="width:95.25pt;height:18.75pt" o:ole="">
            <v:imagedata r:id="rId8567" o:title=""/>
          </v:shape>
          <o:OLEObject Type="Embed" ProgID="Equation.DSMT4" ShapeID="_x0000_i5837" DrawAspect="Content" ObjectID="_1796844899" r:id="rId8662"/>
        </w:object>
      </w:r>
      <w:r w:rsidRPr="00330A7E">
        <w:rPr>
          <w:rFonts w:ascii="Times New Roman" w:eastAsia="Calibri" w:hAnsi="Times New Roman" w:cs="Times New Roman"/>
          <w:bCs/>
          <w:color w:val="000000"/>
          <w:sz w:val="24"/>
          <w:szCs w:val="24"/>
        </w:rPr>
        <w:t xml:space="preserve"> với </w:t>
      </w:r>
      <w:r w:rsidRPr="00330A7E">
        <w:rPr>
          <w:rFonts w:ascii="Times New Roman" w:eastAsia="Calibri" w:hAnsi="Times New Roman" w:cs="Times New Roman"/>
          <w:bCs/>
          <w:color w:val="000000"/>
          <w:position w:val="-6"/>
          <w:sz w:val="24"/>
          <w:szCs w:val="24"/>
        </w:rPr>
        <w:object w:dxaOrig="540" w:dyaOrig="279" w14:anchorId="6F44819F">
          <v:shape id="_x0000_i5838" type="#_x0000_t75" style="width:27pt;height:14.25pt" o:ole="">
            <v:imagedata r:id="rId8569" o:title=""/>
          </v:shape>
          <o:OLEObject Type="Embed" ProgID="Equation.DSMT4" ShapeID="_x0000_i5838" DrawAspect="Content" ObjectID="_1796844900" r:id="rId8663"/>
        </w:object>
      </w:r>
      <w:r w:rsidRPr="00330A7E">
        <w:rPr>
          <w:rFonts w:ascii="Times New Roman" w:eastAsia="Calibri" w:hAnsi="Times New Roman" w:cs="Times New Roman"/>
          <w:bCs/>
          <w:color w:val="000000"/>
          <w:sz w:val="24"/>
          <w:szCs w:val="24"/>
        </w:rPr>
        <w:t xml:space="preserve">. Khi đó </w:t>
      </w:r>
      <w:r w:rsidRPr="00330A7E">
        <w:rPr>
          <w:rFonts w:ascii="Times New Roman" w:eastAsia="Calibri" w:hAnsi="Times New Roman" w:cs="Times New Roman"/>
          <w:bCs/>
          <w:color w:val="000000"/>
          <w:position w:val="-10"/>
          <w:sz w:val="24"/>
          <w:szCs w:val="24"/>
        </w:rPr>
        <w:object w:dxaOrig="520" w:dyaOrig="340" w14:anchorId="322D90BF">
          <v:shape id="_x0000_i5839" type="#_x0000_t75" style="width:26.25pt;height:17.25pt" o:ole="">
            <v:imagedata r:id="rId8571" o:title=""/>
          </v:shape>
          <o:OLEObject Type="Embed" ProgID="Equation.DSMT4" ShapeID="_x0000_i5839" DrawAspect="Content" ObjectID="_1796844901" r:id="rId8664"/>
        </w:object>
      </w:r>
      <w:r w:rsidRPr="00330A7E">
        <w:rPr>
          <w:rFonts w:ascii="Times New Roman" w:eastAsia="Calibri" w:hAnsi="Times New Roman" w:cs="Times New Roman"/>
          <w:bCs/>
          <w:color w:val="000000"/>
          <w:sz w:val="24"/>
          <w:szCs w:val="24"/>
        </w:rPr>
        <w:t xml:space="preserve">là vận tốc của chất điểm tại thời điểm t kí hiệu là </w:t>
      </w:r>
      <w:r w:rsidRPr="00330A7E">
        <w:rPr>
          <w:rFonts w:ascii="Times New Roman" w:eastAsia="Calibri" w:hAnsi="Times New Roman" w:cs="Times New Roman"/>
          <w:bCs/>
          <w:color w:val="000000"/>
          <w:position w:val="-10"/>
          <w:sz w:val="24"/>
          <w:szCs w:val="24"/>
        </w:rPr>
        <w:object w:dxaOrig="460" w:dyaOrig="340" w14:anchorId="1916BD17">
          <v:shape id="_x0000_i5840" type="#_x0000_t75" style="width:23.25pt;height:17.25pt" o:ole="">
            <v:imagedata r:id="rId8573" o:title=""/>
          </v:shape>
          <o:OLEObject Type="Embed" ProgID="Equation.DSMT4" ShapeID="_x0000_i5840" DrawAspect="Content" ObjectID="_1796844902" r:id="rId8665"/>
        </w:object>
      </w:r>
      <w:r w:rsidRPr="00330A7E">
        <w:rPr>
          <w:rFonts w:ascii="Times New Roman" w:eastAsia="Calibri" w:hAnsi="Times New Roman" w:cs="Times New Roman"/>
          <w:bCs/>
          <w:color w:val="000000"/>
          <w:sz w:val="24"/>
          <w:szCs w:val="24"/>
        </w:rPr>
        <w:t xml:space="preserve">và </w:t>
      </w:r>
      <w:r w:rsidRPr="00330A7E">
        <w:rPr>
          <w:rFonts w:ascii="Times New Roman" w:eastAsia="Calibri" w:hAnsi="Times New Roman" w:cs="Times New Roman"/>
          <w:bCs/>
          <w:color w:val="000000"/>
          <w:position w:val="-10"/>
          <w:sz w:val="24"/>
          <w:szCs w:val="24"/>
        </w:rPr>
        <w:object w:dxaOrig="520" w:dyaOrig="340" w14:anchorId="1860DCB2">
          <v:shape id="_x0000_i5841" type="#_x0000_t75" style="width:26.25pt;height:17.25pt" o:ole="">
            <v:imagedata r:id="rId8575" o:title=""/>
          </v:shape>
          <o:OLEObject Type="Embed" ProgID="Equation.DSMT4" ShapeID="_x0000_i5841" DrawAspect="Content" ObjectID="_1796844903" r:id="rId8666"/>
        </w:object>
      </w:r>
      <w:r w:rsidRPr="00330A7E">
        <w:rPr>
          <w:rFonts w:ascii="Times New Roman" w:eastAsia="Calibri" w:hAnsi="Times New Roman" w:cs="Times New Roman"/>
          <w:bCs/>
          <w:color w:val="000000"/>
          <w:sz w:val="24"/>
          <w:szCs w:val="24"/>
        </w:rPr>
        <w:t xml:space="preserve"> là gia tốc chuyển động của chất điểm tại thời điểm t kí hiệu là </w:t>
      </w:r>
      <w:r w:rsidRPr="00330A7E">
        <w:rPr>
          <w:rFonts w:ascii="Times New Roman" w:eastAsia="Calibri" w:hAnsi="Times New Roman" w:cs="Times New Roman"/>
          <w:bCs/>
          <w:color w:val="000000"/>
          <w:position w:val="-10"/>
          <w:sz w:val="24"/>
          <w:szCs w:val="24"/>
        </w:rPr>
        <w:object w:dxaOrig="480" w:dyaOrig="340" w14:anchorId="56FF5B20">
          <v:shape id="_x0000_i5842" type="#_x0000_t75" style="width:24pt;height:17.25pt" o:ole="">
            <v:imagedata r:id="rId8577" o:title=""/>
          </v:shape>
          <o:OLEObject Type="Embed" ProgID="Equation.DSMT4" ShapeID="_x0000_i5842" DrawAspect="Content" ObjectID="_1796844904" r:id="rId8667"/>
        </w:object>
      </w:r>
      <w:r w:rsidRPr="00330A7E">
        <w:rPr>
          <w:rFonts w:ascii="Times New Roman" w:eastAsia="Calibri" w:hAnsi="Times New Roman" w:cs="Times New Roman"/>
          <w:bCs/>
          <w:color w:val="000000"/>
          <w:sz w:val="24"/>
          <w:szCs w:val="24"/>
        </w:rPr>
        <w:t>.</w:t>
      </w:r>
    </w:p>
    <w:p w14:paraId="1C85CD62" w14:textId="77777777" w:rsidR="00ED397D" w:rsidRPr="00330A7E" w:rsidRDefault="00ED397D" w:rsidP="000E1E56">
      <w:pPr>
        <w:pStyle w:val="ListParagraph"/>
        <w:numPr>
          <w:ilvl w:val="0"/>
          <w:numId w:val="67"/>
        </w:numPr>
        <w:tabs>
          <w:tab w:val="left" w:pos="992"/>
        </w:tabs>
        <w:spacing w:before="120" w:line="276" w:lineRule="auto"/>
        <w:rPr>
          <w:rFonts w:ascii="Times New Roman" w:eastAsia="Calibri" w:hAnsi="Times New Roman" w:cs="Times New Roman"/>
          <w:bCs/>
          <w:color w:val="000000"/>
          <w:sz w:val="24"/>
          <w:szCs w:val="24"/>
          <w:lang w:val="vi-VN"/>
        </w:rPr>
      </w:pPr>
      <w:r w:rsidRPr="00330A7E">
        <w:rPr>
          <w:rFonts w:ascii="Times New Roman" w:eastAsia="Calibri" w:hAnsi="Times New Roman" w:cs="Times New Roman"/>
          <w:bCs/>
          <w:color w:val="000000"/>
          <w:sz w:val="24"/>
          <w:szCs w:val="24"/>
        </w:rPr>
        <w:t xml:space="preserve">Hàm  </w:t>
      </w:r>
      <w:r w:rsidRPr="00330A7E">
        <w:rPr>
          <w:rFonts w:ascii="Times New Roman" w:eastAsia="Calibri" w:hAnsi="Times New Roman" w:cs="Times New Roman"/>
          <w:bCs/>
          <w:color w:val="000000"/>
          <w:position w:val="-10"/>
          <w:sz w:val="24"/>
          <w:szCs w:val="24"/>
        </w:rPr>
        <w:object w:dxaOrig="1939" w:dyaOrig="380" w14:anchorId="1D57B8E3">
          <v:shape id="_x0000_i5843" type="#_x0000_t75" style="width:96.75pt;height:18.75pt" o:ole="">
            <v:imagedata r:id="rId8579" o:title=""/>
          </v:shape>
          <o:OLEObject Type="Embed" ProgID="Equation.DSMT4" ShapeID="_x0000_i5843" DrawAspect="Content" ObjectID="_1796844905" r:id="rId8668"/>
        </w:object>
      </w:r>
      <w:r w:rsidRPr="00330A7E">
        <w:rPr>
          <w:rFonts w:ascii="Times New Roman" w:eastAsia="Calibri" w:hAnsi="Times New Roman" w:cs="Times New Roman"/>
          <w:bCs/>
          <w:color w:val="000000"/>
          <w:sz w:val="24"/>
          <w:szCs w:val="24"/>
        </w:rPr>
        <w:t>.</w:t>
      </w:r>
    </w:p>
    <w:p w14:paraId="5424F840" w14:textId="77777777" w:rsidR="00ED397D" w:rsidRPr="00330A7E" w:rsidRDefault="00ED397D" w:rsidP="000E1E56">
      <w:pPr>
        <w:pStyle w:val="ListParagraph"/>
        <w:numPr>
          <w:ilvl w:val="0"/>
          <w:numId w:val="67"/>
        </w:numPr>
        <w:tabs>
          <w:tab w:val="left" w:pos="992"/>
        </w:tabs>
        <w:spacing w:before="120" w:line="276" w:lineRule="auto"/>
        <w:rPr>
          <w:rFonts w:ascii="Times New Roman" w:eastAsia="Calibri" w:hAnsi="Times New Roman" w:cs="Times New Roman"/>
          <w:bCs/>
          <w:color w:val="000000"/>
          <w:sz w:val="24"/>
          <w:szCs w:val="24"/>
          <w:lang w:val="vi-VN"/>
        </w:rPr>
      </w:pPr>
      <w:r w:rsidRPr="00330A7E">
        <w:rPr>
          <w:rFonts w:ascii="Times New Roman" w:eastAsia="Calibri" w:hAnsi="Times New Roman" w:cs="Times New Roman"/>
          <w:bCs/>
          <w:color w:val="000000"/>
          <w:sz w:val="24"/>
          <w:szCs w:val="24"/>
        </w:rPr>
        <w:t xml:space="preserve">Hàm </w:t>
      </w:r>
      <w:r w:rsidRPr="00330A7E">
        <w:rPr>
          <w:rFonts w:ascii="Times New Roman" w:eastAsia="Calibri" w:hAnsi="Times New Roman" w:cs="Times New Roman"/>
          <w:bCs/>
          <w:color w:val="000000"/>
          <w:position w:val="-10"/>
          <w:sz w:val="24"/>
          <w:szCs w:val="24"/>
        </w:rPr>
        <w:object w:dxaOrig="1420" w:dyaOrig="340" w14:anchorId="495CA346">
          <v:shape id="_x0000_i5844" type="#_x0000_t75" style="width:71.25pt;height:17.25pt" o:ole="">
            <v:imagedata r:id="rId8581" o:title=""/>
          </v:shape>
          <o:OLEObject Type="Embed" ProgID="Equation.DSMT4" ShapeID="_x0000_i5844" DrawAspect="Content" ObjectID="_1796844906" r:id="rId8669"/>
        </w:object>
      </w:r>
      <w:r w:rsidRPr="00330A7E">
        <w:rPr>
          <w:rFonts w:ascii="Times New Roman" w:eastAsia="Calibri" w:hAnsi="Times New Roman" w:cs="Times New Roman"/>
          <w:bCs/>
          <w:color w:val="000000"/>
          <w:sz w:val="24"/>
          <w:szCs w:val="24"/>
        </w:rPr>
        <w:t>.</w:t>
      </w:r>
    </w:p>
    <w:p w14:paraId="29548C50" w14:textId="77777777" w:rsidR="00ED397D" w:rsidRPr="00330A7E" w:rsidRDefault="00ED397D" w:rsidP="000E1E56">
      <w:pPr>
        <w:pStyle w:val="ListParagraph"/>
        <w:numPr>
          <w:ilvl w:val="0"/>
          <w:numId w:val="67"/>
        </w:numPr>
        <w:tabs>
          <w:tab w:val="left" w:pos="992"/>
        </w:tabs>
        <w:spacing w:before="120" w:line="276" w:lineRule="auto"/>
        <w:rPr>
          <w:rFonts w:ascii="Times New Roman" w:eastAsia="Calibri" w:hAnsi="Times New Roman" w:cs="Times New Roman"/>
          <w:bCs/>
          <w:color w:val="000000"/>
          <w:sz w:val="24"/>
          <w:szCs w:val="24"/>
          <w:lang w:val="vi-VN"/>
        </w:rPr>
      </w:pPr>
      <w:r w:rsidRPr="00330A7E">
        <w:rPr>
          <w:rFonts w:ascii="Times New Roman" w:eastAsia="Calibri" w:hAnsi="Times New Roman" w:cs="Times New Roman"/>
          <w:bCs/>
          <w:color w:val="000000"/>
          <w:sz w:val="24"/>
          <w:szCs w:val="24"/>
        </w:rPr>
        <w:t xml:space="preserve">Trong khoảng thời điểm từ </w:t>
      </w:r>
      <w:r w:rsidRPr="00330A7E">
        <w:rPr>
          <w:rFonts w:ascii="Times New Roman" w:eastAsia="Calibri" w:hAnsi="Times New Roman" w:cs="Times New Roman"/>
          <w:bCs/>
          <w:color w:val="000000"/>
          <w:position w:val="-6"/>
          <w:sz w:val="24"/>
          <w:szCs w:val="24"/>
        </w:rPr>
        <w:object w:dxaOrig="540" w:dyaOrig="279" w14:anchorId="01F080DC">
          <v:shape id="_x0000_i5845" type="#_x0000_t75" style="width:27pt;height:14.25pt" o:ole="">
            <v:imagedata r:id="rId8583" o:title=""/>
          </v:shape>
          <o:OLEObject Type="Embed" ProgID="Equation.DSMT4" ShapeID="_x0000_i5845" DrawAspect="Content" ObjectID="_1796844907" r:id="rId8670"/>
        </w:object>
      </w:r>
      <w:r w:rsidRPr="00330A7E">
        <w:rPr>
          <w:rFonts w:ascii="Times New Roman" w:eastAsia="Calibri" w:hAnsi="Times New Roman" w:cs="Times New Roman"/>
          <w:bCs/>
          <w:color w:val="000000"/>
          <w:sz w:val="24"/>
          <w:szCs w:val="24"/>
        </w:rPr>
        <w:t xml:space="preserve">đến </w:t>
      </w:r>
      <w:r w:rsidRPr="00330A7E">
        <w:rPr>
          <w:rFonts w:ascii="Times New Roman" w:eastAsia="Calibri" w:hAnsi="Times New Roman" w:cs="Times New Roman"/>
          <w:bCs/>
          <w:color w:val="000000"/>
          <w:position w:val="-6"/>
          <w:sz w:val="24"/>
          <w:szCs w:val="24"/>
        </w:rPr>
        <w:object w:dxaOrig="540" w:dyaOrig="279" w14:anchorId="028C35E4">
          <v:shape id="_x0000_i5846" type="#_x0000_t75" style="width:27pt;height:14.25pt" o:ole="">
            <v:imagedata r:id="rId8585" o:title=""/>
          </v:shape>
          <o:OLEObject Type="Embed" ProgID="Equation.DSMT4" ShapeID="_x0000_i5846" DrawAspect="Content" ObjectID="_1796844908" r:id="rId8671"/>
        </w:object>
      </w:r>
      <w:r w:rsidRPr="00330A7E">
        <w:rPr>
          <w:rFonts w:ascii="Times New Roman" w:eastAsia="Calibri" w:hAnsi="Times New Roman" w:cs="Times New Roman"/>
          <w:bCs/>
          <w:color w:val="000000"/>
          <w:sz w:val="24"/>
          <w:szCs w:val="24"/>
        </w:rPr>
        <w:t>thì vận tốc của chất điểm tăng.</w:t>
      </w:r>
    </w:p>
    <w:p w14:paraId="2B97A378" w14:textId="77777777" w:rsidR="00ED397D" w:rsidRPr="00330A7E" w:rsidRDefault="00ED397D" w:rsidP="000E1E56">
      <w:pPr>
        <w:pStyle w:val="ListParagraph"/>
        <w:numPr>
          <w:ilvl w:val="0"/>
          <w:numId w:val="67"/>
        </w:numPr>
        <w:tabs>
          <w:tab w:val="left" w:pos="992"/>
        </w:tabs>
        <w:spacing w:before="120" w:line="276" w:lineRule="auto"/>
        <w:rPr>
          <w:rFonts w:ascii="Times New Roman" w:eastAsia="Calibri" w:hAnsi="Times New Roman" w:cs="Times New Roman"/>
          <w:bCs/>
          <w:color w:val="000000"/>
          <w:sz w:val="24"/>
          <w:szCs w:val="24"/>
          <w:lang w:val="vi-VN"/>
        </w:rPr>
      </w:pPr>
      <w:r w:rsidRPr="00330A7E">
        <w:rPr>
          <w:rFonts w:ascii="Times New Roman" w:eastAsia="Calibri" w:hAnsi="Times New Roman" w:cs="Times New Roman"/>
          <w:bCs/>
          <w:color w:val="000000"/>
          <w:sz w:val="24"/>
          <w:szCs w:val="24"/>
        </w:rPr>
        <w:t xml:space="preserve">Tại thời điểm </w:t>
      </w:r>
      <w:r w:rsidRPr="00330A7E">
        <w:rPr>
          <w:rFonts w:ascii="Times New Roman" w:eastAsia="Calibri" w:hAnsi="Times New Roman" w:cs="Times New Roman"/>
          <w:bCs/>
          <w:color w:val="000000"/>
          <w:position w:val="-6"/>
          <w:sz w:val="24"/>
          <w:szCs w:val="24"/>
        </w:rPr>
        <w:object w:dxaOrig="540" w:dyaOrig="279" w14:anchorId="57FC279F">
          <v:shape id="_x0000_i5847" type="#_x0000_t75" style="width:27pt;height:14.25pt" o:ole="">
            <v:imagedata r:id="rId8587" o:title=""/>
          </v:shape>
          <o:OLEObject Type="Embed" ProgID="Equation.DSMT4" ShapeID="_x0000_i5847" DrawAspect="Content" ObjectID="_1796844909" r:id="rId8672"/>
        </w:object>
      </w:r>
      <w:r w:rsidRPr="00330A7E">
        <w:rPr>
          <w:rFonts w:ascii="Times New Roman" w:eastAsia="Calibri" w:hAnsi="Times New Roman" w:cs="Times New Roman"/>
          <w:bCs/>
          <w:color w:val="000000"/>
          <w:sz w:val="24"/>
          <w:szCs w:val="24"/>
        </w:rPr>
        <w:t xml:space="preserve"> vận tốc của chuyển động đạt giá trị nhỏ nhất</w:t>
      </w:r>
    </w:p>
    <w:p w14:paraId="7366F43A" w14:textId="77777777" w:rsidR="00ED397D" w:rsidRPr="00330A7E" w:rsidRDefault="00ED397D" w:rsidP="00330A7E">
      <w:pPr>
        <w:pStyle w:val="ListParagraph"/>
        <w:tabs>
          <w:tab w:val="left" w:pos="992"/>
        </w:tabs>
        <w:spacing w:before="120" w:line="276" w:lineRule="auto"/>
        <w:ind w:left="1260"/>
        <w:jc w:val="center"/>
        <w:rPr>
          <w:rFonts w:ascii="Times New Roman" w:eastAsia="Calibri" w:hAnsi="Times New Roman" w:cs="Times New Roman"/>
          <w:b/>
          <w:color w:val="000000"/>
          <w:sz w:val="24"/>
          <w:szCs w:val="24"/>
        </w:rPr>
      </w:pPr>
      <w:r w:rsidRPr="00330A7E">
        <w:rPr>
          <w:rFonts w:ascii="Times New Roman" w:eastAsia="Calibri" w:hAnsi="Times New Roman" w:cs="Times New Roman"/>
          <w:b/>
          <w:color w:val="000000"/>
          <w:sz w:val="24"/>
          <w:szCs w:val="24"/>
        </w:rPr>
        <w:t>Giải</w:t>
      </w:r>
    </w:p>
    <w:p w14:paraId="4FB459C5" w14:textId="77777777" w:rsidR="00ED397D" w:rsidRPr="00330A7E" w:rsidRDefault="00ED397D" w:rsidP="000E1E56">
      <w:pPr>
        <w:pStyle w:val="ListParagraph"/>
        <w:numPr>
          <w:ilvl w:val="0"/>
          <w:numId w:val="68"/>
        </w:numPr>
        <w:tabs>
          <w:tab w:val="left" w:pos="992"/>
        </w:tabs>
        <w:spacing w:before="120" w:line="276" w:lineRule="auto"/>
        <w:jc w:val="left"/>
        <w:rPr>
          <w:rFonts w:ascii="Times New Roman" w:eastAsia="Calibri" w:hAnsi="Times New Roman" w:cs="Times New Roman"/>
          <w:b/>
          <w:color w:val="000000"/>
          <w:sz w:val="24"/>
          <w:szCs w:val="24"/>
        </w:rPr>
      </w:pPr>
      <w:r w:rsidRPr="00330A7E">
        <w:rPr>
          <w:rFonts w:ascii="Times New Roman" w:eastAsia="Calibri" w:hAnsi="Times New Roman" w:cs="Times New Roman"/>
          <w:bCs/>
          <w:color w:val="000000"/>
          <w:sz w:val="24"/>
          <w:szCs w:val="24"/>
        </w:rPr>
        <w:t xml:space="preserve">Hàm  </w:t>
      </w:r>
      <w:r w:rsidRPr="00330A7E">
        <w:rPr>
          <w:rFonts w:ascii="Times New Roman" w:eastAsia="Calibri" w:hAnsi="Times New Roman" w:cs="Times New Roman"/>
          <w:bCs/>
          <w:color w:val="000000"/>
          <w:position w:val="-10"/>
          <w:sz w:val="24"/>
          <w:szCs w:val="24"/>
        </w:rPr>
        <w:object w:dxaOrig="2640" w:dyaOrig="380" w14:anchorId="7F88EDA6">
          <v:shape id="_x0000_i5848" type="#_x0000_t75" style="width:131.25pt;height:18.75pt" o:ole="">
            <v:imagedata r:id="rId8673" o:title=""/>
          </v:shape>
          <o:OLEObject Type="Embed" ProgID="Equation.DSMT4" ShapeID="_x0000_i5848" DrawAspect="Content" ObjectID="_1796844910" r:id="rId8674"/>
        </w:object>
      </w:r>
      <w:r w:rsidRPr="00330A7E">
        <w:rPr>
          <w:rFonts w:ascii="Times New Roman" w:eastAsia="Calibri" w:hAnsi="Times New Roman" w:cs="Times New Roman"/>
          <w:bCs/>
          <w:color w:val="000000"/>
          <w:sz w:val="24"/>
          <w:szCs w:val="24"/>
        </w:rPr>
        <w:t xml:space="preserve"> nên phát biểu đúng</w:t>
      </w:r>
    </w:p>
    <w:p w14:paraId="54E4A86A" w14:textId="77777777" w:rsidR="00ED397D" w:rsidRPr="00330A7E" w:rsidRDefault="00ED397D" w:rsidP="000E1E56">
      <w:pPr>
        <w:pStyle w:val="ListParagraph"/>
        <w:numPr>
          <w:ilvl w:val="0"/>
          <w:numId w:val="68"/>
        </w:numPr>
        <w:tabs>
          <w:tab w:val="left" w:pos="992"/>
        </w:tabs>
        <w:spacing w:before="120" w:line="276" w:lineRule="auto"/>
        <w:jc w:val="left"/>
        <w:rPr>
          <w:rFonts w:ascii="Times New Roman" w:eastAsia="Calibri" w:hAnsi="Times New Roman" w:cs="Times New Roman"/>
          <w:b/>
          <w:color w:val="000000"/>
          <w:sz w:val="24"/>
          <w:szCs w:val="24"/>
        </w:rPr>
      </w:pPr>
      <w:r w:rsidRPr="00330A7E">
        <w:rPr>
          <w:rFonts w:ascii="Times New Roman" w:eastAsia="Calibri" w:hAnsi="Times New Roman" w:cs="Times New Roman"/>
          <w:bCs/>
          <w:color w:val="000000"/>
          <w:sz w:val="24"/>
          <w:szCs w:val="24"/>
        </w:rPr>
        <w:t xml:space="preserve">Hàm </w:t>
      </w:r>
      <w:r w:rsidRPr="00330A7E">
        <w:rPr>
          <w:rFonts w:ascii="Times New Roman" w:eastAsia="Calibri" w:hAnsi="Times New Roman" w:cs="Times New Roman"/>
          <w:bCs/>
          <w:color w:val="000000"/>
          <w:position w:val="-10"/>
          <w:sz w:val="24"/>
          <w:szCs w:val="24"/>
        </w:rPr>
        <w:object w:dxaOrig="2120" w:dyaOrig="340" w14:anchorId="4311EB45">
          <v:shape id="_x0000_i5849" type="#_x0000_t75" style="width:105.75pt;height:17.25pt" o:ole="">
            <v:imagedata r:id="rId8675" o:title=""/>
          </v:shape>
          <o:OLEObject Type="Embed" ProgID="Equation.DSMT4" ShapeID="_x0000_i5849" DrawAspect="Content" ObjectID="_1796844911" r:id="rId8676"/>
        </w:object>
      </w:r>
      <w:r w:rsidRPr="00330A7E">
        <w:rPr>
          <w:rFonts w:ascii="Times New Roman" w:eastAsia="Calibri" w:hAnsi="Times New Roman" w:cs="Times New Roman"/>
          <w:bCs/>
          <w:color w:val="000000"/>
          <w:sz w:val="24"/>
          <w:szCs w:val="24"/>
        </w:rPr>
        <w:t xml:space="preserve"> nên phát biểu đúng</w:t>
      </w:r>
    </w:p>
    <w:p w14:paraId="631DE025" w14:textId="77777777" w:rsidR="00ED397D" w:rsidRPr="00330A7E" w:rsidRDefault="00ED397D" w:rsidP="000E1E56">
      <w:pPr>
        <w:pStyle w:val="ListParagraph"/>
        <w:numPr>
          <w:ilvl w:val="0"/>
          <w:numId w:val="68"/>
        </w:numPr>
        <w:tabs>
          <w:tab w:val="left" w:pos="992"/>
        </w:tabs>
        <w:spacing w:before="120" w:line="276" w:lineRule="auto"/>
        <w:jc w:val="left"/>
        <w:rPr>
          <w:rFonts w:ascii="Times New Roman" w:eastAsia="Calibri" w:hAnsi="Times New Roman" w:cs="Times New Roman"/>
          <w:b/>
          <w:color w:val="000000"/>
          <w:sz w:val="24"/>
          <w:szCs w:val="24"/>
        </w:rPr>
      </w:pPr>
    </w:p>
    <w:p w14:paraId="0C2CCC07" w14:textId="77777777" w:rsidR="00ED397D" w:rsidRPr="00330A7E" w:rsidRDefault="00ED397D" w:rsidP="00330A7E">
      <w:pPr>
        <w:pStyle w:val="ListParagraph"/>
        <w:tabs>
          <w:tab w:val="left" w:pos="992"/>
        </w:tabs>
        <w:spacing w:before="120" w:line="276" w:lineRule="auto"/>
        <w:ind w:left="1620"/>
        <w:rPr>
          <w:rFonts w:ascii="Times New Roman" w:eastAsia="Calibri" w:hAnsi="Times New Roman" w:cs="Times New Roman"/>
          <w:b/>
          <w:color w:val="000000"/>
          <w:sz w:val="24"/>
          <w:szCs w:val="24"/>
        </w:rPr>
      </w:pPr>
      <w:r w:rsidRPr="00330A7E">
        <w:rPr>
          <w:rFonts w:ascii="Times New Roman" w:eastAsia="Calibri" w:hAnsi="Times New Roman" w:cs="Times New Roman"/>
          <w:b/>
          <w:color w:val="000000"/>
          <w:sz w:val="24"/>
          <w:szCs w:val="24"/>
        </w:rPr>
        <w:drawing>
          <wp:inline distT="0" distB="0" distL="0" distR="0" wp14:anchorId="3A1D3BA5" wp14:editId="0E860C60">
            <wp:extent cx="3098041" cy="1111885"/>
            <wp:effectExtent l="0" t="0" r="7620" b="0"/>
            <wp:docPr id="1453070321" name="Picture 145307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77"/>
                    <a:stretch>
                      <a:fillRect/>
                    </a:stretch>
                  </pic:blipFill>
                  <pic:spPr>
                    <a:xfrm>
                      <a:off x="0" y="0"/>
                      <a:ext cx="3139463" cy="1126751"/>
                    </a:xfrm>
                    <a:prstGeom prst="rect">
                      <a:avLst/>
                    </a:prstGeom>
                  </pic:spPr>
                </pic:pic>
              </a:graphicData>
            </a:graphic>
          </wp:inline>
        </w:drawing>
      </w:r>
    </w:p>
    <w:p w14:paraId="2D9BE131" w14:textId="77777777" w:rsidR="00ED397D" w:rsidRPr="00330A7E" w:rsidRDefault="00ED397D" w:rsidP="00330A7E">
      <w:pPr>
        <w:pStyle w:val="ListParagraph"/>
        <w:tabs>
          <w:tab w:val="left" w:pos="992"/>
        </w:tabs>
        <w:spacing w:before="120" w:line="276" w:lineRule="auto"/>
        <w:ind w:left="1620"/>
        <w:rPr>
          <w:rFonts w:ascii="Times New Roman" w:eastAsia="Calibri" w:hAnsi="Times New Roman" w:cs="Times New Roman"/>
          <w:bCs/>
          <w:color w:val="000000"/>
          <w:sz w:val="24"/>
          <w:szCs w:val="24"/>
        </w:rPr>
      </w:pPr>
      <w:r w:rsidRPr="00330A7E">
        <w:rPr>
          <w:rFonts w:ascii="Times New Roman" w:eastAsia="Calibri" w:hAnsi="Times New Roman" w:cs="Times New Roman"/>
          <w:bCs/>
          <w:color w:val="000000"/>
          <w:sz w:val="24"/>
          <w:szCs w:val="24"/>
        </w:rPr>
        <w:t>Nên phát biểu c) sai, phát biểu d) đúng</w:t>
      </w:r>
    </w:p>
    <w:p w14:paraId="501AD490" w14:textId="77777777" w:rsidR="00ED397D" w:rsidRPr="00330A7E" w:rsidRDefault="00ED397D" w:rsidP="00330A7E">
      <w:pPr>
        <w:pStyle w:val="ListParagraph"/>
        <w:tabs>
          <w:tab w:val="left" w:pos="992"/>
        </w:tabs>
        <w:spacing w:before="120" w:line="276" w:lineRule="auto"/>
        <w:ind w:left="1620"/>
        <w:jc w:val="center"/>
        <w:rPr>
          <w:rFonts w:ascii="Times New Roman" w:eastAsia="Calibri" w:hAnsi="Times New Roman" w:cs="Times New Roman"/>
          <w:b/>
          <w:color w:val="000000"/>
          <w:sz w:val="24"/>
          <w:szCs w:val="24"/>
        </w:rPr>
      </w:pPr>
    </w:p>
    <w:p w14:paraId="30598842" w14:textId="77777777" w:rsidR="00ED397D" w:rsidRPr="00330A7E" w:rsidRDefault="00ED397D" w:rsidP="00330A7E">
      <w:pPr>
        <w:shd w:val="clear" w:color="auto" w:fill="FFFFFF"/>
        <w:tabs>
          <w:tab w:val="left" w:pos="360"/>
          <w:tab w:val="left" w:pos="2880"/>
          <w:tab w:val="left" w:pos="5400"/>
          <w:tab w:val="left" w:pos="7920"/>
        </w:tabs>
        <w:spacing w:after="0" w:line="360" w:lineRule="auto"/>
        <w:ind w:left="900"/>
        <w:jc w:val="both"/>
        <w:textAlignment w:val="baseline"/>
        <w:rPr>
          <w:rFonts w:ascii="Times New Roman" w:eastAsia="Times New Roman" w:hAnsi="Times New Roman" w:cs="Times New Roman"/>
          <w:sz w:val="24"/>
          <w:szCs w:val="24"/>
        </w:rPr>
      </w:pPr>
      <w:r w:rsidRPr="00330A7E">
        <w:rPr>
          <w:rFonts w:ascii="Times New Roman" w:eastAsia="Calibri" w:hAnsi="Times New Roman" w:cs="Times New Roman"/>
          <w:b/>
          <w:color w:val="000000"/>
          <w:sz w:val="24"/>
          <w:szCs w:val="24"/>
        </w:rPr>
        <w:t>Câu 4</w:t>
      </w:r>
      <w:r w:rsidRPr="00330A7E">
        <w:rPr>
          <w:rFonts w:ascii="Times New Roman" w:eastAsia="Calibri" w:hAnsi="Times New Roman" w:cs="Times New Roman"/>
          <w:bCs/>
          <w:color w:val="000000"/>
          <w:sz w:val="24"/>
          <w:szCs w:val="24"/>
        </w:rPr>
        <w:t xml:space="preserve">. </w:t>
      </w:r>
      <w:r w:rsidRPr="00330A7E">
        <w:rPr>
          <w:rFonts w:ascii="Times New Roman" w:eastAsia="Times New Roman" w:hAnsi="Times New Roman" w:cs="Times New Roman"/>
          <w:sz w:val="24"/>
          <w:szCs w:val="24"/>
        </w:rPr>
        <w:t xml:space="preserve">Một công ty truyền thông đấu thầu 2 dự án. Khả năng thắng thầu của dự án 1 là 0,5 và dự án 2 là 0,6. Khả năng thắng thầu của 2 dự án là 0,4. Gọi </w:t>
      </w:r>
      <w:r w:rsidRPr="00330A7E">
        <w:rPr>
          <w:rFonts w:ascii="Times New Roman" w:eastAsia="Times New Roman" w:hAnsi="Times New Roman" w:cs="Times New Roman"/>
          <w:position w:val="-10"/>
          <w:sz w:val="24"/>
          <w:szCs w:val="24"/>
        </w:rPr>
        <w:object w:dxaOrig="480" w:dyaOrig="320" w14:anchorId="217B9A8C">
          <v:shape id="_x0000_i5850" type="#_x0000_t75" style="width:24pt;height:15.75pt" o:ole="">
            <v:imagedata r:id="rId8589" o:title=""/>
          </v:shape>
          <o:OLEObject Type="Embed" ProgID="Equation.DSMT4" ShapeID="_x0000_i5850" DrawAspect="Content" ObjectID="_1796844912" r:id="rId8678"/>
        </w:object>
      </w:r>
      <w:r w:rsidRPr="00330A7E">
        <w:rPr>
          <w:rFonts w:ascii="Times New Roman" w:eastAsia="Times New Roman" w:hAnsi="Times New Roman" w:cs="Times New Roman"/>
          <w:sz w:val="24"/>
          <w:szCs w:val="24"/>
        </w:rPr>
        <w:t xml:space="preserve"> lần lượt là biến cố thắng thầu dự án 1 và dự án 2.</w:t>
      </w:r>
    </w:p>
    <w:p w14:paraId="75CD0DB0" w14:textId="77777777" w:rsidR="00ED397D" w:rsidRPr="00330A7E" w:rsidRDefault="00ED397D" w:rsidP="00330A7E">
      <w:pPr>
        <w:shd w:val="clear" w:color="auto" w:fill="FFFFFF"/>
        <w:tabs>
          <w:tab w:val="left" w:pos="360"/>
          <w:tab w:val="left" w:pos="2880"/>
          <w:tab w:val="left" w:pos="5400"/>
          <w:tab w:val="left" w:pos="7920"/>
        </w:tabs>
        <w:spacing w:after="0" w:line="360" w:lineRule="auto"/>
        <w:ind w:left="900"/>
        <w:jc w:val="both"/>
        <w:textAlignment w:val="baseline"/>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a) </w:t>
      </w:r>
      <w:r w:rsidRPr="00330A7E">
        <w:rPr>
          <w:rFonts w:ascii="Times New Roman" w:eastAsia="Times New Roman" w:hAnsi="Times New Roman" w:cs="Times New Roman"/>
          <w:position w:val="-4"/>
          <w:sz w:val="24"/>
          <w:szCs w:val="24"/>
        </w:rPr>
        <w:object w:dxaOrig="240" w:dyaOrig="260" w14:anchorId="1DE4B697">
          <v:shape id="_x0000_i5851" type="#_x0000_t75" style="width:12pt;height:12.75pt" o:ole="">
            <v:imagedata r:id="rId8591" o:title=""/>
          </v:shape>
          <o:OLEObject Type="Embed" ProgID="Equation.DSMT4" ShapeID="_x0000_i5851" DrawAspect="Content" ObjectID="_1796844913" r:id="rId8679"/>
        </w:object>
      </w:r>
      <w:r w:rsidRPr="00330A7E">
        <w:rPr>
          <w:rFonts w:ascii="Times New Roman" w:eastAsia="Times New Roman" w:hAnsi="Times New Roman" w:cs="Times New Roman"/>
          <w:sz w:val="24"/>
          <w:szCs w:val="24"/>
        </w:rPr>
        <w:t xml:space="preserve"> và </w:t>
      </w:r>
      <w:r w:rsidRPr="00330A7E">
        <w:rPr>
          <w:rFonts w:ascii="Times New Roman" w:eastAsia="Times New Roman" w:hAnsi="Times New Roman" w:cs="Times New Roman"/>
          <w:position w:val="-4"/>
          <w:sz w:val="24"/>
          <w:szCs w:val="24"/>
        </w:rPr>
        <w:object w:dxaOrig="240" w:dyaOrig="260" w14:anchorId="6A3D8E81">
          <v:shape id="_x0000_i5852" type="#_x0000_t75" style="width:12pt;height:12.75pt" o:ole="">
            <v:imagedata r:id="rId8593" o:title=""/>
          </v:shape>
          <o:OLEObject Type="Embed" ProgID="Equation.DSMT4" ShapeID="_x0000_i5852" DrawAspect="Content" ObjectID="_1796844914" r:id="rId8680"/>
        </w:object>
      </w:r>
      <w:r w:rsidRPr="00330A7E">
        <w:rPr>
          <w:rFonts w:ascii="Times New Roman" w:eastAsia="Times New Roman" w:hAnsi="Times New Roman" w:cs="Times New Roman"/>
          <w:sz w:val="24"/>
          <w:szCs w:val="24"/>
        </w:rPr>
        <w:t xml:space="preserve"> là hai biến độc lập.</w:t>
      </w:r>
    </w:p>
    <w:p w14:paraId="5692FE3D" w14:textId="77777777" w:rsidR="00ED397D" w:rsidRPr="00330A7E" w:rsidRDefault="00ED397D" w:rsidP="00330A7E">
      <w:pPr>
        <w:shd w:val="clear" w:color="auto" w:fill="FFFFFF"/>
        <w:tabs>
          <w:tab w:val="left" w:pos="360"/>
          <w:tab w:val="left" w:pos="2880"/>
          <w:tab w:val="left" w:pos="5400"/>
          <w:tab w:val="left" w:pos="7920"/>
        </w:tabs>
        <w:spacing w:after="0" w:line="360" w:lineRule="auto"/>
        <w:ind w:left="900"/>
        <w:jc w:val="both"/>
        <w:textAlignment w:val="baseline"/>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lastRenderedPageBreak/>
        <w:t xml:space="preserve">b) Xác suất công ty thắng thầu đúng 1 dự án là </w:t>
      </w:r>
      <w:r w:rsidRPr="00330A7E">
        <w:rPr>
          <w:rFonts w:ascii="Times New Roman" w:eastAsia="Times New Roman" w:hAnsi="Times New Roman" w:cs="Times New Roman"/>
          <w:position w:val="-10"/>
          <w:sz w:val="24"/>
          <w:szCs w:val="24"/>
        </w:rPr>
        <w:object w:dxaOrig="380" w:dyaOrig="320" w14:anchorId="5690C7EC">
          <v:shape id="_x0000_i5853" type="#_x0000_t75" style="width:18.75pt;height:15.75pt" o:ole="">
            <v:imagedata r:id="rId8595" o:title=""/>
          </v:shape>
          <o:OLEObject Type="Embed" ProgID="Equation.DSMT4" ShapeID="_x0000_i5853" DrawAspect="Content" ObjectID="_1796844915" r:id="rId8681"/>
        </w:object>
      </w:r>
      <w:r w:rsidRPr="00330A7E">
        <w:rPr>
          <w:rFonts w:ascii="Times New Roman" w:eastAsia="Times New Roman" w:hAnsi="Times New Roman" w:cs="Times New Roman"/>
          <w:sz w:val="24"/>
          <w:szCs w:val="24"/>
        </w:rPr>
        <w:t>.</w:t>
      </w:r>
    </w:p>
    <w:p w14:paraId="60305A2D" w14:textId="77777777" w:rsidR="00ED397D" w:rsidRPr="00330A7E" w:rsidRDefault="00ED397D" w:rsidP="00330A7E">
      <w:pPr>
        <w:shd w:val="clear" w:color="auto" w:fill="FFFFFF"/>
        <w:tabs>
          <w:tab w:val="left" w:pos="360"/>
          <w:tab w:val="left" w:pos="2880"/>
          <w:tab w:val="left" w:pos="5400"/>
          <w:tab w:val="left" w:pos="7920"/>
        </w:tabs>
        <w:spacing w:after="0" w:line="360" w:lineRule="auto"/>
        <w:ind w:left="900"/>
        <w:jc w:val="both"/>
        <w:textAlignment w:val="baseline"/>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c) Biết công ty thắng thầu dự án 1, xác suất công ty thắng thầu dự án 2 là </w:t>
      </w:r>
      <w:r w:rsidRPr="00330A7E">
        <w:rPr>
          <w:rFonts w:ascii="Times New Roman" w:eastAsia="Times New Roman" w:hAnsi="Times New Roman" w:cs="Times New Roman"/>
          <w:position w:val="-10"/>
          <w:sz w:val="24"/>
          <w:szCs w:val="24"/>
        </w:rPr>
        <w:object w:dxaOrig="400" w:dyaOrig="320" w14:anchorId="0B529981">
          <v:shape id="_x0000_i5854" type="#_x0000_t75" style="width:20.25pt;height:15.75pt" o:ole="">
            <v:imagedata r:id="rId8597" o:title=""/>
          </v:shape>
          <o:OLEObject Type="Embed" ProgID="Equation.DSMT4" ShapeID="_x0000_i5854" DrawAspect="Content" ObjectID="_1796844916" r:id="rId8682"/>
        </w:object>
      </w:r>
      <w:r w:rsidRPr="00330A7E">
        <w:rPr>
          <w:rFonts w:ascii="Times New Roman" w:eastAsia="Times New Roman" w:hAnsi="Times New Roman" w:cs="Times New Roman"/>
          <w:sz w:val="24"/>
          <w:szCs w:val="24"/>
        </w:rPr>
        <w:t>.</w:t>
      </w:r>
    </w:p>
    <w:p w14:paraId="3A005F64" w14:textId="77777777" w:rsidR="00ED397D" w:rsidRPr="00330A7E" w:rsidRDefault="00ED397D" w:rsidP="00330A7E">
      <w:pPr>
        <w:shd w:val="clear" w:color="auto" w:fill="FFFFFF"/>
        <w:tabs>
          <w:tab w:val="left" w:pos="360"/>
          <w:tab w:val="left" w:pos="2880"/>
          <w:tab w:val="left" w:pos="5400"/>
          <w:tab w:val="left" w:pos="7920"/>
        </w:tabs>
        <w:spacing w:after="0" w:line="360" w:lineRule="auto"/>
        <w:ind w:left="900"/>
        <w:jc w:val="both"/>
        <w:textAlignment w:val="baseline"/>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d) Biết công ty không thắng thầu dự án 1, xác suất công ty thắng thầu dự án </w:t>
      </w:r>
      <w:r w:rsidRPr="00330A7E">
        <w:rPr>
          <w:rFonts w:ascii="Times New Roman" w:eastAsia="Times New Roman" w:hAnsi="Times New Roman" w:cs="Times New Roman"/>
          <w:position w:val="-10"/>
          <w:sz w:val="24"/>
          <w:szCs w:val="24"/>
        </w:rPr>
        <w:object w:dxaOrig="380" w:dyaOrig="320" w14:anchorId="7AD7AB7F">
          <v:shape id="_x0000_i5855" type="#_x0000_t75" style="width:18.75pt;height:15.75pt" o:ole="">
            <v:imagedata r:id="rId8599" o:title=""/>
          </v:shape>
          <o:OLEObject Type="Embed" ProgID="Equation.DSMT4" ShapeID="_x0000_i5855" DrawAspect="Content" ObjectID="_1796844917" r:id="rId8683"/>
        </w:object>
      </w:r>
      <w:r w:rsidRPr="00330A7E">
        <w:rPr>
          <w:rFonts w:ascii="Times New Roman" w:eastAsia="Times New Roman" w:hAnsi="Times New Roman" w:cs="Times New Roman"/>
          <w:sz w:val="24"/>
          <w:szCs w:val="24"/>
        </w:rPr>
        <w:t>.</w:t>
      </w:r>
    </w:p>
    <w:p w14:paraId="3B586083" w14:textId="77777777" w:rsidR="00ED397D" w:rsidRPr="00330A7E" w:rsidRDefault="00ED397D" w:rsidP="00330A7E">
      <w:pPr>
        <w:shd w:val="clear" w:color="auto" w:fill="FFFFFF"/>
        <w:tabs>
          <w:tab w:val="left" w:pos="360"/>
          <w:tab w:val="left" w:pos="2880"/>
          <w:tab w:val="left" w:pos="5400"/>
          <w:tab w:val="left" w:pos="7920"/>
        </w:tabs>
        <w:spacing w:after="0" w:line="360" w:lineRule="auto"/>
        <w:ind w:left="900"/>
        <w:jc w:val="center"/>
        <w:textAlignment w:val="baseline"/>
        <w:rPr>
          <w:rFonts w:ascii="Times New Roman" w:eastAsia="Times New Roman" w:hAnsi="Times New Roman" w:cs="Times New Roman"/>
          <w:b/>
          <w:bCs/>
          <w:sz w:val="24"/>
          <w:szCs w:val="24"/>
        </w:rPr>
      </w:pPr>
      <w:r w:rsidRPr="00330A7E">
        <w:rPr>
          <w:rFonts w:ascii="Times New Roman" w:eastAsia="Times New Roman" w:hAnsi="Times New Roman" w:cs="Times New Roman"/>
          <w:b/>
          <w:bCs/>
          <w:sz w:val="24"/>
          <w:szCs w:val="24"/>
        </w:rPr>
        <w:t>Giải</w:t>
      </w:r>
    </w:p>
    <w:p w14:paraId="487B4B9E" w14:textId="77777777" w:rsidR="00ED397D" w:rsidRPr="00330A7E" w:rsidRDefault="00ED397D" w:rsidP="00330A7E">
      <w:pPr>
        <w:shd w:val="clear" w:color="auto" w:fill="FFFFFF"/>
        <w:tabs>
          <w:tab w:val="left" w:pos="360"/>
          <w:tab w:val="left" w:pos="2880"/>
          <w:tab w:val="left" w:pos="5400"/>
          <w:tab w:val="left" w:pos="7920"/>
        </w:tabs>
        <w:spacing w:after="0" w:line="360" w:lineRule="auto"/>
        <w:ind w:left="1170"/>
        <w:jc w:val="both"/>
        <w:textAlignment w:val="baseline"/>
        <w:rPr>
          <w:rFonts w:ascii="Times New Roman" w:eastAsia="Times New Roman" w:hAnsi="Times New Roman" w:cs="Times New Roman"/>
          <w:color w:val="000000"/>
          <w:sz w:val="24"/>
          <w:szCs w:val="24"/>
        </w:rPr>
      </w:pPr>
      <w:r w:rsidRPr="00330A7E">
        <w:rPr>
          <w:rFonts w:ascii="Times New Roman" w:eastAsia="Times New Roman" w:hAnsi="Times New Roman" w:cs="Times New Roman"/>
          <w:color w:val="000000"/>
          <w:sz w:val="24"/>
          <w:szCs w:val="24"/>
        </w:rPr>
        <w:t xml:space="preserve">Đề bài: </w:t>
      </w:r>
      <w:r w:rsidRPr="00330A7E">
        <w:rPr>
          <w:rFonts w:ascii="Times New Roman" w:eastAsia="Times New Roman" w:hAnsi="Times New Roman" w:cs="Times New Roman"/>
          <w:color w:val="000000"/>
          <w:position w:val="-16"/>
          <w:sz w:val="24"/>
          <w:szCs w:val="24"/>
        </w:rPr>
        <w:object w:dxaOrig="5220" w:dyaOrig="440" w14:anchorId="3EDB2BD6">
          <v:shape id="_x0000_i5856" type="#_x0000_t75" style="width:261.75pt;height:21.75pt" o:ole="">
            <v:imagedata r:id="rId8684" o:title=""/>
          </v:shape>
          <o:OLEObject Type="Embed" ProgID="Equation.DSMT4" ShapeID="_x0000_i5856" DrawAspect="Content" ObjectID="_1796844918" r:id="rId8685"/>
        </w:object>
      </w:r>
    </w:p>
    <w:p w14:paraId="3D10D7EC" w14:textId="77777777" w:rsidR="00ED397D" w:rsidRPr="00330A7E" w:rsidRDefault="00ED397D" w:rsidP="00330A7E">
      <w:pPr>
        <w:shd w:val="clear" w:color="auto" w:fill="FFFFFF"/>
        <w:tabs>
          <w:tab w:val="left" w:pos="360"/>
          <w:tab w:val="left" w:pos="2880"/>
          <w:tab w:val="left" w:pos="5400"/>
          <w:tab w:val="left" w:pos="7920"/>
        </w:tabs>
        <w:spacing w:after="0" w:line="360" w:lineRule="auto"/>
        <w:ind w:left="1170"/>
        <w:jc w:val="both"/>
        <w:textAlignment w:val="baseline"/>
        <w:rPr>
          <w:rFonts w:ascii="Times New Roman" w:eastAsia="Times New Roman" w:hAnsi="Times New Roman" w:cs="Times New Roman"/>
          <w:color w:val="000000"/>
          <w:sz w:val="24"/>
          <w:szCs w:val="24"/>
        </w:rPr>
      </w:pPr>
      <w:r w:rsidRPr="00330A7E">
        <w:rPr>
          <w:rFonts w:ascii="Times New Roman" w:eastAsia="Times New Roman" w:hAnsi="Times New Roman" w:cs="Times New Roman"/>
          <w:color w:val="000000"/>
          <w:position w:val="-14"/>
          <w:sz w:val="24"/>
          <w:szCs w:val="24"/>
        </w:rPr>
        <w:object w:dxaOrig="1579" w:dyaOrig="400" w14:anchorId="792D7E97">
          <v:shape id="_x0000_i5857" type="#_x0000_t75" style="width:78.75pt;height:20.25pt" o:ole="">
            <v:imagedata r:id="rId8686" o:title=""/>
          </v:shape>
          <o:OLEObject Type="Embed" ProgID="Equation.DSMT4" ShapeID="_x0000_i5857" DrawAspect="Content" ObjectID="_1796844919" r:id="rId8687"/>
        </w:object>
      </w:r>
    </w:p>
    <w:p w14:paraId="4A384550" w14:textId="77777777" w:rsidR="00ED397D" w:rsidRPr="00330A7E" w:rsidRDefault="00ED397D" w:rsidP="00330A7E">
      <w:pPr>
        <w:shd w:val="clear" w:color="auto" w:fill="FFFFFF"/>
        <w:tabs>
          <w:tab w:val="left" w:pos="360"/>
          <w:tab w:val="left" w:pos="2880"/>
          <w:tab w:val="left" w:pos="5400"/>
          <w:tab w:val="left" w:pos="7920"/>
        </w:tabs>
        <w:spacing w:after="0" w:line="360" w:lineRule="auto"/>
        <w:ind w:left="1170"/>
        <w:jc w:val="both"/>
        <w:textAlignment w:val="baseline"/>
        <w:rPr>
          <w:rFonts w:ascii="Times New Roman" w:eastAsia="Times New Roman" w:hAnsi="Times New Roman" w:cs="Times New Roman"/>
          <w:color w:val="000000"/>
          <w:sz w:val="24"/>
          <w:szCs w:val="24"/>
        </w:rPr>
      </w:pPr>
      <w:r w:rsidRPr="00330A7E">
        <w:rPr>
          <w:rFonts w:ascii="Times New Roman" w:eastAsia="Times New Roman" w:hAnsi="Times New Roman" w:cs="Times New Roman"/>
          <w:color w:val="000000"/>
          <w:sz w:val="24"/>
          <w:szCs w:val="24"/>
        </w:rPr>
        <w:t xml:space="preserve">a) </w:t>
      </w:r>
      <w:r w:rsidRPr="00330A7E">
        <w:rPr>
          <w:rFonts w:ascii="Times New Roman" w:eastAsia="Times New Roman" w:hAnsi="Times New Roman" w:cs="Times New Roman"/>
          <w:color w:val="000000"/>
          <w:position w:val="-10"/>
          <w:sz w:val="24"/>
          <w:szCs w:val="24"/>
        </w:rPr>
        <w:object w:dxaOrig="480" w:dyaOrig="320" w14:anchorId="615E5C7E">
          <v:shape id="_x0000_i5858" type="#_x0000_t75" style="width:24pt;height:15.75pt" o:ole="">
            <v:imagedata r:id="rId8589" o:title=""/>
          </v:shape>
          <o:OLEObject Type="Embed" ProgID="Equation.DSMT4" ShapeID="_x0000_i5858" DrawAspect="Content" ObjectID="_1796844920" r:id="rId8688"/>
        </w:object>
      </w:r>
      <w:r w:rsidRPr="00330A7E">
        <w:rPr>
          <w:rFonts w:ascii="Times New Roman" w:eastAsia="Times New Roman" w:hAnsi="Times New Roman" w:cs="Times New Roman"/>
          <w:color w:val="000000"/>
          <w:sz w:val="24"/>
          <w:szCs w:val="24"/>
        </w:rPr>
        <w:t xml:space="preserve"> độc lập </w:t>
      </w:r>
      <w:r w:rsidRPr="00330A7E">
        <w:rPr>
          <w:rFonts w:ascii="Times New Roman" w:eastAsia="Times New Roman" w:hAnsi="Times New Roman" w:cs="Times New Roman"/>
          <w:color w:val="000000"/>
          <w:position w:val="-14"/>
          <w:sz w:val="24"/>
          <w:szCs w:val="24"/>
        </w:rPr>
        <w:object w:dxaOrig="2720" w:dyaOrig="400" w14:anchorId="7C0F2E81">
          <v:shape id="_x0000_i5859" type="#_x0000_t75" style="width:135.75pt;height:20.25pt" o:ole="">
            <v:imagedata r:id="rId8689" o:title=""/>
          </v:shape>
          <o:OLEObject Type="Embed" ProgID="Equation.DSMT4" ShapeID="_x0000_i5859" DrawAspect="Content" ObjectID="_1796844921" r:id="rId8690"/>
        </w:object>
      </w:r>
    </w:p>
    <w:p w14:paraId="6BC7D9F6" w14:textId="77777777" w:rsidR="00ED397D" w:rsidRPr="00330A7E" w:rsidRDefault="00ED397D" w:rsidP="00330A7E">
      <w:pPr>
        <w:shd w:val="clear" w:color="auto" w:fill="FFFFFF"/>
        <w:tabs>
          <w:tab w:val="left" w:pos="360"/>
          <w:tab w:val="left" w:pos="2880"/>
          <w:tab w:val="left" w:pos="5400"/>
          <w:tab w:val="left" w:pos="7920"/>
        </w:tabs>
        <w:spacing w:after="0" w:line="360" w:lineRule="auto"/>
        <w:ind w:left="1170"/>
        <w:jc w:val="both"/>
        <w:textAlignment w:val="baseline"/>
        <w:rPr>
          <w:rFonts w:ascii="Times New Roman" w:eastAsia="Times New Roman" w:hAnsi="Times New Roman" w:cs="Times New Roman"/>
          <w:color w:val="000000"/>
          <w:sz w:val="24"/>
          <w:szCs w:val="24"/>
        </w:rPr>
      </w:pPr>
      <w:r w:rsidRPr="00330A7E">
        <w:rPr>
          <w:rFonts w:ascii="Times New Roman" w:eastAsia="Times New Roman" w:hAnsi="Times New Roman" w:cs="Times New Roman"/>
          <w:color w:val="000000"/>
          <w:sz w:val="24"/>
          <w:szCs w:val="24"/>
        </w:rPr>
        <w:t xml:space="preserve">mà </w:t>
      </w:r>
      <w:r w:rsidRPr="00330A7E">
        <w:rPr>
          <w:rFonts w:ascii="Times New Roman" w:eastAsia="Times New Roman" w:hAnsi="Times New Roman" w:cs="Times New Roman"/>
          <w:color w:val="000000"/>
          <w:position w:val="-10"/>
          <w:sz w:val="24"/>
          <w:szCs w:val="24"/>
        </w:rPr>
        <w:object w:dxaOrig="1340" w:dyaOrig="320" w14:anchorId="6D77F7CE">
          <v:shape id="_x0000_i5860" type="#_x0000_t75" style="width:66.75pt;height:15.75pt" o:ole="">
            <v:imagedata r:id="rId8691" o:title=""/>
          </v:shape>
          <o:OLEObject Type="Embed" ProgID="Equation.DSMT4" ShapeID="_x0000_i5860" DrawAspect="Content" ObjectID="_1796844922" r:id="rId8692"/>
        </w:object>
      </w:r>
      <w:r w:rsidRPr="00330A7E">
        <w:rPr>
          <w:rFonts w:ascii="Times New Roman" w:eastAsia="Times New Roman" w:hAnsi="Times New Roman" w:cs="Times New Roman"/>
          <w:color w:val="000000"/>
          <w:sz w:val="24"/>
          <w:szCs w:val="24"/>
        </w:rPr>
        <w:t xml:space="preserve"> nên </w:t>
      </w:r>
      <w:r w:rsidRPr="00330A7E">
        <w:rPr>
          <w:rFonts w:ascii="Times New Roman" w:eastAsia="Times New Roman" w:hAnsi="Times New Roman" w:cs="Times New Roman"/>
          <w:color w:val="000000"/>
          <w:position w:val="-10"/>
          <w:sz w:val="24"/>
          <w:szCs w:val="24"/>
        </w:rPr>
        <w:object w:dxaOrig="480" w:dyaOrig="320" w14:anchorId="2E6A9E3C">
          <v:shape id="_x0000_i5861" type="#_x0000_t75" style="width:24pt;height:15.75pt" o:ole="">
            <v:imagedata r:id="rId8589" o:title=""/>
          </v:shape>
          <o:OLEObject Type="Embed" ProgID="Equation.DSMT4" ShapeID="_x0000_i5861" DrawAspect="Content" ObjectID="_1796844923" r:id="rId8693"/>
        </w:object>
      </w:r>
      <w:r w:rsidRPr="00330A7E">
        <w:rPr>
          <w:rFonts w:ascii="Times New Roman" w:eastAsia="Times New Roman" w:hAnsi="Times New Roman" w:cs="Times New Roman"/>
          <w:color w:val="000000"/>
          <w:sz w:val="24"/>
          <w:szCs w:val="24"/>
        </w:rPr>
        <w:t xml:space="preserve"> không độc lập . Phát biểu a) sai</w:t>
      </w:r>
    </w:p>
    <w:p w14:paraId="6D01B2A4" w14:textId="77777777" w:rsidR="00ED397D" w:rsidRPr="00330A7E" w:rsidRDefault="00ED397D" w:rsidP="00330A7E">
      <w:pPr>
        <w:shd w:val="clear" w:color="auto" w:fill="FFFFFF"/>
        <w:tabs>
          <w:tab w:val="left" w:pos="360"/>
          <w:tab w:val="left" w:pos="2880"/>
          <w:tab w:val="left" w:pos="5400"/>
          <w:tab w:val="left" w:pos="7920"/>
        </w:tabs>
        <w:spacing w:after="0" w:line="360" w:lineRule="auto"/>
        <w:ind w:left="1170"/>
        <w:jc w:val="both"/>
        <w:textAlignment w:val="baseline"/>
        <w:rPr>
          <w:rFonts w:ascii="Times New Roman" w:eastAsia="Times New Roman" w:hAnsi="Times New Roman" w:cs="Times New Roman"/>
          <w:color w:val="000000"/>
          <w:sz w:val="24"/>
          <w:szCs w:val="24"/>
        </w:rPr>
      </w:pPr>
      <w:r w:rsidRPr="00330A7E">
        <w:rPr>
          <w:rFonts w:ascii="Times New Roman" w:eastAsia="Times New Roman" w:hAnsi="Times New Roman" w:cs="Times New Roman"/>
          <w:color w:val="000000"/>
          <w:sz w:val="24"/>
          <w:szCs w:val="24"/>
        </w:rPr>
        <w:t xml:space="preserve">b) Gọi </w:t>
      </w:r>
      <w:r w:rsidRPr="00330A7E">
        <w:rPr>
          <w:rFonts w:ascii="Times New Roman" w:eastAsia="Times New Roman" w:hAnsi="Times New Roman" w:cs="Times New Roman"/>
          <w:color w:val="000000"/>
          <w:position w:val="-6"/>
          <w:sz w:val="24"/>
          <w:szCs w:val="24"/>
        </w:rPr>
        <w:object w:dxaOrig="240" w:dyaOrig="279" w14:anchorId="4B453C23">
          <v:shape id="_x0000_i5862" type="#_x0000_t75" style="width:12pt;height:14.25pt" o:ole="">
            <v:imagedata r:id="rId8694" o:title=""/>
          </v:shape>
          <o:OLEObject Type="Embed" ProgID="Equation.DSMT4" ShapeID="_x0000_i5862" DrawAspect="Content" ObjectID="_1796844924" r:id="rId8695"/>
        </w:object>
      </w:r>
      <w:r w:rsidRPr="00330A7E">
        <w:rPr>
          <w:rFonts w:ascii="Times New Roman" w:eastAsia="Times New Roman" w:hAnsi="Times New Roman" w:cs="Times New Roman"/>
          <w:color w:val="000000"/>
          <w:sz w:val="24"/>
          <w:szCs w:val="24"/>
        </w:rPr>
        <w:t xml:space="preserve"> là biến cố thắng thầu đúng 1 dự án</w:t>
      </w:r>
    </w:p>
    <w:p w14:paraId="752F3C94" w14:textId="77777777" w:rsidR="00ED397D" w:rsidRPr="00330A7E" w:rsidRDefault="00ED397D" w:rsidP="00330A7E">
      <w:pPr>
        <w:shd w:val="clear" w:color="auto" w:fill="FFFFFF"/>
        <w:tabs>
          <w:tab w:val="left" w:pos="360"/>
          <w:tab w:val="left" w:pos="2880"/>
          <w:tab w:val="left" w:pos="5400"/>
          <w:tab w:val="left" w:pos="7920"/>
        </w:tabs>
        <w:spacing w:after="0" w:line="360" w:lineRule="auto"/>
        <w:ind w:left="1170"/>
        <w:jc w:val="both"/>
        <w:textAlignment w:val="baseline"/>
        <w:rPr>
          <w:rFonts w:ascii="Times New Roman" w:eastAsia="Times New Roman" w:hAnsi="Times New Roman" w:cs="Times New Roman"/>
          <w:color w:val="000000"/>
          <w:sz w:val="24"/>
          <w:szCs w:val="24"/>
        </w:rPr>
      </w:pPr>
      <w:r w:rsidRPr="00330A7E">
        <w:rPr>
          <w:rFonts w:ascii="Times New Roman" w:eastAsia="Times New Roman" w:hAnsi="Times New Roman" w:cs="Times New Roman"/>
          <w:color w:val="000000"/>
          <w:position w:val="-16"/>
          <w:sz w:val="24"/>
          <w:szCs w:val="24"/>
        </w:rPr>
        <w:object w:dxaOrig="6840" w:dyaOrig="440" w14:anchorId="3A20EA79">
          <v:shape id="_x0000_i5863" type="#_x0000_t75" style="width:342pt;height:21.75pt" o:ole="">
            <v:imagedata r:id="rId8696" o:title=""/>
          </v:shape>
          <o:OLEObject Type="Embed" ProgID="Equation.DSMT4" ShapeID="_x0000_i5863" DrawAspect="Content" ObjectID="_1796844925" r:id="rId8697"/>
        </w:object>
      </w:r>
    </w:p>
    <w:p w14:paraId="3033F579" w14:textId="77777777" w:rsidR="00ED397D" w:rsidRPr="00330A7E" w:rsidRDefault="00ED397D" w:rsidP="00330A7E">
      <w:pPr>
        <w:shd w:val="clear" w:color="auto" w:fill="FFFFFF"/>
        <w:tabs>
          <w:tab w:val="left" w:pos="360"/>
          <w:tab w:val="left" w:pos="2880"/>
          <w:tab w:val="left" w:pos="5400"/>
          <w:tab w:val="left" w:pos="7920"/>
        </w:tabs>
        <w:spacing w:after="0" w:line="360" w:lineRule="auto"/>
        <w:ind w:left="1170"/>
        <w:jc w:val="both"/>
        <w:textAlignment w:val="baseline"/>
        <w:rPr>
          <w:rFonts w:ascii="Times New Roman" w:eastAsia="Times New Roman" w:hAnsi="Times New Roman" w:cs="Times New Roman"/>
          <w:color w:val="000000"/>
          <w:sz w:val="24"/>
          <w:szCs w:val="24"/>
        </w:rPr>
      </w:pPr>
      <w:r w:rsidRPr="00330A7E">
        <w:rPr>
          <w:rFonts w:ascii="Times New Roman" w:eastAsia="Times New Roman" w:hAnsi="Times New Roman" w:cs="Times New Roman"/>
          <w:color w:val="000000"/>
          <w:position w:val="-14"/>
          <w:sz w:val="24"/>
          <w:szCs w:val="24"/>
        </w:rPr>
        <w:object w:dxaOrig="5179" w:dyaOrig="400" w14:anchorId="1BD0030B">
          <v:shape id="_x0000_i5864" type="#_x0000_t75" style="width:258.75pt;height:20.25pt" o:ole="">
            <v:imagedata r:id="rId8698" o:title=""/>
          </v:shape>
          <o:OLEObject Type="Embed" ProgID="Equation.DSMT4" ShapeID="_x0000_i5864" DrawAspect="Content" ObjectID="_1796844926" r:id="rId8699"/>
        </w:object>
      </w:r>
      <w:r w:rsidRPr="00330A7E">
        <w:rPr>
          <w:rFonts w:ascii="Times New Roman" w:eastAsia="Times New Roman" w:hAnsi="Times New Roman" w:cs="Times New Roman"/>
          <w:color w:val="000000"/>
          <w:sz w:val="24"/>
          <w:szCs w:val="24"/>
        </w:rPr>
        <w:t>. Phát biểu b) đúng</w:t>
      </w:r>
    </w:p>
    <w:p w14:paraId="545CF899" w14:textId="77777777" w:rsidR="00ED397D" w:rsidRPr="00330A7E" w:rsidRDefault="00ED397D" w:rsidP="00330A7E">
      <w:pPr>
        <w:shd w:val="clear" w:color="auto" w:fill="FFFFFF"/>
        <w:tabs>
          <w:tab w:val="left" w:pos="360"/>
          <w:tab w:val="left" w:pos="2880"/>
          <w:tab w:val="left" w:pos="5400"/>
          <w:tab w:val="left" w:pos="7920"/>
        </w:tabs>
        <w:spacing w:after="0" w:line="360" w:lineRule="auto"/>
        <w:ind w:left="1170"/>
        <w:jc w:val="both"/>
        <w:textAlignment w:val="baseline"/>
        <w:rPr>
          <w:rFonts w:ascii="Times New Roman" w:eastAsia="Times New Roman" w:hAnsi="Times New Roman" w:cs="Times New Roman"/>
          <w:color w:val="000000"/>
          <w:sz w:val="24"/>
          <w:szCs w:val="24"/>
        </w:rPr>
      </w:pPr>
      <w:r w:rsidRPr="00330A7E">
        <w:rPr>
          <w:rFonts w:ascii="Times New Roman" w:eastAsia="Times New Roman" w:hAnsi="Times New Roman" w:cs="Times New Roman"/>
          <w:color w:val="000000"/>
          <w:sz w:val="24"/>
          <w:szCs w:val="24"/>
        </w:rPr>
        <w:t xml:space="preserve">c) Gọi </w:t>
      </w:r>
      <w:r w:rsidRPr="00330A7E">
        <w:rPr>
          <w:rFonts w:ascii="Times New Roman" w:eastAsia="Times New Roman" w:hAnsi="Times New Roman" w:cs="Times New Roman"/>
          <w:color w:val="000000"/>
          <w:position w:val="-4"/>
          <w:sz w:val="24"/>
          <w:szCs w:val="24"/>
        </w:rPr>
        <w:object w:dxaOrig="260" w:dyaOrig="260" w14:anchorId="161183BB">
          <v:shape id="_x0000_i5865" type="#_x0000_t75" style="width:12.75pt;height:12.75pt" o:ole="">
            <v:imagedata r:id="rId8700" o:title=""/>
          </v:shape>
          <o:OLEObject Type="Embed" ProgID="Equation.DSMT4" ShapeID="_x0000_i5865" DrawAspect="Content" ObjectID="_1796844927" r:id="rId8701"/>
        </w:object>
      </w:r>
      <w:r w:rsidRPr="00330A7E">
        <w:rPr>
          <w:rFonts w:ascii="Times New Roman" w:eastAsia="Times New Roman" w:hAnsi="Times New Roman" w:cs="Times New Roman"/>
          <w:color w:val="000000"/>
          <w:sz w:val="24"/>
          <w:szCs w:val="24"/>
        </w:rPr>
        <w:t xml:space="preserve"> là biến cố thắng dự 2 biết thắng dự án 1</w:t>
      </w:r>
    </w:p>
    <w:p w14:paraId="0DB9F707" w14:textId="77777777" w:rsidR="00ED397D" w:rsidRPr="00330A7E" w:rsidRDefault="00ED397D" w:rsidP="00330A7E">
      <w:pPr>
        <w:shd w:val="clear" w:color="auto" w:fill="FFFFFF"/>
        <w:tabs>
          <w:tab w:val="left" w:pos="360"/>
          <w:tab w:val="left" w:pos="2880"/>
          <w:tab w:val="left" w:pos="5400"/>
          <w:tab w:val="left" w:pos="7920"/>
        </w:tabs>
        <w:spacing w:after="0" w:line="360" w:lineRule="auto"/>
        <w:ind w:left="1170"/>
        <w:jc w:val="both"/>
        <w:textAlignment w:val="baseline"/>
        <w:rPr>
          <w:rFonts w:ascii="Times New Roman" w:eastAsia="Times New Roman" w:hAnsi="Times New Roman" w:cs="Times New Roman"/>
          <w:color w:val="000000"/>
          <w:sz w:val="24"/>
          <w:szCs w:val="24"/>
        </w:rPr>
      </w:pPr>
      <w:r w:rsidRPr="00330A7E">
        <w:rPr>
          <w:rFonts w:ascii="Times New Roman" w:eastAsia="Times New Roman" w:hAnsi="Times New Roman" w:cs="Times New Roman"/>
          <w:color w:val="000000"/>
          <w:position w:val="-32"/>
          <w:sz w:val="24"/>
          <w:szCs w:val="24"/>
        </w:rPr>
        <w:object w:dxaOrig="4080" w:dyaOrig="740" w14:anchorId="38F76265">
          <v:shape id="_x0000_i5866" type="#_x0000_t75" style="width:204pt;height:36.75pt" o:ole="">
            <v:imagedata r:id="rId8702" o:title=""/>
          </v:shape>
          <o:OLEObject Type="Embed" ProgID="Equation.DSMT4" ShapeID="_x0000_i5866" DrawAspect="Content" ObjectID="_1796844928" r:id="rId8703"/>
        </w:object>
      </w:r>
      <w:r w:rsidRPr="00330A7E">
        <w:rPr>
          <w:rFonts w:ascii="Times New Roman" w:eastAsia="Times New Roman" w:hAnsi="Times New Roman" w:cs="Times New Roman"/>
          <w:color w:val="000000"/>
          <w:sz w:val="24"/>
          <w:szCs w:val="24"/>
        </w:rPr>
        <w:t>. Phát biểu c) sai</w:t>
      </w:r>
    </w:p>
    <w:p w14:paraId="32467B2B" w14:textId="77777777" w:rsidR="00ED397D" w:rsidRPr="00330A7E" w:rsidRDefault="00ED397D" w:rsidP="00330A7E">
      <w:pPr>
        <w:shd w:val="clear" w:color="auto" w:fill="FFFFFF"/>
        <w:tabs>
          <w:tab w:val="left" w:pos="360"/>
          <w:tab w:val="left" w:pos="2880"/>
          <w:tab w:val="left" w:pos="5400"/>
          <w:tab w:val="left" w:pos="7920"/>
        </w:tabs>
        <w:spacing w:after="0" w:line="360" w:lineRule="auto"/>
        <w:ind w:left="1170"/>
        <w:jc w:val="both"/>
        <w:textAlignment w:val="baseline"/>
        <w:rPr>
          <w:rFonts w:ascii="Times New Roman" w:eastAsia="Times New Roman" w:hAnsi="Times New Roman" w:cs="Times New Roman"/>
          <w:color w:val="000000"/>
          <w:sz w:val="24"/>
          <w:szCs w:val="24"/>
        </w:rPr>
      </w:pPr>
      <w:r w:rsidRPr="00330A7E">
        <w:rPr>
          <w:rFonts w:ascii="Times New Roman" w:eastAsia="Times New Roman" w:hAnsi="Times New Roman" w:cs="Times New Roman"/>
          <w:color w:val="000000"/>
          <w:sz w:val="24"/>
          <w:szCs w:val="24"/>
        </w:rPr>
        <w:t xml:space="preserve">d) Gọi </w:t>
      </w:r>
      <w:r w:rsidRPr="00330A7E">
        <w:rPr>
          <w:rFonts w:ascii="Times New Roman" w:eastAsia="Times New Roman" w:hAnsi="Times New Roman" w:cs="Times New Roman"/>
          <w:color w:val="000000"/>
          <w:position w:val="-4"/>
          <w:sz w:val="24"/>
          <w:szCs w:val="24"/>
        </w:rPr>
        <w:object w:dxaOrig="240" w:dyaOrig="260" w14:anchorId="05867EC8">
          <v:shape id="_x0000_i5867" type="#_x0000_t75" style="width:12pt;height:12.75pt" o:ole="">
            <v:imagedata r:id="rId8704" o:title=""/>
          </v:shape>
          <o:OLEObject Type="Embed" ProgID="Equation.DSMT4" ShapeID="_x0000_i5867" DrawAspect="Content" ObjectID="_1796844929" r:id="rId8705"/>
        </w:object>
      </w:r>
      <w:r w:rsidRPr="00330A7E">
        <w:rPr>
          <w:rFonts w:ascii="Times New Roman" w:eastAsia="Times New Roman" w:hAnsi="Times New Roman" w:cs="Times New Roman"/>
          <w:color w:val="000000"/>
          <w:sz w:val="24"/>
          <w:szCs w:val="24"/>
        </w:rPr>
        <w:t xml:space="preserve"> là biến cố “thắng dự án 2 biết không thắng dự án 1”</w:t>
      </w:r>
    </w:p>
    <w:p w14:paraId="54F0003B" w14:textId="77777777" w:rsidR="00ED397D" w:rsidRPr="00330A7E" w:rsidRDefault="00ED397D" w:rsidP="00330A7E">
      <w:pPr>
        <w:tabs>
          <w:tab w:val="left" w:pos="360"/>
        </w:tabs>
        <w:spacing w:after="0" w:line="360" w:lineRule="auto"/>
        <w:ind w:left="1170"/>
        <w:rPr>
          <w:rFonts w:ascii="Times New Roman" w:eastAsia="Times New Roman" w:hAnsi="Times New Roman" w:cs="Times New Roman"/>
          <w:sz w:val="24"/>
          <w:szCs w:val="24"/>
        </w:rPr>
      </w:pPr>
      <w:r w:rsidRPr="00330A7E">
        <w:rPr>
          <w:rFonts w:ascii="Times New Roman" w:eastAsia="Times New Roman" w:hAnsi="Times New Roman" w:cs="Times New Roman"/>
          <w:color w:val="000000"/>
          <w:position w:val="-36"/>
          <w:sz w:val="24"/>
          <w:szCs w:val="24"/>
        </w:rPr>
        <w:object w:dxaOrig="6600" w:dyaOrig="840" w14:anchorId="13BA7A14">
          <v:shape id="_x0000_i5868" type="#_x0000_t75" style="width:330pt;height:42pt" o:ole="">
            <v:imagedata r:id="rId8706" o:title=""/>
          </v:shape>
          <o:OLEObject Type="Embed" ProgID="Equation.DSMT4" ShapeID="_x0000_i5868" DrawAspect="Content" ObjectID="_1796844930" r:id="rId8707"/>
        </w:object>
      </w:r>
      <w:r w:rsidRPr="00330A7E">
        <w:rPr>
          <w:rFonts w:ascii="Times New Roman" w:eastAsia="Times New Roman" w:hAnsi="Times New Roman" w:cs="Times New Roman"/>
          <w:color w:val="000000"/>
          <w:sz w:val="24"/>
          <w:szCs w:val="24"/>
        </w:rPr>
        <w:t>.  Phát biểu d) sai</w:t>
      </w:r>
    </w:p>
    <w:p w14:paraId="1645A895" w14:textId="77777777" w:rsidR="00ED397D" w:rsidRPr="00330A7E" w:rsidRDefault="00ED397D" w:rsidP="00330A7E">
      <w:pPr>
        <w:ind w:left="900"/>
        <w:rPr>
          <w:rFonts w:ascii="Times New Roman" w:hAnsi="Times New Roman" w:cs="Times New Roman"/>
          <w:b/>
          <w:bCs/>
          <w:color w:val="0033CC"/>
          <w:sz w:val="24"/>
          <w:szCs w:val="24"/>
        </w:rPr>
      </w:pPr>
      <w:r w:rsidRPr="00330A7E">
        <w:rPr>
          <w:rFonts w:ascii="Times New Roman" w:hAnsi="Times New Roman" w:cs="Times New Roman"/>
          <w:b/>
          <w:bCs/>
          <w:sz w:val="24"/>
          <w:szCs w:val="24"/>
        </w:rPr>
        <w:t xml:space="preserve">PHẦN III. </w:t>
      </w:r>
      <w:r w:rsidRPr="00330A7E">
        <w:rPr>
          <w:rFonts w:ascii="Times New Roman" w:hAnsi="Times New Roman" w:cs="Times New Roman"/>
          <w:b/>
          <w:bCs/>
          <w:color w:val="0033CC"/>
          <w:sz w:val="24"/>
          <w:szCs w:val="24"/>
        </w:rPr>
        <w:t>Câu trắc nghiệm trả lời ngắn</w:t>
      </w:r>
    </w:p>
    <w:p w14:paraId="09612B1B" w14:textId="77777777" w:rsidR="00ED397D" w:rsidRPr="00330A7E" w:rsidRDefault="00ED397D" w:rsidP="00330A7E">
      <w:pPr>
        <w:spacing w:after="0" w:line="240" w:lineRule="auto"/>
        <w:ind w:left="900"/>
        <w:jc w:val="center"/>
        <w:rPr>
          <w:rFonts w:ascii="Times New Roman" w:eastAsia="Calibri" w:hAnsi="Times New Roman" w:cs="Times New Roman"/>
          <w:b/>
          <w:bCs/>
          <w:iCs/>
          <w:color w:val="FF0000"/>
          <w:sz w:val="24"/>
          <w:szCs w:val="24"/>
        </w:rPr>
      </w:pPr>
      <w:r w:rsidRPr="00330A7E">
        <w:rPr>
          <w:rFonts w:ascii="Times New Roman" w:eastAsia="Calibri" w:hAnsi="Times New Roman" w:cs="Times New Roman"/>
          <w:b/>
          <w:bCs/>
          <w:iCs/>
          <w:color w:val="FF0000"/>
          <w:sz w:val="24"/>
          <w:szCs w:val="24"/>
        </w:rPr>
        <w:t>LỜI GIẢI THAM KHẢO</w:t>
      </w:r>
    </w:p>
    <w:p w14:paraId="6FBF6F84" w14:textId="77777777" w:rsidR="00ED397D" w:rsidRPr="00330A7E" w:rsidRDefault="00ED397D" w:rsidP="00330A7E">
      <w:pPr>
        <w:tabs>
          <w:tab w:val="left" w:pos="360"/>
          <w:tab w:val="left" w:pos="900"/>
          <w:tab w:val="left" w:pos="2880"/>
          <w:tab w:val="left" w:pos="5400"/>
          <w:tab w:val="left" w:pos="7920"/>
        </w:tabs>
        <w:spacing w:after="0" w:line="360" w:lineRule="auto"/>
        <w:ind w:left="900"/>
        <w:jc w:val="both"/>
        <w:rPr>
          <w:rFonts w:ascii="Times New Roman" w:eastAsia="SimSun" w:hAnsi="Times New Roman" w:cs="Times New Roman"/>
          <w:sz w:val="24"/>
          <w:szCs w:val="24"/>
          <w:lang w:eastAsia="zh-CN"/>
        </w:rPr>
      </w:pPr>
      <w:r w:rsidRPr="00330A7E">
        <w:rPr>
          <w:rFonts w:ascii="Times New Roman" w:eastAsia="SimSun" w:hAnsi="Times New Roman" w:cs="Times New Roman"/>
          <w:b/>
          <w:bCs/>
          <w:sz w:val="24"/>
          <w:szCs w:val="24"/>
          <w:lang w:eastAsia="zh-CN"/>
        </w:rPr>
        <w:t>Câu 1</w:t>
      </w:r>
      <w:r w:rsidRPr="00330A7E">
        <w:rPr>
          <w:rFonts w:ascii="Times New Roman" w:eastAsia="SimSun" w:hAnsi="Times New Roman" w:cs="Times New Roman"/>
          <w:color w:val="0070C0"/>
          <w:sz w:val="24"/>
          <w:szCs w:val="24"/>
          <w:lang w:eastAsia="zh-CN"/>
        </w:rPr>
        <w:t xml:space="preserve">. </w:t>
      </w:r>
      <w:r w:rsidRPr="00330A7E">
        <w:rPr>
          <w:rFonts w:ascii="Times New Roman" w:eastAsia="SimSun" w:hAnsi="Times New Roman" w:cs="Times New Roman"/>
          <w:sz w:val="24"/>
          <w:szCs w:val="24"/>
          <w:lang w:eastAsia="zh-CN"/>
        </w:rPr>
        <w:t xml:space="preserve">Một lão nông chia đất cho con trai để người con canh tác riêng, biết người con sẽ được chọn miếng đất hình chữ nhật có chu vi bằng </w:t>
      </w:r>
      <w:r w:rsidRPr="00330A7E">
        <w:rPr>
          <w:rFonts w:ascii="Times New Roman" w:eastAsia="SimSun" w:hAnsi="Times New Roman" w:cs="Times New Roman"/>
          <w:position w:val="-10"/>
          <w:sz w:val="24"/>
          <w:szCs w:val="24"/>
          <w:lang w:eastAsia="zh-CN"/>
        </w:rPr>
        <w:object w:dxaOrig="740" w:dyaOrig="320" w14:anchorId="73EA0650">
          <v:shape id="_x0000_i5869" type="#_x0000_t75" style="width:36.75pt;height:15.75pt" o:ole="">
            <v:imagedata r:id="rId8601" o:title=""/>
          </v:shape>
          <o:OLEObject Type="Embed" ProgID="Equation.DSMT4" ShapeID="_x0000_i5869" DrawAspect="Content" ObjectID="_1796844931" r:id="rId8708"/>
        </w:object>
      </w:r>
      <w:r w:rsidRPr="00330A7E">
        <w:rPr>
          <w:rFonts w:ascii="Times New Roman" w:eastAsia="SimSun" w:hAnsi="Times New Roman" w:cs="Times New Roman"/>
          <w:sz w:val="24"/>
          <w:szCs w:val="24"/>
          <w:lang w:eastAsia="zh-CN"/>
        </w:rPr>
        <w:t xml:space="preserve">.  Anh ta chọn miếng đất có chiều dài </w:t>
      </w:r>
      <w:r w:rsidRPr="00330A7E">
        <w:rPr>
          <w:rFonts w:ascii="Times New Roman" w:eastAsia="SimSun" w:hAnsi="Times New Roman" w:cs="Times New Roman"/>
          <w:position w:val="-10"/>
          <w:sz w:val="24"/>
          <w:szCs w:val="24"/>
          <w:lang w:eastAsia="zh-CN"/>
        </w:rPr>
        <w:object w:dxaOrig="580" w:dyaOrig="340" w14:anchorId="74011BFA">
          <v:shape id="_x0000_i5870" type="#_x0000_t75" style="width:29.25pt;height:17.25pt" o:ole="">
            <v:imagedata r:id="rId8709" o:title=""/>
          </v:shape>
          <o:OLEObject Type="Embed" ProgID="Equation.DSMT4" ShapeID="_x0000_i5870" DrawAspect="Content" ObjectID="_1796844932" r:id="rId8710"/>
        </w:object>
      </w:r>
      <w:r w:rsidRPr="00330A7E">
        <w:rPr>
          <w:rFonts w:ascii="Times New Roman" w:eastAsia="SimSun" w:hAnsi="Times New Roman" w:cs="Times New Roman"/>
          <w:sz w:val="24"/>
          <w:szCs w:val="24"/>
          <w:lang w:eastAsia="zh-CN"/>
        </w:rPr>
        <w:t xml:space="preserve">và chiều rộng </w:t>
      </w:r>
      <w:r w:rsidRPr="00330A7E">
        <w:rPr>
          <w:rFonts w:ascii="Times New Roman" w:eastAsia="SimSun" w:hAnsi="Times New Roman" w:cs="Times New Roman"/>
          <w:position w:val="-10"/>
          <w:sz w:val="24"/>
          <w:szCs w:val="24"/>
          <w:lang w:eastAsia="zh-CN"/>
        </w:rPr>
        <w:object w:dxaOrig="600" w:dyaOrig="340" w14:anchorId="699B3BD5">
          <v:shape id="_x0000_i5871" type="#_x0000_t75" style="width:30pt;height:17.25pt" o:ole="">
            <v:imagedata r:id="rId8711" o:title=""/>
          </v:shape>
          <o:OLEObject Type="Embed" ProgID="Equation.DSMT4" ShapeID="_x0000_i5871" DrawAspect="Content" ObjectID="_1796844933" r:id="rId8712"/>
        </w:object>
      </w:r>
      <w:r w:rsidRPr="00330A7E">
        <w:rPr>
          <w:rFonts w:ascii="Times New Roman" w:eastAsia="SimSun" w:hAnsi="Times New Roman" w:cs="Times New Roman"/>
          <w:sz w:val="24"/>
          <w:szCs w:val="24"/>
          <w:lang w:eastAsia="zh-CN"/>
        </w:rPr>
        <w:t xml:space="preserve"> để diện tích canh tác lớn nhất. Tính tổng </w:t>
      </w:r>
      <w:r w:rsidRPr="00330A7E">
        <w:rPr>
          <w:rFonts w:ascii="Times New Roman" w:eastAsia="SimSun" w:hAnsi="Times New Roman" w:cs="Times New Roman"/>
          <w:position w:val="-10"/>
          <w:sz w:val="24"/>
          <w:szCs w:val="24"/>
          <w:lang w:eastAsia="zh-CN"/>
        </w:rPr>
        <w:object w:dxaOrig="720" w:dyaOrig="320" w14:anchorId="03533785">
          <v:shape id="_x0000_i5872" type="#_x0000_t75" style="width:36pt;height:15.75pt" o:ole="">
            <v:imagedata r:id="rId8713" o:title=""/>
          </v:shape>
          <o:OLEObject Type="Embed" ProgID="Equation.DSMT4" ShapeID="_x0000_i5872" DrawAspect="Content" ObjectID="_1796844934" r:id="rId8714"/>
        </w:object>
      </w:r>
    </w:p>
    <w:p w14:paraId="1E260A73" w14:textId="77777777" w:rsidR="00ED397D" w:rsidRPr="00330A7E" w:rsidRDefault="00ED397D" w:rsidP="00330A7E">
      <w:pPr>
        <w:tabs>
          <w:tab w:val="left" w:pos="360"/>
          <w:tab w:val="left" w:pos="900"/>
          <w:tab w:val="left" w:pos="2880"/>
          <w:tab w:val="left" w:pos="5400"/>
          <w:tab w:val="left" w:pos="7920"/>
        </w:tabs>
        <w:spacing w:after="0" w:line="360" w:lineRule="auto"/>
        <w:ind w:left="900"/>
        <w:rPr>
          <w:rFonts w:ascii="Times New Roman" w:eastAsia="Calibri" w:hAnsi="Times New Roman" w:cs="Times New Roman"/>
          <w:b/>
          <w:color w:val="000000" w:themeColor="text1"/>
          <w:sz w:val="24"/>
          <w:szCs w:val="24"/>
          <w:lang w:val="nl-NL"/>
        </w:rPr>
      </w:pPr>
      <w:r w:rsidRPr="00330A7E">
        <w:rPr>
          <w:rFonts w:ascii="Times New Roman" w:eastAsia="Calibri" w:hAnsi="Times New Roman" w:cs="Times New Roman"/>
          <w:b/>
          <w:color w:val="000000" w:themeColor="text1"/>
          <w:sz w:val="24"/>
          <w:szCs w:val="24"/>
          <w:lang w:val="nl-NL"/>
        </w:rPr>
        <w:t>Giải</w:t>
      </w:r>
    </w:p>
    <w:p w14:paraId="346B9C0B" w14:textId="77777777" w:rsidR="00ED397D" w:rsidRPr="00330A7E" w:rsidRDefault="00ED397D" w:rsidP="00330A7E">
      <w:pPr>
        <w:tabs>
          <w:tab w:val="left" w:pos="360"/>
          <w:tab w:val="left" w:pos="900"/>
          <w:tab w:val="left" w:pos="2880"/>
          <w:tab w:val="left" w:pos="5400"/>
          <w:tab w:val="left" w:pos="7920"/>
        </w:tabs>
        <w:spacing w:after="0" w:line="360" w:lineRule="auto"/>
        <w:ind w:left="90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Diện tích miếng đất: </w:t>
      </w:r>
      <w:r w:rsidRPr="00330A7E">
        <w:rPr>
          <w:rFonts w:ascii="Times New Roman" w:eastAsia="Times New Roman" w:hAnsi="Times New Roman" w:cs="Times New Roman"/>
          <w:noProof/>
          <w:position w:val="-10"/>
          <w:sz w:val="24"/>
          <w:szCs w:val="24"/>
          <w:lang w:eastAsia="en-US"/>
        </w:rPr>
        <w:drawing>
          <wp:inline distT="0" distB="0" distL="0" distR="0" wp14:anchorId="479573C6" wp14:editId="4B8755E9">
            <wp:extent cx="402590" cy="191135"/>
            <wp:effectExtent l="0" t="0" r="0" b="0"/>
            <wp:docPr id="1453070322" name="Picture 1453070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pic:cNvPicPr>
                      <a:picLocks noChangeAspect="1" noChangeArrowheads="1"/>
                    </pic:cNvPicPr>
                  </pic:nvPicPr>
                  <pic:blipFill>
                    <a:blip r:embed="rId8715" cstate="print">
                      <a:extLst>
                        <a:ext uri="{28A0092B-C50C-407E-A947-70E740481C1C}">
                          <a14:useLocalDpi xmlns:a14="http://schemas.microsoft.com/office/drawing/2010/main" val="0"/>
                        </a:ext>
                      </a:extLst>
                    </a:blip>
                    <a:srcRect/>
                    <a:stretch>
                      <a:fillRect/>
                    </a:stretch>
                  </pic:blipFill>
                  <pic:spPr bwMode="auto">
                    <a:xfrm>
                      <a:off x="0" y="0"/>
                      <a:ext cx="402590" cy="191135"/>
                    </a:xfrm>
                    <a:prstGeom prst="rect">
                      <a:avLst/>
                    </a:prstGeom>
                    <a:noFill/>
                    <a:ln>
                      <a:noFill/>
                    </a:ln>
                  </pic:spPr>
                </pic:pic>
              </a:graphicData>
            </a:graphic>
          </wp:inline>
        </w:drawing>
      </w:r>
      <w:r w:rsidRPr="00330A7E">
        <w:rPr>
          <w:rFonts w:ascii="Times New Roman" w:eastAsia="Times New Roman" w:hAnsi="Times New Roman" w:cs="Times New Roman"/>
          <w:sz w:val="24"/>
          <w:szCs w:val="24"/>
        </w:rPr>
        <w:t xml:space="preserve"> </w:t>
      </w:r>
      <w:r w:rsidRPr="00330A7E">
        <w:rPr>
          <w:rFonts w:ascii="Times New Roman" w:eastAsia="Times New Roman" w:hAnsi="Times New Roman" w:cs="Times New Roman"/>
          <w:position w:val="-10"/>
          <w:sz w:val="24"/>
          <w:szCs w:val="24"/>
        </w:rPr>
        <w:object w:dxaOrig="1020" w:dyaOrig="340" w14:anchorId="2A859454">
          <v:shape id="_x0000_i5873" type="#_x0000_t75" style="width:51pt;height:17.25pt" o:ole="">
            <v:imagedata r:id="rId8716" o:title=""/>
          </v:shape>
          <o:OLEObject Type="Embed" ProgID="Equation.DSMT4" ShapeID="_x0000_i5873" DrawAspect="Content" ObjectID="_1796844935" r:id="rId8717"/>
        </w:object>
      </w:r>
    </w:p>
    <w:p w14:paraId="1F4E29AA" w14:textId="77777777" w:rsidR="00ED397D" w:rsidRPr="00330A7E" w:rsidRDefault="00ED397D" w:rsidP="00330A7E">
      <w:pPr>
        <w:tabs>
          <w:tab w:val="left" w:pos="360"/>
          <w:tab w:val="left" w:pos="900"/>
          <w:tab w:val="left" w:pos="2880"/>
          <w:tab w:val="left" w:pos="5400"/>
          <w:tab w:val="left" w:pos="7920"/>
        </w:tabs>
        <w:spacing w:after="0" w:line="360" w:lineRule="auto"/>
        <w:ind w:left="90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Theo đề bài thì: </w:t>
      </w:r>
      <w:r w:rsidRPr="00330A7E">
        <w:rPr>
          <w:rFonts w:ascii="Times New Roman" w:eastAsia="Times New Roman" w:hAnsi="Times New Roman" w:cs="Times New Roman"/>
          <w:noProof/>
          <w:position w:val="-10"/>
          <w:sz w:val="24"/>
          <w:szCs w:val="24"/>
          <w:lang w:eastAsia="en-US"/>
        </w:rPr>
        <w:drawing>
          <wp:inline distT="0" distB="0" distL="0" distR="0" wp14:anchorId="21F7A376" wp14:editId="3446BB36">
            <wp:extent cx="852805" cy="191135"/>
            <wp:effectExtent l="0" t="0" r="4445" b="0"/>
            <wp:docPr id="1453070323" name="Picture 1453070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8718" cstate="print">
                      <a:extLst>
                        <a:ext uri="{28A0092B-C50C-407E-A947-70E740481C1C}">
                          <a14:useLocalDpi xmlns:a14="http://schemas.microsoft.com/office/drawing/2010/main" val="0"/>
                        </a:ext>
                      </a:extLst>
                    </a:blip>
                    <a:srcRect/>
                    <a:stretch>
                      <a:fillRect/>
                    </a:stretch>
                  </pic:blipFill>
                  <pic:spPr bwMode="auto">
                    <a:xfrm>
                      <a:off x="0" y="0"/>
                      <a:ext cx="852805" cy="191135"/>
                    </a:xfrm>
                    <a:prstGeom prst="rect">
                      <a:avLst/>
                    </a:prstGeom>
                    <a:noFill/>
                    <a:ln>
                      <a:noFill/>
                    </a:ln>
                  </pic:spPr>
                </pic:pic>
              </a:graphicData>
            </a:graphic>
          </wp:inline>
        </w:drawing>
      </w:r>
      <w:r w:rsidRPr="00330A7E">
        <w:rPr>
          <w:rFonts w:ascii="Times New Roman" w:eastAsia="Times New Roman" w:hAnsi="Times New Roman" w:cs="Times New Roman"/>
          <w:sz w:val="24"/>
          <w:szCs w:val="24"/>
        </w:rPr>
        <w:t xml:space="preserve"> hay </w:t>
      </w:r>
      <w:r w:rsidRPr="00330A7E">
        <w:rPr>
          <w:rFonts w:ascii="Times New Roman" w:eastAsia="Times New Roman" w:hAnsi="Times New Roman" w:cs="Times New Roman"/>
          <w:noProof/>
          <w:position w:val="-10"/>
          <w:sz w:val="24"/>
          <w:szCs w:val="24"/>
          <w:lang w:eastAsia="en-US"/>
        </w:rPr>
        <w:drawing>
          <wp:inline distT="0" distB="0" distL="0" distR="0" wp14:anchorId="1888DC30" wp14:editId="5573E18C">
            <wp:extent cx="688975" cy="191135"/>
            <wp:effectExtent l="0" t="0" r="0" b="0"/>
            <wp:docPr id="1453070324" name="Picture 1453070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8719" cstate="print">
                      <a:extLst>
                        <a:ext uri="{28A0092B-C50C-407E-A947-70E740481C1C}">
                          <a14:useLocalDpi xmlns:a14="http://schemas.microsoft.com/office/drawing/2010/main" val="0"/>
                        </a:ext>
                      </a:extLst>
                    </a:blip>
                    <a:srcRect/>
                    <a:stretch>
                      <a:fillRect/>
                    </a:stretch>
                  </pic:blipFill>
                  <pic:spPr bwMode="auto">
                    <a:xfrm>
                      <a:off x="0" y="0"/>
                      <a:ext cx="688975" cy="191135"/>
                    </a:xfrm>
                    <a:prstGeom prst="rect">
                      <a:avLst/>
                    </a:prstGeom>
                    <a:noFill/>
                    <a:ln>
                      <a:noFill/>
                    </a:ln>
                  </pic:spPr>
                </pic:pic>
              </a:graphicData>
            </a:graphic>
          </wp:inline>
        </w:drawing>
      </w:r>
      <w:r w:rsidRPr="00330A7E">
        <w:rPr>
          <w:rFonts w:ascii="Times New Roman" w:eastAsia="Times New Roman" w:hAnsi="Times New Roman" w:cs="Times New Roman"/>
          <w:sz w:val="24"/>
          <w:szCs w:val="24"/>
        </w:rPr>
        <w:t>.</w:t>
      </w:r>
    </w:p>
    <w:p w14:paraId="14A1262B" w14:textId="77777777" w:rsidR="00ED397D" w:rsidRPr="00330A7E" w:rsidRDefault="00ED397D" w:rsidP="00330A7E">
      <w:pPr>
        <w:tabs>
          <w:tab w:val="left" w:pos="360"/>
          <w:tab w:val="left" w:pos="900"/>
          <w:tab w:val="left" w:pos="2880"/>
          <w:tab w:val="left" w:pos="5400"/>
          <w:tab w:val="left" w:pos="7920"/>
        </w:tabs>
        <w:spacing w:after="0" w:line="360" w:lineRule="auto"/>
        <w:ind w:left="90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 Do đó: </w:t>
      </w:r>
      <w:r w:rsidRPr="00330A7E">
        <w:rPr>
          <w:rFonts w:ascii="Times New Roman" w:eastAsia="Times New Roman" w:hAnsi="Times New Roman" w:cs="Times New Roman"/>
          <w:noProof/>
          <w:position w:val="-10"/>
          <w:sz w:val="24"/>
          <w:szCs w:val="24"/>
          <w:lang w:eastAsia="en-US"/>
        </w:rPr>
        <w:drawing>
          <wp:inline distT="0" distB="0" distL="0" distR="0" wp14:anchorId="59A095F8" wp14:editId="00A62A55">
            <wp:extent cx="1637665" cy="218440"/>
            <wp:effectExtent l="0" t="0" r="635" b="0"/>
            <wp:docPr id="1453070325" name="Picture 145307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8720" cstate="print">
                      <a:extLst>
                        <a:ext uri="{28A0092B-C50C-407E-A947-70E740481C1C}">
                          <a14:useLocalDpi xmlns:a14="http://schemas.microsoft.com/office/drawing/2010/main" val="0"/>
                        </a:ext>
                      </a:extLst>
                    </a:blip>
                    <a:srcRect/>
                    <a:stretch>
                      <a:fillRect/>
                    </a:stretch>
                  </pic:blipFill>
                  <pic:spPr bwMode="auto">
                    <a:xfrm>
                      <a:off x="0" y="0"/>
                      <a:ext cx="1637665" cy="218440"/>
                    </a:xfrm>
                    <a:prstGeom prst="rect">
                      <a:avLst/>
                    </a:prstGeom>
                    <a:noFill/>
                    <a:ln>
                      <a:noFill/>
                    </a:ln>
                  </pic:spPr>
                </pic:pic>
              </a:graphicData>
            </a:graphic>
          </wp:inline>
        </w:drawing>
      </w:r>
      <w:r w:rsidRPr="00330A7E">
        <w:rPr>
          <w:rFonts w:ascii="Times New Roman" w:eastAsia="Times New Roman" w:hAnsi="Times New Roman" w:cs="Times New Roman"/>
          <w:sz w:val="24"/>
          <w:szCs w:val="24"/>
        </w:rPr>
        <w:t xml:space="preserve"> với </w:t>
      </w:r>
      <w:r w:rsidRPr="00330A7E">
        <w:rPr>
          <w:rFonts w:ascii="Times New Roman" w:eastAsia="Times New Roman" w:hAnsi="Times New Roman" w:cs="Times New Roman"/>
          <w:noProof/>
          <w:position w:val="-6"/>
          <w:sz w:val="24"/>
          <w:szCs w:val="24"/>
          <w:lang w:eastAsia="en-US"/>
        </w:rPr>
        <w:drawing>
          <wp:inline distT="0" distB="0" distL="0" distR="0" wp14:anchorId="01B2AD30" wp14:editId="3EAAC7A8">
            <wp:extent cx="313690" cy="163830"/>
            <wp:effectExtent l="0" t="0" r="0" b="7620"/>
            <wp:docPr id="1453070326" name="Picture 1453070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8721" cstate="print">
                      <a:extLst>
                        <a:ext uri="{28A0092B-C50C-407E-A947-70E740481C1C}">
                          <a14:useLocalDpi xmlns:a14="http://schemas.microsoft.com/office/drawing/2010/main" val="0"/>
                        </a:ext>
                      </a:extLst>
                    </a:blip>
                    <a:srcRect/>
                    <a:stretch>
                      <a:fillRect/>
                    </a:stretch>
                  </pic:blipFill>
                  <pic:spPr bwMode="auto">
                    <a:xfrm>
                      <a:off x="0" y="0"/>
                      <a:ext cx="313690" cy="163830"/>
                    </a:xfrm>
                    <a:prstGeom prst="rect">
                      <a:avLst/>
                    </a:prstGeom>
                    <a:noFill/>
                    <a:ln>
                      <a:noFill/>
                    </a:ln>
                  </pic:spPr>
                </pic:pic>
              </a:graphicData>
            </a:graphic>
          </wp:inline>
        </w:drawing>
      </w:r>
    </w:p>
    <w:p w14:paraId="0541F712" w14:textId="77777777" w:rsidR="00ED397D" w:rsidRPr="00330A7E" w:rsidRDefault="00ED397D" w:rsidP="00330A7E">
      <w:pPr>
        <w:tabs>
          <w:tab w:val="left" w:pos="360"/>
          <w:tab w:val="left" w:pos="900"/>
          <w:tab w:val="left" w:pos="2880"/>
          <w:tab w:val="left" w:pos="5400"/>
          <w:tab w:val="left" w:pos="7920"/>
        </w:tabs>
        <w:spacing w:after="0" w:line="360" w:lineRule="auto"/>
        <w:ind w:left="90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Đạo hàm: </w:t>
      </w:r>
      <w:r w:rsidRPr="00330A7E">
        <w:rPr>
          <w:rFonts w:ascii="Times New Roman" w:eastAsia="Times New Roman" w:hAnsi="Times New Roman" w:cs="Times New Roman"/>
          <w:noProof/>
          <w:position w:val="-10"/>
          <w:sz w:val="24"/>
          <w:szCs w:val="24"/>
          <w:lang w:eastAsia="en-US"/>
        </w:rPr>
        <w:drawing>
          <wp:inline distT="0" distB="0" distL="0" distR="0" wp14:anchorId="38BA465E" wp14:editId="5D2A5691">
            <wp:extent cx="1043940" cy="191135"/>
            <wp:effectExtent l="0" t="0" r="3810" b="0"/>
            <wp:docPr id="1453070327" name="Picture 1453070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8722" cstate="print">
                      <a:extLst>
                        <a:ext uri="{28A0092B-C50C-407E-A947-70E740481C1C}">
                          <a14:useLocalDpi xmlns:a14="http://schemas.microsoft.com/office/drawing/2010/main" val="0"/>
                        </a:ext>
                      </a:extLst>
                    </a:blip>
                    <a:srcRect/>
                    <a:stretch>
                      <a:fillRect/>
                    </a:stretch>
                  </pic:blipFill>
                  <pic:spPr bwMode="auto">
                    <a:xfrm>
                      <a:off x="0" y="0"/>
                      <a:ext cx="1043940" cy="191135"/>
                    </a:xfrm>
                    <a:prstGeom prst="rect">
                      <a:avLst/>
                    </a:prstGeom>
                    <a:noFill/>
                    <a:ln>
                      <a:noFill/>
                    </a:ln>
                  </pic:spPr>
                </pic:pic>
              </a:graphicData>
            </a:graphic>
          </wp:inline>
        </w:drawing>
      </w:r>
      <w:r w:rsidRPr="00330A7E">
        <w:rPr>
          <w:rFonts w:ascii="Times New Roman" w:eastAsia="Times New Roman" w:hAnsi="Times New Roman" w:cs="Times New Roman"/>
          <w:sz w:val="24"/>
          <w:szCs w:val="24"/>
        </w:rPr>
        <w:t xml:space="preserve">. Cho </w:t>
      </w:r>
      <w:r w:rsidRPr="00330A7E">
        <w:rPr>
          <w:rFonts w:ascii="Times New Roman" w:eastAsia="Times New Roman" w:hAnsi="Times New Roman" w:cs="Times New Roman"/>
          <w:noProof/>
          <w:position w:val="-10"/>
          <w:sz w:val="24"/>
          <w:szCs w:val="24"/>
          <w:lang w:eastAsia="en-US"/>
        </w:rPr>
        <w:drawing>
          <wp:inline distT="0" distB="0" distL="0" distR="0" wp14:anchorId="3C47F163" wp14:editId="2F042E58">
            <wp:extent cx="989330" cy="191135"/>
            <wp:effectExtent l="0" t="0" r="1270" b="0"/>
            <wp:docPr id="1453070328" name="Picture 1453070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8723" cstate="print">
                      <a:extLst>
                        <a:ext uri="{28A0092B-C50C-407E-A947-70E740481C1C}">
                          <a14:useLocalDpi xmlns:a14="http://schemas.microsoft.com/office/drawing/2010/main" val="0"/>
                        </a:ext>
                      </a:extLst>
                    </a:blip>
                    <a:srcRect/>
                    <a:stretch>
                      <a:fillRect/>
                    </a:stretch>
                  </pic:blipFill>
                  <pic:spPr bwMode="auto">
                    <a:xfrm>
                      <a:off x="0" y="0"/>
                      <a:ext cx="989330" cy="191135"/>
                    </a:xfrm>
                    <a:prstGeom prst="rect">
                      <a:avLst/>
                    </a:prstGeom>
                    <a:noFill/>
                    <a:ln>
                      <a:noFill/>
                    </a:ln>
                  </pic:spPr>
                </pic:pic>
              </a:graphicData>
            </a:graphic>
          </wp:inline>
        </w:drawing>
      </w:r>
      <w:r w:rsidRPr="00330A7E">
        <w:rPr>
          <w:rFonts w:ascii="Times New Roman" w:eastAsia="Times New Roman" w:hAnsi="Times New Roman" w:cs="Times New Roman"/>
          <w:sz w:val="24"/>
          <w:szCs w:val="24"/>
        </w:rPr>
        <w:t xml:space="preserve"> .</w:t>
      </w:r>
    </w:p>
    <w:p w14:paraId="4EB030E6" w14:textId="77777777" w:rsidR="00ED397D" w:rsidRPr="00330A7E" w:rsidRDefault="00ED397D" w:rsidP="00330A7E">
      <w:pPr>
        <w:tabs>
          <w:tab w:val="left" w:pos="360"/>
          <w:tab w:val="left" w:pos="900"/>
          <w:tab w:val="left" w:pos="2880"/>
          <w:tab w:val="left" w:pos="5400"/>
          <w:tab w:val="left" w:pos="7920"/>
        </w:tabs>
        <w:spacing w:after="0" w:line="360" w:lineRule="auto"/>
        <w:ind w:left="90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Lập bảng biến thiên ta được: </w:t>
      </w:r>
      <w:r w:rsidRPr="00330A7E">
        <w:rPr>
          <w:rFonts w:ascii="Times New Roman" w:eastAsia="Times New Roman" w:hAnsi="Times New Roman" w:cs="Times New Roman"/>
          <w:noProof/>
          <w:position w:val="-12"/>
          <w:sz w:val="24"/>
          <w:szCs w:val="24"/>
          <w:lang w:eastAsia="en-US"/>
        </w:rPr>
        <w:drawing>
          <wp:inline distT="0" distB="0" distL="0" distR="0" wp14:anchorId="4E72B578" wp14:editId="21A88BB8">
            <wp:extent cx="770890" cy="218440"/>
            <wp:effectExtent l="0" t="0" r="0" b="0"/>
            <wp:docPr id="1453070329" name="Picture 1453070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8724" cstate="print">
                      <a:extLst>
                        <a:ext uri="{28A0092B-C50C-407E-A947-70E740481C1C}">
                          <a14:useLocalDpi xmlns:a14="http://schemas.microsoft.com/office/drawing/2010/main" val="0"/>
                        </a:ext>
                      </a:extLst>
                    </a:blip>
                    <a:srcRect/>
                    <a:stretch>
                      <a:fillRect/>
                    </a:stretch>
                  </pic:blipFill>
                  <pic:spPr bwMode="auto">
                    <a:xfrm>
                      <a:off x="0" y="0"/>
                      <a:ext cx="770890" cy="218440"/>
                    </a:xfrm>
                    <a:prstGeom prst="rect">
                      <a:avLst/>
                    </a:prstGeom>
                    <a:noFill/>
                    <a:ln>
                      <a:noFill/>
                    </a:ln>
                  </pic:spPr>
                </pic:pic>
              </a:graphicData>
            </a:graphic>
          </wp:inline>
        </w:drawing>
      </w:r>
      <w:r w:rsidRPr="00330A7E">
        <w:rPr>
          <w:rFonts w:ascii="Times New Roman" w:eastAsia="Times New Roman" w:hAnsi="Times New Roman" w:cs="Times New Roman"/>
          <w:sz w:val="24"/>
          <w:szCs w:val="24"/>
        </w:rPr>
        <w:t xml:space="preserve"> khi </w:t>
      </w:r>
      <w:r w:rsidRPr="00330A7E">
        <w:rPr>
          <w:rFonts w:ascii="Times New Roman" w:eastAsia="Times New Roman" w:hAnsi="Times New Roman" w:cs="Times New Roman"/>
          <w:noProof/>
          <w:position w:val="-10"/>
          <w:sz w:val="24"/>
          <w:szCs w:val="24"/>
          <w:lang w:eastAsia="en-US"/>
        </w:rPr>
        <w:drawing>
          <wp:inline distT="0" distB="0" distL="0" distR="0" wp14:anchorId="5A04E47D" wp14:editId="08BE76AA">
            <wp:extent cx="1091565" cy="191135"/>
            <wp:effectExtent l="0" t="0" r="0" b="0"/>
            <wp:docPr id="1453070330" name="Picture 1453070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8725" cstate="print">
                      <a:extLst>
                        <a:ext uri="{28A0092B-C50C-407E-A947-70E740481C1C}">
                          <a14:useLocalDpi xmlns:a14="http://schemas.microsoft.com/office/drawing/2010/main" val="0"/>
                        </a:ext>
                      </a:extLst>
                    </a:blip>
                    <a:srcRect/>
                    <a:stretch>
                      <a:fillRect/>
                    </a:stretch>
                  </pic:blipFill>
                  <pic:spPr bwMode="auto">
                    <a:xfrm>
                      <a:off x="0" y="0"/>
                      <a:ext cx="1091565" cy="191135"/>
                    </a:xfrm>
                    <a:prstGeom prst="rect">
                      <a:avLst/>
                    </a:prstGeom>
                    <a:noFill/>
                    <a:ln>
                      <a:noFill/>
                    </a:ln>
                  </pic:spPr>
                </pic:pic>
              </a:graphicData>
            </a:graphic>
          </wp:inline>
        </w:drawing>
      </w:r>
      <w:r w:rsidRPr="00330A7E">
        <w:rPr>
          <w:rFonts w:ascii="Times New Roman" w:eastAsia="Times New Roman" w:hAnsi="Times New Roman" w:cs="Times New Roman"/>
          <w:sz w:val="24"/>
          <w:szCs w:val="24"/>
        </w:rPr>
        <w:t>.</w:t>
      </w:r>
    </w:p>
    <w:p w14:paraId="5850CCB5" w14:textId="77777777" w:rsidR="00ED397D" w:rsidRPr="00330A7E" w:rsidRDefault="00ED397D" w:rsidP="00330A7E">
      <w:pPr>
        <w:tabs>
          <w:tab w:val="left" w:pos="360"/>
          <w:tab w:val="left" w:pos="900"/>
          <w:tab w:val="left" w:pos="2880"/>
          <w:tab w:val="left" w:pos="5400"/>
          <w:tab w:val="left" w:pos="7920"/>
        </w:tabs>
        <w:spacing w:after="0" w:line="360" w:lineRule="auto"/>
        <w:ind w:left="900"/>
        <w:rPr>
          <w:rFonts w:ascii="Times New Roman" w:eastAsia="Times New Roman" w:hAnsi="Times New Roman" w:cs="Times New Roman"/>
          <w:sz w:val="24"/>
          <w:szCs w:val="24"/>
        </w:rPr>
      </w:pPr>
      <w:r w:rsidRPr="00330A7E">
        <w:rPr>
          <w:rFonts w:ascii="Times New Roman" w:eastAsia="Times New Roman" w:hAnsi="Times New Roman" w:cs="Times New Roman"/>
          <w:b/>
          <w:sz w:val="24"/>
          <w:szCs w:val="24"/>
        </w:rPr>
        <w:t xml:space="preserve">Kết luận: </w:t>
      </w:r>
      <w:r w:rsidRPr="00330A7E">
        <w:rPr>
          <w:rFonts w:ascii="Times New Roman" w:eastAsia="Times New Roman" w:hAnsi="Times New Roman" w:cs="Times New Roman"/>
          <w:b/>
          <w:position w:val="-10"/>
          <w:sz w:val="24"/>
          <w:szCs w:val="24"/>
        </w:rPr>
        <w:object w:dxaOrig="1380" w:dyaOrig="320" w14:anchorId="61981808">
          <v:shape id="_x0000_i5874" type="#_x0000_t75" style="width:69pt;height:15.75pt" o:ole="">
            <v:imagedata r:id="rId8726" o:title=""/>
          </v:shape>
          <o:OLEObject Type="Embed" ProgID="Equation.DSMT4" ShapeID="_x0000_i5874" DrawAspect="Content" ObjectID="_1796844936" r:id="rId8727"/>
        </w:object>
      </w:r>
    </w:p>
    <w:p w14:paraId="2ECA1DD6" w14:textId="77777777" w:rsidR="00ED397D" w:rsidRPr="00330A7E" w:rsidRDefault="00ED397D" w:rsidP="00330A7E">
      <w:pPr>
        <w:tabs>
          <w:tab w:val="left" w:pos="360"/>
          <w:tab w:val="left" w:pos="2880"/>
          <w:tab w:val="left" w:pos="5400"/>
          <w:tab w:val="left" w:pos="7920"/>
        </w:tabs>
        <w:spacing w:after="0" w:line="360" w:lineRule="auto"/>
        <w:ind w:left="900"/>
        <w:jc w:val="both"/>
        <w:rPr>
          <w:rFonts w:ascii="Times New Roman" w:eastAsia="Arial" w:hAnsi="Times New Roman" w:cs="Times New Roman"/>
          <w:sz w:val="24"/>
          <w:szCs w:val="24"/>
          <w:lang w:val="vi-VN"/>
        </w:rPr>
      </w:pPr>
      <w:r w:rsidRPr="00330A7E">
        <w:rPr>
          <w:rFonts w:ascii="Times New Roman" w:eastAsia="Times New Roman" w:hAnsi="Times New Roman" w:cs="Times New Roman"/>
          <w:b/>
          <w:bCs/>
          <w:sz w:val="24"/>
          <w:szCs w:val="24"/>
        </w:rPr>
        <w:t>Câu 2</w:t>
      </w:r>
      <w:r w:rsidRPr="00330A7E">
        <w:rPr>
          <w:rFonts w:ascii="Times New Roman" w:eastAsia="Times New Roman" w:hAnsi="Times New Roman" w:cs="Times New Roman"/>
          <w:sz w:val="24"/>
          <w:szCs w:val="24"/>
        </w:rPr>
        <w:t xml:space="preserve">. Hai chiếc máy bay không người lái cùng bay lên tại một địa điểm. Sau một thời gian bay, chiếc máy bay thứ nhất cách điểm xuất phát về phía Bắc </w:t>
      </w:r>
      <w:r w:rsidRPr="00330A7E">
        <w:rPr>
          <w:rFonts w:ascii="Times New Roman" w:eastAsia="Palatino Linotype" w:hAnsi="Times New Roman" w:cs="Times New Roman"/>
          <w:noProof/>
          <w:position w:val="-14"/>
          <w:sz w:val="24"/>
          <w:szCs w:val="24"/>
        </w:rPr>
        <w:object w:dxaOrig="800" w:dyaOrig="400" w14:anchorId="22DEE09F">
          <v:shape id="_x0000_i5875" type="#_x0000_t75" style="width:39.75pt;height:20.25pt" o:ole="">
            <v:imagedata r:id="rId4654" o:title=""/>
          </v:shape>
          <o:OLEObject Type="Embed" ProgID="Equation.DSMT4" ShapeID="_x0000_i5875" DrawAspect="Content" ObjectID="_1796844937" r:id="rId8728"/>
        </w:object>
      </w:r>
      <w:r w:rsidRPr="00330A7E">
        <w:rPr>
          <w:rFonts w:ascii="Times New Roman" w:eastAsia="Times New Roman" w:hAnsi="Times New Roman" w:cs="Times New Roman"/>
          <w:sz w:val="24"/>
          <w:szCs w:val="24"/>
        </w:rPr>
        <w:t xml:space="preserve"> và về phía Tây </w:t>
      </w:r>
      <w:r w:rsidRPr="00330A7E">
        <w:rPr>
          <w:rFonts w:ascii="Times New Roman" w:eastAsia="Palatino Linotype" w:hAnsi="Times New Roman" w:cs="Times New Roman"/>
          <w:noProof/>
          <w:position w:val="-14"/>
          <w:sz w:val="24"/>
          <w:szCs w:val="24"/>
        </w:rPr>
        <w:object w:dxaOrig="780" w:dyaOrig="400" w14:anchorId="5B5BF4F3">
          <v:shape id="_x0000_i5876" type="#_x0000_t75" style="width:39pt;height:20.25pt" o:ole="">
            <v:imagedata r:id="rId4656" o:title=""/>
          </v:shape>
          <o:OLEObject Type="Embed" ProgID="Equation.DSMT4" ShapeID="_x0000_i5876" DrawAspect="Content" ObjectID="_1796844938" r:id="rId8729"/>
        </w:object>
      </w:r>
      <w:r w:rsidRPr="00330A7E">
        <w:rPr>
          <w:rFonts w:ascii="Times New Roman" w:eastAsia="Times New Roman" w:hAnsi="Times New Roman" w:cs="Times New Roman"/>
          <w:sz w:val="24"/>
          <w:szCs w:val="24"/>
        </w:rPr>
        <w:t xml:space="preserve">, đồng thời cách mặt đất </w:t>
      </w:r>
      <w:r w:rsidRPr="00330A7E">
        <w:rPr>
          <w:rFonts w:ascii="Times New Roman" w:eastAsia="Palatino Linotype" w:hAnsi="Times New Roman" w:cs="Times New Roman"/>
          <w:noProof/>
          <w:position w:val="-14"/>
          <w:sz w:val="24"/>
          <w:szCs w:val="24"/>
        </w:rPr>
        <w:object w:dxaOrig="900" w:dyaOrig="400" w14:anchorId="71D0E92A">
          <v:shape id="_x0000_i5877" type="#_x0000_t75" style="width:45pt;height:20.25pt" o:ole="">
            <v:imagedata r:id="rId4658" o:title=""/>
          </v:shape>
          <o:OLEObject Type="Embed" ProgID="Equation.DSMT4" ShapeID="_x0000_i5877" DrawAspect="Content" ObjectID="_1796844939" r:id="rId8730"/>
        </w:object>
      </w:r>
      <w:r w:rsidRPr="00330A7E">
        <w:rPr>
          <w:rFonts w:ascii="Times New Roman" w:eastAsia="Times New Roman" w:hAnsi="Times New Roman" w:cs="Times New Roman"/>
          <w:sz w:val="24"/>
          <w:szCs w:val="24"/>
        </w:rPr>
        <w:t>.</w:t>
      </w:r>
      <w:r w:rsidRPr="00330A7E">
        <w:rPr>
          <w:rFonts w:ascii="Times New Roman" w:eastAsia="Arial" w:hAnsi="Times New Roman" w:cs="Times New Roman"/>
          <w:sz w:val="24"/>
          <w:szCs w:val="24"/>
          <w:lang w:val="vi-VN"/>
        </w:rPr>
        <w:t xml:space="preserve"> </w:t>
      </w:r>
      <w:r w:rsidRPr="00330A7E">
        <w:rPr>
          <w:rFonts w:ascii="Times New Roman" w:eastAsia="Times New Roman" w:hAnsi="Times New Roman" w:cs="Times New Roman"/>
          <w:sz w:val="24"/>
          <w:szCs w:val="24"/>
        </w:rPr>
        <w:t xml:space="preserve">Chiếc máy bay thứ hai cách điểm xuất phát về phía Đông </w:t>
      </w:r>
      <w:r w:rsidRPr="00330A7E">
        <w:rPr>
          <w:rFonts w:ascii="Times New Roman" w:eastAsia="Palatino Linotype" w:hAnsi="Times New Roman" w:cs="Times New Roman"/>
          <w:noProof/>
          <w:position w:val="-14"/>
          <w:sz w:val="24"/>
          <w:szCs w:val="24"/>
        </w:rPr>
        <w:object w:dxaOrig="800" w:dyaOrig="400" w14:anchorId="768DD6C2">
          <v:shape id="_x0000_i5878" type="#_x0000_t75" style="width:39.75pt;height:20.25pt" o:ole="">
            <v:imagedata r:id="rId4660" o:title=""/>
          </v:shape>
          <o:OLEObject Type="Embed" ProgID="Equation.DSMT4" ShapeID="_x0000_i5878" DrawAspect="Content" ObjectID="_1796844940" r:id="rId8731"/>
        </w:object>
      </w:r>
      <w:r w:rsidRPr="00330A7E">
        <w:rPr>
          <w:rFonts w:ascii="Times New Roman" w:eastAsia="Times New Roman" w:hAnsi="Times New Roman" w:cs="Times New Roman"/>
          <w:sz w:val="24"/>
          <w:szCs w:val="24"/>
        </w:rPr>
        <w:t xml:space="preserve"> và </w:t>
      </w:r>
      <w:r w:rsidRPr="00330A7E">
        <w:rPr>
          <w:rFonts w:ascii="Times New Roman" w:eastAsia="Times New Roman" w:hAnsi="Times New Roman" w:cs="Times New Roman"/>
          <w:sz w:val="24"/>
          <w:szCs w:val="24"/>
        </w:rPr>
        <w:lastRenderedPageBreak/>
        <w:t xml:space="preserve">về phía Nam </w:t>
      </w:r>
      <w:r w:rsidRPr="00330A7E">
        <w:rPr>
          <w:rFonts w:ascii="Times New Roman" w:eastAsia="Palatino Linotype" w:hAnsi="Times New Roman" w:cs="Times New Roman"/>
          <w:noProof/>
          <w:position w:val="-14"/>
          <w:sz w:val="24"/>
          <w:szCs w:val="24"/>
        </w:rPr>
        <w:object w:dxaOrig="800" w:dyaOrig="400" w14:anchorId="3A74BCE6">
          <v:shape id="_x0000_i5879" type="#_x0000_t75" style="width:39.75pt;height:20.25pt" o:ole="">
            <v:imagedata r:id="rId4662" o:title=""/>
          </v:shape>
          <o:OLEObject Type="Embed" ProgID="Equation.DSMT4" ShapeID="_x0000_i5879" DrawAspect="Content" ObjectID="_1796844941" r:id="rId8732"/>
        </w:object>
      </w:r>
      <w:r w:rsidRPr="00330A7E">
        <w:rPr>
          <w:rFonts w:ascii="Times New Roman" w:eastAsia="Times New Roman" w:hAnsi="Times New Roman" w:cs="Times New Roman"/>
          <w:sz w:val="24"/>
          <w:szCs w:val="24"/>
        </w:rPr>
        <w:t xml:space="preserve">, đồng thời cách mặt đất </w:t>
      </w:r>
      <w:r w:rsidRPr="00330A7E">
        <w:rPr>
          <w:rFonts w:ascii="Times New Roman" w:eastAsia="Palatino Linotype" w:hAnsi="Times New Roman" w:cs="Times New Roman"/>
          <w:noProof/>
          <w:position w:val="-14"/>
          <w:sz w:val="24"/>
          <w:szCs w:val="24"/>
        </w:rPr>
        <w:object w:dxaOrig="639" w:dyaOrig="400" w14:anchorId="2B7F971A">
          <v:shape id="_x0000_i5880" type="#_x0000_t75" style="width:31.5pt;height:20.25pt" o:ole="">
            <v:imagedata r:id="rId4664" o:title=""/>
          </v:shape>
          <o:OLEObject Type="Embed" ProgID="Equation.DSMT4" ShapeID="_x0000_i5880" DrawAspect="Content" ObjectID="_1796844942" r:id="rId8733"/>
        </w:object>
      </w:r>
      <w:r w:rsidRPr="00330A7E">
        <w:rPr>
          <w:rFonts w:ascii="Times New Roman" w:eastAsia="Times New Roman" w:hAnsi="Times New Roman" w:cs="Times New Roman"/>
          <w:sz w:val="24"/>
          <w:szCs w:val="24"/>
        </w:rPr>
        <w:t>.</w:t>
      </w:r>
      <w:r w:rsidRPr="00330A7E">
        <w:rPr>
          <w:rFonts w:ascii="Times New Roman" w:eastAsia="Arial" w:hAnsi="Times New Roman" w:cs="Times New Roman"/>
          <w:sz w:val="24"/>
          <w:szCs w:val="24"/>
          <w:lang w:val="vi-VN"/>
        </w:rPr>
        <w:t xml:space="preserve"> </w:t>
      </w:r>
      <w:r w:rsidRPr="00330A7E">
        <w:rPr>
          <w:rFonts w:ascii="Times New Roman" w:eastAsia="Times New Roman" w:hAnsi="Times New Roman" w:cs="Times New Roman"/>
          <w:sz w:val="24"/>
          <w:szCs w:val="24"/>
        </w:rPr>
        <w:t>Xác định khoảng cách giữa hai chiếc máy bay (làm tròn đến hàng đơn vị).</w:t>
      </w:r>
    </w:p>
    <w:p w14:paraId="1AE76BAB" w14:textId="77777777" w:rsidR="00ED397D" w:rsidRPr="00330A7E" w:rsidRDefault="00ED397D" w:rsidP="00330A7E">
      <w:pPr>
        <w:tabs>
          <w:tab w:val="left" w:pos="360"/>
          <w:tab w:val="left" w:pos="900"/>
          <w:tab w:val="left" w:pos="2880"/>
          <w:tab w:val="left" w:pos="5400"/>
          <w:tab w:val="left" w:pos="7920"/>
        </w:tabs>
        <w:spacing w:after="0" w:line="360" w:lineRule="auto"/>
        <w:ind w:left="90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                                  </w:t>
      </w:r>
      <w:r w:rsidRPr="00330A7E">
        <w:rPr>
          <w:rFonts w:ascii="Times New Roman" w:eastAsia="Times New Roman" w:hAnsi="Times New Roman" w:cs="Times New Roman"/>
          <w:noProof/>
          <w:sz w:val="24"/>
          <w:szCs w:val="24"/>
          <w:lang w:eastAsia="en-US"/>
        </w:rPr>
        <w:drawing>
          <wp:inline distT="0" distB="0" distL="0" distR="0" wp14:anchorId="0DDB16C7" wp14:editId="29057A8E">
            <wp:extent cx="2838450" cy="1610360"/>
            <wp:effectExtent l="0" t="0" r="0" b="8890"/>
            <wp:docPr id="1453070331" name="Picture 1453070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4666">
                      <a:extLst>
                        <a:ext uri="{28A0092B-C50C-407E-A947-70E740481C1C}">
                          <a14:useLocalDpi xmlns:a14="http://schemas.microsoft.com/office/drawing/2010/main" val="0"/>
                        </a:ext>
                      </a:extLst>
                    </a:blip>
                    <a:srcRect/>
                    <a:stretch>
                      <a:fillRect/>
                    </a:stretch>
                  </pic:blipFill>
                  <pic:spPr bwMode="auto">
                    <a:xfrm>
                      <a:off x="0" y="0"/>
                      <a:ext cx="2838450" cy="1610360"/>
                    </a:xfrm>
                    <a:prstGeom prst="rect">
                      <a:avLst/>
                    </a:prstGeom>
                    <a:noFill/>
                    <a:ln>
                      <a:noFill/>
                    </a:ln>
                  </pic:spPr>
                </pic:pic>
              </a:graphicData>
            </a:graphic>
          </wp:inline>
        </w:drawing>
      </w:r>
    </w:p>
    <w:p w14:paraId="3B1A3931" w14:textId="77777777" w:rsidR="00ED397D" w:rsidRPr="00330A7E" w:rsidRDefault="00ED397D" w:rsidP="00330A7E">
      <w:pPr>
        <w:tabs>
          <w:tab w:val="left" w:pos="360"/>
          <w:tab w:val="left" w:pos="2880"/>
          <w:tab w:val="left" w:pos="5400"/>
          <w:tab w:val="left" w:pos="7920"/>
        </w:tabs>
        <w:spacing w:after="0" w:line="360" w:lineRule="auto"/>
        <w:ind w:left="900"/>
        <w:rPr>
          <w:rFonts w:ascii="Times New Roman" w:eastAsia="Times New Roman" w:hAnsi="Times New Roman" w:cs="Times New Roman"/>
          <w:b/>
          <w:bCs/>
          <w:color w:val="000000" w:themeColor="text1"/>
          <w:sz w:val="24"/>
          <w:szCs w:val="24"/>
          <w:lang w:val="nl-NL"/>
        </w:rPr>
      </w:pPr>
      <w:r w:rsidRPr="00330A7E">
        <w:rPr>
          <w:rFonts w:ascii="Times New Roman" w:eastAsia="Times New Roman" w:hAnsi="Times New Roman" w:cs="Times New Roman"/>
          <w:b/>
          <w:bCs/>
          <w:color w:val="000000" w:themeColor="text1"/>
          <w:sz w:val="24"/>
          <w:szCs w:val="24"/>
          <w:lang w:val="nl-NL"/>
        </w:rPr>
        <w:t>Giải</w:t>
      </w:r>
    </w:p>
    <w:p w14:paraId="7810DDDF" w14:textId="77777777" w:rsidR="00ED397D" w:rsidRPr="00330A7E" w:rsidRDefault="00ED397D" w:rsidP="00330A7E">
      <w:pPr>
        <w:tabs>
          <w:tab w:val="left" w:pos="360"/>
          <w:tab w:val="left" w:pos="1440"/>
          <w:tab w:val="left" w:pos="2880"/>
          <w:tab w:val="left" w:pos="5400"/>
          <w:tab w:val="left" w:pos="7920"/>
        </w:tabs>
        <w:spacing w:after="0" w:line="360" w:lineRule="auto"/>
        <w:ind w:left="900"/>
        <w:jc w:val="both"/>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ab/>
        <w:t xml:space="preserve">Chọn hệ trục tọa độ </w:t>
      </w:r>
      <w:r w:rsidRPr="00330A7E">
        <w:rPr>
          <w:rFonts w:ascii="Times New Roman" w:eastAsia="Palatino Linotype" w:hAnsi="Times New Roman" w:cs="Times New Roman"/>
          <w:noProof/>
          <w:position w:val="-10"/>
          <w:sz w:val="24"/>
          <w:szCs w:val="24"/>
        </w:rPr>
        <w:object w:dxaOrig="555" w:dyaOrig="315" w14:anchorId="58D4883A">
          <v:shape id="_x0000_i5881" type="#_x0000_t75" style="width:27.75pt;height:15.75pt" o:ole="">
            <v:imagedata r:id="rId4897" o:title=""/>
          </v:shape>
          <o:OLEObject Type="Embed" ProgID="Equation.DSMT4" ShapeID="_x0000_i5881" DrawAspect="Content" ObjectID="_1796844943" r:id="rId8734"/>
        </w:object>
      </w:r>
      <w:r w:rsidRPr="00330A7E">
        <w:rPr>
          <w:rFonts w:ascii="Times New Roman" w:eastAsia="Times New Roman" w:hAnsi="Times New Roman" w:cs="Times New Roman"/>
          <w:sz w:val="24"/>
          <w:szCs w:val="24"/>
        </w:rPr>
        <w:t xml:space="preserve">, với gốc đặt tại điểm xuất phát của hai chiếc máy bay, mặt phẳng </w:t>
      </w:r>
      <w:r w:rsidRPr="00330A7E">
        <w:rPr>
          <w:rFonts w:ascii="Times New Roman" w:eastAsia="Palatino Linotype" w:hAnsi="Times New Roman" w:cs="Times New Roman"/>
          <w:noProof/>
          <w:position w:val="-14"/>
          <w:sz w:val="24"/>
          <w:szCs w:val="24"/>
        </w:rPr>
        <w:object w:dxaOrig="639" w:dyaOrig="400" w14:anchorId="6C7AF35B">
          <v:shape id="_x0000_i5882" type="#_x0000_t75" style="width:31.5pt;height:20.25pt" o:ole="">
            <v:imagedata r:id="rId4899" o:title=""/>
          </v:shape>
          <o:OLEObject Type="Embed" ProgID="Equation.DSMT4" ShapeID="_x0000_i5882" DrawAspect="Content" ObjectID="_1796844944" r:id="rId8735"/>
        </w:object>
      </w:r>
      <w:r w:rsidRPr="00330A7E">
        <w:rPr>
          <w:rFonts w:ascii="Times New Roman" w:eastAsia="Times New Roman" w:hAnsi="Times New Roman" w:cs="Times New Roman"/>
          <w:sz w:val="24"/>
          <w:szCs w:val="24"/>
        </w:rPr>
        <w:t xml:space="preserve"> trùng với mặt đất, trục </w:t>
      </w:r>
      <w:r w:rsidRPr="00330A7E">
        <w:rPr>
          <w:rFonts w:ascii="Times New Roman" w:eastAsia="Palatino Linotype" w:hAnsi="Times New Roman" w:cs="Times New Roman"/>
          <w:noProof/>
          <w:position w:val="-6"/>
          <w:sz w:val="24"/>
          <w:szCs w:val="24"/>
        </w:rPr>
        <w:object w:dxaOrig="360" w:dyaOrig="279" w14:anchorId="43D6E58A">
          <v:shape id="_x0000_i5883" type="#_x0000_t75" style="width:18.75pt;height:14.25pt" o:ole="">
            <v:imagedata r:id="rId4901" o:title=""/>
          </v:shape>
          <o:OLEObject Type="Embed" ProgID="Equation.DSMT4" ShapeID="_x0000_i5883" DrawAspect="Content" ObjectID="_1796844945" r:id="rId8736"/>
        </w:object>
      </w:r>
      <w:r w:rsidRPr="00330A7E">
        <w:rPr>
          <w:rFonts w:ascii="Times New Roman" w:eastAsia="Times New Roman" w:hAnsi="Times New Roman" w:cs="Times New Roman"/>
          <w:sz w:val="24"/>
          <w:szCs w:val="24"/>
        </w:rPr>
        <w:t xml:space="preserve"> hướng về phía Bắc, trục </w:t>
      </w:r>
      <w:r w:rsidRPr="00330A7E">
        <w:rPr>
          <w:rFonts w:ascii="Times New Roman" w:eastAsia="Palatino Linotype" w:hAnsi="Times New Roman" w:cs="Times New Roman"/>
          <w:noProof/>
          <w:position w:val="-10"/>
          <w:sz w:val="24"/>
          <w:szCs w:val="24"/>
        </w:rPr>
        <w:object w:dxaOrig="360" w:dyaOrig="320" w14:anchorId="2630C629">
          <v:shape id="_x0000_i5884" type="#_x0000_t75" style="width:18.75pt;height:15.75pt" o:ole="">
            <v:imagedata r:id="rId4903" o:title=""/>
          </v:shape>
          <o:OLEObject Type="Embed" ProgID="Equation.DSMT4" ShapeID="_x0000_i5884" DrawAspect="Content" ObjectID="_1796844946" r:id="rId8737"/>
        </w:object>
      </w:r>
      <w:r w:rsidRPr="00330A7E">
        <w:rPr>
          <w:rFonts w:ascii="Times New Roman" w:eastAsia="Times New Roman" w:hAnsi="Times New Roman" w:cs="Times New Roman"/>
          <w:sz w:val="24"/>
          <w:szCs w:val="24"/>
        </w:rPr>
        <w:t xml:space="preserve"> hướng về phía Tây, trục </w:t>
      </w:r>
      <w:r w:rsidRPr="00330A7E">
        <w:rPr>
          <w:rFonts w:ascii="Times New Roman" w:eastAsia="Palatino Linotype" w:hAnsi="Times New Roman" w:cs="Times New Roman"/>
          <w:noProof/>
          <w:position w:val="-6"/>
          <w:sz w:val="24"/>
          <w:szCs w:val="24"/>
        </w:rPr>
        <w:object w:dxaOrig="340" w:dyaOrig="279" w14:anchorId="382EE35E">
          <v:shape id="_x0000_i5885" type="#_x0000_t75" style="width:17.25pt;height:14.25pt" o:ole="">
            <v:imagedata r:id="rId4905" o:title=""/>
          </v:shape>
          <o:OLEObject Type="Embed" ProgID="Equation.DSMT4" ShapeID="_x0000_i5885" DrawAspect="Content" ObjectID="_1796844947" r:id="rId8738"/>
        </w:object>
      </w:r>
      <w:r w:rsidRPr="00330A7E">
        <w:rPr>
          <w:rFonts w:ascii="Times New Roman" w:eastAsia="Times New Roman" w:hAnsi="Times New Roman" w:cs="Times New Roman"/>
          <w:sz w:val="24"/>
          <w:szCs w:val="24"/>
        </w:rPr>
        <w:t xml:space="preserve"> hướng thẳng đứng lên trời, đơn vị đo lấy theo kilômét (xem hình vẽ).</w:t>
      </w:r>
    </w:p>
    <w:p w14:paraId="3A1CA262" w14:textId="77777777" w:rsidR="00ED397D" w:rsidRPr="00330A7E" w:rsidRDefault="00ED397D" w:rsidP="00330A7E">
      <w:pPr>
        <w:tabs>
          <w:tab w:val="left" w:pos="360"/>
          <w:tab w:val="left" w:pos="2880"/>
          <w:tab w:val="left" w:pos="5400"/>
          <w:tab w:val="left" w:pos="7920"/>
        </w:tabs>
        <w:spacing w:after="0" w:line="360" w:lineRule="auto"/>
        <w:ind w:left="900"/>
        <w:jc w:val="center"/>
        <w:rPr>
          <w:rFonts w:ascii="Times New Roman" w:eastAsia="Times New Roman" w:hAnsi="Times New Roman" w:cs="Times New Roman"/>
          <w:sz w:val="24"/>
          <w:szCs w:val="24"/>
        </w:rPr>
      </w:pPr>
      <w:r w:rsidRPr="00330A7E">
        <w:rPr>
          <w:rFonts w:ascii="Times New Roman" w:eastAsia="Times New Roman" w:hAnsi="Times New Roman" w:cs="Times New Roman"/>
          <w:noProof/>
          <w:sz w:val="24"/>
          <w:szCs w:val="24"/>
          <w:lang w:eastAsia="en-US"/>
        </w:rPr>
        <w:drawing>
          <wp:inline distT="0" distB="0" distL="0" distR="0" wp14:anchorId="523B5E25" wp14:editId="4A9792FF">
            <wp:extent cx="2524760" cy="1549021"/>
            <wp:effectExtent l="0" t="0" r="8890" b="0"/>
            <wp:docPr id="1453070332" name="Picture 145307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8739">
                      <a:extLst>
                        <a:ext uri="{28A0092B-C50C-407E-A947-70E740481C1C}">
                          <a14:useLocalDpi xmlns:a14="http://schemas.microsoft.com/office/drawing/2010/main" val="0"/>
                        </a:ext>
                      </a:extLst>
                    </a:blip>
                    <a:srcRect/>
                    <a:stretch>
                      <a:fillRect/>
                    </a:stretch>
                  </pic:blipFill>
                  <pic:spPr bwMode="auto">
                    <a:xfrm>
                      <a:off x="0" y="0"/>
                      <a:ext cx="2529333" cy="1551826"/>
                    </a:xfrm>
                    <a:prstGeom prst="rect">
                      <a:avLst/>
                    </a:prstGeom>
                    <a:noFill/>
                    <a:ln>
                      <a:noFill/>
                    </a:ln>
                  </pic:spPr>
                </pic:pic>
              </a:graphicData>
            </a:graphic>
          </wp:inline>
        </w:drawing>
      </w:r>
    </w:p>
    <w:p w14:paraId="778E5281" w14:textId="77777777" w:rsidR="00ED397D" w:rsidRPr="00330A7E" w:rsidRDefault="00ED397D" w:rsidP="00330A7E">
      <w:pPr>
        <w:tabs>
          <w:tab w:val="left" w:pos="360"/>
          <w:tab w:val="left" w:pos="2880"/>
          <w:tab w:val="left" w:pos="5400"/>
          <w:tab w:val="left" w:pos="7920"/>
        </w:tabs>
        <w:spacing w:after="0" w:line="360" w:lineRule="auto"/>
        <w:ind w:left="900"/>
        <w:jc w:val="both"/>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Chiếc máy bay thứ nhất có tọa độ </w:t>
      </w:r>
      <w:r w:rsidRPr="00330A7E">
        <w:rPr>
          <w:rFonts w:ascii="Times New Roman" w:eastAsia="Palatino Linotype" w:hAnsi="Times New Roman" w:cs="Times New Roman"/>
          <w:noProof/>
          <w:position w:val="-14"/>
          <w:sz w:val="24"/>
          <w:szCs w:val="24"/>
        </w:rPr>
        <w:object w:dxaOrig="1200" w:dyaOrig="400" w14:anchorId="79D56A22">
          <v:shape id="_x0000_i5886" type="#_x0000_t75" style="width:60pt;height:20.25pt" o:ole="">
            <v:imagedata r:id="rId4908" o:title=""/>
          </v:shape>
          <o:OLEObject Type="Embed" ProgID="Equation.DSMT4" ShapeID="_x0000_i5886" DrawAspect="Content" ObjectID="_1796844948" r:id="rId8740"/>
        </w:object>
      </w:r>
      <w:r w:rsidRPr="00330A7E">
        <w:rPr>
          <w:rFonts w:ascii="Times New Roman" w:eastAsia="Times New Roman" w:hAnsi="Times New Roman" w:cs="Times New Roman"/>
          <w:sz w:val="24"/>
          <w:szCs w:val="24"/>
        </w:rPr>
        <w:t>.</w:t>
      </w:r>
    </w:p>
    <w:p w14:paraId="2A0014F4" w14:textId="77777777" w:rsidR="00ED397D" w:rsidRPr="00330A7E" w:rsidRDefault="00ED397D" w:rsidP="00330A7E">
      <w:pPr>
        <w:tabs>
          <w:tab w:val="left" w:pos="360"/>
          <w:tab w:val="left" w:pos="2880"/>
          <w:tab w:val="left" w:pos="5400"/>
          <w:tab w:val="left" w:pos="7920"/>
        </w:tabs>
        <w:spacing w:after="0" w:line="360" w:lineRule="auto"/>
        <w:ind w:left="900"/>
        <w:jc w:val="both"/>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Chiếc máy bay thứ hai có tọa độ </w:t>
      </w:r>
      <w:r w:rsidRPr="00330A7E">
        <w:rPr>
          <w:rFonts w:ascii="Times New Roman" w:eastAsia="Palatino Linotype" w:hAnsi="Times New Roman" w:cs="Times New Roman"/>
          <w:noProof/>
          <w:position w:val="-14"/>
          <w:sz w:val="24"/>
          <w:szCs w:val="24"/>
        </w:rPr>
        <w:object w:dxaOrig="1240" w:dyaOrig="400" w14:anchorId="0B558427">
          <v:shape id="_x0000_i5887" type="#_x0000_t75" style="width:62.25pt;height:20.25pt" o:ole="">
            <v:imagedata r:id="rId4910" o:title=""/>
          </v:shape>
          <o:OLEObject Type="Embed" ProgID="Equation.DSMT4" ShapeID="_x0000_i5887" DrawAspect="Content" ObjectID="_1796844949" r:id="rId8741"/>
        </w:object>
      </w:r>
      <w:r w:rsidRPr="00330A7E">
        <w:rPr>
          <w:rFonts w:ascii="Times New Roman" w:eastAsia="Times New Roman" w:hAnsi="Times New Roman" w:cs="Times New Roman"/>
          <w:sz w:val="24"/>
          <w:szCs w:val="24"/>
        </w:rPr>
        <w:t>.</w:t>
      </w:r>
    </w:p>
    <w:p w14:paraId="6030924E" w14:textId="77777777" w:rsidR="00ED397D" w:rsidRPr="00330A7E" w:rsidRDefault="00ED397D" w:rsidP="00330A7E">
      <w:pPr>
        <w:spacing w:after="0" w:line="360" w:lineRule="auto"/>
        <w:ind w:left="900"/>
        <w:rPr>
          <w:rFonts w:ascii="Times New Roman" w:eastAsia="Palatino Linotype" w:hAnsi="Times New Roman" w:cs="Times New Roman"/>
          <w:noProof/>
          <w:position w:val="-14"/>
          <w:sz w:val="24"/>
          <w:szCs w:val="24"/>
        </w:rPr>
      </w:pPr>
      <w:r w:rsidRPr="00330A7E">
        <w:rPr>
          <w:rFonts w:ascii="Times New Roman" w:eastAsia="Times New Roman" w:hAnsi="Times New Roman" w:cs="Times New Roman"/>
          <w:sz w:val="24"/>
          <w:szCs w:val="24"/>
        </w:rPr>
        <w:t xml:space="preserve">Do đó khoảng cách giữa hai chiếc máy bay là: </w:t>
      </w:r>
      <w:r w:rsidRPr="00330A7E">
        <w:rPr>
          <w:rFonts w:ascii="Times New Roman" w:eastAsia="Palatino Linotype" w:hAnsi="Times New Roman" w:cs="Times New Roman"/>
          <w:noProof/>
          <w:position w:val="-16"/>
          <w:sz w:val="24"/>
          <w:szCs w:val="24"/>
        </w:rPr>
        <w:object w:dxaOrig="4459" w:dyaOrig="520" w14:anchorId="6ABB91ED">
          <v:shape id="_x0000_i5888" type="#_x0000_t75" style="width:222.75pt;height:26.25pt" o:ole="">
            <v:imagedata r:id="rId4912" o:title=""/>
          </v:shape>
          <o:OLEObject Type="Embed" ProgID="Equation.DSMT4" ShapeID="_x0000_i5888" DrawAspect="Content" ObjectID="_1796844950" r:id="rId8742"/>
        </w:object>
      </w:r>
    </w:p>
    <w:p w14:paraId="4269A6FB" w14:textId="77777777" w:rsidR="00ED397D" w:rsidRPr="00330A7E" w:rsidRDefault="00ED397D" w:rsidP="00330A7E">
      <w:pPr>
        <w:tabs>
          <w:tab w:val="left" w:pos="360"/>
          <w:tab w:val="left" w:pos="2880"/>
          <w:tab w:val="left" w:pos="5400"/>
          <w:tab w:val="left" w:pos="7920"/>
        </w:tabs>
        <w:spacing w:after="0" w:line="360" w:lineRule="auto"/>
        <w:ind w:left="900"/>
        <w:rPr>
          <w:rFonts w:ascii="Times New Roman" w:eastAsia="Times New Roman" w:hAnsi="Times New Roman" w:cs="Times New Roman"/>
          <w:b/>
          <w:color w:val="0000FF"/>
          <w:sz w:val="24"/>
          <w:szCs w:val="24"/>
          <w:lang w:val="nl-NL"/>
        </w:rPr>
      </w:pPr>
      <w:r w:rsidRPr="00330A7E">
        <w:rPr>
          <w:rFonts w:ascii="Times New Roman" w:eastAsia="Times New Roman" w:hAnsi="Times New Roman" w:cs="Times New Roman"/>
          <w:b/>
          <w:color w:val="000000" w:themeColor="text1"/>
          <w:sz w:val="24"/>
          <w:szCs w:val="24"/>
          <w:lang w:val="nl-NL"/>
        </w:rPr>
        <w:t>Câu 3</w:t>
      </w:r>
      <w:r w:rsidRPr="00330A7E">
        <w:rPr>
          <w:rFonts w:ascii="Times New Roman" w:eastAsia="Times New Roman" w:hAnsi="Times New Roman" w:cs="Times New Roman"/>
          <w:b/>
          <w:color w:val="0000FF"/>
          <w:sz w:val="24"/>
          <w:szCs w:val="24"/>
          <w:lang w:val="nl-NL"/>
        </w:rPr>
        <w:t xml:space="preserve">. </w:t>
      </w:r>
    </w:p>
    <w:p w14:paraId="6A37D38E" w14:textId="77777777" w:rsidR="00ED397D" w:rsidRPr="00330A7E" w:rsidRDefault="00ED397D" w:rsidP="00330A7E">
      <w:pPr>
        <w:tabs>
          <w:tab w:val="left" w:pos="360"/>
          <w:tab w:val="left" w:pos="2880"/>
          <w:tab w:val="left" w:pos="5400"/>
          <w:tab w:val="left" w:pos="7920"/>
        </w:tabs>
        <w:spacing w:after="0" w:line="360" w:lineRule="auto"/>
        <w:ind w:left="90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Chọn hệ trục </w:t>
      </w:r>
      <w:r w:rsidRPr="00330A7E">
        <w:rPr>
          <w:rFonts w:ascii="Times New Roman" w:eastAsia="Times New Roman" w:hAnsi="Times New Roman" w:cs="Times New Roman"/>
          <w:position w:val="-10"/>
          <w:sz w:val="24"/>
          <w:szCs w:val="24"/>
        </w:rPr>
        <w:object w:dxaOrig="465" w:dyaOrig="330" w14:anchorId="38DA0F0F">
          <v:shape id="_x0000_i5889" type="#_x0000_t75" style="width:23.25pt;height:16.5pt" o:ole="">
            <v:imagedata r:id="rId8743" o:title=""/>
          </v:shape>
          <o:OLEObject Type="Embed" ProgID="Equation.DSMT4" ShapeID="_x0000_i5889" DrawAspect="Content" ObjectID="_1796844951" r:id="rId8744"/>
        </w:object>
      </w:r>
      <w:r w:rsidRPr="00330A7E">
        <w:rPr>
          <w:rFonts w:ascii="Times New Roman" w:eastAsia="Times New Roman" w:hAnsi="Times New Roman" w:cs="Times New Roman"/>
          <w:sz w:val="24"/>
          <w:szCs w:val="24"/>
        </w:rPr>
        <w:t xml:space="preserve"> như hình vẽ.</w:t>
      </w:r>
    </w:p>
    <w:p w14:paraId="7ABBEFC2" w14:textId="77777777" w:rsidR="00ED397D" w:rsidRPr="00330A7E" w:rsidRDefault="00ED397D" w:rsidP="00330A7E">
      <w:pPr>
        <w:tabs>
          <w:tab w:val="left" w:pos="360"/>
          <w:tab w:val="left" w:pos="2880"/>
          <w:tab w:val="left" w:pos="5400"/>
          <w:tab w:val="left" w:pos="7920"/>
        </w:tabs>
        <w:spacing w:after="0" w:line="360" w:lineRule="auto"/>
        <w:ind w:left="900"/>
        <w:jc w:val="center"/>
        <w:rPr>
          <w:rFonts w:ascii="Times New Roman" w:eastAsia="Times New Roman" w:hAnsi="Times New Roman" w:cs="Times New Roman"/>
          <w:sz w:val="24"/>
          <w:szCs w:val="24"/>
        </w:rPr>
      </w:pPr>
      <w:r w:rsidRPr="00330A7E">
        <w:rPr>
          <w:rFonts w:ascii="Times New Roman" w:eastAsia="Times New Roman" w:hAnsi="Times New Roman" w:cs="Times New Roman"/>
          <w:noProof/>
          <w:sz w:val="24"/>
          <w:szCs w:val="24"/>
          <w:lang w:eastAsia="en-US"/>
        </w:rPr>
        <w:drawing>
          <wp:inline distT="0" distB="0" distL="0" distR="0" wp14:anchorId="33EF2D82" wp14:editId="79B1AB24">
            <wp:extent cx="2838734" cy="1492746"/>
            <wp:effectExtent l="0" t="0" r="0" b="0"/>
            <wp:docPr id="1453070333" name="Picture 1453070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611">
                      <a:extLst>
                        <a:ext uri="{28A0092B-C50C-407E-A947-70E740481C1C}">
                          <a14:useLocalDpi xmlns:a14="http://schemas.microsoft.com/office/drawing/2010/main" val="0"/>
                        </a:ext>
                      </a:extLst>
                    </a:blip>
                    <a:srcRect/>
                    <a:stretch>
                      <a:fillRect/>
                    </a:stretch>
                  </pic:blipFill>
                  <pic:spPr bwMode="auto">
                    <a:xfrm>
                      <a:off x="0" y="0"/>
                      <a:ext cx="2844808" cy="1495940"/>
                    </a:xfrm>
                    <a:prstGeom prst="rect">
                      <a:avLst/>
                    </a:prstGeom>
                    <a:noFill/>
                    <a:ln>
                      <a:noFill/>
                    </a:ln>
                  </pic:spPr>
                </pic:pic>
              </a:graphicData>
            </a:graphic>
          </wp:inline>
        </w:drawing>
      </w:r>
      <w:r w:rsidRPr="00330A7E">
        <w:rPr>
          <w:rFonts w:ascii="Times New Roman" w:eastAsia="Times New Roman" w:hAnsi="Times New Roman" w:cs="Times New Roman"/>
          <w:sz w:val="24"/>
          <w:szCs w:val="24"/>
        </w:rPr>
        <w:t>.</w:t>
      </w:r>
    </w:p>
    <w:p w14:paraId="16E9EB60" w14:textId="77777777" w:rsidR="00ED397D" w:rsidRPr="00330A7E" w:rsidRDefault="00ED397D" w:rsidP="00330A7E">
      <w:pPr>
        <w:tabs>
          <w:tab w:val="left" w:pos="360"/>
          <w:tab w:val="left" w:pos="2880"/>
          <w:tab w:val="left" w:pos="5400"/>
          <w:tab w:val="left" w:pos="7920"/>
        </w:tabs>
        <w:spacing w:after="0" w:line="360" w:lineRule="auto"/>
        <w:ind w:left="900"/>
        <w:rPr>
          <w:rFonts w:ascii="Times New Roman" w:eastAsia="Times New Roman" w:hAnsi="Times New Roman" w:cs="Times New Roman"/>
          <w:sz w:val="24"/>
          <w:szCs w:val="24"/>
          <w:lang w:val="fr-FR"/>
        </w:rPr>
      </w:pPr>
      <w:r w:rsidRPr="00330A7E">
        <w:rPr>
          <w:rFonts w:ascii="Times New Roman" w:eastAsia="Times New Roman" w:hAnsi="Times New Roman" w:cs="Times New Roman"/>
          <w:sz w:val="24"/>
          <w:szCs w:val="24"/>
          <w:lang w:val="fr-FR"/>
        </w:rPr>
        <w:t xml:space="preserve">Gọi </w:t>
      </w:r>
      <w:r w:rsidRPr="00330A7E">
        <w:rPr>
          <w:rFonts w:ascii="Times New Roman" w:eastAsia="Times New Roman" w:hAnsi="Times New Roman" w:cs="Times New Roman"/>
          <w:position w:val="-14"/>
          <w:sz w:val="24"/>
          <w:szCs w:val="24"/>
        </w:rPr>
        <w:object w:dxaOrig="1710" w:dyaOrig="405" w14:anchorId="208083C0">
          <v:shape id="_x0000_i5890" type="#_x0000_t75" style="width:85.5pt;height:20.25pt" o:ole="">
            <v:imagedata r:id="rId8745" o:title=""/>
          </v:shape>
          <o:OLEObject Type="Embed" ProgID="Equation.DSMT4" ShapeID="_x0000_i5890" DrawAspect="Content" ObjectID="_1796844952" r:id="rId8746"/>
        </w:object>
      </w:r>
      <w:r w:rsidRPr="00330A7E">
        <w:rPr>
          <w:rFonts w:ascii="Times New Roman" w:eastAsia="Times New Roman" w:hAnsi="Times New Roman" w:cs="Times New Roman"/>
          <w:sz w:val="24"/>
          <w:szCs w:val="24"/>
          <w:lang w:val="fr-FR"/>
        </w:rPr>
        <w:t xml:space="preserve"> là Parabol đi qua hai điểm </w:t>
      </w:r>
      <w:r w:rsidRPr="00330A7E">
        <w:rPr>
          <w:rFonts w:ascii="Times New Roman" w:eastAsia="Times New Roman" w:hAnsi="Times New Roman" w:cs="Times New Roman"/>
          <w:position w:val="-28"/>
          <w:sz w:val="24"/>
          <w:szCs w:val="24"/>
        </w:rPr>
        <w:object w:dxaOrig="1800" w:dyaOrig="675" w14:anchorId="7D4B134B">
          <v:shape id="_x0000_i5891" type="#_x0000_t75" style="width:90.75pt;height:33.75pt" o:ole="">
            <v:imagedata r:id="rId8747" o:title=""/>
          </v:shape>
          <o:OLEObject Type="Embed" ProgID="Equation.DSMT4" ShapeID="_x0000_i5891" DrawAspect="Content" ObjectID="_1796844953" r:id="rId8748"/>
        </w:object>
      </w:r>
    </w:p>
    <w:p w14:paraId="26F78C21" w14:textId="77777777" w:rsidR="00ED397D" w:rsidRPr="00330A7E" w:rsidRDefault="00ED397D" w:rsidP="00330A7E">
      <w:pPr>
        <w:tabs>
          <w:tab w:val="left" w:pos="360"/>
          <w:tab w:val="left" w:pos="2880"/>
          <w:tab w:val="left" w:pos="5400"/>
          <w:tab w:val="left" w:pos="7920"/>
        </w:tabs>
        <w:spacing w:after="0" w:line="360" w:lineRule="auto"/>
        <w:ind w:left="900"/>
        <w:rPr>
          <w:rFonts w:ascii="Times New Roman" w:eastAsia="Times New Roman" w:hAnsi="Times New Roman" w:cs="Times New Roman"/>
          <w:sz w:val="24"/>
          <w:szCs w:val="24"/>
          <w:lang w:val="fr-FR"/>
        </w:rPr>
      </w:pPr>
      <w:r w:rsidRPr="00330A7E">
        <w:rPr>
          <w:rFonts w:ascii="Times New Roman" w:eastAsia="Times New Roman" w:hAnsi="Times New Roman" w:cs="Times New Roman"/>
          <w:sz w:val="24"/>
          <w:szCs w:val="24"/>
          <w:lang w:val="fr-FR"/>
        </w:rPr>
        <w:t xml:space="preserve">Nên ta có hệ phương trình sau: </w:t>
      </w:r>
      <w:r w:rsidRPr="00330A7E">
        <w:rPr>
          <w:rFonts w:ascii="Times New Roman" w:eastAsia="Times New Roman" w:hAnsi="Times New Roman" w:cs="Times New Roman"/>
          <w:position w:val="-50"/>
          <w:sz w:val="24"/>
          <w:szCs w:val="24"/>
        </w:rPr>
        <w:object w:dxaOrig="1680" w:dyaOrig="1125" w14:anchorId="44302D71">
          <v:shape id="_x0000_i5892" type="#_x0000_t75" style="width:84pt;height:56.25pt" o:ole="">
            <v:imagedata r:id="rId8749" o:title=""/>
          </v:shape>
          <o:OLEObject Type="Embed" ProgID="Equation.DSMT4" ShapeID="_x0000_i5892" DrawAspect="Content" ObjectID="_1796844954" r:id="rId8750"/>
        </w:object>
      </w:r>
      <w:r w:rsidRPr="00330A7E">
        <w:rPr>
          <w:rFonts w:ascii="Times New Roman" w:eastAsia="Times New Roman" w:hAnsi="Times New Roman" w:cs="Times New Roman"/>
          <w:position w:val="-46"/>
          <w:sz w:val="24"/>
          <w:szCs w:val="24"/>
          <w:lang w:val="fr-FR"/>
        </w:rPr>
        <w:object w:dxaOrig="1470" w:dyaOrig="1035" w14:anchorId="074C1202">
          <v:shape id="_x0000_i5893" type="#_x0000_t75" style="width:73.5pt;height:51.75pt" o:ole="">
            <v:imagedata r:id="rId8751" o:title=""/>
          </v:shape>
          <o:OLEObject Type="Embed" ProgID="Equation.DSMT4" ShapeID="_x0000_i5893" DrawAspect="Content" ObjectID="_1796844955" r:id="rId8752"/>
        </w:object>
      </w:r>
      <w:r w:rsidRPr="00330A7E">
        <w:rPr>
          <w:rFonts w:ascii="Times New Roman" w:eastAsia="Times New Roman" w:hAnsi="Times New Roman" w:cs="Times New Roman"/>
          <w:position w:val="-24"/>
          <w:sz w:val="24"/>
          <w:szCs w:val="24"/>
          <w:lang w:val="fr-FR"/>
        </w:rPr>
        <w:object w:dxaOrig="2400" w:dyaOrig="630" w14:anchorId="0C5B94EC">
          <v:shape id="_x0000_i5894" type="#_x0000_t75" style="width:120pt;height:31.5pt" o:ole="">
            <v:imagedata r:id="rId8753" o:title=""/>
          </v:shape>
          <o:OLEObject Type="Embed" ProgID="Equation.DSMT4" ShapeID="_x0000_i5894" DrawAspect="Content" ObjectID="_1796844956" r:id="rId8754"/>
        </w:object>
      </w:r>
      <w:r w:rsidRPr="00330A7E">
        <w:rPr>
          <w:rFonts w:ascii="Times New Roman" w:eastAsia="Times New Roman" w:hAnsi="Times New Roman" w:cs="Times New Roman"/>
          <w:sz w:val="24"/>
          <w:szCs w:val="24"/>
          <w:lang w:val="fr-FR"/>
        </w:rPr>
        <w:t>.</w:t>
      </w:r>
    </w:p>
    <w:p w14:paraId="01C7A80E" w14:textId="77777777" w:rsidR="00ED397D" w:rsidRPr="00330A7E" w:rsidRDefault="00ED397D" w:rsidP="00330A7E">
      <w:pPr>
        <w:tabs>
          <w:tab w:val="left" w:pos="360"/>
          <w:tab w:val="left" w:pos="2880"/>
          <w:tab w:val="left" w:pos="5400"/>
          <w:tab w:val="left" w:pos="7920"/>
        </w:tabs>
        <w:spacing w:after="0" w:line="360" w:lineRule="auto"/>
        <w:ind w:left="900"/>
        <w:rPr>
          <w:rFonts w:ascii="Times New Roman" w:eastAsia="Times New Roman" w:hAnsi="Times New Roman" w:cs="Times New Roman"/>
          <w:sz w:val="24"/>
          <w:szCs w:val="24"/>
          <w:lang w:val="fr-FR"/>
        </w:rPr>
      </w:pPr>
      <w:r w:rsidRPr="00330A7E">
        <w:rPr>
          <w:rFonts w:ascii="Times New Roman" w:eastAsia="Times New Roman" w:hAnsi="Times New Roman" w:cs="Times New Roman"/>
          <w:sz w:val="24"/>
          <w:szCs w:val="24"/>
          <w:lang w:val="fr-FR"/>
        </w:rPr>
        <w:lastRenderedPageBreak/>
        <w:t xml:space="preserve">Gọi </w:t>
      </w:r>
      <w:r w:rsidRPr="00330A7E">
        <w:rPr>
          <w:rFonts w:ascii="Times New Roman" w:eastAsia="Times New Roman" w:hAnsi="Times New Roman" w:cs="Times New Roman"/>
          <w:position w:val="-14"/>
          <w:sz w:val="24"/>
          <w:szCs w:val="24"/>
        </w:rPr>
        <w:object w:dxaOrig="1800" w:dyaOrig="405" w14:anchorId="306CCC12">
          <v:shape id="_x0000_i5895" type="#_x0000_t75" style="width:90.75pt;height:20.25pt" o:ole="">
            <v:imagedata r:id="rId8755" o:title=""/>
          </v:shape>
          <o:OLEObject Type="Embed" ProgID="Equation.DSMT4" ShapeID="_x0000_i5895" DrawAspect="Content" ObjectID="_1796844957" r:id="rId8756"/>
        </w:object>
      </w:r>
      <w:r w:rsidRPr="00330A7E">
        <w:rPr>
          <w:rFonts w:ascii="Times New Roman" w:eastAsia="Times New Roman" w:hAnsi="Times New Roman" w:cs="Times New Roman"/>
          <w:sz w:val="24"/>
          <w:szCs w:val="24"/>
          <w:lang w:val="fr-FR"/>
        </w:rPr>
        <w:t xml:space="preserve"> là Parabol đi qua hai điểm </w:t>
      </w:r>
      <w:r w:rsidRPr="00330A7E">
        <w:rPr>
          <w:rFonts w:ascii="Times New Roman" w:eastAsia="Times New Roman" w:hAnsi="Times New Roman" w:cs="Times New Roman"/>
          <w:position w:val="-28"/>
          <w:sz w:val="24"/>
          <w:szCs w:val="24"/>
        </w:rPr>
        <w:object w:dxaOrig="1800" w:dyaOrig="675" w14:anchorId="58DD9A11">
          <v:shape id="_x0000_i5896" type="#_x0000_t75" style="width:90.75pt;height:33.75pt" o:ole="">
            <v:imagedata r:id="rId8757" o:title=""/>
          </v:shape>
          <o:OLEObject Type="Embed" ProgID="Equation.DSMT4" ShapeID="_x0000_i5896" DrawAspect="Content" ObjectID="_1796844958" r:id="rId8758"/>
        </w:object>
      </w:r>
    </w:p>
    <w:p w14:paraId="6386E14C" w14:textId="77777777" w:rsidR="00ED397D" w:rsidRPr="00330A7E" w:rsidRDefault="00ED397D" w:rsidP="00330A7E">
      <w:pPr>
        <w:tabs>
          <w:tab w:val="left" w:pos="360"/>
          <w:tab w:val="left" w:pos="2880"/>
          <w:tab w:val="left" w:pos="5400"/>
          <w:tab w:val="left" w:pos="7920"/>
        </w:tabs>
        <w:spacing w:after="0" w:line="360" w:lineRule="auto"/>
        <w:ind w:left="900"/>
        <w:rPr>
          <w:rFonts w:ascii="Times New Roman" w:eastAsia="Times New Roman" w:hAnsi="Times New Roman" w:cs="Times New Roman"/>
          <w:sz w:val="24"/>
          <w:szCs w:val="24"/>
          <w:lang w:val="fr-FR"/>
        </w:rPr>
      </w:pPr>
      <w:r w:rsidRPr="00330A7E">
        <w:rPr>
          <w:rFonts w:ascii="Times New Roman" w:eastAsia="Times New Roman" w:hAnsi="Times New Roman" w:cs="Times New Roman"/>
          <w:sz w:val="24"/>
          <w:szCs w:val="24"/>
          <w:lang w:val="fr-FR"/>
        </w:rPr>
        <w:t xml:space="preserve">Nên ta có hệ phương trình sau: </w:t>
      </w:r>
      <w:r w:rsidRPr="00330A7E">
        <w:rPr>
          <w:rFonts w:ascii="Times New Roman" w:eastAsia="Times New Roman" w:hAnsi="Times New Roman" w:cs="Times New Roman"/>
          <w:position w:val="-60"/>
          <w:sz w:val="24"/>
          <w:szCs w:val="24"/>
        </w:rPr>
        <w:object w:dxaOrig="1710" w:dyaOrig="1335" w14:anchorId="486C5B9C">
          <v:shape id="_x0000_i5897" type="#_x0000_t75" style="width:85.5pt;height:66.75pt" o:ole="">
            <v:imagedata r:id="rId8759" o:title=""/>
          </v:shape>
          <o:OLEObject Type="Embed" ProgID="Equation.DSMT4" ShapeID="_x0000_i5897" DrawAspect="Content" ObjectID="_1796844959" r:id="rId8760"/>
        </w:object>
      </w:r>
      <w:r w:rsidRPr="00330A7E">
        <w:rPr>
          <w:rFonts w:ascii="Times New Roman" w:eastAsia="Times New Roman" w:hAnsi="Times New Roman" w:cs="Times New Roman"/>
          <w:position w:val="-60"/>
          <w:sz w:val="24"/>
          <w:szCs w:val="24"/>
          <w:lang w:val="fr-FR"/>
        </w:rPr>
        <w:object w:dxaOrig="1410" w:dyaOrig="1335" w14:anchorId="00035CEC">
          <v:shape id="_x0000_i5898" type="#_x0000_t75" style="width:70.5pt;height:66.75pt" o:ole="">
            <v:imagedata r:id="rId8761" o:title=""/>
          </v:shape>
          <o:OLEObject Type="Embed" ProgID="Equation.DSMT4" ShapeID="_x0000_i5898" DrawAspect="Content" ObjectID="_1796844960" r:id="rId8762"/>
        </w:object>
      </w:r>
      <w:r w:rsidRPr="00330A7E">
        <w:rPr>
          <w:rFonts w:ascii="Times New Roman" w:eastAsia="Times New Roman" w:hAnsi="Times New Roman" w:cs="Times New Roman"/>
          <w:position w:val="-24"/>
          <w:sz w:val="24"/>
          <w:szCs w:val="24"/>
          <w:lang w:val="fr-FR"/>
        </w:rPr>
        <w:object w:dxaOrig="2340" w:dyaOrig="630" w14:anchorId="1C1076C5">
          <v:shape id="_x0000_i5899" type="#_x0000_t75" style="width:117pt;height:31.5pt" o:ole="">
            <v:imagedata r:id="rId8763" o:title=""/>
          </v:shape>
          <o:OLEObject Type="Embed" ProgID="Equation.DSMT4" ShapeID="_x0000_i5899" DrawAspect="Content" ObjectID="_1796844961" r:id="rId8764"/>
        </w:object>
      </w:r>
      <w:r w:rsidRPr="00330A7E">
        <w:rPr>
          <w:rFonts w:ascii="Times New Roman" w:eastAsia="Times New Roman" w:hAnsi="Times New Roman" w:cs="Times New Roman"/>
          <w:sz w:val="24"/>
          <w:szCs w:val="24"/>
          <w:lang w:val="fr-FR"/>
        </w:rPr>
        <w:t>.</w:t>
      </w:r>
    </w:p>
    <w:p w14:paraId="487E1400" w14:textId="77777777" w:rsidR="00ED397D" w:rsidRPr="00330A7E" w:rsidRDefault="00ED397D" w:rsidP="00330A7E">
      <w:pPr>
        <w:tabs>
          <w:tab w:val="left" w:pos="360"/>
          <w:tab w:val="left" w:pos="2880"/>
          <w:tab w:val="left" w:pos="5400"/>
          <w:tab w:val="left" w:pos="7920"/>
        </w:tabs>
        <w:spacing w:after="0" w:line="360" w:lineRule="auto"/>
        <w:ind w:left="900"/>
        <w:rPr>
          <w:rFonts w:ascii="Times New Roman" w:eastAsia="Times New Roman" w:hAnsi="Times New Roman" w:cs="Times New Roman"/>
          <w:sz w:val="24"/>
          <w:szCs w:val="24"/>
          <w:lang w:val="fr-FR"/>
        </w:rPr>
      </w:pPr>
      <w:r w:rsidRPr="00330A7E">
        <w:rPr>
          <w:rFonts w:ascii="Times New Roman" w:eastAsia="Times New Roman" w:hAnsi="Times New Roman" w:cs="Times New Roman"/>
          <w:sz w:val="24"/>
          <w:szCs w:val="24"/>
          <w:lang w:val="fr-FR"/>
        </w:rPr>
        <w:t xml:space="preserve">Ta có thể tích của bê tông là : </w:t>
      </w:r>
      <w:r w:rsidRPr="00330A7E">
        <w:rPr>
          <w:rFonts w:ascii="Times New Roman" w:eastAsia="Times New Roman" w:hAnsi="Times New Roman" w:cs="Times New Roman"/>
          <w:position w:val="-32"/>
          <w:sz w:val="24"/>
          <w:szCs w:val="24"/>
        </w:rPr>
        <w:object w:dxaOrig="5685" w:dyaOrig="765" w14:anchorId="3EA91D6A">
          <v:shape id="_x0000_i5900" type="#_x0000_t75" style="width:284.25pt;height:38.25pt" o:ole="">
            <v:imagedata r:id="rId8765" o:title=""/>
          </v:shape>
          <o:OLEObject Type="Embed" ProgID="Equation.DSMT4" ShapeID="_x0000_i5900" DrawAspect="Content" ObjectID="_1796844962" r:id="rId8766"/>
        </w:object>
      </w:r>
      <w:r w:rsidRPr="00330A7E">
        <w:rPr>
          <w:rFonts w:ascii="Times New Roman" w:eastAsia="Times New Roman" w:hAnsi="Times New Roman" w:cs="Times New Roman"/>
          <w:sz w:val="24"/>
          <w:szCs w:val="24"/>
          <w:lang w:val="fr-FR"/>
        </w:rPr>
        <w:t>.</w:t>
      </w:r>
    </w:p>
    <w:p w14:paraId="27D22A5B" w14:textId="77777777" w:rsidR="00ED397D" w:rsidRPr="00330A7E" w:rsidRDefault="00ED397D" w:rsidP="00330A7E">
      <w:pPr>
        <w:tabs>
          <w:tab w:val="left" w:pos="360"/>
          <w:tab w:val="left" w:pos="2880"/>
          <w:tab w:val="left" w:pos="5400"/>
          <w:tab w:val="left" w:pos="7920"/>
        </w:tabs>
        <w:spacing w:after="0" w:line="360" w:lineRule="auto"/>
        <w:ind w:left="900"/>
        <w:rPr>
          <w:rFonts w:ascii="Times New Roman" w:eastAsia="Times New Roman" w:hAnsi="Times New Roman" w:cs="Times New Roman"/>
          <w:sz w:val="24"/>
          <w:szCs w:val="24"/>
          <w:lang w:val="fr-FR"/>
        </w:rPr>
      </w:pPr>
      <w:r w:rsidRPr="00330A7E">
        <w:rPr>
          <w:rFonts w:ascii="Times New Roman" w:eastAsia="Times New Roman" w:hAnsi="Times New Roman" w:cs="Times New Roman"/>
          <w:sz w:val="24"/>
          <w:szCs w:val="24"/>
        </w:rPr>
        <w:t xml:space="preserve">Số tiền mà tỉnh Phú Yên cần bỏ ra để xây cây cầu là: </w:t>
      </w:r>
      <w:r w:rsidRPr="00330A7E">
        <w:rPr>
          <w:rFonts w:ascii="Times New Roman" w:eastAsia="Times New Roman" w:hAnsi="Times New Roman" w:cs="Times New Roman"/>
          <w:position w:val="-6"/>
          <w:sz w:val="24"/>
          <w:szCs w:val="24"/>
        </w:rPr>
        <w:object w:dxaOrig="1080" w:dyaOrig="279" w14:anchorId="78DA357F">
          <v:shape id="_x0000_i5901" type="#_x0000_t75" style="width:54.75pt;height:14.25pt" o:ole="">
            <v:imagedata r:id="rId8767" o:title=""/>
          </v:shape>
          <o:OLEObject Type="Embed" ProgID="Equation.DSMT4" ShapeID="_x0000_i5901" DrawAspect="Content" ObjectID="_1796844963" r:id="rId8768"/>
        </w:object>
      </w:r>
      <w:r w:rsidRPr="00330A7E">
        <w:rPr>
          <w:rFonts w:ascii="Times New Roman" w:eastAsia="Times New Roman" w:hAnsi="Times New Roman" w:cs="Times New Roman"/>
          <w:sz w:val="24"/>
          <w:szCs w:val="24"/>
        </w:rPr>
        <w:t xml:space="preserve"> triệu đồng</w:t>
      </w:r>
    </w:p>
    <w:p w14:paraId="44AF9D2E" w14:textId="77777777" w:rsidR="00ED397D" w:rsidRPr="00330A7E" w:rsidRDefault="00ED397D" w:rsidP="00330A7E">
      <w:pPr>
        <w:tabs>
          <w:tab w:val="left" w:pos="360"/>
          <w:tab w:val="left" w:pos="992"/>
          <w:tab w:val="left" w:pos="2880"/>
          <w:tab w:val="left" w:pos="5400"/>
          <w:tab w:val="left" w:pos="7920"/>
        </w:tabs>
        <w:spacing w:after="0" w:line="360" w:lineRule="auto"/>
        <w:ind w:left="900"/>
        <w:contextualSpacing/>
        <w:jc w:val="both"/>
        <w:rPr>
          <w:rFonts w:ascii="Times New Roman" w:eastAsia="Times New Roman" w:hAnsi="Times New Roman" w:cs="Times New Roman"/>
          <w:sz w:val="24"/>
          <w:szCs w:val="24"/>
        </w:rPr>
      </w:pPr>
      <w:r w:rsidRPr="00330A7E">
        <w:rPr>
          <w:rFonts w:ascii="Times New Roman" w:eastAsia="Calibri" w:hAnsi="Times New Roman" w:cs="Times New Roman"/>
          <w:b/>
          <w:bCs/>
          <w:sz w:val="24"/>
          <w:szCs w:val="24"/>
        </w:rPr>
        <w:t>Câu 4</w:t>
      </w:r>
      <w:r w:rsidRPr="00330A7E">
        <w:rPr>
          <w:rFonts w:ascii="Times New Roman" w:eastAsia="Calibri" w:hAnsi="Times New Roman" w:cs="Times New Roman"/>
          <w:sz w:val="24"/>
          <w:szCs w:val="24"/>
        </w:rPr>
        <w:t xml:space="preserve">. </w:t>
      </w:r>
      <w:r w:rsidRPr="00330A7E">
        <w:rPr>
          <w:rFonts w:ascii="Times New Roman" w:eastAsia="Times New Roman" w:hAnsi="Times New Roman" w:cs="Times New Roman"/>
          <w:sz w:val="24"/>
          <w:szCs w:val="24"/>
        </w:rPr>
        <w:t>Trong số bệnh nhân ở một bệnh viện có 50% điều trị bệnh A; 30% điều trị bệnh B và 20% điều trị bệnh C. Xác xuất để chữa khỏi bệnh A, B và C trong bệnh viện này tương ứng là 0,7; 0,8 và 0,9. Hãy tính xác xuất bệnh nhân được chữa khỏi bệnh A trong tổng số bệnh nhân đã được chữa khỏi bệnh.</w:t>
      </w:r>
    </w:p>
    <w:p w14:paraId="202DC96D" w14:textId="77777777" w:rsidR="00ED397D" w:rsidRPr="00330A7E" w:rsidRDefault="00ED397D" w:rsidP="00330A7E">
      <w:pPr>
        <w:ind w:left="900"/>
        <w:jc w:val="center"/>
        <w:rPr>
          <w:rFonts w:ascii="Times New Roman" w:eastAsia="Calibri" w:hAnsi="Times New Roman" w:cs="Times New Roman"/>
          <w:b/>
          <w:bCs/>
          <w:sz w:val="24"/>
          <w:szCs w:val="24"/>
        </w:rPr>
      </w:pPr>
      <w:r w:rsidRPr="00330A7E">
        <w:rPr>
          <w:rFonts w:ascii="Times New Roman" w:eastAsia="Calibri" w:hAnsi="Times New Roman" w:cs="Times New Roman"/>
          <w:b/>
          <w:bCs/>
          <w:sz w:val="24"/>
          <w:szCs w:val="24"/>
        </w:rPr>
        <w:t>Giải</w:t>
      </w:r>
    </w:p>
    <w:p w14:paraId="17951AAA" w14:textId="77777777" w:rsidR="00ED397D" w:rsidRPr="00330A7E" w:rsidRDefault="00ED397D" w:rsidP="00330A7E">
      <w:pPr>
        <w:spacing w:after="0" w:line="360" w:lineRule="auto"/>
        <w:ind w:left="90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Số bệnh nhân được chữa khỏi bệnh A: </w:t>
      </w:r>
      <w:r w:rsidRPr="00330A7E">
        <w:rPr>
          <w:rFonts w:ascii="Times New Roman" w:eastAsia="Times New Roman" w:hAnsi="Times New Roman" w:cs="Times New Roman"/>
          <w:position w:val="-10"/>
          <w:sz w:val="24"/>
          <w:szCs w:val="24"/>
        </w:rPr>
        <w:object w:dxaOrig="1680" w:dyaOrig="320" w14:anchorId="66434451">
          <v:shape id="_x0000_i5902" type="#_x0000_t75" style="width:84pt;height:15.75pt" o:ole="">
            <v:imagedata r:id="rId8769" o:title=""/>
          </v:shape>
          <o:OLEObject Type="Embed" ProgID="Equation.DSMT4" ShapeID="_x0000_i5902" DrawAspect="Content" ObjectID="_1796844964" r:id="rId8770"/>
        </w:object>
      </w:r>
    </w:p>
    <w:p w14:paraId="4E2CAAD9" w14:textId="77777777" w:rsidR="00ED397D" w:rsidRPr="00330A7E" w:rsidRDefault="00ED397D" w:rsidP="00330A7E">
      <w:pPr>
        <w:spacing w:after="0" w:line="360" w:lineRule="auto"/>
        <w:ind w:left="900"/>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Tổng số bệnh nhân được chữa khỏi bệnh: </w:t>
      </w:r>
      <w:r w:rsidRPr="00330A7E">
        <w:rPr>
          <w:rFonts w:ascii="Times New Roman" w:eastAsia="Times New Roman" w:hAnsi="Times New Roman" w:cs="Times New Roman"/>
          <w:position w:val="-10"/>
          <w:sz w:val="24"/>
          <w:szCs w:val="24"/>
        </w:rPr>
        <w:object w:dxaOrig="3500" w:dyaOrig="320" w14:anchorId="3DA0C8F1">
          <v:shape id="_x0000_i5903" type="#_x0000_t75" style="width:174.75pt;height:15.75pt" o:ole="">
            <v:imagedata r:id="rId8771" o:title=""/>
          </v:shape>
          <o:OLEObject Type="Embed" ProgID="Equation.DSMT4" ShapeID="_x0000_i5903" DrawAspect="Content" ObjectID="_1796844965" r:id="rId8772"/>
        </w:object>
      </w:r>
    </w:p>
    <w:p w14:paraId="22A31E6D" w14:textId="77777777" w:rsidR="00ED397D" w:rsidRPr="00330A7E" w:rsidRDefault="00ED397D" w:rsidP="00330A7E">
      <w:pPr>
        <w:spacing w:after="0" w:line="360" w:lineRule="auto"/>
        <w:ind w:left="900"/>
        <w:rPr>
          <w:rFonts w:ascii="Times New Roman" w:hAnsi="Times New Roman" w:cs="Times New Roman"/>
          <w:b/>
          <w:bCs/>
          <w:sz w:val="24"/>
          <w:szCs w:val="24"/>
        </w:rPr>
      </w:pPr>
      <w:r w:rsidRPr="00330A7E">
        <w:rPr>
          <w:rFonts w:ascii="Times New Roman" w:eastAsia="Times New Roman" w:hAnsi="Times New Roman" w:cs="Times New Roman"/>
          <w:sz w:val="24"/>
          <w:szCs w:val="24"/>
        </w:rPr>
        <w:t xml:space="preserve">Xác suất bệnh nhân được chữa khỏi bệnh A trong tổng số bệnh nhân đã được chữa khỏi bệnh: </w:t>
      </w:r>
      <w:r w:rsidRPr="00330A7E">
        <w:rPr>
          <w:rFonts w:ascii="Times New Roman" w:hAnsi="Times New Roman" w:cs="Times New Roman"/>
          <w:b/>
          <w:bCs/>
          <w:position w:val="-30"/>
          <w:sz w:val="24"/>
          <w:szCs w:val="24"/>
        </w:rPr>
        <w:object w:dxaOrig="1460" w:dyaOrig="720" w14:anchorId="5C49A682">
          <v:shape id="_x0000_i5904" type="#_x0000_t75" style="width:72.75pt;height:36pt" o:ole="">
            <v:imagedata r:id="rId8773" o:title=""/>
          </v:shape>
          <o:OLEObject Type="Embed" ProgID="Equation.DSMT4" ShapeID="_x0000_i5904" DrawAspect="Content" ObjectID="_1796844966" r:id="rId8774"/>
        </w:object>
      </w:r>
    </w:p>
    <w:p w14:paraId="66D2FC09" w14:textId="77777777" w:rsidR="00ED397D" w:rsidRPr="00330A7E" w:rsidRDefault="00ED397D" w:rsidP="00330A7E">
      <w:pPr>
        <w:spacing w:after="0" w:line="360" w:lineRule="auto"/>
        <w:ind w:left="900"/>
        <w:rPr>
          <w:rFonts w:ascii="Times New Roman" w:eastAsia="Times New Roman" w:hAnsi="Times New Roman" w:cs="Times New Roman"/>
          <w:sz w:val="24"/>
          <w:szCs w:val="24"/>
        </w:rPr>
      </w:pPr>
      <w:r w:rsidRPr="00330A7E">
        <w:rPr>
          <w:rFonts w:ascii="Times New Roman" w:hAnsi="Times New Roman" w:cs="Times New Roman"/>
          <w:b/>
          <w:bCs/>
          <w:sz w:val="24"/>
          <w:szCs w:val="24"/>
        </w:rPr>
        <w:t>Câu 5</w:t>
      </w:r>
      <w:r w:rsidRPr="00330A7E">
        <w:rPr>
          <w:rFonts w:ascii="Times New Roman" w:hAnsi="Times New Roman" w:cs="Times New Roman"/>
          <w:sz w:val="24"/>
          <w:szCs w:val="24"/>
        </w:rPr>
        <w:t xml:space="preserve">. </w:t>
      </w:r>
      <w:r w:rsidRPr="00330A7E">
        <w:rPr>
          <w:rFonts w:ascii="Times New Roman" w:eastAsia="Times New Roman" w:hAnsi="Times New Roman" w:cs="Times New Roman"/>
          <w:sz w:val="24"/>
          <w:szCs w:val="24"/>
        </w:rPr>
        <w:t xml:space="preserve">Trong không gian chọn hệ trục tọa độ cho trước, đơn vị đo lấy kilômét, ra đa phát hiện một máy bay chiến đấu của Mỹ di chuyển với vận tốc và hướng không đổi từ điểm </w:t>
      </w:r>
      <w:r w:rsidRPr="00330A7E">
        <w:rPr>
          <w:rFonts w:ascii="Times New Roman" w:eastAsia="Palatino Linotype" w:hAnsi="Times New Roman" w:cs="Times New Roman"/>
          <w:noProof/>
          <w:position w:val="-14"/>
          <w:sz w:val="24"/>
          <w:szCs w:val="24"/>
        </w:rPr>
        <w:object w:dxaOrig="1719" w:dyaOrig="400" w14:anchorId="1085A4B8">
          <v:shape id="_x0000_i5905" type="#_x0000_t75" style="width:86.25pt;height:20.25pt" o:ole="">
            <v:imagedata r:id="rId8612" o:title=""/>
          </v:shape>
          <o:OLEObject Type="Embed" ProgID="Equation.DSMT4" ShapeID="_x0000_i5905" DrawAspect="Content" ObjectID="_1796844967" r:id="rId8775"/>
        </w:object>
      </w:r>
      <w:r w:rsidRPr="00330A7E">
        <w:rPr>
          <w:rFonts w:ascii="Times New Roman" w:eastAsia="Palatino Linotype" w:hAnsi="Times New Roman" w:cs="Times New Roman"/>
          <w:noProof/>
          <w:position w:val="-14"/>
          <w:sz w:val="24"/>
          <w:szCs w:val="24"/>
        </w:rPr>
        <w:t xml:space="preserve"> </w:t>
      </w:r>
      <w:r w:rsidRPr="00330A7E">
        <w:rPr>
          <w:rFonts w:ascii="Times New Roman" w:eastAsia="Times New Roman" w:hAnsi="Times New Roman" w:cs="Times New Roman"/>
          <w:sz w:val="24"/>
          <w:szCs w:val="24"/>
        </w:rPr>
        <w:t xml:space="preserve">đến điểm </w:t>
      </w:r>
      <w:r w:rsidRPr="00330A7E">
        <w:rPr>
          <w:rFonts w:ascii="Times New Roman" w:eastAsia="Palatino Linotype" w:hAnsi="Times New Roman" w:cs="Times New Roman"/>
          <w:noProof/>
          <w:position w:val="-6"/>
          <w:sz w:val="24"/>
          <w:szCs w:val="24"/>
        </w:rPr>
        <w:object w:dxaOrig="279" w:dyaOrig="279" w14:anchorId="720CD200">
          <v:shape id="_x0000_i5906" type="#_x0000_t75" style="width:14.25pt;height:14.25pt" o:ole="">
            <v:imagedata r:id="rId8776" o:title=""/>
          </v:shape>
          <o:OLEObject Type="Embed" ProgID="Equation.DSMT4" ShapeID="_x0000_i5906" DrawAspect="Content" ObjectID="_1796844968" r:id="rId8777"/>
        </w:object>
      </w:r>
      <w:r w:rsidRPr="00330A7E">
        <w:rPr>
          <w:rFonts w:ascii="Times New Roman" w:eastAsia="Palatino Linotype" w:hAnsi="Times New Roman" w:cs="Times New Roman"/>
          <w:noProof/>
          <w:position w:val="-14"/>
          <w:sz w:val="24"/>
          <w:szCs w:val="24"/>
        </w:rPr>
        <w:t xml:space="preserve"> </w:t>
      </w:r>
      <w:r w:rsidRPr="00330A7E">
        <w:rPr>
          <w:rFonts w:ascii="Times New Roman" w:eastAsia="Times New Roman" w:hAnsi="Times New Roman" w:cs="Times New Roman"/>
          <w:sz w:val="24"/>
          <w:szCs w:val="24"/>
        </w:rPr>
        <w:t xml:space="preserve">trong 30 phút. Nếu máy bay tiếp tục giữ nguyên vận tốc và hướng bay thì tọa độ của máy bay sau 10 phút tiếp theo bằng </w:t>
      </w:r>
      <w:r w:rsidRPr="00330A7E">
        <w:rPr>
          <w:rFonts w:ascii="Times New Roman" w:eastAsia="Palatino Linotype" w:hAnsi="Times New Roman" w:cs="Times New Roman"/>
          <w:noProof/>
          <w:position w:val="-14"/>
          <w:sz w:val="24"/>
          <w:szCs w:val="24"/>
        </w:rPr>
        <w:object w:dxaOrig="1640" w:dyaOrig="400" w14:anchorId="70E13BD0">
          <v:shape id="_x0000_i5907" type="#_x0000_t75" style="width:81.75pt;height:20.25pt" o:ole="">
            <v:imagedata r:id="rId8616" o:title=""/>
          </v:shape>
          <o:OLEObject Type="Embed" ProgID="Equation.DSMT4" ShapeID="_x0000_i5907" DrawAspect="Content" ObjectID="_1796844969" r:id="rId8778"/>
        </w:object>
      </w:r>
      <w:r w:rsidRPr="00330A7E">
        <w:rPr>
          <w:rFonts w:ascii="Times New Roman" w:eastAsia="Times New Roman" w:hAnsi="Times New Roman" w:cs="Times New Roman"/>
          <w:sz w:val="24"/>
          <w:szCs w:val="24"/>
        </w:rPr>
        <w:t>.</w:t>
      </w:r>
      <w:r w:rsidRPr="00330A7E">
        <w:rPr>
          <w:rFonts w:ascii="Times New Roman" w:eastAsia="Arial" w:hAnsi="Times New Roman" w:cs="Times New Roman"/>
          <w:color w:val="000000"/>
          <w:sz w:val="24"/>
          <w:szCs w:val="24"/>
        </w:rPr>
        <w:t xml:space="preserve"> Tính tổng </w:t>
      </w:r>
      <w:r w:rsidRPr="00330A7E">
        <w:rPr>
          <w:rFonts w:ascii="Times New Roman" w:eastAsia="Palatino Linotype" w:hAnsi="Times New Roman" w:cs="Times New Roman"/>
          <w:noProof/>
          <w:position w:val="-10"/>
          <w:sz w:val="24"/>
          <w:szCs w:val="24"/>
        </w:rPr>
        <w:object w:dxaOrig="880" w:dyaOrig="279" w14:anchorId="0BC09779">
          <v:shape id="_x0000_i5908" type="#_x0000_t75" style="width:44.25pt;height:14.25pt" o:ole="">
            <v:imagedata r:id="rId8618" o:title=""/>
          </v:shape>
          <o:OLEObject Type="Embed" ProgID="Equation.DSMT4" ShapeID="_x0000_i5908" DrawAspect="Content" ObjectID="_1796844970" r:id="rId8779"/>
        </w:object>
      </w:r>
      <w:r w:rsidRPr="00330A7E">
        <w:rPr>
          <w:rFonts w:ascii="Times New Roman" w:eastAsia="Times New Roman" w:hAnsi="Times New Roman" w:cs="Times New Roman"/>
          <w:sz w:val="24"/>
          <w:szCs w:val="24"/>
        </w:rPr>
        <w:t xml:space="preserve">  (làm tròn kết quả đến hàng đơn vị)</w:t>
      </w:r>
    </w:p>
    <w:p w14:paraId="471BC733" w14:textId="77777777" w:rsidR="00ED397D" w:rsidRPr="00330A7E" w:rsidRDefault="00ED397D" w:rsidP="00330A7E">
      <w:pPr>
        <w:tabs>
          <w:tab w:val="left" w:pos="360"/>
          <w:tab w:val="left" w:pos="2880"/>
          <w:tab w:val="left" w:pos="5400"/>
          <w:tab w:val="left" w:pos="7920"/>
        </w:tabs>
        <w:spacing w:after="0" w:line="360" w:lineRule="auto"/>
        <w:ind w:left="900"/>
        <w:jc w:val="both"/>
        <w:rPr>
          <w:rFonts w:ascii="Times New Roman" w:eastAsia="Arial" w:hAnsi="Times New Roman" w:cs="Times New Roman"/>
          <w:color w:val="000000"/>
          <w:sz w:val="24"/>
          <w:szCs w:val="24"/>
          <w:lang w:val="vi-VN"/>
        </w:rPr>
      </w:pPr>
      <w:r w:rsidRPr="00330A7E">
        <w:rPr>
          <w:rFonts w:ascii="Times New Roman" w:eastAsia="Times New Roman" w:hAnsi="Times New Roman" w:cs="Times New Roman"/>
          <w:sz w:val="24"/>
          <w:szCs w:val="24"/>
        </w:rPr>
        <w:t>.</w:t>
      </w:r>
    </w:p>
    <w:p w14:paraId="0FB5D8E1" w14:textId="77777777" w:rsidR="00ED397D" w:rsidRPr="00330A7E" w:rsidRDefault="00ED397D" w:rsidP="00330A7E">
      <w:pPr>
        <w:tabs>
          <w:tab w:val="left" w:pos="360"/>
          <w:tab w:val="left" w:pos="2880"/>
          <w:tab w:val="left" w:pos="5400"/>
          <w:tab w:val="left" w:pos="7920"/>
        </w:tabs>
        <w:spacing w:after="0" w:line="360" w:lineRule="auto"/>
        <w:ind w:left="900"/>
        <w:jc w:val="center"/>
        <w:rPr>
          <w:rFonts w:ascii="Times New Roman" w:eastAsia="Arial" w:hAnsi="Times New Roman" w:cs="Times New Roman"/>
          <w:color w:val="000000"/>
          <w:sz w:val="24"/>
          <w:szCs w:val="24"/>
          <w:lang w:val="vi-VN"/>
        </w:rPr>
      </w:pPr>
      <w:r w:rsidRPr="00330A7E">
        <w:rPr>
          <w:rFonts w:ascii="Times New Roman" w:eastAsia="Arial" w:hAnsi="Times New Roman" w:cs="Times New Roman"/>
          <w:noProof/>
          <w:color w:val="000000"/>
          <w:sz w:val="24"/>
          <w:szCs w:val="24"/>
          <w:lang w:eastAsia="en-US"/>
        </w:rPr>
        <w:drawing>
          <wp:inline distT="0" distB="0" distL="0" distR="0" wp14:anchorId="2FFF78E5" wp14:editId="76CDA38F">
            <wp:extent cx="2743200" cy="1644650"/>
            <wp:effectExtent l="0" t="0" r="0" b="0"/>
            <wp:docPr id="1453070334" name="Picture 1453070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pic:cNvPicPr>
                      <a:picLocks noChangeAspect="1" noChangeArrowheads="1"/>
                    </pic:cNvPicPr>
                  </pic:nvPicPr>
                  <pic:blipFill>
                    <a:blip r:embed="rId8620" cstate="print">
                      <a:extLst>
                        <a:ext uri="{28A0092B-C50C-407E-A947-70E740481C1C}">
                          <a14:useLocalDpi xmlns:a14="http://schemas.microsoft.com/office/drawing/2010/main" val="0"/>
                        </a:ext>
                      </a:extLst>
                    </a:blip>
                    <a:srcRect/>
                    <a:stretch>
                      <a:fillRect/>
                    </a:stretch>
                  </pic:blipFill>
                  <pic:spPr bwMode="auto">
                    <a:xfrm>
                      <a:off x="0" y="0"/>
                      <a:ext cx="2743200" cy="1644650"/>
                    </a:xfrm>
                    <a:prstGeom prst="rect">
                      <a:avLst/>
                    </a:prstGeom>
                    <a:noFill/>
                    <a:ln>
                      <a:noFill/>
                    </a:ln>
                  </pic:spPr>
                </pic:pic>
              </a:graphicData>
            </a:graphic>
          </wp:inline>
        </w:drawing>
      </w:r>
    </w:p>
    <w:p w14:paraId="4E4DF20D" w14:textId="77777777" w:rsidR="00ED397D" w:rsidRPr="00330A7E" w:rsidRDefault="00ED397D" w:rsidP="00330A7E">
      <w:pPr>
        <w:tabs>
          <w:tab w:val="left" w:pos="360"/>
          <w:tab w:val="left" w:pos="2880"/>
          <w:tab w:val="left" w:pos="5400"/>
          <w:tab w:val="left" w:pos="7920"/>
        </w:tabs>
        <w:spacing w:after="0" w:line="360" w:lineRule="auto"/>
        <w:ind w:left="900"/>
        <w:jc w:val="center"/>
        <w:rPr>
          <w:rFonts w:ascii="Times New Roman" w:eastAsia="Times New Roman" w:hAnsi="Times New Roman" w:cs="Times New Roman"/>
          <w:b/>
          <w:bCs/>
          <w:sz w:val="24"/>
          <w:szCs w:val="24"/>
        </w:rPr>
      </w:pPr>
      <w:r w:rsidRPr="00330A7E">
        <w:rPr>
          <w:rFonts w:ascii="Times New Roman" w:eastAsia="Times New Roman" w:hAnsi="Times New Roman" w:cs="Times New Roman"/>
          <w:b/>
          <w:bCs/>
          <w:sz w:val="24"/>
          <w:szCs w:val="24"/>
        </w:rPr>
        <w:t>Giải</w:t>
      </w:r>
    </w:p>
    <w:p w14:paraId="1F4BAD0C" w14:textId="77777777" w:rsidR="00ED397D" w:rsidRPr="00330A7E" w:rsidRDefault="00ED397D" w:rsidP="00330A7E">
      <w:pPr>
        <w:tabs>
          <w:tab w:val="left" w:pos="360"/>
          <w:tab w:val="left" w:pos="2880"/>
          <w:tab w:val="left" w:pos="5400"/>
          <w:tab w:val="left" w:pos="7920"/>
        </w:tabs>
        <w:spacing w:after="0" w:line="360" w:lineRule="auto"/>
        <w:ind w:left="900"/>
        <w:jc w:val="both"/>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Gọi </w:t>
      </w:r>
      <w:r w:rsidRPr="00330A7E">
        <w:rPr>
          <w:rFonts w:ascii="Times New Roman" w:eastAsia="Palatino Linotype" w:hAnsi="Times New Roman" w:cs="Times New Roman"/>
          <w:noProof/>
          <w:position w:val="-14"/>
          <w:sz w:val="24"/>
          <w:szCs w:val="24"/>
        </w:rPr>
        <w:object w:dxaOrig="1040" w:dyaOrig="400" w14:anchorId="767FA8A3">
          <v:shape id="_x0000_i5909" type="#_x0000_t75" style="width:51.75pt;height:20.25pt" o:ole="">
            <v:imagedata r:id="rId8780" o:title=""/>
          </v:shape>
          <o:OLEObject Type="Embed" ProgID="Equation.DSMT4" ShapeID="_x0000_i5909" DrawAspect="Content" ObjectID="_1796844971" r:id="rId8781"/>
        </w:object>
      </w:r>
      <w:r w:rsidRPr="00330A7E">
        <w:rPr>
          <w:rFonts w:ascii="Times New Roman" w:eastAsia="Times New Roman" w:hAnsi="Times New Roman" w:cs="Times New Roman"/>
          <w:sz w:val="24"/>
          <w:szCs w:val="24"/>
        </w:rPr>
        <w:t xml:space="preserve"> là tọa độ của máy bay sau 10 phút tiếp theo.</w:t>
      </w:r>
    </w:p>
    <w:p w14:paraId="353A7469" w14:textId="77777777" w:rsidR="00ED397D" w:rsidRPr="00330A7E" w:rsidRDefault="00ED397D" w:rsidP="00330A7E">
      <w:pPr>
        <w:tabs>
          <w:tab w:val="left" w:pos="360"/>
          <w:tab w:val="left" w:pos="2880"/>
          <w:tab w:val="left" w:pos="5400"/>
          <w:tab w:val="left" w:pos="7920"/>
        </w:tabs>
        <w:spacing w:after="0" w:line="360" w:lineRule="auto"/>
        <w:ind w:left="900"/>
        <w:jc w:val="both"/>
        <w:rPr>
          <w:rFonts w:ascii="Times New Roman" w:eastAsia="Palatino Linotype" w:hAnsi="Times New Roman" w:cs="Times New Roman"/>
          <w:noProof/>
          <w:position w:val="-14"/>
          <w:sz w:val="24"/>
          <w:szCs w:val="24"/>
        </w:rPr>
      </w:pPr>
      <w:r w:rsidRPr="00330A7E">
        <w:rPr>
          <w:rFonts w:ascii="Times New Roman" w:eastAsia="Palatino Linotype" w:hAnsi="Times New Roman" w:cs="Times New Roman"/>
          <w:noProof/>
          <w:position w:val="-14"/>
          <w:sz w:val="24"/>
          <w:szCs w:val="24"/>
        </w:rPr>
        <w:object w:dxaOrig="1900" w:dyaOrig="420" w14:anchorId="1A757173">
          <v:shape id="_x0000_i5910" type="#_x0000_t75" style="width:95.25pt;height:21pt" o:ole="">
            <v:imagedata r:id="rId8782" o:title=""/>
          </v:shape>
          <o:OLEObject Type="Embed" ProgID="Equation.DSMT4" ShapeID="_x0000_i5910" DrawAspect="Content" ObjectID="_1796844972" r:id="rId8783"/>
        </w:object>
      </w:r>
    </w:p>
    <w:p w14:paraId="1E90ABD3" w14:textId="77777777" w:rsidR="00ED397D" w:rsidRPr="00330A7E" w:rsidRDefault="00ED397D" w:rsidP="00330A7E">
      <w:pPr>
        <w:tabs>
          <w:tab w:val="left" w:pos="360"/>
          <w:tab w:val="left" w:pos="2880"/>
          <w:tab w:val="left" w:pos="5400"/>
          <w:tab w:val="left" w:pos="7920"/>
        </w:tabs>
        <w:spacing w:after="0" w:line="360" w:lineRule="auto"/>
        <w:ind w:left="900"/>
        <w:jc w:val="both"/>
        <w:rPr>
          <w:rFonts w:ascii="Times New Roman" w:eastAsia="Palatino Linotype" w:hAnsi="Times New Roman" w:cs="Times New Roman"/>
          <w:noProof/>
          <w:position w:val="-14"/>
          <w:sz w:val="24"/>
          <w:szCs w:val="24"/>
        </w:rPr>
      </w:pPr>
      <w:r w:rsidRPr="00330A7E">
        <w:rPr>
          <w:rFonts w:ascii="Times New Roman" w:eastAsia="Times New Roman" w:hAnsi="Times New Roman" w:cs="Times New Roman"/>
          <w:position w:val="-14"/>
          <w:sz w:val="24"/>
          <w:szCs w:val="24"/>
        </w:rPr>
        <w:object w:dxaOrig="3040" w:dyaOrig="420" w14:anchorId="268E028D">
          <v:shape id="_x0000_i5911" type="#_x0000_t75" style="width:152.25pt;height:21pt" o:ole="">
            <v:imagedata r:id="rId8784" o:title=""/>
          </v:shape>
          <o:OLEObject Type="Embed" ProgID="Equation.DSMT4" ShapeID="_x0000_i5911" DrawAspect="Content" ObjectID="_1796844973" r:id="rId8785"/>
        </w:object>
      </w:r>
    </w:p>
    <w:p w14:paraId="2F1C82AA" w14:textId="77777777" w:rsidR="00ED397D" w:rsidRPr="00330A7E" w:rsidRDefault="00ED397D" w:rsidP="00330A7E">
      <w:pPr>
        <w:tabs>
          <w:tab w:val="left" w:pos="360"/>
          <w:tab w:val="left" w:pos="2880"/>
          <w:tab w:val="left" w:pos="5400"/>
          <w:tab w:val="left" w:pos="7920"/>
        </w:tabs>
        <w:spacing w:after="0" w:line="360" w:lineRule="auto"/>
        <w:ind w:left="900"/>
        <w:jc w:val="both"/>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Vì máy bay giữ nguyên hướng bay nên </w:t>
      </w:r>
      <w:r w:rsidRPr="00330A7E">
        <w:rPr>
          <w:rFonts w:ascii="Times New Roman" w:eastAsia="Palatino Linotype" w:hAnsi="Times New Roman" w:cs="Times New Roman"/>
          <w:noProof/>
          <w:position w:val="-10"/>
          <w:sz w:val="24"/>
          <w:szCs w:val="24"/>
        </w:rPr>
        <w:object w:dxaOrig="460" w:dyaOrig="380" w14:anchorId="3104906C">
          <v:shape id="_x0000_i5912" type="#_x0000_t75" style="width:23.25pt;height:18.75pt" o:ole="">
            <v:imagedata r:id="rId8786" o:title=""/>
          </v:shape>
          <o:OLEObject Type="Embed" ProgID="Equation.DSMT4" ShapeID="_x0000_i5912" DrawAspect="Content" ObjectID="_1796844974" r:id="rId8787"/>
        </w:object>
      </w:r>
      <w:r w:rsidRPr="00330A7E">
        <w:rPr>
          <w:rFonts w:ascii="Times New Roman" w:eastAsia="Palatino Linotype" w:hAnsi="Times New Roman" w:cs="Times New Roman"/>
          <w:noProof/>
          <w:position w:val="-14"/>
          <w:sz w:val="24"/>
          <w:szCs w:val="24"/>
        </w:rPr>
        <w:t xml:space="preserve"> </w:t>
      </w:r>
      <w:r w:rsidRPr="00330A7E">
        <w:rPr>
          <w:rFonts w:ascii="Times New Roman" w:eastAsia="Times New Roman" w:hAnsi="Times New Roman" w:cs="Times New Roman"/>
          <w:sz w:val="24"/>
          <w:szCs w:val="24"/>
        </w:rPr>
        <w:t xml:space="preserve">và </w:t>
      </w:r>
      <w:r w:rsidRPr="00330A7E">
        <w:rPr>
          <w:rFonts w:ascii="Times New Roman" w:eastAsia="Times New Roman" w:hAnsi="Times New Roman" w:cs="Times New Roman"/>
          <w:position w:val="-10"/>
          <w:sz w:val="24"/>
          <w:szCs w:val="24"/>
        </w:rPr>
        <w:object w:dxaOrig="420" w:dyaOrig="380" w14:anchorId="172557BA">
          <v:shape id="_x0000_i5913" type="#_x0000_t75" style="width:21pt;height:18.75pt" o:ole="">
            <v:imagedata r:id="rId8788" o:title=""/>
          </v:shape>
          <o:OLEObject Type="Embed" ProgID="Equation.DSMT4" ShapeID="_x0000_i5913" DrawAspect="Content" ObjectID="_1796844975" r:id="rId8789"/>
        </w:object>
      </w:r>
      <w:r w:rsidRPr="00330A7E">
        <w:rPr>
          <w:rFonts w:ascii="Times New Roman" w:eastAsia="Times New Roman" w:hAnsi="Times New Roman" w:cs="Times New Roman"/>
          <w:sz w:val="24"/>
          <w:szCs w:val="24"/>
        </w:rPr>
        <w:t xml:space="preserve"> cùng hướng.</w:t>
      </w:r>
    </w:p>
    <w:p w14:paraId="73CD7265" w14:textId="77777777" w:rsidR="00ED397D" w:rsidRPr="00330A7E" w:rsidRDefault="00ED397D" w:rsidP="00330A7E">
      <w:pPr>
        <w:tabs>
          <w:tab w:val="left" w:pos="360"/>
          <w:tab w:val="left" w:pos="2880"/>
          <w:tab w:val="left" w:pos="5400"/>
          <w:tab w:val="left" w:pos="7920"/>
        </w:tabs>
        <w:spacing w:after="0" w:line="360" w:lineRule="auto"/>
        <w:ind w:left="900"/>
        <w:jc w:val="both"/>
        <w:rPr>
          <w:rFonts w:ascii="Times New Roman" w:eastAsia="Palatino Linotype" w:hAnsi="Times New Roman" w:cs="Times New Roman"/>
          <w:noProof/>
          <w:position w:val="-14"/>
          <w:sz w:val="24"/>
          <w:szCs w:val="24"/>
        </w:rPr>
      </w:pPr>
      <w:r w:rsidRPr="00330A7E">
        <w:rPr>
          <w:rFonts w:ascii="Times New Roman" w:eastAsia="Times New Roman" w:hAnsi="Times New Roman" w:cs="Times New Roman"/>
          <w:sz w:val="24"/>
          <w:szCs w:val="24"/>
        </w:rPr>
        <w:t xml:space="preserve">Do máy bay tiếp tục giữ nguyên vận tốc và thời gian bay từ </w:t>
      </w:r>
      <w:r w:rsidRPr="00330A7E">
        <w:rPr>
          <w:rFonts w:ascii="Times New Roman" w:eastAsia="Palatino Linotype" w:hAnsi="Times New Roman" w:cs="Times New Roman"/>
          <w:noProof/>
          <w:position w:val="-10"/>
          <w:sz w:val="24"/>
          <w:szCs w:val="24"/>
        </w:rPr>
        <w:object w:dxaOrig="820" w:dyaOrig="320" w14:anchorId="0EA341E8">
          <v:shape id="_x0000_i5914" type="#_x0000_t75" style="width:41.25pt;height:15.75pt" o:ole="">
            <v:imagedata r:id="rId8790" o:title=""/>
          </v:shape>
          <o:OLEObject Type="Embed" ProgID="Equation.DSMT4" ShapeID="_x0000_i5914" DrawAspect="Content" ObjectID="_1796844976" r:id="rId8791"/>
        </w:object>
      </w:r>
      <w:r w:rsidRPr="00330A7E">
        <w:rPr>
          <w:rFonts w:ascii="Times New Roman" w:eastAsia="Palatino Linotype" w:hAnsi="Times New Roman" w:cs="Times New Roman"/>
          <w:noProof/>
          <w:position w:val="-14"/>
          <w:sz w:val="24"/>
          <w:szCs w:val="24"/>
        </w:rPr>
        <w:t xml:space="preserve"> </w:t>
      </w:r>
      <w:r w:rsidRPr="00330A7E">
        <w:rPr>
          <w:rFonts w:ascii="Times New Roman" w:eastAsia="Times New Roman" w:hAnsi="Times New Roman" w:cs="Times New Roman"/>
          <w:sz w:val="24"/>
          <w:szCs w:val="24"/>
        </w:rPr>
        <w:t xml:space="preserve">gấp 4 lần thời gian bay từ </w:t>
      </w:r>
      <w:r w:rsidRPr="00330A7E">
        <w:rPr>
          <w:rFonts w:ascii="Times New Roman" w:eastAsia="Palatino Linotype" w:hAnsi="Times New Roman" w:cs="Times New Roman"/>
          <w:noProof/>
          <w:position w:val="-10"/>
          <w:sz w:val="24"/>
          <w:szCs w:val="24"/>
        </w:rPr>
        <w:object w:dxaOrig="780" w:dyaOrig="320" w14:anchorId="282411C3">
          <v:shape id="_x0000_i5915" type="#_x0000_t75" style="width:39pt;height:15.75pt" o:ole="">
            <v:imagedata r:id="rId8792" o:title=""/>
          </v:shape>
          <o:OLEObject Type="Embed" ProgID="Equation.DSMT4" ShapeID="_x0000_i5915" DrawAspect="Content" ObjectID="_1796844977" r:id="rId8793"/>
        </w:object>
      </w:r>
      <w:r w:rsidRPr="00330A7E">
        <w:rPr>
          <w:rFonts w:ascii="Times New Roman" w:eastAsia="Palatino Linotype" w:hAnsi="Times New Roman" w:cs="Times New Roman"/>
          <w:noProof/>
          <w:position w:val="-14"/>
          <w:sz w:val="24"/>
          <w:szCs w:val="24"/>
        </w:rPr>
        <w:t xml:space="preserve"> </w:t>
      </w:r>
      <w:r w:rsidRPr="00330A7E">
        <w:rPr>
          <w:rFonts w:ascii="Times New Roman" w:eastAsia="Times New Roman" w:hAnsi="Times New Roman" w:cs="Times New Roman"/>
          <w:sz w:val="24"/>
          <w:szCs w:val="24"/>
        </w:rPr>
        <w:t xml:space="preserve">nên </w:t>
      </w:r>
      <w:r w:rsidRPr="00330A7E">
        <w:rPr>
          <w:rFonts w:ascii="Times New Roman" w:eastAsia="Palatino Linotype" w:hAnsi="Times New Roman" w:cs="Times New Roman"/>
          <w:noProof/>
          <w:position w:val="-10"/>
          <w:sz w:val="24"/>
          <w:szCs w:val="24"/>
        </w:rPr>
        <w:object w:dxaOrig="1180" w:dyaOrig="320" w14:anchorId="0ACA2D53">
          <v:shape id="_x0000_i5916" type="#_x0000_t75" style="width:59.25pt;height:15.75pt" o:ole="">
            <v:imagedata r:id="rId8794" o:title=""/>
          </v:shape>
          <o:OLEObject Type="Embed" ProgID="Equation.DSMT4" ShapeID="_x0000_i5916" DrawAspect="Content" ObjectID="_1796844978" r:id="rId8795"/>
        </w:object>
      </w:r>
    </w:p>
    <w:p w14:paraId="2BAA8733" w14:textId="77777777" w:rsidR="00ED397D" w:rsidRPr="00330A7E" w:rsidRDefault="00ED397D" w:rsidP="00330A7E">
      <w:pPr>
        <w:tabs>
          <w:tab w:val="left" w:pos="360"/>
          <w:tab w:val="left" w:pos="2880"/>
          <w:tab w:val="left" w:pos="5400"/>
          <w:tab w:val="left" w:pos="7920"/>
        </w:tabs>
        <w:spacing w:after="0" w:line="360" w:lineRule="auto"/>
        <w:ind w:left="900"/>
        <w:jc w:val="both"/>
        <w:rPr>
          <w:rFonts w:ascii="Times New Roman" w:eastAsia="Palatino Linotype" w:hAnsi="Times New Roman" w:cs="Times New Roman"/>
          <w:noProof/>
          <w:position w:val="-14"/>
          <w:sz w:val="24"/>
          <w:szCs w:val="24"/>
        </w:rPr>
      </w:pPr>
      <w:r w:rsidRPr="00330A7E">
        <w:rPr>
          <w:rFonts w:ascii="Times New Roman" w:eastAsia="Times New Roman" w:hAnsi="Times New Roman" w:cs="Times New Roman"/>
          <w:sz w:val="24"/>
          <w:szCs w:val="24"/>
        </w:rPr>
        <w:t xml:space="preserve">Suy ra </w:t>
      </w:r>
      <w:r w:rsidRPr="00330A7E">
        <w:rPr>
          <w:rFonts w:ascii="Times New Roman" w:eastAsia="Palatino Linotype" w:hAnsi="Times New Roman" w:cs="Times New Roman"/>
          <w:noProof/>
          <w:position w:val="-56"/>
          <w:sz w:val="24"/>
          <w:szCs w:val="24"/>
        </w:rPr>
        <w:object w:dxaOrig="6820" w:dyaOrig="1240" w14:anchorId="09398792">
          <v:shape id="_x0000_i5917" type="#_x0000_t75" style="width:341.25pt;height:62.25pt" o:ole="">
            <v:imagedata r:id="rId8796" o:title=""/>
          </v:shape>
          <o:OLEObject Type="Embed" ProgID="Equation.DSMT4" ShapeID="_x0000_i5917" DrawAspect="Content" ObjectID="_1796844979" r:id="rId8797"/>
        </w:object>
      </w:r>
    </w:p>
    <w:p w14:paraId="481188C4" w14:textId="77777777" w:rsidR="00ED397D" w:rsidRPr="00330A7E" w:rsidRDefault="00ED397D" w:rsidP="00330A7E">
      <w:pPr>
        <w:tabs>
          <w:tab w:val="left" w:pos="360"/>
          <w:tab w:val="left" w:pos="2880"/>
          <w:tab w:val="left" w:pos="5400"/>
          <w:tab w:val="left" w:pos="7920"/>
        </w:tabs>
        <w:spacing w:after="0" w:line="360" w:lineRule="auto"/>
        <w:ind w:left="900"/>
        <w:jc w:val="both"/>
        <w:rPr>
          <w:rFonts w:ascii="Times New Roman" w:eastAsia="Times New Roman" w:hAnsi="Times New Roman" w:cs="Times New Roman"/>
          <w:sz w:val="24"/>
          <w:szCs w:val="24"/>
        </w:rPr>
      </w:pPr>
      <w:r w:rsidRPr="00330A7E">
        <w:rPr>
          <w:rFonts w:ascii="Times New Roman" w:eastAsia="Times New Roman" w:hAnsi="Times New Roman" w:cs="Times New Roman"/>
          <w:position w:val="-10"/>
          <w:sz w:val="24"/>
          <w:szCs w:val="24"/>
        </w:rPr>
        <w:object w:dxaOrig="3800" w:dyaOrig="320" w14:anchorId="7F12AB46">
          <v:shape id="_x0000_i5918" type="#_x0000_t75" style="width:189.75pt;height:15.75pt" o:ole="">
            <v:imagedata r:id="rId8798" o:title=""/>
          </v:shape>
          <o:OLEObject Type="Embed" ProgID="Equation.DSMT4" ShapeID="_x0000_i5918" DrawAspect="Content" ObjectID="_1796844980" r:id="rId8799"/>
        </w:object>
      </w:r>
    </w:p>
    <w:p w14:paraId="63B8ADDA" w14:textId="77777777" w:rsidR="00ED397D" w:rsidRPr="00330A7E" w:rsidRDefault="00ED397D" w:rsidP="00330A7E">
      <w:pPr>
        <w:tabs>
          <w:tab w:val="left" w:pos="360"/>
          <w:tab w:val="left" w:pos="2880"/>
          <w:tab w:val="left" w:pos="5400"/>
          <w:tab w:val="left" w:pos="7920"/>
        </w:tabs>
        <w:spacing w:after="0" w:line="360" w:lineRule="auto"/>
        <w:ind w:left="900"/>
        <w:rPr>
          <w:rFonts w:ascii="Times New Roman" w:eastAsia="Arial" w:hAnsi="Times New Roman" w:cs="Times New Roman"/>
          <w:b/>
          <w:bCs/>
          <w:color w:val="000000"/>
          <w:sz w:val="24"/>
          <w:szCs w:val="24"/>
          <w:lang w:val="vi-VN"/>
        </w:rPr>
      </w:pPr>
    </w:p>
    <w:p w14:paraId="3EF27E8E" w14:textId="77777777" w:rsidR="00ED397D" w:rsidRPr="00330A7E" w:rsidRDefault="00ED397D" w:rsidP="00330A7E">
      <w:pPr>
        <w:ind w:left="900"/>
        <w:rPr>
          <w:rFonts w:ascii="Times New Roman" w:hAnsi="Times New Roman" w:cs="Times New Roman"/>
          <w:sz w:val="24"/>
          <w:szCs w:val="24"/>
        </w:rPr>
      </w:pPr>
      <w:r w:rsidRPr="00330A7E">
        <w:rPr>
          <w:rFonts w:ascii="Times New Roman" w:hAnsi="Times New Roman" w:cs="Times New Roman"/>
          <w:b/>
          <w:bCs/>
          <w:sz w:val="24"/>
          <w:szCs w:val="24"/>
        </w:rPr>
        <w:t>Câu 6</w:t>
      </w:r>
      <w:r w:rsidRPr="00330A7E">
        <w:rPr>
          <w:rFonts w:ascii="Times New Roman" w:hAnsi="Times New Roman" w:cs="Times New Roman"/>
          <w:sz w:val="24"/>
          <w:szCs w:val="24"/>
        </w:rPr>
        <w:t>. Một xe ô tô sau khi chờ hết đèn đỏ đã bắt đầu chuyển động với vận tốc được biểu thị bằng đồ thị là đường cong parabol. Biết rằng sau 5 phút thì xe đạt đến vận tốc cao nhất 1 000 m/phút và bắt đầu giảm tốc, đi được 6 phút thì xe chuyển động đều (tham khảo hình vẽ). Quãng đường xe đi được sau 10 phút đầu tiên kể từ khi hết đèn đỏ là bao nhiêu mét?</w:t>
      </w:r>
    </w:p>
    <w:p w14:paraId="77EDD8D0" w14:textId="77777777" w:rsidR="00ED397D" w:rsidRPr="00330A7E" w:rsidRDefault="00ED397D" w:rsidP="00330A7E">
      <w:pPr>
        <w:ind w:left="900"/>
        <w:rPr>
          <w:rFonts w:ascii="Times New Roman" w:hAnsi="Times New Roman" w:cs="Times New Roman"/>
          <w:sz w:val="24"/>
          <w:szCs w:val="24"/>
        </w:rPr>
      </w:pPr>
      <w:r w:rsidRPr="00330A7E">
        <w:rPr>
          <w:rFonts w:ascii="Times New Roman" w:hAnsi="Times New Roman" w:cs="Times New Roman"/>
          <w:sz w:val="24"/>
          <w:szCs w:val="24"/>
        </w:rPr>
        <w:t xml:space="preserve">                                           </w:t>
      </w:r>
      <w:r w:rsidRPr="00330A7E">
        <w:rPr>
          <w:rFonts w:ascii="Times New Roman" w:hAnsi="Times New Roman" w:cs="Times New Roman"/>
          <w:noProof/>
          <w:sz w:val="24"/>
          <w:szCs w:val="24"/>
          <w:lang w:eastAsia="en-US"/>
        </w:rPr>
        <w:drawing>
          <wp:inline distT="0" distB="0" distL="0" distR="0" wp14:anchorId="4A0891E5" wp14:editId="45D1DC3A">
            <wp:extent cx="2571882" cy="1657435"/>
            <wp:effectExtent l="0" t="0" r="0" b="0"/>
            <wp:docPr id="1453070335" name="Picture 145307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21"/>
                    <a:stretch>
                      <a:fillRect/>
                    </a:stretch>
                  </pic:blipFill>
                  <pic:spPr>
                    <a:xfrm>
                      <a:off x="0" y="0"/>
                      <a:ext cx="2571882" cy="1657435"/>
                    </a:xfrm>
                    <a:prstGeom prst="rect">
                      <a:avLst/>
                    </a:prstGeom>
                  </pic:spPr>
                </pic:pic>
              </a:graphicData>
            </a:graphic>
          </wp:inline>
        </w:drawing>
      </w:r>
    </w:p>
    <w:p w14:paraId="7AA38B7C" w14:textId="77777777" w:rsidR="00ED397D" w:rsidRPr="00330A7E" w:rsidRDefault="00ED397D" w:rsidP="00330A7E">
      <w:pPr>
        <w:tabs>
          <w:tab w:val="left" w:pos="360"/>
          <w:tab w:val="left" w:pos="2880"/>
          <w:tab w:val="left" w:pos="5400"/>
          <w:tab w:val="left" w:pos="7920"/>
        </w:tabs>
        <w:spacing w:after="0" w:line="360" w:lineRule="auto"/>
        <w:ind w:left="900"/>
        <w:jc w:val="center"/>
        <w:rPr>
          <w:rFonts w:ascii="Times New Roman" w:eastAsia="Arial" w:hAnsi="Times New Roman" w:cs="Times New Roman"/>
          <w:b/>
          <w:bCs/>
          <w:color w:val="000000"/>
          <w:sz w:val="24"/>
          <w:szCs w:val="24"/>
          <w:lang w:val="vi-VN"/>
        </w:rPr>
      </w:pPr>
      <w:r w:rsidRPr="00330A7E">
        <w:rPr>
          <w:rFonts w:ascii="Times New Roman" w:eastAsia="Times New Roman" w:hAnsi="Times New Roman" w:cs="Times New Roman"/>
          <w:b/>
          <w:bCs/>
          <w:sz w:val="24"/>
          <w:szCs w:val="24"/>
        </w:rPr>
        <w:t>Giải</w:t>
      </w:r>
    </w:p>
    <w:p w14:paraId="6F2B11D9" w14:textId="77777777" w:rsidR="00ED397D" w:rsidRPr="00330A7E" w:rsidRDefault="00ED397D" w:rsidP="00330A7E">
      <w:pPr>
        <w:ind w:left="900"/>
        <w:rPr>
          <w:rFonts w:ascii="Times New Roman" w:hAnsi="Times New Roman" w:cs="Times New Roman"/>
          <w:sz w:val="24"/>
          <w:szCs w:val="24"/>
        </w:rPr>
      </w:pPr>
      <w:r w:rsidRPr="00330A7E">
        <w:rPr>
          <w:rFonts w:ascii="Times New Roman" w:hAnsi="Times New Roman" w:cs="Times New Roman"/>
          <w:sz w:val="24"/>
          <w:szCs w:val="24"/>
        </w:rPr>
        <w:t xml:space="preserve">Gọi phương trình parabol (P) là: </w:t>
      </w:r>
      <w:r w:rsidRPr="00330A7E">
        <w:rPr>
          <w:rFonts w:ascii="Times New Roman" w:hAnsi="Times New Roman" w:cs="Times New Roman"/>
          <w:position w:val="-14"/>
          <w:sz w:val="24"/>
          <w:szCs w:val="24"/>
        </w:rPr>
        <w:object w:dxaOrig="2560" w:dyaOrig="420" w14:anchorId="0A41A853">
          <v:shape id="_x0000_i5919" type="#_x0000_t75" style="width:128.25pt;height:21pt" o:ole="">
            <v:imagedata r:id="rId8800" o:title=""/>
          </v:shape>
          <o:OLEObject Type="Embed" ProgID="Equation.DSMT4" ShapeID="_x0000_i5919" DrawAspect="Content" ObjectID="_1796844981" r:id="rId8801"/>
        </w:object>
      </w:r>
      <w:r w:rsidRPr="00330A7E">
        <w:rPr>
          <w:rFonts w:ascii="Times New Roman" w:hAnsi="Times New Roman" w:cs="Times New Roman"/>
          <w:sz w:val="24"/>
          <w:szCs w:val="24"/>
        </w:rPr>
        <w:t xml:space="preserve">, (vì </w:t>
      </w:r>
      <w:r w:rsidRPr="00330A7E">
        <w:rPr>
          <w:rFonts w:ascii="Times New Roman" w:hAnsi="Times New Roman" w:cs="Times New Roman"/>
          <w:position w:val="-10"/>
          <w:sz w:val="24"/>
          <w:szCs w:val="24"/>
        </w:rPr>
        <w:object w:dxaOrig="859" w:dyaOrig="340" w14:anchorId="13E3306D">
          <v:shape id="_x0000_i5920" type="#_x0000_t75" style="width:42.75pt;height:17.25pt" o:ole="">
            <v:imagedata r:id="rId8802" o:title=""/>
          </v:shape>
          <o:OLEObject Type="Embed" ProgID="Equation.DSMT4" ShapeID="_x0000_i5920" DrawAspect="Content" ObjectID="_1796844982" r:id="rId8803"/>
        </w:object>
      </w:r>
      <w:r w:rsidRPr="00330A7E">
        <w:rPr>
          <w:rFonts w:ascii="Times New Roman" w:hAnsi="Times New Roman" w:cs="Times New Roman"/>
          <w:sz w:val="24"/>
          <w:szCs w:val="24"/>
        </w:rPr>
        <w:t>)</w:t>
      </w:r>
    </w:p>
    <w:p w14:paraId="6258B122" w14:textId="77777777" w:rsidR="00ED397D" w:rsidRPr="00330A7E" w:rsidRDefault="00ED397D" w:rsidP="00330A7E">
      <w:pPr>
        <w:ind w:left="900"/>
        <w:rPr>
          <w:rFonts w:ascii="Times New Roman" w:hAnsi="Times New Roman" w:cs="Times New Roman"/>
          <w:sz w:val="24"/>
          <w:szCs w:val="24"/>
        </w:rPr>
      </w:pPr>
      <w:r w:rsidRPr="00330A7E">
        <w:rPr>
          <w:rFonts w:ascii="Times New Roman" w:hAnsi="Times New Roman" w:cs="Times New Roman"/>
          <w:sz w:val="24"/>
          <w:szCs w:val="24"/>
        </w:rPr>
        <w:t xml:space="preserve">Dựa vào đồ thị hàm số ta có </w:t>
      </w:r>
      <w:r w:rsidRPr="00330A7E">
        <w:rPr>
          <w:rFonts w:ascii="Times New Roman" w:hAnsi="Times New Roman" w:cs="Times New Roman"/>
          <w:position w:val="-48"/>
          <w:sz w:val="24"/>
          <w:szCs w:val="24"/>
        </w:rPr>
        <w:object w:dxaOrig="3180" w:dyaOrig="1100" w14:anchorId="0DC588E3">
          <v:shape id="_x0000_i5921" type="#_x0000_t75" style="width:159pt;height:54.75pt" o:ole="">
            <v:imagedata r:id="rId8804" o:title=""/>
          </v:shape>
          <o:OLEObject Type="Embed" ProgID="Equation.DSMT4" ShapeID="_x0000_i5921" DrawAspect="Content" ObjectID="_1796844983" r:id="rId8805"/>
        </w:object>
      </w:r>
    </w:p>
    <w:p w14:paraId="7F905691" w14:textId="77777777" w:rsidR="00ED397D" w:rsidRPr="00330A7E" w:rsidRDefault="00ED397D" w:rsidP="00330A7E">
      <w:pPr>
        <w:ind w:left="900"/>
        <w:rPr>
          <w:rFonts w:ascii="Times New Roman" w:hAnsi="Times New Roman" w:cs="Times New Roman"/>
          <w:sz w:val="24"/>
          <w:szCs w:val="24"/>
        </w:rPr>
      </w:pPr>
      <w:r w:rsidRPr="00330A7E">
        <w:rPr>
          <w:rFonts w:ascii="Times New Roman" w:hAnsi="Times New Roman" w:cs="Times New Roman"/>
          <w:sz w:val="24"/>
          <w:szCs w:val="24"/>
        </w:rPr>
        <w:t xml:space="preserve">Phương trình vận tốc của xe trong 6 phút đầu là: </w:t>
      </w:r>
      <w:r w:rsidRPr="00330A7E">
        <w:rPr>
          <w:rFonts w:ascii="Times New Roman" w:hAnsi="Times New Roman" w:cs="Times New Roman"/>
          <w:position w:val="-10"/>
          <w:sz w:val="24"/>
          <w:szCs w:val="24"/>
        </w:rPr>
        <w:object w:dxaOrig="2020" w:dyaOrig="380" w14:anchorId="6E212449">
          <v:shape id="_x0000_i5922" type="#_x0000_t75" style="width:101.25pt;height:18.75pt" o:ole="">
            <v:imagedata r:id="rId8806" o:title=""/>
          </v:shape>
          <o:OLEObject Type="Embed" ProgID="Equation.DSMT4" ShapeID="_x0000_i5922" DrawAspect="Content" ObjectID="_1796844984" r:id="rId8807"/>
        </w:object>
      </w:r>
    </w:p>
    <w:p w14:paraId="5F55E41F" w14:textId="77777777" w:rsidR="00ED397D" w:rsidRPr="00330A7E" w:rsidRDefault="00ED397D" w:rsidP="00330A7E">
      <w:pPr>
        <w:tabs>
          <w:tab w:val="left" w:pos="360"/>
          <w:tab w:val="left" w:pos="2880"/>
          <w:tab w:val="left" w:pos="5400"/>
          <w:tab w:val="left" w:pos="7920"/>
        </w:tabs>
        <w:spacing w:after="0" w:line="360" w:lineRule="auto"/>
        <w:ind w:left="900"/>
        <w:jc w:val="both"/>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Bắt đầu từ phút thứ 6 trở đi xe chuyển động đều với vận tốc </w:t>
      </w:r>
      <w:r w:rsidRPr="00330A7E">
        <w:rPr>
          <w:rFonts w:ascii="Times New Roman" w:eastAsia="Times New Roman" w:hAnsi="Times New Roman" w:cs="Times New Roman"/>
          <w:position w:val="-10"/>
          <w:sz w:val="24"/>
          <w:szCs w:val="24"/>
        </w:rPr>
        <w:object w:dxaOrig="1520" w:dyaOrig="340" w14:anchorId="0879EABA">
          <v:shape id="_x0000_i5923" type="#_x0000_t75" style="width:75.75pt;height:17.25pt" o:ole="">
            <v:imagedata r:id="rId8808" o:title=""/>
          </v:shape>
          <o:OLEObject Type="Embed" ProgID="Equation.DSMT4" ShapeID="_x0000_i5923" DrawAspect="Content" ObjectID="_1796844985" r:id="rId8809"/>
        </w:object>
      </w:r>
    </w:p>
    <w:p w14:paraId="7D1D6561" w14:textId="77777777" w:rsidR="00ED397D" w:rsidRPr="00330A7E" w:rsidRDefault="00ED397D" w:rsidP="00330A7E">
      <w:pPr>
        <w:tabs>
          <w:tab w:val="left" w:pos="360"/>
          <w:tab w:val="left" w:pos="2880"/>
          <w:tab w:val="left" w:pos="5400"/>
          <w:tab w:val="left" w:pos="7920"/>
        </w:tabs>
        <w:spacing w:after="0" w:line="360" w:lineRule="auto"/>
        <w:ind w:left="900"/>
        <w:jc w:val="both"/>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Quãng đường xe đi được sau 10 phút: </w:t>
      </w:r>
    </w:p>
    <w:p w14:paraId="6BC73E8F" w14:textId="77777777" w:rsidR="00ED397D" w:rsidRPr="00330A7E" w:rsidRDefault="00ED397D" w:rsidP="00330A7E">
      <w:pPr>
        <w:tabs>
          <w:tab w:val="left" w:pos="360"/>
          <w:tab w:val="left" w:pos="2880"/>
          <w:tab w:val="left" w:pos="5400"/>
          <w:tab w:val="left" w:pos="7920"/>
        </w:tabs>
        <w:spacing w:after="0" w:line="360" w:lineRule="auto"/>
        <w:ind w:left="900"/>
        <w:jc w:val="both"/>
        <w:rPr>
          <w:rFonts w:ascii="Times New Roman" w:eastAsia="Times New Roman" w:hAnsi="Times New Roman" w:cs="Times New Roman"/>
          <w:sz w:val="24"/>
          <w:szCs w:val="24"/>
        </w:rPr>
      </w:pPr>
      <w:r w:rsidRPr="00330A7E">
        <w:rPr>
          <w:rFonts w:ascii="Times New Roman" w:eastAsia="Times New Roman" w:hAnsi="Times New Roman" w:cs="Times New Roman"/>
          <w:position w:val="-34"/>
          <w:sz w:val="24"/>
          <w:szCs w:val="24"/>
        </w:rPr>
        <w:object w:dxaOrig="4780" w:dyaOrig="800" w14:anchorId="482E8BC1">
          <v:shape id="_x0000_i5924" type="#_x0000_t75" style="width:239.25pt;height:39.75pt" o:ole="">
            <v:imagedata r:id="rId8810" o:title=""/>
          </v:shape>
          <o:OLEObject Type="Embed" ProgID="Equation.DSMT4" ShapeID="_x0000_i5924" DrawAspect="Content" ObjectID="_1796844986" r:id="rId8811"/>
        </w:object>
      </w:r>
    </w:p>
    <w:p w14:paraId="55B7EBC2" w14:textId="77777777" w:rsidR="00ED397D" w:rsidRPr="00330A7E" w:rsidRDefault="00ED397D" w:rsidP="00330A7E">
      <w:pPr>
        <w:ind w:left="900"/>
        <w:rPr>
          <w:rFonts w:ascii="Times New Roman" w:eastAsia="Calibri" w:hAnsi="Times New Roman" w:cs="Times New Roman"/>
          <w:sz w:val="24"/>
          <w:szCs w:val="24"/>
        </w:rPr>
      </w:pPr>
    </w:p>
    <w:p w14:paraId="2012EAD1" w14:textId="77777777" w:rsidR="00ED397D" w:rsidRDefault="00ED397D" w:rsidP="00330A7E">
      <w:pPr>
        <w:pStyle w:val="ListParagraph"/>
        <w:tabs>
          <w:tab w:val="left" w:pos="992"/>
        </w:tabs>
        <w:spacing w:before="120"/>
        <w:ind w:left="0"/>
        <w:rPr>
          <w:rFonts w:ascii="Times New Roman" w:hAnsi="Times New Roman" w:cs="Times New Roman"/>
          <w:b/>
          <w:sz w:val="24"/>
          <w:szCs w:val="24"/>
        </w:rPr>
      </w:pPr>
    </w:p>
    <w:p w14:paraId="04BAD287" w14:textId="77777777" w:rsidR="00845FD2" w:rsidRDefault="00845FD2" w:rsidP="00330A7E">
      <w:pPr>
        <w:pStyle w:val="ListParagraph"/>
        <w:tabs>
          <w:tab w:val="left" w:pos="992"/>
        </w:tabs>
        <w:spacing w:before="120"/>
        <w:ind w:left="0"/>
        <w:rPr>
          <w:rFonts w:ascii="Times New Roman" w:hAnsi="Times New Roman" w:cs="Times New Roman"/>
          <w:b/>
          <w:sz w:val="24"/>
          <w:szCs w:val="24"/>
        </w:rPr>
      </w:pPr>
    </w:p>
    <w:p w14:paraId="0E2B4A81" w14:textId="77777777" w:rsidR="00845FD2" w:rsidRDefault="00845FD2" w:rsidP="00330A7E">
      <w:pPr>
        <w:pStyle w:val="ListParagraph"/>
        <w:tabs>
          <w:tab w:val="left" w:pos="992"/>
        </w:tabs>
        <w:spacing w:before="120"/>
        <w:ind w:left="0"/>
        <w:rPr>
          <w:rFonts w:ascii="Times New Roman" w:hAnsi="Times New Roman" w:cs="Times New Roman"/>
          <w:b/>
          <w:sz w:val="24"/>
          <w:szCs w:val="24"/>
        </w:rPr>
      </w:pPr>
    </w:p>
    <w:p w14:paraId="2DD5F8F4" w14:textId="77777777" w:rsidR="00845FD2" w:rsidRDefault="00845FD2" w:rsidP="00330A7E">
      <w:pPr>
        <w:pStyle w:val="ListParagraph"/>
        <w:tabs>
          <w:tab w:val="left" w:pos="992"/>
        </w:tabs>
        <w:spacing w:before="120"/>
        <w:ind w:left="0"/>
        <w:rPr>
          <w:rFonts w:ascii="Times New Roman" w:hAnsi="Times New Roman" w:cs="Times New Roman"/>
          <w:b/>
          <w:sz w:val="24"/>
          <w:szCs w:val="24"/>
        </w:rPr>
      </w:pPr>
    </w:p>
    <w:tbl>
      <w:tblPr>
        <w:tblStyle w:val="TableGrid"/>
        <w:tblW w:w="10098" w:type="dxa"/>
        <w:jc w:val="center"/>
        <w:tblBorders>
          <w:top w:val="single" w:sz="4" w:space="0" w:color="0070C0"/>
          <w:left w:val="single" w:sz="4" w:space="0" w:color="0070C0"/>
          <w:bottom w:val="single" w:sz="4" w:space="0" w:color="0070C0"/>
          <w:right w:val="single" w:sz="4" w:space="0" w:color="0070C0"/>
          <w:insideH w:val="none" w:sz="0" w:space="0" w:color="auto"/>
          <w:insideV w:val="single" w:sz="4" w:space="0" w:color="0070C0"/>
        </w:tblBorders>
        <w:tblLook w:val="04A0" w:firstRow="1" w:lastRow="0" w:firstColumn="1" w:lastColumn="0" w:noHBand="0" w:noVBand="1"/>
      </w:tblPr>
      <w:tblGrid>
        <w:gridCol w:w="4230"/>
        <w:gridCol w:w="5868"/>
      </w:tblGrid>
      <w:tr w:rsidR="00845FD2" w:rsidRPr="00330A7E" w14:paraId="673DF78C" w14:textId="77777777" w:rsidTr="00676EEF">
        <w:trPr>
          <w:trHeight w:val="265"/>
          <w:jc w:val="center"/>
        </w:trPr>
        <w:tc>
          <w:tcPr>
            <w:tcW w:w="4230" w:type="dxa"/>
            <w:vAlign w:val="center"/>
          </w:tcPr>
          <w:p w14:paraId="1744DED7"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lastRenderedPageBreak/>
              <w:t xml:space="preserve"> ĐỀ THI THỬ </w:t>
            </w:r>
          </w:p>
          <w:p w14:paraId="4825ADAE"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THEO CẤU TRÚC ĐỀ THAM KHẢO</w:t>
            </w:r>
          </w:p>
        </w:tc>
        <w:tc>
          <w:tcPr>
            <w:tcW w:w="5868" w:type="dxa"/>
            <w:vAlign w:val="center"/>
          </w:tcPr>
          <w:p w14:paraId="6884C24D" w14:textId="77777777" w:rsidR="00845FD2" w:rsidRPr="00330A7E" w:rsidRDefault="00845FD2" w:rsidP="00676EEF">
            <w:pPr>
              <w:tabs>
                <w:tab w:val="left" w:pos="992"/>
              </w:tabs>
              <w:jc w:val="center"/>
              <w:rPr>
                <w:rFonts w:ascii="Times New Roman" w:hAnsi="Times New Roman" w:cs="Times New Roman"/>
                <w:b/>
                <w:color w:val="FF0000"/>
                <w:sz w:val="24"/>
                <w:szCs w:val="24"/>
              </w:rPr>
            </w:pPr>
            <w:r w:rsidRPr="00330A7E">
              <w:rPr>
                <w:rFonts w:ascii="Times New Roman" w:hAnsi="Times New Roman" w:cs="Times New Roman"/>
                <w:b/>
                <w:color w:val="1F497D" w:themeColor="text2"/>
                <w:sz w:val="24"/>
                <w:szCs w:val="24"/>
                <w:lang w:val="vi-VN"/>
              </w:rPr>
              <w:t xml:space="preserve">KỲ THI TỐT NGHIỆP </w:t>
            </w:r>
            <w:r w:rsidRPr="00330A7E">
              <w:rPr>
                <w:rFonts w:ascii="Times New Roman" w:hAnsi="Times New Roman" w:cs="Times New Roman"/>
                <w:b/>
                <w:color w:val="00B050"/>
                <w:sz w:val="24"/>
                <w:szCs w:val="24"/>
                <w:lang w:val="vi-VN"/>
              </w:rPr>
              <w:t xml:space="preserve">THPT QUỐC GIA </w:t>
            </w:r>
            <w:r w:rsidRPr="00330A7E">
              <w:rPr>
                <w:rFonts w:ascii="Times New Roman" w:hAnsi="Times New Roman" w:cs="Times New Roman"/>
                <w:b/>
                <w:color w:val="FF0000"/>
                <w:sz w:val="24"/>
                <w:szCs w:val="24"/>
                <w:lang w:val="vi-VN"/>
              </w:rPr>
              <w:t>NĂM 2025</w:t>
            </w:r>
          </w:p>
          <w:p w14:paraId="481EF8DC"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Bài thi môn: TOÁN</w:t>
            </w:r>
          </w:p>
        </w:tc>
      </w:tr>
      <w:tr w:rsidR="00845FD2" w:rsidRPr="00330A7E" w14:paraId="6795C9B7" w14:textId="77777777" w:rsidTr="00676EEF">
        <w:trPr>
          <w:trHeight w:val="724"/>
          <w:jc w:val="center"/>
        </w:trPr>
        <w:tc>
          <w:tcPr>
            <w:tcW w:w="4230" w:type="dxa"/>
            <w:vAlign w:val="center"/>
          </w:tcPr>
          <w:p w14:paraId="4F4E97B7" w14:textId="7CF190FE" w:rsidR="00845FD2" w:rsidRPr="00330A7E" w:rsidRDefault="00845FD2" w:rsidP="00845FD2">
            <w:pPr>
              <w:tabs>
                <w:tab w:val="left" w:pos="992"/>
              </w:tabs>
              <w:jc w:val="center"/>
              <w:rPr>
                <w:rFonts w:ascii="Times New Roman" w:hAnsi="Times New Roman" w:cs="Times New Roman"/>
                <w:b/>
                <w:bCs/>
                <w:iCs/>
                <w:color w:val="000000" w:themeColor="text1"/>
                <w:sz w:val="24"/>
                <w:szCs w:val="24"/>
              </w:rPr>
            </w:pPr>
            <w:r w:rsidRPr="00330A7E">
              <w:rPr>
                <w:rFonts w:ascii="Times New Roman" w:hAnsi="Times New Roman" w:cs="Times New Roman"/>
                <w:b/>
                <w:bCs/>
                <w:iCs/>
                <w:color w:val="000000" w:themeColor="text1"/>
                <w:sz w:val="24"/>
                <w:szCs w:val="24"/>
                <w:highlight w:val="green"/>
              </w:rPr>
              <w:t xml:space="preserve">ĐỀ </w:t>
            </w:r>
            <w:r>
              <w:rPr>
                <w:rFonts w:ascii="Times New Roman" w:hAnsi="Times New Roman" w:cs="Times New Roman"/>
                <w:b/>
                <w:bCs/>
                <w:iCs/>
                <w:color w:val="000000" w:themeColor="text1"/>
                <w:sz w:val="24"/>
                <w:szCs w:val="24"/>
                <w:highlight w:val="green"/>
              </w:rPr>
              <w:t>1</w:t>
            </w:r>
            <w:r>
              <w:rPr>
                <w:rFonts w:ascii="Times New Roman" w:hAnsi="Times New Roman" w:cs="Times New Roman"/>
                <w:b/>
                <w:bCs/>
                <w:iCs/>
                <w:color w:val="000000" w:themeColor="text1"/>
                <w:sz w:val="24"/>
                <w:szCs w:val="24"/>
                <w:highlight w:val="green"/>
              </w:rPr>
              <w:t>7</w:t>
            </w:r>
          </w:p>
        </w:tc>
        <w:tc>
          <w:tcPr>
            <w:tcW w:w="5868" w:type="dxa"/>
            <w:vAlign w:val="center"/>
          </w:tcPr>
          <w:p w14:paraId="151F29DD" w14:textId="77777777" w:rsidR="00845FD2" w:rsidRPr="00330A7E" w:rsidRDefault="00845FD2" w:rsidP="00676EEF">
            <w:pPr>
              <w:tabs>
                <w:tab w:val="left" w:pos="992"/>
              </w:tabs>
              <w:jc w:val="center"/>
              <w:rPr>
                <w:rFonts w:ascii="Times New Roman" w:hAnsi="Times New Roman" w:cs="Times New Roman"/>
                <w:bCs/>
                <w:i/>
                <w:iCs/>
                <w:color w:val="000000" w:themeColor="text1"/>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809792" behindDoc="0" locked="0" layoutInCell="1" allowOverlap="1" wp14:anchorId="786867CA" wp14:editId="5862A951">
                      <wp:simplePos x="0" y="0"/>
                      <wp:positionH relativeFrom="column">
                        <wp:posOffset>794385</wp:posOffset>
                      </wp:positionH>
                      <wp:positionV relativeFrom="paragraph">
                        <wp:posOffset>198120</wp:posOffset>
                      </wp:positionV>
                      <wp:extent cx="2324100" cy="0"/>
                      <wp:effectExtent l="0" t="0" r="0" b="0"/>
                      <wp:wrapNone/>
                      <wp:docPr id="121"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809792;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iJTSQtQEAALkDAAAOAAAAZHJzL2Uyb0RvYy54bWysU9Gu0zAMfUfiH6K8s7YDIVStuw+7ghcE Exc+IDd11ogkjpywbn+Pk229CBBCiBc3Tnxsn2N3c3fyThyBksUwyG7VSgFB42jDYZBfPr998UaK lFUYlcMAgzxDknfb5882c+xhjRO6EUhwkpD6OQ5yyjn2TZP0BF6lFUYI/GiQvMrs0qEZSc2c3btm 3bavmxlpjIQaUuLb+8uj3Nb8xoDOH41JkIUbJPeWq6VqH4ttthvVH0jFyeprG+ofuvDKBi66pLpX WYlvZH9J5a0mTGjySqNv0BiroXJgNl37E5uHSUWoXFicFBeZ0v9Lqz8c9yTsyLNbd1IE5XlID5mU PUxZ7DAElhBJdEWpOaaeAbuwp6uX4p4K7ZMhX75MSJyquudFXThlofly/XL9qmt5CPr21jwBI6X8 DtCLchiks6EQV706vk+Zi3HoLYSd0sildD3ls4MS7MInMEyGi3UVXdcIdo7EUfECjF8rDc5VIwvE WOcWUPtn0DW2wKCu1t8Cl+haEUNegN4GpN9Vzadbq+YSf2N94VpoP+J4roOocvB+VJWuu1wW8Ee/ wp/+uO13AAAA//8DAFBLAwQUAAYACAAAACEA+XsVJN0AAAAJAQAADwAAAGRycy9kb3ducmV2Lnht bEyPzU7DMBCE70h9B2uRuFEnAdoS4lQVPyc4hMCBoxsvSdR4HcVuEnh6FnGgx5n9NDuTbWfbiREH 3zpSEC8jEEiVMy3VCt7fni43IHzQZHTnCBV8oYdtvjjLdGrcRK84lqEWHEI+1QqaEPpUSl81aLVf uh6Jb59usDqwHGppBj1xuO1kEkUraXVL/KHRPd43WB3Ko1Wwfnwui356ePku5FoWxejC5vCh1MX5 vLsDEXAO/zD81ufqkHOnvTuS8aJjndzEjCq4ihMQDFzfxmzs/wyZZ/J0Qf4DAAD//wMAUEsBAi0A FAAGAAgAAAAhALaDOJL+AAAA4QEAABMAAAAAAAAAAAAAAAAAAAAAAFtDb250ZW50X1R5cGVzXS54 bWxQSwECLQAUAAYACAAAACEAOP0h/9YAAACUAQAACwAAAAAAAAAAAAAAAAAvAQAAX3JlbHMvLnJl bHNQSwECLQAUAAYACAAAACEA4iU0kLUBAAC5AwAADgAAAAAAAAAAAAAAAAAuAgAAZHJzL2Uyb0Rv Yy54bWxQSwECLQAUAAYACAAAACEA+XsVJN0AAAAJAQAADwAAAAAAAAAAAAAAAAAPBAAAZHJzL2Rv d25yZXYueG1sUEsFBgAAAAAEAAQA8wAAABkFAAAAAA== " strokecolor="black [3040]"/>
                  </w:pict>
                </mc:Fallback>
              </mc:AlternateContent>
            </w:r>
            <w:r w:rsidRPr="00330A7E">
              <w:rPr>
                <w:rFonts w:ascii="Times New Roman" w:hAnsi="Times New Roman" w:cs="Times New Roman"/>
                <w:bCs/>
                <w:i/>
                <w:iCs/>
                <w:color w:val="000000" w:themeColor="text1"/>
                <w:sz w:val="24"/>
                <w:szCs w:val="24"/>
              </w:rPr>
              <w:t>Thời gian làm bài: 90 phút, không kể thời gian phát đề</w:t>
            </w:r>
          </w:p>
        </w:tc>
      </w:tr>
    </w:tbl>
    <w:p w14:paraId="10C72407"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PHẦN I. Câu trắc nghiệm nhiều phương án lựa chọn</w:t>
      </w:r>
      <w:r w:rsidRPr="00330A7E">
        <w:rPr>
          <w:rFonts w:ascii="Times New Roman" w:hAnsi="Times New Roman" w:cs="Times New Roman"/>
          <w:sz w:val="24"/>
          <w:szCs w:val="24"/>
        </w:rPr>
        <w:t>. Thí sinh trả lời từ câu 1 đến câu 12. Mỗi câu hỏi thí sinh chỉ chọn một phương án.</w:t>
      </w:r>
    </w:p>
    <w:p w14:paraId="42BDDAB0" w14:textId="77777777" w:rsidR="00ED397D" w:rsidRPr="00330A7E" w:rsidRDefault="00ED397D" w:rsidP="000E1E56">
      <w:pPr>
        <w:pStyle w:val="ListParagraph"/>
        <w:numPr>
          <w:ilvl w:val="0"/>
          <w:numId w:val="69"/>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6"/>
          <w:sz w:val="24"/>
          <w:szCs w:val="24"/>
        </w:rPr>
        <w:object w:dxaOrig="560" w:dyaOrig="440" w14:anchorId="68D92870">
          <v:shape id="_x0000_i5925" type="#_x0000_t75" style="width:28.5pt;height:21.75pt" o:ole="">
            <v:imagedata r:id="rId8812" o:title=""/>
          </v:shape>
          <o:OLEObject Type="Embed" ProgID="Equation.DSMT4" ShapeID="_x0000_i5925" DrawAspect="Content" ObjectID="_1796844987" r:id="rId8813"/>
        </w:object>
      </w:r>
      <w:r w:rsidRPr="00330A7E">
        <w:rPr>
          <w:rFonts w:ascii="Times New Roman" w:hAnsi="Times New Roman" w:cs="Times New Roman"/>
          <w:sz w:val="24"/>
          <w:szCs w:val="24"/>
        </w:rPr>
        <w:t xml:space="preserve"> có bảng biến thiên như sau:</w:t>
      </w:r>
    </w:p>
    <w:p w14:paraId="087B69FB" w14:textId="77777777" w:rsidR="00ED397D" w:rsidRPr="00330A7E" w:rsidRDefault="00ED397D" w:rsidP="00330A7E">
      <w:pPr>
        <w:pStyle w:val="ListParagraph"/>
        <w:spacing w:line="276" w:lineRule="auto"/>
        <w:ind w:left="992"/>
        <w:jc w:val="center"/>
        <w:rPr>
          <w:rFonts w:ascii="Times New Roman" w:hAnsi="Times New Roman" w:cs="Times New Roman"/>
          <w:sz w:val="24"/>
          <w:szCs w:val="24"/>
        </w:rPr>
      </w:pPr>
      <w:r w:rsidRPr="00330A7E">
        <w:rPr>
          <w:rFonts w:ascii="Times New Roman" w:hAnsi="Times New Roman" w:cs="Times New Roman"/>
          <w:sz w:val="24"/>
          <w:szCs w:val="24"/>
        </w:rPr>
        <w:drawing>
          <wp:inline distT="0" distB="0" distL="0" distR="0" wp14:anchorId="1488A76E" wp14:editId="598BDB56">
            <wp:extent cx="3875237" cy="937341"/>
            <wp:effectExtent l="0" t="0" r="0" b="0"/>
            <wp:docPr id="378716909" name="Picture 378716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839.png"/>
                    <pic:cNvPicPr/>
                  </pic:nvPicPr>
                  <pic:blipFill>
                    <a:blip r:embed="rId8814" cstate="print">
                      <a:extLst>
                        <a:ext uri="{28A0092B-C50C-407E-A947-70E740481C1C}">
                          <a14:useLocalDpi xmlns:a14="http://schemas.microsoft.com/office/drawing/2010/main" val="0"/>
                        </a:ext>
                      </a:extLst>
                    </a:blip>
                    <a:stretch>
                      <a:fillRect/>
                    </a:stretch>
                  </pic:blipFill>
                  <pic:spPr>
                    <a:xfrm>
                      <a:off x="0" y="0"/>
                      <a:ext cx="3882905" cy="939196"/>
                    </a:xfrm>
                    <a:prstGeom prst="rect">
                      <a:avLst/>
                    </a:prstGeom>
                  </pic:spPr>
                </pic:pic>
              </a:graphicData>
            </a:graphic>
          </wp:inline>
        </w:drawing>
      </w:r>
    </w:p>
    <w:p w14:paraId="019D8613" w14:textId="77777777" w:rsidR="00ED397D" w:rsidRPr="00330A7E" w:rsidRDefault="00ED397D" w:rsidP="00330A7E">
      <w:pPr>
        <w:pStyle w:val="ListParagraph"/>
        <w:spacing w:line="276" w:lineRule="auto"/>
        <w:ind w:left="992"/>
        <w:rPr>
          <w:rFonts w:ascii="Times New Roman" w:hAnsi="Times New Roman" w:cs="Times New Roman"/>
          <w:b/>
          <w:color w:val="0000FF"/>
          <w:sz w:val="24"/>
          <w:szCs w:val="24"/>
        </w:rPr>
      </w:pPr>
      <w:r w:rsidRPr="00330A7E">
        <w:rPr>
          <w:rFonts w:ascii="Times New Roman" w:hAnsi="Times New Roman" w:cs="Times New Roman"/>
          <w:sz w:val="24"/>
          <w:szCs w:val="24"/>
        </w:rPr>
        <w:t>Hàm số đã cho đồng biến trên khoảng nào dưới đây?</w:t>
      </w:r>
    </w:p>
    <w:p w14:paraId="132D29BF" w14:textId="77777777" w:rsidR="00ED397D" w:rsidRPr="00330A7E" w:rsidRDefault="00ED397D" w:rsidP="00330A7E">
      <w:pPr>
        <w:pStyle w:val="ListParagraph"/>
        <w:tabs>
          <w:tab w:val="left" w:pos="3402"/>
          <w:tab w:val="left" w:pos="5669"/>
          <w:tab w:val="left" w:pos="7937"/>
        </w:tabs>
        <w:spacing w:line="276" w:lineRule="auto"/>
        <w:ind w:left="992"/>
        <w:rPr>
          <w:rFonts w:ascii="Times New Roman" w:hAnsi="Times New Roman" w:cs="Times New Roman"/>
          <w:color w:val="C00000"/>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position w:val="-16"/>
          <w:sz w:val="24"/>
          <w:szCs w:val="24"/>
        </w:rPr>
        <w:object w:dxaOrig="720" w:dyaOrig="440" w14:anchorId="6DF13D1B">
          <v:shape id="_x0000_i5926" type="#_x0000_t75" style="width:36pt;height:21.75pt" o:ole="">
            <v:imagedata r:id="rId8815" o:title=""/>
          </v:shape>
          <o:OLEObject Type="Embed" ProgID="Equation.DSMT4" ShapeID="_x0000_i5926" DrawAspect="Content" ObjectID="_1796844988" r:id="rId8816"/>
        </w:object>
      </w:r>
      <w:r w:rsidRPr="00330A7E">
        <w:rPr>
          <w:rFonts w:ascii="Times New Roman" w:hAnsi="Times New Roman" w:cs="Times New Roman"/>
          <w:color w:val="C00000"/>
          <w:sz w:val="24"/>
          <w:szCs w:val="24"/>
        </w:rPr>
        <w:t>.</w:t>
      </w:r>
      <w:r w:rsidRPr="00330A7E">
        <w:rPr>
          <w:rFonts w:ascii="Times New Roman" w:hAnsi="Times New Roman" w:cs="Times New Roman"/>
          <w:b/>
          <w:color w:val="C00000"/>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position w:val="-16"/>
          <w:sz w:val="24"/>
          <w:szCs w:val="24"/>
        </w:rPr>
        <w:object w:dxaOrig="700" w:dyaOrig="440" w14:anchorId="5AC22EA4">
          <v:shape id="_x0000_i5927" type="#_x0000_t75" style="width:35.25pt;height:21.75pt" o:ole="">
            <v:imagedata r:id="rId8817" o:title=""/>
          </v:shape>
          <o:OLEObject Type="Embed" ProgID="Equation.DSMT4" ShapeID="_x0000_i5927" DrawAspect="Content" ObjectID="_1796844989" r:id="rId8818"/>
        </w:object>
      </w:r>
      <w:r w:rsidRPr="00330A7E">
        <w:rPr>
          <w:rFonts w:ascii="Times New Roman" w:hAnsi="Times New Roman" w:cs="Times New Roman"/>
          <w:color w:val="C00000"/>
          <w:sz w:val="24"/>
          <w:szCs w:val="24"/>
        </w:rPr>
        <w:t>.</w:t>
      </w:r>
      <w:r w:rsidRPr="00330A7E">
        <w:rPr>
          <w:rFonts w:ascii="Times New Roman" w:hAnsi="Times New Roman" w:cs="Times New Roman"/>
          <w:b/>
          <w:color w:val="C00000"/>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position w:val="-16"/>
          <w:sz w:val="24"/>
          <w:szCs w:val="24"/>
        </w:rPr>
        <w:object w:dxaOrig="580" w:dyaOrig="440" w14:anchorId="668430E7">
          <v:shape id="_x0000_i5928" type="#_x0000_t75" style="width:28.5pt;height:21.75pt" o:ole="">
            <v:imagedata r:id="rId8819" o:title=""/>
          </v:shape>
          <o:OLEObject Type="Embed" ProgID="Equation.DSMT4" ShapeID="_x0000_i5928" DrawAspect="Content" ObjectID="_1796844990" r:id="rId8820"/>
        </w:object>
      </w:r>
      <w:r w:rsidRPr="00330A7E">
        <w:rPr>
          <w:rFonts w:ascii="Times New Roman" w:hAnsi="Times New Roman" w:cs="Times New Roman"/>
          <w:color w:val="C00000"/>
          <w:sz w:val="24"/>
          <w:szCs w:val="24"/>
        </w:rPr>
        <w:t>.</w:t>
      </w:r>
      <w:r w:rsidRPr="00330A7E">
        <w:rPr>
          <w:rFonts w:ascii="Times New Roman" w:hAnsi="Times New Roman" w:cs="Times New Roman"/>
          <w:b/>
          <w:color w:val="C00000"/>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position w:val="-16"/>
          <w:sz w:val="24"/>
          <w:szCs w:val="24"/>
        </w:rPr>
        <w:object w:dxaOrig="900" w:dyaOrig="440" w14:anchorId="7854FA43">
          <v:shape id="_x0000_i5929" type="#_x0000_t75" style="width:45pt;height:21.75pt" o:ole="">
            <v:imagedata r:id="rId8821" o:title=""/>
          </v:shape>
          <o:OLEObject Type="Embed" ProgID="Equation.DSMT4" ShapeID="_x0000_i5929" DrawAspect="Content" ObjectID="_1796844991" r:id="rId8822"/>
        </w:object>
      </w:r>
      <w:r w:rsidRPr="00330A7E">
        <w:rPr>
          <w:rFonts w:ascii="Times New Roman" w:hAnsi="Times New Roman" w:cs="Times New Roman"/>
          <w:color w:val="C00000"/>
          <w:sz w:val="24"/>
          <w:szCs w:val="24"/>
        </w:rPr>
        <w:t>.</w:t>
      </w:r>
    </w:p>
    <w:p w14:paraId="46A7499F" w14:textId="77777777" w:rsidR="00ED397D" w:rsidRPr="00330A7E" w:rsidRDefault="00ED397D" w:rsidP="000E1E56">
      <w:pPr>
        <w:pStyle w:val="ListParagraph"/>
        <w:numPr>
          <w:ilvl w:val="0"/>
          <w:numId w:val="69"/>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2"/>
          <w:sz w:val="24"/>
          <w:szCs w:val="24"/>
        </w:rPr>
        <w:object w:dxaOrig="2079" w:dyaOrig="400" w14:anchorId="6F11CF34">
          <v:shape id="_x0000_i5930" type="#_x0000_t75" style="width:104.25pt;height:20.25pt" o:ole="">
            <v:imagedata r:id="rId8823" o:title=""/>
          </v:shape>
          <o:OLEObject Type="Embed" ProgID="Equation.DSMT4" ShapeID="_x0000_i5930" DrawAspect="Content" ObjectID="_1796844992" r:id="rId8824"/>
        </w:object>
      </w:r>
      <w:r w:rsidRPr="00330A7E">
        <w:rPr>
          <w:rFonts w:ascii="Times New Roman" w:hAnsi="Times New Roman" w:cs="Times New Roman"/>
          <w:position w:val="-16"/>
          <w:sz w:val="24"/>
          <w:szCs w:val="24"/>
        </w:rPr>
        <w:object w:dxaOrig="1380" w:dyaOrig="440" w14:anchorId="1946E944">
          <v:shape id="_x0000_i5931" type="#_x0000_t75" style="width:69pt;height:21.75pt" o:ole="">
            <v:imagedata r:id="rId8825" o:title=""/>
          </v:shape>
          <o:OLEObject Type="Embed" ProgID="Equation.DSMT4" ShapeID="_x0000_i5931" DrawAspect="Content" ObjectID="_1796844993" r:id="rId8826"/>
        </w:object>
      </w:r>
      <w:r w:rsidRPr="00330A7E">
        <w:rPr>
          <w:rFonts w:ascii="Times New Roman" w:hAnsi="Times New Roman" w:cs="Times New Roman"/>
          <w:sz w:val="24"/>
          <w:szCs w:val="24"/>
        </w:rPr>
        <w:t xml:space="preserve"> có đồ thị như hình vẽ bên. Số điểm cực trị của hàm số này là</w:t>
      </w:r>
    </w:p>
    <w:p w14:paraId="1AC037D0" w14:textId="77777777" w:rsidR="00ED397D" w:rsidRPr="00330A7E" w:rsidRDefault="00ED397D" w:rsidP="00330A7E">
      <w:pPr>
        <w:spacing w:after="0"/>
        <w:ind w:left="992"/>
        <w:jc w:val="center"/>
        <w:rPr>
          <w:rFonts w:ascii="Times New Roman" w:hAnsi="Times New Roman" w:cs="Times New Roman"/>
          <w:b/>
          <w:sz w:val="24"/>
          <w:szCs w:val="24"/>
        </w:rPr>
      </w:pPr>
      <w:r w:rsidRPr="00330A7E">
        <w:rPr>
          <w:rFonts w:ascii="Times New Roman" w:hAnsi="Times New Roman" w:cs="Times New Roman"/>
          <w:b/>
          <w:noProof/>
          <w:sz w:val="24"/>
          <w:szCs w:val="24"/>
          <w:lang w:eastAsia="en-US"/>
        </w:rPr>
        <w:drawing>
          <wp:inline distT="0" distB="0" distL="0" distR="0" wp14:anchorId="656A4ACE" wp14:editId="39C4B580">
            <wp:extent cx="1456947" cy="1249683"/>
            <wp:effectExtent l="0" t="0" r="0" b="7620"/>
            <wp:docPr id="378716910" name="Picture 378716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844.png"/>
                    <pic:cNvPicPr/>
                  </pic:nvPicPr>
                  <pic:blipFill>
                    <a:blip r:embed="rId8827" cstate="print">
                      <a:extLst>
                        <a:ext uri="{28A0092B-C50C-407E-A947-70E740481C1C}">
                          <a14:useLocalDpi xmlns:a14="http://schemas.microsoft.com/office/drawing/2010/main" val="0"/>
                        </a:ext>
                      </a:extLst>
                    </a:blip>
                    <a:stretch>
                      <a:fillRect/>
                    </a:stretch>
                  </pic:blipFill>
                  <pic:spPr>
                    <a:xfrm>
                      <a:off x="0" y="0"/>
                      <a:ext cx="1456947" cy="1249683"/>
                    </a:xfrm>
                    <a:prstGeom prst="rect">
                      <a:avLst/>
                    </a:prstGeom>
                  </pic:spPr>
                </pic:pic>
              </a:graphicData>
            </a:graphic>
          </wp:inline>
        </w:drawing>
      </w:r>
    </w:p>
    <w:p w14:paraId="5B29D6AA"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C00000"/>
          <w:sz w:val="24"/>
          <w:szCs w:val="24"/>
        </w:rPr>
      </w:pPr>
      <w:r w:rsidRPr="00330A7E">
        <w:rPr>
          <w:rFonts w:ascii="Times New Roman" w:hAnsi="Times New Roman" w:cs="Times New Roman"/>
          <w:b/>
          <w:color w:val="0000FF"/>
          <w:sz w:val="24"/>
          <w:szCs w:val="24"/>
          <w:lang w:val="nl-NL"/>
        </w:rPr>
        <w:t xml:space="preserve">A. </w:t>
      </w:r>
      <w:r w:rsidRPr="00330A7E">
        <w:rPr>
          <w:rFonts w:ascii="Times New Roman" w:hAnsi="Times New Roman" w:cs="Times New Roman"/>
          <w:position w:val="-6"/>
          <w:sz w:val="24"/>
          <w:szCs w:val="24"/>
        </w:rPr>
        <w:object w:dxaOrig="200" w:dyaOrig="279" w14:anchorId="506F946B">
          <v:shape id="_x0000_i5932" type="#_x0000_t75" style="width:9.75pt;height:13.5pt" o:ole="">
            <v:imagedata r:id="rId8828" o:title=""/>
          </v:shape>
          <o:OLEObject Type="Embed" ProgID="Equation.DSMT4" ShapeID="_x0000_i5932" DrawAspect="Content" ObjectID="_1796844994" r:id="rId8829"/>
        </w:object>
      </w:r>
      <w:r w:rsidRPr="00330A7E">
        <w:rPr>
          <w:rFonts w:ascii="Times New Roman" w:hAnsi="Times New Roman" w:cs="Times New Roman"/>
          <w:color w:val="C00000"/>
          <w:sz w:val="24"/>
          <w:szCs w:val="24"/>
          <w:lang w:val="nl-NL"/>
        </w:rPr>
        <w:tab/>
      </w:r>
      <w:r w:rsidRPr="00330A7E">
        <w:rPr>
          <w:rFonts w:ascii="Times New Roman" w:hAnsi="Times New Roman" w:cs="Times New Roman"/>
          <w:b/>
          <w:color w:val="0000FF"/>
          <w:sz w:val="24"/>
          <w:szCs w:val="24"/>
          <w:lang w:val="nl-NL"/>
        </w:rPr>
        <w:t xml:space="preserve">B. </w:t>
      </w:r>
      <w:r w:rsidRPr="00330A7E">
        <w:rPr>
          <w:rFonts w:ascii="Times New Roman" w:hAnsi="Times New Roman" w:cs="Times New Roman"/>
          <w:position w:val="-4"/>
          <w:sz w:val="24"/>
          <w:szCs w:val="24"/>
        </w:rPr>
        <w:object w:dxaOrig="200" w:dyaOrig="260" w14:anchorId="639DA7FB">
          <v:shape id="_x0000_i5933" type="#_x0000_t75" style="width:9.75pt;height:13.5pt" o:ole="">
            <v:imagedata r:id="rId8830" o:title=""/>
          </v:shape>
          <o:OLEObject Type="Embed" ProgID="Equation.DSMT4" ShapeID="_x0000_i5933" DrawAspect="Content" ObjectID="_1796844995" r:id="rId8831"/>
        </w:object>
      </w:r>
      <w:r w:rsidRPr="00330A7E">
        <w:rPr>
          <w:rFonts w:ascii="Times New Roman" w:hAnsi="Times New Roman" w:cs="Times New Roman"/>
          <w:color w:val="C00000"/>
          <w:sz w:val="24"/>
          <w:szCs w:val="24"/>
          <w:lang w:val="nl-NL"/>
        </w:rPr>
        <w:tab/>
      </w:r>
      <w:r w:rsidRPr="00330A7E">
        <w:rPr>
          <w:rFonts w:ascii="Times New Roman" w:hAnsi="Times New Roman" w:cs="Times New Roman"/>
          <w:b/>
          <w:color w:val="0000FF"/>
          <w:sz w:val="24"/>
          <w:szCs w:val="24"/>
          <w:lang w:val="nl-NL"/>
        </w:rPr>
        <w:t xml:space="preserve">C. </w:t>
      </w:r>
      <w:r w:rsidRPr="00330A7E">
        <w:rPr>
          <w:rFonts w:ascii="Times New Roman" w:hAnsi="Times New Roman" w:cs="Times New Roman"/>
          <w:position w:val="-4"/>
          <w:sz w:val="24"/>
          <w:szCs w:val="24"/>
        </w:rPr>
        <w:object w:dxaOrig="139" w:dyaOrig="260" w14:anchorId="32424397">
          <v:shape id="_x0000_i5934" type="#_x0000_t75" style="width:6.75pt;height:13.5pt" o:ole="">
            <v:imagedata r:id="rId8832" o:title=""/>
          </v:shape>
          <o:OLEObject Type="Embed" ProgID="Equation.DSMT4" ShapeID="_x0000_i5934" DrawAspect="Content" ObjectID="_1796844996" r:id="rId8833"/>
        </w:object>
      </w:r>
      <w:r w:rsidRPr="00330A7E">
        <w:rPr>
          <w:rFonts w:ascii="Times New Roman" w:hAnsi="Times New Roman" w:cs="Times New Roman"/>
          <w:color w:val="C00000"/>
          <w:sz w:val="24"/>
          <w:szCs w:val="24"/>
          <w:lang w:val="nl-NL"/>
        </w:rPr>
        <w:tab/>
      </w:r>
      <w:r w:rsidRPr="00330A7E">
        <w:rPr>
          <w:rFonts w:ascii="Times New Roman" w:hAnsi="Times New Roman" w:cs="Times New Roman"/>
          <w:b/>
          <w:color w:val="0000FF"/>
          <w:sz w:val="24"/>
          <w:szCs w:val="24"/>
          <w:lang w:val="nl-NL"/>
        </w:rPr>
        <w:t xml:space="preserve">D. </w:t>
      </w:r>
      <w:r w:rsidRPr="00330A7E">
        <w:rPr>
          <w:rFonts w:ascii="Times New Roman" w:hAnsi="Times New Roman" w:cs="Times New Roman"/>
          <w:position w:val="-6"/>
          <w:sz w:val="24"/>
          <w:szCs w:val="24"/>
        </w:rPr>
        <w:object w:dxaOrig="180" w:dyaOrig="279" w14:anchorId="3327D7EA">
          <v:shape id="_x0000_i5935" type="#_x0000_t75" style="width:9pt;height:13.5pt" o:ole="">
            <v:imagedata r:id="rId8834" o:title=""/>
          </v:shape>
          <o:OLEObject Type="Embed" ProgID="Equation.DSMT4" ShapeID="_x0000_i5935" DrawAspect="Content" ObjectID="_1796844997" r:id="rId8835"/>
        </w:object>
      </w:r>
    </w:p>
    <w:p w14:paraId="6F1D291F" w14:textId="77777777" w:rsidR="00ED397D" w:rsidRPr="00330A7E" w:rsidRDefault="00ED397D" w:rsidP="000E1E56">
      <w:pPr>
        <w:pStyle w:val="ListParagraph"/>
        <w:widowControl w:val="0"/>
        <w:numPr>
          <w:ilvl w:val="0"/>
          <w:numId w:val="69"/>
        </w:numPr>
        <w:tabs>
          <w:tab w:val="left" w:pos="992"/>
        </w:tabs>
        <w:spacing w:before="120" w:line="276" w:lineRule="auto"/>
        <w:rPr>
          <w:rFonts w:ascii="Times New Roman" w:eastAsia="Calibri" w:hAnsi="Times New Roman" w:cs="Times New Roman"/>
          <w:color w:val="000000"/>
          <w:sz w:val="24"/>
          <w:szCs w:val="24"/>
        </w:rPr>
      </w:pPr>
      <w:r w:rsidRPr="00330A7E">
        <w:rPr>
          <w:rFonts w:ascii="Times New Roman" w:eastAsia="Calibri" w:hAnsi="Times New Roman" w:cs="Times New Roman"/>
          <w:sz w:val="24"/>
          <w:szCs w:val="24"/>
        </w:rPr>
        <w:t xml:space="preserve">Cho </w:t>
      </w:r>
      <w:r w:rsidRPr="00330A7E">
        <w:rPr>
          <w:rFonts w:ascii="Times New Roman" w:hAnsi="Times New Roman" w:cs="Times New Roman"/>
          <w:position w:val="-16"/>
          <w:sz w:val="24"/>
          <w:szCs w:val="24"/>
        </w:rPr>
        <w:object w:dxaOrig="1780" w:dyaOrig="440" w14:anchorId="1A93009B">
          <v:shape id="_x0000_i5936" type="#_x0000_t75" style="width:89.25pt;height:21.75pt" o:ole="">
            <v:imagedata r:id="rId8836" o:title=""/>
          </v:shape>
          <o:OLEObject Type="Embed" ProgID="Equation.DSMT4" ShapeID="_x0000_i5936" DrawAspect="Content" ObjectID="_1796844998" r:id="rId8837"/>
        </w:object>
      </w:r>
      <w:r w:rsidRPr="00330A7E">
        <w:rPr>
          <w:rFonts w:ascii="Times New Roman" w:eastAsia="Calibri" w:hAnsi="Times New Roman" w:cs="Times New Roman"/>
          <w:sz w:val="24"/>
          <w:szCs w:val="24"/>
        </w:rPr>
        <w:t xml:space="preserve">. Khẳng định nào dưới đây </w:t>
      </w:r>
      <w:r w:rsidRPr="00330A7E">
        <w:rPr>
          <w:rFonts w:ascii="Times New Roman" w:eastAsia="Calibri" w:hAnsi="Times New Roman" w:cs="Times New Roman"/>
          <w:b/>
          <w:sz w:val="24"/>
          <w:szCs w:val="24"/>
        </w:rPr>
        <w:t>đúng</w:t>
      </w:r>
      <w:r w:rsidRPr="00330A7E">
        <w:rPr>
          <w:rFonts w:ascii="Times New Roman" w:eastAsia="Calibri" w:hAnsi="Times New Roman" w:cs="Times New Roman"/>
          <w:sz w:val="24"/>
          <w:szCs w:val="24"/>
        </w:rPr>
        <w:t>?</w:t>
      </w:r>
    </w:p>
    <w:p w14:paraId="4CBF83A5" w14:textId="77777777" w:rsidR="00ED397D" w:rsidRPr="00330A7E" w:rsidRDefault="00ED397D" w:rsidP="00330A7E">
      <w:pPr>
        <w:pStyle w:val="ListParagraph"/>
        <w:tabs>
          <w:tab w:val="left" w:pos="3402"/>
          <w:tab w:val="left" w:pos="5669"/>
          <w:tab w:val="left" w:pos="7937"/>
        </w:tabs>
        <w:spacing w:line="276" w:lineRule="auto"/>
        <w:ind w:left="992"/>
        <w:rPr>
          <w:rFonts w:ascii="Times New Roman" w:hAnsi="Times New Roman" w:cs="Times New Roman"/>
          <w:b/>
          <w:color w:val="C00000"/>
          <w:sz w:val="24"/>
          <w:szCs w:val="24"/>
          <w:lang w:val="nl-NL"/>
        </w:rPr>
      </w:pPr>
      <w:r w:rsidRPr="00330A7E">
        <w:rPr>
          <w:rFonts w:ascii="Times New Roman" w:eastAsia="Calibri" w:hAnsi="Times New Roman" w:cs="Times New Roman"/>
          <w:b/>
          <w:color w:val="0000FF"/>
          <w:sz w:val="24"/>
          <w:szCs w:val="24"/>
        </w:rPr>
        <w:t xml:space="preserve">A. </w:t>
      </w:r>
      <w:r w:rsidRPr="00330A7E">
        <w:rPr>
          <w:rFonts w:ascii="Times New Roman" w:hAnsi="Times New Roman" w:cs="Times New Roman"/>
          <w:position w:val="-16"/>
          <w:sz w:val="24"/>
          <w:szCs w:val="24"/>
        </w:rPr>
        <w:object w:dxaOrig="1460" w:dyaOrig="440" w14:anchorId="148AF08F">
          <v:shape id="_x0000_i5937" type="#_x0000_t75" style="width:73.5pt;height:21.75pt" o:ole="">
            <v:imagedata r:id="rId8838" o:title=""/>
          </v:shape>
          <o:OLEObject Type="Embed" ProgID="Equation.DSMT4" ShapeID="_x0000_i5937" DrawAspect="Content" ObjectID="_1796844999" r:id="rId8839"/>
        </w:object>
      </w:r>
      <w:r w:rsidRPr="00330A7E">
        <w:rPr>
          <w:rFonts w:ascii="Times New Roman" w:eastAsia="Calibri" w:hAnsi="Times New Roman" w:cs="Times New Roman"/>
          <w:color w:val="C00000"/>
          <w:sz w:val="24"/>
          <w:szCs w:val="24"/>
        </w:rPr>
        <w:t>.</w:t>
      </w:r>
      <w:r w:rsidRPr="00330A7E">
        <w:rPr>
          <w:rFonts w:ascii="Times New Roman" w:eastAsia="Calibri" w:hAnsi="Times New Roman" w:cs="Times New Roman"/>
          <w:b/>
          <w:color w:val="C00000"/>
          <w:sz w:val="24"/>
          <w:szCs w:val="24"/>
        </w:rPr>
        <w:tab/>
      </w:r>
      <w:r w:rsidRPr="00330A7E">
        <w:rPr>
          <w:rFonts w:ascii="Times New Roman" w:eastAsia="Calibri" w:hAnsi="Times New Roman" w:cs="Times New Roman"/>
          <w:b/>
          <w:color w:val="0000FF"/>
          <w:sz w:val="24"/>
          <w:szCs w:val="24"/>
        </w:rPr>
        <w:t xml:space="preserve">B. </w:t>
      </w:r>
      <w:r w:rsidRPr="00330A7E">
        <w:rPr>
          <w:rFonts w:ascii="Times New Roman" w:hAnsi="Times New Roman" w:cs="Times New Roman"/>
          <w:position w:val="-16"/>
          <w:sz w:val="24"/>
          <w:szCs w:val="24"/>
        </w:rPr>
        <w:object w:dxaOrig="1440" w:dyaOrig="440" w14:anchorId="313B64E8">
          <v:shape id="_x0000_i5938" type="#_x0000_t75" style="width:1in;height:21.75pt" o:ole="">
            <v:imagedata r:id="rId8840" o:title=""/>
          </v:shape>
          <o:OLEObject Type="Embed" ProgID="Equation.DSMT4" ShapeID="_x0000_i5938" DrawAspect="Content" ObjectID="_1796845000" r:id="rId8841"/>
        </w:object>
      </w:r>
      <w:r w:rsidRPr="00330A7E">
        <w:rPr>
          <w:rFonts w:ascii="Times New Roman" w:eastAsia="Calibri" w:hAnsi="Times New Roman" w:cs="Times New Roman"/>
          <w:color w:val="C00000"/>
          <w:sz w:val="24"/>
          <w:szCs w:val="24"/>
        </w:rPr>
        <w:t>.</w:t>
      </w:r>
      <w:r w:rsidRPr="00330A7E">
        <w:rPr>
          <w:rFonts w:ascii="Times New Roman" w:eastAsia="Calibri" w:hAnsi="Times New Roman" w:cs="Times New Roman"/>
          <w:b/>
          <w:color w:val="C00000"/>
          <w:sz w:val="24"/>
          <w:szCs w:val="24"/>
        </w:rPr>
        <w:tab/>
      </w:r>
      <w:r w:rsidRPr="00330A7E">
        <w:rPr>
          <w:rFonts w:ascii="Times New Roman" w:eastAsia="Calibri" w:hAnsi="Times New Roman" w:cs="Times New Roman"/>
          <w:b/>
          <w:color w:val="0000FF"/>
          <w:sz w:val="24"/>
          <w:szCs w:val="24"/>
        </w:rPr>
        <w:t xml:space="preserve">C. </w:t>
      </w:r>
      <w:r w:rsidRPr="00330A7E">
        <w:rPr>
          <w:rFonts w:ascii="Times New Roman" w:hAnsi="Times New Roman" w:cs="Times New Roman"/>
          <w:position w:val="-16"/>
          <w:sz w:val="24"/>
          <w:szCs w:val="24"/>
        </w:rPr>
        <w:object w:dxaOrig="1180" w:dyaOrig="440" w14:anchorId="4E9AF2A5">
          <v:shape id="_x0000_i5939" type="#_x0000_t75" style="width:58.5pt;height:21.75pt" o:ole="">
            <v:imagedata r:id="rId8842" o:title=""/>
          </v:shape>
          <o:OLEObject Type="Embed" ProgID="Equation.DSMT4" ShapeID="_x0000_i5939" DrawAspect="Content" ObjectID="_1796845001" r:id="rId8843"/>
        </w:object>
      </w:r>
      <w:r w:rsidRPr="00330A7E">
        <w:rPr>
          <w:rFonts w:ascii="Times New Roman" w:eastAsia="Calibri" w:hAnsi="Times New Roman" w:cs="Times New Roman"/>
          <w:color w:val="C00000"/>
          <w:sz w:val="24"/>
          <w:szCs w:val="24"/>
        </w:rPr>
        <w:t>.</w:t>
      </w:r>
      <w:r w:rsidRPr="00330A7E">
        <w:rPr>
          <w:rFonts w:ascii="Times New Roman" w:eastAsia="Calibri" w:hAnsi="Times New Roman" w:cs="Times New Roman"/>
          <w:b/>
          <w:color w:val="C00000"/>
          <w:sz w:val="24"/>
          <w:szCs w:val="24"/>
        </w:rPr>
        <w:tab/>
      </w:r>
      <w:r w:rsidRPr="00330A7E">
        <w:rPr>
          <w:rFonts w:ascii="Times New Roman" w:eastAsia="Calibri" w:hAnsi="Times New Roman" w:cs="Times New Roman"/>
          <w:b/>
          <w:color w:val="0000FF"/>
          <w:sz w:val="24"/>
          <w:szCs w:val="24"/>
        </w:rPr>
        <w:t xml:space="preserve">D. </w:t>
      </w:r>
      <w:r w:rsidRPr="00330A7E">
        <w:rPr>
          <w:rFonts w:ascii="Times New Roman" w:hAnsi="Times New Roman" w:cs="Times New Roman"/>
          <w:position w:val="-16"/>
          <w:sz w:val="24"/>
          <w:szCs w:val="24"/>
        </w:rPr>
        <w:object w:dxaOrig="1040" w:dyaOrig="440" w14:anchorId="295B8008">
          <v:shape id="_x0000_i5940" type="#_x0000_t75" style="width:51.75pt;height:21.75pt" o:ole="">
            <v:imagedata r:id="rId8844" o:title=""/>
          </v:shape>
          <o:OLEObject Type="Embed" ProgID="Equation.DSMT4" ShapeID="_x0000_i5940" DrawAspect="Content" ObjectID="_1796845002" r:id="rId8845"/>
        </w:object>
      </w:r>
      <w:r w:rsidRPr="00330A7E">
        <w:rPr>
          <w:rFonts w:ascii="Times New Roman" w:eastAsia="Calibri" w:hAnsi="Times New Roman" w:cs="Times New Roman"/>
          <w:color w:val="C00000"/>
          <w:sz w:val="24"/>
          <w:szCs w:val="24"/>
        </w:rPr>
        <w:t>.</w:t>
      </w:r>
    </w:p>
    <w:p w14:paraId="6A2A34AB" w14:textId="77777777" w:rsidR="00ED397D" w:rsidRPr="00330A7E" w:rsidRDefault="00ED397D" w:rsidP="000E1E56">
      <w:pPr>
        <w:pStyle w:val="ListParagraph"/>
        <w:numPr>
          <w:ilvl w:val="0"/>
          <w:numId w:val="69"/>
        </w:numPr>
        <w:tabs>
          <w:tab w:val="left" w:pos="992"/>
        </w:tabs>
        <w:spacing w:before="120" w:line="276" w:lineRule="auto"/>
        <w:rPr>
          <w:rFonts w:ascii="Times New Roman" w:eastAsia="Cambria" w:hAnsi="Times New Roman" w:cs="Times New Roman"/>
          <w:b/>
          <w:color w:val="C00000"/>
          <w:sz w:val="24"/>
          <w:szCs w:val="24"/>
        </w:rPr>
      </w:pPr>
      <w:r w:rsidRPr="00330A7E">
        <w:rPr>
          <w:rFonts w:ascii="Times New Roman" w:eastAsia="Times New Roman" w:hAnsi="Times New Roman" w:cs="Times New Roman"/>
          <w:sz w:val="24"/>
          <w:szCs w:val="24"/>
        </w:rPr>
        <w:t xml:space="preserve">Trong không gian </w:t>
      </w:r>
      <w:r w:rsidRPr="00330A7E">
        <w:rPr>
          <w:rFonts w:ascii="Times New Roman" w:hAnsi="Times New Roman" w:cs="Times New Roman"/>
          <w:position w:val="-12"/>
          <w:sz w:val="24"/>
          <w:szCs w:val="24"/>
        </w:rPr>
        <w:object w:dxaOrig="600" w:dyaOrig="340" w14:anchorId="364B6F73">
          <v:shape id="_x0000_i5941" type="#_x0000_t75" style="width:30pt;height:17.25pt" o:ole="">
            <v:imagedata r:id="rId8846" o:title=""/>
          </v:shape>
          <o:OLEObject Type="Embed" ProgID="Equation.DSMT4" ShapeID="_x0000_i5941" DrawAspect="Content" ObjectID="_1796845003" r:id="rId8847"/>
        </w:object>
      </w:r>
      <w:r w:rsidRPr="00330A7E">
        <w:rPr>
          <w:rFonts w:ascii="Times New Roman" w:eastAsia="Times New Roman" w:hAnsi="Times New Roman" w:cs="Times New Roman"/>
          <w:sz w:val="24"/>
          <w:szCs w:val="24"/>
        </w:rPr>
        <w:t xml:space="preserve">, cho mặt phẳng </w:t>
      </w:r>
      <w:r w:rsidRPr="00330A7E">
        <w:rPr>
          <w:rFonts w:ascii="Times New Roman" w:hAnsi="Times New Roman" w:cs="Times New Roman"/>
          <w:position w:val="-16"/>
          <w:sz w:val="24"/>
          <w:szCs w:val="24"/>
        </w:rPr>
        <w:object w:dxaOrig="420" w:dyaOrig="440" w14:anchorId="06FF5FA1">
          <v:shape id="_x0000_i5942" type="#_x0000_t75" style="width:21pt;height:21.75pt" o:ole="">
            <v:imagedata r:id="rId8848" o:title=""/>
          </v:shape>
          <o:OLEObject Type="Embed" ProgID="Equation.DSMT4" ShapeID="_x0000_i5942" DrawAspect="Content" ObjectID="_1796845004" r:id="rId8849"/>
        </w:object>
      </w:r>
      <w:r w:rsidRPr="00330A7E">
        <w:rPr>
          <w:rFonts w:ascii="Times New Roman" w:eastAsia="Times New Roman" w:hAnsi="Times New Roman" w:cs="Times New Roman"/>
          <w:sz w:val="24"/>
          <w:szCs w:val="24"/>
        </w:rPr>
        <w:t xml:space="preserve"> có phương trình </w:t>
      </w:r>
      <w:r w:rsidRPr="00330A7E">
        <w:rPr>
          <w:rFonts w:ascii="Times New Roman" w:hAnsi="Times New Roman" w:cs="Times New Roman"/>
          <w:position w:val="-12"/>
          <w:sz w:val="24"/>
          <w:szCs w:val="24"/>
        </w:rPr>
        <w:object w:dxaOrig="1920" w:dyaOrig="340" w14:anchorId="0E045698">
          <v:shape id="_x0000_i5943" type="#_x0000_t75" style="width:96pt;height:17.25pt" o:ole="">
            <v:imagedata r:id="rId8850" o:title=""/>
          </v:shape>
          <o:OLEObject Type="Embed" ProgID="Equation.DSMT4" ShapeID="_x0000_i5943" DrawAspect="Content" ObjectID="_1796845005" r:id="rId8851"/>
        </w:object>
      </w:r>
      <w:r w:rsidRPr="00330A7E">
        <w:rPr>
          <w:rFonts w:ascii="Times New Roman" w:eastAsia="Times New Roman" w:hAnsi="Times New Roman" w:cs="Times New Roman"/>
          <w:sz w:val="24"/>
          <w:szCs w:val="24"/>
        </w:rPr>
        <w:t xml:space="preserve">. Một trong các vectơ pháp tuyến mặt phẳng </w:t>
      </w:r>
      <w:r w:rsidRPr="00330A7E">
        <w:rPr>
          <w:rFonts w:ascii="Times New Roman" w:hAnsi="Times New Roman" w:cs="Times New Roman"/>
          <w:position w:val="-16"/>
          <w:sz w:val="24"/>
          <w:szCs w:val="24"/>
        </w:rPr>
        <w:object w:dxaOrig="420" w:dyaOrig="440" w14:anchorId="577AB40C">
          <v:shape id="_x0000_i5944" type="#_x0000_t75" style="width:21pt;height:21.75pt" o:ole="">
            <v:imagedata r:id="rId8852" o:title=""/>
          </v:shape>
          <o:OLEObject Type="Embed" ProgID="Equation.DSMT4" ShapeID="_x0000_i5944" DrawAspect="Content" ObjectID="_1796845006" r:id="rId8853"/>
        </w:object>
      </w:r>
      <w:r w:rsidRPr="00330A7E">
        <w:rPr>
          <w:rFonts w:ascii="Times New Roman" w:eastAsia="Times New Roman" w:hAnsi="Times New Roman" w:cs="Times New Roman"/>
          <w:sz w:val="24"/>
          <w:szCs w:val="24"/>
        </w:rPr>
        <w:t>là</w:t>
      </w:r>
    </w:p>
    <w:p w14:paraId="70337B41"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C00000"/>
          <w:sz w:val="24"/>
          <w:szCs w:val="24"/>
          <w:lang w:val="nl-NL"/>
        </w:rPr>
      </w:pPr>
      <w:r w:rsidRPr="00330A7E">
        <w:rPr>
          <w:rFonts w:ascii="Times New Roman" w:hAnsi="Times New Roman" w:cs="Times New Roman"/>
          <w:b/>
          <w:color w:val="0000FF"/>
          <w:sz w:val="24"/>
          <w:szCs w:val="24"/>
          <w:lang w:val="nl-NL"/>
        </w:rPr>
        <w:t xml:space="preserve">A. </w:t>
      </w:r>
      <w:r w:rsidRPr="00330A7E">
        <w:rPr>
          <w:rFonts w:ascii="Times New Roman" w:hAnsi="Times New Roman" w:cs="Times New Roman"/>
          <w:position w:val="-16"/>
          <w:sz w:val="24"/>
          <w:szCs w:val="24"/>
        </w:rPr>
        <w:object w:dxaOrig="1060" w:dyaOrig="440" w14:anchorId="195A1E5B">
          <v:shape id="_x0000_i5945" type="#_x0000_t75" style="width:53.25pt;height:21.75pt" o:ole="">
            <v:imagedata r:id="rId8854" o:title=""/>
          </v:shape>
          <o:OLEObject Type="Embed" ProgID="Equation.DSMT4" ShapeID="_x0000_i5945" DrawAspect="Content" ObjectID="_1796845007" r:id="rId8855"/>
        </w:object>
      </w:r>
      <w:r w:rsidRPr="00330A7E">
        <w:rPr>
          <w:rFonts w:ascii="Times New Roman" w:hAnsi="Times New Roman" w:cs="Times New Roman"/>
          <w:color w:val="C00000"/>
          <w:sz w:val="24"/>
          <w:szCs w:val="24"/>
          <w:lang w:val="nl-NL"/>
        </w:rPr>
        <w:t>.</w:t>
      </w:r>
      <w:r w:rsidRPr="00330A7E">
        <w:rPr>
          <w:rFonts w:ascii="Times New Roman" w:hAnsi="Times New Roman" w:cs="Times New Roman"/>
          <w:color w:val="C00000"/>
          <w:sz w:val="24"/>
          <w:szCs w:val="24"/>
          <w:lang w:val="nl-NL"/>
        </w:rPr>
        <w:tab/>
      </w:r>
      <w:r w:rsidRPr="00330A7E">
        <w:rPr>
          <w:rFonts w:ascii="Times New Roman" w:hAnsi="Times New Roman" w:cs="Times New Roman"/>
          <w:b/>
          <w:color w:val="0000FF"/>
          <w:sz w:val="24"/>
          <w:szCs w:val="24"/>
          <w:lang w:val="nl-NL"/>
        </w:rPr>
        <w:t xml:space="preserve">B. </w:t>
      </w:r>
      <w:r w:rsidRPr="00330A7E">
        <w:rPr>
          <w:rFonts w:ascii="Times New Roman" w:hAnsi="Times New Roman" w:cs="Times New Roman"/>
          <w:position w:val="-16"/>
          <w:sz w:val="24"/>
          <w:szCs w:val="24"/>
        </w:rPr>
        <w:object w:dxaOrig="1100" w:dyaOrig="440" w14:anchorId="314B5569">
          <v:shape id="_x0000_i5946" type="#_x0000_t75" style="width:54.75pt;height:21.75pt" o:ole="">
            <v:imagedata r:id="rId8856" o:title=""/>
          </v:shape>
          <o:OLEObject Type="Embed" ProgID="Equation.DSMT4" ShapeID="_x0000_i5946" DrawAspect="Content" ObjectID="_1796845008" r:id="rId8857"/>
        </w:object>
      </w:r>
      <w:r w:rsidRPr="00330A7E">
        <w:rPr>
          <w:rFonts w:ascii="Times New Roman" w:hAnsi="Times New Roman" w:cs="Times New Roman"/>
          <w:color w:val="C00000"/>
          <w:sz w:val="24"/>
          <w:szCs w:val="24"/>
          <w:lang w:val="nl-NL"/>
        </w:rPr>
        <w:t>.</w:t>
      </w:r>
      <w:r w:rsidRPr="00330A7E">
        <w:rPr>
          <w:rFonts w:ascii="Times New Roman" w:hAnsi="Times New Roman" w:cs="Times New Roman"/>
          <w:color w:val="C00000"/>
          <w:sz w:val="24"/>
          <w:szCs w:val="24"/>
          <w:lang w:val="nl-NL"/>
        </w:rPr>
        <w:tab/>
      </w:r>
      <w:r w:rsidRPr="00330A7E">
        <w:rPr>
          <w:rFonts w:ascii="Times New Roman" w:hAnsi="Times New Roman" w:cs="Times New Roman"/>
          <w:b/>
          <w:color w:val="0000FF"/>
          <w:sz w:val="24"/>
          <w:szCs w:val="24"/>
          <w:lang w:val="nl-NL"/>
        </w:rPr>
        <w:t xml:space="preserve">C. </w:t>
      </w:r>
      <w:r w:rsidRPr="00330A7E">
        <w:rPr>
          <w:rFonts w:ascii="Times New Roman" w:hAnsi="Times New Roman" w:cs="Times New Roman"/>
          <w:position w:val="-16"/>
          <w:sz w:val="24"/>
          <w:szCs w:val="24"/>
        </w:rPr>
        <w:object w:dxaOrig="940" w:dyaOrig="440" w14:anchorId="32187A82">
          <v:shape id="_x0000_i5947" type="#_x0000_t75" style="width:47.25pt;height:21.75pt" o:ole="">
            <v:imagedata r:id="rId8858" o:title=""/>
          </v:shape>
          <o:OLEObject Type="Embed" ProgID="Equation.DSMT4" ShapeID="_x0000_i5947" DrawAspect="Content" ObjectID="_1796845009" r:id="rId8859"/>
        </w:object>
      </w:r>
      <w:r w:rsidRPr="00330A7E">
        <w:rPr>
          <w:rFonts w:ascii="Times New Roman" w:hAnsi="Times New Roman" w:cs="Times New Roman"/>
          <w:color w:val="C00000"/>
          <w:sz w:val="24"/>
          <w:szCs w:val="24"/>
          <w:lang w:val="nl-NL"/>
        </w:rPr>
        <w:t>.</w:t>
      </w:r>
      <w:r w:rsidRPr="00330A7E">
        <w:rPr>
          <w:rFonts w:ascii="Times New Roman" w:hAnsi="Times New Roman" w:cs="Times New Roman"/>
          <w:color w:val="C00000"/>
          <w:sz w:val="24"/>
          <w:szCs w:val="24"/>
          <w:lang w:val="nl-NL"/>
        </w:rPr>
        <w:tab/>
      </w:r>
      <w:r w:rsidRPr="00330A7E">
        <w:rPr>
          <w:rFonts w:ascii="Times New Roman" w:hAnsi="Times New Roman" w:cs="Times New Roman"/>
          <w:b/>
          <w:color w:val="0000FF"/>
          <w:sz w:val="24"/>
          <w:szCs w:val="24"/>
          <w:lang w:val="nl-NL"/>
        </w:rPr>
        <w:t xml:space="preserve">D. </w:t>
      </w:r>
      <w:r w:rsidRPr="00330A7E">
        <w:rPr>
          <w:rFonts w:ascii="Times New Roman" w:hAnsi="Times New Roman" w:cs="Times New Roman"/>
          <w:position w:val="-16"/>
          <w:sz w:val="24"/>
          <w:szCs w:val="24"/>
        </w:rPr>
        <w:object w:dxaOrig="960" w:dyaOrig="440" w14:anchorId="70208D23">
          <v:shape id="_x0000_i5948" type="#_x0000_t75" style="width:48pt;height:21.75pt" o:ole="">
            <v:imagedata r:id="rId8860" o:title=""/>
          </v:shape>
          <o:OLEObject Type="Embed" ProgID="Equation.DSMT4" ShapeID="_x0000_i5948" DrawAspect="Content" ObjectID="_1796845010" r:id="rId8861"/>
        </w:object>
      </w:r>
      <w:r w:rsidRPr="00330A7E">
        <w:rPr>
          <w:rFonts w:ascii="Times New Roman" w:hAnsi="Times New Roman" w:cs="Times New Roman"/>
          <w:color w:val="C00000"/>
          <w:sz w:val="24"/>
          <w:szCs w:val="24"/>
          <w:lang w:val="nl-NL"/>
        </w:rPr>
        <w:t>.</w:t>
      </w:r>
    </w:p>
    <w:p w14:paraId="020C657A" w14:textId="77777777" w:rsidR="00ED397D" w:rsidRPr="00330A7E" w:rsidRDefault="00ED397D" w:rsidP="000E1E56">
      <w:pPr>
        <w:pStyle w:val="ListParagraph"/>
        <w:numPr>
          <w:ilvl w:val="0"/>
          <w:numId w:val="69"/>
        </w:numPr>
        <w:tabs>
          <w:tab w:val="left" w:pos="992"/>
        </w:tabs>
        <w:spacing w:before="120" w:line="276" w:lineRule="auto"/>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Cho đường thẳng </w:t>
      </w:r>
      <w:r w:rsidRPr="00330A7E">
        <w:rPr>
          <w:rFonts w:ascii="Times New Roman" w:hAnsi="Times New Roman" w:cs="Times New Roman"/>
          <w:position w:val="-4"/>
          <w:sz w:val="24"/>
          <w:szCs w:val="24"/>
        </w:rPr>
        <w:object w:dxaOrig="260" w:dyaOrig="260" w14:anchorId="2BD37599">
          <v:shape id="_x0000_i5949" type="#_x0000_t75" style="width:13.5pt;height:13.5pt" o:ole="">
            <v:imagedata r:id="rId8862" o:title=""/>
          </v:shape>
          <o:OLEObject Type="Embed" ProgID="Equation.DSMT4" ShapeID="_x0000_i5949" DrawAspect="Content" ObjectID="_1796845011" r:id="rId8863"/>
        </w:object>
      </w:r>
      <w:r w:rsidRPr="00330A7E">
        <w:rPr>
          <w:rFonts w:ascii="Times New Roman" w:eastAsia="Times New Roman" w:hAnsi="Times New Roman" w:cs="Times New Roman"/>
          <w:sz w:val="24"/>
          <w:szCs w:val="24"/>
        </w:rPr>
        <w:t xml:space="preserve"> có một vectơ chỉ phương là </w:t>
      </w:r>
      <w:r w:rsidRPr="00330A7E">
        <w:rPr>
          <w:rFonts w:ascii="Times New Roman" w:hAnsi="Times New Roman" w:cs="Times New Roman"/>
          <w:position w:val="-16"/>
          <w:sz w:val="24"/>
          <w:szCs w:val="24"/>
        </w:rPr>
        <w:object w:dxaOrig="1440" w:dyaOrig="440" w14:anchorId="6A53280D">
          <v:shape id="_x0000_i5950" type="#_x0000_t75" style="width:1in;height:21.75pt" o:ole="">
            <v:imagedata r:id="rId8864" o:title=""/>
          </v:shape>
          <o:OLEObject Type="Embed" ProgID="Equation.DSMT4" ShapeID="_x0000_i5950" DrawAspect="Content" ObjectID="_1796845012" r:id="rId8865"/>
        </w:object>
      </w:r>
      <w:r w:rsidRPr="00330A7E">
        <w:rPr>
          <w:rFonts w:ascii="Times New Roman" w:eastAsia="Times New Roman" w:hAnsi="Times New Roman" w:cs="Times New Roman"/>
          <w:sz w:val="24"/>
          <w:szCs w:val="24"/>
        </w:rPr>
        <w:t xml:space="preserve">. Vectơ nào sau đây </w:t>
      </w:r>
      <w:r w:rsidRPr="00330A7E">
        <w:rPr>
          <w:rFonts w:ascii="Times New Roman" w:eastAsia="Times New Roman" w:hAnsi="Times New Roman" w:cs="Times New Roman"/>
          <w:b/>
          <w:sz w:val="24"/>
          <w:szCs w:val="24"/>
        </w:rPr>
        <w:t>không</w:t>
      </w:r>
      <w:r w:rsidRPr="00330A7E">
        <w:rPr>
          <w:rFonts w:ascii="Times New Roman" w:eastAsia="Times New Roman" w:hAnsi="Times New Roman" w:cs="Times New Roman"/>
          <w:sz w:val="24"/>
          <w:szCs w:val="24"/>
        </w:rPr>
        <w:t xml:space="preserve"> phải là vectơ chỉ phương của </w:t>
      </w:r>
      <w:r w:rsidRPr="00330A7E">
        <w:rPr>
          <w:rFonts w:ascii="Times New Roman" w:hAnsi="Times New Roman" w:cs="Times New Roman"/>
          <w:position w:val="-4"/>
          <w:sz w:val="24"/>
          <w:szCs w:val="24"/>
        </w:rPr>
        <w:object w:dxaOrig="260" w:dyaOrig="260" w14:anchorId="133460C7">
          <v:shape id="_x0000_i5951" type="#_x0000_t75" style="width:13.5pt;height:13.5pt" o:ole="">
            <v:imagedata r:id="rId8866" o:title=""/>
          </v:shape>
          <o:OLEObject Type="Embed" ProgID="Equation.DSMT4" ShapeID="_x0000_i5951" DrawAspect="Content" ObjectID="_1796845013" r:id="rId8867"/>
        </w:object>
      </w:r>
      <w:r w:rsidRPr="00330A7E">
        <w:rPr>
          <w:rFonts w:ascii="Times New Roman" w:eastAsia="Times New Roman" w:hAnsi="Times New Roman" w:cs="Times New Roman"/>
          <w:sz w:val="24"/>
          <w:szCs w:val="24"/>
        </w:rPr>
        <w:t>?</w:t>
      </w:r>
    </w:p>
    <w:p w14:paraId="309DAC59"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C00000"/>
          <w:sz w:val="24"/>
          <w:szCs w:val="24"/>
          <w:lang w:val="nl-NL"/>
        </w:rPr>
      </w:pPr>
      <w:r w:rsidRPr="00330A7E">
        <w:rPr>
          <w:rFonts w:ascii="Times New Roman" w:hAnsi="Times New Roman" w:cs="Times New Roman"/>
          <w:b/>
          <w:color w:val="0000FF"/>
          <w:sz w:val="24"/>
          <w:szCs w:val="24"/>
          <w:lang w:val="nl-NL"/>
        </w:rPr>
        <w:t xml:space="preserve">A. </w:t>
      </w:r>
      <w:r w:rsidRPr="00330A7E">
        <w:rPr>
          <w:rFonts w:ascii="Times New Roman" w:hAnsi="Times New Roman" w:cs="Times New Roman"/>
          <w:position w:val="-16"/>
          <w:sz w:val="24"/>
          <w:szCs w:val="24"/>
        </w:rPr>
        <w:object w:dxaOrig="1440" w:dyaOrig="440" w14:anchorId="5B7174E7">
          <v:shape id="_x0000_i5952" type="#_x0000_t75" style="width:1in;height:21.75pt" o:ole="">
            <v:imagedata r:id="rId8868" o:title=""/>
          </v:shape>
          <o:OLEObject Type="Embed" ProgID="Equation.DSMT4" ShapeID="_x0000_i5952" DrawAspect="Content" ObjectID="_1796845014" r:id="rId8869"/>
        </w:object>
      </w:r>
      <w:r w:rsidRPr="00330A7E">
        <w:rPr>
          <w:rFonts w:ascii="Times New Roman" w:hAnsi="Times New Roman" w:cs="Times New Roman"/>
          <w:color w:val="C00000"/>
          <w:sz w:val="24"/>
          <w:szCs w:val="24"/>
          <w:lang w:val="nl-NL"/>
        </w:rPr>
        <w:t>.</w:t>
      </w:r>
      <w:r w:rsidRPr="00330A7E">
        <w:rPr>
          <w:rFonts w:ascii="Times New Roman" w:hAnsi="Times New Roman" w:cs="Times New Roman"/>
          <w:color w:val="C00000"/>
          <w:sz w:val="24"/>
          <w:szCs w:val="24"/>
          <w:lang w:val="nl-NL"/>
        </w:rPr>
        <w:tab/>
      </w:r>
      <w:r w:rsidRPr="00330A7E">
        <w:rPr>
          <w:rFonts w:ascii="Times New Roman" w:hAnsi="Times New Roman" w:cs="Times New Roman"/>
          <w:b/>
          <w:color w:val="0000FF"/>
          <w:sz w:val="24"/>
          <w:szCs w:val="24"/>
          <w:lang w:val="nl-NL"/>
        </w:rPr>
        <w:t xml:space="preserve">B. </w:t>
      </w:r>
      <w:r w:rsidRPr="00330A7E">
        <w:rPr>
          <w:rFonts w:ascii="Times New Roman" w:hAnsi="Times New Roman" w:cs="Times New Roman"/>
          <w:position w:val="-16"/>
          <w:sz w:val="24"/>
          <w:szCs w:val="24"/>
        </w:rPr>
        <w:object w:dxaOrig="1359" w:dyaOrig="440" w14:anchorId="2A9EAE1E">
          <v:shape id="_x0000_i5953" type="#_x0000_t75" style="width:68.25pt;height:21.75pt" o:ole="">
            <v:imagedata r:id="rId8870" o:title=""/>
          </v:shape>
          <o:OLEObject Type="Embed" ProgID="Equation.DSMT4" ShapeID="_x0000_i5953" DrawAspect="Content" ObjectID="_1796845015" r:id="rId8871"/>
        </w:object>
      </w:r>
      <w:r w:rsidRPr="00330A7E">
        <w:rPr>
          <w:rFonts w:ascii="Times New Roman" w:hAnsi="Times New Roman" w:cs="Times New Roman"/>
          <w:color w:val="C00000"/>
          <w:sz w:val="24"/>
          <w:szCs w:val="24"/>
          <w:lang w:val="nl-NL"/>
        </w:rPr>
        <w:t>.</w:t>
      </w:r>
      <w:r w:rsidRPr="00330A7E">
        <w:rPr>
          <w:rFonts w:ascii="Times New Roman" w:hAnsi="Times New Roman" w:cs="Times New Roman"/>
          <w:color w:val="C00000"/>
          <w:sz w:val="24"/>
          <w:szCs w:val="24"/>
          <w:lang w:val="nl-NL"/>
        </w:rPr>
        <w:tab/>
      </w:r>
      <w:r w:rsidRPr="00330A7E">
        <w:rPr>
          <w:rFonts w:ascii="Times New Roman" w:hAnsi="Times New Roman" w:cs="Times New Roman"/>
          <w:b/>
          <w:color w:val="0000FF"/>
          <w:sz w:val="24"/>
          <w:szCs w:val="24"/>
          <w:lang w:val="nl-NL"/>
        </w:rPr>
        <w:t xml:space="preserve">C. </w:t>
      </w:r>
      <w:r w:rsidRPr="00330A7E">
        <w:rPr>
          <w:rFonts w:ascii="Times New Roman" w:hAnsi="Times New Roman" w:cs="Times New Roman"/>
          <w:position w:val="-16"/>
          <w:sz w:val="24"/>
          <w:szCs w:val="24"/>
        </w:rPr>
        <w:object w:dxaOrig="1520" w:dyaOrig="440" w14:anchorId="248A7377">
          <v:shape id="_x0000_i5954" type="#_x0000_t75" style="width:75.75pt;height:21.75pt" o:ole="">
            <v:imagedata r:id="rId8872" o:title=""/>
          </v:shape>
          <o:OLEObject Type="Embed" ProgID="Equation.DSMT4" ShapeID="_x0000_i5954" DrawAspect="Content" ObjectID="_1796845016" r:id="rId8873"/>
        </w:object>
      </w:r>
      <w:r w:rsidRPr="00330A7E">
        <w:rPr>
          <w:rFonts w:ascii="Times New Roman" w:hAnsi="Times New Roman" w:cs="Times New Roman"/>
          <w:color w:val="C00000"/>
          <w:sz w:val="24"/>
          <w:szCs w:val="24"/>
        </w:rPr>
        <w:t>.</w:t>
      </w:r>
      <w:r w:rsidRPr="00330A7E">
        <w:rPr>
          <w:rFonts w:ascii="Times New Roman" w:hAnsi="Times New Roman" w:cs="Times New Roman"/>
          <w:color w:val="C00000"/>
          <w:sz w:val="24"/>
          <w:szCs w:val="24"/>
          <w:lang w:val="nl-NL"/>
        </w:rPr>
        <w:tab/>
      </w:r>
      <w:r w:rsidRPr="00330A7E">
        <w:rPr>
          <w:rFonts w:ascii="Times New Roman" w:hAnsi="Times New Roman" w:cs="Times New Roman"/>
          <w:b/>
          <w:color w:val="0000FF"/>
          <w:sz w:val="24"/>
          <w:szCs w:val="24"/>
          <w:lang w:val="nl-NL"/>
        </w:rPr>
        <w:t xml:space="preserve">D. </w:t>
      </w:r>
      <w:r w:rsidRPr="00330A7E">
        <w:rPr>
          <w:rFonts w:ascii="Times New Roman" w:hAnsi="Times New Roman" w:cs="Times New Roman"/>
          <w:position w:val="-16"/>
          <w:sz w:val="24"/>
          <w:szCs w:val="24"/>
        </w:rPr>
        <w:object w:dxaOrig="1380" w:dyaOrig="440" w14:anchorId="6E7C6967">
          <v:shape id="_x0000_i5955" type="#_x0000_t75" style="width:69pt;height:21.75pt" o:ole="">
            <v:imagedata r:id="rId8874" o:title=""/>
          </v:shape>
          <o:OLEObject Type="Embed" ProgID="Equation.DSMT4" ShapeID="_x0000_i5955" DrawAspect="Content" ObjectID="_1796845017" r:id="rId8875"/>
        </w:object>
      </w:r>
      <w:r w:rsidRPr="00330A7E">
        <w:rPr>
          <w:rFonts w:ascii="Times New Roman" w:hAnsi="Times New Roman" w:cs="Times New Roman"/>
          <w:color w:val="C00000"/>
          <w:sz w:val="24"/>
          <w:szCs w:val="24"/>
          <w:lang w:val="nl-NL"/>
        </w:rPr>
        <w:t>.</w:t>
      </w:r>
    </w:p>
    <w:p w14:paraId="2BE9A090" w14:textId="77777777" w:rsidR="00ED397D" w:rsidRPr="00330A7E" w:rsidRDefault="00ED397D" w:rsidP="000E1E56">
      <w:pPr>
        <w:pStyle w:val="ListParagraph"/>
        <w:numPr>
          <w:ilvl w:val="0"/>
          <w:numId w:val="69"/>
        </w:numPr>
        <w:tabs>
          <w:tab w:val="left" w:pos="992"/>
        </w:tabs>
        <w:spacing w:before="120" w:line="276" w:lineRule="auto"/>
        <w:rPr>
          <w:rFonts w:ascii="Times New Roman" w:eastAsia="Times New Roman" w:hAnsi="Times New Roman" w:cs="Times New Roman"/>
          <w:sz w:val="24"/>
          <w:szCs w:val="24"/>
        </w:rPr>
      </w:pPr>
      <w:r w:rsidRPr="00330A7E">
        <w:rPr>
          <w:rFonts w:ascii="Times New Roman" w:eastAsia="Calibri" w:hAnsi="Times New Roman" w:cs="Times New Roman"/>
          <w:sz w:val="24"/>
          <w:szCs w:val="24"/>
        </w:rPr>
        <w:t xml:space="preserve">Trong không gian </w:t>
      </w:r>
      <w:r w:rsidRPr="00330A7E">
        <w:rPr>
          <w:rFonts w:ascii="Times New Roman" w:hAnsi="Times New Roman" w:cs="Times New Roman"/>
          <w:position w:val="-12"/>
          <w:sz w:val="24"/>
          <w:szCs w:val="24"/>
        </w:rPr>
        <w:object w:dxaOrig="600" w:dyaOrig="340" w14:anchorId="35E49811">
          <v:shape id="_x0000_i5956" type="#_x0000_t75" style="width:30pt;height:17.25pt" o:ole="">
            <v:imagedata r:id="rId8876" o:title=""/>
          </v:shape>
          <o:OLEObject Type="Embed" ProgID="Equation.DSMT4" ShapeID="_x0000_i5956" DrawAspect="Content" ObjectID="_1796845018" r:id="rId8877"/>
        </w:object>
      </w:r>
      <w:r w:rsidRPr="00330A7E">
        <w:rPr>
          <w:rFonts w:ascii="Times New Roman" w:eastAsia="Calibri" w:hAnsi="Times New Roman" w:cs="Times New Roman"/>
          <w:sz w:val="24"/>
          <w:szCs w:val="24"/>
        </w:rPr>
        <w:t xml:space="preserve">, cho mặt cầu </w:t>
      </w:r>
      <w:r w:rsidRPr="00330A7E">
        <w:rPr>
          <w:rFonts w:ascii="Times New Roman" w:hAnsi="Times New Roman" w:cs="Times New Roman"/>
          <w:position w:val="-16"/>
          <w:sz w:val="24"/>
          <w:szCs w:val="24"/>
        </w:rPr>
        <w:object w:dxaOrig="3100" w:dyaOrig="499" w14:anchorId="1DAAA390">
          <v:shape id="_x0000_i5957" type="#_x0000_t75" style="width:155.25pt;height:24.75pt" o:ole="">
            <v:imagedata r:id="rId8878" o:title=""/>
          </v:shape>
          <o:OLEObject Type="Embed" ProgID="Equation.DSMT4" ShapeID="_x0000_i5957" DrawAspect="Content" ObjectID="_1796845019" r:id="rId8879"/>
        </w:object>
      </w:r>
      <w:r w:rsidRPr="00330A7E">
        <w:rPr>
          <w:rFonts w:ascii="Times New Roman" w:eastAsia="Calibri" w:hAnsi="Times New Roman" w:cs="Times New Roman"/>
          <w:sz w:val="24"/>
          <w:szCs w:val="24"/>
        </w:rPr>
        <w:t>.</w:t>
      </w:r>
      <w:r w:rsidRPr="00330A7E">
        <w:rPr>
          <w:rFonts w:ascii="Times New Roman" w:hAnsi="Times New Roman" w:cs="Times New Roman"/>
          <w:sz w:val="24"/>
          <w:szCs w:val="24"/>
        </w:rPr>
        <w:t xml:space="preserve"> Tọa độ tâm </w:t>
      </w:r>
      <w:r w:rsidRPr="00330A7E">
        <w:rPr>
          <w:rFonts w:ascii="Times New Roman" w:hAnsi="Times New Roman" w:cs="Times New Roman"/>
          <w:position w:val="-4"/>
          <w:sz w:val="24"/>
          <w:szCs w:val="24"/>
        </w:rPr>
        <w:object w:dxaOrig="180" w:dyaOrig="260" w14:anchorId="3651878E">
          <v:shape id="_x0000_i5958" type="#_x0000_t75" style="width:9pt;height:13.5pt" o:ole="">
            <v:imagedata r:id="rId8880" o:title=""/>
          </v:shape>
          <o:OLEObject Type="Embed" ProgID="Equation.DSMT4" ShapeID="_x0000_i5958" DrawAspect="Content" ObjectID="_1796845020" r:id="rId8881"/>
        </w:object>
      </w:r>
      <w:r w:rsidRPr="00330A7E">
        <w:rPr>
          <w:rFonts w:ascii="Times New Roman" w:hAnsi="Times New Roman" w:cs="Times New Roman"/>
          <w:sz w:val="24"/>
          <w:szCs w:val="24"/>
        </w:rPr>
        <w:t xml:space="preserve"> và bán kính </w:t>
      </w:r>
      <w:r w:rsidRPr="00330A7E">
        <w:rPr>
          <w:rFonts w:ascii="Times New Roman" w:hAnsi="Times New Roman" w:cs="Times New Roman"/>
          <w:position w:val="-4"/>
          <w:sz w:val="24"/>
          <w:szCs w:val="24"/>
        </w:rPr>
        <w:object w:dxaOrig="240" w:dyaOrig="260" w14:anchorId="70CA2DEC">
          <v:shape id="_x0000_i5959" type="#_x0000_t75" style="width:12pt;height:13.5pt" o:ole="">
            <v:imagedata r:id="rId8882" o:title=""/>
          </v:shape>
          <o:OLEObject Type="Embed" ProgID="Equation.DSMT4" ShapeID="_x0000_i5959" DrawAspect="Content" ObjectID="_1796845021" r:id="rId8883"/>
        </w:object>
      </w:r>
      <w:r w:rsidRPr="00330A7E">
        <w:rPr>
          <w:rFonts w:ascii="Times New Roman" w:hAnsi="Times New Roman" w:cs="Times New Roman"/>
          <w:sz w:val="24"/>
          <w:szCs w:val="24"/>
        </w:rPr>
        <w:t xml:space="preserve"> của mặt cầu </w:t>
      </w:r>
      <w:r w:rsidRPr="00330A7E">
        <w:rPr>
          <w:rFonts w:ascii="Times New Roman" w:hAnsi="Times New Roman" w:cs="Times New Roman"/>
          <w:position w:val="-16"/>
          <w:sz w:val="24"/>
          <w:szCs w:val="24"/>
        </w:rPr>
        <w:object w:dxaOrig="380" w:dyaOrig="440" w14:anchorId="1750A0B0">
          <v:shape id="_x0000_i5960" type="#_x0000_t75" style="width:18.75pt;height:21.75pt" o:ole="">
            <v:imagedata r:id="rId8884" o:title=""/>
          </v:shape>
          <o:OLEObject Type="Embed" ProgID="Equation.DSMT4" ShapeID="_x0000_i5960" DrawAspect="Content" ObjectID="_1796845022" r:id="rId8885"/>
        </w:object>
      </w:r>
      <w:r w:rsidRPr="00330A7E">
        <w:rPr>
          <w:rFonts w:ascii="Times New Roman" w:hAnsi="Times New Roman" w:cs="Times New Roman"/>
          <w:sz w:val="24"/>
          <w:szCs w:val="24"/>
        </w:rPr>
        <w:t xml:space="preserve"> là</w:t>
      </w:r>
    </w:p>
    <w:p w14:paraId="3CC170B5"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C00000"/>
          <w:sz w:val="24"/>
          <w:szCs w:val="24"/>
          <w:lang w:val="nl-NL"/>
        </w:rPr>
      </w:pPr>
      <w:r w:rsidRPr="00330A7E">
        <w:rPr>
          <w:rFonts w:ascii="Times New Roman" w:hAnsi="Times New Roman" w:cs="Times New Roman"/>
          <w:b/>
          <w:color w:val="0000FF"/>
          <w:sz w:val="24"/>
          <w:szCs w:val="24"/>
          <w:lang w:val="nl-NL"/>
        </w:rPr>
        <w:t xml:space="preserve">A. </w:t>
      </w:r>
      <w:r w:rsidRPr="00330A7E">
        <w:rPr>
          <w:rFonts w:ascii="Times New Roman" w:hAnsi="Times New Roman" w:cs="Times New Roman"/>
          <w:position w:val="-16"/>
          <w:sz w:val="24"/>
          <w:szCs w:val="24"/>
        </w:rPr>
        <w:object w:dxaOrig="1939" w:dyaOrig="440" w14:anchorId="0B312D6C">
          <v:shape id="_x0000_i5961" type="#_x0000_t75" style="width:96.75pt;height:21.75pt" o:ole="">
            <v:imagedata r:id="rId8886" o:title=""/>
          </v:shape>
          <o:OLEObject Type="Embed" ProgID="Equation.DSMT4" ShapeID="_x0000_i5961" DrawAspect="Content" ObjectID="_1796845023" r:id="rId8887"/>
        </w:object>
      </w:r>
      <w:r w:rsidRPr="00330A7E">
        <w:rPr>
          <w:rFonts w:ascii="Times New Roman" w:eastAsia="Times New Roman" w:hAnsi="Times New Roman" w:cs="Times New Roman"/>
          <w:color w:val="C00000"/>
          <w:sz w:val="24"/>
          <w:szCs w:val="24"/>
          <w:lang w:eastAsia="vi-VN"/>
        </w:rPr>
        <w:t>.</w:t>
      </w:r>
      <w:r w:rsidRPr="00330A7E">
        <w:rPr>
          <w:rFonts w:ascii="Times New Roman" w:hAnsi="Times New Roman" w:cs="Times New Roman"/>
          <w:color w:val="C00000"/>
          <w:sz w:val="24"/>
          <w:szCs w:val="24"/>
          <w:lang w:val="nl-NL"/>
        </w:rPr>
        <w:tab/>
      </w:r>
      <w:r w:rsidRPr="00330A7E">
        <w:rPr>
          <w:rFonts w:ascii="Times New Roman" w:hAnsi="Times New Roman" w:cs="Times New Roman"/>
          <w:color w:val="C00000"/>
          <w:sz w:val="24"/>
          <w:szCs w:val="24"/>
          <w:lang w:val="nl-NL"/>
        </w:rPr>
        <w:tab/>
      </w:r>
      <w:r w:rsidRPr="00330A7E">
        <w:rPr>
          <w:rFonts w:ascii="Times New Roman" w:hAnsi="Times New Roman" w:cs="Times New Roman"/>
          <w:b/>
          <w:color w:val="0000FF"/>
          <w:sz w:val="24"/>
          <w:szCs w:val="24"/>
          <w:lang w:val="nl-NL"/>
        </w:rPr>
        <w:t xml:space="preserve">B. </w:t>
      </w:r>
      <w:r w:rsidRPr="00330A7E">
        <w:rPr>
          <w:rFonts w:ascii="Times New Roman" w:hAnsi="Times New Roman" w:cs="Times New Roman"/>
          <w:position w:val="-16"/>
          <w:sz w:val="24"/>
          <w:szCs w:val="24"/>
        </w:rPr>
        <w:object w:dxaOrig="1800" w:dyaOrig="440" w14:anchorId="78A84586">
          <v:shape id="_x0000_i5962" type="#_x0000_t75" style="width:90pt;height:21.75pt" o:ole="">
            <v:imagedata r:id="rId8888" o:title=""/>
          </v:shape>
          <o:OLEObject Type="Embed" ProgID="Equation.DSMT4" ShapeID="_x0000_i5962" DrawAspect="Content" ObjectID="_1796845024" r:id="rId8889"/>
        </w:object>
      </w:r>
      <w:r w:rsidRPr="00330A7E">
        <w:rPr>
          <w:rFonts w:ascii="Times New Roman" w:eastAsia="Times New Roman" w:hAnsi="Times New Roman" w:cs="Times New Roman"/>
          <w:color w:val="C00000"/>
          <w:sz w:val="24"/>
          <w:szCs w:val="24"/>
          <w:lang w:eastAsia="vi-VN"/>
        </w:rPr>
        <w:t>.</w:t>
      </w:r>
    </w:p>
    <w:p w14:paraId="640D92AA"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C00000"/>
          <w:sz w:val="24"/>
          <w:szCs w:val="24"/>
        </w:rPr>
      </w:pPr>
      <w:r w:rsidRPr="00330A7E">
        <w:rPr>
          <w:rFonts w:ascii="Times New Roman" w:hAnsi="Times New Roman" w:cs="Times New Roman"/>
          <w:b/>
          <w:color w:val="0000FF"/>
          <w:sz w:val="24"/>
          <w:szCs w:val="24"/>
          <w:lang w:val="nl-NL"/>
        </w:rPr>
        <w:t xml:space="preserve">C. </w:t>
      </w:r>
      <w:r w:rsidRPr="00330A7E">
        <w:rPr>
          <w:rFonts w:ascii="Times New Roman" w:hAnsi="Times New Roman" w:cs="Times New Roman"/>
          <w:position w:val="-16"/>
          <w:sz w:val="24"/>
          <w:szCs w:val="24"/>
        </w:rPr>
        <w:object w:dxaOrig="1640" w:dyaOrig="440" w14:anchorId="6A8015D8">
          <v:shape id="_x0000_i5963" type="#_x0000_t75" style="width:81.75pt;height:21.75pt" o:ole="">
            <v:imagedata r:id="rId8890" o:title=""/>
          </v:shape>
          <o:OLEObject Type="Embed" ProgID="Equation.DSMT4" ShapeID="_x0000_i5963" DrawAspect="Content" ObjectID="_1796845025" r:id="rId8891"/>
        </w:object>
      </w:r>
      <w:r w:rsidRPr="00330A7E">
        <w:rPr>
          <w:rFonts w:ascii="Times New Roman" w:eastAsia="Times New Roman" w:hAnsi="Times New Roman" w:cs="Times New Roman"/>
          <w:color w:val="C00000"/>
          <w:sz w:val="24"/>
          <w:szCs w:val="24"/>
          <w:lang w:eastAsia="vi-VN"/>
        </w:rPr>
        <w:t>.</w:t>
      </w:r>
      <w:r w:rsidRPr="00330A7E">
        <w:rPr>
          <w:rFonts w:ascii="Times New Roman" w:hAnsi="Times New Roman" w:cs="Times New Roman"/>
          <w:color w:val="C00000"/>
          <w:sz w:val="24"/>
          <w:szCs w:val="24"/>
          <w:lang w:val="nl-NL"/>
        </w:rPr>
        <w:tab/>
      </w:r>
      <w:r w:rsidRPr="00330A7E">
        <w:rPr>
          <w:rFonts w:ascii="Times New Roman" w:hAnsi="Times New Roman" w:cs="Times New Roman"/>
          <w:color w:val="C00000"/>
          <w:sz w:val="24"/>
          <w:szCs w:val="24"/>
          <w:lang w:val="nl-NL"/>
        </w:rPr>
        <w:tab/>
      </w:r>
      <w:r w:rsidRPr="00330A7E">
        <w:rPr>
          <w:rFonts w:ascii="Times New Roman" w:hAnsi="Times New Roman" w:cs="Times New Roman"/>
          <w:b/>
          <w:color w:val="0000FF"/>
          <w:sz w:val="24"/>
          <w:szCs w:val="24"/>
          <w:lang w:val="nl-NL"/>
        </w:rPr>
        <w:t xml:space="preserve">D. </w:t>
      </w:r>
      <w:r w:rsidRPr="00330A7E">
        <w:rPr>
          <w:rFonts w:ascii="Times New Roman" w:hAnsi="Times New Roman" w:cs="Times New Roman"/>
          <w:position w:val="-16"/>
          <w:sz w:val="24"/>
          <w:szCs w:val="24"/>
        </w:rPr>
        <w:object w:dxaOrig="1520" w:dyaOrig="440" w14:anchorId="4ED2FC86">
          <v:shape id="_x0000_i5964" type="#_x0000_t75" style="width:75.75pt;height:21.75pt" o:ole="">
            <v:imagedata r:id="rId8892" o:title=""/>
          </v:shape>
          <o:OLEObject Type="Embed" ProgID="Equation.DSMT4" ShapeID="_x0000_i5964" DrawAspect="Content" ObjectID="_1796845026" r:id="rId8893"/>
        </w:object>
      </w:r>
      <w:r w:rsidRPr="00330A7E">
        <w:rPr>
          <w:rFonts w:ascii="Times New Roman" w:eastAsia="Times New Roman" w:hAnsi="Times New Roman" w:cs="Times New Roman"/>
          <w:color w:val="C00000"/>
          <w:sz w:val="24"/>
          <w:szCs w:val="24"/>
          <w:lang w:eastAsia="vi-VN"/>
        </w:rPr>
        <w:t>.</w:t>
      </w:r>
    </w:p>
    <w:p w14:paraId="77C06576" w14:textId="77777777" w:rsidR="00ED397D" w:rsidRPr="00330A7E" w:rsidRDefault="00ED397D" w:rsidP="000E1E56">
      <w:pPr>
        <w:pStyle w:val="ListParagraph"/>
        <w:numPr>
          <w:ilvl w:val="0"/>
          <w:numId w:val="69"/>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Cho các biến cố A và B thỏa mãn </w:t>
      </w:r>
      <w:r w:rsidRPr="00330A7E">
        <w:rPr>
          <w:rFonts w:ascii="Times New Roman" w:hAnsi="Times New Roman" w:cs="Times New Roman"/>
          <w:position w:val="-16"/>
          <w:sz w:val="24"/>
          <w:szCs w:val="24"/>
        </w:rPr>
        <w:object w:dxaOrig="2000" w:dyaOrig="440" w14:anchorId="0F2E8097">
          <v:shape id="_x0000_i5965" type="#_x0000_t75" style="width:100.5pt;height:21.75pt" o:ole="">
            <v:imagedata r:id="rId8894" o:title=""/>
          </v:shape>
          <o:OLEObject Type="Embed" ProgID="Equation.DSMT4" ShapeID="_x0000_i5965" DrawAspect="Content" ObjectID="_1796845027" r:id="rId8895"/>
        </w:object>
      </w:r>
      <w:r w:rsidRPr="00330A7E">
        <w:rPr>
          <w:rFonts w:ascii="Times New Roman" w:hAnsi="Times New Roman" w:cs="Times New Roman"/>
          <w:sz w:val="24"/>
          <w:szCs w:val="24"/>
        </w:rPr>
        <w:t xml:space="preserve">. Khi đó </w:t>
      </w:r>
      <w:r w:rsidRPr="00330A7E">
        <w:rPr>
          <w:rFonts w:ascii="Times New Roman" w:hAnsi="Times New Roman" w:cs="Times New Roman"/>
          <w:position w:val="-16"/>
          <w:sz w:val="24"/>
          <w:szCs w:val="24"/>
        </w:rPr>
        <w:object w:dxaOrig="920" w:dyaOrig="440" w14:anchorId="0607E784">
          <v:shape id="_x0000_i5966" type="#_x0000_t75" style="width:45.75pt;height:21.75pt" o:ole="">
            <v:imagedata r:id="rId8896" o:title=""/>
          </v:shape>
          <o:OLEObject Type="Embed" ProgID="Equation.DSMT4" ShapeID="_x0000_i5966" DrawAspect="Content" ObjectID="_1796845028" r:id="rId8897"/>
        </w:object>
      </w:r>
      <w:r w:rsidRPr="00330A7E">
        <w:rPr>
          <w:rFonts w:ascii="Times New Roman" w:hAnsi="Times New Roman" w:cs="Times New Roman"/>
          <w:sz w:val="24"/>
          <w:szCs w:val="24"/>
        </w:rPr>
        <w:t>bằng biểu thức nào dưới đây?</w:t>
      </w:r>
    </w:p>
    <w:p w14:paraId="2B015AAD" w14:textId="77777777" w:rsidR="00ED397D" w:rsidRPr="00330A7E" w:rsidRDefault="00ED397D" w:rsidP="00330A7E">
      <w:pPr>
        <w:tabs>
          <w:tab w:val="left" w:pos="3402"/>
          <w:tab w:val="left" w:pos="5669"/>
          <w:tab w:val="left" w:pos="7937"/>
        </w:tabs>
        <w:spacing w:after="0"/>
        <w:ind w:left="992"/>
        <w:rPr>
          <w:rFonts w:ascii="Times New Roman" w:eastAsia="Times New Roman" w:hAnsi="Times New Roman" w:cs="Times New Roman"/>
          <w:color w:val="C00000"/>
          <w:sz w:val="24"/>
          <w:szCs w:val="24"/>
          <w:lang w:eastAsia="vi-VN"/>
        </w:rPr>
      </w:pPr>
      <w:r w:rsidRPr="00330A7E">
        <w:rPr>
          <w:rFonts w:ascii="Times New Roman" w:hAnsi="Times New Roman" w:cs="Times New Roman"/>
          <w:b/>
          <w:color w:val="0000FF"/>
          <w:sz w:val="24"/>
          <w:szCs w:val="24"/>
          <w:lang w:val="nl-NL"/>
        </w:rPr>
        <w:lastRenderedPageBreak/>
        <w:t xml:space="preserve">A. </w:t>
      </w:r>
      <w:r w:rsidRPr="00330A7E">
        <w:rPr>
          <w:rFonts w:ascii="Times New Roman" w:hAnsi="Times New Roman" w:cs="Times New Roman"/>
          <w:position w:val="-30"/>
          <w:sz w:val="24"/>
          <w:szCs w:val="24"/>
        </w:rPr>
        <w:object w:dxaOrig="1460" w:dyaOrig="700" w14:anchorId="78497171">
          <v:shape id="_x0000_i5967" type="#_x0000_t75" style="width:73.5pt;height:35.25pt" o:ole="">
            <v:imagedata r:id="rId8898" o:title=""/>
          </v:shape>
          <o:OLEObject Type="Embed" ProgID="Equation.DSMT4" ShapeID="_x0000_i5967" DrawAspect="Content" ObjectID="_1796845029" r:id="rId8899"/>
        </w:object>
      </w:r>
      <w:r w:rsidRPr="00330A7E">
        <w:rPr>
          <w:rFonts w:ascii="Times New Roman" w:eastAsia="Times New Roman" w:hAnsi="Times New Roman" w:cs="Times New Roman"/>
          <w:color w:val="C00000"/>
          <w:sz w:val="24"/>
          <w:szCs w:val="24"/>
          <w:lang w:eastAsia="vi-VN"/>
        </w:rPr>
        <w:t>.</w:t>
      </w:r>
      <w:r w:rsidRPr="00330A7E">
        <w:rPr>
          <w:rFonts w:ascii="Times New Roman" w:eastAsia="Times New Roman" w:hAnsi="Times New Roman" w:cs="Times New Roman"/>
          <w:color w:val="C00000"/>
          <w:sz w:val="24"/>
          <w:szCs w:val="24"/>
          <w:lang w:eastAsia="vi-VN"/>
        </w:rPr>
        <w:tab/>
      </w:r>
      <w:r w:rsidRPr="00330A7E">
        <w:rPr>
          <w:rFonts w:ascii="Times New Roman" w:hAnsi="Times New Roman" w:cs="Times New Roman"/>
          <w:b/>
          <w:color w:val="0000FF"/>
          <w:sz w:val="24"/>
          <w:szCs w:val="24"/>
          <w:lang w:val="nl-NL"/>
        </w:rPr>
        <w:t xml:space="preserve">B. </w:t>
      </w:r>
      <w:r w:rsidRPr="00330A7E">
        <w:rPr>
          <w:rFonts w:ascii="Times New Roman" w:hAnsi="Times New Roman" w:cs="Times New Roman"/>
          <w:position w:val="-30"/>
          <w:sz w:val="24"/>
          <w:szCs w:val="24"/>
        </w:rPr>
        <w:object w:dxaOrig="1440" w:dyaOrig="700" w14:anchorId="3491E89F">
          <v:shape id="_x0000_i5968" type="#_x0000_t75" style="width:1in;height:35.25pt" o:ole="">
            <v:imagedata r:id="rId8900" o:title=""/>
          </v:shape>
          <o:OLEObject Type="Embed" ProgID="Equation.DSMT4" ShapeID="_x0000_i5968" DrawAspect="Content" ObjectID="_1796845030" r:id="rId8901"/>
        </w:object>
      </w:r>
      <w:r w:rsidRPr="00330A7E">
        <w:rPr>
          <w:rFonts w:ascii="Times New Roman" w:eastAsia="Times New Roman" w:hAnsi="Times New Roman" w:cs="Times New Roman"/>
          <w:color w:val="C00000"/>
          <w:sz w:val="24"/>
          <w:szCs w:val="24"/>
          <w:lang w:eastAsia="vi-VN"/>
        </w:rPr>
        <w:t>.</w:t>
      </w:r>
      <w:r w:rsidRPr="00330A7E">
        <w:rPr>
          <w:rFonts w:ascii="Times New Roman" w:eastAsia="Times New Roman" w:hAnsi="Times New Roman" w:cs="Times New Roman"/>
          <w:color w:val="C00000"/>
          <w:sz w:val="24"/>
          <w:szCs w:val="24"/>
          <w:lang w:eastAsia="vi-VN"/>
        </w:rPr>
        <w:tab/>
      </w:r>
      <w:r w:rsidRPr="00330A7E">
        <w:rPr>
          <w:rFonts w:ascii="Times New Roman" w:hAnsi="Times New Roman" w:cs="Times New Roman"/>
          <w:b/>
          <w:color w:val="0000FF"/>
          <w:sz w:val="24"/>
          <w:szCs w:val="24"/>
          <w:lang w:val="nl-NL"/>
        </w:rPr>
        <w:t xml:space="preserve">C. </w:t>
      </w:r>
      <w:r w:rsidRPr="00330A7E">
        <w:rPr>
          <w:rFonts w:ascii="Times New Roman" w:hAnsi="Times New Roman" w:cs="Times New Roman"/>
          <w:position w:val="-30"/>
          <w:sz w:val="24"/>
          <w:szCs w:val="24"/>
        </w:rPr>
        <w:object w:dxaOrig="1460" w:dyaOrig="700" w14:anchorId="5C95FD3E">
          <v:shape id="_x0000_i5969" type="#_x0000_t75" style="width:73.5pt;height:35.25pt" o:ole="">
            <v:imagedata r:id="rId8902" o:title=""/>
          </v:shape>
          <o:OLEObject Type="Embed" ProgID="Equation.DSMT4" ShapeID="_x0000_i5969" DrawAspect="Content" ObjectID="_1796845031" r:id="rId8903"/>
        </w:object>
      </w:r>
      <w:r w:rsidRPr="00330A7E">
        <w:rPr>
          <w:rFonts w:ascii="Times New Roman" w:eastAsia="Times New Roman" w:hAnsi="Times New Roman" w:cs="Times New Roman"/>
          <w:color w:val="C00000"/>
          <w:sz w:val="24"/>
          <w:szCs w:val="24"/>
          <w:lang w:eastAsia="vi-VN"/>
        </w:rPr>
        <w:t>.</w:t>
      </w:r>
      <w:r w:rsidRPr="00330A7E">
        <w:rPr>
          <w:rFonts w:ascii="Times New Roman" w:eastAsia="Times New Roman" w:hAnsi="Times New Roman" w:cs="Times New Roman"/>
          <w:color w:val="C00000"/>
          <w:sz w:val="24"/>
          <w:szCs w:val="24"/>
          <w:lang w:eastAsia="vi-VN"/>
        </w:rPr>
        <w:tab/>
      </w:r>
      <w:r w:rsidRPr="00330A7E">
        <w:rPr>
          <w:rFonts w:ascii="Times New Roman" w:hAnsi="Times New Roman" w:cs="Times New Roman"/>
          <w:b/>
          <w:color w:val="0000FF"/>
          <w:sz w:val="24"/>
          <w:szCs w:val="24"/>
          <w:lang w:val="nl-NL"/>
        </w:rPr>
        <w:t xml:space="preserve">D. </w:t>
      </w:r>
      <w:r w:rsidRPr="00330A7E">
        <w:rPr>
          <w:rFonts w:ascii="Times New Roman" w:hAnsi="Times New Roman" w:cs="Times New Roman"/>
          <w:position w:val="-30"/>
          <w:sz w:val="24"/>
          <w:szCs w:val="24"/>
        </w:rPr>
        <w:object w:dxaOrig="1440" w:dyaOrig="700" w14:anchorId="0121196E">
          <v:shape id="_x0000_i5970" type="#_x0000_t75" style="width:1in;height:35.25pt" o:ole="">
            <v:imagedata r:id="rId8904" o:title=""/>
          </v:shape>
          <o:OLEObject Type="Embed" ProgID="Equation.DSMT4" ShapeID="_x0000_i5970" DrawAspect="Content" ObjectID="_1796845032" r:id="rId8905"/>
        </w:object>
      </w:r>
      <w:r w:rsidRPr="00330A7E">
        <w:rPr>
          <w:rFonts w:ascii="Times New Roman" w:eastAsia="Times New Roman" w:hAnsi="Times New Roman" w:cs="Times New Roman"/>
          <w:color w:val="C00000"/>
          <w:sz w:val="24"/>
          <w:szCs w:val="24"/>
          <w:lang w:eastAsia="vi-VN"/>
        </w:rPr>
        <w:t>.</w:t>
      </w:r>
    </w:p>
    <w:p w14:paraId="6E006D98" w14:textId="77777777" w:rsidR="00ED397D" w:rsidRPr="00330A7E" w:rsidRDefault="00ED397D" w:rsidP="000E1E56">
      <w:pPr>
        <w:pStyle w:val="ListParagraph"/>
        <w:numPr>
          <w:ilvl w:val="0"/>
          <w:numId w:val="69"/>
        </w:numPr>
        <w:tabs>
          <w:tab w:val="left" w:pos="992"/>
        </w:tabs>
        <w:spacing w:before="120" w:line="276" w:lineRule="auto"/>
        <w:rPr>
          <w:rFonts w:ascii="Times New Roman" w:hAnsi="Times New Roman" w:cs="Times New Roman"/>
          <w:b/>
          <w:color w:val="0000FF"/>
          <w:sz w:val="24"/>
          <w:szCs w:val="24"/>
        </w:rPr>
      </w:pPr>
      <w:r w:rsidRPr="00330A7E">
        <w:rPr>
          <w:rFonts w:ascii="Times New Roman" w:hAnsi="Times New Roman" w:cs="Times New Roman"/>
          <w:sz w:val="24"/>
          <w:szCs w:val="24"/>
        </w:rPr>
        <w:t xml:space="preserve">Số </w:t>
      </w:r>
      <w:r w:rsidRPr="00330A7E">
        <w:rPr>
          <w:rFonts w:ascii="Times New Roman" w:hAnsi="Times New Roman" w:cs="Times New Roman"/>
          <w:position w:val="-6"/>
          <w:sz w:val="24"/>
          <w:szCs w:val="24"/>
        </w:rPr>
        <w:object w:dxaOrig="180" w:dyaOrig="220" w14:anchorId="6DD945A2">
          <v:shape id="_x0000_i5971" type="#_x0000_t75" style="width:9pt;height:11.25pt" o:ole="">
            <v:imagedata r:id="rId8906" o:title=""/>
          </v:shape>
          <o:OLEObject Type="Embed" ProgID="Equation.DSMT4" ShapeID="_x0000_i5971" DrawAspect="Content" ObjectID="_1796845033" r:id="rId8907"/>
        </w:object>
      </w:r>
      <w:r w:rsidRPr="00330A7E">
        <w:rPr>
          <w:rFonts w:ascii="Times New Roman" w:hAnsi="Times New Roman" w:cs="Times New Roman"/>
          <w:sz w:val="24"/>
          <w:szCs w:val="24"/>
        </w:rPr>
        <w:t xml:space="preserve"> thoả mãn có </w:t>
      </w:r>
      <w:r w:rsidRPr="00330A7E">
        <w:rPr>
          <w:rFonts w:ascii="Times New Roman" w:hAnsi="Times New Roman" w:cs="Times New Roman"/>
          <w:position w:val="-6"/>
          <w:sz w:val="24"/>
          <w:szCs w:val="24"/>
        </w:rPr>
        <w:object w:dxaOrig="520" w:dyaOrig="279" w14:anchorId="43514C4B">
          <v:shape id="_x0000_i5972" type="#_x0000_t75" style="width:26.25pt;height:13.5pt" o:ole="">
            <v:imagedata r:id="rId8908" o:title=""/>
          </v:shape>
          <o:OLEObject Type="Embed" ProgID="Equation.DSMT4" ShapeID="_x0000_i5972" DrawAspect="Content" ObjectID="_1796845034" r:id="rId8909"/>
        </w:object>
      </w:r>
      <w:r w:rsidRPr="00330A7E">
        <w:rPr>
          <w:rFonts w:ascii="Times New Roman" w:hAnsi="Times New Roman" w:cs="Times New Roman"/>
          <w:sz w:val="24"/>
          <w:szCs w:val="24"/>
        </w:rPr>
        <w:t xml:space="preserve"> giá trị trong mẫu số liệu nhỏ hơn </w:t>
      </w:r>
      <w:r w:rsidRPr="00330A7E">
        <w:rPr>
          <w:rFonts w:ascii="Times New Roman" w:hAnsi="Times New Roman" w:cs="Times New Roman"/>
          <w:position w:val="-6"/>
          <w:sz w:val="24"/>
          <w:szCs w:val="24"/>
        </w:rPr>
        <w:object w:dxaOrig="180" w:dyaOrig="220" w14:anchorId="20E8A29A">
          <v:shape id="_x0000_i5973" type="#_x0000_t75" style="width:9pt;height:11.25pt" o:ole="">
            <v:imagedata r:id="rId8910" o:title=""/>
          </v:shape>
          <o:OLEObject Type="Embed" ProgID="Equation.DSMT4" ShapeID="_x0000_i5973" DrawAspect="Content" ObjectID="_1796845035" r:id="rId8911"/>
        </w:object>
      </w:r>
      <w:r w:rsidRPr="00330A7E">
        <w:rPr>
          <w:rFonts w:ascii="Times New Roman" w:hAnsi="Times New Roman" w:cs="Times New Roman"/>
          <w:sz w:val="24"/>
          <w:szCs w:val="24"/>
        </w:rPr>
        <w:t xml:space="preserve"> và </w:t>
      </w:r>
      <w:r w:rsidRPr="00330A7E">
        <w:rPr>
          <w:rFonts w:ascii="Times New Roman" w:hAnsi="Times New Roman" w:cs="Times New Roman"/>
          <w:position w:val="-6"/>
          <w:sz w:val="24"/>
          <w:szCs w:val="24"/>
        </w:rPr>
        <w:object w:dxaOrig="520" w:dyaOrig="279" w14:anchorId="17B2C11E">
          <v:shape id="_x0000_i5974" type="#_x0000_t75" style="width:26.25pt;height:13.5pt" o:ole="">
            <v:imagedata r:id="rId8912" o:title=""/>
          </v:shape>
          <o:OLEObject Type="Embed" ProgID="Equation.DSMT4" ShapeID="_x0000_i5974" DrawAspect="Content" ObjectID="_1796845036" r:id="rId8913"/>
        </w:object>
      </w:r>
      <w:r w:rsidRPr="00330A7E">
        <w:rPr>
          <w:rFonts w:ascii="Times New Roman" w:hAnsi="Times New Roman" w:cs="Times New Roman"/>
          <w:sz w:val="24"/>
          <w:szCs w:val="24"/>
        </w:rPr>
        <w:t xml:space="preserve"> giá trị trong mẫu số liệu lớn hơn </w:t>
      </w:r>
      <w:r w:rsidRPr="00330A7E">
        <w:rPr>
          <w:rFonts w:ascii="Times New Roman" w:hAnsi="Times New Roman" w:cs="Times New Roman"/>
          <w:position w:val="-6"/>
          <w:sz w:val="24"/>
          <w:szCs w:val="24"/>
        </w:rPr>
        <w:object w:dxaOrig="180" w:dyaOrig="220" w14:anchorId="3FA76734">
          <v:shape id="_x0000_i5975" type="#_x0000_t75" style="width:9pt;height:11.25pt" o:ole="">
            <v:imagedata r:id="rId8914" o:title=""/>
          </v:shape>
          <o:OLEObject Type="Embed" ProgID="Equation.DSMT4" ShapeID="_x0000_i5975" DrawAspect="Content" ObjectID="_1796845037" r:id="rId8915"/>
        </w:object>
      </w:r>
      <w:r w:rsidRPr="00330A7E">
        <w:rPr>
          <w:rFonts w:ascii="Times New Roman" w:hAnsi="Times New Roman" w:cs="Times New Roman"/>
          <w:sz w:val="24"/>
          <w:szCs w:val="24"/>
        </w:rPr>
        <w:t xml:space="preserve">. Số </w:t>
      </w:r>
      <w:r w:rsidRPr="00330A7E">
        <w:rPr>
          <w:rFonts w:ascii="Times New Roman" w:hAnsi="Times New Roman" w:cs="Times New Roman"/>
          <w:position w:val="-6"/>
          <w:sz w:val="24"/>
          <w:szCs w:val="24"/>
        </w:rPr>
        <w:object w:dxaOrig="180" w:dyaOrig="220" w14:anchorId="142EFE6D">
          <v:shape id="_x0000_i5976" type="#_x0000_t75" style="width:9pt;height:11.25pt" o:ole="">
            <v:imagedata r:id="rId8916" o:title=""/>
          </v:shape>
          <o:OLEObject Type="Embed" ProgID="Equation.DSMT4" ShapeID="_x0000_i5976" DrawAspect="Content" ObjectID="_1796845038" r:id="rId8917"/>
        </w:object>
      </w:r>
      <w:r w:rsidRPr="00330A7E">
        <w:rPr>
          <w:rFonts w:ascii="Times New Roman" w:hAnsi="Times New Roman" w:cs="Times New Roman"/>
          <w:sz w:val="24"/>
          <w:szCs w:val="24"/>
        </w:rPr>
        <w:t xml:space="preserve"> là</w:t>
      </w:r>
    </w:p>
    <w:p w14:paraId="21795CC0"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sz w:val="24"/>
          <w:szCs w:val="24"/>
        </w:rPr>
        <w:t>Số trung bình.</w:t>
      </w:r>
      <w:r w:rsidRPr="00330A7E">
        <w:rPr>
          <w:rFonts w:ascii="Times New Roman" w:hAnsi="Times New Roman" w:cs="Times New Roman"/>
          <w:b/>
          <w:color w:val="0000FF"/>
          <w:sz w:val="24"/>
          <w:szCs w:val="24"/>
        </w:rPr>
        <w:tab/>
      </w:r>
      <w:r w:rsidRPr="00330A7E">
        <w:rPr>
          <w:rFonts w:ascii="Times New Roman" w:hAnsi="Times New Roman" w:cs="Times New Roman"/>
          <w:b/>
          <w:color w:val="0000FF"/>
          <w:sz w:val="24"/>
          <w:szCs w:val="24"/>
        </w:rPr>
        <w:tab/>
        <w:t xml:space="preserve">B. </w:t>
      </w:r>
      <w:r w:rsidRPr="00330A7E">
        <w:rPr>
          <w:rFonts w:ascii="Times New Roman" w:hAnsi="Times New Roman" w:cs="Times New Roman"/>
          <w:sz w:val="24"/>
          <w:szCs w:val="24"/>
        </w:rPr>
        <w:t>Số trung vị.</w:t>
      </w:r>
    </w:p>
    <w:p w14:paraId="47E80765"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b/>
          <w:sz w:val="24"/>
          <w:szCs w:val="24"/>
        </w:rPr>
      </w:pPr>
      <w:r w:rsidRPr="00330A7E">
        <w:rPr>
          <w:rFonts w:ascii="Times New Roman" w:hAnsi="Times New Roman" w:cs="Times New Roman"/>
          <w:b/>
          <w:color w:val="0000FF"/>
          <w:sz w:val="24"/>
          <w:szCs w:val="24"/>
        </w:rPr>
        <w:t xml:space="preserve">C. </w:t>
      </w:r>
      <w:r w:rsidRPr="00330A7E">
        <w:rPr>
          <w:rFonts w:ascii="Times New Roman" w:hAnsi="Times New Roman" w:cs="Times New Roman"/>
          <w:sz w:val="24"/>
          <w:szCs w:val="24"/>
        </w:rPr>
        <w:t>Tứ phân vị thứ nhất.</w:t>
      </w:r>
      <w:r w:rsidRPr="00330A7E">
        <w:rPr>
          <w:rFonts w:ascii="Times New Roman" w:hAnsi="Times New Roman" w:cs="Times New Roman"/>
          <w:b/>
          <w:color w:val="0000FF"/>
          <w:sz w:val="24"/>
          <w:szCs w:val="24"/>
        </w:rPr>
        <w:tab/>
      </w:r>
      <w:r w:rsidRPr="00330A7E">
        <w:rPr>
          <w:rFonts w:ascii="Times New Roman" w:hAnsi="Times New Roman" w:cs="Times New Roman"/>
          <w:b/>
          <w:color w:val="0000FF"/>
          <w:sz w:val="24"/>
          <w:szCs w:val="24"/>
        </w:rPr>
        <w:tab/>
        <w:t xml:space="preserve">D. </w:t>
      </w:r>
      <w:r w:rsidRPr="00330A7E">
        <w:rPr>
          <w:rFonts w:ascii="Times New Roman" w:hAnsi="Times New Roman" w:cs="Times New Roman"/>
          <w:sz w:val="24"/>
          <w:szCs w:val="24"/>
        </w:rPr>
        <w:t>Tứ phân vị thứ ba.</w:t>
      </w:r>
    </w:p>
    <w:p w14:paraId="2B7078C5" w14:textId="77777777" w:rsidR="00ED397D" w:rsidRPr="00330A7E" w:rsidRDefault="00ED397D" w:rsidP="000E1E56">
      <w:pPr>
        <w:pStyle w:val="ListParagraph"/>
        <w:numPr>
          <w:ilvl w:val="0"/>
          <w:numId w:val="69"/>
        </w:numPr>
        <w:tabs>
          <w:tab w:val="left" w:pos="992"/>
        </w:tabs>
        <w:spacing w:before="120" w:line="276" w:lineRule="auto"/>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Khi độ chênh lệch các số liệu trong mẫu quá lớn thì đại lượng nào thích hợp đại diện cho các số liệu trong mẫu?</w:t>
      </w:r>
    </w:p>
    <w:p w14:paraId="14D5F78F"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sz w:val="24"/>
          <w:szCs w:val="24"/>
        </w:rPr>
      </w:pPr>
      <w:r w:rsidRPr="00330A7E">
        <w:rPr>
          <w:rFonts w:ascii="Times New Roman" w:eastAsia="Times New Roman" w:hAnsi="Times New Roman" w:cs="Times New Roman"/>
          <w:b/>
          <w:color w:val="0000FF"/>
          <w:sz w:val="24"/>
          <w:szCs w:val="24"/>
        </w:rPr>
        <w:t xml:space="preserve">A. </w:t>
      </w:r>
      <w:r w:rsidRPr="00330A7E">
        <w:rPr>
          <w:rFonts w:ascii="Times New Roman" w:eastAsia="Times New Roman" w:hAnsi="Times New Roman" w:cs="Times New Roman"/>
          <w:sz w:val="24"/>
          <w:szCs w:val="24"/>
        </w:rPr>
        <w:t>Số trung bình.</w:t>
      </w:r>
      <w:r w:rsidRPr="00330A7E">
        <w:rPr>
          <w:rFonts w:ascii="Times New Roman" w:eastAsia="Times New Roman" w:hAnsi="Times New Roman" w:cs="Times New Roman"/>
          <w:sz w:val="24"/>
          <w:szCs w:val="24"/>
        </w:rPr>
        <w:tab/>
      </w:r>
      <w:r w:rsidRPr="00330A7E">
        <w:rPr>
          <w:rFonts w:ascii="Times New Roman" w:eastAsia="Times New Roman" w:hAnsi="Times New Roman" w:cs="Times New Roman"/>
          <w:b/>
          <w:color w:val="0000FF"/>
          <w:sz w:val="24"/>
          <w:szCs w:val="24"/>
        </w:rPr>
        <w:t xml:space="preserve">B. </w:t>
      </w:r>
      <w:r w:rsidRPr="00330A7E">
        <w:rPr>
          <w:rFonts w:ascii="Times New Roman" w:eastAsia="Times New Roman" w:hAnsi="Times New Roman" w:cs="Times New Roman"/>
          <w:sz w:val="24"/>
          <w:szCs w:val="24"/>
        </w:rPr>
        <w:t>Số trung vị.</w:t>
      </w:r>
      <w:r w:rsidRPr="00330A7E">
        <w:rPr>
          <w:rFonts w:ascii="Times New Roman" w:eastAsia="Times New Roman" w:hAnsi="Times New Roman" w:cs="Times New Roman"/>
          <w:sz w:val="24"/>
          <w:szCs w:val="24"/>
        </w:rPr>
        <w:tab/>
      </w:r>
      <w:r w:rsidRPr="00330A7E">
        <w:rPr>
          <w:rFonts w:ascii="Times New Roman" w:eastAsia="Times New Roman" w:hAnsi="Times New Roman" w:cs="Times New Roman"/>
          <w:b/>
          <w:color w:val="0000FF"/>
          <w:sz w:val="24"/>
          <w:szCs w:val="24"/>
        </w:rPr>
        <w:t xml:space="preserve">C. </w:t>
      </w:r>
      <w:r w:rsidRPr="00330A7E">
        <w:rPr>
          <w:rFonts w:ascii="Times New Roman" w:eastAsia="Times New Roman" w:hAnsi="Times New Roman" w:cs="Times New Roman"/>
          <w:sz w:val="24"/>
          <w:szCs w:val="24"/>
        </w:rPr>
        <w:t>Phương sai.</w:t>
      </w:r>
      <w:r w:rsidRPr="00330A7E">
        <w:rPr>
          <w:rFonts w:ascii="Times New Roman" w:eastAsia="Times New Roman" w:hAnsi="Times New Roman" w:cs="Times New Roman"/>
          <w:sz w:val="24"/>
          <w:szCs w:val="24"/>
        </w:rPr>
        <w:tab/>
      </w:r>
      <w:r w:rsidRPr="00330A7E">
        <w:rPr>
          <w:rFonts w:ascii="Times New Roman" w:eastAsia="Times New Roman" w:hAnsi="Times New Roman" w:cs="Times New Roman"/>
          <w:b/>
          <w:color w:val="0000FF"/>
          <w:sz w:val="24"/>
          <w:szCs w:val="24"/>
        </w:rPr>
        <w:t xml:space="preserve">D. </w:t>
      </w:r>
      <w:r w:rsidRPr="00330A7E">
        <w:rPr>
          <w:rFonts w:ascii="Times New Roman" w:eastAsia="Times New Roman" w:hAnsi="Times New Roman" w:cs="Times New Roman"/>
          <w:sz w:val="24"/>
          <w:szCs w:val="24"/>
        </w:rPr>
        <w:t>Độ lệch chuẩn</w:t>
      </w:r>
      <w:r w:rsidRPr="00330A7E">
        <w:rPr>
          <w:rFonts w:ascii="Times New Roman" w:hAnsi="Times New Roman" w:cs="Times New Roman"/>
          <w:sz w:val="24"/>
          <w:szCs w:val="24"/>
        </w:rPr>
        <w:t>.</w:t>
      </w:r>
    </w:p>
    <w:p w14:paraId="6F86E231" w14:textId="77777777" w:rsidR="00ED397D" w:rsidRPr="00330A7E" w:rsidRDefault="00ED397D" w:rsidP="000E1E56">
      <w:pPr>
        <w:pStyle w:val="ListParagraph"/>
        <w:numPr>
          <w:ilvl w:val="0"/>
          <w:numId w:val="69"/>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bCs/>
          <w:sz w:val="24"/>
          <w:szCs w:val="24"/>
        </w:rPr>
        <w:t xml:space="preserve">Viết công thức tính diện tích </w:t>
      </w:r>
      <w:r w:rsidRPr="00330A7E">
        <w:rPr>
          <w:rFonts w:ascii="Times New Roman" w:hAnsi="Times New Roman" w:cs="Times New Roman"/>
          <w:position w:val="-6"/>
          <w:sz w:val="24"/>
          <w:szCs w:val="24"/>
        </w:rPr>
        <w:object w:dxaOrig="200" w:dyaOrig="279" w14:anchorId="69E3487A">
          <v:shape id="_x0000_i5977" type="#_x0000_t75" style="width:9.75pt;height:13.5pt" o:ole="">
            <v:imagedata r:id="rId8918" o:title=""/>
          </v:shape>
          <o:OLEObject Type="Embed" ProgID="Equation.DSMT4" ShapeID="_x0000_i5977" DrawAspect="Content" ObjectID="_1796845039" r:id="rId8919"/>
        </w:object>
      </w:r>
      <w:r w:rsidRPr="00330A7E">
        <w:rPr>
          <w:rFonts w:ascii="Times New Roman" w:hAnsi="Times New Roman" w:cs="Times New Roman"/>
          <w:bCs/>
          <w:sz w:val="24"/>
          <w:szCs w:val="24"/>
        </w:rPr>
        <w:t xml:space="preserve">của hình phẳng được giới hạn bởi đồ thị hàm số </w:t>
      </w:r>
      <w:r w:rsidRPr="00330A7E">
        <w:rPr>
          <w:rFonts w:ascii="Times New Roman" w:hAnsi="Times New Roman" w:cs="Times New Roman"/>
          <w:position w:val="-16"/>
          <w:sz w:val="24"/>
          <w:szCs w:val="24"/>
        </w:rPr>
        <w:object w:dxaOrig="940" w:dyaOrig="440" w14:anchorId="4F6068F4">
          <v:shape id="_x0000_i5978" type="#_x0000_t75" style="width:47.25pt;height:21.75pt" o:ole="">
            <v:imagedata r:id="rId8920" o:title=""/>
          </v:shape>
          <o:OLEObject Type="Embed" ProgID="Equation.DSMT4" ShapeID="_x0000_i5978" DrawAspect="Content" ObjectID="_1796845040" r:id="rId8921"/>
        </w:object>
      </w:r>
      <w:r w:rsidRPr="00330A7E">
        <w:rPr>
          <w:rFonts w:ascii="Times New Roman" w:hAnsi="Times New Roman" w:cs="Times New Roman"/>
          <w:bCs/>
          <w:sz w:val="24"/>
          <w:szCs w:val="24"/>
        </w:rPr>
        <w:t xml:space="preserve">, trục </w:t>
      </w:r>
      <w:r w:rsidRPr="00330A7E">
        <w:rPr>
          <w:rFonts w:ascii="Times New Roman" w:hAnsi="Times New Roman" w:cs="Times New Roman"/>
          <w:position w:val="-6"/>
          <w:sz w:val="24"/>
          <w:szCs w:val="24"/>
        </w:rPr>
        <w:object w:dxaOrig="380" w:dyaOrig="279" w14:anchorId="40A7436A">
          <v:shape id="_x0000_i5979" type="#_x0000_t75" style="width:18.75pt;height:13.5pt" o:ole="">
            <v:imagedata r:id="rId8922" o:title=""/>
          </v:shape>
          <o:OLEObject Type="Embed" ProgID="Equation.DSMT4" ShapeID="_x0000_i5979" DrawAspect="Content" ObjectID="_1796845041" r:id="rId8923"/>
        </w:object>
      </w:r>
      <w:r w:rsidRPr="00330A7E">
        <w:rPr>
          <w:rFonts w:ascii="Times New Roman" w:hAnsi="Times New Roman" w:cs="Times New Roman"/>
          <w:bCs/>
          <w:sz w:val="24"/>
          <w:szCs w:val="24"/>
        </w:rPr>
        <w:t xml:space="preserve"> và các đường thẳng </w:t>
      </w:r>
      <w:r w:rsidRPr="00330A7E">
        <w:rPr>
          <w:rFonts w:ascii="Times New Roman" w:hAnsi="Times New Roman" w:cs="Times New Roman"/>
          <w:position w:val="-16"/>
          <w:sz w:val="24"/>
          <w:szCs w:val="24"/>
        </w:rPr>
        <w:object w:dxaOrig="1900" w:dyaOrig="440" w14:anchorId="6BD20D20">
          <v:shape id="_x0000_i5980" type="#_x0000_t75" style="width:95.25pt;height:21.75pt" o:ole="">
            <v:imagedata r:id="rId8924" o:title=""/>
          </v:shape>
          <o:OLEObject Type="Embed" ProgID="Equation.DSMT4" ShapeID="_x0000_i5980" DrawAspect="Content" ObjectID="_1796845042" r:id="rId8925"/>
        </w:object>
      </w:r>
    </w:p>
    <w:p w14:paraId="24A06950"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sz w:val="24"/>
          <w:szCs w:val="24"/>
        </w:rPr>
      </w:pPr>
      <w:r w:rsidRPr="00330A7E">
        <w:rPr>
          <w:rFonts w:ascii="Times New Roman" w:hAnsi="Times New Roman" w:cs="Times New Roman"/>
          <w:b/>
          <w:bCs/>
          <w:color w:val="0000FF"/>
          <w:sz w:val="24"/>
          <w:szCs w:val="24"/>
        </w:rPr>
        <w:t xml:space="preserve">A. </w:t>
      </w:r>
      <w:r w:rsidRPr="00330A7E">
        <w:rPr>
          <w:rFonts w:ascii="Times New Roman" w:hAnsi="Times New Roman" w:cs="Times New Roman"/>
          <w:position w:val="-32"/>
          <w:sz w:val="24"/>
          <w:szCs w:val="24"/>
        </w:rPr>
        <w:object w:dxaOrig="1420" w:dyaOrig="760" w14:anchorId="744E79BC">
          <v:shape id="_x0000_i5981" type="#_x0000_t75" style="width:70.5pt;height:38.25pt" o:ole="">
            <v:imagedata r:id="rId8926" o:title=""/>
          </v:shape>
          <o:OLEObject Type="Embed" ProgID="Equation.DSMT4" ShapeID="_x0000_i5981" DrawAspect="Content" ObjectID="_1796845043" r:id="rId892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bCs/>
          <w:color w:val="0000FF"/>
          <w:sz w:val="24"/>
          <w:szCs w:val="24"/>
        </w:rPr>
        <w:t xml:space="preserve">B. </w:t>
      </w:r>
      <w:r w:rsidRPr="00330A7E">
        <w:rPr>
          <w:rFonts w:ascii="Times New Roman" w:hAnsi="Times New Roman" w:cs="Times New Roman"/>
          <w:position w:val="-32"/>
          <w:sz w:val="24"/>
          <w:szCs w:val="24"/>
        </w:rPr>
        <w:object w:dxaOrig="1440" w:dyaOrig="760" w14:anchorId="01A11DE8">
          <v:shape id="_x0000_i5982" type="#_x0000_t75" style="width:1in;height:38.25pt" o:ole="">
            <v:imagedata r:id="rId8928" o:title=""/>
          </v:shape>
          <o:OLEObject Type="Embed" ProgID="Equation.DSMT4" ShapeID="_x0000_i5982" DrawAspect="Content" ObjectID="_1796845044" r:id="rId892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bCs/>
          <w:color w:val="0000FF"/>
          <w:sz w:val="24"/>
          <w:szCs w:val="24"/>
        </w:rPr>
        <w:t xml:space="preserve">C. </w:t>
      </w:r>
      <w:r w:rsidRPr="00330A7E">
        <w:rPr>
          <w:rFonts w:ascii="Times New Roman" w:hAnsi="Times New Roman" w:cs="Times New Roman"/>
          <w:position w:val="-32"/>
          <w:sz w:val="24"/>
          <w:szCs w:val="24"/>
        </w:rPr>
        <w:object w:dxaOrig="1340" w:dyaOrig="760" w14:anchorId="1D050375">
          <v:shape id="_x0000_i5983" type="#_x0000_t75" style="width:66.75pt;height:38.25pt" o:ole="">
            <v:imagedata r:id="rId8930" o:title=""/>
          </v:shape>
          <o:OLEObject Type="Embed" ProgID="Equation.DSMT4" ShapeID="_x0000_i5983" DrawAspect="Content" ObjectID="_1796845045" r:id="rId8931"/>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bCs/>
          <w:color w:val="0000FF"/>
          <w:sz w:val="24"/>
          <w:szCs w:val="24"/>
        </w:rPr>
        <w:t xml:space="preserve">D. </w:t>
      </w:r>
      <w:r w:rsidRPr="00330A7E">
        <w:rPr>
          <w:rFonts w:ascii="Times New Roman" w:hAnsi="Times New Roman" w:cs="Times New Roman"/>
          <w:position w:val="-32"/>
          <w:sz w:val="24"/>
          <w:szCs w:val="24"/>
        </w:rPr>
        <w:object w:dxaOrig="1480" w:dyaOrig="760" w14:anchorId="64625F7E">
          <v:shape id="_x0000_i5984" type="#_x0000_t75" style="width:74.25pt;height:38.25pt" o:ole="">
            <v:imagedata r:id="rId8932" o:title=""/>
          </v:shape>
          <o:OLEObject Type="Embed" ProgID="Equation.DSMT4" ShapeID="_x0000_i5984" DrawAspect="Content" ObjectID="_1796845046" r:id="rId8933"/>
        </w:object>
      </w:r>
      <w:r w:rsidRPr="00330A7E">
        <w:rPr>
          <w:rFonts w:ascii="Times New Roman" w:hAnsi="Times New Roman" w:cs="Times New Roman"/>
          <w:color w:val="FF00FF"/>
          <w:sz w:val="24"/>
          <w:szCs w:val="24"/>
        </w:rPr>
        <w:t>.</w:t>
      </w:r>
    </w:p>
    <w:p w14:paraId="38F4F11D" w14:textId="77777777" w:rsidR="00ED397D" w:rsidRPr="00330A7E" w:rsidRDefault="00ED397D" w:rsidP="000E1E56">
      <w:pPr>
        <w:pStyle w:val="ListParagraph"/>
        <w:numPr>
          <w:ilvl w:val="0"/>
          <w:numId w:val="69"/>
        </w:numPr>
        <w:tabs>
          <w:tab w:val="left" w:pos="992"/>
        </w:tabs>
        <w:spacing w:before="120" w:line="276" w:lineRule="auto"/>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Các bạn học sinh lớp 11A1 trả lời 40 câu hỏi trong một bải kiểm tra. Kết quả được thống kê ở bảng sau. Hãy ước lượng trung bình số câu trả lời đúng của các học sinh lớp </w:t>
      </w:r>
      <w:r w:rsidRPr="00330A7E">
        <w:rPr>
          <w:rFonts w:ascii="Times New Roman" w:hAnsi="Times New Roman" w:cs="Times New Roman"/>
          <w:position w:val="-6"/>
          <w:sz w:val="24"/>
          <w:szCs w:val="24"/>
        </w:rPr>
        <w:object w:dxaOrig="600" w:dyaOrig="279" w14:anchorId="2CF64EC3">
          <v:shape id="_x0000_i5985" type="#_x0000_t75" style="width:30pt;height:13.5pt" o:ole="">
            <v:imagedata r:id="rId8934" o:title=""/>
          </v:shape>
          <o:OLEObject Type="Embed" ProgID="Equation.DSMT4" ShapeID="_x0000_i5985" DrawAspect="Content" ObjectID="_1796845047" r:id="rId8935"/>
        </w:object>
      </w:r>
      <w:r w:rsidRPr="00330A7E">
        <w:rPr>
          <w:rFonts w:ascii="Times New Roman" w:eastAsia="Calibri" w:hAnsi="Times New Roman" w:cs="Times New Roman"/>
          <w:sz w:val="24"/>
          <w:szCs w:val="24"/>
        </w:rPr>
        <w:t>.</w:t>
      </w:r>
    </w:p>
    <w:p w14:paraId="27D2B137" w14:textId="77777777" w:rsidR="00ED397D" w:rsidRPr="00330A7E" w:rsidRDefault="00ED397D" w:rsidP="00330A7E">
      <w:pPr>
        <w:spacing w:after="0"/>
        <w:ind w:left="992"/>
        <w:rPr>
          <w:rFonts w:ascii="Times New Roman" w:eastAsia="Times New Roman" w:hAnsi="Times New Roman" w:cs="Times New Roman"/>
          <w:b/>
          <w:color w:val="0000FF"/>
          <w:sz w:val="24"/>
          <w:szCs w:val="24"/>
        </w:rPr>
      </w:pPr>
      <w:r w:rsidRPr="00330A7E">
        <w:rPr>
          <w:rFonts w:ascii="Times New Roman" w:hAnsi="Times New Roman" w:cs="Times New Roman"/>
          <w:noProof/>
          <w:sz w:val="24"/>
          <w:szCs w:val="24"/>
          <w:lang w:eastAsia="en-US"/>
        </w:rPr>
        <w:drawing>
          <wp:inline distT="0" distB="0" distL="0" distR="0" wp14:anchorId="4A73C238" wp14:editId="55EECC90">
            <wp:extent cx="5419048" cy="952381"/>
            <wp:effectExtent l="0" t="0" r="0" b="635"/>
            <wp:docPr id="378716911" name="Picture 378716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36"/>
                    <a:stretch>
                      <a:fillRect/>
                    </a:stretch>
                  </pic:blipFill>
                  <pic:spPr>
                    <a:xfrm>
                      <a:off x="0" y="0"/>
                      <a:ext cx="5419048" cy="952381"/>
                    </a:xfrm>
                    <a:prstGeom prst="rect">
                      <a:avLst/>
                    </a:prstGeom>
                  </pic:spPr>
                </pic:pic>
              </a:graphicData>
            </a:graphic>
          </wp:inline>
        </w:drawing>
      </w:r>
    </w:p>
    <w:p w14:paraId="58E54FFD" w14:textId="77777777" w:rsidR="00ED397D" w:rsidRPr="00330A7E" w:rsidRDefault="00ED397D" w:rsidP="00330A7E">
      <w:pPr>
        <w:tabs>
          <w:tab w:val="left" w:pos="3402"/>
          <w:tab w:val="left" w:pos="5669"/>
          <w:tab w:val="left" w:pos="7937"/>
        </w:tabs>
        <w:spacing w:after="0"/>
        <w:ind w:left="992"/>
        <w:rPr>
          <w:rFonts w:ascii="Times New Roman" w:eastAsia="Times New Roman" w:hAnsi="Times New Roman" w:cs="Times New Roman"/>
          <w:sz w:val="24"/>
          <w:szCs w:val="24"/>
        </w:rPr>
      </w:pPr>
      <w:r w:rsidRPr="00330A7E">
        <w:rPr>
          <w:rFonts w:ascii="Times New Roman" w:eastAsia="Times New Roman" w:hAnsi="Times New Roman" w:cs="Times New Roman"/>
          <w:b/>
          <w:color w:val="0000FF"/>
          <w:sz w:val="24"/>
          <w:szCs w:val="24"/>
        </w:rPr>
        <w:t xml:space="preserve">A. </w:t>
      </w:r>
      <w:r w:rsidRPr="00330A7E">
        <w:rPr>
          <w:rFonts w:ascii="Times New Roman" w:hAnsi="Times New Roman" w:cs="Times New Roman"/>
          <w:position w:val="-6"/>
          <w:sz w:val="24"/>
          <w:szCs w:val="24"/>
        </w:rPr>
        <w:object w:dxaOrig="300" w:dyaOrig="279" w14:anchorId="003852E1">
          <v:shape id="_x0000_i5986" type="#_x0000_t75" style="width:15pt;height:13.5pt" o:ole="">
            <v:imagedata r:id="rId8937" o:title=""/>
          </v:shape>
          <o:OLEObject Type="Embed" ProgID="Equation.DSMT4" ShapeID="_x0000_i5986" DrawAspect="Content" ObjectID="_1796845048" r:id="rId8938"/>
        </w:object>
      </w:r>
      <w:r w:rsidRPr="00330A7E">
        <w:rPr>
          <w:rFonts w:ascii="Times New Roman" w:eastAsia="Times New Roman" w:hAnsi="Times New Roman" w:cs="Times New Roman"/>
          <w:sz w:val="24"/>
          <w:szCs w:val="24"/>
        </w:rPr>
        <w:t>.</w:t>
      </w:r>
      <w:r w:rsidRPr="00330A7E">
        <w:rPr>
          <w:rFonts w:ascii="Times New Roman" w:eastAsia="Times New Roman" w:hAnsi="Times New Roman" w:cs="Times New Roman"/>
          <w:sz w:val="24"/>
          <w:szCs w:val="24"/>
        </w:rPr>
        <w:tab/>
      </w:r>
      <w:r w:rsidRPr="00330A7E">
        <w:rPr>
          <w:rFonts w:ascii="Times New Roman" w:eastAsia="Times New Roman" w:hAnsi="Times New Roman" w:cs="Times New Roman"/>
          <w:b/>
          <w:color w:val="0000FF"/>
          <w:sz w:val="24"/>
          <w:szCs w:val="24"/>
        </w:rPr>
        <w:t xml:space="preserve">B. </w:t>
      </w:r>
      <w:r w:rsidRPr="00330A7E">
        <w:rPr>
          <w:rFonts w:ascii="Times New Roman" w:hAnsi="Times New Roman" w:cs="Times New Roman"/>
          <w:position w:val="-6"/>
          <w:sz w:val="24"/>
          <w:szCs w:val="24"/>
        </w:rPr>
        <w:object w:dxaOrig="300" w:dyaOrig="279" w14:anchorId="0BD03285">
          <v:shape id="_x0000_i5987" type="#_x0000_t75" style="width:15pt;height:13.5pt" o:ole="">
            <v:imagedata r:id="rId8939" o:title=""/>
          </v:shape>
          <o:OLEObject Type="Embed" ProgID="Equation.DSMT4" ShapeID="_x0000_i5987" DrawAspect="Content" ObjectID="_1796845049" r:id="rId8940"/>
        </w:object>
      </w:r>
      <w:r w:rsidRPr="00330A7E">
        <w:rPr>
          <w:rFonts w:ascii="Times New Roman" w:eastAsia="Times New Roman" w:hAnsi="Times New Roman" w:cs="Times New Roman"/>
          <w:sz w:val="24"/>
          <w:szCs w:val="24"/>
        </w:rPr>
        <w:t>.</w:t>
      </w:r>
      <w:r w:rsidRPr="00330A7E">
        <w:rPr>
          <w:rFonts w:ascii="Times New Roman" w:eastAsia="Times New Roman" w:hAnsi="Times New Roman" w:cs="Times New Roman"/>
          <w:sz w:val="24"/>
          <w:szCs w:val="24"/>
        </w:rPr>
        <w:tab/>
      </w:r>
      <w:r w:rsidRPr="00330A7E">
        <w:rPr>
          <w:rFonts w:ascii="Times New Roman" w:eastAsia="Times New Roman" w:hAnsi="Times New Roman" w:cs="Times New Roman"/>
          <w:b/>
          <w:color w:val="0000FF"/>
          <w:sz w:val="24"/>
          <w:szCs w:val="24"/>
        </w:rPr>
        <w:t xml:space="preserve">C. </w:t>
      </w:r>
      <w:r w:rsidRPr="00330A7E">
        <w:rPr>
          <w:rFonts w:ascii="Times New Roman" w:hAnsi="Times New Roman" w:cs="Times New Roman"/>
          <w:position w:val="-6"/>
          <w:sz w:val="24"/>
          <w:szCs w:val="24"/>
        </w:rPr>
        <w:object w:dxaOrig="360" w:dyaOrig="279" w14:anchorId="4D2ED54F">
          <v:shape id="_x0000_i5988" type="#_x0000_t75" style="width:18pt;height:13.5pt" o:ole="">
            <v:imagedata r:id="rId8941" o:title=""/>
          </v:shape>
          <o:OLEObject Type="Embed" ProgID="Equation.DSMT4" ShapeID="_x0000_i5988" DrawAspect="Content" ObjectID="_1796845050" r:id="rId8942"/>
        </w:object>
      </w:r>
      <w:r w:rsidRPr="00330A7E">
        <w:rPr>
          <w:rFonts w:ascii="Times New Roman" w:eastAsia="Times New Roman" w:hAnsi="Times New Roman" w:cs="Times New Roman"/>
          <w:sz w:val="24"/>
          <w:szCs w:val="24"/>
        </w:rPr>
        <w:tab/>
      </w:r>
      <w:r w:rsidRPr="00330A7E">
        <w:rPr>
          <w:rFonts w:ascii="Times New Roman" w:eastAsia="Times New Roman" w:hAnsi="Times New Roman" w:cs="Times New Roman"/>
          <w:b/>
          <w:color w:val="0000FF"/>
          <w:sz w:val="24"/>
          <w:szCs w:val="24"/>
        </w:rPr>
        <w:t xml:space="preserve">D. </w:t>
      </w:r>
      <w:r w:rsidRPr="00330A7E">
        <w:rPr>
          <w:rFonts w:ascii="Times New Roman" w:hAnsi="Times New Roman" w:cs="Times New Roman"/>
          <w:position w:val="-6"/>
          <w:sz w:val="24"/>
          <w:szCs w:val="24"/>
        </w:rPr>
        <w:object w:dxaOrig="279" w:dyaOrig="279" w14:anchorId="18BA1A60">
          <v:shape id="_x0000_i5989" type="#_x0000_t75" style="width:13.5pt;height:13.5pt" o:ole="">
            <v:imagedata r:id="rId8943" o:title=""/>
          </v:shape>
          <o:OLEObject Type="Embed" ProgID="Equation.DSMT4" ShapeID="_x0000_i5989" DrawAspect="Content" ObjectID="_1796845051" r:id="rId8944"/>
        </w:object>
      </w:r>
      <w:r w:rsidRPr="00330A7E">
        <w:rPr>
          <w:rFonts w:ascii="Times New Roman" w:eastAsia="Times New Roman" w:hAnsi="Times New Roman" w:cs="Times New Roman"/>
          <w:sz w:val="24"/>
          <w:szCs w:val="24"/>
        </w:rPr>
        <w:t>.</w:t>
      </w:r>
    </w:p>
    <w:p w14:paraId="703A81E9" w14:textId="77777777" w:rsidR="00ED397D" w:rsidRPr="00330A7E" w:rsidRDefault="00ED397D" w:rsidP="000E1E56">
      <w:pPr>
        <w:pStyle w:val="ListParagraph"/>
        <w:numPr>
          <w:ilvl w:val="0"/>
          <w:numId w:val="69"/>
        </w:numPr>
        <w:tabs>
          <w:tab w:val="left" w:pos="992"/>
        </w:tabs>
        <w:spacing w:before="120" w:line="276" w:lineRule="auto"/>
        <w:rPr>
          <w:rFonts w:ascii="Times New Roman" w:eastAsia="Calibri" w:hAnsi="Times New Roman" w:cs="Times New Roman"/>
          <w:b/>
          <w:color w:val="0000FF"/>
          <w:sz w:val="24"/>
          <w:szCs w:val="24"/>
        </w:rPr>
      </w:pPr>
      <w:r w:rsidRPr="00330A7E">
        <w:rPr>
          <w:rFonts w:ascii="Times New Roman" w:eastAsia="Calibri" w:hAnsi="Times New Roman" w:cs="Times New Roman"/>
          <w:sz w:val="24"/>
          <w:szCs w:val="24"/>
        </w:rPr>
        <w:t xml:space="preserve">Cho </w:t>
      </w:r>
      <w:r w:rsidRPr="00330A7E">
        <w:rPr>
          <w:rFonts w:ascii="Times New Roman" w:hAnsi="Times New Roman" w:cs="Times New Roman"/>
          <w:position w:val="-8"/>
          <w:sz w:val="24"/>
          <w:szCs w:val="24"/>
        </w:rPr>
        <w:object w:dxaOrig="580" w:dyaOrig="300" w14:anchorId="36928188">
          <v:shape id="_x0000_i5990" type="#_x0000_t75" style="width:28.5pt;height:15pt" o:ole="">
            <v:imagedata r:id="rId8945" o:title=""/>
          </v:shape>
          <o:OLEObject Type="Embed" ProgID="Equation.DSMT4" ShapeID="_x0000_i5990" DrawAspect="Content" ObjectID="_1796845052" r:id="rId8946"/>
        </w:object>
      </w:r>
      <w:r w:rsidRPr="00330A7E">
        <w:rPr>
          <w:rFonts w:ascii="Times New Roman" w:eastAsia="Calibri" w:hAnsi="Times New Roman" w:cs="Times New Roman"/>
          <w:sz w:val="24"/>
          <w:szCs w:val="24"/>
        </w:rPr>
        <w:t xml:space="preserve">theo thứ tự là ba số hạng liên tiếp của một cấp số cộng. Biết </w:t>
      </w:r>
      <w:r w:rsidRPr="00330A7E">
        <w:rPr>
          <w:rFonts w:ascii="Times New Roman" w:hAnsi="Times New Roman" w:cs="Times New Roman"/>
          <w:position w:val="-6"/>
          <w:sz w:val="24"/>
          <w:szCs w:val="24"/>
        </w:rPr>
        <w:object w:dxaOrig="1280" w:dyaOrig="279" w14:anchorId="2D802223">
          <v:shape id="_x0000_i5991" type="#_x0000_t75" style="width:63.75pt;height:13.5pt" o:ole="">
            <v:imagedata r:id="rId8947" o:title=""/>
          </v:shape>
          <o:OLEObject Type="Embed" ProgID="Equation.DSMT4" ShapeID="_x0000_i5991" DrawAspect="Content" ObjectID="_1796845053" r:id="rId8948"/>
        </w:object>
      </w:r>
      <w:r w:rsidRPr="00330A7E">
        <w:rPr>
          <w:rFonts w:ascii="Times New Roman" w:eastAsia="Calibri" w:hAnsi="Times New Roman" w:cs="Times New Roman"/>
          <w:sz w:val="24"/>
          <w:szCs w:val="24"/>
        </w:rPr>
        <w:t xml:space="preserve">. Giá trị của </w:t>
      </w:r>
      <w:r w:rsidRPr="00330A7E">
        <w:rPr>
          <w:rFonts w:ascii="Times New Roman" w:hAnsi="Times New Roman" w:cs="Times New Roman"/>
          <w:position w:val="-6"/>
          <w:sz w:val="24"/>
          <w:szCs w:val="24"/>
        </w:rPr>
        <w:object w:dxaOrig="180" w:dyaOrig="279" w14:anchorId="27AA697D">
          <v:shape id="_x0000_i5992" type="#_x0000_t75" style="width:9pt;height:13.5pt" o:ole="">
            <v:imagedata r:id="rId8949" o:title=""/>
          </v:shape>
          <o:OLEObject Type="Embed" ProgID="Equation.DSMT4" ShapeID="_x0000_i5992" DrawAspect="Content" ObjectID="_1796845054" r:id="rId8950"/>
        </w:object>
      </w:r>
      <w:r w:rsidRPr="00330A7E">
        <w:rPr>
          <w:rFonts w:ascii="Times New Roman" w:eastAsia="Times New Roman" w:hAnsi="Times New Roman" w:cs="Times New Roman"/>
          <w:sz w:val="24"/>
          <w:szCs w:val="24"/>
        </w:rPr>
        <w:t xml:space="preserve"> </w:t>
      </w:r>
      <w:r w:rsidRPr="00330A7E">
        <w:rPr>
          <w:rFonts w:ascii="Times New Roman" w:eastAsia="Calibri" w:hAnsi="Times New Roman" w:cs="Times New Roman"/>
          <w:sz w:val="24"/>
          <w:szCs w:val="24"/>
        </w:rPr>
        <w:t>bằng</w:t>
      </w:r>
    </w:p>
    <w:p w14:paraId="0F96C228" w14:textId="77777777" w:rsidR="00ED397D" w:rsidRPr="00330A7E" w:rsidRDefault="00ED397D" w:rsidP="00330A7E">
      <w:pPr>
        <w:tabs>
          <w:tab w:val="left" w:pos="3402"/>
          <w:tab w:val="left" w:pos="5669"/>
          <w:tab w:val="left" w:pos="7937"/>
        </w:tabs>
        <w:spacing w:after="0"/>
        <w:ind w:left="992"/>
        <w:rPr>
          <w:rFonts w:ascii="Times New Roman" w:eastAsia="Calibri" w:hAnsi="Times New Roman" w:cs="Times New Roman"/>
          <w:sz w:val="24"/>
          <w:szCs w:val="24"/>
        </w:rPr>
      </w:pPr>
      <w:r w:rsidRPr="00330A7E">
        <w:rPr>
          <w:rFonts w:ascii="Times New Roman" w:eastAsia="Calibri" w:hAnsi="Times New Roman" w:cs="Times New Roman"/>
          <w:b/>
          <w:color w:val="0000FF"/>
          <w:sz w:val="24"/>
          <w:szCs w:val="24"/>
        </w:rPr>
        <w:t xml:space="preserve">A. </w:t>
      </w:r>
      <w:r w:rsidRPr="00330A7E">
        <w:rPr>
          <w:rFonts w:ascii="Times New Roman" w:hAnsi="Times New Roman" w:cs="Times New Roman"/>
          <w:position w:val="-6"/>
          <w:sz w:val="24"/>
          <w:szCs w:val="24"/>
        </w:rPr>
        <w:object w:dxaOrig="279" w:dyaOrig="279" w14:anchorId="4F9DB2E8">
          <v:shape id="_x0000_i5993" type="#_x0000_t75" style="width:13.5pt;height:13.5pt" o:ole="">
            <v:imagedata r:id="rId8951" o:title=""/>
          </v:shape>
          <o:OLEObject Type="Embed" ProgID="Equation.DSMT4" ShapeID="_x0000_i5993" DrawAspect="Content" ObjectID="_1796845055" r:id="rId8952"/>
        </w:object>
      </w:r>
      <w:r w:rsidRPr="00330A7E">
        <w:rPr>
          <w:rFonts w:ascii="Times New Roman" w:eastAsia="Calibri" w:hAnsi="Times New Roman" w:cs="Times New Roman"/>
          <w:color w:val="000000"/>
          <w:sz w:val="24"/>
          <w:szCs w:val="24"/>
        </w:rPr>
        <w:t>.</w:t>
      </w:r>
      <w:r w:rsidRPr="00330A7E">
        <w:rPr>
          <w:rFonts w:ascii="Times New Roman" w:eastAsia="Calibri" w:hAnsi="Times New Roman" w:cs="Times New Roman"/>
          <w:sz w:val="24"/>
          <w:szCs w:val="24"/>
        </w:rPr>
        <w:tab/>
      </w:r>
      <w:r w:rsidRPr="00330A7E">
        <w:rPr>
          <w:rFonts w:ascii="Times New Roman" w:eastAsia="Calibri" w:hAnsi="Times New Roman" w:cs="Times New Roman"/>
          <w:b/>
          <w:color w:val="0000FF"/>
          <w:sz w:val="24"/>
          <w:szCs w:val="24"/>
        </w:rPr>
        <w:t xml:space="preserve">B. </w:t>
      </w:r>
      <w:r w:rsidRPr="00330A7E">
        <w:rPr>
          <w:rFonts w:ascii="Times New Roman" w:hAnsi="Times New Roman" w:cs="Times New Roman"/>
          <w:position w:val="-6"/>
          <w:sz w:val="24"/>
          <w:szCs w:val="24"/>
        </w:rPr>
        <w:object w:dxaOrig="180" w:dyaOrig="279" w14:anchorId="6FE54798">
          <v:shape id="_x0000_i5994" type="#_x0000_t75" style="width:9pt;height:13.5pt" o:ole="">
            <v:imagedata r:id="rId8953" o:title=""/>
          </v:shape>
          <o:OLEObject Type="Embed" ProgID="Equation.DSMT4" ShapeID="_x0000_i5994" DrawAspect="Content" ObjectID="_1796845056" r:id="rId8954"/>
        </w:object>
      </w:r>
      <w:r w:rsidRPr="00330A7E">
        <w:rPr>
          <w:rFonts w:ascii="Times New Roman" w:eastAsia="Calibri" w:hAnsi="Times New Roman" w:cs="Times New Roman"/>
          <w:color w:val="000000"/>
          <w:sz w:val="24"/>
          <w:szCs w:val="24"/>
        </w:rPr>
        <w:t>.</w:t>
      </w:r>
      <w:r w:rsidRPr="00330A7E">
        <w:rPr>
          <w:rFonts w:ascii="Times New Roman" w:eastAsia="Calibri" w:hAnsi="Times New Roman" w:cs="Times New Roman"/>
          <w:sz w:val="24"/>
          <w:szCs w:val="24"/>
        </w:rPr>
        <w:tab/>
      </w:r>
      <w:r w:rsidRPr="00330A7E">
        <w:rPr>
          <w:rFonts w:ascii="Times New Roman" w:eastAsia="Calibri" w:hAnsi="Times New Roman" w:cs="Times New Roman"/>
          <w:b/>
          <w:color w:val="0000FF"/>
          <w:sz w:val="24"/>
          <w:szCs w:val="24"/>
        </w:rPr>
        <w:t xml:space="preserve">C. </w:t>
      </w:r>
      <w:r w:rsidRPr="00330A7E">
        <w:rPr>
          <w:rFonts w:ascii="Times New Roman" w:hAnsi="Times New Roman" w:cs="Times New Roman"/>
          <w:position w:val="-6"/>
          <w:sz w:val="24"/>
          <w:szCs w:val="24"/>
        </w:rPr>
        <w:object w:dxaOrig="180" w:dyaOrig="279" w14:anchorId="49F87FD7">
          <v:shape id="_x0000_i5995" type="#_x0000_t75" style="width:9pt;height:13.5pt" o:ole="">
            <v:imagedata r:id="rId8955" o:title=""/>
          </v:shape>
          <o:OLEObject Type="Embed" ProgID="Equation.DSMT4" ShapeID="_x0000_i5995" DrawAspect="Content" ObjectID="_1796845057" r:id="rId8956"/>
        </w:object>
      </w:r>
      <w:r w:rsidRPr="00330A7E">
        <w:rPr>
          <w:rFonts w:ascii="Times New Roman" w:eastAsia="Calibri" w:hAnsi="Times New Roman" w:cs="Times New Roman"/>
          <w:color w:val="000000"/>
          <w:sz w:val="24"/>
          <w:szCs w:val="24"/>
        </w:rPr>
        <w:t>.</w:t>
      </w:r>
      <w:r w:rsidRPr="00330A7E">
        <w:rPr>
          <w:rFonts w:ascii="Times New Roman" w:eastAsia="Calibri" w:hAnsi="Times New Roman" w:cs="Times New Roman"/>
          <w:sz w:val="24"/>
          <w:szCs w:val="24"/>
        </w:rPr>
        <w:tab/>
      </w:r>
      <w:r w:rsidRPr="00330A7E">
        <w:rPr>
          <w:rFonts w:ascii="Times New Roman" w:eastAsia="Calibri" w:hAnsi="Times New Roman" w:cs="Times New Roman"/>
          <w:b/>
          <w:color w:val="0000FF"/>
          <w:sz w:val="24"/>
          <w:szCs w:val="24"/>
        </w:rPr>
        <w:t xml:space="preserve">D. </w:t>
      </w:r>
      <w:r w:rsidRPr="00330A7E">
        <w:rPr>
          <w:rFonts w:ascii="Times New Roman" w:hAnsi="Times New Roman" w:cs="Times New Roman"/>
          <w:position w:val="-6"/>
          <w:sz w:val="24"/>
          <w:szCs w:val="24"/>
        </w:rPr>
        <w:object w:dxaOrig="200" w:dyaOrig="279" w14:anchorId="5D4D2B0D">
          <v:shape id="_x0000_i5996" type="#_x0000_t75" style="width:9.75pt;height:13.5pt" o:ole="">
            <v:imagedata r:id="rId8957" o:title=""/>
          </v:shape>
          <o:OLEObject Type="Embed" ProgID="Equation.DSMT4" ShapeID="_x0000_i5996" DrawAspect="Content" ObjectID="_1796845058" r:id="rId8958"/>
        </w:object>
      </w:r>
      <w:r w:rsidRPr="00330A7E">
        <w:rPr>
          <w:rFonts w:ascii="Times New Roman" w:eastAsia="Calibri" w:hAnsi="Times New Roman" w:cs="Times New Roman"/>
          <w:sz w:val="24"/>
          <w:szCs w:val="24"/>
        </w:rPr>
        <w:t>.</w:t>
      </w:r>
    </w:p>
    <w:p w14:paraId="25A32B69"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bCs/>
          <w:sz w:val="24"/>
          <w:szCs w:val="24"/>
          <w:lang w:val="it-IT"/>
        </w:rPr>
        <w:t>PHẦN II. Câu trắc nghiệm đúng sai.</w:t>
      </w:r>
      <w:r w:rsidRPr="00330A7E">
        <w:rPr>
          <w:rFonts w:ascii="Times New Roman" w:hAnsi="Times New Roman" w:cs="Times New Roman"/>
          <w:color w:val="0033CC"/>
          <w:sz w:val="24"/>
          <w:szCs w:val="24"/>
          <w:lang w:val="it-IT"/>
        </w:rPr>
        <w:t xml:space="preserve"> </w:t>
      </w:r>
      <w:r w:rsidRPr="00330A7E">
        <w:rPr>
          <w:rFonts w:ascii="Times New Roman" w:hAnsi="Times New Roman" w:cs="Times New Roman"/>
          <w:sz w:val="24"/>
          <w:szCs w:val="24"/>
          <w:lang w:val="it-IT"/>
        </w:rPr>
        <w:t xml:space="preserve">Thí sinh trả lời từ câu 1 đến câu 4. Trong mỗi </w:t>
      </w:r>
      <w:r w:rsidRPr="00330A7E">
        <w:rPr>
          <w:rFonts w:ascii="Times New Roman" w:hAnsi="Times New Roman" w:cs="Times New Roman"/>
          <w:b/>
          <w:bCs/>
          <w:sz w:val="24"/>
          <w:szCs w:val="24"/>
          <w:lang w:val="it-IT"/>
        </w:rPr>
        <w:t>ý a), b), c), d)</w:t>
      </w:r>
      <w:r w:rsidRPr="00330A7E">
        <w:rPr>
          <w:rFonts w:ascii="Times New Roman" w:hAnsi="Times New Roman" w:cs="Times New Roman"/>
          <w:sz w:val="24"/>
          <w:szCs w:val="24"/>
          <w:lang w:val="it-IT"/>
        </w:rPr>
        <w:t xml:space="preserve"> ở mỗi câu, thí sinh chọn đúng hoặc sai.</w:t>
      </w:r>
    </w:p>
    <w:p w14:paraId="7FC51B6E" w14:textId="77777777" w:rsidR="00ED397D" w:rsidRPr="00330A7E" w:rsidRDefault="00ED397D" w:rsidP="000E1E56">
      <w:pPr>
        <w:pStyle w:val="ListParagraph"/>
        <w:numPr>
          <w:ilvl w:val="0"/>
          <w:numId w:val="70"/>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tọa độ </w:t>
      </w:r>
      <w:r w:rsidRPr="00330A7E">
        <w:rPr>
          <w:rFonts w:ascii="Times New Roman" w:hAnsi="Times New Roman" w:cs="Times New Roman"/>
          <w:position w:val="-12"/>
          <w:sz w:val="24"/>
          <w:szCs w:val="24"/>
        </w:rPr>
        <w:object w:dxaOrig="600" w:dyaOrig="340" w14:anchorId="74798AA7">
          <v:shape id="_x0000_i5997" type="#_x0000_t75" style="width:30pt;height:17.25pt" o:ole="">
            <v:imagedata r:id="rId8959" o:title=""/>
          </v:shape>
          <o:OLEObject Type="Embed" ProgID="Equation.DSMT4" ShapeID="_x0000_i5997" DrawAspect="Content" ObjectID="_1796845059" r:id="rId8960"/>
        </w:object>
      </w:r>
      <w:r w:rsidRPr="00330A7E">
        <w:rPr>
          <w:rFonts w:ascii="Times New Roman" w:hAnsi="Times New Roman" w:cs="Times New Roman"/>
          <w:sz w:val="24"/>
          <w:szCs w:val="24"/>
        </w:rPr>
        <w:t xml:space="preserve">, cho mặt phẳng </w:t>
      </w:r>
      <w:r w:rsidRPr="00330A7E">
        <w:rPr>
          <w:rFonts w:ascii="Times New Roman" w:hAnsi="Times New Roman" w:cs="Times New Roman"/>
          <w:position w:val="-16"/>
          <w:sz w:val="24"/>
          <w:szCs w:val="24"/>
        </w:rPr>
        <w:object w:dxaOrig="2120" w:dyaOrig="440" w14:anchorId="75C92F50">
          <v:shape id="_x0000_i5998" type="#_x0000_t75" style="width:105.75pt;height:21.75pt" o:ole="">
            <v:imagedata r:id="rId8961" o:title=""/>
          </v:shape>
          <o:OLEObject Type="Embed" ProgID="Equation.DSMT4" ShapeID="_x0000_i5998" DrawAspect="Content" ObjectID="_1796845060" r:id="rId8962"/>
        </w:object>
      </w:r>
      <w:r w:rsidRPr="00330A7E">
        <w:rPr>
          <w:rFonts w:ascii="Times New Roman" w:hAnsi="Times New Roman" w:cs="Times New Roman"/>
          <w:sz w:val="24"/>
          <w:szCs w:val="24"/>
        </w:rPr>
        <w:t xml:space="preserve"> và điểm </w:t>
      </w:r>
      <w:r w:rsidRPr="00330A7E">
        <w:rPr>
          <w:rFonts w:ascii="Times New Roman" w:hAnsi="Times New Roman" w:cs="Times New Roman"/>
          <w:position w:val="-16"/>
          <w:sz w:val="24"/>
          <w:szCs w:val="24"/>
        </w:rPr>
        <w:object w:dxaOrig="1020" w:dyaOrig="440" w14:anchorId="4228F9A3">
          <v:shape id="_x0000_i5999" type="#_x0000_t75" style="width:51pt;height:21.75pt" o:ole="">
            <v:imagedata r:id="rId8963" o:title=""/>
          </v:shape>
          <o:OLEObject Type="Embed" ProgID="Equation.DSMT4" ShapeID="_x0000_i5999" DrawAspect="Content" ObjectID="_1796845061" r:id="rId8964"/>
        </w:object>
      </w:r>
    </w:p>
    <w:p w14:paraId="47BA4552" w14:textId="77777777" w:rsidR="00ED397D" w:rsidRPr="00330A7E" w:rsidRDefault="00ED397D" w:rsidP="00330A7E">
      <w:pPr>
        <w:spacing w:after="240"/>
        <w:ind w:left="992"/>
        <w:rPr>
          <w:rFonts w:ascii="Times New Roman" w:hAnsi="Times New Roman" w:cs="Times New Roman"/>
          <w:sz w:val="24"/>
          <w:szCs w:val="24"/>
        </w:rPr>
      </w:pPr>
      <w:r w:rsidRPr="00330A7E">
        <w:rPr>
          <w:rFonts w:ascii="Times New Roman" w:hAnsi="Times New Roman" w:cs="Times New Roman"/>
          <w:b/>
          <w:bCs/>
          <w:sz w:val="24"/>
          <w:szCs w:val="24"/>
        </w:rPr>
        <w:t>a)</w:t>
      </w:r>
      <w:r w:rsidRPr="00330A7E">
        <w:rPr>
          <w:rFonts w:ascii="Times New Roman" w:hAnsi="Times New Roman" w:cs="Times New Roman"/>
          <w:sz w:val="24"/>
          <w:szCs w:val="24"/>
        </w:rPr>
        <w:t xml:space="preserve"> Vectơ </w:t>
      </w:r>
      <w:r w:rsidRPr="00330A7E">
        <w:rPr>
          <w:rFonts w:ascii="Times New Roman" w:hAnsi="Times New Roman" w:cs="Times New Roman"/>
          <w:position w:val="-16"/>
          <w:sz w:val="24"/>
          <w:szCs w:val="24"/>
        </w:rPr>
        <w:object w:dxaOrig="1300" w:dyaOrig="480" w14:anchorId="38FDB982">
          <v:shape id="_x0000_i6000" type="#_x0000_t75" style="width:65.25pt;height:24pt" o:ole="">
            <v:imagedata r:id="rId8965" o:title=""/>
          </v:shape>
          <o:OLEObject Type="Embed" ProgID="Equation.DSMT4" ShapeID="_x0000_i6000" DrawAspect="Content" ObjectID="_1796845062" r:id="rId8966"/>
        </w:object>
      </w:r>
      <w:r w:rsidRPr="00330A7E">
        <w:rPr>
          <w:rFonts w:ascii="Times New Roman" w:hAnsi="Times New Roman" w:cs="Times New Roman"/>
          <w:sz w:val="24"/>
          <w:szCs w:val="24"/>
        </w:rPr>
        <w:t xml:space="preserve"> là một vectơ pháp tuyến của mặt phằng </w:t>
      </w:r>
      <w:r w:rsidRPr="00330A7E">
        <w:rPr>
          <w:rFonts w:ascii="Times New Roman" w:hAnsi="Times New Roman" w:cs="Times New Roman"/>
          <w:position w:val="-16"/>
          <w:sz w:val="24"/>
          <w:szCs w:val="24"/>
        </w:rPr>
        <w:object w:dxaOrig="420" w:dyaOrig="440" w14:anchorId="78C27B27">
          <v:shape id="_x0000_i6001" type="#_x0000_t75" style="width:21pt;height:21.75pt" o:ole="">
            <v:imagedata r:id="rId8967" o:title=""/>
          </v:shape>
          <o:OLEObject Type="Embed" ProgID="Equation.DSMT4" ShapeID="_x0000_i6001" DrawAspect="Content" ObjectID="_1796845063" r:id="rId8968"/>
        </w:object>
      </w:r>
      <w:r w:rsidRPr="00330A7E">
        <w:rPr>
          <w:rFonts w:ascii="Times New Roman" w:hAnsi="Times New Roman" w:cs="Times New Roman"/>
          <w:sz w:val="24"/>
          <w:szCs w:val="24"/>
        </w:rPr>
        <w:t>.</w:t>
      </w:r>
    </w:p>
    <w:p w14:paraId="50022617" w14:textId="77777777" w:rsidR="00ED397D" w:rsidRPr="00330A7E" w:rsidRDefault="00ED397D" w:rsidP="00330A7E">
      <w:pPr>
        <w:spacing w:after="240"/>
        <w:ind w:left="992"/>
        <w:rPr>
          <w:rFonts w:ascii="Times New Roman" w:hAnsi="Times New Roman" w:cs="Times New Roman"/>
          <w:sz w:val="24"/>
          <w:szCs w:val="24"/>
        </w:rPr>
      </w:pPr>
      <w:r w:rsidRPr="00330A7E">
        <w:rPr>
          <w:rFonts w:ascii="Times New Roman" w:hAnsi="Times New Roman" w:cs="Times New Roman"/>
          <w:b/>
          <w:bCs/>
          <w:sz w:val="24"/>
          <w:szCs w:val="24"/>
        </w:rPr>
        <w:t>b)</w:t>
      </w:r>
      <w:r w:rsidRPr="00330A7E">
        <w:rPr>
          <w:rFonts w:ascii="Times New Roman" w:hAnsi="Times New Roman" w:cs="Times New Roman"/>
          <w:sz w:val="24"/>
          <w:szCs w:val="24"/>
        </w:rPr>
        <w:t xml:space="preserve"> Đường thẳng vuông góc với mặt phẳng </w:t>
      </w:r>
      <w:r w:rsidRPr="00330A7E">
        <w:rPr>
          <w:rFonts w:ascii="Times New Roman" w:hAnsi="Times New Roman" w:cs="Times New Roman"/>
          <w:position w:val="-16"/>
          <w:sz w:val="24"/>
          <w:szCs w:val="24"/>
        </w:rPr>
        <w:object w:dxaOrig="420" w:dyaOrig="440" w14:anchorId="57FB7995">
          <v:shape id="_x0000_i6002" type="#_x0000_t75" style="width:21pt;height:21.75pt" o:ole="">
            <v:imagedata r:id="rId8969" o:title=""/>
          </v:shape>
          <o:OLEObject Type="Embed" ProgID="Equation.DSMT4" ShapeID="_x0000_i6002" DrawAspect="Content" ObjectID="_1796845064" r:id="rId8970"/>
        </w:object>
      </w:r>
      <w:r w:rsidRPr="00330A7E">
        <w:rPr>
          <w:rFonts w:ascii="Times New Roman" w:hAnsi="Times New Roman" w:cs="Times New Roman"/>
          <w:sz w:val="24"/>
          <w:szCs w:val="24"/>
        </w:rPr>
        <w:t xml:space="preserve">có một vectơ chỉ phương là </w:t>
      </w:r>
      <w:r w:rsidRPr="00330A7E">
        <w:rPr>
          <w:rFonts w:ascii="Times New Roman" w:hAnsi="Times New Roman" w:cs="Times New Roman"/>
          <w:position w:val="-16"/>
          <w:sz w:val="24"/>
          <w:szCs w:val="24"/>
        </w:rPr>
        <w:object w:dxaOrig="1280" w:dyaOrig="480" w14:anchorId="6574310D">
          <v:shape id="_x0000_i6003" type="#_x0000_t75" style="width:63.75pt;height:24pt" o:ole="">
            <v:imagedata r:id="rId8971" o:title=""/>
          </v:shape>
          <o:OLEObject Type="Embed" ProgID="Equation.DSMT4" ShapeID="_x0000_i6003" DrawAspect="Content" ObjectID="_1796845065" r:id="rId8972"/>
        </w:object>
      </w:r>
      <w:r w:rsidRPr="00330A7E">
        <w:rPr>
          <w:rFonts w:ascii="Times New Roman" w:hAnsi="Times New Roman" w:cs="Times New Roman"/>
          <w:sz w:val="24"/>
          <w:szCs w:val="24"/>
        </w:rPr>
        <w:t>.</w:t>
      </w:r>
    </w:p>
    <w:p w14:paraId="7D7C2F3F" w14:textId="77777777" w:rsidR="00ED397D" w:rsidRPr="00330A7E" w:rsidRDefault="00ED397D" w:rsidP="00330A7E">
      <w:pPr>
        <w:ind w:left="992"/>
        <w:rPr>
          <w:rFonts w:ascii="Times New Roman" w:eastAsia="Calibri" w:hAnsi="Times New Roman" w:cs="Times New Roman"/>
          <w:sz w:val="24"/>
          <w:szCs w:val="24"/>
        </w:rPr>
      </w:pPr>
      <w:r w:rsidRPr="00330A7E">
        <w:rPr>
          <w:rFonts w:ascii="Times New Roman" w:eastAsia="Calibri" w:hAnsi="Times New Roman" w:cs="Times New Roman"/>
          <w:b/>
          <w:bCs/>
          <w:sz w:val="24"/>
          <w:szCs w:val="24"/>
        </w:rPr>
        <w:t xml:space="preserve">c) </w:t>
      </w:r>
      <w:r w:rsidRPr="00330A7E">
        <w:rPr>
          <w:rFonts w:ascii="Times New Roman" w:hAnsi="Times New Roman" w:cs="Times New Roman"/>
          <w:sz w:val="24"/>
          <w:szCs w:val="24"/>
        </w:rPr>
        <w:t xml:space="preserve">Đường thẳng đi qua điểm </w:t>
      </w:r>
      <w:r w:rsidRPr="00330A7E">
        <w:rPr>
          <w:rFonts w:ascii="Times New Roman" w:hAnsi="Times New Roman" w:cs="Times New Roman"/>
          <w:position w:val="-4"/>
          <w:sz w:val="24"/>
          <w:szCs w:val="24"/>
        </w:rPr>
        <w:object w:dxaOrig="260" w:dyaOrig="260" w14:anchorId="358ABD74">
          <v:shape id="_x0000_i6004" type="#_x0000_t75" style="width:13.5pt;height:13.5pt" o:ole="">
            <v:imagedata r:id="rId8973" o:title=""/>
          </v:shape>
          <o:OLEObject Type="Embed" ProgID="Equation.DSMT4" ShapeID="_x0000_i6004" DrawAspect="Content" ObjectID="_1796845066" r:id="rId8974"/>
        </w:object>
      </w:r>
      <w:r w:rsidRPr="00330A7E">
        <w:rPr>
          <w:rFonts w:ascii="Times New Roman" w:hAnsi="Times New Roman" w:cs="Times New Roman"/>
          <w:sz w:val="24"/>
          <w:szCs w:val="24"/>
        </w:rPr>
        <w:t xml:space="preserve"> và vuông góc với mặt phẳng </w:t>
      </w:r>
      <w:r w:rsidRPr="00330A7E">
        <w:rPr>
          <w:rFonts w:ascii="Times New Roman" w:hAnsi="Times New Roman" w:cs="Times New Roman"/>
          <w:position w:val="-16"/>
          <w:sz w:val="24"/>
          <w:szCs w:val="24"/>
        </w:rPr>
        <w:object w:dxaOrig="420" w:dyaOrig="440" w14:anchorId="2692DD0A">
          <v:shape id="_x0000_i6005" type="#_x0000_t75" style="width:21pt;height:21.75pt" o:ole="">
            <v:imagedata r:id="rId8975" o:title=""/>
          </v:shape>
          <o:OLEObject Type="Embed" ProgID="Equation.DSMT4" ShapeID="_x0000_i6005" DrawAspect="Content" ObjectID="_1796845067" r:id="rId8976"/>
        </w:object>
      </w:r>
      <w:r w:rsidRPr="00330A7E">
        <w:rPr>
          <w:rFonts w:ascii="Times New Roman" w:hAnsi="Times New Roman" w:cs="Times New Roman"/>
          <w:sz w:val="24"/>
          <w:szCs w:val="24"/>
        </w:rPr>
        <w:t xml:space="preserve"> có phương trình là </w:t>
      </w:r>
      <w:r w:rsidRPr="00330A7E">
        <w:rPr>
          <w:rFonts w:ascii="Times New Roman" w:hAnsi="Times New Roman" w:cs="Times New Roman"/>
          <w:position w:val="-24"/>
          <w:sz w:val="24"/>
          <w:szCs w:val="24"/>
        </w:rPr>
        <w:object w:dxaOrig="2000" w:dyaOrig="639" w14:anchorId="6B369090">
          <v:shape id="_x0000_i6006" type="#_x0000_t75" style="width:100.5pt;height:32.25pt" o:ole="">
            <v:imagedata r:id="rId8977" o:title=""/>
          </v:shape>
          <o:OLEObject Type="Embed" ProgID="Equation.DSMT4" ShapeID="_x0000_i6006" DrawAspect="Content" ObjectID="_1796845068" r:id="rId8978"/>
        </w:object>
      </w:r>
      <w:r w:rsidRPr="00330A7E">
        <w:rPr>
          <w:rFonts w:ascii="Times New Roman" w:hAnsi="Times New Roman" w:cs="Times New Roman"/>
          <w:sz w:val="24"/>
          <w:szCs w:val="24"/>
        </w:rPr>
        <w:t>.</w:t>
      </w:r>
    </w:p>
    <w:p w14:paraId="202D7D7F" w14:textId="77777777" w:rsidR="00ED397D" w:rsidRPr="00330A7E" w:rsidRDefault="00ED397D" w:rsidP="00330A7E">
      <w:pPr>
        <w:ind w:left="992"/>
        <w:rPr>
          <w:rFonts w:ascii="Times New Roman" w:hAnsi="Times New Roman" w:cs="Times New Roman"/>
          <w:sz w:val="24"/>
          <w:szCs w:val="24"/>
        </w:rPr>
      </w:pPr>
      <w:r w:rsidRPr="00330A7E">
        <w:rPr>
          <w:rFonts w:ascii="Times New Roman" w:eastAsia="Calibri" w:hAnsi="Times New Roman" w:cs="Times New Roman"/>
          <w:b/>
          <w:bCs/>
          <w:sz w:val="24"/>
          <w:szCs w:val="24"/>
        </w:rPr>
        <w:t xml:space="preserve">d) </w:t>
      </w:r>
      <w:r w:rsidRPr="00330A7E">
        <w:rPr>
          <w:rFonts w:ascii="Times New Roman" w:eastAsia="Calibri" w:hAnsi="Times New Roman" w:cs="Times New Roman"/>
          <w:sz w:val="24"/>
          <w:szCs w:val="24"/>
        </w:rPr>
        <w:t xml:space="preserve">Điểm </w:t>
      </w:r>
      <w:r w:rsidRPr="00330A7E">
        <w:rPr>
          <w:rFonts w:ascii="Times New Roman" w:hAnsi="Times New Roman" w:cs="Times New Roman"/>
          <w:position w:val="-16"/>
          <w:sz w:val="24"/>
          <w:szCs w:val="24"/>
        </w:rPr>
        <w:object w:dxaOrig="1040" w:dyaOrig="440" w14:anchorId="2754CC8A">
          <v:shape id="_x0000_i6007" type="#_x0000_t75" style="width:51.75pt;height:21.75pt" o:ole="">
            <v:imagedata r:id="rId8979" o:title=""/>
          </v:shape>
          <o:OLEObject Type="Embed" ProgID="Equation.DSMT4" ShapeID="_x0000_i6007" DrawAspect="Content" ObjectID="_1796845069" r:id="rId8980"/>
        </w:object>
      </w:r>
      <w:r w:rsidRPr="00330A7E">
        <w:rPr>
          <w:rFonts w:ascii="Times New Roman" w:eastAsia="Calibri" w:hAnsi="Times New Roman" w:cs="Times New Roman"/>
          <w:sz w:val="24"/>
          <w:szCs w:val="24"/>
        </w:rPr>
        <w:t xml:space="preserve">là hình chiếu vuông góc của điểm </w:t>
      </w:r>
      <w:r w:rsidRPr="00330A7E">
        <w:rPr>
          <w:rFonts w:ascii="Times New Roman" w:hAnsi="Times New Roman" w:cs="Times New Roman"/>
          <w:position w:val="-4"/>
          <w:sz w:val="24"/>
          <w:szCs w:val="24"/>
        </w:rPr>
        <w:object w:dxaOrig="260" w:dyaOrig="260" w14:anchorId="7B379715">
          <v:shape id="_x0000_i6008" type="#_x0000_t75" style="width:13.5pt;height:13.5pt" o:ole="">
            <v:imagedata r:id="rId8981" o:title=""/>
          </v:shape>
          <o:OLEObject Type="Embed" ProgID="Equation.DSMT4" ShapeID="_x0000_i6008" DrawAspect="Content" ObjectID="_1796845070" r:id="rId8982"/>
        </w:object>
      </w:r>
      <w:r w:rsidRPr="00330A7E">
        <w:rPr>
          <w:rFonts w:ascii="Times New Roman" w:hAnsi="Times New Roman" w:cs="Times New Roman"/>
          <w:sz w:val="24"/>
          <w:szCs w:val="24"/>
        </w:rPr>
        <w:t xml:space="preserve"> trên mặt phẳng </w:t>
      </w:r>
      <w:r w:rsidRPr="00330A7E">
        <w:rPr>
          <w:rFonts w:ascii="Times New Roman" w:hAnsi="Times New Roman" w:cs="Times New Roman"/>
          <w:position w:val="-16"/>
          <w:sz w:val="24"/>
          <w:szCs w:val="24"/>
        </w:rPr>
        <w:object w:dxaOrig="420" w:dyaOrig="440" w14:anchorId="1EABEF60">
          <v:shape id="_x0000_i6009" type="#_x0000_t75" style="width:21pt;height:21.75pt" o:ole="">
            <v:imagedata r:id="rId8983" o:title=""/>
          </v:shape>
          <o:OLEObject Type="Embed" ProgID="Equation.DSMT4" ShapeID="_x0000_i6009" DrawAspect="Content" ObjectID="_1796845071" r:id="rId8984"/>
        </w:object>
      </w:r>
      <w:r w:rsidRPr="00330A7E">
        <w:rPr>
          <w:rFonts w:ascii="Times New Roman" w:hAnsi="Times New Roman" w:cs="Times New Roman"/>
          <w:sz w:val="24"/>
          <w:szCs w:val="24"/>
        </w:rPr>
        <w:t>.</w:t>
      </w:r>
    </w:p>
    <w:p w14:paraId="0C34437D" w14:textId="77777777" w:rsidR="00ED397D" w:rsidRPr="00330A7E" w:rsidRDefault="00ED397D" w:rsidP="000E1E56">
      <w:pPr>
        <w:pStyle w:val="ListParagraph"/>
        <w:numPr>
          <w:ilvl w:val="0"/>
          <w:numId w:val="70"/>
        </w:numPr>
        <w:tabs>
          <w:tab w:val="left" w:pos="992"/>
        </w:tabs>
        <w:spacing w:before="120" w:line="276" w:lineRule="auto"/>
        <w:rPr>
          <w:rFonts w:ascii="Times New Roman" w:eastAsia="Cambria" w:hAnsi="Times New Roman" w:cs="Times New Roman"/>
          <w:bCs/>
          <w:color w:val="000000" w:themeColor="text1"/>
          <w:sz w:val="24"/>
          <w:szCs w:val="24"/>
        </w:rPr>
      </w:pPr>
      <w:r w:rsidRPr="00330A7E">
        <w:rPr>
          <w:rFonts w:ascii="Times New Roman" w:hAnsi="Times New Roman" w:cs="Times New Roman"/>
          <w:sz w:val="24"/>
          <w:szCs w:val="24"/>
        </w:rPr>
        <w:t>Cho các hình sau:</w:t>
      </w:r>
    </w:p>
    <w:tbl>
      <w:tblPr>
        <w:tblStyle w:val="TableGrid"/>
        <w:tblW w:w="0" w:type="auto"/>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426"/>
        <w:gridCol w:w="3426"/>
      </w:tblGrid>
      <w:tr w:rsidR="00ED397D" w:rsidRPr="00330A7E" w14:paraId="71A06B36" w14:textId="77777777" w:rsidTr="00330A7E">
        <w:trPr>
          <w:jc w:val="center"/>
        </w:trPr>
        <w:tc>
          <w:tcPr>
            <w:tcW w:w="3426" w:type="dxa"/>
          </w:tcPr>
          <w:p w14:paraId="4C0DB76D" w14:textId="77777777" w:rsidR="00ED397D" w:rsidRPr="00330A7E" w:rsidRDefault="00ED397D" w:rsidP="00330A7E">
            <w:pPr>
              <w:pStyle w:val="ListParagraph"/>
              <w:spacing w:line="276" w:lineRule="auto"/>
              <w:ind w:left="0"/>
              <w:rPr>
                <w:rFonts w:ascii="Times New Roman" w:hAnsi="Times New Roman" w:cs="Times New Roman"/>
                <w:sz w:val="24"/>
                <w:szCs w:val="24"/>
              </w:rPr>
            </w:pPr>
            <w:r w:rsidRPr="00330A7E">
              <w:rPr>
                <w:rFonts w:ascii="Times New Roman" w:hAnsi="Times New Roman" w:cs="Times New Roman"/>
                <w:sz w:val="24"/>
                <w:szCs w:val="24"/>
              </w:rPr>
              <w:lastRenderedPageBreak/>
              <w:drawing>
                <wp:inline distT="0" distB="0" distL="0" distR="0" wp14:anchorId="452A9192" wp14:editId="0D1F5F0A">
                  <wp:extent cx="1554480" cy="1615875"/>
                  <wp:effectExtent l="0" t="0" r="7620" b="3810"/>
                  <wp:docPr id="378716912" name="Picture 378716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839014" name="1951.png"/>
                          <pic:cNvPicPr/>
                        </pic:nvPicPr>
                        <pic:blipFill>
                          <a:blip r:embed="rId8985" cstate="print">
                            <a:extLst>
                              <a:ext uri="{28A0092B-C50C-407E-A947-70E740481C1C}">
                                <a14:useLocalDpi xmlns:a14="http://schemas.microsoft.com/office/drawing/2010/main" val="0"/>
                              </a:ext>
                            </a:extLst>
                          </a:blip>
                          <a:stretch>
                            <a:fillRect/>
                          </a:stretch>
                        </pic:blipFill>
                        <pic:spPr>
                          <a:xfrm>
                            <a:off x="0" y="0"/>
                            <a:ext cx="1554480" cy="1615875"/>
                          </a:xfrm>
                          <a:prstGeom prst="rect">
                            <a:avLst/>
                          </a:prstGeom>
                        </pic:spPr>
                      </pic:pic>
                    </a:graphicData>
                  </a:graphic>
                </wp:inline>
              </w:drawing>
            </w:r>
          </w:p>
          <w:p w14:paraId="4542A019" w14:textId="77777777" w:rsidR="00ED397D" w:rsidRPr="00330A7E" w:rsidRDefault="00ED397D" w:rsidP="00330A7E">
            <w:pPr>
              <w:pStyle w:val="ListParagraph"/>
              <w:spacing w:line="276" w:lineRule="auto"/>
              <w:ind w:left="0"/>
              <w:rPr>
                <w:rFonts w:ascii="Times New Roman" w:hAnsi="Times New Roman" w:cs="Times New Roman"/>
                <w:sz w:val="24"/>
                <w:szCs w:val="24"/>
              </w:rPr>
            </w:pPr>
            <w:r w:rsidRPr="00330A7E">
              <w:rPr>
                <w:rFonts w:ascii="Times New Roman" w:hAnsi="Times New Roman" w:cs="Times New Roman"/>
                <w:sz w:val="24"/>
                <w:szCs w:val="24"/>
              </w:rPr>
              <w:t xml:space="preserve">            Hình 1</w:t>
            </w:r>
          </w:p>
        </w:tc>
        <w:tc>
          <w:tcPr>
            <w:tcW w:w="3426" w:type="dxa"/>
          </w:tcPr>
          <w:p w14:paraId="2804AE35" w14:textId="77777777" w:rsidR="00ED397D" w:rsidRPr="00330A7E" w:rsidRDefault="00ED397D" w:rsidP="00330A7E">
            <w:pPr>
              <w:pStyle w:val="ListParagraph"/>
              <w:spacing w:line="276" w:lineRule="auto"/>
              <w:ind w:left="0"/>
              <w:rPr>
                <w:rFonts w:ascii="Times New Roman" w:hAnsi="Times New Roman" w:cs="Times New Roman"/>
                <w:sz w:val="24"/>
                <w:szCs w:val="24"/>
              </w:rPr>
            </w:pPr>
            <w:r w:rsidRPr="00330A7E">
              <w:rPr>
                <w:rFonts w:ascii="Times New Roman" w:hAnsi="Times New Roman" w:cs="Times New Roman"/>
                <w:sz w:val="24"/>
                <w:szCs w:val="24"/>
              </w:rPr>
              <w:drawing>
                <wp:inline distT="0" distB="0" distL="0" distR="0" wp14:anchorId="078DC3AD" wp14:editId="64986A6F">
                  <wp:extent cx="1554480" cy="1615877"/>
                  <wp:effectExtent l="0" t="0" r="7620" b="3810"/>
                  <wp:docPr id="378716913" name="Picture 378716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839015" name="1952.png"/>
                          <pic:cNvPicPr/>
                        </pic:nvPicPr>
                        <pic:blipFill>
                          <a:blip r:embed="rId8986" cstate="print">
                            <a:extLst>
                              <a:ext uri="{28A0092B-C50C-407E-A947-70E740481C1C}">
                                <a14:useLocalDpi xmlns:a14="http://schemas.microsoft.com/office/drawing/2010/main" val="0"/>
                              </a:ext>
                            </a:extLst>
                          </a:blip>
                          <a:stretch>
                            <a:fillRect/>
                          </a:stretch>
                        </pic:blipFill>
                        <pic:spPr>
                          <a:xfrm>
                            <a:off x="0" y="0"/>
                            <a:ext cx="1554480" cy="1615877"/>
                          </a:xfrm>
                          <a:prstGeom prst="rect">
                            <a:avLst/>
                          </a:prstGeom>
                        </pic:spPr>
                      </pic:pic>
                    </a:graphicData>
                  </a:graphic>
                </wp:inline>
              </w:drawing>
            </w:r>
          </w:p>
          <w:p w14:paraId="569BF9E6" w14:textId="77777777" w:rsidR="00ED397D" w:rsidRPr="00330A7E" w:rsidRDefault="00ED397D" w:rsidP="00330A7E">
            <w:pPr>
              <w:pStyle w:val="ListParagraph"/>
              <w:spacing w:line="276" w:lineRule="auto"/>
              <w:ind w:left="0"/>
              <w:rPr>
                <w:rFonts w:ascii="Times New Roman" w:hAnsi="Times New Roman" w:cs="Times New Roman"/>
                <w:sz w:val="24"/>
                <w:szCs w:val="24"/>
              </w:rPr>
            </w:pPr>
            <w:r w:rsidRPr="00330A7E">
              <w:rPr>
                <w:rFonts w:ascii="Times New Roman" w:hAnsi="Times New Roman" w:cs="Times New Roman"/>
                <w:sz w:val="24"/>
                <w:szCs w:val="24"/>
              </w:rPr>
              <w:t xml:space="preserve">               Hình 2</w:t>
            </w:r>
          </w:p>
          <w:p w14:paraId="38CED3CE" w14:textId="77777777" w:rsidR="00ED397D" w:rsidRPr="00330A7E" w:rsidRDefault="00ED397D" w:rsidP="00330A7E">
            <w:pPr>
              <w:pStyle w:val="ListParagraph"/>
              <w:spacing w:line="276" w:lineRule="auto"/>
              <w:ind w:left="0"/>
              <w:rPr>
                <w:rFonts w:ascii="Times New Roman" w:hAnsi="Times New Roman" w:cs="Times New Roman"/>
                <w:sz w:val="24"/>
                <w:szCs w:val="24"/>
              </w:rPr>
            </w:pPr>
          </w:p>
        </w:tc>
      </w:tr>
      <w:tr w:rsidR="00ED397D" w:rsidRPr="00330A7E" w14:paraId="4C8D8134" w14:textId="77777777" w:rsidTr="00330A7E">
        <w:trPr>
          <w:jc w:val="center"/>
        </w:trPr>
        <w:tc>
          <w:tcPr>
            <w:tcW w:w="6852" w:type="dxa"/>
            <w:gridSpan w:val="2"/>
          </w:tcPr>
          <w:p w14:paraId="323DED9B" w14:textId="77777777" w:rsidR="00ED397D" w:rsidRPr="00330A7E" w:rsidRDefault="00ED397D" w:rsidP="00330A7E">
            <w:pPr>
              <w:pStyle w:val="ListParagraph"/>
              <w:spacing w:line="276" w:lineRule="auto"/>
              <w:ind w:left="0"/>
              <w:jc w:val="center"/>
              <w:rPr>
                <w:rFonts w:ascii="Times New Roman" w:hAnsi="Times New Roman" w:cs="Times New Roman"/>
                <w:b/>
                <w:bCs/>
                <w:sz w:val="24"/>
                <w:szCs w:val="24"/>
              </w:rPr>
            </w:pPr>
            <w:r w:rsidRPr="00330A7E">
              <w:rPr>
                <w:rFonts w:ascii="Times New Roman" w:hAnsi="Times New Roman" w:cs="Times New Roman"/>
                <w:sz w:val="24"/>
                <w:szCs w:val="24"/>
              </w:rPr>
              <w:drawing>
                <wp:inline distT="0" distB="0" distL="0" distR="0" wp14:anchorId="46381311" wp14:editId="70405ED8">
                  <wp:extent cx="3657600" cy="1289039"/>
                  <wp:effectExtent l="0" t="0" r="0" b="6985"/>
                  <wp:docPr id="1845940536" name="Picture 1845940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87"/>
                          <a:stretch>
                            <a:fillRect/>
                          </a:stretch>
                        </pic:blipFill>
                        <pic:spPr>
                          <a:xfrm>
                            <a:off x="0" y="0"/>
                            <a:ext cx="3686956" cy="1299385"/>
                          </a:xfrm>
                          <a:prstGeom prst="rect">
                            <a:avLst/>
                          </a:prstGeom>
                        </pic:spPr>
                      </pic:pic>
                    </a:graphicData>
                  </a:graphic>
                </wp:inline>
              </w:drawing>
            </w:r>
          </w:p>
          <w:p w14:paraId="0CD117DF" w14:textId="77777777" w:rsidR="00ED397D" w:rsidRPr="00330A7E" w:rsidRDefault="00ED397D" w:rsidP="00330A7E">
            <w:pPr>
              <w:pStyle w:val="ListParagraph"/>
              <w:spacing w:line="276" w:lineRule="auto"/>
              <w:ind w:left="0"/>
              <w:jc w:val="center"/>
              <w:rPr>
                <w:rFonts w:ascii="Times New Roman" w:hAnsi="Times New Roman" w:cs="Times New Roman"/>
                <w:sz w:val="24"/>
                <w:szCs w:val="24"/>
              </w:rPr>
            </w:pPr>
            <w:r w:rsidRPr="00330A7E">
              <w:rPr>
                <w:rFonts w:ascii="Times New Roman" w:hAnsi="Times New Roman" w:cs="Times New Roman"/>
                <w:sz w:val="24"/>
                <w:szCs w:val="24"/>
              </w:rPr>
              <w:t>Hình 3</w:t>
            </w:r>
          </w:p>
        </w:tc>
      </w:tr>
    </w:tbl>
    <w:p w14:paraId="6BA294C2" w14:textId="77777777" w:rsidR="00ED397D" w:rsidRPr="00330A7E" w:rsidRDefault="00ED397D" w:rsidP="00330A7E">
      <w:pPr>
        <w:pStyle w:val="ListParagraph"/>
        <w:spacing w:line="276" w:lineRule="auto"/>
        <w:ind w:left="992"/>
        <w:rPr>
          <w:rFonts w:ascii="Times New Roman" w:eastAsiaTheme="minorEastAsia" w:hAnsi="Times New Roman" w:cs="Times New Roman"/>
          <w:sz w:val="24"/>
          <w:szCs w:val="24"/>
        </w:rPr>
      </w:pPr>
      <w:r w:rsidRPr="00330A7E">
        <w:rPr>
          <w:rFonts w:ascii="Times New Roman" w:hAnsi="Times New Roman" w:cs="Times New Roman"/>
          <w:b/>
          <w:bCs/>
          <w:sz w:val="24"/>
          <w:szCs w:val="24"/>
        </w:rPr>
        <w:t xml:space="preserve">a) </w:t>
      </w:r>
      <w:r w:rsidRPr="00330A7E">
        <w:rPr>
          <w:rFonts w:ascii="Times New Roman" w:hAnsi="Times New Roman" w:cs="Times New Roman"/>
          <w:bCs/>
          <w:color w:val="000000" w:themeColor="text1"/>
          <w:sz w:val="24"/>
          <w:szCs w:val="24"/>
        </w:rPr>
        <w:t xml:space="preserve">Hình 1 là đồ thị hàm số bậc ba </w:t>
      </w:r>
      <w:r w:rsidRPr="00330A7E">
        <w:rPr>
          <w:rFonts w:ascii="Times New Roman" w:hAnsi="Times New Roman" w:cs="Times New Roman"/>
          <w:position w:val="-12"/>
          <w:sz w:val="24"/>
          <w:szCs w:val="24"/>
        </w:rPr>
        <w:object w:dxaOrig="2079" w:dyaOrig="400" w14:anchorId="450AFB55">
          <v:shape id="_x0000_i6010" type="#_x0000_t75" style="width:104.25pt;height:20.25pt" o:ole="">
            <v:imagedata r:id="rId8988" o:title=""/>
          </v:shape>
          <o:OLEObject Type="Embed" ProgID="Equation.DSMT4" ShapeID="_x0000_i6010" DrawAspect="Content" ObjectID="_1796845072" r:id="rId8989"/>
        </w:object>
      </w:r>
      <w:r w:rsidRPr="00330A7E">
        <w:rPr>
          <w:rFonts w:ascii="Times New Roman" w:hAnsi="Times New Roman" w:cs="Times New Roman"/>
          <w:bCs/>
          <w:color w:val="000000" w:themeColor="text1"/>
          <w:sz w:val="24"/>
          <w:szCs w:val="24"/>
        </w:rPr>
        <w:t xml:space="preserve"> có hệ số </w:t>
      </w:r>
      <w:r w:rsidRPr="00330A7E">
        <w:rPr>
          <w:rFonts w:ascii="Times New Roman" w:hAnsi="Times New Roman" w:cs="Times New Roman"/>
          <w:position w:val="-6"/>
          <w:sz w:val="24"/>
          <w:szCs w:val="24"/>
        </w:rPr>
        <w:object w:dxaOrig="540" w:dyaOrig="279" w14:anchorId="5158D454">
          <v:shape id="_x0000_i6011" type="#_x0000_t75" style="width:27pt;height:13.5pt" o:ole="">
            <v:imagedata r:id="rId8990" o:title=""/>
          </v:shape>
          <o:OLEObject Type="Embed" ProgID="Equation.DSMT4" ShapeID="_x0000_i6011" DrawAspect="Content" ObjectID="_1796845073" r:id="rId8991"/>
        </w:object>
      </w:r>
      <w:r w:rsidRPr="00330A7E">
        <w:rPr>
          <w:rFonts w:ascii="Times New Roman" w:hAnsi="Times New Roman" w:cs="Times New Roman"/>
          <w:bCs/>
          <w:color w:val="000000" w:themeColor="text1"/>
          <w:sz w:val="24"/>
          <w:szCs w:val="24"/>
        </w:rPr>
        <w:t xml:space="preserve"> và </w:t>
      </w:r>
      <w:r w:rsidRPr="00330A7E">
        <w:rPr>
          <w:rFonts w:ascii="Times New Roman" w:hAnsi="Times New Roman" w:cs="Times New Roman"/>
          <w:position w:val="-6"/>
          <w:sz w:val="24"/>
          <w:szCs w:val="24"/>
        </w:rPr>
        <w:object w:dxaOrig="680" w:dyaOrig="279" w14:anchorId="57D67C4C">
          <v:shape id="_x0000_i6012" type="#_x0000_t75" style="width:33.75pt;height:13.5pt" o:ole="">
            <v:imagedata r:id="rId8992" o:title=""/>
          </v:shape>
          <o:OLEObject Type="Embed" ProgID="Equation.DSMT4" ShapeID="_x0000_i6012" DrawAspect="Content" ObjectID="_1796845074" r:id="rId8993"/>
        </w:object>
      </w:r>
    </w:p>
    <w:p w14:paraId="5731D3C1" w14:textId="77777777" w:rsidR="00ED397D" w:rsidRPr="00330A7E" w:rsidRDefault="00ED397D" w:rsidP="00330A7E">
      <w:pPr>
        <w:pStyle w:val="ListParagraph"/>
        <w:spacing w:line="276" w:lineRule="auto"/>
        <w:ind w:left="992"/>
        <w:rPr>
          <w:rFonts w:ascii="Times New Roman" w:eastAsiaTheme="minorEastAsia" w:hAnsi="Times New Roman" w:cs="Times New Roman"/>
          <w:sz w:val="24"/>
          <w:szCs w:val="24"/>
        </w:rPr>
      </w:pPr>
      <w:r w:rsidRPr="00330A7E">
        <w:rPr>
          <w:rFonts w:ascii="Times New Roman" w:hAnsi="Times New Roman" w:cs="Times New Roman"/>
          <w:b/>
          <w:bCs/>
          <w:sz w:val="24"/>
          <w:szCs w:val="24"/>
        </w:rPr>
        <w:t xml:space="preserve">b) </w:t>
      </w:r>
      <w:r w:rsidRPr="00330A7E">
        <w:rPr>
          <w:rFonts w:ascii="Times New Roman" w:hAnsi="Times New Roman" w:cs="Times New Roman"/>
          <w:sz w:val="24"/>
          <w:szCs w:val="24"/>
        </w:rPr>
        <w:t xml:space="preserve">Hình 2 là đồ thị của hàm số có dạng </w:t>
      </w:r>
      <w:r w:rsidRPr="00330A7E">
        <w:rPr>
          <w:rFonts w:ascii="Times New Roman" w:hAnsi="Times New Roman" w:cs="Times New Roman"/>
          <w:position w:val="-24"/>
          <w:sz w:val="24"/>
          <w:szCs w:val="24"/>
        </w:rPr>
        <w:object w:dxaOrig="1040" w:dyaOrig="639" w14:anchorId="5A6B4B05">
          <v:shape id="_x0000_i6013" type="#_x0000_t75" style="width:51.75pt;height:32.25pt" o:ole="">
            <v:imagedata r:id="rId8994" o:title=""/>
          </v:shape>
          <o:OLEObject Type="Embed" ProgID="Equation.DSMT4" ShapeID="_x0000_i6013" DrawAspect="Content" ObjectID="_1796845075" r:id="rId8995"/>
        </w:object>
      </w:r>
      <w:r w:rsidRPr="00330A7E">
        <w:rPr>
          <w:rFonts w:ascii="Times New Roman" w:hAnsi="Times New Roman" w:cs="Times New Roman"/>
          <w:sz w:val="24"/>
          <w:szCs w:val="24"/>
        </w:rPr>
        <w:t xml:space="preserve"> trong đó </w:t>
      </w:r>
      <w:r w:rsidRPr="00330A7E">
        <w:rPr>
          <w:rFonts w:ascii="Times New Roman" w:hAnsi="Times New Roman" w:cs="Times New Roman"/>
          <w:position w:val="-6"/>
          <w:sz w:val="24"/>
          <w:szCs w:val="24"/>
        </w:rPr>
        <w:object w:dxaOrig="520" w:dyaOrig="220" w14:anchorId="6129EFBB">
          <v:shape id="_x0000_i6014" type="#_x0000_t75" style="width:26.25pt;height:11.25pt" o:ole="">
            <v:imagedata r:id="rId8996" o:title=""/>
          </v:shape>
          <o:OLEObject Type="Embed" ProgID="Equation.DSMT4" ShapeID="_x0000_i6014" DrawAspect="Content" ObjectID="_1796845076" r:id="rId8997"/>
        </w:object>
      </w:r>
      <w:r w:rsidRPr="00330A7E">
        <w:rPr>
          <w:rFonts w:ascii="Times New Roman" w:hAnsi="Times New Roman" w:cs="Times New Roman"/>
          <w:sz w:val="24"/>
          <w:szCs w:val="24"/>
        </w:rPr>
        <w:t xml:space="preserve"> </w:t>
      </w:r>
      <w:r w:rsidRPr="00330A7E">
        <w:rPr>
          <w:rFonts w:ascii="Times New Roman" w:eastAsiaTheme="minorEastAsia" w:hAnsi="Times New Roman" w:cs="Times New Roman"/>
          <w:sz w:val="24"/>
          <w:szCs w:val="24"/>
        </w:rPr>
        <w:t xml:space="preserve">và </w:t>
      </w:r>
      <w:r w:rsidRPr="00330A7E">
        <w:rPr>
          <w:rFonts w:ascii="Times New Roman" w:hAnsi="Times New Roman" w:cs="Times New Roman"/>
          <w:position w:val="-6"/>
          <w:sz w:val="24"/>
          <w:szCs w:val="24"/>
        </w:rPr>
        <w:object w:dxaOrig="1080" w:dyaOrig="279" w14:anchorId="20DECEDF">
          <v:shape id="_x0000_i6015" type="#_x0000_t75" style="width:54pt;height:13.5pt" o:ole="">
            <v:imagedata r:id="rId8998" o:title=""/>
          </v:shape>
          <o:OLEObject Type="Embed" ProgID="Equation.DSMT4" ShapeID="_x0000_i6015" DrawAspect="Content" ObjectID="_1796845077" r:id="rId8999"/>
        </w:object>
      </w:r>
    </w:p>
    <w:p w14:paraId="2D9587EE" w14:textId="77777777" w:rsidR="00ED397D" w:rsidRPr="00330A7E" w:rsidRDefault="00ED397D" w:rsidP="00330A7E">
      <w:pPr>
        <w:pStyle w:val="ListParagraph"/>
        <w:spacing w:line="276" w:lineRule="auto"/>
        <w:ind w:left="992"/>
        <w:rPr>
          <w:rFonts w:ascii="Times New Roman" w:eastAsiaTheme="minorEastAsia" w:hAnsi="Times New Roman" w:cs="Times New Roman"/>
          <w:sz w:val="24"/>
          <w:szCs w:val="24"/>
        </w:rPr>
      </w:pPr>
      <w:r w:rsidRPr="00330A7E">
        <w:rPr>
          <w:rFonts w:ascii="Times New Roman" w:hAnsi="Times New Roman" w:cs="Times New Roman"/>
          <w:b/>
          <w:bCs/>
          <w:sz w:val="24"/>
          <w:szCs w:val="24"/>
        </w:rPr>
        <w:t xml:space="preserve">c) </w:t>
      </w:r>
      <w:r w:rsidRPr="00330A7E">
        <w:rPr>
          <w:rFonts w:ascii="Times New Roman" w:hAnsi="Times New Roman" w:cs="Times New Roman"/>
          <w:sz w:val="24"/>
          <w:szCs w:val="24"/>
        </w:rPr>
        <w:t xml:space="preserve">Hình 3 là bảng biến thiên của hàm số có dạng </w:t>
      </w:r>
      <w:r w:rsidRPr="00330A7E">
        <w:rPr>
          <w:rFonts w:ascii="Times New Roman" w:hAnsi="Times New Roman" w:cs="Times New Roman"/>
          <w:position w:val="-24"/>
          <w:sz w:val="24"/>
          <w:szCs w:val="24"/>
        </w:rPr>
        <w:object w:dxaOrig="1579" w:dyaOrig="660" w14:anchorId="1EB3171B">
          <v:shape id="_x0000_i6016" type="#_x0000_t75" style="width:78.75pt;height:33pt" o:ole="">
            <v:imagedata r:id="rId9000" o:title=""/>
          </v:shape>
          <o:OLEObject Type="Embed" ProgID="Equation.DSMT4" ShapeID="_x0000_i6016" DrawAspect="Content" ObjectID="_1796845078" r:id="rId9001"/>
        </w:object>
      </w:r>
      <w:r w:rsidRPr="00330A7E">
        <w:rPr>
          <w:rFonts w:ascii="Times New Roman" w:hAnsi="Times New Roman" w:cs="Times New Roman"/>
          <w:sz w:val="24"/>
          <w:szCs w:val="24"/>
        </w:rPr>
        <w:t xml:space="preserve"> với </w:t>
      </w:r>
      <w:r w:rsidRPr="00330A7E">
        <w:rPr>
          <w:rFonts w:ascii="Times New Roman" w:hAnsi="Times New Roman" w:cs="Times New Roman"/>
          <w:position w:val="-12"/>
          <w:sz w:val="24"/>
          <w:szCs w:val="24"/>
        </w:rPr>
        <w:object w:dxaOrig="1200" w:dyaOrig="340" w14:anchorId="578A3555">
          <v:shape id="_x0000_i6017" type="#_x0000_t75" style="width:60pt;height:17.25pt" o:ole="">
            <v:imagedata r:id="rId9002" o:title=""/>
          </v:shape>
          <o:OLEObject Type="Embed" ProgID="Equation.DSMT4" ShapeID="_x0000_i6017" DrawAspect="Content" ObjectID="_1796845079" r:id="rId9003"/>
        </w:object>
      </w:r>
      <w:r w:rsidRPr="00330A7E">
        <w:rPr>
          <w:rFonts w:ascii="Times New Roman" w:hAnsi="Times New Roman" w:cs="Times New Roman"/>
          <w:sz w:val="24"/>
          <w:szCs w:val="24"/>
        </w:rPr>
        <w:t xml:space="preserve"> và đồ thị hàm số đó có điểm cực tiểu là </w:t>
      </w:r>
      <w:r w:rsidRPr="00330A7E">
        <w:rPr>
          <w:rFonts w:ascii="Times New Roman" w:hAnsi="Times New Roman" w:cs="Times New Roman"/>
          <w:position w:val="-16"/>
          <w:sz w:val="24"/>
          <w:szCs w:val="24"/>
        </w:rPr>
        <w:object w:dxaOrig="580" w:dyaOrig="440" w14:anchorId="6C2CE581">
          <v:shape id="_x0000_i6018" type="#_x0000_t75" style="width:28.5pt;height:21.75pt" o:ole="">
            <v:imagedata r:id="rId9004" o:title=""/>
          </v:shape>
          <o:OLEObject Type="Embed" ProgID="Equation.DSMT4" ShapeID="_x0000_i6018" DrawAspect="Content" ObjectID="_1796845080" r:id="rId9005"/>
        </w:object>
      </w:r>
    </w:p>
    <w:p w14:paraId="5C8C6FC1" w14:textId="77777777" w:rsidR="00ED397D" w:rsidRPr="00330A7E" w:rsidRDefault="00ED397D" w:rsidP="00330A7E">
      <w:pPr>
        <w:pStyle w:val="ListParagraph"/>
        <w:spacing w:line="276" w:lineRule="auto"/>
        <w:ind w:left="992"/>
        <w:rPr>
          <w:rFonts w:ascii="Times New Roman" w:eastAsia="Times New Roman" w:hAnsi="Times New Roman" w:cs="Times New Roman"/>
          <w:b/>
          <w:i/>
          <w:color w:val="C00000"/>
          <w:sz w:val="24"/>
          <w:szCs w:val="24"/>
        </w:rPr>
      </w:pPr>
      <w:r w:rsidRPr="00330A7E">
        <w:rPr>
          <w:rFonts w:ascii="Times New Roman" w:hAnsi="Times New Roman" w:cs="Times New Roman"/>
          <w:b/>
          <w:bCs/>
          <w:sz w:val="24"/>
          <w:szCs w:val="24"/>
        </w:rPr>
        <w:t xml:space="preserve">d) </w:t>
      </w:r>
      <w:r w:rsidRPr="00330A7E">
        <w:rPr>
          <w:rFonts w:ascii="Times New Roman" w:hAnsi="Times New Roman" w:cs="Times New Roman"/>
          <w:sz w:val="24"/>
          <w:szCs w:val="24"/>
        </w:rPr>
        <w:t xml:space="preserve">Hình 3 là bảng biến thiên của hàm số mà đồ thị của nó có đường thẳng </w:t>
      </w:r>
      <w:r w:rsidRPr="00330A7E">
        <w:rPr>
          <w:rFonts w:ascii="Times New Roman" w:hAnsi="Times New Roman" w:cs="Times New Roman"/>
          <w:position w:val="-12"/>
          <w:sz w:val="24"/>
          <w:szCs w:val="24"/>
        </w:rPr>
        <w:object w:dxaOrig="520" w:dyaOrig="340" w14:anchorId="116D67B9">
          <v:shape id="_x0000_i6019" type="#_x0000_t75" style="width:26.25pt;height:17.25pt" o:ole="">
            <v:imagedata r:id="rId9006" o:title=""/>
          </v:shape>
          <o:OLEObject Type="Embed" ProgID="Equation.DSMT4" ShapeID="_x0000_i6019" DrawAspect="Content" ObjectID="_1796845081" r:id="rId9007"/>
        </w:object>
      </w:r>
      <w:r w:rsidRPr="00330A7E">
        <w:rPr>
          <w:rFonts w:ascii="Times New Roman" w:hAnsi="Times New Roman" w:cs="Times New Roman"/>
          <w:sz w:val="24"/>
          <w:szCs w:val="24"/>
        </w:rPr>
        <w:t xml:space="preserve"> là tiệm cận ngang.</w:t>
      </w:r>
    </w:p>
    <w:p w14:paraId="12A82518" w14:textId="77777777" w:rsidR="00ED397D" w:rsidRPr="00330A7E" w:rsidRDefault="00ED397D" w:rsidP="000E1E56">
      <w:pPr>
        <w:pStyle w:val="ListParagraph"/>
        <w:numPr>
          <w:ilvl w:val="0"/>
          <w:numId w:val="70"/>
        </w:numPr>
        <w:tabs>
          <w:tab w:val="left" w:pos="992"/>
        </w:tabs>
        <w:spacing w:before="120" w:line="276" w:lineRule="auto"/>
        <w:rPr>
          <w:rFonts w:ascii="Times New Roman" w:hAnsi="Times New Roman" w:cs="Times New Roman"/>
          <w:sz w:val="24"/>
          <w:szCs w:val="24"/>
          <w:lang w:val="nl-NL"/>
        </w:rPr>
      </w:pPr>
      <w:r w:rsidRPr="00330A7E">
        <w:rPr>
          <w:rFonts w:ascii="Times New Roman" w:hAnsi="Times New Roman" w:cs="Times New Roman"/>
          <w:sz w:val="24"/>
          <w:szCs w:val="24"/>
          <w:lang w:val="nl-NL"/>
        </w:rPr>
        <w:t xml:space="preserve">Một chất điểm chuyển động trên đường thẳng nằm ngang (chiều dương hướng sang phải) với gia tốc phụ thuộc vào thời gian </w:t>
      </w:r>
      <w:r w:rsidRPr="00330A7E">
        <w:rPr>
          <w:rFonts w:ascii="Times New Roman" w:hAnsi="Times New Roman" w:cs="Times New Roman"/>
          <w:position w:val="-16"/>
          <w:sz w:val="24"/>
          <w:szCs w:val="24"/>
        </w:rPr>
        <w:object w:dxaOrig="480" w:dyaOrig="440" w14:anchorId="2D30E060">
          <v:shape id="_x0000_i6020" type="#_x0000_t75" style="width:24pt;height:21.75pt" o:ole="">
            <v:imagedata r:id="rId9008" o:title=""/>
          </v:shape>
          <o:OLEObject Type="Embed" ProgID="Equation.DSMT4" ShapeID="_x0000_i6020" DrawAspect="Content" ObjectID="_1796845082" r:id="rId9009"/>
        </w:object>
      </w:r>
      <w:r w:rsidRPr="00330A7E">
        <w:rPr>
          <w:rFonts w:ascii="Times New Roman" w:hAnsi="Times New Roman" w:cs="Times New Roman"/>
          <w:sz w:val="24"/>
          <w:szCs w:val="24"/>
          <w:lang w:val="nl-NL"/>
        </w:rPr>
        <w:t xml:space="preserve"> là </w:t>
      </w:r>
      <w:r w:rsidRPr="00330A7E">
        <w:rPr>
          <w:rFonts w:ascii="Times New Roman" w:hAnsi="Times New Roman" w:cs="Times New Roman"/>
          <w:position w:val="-18"/>
          <w:sz w:val="24"/>
          <w:szCs w:val="24"/>
        </w:rPr>
        <w:object w:dxaOrig="2040" w:dyaOrig="480" w14:anchorId="471C973F">
          <v:shape id="_x0000_i6021" type="#_x0000_t75" style="width:102pt;height:24pt" o:ole="">
            <v:imagedata r:id="rId9010" o:title=""/>
          </v:shape>
          <o:OLEObject Type="Embed" ProgID="Equation.DSMT4" ShapeID="_x0000_i6021" DrawAspect="Content" ObjectID="_1796845083" r:id="rId9011"/>
        </w:object>
      </w:r>
      <w:r w:rsidRPr="00330A7E">
        <w:rPr>
          <w:rFonts w:ascii="Times New Roman" w:hAnsi="Times New Roman" w:cs="Times New Roman"/>
          <w:sz w:val="24"/>
          <w:szCs w:val="24"/>
          <w:lang w:val="nl-NL"/>
        </w:rPr>
        <w:t xml:space="preserve">. Biết vận tốc đầu bằng </w:t>
      </w:r>
      <w:r w:rsidRPr="00330A7E">
        <w:rPr>
          <w:rFonts w:ascii="Times New Roman" w:hAnsi="Times New Roman" w:cs="Times New Roman"/>
          <w:position w:val="-16"/>
          <w:sz w:val="24"/>
          <w:szCs w:val="24"/>
        </w:rPr>
        <w:object w:dxaOrig="880" w:dyaOrig="440" w14:anchorId="2EE31398">
          <v:shape id="_x0000_i6022" type="#_x0000_t75" style="width:43.5pt;height:21.75pt" o:ole="">
            <v:imagedata r:id="rId9012" o:title=""/>
          </v:shape>
          <o:OLEObject Type="Embed" ProgID="Equation.DSMT4" ShapeID="_x0000_i6022" DrawAspect="Content" ObjectID="_1796845084" r:id="rId9013"/>
        </w:object>
      </w:r>
    </w:p>
    <w:p w14:paraId="57A3C55C" w14:textId="77777777" w:rsidR="00ED397D" w:rsidRPr="00330A7E" w:rsidRDefault="00ED397D" w:rsidP="00330A7E">
      <w:pPr>
        <w:pStyle w:val="ListParagraph"/>
        <w:spacing w:line="276" w:lineRule="auto"/>
        <w:ind w:left="992"/>
        <w:rPr>
          <w:rFonts w:ascii="Times New Roman" w:hAnsi="Times New Roman" w:cs="Times New Roman"/>
          <w:sz w:val="24"/>
          <w:szCs w:val="24"/>
          <w:lang w:val="nl-NL"/>
        </w:rPr>
      </w:pPr>
      <w:r w:rsidRPr="00330A7E">
        <w:rPr>
          <w:rFonts w:ascii="Times New Roman" w:hAnsi="Times New Roman" w:cs="Times New Roman"/>
          <w:b/>
          <w:bCs/>
          <w:sz w:val="24"/>
          <w:szCs w:val="24"/>
        </w:rPr>
        <w:t xml:space="preserve">a) </w:t>
      </w:r>
      <w:r w:rsidRPr="00330A7E">
        <w:rPr>
          <w:rFonts w:ascii="Times New Roman" w:hAnsi="Times New Roman" w:cs="Times New Roman"/>
          <w:sz w:val="24"/>
          <w:szCs w:val="24"/>
          <w:lang w:val="nl-NL"/>
        </w:rPr>
        <w:t xml:space="preserve">Vận tốc tức thời của chất điểm tại thời điểm </w:t>
      </w:r>
      <w:r w:rsidRPr="00330A7E">
        <w:rPr>
          <w:rFonts w:ascii="Times New Roman" w:hAnsi="Times New Roman" w:cs="Times New Roman"/>
          <w:position w:val="-16"/>
          <w:sz w:val="24"/>
          <w:szCs w:val="24"/>
        </w:rPr>
        <w:object w:dxaOrig="480" w:dyaOrig="440" w14:anchorId="5873818A">
          <v:shape id="_x0000_i6023" type="#_x0000_t75" style="width:24pt;height:21.75pt" o:ole="">
            <v:imagedata r:id="rId9014" o:title=""/>
          </v:shape>
          <o:OLEObject Type="Embed" ProgID="Equation.DSMT4" ShapeID="_x0000_i6023" DrawAspect="Content" ObjectID="_1796845085" r:id="rId9015"/>
        </w:object>
      </w:r>
      <w:r w:rsidRPr="00330A7E">
        <w:rPr>
          <w:rFonts w:ascii="Times New Roman" w:hAnsi="Times New Roman" w:cs="Times New Roman"/>
          <w:sz w:val="24"/>
          <w:szCs w:val="24"/>
          <w:lang w:val="nl-NL"/>
        </w:rPr>
        <w:t xml:space="preserve"> xác định bởi </w:t>
      </w:r>
      <w:r w:rsidRPr="00330A7E">
        <w:rPr>
          <w:rFonts w:ascii="Times New Roman" w:hAnsi="Times New Roman" w:cs="Times New Roman"/>
          <w:position w:val="-16"/>
          <w:sz w:val="24"/>
          <w:szCs w:val="24"/>
        </w:rPr>
        <w:object w:dxaOrig="1760" w:dyaOrig="440" w14:anchorId="623D645F">
          <v:shape id="_x0000_i6024" type="#_x0000_t75" style="width:88.5pt;height:21.75pt" o:ole="">
            <v:imagedata r:id="rId9016" o:title=""/>
          </v:shape>
          <o:OLEObject Type="Embed" ProgID="Equation.DSMT4" ShapeID="_x0000_i6024" DrawAspect="Content" ObjectID="_1796845086" r:id="rId9017"/>
        </w:object>
      </w:r>
      <w:r w:rsidRPr="00330A7E">
        <w:rPr>
          <w:rFonts w:ascii="Times New Roman" w:hAnsi="Times New Roman" w:cs="Times New Roman"/>
          <w:sz w:val="24"/>
          <w:szCs w:val="24"/>
          <w:lang w:val="nl-NL"/>
        </w:rPr>
        <w:t>.</w:t>
      </w:r>
    </w:p>
    <w:p w14:paraId="40D74ABD" w14:textId="77777777" w:rsidR="00ED397D" w:rsidRPr="00330A7E" w:rsidRDefault="00ED397D" w:rsidP="00330A7E">
      <w:pPr>
        <w:pStyle w:val="ListParagraph"/>
        <w:spacing w:line="276" w:lineRule="auto"/>
        <w:ind w:left="992"/>
        <w:rPr>
          <w:rFonts w:ascii="Times New Roman" w:hAnsi="Times New Roman" w:cs="Times New Roman"/>
          <w:b/>
          <w:bCs/>
          <w:sz w:val="24"/>
          <w:szCs w:val="24"/>
        </w:rPr>
      </w:pPr>
      <w:r w:rsidRPr="00330A7E">
        <w:rPr>
          <w:rFonts w:ascii="Times New Roman" w:hAnsi="Times New Roman" w:cs="Times New Roman"/>
          <w:b/>
          <w:bCs/>
          <w:sz w:val="24"/>
          <w:szCs w:val="24"/>
        </w:rPr>
        <w:t xml:space="preserve">b) </w:t>
      </w:r>
      <w:r w:rsidRPr="00330A7E">
        <w:rPr>
          <w:rFonts w:ascii="Times New Roman" w:hAnsi="Times New Roman" w:cs="Times New Roman"/>
          <w:sz w:val="24"/>
          <w:szCs w:val="24"/>
          <w:lang w:val="nl-NL"/>
        </w:rPr>
        <w:t xml:space="preserve">Tại thời điểm </w:t>
      </w:r>
      <w:r w:rsidRPr="00330A7E">
        <w:rPr>
          <w:rFonts w:ascii="Times New Roman" w:hAnsi="Times New Roman" w:cs="Times New Roman"/>
          <w:position w:val="-6"/>
          <w:sz w:val="24"/>
          <w:szCs w:val="24"/>
        </w:rPr>
        <w:object w:dxaOrig="520" w:dyaOrig="279" w14:anchorId="68407729">
          <v:shape id="_x0000_i6025" type="#_x0000_t75" style="width:26.25pt;height:13.5pt" o:ole="">
            <v:imagedata r:id="rId9018" o:title=""/>
          </v:shape>
          <o:OLEObject Type="Embed" ProgID="Equation.DSMT4" ShapeID="_x0000_i6025" DrawAspect="Content" ObjectID="_1796845087" r:id="rId9019"/>
        </w:object>
      </w:r>
      <w:r w:rsidRPr="00330A7E">
        <w:rPr>
          <w:rFonts w:ascii="Times New Roman" w:hAnsi="Times New Roman" w:cs="Times New Roman"/>
          <w:sz w:val="24"/>
          <w:szCs w:val="24"/>
          <w:lang w:val="nl-NL"/>
        </w:rPr>
        <w:t xml:space="preserve"> (s), vận tốc của chất điểm là </w:t>
      </w:r>
      <w:r w:rsidRPr="00330A7E">
        <w:rPr>
          <w:rFonts w:ascii="Times New Roman" w:hAnsi="Times New Roman" w:cs="Times New Roman"/>
          <w:position w:val="-6"/>
          <w:sz w:val="24"/>
          <w:szCs w:val="24"/>
        </w:rPr>
        <w:object w:dxaOrig="200" w:dyaOrig="279" w14:anchorId="0C285A42">
          <v:shape id="_x0000_i6026" type="#_x0000_t75" style="width:9.75pt;height:13.5pt" o:ole="">
            <v:imagedata r:id="rId9020" o:title=""/>
          </v:shape>
          <o:OLEObject Type="Embed" ProgID="Equation.DSMT4" ShapeID="_x0000_i6026" DrawAspect="Content" ObjectID="_1796845088" r:id="rId9021"/>
        </w:object>
      </w:r>
      <w:r w:rsidRPr="00330A7E">
        <w:rPr>
          <w:rFonts w:ascii="Times New Roman" w:hAnsi="Times New Roman" w:cs="Times New Roman"/>
          <w:sz w:val="24"/>
          <w:szCs w:val="24"/>
          <w:lang w:val="nl-NL"/>
        </w:rPr>
        <w:t xml:space="preserve"> (m/s).</w:t>
      </w:r>
    </w:p>
    <w:p w14:paraId="1E5B1937" w14:textId="77777777" w:rsidR="00ED397D" w:rsidRPr="00330A7E" w:rsidRDefault="00ED397D" w:rsidP="00330A7E">
      <w:pPr>
        <w:pStyle w:val="ListParagraph"/>
        <w:spacing w:line="276" w:lineRule="auto"/>
        <w:ind w:left="992"/>
        <w:rPr>
          <w:rFonts w:ascii="Times New Roman" w:hAnsi="Times New Roman" w:cs="Times New Roman"/>
          <w:b/>
          <w:bCs/>
          <w:sz w:val="24"/>
          <w:szCs w:val="24"/>
        </w:rPr>
      </w:pPr>
      <w:r w:rsidRPr="00330A7E">
        <w:rPr>
          <w:rFonts w:ascii="Times New Roman" w:hAnsi="Times New Roman" w:cs="Times New Roman"/>
          <w:b/>
          <w:bCs/>
          <w:sz w:val="24"/>
          <w:szCs w:val="24"/>
        </w:rPr>
        <w:t xml:space="preserve">c) </w:t>
      </w:r>
      <w:r w:rsidRPr="00330A7E">
        <w:rPr>
          <w:rFonts w:ascii="Times New Roman" w:hAnsi="Times New Roman" w:cs="Times New Roman"/>
          <w:sz w:val="24"/>
          <w:szCs w:val="24"/>
          <w:lang w:val="nl-NL"/>
        </w:rPr>
        <w:t xml:space="preserve">Độ dịch chuyển của vật trong khoảng thời gian </w:t>
      </w:r>
      <w:r w:rsidRPr="00330A7E">
        <w:rPr>
          <w:rFonts w:ascii="Times New Roman" w:hAnsi="Times New Roman" w:cs="Times New Roman"/>
          <w:position w:val="-6"/>
          <w:sz w:val="24"/>
          <w:szCs w:val="24"/>
        </w:rPr>
        <w:object w:dxaOrig="820" w:dyaOrig="279" w14:anchorId="031B3AD8">
          <v:shape id="_x0000_i6027" type="#_x0000_t75" style="width:40.5pt;height:13.5pt" o:ole="">
            <v:imagedata r:id="rId9022" o:title=""/>
          </v:shape>
          <o:OLEObject Type="Embed" ProgID="Equation.DSMT4" ShapeID="_x0000_i6027" DrawAspect="Content" ObjectID="_1796845089" r:id="rId9023"/>
        </w:object>
      </w:r>
      <w:r w:rsidRPr="00330A7E">
        <w:rPr>
          <w:rFonts w:ascii="Times New Roman" w:hAnsi="Times New Roman" w:cs="Times New Roman"/>
          <w:sz w:val="24"/>
          <w:szCs w:val="24"/>
          <w:lang w:val="nl-NL"/>
        </w:rPr>
        <w:t xml:space="preserve"> là </w:t>
      </w:r>
      <w:r w:rsidRPr="00330A7E">
        <w:rPr>
          <w:rFonts w:ascii="Times New Roman" w:hAnsi="Times New Roman" w:cs="Times New Roman"/>
          <w:position w:val="-6"/>
          <w:sz w:val="24"/>
          <w:szCs w:val="24"/>
        </w:rPr>
        <w:object w:dxaOrig="440" w:dyaOrig="279" w14:anchorId="46AD3208">
          <v:shape id="_x0000_i6028" type="#_x0000_t75" style="width:21.75pt;height:13.5pt" o:ole="">
            <v:imagedata r:id="rId9024" o:title=""/>
          </v:shape>
          <o:OLEObject Type="Embed" ProgID="Equation.DSMT4" ShapeID="_x0000_i6028" DrawAspect="Content" ObjectID="_1796845090" r:id="rId9025"/>
        </w:object>
      </w:r>
      <w:r w:rsidRPr="00330A7E">
        <w:rPr>
          <w:rFonts w:ascii="Times New Roman" w:hAnsi="Times New Roman" w:cs="Times New Roman"/>
          <w:sz w:val="24"/>
          <w:szCs w:val="24"/>
          <w:lang w:val="nl-NL"/>
        </w:rPr>
        <w:t>(m).</w:t>
      </w:r>
    </w:p>
    <w:p w14:paraId="27E323AE" w14:textId="77777777" w:rsidR="00ED397D" w:rsidRPr="00330A7E" w:rsidRDefault="00ED397D" w:rsidP="00330A7E">
      <w:pPr>
        <w:pStyle w:val="ListParagraph"/>
        <w:spacing w:line="276" w:lineRule="auto"/>
        <w:ind w:left="992"/>
        <w:rPr>
          <w:rFonts w:ascii="Times New Roman" w:hAnsi="Times New Roman" w:cs="Times New Roman"/>
          <w:sz w:val="24"/>
          <w:szCs w:val="24"/>
        </w:rPr>
      </w:pPr>
      <w:r w:rsidRPr="00330A7E">
        <w:rPr>
          <w:rFonts w:ascii="Times New Roman" w:hAnsi="Times New Roman" w:cs="Times New Roman"/>
          <w:b/>
          <w:bCs/>
          <w:sz w:val="24"/>
          <w:szCs w:val="24"/>
        </w:rPr>
        <w:t xml:space="preserve">d) </w:t>
      </w:r>
      <w:r w:rsidRPr="00330A7E">
        <w:rPr>
          <w:rFonts w:ascii="Times New Roman" w:hAnsi="Times New Roman" w:cs="Times New Roman"/>
          <w:sz w:val="24"/>
          <w:szCs w:val="24"/>
          <w:lang w:val="nl-NL"/>
        </w:rPr>
        <w:t xml:space="preserve">Trong </w:t>
      </w:r>
      <w:r w:rsidRPr="00330A7E">
        <w:rPr>
          <w:rFonts w:ascii="Times New Roman" w:hAnsi="Times New Roman" w:cs="Times New Roman"/>
          <w:position w:val="-6"/>
          <w:sz w:val="24"/>
          <w:szCs w:val="24"/>
        </w:rPr>
        <w:object w:dxaOrig="180" w:dyaOrig="279" w14:anchorId="7D653446">
          <v:shape id="_x0000_i6029" type="#_x0000_t75" style="width:9pt;height:13.5pt" o:ole="">
            <v:imagedata r:id="rId9026" o:title=""/>
          </v:shape>
          <o:OLEObject Type="Embed" ProgID="Equation.DSMT4" ShapeID="_x0000_i6029" DrawAspect="Content" ObjectID="_1796845091" r:id="rId9027"/>
        </w:object>
      </w:r>
      <w:r w:rsidRPr="00330A7E">
        <w:rPr>
          <w:rFonts w:ascii="Times New Roman" w:hAnsi="Times New Roman" w:cs="Times New Roman"/>
          <w:sz w:val="24"/>
          <w:szCs w:val="24"/>
          <w:lang w:val="nl-NL"/>
        </w:rPr>
        <w:t xml:space="preserve"> giây đầu tiên, thời điểm chất điểm xa nhất về phía bên phải là </w:t>
      </w:r>
      <w:r w:rsidRPr="00330A7E">
        <w:rPr>
          <w:rFonts w:ascii="Times New Roman" w:hAnsi="Times New Roman" w:cs="Times New Roman"/>
          <w:position w:val="-6"/>
          <w:sz w:val="24"/>
          <w:szCs w:val="24"/>
        </w:rPr>
        <w:object w:dxaOrig="520" w:dyaOrig="279" w14:anchorId="2E934A55">
          <v:shape id="_x0000_i6030" type="#_x0000_t75" style="width:26.25pt;height:13.5pt" o:ole="">
            <v:imagedata r:id="rId9028" o:title=""/>
          </v:shape>
          <o:OLEObject Type="Embed" ProgID="Equation.DSMT4" ShapeID="_x0000_i6030" DrawAspect="Content" ObjectID="_1796845092" r:id="rId9029"/>
        </w:object>
      </w:r>
      <w:r w:rsidRPr="00330A7E">
        <w:rPr>
          <w:rFonts w:ascii="Times New Roman" w:hAnsi="Times New Roman" w:cs="Times New Roman"/>
          <w:sz w:val="24"/>
          <w:szCs w:val="24"/>
          <w:lang w:val="nl-NL"/>
        </w:rPr>
        <w:t xml:space="preserve"> (s).</w:t>
      </w:r>
    </w:p>
    <w:p w14:paraId="4FDC95BD" w14:textId="77777777" w:rsidR="00ED397D" w:rsidRPr="00330A7E" w:rsidRDefault="00ED397D" w:rsidP="000E1E56">
      <w:pPr>
        <w:pStyle w:val="ListParagraph"/>
        <w:numPr>
          <w:ilvl w:val="0"/>
          <w:numId w:val="70"/>
        </w:numPr>
        <w:tabs>
          <w:tab w:val="left" w:pos="992"/>
        </w:tabs>
        <w:spacing w:before="120" w:line="276" w:lineRule="auto"/>
        <w:rPr>
          <w:rFonts w:ascii="Times New Roman" w:eastAsia="Cambria" w:hAnsi="Times New Roman" w:cs="Times New Roman"/>
          <w:bCs/>
          <w:sz w:val="24"/>
          <w:szCs w:val="24"/>
        </w:rPr>
      </w:pPr>
      <w:r w:rsidRPr="00330A7E">
        <w:rPr>
          <w:rFonts w:ascii="Times New Roman" w:eastAsia="Cambria" w:hAnsi="Times New Roman" w:cs="Times New Roman"/>
          <w:bCs/>
          <w:sz w:val="24"/>
          <w:szCs w:val="24"/>
        </w:rPr>
        <w:t>Lớp 10A có 35 học sinh, mỗi học sinh đều giỏi ít nhất một trong hai môn Toán hoặc Văn. Biết rằng có 23 học sinh giỏi môn Toán và 20 học sinh giỏi môn Văn. Chọn ngẫu nhiên một học sinh của lớp 10A.</w:t>
      </w:r>
    </w:p>
    <w:p w14:paraId="5C695118" w14:textId="77777777" w:rsidR="00ED397D" w:rsidRPr="00330A7E" w:rsidRDefault="00ED397D" w:rsidP="00330A7E">
      <w:pPr>
        <w:pStyle w:val="ListParagraph"/>
        <w:spacing w:line="276" w:lineRule="auto"/>
        <w:ind w:left="992"/>
        <w:rPr>
          <w:rFonts w:ascii="Times New Roman" w:hAnsi="Times New Roman" w:cs="Times New Roman"/>
          <w:bCs/>
          <w:sz w:val="24"/>
          <w:szCs w:val="24"/>
        </w:rPr>
      </w:pPr>
      <w:r w:rsidRPr="00330A7E">
        <w:rPr>
          <w:rFonts w:ascii="Times New Roman" w:hAnsi="Times New Roman" w:cs="Times New Roman"/>
          <w:b/>
          <w:bCs/>
          <w:sz w:val="24"/>
          <w:szCs w:val="24"/>
        </w:rPr>
        <w:t xml:space="preserve">a) </w:t>
      </w:r>
      <w:r w:rsidRPr="00330A7E">
        <w:rPr>
          <w:rFonts w:ascii="Times New Roman" w:hAnsi="Times New Roman" w:cs="Times New Roman"/>
          <w:bCs/>
          <w:sz w:val="24"/>
          <w:szCs w:val="24"/>
        </w:rPr>
        <w:t xml:space="preserve">Xác suất để học sinh được chọn giỏi môn Toán biết rằng học sinh đó cũng giỏi môn Văn bằng </w:t>
      </w:r>
      <w:r w:rsidRPr="00330A7E">
        <w:rPr>
          <w:rFonts w:ascii="Times New Roman" w:hAnsi="Times New Roman" w:cs="Times New Roman"/>
          <w:position w:val="-24"/>
          <w:sz w:val="24"/>
          <w:szCs w:val="24"/>
        </w:rPr>
        <w:object w:dxaOrig="240" w:dyaOrig="639" w14:anchorId="63975DBE">
          <v:shape id="_x0000_i6031" type="#_x0000_t75" style="width:12pt;height:32.25pt" o:ole="">
            <v:imagedata r:id="rId9030" o:title=""/>
          </v:shape>
          <o:OLEObject Type="Embed" ProgID="Equation.DSMT4" ShapeID="_x0000_i6031" DrawAspect="Content" ObjectID="_1796845093" r:id="rId9031"/>
        </w:object>
      </w:r>
      <w:r w:rsidRPr="00330A7E">
        <w:rPr>
          <w:rFonts w:ascii="Times New Roman" w:hAnsi="Times New Roman" w:cs="Times New Roman"/>
          <w:bCs/>
          <w:sz w:val="24"/>
          <w:szCs w:val="24"/>
        </w:rPr>
        <w:t>.</w:t>
      </w:r>
    </w:p>
    <w:p w14:paraId="4F58F2F7" w14:textId="77777777" w:rsidR="00ED397D" w:rsidRPr="00330A7E" w:rsidRDefault="00ED397D" w:rsidP="00330A7E">
      <w:pPr>
        <w:pStyle w:val="ListParagraph"/>
        <w:spacing w:line="276" w:lineRule="auto"/>
        <w:ind w:left="992"/>
        <w:rPr>
          <w:rFonts w:ascii="Times New Roman" w:hAnsi="Times New Roman" w:cs="Times New Roman"/>
          <w:bCs/>
          <w:sz w:val="24"/>
          <w:szCs w:val="24"/>
        </w:rPr>
      </w:pPr>
      <w:r w:rsidRPr="00330A7E">
        <w:rPr>
          <w:rFonts w:ascii="Times New Roman" w:hAnsi="Times New Roman" w:cs="Times New Roman"/>
          <w:b/>
          <w:bCs/>
          <w:sz w:val="24"/>
          <w:szCs w:val="24"/>
        </w:rPr>
        <w:t xml:space="preserve">b) </w:t>
      </w:r>
      <w:r w:rsidRPr="00330A7E">
        <w:rPr>
          <w:rFonts w:ascii="Times New Roman" w:hAnsi="Times New Roman" w:cs="Times New Roman"/>
          <w:bCs/>
          <w:sz w:val="24"/>
          <w:szCs w:val="24"/>
        </w:rPr>
        <w:t xml:space="preserve">Xác suất để học sinh được chọn "giỏi môn Văn biết rằng học sinh đó cũng giỏi môn Toán" bằng </w:t>
      </w:r>
      <w:r w:rsidRPr="00330A7E">
        <w:rPr>
          <w:rFonts w:ascii="Times New Roman" w:hAnsi="Times New Roman" w:cs="Times New Roman"/>
          <w:position w:val="-24"/>
          <w:sz w:val="24"/>
          <w:szCs w:val="24"/>
        </w:rPr>
        <w:object w:dxaOrig="340" w:dyaOrig="639" w14:anchorId="40F42B13">
          <v:shape id="_x0000_i6032" type="#_x0000_t75" style="width:17.25pt;height:32.25pt" o:ole="">
            <v:imagedata r:id="rId9032" o:title=""/>
          </v:shape>
          <o:OLEObject Type="Embed" ProgID="Equation.DSMT4" ShapeID="_x0000_i6032" DrawAspect="Content" ObjectID="_1796845094" r:id="rId9033"/>
        </w:object>
      </w:r>
      <w:r w:rsidRPr="00330A7E">
        <w:rPr>
          <w:rFonts w:ascii="Times New Roman" w:hAnsi="Times New Roman" w:cs="Times New Roman"/>
          <w:bCs/>
          <w:sz w:val="24"/>
          <w:szCs w:val="24"/>
        </w:rPr>
        <w:t>.</w:t>
      </w:r>
    </w:p>
    <w:p w14:paraId="226DC121" w14:textId="77777777" w:rsidR="00ED397D" w:rsidRPr="00330A7E" w:rsidRDefault="00ED397D" w:rsidP="00330A7E">
      <w:pPr>
        <w:pStyle w:val="ListParagraph"/>
        <w:spacing w:line="276" w:lineRule="auto"/>
        <w:ind w:left="992"/>
        <w:rPr>
          <w:rFonts w:ascii="Times New Roman" w:hAnsi="Times New Roman" w:cs="Times New Roman"/>
          <w:sz w:val="24"/>
          <w:szCs w:val="24"/>
        </w:rPr>
      </w:pPr>
      <w:r w:rsidRPr="00330A7E">
        <w:rPr>
          <w:rFonts w:ascii="Times New Roman" w:hAnsi="Times New Roman" w:cs="Times New Roman"/>
          <w:b/>
          <w:bCs/>
          <w:sz w:val="24"/>
          <w:szCs w:val="24"/>
        </w:rPr>
        <w:t xml:space="preserve">c) </w:t>
      </w:r>
      <w:r w:rsidRPr="00330A7E">
        <w:rPr>
          <w:rFonts w:ascii="Times New Roman" w:hAnsi="Times New Roman" w:cs="Times New Roman"/>
          <w:bCs/>
          <w:sz w:val="24"/>
          <w:szCs w:val="24"/>
        </w:rPr>
        <w:t xml:space="preserve">Xác suất để học sinh được chọn "không giỏi môn Toán biết rằng học sinh đó giỏi môn Văn" bằng </w:t>
      </w:r>
      <w:r w:rsidRPr="00330A7E">
        <w:rPr>
          <w:rFonts w:ascii="Times New Roman" w:hAnsi="Times New Roman" w:cs="Times New Roman"/>
          <w:position w:val="-24"/>
          <w:sz w:val="24"/>
          <w:szCs w:val="24"/>
        </w:rPr>
        <w:object w:dxaOrig="340" w:dyaOrig="639" w14:anchorId="722544B3">
          <v:shape id="_x0000_i6033" type="#_x0000_t75" style="width:17.25pt;height:32.25pt" o:ole="">
            <v:imagedata r:id="rId9034" o:title=""/>
          </v:shape>
          <o:OLEObject Type="Embed" ProgID="Equation.DSMT4" ShapeID="_x0000_i6033" DrawAspect="Content" ObjectID="_1796845095" r:id="rId9035"/>
        </w:object>
      </w:r>
      <w:r w:rsidRPr="00330A7E">
        <w:rPr>
          <w:rFonts w:ascii="Times New Roman" w:hAnsi="Times New Roman" w:cs="Times New Roman"/>
          <w:sz w:val="24"/>
          <w:szCs w:val="24"/>
        </w:rPr>
        <w:t>.</w:t>
      </w:r>
    </w:p>
    <w:p w14:paraId="6796C8D5" w14:textId="77777777" w:rsidR="00ED397D" w:rsidRPr="00330A7E" w:rsidRDefault="00ED397D" w:rsidP="00330A7E">
      <w:pPr>
        <w:pStyle w:val="ListParagraph"/>
        <w:spacing w:line="276" w:lineRule="auto"/>
        <w:ind w:left="992"/>
        <w:rPr>
          <w:rFonts w:ascii="Times New Roman" w:hAnsi="Times New Roman" w:cs="Times New Roman"/>
          <w:sz w:val="24"/>
          <w:szCs w:val="24"/>
        </w:rPr>
      </w:pPr>
      <w:r w:rsidRPr="00330A7E">
        <w:rPr>
          <w:rFonts w:ascii="Times New Roman" w:hAnsi="Times New Roman" w:cs="Times New Roman"/>
          <w:b/>
          <w:bCs/>
          <w:sz w:val="24"/>
          <w:szCs w:val="24"/>
        </w:rPr>
        <w:lastRenderedPageBreak/>
        <w:t xml:space="preserve">d) </w:t>
      </w:r>
      <w:r w:rsidRPr="00330A7E">
        <w:rPr>
          <w:rFonts w:ascii="Times New Roman" w:hAnsi="Times New Roman" w:cs="Times New Roman"/>
          <w:bCs/>
          <w:sz w:val="24"/>
          <w:szCs w:val="24"/>
        </w:rPr>
        <w:t xml:space="preserve">Xác suất để học sinh được chọn "không giỏi môn Văn biết rằng học sinh đó giỏi môn Toán" bằng </w:t>
      </w:r>
      <w:r w:rsidRPr="00330A7E">
        <w:rPr>
          <w:rFonts w:ascii="Times New Roman" w:hAnsi="Times New Roman" w:cs="Times New Roman"/>
          <w:position w:val="-24"/>
          <w:sz w:val="24"/>
          <w:szCs w:val="24"/>
        </w:rPr>
        <w:object w:dxaOrig="220" w:dyaOrig="639" w14:anchorId="1AC98E33">
          <v:shape id="_x0000_i6034" type="#_x0000_t75" style="width:11.25pt;height:32.25pt" o:ole="">
            <v:imagedata r:id="rId9036" o:title=""/>
          </v:shape>
          <o:OLEObject Type="Embed" ProgID="Equation.DSMT4" ShapeID="_x0000_i6034" DrawAspect="Content" ObjectID="_1796845096" r:id="rId9037"/>
        </w:object>
      </w:r>
      <w:r w:rsidRPr="00330A7E">
        <w:rPr>
          <w:rFonts w:ascii="Times New Roman" w:hAnsi="Times New Roman" w:cs="Times New Roman"/>
          <w:bCs/>
          <w:sz w:val="24"/>
          <w:szCs w:val="24"/>
        </w:rPr>
        <w:t>.</w:t>
      </w:r>
    </w:p>
    <w:p w14:paraId="1EA375E9" w14:textId="77777777" w:rsidR="00ED397D" w:rsidRPr="00330A7E" w:rsidRDefault="00ED397D" w:rsidP="00330A7E">
      <w:pPr>
        <w:pStyle w:val="Normal0"/>
        <w:spacing w:before="120" w:line="276" w:lineRule="auto"/>
        <w:ind w:left="992" w:hanging="992"/>
        <w:jc w:val="both"/>
        <w:rPr>
          <w:bCs/>
        </w:rPr>
      </w:pPr>
      <w:r w:rsidRPr="00330A7E">
        <w:rPr>
          <w:b/>
        </w:rPr>
        <w:t>PHẦN III. Câu trắc nghiệm trả lời ngắn.</w:t>
      </w:r>
      <w:r w:rsidRPr="00330A7E">
        <w:rPr>
          <w:bCs/>
          <w:color w:val="0033CC"/>
        </w:rPr>
        <w:t xml:space="preserve"> </w:t>
      </w:r>
      <w:r w:rsidRPr="00330A7E">
        <w:rPr>
          <w:bCs/>
        </w:rPr>
        <w:t>Thí sinh trả lời từ câu 1 đến câu 6.</w:t>
      </w:r>
    </w:p>
    <w:p w14:paraId="7FEF4003" w14:textId="77777777" w:rsidR="00ED397D" w:rsidRPr="00330A7E" w:rsidRDefault="00ED397D" w:rsidP="000E1E56">
      <w:pPr>
        <w:pStyle w:val="ListParagraph"/>
        <w:numPr>
          <w:ilvl w:val="0"/>
          <w:numId w:val="71"/>
        </w:numPr>
        <w:tabs>
          <w:tab w:val="left" w:pos="992"/>
        </w:tabs>
        <w:spacing w:before="120" w:line="276" w:lineRule="auto"/>
        <w:rPr>
          <w:rFonts w:ascii="Times New Roman" w:hAnsi="Times New Roman" w:cs="Times New Roman"/>
          <w:color w:val="7030A0"/>
          <w:sz w:val="24"/>
          <w:szCs w:val="24"/>
        </w:rPr>
      </w:pPr>
      <w:r w:rsidRPr="00330A7E">
        <w:rPr>
          <w:rFonts w:ascii="Times New Roman" w:hAnsi="Times New Roman" w:cs="Times New Roman"/>
          <w:sz w:val="24"/>
          <w:szCs w:val="24"/>
        </w:rPr>
        <w:t xml:space="preserve">Một hoa văn trang trí được tạo ra từ một miếng bìa hình vuông cạnh bằng </w:t>
      </w:r>
      <w:r w:rsidRPr="00330A7E">
        <w:rPr>
          <w:rFonts w:ascii="Times New Roman" w:hAnsi="Times New Roman" w:cs="Times New Roman"/>
          <w:position w:val="-6"/>
          <w:sz w:val="24"/>
          <w:szCs w:val="24"/>
        </w:rPr>
        <w:object w:dxaOrig="279" w:dyaOrig="279" w14:anchorId="41610814">
          <v:shape id="_x0000_i6035" type="#_x0000_t75" style="width:13.5pt;height:13.5pt" o:ole="">
            <v:imagedata r:id="rId9038" o:title=""/>
          </v:shape>
          <o:OLEObject Type="Embed" ProgID="Equation.DSMT4" ShapeID="_x0000_i6035" DrawAspect="Content" ObjectID="_1796845097" r:id="rId9039"/>
        </w:object>
      </w:r>
      <w:r w:rsidRPr="00330A7E">
        <w:rPr>
          <w:rFonts w:ascii="Times New Roman" w:hAnsi="Times New Roman" w:cs="Times New Roman"/>
          <w:sz w:val="24"/>
          <w:szCs w:val="24"/>
        </w:rPr>
        <w:t xml:space="preserve">cm bằng cách khoét đi bốn phần bằng nhau có hình dạng parabol như hình bên. Biết </w:t>
      </w:r>
      <w:r w:rsidRPr="00330A7E">
        <w:rPr>
          <w:rFonts w:ascii="Times New Roman" w:hAnsi="Times New Roman" w:cs="Times New Roman"/>
          <w:position w:val="-6"/>
          <w:sz w:val="24"/>
          <w:szCs w:val="24"/>
        </w:rPr>
        <w:object w:dxaOrig="760" w:dyaOrig="279" w14:anchorId="427FC108">
          <v:shape id="_x0000_i6036" type="#_x0000_t75" style="width:38.25pt;height:13.5pt" o:ole="">
            <v:imagedata r:id="rId9040" o:title=""/>
          </v:shape>
          <o:OLEObject Type="Embed" ProgID="Equation.DSMT4" ShapeID="_x0000_i6036" DrawAspect="Content" ObjectID="_1796845098" r:id="rId9041"/>
        </w:object>
      </w:r>
      <w:r w:rsidRPr="00330A7E">
        <w:rPr>
          <w:rFonts w:ascii="Times New Roman" w:hAnsi="Times New Roman" w:cs="Times New Roman"/>
          <w:sz w:val="24"/>
          <w:szCs w:val="24"/>
        </w:rPr>
        <w:t xml:space="preserve">cm, </w:t>
      </w:r>
      <w:r w:rsidRPr="00330A7E">
        <w:rPr>
          <w:rFonts w:ascii="Times New Roman" w:hAnsi="Times New Roman" w:cs="Times New Roman"/>
          <w:position w:val="-6"/>
          <w:sz w:val="24"/>
          <w:szCs w:val="24"/>
        </w:rPr>
        <w:object w:dxaOrig="820" w:dyaOrig="279" w14:anchorId="3A1D1A9C">
          <v:shape id="_x0000_i6037" type="#_x0000_t75" style="width:40.5pt;height:13.5pt" o:ole="">
            <v:imagedata r:id="rId9042" o:title=""/>
          </v:shape>
          <o:OLEObject Type="Embed" ProgID="Equation.DSMT4" ShapeID="_x0000_i6037" DrawAspect="Content" ObjectID="_1796845099" r:id="rId9043"/>
        </w:object>
      </w:r>
      <w:r w:rsidRPr="00330A7E">
        <w:rPr>
          <w:rFonts w:ascii="Times New Roman" w:hAnsi="Times New Roman" w:cs="Times New Roman"/>
          <w:sz w:val="24"/>
          <w:szCs w:val="24"/>
        </w:rPr>
        <w:t xml:space="preserve"> cm. Tính diện tích bề mặt hoa văn đó. </w:t>
      </w:r>
      <w:r w:rsidRPr="00330A7E">
        <w:rPr>
          <w:rFonts w:ascii="Times New Roman" w:hAnsi="Times New Roman" w:cs="Times New Roman"/>
          <w:b/>
          <w:sz w:val="24"/>
          <w:szCs w:val="24"/>
        </w:rPr>
        <w:t>(Kết quả làm tròn đến hàng phần mười).</w:t>
      </w:r>
    </w:p>
    <w:p w14:paraId="1877A12A" w14:textId="77777777" w:rsidR="00ED397D" w:rsidRPr="00330A7E" w:rsidRDefault="00ED397D" w:rsidP="00330A7E">
      <w:pPr>
        <w:pStyle w:val="Normal0"/>
        <w:spacing w:before="120" w:line="276" w:lineRule="auto"/>
        <w:ind w:left="992"/>
        <w:jc w:val="center"/>
        <w:rPr>
          <w:color w:val="7030A0"/>
        </w:rPr>
      </w:pPr>
      <w:r w:rsidRPr="00330A7E">
        <w:rPr>
          <w:noProof/>
          <w:color w:val="7030A0"/>
        </w:rPr>
        <w:drawing>
          <wp:inline distT="0" distB="0" distL="0" distR="0" wp14:anchorId="70838558" wp14:editId="009F6AFF">
            <wp:extent cx="1876425" cy="1781175"/>
            <wp:effectExtent l="0" t="0" r="9525" b="9525"/>
            <wp:docPr id="378716915" name="Picture 378716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9044">
                      <a:extLst>
                        <a:ext uri="{28A0092B-C50C-407E-A947-70E740481C1C}">
                          <a14:useLocalDpi xmlns:a14="http://schemas.microsoft.com/office/drawing/2010/main" val="0"/>
                        </a:ext>
                      </a:extLst>
                    </a:blip>
                    <a:srcRect/>
                    <a:stretch>
                      <a:fillRect/>
                    </a:stretch>
                  </pic:blipFill>
                  <pic:spPr bwMode="auto">
                    <a:xfrm>
                      <a:off x="0" y="0"/>
                      <a:ext cx="1876425" cy="1781175"/>
                    </a:xfrm>
                    <a:prstGeom prst="rect">
                      <a:avLst/>
                    </a:prstGeom>
                    <a:noFill/>
                    <a:ln>
                      <a:noFill/>
                    </a:ln>
                  </pic:spPr>
                </pic:pic>
              </a:graphicData>
            </a:graphic>
          </wp:inline>
        </w:drawing>
      </w:r>
    </w:p>
    <w:p w14:paraId="406E754A" w14:textId="77777777" w:rsidR="00ED397D" w:rsidRPr="00330A7E" w:rsidRDefault="00ED397D" w:rsidP="000E1E56">
      <w:pPr>
        <w:pStyle w:val="ListParagraph"/>
        <w:numPr>
          <w:ilvl w:val="0"/>
          <w:numId w:val="71"/>
        </w:numPr>
        <w:tabs>
          <w:tab w:val="left" w:pos="992"/>
        </w:tabs>
        <w:spacing w:before="120" w:line="276" w:lineRule="auto"/>
        <w:rPr>
          <w:rFonts w:ascii="Times New Roman" w:hAnsi="Times New Roman" w:cs="Times New Roman"/>
          <w:color w:val="7030A0"/>
          <w:sz w:val="24"/>
          <w:szCs w:val="24"/>
        </w:rPr>
      </w:pPr>
      <w:r w:rsidRPr="00330A7E">
        <w:rPr>
          <w:rFonts w:ascii="Times New Roman" w:hAnsi="Times New Roman" w:cs="Times New Roman"/>
          <w:sz w:val="24"/>
          <w:szCs w:val="24"/>
        </w:rPr>
        <w:t xml:space="preserve">Có một cốc thủy tinh hình trụ, bán kính trong lòng đáy cốc là </w:t>
      </w:r>
      <w:r w:rsidRPr="00330A7E">
        <w:rPr>
          <w:rFonts w:ascii="Times New Roman" w:hAnsi="Times New Roman" w:cs="Times New Roman"/>
          <w:position w:val="-6"/>
          <w:sz w:val="24"/>
          <w:szCs w:val="24"/>
        </w:rPr>
        <w:object w:dxaOrig="480" w:dyaOrig="279" w14:anchorId="0992B030">
          <v:shape id="_x0000_i6038" type="#_x0000_t75" style="width:24pt;height:13.5pt" o:ole="">
            <v:imagedata r:id="rId9045" o:title=""/>
          </v:shape>
          <o:OLEObject Type="Embed" ProgID="Equation.DSMT4" ShapeID="_x0000_i6038" DrawAspect="Content" ObjectID="_1796845100" r:id="rId9046"/>
        </w:object>
      </w:r>
      <w:r w:rsidRPr="00330A7E">
        <w:rPr>
          <w:rFonts w:ascii="Times New Roman" w:hAnsi="Times New Roman" w:cs="Times New Roman"/>
          <w:sz w:val="24"/>
          <w:szCs w:val="24"/>
        </w:rPr>
        <w:t xml:space="preserve">, chiều cao trong lòng cốc là </w:t>
      </w:r>
      <w:r w:rsidRPr="00330A7E">
        <w:rPr>
          <w:rFonts w:ascii="Times New Roman" w:hAnsi="Times New Roman" w:cs="Times New Roman"/>
          <w:position w:val="-6"/>
          <w:sz w:val="24"/>
          <w:szCs w:val="24"/>
        </w:rPr>
        <w:object w:dxaOrig="580" w:dyaOrig="279" w14:anchorId="5B7DC8EC">
          <v:shape id="_x0000_i6039" type="#_x0000_t75" style="width:28.5pt;height:13.5pt" o:ole="">
            <v:imagedata r:id="rId9047" o:title=""/>
          </v:shape>
          <o:OLEObject Type="Embed" ProgID="Equation.DSMT4" ShapeID="_x0000_i6039" DrawAspect="Content" ObjectID="_1796845101" r:id="rId9048"/>
        </w:object>
      </w:r>
      <w:r w:rsidRPr="00330A7E">
        <w:rPr>
          <w:rFonts w:ascii="Times New Roman" w:hAnsi="Times New Roman" w:cs="Times New Roman"/>
          <w:sz w:val="24"/>
          <w:szCs w:val="24"/>
        </w:rPr>
        <w:t xml:space="preserve"> đang đựng một lượng nước. Tính thể tích lượng nước trong cốc, biết khi nghiêng cốc nước vừa lúc khi nước chạm miệng cốc thì ở đáy mực nước trùng với đường kính đáy.</w:t>
      </w:r>
    </w:p>
    <w:p w14:paraId="68967817" w14:textId="77777777" w:rsidR="00ED397D" w:rsidRPr="00330A7E" w:rsidRDefault="00ED397D" w:rsidP="00330A7E">
      <w:pPr>
        <w:pStyle w:val="ListParagraph"/>
        <w:spacing w:line="276" w:lineRule="auto"/>
        <w:ind w:left="992"/>
        <w:jc w:val="center"/>
        <w:rPr>
          <w:rFonts w:ascii="Times New Roman" w:hAnsi="Times New Roman" w:cs="Times New Roman"/>
          <w:color w:val="7030A0"/>
          <w:sz w:val="24"/>
          <w:szCs w:val="24"/>
        </w:rPr>
      </w:pPr>
      <w:r w:rsidRPr="00330A7E">
        <w:rPr>
          <w:rFonts w:ascii="Times New Roman" w:hAnsi="Times New Roman" w:cs="Times New Roman"/>
          <w:sz w:val="24"/>
          <w:szCs w:val="24"/>
        </w:rPr>
        <mc:AlternateContent>
          <mc:Choice Requires="wpg">
            <w:drawing>
              <wp:inline distT="0" distB="0" distL="0" distR="0" wp14:anchorId="7ED86D02" wp14:editId="4FDAE4A8">
                <wp:extent cx="2033905" cy="1080135"/>
                <wp:effectExtent l="0" t="0" r="23495" b="5715"/>
                <wp:docPr id="378716892" name="Group 378716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3905" cy="1080135"/>
                          <a:chOff x="0" y="0"/>
                          <a:chExt cx="2258993" cy="1200369"/>
                        </a:xfrm>
                      </wpg:grpSpPr>
                      <wpg:grpSp>
                        <wpg:cNvPr id="378716893" name="Group 1512"/>
                        <wpg:cNvGrpSpPr>
                          <a:grpSpLocks/>
                        </wpg:cNvGrpSpPr>
                        <wpg:grpSpPr bwMode="auto">
                          <a:xfrm>
                            <a:off x="0" y="0"/>
                            <a:ext cx="616750" cy="1175753"/>
                            <a:chOff x="0" y="0"/>
                            <a:chExt cx="616750" cy="1175753"/>
                          </a:xfrm>
                        </wpg:grpSpPr>
                        <wps:wsp>
                          <wps:cNvPr id="378716894" name="Can 1511"/>
                          <wps:cNvSpPr>
                            <a:spLocks noChangeArrowheads="1"/>
                          </wps:cNvSpPr>
                          <wps:spPr bwMode="auto">
                            <a:xfrm>
                              <a:off x="2941" y="764451"/>
                              <a:ext cx="610235" cy="397510"/>
                            </a:xfrm>
                            <a:prstGeom prst="can">
                              <a:avLst>
                                <a:gd name="adj" fmla="val 36833"/>
                              </a:avLst>
                            </a:prstGeom>
                            <a:solidFill>
                              <a:srgbClr val="BDD7EE"/>
                            </a:solidFill>
                            <a:ln>
                              <a:noFill/>
                            </a:ln>
                            <a:extLst>
                              <a:ext uri="{91240B29-F687-4F45-9708-019B960494DF}">
                                <a14:hiddenLine xmlns:a14="http://schemas.microsoft.com/office/drawing/2010/main" w="12700" algn="ctr">
                                  <a:solidFill>
                                    <a:srgbClr val="000000"/>
                                  </a:solidFill>
                                  <a:miter lim="800000"/>
                                  <a:headEnd/>
                                  <a:tailEnd/>
                                </a14:hiddenLine>
                              </a:ext>
                            </a:extLst>
                          </wps:spPr>
                          <wps:txbx>
                            <w:txbxContent>
                              <w:p w14:paraId="21CFA3BC" w14:textId="77777777" w:rsidR="00330A7E" w:rsidRDefault="00330A7E" w:rsidP="00330A7E">
                                <w:pPr>
                                  <w:jc w:val="center"/>
                                </w:pPr>
                              </w:p>
                            </w:txbxContent>
                          </wps:txbx>
                          <wps:bodyPr rot="0" vert="horz" wrap="square" lIns="91440" tIns="45720" rIns="91440" bIns="45720" anchor="ctr" anchorCtr="0" upright="1">
                            <a:noAutofit/>
                          </wps:bodyPr>
                        </wps:wsp>
                        <wpg:grpSp>
                          <wpg:cNvPr id="378716895" name="Group 1502"/>
                          <wpg:cNvGrpSpPr>
                            <a:grpSpLocks/>
                          </wpg:cNvGrpSpPr>
                          <wpg:grpSpPr bwMode="auto">
                            <a:xfrm>
                              <a:off x="0" y="0"/>
                              <a:ext cx="616750" cy="1175753"/>
                              <a:chOff x="0" y="0"/>
                              <a:chExt cx="616750" cy="1175753"/>
                            </a:xfrm>
                          </wpg:grpSpPr>
                          <wps:wsp>
                            <wps:cNvPr id="378716896" name="Can 1498"/>
                            <wps:cNvSpPr>
                              <a:spLocks noChangeArrowheads="1"/>
                            </wps:cNvSpPr>
                            <wps:spPr bwMode="auto">
                              <a:xfrm>
                                <a:off x="2940" y="0"/>
                                <a:ext cx="610870" cy="1166495"/>
                              </a:xfrm>
                              <a:prstGeom prst="can">
                                <a:avLst>
                                  <a:gd name="adj" fmla="val 22084"/>
                                </a:avLst>
                              </a:prstGeom>
                              <a:noFill/>
                              <a:ln w="19050" algn="ctr">
                                <a:solidFill>
                                  <a:srgbClr val="0070C0"/>
                                </a:solidFill>
                                <a:miter lim="800000"/>
                                <a:headEnd/>
                                <a:tailEnd/>
                              </a:ln>
                              <a:extLst>
                                <a:ext uri="{909E8E84-426E-40DD-AFC4-6F175D3DCCD1}">
                                  <a14:hiddenFill xmlns:a14="http://schemas.microsoft.com/office/drawing/2010/main">
                                    <a:solidFill>
                                      <a:srgbClr val="FFFFFF"/>
                                    </a:solidFill>
                                  </a14:hiddenFill>
                                </a:ext>
                              </a:extLst>
                            </wps:spPr>
                            <wps:txbx>
                              <w:txbxContent>
                                <w:p w14:paraId="02D9A94C" w14:textId="77777777" w:rsidR="00330A7E" w:rsidRDefault="00330A7E" w:rsidP="00330A7E">
                                  <w:pPr>
                                    <w:jc w:val="center"/>
                                  </w:pPr>
                                </w:p>
                              </w:txbxContent>
                            </wps:txbx>
                            <wps:bodyPr rot="0" vert="horz" wrap="square" lIns="91440" tIns="45720" rIns="91440" bIns="45720" anchor="ctr" anchorCtr="0" upright="1">
                              <a:noAutofit/>
                            </wps:bodyPr>
                          </wps:wsp>
                          <wps:wsp>
                            <wps:cNvPr id="378716897" name="Arc 1499"/>
                            <wps:cNvSpPr>
                              <a:spLocks/>
                            </wps:cNvSpPr>
                            <wps:spPr bwMode="auto">
                              <a:xfrm>
                                <a:off x="2940" y="767391"/>
                                <a:ext cx="610870" cy="146685"/>
                              </a:xfrm>
                              <a:custGeom>
                                <a:avLst/>
                                <a:gdLst>
                                  <a:gd name="T0" fmla="*/ 218 w 610870"/>
                                  <a:gd name="T1" fmla="*/ 70570 h 146685"/>
                                  <a:gd name="T2" fmla="*/ 305982 w 610870"/>
                                  <a:gd name="T3" fmla="*/ -1 h 146685"/>
                                  <a:gd name="T4" fmla="*/ 610779 w 610870"/>
                                  <a:gd name="T5" fmla="*/ 75129 h 146685"/>
                                  <a:gd name="T6" fmla="*/ 0 60000 65536"/>
                                  <a:gd name="T7" fmla="*/ 0 60000 65536"/>
                                  <a:gd name="T8" fmla="*/ 0 60000 65536"/>
                                </a:gdLst>
                                <a:ahLst/>
                                <a:cxnLst>
                                  <a:cxn ang="T6">
                                    <a:pos x="T0" y="T1"/>
                                  </a:cxn>
                                  <a:cxn ang="T7">
                                    <a:pos x="T2" y="T3"/>
                                  </a:cxn>
                                  <a:cxn ang="T8">
                                    <a:pos x="T4" y="T5"/>
                                  </a:cxn>
                                </a:cxnLst>
                                <a:rect l="0" t="0" r="r" b="b"/>
                                <a:pathLst>
                                  <a:path w="610870" h="146685" stroke="0">
                                    <a:moveTo>
                                      <a:pt x="218" y="70570"/>
                                    </a:moveTo>
                                    <a:cubicBezTo>
                                      <a:pt x="6433" y="31120"/>
                                      <a:pt x="141576" y="-71"/>
                                      <a:pt x="305982" y="-1"/>
                                    </a:cubicBezTo>
                                    <a:cubicBezTo>
                                      <a:pt x="477368" y="73"/>
                                      <a:pt x="614954" y="33987"/>
                                      <a:pt x="610779" y="75129"/>
                                    </a:cubicBezTo>
                                    <a:lnTo>
                                      <a:pt x="305435" y="73343"/>
                                    </a:lnTo>
                                    <a:lnTo>
                                      <a:pt x="218" y="70570"/>
                                    </a:lnTo>
                                    <a:close/>
                                  </a:path>
                                  <a:path w="610870" h="146685" fill="none">
                                    <a:moveTo>
                                      <a:pt x="218" y="70570"/>
                                    </a:moveTo>
                                    <a:cubicBezTo>
                                      <a:pt x="6433" y="31120"/>
                                      <a:pt x="141576" y="-71"/>
                                      <a:pt x="305982" y="-1"/>
                                    </a:cubicBezTo>
                                    <a:cubicBezTo>
                                      <a:pt x="477368" y="73"/>
                                      <a:pt x="614954" y="33987"/>
                                      <a:pt x="610779" y="75129"/>
                                    </a:cubicBezTo>
                                  </a:path>
                                </a:pathLst>
                              </a:custGeom>
                              <a:noFill/>
                              <a:ln w="12700" cap="flat" cmpd="sng" algn="ctr">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0D0D3C59" w14:textId="77777777" w:rsidR="00330A7E" w:rsidRDefault="00330A7E" w:rsidP="00330A7E">
                                  <w:pPr>
                                    <w:jc w:val="center"/>
                                  </w:pPr>
                                </w:p>
                              </w:txbxContent>
                            </wps:txbx>
                            <wps:bodyPr rot="0" vert="horz" wrap="square" lIns="91440" tIns="45720" rIns="91440" bIns="45720" anchor="ctr" anchorCtr="0" upright="1">
                              <a:noAutofit/>
                            </wps:bodyPr>
                          </wps:wsp>
                          <wps:wsp>
                            <wps:cNvPr id="378716898" name="Arc 1500"/>
                            <wps:cNvSpPr>
                              <a:spLocks/>
                            </wps:cNvSpPr>
                            <wps:spPr bwMode="auto">
                              <a:xfrm flipV="1">
                                <a:off x="0" y="770331"/>
                                <a:ext cx="610870" cy="146685"/>
                              </a:xfrm>
                              <a:custGeom>
                                <a:avLst/>
                                <a:gdLst>
                                  <a:gd name="T0" fmla="*/ 218 w 610870"/>
                                  <a:gd name="T1" fmla="*/ 70570 h 146685"/>
                                  <a:gd name="T2" fmla="*/ 305982 w 610870"/>
                                  <a:gd name="T3" fmla="*/ -1 h 146685"/>
                                  <a:gd name="T4" fmla="*/ 610779 w 610870"/>
                                  <a:gd name="T5" fmla="*/ 75129 h 146685"/>
                                  <a:gd name="T6" fmla="*/ 0 60000 65536"/>
                                  <a:gd name="T7" fmla="*/ 0 60000 65536"/>
                                  <a:gd name="T8" fmla="*/ 0 60000 65536"/>
                                </a:gdLst>
                                <a:ahLst/>
                                <a:cxnLst>
                                  <a:cxn ang="T6">
                                    <a:pos x="T0" y="T1"/>
                                  </a:cxn>
                                  <a:cxn ang="T7">
                                    <a:pos x="T2" y="T3"/>
                                  </a:cxn>
                                  <a:cxn ang="T8">
                                    <a:pos x="T4" y="T5"/>
                                  </a:cxn>
                                </a:cxnLst>
                                <a:rect l="0" t="0" r="r" b="b"/>
                                <a:pathLst>
                                  <a:path w="610870" h="146685" stroke="0">
                                    <a:moveTo>
                                      <a:pt x="218" y="70570"/>
                                    </a:moveTo>
                                    <a:cubicBezTo>
                                      <a:pt x="6433" y="31120"/>
                                      <a:pt x="141576" y="-71"/>
                                      <a:pt x="305982" y="-1"/>
                                    </a:cubicBezTo>
                                    <a:cubicBezTo>
                                      <a:pt x="477368" y="73"/>
                                      <a:pt x="614954" y="33987"/>
                                      <a:pt x="610779" y="75129"/>
                                    </a:cubicBezTo>
                                    <a:lnTo>
                                      <a:pt x="305435" y="73343"/>
                                    </a:lnTo>
                                    <a:lnTo>
                                      <a:pt x="218" y="70570"/>
                                    </a:lnTo>
                                    <a:close/>
                                  </a:path>
                                  <a:path w="610870" h="146685" fill="none">
                                    <a:moveTo>
                                      <a:pt x="218" y="70570"/>
                                    </a:moveTo>
                                    <a:cubicBezTo>
                                      <a:pt x="6433" y="31120"/>
                                      <a:pt x="141576" y="-71"/>
                                      <a:pt x="305982" y="-1"/>
                                    </a:cubicBezTo>
                                    <a:cubicBezTo>
                                      <a:pt x="477368" y="73"/>
                                      <a:pt x="614954" y="33987"/>
                                      <a:pt x="610779" y="75129"/>
                                    </a:cubicBezTo>
                                  </a:path>
                                </a:pathLst>
                              </a:custGeom>
                              <a:noFill/>
                              <a:ln w="12700" cap="flat" cmpd="sng" algn="ctr">
                                <a:solidFill>
                                  <a:srgbClr val="0070C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CA99537" w14:textId="77777777" w:rsidR="00330A7E" w:rsidRDefault="00330A7E" w:rsidP="00330A7E">
                                  <w:pPr>
                                    <w:jc w:val="center"/>
                                  </w:pPr>
                                </w:p>
                              </w:txbxContent>
                            </wps:txbx>
                            <wps:bodyPr rot="0" vert="horz" wrap="square" lIns="91440" tIns="45720" rIns="91440" bIns="45720" anchor="ctr" anchorCtr="0" upright="1">
                              <a:noAutofit/>
                            </wps:bodyPr>
                          </wps:wsp>
                          <wps:wsp>
                            <wps:cNvPr id="378716899" name="Arc 1501"/>
                            <wps:cNvSpPr>
                              <a:spLocks/>
                            </wps:cNvSpPr>
                            <wps:spPr bwMode="auto">
                              <a:xfrm>
                                <a:off x="5880" y="1029068"/>
                                <a:ext cx="610870" cy="146685"/>
                              </a:xfrm>
                              <a:custGeom>
                                <a:avLst/>
                                <a:gdLst>
                                  <a:gd name="T0" fmla="*/ 218 w 610870"/>
                                  <a:gd name="T1" fmla="*/ 70570 h 146685"/>
                                  <a:gd name="T2" fmla="*/ 305982 w 610870"/>
                                  <a:gd name="T3" fmla="*/ -1 h 146685"/>
                                  <a:gd name="T4" fmla="*/ 610779 w 610870"/>
                                  <a:gd name="T5" fmla="*/ 75129 h 146685"/>
                                  <a:gd name="T6" fmla="*/ 0 60000 65536"/>
                                  <a:gd name="T7" fmla="*/ 0 60000 65536"/>
                                  <a:gd name="T8" fmla="*/ 0 60000 65536"/>
                                </a:gdLst>
                                <a:ahLst/>
                                <a:cxnLst>
                                  <a:cxn ang="T6">
                                    <a:pos x="T0" y="T1"/>
                                  </a:cxn>
                                  <a:cxn ang="T7">
                                    <a:pos x="T2" y="T3"/>
                                  </a:cxn>
                                  <a:cxn ang="T8">
                                    <a:pos x="T4" y="T5"/>
                                  </a:cxn>
                                </a:cxnLst>
                                <a:rect l="0" t="0" r="r" b="b"/>
                                <a:pathLst>
                                  <a:path w="610870" h="146685" stroke="0">
                                    <a:moveTo>
                                      <a:pt x="218" y="70570"/>
                                    </a:moveTo>
                                    <a:cubicBezTo>
                                      <a:pt x="6433" y="31120"/>
                                      <a:pt x="141576" y="-71"/>
                                      <a:pt x="305982" y="-1"/>
                                    </a:cubicBezTo>
                                    <a:cubicBezTo>
                                      <a:pt x="477368" y="73"/>
                                      <a:pt x="614954" y="33987"/>
                                      <a:pt x="610779" y="75129"/>
                                    </a:cubicBezTo>
                                    <a:lnTo>
                                      <a:pt x="305435" y="73343"/>
                                    </a:lnTo>
                                    <a:lnTo>
                                      <a:pt x="218" y="70570"/>
                                    </a:lnTo>
                                    <a:close/>
                                  </a:path>
                                  <a:path w="610870" h="146685" fill="none">
                                    <a:moveTo>
                                      <a:pt x="218" y="70570"/>
                                    </a:moveTo>
                                    <a:cubicBezTo>
                                      <a:pt x="6433" y="31120"/>
                                      <a:pt x="141576" y="-71"/>
                                      <a:pt x="305982" y="-1"/>
                                    </a:cubicBezTo>
                                    <a:cubicBezTo>
                                      <a:pt x="477368" y="73"/>
                                      <a:pt x="614954" y="33987"/>
                                      <a:pt x="610779" y="75129"/>
                                    </a:cubicBezTo>
                                  </a:path>
                                </a:pathLst>
                              </a:custGeom>
                              <a:noFill/>
                              <a:ln w="12700" cap="flat" cmpd="sng" algn="ctr">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6DCC16FB" w14:textId="77777777" w:rsidR="00330A7E" w:rsidRDefault="00330A7E" w:rsidP="00330A7E">
                                  <w:pPr>
                                    <w:jc w:val="center"/>
                                  </w:pPr>
                                </w:p>
                              </w:txbxContent>
                            </wps:txbx>
                            <wps:bodyPr rot="0" vert="horz" wrap="square" lIns="91440" tIns="45720" rIns="91440" bIns="45720" anchor="ctr" anchorCtr="0" upright="1">
                              <a:noAutofit/>
                            </wps:bodyPr>
                          </wps:wsp>
                        </wpg:grpSp>
                      </wpg:grpSp>
                      <wpg:grpSp>
                        <wpg:cNvPr id="378716900" name="Group 1514"/>
                        <wpg:cNvGrpSpPr>
                          <a:grpSpLocks/>
                        </wpg:cNvGrpSpPr>
                        <wpg:grpSpPr bwMode="auto">
                          <a:xfrm>
                            <a:off x="1017307" y="499833"/>
                            <a:ext cx="1241686" cy="700536"/>
                            <a:chOff x="0" y="0"/>
                            <a:chExt cx="1241686" cy="700536"/>
                          </a:xfrm>
                        </wpg:grpSpPr>
                        <wps:wsp>
                          <wps:cNvPr id="378716901" name="Freeform 1513"/>
                          <wps:cNvSpPr>
                            <a:spLocks/>
                          </wps:cNvSpPr>
                          <wps:spPr bwMode="auto">
                            <a:xfrm>
                              <a:off x="79386" y="264618"/>
                              <a:ext cx="1049955" cy="409115"/>
                            </a:xfrm>
                            <a:custGeom>
                              <a:avLst/>
                              <a:gdLst/>
                              <a:ahLst/>
                              <a:cxnLst/>
                              <a:rect l="0" t="0" r="r" b="b"/>
                              <a:pathLst>
                                <a:path w="1049955" h="409115">
                                  <a:moveTo>
                                    <a:pt x="307" y="294447"/>
                                  </a:moveTo>
                                  <a:cubicBezTo>
                                    <a:pt x="1777" y="299837"/>
                                    <a:pt x="11408" y="301067"/>
                                    <a:pt x="15007" y="306208"/>
                                  </a:cubicBezTo>
                                  <a:cubicBezTo>
                                    <a:pt x="15010" y="306213"/>
                                    <a:pt x="22357" y="328257"/>
                                    <a:pt x="23828" y="332670"/>
                                  </a:cubicBezTo>
                                  <a:cubicBezTo>
                                    <a:pt x="24808" y="335610"/>
                                    <a:pt x="24577" y="339299"/>
                                    <a:pt x="26768" y="341490"/>
                                  </a:cubicBezTo>
                                  <a:lnTo>
                                    <a:pt x="32649" y="347371"/>
                                  </a:lnTo>
                                  <a:cubicBezTo>
                                    <a:pt x="33629" y="350311"/>
                                    <a:pt x="33398" y="354000"/>
                                    <a:pt x="35589" y="356191"/>
                                  </a:cubicBezTo>
                                  <a:cubicBezTo>
                                    <a:pt x="37780" y="358382"/>
                                    <a:pt x="41752" y="357537"/>
                                    <a:pt x="44409" y="359131"/>
                                  </a:cubicBezTo>
                                  <a:cubicBezTo>
                                    <a:pt x="46786" y="360557"/>
                                    <a:pt x="48125" y="363280"/>
                                    <a:pt x="50290" y="365012"/>
                                  </a:cubicBezTo>
                                  <a:cubicBezTo>
                                    <a:pt x="53049" y="367219"/>
                                    <a:pt x="56351" y="368685"/>
                                    <a:pt x="59110" y="370892"/>
                                  </a:cubicBezTo>
                                  <a:cubicBezTo>
                                    <a:pt x="61275" y="372624"/>
                                    <a:pt x="62614" y="375346"/>
                                    <a:pt x="64991" y="376772"/>
                                  </a:cubicBezTo>
                                  <a:cubicBezTo>
                                    <a:pt x="67648" y="378367"/>
                                    <a:pt x="70871" y="378733"/>
                                    <a:pt x="73811" y="379713"/>
                                  </a:cubicBezTo>
                                  <a:cubicBezTo>
                                    <a:pt x="74791" y="382653"/>
                                    <a:pt x="75157" y="385876"/>
                                    <a:pt x="76752" y="388533"/>
                                  </a:cubicBezTo>
                                  <a:cubicBezTo>
                                    <a:pt x="82362" y="397882"/>
                                    <a:pt x="89543" y="395566"/>
                                    <a:pt x="100273" y="397354"/>
                                  </a:cubicBezTo>
                                  <a:cubicBezTo>
                                    <a:pt x="103213" y="399314"/>
                                    <a:pt x="105865" y="401799"/>
                                    <a:pt x="109094" y="403234"/>
                                  </a:cubicBezTo>
                                  <a:cubicBezTo>
                                    <a:pt x="114758" y="405751"/>
                                    <a:pt x="126735" y="409115"/>
                                    <a:pt x="126735" y="409115"/>
                                  </a:cubicBezTo>
                                  <a:cubicBezTo>
                                    <a:pt x="146336" y="408135"/>
                                    <a:pt x="165981" y="407804"/>
                                    <a:pt x="185539" y="406174"/>
                                  </a:cubicBezTo>
                                  <a:cubicBezTo>
                                    <a:pt x="189566" y="405838"/>
                                    <a:pt x="193355" y="404111"/>
                                    <a:pt x="197299" y="403234"/>
                                  </a:cubicBezTo>
                                  <a:cubicBezTo>
                                    <a:pt x="202177" y="402150"/>
                                    <a:pt x="207179" y="401609"/>
                                    <a:pt x="212000" y="400294"/>
                                  </a:cubicBezTo>
                                  <a:cubicBezTo>
                                    <a:pt x="212062" y="400277"/>
                                    <a:pt x="234021" y="392954"/>
                                    <a:pt x="238462" y="391473"/>
                                  </a:cubicBezTo>
                                  <a:lnTo>
                                    <a:pt x="247283" y="388533"/>
                                  </a:lnTo>
                                  <a:cubicBezTo>
                                    <a:pt x="250223" y="387553"/>
                                    <a:pt x="253046" y="386102"/>
                                    <a:pt x="256103" y="385593"/>
                                  </a:cubicBezTo>
                                  <a:cubicBezTo>
                                    <a:pt x="268019" y="383607"/>
                                    <a:pt x="274543" y="383002"/>
                                    <a:pt x="285505" y="379713"/>
                                  </a:cubicBezTo>
                                  <a:cubicBezTo>
                                    <a:pt x="291442" y="377932"/>
                                    <a:pt x="297266" y="375792"/>
                                    <a:pt x="303146" y="373832"/>
                                  </a:cubicBezTo>
                                  <a:lnTo>
                                    <a:pt x="320788" y="367952"/>
                                  </a:lnTo>
                                  <a:lnTo>
                                    <a:pt x="329608" y="365012"/>
                                  </a:lnTo>
                                  <a:cubicBezTo>
                                    <a:pt x="332548" y="364032"/>
                                    <a:pt x="335422" y="362823"/>
                                    <a:pt x="338429" y="362071"/>
                                  </a:cubicBezTo>
                                  <a:cubicBezTo>
                                    <a:pt x="356912" y="357450"/>
                                    <a:pt x="346189" y="359702"/>
                                    <a:pt x="370771" y="356191"/>
                                  </a:cubicBezTo>
                                  <a:cubicBezTo>
                                    <a:pt x="396011" y="347778"/>
                                    <a:pt x="355827" y="360663"/>
                                    <a:pt x="397233" y="350311"/>
                                  </a:cubicBezTo>
                                  <a:cubicBezTo>
                                    <a:pt x="403246" y="348808"/>
                                    <a:pt x="408994" y="346390"/>
                                    <a:pt x="414874" y="344430"/>
                                  </a:cubicBezTo>
                                  <a:lnTo>
                                    <a:pt x="450156" y="332670"/>
                                  </a:lnTo>
                                  <a:cubicBezTo>
                                    <a:pt x="450166" y="332667"/>
                                    <a:pt x="467786" y="326792"/>
                                    <a:pt x="467797" y="326789"/>
                                  </a:cubicBezTo>
                                  <a:cubicBezTo>
                                    <a:pt x="471717" y="325809"/>
                                    <a:pt x="475607" y="324696"/>
                                    <a:pt x="479558" y="323849"/>
                                  </a:cubicBezTo>
                                  <a:cubicBezTo>
                                    <a:pt x="489331" y="321755"/>
                                    <a:pt x="499478" y="321130"/>
                                    <a:pt x="508960" y="317969"/>
                                  </a:cubicBezTo>
                                  <a:lnTo>
                                    <a:pt x="526601" y="312088"/>
                                  </a:lnTo>
                                  <a:lnTo>
                                    <a:pt x="535422" y="309148"/>
                                  </a:lnTo>
                                  <a:cubicBezTo>
                                    <a:pt x="549399" y="299830"/>
                                    <a:pt x="540892" y="304384"/>
                                    <a:pt x="561883" y="297387"/>
                                  </a:cubicBezTo>
                                  <a:cubicBezTo>
                                    <a:pt x="564823" y="296407"/>
                                    <a:pt x="568125" y="296166"/>
                                    <a:pt x="570704" y="294447"/>
                                  </a:cubicBezTo>
                                  <a:cubicBezTo>
                                    <a:pt x="573644" y="292487"/>
                                    <a:pt x="576364" y="290147"/>
                                    <a:pt x="579525" y="288567"/>
                                  </a:cubicBezTo>
                                  <a:cubicBezTo>
                                    <a:pt x="583749" y="286455"/>
                                    <a:pt x="596330" y="283630"/>
                                    <a:pt x="600106" y="282686"/>
                                  </a:cubicBezTo>
                                  <a:cubicBezTo>
                                    <a:pt x="603046" y="280726"/>
                                    <a:pt x="605697" y="278241"/>
                                    <a:pt x="608926" y="276806"/>
                                  </a:cubicBezTo>
                                  <a:cubicBezTo>
                                    <a:pt x="614591" y="274289"/>
                                    <a:pt x="620490" y="272142"/>
                                    <a:pt x="626568" y="270926"/>
                                  </a:cubicBezTo>
                                  <a:cubicBezTo>
                                    <a:pt x="634957" y="269248"/>
                                    <a:pt x="644728" y="267535"/>
                                    <a:pt x="653029" y="265045"/>
                                  </a:cubicBezTo>
                                  <a:cubicBezTo>
                                    <a:pt x="658966" y="263264"/>
                                    <a:pt x="664790" y="261125"/>
                                    <a:pt x="670671" y="259165"/>
                                  </a:cubicBezTo>
                                  <a:lnTo>
                                    <a:pt x="688312" y="253284"/>
                                  </a:lnTo>
                                  <a:cubicBezTo>
                                    <a:pt x="691252" y="252304"/>
                                    <a:pt x="694075" y="250853"/>
                                    <a:pt x="697132" y="250344"/>
                                  </a:cubicBezTo>
                                  <a:cubicBezTo>
                                    <a:pt x="709048" y="248358"/>
                                    <a:pt x="715572" y="247753"/>
                                    <a:pt x="726534" y="244464"/>
                                  </a:cubicBezTo>
                                  <a:cubicBezTo>
                                    <a:pt x="732471" y="242683"/>
                                    <a:pt x="738295" y="240543"/>
                                    <a:pt x="744175" y="238583"/>
                                  </a:cubicBezTo>
                                  <a:cubicBezTo>
                                    <a:pt x="747115" y="237603"/>
                                    <a:pt x="749928" y="236081"/>
                                    <a:pt x="752996" y="235643"/>
                                  </a:cubicBezTo>
                                  <a:lnTo>
                                    <a:pt x="773577" y="232703"/>
                                  </a:lnTo>
                                  <a:lnTo>
                                    <a:pt x="791218" y="226823"/>
                                  </a:lnTo>
                                  <a:cubicBezTo>
                                    <a:pt x="794158" y="225843"/>
                                    <a:pt x="797460" y="225601"/>
                                    <a:pt x="800039" y="223882"/>
                                  </a:cubicBezTo>
                                  <a:cubicBezTo>
                                    <a:pt x="802979" y="221922"/>
                                    <a:pt x="805539" y="219210"/>
                                    <a:pt x="808860" y="218002"/>
                                  </a:cubicBezTo>
                                  <a:cubicBezTo>
                                    <a:pt x="816455" y="215240"/>
                                    <a:pt x="824714" y="214678"/>
                                    <a:pt x="832381" y="212122"/>
                                  </a:cubicBezTo>
                                  <a:lnTo>
                                    <a:pt x="850022" y="206241"/>
                                  </a:lnTo>
                                  <a:cubicBezTo>
                                    <a:pt x="852962" y="205261"/>
                                    <a:pt x="855836" y="204053"/>
                                    <a:pt x="858843" y="203301"/>
                                  </a:cubicBezTo>
                                  <a:cubicBezTo>
                                    <a:pt x="886178" y="196468"/>
                                    <a:pt x="852175" y="204636"/>
                                    <a:pt x="888245" y="197421"/>
                                  </a:cubicBezTo>
                                  <a:cubicBezTo>
                                    <a:pt x="892208" y="196628"/>
                                    <a:pt x="896120" y="195590"/>
                                    <a:pt x="900006" y="194480"/>
                                  </a:cubicBezTo>
                                  <a:cubicBezTo>
                                    <a:pt x="902986" y="193629"/>
                                    <a:pt x="905801" y="192212"/>
                                    <a:pt x="908826" y="191540"/>
                                  </a:cubicBezTo>
                                  <a:cubicBezTo>
                                    <a:pt x="914645" y="190247"/>
                                    <a:pt x="920684" y="190046"/>
                                    <a:pt x="926467" y="188600"/>
                                  </a:cubicBezTo>
                                  <a:cubicBezTo>
                                    <a:pt x="932480" y="187097"/>
                                    <a:pt x="938228" y="184680"/>
                                    <a:pt x="944108" y="182720"/>
                                  </a:cubicBezTo>
                                  <a:lnTo>
                                    <a:pt x="961750" y="176839"/>
                                  </a:lnTo>
                                  <a:cubicBezTo>
                                    <a:pt x="964690" y="175859"/>
                                    <a:pt x="967991" y="175618"/>
                                    <a:pt x="970570" y="173899"/>
                                  </a:cubicBezTo>
                                  <a:cubicBezTo>
                                    <a:pt x="973510" y="171939"/>
                                    <a:pt x="976110" y="169331"/>
                                    <a:pt x="979391" y="168019"/>
                                  </a:cubicBezTo>
                                  <a:cubicBezTo>
                                    <a:pt x="999689" y="159900"/>
                                    <a:pt x="996539" y="164143"/>
                                    <a:pt x="1014673" y="159198"/>
                                  </a:cubicBezTo>
                                  <a:cubicBezTo>
                                    <a:pt x="1020653" y="157567"/>
                                    <a:pt x="1026434" y="155278"/>
                                    <a:pt x="1032314" y="153318"/>
                                  </a:cubicBezTo>
                                  <a:lnTo>
                                    <a:pt x="1041135" y="150378"/>
                                  </a:lnTo>
                                  <a:lnTo>
                                    <a:pt x="1049955" y="147437"/>
                                  </a:lnTo>
                                  <a:lnTo>
                                    <a:pt x="1014673" y="135677"/>
                                  </a:lnTo>
                                  <a:cubicBezTo>
                                    <a:pt x="1006057" y="132805"/>
                                    <a:pt x="1000918" y="130684"/>
                                    <a:pt x="991152" y="129796"/>
                                  </a:cubicBezTo>
                                  <a:cubicBezTo>
                                    <a:pt x="974530" y="128285"/>
                                    <a:pt x="957829" y="127836"/>
                                    <a:pt x="941168" y="126856"/>
                                  </a:cubicBezTo>
                                  <a:cubicBezTo>
                                    <a:pt x="937248" y="125876"/>
                                    <a:pt x="933278" y="125077"/>
                                    <a:pt x="929407" y="123916"/>
                                  </a:cubicBezTo>
                                  <a:cubicBezTo>
                                    <a:pt x="914404" y="119415"/>
                                    <a:pt x="913561" y="117806"/>
                                    <a:pt x="900006" y="115095"/>
                                  </a:cubicBezTo>
                                  <a:cubicBezTo>
                                    <a:pt x="894160" y="113926"/>
                                    <a:pt x="888230" y="113221"/>
                                    <a:pt x="882364" y="112155"/>
                                  </a:cubicBezTo>
                                  <a:cubicBezTo>
                                    <a:pt x="877447" y="111261"/>
                                    <a:pt x="872617" y="109875"/>
                                    <a:pt x="867663" y="109215"/>
                                  </a:cubicBezTo>
                                  <a:cubicBezTo>
                                    <a:pt x="857900" y="107913"/>
                                    <a:pt x="848051" y="107363"/>
                                    <a:pt x="838262" y="106275"/>
                                  </a:cubicBezTo>
                                  <a:cubicBezTo>
                                    <a:pt x="830409" y="105402"/>
                                    <a:pt x="822581" y="104315"/>
                                    <a:pt x="814740" y="103335"/>
                                  </a:cubicBezTo>
                                  <a:cubicBezTo>
                                    <a:pt x="811800" y="102355"/>
                                    <a:pt x="808768" y="101615"/>
                                    <a:pt x="805919" y="100394"/>
                                  </a:cubicBezTo>
                                  <a:cubicBezTo>
                                    <a:pt x="801891" y="98667"/>
                                    <a:pt x="798263" y="96053"/>
                                    <a:pt x="794159" y="94514"/>
                                  </a:cubicBezTo>
                                  <a:cubicBezTo>
                                    <a:pt x="777267" y="88180"/>
                                    <a:pt x="784878" y="95753"/>
                                    <a:pt x="764757" y="85693"/>
                                  </a:cubicBezTo>
                                  <a:cubicBezTo>
                                    <a:pt x="750224" y="78427"/>
                                    <a:pt x="757154" y="81199"/>
                                    <a:pt x="744175" y="76873"/>
                                  </a:cubicBezTo>
                                  <a:cubicBezTo>
                                    <a:pt x="734926" y="67623"/>
                                    <a:pt x="740178" y="71330"/>
                                    <a:pt x="723594" y="65112"/>
                                  </a:cubicBezTo>
                                  <a:cubicBezTo>
                                    <a:pt x="716451" y="62434"/>
                                    <a:pt x="710595" y="60917"/>
                                    <a:pt x="703013" y="59232"/>
                                  </a:cubicBezTo>
                                  <a:cubicBezTo>
                                    <a:pt x="698135" y="58148"/>
                                    <a:pt x="693289" y="56743"/>
                                    <a:pt x="688312" y="56291"/>
                                  </a:cubicBezTo>
                                  <a:cubicBezTo>
                                    <a:pt x="671690" y="54780"/>
                                    <a:pt x="654989" y="54331"/>
                                    <a:pt x="638328" y="53351"/>
                                  </a:cubicBezTo>
                                  <a:cubicBezTo>
                                    <a:pt x="605750" y="42492"/>
                                    <a:pt x="649738" y="56257"/>
                                    <a:pt x="561883" y="47471"/>
                                  </a:cubicBezTo>
                                  <a:cubicBezTo>
                                    <a:pt x="554783" y="46761"/>
                                    <a:pt x="548185" y="43467"/>
                                    <a:pt x="541302" y="41590"/>
                                  </a:cubicBezTo>
                                  <a:cubicBezTo>
                                    <a:pt x="537403" y="40527"/>
                                    <a:pt x="533504" y="39442"/>
                                    <a:pt x="529541" y="38650"/>
                                  </a:cubicBezTo>
                                  <a:cubicBezTo>
                                    <a:pt x="505160" y="33774"/>
                                    <a:pt x="507073" y="37040"/>
                                    <a:pt x="476618" y="26889"/>
                                  </a:cubicBezTo>
                                  <a:cubicBezTo>
                                    <a:pt x="470738" y="24929"/>
                                    <a:pt x="465055" y="22225"/>
                                    <a:pt x="458977" y="21009"/>
                                  </a:cubicBezTo>
                                  <a:cubicBezTo>
                                    <a:pt x="429828" y="15180"/>
                                    <a:pt x="449262" y="18401"/>
                                    <a:pt x="400173" y="15129"/>
                                  </a:cubicBezTo>
                                  <a:cubicBezTo>
                                    <a:pt x="341417" y="2071"/>
                                    <a:pt x="399421" y="13278"/>
                                    <a:pt x="291386" y="6308"/>
                                  </a:cubicBezTo>
                                  <a:cubicBezTo>
                                    <a:pt x="288293" y="6108"/>
                                    <a:pt x="285628" y="3839"/>
                                    <a:pt x="282565" y="3368"/>
                                  </a:cubicBezTo>
                                  <a:cubicBezTo>
                                    <a:pt x="272830" y="1870"/>
                                    <a:pt x="262964" y="1408"/>
                                    <a:pt x="253163" y="428"/>
                                  </a:cubicBezTo>
                                  <a:cubicBezTo>
                                    <a:pt x="221801" y="1408"/>
                                    <a:pt x="189877" y="-2621"/>
                                    <a:pt x="159077" y="3368"/>
                                  </a:cubicBezTo>
                                  <a:cubicBezTo>
                                    <a:pt x="152140" y="4717"/>
                                    <a:pt x="154021" y="18774"/>
                                    <a:pt x="147316" y="21009"/>
                                  </a:cubicBezTo>
                                  <a:lnTo>
                                    <a:pt x="138496" y="23949"/>
                                  </a:lnTo>
                                  <a:cubicBezTo>
                                    <a:pt x="137516" y="28849"/>
                                    <a:pt x="137524" y="34057"/>
                                    <a:pt x="135555" y="38650"/>
                                  </a:cubicBezTo>
                                  <a:cubicBezTo>
                                    <a:pt x="134463" y="41198"/>
                                    <a:pt x="130915" y="42052"/>
                                    <a:pt x="129675" y="44531"/>
                                  </a:cubicBezTo>
                                  <a:cubicBezTo>
                                    <a:pt x="126903" y="50075"/>
                                    <a:pt x="125755" y="56292"/>
                                    <a:pt x="123795" y="62172"/>
                                  </a:cubicBezTo>
                                  <a:lnTo>
                                    <a:pt x="120854" y="70992"/>
                                  </a:lnTo>
                                  <a:cubicBezTo>
                                    <a:pt x="119874" y="73932"/>
                                    <a:pt x="119633" y="77234"/>
                                    <a:pt x="117914" y="79813"/>
                                  </a:cubicBezTo>
                                  <a:cubicBezTo>
                                    <a:pt x="110496" y="90941"/>
                                    <a:pt x="114533" y="86135"/>
                                    <a:pt x="106153" y="94514"/>
                                  </a:cubicBezTo>
                                  <a:cubicBezTo>
                                    <a:pt x="105173" y="97454"/>
                                    <a:pt x="104718" y="100626"/>
                                    <a:pt x="103213" y="103335"/>
                                  </a:cubicBezTo>
                                  <a:cubicBezTo>
                                    <a:pt x="94901" y="118298"/>
                                    <a:pt x="94495" y="117934"/>
                                    <a:pt x="85572" y="126856"/>
                                  </a:cubicBezTo>
                                  <a:cubicBezTo>
                                    <a:pt x="83612" y="130776"/>
                                    <a:pt x="81418" y="134588"/>
                                    <a:pt x="79692" y="138617"/>
                                  </a:cubicBezTo>
                                  <a:cubicBezTo>
                                    <a:pt x="78471" y="141465"/>
                                    <a:pt x="78138" y="144665"/>
                                    <a:pt x="76752" y="147437"/>
                                  </a:cubicBezTo>
                                  <a:cubicBezTo>
                                    <a:pt x="75172" y="150598"/>
                                    <a:pt x="72831" y="153318"/>
                                    <a:pt x="70871" y="156258"/>
                                  </a:cubicBezTo>
                                  <a:cubicBezTo>
                                    <a:pt x="63483" y="178424"/>
                                    <a:pt x="73447" y="151108"/>
                                    <a:pt x="62051" y="173899"/>
                                  </a:cubicBezTo>
                                  <a:cubicBezTo>
                                    <a:pt x="60665" y="176671"/>
                                    <a:pt x="60496" y="179948"/>
                                    <a:pt x="59110" y="182720"/>
                                  </a:cubicBezTo>
                                  <a:cubicBezTo>
                                    <a:pt x="55401" y="190137"/>
                                    <a:pt x="52818" y="191952"/>
                                    <a:pt x="47350" y="197421"/>
                                  </a:cubicBezTo>
                                  <a:cubicBezTo>
                                    <a:pt x="44164" y="206978"/>
                                    <a:pt x="41355" y="218174"/>
                                    <a:pt x="35589" y="226823"/>
                                  </a:cubicBezTo>
                                  <a:cubicBezTo>
                                    <a:pt x="34051" y="229130"/>
                                    <a:pt x="31668" y="230743"/>
                                    <a:pt x="29708" y="232703"/>
                                  </a:cubicBezTo>
                                  <a:cubicBezTo>
                                    <a:pt x="19983" y="261881"/>
                                    <a:pt x="36298" y="217316"/>
                                    <a:pt x="17948" y="250344"/>
                                  </a:cubicBezTo>
                                  <a:cubicBezTo>
                                    <a:pt x="1053" y="280754"/>
                                    <a:pt x="20983" y="259067"/>
                                    <a:pt x="6187" y="273866"/>
                                  </a:cubicBezTo>
                                  <a:cubicBezTo>
                                    <a:pt x="2937" y="283616"/>
                                    <a:pt x="-1163" y="289057"/>
                                    <a:pt x="307" y="294447"/>
                                  </a:cubicBezTo>
                                  <a:close/>
                                </a:path>
                              </a:pathLst>
                            </a:custGeom>
                            <a:solidFill>
                              <a:srgbClr val="BDD7EE"/>
                            </a:solidFill>
                            <a:ln>
                              <a:noFill/>
                            </a:ln>
                            <a:extLst>
                              <a:ext uri="{91240B29-F687-4F45-9708-019B960494DF}">
                                <a14:hiddenLine xmlns:a14="http://schemas.microsoft.com/office/drawing/2010/main" w="12700" cap="flat" cmpd="sng" algn="ctr">
                                  <a:solidFill>
                                    <a:srgbClr val="000000"/>
                                  </a:solidFill>
                                  <a:prstDash val="solid"/>
                                  <a:miter lim="800000"/>
                                  <a:headEnd/>
                                  <a:tailEnd/>
                                </a14:hiddenLine>
                              </a:ext>
                            </a:extLst>
                          </wps:spPr>
                          <wps:txbx>
                            <w:txbxContent>
                              <w:p w14:paraId="4B75F4A4" w14:textId="77777777" w:rsidR="00330A7E" w:rsidRDefault="00330A7E" w:rsidP="00330A7E">
                                <w:pPr>
                                  <w:jc w:val="center"/>
                                </w:pPr>
                              </w:p>
                            </w:txbxContent>
                          </wps:txbx>
                          <wps:bodyPr rot="0" vert="horz" wrap="square" lIns="91440" tIns="45720" rIns="91440" bIns="45720" anchor="ctr" anchorCtr="0" upright="1">
                            <a:noAutofit/>
                          </wps:bodyPr>
                        </wps:wsp>
                        <wpg:grpSp>
                          <wpg:cNvPr id="378716902" name="Group 1510"/>
                          <wpg:cNvGrpSpPr>
                            <a:grpSpLocks/>
                          </wpg:cNvGrpSpPr>
                          <wpg:grpSpPr bwMode="auto">
                            <a:xfrm>
                              <a:off x="0" y="0"/>
                              <a:ext cx="1241686" cy="700536"/>
                              <a:chOff x="0" y="0"/>
                              <a:chExt cx="1241686" cy="700536"/>
                            </a:xfrm>
                          </wpg:grpSpPr>
                          <wps:wsp>
                            <wps:cNvPr id="378716903" name="Can 1503"/>
                            <wps:cNvSpPr>
                              <a:spLocks noChangeArrowheads="1"/>
                            </wps:cNvSpPr>
                            <wps:spPr bwMode="auto">
                              <a:xfrm rot="4396408">
                                <a:off x="342395" y="-342395"/>
                                <a:ext cx="556895" cy="1241686"/>
                              </a:xfrm>
                              <a:prstGeom prst="can">
                                <a:avLst>
                                  <a:gd name="adj" fmla="val 49579"/>
                                </a:avLst>
                              </a:prstGeom>
                              <a:noFill/>
                              <a:ln w="19050" algn="ctr">
                                <a:solidFill>
                                  <a:srgbClr val="0070C0"/>
                                </a:solidFill>
                                <a:miter lim="800000"/>
                                <a:headEnd/>
                                <a:tailEnd/>
                              </a:ln>
                              <a:extLst>
                                <a:ext uri="{909E8E84-426E-40DD-AFC4-6F175D3DCCD1}">
                                  <a14:hiddenFill xmlns:a14="http://schemas.microsoft.com/office/drawing/2010/main">
                                    <a:solidFill>
                                      <a:srgbClr val="FFFFFF"/>
                                    </a:solidFill>
                                  </a14:hiddenFill>
                                </a:ext>
                              </a:extLst>
                            </wps:spPr>
                            <wps:txbx>
                              <w:txbxContent>
                                <w:p w14:paraId="693C09AB" w14:textId="77777777" w:rsidR="00330A7E" w:rsidRDefault="00330A7E" w:rsidP="00330A7E">
                                  <w:pPr>
                                    <w:jc w:val="center"/>
                                  </w:pPr>
                                </w:p>
                              </w:txbxContent>
                            </wps:txbx>
                            <wps:bodyPr rot="0" vert="horz" wrap="square" lIns="91440" tIns="45720" rIns="91440" bIns="45720" anchor="ctr" anchorCtr="0" upright="1">
                              <a:noAutofit/>
                            </wps:bodyPr>
                          </wps:wsp>
                          <wps:wsp>
                            <wps:cNvPr id="378716904" name="Arc 1505"/>
                            <wps:cNvSpPr>
                              <a:spLocks/>
                            </wps:cNvSpPr>
                            <wps:spPr bwMode="auto">
                              <a:xfrm rot="-988300">
                                <a:off x="17504" y="135386"/>
                                <a:ext cx="281940" cy="565150"/>
                              </a:xfrm>
                              <a:custGeom>
                                <a:avLst/>
                                <a:gdLst>
                                  <a:gd name="T0" fmla="*/ 142495 w 281940"/>
                                  <a:gd name="T1" fmla="*/ 17 h 565150"/>
                                  <a:gd name="T2" fmla="*/ 281936 w 281940"/>
                                  <a:gd name="T3" fmla="*/ 280381 h 565150"/>
                                  <a:gd name="T4" fmla="*/ 151269 w 281940"/>
                                  <a:gd name="T5" fmla="*/ 564395 h 565150"/>
                                  <a:gd name="T6" fmla="*/ 0 60000 65536"/>
                                  <a:gd name="T7" fmla="*/ 0 60000 65536"/>
                                  <a:gd name="T8" fmla="*/ 0 60000 65536"/>
                                </a:gdLst>
                                <a:ahLst/>
                                <a:cxnLst>
                                  <a:cxn ang="T6">
                                    <a:pos x="T0" y="T1"/>
                                  </a:cxn>
                                  <a:cxn ang="T7">
                                    <a:pos x="T2" y="T3"/>
                                  </a:cxn>
                                  <a:cxn ang="T8">
                                    <a:pos x="T4" y="T5"/>
                                  </a:cxn>
                                </a:cxnLst>
                                <a:rect l="0" t="0" r="r" b="b"/>
                                <a:pathLst>
                                  <a:path w="281940" h="565150" stroke="0">
                                    <a:moveTo>
                                      <a:pt x="142495" y="17"/>
                                    </a:moveTo>
                                    <a:cubicBezTo>
                                      <a:pt x="219325" y="1683"/>
                                      <a:pt x="281339" y="126371"/>
                                      <a:pt x="281936" y="280381"/>
                                    </a:cubicBezTo>
                                    <a:cubicBezTo>
                                      <a:pt x="282513" y="429274"/>
                                      <a:pt x="225352" y="553517"/>
                                      <a:pt x="151269" y="564395"/>
                                    </a:cubicBezTo>
                                    <a:lnTo>
                                      <a:pt x="140970" y="282575"/>
                                    </a:lnTo>
                                    <a:cubicBezTo>
                                      <a:pt x="141478" y="188389"/>
                                      <a:pt x="141987" y="94203"/>
                                      <a:pt x="142495" y="17"/>
                                    </a:cubicBezTo>
                                    <a:close/>
                                  </a:path>
                                  <a:path w="281940" h="565150" fill="none">
                                    <a:moveTo>
                                      <a:pt x="142495" y="17"/>
                                    </a:moveTo>
                                    <a:cubicBezTo>
                                      <a:pt x="219325" y="1683"/>
                                      <a:pt x="281339" y="126371"/>
                                      <a:pt x="281936" y="280381"/>
                                    </a:cubicBezTo>
                                    <a:cubicBezTo>
                                      <a:pt x="282513" y="429274"/>
                                      <a:pt x="225352" y="553517"/>
                                      <a:pt x="151269" y="564395"/>
                                    </a:cubicBezTo>
                                  </a:path>
                                </a:pathLst>
                              </a:custGeom>
                              <a:noFill/>
                              <a:ln w="12700" cap="flat" cmpd="sng" algn="ctr">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58E98987" w14:textId="77777777" w:rsidR="00330A7E" w:rsidRDefault="00330A7E" w:rsidP="00330A7E">
                                  <w:pPr>
                                    <w:jc w:val="center"/>
                                  </w:pPr>
                                </w:p>
                              </w:txbxContent>
                            </wps:txbx>
                            <wps:bodyPr rot="0" vert="horz" wrap="square" lIns="91440" tIns="45720" rIns="91440" bIns="45720" anchor="ctr" anchorCtr="0" upright="1">
                              <a:noAutofit/>
                            </wps:bodyPr>
                          </wps:wsp>
                          <wps:wsp>
                            <wps:cNvPr id="378716905" name="Straight Connector 1506"/>
                            <wps:cNvCnPr>
                              <a:cxnSpLocks noChangeShapeType="1"/>
                            </wps:cNvCnPr>
                            <wps:spPr bwMode="auto">
                              <a:xfrm flipV="1">
                                <a:off x="70427" y="279456"/>
                                <a:ext cx="165359" cy="288379"/>
                              </a:xfrm>
                              <a:prstGeom prst="line">
                                <a:avLst/>
                              </a:prstGeom>
                              <a:noFill/>
                              <a:ln w="12700" algn="ctr">
                                <a:solidFill>
                                  <a:srgbClr val="0070C0"/>
                                </a:solidFill>
                                <a:prstDash val="dash"/>
                                <a:miter lim="800000"/>
                                <a:headEnd/>
                                <a:tailEnd/>
                              </a:ln>
                              <a:extLst>
                                <a:ext uri="{909E8E84-426E-40DD-AFC4-6F175D3DCCD1}">
                                  <a14:hiddenFill xmlns:a14="http://schemas.microsoft.com/office/drawing/2010/main">
                                    <a:noFill/>
                                  </a14:hiddenFill>
                                </a:ext>
                              </a:extLst>
                            </wps:spPr>
                            <wps:bodyPr/>
                          </wps:wsp>
                          <wps:wsp>
                            <wps:cNvPr id="378716906" name="Straight Connector 1507"/>
                            <wps:cNvCnPr>
                              <a:cxnSpLocks noChangeShapeType="1"/>
                            </wps:cNvCnPr>
                            <wps:spPr bwMode="auto">
                              <a:xfrm>
                                <a:off x="155693" y="417645"/>
                                <a:ext cx="989563" cy="0"/>
                              </a:xfrm>
                              <a:prstGeom prst="line">
                                <a:avLst/>
                              </a:prstGeom>
                              <a:noFill/>
                              <a:ln w="12700" algn="ctr">
                                <a:solidFill>
                                  <a:srgbClr val="0070C0"/>
                                </a:solidFill>
                                <a:prstDash val="dash"/>
                                <a:miter lim="800000"/>
                                <a:headEnd/>
                                <a:tailEnd/>
                              </a:ln>
                              <a:extLst>
                                <a:ext uri="{909E8E84-426E-40DD-AFC4-6F175D3DCCD1}">
                                  <a14:hiddenFill xmlns:a14="http://schemas.microsoft.com/office/drawing/2010/main">
                                    <a:noFill/>
                                  </a14:hiddenFill>
                                </a:ext>
                              </a:extLst>
                            </wps:spPr>
                            <wps:bodyPr/>
                          </wps:wsp>
                          <wps:wsp>
                            <wps:cNvPr id="378716907" name="Freeform 1508"/>
                            <wps:cNvSpPr>
                              <a:spLocks/>
                            </wps:cNvSpPr>
                            <wps:spPr bwMode="auto">
                              <a:xfrm>
                                <a:off x="243899" y="270635"/>
                                <a:ext cx="896758" cy="144070"/>
                              </a:xfrm>
                              <a:custGeom>
                                <a:avLst/>
                                <a:gdLst>
                                  <a:gd name="T0" fmla="*/ 0 w 896758"/>
                                  <a:gd name="T1" fmla="*/ 0 h 144070"/>
                                  <a:gd name="T2" fmla="*/ 391045 w 896758"/>
                                  <a:gd name="T3" fmla="*/ 29402 h 144070"/>
                                  <a:gd name="T4" fmla="*/ 896758 w 896758"/>
                                  <a:gd name="T5" fmla="*/ 144070 h 144070"/>
                                  <a:gd name="T6" fmla="*/ 896758 w 896758"/>
                                  <a:gd name="T7" fmla="*/ 144070 h 14407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96758" h="144070">
                                    <a:moveTo>
                                      <a:pt x="0" y="0"/>
                                    </a:moveTo>
                                    <a:cubicBezTo>
                                      <a:pt x="120792" y="2695"/>
                                      <a:pt x="241585" y="5390"/>
                                      <a:pt x="391045" y="29402"/>
                                    </a:cubicBezTo>
                                    <a:cubicBezTo>
                                      <a:pt x="540505" y="53414"/>
                                      <a:pt x="896758" y="144070"/>
                                      <a:pt x="896758" y="144070"/>
                                    </a:cubicBezTo>
                                  </a:path>
                                </a:pathLst>
                              </a:custGeom>
                              <a:noFill/>
                              <a:ln w="12700" cap="flat" cmpd="sng" algn="ctr">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52220873" w14:textId="77777777" w:rsidR="00330A7E" w:rsidRDefault="00330A7E" w:rsidP="00330A7E">
                                  <w:pPr>
                                    <w:jc w:val="center"/>
                                  </w:pPr>
                                </w:p>
                              </w:txbxContent>
                            </wps:txbx>
                            <wps:bodyPr rot="0" vert="horz" wrap="square" lIns="91440" tIns="45720" rIns="91440" bIns="45720" anchor="ctr" anchorCtr="0" upright="1">
                              <a:noAutofit/>
                            </wps:bodyPr>
                          </wps:wsp>
                          <wps:wsp>
                            <wps:cNvPr id="378716908" name="Freeform 1509"/>
                            <wps:cNvSpPr>
                              <a:spLocks/>
                            </wps:cNvSpPr>
                            <wps:spPr bwMode="auto">
                              <a:xfrm>
                                <a:off x="79248" y="473508"/>
                                <a:ext cx="852656" cy="88206"/>
                              </a:xfrm>
                              <a:custGeom>
                                <a:avLst/>
                                <a:gdLst>
                                  <a:gd name="T0" fmla="*/ 0 w 852656"/>
                                  <a:gd name="T1" fmla="*/ 88206 h 88206"/>
                                  <a:gd name="T2" fmla="*/ 388105 w 852656"/>
                                  <a:gd name="T3" fmla="*/ 73505 h 88206"/>
                                  <a:gd name="T4" fmla="*/ 852656 w 852656"/>
                                  <a:gd name="T5" fmla="*/ 0 h 88206"/>
                                  <a:gd name="T6" fmla="*/ 852656 w 852656"/>
                                  <a:gd name="T7" fmla="*/ 0 h 8820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52656" h="88206">
                                    <a:moveTo>
                                      <a:pt x="0" y="88206"/>
                                    </a:moveTo>
                                    <a:cubicBezTo>
                                      <a:pt x="122998" y="88206"/>
                                      <a:pt x="245996" y="88206"/>
                                      <a:pt x="388105" y="73505"/>
                                    </a:cubicBezTo>
                                    <a:cubicBezTo>
                                      <a:pt x="530214" y="58804"/>
                                      <a:pt x="852656" y="0"/>
                                      <a:pt x="852656" y="0"/>
                                    </a:cubicBezTo>
                                  </a:path>
                                </a:pathLst>
                              </a:custGeom>
                              <a:noFill/>
                              <a:ln w="12700" cap="flat" cmpd="sng" algn="ctr">
                                <a:solidFill>
                                  <a:srgbClr val="0070C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379A96D" w14:textId="77777777" w:rsidR="00330A7E" w:rsidRDefault="00330A7E" w:rsidP="00330A7E">
                                  <w:pPr>
                                    <w:jc w:val="center"/>
                                  </w:pPr>
                                </w:p>
                              </w:txbxContent>
                            </wps:txbx>
                            <wps:bodyPr rot="0" vert="horz" wrap="square" lIns="91440" tIns="45720" rIns="91440" bIns="45720" anchor="ctr" anchorCtr="0" upright="1">
                              <a:noAutofit/>
                            </wps:bodyPr>
                          </wps:wsp>
                        </wpg:grpSp>
                      </wpg:grpSp>
                    </wpg:wgp>
                  </a:graphicData>
                </a:graphic>
              </wp:inline>
            </w:drawing>
          </mc:Choice>
          <mc:Fallback>
            <w:pict>
              <v:group id="Group 378716892" o:spid="_x0000_s1030" style="width:160.15pt;height:85.05pt;mso-position-horizontal-relative:char;mso-position-vertical-relative:line" coordsize="22589,12003"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vJ0V5dBkAAEl/AAAOAAAAZHJzL2Uyb0RvYy54bWzsnVtvG0l2gN8D5D8Qegygdd8vwngWM74M AkySBUbJO01RlyxFKiQ98uwi/z3fqXOq2YdsWk3bY6wn8oOlVlXX5dxvVf3dnz/cLya/ztebu9Xy 5Vn6p+RsMl/OVld3y5uXZ/95+fa8OZtsttPl1XSxWs5fnv0235z9+ft//qfvHh8u5tnqdrW4mq8n DLLcXDw+vDy73W4fLl682Mxu5/fTzZ9WD/Mljder9f10y+P65sXVevrI6PeLF1mSVC8eV+urh/Vq Nt9s+OtrbTz7Pox/fT2fbf/j+noz304WL89Y2zb8vw7/v5P/X3z/3fTiZj19uL2b2TKmn7CK++nd kkm7oV5Pt9PJ+/XdwVD3d7P1arO63v5ptrp/sbq+vpvNwx7YTZrs7ean9er9Q9jLzcXjzUMHJkC7 B6dPHnb277/+ZT25u3p5ltdNnVZNm51NltN7UBVmn+z+DKgeH24ueOOn9cMvD39Z63759efV7K8b ml/st8vzjXaevHv8t9UVw07fb1cBVB+u1/cyBECYfAgY+a3DyPzDdjLjj1mS521Snk1mtKVJk6R5 qTib3YLYg/dmt2/im1nZtG1ub0IqedXKmy+mFzpxWKwtTncWHrpN7oGFkfpgScs0k+H2dywU8LtC pEqruoSSA0DSuqzLfBxAjrx4FB7w42ZHcpvPI7lfbqcP80DJGyGgPdgWEbavpssJkE0VsqFrJLSN UtlkuXp1O13ezH9Yr1ePt/PpFSsL/cFn7wV52ECjT5Jd1hbp2QTqqquiKMNI04tIflWaZBBcAHbe 1mUaBEYHsunFw3qz/Wm+up/ILy/PZlOVAtNff95sA3tcGdVMr/77bHJ9v0C4/DpdTPKqyQPeGMs6 81scTd7crBZ3V2/vFovwsL5592qxnvDqy7MfX7+u37wxWnbdFkvpvFzJa0rq+he2Y+uRjQWx9Pc2 zYrkx6w9f1s19XnxtijP2zppzpO0/bGtkqItXr/9X+HTtLi4vbu6mi9/vlvOo4hMi3H0YMJahVsQ kpNH8JXVCSQ8XdygM2bbdRAHbieb/oaT8G9ow/d3W7TH4u7+5VnTdZpeCFm8WV4BgunFdnq30N9f +K0EUQA84s8AoUBEQjfC2ZuL7Yd3H4JwLILUkT+9W139BlmtV6CbPaD6+OV2tf7b2eQRNfLybPM/ 76fr+dlk8a9LSLNNi0L0TngoyjrjYd1veddvmS5nDKUwmejDq61qq/cP67ubW+ZKA7SWqx+Qo9d3 W8Hzbl32AOeOEGkQthdpybNIG6+cPy7SqgjbINKKtvm6Ig0qO1SmSLOmpkVVR1UVbaDqLyDOsixp CmPQYXHWCaXpxWIZZABqnbWMlwF18ipKXycqTpQBTC9iYVAkJu2b5k1TnBdZ9ea8SF6/Pv/h7avi vHqLnn2dv3716nXqRaII2s8XibIetyUn/d6Gf4fSryfOVE2Ax9HirIrk+C2Js69okdSRfX9YzyZp 0QbTUcQsxsueRRIFcNci3caaHsqndVXn7aHpsWPWoqqafV6dvVfTQ6gn8FxQdzdX+5bHJXOo4fEv LyZZ2kweJyYI7AVTApeYQV2/OinrZHLL1uPMGLbRlrnEReh65knZNtnRQTGbu67n6dERsQC7bqyu rtujI6K1uq5YZFl7dFBkcNczmVRiIEyqsswD8ff3A7bHdcSZPd4R/uugP70FDQG+sw9Lwwi/odPx 3S6roMIfVhvxXwQ/yGrAL5Q0vaCboHTXu3a9gb30jsbjQe/G9Qau0jvSTuitc9ii1njI+77x+myC b/xO1oNNOt3KXuKvIrqjHrnFGFH6wMVfr/6Kc5eE2e9Xv84vV+GVrWwRqgvrCFRl29z1mb1/dzf7 cf63/htVgXksS8/TFJNJVxLGSou0rMEsbee18cxDaFFK1JYOmG7soZmKusYY1+WZJ6XDVbB9qfDD B23q/iKURPUlIUHbkx9/sezviNUV4kqw7jrPi4i/2Cn+1LmHABZ7zBarzVxJRXDzBGKu0VAvz5bE Xp4xYzQG/Svg7JdA3cIUPYF6aK6oyzITC/96Md1iRd0/XGHtL2++hBEjnt/r6eZWPbwrflNyezZu lqcbN4FVdz7Rt+GrfUXjBmmnfl8wbkpcccTJFzFuJteLu4f/ij6qC+zVNaG8ZxtHAkDYYc82juit Zxsn2APPNk507J9tHGyTYMx+pvX5j2/jhIDHs5FjsfXTjZwuoPgcwdGwzF5Oqd0zcoLp8UWMHNFc ZtqUTaPeO3miNsGNDI6qJFkkeRn95BBv7QIpsGbMfPY9jucQzlCk6TmEc/kcwumHh3yIRXXlcwgn RJUkZCsCCAHzRw+u/eObN88hnM/KT3X5lm/HutnVE4UkvBU+PZmGb6USwqfh05BK/T0ri9IkrfOE tAfRaJJbVouyq3uhNoRSMJSvmC7UanQ5k6eqro682Nk8OyDFEouvVGTUJqS3FMxv1/O5FBRKpVEI w39pq7Buc4EdoMuqoiL34azClNqatiQTILAtkjZNY3ZmhFkYRtpPLoU/fkoip1sKmRxbiRi3O+2h +jVSCqVSRRGCq0+qmLSulboyoS6XO0nTItF8S07FY+XbCEbqe3lSUVNg6swrff+kS0xLxtJgCi8q WqMrnVHCZYNmTcavAV76XpY3mS0mz6pOf/op/JO9WDRxF3mJoe8Gpc7HJsxbAODaqtqyTXlBgikq bD9FDIMY+KEivBmoJS/qXHNeICB28q/aK3lFUiq8UiaEl/oryCWbZW0FKVHXVlI0aW1VqilppvJT +CebsK7NE8rLBpj2By2ontCsJXgoPTFAUEmcsE01PjxqwqKqjcfyKik9UosmzTTTlld5xrp6CC/F UdMdVtBMWOioCcscvrUX6yx1SC2rnMrBAG6kpmbqI/WVMLhNSHkd1bUsZtSEFVVytos6q7KgE+Kg VUZ8SCcEooUltBUVEAuIC4uhrqA+YUIqII0w6ib3jMnSITwdtCF/2QdpnTdQmLa1tfLeqB3WRR1X 2mRVrGPVXZDZj0zblA0J3x4O2VYkqKYpuzpKT5f+SQdtMvhCV9rWjafShmSvpZyRzpWbME2SrI6N dU5WeCwS0yQXaRSAQzWyavaIxTQpm0pRXKCQvaBIkzZpFccFg+QnzJkWdamILPAJYk2rgiBFylka eqd7ugUNNY5CJXUAOXUVsk+ke1ekbXNWlIgohRQJcsKRctpQkaGMVSRVWp+wT1AGnnROkTp9Gknb PBclGxZUpF4Epm0tYlkbT4JtlmSoNnszQ+v058ySGixaY1oh2HpEm1HHIKZeWBBCaPw+5U0jW+R1 xvT9YfOCJYVhRdcoaUZ8ot2KjuChilh04HkjKhJFVlbUWWMU2+eu2Mu/a+8gVbP4Tg0+3QpFciqa MIsIlPlG/hLfLEvq9cdyVlZxGMAEMtIKs6EPlbrouLnJAZprhOLkSIEo1PokgZVJNa8JEEqUcj8s RGXkmFOWr5I+YiJHC0cgIC/1zQPOijBWqObQU2MCuapbRJ7CJvaKP2NvqrZj755mi72G8JbnWRlF fiVSpg8m+KfIbLMVhpNDag5lRQsDQ60zSvws/snWWVaUniv0S9DkOAhVlnYGCOXofkE1dWFG6phc p1gngCaqKIJFtZMUiIkmM3OtSqrK7xOkxkqkzpI6wNvQPgWcEeMFYWI3JzKyNeHOljnh0gc8dmGD GAz0iX2Uh8aDOSNeFarAMS2NyfqGbOw1uELeiQTLO17hY191BhZawVOzNLbRpMYQC4LuYIWDcyIh 0/hm2XgRidoSPg4bB3at08HYCiDKGqG+E+Zs0AVGN0hvtEJPUmAsFdCDzpmmCuzItSVoqsx4Q7J3 B4j8ziKMFRMlkBRfU6QLghsG/hjXlj0mwxWEGX1vP5PNULS5aa/gXTniKYW0jL2SAjj1NwvXNCbb sxYxFGTmKLyVmIYm4bMWUeGkbVl1BjeNQlM9ABOUrNH4Ag/nP/qd+SfbJ4V5RXwzgyf8sBWtNmyC bvONSEuV8Bk6TCl73D5xVs3Mz5qq8LRSthg5Sg6oyMrTCuWleLO6IKxZnBPFpN+Zf9J9VkmnIHFW UCL9reDcVMZqWd0QlvGN4NrmxK1k+tFzpgWOia62LjLl4Ej2CHTxTAPKcHXQeD184nqAb2tMZPrR c+YUVCp7Z1ULQt2wRBbME0fcwBauERPCtA2zJ3oYZxQ+K/xZk3EZviAU099KhVCxfVbUmfo5a2IT BiFAhZ0+tE/P+xXcZbotK/E8o40Xew1iH21o3gw/oQS3whZWM0JGGHnDCrpIUdkBTegmWGVohUNz 1vgWpvdBAx57f846xZ22YVGWfk6oE39T50Q3KTxHYaJGHUZ4cr4CMdTDBLII29WGlUJZ11hIBEEb c5zB0DhuTmYkuhYglNfwmR+2bSPFYT/ioPQXVCJajbOI73Tluh6aEa/KxxQSx7hPllMuGtcZe8Wf 1hu8W1l0BjjUvGJXsZefKb5D8bPxHsdb98DU1oUpqyxDkbr9yOk487Kw1M31HQXDBs4zpyYj7IFF 2ANTQ+glDkubD4Nh8zRxQSkLCG+OmzMNojfgLS05p+jmFDoyEsSm9sYcljXRCMU48NXVHswZYaxQ bQg6mqErjpaK2Ccw0UAf5lllCSrfAxtDxZxhJCnBc7d8agYs0JBREaloOljhEPaBZmqmSooOjtUG cRNi2ujGcbfiGQdrBOEITYEnrm+BvzhWUqBfJAyrb1a4AW4rKHs5zxiGxXlzaCKvwfF8ayyIlo6e s4XiLLaHFy+BzB7FcWoMv8+GhSAdObZQnOlD3ANMofFzQkkdhBIozM0JWSDLdZ+JOLP9BUmMX7Ua xhVWwPg5kYixfISjPmj5/rBIRJNOKU68D2ISh+cony4I30UPSBzQkKdycBXOjQuysBXgWqWB2GuI 4oTKTEHyclN6TOAVmAlBY5fmUIrDd5NsdAAZwl1DWwcrHJwTKWoBU1wFLF0HlRo9bcNWwarvgwyP PC5IgwO6Qz+Lf7LVIuvN7UzLVjJy/WFbVJ4GGhBLqRe6JNLAvgYweDXVc56jNkokJJGgZ4ARYTrv f9GK1jGiK0tsv/6aJKwowUR9F+8mtB5MG3GruyTbg4NjYgCDQYfkpdgt/uy6a55KKKaoCw3cf6R7 DxKoTA1T9boPAZ7AKgaucY+E6p0JRis+kdE5CSHvzEB86AYFgaio8YYoIhCD0t4k/+MmxUTFFrFG iYP34c5dAeRFrZFA/wlz5rVYvAFhqG4f0IaSBcHWSJTDzYnbZF5xmkHgJ8wpZ8+NSFKW7vcJKaC2 wpyoFfUdogfQF94EObtzwh6H/kmppmEeU/oQm7kHcdgG8RwBj+mqemjXSHQ+rpbQ6rDBPThnXUte UrdCgNsrY0zW1BoTjnE5IDRk4wj4hDfxZbpMrJ/FP9k+ifBZOJfjiqSu+ihrkOuWEKIRT9E1ItnN dMBhlBzPWDFFJDNmy0gdEPd1w2L0meUDo+ce2Y0wsFE8Rod6VwfiYnCfqZhuBiESqR58ZIUiOxBL 2puTg6EWoIWR8xMC3ij4xgQ5hoCXizWHTQ1jhGa8aVULjSvrtlzlcYI/RJrMdHjTsN8+XGuQabyJ aNibEAfSpBey4ITgNZo4I6MndMf4RB97+oYRMV1CG3k1nxSCzqOVB+CPxPOH0Fjje5tlBMn7WC6U Ee1KHEof1SD6WVqgsuJelvEmPFcJyW0qskNMas1eRU6voV7z9kiSpH73BEMsYVa2uFGjmaMixWTK DT7YCy4Qqjf9jmLyGrzns5fYmuNNY6ID0TgqCSE6oqlKbnxQSsSZjceeVHJUEv5XYU/uUrNzo1hR NKVcmQBIiwx09omGpC9mVmhjF9Bkj6B6UT+kwAmh+lL2pdIRI8eLVfIGZO50MYSw/YQFcVTVzMKQ 4y1iigMIm+ugeFV+UGBlygxZ4mNSOGMlbptAhhSTphRGgZQ8UNRWeY4WcWAjbhmTvkQwHX4L1EZ0 3iGgaEt7zvNPivxCxlQ8CQqdcVuwcuSr7CLjn5O0BXEsyzviZWvYfNQOydLEChfKnTyVFiITzIJq EAL93ZNppEQsLEauuhq/QylrgaXDLiwvFPmeqLX4ntKE9vcWLZwXi6YIrA6bs0MAJb6byS1fjCnl 9v0tYNiJwypNsJwDtdQBWeadtPUJs0lu1LSh3M7Q4zIgibukm5MCp35Tmaemswi1Ssso1GEfda7u 3ojox8bI4ZyJHeaE46ztpL1hTFOZFTaAkHC8J650RBzzOjaRtDI2acD3Ucrc8ywkfRODa22XyYmd htCcklKNsxA/cciUNlOmJMO97EMl8M9o4BTJkBJPjThDCzt8It2ILiikJPrTxzWsQvha2/AyxqsT 7NbWZJ8UwTnuJ0IsaSuBseiovQlJYmsbhHCk3CeCVoWQpKXMwiDsoMNBkbHTIPwBgeUkuarEJ4oB D3mRsDrsKK/qU9Jm5qdiuZ1QG4SbH2lE6mA8hZO8sAkJiflUASZ1ak71aTYgNkkUeOIfehpP4AiV JJA4GRCHcXxxs1hwy0+xrSH9GMpKkWKOxlBxhlUBoQcq9QsWoIdoTnFC8WYtPQEJ194HxWaKW8zR Nm4xkvo0PSElHEE2jBJhGLcW82d09FsfbjXkYDCF1fbaugovF3nwlOmflLSREhE0KFMPUpHdpn0g HzbbE9G7+jbS6DhS0jZqh1VOAiXQPjY0ZpkbFBlinie2s9cJ5Niih3hafExKFJTdCeNJhqq3C7m2 z0KuxOa8DYwzFiNnx0OGQyDFCoxUCrn68s0ywwrU3ePreUmIXjBr9cSYMz6OKVICZNTp9XeIZRlN pLSxYrHOvOiKV11Cxe/JPynRiNZQwsjEDHFqHd1mHi6Riz3XgagTSA2ar5/v8VP4JxPAUhStL0pG 3uFQAt42KPJIoz1xh0iCmLY7LeGHcLP5SDB72ZYRFLE2DAdvyLM4s+SgUU3rj2IKLDJ7TySOk5bn BNDiUojlOzNjsM7cw+/g8hvW091QFNa2uxTr+JVqf5gbND/3OhrJ0Zioc9Dy19F8+lFtd3dokKhj b6hTJ05OZnw7J4C624710M/+PbfkteIRFL1aGccqQP/3POmjBr2JtHgw+cgpHQr9n7hU+ciLMN7w ncpf7VKbYDrr8R69Q1iz78Mne77MHcJ6rVCRSzmUXrpmh8LzgjC9quhz+z3o6Ah9qsupXLZrOO2g lZob8QBQvAf41FuFpb4meurP13B2l8gPXo5+eDOxHH1yUvB3v4ZTg3/fmpD7ikxNPMXdVBUciGGm Fg5yLfKwOXoDuHLveUvFFiqwd6WDZMktjJOXEpJyvIu9SzZOeZcIkh0A6OSfv0Ru9JUOlNjButx4 acOHKXfXbWKbdrdOpjXXXe5m7t9iiXbpuslAeXV0RCywXteEkpmjowKLrqtEAiu5mXN4nci0rqvU TLGlY2vFS+m6Pl/NGVxNufZTLNjuvtBPOdEZ6ZMDnUYkT1zNqaRnDqyZgrvzn974VueFIjCODegb e2V8zM7hQm0iS+edUyVJ9XoaITmbzc/hn2xGorUWYSGcnfn4I4Hy3MoAqEXD/VeGNUcrEGyYUwly cM4Y+LJ3yLFa6Uo4LhpkDoiJvYZWKNGNmMBHomhCoPPaCgmehUUQ/1bDZNcmnK8QOxJWOX7d5wCy n7ju8xnbIPL58s8/8M3mGoN6NqkwacwacvdihW/pqEn1y3Y9lS9KTF6tlktugV6tuRBBy4DszVdL /cYPKsm+8dN5TuHjB5e/PXDls8px94o8fMT0GroklAyrHcLKCHJpYVXvPgoK5aSyQ65MIONHxsME +RGPacGnSoJRF00wYXuu2JVPtYitd+x638//GoGPnPzRboHp4PYJl7toHCea6Vz7oRT61e7/wOT8 GOEH7euoONhiX5Lw+14GQQBLW5Mtl9Jj52ZQPMKdAkrvMUD3TOpfVW19y6SOsamk3rvqRtNPRuC/ hC8cEe7of7qt93GLjwvwHh1T2iXF3SEHwoGpmIuNoS4OX4WrCPQGRMpY94l51rtzPcrq3mcUdj4w PnfPYXyc2Mgf8ZT18xVxzmOOMgW1nCfDpR0e0DnKeP5Z+NjE0KB9P1nHOjpo30+WEl370sbQqH0/ +YlRQXoHoSdGJb/Udf2o9w1mx3WU1OLInv1oxsHk6OmR39Dw37nQMPdl51Puf0OjDdZA/OKG5rIv 4wGt8FWMIO3t+xzsRmg8dtdw0GV0BA+76ye5YnfNwF527twXceyNPCc49orcsMKdp66+q4IhMtmu ddBn5di+ZfUJ6pgCModbjpmpV8rRB0seaJPyizK88MOgQz00HVnkeOsCJwi1ODd6wXFzWHe2ucDX OuNgI3TSn+TZq/tjf69Ky65FK31L2cCvGChHoh9q/OAkfWmNj8ywGoRQ4GHVGZ3C5yyk3EMhCp/K zO5EejReP13f68Af0fdhOtRzN+1RlU/FRRJU/uCYfZUvJSwSxB4c02n8MJRo/MEx+xpf7JLB8Zyu //h4fV1/dLxnLS9m6bel5ZV6RMsriYgZslPjfSXfkRC6b9ejrxSjduUUNPVGQWV3L8U2jgXHc+4H bRwTh0/Ce4EPxqt6qv+t6FMuSHc1ccYfghlnV+z//ZtT8J9eJENmQdCMCLXvrIkwtY/0/r/5IqUW pX1bGn53mW3IPXc3/oa/8732kM+zb8vLB+H7z+GNi3m2ul0trubr7/9PAAAAAP//AwBQSwMEFAAG AAgAAAAhAEy4AfXcAAAABQEAAA8AAABkcnMvZG93bnJldi54bWxMj81qwzAQhO+FvoPYQm+N5Jj+ 4FgOIbQ9hUKTQsltY21sE2tlLMV23r5qL81lYJlh5tt8OdlWDNT7xrGGZKZAEJfONFxp+Nq9PbyA 8AHZYOuYNFzIw7K4vckxM27kTxq2oRKxhH2GGuoQukxKX9Zk0c9cRxy9o+sthnj2lTQ9jrHctnKu 1JO02HBcqLGjdU3laXu2Gt5HHFdp8jpsTsf1Zb97/PjeJKT1/d20WoAINIX/MPziR3QoItPBndl4 0WqIj4Q/jV46VymIQww9qwRkkctr+uIHAAD//wMAUEsBAi0AFAAGAAgAAAAhALaDOJL+AAAA4QEA ABMAAAAAAAAAAAAAAAAAAAAAAFtDb250ZW50X1R5cGVzXS54bWxQSwECLQAUAAYACAAAACEAOP0h /9YAAACUAQAACwAAAAAAAAAAAAAAAAAvAQAAX3JlbHMvLnJlbHNQSwECLQAUAAYACAAAACEALydF eXQZAABJfwAADgAAAAAAAAAAAAAAAAAuAgAAZHJzL2Uyb0RvYy54bWxQSwECLQAUAAYACAAAACEA TLgB9dwAAAAFAQAADwAAAAAAAAAAAAAAAADOGwAAZHJzL2Rvd25yZXYueG1sUEsFBgAAAAAEAAQA 8wAAANccAAAAAA== ">
                <v:group id="Group 1512" o:spid="_x0000_s1031" style="position:absolute;width:6167;height:11757" coordsize="6167,1175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hAwf1csAAADiAAAADwAAAGRycy9kb3ducmV2LnhtbESPQWvCQBSE74X+h+UV vNVNGqpp6ioiWjxIoVoovT2yzySYfRuyaxL/vSsIHoeZ+YaZLQZTi45aV1lWEI8jEMS51RUXCn4P m9cUhPPIGmvLpOBCDhbz56cZZtr2/EPd3hciQNhlqKD0vsmkdHlJBt3YNsTBO9rWoA+yLaRusQ9w U8u3KJpIgxWHhRIbWpWUn/Zno+Crx36ZxOtudzquLv+H9++/XUxKjV6G5ScIT4N/hO/trVaQTNNp PEk/ErhdCndAzq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IQMH9XL AAAA4gAAAA8AAAAAAAAAAAAAAAAAqgIAAGRycy9kb3ducmV2LnhtbFBLBQYAAAAABAAEAPoAAACi AwAAAAA= ">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an 1511" o:spid="_x0000_s1032" type="#_x0000_t22" style="position:absolute;left:29;top:7644;width:6102;height:3975;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Ek2icoA AADiAAAADwAAAGRycy9kb3ducmV2LnhtbESP3WrCQBSE7wt9h+UIvasba9A1uopUpEIvRO0DHLKn STB7Ns1ufvr23UKhl8PMfMNsdqOtRU+trxxrmE0TEMS5MxUXGj5ux2cFwgdkg7Vj0vBNHnbbx4cN ZsYNfKH+GgoRIewz1FCG0GRS+rwki37qGuLofbrWYoiyLaRpcYhwW8uXJFlIixXHhRIbei0pv187 q6Gj7nxMe3nIzfB2/3pXqdqvTlo/Tcb9GkSgMfyH/9ono2G+VMvZQq1S+L0U74Dc/gAAAP//AwBQ SwECLQAUAAYACAAAACEA8PeKu/0AAADiAQAAEwAAAAAAAAAAAAAAAAAAAAAAW0NvbnRlbnRfVHlw ZXNdLnhtbFBLAQItABQABgAIAAAAIQAx3V9h0gAAAI8BAAALAAAAAAAAAAAAAAAAAC4BAABfcmVs cy8ucmVsc1BLAQItABQABgAIAAAAIQAzLwWeQQAAADkAAAAQAAAAAAAAAAAAAAAAACkCAABkcnMv c2hhcGV4bWwueG1sUEsBAi0AFAAGAAgAAAAhADBJNonKAAAA4gAAAA8AAAAAAAAAAAAAAAAAmAIA AGRycy9kb3ducmV2LnhtbFBLBQYAAAAABAAEAPUAAACPAwAAAAA= " adj="7956" fillcolor="#bdd7ee" stroked="f" strokeweight="1pt">
                    <v:stroke joinstyle="miter"/>
                    <v:textbox>
                      <w:txbxContent>
                        <w:p w14:paraId="21CFA3BC" w14:textId="77777777" w:rsidR="00330A7E" w:rsidRDefault="00330A7E" w:rsidP="00330A7E">
                          <w:pPr>
                            <w:jc w:val="center"/>
                          </w:pPr>
                        </w:p>
                      </w:txbxContent>
                    </v:textbox>
                  </v:shape>
                  <v:group id="Group 1502" o:spid="_x0000_s1033" style="position:absolute;width:6167;height:11757" coordsize="6167,1175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ZKkiOssAAADiAAAADwAAAGRycy9kb3ducmV2LnhtbESPQWvCQBSE70L/w/IK vekmFTWmriJSxYMI1YL09sg+k2D2bchuk/jv3ULB4zAz3zCLVW8q0VLjSssK4lEEgjizuuRcwfd5 O0xAOI+ssbJMCu7kYLV8GSww1bbjL2pPPhcBwi5FBYX3dSqlywoy6Ea2Jg7e1TYGfZBNLnWDXYCb Sr5H0VQaLDksFFjTpqDsdvo1CnYddutx/NkebtfN/ec8OV4OMSn19tqvP0B46v0z/N/eawXjWTKL p8l8An+Xwh2Qywc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GSpIjrL AAAA4gAAAA8AAAAAAAAAAAAAAAAAqgIAAGRycy9kb3ducmV2LnhtbFBLBQYAAAAABAAEAPoAAACi AwAAAAA= ">
                    <v:shape id="Can 1498" o:spid="_x0000_s1034" type="#_x0000_t22" style="position:absolute;left:29;width:6109;height:11664;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ejlGcgA AADiAAAADwAAAGRycy9kb3ducmV2LnhtbESPQWvCQBSE74X+h+UVvNVdLcSYuopIC161HvT2yL4m q9m3Ibs1yb93C4Ueh5n5hlltBteIO3XBetYwmyoQxKU3lisNp6/P1xxEiMgGG8+kYaQAm/Xz0woL 43s+0P0YK5EgHArUUMfYFlKGsiaHYepb4uR9+85hTLKrpOmwT3DXyLlSmXRoOS3U2NKupvJ2/HEa lvbCH+frOHp33s1t79Vlq05aT16G7TuISEP8D/+190bD2yJfzLJ8mcHvpXQH5PoBAAD//wMAUEsB Ai0AFAAGAAgAAAAhAPD3irv9AAAA4gEAABMAAAAAAAAAAAAAAAAAAAAAAFtDb250ZW50X1R5cGVz XS54bWxQSwECLQAUAAYACAAAACEAMd1fYdIAAACPAQAACwAAAAAAAAAAAAAAAAAuAQAAX3JlbHMv LnJlbHNQSwECLQAUAAYACAAAACEAMy8FnkEAAAA5AAAAEAAAAAAAAAAAAAAAAAApAgAAZHJzL3No YXBleG1sLnhtbFBLAQItABQABgAIAAAAIQBZ6OUZyAAAAOIAAAAPAAAAAAAAAAAAAAAAAJgCAABk cnMvZG93bnJldi54bWxQSwUGAAAAAAQABAD1AAAAjQMAAAAA " adj="2498" filled="f" strokecolor="#0070c0" strokeweight="1.5pt">
                      <v:stroke joinstyle="miter"/>
                      <v:textbox>
                        <w:txbxContent>
                          <w:p w14:paraId="02D9A94C" w14:textId="77777777" w:rsidR="00330A7E" w:rsidRDefault="00330A7E" w:rsidP="00330A7E">
                            <w:pPr>
                              <w:jc w:val="center"/>
                            </w:pPr>
                          </w:p>
                        </w:txbxContent>
                      </v:textbox>
                    </v:shape>
                    <v:shape id="Arc 1499" o:spid="_x0000_s1035" style="position:absolute;left:29;top:7673;width:6109;height:1467;visibility:visible;mso-wrap-style:square;v-text-anchor:middle" coordsize="610870,146685"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MFrRcgA AADiAAAADwAAAGRycy9kb3ducmV2LnhtbESPQWvCQBSE74L/YXlCb7rRliRGV1Gh0GO1Inh7Zp9J MPs27K6a/vtuodDjMDPfMMt1b1rxIOcbywqmkwQEcWl1w5WC49f7OAfhA7LG1jIp+CYP69VwsMRC 2yfv6XEIlYgQ9gUqqEPoCil9WZNBP7EdcfSu1hkMUbpKaofPCDetnCVJKg02HBdq7GhXU3k73I2C +/ykiZq34/ZckjPp/vLZZ06pl1G/WYAI1If/8F/7Qyt4zfJsmubzDH4vxTsgVz8AAAD//wMAUEsB Ai0AFAAGAAgAAAAhAPD3irv9AAAA4gEAABMAAAAAAAAAAAAAAAAAAAAAAFtDb250ZW50X1R5cGVz XS54bWxQSwECLQAUAAYACAAAACEAMd1fYdIAAACPAQAACwAAAAAAAAAAAAAAAAAuAQAAX3JlbHMv LnJlbHNQSwECLQAUAAYACAAAACEAMy8FnkEAAAA5AAAAEAAAAAAAAAAAAAAAAAApAgAAZHJzL3No YXBleG1sLnhtbFBLAQItABQABgAIAAAAIQC4wWtFyAAAAOIAAAAPAAAAAAAAAAAAAAAAAJgCAABk cnMvZG93bnJldi54bWxQSwUGAAAAAAQABAD1AAAAjQMAAAAA " adj="-11796480,,5400" path="m218,70570nsc6433,31120,141576,-71,305982,-1,477368,73,614954,33987,610779,75129l305435,73343,218,70570xem218,70570nfc6433,31120,141576,-71,305982,-1,477368,73,614954,33987,610779,75129e" filled="f" strokecolor="#0070c0" strokeweight="1pt">
                      <v:stroke dashstyle="dash" joinstyle="miter"/>
                      <v:formulas/>
                      <v:path arrowok="t" o:connecttype="custom" o:connectlocs="218,70570;305982,-1;610779,75129" o:connectangles="0,0,0" textboxrect="0,0,610870,146685"/>
                      <v:textbox>
                        <w:txbxContent>
                          <w:p w14:paraId="0D0D3C59" w14:textId="77777777" w:rsidR="00330A7E" w:rsidRDefault="00330A7E" w:rsidP="00330A7E">
                            <w:pPr>
                              <w:jc w:val="center"/>
                            </w:pPr>
                          </w:p>
                        </w:txbxContent>
                      </v:textbox>
                    </v:shape>
                    <v:shape id="Arc 1500" o:spid="_x0000_s1036" style="position:absolute;top:7703;width:6108;height:1467;flip:y;visibility:visible;mso-wrap-style:square;v-text-anchor:middle" coordsize="610870,146685"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tcJk8YA AADiAAAADwAAAGRycy9kb3ducmV2LnhtbERPW2vCMBR+F/Yfwhn4pmnd0KwaRYSBD8LmhT0fkmNb 1px0Taz13y8Pgz1+fPfVZnCN6KkLtWcN+TQDQWy8rbnUcDm/TxSIEJEtNp5Jw4MCbNZPoxUW1t/5 SP0pliKFcChQQxVjW0gZTEUOw9S3xIm7+s5hTLArpe3wnsJdI2dZNpcOa04NFba0q8h8n25Og529 BvOlLnnPjPjx+aPO24PRevw8bJcgIg3xX/zn3lsNLwu1yOfqLW1Ol9IdkOtfAAAA//8DAFBLAQIt ABQABgAIAAAAIQDw94q7/QAAAOIBAAATAAAAAAAAAAAAAAAAAAAAAABbQ29udGVudF9UeXBlc10u eG1sUEsBAi0AFAAGAAgAAAAhADHdX2HSAAAAjwEAAAsAAAAAAAAAAAAAAAAALgEAAF9yZWxzLy5y ZWxzUEsBAi0AFAAGAAgAAAAhADMvBZ5BAAAAOQAAABAAAAAAAAAAAAAAAAAAKQIAAGRycy9zaGFw ZXhtbC54bWxQSwECLQAUAAYACAAAACEARtcJk8YAAADiAAAADwAAAAAAAAAAAAAAAACYAgAAZHJz L2Rvd25yZXYueG1sUEsFBgAAAAAEAAQA9QAAAIsDAAAAAA== " adj="-11796480,,5400" path="m218,70570nsc6433,31120,141576,-71,305982,-1,477368,73,614954,33987,610779,75129l305435,73343,218,70570xem218,70570nfc6433,31120,141576,-71,305982,-1,477368,73,614954,33987,610779,75129e" filled="f" strokecolor="#0070c0" strokeweight="1pt">
                      <v:stroke joinstyle="miter"/>
                      <v:formulas/>
                      <v:path arrowok="t" o:connecttype="custom" o:connectlocs="218,70570;305982,-1;610779,75129" o:connectangles="0,0,0" textboxrect="0,0,610870,146685"/>
                      <v:textbox>
                        <w:txbxContent>
                          <w:p w14:paraId="1CA99537" w14:textId="77777777" w:rsidR="00330A7E" w:rsidRDefault="00330A7E" w:rsidP="00330A7E">
                            <w:pPr>
                              <w:jc w:val="center"/>
                            </w:pPr>
                          </w:p>
                        </w:txbxContent>
                      </v:textbox>
                    </v:shape>
                    <v:shape id="Arc 1501" o:spid="_x0000_s1037" style="position:absolute;left:58;top:10290;width:6109;height:1467;visibility:visible;mso-wrap-style:square;v-text-anchor:middle" coordsize="610870,146685"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hJarMgA AADiAAAADwAAAGRycy9kb3ducmV2LnhtbESPT2sCMRTE70K/Q3gFb5pVy/7TKLYg9FitCN6em9fd pZuXJYm6fvumUOhxmJnfMKvNYDpxI+dbywpm0wQEcWV1y7WC4+dukoPwAVljZ5kUPMjDZv00WmGp 7Z33dDuEWkQI+xIVNCH0pZS+asign9qeOHpf1hkMUbpaaof3CDednCdJKg22HBca7Omtoer7cDUK rsVJE7Uvx9dzRc6k+8vHkDmlxs/Ddgki0BD+w3/td61gkeXZLM2LAn4vxTsg1z8AAAD//wMAUEsB Ai0AFAAGAAgAAAAhAPD3irv9AAAA4gEAABMAAAAAAAAAAAAAAAAAAAAAAFtDb250ZW50X1R5cGVz XS54bWxQSwECLQAUAAYACAAAACEAMd1fYdIAAACPAQAACwAAAAAAAAAAAAAAAAAuAQAAX3JlbHMv LnJlbHNQSwECLQAUAAYACAAAACEAMy8FnkEAAAA5AAAAEAAAAAAAAAAAAAAAAAApAgAAZHJzL3No YXBleG1sLnhtbFBLAQItABQABgAIAAAAIQCmElqsyAAAAOIAAAAPAAAAAAAAAAAAAAAAAJgCAABk cnMvZG93bnJldi54bWxQSwUGAAAAAAQABAD1AAAAjQMAAAAA " adj="-11796480,,5400" path="m218,70570nsc6433,31120,141576,-71,305982,-1,477368,73,614954,33987,610779,75129l305435,73343,218,70570xem218,70570nfc6433,31120,141576,-71,305982,-1,477368,73,614954,33987,610779,75129e" filled="f" strokecolor="#0070c0" strokeweight="1pt">
                      <v:stroke dashstyle="dash" joinstyle="miter"/>
                      <v:formulas/>
                      <v:path arrowok="t" o:connecttype="custom" o:connectlocs="218,70570;305982,-1;610779,75129" o:connectangles="0,0,0" textboxrect="0,0,610870,146685"/>
                      <v:textbox>
                        <w:txbxContent>
                          <w:p w14:paraId="6DCC16FB" w14:textId="77777777" w:rsidR="00330A7E" w:rsidRDefault="00330A7E" w:rsidP="00330A7E">
                            <w:pPr>
                              <w:jc w:val="center"/>
                            </w:pPr>
                          </w:p>
                        </w:txbxContent>
                      </v:textbox>
                    </v:shape>
                  </v:group>
                </v:group>
                <v:group id="Group 1514" o:spid="_x0000_s1038" style="position:absolute;left:10173;top:4998;width:12416;height:7005" coordsize="12416,700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6jUbuMkAAADiAAAADwAAAGRycy9kb3ducmV2LnhtbESPy4rCMBSG9wO+QziC uzGtMl6qUURUZiEDXkDcHZpjW2xOShPb+vaTxcAsf/4b33LdmVI0VLvCsoJ4GIEgTq0uOFNwvew/ ZyCcR9ZYWiYFb3KwXvU+lpho2/KJmrPPRBhhl6CC3PsqkdKlORl0Q1sRB+9ha4M+yDqTusY2jJtS jqJoIg0WHB5yrGibU/o8v4yCQ4vtZhzvmuPzsX3fL18/t2NMSg363WYBwlPn/8N/7W+tYDydTePJ PAoQASnggFz9Ag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DqNRu4yQAA AOIAAAAPAAAAAAAAAAAAAAAAAKoCAABkcnMvZG93bnJldi54bWxQSwUGAAAAAAQABAD6AAAAoAMA AAAA ">
                  <v:shape id="Freeform 1513" o:spid="_x0000_s1039" style="position:absolute;left:793;top:2646;width:10500;height:4091;visibility:visible;mso-wrap-style:square;v-text-anchor:middle" coordsize="1049955,409115"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D6DsoA AADiAAAADwAAAGRycy9kb3ducmV2LnhtbESPzW7CMBCE75V4B2sr9VacQMtPikG0ERI3IPAAq3hJ 0sbrNHZDeHuMVInjaGa+0SxWvalFR62rLCuIhxEI4tzqigsFp+PmdQbCeWSNtWVScCUHq+XgaYGJ thc+UJf5QgQIuwQVlN43iZQuL8mgG9qGOHhn2xr0QbaF1C1eAtzUchRFE2mw4rBQYkNfJeU/2Z9R IH/T/Vt2MOP37WeXruvieycxVerluV9/gPDU+0f4v73VCsbT2TSezKMY7pfCHZDLGwAAAP//AwBQ SwECLQAUAAYACAAAACEA8PeKu/0AAADiAQAAEwAAAAAAAAAAAAAAAAAAAAAAW0NvbnRlbnRfVHlw ZXNdLnhtbFBLAQItABQABgAIAAAAIQAx3V9h0gAAAI8BAAALAAAAAAAAAAAAAAAAAC4BAABfcmVs cy8ucmVsc1BLAQItABQABgAIAAAAIQAzLwWeQQAAADkAAAAQAAAAAAAAAAAAAAAAACkCAABkcnMv c2hhcGV4bWwueG1sUEsBAi0AFAAGAAgAAAAhAPuw+g7KAAAA4gAAAA8AAAAAAAAAAAAAAAAAmAIA AGRycy9kb3ducmV2LnhtbFBLBQYAAAAABAAEAPUAAACPAwAAAAA= " adj="-11796480,,5400" path="m307,294447v1470,5390,11101,6620,14700,11761c15010,306213,22357,328257,23828,332670v980,2940,749,6629,2940,8820l32649,347371v980,2940,749,6629,2940,8820c37780,358382,41752,357537,44409,359131v2377,1426,3716,4149,5881,5881c53049,367219,56351,368685,59110,370892v2165,1732,3504,4454,5881,5880c67648,378367,70871,378733,73811,379713v980,2940,1346,6163,2941,8820c82362,397882,89543,395566,100273,397354v2940,1960,5592,4445,8821,5880c114758,405751,126735,409115,126735,409115v19601,-980,39246,-1311,58804,-2941c189566,405838,193355,404111,197299,403234v4878,-1084,9880,-1625,14701,-2940c212062,400277,234021,392954,238462,391473r8821,-2940c250223,387553,253046,386102,256103,385593v11916,-1986,18440,-2591,29402,-5880c291442,377932,297266,375792,303146,373832r17642,-5880l329608,365012v2940,-980,5814,-2189,8821,-2941c356912,357450,346189,359702,370771,356191v25240,-8413,-14944,4472,26462,-5880c403246,348808,408994,346390,414874,344430r35282,-11760c450166,332667,467786,326792,467797,326789v3920,-980,7810,-2093,11761,-2940c489331,321755,499478,321130,508960,317969r17641,-5881l535422,309148v13977,-9318,5470,-4764,26461,-11761c564823,296407,568125,296166,570704,294447v2940,-1960,5660,-4300,8821,-5880c583749,286455,596330,283630,600106,282686v2940,-1960,5591,-4445,8820,-5880c614591,274289,620490,272142,626568,270926v8389,-1678,18160,-3391,26461,-5881c658966,263264,664790,261125,670671,259165r17641,-5881c691252,252304,694075,250853,697132,250344v11916,-1986,18440,-2591,29402,-5880c732471,242683,738295,240543,744175,238583v2940,-980,5753,-2502,8821,-2940l773577,232703r17641,-5880c794158,225843,797460,225601,800039,223882v2940,-1960,5500,-4672,8821,-5880c816455,215240,824714,214678,832381,212122r17641,-5881c852962,205261,855836,204053,858843,203301v27335,-6833,-6668,1335,29402,-5880c892208,196628,896120,195590,900006,194480v2980,-851,5795,-2268,8820,-2940c914645,190247,920684,190046,926467,188600v6013,-1503,11761,-3920,17641,-5880l961750,176839v2940,-980,6241,-1221,8820,-2940c973510,171939,976110,169331,979391,168019v20298,-8119,17148,-3876,35282,-8821c1020653,157567,1026434,155278,1032314,153318r8821,-2940l1049955,147437r-35282,-11760c1006057,132805,1000918,130684,991152,129796v-16622,-1511,-33323,-1960,-49984,-2940c937248,125876,933278,125077,929407,123916v-15003,-4501,-15846,-6110,-29401,-8821c894160,113926,888230,113221,882364,112155v-4917,-894,-9747,-2280,-14701,-2940c857900,107913,848051,107363,838262,106275v-7853,-873,-15681,-1960,-23522,-2940c811800,102355,808768,101615,805919,100394v-4028,-1727,-7656,-4341,-11760,-5880c777267,88180,784878,95753,764757,85693v-14533,-7266,-7603,-4494,-20582,-8820c734926,67623,740178,71330,723594,65112v-7143,-2678,-12999,-4195,-20581,-5880c698135,58148,693289,56743,688312,56291,671690,54780,654989,54331,638328,53351v-32578,-10859,11410,2906,-76445,-5880c554783,46761,548185,43467,541302,41590v-3899,-1063,-7798,-2148,-11761,-2940c505160,33774,507073,37040,476618,26889v-5880,-1960,-11563,-4664,-17641,-5880c429828,15180,449262,18401,400173,15129,341417,2071,399421,13278,291386,6308v-3093,-200,-5758,-2469,-8821,-2940c272830,1870,262964,1408,253163,428v-31362,980,-63286,-3049,-94086,2940c152140,4717,154021,18774,147316,21009r-8820,2940c137516,28849,137524,34057,135555,38650v-1092,2548,-4640,3402,-5880,5881c126903,50075,125755,56292,123795,62172r-2941,8820c119874,73932,119633,77234,117914,79813v-7418,11128,-3381,6322,-11761,14701c105173,97454,104718,100626,103213,103335v-8312,14963,-8718,14599,-17641,23521c83612,130776,81418,134588,79692,138617v-1221,2848,-1554,6048,-2940,8820c75172,150598,72831,153318,70871,156258v-7388,22166,2576,-5150,-8820,17641c60665,176671,60496,179948,59110,182720v-3709,7417,-6292,9232,-11760,14701c44164,206978,41355,218174,35589,226823v-1538,2307,-3921,3920,-5881,5880c19983,261881,36298,217316,17948,250344v-16895,30410,3035,8723,-11761,23522c2937,283616,-1163,289057,307,294447xe" fillcolor="#bdd7ee" stroked="f" strokeweight="1pt">
                    <v:stroke joinstyle="miter"/>
                    <v:formulas/>
                    <v:path arrowok="t" o:connecttype="custom" textboxrect="0,0,1049955,409115"/>
                    <v:textbox>
                      <w:txbxContent>
                        <w:p w14:paraId="4B75F4A4" w14:textId="77777777" w:rsidR="00330A7E" w:rsidRDefault="00330A7E" w:rsidP="00330A7E">
                          <w:pPr>
                            <w:jc w:val="center"/>
                          </w:pPr>
                        </w:p>
                      </w:txbxContent>
                    </v:textbox>
                  </v:shape>
                  <v:group id="Group 1510" o:spid="_x0000_s1040" style="position:absolute;width:12416;height:7005" coordsize="12416,700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dasgVMsAAADiAAAADwAAAGRycy9kb3ducmV2LnhtbESPW2vCQBSE3wv9D8sp +FY3UeoluoqILX0QwQuIb4fsMQlmz4bsNon/visIPg4z8w0zX3amFA3VrrCsIO5HIIhTqwvOFJyO 358TEM4jaywtk4I7OVgu3t/mmGjb8p6ag89EgLBLUEHufZVI6dKcDLq+rYiDd7W1QR9knUldYxvg ppSDKBpJgwWHhRwrWueU3g5/RsFPi+1qGG+a7e26vl+OX7vzNialeh/dagbCU+df4Wf7VysYjifj eDSNBvC4FO6AXPwD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HWrIFTL AAAA4gAAAA8AAAAAAAAAAAAAAAAAqgIAAGRycy9kb3ducmV2LnhtbFBLBQYAAAAABAAEAPoAAACi AwAAAAA= ">
                    <v:shape id="Can 1503" o:spid="_x0000_s1041" type="#_x0000_t22" style="position:absolute;left:3424;top:-3424;width:5568;height:12416;rotation:4802050fd;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n13QMoA AADiAAAADwAAAGRycy9kb3ducmV2LnhtbESPzWrDMBCE74W+g9hCLyWRnJT8uFFCCQ1JesrfAyzW 1ja1VkZSY+ftq0Chx2FmvmEWq9424ko+1I41ZEMFgrhwpuZSw+W8GcxAhIhssHFMGm4UYLV8fFhg blzHR7qeYikShEOOGqoY21zKUFRkMQxdS5y8L+ctxiR9KY3HLsFtI0dKTaTFmtNChS2tKyq+Tz9W w6b2+720W4Uvn4ePzNzcrrOvWj8/9e9vICL18T/8194ZDePpbJpN5moM90vpDsjlLwAAAP//AwBQ SwECLQAUAAYACAAAACEA8PeKu/0AAADiAQAAEwAAAAAAAAAAAAAAAAAAAAAAW0NvbnRlbnRfVHlw ZXNdLnhtbFBLAQItABQABgAIAAAAIQAx3V9h0gAAAI8BAAALAAAAAAAAAAAAAAAAAC4BAABfcmVs cy8ucmVsc1BLAQItABQABgAIAAAAIQAzLwWeQQAAADkAAAAQAAAAAAAAAAAAAAAAACkCAABkcnMv c2hhcGV4bWwueG1sUEsBAi0AFAAGAAgAAAAhAJ59d0DKAAAA4gAAAA8AAAAAAAAAAAAAAAAAmAIA AGRycy9kb3ducmV2LnhtbFBLBQYAAAAABAAEAPUAAACPAwAAAAA= " adj="4803" filled="f" strokecolor="#0070c0" strokeweight="1.5pt">
                      <v:stroke joinstyle="miter"/>
                      <v:textbox>
                        <w:txbxContent>
                          <w:p w14:paraId="693C09AB" w14:textId="77777777" w:rsidR="00330A7E" w:rsidRDefault="00330A7E" w:rsidP="00330A7E">
                            <w:pPr>
                              <w:jc w:val="center"/>
                            </w:pPr>
                          </w:p>
                        </w:txbxContent>
                      </v:textbox>
                    </v:shape>
                    <v:shape id="Arc 1505" o:spid="_x0000_s1042" style="position:absolute;left:175;top:1353;width:2819;height:5652;rotation:-1079487fd;visibility:visible;mso-wrap-style:square;v-text-anchor:middle" coordsize="281940,565150"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SISRM0A AADiAAAADwAAAGRycy9kb3ducmV2LnhtbESPT2vCQBTE70K/w/IKvUjd+IcYU1cRUVqEHmpL8fia fSbR7NuQXTX207sFocdhZn7DTOetqcSZGldaVtDvRSCIM6tLzhV8fa6fExDOI2usLJOCKzmYzx46 U0y1vfAHnbc+FwHCLkUFhfd1KqXLCjLoerYmDt7eNgZ9kE0udYOXADeVHERRLA2WHBYKrGlZUHbc noyCn9VusaL94eq676+b32QZ54PvWKmnx3bxAsJT6//D9/abVjAcJ+N+PIlG8Hcp3AE5uwEAAP// AwBQSwECLQAUAAYACAAAACEA8PeKu/0AAADiAQAAEwAAAAAAAAAAAAAAAAAAAAAAW0NvbnRlbnRf VHlwZXNdLnhtbFBLAQItABQABgAIAAAAIQAx3V9h0gAAAI8BAAALAAAAAAAAAAAAAAAAAC4BAABf cmVscy8ucmVsc1BLAQItABQABgAIAAAAIQAzLwWeQQAAADkAAAAQAAAAAAAAAAAAAAAAACkCAABk cnMvc2hhcGV4bWwueG1sUEsBAi0AFAAGAAgAAAAhAH0iEkTNAAAA4gAAAA8AAAAAAAAAAAAAAAAA mAIAAGRycy9kb3ducmV2LnhtbFBLBQYAAAAABAAEAPUAAACSAwAAAAA= " adj="-11796480,,5400" path="m142495,17nsc219325,1683,281339,126371,281936,280381v577,148893,-56584,273136,-130667,284014l140970,282575c141478,188389,141987,94203,142495,17xem142495,17nfc219325,1683,281339,126371,281936,280381v577,148893,-56584,273136,-130667,284014e" filled="f" strokecolor="#0070c0" strokeweight="1pt">
                      <v:stroke dashstyle="dash" joinstyle="miter"/>
                      <v:formulas/>
                      <v:path arrowok="t" o:connecttype="custom" o:connectlocs="142495,17;281936,280381;151269,564395" o:connectangles="0,0,0" textboxrect="0,0,281940,565150"/>
                      <v:textbox>
                        <w:txbxContent>
                          <w:p w14:paraId="58E98987" w14:textId="77777777" w:rsidR="00330A7E" w:rsidRDefault="00330A7E" w:rsidP="00330A7E">
                            <w:pPr>
                              <w:jc w:val="center"/>
                            </w:pPr>
                          </w:p>
                        </w:txbxContent>
                      </v:textbox>
                    </v:shape>
                    <v:line id="Straight Connector 1506" o:spid="_x0000_s1043" style="position:absolute;flip:y;visibility:visible;mso-wrap-style:square" from="704,2794" to="2357,567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1tXQv8oAAADiAAAADwAAAGRycy9kb3ducmV2LnhtbESPQUvDQBSE74L/YXmCN7sbpW2M2ZbS YvFSxFYQb4/sMxvMvg3ZNYn/3hUKPQ4z3wxTrifXioH60HjWkM0UCOLKm4ZrDe+n57scRIjIBlvP pOGXAqxX11clFsaP/EbDMdYilXAoUIONsSukDJUlh2HmO+LkffneYUyyr6XpcUzlrpX3Si2kw4bT gsWOtpaq7+OP0/CgDqfdZ7YbP7r9UJttlHaDr1rf3kybJxCRpngJn+kXk7hlvswWj2oO/5fSHZCr Pw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DW1dC/ygAAAOIAAAAPAAAA AAAAAAAAAAAAAKECAABkcnMvZG93bnJldi54bWxQSwUGAAAAAAQABAD5AAAAmAMAAAAA " strokecolor="#0070c0" strokeweight="1pt">
                      <v:stroke dashstyle="dash" joinstyle="miter"/>
                    </v:line>
                    <v:line id="Straight Connector 1507" o:spid="_x0000_s1044" style="position:absolute;visibility:visible;mso-wrap-style:square" from="1556,4176" to="11452,417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6a80csAAADiAAAADwAAAGRycy9kb3ducmV2LnhtbESPW2vCQBCF3wv9D8sIvtWNWqKmrlIF L1CK15e+DdkxCWZnY3bV+O/dQqGPhzPnO3PG08aU4ka1Kywr6HYiEMSp1QVnCo6HxdsQhPPIGkvL pOBBDqaT15cxJtreeUe3vc9EgLBLUEHufZVI6dKcDLqOrYiDd7K1QR9knUld4z3ATSl7URRLgwWH hhwrmueUnvdXE96IVz+X3jI9v8+2X+wf33OqNoVS7Vbz+QHCU+P/j//Sa62gPxgOuvEoiuF3UuCA nDwB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I6a80csAAADiAAAADwAA AAAAAAAAAAAAAAChAgAAZHJzL2Rvd25yZXYueG1sUEsFBgAAAAAEAAQA+QAAAJkDAAAAAA== " strokecolor="#0070c0" strokeweight="1pt">
                      <v:stroke dashstyle="dash" joinstyle="miter"/>
                    </v:line>
                    <v:shape id="Freeform 1508" o:spid="_x0000_s1045" style="position:absolute;left:2438;top:2706;width:8968;height:1441;visibility:visible;mso-wrap-style:square;v-text-anchor:middle" coordsize="896758,144070"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MVM5ssA AADiAAAADwAAAGRycy9kb3ducmV2LnhtbESPT2vCQBTE7wW/w/IKXopurMWY6CqlUqx48g94fWZf k9js25DdJvHbdwuFHoeZ+Q2zXPemEi01rrSsYDKOQBBnVpecKzif3kdzEM4ja6wsk4I7OVivBg9L TLXt+EDt0eciQNilqKDwvk6ldFlBBt3Y1sTB+7SNQR9kk0vdYBfgppLPUTSTBksOCwXW9FZQ9nX8 Ngp091LenvYySUy822zb3cVdp6zU8LF/XYDw1Pv/8F/7QyuYxvN4MkuiGH4vhTsgVz8AAAD//wMA UEsBAi0AFAAGAAgAAAAhAPD3irv9AAAA4gEAABMAAAAAAAAAAAAAAAAAAAAAAFtDb250ZW50X1R5 cGVzXS54bWxQSwECLQAUAAYACAAAACEAMd1fYdIAAACPAQAACwAAAAAAAAAAAAAAAAAuAQAAX3Jl bHMvLnJlbHNQSwECLQAUAAYACAAAACEAMy8FnkEAAAA5AAAAEAAAAAAAAAAAAAAAAAApAgAAZHJz L3NoYXBleG1sLnhtbFBLAQItABQABgAIAAAAIQA4xUzmywAAAOIAAAAPAAAAAAAAAAAAAAAAAJgC AABkcnMvZG93bnJldi54bWxQSwUGAAAAAAQABAD1AAAAkAMAAAAA " adj="-11796480,,5400" path="m,c120792,2695,241585,5390,391045,29402,540505,53414,896758,144070,896758,144070e" filled="f" strokecolor="#0070c0" strokeweight="1pt">
                      <v:stroke dashstyle="dash" joinstyle="miter"/>
                      <v:formulas/>
                      <v:path arrowok="t" o:connecttype="custom" o:connectlocs="0,0;391045,29402;896758,144070;896758,144070" o:connectangles="0,0,0,0" textboxrect="0,0,896758,144070"/>
                      <v:textbox>
                        <w:txbxContent>
                          <w:p w14:paraId="52220873" w14:textId="77777777" w:rsidR="00330A7E" w:rsidRDefault="00330A7E" w:rsidP="00330A7E">
                            <w:pPr>
                              <w:jc w:val="center"/>
                            </w:pPr>
                          </w:p>
                        </w:txbxContent>
                      </v:textbox>
                    </v:shape>
                    <v:shape id="Freeform 1509" o:spid="_x0000_s1046" style="position:absolute;left:792;top:4735;width:8527;height:882;visibility:visible;mso-wrap-style:square;v-text-anchor:middle" coordsize="852656,88206"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azArccA AADiAAAADwAAAGRycy9kb3ducmV2LnhtbERPPW/CMBDdkfofrKvEUhUHkICmGIRagRgYWsrAeI2P JGp8jmwD4d9zQyXGp/c9X3auURcKsfZsYDjIQBEX3tZcGjj8rF9noGJCtth4JgM3irBcPPXmmFt/ 5W+67FOpJIRjjgaqlNpc61hU5DAOfEss3MkHh0lgKLUNeJVw1+hRlk20w5qlocKWPioq/vZnZ2Cs d+vNr494/Ny5cnsKvHr5GhvTf+5W76ASdekh/ndvrfims+lw8pbJZrkkd0Av7gAAAP//AwBQSwEC LQAUAAYACAAAACEA8PeKu/0AAADiAQAAEwAAAAAAAAAAAAAAAAAAAAAAW0NvbnRlbnRfVHlwZXNd LnhtbFBLAQItABQABgAIAAAAIQAx3V9h0gAAAI8BAAALAAAAAAAAAAAAAAAAAC4BAABfcmVscy8u cmVsc1BLAQItABQABgAIAAAAIQAzLwWeQQAAADkAAAAQAAAAAAAAAAAAAAAAACkCAABkcnMvc2hh cGV4bWwueG1sUEsBAi0AFAAGAAgAAAAhAMWswK3HAAAA4gAAAA8AAAAAAAAAAAAAAAAAmAIAAGRy cy9kb3ducmV2LnhtbFBLBQYAAAAABAAEAPUAAACMAwAAAAA= " adj="-11796480,,5400" path="m,88206v122998,,245996,,388105,-14701c530214,58804,852656,,852656,e" filled="f" strokecolor="#0070c0" strokeweight="1pt">
                      <v:stroke joinstyle="miter"/>
                      <v:formulas/>
                      <v:path arrowok="t" o:connecttype="custom" o:connectlocs="0,88206;388105,73505;852656,0;852656,0" o:connectangles="0,0,0,0" textboxrect="0,0,852656,88206"/>
                      <v:textbox>
                        <w:txbxContent>
                          <w:p w14:paraId="0379A96D" w14:textId="77777777" w:rsidR="00330A7E" w:rsidRDefault="00330A7E" w:rsidP="00330A7E">
                            <w:pPr>
                              <w:jc w:val="center"/>
                            </w:pPr>
                          </w:p>
                        </w:txbxContent>
                      </v:textbox>
                    </v:shape>
                  </v:group>
                </v:group>
                <w10:anchorlock/>
              </v:group>
            </w:pict>
          </mc:Fallback>
        </mc:AlternateContent>
      </w:r>
    </w:p>
    <w:p w14:paraId="6F89ECE2" w14:textId="77777777" w:rsidR="00ED397D" w:rsidRPr="00330A7E" w:rsidRDefault="00ED397D" w:rsidP="000E1E56">
      <w:pPr>
        <w:pStyle w:val="ListParagraph"/>
        <w:numPr>
          <w:ilvl w:val="0"/>
          <w:numId w:val="71"/>
        </w:numPr>
        <w:tabs>
          <w:tab w:val="left" w:pos="992"/>
        </w:tabs>
        <w:spacing w:before="120" w:line="276" w:lineRule="auto"/>
        <w:rPr>
          <w:rFonts w:ascii="Times New Roman" w:eastAsia="Cambria" w:hAnsi="Times New Roman" w:cs="Times New Roman"/>
          <w:b/>
          <w:color w:val="C00000"/>
          <w:sz w:val="24"/>
          <w:szCs w:val="24"/>
        </w:rPr>
      </w:pPr>
      <w:r w:rsidRPr="00330A7E">
        <w:rPr>
          <w:rFonts w:ascii="Times New Roman" w:hAnsi="Times New Roman" w:cs="Times New Roman"/>
          <w:sz w:val="24"/>
          <w:szCs w:val="24"/>
        </w:rPr>
        <w:t xml:space="preserve">Trong không gian với một hệ trục toạ độ cho trước (đơn vị đo là kilômét), ra đa phát hiện một chiếc máy bay di chuyển với vận tốc và hướng không đổi từ điểm </w:t>
      </w:r>
      <w:r w:rsidRPr="00330A7E">
        <w:rPr>
          <w:rFonts w:ascii="Times New Roman" w:hAnsi="Times New Roman" w:cs="Times New Roman"/>
          <w:position w:val="-16"/>
          <w:sz w:val="24"/>
          <w:szCs w:val="24"/>
        </w:rPr>
        <w:object w:dxaOrig="1480" w:dyaOrig="440" w14:anchorId="0391FB60">
          <v:shape id="_x0000_i6040" type="#_x0000_t75" style="width:74.25pt;height:21.75pt" o:ole="">
            <v:imagedata r:id="rId9049" o:title=""/>
          </v:shape>
          <o:OLEObject Type="Embed" ProgID="Equation.DSMT4" ShapeID="_x0000_i6040" DrawAspect="Content" ObjectID="_1796845102" r:id="rId9050"/>
        </w:object>
      </w:r>
      <w:r w:rsidRPr="00330A7E">
        <w:rPr>
          <w:rFonts w:ascii="Times New Roman" w:hAnsi="Times New Roman" w:cs="Times New Roman"/>
          <w:sz w:val="24"/>
          <w:szCs w:val="24"/>
        </w:rPr>
        <w:t xml:space="preserve"> đến điểm </w:t>
      </w:r>
      <w:r w:rsidRPr="00330A7E">
        <w:rPr>
          <w:rFonts w:ascii="Times New Roman" w:hAnsi="Times New Roman" w:cs="Times New Roman"/>
          <w:position w:val="-16"/>
          <w:sz w:val="24"/>
          <w:szCs w:val="24"/>
        </w:rPr>
        <w:object w:dxaOrig="1440" w:dyaOrig="440" w14:anchorId="12654C19">
          <v:shape id="_x0000_i6041" type="#_x0000_t75" style="width:1in;height:21.75pt" o:ole="">
            <v:imagedata r:id="rId9051" o:title=""/>
          </v:shape>
          <o:OLEObject Type="Embed" ProgID="Equation.DSMT4" ShapeID="_x0000_i6041" DrawAspect="Content" ObjectID="_1796845103" r:id="rId9052"/>
        </w:object>
      </w:r>
      <w:r w:rsidRPr="00330A7E">
        <w:rPr>
          <w:rFonts w:ascii="Times New Roman" w:hAnsi="Times New Roman" w:cs="Times New Roman"/>
          <w:sz w:val="24"/>
          <w:szCs w:val="24"/>
        </w:rPr>
        <w:t xml:space="preserve"> trong 10 phút. Nếu máy bay tiếp tục giữ nguyên vận tốc và hướng bay thì toạ độ của máy bay sau 5 phút tiếp theo là </w:t>
      </w:r>
      <w:r w:rsidRPr="00330A7E">
        <w:rPr>
          <w:rFonts w:ascii="Times New Roman" w:hAnsi="Times New Roman" w:cs="Times New Roman"/>
          <w:position w:val="-12"/>
          <w:sz w:val="24"/>
          <w:szCs w:val="24"/>
        </w:rPr>
        <w:object w:dxaOrig="960" w:dyaOrig="340" w14:anchorId="532513BA">
          <v:shape id="_x0000_i6042" type="#_x0000_t75" style="width:48pt;height:17.25pt" o:ole="">
            <v:imagedata r:id="rId9053" o:title=""/>
          </v:shape>
          <o:OLEObject Type="Embed" ProgID="Equation.DSMT4" ShapeID="_x0000_i6042" DrawAspect="Content" ObjectID="_1796845104" r:id="rId9054"/>
        </w:object>
      </w:r>
      <w:r w:rsidRPr="00330A7E">
        <w:rPr>
          <w:rFonts w:ascii="Times New Roman" w:hAnsi="Times New Roman" w:cs="Times New Roman"/>
          <w:sz w:val="24"/>
          <w:szCs w:val="24"/>
        </w:rPr>
        <w:t xml:space="preserve">. Tính </w:t>
      </w:r>
      <w:r w:rsidRPr="00330A7E">
        <w:rPr>
          <w:rFonts w:ascii="Times New Roman" w:hAnsi="Times New Roman" w:cs="Times New Roman"/>
          <w:position w:val="-12"/>
          <w:sz w:val="24"/>
          <w:szCs w:val="24"/>
        </w:rPr>
        <w:object w:dxaOrig="880" w:dyaOrig="300" w14:anchorId="5072ACB2">
          <v:shape id="_x0000_i6043" type="#_x0000_t75" style="width:43.5pt;height:15pt" o:ole="">
            <v:imagedata r:id="rId9055" o:title=""/>
          </v:shape>
          <o:OLEObject Type="Embed" ProgID="Equation.DSMT4" ShapeID="_x0000_i6043" DrawAspect="Content" ObjectID="_1796845105" r:id="rId9056"/>
        </w:object>
      </w:r>
      <w:r w:rsidRPr="00330A7E">
        <w:rPr>
          <w:rFonts w:ascii="Times New Roman" w:hAnsi="Times New Roman" w:cs="Times New Roman"/>
          <w:sz w:val="24"/>
          <w:szCs w:val="24"/>
        </w:rPr>
        <w:t>.</w:t>
      </w:r>
    </w:p>
    <w:p w14:paraId="195194D6" w14:textId="77777777" w:rsidR="00ED397D" w:rsidRPr="00330A7E" w:rsidRDefault="00ED397D" w:rsidP="000E1E56">
      <w:pPr>
        <w:pStyle w:val="ListParagraph"/>
        <w:numPr>
          <w:ilvl w:val="0"/>
          <w:numId w:val="71"/>
        </w:numPr>
        <w:tabs>
          <w:tab w:val="left" w:pos="992"/>
        </w:tabs>
        <w:spacing w:before="120" w:line="276" w:lineRule="auto"/>
        <w:rPr>
          <w:rFonts w:ascii="Times New Roman" w:hAnsi="Times New Roman" w:cs="Times New Roman"/>
          <w:i/>
          <w:sz w:val="24"/>
          <w:szCs w:val="24"/>
        </w:rPr>
      </w:pPr>
      <w:r w:rsidRPr="00330A7E">
        <w:rPr>
          <w:rFonts w:ascii="Times New Roman" w:hAnsi="Times New Roman" w:cs="Times New Roman"/>
          <w:sz w:val="24"/>
          <w:szCs w:val="24"/>
        </w:rPr>
        <w:t xml:space="preserve">Trong một kì thi tốt nghiệp trung học phổ thông, một tỉnh </w:t>
      </w:r>
      <w:r w:rsidRPr="00330A7E">
        <w:rPr>
          <w:rFonts w:ascii="Times New Roman" w:hAnsi="Times New Roman" w:cs="Times New Roman"/>
          <w:position w:val="-4"/>
          <w:sz w:val="24"/>
          <w:szCs w:val="24"/>
        </w:rPr>
        <w:object w:dxaOrig="260" w:dyaOrig="260" w14:anchorId="5A58189B">
          <v:shape id="_x0000_i6044" type="#_x0000_t75" style="width:13.5pt;height:13.5pt" o:ole="">
            <v:imagedata r:id="rId9057" o:title=""/>
          </v:shape>
          <o:OLEObject Type="Embed" ProgID="Equation.DSMT4" ShapeID="_x0000_i6044" DrawAspect="Content" ObjectID="_1796845106" r:id="rId9058"/>
        </w:object>
      </w:r>
      <w:r w:rsidRPr="00330A7E">
        <w:rPr>
          <w:rFonts w:ascii="Times New Roman" w:hAnsi="Times New Roman" w:cs="Times New Roman"/>
          <w:sz w:val="24"/>
          <w:szCs w:val="24"/>
        </w:rPr>
        <w:t xml:space="preserve"> có 80% học sinh lựa chọn tổ hợp A00 (gồm các môn Toán, Vật lí, Hoá học). Biết rằng, nếu một học sinh chọn tổ hợp A00 thì xác suất để học sinh đó đỗ đại học là 0,6; còn nếu một học sinh không chọn tổ hợp A00 thì xác suất để học sinh đó đỗ đại học là 0,7. Chọn ngẫu nhiên một học sinh của tỉnh </w:t>
      </w:r>
      <w:r w:rsidRPr="00330A7E">
        <w:rPr>
          <w:rFonts w:ascii="Times New Roman" w:hAnsi="Times New Roman" w:cs="Times New Roman"/>
          <w:position w:val="-4"/>
          <w:sz w:val="24"/>
          <w:szCs w:val="24"/>
        </w:rPr>
        <w:object w:dxaOrig="260" w:dyaOrig="260" w14:anchorId="00B4DA63">
          <v:shape id="_x0000_i6045" type="#_x0000_t75" style="width:13.5pt;height:13.5pt" o:ole="">
            <v:imagedata r:id="rId9059" o:title=""/>
          </v:shape>
          <o:OLEObject Type="Embed" ProgID="Equation.DSMT4" ShapeID="_x0000_i6045" DrawAspect="Content" ObjectID="_1796845107" r:id="rId9060"/>
        </w:object>
      </w:r>
      <w:r w:rsidRPr="00330A7E">
        <w:rPr>
          <w:rFonts w:ascii="Times New Roman" w:hAnsi="Times New Roman" w:cs="Times New Roman"/>
          <w:sz w:val="24"/>
          <w:szCs w:val="24"/>
        </w:rPr>
        <w:t xml:space="preserve"> đã tốt nghiệp trung học phổ thông trong kì thi trên. Biết rằng học sinh này đã đỗ đại học. Tính xác suất để học sinh đó chọn tổ hợp A00. </w:t>
      </w:r>
      <w:r w:rsidRPr="00330A7E">
        <w:rPr>
          <w:rFonts w:ascii="Times New Roman" w:hAnsi="Times New Roman" w:cs="Times New Roman"/>
          <w:b/>
          <w:sz w:val="24"/>
          <w:szCs w:val="24"/>
        </w:rPr>
        <w:t>(Kết quả làm tròn đến hàng phần trăm).</w:t>
      </w:r>
    </w:p>
    <w:p w14:paraId="69C79D99" w14:textId="77777777" w:rsidR="00ED397D" w:rsidRPr="00330A7E" w:rsidRDefault="00ED397D" w:rsidP="000E1E56">
      <w:pPr>
        <w:pStyle w:val="ListParagraph"/>
        <w:numPr>
          <w:ilvl w:val="0"/>
          <w:numId w:val="71"/>
        </w:numPr>
        <w:tabs>
          <w:tab w:val="left" w:pos="992"/>
        </w:tabs>
        <w:spacing w:before="120" w:line="276" w:lineRule="auto"/>
        <w:rPr>
          <w:rFonts w:ascii="Times New Roman" w:eastAsia="Times New Roman" w:hAnsi="Times New Roman" w:cs="Times New Roman"/>
          <w:bCs/>
          <w:i/>
          <w:iCs/>
          <w:sz w:val="24"/>
          <w:szCs w:val="24"/>
          <w:lang w:val="pt-BR"/>
        </w:rPr>
      </w:pPr>
      <w:r w:rsidRPr="00330A7E">
        <w:rPr>
          <w:rFonts w:ascii="Times New Roman" w:eastAsia="Times New Roman" w:hAnsi="Times New Roman" w:cs="Times New Roman"/>
          <w:sz w:val="24"/>
          <w:szCs w:val="24"/>
          <w:lang w:val="pt-BR"/>
        </w:rPr>
        <w:t xml:space="preserve">Hai thành phố </w:t>
      </w:r>
      <w:r w:rsidRPr="00330A7E">
        <w:rPr>
          <w:rFonts w:ascii="Times New Roman" w:eastAsia="Times New Roman" w:hAnsi="Times New Roman" w:cs="Times New Roman"/>
          <w:i/>
          <w:sz w:val="24"/>
          <w:szCs w:val="24"/>
          <w:lang w:val="pt-BR"/>
        </w:rPr>
        <w:t>A</w:t>
      </w:r>
      <w:r w:rsidRPr="00330A7E">
        <w:rPr>
          <w:rFonts w:ascii="Times New Roman" w:eastAsia="Times New Roman" w:hAnsi="Times New Roman" w:cs="Times New Roman"/>
          <w:sz w:val="24"/>
          <w:szCs w:val="24"/>
          <w:lang w:val="pt-BR"/>
        </w:rPr>
        <w:t xml:space="preserve"> và </w:t>
      </w:r>
      <w:r w:rsidRPr="00330A7E">
        <w:rPr>
          <w:rFonts w:ascii="Times New Roman" w:eastAsia="Times New Roman" w:hAnsi="Times New Roman" w:cs="Times New Roman"/>
          <w:i/>
          <w:sz w:val="24"/>
          <w:szCs w:val="24"/>
          <w:lang w:val="pt-BR"/>
        </w:rPr>
        <w:t>B</w:t>
      </w:r>
      <w:r w:rsidRPr="00330A7E">
        <w:rPr>
          <w:rFonts w:ascii="Times New Roman" w:eastAsia="Times New Roman" w:hAnsi="Times New Roman" w:cs="Times New Roman"/>
          <w:sz w:val="24"/>
          <w:szCs w:val="24"/>
          <w:lang w:val="pt-BR"/>
        </w:rPr>
        <w:t xml:space="preserve"> cách nhau một con sông. Người ta xây dựng một cây cầu </w:t>
      </w:r>
      <w:r w:rsidRPr="00330A7E">
        <w:rPr>
          <w:rFonts w:ascii="Times New Roman" w:eastAsia="Times New Roman" w:hAnsi="Times New Roman" w:cs="Times New Roman"/>
          <w:i/>
          <w:sz w:val="24"/>
          <w:szCs w:val="24"/>
          <w:lang w:val="pt-BR"/>
        </w:rPr>
        <w:t>EF</w:t>
      </w:r>
      <w:r w:rsidRPr="00330A7E">
        <w:rPr>
          <w:rFonts w:ascii="Times New Roman" w:eastAsia="Times New Roman" w:hAnsi="Times New Roman" w:cs="Times New Roman"/>
          <w:sz w:val="24"/>
          <w:szCs w:val="24"/>
          <w:lang w:val="pt-BR"/>
        </w:rPr>
        <w:t xml:space="preserve"> bắc qua sông biết rằng thành phố </w:t>
      </w:r>
      <w:r w:rsidRPr="00330A7E">
        <w:rPr>
          <w:rFonts w:ascii="Times New Roman" w:eastAsia="Times New Roman" w:hAnsi="Times New Roman" w:cs="Times New Roman"/>
          <w:i/>
          <w:sz w:val="24"/>
          <w:szCs w:val="24"/>
          <w:lang w:val="pt-BR"/>
        </w:rPr>
        <w:t>A</w:t>
      </w:r>
      <w:r w:rsidRPr="00330A7E">
        <w:rPr>
          <w:rFonts w:ascii="Times New Roman" w:eastAsia="Times New Roman" w:hAnsi="Times New Roman" w:cs="Times New Roman"/>
          <w:sz w:val="24"/>
          <w:szCs w:val="24"/>
          <w:lang w:val="pt-BR"/>
        </w:rPr>
        <w:t xml:space="preserve"> cách con sông một khoảng là </w:t>
      </w:r>
      <w:r w:rsidRPr="00330A7E">
        <w:rPr>
          <w:rFonts w:ascii="Times New Roman" w:hAnsi="Times New Roman" w:cs="Times New Roman"/>
          <w:position w:val="-6"/>
          <w:sz w:val="24"/>
          <w:szCs w:val="24"/>
        </w:rPr>
        <w:drawing>
          <wp:inline distT="0" distB="0" distL="0" distR="0" wp14:anchorId="1B82DADF" wp14:editId="06136EB0">
            <wp:extent cx="297180" cy="182880"/>
            <wp:effectExtent l="0" t="0" r="7620" b="7620"/>
            <wp:docPr id="3787169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9061" cstate="print">
                      <a:extLst>
                        <a:ext uri="{28A0092B-C50C-407E-A947-70E740481C1C}">
                          <a14:useLocalDpi xmlns:a14="http://schemas.microsoft.com/office/drawing/2010/main" val="0"/>
                        </a:ext>
                      </a:extLst>
                    </a:blip>
                    <a:srcRect/>
                    <a:stretch>
                      <a:fillRect/>
                    </a:stretch>
                  </pic:blipFill>
                  <pic:spPr bwMode="auto">
                    <a:xfrm>
                      <a:off x="0" y="0"/>
                      <a:ext cx="297180" cy="182880"/>
                    </a:xfrm>
                    <a:prstGeom prst="rect">
                      <a:avLst/>
                    </a:prstGeom>
                    <a:noFill/>
                    <a:ln>
                      <a:noFill/>
                    </a:ln>
                  </pic:spPr>
                </pic:pic>
              </a:graphicData>
            </a:graphic>
          </wp:inline>
        </w:drawing>
      </w:r>
      <w:r w:rsidRPr="00330A7E">
        <w:rPr>
          <w:rFonts w:ascii="Times New Roman" w:eastAsia="Times New Roman" w:hAnsi="Times New Roman" w:cs="Times New Roman"/>
          <w:sz w:val="24"/>
          <w:szCs w:val="24"/>
          <w:lang w:val="pt-BR"/>
        </w:rPr>
        <w:t xml:space="preserve"> và thành phố </w:t>
      </w:r>
      <w:r w:rsidRPr="00330A7E">
        <w:rPr>
          <w:rFonts w:ascii="Times New Roman" w:eastAsia="Times New Roman" w:hAnsi="Times New Roman" w:cs="Times New Roman"/>
          <w:i/>
          <w:sz w:val="24"/>
          <w:szCs w:val="24"/>
          <w:lang w:val="pt-BR"/>
        </w:rPr>
        <w:t>B</w:t>
      </w:r>
      <w:r w:rsidRPr="00330A7E">
        <w:rPr>
          <w:rFonts w:ascii="Times New Roman" w:eastAsia="Times New Roman" w:hAnsi="Times New Roman" w:cs="Times New Roman"/>
          <w:sz w:val="24"/>
          <w:szCs w:val="24"/>
          <w:lang w:val="pt-BR"/>
        </w:rPr>
        <w:t xml:space="preserve"> cách con sông một khoảng là </w:t>
      </w:r>
      <w:r w:rsidRPr="00330A7E">
        <w:rPr>
          <w:rFonts w:ascii="Times New Roman" w:hAnsi="Times New Roman" w:cs="Times New Roman"/>
          <w:position w:val="-6"/>
          <w:sz w:val="24"/>
          <w:szCs w:val="24"/>
        </w:rPr>
        <w:drawing>
          <wp:inline distT="0" distB="0" distL="0" distR="0" wp14:anchorId="328A08F7" wp14:editId="7486B9F4">
            <wp:extent cx="304800" cy="182880"/>
            <wp:effectExtent l="0" t="0" r="0" b="7620"/>
            <wp:docPr id="3787169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9062" cstate="print">
                      <a:extLst>
                        <a:ext uri="{28A0092B-C50C-407E-A947-70E740481C1C}">
                          <a14:useLocalDpi xmlns:a14="http://schemas.microsoft.com/office/drawing/2010/main" val="0"/>
                        </a:ext>
                      </a:extLst>
                    </a:blip>
                    <a:srcRect/>
                    <a:stretch>
                      <a:fillRect/>
                    </a:stretch>
                  </pic:blipFill>
                  <pic:spPr bwMode="auto">
                    <a:xfrm>
                      <a:off x="0" y="0"/>
                      <a:ext cx="304800" cy="182880"/>
                    </a:xfrm>
                    <a:prstGeom prst="rect">
                      <a:avLst/>
                    </a:prstGeom>
                    <a:noFill/>
                    <a:ln>
                      <a:noFill/>
                    </a:ln>
                  </pic:spPr>
                </pic:pic>
              </a:graphicData>
            </a:graphic>
          </wp:inline>
        </w:drawing>
      </w:r>
      <w:r w:rsidRPr="00330A7E">
        <w:rPr>
          <w:rFonts w:ascii="Times New Roman" w:eastAsia="Times New Roman" w:hAnsi="Times New Roman" w:cs="Times New Roman"/>
          <w:sz w:val="24"/>
          <w:szCs w:val="24"/>
          <w:lang w:val="pt-BR"/>
        </w:rPr>
        <w:t xml:space="preserve"> (hình vẽ), biết </w:t>
      </w:r>
      <w:r w:rsidRPr="00330A7E">
        <w:rPr>
          <w:rFonts w:ascii="Times New Roman" w:hAnsi="Times New Roman" w:cs="Times New Roman"/>
          <w:position w:val="-6"/>
          <w:sz w:val="24"/>
          <w:szCs w:val="24"/>
        </w:rPr>
        <w:drawing>
          <wp:inline distT="0" distB="0" distL="0" distR="0" wp14:anchorId="6F98B7C1" wp14:editId="50CE5987">
            <wp:extent cx="1104900" cy="182880"/>
            <wp:effectExtent l="0" t="0" r="0" b="7620"/>
            <wp:docPr id="3787169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9063" cstate="print">
                      <a:extLst>
                        <a:ext uri="{28A0092B-C50C-407E-A947-70E740481C1C}">
                          <a14:useLocalDpi xmlns:a14="http://schemas.microsoft.com/office/drawing/2010/main" val="0"/>
                        </a:ext>
                      </a:extLst>
                    </a:blip>
                    <a:srcRect/>
                    <a:stretch>
                      <a:fillRect/>
                    </a:stretch>
                  </pic:blipFill>
                  <pic:spPr bwMode="auto">
                    <a:xfrm>
                      <a:off x="0" y="0"/>
                      <a:ext cx="1104900" cy="182880"/>
                    </a:xfrm>
                    <a:prstGeom prst="rect">
                      <a:avLst/>
                    </a:prstGeom>
                    <a:noFill/>
                    <a:ln>
                      <a:noFill/>
                    </a:ln>
                  </pic:spPr>
                </pic:pic>
              </a:graphicData>
            </a:graphic>
          </wp:inline>
        </w:drawing>
      </w:r>
      <w:r w:rsidRPr="00330A7E">
        <w:rPr>
          <w:rFonts w:ascii="Times New Roman" w:eastAsia="Times New Roman" w:hAnsi="Times New Roman" w:cs="Times New Roman"/>
          <w:sz w:val="24"/>
          <w:szCs w:val="24"/>
          <w:lang w:val="pt-BR"/>
        </w:rPr>
        <w:t xml:space="preserve"> và độ dài </w:t>
      </w:r>
      <w:r w:rsidRPr="00330A7E">
        <w:rPr>
          <w:rFonts w:ascii="Times New Roman" w:eastAsia="Times New Roman" w:hAnsi="Times New Roman" w:cs="Times New Roman"/>
          <w:i/>
          <w:sz w:val="24"/>
          <w:szCs w:val="24"/>
          <w:lang w:val="pt-BR"/>
        </w:rPr>
        <w:t>EF</w:t>
      </w:r>
      <w:r w:rsidRPr="00330A7E">
        <w:rPr>
          <w:rFonts w:ascii="Times New Roman" w:eastAsia="Times New Roman" w:hAnsi="Times New Roman" w:cs="Times New Roman"/>
          <w:sz w:val="24"/>
          <w:szCs w:val="24"/>
          <w:lang w:val="pt-BR"/>
        </w:rPr>
        <w:t xml:space="preserve"> không đổi. Hỏi xây cây cầu cách thành phố </w:t>
      </w:r>
      <w:r w:rsidRPr="00330A7E">
        <w:rPr>
          <w:rFonts w:ascii="Times New Roman" w:eastAsia="Times New Roman" w:hAnsi="Times New Roman" w:cs="Times New Roman"/>
          <w:i/>
          <w:sz w:val="24"/>
          <w:szCs w:val="24"/>
          <w:lang w:val="pt-BR"/>
        </w:rPr>
        <w:t>B</w:t>
      </w:r>
      <w:r w:rsidRPr="00330A7E">
        <w:rPr>
          <w:rFonts w:ascii="Times New Roman" w:eastAsia="Times New Roman" w:hAnsi="Times New Roman" w:cs="Times New Roman"/>
          <w:sz w:val="24"/>
          <w:szCs w:val="24"/>
          <w:lang w:val="pt-BR"/>
        </w:rPr>
        <w:t xml:space="preserve"> là bao nhiêu ki-lô-mét </w:t>
      </w:r>
      <w:r w:rsidRPr="00330A7E">
        <w:rPr>
          <w:rFonts w:ascii="Times New Roman" w:eastAsia="Times New Roman" w:hAnsi="Times New Roman" w:cs="Times New Roman"/>
          <w:b/>
          <w:sz w:val="24"/>
          <w:szCs w:val="24"/>
          <w:lang w:val="pt-BR"/>
        </w:rPr>
        <w:t>(Kết quả làm tròn đến hàng đơn vị)</w:t>
      </w:r>
      <w:r w:rsidRPr="00330A7E">
        <w:rPr>
          <w:rFonts w:ascii="Times New Roman" w:eastAsia="Times New Roman" w:hAnsi="Times New Roman" w:cs="Times New Roman"/>
          <w:sz w:val="24"/>
          <w:szCs w:val="24"/>
          <w:lang w:val="pt-BR"/>
        </w:rPr>
        <w:t xml:space="preserve"> để đường đi từ thành phố </w:t>
      </w:r>
      <w:r w:rsidRPr="00330A7E">
        <w:rPr>
          <w:rFonts w:ascii="Times New Roman" w:eastAsia="Times New Roman" w:hAnsi="Times New Roman" w:cs="Times New Roman"/>
          <w:i/>
          <w:sz w:val="24"/>
          <w:szCs w:val="24"/>
          <w:lang w:val="pt-BR"/>
        </w:rPr>
        <w:t>A</w:t>
      </w:r>
      <w:r w:rsidRPr="00330A7E">
        <w:rPr>
          <w:rFonts w:ascii="Times New Roman" w:eastAsia="Times New Roman" w:hAnsi="Times New Roman" w:cs="Times New Roman"/>
          <w:sz w:val="24"/>
          <w:szCs w:val="24"/>
          <w:lang w:val="pt-BR"/>
        </w:rPr>
        <w:t xml:space="preserve"> đến thành phố </w:t>
      </w:r>
      <w:r w:rsidRPr="00330A7E">
        <w:rPr>
          <w:rFonts w:ascii="Times New Roman" w:eastAsia="Times New Roman" w:hAnsi="Times New Roman" w:cs="Times New Roman"/>
          <w:i/>
          <w:sz w:val="24"/>
          <w:szCs w:val="24"/>
          <w:lang w:val="pt-BR"/>
        </w:rPr>
        <w:t>B</w:t>
      </w:r>
      <w:r w:rsidRPr="00330A7E">
        <w:rPr>
          <w:rFonts w:ascii="Times New Roman" w:eastAsia="Times New Roman" w:hAnsi="Times New Roman" w:cs="Times New Roman"/>
          <w:sz w:val="24"/>
          <w:szCs w:val="24"/>
          <w:lang w:val="pt-BR"/>
        </w:rPr>
        <w:t xml:space="preserve"> là ngắn nhất (đi theo đường </w:t>
      </w:r>
      <w:r w:rsidRPr="00330A7E">
        <w:rPr>
          <w:rFonts w:ascii="Times New Roman" w:eastAsia="Times New Roman" w:hAnsi="Times New Roman" w:cs="Times New Roman"/>
          <w:i/>
          <w:sz w:val="24"/>
          <w:szCs w:val="24"/>
          <w:lang w:val="pt-BR"/>
        </w:rPr>
        <w:t>AEFB</w:t>
      </w:r>
      <w:r w:rsidRPr="00330A7E">
        <w:rPr>
          <w:rFonts w:ascii="Times New Roman" w:eastAsia="Times New Roman" w:hAnsi="Times New Roman" w:cs="Times New Roman"/>
          <w:sz w:val="24"/>
          <w:szCs w:val="24"/>
          <w:lang w:val="pt-BR"/>
        </w:rPr>
        <w:t>)?</w:t>
      </w:r>
    </w:p>
    <w:p w14:paraId="29F5D7D7" w14:textId="77777777" w:rsidR="00ED397D" w:rsidRPr="00330A7E" w:rsidRDefault="00ED397D" w:rsidP="00330A7E">
      <w:pPr>
        <w:spacing w:after="0"/>
        <w:ind w:left="992"/>
        <w:contextualSpacing/>
        <w:jc w:val="center"/>
        <w:rPr>
          <w:rFonts w:ascii="Times New Roman" w:eastAsia="Times New Roman" w:hAnsi="Times New Roman" w:cs="Times New Roman"/>
          <w:sz w:val="24"/>
          <w:szCs w:val="24"/>
          <w:lang w:val="pt-BR"/>
        </w:rPr>
      </w:pPr>
      <w:r w:rsidRPr="00330A7E">
        <w:rPr>
          <w:rFonts w:ascii="Times New Roman" w:eastAsia="Times New Roman" w:hAnsi="Times New Roman" w:cs="Times New Roman"/>
          <w:noProof/>
          <w:sz w:val="24"/>
          <w:szCs w:val="24"/>
          <w:lang w:eastAsia="en-US"/>
        </w:rPr>
        <w:lastRenderedPageBreak/>
        <w:drawing>
          <wp:inline distT="0" distB="0" distL="0" distR="0" wp14:anchorId="174D77F9" wp14:editId="12003C77">
            <wp:extent cx="2485859" cy="1902488"/>
            <wp:effectExtent l="0" t="0" r="0" b="2540"/>
            <wp:docPr id="378716919" name="Picture 378716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72908" name="hh-removebg-preview.png"/>
                    <pic:cNvPicPr/>
                  </pic:nvPicPr>
                  <pic:blipFill>
                    <a:blip r:embed="rId9064">
                      <a:extLst>
                        <a:ext uri="{28A0092B-C50C-407E-A947-70E740481C1C}">
                          <a14:useLocalDpi xmlns:a14="http://schemas.microsoft.com/office/drawing/2010/main" val="0"/>
                        </a:ext>
                      </a:extLst>
                    </a:blip>
                    <a:stretch>
                      <a:fillRect/>
                    </a:stretch>
                  </pic:blipFill>
                  <pic:spPr>
                    <a:xfrm>
                      <a:off x="0" y="0"/>
                      <a:ext cx="2487008" cy="1903368"/>
                    </a:xfrm>
                    <a:prstGeom prst="rect">
                      <a:avLst/>
                    </a:prstGeom>
                  </pic:spPr>
                </pic:pic>
              </a:graphicData>
            </a:graphic>
          </wp:inline>
        </w:drawing>
      </w:r>
    </w:p>
    <w:p w14:paraId="5766241A" w14:textId="77777777" w:rsidR="00ED397D" w:rsidRPr="00330A7E" w:rsidRDefault="00ED397D" w:rsidP="000E1E56">
      <w:pPr>
        <w:pStyle w:val="ListParagraph"/>
        <w:numPr>
          <w:ilvl w:val="0"/>
          <w:numId w:val="71"/>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w:t>
      </w:r>
      <w:r w:rsidRPr="00330A7E">
        <w:rPr>
          <w:rFonts w:ascii="Times New Roman" w:hAnsi="Times New Roman" w:cs="Times New Roman"/>
          <w:position w:val="-12"/>
          <w:sz w:val="24"/>
          <w:szCs w:val="24"/>
        </w:rPr>
        <w:object w:dxaOrig="600" w:dyaOrig="340" w14:anchorId="352AC6E8">
          <v:shape id="_x0000_i6046" type="#_x0000_t75" style="width:30pt;height:17.25pt" o:ole="">
            <v:imagedata r:id="rId9065" o:title=""/>
          </v:shape>
          <o:OLEObject Type="Embed" ProgID="Equation.DSMT4" ShapeID="_x0000_i6046" DrawAspect="Content" ObjectID="_1796845108" r:id="rId9066"/>
        </w:object>
      </w:r>
      <w:r w:rsidRPr="00330A7E">
        <w:rPr>
          <w:rFonts w:ascii="Times New Roman" w:hAnsi="Times New Roman" w:cs="Times New Roman"/>
          <w:sz w:val="24"/>
          <w:szCs w:val="24"/>
        </w:rPr>
        <w:t xml:space="preserve">, một cabin cáp treo ở Bà Nà Hill xuất phát từ điểm </w:t>
      </w:r>
      <w:r w:rsidRPr="00330A7E">
        <w:rPr>
          <w:rFonts w:ascii="Times New Roman" w:hAnsi="Times New Roman" w:cs="Times New Roman"/>
          <w:position w:val="-16"/>
          <w:sz w:val="24"/>
          <w:szCs w:val="24"/>
        </w:rPr>
        <w:object w:dxaOrig="1100" w:dyaOrig="440" w14:anchorId="451D7BF0">
          <v:shape id="_x0000_i6047" type="#_x0000_t75" style="width:54.75pt;height:21.75pt" o:ole="">
            <v:imagedata r:id="rId9067" o:title=""/>
          </v:shape>
          <o:OLEObject Type="Embed" ProgID="Equation.DSMT4" ShapeID="_x0000_i6047" DrawAspect="Content" ObjectID="_1796845109" r:id="rId9068"/>
        </w:object>
      </w:r>
      <w:r w:rsidRPr="00330A7E">
        <w:rPr>
          <w:rFonts w:ascii="Times New Roman" w:hAnsi="Times New Roman" w:cs="Times New Roman"/>
          <w:sz w:val="24"/>
          <w:szCs w:val="24"/>
        </w:rPr>
        <w:t xml:space="preserve"> và chuyển động đều theo đường cáp có vectơ chỉ phương là </w:t>
      </w:r>
      <w:r w:rsidRPr="00330A7E">
        <w:rPr>
          <w:rFonts w:ascii="Times New Roman" w:hAnsi="Times New Roman" w:cs="Times New Roman"/>
          <w:position w:val="-16"/>
          <w:sz w:val="24"/>
          <w:szCs w:val="24"/>
        </w:rPr>
        <w:object w:dxaOrig="1300" w:dyaOrig="440" w14:anchorId="17287A5F">
          <v:shape id="_x0000_i6048" type="#_x0000_t75" style="width:65.25pt;height:21.75pt" o:ole="">
            <v:imagedata r:id="rId9069" o:title=""/>
          </v:shape>
          <o:OLEObject Type="Embed" ProgID="Equation.DSMT4" ShapeID="_x0000_i6048" DrawAspect="Content" ObjectID="_1796845110" r:id="rId9070"/>
        </w:object>
      </w:r>
      <w:r w:rsidRPr="00330A7E">
        <w:rPr>
          <w:rFonts w:ascii="Times New Roman" w:hAnsi="Times New Roman" w:cs="Times New Roman"/>
          <w:sz w:val="24"/>
          <w:szCs w:val="24"/>
        </w:rPr>
        <w:t xml:space="preserve"> với tốc độ là </w:t>
      </w:r>
      <w:r w:rsidRPr="00330A7E">
        <w:rPr>
          <w:rFonts w:ascii="Times New Roman" w:hAnsi="Times New Roman" w:cs="Times New Roman"/>
          <w:position w:val="-4"/>
          <w:sz w:val="24"/>
          <w:szCs w:val="24"/>
        </w:rPr>
        <w:object w:dxaOrig="200" w:dyaOrig="260" w14:anchorId="06EB57F2">
          <v:shape id="_x0000_i6049" type="#_x0000_t75" style="width:9.75pt;height:13.5pt" o:ole="">
            <v:imagedata r:id="rId9071" o:title=""/>
          </v:shape>
          <o:OLEObject Type="Embed" ProgID="Equation.DSMT4" ShapeID="_x0000_i6049" DrawAspect="Content" ObjectID="_1796845111" r:id="rId9072"/>
        </w:object>
      </w:r>
      <w:r w:rsidRPr="00330A7E">
        <w:rPr>
          <w:rFonts w:ascii="Times New Roman" w:hAnsi="Times New Roman" w:cs="Times New Roman"/>
          <w:sz w:val="24"/>
          <w:szCs w:val="24"/>
        </w:rPr>
        <w:t xml:space="preserve"> m/s (đơn vị trên mỗi trục toạ độ là mét). Sau </w:t>
      </w:r>
      <w:r w:rsidRPr="00330A7E">
        <w:rPr>
          <w:rFonts w:ascii="Times New Roman" w:hAnsi="Times New Roman" w:cs="Times New Roman"/>
          <w:position w:val="-6"/>
          <w:sz w:val="24"/>
          <w:szCs w:val="24"/>
        </w:rPr>
        <w:object w:dxaOrig="180" w:dyaOrig="279" w14:anchorId="0D9992B1">
          <v:shape id="_x0000_i6050" type="#_x0000_t75" style="width:9pt;height:13.5pt" o:ole="">
            <v:imagedata r:id="rId9073" o:title=""/>
          </v:shape>
          <o:OLEObject Type="Embed" ProgID="Equation.DSMT4" ShapeID="_x0000_i6050" DrawAspect="Content" ObjectID="_1796845112" r:id="rId9074"/>
        </w:object>
      </w:r>
      <w:r w:rsidRPr="00330A7E">
        <w:rPr>
          <w:rFonts w:ascii="Times New Roman" w:hAnsi="Times New Roman" w:cs="Times New Roman"/>
          <w:sz w:val="24"/>
          <w:szCs w:val="24"/>
        </w:rPr>
        <w:t xml:space="preserve"> giây kể từ lúc xuất phát, cabin đến điểm </w:t>
      </w:r>
      <w:r w:rsidRPr="00330A7E">
        <w:rPr>
          <w:rFonts w:ascii="Times New Roman" w:hAnsi="Times New Roman" w:cs="Times New Roman"/>
          <w:position w:val="-6"/>
          <w:sz w:val="24"/>
          <w:szCs w:val="24"/>
        </w:rPr>
        <w:object w:dxaOrig="320" w:dyaOrig="279" w14:anchorId="579D577B">
          <v:shape id="_x0000_i6051" type="#_x0000_t75" style="width:16.5pt;height:13.5pt" o:ole="">
            <v:imagedata r:id="rId9075" o:title=""/>
          </v:shape>
          <o:OLEObject Type="Embed" ProgID="Equation.DSMT4" ShapeID="_x0000_i6051" DrawAspect="Content" ObjectID="_1796845113" r:id="rId9076"/>
        </w:object>
      </w:r>
      <w:r w:rsidRPr="00330A7E">
        <w:rPr>
          <w:rFonts w:ascii="Times New Roman" w:hAnsi="Times New Roman" w:cs="Times New Roman"/>
          <w:sz w:val="24"/>
          <w:szCs w:val="24"/>
        </w:rPr>
        <w:t xml:space="preserve">. Gọi tọa độ </w:t>
      </w:r>
      <w:r w:rsidRPr="00330A7E">
        <w:rPr>
          <w:rFonts w:ascii="Times New Roman" w:hAnsi="Times New Roman" w:cs="Times New Roman"/>
          <w:position w:val="-16"/>
          <w:sz w:val="24"/>
          <w:szCs w:val="24"/>
        </w:rPr>
        <w:object w:dxaOrig="1040" w:dyaOrig="440" w14:anchorId="4A31F8F4">
          <v:shape id="_x0000_i6052" type="#_x0000_t75" style="width:51.75pt;height:21.75pt" o:ole="">
            <v:imagedata r:id="rId9077" o:title=""/>
          </v:shape>
          <o:OLEObject Type="Embed" ProgID="Equation.DSMT4" ShapeID="_x0000_i6052" DrawAspect="Content" ObjectID="_1796845114" r:id="rId9078"/>
        </w:object>
      </w:r>
      <w:r w:rsidRPr="00330A7E">
        <w:rPr>
          <w:rFonts w:ascii="Times New Roman" w:hAnsi="Times New Roman" w:cs="Times New Roman"/>
          <w:sz w:val="24"/>
          <w:szCs w:val="24"/>
        </w:rPr>
        <w:t xml:space="preserve">. Tính </w:t>
      </w:r>
      <w:r w:rsidRPr="00330A7E">
        <w:rPr>
          <w:rFonts w:ascii="Times New Roman" w:hAnsi="Times New Roman" w:cs="Times New Roman"/>
          <w:position w:val="-6"/>
          <w:sz w:val="24"/>
          <w:szCs w:val="24"/>
        </w:rPr>
        <w:object w:dxaOrig="920" w:dyaOrig="279" w14:anchorId="7A28785C">
          <v:shape id="_x0000_i6053" type="#_x0000_t75" style="width:45.75pt;height:13.5pt" o:ole="">
            <v:imagedata r:id="rId9079" o:title=""/>
          </v:shape>
          <o:OLEObject Type="Embed" ProgID="Equation.DSMT4" ShapeID="_x0000_i6053" DrawAspect="Content" ObjectID="_1796845115" r:id="rId9080"/>
        </w:object>
      </w:r>
      <w:r w:rsidRPr="00330A7E">
        <w:rPr>
          <w:rFonts w:ascii="Times New Roman" w:hAnsi="Times New Roman" w:cs="Times New Roman"/>
          <w:sz w:val="24"/>
          <w:szCs w:val="24"/>
        </w:rPr>
        <w:t>.</w:t>
      </w:r>
    </w:p>
    <w:p w14:paraId="0483E0DA" w14:textId="77777777" w:rsidR="00ED397D" w:rsidRPr="00330A7E" w:rsidRDefault="00ED397D" w:rsidP="00330A7E">
      <w:pPr>
        <w:spacing w:after="0"/>
        <w:ind w:left="992"/>
        <w:jc w:val="center"/>
        <w:rPr>
          <w:rFonts w:ascii="Times New Roman" w:eastAsia="Cambria" w:hAnsi="Times New Roman" w:cs="Times New Roman"/>
          <w:b/>
          <w:color w:val="C00000"/>
          <w:sz w:val="24"/>
          <w:szCs w:val="24"/>
        </w:rPr>
      </w:pPr>
      <w:r w:rsidRPr="00330A7E">
        <w:rPr>
          <w:rFonts w:ascii="Times New Roman" w:eastAsia="Cambria" w:hAnsi="Times New Roman" w:cs="Times New Roman"/>
          <w:bCs/>
          <w:noProof/>
          <w:sz w:val="24"/>
          <w:szCs w:val="24"/>
          <w:lang w:eastAsia="en-US"/>
        </w:rPr>
        <w:drawing>
          <wp:inline distT="0" distB="0" distL="0" distR="0" wp14:anchorId="2E1C4CC4" wp14:editId="0EB9C323">
            <wp:extent cx="2143125" cy="1905000"/>
            <wp:effectExtent l="0" t="0" r="9525" b="0"/>
            <wp:docPr id="378716920" name="Picture 378716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9081" cstate="print">
                      <a:extLst>
                        <a:ext uri="{28A0092B-C50C-407E-A947-70E740481C1C}">
                          <a14:useLocalDpi xmlns:a14="http://schemas.microsoft.com/office/drawing/2010/main" val="0"/>
                        </a:ext>
                      </a:extLst>
                    </a:blip>
                    <a:srcRect/>
                    <a:stretch/>
                  </pic:blipFill>
                  <pic:spPr bwMode="auto">
                    <a:xfrm>
                      <a:off x="0" y="0"/>
                      <a:ext cx="2169039" cy="1928034"/>
                    </a:xfrm>
                    <a:prstGeom prst="rect">
                      <a:avLst/>
                    </a:prstGeom>
                    <a:noFill/>
                    <a:ln>
                      <a:noFill/>
                    </a:ln>
                    <a:extLst>
                      <a:ext uri="{53640926-AAD7-44D8-BBD7-CCE9431645EC}">
                        <a14:shadowObscured xmlns:a14="http://schemas.microsoft.com/office/drawing/2010/main"/>
                      </a:ext>
                    </a:extLst>
                  </pic:spPr>
                </pic:pic>
              </a:graphicData>
            </a:graphic>
          </wp:inline>
        </w:drawing>
      </w:r>
    </w:p>
    <w:p w14:paraId="5255B1C8" w14:textId="77777777" w:rsidR="00ED397D" w:rsidRPr="00330A7E" w:rsidRDefault="00ED397D" w:rsidP="00330A7E">
      <w:pPr>
        <w:spacing w:after="0"/>
        <w:ind w:left="992"/>
        <w:rPr>
          <w:rFonts w:ascii="Times New Roman" w:eastAsia="Cambria" w:hAnsi="Times New Roman" w:cs="Times New Roman"/>
          <w:b/>
          <w:color w:val="C00000"/>
          <w:sz w:val="24"/>
          <w:szCs w:val="24"/>
        </w:rPr>
      </w:pPr>
    </w:p>
    <w:p w14:paraId="3C923467" w14:textId="77777777" w:rsidR="00ED397D" w:rsidRPr="00330A7E" w:rsidRDefault="00ED397D" w:rsidP="00330A7E">
      <w:pPr>
        <w:jc w:val="center"/>
        <w:rPr>
          <w:rFonts w:ascii="Times New Roman" w:hAnsi="Times New Roman" w:cs="Times New Roman"/>
          <w:b/>
          <w:sz w:val="24"/>
          <w:szCs w:val="24"/>
        </w:rPr>
      </w:pPr>
      <w:r w:rsidRPr="00330A7E">
        <w:rPr>
          <w:rFonts w:ascii="Times New Roman" w:eastAsia="Cambria" w:hAnsi="Times New Roman" w:cs="Times New Roman"/>
          <w:b/>
          <w:sz w:val="24"/>
          <w:szCs w:val="24"/>
        </w:rPr>
        <w:t>HẾT</w:t>
      </w:r>
    </w:p>
    <w:p w14:paraId="4FF118BA" w14:textId="77777777" w:rsidR="00ED397D" w:rsidRPr="00330A7E" w:rsidRDefault="00ED397D" w:rsidP="00330A7E">
      <w:pPr>
        <w:spacing w:after="0"/>
        <w:ind w:left="992"/>
        <w:rPr>
          <w:rFonts w:ascii="Times New Roman" w:eastAsia="Cambria" w:hAnsi="Times New Roman" w:cs="Times New Roman"/>
          <w:b/>
          <w:color w:val="C00000"/>
          <w:sz w:val="24"/>
          <w:szCs w:val="24"/>
        </w:rPr>
      </w:pPr>
    </w:p>
    <w:p w14:paraId="7E233042" w14:textId="77777777" w:rsidR="00ED397D" w:rsidRPr="00330A7E" w:rsidRDefault="00ED397D" w:rsidP="00330A7E">
      <w:pPr>
        <w:spacing w:before="240"/>
        <w:ind w:left="992"/>
        <w:jc w:val="center"/>
        <w:rPr>
          <w:rFonts w:ascii="Times New Roman" w:hAnsi="Times New Roman" w:cs="Times New Roman"/>
          <w:b/>
          <w:color w:val="0000FF"/>
          <w:sz w:val="24"/>
          <w:szCs w:val="24"/>
          <w:lang w:val="it-IT"/>
        </w:rPr>
      </w:pPr>
      <w:r w:rsidRPr="00330A7E">
        <w:rPr>
          <w:rFonts w:ascii="Times New Roman" w:hAnsi="Times New Roman" w:cs="Times New Roman"/>
          <w:b/>
          <w:color w:val="0000FF"/>
          <w:sz w:val="24"/>
          <w:szCs w:val="24"/>
          <w:lang w:val="it-IT"/>
        </w:rPr>
        <w:t xml:space="preserve">ĐÁP ÁN </w:t>
      </w:r>
    </w:p>
    <w:p w14:paraId="26FF3D2E" w14:textId="77777777" w:rsidR="00ED397D" w:rsidRPr="00330A7E" w:rsidRDefault="00ED397D" w:rsidP="00330A7E">
      <w:pPr>
        <w:spacing w:before="120" w:after="0"/>
        <w:ind w:left="992"/>
        <w:rPr>
          <w:rFonts w:ascii="Times New Roman" w:hAnsi="Times New Roman" w:cs="Times New Roman"/>
          <w:sz w:val="24"/>
          <w:szCs w:val="24"/>
        </w:rPr>
      </w:pPr>
      <w:r w:rsidRPr="00330A7E">
        <w:rPr>
          <w:rFonts w:ascii="Times New Roman" w:hAnsi="Times New Roman" w:cs="Times New Roman"/>
          <w:b/>
          <w:sz w:val="24"/>
          <w:szCs w:val="24"/>
        </w:rPr>
        <w:t xml:space="preserve">PHẦN I </w:t>
      </w:r>
      <w:r w:rsidRPr="00330A7E">
        <w:rPr>
          <w:rFonts w:ascii="Times New Roman" w:hAnsi="Times New Roman" w:cs="Times New Roman"/>
          <w:sz w:val="24"/>
          <w:szCs w:val="24"/>
        </w:rPr>
        <w:t xml:space="preserve">(Mỗi câu trả lời đúng thí sinh được </w:t>
      </w:r>
      <w:r w:rsidRPr="00330A7E">
        <w:rPr>
          <w:rFonts w:ascii="Times New Roman" w:hAnsi="Times New Roman" w:cs="Times New Roman"/>
          <w:position w:val="-8"/>
          <w:sz w:val="24"/>
          <w:szCs w:val="24"/>
        </w:rPr>
        <w:object w:dxaOrig="520" w:dyaOrig="300" w14:anchorId="7D9E6BD0">
          <v:shape id="_x0000_i6054" type="#_x0000_t75" style="width:25.5pt;height:15pt" o:ole="">
            <v:imagedata r:id="rId1000" o:title=""/>
          </v:shape>
          <o:OLEObject Type="Embed" ProgID="Equation.DSMT4" ShapeID="_x0000_i6054" DrawAspect="Content" ObjectID="_1796845116" r:id="rId9082"/>
        </w:object>
      </w:r>
      <w:r w:rsidRPr="00330A7E">
        <w:rPr>
          <w:rFonts w:ascii="Times New Roman" w:hAnsi="Times New Roman" w:cs="Times New Roman"/>
          <w:sz w:val="24"/>
          <w:szCs w:val="24"/>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ED397D" w:rsidRPr="00330A7E" w14:paraId="6AFA3DB1" w14:textId="77777777" w:rsidTr="00330A7E">
        <w:trPr>
          <w:trHeight w:val="360"/>
          <w:jc w:val="center"/>
        </w:trPr>
        <w:tc>
          <w:tcPr>
            <w:tcW w:w="518" w:type="dxa"/>
          </w:tcPr>
          <w:p w14:paraId="28DAC216"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Câu</w:t>
            </w:r>
          </w:p>
        </w:tc>
        <w:tc>
          <w:tcPr>
            <w:tcW w:w="518" w:type="dxa"/>
          </w:tcPr>
          <w:p w14:paraId="6B549E8E"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w:t>
            </w:r>
          </w:p>
        </w:tc>
        <w:tc>
          <w:tcPr>
            <w:tcW w:w="518" w:type="dxa"/>
          </w:tcPr>
          <w:p w14:paraId="2853A240"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2</w:t>
            </w:r>
          </w:p>
        </w:tc>
        <w:tc>
          <w:tcPr>
            <w:tcW w:w="518" w:type="dxa"/>
          </w:tcPr>
          <w:p w14:paraId="2B84440C"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3</w:t>
            </w:r>
          </w:p>
        </w:tc>
        <w:tc>
          <w:tcPr>
            <w:tcW w:w="518" w:type="dxa"/>
          </w:tcPr>
          <w:p w14:paraId="0C334F30"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4</w:t>
            </w:r>
          </w:p>
        </w:tc>
        <w:tc>
          <w:tcPr>
            <w:tcW w:w="518" w:type="dxa"/>
          </w:tcPr>
          <w:p w14:paraId="27719B36"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5</w:t>
            </w:r>
          </w:p>
        </w:tc>
        <w:tc>
          <w:tcPr>
            <w:tcW w:w="518" w:type="dxa"/>
          </w:tcPr>
          <w:p w14:paraId="4C5C37FD"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6</w:t>
            </w:r>
          </w:p>
        </w:tc>
        <w:tc>
          <w:tcPr>
            <w:tcW w:w="518" w:type="dxa"/>
          </w:tcPr>
          <w:p w14:paraId="08DCC8CB"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7</w:t>
            </w:r>
          </w:p>
        </w:tc>
        <w:tc>
          <w:tcPr>
            <w:tcW w:w="518" w:type="dxa"/>
          </w:tcPr>
          <w:p w14:paraId="190FCC18"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8</w:t>
            </w:r>
          </w:p>
        </w:tc>
        <w:tc>
          <w:tcPr>
            <w:tcW w:w="518" w:type="dxa"/>
          </w:tcPr>
          <w:p w14:paraId="0E157EFA"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9</w:t>
            </w:r>
          </w:p>
        </w:tc>
        <w:tc>
          <w:tcPr>
            <w:tcW w:w="518" w:type="dxa"/>
          </w:tcPr>
          <w:p w14:paraId="69B4F085"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10</w:t>
            </w:r>
          </w:p>
        </w:tc>
        <w:tc>
          <w:tcPr>
            <w:tcW w:w="518" w:type="dxa"/>
          </w:tcPr>
          <w:p w14:paraId="5D7C04E4"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11</w:t>
            </w:r>
          </w:p>
        </w:tc>
        <w:tc>
          <w:tcPr>
            <w:tcW w:w="518" w:type="dxa"/>
          </w:tcPr>
          <w:p w14:paraId="79D49237"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12</w:t>
            </w:r>
          </w:p>
        </w:tc>
      </w:tr>
      <w:tr w:rsidR="00ED397D" w:rsidRPr="00330A7E" w14:paraId="008F164A" w14:textId="77777777" w:rsidTr="00330A7E">
        <w:trPr>
          <w:trHeight w:val="360"/>
          <w:jc w:val="center"/>
        </w:trPr>
        <w:tc>
          <w:tcPr>
            <w:tcW w:w="518" w:type="dxa"/>
          </w:tcPr>
          <w:p w14:paraId="1D1D96EE"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Chọn</w:t>
            </w:r>
          </w:p>
        </w:tc>
        <w:tc>
          <w:tcPr>
            <w:tcW w:w="518" w:type="dxa"/>
          </w:tcPr>
          <w:p w14:paraId="1333E408"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48BFC9E4"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00B11882"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2505DD30"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6D03497C"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32271797"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20C0CF8D"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1FE729F1"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0240D49A"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0C28C774"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137866C4"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0D0B2B76"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r>
    </w:tbl>
    <w:p w14:paraId="0C56CA7F" w14:textId="77777777" w:rsidR="00ED397D" w:rsidRPr="00330A7E" w:rsidRDefault="00ED397D" w:rsidP="00330A7E">
      <w:pPr>
        <w:spacing w:before="120" w:after="0"/>
        <w:ind w:left="992"/>
        <w:rPr>
          <w:rFonts w:ascii="Times New Roman" w:hAnsi="Times New Roman" w:cs="Times New Roman"/>
          <w:sz w:val="24"/>
          <w:szCs w:val="24"/>
        </w:rPr>
      </w:pPr>
      <w:r w:rsidRPr="00330A7E">
        <w:rPr>
          <w:rFonts w:ascii="Times New Roman" w:hAnsi="Times New Roman" w:cs="Times New Roman"/>
          <w:b/>
          <w:sz w:val="24"/>
          <w:szCs w:val="24"/>
        </w:rPr>
        <w:t>PHẦN II</w:t>
      </w:r>
    </w:p>
    <w:p w14:paraId="78A32F68"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Điểm tối đa của 01 câu hỏi là 1 điểm.</w:t>
      </w:r>
    </w:p>
    <w:p w14:paraId="275E9E7F"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01 ý trong 1 câu hỏi được </w:t>
      </w:r>
      <w:r w:rsidRPr="00330A7E">
        <w:rPr>
          <w:rFonts w:ascii="Times New Roman" w:hAnsi="Times New Roman" w:cs="Times New Roman"/>
          <w:position w:val="-8"/>
          <w:sz w:val="24"/>
          <w:szCs w:val="24"/>
        </w:rPr>
        <w:object w:dxaOrig="380" w:dyaOrig="300" w14:anchorId="419AF749">
          <v:shape id="_x0000_i6055" type="#_x0000_t75" style="width:18.75pt;height:15pt" o:ole="">
            <v:imagedata r:id="rId1002" o:title=""/>
          </v:shape>
          <o:OLEObject Type="Embed" ProgID="Equation.DSMT4" ShapeID="_x0000_i6055" DrawAspect="Content" ObjectID="_1796845117" r:id="rId9083"/>
        </w:object>
      </w:r>
      <w:r w:rsidRPr="00330A7E">
        <w:rPr>
          <w:rFonts w:ascii="Times New Roman" w:hAnsi="Times New Roman" w:cs="Times New Roman"/>
          <w:sz w:val="24"/>
          <w:szCs w:val="24"/>
        </w:rPr>
        <w:t xml:space="preserve"> điểm.</w:t>
      </w:r>
    </w:p>
    <w:p w14:paraId="73F32F65"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02 ý trong 1 câu hỏi được </w:t>
      </w:r>
      <w:r w:rsidRPr="00330A7E">
        <w:rPr>
          <w:rFonts w:ascii="Times New Roman" w:hAnsi="Times New Roman" w:cs="Times New Roman"/>
          <w:position w:val="-8"/>
          <w:sz w:val="24"/>
          <w:szCs w:val="24"/>
        </w:rPr>
        <w:object w:dxaOrig="520" w:dyaOrig="300" w14:anchorId="710D7492">
          <v:shape id="_x0000_i6056" type="#_x0000_t75" style="width:25.5pt;height:15pt" o:ole="">
            <v:imagedata r:id="rId1000" o:title=""/>
          </v:shape>
          <o:OLEObject Type="Embed" ProgID="Equation.DSMT4" ShapeID="_x0000_i6056" DrawAspect="Content" ObjectID="_1796845118" r:id="rId9084"/>
        </w:object>
      </w:r>
      <w:r w:rsidRPr="00330A7E">
        <w:rPr>
          <w:rFonts w:ascii="Times New Roman" w:hAnsi="Times New Roman" w:cs="Times New Roman"/>
          <w:sz w:val="24"/>
          <w:szCs w:val="24"/>
        </w:rPr>
        <w:t xml:space="preserve"> điểm.</w:t>
      </w:r>
    </w:p>
    <w:p w14:paraId="536E3DE9"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03 ý trong 1 câu hỏi được </w:t>
      </w:r>
      <w:r w:rsidRPr="00330A7E">
        <w:rPr>
          <w:rFonts w:ascii="Times New Roman" w:hAnsi="Times New Roman" w:cs="Times New Roman"/>
          <w:position w:val="-8"/>
          <w:sz w:val="24"/>
          <w:szCs w:val="24"/>
        </w:rPr>
        <w:object w:dxaOrig="520" w:dyaOrig="300" w14:anchorId="2C3E0910">
          <v:shape id="_x0000_i6057" type="#_x0000_t75" style="width:25.5pt;height:15pt" o:ole="">
            <v:imagedata r:id="rId1005" o:title=""/>
          </v:shape>
          <o:OLEObject Type="Embed" ProgID="Equation.DSMT4" ShapeID="_x0000_i6057" DrawAspect="Content" ObjectID="_1796845119" r:id="rId9085"/>
        </w:object>
      </w:r>
      <w:r w:rsidRPr="00330A7E">
        <w:rPr>
          <w:rFonts w:ascii="Times New Roman" w:hAnsi="Times New Roman" w:cs="Times New Roman"/>
          <w:sz w:val="24"/>
          <w:szCs w:val="24"/>
        </w:rPr>
        <w:t xml:space="preserve"> điểm.</w:t>
      </w:r>
    </w:p>
    <w:p w14:paraId="4749F62D"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Thí sinh lựa chọn chính xác cả 04 ý trong 1 câu hỏi được 1 điểm.</w:t>
      </w:r>
    </w:p>
    <w:p w14:paraId="7B75F0B7" w14:textId="77777777" w:rsidR="00ED397D" w:rsidRPr="00330A7E" w:rsidRDefault="00ED397D" w:rsidP="00330A7E">
      <w:pPr>
        <w:spacing w:after="0"/>
        <w:ind w:left="992"/>
        <w:rPr>
          <w:rFonts w:ascii="Times New Roman" w:hAnsi="Times New Roman" w:cs="Times New Roman"/>
          <w:sz w:val="24"/>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38"/>
        <w:gridCol w:w="932"/>
        <w:gridCol w:w="932"/>
        <w:gridCol w:w="932"/>
      </w:tblGrid>
      <w:tr w:rsidR="00ED397D" w:rsidRPr="00330A7E" w14:paraId="1B65C55E" w14:textId="77777777" w:rsidTr="00330A7E">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76A08A8C" w14:textId="77777777" w:rsidR="00ED397D" w:rsidRPr="00330A7E" w:rsidRDefault="00ED397D" w:rsidP="000E1E56">
            <w:pPr>
              <w:pStyle w:val="ListParagraph"/>
              <w:numPr>
                <w:ilvl w:val="0"/>
                <w:numId w:val="8"/>
              </w:numPr>
              <w:tabs>
                <w:tab w:val="left" w:pos="992"/>
              </w:tabs>
              <w:spacing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07F0169F"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20A08BAF"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4A1B7BB6"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r>
      <w:tr w:rsidR="00ED397D" w:rsidRPr="00330A7E" w14:paraId="2AFD05CC" w14:textId="77777777" w:rsidTr="00330A7E">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14:paraId="2A516F3B"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1124FA3C"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52A0946E"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a) S</w:t>
            </w:r>
          </w:p>
        </w:tc>
        <w:tc>
          <w:tcPr>
            <w:tcW w:w="0" w:type="auto"/>
            <w:tcBorders>
              <w:bottom w:val="single" w:sz="8" w:space="0" w:color="000000"/>
              <w:right w:val="single" w:sz="8" w:space="0" w:color="000000"/>
            </w:tcBorders>
            <w:vAlign w:val="center"/>
          </w:tcPr>
          <w:p w14:paraId="756B287C"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a) Đ</w:t>
            </w:r>
          </w:p>
        </w:tc>
      </w:tr>
      <w:tr w:rsidR="00ED397D" w:rsidRPr="00330A7E" w14:paraId="34E4EA47"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47D43A8D"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14:paraId="33D70C17"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14:paraId="5BF7922A"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14:paraId="43AF3DDC"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b) Đ</w:t>
            </w:r>
          </w:p>
        </w:tc>
      </w:tr>
      <w:tr w:rsidR="00ED397D" w:rsidRPr="00330A7E" w14:paraId="3927D01E"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4CFC78F7"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lastRenderedPageBreak/>
              <w:t>c) Đ</w:t>
            </w:r>
          </w:p>
        </w:tc>
        <w:tc>
          <w:tcPr>
            <w:tcW w:w="0" w:type="auto"/>
            <w:tcBorders>
              <w:bottom w:val="single" w:sz="8" w:space="0" w:color="000000"/>
              <w:right w:val="single" w:sz="8" w:space="0" w:color="000000"/>
            </w:tcBorders>
            <w:vAlign w:val="center"/>
          </w:tcPr>
          <w:p w14:paraId="0CB96709"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14:paraId="3FB28CCD"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14:paraId="3FD067B8"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c) S</w:t>
            </w:r>
          </w:p>
        </w:tc>
      </w:tr>
      <w:tr w:rsidR="00ED397D" w:rsidRPr="00330A7E" w14:paraId="013FA057"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4767D34F"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14:paraId="75225151"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14:paraId="4096858A"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14:paraId="698DD560"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d) S</w:t>
            </w:r>
          </w:p>
        </w:tc>
      </w:tr>
    </w:tbl>
    <w:p w14:paraId="00F6E2A1" w14:textId="77777777" w:rsidR="00ED397D" w:rsidRPr="00330A7E" w:rsidRDefault="00ED397D" w:rsidP="00330A7E">
      <w:pPr>
        <w:spacing w:before="120" w:after="0"/>
        <w:ind w:left="992"/>
        <w:rPr>
          <w:rFonts w:ascii="Times New Roman" w:hAnsi="Times New Roman" w:cs="Times New Roman"/>
          <w:sz w:val="24"/>
          <w:szCs w:val="24"/>
        </w:rPr>
      </w:pPr>
      <w:r w:rsidRPr="00330A7E">
        <w:rPr>
          <w:rFonts w:ascii="Times New Roman" w:hAnsi="Times New Roman" w:cs="Times New Roman"/>
          <w:b/>
          <w:sz w:val="24"/>
          <w:szCs w:val="24"/>
        </w:rPr>
        <w:t xml:space="preserve">PHẦN III. </w:t>
      </w:r>
      <w:r w:rsidRPr="00330A7E">
        <w:rPr>
          <w:rFonts w:ascii="Times New Roman" w:hAnsi="Times New Roman" w:cs="Times New Roman"/>
          <w:sz w:val="24"/>
          <w:szCs w:val="24"/>
        </w:rPr>
        <w:t xml:space="preserve">(Mỗi câu trả lời đúng thí sinh được </w:t>
      </w:r>
      <w:r w:rsidRPr="00330A7E">
        <w:rPr>
          <w:rFonts w:ascii="Times New Roman" w:hAnsi="Times New Roman" w:cs="Times New Roman"/>
          <w:position w:val="-8"/>
          <w:sz w:val="24"/>
          <w:szCs w:val="24"/>
        </w:rPr>
        <w:object w:dxaOrig="380" w:dyaOrig="300" w14:anchorId="62EE86BF">
          <v:shape id="_x0000_i6058" type="#_x0000_t75" style="width:18.75pt;height:15pt" o:ole="">
            <v:imagedata r:id="rId1007" o:title=""/>
          </v:shape>
          <o:OLEObject Type="Embed" ProgID="Equation.DSMT4" ShapeID="_x0000_i6058" DrawAspect="Content" ObjectID="_1796845120" r:id="rId9086"/>
        </w:object>
      </w:r>
      <w:r w:rsidRPr="00330A7E">
        <w:rPr>
          <w:rFonts w:ascii="Times New Roman" w:hAnsi="Times New Roman" w:cs="Times New Roman"/>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851"/>
        <w:gridCol w:w="806"/>
        <w:gridCol w:w="911"/>
        <w:gridCol w:w="851"/>
        <w:gridCol w:w="670"/>
        <w:gridCol w:w="535"/>
      </w:tblGrid>
      <w:tr w:rsidR="00ED397D" w:rsidRPr="00330A7E" w14:paraId="7EA5C6FF" w14:textId="77777777" w:rsidTr="00330A7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1A60F6BC"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Câu</w:t>
            </w:r>
          </w:p>
        </w:tc>
        <w:tc>
          <w:tcPr>
            <w:tcW w:w="0" w:type="auto"/>
            <w:tcBorders>
              <w:top w:val="single" w:sz="8" w:space="0" w:color="000000"/>
              <w:bottom w:val="single" w:sz="8" w:space="0" w:color="000000"/>
              <w:right w:val="single" w:sz="8" w:space="0" w:color="000000"/>
            </w:tcBorders>
            <w:vAlign w:val="center"/>
          </w:tcPr>
          <w:p w14:paraId="14E64AC6"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w:t>
            </w:r>
          </w:p>
        </w:tc>
        <w:tc>
          <w:tcPr>
            <w:tcW w:w="0" w:type="auto"/>
            <w:tcBorders>
              <w:top w:val="single" w:sz="8" w:space="0" w:color="000000"/>
              <w:bottom w:val="single" w:sz="8" w:space="0" w:color="000000"/>
              <w:right w:val="single" w:sz="8" w:space="0" w:color="000000"/>
            </w:tcBorders>
            <w:vAlign w:val="center"/>
          </w:tcPr>
          <w:p w14:paraId="61CF4929"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2</w:t>
            </w:r>
          </w:p>
        </w:tc>
        <w:tc>
          <w:tcPr>
            <w:tcW w:w="0" w:type="auto"/>
            <w:tcBorders>
              <w:top w:val="single" w:sz="8" w:space="0" w:color="000000"/>
              <w:bottom w:val="single" w:sz="8" w:space="0" w:color="000000"/>
              <w:right w:val="single" w:sz="8" w:space="0" w:color="000000"/>
            </w:tcBorders>
            <w:vAlign w:val="center"/>
          </w:tcPr>
          <w:p w14:paraId="68368711"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3</w:t>
            </w:r>
          </w:p>
        </w:tc>
        <w:tc>
          <w:tcPr>
            <w:tcW w:w="0" w:type="auto"/>
            <w:tcBorders>
              <w:top w:val="single" w:sz="8" w:space="0" w:color="000000"/>
              <w:bottom w:val="single" w:sz="8" w:space="0" w:color="000000"/>
              <w:right w:val="single" w:sz="8" w:space="0" w:color="000000"/>
            </w:tcBorders>
            <w:vAlign w:val="center"/>
          </w:tcPr>
          <w:p w14:paraId="0EE87F2E"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4</w:t>
            </w:r>
          </w:p>
        </w:tc>
        <w:tc>
          <w:tcPr>
            <w:tcW w:w="0" w:type="auto"/>
            <w:tcBorders>
              <w:top w:val="single" w:sz="8" w:space="0" w:color="000000"/>
              <w:bottom w:val="single" w:sz="8" w:space="0" w:color="000000"/>
              <w:right w:val="single" w:sz="8" w:space="0" w:color="000000"/>
            </w:tcBorders>
            <w:vAlign w:val="center"/>
          </w:tcPr>
          <w:p w14:paraId="0863BFB0"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5</w:t>
            </w:r>
          </w:p>
        </w:tc>
        <w:tc>
          <w:tcPr>
            <w:tcW w:w="0" w:type="auto"/>
            <w:tcBorders>
              <w:top w:val="single" w:sz="8" w:space="0" w:color="000000"/>
              <w:bottom w:val="single" w:sz="8" w:space="0" w:color="000000"/>
              <w:right w:val="single" w:sz="8" w:space="0" w:color="000000"/>
            </w:tcBorders>
            <w:vAlign w:val="center"/>
          </w:tcPr>
          <w:p w14:paraId="75BD6A59"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6</w:t>
            </w:r>
          </w:p>
        </w:tc>
      </w:tr>
      <w:tr w:rsidR="00ED397D" w:rsidRPr="00330A7E" w14:paraId="62E6EAF8" w14:textId="77777777" w:rsidTr="00330A7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8D02FC8" w14:textId="77777777" w:rsidR="00ED397D" w:rsidRPr="00330A7E" w:rsidRDefault="00ED397D" w:rsidP="00330A7E">
            <w:pPr>
              <w:spacing w:after="0"/>
              <w:rPr>
                <w:rFonts w:ascii="Times New Roman" w:hAnsi="Times New Roman" w:cs="Times New Roman"/>
                <w:sz w:val="24"/>
                <w:szCs w:val="24"/>
              </w:rPr>
            </w:pPr>
            <w:r w:rsidRPr="00330A7E">
              <w:rPr>
                <w:rFonts w:ascii="Times New Roman" w:hAnsi="Times New Roman" w:cs="Times New Roman"/>
                <w:sz w:val="24"/>
                <w:szCs w:val="24"/>
              </w:rPr>
              <w:t>Chọn</w:t>
            </w:r>
          </w:p>
        </w:tc>
        <w:tc>
          <w:tcPr>
            <w:tcW w:w="0" w:type="auto"/>
            <w:tcBorders>
              <w:bottom w:val="single" w:sz="8" w:space="0" w:color="000000"/>
              <w:right w:val="single" w:sz="8" w:space="0" w:color="000000"/>
            </w:tcBorders>
            <w:vAlign w:val="center"/>
          </w:tcPr>
          <w:p w14:paraId="25C5CAF9"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8"/>
                <w:sz w:val="24"/>
                <w:szCs w:val="24"/>
              </w:rPr>
              <w:object w:dxaOrig="520" w:dyaOrig="300" w14:anchorId="73B448B7">
                <v:shape id="_x0000_i6059" type="#_x0000_t75" style="width:25.5pt;height:15pt" o:ole="">
                  <v:imagedata r:id="rId9087" o:title=""/>
                </v:shape>
                <o:OLEObject Type="Embed" ProgID="Equation.DSMT4" ShapeID="_x0000_i6059" DrawAspect="Content" ObjectID="_1796845121" r:id="rId9088"/>
              </w:object>
            </w:r>
          </w:p>
        </w:tc>
        <w:tc>
          <w:tcPr>
            <w:tcW w:w="0" w:type="auto"/>
            <w:tcBorders>
              <w:bottom w:val="single" w:sz="8" w:space="0" w:color="000000"/>
              <w:right w:val="single" w:sz="8" w:space="0" w:color="000000"/>
            </w:tcBorders>
            <w:vAlign w:val="center"/>
          </w:tcPr>
          <w:p w14:paraId="30087897"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460" w:dyaOrig="279" w14:anchorId="665693EE">
                <v:shape id="_x0000_i6060" type="#_x0000_t75" style="width:23.25pt;height:13.5pt" o:ole="">
                  <v:imagedata r:id="rId9089" o:title=""/>
                </v:shape>
                <o:OLEObject Type="Embed" ProgID="Equation.DSMT4" ShapeID="_x0000_i6060" DrawAspect="Content" ObjectID="_1796845122" r:id="rId9090"/>
              </w:object>
            </w:r>
          </w:p>
        </w:tc>
        <w:tc>
          <w:tcPr>
            <w:tcW w:w="0" w:type="auto"/>
            <w:tcBorders>
              <w:bottom w:val="single" w:sz="8" w:space="0" w:color="000000"/>
              <w:right w:val="single" w:sz="8" w:space="0" w:color="000000"/>
            </w:tcBorders>
            <w:vAlign w:val="center"/>
          </w:tcPr>
          <w:p w14:paraId="5007134B"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580" w:dyaOrig="279" w14:anchorId="2276109E">
                <v:shape id="_x0000_i6061" type="#_x0000_t75" style="width:28.5pt;height:13.5pt" o:ole="">
                  <v:imagedata r:id="rId9091" o:title=""/>
                </v:shape>
                <o:OLEObject Type="Embed" ProgID="Equation.DSMT4" ShapeID="_x0000_i6061" DrawAspect="Content" ObjectID="_1796845123" r:id="rId9092"/>
              </w:object>
            </w:r>
          </w:p>
        </w:tc>
        <w:tc>
          <w:tcPr>
            <w:tcW w:w="0" w:type="auto"/>
            <w:tcBorders>
              <w:bottom w:val="single" w:sz="8" w:space="0" w:color="000000"/>
              <w:right w:val="single" w:sz="8" w:space="0" w:color="000000"/>
            </w:tcBorders>
            <w:vAlign w:val="center"/>
          </w:tcPr>
          <w:p w14:paraId="3A7C074D"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8"/>
                <w:sz w:val="24"/>
                <w:szCs w:val="24"/>
              </w:rPr>
              <w:object w:dxaOrig="520" w:dyaOrig="300" w14:anchorId="26683A3E">
                <v:shape id="_x0000_i6062" type="#_x0000_t75" style="width:25.5pt;height:15pt" o:ole="">
                  <v:imagedata r:id="rId9093" o:title=""/>
                </v:shape>
                <o:OLEObject Type="Embed" ProgID="Equation.DSMT4" ShapeID="_x0000_i6062" DrawAspect="Content" ObjectID="_1796845124" r:id="rId9094"/>
              </w:object>
            </w:r>
          </w:p>
        </w:tc>
        <w:tc>
          <w:tcPr>
            <w:tcW w:w="0" w:type="auto"/>
            <w:tcBorders>
              <w:bottom w:val="single" w:sz="8" w:space="0" w:color="000000"/>
              <w:right w:val="single" w:sz="8" w:space="0" w:color="000000"/>
            </w:tcBorders>
            <w:vAlign w:val="center"/>
          </w:tcPr>
          <w:p w14:paraId="4330F3C2"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320" w:dyaOrig="279" w14:anchorId="078F22E3">
                <v:shape id="_x0000_i6063" type="#_x0000_t75" style="width:16.5pt;height:13.5pt" o:ole="">
                  <v:imagedata r:id="rId9095" o:title=""/>
                </v:shape>
                <o:OLEObject Type="Embed" ProgID="Equation.DSMT4" ShapeID="_x0000_i6063" DrawAspect="Content" ObjectID="_1796845125" r:id="rId9096"/>
              </w:object>
            </w:r>
          </w:p>
        </w:tc>
        <w:tc>
          <w:tcPr>
            <w:tcW w:w="0" w:type="auto"/>
            <w:tcBorders>
              <w:bottom w:val="single" w:sz="8" w:space="0" w:color="000000"/>
              <w:right w:val="single" w:sz="8" w:space="0" w:color="000000"/>
            </w:tcBorders>
            <w:shd w:val="clear" w:color="auto" w:fill="auto"/>
            <w:vAlign w:val="center"/>
          </w:tcPr>
          <w:p w14:paraId="48042AB3"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position w:val="-6"/>
                <w:sz w:val="24"/>
                <w:szCs w:val="24"/>
              </w:rPr>
              <w:object w:dxaOrig="200" w:dyaOrig="279" w14:anchorId="193A0116">
                <v:shape id="_x0000_i6064" type="#_x0000_t75" style="width:9.75pt;height:13.5pt" o:ole="">
                  <v:imagedata r:id="rId9097" o:title=""/>
                </v:shape>
                <o:OLEObject Type="Embed" ProgID="Equation.DSMT4" ShapeID="_x0000_i6064" DrawAspect="Content" ObjectID="_1796845126" r:id="rId9098"/>
              </w:object>
            </w:r>
          </w:p>
        </w:tc>
      </w:tr>
    </w:tbl>
    <w:p w14:paraId="4FD1130B" w14:textId="77777777" w:rsidR="00ED397D" w:rsidRPr="00330A7E" w:rsidRDefault="00ED397D" w:rsidP="00330A7E">
      <w:pPr>
        <w:spacing w:after="0"/>
        <w:ind w:left="992"/>
        <w:jc w:val="center"/>
        <w:rPr>
          <w:rFonts w:ascii="Times New Roman" w:hAnsi="Times New Roman" w:cs="Times New Roman"/>
          <w:b/>
          <w:color w:val="0033CC"/>
          <w:sz w:val="24"/>
          <w:szCs w:val="24"/>
        </w:rPr>
      </w:pPr>
    </w:p>
    <w:p w14:paraId="22D47CDE" w14:textId="77777777" w:rsidR="00ED397D" w:rsidRPr="00330A7E" w:rsidRDefault="00ED397D" w:rsidP="00330A7E">
      <w:pPr>
        <w:spacing w:after="0"/>
        <w:ind w:left="992"/>
        <w:jc w:val="center"/>
        <w:rPr>
          <w:rFonts w:ascii="Times New Roman" w:hAnsi="Times New Roman" w:cs="Times New Roman"/>
          <w:b/>
          <w:color w:val="0033CC"/>
          <w:sz w:val="24"/>
          <w:szCs w:val="24"/>
        </w:rPr>
      </w:pPr>
      <w:r w:rsidRPr="00330A7E">
        <w:rPr>
          <w:rFonts w:ascii="Times New Roman" w:hAnsi="Times New Roman" w:cs="Times New Roman"/>
          <w:b/>
          <w:color w:val="0033CC"/>
          <w:sz w:val="24"/>
          <w:szCs w:val="24"/>
        </w:rPr>
        <w:t>LỜI GIẢI CHI TIẾT</w:t>
      </w:r>
    </w:p>
    <w:p w14:paraId="4CC70B64"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PHẦN I. Câu trắc nghiệm nhiều phương án lựa chọn</w:t>
      </w:r>
      <w:r w:rsidRPr="00330A7E">
        <w:rPr>
          <w:rFonts w:ascii="Times New Roman" w:hAnsi="Times New Roman" w:cs="Times New Roman"/>
          <w:sz w:val="24"/>
          <w:szCs w:val="24"/>
        </w:rPr>
        <w:t>. Thí sinh trả lời từ câu 1 đến câu 12. Mỗi câu hỏi thí sinh chỉ chọn một phương án.</w:t>
      </w:r>
    </w:p>
    <w:p w14:paraId="0B0CE4C1" w14:textId="77777777" w:rsidR="00ED397D" w:rsidRPr="00330A7E" w:rsidRDefault="00ED397D" w:rsidP="000E1E56">
      <w:pPr>
        <w:pStyle w:val="ListParagraph"/>
        <w:numPr>
          <w:ilvl w:val="0"/>
          <w:numId w:val="72"/>
        </w:numPr>
        <w:tabs>
          <w:tab w:val="left" w:pos="992"/>
        </w:tabs>
        <w:spacing w:before="120" w:line="276" w:lineRule="auto"/>
        <w:jc w:val="left"/>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6"/>
          <w:sz w:val="24"/>
          <w:szCs w:val="24"/>
        </w:rPr>
        <w:object w:dxaOrig="560" w:dyaOrig="440" w14:anchorId="61485952">
          <v:shape id="_x0000_i6065" type="#_x0000_t75" style="width:27.75pt;height:21.75pt" o:ole="">
            <v:imagedata r:id="rId9099" o:title=""/>
          </v:shape>
          <o:OLEObject Type="Embed" ProgID="Equation.DSMT4" ShapeID="_x0000_i6065" DrawAspect="Content" ObjectID="_1796845127" r:id="rId9100"/>
        </w:object>
      </w:r>
      <w:r w:rsidRPr="00330A7E">
        <w:rPr>
          <w:rFonts w:ascii="Times New Roman" w:hAnsi="Times New Roman" w:cs="Times New Roman"/>
          <w:sz w:val="24"/>
          <w:szCs w:val="24"/>
        </w:rPr>
        <w:t xml:space="preserve"> có bảng biến thiên như sau:</w:t>
      </w:r>
    </w:p>
    <w:p w14:paraId="08B08966" w14:textId="77777777" w:rsidR="00ED397D" w:rsidRPr="00330A7E" w:rsidRDefault="00ED397D" w:rsidP="00330A7E">
      <w:pPr>
        <w:pStyle w:val="ListParagraph"/>
        <w:spacing w:line="276" w:lineRule="auto"/>
        <w:ind w:left="992"/>
        <w:jc w:val="center"/>
        <w:rPr>
          <w:rFonts w:ascii="Times New Roman" w:hAnsi="Times New Roman" w:cs="Times New Roman"/>
          <w:sz w:val="24"/>
          <w:szCs w:val="24"/>
        </w:rPr>
      </w:pPr>
      <w:r w:rsidRPr="00330A7E">
        <w:rPr>
          <w:rFonts w:ascii="Times New Roman" w:hAnsi="Times New Roman" w:cs="Times New Roman"/>
          <w:sz w:val="24"/>
          <w:szCs w:val="24"/>
        </w:rPr>
        <w:drawing>
          <wp:inline distT="0" distB="0" distL="0" distR="0" wp14:anchorId="077FD795" wp14:editId="4E7E15A4">
            <wp:extent cx="3875237" cy="937341"/>
            <wp:effectExtent l="0" t="0" r="0" b="0"/>
            <wp:docPr id="378716879" name="Picture 37871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839.png"/>
                    <pic:cNvPicPr/>
                  </pic:nvPicPr>
                  <pic:blipFill>
                    <a:blip r:embed="rId8814" cstate="print">
                      <a:extLst>
                        <a:ext uri="{28A0092B-C50C-407E-A947-70E740481C1C}">
                          <a14:useLocalDpi xmlns:a14="http://schemas.microsoft.com/office/drawing/2010/main" val="0"/>
                        </a:ext>
                      </a:extLst>
                    </a:blip>
                    <a:stretch>
                      <a:fillRect/>
                    </a:stretch>
                  </pic:blipFill>
                  <pic:spPr>
                    <a:xfrm>
                      <a:off x="0" y="0"/>
                      <a:ext cx="3882905" cy="939196"/>
                    </a:xfrm>
                    <a:prstGeom prst="rect">
                      <a:avLst/>
                    </a:prstGeom>
                  </pic:spPr>
                </pic:pic>
              </a:graphicData>
            </a:graphic>
          </wp:inline>
        </w:drawing>
      </w:r>
    </w:p>
    <w:p w14:paraId="7793B3E4" w14:textId="77777777" w:rsidR="00ED397D" w:rsidRPr="00330A7E" w:rsidRDefault="00ED397D" w:rsidP="00330A7E">
      <w:pPr>
        <w:pStyle w:val="ListParagraph"/>
        <w:spacing w:line="276" w:lineRule="auto"/>
        <w:ind w:left="992"/>
        <w:rPr>
          <w:rFonts w:ascii="Times New Roman" w:hAnsi="Times New Roman" w:cs="Times New Roman"/>
          <w:b/>
          <w:color w:val="0000FF"/>
          <w:sz w:val="24"/>
          <w:szCs w:val="24"/>
        </w:rPr>
      </w:pPr>
      <w:r w:rsidRPr="00330A7E">
        <w:rPr>
          <w:rFonts w:ascii="Times New Roman" w:hAnsi="Times New Roman" w:cs="Times New Roman"/>
          <w:sz w:val="24"/>
          <w:szCs w:val="24"/>
        </w:rPr>
        <w:t>Hàm số đã cho đồng biến trên khoảng nào dưới đây?</w:t>
      </w:r>
    </w:p>
    <w:p w14:paraId="7869279D" w14:textId="77777777" w:rsidR="00ED397D" w:rsidRPr="00330A7E" w:rsidRDefault="00ED397D" w:rsidP="00330A7E">
      <w:pPr>
        <w:pStyle w:val="ListParagraph"/>
        <w:tabs>
          <w:tab w:val="left" w:pos="3402"/>
          <w:tab w:val="left" w:pos="5669"/>
          <w:tab w:val="left" w:pos="7937"/>
        </w:tabs>
        <w:spacing w:line="276" w:lineRule="auto"/>
        <w:ind w:left="992"/>
        <w:rPr>
          <w:rFonts w:ascii="Times New Roman" w:hAnsi="Times New Roman" w:cs="Times New Roman"/>
          <w:color w:val="C00000"/>
          <w:sz w:val="24"/>
          <w:szCs w:val="24"/>
        </w:rPr>
      </w:pPr>
      <w:r w:rsidRPr="00330A7E">
        <w:rPr>
          <w:rFonts w:ascii="Times New Roman" w:hAnsi="Times New Roman" w:cs="Times New Roman"/>
          <w:b/>
          <w:color w:val="0000FF"/>
          <w:sz w:val="24"/>
          <w:szCs w:val="24"/>
          <w:u w:val="single"/>
        </w:rPr>
        <w:t>A</w:t>
      </w:r>
      <w:r w:rsidRPr="00330A7E">
        <w:rPr>
          <w:rFonts w:ascii="Times New Roman" w:hAnsi="Times New Roman" w:cs="Times New Roman"/>
          <w:b/>
          <w:color w:val="0000FF"/>
          <w:sz w:val="24"/>
          <w:szCs w:val="24"/>
        </w:rPr>
        <w:t xml:space="preserve">. </w:t>
      </w:r>
      <w:r w:rsidRPr="00330A7E">
        <w:rPr>
          <w:rFonts w:ascii="Times New Roman" w:hAnsi="Times New Roman" w:cs="Times New Roman"/>
          <w:color w:val="C00000"/>
          <w:position w:val="-16"/>
          <w:sz w:val="24"/>
          <w:szCs w:val="24"/>
        </w:rPr>
        <w:object w:dxaOrig="720" w:dyaOrig="440" w14:anchorId="2F977EB3">
          <v:shape id="_x0000_i6066" type="#_x0000_t75" style="width:36pt;height:21.75pt" o:ole="">
            <v:imagedata r:id="rId9101" o:title=""/>
          </v:shape>
          <o:OLEObject Type="Embed" ProgID="Equation.DSMT4" ShapeID="_x0000_i6066" DrawAspect="Content" ObjectID="_1796845128" r:id="rId9102"/>
        </w:object>
      </w:r>
      <w:r w:rsidRPr="00330A7E">
        <w:rPr>
          <w:rFonts w:ascii="Times New Roman" w:hAnsi="Times New Roman" w:cs="Times New Roman"/>
          <w:color w:val="C00000"/>
          <w:sz w:val="24"/>
          <w:szCs w:val="24"/>
        </w:rPr>
        <w:t>.</w:t>
      </w:r>
      <w:r w:rsidRPr="00330A7E">
        <w:rPr>
          <w:rFonts w:ascii="Times New Roman" w:hAnsi="Times New Roman" w:cs="Times New Roman"/>
          <w:b/>
          <w:color w:val="C00000"/>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color w:val="C00000"/>
          <w:position w:val="-16"/>
          <w:sz w:val="24"/>
          <w:szCs w:val="24"/>
        </w:rPr>
        <w:object w:dxaOrig="700" w:dyaOrig="440" w14:anchorId="61E45FAF">
          <v:shape id="_x0000_i6067" type="#_x0000_t75" style="width:35.25pt;height:21.75pt" o:ole="">
            <v:imagedata r:id="rId9103" o:title=""/>
          </v:shape>
          <o:OLEObject Type="Embed" ProgID="Equation.DSMT4" ShapeID="_x0000_i6067" DrawAspect="Content" ObjectID="_1796845129" r:id="rId9104"/>
        </w:object>
      </w:r>
      <w:r w:rsidRPr="00330A7E">
        <w:rPr>
          <w:rFonts w:ascii="Times New Roman" w:hAnsi="Times New Roman" w:cs="Times New Roman"/>
          <w:color w:val="C00000"/>
          <w:sz w:val="24"/>
          <w:szCs w:val="24"/>
        </w:rPr>
        <w:t>.</w:t>
      </w:r>
      <w:r w:rsidRPr="00330A7E">
        <w:rPr>
          <w:rFonts w:ascii="Times New Roman" w:hAnsi="Times New Roman" w:cs="Times New Roman"/>
          <w:b/>
          <w:color w:val="C00000"/>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color w:val="C00000"/>
          <w:position w:val="-16"/>
          <w:sz w:val="24"/>
          <w:szCs w:val="24"/>
        </w:rPr>
        <w:object w:dxaOrig="580" w:dyaOrig="440" w14:anchorId="1137A16E">
          <v:shape id="_x0000_i6068" type="#_x0000_t75" style="width:29.25pt;height:21.75pt" o:ole="">
            <v:imagedata r:id="rId9105" o:title=""/>
          </v:shape>
          <o:OLEObject Type="Embed" ProgID="Equation.DSMT4" ShapeID="_x0000_i6068" DrawAspect="Content" ObjectID="_1796845130" r:id="rId9106"/>
        </w:object>
      </w:r>
      <w:r w:rsidRPr="00330A7E">
        <w:rPr>
          <w:rFonts w:ascii="Times New Roman" w:hAnsi="Times New Roman" w:cs="Times New Roman"/>
          <w:color w:val="C00000"/>
          <w:sz w:val="24"/>
          <w:szCs w:val="24"/>
        </w:rPr>
        <w:t>.</w:t>
      </w:r>
      <w:r w:rsidRPr="00330A7E">
        <w:rPr>
          <w:rFonts w:ascii="Times New Roman" w:hAnsi="Times New Roman" w:cs="Times New Roman"/>
          <w:b/>
          <w:color w:val="C00000"/>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color w:val="C00000"/>
          <w:position w:val="-16"/>
          <w:sz w:val="24"/>
          <w:szCs w:val="24"/>
        </w:rPr>
        <w:object w:dxaOrig="900" w:dyaOrig="440" w14:anchorId="1E38BF2C">
          <v:shape id="_x0000_i6069" type="#_x0000_t75" style="width:45pt;height:21.75pt" o:ole="">
            <v:imagedata r:id="rId9107" o:title=""/>
          </v:shape>
          <o:OLEObject Type="Embed" ProgID="Equation.DSMT4" ShapeID="_x0000_i6069" DrawAspect="Content" ObjectID="_1796845131" r:id="rId9108"/>
        </w:object>
      </w:r>
      <w:r w:rsidRPr="00330A7E">
        <w:rPr>
          <w:rFonts w:ascii="Times New Roman" w:hAnsi="Times New Roman" w:cs="Times New Roman"/>
          <w:color w:val="C00000"/>
          <w:sz w:val="24"/>
          <w:szCs w:val="24"/>
        </w:rPr>
        <w:t>.</w:t>
      </w:r>
    </w:p>
    <w:p w14:paraId="7521A08D" w14:textId="77777777" w:rsidR="00ED397D" w:rsidRPr="00330A7E" w:rsidRDefault="00ED397D" w:rsidP="00330A7E">
      <w:pPr>
        <w:spacing w:after="0"/>
        <w:ind w:left="992"/>
        <w:jc w:val="center"/>
        <w:rPr>
          <w:rFonts w:ascii="Times New Roman" w:eastAsia="Times New Roman" w:hAnsi="Times New Roman" w:cs="Times New Roman"/>
          <w:b/>
          <w:i/>
          <w:noProof/>
          <w:color w:val="C00000"/>
          <w:sz w:val="24"/>
          <w:szCs w:val="24"/>
          <w:lang w:eastAsia="vi-VN"/>
        </w:rPr>
      </w:pPr>
      <w:r w:rsidRPr="00330A7E">
        <w:rPr>
          <w:rFonts w:ascii="Times New Roman" w:eastAsia="Times New Roman" w:hAnsi="Times New Roman" w:cs="Times New Roman"/>
          <w:noProof/>
          <w:color w:val="C00000"/>
          <w:sz w:val="24"/>
          <w:szCs w:val="24"/>
          <w:lang w:eastAsia="vi-VN"/>
        </w:rPr>
        <w:sym w:font="Wingdings" w:char="F040"/>
      </w:r>
      <w:r w:rsidRPr="00330A7E">
        <w:rPr>
          <w:rFonts w:ascii="Times New Roman" w:eastAsia="Times New Roman" w:hAnsi="Times New Roman" w:cs="Times New Roman"/>
          <w:noProof/>
          <w:color w:val="C00000"/>
          <w:sz w:val="24"/>
          <w:szCs w:val="24"/>
          <w:lang w:val="vi-VN" w:eastAsia="vi-VN"/>
        </w:rPr>
        <w:t xml:space="preserve"> </w:t>
      </w:r>
      <w:r w:rsidRPr="00330A7E">
        <w:rPr>
          <w:rFonts w:ascii="Times New Roman" w:eastAsia="Times New Roman" w:hAnsi="Times New Roman" w:cs="Times New Roman"/>
          <w:b/>
          <w:i/>
          <w:noProof/>
          <w:color w:val="C00000"/>
          <w:sz w:val="24"/>
          <w:szCs w:val="24"/>
          <w:lang w:eastAsia="vi-VN"/>
        </w:rPr>
        <w:t>Lời giải</w:t>
      </w:r>
    </w:p>
    <w:p w14:paraId="26193E6E" w14:textId="77777777" w:rsidR="00ED397D" w:rsidRPr="00330A7E" w:rsidRDefault="00ED397D" w:rsidP="00330A7E">
      <w:pPr>
        <w:spacing w:after="0"/>
        <w:ind w:left="992"/>
        <w:rPr>
          <w:rFonts w:ascii="Times New Roman" w:hAnsi="Times New Roman" w:cs="Times New Roman"/>
          <w:b/>
          <w:color w:val="C00000"/>
          <w:sz w:val="24"/>
          <w:szCs w:val="24"/>
          <w:highlight w:val="yellow"/>
        </w:rPr>
      </w:pPr>
      <w:r w:rsidRPr="00330A7E">
        <w:rPr>
          <w:rFonts w:ascii="Times New Roman" w:hAnsi="Times New Roman" w:cs="Times New Roman"/>
          <w:b/>
          <w:color w:val="C00000"/>
          <w:sz w:val="24"/>
          <w:szCs w:val="24"/>
        </w:rPr>
        <w:t>Chọn A</w:t>
      </w:r>
    </w:p>
    <w:p w14:paraId="317CC985" w14:textId="77777777" w:rsidR="00ED397D" w:rsidRPr="00330A7E" w:rsidRDefault="00ED397D" w:rsidP="00330A7E">
      <w:pPr>
        <w:spacing w:after="0"/>
        <w:ind w:left="992"/>
        <w:contextualSpacing/>
        <w:rPr>
          <w:rFonts w:ascii="Times New Roman" w:hAnsi="Times New Roman" w:cs="Times New Roman"/>
          <w:sz w:val="24"/>
          <w:szCs w:val="24"/>
        </w:rPr>
      </w:pPr>
      <w:r w:rsidRPr="00330A7E">
        <w:rPr>
          <w:rFonts w:ascii="Times New Roman" w:hAnsi="Times New Roman" w:cs="Times New Roman"/>
          <w:sz w:val="24"/>
          <w:szCs w:val="24"/>
        </w:rPr>
        <w:t xml:space="preserve">Hàm số đã cho đồng biến trên khoảng </w:t>
      </w:r>
      <w:r w:rsidRPr="00330A7E">
        <w:rPr>
          <w:rFonts w:ascii="Times New Roman" w:hAnsi="Times New Roman" w:cs="Times New Roman"/>
          <w:position w:val="-16"/>
          <w:sz w:val="24"/>
          <w:szCs w:val="24"/>
        </w:rPr>
        <w:object w:dxaOrig="720" w:dyaOrig="440" w14:anchorId="020AB608">
          <v:shape id="_x0000_i6070" type="#_x0000_t75" style="width:36pt;height:21.75pt" o:ole="">
            <v:imagedata r:id="rId9109" o:title=""/>
          </v:shape>
          <o:OLEObject Type="Embed" ProgID="Equation.DSMT4" ShapeID="_x0000_i6070" DrawAspect="Content" ObjectID="_1796845132" r:id="rId9110"/>
        </w:object>
      </w:r>
      <w:r w:rsidRPr="00330A7E">
        <w:rPr>
          <w:rFonts w:ascii="Times New Roman" w:hAnsi="Times New Roman" w:cs="Times New Roman"/>
          <w:sz w:val="24"/>
          <w:szCs w:val="24"/>
        </w:rPr>
        <w:t xml:space="preserve"> và </w:t>
      </w:r>
      <w:r w:rsidRPr="00330A7E">
        <w:rPr>
          <w:rFonts w:ascii="Times New Roman" w:hAnsi="Times New Roman" w:cs="Times New Roman"/>
          <w:position w:val="-16"/>
          <w:sz w:val="24"/>
          <w:szCs w:val="24"/>
        </w:rPr>
        <w:object w:dxaOrig="760" w:dyaOrig="440" w14:anchorId="6FF60979">
          <v:shape id="_x0000_i6071" type="#_x0000_t75" style="width:37.5pt;height:21.75pt" o:ole="">
            <v:imagedata r:id="rId9111" o:title=""/>
          </v:shape>
          <o:OLEObject Type="Embed" ProgID="Equation.DSMT4" ShapeID="_x0000_i6071" DrawAspect="Content" ObjectID="_1796845133" r:id="rId9112"/>
        </w:object>
      </w:r>
      <w:r w:rsidRPr="00330A7E">
        <w:rPr>
          <w:rFonts w:ascii="Times New Roman" w:hAnsi="Times New Roman" w:cs="Times New Roman"/>
          <w:sz w:val="24"/>
          <w:szCs w:val="24"/>
        </w:rPr>
        <w:t>.</w:t>
      </w:r>
    </w:p>
    <w:p w14:paraId="1B4BB8B4" w14:textId="77777777" w:rsidR="00ED397D" w:rsidRPr="00330A7E" w:rsidRDefault="00ED397D" w:rsidP="000E1E56">
      <w:pPr>
        <w:pStyle w:val="ListParagraph"/>
        <w:numPr>
          <w:ilvl w:val="0"/>
          <w:numId w:val="72"/>
        </w:numPr>
        <w:tabs>
          <w:tab w:val="left" w:pos="992"/>
        </w:tabs>
        <w:spacing w:before="120" w:line="276" w:lineRule="auto"/>
        <w:jc w:val="left"/>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Pr="00330A7E">
        <w:rPr>
          <w:rFonts w:ascii="Times New Roman" w:hAnsi="Times New Roman" w:cs="Times New Roman"/>
          <w:position w:val="-12"/>
          <w:sz w:val="24"/>
          <w:szCs w:val="24"/>
        </w:rPr>
        <w:object w:dxaOrig="2079" w:dyaOrig="400" w14:anchorId="4CD66C7B">
          <v:shape id="_x0000_i6072" type="#_x0000_t75" style="width:104.25pt;height:21pt" o:ole="">
            <v:imagedata r:id="rId9113" o:title=""/>
          </v:shape>
          <o:OLEObject Type="Embed" ProgID="Equation.DSMT4" ShapeID="_x0000_i6072" DrawAspect="Content" ObjectID="_1796845134" r:id="rId9114"/>
        </w:object>
      </w:r>
      <w:r w:rsidRPr="00330A7E">
        <w:rPr>
          <w:rFonts w:ascii="Times New Roman" w:hAnsi="Times New Roman" w:cs="Times New Roman"/>
          <w:position w:val="-16"/>
          <w:sz w:val="24"/>
          <w:szCs w:val="24"/>
        </w:rPr>
        <w:object w:dxaOrig="1380" w:dyaOrig="440" w14:anchorId="590C8F76">
          <v:shape id="_x0000_i6073" type="#_x0000_t75" style="width:66.75pt;height:21.75pt" o:ole="">
            <v:imagedata r:id="rId9115" o:title=""/>
          </v:shape>
          <o:OLEObject Type="Embed" ProgID="Equation.DSMT4" ShapeID="_x0000_i6073" DrawAspect="Content" ObjectID="_1796845135" r:id="rId9116"/>
        </w:object>
      </w:r>
      <w:r w:rsidRPr="00330A7E">
        <w:rPr>
          <w:rFonts w:ascii="Times New Roman" w:hAnsi="Times New Roman" w:cs="Times New Roman"/>
          <w:sz w:val="24"/>
          <w:szCs w:val="24"/>
        </w:rPr>
        <w:t xml:space="preserve"> có đồ thị như hình vẽ bên. Số điểm cực trị của hàm số này là</w:t>
      </w:r>
    </w:p>
    <w:p w14:paraId="42F98C82" w14:textId="77777777" w:rsidR="00ED397D" w:rsidRPr="00330A7E" w:rsidRDefault="00ED397D" w:rsidP="00330A7E">
      <w:pPr>
        <w:spacing w:after="0"/>
        <w:ind w:left="992"/>
        <w:jc w:val="center"/>
        <w:rPr>
          <w:rFonts w:ascii="Times New Roman" w:hAnsi="Times New Roman" w:cs="Times New Roman"/>
          <w:b/>
          <w:sz w:val="24"/>
          <w:szCs w:val="24"/>
        </w:rPr>
      </w:pPr>
      <w:r w:rsidRPr="00330A7E">
        <w:rPr>
          <w:rFonts w:ascii="Times New Roman" w:hAnsi="Times New Roman" w:cs="Times New Roman"/>
          <w:b/>
          <w:noProof/>
          <w:sz w:val="24"/>
          <w:szCs w:val="24"/>
          <w:lang w:eastAsia="en-US"/>
        </w:rPr>
        <w:drawing>
          <wp:inline distT="0" distB="0" distL="0" distR="0" wp14:anchorId="56111C5A" wp14:editId="6979987C">
            <wp:extent cx="1456947" cy="1249683"/>
            <wp:effectExtent l="0" t="0" r="0" b="7620"/>
            <wp:docPr id="378716880" name="Picture 378716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844.png"/>
                    <pic:cNvPicPr/>
                  </pic:nvPicPr>
                  <pic:blipFill>
                    <a:blip r:embed="rId8827" cstate="print">
                      <a:extLst>
                        <a:ext uri="{28A0092B-C50C-407E-A947-70E740481C1C}">
                          <a14:useLocalDpi xmlns:a14="http://schemas.microsoft.com/office/drawing/2010/main" val="0"/>
                        </a:ext>
                      </a:extLst>
                    </a:blip>
                    <a:stretch>
                      <a:fillRect/>
                    </a:stretch>
                  </pic:blipFill>
                  <pic:spPr>
                    <a:xfrm>
                      <a:off x="0" y="0"/>
                      <a:ext cx="1456947" cy="1249683"/>
                    </a:xfrm>
                    <a:prstGeom prst="rect">
                      <a:avLst/>
                    </a:prstGeom>
                  </pic:spPr>
                </pic:pic>
              </a:graphicData>
            </a:graphic>
          </wp:inline>
        </w:drawing>
      </w:r>
    </w:p>
    <w:p w14:paraId="7A903D20"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C00000"/>
          <w:sz w:val="24"/>
          <w:szCs w:val="24"/>
        </w:rPr>
      </w:pPr>
      <w:r w:rsidRPr="00330A7E">
        <w:rPr>
          <w:rFonts w:ascii="Times New Roman" w:hAnsi="Times New Roman" w:cs="Times New Roman"/>
          <w:b/>
          <w:color w:val="0000FF"/>
          <w:sz w:val="24"/>
          <w:szCs w:val="24"/>
          <w:lang w:val="nl-NL"/>
        </w:rPr>
        <w:t xml:space="preserve">A. </w:t>
      </w:r>
      <w:r w:rsidRPr="00330A7E">
        <w:rPr>
          <w:rFonts w:ascii="Times New Roman" w:hAnsi="Times New Roman" w:cs="Times New Roman"/>
          <w:color w:val="C00000"/>
          <w:position w:val="-6"/>
          <w:sz w:val="24"/>
          <w:szCs w:val="24"/>
        </w:rPr>
        <w:object w:dxaOrig="200" w:dyaOrig="279" w14:anchorId="51E88778">
          <v:shape id="_x0000_i6074" type="#_x0000_t75" style="width:9.75pt;height:14.25pt" o:ole="">
            <v:imagedata r:id="rId9117" o:title=""/>
          </v:shape>
          <o:OLEObject Type="Embed" ProgID="Equation.DSMT4" ShapeID="_x0000_i6074" DrawAspect="Content" ObjectID="_1796845136" r:id="rId9118"/>
        </w:object>
      </w:r>
      <w:r w:rsidRPr="00330A7E">
        <w:rPr>
          <w:rFonts w:ascii="Times New Roman" w:hAnsi="Times New Roman" w:cs="Times New Roman"/>
          <w:color w:val="C00000"/>
          <w:sz w:val="24"/>
          <w:szCs w:val="24"/>
          <w:lang w:val="nl-NL"/>
        </w:rPr>
        <w:tab/>
      </w:r>
      <w:r w:rsidRPr="00330A7E">
        <w:rPr>
          <w:rFonts w:ascii="Times New Roman" w:hAnsi="Times New Roman" w:cs="Times New Roman"/>
          <w:b/>
          <w:color w:val="0000FF"/>
          <w:sz w:val="24"/>
          <w:szCs w:val="24"/>
          <w:u w:val="single"/>
          <w:lang w:val="nl-NL"/>
        </w:rPr>
        <w:t>B</w:t>
      </w:r>
      <w:r w:rsidRPr="00330A7E">
        <w:rPr>
          <w:rFonts w:ascii="Times New Roman" w:hAnsi="Times New Roman" w:cs="Times New Roman"/>
          <w:b/>
          <w:color w:val="0000FF"/>
          <w:sz w:val="24"/>
          <w:szCs w:val="24"/>
          <w:lang w:val="nl-NL"/>
        </w:rPr>
        <w:t xml:space="preserve">. </w:t>
      </w:r>
      <w:r w:rsidRPr="00330A7E">
        <w:rPr>
          <w:rFonts w:ascii="Times New Roman" w:hAnsi="Times New Roman" w:cs="Times New Roman"/>
          <w:color w:val="C00000"/>
          <w:position w:val="-4"/>
          <w:sz w:val="24"/>
          <w:szCs w:val="24"/>
        </w:rPr>
        <w:object w:dxaOrig="200" w:dyaOrig="260" w14:anchorId="60A1EC1F">
          <v:shape id="_x0000_i6075" type="#_x0000_t75" style="width:9.75pt;height:13.5pt" o:ole="">
            <v:imagedata r:id="rId9119" o:title=""/>
          </v:shape>
          <o:OLEObject Type="Embed" ProgID="Equation.DSMT4" ShapeID="_x0000_i6075" DrawAspect="Content" ObjectID="_1796845137" r:id="rId9120"/>
        </w:object>
      </w:r>
      <w:r w:rsidRPr="00330A7E">
        <w:rPr>
          <w:rFonts w:ascii="Times New Roman" w:hAnsi="Times New Roman" w:cs="Times New Roman"/>
          <w:color w:val="C00000"/>
          <w:sz w:val="24"/>
          <w:szCs w:val="24"/>
          <w:lang w:val="nl-NL"/>
        </w:rPr>
        <w:tab/>
      </w:r>
      <w:r w:rsidRPr="00330A7E">
        <w:rPr>
          <w:rFonts w:ascii="Times New Roman" w:hAnsi="Times New Roman" w:cs="Times New Roman"/>
          <w:b/>
          <w:color w:val="0000FF"/>
          <w:sz w:val="24"/>
          <w:szCs w:val="24"/>
          <w:lang w:val="nl-NL"/>
        </w:rPr>
        <w:t xml:space="preserve">C. </w:t>
      </w:r>
      <w:r w:rsidRPr="00330A7E">
        <w:rPr>
          <w:rFonts w:ascii="Times New Roman" w:hAnsi="Times New Roman" w:cs="Times New Roman"/>
          <w:color w:val="C00000"/>
          <w:position w:val="-4"/>
          <w:sz w:val="24"/>
          <w:szCs w:val="24"/>
        </w:rPr>
        <w:object w:dxaOrig="139" w:dyaOrig="260" w14:anchorId="3EEC3FD2">
          <v:shape id="_x0000_i6076" type="#_x0000_t75" style="width:6.75pt;height:13.5pt" o:ole="">
            <v:imagedata r:id="rId9121" o:title=""/>
          </v:shape>
          <o:OLEObject Type="Embed" ProgID="Equation.DSMT4" ShapeID="_x0000_i6076" DrawAspect="Content" ObjectID="_1796845138" r:id="rId9122"/>
        </w:object>
      </w:r>
      <w:r w:rsidRPr="00330A7E">
        <w:rPr>
          <w:rFonts w:ascii="Times New Roman" w:hAnsi="Times New Roman" w:cs="Times New Roman"/>
          <w:color w:val="C00000"/>
          <w:sz w:val="24"/>
          <w:szCs w:val="24"/>
          <w:lang w:val="nl-NL"/>
        </w:rPr>
        <w:tab/>
      </w:r>
      <w:r w:rsidRPr="00330A7E">
        <w:rPr>
          <w:rFonts w:ascii="Times New Roman" w:hAnsi="Times New Roman" w:cs="Times New Roman"/>
          <w:b/>
          <w:color w:val="0000FF"/>
          <w:sz w:val="24"/>
          <w:szCs w:val="24"/>
          <w:lang w:val="nl-NL"/>
        </w:rPr>
        <w:t xml:space="preserve">D. </w:t>
      </w:r>
      <w:r w:rsidRPr="00330A7E">
        <w:rPr>
          <w:rFonts w:ascii="Times New Roman" w:hAnsi="Times New Roman" w:cs="Times New Roman"/>
          <w:color w:val="C00000"/>
          <w:position w:val="-6"/>
          <w:sz w:val="24"/>
          <w:szCs w:val="24"/>
        </w:rPr>
        <w:object w:dxaOrig="180" w:dyaOrig="279" w14:anchorId="08593DF9">
          <v:shape id="_x0000_i6077" type="#_x0000_t75" style="width:9.75pt;height:14.25pt" o:ole="">
            <v:imagedata r:id="rId9123" o:title=""/>
          </v:shape>
          <o:OLEObject Type="Embed" ProgID="Equation.DSMT4" ShapeID="_x0000_i6077" DrawAspect="Content" ObjectID="_1796845139" r:id="rId9124"/>
        </w:object>
      </w:r>
    </w:p>
    <w:p w14:paraId="0A85F608" w14:textId="77777777" w:rsidR="00ED397D" w:rsidRPr="00330A7E" w:rsidRDefault="00ED397D" w:rsidP="00330A7E">
      <w:pPr>
        <w:spacing w:after="0"/>
        <w:ind w:left="992"/>
        <w:jc w:val="center"/>
        <w:rPr>
          <w:rFonts w:ascii="Times New Roman" w:eastAsia="Times New Roman" w:hAnsi="Times New Roman" w:cs="Times New Roman"/>
          <w:b/>
          <w:i/>
          <w:noProof/>
          <w:color w:val="C00000"/>
          <w:sz w:val="24"/>
          <w:szCs w:val="24"/>
          <w:lang w:eastAsia="vi-VN"/>
        </w:rPr>
      </w:pPr>
      <w:r w:rsidRPr="00330A7E">
        <w:rPr>
          <w:rFonts w:ascii="Times New Roman" w:eastAsia="Times New Roman" w:hAnsi="Times New Roman" w:cs="Times New Roman"/>
          <w:noProof/>
          <w:color w:val="C00000"/>
          <w:sz w:val="24"/>
          <w:szCs w:val="24"/>
          <w:lang w:eastAsia="vi-VN"/>
        </w:rPr>
        <w:sym w:font="Wingdings" w:char="F040"/>
      </w:r>
      <w:r w:rsidRPr="00330A7E">
        <w:rPr>
          <w:rFonts w:ascii="Times New Roman" w:eastAsia="Times New Roman" w:hAnsi="Times New Roman" w:cs="Times New Roman"/>
          <w:noProof/>
          <w:color w:val="C00000"/>
          <w:sz w:val="24"/>
          <w:szCs w:val="24"/>
          <w:lang w:val="vi-VN" w:eastAsia="vi-VN"/>
        </w:rPr>
        <w:t xml:space="preserve"> </w:t>
      </w:r>
      <w:r w:rsidRPr="00330A7E">
        <w:rPr>
          <w:rFonts w:ascii="Times New Roman" w:eastAsia="Times New Roman" w:hAnsi="Times New Roman" w:cs="Times New Roman"/>
          <w:b/>
          <w:i/>
          <w:noProof/>
          <w:color w:val="C00000"/>
          <w:sz w:val="24"/>
          <w:szCs w:val="24"/>
          <w:lang w:eastAsia="vi-VN"/>
        </w:rPr>
        <w:t>Lời giải</w:t>
      </w:r>
    </w:p>
    <w:p w14:paraId="503C38B1" w14:textId="77777777" w:rsidR="00ED397D" w:rsidRPr="00330A7E" w:rsidRDefault="00ED397D" w:rsidP="00330A7E">
      <w:pPr>
        <w:spacing w:after="0"/>
        <w:ind w:left="992"/>
        <w:rPr>
          <w:rFonts w:ascii="Times New Roman" w:hAnsi="Times New Roman" w:cs="Times New Roman"/>
          <w:b/>
          <w:color w:val="C00000"/>
          <w:sz w:val="24"/>
          <w:szCs w:val="24"/>
          <w:highlight w:val="yellow"/>
        </w:rPr>
      </w:pPr>
      <w:r w:rsidRPr="00330A7E">
        <w:rPr>
          <w:rFonts w:ascii="Times New Roman" w:hAnsi="Times New Roman" w:cs="Times New Roman"/>
          <w:b/>
          <w:color w:val="C00000"/>
          <w:sz w:val="24"/>
          <w:szCs w:val="24"/>
        </w:rPr>
        <w:t>Chọn B</w:t>
      </w:r>
    </w:p>
    <w:p w14:paraId="3157C973" w14:textId="77777777" w:rsidR="00ED397D" w:rsidRPr="00330A7E" w:rsidRDefault="00ED397D" w:rsidP="00330A7E">
      <w:pPr>
        <w:spacing w:after="0"/>
        <w:ind w:left="992"/>
        <w:rPr>
          <w:rFonts w:ascii="Times New Roman" w:hAnsi="Times New Roman" w:cs="Times New Roman"/>
          <w:b/>
          <w:sz w:val="24"/>
          <w:szCs w:val="24"/>
        </w:rPr>
      </w:pPr>
      <w:r w:rsidRPr="00330A7E">
        <w:rPr>
          <w:rFonts w:ascii="Times New Roman" w:hAnsi="Times New Roman" w:cs="Times New Roman"/>
          <w:sz w:val="24"/>
          <w:szCs w:val="24"/>
        </w:rPr>
        <w:t>Dựa vào hình dạng đồ thị hàm số có hai điểm cực trị.</w:t>
      </w:r>
    </w:p>
    <w:p w14:paraId="0FD810E1" w14:textId="77777777" w:rsidR="00ED397D" w:rsidRPr="00330A7E" w:rsidRDefault="00ED397D" w:rsidP="000E1E56">
      <w:pPr>
        <w:pStyle w:val="ListParagraph"/>
        <w:widowControl w:val="0"/>
        <w:numPr>
          <w:ilvl w:val="0"/>
          <w:numId w:val="72"/>
        </w:numPr>
        <w:tabs>
          <w:tab w:val="left" w:pos="992"/>
        </w:tabs>
        <w:spacing w:before="120" w:line="276" w:lineRule="auto"/>
        <w:jc w:val="left"/>
        <w:rPr>
          <w:rFonts w:ascii="Times New Roman" w:eastAsia="Calibri" w:hAnsi="Times New Roman" w:cs="Times New Roman"/>
          <w:color w:val="000000"/>
          <w:sz w:val="24"/>
          <w:szCs w:val="24"/>
        </w:rPr>
      </w:pPr>
      <w:r w:rsidRPr="00330A7E">
        <w:rPr>
          <w:rFonts w:ascii="Times New Roman" w:eastAsia="Calibri" w:hAnsi="Times New Roman" w:cs="Times New Roman"/>
          <w:sz w:val="24"/>
          <w:szCs w:val="24"/>
        </w:rPr>
        <w:t xml:space="preserve">Cho </w:t>
      </w:r>
      <w:r w:rsidRPr="00330A7E">
        <w:rPr>
          <w:rFonts w:ascii="Times New Roman" w:hAnsi="Times New Roman" w:cs="Times New Roman"/>
          <w:position w:val="-16"/>
          <w:sz w:val="24"/>
          <w:szCs w:val="24"/>
        </w:rPr>
        <w:object w:dxaOrig="1780" w:dyaOrig="440" w14:anchorId="62AB3566">
          <v:shape id="_x0000_i6078" type="#_x0000_t75" style="width:89.25pt;height:21.75pt" o:ole="">
            <v:imagedata r:id="rId9125" o:title=""/>
          </v:shape>
          <o:OLEObject Type="Embed" ProgID="Equation.DSMT4" ShapeID="_x0000_i6078" DrawAspect="Content" ObjectID="_1796845140" r:id="rId9126"/>
        </w:object>
      </w:r>
      <w:r w:rsidRPr="00330A7E">
        <w:rPr>
          <w:rFonts w:ascii="Times New Roman" w:eastAsia="Calibri" w:hAnsi="Times New Roman" w:cs="Times New Roman"/>
          <w:sz w:val="24"/>
          <w:szCs w:val="24"/>
        </w:rPr>
        <w:t xml:space="preserve">. Khẳng định nào dưới đây </w:t>
      </w:r>
      <w:r w:rsidRPr="00330A7E">
        <w:rPr>
          <w:rFonts w:ascii="Times New Roman" w:eastAsia="Calibri" w:hAnsi="Times New Roman" w:cs="Times New Roman"/>
          <w:b/>
          <w:sz w:val="24"/>
          <w:szCs w:val="24"/>
        </w:rPr>
        <w:t>đúng</w:t>
      </w:r>
      <w:r w:rsidRPr="00330A7E">
        <w:rPr>
          <w:rFonts w:ascii="Times New Roman" w:eastAsia="Calibri" w:hAnsi="Times New Roman" w:cs="Times New Roman"/>
          <w:sz w:val="24"/>
          <w:szCs w:val="24"/>
        </w:rPr>
        <w:t>?</w:t>
      </w:r>
    </w:p>
    <w:p w14:paraId="6F0C41E1" w14:textId="77777777" w:rsidR="00ED397D" w:rsidRPr="00330A7E" w:rsidRDefault="00ED397D" w:rsidP="00330A7E">
      <w:pPr>
        <w:pStyle w:val="ListParagraph"/>
        <w:tabs>
          <w:tab w:val="left" w:pos="3402"/>
          <w:tab w:val="left" w:pos="5669"/>
          <w:tab w:val="left" w:pos="7937"/>
        </w:tabs>
        <w:spacing w:line="276" w:lineRule="auto"/>
        <w:ind w:left="992"/>
        <w:rPr>
          <w:rFonts w:ascii="Times New Roman" w:hAnsi="Times New Roman" w:cs="Times New Roman"/>
          <w:b/>
          <w:color w:val="C00000"/>
          <w:sz w:val="24"/>
          <w:szCs w:val="24"/>
          <w:lang w:val="nl-NL"/>
        </w:rPr>
      </w:pPr>
      <w:r w:rsidRPr="00330A7E">
        <w:rPr>
          <w:rFonts w:ascii="Times New Roman" w:eastAsia="Calibri" w:hAnsi="Times New Roman" w:cs="Times New Roman"/>
          <w:b/>
          <w:color w:val="0000FF"/>
          <w:sz w:val="24"/>
          <w:szCs w:val="24"/>
        </w:rPr>
        <w:t xml:space="preserve">A. </w:t>
      </w:r>
      <w:r w:rsidRPr="00330A7E">
        <w:rPr>
          <w:rFonts w:ascii="Times New Roman" w:hAnsi="Times New Roman" w:cs="Times New Roman"/>
          <w:color w:val="C00000"/>
          <w:position w:val="-16"/>
          <w:sz w:val="24"/>
          <w:szCs w:val="24"/>
        </w:rPr>
        <w:object w:dxaOrig="1460" w:dyaOrig="440" w14:anchorId="5D2C6FE1">
          <v:shape id="_x0000_i6079" type="#_x0000_t75" style="width:74.25pt;height:21.75pt" o:ole="">
            <v:imagedata r:id="rId9127" o:title=""/>
          </v:shape>
          <o:OLEObject Type="Embed" ProgID="Equation.DSMT4" ShapeID="_x0000_i6079" DrawAspect="Content" ObjectID="_1796845141" r:id="rId9128"/>
        </w:object>
      </w:r>
      <w:r w:rsidRPr="00330A7E">
        <w:rPr>
          <w:rFonts w:ascii="Times New Roman" w:eastAsia="Calibri" w:hAnsi="Times New Roman" w:cs="Times New Roman"/>
          <w:color w:val="C00000"/>
          <w:sz w:val="24"/>
          <w:szCs w:val="24"/>
        </w:rPr>
        <w:t>.</w:t>
      </w:r>
      <w:r w:rsidRPr="00330A7E">
        <w:rPr>
          <w:rFonts w:ascii="Times New Roman" w:eastAsia="Calibri" w:hAnsi="Times New Roman" w:cs="Times New Roman"/>
          <w:b/>
          <w:color w:val="C00000"/>
          <w:sz w:val="24"/>
          <w:szCs w:val="24"/>
        </w:rPr>
        <w:tab/>
      </w:r>
      <w:r w:rsidRPr="00330A7E">
        <w:rPr>
          <w:rFonts w:ascii="Times New Roman" w:eastAsia="Calibri" w:hAnsi="Times New Roman" w:cs="Times New Roman"/>
          <w:b/>
          <w:color w:val="0000FF"/>
          <w:sz w:val="24"/>
          <w:szCs w:val="24"/>
        </w:rPr>
        <w:t xml:space="preserve">B. </w:t>
      </w:r>
      <w:r w:rsidRPr="00330A7E">
        <w:rPr>
          <w:rFonts w:ascii="Times New Roman" w:hAnsi="Times New Roman" w:cs="Times New Roman"/>
          <w:color w:val="C00000"/>
          <w:position w:val="-16"/>
          <w:sz w:val="24"/>
          <w:szCs w:val="24"/>
        </w:rPr>
        <w:object w:dxaOrig="1440" w:dyaOrig="440" w14:anchorId="0CCD052D">
          <v:shape id="_x0000_i6080" type="#_x0000_t75" style="width:1in;height:21.75pt" o:ole="">
            <v:imagedata r:id="rId9129" o:title=""/>
          </v:shape>
          <o:OLEObject Type="Embed" ProgID="Equation.DSMT4" ShapeID="_x0000_i6080" DrawAspect="Content" ObjectID="_1796845142" r:id="rId9130"/>
        </w:object>
      </w:r>
      <w:r w:rsidRPr="00330A7E">
        <w:rPr>
          <w:rFonts w:ascii="Times New Roman" w:eastAsia="Calibri" w:hAnsi="Times New Roman" w:cs="Times New Roman"/>
          <w:color w:val="C00000"/>
          <w:sz w:val="24"/>
          <w:szCs w:val="24"/>
        </w:rPr>
        <w:t>.</w:t>
      </w:r>
      <w:r w:rsidRPr="00330A7E">
        <w:rPr>
          <w:rFonts w:ascii="Times New Roman" w:eastAsia="Calibri" w:hAnsi="Times New Roman" w:cs="Times New Roman"/>
          <w:b/>
          <w:color w:val="C00000"/>
          <w:sz w:val="24"/>
          <w:szCs w:val="24"/>
        </w:rPr>
        <w:tab/>
      </w:r>
      <w:r w:rsidRPr="00330A7E">
        <w:rPr>
          <w:rFonts w:ascii="Times New Roman" w:eastAsia="Calibri" w:hAnsi="Times New Roman" w:cs="Times New Roman"/>
          <w:b/>
          <w:color w:val="0000FF"/>
          <w:sz w:val="24"/>
          <w:szCs w:val="24"/>
        </w:rPr>
        <w:t xml:space="preserve">C. </w:t>
      </w:r>
      <w:r w:rsidRPr="00330A7E">
        <w:rPr>
          <w:rFonts w:ascii="Times New Roman" w:hAnsi="Times New Roman" w:cs="Times New Roman"/>
          <w:color w:val="C00000"/>
          <w:position w:val="-16"/>
          <w:sz w:val="24"/>
          <w:szCs w:val="24"/>
        </w:rPr>
        <w:object w:dxaOrig="1180" w:dyaOrig="440" w14:anchorId="304C3B2F">
          <v:shape id="_x0000_i6081" type="#_x0000_t75" style="width:58.5pt;height:21.75pt" o:ole="">
            <v:imagedata r:id="rId9131" o:title=""/>
          </v:shape>
          <o:OLEObject Type="Embed" ProgID="Equation.DSMT4" ShapeID="_x0000_i6081" DrawAspect="Content" ObjectID="_1796845143" r:id="rId9132"/>
        </w:object>
      </w:r>
      <w:r w:rsidRPr="00330A7E">
        <w:rPr>
          <w:rFonts w:ascii="Times New Roman" w:eastAsia="Calibri" w:hAnsi="Times New Roman" w:cs="Times New Roman"/>
          <w:color w:val="C00000"/>
          <w:sz w:val="24"/>
          <w:szCs w:val="24"/>
        </w:rPr>
        <w:t>.</w:t>
      </w:r>
      <w:r w:rsidRPr="00330A7E">
        <w:rPr>
          <w:rFonts w:ascii="Times New Roman" w:eastAsia="Calibri" w:hAnsi="Times New Roman" w:cs="Times New Roman"/>
          <w:b/>
          <w:color w:val="C00000"/>
          <w:sz w:val="24"/>
          <w:szCs w:val="24"/>
        </w:rPr>
        <w:tab/>
      </w:r>
      <w:r w:rsidRPr="00330A7E">
        <w:rPr>
          <w:rFonts w:ascii="Times New Roman" w:eastAsia="Calibri" w:hAnsi="Times New Roman" w:cs="Times New Roman"/>
          <w:b/>
          <w:color w:val="0000FF"/>
          <w:sz w:val="24"/>
          <w:szCs w:val="24"/>
          <w:u w:val="single"/>
        </w:rPr>
        <w:t>D</w:t>
      </w:r>
      <w:r w:rsidRPr="00330A7E">
        <w:rPr>
          <w:rFonts w:ascii="Times New Roman" w:eastAsia="Calibri" w:hAnsi="Times New Roman" w:cs="Times New Roman"/>
          <w:b/>
          <w:color w:val="0000FF"/>
          <w:sz w:val="24"/>
          <w:szCs w:val="24"/>
        </w:rPr>
        <w:t xml:space="preserve">. </w:t>
      </w:r>
      <w:r w:rsidRPr="00330A7E">
        <w:rPr>
          <w:rFonts w:ascii="Times New Roman" w:hAnsi="Times New Roman" w:cs="Times New Roman"/>
          <w:color w:val="C00000"/>
          <w:position w:val="-16"/>
          <w:sz w:val="24"/>
          <w:szCs w:val="24"/>
        </w:rPr>
        <w:object w:dxaOrig="1040" w:dyaOrig="440" w14:anchorId="77873783">
          <v:shape id="_x0000_i6082" type="#_x0000_t75" style="width:51.75pt;height:21.75pt" o:ole="">
            <v:imagedata r:id="rId9133" o:title=""/>
          </v:shape>
          <o:OLEObject Type="Embed" ProgID="Equation.DSMT4" ShapeID="_x0000_i6082" DrawAspect="Content" ObjectID="_1796845144" r:id="rId9134"/>
        </w:object>
      </w:r>
      <w:r w:rsidRPr="00330A7E">
        <w:rPr>
          <w:rFonts w:ascii="Times New Roman" w:eastAsia="Calibri" w:hAnsi="Times New Roman" w:cs="Times New Roman"/>
          <w:color w:val="C00000"/>
          <w:sz w:val="24"/>
          <w:szCs w:val="24"/>
        </w:rPr>
        <w:t>.</w:t>
      </w:r>
    </w:p>
    <w:p w14:paraId="44485324" w14:textId="77777777" w:rsidR="00ED397D" w:rsidRPr="00330A7E" w:rsidRDefault="00ED397D" w:rsidP="00330A7E">
      <w:pPr>
        <w:spacing w:after="0"/>
        <w:ind w:left="992"/>
        <w:jc w:val="center"/>
        <w:rPr>
          <w:rFonts w:ascii="Times New Roman" w:eastAsia="Times New Roman" w:hAnsi="Times New Roman" w:cs="Times New Roman"/>
          <w:b/>
          <w:i/>
          <w:noProof/>
          <w:color w:val="C00000"/>
          <w:sz w:val="24"/>
          <w:szCs w:val="24"/>
          <w:lang w:eastAsia="vi-VN"/>
        </w:rPr>
      </w:pPr>
      <w:r w:rsidRPr="00330A7E">
        <w:rPr>
          <w:rFonts w:ascii="Times New Roman" w:eastAsia="Times New Roman" w:hAnsi="Times New Roman" w:cs="Times New Roman"/>
          <w:noProof/>
          <w:color w:val="C00000"/>
          <w:sz w:val="24"/>
          <w:szCs w:val="24"/>
          <w:lang w:eastAsia="vi-VN"/>
        </w:rPr>
        <w:sym w:font="Wingdings" w:char="F040"/>
      </w:r>
      <w:r w:rsidRPr="00330A7E">
        <w:rPr>
          <w:rFonts w:ascii="Times New Roman" w:eastAsia="Times New Roman" w:hAnsi="Times New Roman" w:cs="Times New Roman"/>
          <w:noProof/>
          <w:color w:val="C00000"/>
          <w:sz w:val="24"/>
          <w:szCs w:val="24"/>
          <w:lang w:eastAsia="vi-VN"/>
        </w:rPr>
        <w:t xml:space="preserve"> </w:t>
      </w:r>
      <w:r w:rsidRPr="00330A7E">
        <w:rPr>
          <w:rFonts w:ascii="Times New Roman" w:eastAsia="Times New Roman" w:hAnsi="Times New Roman" w:cs="Times New Roman"/>
          <w:b/>
          <w:i/>
          <w:noProof/>
          <w:color w:val="C00000"/>
          <w:sz w:val="24"/>
          <w:szCs w:val="24"/>
          <w:lang w:eastAsia="vi-VN"/>
        </w:rPr>
        <w:t>Lời giải</w:t>
      </w:r>
    </w:p>
    <w:p w14:paraId="25AA7667" w14:textId="77777777" w:rsidR="00ED397D" w:rsidRPr="00330A7E" w:rsidRDefault="00ED397D" w:rsidP="00330A7E">
      <w:pPr>
        <w:spacing w:after="0"/>
        <w:ind w:left="992"/>
        <w:rPr>
          <w:rFonts w:ascii="Times New Roman" w:eastAsia="Times New Roman" w:hAnsi="Times New Roman" w:cs="Times New Roman"/>
          <w:b/>
          <w:bCs/>
          <w:color w:val="C00000"/>
          <w:sz w:val="24"/>
          <w:szCs w:val="24"/>
          <w:highlight w:val="yellow"/>
        </w:rPr>
      </w:pPr>
      <w:r w:rsidRPr="00330A7E">
        <w:rPr>
          <w:rFonts w:ascii="Times New Roman" w:eastAsia="Times New Roman" w:hAnsi="Times New Roman" w:cs="Times New Roman"/>
          <w:b/>
          <w:bCs/>
          <w:color w:val="C00000"/>
          <w:sz w:val="24"/>
          <w:szCs w:val="24"/>
        </w:rPr>
        <w:t>Chọn D</w:t>
      </w:r>
    </w:p>
    <w:p w14:paraId="178D1D98" w14:textId="77777777" w:rsidR="00ED397D" w:rsidRPr="00330A7E" w:rsidRDefault="00ED397D" w:rsidP="00330A7E">
      <w:pPr>
        <w:ind w:left="992"/>
        <w:rPr>
          <w:rFonts w:ascii="Times New Roman" w:hAnsi="Times New Roman" w:cs="Times New Roman"/>
          <w:sz w:val="24"/>
          <w:szCs w:val="24"/>
        </w:rPr>
      </w:pPr>
      <w:r w:rsidRPr="00330A7E">
        <w:rPr>
          <w:rFonts w:ascii="Times New Roman" w:eastAsia="Times New Roman" w:hAnsi="Times New Roman" w:cs="Times New Roman"/>
          <w:sz w:val="24"/>
          <w:szCs w:val="24"/>
        </w:rPr>
        <w:t xml:space="preserve">Do </w:t>
      </w:r>
      <w:r w:rsidRPr="00330A7E">
        <w:rPr>
          <w:rFonts w:ascii="Times New Roman" w:hAnsi="Times New Roman" w:cs="Times New Roman"/>
          <w:position w:val="-16"/>
          <w:sz w:val="24"/>
          <w:szCs w:val="24"/>
        </w:rPr>
        <w:object w:dxaOrig="560" w:dyaOrig="440" w14:anchorId="19699AB2">
          <v:shape id="_x0000_i6083" type="#_x0000_t75" style="width:28.5pt;height:22.5pt" o:ole="">
            <v:imagedata r:id="rId9135" o:title=""/>
          </v:shape>
          <o:OLEObject Type="Embed" ProgID="Equation.DSMT4" ShapeID="_x0000_i6083" DrawAspect="Content" ObjectID="_1796845145" r:id="rId9136"/>
        </w:object>
      </w:r>
      <w:r w:rsidRPr="00330A7E">
        <w:rPr>
          <w:rFonts w:ascii="Times New Roman" w:hAnsi="Times New Roman" w:cs="Times New Roman"/>
          <w:sz w:val="24"/>
          <w:szCs w:val="24"/>
          <w:lang w:val="nl-NL"/>
        </w:rPr>
        <w:t xml:space="preserve"> là một nguyên hàm của hàm số </w:t>
      </w:r>
      <w:r w:rsidRPr="00330A7E">
        <w:rPr>
          <w:rFonts w:ascii="Times New Roman" w:hAnsi="Times New Roman" w:cs="Times New Roman"/>
          <w:position w:val="-6"/>
          <w:sz w:val="24"/>
          <w:szCs w:val="24"/>
        </w:rPr>
        <w:object w:dxaOrig="260" w:dyaOrig="340" w14:anchorId="03606D1E">
          <v:shape id="_x0000_i6084" type="#_x0000_t75" style="width:13.5pt;height:17.25pt" o:ole="">
            <v:imagedata r:id="rId9137" o:title=""/>
          </v:shape>
          <o:OLEObject Type="Embed" ProgID="Equation.DSMT4" ShapeID="_x0000_i6084" DrawAspect="Content" ObjectID="_1796845146" r:id="rId9138"/>
        </w:object>
      </w:r>
      <w:r w:rsidRPr="00330A7E">
        <w:rPr>
          <w:rFonts w:ascii="Times New Roman" w:hAnsi="Times New Roman" w:cs="Times New Roman"/>
          <w:sz w:val="24"/>
          <w:szCs w:val="24"/>
          <w:lang w:val="nl-NL"/>
        </w:rPr>
        <w:t xml:space="preserve"> nên </w:t>
      </w:r>
      <w:r w:rsidRPr="00330A7E">
        <w:rPr>
          <w:rFonts w:ascii="Times New Roman" w:hAnsi="Times New Roman" w:cs="Times New Roman"/>
          <w:position w:val="-16"/>
          <w:sz w:val="24"/>
          <w:szCs w:val="24"/>
        </w:rPr>
        <w:object w:dxaOrig="1100" w:dyaOrig="440" w14:anchorId="2546D232">
          <v:shape id="_x0000_i6085" type="#_x0000_t75" style="width:54.75pt;height:21.75pt" o:ole="">
            <v:imagedata r:id="rId9139" o:title=""/>
          </v:shape>
          <o:OLEObject Type="Embed" ProgID="Equation.DSMT4" ShapeID="_x0000_i6085" DrawAspect="Content" ObjectID="_1796845147" r:id="rId9140"/>
        </w:object>
      </w:r>
    </w:p>
    <w:p w14:paraId="1BB51155" w14:textId="77777777" w:rsidR="00ED397D" w:rsidRPr="00330A7E" w:rsidRDefault="00ED397D" w:rsidP="000E1E56">
      <w:pPr>
        <w:pStyle w:val="ListParagraph"/>
        <w:numPr>
          <w:ilvl w:val="0"/>
          <w:numId w:val="72"/>
        </w:numPr>
        <w:tabs>
          <w:tab w:val="left" w:pos="992"/>
        </w:tabs>
        <w:spacing w:before="120" w:line="276" w:lineRule="auto"/>
        <w:jc w:val="left"/>
        <w:rPr>
          <w:rFonts w:ascii="Times New Roman" w:eastAsia="Cambria" w:hAnsi="Times New Roman" w:cs="Times New Roman"/>
          <w:b/>
          <w:color w:val="C00000"/>
          <w:sz w:val="24"/>
          <w:szCs w:val="24"/>
        </w:rPr>
      </w:pPr>
      <w:r w:rsidRPr="00330A7E">
        <w:rPr>
          <w:rFonts w:ascii="Times New Roman" w:eastAsia="Times New Roman" w:hAnsi="Times New Roman" w:cs="Times New Roman"/>
          <w:sz w:val="24"/>
          <w:szCs w:val="24"/>
        </w:rPr>
        <w:lastRenderedPageBreak/>
        <w:t xml:space="preserve">Trong không gian </w:t>
      </w:r>
      <w:r w:rsidRPr="00330A7E">
        <w:rPr>
          <w:rFonts w:ascii="Times New Roman" w:hAnsi="Times New Roman" w:cs="Times New Roman"/>
          <w:position w:val="-12"/>
          <w:sz w:val="24"/>
          <w:szCs w:val="24"/>
        </w:rPr>
        <w:object w:dxaOrig="600" w:dyaOrig="340" w14:anchorId="28FA87C8">
          <v:shape id="_x0000_i6086" type="#_x0000_t75" style="width:30pt;height:17.25pt" o:ole="">
            <v:imagedata r:id="rId9141" o:title=""/>
          </v:shape>
          <o:OLEObject Type="Embed" ProgID="Equation.DSMT4" ShapeID="_x0000_i6086" DrawAspect="Content" ObjectID="_1796845148" r:id="rId9142"/>
        </w:object>
      </w:r>
      <w:r w:rsidRPr="00330A7E">
        <w:rPr>
          <w:rFonts w:ascii="Times New Roman" w:eastAsia="Times New Roman" w:hAnsi="Times New Roman" w:cs="Times New Roman"/>
          <w:sz w:val="24"/>
          <w:szCs w:val="24"/>
        </w:rPr>
        <w:t xml:space="preserve">, cho mặt phẳng </w:t>
      </w:r>
      <w:r w:rsidRPr="00330A7E">
        <w:rPr>
          <w:rFonts w:ascii="Times New Roman" w:hAnsi="Times New Roman" w:cs="Times New Roman"/>
          <w:position w:val="-16"/>
          <w:sz w:val="24"/>
          <w:szCs w:val="24"/>
        </w:rPr>
        <w:object w:dxaOrig="420" w:dyaOrig="440" w14:anchorId="2E37BF4D">
          <v:shape id="_x0000_i6087" type="#_x0000_t75" style="width:21pt;height:21.75pt" o:ole="">
            <v:imagedata r:id="rId9143" o:title=""/>
          </v:shape>
          <o:OLEObject Type="Embed" ProgID="Equation.DSMT4" ShapeID="_x0000_i6087" DrawAspect="Content" ObjectID="_1796845149" r:id="rId9144"/>
        </w:object>
      </w:r>
      <w:r w:rsidRPr="00330A7E">
        <w:rPr>
          <w:rFonts w:ascii="Times New Roman" w:eastAsia="Times New Roman" w:hAnsi="Times New Roman" w:cs="Times New Roman"/>
          <w:sz w:val="24"/>
          <w:szCs w:val="24"/>
        </w:rPr>
        <w:t xml:space="preserve"> có phương trình </w:t>
      </w:r>
      <w:r w:rsidRPr="00330A7E">
        <w:rPr>
          <w:rFonts w:ascii="Times New Roman" w:hAnsi="Times New Roman" w:cs="Times New Roman"/>
          <w:position w:val="-12"/>
          <w:sz w:val="24"/>
          <w:szCs w:val="24"/>
        </w:rPr>
        <w:object w:dxaOrig="1920" w:dyaOrig="340" w14:anchorId="2BB2B6EE">
          <v:shape id="_x0000_i6088" type="#_x0000_t75" style="width:96.75pt;height:17.25pt" o:ole="">
            <v:imagedata r:id="rId9145" o:title=""/>
          </v:shape>
          <o:OLEObject Type="Embed" ProgID="Equation.DSMT4" ShapeID="_x0000_i6088" DrawAspect="Content" ObjectID="_1796845150" r:id="rId9146"/>
        </w:object>
      </w:r>
      <w:r w:rsidRPr="00330A7E">
        <w:rPr>
          <w:rFonts w:ascii="Times New Roman" w:eastAsia="Times New Roman" w:hAnsi="Times New Roman" w:cs="Times New Roman"/>
          <w:sz w:val="24"/>
          <w:szCs w:val="24"/>
        </w:rPr>
        <w:t xml:space="preserve">. Mặt phẳng </w:t>
      </w:r>
      <w:r w:rsidRPr="00330A7E">
        <w:rPr>
          <w:rFonts w:ascii="Times New Roman" w:hAnsi="Times New Roman" w:cs="Times New Roman"/>
          <w:position w:val="-16"/>
          <w:sz w:val="24"/>
          <w:szCs w:val="24"/>
        </w:rPr>
        <w:object w:dxaOrig="420" w:dyaOrig="440" w14:anchorId="022086A8">
          <v:shape id="_x0000_i6089" type="#_x0000_t75" style="width:21pt;height:21.75pt" o:ole="">
            <v:imagedata r:id="rId9147" o:title=""/>
          </v:shape>
          <o:OLEObject Type="Embed" ProgID="Equation.DSMT4" ShapeID="_x0000_i6089" DrawAspect="Content" ObjectID="_1796845151" r:id="rId9148"/>
        </w:object>
      </w:r>
      <w:r w:rsidRPr="00330A7E">
        <w:rPr>
          <w:rFonts w:ascii="Times New Roman" w:eastAsia="Times New Roman" w:hAnsi="Times New Roman" w:cs="Times New Roman"/>
          <w:sz w:val="24"/>
          <w:szCs w:val="24"/>
        </w:rPr>
        <w:t xml:space="preserve"> có vectơ pháp tuyến là</w:t>
      </w:r>
    </w:p>
    <w:p w14:paraId="0C66BDCD"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C00000"/>
          <w:sz w:val="24"/>
          <w:szCs w:val="24"/>
          <w:lang w:val="nl-NL"/>
        </w:rPr>
      </w:pPr>
      <w:r w:rsidRPr="00330A7E">
        <w:rPr>
          <w:rFonts w:ascii="Times New Roman" w:hAnsi="Times New Roman" w:cs="Times New Roman"/>
          <w:b/>
          <w:color w:val="0000FF"/>
          <w:sz w:val="24"/>
          <w:szCs w:val="24"/>
          <w:u w:val="single"/>
          <w:lang w:val="nl-NL"/>
        </w:rPr>
        <w:t>A</w:t>
      </w:r>
      <w:r w:rsidRPr="00330A7E">
        <w:rPr>
          <w:rFonts w:ascii="Times New Roman" w:hAnsi="Times New Roman" w:cs="Times New Roman"/>
          <w:b/>
          <w:color w:val="0000FF"/>
          <w:sz w:val="24"/>
          <w:szCs w:val="24"/>
          <w:lang w:val="nl-NL"/>
        </w:rPr>
        <w:t xml:space="preserve">. </w:t>
      </w:r>
      <w:r w:rsidRPr="00330A7E">
        <w:rPr>
          <w:rFonts w:ascii="Times New Roman" w:hAnsi="Times New Roman" w:cs="Times New Roman"/>
          <w:position w:val="-16"/>
          <w:sz w:val="24"/>
          <w:szCs w:val="24"/>
        </w:rPr>
        <w:object w:dxaOrig="1040" w:dyaOrig="440" w14:anchorId="34DA855E">
          <v:shape id="_x0000_i6090" type="#_x0000_t75" style="width:51.75pt;height:21.75pt" o:ole="">
            <v:imagedata r:id="rId9149" o:title=""/>
          </v:shape>
          <o:OLEObject Type="Embed" ProgID="Equation.DSMT4" ShapeID="_x0000_i6090" DrawAspect="Content" ObjectID="_1796845152" r:id="rId9150"/>
        </w:object>
      </w:r>
      <w:r w:rsidRPr="00330A7E">
        <w:rPr>
          <w:rFonts w:ascii="Times New Roman" w:hAnsi="Times New Roman" w:cs="Times New Roman"/>
          <w:color w:val="C00000"/>
          <w:sz w:val="24"/>
          <w:szCs w:val="24"/>
          <w:lang w:val="nl-NL"/>
        </w:rPr>
        <w:t>.</w:t>
      </w:r>
      <w:r w:rsidRPr="00330A7E">
        <w:rPr>
          <w:rFonts w:ascii="Times New Roman" w:hAnsi="Times New Roman" w:cs="Times New Roman"/>
          <w:color w:val="C00000"/>
          <w:sz w:val="24"/>
          <w:szCs w:val="24"/>
          <w:lang w:val="nl-NL"/>
        </w:rPr>
        <w:tab/>
      </w:r>
      <w:r w:rsidRPr="00330A7E">
        <w:rPr>
          <w:rFonts w:ascii="Times New Roman" w:hAnsi="Times New Roman" w:cs="Times New Roman"/>
          <w:b/>
          <w:color w:val="0000FF"/>
          <w:sz w:val="24"/>
          <w:szCs w:val="24"/>
          <w:lang w:val="nl-NL"/>
        </w:rPr>
        <w:t xml:space="preserve">B. </w:t>
      </w:r>
      <w:r w:rsidRPr="00330A7E">
        <w:rPr>
          <w:rFonts w:ascii="Times New Roman" w:hAnsi="Times New Roman" w:cs="Times New Roman"/>
          <w:color w:val="C00000"/>
          <w:position w:val="-16"/>
          <w:sz w:val="24"/>
          <w:szCs w:val="24"/>
        </w:rPr>
        <w:object w:dxaOrig="1100" w:dyaOrig="440" w14:anchorId="3E3B32AE">
          <v:shape id="_x0000_i6091" type="#_x0000_t75" style="width:54.75pt;height:21.75pt" o:ole="">
            <v:imagedata r:id="rId9151" o:title=""/>
          </v:shape>
          <o:OLEObject Type="Embed" ProgID="Equation.DSMT4" ShapeID="_x0000_i6091" DrawAspect="Content" ObjectID="_1796845153" r:id="rId9152"/>
        </w:object>
      </w:r>
      <w:r w:rsidRPr="00330A7E">
        <w:rPr>
          <w:rFonts w:ascii="Times New Roman" w:hAnsi="Times New Roman" w:cs="Times New Roman"/>
          <w:color w:val="C00000"/>
          <w:sz w:val="24"/>
          <w:szCs w:val="24"/>
          <w:lang w:val="nl-NL"/>
        </w:rPr>
        <w:t>.</w:t>
      </w:r>
      <w:r w:rsidRPr="00330A7E">
        <w:rPr>
          <w:rFonts w:ascii="Times New Roman" w:hAnsi="Times New Roman" w:cs="Times New Roman"/>
          <w:color w:val="C00000"/>
          <w:sz w:val="24"/>
          <w:szCs w:val="24"/>
          <w:lang w:val="nl-NL"/>
        </w:rPr>
        <w:tab/>
      </w:r>
      <w:r w:rsidRPr="00330A7E">
        <w:rPr>
          <w:rFonts w:ascii="Times New Roman" w:hAnsi="Times New Roman" w:cs="Times New Roman"/>
          <w:b/>
          <w:color w:val="0000FF"/>
          <w:sz w:val="24"/>
          <w:szCs w:val="24"/>
          <w:lang w:val="nl-NL"/>
        </w:rPr>
        <w:t xml:space="preserve">C. </w:t>
      </w:r>
      <w:r w:rsidRPr="00330A7E">
        <w:rPr>
          <w:rFonts w:ascii="Times New Roman" w:hAnsi="Times New Roman" w:cs="Times New Roman"/>
          <w:color w:val="C00000"/>
          <w:position w:val="-16"/>
          <w:sz w:val="24"/>
          <w:szCs w:val="24"/>
        </w:rPr>
        <w:object w:dxaOrig="940" w:dyaOrig="440" w14:anchorId="00140B4A">
          <v:shape id="_x0000_i6092" type="#_x0000_t75" style="width:47.25pt;height:21.75pt" o:ole="">
            <v:imagedata r:id="rId9153" o:title=""/>
          </v:shape>
          <o:OLEObject Type="Embed" ProgID="Equation.DSMT4" ShapeID="_x0000_i6092" DrawAspect="Content" ObjectID="_1796845154" r:id="rId9154"/>
        </w:object>
      </w:r>
      <w:r w:rsidRPr="00330A7E">
        <w:rPr>
          <w:rFonts w:ascii="Times New Roman" w:hAnsi="Times New Roman" w:cs="Times New Roman"/>
          <w:color w:val="C00000"/>
          <w:sz w:val="24"/>
          <w:szCs w:val="24"/>
          <w:lang w:val="nl-NL"/>
        </w:rPr>
        <w:t>.</w:t>
      </w:r>
      <w:r w:rsidRPr="00330A7E">
        <w:rPr>
          <w:rFonts w:ascii="Times New Roman" w:hAnsi="Times New Roman" w:cs="Times New Roman"/>
          <w:color w:val="C00000"/>
          <w:sz w:val="24"/>
          <w:szCs w:val="24"/>
          <w:lang w:val="nl-NL"/>
        </w:rPr>
        <w:tab/>
      </w:r>
      <w:r w:rsidRPr="00330A7E">
        <w:rPr>
          <w:rFonts w:ascii="Times New Roman" w:hAnsi="Times New Roman" w:cs="Times New Roman"/>
          <w:b/>
          <w:color w:val="0000FF"/>
          <w:sz w:val="24"/>
          <w:szCs w:val="24"/>
          <w:lang w:val="nl-NL"/>
        </w:rPr>
        <w:t xml:space="preserve">D. </w:t>
      </w:r>
      <w:r w:rsidRPr="00330A7E">
        <w:rPr>
          <w:rFonts w:ascii="Times New Roman" w:hAnsi="Times New Roman" w:cs="Times New Roman"/>
          <w:color w:val="C00000"/>
          <w:position w:val="-16"/>
          <w:sz w:val="24"/>
          <w:szCs w:val="24"/>
        </w:rPr>
        <w:object w:dxaOrig="960" w:dyaOrig="440" w14:anchorId="1C01D3B4">
          <v:shape id="_x0000_i6093" type="#_x0000_t75" style="width:47.25pt;height:21.75pt" o:ole="">
            <v:imagedata r:id="rId9155" o:title=""/>
          </v:shape>
          <o:OLEObject Type="Embed" ProgID="Equation.DSMT4" ShapeID="_x0000_i6093" DrawAspect="Content" ObjectID="_1796845155" r:id="rId9156"/>
        </w:object>
      </w:r>
      <w:r w:rsidRPr="00330A7E">
        <w:rPr>
          <w:rFonts w:ascii="Times New Roman" w:hAnsi="Times New Roman" w:cs="Times New Roman"/>
          <w:color w:val="C00000"/>
          <w:sz w:val="24"/>
          <w:szCs w:val="24"/>
          <w:lang w:val="nl-NL"/>
        </w:rPr>
        <w:t>.</w:t>
      </w:r>
    </w:p>
    <w:p w14:paraId="5C8C25BB" w14:textId="77777777" w:rsidR="00ED397D" w:rsidRPr="00330A7E" w:rsidRDefault="00ED397D" w:rsidP="00330A7E">
      <w:pPr>
        <w:spacing w:after="0"/>
        <w:ind w:left="992"/>
        <w:jc w:val="center"/>
        <w:rPr>
          <w:rFonts w:ascii="Times New Roman" w:eastAsia="Times New Roman" w:hAnsi="Times New Roman" w:cs="Times New Roman"/>
          <w:b/>
          <w:i/>
          <w:noProof/>
          <w:color w:val="C00000"/>
          <w:sz w:val="24"/>
          <w:szCs w:val="24"/>
          <w:lang w:eastAsia="vi-VN"/>
        </w:rPr>
      </w:pPr>
      <w:r w:rsidRPr="00330A7E">
        <w:rPr>
          <w:rFonts w:ascii="Times New Roman" w:eastAsia="Times New Roman" w:hAnsi="Times New Roman" w:cs="Times New Roman"/>
          <w:noProof/>
          <w:color w:val="C00000"/>
          <w:sz w:val="24"/>
          <w:szCs w:val="24"/>
          <w:lang w:eastAsia="vi-VN"/>
        </w:rPr>
        <w:sym w:font="Wingdings" w:char="F040"/>
      </w:r>
      <w:r w:rsidRPr="00330A7E">
        <w:rPr>
          <w:rFonts w:ascii="Times New Roman" w:eastAsia="Times New Roman" w:hAnsi="Times New Roman" w:cs="Times New Roman"/>
          <w:noProof/>
          <w:color w:val="C00000"/>
          <w:sz w:val="24"/>
          <w:szCs w:val="24"/>
          <w:lang w:eastAsia="vi-VN"/>
        </w:rPr>
        <w:t xml:space="preserve"> </w:t>
      </w:r>
      <w:r w:rsidRPr="00330A7E">
        <w:rPr>
          <w:rFonts w:ascii="Times New Roman" w:eastAsia="Times New Roman" w:hAnsi="Times New Roman" w:cs="Times New Roman"/>
          <w:b/>
          <w:i/>
          <w:noProof/>
          <w:color w:val="C00000"/>
          <w:sz w:val="24"/>
          <w:szCs w:val="24"/>
          <w:lang w:eastAsia="vi-VN"/>
        </w:rPr>
        <w:t>Lời giải</w:t>
      </w:r>
    </w:p>
    <w:p w14:paraId="079062FC" w14:textId="77777777" w:rsidR="00ED397D" w:rsidRPr="00330A7E" w:rsidRDefault="00ED397D" w:rsidP="00330A7E">
      <w:pPr>
        <w:spacing w:after="0"/>
        <w:ind w:left="992"/>
        <w:rPr>
          <w:rFonts w:ascii="Times New Roman" w:eastAsia="Times New Roman" w:hAnsi="Times New Roman" w:cs="Times New Roman"/>
          <w:b/>
          <w:bCs/>
          <w:color w:val="C00000"/>
          <w:sz w:val="24"/>
          <w:szCs w:val="24"/>
          <w:highlight w:val="yellow"/>
        </w:rPr>
      </w:pPr>
      <w:r w:rsidRPr="00330A7E">
        <w:rPr>
          <w:rFonts w:ascii="Times New Roman" w:eastAsia="Times New Roman" w:hAnsi="Times New Roman" w:cs="Times New Roman"/>
          <w:b/>
          <w:bCs/>
          <w:color w:val="C00000"/>
          <w:sz w:val="24"/>
          <w:szCs w:val="24"/>
        </w:rPr>
        <w:t>Chọn D</w:t>
      </w:r>
    </w:p>
    <w:p w14:paraId="49320E2D" w14:textId="77777777" w:rsidR="00ED397D" w:rsidRPr="00330A7E" w:rsidRDefault="00ED397D" w:rsidP="00330A7E">
      <w:pPr>
        <w:ind w:left="992"/>
        <w:rPr>
          <w:rFonts w:ascii="Times New Roman" w:hAnsi="Times New Roman" w:cs="Times New Roman"/>
          <w:sz w:val="24"/>
          <w:szCs w:val="24"/>
        </w:rPr>
      </w:pPr>
      <w:r w:rsidRPr="00330A7E">
        <w:rPr>
          <w:rFonts w:ascii="Times New Roman" w:eastAsia="Times New Roman" w:hAnsi="Times New Roman" w:cs="Times New Roman"/>
          <w:sz w:val="24"/>
          <w:szCs w:val="24"/>
        </w:rPr>
        <w:t xml:space="preserve">Dựa vào mặt phẳng </w:t>
      </w:r>
      <w:r w:rsidRPr="00330A7E">
        <w:rPr>
          <w:rFonts w:ascii="Times New Roman" w:hAnsi="Times New Roman" w:cs="Times New Roman"/>
          <w:position w:val="-16"/>
          <w:sz w:val="24"/>
          <w:szCs w:val="24"/>
        </w:rPr>
        <w:object w:dxaOrig="420" w:dyaOrig="440" w14:anchorId="0D234E40">
          <v:shape id="_x0000_i6094" type="#_x0000_t75" style="width:21pt;height:21.75pt" o:ole="">
            <v:imagedata r:id="rId9157" o:title=""/>
          </v:shape>
          <o:OLEObject Type="Embed" ProgID="Equation.DSMT4" ShapeID="_x0000_i6094" DrawAspect="Content" ObjectID="_1796845156" r:id="rId9158"/>
        </w:object>
      </w:r>
      <w:r w:rsidRPr="00330A7E">
        <w:rPr>
          <w:rFonts w:ascii="Times New Roman" w:eastAsia="Times New Roman" w:hAnsi="Times New Roman" w:cs="Times New Roman"/>
          <w:sz w:val="24"/>
          <w:szCs w:val="24"/>
        </w:rPr>
        <w:t xml:space="preserve">, ta được vectơ pháp tuyến là </w:t>
      </w:r>
      <w:r w:rsidRPr="00330A7E">
        <w:rPr>
          <w:rFonts w:ascii="Times New Roman" w:hAnsi="Times New Roman" w:cs="Times New Roman"/>
          <w:position w:val="-16"/>
          <w:sz w:val="24"/>
          <w:szCs w:val="24"/>
        </w:rPr>
        <w:object w:dxaOrig="1040" w:dyaOrig="440" w14:anchorId="1E7DB4A9">
          <v:shape id="_x0000_i6095" type="#_x0000_t75" style="width:51.75pt;height:21.75pt" o:ole="">
            <v:imagedata r:id="rId9149" o:title=""/>
          </v:shape>
          <o:OLEObject Type="Embed" ProgID="Equation.DSMT4" ShapeID="_x0000_i6095" DrawAspect="Content" ObjectID="_1796845157" r:id="rId9159"/>
        </w:object>
      </w:r>
      <w:r w:rsidRPr="00330A7E">
        <w:rPr>
          <w:rFonts w:ascii="Times New Roman" w:eastAsia="Times New Roman" w:hAnsi="Times New Roman" w:cs="Times New Roman"/>
          <w:sz w:val="24"/>
          <w:szCs w:val="24"/>
        </w:rPr>
        <w:t xml:space="preserve">. </w:t>
      </w:r>
    </w:p>
    <w:p w14:paraId="2056A9C5" w14:textId="77777777" w:rsidR="00ED397D" w:rsidRPr="00330A7E" w:rsidRDefault="00ED397D" w:rsidP="000E1E56">
      <w:pPr>
        <w:pStyle w:val="ListParagraph"/>
        <w:numPr>
          <w:ilvl w:val="0"/>
          <w:numId w:val="72"/>
        </w:numPr>
        <w:tabs>
          <w:tab w:val="left" w:pos="992"/>
        </w:tabs>
        <w:spacing w:before="120" w:line="276" w:lineRule="auto"/>
        <w:jc w:val="left"/>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 xml:space="preserve">Cho đường thẳng </w:t>
      </w:r>
      <w:r w:rsidRPr="00330A7E">
        <w:rPr>
          <w:rFonts w:ascii="Times New Roman" w:hAnsi="Times New Roman" w:cs="Times New Roman"/>
          <w:position w:val="-4"/>
          <w:sz w:val="24"/>
          <w:szCs w:val="24"/>
        </w:rPr>
        <w:object w:dxaOrig="260" w:dyaOrig="260" w14:anchorId="57886ED7">
          <v:shape id="_x0000_i6096" type="#_x0000_t75" style="width:13.5pt;height:13.5pt" o:ole="">
            <v:imagedata r:id="rId9160" o:title=""/>
          </v:shape>
          <o:OLEObject Type="Embed" ProgID="Equation.DSMT4" ShapeID="_x0000_i6096" DrawAspect="Content" ObjectID="_1796845158" r:id="rId9161"/>
        </w:object>
      </w:r>
      <w:r w:rsidRPr="00330A7E">
        <w:rPr>
          <w:rFonts w:ascii="Times New Roman" w:eastAsia="Times New Roman" w:hAnsi="Times New Roman" w:cs="Times New Roman"/>
          <w:sz w:val="24"/>
          <w:szCs w:val="24"/>
        </w:rPr>
        <w:t xml:space="preserve"> có một vectơ chỉ phương là </w:t>
      </w:r>
      <w:r w:rsidRPr="00330A7E">
        <w:rPr>
          <w:rFonts w:ascii="Times New Roman" w:hAnsi="Times New Roman" w:cs="Times New Roman"/>
          <w:position w:val="-16"/>
          <w:sz w:val="24"/>
          <w:szCs w:val="24"/>
        </w:rPr>
        <w:object w:dxaOrig="1440" w:dyaOrig="440" w14:anchorId="281117D5">
          <v:shape id="_x0000_i6097" type="#_x0000_t75" style="width:1in;height:21.75pt" o:ole="">
            <v:imagedata r:id="rId9162" o:title=""/>
          </v:shape>
          <o:OLEObject Type="Embed" ProgID="Equation.DSMT4" ShapeID="_x0000_i6097" DrawAspect="Content" ObjectID="_1796845159" r:id="rId9163"/>
        </w:object>
      </w:r>
      <w:r w:rsidRPr="00330A7E">
        <w:rPr>
          <w:rFonts w:ascii="Times New Roman" w:eastAsia="Times New Roman" w:hAnsi="Times New Roman" w:cs="Times New Roman"/>
          <w:sz w:val="24"/>
          <w:szCs w:val="24"/>
        </w:rPr>
        <w:t xml:space="preserve">. Vectơ nào sau đây </w:t>
      </w:r>
      <w:r w:rsidRPr="00330A7E">
        <w:rPr>
          <w:rFonts w:ascii="Times New Roman" w:eastAsia="Times New Roman" w:hAnsi="Times New Roman" w:cs="Times New Roman"/>
          <w:b/>
          <w:sz w:val="24"/>
          <w:szCs w:val="24"/>
        </w:rPr>
        <w:t>không</w:t>
      </w:r>
      <w:r w:rsidRPr="00330A7E">
        <w:rPr>
          <w:rFonts w:ascii="Times New Roman" w:eastAsia="Times New Roman" w:hAnsi="Times New Roman" w:cs="Times New Roman"/>
          <w:sz w:val="24"/>
          <w:szCs w:val="24"/>
        </w:rPr>
        <w:t xml:space="preserve"> phải là vectơ chỉ phương của </w:t>
      </w:r>
      <w:r w:rsidRPr="00330A7E">
        <w:rPr>
          <w:rFonts w:ascii="Times New Roman" w:hAnsi="Times New Roman" w:cs="Times New Roman"/>
          <w:position w:val="-4"/>
          <w:sz w:val="24"/>
          <w:szCs w:val="24"/>
        </w:rPr>
        <w:object w:dxaOrig="260" w:dyaOrig="260" w14:anchorId="32CC052C">
          <v:shape id="_x0000_i6098" type="#_x0000_t75" style="width:13.5pt;height:13.5pt" o:ole="">
            <v:imagedata r:id="rId9164" o:title=""/>
          </v:shape>
          <o:OLEObject Type="Embed" ProgID="Equation.DSMT4" ShapeID="_x0000_i6098" DrawAspect="Content" ObjectID="_1796845160" r:id="rId9165"/>
        </w:object>
      </w:r>
      <w:r w:rsidRPr="00330A7E">
        <w:rPr>
          <w:rFonts w:ascii="Times New Roman" w:eastAsia="Times New Roman" w:hAnsi="Times New Roman" w:cs="Times New Roman"/>
          <w:sz w:val="24"/>
          <w:szCs w:val="24"/>
        </w:rPr>
        <w:t>?</w:t>
      </w:r>
    </w:p>
    <w:p w14:paraId="37BBA0BE"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C00000"/>
          <w:sz w:val="24"/>
          <w:szCs w:val="24"/>
          <w:lang w:val="nl-NL"/>
        </w:rPr>
      </w:pPr>
      <w:r w:rsidRPr="00330A7E">
        <w:rPr>
          <w:rFonts w:ascii="Times New Roman" w:hAnsi="Times New Roman" w:cs="Times New Roman"/>
          <w:b/>
          <w:color w:val="0000FF"/>
          <w:sz w:val="24"/>
          <w:szCs w:val="24"/>
          <w:lang w:val="nl-NL"/>
        </w:rPr>
        <w:t xml:space="preserve">A. </w:t>
      </w:r>
      <w:r w:rsidRPr="00330A7E">
        <w:rPr>
          <w:rFonts w:ascii="Times New Roman" w:hAnsi="Times New Roman" w:cs="Times New Roman"/>
          <w:color w:val="C00000"/>
          <w:position w:val="-16"/>
          <w:sz w:val="24"/>
          <w:szCs w:val="24"/>
        </w:rPr>
        <w:object w:dxaOrig="1440" w:dyaOrig="440" w14:anchorId="57EF24B3">
          <v:shape id="_x0000_i6099" type="#_x0000_t75" style="width:1in;height:21.75pt" o:ole="">
            <v:imagedata r:id="rId9166" o:title=""/>
          </v:shape>
          <o:OLEObject Type="Embed" ProgID="Equation.DSMT4" ShapeID="_x0000_i6099" DrawAspect="Content" ObjectID="_1796845161" r:id="rId9167"/>
        </w:object>
      </w:r>
      <w:r w:rsidRPr="00330A7E">
        <w:rPr>
          <w:rFonts w:ascii="Times New Roman" w:hAnsi="Times New Roman" w:cs="Times New Roman"/>
          <w:color w:val="C00000"/>
          <w:sz w:val="24"/>
          <w:szCs w:val="24"/>
          <w:lang w:val="nl-NL"/>
        </w:rPr>
        <w:t>.</w:t>
      </w:r>
      <w:r w:rsidRPr="00330A7E">
        <w:rPr>
          <w:rFonts w:ascii="Times New Roman" w:hAnsi="Times New Roman" w:cs="Times New Roman"/>
          <w:color w:val="C00000"/>
          <w:sz w:val="24"/>
          <w:szCs w:val="24"/>
          <w:lang w:val="nl-NL"/>
        </w:rPr>
        <w:tab/>
      </w:r>
      <w:r w:rsidRPr="00330A7E">
        <w:rPr>
          <w:rFonts w:ascii="Times New Roman" w:hAnsi="Times New Roman" w:cs="Times New Roman"/>
          <w:b/>
          <w:color w:val="0000FF"/>
          <w:sz w:val="24"/>
          <w:szCs w:val="24"/>
          <w:lang w:val="nl-NL"/>
        </w:rPr>
        <w:t xml:space="preserve">B. </w:t>
      </w:r>
      <w:r w:rsidRPr="00330A7E">
        <w:rPr>
          <w:rFonts w:ascii="Times New Roman" w:hAnsi="Times New Roman" w:cs="Times New Roman"/>
          <w:color w:val="C00000"/>
          <w:position w:val="-16"/>
          <w:sz w:val="24"/>
          <w:szCs w:val="24"/>
        </w:rPr>
        <w:object w:dxaOrig="1359" w:dyaOrig="440" w14:anchorId="0C5FDE51">
          <v:shape id="_x0000_i6100" type="#_x0000_t75" style="width:66.75pt;height:21.75pt" o:ole="">
            <v:imagedata r:id="rId9168" o:title=""/>
          </v:shape>
          <o:OLEObject Type="Embed" ProgID="Equation.DSMT4" ShapeID="_x0000_i6100" DrawAspect="Content" ObjectID="_1796845162" r:id="rId9169"/>
        </w:object>
      </w:r>
      <w:r w:rsidRPr="00330A7E">
        <w:rPr>
          <w:rFonts w:ascii="Times New Roman" w:hAnsi="Times New Roman" w:cs="Times New Roman"/>
          <w:color w:val="C00000"/>
          <w:sz w:val="24"/>
          <w:szCs w:val="24"/>
          <w:lang w:val="nl-NL"/>
        </w:rPr>
        <w:t>.</w:t>
      </w:r>
      <w:r w:rsidRPr="00330A7E">
        <w:rPr>
          <w:rFonts w:ascii="Times New Roman" w:hAnsi="Times New Roman" w:cs="Times New Roman"/>
          <w:color w:val="C00000"/>
          <w:sz w:val="24"/>
          <w:szCs w:val="24"/>
          <w:lang w:val="nl-NL"/>
        </w:rPr>
        <w:tab/>
      </w:r>
      <w:r w:rsidRPr="00330A7E">
        <w:rPr>
          <w:rFonts w:ascii="Times New Roman" w:hAnsi="Times New Roman" w:cs="Times New Roman"/>
          <w:b/>
          <w:color w:val="0000FF"/>
          <w:sz w:val="24"/>
          <w:szCs w:val="24"/>
          <w:u w:val="single"/>
          <w:lang w:val="nl-NL"/>
        </w:rPr>
        <w:t>C</w:t>
      </w:r>
      <w:r w:rsidRPr="00330A7E">
        <w:rPr>
          <w:rFonts w:ascii="Times New Roman" w:hAnsi="Times New Roman" w:cs="Times New Roman"/>
          <w:b/>
          <w:color w:val="0000FF"/>
          <w:sz w:val="24"/>
          <w:szCs w:val="24"/>
          <w:lang w:val="nl-NL"/>
        </w:rPr>
        <w:t xml:space="preserve">. </w:t>
      </w:r>
      <w:r w:rsidRPr="00330A7E">
        <w:rPr>
          <w:rFonts w:ascii="Times New Roman" w:hAnsi="Times New Roman" w:cs="Times New Roman"/>
          <w:color w:val="C00000"/>
          <w:position w:val="-16"/>
          <w:sz w:val="24"/>
          <w:szCs w:val="24"/>
        </w:rPr>
        <w:object w:dxaOrig="1520" w:dyaOrig="440" w14:anchorId="54E0837F">
          <v:shape id="_x0000_i6101" type="#_x0000_t75" style="width:77.25pt;height:21.75pt" o:ole="">
            <v:imagedata r:id="rId9170" o:title=""/>
          </v:shape>
          <o:OLEObject Type="Embed" ProgID="Equation.DSMT4" ShapeID="_x0000_i6101" DrawAspect="Content" ObjectID="_1796845163" r:id="rId9171"/>
        </w:object>
      </w:r>
      <w:r w:rsidRPr="00330A7E">
        <w:rPr>
          <w:rFonts w:ascii="Times New Roman" w:hAnsi="Times New Roman" w:cs="Times New Roman"/>
          <w:color w:val="C00000"/>
          <w:sz w:val="24"/>
          <w:szCs w:val="24"/>
        </w:rPr>
        <w:t>.</w:t>
      </w:r>
      <w:r w:rsidRPr="00330A7E">
        <w:rPr>
          <w:rFonts w:ascii="Times New Roman" w:hAnsi="Times New Roman" w:cs="Times New Roman"/>
          <w:color w:val="C00000"/>
          <w:sz w:val="24"/>
          <w:szCs w:val="24"/>
          <w:lang w:val="nl-NL"/>
        </w:rPr>
        <w:tab/>
      </w:r>
      <w:r w:rsidRPr="00330A7E">
        <w:rPr>
          <w:rFonts w:ascii="Times New Roman" w:hAnsi="Times New Roman" w:cs="Times New Roman"/>
          <w:b/>
          <w:color w:val="0000FF"/>
          <w:sz w:val="24"/>
          <w:szCs w:val="24"/>
          <w:lang w:val="nl-NL"/>
        </w:rPr>
        <w:t xml:space="preserve">D. </w:t>
      </w:r>
      <w:r w:rsidRPr="00330A7E">
        <w:rPr>
          <w:rFonts w:ascii="Times New Roman" w:hAnsi="Times New Roman" w:cs="Times New Roman"/>
          <w:color w:val="C00000"/>
          <w:position w:val="-16"/>
          <w:sz w:val="24"/>
          <w:szCs w:val="24"/>
        </w:rPr>
        <w:object w:dxaOrig="1380" w:dyaOrig="440" w14:anchorId="44217036">
          <v:shape id="_x0000_i6102" type="#_x0000_t75" style="width:69.75pt;height:21.75pt" o:ole="">
            <v:imagedata r:id="rId9172" o:title=""/>
          </v:shape>
          <o:OLEObject Type="Embed" ProgID="Equation.DSMT4" ShapeID="_x0000_i6102" DrawAspect="Content" ObjectID="_1796845164" r:id="rId9173"/>
        </w:object>
      </w:r>
      <w:r w:rsidRPr="00330A7E">
        <w:rPr>
          <w:rFonts w:ascii="Times New Roman" w:hAnsi="Times New Roman" w:cs="Times New Roman"/>
          <w:color w:val="C00000"/>
          <w:sz w:val="24"/>
          <w:szCs w:val="24"/>
          <w:lang w:val="nl-NL"/>
        </w:rPr>
        <w:t>.</w:t>
      </w:r>
    </w:p>
    <w:p w14:paraId="34125903" w14:textId="77777777" w:rsidR="00ED397D" w:rsidRPr="00330A7E" w:rsidRDefault="00ED397D" w:rsidP="00330A7E">
      <w:pPr>
        <w:spacing w:after="0"/>
        <w:ind w:left="992"/>
        <w:jc w:val="center"/>
        <w:rPr>
          <w:rFonts w:ascii="Times New Roman" w:eastAsia="Times New Roman" w:hAnsi="Times New Roman" w:cs="Times New Roman"/>
          <w:b/>
          <w:i/>
          <w:noProof/>
          <w:color w:val="C00000"/>
          <w:sz w:val="24"/>
          <w:szCs w:val="24"/>
          <w:lang w:eastAsia="vi-VN"/>
        </w:rPr>
      </w:pPr>
      <w:r w:rsidRPr="00330A7E">
        <w:rPr>
          <w:rFonts w:ascii="Times New Roman" w:eastAsia="Times New Roman" w:hAnsi="Times New Roman" w:cs="Times New Roman"/>
          <w:noProof/>
          <w:color w:val="C00000"/>
          <w:sz w:val="24"/>
          <w:szCs w:val="24"/>
          <w:lang w:eastAsia="vi-VN"/>
        </w:rPr>
        <w:sym w:font="Wingdings" w:char="F040"/>
      </w:r>
      <w:r w:rsidRPr="00330A7E">
        <w:rPr>
          <w:rFonts w:ascii="Times New Roman" w:eastAsia="Times New Roman" w:hAnsi="Times New Roman" w:cs="Times New Roman"/>
          <w:noProof/>
          <w:color w:val="C00000"/>
          <w:sz w:val="24"/>
          <w:szCs w:val="24"/>
          <w:lang w:eastAsia="vi-VN"/>
        </w:rPr>
        <w:t xml:space="preserve"> </w:t>
      </w:r>
      <w:r w:rsidRPr="00330A7E">
        <w:rPr>
          <w:rFonts w:ascii="Times New Roman" w:eastAsia="Times New Roman" w:hAnsi="Times New Roman" w:cs="Times New Roman"/>
          <w:b/>
          <w:i/>
          <w:noProof/>
          <w:color w:val="C00000"/>
          <w:sz w:val="24"/>
          <w:szCs w:val="24"/>
          <w:lang w:eastAsia="vi-VN"/>
        </w:rPr>
        <w:t>Lời giải</w:t>
      </w:r>
    </w:p>
    <w:p w14:paraId="3EEDA693" w14:textId="77777777" w:rsidR="00ED397D" w:rsidRPr="00330A7E" w:rsidRDefault="00ED397D" w:rsidP="00330A7E">
      <w:pPr>
        <w:spacing w:after="0"/>
        <w:ind w:left="992"/>
        <w:rPr>
          <w:rFonts w:ascii="Times New Roman" w:eastAsia="Times New Roman" w:hAnsi="Times New Roman" w:cs="Times New Roman"/>
          <w:b/>
          <w:bCs/>
          <w:color w:val="C00000"/>
          <w:sz w:val="24"/>
          <w:szCs w:val="24"/>
        </w:rPr>
      </w:pPr>
      <w:r w:rsidRPr="00330A7E">
        <w:rPr>
          <w:rFonts w:ascii="Times New Roman" w:eastAsia="Times New Roman" w:hAnsi="Times New Roman" w:cs="Times New Roman"/>
          <w:b/>
          <w:bCs/>
          <w:color w:val="C00000"/>
          <w:sz w:val="24"/>
          <w:szCs w:val="24"/>
        </w:rPr>
        <w:t>Chọn C</w:t>
      </w:r>
    </w:p>
    <w:p w14:paraId="3E1C311D"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eastAsia="Times New Roman" w:hAnsi="Times New Roman" w:cs="Times New Roman"/>
          <w:sz w:val="24"/>
          <w:szCs w:val="24"/>
        </w:rPr>
        <w:t xml:space="preserve">Ta có: </w:t>
      </w:r>
      <w:r w:rsidRPr="00330A7E">
        <w:rPr>
          <w:rFonts w:ascii="Times New Roman" w:hAnsi="Times New Roman" w:cs="Times New Roman"/>
          <w:position w:val="-24"/>
          <w:sz w:val="24"/>
          <w:szCs w:val="24"/>
        </w:rPr>
        <w:object w:dxaOrig="900" w:dyaOrig="639" w14:anchorId="51DA8F9F">
          <v:shape id="_x0000_i6103" type="#_x0000_t75" style="width:45pt;height:32.25pt" o:ole="">
            <v:imagedata r:id="rId9174" o:title=""/>
          </v:shape>
          <o:OLEObject Type="Embed" ProgID="Equation.DSMT4" ShapeID="_x0000_i6103" DrawAspect="Content" ObjectID="_1796845165" r:id="rId9175"/>
        </w:object>
      </w:r>
      <w:r w:rsidRPr="00330A7E">
        <w:rPr>
          <w:rFonts w:ascii="Times New Roman" w:eastAsia="Times New Roman" w:hAnsi="Times New Roman" w:cs="Times New Roman"/>
          <w:sz w:val="24"/>
          <w:szCs w:val="24"/>
        </w:rPr>
        <w:t xml:space="preserve"> nên </w:t>
      </w:r>
      <w:r w:rsidRPr="00330A7E">
        <w:rPr>
          <w:rFonts w:ascii="Times New Roman" w:hAnsi="Times New Roman" w:cs="Times New Roman"/>
          <w:position w:val="-12"/>
          <w:sz w:val="24"/>
          <w:szCs w:val="24"/>
        </w:rPr>
        <w:object w:dxaOrig="260" w:dyaOrig="380" w14:anchorId="48C4B5F5">
          <v:shape id="_x0000_i6104" type="#_x0000_t75" style="width:13.5pt;height:18.75pt" o:ole="">
            <v:imagedata r:id="rId9176" o:title=""/>
          </v:shape>
          <o:OLEObject Type="Embed" ProgID="Equation.DSMT4" ShapeID="_x0000_i6104" DrawAspect="Content" ObjectID="_1796845166" r:id="rId9177"/>
        </w:object>
      </w:r>
      <w:r w:rsidRPr="00330A7E">
        <w:rPr>
          <w:rFonts w:ascii="Times New Roman" w:hAnsi="Times New Roman" w:cs="Times New Roman"/>
          <w:sz w:val="24"/>
          <w:szCs w:val="24"/>
        </w:rPr>
        <w:t xml:space="preserve"> không cùng phương với </w:t>
      </w:r>
      <w:r w:rsidRPr="00330A7E">
        <w:rPr>
          <w:rFonts w:ascii="Times New Roman" w:hAnsi="Times New Roman" w:cs="Times New Roman"/>
          <w:position w:val="-6"/>
          <w:sz w:val="24"/>
          <w:szCs w:val="24"/>
        </w:rPr>
        <w:object w:dxaOrig="200" w:dyaOrig="300" w14:anchorId="3D8540C2">
          <v:shape id="_x0000_i6105" type="#_x0000_t75" style="width:9.75pt;height:15pt" o:ole="">
            <v:imagedata r:id="rId9178" o:title=""/>
          </v:shape>
          <o:OLEObject Type="Embed" ProgID="Equation.DSMT4" ShapeID="_x0000_i6105" DrawAspect="Content" ObjectID="_1796845167" r:id="rId9179"/>
        </w:object>
      </w:r>
      <w:r w:rsidRPr="00330A7E">
        <w:rPr>
          <w:rFonts w:ascii="Times New Roman" w:hAnsi="Times New Roman" w:cs="Times New Roman"/>
          <w:sz w:val="24"/>
          <w:szCs w:val="24"/>
        </w:rPr>
        <w:t>.</w:t>
      </w:r>
    </w:p>
    <w:p w14:paraId="5A950BF6" w14:textId="77777777" w:rsidR="00ED397D" w:rsidRPr="00330A7E" w:rsidRDefault="00ED397D" w:rsidP="00330A7E">
      <w:pPr>
        <w:ind w:left="992"/>
        <w:rPr>
          <w:rFonts w:ascii="Times New Roman" w:hAnsi="Times New Roman" w:cs="Times New Roman"/>
          <w:sz w:val="24"/>
          <w:szCs w:val="24"/>
        </w:rPr>
      </w:pPr>
      <w:r w:rsidRPr="00330A7E">
        <w:rPr>
          <w:rFonts w:ascii="Times New Roman" w:eastAsia="Times New Roman" w:hAnsi="Times New Roman" w:cs="Times New Roman"/>
          <w:sz w:val="24"/>
          <w:szCs w:val="24"/>
        </w:rPr>
        <w:t xml:space="preserve">Vậy </w:t>
      </w:r>
      <w:r w:rsidRPr="00330A7E">
        <w:rPr>
          <w:rFonts w:ascii="Times New Roman" w:hAnsi="Times New Roman" w:cs="Times New Roman"/>
          <w:position w:val="-12"/>
          <w:sz w:val="24"/>
          <w:szCs w:val="24"/>
        </w:rPr>
        <w:object w:dxaOrig="260" w:dyaOrig="380" w14:anchorId="3C123AA1">
          <v:shape id="_x0000_i6106" type="#_x0000_t75" style="width:13.5pt;height:18.75pt" o:ole="">
            <v:imagedata r:id="rId9176" o:title=""/>
          </v:shape>
          <o:OLEObject Type="Embed" ProgID="Equation.DSMT4" ShapeID="_x0000_i6106" DrawAspect="Content" ObjectID="_1796845168" r:id="rId9180"/>
        </w:object>
      </w:r>
      <w:r w:rsidRPr="00330A7E">
        <w:rPr>
          <w:rFonts w:ascii="Times New Roman" w:eastAsia="Times New Roman" w:hAnsi="Times New Roman" w:cs="Times New Roman"/>
          <w:sz w:val="24"/>
          <w:szCs w:val="24"/>
        </w:rPr>
        <w:t xml:space="preserve"> không phải là vectơ chỉ phương của </w:t>
      </w:r>
      <w:r w:rsidRPr="00330A7E">
        <w:rPr>
          <w:rFonts w:ascii="Times New Roman" w:hAnsi="Times New Roman" w:cs="Times New Roman"/>
          <w:position w:val="-4"/>
          <w:sz w:val="24"/>
          <w:szCs w:val="24"/>
        </w:rPr>
        <w:object w:dxaOrig="260" w:dyaOrig="260" w14:anchorId="225FF866">
          <v:shape id="_x0000_i6107" type="#_x0000_t75" style="width:13.5pt;height:13.5pt" o:ole="">
            <v:imagedata r:id="rId9181" o:title=""/>
          </v:shape>
          <o:OLEObject Type="Embed" ProgID="Equation.DSMT4" ShapeID="_x0000_i6107" DrawAspect="Content" ObjectID="_1796845169" r:id="rId9182"/>
        </w:object>
      </w:r>
      <w:r w:rsidRPr="00330A7E">
        <w:rPr>
          <w:rFonts w:ascii="Times New Roman" w:eastAsia="Times New Roman" w:hAnsi="Times New Roman" w:cs="Times New Roman"/>
          <w:sz w:val="24"/>
          <w:szCs w:val="24"/>
        </w:rPr>
        <w:t>.</w:t>
      </w:r>
    </w:p>
    <w:p w14:paraId="22F8C1D2" w14:textId="77777777" w:rsidR="00ED397D" w:rsidRPr="00330A7E" w:rsidRDefault="00ED397D" w:rsidP="000E1E56">
      <w:pPr>
        <w:pStyle w:val="ListParagraph"/>
        <w:numPr>
          <w:ilvl w:val="0"/>
          <w:numId w:val="72"/>
        </w:numPr>
        <w:tabs>
          <w:tab w:val="left" w:pos="992"/>
        </w:tabs>
        <w:spacing w:before="120" w:line="276" w:lineRule="auto"/>
        <w:jc w:val="left"/>
        <w:rPr>
          <w:rFonts w:ascii="Times New Roman" w:eastAsia="Times New Roman" w:hAnsi="Times New Roman" w:cs="Times New Roman"/>
          <w:sz w:val="24"/>
          <w:szCs w:val="24"/>
        </w:rPr>
      </w:pPr>
      <w:r w:rsidRPr="00330A7E">
        <w:rPr>
          <w:rFonts w:ascii="Times New Roman" w:eastAsia="Calibri" w:hAnsi="Times New Roman" w:cs="Times New Roman"/>
          <w:sz w:val="24"/>
          <w:szCs w:val="24"/>
        </w:rPr>
        <w:t xml:space="preserve">Trong không gian </w:t>
      </w:r>
      <w:r w:rsidRPr="00330A7E">
        <w:rPr>
          <w:rFonts w:ascii="Times New Roman" w:hAnsi="Times New Roman" w:cs="Times New Roman"/>
          <w:position w:val="-12"/>
          <w:sz w:val="24"/>
          <w:szCs w:val="24"/>
        </w:rPr>
        <w:object w:dxaOrig="600" w:dyaOrig="340" w14:anchorId="56C92696">
          <v:shape id="_x0000_i6108" type="#_x0000_t75" style="width:30pt;height:17.25pt" o:ole="">
            <v:imagedata r:id="rId9183" o:title=""/>
          </v:shape>
          <o:OLEObject Type="Embed" ProgID="Equation.DSMT4" ShapeID="_x0000_i6108" DrawAspect="Content" ObjectID="_1796845170" r:id="rId9184"/>
        </w:object>
      </w:r>
      <w:r w:rsidRPr="00330A7E">
        <w:rPr>
          <w:rFonts w:ascii="Times New Roman" w:eastAsia="Calibri" w:hAnsi="Times New Roman" w:cs="Times New Roman"/>
          <w:sz w:val="24"/>
          <w:szCs w:val="24"/>
        </w:rPr>
        <w:t xml:space="preserve">, cho mặt cầu </w:t>
      </w:r>
      <w:r w:rsidRPr="00330A7E">
        <w:rPr>
          <w:rFonts w:ascii="Times New Roman" w:hAnsi="Times New Roman" w:cs="Times New Roman"/>
          <w:position w:val="-16"/>
          <w:sz w:val="24"/>
          <w:szCs w:val="24"/>
        </w:rPr>
        <w:object w:dxaOrig="3100" w:dyaOrig="499" w14:anchorId="7DDA37E8">
          <v:shape id="_x0000_i6109" type="#_x0000_t75" style="width:153.75pt;height:24.75pt" o:ole="">
            <v:imagedata r:id="rId9185" o:title=""/>
          </v:shape>
          <o:OLEObject Type="Embed" ProgID="Equation.DSMT4" ShapeID="_x0000_i6109" DrawAspect="Content" ObjectID="_1796845171" r:id="rId9186"/>
        </w:object>
      </w:r>
      <w:r w:rsidRPr="00330A7E">
        <w:rPr>
          <w:rFonts w:ascii="Times New Roman" w:eastAsia="Calibri" w:hAnsi="Times New Roman" w:cs="Times New Roman"/>
          <w:sz w:val="24"/>
          <w:szCs w:val="24"/>
        </w:rPr>
        <w:t>.</w:t>
      </w:r>
      <w:r w:rsidRPr="00330A7E">
        <w:rPr>
          <w:rFonts w:ascii="Times New Roman" w:hAnsi="Times New Roman" w:cs="Times New Roman"/>
          <w:sz w:val="24"/>
          <w:szCs w:val="24"/>
        </w:rPr>
        <w:t xml:space="preserve"> Tọa độ tâm </w:t>
      </w:r>
      <w:r w:rsidRPr="00330A7E">
        <w:rPr>
          <w:rFonts w:ascii="Times New Roman" w:hAnsi="Times New Roman" w:cs="Times New Roman"/>
          <w:position w:val="-4"/>
          <w:sz w:val="24"/>
          <w:szCs w:val="24"/>
        </w:rPr>
        <w:object w:dxaOrig="180" w:dyaOrig="260" w14:anchorId="379FC34E">
          <v:shape id="_x0000_i6110" type="#_x0000_t75" style="width:9.75pt;height:13.5pt" o:ole="">
            <v:imagedata r:id="rId9187" o:title=""/>
          </v:shape>
          <o:OLEObject Type="Embed" ProgID="Equation.DSMT4" ShapeID="_x0000_i6110" DrawAspect="Content" ObjectID="_1796845172" r:id="rId9188"/>
        </w:object>
      </w:r>
      <w:r w:rsidRPr="00330A7E">
        <w:rPr>
          <w:rFonts w:ascii="Times New Roman" w:hAnsi="Times New Roman" w:cs="Times New Roman"/>
          <w:sz w:val="24"/>
          <w:szCs w:val="24"/>
        </w:rPr>
        <w:t xml:space="preserve"> và bán kính </w:t>
      </w:r>
      <w:r w:rsidRPr="00330A7E">
        <w:rPr>
          <w:rFonts w:ascii="Times New Roman" w:hAnsi="Times New Roman" w:cs="Times New Roman"/>
          <w:position w:val="-4"/>
          <w:sz w:val="24"/>
          <w:szCs w:val="24"/>
        </w:rPr>
        <w:object w:dxaOrig="240" w:dyaOrig="260" w14:anchorId="07146347">
          <v:shape id="_x0000_i6111" type="#_x0000_t75" style="width:12.75pt;height:13.5pt" o:ole="">
            <v:imagedata r:id="rId9189" o:title=""/>
          </v:shape>
          <o:OLEObject Type="Embed" ProgID="Equation.DSMT4" ShapeID="_x0000_i6111" DrawAspect="Content" ObjectID="_1796845173" r:id="rId9190"/>
        </w:object>
      </w:r>
      <w:r w:rsidRPr="00330A7E">
        <w:rPr>
          <w:rFonts w:ascii="Times New Roman" w:hAnsi="Times New Roman" w:cs="Times New Roman"/>
          <w:sz w:val="24"/>
          <w:szCs w:val="24"/>
        </w:rPr>
        <w:t xml:space="preserve"> của mặt cầu </w:t>
      </w:r>
      <w:r w:rsidRPr="00330A7E">
        <w:rPr>
          <w:rFonts w:ascii="Times New Roman" w:hAnsi="Times New Roman" w:cs="Times New Roman"/>
          <w:position w:val="-16"/>
          <w:sz w:val="24"/>
          <w:szCs w:val="24"/>
        </w:rPr>
        <w:object w:dxaOrig="380" w:dyaOrig="440" w14:anchorId="34314966">
          <v:shape id="_x0000_i6112" type="#_x0000_t75" style="width:19.5pt;height:21.75pt" o:ole="">
            <v:imagedata r:id="rId9191" o:title=""/>
          </v:shape>
          <o:OLEObject Type="Embed" ProgID="Equation.DSMT4" ShapeID="_x0000_i6112" DrawAspect="Content" ObjectID="_1796845174" r:id="rId9192"/>
        </w:object>
      </w:r>
      <w:r w:rsidRPr="00330A7E">
        <w:rPr>
          <w:rFonts w:ascii="Times New Roman" w:hAnsi="Times New Roman" w:cs="Times New Roman"/>
          <w:sz w:val="24"/>
          <w:szCs w:val="24"/>
        </w:rPr>
        <w:t xml:space="preserve"> là</w:t>
      </w:r>
    </w:p>
    <w:p w14:paraId="3C306CE1"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C00000"/>
          <w:sz w:val="24"/>
          <w:szCs w:val="24"/>
          <w:lang w:val="nl-NL"/>
        </w:rPr>
      </w:pPr>
      <w:r w:rsidRPr="00330A7E">
        <w:rPr>
          <w:rFonts w:ascii="Times New Roman" w:hAnsi="Times New Roman" w:cs="Times New Roman"/>
          <w:b/>
          <w:color w:val="0000FF"/>
          <w:sz w:val="24"/>
          <w:szCs w:val="24"/>
          <w:lang w:val="nl-NL"/>
        </w:rPr>
        <w:t xml:space="preserve">A. </w:t>
      </w:r>
      <w:r w:rsidRPr="00330A7E">
        <w:rPr>
          <w:rFonts w:ascii="Times New Roman" w:hAnsi="Times New Roman" w:cs="Times New Roman"/>
          <w:color w:val="C00000"/>
          <w:position w:val="-16"/>
          <w:sz w:val="24"/>
          <w:szCs w:val="24"/>
        </w:rPr>
        <w:object w:dxaOrig="1939" w:dyaOrig="440" w14:anchorId="61D9A725">
          <v:shape id="_x0000_i6113" type="#_x0000_t75" style="width:96.75pt;height:21.75pt" o:ole="">
            <v:imagedata r:id="rId9193" o:title=""/>
          </v:shape>
          <o:OLEObject Type="Embed" ProgID="Equation.DSMT4" ShapeID="_x0000_i6113" DrawAspect="Content" ObjectID="_1796845175" r:id="rId9194"/>
        </w:object>
      </w:r>
      <w:r w:rsidRPr="00330A7E">
        <w:rPr>
          <w:rFonts w:ascii="Times New Roman" w:eastAsia="Times New Roman" w:hAnsi="Times New Roman" w:cs="Times New Roman"/>
          <w:color w:val="C00000"/>
          <w:sz w:val="24"/>
          <w:szCs w:val="24"/>
          <w:lang w:eastAsia="vi-VN"/>
        </w:rPr>
        <w:t>.</w:t>
      </w:r>
      <w:r w:rsidRPr="00330A7E">
        <w:rPr>
          <w:rFonts w:ascii="Times New Roman" w:hAnsi="Times New Roman" w:cs="Times New Roman"/>
          <w:color w:val="C00000"/>
          <w:sz w:val="24"/>
          <w:szCs w:val="24"/>
          <w:lang w:val="nl-NL"/>
        </w:rPr>
        <w:tab/>
      </w:r>
      <w:r w:rsidRPr="00330A7E">
        <w:rPr>
          <w:rFonts w:ascii="Times New Roman" w:hAnsi="Times New Roman" w:cs="Times New Roman"/>
          <w:color w:val="C00000"/>
          <w:sz w:val="24"/>
          <w:szCs w:val="24"/>
          <w:lang w:val="nl-NL"/>
        </w:rPr>
        <w:tab/>
      </w:r>
      <w:r w:rsidRPr="00330A7E">
        <w:rPr>
          <w:rFonts w:ascii="Times New Roman" w:hAnsi="Times New Roman" w:cs="Times New Roman"/>
          <w:b/>
          <w:color w:val="0000FF"/>
          <w:sz w:val="24"/>
          <w:szCs w:val="24"/>
          <w:lang w:val="nl-NL"/>
        </w:rPr>
        <w:t xml:space="preserve">B. </w:t>
      </w:r>
      <w:r w:rsidRPr="00330A7E">
        <w:rPr>
          <w:rFonts w:ascii="Times New Roman" w:hAnsi="Times New Roman" w:cs="Times New Roman"/>
          <w:color w:val="C00000"/>
          <w:position w:val="-16"/>
          <w:sz w:val="24"/>
          <w:szCs w:val="24"/>
        </w:rPr>
        <w:object w:dxaOrig="1800" w:dyaOrig="440" w14:anchorId="75EE0F27">
          <v:shape id="_x0000_i6114" type="#_x0000_t75" style="width:89.25pt;height:21.75pt" o:ole="">
            <v:imagedata r:id="rId9195" o:title=""/>
          </v:shape>
          <o:OLEObject Type="Embed" ProgID="Equation.DSMT4" ShapeID="_x0000_i6114" DrawAspect="Content" ObjectID="_1796845176" r:id="rId9196"/>
        </w:object>
      </w:r>
      <w:r w:rsidRPr="00330A7E">
        <w:rPr>
          <w:rFonts w:ascii="Times New Roman" w:eastAsia="Times New Roman" w:hAnsi="Times New Roman" w:cs="Times New Roman"/>
          <w:color w:val="C00000"/>
          <w:sz w:val="24"/>
          <w:szCs w:val="24"/>
          <w:lang w:eastAsia="vi-VN"/>
        </w:rPr>
        <w:t>.</w:t>
      </w:r>
    </w:p>
    <w:p w14:paraId="28CDDA8B"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color w:val="C00000"/>
          <w:sz w:val="24"/>
          <w:szCs w:val="24"/>
        </w:rPr>
      </w:pPr>
      <w:r w:rsidRPr="00330A7E">
        <w:rPr>
          <w:rFonts w:ascii="Times New Roman" w:hAnsi="Times New Roman" w:cs="Times New Roman"/>
          <w:b/>
          <w:color w:val="0000FF"/>
          <w:sz w:val="24"/>
          <w:szCs w:val="24"/>
          <w:lang w:val="nl-NL"/>
        </w:rPr>
        <w:t xml:space="preserve">C. </w:t>
      </w:r>
      <w:r w:rsidRPr="00330A7E">
        <w:rPr>
          <w:rFonts w:ascii="Times New Roman" w:hAnsi="Times New Roman" w:cs="Times New Roman"/>
          <w:color w:val="C00000"/>
          <w:position w:val="-16"/>
          <w:sz w:val="24"/>
          <w:szCs w:val="24"/>
        </w:rPr>
        <w:object w:dxaOrig="1640" w:dyaOrig="440" w14:anchorId="48C84DC5">
          <v:shape id="_x0000_i6115" type="#_x0000_t75" style="width:81.75pt;height:21.75pt" o:ole="">
            <v:imagedata r:id="rId9197" o:title=""/>
          </v:shape>
          <o:OLEObject Type="Embed" ProgID="Equation.DSMT4" ShapeID="_x0000_i6115" DrawAspect="Content" ObjectID="_1796845177" r:id="rId9198"/>
        </w:object>
      </w:r>
      <w:r w:rsidRPr="00330A7E">
        <w:rPr>
          <w:rFonts w:ascii="Times New Roman" w:eastAsia="Times New Roman" w:hAnsi="Times New Roman" w:cs="Times New Roman"/>
          <w:color w:val="C00000"/>
          <w:sz w:val="24"/>
          <w:szCs w:val="24"/>
          <w:lang w:eastAsia="vi-VN"/>
        </w:rPr>
        <w:t>.</w:t>
      </w:r>
      <w:r w:rsidRPr="00330A7E">
        <w:rPr>
          <w:rFonts w:ascii="Times New Roman" w:hAnsi="Times New Roman" w:cs="Times New Roman"/>
          <w:color w:val="C00000"/>
          <w:sz w:val="24"/>
          <w:szCs w:val="24"/>
          <w:lang w:val="nl-NL"/>
        </w:rPr>
        <w:tab/>
      </w:r>
      <w:r w:rsidRPr="00330A7E">
        <w:rPr>
          <w:rFonts w:ascii="Times New Roman" w:hAnsi="Times New Roman" w:cs="Times New Roman"/>
          <w:color w:val="C00000"/>
          <w:sz w:val="24"/>
          <w:szCs w:val="24"/>
          <w:lang w:val="nl-NL"/>
        </w:rPr>
        <w:tab/>
      </w:r>
      <w:r w:rsidRPr="00330A7E">
        <w:rPr>
          <w:rFonts w:ascii="Times New Roman" w:hAnsi="Times New Roman" w:cs="Times New Roman"/>
          <w:b/>
          <w:color w:val="0000FF"/>
          <w:sz w:val="24"/>
          <w:szCs w:val="24"/>
          <w:u w:val="single"/>
          <w:lang w:val="nl-NL"/>
        </w:rPr>
        <w:t>D</w:t>
      </w:r>
      <w:r w:rsidRPr="00330A7E">
        <w:rPr>
          <w:rFonts w:ascii="Times New Roman" w:hAnsi="Times New Roman" w:cs="Times New Roman"/>
          <w:b/>
          <w:color w:val="0000FF"/>
          <w:sz w:val="24"/>
          <w:szCs w:val="24"/>
          <w:lang w:val="nl-NL"/>
        </w:rPr>
        <w:t xml:space="preserve">. </w:t>
      </w:r>
      <w:r w:rsidRPr="00330A7E">
        <w:rPr>
          <w:rFonts w:ascii="Times New Roman" w:hAnsi="Times New Roman" w:cs="Times New Roman"/>
          <w:color w:val="C00000"/>
          <w:position w:val="-16"/>
          <w:sz w:val="24"/>
          <w:szCs w:val="24"/>
        </w:rPr>
        <w:object w:dxaOrig="1520" w:dyaOrig="440" w14:anchorId="475C491F">
          <v:shape id="_x0000_i6116" type="#_x0000_t75" style="width:77.25pt;height:21.75pt" o:ole="">
            <v:imagedata r:id="rId9199" o:title=""/>
          </v:shape>
          <o:OLEObject Type="Embed" ProgID="Equation.DSMT4" ShapeID="_x0000_i6116" DrawAspect="Content" ObjectID="_1796845178" r:id="rId9200"/>
        </w:object>
      </w:r>
      <w:r w:rsidRPr="00330A7E">
        <w:rPr>
          <w:rFonts w:ascii="Times New Roman" w:eastAsia="Times New Roman" w:hAnsi="Times New Roman" w:cs="Times New Roman"/>
          <w:color w:val="C00000"/>
          <w:sz w:val="24"/>
          <w:szCs w:val="24"/>
          <w:lang w:eastAsia="vi-VN"/>
        </w:rPr>
        <w:t>.</w:t>
      </w:r>
    </w:p>
    <w:p w14:paraId="7C45C210" w14:textId="77777777" w:rsidR="00ED397D" w:rsidRPr="00330A7E" w:rsidRDefault="00ED397D" w:rsidP="00330A7E">
      <w:pPr>
        <w:spacing w:after="0"/>
        <w:ind w:left="992"/>
        <w:jc w:val="center"/>
        <w:rPr>
          <w:rFonts w:ascii="Times New Roman" w:eastAsia="Times New Roman" w:hAnsi="Times New Roman" w:cs="Times New Roman"/>
          <w:b/>
          <w:i/>
          <w:noProof/>
          <w:color w:val="C00000"/>
          <w:sz w:val="24"/>
          <w:szCs w:val="24"/>
          <w:lang w:eastAsia="vi-VN"/>
        </w:rPr>
      </w:pPr>
      <w:r w:rsidRPr="00330A7E">
        <w:rPr>
          <w:rFonts w:ascii="Times New Roman" w:eastAsia="Times New Roman" w:hAnsi="Times New Roman" w:cs="Times New Roman"/>
          <w:noProof/>
          <w:color w:val="C00000"/>
          <w:sz w:val="24"/>
          <w:szCs w:val="24"/>
          <w:lang w:eastAsia="vi-VN"/>
        </w:rPr>
        <w:sym w:font="Wingdings" w:char="F040"/>
      </w:r>
      <w:r w:rsidRPr="00330A7E">
        <w:rPr>
          <w:rFonts w:ascii="Times New Roman" w:eastAsia="Times New Roman" w:hAnsi="Times New Roman" w:cs="Times New Roman"/>
          <w:noProof/>
          <w:color w:val="C00000"/>
          <w:sz w:val="24"/>
          <w:szCs w:val="24"/>
          <w:lang w:eastAsia="vi-VN"/>
        </w:rPr>
        <w:t xml:space="preserve"> </w:t>
      </w:r>
      <w:r w:rsidRPr="00330A7E">
        <w:rPr>
          <w:rFonts w:ascii="Times New Roman" w:eastAsia="Times New Roman" w:hAnsi="Times New Roman" w:cs="Times New Roman"/>
          <w:b/>
          <w:i/>
          <w:noProof/>
          <w:color w:val="C00000"/>
          <w:sz w:val="24"/>
          <w:szCs w:val="24"/>
          <w:lang w:eastAsia="vi-VN"/>
        </w:rPr>
        <w:t>Lời giải</w:t>
      </w:r>
    </w:p>
    <w:p w14:paraId="1B32C92A" w14:textId="77777777" w:rsidR="00ED397D" w:rsidRPr="00330A7E" w:rsidRDefault="00ED397D" w:rsidP="00330A7E">
      <w:pPr>
        <w:spacing w:after="0"/>
        <w:ind w:left="992"/>
        <w:rPr>
          <w:rFonts w:ascii="Times New Roman" w:eastAsia="Times New Roman" w:hAnsi="Times New Roman" w:cs="Times New Roman"/>
          <w:b/>
          <w:bCs/>
          <w:color w:val="C00000"/>
          <w:sz w:val="24"/>
          <w:szCs w:val="24"/>
          <w:highlight w:val="yellow"/>
        </w:rPr>
      </w:pPr>
      <w:r w:rsidRPr="00330A7E">
        <w:rPr>
          <w:rFonts w:ascii="Times New Roman" w:eastAsia="Times New Roman" w:hAnsi="Times New Roman" w:cs="Times New Roman"/>
          <w:b/>
          <w:bCs/>
          <w:color w:val="C00000"/>
          <w:sz w:val="24"/>
          <w:szCs w:val="24"/>
        </w:rPr>
        <w:t>Chọn D</w:t>
      </w:r>
    </w:p>
    <w:p w14:paraId="065C12B9" w14:textId="77777777" w:rsidR="00ED397D" w:rsidRPr="00330A7E" w:rsidRDefault="00ED397D" w:rsidP="00330A7E">
      <w:pPr>
        <w:ind w:left="992"/>
        <w:rPr>
          <w:rFonts w:ascii="Times New Roman" w:hAnsi="Times New Roman" w:cs="Times New Roman"/>
          <w:sz w:val="24"/>
          <w:szCs w:val="24"/>
        </w:rPr>
      </w:pPr>
      <w:r w:rsidRPr="00330A7E">
        <w:rPr>
          <w:rFonts w:ascii="Times New Roman" w:eastAsia="Times New Roman" w:hAnsi="Times New Roman" w:cs="Times New Roman"/>
          <w:sz w:val="24"/>
          <w:szCs w:val="24"/>
          <w:lang w:eastAsia="vi-VN"/>
        </w:rPr>
        <w:t xml:space="preserve">Mặt cầu </w:t>
      </w:r>
      <w:r w:rsidRPr="00330A7E">
        <w:rPr>
          <w:rFonts w:ascii="Times New Roman" w:hAnsi="Times New Roman" w:cs="Times New Roman"/>
          <w:position w:val="-16"/>
          <w:sz w:val="24"/>
          <w:szCs w:val="24"/>
        </w:rPr>
        <w:object w:dxaOrig="380" w:dyaOrig="440" w14:anchorId="3A6DF9D6">
          <v:shape id="_x0000_i6117" type="#_x0000_t75" style="width:19.5pt;height:21.75pt" o:ole="">
            <v:imagedata r:id="rId9201" o:title=""/>
          </v:shape>
          <o:OLEObject Type="Embed" ProgID="Equation.DSMT4" ShapeID="_x0000_i6117" DrawAspect="Content" ObjectID="_1796845179" r:id="rId9202"/>
        </w:object>
      </w:r>
      <w:r w:rsidRPr="00330A7E">
        <w:rPr>
          <w:rFonts w:ascii="Times New Roman" w:eastAsia="Times New Roman" w:hAnsi="Times New Roman" w:cs="Times New Roman"/>
          <w:sz w:val="24"/>
          <w:szCs w:val="24"/>
          <w:lang w:eastAsia="vi-VN"/>
        </w:rPr>
        <w:t xml:space="preserve"> có tâm </w:t>
      </w:r>
      <w:r w:rsidRPr="00330A7E">
        <w:rPr>
          <w:rFonts w:ascii="Times New Roman" w:hAnsi="Times New Roman" w:cs="Times New Roman"/>
          <w:position w:val="-16"/>
          <w:sz w:val="24"/>
          <w:szCs w:val="24"/>
        </w:rPr>
        <w:object w:dxaOrig="880" w:dyaOrig="440" w14:anchorId="28165CD6">
          <v:shape id="_x0000_i6118" type="#_x0000_t75" style="width:44.25pt;height:21.75pt" o:ole="">
            <v:imagedata r:id="rId9203" o:title=""/>
          </v:shape>
          <o:OLEObject Type="Embed" ProgID="Equation.DSMT4" ShapeID="_x0000_i6118" DrawAspect="Content" ObjectID="_1796845180" r:id="rId9204"/>
        </w:object>
      </w:r>
      <w:r w:rsidRPr="00330A7E">
        <w:rPr>
          <w:rFonts w:ascii="Times New Roman" w:eastAsia="Times New Roman" w:hAnsi="Times New Roman" w:cs="Times New Roman"/>
          <w:color w:val="000000" w:themeColor="text1"/>
          <w:sz w:val="24"/>
          <w:szCs w:val="24"/>
          <w:lang w:eastAsia="vi-VN"/>
        </w:rPr>
        <w:t xml:space="preserve"> và bán kính </w:t>
      </w:r>
      <w:r w:rsidRPr="00330A7E">
        <w:rPr>
          <w:rFonts w:ascii="Times New Roman" w:hAnsi="Times New Roman" w:cs="Times New Roman"/>
          <w:position w:val="-6"/>
          <w:sz w:val="24"/>
          <w:szCs w:val="24"/>
        </w:rPr>
        <w:object w:dxaOrig="580" w:dyaOrig="279" w14:anchorId="7CF44C43">
          <v:shape id="_x0000_i6119" type="#_x0000_t75" style="width:29.25pt;height:14.25pt" o:ole="">
            <v:imagedata r:id="rId9205" o:title=""/>
          </v:shape>
          <o:OLEObject Type="Embed" ProgID="Equation.DSMT4" ShapeID="_x0000_i6119" DrawAspect="Content" ObjectID="_1796845181" r:id="rId9206"/>
        </w:object>
      </w:r>
      <w:r w:rsidRPr="00330A7E">
        <w:rPr>
          <w:rFonts w:ascii="Times New Roman" w:eastAsia="Times New Roman" w:hAnsi="Times New Roman" w:cs="Times New Roman"/>
          <w:color w:val="000000" w:themeColor="text1"/>
          <w:sz w:val="24"/>
          <w:szCs w:val="24"/>
          <w:lang w:eastAsia="vi-VN"/>
        </w:rPr>
        <w:t>.</w:t>
      </w:r>
    </w:p>
    <w:p w14:paraId="1546FB1B" w14:textId="77777777" w:rsidR="00ED397D" w:rsidRPr="00330A7E" w:rsidRDefault="00ED397D" w:rsidP="000E1E56">
      <w:pPr>
        <w:pStyle w:val="ListParagraph"/>
        <w:numPr>
          <w:ilvl w:val="0"/>
          <w:numId w:val="72"/>
        </w:numPr>
        <w:tabs>
          <w:tab w:val="left" w:pos="992"/>
        </w:tabs>
        <w:spacing w:before="120" w:line="276" w:lineRule="auto"/>
        <w:jc w:val="left"/>
        <w:rPr>
          <w:rFonts w:ascii="Times New Roman" w:hAnsi="Times New Roman" w:cs="Times New Roman"/>
          <w:sz w:val="24"/>
          <w:szCs w:val="24"/>
        </w:rPr>
      </w:pPr>
      <w:r w:rsidRPr="00330A7E">
        <w:rPr>
          <w:rFonts w:ascii="Times New Roman" w:hAnsi="Times New Roman" w:cs="Times New Roman"/>
          <w:sz w:val="24"/>
          <w:szCs w:val="24"/>
        </w:rPr>
        <w:t xml:space="preserve">Cho các biến cố A và B thỏa mãn </w:t>
      </w:r>
      <w:r w:rsidRPr="00330A7E">
        <w:rPr>
          <w:rFonts w:ascii="Times New Roman" w:hAnsi="Times New Roman" w:cs="Times New Roman"/>
          <w:position w:val="-14"/>
          <w:sz w:val="24"/>
          <w:szCs w:val="24"/>
        </w:rPr>
        <w:object w:dxaOrig="2260" w:dyaOrig="420" w14:anchorId="431EB454">
          <v:shape id="_x0000_i6120" type="#_x0000_t75" style="width:113.25pt;height:21pt" o:ole="">
            <v:imagedata r:id="rId9207" o:title=""/>
          </v:shape>
          <o:OLEObject Type="Embed" ProgID="Equation.DSMT4" ShapeID="_x0000_i6120" DrawAspect="Content" ObjectID="_1796845182" r:id="rId9208"/>
        </w:object>
      </w:r>
      <w:r w:rsidRPr="00330A7E">
        <w:rPr>
          <w:rFonts w:ascii="Times New Roman" w:hAnsi="Times New Roman" w:cs="Times New Roman"/>
          <w:sz w:val="24"/>
          <w:szCs w:val="24"/>
        </w:rPr>
        <w:t xml:space="preserve">. Khi đó </w:t>
      </w:r>
      <w:r w:rsidRPr="00330A7E">
        <w:rPr>
          <w:rFonts w:ascii="Times New Roman" w:hAnsi="Times New Roman" w:cs="Times New Roman"/>
          <w:position w:val="-14"/>
          <w:sz w:val="24"/>
          <w:szCs w:val="24"/>
        </w:rPr>
        <w:object w:dxaOrig="999" w:dyaOrig="420" w14:anchorId="0BF8DC73">
          <v:shape id="_x0000_i6121" type="#_x0000_t75" style="width:50.25pt;height:21pt" o:ole="">
            <v:imagedata r:id="rId9209" o:title=""/>
          </v:shape>
          <o:OLEObject Type="Embed" ProgID="Equation.DSMT4" ShapeID="_x0000_i6121" DrawAspect="Content" ObjectID="_1796845183" r:id="rId9210"/>
        </w:object>
      </w:r>
      <w:r w:rsidRPr="00330A7E">
        <w:rPr>
          <w:rFonts w:ascii="Times New Roman" w:hAnsi="Times New Roman" w:cs="Times New Roman"/>
          <w:sz w:val="24"/>
          <w:szCs w:val="24"/>
        </w:rPr>
        <w:t>bằng biểu thức nào dưới đây?</w:t>
      </w:r>
    </w:p>
    <w:p w14:paraId="5F1C019D" w14:textId="77777777" w:rsidR="00ED397D" w:rsidRPr="00330A7E" w:rsidRDefault="00ED397D" w:rsidP="00330A7E">
      <w:pPr>
        <w:tabs>
          <w:tab w:val="left" w:pos="3402"/>
          <w:tab w:val="left" w:pos="5669"/>
          <w:tab w:val="left" w:pos="7937"/>
        </w:tabs>
        <w:spacing w:after="0"/>
        <w:ind w:left="992"/>
        <w:rPr>
          <w:rFonts w:ascii="Times New Roman" w:eastAsia="Times New Roman" w:hAnsi="Times New Roman" w:cs="Times New Roman"/>
          <w:color w:val="C00000"/>
          <w:sz w:val="24"/>
          <w:szCs w:val="24"/>
          <w:lang w:eastAsia="vi-VN"/>
        </w:rPr>
      </w:pPr>
      <w:r w:rsidRPr="00330A7E">
        <w:rPr>
          <w:rFonts w:ascii="Times New Roman" w:hAnsi="Times New Roman" w:cs="Times New Roman"/>
          <w:b/>
          <w:color w:val="0000FF"/>
          <w:sz w:val="24"/>
          <w:szCs w:val="24"/>
          <w:u w:val="single"/>
          <w:lang w:val="nl-NL"/>
        </w:rPr>
        <w:t>A</w:t>
      </w:r>
      <w:r w:rsidRPr="00330A7E">
        <w:rPr>
          <w:rFonts w:ascii="Times New Roman" w:hAnsi="Times New Roman" w:cs="Times New Roman"/>
          <w:b/>
          <w:color w:val="0000FF"/>
          <w:sz w:val="24"/>
          <w:szCs w:val="24"/>
          <w:lang w:val="nl-NL"/>
        </w:rPr>
        <w:t xml:space="preserve">. </w:t>
      </w:r>
      <w:r w:rsidRPr="00330A7E">
        <w:rPr>
          <w:rFonts w:ascii="Times New Roman" w:hAnsi="Times New Roman" w:cs="Times New Roman"/>
          <w:color w:val="C00000"/>
          <w:position w:val="-30"/>
          <w:sz w:val="24"/>
          <w:szCs w:val="24"/>
        </w:rPr>
        <w:object w:dxaOrig="1460" w:dyaOrig="700" w14:anchorId="652DEAC3">
          <v:shape id="_x0000_i6122" type="#_x0000_t75" style="width:74.25pt;height:34.5pt" o:ole="">
            <v:imagedata r:id="rId9211" o:title=""/>
          </v:shape>
          <o:OLEObject Type="Embed" ProgID="Equation.DSMT4" ShapeID="_x0000_i6122" DrawAspect="Content" ObjectID="_1796845184" r:id="rId9212"/>
        </w:object>
      </w:r>
      <w:r w:rsidRPr="00330A7E">
        <w:rPr>
          <w:rFonts w:ascii="Times New Roman" w:eastAsia="Times New Roman" w:hAnsi="Times New Roman" w:cs="Times New Roman"/>
          <w:color w:val="C00000"/>
          <w:sz w:val="24"/>
          <w:szCs w:val="24"/>
          <w:lang w:eastAsia="vi-VN"/>
        </w:rPr>
        <w:t>.</w:t>
      </w:r>
      <w:r w:rsidRPr="00330A7E">
        <w:rPr>
          <w:rFonts w:ascii="Times New Roman" w:eastAsia="Times New Roman" w:hAnsi="Times New Roman" w:cs="Times New Roman"/>
          <w:color w:val="C00000"/>
          <w:sz w:val="24"/>
          <w:szCs w:val="24"/>
          <w:lang w:eastAsia="vi-VN"/>
        </w:rPr>
        <w:tab/>
      </w:r>
      <w:r w:rsidRPr="00330A7E">
        <w:rPr>
          <w:rFonts w:ascii="Times New Roman" w:hAnsi="Times New Roman" w:cs="Times New Roman"/>
          <w:b/>
          <w:color w:val="0000FF"/>
          <w:sz w:val="24"/>
          <w:szCs w:val="24"/>
          <w:lang w:val="nl-NL"/>
        </w:rPr>
        <w:t xml:space="preserve">B. </w:t>
      </w:r>
      <w:r w:rsidRPr="00330A7E">
        <w:rPr>
          <w:rFonts w:ascii="Times New Roman" w:hAnsi="Times New Roman" w:cs="Times New Roman"/>
          <w:color w:val="C00000"/>
          <w:position w:val="-30"/>
          <w:sz w:val="24"/>
          <w:szCs w:val="24"/>
        </w:rPr>
        <w:object w:dxaOrig="1440" w:dyaOrig="700" w14:anchorId="2D942384">
          <v:shape id="_x0000_i6123" type="#_x0000_t75" style="width:1in;height:34.5pt" o:ole="">
            <v:imagedata r:id="rId9213" o:title=""/>
          </v:shape>
          <o:OLEObject Type="Embed" ProgID="Equation.DSMT4" ShapeID="_x0000_i6123" DrawAspect="Content" ObjectID="_1796845185" r:id="rId9214"/>
        </w:object>
      </w:r>
      <w:r w:rsidRPr="00330A7E">
        <w:rPr>
          <w:rFonts w:ascii="Times New Roman" w:eastAsia="Times New Roman" w:hAnsi="Times New Roman" w:cs="Times New Roman"/>
          <w:color w:val="C00000"/>
          <w:sz w:val="24"/>
          <w:szCs w:val="24"/>
          <w:lang w:eastAsia="vi-VN"/>
        </w:rPr>
        <w:t>.</w:t>
      </w:r>
      <w:r w:rsidRPr="00330A7E">
        <w:rPr>
          <w:rFonts w:ascii="Times New Roman" w:eastAsia="Times New Roman" w:hAnsi="Times New Roman" w:cs="Times New Roman"/>
          <w:color w:val="C00000"/>
          <w:sz w:val="24"/>
          <w:szCs w:val="24"/>
          <w:lang w:eastAsia="vi-VN"/>
        </w:rPr>
        <w:tab/>
      </w:r>
      <w:r w:rsidRPr="00330A7E">
        <w:rPr>
          <w:rFonts w:ascii="Times New Roman" w:hAnsi="Times New Roman" w:cs="Times New Roman"/>
          <w:b/>
          <w:color w:val="0000FF"/>
          <w:sz w:val="24"/>
          <w:szCs w:val="24"/>
          <w:lang w:val="nl-NL"/>
        </w:rPr>
        <w:t xml:space="preserve">C. </w:t>
      </w:r>
      <w:r w:rsidRPr="00330A7E">
        <w:rPr>
          <w:rFonts w:ascii="Times New Roman" w:hAnsi="Times New Roman" w:cs="Times New Roman"/>
          <w:color w:val="C00000"/>
          <w:position w:val="-30"/>
          <w:sz w:val="24"/>
          <w:szCs w:val="24"/>
        </w:rPr>
        <w:object w:dxaOrig="1460" w:dyaOrig="700" w14:anchorId="27234F47">
          <v:shape id="_x0000_i6124" type="#_x0000_t75" style="width:72.75pt;height:34.5pt" o:ole="">
            <v:imagedata r:id="rId9215" o:title=""/>
          </v:shape>
          <o:OLEObject Type="Embed" ProgID="Equation.DSMT4" ShapeID="_x0000_i6124" DrawAspect="Content" ObjectID="_1796845186" r:id="rId9216"/>
        </w:object>
      </w:r>
      <w:r w:rsidRPr="00330A7E">
        <w:rPr>
          <w:rFonts w:ascii="Times New Roman" w:eastAsia="Times New Roman" w:hAnsi="Times New Roman" w:cs="Times New Roman"/>
          <w:color w:val="C00000"/>
          <w:sz w:val="24"/>
          <w:szCs w:val="24"/>
          <w:lang w:eastAsia="vi-VN"/>
        </w:rPr>
        <w:t>.</w:t>
      </w:r>
      <w:r w:rsidRPr="00330A7E">
        <w:rPr>
          <w:rFonts w:ascii="Times New Roman" w:eastAsia="Times New Roman" w:hAnsi="Times New Roman" w:cs="Times New Roman"/>
          <w:color w:val="C00000"/>
          <w:sz w:val="24"/>
          <w:szCs w:val="24"/>
          <w:lang w:eastAsia="vi-VN"/>
        </w:rPr>
        <w:tab/>
      </w:r>
      <w:r w:rsidRPr="00330A7E">
        <w:rPr>
          <w:rFonts w:ascii="Times New Roman" w:hAnsi="Times New Roman" w:cs="Times New Roman"/>
          <w:b/>
          <w:color w:val="0000FF"/>
          <w:sz w:val="24"/>
          <w:szCs w:val="24"/>
          <w:lang w:val="nl-NL"/>
        </w:rPr>
        <w:t xml:space="preserve">D. </w:t>
      </w:r>
      <w:r w:rsidRPr="00330A7E">
        <w:rPr>
          <w:rFonts w:ascii="Times New Roman" w:hAnsi="Times New Roman" w:cs="Times New Roman"/>
          <w:color w:val="C00000"/>
          <w:position w:val="-30"/>
          <w:sz w:val="24"/>
          <w:szCs w:val="24"/>
        </w:rPr>
        <w:object w:dxaOrig="1440" w:dyaOrig="700" w14:anchorId="10A525D8">
          <v:shape id="_x0000_i6125" type="#_x0000_t75" style="width:1in;height:34.5pt" o:ole="">
            <v:imagedata r:id="rId9217" o:title=""/>
          </v:shape>
          <o:OLEObject Type="Embed" ProgID="Equation.DSMT4" ShapeID="_x0000_i6125" DrawAspect="Content" ObjectID="_1796845187" r:id="rId9218"/>
        </w:object>
      </w:r>
      <w:r w:rsidRPr="00330A7E">
        <w:rPr>
          <w:rFonts w:ascii="Times New Roman" w:eastAsia="Times New Roman" w:hAnsi="Times New Roman" w:cs="Times New Roman"/>
          <w:color w:val="C00000"/>
          <w:sz w:val="24"/>
          <w:szCs w:val="24"/>
          <w:lang w:eastAsia="vi-VN"/>
        </w:rPr>
        <w:t>.</w:t>
      </w:r>
    </w:p>
    <w:p w14:paraId="5076D6D3" w14:textId="77777777" w:rsidR="00ED397D" w:rsidRPr="00330A7E" w:rsidRDefault="00ED397D" w:rsidP="00330A7E">
      <w:pPr>
        <w:spacing w:after="0"/>
        <w:ind w:left="992" w:hanging="990"/>
        <w:jc w:val="center"/>
        <w:rPr>
          <w:rFonts w:ascii="Times New Roman" w:hAnsi="Times New Roman" w:cs="Times New Roman"/>
          <w:sz w:val="24"/>
          <w:szCs w:val="24"/>
        </w:rPr>
      </w:pPr>
      <w:r w:rsidRPr="00330A7E">
        <w:rPr>
          <w:rFonts w:ascii="Times New Roman" w:eastAsia="Times New Roman" w:hAnsi="Times New Roman" w:cs="Times New Roman"/>
          <w:noProof/>
          <w:color w:val="C00000"/>
          <w:sz w:val="24"/>
          <w:szCs w:val="24"/>
          <w:lang w:eastAsia="vi-VN"/>
        </w:rPr>
        <w:sym w:font="Wingdings" w:char="F040"/>
      </w:r>
      <w:r w:rsidRPr="00330A7E">
        <w:rPr>
          <w:rFonts w:ascii="Times New Roman" w:eastAsia="Times New Roman" w:hAnsi="Times New Roman" w:cs="Times New Roman"/>
          <w:noProof/>
          <w:color w:val="C00000"/>
          <w:sz w:val="24"/>
          <w:szCs w:val="24"/>
          <w:lang w:eastAsia="vi-VN"/>
        </w:rPr>
        <w:t xml:space="preserve"> </w:t>
      </w:r>
      <w:r w:rsidRPr="00330A7E">
        <w:rPr>
          <w:rFonts w:ascii="Times New Roman" w:eastAsia="Times New Roman" w:hAnsi="Times New Roman" w:cs="Times New Roman"/>
          <w:b/>
          <w:i/>
          <w:noProof/>
          <w:color w:val="C00000"/>
          <w:sz w:val="24"/>
          <w:szCs w:val="24"/>
          <w:lang w:eastAsia="vi-VN"/>
        </w:rPr>
        <w:t>Lời giải</w:t>
      </w:r>
    </w:p>
    <w:p w14:paraId="7A1C40FA"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eastAsia="Times New Roman" w:hAnsi="Times New Roman" w:cs="Times New Roman"/>
          <w:b/>
          <w:bCs/>
          <w:color w:val="C00000"/>
          <w:sz w:val="24"/>
          <w:szCs w:val="24"/>
        </w:rPr>
        <w:t>Chọn A</w:t>
      </w:r>
    </w:p>
    <w:p w14:paraId="28F5BF57"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Theo công thức xác suất có điều kiện, ta có </w:t>
      </w:r>
      <w:r w:rsidRPr="00330A7E">
        <w:rPr>
          <w:rFonts w:ascii="Times New Roman" w:hAnsi="Times New Roman" w:cs="Times New Roman"/>
          <w:position w:val="-36"/>
          <w:sz w:val="24"/>
          <w:szCs w:val="24"/>
        </w:rPr>
        <w:object w:dxaOrig="2120" w:dyaOrig="840" w14:anchorId="2AA99B26">
          <v:shape id="_x0000_i6126" type="#_x0000_t75" style="width:106.5pt;height:42pt" o:ole="">
            <v:imagedata r:id="rId9219" o:title=""/>
          </v:shape>
          <o:OLEObject Type="Embed" ProgID="Equation.DSMT4" ShapeID="_x0000_i6126" DrawAspect="Content" ObjectID="_1796845188" r:id="rId9220"/>
        </w:object>
      </w:r>
    </w:p>
    <w:p w14:paraId="76BA44A5"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Theo công thức nhân xác suất, ta có </w:t>
      </w:r>
      <w:r w:rsidRPr="00330A7E">
        <w:rPr>
          <w:rFonts w:ascii="Times New Roman" w:hAnsi="Times New Roman" w:cs="Times New Roman"/>
          <w:position w:val="-14"/>
          <w:sz w:val="24"/>
          <w:szCs w:val="24"/>
        </w:rPr>
        <w:object w:dxaOrig="2740" w:dyaOrig="420" w14:anchorId="47B1C5D0">
          <v:shape id="_x0000_i6127" type="#_x0000_t75" style="width:137.25pt;height:21pt" o:ole="">
            <v:imagedata r:id="rId9221" o:title=""/>
          </v:shape>
          <o:OLEObject Type="Embed" ProgID="Equation.DSMT4" ShapeID="_x0000_i6127" DrawAspect="Content" ObjectID="_1796845189" r:id="rId9222"/>
        </w:object>
      </w:r>
      <w:r w:rsidRPr="00330A7E">
        <w:rPr>
          <w:rFonts w:ascii="Times New Roman" w:hAnsi="Times New Roman" w:cs="Times New Roman"/>
          <w:sz w:val="24"/>
          <w:szCs w:val="24"/>
        </w:rPr>
        <w:t>.</w:t>
      </w:r>
    </w:p>
    <w:p w14:paraId="62E85830"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Do đó </w:t>
      </w:r>
      <w:r w:rsidRPr="00330A7E">
        <w:rPr>
          <w:rFonts w:ascii="Times New Roman" w:hAnsi="Times New Roman" w:cs="Times New Roman"/>
          <w:position w:val="-36"/>
          <w:sz w:val="24"/>
          <w:szCs w:val="24"/>
        </w:rPr>
        <w:object w:dxaOrig="4080" w:dyaOrig="840" w14:anchorId="09FEA192">
          <v:shape id="_x0000_i6128" type="#_x0000_t75" style="width:204pt;height:42pt" o:ole="">
            <v:imagedata r:id="rId9223" o:title=""/>
          </v:shape>
          <o:OLEObject Type="Embed" ProgID="Equation.DSMT4" ShapeID="_x0000_i6128" DrawAspect="Content" ObjectID="_1796845190" r:id="rId9224"/>
        </w:object>
      </w:r>
    </w:p>
    <w:p w14:paraId="068C1929" w14:textId="77777777" w:rsidR="00ED397D" w:rsidRPr="00330A7E" w:rsidRDefault="00ED397D" w:rsidP="000E1E56">
      <w:pPr>
        <w:pStyle w:val="ListParagraph"/>
        <w:numPr>
          <w:ilvl w:val="0"/>
          <w:numId w:val="72"/>
        </w:numPr>
        <w:tabs>
          <w:tab w:val="left" w:pos="992"/>
        </w:tabs>
        <w:spacing w:before="120" w:line="276" w:lineRule="auto"/>
        <w:jc w:val="left"/>
        <w:rPr>
          <w:rFonts w:ascii="Times New Roman" w:hAnsi="Times New Roman" w:cs="Times New Roman"/>
          <w:b/>
          <w:color w:val="0000FF"/>
          <w:sz w:val="24"/>
          <w:szCs w:val="24"/>
        </w:rPr>
      </w:pPr>
      <w:r w:rsidRPr="00330A7E">
        <w:rPr>
          <w:rFonts w:ascii="Times New Roman" w:hAnsi="Times New Roman" w:cs="Times New Roman"/>
          <w:sz w:val="24"/>
          <w:szCs w:val="24"/>
        </w:rPr>
        <w:t xml:space="preserve">Số </w:t>
      </w:r>
      <w:r w:rsidRPr="00330A7E">
        <w:rPr>
          <w:rFonts w:ascii="Times New Roman" w:hAnsi="Times New Roman" w:cs="Times New Roman"/>
          <w:position w:val="-6"/>
          <w:sz w:val="24"/>
          <w:szCs w:val="24"/>
        </w:rPr>
        <w:object w:dxaOrig="200" w:dyaOrig="220" w14:anchorId="08890BD3">
          <v:shape id="_x0000_i6129" type="#_x0000_t75" style="width:9.75pt;height:11.25pt" o:ole="">
            <v:imagedata r:id="rId9225" o:title=""/>
          </v:shape>
          <o:OLEObject Type="Embed" ProgID="Equation.DSMT4" ShapeID="_x0000_i6129" DrawAspect="Content" ObjectID="_1796845191" r:id="rId9226"/>
        </w:object>
      </w:r>
      <w:r w:rsidRPr="00330A7E">
        <w:rPr>
          <w:rFonts w:ascii="Times New Roman" w:hAnsi="Times New Roman" w:cs="Times New Roman"/>
          <w:sz w:val="24"/>
          <w:szCs w:val="24"/>
        </w:rPr>
        <w:t xml:space="preserve"> thoả mãn có </w:t>
      </w:r>
      <w:r w:rsidRPr="00330A7E">
        <w:rPr>
          <w:rFonts w:ascii="Times New Roman" w:hAnsi="Times New Roman" w:cs="Times New Roman"/>
          <w:position w:val="-6"/>
          <w:sz w:val="24"/>
          <w:szCs w:val="24"/>
        </w:rPr>
        <w:object w:dxaOrig="520" w:dyaOrig="279" w14:anchorId="0C975075">
          <v:shape id="_x0000_i6130" type="#_x0000_t75" style="width:26.25pt;height:13.5pt" o:ole="">
            <v:imagedata r:id="rId9227" o:title=""/>
          </v:shape>
          <o:OLEObject Type="Embed" ProgID="Equation.DSMT4" ShapeID="_x0000_i6130" DrawAspect="Content" ObjectID="_1796845192" r:id="rId9228"/>
        </w:object>
      </w:r>
      <w:r w:rsidRPr="00330A7E">
        <w:rPr>
          <w:rFonts w:ascii="Times New Roman" w:hAnsi="Times New Roman" w:cs="Times New Roman"/>
          <w:sz w:val="24"/>
          <w:szCs w:val="24"/>
        </w:rPr>
        <w:t xml:space="preserve"> giá trị trong mẫu số liệu nhỏ hơn </w:t>
      </w:r>
      <w:r w:rsidRPr="00330A7E">
        <w:rPr>
          <w:rFonts w:ascii="Times New Roman" w:hAnsi="Times New Roman" w:cs="Times New Roman"/>
          <w:position w:val="-6"/>
          <w:sz w:val="24"/>
          <w:szCs w:val="24"/>
        </w:rPr>
        <w:object w:dxaOrig="200" w:dyaOrig="220" w14:anchorId="23F651D3">
          <v:shape id="_x0000_i6131" type="#_x0000_t75" style="width:9.75pt;height:11.25pt" o:ole="">
            <v:imagedata r:id="rId9229" o:title=""/>
          </v:shape>
          <o:OLEObject Type="Embed" ProgID="Equation.DSMT4" ShapeID="_x0000_i6131" DrawAspect="Content" ObjectID="_1796845193" r:id="rId9230"/>
        </w:object>
      </w:r>
      <w:r w:rsidRPr="00330A7E">
        <w:rPr>
          <w:rFonts w:ascii="Times New Roman" w:hAnsi="Times New Roman" w:cs="Times New Roman"/>
          <w:sz w:val="24"/>
          <w:szCs w:val="24"/>
        </w:rPr>
        <w:t xml:space="preserve"> và </w:t>
      </w:r>
      <w:r w:rsidRPr="00330A7E">
        <w:rPr>
          <w:rFonts w:ascii="Times New Roman" w:hAnsi="Times New Roman" w:cs="Times New Roman"/>
          <w:position w:val="-6"/>
          <w:sz w:val="24"/>
          <w:szCs w:val="24"/>
        </w:rPr>
        <w:object w:dxaOrig="520" w:dyaOrig="279" w14:anchorId="3BADE3C5">
          <v:shape id="_x0000_i6132" type="#_x0000_t75" style="width:26.25pt;height:13.5pt" o:ole="">
            <v:imagedata r:id="rId9231" o:title=""/>
          </v:shape>
          <o:OLEObject Type="Embed" ProgID="Equation.DSMT4" ShapeID="_x0000_i6132" DrawAspect="Content" ObjectID="_1796845194" r:id="rId9232"/>
        </w:object>
      </w:r>
      <w:r w:rsidRPr="00330A7E">
        <w:rPr>
          <w:rFonts w:ascii="Times New Roman" w:hAnsi="Times New Roman" w:cs="Times New Roman"/>
          <w:sz w:val="24"/>
          <w:szCs w:val="24"/>
        </w:rPr>
        <w:t xml:space="preserve"> giá trị trong mẫu số liệu lớn hơn </w:t>
      </w:r>
      <w:r w:rsidRPr="00330A7E">
        <w:rPr>
          <w:rFonts w:ascii="Times New Roman" w:hAnsi="Times New Roman" w:cs="Times New Roman"/>
          <w:position w:val="-6"/>
          <w:sz w:val="24"/>
          <w:szCs w:val="24"/>
        </w:rPr>
        <w:object w:dxaOrig="200" w:dyaOrig="220" w14:anchorId="1907C76C">
          <v:shape id="_x0000_i6133" type="#_x0000_t75" style="width:9.75pt;height:11.25pt" o:ole="">
            <v:imagedata r:id="rId9233" o:title=""/>
          </v:shape>
          <o:OLEObject Type="Embed" ProgID="Equation.DSMT4" ShapeID="_x0000_i6133" DrawAspect="Content" ObjectID="_1796845195" r:id="rId9234"/>
        </w:object>
      </w:r>
      <w:r w:rsidRPr="00330A7E">
        <w:rPr>
          <w:rFonts w:ascii="Times New Roman" w:hAnsi="Times New Roman" w:cs="Times New Roman"/>
          <w:sz w:val="24"/>
          <w:szCs w:val="24"/>
        </w:rPr>
        <w:t xml:space="preserve">. Số </w:t>
      </w:r>
      <w:r w:rsidRPr="00330A7E">
        <w:rPr>
          <w:rFonts w:ascii="Times New Roman" w:hAnsi="Times New Roman" w:cs="Times New Roman"/>
          <w:position w:val="-6"/>
          <w:sz w:val="24"/>
          <w:szCs w:val="24"/>
        </w:rPr>
        <w:object w:dxaOrig="200" w:dyaOrig="220" w14:anchorId="5A7A3F51">
          <v:shape id="_x0000_i6134" type="#_x0000_t75" style="width:9.75pt;height:11.25pt" o:ole="">
            <v:imagedata r:id="rId9225" o:title=""/>
          </v:shape>
          <o:OLEObject Type="Embed" ProgID="Equation.DSMT4" ShapeID="_x0000_i6134" DrawAspect="Content" ObjectID="_1796845196" r:id="rId9235"/>
        </w:object>
      </w:r>
      <w:r w:rsidRPr="00330A7E">
        <w:rPr>
          <w:rFonts w:ascii="Times New Roman" w:hAnsi="Times New Roman" w:cs="Times New Roman"/>
          <w:sz w:val="24"/>
          <w:szCs w:val="24"/>
        </w:rPr>
        <w:t>là</w:t>
      </w:r>
    </w:p>
    <w:p w14:paraId="47ADE6B4"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sz w:val="24"/>
          <w:szCs w:val="24"/>
        </w:rPr>
        <w:t>Số trung bình.</w:t>
      </w:r>
      <w:r w:rsidRPr="00330A7E">
        <w:rPr>
          <w:rFonts w:ascii="Times New Roman" w:hAnsi="Times New Roman" w:cs="Times New Roman"/>
          <w:b/>
          <w:color w:val="0000FF"/>
          <w:sz w:val="24"/>
          <w:szCs w:val="24"/>
        </w:rPr>
        <w:tab/>
      </w:r>
      <w:r w:rsidRPr="00330A7E">
        <w:rPr>
          <w:rFonts w:ascii="Times New Roman" w:hAnsi="Times New Roman" w:cs="Times New Roman"/>
          <w:b/>
          <w:color w:val="0000FF"/>
          <w:sz w:val="24"/>
          <w:szCs w:val="24"/>
        </w:rPr>
        <w:tab/>
        <w:t xml:space="preserve">B. </w:t>
      </w:r>
      <w:r w:rsidRPr="00330A7E">
        <w:rPr>
          <w:rFonts w:ascii="Times New Roman" w:hAnsi="Times New Roman" w:cs="Times New Roman"/>
          <w:sz w:val="24"/>
          <w:szCs w:val="24"/>
        </w:rPr>
        <w:t>Số trung vị.</w:t>
      </w:r>
    </w:p>
    <w:p w14:paraId="757852B1"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b/>
          <w:sz w:val="24"/>
          <w:szCs w:val="24"/>
        </w:rPr>
      </w:pPr>
      <w:r w:rsidRPr="00330A7E">
        <w:rPr>
          <w:rFonts w:ascii="Times New Roman" w:hAnsi="Times New Roman" w:cs="Times New Roman"/>
          <w:b/>
          <w:color w:val="0000FF"/>
          <w:sz w:val="24"/>
          <w:szCs w:val="24"/>
        </w:rPr>
        <w:lastRenderedPageBreak/>
        <w:t xml:space="preserve">C. </w:t>
      </w:r>
      <w:r w:rsidRPr="00330A7E">
        <w:rPr>
          <w:rFonts w:ascii="Times New Roman" w:hAnsi="Times New Roman" w:cs="Times New Roman"/>
          <w:sz w:val="24"/>
          <w:szCs w:val="24"/>
        </w:rPr>
        <w:t>Tứ phân vị thứ nhất.</w:t>
      </w:r>
      <w:r w:rsidRPr="00330A7E">
        <w:rPr>
          <w:rFonts w:ascii="Times New Roman" w:hAnsi="Times New Roman" w:cs="Times New Roman"/>
          <w:b/>
          <w:color w:val="0000FF"/>
          <w:sz w:val="24"/>
          <w:szCs w:val="24"/>
        </w:rPr>
        <w:tab/>
      </w:r>
      <w:r w:rsidRPr="00330A7E">
        <w:rPr>
          <w:rFonts w:ascii="Times New Roman" w:hAnsi="Times New Roman" w:cs="Times New Roman"/>
          <w:b/>
          <w:color w:val="0000FF"/>
          <w:sz w:val="24"/>
          <w:szCs w:val="24"/>
        </w:rPr>
        <w:tab/>
      </w:r>
      <w:r w:rsidRPr="00330A7E">
        <w:rPr>
          <w:rFonts w:ascii="Times New Roman" w:hAnsi="Times New Roman" w:cs="Times New Roman"/>
          <w:b/>
          <w:color w:val="0000FF"/>
          <w:sz w:val="24"/>
          <w:szCs w:val="24"/>
          <w:u w:val="single"/>
        </w:rPr>
        <w:t>D</w:t>
      </w:r>
      <w:r w:rsidRPr="00330A7E">
        <w:rPr>
          <w:rFonts w:ascii="Times New Roman" w:hAnsi="Times New Roman" w:cs="Times New Roman"/>
          <w:b/>
          <w:color w:val="0000FF"/>
          <w:sz w:val="24"/>
          <w:szCs w:val="24"/>
        </w:rPr>
        <w:t xml:space="preserve">. </w:t>
      </w:r>
      <w:r w:rsidRPr="00330A7E">
        <w:rPr>
          <w:rFonts w:ascii="Times New Roman" w:hAnsi="Times New Roman" w:cs="Times New Roman"/>
          <w:sz w:val="24"/>
          <w:szCs w:val="24"/>
        </w:rPr>
        <w:t>Tứ phân vị thứ ba.</w:t>
      </w:r>
    </w:p>
    <w:p w14:paraId="24093F32" w14:textId="77777777" w:rsidR="00ED397D" w:rsidRPr="00330A7E" w:rsidRDefault="00ED397D" w:rsidP="00330A7E">
      <w:pPr>
        <w:ind w:left="992"/>
        <w:jc w:val="center"/>
        <w:rPr>
          <w:rFonts w:ascii="Times New Roman" w:hAnsi="Times New Roman" w:cs="Times New Roman"/>
          <w:b/>
          <w:bCs/>
          <w:sz w:val="24"/>
          <w:szCs w:val="24"/>
        </w:rPr>
      </w:pPr>
      <w:r w:rsidRPr="00330A7E">
        <w:rPr>
          <w:rFonts w:ascii="Times New Roman" w:eastAsia="Times New Roman" w:hAnsi="Times New Roman" w:cs="Times New Roman"/>
          <w:noProof/>
          <w:color w:val="C00000"/>
          <w:sz w:val="24"/>
          <w:szCs w:val="24"/>
          <w:lang w:eastAsia="vi-VN"/>
        </w:rPr>
        <w:sym w:font="Wingdings" w:char="F040"/>
      </w:r>
      <w:r w:rsidRPr="00330A7E">
        <w:rPr>
          <w:rFonts w:ascii="Times New Roman" w:eastAsia="Times New Roman" w:hAnsi="Times New Roman" w:cs="Times New Roman"/>
          <w:noProof/>
          <w:color w:val="C00000"/>
          <w:sz w:val="24"/>
          <w:szCs w:val="24"/>
          <w:lang w:eastAsia="vi-VN"/>
        </w:rPr>
        <w:t xml:space="preserve"> </w:t>
      </w:r>
      <w:r w:rsidRPr="00330A7E">
        <w:rPr>
          <w:rFonts w:ascii="Times New Roman" w:eastAsia="Times New Roman" w:hAnsi="Times New Roman" w:cs="Times New Roman"/>
          <w:b/>
          <w:i/>
          <w:noProof/>
          <w:color w:val="C00000"/>
          <w:sz w:val="24"/>
          <w:szCs w:val="24"/>
          <w:lang w:eastAsia="vi-VN"/>
        </w:rPr>
        <w:t>Lời giải</w:t>
      </w:r>
    </w:p>
    <w:p w14:paraId="11CA346A" w14:textId="77777777" w:rsidR="00ED397D" w:rsidRPr="00330A7E" w:rsidRDefault="00ED397D" w:rsidP="00330A7E">
      <w:pPr>
        <w:ind w:left="992"/>
        <w:rPr>
          <w:rFonts w:ascii="Times New Roman" w:hAnsi="Times New Roman" w:cs="Times New Roman"/>
          <w:sz w:val="24"/>
          <w:szCs w:val="24"/>
        </w:rPr>
      </w:pPr>
      <w:r w:rsidRPr="00330A7E">
        <w:rPr>
          <w:rFonts w:ascii="Times New Roman" w:eastAsia="Times New Roman" w:hAnsi="Times New Roman" w:cs="Times New Roman"/>
          <w:b/>
          <w:bCs/>
          <w:color w:val="C00000"/>
          <w:sz w:val="24"/>
          <w:szCs w:val="24"/>
        </w:rPr>
        <w:t>Chọn D</w:t>
      </w:r>
    </w:p>
    <w:p w14:paraId="1549726B" w14:textId="77777777" w:rsidR="00ED397D" w:rsidRPr="00330A7E" w:rsidRDefault="00ED397D" w:rsidP="000E1E56">
      <w:pPr>
        <w:pStyle w:val="ListParagraph"/>
        <w:numPr>
          <w:ilvl w:val="0"/>
          <w:numId w:val="72"/>
        </w:numPr>
        <w:tabs>
          <w:tab w:val="left" w:pos="992"/>
        </w:tabs>
        <w:spacing w:before="120" w:line="276" w:lineRule="auto"/>
        <w:jc w:val="left"/>
        <w:rPr>
          <w:rFonts w:ascii="Times New Roman" w:eastAsia="Times New Roman" w:hAnsi="Times New Roman" w:cs="Times New Roman"/>
          <w:sz w:val="24"/>
          <w:szCs w:val="24"/>
        </w:rPr>
      </w:pPr>
      <w:r w:rsidRPr="00330A7E">
        <w:rPr>
          <w:rFonts w:ascii="Times New Roman" w:eastAsia="Times New Roman" w:hAnsi="Times New Roman" w:cs="Times New Roman"/>
          <w:sz w:val="24"/>
          <w:szCs w:val="24"/>
        </w:rPr>
        <w:t>Khi độ chênh lệch các số liệu trong mẫu quá lớn thì đại lượng nào thích hợp đại diện cho các số liệu trong mẫu.</w:t>
      </w:r>
    </w:p>
    <w:p w14:paraId="3DB73748"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sz w:val="24"/>
          <w:szCs w:val="24"/>
        </w:rPr>
      </w:pPr>
      <w:r w:rsidRPr="00330A7E">
        <w:rPr>
          <w:rFonts w:ascii="Times New Roman" w:eastAsia="Times New Roman" w:hAnsi="Times New Roman" w:cs="Times New Roman"/>
          <w:b/>
          <w:color w:val="0000FF"/>
          <w:sz w:val="24"/>
          <w:szCs w:val="24"/>
        </w:rPr>
        <w:t xml:space="preserve">A. </w:t>
      </w:r>
      <w:r w:rsidRPr="00330A7E">
        <w:rPr>
          <w:rFonts w:ascii="Times New Roman" w:eastAsia="Times New Roman" w:hAnsi="Times New Roman" w:cs="Times New Roman"/>
          <w:sz w:val="24"/>
          <w:szCs w:val="24"/>
        </w:rPr>
        <w:t>Số trung bình.</w:t>
      </w:r>
      <w:r w:rsidRPr="00330A7E">
        <w:rPr>
          <w:rFonts w:ascii="Times New Roman" w:eastAsia="Times New Roman" w:hAnsi="Times New Roman" w:cs="Times New Roman"/>
          <w:sz w:val="24"/>
          <w:szCs w:val="24"/>
        </w:rPr>
        <w:tab/>
      </w:r>
      <w:r w:rsidRPr="00330A7E">
        <w:rPr>
          <w:rFonts w:ascii="Times New Roman" w:eastAsia="Times New Roman" w:hAnsi="Times New Roman" w:cs="Times New Roman"/>
          <w:b/>
          <w:color w:val="0000FF"/>
          <w:sz w:val="24"/>
          <w:szCs w:val="24"/>
          <w:u w:val="single"/>
        </w:rPr>
        <w:t>B</w:t>
      </w:r>
      <w:r w:rsidRPr="00330A7E">
        <w:rPr>
          <w:rFonts w:ascii="Times New Roman" w:eastAsia="Times New Roman" w:hAnsi="Times New Roman" w:cs="Times New Roman"/>
          <w:b/>
          <w:color w:val="0000FF"/>
          <w:sz w:val="24"/>
          <w:szCs w:val="24"/>
        </w:rPr>
        <w:t xml:space="preserve">. </w:t>
      </w:r>
      <w:r w:rsidRPr="00330A7E">
        <w:rPr>
          <w:rFonts w:ascii="Times New Roman" w:eastAsia="Times New Roman" w:hAnsi="Times New Roman" w:cs="Times New Roman"/>
          <w:sz w:val="24"/>
          <w:szCs w:val="24"/>
        </w:rPr>
        <w:t>Số trung vị.</w:t>
      </w:r>
      <w:r w:rsidRPr="00330A7E">
        <w:rPr>
          <w:rFonts w:ascii="Times New Roman" w:eastAsia="Times New Roman" w:hAnsi="Times New Roman" w:cs="Times New Roman"/>
          <w:sz w:val="24"/>
          <w:szCs w:val="24"/>
        </w:rPr>
        <w:tab/>
      </w:r>
      <w:r w:rsidRPr="00330A7E">
        <w:rPr>
          <w:rFonts w:ascii="Times New Roman" w:eastAsia="Times New Roman" w:hAnsi="Times New Roman" w:cs="Times New Roman"/>
          <w:b/>
          <w:color w:val="0000FF"/>
          <w:sz w:val="24"/>
          <w:szCs w:val="24"/>
        </w:rPr>
        <w:t xml:space="preserve">C. </w:t>
      </w:r>
      <w:r w:rsidRPr="00330A7E">
        <w:rPr>
          <w:rFonts w:ascii="Times New Roman" w:eastAsia="Times New Roman" w:hAnsi="Times New Roman" w:cs="Times New Roman"/>
          <w:sz w:val="24"/>
          <w:szCs w:val="24"/>
        </w:rPr>
        <w:t>Phương sai.</w:t>
      </w:r>
      <w:r w:rsidRPr="00330A7E">
        <w:rPr>
          <w:rFonts w:ascii="Times New Roman" w:eastAsia="Times New Roman" w:hAnsi="Times New Roman" w:cs="Times New Roman"/>
          <w:sz w:val="24"/>
          <w:szCs w:val="24"/>
        </w:rPr>
        <w:tab/>
      </w:r>
      <w:r w:rsidRPr="00330A7E">
        <w:rPr>
          <w:rFonts w:ascii="Times New Roman" w:eastAsia="Times New Roman" w:hAnsi="Times New Roman" w:cs="Times New Roman"/>
          <w:b/>
          <w:color w:val="0000FF"/>
          <w:sz w:val="24"/>
          <w:szCs w:val="24"/>
        </w:rPr>
        <w:t xml:space="preserve">D. </w:t>
      </w:r>
      <w:r w:rsidRPr="00330A7E">
        <w:rPr>
          <w:rFonts w:ascii="Times New Roman" w:eastAsia="Times New Roman" w:hAnsi="Times New Roman" w:cs="Times New Roman"/>
          <w:sz w:val="24"/>
          <w:szCs w:val="24"/>
        </w:rPr>
        <w:t>Độ lệch chuẩn</w:t>
      </w:r>
      <w:r w:rsidRPr="00330A7E">
        <w:rPr>
          <w:rFonts w:ascii="Times New Roman" w:hAnsi="Times New Roman" w:cs="Times New Roman"/>
          <w:sz w:val="24"/>
          <w:szCs w:val="24"/>
        </w:rPr>
        <w:t>.</w:t>
      </w:r>
    </w:p>
    <w:p w14:paraId="38D098C7" w14:textId="77777777" w:rsidR="00ED397D" w:rsidRPr="00330A7E" w:rsidRDefault="00ED397D" w:rsidP="00330A7E">
      <w:pPr>
        <w:ind w:left="992" w:hanging="2"/>
        <w:jc w:val="center"/>
        <w:rPr>
          <w:rFonts w:ascii="Times New Roman" w:eastAsia="Times New Roman" w:hAnsi="Times New Roman" w:cs="Times New Roman"/>
          <w:b/>
          <w:color w:val="0000FF"/>
          <w:sz w:val="24"/>
          <w:szCs w:val="24"/>
        </w:rPr>
      </w:pPr>
      <w:r w:rsidRPr="00330A7E">
        <w:rPr>
          <w:rFonts w:ascii="Times New Roman" w:eastAsia="Times New Roman" w:hAnsi="Times New Roman" w:cs="Times New Roman"/>
          <w:noProof/>
          <w:color w:val="C00000"/>
          <w:sz w:val="24"/>
          <w:szCs w:val="24"/>
          <w:lang w:eastAsia="vi-VN"/>
        </w:rPr>
        <w:sym w:font="Wingdings" w:char="F040"/>
      </w:r>
      <w:r w:rsidRPr="00330A7E">
        <w:rPr>
          <w:rFonts w:ascii="Times New Roman" w:eastAsia="Times New Roman" w:hAnsi="Times New Roman" w:cs="Times New Roman"/>
          <w:noProof/>
          <w:color w:val="C00000"/>
          <w:sz w:val="24"/>
          <w:szCs w:val="24"/>
          <w:lang w:eastAsia="vi-VN"/>
        </w:rPr>
        <w:t xml:space="preserve"> </w:t>
      </w:r>
      <w:r w:rsidRPr="00330A7E">
        <w:rPr>
          <w:rFonts w:ascii="Times New Roman" w:eastAsia="Times New Roman" w:hAnsi="Times New Roman" w:cs="Times New Roman"/>
          <w:b/>
          <w:i/>
          <w:noProof/>
          <w:color w:val="C00000"/>
          <w:sz w:val="24"/>
          <w:szCs w:val="24"/>
          <w:lang w:eastAsia="vi-VN"/>
        </w:rPr>
        <w:t>Lời giải</w:t>
      </w:r>
    </w:p>
    <w:p w14:paraId="3581D90B" w14:textId="77777777" w:rsidR="00ED397D" w:rsidRPr="00330A7E" w:rsidRDefault="00ED397D" w:rsidP="00330A7E">
      <w:pPr>
        <w:ind w:left="992"/>
        <w:rPr>
          <w:rFonts w:ascii="Times New Roman" w:hAnsi="Times New Roman" w:cs="Times New Roman"/>
          <w:sz w:val="24"/>
          <w:szCs w:val="24"/>
        </w:rPr>
      </w:pPr>
      <w:r w:rsidRPr="00330A7E">
        <w:rPr>
          <w:rFonts w:ascii="Times New Roman" w:eastAsia="Times New Roman" w:hAnsi="Times New Roman" w:cs="Times New Roman"/>
          <w:sz w:val="24"/>
          <w:szCs w:val="24"/>
        </w:rPr>
        <w:t>Khi độ chênh lệch các số liệu trong mẫu quá lớn thì Số trung vị là đại lượng thích hợp đại diện cho các số liệu trong mẫu.</w:t>
      </w:r>
    </w:p>
    <w:p w14:paraId="5170512A" w14:textId="77777777" w:rsidR="00ED397D" w:rsidRPr="00330A7E" w:rsidRDefault="00ED397D" w:rsidP="000E1E56">
      <w:pPr>
        <w:pStyle w:val="ListParagraph"/>
        <w:numPr>
          <w:ilvl w:val="0"/>
          <w:numId w:val="72"/>
        </w:numPr>
        <w:tabs>
          <w:tab w:val="left" w:pos="992"/>
        </w:tabs>
        <w:spacing w:before="120" w:line="276" w:lineRule="auto"/>
        <w:jc w:val="left"/>
        <w:rPr>
          <w:rFonts w:ascii="Times New Roman" w:hAnsi="Times New Roman" w:cs="Times New Roman"/>
          <w:sz w:val="24"/>
          <w:szCs w:val="24"/>
        </w:rPr>
      </w:pPr>
      <w:r w:rsidRPr="00330A7E">
        <w:rPr>
          <w:rFonts w:ascii="Times New Roman" w:hAnsi="Times New Roman" w:cs="Times New Roman"/>
          <w:bCs/>
          <w:sz w:val="24"/>
          <w:szCs w:val="24"/>
        </w:rPr>
        <w:t xml:space="preserve">Viết công thức tính diện tích </w:t>
      </w:r>
      <w:r w:rsidRPr="00330A7E">
        <w:rPr>
          <w:rFonts w:ascii="Times New Roman" w:hAnsi="Times New Roman" w:cs="Times New Roman"/>
          <w:bCs/>
          <w:position w:val="-6"/>
          <w:sz w:val="24"/>
          <w:szCs w:val="24"/>
        </w:rPr>
        <w:object w:dxaOrig="240" w:dyaOrig="300" w14:anchorId="1EDBF266">
          <v:shape id="_x0000_i6135" type="#_x0000_t75" style="width:12.75pt;height:15pt" o:ole="">
            <v:imagedata r:id="rId9236" o:title=""/>
          </v:shape>
          <o:OLEObject Type="Embed" ProgID="Equation.DSMT4" ShapeID="_x0000_i6135" DrawAspect="Content" ObjectID="_1796845197" r:id="rId9237"/>
        </w:object>
      </w:r>
      <w:r w:rsidRPr="00330A7E">
        <w:rPr>
          <w:rFonts w:ascii="Times New Roman" w:hAnsi="Times New Roman" w:cs="Times New Roman"/>
          <w:bCs/>
          <w:sz w:val="24"/>
          <w:szCs w:val="24"/>
        </w:rPr>
        <w:t xml:space="preserve">của hình phẳng được giới hạn bởi đồ thị hàm số </w:t>
      </w:r>
      <w:r w:rsidRPr="00330A7E">
        <w:rPr>
          <w:rFonts w:ascii="Times New Roman" w:hAnsi="Times New Roman" w:cs="Times New Roman"/>
          <w:position w:val="-14"/>
          <w:sz w:val="24"/>
          <w:szCs w:val="24"/>
        </w:rPr>
        <w:object w:dxaOrig="960" w:dyaOrig="400" w14:anchorId="76EF0313">
          <v:shape id="_x0000_i6136" type="#_x0000_t75" style="width:47.25pt;height:21pt" o:ole="">
            <v:imagedata r:id="rId9238" o:title=""/>
          </v:shape>
          <o:OLEObject Type="Embed" ProgID="Equation.DSMT4" ShapeID="_x0000_i6136" DrawAspect="Content" ObjectID="_1796845198" r:id="rId9239"/>
        </w:object>
      </w:r>
      <w:r w:rsidRPr="00330A7E">
        <w:rPr>
          <w:rFonts w:ascii="Times New Roman" w:hAnsi="Times New Roman" w:cs="Times New Roman"/>
          <w:bCs/>
          <w:sz w:val="24"/>
          <w:szCs w:val="24"/>
        </w:rPr>
        <w:t xml:space="preserve">, trục </w:t>
      </w:r>
      <w:r w:rsidRPr="00330A7E">
        <w:rPr>
          <w:rFonts w:ascii="Times New Roman" w:hAnsi="Times New Roman" w:cs="Times New Roman"/>
          <w:position w:val="-6"/>
          <w:sz w:val="24"/>
          <w:szCs w:val="24"/>
        </w:rPr>
        <w:object w:dxaOrig="360" w:dyaOrig="279" w14:anchorId="4A55EFCE">
          <v:shape id="_x0000_i6137" type="#_x0000_t75" style="width:17.25pt;height:14.25pt" o:ole="">
            <v:imagedata r:id="rId9240" o:title=""/>
          </v:shape>
          <o:OLEObject Type="Embed" ProgID="Equation.DSMT4" ShapeID="_x0000_i6137" DrawAspect="Content" ObjectID="_1796845199" r:id="rId9241"/>
        </w:object>
      </w:r>
      <w:r w:rsidRPr="00330A7E">
        <w:rPr>
          <w:rFonts w:ascii="Times New Roman" w:hAnsi="Times New Roman" w:cs="Times New Roman"/>
          <w:bCs/>
          <w:sz w:val="24"/>
          <w:szCs w:val="24"/>
        </w:rPr>
        <w:t xml:space="preserve"> và các đường thẳng </w:t>
      </w:r>
      <w:r w:rsidRPr="00330A7E">
        <w:rPr>
          <w:rFonts w:ascii="Times New Roman" w:hAnsi="Times New Roman" w:cs="Times New Roman"/>
          <w:position w:val="-14"/>
          <w:sz w:val="24"/>
          <w:szCs w:val="24"/>
        </w:rPr>
        <w:object w:dxaOrig="1939" w:dyaOrig="400" w14:anchorId="5DDD8E12">
          <v:shape id="_x0000_i6138" type="#_x0000_t75" style="width:96pt;height:21pt" o:ole="">
            <v:imagedata r:id="rId9242" o:title=""/>
          </v:shape>
          <o:OLEObject Type="Embed" ProgID="Equation.DSMT4" ShapeID="_x0000_i6138" DrawAspect="Content" ObjectID="_1796845200" r:id="rId9243"/>
        </w:object>
      </w:r>
    </w:p>
    <w:p w14:paraId="5CE68DC0" w14:textId="77777777" w:rsidR="00ED397D" w:rsidRPr="00330A7E" w:rsidRDefault="00ED397D" w:rsidP="00330A7E">
      <w:pPr>
        <w:tabs>
          <w:tab w:val="left" w:pos="3402"/>
          <w:tab w:val="left" w:pos="5669"/>
          <w:tab w:val="left" w:pos="7937"/>
        </w:tabs>
        <w:spacing w:after="0"/>
        <w:ind w:left="992"/>
        <w:rPr>
          <w:rFonts w:ascii="Times New Roman" w:hAnsi="Times New Roman" w:cs="Times New Roman"/>
          <w:sz w:val="24"/>
          <w:szCs w:val="24"/>
        </w:rPr>
      </w:pPr>
      <w:r w:rsidRPr="00330A7E">
        <w:rPr>
          <w:rFonts w:ascii="Times New Roman" w:hAnsi="Times New Roman" w:cs="Times New Roman"/>
          <w:b/>
          <w:bCs/>
          <w:color w:val="0000FF"/>
          <w:sz w:val="24"/>
          <w:szCs w:val="24"/>
          <w:u w:val="single"/>
        </w:rPr>
        <w:t>A</w:t>
      </w:r>
      <w:r w:rsidRPr="00330A7E">
        <w:rPr>
          <w:rFonts w:ascii="Times New Roman" w:hAnsi="Times New Roman" w:cs="Times New Roman"/>
          <w:b/>
          <w:bCs/>
          <w:color w:val="0000FF"/>
          <w:sz w:val="24"/>
          <w:szCs w:val="24"/>
        </w:rPr>
        <w:t xml:space="preserve">. </w:t>
      </w:r>
      <w:r w:rsidRPr="00330A7E">
        <w:rPr>
          <w:rFonts w:ascii="Times New Roman" w:hAnsi="Times New Roman" w:cs="Times New Roman"/>
          <w:position w:val="-32"/>
          <w:sz w:val="24"/>
          <w:szCs w:val="24"/>
        </w:rPr>
        <w:object w:dxaOrig="1440" w:dyaOrig="740" w14:anchorId="17A03962">
          <v:shape id="_x0000_i6139" type="#_x0000_t75" style="width:1in;height:36.75pt" o:ole="">
            <v:imagedata r:id="rId9244" o:title=""/>
          </v:shape>
          <o:OLEObject Type="Embed" ProgID="Equation.DSMT4" ShapeID="_x0000_i6139" DrawAspect="Content" ObjectID="_1796845201" r:id="rId9245"/>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bCs/>
          <w:color w:val="0000FF"/>
          <w:sz w:val="24"/>
          <w:szCs w:val="24"/>
        </w:rPr>
        <w:t xml:space="preserve">B. </w:t>
      </w:r>
      <w:r w:rsidRPr="00330A7E">
        <w:rPr>
          <w:rFonts w:ascii="Times New Roman" w:hAnsi="Times New Roman" w:cs="Times New Roman"/>
          <w:position w:val="-32"/>
          <w:sz w:val="24"/>
          <w:szCs w:val="24"/>
        </w:rPr>
        <w:object w:dxaOrig="1480" w:dyaOrig="740" w14:anchorId="78C62D34">
          <v:shape id="_x0000_i6140" type="#_x0000_t75" style="width:74.25pt;height:36.75pt" o:ole="">
            <v:imagedata r:id="rId9246" o:title=""/>
          </v:shape>
          <o:OLEObject Type="Embed" ProgID="Equation.DSMT4" ShapeID="_x0000_i6140" DrawAspect="Content" ObjectID="_1796845202" r:id="rId9247"/>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bCs/>
          <w:color w:val="0000FF"/>
          <w:sz w:val="24"/>
          <w:szCs w:val="24"/>
        </w:rPr>
        <w:t xml:space="preserve">C. </w:t>
      </w:r>
      <w:r w:rsidRPr="00330A7E">
        <w:rPr>
          <w:rFonts w:ascii="Times New Roman" w:hAnsi="Times New Roman" w:cs="Times New Roman"/>
          <w:position w:val="-32"/>
          <w:sz w:val="24"/>
          <w:szCs w:val="24"/>
        </w:rPr>
        <w:object w:dxaOrig="1380" w:dyaOrig="740" w14:anchorId="65C12477">
          <v:shape id="_x0000_i6141" type="#_x0000_t75" style="width:69.75pt;height:36.75pt" o:ole="">
            <v:imagedata r:id="rId9248" o:title=""/>
          </v:shape>
          <o:OLEObject Type="Embed" ProgID="Equation.DSMT4" ShapeID="_x0000_i6141" DrawAspect="Content" ObjectID="_1796845203" r:id="rId9249"/>
        </w:obje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bCs/>
          <w:color w:val="0000FF"/>
          <w:sz w:val="24"/>
          <w:szCs w:val="24"/>
        </w:rPr>
        <w:t xml:space="preserve">D. </w:t>
      </w:r>
      <w:r w:rsidRPr="00330A7E">
        <w:rPr>
          <w:rFonts w:ascii="Times New Roman" w:hAnsi="Times New Roman" w:cs="Times New Roman"/>
          <w:position w:val="-32"/>
          <w:sz w:val="24"/>
          <w:szCs w:val="24"/>
        </w:rPr>
        <w:object w:dxaOrig="1520" w:dyaOrig="740" w14:anchorId="3DA0DDBF">
          <v:shape id="_x0000_i6142" type="#_x0000_t75" style="width:76.5pt;height:36.75pt" o:ole="">
            <v:imagedata r:id="rId9250" o:title=""/>
          </v:shape>
          <o:OLEObject Type="Embed" ProgID="Equation.DSMT4" ShapeID="_x0000_i6142" DrawAspect="Content" ObjectID="_1796845204" r:id="rId9251"/>
        </w:object>
      </w:r>
      <w:r w:rsidRPr="00330A7E">
        <w:rPr>
          <w:rFonts w:ascii="Times New Roman" w:hAnsi="Times New Roman" w:cs="Times New Roman"/>
          <w:color w:val="FF00FF"/>
          <w:sz w:val="24"/>
          <w:szCs w:val="24"/>
        </w:rPr>
        <w:t>.</w:t>
      </w:r>
    </w:p>
    <w:p w14:paraId="13D8E242" w14:textId="77777777" w:rsidR="00ED397D" w:rsidRPr="00330A7E" w:rsidRDefault="00ED397D" w:rsidP="00330A7E">
      <w:pPr>
        <w:pStyle w:val="ListParagraph"/>
        <w:spacing w:before="120" w:line="276" w:lineRule="auto"/>
        <w:ind w:left="992" w:hanging="992"/>
        <w:jc w:val="center"/>
        <w:rPr>
          <w:rFonts w:ascii="Times New Roman" w:hAnsi="Times New Roman" w:cs="Times New Roman"/>
          <w:b/>
          <w:color w:val="0000FF"/>
          <w:sz w:val="24"/>
          <w:szCs w:val="24"/>
          <w:lang w:val="nl-NL"/>
        </w:rPr>
      </w:pPr>
      <w:r w:rsidRPr="00330A7E">
        <w:rPr>
          <w:rFonts w:ascii="Times New Roman" w:eastAsia="Times New Roman" w:hAnsi="Times New Roman" w:cs="Times New Roman"/>
          <w:color w:val="C00000"/>
          <w:sz w:val="24"/>
          <w:szCs w:val="24"/>
          <w:lang w:eastAsia="vi-VN"/>
        </w:rPr>
        <w:sym w:font="Wingdings" w:char="F040"/>
      </w:r>
      <w:r w:rsidRPr="00330A7E">
        <w:rPr>
          <w:rFonts w:ascii="Times New Roman" w:eastAsia="Times New Roman" w:hAnsi="Times New Roman" w:cs="Times New Roman"/>
          <w:color w:val="C00000"/>
          <w:sz w:val="24"/>
          <w:szCs w:val="24"/>
          <w:lang w:eastAsia="vi-VN"/>
        </w:rPr>
        <w:t xml:space="preserve"> </w:t>
      </w:r>
      <w:r w:rsidRPr="00330A7E">
        <w:rPr>
          <w:rFonts w:ascii="Times New Roman" w:eastAsia="Times New Roman" w:hAnsi="Times New Roman" w:cs="Times New Roman"/>
          <w:b/>
          <w:i/>
          <w:color w:val="C00000"/>
          <w:sz w:val="24"/>
          <w:szCs w:val="24"/>
          <w:lang w:eastAsia="vi-VN"/>
        </w:rPr>
        <w:t>Lời giải</w:t>
      </w:r>
    </w:p>
    <w:p w14:paraId="026CB9D9" w14:textId="77777777" w:rsidR="00ED397D" w:rsidRPr="00330A7E" w:rsidRDefault="00ED397D" w:rsidP="00330A7E">
      <w:pPr>
        <w:ind w:left="992"/>
        <w:rPr>
          <w:rFonts w:ascii="Times New Roman" w:hAnsi="Times New Roman" w:cs="Times New Roman"/>
          <w:b/>
          <w:color w:val="0000FF"/>
          <w:sz w:val="24"/>
          <w:szCs w:val="24"/>
          <w:highlight w:val="green"/>
          <w:lang w:val="nl-NL"/>
        </w:rPr>
      </w:pPr>
      <w:r w:rsidRPr="00330A7E">
        <w:rPr>
          <w:rFonts w:ascii="Times New Roman" w:eastAsia="Times New Roman" w:hAnsi="Times New Roman" w:cs="Times New Roman"/>
          <w:b/>
          <w:bCs/>
          <w:color w:val="C00000"/>
          <w:sz w:val="24"/>
          <w:szCs w:val="24"/>
        </w:rPr>
        <w:t>Chọn A</w:t>
      </w:r>
    </w:p>
    <w:p w14:paraId="20227255" w14:textId="77777777" w:rsidR="00ED397D" w:rsidRPr="00330A7E" w:rsidRDefault="00ED397D" w:rsidP="000E1E56">
      <w:pPr>
        <w:pStyle w:val="ListParagraph"/>
        <w:numPr>
          <w:ilvl w:val="0"/>
          <w:numId w:val="72"/>
        </w:numPr>
        <w:tabs>
          <w:tab w:val="left" w:pos="992"/>
        </w:tabs>
        <w:spacing w:before="120" w:line="276" w:lineRule="auto"/>
        <w:jc w:val="left"/>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Các bạn học sinh lớp 11A1 trả lời 40 câu hỏi trong một bải kiểm tra. Kết quả được thống kê ở bảng sau. Hãy ước lượng trung bình số câu trả lời đúng của các học sinh lớp </w:t>
      </w:r>
      <w:r w:rsidRPr="00330A7E">
        <w:rPr>
          <w:rFonts w:ascii="Times New Roman" w:hAnsi="Times New Roman" w:cs="Times New Roman"/>
          <w:position w:val="-6"/>
          <w:sz w:val="24"/>
          <w:szCs w:val="24"/>
        </w:rPr>
        <w:object w:dxaOrig="600" w:dyaOrig="270" w14:anchorId="5F67AD2B">
          <v:shape id="_x0000_i6143" type="#_x0000_t75" style="width:30pt;height:13.5pt" o:ole="">
            <v:imagedata r:id="rId9252" o:title=""/>
          </v:shape>
          <o:OLEObject Type="Embed" ProgID="Equation.DSMT4" ShapeID="_x0000_i6143" DrawAspect="Content" ObjectID="_1796845205" r:id="rId9253"/>
        </w:object>
      </w:r>
      <w:r w:rsidRPr="00330A7E">
        <w:rPr>
          <w:rFonts w:ascii="Times New Roman" w:eastAsia="Calibri" w:hAnsi="Times New Roman" w:cs="Times New Roman"/>
          <w:sz w:val="24"/>
          <w:szCs w:val="24"/>
        </w:rPr>
        <w:t>.</w:t>
      </w:r>
    </w:p>
    <w:p w14:paraId="6488D8B5" w14:textId="77777777" w:rsidR="00ED397D" w:rsidRPr="00330A7E" w:rsidRDefault="00ED397D" w:rsidP="00330A7E">
      <w:pPr>
        <w:spacing w:after="0"/>
        <w:ind w:left="992"/>
        <w:rPr>
          <w:rFonts w:ascii="Times New Roman" w:eastAsia="Times New Roman" w:hAnsi="Times New Roman" w:cs="Times New Roman"/>
          <w:b/>
          <w:color w:val="0000FF"/>
          <w:sz w:val="24"/>
          <w:szCs w:val="24"/>
        </w:rPr>
      </w:pPr>
      <w:r w:rsidRPr="00330A7E">
        <w:rPr>
          <w:rFonts w:ascii="Times New Roman" w:hAnsi="Times New Roman" w:cs="Times New Roman"/>
          <w:noProof/>
          <w:sz w:val="24"/>
          <w:szCs w:val="24"/>
          <w:lang w:eastAsia="en-US"/>
        </w:rPr>
        <w:drawing>
          <wp:inline distT="0" distB="0" distL="0" distR="0" wp14:anchorId="78DBCD8C" wp14:editId="23696168">
            <wp:extent cx="5419048" cy="952381"/>
            <wp:effectExtent l="0" t="0" r="0" b="635"/>
            <wp:docPr id="378716881" name="Picture 378716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36"/>
                    <a:stretch>
                      <a:fillRect/>
                    </a:stretch>
                  </pic:blipFill>
                  <pic:spPr>
                    <a:xfrm>
                      <a:off x="0" y="0"/>
                      <a:ext cx="5419048" cy="952381"/>
                    </a:xfrm>
                    <a:prstGeom prst="rect">
                      <a:avLst/>
                    </a:prstGeom>
                  </pic:spPr>
                </pic:pic>
              </a:graphicData>
            </a:graphic>
          </wp:inline>
        </w:drawing>
      </w:r>
    </w:p>
    <w:p w14:paraId="70EE8093" w14:textId="77777777" w:rsidR="00ED397D" w:rsidRPr="00330A7E" w:rsidRDefault="00ED397D" w:rsidP="00330A7E">
      <w:pPr>
        <w:tabs>
          <w:tab w:val="left" w:pos="3402"/>
          <w:tab w:val="left" w:pos="5669"/>
          <w:tab w:val="left" w:pos="7937"/>
        </w:tabs>
        <w:spacing w:after="0"/>
        <w:ind w:left="992"/>
        <w:rPr>
          <w:rFonts w:ascii="Times New Roman" w:eastAsia="Times New Roman" w:hAnsi="Times New Roman" w:cs="Times New Roman"/>
          <w:sz w:val="24"/>
          <w:szCs w:val="24"/>
        </w:rPr>
      </w:pPr>
      <w:r w:rsidRPr="00330A7E">
        <w:rPr>
          <w:rFonts w:ascii="Times New Roman" w:eastAsia="Times New Roman" w:hAnsi="Times New Roman" w:cs="Times New Roman"/>
          <w:b/>
          <w:color w:val="0000FF"/>
          <w:sz w:val="24"/>
          <w:szCs w:val="24"/>
          <w:u w:val="single"/>
        </w:rPr>
        <w:t>A</w:t>
      </w:r>
      <w:r w:rsidRPr="00330A7E">
        <w:rPr>
          <w:rFonts w:ascii="Times New Roman" w:eastAsia="Times New Roman" w:hAnsi="Times New Roman" w:cs="Times New Roman"/>
          <w:b/>
          <w:color w:val="0000FF"/>
          <w:sz w:val="24"/>
          <w:szCs w:val="24"/>
        </w:rPr>
        <w:t xml:space="preserve">. </w:t>
      </w:r>
      <w:r w:rsidRPr="00330A7E">
        <w:rPr>
          <w:rFonts w:ascii="Times New Roman" w:eastAsia="Times New Roman" w:hAnsi="Times New Roman" w:cs="Times New Roman"/>
          <w:b/>
          <w:noProof/>
          <w:color w:val="0000FF"/>
          <w:position w:val="-6"/>
          <w:sz w:val="24"/>
          <w:szCs w:val="24"/>
        </w:rPr>
        <w:object w:dxaOrig="300" w:dyaOrig="285" w14:anchorId="276B4116">
          <v:shape id="_x0000_i6144" type="#_x0000_t75" style="width:15pt;height:14.25pt" o:ole="">
            <v:imagedata r:id="rId9254" o:title=""/>
          </v:shape>
          <o:OLEObject Type="Embed" ProgID="Equation.DSMT4" ShapeID="_x0000_i6144" DrawAspect="Content" ObjectID="_1796845206" r:id="rId9255"/>
        </w:object>
      </w:r>
      <w:r w:rsidRPr="00330A7E">
        <w:rPr>
          <w:rFonts w:ascii="Times New Roman" w:eastAsia="Times New Roman" w:hAnsi="Times New Roman" w:cs="Times New Roman"/>
          <w:sz w:val="24"/>
          <w:szCs w:val="24"/>
        </w:rPr>
        <w:t>.</w:t>
      </w:r>
      <w:r w:rsidRPr="00330A7E">
        <w:rPr>
          <w:rFonts w:ascii="Times New Roman" w:eastAsia="Times New Roman" w:hAnsi="Times New Roman" w:cs="Times New Roman"/>
          <w:sz w:val="24"/>
          <w:szCs w:val="24"/>
        </w:rPr>
        <w:tab/>
      </w:r>
      <w:r w:rsidRPr="00330A7E">
        <w:rPr>
          <w:rFonts w:ascii="Times New Roman" w:eastAsia="Times New Roman" w:hAnsi="Times New Roman" w:cs="Times New Roman"/>
          <w:b/>
          <w:color w:val="0000FF"/>
          <w:sz w:val="24"/>
          <w:szCs w:val="24"/>
        </w:rPr>
        <w:t xml:space="preserve">B. </w:t>
      </w:r>
      <w:r w:rsidRPr="00330A7E">
        <w:rPr>
          <w:rFonts w:ascii="Times New Roman" w:eastAsia="Palatino Linotype" w:hAnsi="Times New Roman" w:cs="Times New Roman"/>
          <w:noProof/>
          <w:position w:val="-6"/>
          <w:sz w:val="24"/>
          <w:szCs w:val="24"/>
        </w:rPr>
        <w:object w:dxaOrig="285" w:dyaOrig="285" w14:anchorId="58ACA323">
          <v:shape id="_x0000_i6145" type="#_x0000_t75" style="width:14.25pt;height:14.25pt" o:ole="">
            <v:imagedata r:id="rId9256" o:title=""/>
          </v:shape>
          <o:OLEObject Type="Embed" ProgID="Equation.DSMT4" ShapeID="_x0000_i6145" DrawAspect="Content" ObjectID="_1796845207" r:id="rId9257"/>
        </w:object>
      </w:r>
      <w:r w:rsidRPr="00330A7E">
        <w:rPr>
          <w:rFonts w:ascii="Times New Roman" w:eastAsia="Times New Roman" w:hAnsi="Times New Roman" w:cs="Times New Roman"/>
          <w:sz w:val="24"/>
          <w:szCs w:val="24"/>
        </w:rPr>
        <w:t>.</w:t>
      </w:r>
      <w:r w:rsidRPr="00330A7E">
        <w:rPr>
          <w:rFonts w:ascii="Times New Roman" w:eastAsia="Times New Roman" w:hAnsi="Times New Roman" w:cs="Times New Roman"/>
          <w:sz w:val="24"/>
          <w:szCs w:val="24"/>
        </w:rPr>
        <w:tab/>
      </w:r>
      <w:r w:rsidRPr="00330A7E">
        <w:rPr>
          <w:rFonts w:ascii="Times New Roman" w:eastAsia="Times New Roman" w:hAnsi="Times New Roman" w:cs="Times New Roman"/>
          <w:b/>
          <w:color w:val="0000FF"/>
          <w:sz w:val="24"/>
          <w:szCs w:val="24"/>
        </w:rPr>
        <w:t xml:space="preserve">C. </w:t>
      </w:r>
      <w:r w:rsidRPr="00330A7E">
        <w:rPr>
          <w:rFonts w:ascii="Times New Roman" w:eastAsia="Times New Roman" w:hAnsi="Times New Roman" w:cs="Times New Roman"/>
          <w:b/>
          <w:noProof/>
          <w:color w:val="0000FF"/>
          <w:position w:val="-6"/>
          <w:sz w:val="24"/>
          <w:szCs w:val="24"/>
        </w:rPr>
        <w:object w:dxaOrig="360" w:dyaOrig="285" w14:anchorId="71FB4DC1">
          <v:shape id="_x0000_i6146" type="#_x0000_t75" style="width:17.25pt;height:14.25pt" o:ole="">
            <v:imagedata r:id="rId9258" o:title=""/>
          </v:shape>
          <o:OLEObject Type="Embed" ProgID="Equation.DSMT4" ShapeID="_x0000_i6146" DrawAspect="Content" ObjectID="_1796845208" r:id="rId9259"/>
        </w:object>
      </w:r>
      <w:r w:rsidRPr="00330A7E">
        <w:rPr>
          <w:rFonts w:ascii="Times New Roman" w:eastAsia="Times New Roman" w:hAnsi="Times New Roman" w:cs="Times New Roman"/>
          <w:sz w:val="24"/>
          <w:szCs w:val="24"/>
        </w:rPr>
        <w:tab/>
      </w:r>
      <w:r w:rsidRPr="00330A7E">
        <w:rPr>
          <w:rFonts w:ascii="Times New Roman" w:eastAsia="Times New Roman" w:hAnsi="Times New Roman" w:cs="Times New Roman"/>
          <w:b/>
          <w:color w:val="0000FF"/>
          <w:sz w:val="24"/>
          <w:szCs w:val="24"/>
        </w:rPr>
        <w:t xml:space="preserve">D. </w:t>
      </w:r>
      <w:r w:rsidRPr="00330A7E">
        <w:rPr>
          <w:rFonts w:ascii="Times New Roman" w:eastAsia="Times New Roman" w:hAnsi="Times New Roman" w:cs="Times New Roman"/>
          <w:b/>
          <w:noProof/>
          <w:color w:val="0000FF"/>
          <w:position w:val="-6"/>
          <w:sz w:val="24"/>
          <w:szCs w:val="24"/>
        </w:rPr>
        <w:object w:dxaOrig="285" w:dyaOrig="285" w14:anchorId="50E2CF5C">
          <v:shape id="_x0000_i6147" type="#_x0000_t75" style="width:14.25pt;height:14.25pt" o:ole="">
            <v:imagedata r:id="rId9260" o:title=""/>
          </v:shape>
          <o:OLEObject Type="Embed" ProgID="Equation.DSMT4" ShapeID="_x0000_i6147" DrawAspect="Content" ObjectID="_1796845209" r:id="rId9261"/>
        </w:object>
      </w:r>
      <w:r w:rsidRPr="00330A7E">
        <w:rPr>
          <w:rFonts w:ascii="Times New Roman" w:eastAsia="Times New Roman" w:hAnsi="Times New Roman" w:cs="Times New Roman"/>
          <w:sz w:val="24"/>
          <w:szCs w:val="24"/>
        </w:rPr>
        <w:t>.</w:t>
      </w:r>
    </w:p>
    <w:p w14:paraId="08C78C07" w14:textId="77777777" w:rsidR="00ED397D" w:rsidRPr="00330A7E" w:rsidRDefault="00ED397D" w:rsidP="00330A7E">
      <w:pPr>
        <w:ind w:left="992" w:hanging="2"/>
        <w:jc w:val="center"/>
        <w:rPr>
          <w:rFonts w:ascii="Times New Roman" w:eastAsia="Calibri" w:hAnsi="Times New Roman" w:cs="Times New Roman"/>
          <w:sz w:val="24"/>
          <w:szCs w:val="24"/>
        </w:rPr>
      </w:pPr>
      <w:r w:rsidRPr="00330A7E">
        <w:rPr>
          <w:rFonts w:ascii="Times New Roman" w:eastAsia="Times New Roman" w:hAnsi="Times New Roman" w:cs="Times New Roman"/>
          <w:noProof/>
          <w:color w:val="C00000"/>
          <w:sz w:val="24"/>
          <w:szCs w:val="24"/>
          <w:lang w:eastAsia="vi-VN"/>
        </w:rPr>
        <w:sym w:font="Wingdings" w:char="F040"/>
      </w:r>
      <w:r w:rsidRPr="00330A7E">
        <w:rPr>
          <w:rFonts w:ascii="Times New Roman" w:eastAsia="Times New Roman" w:hAnsi="Times New Roman" w:cs="Times New Roman"/>
          <w:noProof/>
          <w:color w:val="C00000"/>
          <w:sz w:val="24"/>
          <w:szCs w:val="24"/>
          <w:lang w:eastAsia="vi-VN"/>
        </w:rPr>
        <w:t xml:space="preserve"> </w:t>
      </w:r>
      <w:r w:rsidRPr="00330A7E">
        <w:rPr>
          <w:rFonts w:ascii="Times New Roman" w:eastAsia="Times New Roman" w:hAnsi="Times New Roman" w:cs="Times New Roman"/>
          <w:b/>
          <w:i/>
          <w:noProof/>
          <w:color w:val="C00000"/>
          <w:sz w:val="24"/>
          <w:szCs w:val="24"/>
          <w:lang w:eastAsia="vi-VN"/>
        </w:rPr>
        <w:t>Lời giải</w:t>
      </w:r>
    </w:p>
    <w:p w14:paraId="6A53AF7F" w14:textId="77777777" w:rsidR="00ED397D" w:rsidRPr="00330A7E" w:rsidRDefault="00ED397D" w:rsidP="00330A7E">
      <w:pPr>
        <w:ind w:left="992" w:hanging="2"/>
        <w:rPr>
          <w:rFonts w:ascii="Times New Roman" w:eastAsia="Calibri" w:hAnsi="Times New Roman" w:cs="Times New Roman"/>
          <w:sz w:val="24"/>
          <w:szCs w:val="24"/>
        </w:rPr>
      </w:pPr>
      <w:r w:rsidRPr="00330A7E">
        <w:rPr>
          <w:rFonts w:ascii="Times New Roman" w:eastAsia="Times New Roman" w:hAnsi="Times New Roman" w:cs="Times New Roman"/>
          <w:b/>
          <w:bCs/>
          <w:color w:val="C00000"/>
          <w:sz w:val="24"/>
          <w:szCs w:val="24"/>
        </w:rPr>
        <w:t>Chọn A</w:t>
      </w:r>
    </w:p>
    <w:p w14:paraId="27809BDE" w14:textId="77777777" w:rsidR="00ED397D" w:rsidRPr="00330A7E" w:rsidRDefault="00ED397D" w:rsidP="00330A7E">
      <w:pPr>
        <w:ind w:left="992" w:hanging="2"/>
        <w:rPr>
          <w:rFonts w:ascii="Times New Roman" w:eastAsia="Calibri" w:hAnsi="Times New Roman" w:cs="Times New Roman"/>
          <w:sz w:val="24"/>
          <w:szCs w:val="24"/>
        </w:rPr>
      </w:pPr>
      <w:r w:rsidRPr="00330A7E">
        <w:rPr>
          <w:rFonts w:ascii="Times New Roman" w:eastAsia="Calibri" w:hAnsi="Times New Roman" w:cs="Times New Roman"/>
          <w:sz w:val="24"/>
          <w:szCs w:val="24"/>
        </w:rPr>
        <w:t>Trong mỗi khoảng, giá trị đại diện là trung bình cộng của giá trị hai đầu mút nên ta có bảng sau</w:t>
      </w:r>
    </w:p>
    <w:p w14:paraId="0BE84960" w14:textId="77777777" w:rsidR="00ED397D" w:rsidRPr="00330A7E" w:rsidRDefault="00ED397D" w:rsidP="00330A7E">
      <w:pPr>
        <w:ind w:left="992" w:hanging="2"/>
        <w:rPr>
          <w:rFonts w:ascii="Times New Roman" w:eastAsia="Calibri"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1CCA9BD7" wp14:editId="23C93E68">
            <wp:extent cx="5285714" cy="1066667"/>
            <wp:effectExtent l="0" t="0" r="0" b="635"/>
            <wp:docPr id="1845940537" name="Picture 1845940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62"/>
                    <a:stretch>
                      <a:fillRect/>
                    </a:stretch>
                  </pic:blipFill>
                  <pic:spPr>
                    <a:xfrm>
                      <a:off x="0" y="0"/>
                      <a:ext cx="5285714" cy="1066667"/>
                    </a:xfrm>
                    <a:prstGeom prst="rect">
                      <a:avLst/>
                    </a:prstGeom>
                  </pic:spPr>
                </pic:pic>
              </a:graphicData>
            </a:graphic>
          </wp:inline>
        </w:drawing>
      </w:r>
    </w:p>
    <w:p w14:paraId="6953A46A" w14:textId="77777777" w:rsidR="00ED397D" w:rsidRPr="00330A7E" w:rsidRDefault="00ED397D" w:rsidP="00330A7E">
      <w:pPr>
        <w:ind w:left="992" w:hanging="2"/>
        <w:rPr>
          <w:rFonts w:ascii="Times New Roman" w:eastAsia="Calibri" w:hAnsi="Times New Roman" w:cs="Times New Roman"/>
          <w:position w:val="-24"/>
          <w:sz w:val="24"/>
          <w:szCs w:val="24"/>
        </w:rPr>
      </w:pPr>
      <w:r w:rsidRPr="00330A7E">
        <w:rPr>
          <w:rFonts w:ascii="Times New Roman" w:eastAsia="Calibri" w:hAnsi="Times New Roman" w:cs="Times New Roman"/>
          <w:sz w:val="24"/>
          <w:szCs w:val="24"/>
        </w:rPr>
        <w:t xml:space="preserve">Trung bình số câu trả lời đúng của các học sinh lớp </w:t>
      </w:r>
      <w:r w:rsidRPr="00330A7E">
        <w:rPr>
          <w:rFonts w:ascii="Times New Roman" w:eastAsia="Calibri" w:hAnsi="Times New Roman" w:cs="Times New Roman"/>
          <w:position w:val="-6"/>
          <w:sz w:val="24"/>
          <w:szCs w:val="24"/>
        </w:rPr>
        <w:object w:dxaOrig="600" w:dyaOrig="270" w14:anchorId="2839EC24">
          <v:shape id="_x0000_i6148" type="#_x0000_t75" style="width:30pt;height:13.5pt" o:ole="">
            <v:imagedata r:id="rId9252" o:title=""/>
          </v:shape>
          <o:OLEObject Type="Embed" ProgID="Equation.DSMT4" ShapeID="_x0000_i6148" DrawAspect="Content" ObjectID="_1796845210" r:id="rId9263"/>
        </w:object>
      </w:r>
      <w:r w:rsidRPr="00330A7E">
        <w:rPr>
          <w:rFonts w:ascii="Times New Roman" w:eastAsia="Calibri" w:hAnsi="Times New Roman" w:cs="Times New Roman"/>
          <w:sz w:val="24"/>
          <w:szCs w:val="24"/>
        </w:rPr>
        <w:t>là:</w:t>
      </w:r>
    </w:p>
    <w:p w14:paraId="48D76DB8" w14:textId="77777777" w:rsidR="00ED397D" w:rsidRPr="00330A7E" w:rsidRDefault="00ED397D" w:rsidP="00330A7E">
      <w:pPr>
        <w:ind w:left="992"/>
        <w:rPr>
          <w:rFonts w:ascii="Times New Roman" w:hAnsi="Times New Roman" w:cs="Times New Roman"/>
          <w:sz w:val="24"/>
          <w:szCs w:val="24"/>
        </w:rPr>
      </w:pPr>
      <w:r w:rsidRPr="00330A7E">
        <w:rPr>
          <w:rFonts w:ascii="Times New Roman" w:eastAsia="Calibri" w:hAnsi="Times New Roman" w:cs="Times New Roman"/>
          <w:position w:val="-24"/>
          <w:sz w:val="24"/>
          <w:szCs w:val="24"/>
        </w:rPr>
        <w:object w:dxaOrig="5535" w:dyaOrig="615" w14:anchorId="5124F43F">
          <v:shape id="_x0000_i6149" type="#_x0000_t75" style="width:276.75pt;height:30.75pt" o:ole="">
            <v:imagedata r:id="rId9264" o:title=""/>
          </v:shape>
          <o:OLEObject Type="Embed" ProgID="Equation.DSMT4" ShapeID="_x0000_i6149" DrawAspect="Content" ObjectID="_1796845211" r:id="rId9265"/>
        </w:object>
      </w:r>
      <w:r w:rsidRPr="00330A7E">
        <w:rPr>
          <w:rFonts w:ascii="Times New Roman" w:eastAsia="Calibri" w:hAnsi="Times New Roman" w:cs="Times New Roman"/>
          <w:sz w:val="24"/>
          <w:szCs w:val="24"/>
        </w:rPr>
        <w:t>.</w:t>
      </w:r>
    </w:p>
    <w:p w14:paraId="0B990550" w14:textId="77777777" w:rsidR="00ED397D" w:rsidRPr="00330A7E" w:rsidRDefault="00ED397D" w:rsidP="000E1E56">
      <w:pPr>
        <w:pStyle w:val="ListParagraph"/>
        <w:numPr>
          <w:ilvl w:val="0"/>
          <w:numId w:val="72"/>
        </w:numPr>
        <w:tabs>
          <w:tab w:val="left" w:pos="992"/>
        </w:tabs>
        <w:spacing w:before="120" w:line="276" w:lineRule="auto"/>
        <w:jc w:val="left"/>
        <w:rPr>
          <w:rFonts w:ascii="Times New Roman" w:eastAsia="Calibri" w:hAnsi="Times New Roman" w:cs="Times New Roman"/>
          <w:b/>
          <w:color w:val="0000FF"/>
          <w:sz w:val="24"/>
          <w:szCs w:val="24"/>
        </w:rPr>
      </w:pPr>
      <w:r w:rsidRPr="00330A7E">
        <w:rPr>
          <w:rFonts w:ascii="Times New Roman" w:eastAsia="Calibri" w:hAnsi="Times New Roman" w:cs="Times New Roman"/>
          <w:sz w:val="24"/>
          <w:szCs w:val="24"/>
        </w:rPr>
        <w:t xml:space="preserve">Cho </w:t>
      </w:r>
      <w:r w:rsidRPr="00330A7E">
        <w:rPr>
          <w:rFonts w:ascii="Times New Roman" w:eastAsia="Times New Roman" w:hAnsi="Times New Roman" w:cs="Times New Roman"/>
          <w:position w:val="-10"/>
          <w:sz w:val="24"/>
          <w:szCs w:val="24"/>
        </w:rPr>
        <w:object w:dxaOrig="600" w:dyaOrig="320" w14:anchorId="11BB068E">
          <v:shape id="_x0000_i6150" type="#_x0000_t75" style="width:27pt;height:15pt" o:ole="">
            <v:imagedata r:id="rId9266" o:title=""/>
          </v:shape>
          <o:OLEObject Type="Embed" ProgID="Equation.DSMT4" ShapeID="_x0000_i6150" DrawAspect="Content" ObjectID="_1796845212" r:id="rId9267"/>
        </w:object>
      </w:r>
      <w:r w:rsidRPr="00330A7E">
        <w:rPr>
          <w:rFonts w:ascii="Times New Roman" w:eastAsia="Calibri" w:hAnsi="Times New Roman" w:cs="Times New Roman"/>
          <w:sz w:val="24"/>
          <w:szCs w:val="24"/>
        </w:rPr>
        <w:t xml:space="preserve">theo thứ tự là ba số hạng liên tiếp của một cấp số cộng. Biết </w:t>
      </w:r>
      <w:r w:rsidRPr="00330A7E">
        <w:rPr>
          <w:rFonts w:ascii="Times New Roman" w:eastAsia="Times New Roman" w:hAnsi="Times New Roman" w:cs="Times New Roman"/>
          <w:position w:val="-6"/>
          <w:sz w:val="24"/>
          <w:szCs w:val="24"/>
        </w:rPr>
        <w:object w:dxaOrig="1305" w:dyaOrig="285" w14:anchorId="4EF73E1E">
          <v:shape id="_x0000_i6151" type="#_x0000_t75" style="width:64.5pt;height:15pt" o:ole="">
            <v:imagedata r:id="rId9268" o:title=""/>
          </v:shape>
          <o:OLEObject Type="Embed" ProgID="Equation.DSMT4" ShapeID="_x0000_i6151" DrawAspect="Content" ObjectID="_1796845213" r:id="rId9269"/>
        </w:object>
      </w:r>
      <w:r w:rsidRPr="00330A7E">
        <w:rPr>
          <w:rFonts w:ascii="Times New Roman" w:eastAsia="Calibri" w:hAnsi="Times New Roman" w:cs="Times New Roman"/>
          <w:sz w:val="24"/>
          <w:szCs w:val="24"/>
        </w:rPr>
        <w:t xml:space="preserve">. Giá trị của </w:t>
      </w:r>
      <w:r w:rsidRPr="00330A7E">
        <w:rPr>
          <w:rFonts w:ascii="Times New Roman" w:eastAsia="Times New Roman" w:hAnsi="Times New Roman" w:cs="Times New Roman"/>
          <w:position w:val="-6"/>
          <w:sz w:val="24"/>
          <w:szCs w:val="24"/>
        </w:rPr>
        <w:object w:dxaOrig="195" w:dyaOrig="285" w14:anchorId="7E16D824">
          <v:shape id="_x0000_i6152" type="#_x0000_t75" style="width:7.5pt;height:15pt" o:ole="">
            <v:imagedata r:id="rId9270" o:title=""/>
          </v:shape>
          <o:OLEObject Type="Embed" ProgID="Equation.DSMT4" ShapeID="_x0000_i6152" DrawAspect="Content" ObjectID="_1796845214" r:id="rId9271"/>
        </w:object>
      </w:r>
      <w:r w:rsidRPr="00330A7E">
        <w:rPr>
          <w:rFonts w:ascii="Times New Roman" w:eastAsia="Times New Roman" w:hAnsi="Times New Roman" w:cs="Times New Roman"/>
          <w:sz w:val="24"/>
          <w:szCs w:val="24"/>
        </w:rPr>
        <w:t xml:space="preserve"> </w:t>
      </w:r>
      <w:r w:rsidRPr="00330A7E">
        <w:rPr>
          <w:rFonts w:ascii="Times New Roman" w:eastAsia="Calibri" w:hAnsi="Times New Roman" w:cs="Times New Roman"/>
          <w:sz w:val="24"/>
          <w:szCs w:val="24"/>
        </w:rPr>
        <w:t>bằng</w:t>
      </w:r>
    </w:p>
    <w:p w14:paraId="086D7CE5" w14:textId="77777777" w:rsidR="00ED397D" w:rsidRPr="00330A7E" w:rsidRDefault="00ED397D" w:rsidP="00330A7E">
      <w:pPr>
        <w:tabs>
          <w:tab w:val="left" w:pos="3402"/>
          <w:tab w:val="left" w:pos="5669"/>
          <w:tab w:val="left" w:pos="7937"/>
        </w:tabs>
        <w:spacing w:after="0"/>
        <w:ind w:left="992"/>
        <w:mirrorIndents/>
        <w:rPr>
          <w:rFonts w:ascii="Times New Roman" w:eastAsia="Calibri" w:hAnsi="Times New Roman" w:cs="Times New Roman"/>
          <w:sz w:val="24"/>
          <w:szCs w:val="24"/>
        </w:rPr>
      </w:pPr>
      <w:r w:rsidRPr="00330A7E">
        <w:rPr>
          <w:rFonts w:ascii="Times New Roman" w:eastAsia="Calibri" w:hAnsi="Times New Roman" w:cs="Times New Roman"/>
          <w:b/>
          <w:color w:val="0000FF"/>
          <w:sz w:val="24"/>
          <w:szCs w:val="24"/>
        </w:rPr>
        <w:t xml:space="preserve">A. </w:t>
      </w:r>
      <w:r w:rsidRPr="00330A7E">
        <w:rPr>
          <w:rFonts w:ascii="Times New Roman" w:eastAsia="Times New Roman" w:hAnsi="Times New Roman" w:cs="Times New Roman"/>
          <w:b/>
          <w:color w:val="0000FF"/>
          <w:position w:val="-6"/>
          <w:sz w:val="24"/>
          <w:szCs w:val="24"/>
        </w:rPr>
        <w:object w:dxaOrig="285" w:dyaOrig="285" w14:anchorId="4D6ED5B6">
          <v:shape id="_x0000_i6153" type="#_x0000_t75" style="width:15pt;height:15pt" o:ole="">
            <v:imagedata r:id="rId9272" o:title=""/>
          </v:shape>
          <o:OLEObject Type="Embed" ProgID="Equation.DSMT4" ShapeID="_x0000_i6153" DrawAspect="Content" ObjectID="_1796845215" r:id="rId9273"/>
        </w:object>
      </w:r>
      <w:r w:rsidRPr="00330A7E">
        <w:rPr>
          <w:rFonts w:ascii="Times New Roman" w:eastAsia="Calibri" w:hAnsi="Times New Roman" w:cs="Times New Roman"/>
          <w:color w:val="000000"/>
          <w:sz w:val="24"/>
          <w:szCs w:val="24"/>
        </w:rPr>
        <w:t>.</w:t>
      </w:r>
      <w:r w:rsidRPr="00330A7E">
        <w:rPr>
          <w:rFonts w:ascii="Times New Roman" w:eastAsia="Calibri" w:hAnsi="Times New Roman" w:cs="Times New Roman"/>
          <w:sz w:val="24"/>
          <w:szCs w:val="24"/>
        </w:rPr>
        <w:tab/>
      </w:r>
      <w:r w:rsidRPr="00330A7E">
        <w:rPr>
          <w:rFonts w:ascii="Times New Roman" w:eastAsia="Calibri" w:hAnsi="Times New Roman" w:cs="Times New Roman"/>
          <w:b/>
          <w:color w:val="0000FF"/>
          <w:sz w:val="24"/>
          <w:szCs w:val="24"/>
        </w:rPr>
        <w:t xml:space="preserve">B. </w:t>
      </w:r>
      <w:r w:rsidRPr="00330A7E">
        <w:rPr>
          <w:rFonts w:ascii="Times New Roman" w:eastAsia="Times New Roman" w:hAnsi="Times New Roman" w:cs="Times New Roman"/>
          <w:b/>
          <w:color w:val="0000FF"/>
          <w:position w:val="-6"/>
          <w:sz w:val="24"/>
          <w:szCs w:val="24"/>
        </w:rPr>
        <w:object w:dxaOrig="180" w:dyaOrig="285" w14:anchorId="3009920B">
          <v:shape id="_x0000_i6154" type="#_x0000_t75" style="width:7.5pt;height:15pt" o:ole="">
            <v:imagedata r:id="rId9274" o:title=""/>
          </v:shape>
          <o:OLEObject Type="Embed" ProgID="Equation.DSMT4" ShapeID="_x0000_i6154" DrawAspect="Content" ObjectID="_1796845216" r:id="rId9275"/>
        </w:object>
      </w:r>
      <w:r w:rsidRPr="00330A7E">
        <w:rPr>
          <w:rFonts w:ascii="Times New Roman" w:eastAsia="Calibri" w:hAnsi="Times New Roman" w:cs="Times New Roman"/>
          <w:color w:val="000000"/>
          <w:sz w:val="24"/>
          <w:szCs w:val="24"/>
        </w:rPr>
        <w:t>.</w:t>
      </w:r>
      <w:r w:rsidRPr="00330A7E">
        <w:rPr>
          <w:rFonts w:ascii="Times New Roman" w:eastAsia="Calibri" w:hAnsi="Times New Roman" w:cs="Times New Roman"/>
          <w:sz w:val="24"/>
          <w:szCs w:val="24"/>
        </w:rPr>
        <w:tab/>
      </w:r>
      <w:r w:rsidRPr="00330A7E">
        <w:rPr>
          <w:rFonts w:ascii="Times New Roman" w:eastAsia="Calibri" w:hAnsi="Times New Roman" w:cs="Times New Roman"/>
          <w:b/>
          <w:color w:val="0000FF"/>
          <w:sz w:val="24"/>
          <w:szCs w:val="24"/>
          <w:u w:val="single"/>
        </w:rPr>
        <w:t>C</w:t>
      </w:r>
      <w:r w:rsidRPr="00330A7E">
        <w:rPr>
          <w:rFonts w:ascii="Times New Roman" w:eastAsia="Calibri" w:hAnsi="Times New Roman" w:cs="Times New Roman"/>
          <w:b/>
          <w:color w:val="0000FF"/>
          <w:sz w:val="24"/>
          <w:szCs w:val="24"/>
        </w:rPr>
        <w:t xml:space="preserve">. </w:t>
      </w:r>
      <w:r w:rsidRPr="00330A7E">
        <w:rPr>
          <w:rFonts w:ascii="Times New Roman" w:eastAsia="Times New Roman" w:hAnsi="Times New Roman" w:cs="Times New Roman"/>
          <w:b/>
          <w:color w:val="0000FF"/>
          <w:position w:val="-6"/>
          <w:sz w:val="24"/>
          <w:szCs w:val="24"/>
        </w:rPr>
        <w:object w:dxaOrig="180" w:dyaOrig="285" w14:anchorId="7A346B30">
          <v:shape id="_x0000_i6155" type="#_x0000_t75" style="width:7.5pt;height:15pt" o:ole="">
            <v:imagedata r:id="rId9276" o:title=""/>
          </v:shape>
          <o:OLEObject Type="Embed" ProgID="Equation.DSMT4" ShapeID="_x0000_i6155" DrawAspect="Content" ObjectID="_1796845217" r:id="rId9277"/>
        </w:object>
      </w:r>
      <w:r w:rsidRPr="00330A7E">
        <w:rPr>
          <w:rFonts w:ascii="Times New Roman" w:eastAsia="Calibri" w:hAnsi="Times New Roman" w:cs="Times New Roman"/>
          <w:color w:val="000000"/>
          <w:sz w:val="24"/>
          <w:szCs w:val="24"/>
        </w:rPr>
        <w:t>.</w:t>
      </w:r>
      <w:r w:rsidRPr="00330A7E">
        <w:rPr>
          <w:rFonts w:ascii="Times New Roman" w:eastAsia="Calibri" w:hAnsi="Times New Roman" w:cs="Times New Roman"/>
          <w:sz w:val="24"/>
          <w:szCs w:val="24"/>
        </w:rPr>
        <w:tab/>
      </w:r>
      <w:r w:rsidRPr="00330A7E">
        <w:rPr>
          <w:rFonts w:ascii="Times New Roman" w:eastAsia="Calibri" w:hAnsi="Times New Roman" w:cs="Times New Roman"/>
          <w:b/>
          <w:color w:val="0000FF"/>
          <w:sz w:val="24"/>
          <w:szCs w:val="24"/>
        </w:rPr>
        <w:t xml:space="preserve">D. </w:t>
      </w:r>
      <w:r w:rsidRPr="00330A7E">
        <w:rPr>
          <w:rFonts w:ascii="Times New Roman" w:eastAsia="Times New Roman" w:hAnsi="Times New Roman" w:cs="Times New Roman"/>
          <w:b/>
          <w:color w:val="0000FF"/>
          <w:position w:val="-6"/>
          <w:sz w:val="24"/>
          <w:szCs w:val="24"/>
        </w:rPr>
        <w:object w:dxaOrig="195" w:dyaOrig="285" w14:anchorId="4800FD4F">
          <v:shape id="_x0000_i6156" type="#_x0000_t75" style="width:7.5pt;height:15pt" o:ole="">
            <v:imagedata r:id="rId9278" o:title=""/>
          </v:shape>
          <o:OLEObject Type="Embed" ProgID="Equation.DSMT4" ShapeID="_x0000_i6156" DrawAspect="Content" ObjectID="_1796845218" r:id="rId9279"/>
        </w:object>
      </w:r>
      <w:r w:rsidRPr="00330A7E">
        <w:rPr>
          <w:rFonts w:ascii="Times New Roman" w:eastAsia="Calibri" w:hAnsi="Times New Roman" w:cs="Times New Roman"/>
          <w:sz w:val="24"/>
          <w:szCs w:val="24"/>
        </w:rPr>
        <w:t>.</w:t>
      </w:r>
    </w:p>
    <w:p w14:paraId="6B5D24D2" w14:textId="77777777" w:rsidR="00ED397D" w:rsidRPr="00330A7E" w:rsidRDefault="00ED397D" w:rsidP="00330A7E">
      <w:pPr>
        <w:ind w:left="992"/>
        <w:jc w:val="center"/>
        <w:rPr>
          <w:rFonts w:ascii="Times New Roman" w:eastAsia="Calibri" w:hAnsi="Times New Roman" w:cs="Times New Roman"/>
          <w:b/>
          <w:color w:val="0000FF"/>
          <w:sz w:val="24"/>
          <w:szCs w:val="24"/>
        </w:rPr>
      </w:pPr>
      <w:r w:rsidRPr="00330A7E">
        <w:rPr>
          <w:rFonts w:ascii="Times New Roman" w:eastAsia="Times New Roman" w:hAnsi="Times New Roman" w:cs="Times New Roman"/>
          <w:noProof/>
          <w:color w:val="C00000"/>
          <w:sz w:val="24"/>
          <w:szCs w:val="24"/>
          <w:lang w:eastAsia="vi-VN"/>
        </w:rPr>
        <w:sym w:font="Wingdings" w:char="F040"/>
      </w:r>
      <w:r w:rsidRPr="00330A7E">
        <w:rPr>
          <w:rFonts w:ascii="Times New Roman" w:eastAsia="Times New Roman" w:hAnsi="Times New Roman" w:cs="Times New Roman"/>
          <w:noProof/>
          <w:color w:val="C00000"/>
          <w:sz w:val="24"/>
          <w:szCs w:val="24"/>
          <w:lang w:eastAsia="vi-VN"/>
        </w:rPr>
        <w:t xml:space="preserve"> </w:t>
      </w:r>
      <w:r w:rsidRPr="00330A7E">
        <w:rPr>
          <w:rFonts w:ascii="Times New Roman" w:eastAsia="Times New Roman" w:hAnsi="Times New Roman" w:cs="Times New Roman"/>
          <w:b/>
          <w:i/>
          <w:noProof/>
          <w:color w:val="C00000"/>
          <w:sz w:val="24"/>
          <w:szCs w:val="24"/>
          <w:lang w:eastAsia="vi-VN"/>
        </w:rPr>
        <w:t>Lời giải</w:t>
      </w:r>
    </w:p>
    <w:p w14:paraId="6F5A7F00" w14:textId="77777777" w:rsidR="00ED397D" w:rsidRPr="00330A7E" w:rsidRDefault="00ED397D" w:rsidP="00330A7E">
      <w:pPr>
        <w:ind w:left="992"/>
        <w:rPr>
          <w:rFonts w:ascii="Times New Roman" w:eastAsia="Calibri" w:hAnsi="Times New Roman" w:cs="Times New Roman"/>
          <w:sz w:val="24"/>
          <w:szCs w:val="24"/>
        </w:rPr>
      </w:pPr>
      <w:r w:rsidRPr="00330A7E">
        <w:rPr>
          <w:rFonts w:ascii="Times New Roman" w:eastAsia="Times New Roman" w:hAnsi="Times New Roman" w:cs="Times New Roman"/>
          <w:b/>
          <w:bCs/>
          <w:color w:val="C00000"/>
          <w:sz w:val="24"/>
          <w:szCs w:val="24"/>
        </w:rPr>
        <w:lastRenderedPageBreak/>
        <w:t>Chọn C</w:t>
      </w:r>
    </w:p>
    <w:p w14:paraId="7DC726CC" w14:textId="77777777" w:rsidR="00ED397D" w:rsidRPr="00330A7E" w:rsidRDefault="00ED397D" w:rsidP="00330A7E">
      <w:pPr>
        <w:ind w:left="992"/>
        <w:rPr>
          <w:rFonts w:ascii="Times New Roman" w:eastAsia="Calibri" w:hAnsi="Times New Roman" w:cs="Times New Roman"/>
          <w:sz w:val="24"/>
          <w:szCs w:val="24"/>
        </w:rPr>
      </w:pPr>
      <w:r w:rsidRPr="00330A7E">
        <w:rPr>
          <w:rFonts w:ascii="Times New Roman" w:eastAsia="Times New Roman" w:hAnsi="Times New Roman" w:cs="Times New Roman"/>
          <w:position w:val="-10"/>
          <w:sz w:val="24"/>
          <w:szCs w:val="24"/>
        </w:rPr>
        <w:object w:dxaOrig="600" w:dyaOrig="315" w14:anchorId="690296B0">
          <v:shape id="_x0000_i6157" type="#_x0000_t75" style="width:27pt;height:15pt" o:ole="">
            <v:imagedata r:id="rId9280" o:title=""/>
          </v:shape>
          <o:OLEObject Type="Embed" ProgID="Equation.DSMT4" ShapeID="_x0000_i6157" DrawAspect="Content" ObjectID="_1796845219" r:id="rId9281"/>
        </w:object>
      </w:r>
      <w:r w:rsidRPr="00330A7E">
        <w:rPr>
          <w:rFonts w:ascii="Times New Roman" w:eastAsia="Calibri" w:hAnsi="Times New Roman" w:cs="Times New Roman"/>
          <w:sz w:val="24"/>
          <w:szCs w:val="24"/>
        </w:rPr>
        <w:t xml:space="preserve">theo thứ tự là cấp số cộng và </w:t>
      </w:r>
      <w:r w:rsidRPr="00330A7E">
        <w:rPr>
          <w:rFonts w:ascii="Times New Roman" w:eastAsia="Times New Roman" w:hAnsi="Times New Roman" w:cs="Times New Roman"/>
          <w:position w:val="-6"/>
          <w:sz w:val="24"/>
          <w:szCs w:val="24"/>
        </w:rPr>
        <w:object w:dxaOrig="3120" w:dyaOrig="285" w14:anchorId="235BD9B9">
          <v:shape id="_x0000_i6158" type="#_x0000_t75" style="width:154.5pt;height:15pt" o:ole="">
            <v:imagedata r:id="rId9282" o:title=""/>
          </v:shape>
          <o:OLEObject Type="Embed" ProgID="Equation.DSMT4" ShapeID="_x0000_i6158" DrawAspect="Content" ObjectID="_1796845220" r:id="rId9283"/>
        </w:object>
      </w:r>
      <w:r w:rsidRPr="00330A7E">
        <w:rPr>
          <w:rFonts w:ascii="Times New Roman" w:eastAsia="Calibri" w:hAnsi="Times New Roman" w:cs="Times New Roman"/>
          <w:sz w:val="24"/>
          <w:szCs w:val="24"/>
        </w:rPr>
        <w:t>.</w:t>
      </w:r>
    </w:p>
    <w:p w14:paraId="5C284D6E"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bCs/>
          <w:sz w:val="24"/>
          <w:szCs w:val="24"/>
          <w:lang w:val="it-IT"/>
        </w:rPr>
        <w:t>PHẦN II. Câu trắc nghiệm đúng sai.</w:t>
      </w:r>
      <w:r w:rsidRPr="00330A7E">
        <w:rPr>
          <w:rFonts w:ascii="Times New Roman" w:hAnsi="Times New Roman" w:cs="Times New Roman"/>
          <w:color w:val="0033CC"/>
          <w:sz w:val="24"/>
          <w:szCs w:val="24"/>
          <w:lang w:val="it-IT"/>
        </w:rPr>
        <w:t xml:space="preserve"> </w:t>
      </w:r>
      <w:r w:rsidRPr="00330A7E">
        <w:rPr>
          <w:rFonts w:ascii="Times New Roman" w:hAnsi="Times New Roman" w:cs="Times New Roman"/>
          <w:sz w:val="24"/>
          <w:szCs w:val="24"/>
          <w:lang w:val="it-IT"/>
        </w:rPr>
        <w:t xml:space="preserve">Thí sinh trả lời từ câu 1 đến câu 4. Trong mỗi </w:t>
      </w:r>
      <w:r w:rsidRPr="00330A7E">
        <w:rPr>
          <w:rFonts w:ascii="Times New Roman" w:hAnsi="Times New Roman" w:cs="Times New Roman"/>
          <w:b/>
          <w:bCs/>
          <w:sz w:val="24"/>
          <w:szCs w:val="24"/>
          <w:lang w:val="it-IT"/>
        </w:rPr>
        <w:t>ý a), b), c), d)</w:t>
      </w:r>
      <w:r w:rsidRPr="00330A7E">
        <w:rPr>
          <w:rFonts w:ascii="Times New Roman" w:hAnsi="Times New Roman" w:cs="Times New Roman"/>
          <w:sz w:val="24"/>
          <w:szCs w:val="24"/>
          <w:lang w:val="it-IT"/>
        </w:rPr>
        <w:t xml:space="preserve"> ở mỗi câu, thí sinh chọn đúng hoặc sai.</w:t>
      </w:r>
    </w:p>
    <w:p w14:paraId="112F4F67" w14:textId="77777777" w:rsidR="00ED397D" w:rsidRPr="00330A7E" w:rsidRDefault="00ED397D" w:rsidP="000E1E56">
      <w:pPr>
        <w:pStyle w:val="ListParagraph"/>
        <w:numPr>
          <w:ilvl w:val="0"/>
          <w:numId w:val="73"/>
        </w:numPr>
        <w:tabs>
          <w:tab w:val="left" w:pos="992"/>
        </w:tabs>
        <w:spacing w:before="120" w:line="276" w:lineRule="auto"/>
        <w:jc w:val="left"/>
        <w:rPr>
          <w:rFonts w:ascii="Times New Roman" w:hAnsi="Times New Roman" w:cs="Times New Roman"/>
          <w:sz w:val="24"/>
          <w:szCs w:val="24"/>
        </w:rPr>
      </w:pPr>
      <w:r w:rsidRPr="00330A7E">
        <w:rPr>
          <w:rFonts w:ascii="Times New Roman" w:hAnsi="Times New Roman" w:cs="Times New Roman"/>
          <w:sz w:val="24"/>
          <w:szCs w:val="24"/>
        </w:rPr>
        <w:t xml:space="preserve">Trong không gian tọa độ </w:t>
      </w:r>
      <w:r w:rsidRPr="00330A7E">
        <w:rPr>
          <w:rFonts w:ascii="Times New Roman" w:hAnsi="Times New Roman" w:cs="Times New Roman"/>
          <w:position w:val="-10"/>
          <w:sz w:val="24"/>
          <w:szCs w:val="24"/>
        </w:rPr>
        <w:object w:dxaOrig="560" w:dyaOrig="320" w14:anchorId="15BC4462">
          <v:shape id="_x0000_i6159" type="#_x0000_t75" style="width:27.75pt;height:15.75pt" o:ole="">
            <v:imagedata r:id="rId2128" o:title=""/>
          </v:shape>
          <o:OLEObject Type="Embed" ProgID="Equation.DSMT4" ShapeID="_x0000_i6159" DrawAspect="Content" ObjectID="_1796845221" r:id="rId9284"/>
        </w:object>
      </w:r>
      <w:r w:rsidRPr="00330A7E">
        <w:rPr>
          <w:rFonts w:ascii="Times New Roman" w:hAnsi="Times New Roman" w:cs="Times New Roman"/>
          <w:sz w:val="24"/>
          <w:szCs w:val="24"/>
        </w:rPr>
        <w:t xml:space="preserve">, cho mặt phẳng </w:t>
      </w:r>
      <w:r w:rsidRPr="00330A7E">
        <w:rPr>
          <w:rFonts w:ascii="Times New Roman" w:hAnsi="Times New Roman" w:cs="Times New Roman"/>
          <w:position w:val="-14"/>
          <w:sz w:val="24"/>
          <w:szCs w:val="24"/>
        </w:rPr>
        <w:object w:dxaOrig="2260" w:dyaOrig="400" w14:anchorId="72982396">
          <v:shape id="_x0000_i6160" type="#_x0000_t75" style="width:113.25pt;height:21pt" o:ole="">
            <v:imagedata r:id="rId9285" o:title=""/>
          </v:shape>
          <o:OLEObject Type="Embed" ProgID="Equation.DSMT4" ShapeID="_x0000_i6160" DrawAspect="Content" ObjectID="_1796845222" r:id="rId9286"/>
        </w:object>
      </w:r>
      <w:r w:rsidRPr="00330A7E">
        <w:rPr>
          <w:rFonts w:ascii="Times New Roman" w:hAnsi="Times New Roman" w:cs="Times New Roman"/>
          <w:sz w:val="24"/>
          <w:szCs w:val="24"/>
        </w:rPr>
        <w:t xml:space="preserve"> và điểm </w:t>
      </w:r>
      <w:r w:rsidRPr="00330A7E">
        <w:rPr>
          <w:rFonts w:ascii="Times New Roman" w:hAnsi="Times New Roman" w:cs="Times New Roman"/>
          <w:position w:val="-14"/>
          <w:sz w:val="24"/>
          <w:szCs w:val="24"/>
        </w:rPr>
        <w:object w:dxaOrig="980" w:dyaOrig="400" w14:anchorId="519A3657">
          <v:shape id="_x0000_i6161" type="#_x0000_t75" style="width:48.75pt;height:21pt" o:ole="">
            <v:imagedata r:id="rId9287" o:title=""/>
          </v:shape>
          <o:OLEObject Type="Embed" ProgID="Equation.DSMT4" ShapeID="_x0000_i6161" DrawAspect="Content" ObjectID="_1796845223" r:id="rId9288"/>
        </w:object>
      </w:r>
    </w:p>
    <w:p w14:paraId="5F05DF1C" w14:textId="77777777" w:rsidR="00ED397D" w:rsidRPr="00330A7E" w:rsidRDefault="00ED397D" w:rsidP="00330A7E">
      <w:pPr>
        <w:spacing w:after="240"/>
        <w:ind w:left="992"/>
        <w:rPr>
          <w:rFonts w:ascii="Times New Roman" w:hAnsi="Times New Roman" w:cs="Times New Roman"/>
          <w:sz w:val="24"/>
          <w:szCs w:val="24"/>
        </w:rPr>
      </w:pPr>
      <w:r w:rsidRPr="00330A7E">
        <w:rPr>
          <w:rFonts w:ascii="Times New Roman" w:hAnsi="Times New Roman" w:cs="Times New Roman"/>
          <w:b/>
          <w:bCs/>
          <w:sz w:val="24"/>
          <w:szCs w:val="24"/>
        </w:rPr>
        <w:t>a)</w:t>
      </w:r>
      <w:r w:rsidRPr="00330A7E">
        <w:rPr>
          <w:rFonts w:ascii="Times New Roman" w:hAnsi="Times New Roman" w:cs="Times New Roman"/>
          <w:sz w:val="24"/>
          <w:szCs w:val="24"/>
        </w:rPr>
        <w:t xml:space="preserve"> Vectơ </w:t>
      </w:r>
      <w:r w:rsidRPr="00330A7E">
        <w:rPr>
          <w:rFonts w:ascii="Times New Roman" w:hAnsi="Times New Roman" w:cs="Times New Roman"/>
          <w:position w:val="-14"/>
          <w:sz w:val="24"/>
          <w:szCs w:val="24"/>
        </w:rPr>
        <w:object w:dxaOrig="1340" w:dyaOrig="440" w14:anchorId="24238365">
          <v:shape id="_x0000_i6162" type="#_x0000_t75" style="width:66pt;height:21.75pt" o:ole="">
            <v:imagedata r:id="rId9289" o:title=""/>
          </v:shape>
          <o:OLEObject Type="Embed" ProgID="Equation.DSMT4" ShapeID="_x0000_i6162" DrawAspect="Content" ObjectID="_1796845224" r:id="rId9290"/>
        </w:object>
      </w:r>
      <w:r w:rsidRPr="00330A7E">
        <w:rPr>
          <w:rFonts w:ascii="Times New Roman" w:hAnsi="Times New Roman" w:cs="Times New Roman"/>
          <w:sz w:val="24"/>
          <w:szCs w:val="24"/>
        </w:rPr>
        <w:t xml:space="preserve"> là một vectơ pháp tuyến của mặt phằng </w:t>
      </w:r>
      <w:r w:rsidRPr="00330A7E">
        <w:rPr>
          <w:rFonts w:ascii="Times New Roman" w:hAnsi="Times New Roman" w:cs="Times New Roman"/>
          <w:position w:val="-14"/>
          <w:sz w:val="24"/>
          <w:szCs w:val="24"/>
        </w:rPr>
        <w:object w:dxaOrig="380" w:dyaOrig="400" w14:anchorId="017480BA">
          <v:shape id="_x0000_i6163" type="#_x0000_t75" style="width:18.75pt;height:21pt" o:ole="">
            <v:imagedata r:id="rId9291" o:title=""/>
          </v:shape>
          <o:OLEObject Type="Embed" ProgID="Equation.DSMT4" ShapeID="_x0000_i6163" DrawAspect="Content" ObjectID="_1796845225" r:id="rId9292"/>
        </w:object>
      </w:r>
      <w:r w:rsidRPr="00330A7E">
        <w:rPr>
          <w:rFonts w:ascii="Times New Roman" w:hAnsi="Times New Roman" w:cs="Times New Roman"/>
          <w:sz w:val="24"/>
          <w:szCs w:val="24"/>
        </w:rPr>
        <w:t>.</w:t>
      </w:r>
    </w:p>
    <w:p w14:paraId="7F4D13F4" w14:textId="77777777" w:rsidR="00ED397D" w:rsidRPr="00330A7E" w:rsidRDefault="00ED397D" w:rsidP="00330A7E">
      <w:pPr>
        <w:spacing w:after="240"/>
        <w:ind w:left="992"/>
        <w:rPr>
          <w:rFonts w:ascii="Times New Roman" w:hAnsi="Times New Roman" w:cs="Times New Roman"/>
          <w:sz w:val="24"/>
          <w:szCs w:val="24"/>
        </w:rPr>
      </w:pPr>
      <w:r w:rsidRPr="00330A7E">
        <w:rPr>
          <w:rFonts w:ascii="Times New Roman" w:hAnsi="Times New Roman" w:cs="Times New Roman"/>
          <w:b/>
          <w:bCs/>
          <w:sz w:val="24"/>
          <w:szCs w:val="24"/>
        </w:rPr>
        <w:t>b)</w:t>
      </w:r>
      <w:r w:rsidRPr="00330A7E">
        <w:rPr>
          <w:rFonts w:ascii="Times New Roman" w:hAnsi="Times New Roman" w:cs="Times New Roman"/>
          <w:sz w:val="24"/>
          <w:szCs w:val="24"/>
        </w:rPr>
        <w:t xml:space="preserve"> Đường thẳng vuông góc với mặt phẳng </w:t>
      </w:r>
      <w:r w:rsidRPr="00330A7E">
        <w:rPr>
          <w:rFonts w:ascii="Times New Roman" w:hAnsi="Times New Roman" w:cs="Times New Roman"/>
          <w:position w:val="-14"/>
          <w:sz w:val="24"/>
          <w:szCs w:val="24"/>
        </w:rPr>
        <w:object w:dxaOrig="380" w:dyaOrig="400" w14:anchorId="6D7B1A89">
          <v:shape id="_x0000_i6164" type="#_x0000_t75" style="width:18.75pt;height:21pt" o:ole="">
            <v:imagedata r:id="rId9291" o:title=""/>
          </v:shape>
          <o:OLEObject Type="Embed" ProgID="Equation.DSMT4" ShapeID="_x0000_i6164" DrawAspect="Content" ObjectID="_1796845226" r:id="rId9293"/>
        </w:object>
      </w:r>
      <w:r w:rsidRPr="00330A7E">
        <w:rPr>
          <w:rFonts w:ascii="Times New Roman" w:hAnsi="Times New Roman" w:cs="Times New Roman"/>
          <w:sz w:val="24"/>
          <w:szCs w:val="24"/>
        </w:rPr>
        <w:t xml:space="preserve">có một vectơ chỉ phương là </w:t>
      </w:r>
      <w:r w:rsidRPr="00330A7E">
        <w:rPr>
          <w:rFonts w:ascii="Times New Roman" w:hAnsi="Times New Roman" w:cs="Times New Roman"/>
          <w:position w:val="-14"/>
          <w:sz w:val="24"/>
          <w:szCs w:val="24"/>
        </w:rPr>
        <w:object w:dxaOrig="1340" w:dyaOrig="440" w14:anchorId="26B5F81A">
          <v:shape id="_x0000_i6165" type="#_x0000_t75" style="width:66pt;height:21.75pt" o:ole="">
            <v:imagedata r:id="rId9294" o:title=""/>
          </v:shape>
          <o:OLEObject Type="Embed" ProgID="Equation.DSMT4" ShapeID="_x0000_i6165" DrawAspect="Content" ObjectID="_1796845227" r:id="rId9295"/>
        </w:object>
      </w:r>
      <w:r w:rsidRPr="00330A7E">
        <w:rPr>
          <w:rFonts w:ascii="Times New Roman" w:hAnsi="Times New Roman" w:cs="Times New Roman"/>
          <w:sz w:val="24"/>
          <w:szCs w:val="24"/>
        </w:rPr>
        <w:t>.</w:t>
      </w:r>
    </w:p>
    <w:p w14:paraId="4B036F3A" w14:textId="77777777" w:rsidR="00ED397D" w:rsidRPr="00330A7E" w:rsidRDefault="00ED397D" w:rsidP="00330A7E">
      <w:pPr>
        <w:ind w:left="992"/>
        <w:rPr>
          <w:rFonts w:ascii="Times New Roman" w:eastAsia="Calibri" w:hAnsi="Times New Roman" w:cs="Times New Roman"/>
          <w:sz w:val="24"/>
          <w:szCs w:val="24"/>
        </w:rPr>
      </w:pPr>
      <w:r w:rsidRPr="00330A7E">
        <w:rPr>
          <w:rFonts w:ascii="Times New Roman" w:eastAsia="Calibri" w:hAnsi="Times New Roman" w:cs="Times New Roman"/>
          <w:b/>
          <w:bCs/>
          <w:sz w:val="24"/>
          <w:szCs w:val="24"/>
        </w:rPr>
        <w:t xml:space="preserve">c) </w:t>
      </w:r>
      <w:r w:rsidRPr="00330A7E">
        <w:rPr>
          <w:rFonts w:ascii="Times New Roman" w:hAnsi="Times New Roman" w:cs="Times New Roman"/>
          <w:sz w:val="24"/>
          <w:szCs w:val="24"/>
        </w:rPr>
        <w:t xml:space="preserve">Đường thẳng đi qua điểm </w:t>
      </w:r>
      <w:r w:rsidRPr="00330A7E">
        <w:rPr>
          <w:rFonts w:ascii="Times New Roman" w:hAnsi="Times New Roman" w:cs="Times New Roman"/>
          <w:position w:val="-4"/>
          <w:sz w:val="24"/>
          <w:szCs w:val="24"/>
        </w:rPr>
        <w:object w:dxaOrig="260" w:dyaOrig="279" w14:anchorId="2DFBC5E7">
          <v:shape id="_x0000_i6166" type="#_x0000_t75" style="width:13.5pt;height:14.25pt" o:ole="">
            <v:imagedata r:id="rId9296" o:title=""/>
          </v:shape>
          <o:OLEObject Type="Embed" ProgID="Equation.DSMT4" ShapeID="_x0000_i6166" DrawAspect="Content" ObjectID="_1796845228" r:id="rId9297"/>
        </w:object>
      </w:r>
      <w:r w:rsidRPr="00330A7E">
        <w:rPr>
          <w:rFonts w:ascii="Times New Roman" w:hAnsi="Times New Roman" w:cs="Times New Roman"/>
          <w:sz w:val="24"/>
          <w:szCs w:val="24"/>
        </w:rPr>
        <w:t xml:space="preserve"> và vuông góc với mặt phẳng </w:t>
      </w:r>
      <w:r w:rsidRPr="00330A7E">
        <w:rPr>
          <w:rFonts w:ascii="Times New Roman" w:hAnsi="Times New Roman" w:cs="Times New Roman"/>
          <w:position w:val="-14"/>
          <w:sz w:val="24"/>
          <w:szCs w:val="24"/>
        </w:rPr>
        <w:object w:dxaOrig="380" w:dyaOrig="400" w14:anchorId="2EE3FB32">
          <v:shape id="_x0000_i6167" type="#_x0000_t75" style="width:18.75pt;height:21pt" o:ole="">
            <v:imagedata r:id="rId9291" o:title=""/>
          </v:shape>
          <o:OLEObject Type="Embed" ProgID="Equation.DSMT4" ShapeID="_x0000_i6167" DrawAspect="Content" ObjectID="_1796845229" r:id="rId9298"/>
        </w:object>
      </w:r>
      <w:r w:rsidRPr="00330A7E">
        <w:rPr>
          <w:rFonts w:ascii="Times New Roman" w:hAnsi="Times New Roman" w:cs="Times New Roman"/>
          <w:sz w:val="24"/>
          <w:szCs w:val="24"/>
        </w:rPr>
        <w:t xml:space="preserve"> có phương trình là </w:t>
      </w:r>
      <w:r w:rsidRPr="00330A7E">
        <w:rPr>
          <w:rFonts w:ascii="Times New Roman" w:hAnsi="Times New Roman" w:cs="Times New Roman"/>
          <w:position w:val="-26"/>
          <w:sz w:val="24"/>
          <w:szCs w:val="24"/>
        </w:rPr>
        <w:object w:dxaOrig="2520" w:dyaOrig="700" w14:anchorId="7B28838E">
          <v:shape id="_x0000_i6168" type="#_x0000_t75" style="width:126.75pt;height:35.25pt" o:ole="">
            <v:imagedata r:id="rId9299" o:title=""/>
          </v:shape>
          <o:OLEObject Type="Embed" ProgID="Equation.DSMT4" ShapeID="_x0000_i6168" DrawAspect="Content" ObjectID="_1796845230" r:id="rId9300"/>
        </w:object>
      </w:r>
      <w:r w:rsidRPr="00330A7E">
        <w:rPr>
          <w:rFonts w:ascii="Times New Roman" w:hAnsi="Times New Roman" w:cs="Times New Roman"/>
          <w:sz w:val="24"/>
          <w:szCs w:val="24"/>
        </w:rPr>
        <w:t>.</w:t>
      </w:r>
    </w:p>
    <w:p w14:paraId="5DCEDA03" w14:textId="77777777" w:rsidR="00ED397D" w:rsidRPr="00330A7E" w:rsidRDefault="00ED397D" w:rsidP="00330A7E">
      <w:pPr>
        <w:ind w:left="992"/>
        <w:rPr>
          <w:rFonts w:ascii="Times New Roman" w:hAnsi="Times New Roman" w:cs="Times New Roman"/>
          <w:sz w:val="24"/>
          <w:szCs w:val="24"/>
        </w:rPr>
      </w:pPr>
      <w:r w:rsidRPr="00330A7E">
        <w:rPr>
          <w:rFonts w:ascii="Times New Roman" w:eastAsia="Calibri" w:hAnsi="Times New Roman" w:cs="Times New Roman"/>
          <w:b/>
          <w:bCs/>
          <w:sz w:val="24"/>
          <w:szCs w:val="24"/>
        </w:rPr>
        <w:t xml:space="preserve">d) </w:t>
      </w:r>
      <w:r w:rsidRPr="00330A7E">
        <w:rPr>
          <w:rFonts w:ascii="Times New Roman" w:eastAsia="Calibri" w:hAnsi="Times New Roman" w:cs="Times New Roman"/>
          <w:sz w:val="24"/>
          <w:szCs w:val="24"/>
        </w:rPr>
        <w:t xml:space="preserve">Điểm </w:t>
      </w:r>
      <w:r w:rsidRPr="00330A7E">
        <w:rPr>
          <w:rFonts w:ascii="Times New Roman" w:eastAsia="Calibri" w:hAnsi="Times New Roman" w:cs="Times New Roman"/>
          <w:position w:val="-14"/>
          <w:sz w:val="24"/>
          <w:szCs w:val="24"/>
        </w:rPr>
        <w:object w:dxaOrig="1120" w:dyaOrig="420" w14:anchorId="5C4BC8FC">
          <v:shape id="_x0000_i6169" type="#_x0000_t75" style="width:56.25pt;height:21pt" o:ole="">
            <v:imagedata r:id="rId9301" o:title=""/>
          </v:shape>
          <o:OLEObject Type="Embed" ProgID="Equation.DSMT4" ShapeID="_x0000_i6169" DrawAspect="Content" ObjectID="_1796845231" r:id="rId9302"/>
        </w:object>
      </w:r>
      <w:r w:rsidRPr="00330A7E">
        <w:rPr>
          <w:rFonts w:ascii="Times New Roman" w:eastAsia="Calibri" w:hAnsi="Times New Roman" w:cs="Times New Roman"/>
          <w:sz w:val="24"/>
          <w:szCs w:val="24"/>
        </w:rPr>
        <w:t xml:space="preserve">là hình chiếu vuông góc của điểm </w:t>
      </w:r>
      <w:r w:rsidRPr="00330A7E">
        <w:rPr>
          <w:rFonts w:ascii="Times New Roman" w:hAnsi="Times New Roman" w:cs="Times New Roman"/>
          <w:position w:val="-4"/>
          <w:sz w:val="24"/>
          <w:szCs w:val="24"/>
        </w:rPr>
        <w:object w:dxaOrig="260" w:dyaOrig="279" w14:anchorId="626A42B0">
          <v:shape id="_x0000_i6170" type="#_x0000_t75" style="width:13.5pt;height:14.25pt" o:ole="">
            <v:imagedata r:id="rId9296" o:title=""/>
          </v:shape>
          <o:OLEObject Type="Embed" ProgID="Equation.DSMT4" ShapeID="_x0000_i6170" DrawAspect="Content" ObjectID="_1796845232" r:id="rId9303"/>
        </w:object>
      </w:r>
      <w:r w:rsidRPr="00330A7E">
        <w:rPr>
          <w:rFonts w:ascii="Times New Roman" w:hAnsi="Times New Roman" w:cs="Times New Roman"/>
          <w:sz w:val="24"/>
          <w:szCs w:val="24"/>
        </w:rPr>
        <w:t xml:space="preserve"> trên mặt phẳng </w:t>
      </w:r>
      <w:r w:rsidRPr="00330A7E">
        <w:rPr>
          <w:rFonts w:ascii="Times New Roman" w:hAnsi="Times New Roman" w:cs="Times New Roman"/>
          <w:position w:val="-14"/>
          <w:sz w:val="24"/>
          <w:szCs w:val="24"/>
        </w:rPr>
        <w:object w:dxaOrig="380" w:dyaOrig="400" w14:anchorId="218D3D4B">
          <v:shape id="_x0000_i6171" type="#_x0000_t75" style="width:18.75pt;height:21pt" o:ole="">
            <v:imagedata r:id="rId9291" o:title=""/>
          </v:shape>
          <o:OLEObject Type="Embed" ProgID="Equation.DSMT4" ShapeID="_x0000_i6171" DrawAspect="Content" ObjectID="_1796845233" r:id="rId9304"/>
        </w:object>
      </w:r>
      <w:r w:rsidRPr="00330A7E">
        <w:rPr>
          <w:rFonts w:ascii="Times New Roman" w:hAnsi="Times New Roman" w:cs="Times New Roman"/>
          <w:sz w:val="24"/>
          <w:szCs w:val="24"/>
        </w:rPr>
        <w:t>.</w:t>
      </w:r>
    </w:p>
    <w:p w14:paraId="638E8C0A" w14:textId="77777777" w:rsidR="00ED397D" w:rsidRPr="00330A7E" w:rsidRDefault="00ED397D" w:rsidP="00330A7E">
      <w:pPr>
        <w:ind w:left="992"/>
        <w:jc w:val="center"/>
        <w:rPr>
          <w:rFonts w:ascii="Times New Roman" w:hAnsi="Times New Roman" w:cs="Times New Roman"/>
          <w:sz w:val="24"/>
          <w:szCs w:val="24"/>
        </w:rPr>
      </w:pPr>
      <w:r w:rsidRPr="00330A7E">
        <w:rPr>
          <w:rFonts w:ascii="Times New Roman" w:eastAsia="Times New Roman" w:hAnsi="Times New Roman" w:cs="Times New Roman"/>
          <w:noProof/>
          <w:color w:val="C00000"/>
          <w:sz w:val="24"/>
          <w:szCs w:val="24"/>
          <w:lang w:eastAsia="vi-VN"/>
        </w:rPr>
        <w:sym w:font="Wingdings" w:char="F040"/>
      </w:r>
      <w:r w:rsidRPr="00330A7E">
        <w:rPr>
          <w:rFonts w:ascii="Times New Roman" w:eastAsia="Times New Roman" w:hAnsi="Times New Roman" w:cs="Times New Roman"/>
          <w:noProof/>
          <w:color w:val="C00000"/>
          <w:sz w:val="24"/>
          <w:szCs w:val="24"/>
          <w:lang w:eastAsia="vi-VN"/>
        </w:rPr>
        <w:t xml:space="preserve"> </w:t>
      </w:r>
      <w:r w:rsidRPr="00330A7E">
        <w:rPr>
          <w:rFonts w:ascii="Times New Roman" w:eastAsia="Times New Roman" w:hAnsi="Times New Roman" w:cs="Times New Roman"/>
          <w:b/>
          <w:i/>
          <w:noProof/>
          <w:color w:val="C00000"/>
          <w:sz w:val="24"/>
          <w:szCs w:val="24"/>
          <w:lang w:eastAsia="vi-VN"/>
        </w:rPr>
        <w:t>Lời giải</w:t>
      </w:r>
    </w:p>
    <w:p w14:paraId="6E9F4B80" w14:textId="77777777" w:rsidR="00ED397D" w:rsidRPr="00330A7E" w:rsidRDefault="00ED397D" w:rsidP="00330A7E">
      <w:pPr>
        <w:spacing w:before="120" w:after="0"/>
        <w:ind w:left="992"/>
        <w:rPr>
          <w:rFonts w:ascii="Times New Roman" w:hAnsi="Times New Roman" w:cs="Times New Roman"/>
          <w:b/>
          <w:bCs/>
          <w:sz w:val="24"/>
          <w:szCs w:val="24"/>
        </w:rPr>
      </w:pPr>
      <w:r w:rsidRPr="00330A7E">
        <w:rPr>
          <w:rFonts w:ascii="Times New Roman" w:hAnsi="Times New Roman" w:cs="Times New Roman"/>
          <w:color w:val="C00000"/>
          <w:sz w:val="24"/>
          <w:szCs w:val="24"/>
        </w:rPr>
        <w:t xml:space="preserve">a) </w:t>
      </w:r>
      <w:r w:rsidRPr="00330A7E">
        <w:rPr>
          <w:rFonts w:ascii="Times New Roman" w:hAnsi="Times New Roman" w:cs="Times New Roman"/>
          <w:b/>
          <w:bCs/>
          <w:color w:val="C00000"/>
          <w:sz w:val="24"/>
          <w:szCs w:val="24"/>
        </w:rPr>
        <w:t>Đ</w:t>
      </w:r>
      <w:r w:rsidRPr="00330A7E">
        <w:rPr>
          <w:rFonts w:ascii="Times New Roman" w:hAnsi="Times New Roman" w:cs="Times New Roman"/>
          <w:color w:val="C00000"/>
          <w:sz w:val="24"/>
          <w:szCs w:val="24"/>
        </w:rPr>
        <w:t>,</w:t>
      </w:r>
      <w:r w:rsidRPr="00330A7E">
        <w:rPr>
          <w:rFonts w:ascii="Times New Roman" w:hAnsi="Times New Roman" w:cs="Times New Roman"/>
          <w:b/>
          <w:bCs/>
          <w:color w:val="C00000"/>
          <w:sz w:val="24"/>
          <w:szCs w:val="24"/>
        </w:rPr>
        <w:t xml:space="preserve"> </w:t>
      </w:r>
      <w:r w:rsidRPr="00330A7E">
        <w:rPr>
          <w:rFonts w:ascii="Times New Roman" w:hAnsi="Times New Roman" w:cs="Times New Roman"/>
          <w:color w:val="C00000"/>
          <w:sz w:val="24"/>
          <w:szCs w:val="24"/>
        </w:rPr>
        <w:t xml:space="preserve">b) </w:t>
      </w:r>
      <w:r w:rsidRPr="00330A7E">
        <w:rPr>
          <w:rFonts w:ascii="Times New Roman" w:hAnsi="Times New Roman" w:cs="Times New Roman"/>
          <w:b/>
          <w:bCs/>
          <w:color w:val="C00000"/>
          <w:sz w:val="24"/>
          <w:szCs w:val="24"/>
        </w:rPr>
        <w:t>S</w:t>
      </w:r>
      <w:r w:rsidRPr="00330A7E">
        <w:rPr>
          <w:rFonts w:ascii="Times New Roman" w:hAnsi="Times New Roman" w:cs="Times New Roman"/>
          <w:color w:val="C00000"/>
          <w:sz w:val="24"/>
          <w:szCs w:val="24"/>
        </w:rPr>
        <w:t>,</w:t>
      </w:r>
      <w:r w:rsidRPr="00330A7E">
        <w:rPr>
          <w:rFonts w:ascii="Times New Roman" w:hAnsi="Times New Roman" w:cs="Times New Roman"/>
          <w:b/>
          <w:bCs/>
          <w:color w:val="C00000"/>
          <w:sz w:val="24"/>
          <w:szCs w:val="24"/>
        </w:rPr>
        <w:t xml:space="preserve"> </w:t>
      </w:r>
      <w:r w:rsidRPr="00330A7E">
        <w:rPr>
          <w:rFonts w:ascii="Times New Roman" w:hAnsi="Times New Roman" w:cs="Times New Roman"/>
          <w:color w:val="C00000"/>
          <w:sz w:val="24"/>
          <w:szCs w:val="24"/>
        </w:rPr>
        <w:t xml:space="preserve">c) </w:t>
      </w:r>
      <w:r w:rsidRPr="00330A7E">
        <w:rPr>
          <w:rFonts w:ascii="Times New Roman" w:hAnsi="Times New Roman" w:cs="Times New Roman"/>
          <w:b/>
          <w:bCs/>
          <w:color w:val="C00000"/>
          <w:sz w:val="24"/>
          <w:szCs w:val="24"/>
        </w:rPr>
        <w:t>Đ</w:t>
      </w:r>
      <w:r w:rsidRPr="00330A7E">
        <w:rPr>
          <w:rFonts w:ascii="Times New Roman" w:hAnsi="Times New Roman" w:cs="Times New Roman"/>
          <w:color w:val="C00000"/>
          <w:sz w:val="24"/>
          <w:szCs w:val="24"/>
        </w:rPr>
        <w:t xml:space="preserve">, d) </w:t>
      </w:r>
      <w:r w:rsidRPr="00330A7E">
        <w:rPr>
          <w:rFonts w:ascii="Times New Roman" w:hAnsi="Times New Roman" w:cs="Times New Roman"/>
          <w:b/>
          <w:bCs/>
          <w:color w:val="C00000"/>
          <w:sz w:val="24"/>
          <w:szCs w:val="24"/>
        </w:rPr>
        <w:t>S</w:t>
      </w:r>
      <w:r w:rsidRPr="00330A7E">
        <w:rPr>
          <w:rFonts w:ascii="Times New Roman" w:hAnsi="Times New Roman" w:cs="Times New Roman"/>
          <w:color w:val="C00000"/>
          <w:sz w:val="24"/>
          <w:szCs w:val="24"/>
        </w:rPr>
        <w:t>.</w:t>
      </w:r>
    </w:p>
    <w:p w14:paraId="70204E9B" w14:textId="77777777" w:rsidR="00ED397D" w:rsidRPr="00330A7E" w:rsidRDefault="00ED397D" w:rsidP="00330A7E">
      <w:pPr>
        <w:spacing w:before="120" w:after="0"/>
        <w:ind w:left="992"/>
        <w:rPr>
          <w:rFonts w:ascii="Times New Roman" w:hAnsi="Times New Roman" w:cs="Times New Roman"/>
          <w:b/>
          <w:bCs/>
          <w:sz w:val="24"/>
          <w:szCs w:val="24"/>
        </w:rPr>
      </w:pPr>
      <w:r w:rsidRPr="00330A7E">
        <w:rPr>
          <w:rFonts w:ascii="Times New Roman" w:hAnsi="Times New Roman" w:cs="Times New Roman"/>
          <w:b/>
          <w:bCs/>
          <w:sz w:val="24"/>
          <w:szCs w:val="24"/>
        </w:rPr>
        <w:t xml:space="preserve">a) </w:t>
      </w:r>
      <w:r w:rsidRPr="00330A7E">
        <w:rPr>
          <w:rFonts w:ascii="Times New Roman" w:hAnsi="Times New Roman" w:cs="Times New Roman"/>
          <w:position w:val="-14"/>
          <w:sz w:val="24"/>
          <w:szCs w:val="24"/>
        </w:rPr>
        <w:object w:dxaOrig="1340" w:dyaOrig="440" w14:anchorId="42753A8A">
          <v:shape id="_x0000_i6172" type="#_x0000_t75" style="width:66pt;height:21.75pt" o:ole="">
            <v:imagedata r:id="rId9289" o:title=""/>
          </v:shape>
          <o:OLEObject Type="Embed" ProgID="Equation.DSMT4" ShapeID="_x0000_i6172" DrawAspect="Content" ObjectID="_1796845234" r:id="rId9305"/>
        </w:object>
      </w:r>
      <w:r w:rsidRPr="00330A7E">
        <w:rPr>
          <w:rFonts w:ascii="Times New Roman" w:hAnsi="Times New Roman" w:cs="Times New Roman"/>
          <w:sz w:val="24"/>
          <w:szCs w:val="24"/>
        </w:rPr>
        <w:t xml:space="preserve"> nên mệnh đề đúng</w:t>
      </w:r>
    </w:p>
    <w:p w14:paraId="227479BC"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w:t>
      </w:r>
      <w:r w:rsidRPr="00330A7E">
        <w:rPr>
          <w:rFonts w:ascii="Times New Roman" w:hAnsi="Times New Roman" w:cs="Times New Roman"/>
          <w:position w:val="-14"/>
          <w:sz w:val="24"/>
          <w:szCs w:val="24"/>
        </w:rPr>
        <w:object w:dxaOrig="1340" w:dyaOrig="440" w14:anchorId="2653A73C">
          <v:shape id="_x0000_i6173" type="#_x0000_t75" style="width:66pt;height:21.75pt" o:ole="">
            <v:imagedata r:id="rId9294" o:title=""/>
          </v:shape>
          <o:OLEObject Type="Embed" ProgID="Equation.DSMT4" ShapeID="_x0000_i6173" DrawAspect="Content" ObjectID="_1796845235" r:id="rId9306"/>
        </w:object>
      </w:r>
      <w:r w:rsidRPr="00330A7E">
        <w:rPr>
          <w:rFonts w:ascii="Times New Roman" w:hAnsi="Times New Roman" w:cs="Times New Roman"/>
          <w:sz w:val="24"/>
          <w:szCs w:val="24"/>
        </w:rPr>
        <w:t xml:space="preserve"> không cùng phương với </w:t>
      </w:r>
      <w:r w:rsidRPr="00330A7E">
        <w:rPr>
          <w:rFonts w:ascii="Times New Roman" w:hAnsi="Times New Roman" w:cs="Times New Roman"/>
          <w:position w:val="-14"/>
          <w:sz w:val="24"/>
          <w:szCs w:val="24"/>
        </w:rPr>
        <w:object w:dxaOrig="1340" w:dyaOrig="440" w14:anchorId="7243803C">
          <v:shape id="_x0000_i6174" type="#_x0000_t75" style="width:66pt;height:21.75pt" o:ole="">
            <v:imagedata r:id="rId9289" o:title=""/>
          </v:shape>
          <o:OLEObject Type="Embed" ProgID="Equation.DSMT4" ShapeID="_x0000_i6174" DrawAspect="Content" ObjectID="_1796845236" r:id="rId9307"/>
        </w:object>
      </w:r>
      <w:r w:rsidRPr="00330A7E">
        <w:rPr>
          <w:rFonts w:ascii="Times New Roman" w:hAnsi="Times New Roman" w:cs="Times New Roman"/>
          <w:sz w:val="24"/>
          <w:szCs w:val="24"/>
        </w:rPr>
        <w:t>nên mệnh đề sai</w:t>
      </w:r>
    </w:p>
    <w:p w14:paraId="696EEAA6"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Đường thẳng </w:t>
      </w:r>
      <w:r w:rsidRPr="00330A7E">
        <w:rPr>
          <w:rFonts w:ascii="Times New Roman" w:hAnsi="Times New Roman" w:cs="Times New Roman"/>
          <w:position w:val="-4"/>
          <w:sz w:val="24"/>
          <w:szCs w:val="24"/>
        </w:rPr>
        <w:object w:dxaOrig="300" w:dyaOrig="300" w14:anchorId="229B7D07">
          <v:shape id="_x0000_i6175" type="#_x0000_t75" style="width:15pt;height:15pt" o:ole="">
            <v:imagedata r:id="rId9308" o:title=""/>
          </v:shape>
          <o:OLEObject Type="Embed" ProgID="Equation.DSMT4" ShapeID="_x0000_i6175" DrawAspect="Content" ObjectID="_1796845237" r:id="rId9309"/>
        </w:object>
      </w:r>
      <w:r w:rsidRPr="00330A7E">
        <w:rPr>
          <w:rFonts w:ascii="Times New Roman" w:hAnsi="Times New Roman" w:cs="Times New Roman"/>
          <w:sz w:val="24"/>
          <w:szCs w:val="24"/>
        </w:rPr>
        <w:t xml:space="preserve">có phương trình </w:t>
      </w:r>
      <w:r w:rsidRPr="00330A7E">
        <w:rPr>
          <w:rFonts w:ascii="Times New Roman" w:hAnsi="Times New Roman" w:cs="Times New Roman"/>
          <w:position w:val="-26"/>
          <w:sz w:val="24"/>
          <w:szCs w:val="24"/>
        </w:rPr>
        <w:object w:dxaOrig="2520" w:dyaOrig="700" w14:anchorId="42183981">
          <v:shape id="_x0000_i6176" type="#_x0000_t75" style="width:126.75pt;height:35.25pt" o:ole="">
            <v:imagedata r:id="rId9299" o:title=""/>
          </v:shape>
          <o:OLEObject Type="Embed" ProgID="Equation.DSMT4" ShapeID="_x0000_i6176" DrawAspect="Content" ObjectID="_1796845238" r:id="rId9310"/>
        </w:object>
      </w:r>
      <w:r w:rsidRPr="00330A7E">
        <w:rPr>
          <w:rFonts w:ascii="Times New Roman" w:hAnsi="Times New Roman" w:cs="Times New Roman"/>
          <w:sz w:val="24"/>
          <w:szCs w:val="24"/>
        </w:rPr>
        <w:t xml:space="preserve"> đi qua điểm </w:t>
      </w:r>
      <w:r w:rsidRPr="00330A7E">
        <w:rPr>
          <w:rFonts w:ascii="Times New Roman" w:hAnsi="Times New Roman" w:cs="Times New Roman"/>
          <w:position w:val="-4"/>
          <w:sz w:val="24"/>
          <w:szCs w:val="24"/>
        </w:rPr>
        <w:object w:dxaOrig="260" w:dyaOrig="279" w14:anchorId="3662DA0A">
          <v:shape id="_x0000_i6177" type="#_x0000_t75" style="width:13.5pt;height:14.25pt" o:ole="">
            <v:imagedata r:id="rId9296" o:title=""/>
          </v:shape>
          <o:OLEObject Type="Embed" ProgID="Equation.DSMT4" ShapeID="_x0000_i6177" DrawAspect="Content" ObjectID="_1796845239" r:id="rId9311"/>
        </w:object>
      </w:r>
      <w:r w:rsidRPr="00330A7E">
        <w:rPr>
          <w:rFonts w:ascii="Times New Roman" w:hAnsi="Times New Roman" w:cs="Times New Roman"/>
          <w:sz w:val="24"/>
          <w:szCs w:val="24"/>
        </w:rPr>
        <w:t xml:space="preserve"> và có vectơ chỉ phương cùng phương với vectơ pháp tuyến của mặt phằng </w:t>
      </w:r>
      <w:r w:rsidRPr="00330A7E">
        <w:rPr>
          <w:rFonts w:ascii="Times New Roman" w:hAnsi="Times New Roman" w:cs="Times New Roman"/>
          <w:position w:val="-14"/>
          <w:sz w:val="24"/>
          <w:szCs w:val="24"/>
        </w:rPr>
        <w:object w:dxaOrig="380" w:dyaOrig="400" w14:anchorId="095372C0">
          <v:shape id="_x0000_i6178" type="#_x0000_t75" style="width:18.75pt;height:21pt" o:ole="">
            <v:imagedata r:id="rId9291" o:title=""/>
          </v:shape>
          <o:OLEObject Type="Embed" ProgID="Equation.DSMT4" ShapeID="_x0000_i6178" DrawAspect="Content" ObjectID="_1796845240" r:id="rId9312"/>
        </w:object>
      </w:r>
      <w:r w:rsidRPr="00330A7E">
        <w:rPr>
          <w:rFonts w:ascii="Times New Roman" w:hAnsi="Times New Roman" w:cs="Times New Roman"/>
          <w:sz w:val="24"/>
          <w:szCs w:val="24"/>
        </w:rPr>
        <w:t>nên mệnh đề đúng</w:t>
      </w:r>
    </w:p>
    <w:p w14:paraId="5F2CDBD6"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w:t>
      </w:r>
      <w:r w:rsidRPr="00330A7E">
        <w:rPr>
          <w:rFonts w:ascii="Times New Roman" w:eastAsia="Calibri" w:hAnsi="Times New Roman" w:cs="Times New Roman"/>
          <w:sz w:val="24"/>
          <w:szCs w:val="24"/>
        </w:rPr>
        <w:t xml:space="preserve">Điểm </w:t>
      </w:r>
      <w:r w:rsidRPr="00330A7E">
        <w:rPr>
          <w:rFonts w:ascii="Times New Roman" w:eastAsia="Calibri" w:hAnsi="Times New Roman" w:cs="Times New Roman"/>
          <w:position w:val="-14"/>
          <w:sz w:val="24"/>
          <w:szCs w:val="24"/>
        </w:rPr>
        <w:object w:dxaOrig="1120" w:dyaOrig="420" w14:anchorId="6165DD4E">
          <v:shape id="_x0000_i6179" type="#_x0000_t75" style="width:56.25pt;height:21pt" o:ole="">
            <v:imagedata r:id="rId9301" o:title=""/>
          </v:shape>
          <o:OLEObject Type="Embed" ProgID="Equation.DSMT4" ShapeID="_x0000_i6179" DrawAspect="Content" ObjectID="_1796845241" r:id="rId9313"/>
        </w:object>
      </w:r>
      <w:r w:rsidRPr="00330A7E">
        <w:rPr>
          <w:rFonts w:ascii="Times New Roman" w:eastAsia="Calibri" w:hAnsi="Times New Roman" w:cs="Times New Roman"/>
          <w:sz w:val="24"/>
          <w:szCs w:val="24"/>
        </w:rPr>
        <w:t>không thuộc đường thẳng</w:t>
      </w:r>
      <w:r w:rsidRPr="00330A7E">
        <w:rPr>
          <w:rFonts w:ascii="Times New Roman" w:hAnsi="Times New Roman" w:cs="Times New Roman"/>
          <w:sz w:val="24"/>
          <w:szCs w:val="24"/>
        </w:rPr>
        <w:t xml:space="preserve"> </w:t>
      </w:r>
      <w:r w:rsidRPr="00330A7E">
        <w:rPr>
          <w:rFonts w:ascii="Times New Roman" w:hAnsi="Times New Roman" w:cs="Times New Roman"/>
          <w:position w:val="-4"/>
          <w:sz w:val="24"/>
          <w:szCs w:val="24"/>
        </w:rPr>
        <w:object w:dxaOrig="300" w:dyaOrig="300" w14:anchorId="1BE7E3F6">
          <v:shape id="_x0000_i6180" type="#_x0000_t75" style="width:15pt;height:15pt" o:ole="">
            <v:imagedata r:id="rId9308" o:title=""/>
          </v:shape>
          <o:OLEObject Type="Embed" ProgID="Equation.DSMT4" ShapeID="_x0000_i6180" DrawAspect="Content" ObjectID="_1796845242" r:id="rId9314"/>
        </w:object>
      </w:r>
      <w:r w:rsidRPr="00330A7E">
        <w:rPr>
          <w:rFonts w:ascii="Times New Roman" w:hAnsi="Times New Roman" w:cs="Times New Roman"/>
          <w:sz w:val="24"/>
          <w:szCs w:val="24"/>
        </w:rPr>
        <w:t>nên mệnh đề sai</w:t>
      </w:r>
    </w:p>
    <w:p w14:paraId="56FA9268" w14:textId="77777777" w:rsidR="00ED397D" w:rsidRPr="00330A7E" w:rsidRDefault="00ED397D" w:rsidP="000E1E56">
      <w:pPr>
        <w:pStyle w:val="ListParagraph"/>
        <w:numPr>
          <w:ilvl w:val="0"/>
          <w:numId w:val="73"/>
        </w:numPr>
        <w:tabs>
          <w:tab w:val="left" w:pos="992"/>
        </w:tabs>
        <w:spacing w:before="120" w:line="276" w:lineRule="auto"/>
        <w:jc w:val="left"/>
        <w:rPr>
          <w:rFonts w:ascii="Times New Roman" w:eastAsia="Cambria" w:hAnsi="Times New Roman" w:cs="Times New Roman"/>
          <w:bCs/>
          <w:color w:val="000000" w:themeColor="text1"/>
          <w:sz w:val="24"/>
          <w:szCs w:val="24"/>
        </w:rPr>
      </w:pPr>
      <w:r w:rsidRPr="00330A7E">
        <w:rPr>
          <w:rFonts w:ascii="Times New Roman" w:hAnsi="Times New Roman" w:cs="Times New Roman"/>
          <w:sz w:val="24"/>
          <w:szCs w:val="24"/>
        </w:rPr>
        <w:t>Cho các hình sau:</w:t>
      </w:r>
    </w:p>
    <w:tbl>
      <w:tblPr>
        <w:tblStyle w:val="TableGrid"/>
        <w:tblW w:w="0" w:type="auto"/>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426"/>
        <w:gridCol w:w="3426"/>
      </w:tblGrid>
      <w:tr w:rsidR="00ED397D" w:rsidRPr="00330A7E" w14:paraId="7D11C1E9" w14:textId="77777777" w:rsidTr="00330A7E">
        <w:trPr>
          <w:jc w:val="center"/>
        </w:trPr>
        <w:tc>
          <w:tcPr>
            <w:tcW w:w="3426" w:type="dxa"/>
          </w:tcPr>
          <w:p w14:paraId="65CF8EAC" w14:textId="77777777" w:rsidR="00ED397D" w:rsidRPr="00330A7E" w:rsidRDefault="00ED397D" w:rsidP="00330A7E">
            <w:pPr>
              <w:pStyle w:val="ListParagraph"/>
              <w:spacing w:line="276" w:lineRule="auto"/>
              <w:ind w:left="0"/>
              <w:jc w:val="center"/>
              <w:rPr>
                <w:rFonts w:ascii="Times New Roman" w:hAnsi="Times New Roman" w:cs="Times New Roman"/>
                <w:sz w:val="24"/>
                <w:szCs w:val="24"/>
              </w:rPr>
            </w:pPr>
            <w:r w:rsidRPr="00330A7E">
              <w:rPr>
                <w:rFonts w:ascii="Times New Roman" w:hAnsi="Times New Roman" w:cs="Times New Roman"/>
                <w:sz w:val="24"/>
                <w:szCs w:val="24"/>
              </w:rPr>
              <w:drawing>
                <wp:inline distT="0" distB="0" distL="0" distR="0" wp14:anchorId="7A6BD134" wp14:editId="1545A54A">
                  <wp:extent cx="1554480" cy="1615875"/>
                  <wp:effectExtent l="0" t="0" r="7620" b="3810"/>
                  <wp:docPr id="378716882" name="Picture 378716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839014" name="1951.png"/>
                          <pic:cNvPicPr/>
                        </pic:nvPicPr>
                        <pic:blipFill>
                          <a:blip r:embed="rId8985" cstate="print">
                            <a:extLst>
                              <a:ext uri="{28A0092B-C50C-407E-A947-70E740481C1C}">
                                <a14:useLocalDpi xmlns:a14="http://schemas.microsoft.com/office/drawing/2010/main" val="0"/>
                              </a:ext>
                            </a:extLst>
                          </a:blip>
                          <a:stretch>
                            <a:fillRect/>
                          </a:stretch>
                        </pic:blipFill>
                        <pic:spPr>
                          <a:xfrm>
                            <a:off x="0" y="0"/>
                            <a:ext cx="1554480" cy="1615875"/>
                          </a:xfrm>
                          <a:prstGeom prst="rect">
                            <a:avLst/>
                          </a:prstGeom>
                        </pic:spPr>
                      </pic:pic>
                    </a:graphicData>
                  </a:graphic>
                </wp:inline>
              </w:drawing>
            </w:r>
          </w:p>
          <w:p w14:paraId="66A15617" w14:textId="77777777" w:rsidR="00ED397D" w:rsidRPr="00330A7E" w:rsidRDefault="00ED397D" w:rsidP="00330A7E">
            <w:pPr>
              <w:pStyle w:val="ListParagraph"/>
              <w:spacing w:line="276" w:lineRule="auto"/>
              <w:ind w:left="0"/>
              <w:jc w:val="center"/>
              <w:rPr>
                <w:rFonts w:ascii="Times New Roman" w:hAnsi="Times New Roman" w:cs="Times New Roman"/>
                <w:sz w:val="24"/>
                <w:szCs w:val="24"/>
              </w:rPr>
            </w:pPr>
            <w:r w:rsidRPr="00330A7E">
              <w:rPr>
                <w:rFonts w:ascii="Times New Roman" w:hAnsi="Times New Roman" w:cs="Times New Roman"/>
                <w:sz w:val="24"/>
                <w:szCs w:val="24"/>
              </w:rPr>
              <w:t>Hình 1</w:t>
            </w:r>
          </w:p>
        </w:tc>
        <w:tc>
          <w:tcPr>
            <w:tcW w:w="3426" w:type="dxa"/>
          </w:tcPr>
          <w:p w14:paraId="5670A8FD" w14:textId="77777777" w:rsidR="00ED397D" w:rsidRPr="00330A7E" w:rsidRDefault="00ED397D" w:rsidP="00330A7E">
            <w:pPr>
              <w:pStyle w:val="ListParagraph"/>
              <w:spacing w:line="276" w:lineRule="auto"/>
              <w:ind w:left="0"/>
              <w:jc w:val="center"/>
              <w:rPr>
                <w:rFonts w:ascii="Times New Roman" w:hAnsi="Times New Roman" w:cs="Times New Roman"/>
                <w:sz w:val="24"/>
                <w:szCs w:val="24"/>
              </w:rPr>
            </w:pPr>
            <w:r w:rsidRPr="00330A7E">
              <w:rPr>
                <w:rFonts w:ascii="Times New Roman" w:hAnsi="Times New Roman" w:cs="Times New Roman"/>
                <w:sz w:val="24"/>
                <w:szCs w:val="24"/>
              </w:rPr>
              <w:drawing>
                <wp:inline distT="0" distB="0" distL="0" distR="0" wp14:anchorId="2BE2C2DA" wp14:editId="3559FD29">
                  <wp:extent cx="1554480" cy="1615877"/>
                  <wp:effectExtent l="0" t="0" r="7620" b="3810"/>
                  <wp:docPr id="378716883" name="Picture 378716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839015" name="1952.png"/>
                          <pic:cNvPicPr/>
                        </pic:nvPicPr>
                        <pic:blipFill>
                          <a:blip r:embed="rId8986" cstate="print">
                            <a:extLst>
                              <a:ext uri="{28A0092B-C50C-407E-A947-70E740481C1C}">
                                <a14:useLocalDpi xmlns:a14="http://schemas.microsoft.com/office/drawing/2010/main" val="0"/>
                              </a:ext>
                            </a:extLst>
                          </a:blip>
                          <a:stretch>
                            <a:fillRect/>
                          </a:stretch>
                        </pic:blipFill>
                        <pic:spPr>
                          <a:xfrm>
                            <a:off x="0" y="0"/>
                            <a:ext cx="1554480" cy="1615877"/>
                          </a:xfrm>
                          <a:prstGeom prst="rect">
                            <a:avLst/>
                          </a:prstGeom>
                        </pic:spPr>
                      </pic:pic>
                    </a:graphicData>
                  </a:graphic>
                </wp:inline>
              </w:drawing>
            </w:r>
          </w:p>
          <w:p w14:paraId="3B0FDCAF" w14:textId="77777777" w:rsidR="00ED397D" w:rsidRPr="00330A7E" w:rsidRDefault="00ED397D" w:rsidP="00330A7E">
            <w:pPr>
              <w:pStyle w:val="ListParagraph"/>
              <w:spacing w:line="276" w:lineRule="auto"/>
              <w:ind w:left="0"/>
              <w:jc w:val="center"/>
              <w:rPr>
                <w:rFonts w:ascii="Times New Roman" w:hAnsi="Times New Roman" w:cs="Times New Roman"/>
                <w:sz w:val="24"/>
                <w:szCs w:val="24"/>
              </w:rPr>
            </w:pPr>
            <w:r w:rsidRPr="00330A7E">
              <w:rPr>
                <w:rFonts w:ascii="Times New Roman" w:hAnsi="Times New Roman" w:cs="Times New Roman"/>
                <w:sz w:val="24"/>
                <w:szCs w:val="24"/>
              </w:rPr>
              <w:t>Hình 2</w:t>
            </w:r>
          </w:p>
          <w:p w14:paraId="6A91F931" w14:textId="77777777" w:rsidR="00ED397D" w:rsidRPr="00330A7E" w:rsidRDefault="00ED397D" w:rsidP="00330A7E">
            <w:pPr>
              <w:pStyle w:val="ListParagraph"/>
              <w:spacing w:line="276" w:lineRule="auto"/>
              <w:ind w:left="0"/>
              <w:jc w:val="center"/>
              <w:rPr>
                <w:rFonts w:ascii="Times New Roman" w:hAnsi="Times New Roman" w:cs="Times New Roman"/>
                <w:sz w:val="24"/>
                <w:szCs w:val="24"/>
              </w:rPr>
            </w:pPr>
          </w:p>
        </w:tc>
      </w:tr>
      <w:tr w:rsidR="00ED397D" w:rsidRPr="00330A7E" w14:paraId="4B69665A" w14:textId="77777777" w:rsidTr="00330A7E">
        <w:trPr>
          <w:jc w:val="center"/>
        </w:trPr>
        <w:tc>
          <w:tcPr>
            <w:tcW w:w="6852" w:type="dxa"/>
            <w:gridSpan w:val="2"/>
          </w:tcPr>
          <w:p w14:paraId="2D49042D" w14:textId="77777777" w:rsidR="00ED397D" w:rsidRPr="00330A7E" w:rsidRDefault="00ED397D" w:rsidP="00330A7E">
            <w:pPr>
              <w:pStyle w:val="ListParagraph"/>
              <w:spacing w:line="276" w:lineRule="auto"/>
              <w:ind w:left="0"/>
              <w:jc w:val="center"/>
              <w:rPr>
                <w:rFonts w:ascii="Times New Roman" w:hAnsi="Times New Roman" w:cs="Times New Roman"/>
                <w:b/>
                <w:bCs/>
                <w:sz w:val="24"/>
                <w:szCs w:val="24"/>
              </w:rPr>
            </w:pPr>
            <w:r w:rsidRPr="00330A7E">
              <w:rPr>
                <w:rFonts w:ascii="Times New Roman" w:hAnsi="Times New Roman" w:cs="Times New Roman"/>
                <w:sz w:val="24"/>
                <w:szCs w:val="24"/>
              </w:rPr>
              <w:lastRenderedPageBreak/>
              <w:drawing>
                <wp:inline distT="0" distB="0" distL="0" distR="0" wp14:anchorId="5851F12C" wp14:editId="5A9E18AC">
                  <wp:extent cx="3657600" cy="1289039"/>
                  <wp:effectExtent l="0" t="0" r="0" b="6985"/>
                  <wp:docPr id="1845940538" name="Picture 184594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87"/>
                          <a:stretch>
                            <a:fillRect/>
                          </a:stretch>
                        </pic:blipFill>
                        <pic:spPr>
                          <a:xfrm>
                            <a:off x="0" y="0"/>
                            <a:ext cx="3686956" cy="1299385"/>
                          </a:xfrm>
                          <a:prstGeom prst="rect">
                            <a:avLst/>
                          </a:prstGeom>
                        </pic:spPr>
                      </pic:pic>
                    </a:graphicData>
                  </a:graphic>
                </wp:inline>
              </w:drawing>
            </w:r>
          </w:p>
          <w:p w14:paraId="653207FD" w14:textId="77777777" w:rsidR="00ED397D" w:rsidRPr="00330A7E" w:rsidRDefault="00ED397D" w:rsidP="00330A7E">
            <w:pPr>
              <w:pStyle w:val="ListParagraph"/>
              <w:spacing w:line="276" w:lineRule="auto"/>
              <w:ind w:left="0"/>
              <w:jc w:val="center"/>
              <w:rPr>
                <w:rFonts w:ascii="Times New Roman" w:hAnsi="Times New Roman" w:cs="Times New Roman"/>
                <w:sz w:val="24"/>
                <w:szCs w:val="24"/>
              </w:rPr>
            </w:pPr>
            <w:r w:rsidRPr="00330A7E">
              <w:rPr>
                <w:rFonts w:ascii="Times New Roman" w:hAnsi="Times New Roman" w:cs="Times New Roman"/>
                <w:sz w:val="24"/>
                <w:szCs w:val="24"/>
              </w:rPr>
              <w:t>Hình 3</w:t>
            </w:r>
          </w:p>
        </w:tc>
      </w:tr>
    </w:tbl>
    <w:p w14:paraId="258864B0" w14:textId="77777777" w:rsidR="00ED397D" w:rsidRPr="00330A7E" w:rsidRDefault="00ED397D" w:rsidP="00330A7E">
      <w:pPr>
        <w:pStyle w:val="ListParagraph"/>
        <w:spacing w:line="276" w:lineRule="auto"/>
        <w:ind w:left="992"/>
        <w:rPr>
          <w:rFonts w:ascii="Times New Roman" w:eastAsiaTheme="minorEastAsia" w:hAnsi="Times New Roman" w:cs="Times New Roman"/>
          <w:sz w:val="24"/>
          <w:szCs w:val="24"/>
        </w:rPr>
      </w:pPr>
      <w:r w:rsidRPr="00330A7E">
        <w:rPr>
          <w:rFonts w:ascii="Times New Roman" w:hAnsi="Times New Roman" w:cs="Times New Roman"/>
          <w:b/>
          <w:bCs/>
          <w:sz w:val="24"/>
          <w:szCs w:val="24"/>
        </w:rPr>
        <w:t xml:space="preserve"> a) </w:t>
      </w:r>
      <w:r w:rsidRPr="00330A7E">
        <w:rPr>
          <w:rFonts w:ascii="Times New Roman" w:hAnsi="Times New Roman" w:cs="Times New Roman"/>
          <w:bCs/>
          <w:color w:val="000000" w:themeColor="text1"/>
          <w:sz w:val="24"/>
          <w:szCs w:val="24"/>
        </w:rPr>
        <w:t xml:space="preserve">Hình 1 là đồ thị hàm số bậc ba </w:t>
      </w:r>
      <w:r w:rsidRPr="00330A7E">
        <w:rPr>
          <w:rFonts w:ascii="Times New Roman" w:eastAsiaTheme="minorEastAsia" w:hAnsi="Times New Roman" w:cs="Times New Roman"/>
          <w:position w:val="-12"/>
          <w:sz w:val="24"/>
          <w:szCs w:val="24"/>
        </w:rPr>
        <w:object w:dxaOrig="2079" w:dyaOrig="400" w14:anchorId="2A211A0D">
          <v:shape id="_x0000_i6181" type="#_x0000_t75" style="width:104.25pt;height:21pt" o:ole="">
            <v:imagedata r:id="rId9315" o:title=""/>
          </v:shape>
          <o:OLEObject Type="Embed" ProgID="Equation.DSMT4" ShapeID="_x0000_i6181" DrawAspect="Content" ObjectID="_1796845243" r:id="rId9316"/>
        </w:object>
      </w:r>
      <w:r w:rsidRPr="00330A7E">
        <w:rPr>
          <w:rFonts w:ascii="Times New Roman" w:hAnsi="Times New Roman" w:cs="Times New Roman"/>
          <w:bCs/>
          <w:color w:val="000000" w:themeColor="text1"/>
          <w:sz w:val="24"/>
          <w:szCs w:val="24"/>
        </w:rPr>
        <w:t xml:space="preserve"> có hệ số </w:t>
      </w:r>
      <w:r w:rsidRPr="00330A7E">
        <w:rPr>
          <w:rFonts w:ascii="Times New Roman" w:eastAsiaTheme="minorEastAsia" w:hAnsi="Times New Roman" w:cs="Times New Roman"/>
          <w:position w:val="-6"/>
          <w:sz w:val="24"/>
          <w:szCs w:val="24"/>
        </w:rPr>
        <w:object w:dxaOrig="540" w:dyaOrig="279" w14:anchorId="52F13BB7">
          <v:shape id="_x0000_i6182" type="#_x0000_t75" style="width:27pt;height:14.25pt" o:ole="">
            <v:imagedata r:id="rId9317" o:title=""/>
          </v:shape>
          <o:OLEObject Type="Embed" ProgID="Equation.DSMT4" ShapeID="_x0000_i6182" DrawAspect="Content" ObjectID="_1796845244" r:id="rId9318"/>
        </w:object>
      </w:r>
      <w:r w:rsidRPr="00330A7E">
        <w:rPr>
          <w:rFonts w:ascii="Times New Roman" w:hAnsi="Times New Roman" w:cs="Times New Roman"/>
          <w:bCs/>
          <w:color w:val="000000" w:themeColor="text1"/>
          <w:sz w:val="24"/>
          <w:szCs w:val="24"/>
        </w:rPr>
        <w:t xml:space="preserve"> và </w:t>
      </w:r>
      <w:r w:rsidRPr="00330A7E">
        <w:rPr>
          <w:rFonts w:ascii="Times New Roman" w:eastAsiaTheme="minorEastAsia" w:hAnsi="Times New Roman" w:cs="Times New Roman"/>
          <w:position w:val="-6"/>
          <w:sz w:val="24"/>
          <w:szCs w:val="24"/>
        </w:rPr>
        <w:object w:dxaOrig="680" w:dyaOrig="279" w14:anchorId="0B8CB0E7">
          <v:shape id="_x0000_i6183" type="#_x0000_t75" style="width:33.75pt;height:14.25pt" o:ole="">
            <v:imagedata r:id="rId9319" o:title=""/>
          </v:shape>
          <o:OLEObject Type="Embed" ProgID="Equation.DSMT4" ShapeID="_x0000_i6183" DrawAspect="Content" ObjectID="_1796845245" r:id="rId9320"/>
        </w:object>
      </w:r>
    </w:p>
    <w:p w14:paraId="7C8B6D2E" w14:textId="77777777" w:rsidR="00ED397D" w:rsidRPr="00330A7E" w:rsidRDefault="00ED397D" w:rsidP="00330A7E">
      <w:pPr>
        <w:pStyle w:val="ListParagraph"/>
        <w:spacing w:line="276" w:lineRule="auto"/>
        <w:ind w:left="992"/>
        <w:rPr>
          <w:rFonts w:ascii="Times New Roman" w:eastAsiaTheme="minorEastAsia" w:hAnsi="Times New Roman" w:cs="Times New Roman"/>
          <w:sz w:val="24"/>
          <w:szCs w:val="24"/>
        </w:rPr>
      </w:pPr>
      <w:r w:rsidRPr="00330A7E">
        <w:rPr>
          <w:rFonts w:ascii="Times New Roman" w:hAnsi="Times New Roman" w:cs="Times New Roman"/>
          <w:b/>
          <w:bCs/>
          <w:sz w:val="24"/>
          <w:szCs w:val="24"/>
        </w:rPr>
        <w:t xml:space="preserve">b) </w:t>
      </w:r>
      <w:r w:rsidRPr="00330A7E">
        <w:rPr>
          <w:rFonts w:ascii="Times New Roman" w:hAnsi="Times New Roman" w:cs="Times New Roman"/>
          <w:sz w:val="24"/>
          <w:szCs w:val="24"/>
        </w:rPr>
        <w:t xml:space="preserve">Hình 2 là đồ thị của hàm số có dạng </w:t>
      </w:r>
      <w:r w:rsidRPr="00330A7E">
        <w:rPr>
          <w:rFonts w:ascii="Times New Roman" w:eastAsiaTheme="minorEastAsia" w:hAnsi="Times New Roman" w:cs="Times New Roman"/>
          <w:position w:val="-24"/>
          <w:sz w:val="24"/>
          <w:szCs w:val="24"/>
        </w:rPr>
        <w:object w:dxaOrig="1040" w:dyaOrig="639" w14:anchorId="2F6B4418">
          <v:shape id="_x0000_i6184" type="#_x0000_t75" style="width:51.75pt;height:32.25pt" o:ole="">
            <v:imagedata r:id="rId9321" o:title=""/>
          </v:shape>
          <o:OLEObject Type="Embed" ProgID="Equation.DSMT4" ShapeID="_x0000_i6184" DrawAspect="Content" ObjectID="_1796845246" r:id="rId9322"/>
        </w:object>
      </w:r>
      <w:r w:rsidRPr="00330A7E">
        <w:rPr>
          <w:rFonts w:ascii="Times New Roman" w:hAnsi="Times New Roman" w:cs="Times New Roman"/>
          <w:sz w:val="24"/>
          <w:szCs w:val="24"/>
        </w:rPr>
        <w:t xml:space="preserve"> trong đó </w:t>
      </w:r>
      <w:r w:rsidRPr="00330A7E">
        <w:rPr>
          <w:rFonts w:ascii="Times New Roman" w:eastAsiaTheme="minorEastAsia" w:hAnsi="Times New Roman" w:cs="Times New Roman"/>
          <w:position w:val="-6"/>
          <w:sz w:val="24"/>
          <w:szCs w:val="24"/>
        </w:rPr>
        <w:object w:dxaOrig="520" w:dyaOrig="220" w14:anchorId="41200CB5">
          <v:shape id="_x0000_i6185" type="#_x0000_t75" style="width:26.25pt;height:12.75pt" o:ole="">
            <v:imagedata r:id="rId9323" o:title=""/>
          </v:shape>
          <o:OLEObject Type="Embed" ProgID="Equation.DSMT4" ShapeID="_x0000_i6185" DrawAspect="Content" ObjectID="_1796845247" r:id="rId9324"/>
        </w:object>
      </w:r>
      <w:r w:rsidRPr="00330A7E">
        <w:rPr>
          <w:rFonts w:ascii="Times New Roman" w:hAnsi="Times New Roman" w:cs="Times New Roman"/>
          <w:sz w:val="24"/>
          <w:szCs w:val="24"/>
        </w:rPr>
        <w:t xml:space="preserve"> </w:t>
      </w:r>
      <w:r w:rsidRPr="00330A7E">
        <w:rPr>
          <w:rFonts w:ascii="Times New Roman" w:eastAsiaTheme="minorEastAsia" w:hAnsi="Times New Roman" w:cs="Times New Roman"/>
          <w:sz w:val="24"/>
          <w:szCs w:val="24"/>
        </w:rPr>
        <w:t xml:space="preserve">và </w:t>
      </w:r>
      <w:r w:rsidRPr="00330A7E">
        <w:rPr>
          <w:rFonts w:ascii="Times New Roman" w:eastAsiaTheme="minorEastAsia" w:hAnsi="Times New Roman" w:cs="Times New Roman"/>
          <w:position w:val="-6"/>
          <w:sz w:val="24"/>
          <w:szCs w:val="24"/>
        </w:rPr>
        <w:object w:dxaOrig="1380" w:dyaOrig="300" w14:anchorId="05945A3E">
          <v:shape id="_x0000_i6186" type="#_x0000_t75" style="width:69.75pt;height:15pt" o:ole="">
            <v:imagedata r:id="rId9325" o:title=""/>
          </v:shape>
          <o:OLEObject Type="Embed" ProgID="Equation.DSMT4" ShapeID="_x0000_i6186" DrawAspect="Content" ObjectID="_1796845248" r:id="rId9326"/>
        </w:object>
      </w:r>
    </w:p>
    <w:p w14:paraId="0BE8753A" w14:textId="77777777" w:rsidR="00ED397D" w:rsidRPr="00330A7E" w:rsidRDefault="00ED397D" w:rsidP="00330A7E">
      <w:pPr>
        <w:pStyle w:val="ListParagraph"/>
        <w:spacing w:line="276" w:lineRule="auto"/>
        <w:ind w:left="992"/>
        <w:rPr>
          <w:rFonts w:ascii="Times New Roman" w:eastAsiaTheme="minorEastAsia" w:hAnsi="Times New Roman" w:cs="Times New Roman"/>
          <w:sz w:val="24"/>
          <w:szCs w:val="24"/>
        </w:rPr>
      </w:pPr>
      <w:r w:rsidRPr="00330A7E">
        <w:rPr>
          <w:rFonts w:ascii="Times New Roman" w:hAnsi="Times New Roman" w:cs="Times New Roman"/>
          <w:b/>
          <w:bCs/>
          <w:sz w:val="24"/>
          <w:szCs w:val="24"/>
        </w:rPr>
        <w:t xml:space="preserve">c) </w:t>
      </w:r>
      <w:r w:rsidRPr="00330A7E">
        <w:rPr>
          <w:rFonts w:ascii="Times New Roman" w:hAnsi="Times New Roman" w:cs="Times New Roman"/>
          <w:sz w:val="24"/>
          <w:szCs w:val="24"/>
        </w:rPr>
        <w:t xml:space="preserve">Hình 3 là bảng biến thiên của hàm số có dạng </w:t>
      </w:r>
      <w:r w:rsidRPr="00330A7E">
        <w:rPr>
          <w:rFonts w:ascii="Times New Roman" w:eastAsiaTheme="minorEastAsia" w:hAnsi="Times New Roman" w:cs="Times New Roman"/>
          <w:position w:val="-24"/>
          <w:sz w:val="24"/>
          <w:szCs w:val="24"/>
        </w:rPr>
        <w:object w:dxaOrig="1579" w:dyaOrig="660" w14:anchorId="2756B1E0">
          <v:shape id="_x0000_i6187" type="#_x0000_t75" style="width:78.75pt;height:32.25pt" o:ole="">
            <v:imagedata r:id="rId9327" o:title=""/>
          </v:shape>
          <o:OLEObject Type="Embed" ProgID="Equation.DSMT4" ShapeID="_x0000_i6187" DrawAspect="Content" ObjectID="_1796845249" r:id="rId9328"/>
        </w:object>
      </w:r>
      <w:r w:rsidRPr="00330A7E">
        <w:rPr>
          <w:rFonts w:ascii="Times New Roman" w:hAnsi="Times New Roman" w:cs="Times New Roman"/>
          <w:sz w:val="24"/>
          <w:szCs w:val="24"/>
        </w:rPr>
        <w:t xml:space="preserve"> với </w:t>
      </w:r>
      <w:r w:rsidRPr="00330A7E">
        <w:rPr>
          <w:rFonts w:ascii="Times New Roman" w:eastAsiaTheme="minorEastAsia" w:hAnsi="Times New Roman" w:cs="Times New Roman"/>
          <w:position w:val="-12"/>
          <w:sz w:val="24"/>
          <w:szCs w:val="24"/>
        </w:rPr>
        <w:object w:dxaOrig="1200" w:dyaOrig="340" w14:anchorId="43F29E70">
          <v:shape id="_x0000_i6188" type="#_x0000_t75" style="width:58.5pt;height:17.25pt" o:ole="">
            <v:imagedata r:id="rId9329" o:title=""/>
          </v:shape>
          <o:OLEObject Type="Embed" ProgID="Equation.DSMT4" ShapeID="_x0000_i6188" DrawAspect="Content" ObjectID="_1796845250" r:id="rId9330"/>
        </w:object>
      </w:r>
      <w:r w:rsidRPr="00330A7E">
        <w:rPr>
          <w:rFonts w:ascii="Times New Roman" w:hAnsi="Times New Roman" w:cs="Times New Roman"/>
          <w:sz w:val="24"/>
          <w:szCs w:val="24"/>
        </w:rPr>
        <w:t xml:space="preserve"> và đồ thị hàm số đó có điểm cực tiểu là </w:t>
      </w:r>
      <w:r w:rsidRPr="00330A7E">
        <w:rPr>
          <w:rFonts w:ascii="Times New Roman" w:eastAsiaTheme="minorEastAsia" w:hAnsi="Times New Roman" w:cs="Times New Roman"/>
          <w:position w:val="-16"/>
          <w:sz w:val="24"/>
          <w:szCs w:val="24"/>
        </w:rPr>
        <w:object w:dxaOrig="580" w:dyaOrig="440" w14:anchorId="4DB51424">
          <v:shape id="_x0000_i6189" type="#_x0000_t75" style="width:29.25pt;height:21.75pt" o:ole="">
            <v:imagedata r:id="rId9331" o:title=""/>
          </v:shape>
          <o:OLEObject Type="Embed" ProgID="Equation.DSMT4" ShapeID="_x0000_i6189" DrawAspect="Content" ObjectID="_1796845251" r:id="rId9332"/>
        </w:object>
      </w:r>
    </w:p>
    <w:p w14:paraId="6FE5DAC1" w14:textId="77777777" w:rsidR="00ED397D" w:rsidRPr="00330A7E" w:rsidRDefault="00ED397D" w:rsidP="00330A7E">
      <w:pPr>
        <w:pStyle w:val="ListParagraph"/>
        <w:spacing w:line="276" w:lineRule="auto"/>
        <w:ind w:left="992"/>
        <w:rPr>
          <w:rFonts w:ascii="Times New Roman" w:eastAsia="Times New Roman" w:hAnsi="Times New Roman" w:cs="Times New Roman"/>
          <w:b/>
          <w:i/>
          <w:color w:val="C00000"/>
          <w:sz w:val="24"/>
          <w:szCs w:val="24"/>
        </w:rPr>
      </w:pPr>
      <w:r w:rsidRPr="00330A7E">
        <w:rPr>
          <w:rFonts w:ascii="Times New Roman" w:hAnsi="Times New Roman" w:cs="Times New Roman"/>
          <w:b/>
          <w:bCs/>
          <w:sz w:val="24"/>
          <w:szCs w:val="24"/>
        </w:rPr>
        <w:t xml:space="preserve">d) </w:t>
      </w:r>
      <w:r w:rsidRPr="00330A7E">
        <w:rPr>
          <w:rFonts w:ascii="Times New Roman" w:hAnsi="Times New Roman" w:cs="Times New Roman"/>
          <w:sz w:val="24"/>
          <w:szCs w:val="24"/>
        </w:rPr>
        <w:t xml:space="preserve">Hình 3 là bảng biến thiên của hàm số mà đồ thị của nó có đường thẳng </w:t>
      </w:r>
      <w:r w:rsidRPr="00330A7E">
        <w:rPr>
          <w:rFonts w:ascii="Times New Roman" w:eastAsiaTheme="minorEastAsia" w:hAnsi="Times New Roman" w:cs="Times New Roman"/>
          <w:position w:val="-12"/>
          <w:sz w:val="24"/>
          <w:szCs w:val="24"/>
        </w:rPr>
        <w:object w:dxaOrig="520" w:dyaOrig="340" w14:anchorId="36D280AC">
          <v:shape id="_x0000_i6190" type="#_x0000_t75" style="width:26.25pt;height:17.25pt" o:ole="">
            <v:imagedata r:id="rId9333" o:title=""/>
          </v:shape>
          <o:OLEObject Type="Embed" ProgID="Equation.DSMT4" ShapeID="_x0000_i6190" DrawAspect="Content" ObjectID="_1796845252" r:id="rId9334"/>
        </w:object>
      </w:r>
      <w:r w:rsidRPr="00330A7E">
        <w:rPr>
          <w:rFonts w:ascii="Times New Roman" w:hAnsi="Times New Roman" w:cs="Times New Roman"/>
          <w:sz w:val="24"/>
          <w:szCs w:val="24"/>
        </w:rPr>
        <w:t xml:space="preserve"> là tiệm cận ngang.</w:t>
      </w:r>
    </w:p>
    <w:p w14:paraId="60061027" w14:textId="77777777" w:rsidR="00ED397D" w:rsidRPr="00330A7E" w:rsidRDefault="00ED397D" w:rsidP="00330A7E">
      <w:pPr>
        <w:spacing w:after="0"/>
        <w:ind w:left="992"/>
        <w:jc w:val="center"/>
        <w:rPr>
          <w:rFonts w:ascii="Times New Roman" w:eastAsia="Times New Roman" w:hAnsi="Times New Roman" w:cs="Times New Roman"/>
          <w:b/>
          <w:color w:val="C00000"/>
          <w:sz w:val="24"/>
          <w:szCs w:val="24"/>
        </w:rPr>
      </w:pPr>
      <w:r w:rsidRPr="00330A7E">
        <w:rPr>
          <w:rFonts w:ascii="Times New Roman" w:eastAsia="Times New Roman" w:hAnsi="Times New Roman" w:cs="Times New Roman"/>
          <w:noProof/>
          <w:color w:val="C00000"/>
          <w:sz w:val="24"/>
          <w:szCs w:val="24"/>
          <w:lang w:eastAsia="vi-VN"/>
        </w:rPr>
        <w:sym w:font="Wingdings" w:char="F040"/>
      </w:r>
      <w:r w:rsidRPr="00330A7E">
        <w:rPr>
          <w:rFonts w:ascii="Times New Roman" w:eastAsia="Times New Roman" w:hAnsi="Times New Roman" w:cs="Times New Roman"/>
          <w:noProof/>
          <w:color w:val="C00000"/>
          <w:sz w:val="24"/>
          <w:szCs w:val="24"/>
          <w:lang w:eastAsia="vi-VN"/>
        </w:rPr>
        <w:t xml:space="preserve"> </w:t>
      </w:r>
      <w:r w:rsidRPr="00330A7E">
        <w:rPr>
          <w:rFonts w:ascii="Times New Roman" w:eastAsia="Times New Roman" w:hAnsi="Times New Roman" w:cs="Times New Roman"/>
          <w:b/>
          <w:i/>
          <w:noProof/>
          <w:color w:val="C00000"/>
          <w:sz w:val="24"/>
          <w:szCs w:val="24"/>
          <w:lang w:eastAsia="vi-VN"/>
        </w:rPr>
        <w:t>Lời giải</w:t>
      </w:r>
    </w:p>
    <w:p w14:paraId="63A693B0" w14:textId="77777777" w:rsidR="00ED397D" w:rsidRPr="00330A7E" w:rsidRDefault="00ED397D" w:rsidP="00330A7E">
      <w:pPr>
        <w:spacing w:after="0"/>
        <w:ind w:left="992"/>
        <w:rPr>
          <w:rFonts w:ascii="Times New Roman" w:hAnsi="Times New Roman" w:cs="Times New Roman"/>
          <w:b/>
          <w:bCs/>
          <w:sz w:val="24"/>
          <w:szCs w:val="24"/>
        </w:rPr>
      </w:pPr>
      <w:r w:rsidRPr="00330A7E">
        <w:rPr>
          <w:rFonts w:ascii="Times New Roman" w:hAnsi="Times New Roman" w:cs="Times New Roman"/>
          <w:color w:val="C00000"/>
          <w:sz w:val="24"/>
          <w:szCs w:val="24"/>
        </w:rPr>
        <w:t xml:space="preserve">a) </w:t>
      </w:r>
      <w:r w:rsidRPr="00330A7E">
        <w:rPr>
          <w:rFonts w:ascii="Times New Roman" w:hAnsi="Times New Roman" w:cs="Times New Roman"/>
          <w:b/>
          <w:bCs/>
          <w:color w:val="C00000"/>
          <w:sz w:val="24"/>
          <w:szCs w:val="24"/>
        </w:rPr>
        <w:t>Đ</w:t>
      </w:r>
      <w:r w:rsidRPr="00330A7E">
        <w:rPr>
          <w:rFonts w:ascii="Times New Roman" w:hAnsi="Times New Roman" w:cs="Times New Roman"/>
          <w:color w:val="C00000"/>
          <w:sz w:val="24"/>
          <w:szCs w:val="24"/>
        </w:rPr>
        <w:t>,</w:t>
      </w:r>
      <w:r w:rsidRPr="00330A7E">
        <w:rPr>
          <w:rFonts w:ascii="Times New Roman" w:hAnsi="Times New Roman" w:cs="Times New Roman"/>
          <w:b/>
          <w:bCs/>
          <w:color w:val="C00000"/>
          <w:sz w:val="24"/>
          <w:szCs w:val="24"/>
        </w:rPr>
        <w:t xml:space="preserve"> </w:t>
      </w:r>
      <w:r w:rsidRPr="00330A7E">
        <w:rPr>
          <w:rFonts w:ascii="Times New Roman" w:hAnsi="Times New Roman" w:cs="Times New Roman"/>
          <w:color w:val="C00000"/>
          <w:sz w:val="24"/>
          <w:szCs w:val="24"/>
        </w:rPr>
        <w:t xml:space="preserve">b) </w:t>
      </w:r>
      <w:r w:rsidRPr="00330A7E">
        <w:rPr>
          <w:rFonts w:ascii="Times New Roman" w:hAnsi="Times New Roman" w:cs="Times New Roman"/>
          <w:b/>
          <w:bCs/>
          <w:color w:val="C00000"/>
          <w:sz w:val="24"/>
          <w:szCs w:val="24"/>
        </w:rPr>
        <w:t>Đ</w:t>
      </w:r>
      <w:r w:rsidRPr="00330A7E">
        <w:rPr>
          <w:rFonts w:ascii="Times New Roman" w:hAnsi="Times New Roman" w:cs="Times New Roman"/>
          <w:color w:val="C00000"/>
          <w:sz w:val="24"/>
          <w:szCs w:val="24"/>
        </w:rPr>
        <w:t>,</w:t>
      </w:r>
      <w:r w:rsidRPr="00330A7E">
        <w:rPr>
          <w:rFonts w:ascii="Times New Roman" w:hAnsi="Times New Roman" w:cs="Times New Roman"/>
          <w:b/>
          <w:bCs/>
          <w:color w:val="C00000"/>
          <w:sz w:val="24"/>
          <w:szCs w:val="24"/>
        </w:rPr>
        <w:t xml:space="preserve"> </w:t>
      </w:r>
      <w:r w:rsidRPr="00330A7E">
        <w:rPr>
          <w:rFonts w:ascii="Times New Roman" w:hAnsi="Times New Roman" w:cs="Times New Roman"/>
          <w:color w:val="C00000"/>
          <w:sz w:val="24"/>
          <w:szCs w:val="24"/>
        </w:rPr>
        <w:t xml:space="preserve">c) </w:t>
      </w:r>
      <w:r w:rsidRPr="00330A7E">
        <w:rPr>
          <w:rFonts w:ascii="Times New Roman" w:hAnsi="Times New Roman" w:cs="Times New Roman"/>
          <w:b/>
          <w:bCs/>
          <w:color w:val="C00000"/>
          <w:sz w:val="24"/>
          <w:szCs w:val="24"/>
        </w:rPr>
        <w:t>Đ</w:t>
      </w:r>
      <w:r w:rsidRPr="00330A7E">
        <w:rPr>
          <w:rFonts w:ascii="Times New Roman" w:hAnsi="Times New Roman" w:cs="Times New Roman"/>
          <w:color w:val="C00000"/>
          <w:sz w:val="24"/>
          <w:szCs w:val="24"/>
        </w:rPr>
        <w:t xml:space="preserve">, d) </w:t>
      </w:r>
      <w:r w:rsidRPr="00330A7E">
        <w:rPr>
          <w:rFonts w:ascii="Times New Roman" w:hAnsi="Times New Roman" w:cs="Times New Roman"/>
          <w:b/>
          <w:bCs/>
          <w:color w:val="C00000"/>
          <w:sz w:val="24"/>
          <w:szCs w:val="24"/>
        </w:rPr>
        <w:t>S</w:t>
      </w:r>
      <w:r w:rsidRPr="00330A7E">
        <w:rPr>
          <w:rFonts w:ascii="Times New Roman" w:hAnsi="Times New Roman" w:cs="Times New Roman"/>
          <w:color w:val="C00000"/>
          <w:sz w:val="24"/>
          <w:szCs w:val="24"/>
        </w:rPr>
        <w:t>.</w:t>
      </w:r>
    </w:p>
    <w:p w14:paraId="087CB9E2" w14:textId="77777777" w:rsidR="00ED397D" w:rsidRPr="00330A7E" w:rsidRDefault="00ED397D" w:rsidP="00330A7E">
      <w:pPr>
        <w:spacing w:after="0"/>
        <w:ind w:left="992"/>
        <w:rPr>
          <w:rFonts w:ascii="Times New Roman" w:eastAsia="Times New Roman" w:hAnsi="Times New Roman" w:cs="Times New Roman"/>
          <w:bCs/>
          <w:sz w:val="24"/>
          <w:szCs w:val="24"/>
        </w:rPr>
      </w:pPr>
      <w:r w:rsidRPr="00330A7E">
        <w:rPr>
          <w:rFonts w:ascii="Times New Roman" w:hAnsi="Times New Roman" w:cs="Times New Roman"/>
          <w:b/>
          <w:bCs/>
          <w:sz w:val="24"/>
          <w:szCs w:val="24"/>
        </w:rPr>
        <w:t xml:space="preserve">a) </w:t>
      </w:r>
      <w:r w:rsidRPr="00330A7E">
        <w:rPr>
          <w:rFonts w:ascii="Times New Roman" w:eastAsia="Times New Roman" w:hAnsi="Times New Roman" w:cs="Times New Roman"/>
          <w:bCs/>
          <w:color w:val="000000" w:themeColor="text1"/>
          <w:sz w:val="24"/>
          <w:szCs w:val="24"/>
        </w:rPr>
        <w:t xml:space="preserve">Hình 1 là đồ thị hàm số bậc ba </w:t>
      </w:r>
      <w:r w:rsidRPr="00330A7E">
        <w:rPr>
          <w:rFonts w:ascii="Times New Roman" w:hAnsi="Times New Roman" w:cs="Times New Roman"/>
          <w:position w:val="-12"/>
          <w:sz w:val="24"/>
          <w:szCs w:val="24"/>
        </w:rPr>
        <w:object w:dxaOrig="2079" w:dyaOrig="400" w14:anchorId="449F06EC">
          <v:shape id="_x0000_i6191" type="#_x0000_t75" style="width:104.25pt;height:21pt" o:ole="">
            <v:imagedata r:id="rId9315" o:title=""/>
          </v:shape>
          <o:OLEObject Type="Embed" ProgID="Equation.DSMT4" ShapeID="_x0000_i6191" DrawAspect="Content" ObjectID="_1796845253" r:id="rId9335"/>
        </w:object>
      </w:r>
      <w:r w:rsidRPr="00330A7E">
        <w:rPr>
          <w:rFonts w:ascii="Times New Roman" w:eastAsia="Times New Roman" w:hAnsi="Times New Roman" w:cs="Times New Roman"/>
          <w:bCs/>
          <w:color w:val="000000" w:themeColor="text1"/>
          <w:sz w:val="24"/>
          <w:szCs w:val="24"/>
        </w:rPr>
        <w:t xml:space="preserve"> </w:t>
      </w:r>
      <w:r w:rsidRPr="00330A7E">
        <w:rPr>
          <w:rFonts w:ascii="Times New Roman" w:eastAsia="Calibri" w:hAnsi="Times New Roman" w:cs="Times New Roman"/>
          <w:sz w:val="24"/>
          <w:szCs w:val="24"/>
        </w:rPr>
        <w:t>do nhánh bên phải cuối đi lên</w:t>
      </w:r>
      <w:r w:rsidRPr="00330A7E">
        <w:rPr>
          <w:rFonts w:ascii="Times New Roman" w:eastAsia="Times New Roman" w:hAnsi="Times New Roman" w:cs="Times New Roman"/>
          <w:bCs/>
          <w:color w:val="000000" w:themeColor="text1"/>
          <w:sz w:val="24"/>
          <w:szCs w:val="24"/>
        </w:rPr>
        <w:t xml:space="preserve"> nên có hệ số </w:t>
      </w:r>
      <w:r w:rsidRPr="00330A7E">
        <w:rPr>
          <w:rFonts w:ascii="Times New Roman" w:hAnsi="Times New Roman" w:cs="Times New Roman"/>
          <w:position w:val="-6"/>
          <w:sz w:val="24"/>
          <w:szCs w:val="24"/>
        </w:rPr>
        <w:object w:dxaOrig="540" w:dyaOrig="279" w14:anchorId="23D96DAB">
          <v:shape id="_x0000_i6192" type="#_x0000_t75" style="width:27pt;height:14.25pt" o:ole="">
            <v:imagedata r:id="rId9317" o:title=""/>
          </v:shape>
          <o:OLEObject Type="Embed" ProgID="Equation.DSMT4" ShapeID="_x0000_i6192" DrawAspect="Content" ObjectID="_1796845254" r:id="rId9336"/>
        </w:object>
      </w:r>
      <w:r w:rsidRPr="00330A7E">
        <w:rPr>
          <w:rFonts w:ascii="Times New Roman" w:hAnsi="Times New Roman" w:cs="Times New Roman"/>
          <w:sz w:val="24"/>
          <w:szCs w:val="24"/>
        </w:rPr>
        <w:t>,</w:t>
      </w:r>
      <w:r w:rsidRPr="00330A7E">
        <w:rPr>
          <w:rFonts w:ascii="Times New Roman" w:eastAsia="Calibri" w:hAnsi="Times New Roman" w:cs="Times New Roman"/>
          <w:sz w:val="24"/>
          <w:szCs w:val="24"/>
        </w:rPr>
        <w:t xml:space="preserve"> đồ thị hàm số trên cắt trục </w:t>
      </w:r>
      <w:r w:rsidRPr="00330A7E">
        <w:rPr>
          <w:rFonts w:ascii="Times New Roman" w:hAnsi="Times New Roman" w:cs="Times New Roman"/>
          <w:position w:val="-12"/>
          <w:sz w:val="24"/>
          <w:szCs w:val="24"/>
        </w:rPr>
        <w:object w:dxaOrig="380" w:dyaOrig="340" w14:anchorId="6750FC1B">
          <v:shape id="_x0000_i6193" type="#_x0000_t75" style="width:18.75pt;height:17.25pt" o:ole="">
            <v:imagedata r:id="rId9337" o:title=""/>
          </v:shape>
          <o:OLEObject Type="Embed" ProgID="Equation.DSMT4" ShapeID="_x0000_i6193" DrawAspect="Content" ObjectID="_1796845255" r:id="rId9338"/>
        </w:object>
      </w:r>
      <w:r w:rsidRPr="00330A7E">
        <w:rPr>
          <w:rFonts w:ascii="Times New Roman" w:eastAsia="Calibri" w:hAnsi="Times New Roman" w:cs="Times New Roman"/>
          <w:sz w:val="24"/>
          <w:szCs w:val="24"/>
        </w:rPr>
        <w:t xml:space="preserve"> tại </w:t>
      </w:r>
      <w:r w:rsidRPr="00330A7E">
        <w:rPr>
          <w:rFonts w:ascii="Times New Roman" w:hAnsi="Times New Roman" w:cs="Times New Roman"/>
          <w:position w:val="-12"/>
          <w:sz w:val="24"/>
          <w:szCs w:val="24"/>
        </w:rPr>
        <w:object w:dxaOrig="700" w:dyaOrig="340" w14:anchorId="28E4807C">
          <v:shape id="_x0000_i6194" type="#_x0000_t75" style="width:35.25pt;height:17.25pt" o:ole="">
            <v:imagedata r:id="rId9339" o:title=""/>
          </v:shape>
          <o:OLEObject Type="Embed" ProgID="Equation.DSMT4" ShapeID="_x0000_i6194" DrawAspect="Content" ObjectID="_1796845256" r:id="rId9340"/>
        </w:object>
      </w:r>
      <w:r w:rsidRPr="00330A7E">
        <w:rPr>
          <w:rFonts w:ascii="Times New Roman" w:hAnsi="Times New Roman" w:cs="Times New Roman"/>
          <w:position w:val="-6"/>
          <w:sz w:val="24"/>
          <w:szCs w:val="24"/>
        </w:rPr>
        <w:object w:dxaOrig="980" w:dyaOrig="279" w14:anchorId="6121E55E">
          <v:shape id="_x0000_i6195" type="#_x0000_t75" style="width:49.5pt;height:14.25pt" o:ole="">
            <v:imagedata r:id="rId9341" o:title=""/>
          </v:shape>
          <o:OLEObject Type="Embed" ProgID="Equation.DSMT4" ShapeID="_x0000_i6195" DrawAspect="Content" ObjectID="_1796845257" r:id="rId9342"/>
        </w:object>
      </w:r>
      <w:r w:rsidRPr="00330A7E">
        <w:rPr>
          <w:rFonts w:ascii="Times New Roman" w:hAnsi="Times New Roman" w:cs="Times New Roman"/>
          <w:sz w:val="24"/>
          <w:szCs w:val="24"/>
        </w:rPr>
        <w:t xml:space="preserve"> nên mệnh đề đúng.</w:t>
      </w:r>
    </w:p>
    <w:p w14:paraId="33F3B8A4" w14:textId="77777777" w:rsidR="00ED397D" w:rsidRPr="00330A7E" w:rsidRDefault="00ED397D" w:rsidP="00330A7E">
      <w:pPr>
        <w:spacing w:after="0"/>
        <w:ind w:left="992"/>
        <w:rPr>
          <w:rFonts w:ascii="Times New Roman" w:hAnsi="Times New Roman" w:cs="Times New Roman"/>
          <w:bCs/>
          <w:color w:val="000000" w:themeColor="text1"/>
          <w:sz w:val="24"/>
          <w:szCs w:val="24"/>
        </w:rPr>
      </w:pPr>
      <w:r w:rsidRPr="00330A7E">
        <w:rPr>
          <w:rFonts w:ascii="Times New Roman" w:hAnsi="Times New Roman" w:cs="Times New Roman"/>
          <w:b/>
          <w:bCs/>
          <w:sz w:val="24"/>
          <w:szCs w:val="24"/>
        </w:rPr>
        <w:t>b)</w:t>
      </w:r>
      <w:r w:rsidRPr="00330A7E">
        <w:rPr>
          <w:rFonts w:ascii="Times New Roman" w:eastAsia="Times New Roman" w:hAnsi="Times New Roman" w:cs="Times New Roman"/>
          <w:b/>
          <w:color w:val="C00000"/>
          <w:sz w:val="24"/>
          <w:szCs w:val="24"/>
        </w:rPr>
        <w:t xml:space="preserve"> </w:t>
      </w:r>
      <w:r w:rsidRPr="00330A7E">
        <w:rPr>
          <w:rFonts w:ascii="Times New Roman" w:hAnsi="Times New Roman" w:cs="Times New Roman"/>
          <w:sz w:val="24"/>
          <w:szCs w:val="24"/>
        </w:rPr>
        <w:t xml:space="preserve">Hình 2 là đồ thị hàm số có dạng </w:t>
      </w:r>
      <w:r w:rsidRPr="00330A7E">
        <w:rPr>
          <w:rFonts w:ascii="Times New Roman" w:hAnsi="Times New Roman" w:cs="Times New Roman"/>
          <w:position w:val="-24"/>
          <w:sz w:val="24"/>
          <w:szCs w:val="24"/>
        </w:rPr>
        <w:object w:dxaOrig="1040" w:dyaOrig="639" w14:anchorId="6C693C8F">
          <v:shape id="_x0000_i6196" type="#_x0000_t75" style="width:51.75pt;height:32.25pt" o:ole="">
            <v:imagedata r:id="rId9321" o:title=""/>
          </v:shape>
          <o:OLEObject Type="Embed" ProgID="Equation.DSMT4" ShapeID="_x0000_i6196" DrawAspect="Content" ObjectID="_1796845258" r:id="rId9343"/>
        </w:object>
      </w:r>
      <w:r w:rsidRPr="00330A7E">
        <w:rPr>
          <w:rFonts w:ascii="Times New Roman" w:hAnsi="Times New Roman" w:cs="Times New Roman"/>
          <w:sz w:val="24"/>
          <w:szCs w:val="24"/>
        </w:rPr>
        <w:t xml:space="preserve">. </w:t>
      </w:r>
      <w:r w:rsidRPr="00330A7E">
        <w:rPr>
          <w:rFonts w:ascii="Times New Roman" w:eastAsia="Cambria" w:hAnsi="Times New Roman" w:cs="Times New Roman"/>
          <w:bCs/>
          <w:color w:val="000000" w:themeColor="text1"/>
          <w:sz w:val="24"/>
          <w:szCs w:val="24"/>
        </w:rPr>
        <w:t xml:space="preserve">Đồ thị hàm số đã cho có đường tiệm cận ngang </w:t>
      </w:r>
      <w:r w:rsidRPr="00330A7E">
        <w:rPr>
          <w:rFonts w:ascii="Times New Roman" w:hAnsi="Times New Roman" w:cs="Times New Roman"/>
          <w:position w:val="-12"/>
          <w:sz w:val="24"/>
          <w:szCs w:val="24"/>
        </w:rPr>
        <w:object w:dxaOrig="520" w:dyaOrig="340" w14:anchorId="1C452BFE">
          <v:shape id="_x0000_i6197" type="#_x0000_t75" style="width:26.25pt;height:17.25pt" o:ole="">
            <v:imagedata r:id="rId9344" o:title=""/>
          </v:shape>
          <o:OLEObject Type="Embed" ProgID="Equation.DSMT4" ShapeID="_x0000_i6197" DrawAspect="Content" ObjectID="_1796845259" r:id="rId9345"/>
        </w:object>
      </w:r>
      <w:r w:rsidRPr="00330A7E">
        <w:rPr>
          <w:rFonts w:ascii="Times New Roman" w:eastAsia="Cambria" w:hAnsi="Times New Roman" w:cs="Times New Roman"/>
          <w:bCs/>
          <w:color w:val="000000" w:themeColor="text1"/>
          <w:sz w:val="24"/>
          <w:szCs w:val="24"/>
        </w:rPr>
        <w:t xml:space="preserve"> nên </w:t>
      </w:r>
      <w:r w:rsidRPr="00330A7E">
        <w:rPr>
          <w:rFonts w:ascii="Times New Roman" w:hAnsi="Times New Roman" w:cs="Times New Roman"/>
          <w:position w:val="-24"/>
          <w:sz w:val="24"/>
          <w:szCs w:val="24"/>
        </w:rPr>
        <w:object w:dxaOrig="2620" w:dyaOrig="639" w14:anchorId="24B5746F">
          <v:shape id="_x0000_i6198" type="#_x0000_t75" style="width:130.5pt;height:32.25pt" o:ole="">
            <v:imagedata r:id="rId9346" o:title=""/>
          </v:shape>
          <o:OLEObject Type="Embed" ProgID="Equation.DSMT4" ShapeID="_x0000_i6198" DrawAspect="Content" ObjectID="_1796845260" r:id="rId9347"/>
        </w:object>
      </w:r>
      <w:r w:rsidRPr="00330A7E">
        <w:rPr>
          <w:rFonts w:ascii="Times New Roman" w:hAnsi="Times New Roman" w:cs="Times New Roman"/>
          <w:sz w:val="24"/>
          <w:szCs w:val="24"/>
        </w:rPr>
        <w:t xml:space="preserve">. Đồ thị đi lên từ trái sang phải nên hàm số đồng biến trên mỗi khoảng xác định </w:t>
      </w:r>
      <w:r w:rsidRPr="00330A7E">
        <w:rPr>
          <w:rFonts w:ascii="Times New Roman" w:eastAsia="Cambria" w:hAnsi="Times New Roman" w:cs="Times New Roman"/>
          <w:bCs/>
          <w:color w:val="000000" w:themeColor="text1"/>
          <w:sz w:val="24"/>
          <w:szCs w:val="24"/>
        </w:rPr>
        <w:t xml:space="preserve">do đó </w:t>
      </w:r>
      <w:r w:rsidRPr="00330A7E">
        <w:rPr>
          <w:rFonts w:ascii="Times New Roman" w:hAnsi="Times New Roman" w:cs="Times New Roman"/>
          <w:position w:val="-6"/>
          <w:sz w:val="24"/>
          <w:szCs w:val="24"/>
        </w:rPr>
        <w:object w:dxaOrig="1380" w:dyaOrig="300" w14:anchorId="604092E6">
          <v:shape id="_x0000_i6199" type="#_x0000_t75" style="width:69.75pt;height:15pt" o:ole="">
            <v:imagedata r:id="rId9325" o:title=""/>
          </v:shape>
          <o:OLEObject Type="Embed" ProgID="Equation.DSMT4" ShapeID="_x0000_i6199" DrawAspect="Content" ObjectID="_1796845261" r:id="rId9348"/>
        </w:object>
      </w:r>
      <w:r w:rsidRPr="00330A7E">
        <w:rPr>
          <w:rFonts w:ascii="Times New Roman" w:hAnsi="Times New Roman" w:cs="Times New Roman"/>
          <w:sz w:val="24"/>
          <w:szCs w:val="24"/>
        </w:rPr>
        <w:t>nên mệnh đề đúng.</w:t>
      </w:r>
    </w:p>
    <w:p w14:paraId="27FF457E" w14:textId="77777777" w:rsidR="00ED397D" w:rsidRPr="00330A7E" w:rsidRDefault="00ED397D" w:rsidP="00330A7E">
      <w:pPr>
        <w:spacing w:after="0"/>
        <w:ind w:left="992"/>
        <w:rPr>
          <w:rFonts w:ascii="Times New Roman" w:eastAsia="Times New Roman" w:hAnsi="Times New Roman" w:cs="Times New Roman"/>
          <w:bCs/>
          <w:color w:val="000000" w:themeColor="text1"/>
          <w:sz w:val="24"/>
          <w:szCs w:val="24"/>
        </w:rPr>
      </w:pPr>
      <w:r w:rsidRPr="00330A7E">
        <w:rPr>
          <w:rFonts w:ascii="Times New Roman" w:hAnsi="Times New Roman" w:cs="Times New Roman"/>
          <w:b/>
          <w:bCs/>
          <w:sz w:val="24"/>
          <w:szCs w:val="24"/>
        </w:rPr>
        <w:t>c)</w:t>
      </w:r>
      <w:r w:rsidRPr="00330A7E">
        <w:rPr>
          <w:rFonts w:ascii="Times New Roman" w:eastAsia="Times New Roman" w:hAnsi="Times New Roman" w:cs="Times New Roman"/>
          <w:b/>
          <w:color w:val="C00000"/>
          <w:sz w:val="24"/>
          <w:szCs w:val="24"/>
        </w:rPr>
        <w:t xml:space="preserve"> </w:t>
      </w:r>
      <w:r w:rsidRPr="00330A7E">
        <w:rPr>
          <w:rFonts w:ascii="Times New Roman" w:hAnsi="Times New Roman" w:cs="Times New Roman"/>
          <w:sz w:val="24"/>
          <w:szCs w:val="24"/>
        </w:rPr>
        <w:t xml:space="preserve">Hình 3 là đồ thị hàm số có dạng </w:t>
      </w:r>
      <w:r w:rsidRPr="00330A7E">
        <w:rPr>
          <w:rFonts w:ascii="Times New Roman" w:hAnsi="Times New Roman" w:cs="Times New Roman"/>
          <w:position w:val="-24"/>
          <w:sz w:val="24"/>
          <w:szCs w:val="24"/>
        </w:rPr>
        <w:object w:dxaOrig="1579" w:dyaOrig="660" w14:anchorId="285073D2">
          <v:shape id="_x0000_i6200" type="#_x0000_t75" style="width:78.75pt;height:32.25pt" o:ole="">
            <v:imagedata r:id="rId9327" o:title=""/>
          </v:shape>
          <o:OLEObject Type="Embed" ProgID="Equation.DSMT4" ShapeID="_x0000_i6200" DrawAspect="Content" ObjectID="_1796845262" r:id="rId9349"/>
        </w:object>
      </w:r>
      <w:r w:rsidRPr="00330A7E">
        <w:rPr>
          <w:rFonts w:ascii="Times New Roman" w:hAnsi="Times New Roman" w:cs="Times New Roman"/>
          <w:sz w:val="24"/>
          <w:szCs w:val="24"/>
        </w:rPr>
        <w:t xml:space="preserve"> với </w:t>
      </w:r>
      <w:r w:rsidRPr="00330A7E">
        <w:rPr>
          <w:rFonts w:ascii="Times New Roman" w:hAnsi="Times New Roman" w:cs="Times New Roman"/>
          <w:position w:val="-12"/>
          <w:sz w:val="24"/>
          <w:szCs w:val="24"/>
        </w:rPr>
        <w:object w:dxaOrig="1200" w:dyaOrig="340" w14:anchorId="31781934">
          <v:shape id="_x0000_i6201" type="#_x0000_t75" style="width:58.5pt;height:17.25pt" o:ole="">
            <v:imagedata r:id="rId9329" o:title=""/>
          </v:shape>
          <o:OLEObject Type="Embed" ProgID="Equation.DSMT4" ShapeID="_x0000_i6201" DrawAspect="Content" ObjectID="_1796845263" r:id="rId9350"/>
        </w:object>
      </w:r>
      <w:r w:rsidRPr="00330A7E">
        <w:rPr>
          <w:rFonts w:ascii="Times New Roman" w:hAnsi="Times New Roman" w:cs="Times New Roman"/>
          <w:sz w:val="24"/>
          <w:szCs w:val="24"/>
        </w:rPr>
        <w:t xml:space="preserve"> và có điểm cực tiểu của đồ thị hàm số là </w:t>
      </w:r>
      <w:r w:rsidRPr="00330A7E">
        <w:rPr>
          <w:rFonts w:ascii="Times New Roman" w:hAnsi="Times New Roman" w:cs="Times New Roman"/>
          <w:position w:val="-16"/>
          <w:sz w:val="24"/>
          <w:szCs w:val="24"/>
        </w:rPr>
        <w:object w:dxaOrig="580" w:dyaOrig="440" w14:anchorId="676BB887">
          <v:shape id="_x0000_i6202" type="#_x0000_t75" style="width:29.25pt;height:21.75pt" o:ole="">
            <v:imagedata r:id="rId9351" o:title=""/>
          </v:shape>
          <o:OLEObject Type="Embed" ProgID="Equation.DSMT4" ShapeID="_x0000_i6202" DrawAspect="Content" ObjectID="_1796845264" r:id="rId9352"/>
        </w:object>
      </w:r>
      <w:r w:rsidRPr="00330A7E">
        <w:rPr>
          <w:rFonts w:ascii="Times New Roman" w:hAnsi="Times New Roman" w:cs="Times New Roman"/>
          <w:sz w:val="24"/>
          <w:szCs w:val="24"/>
        </w:rPr>
        <w:t xml:space="preserve"> nên mệnh đề đúng.</w:t>
      </w:r>
    </w:p>
    <w:p w14:paraId="0719CB6B" w14:textId="77777777" w:rsidR="00ED397D" w:rsidRPr="00330A7E" w:rsidRDefault="00ED397D" w:rsidP="00330A7E">
      <w:pPr>
        <w:spacing w:after="0"/>
        <w:ind w:left="992"/>
        <w:rPr>
          <w:rFonts w:ascii="Times New Roman" w:eastAsia="Times New Roman" w:hAnsi="Times New Roman" w:cs="Times New Roman"/>
          <w:color w:val="000000" w:themeColor="text1"/>
          <w:sz w:val="24"/>
          <w:szCs w:val="24"/>
        </w:rPr>
      </w:pPr>
      <w:r w:rsidRPr="00330A7E">
        <w:rPr>
          <w:rFonts w:ascii="Times New Roman" w:hAnsi="Times New Roman" w:cs="Times New Roman"/>
          <w:b/>
          <w:bCs/>
          <w:sz w:val="24"/>
          <w:szCs w:val="24"/>
        </w:rPr>
        <w:t>d)</w:t>
      </w:r>
      <w:r w:rsidRPr="00330A7E">
        <w:rPr>
          <w:rFonts w:ascii="Times New Roman" w:hAnsi="Times New Roman" w:cs="Times New Roman"/>
          <w:color w:val="C00000"/>
          <w:sz w:val="24"/>
          <w:szCs w:val="24"/>
        </w:rPr>
        <w:t xml:space="preserve"> </w:t>
      </w:r>
      <w:r w:rsidRPr="00330A7E">
        <w:rPr>
          <w:rFonts w:ascii="Times New Roman" w:hAnsi="Times New Roman" w:cs="Times New Roman"/>
          <w:sz w:val="24"/>
          <w:szCs w:val="24"/>
        </w:rPr>
        <w:t xml:space="preserve">Hình 3 là bảng biến thiên của hàm số có dạng </w:t>
      </w:r>
      <w:r w:rsidRPr="00330A7E">
        <w:rPr>
          <w:rFonts w:ascii="Times New Roman" w:hAnsi="Times New Roman" w:cs="Times New Roman"/>
          <w:position w:val="-24"/>
          <w:sz w:val="24"/>
          <w:szCs w:val="24"/>
        </w:rPr>
        <w:object w:dxaOrig="1579" w:dyaOrig="660" w14:anchorId="2A930EAD">
          <v:shape id="_x0000_i6203" type="#_x0000_t75" style="width:78.75pt;height:32.25pt" o:ole="">
            <v:imagedata r:id="rId9327" o:title=""/>
          </v:shape>
          <o:OLEObject Type="Embed" ProgID="Equation.DSMT4" ShapeID="_x0000_i6203" DrawAspect="Content" ObjectID="_1796845265" r:id="rId9353"/>
        </w:object>
      </w:r>
      <w:r w:rsidRPr="00330A7E">
        <w:rPr>
          <w:rFonts w:ascii="Times New Roman" w:hAnsi="Times New Roman" w:cs="Times New Roman"/>
          <w:sz w:val="24"/>
          <w:szCs w:val="24"/>
        </w:rPr>
        <w:t xml:space="preserve"> với </w:t>
      </w:r>
      <w:r w:rsidRPr="00330A7E">
        <w:rPr>
          <w:rFonts w:ascii="Times New Roman" w:hAnsi="Times New Roman" w:cs="Times New Roman"/>
          <w:position w:val="-12"/>
          <w:sz w:val="24"/>
          <w:szCs w:val="24"/>
        </w:rPr>
        <w:object w:dxaOrig="1200" w:dyaOrig="340" w14:anchorId="66A6D172">
          <v:shape id="_x0000_i6204" type="#_x0000_t75" style="width:58.5pt;height:17.25pt" o:ole="">
            <v:imagedata r:id="rId9329" o:title=""/>
          </v:shape>
          <o:OLEObject Type="Embed" ProgID="Equation.DSMT4" ShapeID="_x0000_i6204" DrawAspect="Content" ObjectID="_1796845266" r:id="rId9354"/>
        </w:object>
      </w:r>
      <w:r w:rsidRPr="00330A7E">
        <w:rPr>
          <w:rFonts w:ascii="Times New Roman" w:hAnsi="Times New Roman" w:cs="Times New Roman"/>
          <w:sz w:val="24"/>
          <w:szCs w:val="24"/>
        </w:rPr>
        <w:t>và đồ thị tương ứng không có tiệm cận ngang nên mệnh đề sai.</w:t>
      </w:r>
    </w:p>
    <w:p w14:paraId="039D76C8" w14:textId="77777777" w:rsidR="00ED397D" w:rsidRPr="00330A7E" w:rsidRDefault="00ED397D" w:rsidP="000E1E56">
      <w:pPr>
        <w:pStyle w:val="ListParagraph"/>
        <w:numPr>
          <w:ilvl w:val="0"/>
          <w:numId w:val="73"/>
        </w:numPr>
        <w:tabs>
          <w:tab w:val="left" w:pos="992"/>
        </w:tabs>
        <w:spacing w:before="120" w:line="276" w:lineRule="auto"/>
        <w:jc w:val="left"/>
        <w:rPr>
          <w:rFonts w:ascii="Times New Roman" w:hAnsi="Times New Roman" w:cs="Times New Roman"/>
          <w:sz w:val="24"/>
          <w:szCs w:val="24"/>
          <w:lang w:val="nl-NL"/>
        </w:rPr>
      </w:pPr>
      <w:r w:rsidRPr="00330A7E">
        <w:rPr>
          <w:rFonts w:ascii="Times New Roman" w:hAnsi="Times New Roman" w:cs="Times New Roman"/>
          <w:sz w:val="24"/>
          <w:szCs w:val="24"/>
          <w:lang w:val="nl-NL"/>
        </w:rPr>
        <w:t xml:space="preserve">Một chất điểm chuyển động trên đường thẳng nằm ngang (chiều dương hướng sang phải) với gia tốc phụ thuộc vào thời gian </w:t>
      </w:r>
      <w:r w:rsidRPr="00330A7E">
        <w:rPr>
          <w:rFonts w:ascii="Times New Roman" w:hAnsi="Times New Roman" w:cs="Times New Roman"/>
          <w:position w:val="-16"/>
          <w:sz w:val="24"/>
          <w:szCs w:val="24"/>
        </w:rPr>
        <w:object w:dxaOrig="480" w:dyaOrig="440" w14:anchorId="28BDF103">
          <v:shape id="_x0000_i6205" type="#_x0000_t75" style="width:24.75pt;height:21.75pt" o:ole="">
            <v:imagedata r:id="rId9355" o:title=""/>
          </v:shape>
          <o:OLEObject Type="Embed" ProgID="Equation.DSMT4" ShapeID="_x0000_i6205" DrawAspect="Content" ObjectID="_1796845267" r:id="rId9356"/>
        </w:object>
      </w:r>
      <w:r w:rsidRPr="00330A7E">
        <w:rPr>
          <w:rFonts w:ascii="Times New Roman" w:hAnsi="Times New Roman" w:cs="Times New Roman"/>
          <w:sz w:val="24"/>
          <w:szCs w:val="24"/>
          <w:lang w:val="nl-NL"/>
        </w:rPr>
        <w:t xml:space="preserve"> là </w:t>
      </w:r>
      <w:r w:rsidRPr="00330A7E">
        <w:rPr>
          <w:rFonts w:ascii="Times New Roman" w:hAnsi="Times New Roman" w:cs="Times New Roman"/>
          <w:position w:val="-18"/>
          <w:sz w:val="24"/>
          <w:szCs w:val="24"/>
        </w:rPr>
        <w:object w:dxaOrig="2040" w:dyaOrig="480" w14:anchorId="19D3B777">
          <v:shape id="_x0000_i6206" type="#_x0000_t75" style="width:102pt;height:24.75pt" o:ole="">
            <v:imagedata r:id="rId9357" o:title=""/>
          </v:shape>
          <o:OLEObject Type="Embed" ProgID="Equation.DSMT4" ShapeID="_x0000_i6206" DrawAspect="Content" ObjectID="_1796845268" r:id="rId9358"/>
        </w:object>
      </w:r>
      <w:r w:rsidRPr="00330A7E">
        <w:rPr>
          <w:rFonts w:ascii="Times New Roman" w:hAnsi="Times New Roman" w:cs="Times New Roman"/>
          <w:sz w:val="24"/>
          <w:szCs w:val="24"/>
          <w:lang w:val="nl-NL"/>
        </w:rPr>
        <w:t xml:space="preserve">. Biết vận tốc đầu bằng </w:t>
      </w:r>
      <w:r w:rsidRPr="00330A7E">
        <w:rPr>
          <w:rFonts w:ascii="Times New Roman" w:hAnsi="Times New Roman" w:cs="Times New Roman"/>
          <w:position w:val="-16"/>
          <w:sz w:val="24"/>
          <w:szCs w:val="24"/>
        </w:rPr>
        <w:object w:dxaOrig="880" w:dyaOrig="440" w14:anchorId="6A320C9F">
          <v:shape id="_x0000_i6207" type="#_x0000_t75" style="width:44.25pt;height:21.75pt" o:ole="">
            <v:imagedata r:id="rId9359" o:title=""/>
          </v:shape>
          <o:OLEObject Type="Embed" ProgID="Equation.DSMT4" ShapeID="_x0000_i6207" DrawAspect="Content" ObjectID="_1796845269" r:id="rId9360"/>
        </w:object>
      </w:r>
    </w:p>
    <w:p w14:paraId="4AE27EE4" w14:textId="77777777" w:rsidR="00ED397D" w:rsidRPr="00330A7E" w:rsidRDefault="00ED397D" w:rsidP="00330A7E">
      <w:pPr>
        <w:pStyle w:val="ListParagraph"/>
        <w:spacing w:line="276" w:lineRule="auto"/>
        <w:ind w:left="992"/>
        <w:rPr>
          <w:rFonts w:ascii="Times New Roman" w:hAnsi="Times New Roman" w:cs="Times New Roman"/>
          <w:sz w:val="24"/>
          <w:szCs w:val="24"/>
          <w:lang w:val="nl-NL"/>
        </w:rPr>
      </w:pPr>
      <w:r w:rsidRPr="00330A7E">
        <w:rPr>
          <w:rFonts w:ascii="Times New Roman" w:hAnsi="Times New Roman" w:cs="Times New Roman"/>
          <w:b/>
          <w:bCs/>
          <w:sz w:val="24"/>
          <w:szCs w:val="24"/>
        </w:rPr>
        <w:t xml:space="preserve">a) </w:t>
      </w:r>
      <w:r w:rsidRPr="00330A7E">
        <w:rPr>
          <w:rFonts w:ascii="Times New Roman" w:hAnsi="Times New Roman" w:cs="Times New Roman"/>
          <w:sz w:val="24"/>
          <w:szCs w:val="24"/>
          <w:lang w:val="nl-NL"/>
        </w:rPr>
        <w:t xml:space="preserve">Vận tốc tức thời của chất điểm tại thời điểm </w:t>
      </w:r>
      <w:r w:rsidRPr="00330A7E">
        <w:rPr>
          <w:rFonts w:ascii="Times New Roman" w:hAnsi="Times New Roman" w:cs="Times New Roman"/>
          <w:position w:val="-16"/>
          <w:sz w:val="24"/>
          <w:szCs w:val="24"/>
        </w:rPr>
        <w:object w:dxaOrig="480" w:dyaOrig="440" w14:anchorId="1D1B190A">
          <v:shape id="_x0000_i6208" type="#_x0000_t75" style="width:24.75pt;height:21.75pt" o:ole="">
            <v:imagedata r:id="rId9361" o:title=""/>
          </v:shape>
          <o:OLEObject Type="Embed" ProgID="Equation.DSMT4" ShapeID="_x0000_i6208" DrawAspect="Content" ObjectID="_1796845270" r:id="rId9362"/>
        </w:object>
      </w:r>
      <w:r w:rsidRPr="00330A7E">
        <w:rPr>
          <w:rFonts w:ascii="Times New Roman" w:hAnsi="Times New Roman" w:cs="Times New Roman"/>
          <w:sz w:val="24"/>
          <w:szCs w:val="24"/>
          <w:lang w:val="nl-NL"/>
        </w:rPr>
        <w:t xml:space="preserve"> xác định bởi </w:t>
      </w:r>
      <w:r w:rsidRPr="00330A7E">
        <w:rPr>
          <w:rFonts w:ascii="Times New Roman" w:hAnsi="Times New Roman" w:cs="Times New Roman"/>
          <w:position w:val="-16"/>
          <w:sz w:val="24"/>
          <w:szCs w:val="24"/>
        </w:rPr>
        <w:object w:dxaOrig="1760" w:dyaOrig="440" w14:anchorId="339C4FFA">
          <v:shape id="_x0000_i6209" type="#_x0000_t75" style="width:87.75pt;height:21.75pt" o:ole="">
            <v:imagedata r:id="rId9363" o:title=""/>
          </v:shape>
          <o:OLEObject Type="Embed" ProgID="Equation.DSMT4" ShapeID="_x0000_i6209" DrawAspect="Content" ObjectID="_1796845271" r:id="rId9364"/>
        </w:object>
      </w:r>
      <w:r w:rsidRPr="00330A7E">
        <w:rPr>
          <w:rFonts w:ascii="Times New Roman" w:hAnsi="Times New Roman" w:cs="Times New Roman"/>
          <w:sz w:val="24"/>
          <w:szCs w:val="24"/>
          <w:lang w:val="nl-NL"/>
        </w:rPr>
        <w:t>.</w:t>
      </w:r>
    </w:p>
    <w:p w14:paraId="6E2ADF6B" w14:textId="77777777" w:rsidR="00ED397D" w:rsidRPr="00330A7E" w:rsidRDefault="00ED397D" w:rsidP="00330A7E">
      <w:pPr>
        <w:pStyle w:val="ListParagraph"/>
        <w:spacing w:line="276" w:lineRule="auto"/>
        <w:ind w:left="992"/>
        <w:rPr>
          <w:rFonts w:ascii="Times New Roman" w:hAnsi="Times New Roman" w:cs="Times New Roman"/>
          <w:b/>
          <w:bCs/>
          <w:sz w:val="24"/>
          <w:szCs w:val="24"/>
        </w:rPr>
      </w:pPr>
      <w:r w:rsidRPr="00330A7E">
        <w:rPr>
          <w:rFonts w:ascii="Times New Roman" w:hAnsi="Times New Roman" w:cs="Times New Roman"/>
          <w:b/>
          <w:bCs/>
          <w:sz w:val="24"/>
          <w:szCs w:val="24"/>
        </w:rPr>
        <w:t xml:space="preserve">b) </w:t>
      </w:r>
      <w:r w:rsidRPr="00330A7E">
        <w:rPr>
          <w:rFonts w:ascii="Times New Roman" w:hAnsi="Times New Roman" w:cs="Times New Roman"/>
          <w:sz w:val="24"/>
          <w:szCs w:val="24"/>
          <w:lang w:val="nl-NL"/>
        </w:rPr>
        <w:t xml:space="preserve">Tại thời điểm </w:t>
      </w:r>
      <w:r w:rsidRPr="00330A7E">
        <w:rPr>
          <w:rFonts w:ascii="Times New Roman" w:hAnsi="Times New Roman" w:cs="Times New Roman"/>
          <w:position w:val="-6"/>
          <w:sz w:val="24"/>
          <w:szCs w:val="24"/>
        </w:rPr>
        <w:object w:dxaOrig="520" w:dyaOrig="279" w14:anchorId="0EB4FE45">
          <v:shape id="_x0000_i6210" type="#_x0000_t75" style="width:26.25pt;height:14.25pt" o:ole="">
            <v:imagedata r:id="rId9365" o:title=""/>
          </v:shape>
          <o:OLEObject Type="Embed" ProgID="Equation.DSMT4" ShapeID="_x0000_i6210" DrawAspect="Content" ObjectID="_1796845272" r:id="rId9366"/>
        </w:object>
      </w:r>
      <w:r w:rsidRPr="00330A7E">
        <w:rPr>
          <w:rFonts w:ascii="Times New Roman" w:hAnsi="Times New Roman" w:cs="Times New Roman"/>
          <w:sz w:val="24"/>
          <w:szCs w:val="24"/>
          <w:lang w:val="nl-NL"/>
        </w:rPr>
        <w:t xml:space="preserve"> (s), vận tốc của chất điểm là </w:t>
      </w:r>
      <w:r w:rsidRPr="00330A7E">
        <w:rPr>
          <w:rFonts w:ascii="Times New Roman" w:hAnsi="Times New Roman" w:cs="Times New Roman"/>
          <w:position w:val="-6"/>
          <w:sz w:val="24"/>
          <w:szCs w:val="24"/>
        </w:rPr>
        <w:object w:dxaOrig="200" w:dyaOrig="279" w14:anchorId="508B4561">
          <v:shape id="_x0000_i6211" type="#_x0000_t75" style="width:9.75pt;height:14.25pt" o:ole="">
            <v:imagedata r:id="rId9367" o:title=""/>
          </v:shape>
          <o:OLEObject Type="Embed" ProgID="Equation.DSMT4" ShapeID="_x0000_i6211" DrawAspect="Content" ObjectID="_1796845273" r:id="rId9368"/>
        </w:object>
      </w:r>
      <w:r w:rsidRPr="00330A7E">
        <w:rPr>
          <w:rFonts w:ascii="Times New Roman" w:hAnsi="Times New Roman" w:cs="Times New Roman"/>
          <w:sz w:val="24"/>
          <w:szCs w:val="24"/>
          <w:lang w:val="nl-NL"/>
        </w:rPr>
        <w:t xml:space="preserve"> (m/s).</w:t>
      </w:r>
    </w:p>
    <w:p w14:paraId="7DCA0FF7" w14:textId="77777777" w:rsidR="00ED397D" w:rsidRPr="00330A7E" w:rsidRDefault="00ED397D" w:rsidP="00330A7E">
      <w:pPr>
        <w:pStyle w:val="ListParagraph"/>
        <w:spacing w:line="276" w:lineRule="auto"/>
        <w:ind w:left="992"/>
        <w:rPr>
          <w:rFonts w:ascii="Times New Roman" w:hAnsi="Times New Roman" w:cs="Times New Roman"/>
          <w:b/>
          <w:bCs/>
          <w:sz w:val="24"/>
          <w:szCs w:val="24"/>
        </w:rPr>
      </w:pPr>
      <w:r w:rsidRPr="00330A7E">
        <w:rPr>
          <w:rFonts w:ascii="Times New Roman" w:hAnsi="Times New Roman" w:cs="Times New Roman"/>
          <w:b/>
          <w:bCs/>
          <w:sz w:val="24"/>
          <w:szCs w:val="24"/>
        </w:rPr>
        <w:t xml:space="preserve">c) </w:t>
      </w:r>
      <w:r w:rsidRPr="00330A7E">
        <w:rPr>
          <w:rFonts w:ascii="Times New Roman" w:hAnsi="Times New Roman" w:cs="Times New Roman"/>
          <w:sz w:val="24"/>
          <w:szCs w:val="24"/>
          <w:lang w:val="nl-NL"/>
        </w:rPr>
        <w:t xml:space="preserve">Độ dịch chuyển của vật trong khoảng thời gian </w:t>
      </w:r>
      <w:r w:rsidRPr="00330A7E">
        <w:rPr>
          <w:rFonts w:ascii="Times New Roman" w:hAnsi="Times New Roman" w:cs="Times New Roman"/>
          <w:position w:val="-6"/>
          <w:sz w:val="24"/>
          <w:szCs w:val="24"/>
        </w:rPr>
        <w:object w:dxaOrig="820" w:dyaOrig="279" w14:anchorId="09F16971">
          <v:shape id="_x0000_i6212" type="#_x0000_t75" style="width:41.25pt;height:14.25pt" o:ole="">
            <v:imagedata r:id="rId9369" o:title=""/>
          </v:shape>
          <o:OLEObject Type="Embed" ProgID="Equation.DSMT4" ShapeID="_x0000_i6212" DrawAspect="Content" ObjectID="_1796845274" r:id="rId9370"/>
        </w:object>
      </w:r>
      <w:r w:rsidRPr="00330A7E">
        <w:rPr>
          <w:rFonts w:ascii="Times New Roman" w:hAnsi="Times New Roman" w:cs="Times New Roman"/>
          <w:sz w:val="24"/>
          <w:szCs w:val="24"/>
          <w:lang w:val="nl-NL"/>
        </w:rPr>
        <w:t xml:space="preserve"> là </w:t>
      </w:r>
      <w:r w:rsidRPr="00330A7E">
        <w:rPr>
          <w:rFonts w:ascii="Times New Roman" w:hAnsi="Times New Roman" w:cs="Times New Roman"/>
          <w:position w:val="-6"/>
          <w:sz w:val="24"/>
          <w:szCs w:val="24"/>
        </w:rPr>
        <w:object w:dxaOrig="279" w:dyaOrig="279" w14:anchorId="0D66C74E">
          <v:shape id="_x0000_i6213" type="#_x0000_t75" style="width:14.25pt;height:14.25pt" o:ole="">
            <v:imagedata r:id="rId9371" o:title=""/>
          </v:shape>
          <o:OLEObject Type="Embed" ProgID="Equation.DSMT4" ShapeID="_x0000_i6213" DrawAspect="Content" ObjectID="_1796845275" r:id="rId9372"/>
        </w:object>
      </w:r>
      <w:r w:rsidRPr="00330A7E">
        <w:rPr>
          <w:rFonts w:ascii="Times New Roman" w:hAnsi="Times New Roman" w:cs="Times New Roman"/>
          <w:sz w:val="24"/>
          <w:szCs w:val="24"/>
          <w:lang w:val="nl-NL"/>
        </w:rPr>
        <w:t xml:space="preserve"> m.</w:t>
      </w:r>
    </w:p>
    <w:p w14:paraId="4BD37FEC" w14:textId="77777777" w:rsidR="00ED397D" w:rsidRPr="00330A7E" w:rsidRDefault="00ED397D" w:rsidP="00330A7E">
      <w:pPr>
        <w:pStyle w:val="ListParagraph"/>
        <w:spacing w:line="276" w:lineRule="auto"/>
        <w:ind w:left="992"/>
        <w:rPr>
          <w:rFonts w:ascii="Times New Roman" w:hAnsi="Times New Roman" w:cs="Times New Roman"/>
          <w:sz w:val="24"/>
          <w:szCs w:val="24"/>
        </w:rPr>
      </w:pPr>
      <w:r w:rsidRPr="00330A7E">
        <w:rPr>
          <w:rFonts w:ascii="Times New Roman" w:hAnsi="Times New Roman" w:cs="Times New Roman"/>
          <w:b/>
          <w:bCs/>
          <w:sz w:val="24"/>
          <w:szCs w:val="24"/>
        </w:rPr>
        <w:t xml:space="preserve">d) </w:t>
      </w:r>
      <w:r w:rsidRPr="00330A7E">
        <w:rPr>
          <w:rFonts w:ascii="Times New Roman" w:hAnsi="Times New Roman" w:cs="Times New Roman"/>
          <w:sz w:val="24"/>
          <w:szCs w:val="24"/>
          <w:lang w:val="nl-NL"/>
        </w:rPr>
        <w:t xml:space="preserve">Trong </w:t>
      </w:r>
      <w:r w:rsidRPr="00330A7E">
        <w:rPr>
          <w:rFonts w:ascii="Times New Roman" w:hAnsi="Times New Roman" w:cs="Times New Roman"/>
          <w:position w:val="-6"/>
          <w:sz w:val="24"/>
          <w:szCs w:val="24"/>
        </w:rPr>
        <w:object w:dxaOrig="180" w:dyaOrig="279" w14:anchorId="3AF8B81A">
          <v:shape id="_x0000_i6214" type="#_x0000_t75" style="width:9.75pt;height:14.25pt" o:ole="">
            <v:imagedata r:id="rId9373" o:title=""/>
          </v:shape>
          <o:OLEObject Type="Embed" ProgID="Equation.DSMT4" ShapeID="_x0000_i6214" DrawAspect="Content" ObjectID="_1796845276" r:id="rId9374"/>
        </w:object>
      </w:r>
      <w:r w:rsidRPr="00330A7E">
        <w:rPr>
          <w:rFonts w:ascii="Times New Roman" w:hAnsi="Times New Roman" w:cs="Times New Roman"/>
          <w:sz w:val="24"/>
          <w:szCs w:val="24"/>
          <w:lang w:val="nl-NL"/>
        </w:rPr>
        <w:t xml:space="preserve"> giây đầu tiên, thời điểm chất điểm xa nhất về phía bên phải là </w:t>
      </w:r>
      <w:r w:rsidRPr="00330A7E">
        <w:rPr>
          <w:rFonts w:ascii="Times New Roman" w:hAnsi="Times New Roman" w:cs="Times New Roman"/>
          <w:position w:val="-6"/>
          <w:sz w:val="24"/>
          <w:szCs w:val="24"/>
        </w:rPr>
        <w:object w:dxaOrig="520" w:dyaOrig="279" w14:anchorId="72BBA332">
          <v:shape id="_x0000_i6215" type="#_x0000_t75" style="width:26.25pt;height:14.25pt" o:ole="">
            <v:imagedata r:id="rId9375" o:title=""/>
          </v:shape>
          <o:OLEObject Type="Embed" ProgID="Equation.DSMT4" ShapeID="_x0000_i6215" DrawAspect="Content" ObjectID="_1796845277" r:id="rId9376"/>
        </w:object>
      </w:r>
      <w:r w:rsidRPr="00330A7E">
        <w:rPr>
          <w:rFonts w:ascii="Times New Roman" w:hAnsi="Times New Roman" w:cs="Times New Roman"/>
          <w:sz w:val="24"/>
          <w:szCs w:val="24"/>
          <w:lang w:val="nl-NL"/>
        </w:rPr>
        <w:t xml:space="preserve"> (s).</w:t>
      </w:r>
    </w:p>
    <w:p w14:paraId="0BDF710E" w14:textId="77777777" w:rsidR="00ED397D" w:rsidRPr="00330A7E" w:rsidRDefault="00ED397D" w:rsidP="00330A7E">
      <w:pPr>
        <w:spacing w:after="0"/>
        <w:ind w:left="992"/>
        <w:jc w:val="center"/>
        <w:rPr>
          <w:rFonts w:ascii="Times New Roman" w:eastAsia="Times New Roman" w:hAnsi="Times New Roman" w:cs="Times New Roman"/>
          <w:b/>
          <w:i/>
          <w:noProof/>
          <w:color w:val="C00000"/>
          <w:sz w:val="24"/>
          <w:szCs w:val="24"/>
          <w:lang w:eastAsia="vi-VN"/>
        </w:rPr>
      </w:pPr>
      <w:r w:rsidRPr="00330A7E">
        <w:rPr>
          <w:rFonts w:ascii="Times New Roman" w:eastAsia="Times New Roman" w:hAnsi="Times New Roman" w:cs="Times New Roman"/>
          <w:noProof/>
          <w:color w:val="C00000"/>
          <w:sz w:val="24"/>
          <w:szCs w:val="24"/>
          <w:lang w:eastAsia="vi-VN"/>
        </w:rPr>
        <w:sym w:font="Wingdings" w:char="F040"/>
      </w:r>
      <w:r w:rsidRPr="00330A7E">
        <w:rPr>
          <w:rFonts w:ascii="Times New Roman" w:eastAsia="Times New Roman" w:hAnsi="Times New Roman" w:cs="Times New Roman"/>
          <w:noProof/>
          <w:color w:val="C00000"/>
          <w:sz w:val="24"/>
          <w:szCs w:val="24"/>
          <w:lang w:eastAsia="vi-VN"/>
        </w:rPr>
        <w:t xml:space="preserve"> </w:t>
      </w:r>
      <w:r w:rsidRPr="00330A7E">
        <w:rPr>
          <w:rFonts w:ascii="Times New Roman" w:eastAsia="Times New Roman" w:hAnsi="Times New Roman" w:cs="Times New Roman"/>
          <w:b/>
          <w:i/>
          <w:noProof/>
          <w:color w:val="C00000"/>
          <w:sz w:val="24"/>
          <w:szCs w:val="24"/>
          <w:lang w:eastAsia="vi-VN"/>
        </w:rPr>
        <w:t>Lời giải</w:t>
      </w:r>
    </w:p>
    <w:p w14:paraId="1600E448" w14:textId="77777777" w:rsidR="00ED397D" w:rsidRPr="00330A7E" w:rsidRDefault="00ED397D" w:rsidP="00330A7E">
      <w:pPr>
        <w:spacing w:after="0"/>
        <w:ind w:left="992" w:firstLine="1"/>
        <w:rPr>
          <w:rFonts w:ascii="Times New Roman" w:hAnsi="Times New Roman" w:cs="Times New Roman"/>
          <w:b/>
          <w:bCs/>
          <w:sz w:val="24"/>
          <w:szCs w:val="24"/>
        </w:rPr>
      </w:pPr>
      <w:r w:rsidRPr="00330A7E">
        <w:rPr>
          <w:rFonts w:ascii="Times New Roman" w:hAnsi="Times New Roman" w:cs="Times New Roman"/>
          <w:color w:val="C00000"/>
          <w:sz w:val="24"/>
          <w:szCs w:val="24"/>
        </w:rPr>
        <w:t xml:space="preserve">a) </w:t>
      </w:r>
      <w:r w:rsidRPr="00330A7E">
        <w:rPr>
          <w:rFonts w:ascii="Times New Roman" w:hAnsi="Times New Roman" w:cs="Times New Roman"/>
          <w:b/>
          <w:bCs/>
          <w:color w:val="C00000"/>
          <w:sz w:val="24"/>
          <w:szCs w:val="24"/>
        </w:rPr>
        <w:t>S</w:t>
      </w:r>
      <w:r w:rsidRPr="00330A7E">
        <w:rPr>
          <w:rFonts w:ascii="Times New Roman" w:hAnsi="Times New Roman" w:cs="Times New Roman"/>
          <w:color w:val="C00000"/>
          <w:sz w:val="24"/>
          <w:szCs w:val="24"/>
        </w:rPr>
        <w:t>,</w:t>
      </w:r>
      <w:r w:rsidRPr="00330A7E">
        <w:rPr>
          <w:rFonts w:ascii="Times New Roman" w:hAnsi="Times New Roman" w:cs="Times New Roman"/>
          <w:b/>
          <w:bCs/>
          <w:color w:val="C00000"/>
          <w:sz w:val="24"/>
          <w:szCs w:val="24"/>
        </w:rPr>
        <w:t xml:space="preserve"> </w:t>
      </w:r>
      <w:r w:rsidRPr="00330A7E">
        <w:rPr>
          <w:rFonts w:ascii="Times New Roman" w:hAnsi="Times New Roman" w:cs="Times New Roman"/>
          <w:color w:val="C00000"/>
          <w:sz w:val="24"/>
          <w:szCs w:val="24"/>
        </w:rPr>
        <w:t xml:space="preserve">b) </w:t>
      </w:r>
      <w:r w:rsidRPr="00330A7E">
        <w:rPr>
          <w:rFonts w:ascii="Times New Roman" w:hAnsi="Times New Roman" w:cs="Times New Roman"/>
          <w:b/>
          <w:bCs/>
          <w:color w:val="C00000"/>
          <w:sz w:val="24"/>
          <w:szCs w:val="24"/>
        </w:rPr>
        <w:t>Đ</w:t>
      </w:r>
      <w:r w:rsidRPr="00330A7E">
        <w:rPr>
          <w:rFonts w:ascii="Times New Roman" w:hAnsi="Times New Roman" w:cs="Times New Roman"/>
          <w:color w:val="C00000"/>
          <w:sz w:val="24"/>
          <w:szCs w:val="24"/>
        </w:rPr>
        <w:t>,</w:t>
      </w:r>
      <w:r w:rsidRPr="00330A7E">
        <w:rPr>
          <w:rFonts w:ascii="Times New Roman" w:hAnsi="Times New Roman" w:cs="Times New Roman"/>
          <w:b/>
          <w:bCs/>
          <w:color w:val="C00000"/>
          <w:sz w:val="24"/>
          <w:szCs w:val="24"/>
        </w:rPr>
        <w:t xml:space="preserve"> </w:t>
      </w:r>
      <w:r w:rsidRPr="00330A7E">
        <w:rPr>
          <w:rFonts w:ascii="Times New Roman" w:hAnsi="Times New Roman" w:cs="Times New Roman"/>
          <w:color w:val="C00000"/>
          <w:sz w:val="24"/>
          <w:szCs w:val="24"/>
        </w:rPr>
        <w:t xml:space="preserve">c) </w:t>
      </w:r>
      <w:r w:rsidRPr="00330A7E">
        <w:rPr>
          <w:rFonts w:ascii="Times New Roman" w:hAnsi="Times New Roman" w:cs="Times New Roman"/>
          <w:b/>
          <w:bCs/>
          <w:color w:val="C00000"/>
          <w:sz w:val="24"/>
          <w:szCs w:val="24"/>
        </w:rPr>
        <w:t>Đ</w:t>
      </w:r>
      <w:r w:rsidRPr="00330A7E">
        <w:rPr>
          <w:rFonts w:ascii="Times New Roman" w:hAnsi="Times New Roman" w:cs="Times New Roman"/>
          <w:color w:val="C00000"/>
          <w:sz w:val="24"/>
          <w:szCs w:val="24"/>
        </w:rPr>
        <w:t xml:space="preserve">, d) </w:t>
      </w:r>
      <w:r w:rsidRPr="00330A7E">
        <w:rPr>
          <w:rFonts w:ascii="Times New Roman" w:hAnsi="Times New Roman" w:cs="Times New Roman"/>
          <w:b/>
          <w:bCs/>
          <w:color w:val="C00000"/>
          <w:sz w:val="24"/>
          <w:szCs w:val="24"/>
        </w:rPr>
        <w:t>S</w:t>
      </w:r>
      <w:r w:rsidRPr="00330A7E">
        <w:rPr>
          <w:rFonts w:ascii="Times New Roman" w:hAnsi="Times New Roman" w:cs="Times New Roman"/>
          <w:color w:val="C00000"/>
          <w:sz w:val="24"/>
          <w:szCs w:val="24"/>
        </w:rPr>
        <w:t>.</w:t>
      </w:r>
    </w:p>
    <w:p w14:paraId="3B42487E" w14:textId="77777777" w:rsidR="00ED397D" w:rsidRPr="00330A7E" w:rsidRDefault="00ED397D" w:rsidP="00330A7E">
      <w:pPr>
        <w:spacing w:after="0"/>
        <w:ind w:left="992" w:firstLine="1"/>
        <w:rPr>
          <w:rFonts w:ascii="Times New Roman" w:hAnsi="Times New Roman" w:cs="Times New Roman"/>
          <w:sz w:val="24"/>
          <w:szCs w:val="24"/>
        </w:rPr>
      </w:pPr>
      <w:r w:rsidRPr="00330A7E">
        <w:rPr>
          <w:rFonts w:ascii="Times New Roman" w:hAnsi="Times New Roman" w:cs="Times New Roman"/>
          <w:b/>
          <w:bCs/>
          <w:sz w:val="24"/>
          <w:szCs w:val="24"/>
        </w:rPr>
        <w:t xml:space="preserve">a) </w:t>
      </w:r>
      <w:r w:rsidRPr="00330A7E">
        <w:rPr>
          <w:rFonts w:ascii="Times New Roman" w:hAnsi="Times New Roman" w:cs="Times New Roman"/>
          <w:sz w:val="24"/>
          <w:szCs w:val="24"/>
          <w:lang w:val="fr-FR"/>
        </w:rPr>
        <w:t xml:space="preserve">Ta có </w:t>
      </w:r>
      <w:r w:rsidRPr="00330A7E">
        <w:rPr>
          <w:rFonts w:ascii="Times New Roman" w:hAnsi="Times New Roman" w:cs="Times New Roman"/>
          <w:position w:val="-16"/>
          <w:sz w:val="24"/>
          <w:szCs w:val="24"/>
        </w:rPr>
        <w:object w:dxaOrig="4120" w:dyaOrig="440" w14:anchorId="2370A8A1">
          <v:shape id="_x0000_i6216" type="#_x0000_t75" style="width:206.25pt;height:21.75pt" o:ole="">
            <v:imagedata r:id="rId9377" o:title=""/>
          </v:shape>
          <o:OLEObject Type="Embed" ProgID="Equation.DSMT4" ShapeID="_x0000_i6216" DrawAspect="Content" ObjectID="_1796845278" r:id="rId9378"/>
        </w:object>
      </w:r>
      <w:r w:rsidRPr="00330A7E">
        <w:rPr>
          <w:rFonts w:ascii="Times New Roman" w:hAnsi="Times New Roman" w:cs="Times New Roman"/>
          <w:sz w:val="24"/>
          <w:szCs w:val="24"/>
          <w:lang w:val="fr-FR"/>
        </w:rPr>
        <w:t xml:space="preserve">. </w:t>
      </w:r>
      <w:r w:rsidRPr="00330A7E">
        <w:rPr>
          <w:rFonts w:ascii="Times New Roman" w:hAnsi="Times New Roman" w:cs="Times New Roman"/>
          <w:position w:val="-16"/>
          <w:sz w:val="24"/>
          <w:szCs w:val="24"/>
        </w:rPr>
        <w:object w:dxaOrig="1740" w:dyaOrig="440" w14:anchorId="3401FEE2">
          <v:shape id="_x0000_i6217" type="#_x0000_t75" style="width:87pt;height:21.75pt" o:ole="">
            <v:imagedata r:id="rId9379" o:title=""/>
          </v:shape>
          <o:OLEObject Type="Embed" ProgID="Equation.DSMT4" ShapeID="_x0000_i6217" DrawAspect="Content" ObjectID="_1796845279" r:id="rId9380"/>
        </w:object>
      </w:r>
      <w:r w:rsidRPr="00330A7E">
        <w:rPr>
          <w:rFonts w:ascii="Times New Roman" w:hAnsi="Times New Roman" w:cs="Times New Roman"/>
          <w:sz w:val="24"/>
          <w:szCs w:val="24"/>
        </w:rPr>
        <w:t>.</w:t>
      </w:r>
    </w:p>
    <w:p w14:paraId="78E3D54C"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Vậy </w:t>
      </w:r>
      <w:r w:rsidRPr="00330A7E">
        <w:rPr>
          <w:rFonts w:ascii="Times New Roman" w:hAnsi="Times New Roman" w:cs="Times New Roman"/>
          <w:position w:val="-16"/>
          <w:sz w:val="24"/>
          <w:szCs w:val="24"/>
        </w:rPr>
        <w:object w:dxaOrig="1660" w:dyaOrig="440" w14:anchorId="4B9BE823">
          <v:shape id="_x0000_i6218" type="#_x0000_t75" style="width:83.25pt;height:21.75pt" o:ole="">
            <v:imagedata r:id="rId9381" o:title=""/>
          </v:shape>
          <o:OLEObject Type="Embed" ProgID="Equation.DSMT4" ShapeID="_x0000_i6218" DrawAspect="Content" ObjectID="_1796845280" r:id="rId9382"/>
        </w:object>
      </w:r>
      <w:r w:rsidRPr="00330A7E">
        <w:rPr>
          <w:rFonts w:ascii="Times New Roman" w:hAnsi="Times New Roman" w:cs="Times New Roman"/>
          <w:sz w:val="24"/>
          <w:szCs w:val="24"/>
        </w:rPr>
        <w:t xml:space="preserve"> (m/s). nên mệnh đề sai</w:t>
      </w:r>
    </w:p>
    <w:p w14:paraId="577AC868" w14:textId="77777777" w:rsidR="00ED397D" w:rsidRPr="00330A7E" w:rsidRDefault="00ED397D" w:rsidP="00330A7E">
      <w:pPr>
        <w:spacing w:after="0"/>
        <w:ind w:left="992" w:firstLine="1"/>
        <w:rPr>
          <w:rFonts w:ascii="Times New Roman" w:hAnsi="Times New Roman" w:cs="Times New Roman"/>
          <w:sz w:val="24"/>
          <w:szCs w:val="24"/>
          <w:lang w:val="nl-NL"/>
        </w:rPr>
      </w:pPr>
      <w:r w:rsidRPr="00330A7E">
        <w:rPr>
          <w:rFonts w:ascii="Times New Roman" w:hAnsi="Times New Roman" w:cs="Times New Roman"/>
          <w:b/>
          <w:bCs/>
          <w:sz w:val="24"/>
          <w:szCs w:val="24"/>
        </w:rPr>
        <w:t xml:space="preserve">b) </w:t>
      </w:r>
      <w:r w:rsidRPr="00330A7E">
        <w:rPr>
          <w:rFonts w:ascii="Times New Roman" w:hAnsi="Times New Roman" w:cs="Times New Roman"/>
          <w:sz w:val="24"/>
          <w:szCs w:val="24"/>
          <w:lang w:val="nl-NL"/>
        </w:rPr>
        <w:t xml:space="preserve">Tại thời điểm </w:t>
      </w:r>
      <w:r w:rsidRPr="00330A7E">
        <w:rPr>
          <w:rFonts w:ascii="Times New Roman" w:hAnsi="Times New Roman" w:cs="Times New Roman"/>
          <w:position w:val="-6"/>
          <w:sz w:val="24"/>
          <w:szCs w:val="24"/>
        </w:rPr>
        <w:object w:dxaOrig="520" w:dyaOrig="279" w14:anchorId="37255DDB">
          <v:shape id="_x0000_i6219" type="#_x0000_t75" style="width:26.25pt;height:14.25pt" o:ole="">
            <v:imagedata r:id="rId9365" o:title=""/>
          </v:shape>
          <o:OLEObject Type="Embed" ProgID="Equation.DSMT4" ShapeID="_x0000_i6219" DrawAspect="Content" ObjectID="_1796845281" r:id="rId9383"/>
        </w:object>
      </w:r>
      <w:r w:rsidRPr="00330A7E">
        <w:rPr>
          <w:rFonts w:ascii="Times New Roman" w:hAnsi="Times New Roman" w:cs="Times New Roman"/>
          <w:sz w:val="24"/>
          <w:szCs w:val="24"/>
          <w:lang w:val="nl-NL"/>
        </w:rPr>
        <w:t xml:space="preserve">(s) ta có </w:t>
      </w:r>
      <w:r w:rsidRPr="00330A7E">
        <w:rPr>
          <w:rFonts w:ascii="Times New Roman" w:hAnsi="Times New Roman" w:cs="Times New Roman"/>
          <w:position w:val="-16"/>
          <w:sz w:val="24"/>
          <w:szCs w:val="24"/>
        </w:rPr>
        <w:object w:dxaOrig="2240" w:dyaOrig="440" w14:anchorId="2F8E7DEA">
          <v:shape id="_x0000_i6220" type="#_x0000_t75" style="width:111.75pt;height:21.75pt" o:ole="">
            <v:imagedata r:id="rId9384" o:title=""/>
          </v:shape>
          <o:OLEObject Type="Embed" ProgID="Equation.DSMT4" ShapeID="_x0000_i6220" DrawAspect="Content" ObjectID="_1796845282" r:id="rId9385"/>
        </w:object>
      </w:r>
      <w:r w:rsidRPr="00330A7E">
        <w:rPr>
          <w:rFonts w:ascii="Times New Roman" w:hAnsi="Times New Roman" w:cs="Times New Roman"/>
          <w:sz w:val="24"/>
          <w:szCs w:val="24"/>
        </w:rPr>
        <w:t xml:space="preserve"> (m/s). nên mệnh đề đúng</w:t>
      </w:r>
    </w:p>
    <w:p w14:paraId="1C672B1B" w14:textId="77777777" w:rsidR="00ED397D" w:rsidRPr="00330A7E" w:rsidRDefault="00ED397D" w:rsidP="00330A7E">
      <w:pPr>
        <w:spacing w:after="0"/>
        <w:ind w:left="992" w:firstLine="1"/>
        <w:rPr>
          <w:rFonts w:ascii="Times New Roman" w:hAnsi="Times New Roman" w:cs="Times New Roman"/>
          <w:sz w:val="24"/>
          <w:szCs w:val="24"/>
          <w:lang w:val="nl-NL"/>
        </w:rPr>
      </w:pPr>
      <w:r w:rsidRPr="00330A7E">
        <w:rPr>
          <w:rFonts w:ascii="Times New Roman" w:hAnsi="Times New Roman" w:cs="Times New Roman"/>
          <w:b/>
          <w:bCs/>
          <w:sz w:val="24"/>
          <w:szCs w:val="24"/>
        </w:rPr>
        <w:t xml:space="preserve">c) </w:t>
      </w:r>
      <w:r w:rsidRPr="00330A7E">
        <w:rPr>
          <w:rFonts w:ascii="Times New Roman" w:hAnsi="Times New Roman" w:cs="Times New Roman"/>
          <w:sz w:val="24"/>
          <w:szCs w:val="24"/>
          <w:lang w:val="nl-NL"/>
        </w:rPr>
        <w:t xml:space="preserve">Độ dịch chuyển của vật trong khoảng thời gian </w:t>
      </w:r>
      <w:r w:rsidRPr="00330A7E">
        <w:rPr>
          <w:rFonts w:ascii="Times New Roman" w:hAnsi="Times New Roman" w:cs="Times New Roman"/>
          <w:position w:val="-6"/>
          <w:sz w:val="24"/>
          <w:szCs w:val="24"/>
        </w:rPr>
        <w:object w:dxaOrig="820" w:dyaOrig="279" w14:anchorId="08814E4E">
          <v:shape id="_x0000_i6221" type="#_x0000_t75" style="width:41.25pt;height:14.25pt" o:ole="">
            <v:imagedata r:id="rId9386" o:title=""/>
          </v:shape>
          <o:OLEObject Type="Embed" ProgID="Equation.DSMT4" ShapeID="_x0000_i6221" DrawAspect="Content" ObjectID="_1796845283" r:id="rId9387"/>
        </w:object>
      </w:r>
      <w:r w:rsidRPr="00330A7E">
        <w:rPr>
          <w:rFonts w:ascii="Times New Roman" w:hAnsi="Times New Roman" w:cs="Times New Roman"/>
          <w:sz w:val="24"/>
          <w:szCs w:val="24"/>
          <w:lang w:val="nl-NL"/>
        </w:rPr>
        <w:t xml:space="preserve"> là</w:t>
      </w:r>
    </w:p>
    <w:p w14:paraId="3CED5ECF" w14:textId="77777777" w:rsidR="00ED397D" w:rsidRPr="00330A7E" w:rsidRDefault="00ED397D" w:rsidP="00330A7E">
      <w:pPr>
        <w:spacing w:after="0"/>
        <w:ind w:left="992"/>
        <w:rPr>
          <w:rFonts w:ascii="Times New Roman" w:hAnsi="Times New Roman" w:cs="Times New Roman"/>
          <w:sz w:val="24"/>
          <w:szCs w:val="24"/>
          <w:lang w:val="nl-NL"/>
        </w:rPr>
      </w:pPr>
      <w:r w:rsidRPr="00330A7E">
        <w:rPr>
          <w:rFonts w:ascii="Times New Roman" w:hAnsi="Times New Roman" w:cs="Times New Roman"/>
          <w:position w:val="-36"/>
          <w:sz w:val="24"/>
          <w:szCs w:val="24"/>
        </w:rPr>
        <w:object w:dxaOrig="5420" w:dyaOrig="880" w14:anchorId="63A5C712">
          <v:shape id="_x0000_i6222" type="#_x0000_t75" style="width:270.75pt;height:44.25pt" o:ole="">
            <v:imagedata r:id="rId9388" o:title=""/>
          </v:shape>
          <o:OLEObject Type="Embed" ProgID="Equation.DSMT4" ShapeID="_x0000_i6222" DrawAspect="Content" ObjectID="_1796845284" r:id="rId9389"/>
        </w:object>
      </w:r>
      <w:r w:rsidRPr="00330A7E">
        <w:rPr>
          <w:rFonts w:ascii="Times New Roman" w:hAnsi="Times New Roman" w:cs="Times New Roman"/>
          <w:sz w:val="24"/>
          <w:szCs w:val="24"/>
          <w:lang w:val="nl-NL"/>
        </w:rPr>
        <w:t xml:space="preserve">. </w:t>
      </w:r>
      <w:r w:rsidRPr="00330A7E">
        <w:rPr>
          <w:rFonts w:ascii="Times New Roman" w:hAnsi="Times New Roman" w:cs="Times New Roman"/>
          <w:sz w:val="24"/>
          <w:szCs w:val="24"/>
        </w:rPr>
        <w:t>nên mệnh đề đúng</w:t>
      </w:r>
    </w:p>
    <w:p w14:paraId="795B0748" w14:textId="77777777" w:rsidR="00ED397D" w:rsidRPr="00330A7E" w:rsidRDefault="00ED397D" w:rsidP="00330A7E">
      <w:pPr>
        <w:spacing w:after="0"/>
        <w:ind w:left="992" w:firstLine="1"/>
        <w:rPr>
          <w:rFonts w:ascii="Times New Roman" w:hAnsi="Times New Roman" w:cs="Times New Roman"/>
          <w:sz w:val="24"/>
          <w:szCs w:val="24"/>
          <w:lang w:val="nl-NL"/>
        </w:rPr>
      </w:pPr>
      <w:r w:rsidRPr="00330A7E">
        <w:rPr>
          <w:rFonts w:ascii="Times New Roman" w:hAnsi="Times New Roman" w:cs="Times New Roman"/>
          <w:b/>
          <w:bCs/>
          <w:sz w:val="24"/>
          <w:szCs w:val="24"/>
        </w:rPr>
        <w:t>d)</w:t>
      </w:r>
      <w:r w:rsidRPr="00330A7E">
        <w:rPr>
          <w:rFonts w:ascii="Times New Roman" w:hAnsi="Times New Roman" w:cs="Times New Roman"/>
          <w:color w:val="C00000"/>
          <w:sz w:val="24"/>
          <w:szCs w:val="24"/>
          <w:lang w:val="nl-NL"/>
        </w:rPr>
        <w:t xml:space="preserve"> </w:t>
      </w:r>
      <w:r w:rsidRPr="00330A7E">
        <w:rPr>
          <w:rFonts w:ascii="Times New Roman" w:hAnsi="Times New Roman" w:cs="Times New Roman"/>
          <w:sz w:val="24"/>
          <w:szCs w:val="24"/>
          <w:lang w:val="nl-NL"/>
        </w:rPr>
        <w:t xml:space="preserve">Tọa độ của chất điểm tại thời điểm </w:t>
      </w:r>
      <w:r w:rsidRPr="00330A7E">
        <w:rPr>
          <w:rFonts w:ascii="Times New Roman" w:hAnsi="Times New Roman" w:cs="Times New Roman"/>
          <w:position w:val="-6"/>
          <w:sz w:val="24"/>
          <w:szCs w:val="24"/>
        </w:rPr>
        <w:object w:dxaOrig="160" w:dyaOrig="260" w14:anchorId="69D2FB57">
          <v:shape id="_x0000_i6223" type="#_x0000_t75" style="width:8.25pt;height:13.5pt" o:ole="">
            <v:imagedata r:id="rId9390" o:title=""/>
          </v:shape>
          <o:OLEObject Type="Embed" ProgID="Equation.DSMT4" ShapeID="_x0000_i6223" DrawAspect="Content" ObjectID="_1796845285" r:id="rId9391"/>
        </w:object>
      </w:r>
      <w:r w:rsidRPr="00330A7E">
        <w:rPr>
          <w:rFonts w:ascii="Times New Roman" w:hAnsi="Times New Roman" w:cs="Times New Roman"/>
          <w:sz w:val="24"/>
          <w:szCs w:val="24"/>
          <w:lang w:val="nl-NL"/>
        </w:rPr>
        <w:t xml:space="preserve"> là </w:t>
      </w:r>
      <w:r w:rsidRPr="00330A7E">
        <w:rPr>
          <w:rFonts w:ascii="Times New Roman" w:hAnsi="Times New Roman" w:cs="Times New Roman"/>
          <w:position w:val="-24"/>
          <w:sz w:val="24"/>
          <w:szCs w:val="24"/>
        </w:rPr>
        <w:object w:dxaOrig="5120" w:dyaOrig="660" w14:anchorId="5E0137D5">
          <v:shape id="_x0000_i6224" type="#_x0000_t75" style="width:255.75pt;height:32.25pt" o:ole="">
            <v:imagedata r:id="rId9392" o:title=""/>
          </v:shape>
          <o:OLEObject Type="Embed" ProgID="Equation.DSMT4" ShapeID="_x0000_i6224" DrawAspect="Content" ObjectID="_1796845286" r:id="rId9393"/>
        </w:object>
      </w:r>
    </w:p>
    <w:p w14:paraId="34335E6D" w14:textId="77777777" w:rsidR="00ED397D" w:rsidRPr="00330A7E" w:rsidRDefault="00ED397D" w:rsidP="00330A7E">
      <w:pPr>
        <w:spacing w:after="0"/>
        <w:ind w:left="992"/>
        <w:rPr>
          <w:rFonts w:ascii="Times New Roman" w:hAnsi="Times New Roman" w:cs="Times New Roman"/>
          <w:sz w:val="24"/>
          <w:szCs w:val="24"/>
          <w:lang w:val="fr-FR"/>
        </w:rPr>
      </w:pPr>
      <w:r w:rsidRPr="00330A7E">
        <w:rPr>
          <w:rFonts w:ascii="Times New Roman" w:hAnsi="Times New Roman" w:cs="Times New Roman"/>
          <w:sz w:val="24"/>
          <w:szCs w:val="24"/>
          <w:lang w:val="fr-FR"/>
        </w:rPr>
        <w:t xml:space="preserve">Ta cần tìm giá trị lớn nhất của </w:t>
      </w:r>
      <w:r w:rsidRPr="00330A7E">
        <w:rPr>
          <w:rFonts w:ascii="Times New Roman" w:hAnsi="Times New Roman" w:cs="Times New Roman"/>
          <w:position w:val="-16"/>
          <w:sz w:val="24"/>
          <w:szCs w:val="24"/>
        </w:rPr>
        <w:object w:dxaOrig="499" w:dyaOrig="440" w14:anchorId="6FC7D08D">
          <v:shape id="_x0000_i6225" type="#_x0000_t75" style="width:24.75pt;height:21.75pt" o:ole="">
            <v:imagedata r:id="rId9394" o:title=""/>
          </v:shape>
          <o:OLEObject Type="Embed" ProgID="Equation.DSMT4" ShapeID="_x0000_i6225" DrawAspect="Content" ObjectID="_1796845287" r:id="rId9395"/>
        </w:object>
      </w:r>
      <w:r w:rsidRPr="00330A7E">
        <w:rPr>
          <w:rFonts w:ascii="Times New Roman" w:hAnsi="Times New Roman" w:cs="Times New Roman"/>
          <w:sz w:val="24"/>
          <w:szCs w:val="24"/>
          <w:lang w:val="fr-FR"/>
        </w:rPr>
        <w:t xml:space="preserve"> với </w:t>
      </w:r>
      <w:r w:rsidRPr="00330A7E">
        <w:rPr>
          <w:rFonts w:ascii="Times New Roman" w:hAnsi="Times New Roman" w:cs="Times New Roman"/>
          <w:position w:val="-16"/>
          <w:sz w:val="24"/>
          <w:szCs w:val="24"/>
        </w:rPr>
        <w:object w:dxaOrig="920" w:dyaOrig="440" w14:anchorId="5F9899D2">
          <v:shape id="_x0000_i6226" type="#_x0000_t75" style="width:45.75pt;height:21.75pt" o:ole="">
            <v:imagedata r:id="rId9396" o:title=""/>
          </v:shape>
          <o:OLEObject Type="Embed" ProgID="Equation.DSMT4" ShapeID="_x0000_i6226" DrawAspect="Content" ObjectID="_1796845288" r:id="rId9397"/>
        </w:object>
      </w:r>
      <w:r w:rsidRPr="00330A7E">
        <w:rPr>
          <w:rFonts w:ascii="Times New Roman" w:hAnsi="Times New Roman" w:cs="Times New Roman"/>
          <w:sz w:val="24"/>
          <w:szCs w:val="24"/>
          <w:lang w:val="fr-FR"/>
        </w:rPr>
        <w:t>.</w:t>
      </w:r>
    </w:p>
    <w:p w14:paraId="31BA4C72" w14:textId="77777777" w:rsidR="00ED397D" w:rsidRPr="00330A7E" w:rsidRDefault="00ED397D" w:rsidP="00330A7E">
      <w:pPr>
        <w:spacing w:after="0"/>
        <w:ind w:left="992"/>
        <w:rPr>
          <w:rFonts w:ascii="Times New Roman" w:hAnsi="Times New Roman" w:cs="Times New Roman"/>
          <w:sz w:val="24"/>
          <w:szCs w:val="24"/>
          <w:lang w:val="fr-FR"/>
        </w:rPr>
      </w:pPr>
      <w:r w:rsidRPr="00330A7E">
        <w:rPr>
          <w:rFonts w:ascii="Times New Roman" w:hAnsi="Times New Roman" w:cs="Times New Roman"/>
          <w:sz w:val="24"/>
          <w:szCs w:val="24"/>
          <w:lang w:val="fr-FR"/>
        </w:rPr>
        <w:t xml:space="preserve">Ta có </w:t>
      </w:r>
      <w:r w:rsidRPr="00330A7E">
        <w:rPr>
          <w:rFonts w:ascii="Times New Roman" w:hAnsi="Times New Roman" w:cs="Times New Roman"/>
          <w:position w:val="-16"/>
          <w:sz w:val="24"/>
          <w:szCs w:val="24"/>
        </w:rPr>
        <w:object w:dxaOrig="1560" w:dyaOrig="440" w14:anchorId="7C51FD01">
          <v:shape id="_x0000_i6227" type="#_x0000_t75" style="width:78pt;height:21.75pt" o:ole="">
            <v:imagedata r:id="rId9398" o:title=""/>
          </v:shape>
          <o:OLEObject Type="Embed" ProgID="Equation.DSMT4" ShapeID="_x0000_i6227" DrawAspect="Content" ObjectID="_1796845289" r:id="rId9399"/>
        </w:object>
      </w:r>
      <w:r w:rsidRPr="00330A7E">
        <w:rPr>
          <w:rFonts w:ascii="Times New Roman" w:hAnsi="Times New Roman" w:cs="Times New Roman"/>
          <w:sz w:val="24"/>
          <w:szCs w:val="24"/>
          <w:lang w:val="fr-FR"/>
        </w:rPr>
        <w:t xml:space="preserve"> khi </w:t>
      </w:r>
      <w:r w:rsidRPr="00330A7E">
        <w:rPr>
          <w:rFonts w:ascii="Times New Roman" w:hAnsi="Times New Roman" w:cs="Times New Roman"/>
          <w:position w:val="-6"/>
          <w:sz w:val="24"/>
          <w:szCs w:val="24"/>
        </w:rPr>
        <w:object w:dxaOrig="480" w:dyaOrig="279" w14:anchorId="706408E5">
          <v:shape id="_x0000_i6228" type="#_x0000_t75" style="width:24.75pt;height:14.25pt" o:ole="">
            <v:imagedata r:id="rId9400" o:title=""/>
          </v:shape>
          <o:OLEObject Type="Embed" ProgID="Equation.DSMT4" ShapeID="_x0000_i6228" DrawAspect="Content" ObjectID="_1796845290" r:id="rId9401"/>
        </w:object>
      </w:r>
      <w:r w:rsidRPr="00330A7E">
        <w:rPr>
          <w:rFonts w:ascii="Times New Roman" w:hAnsi="Times New Roman" w:cs="Times New Roman"/>
          <w:sz w:val="24"/>
          <w:szCs w:val="24"/>
          <w:lang w:val="fr-FR"/>
        </w:rPr>
        <w:t xml:space="preserve"> hoặc </w:t>
      </w:r>
      <w:r w:rsidRPr="00330A7E">
        <w:rPr>
          <w:rFonts w:ascii="Times New Roman" w:hAnsi="Times New Roman" w:cs="Times New Roman"/>
          <w:position w:val="-6"/>
          <w:sz w:val="24"/>
          <w:szCs w:val="24"/>
        </w:rPr>
        <w:object w:dxaOrig="520" w:dyaOrig="279" w14:anchorId="48B62B02">
          <v:shape id="_x0000_i6229" type="#_x0000_t75" style="width:26.25pt;height:14.25pt" o:ole="">
            <v:imagedata r:id="rId9402" o:title=""/>
          </v:shape>
          <o:OLEObject Type="Embed" ProgID="Equation.DSMT4" ShapeID="_x0000_i6229" DrawAspect="Content" ObjectID="_1796845291" r:id="rId9403"/>
        </w:object>
      </w:r>
      <w:r w:rsidRPr="00330A7E">
        <w:rPr>
          <w:rFonts w:ascii="Times New Roman" w:hAnsi="Times New Roman" w:cs="Times New Roman"/>
          <w:sz w:val="24"/>
          <w:szCs w:val="24"/>
          <w:lang w:val="fr-FR"/>
        </w:rPr>
        <w:t>.</w:t>
      </w:r>
    </w:p>
    <w:p w14:paraId="53138AE1" w14:textId="77777777" w:rsidR="00ED397D" w:rsidRPr="00330A7E" w:rsidRDefault="00ED397D" w:rsidP="00330A7E">
      <w:pPr>
        <w:spacing w:after="0"/>
        <w:ind w:left="992"/>
        <w:rPr>
          <w:rFonts w:ascii="Times New Roman" w:hAnsi="Times New Roman" w:cs="Times New Roman"/>
          <w:sz w:val="24"/>
          <w:szCs w:val="24"/>
          <w:lang w:val="fr-FR"/>
        </w:rPr>
      </w:pPr>
      <w:r w:rsidRPr="00330A7E">
        <w:rPr>
          <w:rFonts w:ascii="Times New Roman" w:hAnsi="Times New Roman" w:cs="Times New Roman"/>
          <w:position w:val="-16"/>
          <w:sz w:val="24"/>
          <w:szCs w:val="24"/>
        </w:rPr>
        <w:object w:dxaOrig="940" w:dyaOrig="440" w14:anchorId="0F9CC246">
          <v:shape id="_x0000_i6230" type="#_x0000_t75" style="width:47.25pt;height:21.75pt" o:ole="">
            <v:imagedata r:id="rId9404" o:title=""/>
          </v:shape>
          <o:OLEObject Type="Embed" ProgID="Equation.DSMT4" ShapeID="_x0000_i6230" DrawAspect="Content" ObjectID="_1796845292" r:id="rId9405"/>
        </w:object>
      </w:r>
      <w:r w:rsidRPr="00330A7E">
        <w:rPr>
          <w:rFonts w:ascii="Times New Roman" w:hAnsi="Times New Roman" w:cs="Times New Roman"/>
          <w:sz w:val="24"/>
          <w:szCs w:val="24"/>
          <w:lang w:val="fr-FR"/>
        </w:rPr>
        <w:t xml:space="preserve">, </w:t>
      </w:r>
      <w:r w:rsidRPr="00330A7E">
        <w:rPr>
          <w:rFonts w:ascii="Times New Roman" w:hAnsi="Times New Roman" w:cs="Times New Roman"/>
          <w:position w:val="-24"/>
          <w:sz w:val="24"/>
          <w:szCs w:val="24"/>
        </w:rPr>
        <w:object w:dxaOrig="1359" w:dyaOrig="639" w14:anchorId="0BD5A30B">
          <v:shape id="_x0000_i6231" type="#_x0000_t75" style="width:67.5pt;height:32.25pt" o:ole="">
            <v:imagedata r:id="rId9406" o:title=""/>
          </v:shape>
          <o:OLEObject Type="Embed" ProgID="Equation.DSMT4" ShapeID="_x0000_i6231" DrawAspect="Content" ObjectID="_1796845293" r:id="rId9407"/>
        </w:object>
      </w:r>
      <w:r w:rsidRPr="00330A7E">
        <w:rPr>
          <w:rFonts w:ascii="Times New Roman" w:hAnsi="Times New Roman" w:cs="Times New Roman"/>
          <w:sz w:val="24"/>
          <w:szCs w:val="24"/>
          <w:lang w:val="fr-FR"/>
        </w:rPr>
        <w:t xml:space="preserve">, </w:t>
      </w:r>
      <w:r w:rsidRPr="00330A7E">
        <w:rPr>
          <w:rFonts w:ascii="Times New Roman" w:hAnsi="Times New Roman" w:cs="Times New Roman"/>
          <w:position w:val="-16"/>
          <w:sz w:val="24"/>
          <w:szCs w:val="24"/>
        </w:rPr>
        <w:object w:dxaOrig="1520" w:dyaOrig="440" w14:anchorId="1DDC8589">
          <v:shape id="_x0000_i6232" type="#_x0000_t75" style="width:76.5pt;height:21.75pt" o:ole="">
            <v:imagedata r:id="rId9408" o:title=""/>
          </v:shape>
          <o:OLEObject Type="Embed" ProgID="Equation.DSMT4" ShapeID="_x0000_i6232" DrawAspect="Content" ObjectID="_1796845294" r:id="rId9409"/>
        </w:object>
      </w:r>
      <w:r w:rsidRPr="00330A7E">
        <w:rPr>
          <w:rFonts w:ascii="Times New Roman" w:hAnsi="Times New Roman" w:cs="Times New Roman"/>
          <w:sz w:val="24"/>
          <w:szCs w:val="24"/>
          <w:lang w:val="fr-FR"/>
        </w:rPr>
        <w:t xml:space="preserve">, </w:t>
      </w:r>
      <w:r w:rsidRPr="00330A7E">
        <w:rPr>
          <w:rFonts w:ascii="Times New Roman" w:hAnsi="Times New Roman" w:cs="Times New Roman"/>
          <w:position w:val="-24"/>
          <w:sz w:val="24"/>
          <w:szCs w:val="24"/>
        </w:rPr>
        <w:object w:dxaOrig="1560" w:dyaOrig="639" w14:anchorId="2FFB9683">
          <v:shape id="_x0000_i6233" type="#_x0000_t75" style="width:78pt;height:32.25pt" o:ole="">
            <v:imagedata r:id="rId9410" o:title=""/>
          </v:shape>
          <o:OLEObject Type="Embed" ProgID="Equation.DSMT4" ShapeID="_x0000_i6233" DrawAspect="Content" ObjectID="_1796845295" r:id="rId9411"/>
        </w:object>
      </w:r>
      <w:r w:rsidRPr="00330A7E">
        <w:rPr>
          <w:rFonts w:ascii="Times New Roman" w:hAnsi="Times New Roman" w:cs="Times New Roman"/>
          <w:sz w:val="24"/>
          <w:szCs w:val="24"/>
          <w:lang w:val="fr-FR"/>
        </w:rPr>
        <w:t>.</w:t>
      </w:r>
    </w:p>
    <w:p w14:paraId="2FC3AEEF"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lang w:val="fr-FR"/>
        </w:rPr>
        <w:t xml:space="preserve">Vậy giá trị lớn nhất của </w:t>
      </w:r>
      <w:r w:rsidRPr="00330A7E">
        <w:rPr>
          <w:rFonts w:ascii="Times New Roman" w:hAnsi="Times New Roman" w:cs="Times New Roman"/>
          <w:position w:val="-16"/>
          <w:sz w:val="24"/>
          <w:szCs w:val="24"/>
        </w:rPr>
        <w:object w:dxaOrig="499" w:dyaOrig="440" w14:anchorId="61C9ECD7">
          <v:shape id="_x0000_i6234" type="#_x0000_t75" style="width:24.75pt;height:21.75pt" o:ole="">
            <v:imagedata r:id="rId9412" o:title=""/>
          </v:shape>
          <o:OLEObject Type="Embed" ProgID="Equation.DSMT4" ShapeID="_x0000_i6234" DrawAspect="Content" ObjectID="_1796845296" r:id="rId9413"/>
        </w:object>
      </w:r>
      <w:r w:rsidRPr="00330A7E">
        <w:rPr>
          <w:rFonts w:ascii="Times New Roman" w:hAnsi="Times New Roman" w:cs="Times New Roman"/>
          <w:sz w:val="24"/>
          <w:szCs w:val="24"/>
          <w:lang w:val="fr-FR"/>
        </w:rPr>
        <w:t xml:space="preserve"> với </w:t>
      </w:r>
      <w:r w:rsidRPr="00330A7E">
        <w:rPr>
          <w:rFonts w:ascii="Times New Roman" w:hAnsi="Times New Roman" w:cs="Times New Roman"/>
          <w:position w:val="-16"/>
          <w:sz w:val="24"/>
          <w:szCs w:val="24"/>
        </w:rPr>
        <w:object w:dxaOrig="920" w:dyaOrig="440" w14:anchorId="1A8FD85D">
          <v:shape id="_x0000_i6235" type="#_x0000_t75" style="width:45.75pt;height:21.75pt" o:ole="">
            <v:imagedata r:id="rId9414" o:title=""/>
          </v:shape>
          <o:OLEObject Type="Embed" ProgID="Equation.DSMT4" ShapeID="_x0000_i6235" DrawAspect="Content" ObjectID="_1796845297" r:id="rId9415"/>
        </w:object>
      </w:r>
      <w:r w:rsidRPr="00330A7E">
        <w:rPr>
          <w:rFonts w:ascii="Times New Roman" w:hAnsi="Times New Roman" w:cs="Times New Roman"/>
          <w:sz w:val="24"/>
          <w:szCs w:val="24"/>
          <w:lang w:val="fr-FR"/>
        </w:rPr>
        <w:t xml:space="preserve"> đạt được khi </w:t>
      </w:r>
      <w:r w:rsidRPr="00330A7E">
        <w:rPr>
          <w:rFonts w:ascii="Times New Roman" w:hAnsi="Times New Roman" w:cs="Times New Roman"/>
          <w:position w:val="-6"/>
          <w:sz w:val="24"/>
          <w:szCs w:val="24"/>
        </w:rPr>
        <w:object w:dxaOrig="480" w:dyaOrig="279" w14:anchorId="1B6C1C9D">
          <v:shape id="_x0000_i6236" type="#_x0000_t75" style="width:24.75pt;height:14.25pt" o:ole="">
            <v:imagedata r:id="rId9416" o:title=""/>
          </v:shape>
          <o:OLEObject Type="Embed" ProgID="Equation.DSMT4" ShapeID="_x0000_i6236" DrawAspect="Content" ObjectID="_1796845298" r:id="rId9417"/>
        </w:object>
      </w:r>
      <w:r w:rsidRPr="00330A7E">
        <w:rPr>
          <w:rFonts w:ascii="Times New Roman" w:hAnsi="Times New Roman" w:cs="Times New Roman"/>
          <w:sz w:val="24"/>
          <w:szCs w:val="24"/>
          <w:lang w:val="fr-FR"/>
        </w:rPr>
        <w:t xml:space="preserve">. </w:t>
      </w:r>
      <w:r w:rsidRPr="00330A7E">
        <w:rPr>
          <w:rFonts w:ascii="Times New Roman" w:hAnsi="Times New Roman" w:cs="Times New Roman"/>
          <w:sz w:val="24"/>
          <w:szCs w:val="24"/>
        </w:rPr>
        <w:t>nên mệnh đề sai</w:t>
      </w:r>
    </w:p>
    <w:p w14:paraId="011ACE76" w14:textId="77777777" w:rsidR="00ED397D" w:rsidRPr="00330A7E" w:rsidRDefault="00ED397D" w:rsidP="000E1E56">
      <w:pPr>
        <w:pStyle w:val="ListParagraph"/>
        <w:numPr>
          <w:ilvl w:val="0"/>
          <w:numId w:val="73"/>
        </w:numPr>
        <w:tabs>
          <w:tab w:val="left" w:pos="992"/>
        </w:tabs>
        <w:spacing w:before="120" w:line="276" w:lineRule="auto"/>
        <w:jc w:val="left"/>
        <w:rPr>
          <w:rFonts w:ascii="Times New Roman" w:eastAsia="Cambria" w:hAnsi="Times New Roman" w:cs="Times New Roman"/>
          <w:bCs/>
          <w:sz w:val="24"/>
          <w:szCs w:val="24"/>
        </w:rPr>
      </w:pPr>
      <w:r w:rsidRPr="00330A7E">
        <w:rPr>
          <w:rFonts w:ascii="Times New Roman" w:eastAsia="Cambria" w:hAnsi="Times New Roman" w:cs="Times New Roman"/>
          <w:bCs/>
          <w:sz w:val="24"/>
          <w:szCs w:val="24"/>
        </w:rPr>
        <w:t>Lớp 10A có 35 học sinh, mỗi học sinh đều giỏi ít nhất một trong hai môn Toán hoặc Văn. Biết rằng có 23 học sinh giỏi môn Toán và 20 học sinh giỏi môn Văn. Chọn ngẫu nhiên một học sinh của lớp 10A.</w:t>
      </w:r>
    </w:p>
    <w:p w14:paraId="7C6F2ADA" w14:textId="77777777" w:rsidR="00ED397D" w:rsidRPr="00330A7E" w:rsidRDefault="00ED397D" w:rsidP="00330A7E">
      <w:pPr>
        <w:pStyle w:val="ListParagraph"/>
        <w:spacing w:line="276" w:lineRule="auto"/>
        <w:ind w:left="992"/>
        <w:rPr>
          <w:rFonts w:ascii="Times New Roman" w:hAnsi="Times New Roman" w:cs="Times New Roman"/>
          <w:bCs/>
          <w:sz w:val="24"/>
          <w:szCs w:val="24"/>
        </w:rPr>
      </w:pPr>
      <w:r w:rsidRPr="00330A7E">
        <w:rPr>
          <w:rFonts w:ascii="Times New Roman" w:hAnsi="Times New Roman" w:cs="Times New Roman"/>
          <w:b/>
          <w:bCs/>
          <w:sz w:val="24"/>
          <w:szCs w:val="24"/>
        </w:rPr>
        <w:t xml:space="preserve">a) </w:t>
      </w:r>
      <w:r w:rsidRPr="00330A7E">
        <w:rPr>
          <w:rFonts w:ascii="Times New Roman" w:hAnsi="Times New Roman" w:cs="Times New Roman"/>
          <w:bCs/>
          <w:sz w:val="24"/>
          <w:szCs w:val="24"/>
        </w:rPr>
        <w:t xml:space="preserve">Xác suất để học sinh được chọn giỏi môn Toán biết rằng học sinh đó cũng giỏi môn Văn bằng </w:t>
      </w:r>
      <w:r w:rsidRPr="00330A7E">
        <w:rPr>
          <w:rFonts w:ascii="Times New Roman" w:hAnsi="Times New Roman" w:cs="Times New Roman"/>
          <w:position w:val="-24"/>
          <w:sz w:val="24"/>
          <w:szCs w:val="24"/>
        </w:rPr>
        <w:object w:dxaOrig="240" w:dyaOrig="639" w14:anchorId="1D9268B0">
          <v:shape id="_x0000_i6237" type="#_x0000_t75" style="width:11.25pt;height:32.25pt" o:ole="">
            <v:imagedata r:id="rId9418" o:title=""/>
          </v:shape>
          <o:OLEObject Type="Embed" ProgID="Equation.DSMT4" ShapeID="_x0000_i6237" DrawAspect="Content" ObjectID="_1796845299" r:id="rId9419"/>
        </w:object>
      </w:r>
      <w:r w:rsidRPr="00330A7E">
        <w:rPr>
          <w:rFonts w:ascii="Times New Roman" w:hAnsi="Times New Roman" w:cs="Times New Roman"/>
          <w:bCs/>
          <w:sz w:val="24"/>
          <w:szCs w:val="24"/>
        </w:rPr>
        <w:t>.</w:t>
      </w:r>
    </w:p>
    <w:p w14:paraId="4FCBF0EB" w14:textId="77777777" w:rsidR="00ED397D" w:rsidRPr="00330A7E" w:rsidRDefault="00ED397D" w:rsidP="00330A7E">
      <w:pPr>
        <w:pStyle w:val="ListParagraph"/>
        <w:spacing w:line="276" w:lineRule="auto"/>
        <w:ind w:left="992"/>
        <w:rPr>
          <w:rFonts w:ascii="Times New Roman" w:hAnsi="Times New Roman" w:cs="Times New Roman"/>
          <w:bCs/>
          <w:sz w:val="24"/>
          <w:szCs w:val="24"/>
        </w:rPr>
      </w:pPr>
      <w:r w:rsidRPr="00330A7E">
        <w:rPr>
          <w:rFonts w:ascii="Times New Roman" w:hAnsi="Times New Roman" w:cs="Times New Roman"/>
          <w:b/>
          <w:bCs/>
          <w:sz w:val="24"/>
          <w:szCs w:val="24"/>
        </w:rPr>
        <w:t xml:space="preserve">b) </w:t>
      </w:r>
      <w:r w:rsidRPr="00330A7E">
        <w:rPr>
          <w:rFonts w:ascii="Times New Roman" w:hAnsi="Times New Roman" w:cs="Times New Roman"/>
          <w:bCs/>
          <w:sz w:val="24"/>
          <w:szCs w:val="24"/>
        </w:rPr>
        <w:t xml:space="preserve">Xác suất để học sinh được chọn "giỏi môn Văn biết rằng học sinh đó cũng giỏi môn Toán" bằng </w:t>
      </w:r>
      <w:r w:rsidRPr="00330A7E">
        <w:rPr>
          <w:rFonts w:ascii="Times New Roman" w:hAnsi="Times New Roman" w:cs="Times New Roman"/>
          <w:position w:val="-24"/>
          <w:sz w:val="24"/>
          <w:szCs w:val="24"/>
        </w:rPr>
        <w:object w:dxaOrig="340" w:dyaOrig="639" w14:anchorId="14C6DD84">
          <v:shape id="_x0000_i6238" type="#_x0000_t75" style="width:17.25pt;height:32.25pt" o:ole="">
            <v:imagedata r:id="rId9420" o:title=""/>
          </v:shape>
          <o:OLEObject Type="Embed" ProgID="Equation.DSMT4" ShapeID="_x0000_i6238" DrawAspect="Content" ObjectID="_1796845300" r:id="rId9421"/>
        </w:object>
      </w:r>
      <w:r w:rsidRPr="00330A7E">
        <w:rPr>
          <w:rFonts w:ascii="Times New Roman" w:hAnsi="Times New Roman" w:cs="Times New Roman"/>
          <w:bCs/>
          <w:sz w:val="24"/>
          <w:szCs w:val="24"/>
        </w:rPr>
        <w:t>.</w:t>
      </w:r>
    </w:p>
    <w:p w14:paraId="5DE65930" w14:textId="77777777" w:rsidR="00ED397D" w:rsidRPr="00330A7E" w:rsidRDefault="00ED397D" w:rsidP="00330A7E">
      <w:pPr>
        <w:pStyle w:val="ListParagraph"/>
        <w:spacing w:line="276" w:lineRule="auto"/>
        <w:ind w:left="992"/>
        <w:rPr>
          <w:rFonts w:ascii="Times New Roman" w:hAnsi="Times New Roman" w:cs="Times New Roman"/>
          <w:sz w:val="24"/>
          <w:szCs w:val="24"/>
        </w:rPr>
      </w:pPr>
      <w:r w:rsidRPr="00330A7E">
        <w:rPr>
          <w:rFonts w:ascii="Times New Roman" w:hAnsi="Times New Roman" w:cs="Times New Roman"/>
          <w:b/>
          <w:bCs/>
          <w:sz w:val="24"/>
          <w:szCs w:val="24"/>
        </w:rPr>
        <w:t xml:space="preserve">c) </w:t>
      </w:r>
      <w:r w:rsidRPr="00330A7E">
        <w:rPr>
          <w:rFonts w:ascii="Times New Roman" w:hAnsi="Times New Roman" w:cs="Times New Roman"/>
          <w:bCs/>
          <w:sz w:val="24"/>
          <w:szCs w:val="24"/>
        </w:rPr>
        <w:t xml:space="preserve">Xác suất để học sinh được chọn "không giỏi môn Toán biết rằng học sinh đó giỏi môn Văn" bằng </w:t>
      </w:r>
      <w:r w:rsidRPr="00330A7E">
        <w:rPr>
          <w:rFonts w:ascii="Times New Roman" w:hAnsi="Times New Roman" w:cs="Times New Roman"/>
          <w:position w:val="-24"/>
          <w:sz w:val="24"/>
          <w:szCs w:val="24"/>
        </w:rPr>
        <w:object w:dxaOrig="340" w:dyaOrig="639" w14:anchorId="2C2CBF8F">
          <v:shape id="_x0000_i6239" type="#_x0000_t75" style="width:17.25pt;height:32.25pt" o:ole="">
            <v:imagedata r:id="rId9422" o:title=""/>
          </v:shape>
          <o:OLEObject Type="Embed" ProgID="Equation.DSMT4" ShapeID="_x0000_i6239" DrawAspect="Content" ObjectID="_1796845301" r:id="rId9423"/>
        </w:object>
      </w:r>
      <w:r w:rsidRPr="00330A7E">
        <w:rPr>
          <w:rFonts w:ascii="Times New Roman" w:hAnsi="Times New Roman" w:cs="Times New Roman"/>
          <w:sz w:val="24"/>
          <w:szCs w:val="24"/>
        </w:rPr>
        <w:t>.</w:t>
      </w:r>
    </w:p>
    <w:p w14:paraId="68F85CE7" w14:textId="77777777" w:rsidR="00ED397D" w:rsidRPr="00330A7E" w:rsidRDefault="00ED397D" w:rsidP="00330A7E">
      <w:pPr>
        <w:pStyle w:val="ListParagraph"/>
        <w:spacing w:line="276" w:lineRule="auto"/>
        <w:ind w:left="992"/>
        <w:rPr>
          <w:rFonts w:ascii="Times New Roman" w:eastAsia="Cambria" w:hAnsi="Times New Roman" w:cs="Times New Roman"/>
          <w:bCs/>
          <w:sz w:val="24"/>
          <w:szCs w:val="24"/>
        </w:rPr>
      </w:pPr>
      <w:r w:rsidRPr="00330A7E">
        <w:rPr>
          <w:rFonts w:ascii="Times New Roman" w:hAnsi="Times New Roman" w:cs="Times New Roman"/>
          <w:b/>
          <w:bCs/>
          <w:sz w:val="24"/>
          <w:szCs w:val="24"/>
        </w:rPr>
        <w:t xml:space="preserve">d) </w:t>
      </w:r>
      <w:r w:rsidRPr="00330A7E">
        <w:rPr>
          <w:rFonts w:ascii="Times New Roman" w:hAnsi="Times New Roman" w:cs="Times New Roman"/>
          <w:bCs/>
          <w:sz w:val="24"/>
          <w:szCs w:val="24"/>
        </w:rPr>
        <w:t xml:space="preserve">Xác suất để học sinh được chọn "không giỏi môn Văn biết rằng học sinh đó giỏi môn Toán" bằng </w:t>
      </w:r>
      <w:r w:rsidRPr="00330A7E">
        <w:rPr>
          <w:rFonts w:ascii="Times New Roman" w:hAnsi="Times New Roman" w:cs="Times New Roman"/>
          <w:position w:val="-24"/>
          <w:sz w:val="24"/>
          <w:szCs w:val="24"/>
        </w:rPr>
        <w:object w:dxaOrig="220" w:dyaOrig="639" w14:anchorId="4BBDAA0A">
          <v:shape id="_x0000_i6240" type="#_x0000_t75" style="width:9.75pt;height:32.25pt" o:ole="">
            <v:imagedata r:id="rId9424" o:title=""/>
          </v:shape>
          <o:OLEObject Type="Embed" ProgID="Equation.DSMT4" ShapeID="_x0000_i6240" DrawAspect="Content" ObjectID="_1796845302" r:id="rId9425"/>
        </w:object>
      </w:r>
      <w:r w:rsidRPr="00330A7E">
        <w:rPr>
          <w:rFonts w:ascii="Times New Roman" w:hAnsi="Times New Roman" w:cs="Times New Roman"/>
          <w:bCs/>
          <w:sz w:val="24"/>
          <w:szCs w:val="24"/>
        </w:rPr>
        <w:t>.</w:t>
      </w:r>
    </w:p>
    <w:p w14:paraId="1B10FB49" w14:textId="77777777" w:rsidR="00ED397D" w:rsidRPr="00330A7E" w:rsidRDefault="00ED397D" w:rsidP="00330A7E">
      <w:pPr>
        <w:spacing w:after="0"/>
        <w:ind w:left="992"/>
        <w:jc w:val="center"/>
        <w:rPr>
          <w:rFonts w:ascii="Times New Roman" w:eastAsia="Times New Roman" w:hAnsi="Times New Roman" w:cs="Times New Roman"/>
          <w:b/>
          <w:i/>
          <w:noProof/>
          <w:color w:val="C00000"/>
          <w:sz w:val="24"/>
          <w:szCs w:val="24"/>
          <w:lang w:eastAsia="vi-VN"/>
        </w:rPr>
      </w:pPr>
      <w:r w:rsidRPr="00330A7E">
        <w:rPr>
          <w:rFonts w:ascii="Times New Roman" w:eastAsia="Times New Roman" w:hAnsi="Times New Roman" w:cs="Times New Roman"/>
          <w:noProof/>
          <w:color w:val="C00000"/>
          <w:sz w:val="24"/>
          <w:szCs w:val="24"/>
          <w:lang w:eastAsia="vi-VN"/>
        </w:rPr>
        <w:sym w:font="Wingdings" w:char="F040"/>
      </w:r>
      <w:r w:rsidRPr="00330A7E">
        <w:rPr>
          <w:rFonts w:ascii="Times New Roman" w:eastAsia="Times New Roman" w:hAnsi="Times New Roman" w:cs="Times New Roman"/>
          <w:noProof/>
          <w:color w:val="C00000"/>
          <w:sz w:val="24"/>
          <w:szCs w:val="24"/>
          <w:lang w:eastAsia="vi-VN"/>
        </w:rPr>
        <w:t xml:space="preserve"> </w:t>
      </w:r>
      <w:r w:rsidRPr="00330A7E">
        <w:rPr>
          <w:rFonts w:ascii="Times New Roman" w:eastAsia="Times New Roman" w:hAnsi="Times New Roman" w:cs="Times New Roman"/>
          <w:b/>
          <w:i/>
          <w:noProof/>
          <w:color w:val="C00000"/>
          <w:sz w:val="24"/>
          <w:szCs w:val="24"/>
          <w:lang w:eastAsia="vi-VN"/>
        </w:rPr>
        <w:t>Lời giải</w:t>
      </w:r>
    </w:p>
    <w:p w14:paraId="7584F28A" w14:textId="77777777" w:rsidR="00ED397D" w:rsidRPr="00330A7E" w:rsidRDefault="00ED397D" w:rsidP="00330A7E">
      <w:pPr>
        <w:spacing w:after="0"/>
        <w:ind w:left="992"/>
        <w:rPr>
          <w:rFonts w:ascii="Times New Roman" w:eastAsia="Times New Roman" w:hAnsi="Times New Roman" w:cs="Times New Roman"/>
          <w:bCs/>
          <w:sz w:val="24"/>
          <w:szCs w:val="24"/>
        </w:rPr>
      </w:pPr>
      <w:r w:rsidRPr="00330A7E">
        <w:rPr>
          <w:rFonts w:ascii="Times New Roman" w:hAnsi="Times New Roman" w:cs="Times New Roman"/>
          <w:color w:val="C00000"/>
          <w:sz w:val="24"/>
          <w:szCs w:val="24"/>
        </w:rPr>
        <w:t xml:space="preserve">a) </w:t>
      </w:r>
      <w:r w:rsidRPr="00330A7E">
        <w:rPr>
          <w:rFonts w:ascii="Times New Roman" w:hAnsi="Times New Roman" w:cs="Times New Roman"/>
          <w:b/>
          <w:bCs/>
          <w:color w:val="C00000"/>
          <w:sz w:val="24"/>
          <w:szCs w:val="24"/>
        </w:rPr>
        <w:t>Đ</w:t>
      </w:r>
      <w:r w:rsidRPr="00330A7E">
        <w:rPr>
          <w:rFonts w:ascii="Times New Roman" w:hAnsi="Times New Roman" w:cs="Times New Roman"/>
          <w:color w:val="C00000"/>
          <w:sz w:val="24"/>
          <w:szCs w:val="24"/>
        </w:rPr>
        <w:t>,</w:t>
      </w:r>
      <w:r w:rsidRPr="00330A7E">
        <w:rPr>
          <w:rFonts w:ascii="Times New Roman" w:hAnsi="Times New Roman" w:cs="Times New Roman"/>
          <w:b/>
          <w:bCs/>
          <w:color w:val="C00000"/>
          <w:sz w:val="24"/>
          <w:szCs w:val="24"/>
        </w:rPr>
        <w:t xml:space="preserve"> </w:t>
      </w:r>
      <w:r w:rsidRPr="00330A7E">
        <w:rPr>
          <w:rFonts w:ascii="Times New Roman" w:hAnsi="Times New Roman" w:cs="Times New Roman"/>
          <w:color w:val="C00000"/>
          <w:sz w:val="24"/>
          <w:szCs w:val="24"/>
        </w:rPr>
        <w:t xml:space="preserve">b) </w:t>
      </w:r>
      <w:r w:rsidRPr="00330A7E">
        <w:rPr>
          <w:rFonts w:ascii="Times New Roman" w:hAnsi="Times New Roman" w:cs="Times New Roman"/>
          <w:b/>
          <w:bCs/>
          <w:color w:val="C00000"/>
          <w:sz w:val="24"/>
          <w:szCs w:val="24"/>
        </w:rPr>
        <w:t>Đ</w:t>
      </w:r>
      <w:r w:rsidRPr="00330A7E">
        <w:rPr>
          <w:rFonts w:ascii="Times New Roman" w:hAnsi="Times New Roman" w:cs="Times New Roman"/>
          <w:color w:val="C00000"/>
          <w:sz w:val="24"/>
          <w:szCs w:val="24"/>
        </w:rPr>
        <w:t>,</w:t>
      </w:r>
      <w:r w:rsidRPr="00330A7E">
        <w:rPr>
          <w:rFonts w:ascii="Times New Roman" w:hAnsi="Times New Roman" w:cs="Times New Roman"/>
          <w:b/>
          <w:bCs/>
          <w:color w:val="C00000"/>
          <w:sz w:val="24"/>
          <w:szCs w:val="24"/>
        </w:rPr>
        <w:t xml:space="preserve"> </w:t>
      </w:r>
      <w:r w:rsidRPr="00330A7E">
        <w:rPr>
          <w:rFonts w:ascii="Times New Roman" w:hAnsi="Times New Roman" w:cs="Times New Roman"/>
          <w:color w:val="C00000"/>
          <w:sz w:val="24"/>
          <w:szCs w:val="24"/>
        </w:rPr>
        <w:t xml:space="preserve">c) </w:t>
      </w:r>
      <w:r w:rsidRPr="00330A7E">
        <w:rPr>
          <w:rFonts w:ascii="Times New Roman" w:hAnsi="Times New Roman" w:cs="Times New Roman"/>
          <w:b/>
          <w:bCs/>
          <w:color w:val="C00000"/>
          <w:sz w:val="24"/>
          <w:szCs w:val="24"/>
        </w:rPr>
        <w:t>S</w:t>
      </w:r>
      <w:r w:rsidRPr="00330A7E">
        <w:rPr>
          <w:rFonts w:ascii="Times New Roman" w:hAnsi="Times New Roman" w:cs="Times New Roman"/>
          <w:color w:val="C00000"/>
          <w:sz w:val="24"/>
          <w:szCs w:val="24"/>
        </w:rPr>
        <w:t xml:space="preserve">, d) </w:t>
      </w:r>
      <w:r w:rsidRPr="00330A7E">
        <w:rPr>
          <w:rFonts w:ascii="Times New Roman" w:hAnsi="Times New Roman" w:cs="Times New Roman"/>
          <w:b/>
          <w:bCs/>
          <w:color w:val="C00000"/>
          <w:sz w:val="24"/>
          <w:szCs w:val="24"/>
        </w:rPr>
        <w:t>S</w:t>
      </w:r>
      <w:r w:rsidRPr="00330A7E">
        <w:rPr>
          <w:rFonts w:ascii="Times New Roman" w:hAnsi="Times New Roman" w:cs="Times New Roman"/>
          <w:color w:val="C00000"/>
          <w:sz w:val="24"/>
          <w:szCs w:val="24"/>
        </w:rPr>
        <w:t>.</w:t>
      </w:r>
    </w:p>
    <w:p w14:paraId="08597BDE" w14:textId="77777777" w:rsidR="00ED397D" w:rsidRPr="00330A7E" w:rsidRDefault="00ED397D" w:rsidP="00330A7E">
      <w:pPr>
        <w:spacing w:after="0"/>
        <w:ind w:left="992"/>
        <w:rPr>
          <w:rFonts w:ascii="Times New Roman" w:eastAsia="Times New Roman" w:hAnsi="Times New Roman" w:cs="Times New Roman"/>
          <w:bCs/>
          <w:sz w:val="24"/>
          <w:szCs w:val="24"/>
        </w:rPr>
      </w:pPr>
      <w:r w:rsidRPr="00330A7E">
        <w:rPr>
          <w:rFonts w:ascii="Times New Roman" w:eastAsia="Times New Roman" w:hAnsi="Times New Roman" w:cs="Times New Roman"/>
          <w:bCs/>
          <w:sz w:val="24"/>
          <w:szCs w:val="24"/>
        </w:rPr>
        <w:t xml:space="preserve">Gọi </w:t>
      </w:r>
      <w:r w:rsidRPr="00330A7E">
        <w:rPr>
          <w:rFonts w:ascii="Times New Roman" w:hAnsi="Times New Roman" w:cs="Times New Roman"/>
          <w:position w:val="-4"/>
          <w:sz w:val="24"/>
          <w:szCs w:val="24"/>
        </w:rPr>
        <w:object w:dxaOrig="260" w:dyaOrig="260" w14:anchorId="46311A59">
          <v:shape id="_x0000_i6241" type="#_x0000_t75" style="width:13.5pt;height:13.5pt" o:ole="">
            <v:imagedata r:id="rId9426" o:title=""/>
          </v:shape>
          <o:OLEObject Type="Embed" ProgID="Equation.DSMT4" ShapeID="_x0000_i6241" DrawAspect="Content" ObjectID="_1796845303" r:id="rId9427"/>
        </w:object>
      </w:r>
      <w:r w:rsidRPr="00330A7E">
        <w:rPr>
          <w:rFonts w:ascii="Times New Roman" w:eastAsia="Times New Roman" w:hAnsi="Times New Roman" w:cs="Times New Roman"/>
          <w:bCs/>
          <w:sz w:val="24"/>
          <w:szCs w:val="24"/>
        </w:rPr>
        <w:t xml:space="preserve">: “Học sinh được chọn giỏi môn Toán” </w:t>
      </w:r>
    </w:p>
    <w:p w14:paraId="6BF19E21" w14:textId="77777777" w:rsidR="00ED397D" w:rsidRPr="00330A7E" w:rsidRDefault="00ED397D" w:rsidP="00330A7E">
      <w:pPr>
        <w:spacing w:after="0"/>
        <w:ind w:left="992"/>
        <w:rPr>
          <w:rFonts w:ascii="Times New Roman" w:eastAsia="Times New Roman" w:hAnsi="Times New Roman" w:cs="Times New Roman"/>
          <w:bCs/>
          <w:sz w:val="24"/>
          <w:szCs w:val="24"/>
        </w:rPr>
      </w:pPr>
      <w:r w:rsidRPr="00330A7E">
        <w:rPr>
          <w:rFonts w:ascii="Times New Roman" w:eastAsia="Times New Roman" w:hAnsi="Times New Roman" w:cs="Times New Roman"/>
          <w:bCs/>
          <w:sz w:val="24"/>
          <w:szCs w:val="24"/>
        </w:rPr>
        <w:tab/>
      </w:r>
      <w:r w:rsidRPr="00330A7E">
        <w:rPr>
          <w:rFonts w:ascii="Times New Roman" w:hAnsi="Times New Roman" w:cs="Times New Roman"/>
          <w:position w:val="-4"/>
          <w:sz w:val="24"/>
          <w:szCs w:val="24"/>
        </w:rPr>
        <w:object w:dxaOrig="220" w:dyaOrig="260" w14:anchorId="64CCA491">
          <v:shape id="_x0000_i6242" type="#_x0000_t75" style="width:9.75pt;height:13.5pt" o:ole="">
            <v:imagedata r:id="rId9428" o:title=""/>
          </v:shape>
          <o:OLEObject Type="Embed" ProgID="Equation.DSMT4" ShapeID="_x0000_i6242" DrawAspect="Content" ObjectID="_1796845304" r:id="rId9429"/>
        </w:object>
      </w:r>
      <w:r w:rsidRPr="00330A7E">
        <w:rPr>
          <w:rFonts w:ascii="Times New Roman" w:eastAsia="Times New Roman" w:hAnsi="Times New Roman" w:cs="Times New Roman"/>
          <w:bCs/>
          <w:sz w:val="24"/>
          <w:szCs w:val="24"/>
        </w:rPr>
        <w:t>: “Học sinh được chọn giỏi môn Văn”</w:t>
      </w:r>
    </w:p>
    <w:p w14:paraId="2F4C57D1" w14:textId="77777777" w:rsidR="00ED397D" w:rsidRPr="00330A7E" w:rsidRDefault="00ED397D" w:rsidP="00330A7E">
      <w:pPr>
        <w:spacing w:after="0"/>
        <w:ind w:left="992"/>
        <w:rPr>
          <w:rFonts w:ascii="Times New Roman" w:eastAsia="Times New Roman" w:hAnsi="Times New Roman" w:cs="Times New Roman"/>
          <w:bCs/>
          <w:sz w:val="24"/>
          <w:szCs w:val="24"/>
        </w:rPr>
      </w:pPr>
      <w:r w:rsidRPr="00330A7E">
        <w:rPr>
          <w:rFonts w:ascii="Times New Roman" w:hAnsi="Times New Roman" w:cs="Times New Roman"/>
          <w:sz w:val="24"/>
          <w:szCs w:val="24"/>
        </w:rPr>
        <w:tab/>
      </w:r>
      <w:r w:rsidRPr="00330A7E">
        <w:rPr>
          <w:rFonts w:ascii="Times New Roman" w:hAnsi="Times New Roman" w:cs="Times New Roman"/>
          <w:position w:val="-6"/>
          <w:sz w:val="24"/>
          <w:szCs w:val="24"/>
        </w:rPr>
        <w:object w:dxaOrig="240" w:dyaOrig="279" w14:anchorId="19D23F85">
          <v:shape id="_x0000_i6243" type="#_x0000_t75" style="width:11.25pt;height:14.25pt" o:ole="">
            <v:imagedata r:id="rId9430" o:title=""/>
          </v:shape>
          <o:OLEObject Type="Embed" ProgID="Equation.DSMT4" ShapeID="_x0000_i6243" DrawAspect="Content" ObjectID="_1796845305" r:id="rId9431"/>
        </w:object>
      </w:r>
      <w:r w:rsidRPr="00330A7E">
        <w:rPr>
          <w:rFonts w:ascii="Times New Roman" w:eastAsia="Times New Roman" w:hAnsi="Times New Roman" w:cs="Times New Roman"/>
          <w:bCs/>
          <w:sz w:val="24"/>
          <w:szCs w:val="24"/>
        </w:rPr>
        <w:t xml:space="preserve">: “Học sinh được chọn không giỏi môn Toán” </w:t>
      </w:r>
    </w:p>
    <w:p w14:paraId="1ED1C245" w14:textId="77777777" w:rsidR="00ED397D" w:rsidRPr="00330A7E" w:rsidRDefault="00ED397D" w:rsidP="00330A7E">
      <w:pPr>
        <w:spacing w:after="0"/>
        <w:ind w:left="992"/>
        <w:rPr>
          <w:rFonts w:ascii="Times New Roman" w:eastAsia="Times New Roman" w:hAnsi="Times New Roman" w:cs="Times New Roman"/>
          <w:bCs/>
          <w:sz w:val="24"/>
          <w:szCs w:val="24"/>
        </w:rPr>
      </w:pPr>
      <w:r w:rsidRPr="00330A7E">
        <w:rPr>
          <w:rFonts w:ascii="Times New Roman" w:hAnsi="Times New Roman" w:cs="Times New Roman"/>
          <w:sz w:val="24"/>
          <w:szCs w:val="24"/>
        </w:rPr>
        <w:tab/>
      </w:r>
      <w:r w:rsidRPr="00330A7E">
        <w:rPr>
          <w:rFonts w:ascii="Times New Roman" w:hAnsi="Times New Roman" w:cs="Times New Roman"/>
          <w:position w:val="-4"/>
          <w:sz w:val="24"/>
          <w:szCs w:val="24"/>
        </w:rPr>
        <w:object w:dxaOrig="260" w:dyaOrig="260" w14:anchorId="31DB99EC">
          <v:shape id="_x0000_i6244" type="#_x0000_t75" style="width:13.5pt;height:13.5pt" o:ole="">
            <v:imagedata r:id="rId9432" o:title=""/>
          </v:shape>
          <o:OLEObject Type="Embed" ProgID="Equation.DSMT4" ShapeID="_x0000_i6244" DrawAspect="Content" ObjectID="_1796845306" r:id="rId9433"/>
        </w:object>
      </w:r>
      <w:r w:rsidRPr="00330A7E">
        <w:rPr>
          <w:rFonts w:ascii="Times New Roman" w:eastAsia="Times New Roman" w:hAnsi="Times New Roman" w:cs="Times New Roman"/>
          <w:bCs/>
          <w:sz w:val="24"/>
          <w:szCs w:val="24"/>
        </w:rPr>
        <w:t>: “Học sinh được chọn không giỏi môn Văn”</w:t>
      </w:r>
    </w:p>
    <w:p w14:paraId="7016A6A2" w14:textId="77777777" w:rsidR="00ED397D" w:rsidRPr="00330A7E" w:rsidRDefault="00ED397D" w:rsidP="00330A7E">
      <w:pPr>
        <w:spacing w:after="0"/>
        <w:ind w:left="992"/>
        <w:rPr>
          <w:rFonts w:ascii="Times New Roman" w:eastAsia="Times New Roman" w:hAnsi="Times New Roman" w:cs="Times New Roman"/>
          <w:bCs/>
          <w:sz w:val="24"/>
          <w:szCs w:val="24"/>
        </w:rPr>
      </w:pPr>
      <w:r w:rsidRPr="00330A7E">
        <w:rPr>
          <w:rFonts w:ascii="Times New Roman" w:eastAsia="Times New Roman" w:hAnsi="Times New Roman" w:cs="Times New Roman"/>
          <w:bCs/>
          <w:sz w:val="24"/>
          <w:szCs w:val="24"/>
        </w:rPr>
        <w:t xml:space="preserve">Số học sinh giỏi cả 2 môn là: </w:t>
      </w:r>
      <w:r w:rsidRPr="00330A7E">
        <w:rPr>
          <w:rFonts w:ascii="Times New Roman" w:hAnsi="Times New Roman" w:cs="Times New Roman"/>
          <w:position w:val="-6"/>
          <w:sz w:val="24"/>
          <w:szCs w:val="24"/>
        </w:rPr>
        <w:object w:dxaOrig="1540" w:dyaOrig="279" w14:anchorId="50ACCCF3">
          <v:shape id="_x0000_i6245" type="#_x0000_t75" style="width:77.25pt;height:14.25pt" o:ole="">
            <v:imagedata r:id="rId9434" o:title=""/>
          </v:shape>
          <o:OLEObject Type="Embed" ProgID="Equation.DSMT4" ShapeID="_x0000_i6245" DrawAspect="Content" ObjectID="_1796845307" r:id="rId9435"/>
        </w:object>
      </w:r>
    </w:p>
    <w:p w14:paraId="30037F53" w14:textId="77777777" w:rsidR="00ED397D" w:rsidRPr="00330A7E" w:rsidRDefault="00ED397D" w:rsidP="00330A7E">
      <w:pPr>
        <w:spacing w:after="0"/>
        <w:ind w:left="992"/>
        <w:rPr>
          <w:rFonts w:ascii="Times New Roman" w:eastAsia="Times New Roman" w:hAnsi="Times New Roman" w:cs="Times New Roman"/>
          <w:bCs/>
          <w:sz w:val="24"/>
          <w:szCs w:val="24"/>
        </w:rPr>
      </w:pPr>
      <w:r w:rsidRPr="00330A7E">
        <w:rPr>
          <w:rFonts w:ascii="Times New Roman" w:hAnsi="Times New Roman" w:cs="Times New Roman"/>
          <w:b/>
          <w:bCs/>
          <w:sz w:val="24"/>
          <w:szCs w:val="24"/>
        </w:rPr>
        <w:t xml:space="preserve">a) </w:t>
      </w:r>
      <w:r w:rsidRPr="00330A7E">
        <w:rPr>
          <w:rFonts w:ascii="Times New Roman" w:eastAsia="Times New Roman" w:hAnsi="Times New Roman" w:cs="Times New Roman"/>
          <w:bCs/>
          <w:sz w:val="24"/>
          <w:szCs w:val="24"/>
        </w:rPr>
        <w:t>Trong số 23 học sinh giỏi Toán, chỉ có đúng 8 học sinh giỏi Văn nên</w:t>
      </w:r>
      <w:r w:rsidRPr="00330A7E">
        <w:rPr>
          <w:rFonts w:ascii="Times New Roman" w:eastAsia="Cambria" w:hAnsi="Times New Roman" w:cs="Times New Roman"/>
          <w:b/>
          <w:color w:val="0000FF"/>
          <w:sz w:val="24"/>
          <w:szCs w:val="24"/>
        </w:rPr>
        <w:t xml:space="preserve"> </w:t>
      </w:r>
      <w:r w:rsidRPr="00330A7E">
        <w:rPr>
          <w:rFonts w:ascii="Times New Roman" w:eastAsia="Times New Roman" w:hAnsi="Times New Roman" w:cs="Times New Roman"/>
          <w:bCs/>
          <w:sz w:val="24"/>
          <w:szCs w:val="24"/>
        </w:rPr>
        <w:t xml:space="preserve">xác suất để chọn “học sinh được chọn giỏi môn Toán biết rằng học sinh đó cũng giỏi môn Văn” là </w:t>
      </w:r>
      <w:r w:rsidRPr="00330A7E">
        <w:rPr>
          <w:rFonts w:ascii="Times New Roman" w:hAnsi="Times New Roman" w:cs="Times New Roman"/>
          <w:position w:val="-24"/>
          <w:sz w:val="24"/>
          <w:szCs w:val="24"/>
        </w:rPr>
        <w:object w:dxaOrig="1840" w:dyaOrig="639" w14:anchorId="103F546E">
          <v:shape id="_x0000_i6246" type="#_x0000_t75" style="width:93pt;height:32.25pt" o:ole="">
            <v:imagedata r:id="rId9436" o:title=""/>
          </v:shape>
          <o:OLEObject Type="Embed" ProgID="Equation.DSMT4" ShapeID="_x0000_i6246" DrawAspect="Content" ObjectID="_1796845308" r:id="rId9437"/>
        </w:object>
      </w:r>
      <w:r w:rsidRPr="00330A7E">
        <w:rPr>
          <w:rFonts w:ascii="Times New Roman" w:hAnsi="Times New Roman" w:cs="Times New Roman"/>
          <w:sz w:val="24"/>
          <w:szCs w:val="24"/>
        </w:rPr>
        <w:t xml:space="preserve"> nên mệnh đề đúng</w:t>
      </w:r>
    </w:p>
    <w:p w14:paraId="11387157" w14:textId="77777777" w:rsidR="00ED397D" w:rsidRPr="00330A7E" w:rsidRDefault="00ED397D" w:rsidP="00330A7E">
      <w:pPr>
        <w:spacing w:after="0"/>
        <w:ind w:left="992"/>
        <w:rPr>
          <w:rFonts w:ascii="Times New Roman" w:eastAsia="Times New Roman" w:hAnsi="Times New Roman" w:cs="Times New Roman"/>
          <w:bCs/>
          <w:sz w:val="24"/>
          <w:szCs w:val="24"/>
        </w:rPr>
      </w:pPr>
      <w:r w:rsidRPr="00330A7E">
        <w:rPr>
          <w:rFonts w:ascii="Times New Roman" w:hAnsi="Times New Roman" w:cs="Times New Roman"/>
          <w:b/>
          <w:bCs/>
          <w:sz w:val="24"/>
          <w:szCs w:val="24"/>
        </w:rPr>
        <w:t xml:space="preserve">b) </w:t>
      </w:r>
      <w:r w:rsidRPr="00330A7E">
        <w:rPr>
          <w:rFonts w:ascii="Times New Roman" w:eastAsia="Times New Roman" w:hAnsi="Times New Roman" w:cs="Times New Roman"/>
          <w:bCs/>
          <w:sz w:val="24"/>
          <w:szCs w:val="24"/>
        </w:rPr>
        <w:t xml:space="preserve">Trong số 20 học sinh giỏi Văn, chỉ có đúng 8 học sinh giỏi Toán nên xác suất để chọn “học sinh được chọn giỏi môn Văn biết rằng học sinh đó cũng giỏi môn Toán” là </w:t>
      </w:r>
      <w:r w:rsidRPr="00330A7E">
        <w:rPr>
          <w:rFonts w:ascii="Times New Roman" w:hAnsi="Times New Roman" w:cs="Times New Roman"/>
          <w:position w:val="-24"/>
          <w:sz w:val="24"/>
          <w:szCs w:val="24"/>
        </w:rPr>
        <w:object w:dxaOrig="1420" w:dyaOrig="639" w14:anchorId="6896C4BE">
          <v:shape id="_x0000_i6247" type="#_x0000_t75" style="width:71.25pt;height:32.25pt" o:ole="">
            <v:imagedata r:id="rId9438" o:title=""/>
          </v:shape>
          <o:OLEObject Type="Embed" ProgID="Equation.DSMT4" ShapeID="_x0000_i6247" DrawAspect="Content" ObjectID="_1796845309" r:id="rId9439"/>
        </w:object>
      </w:r>
      <w:r w:rsidRPr="00330A7E">
        <w:rPr>
          <w:rFonts w:ascii="Times New Roman" w:hAnsi="Times New Roman" w:cs="Times New Roman"/>
          <w:sz w:val="24"/>
          <w:szCs w:val="24"/>
        </w:rPr>
        <w:t xml:space="preserve"> nên mệnh đề đúng</w:t>
      </w:r>
    </w:p>
    <w:p w14:paraId="3D60D672" w14:textId="77777777" w:rsidR="00ED397D" w:rsidRPr="00330A7E" w:rsidRDefault="00ED397D" w:rsidP="00330A7E">
      <w:pPr>
        <w:spacing w:after="0"/>
        <w:ind w:left="992"/>
        <w:rPr>
          <w:rFonts w:ascii="Times New Roman" w:eastAsia="Times New Roman" w:hAnsi="Times New Roman" w:cs="Times New Roman"/>
          <w:bCs/>
          <w:sz w:val="24"/>
          <w:szCs w:val="24"/>
        </w:rPr>
      </w:pPr>
      <w:r w:rsidRPr="00330A7E">
        <w:rPr>
          <w:rFonts w:ascii="Times New Roman" w:hAnsi="Times New Roman" w:cs="Times New Roman"/>
          <w:b/>
          <w:bCs/>
          <w:sz w:val="24"/>
          <w:szCs w:val="24"/>
        </w:rPr>
        <w:t xml:space="preserve">c) </w:t>
      </w:r>
      <w:r w:rsidRPr="00330A7E">
        <w:rPr>
          <w:rFonts w:ascii="Times New Roman" w:eastAsia="Times New Roman" w:hAnsi="Times New Roman" w:cs="Times New Roman"/>
          <w:bCs/>
          <w:sz w:val="24"/>
          <w:szCs w:val="24"/>
        </w:rPr>
        <w:t xml:space="preserve">Trong số 20 học sinh giỏi Văn, có đúng 8 học sinh giỏi cả Văn và Toán, nên số học sinh giỏi Văn mà không giỏi Toán là 12. Xác suất để học sinh được chọn "học sinh không giỏi môn Toán biết rằng học sinh đó giỏi môn Văn" là </w:t>
      </w:r>
      <w:r w:rsidRPr="00330A7E">
        <w:rPr>
          <w:rFonts w:ascii="Times New Roman" w:hAnsi="Times New Roman" w:cs="Times New Roman"/>
          <w:position w:val="-24"/>
          <w:sz w:val="24"/>
          <w:szCs w:val="24"/>
        </w:rPr>
        <w:object w:dxaOrig="1800" w:dyaOrig="639" w14:anchorId="7B06A37B">
          <v:shape id="_x0000_i6248" type="#_x0000_t75" style="width:89.25pt;height:32.25pt" o:ole="">
            <v:imagedata r:id="rId9440" o:title=""/>
          </v:shape>
          <o:OLEObject Type="Embed" ProgID="Equation.DSMT4" ShapeID="_x0000_i6248" DrawAspect="Content" ObjectID="_1796845310" r:id="rId9441"/>
        </w:object>
      </w:r>
      <w:r w:rsidRPr="00330A7E">
        <w:rPr>
          <w:rFonts w:ascii="Times New Roman" w:hAnsi="Times New Roman" w:cs="Times New Roman"/>
          <w:sz w:val="24"/>
          <w:szCs w:val="24"/>
        </w:rPr>
        <w:t xml:space="preserve"> nên mệnh đề sai</w:t>
      </w:r>
    </w:p>
    <w:p w14:paraId="470FA3F6"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b/>
          <w:bCs/>
          <w:sz w:val="24"/>
          <w:szCs w:val="24"/>
        </w:rPr>
        <w:lastRenderedPageBreak/>
        <w:t xml:space="preserve">d) </w:t>
      </w:r>
      <w:r w:rsidRPr="00330A7E">
        <w:rPr>
          <w:rFonts w:ascii="Times New Roman" w:eastAsia="Times New Roman" w:hAnsi="Times New Roman" w:cs="Times New Roman"/>
          <w:bCs/>
          <w:sz w:val="24"/>
          <w:szCs w:val="24"/>
        </w:rPr>
        <w:t xml:space="preserve">Trong số 23 học sinh giỏi Toán, có đúng 8 học sinh giỏi cả Toán và Văn nên số học sinh không giỏi Văn mà giỏi Toán là </w:t>
      </w:r>
      <w:r w:rsidRPr="00330A7E">
        <w:rPr>
          <w:rFonts w:ascii="Times New Roman" w:hAnsi="Times New Roman" w:cs="Times New Roman"/>
          <w:position w:val="-6"/>
          <w:sz w:val="24"/>
          <w:szCs w:val="24"/>
        </w:rPr>
        <w:object w:dxaOrig="1080" w:dyaOrig="279" w14:anchorId="48BAAC8E">
          <v:shape id="_x0000_i6249" type="#_x0000_t75" style="width:54.75pt;height:14.25pt" o:ole="">
            <v:imagedata r:id="rId9442" o:title=""/>
          </v:shape>
          <o:OLEObject Type="Embed" ProgID="Equation.DSMT4" ShapeID="_x0000_i6249" DrawAspect="Content" ObjectID="_1796845311" r:id="rId9443"/>
        </w:object>
      </w:r>
      <w:r w:rsidRPr="00330A7E">
        <w:rPr>
          <w:rFonts w:ascii="Times New Roman" w:eastAsia="Times New Roman" w:hAnsi="Times New Roman" w:cs="Times New Roman"/>
          <w:bCs/>
          <w:sz w:val="24"/>
          <w:szCs w:val="24"/>
        </w:rPr>
        <w:t xml:space="preserve">. Xác suất để học sinh được chọn "học sinh không giỏi môn Văn biết rằng học sinh đó giỏi môn Toán" là </w:t>
      </w:r>
      <w:r w:rsidRPr="00330A7E">
        <w:rPr>
          <w:rFonts w:ascii="Times New Roman" w:hAnsi="Times New Roman" w:cs="Times New Roman"/>
          <w:position w:val="-24"/>
          <w:sz w:val="24"/>
          <w:szCs w:val="24"/>
        </w:rPr>
        <w:object w:dxaOrig="1480" w:dyaOrig="639" w14:anchorId="3C7A9BA1">
          <v:shape id="_x0000_i6250" type="#_x0000_t75" style="width:74.25pt;height:32.25pt" o:ole="">
            <v:imagedata r:id="rId9444" o:title=""/>
          </v:shape>
          <o:OLEObject Type="Embed" ProgID="Equation.DSMT4" ShapeID="_x0000_i6250" DrawAspect="Content" ObjectID="_1796845312" r:id="rId9445"/>
        </w:object>
      </w:r>
      <w:r w:rsidRPr="00330A7E">
        <w:rPr>
          <w:rFonts w:ascii="Times New Roman" w:hAnsi="Times New Roman" w:cs="Times New Roman"/>
          <w:sz w:val="24"/>
          <w:szCs w:val="24"/>
        </w:rPr>
        <w:t xml:space="preserve"> nên mệnh đề sai</w:t>
      </w:r>
    </w:p>
    <w:p w14:paraId="3E11F852" w14:textId="77777777" w:rsidR="00ED397D" w:rsidRPr="00330A7E" w:rsidRDefault="00ED397D" w:rsidP="00330A7E">
      <w:pPr>
        <w:pStyle w:val="Normal0"/>
        <w:spacing w:before="120" w:line="276" w:lineRule="auto"/>
        <w:ind w:left="992" w:hanging="992"/>
        <w:jc w:val="both"/>
        <w:rPr>
          <w:bCs/>
        </w:rPr>
      </w:pPr>
      <w:r w:rsidRPr="00330A7E">
        <w:rPr>
          <w:b/>
        </w:rPr>
        <w:t>PHẦN III. Câu trắc nghiệm trả lời ngắn.</w:t>
      </w:r>
      <w:r w:rsidRPr="00330A7E">
        <w:rPr>
          <w:bCs/>
          <w:color w:val="0033CC"/>
        </w:rPr>
        <w:t xml:space="preserve"> </w:t>
      </w:r>
      <w:r w:rsidRPr="00330A7E">
        <w:rPr>
          <w:bCs/>
        </w:rPr>
        <w:t>Thí sinh trả lời từ câu 1 đến câu 6.</w:t>
      </w:r>
    </w:p>
    <w:p w14:paraId="52704777" w14:textId="77777777" w:rsidR="00ED397D" w:rsidRPr="00330A7E" w:rsidRDefault="00ED397D" w:rsidP="000E1E56">
      <w:pPr>
        <w:pStyle w:val="ListParagraph"/>
        <w:numPr>
          <w:ilvl w:val="0"/>
          <w:numId w:val="74"/>
        </w:numPr>
        <w:tabs>
          <w:tab w:val="left" w:pos="992"/>
        </w:tabs>
        <w:spacing w:before="120" w:line="276" w:lineRule="auto"/>
        <w:jc w:val="left"/>
        <w:rPr>
          <w:rFonts w:ascii="Times New Roman" w:hAnsi="Times New Roman" w:cs="Times New Roman"/>
          <w:color w:val="7030A0"/>
          <w:sz w:val="24"/>
          <w:szCs w:val="24"/>
        </w:rPr>
      </w:pPr>
      <w:r w:rsidRPr="00330A7E">
        <w:rPr>
          <w:rFonts w:ascii="Times New Roman" w:hAnsi="Times New Roman" w:cs="Times New Roman"/>
          <w:sz w:val="24"/>
          <w:szCs w:val="24"/>
        </w:rPr>
        <w:t xml:space="preserve">Một hoa văn trang trí được tạo ra từ một miếng bìa hình vuông cạnh bằng </w:t>
      </w:r>
      <w:r w:rsidRPr="00330A7E">
        <w:rPr>
          <w:rFonts w:ascii="Times New Roman" w:hAnsi="Times New Roman" w:cs="Times New Roman"/>
          <w:position w:val="-6"/>
          <w:sz w:val="24"/>
          <w:szCs w:val="24"/>
        </w:rPr>
        <w:object w:dxaOrig="279" w:dyaOrig="279" w14:anchorId="46B13360">
          <v:shape id="_x0000_i6251" type="#_x0000_t75" style="width:13.5pt;height:13.5pt" o:ole="">
            <v:imagedata r:id="rId9446" o:title=""/>
          </v:shape>
          <o:OLEObject Type="Embed" ProgID="Equation.DSMT4" ShapeID="_x0000_i6251" DrawAspect="Content" ObjectID="_1796845313" r:id="rId9447"/>
        </w:object>
      </w:r>
      <w:r w:rsidRPr="00330A7E">
        <w:rPr>
          <w:rFonts w:ascii="Times New Roman" w:hAnsi="Times New Roman" w:cs="Times New Roman"/>
          <w:sz w:val="24"/>
          <w:szCs w:val="24"/>
        </w:rPr>
        <w:t xml:space="preserve">cm bằng cách khoét đi bốn phần bằng nhau có hình dạng parabol như hình bên. Biết </w:t>
      </w:r>
      <w:r w:rsidRPr="00330A7E">
        <w:rPr>
          <w:rFonts w:ascii="Times New Roman" w:hAnsi="Times New Roman" w:cs="Times New Roman"/>
          <w:position w:val="-6"/>
          <w:sz w:val="24"/>
          <w:szCs w:val="24"/>
        </w:rPr>
        <w:object w:dxaOrig="740" w:dyaOrig="279" w14:anchorId="170CB315">
          <v:shape id="_x0000_i6252" type="#_x0000_t75" style="width:36.75pt;height:13.5pt" o:ole="">
            <v:imagedata r:id="rId9448" o:title=""/>
          </v:shape>
          <o:OLEObject Type="Embed" ProgID="Equation.DSMT4" ShapeID="_x0000_i6252" DrawAspect="Content" ObjectID="_1796845314" r:id="rId9449"/>
        </w:object>
      </w:r>
      <w:r w:rsidRPr="00330A7E">
        <w:rPr>
          <w:rFonts w:ascii="Times New Roman" w:hAnsi="Times New Roman" w:cs="Times New Roman"/>
          <w:sz w:val="24"/>
          <w:szCs w:val="24"/>
        </w:rPr>
        <w:t xml:space="preserve">cm, </w:t>
      </w:r>
      <w:r w:rsidRPr="00330A7E">
        <w:rPr>
          <w:rFonts w:ascii="Times New Roman" w:hAnsi="Times New Roman" w:cs="Times New Roman"/>
          <w:position w:val="-6"/>
          <w:sz w:val="24"/>
          <w:szCs w:val="24"/>
        </w:rPr>
        <w:object w:dxaOrig="800" w:dyaOrig="279" w14:anchorId="5D3EF1DC">
          <v:shape id="_x0000_i6253" type="#_x0000_t75" style="width:39.75pt;height:13.5pt" o:ole="">
            <v:imagedata r:id="rId9450" o:title=""/>
          </v:shape>
          <o:OLEObject Type="Embed" ProgID="Equation.DSMT4" ShapeID="_x0000_i6253" DrawAspect="Content" ObjectID="_1796845315" r:id="rId9451"/>
        </w:object>
      </w:r>
      <w:r w:rsidRPr="00330A7E">
        <w:rPr>
          <w:rFonts w:ascii="Times New Roman" w:hAnsi="Times New Roman" w:cs="Times New Roman"/>
          <w:sz w:val="24"/>
          <w:szCs w:val="24"/>
        </w:rPr>
        <w:t xml:space="preserve"> cm. Tính diện tích bề mặt hoa văn đó. </w:t>
      </w:r>
      <w:r w:rsidRPr="00330A7E">
        <w:rPr>
          <w:rFonts w:ascii="Times New Roman" w:hAnsi="Times New Roman" w:cs="Times New Roman"/>
          <w:b/>
          <w:sz w:val="24"/>
          <w:szCs w:val="24"/>
        </w:rPr>
        <w:t>(Kết quả làm tròn đến hàng phần mười).</w:t>
      </w:r>
    </w:p>
    <w:p w14:paraId="38728CBA" w14:textId="77777777" w:rsidR="00ED397D" w:rsidRPr="00330A7E" w:rsidRDefault="00ED397D" w:rsidP="00330A7E">
      <w:pPr>
        <w:pStyle w:val="Normal0"/>
        <w:spacing w:before="120" w:line="276" w:lineRule="auto"/>
        <w:ind w:left="992"/>
        <w:jc w:val="center"/>
        <w:rPr>
          <w:color w:val="7030A0"/>
        </w:rPr>
      </w:pPr>
      <w:r w:rsidRPr="00330A7E">
        <w:rPr>
          <w:noProof/>
          <w:color w:val="7030A0"/>
        </w:rPr>
        <w:drawing>
          <wp:inline distT="0" distB="0" distL="0" distR="0" wp14:anchorId="7E2569B4" wp14:editId="7C551BD1">
            <wp:extent cx="1876425" cy="1781175"/>
            <wp:effectExtent l="0" t="0" r="9525" b="9525"/>
            <wp:docPr id="378716886" name="Picture 378716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9044">
                      <a:extLst>
                        <a:ext uri="{28A0092B-C50C-407E-A947-70E740481C1C}">
                          <a14:useLocalDpi xmlns:a14="http://schemas.microsoft.com/office/drawing/2010/main" val="0"/>
                        </a:ext>
                      </a:extLst>
                    </a:blip>
                    <a:srcRect/>
                    <a:stretch>
                      <a:fillRect/>
                    </a:stretch>
                  </pic:blipFill>
                  <pic:spPr bwMode="auto">
                    <a:xfrm>
                      <a:off x="0" y="0"/>
                      <a:ext cx="1876425" cy="1781175"/>
                    </a:xfrm>
                    <a:prstGeom prst="rect">
                      <a:avLst/>
                    </a:prstGeom>
                    <a:noFill/>
                    <a:ln>
                      <a:noFill/>
                    </a:ln>
                  </pic:spPr>
                </pic:pic>
              </a:graphicData>
            </a:graphic>
          </wp:inline>
        </w:drawing>
      </w:r>
    </w:p>
    <w:p w14:paraId="1D8D9603" w14:textId="77777777" w:rsidR="00ED397D" w:rsidRPr="00330A7E" w:rsidRDefault="00ED397D" w:rsidP="00330A7E">
      <w:pPr>
        <w:spacing w:before="120"/>
        <w:ind w:left="992"/>
        <w:jc w:val="center"/>
        <w:rPr>
          <w:rFonts w:ascii="Times New Roman" w:eastAsia="Times New Roman" w:hAnsi="Times New Roman" w:cs="Times New Roman"/>
          <w:b/>
          <w:i/>
          <w:noProof/>
          <w:color w:val="C00000"/>
          <w:sz w:val="24"/>
          <w:szCs w:val="24"/>
          <w:lang w:eastAsia="vi-VN"/>
        </w:rPr>
      </w:pPr>
      <w:r w:rsidRPr="00330A7E">
        <w:rPr>
          <w:rFonts w:ascii="Times New Roman" w:eastAsia="Times New Roman" w:hAnsi="Times New Roman" w:cs="Times New Roman"/>
          <w:noProof/>
          <w:color w:val="C00000"/>
          <w:sz w:val="24"/>
          <w:szCs w:val="24"/>
          <w:lang w:eastAsia="vi-VN"/>
        </w:rPr>
        <w:sym w:font="Wingdings" w:char="F040"/>
      </w:r>
      <w:r w:rsidRPr="00330A7E">
        <w:rPr>
          <w:rFonts w:ascii="Times New Roman" w:eastAsia="Times New Roman" w:hAnsi="Times New Roman" w:cs="Times New Roman"/>
          <w:noProof/>
          <w:color w:val="C00000"/>
          <w:sz w:val="24"/>
          <w:szCs w:val="24"/>
          <w:lang w:eastAsia="vi-VN"/>
        </w:rPr>
        <w:t xml:space="preserve"> </w:t>
      </w:r>
      <w:r w:rsidRPr="00330A7E">
        <w:rPr>
          <w:rFonts w:ascii="Times New Roman" w:eastAsia="Times New Roman" w:hAnsi="Times New Roman" w:cs="Times New Roman"/>
          <w:b/>
          <w:i/>
          <w:noProof/>
          <w:color w:val="C00000"/>
          <w:sz w:val="24"/>
          <w:szCs w:val="24"/>
          <w:lang w:eastAsia="vi-VN"/>
        </w:rPr>
        <w:t>Lời giải</w:t>
      </w:r>
    </w:p>
    <w:p w14:paraId="5BC0ADC8" w14:textId="77777777" w:rsidR="00ED397D" w:rsidRPr="00330A7E" w:rsidRDefault="00ED397D" w:rsidP="00330A7E">
      <w:pPr>
        <w:spacing w:before="120"/>
        <w:ind w:left="992"/>
        <w:rPr>
          <w:rFonts w:ascii="Times New Roman" w:hAnsi="Times New Roman" w:cs="Times New Roman"/>
          <w:b/>
          <w:color w:val="7030A0"/>
          <w:sz w:val="24"/>
          <w:szCs w:val="24"/>
          <w:lang w:val="vi-VN"/>
        </w:rPr>
      </w:pPr>
      <w:r w:rsidRPr="00330A7E">
        <w:rPr>
          <w:rFonts w:ascii="Times New Roman" w:eastAsia="Times New Roman" w:hAnsi="Times New Roman" w:cs="Times New Roman"/>
          <w:b/>
          <w:i/>
          <w:color w:val="C00000"/>
          <w:sz w:val="24"/>
          <w:szCs w:val="24"/>
        </w:rPr>
        <w:t>Trả lời: 46,7</w:t>
      </w:r>
    </w:p>
    <w:p w14:paraId="09D7B072" w14:textId="77777777" w:rsidR="00ED397D" w:rsidRPr="00330A7E" w:rsidRDefault="00ED397D" w:rsidP="00330A7E">
      <w:pPr>
        <w:spacing w:before="120"/>
        <w:ind w:left="992"/>
        <w:jc w:val="center"/>
        <w:rPr>
          <w:rFonts w:ascii="Times New Roman" w:hAnsi="Times New Roman" w:cs="Times New Roman"/>
          <w:b/>
          <w:color w:val="7030A0"/>
          <w:sz w:val="24"/>
          <w:szCs w:val="24"/>
        </w:rPr>
      </w:pPr>
      <w:r w:rsidRPr="00330A7E">
        <w:rPr>
          <w:rFonts w:ascii="Times New Roman" w:hAnsi="Times New Roman" w:cs="Times New Roman"/>
          <w:b/>
          <w:noProof/>
          <w:color w:val="7030A0"/>
          <w:sz w:val="24"/>
          <w:szCs w:val="24"/>
          <w:lang w:eastAsia="en-US"/>
        </w:rPr>
        <w:drawing>
          <wp:inline distT="0" distB="0" distL="0" distR="0" wp14:anchorId="681923D3" wp14:editId="27803C15">
            <wp:extent cx="2305050" cy="1914525"/>
            <wp:effectExtent l="0" t="0" r="0" b="9525"/>
            <wp:docPr id="1845940539" name="Picture 1845940539" descr="28907191_574491819585491_6712750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28907191_574491819585491_67127502_n"/>
                    <pic:cNvPicPr>
                      <a:picLocks noChangeAspect="1" noChangeArrowheads="1"/>
                    </pic:cNvPicPr>
                  </pic:nvPicPr>
                  <pic:blipFill>
                    <a:blip r:embed="rId9452" cstate="print">
                      <a:extLst>
                        <a:ext uri="{28A0092B-C50C-407E-A947-70E740481C1C}">
                          <a14:useLocalDpi xmlns:a14="http://schemas.microsoft.com/office/drawing/2010/main" val="0"/>
                        </a:ext>
                      </a:extLst>
                    </a:blip>
                    <a:srcRect/>
                    <a:stretch>
                      <a:fillRect/>
                    </a:stretch>
                  </pic:blipFill>
                  <pic:spPr bwMode="auto">
                    <a:xfrm>
                      <a:off x="0" y="0"/>
                      <a:ext cx="2305050" cy="1914525"/>
                    </a:xfrm>
                    <a:prstGeom prst="rect">
                      <a:avLst/>
                    </a:prstGeom>
                    <a:noFill/>
                    <a:ln>
                      <a:noFill/>
                    </a:ln>
                  </pic:spPr>
                </pic:pic>
              </a:graphicData>
            </a:graphic>
          </wp:inline>
        </w:drawing>
      </w:r>
    </w:p>
    <w:p w14:paraId="3298B046" w14:textId="77777777" w:rsidR="00ED397D" w:rsidRPr="00330A7E" w:rsidRDefault="00ED397D" w:rsidP="00330A7E">
      <w:pPr>
        <w:spacing w:before="120"/>
        <w:ind w:left="992"/>
        <w:rPr>
          <w:rFonts w:ascii="Times New Roman" w:hAnsi="Times New Roman" w:cs="Times New Roman"/>
          <w:sz w:val="24"/>
          <w:szCs w:val="24"/>
        </w:rPr>
      </w:pPr>
      <w:r w:rsidRPr="00330A7E">
        <w:rPr>
          <w:rFonts w:ascii="Times New Roman" w:hAnsi="Times New Roman" w:cs="Times New Roman"/>
          <w:sz w:val="24"/>
          <w:szCs w:val="24"/>
        </w:rPr>
        <w:t xml:space="preserve">Đưa parabol vào hệ trục </w:t>
      </w:r>
      <w:r w:rsidRPr="00330A7E">
        <w:rPr>
          <w:rFonts w:ascii="Times New Roman" w:hAnsi="Times New Roman" w:cs="Times New Roman"/>
          <w:position w:val="-10"/>
          <w:sz w:val="24"/>
          <w:szCs w:val="24"/>
        </w:rPr>
        <w:object w:dxaOrig="460" w:dyaOrig="320" w14:anchorId="52D17ED4">
          <v:shape id="_x0000_i6254" type="#_x0000_t75" style="width:23.25pt;height:16.5pt" o:ole="">
            <v:imagedata r:id="rId9453" o:title=""/>
          </v:shape>
          <o:OLEObject Type="Embed" ProgID="Equation.DSMT4" ShapeID="_x0000_i6254" DrawAspect="Content" ObjectID="_1796845316" r:id="rId9454"/>
        </w:object>
      </w:r>
      <w:r w:rsidRPr="00330A7E">
        <w:rPr>
          <w:rFonts w:ascii="Times New Roman" w:hAnsi="Times New Roman" w:cs="Times New Roman"/>
          <w:sz w:val="24"/>
          <w:szCs w:val="24"/>
        </w:rPr>
        <w:t xml:space="preserve"> ta tìm được phương trình là: </w:t>
      </w:r>
      <w:r w:rsidRPr="00330A7E">
        <w:rPr>
          <w:rFonts w:ascii="Times New Roman" w:hAnsi="Times New Roman" w:cs="Times New Roman"/>
          <w:position w:val="-24"/>
          <w:sz w:val="24"/>
          <w:szCs w:val="24"/>
        </w:rPr>
        <w:object w:dxaOrig="2260" w:dyaOrig="620" w14:anchorId="49FB7929">
          <v:shape id="_x0000_i6255" type="#_x0000_t75" style="width:112.5pt;height:31.5pt" o:ole="">
            <v:imagedata r:id="rId9455" o:title=""/>
          </v:shape>
          <o:OLEObject Type="Embed" ProgID="Equation.DSMT4" ShapeID="_x0000_i6255" DrawAspect="Content" ObjectID="_1796845317" r:id="rId9456"/>
        </w:object>
      </w:r>
      <w:r w:rsidRPr="00330A7E">
        <w:rPr>
          <w:rFonts w:ascii="Times New Roman" w:hAnsi="Times New Roman" w:cs="Times New Roman"/>
          <w:sz w:val="24"/>
          <w:szCs w:val="24"/>
        </w:rPr>
        <w:t>.</w:t>
      </w:r>
    </w:p>
    <w:p w14:paraId="26AF4360" w14:textId="77777777" w:rsidR="00ED397D" w:rsidRPr="00330A7E" w:rsidRDefault="00ED397D" w:rsidP="00330A7E">
      <w:pPr>
        <w:spacing w:before="120"/>
        <w:ind w:left="992"/>
        <w:rPr>
          <w:rFonts w:ascii="Times New Roman" w:hAnsi="Times New Roman" w:cs="Times New Roman"/>
          <w:sz w:val="24"/>
          <w:szCs w:val="24"/>
        </w:rPr>
      </w:pPr>
      <w:r w:rsidRPr="00330A7E">
        <w:rPr>
          <w:rFonts w:ascii="Times New Roman" w:hAnsi="Times New Roman" w:cs="Times New Roman"/>
          <w:sz w:val="24"/>
          <w:szCs w:val="24"/>
        </w:rPr>
        <w:t xml:space="preserve">Diện tích hình phẳng giới hạn bởi </w:t>
      </w:r>
      <w:r w:rsidRPr="00330A7E">
        <w:rPr>
          <w:rFonts w:ascii="Times New Roman" w:hAnsi="Times New Roman" w:cs="Times New Roman"/>
          <w:position w:val="-24"/>
          <w:sz w:val="24"/>
          <w:szCs w:val="24"/>
        </w:rPr>
        <w:object w:dxaOrig="2260" w:dyaOrig="620" w14:anchorId="4F63F42F">
          <v:shape id="_x0000_i6256" type="#_x0000_t75" style="width:112.5pt;height:31.5pt" o:ole="">
            <v:imagedata r:id="rId9457" o:title=""/>
          </v:shape>
          <o:OLEObject Type="Embed" ProgID="Equation.DSMT4" ShapeID="_x0000_i6256" DrawAspect="Content" ObjectID="_1796845318" r:id="rId9458"/>
        </w:object>
      </w:r>
      <w:r w:rsidRPr="00330A7E">
        <w:rPr>
          <w:rFonts w:ascii="Times New Roman" w:hAnsi="Times New Roman" w:cs="Times New Roman"/>
          <w:sz w:val="24"/>
          <w:szCs w:val="24"/>
        </w:rPr>
        <w:t xml:space="preserve">, trục hoành và các đường thẳng </w:t>
      </w:r>
      <w:r w:rsidRPr="00330A7E">
        <w:rPr>
          <w:rFonts w:ascii="Times New Roman" w:hAnsi="Times New Roman" w:cs="Times New Roman"/>
          <w:position w:val="-6"/>
          <w:sz w:val="24"/>
          <w:szCs w:val="24"/>
        </w:rPr>
        <w:object w:dxaOrig="560" w:dyaOrig="279" w14:anchorId="489B8431">
          <v:shape id="_x0000_i6257" type="#_x0000_t75" style="width:28.5pt;height:13.5pt" o:ole="">
            <v:imagedata r:id="rId9459" o:title=""/>
          </v:shape>
          <o:OLEObject Type="Embed" ProgID="Equation.DSMT4" ShapeID="_x0000_i6257" DrawAspect="Content" ObjectID="_1796845319" r:id="rId9460"/>
        </w:objec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540" w:dyaOrig="279" w14:anchorId="112B32D5">
          <v:shape id="_x0000_i6258" type="#_x0000_t75" style="width:27pt;height:13.5pt" o:ole="">
            <v:imagedata r:id="rId9461" o:title=""/>
          </v:shape>
          <o:OLEObject Type="Embed" ProgID="Equation.DSMT4" ShapeID="_x0000_i6258" DrawAspect="Content" ObjectID="_1796845320" r:id="rId9462"/>
        </w:object>
      </w:r>
      <w:r w:rsidRPr="00330A7E">
        <w:rPr>
          <w:rFonts w:ascii="Times New Roman" w:hAnsi="Times New Roman" w:cs="Times New Roman"/>
          <w:sz w:val="24"/>
          <w:szCs w:val="24"/>
        </w:rPr>
        <w:t xml:space="preserve"> là: </w:t>
      </w:r>
      <w:r w:rsidRPr="00330A7E">
        <w:rPr>
          <w:rFonts w:ascii="Times New Roman" w:hAnsi="Times New Roman" w:cs="Times New Roman"/>
          <w:position w:val="-32"/>
          <w:sz w:val="24"/>
          <w:szCs w:val="24"/>
        </w:rPr>
        <w:object w:dxaOrig="2880" w:dyaOrig="740" w14:anchorId="4149BF7D">
          <v:shape id="_x0000_i6259" type="#_x0000_t75" style="width:2in;height:36.75pt" o:ole="">
            <v:imagedata r:id="rId9463" o:title=""/>
          </v:shape>
          <o:OLEObject Type="Embed" ProgID="Equation.DSMT4" ShapeID="_x0000_i6259" DrawAspect="Content" ObjectID="_1796845321" r:id="rId9464"/>
        </w:object>
      </w:r>
      <w:r w:rsidRPr="00330A7E">
        <w:rPr>
          <w:rFonts w:ascii="Times New Roman" w:hAnsi="Times New Roman" w:cs="Times New Roman"/>
          <w:sz w:val="24"/>
          <w:szCs w:val="24"/>
        </w:rPr>
        <w:t>.</w:t>
      </w:r>
    </w:p>
    <w:p w14:paraId="2CB87A77" w14:textId="77777777" w:rsidR="00ED397D" w:rsidRPr="00330A7E" w:rsidRDefault="00ED397D" w:rsidP="00330A7E">
      <w:pPr>
        <w:spacing w:before="120"/>
        <w:ind w:left="992"/>
        <w:rPr>
          <w:rFonts w:ascii="Times New Roman" w:hAnsi="Times New Roman" w:cs="Times New Roman"/>
          <w:sz w:val="24"/>
          <w:szCs w:val="24"/>
        </w:rPr>
      </w:pPr>
      <w:r w:rsidRPr="00330A7E">
        <w:rPr>
          <w:rFonts w:ascii="Times New Roman" w:hAnsi="Times New Roman" w:cs="Times New Roman"/>
          <w:sz w:val="24"/>
          <w:szCs w:val="24"/>
        </w:rPr>
        <w:t xml:space="preserve">Tổng diện tích phần bị khoét đi: </w:t>
      </w:r>
      <w:r w:rsidRPr="00330A7E">
        <w:rPr>
          <w:rFonts w:ascii="Times New Roman" w:hAnsi="Times New Roman" w:cs="Times New Roman"/>
          <w:position w:val="-24"/>
          <w:sz w:val="24"/>
          <w:szCs w:val="24"/>
        </w:rPr>
        <w:object w:dxaOrig="1400" w:dyaOrig="620" w14:anchorId="4543FB65">
          <v:shape id="_x0000_i6260" type="#_x0000_t75" style="width:69.75pt;height:31.5pt" o:ole="">
            <v:imagedata r:id="rId9465" o:title=""/>
          </v:shape>
          <o:OLEObject Type="Embed" ProgID="Equation.DSMT4" ShapeID="_x0000_i6260" DrawAspect="Content" ObjectID="_1796845322" r:id="rId9466"/>
        </w:objec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440" w:dyaOrig="320" w14:anchorId="5C103B7D">
          <v:shape id="_x0000_i6261" type="#_x0000_t75" style="width:21.75pt;height:16.5pt" o:ole="">
            <v:imagedata r:id="rId9467" o:title=""/>
          </v:shape>
          <o:OLEObject Type="Embed" ProgID="Equation.DSMT4" ShapeID="_x0000_i6261" DrawAspect="Content" ObjectID="_1796845323" r:id="rId9468"/>
        </w:object>
      </w:r>
      <w:r w:rsidRPr="00330A7E">
        <w:rPr>
          <w:rFonts w:ascii="Times New Roman" w:hAnsi="Times New Roman" w:cs="Times New Roman"/>
          <w:sz w:val="24"/>
          <w:szCs w:val="24"/>
        </w:rPr>
        <w:t>.</w:t>
      </w:r>
    </w:p>
    <w:p w14:paraId="3C3EF0BC" w14:textId="77777777" w:rsidR="00ED397D" w:rsidRPr="00330A7E" w:rsidRDefault="00ED397D" w:rsidP="00330A7E">
      <w:pPr>
        <w:spacing w:before="120"/>
        <w:ind w:left="992"/>
        <w:rPr>
          <w:rFonts w:ascii="Times New Roman" w:hAnsi="Times New Roman" w:cs="Times New Roman"/>
          <w:sz w:val="24"/>
          <w:szCs w:val="24"/>
        </w:rPr>
      </w:pPr>
      <w:r w:rsidRPr="00330A7E">
        <w:rPr>
          <w:rFonts w:ascii="Times New Roman" w:hAnsi="Times New Roman" w:cs="Times New Roman"/>
          <w:sz w:val="24"/>
          <w:szCs w:val="24"/>
        </w:rPr>
        <w:t xml:space="preserve">Diện tích của hình vuông là: </w:t>
      </w:r>
      <w:r w:rsidRPr="00330A7E">
        <w:rPr>
          <w:rFonts w:ascii="Times New Roman" w:hAnsi="Times New Roman" w:cs="Times New Roman"/>
          <w:position w:val="-12"/>
          <w:sz w:val="24"/>
          <w:szCs w:val="24"/>
        </w:rPr>
        <w:object w:dxaOrig="1380" w:dyaOrig="380" w14:anchorId="75C71687">
          <v:shape id="_x0000_i6262" type="#_x0000_t75" style="width:69.75pt;height:18.75pt" o:ole="">
            <v:imagedata r:id="rId9469" o:title=""/>
          </v:shape>
          <o:OLEObject Type="Embed" ProgID="Equation.DSMT4" ShapeID="_x0000_i6262" DrawAspect="Content" ObjectID="_1796845324" r:id="rId9470"/>
        </w:object>
      </w:r>
      <w:r w:rsidRPr="00330A7E">
        <w:rPr>
          <w:rFonts w:ascii="Times New Roman" w:hAnsi="Times New Roman" w:cs="Times New Roman"/>
          <w:sz w:val="24"/>
          <w:szCs w:val="24"/>
        </w:rPr>
        <w:t>.</w:t>
      </w:r>
    </w:p>
    <w:p w14:paraId="55A63D67" w14:textId="77777777" w:rsidR="00ED397D" w:rsidRPr="00330A7E" w:rsidRDefault="00ED397D" w:rsidP="00330A7E">
      <w:pPr>
        <w:spacing w:after="0"/>
        <w:ind w:left="992"/>
        <w:rPr>
          <w:rFonts w:ascii="Times New Roman" w:eastAsia="Times New Roman" w:hAnsi="Times New Roman" w:cs="Times New Roman"/>
          <w:sz w:val="24"/>
          <w:szCs w:val="24"/>
        </w:rPr>
      </w:pPr>
      <w:r w:rsidRPr="00330A7E">
        <w:rPr>
          <w:rFonts w:ascii="Times New Roman" w:hAnsi="Times New Roman" w:cs="Times New Roman"/>
          <w:sz w:val="24"/>
          <w:szCs w:val="24"/>
        </w:rPr>
        <w:t xml:space="preserve">Vậy diện tích bề mặt hoa văn là: </w:t>
      </w:r>
      <w:r w:rsidRPr="00330A7E">
        <w:rPr>
          <w:rFonts w:ascii="Times New Roman" w:hAnsi="Times New Roman" w:cs="Times New Roman"/>
          <w:position w:val="-24"/>
          <w:sz w:val="24"/>
          <w:szCs w:val="24"/>
        </w:rPr>
        <w:object w:dxaOrig="4099" w:dyaOrig="620" w14:anchorId="71B83D5D">
          <v:shape id="_x0000_i6263" type="#_x0000_t75" style="width:204.75pt;height:31.5pt" o:ole="">
            <v:imagedata r:id="rId9471" o:title=""/>
          </v:shape>
          <o:OLEObject Type="Embed" ProgID="Equation.DSMT4" ShapeID="_x0000_i6263" DrawAspect="Content" ObjectID="_1796845325" r:id="rId9472"/>
        </w:object>
      </w:r>
      <w:r w:rsidRPr="00330A7E">
        <w:rPr>
          <w:rFonts w:ascii="Times New Roman" w:hAnsi="Times New Roman" w:cs="Times New Roman"/>
          <w:color w:val="7030A0"/>
          <w:sz w:val="24"/>
          <w:szCs w:val="24"/>
        </w:rPr>
        <w:t>.</w:t>
      </w:r>
    </w:p>
    <w:p w14:paraId="658E81D7" w14:textId="77777777" w:rsidR="00ED397D" w:rsidRPr="00330A7E" w:rsidRDefault="00ED397D" w:rsidP="000E1E56">
      <w:pPr>
        <w:pStyle w:val="ListParagraph"/>
        <w:numPr>
          <w:ilvl w:val="0"/>
          <w:numId w:val="74"/>
        </w:numPr>
        <w:tabs>
          <w:tab w:val="left" w:pos="992"/>
        </w:tabs>
        <w:spacing w:before="120" w:line="276" w:lineRule="auto"/>
        <w:jc w:val="left"/>
        <w:rPr>
          <w:rFonts w:ascii="Times New Roman" w:hAnsi="Times New Roman" w:cs="Times New Roman"/>
          <w:color w:val="7030A0"/>
          <w:sz w:val="24"/>
          <w:szCs w:val="24"/>
        </w:rPr>
      </w:pPr>
      <w:r w:rsidRPr="00330A7E">
        <w:rPr>
          <w:rFonts w:ascii="Times New Roman" w:hAnsi="Times New Roman" w:cs="Times New Roman"/>
          <w:sz w:val="24"/>
          <w:szCs w:val="24"/>
        </w:rPr>
        <w:lastRenderedPageBreak/>
        <w:t xml:space="preserve">Có một cốc thủy tinh hình trụ, bán kính trong lòng đáy cốc là </w:t>
      </w:r>
      <w:r w:rsidRPr="00330A7E">
        <w:rPr>
          <w:rFonts w:ascii="Times New Roman" w:hAnsi="Times New Roman" w:cs="Times New Roman"/>
          <w:position w:val="-6"/>
          <w:sz w:val="24"/>
          <w:szCs w:val="24"/>
        </w:rPr>
        <w:object w:dxaOrig="480" w:dyaOrig="290" w14:anchorId="44171098">
          <v:shape id="_x0000_i6264" type="#_x0000_t75" style="width:24.75pt;height:14.25pt" o:ole="">
            <v:imagedata r:id="rId9473" o:title=""/>
          </v:shape>
          <o:OLEObject Type="Embed" ProgID="Equation.DSMT4" ShapeID="_x0000_i6264" DrawAspect="Content" ObjectID="_1796845326" r:id="rId9474"/>
        </w:object>
      </w:r>
      <w:r w:rsidRPr="00330A7E">
        <w:rPr>
          <w:rFonts w:ascii="Times New Roman" w:hAnsi="Times New Roman" w:cs="Times New Roman"/>
          <w:sz w:val="24"/>
          <w:szCs w:val="24"/>
        </w:rPr>
        <w:t xml:space="preserve">, chiều cao trong lòng cốc là </w:t>
      </w:r>
      <w:r w:rsidRPr="00330A7E">
        <w:rPr>
          <w:rFonts w:ascii="Times New Roman" w:hAnsi="Times New Roman" w:cs="Times New Roman"/>
          <w:position w:val="-6"/>
          <w:sz w:val="24"/>
          <w:szCs w:val="24"/>
        </w:rPr>
        <w:object w:dxaOrig="550" w:dyaOrig="290" w14:anchorId="43E48224">
          <v:shape id="_x0000_i6265" type="#_x0000_t75" style="width:27.75pt;height:14.25pt" o:ole="">
            <v:imagedata r:id="rId9475" o:title=""/>
          </v:shape>
          <o:OLEObject Type="Embed" ProgID="Equation.DSMT4" ShapeID="_x0000_i6265" DrawAspect="Content" ObjectID="_1796845327" r:id="rId9476"/>
        </w:object>
      </w:r>
      <w:r w:rsidRPr="00330A7E">
        <w:rPr>
          <w:rFonts w:ascii="Times New Roman" w:hAnsi="Times New Roman" w:cs="Times New Roman"/>
          <w:sz w:val="24"/>
          <w:szCs w:val="24"/>
        </w:rPr>
        <w:t xml:space="preserve"> đang đựng một lượng nước. Tính thể tích lượng nước trong cốc, biết khi nghiêng cốc nước vừa lúc khi nước chạm miệng cốc thì ở đáy mực nước trùng với đường kính đáy.</w:t>
      </w:r>
    </w:p>
    <w:p w14:paraId="271804C0" w14:textId="77777777" w:rsidR="00ED397D" w:rsidRPr="00330A7E" w:rsidRDefault="00ED397D" w:rsidP="00330A7E">
      <w:pPr>
        <w:pStyle w:val="ListParagraph"/>
        <w:spacing w:line="276" w:lineRule="auto"/>
        <w:ind w:left="992"/>
        <w:jc w:val="center"/>
        <w:rPr>
          <w:rFonts w:ascii="Times New Roman" w:hAnsi="Times New Roman" w:cs="Times New Roman"/>
          <w:color w:val="7030A0"/>
          <w:sz w:val="24"/>
          <w:szCs w:val="24"/>
        </w:rPr>
      </w:pPr>
      <w:r w:rsidRPr="00330A7E">
        <w:rPr>
          <w:rFonts w:ascii="Times New Roman" w:hAnsi="Times New Roman" w:cs="Times New Roman"/>
          <w:sz w:val="24"/>
          <w:szCs w:val="24"/>
        </w:rPr>
        <mc:AlternateContent>
          <mc:Choice Requires="wpg">
            <w:drawing>
              <wp:inline distT="0" distB="0" distL="0" distR="0" wp14:anchorId="7D8DB0B7" wp14:editId="3FC15A6F">
                <wp:extent cx="2033905" cy="1080135"/>
                <wp:effectExtent l="9525" t="15875" r="33020" b="18415"/>
                <wp:docPr id="1845940481" name="Group 1845940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3905" cy="1080135"/>
                          <a:chOff x="0" y="0"/>
                          <a:chExt cx="2258993" cy="1200369"/>
                        </a:xfrm>
                      </wpg:grpSpPr>
                      <wpg:grpSp>
                        <wpg:cNvPr id="1845940482" name="Group 1512"/>
                        <wpg:cNvGrpSpPr>
                          <a:grpSpLocks/>
                        </wpg:cNvGrpSpPr>
                        <wpg:grpSpPr bwMode="auto">
                          <a:xfrm>
                            <a:off x="0" y="0"/>
                            <a:ext cx="616750" cy="1175753"/>
                            <a:chOff x="0" y="0"/>
                            <a:chExt cx="616750" cy="1175753"/>
                          </a:xfrm>
                        </wpg:grpSpPr>
                        <wps:wsp>
                          <wps:cNvPr id="1845940483" name="Can 1511"/>
                          <wps:cNvSpPr>
                            <a:spLocks noChangeArrowheads="1"/>
                          </wps:cNvSpPr>
                          <wps:spPr bwMode="auto">
                            <a:xfrm>
                              <a:off x="2941" y="764451"/>
                              <a:ext cx="610235" cy="397510"/>
                            </a:xfrm>
                            <a:prstGeom prst="can">
                              <a:avLst>
                                <a:gd name="adj" fmla="val 36833"/>
                              </a:avLst>
                            </a:prstGeom>
                            <a:solidFill>
                              <a:srgbClr val="BDD7EE"/>
                            </a:solidFill>
                            <a:ln>
                              <a:noFill/>
                            </a:ln>
                            <a:extLst>
                              <a:ext uri="{91240B29-F687-4F45-9708-019B960494DF}">
                                <a14:hiddenLine xmlns:a14="http://schemas.microsoft.com/office/drawing/2010/main" w="12700" algn="ctr">
                                  <a:solidFill>
                                    <a:srgbClr val="000000"/>
                                  </a:solidFill>
                                  <a:miter lim="800000"/>
                                  <a:headEnd/>
                                  <a:tailEnd/>
                                </a14:hiddenLine>
                              </a:ext>
                            </a:extLst>
                          </wps:spPr>
                          <wps:bodyPr rot="0" vert="horz" wrap="square" lIns="91440" tIns="45720" rIns="91440" bIns="45720" anchor="ctr" anchorCtr="0" upright="1">
                            <a:noAutofit/>
                          </wps:bodyPr>
                        </wps:wsp>
                        <wpg:grpSp>
                          <wpg:cNvPr id="1845940484" name="Group 1502"/>
                          <wpg:cNvGrpSpPr>
                            <a:grpSpLocks/>
                          </wpg:cNvGrpSpPr>
                          <wpg:grpSpPr bwMode="auto">
                            <a:xfrm>
                              <a:off x="0" y="0"/>
                              <a:ext cx="616750" cy="1175753"/>
                              <a:chOff x="0" y="0"/>
                              <a:chExt cx="616750" cy="1175753"/>
                            </a:xfrm>
                          </wpg:grpSpPr>
                          <wps:wsp>
                            <wps:cNvPr id="1845940485" name="Can 1498"/>
                            <wps:cNvSpPr>
                              <a:spLocks noChangeArrowheads="1"/>
                            </wps:cNvSpPr>
                            <wps:spPr bwMode="auto">
                              <a:xfrm>
                                <a:off x="2940" y="0"/>
                                <a:ext cx="610870" cy="1166495"/>
                              </a:xfrm>
                              <a:prstGeom prst="can">
                                <a:avLst>
                                  <a:gd name="adj" fmla="val 22084"/>
                                </a:avLst>
                              </a:prstGeom>
                              <a:noFill/>
                              <a:ln w="19050" algn="ctr">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45940486" name="Arc 1499"/>
                            <wps:cNvSpPr>
                              <a:spLocks/>
                            </wps:cNvSpPr>
                            <wps:spPr bwMode="auto">
                              <a:xfrm>
                                <a:off x="2940" y="767391"/>
                                <a:ext cx="610870" cy="146685"/>
                              </a:xfrm>
                              <a:custGeom>
                                <a:avLst/>
                                <a:gdLst>
                                  <a:gd name="T0" fmla="*/ 218 w 610870"/>
                                  <a:gd name="T1" fmla="*/ 70570 h 146685"/>
                                  <a:gd name="T2" fmla="*/ 305982 w 610870"/>
                                  <a:gd name="T3" fmla="*/ -1 h 146685"/>
                                  <a:gd name="T4" fmla="*/ 610779 w 610870"/>
                                  <a:gd name="T5" fmla="*/ 75129 h 146685"/>
                                  <a:gd name="T6" fmla="*/ 0 60000 65536"/>
                                  <a:gd name="T7" fmla="*/ 0 60000 65536"/>
                                  <a:gd name="T8" fmla="*/ 0 60000 65536"/>
                                </a:gdLst>
                                <a:ahLst/>
                                <a:cxnLst>
                                  <a:cxn ang="T6">
                                    <a:pos x="T0" y="T1"/>
                                  </a:cxn>
                                  <a:cxn ang="T7">
                                    <a:pos x="T2" y="T3"/>
                                  </a:cxn>
                                  <a:cxn ang="T8">
                                    <a:pos x="T4" y="T5"/>
                                  </a:cxn>
                                </a:cxnLst>
                                <a:rect l="0" t="0" r="r" b="b"/>
                                <a:pathLst>
                                  <a:path w="610870" h="146685" stroke="0">
                                    <a:moveTo>
                                      <a:pt x="218" y="70570"/>
                                    </a:moveTo>
                                    <a:cubicBezTo>
                                      <a:pt x="6433" y="31120"/>
                                      <a:pt x="141576" y="-71"/>
                                      <a:pt x="305982" y="-1"/>
                                    </a:cubicBezTo>
                                    <a:cubicBezTo>
                                      <a:pt x="477368" y="73"/>
                                      <a:pt x="614954" y="33987"/>
                                      <a:pt x="610779" y="75129"/>
                                    </a:cubicBezTo>
                                    <a:lnTo>
                                      <a:pt x="305435" y="73343"/>
                                    </a:lnTo>
                                    <a:lnTo>
                                      <a:pt x="218" y="70570"/>
                                    </a:lnTo>
                                    <a:close/>
                                  </a:path>
                                  <a:path w="610870" h="146685" fill="none">
                                    <a:moveTo>
                                      <a:pt x="218" y="70570"/>
                                    </a:moveTo>
                                    <a:cubicBezTo>
                                      <a:pt x="6433" y="31120"/>
                                      <a:pt x="141576" y="-71"/>
                                      <a:pt x="305982" y="-1"/>
                                    </a:cubicBezTo>
                                    <a:cubicBezTo>
                                      <a:pt x="477368" y="73"/>
                                      <a:pt x="614954" y="33987"/>
                                      <a:pt x="610779" y="75129"/>
                                    </a:cubicBezTo>
                                  </a:path>
                                </a:pathLst>
                              </a:custGeom>
                              <a:noFill/>
                              <a:ln w="12700" cap="flat" cmpd="sng" algn="ctr">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45940487" name="Arc 1500"/>
                            <wps:cNvSpPr>
                              <a:spLocks/>
                            </wps:cNvSpPr>
                            <wps:spPr bwMode="auto">
                              <a:xfrm flipV="1">
                                <a:off x="0" y="770331"/>
                                <a:ext cx="610870" cy="146685"/>
                              </a:xfrm>
                              <a:custGeom>
                                <a:avLst/>
                                <a:gdLst>
                                  <a:gd name="T0" fmla="*/ 218 w 610870"/>
                                  <a:gd name="T1" fmla="*/ 70570 h 146685"/>
                                  <a:gd name="T2" fmla="*/ 305982 w 610870"/>
                                  <a:gd name="T3" fmla="*/ -1 h 146685"/>
                                  <a:gd name="T4" fmla="*/ 610779 w 610870"/>
                                  <a:gd name="T5" fmla="*/ 75129 h 146685"/>
                                  <a:gd name="T6" fmla="*/ 0 60000 65536"/>
                                  <a:gd name="T7" fmla="*/ 0 60000 65536"/>
                                  <a:gd name="T8" fmla="*/ 0 60000 65536"/>
                                </a:gdLst>
                                <a:ahLst/>
                                <a:cxnLst>
                                  <a:cxn ang="T6">
                                    <a:pos x="T0" y="T1"/>
                                  </a:cxn>
                                  <a:cxn ang="T7">
                                    <a:pos x="T2" y="T3"/>
                                  </a:cxn>
                                  <a:cxn ang="T8">
                                    <a:pos x="T4" y="T5"/>
                                  </a:cxn>
                                </a:cxnLst>
                                <a:rect l="0" t="0" r="r" b="b"/>
                                <a:pathLst>
                                  <a:path w="610870" h="146685" stroke="0">
                                    <a:moveTo>
                                      <a:pt x="218" y="70570"/>
                                    </a:moveTo>
                                    <a:cubicBezTo>
                                      <a:pt x="6433" y="31120"/>
                                      <a:pt x="141576" y="-71"/>
                                      <a:pt x="305982" y="-1"/>
                                    </a:cubicBezTo>
                                    <a:cubicBezTo>
                                      <a:pt x="477368" y="73"/>
                                      <a:pt x="614954" y="33987"/>
                                      <a:pt x="610779" y="75129"/>
                                    </a:cubicBezTo>
                                    <a:lnTo>
                                      <a:pt x="305435" y="73343"/>
                                    </a:lnTo>
                                    <a:lnTo>
                                      <a:pt x="218" y="70570"/>
                                    </a:lnTo>
                                    <a:close/>
                                  </a:path>
                                  <a:path w="610870" h="146685" fill="none">
                                    <a:moveTo>
                                      <a:pt x="218" y="70570"/>
                                    </a:moveTo>
                                    <a:cubicBezTo>
                                      <a:pt x="6433" y="31120"/>
                                      <a:pt x="141576" y="-71"/>
                                      <a:pt x="305982" y="-1"/>
                                    </a:cubicBezTo>
                                    <a:cubicBezTo>
                                      <a:pt x="477368" y="73"/>
                                      <a:pt x="614954" y="33987"/>
                                      <a:pt x="610779" y="75129"/>
                                    </a:cubicBezTo>
                                  </a:path>
                                </a:pathLst>
                              </a:custGeom>
                              <a:noFill/>
                              <a:ln w="12700" cap="flat" cmpd="sng" algn="ctr">
                                <a:solidFill>
                                  <a:srgbClr val="0070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45940488" name="Arc 1501"/>
                            <wps:cNvSpPr>
                              <a:spLocks/>
                            </wps:cNvSpPr>
                            <wps:spPr bwMode="auto">
                              <a:xfrm>
                                <a:off x="5880" y="1029068"/>
                                <a:ext cx="610870" cy="146685"/>
                              </a:xfrm>
                              <a:custGeom>
                                <a:avLst/>
                                <a:gdLst>
                                  <a:gd name="T0" fmla="*/ 218 w 610870"/>
                                  <a:gd name="T1" fmla="*/ 70570 h 146685"/>
                                  <a:gd name="T2" fmla="*/ 305982 w 610870"/>
                                  <a:gd name="T3" fmla="*/ -1 h 146685"/>
                                  <a:gd name="T4" fmla="*/ 610779 w 610870"/>
                                  <a:gd name="T5" fmla="*/ 75129 h 146685"/>
                                  <a:gd name="T6" fmla="*/ 0 60000 65536"/>
                                  <a:gd name="T7" fmla="*/ 0 60000 65536"/>
                                  <a:gd name="T8" fmla="*/ 0 60000 65536"/>
                                </a:gdLst>
                                <a:ahLst/>
                                <a:cxnLst>
                                  <a:cxn ang="T6">
                                    <a:pos x="T0" y="T1"/>
                                  </a:cxn>
                                  <a:cxn ang="T7">
                                    <a:pos x="T2" y="T3"/>
                                  </a:cxn>
                                  <a:cxn ang="T8">
                                    <a:pos x="T4" y="T5"/>
                                  </a:cxn>
                                </a:cxnLst>
                                <a:rect l="0" t="0" r="r" b="b"/>
                                <a:pathLst>
                                  <a:path w="610870" h="146685" stroke="0">
                                    <a:moveTo>
                                      <a:pt x="218" y="70570"/>
                                    </a:moveTo>
                                    <a:cubicBezTo>
                                      <a:pt x="6433" y="31120"/>
                                      <a:pt x="141576" y="-71"/>
                                      <a:pt x="305982" y="-1"/>
                                    </a:cubicBezTo>
                                    <a:cubicBezTo>
                                      <a:pt x="477368" y="73"/>
                                      <a:pt x="614954" y="33987"/>
                                      <a:pt x="610779" y="75129"/>
                                    </a:cubicBezTo>
                                    <a:lnTo>
                                      <a:pt x="305435" y="73343"/>
                                    </a:lnTo>
                                    <a:lnTo>
                                      <a:pt x="218" y="70570"/>
                                    </a:lnTo>
                                    <a:close/>
                                  </a:path>
                                  <a:path w="610870" h="146685" fill="none">
                                    <a:moveTo>
                                      <a:pt x="218" y="70570"/>
                                    </a:moveTo>
                                    <a:cubicBezTo>
                                      <a:pt x="6433" y="31120"/>
                                      <a:pt x="141576" y="-71"/>
                                      <a:pt x="305982" y="-1"/>
                                    </a:cubicBezTo>
                                    <a:cubicBezTo>
                                      <a:pt x="477368" y="73"/>
                                      <a:pt x="614954" y="33987"/>
                                      <a:pt x="610779" y="75129"/>
                                    </a:cubicBezTo>
                                  </a:path>
                                </a:pathLst>
                              </a:custGeom>
                              <a:noFill/>
                              <a:ln w="12700" cap="flat" cmpd="sng" algn="ctr">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grpSp>
                        <wpg:cNvPr id="1845940489" name="Group 1514"/>
                        <wpg:cNvGrpSpPr>
                          <a:grpSpLocks/>
                        </wpg:cNvGrpSpPr>
                        <wpg:grpSpPr bwMode="auto">
                          <a:xfrm>
                            <a:off x="1017307" y="499833"/>
                            <a:ext cx="1241686" cy="700536"/>
                            <a:chOff x="0" y="0"/>
                            <a:chExt cx="1241686" cy="700536"/>
                          </a:xfrm>
                        </wpg:grpSpPr>
                        <wps:wsp>
                          <wps:cNvPr id="1845940490" name="Freeform 1513"/>
                          <wps:cNvSpPr>
                            <a:spLocks/>
                          </wps:cNvSpPr>
                          <wps:spPr bwMode="auto">
                            <a:xfrm>
                              <a:off x="79386" y="264618"/>
                              <a:ext cx="1049955" cy="409115"/>
                            </a:xfrm>
                            <a:custGeom>
                              <a:avLst/>
                              <a:gdLst/>
                              <a:ahLst/>
                              <a:cxnLst/>
                              <a:rect l="0" t="0" r="r" b="b"/>
                              <a:pathLst>
                                <a:path w="1049955" h="409115">
                                  <a:moveTo>
                                    <a:pt x="307" y="294447"/>
                                  </a:moveTo>
                                  <a:cubicBezTo>
                                    <a:pt x="1777" y="299837"/>
                                    <a:pt x="11408" y="301067"/>
                                    <a:pt x="15007" y="306208"/>
                                  </a:cubicBezTo>
                                  <a:cubicBezTo>
                                    <a:pt x="15010" y="306213"/>
                                    <a:pt x="22357" y="328257"/>
                                    <a:pt x="23828" y="332670"/>
                                  </a:cubicBezTo>
                                  <a:cubicBezTo>
                                    <a:pt x="24808" y="335610"/>
                                    <a:pt x="24577" y="339299"/>
                                    <a:pt x="26768" y="341490"/>
                                  </a:cubicBezTo>
                                  <a:lnTo>
                                    <a:pt x="32649" y="347371"/>
                                  </a:lnTo>
                                  <a:cubicBezTo>
                                    <a:pt x="33629" y="350311"/>
                                    <a:pt x="33398" y="354000"/>
                                    <a:pt x="35589" y="356191"/>
                                  </a:cubicBezTo>
                                  <a:cubicBezTo>
                                    <a:pt x="37780" y="358382"/>
                                    <a:pt x="41752" y="357537"/>
                                    <a:pt x="44409" y="359131"/>
                                  </a:cubicBezTo>
                                  <a:cubicBezTo>
                                    <a:pt x="46786" y="360557"/>
                                    <a:pt x="48125" y="363280"/>
                                    <a:pt x="50290" y="365012"/>
                                  </a:cubicBezTo>
                                  <a:cubicBezTo>
                                    <a:pt x="53049" y="367219"/>
                                    <a:pt x="56351" y="368685"/>
                                    <a:pt x="59110" y="370892"/>
                                  </a:cubicBezTo>
                                  <a:cubicBezTo>
                                    <a:pt x="61275" y="372624"/>
                                    <a:pt x="62614" y="375346"/>
                                    <a:pt x="64991" y="376772"/>
                                  </a:cubicBezTo>
                                  <a:cubicBezTo>
                                    <a:pt x="67648" y="378367"/>
                                    <a:pt x="70871" y="378733"/>
                                    <a:pt x="73811" y="379713"/>
                                  </a:cubicBezTo>
                                  <a:cubicBezTo>
                                    <a:pt x="74791" y="382653"/>
                                    <a:pt x="75157" y="385876"/>
                                    <a:pt x="76752" y="388533"/>
                                  </a:cubicBezTo>
                                  <a:cubicBezTo>
                                    <a:pt x="82362" y="397882"/>
                                    <a:pt x="89543" y="395566"/>
                                    <a:pt x="100273" y="397354"/>
                                  </a:cubicBezTo>
                                  <a:cubicBezTo>
                                    <a:pt x="103213" y="399314"/>
                                    <a:pt x="105865" y="401799"/>
                                    <a:pt x="109094" y="403234"/>
                                  </a:cubicBezTo>
                                  <a:cubicBezTo>
                                    <a:pt x="114758" y="405751"/>
                                    <a:pt x="126735" y="409115"/>
                                    <a:pt x="126735" y="409115"/>
                                  </a:cubicBezTo>
                                  <a:cubicBezTo>
                                    <a:pt x="146336" y="408135"/>
                                    <a:pt x="165981" y="407804"/>
                                    <a:pt x="185539" y="406174"/>
                                  </a:cubicBezTo>
                                  <a:cubicBezTo>
                                    <a:pt x="189566" y="405838"/>
                                    <a:pt x="193355" y="404111"/>
                                    <a:pt x="197299" y="403234"/>
                                  </a:cubicBezTo>
                                  <a:cubicBezTo>
                                    <a:pt x="202177" y="402150"/>
                                    <a:pt x="207179" y="401609"/>
                                    <a:pt x="212000" y="400294"/>
                                  </a:cubicBezTo>
                                  <a:cubicBezTo>
                                    <a:pt x="212062" y="400277"/>
                                    <a:pt x="234021" y="392954"/>
                                    <a:pt x="238462" y="391473"/>
                                  </a:cubicBezTo>
                                  <a:lnTo>
                                    <a:pt x="247283" y="388533"/>
                                  </a:lnTo>
                                  <a:cubicBezTo>
                                    <a:pt x="250223" y="387553"/>
                                    <a:pt x="253046" y="386102"/>
                                    <a:pt x="256103" y="385593"/>
                                  </a:cubicBezTo>
                                  <a:cubicBezTo>
                                    <a:pt x="268019" y="383607"/>
                                    <a:pt x="274543" y="383002"/>
                                    <a:pt x="285505" y="379713"/>
                                  </a:cubicBezTo>
                                  <a:cubicBezTo>
                                    <a:pt x="291442" y="377932"/>
                                    <a:pt x="297266" y="375792"/>
                                    <a:pt x="303146" y="373832"/>
                                  </a:cubicBezTo>
                                  <a:lnTo>
                                    <a:pt x="320788" y="367952"/>
                                  </a:lnTo>
                                  <a:lnTo>
                                    <a:pt x="329608" y="365012"/>
                                  </a:lnTo>
                                  <a:cubicBezTo>
                                    <a:pt x="332548" y="364032"/>
                                    <a:pt x="335422" y="362823"/>
                                    <a:pt x="338429" y="362071"/>
                                  </a:cubicBezTo>
                                  <a:cubicBezTo>
                                    <a:pt x="356912" y="357450"/>
                                    <a:pt x="346189" y="359702"/>
                                    <a:pt x="370771" y="356191"/>
                                  </a:cubicBezTo>
                                  <a:cubicBezTo>
                                    <a:pt x="396011" y="347778"/>
                                    <a:pt x="355827" y="360663"/>
                                    <a:pt x="397233" y="350311"/>
                                  </a:cubicBezTo>
                                  <a:cubicBezTo>
                                    <a:pt x="403246" y="348808"/>
                                    <a:pt x="408994" y="346390"/>
                                    <a:pt x="414874" y="344430"/>
                                  </a:cubicBezTo>
                                  <a:lnTo>
                                    <a:pt x="450156" y="332670"/>
                                  </a:lnTo>
                                  <a:cubicBezTo>
                                    <a:pt x="450166" y="332667"/>
                                    <a:pt x="467786" y="326792"/>
                                    <a:pt x="467797" y="326789"/>
                                  </a:cubicBezTo>
                                  <a:cubicBezTo>
                                    <a:pt x="471717" y="325809"/>
                                    <a:pt x="475607" y="324696"/>
                                    <a:pt x="479558" y="323849"/>
                                  </a:cubicBezTo>
                                  <a:cubicBezTo>
                                    <a:pt x="489331" y="321755"/>
                                    <a:pt x="499478" y="321130"/>
                                    <a:pt x="508960" y="317969"/>
                                  </a:cubicBezTo>
                                  <a:lnTo>
                                    <a:pt x="526601" y="312088"/>
                                  </a:lnTo>
                                  <a:lnTo>
                                    <a:pt x="535422" y="309148"/>
                                  </a:lnTo>
                                  <a:cubicBezTo>
                                    <a:pt x="549399" y="299830"/>
                                    <a:pt x="540892" y="304384"/>
                                    <a:pt x="561883" y="297387"/>
                                  </a:cubicBezTo>
                                  <a:cubicBezTo>
                                    <a:pt x="564823" y="296407"/>
                                    <a:pt x="568125" y="296166"/>
                                    <a:pt x="570704" y="294447"/>
                                  </a:cubicBezTo>
                                  <a:cubicBezTo>
                                    <a:pt x="573644" y="292487"/>
                                    <a:pt x="576364" y="290147"/>
                                    <a:pt x="579525" y="288567"/>
                                  </a:cubicBezTo>
                                  <a:cubicBezTo>
                                    <a:pt x="583749" y="286455"/>
                                    <a:pt x="596330" y="283630"/>
                                    <a:pt x="600106" y="282686"/>
                                  </a:cubicBezTo>
                                  <a:cubicBezTo>
                                    <a:pt x="603046" y="280726"/>
                                    <a:pt x="605697" y="278241"/>
                                    <a:pt x="608926" y="276806"/>
                                  </a:cubicBezTo>
                                  <a:cubicBezTo>
                                    <a:pt x="614591" y="274289"/>
                                    <a:pt x="620490" y="272142"/>
                                    <a:pt x="626568" y="270926"/>
                                  </a:cubicBezTo>
                                  <a:cubicBezTo>
                                    <a:pt x="634957" y="269248"/>
                                    <a:pt x="644728" y="267535"/>
                                    <a:pt x="653029" y="265045"/>
                                  </a:cubicBezTo>
                                  <a:cubicBezTo>
                                    <a:pt x="658966" y="263264"/>
                                    <a:pt x="664790" y="261125"/>
                                    <a:pt x="670671" y="259165"/>
                                  </a:cubicBezTo>
                                  <a:lnTo>
                                    <a:pt x="688312" y="253284"/>
                                  </a:lnTo>
                                  <a:cubicBezTo>
                                    <a:pt x="691252" y="252304"/>
                                    <a:pt x="694075" y="250853"/>
                                    <a:pt x="697132" y="250344"/>
                                  </a:cubicBezTo>
                                  <a:cubicBezTo>
                                    <a:pt x="709048" y="248358"/>
                                    <a:pt x="715572" y="247753"/>
                                    <a:pt x="726534" y="244464"/>
                                  </a:cubicBezTo>
                                  <a:cubicBezTo>
                                    <a:pt x="732471" y="242683"/>
                                    <a:pt x="738295" y="240543"/>
                                    <a:pt x="744175" y="238583"/>
                                  </a:cubicBezTo>
                                  <a:cubicBezTo>
                                    <a:pt x="747115" y="237603"/>
                                    <a:pt x="749928" y="236081"/>
                                    <a:pt x="752996" y="235643"/>
                                  </a:cubicBezTo>
                                  <a:lnTo>
                                    <a:pt x="773577" y="232703"/>
                                  </a:lnTo>
                                  <a:lnTo>
                                    <a:pt x="791218" y="226823"/>
                                  </a:lnTo>
                                  <a:cubicBezTo>
                                    <a:pt x="794158" y="225843"/>
                                    <a:pt x="797460" y="225601"/>
                                    <a:pt x="800039" y="223882"/>
                                  </a:cubicBezTo>
                                  <a:cubicBezTo>
                                    <a:pt x="802979" y="221922"/>
                                    <a:pt x="805539" y="219210"/>
                                    <a:pt x="808860" y="218002"/>
                                  </a:cubicBezTo>
                                  <a:cubicBezTo>
                                    <a:pt x="816455" y="215240"/>
                                    <a:pt x="824714" y="214678"/>
                                    <a:pt x="832381" y="212122"/>
                                  </a:cubicBezTo>
                                  <a:lnTo>
                                    <a:pt x="850022" y="206241"/>
                                  </a:lnTo>
                                  <a:cubicBezTo>
                                    <a:pt x="852962" y="205261"/>
                                    <a:pt x="855836" y="204053"/>
                                    <a:pt x="858843" y="203301"/>
                                  </a:cubicBezTo>
                                  <a:cubicBezTo>
                                    <a:pt x="886178" y="196468"/>
                                    <a:pt x="852175" y="204636"/>
                                    <a:pt x="888245" y="197421"/>
                                  </a:cubicBezTo>
                                  <a:cubicBezTo>
                                    <a:pt x="892208" y="196628"/>
                                    <a:pt x="896120" y="195590"/>
                                    <a:pt x="900006" y="194480"/>
                                  </a:cubicBezTo>
                                  <a:cubicBezTo>
                                    <a:pt x="902986" y="193629"/>
                                    <a:pt x="905801" y="192212"/>
                                    <a:pt x="908826" y="191540"/>
                                  </a:cubicBezTo>
                                  <a:cubicBezTo>
                                    <a:pt x="914645" y="190247"/>
                                    <a:pt x="920684" y="190046"/>
                                    <a:pt x="926467" y="188600"/>
                                  </a:cubicBezTo>
                                  <a:cubicBezTo>
                                    <a:pt x="932480" y="187097"/>
                                    <a:pt x="938228" y="184680"/>
                                    <a:pt x="944108" y="182720"/>
                                  </a:cubicBezTo>
                                  <a:lnTo>
                                    <a:pt x="961750" y="176839"/>
                                  </a:lnTo>
                                  <a:cubicBezTo>
                                    <a:pt x="964690" y="175859"/>
                                    <a:pt x="967991" y="175618"/>
                                    <a:pt x="970570" y="173899"/>
                                  </a:cubicBezTo>
                                  <a:cubicBezTo>
                                    <a:pt x="973510" y="171939"/>
                                    <a:pt x="976110" y="169331"/>
                                    <a:pt x="979391" y="168019"/>
                                  </a:cubicBezTo>
                                  <a:cubicBezTo>
                                    <a:pt x="999689" y="159900"/>
                                    <a:pt x="996539" y="164143"/>
                                    <a:pt x="1014673" y="159198"/>
                                  </a:cubicBezTo>
                                  <a:cubicBezTo>
                                    <a:pt x="1020653" y="157567"/>
                                    <a:pt x="1026434" y="155278"/>
                                    <a:pt x="1032314" y="153318"/>
                                  </a:cubicBezTo>
                                  <a:lnTo>
                                    <a:pt x="1041135" y="150378"/>
                                  </a:lnTo>
                                  <a:lnTo>
                                    <a:pt x="1049955" y="147437"/>
                                  </a:lnTo>
                                  <a:lnTo>
                                    <a:pt x="1014673" y="135677"/>
                                  </a:lnTo>
                                  <a:cubicBezTo>
                                    <a:pt x="1006057" y="132805"/>
                                    <a:pt x="1000918" y="130684"/>
                                    <a:pt x="991152" y="129796"/>
                                  </a:cubicBezTo>
                                  <a:cubicBezTo>
                                    <a:pt x="974530" y="128285"/>
                                    <a:pt x="957829" y="127836"/>
                                    <a:pt x="941168" y="126856"/>
                                  </a:cubicBezTo>
                                  <a:cubicBezTo>
                                    <a:pt x="937248" y="125876"/>
                                    <a:pt x="933278" y="125077"/>
                                    <a:pt x="929407" y="123916"/>
                                  </a:cubicBezTo>
                                  <a:cubicBezTo>
                                    <a:pt x="914404" y="119415"/>
                                    <a:pt x="913561" y="117806"/>
                                    <a:pt x="900006" y="115095"/>
                                  </a:cubicBezTo>
                                  <a:cubicBezTo>
                                    <a:pt x="894160" y="113926"/>
                                    <a:pt x="888230" y="113221"/>
                                    <a:pt x="882364" y="112155"/>
                                  </a:cubicBezTo>
                                  <a:cubicBezTo>
                                    <a:pt x="877447" y="111261"/>
                                    <a:pt x="872617" y="109875"/>
                                    <a:pt x="867663" y="109215"/>
                                  </a:cubicBezTo>
                                  <a:cubicBezTo>
                                    <a:pt x="857900" y="107913"/>
                                    <a:pt x="848051" y="107363"/>
                                    <a:pt x="838262" y="106275"/>
                                  </a:cubicBezTo>
                                  <a:cubicBezTo>
                                    <a:pt x="830409" y="105402"/>
                                    <a:pt x="822581" y="104315"/>
                                    <a:pt x="814740" y="103335"/>
                                  </a:cubicBezTo>
                                  <a:cubicBezTo>
                                    <a:pt x="811800" y="102355"/>
                                    <a:pt x="808768" y="101615"/>
                                    <a:pt x="805919" y="100394"/>
                                  </a:cubicBezTo>
                                  <a:cubicBezTo>
                                    <a:pt x="801891" y="98667"/>
                                    <a:pt x="798263" y="96053"/>
                                    <a:pt x="794159" y="94514"/>
                                  </a:cubicBezTo>
                                  <a:cubicBezTo>
                                    <a:pt x="777267" y="88180"/>
                                    <a:pt x="784878" y="95753"/>
                                    <a:pt x="764757" y="85693"/>
                                  </a:cubicBezTo>
                                  <a:cubicBezTo>
                                    <a:pt x="750224" y="78427"/>
                                    <a:pt x="757154" y="81199"/>
                                    <a:pt x="744175" y="76873"/>
                                  </a:cubicBezTo>
                                  <a:cubicBezTo>
                                    <a:pt x="734926" y="67623"/>
                                    <a:pt x="740178" y="71330"/>
                                    <a:pt x="723594" y="65112"/>
                                  </a:cubicBezTo>
                                  <a:cubicBezTo>
                                    <a:pt x="716451" y="62434"/>
                                    <a:pt x="710595" y="60917"/>
                                    <a:pt x="703013" y="59232"/>
                                  </a:cubicBezTo>
                                  <a:cubicBezTo>
                                    <a:pt x="698135" y="58148"/>
                                    <a:pt x="693289" y="56743"/>
                                    <a:pt x="688312" y="56291"/>
                                  </a:cubicBezTo>
                                  <a:cubicBezTo>
                                    <a:pt x="671690" y="54780"/>
                                    <a:pt x="654989" y="54331"/>
                                    <a:pt x="638328" y="53351"/>
                                  </a:cubicBezTo>
                                  <a:cubicBezTo>
                                    <a:pt x="605750" y="42492"/>
                                    <a:pt x="649738" y="56257"/>
                                    <a:pt x="561883" y="47471"/>
                                  </a:cubicBezTo>
                                  <a:cubicBezTo>
                                    <a:pt x="554783" y="46761"/>
                                    <a:pt x="548185" y="43467"/>
                                    <a:pt x="541302" y="41590"/>
                                  </a:cubicBezTo>
                                  <a:cubicBezTo>
                                    <a:pt x="537403" y="40527"/>
                                    <a:pt x="533504" y="39442"/>
                                    <a:pt x="529541" y="38650"/>
                                  </a:cubicBezTo>
                                  <a:cubicBezTo>
                                    <a:pt x="505160" y="33774"/>
                                    <a:pt x="507073" y="37040"/>
                                    <a:pt x="476618" y="26889"/>
                                  </a:cubicBezTo>
                                  <a:cubicBezTo>
                                    <a:pt x="470738" y="24929"/>
                                    <a:pt x="465055" y="22225"/>
                                    <a:pt x="458977" y="21009"/>
                                  </a:cubicBezTo>
                                  <a:cubicBezTo>
                                    <a:pt x="429828" y="15180"/>
                                    <a:pt x="449262" y="18401"/>
                                    <a:pt x="400173" y="15129"/>
                                  </a:cubicBezTo>
                                  <a:cubicBezTo>
                                    <a:pt x="341417" y="2071"/>
                                    <a:pt x="399421" y="13278"/>
                                    <a:pt x="291386" y="6308"/>
                                  </a:cubicBezTo>
                                  <a:cubicBezTo>
                                    <a:pt x="288293" y="6108"/>
                                    <a:pt x="285628" y="3839"/>
                                    <a:pt x="282565" y="3368"/>
                                  </a:cubicBezTo>
                                  <a:cubicBezTo>
                                    <a:pt x="272830" y="1870"/>
                                    <a:pt x="262964" y="1408"/>
                                    <a:pt x="253163" y="428"/>
                                  </a:cubicBezTo>
                                  <a:cubicBezTo>
                                    <a:pt x="221801" y="1408"/>
                                    <a:pt x="189877" y="-2621"/>
                                    <a:pt x="159077" y="3368"/>
                                  </a:cubicBezTo>
                                  <a:cubicBezTo>
                                    <a:pt x="152140" y="4717"/>
                                    <a:pt x="154021" y="18774"/>
                                    <a:pt x="147316" y="21009"/>
                                  </a:cubicBezTo>
                                  <a:lnTo>
                                    <a:pt x="138496" y="23949"/>
                                  </a:lnTo>
                                  <a:cubicBezTo>
                                    <a:pt x="137516" y="28849"/>
                                    <a:pt x="137524" y="34057"/>
                                    <a:pt x="135555" y="38650"/>
                                  </a:cubicBezTo>
                                  <a:cubicBezTo>
                                    <a:pt x="134463" y="41198"/>
                                    <a:pt x="130915" y="42052"/>
                                    <a:pt x="129675" y="44531"/>
                                  </a:cubicBezTo>
                                  <a:cubicBezTo>
                                    <a:pt x="126903" y="50075"/>
                                    <a:pt x="125755" y="56292"/>
                                    <a:pt x="123795" y="62172"/>
                                  </a:cubicBezTo>
                                  <a:lnTo>
                                    <a:pt x="120854" y="70992"/>
                                  </a:lnTo>
                                  <a:cubicBezTo>
                                    <a:pt x="119874" y="73932"/>
                                    <a:pt x="119633" y="77234"/>
                                    <a:pt x="117914" y="79813"/>
                                  </a:cubicBezTo>
                                  <a:cubicBezTo>
                                    <a:pt x="110496" y="90941"/>
                                    <a:pt x="114533" y="86135"/>
                                    <a:pt x="106153" y="94514"/>
                                  </a:cubicBezTo>
                                  <a:cubicBezTo>
                                    <a:pt x="105173" y="97454"/>
                                    <a:pt x="104718" y="100626"/>
                                    <a:pt x="103213" y="103335"/>
                                  </a:cubicBezTo>
                                  <a:cubicBezTo>
                                    <a:pt x="94901" y="118298"/>
                                    <a:pt x="94495" y="117934"/>
                                    <a:pt x="85572" y="126856"/>
                                  </a:cubicBezTo>
                                  <a:cubicBezTo>
                                    <a:pt x="83612" y="130776"/>
                                    <a:pt x="81418" y="134588"/>
                                    <a:pt x="79692" y="138617"/>
                                  </a:cubicBezTo>
                                  <a:cubicBezTo>
                                    <a:pt x="78471" y="141465"/>
                                    <a:pt x="78138" y="144665"/>
                                    <a:pt x="76752" y="147437"/>
                                  </a:cubicBezTo>
                                  <a:cubicBezTo>
                                    <a:pt x="75172" y="150598"/>
                                    <a:pt x="72831" y="153318"/>
                                    <a:pt x="70871" y="156258"/>
                                  </a:cubicBezTo>
                                  <a:cubicBezTo>
                                    <a:pt x="63483" y="178424"/>
                                    <a:pt x="73447" y="151108"/>
                                    <a:pt x="62051" y="173899"/>
                                  </a:cubicBezTo>
                                  <a:cubicBezTo>
                                    <a:pt x="60665" y="176671"/>
                                    <a:pt x="60496" y="179948"/>
                                    <a:pt x="59110" y="182720"/>
                                  </a:cubicBezTo>
                                  <a:cubicBezTo>
                                    <a:pt x="55401" y="190137"/>
                                    <a:pt x="52818" y="191952"/>
                                    <a:pt x="47350" y="197421"/>
                                  </a:cubicBezTo>
                                  <a:cubicBezTo>
                                    <a:pt x="44164" y="206978"/>
                                    <a:pt x="41355" y="218174"/>
                                    <a:pt x="35589" y="226823"/>
                                  </a:cubicBezTo>
                                  <a:cubicBezTo>
                                    <a:pt x="34051" y="229130"/>
                                    <a:pt x="31668" y="230743"/>
                                    <a:pt x="29708" y="232703"/>
                                  </a:cubicBezTo>
                                  <a:cubicBezTo>
                                    <a:pt x="19983" y="261881"/>
                                    <a:pt x="36298" y="217316"/>
                                    <a:pt x="17948" y="250344"/>
                                  </a:cubicBezTo>
                                  <a:cubicBezTo>
                                    <a:pt x="1053" y="280754"/>
                                    <a:pt x="20983" y="259067"/>
                                    <a:pt x="6187" y="273866"/>
                                  </a:cubicBezTo>
                                  <a:cubicBezTo>
                                    <a:pt x="2937" y="283616"/>
                                    <a:pt x="-1163" y="289057"/>
                                    <a:pt x="307" y="294447"/>
                                  </a:cubicBezTo>
                                  <a:close/>
                                </a:path>
                              </a:pathLst>
                            </a:custGeom>
                            <a:solidFill>
                              <a:srgbClr val="BDD7EE"/>
                            </a:solidFill>
                            <a:ln>
                              <a:noFill/>
                            </a:ln>
                            <a:extLst>
                              <a:ext uri="{91240B29-F687-4F45-9708-019B960494DF}">
                                <a14:hiddenLine xmlns:a14="http://schemas.microsoft.com/office/drawing/2010/main" w="127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g:grpSp>
                          <wpg:cNvPr id="1845940491" name="Group 1510"/>
                          <wpg:cNvGrpSpPr>
                            <a:grpSpLocks/>
                          </wpg:cNvGrpSpPr>
                          <wpg:grpSpPr bwMode="auto">
                            <a:xfrm>
                              <a:off x="0" y="0"/>
                              <a:ext cx="1241686" cy="700536"/>
                              <a:chOff x="0" y="0"/>
                              <a:chExt cx="1241686" cy="700536"/>
                            </a:xfrm>
                          </wpg:grpSpPr>
                          <wps:wsp>
                            <wps:cNvPr id="1845940492" name="Can 1503"/>
                            <wps:cNvSpPr>
                              <a:spLocks noChangeArrowheads="1"/>
                            </wps:cNvSpPr>
                            <wps:spPr bwMode="auto">
                              <a:xfrm rot="4396408">
                                <a:off x="342395" y="-342395"/>
                                <a:ext cx="556895" cy="1241686"/>
                              </a:xfrm>
                              <a:prstGeom prst="can">
                                <a:avLst>
                                  <a:gd name="adj" fmla="val 49579"/>
                                </a:avLst>
                              </a:prstGeom>
                              <a:noFill/>
                              <a:ln w="19050" algn="ctr">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45940493" name="Arc 1505"/>
                            <wps:cNvSpPr>
                              <a:spLocks/>
                            </wps:cNvSpPr>
                            <wps:spPr bwMode="auto">
                              <a:xfrm rot="-988300">
                                <a:off x="17504" y="135386"/>
                                <a:ext cx="281940" cy="565150"/>
                              </a:xfrm>
                              <a:custGeom>
                                <a:avLst/>
                                <a:gdLst>
                                  <a:gd name="T0" fmla="*/ 142495 w 281940"/>
                                  <a:gd name="T1" fmla="*/ 17 h 565150"/>
                                  <a:gd name="T2" fmla="*/ 281936 w 281940"/>
                                  <a:gd name="T3" fmla="*/ 280381 h 565150"/>
                                  <a:gd name="T4" fmla="*/ 151269 w 281940"/>
                                  <a:gd name="T5" fmla="*/ 564395 h 565150"/>
                                  <a:gd name="T6" fmla="*/ 0 60000 65536"/>
                                  <a:gd name="T7" fmla="*/ 0 60000 65536"/>
                                  <a:gd name="T8" fmla="*/ 0 60000 65536"/>
                                </a:gdLst>
                                <a:ahLst/>
                                <a:cxnLst>
                                  <a:cxn ang="T6">
                                    <a:pos x="T0" y="T1"/>
                                  </a:cxn>
                                  <a:cxn ang="T7">
                                    <a:pos x="T2" y="T3"/>
                                  </a:cxn>
                                  <a:cxn ang="T8">
                                    <a:pos x="T4" y="T5"/>
                                  </a:cxn>
                                </a:cxnLst>
                                <a:rect l="0" t="0" r="r" b="b"/>
                                <a:pathLst>
                                  <a:path w="281940" h="565150" stroke="0">
                                    <a:moveTo>
                                      <a:pt x="142495" y="17"/>
                                    </a:moveTo>
                                    <a:cubicBezTo>
                                      <a:pt x="219325" y="1683"/>
                                      <a:pt x="281339" y="126371"/>
                                      <a:pt x="281936" y="280381"/>
                                    </a:cubicBezTo>
                                    <a:cubicBezTo>
                                      <a:pt x="282513" y="429274"/>
                                      <a:pt x="225352" y="553517"/>
                                      <a:pt x="151269" y="564395"/>
                                    </a:cubicBezTo>
                                    <a:lnTo>
                                      <a:pt x="140970" y="282575"/>
                                    </a:lnTo>
                                    <a:cubicBezTo>
                                      <a:pt x="141478" y="188389"/>
                                      <a:pt x="141987" y="94203"/>
                                      <a:pt x="142495" y="17"/>
                                    </a:cubicBezTo>
                                    <a:close/>
                                  </a:path>
                                  <a:path w="281940" h="565150" fill="none">
                                    <a:moveTo>
                                      <a:pt x="142495" y="17"/>
                                    </a:moveTo>
                                    <a:cubicBezTo>
                                      <a:pt x="219325" y="1683"/>
                                      <a:pt x="281339" y="126371"/>
                                      <a:pt x="281936" y="280381"/>
                                    </a:cubicBezTo>
                                    <a:cubicBezTo>
                                      <a:pt x="282513" y="429274"/>
                                      <a:pt x="225352" y="553517"/>
                                      <a:pt x="151269" y="564395"/>
                                    </a:cubicBezTo>
                                  </a:path>
                                </a:pathLst>
                              </a:custGeom>
                              <a:noFill/>
                              <a:ln w="12700" cap="flat" cmpd="sng" algn="ctr">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45940494" name="Straight Connector 1506"/>
                            <wps:cNvCnPr>
                              <a:cxnSpLocks noChangeShapeType="1"/>
                            </wps:cNvCnPr>
                            <wps:spPr bwMode="auto">
                              <a:xfrm flipV="1">
                                <a:off x="70427" y="279456"/>
                                <a:ext cx="165359" cy="288379"/>
                              </a:xfrm>
                              <a:prstGeom prst="line">
                                <a:avLst/>
                              </a:prstGeom>
                              <a:noFill/>
                              <a:ln w="12700" algn="ctr">
                                <a:solidFill>
                                  <a:srgbClr val="0070C0"/>
                                </a:solidFill>
                                <a:prstDash val="dash"/>
                                <a:miter lim="800000"/>
                                <a:headEnd/>
                                <a:tailEnd/>
                              </a:ln>
                              <a:extLst>
                                <a:ext uri="{909E8E84-426E-40DD-AFC4-6F175D3DCCD1}">
                                  <a14:hiddenFill xmlns:a14="http://schemas.microsoft.com/office/drawing/2010/main">
                                    <a:noFill/>
                                  </a14:hiddenFill>
                                </a:ext>
                              </a:extLst>
                            </wps:spPr>
                            <wps:bodyPr/>
                          </wps:wsp>
                          <wps:wsp>
                            <wps:cNvPr id="1845940495" name="Straight Connector 1507"/>
                            <wps:cNvCnPr>
                              <a:cxnSpLocks noChangeShapeType="1"/>
                            </wps:cNvCnPr>
                            <wps:spPr bwMode="auto">
                              <a:xfrm>
                                <a:off x="155693" y="417645"/>
                                <a:ext cx="989563" cy="0"/>
                              </a:xfrm>
                              <a:prstGeom prst="line">
                                <a:avLst/>
                              </a:prstGeom>
                              <a:noFill/>
                              <a:ln w="12700" algn="ctr">
                                <a:solidFill>
                                  <a:srgbClr val="0070C0"/>
                                </a:solidFill>
                                <a:prstDash val="dash"/>
                                <a:miter lim="800000"/>
                                <a:headEnd/>
                                <a:tailEnd/>
                              </a:ln>
                              <a:extLst>
                                <a:ext uri="{909E8E84-426E-40DD-AFC4-6F175D3DCCD1}">
                                  <a14:hiddenFill xmlns:a14="http://schemas.microsoft.com/office/drawing/2010/main">
                                    <a:noFill/>
                                  </a14:hiddenFill>
                                </a:ext>
                              </a:extLst>
                            </wps:spPr>
                            <wps:bodyPr/>
                          </wps:wsp>
                          <wps:wsp>
                            <wps:cNvPr id="1845940497" name="Freeform 1508"/>
                            <wps:cNvSpPr>
                              <a:spLocks/>
                            </wps:cNvSpPr>
                            <wps:spPr bwMode="auto">
                              <a:xfrm>
                                <a:off x="243899" y="270635"/>
                                <a:ext cx="896758" cy="144070"/>
                              </a:xfrm>
                              <a:custGeom>
                                <a:avLst/>
                                <a:gdLst>
                                  <a:gd name="T0" fmla="*/ 0 w 896758"/>
                                  <a:gd name="T1" fmla="*/ 0 h 144070"/>
                                  <a:gd name="T2" fmla="*/ 391045 w 896758"/>
                                  <a:gd name="T3" fmla="*/ 29402 h 144070"/>
                                  <a:gd name="T4" fmla="*/ 896758 w 896758"/>
                                  <a:gd name="T5" fmla="*/ 144070 h 144070"/>
                                  <a:gd name="T6" fmla="*/ 896758 w 896758"/>
                                  <a:gd name="T7" fmla="*/ 144070 h 14407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96758" h="144070">
                                    <a:moveTo>
                                      <a:pt x="0" y="0"/>
                                    </a:moveTo>
                                    <a:cubicBezTo>
                                      <a:pt x="120792" y="2695"/>
                                      <a:pt x="241585" y="5390"/>
                                      <a:pt x="391045" y="29402"/>
                                    </a:cubicBezTo>
                                    <a:cubicBezTo>
                                      <a:pt x="540505" y="53414"/>
                                      <a:pt x="896758" y="144070"/>
                                      <a:pt x="896758" y="144070"/>
                                    </a:cubicBezTo>
                                  </a:path>
                                </a:pathLst>
                              </a:custGeom>
                              <a:noFill/>
                              <a:ln w="12700" cap="flat" cmpd="sng" algn="ctr">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45940498" name="Freeform 1509"/>
                            <wps:cNvSpPr>
                              <a:spLocks/>
                            </wps:cNvSpPr>
                            <wps:spPr bwMode="auto">
                              <a:xfrm>
                                <a:off x="79248" y="473508"/>
                                <a:ext cx="852656" cy="88206"/>
                              </a:xfrm>
                              <a:custGeom>
                                <a:avLst/>
                                <a:gdLst>
                                  <a:gd name="T0" fmla="*/ 0 w 852656"/>
                                  <a:gd name="T1" fmla="*/ 88206 h 88206"/>
                                  <a:gd name="T2" fmla="*/ 388105 w 852656"/>
                                  <a:gd name="T3" fmla="*/ 73505 h 88206"/>
                                  <a:gd name="T4" fmla="*/ 852656 w 852656"/>
                                  <a:gd name="T5" fmla="*/ 0 h 88206"/>
                                  <a:gd name="T6" fmla="*/ 852656 w 852656"/>
                                  <a:gd name="T7" fmla="*/ 0 h 8820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52656" h="88206">
                                    <a:moveTo>
                                      <a:pt x="0" y="88206"/>
                                    </a:moveTo>
                                    <a:cubicBezTo>
                                      <a:pt x="122998" y="88206"/>
                                      <a:pt x="245996" y="88206"/>
                                      <a:pt x="388105" y="73505"/>
                                    </a:cubicBezTo>
                                    <a:cubicBezTo>
                                      <a:pt x="530214" y="58804"/>
                                      <a:pt x="852656" y="0"/>
                                      <a:pt x="852656" y="0"/>
                                    </a:cubicBezTo>
                                  </a:path>
                                </a:pathLst>
                              </a:custGeom>
                              <a:noFill/>
                              <a:ln w="12700" cap="flat" cmpd="sng" algn="ctr">
                                <a:solidFill>
                                  <a:srgbClr val="0070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wgp>
                  </a:graphicData>
                </a:graphic>
              </wp:inline>
            </w:drawing>
          </mc:Choice>
          <mc:Fallback>
            <w:pict>
              <v:group id="Group 1845940481" o:spid="_x0000_s1026" style="width:160.15pt;height:85.05pt;mso-position-horizontal-relative:char;mso-position-vertical-relative:line" coordsize="22589,12003"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CvQKeFhkAAJ1+AAAOAAAAZHJzL2Uyb0RvYy54bWzsnVtvG9d2gN8L9D8QeiygaO4XIc5BYtlB gbQ9QNS+0xR16ZFIlZSj5Bz0v/dbe609nEUOraHtuIlBP1ga7T37su63vefbv/z6cD/5Zb5a3y0X r07Sb5KTyXwxW17dLW5enfzn5dvT5mSyfpourqb3y8X81clv8/XJX77753/69vnxfJ4tb5f3V/PV hEEW6/Pnx1cnt09Pj+dnZ+vZ7fxhuv5m+Thf0Hi9XD1Mn3hc3ZxdrabPjP5wf5YlSXX2vFxdPa6W s/l6zV8vtPHkuzD+9fV89vQf19fr+dPk/tUJa3sK/6/C/+/k/7Pvvp2e36ymj7d3M1vG9CNW8TC9 WzBpN9TF9Gk6eb+62xnq4W62Wq6X10/fzJYPZ8vr67vZPOyB3aTJ1m5+XC3fP4a93Jw/3zx2YAK0 W3D66GFn//7LX1eTuytw1xRlWyRFk55MFtMHcBWmn/T+DrCeH2/OeefH1ePPj39d6Y759afl7G9r ms+22+X5RjtP3j3/2/KKcafvn5YBWL9erx5kCMAw+TXg5LcOJ/NfnyYz/pgled4m5clkRluaNEma l4q12S2o3XlvdvsmvpmVTdvm9ibEkletvHk2PdeJw2Jtcbqz8NBtchsw2RZgyjST8ba3LETwu4Kk Squ6hJgDRNK6rMt8HET2vLgXILDkekN160+jup9vp4/zQMxroaBt4IInpbrX08UkLdNUQRv6RlJb K51NFsvXt9PFzfz71Wr5fDufXrG00B+M9l6QhzVU+iLhZW0B0UNfdVUUZRhpeh4JsEqTDJIL0M7b ukyD0OhgNj1/XK2ffpwvHybyy6uT2VQlwfSXn9ZPgUGubGfTq/8+mVw/3CNgfpneT/KqyQPiGMs6 81scTd5cL+/vrt7e3d+Hh9XNu9f3qwmvvjr54eKifvPGqNl1u19I58VSXlNi17+wHVuPbCyIpn+0 aVYkP2Tt6duqqU+Lt0V52tZJc5qk7Q9tlRRtcfH2f4VT0+L89u7qar746W4xj2IyLcYRhAlsFXBB UE6ewVdWJ9Dw9P4GvTF7WgWB4Hay7m84Cf+GNvxw94QGub97eHXSdJ2m50IWbxZXgGB6/jS9u9ff z/xWgjAAHvFngFAgIqEbYe31+bvl1W/Q0GoJblkwuo5fbperv59MntEbr07W//N+upqfTO7/dQEd tmlRiKIJD0VZZzys+i3v+i3TxYyhFAATfXj9pOrp/ePq7uaWudIAmsXye8Tm9d2TIHWzLnuAT8dI sCIymYn2MjlKsPHq+AUJhozoSbCibb6sBIPOdrUnwqupaVFVUVVFG5TnZ5BeWZY0hfHjsPTqZND0 /H4RWB49zlrGs3ydvI7C1kmGA1me6UUKDErApH3TvGmK0yKr3pwWycXF6fdvXxen1Vv06kV+8fr1 ReoloMjVT5eAsh63JSfs3oZ/u8KuJ71UK4DHr0h6fUlzo4rM+v1qNkmLNliGznoAQX2z9iPtCuXK uqrzdteu2LBmUVXNNmfO3qtdIbQSOCzospurbbPikjnUqviXs0mWNpPnibG9vWBi6RIbp+tXJ2Wd TG7ZepwZszUaKpdYul3PPCnbJts7KHZb1/U03Tsimqfrxurqut07InK064q5lbV7BwWJXc9kUon2 n1RlmVfCOv391GM74q3uHxFu66A/vQUNYZbZrwvDCL+hw3HOLqugsh+Xa3FPBD9IZsBPf8agm6xu 07t2vYG99I6W4U7vxvUGrtI70k7orXPYola4wNvO7+pkgvP7TqH0OH2SvciS5FcR1FFr3GJ8KH3g w6+Wf8N3S8LsD8tf5pfL8MqTbBGqC+sIVGXb3PSZvX93N/th/vf+G1WB7StLz9MUEylA8jGMlRZp WYNZ2k5r4xltUUrUlg6YbuyhmYq6xtLW5ZmfpMNVsH2p8MPFbOr+IpRE9SUhQduTH/9+0d8RqyvE T2DddZ4XEX+xU/ypcw8BLPaY3S/XcyUVQcgLiLlGH706WRBcOWLGaAz6V8DZL4G6hSl6AnXXOFF/ ZCYW/fX99Amb6eHxCut+cfM5TBZx6y6m61t13674TcntaMosjqbMC2HAF/wOlJv6HcGUKfGqER6f xZSZXN/fPf5X9EBdlK6uicsdLRqJ5WB1HS2ao0VztGjU9hHHwsylo0WDJRKM2k+0Nf/4Fk0IZhxN GguTH02aTzNpcNecSRMMjc9i0oieMkOmbBr1zEnwtAkuYnBCJTsiecfoA4fIaRckgRFj0rLvTRzD M0NRpGN45vIYnumHfnz4RDXjMTwTIkY9q+lrD5z98Y2ZY3jmq840bep+QvbcCpTG5M/baJfE/Hka UqC/ZwVQmqR1nhDjIa5MmspKRjblKZRwpFWDqhVDhZKKLvvxUnnUnhc7C2cDpVgJ8cWKgVrsMrX/ 3q7mcyn+k4qgEFH/3EZg3eYCPGCXVUVFGsMZgSk1MG1JUF+AWyRtmsZEywgrMIy0nScKf/yYnEy3 FJIythKxZTfKQtVpJBVKmooipDRA6KbTkAZO61rJKxPycmmQNC0STZ3kVCdWvo1Io76XJxXFAObz +xn8ky4xLRkrgFxeVLRGPzmj1MoGzZqMXwO89L0sbzJbTJ5VXZDBT+Gf7MWiibvIS+x6NyglOjZh 3gIA11bVljjKC3JFMarhp4gxDgM/VISQgFryos41fQUCYif/qr2SV+SXwitlQjasv4JcElPWVpDd dG0l5Y3WVqWaXWYqP4V/sgnr2hyfvGyAaX/QgrIHTUCCh9ITAwSVxAnbVIO/oyYsqtp4LK+S0iOV ctNMk2Z5lWesq4dwqpNEEggwK2gmLHTUhGUO39qLdZY6pJZVToWfDtpY0j1SXwmD24SUwbXjJ6yo ZrNd1FmVBaUQB60ygj86IRAtLDetqIBYQFxYDCUC9QETUqlohFE3uWdMlg7h6aANqcg+SOu8gcK0 ra2V90aBtC7quNImq2LBqe6CJH1k2qZsyN32cMi2IkE1TdnVO3q69E86aJPBF7rStm48lTbkbS17 jHSu3IRpkmR1bKxzErysZtQW0yQXaRSAQ92wqvaIxTQpm0pRXKCRvaBIkzZpFccFg+QHzJkWdamI LHABYu2pgiBFyllGeaN7ugUNNY7bZ1HllEjIPpHuXTm1zVlR7aEUUiTICUfKaUNxhTJWkVRpfcA+ QRl40jlF6vRpJG3zXJRsWFCRehGYtrWIZW08CLZZkqHa7M0MrdOfM0tqsGiNaYVg6xFtRkmCFKeG BSGExu9T3jSyRV5nTN8fNi9YUhhWdI2SZsQn2q3oCB6qiPUDnjeiIlFkZUWdNUaxfe6Kvfy79g5S NYvv1ODTrVAkp6IJs4i4mG/kL/HNsqSyfixnZRVl+yaQkVaYDX2o1EXHzU0O0FwjFCfF/6ID6oME ViaFuCZAqDbK/bAQlZFjTv28SvqIiRwtHIGAvNQ3dzgrwlihmkNPjQnkqm4ReQqb2Cv+jL2pro69 e5ot9hrCW55nZRT5lUiZPpjgnyKzzVYYTg6pOZQVLQwMtc4o8bP4J1tnWVEirtAvQZPjIFRZ2hkg lI37BdWUeBmpY3IdYp0AmqiiiA3VTlIgJprMzLUqqSq/T5Aai4o6S2oHb0P7FHBGjBdEhd2cyMjW hDtb5ixKH/DYhQ1iMNAn9lEeGnfmjHhVqALHtDQm6xuysdfgCnknEizveIWPfdUZWGgFT83S2EaT GkNsuJRpcE4kZBrfLBsvIlFbwsdh48CudToYWwFEWSPUd8CcDbrA6AbpjVboSQqMpQJ60DnTVIEd ubYETZUZb0j27qiP31mEsWKiBJKJzYbghoE/xLVlj8lwBWFG39vPZDMUbW7aK3hXjnhKIS1jr6QA Tv3NwjWNyfasRQwFmblDWYNzYhqahM9aRIWTtmXVGdw0Ck31AEzmtkbjC4Cd/+hn8U+2T2rsivhm Bk/4YStabdgE3eYbkZYq4TN0mFL2uH3irJqZnzVV4WmlbDFylBxQkZWnFSpF8WZ1QVizOCeKSb8z /6T7rJJOQeKsoET6W8G5qYzVsrohLuMbwbXNiVvJ9KPnTDmYp1Sa1UWmHBzJHoEunmlAGa4OGq+H T1wP8G2NiUw/es6c2khl76xqQagblsiCeeKIG9jCNWJCmLZh9qSIARMPTf9ksMWfNRmX4QtCMf2t VAgV22dFyaifsyY2YRACVNjpQ/v0vF/BXabbshLPM9p4sdfgCtGG5s3wE0pwK+TwpDmBGcLIG1bQ RYrKDmhCN8EqQyscmrPGtzC9Dxrw2Ptz1inutA2LsvRzQp34mzonuknhOYqzatRhhCcHIxBDPUwg i7BdbVipeXWNhUQQtDHHGQyN4+ZkRqJrAUJ5DZ/5Yds2Uhz2Iw5Kf0ElotU4i/hOV3nroRnxqrRG TXCM+2Q5lZ9xnbFX/Gm9wbtVOGeAQ80rdhV7+ZniO9QxG+9xEHULTG1dmLLKMhSp24+cYjMvC0vd XN9RMGzgPHNqMsIeWIQ9MDWEXuKwtPkwGDZPExeUsoDw5rg50yB6A97SkvOEbk6hIyNBbGpvzGFZ E41QjANfXe3OnBHGCtWGoKMZuuJoqYh9ARMN9GGeVZag8j2wMVTMGUaSEj13y6dEwAINGeWOiqad FQ5hH2imZqqk6OBYXBA3IaaNbhx3Kx5XsEYQjtAUeOL6FviLYyUF+kXCsPpmhRvgtoKyl6OIYVic N4emFoozfZgSN9Yo3Kh9tlCcxfbw4iWQ2aM4jnvh99mcEKQjxxaKM32Ie4ApNHqfmF6QnA2bQGFu TsgCWa77TMSZ7S9IYvyq1TCusALGz4lEjNUinNpBy/eHRSKadOKwPLrdNSIRI1bwXfSsww5sPZWD q3DAW5CFrQDXKg3EXkMUJ1RmCpKXm9JjAq/ATAgauzSHUhy+m5TsBZAh3DW0tbPCwTmRohYwxVXA 0nUbr9HTNmwVrPo+yPDI44I0OKA79LP4J1stst7czrRsoVw3Z4vK00ADYin1QpdMGtjXAAavpnpA c9RGiYQkEvQMMCJM5/0vWtE6RnRlie3XX5OEFSWYqO/i3YTWnWkjbnWXZHtwcIzIMRh0SF6K3eLP rrvmqYRiirrQwP0HuvcggcrUMFWv+xDgCaxi4Br3SKjemWC04hOZ9CGv450ZiA/doCAQFTXeEEUE YlDam+R/3KSYqNgi1ihx8D7cOdNPYtQaCfQfMGdei8UbEIbq9gFtKFkQbI1EOdycuE3mFacZBH7A nHJs3IgEGax5xmjkk22BaXVO1Ir6Dl1jT3gT5OwO+Hoc+ielmoZ5TOlDbOYexGEbxHMEPKar6qFN I9H5uFpCq8MG9+CcdS15yQA+zPgtZYzJmlpjwoksh+yGbBwBn/AmvkyXifWz+CfbJxE+C+dy8hBg 9lHWINctIUQjnqJrRLKb6YDDKDmesWKKSGbMlpE6IO7rhsXoM8sHRs89shthYKN4jA71rnbExeA+ 0xTTzSBEItWDj6xQZAdiSVtzcsbTArQwcn5AwBsF35ggxxDwcrHm3KhhjNCMN61qoXFl3ZYrNw7w h0iTmQ5vGvbbh2sNMo03EQ1bE+JAmvRCFhwQvEYTZ2T0hO4Yn+hjT40xIqZLaCOv5pNC0Hm08gD8 nnj+EBprfG+zjCB5H8uFMqJdiUPpoxpEP7nAJyym4v6U8SZ8LSa8ihdMas1eRU6voV7z9kiSpH73 BEMsYVa2uFGjmaMixWTKDT7YCi4Qqjf9jmLyGrzns5fYmuNNY6ID0TgqCSE6oqlKrmpQSsSZjWea VHJUEv5XYU/uUrNzo1hRNKXcdQDRFBno7BMNSV/MrNDGLqDJHkH1on5IgQNC9aXsS6UjRo4Xq+QN yNzpYghh+wkL4qiqmYUhA2RG7ZDiAMLmOihelR8UWJkyQ5b4mBTOWInbJpAhxaQphXETIqZjgDdH iziwEbeMSV8imA6/BWojOu8QULSlPef5J0V+IWMqngSFzrgtWDnyVXaR8c9J2oI4luUd8bI1bD5q h2RpYoUL5U6eSguRCWZBNQiB/u7JNFIjFhbDe7rQURNKWQssHXZheaHI90StxfeUJrS/t2jhvFg0 RWB12JwdAijx3Uzu42JMqa7vbwHDThxWaYLlHKilDsgy76StD5hNcqOmDeWihR6XAUncJd2cFDj1 m8o8NZ1FqFVaRkES+6hzdbdGRD82Rg6nTOwwJxxnbQftDWOayqywAYSE4z1xpSPimNexiaSVsUkD vvdS5pZnIembGFxru0xO7DSE5pSUapyF+IlDprSZMiUZ7mUfKoF/RgOHSIaUeGrEGVrY4RPpRnRB ISXRnz6uYRXC19qGlzFenWC3tib7pAjOcT8RYklbCYxFR21NSBJb2yCEPeU+EbQqhCQtZRYGYQcd DoqMnQbhDwgsJ8mtIz5RDHjIi4TVYUd5VZ+SNjM/FcvtgNog3PxII1IH4ymc5IVNSEjMpwowqVNz qg+zAbFJosAT/9DTeAJHqCSBxMmAOIzji5vFglt+iG0N6cdQVooUczSGijOsCgg9UKlfsAA9RHOI E4o3a+kJSLj2Pig2U9xijrZxi5HUp+kJKeEIsmGUCMO4tZg/o6Pf+nCrIQeDKay21dZVeLnIg6dM /6SkjZSIoEGZepCK7DbtA/mw2Z6I3tS3kUbHkZK2UTuschIogfaxoTHL3KDIEPM8sZ29TiDHFj3E w+JjUqKg7E4YTzJUvV3I9XoqV6GZ1tvAOGMxcrY/ZDgEUqzASKWQqy/fLDOsQN09vp6XhOgFs1YP jDnj45giJUBGnV5/h1iW0URKGysW68yLrnjVJVT8nvyTEo1oDSWMTMwQp9bRbebhErnYch2IOoHU oPn6+R4/hX8yASxF0fqiZOQdDiXgbYMijzTaE3cIVmPa7rCEH8LN5iPB7GVbRlDE2jAcvCHP4syS g0Y1rT+KKbDI7D2ROE5anhJAi0shlu/MjME6cw+/nXtsWE932VBY2+Z+q/13oX01N11+6s0yEuYz Ueeg5W+W+fhz2O6OzyBRv6Kr5dwZn93bZyWCpQdOuoM9Ada/58EeNd9NgMVTx3sO5VDW/8Jlx3te hM2G7zr+gnftiTmiwNWrfTXZPnyQ5/Nc7auXtRa5VD/pdWl25DsviMqrRj6134NKjuCnmJxCZbsu 0w5WqXURz/vE63kPvexXymli6OF4XWZ3v/vgveW7FwbLSScn9I7XZQr/fLkDeZgB7kKG4B0Ms7Dw i2uRh/Xea7iVV09byrHQb73rGSQFbjGavJR4k+NUjFlSbcqphIesur8Td/6yt9HXM1A/B6NyM6UN H6bcXIuJluhuh0xrrqXczNy/bRJ513WTgfJq74jAtdc1oR5m76jAousqYb5KbtAcXicSrOsqBVFs ad9acUG6rscrNLvrOcU87e71/JjjmpE+Oa1pRPLCFZpKeuadmp334XObVHhxJkDf2KrRY3ZODmoT KTjveSpJqkvTCMnZbFvWu7tYU30hCcVa+IRYNcWoypPWSBml5fgpNMO37zcqwYY5lSAH54xRLfO8 SKBaXUo4CxpkDoiJvfx64zsEIczLRaJotL9zyQqJjIVFENxWM2TTJpyvENsTM9l/LecAsl+4lvOI bRB5vKTzeN/4/+fXEr6kAYX2VgPq56fVVL7rMHm9XCy4m3m54m4Dregxq+n1Qj+sgwKyD+t0XlG4 CfTyt0cuYlap7V55wdAausyTZKmdp8qIV2mNVO9uCWrepEhDbj8geUfywsT2Hm/onq+DBBMuGlzC 5Fx8K19HEctu36W7n/5FAB8E+drub+ng9tHXskSj3L4T8iUpH6X6IcoPytaRcTC9Pifl950KPHxL QZP5ljJi51VQCML9AErwMdh2pPUvqqX+1LSOcam03ru3RnNJRuE/h88KfY5PS3BeMB4s5PRTTKzG QBYnqcK9Anp7ITWp29Q8692FHqV17/MGG58XH7vnID5PbOQPeMb6WYk45z7HmOpYDofhwg4P6Bxj PP0sfARiaNC+X6xj7R207xeL4WFfwBgate8XvzAqSO8g9MKoeCZd1w962yjdcR0lTziyZz96sTM5 mnrkty389yc0in3Z+ZDb37Zogz0Qv4ShienLeNpq59sW7EaEdeyu4Z/L6PjtdtdPY8Xumk697Nw3 WQv7+jRH3shzgiOvyA0r3Hjm6ncqGCKTbVoHfVTO4FuKniCOaSDzoeXMmHqhnGOw3IA2Kb+o1y78 MOhAD01HSjheocBxQK20jV5v3Bz2nW0u8LXOONgo8OxFBsTAC9+osF+On1o4fjXqC3/z7kvassjv Xf0enKLPrd+REFY+EGozrLCiU+8cY5QrJES9U1TZHSaPturHa3cd+APaPUyHMu6m3avgKZZIgoIf HLOv4KX6RELUg2M6/R6GEv0+OGZfv4sVMjie0+wfHq+v2feOd9TpUlXz59LpSj2i05VExOjYKO2+ Su9ICAW36dFXgVGXcoCZUqGgoLuXYhsneuMR9Z02TnjDJ+G9wAfjFTuF+1avKVeZu2C88YdgxlkR 23//06nzj69vIW8gaEaE2tfORJjad3CPX4H8o3zDdnPrbEgjd3U74e98Az1Y9Pa9dvnIev85vLH5 qvx3/ycAAAAA//8DAFBLAwQUAAYACAAAACEATLgB9dwAAAAFAQAADwAAAGRycy9kb3ducmV2Lnht bEyPzWrDMBCE74W+g9hCb43kmP7gWA4htD2FQpNCyW1jbWwTa2UsxXbevmovzWVgmWHm23w52VYM 1PvGsYZkpkAQl840XGn42r09vIDwAdlg65g0XMjDsri9yTEzbuRPGrahErGEfYYa6hC6TEpf1mTR z1xHHL2j6y2GePaVND2Osdy2cq7Uk7TYcFyosaN1TeVpe7Ya3kccV2nyOmxOx/Vlv3v8+N4kpPX9 3bRagAg0hf8w/OJHdCgi08Gd2XjRaoiPhD+NXjpXKYhDDD2rBGSRy2v64gcAAP//AwBQSwECLQAU AAYACAAAACEAtoM4kv4AAADhAQAAEwAAAAAAAAAAAAAAAAAAAAAAW0NvbnRlbnRfVHlwZXNdLnht bFBLAQItABQABgAIAAAAIQA4/SH/1gAAAJQBAAALAAAAAAAAAAAAAAAAAC8BAABfcmVscy8ucmVs c1BLAQItABQABgAIAAAAIQBCvQKeFhkAAJ1+AAAOAAAAAAAAAAAAAAAAAC4CAABkcnMvZTJvRG9j LnhtbFBLAQItABQABgAIAAAAIQBMuAH13AAAAAUBAAAPAAAAAAAAAAAAAAAAAHAbAABkcnMvZG93 bnJldi54bWxQSwUGAAAAAAQABADzAAAAeRwAAAAA ">
                <v:group id="Group 1512" o:spid="_x0000_s1027" style="position:absolute;width:6167;height:11757" coordsize="6167,1175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Iz1MB8kAAADjAAAADwAAAGRycy9kb3ducmV2LnhtbERPzWrCQBC+F/oOyxS8 1U00lpi6ikhbPIhQFcTbkB2TYHY2ZLdJfPuuUOhxvv9ZrAZTi45aV1lWEI8jEMS51RUXCk7Hz9cU hPPIGmvLpOBODlbL56cFZtr2/E3dwRcihLDLUEHpfZNJ6fKSDLqxbYgDd7WtQR/OtpC6xT6Em1pO ouhNGqw4NJTY0Kak/Hb4MQq+euzX0/ij292um/vlONufdzEpNXoZ1u8gPA3+X/zn3uowP01m8yRK 0gk8fgoAyOUv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AjPUwHyQAA AOMAAAAPAAAAAAAAAAAAAAAAAKoCAABkcnMvZG93bnJldi54bWxQSwUGAAAAAAQABAD6AAAAoAMA AAAA ">
                  <v:shape id="Can 1511" o:spid="_x0000_s1028" type="#_x0000_t22" style="position:absolute;left:29;top:7644;width:6102;height:3975;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CnKLccA AADjAAAADwAAAGRycy9kb3ducmV2LnhtbERPzUoDMRC+C32HMAVvNtsaJd02LUUpFjyI1QcYNuPu 0s1ku8n++PZGEDzO9z/b/eQaMVAXas8GlosMBHHhbc2lgc+P450GESKyxcYzGfimAPvd7GaLufUj v9NwjqVIIRxyNFDF2OZShqIih2HhW+LEffnOYUxnV0rb4ZjCXSNXWfYoHdacGips6ami4nLunYGe +rejGuRzYceXy/VVK31Yn4y5nU+HDYhIU/wX/7lPNs3X6mGtMqXv4fenBIDc/QAAAP//AwBQSwEC LQAUAAYACAAAACEA8PeKu/0AAADiAQAAEwAAAAAAAAAAAAAAAAAAAAAAW0NvbnRlbnRfVHlwZXNd LnhtbFBLAQItABQABgAIAAAAIQAx3V9h0gAAAI8BAAALAAAAAAAAAAAAAAAAAC4BAABfcmVscy8u cmVsc1BLAQItABQABgAIAAAAIQAzLwWeQQAAADkAAAAQAAAAAAAAAAAAAAAAACkCAABkcnMvc2hh cGV4bWwueG1sUEsBAi0AFAAGAAgAAAAhAMQpyi3HAAAA4wAAAA8AAAAAAAAAAAAAAAAAmAIAAGRy cy9kb3ducmV2LnhtbFBLBQYAAAAABAAEAPUAAACMAwAAAAA= " adj="7956" fillcolor="#bdd7ee" stroked="f" strokeweight="1pt">
                    <v:stroke joinstyle="miter"/>
                  </v:shape>
                  <v:group id="Group 1502" o:spid="_x0000_s1029" style="position:absolute;width:6167;height:11757" coordsize="6167,1175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w5hx6MgAAADjAAAADwAAAGRycy9kb3ducmV2LnhtbERPzWrCQBC+C32HZQq9 1U1sLDG6ioiWHqRQLYi3ITsmwexsyK5JfPtuoeBxvv9ZrAZTi45aV1lWEI8jEMS51RUXCn6Ou9cU hPPIGmvLpOBODlbLp9ECM217/qbu4AsRQthlqKD0vsmkdHlJBt3YNsSBu9jWoA9nW0jdYh/CTS0n UfQuDVYcGkpsaFNSfj3cjIKPHvv1W7zt9tfL5n4+Tr9O+5iUenke1nMQngb/EP+7P3WYnybTWRIl aQJ/PwUA5PIX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MOYcejIAAAA 4wAAAA8AAAAAAAAAAAAAAAAAqgIAAGRycy9kb3ducmV2LnhtbFBLBQYAAAAABAAEAPoAAACfAwAA AAA= ">
                    <v:shape id="Can 1498" o:spid="_x0000_s1030" type="#_x0000_t22" style="position:absolute;left:29;width:6109;height:11664;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jNVlsYA AADjAAAADwAAAGRycy9kb3ducmV2LnhtbERPT2vCMBS/D/YdwhvsNhOljlqNIrKB1zkPens0zzba vJQms+23N4PBju/3/602g2vEnbpgPWuYThQI4tIby5WG4/fnWw4iRGSDjWfSMFKAzfr5aYWF8T1/ 0f0QK5FCOBSooY6xLaQMZU0Ow8S3xIm7+M5hTGdXSdNhn8JdI2dKvUuHllNDjS3taipvhx+nYWHP /HG6jqN3p93M9l6dt+qo9evLsF2CiDTEf/Gfe2/S/DybLzKV5XP4/SkBINcPAAAA//8DAFBLAQIt ABQABgAIAAAAIQDw94q7/QAAAOIBAAATAAAAAAAAAAAAAAAAAAAAAABbQ29udGVudF9UeXBlc10u eG1sUEsBAi0AFAAGAAgAAAAhADHdX2HSAAAAjwEAAAsAAAAAAAAAAAAAAAAALgEAAF9yZWxzLy5y ZWxzUEsBAi0AFAAGAAgAAAAhADMvBZ5BAAAAOQAAABAAAAAAAAAAAAAAAAAAKQIAAGRycy9zaGFw ZXhtbC54bWxQSwECLQAUAAYACAAAACEAMjNVlsYAAADjAAAADwAAAAAAAAAAAAAAAACYAgAAZHJz L2Rvd25yZXYueG1sUEsFBgAAAAAEAAQA9QAAAIsDAAAAAA== " adj="2498" filled="f" strokecolor="#0070c0" strokeweight="1.5pt">
                      <v:stroke joinstyle="miter"/>
                    </v:shape>
                    <v:shape id="Arc 1499" o:spid="_x0000_s1031" style="position:absolute;left:29;top:7673;width:6109;height:1467;visibility:visible;mso-wrap-style:square;v-text-anchor:middle" coordsize="610870,14668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Ezd98gA AADjAAAADwAAAGRycy9kb3ducmV2LnhtbERPX0vDMBB/F/wO4QTfXGqpo9ZlYxsICiI43djj2ZxN Z3MJSdzqtzeC4OP9/t9sMdpBHCnE3rGC60kBgrh1uudOwdvr/VUNIiZkjYNjUvBNERbz87MZNtqd +IWOm9SJHMKxQQUmJd9IGVtDFuPEeeLMfbhgMeUzdFIHPOVwO8iyKKbSYs+5waCntaH2c/NlFfjH 93W5N0+HGLZ+tez25WH1vFPq8mJc3oFINKZ/8Z/7Qef5dXVzWxVVPYXfnzIAcv4DAAD//wMAUEsB Ai0AFAAGAAgAAAAhAPD3irv9AAAA4gEAABMAAAAAAAAAAAAAAAAAAAAAAFtDb250ZW50X1R5cGVz XS54bWxQSwECLQAUAAYACAAAACEAMd1fYdIAAACPAQAACwAAAAAAAAAAAAAAAAAuAQAAX3JlbHMv LnJlbHNQSwECLQAUAAYACAAAACEAMy8FnkEAAAA5AAAAEAAAAAAAAAAAAAAAAAApAgAAZHJzL3No YXBleG1sLnhtbFBLAQItABQABgAIAAAAIQBwTN33yAAAAOMAAAAPAAAAAAAAAAAAAAAAAJgCAABk cnMvZG93bnJldi54bWxQSwUGAAAAAAQABAD1AAAAjQMAAAAA " path="m218,70570nsc6433,31120,141576,-71,305982,-1,477368,73,614954,33987,610779,75129l305435,73343,218,70570xem218,70570nfc6433,31120,141576,-71,305982,-1,477368,73,614954,33987,610779,75129e" filled="f" strokecolor="#0070c0" strokeweight="1pt">
                      <v:stroke dashstyle="dash" joinstyle="miter"/>
                      <v:path arrowok="t" o:connecttype="custom" o:connectlocs="218,70570;305982,-1;610779,75129" o:connectangles="0,0,0"/>
                    </v:shape>
                    <v:shape id="Arc 1500" o:spid="_x0000_s1032" style="position:absolute;top:7703;width:6108;height:1467;flip:y;visibility:visible;mso-wrap-style:square;v-text-anchor:middle" coordsize="610870,14668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1bECsgA AADjAAAADwAAAGRycy9kb3ducmV2LnhtbERPX2vCMBB/H/gdwgm+jJkq3VarUYawMXzY0G0+H8nZ ljWXkmS2fnszGOzxfv9vtRlsK87kQ+NYwWyagSDWzjRcKfj8eL4rQISIbLB1TAouFGCzHt2ssDSu 5z2dD7ESKYRDiQrqGLtSyqBrshimriNO3Ml5izGdvpLGY5/CbSvnWfYgLTacGmrsaFuT/j78WAWn vd7p2dtt9e6PeOy+cE6X/kWpyXh4WoKINMR/8Z/71aT5RX6/yLO8eITfnxIAcn0FAAD//wMAUEsB Ai0AFAAGAAgAAAAhAPD3irv9AAAA4gEAABMAAAAAAAAAAAAAAAAAAAAAAFtDb250ZW50X1R5cGVz XS54bWxQSwECLQAUAAYACAAAACEAMd1fYdIAAACPAQAACwAAAAAAAAAAAAAAAAAuAQAAX3JlbHMv LnJlbHNQSwECLQAUAAYACAAAACEAMy8FnkEAAAA5AAAAEAAAAAAAAAAAAAAAAAApAgAAZHJzL3No YXBleG1sLnhtbFBLAQItABQABgAIAAAAIQATVsQKyAAAAOMAAAAPAAAAAAAAAAAAAAAAAJgCAABk cnMvZG93bnJldi54bWxQSwUGAAAAAAQABAD1AAAAjQMAAAAA " path="m218,70570nsc6433,31120,141576,-71,305982,-1,477368,73,614954,33987,610779,75129l305435,73343,218,70570xem218,70570nfc6433,31120,141576,-71,305982,-1,477368,73,614954,33987,610779,75129e" filled="f" strokecolor="#0070c0" strokeweight="1pt">
                      <v:stroke joinstyle="miter"/>
                      <v:path arrowok="t" o:connecttype="custom" o:connectlocs="218,70570;305982,-1;610779,75129" o:connectangles="0,0,0"/>
                    </v:shape>
                    <v:shape id="Arc 1501" o:spid="_x0000_s1033" style="position:absolute;left:58;top:10290;width:6109;height:1467;visibility:visible;mso-wrap-style:square;v-text-anchor:middle" coordsize="610870,14668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p/sHs0A AADjAAAADwAAAGRycy9kb3ducmV2LnhtbESPT0sDMRDF70K/Q5iCN5vtssq6Ni1tQVAQwfqHHuNm 3Gy7mYQktuu3dw6Cx5n35r3fLFajG8QJY+o9KZjPChBIrTc9dQreXu+vahApazJ68IQKfjDBajm5 WOjG+DO94GmXO8EhlBqtwOYcGilTa9HpNPMBibUvH53OPMZOmqjPHO4GWRbFjXS6J26wOuDWYnvc fTsF4fFzW+7t0yHF97BZd/vysHn+UOpyOq7vQGQc87/57/rBMH5dXd9WRVUzNP/EC5DLXwAAAP// AwBQSwECLQAUAAYACAAAACEA8PeKu/0AAADiAQAAEwAAAAAAAAAAAAAAAAAAAAAAW0NvbnRlbnRf VHlwZXNdLnhtbFBLAQItABQABgAIAAAAIQAx3V9h0gAAAI8BAAALAAAAAAAAAAAAAAAAAC4BAABf cmVscy8ucmVsc1BLAQItABQABgAIAAAAIQAzLwWeQQAAADkAAAAQAAAAAAAAAAAAAAAAACkCAABk cnMvc2hhcGV4bWwueG1sUEsBAi0AFAAGAAgAAAAhAG6f7B7NAAAA4wAAAA8AAAAAAAAAAAAAAAAA mAIAAGRycy9kb3ducmV2LnhtbFBLBQYAAAAABAAEAPUAAACSAwAAAAA= " path="m218,70570nsc6433,31120,141576,-71,305982,-1,477368,73,614954,33987,610779,75129l305435,73343,218,70570xem218,70570nfc6433,31120,141576,-71,305982,-1,477368,73,614954,33987,610779,75129e" filled="f" strokecolor="#0070c0" strokeweight="1pt">
                      <v:stroke dashstyle="dash" joinstyle="miter"/>
                      <v:path arrowok="t" o:connecttype="custom" o:connectlocs="218,70570;305982,-1;610779,75129" o:connectangles="0,0,0"/>
                    </v:shape>
                  </v:group>
                </v:group>
                <v:group id="Group 1514" o:spid="_x0000_s1034" style="position:absolute;left:10173;top:4998;width:12416;height:7005" coordsize="12416,700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LZnedskAAADjAAAADwAAAGRycy9kb3ducmV2LnhtbERPzWrCQBC+F/oOyxS8 6SY1lpi6ikgtHkSoFkpvQ3ZMgtnZkF2T+PZdQehxvv9ZrAZTi45aV1lWEE8iEMS51RUXCr5P23EK wnlkjbVlUnAjB6vl89MCM217/qLu6AsRQthlqKD0vsmkdHlJBt3ENsSBO9vWoA9nW0jdYh/CTS1f o+hNGqw4NJTY0Kak/HK8GgWfPfbrafzR7S/nze33NDv87GNSavQyrN9BeBr8v/jh3ukwP01m8yRK 0jncfwoAyOUf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Atmd52yQAA AOMAAAAPAAAAAAAAAAAAAAAAAKoCAABkcnMvZG93bnJldi54bWxQSwUGAAAAAAQABAD6AAAAoAMA AAAA ">
                  <v:shape id="Freeform 1513" o:spid="_x0000_s1035" style="position:absolute;left:793;top:2646;width:10500;height:4091;visibility:visible;mso-wrap-style:square;v-text-anchor:middle" coordsize="1049955,40911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DLcrMsA AADjAAAADwAAAGRycy9kb3ducmV2LnhtbESPT0/DMAzF70h8h8hI3Fg6VkZXlk0wNIlxY//OVmOa QuNUTbaVb48PSBxtP7/3fvPl4Ft1pj42gQ2MRxko4irYhmsD+936rgAVE7LFNjAZ+KEIy8X11RxL Gy78QedtqpWYcCzRgEupK7WOlSOPcRQ6Yrl9ht5jkrGvte3xIua+1fdZNtUeG5YEhx2tHFXf25M3 cHr5qtzBTnBaTB6P76/79WqzGxtzezM8P4FKNKR/8d/3m5X6Rf4wy7N8JhTCJAvQi18AAAD//wMA UEsBAi0AFAAGAAgAAAAhAPD3irv9AAAA4gEAABMAAAAAAAAAAAAAAAAAAAAAAFtDb250ZW50X1R5 cGVzXS54bWxQSwECLQAUAAYACAAAACEAMd1fYdIAAACPAQAACwAAAAAAAAAAAAAAAAAuAQAAX3Jl bHMvLnJlbHNQSwECLQAUAAYACAAAACEAMy8FnkEAAAA5AAAAEAAAAAAAAAAAAAAAAAApAgAAZHJz L3NoYXBleG1sLnhtbFBLAQItABQABgAIAAAAIQCsMtysywAAAOMAAAAPAAAAAAAAAAAAAAAAAJgC AABkcnMvZG93bnJldi54bWxQSwUGAAAAAAQABAD1AAAAkAMAAAAA " path="m307,294447v1470,5390,11101,6620,14700,11761c15010,306213,22357,328257,23828,332670v980,2940,749,6629,2940,8820l32649,347371v980,2940,749,6629,2940,8820c37780,358382,41752,357537,44409,359131v2377,1426,3716,4149,5881,5881c53049,367219,56351,368685,59110,370892v2165,1732,3504,4454,5881,5880c67648,378367,70871,378733,73811,379713v980,2940,1346,6163,2941,8820c82362,397882,89543,395566,100273,397354v2940,1960,5592,4445,8821,5880c114758,405751,126735,409115,126735,409115v19601,-980,39246,-1311,58804,-2941c189566,405838,193355,404111,197299,403234v4878,-1084,9880,-1625,14701,-2940c212062,400277,234021,392954,238462,391473r8821,-2940c250223,387553,253046,386102,256103,385593v11916,-1986,18440,-2591,29402,-5880c291442,377932,297266,375792,303146,373832r17642,-5880l329608,365012v2940,-980,5814,-2189,8821,-2941c356912,357450,346189,359702,370771,356191v25240,-8413,-14944,4472,26462,-5880c403246,348808,408994,346390,414874,344430r35282,-11760c450166,332667,467786,326792,467797,326789v3920,-980,7810,-2093,11761,-2940c489331,321755,499478,321130,508960,317969r17641,-5881l535422,309148v13977,-9318,5470,-4764,26461,-11761c564823,296407,568125,296166,570704,294447v2940,-1960,5660,-4300,8821,-5880c583749,286455,596330,283630,600106,282686v2940,-1960,5591,-4445,8820,-5880c614591,274289,620490,272142,626568,270926v8389,-1678,18160,-3391,26461,-5881c658966,263264,664790,261125,670671,259165r17641,-5881c691252,252304,694075,250853,697132,250344v11916,-1986,18440,-2591,29402,-5880c732471,242683,738295,240543,744175,238583v2940,-980,5753,-2502,8821,-2940l773577,232703r17641,-5880c794158,225843,797460,225601,800039,223882v2940,-1960,5500,-4672,8821,-5880c816455,215240,824714,214678,832381,212122r17641,-5881c852962,205261,855836,204053,858843,203301v27335,-6833,-6668,1335,29402,-5880c892208,196628,896120,195590,900006,194480v2980,-851,5795,-2268,8820,-2940c914645,190247,920684,190046,926467,188600v6013,-1503,11761,-3920,17641,-5880l961750,176839v2940,-980,6241,-1221,8820,-2940c973510,171939,976110,169331,979391,168019v20298,-8119,17148,-3876,35282,-8821c1020653,157567,1026434,155278,1032314,153318r8821,-2940l1049955,147437r-35282,-11760c1006057,132805,1000918,130684,991152,129796v-16622,-1511,-33323,-1960,-49984,-2940c937248,125876,933278,125077,929407,123916v-15003,-4501,-15846,-6110,-29401,-8821c894160,113926,888230,113221,882364,112155v-4917,-894,-9747,-2280,-14701,-2940c857900,107913,848051,107363,838262,106275v-7853,-873,-15681,-1960,-23522,-2940c811800,102355,808768,101615,805919,100394v-4028,-1727,-7656,-4341,-11760,-5880c777267,88180,784878,95753,764757,85693v-14533,-7266,-7603,-4494,-20582,-8820c734926,67623,740178,71330,723594,65112v-7143,-2678,-12999,-4195,-20581,-5880c698135,58148,693289,56743,688312,56291,671690,54780,654989,54331,638328,53351v-32578,-10859,11410,2906,-76445,-5880c554783,46761,548185,43467,541302,41590v-3899,-1063,-7798,-2148,-11761,-2940c505160,33774,507073,37040,476618,26889v-5880,-1960,-11563,-4664,-17641,-5880c429828,15180,449262,18401,400173,15129,341417,2071,399421,13278,291386,6308v-3093,-200,-5758,-2469,-8821,-2940c272830,1870,262964,1408,253163,428v-31362,980,-63286,-3049,-94086,2940c152140,4717,154021,18774,147316,21009r-8820,2940c137516,28849,137524,34057,135555,38650v-1092,2548,-4640,3402,-5880,5881c126903,50075,125755,56292,123795,62172r-2941,8820c119874,73932,119633,77234,117914,79813v-7418,11128,-3381,6322,-11761,14701c105173,97454,104718,100626,103213,103335v-8312,14963,-8718,14599,-17641,23521c83612,130776,81418,134588,79692,138617v-1221,2848,-1554,6048,-2940,8820c75172,150598,72831,153318,70871,156258v-7388,22166,2576,-5150,-8820,17641c60665,176671,60496,179948,59110,182720v-3709,7417,-6292,9232,-11760,14701c44164,206978,41355,218174,35589,226823v-1538,2307,-3921,3920,-5881,5880c19983,261881,36298,217316,17948,250344v-16895,30410,3035,8723,-11761,23522c2937,283616,-1163,289057,307,294447xe" fillcolor="#bdd7ee" stroked="f" strokeweight="1pt">
                    <v:stroke joinstyle="miter"/>
                    <v:path arrowok="t"/>
                  </v:shape>
                  <v:group id="Group 1510" o:spid="_x0000_s1036" style="position:absolute;width:12416;height:7005" coordsize="12416,700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VjZErcgAAADjAAAADwAAAGRycy9kb3ducmV2LnhtbERPzWrCQBC+F3yHZYTe 6iZtLBpdRaQVDyJUBfE2ZMckmJ0N2W0S394VCj3O9z/zZW8q0VLjSssK4lEEgjizuuRcwen4/TYB 4TyyxsoyKbiTg+Vi8DLHVNuOf6g9+FyEEHYpKii8r1MpXVaQQTeyNXHgrrYx6MPZ5FI32IVwU8n3 KPqUBksODQXWtC4oux1+jYJNh93qI/5qd7fr+n45jvfnXUxKvQ771QyEp97/i//cWx3mT5LxNImS aQzPnwIAcvEA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FY2RK3IAAAA 4wAAAA8AAAAAAAAAAAAAAAAAqgIAAGRycy9kb3ducmV2LnhtbFBLBQYAAAAABAAEAPoAAACfAwAA AAA= ">
                    <v:shape id="Can 1503" o:spid="_x0000_s1037" type="#_x0000_t22" style="position:absolute;left:3424;top:-3424;width:5568;height:12416;rotation:4802050fd;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VGAMMYA AADjAAAADwAAAGRycy9kb3ducmV2LnhtbERPX2vCMBB/H+w7hBN8kZkodWhnlDGUqU+b+gGO5tYW m0tJMlu//SIIe7zf/1uue9uIK/lQO9YwGSsQxIUzNZcazqftyxxEiMgGG8ek4UYB1qvnpyXmxnX8 TddjLEUK4ZCjhirGNpcyFBVZDGPXEifux3mLMZ2+lMZjl8JtI6dKvUqLNaeGClv6qKi4HH+thm3t 93tpPxWODl+bibm5XWczrYeD/v0NRKQ+/osf7p1J8+fZbJGpbDGF+08JALn6AwAA//8DAFBLAQIt ABQABgAIAAAAIQDw94q7/QAAAOIBAAATAAAAAAAAAAAAAAAAAAAAAABbQ29udGVudF9UeXBlc10u eG1sUEsBAi0AFAAGAAgAAAAhADHdX2HSAAAAjwEAAAsAAAAAAAAAAAAAAAAALgEAAF9yZWxzLy5y ZWxzUEsBAi0AFAAGAAgAAAAhADMvBZ5BAAAAOQAAABAAAAAAAAAAAAAAAAAAKQIAAGRycy9zaGFw ZXhtbC54bWxQSwECLQAUAAYACAAAACEABVGAMMYAAADjAAAADwAAAAAAAAAAAAAAAACYAgAAZHJz L2Rvd25yZXYueG1sUEsFBgAAAAAEAAQA9QAAAIsDAAAAAA== " adj="4803" filled="f" strokecolor="#0070c0" strokeweight="1.5pt">
                      <v:stroke joinstyle="miter"/>
                    </v:shape>
                    <v:shape id="Arc 1505" o:spid="_x0000_s1038" style="position:absolute;left:175;top:1353;width:2819;height:5652;rotation:-1079487fd;visibility:visible;mso-wrap-style:square;v-text-anchor:middle" coordsize="281940,56515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7TazMgA AADjAAAADwAAAGRycy9kb3ducmV2LnhtbERPX0vDMBB/F/Ydwg18EZeo3djqsjEKgopsOMXnsznT YHMpTezqtzeC4OP9/t96O/pWDNRHF1jD1UyBIK6DcWw1vL7cXS5BxIRssA1MGr4pwnYzOVtjacKJ n2k4JityCMcSNTQpdaWUsW7IY5yFjjhzH6H3mPLZW2l6POVw38prpRbSo+Pc0GBHVUP15/HLa7C7 CyWf9q5avD0+vA/twdV7W2l9Ph13tyASjelf/Oe+N3n+spivClWsbuD3pwyA3PwAAAD//wMAUEsB Ai0AFAAGAAgAAAAhAPD3irv9AAAA4gEAABMAAAAAAAAAAAAAAAAAAAAAAFtDb250ZW50X1R5cGVz XS54bWxQSwECLQAUAAYACAAAACEAMd1fYdIAAACPAQAACwAAAAAAAAAAAAAAAAAuAQAAX3JlbHMv LnJlbHNQSwECLQAUAAYACAAAACEAMy8FnkEAAAA5AAAAEAAAAAAAAAAAAAAAAAApAgAAZHJzL3No YXBleG1sLnhtbFBLAQItABQABgAIAAAAIQCbtNrMyAAAAOMAAAAPAAAAAAAAAAAAAAAAAJgCAABk cnMvZG93bnJldi54bWxQSwUGAAAAAAQABAD1AAAAjQMAAAAA " path="m142495,17nsc219325,1683,281339,126371,281936,280381v577,148893,-56584,273136,-130667,284014l140970,282575c141478,188389,141987,94203,142495,17xem142495,17nfc219325,1683,281339,126371,281936,280381v577,148893,-56584,273136,-130667,284014e" filled="f" strokecolor="#0070c0" strokeweight="1pt">
                      <v:stroke dashstyle="dash" joinstyle="miter"/>
                      <v:path arrowok="t" o:connecttype="custom" o:connectlocs="142495,17;281936,280381;151269,564395" o:connectangles="0,0,0"/>
                    </v:shape>
                    <v:line id="Straight Connector 1506" o:spid="_x0000_s1039" style="position:absolute;flip:y;visibility:visible;mso-wrap-style:square" from="704,2794" to="2357,567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kWgB8gAAADjAAAADwAAAGRycy9kb3ducmV2LnhtbERP3WvCMBB/H+x/CDfwbSZunWg1iigb exniB4hvR3NryppLaWLb/ffLYLDH+33fcj24WnTUhsqzhslYgSAuvKm41HA+vT7OQISIbLD2TBq+ KcB6dX+3xNz4ng/UHWMpUgiHHDXYGJtcylBYchjGviFO3KdvHcZ0tqU0LfYp3NXySampdFhxarDY 0NZS8XW8OQ3P6uO0u052/aV560qzjdJucK/16GHYLEBEGuK/+M/9btL8WfYyz1Q2z+D3pwSAXP0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MkWgB8gAAADjAAAADwAAAAAA AAAAAAAAAAChAgAAZHJzL2Rvd25yZXYueG1sUEsFBgAAAAAEAAQA+QAAAJYDAAAAAA== " strokecolor="#0070c0" strokeweight="1pt">
                      <v:stroke dashstyle="dash" joinstyle="miter"/>
                    </v:line>
                    <v:line id="Straight Connector 1507" o:spid="_x0000_s1040" style="position:absolute;visibility:visible;mso-wrap-style:square" from="1556,4176" to="11452,417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cw927MwAAADjAAAADwAAAGRycy9kb3ducmV2LnhtbESPT2vCQBDF74V+h2UK3ppNJYqm2Ugr +AeKtLVevA3ZaRLMzqbZVeO3d4WCx5n3fm/eZLPeNOJEnastK3iJYhDEhdU1lwp2P4vnCQjnkTU2 lknBhRzM8seHDFNtz/xNp60vRQhhl6KCyvs2ldIVFRl0kW2Jg/ZrO4M+jF0pdYfnEG4aOYzjsTRY c7hQYUvziorD9mhCjfFq/zdcFofk/euD/WUzp/azVmrw1L+9gvDU+7v5n17rwE2S0TSJk+kIbj+F Bcj8CgAA//8DAFBLAQItABQABgAIAAAAIQD+JeulAAEAAOoBAAATAAAAAAAAAAAAAAAAAAAAAABb Q29udGVudF9UeXBlc10ueG1sUEsBAi0AFAAGAAgAAAAhAJYFM1jUAAAAlwEAAAsAAAAAAAAAAAAA AAAAMQEAAF9yZWxzLy5yZWxzUEsBAi0AFAAGAAgAAAAhADMvBZ5BAAAAOQAAABQAAAAAAAAAAAAA AAAALgIAAGRycy9jb25uZWN0b3J4bWwueG1sUEsBAi0AFAAGAAgAAAAhAHMPduzMAAAA4wAAAA8A AAAAAAAAAAAAAAAAoQIAAGRycy9kb3ducmV2LnhtbFBLBQYAAAAABAAEAPkAAACaAwAAAAA= " strokecolor="#0070c0" strokeweight="1pt">
                      <v:stroke dashstyle="dash" joinstyle="miter"/>
                    </v:line>
                    <v:shape id="Freeform 1508" o:spid="_x0000_s1041" style="position:absolute;left:2438;top:2706;width:8968;height:1441;visibility:visible;mso-wrap-style:square;v-text-anchor:middle" coordsize="896758,1440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tHn18kA AADjAAAADwAAAGRycy9kb3ducmV2LnhtbERPzWrCQBC+F/oOyxR6qxtt2prUVUQQFUoh0YPHITsm wexsmt1ofHu3UOhxvv+ZLQbTiAt1rrasYDyKQBAXVtdcKjjs1y9TEM4ja2wsk4IbOVjMHx9mmGp7 5YwuuS9FCGGXooLK+zaV0hUVGXQj2xIH7mQ7gz6cXSl1h9cQbho5iaJ3abDm0FBhS6uKinPeGwVZ /312m+2kLZqddePXI36tsx+lnp+G5ScIT4P/F/+5tzrMn8ZvSRzFyQf8/hQAkPM7AAAA//8DAFBL AQItABQABgAIAAAAIQDw94q7/QAAAOIBAAATAAAAAAAAAAAAAAAAAAAAAABbQ29udGVudF9UeXBl c10ueG1sUEsBAi0AFAAGAAgAAAAhADHdX2HSAAAAjwEAAAsAAAAAAAAAAAAAAAAALgEAAF9yZWxz Ly5yZWxzUEsBAi0AFAAGAAgAAAAhADMvBZ5BAAAAOQAAABAAAAAAAAAAAAAAAAAAKQIAAGRycy9z aGFwZXhtbC54bWxQSwECLQAUAAYACAAAACEADtHn18kAAADjAAAADwAAAAAAAAAAAAAAAACYAgAA ZHJzL2Rvd25yZXYueG1sUEsFBgAAAAAEAAQA9QAAAI4DAAAAAA== " path="m,c120792,2695,241585,5390,391045,29402,540505,53414,896758,144070,896758,144070e" filled="f" strokecolor="#0070c0" strokeweight="1pt">
                      <v:stroke dashstyle="dash" joinstyle="miter"/>
                      <v:path arrowok="t" o:connecttype="custom" o:connectlocs="0,0;391045,29402;896758,144070;896758,144070" o:connectangles="0,0,0,0"/>
                    </v:shape>
                    <v:shape id="Freeform 1509" o:spid="_x0000_s1042" style="position:absolute;left:792;top:4735;width:8527;height:882;visibility:visible;mso-wrap-style:square;v-text-anchor:middle" coordsize="852656,88206"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SUacwA AADjAAAADwAAAGRycy9kb3ducmV2LnhtbESPQWvCQBCF74X+h2UKXkrdKKnV1FVETZEcCrW99DZk p0lodjZkV43/3jkUepw373vzZrkeXKvO1IfGs4HJOAFFXHrbcGXg6zN/moMKEdli65kMXCnAenV/ t8TM+gt/0PkYKyUhHDI0UMfYZVqHsiaHYew7Ytn9+N5hlLGvtO3xIuGu1dMkmWmHDcuFGjva1lT+ Hk9OahS74e1UxH3xMnn8pneX0+6aGzN6GDavoCIN8d/8Rx+scPP0eZEm6UJKy08igF7dAAAA//8D AFBLAQItABQABgAIAAAAIQDw94q7/QAAAOIBAAATAAAAAAAAAAAAAAAAAAAAAABbQ29udGVudF9U eXBlc10ueG1sUEsBAi0AFAAGAAgAAAAhADHdX2HSAAAAjwEAAAsAAAAAAAAAAAAAAAAALgEAAF9y ZWxzLy5yZWxzUEsBAi0AFAAGAAgAAAAhADMvBZ5BAAAAOQAAABAAAAAAAAAAAAAAAAAAKQIAAGRy cy9zaGFwZXhtbC54bWxQSwECLQAUAAYACAAAACEA2/SUacwAAADjAAAADwAAAAAAAAAAAAAAAACY AgAAZHJzL2Rvd25yZXYueG1sUEsFBgAAAAAEAAQA9QAAAJEDAAAAAA== " path="m,88206v122998,,245996,,388105,-14701c530214,58804,852656,,852656,e" filled="f" strokecolor="#0070c0" strokeweight="1pt">
                      <v:stroke joinstyle="miter"/>
                      <v:path arrowok="t" o:connecttype="custom" o:connectlocs="0,88206;388105,73505;852656,0;852656,0" o:connectangles="0,0,0,0"/>
                    </v:shape>
                  </v:group>
                </v:group>
                <w10:anchorlock/>
              </v:group>
            </w:pict>
          </mc:Fallback>
        </mc:AlternateContent>
      </w:r>
    </w:p>
    <w:p w14:paraId="5F7B05F3" w14:textId="77777777" w:rsidR="00ED397D" w:rsidRPr="00330A7E" w:rsidRDefault="00ED397D" w:rsidP="00330A7E">
      <w:pPr>
        <w:ind w:left="992"/>
        <w:jc w:val="center"/>
        <w:rPr>
          <w:rFonts w:ascii="Times New Roman" w:eastAsia="Times New Roman" w:hAnsi="Times New Roman" w:cs="Times New Roman"/>
          <w:b/>
          <w:i/>
          <w:noProof/>
          <w:color w:val="C00000"/>
          <w:sz w:val="24"/>
          <w:szCs w:val="24"/>
          <w:lang w:eastAsia="vi-VN"/>
        </w:rPr>
      </w:pPr>
      <w:r w:rsidRPr="00330A7E">
        <w:rPr>
          <w:rFonts w:ascii="Times New Roman" w:eastAsia="Times New Roman" w:hAnsi="Times New Roman" w:cs="Times New Roman"/>
          <w:noProof/>
          <w:color w:val="C00000"/>
          <w:sz w:val="24"/>
          <w:szCs w:val="24"/>
          <w:lang w:eastAsia="vi-VN"/>
        </w:rPr>
        <w:sym w:font="Wingdings" w:char="F040"/>
      </w:r>
      <w:r w:rsidRPr="00330A7E">
        <w:rPr>
          <w:rFonts w:ascii="Times New Roman" w:eastAsia="Times New Roman" w:hAnsi="Times New Roman" w:cs="Times New Roman"/>
          <w:noProof/>
          <w:color w:val="C00000"/>
          <w:sz w:val="24"/>
          <w:szCs w:val="24"/>
          <w:lang w:eastAsia="vi-VN"/>
        </w:rPr>
        <w:t xml:space="preserve"> </w:t>
      </w:r>
      <w:r w:rsidRPr="00330A7E">
        <w:rPr>
          <w:rFonts w:ascii="Times New Roman" w:eastAsia="Times New Roman" w:hAnsi="Times New Roman" w:cs="Times New Roman"/>
          <w:b/>
          <w:i/>
          <w:noProof/>
          <w:color w:val="C00000"/>
          <w:sz w:val="24"/>
          <w:szCs w:val="24"/>
          <w:lang w:eastAsia="vi-VN"/>
        </w:rPr>
        <w:t>Lời giải</w:t>
      </w:r>
    </w:p>
    <w:p w14:paraId="0DA03111" w14:textId="77777777" w:rsidR="00ED397D" w:rsidRPr="00330A7E" w:rsidRDefault="00ED397D" w:rsidP="00330A7E">
      <w:pPr>
        <w:ind w:left="992"/>
        <w:rPr>
          <w:rFonts w:ascii="Times New Roman" w:hAnsi="Times New Roman" w:cs="Times New Roman"/>
          <w:b/>
          <w:color w:val="0000FF"/>
          <w:sz w:val="24"/>
          <w:szCs w:val="24"/>
        </w:rPr>
      </w:pPr>
      <w:r w:rsidRPr="00330A7E">
        <w:rPr>
          <w:rFonts w:ascii="Times New Roman" w:eastAsia="Times New Roman" w:hAnsi="Times New Roman" w:cs="Times New Roman"/>
          <w:b/>
          <w:i/>
          <w:color w:val="C00000"/>
          <w:sz w:val="24"/>
          <w:szCs w:val="24"/>
        </w:rPr>
        <w:t>Trả lời: 240</w:t>
      </w:r>
    </w:p>
    <w:p w14:paraId="55872155" w14:textId="77777777" w:rsidR="00ED397D" w:rsidRPr="00330A7E" w:rsidRDefault="00ED397D" w:rsidP="00330A7E">
      <w:pPr>
        <w:ind w:left="992"/>
        <w:jc w:val="center"/>
        <w:rPr>
          <w:rFonts w:ascii="Times New Roman" w:hAnsi="Times New Roman" w:cs="Times New Roman"/>
          <w:color w:val="7030A0"/>
          <w:sz w:val="24"/>
          <w:szCs w:val="24"/>
        </w:rPr>
      </w:pPr>
      <w:r w:rsidRPr="00330A7E">
        <w:rPr>
          <w:rFonts w:ascii="Times New Roman" w:hAnsi="Times New Roman" w:cs="Times New Roman"/>
          <w:noProof/>
          <w:sz w:val="24"/>
          <w:szCs w:val="24"/>
          <w:lang w:eastAsia="en-US"/>
        </w:rPr>
        <mc:AlternateContent>
          <mc:Choice Requires="wpg">
            <w:drawing>
              <wp:inline distT="0" distB="0" distL="0" distR="0" wp14:anchorId="77B73B33" wp14:editId="4B66FC6D">
                <wp:extent cx="2519680" cy="2747010"/>
                <wp:effectExtent l="4445" t="3810" r="0" b="1905"/>
                <wp:docPr id="1845940499" name="Group 184594049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519680" cy="2747010"/>
                          <a:chOff x="0" y="0"/>
                          <a:chExt cx="2796403" cy="3050561"/>
                        </a:xfrm>
                      </wpg:grpSpPr>
                      <wpg:grpSp>
                        <wpg:cNvPr id="1845940500" name="Group 2"/>
                        <wpg:cNvGrpSpPr>
                          <a:grpSpLocks/>
                        </wpg:cNvGrpSpPr>
                        <wpg:grpSpPr bwMode="auto">
                          <a:xfrm>
                            <a:off x="0" y="0"/>
                            <a:ext cx="2796403" cy="3050561"/>
                            <a:chOff x="0" y="0"/>
                            <a:chExt cx="2796403" cy="3050561"/>
                          </a:xfrm>
                        </wpg:grpSpPr>
                        <wps:wsp>
                          <wps:cNvPr id="1845940501" name="Right Triangle 3"/>
                          <wps:cNvSpPr>
                            <a:spLocks noChangeArrowheads="1"/>
                          </wps:cNvSpPr>
                          <wps:spPr bwMode="auto">
                            <a:xfrm>
                              <a:off x="829876" y="1167973"/>
                              <a:ext cx="425559" cy="979793"/>
                            </a:xfrm>
                            <a:prstGeom prst="rtTriangle">
                              <a:avLst/>
                            </a:prstGeom>
                            <a:pattFill prst="dkUpDiag">
                              <a:fgClr>
                                <a:srgbClr val="5B9BD5"/>
                              </a:fgClr>
                              <a:bgClr>
                                <a:srgbClr val="FFFFFF"/>
                              </a:bgClr>
                            </a:pattFill>
                            <a:ln>
                              <a:noFill/>
                            </a:ln>
                            <a:extLst>
                              <a:ext uri="{91240B29-F687-4F45-9708-019B960494DF}">
                                <a14:hiddenLine xmlns:a14="http://schemas.microsoft.com/office/drawing/2010/main" w="12700" algn="ctr">
                                  <a:solidFill>
                                    <a:srgbClr val="000000"/>
                                  </a:solidFill>
                                  <a:miter lim="800000"/>
                                  <a:headEnd/>
                                  <a:tailEnd/>
                                </a14:hiddenLine>
                              </a:ext>
                            </a:extLst>
                          </wps:spPr>
                          <wps:bodyPr rot="0" vert="horz" wrap="square" lIns="91440" tIns="45720" rIns="91440" bIns="45720" anchor="ctr" anchorCtr="0" upright="1">
                            <a:noAutofit/>
                          </wps:bodyPr>
                        </wps:wsp>
                        <wpg:grpSp>
                          <wpg:cNvPr id="1845940502" name="Group 5"/>
                          <wpg:cNvGrpSpPr>
                            <a:grpSpLocks/>
                          </wpg:cNvGrpSpPr>
                          <wpg:grpSpPr bwMode="auto">
                            <a:xfrm>
                              <a:off x="0" y="0"/>
                              <a:ext cx="2796403" cy="3050561"/>
                              <a:chOff x="0" y="0"/>
                              <a:chExt cx="2796403" cy="3050561"/>
                            </a:xfrm>
                          </wpg:grpSpPr>
                          <wpg:grpSp>
                            <wpg:cNvPr id="1845940503" name="Group 6"/>
                            <wpg:cNvGrpSpPr>
                              <a:grpSpLocks/>
                            </wpg:cNvGrpSpPr>
                            <wpg:grpSpPr bwMode="auto">
                              <a:xfrm>
                                <a:off x="238205" y="92208"/>
                                <a:ext cx="2354882" cy="2903065"/>
                                <a:chOff x="0" y="0"/>
                                <a:chExt cx="2354882" cy="2903065"/>
                              </a:xfrm>
                            </wpg:grpSpPr>
                            <wpg:grpSp>
                              <wpg:cNvPr id="1845940504" name="Group 7"/>
                              <wpg:cNvGrpSpPr>
                                <a:grpSpLocks/>
                              </wpg:cNvGrpSpPr>
                              <wpg:grpSpPr bwMode="auto">
                                <a:xfrm>
                                  <a:off x="0" y="0"/>
                                  <a:ext cx="2354882" cy="2903065"/>
                                  <a:chOff x="0" y="0"/>
                                  <a:chExt cx="2354882" cy="2903065"/>
                                </a:xfrm>
                              </wpg:grpSpPr>
                              <wps:wsp>
                                <wps:cNvPr id="1845940505" name="Arc 8"/>
                                <wps:cNvSpPr>
                                  <a:spLocks/>
                                </wps:cNvSpPr>
                                <wps:spPr bwMode="auto">
                                  <a:xfrm>
                                    <a:off x="448463" y="1549238"/>
                                    <a:ext cx="1325880" cy="669290"/>
                                  </a:xfrm>
                                  <a:custGeom>
                                    <a:avLst/>
                                    <a:gdLst>
                                      <a:gd name="T0" fmla="*/ 5 w 1325880"/>
                                      <a:gd name="T1" fmla="*/ 333386 h 669290"/>
                                      <a:gd name="T2" fmla="*/ 663258 w 1325880"/>
                                      <a:gd name="T3" fmla="*/ 0 h 669290"/>
                                      <a:gd name="T4" fmla="*/ 1325880 w 1325880"/>
                                      <a:gd name="T5" fmla="*/ 334645 h 669290"/>
                                      <a:gd name="T6" fmla="*/ 0 60000 65536"/>
                                      <a:gd name="T7" fmla="*/ 0 60000 65536"/>
                                      <a:gd name="T8" fmla="*/ 0 60000 65536"/>
                                    </a:gdLst>
                                    <a:ahLst/>
                                    <a:cxnLst>
                                      <a:cxn ang="T6">
                                        <a:pos x="T0" y="T1"/>
                                      </a:cxn>
                                      <a:cxn ang="T7">
                                        <a:pos x="T2" y="T3"/>
                                      </a:cxn>
                                      <a:cxn ang="T8">
                                        <a:pos x="T4" y="T5"/>
                                      </a:cxn>
                                    </a:cxnLst>
                                    <a:rect l="0" t="0" r="r" b="b"/>
                                    <a:pathLst>
                                      <a:path w="1325880" h="669290" stroke="0">
                                        <a:moveTo>
                                          <a:pt x="5" y="333386"/>
                                        </a:moveTo>
                                        <a:cubicBezTo>
                                          <a:pt x="1380" y="148997"/>
                                          <a:pt x="297977" y="-88"/>
                                          <a:pt x="663258" y="0"/>
                                        </a:cubicBezTo>
                                        <a:cubicBezTo>
                                          <a:pt x="1029265" y="89"/>
                                          <a:pt x="1325880" y="149888"/>
                                          <a:pt x="1325880" y="334645"/>
                                        </a:cubicBezTo>
                                        <a:lnTo>
                                          <a:pt x="662940" y="334645"/>
                                        </a:lnTo>
                                        <a:lnTo>
                                          <a:pt x="5" y="333386"/>
                                        </a:lnTo>
                                        <a:close/>
                                      </a:path>
                                      <a:path w="1325880" h="669290" fill="none">
                                        <a:moveTo>
                                          <a:pt x="5" y="333386"/>
                                        </a:moveTo>
                                        <a:cubicBezTo>
                                          <a:pt x="1380" y="148997"/>
                                          <a:pt x="297977" y="-88"/>
                                          <a:pt x="663258" y="0"/>
                                        </a:cubicBezTo>
                                        <a:cubicBezTo>
                                          <a:pt x="1029265" y="89"/>
                                          <a:pt x="1325880" y="149888"/>
                                          <a:pt x="1325880" y="334645"/>
                                        </a:cubicBezTo>
                                      </a:path>
                                    </a:pathLst>
                                  </a:custGeom>
                                  <a:noFill/>
                                  <a:ln w="12700" cap="flat" cmpd="sng" algn="ctr">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1845940506" name="Group 9"/>
                                <wpg:cNvGrpSpPr>
                                  <a:grpSpLocks/>
                                </wpg:cNvGrpSpPr>
                                <wpg:grpSpPr bwMode="auto">
                                  <a:xfrm>
                                    <a:off x="0" y="0"/>
                                    <a:ext cx="2354882" cy="2903065"/>
                                    <a:chOff x="0" y="0"/>
                                    <a:chExt cx="2354882" cy="2903065"/>
                                  </a:xfrm>
                                </wpg:grpSpPr>
                                <wps:wsp>
                                  <wps:cNvPr id="1845940507" name="Straight Arrow Connector 10"/>
                                  <wps:cNvCnPr>
                                    <a:cxnSpLocks noChangeShapeType="1"/>
                                  </wps:cNvCnPr>
                                  <wps:spPr bwMode="auto">
                                    <a:xfrm flipV="1">
                                      <a:off x="444271" y="0"/>
                                      <a:ext cx="0" cy="1884218"/>
                                    </a:xfrm>
                                    <a:prstGeom prst="straightConnector1">
                                      <a:avLst/>
                                    </a:prstGeom>
                                    <a:noFill/>
                                    <a:ln w="19050" algn="ctr">
                                      <a:solidFill>
                                        <a:srgbClr val="0070C0"/>
                                      </a:solidFill>
                                      <a:miter lim="800000"/>
                                      <a:headEnd/>
                                      <a:tailEnd type="stealth" w="med" len="med"/>
                                    </a:ln>
                                    <a:extLst>
                                      <a:ext uri="{909E8E84-426E-40DD-AFC4-6F175D3DCCD1}">
                                        <a14:hiddenFill xmlns:a14="http://schemas.microsoft.com/office/drawing/2010/main">
                                          <a:noFill/>
                                        </a14:hiddenFill>
                                      </a:ext>
                                    </a:extLst>
                                  </wps:spPr>
                                  <wps:bodyPr/>
                                </wps:wsp>
                                <wps:wsp>
                                  <wps:cNvPr id="1845940508" name="Straight Arrow Connector 11"/>
                                  <wps:cNvCnPr>
                                    <a:cxnSpLocks noChangeShapeType="1"/>
                                  </wps:cNvCnPr>
                                  <wps:spPr bwMode="auto">
                                    <a:xfrm flipH="1">
                                      <a:off x="0" y="1883255"/>
                                      <a:ext cx="452120" cy="1019810"/>
                                    </a:xfrm>
                                    <a:prstGeom prst="straightConnector1">
                                      <a:avLst/>
                                    </a:prstGeom>
                                    <a:noFill/>
                                    <a:ln w="19050" algn="ctr">
                                      <a:solidFill>
                                        <a:srgbClr val="0070C0"/>
                                      </a:solidFill>
                                      <a:miter lim="800000"/>
                                      <a:headEnd/>
                                      <a:tailEnd type="stealth" w="med" len="med"/>
                                    </a:ln>
                                    <a:extLst>
                                      <a:ext uri="{909E8E84-426E-40DD-AFC4-6F175D3DCCD1}">
                                        <a14:hiddenFill xmlns:a14="http://schemas.microsoft.com/office/drawing/2010/main">
                                          <a:noFill/>
                                        </a14:hiddenFill>
                                      </a:ext>
                                    </a:extLst>
                                  </wps:spPr>
                                  <wps:bodyPr/>
                                </wps:wsp>
                                <wps:wsp>
                                  <wps:cNvPr id="1845940509" name="Straight Connector 12"/>
                                  <wps:cNvCnPr>
                                    <a:cxnSpLocks noChangeShapeType="1"/>
                                  </wps:cNvCnPr>
                                  <wps:spPr bwMode="auto">
                                    <a:xfrm>
                                      <a:off x="451527" y="1883255"/>
                                      <a:ext cx="1325880" cy="0"/>
                                    </a:xfrm>
                                    <a:prstGeom prst="line">
                                      <a:avLst/>
                                    </a:prstGeom>
                                    <a:noFill/>
                                    <a:ln w="12700" algn="ctr">
                                      <a:solidFill>
                                        <a:srgbClr val="0070C0"/>
                                      </a:solidFill>
                                      <a:prstDash val="dash"/>
                                      <a:miter lim="800000"/>
                                      <a:headEnd/>
                                      <a:tailEnd/>
                                    </a:ln>
                                    <a:extLst>
                                      <a:ext uri="{909E8E84-426E-40DD-AFC4-6F175D3DCCD1}">
                                        <a14:hiddenFill xmlns:a14="http://schemas.microsoft.com/office/drawing/2010/main">
                                          <a:noFill/>
                                        </a14:hiddenFill>
                                      </a:ext>
                                    </a:extLst>
                                  </wps:spPr>
                                  <wps:bodyPr/>
                                </wps:wsp>
                                <wps:wsp>
                                  <wps:cNvPr id="1845940510" name="Can 13"/>
                                  <wps:cNvSpPr>
                                    <a:spLocks noChangeArrowheads="1"/>
                                  </wps:cNvSpPr>
                                  <wps:spPr bwMode="auto">
                                    <a:xfrm>
                                      <a:off x="451527" y="240512"/>
                                      <a:ext cx="1325880" cy="1948815"/>
                                    </a:xfrm>
                                    <a:prstGeom prst="can">
                                      <a:avLst>
                                        <a:gd name="adj" fmla="val 50260"/>
                                      </a:avLst>
                                    </a:prstGeom>
                                    <a:noFill/>
                                    <a:ln w="19050" algn="ctr">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45940511" name="Straight Arrow Connector 14"/>
                                  <wps:cNvCnPr>
                                    <a:cxnSpLocks noChangeShapeType="1"/>
                                  </wps:cNvCnPr>
                                  <wps:spPr bwMode="auto">
                                    <a:xfrm>
                                      <a:off x="1778882" y="1880986"/>
                                      <a:ext cx="576000" cy="0"/>
                                    </a:xfrm>
                                    <a:prstGeom prst="straightConnector1">
                                      <a:avLst/>
                                    </a:prstGeom>
                                    <a:noFill/>
                                    <a:ln w="19050" algn="ctr">
                                      <a:solidFill>
                                        <a:srgbClr val="0070C0"/>
                                      </a:solidFill>
                                      <a:miter lim="800000"/>
                                      <a:headEnd/>
                                      <a:tailEnd type="stealth" w="med" len="med"/>
                                    </a:ln>
                                    <a:extLst>
                                      <a:ext uri="{909E8E84-426E-40DD-AFC4-6F175D3DCCD1}">
                                        <a14:hiddenFill xmlns:a14="http://schemas.microsoft.com/office/drawing/2010/main">
                                          <a:noFill/>
                                        </a14:hiddenFill>
                                      </a:ext>
                                    </a:extLst>
                                  </wps:spPr>
                                  <wps:bodyPr/>
                                </wps:wsp>
                                <wps:wsp>
                                  <wps:cNvPr id="1845940512" name="Straight Connector 15"/>
                                  <wps:cNvCnPr>
                                    <a:cxnSpLocks noChangeShapeType="1"/>
                                  </wps:cNvCnPr>
                                  <wps:spPr bwMode="auto">
                                    <a:xfrm>
                                      <a:off x="451527" y="610356"/>
                                      <a:ext cx="515620" cy="1557495"/>
                                    </a:xfrm>
                                    <a:prstGeom prst="line">
                                      <a:avLst/>
                                    </a:prstGeom>
                                    <a:noFill/>
                                    <a:ln w="12700" algn="ctr">
                                      <a:solidFill>
                                        <a:srgbClr val="0070C0"/>
                                      </a:solidFill>
                                      <a:prstDash val="dash"/>
                                      <a:miter lim="800000"/>
                                      <a:headEnd/>
                                      <a:tailEnd/>
                                    </a:ln>
                                    <a:extLst>
                                      <a:ext uri="{909E8E84-426E-40DD-AFC4-6F175D3DCCD1}">
                                        <a14:hiddenFill xmlns:a14="http://schemas.microsoft.com/office/drawing/2010/main">
                                          <a:noFill/>
                                        </a14:hiddenFill>
                                      </a:ext>
                                    </a:extLst>
                                  </wps:spPr>
                                  <wps:bodyPr/>
                                </wps:wsp>
                                <wps:wsp>
                                  <wps:cNvPr id="1845940513" name="Straight Connector 16"/>
                                  <wps:cNvCnPr>
                                    <a:cxnSpLocks noChangeShapeType="1"/>
                                  </wps:cNvCnPr>
                                  <wps:spPr bwMode="auto">
                                    <a:xfrm>
                                      <a:off x="451527" y="610356"/>
                                      <a:ext cx="807217" cy="947895"/>
                                    </a:xfrm>
                                    <a:prstGeom prst="line">
                                      <a:avLst/>
                                    </a:prstGeom>
                                    <a:noFill/>
                                    <a:ln w="12700" algn="ctr">
                                      <a:solidFill>
                                        <a:srgbClr val="0070C0"/>
                                      </a:solidFill>
                                      <a:prstDash val="dash"/>
                                      <a:miter lim="800000"/>
                                      <a:headEnd/>
                                      <a:tailEnd/>
                                    </a:ln>
                                    <a:extLst>
                                      <a:ext uri="{909E8E84-426E-40DD-AFC4-6F175D3DCCD1}">
                                        <a14:hiddenFill xmlns:a14="http://schemas.microsoft.com/office/drawing/2010/main">
                                          <a:noFill/>
                                        </a14:hiddenFill>
                                      </a:ext>
                                    </a:extLst>
                                  </wps:spPr>
                                  <wps:bodyPr/>
                                </wps:wsp>
                                <wps:wsp>
                                  <wps:cNvPr id="1845940514" name="Straight Connector 17"/>
                                  <wps:cNvCnPr>
                                    <a:cxnSpLocks noChangeShapeType="1"/>
                                  </wps:cNvCnPr>
                                  <wps:spPr bwMode="auto">
                                    <a:xfrm>
                                      <a:off x="456065" y="610356"/>
                                      <a:ext cx="653143" cy="1271096"/>
                                    </a:xfrm>
                                    <a:prstGeom prst="line">
                                      <a:avLst/>
                                    </a:prstGeom>
                                    <a:noFill/>
                                    <a:ln w="12700" algn="ctr">
                                      <a:solidFill>
                                        <a:srgbClr val="0070C0"/>
                                      </a:solidFill>
                                      <a:prstDash val="dash"/>
                                      <a:miter lim="800000"/>
                                      <a:headEnd/>
                                      <a:tailEnd/>
                                    </a:ln>
                                    <a:extLst>
                                      <a:ext uri="{909E8E84-426E-40DD-AFC4-6F175D3DCCD1}">
                                        <a14:hiddenFill xmlns:a14="http://schemas.microsoft.com/office/drawing/2010/main">
                                          <a:noFill/>
                                        </a14:hiddenFill>
                                      </a:ext>
                                    </a:extLst>
                                  </wps:spPr>
                                  <wps:bodyPr/>
                                </wps:wsp>
                                <wps:wsp>
                                  <wps:cNvPr id="1845940515" name="Straight Connector 18"/>
                                  <wps:cNvCnPr>
                                    <a:cxnSpLocks noChangeShapeType="1"/>
                                  </wps:cNvCnPr>
                                  <wps:spPr bwMode="auto">
                                    <a:xfrm flipV="1">
                                      <a:off x="966586" y="1558791"/>
                                      <a:ext cx="293173" cy="608585"/>
                                    </a:xfrm>
                                    <a:prstGeom prst="line">
                                      <a:avLst/>
                                    </a:prstGeom>
                                    <a:noFill/>
                                    <a:ln w="12700" algn="ctr">
                                      <a:solidFill>
                                        <a:srgbClr val="0070C0"/>
                                      </a:solidFill>
                                      <a:prstDash val="dash"/>
                                      <a:miter lim="800000"/>
                                      <a:headEnd/>
                                      <a:tailEnd/>
                                    </a:ln>
                                    <a:extLst>
                                      <a:ext uri="{909E8E84-426E-40DD-AFC4-6F175D3DCCD1}">
                                        <a14:hiddenFill xmlns:a14="http://schemas.microsoft.com/office/drawing/2010/main">
                                          <a:noFill/>
                                        </a14:hiddenFill>
                                      </a:ext>
                                    </a:extLst>
                                  </wps:spPr>
                                  <wps:bodyPr/>
                                </wps:wsp>
                                <wps:wsp>
                                  <wps:cNvPr id="1845940516" name="Straight Connector 19"/>
                                  <wps:cNvCnPr>
                                    <a:cxnSpLocks noChangeShapeType="1"/>
                                  </wps:cNvCnPr>
                                  <wps:spPr bwMode="auto">
                                    <a:xfrm>
                                      <a:off x="599011" y="1064153"/>
                                      <a:ext cx="0" cy="995045"/>
                                    </a:xfrm>
                                    <a:prstGeom prst="line">
                                      <a:avLst/>
                                    </a:prstGeom>
                                    <a:noFill/>
                                    <a:ln w="19050" algn="ctr">
                                      <a:solidFill>
                                        <a:srgbClr val="0070C0"/>
                                      </a:solidFill>
                                      <a:miter lim="800000"/>
                                      <a:headEnd/>
                                      <a:tailEnd/>
                                    </a:ln>
                                    <a:extLst>
                                      <a:ext uri="{909E8E84-426E-40DD-AFC4-6F175D3DCCD1}">
                                        <a14:hiddenFill xmlns:a14="http://schemas.microsoft.com/office/drawing/2010/main">
                                          <a:noFill/>
                                        </a14:hiddenFill>
                                      </a:ext>
                                    </a:extLst>
                                  </wps:spPr>
                                  <wps:bodyPr/>
                                </wps:wsp>
                                <wps:wsp>
                                  <wps:cNvPr id="1845940517" name="Straight Connector 20"/>
                                  <wps:cNvCnPr>
                                    <a:cxnSpLocks noChangeShapeType="1"/>
                                  </wps:cNvCnPr>
                                  <wps:spPr bwMode="auto">
                                    <a:xfrm>
                                      <a:off x="598934" y="2059895"/>
                                      <a:ext cx="415127" cy="0"/>
                                    </a:xfrm>
                                    <a:prstGeom prst="line">
                                      <a:avLst/>
                                    </a:prstGeom>
                                    <a:noFill/>
                                    <a:ln w="12700" algn="ctr">
                                      <a:solidFill>
                                        <a:srgbClr val="0070C0"/>
                                      </a:solidFill>
                                      <a:prstDash val="dash"/>
                                      <a:miter lim="800000"/>
                                      <a:headEnd/>
                                      <a:tailEnd/>
                                    </a:ln>
                                    <a:extLst>
                                      <a:ext uri="{909E8E84-426E-40DD-AFC4-6F175D3DCCD1}">
                                        <a14:hiddenFill xmlns:a14="http://schemas.microsoft.com/office/drawing/2010/main">
                                          <a:noFill/>
                                        </a14:hiddenFill>
                                      </a:ext>
                                    </a:extLst>
                                  </wps:spPr>
                                  <wps:bodyPr/>
                                </wps:wsp>
                                <wps:wsp>
                                  <wps:cNvPr id="1845940518" name="Straight Connector 21"/>
                                  <wps:cNvCnPr>
                                    <a:cxnSpLocks noChangeShapeType="1"/>
                                  </wps:cNvCnPr>
                                  <wps:spPr bwMode="auto">
                                    <a:xfrm flipH="1" flipV="1">
                                      <a:off x="601280" y="1061884"/>
                                      <a:ext cx="415180" cy="996083"/>
                                    </a:xfrm>
                                    <a:prstGeom prst="line">
                                      <a:avLst/>
                                    </a:prstGeom>
                                    <a:noFill/>
                                    <a:ln w="12700" algn="ctr">
                                      <a:solidFill>
                                        <a:srgbClr val="0070C0"/>
                                      </a:solidFill>
                                      <a:prstDash val="dash"/>
                                      <a:miter lim="800000"/>
                                      <a:headEnd/>
                                      <a:tailEnd/>
                                    </a:ln>
                                    <a:extLst>
                                      <a:ext uri="{909E8E84-426E-40DD-AFC4-6F175D3DCCD1}">
                                        <a14:hiddenFill xmlns:a14="http://schemas.microsoft.com/office/drawing/2010/main">
                                          <a:noFill/>
                                        </a14:hiddenFill>
                                      </a:ext>
                                    </a:extLst>
                                  </wps:spPr>
                                  <wps:bodyPr/>
                                </wps:wsp>
                                <wps:wsp>
                                  <wps:cNvPr id="1845940519" name="Straight Connector 22"/>
                                  <wps:cNvCnPr>
                                    <a:cxnSpLocks noChangeShapeType="1"/>
                                  </wps:cNvCnPr>
                                  <wps:spPr bwMode="auto">
                                    <a:xfrm flipV="1">
                                      <a:off x="601280" y="1883255"/>
                                      <a:ext cx="74295" cy="176530"/>
                                    </a:xfrm>
                                    <a:prstGeom prst="line">
                                      <a:avLst/>
                                    </a:prstGeom>
                                    <a:noFill/>
                                    <a:ln w="12700" algn="ctr">
                                      <a:solidFill>
                                        <a:srgbClr val="0070C0"/>
                                      </a:solidFill>
                                      <a:prstDash val="dash"/>
                                      <a:miter lim="800000"/>
                                      <a:headEnd/>
                                      <a:tailEnd/>
                                    </a:ln>
                                    <a:extLst>
                                      <a:ext uri="{909E8E84-426E-40DD-AFC4-6F175D3DCCD1}">
                                        <a14:hiddenFill xmlns:a14="http://schemas.microsoft.com/office/drawing/2010/main">
                                          <a:noFill/>
                                        </a14:hiddenFill>
                                      </a:ext>
                                    </a:extLst>
                                  </wps:spPr>
                                  <wps:bodyPr/>
                                </wps:wsp>
                                <wps:wsp>
                                  <wps:cNvPr id="1845940520" name="Arc 23"/>
                                  <wps:cNvSpPr>
                                    <a:spLocks/>
                                  </wps:cNvSpPr>
                                  <wps:spPr bwMode="auto">
                                    <a:xfrm>
                                      <a:off x="957510" y="1767537"/>
                                      <a:ext cx="247015" cy="282575"/>
                                    </a:xfrm>
                                    <a:custGeom>
                                      <a:avLst/>
                                      <a:gdLst>
                                        <a:gd name="T0" fmla="*/ 2697 w 247015"/>
                                        <a:gd name="T1" fmla="*/ 111923 h 282575"/>
                                        <a:gd name="T2" fmla="*/ 93491 w 247015"/>
                                        <a:gd name="T3" fmla="*/ 4235 h 282575"/>
                                        <a:gd name="T4" fmla="*/ 0 60000 65536"/>
                                        <a:gd name="T5" fmla="*/ 0 60000 65536"/>
                                      </a:gdLst>
                                      <a:ahLst/>
                                      <a:cxnLst>
                                        <a:cxn ang="T4">
                                          <a:pos x="T0" y="T1"/>
                                        </a:cxn>
                                        <a:cxn ang="T5">
                                          <a:pos x="T2" y="T3"/>
                                        </a:cxn>
                                      </a:cxnLst>
                                      <a:rect l="0" t="0" r="r" b="b"/>
                                      <a:pathLst>
                                        <a:path w="247015" h="282575" stroke="0">
                                          <a:moveTo>
                                            <a:pt x="2697" y="111923"/>
                                          </a:moveTo>
                                          <a:cubicBezTo>
                                            <a:pt x="12501" y="59138"/>
                                            <a:pt x="47733" y="17351"/>
                                            <a:pt x="93491" y="4235"/>
                                          </a:cubicBezTo>
                                          <a:lnTo>
                                            <a:pt x="123508" y="141288"/>
                                          </a:lnTo>
                                          <a:lnTo>
                                            <a:pt x="2697" y="111923"/>
                                          </a:lnTo>
                                          <a:close/>
                                        </a:path>
                                        <a:path w="247015" h="282575" fill="none">
                                          <a:moveTo>
                                            <a:pt x="2697" y="111923"/>
                                          </a:moveTo>
                                          <a:cubicBezTo>
                                            <a:pt x="12501" y="59138"/>
                                            <a:pt x="47733" y="17351"/>
                                            <a:pt x="93491" y="4235"/>
                                          </a:cubicBezTo>
                                        </a:path>
                                      </a:pathLst>
                                    </a:custGeom>
                                    <a:noFill/>
                                    <a:ln w="12700" cap="flat" cmpd="sng" algn="ctr">
                                      <a:solidFill>
                                        <a:srgbClr val="0070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45940521" name="Arc 24"/>
                                  <wps:cNvSpPr>
                                    <a:spLocks/>
                                  </wps:cNvSpPr>
                                  <wps:spPr bwMode="auto">
                                    <a:xfrm>
                                      <a:off x="873558" y="1944518"/>
                                      <a:ext cx="247015" cy="282575"/>
                                    </a:xfrm>
                                    <a:custGeom>
                                      <a:avLst/>
                                      <a:gdLst>
                                        <a:gd name="T0" fmla="*/ 2697 w 247015"/>
                                        <a:gd name="T1" fmla="*/ 111923 h 282575"/>
                                        <a:gd name="T2" fmla="*/ 93491 w 247015"/>
                                        <a:gd name="T3" fmla="*/ 4235 h 282575"/>
                                        <a:gd name="T4" fmla="*/ 0 60000 65536"/>
                                        <a:gd name="T5" fmla="*/ 0 60000 65536"/>
                                      </a:gdLst>
                                      <a:ahLst/>
                                      <a:cxnLst>
                                        <a:cxn ang="T4">
                                          <a:pos x="T0" y="T1"/>
                                        </a:cxn>
                                        <a:cxn ang="T5">
                                          <a:pos x="T2" y="T3"/>
                                        </a:cxn>
                                      </a:cxnLst>
                                      <a:rect l="0" t="0" r="r" b="b"/>
                                      <a:pathLst>
                                        <a:path w="247015" h="282575" stroke="0">
                                          <a:moveTo>
                                            <a:pt x="2697" y="111923"/>
                                          </a:moveTo>
                                          <a:cubicBezTo>
                                            <a:pt x="12501" y="59138"/>
                                            <a:pt x="47733" y="17351"/>
                                            <a:pt x="93491" y="4235"/>
                                          </a:cubicBezTo>
                                          <a:lnTo>
                                            <a:pt x="123508" y="141288"/>
                                          </a:lnTo>
                                          <a:lnTo>
                                            <a:pt x="2697" y="111923"/>
                                          </a:lnTo>
                                          <a:close/>
                                        </a:path>
                                        <a:path w="247015" h="282575" fill="none">
                                          <a:moveTo>
                                            <a:pt x="2697" y="111923"/>
                                          </a:moveTo>
                                          <a:cubicBezTo>
                                            <a:pt x="12501" y="59138"/>
                                            <a:pt x="47733" y="17351"/>
                                            <a:pt x="93491" y="4235"/>
                                          </a:cubicBezTo>
                                        </a:path>
                                      </a:pathLst>
                                    </a:custGeom>
                                    <a:noFill/>
                                    <a:ln w="12700" cap="flat" cmpd="sng" algn="ctr">
                                      <a:solidFill>
                                        <a:srgbClr val="0070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s:wsp>
                              <wps:cNvPr id="1845940522" name="Straight Connector 25"/>
                              <wps:cNvCnPr>
                                <a:cxnSpLocks noChangeShapeType="1"/>
                              </wps:cNvCnPr>
                              <wps:spPr bwMode="auto">
                                <a:xfrm flipH="1">
                                  <a:off x="371475" y="2066925"/>
                                  <a:ext cx="217001" cy="0"/>
                                </a:xfrm>
                                <a:prstGeom prst="line">
                                  <a:avLst/>
                                </a:prstGeom>
                                <a:noFill/>
                                <a:ln w="19050" algn="ctr">
                                  <a:solidFill>
                                    <a:srgbClr val="0070C0"/>
                                  </a:solidFill>
                                  <a:miter lim="800000"/>
                                  <a:headEnd/>
                                  <a:tailEnd/>
                                </a:ln>
                                <a:extLst>
                                  <a:ext uri="{909E8E84-426E-40DD-AFC4-6F175D3DCCD1}">
                                    <a14:hiddenFill xmlns:a14="http://schemas.microsoft.com/office/drawing/2010/main">
                                      <a:noFill/>
                                    </a14:hiddenFill>
                                  </a:ext>
                                </a:extLst>
                              </wps:spPr>
                              <wps:bodyPr/>
                            </wps:wsp>
                          </wpg:grpSp>
                          <wps:wsp>
                            <wps:cNvPr id="1845940523" name="Text Box 2"/>
                            <wps:cNvSpPr txBox="1">
                              <a:spLocks noChangeArrowheads="1"/>
                            </wps:cNvSpPr>
                            <wps:spPr bwMode="auto">
                              <a:xfrm>
                                <a:off x="0" y="2750884"/>
                                <a:ext cx="414655" cy="299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8ABF9C" w14:textId="77777777" w:rsidR="00330A7E" w:rsidRPr="006E7AAA" w:rsidRDefault="00330A7E" w:rsidP="00330A7E">
                                  <w:pPr>
                                    <w:rPr>
                                      <w:rFonts w:ascii="Palatino Linotype" w:hAnsi="Palatino Linotype"/>
                                      <w:i/>
                                      <w:sz w:val="20"/>
                                    </w:rPr>
                                  </w:pPr>
                                  <w:r w:rsidRPr="006E7AAA">
                                    <w:rPr>
                                      <w:rFonts w:ascii="Palatino Linotype" w:hAnsi="Palatino Linotype"/>
                                      <w:i/>
                                      <w:sz w:val="20"/>
                                    </w:rPr>
                                    <w:t>x</w:t>
                                  </w:r>
                                </w:p>
                              </w:txbxContent>
                            </wps:txbx>
                            <wps:bodyPr rot="0" vert="horz" wrap="square" lIns="91440" tIns="45720" rIns="91440" bIns="45720" anchor="t" anchorCtr="0" upright="1">
                              <a:noAutofit/>
                            </wps:bodyPr>
                          </wps:wsp>
                          <wps:wsp>
                            <wps:cNvPr id="1845940524" name="Text Box 2"/>
                            <wps:cNvSpPr txBox="1">
                              <a:spLocks noChangeArrowheads="1"/>
                            </wps:cNvSpPr>
                            <wps:spPr bwMode="auto">
                              <a:xfrm>
                                <a:off x="2381748" y="1653703"/>
                                <a:ext cx="414655" cy="36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4AC90D" w14:textId="77777777" w:rsidR="00330A7E" w:rsidRPr="006E7AAA" w:rsidRDefault="00330A7E" w:rsidP="00330A7E">
                                  <w:pPr>
                                    <w:rPr>
                                      <w:rFonts w:ascii="Palatino Linotype" w:hAnsi="Palatino Linotype"/>
                                      <w:i/>
                                      <w:sz w:val="20"/>
                                    </w:rPr>
                                  </w:pPr>
                                  <w:r>
                                    <w:rPr>
                                      <w:rFonts w:ascii="Palatino Linotype" w:hAnsi="Palatino Linotype"/>
                                      <w:i/>
                                      <w:sz w:val="20"/>
                                    </w:rPr>
                                    <w:t>y</w:t>
                                  </w:r>
                                </w:p>
                              </w:txbxContent>
                            </wps:txbx>
                            <wps:bodyPr rot="0" vert="horz" wrap="square" lIns="91440" tIns="45720" rIns="91440" bIns="45720" anchor="t" anchorCtr="0" upright="1">
                              <a:noAutofit/>
                            </wps:bodyPr>
                          </wps:wsp>
                          <wps:wsp>
                            <wps:cNvPr id="1845940525" name="Text Box 2"/>
                            <wps:cNvSpPr txBox="1">
                              <a:spLocks noChangeArrowheads="1"/>
                            </wps:cNvSpPr>
                            <wps:spPr bwMode="auto">
                              <a:xfrm>
                                <a:off x="430306" y="0"/>
                                <a:ext cx="414655" cy="299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BCB774" w14:textId="77777777" w:rsidR="00330A7E" w:rsidRPr="006E7AAA" w:rsidRDefault="00330A7E" w:rsidP="00330A7E">
                                  <w:pPr>
                                    <w:rPr>
                                      <w:rFonts w:ascii="Palatino Linotype" w:hAnsi="Palatino Linotype"/>
                                      <w:i/>
                                      <w:sz w:val="20"/>
                                    </w:rPr>
                                  </w:pPr>
                                  <w:r>
                                    <w:rPr>
                                      <w:rFonts w:ascii="Palatino Linotype" w:hAnsi="Palatino Linotype"/>
                                      <w:i/>
                                      <w:sz w:val="20"/>
                                    </w:rPr>
                                    <w:t>z</w:t>
                                  </w:r>
                                </w:p>
                              </w:txbxContent>
                            </wps:txbx>
                            <wps:bodyPr rot="0" vert="horz" wrap="square" lIns="91440" tIns="45720" rIns="91440" bIns="45720" anchor="t" anchorCtr="0" upright="1">
                              <a:noAutofit/>
                            </wps:bodyPr>
                          </wps:wsp>
                          <wps:wsp>
                            <wps:cNvPr id="1845940526" name="Text Box 2"/>
                            <wps:cNvSpPr txBox="1">
                              <a:spLocks noChangeArrowheads="1"/>
                            </wps:cNvSpPr>
                            <wps:spPr bwMode="auto">
                              <a:xfrm>
                                <a:off x="368834" y="2005533"/>
                                <a:ext cx="414655" cy="299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D47A4E" w14:textId="77777777" w:rsidR="00330A7E" w:rsidRPr="006E7AAA" w:rsidRDefault="00330A7E" w:rsidP="00330A7E">
                                  <w:pPr>
                                    <w:rPr>
                                      <w:rFonts w:ascii="Palatino Linotype" w:hAnsi="Palatino Linotype"/>
                                      <w:i/>
                                      <w:sz w:val="20"/>
                                    </w:rPr>
                                  </w:pPr>
                                  <w:r w:rsidRPr="006E7AAA">
                                    <w:rPr>
                                      <w:rFonts w:ascii="Palatino Linotype" w:hAnsi="Palatino Linotype"/>
                                      <w:i/>
                                      <w:sz w:val="20"/>
                                    </w:rPr>
                                    <w:t>x</w:t>
                                  </w:r>
                                </w:p>
                              </w:txbxContent>
                            </wps:txbx>
                            <wps:bodyPr rot="0" vert="horz" wrap="square" lIns="91440" tIns="45720" rIns="91440" bIns="45720" anchor="t" anchorCtr="0" upright="1">
                              <a:noAutofit/>
                            </wps:bodyPr>
                          </wps:wsp>
                          <wps:wsp>
                            <wps:cNvPr id="1845940527" name="Text Box 2"/>
                            <wps:cNvSpPr txBox="1">
                              <a:spLocks noChangeArrowheads="1"/>
                            </wps:cNvSpPr>
                            <wps:spPr bwMode="auto">
                              <a:xfrm>
                                <a:off x="422622" y="1836484"/>
                                <a:ext cx="414655" cy="299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676D98" w14:textId="77777777" w:rsidR="00330A7E" w:rsidRPr="006E7AAA" w:rsidRDefault="00330A7E" w:rsidP="00330A7E">
                                  <w:pPr>
                                    <w:rPr>
                                      <w:rFonts w:ascii="Palatino Linotype" w:hAnsi="Palatino Linotype"/>
                                      <w:i/>
                                      <w:sz w:val="20"/>
                                    </w:rPr>
                                  </w:pPr>
                                  <w:r>
                                    <w:rPr>
                                      <w:rFonts w:ascii="Palatino Linotype" w:hAnsi="Palatino Linotype"/>
                                      <w:i/>
                                      <w:sz w:val="20"/>
                                    </w:rPr>
                                    <w:t>O</w:t>
                                  </w:r>
                                </w:p>
                              </w:txbxContent>
                            </wps:txbx>
                            <wps:bodyPr rot="0" vert="horz" wrap="square" lIns="91440" tIns="45720" rIns="91440" bIns="45720" anchor="t" anchorCtr="0" upright="1">
                              <a:noAutofit/>
                            </wps:bodyPr>
                          </wps:wsp>
                          <wps:wsp>
                            <wps:cNvPr id="1845940528" name="Text Box 2"/>
                            <wps:cNvSpPr txBox="1">
                              <a:spLocks noChangeArrowheads="1"/>
                            </wps:cNvSpPr>
                            <wps:spPr bwMode="auto">
                              <a:xfrm>
                                <a:off x="445674" y="560934"/>
                                <a:ext cx="414655" cy="299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4437A8" w14:textId="77777777" w:rsidR="00330A7E" w:rsidRPr="006E7AAA" w:rsidRDefault="00330A7E" w:rsidP="00330A7E">
                                  <w:pPr>
                                    <w:rPr>
                                      <w:rFonts w:ascii="Palatino Linotype" w:hAnsi="Palatino Linotype"/>
                                      <w:i/>
                                      <w:sz w:val="20"/>
                                    </w:rPr>
                                  </w:pPr>
                                  <w:r>
                                    <w:rPr>
                                      <w:rFonts w:ascii="Palatino Linotype" w:hAnsi="Palatino Linotype"/>
                                      <w:i/>
                                      <w:sz w:val="20"/>
                                    </w:rPr>
                                    <w:t>h</w:t>
                                  </w:r>
                                </w:p>
                              </w:txbxContent>
                            </wps:txbx>
                            <wps:bodyPr rot="0" vert="horz" wrap="square" lIns="91440" tIns="45720" rIns="91440" bIns="45720" anchor="t" anchorCtr="0" upright="1">
                              <a:noAutofit/>
                            </wps:bodyPr>
                          </wps:wsp>
                          <wps:wsp>
                            <wps:cNvPr id="1845940529" name="Text Box 2"/>
                            <wps:cNvSpPr txBox="1">
                              <a:spLocks noChangeArrowheads="1"/>
                            </wps:cNvSpPr>
                            <wps:spPr bwMode="auto">
                              <a:xfrm>
                                <a:off x="607039" y="1037344"/>
                                <a:ext cx="414655" cy="299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3A1516" w14:textId="77777777" w:rsidR="00330A7E" w:rsidRPr="006E7AAA" w:rsidRDefault="00330A7E" w:rsidP="00330A7E">
                                  <w:pPr>
                                    <w:rPr>
                                      <w:rFonts w:ascii="Palatino Linotype" w:hAnsi="Palatino Linotype"/>
                                      <w:i/>
                                      <w:sz w:val="20"/>
                                    </w:rPr>
                                  </w:pPr>
                                  <w:r>
                                    <w:rPr>
                                      <w:rFonts w:ascii="Palatino Linotype" w:hAnsi="Palatino Linotype"/>
                                      <w:i/>
                                      <w:sz w:val="20"/>
                                    </w:rPr>
                                    <w:t>A</w:t>
                                  </w:r>
                                </w:p>
                              </w:txbxContent>
                            </wps:txbx>
                            <wps:bodyPr rot="0" vert="horz" wrap="square" lIns="91440" tIns="45720" rIns="91440" bIns="45720" anchor="t" anchorCtr="0" upright="1">
                              <a:noAutofit/>
                            </wps:bodyPr>
                          </wps:wsp>
                          <wps:wsp>
                            <wps:cNvPr id="1845940530" name="Text Box 2"/>
                            <wps:cNvSpPr txBox="1">
                              <a:spLocks noChangeArrowheads="1"/>
                            </wps:cNvSpPr>
                            <wps:spPr bwMode="auto">
                              <a:xfrm>
                                <a:off x="676195" y="2151529"/>
                                <a:ext cx="414655" cy="299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452658" w14:textId="77777777" w:rsidR="00330A7E" w:rsidRPr="006E7AAA" w:rsidRDefault="00330A7E" w:rsidP="00330A7E">
                                  <w:pPr>
                                    <w:rPr>
                                      <w:rFonts w:ascii="Palatino Linotype" w:hAnsi="Palatino Linotype"/>
                                      <w:i/>
                                      <w:sz w:val="20"/>
                                    </w:rPr>
                                  </w:pPr>
                                  <w:r>
                                    <w:rPr>
                                      <w:rFonts w:ascii="Palatino Linotype" w:hAnsi="Palatino Linotype"/>
                                      <w:i/>
                                      <w:sz w:val="20"/>
                                    </w:rPr>
                                    <w:t>B</w:t>
                                  </w:r>
                                </w:p>
                              </w:txbxContent>
                            </wps:txbx>
                            <wps:bodyPr rot="0" vert="horz" wrap="square" lIns="91440" tIns="45720" rIns="91440" bIns="45720" anchor="t" anchorCtr="0" upright="1">
                              <a:noAutofit/>
                            </wps:bodyPr>
                          </wps:wsp>
                          <wps:wsp>
                            <wps:cNvPr id="1845940531" name="Text Box 2"/>
                            <wps:cNvSpPr txBox="1">
                              <a:spLocks noChangeArrowheads="1"/>
                            </wps:cNvSpPr>
                            <wps:spPr bwMode="auto">
                              <a:xfrm>
                                <a:off x="1244814" y="2013217"/>
                                <a:ext cx="414655" cy="299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64AD8" w14:textId="77777777" w:rsidR="00330A7E" w:rsidRPr="006E7AAA" w:rsidRDefault="00330A7E" w:rsidP="00330A7E">
                                  <w:pPr>
                                    <w:rPr>
                                      <w:rFonts w:ascii="Palatino Linotype" w:hAnsi="Palatino Linotype"/>
                                      <w:i/>
                                      <w:sz w:val="20"/>
                                    </w:rPr>
                                  </w:pPr>
                                  <w:r>
                                    <w:rPr>
                                      <w:rFonts w:ascii="Palatino Linotype" w:hAnsi="Palatino Linotype"/>
                                      <w:i/>
                                      <w:sz w:val="20"/>
                                    </w:rPr>
                                    <w:t>C</w:t>
                                  </w:r>
                                </w:p>
                              </w:txbxContent>
                            </wps:txbx>
                            <wps:bodyPr rot="0" vert="horz" wrap="square" lIns="91440" tIns="45720" rIns="91440" bIns="45720" anchor="t" anchorCtr="0" upright="1">
                              <a:noAutofit/>
                            </wps:bodyPr>
                          </wps:wsp>
                          <wps:wsp>
                            <wps:cNvPr id="1845940532" name="Text Box 2"/>
                            <wps:cNvSpPr txBox="1">
                              <a:spLocks noChangeArrowheads="1"/>
                            </wps:cNvSpPr>
                            <wps:spPr bwMode="auto">
                              <a:xfrm>
                                <a:off x="1052713" y="1707750"/>
                                <a:ext cx="414655" cy="299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C9F37" w14:textId="77777777" w:rsidR="00330A7E" w:rsidRPr="006E7AAA" w:rsidRDefault="00330A7E" w:rsidP="00330A7E">
                                  <w:pPr>
                                    <w:rPr>
                                      <w:sz w:val="20"/>
                                    </w:rPr>
                                  </w:pPr>
                                  <w:r w:rsidRPr="006E7AAA">
                                    <w:rPr>
                                      <w:sz w:val="20"/>
                                    </w:rPr>
                                    <w:t>α</w:t>
                                  </w:r>
                                </w:p>
                              </w:txbxContent>
                            </wps:txbx>
                            <wps:bodyPr rot="0" vert="horz" wrap="square" lIns="91440" tIns="45720" rIns="91440" bIns="45720" anchor="t" anchorCtr="0" upright="1">
                              <a:noAutofit/>
                            </wps:bodyPr>
                          </wps:wsp>
                          <wps:wsp>
                            <wps:cNvPr id="1845940533" name="Text Box 2"/>
                            <wps:cNvSpPr txBox="1">
                              <a:spLocks noChangeArrowheads="1"/>
                            </wps:cNvSpPr>
                            <wps:spPr bwMode="auto">
                              <a:xfrm>
                                <a:off x="945136" y="1921008"/>
                                <a:ext cx="414655" cy="299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05DE6" w14:textId="77777777" w:rsidR="00330A7E" w:rsidRPr="006E7AAA" w:rsidRDefault="00330A7E" w:rsidP="00330A7E">
                                  <w:pPr>
                                    <w:rPr>
                                      <w:sz w:val="20"/>
                                    </w:rPr>
                                  </w:pPr>
                                  <w:r w:rsidRPr="006E7AAA">
                                    <w:rPr>
                                      <w:sz w:val="20"/>
                                    </w:rPr>
                                    <w:t>α</w:t>
                                  </w:r>
                                </w:p>
                              </w:txbxContent>
                            </wps:txbx>
                            <wps:bodyPr rot="0" vert="horz" wrap="square" lIns="91440" tIns="45720" rIns="91440" bIns="45720" anchor="t" anchorCtr="0" upright="1">
                              <a:noAutofit/>
                            </wps:bodyPr>
                          </wps:wsp>
                        </wpg:grpSp>
                      </wpg:grpSp>
                      <wps:wsp>
                        <wps:cNvPr id="1845940534" name="Arc 133"/>
                        <wps:cNvSpPr>
                          <a:spLocks/>
                        </wps:cNvSpPr>
                        <wps:spPr bwMode="auto">
                          <a:xfrm>
                            <a:off x="445674" y="1529122"/>
                            <a:ext cx="506802" cy="299665"/>
                          </a:xfrm>
                          <a:custGeom>
                            <a:avLst/>
                            <a:gdLst>
                              <a:gd name="T0" fmla="*/ 25531 w 506802"/>
                              <a:gd name="T1" fmla="*/ 84289 h 299665"/>
                              <a:gd name="T2" fmla="*/ 257077 w 506802"/>
                              <a:gd name="T3" fmla="*/ 15 h 299665"/>
                              <a:gd name="T4" fmla="*/ 488856 w 506802"/>
                              <a:gd name="T5" fmla="*/ 94450 h 299665"/>
                              <a:gd name="T6" fmla="*/ 0 60000 65536"/>
                              <a:gd name="T7" fmla="*/ 0 60000 65536"/>
                              <a:gd name="T8" fmla="*/ 0 60000 65536"/>
                            </a:gdLst>
                            <a:ahLst/>
                            <a:cxnLst>
                              <a:cxn ang="T6">
                                <a:pos x="T0" y="T1"/>
                              </a:cxn>
                              <a:cxn ang="T7">
                                <a:pos x="T2" y="T3"/>
                              </a:cxn>
                              <a:cxn ang="T8">
                                <a:pos x="T4" y="T5"/>
                              </a:cxn>
                            </a:cxnLst>
                            <a:rect l="0" t="0" r="r" b="b"/>
                            <a:pathLst>
                              <a:path w="506802" h="299665" stroke="0">
                                <a:moveTo>
                                  <a:pt x="25531" y="84289"/>
                                </a:moveTo>
                                <a:cubicBezTo>
                                  <a:pt x="68533" y="32019"/>
                                  <a:pt x="158783" y="-828"/>
                                  <a:pt x="257077" y="15"/>
                                </a:cubicBezTo>
                                <a:cubicBezTo>
                                  <a:pt x="359519" y="894"/>
                                  <a:pt x="450987" y="38161"/>
                                  <a:pt x="488856" y="94450"/>
                                </a:cubicBezTo>
                                <a:lnTo>
                                  <a:pt x="253401" y="149833"/>
                                </a:lnTo>
                                <a:lnTo>
                                  <a:pt x="25531" y="84289"/>
                                </a:lnTo>
                                <a:close/>
                              </a:path>
                              <a:path w="506802" h="299665" fill="none">
                                <a:moveTo>
                                  <a:pt x="25531" y="84289"/>
                                </a:moveTo>
                                <a:cubicBezTo>
                                  <a:pt x="68533" y="32019"/>
                                  <a:pt x="158783" y="-828"/>
                                  <a:pt x="257077" y="15"/>
                                </a:cubicBezTo>
                                <a:cubicBezTo>
                                  <a:pt x="359519" y="894"/>
                                  <a:pt x="450987" y="38161"/>
                                  <a:pt x="488856" y="94450"/>
                                </a:cubicBezTo>
                              </a:path>
                            </a:pathLst>
                          </a:custGeom>
                          <a:noFill/>
                          <a:ln w="12700" cap="flat" cmpd="sng" algn="ctr">
                            <a:solidFill>
                              <a:srgbClr val="0070C0"/>
                            </a:solidFill>
                            <a:prstDash val="solid"/>
                            <a:miter lim="800000"/>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45940535" name="Text Box 2"/>
                        <wps:cNvSpPr txBox="1">
                          <a:spLocks noChangeArrowheads="1"/>
                        </wps:cNvSpPr>
                        <wps:spPr bwMode="auto">
                          <a:xfrm>
                            <a:off x="115246" y="1528885"/>
                            <a:ext cx="494356" cy="299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A6DECF" w14:textId="77777777" w:rsidR="00330A7E" w:rsidRPr="006E7AAA" w:rsidRDefault="00330A7E" w:rsidP="00330A7E">
                              <w:pPr>
                                <w:rPr>
                                  <w:rFonts w:ascii="Palatino Linotype" w:hAnsi="Palatino Linotype"/>
                                  <w:i/>
                                  <w:sz w:val="20"/>
                                </w:rPr>
                              </w:pPr>
                              <w:r>
                                <w:rPr>
                                  <w:rFonts w:ascii="Palatino Linotype" w:hAnsi="Palatino Linotype"/>
                                  <w:i/>
                                  <w:sz w:val="20"/>
                                </w:rPr>
                                <w:t>S(</w:t>
                              </w:r>
                              <w:r w:rsidRPr="006E7AAA">
                                <w:rPr>
                                  <w:rFonts w:ascii="Palatino Linotype" w:hAnsi="Palatino Linotype"/>
                                  <w:i/>
                                  <w:sz w:val="20"/>
                                </w:rPr>
                                <w:t>x</w:t>
                              </w:r>
                              <w:r>
                                <w:rPr>
                                  <w:rFonts w:ascii="Palatino Linotype" w:hAnsi="Palatino Linotype"/>
                                  <w:i/>
                                  <w:sz w:val="20"/>
                                </w:rPr>
                                <w:t>)</w:t>
                              </w:r>
                            </w:p>
                          </w:txbxContent>
                        </wps:txbx>
                        <wps:bodyPr rot="0" vert="horz" wrap="square" lIns="91440" tIns="45720" rIns="91440" bIns="45720" anchor="t" anchorCtr="0" upright="1">
                          <a:noAutofit/>
                        </wps:bodyPr>
                      </wps:wsp>
                    </wpg:wgp>
                  </a:graphicData>
                </a:graphic>
              </wp:inline>
            </w:drawing>
          </mc:Choice>
          <mc:Fallback>
            <w:pict>
              <v:group id="Group 1845940499" o:spid="_x0000_s1047" style="width:198.4pt;height:216.3pt;mso-position-horizontal-relative:char;mso-position-vertical-relative:line" coordsize="27964,3050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MqUjhdg4AAFyKAAAOAAAAZHJzL2Uyb0RvYy54bWzsXVtv28gVfi/Q/0DosYDXvMyQHGGdRWLH 2wXSdtF4+05L1KUrkSpJR84W/e/9ztxEyqQkJ7ZkJ/SDLZnD4VzOfOd++ONP98uF8yktynmeXQy8 H9yBk2ajfDzPpheD326uz+KBU1ZJNk4WeZZeDD6n5eCnN3/+04/r1TD181m+GKeFg06ycrheXQxm VbUanp+Xo1m6TMof8lWa4eIkL5ZJha/F9HxcJGv0vlyc+64bnq/zYrwq8lFalvjvlbo4eCP7n0zS UfWPyaRMK2dxMcDYKvm7kL9v6ff5mx+T4bRIVrP5SA8j+YJRLJN5hofarq6SKnHuivmDrpbzUZGX +aT6YZQvz/PJZD5K5RwwG8/dms3PRX63knOZDtfTlV0mLO3WOn1xt6O/f/q1cOZj7F3MuGAuE2Lg ZMkSeyUf79T+j8Var6ZD3PNzsfq4+rVQM8bHD/no99LJ8stZkk3Tt+UKC48uaXnPt2+h71N1v3O7 /ls+xqOSuyqX63c/KZbUK1bGuZfb9NluU3pfOSP80+eeCGPs5gjX/IhFWDm1kaMZdvvBfaPZe3Nn JELmBurOwOUuD9UYk6F6sBysHpyarPxi591cK+5iEPW18mkY2/MlojBL9Dzr0TGrZPjk64FDWm7o sPw6Ovw4S1apJO+SaGp7bT2ztv+cT2eVc1PMQVuL1AnUIst7DBGW2xRYFPl6liZjDNFQYe2G9aoc lqDfvfQX+yKOwoEDQvO8MBKRfHgyNKTIfM45DgxRosBlIa+fG3JKhquirH5O86VDHy4GRWWmIak9 +fShrIgmNg2J+FdJVV3PFwt90/j331ZX82Qqb5lMLxcFNSqL6S0+Op8SQBt/J95dcXnckqFtctva 9lr+6La6CQ1AP5T6XmT0O8tpEGp46j+YNgZM12gBJL79V3g+c9/54uw6jKMzds34mYjc+Mz1xDsR Ak/Y1fX/aOgeG87m43GafZhnqcFajx1GQxr1FUpKtHXW2BM/oiOYLKZgPqOqkCtU5ov5mEZO42ys kit/9MwbzZbzCmxoMV9eDGLbKBkSBb3PxliCZFgl84X6fN6citw+rIf5K1cIQKJIjPCgHN7m488g tyIHDWDAYJj4MMuLPwbOGsznYlD+5y4p0oGz+CUDyQqPMTSr5BfGIx9fivqV2/qVJBuhK7UAjvpy WSked7cq6PDQIaA5ZPlbAO1kLmluMy4J0vJoH4J5vjmXij9IqvuWMU9zKwvs2zgFdlLnAaGCp242 +bU8wA9i3+USk4TvuzE9b4NIfsBZHGOPJHMUbuCGcocOYAYdd1o0eyxzZM2FiZ57YXBIWoSFjlk9 w3ockzli/xXRvS1GjiQBOs7golscURFb7YrBpb2sj7GYhaBtYn2cCVBdk9C8wOexkcLCUPhCCmGW WrDAd4r3EXkaTgdhaKxZyHSsp3CDjZssF5C7/3LucGftmK4lYW+aQSCwzQL8xKEzczZPpq5Nj6B/ 2zQMaaTd3WKOtq3b2SOI2bbS4+vuErtjGwcBCxnv7BfChW3qOiExHyfkPJAwUp9SdGhDaFzdPWJ7 7AYkMyV9YKfuM70p+AQWAgXjJpQcY5WXJE/TFoEQboy0jGa0q5vWUaM1lp9aG2HoQeu40RpLS62N +CJbY5z4qwdVQJvYVuCKgQMF7lbRJGQXmgsNiT5K0cCQ5+xioGkEimiR/w5tw5WPX+af0ptc3lPR HBWkKsKibjGETZPR3e189C79o36DFxD50/lgsRAS3vB82ZdPwiB2DBfPYn1w1BVFjfKKOS/Nvpvf 1E2e6wsfOE79xULPWT7IHBU1DBE3H1a/quhQT6z5kEVWn1YY+tAD5bMa95hW5q8aWsuqmQajRV6m aiFpV/btzgQi28Ugg5mg354atYEM1erpD5LO6XjU0NVK6iS61wTjEYmWk0VSQRxYrsYQM7PpY8Tl yL00RNoQl0mZuUrKmVI+xvikaPKRYrTWM1q1Cle8j9/H7Iz54fsz5l5dnb29vmRn4bUX8avg6vLy ymtqFVJhUoYkyOdfqlUQkTam2lAgGqpTrVlNI1CKB/bnO9IIwMPqErAEqONrBN+moAcmotb2Y1Uk 0hDylmwbzmWeZWCLeeEo45cW/y4zZZUD89y2yklzy83nFRhgwySibtktFzqTxXz1L6NGauMcY8yP IJSBKWn7G1kFyEIH7kHqhxfHzPck+8OBMKa9LZMImLKcl52QUlWNwEiop20odDYfIp2AGe8pMO1w 7HIquYhllSaLagYN/mKwTMfQ3VNYIeiT4nk7TCYnBDe7gF+MWTQ7ohZYApVx43gmQYi2+w6DJO0j HIa/bh0GLQnGMeROrXCb08C475EFRx4JmMVidWL7I1G3IvZHAo6sNifQHiu59dZY/mCB1PG0P0Kq /8/EGQiUDT/gHveV0gPkf3gOrDZCB8HIlR1cYQEbsVQDDuYDjzUFf5+y7WuGf8Cmhv/LJIORiPis Rvotq9fGE/lEfiC2IW14O7g6WBuja4OyPQEDrGesGR30PUqUv1iSN50ha7tKxv82Bhy4dhzu+qE5 K7rxCxSJXrLEU9PTtvxB36k6d0Q7tWeduJY9PVBfWO0cPz+T8qIIRjJloASXckWsLa1GWuMRGWGV tGYOXsch7lWXo9plXjXvAsVtqS41OU0yi+dVWtrltNBzA759ADweWnWF84iJPbysl9WwuDa64ens kK+a3q1X3AJ/jd61j/z4ekkbvcdu5HtQW0grESyKe3I/jdn9VZM7fJjd8K4jH45G7iHFfJBZto3c Qx54DKdTWqNgv3WFPI3d1qge3nt43w7OhHq7g96lxf95xZlWh4QIQw5xXvrCOY8jIY3BGzXdF4GH CE5J+qEb87gXbE7iYH3VSG+dnW2CjXZ9HgnpuRAuadjkanND5vGt6GStxQrBXfbkpH58v9tLNjK9 apJ+6GPeyOrQBDdm1uc3z3ARi0AFhCHIFV8k3W4gHESOoO+DrDO93NLLLQ/kloce5BqpH9V33CrB hK7nm6BCN6T4CTp9TfI3MbcC2RWxCbHssFD2Z6A/Aw/OwC6XsX8El/Feym9zHkfMBy9QWmsEHXaP ab4n/J7wtwmfjNrKSENJE/4O/zFJmg3PMn05KGFQ8IiTn5pE8iiMeKDDwo13yadsVU3HfuyjNQF8 zfhSD+s1sQ+1mH3rJm4kTfihiJCNoDuXHGPTsJ424XkeMjmQjLB5ds31fAMnhU0dgBgmvM5O60kT DDlHnV1ClrNd7sxvwKJ0N8QCHZi2wBqpBWonutMWeKO18go20xbw5K9LRDA7jjwEveh78hBoMxUB yc3S9LEnFcHnrlIEuUBaghIaVIA+i6IAuyUJMuDaIqIuyS2Wl2gL9YN2pQZ4aIaEM9kZg6RiQjtN xL/5q7pvn4hpsyM7oGXJ9iQHtD/qJGsGgnnh8foyIEKRyOFBrwqlXmZMax/hUZwsJte3ER6SqdaD ObaCsr6cqcZRAHOugh3BEIulAa5nqkiY7JmqlKJ6pkp2gp6pSuH3BElwPVOFFtMIgpFqDSDa/FWJ i0aTUqG7r6cuxqb4gWS1taIQRwynhHWm2+3qSwn+CG7X7dSXIPIY9FjSCnyXcq23bPaIrnFJO3mW sP/eDYWyYbb82BO7oepET4R1tEwvGGc0od+QkPcuv3fqhkmSLJ3qHv82WVjPVQBKGRD8CGrvQ1s8 Q6EGRdY+jPHI91dKUoctnqoYHJzSQsy8tpnffqa08nGcvqSU4IAvWv1upVIWiDL250azR6rTll1+ QLaTYZPmbxu7rO5v72WxPpViSEfyKBy0QoKtLDJ1+RV1pY4JHzYc78Twgao5XsS06gqvRYTig1JC Naor8zYgEoQeVwa6mj3YJD+bAnI9iNABsSenWW6hBxFyJeyRuTcgYsOwexBpKUAJPvAyZBAWUBU3 KV9LrlMPB9igRy+CfG12X48ej0IPG9Xeo0cbetg40ROLIEGIcAoTUeeistwOCaTHkB5DoPocT42x mQI9hrRhiA3MPTGGMN8PyfZIQQRxEKIyaLcW02NIjyFHxRCbc9FjSBuG2IjnU2MI42Gk5BAeuhTk 32kIkRBiYot6a+rF4NGFSnpV5jGqjCqw01tTTTWlrQr3vg0YPzGEhC7spxgMiSFuEAWsx5Bp7Y0Y u70WPYZIv43iOk/2Yg9rTFUvEuoxpANDkK/xMoypYRR6lEhCwQrIJeQAt91ySO/V3bxmqMeQ58UQ G+PQqzItqkxgQ41PLIfgjVcs9oxNFcUfUT6oBxH5AkMbidSIi/i6Ivq9MvMoZcbmtfUg0gYiNoTy 1CDiolgyithKbSZyI4SY7QGR3iLSSyLP+5rCjTZj83h6EGkDkZcSniqQDIVXhUkMEb7nbr8NsB5e 1jtmesfMMR0z6r2Tr8kiUg93r3+mORwt9J1iNTZVCjwVrkEjeNqXO1pnDJlAPFX2YxNYxl28YBuS EqVsEG6ovayFpX5ZmQJEn1BJAd27VJna6xTgvUGxoJoC9tldZQqQ/AfZqbNTALWtKuDJKgWtPWLN bTNU74952NkjbEe2KSWj0isj24cJXLYtd2Zpws1/WEP48robYncOrJHwyl/taIiTKiqo3dyX/El0 J5mkpCsSs7FYu6sDhDFFShFjDaDYaiOhqmvgobQkCi/RtbPY17nIuuSBpEbFj9sLKjTLK6i7Ai7w Sns1QKF9GuoKyAsvIFfDiD1lYzbvmFR0Kq9JOtTTaj7AVFswwwuYrhPhMRErbMFSmFbmr2ndtmym zY5U05YN2le/4XvdISz+t1gtwnnNr0h7QtMVthfR+G2pPEfRq0ZV8coyd1CG5mX4iTzIRUxrVhyV blSt4I2ExASjNydYCelBIac+cUczpNpx6hN3kvnifTaWAojNYXp09l/46hJ3pDa1nuKFkUDEaZGs ZvPRVVIl9e/4vF4NUz+f5YtxWrz5PwAAAP//AwBQSwMEFAAGAAgAAAAhAL+yRs7dAAAABQEAAA8A AABkcnMvZG93bnJldi54bWxMj0FLw0AQhe+C/2EZwZvdpNFgYzalFPVUhLaC9DbNTpPQ7GzIbpP0 37t60cuD4Q3vfS9fTqYVA/WusawgnkUgiEurG64UfO7fHp5BOI+ssbVMCq7kYFnc3uSYaTvyload r0QIYZehgtr7LpPSlTUZdDPbEQfvZHuDPpx9JXWPYwg3rZxHUSoNNhwaauxoXVN53l2MgvcRx1US vw6b82l9PeyfPr42MSl1fzetXkB4mvzfM/zgB3QoAtPRXlg70SoIQ/yvBi9ZpGHGUcFjMk9BFrn8 T198AwAA//8DAFBLAQItABQABgAIAAAAIQC2gziS/gAAAOEBAAATAAAAAAAAAAAAAAAAAAAAAABb Q29udGVudF9UeXBlc10ueG1sUEsBAi0AFAAGAAgAAAAhADj9If/WAAAAlAEAAAsAAAAAAAAAAAAA AAAALwEAAF9yZWxzLy5yZWxzUEsBAi0AFAAGAAgAAAAhAMypSOF2DgAAXIoAAA4AAAAAAAAAAAAA AAAALgIAAGRycy9lMm9Eb2MueG1sUEsBAi0AFAAGAAgAAAAhAL+yRs7dAAAABQEAAA8AAAAAAAAA AAAAAAAA0BAAAGRycy9kb3ducmV2LnhtbFBLBQYAAAAABAAEAPMAAADaEQAAAAA= ">
                <o:lock v:ext="edit" aspectratio="t"/>
                <v:group id="Group 2" o:spid="_x0000_s1048" style="position:absolute;width:27964;height:30505" coordsize="27964,3050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p5F7LMwAAADjAAAADwAAAGRycy9kb3ducmV2LnhtbESPQUvDQBCF74L/YRnB m92NNlJjt6UUFQ+lYCuItyE7TUKzsyG7Jum/dw6Cx5l58977luvJt2qgPjaBLWQzA4q4DK7hysLn 8fVuASomZIdtYLJwoQjr1fXVEgsXRv6g4ZAqJSYcC7RQp9QVWseyJo9xFjpiuZ1C7zHJ2Ffa9TiK uW/1vTGP2mPDklBjR9uayvPhx1t4G3HcPGQvw+582l6+j/n+a5eRtbc30+YZVKIp/Yv/vt+d1F/M 86e5yY1QCJMsQK9+AQAA//8DAFBLAQItABQABgAIAAAAIQCi+E9TBAEAAOwBAAATAAAAAAAAAAAA AAAAAAAAAABbQ29udGVudF9UeXBlc10ueG1sUEsBAi0AFAAGAAgAAAAhAGwG1f7YAAAAmQEAAAsA AAAAAAAAAAAAAAAANQEAAF9yZWxzLy5yZWxzUEsBAi0AFAAGAAgAAAAhADMvBZ5BAAAAOQAAABUA AAAAAAAAAAAAAAAANgIAAGRycy9ncm91cHNoYXBleG1sLnhtbFBLAQItABQABgAIAAAAIQCnkXss zAAAAOMAAAAPAAAAAAAAAAAAAAAAAKoCAABkcnMvZG93bnJldi54bWxQSwUGAAAAAAQABAD6AAAA owMAAAAA ">
                  <v:shapetype id="_x0000_t6" coordsize="21600,21600" o:spt="6" path="m,l,21600r21600,xe">
                    <v:stroke joinstyle="miter"/>
                    <v:path gradientshapeok="t" o:connecttype="custom" o:connectlocs="0,0;0,10800;0,21600;10800,21600;21600,21600;10800,10800" textboxrect="1800,12600,12600,19800"/>
                  </v:shapetype>
                  <v:shape id="Right Triangle 3" o:spid="_x0000_s1049" type="#_x0000_t6" style="position:absolute;left:8298;top:11679;width:4256;height:9798;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guxLsYA AADjAAAADwAAAGRycy9kb3ducmV2LnhtbERPS2sCMRC+F/ofwghepCaKz9UopSAIPWnFehw24+7i ZrIk6br+e1Mo9Djfe9bbztaiJR8qxxpGQwWCOHem4kLD6Wv3tgARIrLB2jFpeFCA7eb1ZY2ZcXc+ UHuMhUghHDLUUMbYZFKGvCSLYega4sRdnbcY0+kLaTzeU7it5VipmbRYcWoosaGPkvLb8cdq4LBv B6czf37T+TLwD6muh/lN636ve1+BiNTFf/Gfe2/S/MVkupyoqRrB708JALl5AgAA//8DAFBLAQIt ABQABgAIAAAAIQDw94q7/QAAAOIBAAATAAAAAAAAAAAAAAAAAAAAAABbQ29udGVudF9UeXBlc10u eG1sUEsBAi0AFAAGAAgAAAAhADHdX2HSAAAAjwEAAAsAAAAAAAAAAAAAAAAALgEAAF9yZWxzLy5y ZWxzUEsBAi0AFAAGAAgAAAAhADMvBZ5BAAAAOQAAABAAAAAAAAAAAAAAAAAAKQIAAGRycy9zaGFw ZXhtbC54bWxQSwECLQAUAAYACAAAACEA8guxLsYAAADjAAAADwAAAAAAAAAAAAAAAACYAgAAZHJz L2Rvd25yZXYueG1sUEsFBgAAAAAEAAQA9QAAAIsDAAAAAA== " fillcolor="#5b9bd5" stroked="f" strokeweight="1pt">
                    <v:fill r:id="rId9480" o:title="" type="pattern"/>
                  </v:shape>
                  <v:group id="Group 5" o:spid="_x0000_s1050" style="position:absolute;width:27964;height:30505" coordsize="27964,3050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OA9AwMkAAADjAAAADwAAAGRycy9kb3ducmV2LnhtbERPX2vCMBB/H/gdwg32 NpM6K9oZRcSNPYigDoZvR3O2xeZSmqyt334ZDPZ4v/+3XA+2Fh21vnKsIRkrEMS5MxUXGj7Pb89z ED4gG6wdk4Y7eVivRg9LzIzr+UjdKRQihrDPUEMZQpNJ6fOSLPqxa4gjd3WtxRDPtpCmxT6G21pO lJpJixXHhhIb2paU307fVsN7j/3mJdl1+9t1e7+c08PXPiGtnx6HzSuIQEP4F/+5P0ycP5+mi6lK 1QR+f4oAyNUP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A4D0DAyQAA AOMAAAAPAAAAAAAAAAAAAAAAAKoCAABkcnMvZG93bnJldi54bWxQSwUGAAAAAAQABAD6AAAAoAMA AAAA ">
                    <v:group id="Group 6" o:spid="_x0000_s1051" style="position:absolute;left:2382;top:922;width:23548;height:29030" coordsize="23548,2903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V0PlW8kAAADjAAAADwAAAGRycy9kb3ducmV2LnhtbERPX2vCMBB/H/gdwg32 NpOqFe2MIrKNPYigDoZvR3O2xeZSmqyt334ZDPZ4v/+32gy2Fh21vnKsIRkrEMS5MxUXGj7Pb88L ED4gG6wdk4Y7edisRw8rzIzr+UjdKRQihrDPUEMZQpNJ6fOSLPqxa4gjd3WtxRDPtpCmxT6G21pO lJpLixXHhhIb2pWU307fVsN7j/12mrx2+9t1d7+c08PXPiGtnx6H7QuIQEP4F/+5P0ycv5ily5lK 1RR+f4oAyPUP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BXQ+VbyQAA AOMAAAAPAAAAAAAAAAAAAAAAAKoCAABkcnMvZG93bnJldi54bWxQSwUGAAAAAAQABAD6AAAAoAMA AAAA ">
                      <v:group id="Group 7" o:spid="_x0000_s1052" style="position:absolute;width:23548;height:29030" coordsize="23548,2903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2Kp9L8kAAADjAAAADwAAAGRycy9kb3ducmV2LnhtbERPX2vCMBB/H+w7hBvs bSZ17dBqFBE39iCD6UB8O5qzLTaX0mRt/fbLYLDH+/2/5Xq0jeip87VjDclEgSAunKm51PB1fH2a gfAB2WDjmDTcyMN6dX+3xNy4gT+pP4RSxBD2OWqoQmhzKX1RkUU/cS1x5C6usxji2ZXSdDjEcNvI qVIv0mLNsaHClrYVFdfDt9XwNuCweU52/f562d7Ox+zjtE9I68eHcbMAEWgM/+I/97uJ82dpNk9V plL4/SkCIFc/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DYqn0vyQAA AOMAAAAPAAAAAAAAAAAAAAAAAKoCAABkcnMvZG93bnJldi54bWxQSwUGAAAAAAQABAD6AAAAoAMA AAAA ">
                        <v:shape id="Arc 8" o:spid="_x0000_s1053" style="position:absolute;left:4484;top:15492;width:13259;height:6693;visibility:visible;mso-wrap-style:square;v-text-anchor:middle" coordsize="1325880,66929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oTYgsgA AADjAAAADwAAAGRycy9kb3ducmV2LnhtbERPX0vDMBB/F/wO4QTfXKKsMuuyIWOCUARXC/p4Nmdb bC5dknb12xtB8PF+/2+9nW0vJvKhc6zheqFAENfOdNxoqF4fr1YgQkQ22DsmDd8UYLs5P1tjbtyJ DzSVsREphEOOGtoYh1zKULdkMSzcQJy4T+ctxnT6RhqPpxRue3mj1K202HFqaHGgXUv1VzlaDbv9 W+nH8VC874/T80tRYfVRHLW+vJgf7kFEmuO/+M/9ZNL81TK7W6pMZfD7UwJAbn4AAAD//wMAUEsB Ai0AFAAGAAgAAAAhAPD3irv9AAAA4gEAABMAAAAAAAAAAAAAAAAAAAAAAFtDb250ZW50X1R5cGVz XS54bWxQSwECLQAUAAYACAAAACEAMd1fYdIAAACPAQAACwAAAAAAAAAAAAAAAAAuAQAAX3JlbHMv LnJlbHNQSwECLQAUAAYACAAAACEAMy8FnkEAAAA5AAAAEAAAAAAAAAAAAAAAAAApAgAAZHJzL3No YXBleG1sLnhtbFBLAQItABQABgAIAAAAIQAKhNiCyAAAAOMAAAAPAAAAAAAAAAAAAAAAAJgCAABk cnMvZG93bnJldi54bWxQSwUGAAAAAAQABAD1AAAAjQMAAAAA " path="m5,333386nsc1380,148997,297977,-88,663258,v366007,89,662622,149888,662622,334645l662940,334645,5,333386xem5,333386nfc1380,148997,297977,-88,663258,v366007,89,662622,149888,662622,334645e" filled="f" strokecolor="#0070c0" strokeweight="1pt">
                          <v:stroke dashstyle="dash" joinstyle="miter"/>
                          <v:path arrowok="t" o:connecttype="custom" o:connectlocs="5,333386;663258,0;1325880,334645" o:connectangles="0,0,0"/>
                        </v:shape>
                        <v:group id="Group 9" o:spid="_x0000_s1054" style="position:absolute;width:23548;height:29030" coordsize="23548,2903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RzRGw8kAAADjAAAADwAAAGRycy9kb3ducmV2LnhtbERPX2vCMBB/H/gdwg32 NpM6K9oZRWQbexBBHQzfjuZsi82lNFlbv/0yGPh4v/+3XA+2Fh21vnKsIRkrEMS5MxUXGr5O789z ED4gG6wdk4YbeVivRg9LzIzr+UDdMRQihrDPUEMZQpNJ6fOSLPqxa4gjd3GtxRDPtpCmxT6G21pO lJpJixXHhhIb2paUX48/VsNHj/3mJXnrdtfL9nY+pfvvXUJaPz0Om1cQgYZwF/+7P02cP5+mi6lK 1Qz+fooAyNUv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BHNEbDyQAA AOMAAAAPAAAAAAAAAAAAAAAAAKoCAABkcnMvZG93bnJldi54bWxQSwUGAAAAAAQABAD6AAAAoAMA AAAA ">
                          <v:shape id="Straight Arrow Connector 10" o:spid="_x0000_s1055" type="#_x0000_t32" style="position:absolute;left:4442;width:0;height:18842;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nch8skAAADjAAAADwAAAGRycy9kb3ducmV2LnhtbERPX0/CMBB/J/E7NEfiC4FWZYiDQojE BPSBMP0Al/VYp+t1rhXmt7cmJj7e7/8t171rxJm6UHvWcDNRIIhLb2quNLy9Po3nIEJENth4Jg3f FGC9uhosMTf+wkc6F7ESKYRDjhpsjG0uZSgtOQwT3xIn7uQ7hzGdXSVNh5cU7hp5q9RMOqw5NVhs 6dFS+VF8OQ3Ztti+xOfRbH/avRvc1Ic7+3nQ+nrYbxYgIvXxX/zn3pk0fz7NHqYqU/fw+1MCQK5+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FJ3IfLJAAAA4wAAAA8AAAAA AAAAAAAAAAAAoQIAAGRycy9kb3ducmV2LnhtbFBLBQYAAAAABAAEAPkAAACXAwAAAAA= " strokecolor="#0070c0" strokeweight="1.5pt">
                            <v:stroke endarrow="classic" joinstyle="miter"/>
                          </v:shape>
                          <v:shape id="Straight Arrow Connector 11" o:spid="_x0000_s1056" type="#_x0000_t32" style="position:absolute;top:18832;width:4521;height:10198;flip:x;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i1gMwAAADjAAAADwAAAGRycy9kb3ducmV2LnhtbESPQU/DMAyF70j8h8hIXBBLgHUaZdk0 MSGNcZgo/ACr8ZpC45QmbOXf4wMSR/s9v/d5sRpDp440pDayhZuJAUVcR9dyY+H97el6DiplZIdd ZLLwQwlWy/OzBZYunviVjlVulIRwKtGCz7kvtU61p4BpEnti0Q5xCJhlHBrtBjxJeOj0rTEzHbBl afDY06On+rP6DhaKTbV5ybur2fNh++Fw3e7v/Nfe2suLcf0AKtOY/81/11sn+PNpcT81hRFo+UkW oJe/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CPotYDMAAAA4wAAAA8A AAAAAAAAAAAAAAAAoQIAAGRycy9kb3ducmV2LnhtbFBLBQYAAAAABAAEAPkAAACaAwAAAAA= " strokecolor="#0070c0" strokeweight="1.5pt">
                            <v:stroke endarrow="classic" joinstyle="miter"/>
                          </v:shape>
                          <v:line id="Straight Connector 12" o:spid="_x0000_s1057" style="position:absolute;visibility:visible;mso-wrap-style:square" from="4515,18832" to="17774,1883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bKnm88sAAADjAAAADwAAAGRycy9kb3ducmV2LnhtbESPT2sCMRDF74LfIYzQmybKKro1ihX6 B4porRdvw2a6u7iZbDeprt/eCAWPM+/93ryZL1tbiTM1vnSsYThQIIgzZ0rONRy+X/tTED4gG6wc k4YreVguup05psZd+IvO+5CLGMI+RQ1FCHUqpc8KsugHriaO2o9rLIY4Nrk0DV5iuK3kSKmJtFhy vFBgTeuCstP+z8Yak/fj7+gtOyUvu08O182a6m2p9VOvXT2DCNSGh/mf/jCRmybjWaLGagb3n+IC 5OIG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bKnm88sAAADjAAAADwAA AAAAAAAAAAAAAAChAgAAZHJzL2Rvd25yZXYueG1sUEsFBgAAAAAEAAQA+QAAAJkDAAAAAA== " strokecolor="#0070c0" strokeweight="1pt">
                            <v:stroke dashstyle="dash" joinstyle="miter"/>
                          </v:line>
                          <v:shape id="Can 13" o:spid="_x0000_s1058" type="#_x0000_t22" style="position:absolute;left:4515;top:2405;width:13259;height:19488;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4FYI8kA AADjAAAADwAAAGRycy9kb3ducmV2LnhtbESPQW/CMAyF75P2HyJP2m0knQBBR0BoE9NOQ4P9AK8x TUXjdE2A7t/PBySOtp/fe99iNYRWnalPTWQLxciAIq6ia7i28L3fPM1ApYzssI1MFv4owWp5f7fA 0sULf9F5l2slJpxKtOBz7kqtU+UpYBrFjlhuh9gHzDL2tXY9XsQ8tPrZmKkO2LAkeOzo1VN13J2C hS3N10VtPre++UUzzT/7d8Y3ax8fhvULqExDvomv3x9O6s/Gk/nYTAqhECZZgF7+AwAA//8DAFBL AQItABQABgAIAAAAIQDw94q7/QAAAOIBAAATAAAAAAAAAAAAAAAAAAAAAABbQ29udGVudF9UeXBl c10ueG1sUEsBAi0AFAAGAAgAAAAhADHdX2HSAAAAjwEAAAsAAAAAAAAAAAAAAAAALgEAAF9yZWxz Ly5yZWxzUEsBAi0AFAAGAAgAAAAhADMvBZ5BAAAAOQAAABAAAAAAAAAAAAAAAAAAKQIAAGRycy9z aGFwZXhtbC54bWxQSwECLQAUAAYACAAAACEAj4FYI8kAAADjAAAADwAAAAAAAAAAAAAAAACYAgAA ZHJzL2Rvd25yZXYueG1sUEsFBgAAAAAEAAQA9QAAAI4DAAAAAA== " adj="7386" filled="f" strokecolor="#0070c0" strokeweight="1.5pt">
                            <v:stroke joinstyle="miter"/>
                          </v:shape>
                          <v:shape id="Straight Arrow Connector 14" o:spid="_x0000_s1059" type="#_x0000_t32" style="position:absolute;left:17788;top:18809;width:576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H18e1ckAAADjAAAADwAAAGRycy9kb3ducmV2LnhtbERP3UvDMBB/F/Y/hBN8c2l1LbUuG34g qAyG0wcfj+RsujWX0mRd/e+NIPh4v+9brifXiZGG0HpWkM8zEMTam5YbBR/vT5cViBCRDXaeScE3 BVivZmdLrI0/8RuNu9iIFMKhRgU2xr6WMmhLDsPc98SJ+/KDw5jOoZFmwFMKd528yrJSOmw5NVjs 6cGSPuyOTsFh1Pf4eHyxm7LS2315XZSfr4VSF+fT3S2ISFP8F/+5n02aXy2Km0VW5Dn8/pQAkKsf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B9fHtXJAAAA4wAAAA8AAAAA AAAAAAAAAAAAoQIAAGRycy9kb3ducmV2LnhtbFBLBQYAAAAABAAEAPkAAACXAwAAAAA= " strokecolor="#0070c0" strokeweight="1.5pt">
                            <v:stroke endarrow="classic" joinstyle="miter"/>
                          </v:shape>
                          <v:line id="Straight Connector 15" o:spid="_x0000_s1060" style="position:absolute;visibility:visible;mso-wrap-style:square" from="4515,6103" to="9671,2167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59TiX8wAAADjAAAADwAAAGRycy9kb3ducmV2LnhtbESPT2vCQBDF70K/wzKCN90Yomh0lVaw CkVa/1y8DdkxCWZn0+xW47fvFgoeZ977vXkzX7amEjdqXGlZwXAQgSDOrC45V3A6rvsTEM4ja6ws k4IHOVguXjpzTLW9855uB5+LEMIuRQWF93UqpcsKMugGtiYO2sU2Bn0Ym1zqBu8h3FQyjqKxNFhy uFBgTauCsuvhx4Qa4835O37Prsnb1wf7x25F9WepVK/bvs5AeGr90/xPb3XgJslomkSjYQx/P4UF yMUv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OfU4l/MAAAA4wAAAA8A AAAAAAAAAAAAAAAAoQIAAGRycy9kb3ducmV2LnhtbFBLBQYAAAAABAAEAPkAAACaAwAAAAA= " strokecolor="#0070c0" strokeweight="1pt">
                            <v:stroke dashstyle="dash" joinstyle="miter"/>
                          </v:line>
                          <v:line id="Straight Connector 16" o:spid="_x0000_s1061" style="position:absolute;visibility:visible;mso-wrap-style:square" from="4515,6103" to="12587,1558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JhHxMsAAADjAAAADwAAAGRycy9kb3ducmV2LnhtbESPS4vCQBCE7wv+h6EFb+tEjaLRUXaF fYAsPi/emkybBDM9MTOr8d87Cwseu6u+6urZojGluFLtCssKet0IBHFqdcGZgsP+43UMwnlkjaVl UnAnB4t562WGibY33tJ15zMRQtglqCD3vkqkdGlOBl3XVsRBO9naoA9jnUld4y2Em1L2o2gkDRYc LuRY0TKn9Lz7NaHG6Ot46X+m5/h9s2J//1lStS6U6rSbtykIT41/mv/pbx24cTycxNGwN4C/n8IC 5PwB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iJhHxMsAAADjAAAADwAA AAAAAAAAAAAAAAChAgAAZHJzL2Rvd25yZXYueG1sUEsFBgAAAAAEAAQA+QAAAJkDAAAAAA== " strokecolor="#0070c0" strokeweight="1pt">
                            <v:stroke dashstyle="dash" joinstyle="miter"/>
                          </v:line>
                          <v:line id="Straight Connector 17" o:spid="_x0000_s1062" style="position:absolute;visibility:visible;mso-wrap-style:square" from="4560,6103" to="11092,1881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B3HfsMwAAADjAAAADwAAAGRycy9kb3ducmV2LnhtbESPQWvCQBCF7wX/wzJCb81GiWJT12CF VkGKVr30NmTHJCQ7m2a3Gv99tyD0OPPe9+bNPOtNIy7UucqyglEUgyDOra64UHA6vj3NQDiPrLGx TApu5CBbDB7mmGp75U+6HHwhQgi7FBWU3replC4vyaCLbEsctLPtDPowdoXUHV5DuGnkOI6n0mDF 4UKJLa1KyuvDjwk1puuv7/F7Xiev+y3728eK2l2l1OOwX76A8NT7f/Od3ujAzZLJcxJPRgn8/RQW IBe/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Adx37DMAAAA4wAAAA8A AAAAAAAAAAAAAAAAoQIAAGRycy9kb3ducmV2LnhtbFBLBQYAAAAABAAEAPkAAACaAwAAAAA= " strokecolor="#0070c0" strokeweight="1pt">
                            <v:stroke dashstyle="dash" joinstyle="miter"/>
                          </v:line>
                          <v:line id="Straight Connector 18" o:spid="_x0000_s1063" style="position:absolute;flip:y;visibility:visible;mso-wrap-style:square" from="9665,15587" to="12597,21673"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jsJW8gAAADjAAAADwAAAGRycy9kb3ducmV2LnhtbERPX0vDMBB/F/Ydwgm+uaRzHVtdNsaG 4ouMbYLs7WjOpthcShPb+u2NIPh4v/+33o6uET11ofasIZsqEMSlNzVXGt4uT/dLECEiG2w8k4Zv CrDdTG7WWBg/8In6c6xECuFQoAYbY1tIGUpLDsPUt8SJ+/Cdw5jOrpKmwyGFu0bOlFpIhzWnBost 7S2Vn+cvp+FBvV4O1+wwvLfPfWX2UdodHrW+ux13jyAijfFf/Od+MWn+cp6v5irPcvj9KQEgNz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RjsJW8gAAADjAAAADwAAAAAA AAAAAAAAAAChAgAAZHJzL2Rvd25yZXYueG1sUEsFBgAAAAAEAAQA+QAAAJYDAAAAAA== " strokecolor="#0070c0" strokeweight="1pt">
                            <v:stroke dashstyle="dash" joinstyle="miter"/>
                          </v:line>
                          <v:line id="Straight Connector 19" o:spid="_x0000_s1064" style="position:absolute;visibility:visible;mso-wrap-style:square" from="5990,10641" to="5990,2059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6MIP7sgAAADjAAAADwAAAGRycy9kb3ducmV2LnhtbERPS2sCMRC+F/ofwhR6q1llFd0aRaUF wYP1AXocNuNm62aybFJd/70RhB7ne8942tpKXKjxpWMF3U4Cgjh3uuRCwX73/TEE4QOyxsoxKbiR h+nk9WWMmXZX3tBlGwoRQ9hnqMCEUGdS+tyQRd9xNXHkTq6xGOLZFFI3eI3htpK9JBlIiyXHBoM1 LQzl5+2fVfA1n/24aj1f/ZrDyRRLmeLCH5V6f2tnnyACteFf/HQvdZw/TPujNOl3B/D4KQIgJ3c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6MIP7sgAAADjAAAADwAAAAAA AAAAAAAAAAChAgAAZHJzL2Rvd25yZXYueG1sUEsFBgAAAAAEAAQA+QAAAJYDAAAAAA== " strokecolor="#0070c0" strokeweight="1.5pt">
                            <v:stroke joinstyle="miter"/>
                          </v:line>
                          <v:line id="Straight Connector 20" o:spid="_x0000_s1065" style="position:absolute;visibility:visible;mso-wrap-style:square" from="5989,20598" to="10140,2059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96NBx8wAAADjAAAADwAAAGRycy9kb3ducmV2LnhtbESPQWvCQBCF7wX/wzKCt7pRErWpq6ig LYi0tb30NmSnSTA7G7Orif/eLRR6nHnve/NmvuxMJa7UuNKygtEwAkGcWV1yruDrc/s4A+E8ssbK Mim4kYPlovcwx1Tblj/oevS5CCHsUlRQeF+nUrqsIINuaGvioP3YxqAPY5NL3WAbwk0lx1E0kQZL DhcKrGlTUHY6XkyoMXn5Po932Slev+/Z3w4bqt9KpQb9bvUMwlPn/81/9KsO3CxOnuIoGU3h96ew ALm4AwAA//8DAFBLAQItABQABgAIAAAAIQD+JeulAAEAAOoBAAATAAAAAAAAAAAAAAAAAAAAAABb Q29udGVudF9UeXBlc10ueG1sUEsBAi0AFAAGAAgAAAAhAJYFM1jUAAAAlwEAAAsAAAAAAAAAAAAA AAAAMQEAAF9yZWxzLy5yZWxzUEsBAi0AFAAGAAgAAAAhADMvBZ5BAAAAOQAAABQAAAAAAAAAAAAA AAAALgIAAGRycy9jb25uZWN0b3J4bWwueG1sUEsBAi0AFAAGAAgAAAAhAPejQcfMAAAA4wAAAA8A AAAAAAAAAAAAAAAAoQIAAGRycy9kb3ducmV2LnhtbFBLBQYAAAAABAAEAPkAAACaAwAAAAA= " strokecolor="#0070c0" strokeweight="1pt">
                            <v:stroke dashstyle="dash" joinstyle="miter"/>
                          </v:line>
                          <v:line id="Straight Connector 21" o:spid="_x0000_s1066" style="position:absolute;flip:x y;visibility:visible;mso-wrap-style:square" from="6012,10618" to="10164,2057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gYrT80AAADjAAAADwAAAGRycy9kb3ducmV2LnhtbESPQU/CQBCF7yb+h82YcJNthZJSWYgQ iV6IgsTE26Q7tI3d2aa7QvXXOwcTjzPvzXvfLFaDa9WZ+tB4NpCOE1DEpbcNVwaOb9vbHFSIyBZb z2TgmwKsltdXCyysv/CezodYKQnhUKCBOsau0DqUNTkMY98Ri3byvcMoY19p2+NFwl2r75Jkph02 LA01drSpqfw8fDkDu1P28zJJ92vdvOrHLT65Wf7xbszoZni4BxVpiP/mv+tnK/j5NJtPkywVaPlJ FqCXvwAAAP//AwBQSwECLQAUAAYACAAAACEA/iXrpQABAADqAQAAEwAAAAAAAAAAAAAAAAAAAAAA W0NvbnRlbnRfVHlwZXNdLnhtbFBLAQItABQABgAIAAAAIQCWBTNY1AAAAJcBAAALAAAAAAAAAAAA AAAAADEBAABfcmVscy8ucmVsc1BLAQItABQABgAIAAAAIQAzLwWeQQAAADkAAAAUAAAAAAAAAAAA AAAAAC4CAABkcnMvY29ubmVjdG9yeG1sLnhtbFBLAQItABQABgAIAAAAIQCuBitPzQAAAOMAAAAP AAAAAAAAAAAAAAAAAKECAABkcnMvZG93bnJldi54bWxQSwUGAAAAAAQABAD5AAAAmwMAAAAA " strokecolor="#0070c0" strokeweight="1pt">
                            <v:stroke dashstyle="dash" joinstyle="miter"/>
                          </v:line>
                          <v:line id="Straight Connector 22" o:spid="_x0000_s1067" style="position:absolute;flip:y;visibility:visible;mso-wrap-style:square" from="6012,18832" to="6755,2059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3YDXsgAAADjAAAADwAAAGRycy9kb3ducmV2LnhtbERPX2vCMBB/F/Ydwg18m0mnDu2MIspk LzKmg7G3o7k1Zc2lNFlbv/0iDHy83/9bbQZXi47aUHnWkE0UCOLCm4pLDR/nl4cFiBCRDdaeScOF AmzWd6MV5sb3/E7dKZYihXDIUYONscmlDIUlh2HiG+LEffvWYUxnW0rTYp/CXS0flXqSDitODRYb 2lkqfk6/TsNUHc/7r2zffzaHrjS7KO0W37Qe3w/bZxCRhngT/7tfTZq/mM2XMzXPlnD9KQEg13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x3YDXsgAAADjAAAADwAAAAAA AAAAAAAAAAChAgAAZHJzL2Rvd25yZXYueG1sUEsFBgAAAAAEAAQA+QAAAJYDAAAAAA== " strokecolor="#0070c0" strokeweight="1pt">
                            <v:stroke dashstyle="dash" joinstyle="miter"/>
                          </v:line>
                          <v:shape id="Arc 23" o:spid="_x0000_s1068" style="position:absolute;left:9575;top:17675;width:2470;height:2826;visibility:visible;mso-wrap-style:square;v-text-anchor:middle" coordsize="247015,28257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fVnZsoA AADjAAAADwAAAGRycy9kb3ducmV2LnhtbESPT0/DMAzF70h8h8hI3FhCtcEoyyaEhEDqhQ4OHK3G /QONU5KwlW+PD0g72n5+7/02u9mP6kAxDYEtXC8MKOImuIE7C+9vT1drUCkjOxwDk4VfSrDbnp9t sHThyDUd9rlTYsKpRAt9zlOpdWp68pgWYSKWWxuixyxj7LSLeBRzP+rCmBvtcWBJ6HGix56ar/2P t2Dm1KaP5+rWF+azHao6ftevlbWXF/PDPahMcz6J/79fnNRfL1d3S7MqhEKYZAF6+wcAAP//AwBQ SwECLQAUAAYACAAAACEA8PeKu/0AAADiAQAAEwAAAAAAAAAAAAAAAAAAAAAAW0NvbnRlbnRfVHlw ZXNdLnhtbFBLAQItABQABgAIAAAAIQAx3V9h0gAAAI8BAAALAAAAAAAAAAAAAAAAAC4BAABfcmVs cy8ucmVsc1BLAQItABQABgAIAAAAIQAzLwWeQQAAADkAAAAQAAAAAAAAAAAAAAAAACkCAABkcnMv c2hhcGV4bWwueG1sUEsBAi0AFAAGAAgAAAAhAHn1Z2bKAAAA4wAAAA8AAAAAAAAAAAAAAAAAmAIA AGRycy9kb3ducmV2LnhtbFBLBQYAAAAABAAEAPUAAACPAwAAAAA= " path="m2697,111923nsc12501,59138,47733,17351,93491,4235r30017,137053l2697,111923xem2697,111923nfc12501,59138,47733,17351,93491,4235e" filled="f" strokecolor="#0070c0" strokeweight="1pt">
                            <v:stroke joinstyle="miter"/>
                            <v:path arrowok="t" o:connecttype="custom" o:connectlocs="2697,111923;93491,4235" o:connectangles="0,0"/>
                          </v:shape>
                          <v:shape id="Arc 24" o:spid="_x0000_s1069" style="position:absolute;left:8735;top:19445;width:2470;height:2825;visibility:visible;mso-wrap-style:square;v-text-anchor:middle" coordsize="247015,28257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rnC/cgA AADjAAAADwAAAGRycy9kb3ducmV2LnhtbERPS08CMRC+m/AfmiHxJi0bUFgohJgYTfbiogePk+3s Q7fTpa2w/ntrYsJxvvds96PtxZl86BxrmM8UCOLKmY4bDe9vT3crECEiG+wdk4YfCrDfTW62mBt3 4ZLOx9iIFMIhRw1tjEMuZahashhmbiBOXO28xZhO30jj8ZLCbS8zpe6lxY5TQ4sDPbZUfR2/rQY1 hjp8PBcPNlOfdVeU/lS+FlrfTsfDBkSkMV7F/+4Xk+avFsv1Qi2zOfz9lACQu18AAAD//wMAUEsB Ai0AFAAGAAgAAAAhAPD3irv9AAAA4gEAABMAAAAAAAAAAAAAAAAAAAAAAFtDb250ZW50X1R5cGVz XS54bWxQSwECLQAUAAYACAAAACEAMd1fYdIAAACPAQAACwAAAAAAAAAAAAAAAAAuAQAAX3JlbHMv LnJlbHNQSwECLQAUAAYACAAAACEAMy8FnkEAAAA5AAAAEAAAAAAAAAAAAAAAAAApAgAAZHJzL3No YXBleG1sLnhtbFBLAQItABQABgAIAAAAIQAWucL9yAAAAOMAAAAPAAAAAAAAAAAAAAAAAJgCAABk cnMvZG93bnJldi54bWxQSwUGAAAAAAQABAD1AAAAjQMAAAAA " path="m2697,111923nsc12501,59138,47733,17351,93491,4235r30017,137053l2697,111923xem2697,111923nfc12501,59138,47733,17351,93491,4235e" filled="f" strokecolor="#0070c0" strokeweight="1pt">
                            <v:stroke joinstyle="miter"/>
                            <v:path arrowok="t" o:connecttype="custom" o:connectlocs="2697,111923;93491,4235" o:connectangles="0,0"/>
                          </v:shape>
                        </v:group>
                      </v:group>
                      <v:line id="Straight Connector 25" o:spid="_x0000_s1070" style="position:absolute;flip:x;visibility:visible;mso-wrap-style:square" from="3714,20669" to="5884,2066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duwckAAADjAAAADwAAAGRycy9kb3ducmV2LnhtbERPzU4CMRC+k/gOzZh4g9YVCCwUgqiJ eBHQwHXcjtuN2+lmW2F5e2ti4nG+/5kvO1eLE7Wh8qzhdqBAEBfeVFxqeH976k9AhIhssPZMGi4U YLm46s0xN/7MOzrtYylSCIccNdgYm1zKUFhyGAa+IU7cp28dxnS2pTQtnlO4q2Wm1Fg6rDg1WGxo ban42n87Daupvd9WB3rYfKjH9cv4crx7LY5a31x3qxmISF38F/+5n02aPxmOpkM1yjL4/SkBIBc/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PqnbsHJAAAA4wAAAA8AAAAA AAAAAAAAAAAAoQIAAGRycy9kb3ducmV2LnhtbFBLBQYAAAAABAAEAPkAAACXAwAAAAA= " strokecolor="#0070c0" strokeweight="1.5pt">
                        <v:stroke joinstyle="miter"/>
                      </v:line>
                    </v:group>
                    <v:shape id="Text Box 2" o:spid="_x0000_s1071" type="#_x0000_t202" style="position:absolute;top:27508;width:4146;height:299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YHgEcYA AADjAAAADwAAAGRycy9kb3ducmV2LnhtbERPX2vCMBB/F/wO4QZ702SuFe2MIhvCnibqJvh2NGdb 1lxKE2337RdB8PF+/2+x6m0trtT6yrGGl7ECQZw7U3Gh4fuwGc1A+IBssHZMGv7Iw2o5HCwwM67j HV33oRAxhH2GGsoQmkxKn5dk0Y9dQxy5s2sthni2hTQtdjHc1nKi1FRarDg2lNjQe0n57/5iNfx8 nU/HRG2LD5s2neuVZDuXWj8/9es3EIH68BDf3Z8mzp8l6TxR6eQVbj9FAOTyHwAA//8DAFBLAQIt ABQABgAIAAAAIQDw94q7/QAAAOIBAAATAAAAAAAAAAAAAAAAAAAAAABbQ29udGVudF9UeXBlc10u eG1sUEsBAi0AFAAGAAgAAAAhADHdX2HSAAAAjwEAAAsAAAAAAAAAAAAAAAAALgEAAF9yZWxzLy5y ZWxzUEsBAi0AFAAGAAgAAAAhADMvBZ5BAAAAOQAAABAAAAAAAAAAAAAAAAAAKQIAAGRycy9zaGFw ZXhtbC54bWxQSwECLQAUAAYACAAAACEAaYHgEcYAAADjAAAADwAAAAAAAAAAAAAAAACYAgAAZHJz L2Rvd25yZXYueG1sUEsFBgAAAAAEAAQA9QAAAIsDAAAAAA== " filled="f" stroked="f">
                      <v:textbox>
                        <w:txbxContent>
                          <w:p w14:paraId="648ABF9C" w14:textId="77777777" w:rsidR="00330A7E" w:rsidRPr="006E7AAA" w:rsidRDefault="00330A7E" w:rsidP="00330A7E">
                            <w:pPr>
                              <w:rPr>
                                <w:rFonts w:ascii="Palatino Linotype" w:hAnsi="Palatino Linotype"/>
                                <w:i/>
                                <w:sz w:val="20"/>
                              </w:rPr>
                            </w:pPr>
                            <w:r w:rsidRPr="006E7AAA">
                              <w:rPr>
                                <w:rFonts w:ascii="Palatino Linotype" w:hAnsi="Palatino Linotype"/>
                                <w:i/>
                                <w:sz w:val="20"/>
                              </w:rPr>
                              <w:t>x</w:t>
                            </w:r>
                          </w:p>
                        </w:txbxContent>
                      </v:textbox>
                    </v:shape>
                    <v:shape id="Text Box 2" o:spid="_x0000_s1072" type="#_x0000_t202" style="position:absolute;left:23817;top:16537;width:4147;height:361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5mh4ZccA AADjAAAADwAAAGRycy9kb3ducmV2LnhtbERPS2vCQBC+F/wPywi91V0lEU3diChCTy1aLfQ2ZCcP mp0N2dWk/75bKPQ433s229G24k69bxxrmM8UCOLCmYYrDZf349MKhA/IBlvHpOGbPGzzycMGM+MG PtH9HCoRQ9hnqKEOocuk9EVNFv3MdcSRK11vMcSzr6TpcYjhtpULpZbSYsOxocaO9jUVX+eb1XB9 LT8/EvVWHWzaDW5Uku1aav04HXfPIAKN4V/8534xcf4qSdeJShcJ/P4UAZD5DwAAAP//AwBQSwEC LQAUAAYACAAAACEA8PeKu/0AAADiAQAAEwAAAAAAAAAAAAAAAAAAAAAAW0NvbnRlbnRfVHlwZXNd LnhtbFBLAQItABQABgAIAAAAIQAx3V9h0gAAAI8BAAALAAAAAAAAAAAAAAAAAC4BAABfcmVscy8u cmVsc1BLAQItABQABgAIAAAAIQAzLwWeQQAAADkAAAAQAAAAAAAAAAAAAAAAACkCAABkcnMvc2hh cGV4bWwueG1sUEsBAi0AFAAGAAgAAAAhAOZoeGXHAAAA4wAAAA8AAAAAAAAAAAAAAAAAmAIAAGRy cy9kb3ducmV2LnhtbFBLBQYAAAAABAAEAPUAAACMAwAAAAA= " filled="f" stroked="f">
                      <v:textbox>
                        <w:txbxContent>
                          <w:p w14:paraId="3D4AC90D" w14:textId="77777777" w:rsidR="00330A7E" w:rsidRPr="006E7AAA" w:rsidRDefault="00330A7E" w:rsidP="00330A7E">
                            <w:pPr>
                              <w:rPr>
                                <w:rFonts w:ascii="Palatino Linotype" w:hAnsi="Palatino Linotype"/>
                                <w:i/>
                                <w:sz w:val="20"/>
                              </w:rPr>
                            </w:pPr>
                            <w:r>
                              <w:rPr>
                                <w:rFonts w:ascii="Palatino Linotype" w:hAnsi="Palatino Linotype"/>
                                <w:i/>
                                <w:sz w:val="20"/>
                              </w:rPr>
                              <w:t>y</w:t>
                            </w:r>
                          </w:p>
                        </w:txbxContent>
                      </v:textbox>
                    </v:shape>
                    <v:shape id="Text Box 2" o:spid="_x0000_s1073" type="#_x0000_t202" style="position:absolute;left:4303;width:4146;height:29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STd/scA AADjAAAADwAAAGRycy9kb3ducmV2LnhtbERPS2vCQBC+F/wPywi91V0lKRrdiLQIPbXUquBtyE4e mJ0N2dWk/75bKPQ433s229G24k69bxxrmM8UCOLCmYYrDcev/dMShA/IBlvHpOGbPGzzycMGM+MG /qT7IVQihrDPUEMdQpdJ6YuaLPqZ64gjV7reYohnX0nT4xDDbSsXSj1Liw3Hhho7eqmpuB5uVsPp vbycE/VRvdq0G9yoJNuV1PpxOu7WIAKN4V/8534zcf4ySVeJShcp/P4UAZD5DwAAAP//AwBQSwEC LQAUAAYACAAAACEA8PeKu/0AAADiAQAAEwAAAAAAAAAAAAAAAAAAAAAAW0NvbnRlbnRfVHlwZXNd LnhtbFBLAQItABQABgAIAAAAIQAx3V9h0gAAAI8BAAALAAAAAAAAAAAAAAAAAC4BAABfcmVscy8u cmVsc1BLAQItABQABgAIAAAAIQAzLwWeQQAAADkAAAAQAAAAAAAAAAAAAAAAACkCAABkcnMvc2hh cGV4bWwueG1sUEsBAi0AFAAGAAgAAAAhAIkk3f7HAAAA4wAAAA8AAAAAAAAAAAAAAAAAmAIAAGRy cy9kb3ducmV2LnhtbFBLBQYAAAAABAAEAPUAAACMAwAAAAA= " filled="f" stroked="f">
                      <v:textbox>
                        <w:txbxContent>
                          <w:p w14:paraId="6BBCB774" w14:textId="77777777" w:rsidR="00330A7E" w:rsidRPr="006E7AAA" w:rsidRDefault="00330A7E" w:rsidP="00330A7E">
                            <w:pPr>
                              <w:rPr>
                                <w:rFonts w:ascii="Palatino Linotype" w:hAnsi="Palatino Linotype"/>
                                <w:i/>
                                <w:sz w:val="20"/>
                              </w:rPr>
                            </w:pPr>
                            <w:r>
                              <w:rPr>
                                <w:rFonts w:ascii="Palatino Linotype" w:hAnsi="Palatino Linotype"/>
                                <w:i/>
                                <w:sz w:val="20"/>
                              </w:rPr>
                              <w:t>z</w:t>
                            </w:r>
                          </w:p>
                        </w:txbxContent>
                      </v:textbox>
                    </v:shape>
                    <v:shape id="Text Box 2" o:spid="_x0000_s1074" type="#_x0000_t202" style="position:absolute;left:3688;top:20055;width:4146;height:299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fZDicYA AADjAAAADwAAAGRycy9kb3ducmV2LnhtbERPS4vCMBC+C/6HMMLeNFlpRatRxGVhT4ruA7wNzdiW bSalydruvzeC4HG+96w2va3FlVpfOdbwOlEgiHNnKi40fH2+j+cgfEA2WDsmDf/kYbMeDlaYGdfx ka6nUIgYwj5DDWUITSalz0uy6CeuIY7cxbUWQzzbQpoWuxhuazlVaiYtVhwbSmxoV1L+e/qzGr73 l/NPog7Fm02bzvVKsl1IrV9G/XYJIlAfnuKH+8PE+fMkXSQqnc7g/lMEQK5vAAAA//8DAFBLAQIt ABQABgAIAAAAIQDw94q7/QAAAOIBAAATAAAAAAAAAAAAAAAAAAAAAABbQ29udGVudF9UeXBlc10u eG1sUEsBAi0AFAAGAAgAAAAhADHdX2HSAAAAjwEAAAsAAAAAAAAAAAAAAAAALgEAAF9yZWxzLy5y ZWxzUEsBAi0AFAAGAAgAAAAhADMvBZ5BAAAAOQAAABAAAAAAAAAAAAAAAAAAKQIAAGRycy9zaGFw ZXhtbC54bWxQSwECLQAUAAYACAAAACEAefZDicYAAADjAAAADwAAAAAAAAAAAAAAAACYAgAAZHJz L2Rvd25yZXYueG1sUEsFBgAAAAAEAAQA9QAAAIsDAAAAAA== " filled="f" stroked="f">
                      <v:textbox>
                        <w:txbxContent>
                          <w:p w14:paraId="66D47A4E" w14:textId="77777777" w:rsidR="00330A7E" w:rsidRPr="006E7AAA" w:rsidRDefault="00330A7E" w:rsidP="00330A7E">
                            <w:pPr>
                              <w:rPr>
                                <w:rFonts w:ascii="Palatino Linotype" w:hAnsi="Palatino Linotype"/>
                                <w:i/>
                                <w:sz w:val="20"/>
                              </w:rPr>
                            </w:pPr>
                            <w:r w:rsidRPr="006E7AAA">
                              <w:rPr>
                                <w:rFonts w:ascii="Palatino Linotype" w:hAnsi="Palatino Linotype"/>
                                <w:i/>
                                <w:sz w:val="20"/>
                              </w:rPr>
                              <w:t>x</w:t>
                            </w:r>
                          </w:p>
                        </w:txbxContent>
                      </v:textbox>
                    </v:shape>
                    <v:shape id="Text Box 2" o:spid="_x0000_s1075" type="#_x0000_t202" style="position:absolute;left:4226;top:18364;width:4146;height:299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rrmEscA AADjAAAADwAAAGRycy9kb3ducmV2LnhtbERPS2vCQBC+C/0PyxR6q7uVxEfqKkUp9KQYW8HbkB2T 0OxsyG5N+u+7QsHjfO9ZrgfbiCt1vnas4WWsQBAXztRcavg8vj/PQfiAbLBxTBp+ycN69TBaYmZc zwe65qEUMYR9hhqqENpMSl9UZNGPXUscuYvrLIZ4dqU0HfYx3DZyotRUWqw5NlTY0qai4jv/sRq+ dpfzKVH7cmvTtneDkmwXUuunx+HtFUSgIdzF/+4PE+fPk3SRqHQyg9tPEQC5+gMAAP//AwBQSwEC LQAUAAYACAAAACEA8PeKu/0AAADiAQAAEwAAAAAAAAAAAAAAAAAAAAAAW0NvbnRlbnRfVHlwZXNd LnhtbFBLAQItABQABgAIAAAAIQAx3V9h0gAAAI8BAAALAAAAAAAAAAAAAAAAAC4BAABfcmVscy8u cmVsc1BLAQItABQABgAIAAAAIQAzLwWeQQAAADkAAAAQAAAAAAAAAAAAAAAAACkCAABkcnMvc2hh cGV4bWwueG1sUEsBAi0AFAAGAAgAAAAhABa65hLHAAAA4wAAAA8AAAAAAAAAAAAAAAAAmAIAAGRy cy9kb3ducmV2LnhtbFBLBQYAAAAABAAEAPUAAACMAwAAAAA= " filled="f" stroked="f">
                      <v:textbox>
                        <w:txbxContent>
                          <w:p w14:paraId="3C676D98" w14:textId="77777777" w:rsidR="00330A7E" w:rsidRPr="006E7AAA" w:rsidRDefault="00330A7E" w:rsidP="00330A7E">
                            <w:pPr>
                              <w:rPr>
                                <w:rFonts w:ascii="Palatino Linotype" w:hAnsi="Palatino Linotype"/>
                                <w:i/>
                                <w:sz w:val="20"/>
                              </w:rPr>
                            </w:pPr>
                            <w:r>
                              <w:rPr>
                                <w:rFonts w:ascii="Palatino Linotype" w:hAnsi="Palatino Linotype"/>
                                <w:i/>
                                <w:sz w:val="20"/>
                              </w:rPr>
                              <w:t>O</w:t>
                            </w:r>
                          </w:p>
                        </w:txbxContent>
                      </v:textbox>
                    </v:shape>
                    <v:shape id="Text Box 2" o:spid="_x0000_s1076" type="#_x0000_t202" style="position:absolute;left:4456;top:5609;width:4147;height:299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yVyYMoA AADjAAAADwAAAGRycy9kb3ducmV2LnhtbESPQWvCQBCF74X+h2UKvdXdSlI0ukppKfRUqbaCtyE7 JsHsbMhuTfrvnYPgcea9ee+b5Xr0rTpTH5vAFp4nBhRxGVzDlYWf3cfTDFRMyA7bwGThnyKsV/d3 SyxcGPibzttUKQnhWKCFOqWu0DqWNXmMk9ARi3YMvcckY19p1+Mg4b7VU2NetMeGpaHGjt5qKk/b P2/h9+t42GdmU737vBvCaDT7ubb28WF8XYBKNKab+Xr96QR/luXzzORTgZafZAF6dQEAAP//AwBQ SwECLQAUAAYACAAAACEA8PeKu/0AAADiAQAAEwAAAAAAAAAAAAAAAAAAAAAAW0NvbnRlbnRfVHlw ZXNdLnhtbFBLAQItABQABgAIAAAAIQAx3V9h0gAAAI8BAAALAAAAAAAAAAAAAAAAAC4BAABfcmVs cy8ucmVsc1BLAQItABQABgAIAAAAIQAzLwWeQQAAADkAAAAQAAAAAAAAAAAAAAAAACkCAABkcnMv c2hhcGV4bWwueG1sUEsBAi0AFAAGAAgAAAAhAGclcmDKAAAA4wAAAA8AAAAAAAAAAAAAAAAAmAIA AGRycy9kb3ducmV2LnhtbFBLBQYAAAAABAAEAPUAAACPAwAAAAA= " filled="f" stroked="f">
                      <v:textbox>
                        <w:txbxContent>
                          <w:p w14:paraId="594437A8" w14:textId="77777777" w:rsidR="00330A7E" w:rsidRPr="006E7AAA" w:rsidRDefault="00330A7E" w:rsidP="00330A7E">
                            <w:pPr>
                              <w:rPr>
                                <w:rFonts w:ascii="Palatino Linotype" w:hAnsi="Palatino Linotype"/>
                                <w:i/>
                                <w:sz w:val="20"/>
                              </w:rPr>
                            </w:pPr>
                            <w:r>
                              <w:rPr>
                                <w:rFonts w:ascii="Palatino Linotype" w:hAnsi="Palatino Linotype"/>
                                <w:i/>
                                <w:sz w:val="20"/>
                              </w:rPr>
                              <w:t>h</w:t>
                            </w:r>
                          </w:p>
                        </w:txbxContent>
                      </v:textbox>
                    </v:shape>
                    <v:shape id="Text Box 2" o:spid="_x0000_s1077" type="#_x0000_t202" style="position:absolute;left:6070;top:10373;width:4146;height:299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GnX+8YA AADjAAAADwAAAGRycy9kb3ducmV2LnhtbERPX2vCMBB/H+w7hBv4NpNJO2xnlKEIPilzm+Db0Zxt WXMpTbT12xtB2OP9/t9sMdhGXKjztWMNb2MFgrhwpuZSw8/3+nUKwgdkg41j0nAlD4v589MMc+N6 /qLLPpQihrDPUUMVQptL6YuKLPqxa4kjd3KdxRDPrpSmwz6G20ZOlHqXFmuODRW2tKyo+NufrYbf 7el4SNSuXNm07d2gJNtMaj16GT4/QAQawr/44d6YOH+apFmi0kkG958iAHJ+AwAA//8DAFBLAQIt ABQABgAIAAAAIQDw94q7/QAAAOIBAAATAAAAAAAAAAAAAAAAAAAAAABbQ29udGVudF9UeXBlc10u eG1sUEsBAi0AFAAGAAgAAAAhADHdX2HSAAAAjwEAAAsAAAAAAAAAAAAAAAAALgEAAF9yZWxzLy5y ZWxzUEsBAi0AFAAGAAgAAAAhADMvBZ5BAAAAOQAAABAAAAAAAAAAAAAAAAAAKQIAAGRycy9zaGFw ZXhtbC54bWxQSwECLQAUAAYACAAAACEACGnX+8YAAADjAAAADwAAAAAAAAAAAAAAAACYAgAAZHJz L2Rvd25yZXYueG1sUEsFBgAAAAAEAAQA9QAAAIsDAAAAAA== " filled="f" stroked="f">
                      <v:textbox>
                        <w:txbxContent>
                          <w:p w14:paraId="1C3A1516" w14:textId="77777777" w:rsidR="00330A7E" w:rsidRPr="006E7AAA" w:rsidRDefault="00330A7E" w:rsidP="00330A7E">
                            <w:pPr>
                              <w:rPr>
                                <w:rFonts w:ascii="Palatino Linotype" w:hAnsi="Palatino Linotype"/>
                                <w:i/>
                                <w:sz w:val="20"/>
                              </w:rPr>
                            </w:pPr>
                            <w:r>
                              <w:rPr>
                                <w:rFonts w:ascii="Palatino Linotype" w:hAnsi="Palatino Linotype"/>
                                <w:i/>
                                <w:sz w:val="20"/>
                              </w:rPr>
                              <w:t>A</w:t>
                            </w:r>
                          </w:p>
                        </w:txbxContent>
                      </v:textbox>
                    </v:shape>
                    <v:shape id="Text Box 2" o:spid="_x0000_s1078" type="#_x0000_t202" style="position:absolute;left:6761;top:21515;width:4147;height:299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Irou8sA AADjAAAADwAAAGRycy9kb3ducmV2LnhtbESPT2vDMAzF74N9B6NBb6u9NRltVreMlUJPHe3+wG4i VpOwWA6x22TffjoUdpT09N77Ldejb9WF+tgEtvAwNaCIy+Aarix8vG/v56BiQnbYBiYLvxRhvbq9 WWLhwsAHuhxTpcSEY4EW6pS6QutY1uQxTkNHLLdT6D0mGftKux4HMfetfjTmSXtsWBJq7Oi1pvLn ePYWPven76/MvFUbn3dDGI1mv9DWTu7Gl2dQicb0L75+75zUn2f5IjP5TCiESRagV38AAAD//wMA UEsBAi0AFAAGAAgAAAAhAPD3irv9AAAA4gEAABMAAAAAAAAAAAAAAAAAAAAAAFtDb250ZW50X1R5 cGVzXS54bWxQSwECLQAUAAYACAAAACEAMd1fYdIAAACPAQAACwAAAAAAAAAAAAAAAAAuAQAAX3Jl bHMvLnJlbHNQSwECLQAUAAYACAAAACEAMy8FnkEAAAA5AAAAEAAAAAAAAAAAAAAAAAApAgAAZHJz L3NoYXBleG1sLnhtbFBLAQItABQABgAIAAAAIQAciui7ywAAAOMAAAAPAAAAAAAAAAAAAAAAAJgC AABkcnMvZG93bnJldi54bWxQSwUGAAAAAAQABAD1AAAAkAMAAAAA " filled="f" stroked="f">
                      <v:textbox>
                        <w:txbxContent>
                          <w:p w14:paraId="09452658" w14:textId="77777777" w:rsidR="00330A7E" w:rsidRPr="006E7AAA" w:rsidRDefault="00330A7E" w:rsidP="00330A7E">
                            <w:pPr>
                              <w:rPr>
                                <w:rFonts w:ascii="Palatino Linotype" w:hAnsi="Palatino Linotype"/>
                                <w:i/>
                                <w:sz w:val="20"/>
                              </w:rPr>
                            </w:pPr>
                            <w:r>
                              <w:rPr>
                                <w:rFonts w:ascii="Palatino Linotype" w:hAnsi="Palatino Linotype"/>
                                <w:i/>
                                <w:sz w:val="20"/>
                              </w:rPr>
                              <w:t>B</w:t>
                            </w:r>
                          </w:p>
                        </w:txbxContent>
                      </v:textbox>
                    </v:shape>
                    <v:shape id="Text Box 2" o:spid="_x0000_s1079" type="#_x0000_t202" style="position:absolute;left:12448;top:20132;width:4146;height:29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8ZNIMYA AADjAAAADwAAAGRycy9kb3ducmV2LnhtbERPS2vCQBC+F/wPywje6q6aiEZXkZZCTy0+wduQHZNg djZktyb9991Cocf53rPe9rYWD2p95VjDZKxAEOfOVFxoOB3fnhcgfEA2WDsmDd/kYbsZPK0xM67j PT0OoRAxhH2GGsoQmkxKn5dk0Y9dQxy5m2sthni2hTQtdjHc1nKq1FxarDg2lNjQS0n5/fBlNZw/ btdLoj6LV5s2neuVZLuUWo+G/W4FIlAf/sV/7ncT5y+SdJmodDaB358iAHLzAwAA//8DAFBLAQIt ABQABgAIAAAAIQDw94q7/QAAAOIBAAATAAAAAAAAAAAAAAAAAAAAAABbQ29udGVudF9UeXBlc10u eG1sUEsBAi0AFAAGAAgAAAAhADHdX2HSAAAAjwEAAAsAAAAAAAAAAAAAAAAALgEAAF9yZWxzLy5y ZWxzUEsBAi0AFAAGAAgAAAAhADMvBZ5BAAAAOQAAABAAAAAAAAAAAAAAAAAAKQIAAGRycy9zaGFw ZXhtbC54bWxQSwECLQAUAAYACAAAACEAc8ZNIMYAAADjAAAADwAAAAAAAAAAAAAAAACYAgAAZHJz L2Rvd25yZXYueG1sUEsFBgAAAAAEAAQA9QAAAIsDAAAAAA== " filled="f" stroked="f">
                      <v:textbox>
                        <w:txbxContent>
                          <w:p w14:paraId="77964AD8" w14:textId="77777777" w:rsidR="00330A7E" w:rsidRPr="006E7AAA" w:rsidRDefault="00330A7E" w:rsidP="00330A7E">
                            <w:pPr>
                              <w:rPr>
                                <w:rFonts w:ascii="Palatino Linotype" w:hAnsi="Palatino Linotype"/>
                                <w:i/>
                                <w:sz w:val="20"/>
                              </w:rPr>
                            </w:pPr>
                            <w:r>
                              <w:rPr>
                                <w:rFonts w:ascii="Palatino Linotype" w:hAnsi="Palatino Linotype"/>
                                <w:i/>
                                <w:sz w:val="20"/>
                              </w:rPr>
                              <w:t>C</w:t>
                            </w:r>
                          </w:p>
                        </w:txbxContent>
                      </v:textbox>
                    </v:shape>
                    <v:shape id="Text Box 2" o:spid="_x0000_s1080" type="#_x0000_t202" style="position:absolute;left:10527;top:17077;width:4146;height:299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xTTV8YA AADjAAAADwAAAGRycy9kb3ducmV2LnhtbERPX2vCMBB/F/wO4QZ702SuFe2MIhvCnibqJvh2NGdb 1lxKE2337RdB8PF+/2+x6m0trtT6yrGGl7ECQZw7U3Gh4fuwGc1A+IBssHZMGv7Iw2o5HCwwM67j HV33oRAxhH2GGsoQmkxKn5dk0Y9dQxy5s2sthni2hTQtdjHc1nKi1FRarDg2lNjQe0n57/5iNfx8 nU/HRG2LD5s2neuVZDuXWj8/9es3EIH68BDf3Z8mzp8l6TxR6esEbj9FAOTyHwAA//8DAFBLAQIt ABQABgAIAAAAIQDw94q7/QAAAOIBAAATAAAAAAAAAAAAAAAAAAAAAABbQ29udGVudF9UeXBlc10u eG1sUEsBAi0AFAAGAAgAAAAhADHdX2HSAAAAjwEAAAsAAAAAAAAAAAAAAAAALgEAAF9yZWxzLy5y ZWxzUEsBAi0AFAAGAAgAAAAhADMvBZ5BAAAAOQAAABAAAAAAAAAAAAAAAAAAKQIAAGRycy9zaGFw ZXhtbC54bWxQSwECLQAUAAYACAAAACEAgxTTV8YAAADjAAAADwAAAAAAAAAAAAAAAACYAgAAZHJz L2Rvd25yZXYueG1sUEsFBgAAAAAEAAQA9QAAAIsDAAAAAA== " filled="f" stroked="f">
                      <v:textbox>
                        <w:txbxContent>
                          <w:p w14:paraId="459C9F37" w14:textId="77777777" w:rsidR="00330A7E" w:rsidRPr="006E7AAA" w:rsidRDefault="00330A7E" w:rsidP="00330A7E">
                            <w:pPr>
                              <w:rPr>
                                <w:sz w:val="20"/>
                              </w:rPr>
                            </w:pPr>
                            <w:r w:rsidRPr="006E7AAA">
                              <w:rPr>
                                <w:sz w:val="20"/>
                              </w:rPr>
                              <w:t>α</w:t>
                            </w:r>
                          </w:p>
                        </w:txbxContent>
                      </v:textbox>
                    </v:shape>
                    <v:shape id="Text Box 2" o:spid="_x0000_s1081" type="#_x0000_t202" style="position:absolute;left:9451;top:19210;width:4146;height:29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Fh2zMYA AADjAAAADwAAAGRycy9kb3ducmV2LnhtbERPX2vCMBB/F/wO4QZ702SzFe2MIhvCnibqJvh2NGdb 1lxKE2337RdB8PF+/2+x6m0trtT6yrGGl7ECQZw7U3Gh4fuwGc1A+IBssHZMGv7Iw2o5HCwwM67j HV33oRAxhH2GGsoQmkxKn5dk0Y9dQxy5s2sthni2hTQtdjHc1vJVqam0WHFsKLGh95Ly3/3Favj5 Op+OidoWHzZtOtcryXYutX5+6tdvIAL14SG+uz9NnD9L0nmi0skEbj9FAOTyHwAA//8DAFBLAQIt ABQABgAIAAAAIQDw94q7/QAAAOIBAAATAAAAAAAAAAAAAAAAAAAAAABbQ29udGVudF9UeXBlc10u eG1sUEsBAi0AFAAGAAgAAAAhADHdX2HSAAAAjwEAAAsAAAAAAAAAAAAAAAAALgEAAF9yZWxzLy5y ZWxzUEsBAi0AFAAGAAgAAAAhADMvBZ5BAAAAOQAAABAAAAAAAAAAAAAAAAAAKQIAAGRycy9zaGFw ZXhtbC54bWxQSwECLQAUAAYACAAAACEA7Fh2zMYAAADjAAAADwAAAAAAAAAAAAAAAACYAgAAZHJz L2Rvd25yZXYueG1sUEsFBgAAAAAEAAQA9QAAAIsDAAAAAA== " filled="f" stroked="f">
                      <v:textbox>
                        <w:txbxContent>
                          <w:p w14:paraId="7D705DE6" w14:textId="77777777" w:rsidR="00330A7E" w:rsidRPr="006E7AAA" w:rsidRDefault="00330A7E" w:rsidP="00330A7E">
                            <w:pPr>
                              <w:rPr>
                                <w:sz w:val="20"/>
                              </w:rPr>
                            </w:pPr>
                            <w:r w:rsidRPr="006E7AAA">
                              <w:rPr>
                                <w:sz w:val="20"/>
                              </w:rPr>
                              <w:t>α</w:t>
                            </w:r>
                          </w:p>
                        </w:txbxContent>
                      </v:textbox>
                    </v:shape>
                  </v:group>
                </v:group>
                <v:shape id="Arc 133" o:spid="_x0000_s1082" style="position:absolute;left:4456;top:15291;width:5068;height:2996;visibility:visible;mso-wrap-style:square;v-text-anchor:middle" coordsize="506802,29966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09ksccA AADjAAAADwAAAGRycy9kb3ducmV2LnhtbERPzWrCQBC+C77DMoI33bSNYqOrlFLRmxhb7HHIjklq djbNrhrf3hUEj/P9z2zRmkqcqXGlZQUvwwgEcWZ1ybmC791yMAHhPLLGyjIpuJKDxbzbmWGi7YW3 dE59LkIIuwQVFN7XiZQuK8igG9qaOHAH2xj04WxyqRu8hHBTydcoGkuDJYeGAmv6LCg7piejYLtJ j9V1xe5nudn/f/35/a8zrFS/135MQXhq/VP8cK91mD+JR+9xNHqL4f5TAEDObwAAAP//AwBQSwEC LQAUAAYACAAAACEA8PeKu/0AAADiAQAAEwAAAAAAAAAAAAAAAAAAAAAAW0NvbnRlbnRfVHlwZXNd LnhtbFBLAQItABQABgAIAAAAIQAx3V9h0gAAAI8BAAALAAAAAAAAAAAAAAAAAC4BAABfcmVscy8u cmVsc1BLAQItABQABgAIAAAAIQAzLwWeQQAAADkAAAAQAAAAAAAAAAAAAAAAACkCAABkcnMvc2hh cGV4bWwueG1sUEsBAi0AFAAGAAgAAAAhAC9PZLHHAAAA4wAAAA8AAAAAAAAAAAAAAAAAmAIAAGRy cy9kb3ducmV2LnhtbFBLBQYAAAAABAAEAPUAAACMAwAAAAA= " path="m25531,84289nsc68533,32019,158783,-828,257077,15,359519,894,450987,38161,488856,94450l253401,149833,25531,84289xem25531,84289nfc68533,32019,158783,-828,257077,15,359519,894,450987,38161,488856,94450e" filled="f" strokecolor="#0070c0" strokeweight="1pt">
                  <v:stroke endarrow="classic" joinstyle="miter"/>
                  <v:path arrowok="t" o:connecttype="custom" o:connectlocs="25531,84289;257077,15;488856,94450" o:connectangles="0,0,0"/>
                </v:shape>
                <v:shape id="Text Box 2" o:spid="_x0000_s1083" type="#_x0000_t202" style="position:absolute;left:1152;top:15288;width:4944;height:299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P1LI8YA AADjAAAADwAAAGRycy9kb3ducmV2LnhtbERPS2vCQBC+C/0PyxS86W5rIpq6SlEETxbtA3obsmMS mp0N2dXEf+8WBI/zvWex6m0tLtT6yrGGl7ECQZw7U3Gh4etzO5qB8AHZYO2YNFzJw2r5NFhgZlzH B7ocQyFiCPsMNZQhNJmUPi/Joh+7hjhyJ9daDPFsC2la7GK4reWrUlNpseLYUGJD65Lyv+PZavje n35/EvVRbGzadK5Xku1caj187t/fQATqw0N8d+9MnD9L0nmi0kkK/z9FAOTyBgAA//8DAFBLAQIt ABQABgAIAAAAIQDw94q7/QAAAOIBAAATAAAAAAAAAAAAAAAAAAAAAABbQ29udGVudF9UeXBlc10u eG1sUEsBAi0AFAAGAAgAAAAhADHdX2HSAAAAjwEAAAsAAAAAAAAAAAAAAAAALgEAAF9yZWxzLy5y ZWxzUEsBAi0AFAAGAAgAAAAhADMvBZ5BAAAAOQAAABAAAAAAAAAAAAAAAAAAKQIAAGRycy9zaGFw ZXhtbC54bWxQSwECLQAUAAYACAAAACEADP1LI8YAAADjAAAADwAAAAAAAAAAAAAAAACYAgAAZHJz L2Rvd25yZXYueG1sUEsFBgAAAAAEAAQA9QAAAIsDAAAAAA== " filled="f" stroked="f">
                  <v:textbox>
                    <w:txbxContent>
                      <w:p w14:paraId="59A6DECF" w14:textId="77777777" w:rsidR="00330A7E" w:rsidRPr="006E7AAA" w:rsidRDefault="00330A7E" w:rsidP="00330A7E">
                        <w:pPr>
                          <w:rPr>
                            <w:rFonts w:ascii="Palatino Linotype" w:hAnsi="Palatino Linotype"/>
                            <w:i/>
                            <w:sz w:val="20"/>
                          </w:rPr>
                        </w:pPr>
                        <w:r>
                          <w:rPr>
                            <w:rFonts w:ascii="Palatino Linotype" w:hAnsi="Palatino Linotype"/>
                            <w:i/>
                            <w:sz w:val="20"/>
                          </w:rPr>
                          <w:t>S(</w:t>
                        </w:r>
                        <w:r w:rsidRPr="006E7AAA">
                          <w:rPr>
                            <w:rFonts w:ascii="Palatino Linotype" w:hAnsi="Palatino Linotype"/>
                            <w:i/>
                            <w:sz w:val="20"/>
                          </w:rPr>
                          <w:t>x</w:t>
                        </w:r>
                        <w:r>
                          <w:rPr>
                            <w:rFonts w:ascii="Palatino Linotype" w:hAnsi="Palatino Linotype"/>
                            <w:i/>
                            <w:sz w:val="20"/>
                          </w:rPr>
                          <w:t>)</w:t>
                        </w:r>
                      </w:p>
                    </w:txbxContent>
                  </v:textbox>
                </v:shape>
                <w10:anchorlock/>
              </v:group>
            </w:pict>
          </mc:Fallback>
        </mc:AlternateContent>
      </w:r>
    </w:p>
    <w:p w14:paraId="3C1690A5"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Đặt </w:t>
      </w:r>
      <w:r w:rsidRPr="00330A7E">
        <w:rPr>
          <w:rFonts w:ascii="Times New Roman" w:hAnsi="Times New Roman" w:cs="Times New Roman"/>
          <w:position w:val="-6"/>
          <w:sz w:val="24"/>
          <w:szCs w:val="24"/>
        </w:rPr>
        <w:object w:dxaOrig="600" w:dyaOrig="290" w14:anchorId="306180A3">
          <v:shape id="_x0000_i6266" type="#_x0000_t75" style="width:30pt;height:14.25pt" o:ole="">
            <v:imagedata r:id="rId9481" o:title=""/>
          </v:shape>
          <o:OLEObject Type="Embed" ProgID="Equation.DSMT4" ShapeID="_x0000_i6266" DrawAspect="Content" ObjectID="_1796845328" r:id="rId9482"/>
        </w:object>
      </w:r>
      <w:r w:rsidRPr="00330A7E">
        <w:rPr>
          <w:rFonts w:ascii="Times New Roman" w:hAnsi="Times New Roman" w:cs="Times New Roman"/>
          <w:sz w:val="24"/>
          <w:szCs w:val="24"/>
        </w:rPr>
        <w:t>(</w:t>
      </w:r>
      <w:r w:rsidRPr="00330A7E">
        <w:rPr>
          <w:rFonts w:ascii="Times New Roman" w:hAnsi="Times New Roman" w:cs="Times New Roman"/>
          <w:position w:val="-6"/>
          <w:sz w:val="24"/>
          <w:szCs w:val="24"/>
        </w:rPr>
        <w:object w:dxaOrig="360" w:dyaOrig="230" w14:anchorId="2790B3B9">
          <v:shape id="_x0000_i6267" type="#_x0000_t75" style="width:17.25pt;height:11.25pt" o:ole="">
            <v:imagedata r:id="rId9483" o:title=""/>
          </v:shape>
          <o:OLEObject Type="Embed" ProgID="Equation.DSMT4" ShapeID="_x0000_i6267" DrawAspect="Content" ObjectID="_1796845329" r:id="rId9484"/>
        </w:objec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660" w:dyaOrig="290" w14:anchorId="754B971F">
          <v:shape id="_x0000_i6268" type="#_x0000_t75" style="width:32.25pt;height:14.25pt" o:ole="">
            <v:imagedata r:id="rId9485" o:title=""/>
          </v:shape>
          <o:OLEObject Type="Embed" ProgID="Equation.DSMT4" ShapeID="_x0000_i6268" DrawAspect="Content" ObjectID="_1796845330" r:id="rId9486"/>
        </w:object>
      </w:r>
      <w:r w:rsidRPr="00330A7E">
        <w:rPr>
          <w:rFonts w:ascii="Times New Roman" w:hAnsi="Times New Roman" w:cs="Times New Roman"/>
          <w:sz w:val="24"/>
          <w:szCs w:val="24"/>
        </w:rPr>
        <w:t>(</w:t>
      </w:r>
      <w:r w:rsidRPr="00330A7E">
        <w:rPr>
          <w:rFonts w:ascii="Times New Roman" w:hAnsi="Times New Roman" w:cs="Times New Roman"/>
          <w:position w:val="-6"/>
          <w:sz w:val="24"/>
          <w:szCs w:val="24"/>
        </w:rPr>
        <w:object w:dxaOrig="360" w:dyaOrig="230" w14:anchorId="6FF17513">
          <v:shape id="_x0000_i6269" type="#_x0000_t75" style="width:17.25pt;height:11.25pt" o:ole="">
            <v:imagedata r:id="rId9483" o:title=""/>
          </v:shape>
          <o:OLEObject Type="Embed" ProgID="Equation.DSMT4" ShapeID="_x0000_i6269" DrawAspect="Content" ObjectID="_1796845331" r:id="rId9487"/>
        </w:object>
      </w:r>
      <w:r w:rsidRPr="00330A7E">
        <w:rPr>
          <w:rFonts w:ascii="Times New Roman" w:hAnsi="Times New Roman" w:cs="Times New Roman"/>
          <w:sz w:val="24"/>
          <w:szCs w:val="24"/>
        </w:rPr>
        <w:t>). Gán hệ trục tọa độ như hình vẽ.</w:t>
      </w:r>
    </w:p>
    <w:p w14:paraId="48B7F0D1"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Một mặt phẳng tùy ý vuông góc với trục </w:t>
      </w:r>
      <w:r w:rsidRPr="00330A7E">
        <w:rPr>
          <w:rFonts w:ascii="Times New Roman" w:hAnsi="Times New Roman" w:cs="Times New Roman"/>
          <w:position w:val="-6"/>
          <w:sz w:val="24"/>
          <w:szCs w:val="24"/>
        </w:rPr>
        <w:object w:dxaOrig="360" w:dyaOrig="290" w14:anchorId="1D253AA3">
          <v:shape id="_x0000_i6270" type="#_x0000_t75" style="width:17.25pt;height:14.25pt" o:ole="">
            <v:imagedata r:id="rId9488" o:title=""/>
          </v:shape>
          <o:OLEObject Type="Embed" ProgID="Equation.DSMT4" ShapeID="_x0000_i6270" DrawAspect="Content" ObjectID="_1796845332" r:id="rId9489"/>
        </w:object>
      </w:r>
      <w:r w:rsidRPr="00330A7E">
        <w:rPr>
          <w:rFonts w:ascii="Times New Roman" w:hAnsi="Times New Roman" w:cs="Times New Roman"/>
          <w:sz w:val="24"/>
          <w:szCs w:val="24"/>
        </w:rPr>
        <w:t xml:space="preserve"> tại điểm </w:t>
      </w:r>
      <w:r w:rsidRPr="00330A7E">
        <w:rPr>
          <w:rFonts w:ascii="Times New Roman" w:hAnsi="Times New Roman" w:cs="Times New Roman"/>
          <w:position w:val="-6"/>
          <w:sz w:val="24"/>
          <w:szCs w:val="24"/>
        </w:rPr>
        <w:object w:dxaOrig="200" w:dyaOrig="230" w14:anchorId="384745DF">
          <v:shape id="_x0000_i6271" type="#_x0000_t75" style="width:9.75pt;height:11.25pt" o:ole="">
            <v:imagedata r:id="rId9490" o:title=""/>
          </v:shape>
          <o:OLEObject Type="Embed" ProgID="Equation.DSMT4" ShapeID="_x0000_i6271" DrawAspect="Content" ObjectID="_1796845333" r:id="rId9491"/>
        </w:objec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1030" w:dyaOrig="290" w14:anchorId="215060DE">
          <v:shape id="_x0000_i6272" type="#_x0000_t75" style="width:51pt;height:14.25pt" o:ole="">
            <v:imagedata r:id="rId9492" o:title=""/>
          </v:shape>
          <o:OLEObject Type="Embed" ProgID="Equation.DSMT4" ShapeID="_x0000_i6272" DrawAspect="Content" ObjectID="_1796845334" r:id="rId9493"/>
        </w:object>
      </w:r>
      <w:r w:rsidRPr="00330A7E">
        <w:rPr>
          <w:rFonts w:ascii="Times New Roman" w:hAnsi="Times New Roman" w:cs="Times New Roman"/>
          <w:sz w:val="24"/>
          <w:szCs w:val="24"/>
        </w:rPr>
        <w:t xml:space="preserve">) cắt vật thể theo thiết diện có diện tích là </w:t>
      </w:r>
      <w:r w:rsidRPr="00330A7E">
        <w:rPr>
          <w:rFonts w:ascii="Times New Roman" w:hAnsi="Times New Roman" w:cs="Times New Roman"/>
          <w:position w:val="-14"/>
          <w:sz w:val="24"/>
          <w:szCs w:val="24"/>
        </w:rPr>
        <w:object w:dxaOrig="550" w:dyaOrig="410" w14:anchorId="23A0EADC">
          <v:shape id="_x0000_i6273" type="#_x0000_t75" style="width:27.75pt;height:21pt" o:ole="">
            <v:imagedata r:id="rId9494" o:title=""/>
          </v:shape>
          <o:OLEObject Type="Embed" ProgID="Equation.DSMT4" ShapeID="_x0000_i6273" DrawAspect="Content" ObjectID="_1796845335" r:id="rId9495"/>
        </w:object>
      </w:r>
      <w:r w:rsidRPr="00330A7E">
        <w:rPr>
          <w:rFonts w:ascii="Times New Roman" w:hAnsi="Times New Roman" w:cs="Times New Roman"/>
          <w:sz w:val="24"/>
          <w:szCs w:val="24"/>
        </w:rPr>
        <w:t>.</w:t>
      </w:r>
    </w:p>
    <w:p w14:paraId="539E6AD3"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Ta thấy thiết diện đó là một tam giác vuông, giả sử là tam giác</w:t>
      </w:r>
      <w:r w:rsidRPr="00330A7E">
        <w:rPr>
          <w:rFonts w:ascii="Times New Roman" w:hAnsi="Times New Roman" w:cs="Times New Roman"/>
          <w:position w:val="-6"/>
          <w:sz w:val="24"/>
          <w:szCs w:val="24"/>
        </w:rPr>
        <w:object w:dxaOrig="550" w:dyaOrig="290" w14:anchorId="6F5EB4F6">
          <v:shape id="_x0000_i6274" type="#_x0000_t75" style="width:27.75pt;height:14.25pt" o:ole="">
            <v:imagedata r:id="rId9496" o:title=""/>
          </v:shape>
          <o:OLEObject Type="Embed" ProgID="Equation.DSMT4" ShapeID="_x0000_i6274" DrawAspect="Content" ObjectID="_1796845336" r:id="rId9497"/>
        </w:object>
      </w:r>
      <w:r w:rsidRPr="00330A7E">
        <w:rPr>
          <w:rFonts w:ascii="Times New Roman" w:hAnsi="Times New Roman" w:cs="Times New Roman"/>
          <w:sz w:val="24"/>
          <w:szCs w:val="24"/>
        </w:rPr>
        <w:t xml:space="preserve"> vuông tại </w:t>
      </w:r>
      <w:r w:rsidRPr="00330A7E">
        <w:rPr>
          <w:rFonts w:ascii="Times New Roman" w:hAnsi="Times New Roman" w:cs="Times New Roman"/>
          <w:position w:val="-4"/>
          <w:sz w:val="24"/>
          <w:szCs w:val="24"/>
        </w:rPr>
        <w:object w:dxaOrig="240" w:dyaOrig="260" w14:anchorId="1F5146AB">
          <v:shape id="_x0000_i6275" type="#_x0000_t75" style="width:12.75pt;height:13.5pt" o:ole="">
            <v:imagedata r:id="rId9498" o:title=""/>
          </v:shape>
          <o:OLEObject Type="Embed" ProgID="Equation.DSMT4" ShapeID="_x0000_i6275" DrawAspect="Content" ObjectID="_1796845337" r:id="rId9499"/>
        </w:object>
      </w:r>
      <w:r w:rsidRPr="00330A7E">
        <w:rPr>
          <w:rFonts w:ascii="Times New Roman" w:hAnsi="Times New Roman" w:cs="Times New Roman"/>
          <w:sz w:val="24"/>
          <w:szCs w:val="24"/>
        </w:rPr>
        <w:t xml:space="preserve"> như trong hình vẽ.</w:t>
      </w:r>
    </w:p>
    <w:p w14:paraId="7F7505E0"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Ta có </w:t>
      </w:r>
      <w:r w:rsidRPr="00330A7E">
        <w:rPr>
          <w:rFonts w:ascii="Times New Roman" w:hAnsi="Times New Roman" w:cs="Times New Roman"/>
          <w:position w:val="-14"/>
          <w:sz w:val="24"/>
          <w:szCs w:val="24"/>
        </w:rPr>
        <w:object w:dxaOrig="1220" w:dyaOrig="410" w14:anchorId="0C10C6FF">
          <v:shape id="_x0000_i6276" type="#_x0000_t75" style="width:61.5pt;height:21pt" o:ole="">
            <v:imagedata r:id="rId9500" o:title=""/>
          </v:shape>
          <o:OLEObject Type="Embed" ProgID="Equation.DSMT4" ShapeID="_x0000_i6276" DrawAspect="Content" ObjectID="_1796845338" r:id="rId9501"/>
        </w:object>
      </w:r>
      <w:r w:rsidRPr="00330A7E">
        <w:rPr>
          <w:rFonts w:ascii="Times New Roman" w:hAnsi="Times New Roman" w:cs="Times New Roman"/>
          <w:position w:val="-24"/>
          <w:sz w:val="24"/>
          <w:szCs w:val="24"/>
        </w:rPr>
        <w:object w:dxaOrig="1140" w:dyaOrig="620" w14:anchorId="7AAED2F0">
          <v:shape id="_x0000_i6277" type="#_x0000_t75" style="width:57pt;height:31.5pt" o:ole="">
            <v:imagedata r:id="rId9502" o:title=""/>
          </v:shape>
          <o:OLEObject Type="Embed" ProgID="Equation.DSMT4" ShapeID="_x0000_i6277" DrawAspect="Content" ObjectID="_1796845339" r:id="rId9503"/>
        </w:object>
      </w:r>
      <w:r w:rsidRPr="00330A7E">
        <w:rPr>
          <w:rFonts w:ascii="Times New Roman" w:hAnsi="Times New Roman" w:cs="Times New Roman"/>
          <w:position w:val="-24"/>
          <w:sz w:val="24"/>
          <w:szCs w:val="24"/>
        </w:rPr>
        <w:object w:dxaOrig="1430" w:dyaOrig="620" w14:anchorId="1FDF4B22">
          <v:shape id="_x0000_i6278" type="#_x0000_t75" style="width:71.25pt;height:31.5pt" o:ole="">
            <v:imagedata r:id="rId9504" o:title=""/>
          </v:shape>
          <o:OLEObject Type="Embed" ProgID="Equation.DSMT4" ShapeID="_x0000_i6278" DrawAspect="Content" ObjectID="_1796845340" r:id="rId9505"/>
        </w:object>
      </w:r>
      <w:r w:rsidRPr="00330A7E">
        <w:rPr>
          <w:rFonts w:ascii="Times New Roman" w:hAnsi="Times New Roman" w:cs="Times New Roman"/>
          <w:position w:val="-24"/>
          <w:sz w:val="24"/>
          <w:szCs w:val="24"/>
        </w:rPr>
        <w:object w:dxaOrig="1560" w:dyaOrig="620" w14:anchorId="54521A43">
          <v:shape id="_x0000_i6279" type="#_x0000_t75" style="width:78pt;height:31.5pt" o:ole="">
            <v:imagedata r:id="rId9506" o:title=""/>
          </v:shape>
          <o:OLEObject Type="Embed" ProgID="Equation.DSMT4" ShapeID="_x0000_i6279" DrawAspect="Content" ObjectID="_1796845341" r:id="rId9507"/>
        </w:object>
      </w:r>
      <w:r w:rsidRPr="00330A7E">
        <w:rPr>
          <w:rFonts w:ascii="Times New Roman" w:hAnsi="Times New Roman" w:cs="Times New Roman"/>
          <w:position w:val="-24"/>
          <w:sz w:val="24"/>
          <w:szCs w:val="24"/>
        </w:rPr>
        <w:object w:dxaOrig="1270" w:dyaOrig="720" w14:anchorId="6CC65E0B">
          <v:shape id="_x0000_i6280" type="#_x0000_t75" style="width:63pt;height:36pt" o:ole="">
            <v:imagedata r:id="rId9508" o:title=""/>
          </v:shape>
          <o:OLEObject Type="Embed" ProgID="Equation.DSMT4" ShapeID="_x0000_i6280" DrawAspect="Content" ObjectID="_1796845342" r:id="rId9509"/>
        </w:object>
      </w:r>
      <w:r w:rsidRPr="00330A7E">
        <w:rPr>
          <w:rFonts w:ascii="Times New Roman" w:hAnsi="Times New Roman" w:cs="Times New Roman"/>
          <w:sz w:val="24"/>
          <w:szCs w:val="24"/>
        </w:rPr>
        <w:t>.</w:t>
      </w:r>
    </w:p>
    <w:p w14:paraId="476F71CA" w14:textId="77777777" w:rsidR="00ED397D" w:rsidRPr="00330A7E" w:rsidRDefault="00ED397D" w:rsidP="00330A7E">
      <w:pPr>
        <w:pStyle w:val="ListParagraph"/>
        <w:spacing w:line="276" w:lineRule="auto"/>
        <w:ind w:left="992"/>
        <w:rPr>
          <w:rFonts w:ascii="Times New Roman" w:eastAsia="Times New Roman" w:hAnsi="Times New Roman" w:cs="Times New Roman"/>
          <w:sz w:val="24"/>
          <w:szCs w:val="24"/>
        </w:rPr>
      </w:pPr>
      <w:r w:rsidRPr="00330A7E">
        <w:rPr>
          <w:rFonts w:ascii="Times New Roman" w:hAnsi="Times New Roman" w:cs="Times New Roman"/>
          <w:sz w:val="24"/>
          <w:szCs w:val="24"/>
        </w:rPr>
        <w:t xml:space="preserve">Vậy thể tích lượng nước trong cốc là </w:t>
      </w:r>
      <w:r w:rsidRPr="00330A7E">
        <w:rPr>
          <w:rFonts w:ascii="Times New Roman" w:hAnsi="Times New Roman" w:cs="Times New Roman"/>
          <w:position w:val="-32"/>
          <w:sz w:val="24"/>
          <w:szCs w:val="24"/>
        </w:rPr>
        <w:object w:dxaOrig="3700" w:dyaOrig="800" w14:anchorId="1112C6CF">
          <v:shape id="_x0000_i6281" type="#_x0000_t75" style="width:184.5pt;height:39.75pt" o:ole="">
            <v:imagedata r:id="rId9510" o:title=""/>
          </v:shape>
          <o:OLEObject Type="Embed" ProgID="Equation.DSMT4" ShapeID="_x0000_i6281" DrawAspect="Content" ObjectID="_1796845343" r:id="rId9511"/>
        </w:object>
      </w:r>
      <w:r w:rsidRPr="00330A7E">
        <w:rPr>
          <w:rFonts w:ascii="Times New Roman" w:hAnsi="Times New Roman" w:cs="Times New Roman"/>
          <w:sz w:val="24"/>
          <w:szCs w:val="24"/>
        </w:rPr>
        <w:t>(</w:t>
      </w:r>
      <w:r w:rsidRPr="00330A7E">
        <w:rPr>
          <w:rFonts w:ascii="Times New Roman" w:hAnsi="Times New Roman" w:cs="Times New Roman"/>
          <w:position w:val="-6"/>
          <w:sz w:val="24"/>
          <w:szCs w:val="24"/>
        </w:rPr>
        <w:object w:dxaOrig="420" w:dyaOrig="310" w14:anchorId="18619B97">
          <v:shape id="_x0000_i6282" type="#_x0000_t75" style="width:21pt;height:15.75pt" o:ole="">
            <v:imagedata r:id="rId9512" o:title=""/>
          </v:shape>
          <o:OLEObject Type="Embed" ProgID="Equation.DSMT4" ShapeID="_x0000_i6282" DrawAspect="Content" ObjectID="_1796845344" r:id="rId9513"/>
        </w:object>
      </w:r>
      <w:r w:rsidRPr="00330A7E">
        <w:rPr>
          <w:rFonts w:ascii="Times New Roman" w:hAnsi="Times New Roman" w:cs="Times New Roman"/>
          <w:sz w:val="24"/>
          <w:szCs w:val="24"/>
        </w:rPr>
        <w:t>).</w:t>
      </w:r>
    </w:p>
    <w:p w14:paraId="196D1F56" w14:textId="77777777" w:rsidR="00ED397D" w:rsidRPr="00330A7E" w:rsidRDefault="00ED397D" w:rsidP="000E1E56">
      <w:pPr>
        <w:pStyle w:val="ListParagraph"/>
        <w:numPr>
          <w:ilvl w:val="0"/>
          <w:numId w:val="74"/>
        </w:numPr>
        <w:tabs>
          <w:tab w:val="left" w:pos="992"/>
        </w:tabs>
        <w:spacing w:before="120" w:line="276" w:lineRule="auto"/>
        <w:jc w:val="left"/>
        <w:rPr>
          <w:rFonts w:ascii="Times New Roman" w:eastAsia="Cambria" w:hAnsi="Times New Roman" w:cs="Times New Roman"/>
          <w:b/>
          <w:color w:val="C00000"/>
          <w:sz w:val="24"/>
          <w:szCs w:val="24"/>
        </w:rPr>
      </w:pPr>
      <w:r w:rsidRPr="00330A7E">
        <w:rPr>
          <w:rFonts w:ascii="Times New Roman" w:hAnsi="Times New Roman" w:cs="Times New Roman"/>
          <w:sz w:val="24"/>
          <w:szCs w:val="24"/>
        </w:rPr>
        <w:t xml:space="preserve">Trong không gian với một hệ trục toạ độ cho trước (đơn vị đo là kilômét), ra đa phát hiện một chiếc máy bay di chuyển với vận tốc và hướng không đổi từ điểm </w:t>
      </w:r>
      <w:r w:rsidRPr="00330A7E">
        <w:rPr>
          <w:rFonts w:ascii="Times New Roman" w:hAnsi="Times New Roman" w:cs="Times New Roman"/>
          <w:position w:val="-16"/>
          <w:sz w:val="24"/>
          <w:szCs w:val="24"/>
        </w:rPr>
        <w:object w:dxaOrig="1480" w:dyaOrig="440" w14:anchorId="739A9FA8">
          <v:shape id="_x0000_i6283" type="#_x0000_t75" style="width:74.25pt;height:21.75pt" o:ole="">
            <v:imagedata r:id="rId9514" o:title=""/>
          </v:shape>
          <o:OLEObject Type="Embed" ProgID="Equation.DSMT4" ShapeID="_x0000_i6283" DrawAspect="Content" ObjectID="_1796845345" r:id="rId9515"/>
        </w:object>
      </w:r>
      <w:r w:rsidRPr="00330A7E">
        <w:rPr>
          <w:rFonts w:ascii="Times New Roman" w:hAnsi="Times New Roman" w:cs="Times New Roman"/>
          <w:sz w:val="24"/>
          <w:szCs w:val="24"/>
        </w:rPr>
        <w:t xml:space="preserve"> đến điểm </w:t>
      </w:r>
      <w:r w:rsidRPr="00330A7E">
        <w:rPr>
          <w:rFonts w:ascii="Times New Roman" w:hAnsi="Times New Roman" w:cs="Times New Roman"/>
          <w:position w:val="-16"/>
          <w:sz w:val="24"/>
          <w:szCs w:val="24"/>
        </w:rPr>
        <w:object w:dxaOrig="1440" w:dyaOrig="440" w14:anchorId="0DEBEBE4">
          <v:shape id="_x0000_i6284" type="#_x0000_t75" style="width:1in;height:21.75pt" o:ole="">
            <v:imagedata r:id="rId9516" o:title=""/>
          </v:shape>
          <o:OLEObject Type="Embed" ProgID="Equation.DSMT4" ShapeID="_x0000_i6284" DrawAspect="Content" ObjectID="_1796845346" r:id="rId9517"/>
        </w:object>
      </w:r>
      <w:r w:rsidRPr="00330A7E">
        <w:rPr>
          <w:rFonts w:ascii="Times New Roman" w:hAnsi="Times New Roman" w:cs="Times New Roman"/>
          <w:sz w:val="24"/>
          <w:szCs w:val="24"/>
        </w:rPr>
        <w:t xml:space="preserve"> trong 10 phút. Nếu máy bay tiếp tục giữ nguyên vận tốc và hướng bay thì toạ độ của máy bay sau 5 phút tiếp theo là </w:t>
      </w:r>
      <w:r w:rsidRPr="00330A7E">
        <w:rPr>
          <w:rFonts w:ascii="Times New Roman" w:hAnsi="Times New Roman" w:cs="Times New Roman"/>
          <w:position w:val="-12"/>
          <w:sz w:val="24"/>
          <w:szCs w:val="24"/>
        </w:rPr>
        <w:object w:dxaOrig="960" w:dyaOrig="340" w14:anchorId="2EC5470C">
          <v:shape id="_x0000_i6285" type="#_x0000_t75" style="width:47.25pt;height:17.25pt" o:ole="">
            <v:imagedata r:id="rId9518" o:title=""/>
          </v:shape>
          <o:OLEObject Type="Embed" ProgID="Equation.DSMT4" ShapeID="_x0000_i6285" DrawAspect="Content" ObjectID="_1796845347" r:id="rId9519"/>
        </w:object>
      </w:r>
      <w:r w:rsidRPr="00330A7E">
        <w:rPr>
          <w:rFonts w:ascii="Times New Roman" w:hAnsi="Times New Roman" w:cs="Times New Roman"/>
          <w:sz w:val="24"/>
          <w:szCs w:val="24"/>
        </w:rPr>
        <w:t xml:space="preserve">. Tính </w:t>
      </w:r>
      <w:r w:rsidRPr="00330A7E">
        <w:rPr>
          <w:rFonts w:ascii="Times New Roman" w:hAnsi="Times New Roman" w:cs="Times New Roman"/>
          <w:position w:val="-12"/>
          <w:sz w:val="24"/>
          <w:szCs w:val="24"/>
        </w:rPr>
        <w:object w:dxaOrig="880" w:dyaOrig="300" w14:anchorId="61435A32">
          <v:shape id="_x0000_i6286" type="#_x0000_t75" style="width:44.25pt;height:15pt" o:ole="">
            <v:imagedata r:id="rId9520" o:title=""/>
          </v:shape>
          <o:OLEObject Type="Embed" ProgID="Equation.DSMT4" ShapeID="_x0000_i6286" DrawAspect="Content" ObjectID="_1796845348" r:id="rId9521"/>
        </w:object>
      </w:r>
      <w:r w:rsidRPr="00330A7E">
        <w:rPr>
          <w:rFonts w:ascii="Times New Roman" w:hAnsi="Times New Roman" w:cs="Times New Roman"/>
          <w:sz w:val="24"/>
          <w:szCs w:val="24"/>
        </w:rPr>
        <w:t>.</w:t>
      </w:r>
    </w:p>
    <w:p w14:paraId="0A57EEA0" w14:textId="77777777" w:rsidR="00ED397D" w:rsidRPr="00330A7E" w:rsidRDefault="00ED397D" w:rsidP="00330A7E">
      <w:pPr>
        <w:spacing w:after="0"/>
        <w:ind w:left="992"/>
        <w:jc w:val="center"/>
        <w:rPr>
          <w:rFonts w:ascii="Times New Roman" w:eastAsia="Times New Roman" w:hAnsi="Times New Roman" w:cs="Times New Roman"/>
          <w:b/>
          <w:i/>
          <w:noProof/>
          <w:color w:val="C00000"/>
          <w:sz w:val="24"/>
          <w:szCs w:val="24"/>
          <w:lang w:eastAsia="vi-VN"/>
        </w:rPr>
      </w:pPr>
      <w:r w:rsidRPr="00330A7E">
        <w:rPr>
          <w:rFonts w:ascii="Times New Roman" w:eastAsia="Times New Roman" w:hAnsi="Times New Roman" w:cs="Times New Roman"/>
          <w:noProof/>
          <w:color w:val="C00000"/>
          <w:sz w:val="24"/>
          <w:szCs w:val="24"/>
          <w:lang w:eastAsia="vi-VN"/>
        </w:rPr>
        <w:sym w:font="Wingdings" w:char="F040"/>
      </w:r>
      <w:r w:rsidRPr="00330A7E">
        <w:rPr>
          <w:rFonts w:ascii="Times New Roman" w:eastAsia="Times New Roman" w:hAnsi="Times New Roman" w:cs="Times New Roman"/>
          <w:noProof/>
          <w:color w:val="C00000"/>
          <w:sz w:val="24"/>
          <w:szCs w:val="24"/>
          <w:lang w:eastAsia="vi-VN"/>
        </w:rPr>
        <w:t xml:space="preserve"> </w:t>
      </w:r>
      <w:r w:rsidRPr="00330A7E">
        <w:rPr>
          <w:rFonts w:ascii="Times New Roman" w:eastAsia="Times New Roman" w:hAnsi="Times New Roman" w:cs="Times New Roman"/>
          <w:b/>
          <w:i/>
          <w:noProof/>
          <w:color w:val="C00000"/>
          <w:sz w:val="24"/>
          <w:szCs w:val="24"/>
          <w:lang w:eastAsia="vi-VN"/>
        </w:rPr>
        <w:t>Lời giải</w:t>
      </w:r>
    </w:p>
    <w:p w14:paraId="6A6A356E" w14:textId="77777777" w:rsidR="00ED397D" w:rsidRPr="00330A7E" w:rsidRDefault="00ED397D" w:rsidP="00330A7E">
      <w:pPr>
        <w:spacing w:after="0"/>
        <w:ind w:left="992" w:hanging="3"/>
        <w:rPr>
          <w:rFonts w:ascii="Times New Roman" w:eastAsia="Times New Roman" w:hAnsi="Times New Roman" w:cs="Times New Roman"/>
          <w:b/>
          <w:i/>
          <w:color w:val="C00000"/>
          <w:sz w:val="24"/>
          <w:szCs w:val="24"/>
        </w:rPr>
      </w:pPr>
      <w:r w:rsidRPr="00330A7E">
        <w:rPr>
          <w:rFonts w:ascii="Times New Roman" w:eastAsia="Times New Roman" w:hAnsi="Times New Roman" w:cs="Times New Roman"/>
          <w:color w:val="C00000"/>
          <w:sz w:val="24"/>
          <w:szCs w:val="24"/>
        </w:rPr>
        <w:t xml:space="preserve"> </w:t>
      </w:r>
      <w:r w:rsidRPr="00330A7E">
        <w:rPr>
          <w:rFonts w:ascii="Times New Roman" w:eastAsia="Times New Roman" w:hAnsi="Times New Roman" w:cs="Times New Roman"/>
          <w:b/>
          <w:i/>
          <w:color w:val="C00000"/>
          <w:sz w:val="24"/>
          <w:szCs w:val="24"/>
        </w:rPr>
        <w:t>Trả lời: 1594</w:t>
      </w:r>
    </w:p>
    <w:p w14:paraId="0790BDD7"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lastRenderedPageBreak/>
        <w:t xml:space="preserve">Vị trí của máy bay sau 5 phút tiếp theo là </w:t>
      </w:r>
      <w:r w:rsidRPr="00330A7E">
        <w:rPr>
          <w:rFonts w:ascii="Times New Roman" w:hAnsi="Times New Roman" w:cs="Times New Roman"/>
          <w:position w:val="-12"/>
          <w:sz w:val="24"/>
          <w:szCs w:val="24"/>
        </w:rPr>
        <w:object w:dxaOrig="960" w:dyaOrig="340" w14:anchorId="6FE80AE6">
          <v:shape id="_x0000_i6287" type="#_x0000_t75" style="width:47.25pt;height:17.25pt" o:ole="">
            <v:imagedata r:id="rId9522" o:title=""/>
          </v:shape>
          <o:OLEObject Type="Embed" ProgID="Equation.DSMT4" ShapeID="_x0000_i6287" DrawAspect="Content" ObjectID="_1796845349" r:id="rId9523"/>
        </w:object>
      </w:r>
      <w:r w:rsidRPr="00330A7E">
        <w:rPr>
          <w:rFonts w:ascii="Times New Roman" w:hAnsi="Times New Roman" w:cs="Times New Roman"/>
          <w:sz w:val="24"/>
          <w:szCs w:val="24"/>
        </w:rPr>
        <w:t xml:space="preserve">. Vì hướng của máy bay không đổi nên </w:t>
      </w:r>
      <w:r w:rsidRPr="00330A7E">
        <w:rPr>
          <w:rFonts w:ascii="Times New Roman" w:hAnsi="Times New Roman" w:cs="Times New Roman"/>
          <w:position w:val="-4"/>
          <w:sz w:val="24"/>
          <w:szCs w:val="24"/>
        </w:rPr>
        <w:object w:dxaOrig="400" w:dyaOrig="360" w14:anchorId="33F7187C">
          <v:shape id="_x0000_i6288" type="#_x0000_t75" style="width:19.5pt;height:17.25pt" o:ole="">
            <v:imagedata r:id="rId9524" o:title=""/>
          </v:shape>
          <o:OLEObject Type="Embed" ProgID="Equation.DSMT4" ShapeID="_x0000_i6288" DrawAspect="Content" ObjectID="_1796845350" r:id="rId9525"/>
        </w:object>
      </w:r>
      <w:r w:rsidRPr="00330A7E">
        <w:rPr>
          <w:rFonts w:ascii="Times New Roman" w:hAnsi="Times New Roman" w:cs="Times New Roman"/>
          <w:sz w:val="24"/>
          <w:szCs w:val="24"/>
        </w:rPr>
        <w:t xml:space="preserve"> và </w:t>
      </w:r>
      <w:r w:rsidRPr="00330A7E">
        <w:rPr>
          <w:rFonts w:ascii="Times New Roman" w:hAnsi="Times New Roman" w:cs="Times New Roman"/>
          <w:position w:val="-6"/>
          <w:sz w:val="24"/>
          <w:szCs w:val="24"/>
        </w:rPr>
        <w:object w:dxaOrig="400" w:dyaOrig="380" w14:anchorId="29731B80">
          <v:shape id="_x0000_i6289" type="#_x0000_t75" style="width:19.5pt;height:18.75pt" o:ole="">
            <v:imagedata r:id="rId9526" o:title=""/>
          </v:shape>
          <o:OLEObject Type="Embed" ProgID="Equation.DSMT4" ShapeID="_x0000_i6289" DrawAspect="Content" ObjectID="_1796845351" r:id="rId9527"/>
        </w:object>
      </w:r>
      <w:r w:rsidRPr="00330A7E">
        <w:rPr>
          <w:rFonts w:ascii="Times New Roman" w:hAnsi="Times New Roman" w:cs="Times New Roman"/>
          <w:sz w:val="24"/>
          <w:szCs w:val="24"/>
        </w:rPr>
        <w:t xml:space="preserve"> cùng hướng. Do vận tốc của máy bay không đổi và thời gian bay từ </w:t>
      </w:r>
      <w:r w:rsidRPr="00330A7E">
        <w:rPr>
          <w:rFonts w:ascii="Times New Roman" w:hAnsi="Times New Roman" w:cs="Times New Roman"/>
          <w:position w:val="-4"/>
          <w:sz w:val="24"/>
          <w:szCs w:val="24"/>
        </w:rPr>
        <w:object w:dxaOrig="260" w:dyaOrig="260" w14:anchorId="3FF2B7CB">
          <v:shape id="_x0000_i6290" type="#_x0000_t75" style="width:13.5pt;height:13.5pt" o:ole="">
            <v:imagedata r:id="rId9528" o:title=""/>
          </v:shape>
          <o:OLEObject Type="Embed" ProgID="Equation.DSMT4" ShapeID="_x0000_i6290" DrawAspect="Content" ObjectID="_1796845352" r:id="rId9529"/>
        </w:object>
      </w:r>
      <w:r w:rsidRPr="00330A7E">
        <w:rPr>
          <w:rFonts w:ascii="Times New Roman" w:hAnsi="Times New Roman" w:cs="Times New Roman"/>
          <w:sz w:val="24"/>
          <w:szCs w:val="24"/>
        </w:rPr>
        <w:t xml:space="preserve"> đến </w:t>
      </w:r>
      <w:r w:rsidRPr="00330A7E">
        <w:rPr>
          <w:rFonts w:ascii="Times New Roman" w:hAnsi="Times New Roman" w:cs="Times New Roman"/>
          <w:position w:val="-4"/>
          <w:sz w:val="24"/>
          <w:szCs w:val="24"/>
        </w:rPr>
        <w:object w:dxaOrig="220" w:dyaOrig="260" w14:anchorId="5D81CCB9">
          <v:shape id="_x0000_i6291" type="#_x0000_t75" style="width:9.75pt;height:13.5pt" o:ole="">
            <v:imagedata r:id="rId9530" o:title=""/>
          </v:shape>
          <o:OLEObject Type="Embed" ProgID="Equation.DSMT4" ShapeID="_x0000_i6291" DrawAspect="Content" ObjectID="_1796845353" r:id="rId9531"/>
        </w:object>
      </w:r>
      <w:r w:rsidRPr="00330A7E">
        <w:rPr>
          <w:rFonts w:ascii="Times New Roman" w:hAnsi="Times New Roman" w:cs="Times New Roman"/>
          <w:sz w:val="24"/>
          <w:szCs w:val="24"/>
        </w:rPr>
        <w:t xml:space="preserve"> gấp đôi thời gian bay từ </w:t>
      </w:r>
      <w:r w:rsidRPr="00330A7E">
        <w:rPr>
          <w:rFonts w:ascii="Times New Roman" w:hAnsi="Times New Roman" w:cs="Times New Roman"/>
          <w:position w:val="-4"/>
          <w:sz w:val="24"/>
          <w:szCs w:val="24"/>
        </w:rPr>
        <w:object w:dxaOrig="220" w:dyaOrig="260" w14:anchorId="5797B736">
          <v:shape id="_x0000_i6292" type="#_x0000_t75" style="width:9.75pt;height:13.5pt" o:ole="">
            <v:imagedata r:id="rId9532" o:title=""/>
          </v:shape>
          <o:OLEObject Type="Embed" ProgID="Equation.DSMT4" ShapeID="_x0000_i6292" DrawAspect="Content" ObjectID="_1796845354" r:id="rId9533"/>
        </w:object>
      </w:r>
      <w:r w:rsidRPr="00330A7E">
        <w:rPr>
          <w:rFonts w:ascii="Times New Roman" w:hAnsi="Times New Roman" w:cs="Times New Roman"/>
          <w:sz w:val="24"/>
          <w:szCs w:val="24"/>
        </w:rPr>
        <w:t xml:space="preserve"> đến </w:t>
      </w:r>
      <w:r w:rsidRPr="00330A7E">
        <w:rPr>
          <w:rFonts w:ascii="Times New Roman" w:hAnsi="Times New Roman" w:cs="Times New Roman"/>
          <w:position w:val="-6"/>
          <w:sz w:val="24"/>
          <w:szCs w:val="24"/>
        </w:rPr>
        <w:object w:dxaOrig="240" w:dyaOrig="279" w14:anchorId="725C82EF">
          <v:shape id="_x0000_i6293" type="#_x0000_t75" style="width:12.75pt;height:14.25pt" o:ole="">
            <v:imagedata r:id="rId9534" o:title=""/>
          </v:shape>
          <o:OLEObject Type="Embed" ProgID="Equation.DSMT4" ShapeID="_x0000_i6293" DrawAspect="Content" ObjectID="_1796845355" r:id="rId9535"/>
        </w:object>
      </w:r>
      <w:r w:rsidRPr="00330A7E">
        <w:rPr>
          <w:rFonts w:ascii="Times New Roman" w:hAnsi="Times New Roman" w:cs="Times New Roman"/>
          <w:sz w:val="24"/>
          <w:szCs w:val="24"/>
        </w:rPr>
        <w:t xml:space="preserve"> nên </w:t>
      </w:r>
      <w:r w:rsidRPr="00330A7E">
        <w:rPr>
          <w:rFonts w:ascii="Times New Roman" w:hAnsi="Times New Roman" w:cs="Times New Roman"/>
          <w:position w:val="-6"/>
          <w:sz w:val="24"/>
          <w:szCs w:val="24"/>
        </w:rPr>
        <w:object w:dxaOrig="1100" w:dyaOrig="279" w14:anchorId="6217EF60">
          <v:shape id="_x0000_i6294" type="#_x0000_t75" style="width:54.75pt;height:14.25pt" o:ole="">
            <v:imagedata r:id="rId9536" o:title=""/>
          </v:shape>
          <o:OLEObject Type="Embed" ProgID="Equation.DSMT4" ShapeID="_x0000_i6294" DrawAspect="Content" ObjectID="_1796845356" r:id="rId9537"/>
        </w:object>
      </w:r>
      <w:r w:rsidRPr="00330A7E">
        <w:rPr>
          <w:rFonts w:ascii="Times New Roman" w:hAnsi="Times New Roman" w:cs="Times New Roman"/>
          <w:sz w:val="24"/>
          <w:szCs w:val="24"/>
        </w:rPr>
        <w:t>.</w:t>
      </w:r>
    </w:p>
    <w:p w14:paraId="56CFA4C4"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Do đó </w:t>
      </w:r>
      <w:r w:rsidRPr="00330A7E">
        <w:rPr>
          <w:rFonts w:ascii="Times New Roman" w:hAnsi="Times New Roman" w:cs="Times New Roman"/>
          <w:position w:val="-30"/>
          <w:sz w:val="24"/>
          <w:szCs w:val="24"/>
        </w:rPr>
        <w:object w:dxaOrig="5420" w:dyaOrig="720" w14:anchorId="4B472D16">
          <v:shape id="_x0000_i6295" type="#_x0000_t75" style="width:270.75pt;height:36pt" o:ole="">
            <v:imagedata r:id="rId9538" o:title=""/>
          </v:shape>
          <o:OLEObject Type="Embed" ProgID="Equation.DSMT4" ShapeID="_x0000_i6295" DrawAspect="Content" ObjectID="_1796845357" r:id="rId9539"/>
        </w:object>
      </w:r>
      <w:r w:rsidRPr="00330A7E">
        <w:rPr>
          <w:rFonts w:ascii="Times New Roman" w:hAnsi="Times New Roman" w:cs="Times New Roman"/>
          <w:sz w:val="24"/>
          <w:szCs w:val="24"/>
        </w:rPr>
        <w:t>.</w:t>
      </w:r>
    </w:p>
    <w:p w14:paraId="76F0CDDD"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Mặt khác, </w:t>
      </w:r>
      <w:r w:rsidRPr="00330A7E">
        <w:rPr>
          <w:rFonts w:ascii="Times New Roman" w:hAnsi="Times New Roman" w:cs="Times New Roman"/>
          <w:position w:val="-12"/>
          <w:sz w:val="24"/>
          <w:szCs w:val="24"/>
        </w:rPr>
        <w:object w:dxaOrig="2799" w:dyaOrig="440" w14:anchorId="04997E76">
          <v:shape id="_x0000_i6296" type="#_x0000_t75" style="width:139.5pt;height:21.75pt" o:ole="">
            <v:imagedata r:id="rId9540" o:title=""/>
          </v:shape>
          <o:OLEObject Type="Embed" ProgID="Equation.DSMT4" ShapeID="_x0000_i6296" DrawAspect="Content" ObjectID="_1796845358" r:id="rId9541"/>
        </w:object>
      </w:r>
      <w:r w:rsidRPr="00330A7E">
        <w:rPr>
          <w:rFonts w:ascii="Times New Roman" w:hAnsi="Times New Roman" w:cs="Times New Roman"/>
          <w:sz w:val="24"/>
          <w:szCs w:val="24"/>
        </w:rPr>
        <w:t xml:space="preserve"> nên </w:t>
      </w:r>
      <w:r w:rsidRPr="00330A7E">
        <w:rPr>
          <w:rFonts w:ascii="Times New Roman" w:hAnsi="Times New Roman" w:cs="Times New Roman"/>
          <w:position w:val="-52"/>
          <w:sz w:val="24"/>
          <w:szCs w:val="24"/>
        </w:rPr>
        <w:object w:dxaOrig="1380" w:dyaOrig="1160" w14:anchorId="0F9523B3">
          <v:shape id="_x0000_i6297" type="#_x0000_t75" style="width:69.75pt;height:57.75pt" o:ole="">
            <v:imagedata r:id="rId9542" o:title=""/>
          </v:shape>
          <o:OLEObject Type="Embed" ProgID="Equation.DSMT4" ShapeID="_x0000_i6297" DrawAspect="Content" ObjectID="_1796845359" r:id="rId9543"/>
        </w:object>
      </w:r>
    </w:p>
    <w:p w14:paraId="0F168F40"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Từ đó </w:t>
      </w:r>
      <w:r w:rsidRPr="00330A7E">
        <w:rPr>
          <w:rFonts w:ascii="Times New Roman" w:hAnsi="Times New Roman" w:cs="Times New Roman"/>
          <w:position w:val="-52"/>
          <w:sz w:val="24"/>
          <w:szCs w:val="24"/>
        </w:rPr>
        <w:object w:dxaOrig="2860" w:dyaOrig="1160" w14:anchorId="678751A8">
          <v:shape id="_x0000_i6298" type="#_x0000_t75" style="width:143.25pt;height:57.75pt" o:ole="">
            <v:imagedata r:id="rId9544" o:title=""/>
          </v:shape>
          <o:OLEObject Type="Embed" ProgID="Equation.DSMT4" ShapeID="_x0000_i6298" DrawAspect="Content" ObjectID="_1796845360" r:id="rId9545"/>
        </w:object>
      </w:r>
      <w:r w:rsidRPr="00330A7E">
        <w:rPr>
          <w:rFonts w:ascii="Times New Roman" w:hAnsi="Times New Roman" w:cs="Times New Roman"/>
          <w:sz w:val="24"/>
          <w:szCs w:val="24"/>
        </w:rPr>
        <w:t>.</w:t>
      </w:r>
    </w:p>
    <w:p w14:paraId="6F823661" w14:textId="77777777" w:rsidR="00ED397D" w:rsidRPr="00330A7E" w:rsidRDefault="00ED397D" w:rsidP="000E1E56">
      <w:pPr>
        <w:pStyle w:val="ListParagraph"/>
        <w:numPr>
          <w:ilvl w:val="0"/>
          <w:numId w:val="74"/>
        </w:numPr>
        <w:tabs>
          <w:tab w:val="left" w:pos="992"/>
        </w:tabs>
        <w:spacing w:before="120" w:line="276" w:lineRule="auto"/>
        <w:jc w:val="left"/>
        <w:rPr>
          <w:rFonts w:ascii="Times New Roman" w:hAnsi="Times New Roman" w:cs="Times New Roman"/>
          <w:i/>
          <w:sz w:val="24"/>
          <w:szCs w:val="24"/>
        </w:rPr>
      </w:pPr>
      <w:r w:rsidRPr="00330A7E">
        <w:rPr>
          <w:rFonts w:ascii="Times New Roman" w:hAnsi="Times New Roman" w:cs="Times New Roman"/>
          <w:sz w:val="24"/>
          <w:szCs w:val="24"/>
        </w:rPr>
        <w:t xml:space="preserve">Trong một kì thi tốt nghiệp trung học phổ thông, một tỉnh </w:t>
      </w:r>
      <w:r w:rsidRPr="00330A7E">
        <w:rPr>
          <w:rFonts w:ascii="Times New Roman" w:hAnsi="Times New Roman" w:cs="Times New Roman"/>
          <w:position w:val="-4"/>
          <w:sz w:val="24"/>
          <w:szCs w:val="24"/>
        </w:rPr>
        <w:object w:dxaOrig="260" w:dyaOrig="260" w14:anchorId="4D548CBF">
          <v:shape id="_x0000_i6299" type="#_x0000_t75" style="width:12.75pt;height:12.75pt" o:ole="">
            <v:imagedata r:id="rId9546" o:title=""/>
          </v:shape>
          <o:OLEObject Type="Embed" ProgID="Equation.DSMT4" ShapeID="_x0000_i6299" DrawAspect="Content" ObjectID="_1796845361" r:id="rId9547"/>
        </w:object>
      </w:r>
      <w:r w:rsidRPr="00330A7E">
        <w:rPr>
          <w:rFonts w:ascii="Times New Roman" w:hAnsi="Times New Roman" w:cs="Times New Roman"/>
          <w:sz w:val="24"/>
          <w:szCs w:val="24"/>
        </w:rPr>
        <w:t xml:space="preserve"> có 80% học sinh lựa chọn tổ hợp A00 (gồm các môn Toán, Vật lí, Hoá học). Biết rằng, nếu một học sinh chọn tổ hợp A00 thì xác suất để học sinh đó đỗ đại học là 0,6; còn nếu một học sinh không chọn tổ hợp A00 thì xác suất để học sinh đó đỗ đại học là 0,7. Chọn ngẫu nhiên một học sinh của tỉnh </w:t>
      </w:r>
      <w:r w:rsidRPr="00330A7E">
        <w:rPr>
          <w:rFonts w:ascii="Times New Roman" w:hAnsi="Times New Roman" w:cs="Times New Roman"/>
          <w:position w:val="-4"/>
          <w:sz w:val="24"/>
          <w:szCs w:val="24"/>
        </w:rPr>
        <w:object w:dxaOrig="260" w:dyaOrig="260" w14:anchorId="3FA858BF">
          <v:shape id="_x0000_i6300" type="#_x0000_t75" style="width:12.75pt;height:12.75pt" o:ole="">
            <v:imagedata r:id="rId9548" o:title=""/>
          </v:shape>
          <o:OLEObject Type="Embed" ProgID="Equation.DSMT4" ShapeID="_x0000_i6300" DrawAspect="Content" ObjectID="_1796845362" r:id="rId9549"/>
        </w:object>
      </w:r>
      <w:r w:rsidRPr="00330A7E">
        <w:rPr>
          <w:rFonts w:ascii="Times New Roman" w:hAnsi="Times New Roman" w:cs="Times New Roman"/>
          <w:sz w:val="24"/>
          <w:szCs w:val="24"/>
        </w:rPr>
        <w:t xml:space="preserve"> đã tốt nghiệp trung học phổ thông trong kì thi trên. Biết rằng học sinh này đã đỗ đại học. Tính xác suất để học sinh đó chọn tổ hợp A00. </w:t>
      </w:r>
      <w:r w:rsidRPr="00330A7E">
        <w:rPr>
          <w:rFonts w:ascii="Times New Roman" w:hAnsi="Times New Roman" w:cs="Times New Roman"/>
          <w:b/>
          <w:sz w:val="24"/>
          <w:szCs w:val="24"/>
        </w:rPr>
        <w:t>(Kết quả làm tròn đến hàng phần trăm).</w:t>
      </w:r>
    </w:p>
    <w:p w14:paraId="716D26EA" w14:textId="77777777" w:rsidR="00ED397D" w:rsidRPr="00330A7E" w:rsidRDefault="00ED397D" w:rsidP="00330A7E">
      <w:pPr>
        <w:spacing w:after="0"/>
        <w:ind w:left="992"/>
        <w:jc w:val="center"/>
        <w:rPr>
          <w:rFonts w:ascii="Times New Roman" w:eastAsia="Times New Roman" w:hAnsi="Times New Roman" w:cs="Times New Roman"/>
          <w:b/>
          <w:i/>
          <w:noProof/>
          <w:color w:val="C00000"/>
          <w:sz w:val="24"/>
          <w:szCs w:val="24"/>
          <w:lang w:eastAsia="vi-VN"/>
        </w:rPr>
      </w:pPr>
      <w:r w:rsidRPr="00330A7E">
        <w:rPr>
          <w:rFonts w:ascii="Times New Roman" w:eastAsia="Times New Roman" w:hAnsi="Times New Roman" w:cs="Times New Roman"/>
          <w:noProof/>
          <w:color w:val="C00000"/>
          <w:sz w:val="24"/>
          <w:szCs w:val="24"/>
          <w:lang w:eastAsia="vi-VN"/>
        </w:rPr>
        <w:sym w:font="Wingdings" w:char="F040"/>
      </w:r>
      <w:r w:rsidRPr="00330A7E">
        <w:rPr>
          <w:rFonts w:ascii="Times New Roman" w:eastAsia="Times New Roman" w:hAnsi="Times New Roman" w:cs="Times New Roman"/>
          <w:noProof/>
          <w:color w:val="C00000"/>
          <w:sz w:val="24"/>
          <w:szCs w:val="24"/>
          <w:lang w:eastAsia="vi-VN"/>
        </w:rPr>
        <w:t xml:space="preserve"> </w:t>
      </w:r>
      <w:r w:rsidRPr="00330A7E">
        <w:rPr>
          <w:rFonts w:ascii="Times New Roman" w:eastAsia="Times New Roman" w:hAnsi="Times New Roman" w:cs="Times New Roman"/>
          <w:b/>
          <w:i/>
          <w:noProof/>
          <w:color w:val="C00000"/>
          <w:sz w:val="24"/>
          <w:szCs w:val="24"/>
          <w:lang w:eastAsia="vi-VN"/>
        </w:rPr>
        <w:t>Lời giải</w:t>
      </w:r>
    </w:p>
    <w:p w14:paraId="037ACCA2" w14:textId="77777777" w:rsidR="00ED397D" w:rsidRPr="00330A7E" w:rsidRDefault="00ED397D" w:rsidP="00330A7E">
      <w:pPr>
        <w:spacing w:after="0"/>
        <w:ind w:left="992" w:hanging="3"/>
        <w:rPr>
          <w:rFonts w:ascii="Times New Roman" w:eastAsia="Cambria" w:hAnsi="Times New Roman" w:cs="Times New Roman"/>
          <w:bCs/>
          <w:i/>
          <w:color w:val="C00000"/>
          <w:sz w:val="24"/>
          <w:szCs w:val="24"/>
        </w:rPr>
      </w:pPr>
      <w:r w:rsidRPr="00330A7E">
        <w:rPr>
          <w:rFonts w:ascii="Times New Roman" w:eastAsia="Times New Roman" w:hAnsi="Times New Roman" w:cs="Times New Roman"/>
          <w:b/>
          <w:i/>
          <w:color w:val="C00000"/>
          <w:sz w:val="24"/>
          <w:szCs w:val="24"/>
        </w:rPr>
        <w:t>Trả lời: 0,77</w:t>
      </w:r>
    </w:p>
    <w:p w14:paraId="19090C71"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Gọi </w:t>
      </w:r>
      <w:r w:rsidRPr="00330A7E">
        <w:rPr>
          <w:rFonts w:ascii="Times New Roman" w:hAnsi="Times New Roman" w:cs="Times New Roman"/>
          <w:position w:val="-4"/>
          <w:sz w:val="24"/>
          <w:szCs w:val="24"/>
        </w:rPr>
        <w:object w:dxaOrig="260" w:dyaOrig="260" w14:anchorId="38617DAA">
          <v:shape id="_x0000_i6301" type="#_x0000_t75" style="width:12.75pt;height:12.75pt" o:ole="">
            <v:imagedata r:id="rId9550" o:title=""/>
          </v:shape>
          <o:OLEObject Type="Embed" ProgID="Equation.DSMT4" ShapeID="_x0000_i6301" DrawAspect="Content" ObjectID="_1796845363" r:id="rId9551"/>
        </w:object>
      </w:r>
      <w:r w:rsidRPr="00330A7E">
        <w:rPr>
          <w:rFonts w:ascii="Times New Roman" w:hAnsi="Times New Roman" w:cs="Times New Roman"/>
          <w:sz w:val="24"/>
          <w:szCs w:val="24"/>
        </w:rPr>
        <w:t>: “</w:t>
      </w:r>
      <w:r w:rsidRPr="00330A7E">
        <w:rPr>
          <w:rFonts w:ascii="Times New Roman" w:hAnsi="Times New Roman" w:cs="Times New Roman"/>
          <w:i/>
          <w:sz w:val="24"/>
          <w:szCs w:val="24"/>
        </w:rPr>
        <w:t xml:space="preserve">Học sinh đó chọn tổ hợp </w:t>
      </w:r>
      <w:r w:rsidRPr="00330A7E">
        <w:rPr>
          <w:rFonts w:ascii="Times New Roman" w:hAnsi="Times New Roman" w:cs="Times New Roman"/>
          <w:i/>
          <w:position w:val="-6"/>
          <w:sz w:val="24"/>
          <w:szCs w:val="24"/>
        </w:rPr>
        <w:object w:dxaOrig="499" w:dyaOrig="279" w14:anchorId="0F1EBA47">
          <v:shape id="_x0000_i6302" type="#_x0000_t75" style="width:24.75pt;height:14.25pt" o:ole="">
            <v:imagedata r:id="rId9552" o:title=""/>
          </v:shape>
          <o:OLEObject Type="Embed" ProgID="Equation.DSMT4" ShapeID="_x0000_i6302" DrawAspect="Content" ObjectID="_1796845364" r:id="rId9553"/>
        </w:object>
      </w:r>
      <w:r w:rsidRPr="00330A7E">
        <w:rPr>
          <w:rFonts w:ascii="Times New Roman" w:hAnsi="Times New Roman" w:cs="Times New Roman"/>
          <w:i/>
          <w:sz w:val="24"/>
          <w:szCs w:val="24"/>
        </w:rPr>
        <w:t>”;</w:t>
      </w:r>
    </w:p>
    <w:p w14:paraId="0B2EF743"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Và </w:t>
      </w:r>
      <w:r w:rsidRPr="00330A7E">
        <w:rPr>
          <w:rFonts w:ascii="Times New Roman" w:hAnsi="Times New Roman" w:cs="Times New Roman"/>
          <w:position w:val="-4"/>
          <w:sz w:val="24"/>
          <w:szCs w:val="24"/>
        </w:rPr>
        <w:object w:dxaOrig="220" w:dyaOrig="260" w14:anchorId="28DCEF44">
          <v:shape id="_x0000_i6303" type="#_x0000_t75" style="width:10.5pt;height:12.75pt" o:ole="">
            <v:imagedata r:id="rId9554" o:title=""/>
          </v:shape>
          <o:OLEObject Type="Embed" ProgID="Equation.DSMT4" ShapeID="_x0000_i6303" DrawAspect="Content" ObjectID="_1796845365" r:id="rId9555"/>
        </w:object>
      </w:r>
      <w:r w:rsidRPr="00330A7E">
        <w:rPr>
          <w:rFonts w:ascii="Times New Roman" w:hAnsi="Times New Roman" w:cs="Times New Roman"/>
          <w:sz w:val="24"/>
          <w:szCs w:val="24"/>
        </w:rPr>
        <w:t>: “</w:t>
      </w:r>
      <w:r w:rsidRPr="00330A7E">
        <w:rPr>
          <w:rFonts w:ascii="Times New Roman" w:hAnsi="Times New Roman" w:cs="Times New Roman"/>
          <w:i/>
          <w:sz w:val="24"/>
          <w:szCs w:val="24"/>
        </w:rPr>
        <w:t>Học sinh đó đỗ đại học”.</w:t>
      </w:r>
    </w:p>
    <w:p w14:paraId="23D07F43"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Ta cần tính </w:t>
      </w:r>
      <w:r w:rsidRPr="00330A7E">
        <w:rPr>
          <w:rFonts w:ascii="Times New Roman" w:hAnsi="Times New Roman" w:cs="Times New Roman"/>
          <w:position w:val="-16"/>
          <w:sz w:val="24"/>
          <w:szCs w:val="24"/>
        </w:rPr>
        <w:object w:dxaOrig="920" w:dyaOrig="440" w14:anchorId="3ED3C364">
          <v:shape id="_x0000_i6304" type="#_x0000_t75" style="width:46.5pt;height:21.75pt" o:ole="">
            <v:imagedata r:id="rId9556" o:title=""/>
          </v:shape>
          <o:OLEObject Type="Embed" ProgID="Equation.DSMT4" ShapeID="_x0000_i6304" DrawAspect="Content" ObjectID="_1796845366" r:id="rId9557"/>
        </w:object>
      </w:r>
      <w:r w:rsidRPr="00330A7E">
        <w:rPr>
          <w:rFonts w:ascii="Times New Roman" w:hAnsi="Times New Roman" w:cs="Times New Roman"/>
          <w:sz w:val="24"/>
          <w:szCs w:val="24"/>
        </w:rPr>
        <w:t>.</w:t>
      </w:r>
    </w:p>
    <w:p w14:paraId="10AEF07B"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Theo công thức Bayes, ta cần biết: </w:t>
      </w:r>
      <w:r w:rsidRPr="00330A7E">
        <w:rPr>
          <w:rFonts w:ascii="Times New Roman" w:hAnsi="Times New Roman" w:cs="Times New Roman"/>
          <w:position w:val="-20"/>
          <w:sz w:val="24"/>
          <w:szCs w:val="24"/>
        </w:rPr>
        <w:object w:dxaOrig="3240" w:dyaOrig="520" w14:anchorId="5CFBBC4D">
          <v:shape id="_x0000_i6305" type="#_x0000_t75" style="width:162pt;height:25.5pt" o:ole="">
            <v:imagedata r:id="rId9558" o:title=""/>
          </v:shape>
          <o:OLEObject Type="Embed" ProgID="Equation.DSMT4" ShapeID="_x0000_i6305" DrawAspect="Content" ObjectID="_1796845367" r:id="rId9559"/>
        </w:object>
      </w:r>
      <w:r w:rsidRPr="00330A7E">
        <w:rPr>
          <w:rFonts w:ascii="Times New Roman" w:hAnsi="Times New Roman" w:cs="Times New Roman"/>
          <w:sz w:val="24"/>
          <w:szCs w:val="24"/>
        </w:rPr>
        <w:t>.</w:t>
      </w:r>
    </w:p>
    <w:p w14:paraId="224C4892"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Ta có: </w:t>
      </w:r>
      <w:r w:rsidRPr="00330A7E">
        <w:rPr>
          <w:rFonts w:ascii="Times New Roman" w:hAnsi="Times New Roman" w:cs="Times New Roman"/>
          <w:position w:val="-16"/>
          <w:sz w:val="24"/>
          <w:szCs w:val="24"/>
        </w:rPr>
        <w:object w:dxaOrig="1260" w:dyaOrig="440" w14:anchorId="4073C22B">
          <v:shape id="_x0000_i6306" type="#_x0000_t75" style="width:62.25pt;height:21.75pt" o:ole="">
            <v:imagedata r:id="rId9560" o:title=""/>
          </v:shape>
          <o:OLEObject Type="Embed" ProgID="Equation.DSMT4" ShapeID="_x0000_i6306" DrawAspect="Content" ObjectID="_1796845368" r:id="rId9561"/>
        </w:object>
      </w:r>
      <w:r w:rsidRPr="00330A7E">
        <w:rPr>
          <w:rFonts w:ascii="Times New Roman" w:hAnsi="Times New Roman" w:cs="Times New Roman"/>
          <w:position w:val="-20"/>
          <w:sz w:val="24"/>
          <w:szCs w:val="24"/>
        </w:rPr>
        <w:object w:dxaOrig="3120" w:dyaOrig="520" w14:anchorId="33ECD08D">
          <v:shape id="_x0000_i6307" type="#_x0000_t75" style="width:156.75pt;height:25.5pt" o:ole="">
            <v:imagedata r:id="rId9562" o:title=""/>
          </v:shape>
          <o:OLEObject Type="Embed" ProgID="Equation.DSMT4" ShapeID="_x0000_i6307" DrawAspect="Content" ObjectID="_1796845369" r:id="rId9563"/>
        </w:object>
      </w:r>
      <w:r w:rsidRPr="00330A7E">
        <w:rPr>
          <w:rFonts w:ascii="Times New Roman" w:hAnsi="Times New Roman" w:cs="Times New Roman"/>
          <w:sz w:val="24"/>
          <w:szCs w:val="24"/>
        </w:rPr>
        <w:t>.</w:t>
      </w:r>
    </w:p>
    <w:p w14:paraId="6388D11E"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eastAsia="Yu Gothic" w:hAnsi="Times New Roman" w:cs="Times New Roman"/>
          <w:sz w:val="24"/>
          <w:szCs w:val="24"/>
        </w:rPr>
        <w:t>»</w:t>
      </w:r>
      <w:r w:rsidRPr="00330A7E">
        <w:rPr>
          <w:rFonts w:ascii="Times New Roman" w:hAnsi="Times New Roman" w:cs="Times New Roman"/>
          <w:sz w:val="24"/>
          <w:szCs w:val="24"/>
        </w:rPr>
        <w:t xml:space="preserve"> </w:t>
      </w:r>
      <w:r w:rsidRPr="00330A7E">
        <w:rPr>
          <w:rFonts w:ascii="Times New Roman" w:hAnsi="Times New Roman" w:cs="Times New Roman"/>
          <w:position w:val="-16"/>
          <w:sz w:val="24"/>
          <w:szCs w:val="24"/>
        </w:rPr>
        <w:object w:dxaOrig="920" w:dyaOrig="440" w14:anchorId="1F097E67">
          <v:shape id="_x0000_i6308" type="#_x0000_t75" style="width:46.5pt;height:21.75pt" o:ole="">
            <v:imagedata r:id="rId9564" o:title=""/>
          </v:shape>
          <o:OLEObject Type="Embed" ProgID="Equation.DSMT4" ShapeID="_x0000_i6308" DrawAspect="Content" ObjectID="_1796845370" r:id="rId9565"/>
        </w:object>
      </w:r>
      <w:r w:rsidRPr="00330A7E">
        <w:rPr>
          <w:rFonts w:ascii="Times New Roman" w:hAnsi="Times New Roman" w:cs="Times New Roman"/>
          <w:sz w:val="24"/>
          <w:szCs w:val="24"/>
        </w:rPr>
        <w:t xml:space="preserve"> là xác suất để một học sinh đỗ đại học với điều kiện học sinh đó chọn tổ hợp </w:t>
      </w:r>
      <w:r w:rsidRPr="00330A7E">
        <w:rPr>
          <w:rFonts w:ascii="Times New Roman" w:hAnsi="Times New Roman" w:cs="Times New Roman"/>
          <w:position w:val="-6"/>
          <w:sz w:val="24"/>
          <w:szCs w:val="24"/>
        </w:rPr>
        <w:object w:dxaOrig="499" w:dyaOrig="279" w14:anchorId="4A42EC57">
          <v:shape id="_x0000_i6309" type="#_x0000_t75" style="width:24.75pt;height:14.25pt" o:ole="">
            <v:imagedata r:id="rId9566" o:title=""/>
          </v:shape>
          <o:OLEObject Type="Embed" ProgID="Equation.DSMT4" ShapeID="_x0000_i6309" DrawAspect="Content" ObjectID="_1796845371" r:id="rId9567"/>
        </w:object>
      </w:r>
    </w:p>
    <w:p w14:paraId="12CB6210" w14:textId="77777777" w:rsidR="00ED397D" w:rsidRPr="00330A7E" w:rsidRDefault="00ED397D" w:rsidP="00330A7E">
      <w:pPr>
        <w:spacing w:after="0"/>
        <w:ind w:left="992"/>
        <w:rPr>
          <w:rFonts w:ascii="Times New Roman" w:hAnsi="Times New Roman" w:cs="Times New Roman"/>
          <w:sz w:val="24"/>
          <w:szCs w:val="24"/>
        </w:rPr>
      </w:pPr>
      <w:r w:rsidRPr="00330A7E">
        <w:rPr>
          <w:rFonts w:ascii="Cambria Math" w:hAnsi="Cambria Math" w:cs="Cambria Math"/>
          <w:sz w:val="24"/>
          <w:szCs w:val="24"/>
        </w:rPr>
        <w:t>⇒</w:t>
      </w:r>
      <w:r w:rsidRPr="00330A7E">
        <w:rPr>
          <w:rFonts w:ascii="Times New Roman" w:hAnsi="Times New Roman" w:cs="Times New Roman"/>
          <w:position w:val="-16"/>
          <w:sz w:val="24"/>
          <w:szCs w:val="24"/>
        </w:rPr>
        <w:object w:dxaOrig="1480" w:dyaOrig="440" w14:anchorId="0471A4EB">
          <v:shape id="_x0000_i6310" type="#_x0000_t75" style="width:73.5pt;height:21.75pt" o:ole="">
            <v:imagedata r:id="rId9568" o:title=""/>
          </v:shape>
          <o:OLEObject Type="Embed" ProgID="Equation.DSMT4" ShapeID="_x0000_i6310" DrawAspect="Content" ObjectID="_1796845372" r:id="rId9569"/>
        </w:object>
      </w:r>
      <w:r w:rsidRPr="00330A7E">
        <w:rPr>
          <w:rFonts w:ascii="Times New Roman" w:hAnsi="Times New Roman" w:cs="Times New Roman"/>
          <w:sz w:val="24"/>
          <w:szCs w:val="24"/>
        </w:rPr>
        <w:t>.</w:t>
      </w:r>
    </w:p>
    <w:p w14:paraId="1F7DC473"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eastAsia="Yu Gothic" w:hAnsi="Times New Roman" w:cs="Times New Roman"/>
          <w:sz w:val="24"/>
          <w:szCs w:val="24"/>
        </w:rPr>
        <w:t>»</w:t>
      </w:r>
      <w:r w:rsidRPr="00330A7E">
        <w:rPr>
          <w:rFonts w:ascii="Times New Roman" w:hAnsi="Times New Roman" w:cs="Times New Roman"/>
          <w:sz w:val="24"/>
          <w:szCs w:val="24"/>
        </w:rPr>
        <w:t xml:space="preserve"> </w:t>
      </w:r>
      <w:r w:rsidRPr="00330A7E">
        <w:rPr>
          <w:rFonts w:ascii="Times New Roman" w:hAnsi="Times New Roman" w:cs="Times New Roman"/>
          <w:position w:val="-20"/>
          <w:sz w:val="24"/>
          <w:szCs w:val="24"/>
        </w:rPr>
        <w:object w:dxaOrig="920" w:dyaOrig="520" w14:anchorId="16D080A6">
          <v:shape id="_x0000_i6311" type="#_x0000_t75" style="width:46.5pt;height:25.5pt" o:ole="">
            <v:imagedata r:id="rId9570" o:title=""/>
          </v:shape>
          <o:OLEObject Type="Embed" ProgID="Equation.DSMT4" ShapeID="_x0000_i6311" DrawAspect="Content" ObjectID="_1796845373" r:id="rId9571"/>
        </w:object>
      </w:r>
      <w:r w:rsidRPr="00330A7E">
        <w:rPr>
          <w:rFonts w:ascii="Times New Roman" w:hAnsi="Times New Roman" w:cs="Times New Roman"/>
          <w:sz w:val="24"/>
          <w:szCs w:val="24"/>
        </w:rPr>
        <w:t xml:space="preserve"> là xác suất để một học sinh đỗ đại học với điều kiện học sinh đó không chọn tổ hợp </w:t>
      </w:r>
      <w:r w:rsidRPr="00330A7E">
        <w:rPr>
          <w:rFonts w:ascii="Times New Roman" w:hAnsi="Times New Roman" w:cs="Times New Roman"/>
          <w:position w:val="-6"/>
          <w:sz w:val="24"/>
          <w:szCs w:val="24"/>
        </w:rPr>
        <w:object w:dxaOrig="499" w:dyaOrig="279" w14:anchorId="57E41966">
          <v:shape id="_x0000_i6312" type="#_x0000_t75" style="width:24.75pt;height:14.25pt" o:ole="">
            <v:imagedata r:id="rId9572" o:title=""/>
          </v:shape>
          <o:OLEObject Type="Embed" ProgID="Equation.DSMT4" ShapeID="_x0000_i6312" DrawAspect="Content" ObjectID="_1796845374" r:id="rId9573"/>
        </w:object>
      </w:r>
      <w:r w:rsidRPr="00330A7E">
        <w:rPr>
          <w:rFonts w:ascii="Times New Roman" w:hAnsi="Times New Roman" w:cs="Times New Roman"/>
          <w:sz w:val="24"/>
          <w:szCs w:val="24"/>
        </w:rPr>
        <w:t xml:space="preserve"> </w:t>
      </w:r>
      <w:r w:rsidRPr="00330A7E">
        <w:rPr>
          <w:rFonts w:ascii="Times New Roman" w:hAnsi="Times New Roman" w:cs="Times New Roman"/>
          <w:position w:val="-20"/>
          <w:sz w:val="24"/>
          <w:szCs w:val="24"/>
        </w:rPr>
        <w:object w:dxaOrig="1780" w:dyaOrig="520" w14:anchorId="64AF47A0">
          <v:shape id="_x0000_i6313" type="#_x0000_t75" style="width:89.25pt;height:25.5pt" o:ole="">
            <v:imagedata r:id="rId9574" o:title=""/>
          </v:shape>
          <o:OLEObject Type="Embed" ProgID="Equation.DSMT4" ShapeID="_x0000_i6313" DrawAspect="Content" ObjectID="_1796845375" r:id="rId9575"/>
        </w:object>
      </w:r>
      <w:r w:rsidRPr="00330A7E">
        <w:rPr>
          <w:rFonts w:ascii="Times New Roman" w:hAnsi="Times New Roman" w:cs="Times New Roman"/>
          <w:sz w:val="24"/>
          <w:szCs w:val="24"/>
        </w:rPr>
        <w:t>.</w:t>
      </w:r>
    </w:p>
    <w:p w14:paraId="36E631F1"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Thay vào công thức Bayes ta được:</w:t>
      </w:r>
    </w:p>
    <w:p w14:paraId="3816ACF0"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position w:val="-44"/>
          <w:sz w:val="24"/>
          <w:szCs w:val="24"/>
        </w:rPr>
        <w:object w:dxaOrig="7140" w:dyaOrig="900" w14:anchorId="335BC2B5">
          <v:shape id="_x0000_i6314" type="#_x0000_t75" style="width:357pt;height:45.75pt" o:ole="">
            <v:imagedata r:id="rId9576" o:title=""/>
          </v:shape>
          <o:OLEObject Type="Embed" ProgID="Equation.DSMT4" ShapeID="_x0000_i6314" DrawAspect="Content" ObjectID="_1796845376" r:id="rId9577"/>
        </w:object>
      </w:r>
      <w:r w:rsidRPr="00330A7E">
        <w:rPr>
          <w:rFonts w:ascii="Times New Roman" w:hAnsi="Times New Roman" w:cs="Times New Roman"/>
          <w:sz w:val="24"/>
          <w:szCs w:val="24"/>
        </w:rPr>
        <w:t>.</w:t>
      </w:r>
    </w:p>
    <w:p w14:paraId="58F54A7A" w14:textId="77777777" w:rsidR="00ED397D" w:rsidRPr="00330A7E" w:rsidRDefault="00ED397D" w:rsidP="000E1E56">
      <w:pPr>
        <w:pStyle w:val="ListParagraph"/>
        <w:numPr>
          <w:ilvl w:val="0"/>
          <w:numId w:val="74"/>
        </w:numPr>
        <w:tabs>
          <w:tab w:val="left" w:pos="992"/>
        </w:tabs>
        <w:spacing w:before="120" w:line="276" w:lineRule="auto"/>
        <w:rPr>
          <w:rFonts w:ascii="Times New Roman" w:eastAsia="Times New Roman" w:hAnsi="Times New Roman" w:cs="Times New Roman"/>
          <w:bCs/>
          <w:i/>
          <w:iCs/>
          <w:sz w:val="24"/>
          <w:szCs w:val="24"/>
          <w:lang w:val="pt-BR"/>
        </w:rPr>
      </w:pPr>
      <w:r w:rsidRPr="00330A7E">
        <w:rPr>
          <w:rFonts w:ascii="Times New Roman" w:eastAsia="Times New Roman" w:hAnsi="Times New Roman" w:cs="Times New Roman"/>
          <w:sz w:val="24"/>
          <w:szCs w:val="24"/>
          <w:lang w:val="pt-BR"/>
        </w:rPr>
        <w:t xml:space="preserve">Hai thành phố </w:t>
      </w:r>
      <w:r w:rsidRPr="00330A7E">
        <w:rPr>
          <w:rFonts w:ascii="Times New Roman" w:eastAsia="Times New Roman" w:hAnsi="Times New Roman" w:cs="Times New Roman"/>
          <w:i/>
          <w:sz w:val="24"/>
          <w:szCs w:val="24"/>
          <w:lang w:val="pt-BR"/>
        </w:rPr>
        <w:t>A</w:t>
      </w:r>
      <w:r w:rsidRPr="00330A7E">
        <w:rPr>
          <w:rFonts w:ascii="Times New Roman" w:eastAsia="Times New Roman" w:hAnsi="Times New Roman" w:cs="Times New Roman"/>
          <w:sz w:val="24"/>
          <w:szCs w:val="24"/>
          <w:lang w:val="pt-BR"/>
        </w:rPr>
        <w:t xml:space="preserve"> và </w:t>
      </w:r>
      <w:r w:rsidRPr="00330A7E">
        <w:rPr>
          <w:rFonts w:ascii="Times New Roman" w:eastAsia="Times New Roman" w:hAnsi="Times New Roman" w:cs="Times New Roman"/>
          <w:i/>
          <w:sz w:val="24"/>
          <w:szCs w:val="24"/>
          <w:lang w:val="pt-BR"/>
        </w:rPr>
        <w:t>B</w:t>
      </w:r>
      <w:r w:rsidRPr="00330A7E">
        <w:rPr>
          <w:rFonts w:ascii="Times New Roman" w:eastAsia="Times New Roman" w:hAnsi="Times New Roman" w:cs="Times New Roman"/>
          <w:sz w:val="24"/>
          <w:szCs w:val="24"/>
          <w:lang w:val="pt-BR"/>
        </w:rPr>
        <w:t xml:space="preserve"> cách nhau một con sông. Người ta xây dựng một cây cầu </w:t>
      </w:r>
      <w:r w:rsidRPr="00330A7E">
        <w:rPr>
          <w:rFonts w:ascii="Times New Roman" w:eastAsia="Times New Roman" w:hAnsi="Times New Roman" w:cs="Times New Roman"/>
          <w:i/>
          <w:sz w:val="24"/>
          <w:szCs w:val="24"/>
          <w:lang w:val="pt-BR"/>
        </w:rPr>
        <w:t>EF</w:t>
      </w:r>
      <w:r w:rsidRPr="00330A7E">
        <w:rPr>
          <w:rFonts w:ascii="Times New Roman" w:eastAsia="Times New Roman" w:hAnsi="Times New Roman" w:cs="Times New Roman"/>
          <w:sz w:val="24"/>
          <w:szCs w:val="24"/>
          <w:lang w:val="pt-BR"/>
        </w:rPr>
        <w:t xml:space="preserve"> bắc qua sông biết rằng thành phố </w:t>
      </w:r>
      <w:r w:rsidRPr="00330A7E">
        <w:rPr>
          <w:rFonts w:ascii="Times New Roman" w:eastAsia="Times New Roman" w:hAnsi="Times New Roman" w:cs="Times New Roman"/>
          <w:i/>
          <w:sz w:val="24"/>
          <w:szCs w:val="24"/>
          <w:lang w:val="pt-BR"/>
        </w:rPr>
        <w:t>A</w:t>
      </w:r>
      <w:r w:rsidRPr="00330A7E">
        <w:rPr>
          <w:rFonts w:ascii="Times New Roman" w:eastAsia="Times New Roman" w:hAnsi="Times New Roman" w:cs="Times New Roman"/>
          <w:sz w:val="24"/>
          <w:szCs w:val="24"/>
          <w:lang w:val="pt-BR"/>
        </w:rPr>
        <w:t xml:space="preserve"> cách con sông một khoảng là </w:t>
      </w:r>
      <w:r w:rsidRPr="00330A7E">
        <w:rPr>
          <w:rFonts w:ascii="Times New Roman" w:hAnsi="Times New Roman" w:cs="Times New Roman"/>
          <w:position w:val="-6"/>
          <w:sz w:val="24"/>
          <w:szCs w:val="24"/>
        </w:rPr>
        <w:drawing>
          <wp:inline distT="0" distB="0" distL="0" distR="0" wp14:anchorId="48EEC6D3" wp14:editId="0B4E75B5">
            <wp:extent cx="297180" cy="182880"/>
            <wp:effectExtent l="0" t="0" r="7620" b="7620"/>
            <wp:docPr id="3787168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9061" cstate="print">
                      <a:extLst>
                        <a:ext uri="{28A0092B-C50C-407E-A947-70E740481C1C}">
                          <a14:useLocalDpi xmlns:a14="http://schemas.microsoft.com/office/drawing/2010/main" val="0"/>
                        </a:ext>
                      </a:extLst>
                    </a:blip>
                    <a:srcRect/>
                    <a:stretch>
                      <a:fillRect/>
                    </a:stretch>
                  </pic:blipFill>
                  <pic:spPr bwMode="auto">
                    <a:xfrm>
                      <a:off x="0" y="0"/>
                      <a:ext cx="297180" cy="182880"/>
                    </a:xfrm>
                    <a:prstGeom prst="rect">
                      <a:avLst/>
                    </a:prstGeom>
                    <a:noFill/>
                    <a:ln>
                      <a:noFill/>
                    </a:ln>
                  </pic:spPr>
                </pic:pic>
              </a:graphicData>
            </a:graphic>
          </wp:inline>
        </w:drawing>
      </w:r>
      <w:r w:rsidRPr="00330A7E">
        <w:rPr>
          <w:rFonts w:ascii="Times New Roman" w:eastAsia="Times New Roman" w:hAnsi="Times New Roman" w:cs="Times New Roman"/>
          <w:sz w:val="24"/>
          <w:szCs w:val="24"/>
          <w:lang w:val="pt-BR"/>
        </w:rPr>
        <w:t xml:space="preserve"> và thành phố </w:t>
      </w:r>
      <w:r w:rsidRPr="00330A7E">
        <w:rPr>
          <w:rFonts w:ascii="Times New Roman" w:eastAsia="Times New Roman" w:hAnsi="Times New Roman" w:cs="Times New Roman"/>
          <w:i/>
          <w:sz w:val="24"/>
          <w:szCs w:val="24"/>
          <w:lang w:val="pt-BR"/>
        </w:rPr>
        <w:t>B</w:t>
      </w:r>
      <w:r w:rsidRPr="00330A7E">
        <w:rPr>
          <w:rFonts w:ascii="Times New Roman" w:eastAsia="Times New Roman" w:hAnsi="Times New Roman" w:cs="Times New Roman"/>
          <w:sz w:val="24"/>
          <w:szCs w:val="24"/>
          <w:lang w:val="pt-BR"/>
        </w:rPr>
        <w:t xml:space="preserve"> cách con sông một khoảng là </w:t>
      </w:r>
      <w:r w:rsidRPr="00330A7E">
        <w:rPr>
          <w:rFonts w:ascii="Times New Roman" w:hAnsi="Times New Roman" w:cs="Times New Roman"/>
          <w:position w:val="-6"/>
          <w:sz w:val="24"/>
          <w:szCs w:val="24"/>
        </w:rPr>
        <w:drawing>
          <wp:inline distT="0" distB="0" distL="0" distR="0" wp14:anchorId="5C064731" wp14:editId="77E6039B">
            <wp:extent cx="304800" cy="182880"/>
            <wp:effectExtent l="0" t="0" r="0" b="7620"/>
            <wp:docPr id="3787168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9062" cstate="print">
                      <a:extLst>
                        <a:ext uri="{28A0092B-C50C-407E-A947-70E740481C1C}">
                          <a14:useLocalDpi xmlns:a14="http://schemas.microsoft.com/office/drawing/2010/main" val="0"/>
                        </a:ext>
                      </a:extLst>
                    </a:blip>
                    <a:srcRect/>
                    <a:stretch>
                      <a:fillRect/>
                    </a:stretch>
                  </pic:blipFill>
                  <pic:spPr bwMode="auto">
                    <a:xfrm>
                      <a:off x="0" y="0"/>
                      <a:ext cx="304800" cy="182880"/>
                    </a:xfrm>
                    <a:prstGeom prst="rect">
                      <a:avLst/>
                    </a:prstGeom>
                    <a:noFill/>
                    <a:ln>
                      <a:noFill/>
                    </a:ln>
                  </pic:spPr>
                </pic:pic>
              </a:graphicData>
            </a:graphic>
          </wp:inline>
        </w:drawing>
      </w:r>
      <w:r w:rsidRPr="00330A7E">
        <w:rPr>
          <w:rFonts w:ascii="Times New Roman" w:eastAsia="Times New Roman" w:hAnsi="Times New Roman" w:cs="Times New Roman"/>
          <w:sz w:val="24"/>
          <w:szCs w:val="24"/>
          <w:lang w:val="pt-BR"/>
        </w:rPr>
        <w:t xml:space="preserve"> (hình vẽ), biết </w:t>
      </w:r>
      <w:r w:rsidRPr="00330A7E">
        <w:rPr>
          <w:rFonts w:ascii="Times New Roman" w:hAnsi="Times New Roman" w:cs="Times New Roman"/>
          <w:position w:val="-6"/>
          <w:sz w:val="24"/>
          <w:szCs w:val="24"/>
        </w:rPr>
        <w:drawing>
          <wp:inline distT="0" distB="0" distL="0" distR="0" wp14:anchorId="4E254539" wp14:editId="06DD758D">
            <wp:extent cx="1104900" cy="182880"/>
            <wp:effectExtent l="0" t="0" r="0" b="7620"/>
            <wp:docPr id="3787168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9063" cstate="print">
                      <a:extLst>
                        <a:ext uri="{28A0092B-C50C-407E-A947-70E740481C1C}">
                          <a14:useLocalDpi xmlns:a14="http://schemas.microsoft.com/office/drawing/2010/main" val="0"/>
                        </a:ext>
                      </a:extLst>
                    </a:blip>
                    <a:srcRect/>
                    <a:stretch>
                      <a:fillRect/>
                    </a:stretch>
                  </pic:blipFill>
                  <pic:spPr bwMode="auto">
                    <a:xfrm>
                      <a:off x="0" y="0"/>
                      <a:ext cx="1104900" cy="182880"/>
                    </a:xfrm>
                    <a:prstGeom prst="rect">
                      <a:avLst/>
                    </a:prstGeom>
                    <a:noFill/>
                    <a:ln>
                      <a:noFill/>
                    </a:ln>
                  </pic:spPr>
                </pic:pic>
              </a:graphicData>
            </a:graphic>
          </wp:inline>
        </w:drawing>
      </w:r>
      <w:r w:rsidRPr="00330A7E">
        <w:rPr>
          <w:rFonts w:ascii="Times New Roman" w:eastAsia="Times New Roman" w:hAnsi="Times New Roman" w:cs="Times New Roman"/>
          <w:sz w:val="24"/>
          <w:szCs w:val="24"/>
          <w:lang w:val="pt-BR"/>
        </w:rPr>
        <w:t xml:space="preserve"> và độ dài </w:t>
      </w:r>
      <w:r w:rsidRPr="00330A7E">
        <w:rPr>
          <w:rFonts w:ascii="Times New Roman" w:eastAsia="Times New Roman" w:hAnsi="Times New Roman" w:cs="Times New Roman"/>
          <w:i/>
          <w:sz w:val="24"/>
          <w:szCs w:val="24"/>
          <w:lang w:val="pt-BR"/>
        </w:rPr>
        <w:t>EF</w:t>
      </w:r>
      <w:r w:rsidRPr="00330A7E">
        <w:rPr>
          <w:rFonts w:ascii="Times New Roman" w:eastAsia="Times New Roman" w:hAnsi="Times New Roman" w:cs="Times New Roman"/>
          <w:sz w:val="24"/>
          <w:szCs w:val="24"/>
          <w:lang w:val="pt-BR"/>
        </w:rPr>
        <w:t xml:space="preserve"> không đổi. Hỏi xây cây cầu cách thành phố </w:t>
      </w:r>
      <w:r w:rsidRPr="00330A7E">
        <w:rPr>
          <w:rFonts w:ascii="Times New Roman" w:eastAsia="Times New Roman" w:hAnsi="Times New Roman" w:cs="Times New Roman"/>
          <w:i/>
          <w:sz w:val="24"/>
          <w:szCs w:val="24"/>
          <w:lang w:val="pt-BR"/>
        </w:rPr>
        <w:t>B</w:t>
      </w:r>
      <w:r w:rsidRPr="00330A7E">
        <w:rPr>
          <w:rFonts w:ascii="Times New Roman" w:eastAsia="Times New Roman" w:hAnsi="Times New Roman" w:cs="Times New Roman"/>
          <w:sz w:val="24"/>
          <w:szCs w:val="24"/>
          <w:lang w:val="pt-BR"/>
        </w:rPr>
        <w:t xml:space="preserve"> là bao nhiêu ki-lô-mét </w:t>
      </w:r>
      <w:r w:rsidRPr="00330A7E">
        <w:rPr>
          <w:rFonts w:ascii="Times New Roman" w:eastAsia="Times New Roman" w:hAnsi="Times New Roman" w:cs="Times New Roman"/>
          <w:b/>
          <w:sz w:val="24"/>
          <w:szCs w:val="24"/>
          <w:lang w:val="pt-BR"/>
        </w:rPr>
        <w:t>(kết quả làm tròn đến hàng đơn vị)</w:t>
      </w:r>
      <w:r w:rsidRPr="00330A7E">
        <w:rPr>
          <w:rFonts w:ascii="Times New Roman" w:eastAsia="Times New Roman" w:hAnsi="Times New Roman" w:cs="Times New Roman"/>
          <w:sz w:val="24"/>
          <w:szCs w:val="24"/>
          <w:lang w:val="pt-BR"/>
        </w:rPr>
        <w:t xml:space="preserve"> để đường đi từ thành phố </w:t>
      </w:r>
      <w:r w:rsidRPr="00330A7E">
        <w:rPr>
          <w:rFonts w:ascii="Times New Roman" w:eastAsia="Times New Roman" w:hAnsi="Times New Roman" w:cs="Times New Roman"/>
          <w:i/>
          <w:sz w:val="24"/>
          <w:szCs w:val="24"/>
          <w:lang w:val="pt-BR"/>
        </w:rPr>
        <w:t>A</w:t>
      </w:r>
      <w:r w:rsidRPr="00330A7E">
        <w:rPr>
          <w:rFonts w:ascii="Times New Roman" w:eastAsia="Times New Roman" w:hAnsi="Times New Roman" w:cs="Times New Roman"/>
          <w:sz w:val="24"/>
          <w:szCs w:val="24"/>
          <w:lang w:val="pt-BR"/>
        </w:rPr>
        <w:t xml:space="preserve"> đến thành phố </w:t>
      </w:r>
      <w:r w:rsidRPr="00330A7E">
        <w:rPr>
          <w:rFonts w:ascii="Times New Roman" w:eastAsia="Times New Roman" w:hAnsi="Times New Roman" w:cs="Times New Roman"/>
          <w:i/>
          <w:sz w:val="24"/>
          <w:szCs w:val="24"/>
          <w:lang w:val="pt-BR"/>
        </w:rPr>
        <w:t>B</w:t>
      </w:r>
      <w:r w:rsidRPr="00330A7E">
        <w:rPr>
          <w:rFonts w:ascii="Times New Roman" w:eastAsia="Times New Roman" w:hAnsi="Times New Roman" w:cs="Times New Roman"/>
          <w:sz w:val="24"/>
          <w:szCs w:val="24"/>
          <w:lang w:val="pt-BR"/>
        </w:rPr>
        <w:t xml:space="preserve"> là ngắn nhất (đi theo đường </w:t>
      </w:r>
      <w:r w:rsidRPr="00330A7E">
        <w:rPr>
          <w:rFonts w:ascii="Times New Roman" w:eastAsia="Times New Roman" w:hAnsi="Times New Roman" w:cs="Times New Roman"/>
          <w:i/>
          <w:sz w:val="24"/>
          <w:szCs w:val="24"/>
          <w:lang w:val="pt-BR"/>
        </w:rPr>
        <w:t>AEFB</w:t>
      </w:r>
      <w:r w:rsidRPr="00330A7E">
        <w:rPr>
          <w:rFonts w:ascii="Times New Roman" w:eastAsia="Times New Roman" w:hAnsi="Times New Roman" w:cs="Times New Roman"/>
          <w:sz w:val="24"/>
          <w:szCs w:val="24"/>
          <w:lang w:val="pt-BR"/>
        </w:rPr>
        <w:t>)?</w:t>
      </w:r>
    </w:p>
    <w:p w14:paraId="55371B9C" w14:textId="77777777" w:rsidR="00ED397D" w:rsidRPr="00330A7E" w:rsidRDefault="00ED397D" w:rsidP="00330A7E">
      <w:pPr>
        <w:spacing w:after="0"/>
        <w:ind w:left="992"/>
        <w:contextualSpacing/>
        <w:jc w:val="center"/>
        <w:rPr>
          <w:rFonts w:ascii="Times New Roman" w:eastAsia="Times New Roman" w:hAnsi="Times New Roman" w:cs="Times New Roman"/>
          <w:sz w:val="24"/>
          <w:szCs w:val="24"/>
          <w:lang w:val="pt-BR"/>
        </w:rPr>
      </w:pPr>
      <w:r w:rsidRPr="00330A7E">
        <w:rPr>
          <w:rFonts w:ascii="Times New Roman" w:eastAsia="Times New Roman" w:hAnsi="Times New Roman" w:cs="Times New Roman"/>
          <w:noProof/>
          <w:sz w:val="24"/>
          <w:szCs w:val="24"/>
          <w:lang w:eastAsia="en-US"/>
        </w:rPr>
        <w:lastRenderedPageBreak/>
        <w:drawing>
          <wp:inline distT="0" distB="0" distL="0" distR="0" wp14:anchorId="78F34D87" wp14:editId="28F233CC">
            <wp:extent cx="2485859" cy="1902488"/>
            <wp:effectExtent l="0" t="0" r="0" b="2540"/>
            <wp:docPr id="378716890" name="Picture 378716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72908" name="hh-removebg-preview.png"/>
                    <pic:cNvPicPr/>
                  </pic:nvPicPr>
                  <pic:blipFill>
                    <a:blip r:embed="rId9064">
                      <a:extLst>
                        <a:ext uri="{28A0092B-C50C-407E-A947-70E740481C1C}">
                          <a14:useLocalDpi xmlns:a14="http://schemas.microsoft.com/office/drawing/2010/main" val="0"/>
                        </a:ext>
                      </a:extLst>
                    </a:blip>
                    <a:stretch>
                      <a:fillRect/>
                    </a:stretch>
                  </pic:blipFill>
                  <pic:spPr>
                    <a:xfrm>
                      <a:off x="0" y="0"/>
                      <a:ext cx="2487008" cy="1903368"/>
                    </a:xfrm>
                    <a:prstGeom prst="rect">
                      <a:avLst/>
                    </a:prstGeom>
                  </pic:spPr>
                </pic:pic>
              </a:graphicData>
            </a:graphic>
          </wp:inline>
        </w:drawing>
      </w:r>
    </w:p>
    <w:p w14:paraId="3E2B2216" w14:textId="77777777" w:rsidR="00ED397D" w:rsidRPr="00330A7E" w:rsidRDefault="00ED397D" w:rsidP="00330A7E">
      <w:pPr>
        <w:spacing w:after="0"/>
        <w:ind w:left="992"/>
        <w:jc w:val="center"/>
        <w:rPr>
          <w:rFonts w:ascii="Times New Roman" w:eastAsia="Times New Roman" w:hAnsi="Times New Roman" w:cs="Times New Roman"/>
          <w:b/>
          <w:i/>
          <w:noProof/>
          <w:color w:val="C00000"/>
          <w:sz w:val="24"/>
          <w:szCs w:val="24"/>
          <w:lang w:eastAsia="vi-VN"/>
        </w:rPr>
      </w:pPr>
      <w:r w:rsidRPr="00330A7E">
        <w:rPr>
          <w:rFonts w:ascii="Times New Roman" w:eastAsia="Times New Roman" w:hAnsi="Times New Roman" w:cs="Times New Roman"/>
          <w:noProof/>
          <w:color w:val="C00000"/>
          <w:sz w:val="24"/>
          <w:szCs w:val="24"/>
          <w:lang w:eastAsia="vi-VN"/>
        </w:rPr>
        <w:sym w:font="Wingdings" w:char="F040"/>
      </w:r>
      <w:r w:rsidRPr="00330A7E">
        <w:rPr>
          <w:rFonts w:ascii="Times New Roman" w:eastAsia="Times New Roman" w:hAnsi="Times New Roman" w:cs="Times New Roman"/>
          <w:noProof/>
          <w:color w:val="C00000"/>
          <w:sz w:val="24"/>
          <w:szCs w:val="24"/>
          <w:lang w:val="vi-VN" w:eastAsia="vi-VN"/>
        </w:rPr>
        <w:t xml:space="preserve"> </w:t>
      </w:r>
      <w:r w:rsidRPr="00330A7E">
        <w:rPr>
          <w:rFonts w:ascii="Times New Roman" w:eastAsia="Times New Roman" w:hAnsi="Times New Roman" w:cs="Times New Roman"/>
          <w:b/>
          <w:i/>
          <w:noProof/>
          <w:color w:val="C00000"/>
          <w:sz w:val="24"/>
          <w:szCs w:val="24"/>
          <w:lang w:eastAsia="vi-VN"/>
        </w:rPr>
        <w:t>Lời giải</w:t>
      </w:r>
    </w:p>
    <w:p w14:paraId="17C78DD8" w14:textId="77777777" w:rsidR="00ED397D" w:rsidRPr="00330A7E" w:rsidRDefault="00ED397D" w:rsidP="00330A7E">
      <w:pPr>
        <w:spacing w:after="0"/>
        <w:ind w:left="992" w:hanging="3"/>
        <w:rPr>
          <w:rFonts w:ascii="Times New Roman" w:eastAsia="Times New Roman" w:hAnsi="Times New Roman" w:cs="Times New Roman"/>
          <w:b/>
          <w:i/>
          <w:color w:val="C00000"/>
          <w:sz w:val="24"/>
          <w:szCs w:val="24"/>
        </w:rPr>
      </w:pPr>
      <w:r w:rsidRPr="00330A7E">
        <w:rPr>
          <w:rFonts w:ascii="Times New Roman" w:eastAsia="Times New Roman" w:hAnsi="Times New Roman" w:cs="Times New Roman"/>
          <w:b/>
          <w:i/>
          <w:color w:val="C00000"/>
          <w:sz w:val="24"/>
          <w:szCs w:val="24"/>
        </w:rPr>
        <w:t>Trả lời: 16</w:t>
      </w:r>
    </w:p>
    <w:p w14:paraId="5D9967DE" w14:textId="77777777" w:rsidR="00ED397D" w:rsidRPr="00330A7E" w:rsidRDefault="00ED397D" w:rsidP="00330A7E">
      <w:pPr>
        <w:spacing w:after="0"/>
        <w:ind w:left="992"/>
        <w:rPr>
          <w:rFonts w:ascii="Times New Roman" w:eastAsia="Calibri" w:hAnsi="Times New Roman" w:cs="Times New Roman"/>
          <w:sz w:val="24"/>
          <w:szCs w:val="24"/>
          <w:lang w:val="pt-BR"/>
        </w:rPr>
      </w:pPr>
      <w:r w:rsidRPr="00330A7E">
        <w:rPr>
          <w:rFonts w:ascii="Times New Roman" w:eastAsia="Calibri" w:hAnsi="Times New Roman" w:cs="Times New Roman"/>
          <w:sz w:val="24"/>
          <w:szCs w:val="24"/>
          <w:lang w:val="pt-BR"/>
        </w:rPr>
        <w:t xml:space="preserve">Đặt </w:t>
      </w:r>
      <w:r w:rsidRPr="00330A7E">
        <w:rPr>
          <w:rFonts w:ascii="Times New Roman" w:eastAsia="Calibri" w:hAnsi="Times New Roman" w:cs="Times New Roman"/>
          <w:position w:val="-12"/>
          <w:sz w:val="24"/>
          <w:szCs w:val="24"/>
          <w:lang w:val="vi-VN"/>
        </w:rPr>
        <w:object w:dxaOrig="1840" w:dyaOrig="380" w14:anchorId="62495DB6">
          <v:shape id="_x0000_i6315" type="#_x0000_t75" style="width:93pt;height:19.5pt" o:ole="">
            <v:imagedata r:id="rId9578" o:title=""/>
          </v:shape>
          <o:OLEObject Type="Embed" ProgID="Equation.DSMT4" ShapeID="_x0000_i6315" DrawAspect="Content" ObjectID="_1796845377" r:id="rId9579"/>
        </w:object>
      </w:r>
      <w:r w:rsidRPr="00330A7E">
        <w:rPr>
          <w:rFonts w:ascii="Times New Roman" w:eastAsia="Calibri" w:hAnsi="Times New Roman" w:cs="Times New Roman"/>
          <w:sz w:val="24"/>
          <w:szCs w:val="24"/>
          <w:lang w:val="pt-BR"/>
        </w:rPr>
        <w:t xml:space="preserve">, với </w:t>
      </w:r>
      <w:r w:rsidRPr="00330A7E">
        <w:rPr>
          <w:rFonts w:ascii="Times New Roman" w:eastAsia="Calibri" w:hAnsi="Times New Roman" w:cs="Times New Roman"/>
          <w:position w:val="-12"/>
          <w:sz w:val="24"/>
          <w:szCs w:val="24"/>
          <w:lang w:val="vi-VN"/>
        </w:rPr>
        <w:object w:dxaOrig="780" w:dyaOrig="340" w14:anchorId="339D05A8">
          <v:shape id="_x0000_i6316" type="#_x0000_t75" style="width:39.75pt;height:17.25pt" o:ole="">
            <v:imagedata r:id="rId9580" o:title=""/>
          </v:shape>
          <o:OLEObject Type="Embed" ProgID="Equation.DSMT4" ShapeID="_x0000_i6316" DrawAspect="Content" ObjectID="_1796845378" r:id="rId9581"/>
        </w:object>
      </w:r>
      <w:r w:rsidRPr="00330A7E">
        <w:rPr>
          <w:rFonts w:ascii="Times New Roman" w:eastAsia="Calibri" w:hAnsi="Times New Roman" w:cs="Times New Roman"/>
          <w:sz w:val="24"/>
          <w:szCs w:val="24"/>
        </w:rPr>
        <w:t xml:space="preserve">. </w:t>
      </w:r>
      <w:r w:rsidRPr="00330A7E">
        <w:rPr>
          <w:rFonts w:ascii="Times New Roman" w:eastAsia="Calibri" w:hAnsi="Times New Roman" w:cs="Times New Roman"/>
          <w:sz w:val="24"/>
          <w:szCs w:val="24"/>
          <w:lang w:val="pt-BR"/>
        </w:rPr>
        <w:t xml:space="preserve">Ta có: </w:t>
      </w:r>
      <w:r w:rsidRPr="00330A7E">
        <w:rPr>
          <w:rFonts w:ascii="Times New Roman" w:eastAsia="Calibri" w:hAnsi="Times New Roman" w:cs="Times New Roman"/>
          <w:position w:val="-12"/>
          <w:sz w:val="24"/>
          <w:szCs w:val="24"/>
          <w:lang w:val="vi-VN"/>
        </w:rPr>
        <w:object w:dxaOrig="2700" w:dyaOrig="340" w14:anchorId="29EEBF25">
          <v:shape id="_x0000_i6317" type="#_x0000_t75" style="width:135.75pt;height:17.25pt" o:ole="">
            <v:imagedata r:id="rId9582" o:title=""/>
          </v:shape>
          <o:OLEObject Type="Embed" ProgID="Equation.DSMT4" ShapeID="_x0000_i6317" DrawAspect="Content" ObjectID="_1796845379" r:id="rId9583"/>
        </w:object>
      </w:r>
    </w:p>
    <w:p w14:paraId="613285AA" w14:textId="77777777" w:rsidR="00ED397D" w:rsidRPr="00330A7E" w:rsidRDefault="00ED397D" w:rsidP="00330A7E">
      <w:pPr>
        <w:spacing w:after="0"/>
        <w:ind w:left="992"/>
        <w:rPr>
          <w:rFonts w:ascii="Times New Roman" w:eastAsia="Calibri" w:hAnsi="Times New Roman" w:cs="Times New Roman"/>
          <w:sz w:val="24"/>
          <w:szCs w:val="24"/>
          <w:lang w:val="pt-BR"/>
        </w:rPr>
      </w:pPr>
      <w:r w:rsidRPr="00330A7E">
        <w:rPr>
          <w:rFonts w:ascii="Times New Roman" w:eastAsia="Calibri" w:hAnsi="Times New Roman" w:cs="Times New Roman"/>
          <w:position w:val="-46"/>
          <w:sz w:val="24"/>
          <w:szCs w:val="24"/>
          <w:lang w:val="vi-VN"/>
        </w:rPr>
        <w:object w:dxaOrig="3340" w:dyaOrig="1040" w14:anchorId="4727C25C">
          <v:shape id="_x0000_i6318" type="#_x0000_t75" style="width:165.75pt;height:51.75pt" o:ole="">
            <v:imagedata r:id="rId9584" o:title=""/>
          </v:shape>
          <o:OLEObject Type="Embed" ProgID="Equation.DSMT4" ShapeID="_x0000_i6318" DrawAspect="Content" ObjectID="_1796845380" r:id="rId9585"/>
        </w:object>
      </w:r>
    </w:p>
    <w:p w14:paraId="6A3EB8AD" w14:textId="77777777" w:rsidR="00ED397D" w:rsidRPr="00330A7E" w:rsidRDefault="00ED397D" w:rsidP="00330A7E">
      <w:pPr>
        <w:spacing w:after="0"/>
        <w:ind w:left="992"/>
        <w:rPr>
          <w:rFonts w:ascii="Times New Roman" w:eastAsia="Calibri" w:hAnsi="Times New Roman" w:cs="Times New Roman"/>
          <w:sz w:val="24"/>
          <w:szCs w:val="24"/>
          <w:lang w:val="pt-BR"/>
        </w:rPr>
      </w:pPr>
      <w:r w:rsidRPr="00330A7E">
        <w:rPr>
          <w:rFonts w:ascii="Times New Roman" w:eastAsia="Calibri" w:hAnsi="Times New Roman" w:cs="Times New Roman"/>
          <w:sz w:val="24"/>
          <w:szCs w:val="24"/>
          <w:lang w:val="pt-BR"/>
        </w:rPr>
        <w:t xml:space="preserve">Nhận định </w:t>
      </w:r>
      <w:r w:rsidRPr="00330A7E">
        <w:rPr>
          <w:rFonts w:ascii="Times New Roman" w:eastAsia="Calibri" w:hAnsi="Times New Roman" w:cs="Times New Roman"/>
          <w:position w:val="-4"/>
          <w:sz w:val="24"/>
          <w:szCs w:val="24"/>
          <w:lang w:val="vi-VN"/>
        </w:rPr>
        <w:object w:dxaOrig="400" w:dyaOrig="260" w14:anchorId="5B582E0B">
          <v:shape id="_x0000_i6319" type="#_x0000_t75" style="width:21pt;height:13.5pt" o:ole="">
            <v:imagedata r:id="rId9586" o:title=""/>
          </v:shape>
          <o:OLEObject Type="Embed" ProgID="Equation.DSMT4" ShapeID="_x0000_i6319" DrawAspect="Content" ObjectID="_1796845381" r:id="rId9587"/>
        </w:object>
      </w:r>
      <w:r w:rsidRPr="00330A7E">
        <w:rPr>
          <w:rFonts w:ascii="Times New Roman" w:eastAsia="Calibri" w:hAnsi="Times New Roman" w:cs="Times New Roman"/>
          <w:sz w:val="24"/>
          <w:szCs w:val="24"/>
          <w:lang w:val="pt-BR"/>
        </w:rPr>
        <w:t xml:space="preserve"> ngắn nhất khi </w:t>
      </w:r>
      <w:r w:rsidRPr="00330A7E">
        <w:rPr>
          <w:rFonts w:ascii="Times New Roman" w:eastAsia="Calibri" w:hAnsi="Times New Roman" w:cs="Times New Roman"/>
          <w:position w:val="-4"/>
          <w:sz w:val="24"/>
          <w:szCs w:val="24"/>
          <w:lang w:val="vi-VN"/>
        </w:rPr>
        <w:object w:dxaOrig="920" w:dyaOrig="260" w14:anchorId="60EB480A">
          <v:shape id="_x0000_i6320" type="#_x0000_t75" style="width:45.75pt;height:13.5pt" o:ole="">
            <v:imagedata r:id="rId9588" o:title=""/>
          </v:shape>
          <o:OLEObject Type="Embed" ProgID="Equation.DSMT4" ShapeID="_x0000_i6320" DrawAspect="Content" ObjectID="_1796845382" r:id="rId9589"/>
        </w:object>
      </w:r>
      <w:r w:rsidRPr="00330A7E">
        <w:rPr>
          <w:rFonts w:ascii="Times New Roman" w:eastAsia="Calibri" w:hAnsi="Times New Roman" w:cs="Times New Roman"/>
          <w:sz w:val="24"/>
          <w:szCs w:val="24"/>
          <w:lang w:val="pt-BR"/>
        </w:rPr>
        <w:t xml:space="preserve"> nhỏ nhất ( vì </w:t>
      </w:r>
      <w:r w:rsidRPr="00330A7E">
        <w:rPr>
          <w:rFonts w:ascii="Times New Roman" w:eastAsia="Calibri" w:hAnsi="Times New Roman" w:cs="Times New Roman"/>
          <w:position w:val="-4"/>
          <w:sz w:val="24"/>
          <w:szCs w:val="24"/>
          <w:lang w:val="vi-VN"/>
        </w:rPr>
        <w:object w:dxaOrig="380" w:dyaOrig="260" w14:anchorId="3D37A4FD">
          <v:shape id="_x0000_i6321" type="#_x0000_t75" style="width:19.5pt;height:13.5pt" o:ole="">
            <v:imagedata r:id="rId9590" o:title=""/>
          </v:shape>
          <o:OLEObject Type="Embed" ProgID="Equation.DSMT4" ShapeID="_x0000_i6321" DrawAspect="Content" ObjectID="_1796845383" r:id="rId9591"/>
        </w:object>
      </w:r>
      <w:r w:rsidRPr="00330A7E">
        <w:rPr>
          <w:rFonts w:ascii="Times New Roman" w:eastAsia="Calibri" w:hAnsi="Times New Roman" w:cs="Times New Roman"/>
          <w:sz w:val="24"/>
          <w:szCs w:val="24"/>
          <w:lang w:val="pt-BR"/>
        </w:rPr>
        <w:t xml:space="preserve"> không đổi).</w:t>
      </w:r>
    </w:p>
    <w:p w14:paraId="033FB099" w14:textId="77777777" w:rsidR="00ED397D" w:rsidRPr="00330A7E" w:rsidRDefault="00ED397D" w:rsidP="00330A7E">
      <w:pPr>
        <w:spacing w:after="0"/>
        <w:ind w:left="992"/>
        <w:rPr>
          <w:rFonts w:ascii="Times New Roman" w:eastAsia="Calibri" w:hAnsi="Times New Roman" w:cs="Times New Roman"/>
          <w:sz w:val="24"/>
          <w:szCs w:val="24"/>
          <w:lang w:val="pt-BR"/>
        </w:rPr>
      </w:pPr>
      <w:r w:rsidRPr="00330A7E">
        <w:rPr>
          <w:rFonts w:ascii="Times New Roman" w:eastAsia="Calibri" w:hAnsi="Times New Roman" w:cs="Times New Roman"/>
          <w:sz w:val="24"/>
          <w:szCs w:val="24"/>
          <w:lang w:val="pt-BR"/>
        </w:rPr>
        <w:t xml:space="preserve">Xét hàm số </w:t>
      </w:r>
      <w:r w:rsidRPr="00330A7E">
        <w:rPr>
          <w:rFonts w:ascii="Times New Roman" w:eastAsia="Calibri" w:hAnsi="Times New Roman" w:cs="Times New Roman"/>
          <w:position w:val="-18"/>
          <w:sz w:val="24"/>
          <w:szCs w:val="24"/>
          <w:lang w:val="vi-VN"/>
        </w:rPr>
        <w:object w:dxaOrig="3379" w:dyaOrig="560" w14:anchorId="1AC15355">
          <v:shape id="_x0000_i6322" type="#_x0000_t75" style="width:168.75pt;height:27.75pt" o:ole="">
            <v:imagedata r:id="rId9592" o:title=""/>
          </v:shape>
          <o:OLEObject Type="Embed" ProgID="Equation.DSMT4" ShapeID="_x0000_i6322" DrawAspect="Content" ObjectID="_1796845384" r:id="rId9593"/>
        </w:object>
      </w:r>
    </w:p>
    <w:p w14:paraId="3D6698B3" w14:textId="77777777" w:rsidR="00ED397D" w:rsidRPr="00330A7E" w:rsidRDefault="00ED397D" w:rsidP="00330A7E">
      <w:pPr>
        <w:spacing w:after="0"/>
        <w:ind w:left="992"/>
        <w:rPr>
          <w:rFonts w:ascii="Times New Roman" w:eastAsia="Calibri" w:hAnsi="Times New Roman" w:cs="Times New Roman"/>
          <w:sz w:val="24"/>
          <w:szCs w:val="24"/>
          <w:lang w:val="pt-BR"/>
        </w:rPr>
      </w:pPr>
      <w:r w:rsidRPr="00330A7E">
        <w:rPr>
          <w:rFonts w:ascii="Times New Roman" w:eastAsia="Calibri" w:hAnsi="Times New Roman" w:cs="Times New Roman"/>
          <w:position w:val="-32"/>
          <w:sz w:val="24"/>
          <w:szCs w:val="24"/>
          <w:lang w:val="vi-VN"/>
        </w:rPr>
        <w:object w:dxaOrig="4840" w:dyaOrig="720" w14:anchorId="05A69A0E">
          <v:shape id="_x0000_i6323" type="#_x0000_t75" style="width:240.75pt;height:36pt" o:ole="">
            <v:imagedata r:id="rId9594" o:title=""/>
          </v:shape>
          <o:OLEObject Type="Embed" ProgID="Equation.DSMT4" ShapeID="_x0000_i6323" DrawAspect="Content" ObjectID="_1796845385" r:id="rId9595"/>
        </w:object>
      </w:r>
      <w:r w:rsidRPr="00330A7E">
        <w:rPr>
          <w:rFonts w:ascii="Times New Roman" w:eastAsia="Calibri" w:hAnsi="Times New Roman" w:cs="Times New Roman"/>
          <w:sz w:val="24"/>
          <w:szCs w:val="24"/>
          <w:lang w:val="pt-BR"/>
        </w:rPr>
        <w:t>.</w:t>
      </w:r>
    </w:p>
    <w:p w14:paraId="23FCF0EF" w14:textId="77777777" w:rsidR="00ED397D" w:rsidRPr="00330A7E" w:rsidRDefault="00ED397D" w:rsidP="00330A7E">
      <w:pPr>
        <w:spacing w:after="0"/>
        <w:ind w:left="992"/>
        <w:rPr>
          <w:rFonts w:ascii="Times New Roman" w:eastAsia="Calibri" w:hAnsi="Times New Roman" w:cs="Times New Roman"/>
          <w:sz w:val="24"/>
          <w:szCs w:val="24"/>
          <w:lang w:val="pt-BR"/>
        </w:rPr>
      </w:pPr>
      <w:r w:rsidRPr="00330A7E">
        <w:rPr>
          <w:rFonts w:ascii="Times New Roman" w:eastAsia="Calibri" w:hAnsi="Times New Roman" w:cs="Times New Roman"/>
          <w:sz w:val="24"/>
          <w:szCs w:val="24"/>
          <w:lang w:val="pt-BR"/>
        </w:rPr>
        <w:t xml:space="preserve">Cho </w:t>
      </w:r>
      <w:r w:rsidRPr="00330A7E">
        <w:rPr>
          <w:rFonts w:ascii="Times New Roman" w:eastAsia="Calibri" w:hAnsi="Times New Roman" w:cs="Times New Roman"/>
          <w:position w:val="-16"/>
          <w:sz w:val="24"/>
          <w:szCs w:val="24"/>
          <w:lang w:val="vi-VN"/>
        </w:rPr>
        <w:object w:dxaOrig="1900" w:dyaOrig="440" w14:anchorId="6370CB13">
          <v:shape id="_x0000_i6324" type="#_x0000_t75" style="width:96.75pt;height:22.5pt" o:ole="">
            <v:imagedata r:id="rId9596" o:title=""/>
          </v:shape>
          <o:OLEObject Type="Embed" ProgID="Equation.DSMT4" ShapeID="_x0000_i6324" DrawAspect="Content" ObjectID="_1796845386" r:id="rId9597"/>
        </w:object>
      </w:r>
    </w:p>
    <w:p w14:paraId="39B3CC81" w14:textId="77777777" w:rsidR="00ED397D" w:rsidRPr="00330A7E" w:rsidRDefault="00ED397D" w:rsidP="00330A7E">
      <w:pPr>
        <w:spacing w:after="0"/>
        <w:ind w:left="992"/>
        <w:rPr>
          <w:rFonts w:ascii="Times New Roman" w:eastAsia="Calibri" w:hAnsi="Times New Roman" w:cs="Times New Roman"/>
          <w:sz w:val="24"/>
          <w:szCs w:val="24"/>
          <w:lang w:val="vi-VN"/>
        </w:rPr>
      </w:pPr>
      <w:r w:rsidRPr="00330A7E">
        <w:rPr>
          <w:rFonts w:ascii="Times New Roman" w:eastAsia="Calibri" w:hAnsi="Times New Roman" w:cs="Times New Roman"/>
          <w:sz w:val="24"/>
          <w:szCs w:val="24"/>
          <w:lang w:val="pt-BR"/>
        </w:rPr>
        <w:t>Bảng biến thiên</w:t>
      </w:r>
    </w:p>
    <w:p w14:paraId="41B935DF" w14:textId="77777777" w:rsidR="00ED397D" w:rsidRPr="00330A7E" w:rsidRDefault="00ED397D" w:rsidP="00330A7E">
      <w:pPr>
        <w:spacing w:after="0"/>
        <w:ind w:left="992"/>
        <w:jc w:val="center"/>
        <w:rPr>
          <w:rFonts w:ascii="Times New Roman" w:eastAsia="Calibri" w:hAnsi="Times New Roman" w:cs="Times New Roman"/>
          <w:sz w:val="24"/>
          <w:szCs w:val="24"/>
          <w:lang w:val="pt-BR"/>
        </w:rPr>
      </w:pPr>
      <w:r w:rsidRPr="00330A7E">
        <w:rPr>
          <w:rFonts w:ascii="Times New Roman" w:eastAsia="Calibri" w:hAnsi="Times New Roman" w:cs="Times New Roman"/>
          <w:noProof/>
          <w:sz w:val="24"/>
          <w:szCs w:val="24"/>
          <w:lang w:eastAsia="en-US"/>
        </w:rPr>
        <w:drawing>
          <wp:inline distT="0" distB="0" distL="0" distR="0" wp14:anchorId="6EB9E768" wp14:editId="6CEF79DD">
            <wp:extent cx="2743200" cy="940651"/>
            <wp:effectExtent l="0" t="0" r="0" b="0"/>
            <wp:docPr id="2124572907" name="Picture 212457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72907" name="1896.png"/>
                    <pic:cNvPicPr/>
                  </pic:nvPicPr>
                  <pic:blipFill>
                    <a:blip r:embed="rId9598" cstate="print">
                      <a:extLst>
                        <a:ext uri="{28A0092B-C50C-407E-A947-70E740481C1C}">
                          <a14:useLocalDpi xmlns:a14="http://schemas.microsoft.com/office/drawing/2010/main" val="0"/>
                        </a:ext>
                      </a:extLst>
                    </a:blip>
                    <a:stretch>
                      <a:fillRect/>
                    </a:stretch>
                  </pic:blipFill>
                  <pic:spPr>
                    <a:xfrm>
                      <a:off x="0" y="0"/>
                      <a:ext cx="2743200" cy="940651"/>
                    </a:xfrm>
                    <a:prstGeom prst="rect">
                      <a:avLst/>
                    </a:prstGeom>
                  </pic:spPr>
                </pic:pic>
              </a:graphicData>
            </a:graphic>
          </wp:inline>
        </w:drawing>
      </w:r>
    </w:p>
    <w:p w14:paraId="79549103"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eastAsia="Calibri" w:hAnsi="Times New Roman" w:cs="Times New Roman"/>
          <w:sz w:val="24"/>
          <w:szCs w:val="24"/>
          <w:lang w:val="pt-BR"/>
        </w:rPr>
        <w:t xml:space="preserve">Vậy GTNN của </w:t>
      </w:r>
      <w:r w:rsidRPr="00330A7E">
        <w:rPr>
          <w:rFonts w:ascii="Times New Roman" w:eastAsia="Calibri" w:hAnsi="Times New Roman" w:cs="Times New Roman"/>
          <w:position w:val="-12"/>
          <w:sz w:val="24"/>
          <w:szCs w:val="24"/>
          <w:lang w:val="vi-VN"/>
        </w:rPr>
        <w:object w:dxaOrig="520" w:dyaOrig="340" w14:anchorId="792B7662">
          <v:shape id="_x0000_i6325" type="#_x0000_t75" style="width:26.25pt;height:17.25pt" o:ole="">
            <v:imagedata r:id="rId9599" o:title=""/>
          </v:shape>
          <o:OLEObject Type="Embed" ProgID="Equation.DSMT4" ShapeID="_x0000_i6325" DrawAspect="Content" ObjectID="_1796845387" r:id="rId9600"/>
        </w:object>
      </w:r>
      <w:r w:rsidRPr="00330A7E">
        <w:rPr>
          <w:rFonts w:ascii="Times New Roman" w:eastAsia="Calibri" w:hAnsi="Times New Roman" w:cs="Times New Roman"/>
          <w:sz w:val="24"/>
          <w:szCs w:val="24"/>
          <w:lang w:val="pt-BR"/>
        </w:rPr>
        <w:t xml:space="preserve"> bằng </w:t>
      </w:r>
      <w:r w:rsidRPr="00330A7E">
        <w:rPr>
          <w:rFonts w:ascii="Times New Roman" w:eastAsia="Calibri" w:hAnsi="Times New Roman" w:cs="Times New Roman"/>
          <w:position w:val="-8"/>
          <w:sz w:val="24"/>
          <w:szCs w:val="24"/>
          <w:lang w:val="vi-VN"/>
        </w:rPr>
        <w:object w:dxaOrig="480" w:dyaOrig="380" w14:anchorId="13698FAE">
          <v:shape id="_x0000_i6326" type="#_x0000_t75" style="width:24.75pt;height:19.5pt" o:ole="">
            <v:imagedata r:id="rId9601" o:title=""/>
          </v:shape>
          <o:OLEObject Type="Embed" ProgID="Equation.DSMT4" ShapeID="_x0000_i6326" DrawAspect="Content" ObjectID="_1796845388" r:id="rId9602"/>
        </w:object>
      </w:r>
      <w:r w:rsidRPr="00330A7E">
        <w:rPr>
          <w:rFonts w:ascii="Times New Roman" w:eastAsia="Calibri" w:hAnsi="Times New Roman" w:cs="Times New Roman"/>
          <w:sz w:val="24"/>
          <w:szCs w:val="24"/>
          <w:lang w:val="pt-BR"/>
        </w:rPr>
        <w:t xml:space="preserve"> tại </w:t>
      </w:r>
      <w:r w:rsidRPr="00330A7E">
        <w:rPr>
          <w:rFonts w:ascii="Times New Roman" w:eastAsia="Calibri" w:hAnsi="Times New Roman" w:cs="Times New Roman"/>
          <w:position w:val="-12"/>
          <w:sz w:val="24"/>
          <w:szCs w:val="24"/>
          <w:lang w:val="vi-VN"/>
        </w:rPr>
        <w:object w:dxaOrig="2780" w:dyaOrig="420" w14:anchorId="53B9C646">
          <v:shape id="_x0000_i6327" type="#_x0000_t75" style="width:138.75pt;height:21pt" o:ole="">
            <v:imagedata r:id="rId9603" o:title=""/>
          </v:shape>
          <o:OLEObject Type="Embed" ProgID="Equation.DSMT4" ShapeID="_x0000_i6327" DrawAspect="Content" ObjectID="_1796845389" r:id="rId9604"/>
        </w:object>
      </w:r>
      <w:r w:rsidRPr="00330A7E">
        <w:rPr>
          <w:rFonts w:ascii="Times New Roman" w:eastAsia="Calibri" w:hAnsi="Times New Roman" w:cs="Times New Roman"/>
          <w:sz w:val="24"/>
          <w:szCs w:val="24"/>
          <w:lang w:val="pt-BR"/>
        </w:rPr>
        <w:t>.</w:t>
      </w:r>
    </w:p>
    <w:p w14:paraId="3C4C1A99" w14:textId="77777777" w:rsidR="00ED397D" w:rsidRPr="00330A7E" w:rsidRDefault="00ED397D" w:rsidP="000E1E56">
      <w:pPr>
        <w:pStyle w:val="ListParagraph"/>
        <w:numPr>
          <w:ilvl w:val="0"/>
          <w:numId w:val="74"/>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w:t>
      </w:r>
      <w:r w:rsidRPr="00330A7E">
        <w:rPr>
          <w:rFonts w:ascii="Times New Roman" w:hAnsi="Times New Roman" w:cs="Times New Roman"/>
          <w:position w:val="-12"/>
          <w:sz w:val="24"/>
          <w:szCs w:val="24"/>
        </w:rPr>
        <w:object w:dxaOrig="600" w:dyaOrig="340" w14:anchorId="18F850E3">
          <v:shape id="_x0000_i6328" type="#_x0000_t75" style="width:30pt;height:17.25pt" o:ole="">
            <v:imagedata r:id="rId9605" o:title=""/>
          </v:shape>
          <o:OLEObject Type="Embed" ProgID="Equation.DSMT4" ShapeID="_x0000_i6328" DrawAspect="Content" ObjectID="_1796845390" r:id="rId9606"/>
        </w:object>
      </w:r>
      <w:r w:rsidRPr="00330A7E">
        <w:rPr>
          <w:rFonts w:ascii="Times New Roman" w:hAnsi="Times New Roman" w:cs="Times New Roman"/>
          <w:sz w:val="24"/>
          <w:szCs w:val="24"/>
        </w:rPr>
        <w:t xml:space="preserve">, một cabin cáp treo ở Bà Nà Hill xuất phát từ điểm </w:t>
      </w:r>
      <w:r w:rsidRPr="00330A7E">
        <w:rPr>
          <w:rFonts w:ascii="Times New Roman" w:hAnsi="Times New Roman" w:cs="Times New Roman"/>
          <w:position w:val="-16"/>
          <w:sz w:val="24"/>
          <w:szCs w:val="24"/>
        </w:rPr>
        <w:object w:dxaOrig="1100" w:dyaOrig="440" w14:anchorId="0943C5B2">
          <v:shape id="_x0000_i6329" type="#_x0000_t75" style="width:54.75pt;height:21.75pt" o:ole="">
            <v:imagedata r:id="rId9607" o:title=""/>
          </v:shape>
          <o:OLEObject Type="Embed" ProgID="Equation.DSMT4" ShapeID="_x0000_i6329" DrawAspect="Content" ObjectID="_1796845391" r:id="rId9608"/>
        </w:object>
      </w:r>
      <w:r w:rsidRPr="00330A7E">
        <w:rPr>
          <w:rFonts w:ascii="Times New Roman" w:hAnsi="Times New Roman" w:cs="Times New Roman"/>
          <w:sz w:val="24"/>
          <w:szCs w:val="24"/>
        </w:rPr>
        <w:t xml:space="preserve"> và chuyển động đều theo đường cáp có vectơ chỉ phương là </w:t>
      </w:r>
      <w:r w:rsidRPr="00330A7E">
        <w:rPr>
          <w:rFonts w:ascii="Times New Roman" w:hAnsi="Times New Roman" w:cs="Times New Roman"/>
          <w:position w:val="-16"/>
          <w:sz w:val="24"/>
          <w:szCs w:val="24"/>
        </w:rPr>
        <w:object w:dxaOrig="1300" w:dyaOrig="440" w14:anchorId="0803FE1B">
          <v:shape id="_x0000_i6330" type="#_x0000_t75" style="width:65.25pt;height:21.75pt" o:ole="">
            <v:imagedata r:id="rId9609" o:title=""/>
          </v:shape>
          <o:OLEObject Type="Embed" ProgID="Equation.DSMT4" ShapeID="_x0000_i6330" DrawAspect="Content" ObjectID="_1796845392" r:id="rId9610"/>
        </w:object>
      </w:r>
      <w:r w:rsidRPr="00330A7E">
        <w:rPr>
          <w:rFonts w:ascii="Times New Roman" w:hAnsi="Times New Roman" w:cs="Times New Roman"/>
          <w:sz w:val="24"/>
          <w:szCs w:val="24"/>
        </w:rPr>
        <w:t xml:space="preserve"> với tốc độ là </w:t>
      </w:r>
      <w:r w:rsidRPr="00330A7E">
        <w:rPr>
          <w:rFonts w:ascii="Times New Roman" w:hAnsi="Times New Roman" w:cs="Times New Roman"/>
          <w:position w:val="-4"/>
          <w:sz w:val="24"/>
          <w:szCs w:val="24"/>
        </w:rPr>
        <w:object w:dxaOrig="200" w:dyaOrig="260" w14:anchorId="1C380D61">
          <v:shape id="_x0000_i6331" type="#_x0000_t75" style="width:9.75pt;height:13.5pt" o:ole="">
            <v:imagedata r:id="rId9611" o:title=""/>
          </v:shape>
          <o:OLEObject Type="Embed" ProgID="Equation.DSMT4" ShapeID="_x0000_i6331" DrawAspect="Content" ObjectID="_1796845393" r:id="rId9612"/>
        </w:object>
      </w:r>
      <w:r w:rsidRPr="00330A7E">
        <w:rPr>
          <w:rFonts w:ascii="Times New Roman" w:hAnsi="Times New Roman" w:cs="Times New Roman"/>
          <w:sz w:val="24"/>
          <w:szCs w:val="24"/>
        </w:rPr>
        <w:t xml:space="preserve"> m/s (đơn vị trên mỗi trục toạ độ là mét). Sau </w:t>
      </w:r>
      <w:r w:rsidRPr="00330A7E">
        <w:rPr>
          <w:rFonts w:ascii="Times New Roman" w:hAnsi="Times New Roman" w:cs="Times New Roman"/>
          <w:position w:val="-6"/>
          <w:sz w:val="24"/>
          <w:szCs w:val="24"/>
        </w:rPr>
        <w:object w:dxaOrig="180" w:dyaOrig="279" w14:anchorId="2D66053A">
          <v:shape id="_x0000_i6332" type="#_x0000_t75" style="width:9.75pt;height:14.25pt" o:ole="">
            <v:imagedata r:id="rId9613" o:title=""/>
          </v:shape>
          <o:OLEObject Type="Embed" ProgID="Equation.DSMT4" ShapeID="_x0000_i6332" DrawAspect="Content" ObjectID="_1796845394" r:id="rId9614"/>
        </w:object>
      </w:r>
      <w:r w:rsidRPr="00330A7E">
        <w:rPr>
          <w:rFonts w:ascii="Times New Roman" w:hAnsi="Times New Roman" w:cs="Times New Roman"/>
          <w:sz w:val="24"/>
          <w:szCs w:val="24"/>
        </w:rPr>
        <w:t xml:space="preserve"> giây kể từ lúc xuất phát, cabin đến điểm </w:t>
      </w:r>
      <w:r w:rsidRPr="00330A7E">
        <w:rPr>
          <w:rFonts w:ascii="Times New Roman" w:hAnsi="Times New Roman" w:cs="Times New Roman"/>
          <w:position w:val="-6"/>
          <w:sz w:val="24"/>
          <w:szCs w:val="24"/>
        </w:rPr>
        <w:object w:dxaOrig="320" w:dyaOrig="279" w14:anchorId="3DE34462">
          <v:shape id="_x0000_i6333" type="#_x0000_t75" style="width:15.75pt;height:14.25pt" o:ole="">
            <v:imagedata r:id="rId9615" o:title=""/>
          </v:shape>
          <o:OLEObject Type="Embed" ProgID="Equation.DSMT4" ShapeID="_x0000_i6333" DrawAspect="Content" ObjectID="_1796845395" r:id="rId9616"/>
        </w:object>
      </w:r>
      <w:r w:rsidRPr="00330A7E">
        <w:rPr>
          <w:rFonts w:ascii="Times New Roman" w:hAnsi="Times New Roman" w:cs="Times New Roman"/>
          <w:sz w:val="24"/>
          <w:szCs w:val="24"/>
        </w:rPr>
        <w:t xml:space="preserve">. Gọi tọa độ </w:t>
      </w:r>
      <w:r w:rsidRPr="00330A7E">
        <w:rPr>
          <w:rFonts w:ascii="Times New Roman" w:hAnsi="Times New Roman" w:cs="Times New Roman"/>
          <w:position w:val="-16"/>
          <w:sz w:val="24"/>
          <w:szCs w:val="24"/>
        </w:rPr>
        <w:object w:dxaOrig="1040" w:dyaOrig="440" w14:anchorId="52C333ED">
          <v:shape id="_x0000_i6334" type="#_x0000_t75" style="width:51.75pt;height:21.75pt" o:ole="">
            <v:imagedata r:id="rId9617" o:title=""/>
          </v:shape>
          <o:OLEObject Type="Embed" ProgID="Equation.DSMT4" ShapeID="_x0000_i6334" DrawAspect="Content" ObjectID="_1796845396" r:id="rId9618"/>
        </w:object>
      </w:r>
      <w:r w:rsidRPr="00330A7E">
        <w:rPr>
          <w:rFonts w:ascii="Times New Roman" w:hAnsi="Times New Roman" w:cs="Times New Roman"/>
          <w:sz w:val="24"/>
          <w:szCs w:val="24"/>
        </w:rPr>
        <w:t xml:space="preserve">. Tính </w:t>
      </w:r>
      <w:r w:rsidRPr="00330A7E">
        <w:rPr>
          <w:rFonts w:ascii="Times New Roman" w:hAnsi="Times New Roman" w:cs="Times New Roman"/>
          <w:position w:val="-6"/>
          <w:sz w:val="24"/>
          <w:szCs w:val="24"/>
        </w:rPr>
        <w:object w:dxaOrig="920" w:dyaOrig="279" w14:anchorId="25ABDA26">
          <v:shape id="_x0000_i6335" type="#_x0000_t75" style="width:45.75pt;height:14.25pt" o:ole="">
            <v:imagedata r:id="rId9619" o:title=""/>
          </v:shape>
          <o:OLEObject Type="Embed" ProgID="Equation.DSMT4" ShapeID="_x0000_i6335" DrawAspect="Content" ObjectID="_1796845397" r:id="rId9620"/>
        </w:object>
      </w:r>
      <w:r w:rsidRPr="00330A7E">
        <w:rPr>
          <w:rFonts w:ascii="Times New Roman" w:hAnsi="Times New Roman" w:cs="Times New Roman"/>
          <w:sz w:val="24"/>
          <w:szCs w:val="24"/>
        </w:rPr>
        <w:t>.</w:t>
      </w:r>
    </w:p>
    <w:p w14:paraId="4EA538D2" w14:textId="77777777" w:rsidR="00ED397D" w:rsidRPr="00330A7E" w:rsidRDefault="00ED397D" w:rsidP="00330A7E">
      <w:pPr>
        <w:spacing w:after="0"/>
        <w:ind w:left="992"/>
        <w:jc w:val="center"/>
        <w:rPr>
          <w:rFonts w:ascii="Times New Roman" w:eastAsia="Cambria" w:hAnsi="Times New Roman" w:cs="Times New Roman"/>
          <w:b/>
          <w:color w:val="C00000"/>
          <w:sz w:val="24"/>
          <w:szCs w:val="24"/>
        </w:rPr>
      </w:pPr>
      <w:r w:rsidRPr="00330A7E">
        <w:rPr>
          <w:rFonts w:ascii="Times New Roman" w:eastAsia="Cambria" w:hAnsi="Times New Roman" w:cs="Times New Roman"/>
          <w:bCs/>
          <w:noProof/>
          <w:sz w:val="24"/>
          <w:szCs w:val="24"/>
          <w:lang w:eastAsia="en-US"/>
        </w:rPr>
        <w:drawing>
          <wp:inline distT="0" distB="0" distL="0" distR="0" wp14:anchorId="3A230181" wp14:editId="6BFD9331">
            <wp:extent cx="2143125" cy="1905000"/>
            <wp:effectExtent l="0" t="0" r="9525" b="0"/>
            <wp:docPr id="378716891" name="Picture 378716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9081" cstate="print">
                      <a:extLst>
                        <a:ext uri="{28A0092B-C50C-407E-A947-70E740481C1C}">
                          <a14:useLocalDpi xmlns:a14="http://schemas.microsoft.com/office/drawing/2010/main" val="0"/>
                        </a:ext>
                      </a:extLst>
                    </a:blip>
                    <a:srcRect/>
                    <a:stretch/>
                  </pic:blipFill>
                  <pic:spPr bwMode="auto">
                    <a:xfrm>
                      <a:off x="0" y="0"/>
                      <a:ext cx="2169039" cy="1928034"/>
                    </a:xfrm>
                    <a:prstGeom prst="rect">
                      <a:avLst/>
                    </a:prstGeom>
                    <a:noFill/>
                    <a:ln>
                      <a:noFill/>
                    </a:ln>
                    <a:extLst>
                      <a:ext uri="{53640926-AAD7-44D8-BBD7-CCE9431645EC}">
                        <a14:shadowObscured xmlns:a14="http://schemas.microsoft.com/office/drawing/2010/main"/>
                      </a:ext>
                    </a:extLst>
                  </pic:spPr>
                </pic:pic>
              </a:graphicData>
            </a:graphic>
          </wp:inline>
        </w:drawing>
      </w:r>
    </w:p>
    <w:p w14:paraId="3381B6F1" w14:textId="77777777" w:rsidR="00ED397D" w:rsidRPr="00330A7E" w:rsidRDefault="00ED397D" w:rsidP="00330A7E">
      <w:pPr>
        <w:spacing w:after="0"/>
        <w:ind w:left="992"/>
        <w:jc w:val="center"/>
        <w:rPr>
          <w:rFonts w:ascii="Times New Roman" w:eastAsia="Times New Roman" w:hAnsi="Times New Roman" w:cs="Times New Roman"/>
          <w:b/>
          <w:i/>
          <w:noProof/>
          <w:color w:val="C00000"/>
          <w:sz w:val="24"/>
          <w:szCs w:val="24"/>
          <w:lang w:eastAsia="vi-VN"/>
        </w:rPr>
      </w:pPr>
      <w:r w:rsidRPr="00330A7E">
        <w:rPr>
          <w:rFonts w:ascii="Times New Roman" w:eastAsia="Times New Roman" w:hAnsi="Times New Roman" w:cs="Times New Roman"/>
          <w:noProof/>
          <w:color w:val="C00000"/>
          <w:sz w:val="24"/>
          <w:szCs w:val="24"/>
          <w:lang w:eastAsia="vi-VN"/>
        </w:rPr>
        <w:sym w:font="Wingdings" w:char="F040"/>
      </w:r>
      <w:r w:rsidRPr="00330A7E">
        <w:rPr>
          <w:rFonts w:ascii="Times New Roman" w:eastAsia="Times New Roman" w:hAnsi="Times New Roman" w:cs="Times New Roman"/>
          <w:noProof/>
          <w:color w:val="C00000"/>
          <w:sz w:val="24"/>
          <w:szCs w:val="24"/>
          <w:lang w:eastAsia="vi-VN"/>
        </w:rPr>
        <w:t xml:space="preserve"> </w:t>
      </w:r>
      <w:r w:rsidRPr="00330A7E">
        <w:rPr>
          <w:rFonts w:ascii="Times New Roman" w:eastAsia="Times New Roman" w:hAnsi="Times New Roman" w:cs="Times New Roman"/>
          <w:b/>
          <w:i/>
          <w:noProof/>
          <w:color w:val="C00000"/>
          <w:sz w:val="24"/>
          <w:szCs w:val="24"/>
          <w:lang w:eastAsia="vi-VN"/>
        </w:rPr>
        <w:t>Lời giải</w:t>
      </w:r>
    </w:p>
    <w:p w14:paraId="12540F8C" w14:textId="77777777" w:rsidR="00ED397D" w:rsidRPr="00330A7E" w:rsidRDefault="00ED397D" w:rsidP="00330A7E">
      <w:pPr>
        <w:spacing w:after="0"/>
        <w:ind w:left="992" w:hanging="3"/>
        <w:rPr>
          <w:rFonts w:ascii="Times New Roman" w:eastAsia="Times New Roman" w:hAnsi="Times New Roman" w:cs="Times New Roman"/>
          <w:b/>
          <w:i/>
          <w:color w:val="C00000"/>
          <w:sz w:val="24"/>
          <w:szCs w:val="24"/>
        </w:rPr>
      </w:pPr>
      <w:r w:rsidRPr="00330A7E">
        <w:rPr>
          <w:rFonts w:ascii="Times New Roman" w:eastAsia="Times New Roman" w:hAnsi="Times New Roman" w:cs="Times New Roman"/>
          <w:b/>
          <w:i/>
          <w:color w:val="C00000"/>
          <w:sz w:val="24"/>
          <w:szCs w:val="24"/>
        </w:rPr>
        <w:t>Trả lời: 6</w:t>
      </w:r>
    </w:p>
    <w:p w14:paraId="3DE53916"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eastAsia="Times New Roman" w:hAnsi="Times New Roman" w:cs="Times New Roman"/>
          <w:bCs/>
          <w:sz w:val="24"/>
          <w:szCs w:val="24"/>
        </w:rPr>
        <w:lastRenderedPageBreak/>
        <w:t xml:space="preserve">Phương trình tham số của đường cáp là: </w:t>
      </w:r>
      <w:r w:rsidRPr="00330A7E">
        <w:rPr>
          <w:rFonts w:ascii="Times New Roman" w:hAnsi="Times New Roman" w:cs="Times New Roman"/>
          <w:position w:val="-52"/>
          <w:sz w:val="24"/>
          <w:szCs w:val="24"/>
        </w:rPr>
        <w:object w:dxaOrig="2480" w:dyaOrig="1160" w14:anchorId="4CDCAF7B">
          <v:shape id="_x0000_i6336" type="#_x0000_t75" style="width:123.75pt;height:57.75pt" o:ole="">
            <v:imagedata r:id="rId9621" o:title=""/>
          </v:shape>
          <o:OLEObject Type="Embed" ProgID="Equation.DSMT4" ShapeID="_x0000_i6336" DrawAspect="Content" ObjectID="_1796845398" r:id="rId9622"/>
        </w:object>
      </w:r>
    </w:p>
    <w:p w14:paraId="1DCBE8EC"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Do tốc độ chuyển động của cabin là </w:t>
      </w:r>
      <w:r w:rsidRPr="00330A7E">
        <w:rPr>
          <w:rFonts w:ascii="Times New Roman" w:hAnsi="Times New Roman" w:cs="Times New Roman"/>
          <w:position w:val="-4"/>
          <w:sz w:val="24"/>
          <w:szCs w:val="24"/>
        </w:rPr>
        <w:object w:dxaOrig="200" w:dyaOrig="260" w14:anchorId="4944ED0E">
          <v:shape id="_x0000_i6337" type="#_x0000_t75" style="width:9.75pt;height:13.5pt" o:ole="">
            <v:imagedata r:id="rId9623" o:title=""/>
          </v:shape>
          <o:OLEObject Type="Embed" ProgID="Equation.DSMT4" ShapeID="_x0000_i6337" DrawAspect="Content" ObjectID="_1796845399" r:id="rId9624"/>
        </w:object>
      </w:r>
      <w:r w:rsidRPr="00330A7E">
        <w:rPr>
          <w:rFonts w:ascii="Times New Roman" w:hAnsi="Times New Roman" w:cs="Times New Roman"/>
          <w:sz w:val="24"/>
          <w:szCs w:val="24"/>
        </w:rPr>
        <w:t xml:space="preserve"> m/s nên độ dài </w:t>
      </w:r>
      <w:r w:rsidRPr="00330A7E">
        <w:rPr>
          <w:rFonts w:ascii="Times New Roman" w:hAnsi="Times New Roman" w:cs="Times New Roman"/>
          <w:position w:val="-6"/>
          <w:sz w:val="24"/>
          <w:szCs w:val="24"/>
        </w:rPr>
        <w:object w:dxaOrig="940" w:dyaOrig="279" w14:anchorId="74471716">
          <v:shape id="_x0000_i6338" type="#_x0000_t75" style="width:47.25pt;height:14.25pt" o:ole="">
            <v:imagedata r:id="rId9625" o:title=""/>
          </v:shape>
          <o:OLEObject Type="Embed" ProgID="Equation.DSMT4" ShapeID="_x0000_i6338" DrawAspect="Content" ObjectID="_1796845400" r:id="rId9626"/>
        </w:object>
      </w:r>
      <w:r w:rsidRPr="00330A7E">
        <w:rPr>
          <w:rFonts w:ascii="Times New Roman" w:hAnsi="Times New Roman" w:cs="Times New Roman"/>
          <w:sz w:val="24"/>
          <w:szCs w:val="24"/>
        </w:rPr>
        <w:t xml:space="preserve"> </w:t>
      </w:r>
      <w:r w:rsidRPr="00330A7E">
        <w:rPr>
          <w:rFonts w:ascii="Times New Roman" w:hAnsi="Times New Roman" w:cs="Times New Roman"/>
          <w:position w:val="-16"/>
          <w:sz w:val="24"/>
          <w:szCs w:val="24"/>
        </w:rPr>
        <w:object w:dxaOrig="440" w:dyaOrig="440" w14:anchorId="664DA17F">
          <v:shape id="_x0000_i6339" type="#_x0000_t75" style="width:21.75pt;height:21.75pt" o:ole="">
            <v:imagedata r:id="rId9627" o:title=""/>
          </v:shape>
          <o:OLEObject Type="Embed" ProgID="Equation.DSMT4" ShapeID="_x0000_i6339" DrawAspect="Content" ObjectID="_1796845401" r:id="rId9628"/>
        </w:object>
      </w:r>
      <w:r w:rsidRPr="00330A7E">
        <w:rPr>
          <w:rFonts w:ascii="Times New Roman" w:hAnsi="Times New Roman" w:cs="Times New Roman"/>
          <w:sz w:val="24"/>
          <w:szCs w:val="24"/>
        </w:rPr>
        <w:t>.</w:t>
      </w:r>
    </w:p>
    <w:p w14:paraId="32B356BD"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Vì vậy sau </w:t>
      </w:r>
      <w:r w:rsidRPr="00330A7E">
        <w:rPr>
          <w:rFonts w:ascii="Times New Roman" w:hAnsi="Times New Roman" w:cs="Times New Roman"/>
          <w:position w:val="-6"/>
          <w:sz w:val="24"/>
          <w:szCs w:val="24"/>
        </w:rPr>
        <w:object w:dxaOrig="180" w:dyaOrig="279" w14:anchorId="4B3984BD">
          <v:shape id="_x0000_i6340" type="#_x0000_t75" style="width:9.75pt;height:14.25pt" o:ole="">
            <v:imagedata r:id="rId9629" o:title=""/>
          </v:shape>
          <o:OLEObject Type="Embed" ProgID="Equation.DSMT4" ShapeID="_x0000_i6340" DrawAspect="Content" ObjectID="_1796845402" r:id="rId9630"/>
        </w:object>
      </w:r>
      <w:r w:rsidRPr="00330A7E">
        <w:rPr>
          <w:rFonts w:ascii="Times New Roman" w:hAnsi="Times New Roman" w:cs="Times New Roman"/>
          <w:sz w:val="24"/>
          <w:szCs w:val="24"/>
        </w:rPr>
        <w:t xml:space="preserve"> (s) kể từ lúc xuất phát, cabin đến điểm </w:t>
      </w:r>
      <w:r w:rsidRPr="00330A7E">
        <w:rPr>
          <w:rFonts w:ascii="Times New Roman" w:hAnsi="Times New Roman" w:cs="Times New Roman"/>
          <w:position w:val="-6"/>
          <w:sz w:val="24"/>
          <w:szCs w:val="24"/>
        </w:rPr>
        <w:object w:dxaOrig="320" w:dyaOrig="279" w14:anchorId="78A62D4F">
          <v:shape id="_x0000_i6341" type="#_x0000_t75" style="width:15.75pt;height:14.25pt" o:ole="">
            <v:imagedata r:id="rId9631" o:title=""/>
          </v:shape>
          <o:OLEObject Type="Embed" ProgID="Equation.DSMT4" ShapeID="_x0000_i6341" DrawAspect="Content" ObjectID="_1796845403" r:id="rId9632"/>
        </w:object>
      </w:r>
      <w:r w:rsidRPr="00330A7E">
        <w:rPr>
          <w:rFonts w:ascii="Times New Roman" w:hAnsi="Times New Roman" w:cs="Times New Roman"/>
          <w:sz w:val="24"/>
          <w:szCs w:val="24"/>
        </w:rPr>
        <w:t xml:space="preserve"> thì </w:t>
      </w:r>
      <w:r w:rsidRPr="00330A7E">
        <w:rPr>
          <w:rFonts w:ascii="Times New Roman" w:hAnsi="Times New Roman" w:cs="Times New Roman"/>
          <w:position w:val="-6"/>
          <w:sz w:val="24"/>
          <w:szCs w:val="24"/>
        </w:rPr>
        <w:object w:dxaOrig="1520" w:dyaOrig="279" w14:anchorId="1A252A0F">
          <v:shape id="_x0000_i6342" type="#_x0000_t75" style="width:76.5pt;height:14.25pt" o:ole="">
            <v:imagedata r:id="rId9633" o:title=""/>
          </v:shape>
          <o:OLEObject Type="Embed" ProgID="Equation.DSMT4" ShapeID="_x0000_i6342" DrawAspect="Content" ObjectID="_1796845404" r:id="rId9634"/>
        </w:object>
      </w:r>
      <w:r w:rsidRPr="00330A7E">
        <w:rPr>
          <w:rFonts w:ascii="Times New Roman" w:hAnsi="Times New Roman" w:cs="Times New Roman"/>
          <w:sz w:val="24"/>
          <w:szCs w:val="24"/>
        </w:rPr>
        <w:t xml:space="preserve"> </w:t>
      </w:r>
      <w:r w:rsidRPr="00330A7E">
        <w:rPr>
          <w:rFonts w:ascii="Times New Roman" w:hAnsi="Times New Roman" w:cs="Times New Roman"/>
          <w:position w:val="-16"/>
          <w:sz w:val="24"/>
          <w:szCs w:val="24"/>
        </w:rPr>
        <w:object w:dxaOrig="440" w:dyaOrig="440" w14:anchorId="1ECB4CC1">
          <v:shape id="_x0000_i6343" type="#_x0000_t75" style="width:21.75pt;height:21.75pt" o:ole="">
            <v:imagedata r:id="rId9635" o:title=""/>
          </v:shape>
          <o:OLEObject Type="Embed" ProgID="Equation.DSMT4" ShapeID="_x0000_i6343" DrawAspect="Content" ObjectID="_1796845405" r:id="rId9636"/>
        </w:object>
      </w:r>
      <w:r w:rsidRPr="00330A7E">
        <w:rPr>
          <w:rFonts w:ascii="Times New Roman" w:hAnsi="Times New Roman" w:cs="Times New Roman"/>
          <w:sz w:val="24"/>
          <w:szCs w:val="24"/>
        </w:rPr>
        <w:t>.</w:t>
      </w:r>
    </w:p>
    <w:p w14:paraId="2513628F"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Vì </w:t>
      </w:r>
      <w:r w:rsidRPr="00330A7E">
        <w:rPr>
          <w:rFonts w:ascii="Times New Roman" w:hAnsi="Times New Roman" w:cs="Times New Roman"/>
          <w:position w:val="-16"/>
          <w:sz w:val="24"/>
          <w:szCs w:val="24"/>
        </w:rPr>
        <w:object w:dxaOrig="3000" w:dyaOrig="440" w14:anchorId="784C50A4">
          <v:shape id="_x0000_i6344" type="#_x0000_t75" style="width:150pt;height:21.75pt" o:ole="">
            <v:imagedata r:id="rId9637" o:title=""/>
          </v:shape>
          <o:OLEObject Type="Embed" ProgID="Equation.DSMT4" ShapeID="_x0000_i6344" DrawAspect="Content" ObjectID="_1796845406" r:id="rId9638"/>
        </w:object>
      </w:r>
    </w:p>
    <w:p w14:paraId="73B8CFE1"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position w:val="-16"/>
          <w:sz w:val="24"/>
          <w:szCs w:val="24"/>
        </w:rPr>
        <w:object w:dxaOrig="1620" w:dyaOrig="480" w14:anchorId="22BE9D30">
          <v:shape id="_x0000_i6345" type="#_x0000_t75" style="width:81.75pt;height:24.75pt" o:ole="">
            <v:imagedata r:id="rId9639" o:title=""/>
          </v:shape>
          <o:OLEObject Type="Embed" ProgID="Equation.DSMT4" ShapeID="_x0000_i6345" DrawAspect="Content" ObjectID="_1796845407" r:id="rId9640"/>
        </w:object>
      </w:r>
      <w:r w:rsidRPr="00330A7E">
        <w:rPr>
          <w:rFonts w:ascii="Times New Roman" w:hAnsi="Times New Roman" w:cs="Times New Roman"/>
          <w:sz w:val="24"/>
          <w:szCs w:val="24"/>
        </w:rPr>
        <w:t xml:space="preserve">. Do 2 vec tơ </w:t>
      </w:r>
      <w:r w:rsidRPr="00330A7E">
        <w:rPr>
          <w:rFonts w:ascii="Times New Roman" w:hAnsi="Times New Roman" w:cs="Times New Roman"/>
          <w:position w:val="-8"/>
          <w:sz w:val="24"/>
          <w:szCs w:val="24"/>
        </w:rPr>
        <w:object w:dxaOrig="720" w:dyaOrig="400" w14:anchorId="05A10CCA">
          <v:shape id="_x0000_i6346" type="#_x0000_t75" style="width:36pt;height:21pt" o:ole="">
            <v:imagedata r:id="rId9641" o:title=""/>
          </v:shape>
          <o:OLEObject Type="Embed" ProgID="Equation.DSMT4" ShapeID="_x0000_i6346" DrawAspect="Content" ObjectID="_1796845408" r:id="rId9642"/>
        </w:object>
      </w:r>
      <w:r w:rsidRPr="00330A7E">
        <w:rPr>
          <w:rFonts w:ascii="Times New Roman" w:hAnsi="Times New Roman" w:cs="Times New Roman"/>
          <w:sz w:val="24"/>
          <w:szCs w:val="24"/>
        </w:rPr>
        <w:t xml:space="preserve"> cùng hướng </w:t>
      </w:r>
      <w:r w:rsidRPr="00330A7E">
        <w:rPr>
          <w:rFonts w:ascii="Times New Roman" w:hAnsi="Times New Roman" w:cs="Times New Roman"/>
          <w:position w:val="-6"/>
          <w:sz w:val="24"/>
          <w:szCs w:val="24"/>
        </w:rPr>
        <w:object w:dxaOrig="560" w:dyaOrig="279" w14:anchorId="0E744667">
          <v:shape id="_x0000_i6347" type="#_x0000_t75" style="width:27.75pt;height:14.25pt" o:ole="">
            <v:imagedata r:id="rId9643" o:title=""/>
          </v:shape>
          <o:OLEObject Type="Embed" ProgID="Equation.DSMT4" ShapeID="_x0000_i6347" DrawAspect="Content" ObjectID="_1796845409" r:id="rId9644"/>
        </w:object>
      </w:r>
    </w:p>
    <w:p w14:paraId="140BD2F7"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position w:val="-8"/>
          <w:sz w:val="24"/>
          <w:szCs w:val="24"/>
        </w:rPr>
        <w:object w:dxaOrig="6140" w:dyaOrig="400" w14:anchorId="1DBD868E">
          <v:shape id="_x0000_i6348" type="#_x0000_t75" style="width:306pt;height:21pt" o:ole="">
            <v:imagedata r:id="rId9645" o:title=""/>
          </v:shape>
          <o:OLEObject Type="Embed" ProgID="Equation.DSMT4" ShapeID="_x0000_i6348" DrawAspect="Content" ObjectID="_1796845410" r:id="rId9646"/>
        </w:object>
      </w:r>
    </w:p>
    <w:p w14:paraId="24A91AAF" w14:textId="77777777" w:rsidR="00ED397D" w:rsidRPr="00330A7E"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Vì </w:t>
      </w:r>
      <w:r w:rsidRPr="00330A7E">
        <w:rPr>
          <w:rFonts w:ascii="Times New Roman" w:hAnsi="Times New Roman" w:cs="Times New Roman"/>
          <w:position w:val="-8"/>
          <w:sz w:val="24"/>
          <w:szCs w:val="24"/>
        </w:rPr>
        <w:object w:dxaOrig="1640" w:dyaOrig="380" w14:anchorId="0ADFC4B7">
          <v:shape id="_x0000_i6349" type="#_x0000_t75" style="width:81.75pt;height:18.75pt" o:ole="">
            <v:imagedata r:id="rId9647" o:title=""/>
          </v:shape>
          <o:OLEObject Type="Embed" ProgID="Equation.DSMT4" ShapeID="_x0000_i6349" DrawAspect="Content" ObjectID="_1796845411" r:id="rId9648"/>
        </w:object>
      </w:r>
      <w:r w:rsidRPr="00330A7E">
        <w:rPr>
          <w:rFonts w:ascii="Times New Roman" w:hAnsi="Times New Roman" w:cs="Times New Roman"/>
          <w:sz w:val="24"/>
          <w:szCs w:val="24"/>
        </w:rPr>
        <w:t>.</w:t>
      </w:r>
    </w:p>
    <w:p w14:paraId="067173F5" w14:textId="77777777" w:rsidR="00ED397D" w:rsidRDefault="00ED397D" w:rsidP="00330A7E">
      <w:pPr>
        <w:spacing w:after="0"/>
        <w:ind w:left="992"/>
        <w:rPr>
          <w:rFonts w:ascii="Times New Roman" w:hAnsi="Times New Roman" w:cs="Times New Roman"/>
          <w:sz w:val="24"/>
          <w:szCs w:val="24"/>
        </w:rPr>
      </w:pPr>
      <w:r w:rsidRPr="00330A7E">
        <w:rPr>
          <w:rFonts w:ascii="Times New Roman" w:hAnsi="Times New Roman" w:cs="Times New Roman"/>
          <w:sz w:val="24"/>
          <w:szCs w:val="24"/>
        </w:rPr>
        <w:t xml:space="preserve">Vậy tọa độ </w:t>
      </w:r>
      <w:r w:rsidRPr="00330A7E">
        <w:rPr>
          <w:rFonts w:ascii="Times New Roman" w:hAnsi="Times New Roman" w:cs="Times New Roman"/>
          <w:position w:val="-20"/>
          <w:sz w:val="24"/>
          <w:szCs w:val="24"/>
        </w:rPr>
        <w:object w:dxaOrig="2620" w:dyaOrig="520" w14:anchorId="458A4CC3">
          <v:shape id="_x0000_i6350" type="#_x0000_t75" style="width:131.25pt;height:26.25pt" o:ole="">
            <v:imagedata r:id="rId9649" o:title=""/>
          </v:shape>
          <o:OLEObject Type="Embed" ProgID="Equation.DSMT4" ShapeID="_x0000_i6350" DrawAspect="Content" ObjectID="_1796845412" r:id="rId9650"/>
        </w:object>
      </w:r>
      <w:r w:rsidRPr="00330A7E">
        <w:rPr>
          <w:rFonts w:ascii="Times New Roman" w:hAnsi="Times New Roman" w:cs="Times New Roman"/>
          <w:sz w:val="24"/>
          <w:szCs w:val="24"/>
        </w:rPr>
        <w:t xml:space="preserve">. Khi đó </w:t>
      </w:r>
      <w:r w:rsidRPr="00330A7E">
        <w:rPr>
          <w:rFonts w:ascii="Times New Roman" w:hAnsi="Times New Roman" w:cs="Times New Roman"/>
          <w:position w:val="-20"/>
          <w:sz w:val="24"/>
          <w:szCs w:val="24"/>
        </w:rPr>
        <w:object w:dxaOrig="4160" w:dyaOrig="520" w14:anchorId="65AFBC17">
          <v:shape id="_x0000_i6351" type="#_x0000_t75" style="width:207.75pt;height:26.25pt" o:ole="">
            <v:imagedata r:id="rId9651" o:title=""/>
          </v:shape>
          <o:OLEObject Type="Embed" ProgID="Equation.DSMT4" ShapeID="_x0000_i6351" DrawAspect="Content" ObjectID="_1796845413" r:id="rId9652"/>
        </w:object>
      </w:r>
      <w:r w:rsidRPr="00330A7E">
        <w:rPr>
          <w:rFonts w:ascii="Times New Roman" w:hAnsi="Times New Roman" w:cs="Times New Roman"/>
          <w:sz w:val="24"/>
          <w:szCs w:val="24"/>
        </w:rPr>
        <w:t>.</w:t>
      </w:r>
    </w:p>
    <w:p w14:paraId="66ACAB8D" w14:textId="77777777" w:rsidR="00845FD2" w:rsidRPr="00330A7E" w:rsidRDefault="00845FD2" w:rsidP="00330A7E">
      <w:pPr>
        <w:spacing w:after="0"/>
        <w:ind w:left="992"/>
        <w:rPr>
          <w:rFonts w:ascii="Times New Roman" w:eastAsia="Cambria" w:hAnsi="Times New Roman" w:cs="Times New Roman"/>
          <w:b/>
          <w:color w:val="C00000"/>
          <w:sz w:val="24"/>
          <w:szCs w:val="24"/>
        </w:rPr>
      </w:pPr>
    </w:p>
    <w:tbl>
      <w:tblPr>
        <w:tblStyle w:val="TableGrid"/>
        <w:tblW w:w="10098" w:type="dxa"/>
        <w:jc w:val="center"/>
        <w:tblBorders>
          <w:top w:val="single" w:sz="4" w:space="0" w:color="0070C0"/>
          <w:left w:val="single" w:sz="4" w:space="0" w:color="0070C0"/>
          <w:bottom w:val="single" w:sz="4" w:space="0" w:color="0070C0"/>
          <w:right w:val="single" w:sz="4" w:space="0" w:color="0070C0"/>
          <w:insideH w:val="none" w:sz="0" w:space="0" w:color="auto"/>
          <w:insideV w:val="single" w:sz="4" w:space="0" w:color="0070C0"/>
        </w:tblBorders>
        <w:tblLook w:val="04A0" w:firstRow="1" w:lastRow="0" w:firstColumn="1" w:lastColumn="0" w:noHBand="0" w:noVBand="1"/>
      </w:tblPr>
      <w:tblGrid>
        <w:gridCol w:w="4230"/>
        <w:gridCol w:w="5868"/>
      </w:tblGrid>
      <w:tr w:rsidR="00845FD2" w:rsidRPr="00330A7E" w14:paraId="680C3EAE" w14:textId="77777777" w:rsidTr="00676EEF">
        <w:trPr>
          <w:trHeight w:val="265"/>
          <w:jc w:val="center"/>
        </w:trPr>
        <w:tc>
          <w:tcPr>
            <w:tcW w:w="4230" w:type="dxa"/>
            <w:vAlign w:val="center"/>
          </w:tcPr>
          <w:p w14:paraId="5A544EA4"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 xml:space="preserve"> ĐỀ THI THỬ </w:t>
            </w:r>
          </w:p>
          <w:p w14:paraId="6F59D8D8"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THEO CẤU TRÚC ĐỀ THAM KHẢO</w:t>
            </w:r>
          </w:p>
        </w:tc>
        <w:tc>
          <w:tcPr>
            <w:tcW w:w="5868" w:type="dxa"/>
            <w:vAlign w:val="center"/>
          </w:tcPr>
          <w:p w14:paraId="64E0CC8E" w14:textId="77777777" w:rsidR="00845FD2" w:rsidRPr="00330A7E" w:rsidRDefault="00845FD2" w:rsidP="00676EEF">
            <w:pPr>
              <w:tabs>
                <w:tab w:val="left" w:pos="992"/>
              </w:tabs>
              <w:jc w:val="center"/>
              <w:rPr>
                <w:rFonts w:ascii="Times New Roman" w:hAnsi="Times New Roman" w:cs="Times New Roman"/>
                <w:b/>
                <w:color w:val="FF0000"/>
                <w:sz w:val="24"/>
                <w:szCs w:val="24"/>
              </w:rPr>
            </w:pPr>
            <w:r w:rsidRPr="00330A7E">
              <w:rPr>
                <w:rFonts w:ascii="Times New Roman" w:hAnsi="Times New Roman" w:cs="Times New Roman"/>
                <w:b/>
                <w:color w:val="1F497D" w:themeColor="text2"/>
                <w:sz w:val="24"/>
                <w:szCs w:val="24"/>
                <w:lang w:val="vi-VN"/>
              </w:rPr>
              <w:t xml:space="preserve">KỲ THI TỐT NGHIỆP </w:t>
            </w:r>
            <w:r w:rsidRPr="00330A7E">
              <w:rPr>
                <w:rFonts w:ascii="Times New Roman" w:hAnsi="Times New Roman" w:cs="Times New Roman"/>
                <w:b/>
                <w:color w:val="00B050"/>
                <w:sz w:val="24"/>
                <w:szCs w:val="24"/>
                <w:lang w:val="vi-VN"/>
              </w:rPr>
              <w:t xml:space="preserve">THPT QUỐC GIA </w:t>
            </w:r>
            <w:r w:rsidRPr="00330A7E">
              <w:rPr>
                <w:rFonts w:ascii="Times New Roman" w:hAnsi="Times New Roman" w:cs="Times New Roman"/>
                <w:b/>
                <w:color w:val="FF0000"/>
                <w:sz w:val="24"/>
                <w:szCs w:val="24"/>
                <w:lang w:val="vi-VN"/>
              </w:rPr>
              <w:t>NĂM 2025</w:t>
            </w:r>
          </w:p>
          <w:p w14:paraId="1F14479E"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Bài thi môn: TOÁN</w:t>
            </w:r>
          </w:p>
        </w:tc>
      </w:tr>
      <w:tr w:rsidR="00845FD2" w:rsidRPr="00330A7E" w14:paraId="4623B9DF" w14:textId="77777777" w:rsidTr="00676EEF">
        <w:trPr>
          <w:trHeight w:val="724"/>
          <w:jc w:val="center"/>
        </w:trPr>
        <w:tc>
          <w:tcPr>
            <w:tcW w:w="4230" w:type="dxa"/>
            <w:vAlign w:val="center"/>
          </w:tcPr>
          <w:p w14:paraId="38CD8196" w14:textId="0CD8727C" w:rsidR="00845FD2" w:rsidRPr="00330A7E" w:rsidRDefault="00845FD2" w:rsidP="00845FD2">
            <w:pPr>
              <w:tabs>
                <w:tab w:val="left" w:pos="992"/>
              </w:tabs>
              <w:jc w:val="center"/>
              <w:rPr>
                <w:rFonts w:ascii="Times New Roman" w:hAnsi="Times New Roman" w:cs="Times New Roman"/>
                <w:b/>
                <w:bCs/>
                <w:iCs/>
                <w:color w:val="000000" w:themeColor="text1"/>
                <w:sz w:val="24"/>
                <w:szCs w:val="24"/>
              </w:rPr>
            </w:pPr>
            <w:r w:rsidRPr="00330A7E">
              <w:rPr>
                <w:rFonts w:ascii="Times New Roman" w:hAnsi="Times New Roman" w:cs="Times New Roman"/>
                <w:b/>
                <w:bCs/>
                <w:iCs/>
                <w:color w:val="000000" w:themeColor="text1"/>
                <w:sz w:val="24"/>
                <w:szCs w:val="24"/>
                <w:highlight w:val="green"/>
              </w:rPr>
              <w:t xml:space="preserve">ĐỀ </w:t>
            </w:r>
            <w:r>
              <w:rPr>
                <w:rFonts w:ascii="Times New Roman" w:hAnsi="Times New Roman" w:cs="Times New Roman"/>
                <w:b/>
                <w:bCs/>
                <w:iCs/>
                <w:color w:val="000000" w:themeColor="text1"/>
                <w:sz w:val="24"/>
                <w:szCs w:val="24"/>
                <w:highlight w:val="green"/>
              </w:rPr>
              <w:t>1</w:t>
            </w:r>
            <w:r>
              <w:rPr>
                <w:rFonts w:ascii="Times New Roman" w:hAnsi="Times New Roman" w:cs="Times New Roman"/>
                <w:b/>
                <w:bCs/>
                <w:iCs/>
                <w:color w:val="000000" w:themeColor="text1"/>
                <w:sz w:val="24"/>
                <w:szCs w:val="24"/>
                <w:highlight w:val="green"/>
              </w:rPr>
              <w:t>8</w:t>
            </w:r>
          </w:p>
        </w:tc>
        <w:tc>
          <w:tcPr>
            <w:tcW w:w="5868" w:type="dxa"/>
            <w:vAlign w:val="center"/>
          </w:tcPr>
          <w:p w14:paraId="3EF1324E" w14:textId="77777777" w:rsidR="00845FD2" w:rsidRPr="00330A7E" w:rsidRDefault="00845FD2" w:rsidP="00676EEF">
            <w:pPr>
              <w:tabs>
                <w:tab w:val="left" w:pos="992"/>
              </w:tabs>
              <w:jc w:val="center"/>
              <w:rPr>
                <w:rFonts w:ascii="Times New Roman" w:hAnsi="Times New Roman" w:cs="Times New Roman"/>
                <w:bCs/>
                <w:i/>
                <w:iCs/>
                <w:color w:val="000000" w:themeColor="text1"/>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811840" behindDoc="0" locked="0" layoutInCell="1" allowOverlap="1" wp14:anchorId="639E6A30" wp14:editId="4F5CACE5">
                      <wp:simplePos x="0" y="0"/>
                      <wp:positionH relativeFrom="column">
                        <wp:posOffset>794385</wp:posOffset>
                      </wp:positionH>
                      <wp:positionV relativeFrom="paragraph">
                        <wp:posOffset>198120</wp:posOffset>
                      </wp:positionV>
                      <wp:extent cx="2324100" cy="0"/>
                      <wp:effectExtent l="0" t="0" r="0" b="0"/>
                      <wp:wrapNone/>
                      <wp:docPr id="122"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811840;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nga7otQEAALkDAAAOAAAAZHJzL2Uyb0RvYy54bWysU9Gu0zAMfUfiH6K8s3YFIVStuw+7ghcE Exc+IDd11ogkjpywbn+Pk229CBBCiBc3Tnxsn2N3c3fyThyBksUwyPWqlQKCxtGGwyC/fH774o0U KaswKocBBnmGJO+2z59t5thDhxO6EUhwkpD6OQ5yyjn2TZP0BF6lFUYI/GiQvMrs0qEZSc2c3bum a9vXzYw0RkINKfHt/eVRbmt+Y0Dnj8YkyMINknvL1VK1j8U2243qD6TiZPW1DfUPXXhlAxddUt2r rMQ3sr+k8lYTJjR5pdE3aIzVUDkwm3X7E5uHSUWoXFicFBeZ0v9Lqz8c9yTsyLPrOimC8jykh0zK HqYsdhgCS4gk1kWpOaaeAbuwp6uX4p4K7ZMhX75MSJyquudFXThlofmye9m9Wrc8BH17a56AkVJ+ B+hFOQzS2VCIq14d36fMxTj0FsJOaeRSup7y2UEJduETGCbDxdYVXdcIdo7EUfECjF8rDc5VIwvE WOcWUPtn0DW2wKCu1t8Cl+haEUNegN4GpN9Vzadbq+YSf2N94VpoP+J4roOocvB+VJWuu1wW8Ee/ wp/+uO13AAAA//8DAFBLAwQUAAYACAAAACEA+XsVJN0AAAAJAQAADwAAAGRycy9kb3ducmV2Lnht bEyPzU7DMBCE70h9B2uRuFEnAdoS4lQVPyc4hMCBoxsvSdR4HcVuEnh6FnGgx5n9NDuTbWfbiREH 3zpSEC8jEEiVMy3VCt7fni43IHzQZHTnCBV8oYdtvjjLdGrcRK84lqEWHEI+1QqaEPpUSl81aLVf uh6Jb59usDqwHGppBj1xuO1kEkUraXVL/KHRPd43WB3Ko1Wwfnwui356ePku5FoWxejC5vCh1MX5 vLsDEXAO/zD81ufqkHOnvTuS8aJjndzEjCq4ihMQDFzfxmzs/wyZZ/J0Qf4DAAD//wMAUEsBAi0A FAAGAAgAAAAhALaDOJL+AAAA4QEAABMAAAAAAAAAAAAAAAAAAAAAAFtDb250ZW50X1R5cGVzXS54 bWxQSwECLQAUAAYACAAAACEAOP0h/9YAAACUAQAACwAAAAAAAAAAAAAAAAAvAQAAX3JlbHMvLnJl bHNQSwECLQAUAAYACAAAACEAJ4Gu6LUBAAC5AwAADgAAAAAAAAAAAAAAAAAuAgAAZHJzL2Uyb0Rv Yy54bWxQSwECLQAUAAYACAAAACEA+XsVJN0AAAAJAQAADwAAAAAAAAAAAAAAAAAPBAAAZHJzL2Rv d25yZXYueG1sUEsFBgAAAAAEAAQA8wAAABkFAAAAAA== " strokecolor="black [3040]"/>
                  </w:pict>
                </mc:Fallback>
              </mc:AlternateContent>
            </w:r>
            <w:r w:rsidRPr="00330A7E">
              <w:rPr>
                <w:rFonts w:ascii="Times New Roman" w:hAnsi="Times New Roman" w:cs="Times New Roman"/>
                <w:bCs/>
                <w:i/>
                <w:iCs/>
                <w:color w:val="000000" w:themeColor="text1"/>
                <w:sz w:val="24"/>
                <w:szCs w:val="24"/>
              </w:rPr>
              <w:t>Thời gian làm bài: 90 phút, không kể thời gian phát đề</w:t>
            </w:r>
          </w:p>
        </w:tc>
      </w:tr>
    </w:tbl>
    <w:p w14:paraId="656B0244"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PHẦN I. Câu trắc nghiệm nhiều phương án lựa chọn</w:t>
      </w:r>
      <w:r w:rsidRPr="00330A7E">
        <w:rPr>
          <w:rFonts w:ascii="Times New Roman" w:hAnsi="Times New Roman" w:cs="Times New Roman"/>
          <w:sz w:val="24"/>
          <w:szCs w:val="24"/>
        </w:rPr>
        <w:t>. Thí sinh trả lời từ câu 1 đến câu 12. Mỗi câu hỏi thí sinh chỉ chọn một phương án.</w:t>
      </w:r>
    </w:p>
    <w:p w14:paraId="5542D819" w14:textId="77777777" w:rsidR="00ED397D" w:rsidRPr="00330A7E" w:rsidRDefault="00ED397D">
      <w:pPr>
        <w:rPr>
          <w:rFonts w:ascii="Times New Roman" w:hAnsi="Times New Roman" w:cs="Times New Roman"/>
          <w:sz w:val="24"/>
          <w:szCs w:val="24"/>
        </w:rPr>
      </w:pPr>
      <w:r w:rsidRPr="00330A7E">
        <w:rPr>
          <w:rFonts w:ascii="Times New Roman" w:hAnsi="Times New Roman" w:cs="Times New Roman"/>
          <w:b/>
          <w:sz w:val="24"/>
          <w:szCs w:val="24"/>
        </w:rPr>
        <w:t>Câu 1</w:t>
      </w:r>
      <w:r w:rsidRPr="00330A7E">
        <w:rPr>
          <w:rFonts w:ascii="Times New Roman" w:hAnsi="Times New Roman" w:cs="Times New Roman"/>
          <w:sz w:val="24"/>
          <w:szCs w:val="24"/>
        </w:rPr>
        <w:t xml:space="preserve">: Cho hàm số </w:t>
      </w:r>
      <w:r w:rsidRPr="00330A7E">
        <w:rPr>
          <w:rFonts w:ascii="Times New Roman" w:hAnsi="Times New Roman" w:cs="Times New Roman"/>
          <w:position w:val="-10"/>
          <w:sz w:val="24"/>
          <w:szCs w:val="24"/>
        </w:rPr>
        <w:object w:dxaOrig="4700" w:dyaOrig="380" w14:anchorId="1BD73B7E">
          <v:shape id="_x0000_i6352" type="#_x0000_t75" style="width:234.75pt;height:18.75pt" o:ole="">
            <v:imagedata r:id="rId9653" o:title=""/>
          </v:shape>
          <o:OLEObject Type="Embed" ProgID="Equation.DSMT4" ShapeID="_x0000_i6352" DrawAspect="Content" ObjectID="_1796845414" r:id="rId9654"/>
        </w:object>
      </w:r>
      <w:r w:rsidRPr="00330A7E">
        <w:rPr>
          <w:rFonts w:ascii="Times New Roman" w:hAnsi="Times New Roman" w:cs="Times New Roman"/>
          <w:sz w:val="24"/>
          <w:szCs w:val="24"/>
        </w:rPr>
        <w:t>có bảng xét dấu của đạo hàm dưới đây</w:t>
      </w:r>
    </w:p>
    <w:tbl>
      <w:tblPr>
        <w:tblStyle w:val="TableGrid"/>
        <w:tblW w:w="0" w:type="auto"/>
        <w:jc w:val="center"/>
        <w:tblLook w:val="04A0" w:firstRow="1" w:lastRow="0" w:firstColumn="1" w:lastColumn="0" w:noHBand="0" w:noVBand="1"/>
      </w:tblPr>
      <w:tblGrid>
        <w:gridCol w:w="677"/>
        <w:gridCol w:w="677"/>
        <w:gridCol w:w="489"/>
        <w:gridCol w:w="567"/>
        <w:gridCol w:w="599"/>
        <w:gridCol w:w="677"/>
        <w:gridCol w:w="333"/>
        <w:gridCol w:w="677"/>
      </w:tblGrid>
      <w:tr w:rsidR="00ED397D" w:rsidRPr="00330A7E" w14:paraId="1D6D7AAB" w14:textId="77777777" w:rsidTr="00330A7E">
        <w:trPr>
          <w:trHeight w:val="254"/>
          <w:jc w:val="center"/>
        </w:trPr>
        <w:tc>
          <w:tcPr>
            <w:tcW w:w="677" w:type="dxa"/>
            <w:tcBorders>
              <w:top w:val="nil"/>
              <w:left w:val="nil"/>
              <w:bottom w:val="single" w:sz="4" w:space="0" w:color="auto"/>
            </w:tcBorders>
          </w:tcPr>
          <w:p w14:paraId="0069186B" w14:textId="77777777" w:rsidR="00ED397D" w:rsidRPr="00330A7E" w:rsidRDefault="00ED397D" w:rsidP="00330A7E">
            <w:pPr>
              <w:jc w:val="center"/>
              <w:rPr>
                <w:rFonts w:ascii="Times New Roman" w:hAnsi="Times New Roman" w:cs="Times New Roman"/>
                <w:sz w:val="24"/>
                <w:szCs w:val="24"/>
              </w:rPr>
            </w:pPr>
            <w:r w:rsidRPr="00330A7E">
              <w:rPr>
                <w:rFonts w:ascii="Times New Roman" w:hAnsi="Times New Roman" w:cs="Times New Roman"/>
                <w:sz w:val="24"/>
                <w:szCs w:val="24"/>
              </w:rPr>
              <w:t>x</w:t>
            </w:r>
          </w:p>
        </w:tc>
        <w:tc>
          <w:tcPr>
            <w:tcW w:w="677" w:type="dxa"/>
            <w:tcBorders>
              <w:top w:val="nil"/>
              <w:bottom w:val="single" w:sz="4" w:space="0" w:color="auto"/>
              <w:right w:val="nil"/>
            </w:tcBorders>
          </w:tcPr>
          <w:p w14:paraId="5ADA7279" w14:textId="77777777" w:rsidR="00ED397D" w:rsidRPr="00330A7E" w:rsidRDefault="00ED397D">
            <w:pPr>
              <w:rPr>
                <w:rFonts w:ascii="Times New Roman" w:hAnsi="Times New Roman" w:cs="Times New Roman"/>
                <w:sz w:val="24"/>
                <w:szCs w:val="24"/>
              </w:rPr>
            </w:pPr>
            <w:r w:rsidRPr="00330A7E">
              <w:rPr>
                <w:rFonts w:ascii="Times New Roman" w:eastAsiaTheme="minorEastAsia" w:hAnsi="Times New Roman" w:cs="Times New Roman"/>
                <w:position w:val="-4"/>
                <w:sz w:val="24"/>
                <w:szCs w:val="24"/>
                <w:lang w:val="en-SG" w:eastAsia="ja-JP"/>
              </w:rPr>
              <w:object w:dxaOrig="400" w:dyaOrig="220" w14:anchorId="2B12127D">
                <v:shape id="_x0000_i6353" type="#_x0000_t75" style="width:20.25pt;height:11.25pt" o:ole="">
                  <v:imagedata r:id="rId9655" o:title=""/>
                </v:shape>
                <o:OLEObject Type="Embed" ProgID="Equation.DSMT4" ShapeID="_x0000_i6353" DrawAspect="Content" ObjectID="_1796845415" r:id="rId9656"/>
              </w:object>
            </w:r>
          </w:p>
        </w:tc>
        <w:tc>
          <w:tcPr>
            <w:tcW w:w="489" w:type="dxa"/>
            <w:tcBorders>
              <w:top w:val="nil"/>
              <w:left w:val="nil"/>
              <w:bottom w:val="single" w:sz="6" w:space="0" w:color="auto"/>
              <w:right w:val="nil"/>
            </w:tcBorders>
          </w:tcPr>
          <w:p w14:paraId="09666F3E" w14:textId="77777777" w:rsidR="00ED397D" w:rsidRPr="00330A7E" w:rsidRDefault="00ED397D">
            <w:pPr>
              <w:rPr>
                <w:rFonts w:ascii="Times New Roman" w:hAnsi="Times New Roman" w:cs="Times New Roman"/>
                <w:sz w:val="24"/>
                <w:szCs w:val="24"/>
              </w:rPr>
            </w:pPr>
          </w:p>
        </w:tc>
        <w:tc>
          <w:tcPr>
            <w:tcW w:w="567" w:type="dxa"/>
            <w:tcBorders>
              <w:top w:val="nil"/>
              <w:left w:val="nil"/>
              <w:bottom w:val="single" w:sz="6" w:space="0" w:color="auto"/>
              <w:right w:val="nil"/>
            </w:tcBorders>
          </w:tcPr>
          <w:p w14:paraId="39C652E0" w14:textId="77777777" w:rsidR="00ED397D" w:rsidRPr="00330A7E" w:rsidRDefault="00ED397D">
            <w:pPr>
              <w:rPr>
                <w:rFonts w:ascii="Times New Roman" w:hAnsi="Times New Roman" w:cs="Times New Roman"/>
                <w:sz w:val="24"/>
                <w:szCs w:val="24"/>
              </w:rPr>
            </w:pPr>
            <w:r w:rsidRPr="00330A7E">
              <w:rPr>
                <w:rFonts w:ascii="Times New Roman" w:hAnsi="Times New Roman" w:cs="Times New Roman"/>
                <w:sz w:val="24"/>
                <w:szCs w:val="24"/>
              </w:rPr>
              <w:t>5</w:t>
            </w:r>
          </w:p>
        </w:tc>
        <w:tc>
          <w:tcPr>
            <w:tcW w:w="599" w:type="dxa"/>
            <w:tcBorders>
              <w:top w:val="nil"/>
              <w:left w:val="nil"/>
              <w:bottom w:val="single" w:sz="6" w:space="0" w:color="auto"/>
              <w:right w:val="nil"/>
            </w:tcBorders>
          </w:tcPr>
          <w:p w14:paraId="08661B71" w14:textId="77777777" w:rsidR="00ED397D" w:rsidRPr="00330A7E" w:rsidRDefault="00ED397D">
            <w:pPr>
              <w:rPr>
                <w:rFonts w:ascii="Times New Roman" w:hAnsi="Times New Roman" w:cs="Times New Roman"/>
                <w:sz w:val="24"/>
                <w:szCs w:val="24"/>
              </w:rPr>
            </w:pPr>
          </w:p>
        </w:tc>
        <w:tc>
          <w:tcPr>
            <w:tcW w:w="677" w:type="dxa"/>
            <w:tcBorders>
              <w:top w:val="nil"/>
              <w:left w:val="nil"/>
              <w:bottom w:val="single" w:sz="6" w:space="0" w:color="auto"/>
              <w:right w:val="nil"/>
            </w:tcBorders>
          </w:tcPr>
          <w:p w14:paraId="50377D24" w14:textId="77777777" w:rsidR="00ED397D" w:rsidRPr="00330A7E" w:rsidRDefault="00ED397D">
            <w:pPr>
              <w:rPr>
                <w:rFonts w:ascii="Times New Roman" w:hAnsi="Times New Roman" w:cs="Times New Roman"/>
                <w:sz w:val="24"/>
                <w:szCs w:val="24"/>
              </w:rPr>
            </w:pPr>
            <w:r w:rsidRPr="00330A7E">
              <w:rPr>
                <w:rFonts w:ascii="Times New Roman" w:hAnsi="Times New Roman" w:cs="Times New Roman"/>
                <w:sz w:val="24"/>
                <w:szCs w:val="24"/>
              </w:rPr>
              <w:t>6</w:t>
            </w:r>
          </w:p>
        </w:tc>
        <w:tc>
          <w:tcPr>
            <w:tcW w:w="333" w:type="dxa"/>
            <w:tcBorders>
              <w:top w:val="nil"/>
              <w:left w:val="nil"/>
              <w:bottom w:val="single" w:sz="6" w:space="0" w:color="auto"/>
              <w:right w:val="nil"/>
            </w:tcBorders>
          </w:tcPr>
          <w:p w14:paraId="7BC8A5AA" w14:textId="77777777" w:rsidR="00ED397D" w:rsidRPr="00330A7E" w:rsidRDefault="00ED397D">
            <w:pPr>
              <w:rPr>
                <w:rFonts w:ascii="Times New Roman" w:hAnsi="Times New Roman" w:cs="Times New Roman"/>
                <w:sz w:val="24"/>
                <w:szCs w:val="24"/>
              </w:rPr>
            </w:pPr>
          </w:p>
        </w:tc>
        <w:tc>
          <w:tcPr>
            <w:tcW w:w="677" w:type="dxa"/>
            <w:tcBorders>
              <w:top w:val="nil"/>
              <w:left w:val="nil"/>
              <w:bottom w:val="single" w:sz="6" w:space="0" w:color="auto"/>
              <w:right w:val="nil"/>
            </w:tcBorders>
          </w:tcPr>
          <w:p w14:paraId="5B8877EC" w14:textId="77777777" w:rsidR="00ED397D" w:rsidRPr="00330A7E" w:rsidRDefault="00ED397D">
            <w:pPr>
              <w:rPr>
                <w:rFonts w:ascii="Times New Roman" w:hAnsi="Times New Roman" w:cs="Times New Roman"/>
                <w:sz w:val="24"/>
                <w:szCs w:val="24"/>
              </w:rPr>
            </w:pPr>
            <w:r w:rsidRPr="00330A7E">
              <w:rPr>
                <w:rFonts w:ascii="Times New Roman" w:eastAsiaTheme="minorEastAsia" w:hAnsi="Times New Roman" w:cs="Times New Roman"/>
                <w:position w:val="-4"/>
                <w:sz w:val="24"/>
                <w:szCs w:val="24"/>
                <w:lang w:val="en-SG" w:eastAsia="ja-JP"/>
              </w:rPr>
              <w:object w:dxaOrig="400" w:dyaOrig="220" w14:anchorId="6F5C0459">
                <v:shape id="_x0000_i6354" type="#_x0000_t75" style="width:20.25pt;height:11.25pt" o:ole="">
                  <v:imagedata r:id="rId9657" o:title=""/>
                </v:shape>
                <o:OLEObject Type="Embed" ProgID="Equation.DSMT4" ShapeID="_x0000_i6354" DrawAspect="Content" ObjectID="_1796845416" r:id="rId9658"/>
              </w:object>
            </w:r>
          </w:p>
        </w:tc>
      </w:tr>
      <w:tr w:rsidR="00ED397D" w:rsidRPr="00330A7E" w14:paraId="3EE1D1CC" w14:textId="77777777" w:rsidTr="00330A7E">
        <w:trPr>
          <w:trHeight w:val="254"/>
          <w:jc w:val="center"/>
        </w:trPr>
        <w:tc>
          <w:tcPr>
            <w:tcW w:w="677" w:type="dxa"/>
            <w:tcBorders>
              <w:left w:val="nil"/>
              <w:bottom w:val="nil"/>
            </w:tcBorders>
          </w:tcPr>
          <w:p w14:paraId="0C07B51C" w14:textId="77777777" w:rsidR="00ED397D" w:rsidRPr="00330A7E" w:rsidRDefault="00ED397D" w:rsidP="00330A7E">
            <w:pPr>
              <w:jc w:val="center"/>
              <w:rPr>
                <w:rFonts w:ascii="Times New Roman" w:hAnsi="Times New Roman" w:cs="Times New Roman"/>
                <w:sz w:val="24"/>
                <w:szCs w:val="24"/>
              </w:rPr>
            </w:pPr>
            <w:r w:rsidRPr="00330A7E">
              <w:rPr>
                <w:rFonts w:ascii="Times New Roman" w:hAnsi="Times New Roman" w:cs="Times New Roman"/>
                <w:sz w:val="24"/>
                <w:szCs w:val="24"/>
              </w:rPr>
              <w:t>f’(x)</w:t>
            </w:r>
          </w:p>
        </w:tc>
        <w:tc>
          <w:tcPr>
            <w:tcW w:w="677" w:type="dxa"/>
            <w:tcBorders>
              <w:bottom w:val="nil"/>
              <w:right w:val="nil"/>
            </w:tcBorders>
          </w:tcPr>
          <w:p w14:paraId="1EBBB57C" w14:textId="77777777" w:rsidR="00ED397D" w:rsidRPr="00330A7E" w:rsidRDefault="00ED397D">
            <w:pPr>
              <w:rPr>
                <w:rFonts w:ascii="Times New Roman" w:hAnsi="Times New Roman" w:cs="Times New Roman"/>
                <w:sz w:val="24"/>
                <w:szCs w:val="24"/>
              </w:rPr>
            </w:pPr>
          </w:p>
        </w:tc>
        <w:tc>
          <w:tcPr>
            <w:tcW w:w="489" w:type="dxa"/>
            <w:tcBorders>
              <w:top w:val="single" w:sz="6" w:space="0" w:color="auto"/>
              <w:left w:val="nil"/>
              <w:bottom w:val="nil"/>
              <w:right w:val="nil"/>
            </w:tcBorders>
          </w:tcPr>
          <w:p w14:paraId="222E265F" w14:textId="77777777" w:rsidR="00ED397D" w:rsidRPr="00330A7E" w:rsidRDefault="00ED397D">
            <w:pPr>
              <w:rPr>
                <w:rFonts w:ascii="Times New Roman" w:hAnsi="Times New Roman" w:cs="Times New Roman"/>
                <w:sz w:val="24"/>
                <w:szCs w:val="24"/>
              </w:rPr>
            </w:pPr>
            <w:r w:rsidRPr="00330A7E">
              <w:rPr>
                <w:rFonts w:ascii="Times New Roman" w:hAnsi="Times New Roman" w:cs="Times New Roman"/>
                <w:sz w:val="24"/>
                <w:szCs w:val="24"/>
              </w:rPr>
              <w:t>-</w:t>
            </w:r>
          </w:p>
        </w:tc>
        <w:tc>
          <w:tcPr>
            <w:tcW w:w="567" w:type="dxa"/>
            <w:tcBorders>
              <w:top w:val="single" w:sz="6" w:space="0" w:color="auto"/>
              <w:left w:val="nil"/>
              <w:bottom w:val="nil"/>
              <w:right w:val="nil"/>
            </w:tcBorders>
          </w:tcPr>
          <w:p w14:paraId="5F82D98F" w14:textId="77777777" w:rsidR="00ED397D" w:rsidRPr="00330A7E" w:rsidRDefault="00ED397D">
            <w:pPr>
              <w:rPr>
                <w:rFonts w:ascii="Times New Roman" w:hAnsi="Times New Roman" w:cs="Times New Roman"/>
                <w:sz w:val="24"/>
                <w:szCs w:val="24"/>
              </w:rPr>
            </w:pPr>
            <w:r w:rsidRPr="00330A7E">
              <w:rPr>
                <w:rFonts w:ascii="Times New Roman" w:hAnsi="Times New Roman" w:cs="Times New Roman"/>
                <w:sz w:val="24"/>
                <w:szCs w:val="24"/>
              </w:rPr>
              <w:t>0</w:t>
            </w:r>
          </w:p>
        </w:tc>
        <w:tc>
          <w:tcPr>
            <w:tcW w:w="599" w:type="dxa"/>
            <w:tcBorders>
              <w:top w:val="single" w:sz="6" w:space="0" w:color="auto"/>
              <w:left w:val="nil"/>
              <w:bottom w:val="nil"/>
              <w:right w:val="nil"/>
            </w:tcBorders>
          </w:tcPr>
          <w:p w14:paraId="39E134FE" w14:textId="77777777" w:rsidR="00ED397D" w:rsidRPr="00330A7E" w:rsidRDefault="00ED397D">
            <w:pPr>
              <w:rPr>
                <w:rFonts w:ascii="Times New Roman" w:hAnsi="Times New Roman" w:cs="Times New Roman"/>
                <w:sz w:val="24"/>
                <w:szCs w:val="24"/>
              </w:rPr>
            </w:pPr>
            <w:r w:rsidRPr="00330A7E">
              <w:rPr>
                <w:rFonts w:ascii="Times New Roman" w:hAnsi="Times New Roman" w:cs="Times New Roman"/>
                <w:sz w:val="24"/>
                <w:szCs w:val="24"/>
              </w:rPr>
              <w:t>+</w:t>
            </w:r>
          </w:p>
        </w:tc>
        <w:tc>
          <w:tcPr>
            <w:tcW w:w="677" w:type="dxa"/>
            <w:tcBorders>
              <w:top w:val="single" w:sz="6" w:space="0" w:color="auto"/>
              <w:left w:val="nil"/>
              <w:bottom w:val="nil"/>
              <w:right w:val="nil"/>
            </w:tcBorders>
          </w:tcPr>
          <w:p w14:paraId="0FBAB949" w14:textId="77777777" w:rsidR="00ED397D" w:rsidRPr="00330A7E" w:rsidRDefault="00ED397D">
            <w:pPr>
              <w:rPr>
                <w:rFonts w:ascii="Times New Roman" w:hAnsi="Times New Roman" w:cs="Times New Roman"/>
                <w:sz w:val="24"/>
                <w:szCs w:val="24"/>
              </w:rPr>
            </w:pPr>
            <w:r w:rsidRPr="00330A7E">
              <w:rPr>
                <w:rFonts w:ascii="Times New Roman" w:hAnsi="Times New Roman" w:cs="Times New Roman"/>
                <w:sz w:val="24"/>
                <w:szCs w:val="24"/>
              </w:rPr>
              <w:t>0</w:t>
            </w:r>
          </w:p>
        </w:tc>
        <w:tc>
          <w:tcPr>
            <w:tcW w:w="333" w:type="dxa"/>
            <w:tcBorders>
              <w:top w:val="single" w:sz="6" w:space="0" w:color="auto"/>
              <w:left w:val="nil"/>
              <w:bottom w:val="nil"/>
              <w:right w:val="nil"/>
            </w:tcBorders>
          </w:tcPr>
          <w:p w14:paraId="0962E42A" w14:textId="77777777" w:rsidR="00ED397D" w:rsidRPr="00330A7E" w:rsidRDefault="00ED397D">
            <w:pPr>
              <w:rPr>
                <w:rFonts w:ascii="Times New Roman" w:hAnsi="Times New Roman" w:cs="Times New Roman"/>
                <w:sz w:val="24"/>
                <w:szCs w:val="24"/>
              </w:rPr>
            </w:pPr>
            <w:r w:rsidRPr="00330A7E">
              <w:rPr>
                <w:rFonts w:ascii="Times New Roman" w:hAnsi="Times New Roman" w:cs="Times New Roman"/>
                <w:sz w:val="24"/>
                <w:szCs w:val="24"/>
              </w:rPr>
              <w:t>-</w:t>
            </w:r>
          </w:p>
        </w:tc>
        <w:tc>
          <w:tcPr>
            <w:tcW w:w="677" w:type="dxa"/>
            <w:tcBorders>
              <w:top w:val="single" w:sz="6" w:space="0" w:color="auto"/>
              <w:left w:val="nil"/>
              <w:bottom w:val="nil"/>
              <w:right w:val="nil"/>
            </w:tcBorders>
          </w:tcPr>
          <w:p w14:paraId="31D7CD0A" w14:textId="77777777" w:rsidR="00ED397D" w:rsidRPr="00330A7E" w:rsidRDefault="00ED397D">
            <w:pPr>
              <w:rPr>
                <w:rFonts w:ascii="Times New Roman" w:hAnsi="Times New Roman" w:cs="Times New Roman"/>
                <w:sz w:val="24"/>
                <w:szCs w:val="24"/>
              </w:rPr>
            </w:pPr>
          </w:p>
        </w:tc>
      </w:tr>
    </w:tbl>
    <w:p w14:paraId="783A5ECA" w14:textId="77777777" w:rsidR="00ED397D" w:rsidRPr="00330A7E" w:rsidRDefault="00ED397D" w:rsidP="00330A7E">
      <w:pPr>
        <w:spacing w:before="120"/>
        <w:rPr>
          <w:rFonts w:ascii="Times New Roman" w:hAnsi="Times New Roman" w:cs="Times New Roman"/>
          <w:sz w:val="24"/>
          <w:szCs w:val="24"/>
        </w:rPr>
      </w:pPr>
      <w:r w:rsidRPr="00330A7E">
        <w:rPr>
          <w:rFonts w:ascii="Times New Roman" w:hAnsi="Times New Roman" w:cs="Times New Roman"/>
          <w:sz w:val="24"/>
          <w:szCs w:val="24"/>
        </w:rPr>
        <w:tab/>
        <w:t xml:space="preserve">Hàm số đã cho đồng biến trên khoảng </w:t>
      </w:r>
    </w:p>
    <w:tbl>
      <w:tblPr>
        <w:tblStyle w:val="TableGrid"/>
        <w:tblW w:w="10194" w:type="dxa"/>
        <w:tblInd w:w="7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8"/>
        <w:gridCol w:w="2548"/>
        <w:gridCol w:w="2549"/>
        <w:gridCol w:w="2549"/>
      </w:tblGrid>
      <w:tr w:rsidR="00ED397D" w:rsidRPr="00330A7E" w14:paraId="2A4B8EB7" w14:textId="77777777" w:rsidTr="00330A7E">
        <w:tc>
          <w:tcPr>
            <w:tcW w:w="2548" w:type="dxa"/>
          </w:tcPr>
          <w:p w14:paraId="725369DC"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A.</w:t>
            </w:r>
            <w:r w:rsidRPr="00330A7E">
              <w:rPr>
                <w:rFonts w:ascii="Times New Roman" w:hAnsi="Times New Roman" w:cs="Times New Roman"/>
                <w:sz w:val="24"/>
                <w:szCs w:val="24"/>
              </w:rPr>
              <w:t xml:space="preserve"> </w:t>
            </w:r>
            <w:r w:rsidRPr="00330A7E">
              <w:rPr>
                <w:rFonts w:ascii="Times New Roman" w:eastAsiaTheme="minorEastAsia" w:hAnsi="Times New Roman" w:cs="Times New Roman"/>
                <w:position w:val="-10"/>
                <w:sz w:val="24"/>
                <w:szCs w:val="24"/>
                <w:lang w:val="en-SG" w:eastAsia="ja-JP"/>
              </w:rPr>
              <w:object w:dxaOrig="800" w:dyaOrig="340" w14:anchorId="381FBA5A">
                <v:shape id="_x0000_i6355" type="#_x0000_t75" style="width:39.75pt;height:17.25pt" o:ole="">
                  <v:imagedata r:id="rId9659" o:title=""/>
                </v:shape>
                <o:OLEObject Type="Embed" ProgID="Equation.DSMT4" ShapeID="_x0000_i6355" DrawAspect="Content" ObjectID="_1796845417" r:id="rId9660"/>
              </w:object>
            </w:r>
          </w:p>
        </w:tc>
        <w:tc>
          <w:tcPr>
            <w:tcW w:w="2548" w:type="dxa"/>
          </w:tcPr>
          <w:p w14:paraId="05110E24" w14:textId="77777777" w:rsidR="00ED397D" w:rsidRPr="00330A7E" w:rsidRDefault="00ED397D">
            <w:pPr>
              <w:rPr>
                <w:rFonts w:ascii="Times New Roman" w:hAnsi="Times New Roman" w:cs="Times New Roman"/>
                <w:sz w:val="24"/>
                <w:szCs w:val="24"/>
              </w:rPr>
            </w:pPr>
            <w:r w:rsidRPr="00330A7E">
              <w:rPr>
                <w:rFonts w:ascii="Times New Roman" w:hAnsi="Times New Roman" w:cs="Times New Roman"/>
                <w:b/>
                <w:sz w:val="24"/>
                <w:szCs w:val="24"/>
              </w:rPr>
              <w:t>B.</w:t>
            </w:r>
            <w:r w:rsidRPr="00330A7E">
              <w:rPr>
                <w:rFonts w:ascii="Times New Roman" w:hAnsi="Times New Roman" w:cs="Times New Roman"/>
                <w:sz w:val="24"/>
                <w:szCs w:val="24"/>
              </w:rPr>
              <w:t xml:space="preserve"> (5;6)</w:t>
            </w:r>
          </w:p>
        </w:tc>
        <w:tc>
          <w:tcPr>
            <w:tcW w:w="2549" w:type="dxa"/>
          </w:tcPr>
          <w:p w14:paraId="7A58403C" w14:textId="77777777" w:rsidR="00ED397D" w:rsidRPr="00330A7E" w:rsidRDefault="00ED397D">
            <w:pPr>
              <w:rPr>
                <w:rFonts w:ascii="Times New Roman" w:hAnsi="Times New Roman" w:cs="Times New Roman"/>
                <w:sz w:val="24"/>
                <w:szCs w:val="24"/>
              </w:rPr>
            </w:pPr>
            <w:r w:rsidRPr="00330A7E">
              <w:rPr>
                <w:rFonts w:ascii="Times New Roman" w:hAnsi="Times New Roman" w:cs="Times New Roman"/>
                <w:b/>
                <w:sz w:val="24"/>
                <w:szCs w:val="24"/>
              </w:rPr>
              <w:t>C.</w:t>
            </w:r>
            <w:r w:rsidRPr="00330A7E">
              <w:rPr>
                <w:rFonts w:ascii="Times New Roman" w:hAnsi="Times New Roman" w:cs="Times New Roman"/>
                <w:sz w:val="24"/>
                <w:szCs w:val="24"/>
              </w:rPr>
              <w:t xml:space="preserve"> </w:t>
            </w:r>
            <w:r w:rsidRPr="00330A7E">
              <w:rPr>
                <w:rFonts w:ascii="Times New Roman" w:eastAsiaTheme="minorEastAsia" w:hAnsi="Times New Roman" w:cs="Times New Roman"/>
                <w:position w:val="-10"/>
                <w:sz w:val="24"/>
                <w:szCs w:val="24"/>
                <w:lang w:val="en-SG" w:eastAsia="ja-JP"/>
              </w:rPr>
              <w:object w:dxaOrig="800" w:dyaOrig="340" w14:anchorId="343CD774">
                <v:shape id="_x0000_i6356" type="#_x0000_t75" style="width:39.75pt;height:17.25pt" o:ole="">
                  <v:imagedata r:id="rId9661" o:title=""/>
                </v:shape>
                <o:OLEObject Type="Embed" ProgID="Equation.DSMT4" ShapeID="_x0000_i6356" DrawAspect="Content" ObjectID="_1796845418" r:id="rId9662"/>
              </w:object>
            </w:r>
          </w:p>
        </w:tc>
        <w:tc>
          <w:tcPr>
            <w:tcW w:w="2549" w:type="dxa"/>
          </w:tcPr>
          <w:p w14:paraId="26A530BD" w14:textId="77777777" w:rsidR="00ED397D" w:rsidRPr="00330A7E" w:rsidRDefault="00ED397D">
            <w:pPr>
              <w:rPr>
                <w:rFonts w:ascii="Times New Roman" w:hAnsi="Times New Roman" w:cs="Times New Roman"/>
                <w:sz w:val="24"/>
                <w:szCs w:val="24"/>
              </w:rPr>
            </w:pP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w:t>
            </w:r>
            <w:r w:rsidRPr="00330A7E">
              <w:rPr>
                <w:rFonts w:ascii="Times New Roman" w:eastAsiaTheme="minorEastAsia" w:hAnsi="Times New Roman" w:cs="Times New Roman"/>
                <w:position w:val="-10"/>
                <w:sz w:val="24"/>
                <w:szCs w:val="24"/>
                <w:lang w:val="en-SG" w:eastAsia="ja-JP"/>
              </w:rPr>
              <w:object w:dxaOrig="800" w:dyaOrig="340" w14:anchorId="1D223EEE">
                <v:shape id="_x0000_i6357" type="#_x0000_t75" style="width:39.75pt;height:17.25pt" o:ole="">
                  <v:imagedata r:id="rId9663" o:title=""/>
                </v:shape>
                <o:OLEObject Type="Embed" ProgID="Equation.DSMT4" ShapeID="_x0000_i6357" DrawAspect="Content" ObjectID="_1796845419" r:id="rId9664"/>
              </w:object>
            </w:r>
          </w:p>
        </w:tc>
      </w:tr>
    </w:tbl>
    <w:p w14:paraId="2FAEC3F8" w14:textId="77777777" w:rsidR="00ED397D" w:rsidRPr="00330A7E" w:rsidRDefault="00ED397D" w:rsidP="00330A7E">
      <w:pPr>
        <w:tabs>
          <w:tab w:val="left" w:pos="360"/>
          <w:tab w:val="left" w:pos="2880"/>
          <w:tab w:val="left" w:pos="5400"/>
          <w:tab w:val="left" w:pos="7920"/>
        </w:tabs>
        <w:spacing w:after="0" w:line="360" w:lineRule="auto"/>
        <w:jc w:val="both"/>
        <w:rPr>
          <w:rFonts w:ascii="Times New Roman" w:eastAsia="Arial" w:hAnsi="Times New Roman" w:cs="Times New Roman"/>
          <w:color w:val="000000"/>
          <w:sz w:val="24"/>
          <w:szCs w:val="24"/>
          <w:lang w:val="vi-VN"/>
        </w:rPr>
      </w:pPr>
      <w:r w:rsidRPr="00330A7E">
        <w:rPr>
          <w:rFonts w:ascii="Times New Roman" w:hAnsi="Times New Roman" w:cs="Times New Roman"/>
          <w:b/>
          <w:sz w:val="24"/>
          <w:szCs w:val="24"/>
        </w:rPr>
        <w:t>Câu 2</w:t>
      </w:r>
      <w:r w:rsidRPr="00330A7E">
        <w:rPr>
          <w:rFonts w:ascii="Times New Roman" w:hAnsi="Times New Roman" w:cs="Times New Roman"/>
          <w:sz w:val="24"/>
          <w:szCs w:val="24"/>
        </w:rPr>
        <w:t xml:space="preserve">: Cho hàm số </w:t>
      </w:r>
      <w:r w:rsidRPr="00330A7E">
        <w:rPr>
          <w:rFonts w:ascii="Times New Roman" w:hAnsi="Times New Roman" w:cs="Times New Roman"/>
          <w:position w:val="-14"/>
          <w:sz w:val="24"/>
          <w:szCs w:val="24"/>
          <w:lang w:val="vi-VN"/>
        </w:rPr>
        <w:object w:dxaOrig="960" w:dyaOrig="400" w14:anchorId="45D4F65E">
          <v:shape id="_x0000_i6358" type="#_x0000_t75" style="width:48pt;height:20.25pt" o:ole="">
            <v:imagedata r:id="rId9665" o:title=""/>
          </v:shape>
          <o:OLEObject Type="Embed" ProgID="Equation.DSMT4" ShapeID="_x0000_i6358" DrawAspect="Content" ObjectID="_1796845420" r:id="rId9666"/>
        </w:object>
      </w:r>
      <w:r w:rsidRPr="00330A7E">
        <w:rPr>
          <w:rFonts w:ascii="Times New Roman" w:hAnsi="Times New Roman" w:cs="Times New Roman"/>
          <w:sz w:val="24"/>
          <w:szCs w:val="24"/>
        </w:rPr>
        <w:t xml:space="preserve"> có bảng biến thiên như sau:</w:t>
      </w:r>
    </w:p>
    <w:p w14:paraId="5EA0D17E" w14:textId="77777777" w:rsidR="00ED397D" w:rsidRPr="00330A7E" w:rsidRDefault="00ED397D" w:rsidP="00330A7E">
      <w:pPr>
        <w:tabs>
          <w:tab w:val="left" w:pos="280"/>
          <w:tab w:val="left" w:pos="2800"/>
          <w:tab w:val="left" w:pos="5320"/>
          <w:tab w:val="left" w:pos="7840"/>
        </w:tabs>
        <w:spacing w:line="360" w:lineRule="auto"/>
        <w:jc w:val="center"/>
        <w:rPr>
          <w:rFonts w:ascii="Times New Roman" w:hAnsi="Times New Roman" w:cs="Times New Roman"/>
          <w:color w:val="000000"/>
          <w:sz w:val="24"/>
          <w:szCs w:val="24"/>
        </w:rPr>
      </w:pPr>
      <w:r w:rsidRPr="00330A7E">
        <w:rPr>
          <w:rFonts w:ascii="Times New Roman" w:hAnsi="Times New Roman" w:cs="Times New Roman"/>
          <w:color w:val="000000"/>
          <w:sz w:val="24"/>
          <w:szCs w:val="24"/>
        </w:rPr>
        <w:t xml:space="preserve">                </w:t>
      </w:r>
      <w:r w:rsidRPr="00330A7E">
        <w:rPr>
          <w:rFonts w:ascii="Times New Roman" w:hAnsi="Times New Roman" w:cs="Times New Roman"/>
          <w:noProof/>
          <w:color w:val="000000"/>
          <w:sz w:val="24"/>
          <w:szCs w:val="24"/>
          <w:lang w:eastAsia="en-US"/>
        </w:rPr>
        <w:drawing>
          <wp:inline distT="0" distB="0" distL="0" distR="0" wp14:anchorId="1BA023FE" wp14:editId="69918C0E">
            <wp:extent cx="3930650" cy="1168400"/>
            <wp:effectExtent l="0" t="0" r="0" b="0"/>
            <wp:docPr id="1845940541" name="Picture 184594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67" cstate="print">
                      <a:extLst>
                        <a:ext uri="{28A0092B-C50C-407E-A947-70E740481C1C}">
                          <a14:useLocalDpi xmlns:a14="http://schemas.microsoft.com/office/drawing/2010/main" val="0"/>
                        </a:ext>
                      </a:extLst>
                    </a:blip>
                    <a:srcRect/>
                    <a:stretch>
                      <a:fillRect/>
                    </a:stretch>
                  </pic:blipFill>
                  <pic:spPr bwMode="auto">
                    <a:xfrm>
                      <a:off x="0" y="0"/>
                      <a:ext cx="3930650" cy="1168400"/>
                    </a:xfrm>
                    <a:prstGeom prst="rect">
                      <a:avLst/>
                    </a:prstGeom>
                    <a:noFill/>
                    <a:ln>
                      <a:noFill/>
                    </a:ln>
                  </pic:spPr>
                </pic:pic>
              </a:graphicData>
            </a:graphic>
          </wp:inline>
        </w:drawing>
      </w:r>
    </w:p>
    <w:p w14:paraId="5A91A4CA" w14:textId="77777777" w:rsidR="00ED397D" w:rsidRPr="00330A7E" w:rsidRDefault="00ED397D" w:rsidP="00330A7E">
      <w:pPr>
        <w:pStyle w:val="BodyTextIndent2"/>
        <w:tabs>
          <w:tab w:val="left" w:pos="280"/>
          <w:tab w:val="left" w:pos="709"/>
          <w:tab w:val="left" w:pos="2800"/>
          <w:tab w:val="left" w:pos="5320"/>
          <w:tab w:val="left" w:pos="7840"/>
        </w:tabs>
        <w:spacing w:line="360" w:lineRule="auto"/>
        <w:ind w:firstLine="0"/>
        <w:rPr>
          <w:rFonts w:ascii="Times New Roman" w:hAnsi="Times New Roman"/>
          <w:b/>
          <w:color w:val="000000"/>
          <w:sz w:val="24"/>
          <w:szCs w:val="24"/>
        </w:rPr>
      </w:pPr>
      <w:r w:rsidRPr="00330A7E">
        <w:rPr>
          <w:rFonts w:ascii="Times New Roman" w:hAnsi="Times New Roman"/>
          <w:color w:val="000000"/>
          <w:sz w:val="24"/>
          <w:szCs w:val="24"/>
        </w:rPr>
        <w:tab/>
      </w:r>
      <w:r w:rsidRPr="00330A7E">
        <w:rPr>
          <w:rFonts w:ascii="Times New Roman" w:hAnsi="Times New Roman"/>
          <w:color w:val="000000"/>
          <w:sz w:val="24"/>
          <w:szCs w:val="24"/>
        </w:rPr>
        <w:tab/>
        <w:t>Giá trị cực đại của hàm số đã cho bằng</w:t>
      </w:r>
    </w:p>
    <w:p w14:paraId="206BC74E" w14:textId="77777777" w:rsidR="00ED397D" w:rsidRPr="00330A7E" w:rsidRDefault="00ED397D" w:rsidP="00330A7E">
      <w:pPr>
        <w:tabs>
          <w:tab w:val="left" w:pos="851"/>
          <w:tab w:val="left" w:pos="3402"/>
          <w:tab w:val="left" w:pos="5812"/>
          <w:tab w:val="left" w:pos="8222"/>
        </w:tabs>
        <w:spacing w:line="360" w:lineRule="auto"/>
        <w:contextualSpacing/>
        <w:jc w:val="both"/>
        <w:rPr>
          <w:rFonts w:ascii="Times New Roman" w:hAnsi="Times New Roman" w:cs="Times New Roman"/>
          <w:sz w:val="24"/>
          <w:szCs w:val="24"/>
        </w:rPr>
      </w:pPr>
      <w:r w:rsidRPr="00330A7E">
        <w:rPr>
          <w:rFonts w:ascii="Times New Roman" w:hAnsi="Times New Roman" w:cs="Times New Roman"/>
          <w:b/>
          <w:sz w:val="24"/>
          <w:szCs w:val="24"/>
        </w:rPr>
        <w:tab/>
        <w:t xml:space="preserve">A. </w:t>
      </w:r>
      <w:r w:rsidRPr="00330A7E">
        <w:rPr>
          <w:rFonts w:ascii="Times New Roman" w:hAnsi="Times New Roman" w:cs="Times New Roman"/>
          <w:position w:val="-6"/>
          <w:sz w:val="24"/>
          <w:szCs w:val="24"/>
          <w:lang w:val="vi-VN"/>
        </w:rPr>
        <w:object w:dxaOrig="180" w:dyaOrig="280" w14:anchorId="15FC600C">
          <v:shape id="_x0000_i6359" type="#_x0000_t75" style="width:9pt;height:13.5pt" o:ole="">
            <v:imagedata r:id="rId9668" o:title=""/>
          </v:shape>
          <o:OLEObject Type="Embed" ProgID="Equation.DSMT4" ShapeID="_x0000_i6359" DrawAspect="Content" ObjectID="_1796845421" r:id="rId9669"/>
        </w:object>
      </w:r>
      <w:r w:rsidRPr="00330A7E">
        <w:rPr>
          <w:rFonts w:ascii="Times New Roman" w:hAnsi="Times New Roman" w:cs="Times New Roman"/>
          <w:sz w:val="24"/>
          <w:szCs w:val="24"/>
        </w:rPr>
        <w:t>.</w:t>
      </w:r>
      <w:r w:rsidRPr="00330A7E">
        <w:rPr>
          <w:rFonts w:ascii="Times New Roman" w:hAnsi="Times New Roman" w:cs="Times New Roman"/>
          <w:b/>
          <w:sz w:val="24"/>
          <w:szCs w:val="24"/>
        </w:rPr>
        <w:tab/>
        <w:t xml:space="preserve">B. </w:t>
      </w:r>
      <w:r w:rsidRPr="00330A7E">
        <w:rPr>
          <w:rFonts w:ascii="Times New Roman" w:hAnsi="Times New Roman" w:cs="Times New Roman"/>
          <w:position w:val="-4"/>
          <w:sz w:val="24"/>
          <w:szCs w:val="24"/>
          <w:lang w:val="vi-VN"/>
        </w:rPr>
        <w:object w:dxaOrig="300" w:dyaOrig="260" w14:anchorId="0DFD756B">
          <v:shape id="_x0000_i6360" type="#_x0000_t75" style="width:15pt;height:12.75pt" o:ole="">
            <v:imagedata r:id="rId9670" o:title=""/>
          </v:shape>
          <o:OLEObject Type="Embed" ProgID="Equation.DSMT4" ShapeID="_x0000_i6360" DrawAspect="Content" ObjectID="_1796845422" r:id="rId9671"/>
        </w:object>
      </w:r>
      <w:r w:rsidRPr="00330A7E">
        <w:rPr>
          <w:rFonts w:ascii="Times New Roman" w:hAnsi="Times New Roman" w:cs="Times New Roman"/>
          <w:sz w:val="24"/>
          <w:szCs w:val="24"/>
        </w:rPr>
        <w:t>.</w:t>
      </w:r>
      <w:r w:rsidRPr="00330A7E">
        <w:rPr>
          <w:rFonts w:ascii="Times New Roman" w:hAnsi="Times New Roman" w:cs="Times New Roman"/>
          <w:b/>
          <w:sz w:val="24"/>
          <w:szCs w:val="24"/>
        </w:rPr>
        <w:tab/>
        <w:t xml:space="preserve">C. </w:t>
      </w:r>
      <w:r w:rsidRPr="00330A7E">
        <w:rPr>
          <w:rFonts w:ascii="Times New Roman" w:hAnsi="Times New Roman" w:cs="Times New Roman"/>
          <w:position w:val="-6"/>
          <w:sz w:val="24"/>
          <w:szCs w:val="24"/>
          <w:lang w:val="vi-VN"/>
        </w:rPr>
        <w:object w:dxaOrig="320" w:dyaOrig="280" w14:anchorId="4F8E412B">
          <v:shape id="_x0000_i6361" type="#_x0000_t75" style="width:15.75pt;height:13.5pt" o:ole="">
            <v:imagedata r:id="rId9672" o:title=""/>
          </v:shape>
          <o:OLEObject Type="Embed" ProgID="Equation.DSMT4" ShapeID="_x0000_i6361" DrawAspect="Content" ObjectID="_1796845423" r:id="rId9673"/>
        </w:object>
      </w:r>
      <w:r w:rsidRPr="00330A7E">
        <w:rPr>
          <w:rFonts w:ascii="Times New Roman" w:hAnsi="Times New Roman" w:cs="Times New Roman"/>
          <w:sz w:val="24"/>
          <w:szCs w:val="24"/>
        </w:rPr>
        <w:t>.</w:t>
      </w:r>
      <w:r w:rsidRPr="00330A7E">
        <w:rPr>
          <w:rFonts w:ascii="Times New Roman" w:hAnsi="Times New Roman" w:cs="Times New Roman"/>
          <w:b/>
          <w:sz w:val="24"/>
          <w:szCs w:val="24"/>
        </w:rPr>
        <w:tab/>
        <w:t xml:space="preserve">D. </w:t>
      </w:r>
      <w:r w:rsidRPr="00330A7E">
        <w:rPr>
          <w:rFonts w:ascii="Times New Roman" w:hAnsi="Times New Roman" w:cs="Times New Roman"/>
          <w:position w:val="-4"/>
          <w:sz w:val="24"/>
          <w:szCs w:val="24"/>
          <w:lang w:val="vi-VN"/>
        </w:rPr>
        <w:object w:dxaOrig="140" w:dyaOrig="259" w14:anchorId="1F66EA69">
          <v:shape id="_x0000_i6362" type="#_x0000_t75" style="width:6.75pt;height:12.75pt" o:ole="">
            <v:imagedata r:id="rId9674" o:title=""/>
          </v:shape>
          <o:OLEObject Type="Embed" ProgID="Equation.DSMT4" ShapeID="_x0000_i6362" DrawAspect="Content" ObjectID="_1796845424" r:id="rId9675"/>
        </w:object>
      </w:r>
      <w:r w:rsidRPr="00330A7E">
        <w:rPr>
          <w:rFonts w:ascii="Times New Roman" w:hAnsi="Times New Roman" w:cs="Times New Roman"/>
          <w:sz w:val="24"/>
          <w:szCs w:val="24"/>
        </w:rPr>
        <w:t>.</w:t>
      </w:r>
    </w:p>
    <w:p w14:paraId="61C9C0B8" w14:textId="77777777" w:rsidR="00ED397D" w:rsidRPr="00330A7E" w:rsidRDefault="00ED397D" w:rsidP="00330A7E">
      <w:pPr>
        <w:tabs>
          <w:tab w:val="left" w:pos="360"/>
          <w:tab w:val="left" w:pos="993"/>
          <w:tab w:val="left" w:pos="2880"/>
          <w:tab w:val="left" w:pos="5400"/>
          <w:tab w:val="left" w:pos="7920"/>
        </w:tabs>
        <w:spacing w:after="0" w:line="360" w:lineRule="auto"/>
        <w:jc w:val="both"/>
        <w:rPr>
          <w:rFonts w:ascii="Times New Roman" w:hAnsi="Times New Roman" w:cs="Times New Roman"/>
          <w:sz w:val="24"/>
          <w:szCs w:val="24"/>
        </w:rPr>
      </w:pPr>
      <w:r w:rsidRPr="00330A7E">
        <w:rPr>
          <w:rFonts w:ascii="Times New Roman" w:hAnsi="Times New Roman" w:cs="Times New Roman"/>
          <w:b/>
          <w:sz w:val="24"/>
          <w:szCs w:val="24"/>
        </w:rPr>
        <w:t>Câu 3:</w:t>
      </w:r>
      <w:r w:rsidRPr="00330A7E">
        <w:rPr>
          <w:rFonts w:ascii="Times New Roman" w:hAnsi="Times New Roman" w:cs="Times New Roman"/>
          <w:sz w:val="24"/>
          <w:szCs w:val="24"/>
        </w:rPr>
        <w:t xml:space="preserve"> Cho hàm số </w:t>
      </w:r>
      <w:r w:rsidRPr="00330A7E">
        <w:rPr>
          <w:rFonts w:ascii="Times New Roman" w:hAnsi="Times New Roman" w:cs="Times New Roman"/>
          <w:noProof/>
          <w:position w:val="-10"/>
          <w:sz w:val="24"/>
          <w:szCs w:val="24"/>
        </w:rPr>
        <w:object w:dxaOrig="915" w:dyaOrig="315" w14:anchorId="4A3B852D">
          <v:shape id="_x0000_i6363" type="#_x0000_t75" style="width:45.75pt;height:15.75pt" o:ole="">
            <v:imagedata r:id="rId9676" o:title=""/>
          </v:shape>
          <o:OLEObject Type="Embed" ProgID="Equation.DSMT4" ShapeID="_x0000_i6363" DrawAspect="Content" ObjectID="_1796845425" r:id="rId9677"/>
        </w:object>
      </w:r>
      <w:r w:rsidRPr="00330A7E">
        <w:rPr>
          <w:rFonts w:ascii="Times New Roman" w:hAnsi="Times New Roman" w:cs="Times New Roman"/>
          <w:sz w:val="24"/>
          <w:szCs w:val="24"/>
        </w:rPr>
        <w:t xml:space="preserve"> liên tục trên đoạn </w:t>
      </w:r>
      <w:r w:rsidRPr="00330A7E">
        <w:rPr>
          <w:rFonts w:ascii="Times New Roman" w:hAnsi="Times New Roman" w:cs="Times New Roman"/>
          <w:noProof/>
          <w:position w:val="-14"/>
          <w:sz w:val="24"/>
          <w:szCs w:val="24"/>
        </w:rPr>
        <w:object w:dxaOrig="660" w:dyaOrig="405" w14:anchorId="6870F0AD">
          <v:shape id="_x0000_i6364" type="#_x0000_t75" style="width:33.75pt;height:20.25pt" o:ole="">
            <v:imagedata r:id="rId9678" o:title=""/>
          </v:shape>
          <o:OLEObject Type="Embed" ProgID="Equation.DSMT4" ShapeID="_x0000_i6364" DrawAspect="Content" ObjectID="_1796845426" r:id="rId9679"/>
        </w:object>
      </w:r>
      <w:r w:rsidRPr="00330A7E">
        <w:rPr>
          <w:rFonts w:ascii="Times New Roman" w:hAnsi="Times New Roman" w:cs="Times New Roman"/>
          <w:sz w:val="24"/>
          <w:szCs w:val="24"/>
        </w:rPr>
        <w:t xml:space="preserve"> và có đồ thị như hình vẽ. </w:t>
      </w:r>
    </w:p>
    <w:p w14:paraId="13F33454" w14:textId="77777777" w:rsidR="00ED397D" w:rsidRPr="00330A7E" w:rsidRDefault="00ED397D" w:rsidP="00330A7E">
      <w:pPr>
        <w:tabs>
          <w:tab w:val="left" w:pos="360"/>
          <w:tab w:val="left" w:pos="993"/>
          <w:tab w:val="left" w:pos="2880"/>
          <w:tab w:val="left" w:pos="5400"/>
          <w:tab w:val="left" w:pos="7920"/>
        </w:tabs>
        <w:spacing w:line="360" w:lineRule="auto"/>
        <w:jc w:val="center"/>
        <w:rPr>
          <w:rFonts w:ascii="Times New Roman" w:hAnsi="Times New Roman" w:cs="Times New Roman"/>
          <w:noProof/>
          <w:sz w:val="24"/>
          <w:szCs w:val="24"/>
        </w:rPr>
      </w:pPr>
      <w:r w:rsidRPr="00330A7E">
        <w:rPr>
          <w:rFonts w:ascii="Times New Roman" w:hAnsi="Times New Roman" w:cs="Times New Roman"/>
          <w:noProof/>
          <w:sz w:val="24"/>
          <w:szCs w:val="24"/>
          <w:lang w:eastAsia="en-US"/>
        </w:rPr>
        <w:lastRenderedPageBreak/>
        <w:drawing>
          <wp:inline distT="0" distB="0" distL="0" distR="0" wp14:anchorId="0FB6EB8D" wp14:editId="77773A5D">
            <wp:extent cx="2933700" cy="2133600"/>
            <wp:effectExtent l="0" t="0" r="0" b="0"/>
            <wp:docPr id="1845940542" name="Picture 184594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680" cstate="print">
                      <a:extLst>
                        <a:ext uri="{28A0092B-C50C-407E-A947-70E740481C1C}">
                          <a14:useLocalDpi xmlns:a14="http://schemas.microsoft.com/office/drawing/2010/main" val="0"/>
                        </a:ext>
                      </a:extLst>
                    </a:blip>
                    <a:srcRect t="7692"/>
                    <a:stretch/>
                  </pic:blipFill>
                  <pic:spPr bwMode="auto">
                    <a:xfrm>
                      <a:off x="0" y="0"/>
                      <a:ext cx="2933700" cy="2133600"/>
                    </a:xfrm>
                    <a:prstGeom prst="rect">
                      <a:avLst/>
                    </a:prstGeom>
                    <a:noFill/>
                    <a:ln>
                      <a:noFill/>
                    </a:ln>
                    <a:extLst>
                      <a:ext uri="{53640926-AAD7-44D8-BBD7-CCE9431645EC}">
                        <a14:shadowObscured xmlns:a14="http://schemas.microsoft.com/office/drawing/2010/main"/>
                      </a:ext>
                    </a:extLst>
                  </pic:spPr>
                </pic:pic>
              </a:graphicData>
            </a:graphic>
          </wp:inline>
        </w:drawing>
      </w:r>
    </w:p>
    <w:p w14:paraId="742B3A0D" w14:textId="77777777" w:rsidR="00ED397D" w:rsidRPr="00330A7E" w:rsidRDefault="00ED397D" w:rsidP="00330A7E">
      <w:pPr>
        <w:tabs>
          <w:tab w:val="left" w:pos="360"/>
          <w:tab w:val="left" w:pos="993"/>
          <w:tab w:val="left" w:pos="2880"/>
          <w:tab w:val="left" w:pos="5400"/>
          <w:tab w:val="left" w:pos="7920"/>
        </w:tabs>
        <w:spacing w:line="360" w:lineRule="auto"/>
        <w:jc w:val="both"/>
        <w:rPr>
          <w:rFonts w:ascii="Times New Roman" w:eastAsia="Arial" w:hAnsi="Times New Roman" w:cs="Times New Roman"/>
          <w:sz w:val="24"/>
          <w:szCs w:val="24"/>
          <w:lang w:val="vi-VN"/>
        </w:rPr>
      </w:pPr>
      <w:r w:rsidRPr="00330A7E">
        <w:rPr>
          <w:rFonts w:ascii="Times New Roman" w:hAnsi="Times New Roman" w:cs="Times New Roman"/>
          <w:sz w:val="24"/>
          <w:szCs w:val="24"/>
        </w:rPr>
        <w:t xml:space="preserve">Gọi </w:t>
      </w:r>
      <w:r w:rsidRPr="00330A7E">
        <w:rPr>
          <w:rFonts w:ascii="Times New Roman" w:hAnsi="Times New Roman" w:cs="Times New Roman"/>
          <w:noProof/>
          <w:position w:val="-10"/>
          <w:sz w:val="24"/>
          <w:szCs w:val="24"/>
        </w:rPr>
        <w:object w:dxaOrig="585" w:dyaOrig="315" w14:anchorId="4FCE1B2D">
          <v:shape id="_x0000_i6365" type="#_x0000_t75" style="width:29.25pt;height:15.75pt" o:ole="">
            <v:imagedata r:id="rId9681" o:title=""/>
          </v:shape>
          <o:OLEObject Type="Embed" ProgID="Equation.DSMT4" ShapeID="_x0000_i6365" DrawAspect="Content" ObjectID="_1796845427" r:id="rId9682"/>
        </w:object>
      </w:r>
      <w:r w:rsidRPr="00330A7E">
        <w:rPr>
          <w:rFonts w:ascii="Times New Roman" w:hAnsi="Times New Roman" w:cs="Times New Roman"/>
          <w:sz w:val="24"/>
          <w:szCs w:val="24"/>
        </w:rPr>
        <w:t xml:space="preserve"> lần lượt là giá trị lớn nhất và nhỏ nhất của hàm số </w:t>
      </w:r>
      <w:r w:rsidRPr="00330A7E">
        <w:rPr>
          <w:rFonts w:ascii="Times New Roman" w:hAnsi="Times New Roman" w:cs="Times New Roman"/>
          <w:noProof/>
          <w:position w:val="-10"/>
          <w:sz w:val="24"/>
          <w:szCs w:val="24"/>
        </w:rPr>
        <w:object w:dxaOrig="915" w:dyaOrig="315" w14:anchorId="30F570A1">
          <v:shape id="_x0000_i6366" type="#_x0000_t75" style="width:45.75pt;height:15.75pt" o:ole="">
            <v:imagedata r:id="rId9676" o:title=""/>
          </v:shape>
          <o:OLEObject Type="Embed" ProgID="Equation.DSMT4" ShapeID="_x0000_i6366" DrawAspect="Content" ObjectID="_1796845428" r:id="rId9683"/>
        </w:object>
      </w:r>
      <w:r w:rsidRPr="00330A7E">
        <w:rPr>
          <w:rFonts w:ascii="Times New Roman" w:hAnsi="Times New Roman" w:cs="Times New Roman"/>
          <w:sz w:val="24"/>
          <w:szCs w:val="24"/>
        </w:rPr>
        <w:t xml:space="preserve"> trên đoạn </w:t>
      </w:r>
      <w:r w:rsidRPr="00330A7E">
        <w:rPr>
          <w:rFonts w:ascii="Times New Roman" w:hAnsi="Times New Roman" w:cs="Times New Roman"/>
          <w:noProof/>
          <w:position w:val="-14"/>
          <w:sz w:val="24"/>
          <w:szCs w:val="24"/>
        </w:rPr>
        <w:object w:dxaOrig="660" w:dyaOrig="405" w14:anchorId="52EE9DD0">
          <v:shape id="_x0000_i6367" type="#_x0000_t75" style="width:33.75pt;height:20.25pt" o:ole="">
            <v:imagedata r:id="rId9678" o:title=""/>
          </v:shape>
          <o:OLEObject Type="Embed" ProgID="Equation.DSMT4" ShapeID="_x0000_i6367" DrawAspect="Content" ObjectID="_1796845429" r:id="rId9684"/>
        </w:object>
      </w:r>
      <w:r w:rsidRPr="00330A7E">
        <w:rPr>
          <w:rFonts w:ascii="Times New Roman" w:hAnsi="Times New Roman" w:cs="Times New Roman"/>
          <w:sz w:val="24"/>
          <w:szCs w:val="24"/>
        </w:rPr>
        <w:t xml:space="preserve">. Giá trị của </w:t>
      </w:r>
      <w:r w:rsidRPr="00330A7E">
        <w:rPr>
          <w:rFonts w:ascii="Times New Roman" w:hAnsi="Times New Roman" w:cs="Times New Roman"/>
          <w:noProof/>
          <w:position w:val="-6"/>
          <w:sz w:val="24"/>
          <w:szCs w:val="24"/>
        </w:rPr>
        <w:object w:dxaOrig="705" w:dyaOrig="285" w14:anchorId="27291FC9">
          <v:shape id="_x0000_i6368" type="#_x0000_t75" style="width:35.25pt;height:14.25pt" o:ole="">
            <v:imagedata r:id="rId9685" o:title=""/>
          </v:shape>
          <o:OLEObject Type="Embed" ProgID="Equation.DSMT4" ShapeID="_x0000_i6368" DrawAspect="Content" ObjectID="_1796845430" r:id="rId9686"/>
        </w:object>
      </w:r>
      <w:r w:rsidRPr="00330A7E">
        <w:rPr>
          <w:rFonts w:ascii="Times New Roman" w:hAnsi="Times New Roman" w:cs="Times New Roman"/>
          <w:sz w:val="24"/>
          <w:szCs w:val="24"/>
        </w:rPr>
        <w:t xml:space="preserve"> là:</w:t>
      </w:r>
    </w:p>
    <w:p w14:paraId="395F0620" w14:textId="77777777" w:rsidR="00ED397D" w:rsidRPr="00330A7E" w:rsidRDefault="00ED397D" w:rsidP="00330A7E">
      <w:pPr>
        <w:tabs>
          <w:tab w:val="left" w:pos="709"/>
          <w:tab w:val="left" w:pos="3402"/>
          <w:tab w:val="left" w:pos="5812"/>
          <w:tab w:val="left" w:pos="7269"/>
          <w:tab w:val="left" w:pos="8222"/>
        </w:tabs>
        <w:spacing w:line="360" w:lineRule="auto"/>
        <w:ind w:firstLine="283"/>
        <w:rPr>
          <w:rFonts w:ascii="Times New Roman" w:hAnsi="Times New Roman" w:cs="Times New Roman"/>
          <w:noProof/>
          <w:position w:val="-6"/>
          <w:sz w:val="24"/>
          <w:szCs w:val="24"/>
        </w:rPr>
      </w:pPr>
      <w:r w:rsidRPr="00330A7E">
        <w:rPr>
          <w:rFonts w:ascii="Times New Roman" w:hAnsi="Times New Roman" w:cs="Times New Roman"/>
          <w:b/>
          <w:sz w:val="24"/>
          <w:szCs w:val="24"/>
          <w:lang w:val="vi-VN"/>
        </w:rPr>
        <w:tab/>
        <w:t>A.</w:t>
      </w:r>
      <w:r w:rsidRPr="00330A7E">
        <w:rPr>
          <w:rFonts w:ascii="Times New Roman" w:hAnsi="Times New Roman" w:cs="Times New Roman"/>
          <w:noProof/>
          <w:position w:val="-6"/>
          <w:sz w:val="24"/>
          <w:szCs w:val="24"/>
        </w:rPr>
        <w:object w:dxaOrig="240" w:dyaOrig="285" w14:anchorId="6FB53915">
          <v:shape id="_x0000_i6369" type="#_x0000_t75" style="width:11.25pt;height:14.25pt" o:ole="">
            <v:imagedata r:id="rId9687" o:title=""/>
          </v:shape>
          <o:OLEObject Type="Embed" ProgID="Equation.DSMT4" ShapeID="_x0000_i6369" DrawAspect="Content" ObjectID="_1796845431" r:id="rId9688"/>
        </w:object>
      </w:r>
      <w:r w:rsidRPr="00330A7E">
        <w:rPr>
          <w:rFonts w:ascii="Times New Roman" w:hAnsi="Times New Roman" w:cs="Times New Roman"/>
          <w:sz w:val="24"/>
          <w:szCs w:val="24"/>
        </w:rPr>
        <w:tab/>
      </w:r>
      <w:r w:rsidRPr="00330A7E">
        <w:rPr>
          <w:rFonts w:ascii="Times New Roman" w:hAnsi="Times New Roman" w:cs="Times New Roman"/>
          <w:b/>
          <w:sz w:val="24"/>
          <w:szCs w:val="24"/>
          <w:lang w:val="vi-VN"/>
        </w:rPr>
        <w:t>B.</w:t>
      </w:r>
      <w:r w:rsidRPr="00330A7E">
        <w:rPr>
          <w:rFonts w:ascii="Times New Roman" w:hAnsi="Times New Roman" w:cs="Times New Roman"/>
          <w:noProof/>
          <w:position w:val="-6"/>
          <w:sz w:val="24"/>
          <w:szCs w:val="24"/>
        </w:rPr>
        <w:object w:dxaOrig="375" w:dyaOrig="285" w14:anchorId="165BDD62">
          <v:shape id="_x0000_i6370" type="#_x0000_t75" style="width:18.75pt;height:14.25pt" o:ole="">
            <v:imagedata r:id="rId9689" o:title=""/>
          </v:shape>
          <o:OLEObject Type="Embed" ProgID="Equation.DSMT4" ShapeID="_x0000_i6370" DrawAspect="Content" ObjectID="_1796845432" r:id="rId9690"/>
        </w:object>
      </w:r>
      <w:r w:rsidRPr="00330A7E">
        <w:rPr>
          <w:rFonts w:ascii="Times New Roman" w:hAnsi="Times New Roman" w:cs="Times New Roman"/>
          <w:sz w:val="24"/>
          <w:szCs w:val="24"/>
        </w:rPr>
        <w:tab/>
      </w:r>
      <w:r w:rsidRPr="00330A7E">
        <w:rPr>
          <w:rFonts w:ascii="Times New Roman" w:hAnsi="Times New Roman" w:cs="Times New Roman"/>
          <w:b/>
          <w:sz w:val="24"/>
          <w:szCs w:val="24"/>
          <w:lang w:val="vi-VN"/>
        </w:rPr>
        <w:t>C.</w:t>
      </w:r>
      <w:r w:rsidRPr="00330A7E">
        <w:rPr>
          <w:rFonts w:ascii="Times New Roman" w:hAnsi="Times New Roman" w:cs="Times New Roman"/>
          <w:noProof/>
          <w:position w:val="-6"/>
          <w:sz w:val="24"/>
          <w:szCs w:val="24"/>
        </w:rPr>
        <w:object w:dxaOrig="375" w:dyaOrig="285" w14:anchorId="5D48AABA">
          <v:shape id="_x0000_i6371" type="#_x0000_t75" style="width:18.75pt;height:14.25pt" o:ole="">
            <v:imagedata r:id="rId9691" o:title=""/>
          </v:shape>
          <o:OLEObject Type="Embed" ProgID="Equation.DSMT4" ShapeID="_x0000_i6371" DrawAspect="Content" ObjectID="_1796845433" r:id="rId9692"/>
        </w:object>
      </w:r>
      <w:r w:rsidRPr="00330A7E">
        <w:rPr>
          <w:rFonts w:ascii="Times New Roman" w:hAnsi="Times New Roman" w:cs="Times New Roman"/>
          <w:sz w:val="24"/>
          <w:szCs w:val="24"/>
        </w:rPr>
        <w:tab/>
      </w:r>
      <w:r w:rsidRPr="00330A7E">
        <w:rPr>
          <w:rFonts w:ascii="Times New Roman" w:hAnsi="Times New Roman" w:cs="Times New Roman"/>
          <w:sz w:val="24"/>
          <w:szCs w:val="24"/>
        </w:rPr>
        <w:tab/>
      </w:r>
      <w:r w:rsidRPr="00330A7E">
        <w:rPr>
          <w:rFonts w:ascii="Times New Roman" w:hAnsi="Times New Roman" w:cs="Times New Roman"/>
          <w:b/>
          <w:sz w:val="24"/>
          <w:szCs w:val="24"/>
          <w:lang w:val="vi-VN"/>
        </w:rPr>
        <w:t>D.</w:t>
      </w:r>
      <w:r w:rsidRPr="00330A7E">
        <w:rPr>
          <w:rFonts w:ascii="Times New Roman" w:hAnsi="Times New Roman" w:cs="Times New Roman"/>
          <w:noProof/>
          <w:position w:val="-6"/>
          <w:sz w:val="24"/>
          <w:szCs w:val="24"/>
        </w:rPr>
        <w:object w:dxaOrig="375" w:dyaOrig="285" w14:anchorId="47CA8F44">
          <v:shape id="_x0000_i6372" type="#_x0000_t75" style="width:18.75pt;height:14.25pt" o:ole="">
            <v:imagedata r:id="rId9693" o:title=""/>
          </v:shape>
          <o:OLEObject Type="Embed" ProgID="Equation.DSMT4" ShapeID="_x0000_i6372" DrawAspect="Content" ObjectID="_1796845434" r:id="rId9694"/>
        </w:object>
      </w:r>
    </w:p>
    <w:p w14:paraId="0D7AC7C7" w14:textId="77777777" w:rsidR="00ED397D" w:rsidRPr="00330A7E" w:rsidRDefault="00ED397D" w:rsidP="00330A7E">
      <w:pPr>
        <w:spacing w:before="120" w:after="120"/>
        <w:mirrorIndents/>
        <w:jc w:val="both"/>
        <w:rPr>
          <w:rFonts w:ascii="Times New Roman" w:hAnsi="Times New Roman" w:cs="Times New Roman"/>
          <w:sz w:val="24"/>
          <w:szCs w:val="24"/>
        </w:rPr>
      </w:pPr>
      <w:r w:rsidRPr="00330A7E">
        <w:rPr>
          <w:rFonts w:ascii="Times New Roman" w:hAnsi="Times New Roman" w:cs="Times New Roman"/>
          <w:b/>
          <w:bCs/>
          <w:sz w:val="24"/>
          <w:szCs w:val="24"/>
        </w:rPr>
        <w:t>Câu 4.</w:t>
      </w:r>
      <w:r w:rsidRPr="00330A7E">
        <w:rPr>
          <w:rFonts w:ascii="Times New Roman" w:hAnsi="Times New Roman" w:cs="Times New Roman"/>
          <w:sz w:val="24"/>
          <w:szCs w:val="24"/>
        </w:rPr>
        <w:t xml:space="preserve"> Trong không gian toạ độ </w:t>
      </w:r>
      <w:r w:rsidRPr="00330A7E">
        <w:rPr>
          <w:rFonts w:ascii="Times New Roman" w:hAnsi="Times New Roman" w:cs="Times New Roman"/>
          <w:position w:val="-10"/>
          <w:sz w:val="24"/>
          <w:szCs w:val="24"/>
        </w:rPr>
        <w:object w:dxaOrig="620" w:dyaOrig="320" w14:anchorId="40E6FA8C">
          <v:shape id="_x0000_i6373" type="#_x0000_t75" style="width:31.5pt;height:16.5pt" o:ole="">
            <v:imagedata r:id="rId9695" o:title=""/>
          </v:shape>
          <o:OLEObject Type="Embed" ProgID="Equation.DSMT4" ShapeID="_x0000_i6373" DrawAspect="Content" ObjectID="_1796845435" r:id="rId9696"/>
        </w:object>
      </w:r>
      <w:r w:rsidRPr="00330A7E">
        <w:rPr>
          <w:rFonts w:ascii="Times New Roman" w:hAnsi="Times New Roman" w:cs="Times New Roman"/>
          <w:sz w:val="24"/>
          <w:szCs w:val="24"/>
        </w:rPr>
        <w:t xml:space="preserve"> phương trình nào sau đây là phương trình tổng quát của mặt phẳng?</w:t>
      </w:r>
    </w:p>
    <w:p w14:paraId="3A4EE214" w14:textId="77777777" w:rsidR="00ED397D" w:rsidRPr="00330A7E" w:rsidRDefault="00ED397D" w:rsidP="00330A7E">
      <w:pPr>
        <w:tabs>
          <w:tab w:val="left" w:pos="709"/>
          <w:tab w:val="left" w:pos="3402"/>
          <w:tab w:val="left" w:pos="5812"/>
          <w:tab w:val="left" w:pos="7937"/>
        </w:tabs>
        <w:spacing w:before="120" w:after="120"/>
        <w:mirrorIndents/>
        <w:jc w:val="both"/>
        <w:rPr>
          <w:rFonts w:ascii="Times New Roman" w:hAnsi="Times New Roman" w:cs="Times New Roman"/>
          <w:b/>
          <w:sz w:val="24"/>
          <w:szCs w:val="24"/>
        </w:rPr>
      </w:pPr>
      <w:r w:rsidRPr="00330A7E">
        <w:rPr>
          <w:rFonts w:ascii="Times New Roman" w:hAnsi="Times New Roman" w:cs="Times New Roman"/>
          <w:b/>
          <w:sz w:val="24"/>
          <w:szCs w:val="24"/>
        </w:rPr>
        <w:tab/>
        <w:t>A.</w: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1800" w:dyaOrig="320" w14:anchorId="78269456">
          <v:shape id="_x0000_i6374" type="#_x0000_t75" style="width:89.25pt;height:16.5pt" o:ole="">
            <v:imagedata r:id="rId9697" o:title=""/>
          </v:shape>
          <o:OLEObject Type="Embed" ProgID="Equation.DSMT4" ShapeID="_x0000_i6374" DrawAspect="Content" ObjectID="_1796845436" r:id="rId9698"/>
        </w:object>
      </w:r>
      <w:r w:rsidRPr="00330A7E">
        <w:rPr>
          <w:rFonts w:ascii="Times New Roman" w:hAnsi="Times New Roman" w:cs="Times New Roman"/>
          <w:b/>
          <w:sz w:val="24"/>
          <w:szCs w:val="24"/>
        </w:rPr>
        <w:tab/>
      </w:r>
      <w:r w:rsidRPr="00330A7E">
        <w:rPr>
          <w:rFonts w:ascii="Times New Roman" w:hAnsi="Times New Roman" w:cs="Times New Roman"/>
          <w:b/>
          <w:sz w:val="24"/>
          <w:szCs w:val="24"/>
        </w:rPr>
        <w:tab/>
        <w:t>B.</w: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1700" w:dyaOrig="360" w14:anchorId="7B15B261">
          <v:shape id="_x0000_i6375" type="#_x0000_t75" style="width:85.5pt;height:18pt" o:ole="">
            <v:imagedata r:id="rId9699" o:title=""/>
          </v:shape>
          <o:OLEObject Type="Embed" ProgID="Equation.DSMT4" ShapeID="_x0000_i6375" DrawAspect="Content" ObjectID="_1796845437" r:id="rId9700"/>
        </w:object>
      </w:r>
      <w:r w:rsidRPr="00330A7E">
        <w:rPr>
          <w:rFonts w:ascii="Times New Roman" w:hAnsi="Times New Roman" w:cs="Times New Roman"/>
          <w:b/>
          <w:sz w:val="24"/>
          <w:szCs w:val="24"/>
        </w:rPr>
        <w:tab/>
      </w:r>
    </w:p>
    <w:p w14:paraId="7F43E95C" w14:textId="77777777" w:rsidR="00ED397D" w:rsidRPr="00330A7E" w:rsidRDefault="00ED397D" w:rsidP="00330A7E">
      <w:pPr>
        <w:tabs>
          <w:tab w:val="left" w:pos="709"/>
          <w:tab w:val="left" w:pos="5386"/>
          <w:tab w:val="left" w:pos="5812"/>
          <w:tab w:val="left" w:pos="7937"/>
        </w:tabs>
        <w:spacing w:before="120" w:after="120"/>
        <w:mirrorIndents/>
        <w:jc w:val="both"/>
        <w:rPr>
          <w:rFonts w:ascii="Times New Roman" w:hAnsi="Times New Roman" w:cs="Times New Roman"/>
          <w:sz w:val="24"/>
          <w:szCs w:val="24"/>
        </w:rPr>
      </w:pPr>
      <w:r w:rsidRPr="00330A7E">
        <w:rPr>
          <w:rFonts w:ascii="Times New Roman" w:hAnsi="Times New Roman" w:cs="Times New Roman"/>
          <w:b/>
          <w:sz w:val="24"/>
          <w:szCs w:val="24"/>
        </w:rPr>
        <w:tab/>
        <w:t>C.</w: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1820" w:dyaOrig="360" w14:anchorId="0A693F48">
          <v:shape id="_x0000_i6376" type="#_x0000_t75" style="width:90.75pt;height:18pt" o:ole="">
            <v:imagedata r:id="rId9701" o:title=""/>
          </v:shape>
          <o:OLEObject Type="Embed" ProgID="Equation.DSMT4" ShapeID="_x0000_i6376" DrawAspect="Content" ObjectID="_1796845438" r:id="rId9702"/>
        </w:object>
      </w:r>
      <w:r w:rsidRPr="00330A7E">
        <w:rPr>
          <w:rFonts w:ascii="Times New Roman" w:hAnsi="Times New Roman" w:cs="Times New Roman"/>
          <w:b/>
          <w:sz w:val="24"/>
          <w:szCs w:val="24"/>
        </w:rPr>
        <w:tab/>
      </w:r>
      <w:r w:rsidRPr="00330A7E">
        <w:rPr>
          <w:rFonts w:ascii="Times New Roman" w:hAnsi="Times New Roman" w:cs="Times New Roman"/>
          <w:b/>
          <w:sz w:val="24"/>
          <w:szCs w:val="24"/>
        </w:rPr>
        <w:tab/>
        <w:t>D.</w: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1719" w:dyaOrig="360" w14:anchorId="02AD735E">
          <v:shape id="_x0000_i6377" type="#_x0000_t75" style="width:85.5pt;height:18pt" o:ole="">
            <v:imagedata r:id="rId9703" o:title=""/>
          </v:shape>
          <o:OLEObject Type="Embed" ProgID="Equation.DSMT4" ShapeID="_x0000_i6377" DrawAspect="Content" ObjectID="_1796845439" r:id="rId9704"/>
        </w:object>
      </w:r>
    </w:p>
    <w:p w14:paraId="6B5C754A" w14:textId="77777777" w:rsidR="00ED397D" w:rsidRPr="00330A7E" w:rsidRDefault="00ED397D" w:rsidP="00330A7E">
      <w:pPr>
        <w:spacing w:before="120" w:after="120"/>
        <w:mirrorIndents/>
        <w:jc w:val="both"/>
        <w:rPr>
          <w:rFonts w:ascii="Times New Roman" w:hAnsi="Times New Roman" w:cs="Times New Roman"/>
          <w:sz w:val="24"/>
          <w:szCs w:val="24"/>
        </w:rPr>
      </w:pPr>
      <w:r w:rsidRPr="00330A7E">
        <w:rPr>
          <w:rFonts w:ascii="Times New Roman" w:hAnsi="Times New Roman" w:cs="Times New Roman"/>
          <w:b/>
          <w:bCs/>
          <w:sz w:val="24"/>
          <w:szCs w:val="24"/>
        </w:rPr>
        <w:t>Câu 5.</w:t>
      </w:r>
      <w:r w:rsidRPr="00330A7E">
        <w:rPr>
          <w:rFonts w:ascii="Times New Roman" w:hAnsi="Times New Roman" w:cs="Times New Roman"/>
          <w:sz w:val="24"/>
          <w:szCs w:val="24"/>
        </w:rPr>
        <w:t xml:space="preserve"> Trong không gian tọa độ </w:t>
      </w:r>
      <w:r w:rsidRPr="00330A7E">
        <w:rPr>
          <w:rFonts w:ascii="Times New Roman" w:hAnsi="Times New Roman" w:cs="Times New Roman"/>
          <w:position w:val="-10"/>
          <w:sz w:val="24"/>
          <w:szCs w:val="24"/>
        </w:rPr>
        <w:object w:dxaOrig="620" w:dyaOrig="320" w14:anchorId="532F9831">
          <v:shape id="_x0000_i6378" type="#_x0000_t75" style="width:31.5pt;height:16.5pt" o:ole="">
            <v:imagedata r:id="rId9705" o:title=""/>
          </v:shape>
          <o:OLEObject Type="Embed" ProgID="Equation.DSMT4" ShapeID="_x0000_i6378" DrawAspect="Content" ObjectID="_1796845440" r:id="rId9706"/>
        </w:object>
      </w:r>
      <w:r w:rsidRPr="00330A7E">
        <w:rPr>
          <w:rFonts w:ascii="Times New Roman" w:hAnsi="Times New Roman" w:cs="Times New Roman"/>
          <w:sz w:val="24"/>
          <w:szCs w:val="24"/>
        </w:rPr>
        <w:t xml:space="preserve"> vectơ nào sau đây là vectơ chỉ phương của đường thẳng </w:t>
      </w:r>
    </w:p>
    <w:p w14:paraId="550C9649" w14:textId="77777777" w:rsidR="00ED397D" w:rsidRPr="00330A7E" w:rsidRDefault="00ED397D" w:rsidP="00330A7E">
      <w:pPr>
        <w:spacing w:before="120" w:after="120"/>
        <w:ind w:left="4026" w:firstLine="294"/>
        <w:mirrorIndents/>
        <w:jc w:val="both"/>
        <w:rPr>
          <w:rFonts w:ascii="Times New Roman" w:hAnsi="Times New Roman" w:cs="Times New Roman"/>
          <w:sz w:val="24"/>
          <w:szCs w:val="24"/>
        </w:rPr>
      </w:pPr>
      <w:r w:rsidRPr="00330A7E">
        <w:rPr>
          <w:rFonts w:ascii="Times New Roman" w:hAnsi="Times New Roman" w:cs="Times New Roman"/>
          <w:position w:val="-50"/>
          <w:sz w:val="24"/>
          <w:szCs w:val="24"/>
        </w:rPr>
        <w:object w:dxaOrig="1520" w:dyaOrig="1120" w14:anchorId="63EE6EBC">
          <v:shape id="_x0000_i6379" type="#_x0000_t75" style="width:76.5pt;height:55.5pt" o:ole="">
            <v:imagedata r:id="rId9707" o:title=""/>
          </v:shape>
          <o:OLEObject Type="Embed" ProgID="Equation.DSMT4" ShapeID="_x0000_i6379" DrawAspect="Content" ObjectID="_1796845441" r:id="rId9708"/>
        </w:object>
      </w:r>
      <w:r w:rsidRPr="00330A7E">
        <w:rPr>
          <w:rFonts w:ascii="Times New Roman" w:hAnsi="Times New Roman" w:cs="Times New Roman"/>
          <w:sz w:val="24"/>
          <w:szCs w:val="24"/>
        </w:rPr>
        <w:t>?</w:t>
      </w:r>
    </w:p>
    <w:p w14:paraId="5EEE58D7" w14:textId="77777777" w:rsidR="00ED397D" w:rsidRPr="00330A7E" w:rsidRDefault="00ED397D" w:rsidP="00330A7E">
      <w:pPr>
        <w:tabs>
          <w:tab w:val="left" w:pos="709"/>
          <w:tab w:val="left" w:pos="3402"/>
          <w:tab w:val="left" w:pos="5812"/>
          <w:tab w:val="left" w:pos="8222"/>
        </w:tabs>
        <w:spacing w:before="120" w:after="120"/>
        <w:mirrorIndents/>
        <w:jc w:val="both"/>
        <w:rPr>
          <w:rFonts w:ascii="Times New Roman" w:hAnsi="Times New Roman" w:cs="Times New Roman"/>
          <w:sz w:val="24"/>
          <w:szCs w:val="24"/>
        </w:rPr>
      </w:pPr>
      <w:r w:rsidRPr="00330A7E">
        <w:rPr>
          <w:rFonts w:ascii="Times New Roman" w:hAnsi="Times New Roman" w:cs="Times New Roman"/>
          <w:b/>
          <w:sz w:val="24"/>
          <w:szCs w:val="24"/>
        </w:rPr>
        <w:tab/>
        <w:t>A.</w:t>
      </w:r>
      <w:r w:rsidRPr="00330A7E">
        <w:rPr>
          <w:rFonts w:ascii="Times New Roman" w:hAnsi="Times New Roman" w:cs="Times New Roman"/>
          <w:sz w:val="24"/>
          <w:szCs w:val="24"/>
        </w:rPr>
        <w:t xml:space="preserve"> </w:t>
      </w:r>
      <w:r w:rsidRPr="00330A7E">
        <w:rPr>
          <w:rFonts w:ascii="Times New Roman" w:hAnsi="Times New Roman" w:cs="Times New Roman"/>
          <w:position w:val="-12"/>
          <w:sz w:val="24"/>
          <w:szCs w:val="24"/>
        </w:rPr>
        <w:object w:dxaOrig="1340" w:dyaOrig="360" w14:anchorId="4D1B1875">
          <v:shape id="_x0000_i6380" type="#_x0000_t75" style="width:66.75pt;height:18pt" o:ole="">
            <v:imagedata r:id="rId9709" o:title=""/>
          </v:shape>
          <o:OLEObject Type="Embed" ProgID="Equation.DSMT4" ShapeID="_x0000_i6380" DrawAspect="Content" ObjectID="_1796845442" r:id="rId9710"/>
        </w:object>
      </w:r>
      <w:r w:rsidRPr="00330A7E">
        <w:rPr>
          <w:rFonts w:ascii="Times New Roman" w:hAnsi="Times New Roman" w:cs="Times New Roman"/>
          <w:b/>
          <w:sz w:val="24"/>
          <w:szCs w:val="24"/>
        </w:rPr>
        <w:tab/>
        <w:t>B.</w:t>
      </w:r>
      <w:r w:rsidRPr="00330A7E">
        <w:rPr>
          <w:rFonts w:ascii="Times New Roman" w:hAnsi="Times New Roman" w:cs="Times New Roman"/>
          <w:sz w:val="24"/>
          <w:szCs w:val="24"/>
        </w:rPr>
        <w:t xml:space="preserve"> </w:t>
      </w:r>
      <w:r w:rsidRPr="00330A7E">
        <w:rPr>
          <w:rFonts w:ascii="Times New Roman" w:hAnsi="Times New Roman" w:cs="Times New Roman"/>
          <w:position w:val="-12"/>
          <w:sz w:val="24"/>
          <w:szCs w:val="24"/>
        </w:rPr>
        <w:object w:dxaOrig="1500" w:dyaOrig="360" w14:anchorId="23862B81">
          <v:shape id="_x0000_i6381" type="#_x0000_t75" style="width:75pt;height:18pt" o:ole="">
            <v:imagedata r:id="rId9711" o:title=""/>
          </v:shape>
          <o:OLEObject Type="Embed" ProgID="Equation.DSMT4" ShapeID="_x0000_i6381" DrawAspect="Content" ObjectID="_1796845443" r:id="rId9712"/>
        </w:object>
      </w:r>
      <w:r w:rsidRPr="00330A7E">
        <w:rPr>
          <w:rFonts w:ascii="Times New Roman" w:hAnsi="Times New Roman" w:cs="Times New Roman"/>
          <w:b/>
          <w:sz w:val="24"/>
          <w:szCs w:val="24"/>
        </w:rPr>
        <w:tab/>
        <w:t>C.</w:t>
      </w:r>
      <w:r w:rsidRPr="00330A7E">
        <w:rPr>
          <w:rFonts w:ascii="Times New Roman" w:hAnsi="Times New Roman" w:cs="Times New Roman"/>
          <w:sz w:val="24"/>
          <w:szCs w:val="24"/>
        </w:rPr>
        <w:t xml:space="preserve"> </w:t>
      </w:r>
      <w:r w:rsidRPr="00330A7E">
        <w:rPr>
          <w:rFonts w:ascii="Times New Roman" w:hAnsi="Times New Roman" w:cs="Times New Roman"/>
          <w:position w:val="-12"/>
          <w:sz w:val="24"/>
          <w:szCs w:val="24"/>
        </w:rPr>
        <w:object w:dxaOrig="1340" w:dyaOrig="360" w14:anchorId="6D3FB606">
          <v:shape id="_x0000_i6382" type="#_x0000_t75" style="width:66.75pt;height:18pt" o:ole="">
            <v:imagedata r:id="rId9713" o:title=""/>
          </v:shape>
          <o:OLEObject Type="Embed" ProgID="Equation.DSMT4" ShapeID="_x0000_i6382" DrawAspect="Content" ObjectID="_1796845444" r:id="rId9714"/>
        </w:object>
      </w:r>
      <w:r w:rsidRPr="00330A7E">
        <w:rPr>
          <w:rFonts w:ascii="Times New Roman" w:hAnsi="Times New Roman" w:cs="Times New Roman"/>
          <w:b/>
          <w:sz w:val="24"/>
          <w:szCs w:val="24"/>
        </w:rPr>
        <w:tab/>
        <w:t>D.</w:t>
      </w:r>
      <w:r w:rsidRPr="00330A7E">
        <w:rPr>
          <w:rFonts w:ascii="Times New Roman" w:hAnsi="Times New Roman" w:cs="Times New Roman"/>
          <w:sz w:val="24"/>
          <w:szCs w:val="24"/>
        </w:rPr>
        <w:t xml:space="preserve"> </w:t>
      </w:r>
      <w:r w:rsidRPr="00330A7E">
        <w:rPr>
          <w:rFonts w:ascii="Times New Roman" w:hAnsi="Times New Roman" w:cs="Times New Roman"/>
          <w:position w:val="-12"/>
          <w:sz w:val="24"/>
          <w:szCs w:val="24"/>
        </w:rPr>
        <w:object w:dxaOrig="1620" w:dyaOrig="360" w14:anchorId="4036ECEE">
          <v:shape id="_x0000_i6383" type="#_x0000_t75" style="width:81.75pt;height:18pt" o:ole="">
            <v:imagedata r:id="rId9715" o:title=""/>
          </v:shape>
          <o:OLEObject Type="Embed" ProgID="Equation.DSMT4" ShapeID="_x0000_i6383" DrawAspect="Content" ObjectID="_1796845445" r:id="rId9716"/>
        </w:object>
      </w:r>
    </w:p>
    <w:p w14:paraId="78D326A4" w14:textId="77777777" w:rsidR="00ED397D" w:rsidRPr="00330A7E" w:rsidRDefault="00ED397D" w:rsidP="00330A7E">
      <w:pPr>
        <w:spacing w:before="120" w:after="120"/>
        <w:mirrorIndents/>
        <w:jc w:val="both"/>
        <w:rPr>
          <w:rFonts w:ascii="Times New Roman" w:hAnsi="Times New Roman" w:cs="Times New Roman"/>
          <w:sz w:val="24"/>
          <w:szCs w:val="24"/>
        </w:rPr>
      </w:pPr>
      <w:r w:rsidRPr="00330A7E">
        <w:rPr>
          <w:rFonts w:ascii="Times New Roman" w:hAnsi="Times New Roman" w:cs="Times New Roman"/>
          <w:b/>
          <w:bCs/>
          <w:sz w:val="24"/>
          <w:szCs w:val="24"/>
        </w:rPr>
        <w:t>Câu 6.</w:t>
      </w:r>
      <w:r w:rsidRPr="00330A7E">
        <w:rPr>
          <w:rFonts w:ascii="Times New Roman" w:hAnsi="Times New Roman" w:cs="Times New Roman"/>
          <w:sz w:val="24"/>
          <w:szCs w:val="24"/>
        </w:rPr>
        <w:t xml:space="preserve"> Trong không gian tọa độ </w:t>
      </w:r>
      <w:r w:rsidRPr="00330A7E">
        <w:rPr>
          <w:rFonts w:ascii="Times New Roman" w:hAnsi="Times New Roman" w:cs="Times New Roman"/>
          <w:position w:val="-10"/>
          <w:sz w:val="24"/>
          <w:szCs w:val="24"/>
        </w:rPr>
        <w:object w:dxaOrig="620" w:dyaOrig="320" w14:anchorId="162C3DE8">
          <v:shape id="_x0000_i6384" type="#_x0000_t75" style="width:31.5pt;height:16.5pt" o:ole="">
            <v:imagedata r:id="rId9717" o:title=""/>
          </v:shape>
          <o:OLEObject Type="Embed" ProgID="Equation.DSMT4" ShapeID="_x0000_i6384" DrawAspect="Content" ObjectID="_1796845446" r:id="rId9718"/>
        </w:object>
      </w:r>
      <w:r w:rsidRPr="00330A7E">
        <w:rPr>
          <w:rFonts w:ascii="Times New Roman" w:hAnsi="Times New Roman" w:cs="Times New Roman"/>
          <w:sz w:val="24"/>
          <w:szCs w:val="24"/>
        </w:rPr>
        <w:t xml:space="preserve"> cho mặt cầu </w:t>
      </w:r>
      <w:r w:rsidRPr="00330A7E">
        <w:rPr>
          <w:rFonts w:ascii="Times New Roman" w:hAnsi="Times New Roman" w:cs="Times New Roman"/>
          <w:position w:val="-10"/>
          <w:sz w:val="24"/>
          <w:szCs w:val="24"/>
        </w:rPr>
        <w:object w:dxaOrig="3680" w:dyaOrig="360" w14:anchorId="3A4F9FC9">
          <v:shape id="_x0000_i6385" type="#_x0000_t75" style="width:183.75pt;height:18pt" o:ole="">
            <v:imagedata r:id="rId9719" o:title=""/>
          </v:shape>
          <o:OLEObject Type="Embed" ProgID="Equation.DSMT4" ShapeID="_x0000_i6385" DrawAspect="Content" ObjectID="_1796845447" r:id="rId9720"/>
        </w:object>
      </w:r>
      <w:r w:rsidRPr="00330A7E">
        <w:rPr>
          <w:rFonts w:ascii="Times New Roman" w:hAnsi="Times New Roman" w:cs="Times New Roman"/>
          <w:sz w:val="24"/>
          <w:szCs w:val="24"/>
        </w:rPr>
        <w:t xml:space="preserve"> Bán kính của mặt cầu </w:t>
      </w:r>
      <w:r w:rsidRPr="00330A7E">
        <w:rPr>
          <w:rFonts w:ascii="Times New Roman" w:hAnsi="Times New Roman" w:cs="Times New Roman"/>
          <w:position w:val="-10"/>
          <w:sz w:val="24"/>
          <w:szCs w:val="24"/>
        </w:rPr>
        <w:object w:dxaOrig="380" w:dyaOrig="320" w14:anchorId="1BB1A5D5">
          <v:shape id="_x0000_i6386" type="#_x0000_t75" style="width:18.75pt;height:16.5pt" o:ole="">
            <v:imagedata r:id="rId9721" o:title=""/>
          </v:shape>
          <o:OLEObject Type="Embed" ProgID="Equation.DSMT4" ShapeID="_x0000_i6386" DrawAspect="Content" ObjectID="_1796845448" r:id="rId9722"/>
        </w:object>
      </w:r>
      <w:r w:rsidRPr="00330A7E">
        <w:rPr>
          <w:rFonts w:ascii="Times New Roman" w:hAnsi="Times New Roman" w:cs="Times New Roman"/>
          <w:sz w:val="24"/>
          <w:szCs w:val="24"/>
        </w:rPr>
        <w:t xml:space="preserve"> là</w:t>
      </w:r>
    </w:p>
    <w:p w14:paraId="577E490E" w14:textId="77777777" w:rsidR="00ED397D" w:rsidRPr="00330A7E" w:rsidRDefault="00ED397D" w:rsidP="00330A7E">
      <w:pPr>
        <w:tabs>
          <w:tab w:val="left" w:pos="709"/>
          <w:tab w:val="left" w:pos="3402"/>
          <w:tab w:val="left" w:pos="5812"/>
          <w:tab w:val="left" w:pos="8222"/>
        </w:tabs>
        <w:spacing w:before="120" w:after="120"/>
        <w:mirrorIndents/>
        <w:jc w:val="both"/>
        <w:rPr>
          <w:rFonts w:ascii="Times New Roman" w:hAnsi="Times New Roman" w:cs="Times New Roman"/>
          <w:sz w:val="24"/>
          <w:szCs w:val="24"/>
        </w:rPr>
      </w:pPr>
      <w:r w:rsidRPr="00330A7E">
        <w:rPr>
          <w:rFonts w:ascii="Times New Roman" w:hAnsi="Times New Roman" w:cs="Times New Roman"/>
          <w:b/>
          <w:sz w:val="24"/>
          <w:szCs w:val="24"/>
        </w:rPr>
        <w:tab/>
        <w:t>A.</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260" w:dyaOrig="320" w14:anchorId="09339E9F">
          <v:shape id="_x0000_i6387" type="#_x0000_t75" style="width:12.75pt;height:16.5pt" o:ole="">
            <v:imagedata r:id="rId9723" o:title=""/>
          </v:shape>
          <o:OLEObject Type="Embed" ProgID="Equation.DSMT4" ShapeID="_x0000_i6387" DrawAspect="Content" ObjectID="_1796845449" r:id="rId9724"/>
        </w:object>
      </w:r>
      <w:r w:rsidRPr="00330A7E">
        <w:rPr>
          <w:rFonts w:ascii="Times New Roman" w:hAnsi="Times New Roman" w:cs="Times New Roman"/>
          <w:b/>
          <w:sz w:val="24"/>
          <w:szCs w:val="24"/>
        </w:rPr>
        <w:tab/>
        <w:t>B.</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240" w:dyaOrig="279" w14:anchorId="1C58DCC1">
          <v:shape id="_x0000_i6388" type="#_x0000_t75" style="width:12pt;height:13.5pt" o:ole="">
            <v:imagedata r:id="rId9725" o:title=""/>
          </v:shape>
          <o:OLEObject Type="Embed" ProgID="Equation.DSMT4" ShapeID="_x0000_i6388" DrawAspect="Content" ObjectID="_1796845450" r:id="rId9726"/>
        </w:object>
      </w:r>
      <w:r w:rsidRPr="00330A7E">
        <w:rPr>
          <w:rFonts w:ascii="Times New Roman" w:hAnsi="Times New Roman" w:cs="Times New Roman"/>
          <w:b/>
          <w:sz w:val="24"/>
          <w:szCs w:val="24"/>
        </w:rPr>
        <w:tab/>
        <w:t>C.</w:t>
      </w:r>
      <w:r w:rsidRPr="00330A7E">
        <w:rPr>
          <w:rFonts w:ascii="Times New Roman" w:hAnsi="Times New Roman" w:cs="Times New Roman"/>
          <w:sz w:val="24"/>
          <w:szCs w:val="24"/>
        </w:rPr>
        <w:t xml:space="preserve"> </w:t>
      </w:r>
      <w:r w:rsidRPr="00330A7E">
        <w:rPr>
          <w:rFonts w:ascii="Times New Roman" w:hAnsi="Times New Roman" w:cs="Times New Roman"/>
          <w:position w:val="-8"/>
          <w:sz w:val="24"/>
          <w:szCs w:val="24"/>
        </w:rPr>
        <w:object w:dxaOrig="400" w:dyaOrig="360" w14:anchorId="1819AB49">
          <v:shape id="_x0000_i6389" type="#_x0000_t75" style="width:19.5pt;height:18pt" o:ole="">
            <v:imagedata r:id="rId9727" o:title=""/>
          </v:shape>
          <o:OLEObject Type="Embed" ProgID="Equation.DSMT4" ShapeID="_x0000_i6389" DrawAspect="Content" ObjectID="_1796845451" r:id="rId9728"/>
        </w:object>
      </w:r>
      <w:r w:rsidRPr="00330A7E">
        <w:rPr>
          <w:rFonts w:ascii="Times New Roman" w:hAnsi="Times New Roman" w:cs="Times New Roman"/>
          <w:b/>
          <w:sz w:val="24"/>
          <w:szCs w:val="24"/>
        </w:rPr>
        <w:tab/>
        <w:t>D.</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360" w:dyaOrig="279" w14:anchorId="2BCCDAD3">
          <v:shape id="_x0000_i6390" type="#_x0000_t75" style="width:18pt;height:13.5pt" o:ole="">
            <v:imagedata r:id="rId9729" o:title=""/>
          </v:shape>
          <o:OLEObject Type="Embed" ProgID="Equation.DSMT4" ShapeID="_x0000_i6390" DrawAspect="Content" ObjectID="_1796845452" r:id="rId9730"/>
        </w:object>
      </w:r>
    </w:p>
    <w:p w14:paraId="22C57215" w14:textId="77777777" w:rsidR="00ED397D" w:rsidRPr="00330A7E" w:rsidRDefault="00ED397D" w:rsidP="00330A7E">
      <w:pPr>
        <w:spacing w:before="120" w:after="120"/>
        <w:mirrorIndents/>
        <w:jc w:val="both"/>
        <w:rPr>
          <w:rFonts w:ascii="Times New Roman" w:hAnsi="Times New Roman" w:cs="Times New Roman"/>
          <w:sz w:val="24"/>
          <w:szCs w:val="24"/>
        </w:rPr>
      </w:pPr>
      <w:r w:rsidRPr="00330A7E">
        <w:rPr>
          <w:rFonts w:ascii="Times New Roman" w:hAnsi="Times New Roman" w:cs="Times New Roman"/>
          <w:b/>
          <w:bCs/>
          <w:sz w:val="24"/>
          <w:szCs w:val="24"/>
        </w:rPr>
        <w:t>Câu 7.</w:t>
      </w:r>
      <w:r w:rsidRPr="00330A7E">
        <w:rPr>
          <w:rFonts w:ascii="Times New Roman" w:hAnsi="Times New Roman" w:cs="Times New Roman"/>
          <w:sz w:val="24"/>
          <w:szCs w:val="24"/>
        </w:rPr>
        <w:t xml:space="preserve"> Nếu hàm số </w:t>
      </w:r>
      <w:r w:rsidRPr="00330A7E">
        <w:rPr>
          <w:rFonts w:ascii="Times New Roman" w:hAnsi="Times New Roman" w:cs="Times New Roman"/>
          <w:position w:val="-10"/>
          <w:sz w:val="24"/>
          <w:szCs w:val="24"/>
        </w:rPr>
        <w:object w:dxaOrig="920" w:dyaOrig="320" w14:anchorId="6CF3992E">
          <v:shape id="_x0000_i6391" type="#_x0000_t75" style="width:46.5pt;height:16.5pt" o:ole="">
            <v:imagedata r:id="rId9731" o:title=""/>
          </v:shape>
          <o:OLEObject Type="Embed" ProgID="Equation.DSMT4" ShapeID="_x0000_i6391" DrawAspect="Content" ObjectID="_1796845453" r:id="rId9732"/>
        </w:object>
      </w:r>
      <w:r w:rsidRPr="00330A7E">
        <w:rPr>
          <w:rFonts w:ascii="Times New Roman" w:hAnsi="Times New Roman" w:cs="Times New Roman"/>
          <w:sz w:val="24"/>
          <w:szCs w:val="24"/>
        </w:rPr>
        <w:t xml:space="preserve"> liên tục trên </w:t>
      </w:r>
      <w:r w:rsidRPr="00330A7E">
        <w:rPr>
          <w:rFonts w:ascii="Times New Roman" w:hAnsi="Times New Roman" w:cs="Times New Roman"/>
          <w:position w:val="-4"/>
          <w:sz w:val="24"/>
          <w:szCs w:val="24"/>
        </w:rPr>
        <w:object w:dxaOrig="260" w:dyaOrig="260" w14:anchorId="58487352">
          <v:shape id="_x0000_i6392" type="#_x0000_t75" style="width:12.75pt;height:12.75pt" o:ole="">
            <v:imagedata r:id="rId9733" o:title=""/>
          </v:shape>
          <o:OLEObject Type="Embed" ProgID="Equation.DSMT4" ShapeID="_x0000_i6392" DrawAspect="Content" ObjectID="_1796845454" r:id="rId9734"/>
        </w:object>
      </w:r>
      <w:r w:rsidRPr="00330A7E">
        <w:rPr>
          <w:rFonts w:ascii="Times New Roman" w:hAnsi="Times New Roman" w:cs="Times New Roman"/>
          <w:sz w:val="24"/>
          <w:szCs w:val="24"/>
        </w:rPr>
        <w:t xml:space="preserve"> thoả mãn </w:t>
      </w:r>
      <w:r w:rsidRPr="00330A7E">
        <w:rPr>
          <w:rFonts w:ascii="Times New Roman" w:hAnsi="Times New Roman" w:cs="Times New Roman"/>
          <w:position w:val="-10"/>
          <w:sz w:val="24"/>
          <w:szCs w:val="24"/>
        </w:rPr>
        <w:object w:dxaOrig="2799" w:dyaOrig="320" w14:anchorId="6E7CE322">
          <v:shape id="_x0000_i6393" type="#_x0000_t75" style="width:140.25pt;height:16.5pt" o:ole="">
            <v:imagedata r:id="rId9735" o:title=""/>
          </v:shape>
          <o:OLEObject Type="Embed" ProgID="Equation.DSMT4" ShapeID="_x0000_i6393" DrawAspect="Content" ObjectID="_1796845455" r:id="rId9736"/>
        </w:object>
      </w:r>
      <w:r w:rsidRPr="00330A7E">
        <w:rPr>
          <w:rFonts w:ascii="Times New Roman" w:hAnsi="Times New Roman" w:cs="Times New Roman"/>
          <w:sz w:val="24"/>
          <w:szCs w:val="24"/>
        </w:rPr>
        <w:t xml:space="preserve"> thì</w:t>
      </w:r>
    </w:p>
    <w:p w14:paraId="0BB65ADC" w14:textId="77777777" w:rsidR="00ED397D" w:rsidRPr="00330A7E" w:rsidRDefault="00ED397D" w:rsidP="00330A7E">
      <w:pPr>
        <w:tabs>
          <w:tab w:val="left" w:pos="709"/>
          <w:tab w:val="left" w:pos="5812"/>
        </w:tabs>
        <w:spacing w:before="120" w:after="120"/>
        <w:mirrorIndents/>
        <w:jc w:val="both"/>
        <w:rPr>
          <w:rFonts w:ascii="Times New Roman" w:hAnsi="Times New Roman" w:cs="Times New Roman"/>
          <w:sz w:val="24"/>
          <w:szCs w:val="24"/>
        </w:rPr>
      </w:pPr>
      <w:r w:rsidRPr="00330A7E">
        <w:rPr>
          <w:rFonts w:ascii="Times New Roman" w:hAnsi="Times New Roman" w:cs="Times New Roman"/>
          <w:b/>
          <w:sz w:val="24"/>
          <w:szCs w:val="24"/>
        </w:rPr>
        <w:tab/>
        <w:t>A.</w:t>
      </w:r>
      <w:r w:rsidRPr="00330A7E">
        <w:rPr>
          <w:rFonts w:ascii="Times New Roman" w:hAnsi="Times New Roman" w:cs="Times New Roman"/>
          <w:sz w:val="24"/>
          <w:szCs w:val="24"/>
        </w:rPr>
        <w:t xml:space="preserve"> 2 là điểm cực tiểu của hàm số.</w:t>
      </w:r>
      <w:r w:rsidRPr="00330A7E">
        <w:rPr>
          <w:rFonts w:ascii="Times New Roman" w:hAnsi="Times New Roman" w:cs="Times New Roman"/>
          <w:b/>
          <w:sz w:val="24"/>
          <w:szCs w:val="24"/>
        </w:rPr>
        <w:tab/>
        <w:t>B.</w:t>
      </w:r>
      <w:r w:rsidRPr="00330A7E">
        <w:rPr>
          <w:rFonts w:ascii="Times New Roman" w:hAnsi="Times New Roman" w:cs="Times New Roman"/>
          <w:sz w:val="24"/>
          <w:szCs w:val="24"/>
        </w:rPr>
        <w:t xml:space="preserve"> 2 là điểm cực đại của hàm số.</w:t>
      </w:r>
    </w:p>
    <w:p w14:paraId="6DC86B7B" w14:textId="77777777" w:rsidR="00ED397D" w:rsidRPr="00330A7E" w:rsidRDefault="00ED397D" w:rsidP="00330A7E">
      <w:pPr>
        <w:tabs>
          <w:tab w:val="left" w:pos="709"/>
          <w:tab w:val="left" w:pos="5812"/>
        </w:tabs>
        <w:spacing w:before="120" w:after="120"/>
        <w:mirrorIndents/>
        <w:jc w:val="both"/>
        <w:rPr>
          <w:rFonts w:ascii="Times New Roman" w:hAnsi="Times New Roman" w:cs="Times New Roman"/>
          <w:sz w:val="24"/>
          <w:szCs w:val="24"/>
        </w:rPr>
      </w:pPr>
      <w:r w:rsidRPr="00330A7E">
        <w:rPr>
          <w:rFonts w:ascii="Times New Roman" w:hAnsi="Times New Roman" w:cs="Times New Roman"/>
          <w:b/>
          <w:sz w:val="24"/>
          <w:szCs w:val="24"/>
        </w:rPr>
        <w:tab/>
        <w:t>C.</w:t>
      </w:r>
      <w:r w:rsidRPr="00330A7E">
        <w:rPr>
          <w:rFonts w:ascii="Times New Roman" w:hAnsi="Times New Roman" w:cs="Times New Roman"/>
          <w:sz w:val="24"/>
          <w:szCs w:val="24"/>
        </w:rPr>
        <w:t xml:space="preserve"> Giá trị lớn nhất của hàm số bằng </w:t>
      </w:r>
      <w:r w:rsidRPr="00330A7E">
        <w:rPr>
          <w:rFonts w:ascii="Times New Roman" w:hAnsi="Times New Roman" w:cs="Times New Roman"/>
          <w:position w:val="-10"/>
          <w:sz w:val="24"/>
          <w:szCs w:val="24"/>
        </w:rPr>
        <w:object w:dxaOrig="580" w:dyaOrig="320" w14:anchorId="48228118">
          <v:shape id="_x0000_i6394" type="#_x0000_t75" style="width:28.5pt;height:16.5pt" o:ole="">
            <v:imagedata r:id="rId9737" o:title=""/>
          </v:shape>
          <o:OLEObject Type="Embed" ProgID="Equation.DSMT4" ShapeID="_x0000_i6394" DrawAspect="Content" ObjectID="_1796845456" r:id="rId9738"/>
        </w:object>
      </w:r>
      <w:r w:rsidRPr="00330A7E">
        <w:rPr>
          <w:rFonts w:ascii="Times New Roman" w:hAnsi="Times New Roman" w:cs="Times New Roman"/>
          <w:b/>
          <w:sz w:val="24"/>
          <w:szCs w:val="24"/>
        </w:rPr>
        <w:tab/>
        <w:t>D.</w:t>
      </w:r>
      <w:r w:rsidRPr="00330A7E">
        <w:rPr>
          <w:rFonts w:ascii="Times New Roman" w:hAnsi="Times New Roman" w:cs="Times New Roman"/>
          <w:sz w:val="24"/>
          <w:szCs w:val="24"/>
        </w:rPr>
        <w:t xml:space="preserve"> Giá trị nhỏ nhất của hàm số bằng </w:t>
      </w:r>
      <w:r w:rsidRPr="00330A7E">
        <w:rPr>
          <w:rFonts w:ascii="Times New Roman" w:hAnsi="Times New Roman" w:cs="Times New Roman"/>
          <w:position w:val="-10"/>
          <w:sz w:val="24"/>
          <w:szCs w:val="24"/>
        </w:rPr>
        <w:object w:dxaOrig="580" w:dyaOrig="320" w14:anchorId="6EBF455D">
          <v:shape id="_x0000_i6395" type="#_x0000_t75" style="width:28.5pt;height:16.5pt" o:ole="">
            <v:imagedata r:id="rId9739" o:title=""/>
          </v:shape>
          <o:OLEObject Type="Embed" ProgID="Equation.DSMT4" ShapeID="_x0000_i6395" DrawAspect="Content" ObjectID="_1796845457" r:id="rId9740"/>
        </w:object>
      </w:r>
    </w:p>
    <w:p w14:paraId="3CD04B6A" w14:textId="77777777" w:rsidR="00ED397D" w:rsidRPr="00330A7E" w:rsidRDefault="00ED397D" w:rsidP="00330A7E">
      <w:pPr>
        <w:spacing w:before="120" w:after="120"/>
        <w:mirrorIndents/>
        <w:jc w:val="both"/>
        <w:rPr>
          <w:rFonts w:ascii="Times New Roman" w:hAnsi="Times New Roman" w:cs="Times New Roman"/>
          <w:sz w:val="24"/>
          <w:szCs w:val="24"/>
        </w:rPr>
      </w:pPr>
      <w:r w:rsidRPr="00330A7E">
        <w:rPr>
          <w:rFonts w:ascii="Times New Roman" w:hAnsi="Times New Roman" w:cs="Times New Roman"/>
          <w:b/>
          <w:bCs/>
          <w:sz w:val="24"/>
          <w:szCs w:val="24"/>
        </w:rPr>
        <w:t>Câu 8.</w:t>
      </w:r>
      <w:r w:rsidRPr="00330A7E">
        <w:rPr>
          <w:rFonts w:ascii="Times New Roman" w:hAnsi="Times New Roman" w:cs="Times New Roman"/>
          <w:sz w:val="24"/>
          <w:szCs w:val="24"/>
        </w:rPr>
        <w:t xml:space="preserve"> Tích vô hướng của hai vectơ </w:t>
      </w:r>
      <w:r w:rsidRPr="00330A7E">
        <w:rPr>
          <w:rFonts w:ascii="Times New Roman" w:hAnsi="Times New Roman" w:cs="Times New Roman"/>
          <w:position w:val="-10"/>
          <w:sz w:val="24"/>
          <w:szCs w:val="24"/>
        </w:rPr>
        <w:object w:dxaOrig="480" w:dyaOrig="380" w14:anchorId="3AD50436">
          <v:shape id="_x0000_i6396" type="#_x0000_t75" style="width:24.75pt;height:18.75pt" o:ole="">
            <v:imagedata r:id="rId9741" o:title=""/>
          </v:shape>
          <o:OLEObject Type="Embed" ProgID="Equation.DSMT4" ShapeID="_x0000_i6396" DrawAspect="Content" ObjectID="_1796845458" r:id="rId9742"/>
        </w:object>
      </w:r>
      <w:r w:rsidRPr="00330A7E">
        <w:rPr>
          <w:rFonts w:ascii="Times New Roman" w:hAnsi="Times New Roman" w:cs="Times New Roman"/>
          <w:sz w:val="24"/>
          <w:szCs w:val="24"/>
        </w:rPr>
        <w:t xml:space="preserve"> trong không gian được tính bằng</w:t>
      </w:r>
    </w:p>
    <w:p w14:paraId="1DE9F38F" w14:textId="77777777" w:rsidR="00ED397D" w:rsidRPr="00330A7E" w:rsidRDefault="00ED397D" w:rsidP="00330A7E">
      <w:pPr>
        <w:tabs>
          <w:tab w:val="left" w:pos="709"/>
          <w:tab w:val="left" w:pos="3402"/>
          <w:tab w:val="left" w:pos="5812"/>
          <w:tab w:val="left" w:pos="8222"/>
        </w:tabs>
        <w:spacing w:before="120" w:after="120"/>
        <w:mirrorIndents/>
        <w:jc w:val="both"/>
        <w:rPr>
          <w:rFonts w:ascii="Times New Roman" w:hAnsi="Times New Roman" w:cs="Times New Roman"/>
          <w:sz w:val="24"/>
          <w:szCs w:val="24"/>
        </w:rPr>
      </w:pPr>
      <w:r w:rsidRPr="00330A7E">
        <w:rPr>
          <w:rFonts w:ascii="Times New Roman" w:hAnsi="Times New Roman" w:cs="Times New Roman"/>
          <w:b/>
          <w:sz w:val="24"/>
          <w:szCs w:val="24"/>
        </w:rPr>
        <w:tab/>
        <w:t>A.</w: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880" w:dyaOrig="380" w14:anchorId="190F562C">
          <v:shape id="_x0000_i6397" type="#_x0000_t75" style="width:44.25pt;height:18.75pt" o:ole="">
            <v:imagedata r:id="rId9743" o:title=""/>
          </v:shape>
          <o:OLEObject Type="Embed" ProgID="Equation.DSMT4" ShapeID="_x0000_i6397" DrawAspect="Content" ObjectID="_1796845459" r:id="rId9744"/>
        </w:object>
      </w:r>
      <w:r w:rsidRPr="00330A7E">
        <w:rPr>
          <w:rFonts w:ascii="Times New Roman" w:hAnsi="Times New Roman" w:cs="Times New Roman"/>
          <w:b/>
          <w:sz w:val="24"/>
          <w:szCs w:val="24"/>
        </w:rPr>
        <w:tab/>
        <w:t>B.</w: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1760" w:dyaOrig="380" w14:anchorId="7C69A58E">
          <v:shape id="_x0000_i6398" type="#_x0000_t75" style="width:88.5pt;height:18.75pt" o:ole="">
            <v:imagedata r:id="rId9745" o:title=""/>
          </v:shape>
          <o:OLEObject Type="Embed" ProgID="Equation.DSMT4" ShapeID="_x0000_i6398" DrawAspect="Content" ObjectID="_1796845460" r:id="rId9746"/>
        </w:object>
      </w:r>
      <w:r w:rsidRPr="00330A7E">
        <w:rPr>
          <w:rFonts w:ascii="Times New Roman" w:hAnsi="Times New Roman" w:cs="Times New Roman"/>
          <w:sz w:val="24"/>
          <w:szCs w:val="24"/>
        </w:rPr>
        <w:t xml:space="preserve"> </w:t>
      </w:r>
      <w:r w:rsidRPr="00330A7E">
        <w:rPr>
          <w:rFonts w:ascii="Times New Roman" w:hAnsi="Times New Roman" w:cs="Times New Roman"/>
          <w:b/>
          <w:sz w:val="24"/>
          <w:szCs w:val="24"/>
        </w:rPr>
        <w:tab/>
        <w:t>C.</w: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1800" w:dyaOrig="380" w14:anchorId="7C01350A">
          <v:shape id="_x0000_i6399" type="#_x0000_t75" style="width:89.25pt;height:18.75pt" o:ole="">
            <v:imagedata r:id="rId9747" o:title=""/>
          </v:shape>
          <o:OLEObject Type="Embed" ProgID="Equation.DSMT4" ShapeID="_x0000_i6399" DrawAspect="Content" ObjectID="_1796845461" r:id="rId9748"/>
        </w:object>
      </w:r>
      <w:r w:rsidRPr="00330A7E">
        <w:rPr>
          <w:rFonts w:ascii="Times New Roman" w:hAnsi="Times New Roman" w:cs="Times New Roman"/>
          <w:b/>
          <w:sz w:val="24"/>
          <w:szCs w:val="24"/>
        </w:rPr>
        <w:tab/>
        <w:t>D.</w: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1460" w:dyaOrig="380" w14:anchorId="555CB598">
          <v:shape id="_x0000_i6400" type="#_x0000_t75" style="width:73.5pt;height:18.75pt" o:ole="">
            <v:imagedata r:id="rId9749" o:title=""/>
          </v:shape>
          <o:OLEObject Type="Embed" ProgID="Equation.DSMT4" ShapeID="_x0000_i6400" DrawAspect="Content" ObjectID="_1796845462" r:id="rId9750"/>
        </w:object>
      </w:r>
    </w:p>
    <w:p w14:paraId="33316474" w14:textId="77777777" w:rsidR="00ED397D" w:rsidRPr="00330A7E" w:rsidRDefault="00ED397D" w:rsidP="00330A7E">
      <w:pPr>
        <w:spacing w:before="120" w:after="120"/>
        <w:mirrorIndents/>
        <w:jc w:val="both"/>
        <w:rPr>
          <w:rFonts w:ascii="Times New Roman" w:hAnsi="Times New Roman" w:cs="Times New Roman"/>
          <w:sz w:val="24"/>
          <w:szCs w:val="24"/>
        </w:rPr>
      </w:pPr>
      <w:r w:rsidRPr="00330A7E">
        <w:rPr>
          <w:rFonts w:ascii="Times New Roman" w:hAnsi="Times New Roman" w:cs="Times New Roman"/>
          <w:b/>
          <w:bCs/>
          <w:sz w:val="24"/>
          <w:szCs w:val="24"/>
        </w:rPr>
        <w:t>Câu 9.</w:t>
      </w:r>
      <w:r w:rsidRPr="00330A7E">
        <w:rPr>
          <w:rFonts w:ascii="Times New Roman" w:hAnsi="Times New Roman" w:cs="Times New Roman"/>
          <w:sz w:val="24"/>
          <w:szCs w:val="24"/>
        </w:rPr>
        <w:t xml:space="preserve"> Cho hàm số </w:t>
      </w:r>
      <w:r w:rsidRPr="00330A7E">
        <w:rPr>
          <w:rFonts w:ascii="Times New Roman" w:hAnsi="Times New Roman" w:cs="Times New Roman"/>
          <w:position w:val="-10"/>
          <w:sz w:val="24"/>
          <w:szCs w:val="24"/>
        </w:rPr>
        <w:object w:dxaOrig="920" w:dyaOrig="320" w14:anchorId="60AF76E3">
          <v:shape id="_x0000_i6401" type="#_x0000_t75" style="width:46.5pt;height:16.5pt" o:ole="">
            <v:imagedata r:id="rId9751" o:title=""/>
          </v:shape>
          <o:OLEObject Type="Embed" ProgID="Equation.DSMT4" ShapeID="_x0000_i6401" DrawAspect="Content" ObjectID="_1796845463" r:id="rId9752"/>
        </w:object>
      </w:r>
      <w:r w:rsidRPr="00330A7E">
        <w:rPr>
          <w:rFonts w:ascii="Times New Roman" w:hAnsi="Times New Roman" w:cs="Times New Roman"/>
          <w:sz w:val="24"/>
          <w:szCs w:val="24"/>
        </w:rPr>
        <w:t xml:space="preserve"> có đồ thị như </w:t>
      </w:r>
      <w:r w:rsidRPr="00330A7E">
        <w:rPr>
          <w:rFonts w:ascii="Times New Roman" w:hAnsi="Times New Roman" w:cs="Times New Roman"/>
          <w:i/>
          <w:iCs/>
          <w:sz w:val="24"/>
          <w:szCs w:val="24"/>
        </w:rPr>
        <w:t>Hình 3.</w:t>
      </w:r>
      <w:r w:rsidRPr="00330A7E">
        <w:rPr>
          <w:rFonts w:ascii="Times New Roman" w:hAnsi="Times New Roman" w:cs="Times New Roman"/>
          <w:sz w:val="24"/>
          <w:szCs w:val="24"/>
        </w:rPr>
        <w:t xml:space="preserve"> Gọi </w:t>
      </w:r>
      <w:r w:rsidRPr="00330A7E">
        <w:rPr>
          <w:rFonts w:ascii="Times New Roman" w:hAnsi="Times New Roman" w:cs="Times New Roman"/>
          <w:position w:val="-4"/>
          <w:sz w:val="24"/>
          <w:szCs w:val="24"/>
        </w:rPr>
        <w:object w:dxaOrig="279" w:dyaOrig="260" w14:anchorId="4670C72B">
          <v:shape id="_x0000_i6402" type="#_x0000_t75" style="width:13.5pt;height:12.75pt" o:ole="">
            <v:imagedata r:id="rId9753" o:title=""/>
          </v:shape>
          <o:OLEObject Type="Embed" ProgID="Equation.DSMT4" ShapeID="_x0000_i6402" DrawAspect="Content" ObjectID="_1796845464" r:id="rId9754"/>
        </w:object>
      </w:r>
      <w:r w:rsidRPr="00330A7E">
        <w:rPr>
          <w:rFonts w:ascii="Times New Roman" w:hAnsi="Times New Roman" w:cs="Times New Roman"/>
          <w:sz w:val="24"/>
          <w:szCs w:val="24"/>
        </w:rPr>
        <w:t xml:space="preserve"> là phần diện tích hình phẳng được tô màu. Thể tích </w:t>
      </w:r>
      <w:r w:rsidRPr="00330A7E">
        <w:rPr>
          <w:rFonts w:ascii="Times New Roman" w:hAnsi="Times New Roman" w:cs="Times New Roman"/>
          <w:position w:val="-6"/>
          <w:sz w:val="24"/>
          <w:szCs w:val="24"/>
        </w:rPr>
        <w:object w:dxaOrig="240" w:dyaOrig="279" w14:anchorId="6F959B41">
          <v:shape id="_x0000_i6403" type="#_x0000_t75" style="width:12pt;height:13.5pt" o:ole="">
            <v:imagedata r:id="rId9755" o:title=""/>
          </v:shape>
          <o:OLEObject Type="Embed" ProgID="Equation.DSMT4" ShapeID="_x0000_i6403" DrawAspect="Content" ObjectID="_1796845465" r:id="rId9756"/>
        </w:object>
      </w:r>
      <w:r w:rsidRPr="00330A7E">
        <w:rPr>
          <w:rFonts w:ascii="Times New Roman" w:hAnsi="Times New Roman" w:cs="Times New Roman"/>
          <w:sz w:val="24"/>
          <w:szCs w:val="24"/>
        </w:rPr>
        <w:t xml:space="preserve"> của khối tròn xoay tạo thành khi cho hình phẳng </w:t>
      </w:r>
      <w:r w:rsidRPr="00330A7E">
        <w:rPr>
          <w:rFonts w:ascii="Times New Roman" w:hAnsi="Times New Roman" w:cs="Times New Roman"/>
          <w:position w:val="-4"/>
          <w:sz w:val="24"/>
          <w:szCs w:val="24"/>
        </w:rPr>
        <w:object w:dxaOrig="279" w:dyaOrig="260" w14:anchorId="5971F643">
          <v:shape id="_x0000_i6404" type="#_x0000_t75" style="width:13.5pt;height:12.75pt" o:ole="">
            <v:imagedata r:id="rId9757" o:title=""/>
          </v:shape>
          <o:OLEObject Type="Embed" ProgID="Equation.DSMT4" ShapeID="_x0000_i6404" DrawAspect="Content" ObjectID="_1796845466" r:id="rId9758"/>
        </w:object>
      </w:r>
      <w:r w:rsidRPr="00330A7E">
        <w:rPr>
          <w:rFonts w:ascii="Times New Roman" w:hAnsi="Times New Roman" w:cs="Times New Roman"/>
          <w:sz w:val="24"/>
          <w:szCs w:val="24"/>
        </w:rPr>
        <w:t xml:space="preserve"> quay quanh trục </w:t>
      </w:r>
      <w:r w:rsidRPr="00330A7E">
        <w:rPr>
          <w:rFonts w:ascii="Times New Roman" w:hAnsi="Times New Roman" w:cs="Times New Roman"/>
          <w:position w:val="-6"/>
          <w:sz w:val="24"/>
          <w:szCs w:val="24"/>
        </w:rPr>
        <w:object w:dxaOrig="360" w:dyaOrig="279" w14:anchorId="040146AE">
          <v:shape id="_x0000_i6405" type="#_x0000_t75" style="width:18pt;height:13.5pt" o:ole="">
            <v:imagedata r:id="rId9759" o:title=""/>
          </v:shape>
          <o:OLEObject Type="Embed" ProgID="Equation.DSMT4" ShapeID="_x0000_i6405" DrawAspect="Content" ObjectID="_1796845467" r:id="rId9760"/>
        </w:object>
      </w:r>
      <w:r w:rsidRPr="00330A7E">
        <w:rPr>
          <w:rFonts w:ascii="Times New Roman" w:hAnsi="Times New Roman" w:cs="Times New Roman"/>
          <w:sz w:val="24"/>
          <w:szCs w:val="24"/>
        </w:rPr>
        <w:t xml:space="preserve"> là</w:t>
      </w:r>
    </w:p>
    <w:p w14:paraId="08E79621" w14:textId="77777777" w:rsidR="00ED397D" w:rsidRPr="00330A7E" w:rsidRDefault="00ED397D" w:rsidP="00330A7E">
      <w:pPr>
        <w:tabs>
          <w:tab w:val="left" w:pos="709"/>
          <w:tab w:val="left" w:pos="4253"/>
          <w:tab w:val="left" w:pos="5386"/>
          <w:tab w:val="left" w:pos="7937"/>
        </w:tabs>
        <w:spacing w:before="120" w:after="120"/>
        <w:mirrorIndents/>
        <w:jc w:val="both"/>
        <w:rPr>
          <w:rFonts w:ascii="Times New Roman" w:hAnsi="Times New Roman" w:cs="Times New Roman"/>
          <w:b/>
          <w:sz w:val="24"/>
          <w:szCs w:val="24"/>
        </w:rPr>
      </w:pPr>
      <w:r w:rsidRPr="00330A7E">
        <w:rPr>
          <w:rFonts w:ascii="Times New Roman" w:hAnsi="Times New Roman" w:cs="Times New Roman"/>
          <w:noProof/>
          <w:sz w:val="24"/>
          <w:szCs w:val="24"/>
          <w:lang w:eastAsia="en-US"/>
          <w14:ligatures w14:val="standardContextual"/>
        </w:rPr>
        <w:drawing>
          <wp:anchor distT="0" distB="0" distL="114300" distR="114300" simplePos="0" relativeHeight="251752448" behindDoc="1" locked="0" layoutInCell="1" allowOverlap="1" wp14:anchorId="34070031" wp14:editId="0B9F1BC4">
            <wp:simplePos x="0" y="0"/>
            <wp:positionH relativeFrom="margin">
              <wp:posOffset>4308077</wp:posOffset>
            </wp:positionH>
            <wp:positionV relativeFrom="paragraph">
              <wp:posOffset>7351</wp:posOffset>
            </wp:positionV>
            <wp:extent cx="1332000" cy="979200"/>
            <wp:effectExtent l="0" t="0" r="1905" b="0"/>
            <wp:wrapTight wrapText="bothSides">
              <wp:wrapPolygon edited="0">
                <wp:start x="0" y="0"/>
                <wp:lineTo x="0" y="21012"/>
                <wp:lineTo x="21322" y="21012"/>
                <wp:lineTo x="21322" y="0"/>
                <wp:lineTo x="0" y="0"/>
              </wp:wrapPolygon>
            </wp:wrapTight>
            <wp:docPr id="1957518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518599" name=""/>
                    <pic:cNvPicPr/>
                  </pic:nvPicPr>
                  <pic:blipFill>
                    <a:blip r:embed="rId9761">
                      <a:extLst>
                        <a:ext uri="{28A0092B-C50C-407E-A947-70E740481C1C}">
                          <a14:useLocalDpi xmlns:a14="http://schemas.microsoft.com/office/drawing/2010/main" val="0"/>
                        </a:ext>
                      </a:extLst>
                    </a:blip>
                    <a:stretch>
                      <a:fillRect/>
                    </a:stretch>
                  </pic:blipFill>
                  <pic:spPr>
                    <a:xfrm>
                      <a:off x="0" y="0"/>
                      <a:ext cx="1332000" cy="979200"/>
                    </a:xfrm>
                    <a:prstGeom prst="rect">
                      <a:avLst/>
                    </a:prstGeom>
                  </pic:spPr>
                </pic:pic>
              </a:graphicData>
            </a:graphic>
            <wp14:sizeRelH relativeFrom="page">
              <wp14:pctWidth>0</wp14:pctWidth>
            </wp14:sizeRelH>
            <wp14:sizeRelV relativeFrom="page">
              <wp14:pctHeight>0</wp14:pctHeight>
            </wp14:sizeRelV>
          </wp:anchor>
        </w:drawing>
      </w:r>
      <w:r w:rsidRPr="00330A7E">
        <w:rPr>
          <w:rFonts w:ascii="Times New Roman" w:hAnsi="Times New Roman" w:cs="Times New Roman"/>
          <w:b/>
          <w:sz w:val="24"/>
          <w:szCs w:val="24"/>
        </w:rPr>
        <w:tab/>
        <w:t>A.</w:t>
      </w:r>
      <w:r w:rsidRPr="00330A7E">
        <w:rPr>
          <w:rFonts w:ascii="Times New Roman" w:hAnsi="Times New Roman" w:cs="Times New Roman"/>
          <w:sz w:val="24"/>
          <w:szCs w:val="24"/>
        </w:rPr>
        <w:t xml:space="preserve"> </w:t>
      </w:r>
      <w:r w:rsidRPr="00330A7E">
        <w:rPr>
          <w:rFonts w:ascii="Times New Roman" w:hAnsi="Times New Roman" w:cs="Times New Roman"/>
          <w:position w:val="-30"/>
          <w:sz w:val="24"/>
          <w:szCs w:val="24"/>
        </w:rPr>
        <w:object w:dxaOrig="1719" w:dyaOrig="740" w14:anchorId="400128A0">
          <v:shape id="_x0000_i6406" type="#_x0000_t75" style="width:85.5pt;height:36.75pt" o:ole="">
            <v:imagedata r:id="rId9762" o:title=""/>
          </v:shape>
          <o:OLEObject Type="Embed" ProgID="Equation.DSMT4" ShapeID="_x0000_i6406" DrawAspect="Content" ObjectID="_1796845468" r:id="rId9763"/>
        </w:object>
      </w:r>
      <w:r w:rsidRPr="00330A7E">
        <w:rPr>
          <w:rFonts w:ascii="Times New Roman" w:hAnsi="Times New Roman" w:cs="Times New Roman"/>
          <w:b/>
          <w:sz w:val="24"/>
          <w:szCs w:val="24"/>
        </w:rPr>
        <w:tab/>
        <w:t>B.</w:t>
      </w:r>
      <w:r w:rsidRPr="00330A7E">
        <w:rPr>
          <w:rFonts w:ascii="Times New Roman" w:hAnsi="Times New Roman" w:cs="Times New Roman"/>
          <w:sz w:val="24"/>
          <w:szCs w:val="24"/>
        </w:rPr>
        <w:t xml:space="preserve"> </w:t>
      </w:r>
      <w:r w:rsidRPr="00330A7E">
        <w:rPr>
          <w:rFonts w:ascii="Times New Roman" w:hAnsi="Times New Roman" w:cs="Times New Roman"/>
          <w:position w:val="-30"/>
          <w:sz w:val="24"/>
          <w:szCs w:val="24"/>
        </w:rPr>
        <w:object w:dxaOrig="1560" w:dyaOrig="740" w14:anchorId="07804A6F">
          <v:shape id="_x0000_i6407" type="#_x0000_t75" style="width:78pt;height:36.75pt" o:ole="">
            <v:imagedata r:id="rId9764" o:title=""/>
          </v:shape>
          <o:OLEObject Type="Embed" ProgID="Equation.DSMT4" ShapeID="_x0000_i6407" DrawAspect="Content" ObjectID="_1796845469" r:id="rId9765"/>
        </w:object>
      </w:r>
    </w:p>
    <w:p w14:paraId="37771740" w14:textId="77777777" w:rsidR="00ED397D" w:rsidRPr="00330A7E" w:rsidRDefault="00ED397D" w:rsidP="00330A7E">
      <w:pPr>
        <w:tabs>
          <w:tab w:val="left" w:pos="709"/>
          <w:tab w:val="left" w:pos="4253"/>
          <w:tab w:val="left" w:pos="5386"/>
          <w:tab w:val="left" w:pos="7937"/>
        </w:tabs>
        <w:spacing w:before="120" w:after="120"/>
        <w:mirrorIndents/>
        <w:jc w:val="both"/>
        <w:rPr>
          <w:rFonts w:ascii="Times New Roman" w:hAnsi="Times New Roman" w:cs="Times New Roman"/>
          <w:sz w:val="24"/>
          <w:szCs w:val="24"/>
        </w:rPr>
      </w:pPr>
      <w:r w:rsidRPr="00330A7E">
        <w:rPr>
          <w:rFonts w:ascii="Times New Roman" w:hAnsi="Times New Roman" w:cs="Times New Roman"/>
          <w:b/>
          <w:sz w:val="24"/>
          <w:szCs w:val="24"/>
        </w:rPr>
        <w:lastRenderedPageBreak/>
        <w:tab/>
        <w:t>C.</w:t>
      </w:r>
      <w:r w:rsidRPr="00330A7E">
        <w:rPr>
          <w:rFonts w:ascii="Times New Roman" w:hAnsi="Times New Roman" w:cs="Times New Roman"/>
          <w:sz w:val="24"/>
          <w:szCs w:val="24"/>
        </w:rPr>
        <w:t xml:space="preserve"> </w:t>
      </w:r>
      <w:r w:rsidRPr="00330A7E">
        <w:rPr>
          <w:rFonts w:ascii="Times New Roman" w:hAnsi="Times New Roman" w:cs="Times New Roman"/>
          <w:position w:val="-32"/>
          <w:sz w:val="24"/>
          <w:szCs w:val="24"/>
        </w:rPr>
        <w:object w:dxaOrig="1560" w:dyaOrig="760" w14:anchorId="5FB442AA">
          <v:shape id="_x0000_i6408" type="#_x0000_t75" style="width:78pt;height:38.25pt" o:ole="">
            <v:imagedata r:id="rId9766" o:title=""/>
          </v:shape>
          <o:OLEObject Type="Embed" ProgID="Equation.DSMT4" ShapeID="_x0000_i6408" DrawAspect="Content" ObjectID="_1796845470" r:id="rId9767"/>
        </w:object>
      </w:r>
      <w:r w:rsidRPr="00330A7E">
        <w:rPr>
          <w:rFonts w:ascii="Times New Roman" w:hAnsi="Times New Roman" w:cs="Times New Roman"/>
          <w:b/>
          <w:sz w:val="24"/>
          <w:szCs w:val="24"/>
        </w:rPr>
        <w:tab/>
        <w:t>D.</w:t>
      </w:r>
      <w:r w:rsidRPr="00330A7E">
        <w:rPr>
          <w:rFonts w:ascii="Times New Roman" w:hAnsi="Times New Roman" w:cs="Times New Roman"/>
          <w:sz w:val="24"/>
          <w:szCs w:val="24"/>
        </w:rPr>
        <w:t xml:space="preserve"> </w:t>
      </w:r>
      <w:r w:rsidRPr="00330A7E">
        <w:rPr>
          <w:rFonts w:ascii="Times New Roman" w:hAnsi="Times New Roman" w:cs="Times New Roman"/>
          <w:position w:val="-32"/>
          <w:sz w:val="24"/>
          <w:szCs w:val="24"/>
        </w:rPr>
        <w:object w:dxaOrig="1719" w:dyaOrig="760" w14:anchorId="216E5265">
          <v:shape id="_x0000_i6409" type="#_x0000_t75" style="width:85.5pt;height:38.25pt" o:ole="">
            <v:imagedata r:id="rId9768" o:title=""/>
          </v:shape>
          <o:OLEObject Type="Embed" ProgID="Equation.DSMT4" ShapeID="_x0000_i6409" DrawAspect="Content" ObjectID="_1796845471" r:id="rId9769"/>
        </w:object>
      </w:r>
    </w:p>
    <w:p w14:paraId="6EC3D2FB" w14:textId="77777777" w:rsidR="00ED397D" w:rsidRPr="00330A7E" w:rsidRDefault="00ED397D" w:rsidP="00330A7E">
      <w:pPr>
        <w:spacing w:before="120" w:after="120"/>
        <w:mirrorIndents/>
        <w:jc w:val="both"/>
        <w:rPr>
          <w:rFonts w:ascii="Times New Roman" w:hAnsi="Times New Roman" w:cs="Times New Roman"/>
          <w:sz w:val="24"/>
          <w:szCs w:val="24"/>
        </w:rPr>
      </w:pPr>
      <w:r w:rsidRPr="00330A7E">
        <w:rPr>
          <w:rFonts w:ascii="Times New Roman" w:hAnsi="Times New Roman" w:cs="Times New Roman"/>
          <w:b/>
          <w:bCs/>
          <w:sz w:val="24"/>
          <w:szCs w:val="24"/>
        </w:rPr>
        <w:t>Câu 10.</w:t>
      </w:r>
      <w:r w:rsidRPr="00330A7E">
        <w:rPr>
          <w:rFonts w:ascii="Times New Roman" w:hAnsi="Times New Roman" w:cs="Times New Roman"/>
          <w:sz w:val="24"/>
          <w:szCs w:val="24"/>
        </w:rPr>
        <w:t xml:space="preserve"> Xét mẫu số liệu ghép nhóm cho bởi </w:t>
      </w:r>
      <w:r w:rsidRPr="00330A7E">
        <w:rPr>
          <w:rFonts w:ascii="Times New Roman" w:hAnsi="Times New Roman" w:cs="Times New Roman"/>
          <w:i/>
          <w:iCs/>
          <w:sz w:val="24"/>
          <w:szCs w:val="24"/>
        </w:rPr>
        <w:t>Bảng 1.</w:t>
      </w:r>
      <w:r w:rsidRPr="00330A7E">
        <w:rPr>
          <w:rFonts w:ascii="Times New Roman" w:hAnsi="Times New Roman" w:cs="Times New Roman"/>
          <w:sz w:val="24"/>
          <w:szCs w:val="24"/>
        </w:rPr>
        <w:t xml:space="preserve"> Gọi </w:t>
      </w:r>
      <w:r w:rsidRPr="00330A7E">
        <w:rPr>
          <w:rFonts w:ascii="Times New Roman" w:hAnsi="Times New Roman" w:cs="Times New Roman"/>
          <w:position w:val="-6"/>
          <w:sz w:val="24"/>
          <w:szCs w:val="24"/>
        </w:rPr>
        <w:object w:dxaOrig="220" w:dyaOrig="260" w14:anchorId="205BAFFB">
          <v:shape id="_x0000_i6410" type="#_x0000_t75" style="width:10.5pt;height:12.75pt" o:ole="">
            <v:imagedata r:id="rId9770" o:title=""/>
          </v:shape>
          <o:OLEObject Type="Embed" ProgID="Equation.DSMT4" ShapeID="_x0000_i6410" DrawAspect="Content" ObjectID="_1796845472" r:id="rId9771"/>
        </w:object>
      </w:r>
      <w:r w:rsidRPr="00330A7E">
        <w:rPr>
          <w:rFonts w:ascii="Times New Roman" w:hAnsi="Times New Roman" w:cs="Times New Roman"/>
          <w:sz w:val="24"/>
          <w:szCs w:val="24"/>
        </w:rPr>
        <w:t xml:space="preserve"> là số trung bình cộng của mẫu số liệu ghép nhóm. Phương sai của mẫu số liệu ghép nhóm đó được tính bằng công thức nào dưới đây?</w:t>
      </w:r>
    </w:p>
    <w:p w14:paraId="6981D421" w14:textId="77777777" w:rsidR="00ED397D" w:rsidRPr="00330A7E" w:rsidRDefault="00ED397D" w:rsidP="00330A7E">
      <w:pPr>
        <w:spacing w:before="120" w:after="120"/>
        <w:mirrorIndents/>
        <w:jc w:val="both"/>
        <w:rPr>
          <w:rFonts w:ascii="Times New Roman" w:hAnsi="Times New Roman" w:cs="Times New Roman"/>
          <w:sz w:val="24"/>
          <w:szCs w:val="24"/>
        </w:rPr>
      </w:pPr>
      <w:r w:rsidRPr="00330A7E">
        <w:rPr>
          <w:rFonts w:ascii="Times New Roman" w:hAnsi="Times New Roman" w:cs="Times New Roman"/>
          <w:noProof/>
          <w:sz w:val="24"/>
          <w:szCs w:val="24"/>
          <w:lang w:eastAsia="en-US"/>
          <w14:ligatures w14:val="standardContextual"/>
        </w:rPr>
        <w:drawing>
          <wp:anchor distT="0" distB="0" distL="114300" distR="114300" simplePos="0" relativeHeight="251753472" behindDoc="1" locked="0" layoutInCell="1" allowOverlap="1" wp14:anchorId="71F8D803" wp14:editId="7283D290">
            <wp:simplePos x="0" y="0"/>
            <wp:positionH relativeFrom="column">
              <wp:posOffset>4321919</wp:posOffset>
            </wp:positionH>
            <wp:positionV relativeFrom="paragraph">
              <wp:posOffset>149751</wp:posOffset>
            </wp:positionV>
            <wp:extent cx="1850400" cy="1594800"/>
            <wp:effectExtent l="0" t="0" r="0" b="5715"/>
            <wp:wrapTight wrapText="bothSides">
              <wp:wrapPolygon edited="0">
                <wp:start x="0" y="0"/>
                <wp:lineTo x="0" y="21419"/>
                <wp:lineTo x="21348" y="21419"/>
                <wp:lineTo x="21348" y="0"/>
                <wp:lineTo x="0" y="0"/>
              </wp:wrapPolygon>
            </wp:wrapTight>
            <wp:docPr id="625585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585436" name=""/>
                    <pic:cNvPicPr/>
                  </pic:nvPicPr>
                  <pic:blipFill>
                    <a:blip r:embed="rId9772">
                      <a:extLst>
                        <a:ext uri="{28A0092B-C50C-407E-A947-70E740481C1C}">
                          <a14:useLocalDpi xmlns:a14="http://schemas.microsoft.com/office/drawing/2010/main" val="0"/>
                        </a:ext>
                      </a:extLst>
                    </a:blip>
                    <a:stretch>
                      <a:fillRect/>
                    </a:stretch>
                  </pic:blipFill>
                  <pic:spPr>
                    <a:xfrm>
                      <a:off x="0" y="0"/>
                      <a:ext cx="1850400" cy="1594800"/>
                    </a:xfrm>
                    <a:prstGeom prst="rect">
                      <a:avLst/>
                    </a:prstGeom>
                  </pic:spPr>
                </pic:pic>
              </a:graphicData>
            </a:graphic>
            <wp14:sizeRelH relativeFrom="page">
              <wp14:pctWidth>0</wp14:pctWidth>
            </wp14:sizeRelH>
            <wp14:sizeRelV relativeFrom="page">
              <wp14:pctHeight>0</wp14:pctHeight>
            </wp14:sizeRelV>
          </wp:anchor>
        </w:drawing>
      </w:r>
      <w:r w:rsidRPr="00330A7E">
        <w:rPr>
          <w:rFonts w:ascii="Times New Roman" w:hAnsi="Times New Roman" w:cs="Times New Roman"/>
          <w:b/>
          <w:sz w:val="24"/>
          <w:szCs w:val="24"/>
        </w:rPr>
        <w:tab/>
        <w:t>A.</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4760" w:dyaOrig="720" w14:anchorId="787AE801">
          <v:shape id="_x0000_i6411" type="#_x0000_t75" style="width:238.5pt;height:36pt" o:ole="">
            <v:imagedata r:id="rId9773" o:title=""/>
          </v:shape>
          <o:OLEObject Type="Embed" ProgID="Equation.DSMT4" ShapeID="_x0000_i6411" DrawAspect="Content" ObjectID="_1796845473" r:id="rId9774"/>
        </w:object>
      </w:r>
    </w:p>
    <w:p w14:paraId="34B3D406" w14:textId="77777777" w:rsidR="00ED397D" w:rsidRPr="00330A7E" w:rsidRDefault="00ED397D" w:rsidP="00330A7E">
      <w:pPr>
        <w:spacing w:before="120" w:after="120"/>
        <w:mirrorIndents/>
        <w:jc w:val="both"/>
        <w:rPr>
          <w:rFonts w:ascii="Times New Roman" w:hAnsi="Times New Roman" w:cs="Times New Roman"/>
          <w:sz w:val="24"/>
          <w:szCs w:val="24"/>
        </w:rPr>
      </w:pPr>
      <w:r w:rsidRPr="00330A7E">
        <w:rPr>
          <w:rFonts w:ascii="Times New Roman" w:hAnsi="Times New Roman" w:cs="Times New Roman"/>
          <w:b/>
          <w:sz w:val="24"/>
          <w:szCs w:val="24"/>
        </w:rPr>
        <w:tab/>
        <w:t>B.</w:t>
      </w:r>
      <w:r w:rsidRPr="00330A7E">
        <w:rPr>
          <w:rFonts w:ascii="Times New Roman" w:hAnsi="Times New Roman" w:cs="Times New Roman"/>
          <w:sz w:val="24"/>
          <w:szCs w:val="24"/>
        </w:rPr>
        <w:t xml:space="preserve"> </w:t>
      </w:r>
      <w:r w:rsidRPr="00330A7E">
        <w:rPr>
          <w:rFonts w:ascii="Times New Roman" w:hAnsi="Times New Roman" w:cs="Times New Roman"/>
          <w:position w:val="-26"/>
          <w:sz w:val="24"/>
          <w:szCs w:val="24"/>
        </w:rPr>
        <w:object w:dxaOrig="4819" w:dyaOrig="800" w14:anchorId="1E235491">
          <v:shape id="_x0000_i6412" type="#_x0000_t75" style="width:241.5pt;height:39.75pt" o:ole="">
            <v:imagedata r:id="rId9775" o:title=""/>
          </v:shape>
          <o:OLEObject Type="Embed" ProgID="Equation.DSMT4" ShapeID="_x0000_i6412" DrawAspect="Content" ObjectID="_1796845474" r:id="rId9776"/>
        </w:object>
      </w:r>
    </w:p>
    <w:p w14:paraId="71D9C271" w14:textId="77777777" w:rsidR="00ED397D" w:rsidRPr="00330A7E" w:rsidRDefault="00ED397D" w:rsidP="00330A7E">
      <w:pPr>
        <w:spacing w:before="120" w:after="120"/>
        <w:mirrorIndents/>
        <w:jc w:val="both"/>
        <w:rPr>
          <w:rFonts w:ascii="Times New Roman" w:hAnsi="Times New Roman" w:cs="Times New Roman"/>
          <w:sz w:val="24"/>
          <w:szCs w:val="24"/>
        </w:rPr>
      </w:pPr>
      <w:r w:rsidRPr="00330A7E">
        <w:rPr>
          <w:rFonts w:ascii="Times New Roman" w:hAnsi="Times New Roman" w:cs="Times New Roman"/>
          <w:b/>
          <w:sz w:val="24"/>
          <w:szCs w:val="24"/>
        </w:rPr>
        <w:tab/>
        <w:t>C.</w:t>
      </w:r>
      <w:r w:rsidRPr="00330A7E">
        <w:rPr>
          <w:rFonts w:ascii="Times New Roman" w:hAnsi="Times New Roman" w:cs="Times New Roman"/>
          <w:sz w:val="24"/>
          <w:szCs w:val="24"/>
        </w:rPr>
        <w:t xml:space="preserve"> </w:t>
      </w:r>
      <w:r w:rsidRPr="00330A7E">
        <w:rPr>
          <w:rFonts w:ascii="Times New Roman" w:hAnsi="Times New Roman" w:cs="Times New Roman"/>
          <w:position w:val="-26"/>
          <w:sz w:val="24"/>
          <w:szCs w:val="24"/>
        </w:rPr>
        <w:object w:dxaOrig="4819" w:dyaOrig="800" w14:anchorId="4C700F39">
          <v:shape id="_x0000_i6413" type="#_x0000_t75" style="width:241.5pt;height:39.75pt" o:ole="">
            <v:imagedata r:id="rId9777" o:title=""/>
          </v:shape>
          <o:OLEObject Type="Embed" ProgID="Equation.DSMT4" ShapeID="_x0000_i6413" DrawAspect="Content" ObjectID="_1796845475" r:id="rId9778"/>
        </w:object>
      </w:r>
    </w:p>
    <w:p w14:paraId="4A056834" w14:textId="77777777" w:rsidR="00ED397D" w:rsidRPr="00330A7E" w:rsidRDefault="00ED397D" w:rsidP="00330A7E">
      <w:pPr>
        <w:spacing w:before="120" w:after="120"/>
        <w:mirrorIndents/>
        <w:jc w:val="both"/>
        <w:rPr>
          <w:rFonts w:ascii="Times New Roman" w:hAnsi="Times New Roman" w:cs="Times New Roman"/>
          <w:sz w:val="24"/>
          <w:szCs w:val="24"/>
        </w:rPr>
      </w:pPr>
      <w:r w:rsidRPr="00330A7E">
        <w:rPr>
          <w:rFonts w:ascii="Times New Roman" w:hAnsi="Times New Roman" w:cs="Times New Roman"/>
          <w:b/>
          <w:sz w:val="24"/>
          <w:szCs w:val="24"/>
        </w:rPr>
        <w:tab/>
        <w:t>D.</w:t>
      </w:r>
      <w:r w:rsidRPr="00330A7E">
        <w:rPr>
          <w:rFonts w:ascii="Times New Roman" w:hAnsi="Times New Roman" w:cs="Times New Roman"/>
          <w:sz w:val="24"/>
          <w:szCs w:val="24"/>
        </w:rPr>
        <w:t xml:space="preserve"> </w:t>
      </w:r>
      <w:r w:rsidRPr="00330A7E">
        <w:rPr>
          <w:rFonts w:ascii="Times New Roman" w:hAnsi="Times New Roman" w:cs="Times New Roman"/>
          <w:position w:val="-24"/>
          <w:sz w:val="24"/>
          <w:szCs w:val="24"/>
        </w:rPr>
        <w:object w:dxaOrig="4760" w:dyaOrig="720" w14:anchorId="0204E1AA">
          <v:shape id="_x0000_i6414" type="#_x0000_t75" style="width:238.5pt;height:36pt" o:ole="">
            <v:imagedata r:id="rId9779" o:title=""/>
          </v:shape>
          <o:OLEObject Type="Embed" ProgID="Equation.DSMT4" ShapeID="_x0000_i6414" DrawAspect="Content" ObjectID="_1796845476" r:id="rId9780"/>
        </w:object>
      </w:r>
    </w:p>
    <w:p w14:paraId="4C7B762C" w14:textId="77777777" w:rsidR="00ED397D" w:rsidRPr="00330A7E" w:rsidRDefault="00ED397D" w:rsidP="00330A7E">
      <w:pPr>
        <w:spacing w:before="120" w:after="120"/>
        <w:mirrorIndents/>
        <w:jc w:val="both"/>
        <w:rPr>
          <w:rFonts w:ascii="Times New Roman" w:hAnsi="Times New Roman" w:cs="Times New Roman"/>
          <w:sz w:val="24"/>
          <w:szCs w:val="24"/>
        </w:rPr>
      </w:pPr>
      <w:r w:rsidRPr="00330A7E">
        <w:rPr>
          <w:rFonts w:ascii="Times New Roman" w:hAnsi="Times New Roman" w:cs="Times New Roman"/>
          <w:b/>
          <w:bCs/>
          <w:sz w:val="24"/>
          <w:szCs w:val="24"/>
        </w:rPr>
        <w:t>Câu 11.</w:t>
      </w:r>
      <w:r w:rsidRPr="00330A7E">
        <w:rPr>
          <w:rFonts w:ascii="Times New Roman" w:hAnsi="Times New Roman" w:cs="Times New Roman"/>
          <w:sz w:val="24"/>
          <w:szCs w:val="24"/>
        </w:rPr>
        <w:t xml:space="preserve"> Trong không gian toạ độ </w:t>
      </w:r>
      <w:r w:rsidRPr="00330A7E">
        <w:rPr>
          <w:rFonts w:ascii="Times New Roman" w:hAnsi="Times New Roman" w:cs="Times New Roman"/>
          <w:position w:val="-10"/>
          <w:sz w:val="24"/>
          <w:szCs w:val="24"/>
        </w:rPr>
        <w:object w:dxaOrig="620" w:dyaOrig="320" w14:anchorId="1051F613">
          <v:shape id="_x0000_i6415" type="#_x0000_t75" style="width:31.5pt;height:16.5pt" o:ole="">
            <v:imagedata r:id="rId9781" o:title=""/>
          </v:shape>
          <o:OLEObject Type="Embed" ProgID="Equation.DSMT4" ShapeID="_x0000_i6415" DrawAspect="Content" ObjectID="_1796845477" r:id="rId9782"/>
        </w:object>
      </w:r>
      <w:r w:rsidRPr="00330A7E">
        <w:rPr>
          <w:rFonts w:ascii="Times New Roman" w:hAnsi="Times New Roman" w:cs="Times New Roman"/>
          <w:sz w:val="24"/>
          <w:szCs w:val="24"/>
        </w:rPr>
        <w:t xml:space="preserve"> mặt cầu </w:t>
      </w:r>
      <w:r w:rsidRPr="00330A7E">
        <w:rPr>
          <w:rFonts w:ascii="Times New Roman" w:hAnsi="Times New Roman" w:cs="Times New Roman"/>
          <w:position w:val="-10"/>
          <w:sz w:val="24"/>
          <w:szCs w:val="24"/>
        </w:rPr>
        <w:object w:dxaOrig="380" w:dyaOrig="320" w14:anchorId="3359FD0A">
          <v:shape id="_x0000_i6416" type="#_x0000_t75" style="width:18.75pt;height:16.5pt" o:ole="">
            <v:imagedata r:id="rId9783" o:title=""/>
          </v:shape>
          <o:OLEObject Type="Embed" ProgID="Equation.DSMT4" ShapeID="_x0000_i6416" DrawAspect="Content" ObjectID="_1796845478" r:id="rId9784"/>
        </w:object>
      </w:r>
      <w:r w:rsidRPr="00330A7E">
        <w:rPr>
          <w:rFonts w:ascii="Times New Roman" w:hAnsi="Times New Roman" w:cs="Times New Roman"/>
          <w:sz w:val="24"/>
          <w:szCs w:val="24"/>
        </w:rPr>
        <w:t xml:space="preserve"> có tâm </w:t>
      </w:r>
      <w:r w:rsidRPr="00330A7E">
        <w:rPr>
          <w:rFonts w:ascii="Times New Roman" w:hAnsi="Times New Roman" w:cs="Times New Roman"/>
          <w:position w:val="-10"/>
          <w:sz w:val="24"/>
          <w:szCs w:val="24"/>
        </w:rPr>
        <w:object w:dxaOrig="1060" w:dyaOrig="320" w14:anchorId="1E4D33B7">
          <v:shape id="_x0000_i6417" type="#_x0000_t75" style="width:53.25pt;height:16.5pt" o:ole="">
            <v:imagedata r:id="rId9785" o:title=""/>
          </v:shape>
          <o:OLEObject Type="Embed" ProgID="Equation.DSMT4" ShapeID="_x0000_i6417" DrawAspect="Content" ObjectID="_1796845479" r:id="rId9786"/>
        </w:object>
      </w:r>
      <w:r w:rsidRPr="00330A7E">
        <w:rPr>
          <w:rFonts w:ascii="Times New Roman" w:hAnsi="Times New Roman" w:cs="Times New Roman"/>
          <w:sz w:val="24"/>
          <w:szCs w:val="24"/>
        </w:rPr>
        <w:t xml:space="preserve"> và đường kính 6 có phương trình là</w:t>
      </w:r>
    </w:p>
    <w:p w14:paraId="37714350" w14:textId="77777777" w:rsidR="00ED397D" w:rsidRPr="00330A7E" w:rsidRDefault="00ED397D" w:rsidP="00330A7E">
      <w:pPr>
        <w:tabs>
          <w:tab w:val="left" w:pos="709"/>
          <w:tab w:val="left" w:pos="5670"/>
        </w:tabs>
        <w:spacing w:before="120" w:after="120"/>
        <w:mirrorIndents/>
        <w:jc w:val="both"/>
        <w:rPr>
          <w:rFonts w:ascii="Times New Roman" w:hAnsi="Times New Roman" w:cs="Times New Roman"/>
          <w:sz w:val="24"/>
          <w:szCs w:val="24"/>
        </w:rPr>
      </w:pPr>
      <w:r w:rsidRPr="00330A7E">
        <w:rPr>
          <w:rFonts w:ascii="Times New Roman" w:hAnsi="Times New Roman" w:cs="Times New Roman"/>
          <w:b/>
          <w:sz w:val="24"/>
          <w:szCs w:val="24"/>
        </w:rPr>
        <w:tab/>
        <w:t>A.</w: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3100" w:dyaOrig="360" w14:anchorId="12C5A71C">
          <v:shape id="_x0000_i6418" type="#_x0000_t75" style="width:155.25pt;height:18pt" o:ole="">
            <v:imagedata r:id="rId9787" o:title=""/>
          </v:shape>
          <o:OLEObject Type="Embed" ProgID="Equation.DSMT4" ShapeID="_x0000_i6418" DrawAspect="Content" ObjectID="_1796845480" r:id="rId9788"/>
        </w:object>
      </w:r>
      <w:r w:rsidRPr="00330A7E">
        <w:rPr>
          <w:rFonts w:ascii="Times New Roman" w:hAnsi="Times New Roman" w:cs="Times New Roman"/>
          <w:b/>
          <w:sz w:val="24"/>
          <w:szCs w:val="24"/>
        </w:rPr>
        <w:tab/>
        <w:t>B.</w: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2980" w:dyaOrig="360" w14:anchorId="43A8966B">
          <v:shape id="_x0000_i6419" type="#_x0000_t75" style="width:148.5pt;height:18pt" o:ole="">
            <v:imagedata r:id="rId9789" o:title=""/>
          </v:shape>
          <o:OLEObject Type="Embed" ProgID="Equation.DSMT4" ShapeID="_x0000_i6419" DrawAspect="Content" ObjectID="_1796845481" r:id="rId9790"/>
        </w:object>
      </w:r>
    </w:p>
    <w:p w14:paraId="0F3018ED" w14:textId="77777777" w:rsidR="00ED397D" w:rsidRPr="00330A7E" w:rsidRDefault="00ED397D" w:rsidP="00330A7E">
      <w:pPr>
        <w:tabs>
          <w:tab w:val="left" w:pos="709"/>
          <w:tab w:val="left" w:pos="5670"/>
        </w:tabs>
        <w:spacing w:before="120" w:after="120"/>
        <w:mirrorIndents/>
        <w:jc w:val="both"/>
        <w:rPr>
          <w:rFonts w:ascii="Times New Roman" w:hAnsi="Times New Roman" w:cs="Times New Roman"/>
          <w:sz w:val="24"/>
          <w:szCs w:val="24"/>
        </w:rPr>
      </w:pPr>
      <w:r w:rsidRPr="00330A7E">
        <w:rPr>
          <w:rFonts w:ascii="Times New Roman" w:hAnsi="Times New Roman" w:cs="Times New Roman"/>
          <w:b/>
          <w:sz w:val="24"/>
          <w:szCs w:val="24"/>
        </w:rPr>
        <w:tab/>
        <w:t>C.</w: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3000" w:dyaOrig="360" w14:anchorId="359F5805">
          <v:shape id="_x0000_i6420" type="#_x0000_t75" style="width:149.25pt;height:18pt" o:ole="">
            <v:imagedata r:id="rId9791" o:title=""/>
          </v:shape>
          <o:OLEObject Type="Embed" ProgID="Equation.DSMT4" ShapeID="_x0000_i6420" DrawAspect="Content" ObjectID="_1796845482" r:id="rId9792"/>
        </w:object>
      </w:r>
      <w:r w:rsidRPr="00330A7E">
        <w:rPr>
          <w:rFonts w:ascii="Times New Roman" w:hAnsi="Times New Roman" w:cs="Times New Roman"/>
          <w:b/>
          <w:sz w:val="24"/>
          <w:szCs w:val="24"/>
        </w:rPr>
        <w:tab/>
        <w:t>D.</w: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3120" w:dyaOrig="360" w14:anchorId="3D0086CB">
          <v:shape id="_x0000_i6421" type="#_x0000_t75" style="width:156pt;height:18pt" o:ole="">
            <v:imagedata r:id="rId9793" o:title=""/>
          </v:shape>
          <o:OLEObject Type="Embed" ProgID="Equation.DSMT4" ShapeID="_x0000_i6421" DrawAspect="Content" ObjectID="_1796845483" r:id="rId9794"/>
        </w:object>
      </w:r>
    </w:p>
    <w:p w14:paraId="4338ECCD" w14:textId="77777777" w:rsidR="00ED397D" w:rsidRPr="00330A7E" w:rsidRDefault="00ED397D" w:rsidP="00330A7E">
      <w:pPr>
        <w:spacing w:before="120" w:after="120"/>
        <w:mirrorIndents/>
        <w:jc w:val="both"/>
        <w:rPr>
          <w:rFonts w:ascii="Times New Roman" w:hAnsi="Times New Roman" w:cs="Times New Roman"/>
          <w:sz w:val="24"/>
          <w:szCs w:val="24"/>
        </w:rPr>
      </w:pPr>
      <w:r w:rsidRPr="00330A7E">
        <w:rPr>
          <w:rFonts w:ascii="Times New Roman" w:hAnsi="Times New Roman" w:cs="Times New Roman"/>
          <w:b/>
          <w:bCs/>
          <w:sz w:val="24"/>
          <w:szCs w:val="24"/>
        </w:rPr>
        <w:t>Câu 12.</w:t>
      </w:r>
      <w:r w:rsidRPr="00330A7E">
        <w:rPr>
          <w:rFonts w:ascii="Times New Roman" w:hAnsi="Times New Roman" w:cs="Times New Roman"/>
          <w:sz w:val="24"/>
          <w:szCs w:val="24"/>
        </w:rPr>
        <w:t xml:space="preserve"> Cho hàm số </w:t>
      </w:r>
      <w:r w:rsidRPr="00330A7E">
        <w:rPr>
          <w:rFonts w:ascii="Times New Roman" w:hAnsi="Times New Roman" w:cs="Times New Roman"/>
          <w:position w:val="-10"/>
          <w:sz w:val="24"/>
          <w:szCs w:val="24"/>
        </w:rPr>
        <w:object w:dxaOrig="920" w:dyaOrig="320" w14:anchorId="583FDE74">
          <v:shape id="_x0000_i6422" type="#_x0000_t75" style="width:46.5pt;height:16.5pt" o:ole="">
            <v:imagedata r:id="rId9795" o:title=""/>
          </v:shape>
          <o:OLEObject Type="Embed" ProgID="Equation.DSMT4" ShapeID="_x0000_i6422" DrawAspect="Content" ObjectID="_1796845484" r:id="rId9796"/>
        </w:object>
      </w:r>
      <w:r w:rsidRPr="00330A7E">
        <w:rPr>
          <w:rFonts w:ascii="Times New Roman" w:hAnsi="Times New Roman" w:cs="Times New Roman"/>
          <w:sz w:val="24"/>
          <w:szCs w:val="24"/>
        </w:rPr>
        <w:t xml:space="preserve"> liên tục trên </w:t>
      </w:r>
      <w:r w:rsidRPr="00330A7E">
        <w:rPr>
          <w:rFonts w:ascii="Times New Roman" w:hAnsi="Times New Roman" w:cs="Times New Roman"/>
          <w:position w:val="-4"/>
          <w:sz w:val="24"/>
          <w:szCs w:val="24"/>
        </w:rPr>
        <w:object w:dxaOrig="260" w:dyaOrig="260" w14:anchorId="2545F7A3">
          <v:shape id="_x0000_i6423" type="#_x0000_t75" style="width:12.75pt;height:12.75pt" o:ole="">
            <v:imagedata r:id="rId9797" o:title=""/>
          </v:shape>
          <o:OLEObject Type="Embed" ProgID="Equation.DSMT4" ShapeID="_x0000_i6423" DrawAspect="Content" ObjectID="_1796845485" r:id="rId9798"/>
        </w:object>
      </w:r>
      <w:r w:rsidRPr="00330A7E">
        <w:rPr>
          <w:rFonts w:ascii="Times New Roman" w:hAnsi="Times New Roman" w:cs="Times New Roman"/>
          <w:sz w:val="24"/>
          <w:szCs w:val="24"/>
        </w:rPr>
        <w:t xml:space="preserve"> thỏa mãn </w:t>
      </w:r>
      <w:r w:rsidRPr="00330A7E">
        <w:rPr>
          <w:rFonts w:ascii="Times New Roman" w:hAnsi="Times New Roman" w:cs="Times New Roman"/>
          <w:position w:val="-32"/>
          <w:sz w:val="24"/>
          <w:szCs w:val="24"/>
        </w:rPr>
        <w:object w:dxaOrig="2600" w:dyaOrig="760" w14:anchorId="0839E67C">
          <v:shape id="_x0000_i6424" type="#_x0000_t75" style="width:130.5pt;height:38.25pt" o:ole="">
            <v:imagedata r:id="rId9799" o:title=""/>
          </v:shape>
          <o:OLEObject Type="Embed" ProgID="Equation.DSMT4" ShapeID="_x0000_i6424" DrawAspect="Content" ObjectID="_1796845486" r:id="rId9800"/>
        </w:object>
      </w:r>
      <w:r w:rsidRPr="00330A7E">
        <w:rPr>
          <w:rFonts w:ascii="Times New Roman" w:hAnsi="Times New Roman" w:cs="Times New Roman"/>
          <w:sz w:val="24"/>
          <w:szCs w:val="24"/>
        </w:rPr>
        <w:t xml:space="preserve"> Giá trị của biểu thức </w:t>
      </w:r>
      <w:r w:rsidRPr="00330A7E">
        <w:rPr>
          <w:rFonts w:ascii="Times New Roman" w:hAnsi="Times New Roman" w:cs="Times New Roman"/>
          <w:position w:val="-32"/>
          <w:sz w:val="24"/>
          <w:szCs w:val="24"/>
        </w:rPr>
        <w:object w:dxaOrig="900" w:dyaOrig="760" w14:anchorId="304BD45A">
          <v:shape id="_x0000_i6425" type="#_x0000_t75" style="width:45pt;height:38.25pt" o:ole="">
            <v:imagedata r:id="rId9801" o:title=""/>
          </v:shape>
          <o:OLEObject Type="Embed" ProgID="Equation.DSMT4" ShapeID="_x0000_i6425" DrawAspect="Content" ObjectID="_1796845487" r:id="rId9802"/>
        </w:object>
      </w:r>
      <w:r w:rsidRPr="00330A7E">
        <w:rPr>
          <w:rFonts w:ascii="Times New Roman" w:hAnsi="Times New Roman" w:cs="Times New Roman"/>
          <w:sz w:val="24"/>
          <w:szCs w:val="24"/>
        </w:rPr>
        <w:t xml:space="preserve"> bằng</w:t>
      </w:r>
    </w:p>
    <w:p w14:paraId="79E150DB" w14:textId="77777777" w:rsidR="00ED397D" w:rsidRPr="00330A7E" w:rsidRDefault="00ED397D" w:rsidP="00330A7E">
      <w:pPr>
        <w:tabs>
          <w:tab w:val="left" w:pos="709"/>
          <w:tab w:val="left" w:pos="3261"/>
          <w:tab w:val="left" w:pos="5812"/>
          <w:tab w:val="left" w:pos="8222"/>
        </w:tabs>
        <w:spacing w:before="120" w:after="120"/>
        <w:mirrorIndents/>
        <w:jc w:val="both"/>
        <w:rPr>
          <w:rFonts w:ascii="Times New Roman" w:hAnsi="Times New Roman" w:cs="Times New Roman"/>
          <w:sz w:val="24"/>
          <w:szCs w:val="24"/>
        </w:rPr>
      </w:pPr>
      <w:r w:rsidRPr="00330A7E">
        <w:rPr>
          <w:rFonts w:ascii="Times New Roman" w:hAnsi="Times New Roman" w:cs="Times New Roman"/>
          <w:b/>
          <w:sz w:val="24"/>
          <w:szCs w:val="24"/>
        </w:rPr>
        <w:tab/>
        <w:t>A.</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240" w:dyaOrig="279" w14:anchorId="681E481A">
          <v:shape id="_x0000_i6426" type="#_x0000_t75" style="width:12pt;height:13.5pt" o:ole="">
            <v:imagedata r:id="rId9803" o:title=""/>
          </v:shape>
          <o:OLEObject Type="Embed" ProgID="Equation.DSMT4" ShapeID="_x0000_i6426" DrawAspect="Content" ObjectID="_1796845488" r:id="rId9804"/>
        </w:object>
      </w:r>
      <w:r w:rsidRPr="00330A7E">
        <w:rPr>
          <w:rFonts w:ascii="Times New Roman" w:hAnsi="Times New Roman" w:cs="Times New Roman"/>
          <w:b/>
          <w:sz w:val="24"/>
          <w:szCs w:val="24"/>
        </w:rPr>
        <w:tab/>
        <w:t>B.</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220" w:dyaOrig="279" w14:anchorId="6CC0EB41">
          <v:shape id="_x0000_i6427" type="#_x0000_t75" style="width:10.5pt;height:13.5pt" o:ole="">
            <v:imagedata r:id="rId9805" o:title=""/>
          </v:shape>
          <o:OLEObject Type="Embed" ProgID="Equation.DSMT4" ShapeID="_x0000_i6427" DrawAspect="Content" ObjectID="_1796845489" r:id="rId9806"/>
        </w:object>
      </w:r>
      <w:r w:rsidRPr="00330A7E">
        <w:rPr>
          <w:rFonts w:ascii="Times New Roman" w:hAnsi="Times New Roman" w:cs="Times New Roman"/>
          <w:b/>
          <w:sz w:val="24"/>
          <w:szCs w:val="24"/>
        </w:rPr>
        <w:tab/>
        <w:t>C.</w:t>
      </w:r>
      <w:r w:rsidRPr="00330A7E">
        <w:rPr>
          <w:rFonts w:ascii="Times New Roman" w:hAnsi="Times New Roman" w:cs="Times New Roman"/>
          <w:sz w:val="24"/>
          <w:szCs w:val="24"/>
        </w:rPr>
        <w:t xml:space="preserve"> </w:t>
      </w:r>
      <w:r w:rsidRPr="00330A7E">
        <w:rPr>
          <w:rFonts w:ascii="Times New Roman" w:hAnsi="Times New Roman" w:cs="Times New Roman"/>
          <w:position w:val="-6"/>
          <w:sz w:val="24"/>
          <w:szCs w:val="24"/>
        </w:rPr>
        <w:object w:dxaOrig="340" w:dyaOrig="279" w14:anchorId="400E0656">
          <v:shape id="_x0000_i6428" type="#_x0000_t75" style="width:17.25pt;height:13.5pt" o:ole="">
            <v:imagedata r:id="rId9807" o:title=""/>
          </v:shape>
          <o:OLEObject Type="Embed" ProgID="Equation.DSMT4" ShapeID="_x0000_i6428" DrawAspect="Content" ObjectID="_1796845490" r:id="rId9808"/>
        </w:object>
      </w:r>
      <w:r w:rsidRPr="00330A7E">
        <w:rPr>
          <w:rFonts w:ascii="Times New Roman" w:hAnsi="Times New Roman" w:cs="Times New Roman"/>
          <w:sz w:val="24"/>
          <w:szCs w:val="24"/>
        </w:rPr>
        <w:tab/>
      </w:r>
      <w:r w:rsidRPr="00330A7E">
        <w:rPr>
          <w:rFonts w:ascii="Times New Roman" w:hAnsi="Times New Roman" w:cs="Times New Roman"/>
          <w:b/>
          <w:sz w:val="24"/>
          <w:szCs w:val="24"/>
        </w:rPr>
        <w:t>D.</w:t>
      </w:r>
      <w:r w:rsidRPr="00330A7E">
        <w:rPr>
          <w:rFonts w:ascii="Times New Roman" w:hAnsi="Times New Roman" w:cs="Times New Roman"/>
          <w:sz w:val="24"/>
          <w:szCs w:val="24"/>
        </w:rPr>
        <w:t xml:space="preserve"> </w:t>
      </w:r>
      <w:r w:rsidRPr="00330A7E">
        <w:rPr>
          <w:rFonts w:ascii="Times New Roman" w:hAnsi="Times New Roman" w:cs="Times New Roman"/>
          <w:position w:val="-10"/>
          <w:sz w:val="24"/>
          <w:szCs w:val="24"/>
        </w:rPr>
        <w:object w:dxaOrig="560" w:dyaOrig="320" w14:anchorId="7515F678">
          <v:shape id="_x0000_i6429" type="#_x0000_t75" style="width:28.5pt;height:16.5pt" o:ole="">
            <v:imagedata r:id="rId9809" o:title=""/>
          </v:shape>
          <o:OLEObject Type="Embed" ProgID="Equation.DSMT4" ShapeID="_x0000_i6429" DrawAspect="Content" ObjectID="_1796845491" r:id="rId9810"/>
        </w:object>
      </w:r>
    </w:p>
    <w:p w14:paraId="53E7E056" w14:textId="77777777" w:rsidR="00ED397D" w:rsidRPr="00330A7E" w:rsidRDefault="00ED397D" w:rsidP="00330A7E">
      <w:pPr>
        <w:spacing w:before="120" w:after="120"/>
        <w:ind w:left="992" w:hanging="992"/>
        <w:rPr>
          <w:rFonts w:ascii="Times New Roman" w:hAnsi="Times New Roman" w:cs="Times New Roman"/>
          <w:sz w:val="24"/>
          <w:szCs w:val="24"/>
          <w:lang w:val="it-IT"/>
        </w:rPr>
      </w:pPr>
      <w:r w:rsidRPr="00330A7E">
        <w:rPr>
          <w:rFonts w:ascii="Times New Roman" w:hAnsi="Times New Roman" w:cs="Times New Roman"/>
          <w:b/>
          <w:bCs/>
          <w:sz w:val="24"/>
          <w:szCs w:val="24"/>
          <w:lang w:val="it-IT"/>
        </w:rPr>
        <w:t>PHẦN II. Câu trắc nghiệm đúng sai.</w:t>
      </w:r>
      <w:r w:rsidRPr="00330A7E">
        <w:rPr>
          <w:rFonts w:ascii="Times New Roman" w:hAnsi="Times New Roman" w:cs="Times New Roman"/>
          <w:sz w:val="24"/>
          <w:szCs w:val="24"/>
          <w:lang w:val="it-IT"/>
        </w:rPr>
        <w:t xml:space="preserve"> Thí sinh trả lời từ câu 1 đến câu 4. Trong mỗi </w:t>
      </w:r>
      <w:r w:rsidRPr="00330A7E">
        <w:rPr>
          <w:rFonts w:ascii="Times New Roman" w:hAnsi="Times New Roman" w:cs="Times New Roman"/>
          <w:b/>
          <w:bCs/>
          <w:sz w:val="24"/>
          <w:szCs w:val="24"/>
          <w:lang w:val="it-IT"/>
        </w:rPr>
        <w:t>ý a), b), c), d)</w:t>
      </w:r>
      <w:r w:rsidRPr="00330A7E">
        <w:rPr>
          <w:rFonts w:ascii="Times New Roman" w:hAnsi="Times New Roman" w:cs="Times New Roman"/>
          <w:sz w:val="24"/>
          <w:szCs w:val="24"/>
          <w:lang w:val="it-IT"/>
        </w:rPr>
        <w:t xml:space="preserve"> ở mỗi câu, thí sinh chọn đúng hoặc sai.</w:t>
      </w:r>
    </w:p>
    <w:p w14:paraId="019629F9" w14:textId="77777777" w:rsidR="00ED397D" w:rsidRPr="00330A7E" w:rsidRDefault="00ED397D" w:rsidP="00330A7E">
      <w:pPr>
        <w:spacing w:before="120" w:after="120"/>
        <w:jc w:val="both"/>
        <w:rPr>
          <w:rFonts w:ascii="Times New Roman" w:hAnsi="Times New Roman" w:cs="Times New Roman"/>
          <w:sz w:val="24"/>
          <w:szCs w:val="24"/>
        </w:rPr>
      </w:pPr>
      <w:r w:rsidRPr="00330A7E">
        <w:rPr>
          <w:rFonts w:ascii="Times New Roman" w:hAnsi="Times New Roman" w:cs="Times New Roman"/>
          <w:b/>
          <w:bCs/>
          <w:sz w:val="24"/>
          <w:szCs w:val="24"/>
        </w:rPr>
        <w:t>Câu 1.</w:t>
      </w:r>
      <w:r w:rsidRPr="00330A7E">
        <w:rPr>
          <w:rFonts w:ascii="Times New Roman" w:hAnsi="Times New Roman" w:cs="Times New Roman"/>
          <w:sz w:val="24"/>
          <w:szCs w:val="24"/>
        </w:rPr>
        <w:t xml:space="preserve"> Cho hàm số </w:t>
      </w:r>
      <w:r w:rsidRPr="00330A7E">
        <w:rPr>
          <w:rFonts w:ascii="Times New Roman" w:hAnsi="Times New Roman" w:cs="Times New Roman"/>
          <w:position w:val="-10"/>
          <w:sz w:val="24"/>
          <w:szCs w:val="24"/>
        </w:rPr>
        <w:object w:dxaOrig="1740" w:dyaOrig="320" w14:anchorId="669D42A4">
          <v:shape id="_x0000_i6430" type="#_x0000_t75" style="width:87pt;height:16.5pt" o:ole="">
            <v:imagedata r:id="rId9811" o:title=""/>
          </v:shape>
          <o:OLEObject Type="Embed" ProgID="Equation.DSMT4" ShapeID="_x0000_i6430" DrawAspect="Content" ObjectID="_1796845492" r:id="rId9812"/>
        </w:object>
      </w:r>
    </w:p>
    <w:p w14:paraId="78D4EA0E" w14:textId="77777777" w:rsidR="00ED397D" w:rsidRPr="00330A7E" w:rsidRDefault="00ED397D" w:rsidP="00330A7E">
      <w:pPr>
        <w:spacing w:before="120" w:after="120"/>
        <w:ind w:left="709"/>
        <w:jc w:val="both"/>
        <w:rPr>
          <w:rFonts w:ascii="Times New Roman" w:hAnsi="Times New Roman" w:cs="Times New Roman"/>
          <w:sz w:val="24"/>
          <w:szCs w:val="24"/>
        </w:rPr>
      </w:pPr>
      <w:r w:rsidRPr="00330A7E">
        <w:rPr>
          <w:rFonts w:ascii="Times New Roman" w:hAnsi="Times New Roman" w:cs="Times New Roman"/>
          <w:sz w:val="24"/>
          <w:szCs w:val="24"/>
        </w:rPr>
        <w:t xml:space="preserve">a) </w:t>
      </w:r>
      <w:r w:rsidRPr="00330A7E">
        <w:rPr>
          <w:rFonts w:ascii="Times New Roman" w:hAnsi="Times New Roman" w:cs="Times New Roman"/>
          <w:position w:val="-10"/>
          <w:sz w:val="24"/>
          <w:szCs w:val="24"/>
        </w:rPr>
        <w:object w:dxaOrig="1800" w:dyaOrig="320" w14:anchorId="3A1280E5">
          <v:shape id="_x0000_i6431" type="#_x0000_t75" style="width:89.25pt;height:16.5pt" o:ole="">
            <v:imagedata r:id="rId9813" o:title=""/>
          </v:shape>
          <o:OLEObject Type="Embed" ProgID="Equation.DSMT4" ShapeID="_x0000_i6431" DrawAspect="Content" ObjectID="_1796845493" r:id="rId9814"/>
        </w:object>
      </w:r>
    </w:p>
    <w:p w14:paraId="1B24088F" w14:textId="77777777" w:rsidR="00ED397D" w:rsidRPr="00330A7E" w:rsidRDefault="00ED397D" w:rsidP="00330A7E">
      <w:pPr>
        <w:spacing w:before="120" w:after="120"/>
        <w:ind w:left="709"/>
        <w:jc w:val="both"/>
        <w:rPr>
          <w:rFonts w:ascii="Times New Roman" w:hAnsi="Times New Roman" w:cs="Times New Roman"/>
          <w:sz w:val="24"/>
          <w:szCs w:val="24"/>
        </w:rPr>
      </w:pPr>
      <w:r w:rsidRPr="00330A7E">
        <w:rPr>
          <w:rFonts w:ascii="Times New Roman" w:hAnsi="Times New Roman" w:cs="Times New Roman"/>
          <w:sz w:val="24"/>
          <w:szCs w:val="24"/>
        </w:rPr>
        <w:t xml:space="preserve">b) </w:t>
      </w:r>
      <w:r w:rsidRPr="00330A7E">
        <w:rPr>
          <w:rFonts w:ascii="Times New Roman" w:hAnsi="Times New Roman" w:cs="Times New Roman"/>
          <w:position w:val="-24"/>
          <w:sz w:val="24"/>
          <w:szCs w:val="24"/>
        </w:rPr>
        <w:object w:dxaOrig="3460" w:dyaOrig="620" w14:anchorId="72E79992">
          <v:shape id="_x0000_i6432" type="#_x0000_t75" style="width:172.5pt;height:31.5pt" o:ole="">
            <v:imagedata r:id="rId9815" o:title=""/>
          </v:shape>
          <o:OLEObject Type="Embed" ProgID="Equation.DSMT4" ShapeID="_x0000_i6432" DrawAspect="Content" ObjectID="_1796845494" r:id="rId9816"/>
        </w:object>
      </w:r>
    </w:p>
    <w:p w14:paraId="50692380" w14:textId="77777777" w:rsidR="00ED397D" w:rsidRPr="00330A7E" w:rsidRDefault="00ED397D" w:rsidP="00330A7E">
      <w:pPr>
        <w:spacing w:before="120" w:after="120"/>
        <w:ind w:left="709"/>
        <w:jc w:val="both"/>
        <w:rPr>
          <w:rFonts w:ascii="Times New Roman" w:hAnsi="Times New Roman" w:cs="Times New Roman"/>
          <w:sz w:val="24"/>
          <w:szCs w:val="24"/>
        </w:rPr>
      </w:pPr>
      <w:r w:rsidRPr="00330A7E">
        <w:rPr>
          <w:rFonts w:ascii="Times New Roman" w:hAnsi="Times New Roman" w:cs="Times New Roman"/>
          <w:sz w:val="24"/>
          <w:szCs w:val="24"/>
        </w:rPr>
        <w:t xml:space="preserve">c) Tập hợp nghiệm của phương trình </w:t>
      </w:r>
      <w:r w:rsidRPr="00330A7E">
        <w:rPr>
          <w:rFonts w:ascii="Times New Roman" w:hAnsi="Times New Roman" w:cs="Times New Roman"/>
          <w:position w:val="-10"/>
          <w:sz w:val="24"/>
          <w:szCs w:val="24"/>
        </w:rPr>
        <w:object w:dxaOrig="940" w:dyaOrig="320" w14:anchorId="39FB61B6">
          <v:shape id="_x0000_i6433" type="#_x0000_t75" style="width:47.25pt;height:16.5pt" o:ole="">
            <v:imagedata r:id="rId9817" o:title=""/>
          </v:shape>
          <o:OLEObject Type="Embed" ProgID="Equation.DSMT4" ShapeID="_x0000_i6433" DrawAspect="Content" ObjectID="_1796845495" r:id="rId9818"/>
        </w:object>
      </w:r>
      <w:r w:rsidRPr="00330A7E">
        <w:rPr>
          <w:rFonts w:ascii="Times New Roman" w:hAnsi="Times New Roman" w:cs="Times New Roman"/>
          <w:sz w:val="24"/>
          <w:szCs w:val="24"/>
        </w:rPr>
        <w:t xml:space="preserve"> trên đoạn </w:t>
      </w:r>
      <w:r w:rsidRPr="00330A7E">
        <w:rPr>
          <w:rFonts w:ascii="Times New Roman" w:hAnsi="Times New Roman" w:cs="Times New Roman"/>
          <w:position w:val="-10"/>
          <w:sz w:val="24"/>
          <w:szCs w:val="24"/>
        </w:rPr>
        <w:object w:dxaOrig="620" w:dyaOrig="320" w14:anchorId="7BE05DB4">
          <v:shape id="_x0000_i6434" type="#_x0000_t75" style="width:31.5pt;height:16.5pt" o:ole="">
            <v:imagedata r:id="rId9819" o:title=""/>
          </v:shape>
          <o:OLEObject Type="Embed" ProgID="Equation.DSMT4" ShapeID="_x0000_i6434" DrawAspect="Content" ObjectID="_1796845496" r:id="rId9820"/>
        </w:object>
      </w:r>
      <w:r w:rsidRPr="00330A7E">
        <w:rPr>
          <w:rFonts w:ascii="Times New Roman" w:hAnsi="Times New Roman" w:cs="Times New Roman"/>
          <w:sz w:val="24"/>
          <w:szCs w:val="24"/>
        </w:rPr>
        <w:t xml:space="preserve"> là </w:t>
      </w:r>
      <w:r w:rsidRPr="00330A7E">
        <w:rPr>
          <w:rFonts w:ascii="Times New Roman" w:hAnsi="Times New Roman" w:cs="Times New Roman"/>
          <w:position w:val="-28"/>
          <w:sz w:val="24"/>
          <w:szCs w:val="24"/>
        </w:rPr>
        <w:object w:dxaOrig="580" w:dyaOrig="680" w14:anchorId="6977B361">
          <v:shape id="_x0000_i6435" type="#_x0000_t75" style="width:28.5pt;height:33.75pt" o:ole="">
            <v:imagedata r:id="rId9821" o:title=""/>
          </v:shape>
          <o:OLEObject Type="Embed" ProgID="Equation.DSMT4" ShapeID="_x0000_i6435" DrawAspect="Content" ObjectID="_1796845497" r:id="rId9822"/>
        </w:object>
      </w:r>
    </w:p>
    <w:p w14:paraId="6C83BF43" w14:textId="77777777" w:rsidR="00ED397D" w:rsidRPr="00330A7E" w:rsidRDefault="00ED397D" w:rsidP="00330A7E">
      <w:pPr>
        <w:spacing w:before="120" w:after="120"/>
        <w:ind w:left="709"/>
        <w:jc w:val="both"/>
        <w:rPr>
          <w:rFonts w:ascii="Times New Roman" w:hAnsi="Times New Roman" w:cs="Times New Roman"/>
          <w:sz w:val="24"/>
          <w:szCs w:val="24"/>
        </w:rPr>
      </w:pPr>
      <w:r w:rsidRPr="00330A7E">
        <w:rPr>
          <w:rFonts w:ascii="Times New Roman" w:hAnsi="Times New Roman" w:cs="Times New Roman"/>
          <w:sz w:val="24"/>
          <w:szCs w:val="24"/>
        </w:rPr>
        <w:t xml:space="preserve">d) Giá trị nhỏ nhất của hàm số </w:t>
      </w:r>
      <w:r w:rsidRPr="00330A7E">
        <w:rPr>
          <w:rFonts w:ascii="Times New Roman" w:hAnsi="Times New Roman" w:cs="Times New Roman"/>
          <w:position w:val="-10"/>
          <w:sz w:val="24"/>
          <w:szCs w:val="24"/>
        </w:rPr>
        <w:object w:dxaOrig="1700" w:dyaOrig="320" w14:anchorId="30298D25">
          <v:shape id="_x0000_i6436" type="#_x0000_t75" style="width:85.5pt;height:16.5pt" o:ole="">
            <v:imagedata r:id="rId9823" o:title=""/>
          </v:shape>
          <o:OLEObject Type="Embed" ProgID="Equation.DSMT4" ShapeID="_x0000_i6436" DrawAspect="Content" ObjectID="_1796845498" r:id="rId9824"/>
        </w:object>
      </w:r>
      <w:r w:rsidRPr="00330A7E">
        <w:rPr>
          <w:rFonts w:ascii="Times New Roman" w:hAnsi="Times New Roman" w:cs="Times New Roman"/>
          <w:sz w:val="24"/>
          <w:szCs w:val="24"/>
        </w:rPr>
        <w:t xml:space="preserve"> trên đoạn </w:t>
      </w:r>
      <w:r w:rsidRPr="00330A7E">
        <w:rPr>
          <w:rFonts w:ascii="Times New Roman" w:hAnsi="Times New Roman" w:cs="Times New Roman"/>
          <w:position w:val="-10"/>
          <w:sz w:val="24"/>
          <w:szCs w:val="24"/>
        </w:rPr>
        <w:object w:dxaOrig="620" w:dyaOrig="320" w14:anchorId="4518966A">
          <v:shape id="_x0000_i6437" type="#_x0000_t75" style="width:31.5pt;height:16.5pt" o:ole="">
            <v:imagedata r:id="rId9825" o:title=""/>
          </v:shape>
          <o:OLEObject Type="Embed" ProgID="Equation.DSMT4" ShapeID="_x0000_i6437" DrawAspect="Content" ObjectID="_1796845499" r:id="rId9826"/>
        </w:object>
      </w:r>
      <w:r w:rsidRPr="00330A7E">
        <w:rPr>
          <w:rFonts w:ascii="Times New Roman" w:hAnsi="Times New Roman" w:cs="Times New Roman"/>
          <w:sz w:val="24"/>
          <w:szCs w:val="24"/>
        </w:rPr>
        <w:t xml:space="preserve"> là </w:t>
      </w:r>
      <w:r w:rsidRPr="00330A7E">
        <w:rPr>
          <w:rFonts w:ascii="Times New Roman" w:hAnsi="Times New Roman" w:cs="Times New Roman"/>
          <w:position w:val="-24"/>
          <w:sz w:val="24"/>
          <w:szCs w:val="24"/>
        </w:rPr>
        <w:object w:dxaOrig="820" w:dyaOrig="620" w14:anchorId="5B4F2F68">
          <v:shape id="_x0000_i6438" type="#_x0000_t75" style="width:40.5pt;height:31.5pt" o:ole="">
            <v:imagedata r:id="rId9827" o:title=""/>
          </v:shape>
          <o:OLEObject Type="Embed" ProgID="Equation.DSMT4" ShapeID="_x0000_i6438" DrawAspect="Content" ObjectID="_1796845500" r:id="rId9828"/>
        </w:object>
      </w:r>
    </w:p>
    <w:p w14:paraId="154D5E69" w14:textId="77777777" w:rsidR="00ED397D" w:rsidRPr="00330A7E" w:rsidRDefault="00ED397D" w:rsidP="00330A7E">
      <w:pPr>
        <w:spacing w:before="120" w:after="120"/>
        <w:jc w:val="both"/>
        <w:rPr>
          <w:rFonts w:ascii="Times New Roman" w:hAnsi="Times New Roman" w:cs="Times New Roman"/>
          <w:sz w:val="24"/>
          <w:szCs w:val="24"/>
        </w:rPr>
      </w:pPr>
      <w:r w:rsidRPr="00330A7E">
        <w:rPr>
          <w:rFonts w:ascii="Times New Roman" w:hAnsi="Times New Roman" w:cs="Times New Roman"/>
          <w:b/>
          <w:bCs/>
          <w:sz w:val="24"/>
          <w:szCs w:val="24"/>
        </w:rPr>
        <w:t>Câu 2.</w:t>
      </w:r>
      <w:r w:rsidRPr="00330A7E">
        <w:rPr>
          <w:rFonts w:ascii="Times New Roman" w:hAnsi="Times New Roman" w:cs="Times New Roman"/>
          <w:sz w:val="24"/>
          <w:szCs w:val="24"/>
        </w:rPr>
        <w:t xml:space="preserve"> Gọi </w:t>
      </w:r>
      <w:r w:rsidRPr="00330A7E">
        <w:rPr>
          <w:rFonts w:ascii="Times New Roman" w:hAnsi="Times New Roman" w:cs="Times New Roman"/>
          <w:position w:val="-4"/>
          <w:sz w:val="24"/>
          <w:szCs w:val="24"/>
        </w:rPr>
        <w:object w:dxaOrig="260" w:dyaOrig="260" w14:anchorId="07DA8CE4">
          <v:shape id="_x0000_i6439" type="#_x0000_t75" style="width:12.75pt;height:12.75pt" o:ole="">
            <v:imagedata r:id="rId9829" o:title=""/>
          </v:shape>
          <o:OLEObject Type="Embed" ProgID="Equation.DSMT4" ShapeID="_x0000_i6439" DrawAspect="Content" ObjectID="_1796845501" r:id="rId9830"/>
        </w:object>
      </w:r>
      <w:r w:rsidRPr="00330A7E">
        <w:rPr>
          <w:rFonts w:ascii="Times New Roman" w:hAnsi="Times New Roman" w:cs="Times New Roman"/>
          <w:sz w:val="24"/>
          <w:szCs w:val="24"/>
        </w:rPr>
        <w:t xml:space="preserve"> là hình phẳng giới hạn bởi các đồ thị hàm số </w:t>
      </w:r>
      <w:r w:rsidRPr="00330A7E">
        <w:rPr>
          <w:rFonts w:ascii="Times New Roman" w:hAnsi="Times New Roman" w:cs="Times New Roman"/>
          <w:position w:val="-24"/>
          <w:sz w:val="24"/>
          <w:szCs w:val="24"/>
        </w:rPr>
        <w:object w:dxaOrig="1760" w:dyaOrig="620" w14:anchorId="665BADB7">
          <v:shape id="_x0000_i6440" type="#_x0000_t75" style="width:88.5pt;height:31.5pt" o:ole="">
            <v:imagedata r:id="rId9831" o:title=""/>
          </v:shape>
          <o:OLEObject Type="Embed" ProgID="Equation.DSMT4" ShapeID="_x0000_i6440" DrawAspect="Content" ObjectID="_1796845502" r:id="rId9832"/>
        </w:object>
      </w:r>
      <w:r w:rsidRPr="00330A7E">
        <w:rPr>
          <w:rFonts w:ascii="Times New Roman" w:hAnsi="Times New Roman" w:cs="Times New Roman"/>
          <w:sz w:val="24"/>
          <w:szCs w:val="24"/>
        </w:rPr>
        <w:t xml:space="preserve"> và hai đường thẳng </w:t>
      </w:r>
      <w:r w:rsidRPr="00330A7E">
        <w:rPr>
          <w:rFonts w:ascii="Times New Roman" w:hAnsi="Times New Roman" w:cs="Times New Roman"/>
          <w:position w:val="-10"/>
          <w:sz w:val="24"/>
          <w:szCs w:val="24"/>
        </w:rPr>
        <w:object w:dxaOrig="1219" w:dyaOrig="320" w14:anchorId="662429BC">
          <v:shape id="_x0000_i6441" type="#_x0000_t75" style="width:62.25pt;height:16.5pt" o:ole="">
            <v:imagedata r:id="rId9833" o:title=""/>
          </v:shape>
          <o:OLEObject Type="Embed" ProgID="Equation.DSMT4" ShapeID="_x0000_i6441" DrawAspect="Content" ObjectID="_1796845503" r:id="rId9834"/>
        </w:object>
      </w:r>
    </w:p>
    <w:p w14:paraId="542B995E" w14:textId="77777777" w:rsidR="00ED397D" w:rsidRPr="00330A7E" w:rsidRDefault="00ED397D" w:rsidP="00330A7E">
      <w:pPr>
        <w:spacing w:before="120" w:after="120"/>
        <w:ind w:left="709"/>
        <w:jc w:val="both"/>
        <w:rPr>
          <w:rFonts w:ascii="Times New Roman" w:hAnsi="Times New Roman" w:cs="Times New Roman"/>
          <w:sz w:val="24"/>
          <w:szCs w:val="24"/>
        </w:rPr>
      </w:pPr>
      <w:r w:rsidRPr="00330A7E">
        <w:rPr>
          <w:rFonts w:ascii="Times New Roman" w:hAnsi="Times New Roman" w:cs="Times New Roman"/>
          <w:sz w:val="24"/>
          <w:szCs w:val="24"/>
        </w:rPr>
        <w:lastRenderedPageBreak/>
        <w:t xml:space="preserve">a) Gọi </w:t>
      </w:r>
      <w:r w:rsidRPr="00330A7E">
        <w:rPr>
          <w:rFonts w:ascii="Times New Roman" w:hAnsi="Times New Roman" w:cs="Times New Roman"/>
          <w:position w:val="-12"/>
          <w:sz w:val="24"/>
          <w:szCs w:val="24"/>
        </w:rPr>
        <w:object w:dxaOrig="240" w:dyaOrig="360" w14:anchorId="1461EC7D">
          <v:shape id="_x0000_i6442" type="#_x0000_t75" style="width:12pt;height:18pt" o:ole="">
            <v:imagedata r:id="rId9835" o:title=""/>
          </v:shape>
          <o:OLEObject Type="Embed" ProgID="Equation.DSMT4" ShapeID="_x0000_i6442" DrawAspect="Content" ObjectID="_1796845504" r:id="rId9836"/>
        </w:object>
      </w:r>
      <w:r w:rsidRPr="00330A7E">
        <w:rPr>
          <w:rFonts w:ascii="Times New Roman" w:hAnsi="Times New Roman" w:cs="Times New Roman"/>
          <w:sz w:val="24"/>
          <w:szCs w:val="24"/>
        </w:rPr>
        <w:t xml:space="preserve"> là thể tích của khối tròn xoay được tạo khi quay hình phẳng giới hạn bởi các đường </w:t>
      </w:r>
      <w:r w:rsidR="00FA344A">
        <w:rPr>
          <w:rFonts w:ascii="Times New Roman" w:hAnsi="Times New Roman" w:cs="Times New Roman"/>
          <w:position w:val="-10"/>
          <w:sz w:val="24"/>
          <w:szCs w:val="24"/>
        </w:rPr>
        <w:pict w14:anchorId="0BBA2D10">
          <v:shape id="_x0000_i6443" type="#_x0000_t75" style="width:131.25pt;height:18.75pt">
            <v:imagedata r:id="rId9837" o:title=""/>
          </v:shape>
        </w:pict>
      </w:r>
      <w:r w:rsidRPr="00330A7E">
        <w:rPr>
          <w:rFonts w:ascii="Times New Roman" w:hAnsi="Times New Roman" w:cs="Times New Roman"/>
          <w:sz w:val="24"/>
          <w:szCs w:val="24"/>
        </w:rPr>
        <w:t xml:space="preserve"> quanh trục </w:t>
      </w:r>
      <w:r w:rsidR="00FA344A">
        <w:rPr>
          <w:rFonts w:ascii="Times New Roman" w:hAnsi="Times New Roman" w:cs="Times New Roman"/>
          <w:position w:val="-6"/>
          <w:sz w:val="24"/>
          <w:szCs w:val="24"/>
        </w:rPr>
        <w:pict w14:anchorId="005F7464">
          <v:shape id="_x0000_i6444" type="#_x0000_t75" style="width:18.75pt;height:14.25pt">
            <v:imagedata r:id="rId9838" o:title=""/>
          </v:shape>
        </w:pict>
      </w:r>
      <w:r w:rsidRPr="00330A7E">
        <w:rPr>
          <w:rFonts w:ascii="Times New Roman" w:hAnsi="Times New Roman" w:cs="Times New Roman"/>
          <w:sz w:val="24"/>
          <w:szCs w:val="24"/>
        </w:rPr>
        <w:t xml:space="preserve"> Khi đó, </w:t>
      </w:r>
      <w:r w:rsidR="00FA344A">
        <w:rPr>
          <w:rFonts w:ascii="Times New Roman" w:hAnsi="Times New Roman" w:cs="Times New Roman"/>
          <w:position w:val="-32"/>
          <w:sz w:val="24"/>
          <w:szCs w:val="24"/>
        </w:rPr>
        <w:pict w14:anchorId="6900CEEE">
          <v:shape id="_x0000_i6445" type="#_x0000_t75" style="width:59.25pt;height:38.25pt">
            <v:imagedata r:id="rId9839" o:title=""/>
          </v:shape>
        </w:pict>
      </w:r>
    </w:p>
    <w:p w14:paraId="27A77FF8" w14:textId="77777777" w:rsidR="00ED397D" w:rsidRPr="00330A7E" w:rsidRDefault="00ED397D" w:rsidP="00330A7E">
      <w:pPr>
        <w:spacing w:before="120" w:after="120"/>
        <w:ind w:left="709"/>
        <w:jc w:val="both"/>
        <w:rPr>
          <w:rFonts w:ascii="Times New Roman" w:hAnsi="Times New Roman" w:cs="Times New Roman"/>
          <w:sz w:val="24"/>
          <w:szCs w:val="24"/>
        </w:rPr>
      </w:pPr>
      <w:r w:rsidRPr="00330A7E">
        <w:rPr>
          <w:rFonts w:ascii="Times New Roman" w:hAnsi="Times New Roman" w:cs="Times New Roman"/>
          <w:sz w:val="24"/>
          <w:szCs w:val="24"/>
        </w:rPr>
        <w:t xml:space="preserve">b) Gọi </w:t>
      </w:r>
      <w:r w:rsidR="00FA344A">
        <w:rPr>
          <w:rFonts w:ascii="Times New Roman" w:hAnsi="Times New Roman" w:cs="Times New Roman"/>
          <w:position w:val="-12"/>
          <w:sz w:val="24"/>
          <w:szCs w:val="24"/>
        </w:rPr>
        <w:pict w14:anchorId="5F0F7FEA">
          <v:shape id="_x0000_i6446" type="#_x0000_t75" style="width:12.75pt;height:18pt">
            <v:imagedata r:id="rId9840" o:title=""/>
          </v:shape>
        </w:pict>
      </w:r>
      <w:r w:rsidRPr="00330A7E">
        <w:rPr>
          <w:rFonts w:ascii="Times New Roman" w:hAnsi="Times New Roman" w:cs="Times New Roman"/>
          <w:sz w:val="24"/>
          <w:szCs w:val="24"/>
        </w:rPr>
        <w:t xml:space="preserve"> là thể tích của khối tròn xoay được tạo khi quay hình phẳng giới hạn bởi các đường </w:t>
      </w:r>
      <w:r w:rsidR="00FA344A">
        <w:rPr>
          <w:rFonts w:ascii="Times New Roman" w:hAnsi="Times New Roman" w:cs="Times New Roman"/>
          <w:position w:val="-24"/>
          <w:sz w:val="24"/>
          <w:szCs w:val="24"/>
        </w:rPr>
        <w:pict w14:anchorId="70AB1B1B">
          <v:shape id="_x0000_i6447" type="#_x0000_t75" style="width:141.75pt;height:30.75pt">
            <v:imagedata r:id="rId9841" o:title=""/>
          </v:shape>
        </w:pict>
      </w:r>
      <w:r w:rsidRPr="00330A7E">
        <w:rPr>
          <w:rFonts w:ascii="Times New Roman" w:hAnsi="Times New Roman" w:cs="Times New Roman"/>
          <w:sz w:val="24"/>
          <w:szCs w:val="24"/>
        </w:rPr>
        <w:t xml:space="preserve"> quanh trục </w:t>
      </w:r>
      <w:r w:rsidR="00FA344A">
        <w:rPr>
          <w:rFonts w:ascii="Times New Roman" w:hAnsi="Times New Roman" w:cs="Times New Roman"/>
          <w:position w:val="-6"/>
          <w:sz w:val="24"/>
          <w:szCs w:val="24"/>
        </w:rPr>
        <w:pict w14:anchorId="6F3BD89C">
          <v:shape id="_x0000_i6448" type="#_x0000_t75" style="width:18.75pt;height:14.25pt">
            <v:imagedata r:id="rId9842" o:title=""/>
          </v:shape>
        </w:pict>
      </w:r>
      <w:r w:rsidRPr="00330A7E">
        <w:rPr>
          <w:rFonts w:ascii="Times New Roman" w:hAnsi="Times New Roman" w:cs="Times New Roman"/>
          <w:sz w:val="24"/>
          <w:szCs w:val="24"/>
        </w:rPr>
        <w:t xml:space="preserve"> Khi đó, </w:t>
      </w:r>
      <w:r w:rsidR="00FA344A">
        <w:rPr>
          <w:rFonts w:ascii="Times New Roman" w:hAnsi="Times New Roman" w:cs="Times New Roman"/>
          <w:position w:val="-32"/>
          <w:sz w:val="24"/>
          <w:szCs w:val="24"/>
        </w:rPr>
        <w:pict w14:anchorId="65F1D7F9">
          <v:shape id="_x0000_i6449" type="#_x0000_t75" style="width:60pt;height:38.25pt">
            <v:imagedata r:id="rId9843" o:title=""/>
          </v:shape>
        </w:pict>
      </w:r>
    </w:p>
    <w:p w14:paraId="5FE5183F" w14:textId="77777777" w:rsidR="00ED397D" w:rsidRPr="00330A7E" w:rsidRDefault="00ED397D" w:rsidP="00330A7E">
      <w:pPr>
        <w:spacing w:before="120" w:after="120"/>
        <w:ind w:left="709"/>
        <w:jc w:val="both"/>
        <w:rPr>
          <w:rFonts w:ascii="Times New Roman" w:hAnsi="Times New Roman" w:cs="Times New Roman"/>
          <w:sz w:val="24"/>
          <w:szCs w:val="24"/>
        </w:rPr>
      </w:pPr>
      <w:r w:rsidRPr="00330A7E">
        <w:rPr>
          <w:rFonts w:ascii="Times New Roman" w:hAnsi="Times New Roman" w:cs="Times New Roman"/>
          <w:sz w:val="24"/>
          <w:szCs w:val="24"/>
        </w:rPr>
        <w:t xml:space="preserve">c) Giá trị của biểu thức </w:t>
      </w:r>
      <w:r w:rsidR="00FA344A">
        <w:rPr>
          <w:rFonts w:ascii="Times New Roman" w:hAnsi="Times New Roman" w:cs="Times New Roman"/>
          <w:position w:val="-12"/>
          <w:sz w:val="24"/>
          <w:szCs w:val="24"/>
        </w:rPr>
        <w:pict w14:anchorId="09F75CAD">
          <v:shape id="_x0000_i6450" type="#_x0000_t75" style="width:32.25pt;height:18pt">
            <v:imagedata r:id="rId9844" o:title=""/>
          </v:shape>
        </w:pict>
      </w:r>
      <w:r w:rsidRPr="00330A7E">
        <w:rPr>
          <w:rFonts w:ascii="Times New Roman" w:hAnsi="Times New Roman" w:cs="Times New Roman"/>
          <w:sz w:val="24"/>
          <w:szCs w:val="24"/>
        </w:rPr>
        <w:t xml:space="preserve"> bằng </w:t>
      </w:r>
      <w:r w:rsidR="00FA344A">
        <w:rPr>
          <w:rFonts w:ascii="Times New Roman" w:hAnsi="Times New Roman" w:cs="Times New Roman"/>
          <w:position w:val="-6"/>
          <w:sz w:val="24"/>
          <w:szCs w:val="24"/>
        </w:rPr>
        <w:pict w14:anchorId="71AB1DEE">
          <v:shape id="_x0000_i6451" type="#_x0000_t75" style="width:24.75pt;height:14.25pt">
            <v:imagedata r:id="rId9845" o:title=""/>
          </v:shape>
        </w:pict>
      </w:r>
    </w:p>
    <w:p w14:paraId="72E009D7" w14:textId="77777777" w:rsidR="00ED397D" w:rsidRPr="00330A7E" w:rsidRDefault="00ED397D" w:rsidP="00330A7E">
      <w:pPr>
        <w:spacing w:before="120" w:after="120"/>
        <w:ind w:left="709"/>
        <w:jc w:val="both"/>
        <w:rPr>
          <w:rFonts w:ascii="Times New Roman" w:hAnsi="Times New Roman" w:cs="Times New Roman"/>
          <w:sz w:val="24"/>
          <w:szCs w:val="24"/>
        </w:rPr>
      </w:pPr>
      <w:r w:rsidRPr="00330A7E">
        <w:rPr>
          <w:rFonts w:ascii="Times New Roman" w:hAnsi="Times New Roman" w:cs="Times New Roman"/>
          <w:sz w:val="24"/>
          <w:szCs w:val="24"/>
        </w:rPr>
        <w:t xml:space="preserve">d) Một vật thể </w:t>
      </w:r>
      <w:r w:rsidR="00FA344A">
        <w:rPr>
          <w:rFonts w:ascii="Times New Roman" w:hAnsi="Times New Roman" w:cs="Times New Roman"/>
          <w:position w:val="-4"/>
          <w:sz w:val="24"/>
          <w:szCs w:val="24"/>
        </w:rPr>
        <w:pict w14:anchorId="4CA81F6F">
          <v:shape id="_x0000_i6452" type="#_x0000_t75" style="width:12pt;height:12.75pt">
            <v:imagedata r:id="rId9846" o:title=""/>
          </v:shape>
        </w:pict>
      </w:r>
      <w:r w:rsidRPr="00330A7E">
        <w:rPr>
          <w:rFonts w:ascii="Times New Roman" w:hAnsi="Times New Roman" w:cs="Times New Roman"/>
          <w:sz w:val="24"/>
          <w:szCs w:val="24"/>
        </w:rPr>
        <w:t xml:space="preserve"> có hình dạng được tạo khi quay hình phẳng </w:t>
      </w:r>
      <w:r w:rsidR="00FA344A">
        <w:rPr>
          <w:rFonts w:ascii="Times New Roman" w:hAnsi="Times New Roman" w:cs="Times New Roman"/>
          <w:position w:val="-4"/>
          <w:sz w:val="24"/>
          <w:szCs w:val="24"/>
        </w:rPr>
        <w:pict w14:anchorId="68CAB56C">
          <v:shape id="_x0000_i6453" type="#_x0000_t75" style="width:12.75pt;height:12.75pt">
            <v:imagedata r:id="rId9847" o:title=""/>
          </v:shape>
        </w:pict>
      </w:r>
      <w:r w:rsidRPr="00330A7E">
        <w:rPr>
          <w:rFonts w:ascii="Times New Roman" w:hAnsi="Times New Roman" w:cs="Times New Roman"/>
          <w:sz w:val="24"/>
          <w:szCs w:val="24"/>
        </w:rPr>
        <w:t xml:space="preserve"> quanh trục </w:t>
      </w:r>
      <w:r w:rsidR="00FA344A">
        <w:rPr>
          <w:rFonts w:ascii="Times New Roman" w:hAnsi="Times New Roman" w:cs="Times New Roman"/>
          <w:position w:val="-6"/>
          <w:sz w:val="24"/>
          <w:szCs w:val="24"/>
        </w:rPr>
        <w:pict w14:anchorId="439ED0BE">
          <v:shape id="_x0000_i6454" type="#_x0000_t75" style="width:18pt;height:13.5pt">
            <v:imagedata r:id="rId9848" o:title=""/>
          </v:shape>
        </w:pict>
      </w:r>
      <w:r w:rsidRPr="00330A7E">
        <w:rPr>
          <w:rFonts w:ascii="Times New Roman" w:hAnsi="Times New Roman" w:cs="Times New Roman"/>
          <w:sz w:val="24"/>
          <w:szCs w:val="24"/>
        </w:rPr>
        <w:t xml:space="preserve"> (đơn vị trên hai trục tính theo centimét). Thể tích của vật thể đó (làm tròn đến hàng phần mười theo đơn vị centimét khối) là </w:t>
      </w:r>
      <w:r w:rsidR="00FA344A">
        <w:rPr>
          <w:rFonts w:ascii="Times New Roman" w:hAnsi="Times New Roman" w:cs="Times New Roman"/>
          <w:position w:val="-10"/>
          <w:sz w:val="24"/>
          <w:szCs w:val="24"/>
        </w:rPr>
        <w:pict w14:anchorId="3EBAE111">
          <v:shape id="_x0000_i6455" type="#_x0000_t75" style="width:47.25pt;height:18pt">
            <v:imagedata r:id="rId9849" o:title=""/>
          </v:shape>
        </w:pict>
      </w:r>
    </w:p>
    <w:p w14:paraId="17E67EF5" w14:textId="77777777" w:rsidR="00ED397D" w:rsidRPr="00330A7E" w:rsidRDefault="00ED397D" w:rsidP="00330A7E">
      <w:pPr>
        <w:spacing w:before="120" w:after="120"/>
        <w:jc w:val="both"/>
        <w:rPr>
          <w:rFonts w:ascii="Times New Roman" w:hAnsi="Times New Roman" w:cs="Times New Roman"/>
          <w:sz w:val="24"/>
          <w:szCs w:val="24"/>
        </w:rPr>
      </w:pPr>
      <w:r w:rsidRPr="00330A7E">
        <w:rPr>
          <w:rFonts w:ascii="Times New Roman" w:hAnsi="Times New Roman" w:cs="Times New Roman"/>
          <w:noProof/>
          <w:sz w:val="24"/>
          <w:szCs w:val="24"/>
          <w:lang w:eastAsia="en-US"/>
        </w:rPr>
        <w:drawing>
          <wp:anchor distT="0" distB="0" distL="114300" distR="114300" simplePos="0" relativeHeight="251754496" behindDoc="1" locked="0" layoutInCell="1" allowOverlap="1" wp14:anchorId="4631D8AC" wp14:editId="015209CB">
            <wp:simplePos x="0" y="0"/>
            <wp:positionH relativeFrom="margin">
              <wp:align>right</wp:align>
            </wp:positionH>
            <wp:positionV relativeFrom="paragraph">
              <wp:posOffset>62230</wp:posOffset>
            </wp:positionV>
            <wp:extent cx="1857375" cy="1518920"/>
            <wp:effectExtent l="0" t="0" r="0" b="0"/>
            <wp:wrapTight wrapText="bothSides">
              <wp:wrapPolygon edited="0">
                <wp:start x="7975" y="271"/>
                <wp:lineTo x="222" y="5147"/>
                <wp:lineTo x="222" y="6231"/>
                <wp:lineTo x="1108" y="9482"/>
                <wp:lineTo x="1329" y="13816"/>
                <wp:lineTo x="222" y="17067"/>
                <wp:lineTo x="886" y="17338"/>
                <wp:lineTo x="6868" y="18421"/>
                <wp:lineTo x="6868" y="20318"/>
                <wp:lineTo x="12185" y="20318"/>
                <wp:lineTo x="12406" y="19776"/>
                <wp:lineTo x="13735" y="18151"/>
                <wp:lineTo x="18388" y="13816"/>
                <wp:lineTo x="20382" y="13816"/>
                <wp:lineTo x="20603" y="12732"/>
                <wp:lineTo x="19274" y="9482"/>
                <wp:lineTo x="19274" y="5147"/>
                <wp:lineTo x="21268" y="2167"/>
                <wp:lineTo x="20382" y="1896"/>
                <wp:lineTo x="9748" y="271"/>
                <wp:lineTo x="7975" y="271"/>
              </wp:wrapPolygon>
            </wp:wrapTight>
            <wp:docPr id="1529933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pic:cNvPicPr>
                      <a:picLocks noChangeAspect="1" noChangeArrowheads="1"/>
                    </pic:cNvPicPr>
                  </pic:nvPicPr>
                  <pic:blipFill>
                    <a:blip r:embed="rId9850" cstate="print">
                      <a:extLst>
                        <a:ext uri="{28A0092B-C50C-407E-A947-70E740481C1C}">
                          <a14:useLocalDpi xmlns:a14="http://schemas.microsoft.com/office/drawing/2010/main" val="0"/>
                        </a:ext>
                      </a:extLst>
                    </a:blip>
                    <a:srcRect/>
                    <a:stretch>
                      <a:fillRect/>
                    </a:stretch>
                  </pic:blipFill>
                  <pic:spPr bwMode="auto">
                    <a:xfrm>
                      <a:off x="0" y="0"/>
                      <a:ext cx="1857375" cy="1518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A7E">
        <w:rPr>
          <w:rFonts w:ascii="Times New Roman" w:hAnsi="Times New Roman" w:cs="Times New Roman"/>
          <w:b/>
          <w:bCs/>
          <w:sz w:val="24"/>
          <w:szCs w:val="24"/>
        </w:rPr>
        <w:t>Câu 3.</w:t>
      </w:r>
      <w:r w:rsidRPr="00330A7E">
        <w:rPr>
          <w:rFonts w:ascii="Times New Roman" w:hAnsi="Times New Roman" w:cs="Times New Roman"/>
          <w:sz w:val="24"/>
          <w:szCs w:val="24"/>
        </w:rPr>
        <w:t xml:space="preserve"> Cho hình lập phương </w:t>
      </w:r>
      <w:r w:rsidR="00FA344A">
        <w:rPr>
          <w:rFonts w:ascii="Times New Roman" w:hAnsi="Times New Roman" w:cs="Times New Roman"/>
          <w:position w:val="-6"/>
          <w:sz w:val="24"/>
          <w:szCs w:val="24"/>
        </w:rPr>
        <w:pict w14:anchorId="22590D10">
          <v:shape id="_x0000_i6456" type="#_x0000_t75" style="width:82.5pt;height:13.5pt">
            <v:imagedata r:id="rId9851" o:title=""/>
          </v:shape>
        </w:pict>
      </w:r>
      <w:r w:rsidRPr="00330A7E">
        <w:rPr>
          <w:rFonts w:ascii="Times New Roman" w:hAnsi="Times New Roman" w:cs="Times New Roman"/>
          <w:sz w:val="24"/>
          <w:szCs w:val="24"/>
        </w:rPr>
        <w:t xml:space="preserve"> cạnh </w:t>
      </w:r>
      <w:r w:rsidR="00FA344A">
        <w:rPr>
          <w:rFonts w:ascii="Times New Roman" w:hAnsi="Times New Roman" w:cs="Times New Roman"/>
          <w:position w:val="-6"/>
          <w:sz w:val="24"/>
          <w:szCs w:val="24"/>
        </w:rPr>
        <w:pict w14:anchorId="4D56E804">
          <v:shape id="_x0000_i6457" type="#_x0000_t75" style="width:10.5pt;height:10.5pt">
            <v:imagedata r:id="rId9852" o:title=""/>
          </v:shape>
        </w:pict>
      </w:r>
      <w:r w:rsidRPr="00330A7E">
        <w:rPr>
          <w:rFonts w:ascii="Times New Roman" w:hAnsi="Times New Roman" w:cs="Times New Roman"/>
          <w:sz w:val="24"/>
          <w:szCs w:val="24"/>
        </w:rPr>
        <w:t xml:space="preserve"> (</w:t>
      </w:r>
      <w:r w:rsidRPr="00330A7E">
        <w:rPr>
          <w:rFonts w:ascii="Times New Roman" w:hAnsi="Times New Roman" w:cs="Times New Roman"/>
          <w:i/>
          <w:iCs/>
          <w:sz w:val="24"/>
          <w:szCs w:val="24"/>
        </w:rPr>
        <w:t>Hình 3</w:t>
      </w:r>
      <w:r w:rsidRPr="00330A7E">
        <w:rPr>
          <w:rFonts w:ascii="Times New Roman" w:hAnsi="Times New Roman" w:cs="Times New Roman"/>
          <w:sz w:val="24"/>
          <w:szCs w:val="24"/>
        </w:rPr>
        <w:t>).</w:t>
      </w:r>
    </w:p>
    <w:p w14:paraId="00A14E9B" w14:textId="77777777" w:rsidR="00ED397D" w:rsidRPr="00330A7E" w:rsidRDefault="00ED397D" w:rsidP="00330A7E">
      <w:pPr>
        <w:spacing w:before="120" w:after="120"/>
        <w:ind w:left="709"/>
        <w:jc w:val="both"/>
        <w:rPr>
          <w:rFonts w:ascii="Times New Roman" w:hAnsi="Times New Roman" w:cs="Times New Roman"/>
          <w:sz w:val="24"/>
          <w:szCs w:val="24"/>
        </w:rPr>
      </w:pPr>
      <w:r w:rsidRPr="00330A7E">
        <w:rPr>
          <w:rFonts w:ascii="Times New Roman" w:hAnsi="Times New Roman" w:cs="Times New Roman"/>
          <w:sz w:val="24"/>
          <w:szCs w:val="24"/>
        </w:rPr>
        <w:t xml:space="preserve">a) Khoảng cách giữa hai đường thẳng </w:t>
      </w:r>
      <w:r w:rsidR="00FA344A">
        <w:rPr>
          <w:rFonts w:ascii="Times New Roman" w:hAnsi="Times New Roman" w:cs="Times New Roman"/>
          <w:position w:val="-4"/>
          <w:sz w:val="24"/>
          <w:szCs w:val="24"/>
        </w:rPr>
        <w:pict w14:anchorId="1A0FCD0E">
          <v:shape id="_x0000_i6458" type="#_x0000_t75" style="width:19.5pt;height:12.75pt">
            <v:imagedata r:id="rId9853" o:title=""/>
          </v:shape>
        </w:pict>
      </w:r>
      <w:r w:rsidRPr="00330A7E">
        <w:rPr>
          <w:rFonts w:ascii="Times New Roman" w:hAnsi="Times New Roman" w:cs="Times New Roman"/>
          <w:sz w:val="24"/>
          <w:szCs w:val="24"/>
        </w:rPr>
        <w:t xml:space="preserve"> và </w:t>
      </w:r>
      <w:r w:rsidR="00FA344A">
        <w:rPr>
          <w:rFonts w:ascii="Times New Roman" w:hAnsi="Times New Roman" w:cs="Times New Roman"/>
          <w:position w:val="-6"/>
          <w:sz w:val="24"/>
          <w:szCs w:val="24"/>
        </w:rPr>
        <w:pict w14:anchorId="6B3A3F44">
          <v:shape id="_x0000_i6459" type="#_x0000_t75" style="width:24.75pt;height:13.5pt">
            <v:imagedata r:id="rId9854" o:title=""/>
          </v:shape>
        </w:pict>
      </w:r>
      <w:r w:rsidRPr="00330A7E">
        <w:rPr>
          <w:rFonts w:ascii="Times New Roman" w:hAnsi="Times New Roman" w:cs="Times New Roman"/>
          <w:sz w:val="24"/>
          <w:szCs w:val="24"/>
        </w:rPr>
        <w:t xml:space="preserve"> bằng </w:t>
      </w:r>
      <w:r w:rsidR="00FA344A">
        <w:rPr>
          <w:rFonts w:ascii="Times New Roman" w:hAnsi="Times New Roman" w:cs="Times New Roman"/>
          <w:position w:val="-6"/>
          <w:sz w:val="24"/>
          <w:szCs w:val="24"/>
        </w:rPr>
        <w:pict w14:anchorId="349A01D9">
          <v:shape id="_x0000_i6460" type="#_x0000_t75" style="width:12pt;height:10.5pt">
            <v:imagedata r:id="rId9855" o:title=""/>
          </v:shape>
        </w:pict>
      </w:r>
    </w:p>
    <w:p w14:paraId="47513C5E" w14:textId="77777777" w:rsidR="00ED397D" w:rsidRPr="00330A7E" w:rsidRDefault="00ED397D" w:rsidP="00330A7E">
      <w:pPr>
        <w:spacing w:before="120" w:after="120"/>
        <w:ind w:left="709"/>
        <w:jc w:val="both"/>
        <w:rPr>
          <w:rFonts w:ascii="Times New Roman" w:hAnsi="Times New Roman" w:cs="Times New Roman"/>
          <w:sz w:val="24"/>
          <w:szCs w:val="24"/>
        </w:rPr>
      </w:pPr>
      <w:r w:rsidRPr="00330A7E">
        <w:rPr>
          <w:rFonts w:ascii="Times New Roman" w:hAnsi="Times New Roman" w:cs="Times New Roman"/>
          <w:sz w:val="24"/>
          <w:szCs w:val="24"/>
        </w:rPr>
        <w:t xml:space="preserve">b) Góc giữa hai đường thẳng </w:t>
      </w:r>
      <w:r w:rsidR="00FA344A">
        <w:rPr>
          <w:rFonts w:ascii="Times New Roman" w:hAnsi="Times New Roman" w:cs="Times New Roman"/>
          <w:position w:val="-4"/>
          <w:sz w:val="24"/>
          <w:szCs w:val="24"/>
        </w:rPr>
        <w:pict w14:anchorId="1345BC46">
          <v:shape id="_x0000_i6461" type="#_x0000_t75" style="width:19.5pt;height:12.75pt">
            <v:imagedata r:id="rId9856" o:title=""/>
          </v:shape>
        </w:pict>
      </w:r>
      <w:r w:rsidRPr="00330A7E">
        <w:rPr>
          <w:rFonts w:ascii="Times New Roman" w:hAnsi="Times New Roman" w:cs="Times New Roman"/>
          <w:sz w:val="24"/>
          <w:szCs w:val="24"/>
        </w:rPr>
        <w:t xml:space="preserve"> và </w:t>
      </w:r>
      <w:r w:rsidR="00FA344A">
        <w:rPr>
          <w:rFonts w:ascii="Times New Roman" w:hAnsi="Times New Roman" w:cs="Times New Roman"/>
          <w:position w:val="-4"/>
          <w:sz w:val="24"/>
          <w:szCs w:val="24"/>
        </w:rPr>
        <w:pict w14:anchorId="7554861E">
          <v:shape id="_x0000_i6462" type="#_x0000_t75" style="width:25.5pt;height:12.75pt">
            <v:imagedata r:id="rId9857" o:title=""/>
          </v:shape>
        </w:pict>
      </w:r>
      <w:r w:rsidRPr="00330A7E">
        <w:rPr>
          <w:rFonts w:ascii="Times New Roman" w:hAnsi="Times New Roman" w:cs="Times New Roman"/>
          <w:sz w:val="24"/>
          <w:szCs w:val="24"/>
        </w:rPr>
        <w:t xml:space="preserve"> bằng </w:t>
      </w:r>
      <w:r w:rsidR="00FA344A">
        <w:rPr>
          <w:rFonts w:ascii="Times New Roman" w:hAnsi="Times New Roman" w:cs="Times New Roman"/>
          <w:position w:val="-6"/>
          <w:sz w:val="24"/>
          <w:szCs w:val="24"/>
        </w:rPr>
        <w:pict w14:anchorId="46AA320C">
          <v:shape id="_x0000_i6463" type="#_x0000_t75" style="width:23.25pt;height:13.5pt">
            <v:imagedata r:id="rId9858" o:title=""/>
          </v:shape>
        </w:pict>
      </w:r>
    </w:p>
    <w:p w14:paraId="1285B480" w14:textId="77777777" w:rsidR="00ED397D" w:rsidRPr="00330A7E" w:rsidRDefault="00ED397D" w:rsidP="00330A7E">
      <w:pPr>
        <w:spacing w:before="120" w:after="120"/>
        <w:ind w:left="709"/>
        <w:jc w:val="both"/>
        <w:rPr>
          <w:rFonts w:ascii="Times New Roman" w:hAnsi="Times New Roman" w:cs="Times New Roman"/>
          <w:sz w:val="24"/>
          <w:szCs w:val="24"/>
        </w:rPr>
      </w:pPr>
      <w:r w:rsidRPr="00330A7E">
        <w:rPr>
          <w:rFonts w:ascii="Times New Roman" w:hAnsi="Times New Roman" w:cs="Times New Roman"/>
          <w:sz w:val="24"/>
          <w:szCs w:val="24"/>
        </w:rPr>
        <w:t xml:space="preserve">c) Góc giữa đường thẳng </w:t>
      </w:r>
      <w:r w:rsidR="00FA344A">
        <w:rPr>
          <w:rFonts w:ascii="Times New Roman" w:hAnsi="Times New Roman" w:cs="Times New Roman"/>
          <w:position w:val="-6"/>
          <w:sz w:val="24"/>
          <w:szCs w:val="24"/>
        </w:rPr>
        <w:pict w14:anchorId="0A4EC7A9">
          <v:shape id="_x0000_i6464" type="#_x0000_t75" style="width:23.25pt;height:13.5pt">
            <v:imagedata r:id="rId9859" o:title=""/>
          </v:shape>
        </w:pict>
      </w:r>
      <w:r w:rsidRPr="00330A7E">
        <w:rPr>
          <w:rFonts w:ascii="Times New Roman" w:hAnsi="Times New Roman" w:cs="Times New Roman"/>
          <w:sz w:val="24"/>
          <w:szCs w:val="24"/>
        </w:rPr>
        <w:t xml:space="preserve"> và mặt phẳng </w:t>
      </w:r>
      <w:r w:rsidR="00FA344A">
        <w:rPr>
          <w:rFonts w:ascii="Times New Roman" w:hAnsi="Times New Roman" w:cs="Times New Roman"/>
          <w:position w:val="-10"/>
          <w:sz w:val="24"/>
          <w:szCs w:val="24"/>
        </w:rPr>
        <w:pict w14:anchorId="0B4E54F2">
          <v:shape id="_x0000_i6465" type="#_x0000_t75" style="width:45pt;height:16.5pt">
            <v:imagedata r:id="rId9860" o:title=""/>
          </v:shape>
        </w:pict>
      </w:r>
      <w:r w:rsidRPr="00330A7E">
        <w:rPr>
          <w:rFonts w:ascii="Times New Roman" w:hAnsi="Times New Roman" w:cs="Times New Roman"/>
          <w:sz w:val="24"/>
          <w:szCs w:val="24"/>
        </w:rPr>
        <w:t xml:space="preserve"> bằng </w:t>
      </w:r>
      <w:r w:rsidR="00FA344A">
        <w:rPr>
          <w:rFonts w:ascii="Times New Roman" w:hAnsi="Times New Roman" w:cs="Times New Roman"/>
          <w:position w:val="-6"/>
          <w:sz w:val="24"/>
          <w:szCs w:val="24"/>
        </w:rPr>
        <w:pict w14:anchorId="571D8461">
          <v:shape id="_x0000_i6466" type="#_x0000_t75" style="width:23.25pt;height:13.5pt">
            <v:imagedata r:id="rId9861" o:title=""/>
          </v:shape>
        </w:pict>
      </w:r>
    </w:p>
    <w:p w14:paraId="2E6A42FB" w14:textId="77777777" w:rsidR="00ED397D" w:rsidRPr="00330A7E" w:rsidRDefault="00ED397D" w:rsidP="00330A7E">
      <w:pPr>
        <w:spacing w:before="120" w:after="120"/>
        <w:ind w:left="709"/>
        <w:jc w:val="both"/>
        <w:rPr>
          <w:rFonts w:ascii="Times New Roman" w:hAnsi="Times New Roman" w:cs="Times New Roman"/>
          <w:sz w:val="24"/>
          <w:szCs w:val="24"/>
        </w:rPr>
      </w:pPr>
      <w:r w:rsidRPr="00330A7E">
        <w:rPr>
          <w:rFonts w:ascii="Times New Roman" w:hAnsi="Times New Roman" w:cs="Times New Roman"/>
          <w:sz w:val="24"/>
          <w:szCs w:val="24"/>
        </w:rPr>
        <w:t xml:space="preserve">d) Góc nhị diện </w:t>
      </w:r>
      <w:r w:rsidR="00FA344A">
        <w:rPr>
          <w:rFonts w:ascii="Times New Roman" w:hAnsi="Times New Roman" w:cs="Times New Roman"/>
          <w:position w:val="-16"/>
          <w:sz w:val="24"/>
          <w:szCs w:val="24"/>
        </w:rPr>
        <w:pict w14:anchorId="226C6D7C">
          <v:shape id="_x0000_i6467" type="#_x0000_t75" style="width:137.25pt;height:21.75pt">
            <v:imagedata r:id="rId9862" o:title=""/>
          </v:shape>
        </w:pict>
      </w:r>
      <w:r w:rsidRPr="00330A7E">
        <w:rPr>
          <w:rFonts w:ascii="Times New Roman" w:hAnsi="Times New Roman" w:cs="Times New Roman"/>
          <w:sz w:val="24"/>
          <w:szCs w:val="24"/>
        </w:rPr>
        <w:t xml:space="preserve"> có số đo bằng </w:t>
      </w:r>
      <w:r w:rsidR="00FA344A">
        <w:rPr>
          <w:rFonts w:ascii="Times New Roman" w:hAnsi="Times New Roman" w:cs="Times New Roman"/>
          <w:position w:val="-6"/>
          <w:sz w:val="24"/>
          <w:szCs w:val="24"/>
        </w:rPr>
        <w:pict w14:anchorId="34B0E545">
          <v:shape id="_x0000_i6468" type="#_x0000_t75" style="width:23.25pt;height:13.5pt">
            <v:imagedata r:id="rId9863" o:title=""/>
          </v:shape>
        </w:pict>
      </w:r>
    </w:p>
    <w:p w14:paraId="3D985EAA" w14:textId="77777777" w:rsidR="00ED397D" w:rsidRPr="00330A7E" w:rsidRDefault="00ED397D" w:rsidP="00330A7E">
      <w:pPr>
        <w:spacing w:before="120" w:after="120"/>
        <w:jc w:val="both"/>
        <w:rPr>
          <w:rFonts w:ascii="Times New Roman" w:hAnsi="Times New Roman" w:cs="Times New Roman"/>
          <w:sz w:val="24"/>
          <w:szCs w:val="24"/>
        </w:rPr>
      </w:pPr>
      <w:r w:rsidRPr="00330A7E">
        <w:rPr>
          <w:rFonts w:ascii="Times New Roman" w:hAnsi="Times New Roman" w:cs="Times New Roman"/>
          <w:b/>
          <w:bCs/>
          <w:sz w:val="24"/>
          <w:szCs w:val="24"/>
        </w:rPr>
        <w:t>Câu 4.</w:t>
      </w:r>
      <w:r w:rsidRPr="00330A7E">
        <w:rPr>
          <w:rFonts w:ascii="Times New Roman" w:hAnsi="Times New Roman" w:cs="Times New Roman"/>
          <w:sz w:val="24"/>
          <w:szCs w:val="24"/>
        </w:rPr>
        <w:t xml:space="preserve"> Một két nước ngọt đựng 24 chai nước có khối lượng và hình thức bề ngoài như nhau, trong đó có 16 chai loại I và 8 chai loại II. Bác Tùng lần lượt lấy ra ngẫu nhiên hai chai (lấy không hoàn lại). Xét các biến cố: </w:t>
      </w:r>
      <w:r w:rsidR="00FA344A">
        <w:rPr>
          <w:rFonts w:ascii="Times New Roman" w:hAnsi="Times New Roman" w:cs="Times New Roman"/>
          <w:position w:val="-6"/>
          <w:sz w:val="24"/>
          <w:szCs w:val="24"/>
        </w:rPr>
        <w:pict w14:anchorId="01585CE4">
          <v:shape id="_x0000_i6469" type="#_x0000_t75" style="width:16.5pt;height:13.5pt">
            <v:imagedata r:id="rId7285" o:title=""/>
          </v:shape>
        </w:pict>
      </w:r>
      <w:r w:rsidRPr="00330A7E">
        <w:rPr>
          <w:rFonts w:ascii="Times New Roman" w:hAnsi="Times New Roman" w:cs="Times New Roman"/>
          <w:sz w:val="24"/>
          <w:szCs w:val="24"/>
        </w:rPr>
        <w:t xml:space="preserve"> "Lần thứ nhất lấy ra chai nước loại I; </w:t>
      </w:r>
      <w:r w:rsidR="00FA344A">
        <w:rPr>
          <w:rFonts w:ascii="Times New Roman" w:hAnsi="Times New Roman" w:cs="Times New Roman"/>
          <w:position w:val="-6"/>
          <w:sz w:val="24"/>
          <w:szCs w:val="24"/>
        </w:rPr>
        <w:pict w14:anchorId="35F03B9E">
          <v:shape id="_x0000_i6470" type="#_x0000_t75" style="width:16.5pt;height:13.5pt">
            <v:imagedata r:id="rId7287" o:title=""/>
          </v:shape>
        </w:pict>
      </w:r>
      <w:r w:rsidRPr="00330A7E">
        <w:rPr>
          <w:rFonts w:ascii="Times New Roman" w:hAnsi="Times New Roman" w:cs="Times New Roman"/>
          <w:sz w:val="24"/>
          <w:szCs w:val="24"/>
        </w:rPr>
        <w:t xml:space="preserve"> "Lần thứ hai lấy ra chai nước loại I".</w:t>
      </w:r>
    </w:p>
    <w:p w14:paraId="1974848A" w14:textId="77777777" w:rsidR="00ED397D" w:rsidRPr="00330A7E" w:rsidRDefault="00ED397D" w:rsidP="00330A7E">
      <w:pPr>
        <w:spacing w:before="120" w:after="120"/>
        <w:ind w:left="709"/>
        <w:jc w:val="both"/>
        <w:rPr>
          <w:rFonts w:ascii="Times New Roman" w:hAnsi="Times New Roman" w:cs="Times New Roman"/>
          <w:sz w:val="24"/>
          <w:szCs w:val="24"/>
        </w:rPr>
      </w:pPr>
      <w:r w:rsidRPr="00330A7E">
        <w:rPr>
          <w:rFonts w:ascii="Times New Roman" w:hAnsi="Times New Roman" w:cs="Times New Roman"/>
          <w:sz w:val="24"/>
          <w:szCs w:val="24"/>
        </w:rPr>
        <w:t xml:space="preserve">a) </w:t>
      </w:r>
      <w:r w:rsidR="00FA344A">
        <w:rPr>
          <w:rFonts w:ascii="Times New Roman" w:hAnsi="Times New Roman" w:cs="Times New Roman"/>
          <w:position w:val="-24"/>
          <w:sz w:val="24"/>
          <w:szCs w:val="24"/>
        </w:rPr>
        <w:pict w14:anchorId="5C2BFD5B">
          <v:shape id="_x0000_i6471" type="#_x0000_t75" style="width:1in;height:31.5pt">
            <v:imagedata r:id="rId7289" o:title=""/>
          </v:shape>
        </w:pict>
      </w:r>
    </w:p>
    <w:p w14:paraId="260D6160" w14:textId="77777777" w:rsidR="00ED397D" w:rsidRPr="00330A7E" w:rsidRDefault="00ED397D" w:rsidP="00330A7E">
      <w:pPr>
        <w:spacing w:before="120" w:after="120"/>
        <w:ind w:left="709"/>
        <w:jc w:val="both"/>
        <w:rPr>
          <w:rFonts w:ascii="Times New Roman" w:hAnsi="Times New Roman" w:cs="Times New Roman"/>
          <w:sz w:val="24"/>
          <w:szCs w:val="24"/>
        </w:rPr>
      </w:pPr>
      <w:r w:rsidRPr="00330A7E">
        <w:rPr>
          <w:rFonts w:ascii="Times New Roman" w:hAnsi="Times New Roman" w:cs="Times New Roman"/>
          <w:sz w:val="24"/>
          <w:szCs w:val="24"/>
        </w:rPr>
        <w:t xml:space="preserve">b) </w:t>
      </w:r>
      <w:r w:rsidR="00FA344A">
        <w:rPr>
          <w:rFonts w:ascii="Times New Roman" w:hAnsi="Times New Roman" w:cs="Times New Roman"/>
          <w:position w:val="-24"/>
          <w:sz w:val="24"/>
          <w:szCs w:val="24"/>
        </w:rPr>
        <w:pict w14:anchorId="1EA37303">
          <v:shape id="_x0000_i6472" type="#_x0000_t75" style="width:1in;height:31.5pt">
            <v:imagedata r:id="rId7291" o:title=""/>
          </v:shape>
        </w:pict>
      </w:r>
    </w:p>
    <w:p w14:paraId="6A5D5F0A" w14:textId="77777777" w:rsidR="00ED397D" w:rsidRPr="00330A7E" w:rsidRDefault="00ED397D" w:rsidP="00330A7E">
      <w:pPr>
        <w:spacing w:before="120" w:after="120"/>
        <w:ind w:left="709"/>
        <w:jc w:val="both"/>
        <w:rPr>
          <w:rFonts w:ascii="Times New Roman" w:hAnsi="Times New Roman" w:cs="Times New Roman"/>
          <w:sz w:val="24"/>
          <w:szCs w:val="24"/>
        </w:rPr>
      </w:pPr>
      <w:r w:rsidRPr="00330A7E">
        <w:rPr>
          <w:rFonts w:ascii="Times New Roman" w:hAnsi="Times New Roman" w:cs="Times New Roman"/>
          <w:sz w:val="24"/>
          <w:szCs w:val="24"/>
        </w:rPr>
        <w:t xml:space="preserve">c) </w:t>
      </w:r>
      <w:r w:rsidR="00FA344A">
        <w:rPr>
          <w:rFonts w:ascii="Times New Roman" w:hAnsi="Times New Roman" w:cs="Times New Roman"/>
          <w:position w:val="-24"/>
          <w:sz w:val="24"/>
          <w:szCs w:val="24"/>
        </w:rPr>
        <w:pict w14:anchorId="7F800397">
          <v:shape id="_x0000_i6473" type="#_x0000_t75" style="width:1in;height:31.5pt">
            <v:imagedata r:id="rId7293" o:title=""/>
          </v:shape>
        </w:pict>
      </w:r>
    </w:p>
    <w:p w14:paraId="1B13E132" w14:textId="77777777" w:rsidR="00ED397D" w:rsidRPr="00330A7E" w:rsidRDefault="00ED397D" w:rsidP="00330A7E">
      <w:pPr>
        <w:spacing w:before="120" w:after="120"/>
        <w:ind w:left="709"/>
        <w:jc w:val="both"/>
        <w:rPr>
          <w:rFonts w:ascii="Times New Roman" w:hAnsi="Times New Roman" w:cs="Times New Roman"/>
          <w:sz w:val="24"/>
          <w:szCs w:val="24"/>
        </w:rPr>
      </w:pPr>
      <w:r w:rsidRPr="00330A7E">
        <w:rPr>
          <w:rFonts w:ascii="Times New Roman" w:hAnsi="Times New Roman" w:cs="Times New Roman"/>
          <w:sz w:val="24"/>
          <w:szCs w:val="24"/>
        </w:rPr>
        <w:t xml:space="preserve">d) </w:t>
      </w:r>
      <w:r w:rsidR="00FA344A">
        <w:rPr>
          <w:rFonts w:ascii="Times New Roman" w:hAnsi="Times New Roman" w:cs="Times New Roman"/>
          <w:position w:val="-24"/>
          <w:sz w:val="24"/>
          <w:szCs w:val="24"/>
        </w:rPr>
        <w:pict w14:anchorId="6D16BF53">
          <v:shape id="_x0000_i6474" type="#_x0000_t75" style="width:1in;height:31.5pt">
            <v:imagedata r:id="rId7295" o:title=""/>
          </v:shape>
        </w:pict>
      </w:r>
    </w:p>
    <w:p w14:paraId="64B2F77B" w14:textId="77777777" w:rsidR="00ED397D" w:rsidRPr="00330A7E" w:rsidRDefault="00ED397D" w:rsidP="00330A7E">
      <w:pPr>
        <w:spacing w:before="120"/>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PHẦN III. Câu trắc nghiệm trả lời ngắn.</w:t>
      </w:r>
      <w:r w:rsidRPr="00330A7E">
        <w:rPr>
          <w:rFonts w:ascii="Times New Roman" w:eastAsia="Calibri" w:hAnsi="Times New Roman" w:cs="Times New Roman"/>
          <w:bCs/>
          <w:sz w:val="24"/>
          <w:szCs w:val="24"/>
        </w:rPr>
        <w:t xml:space="preserve"> Thí sinh trả lời từ câu 1 đến câu 6.</w:t>
      </w:r>
    </w:p>
    <w:p w14:paraId="40CD0BFD" w14:textId="77777777" w:rsidR="00ED397D" w:rsidRPr="00330A7E" w:rsidRDefault="00ED397D" w:rsidP="00330A7E">
      <w:pPr>
        <w:spacing w:before="120" w:after="120"/>
        <w:jc w:val="both"/>
        <w:rPr>
          <w:rFonts w:ascii="Times New Roman" w:hAnsi="Times New Roman" w:cs="Times New Roman"/>
          <w:sz w:val="24"/>
          <w:szCs w:val="24"/>
        </w:rPr>
      </w:pPr>
      <w:r w:rsidRPr="00330A7E">
        <w:rPr>
          <w:rFonts w:ascii="Times New Roman" w:hAnsi="Times New Roman" w:cs="Times New Roman"/>
          <w:noProof/>
          <w:sz w:val="24"/>
          <w:szCs w:val="24"/>
          <w:lang w:eastAsia="en-US"/>
          <w14:ligatures w14:val="standardContextual"/>
        </w:rPr>
        <w:drawing>
          <wp:anchor distT="0" distB="0" distL="114300" distR="114300" simplePos="0" relativeHeight="251755520" behindDoc="1" locked="0" layoutInCell="1" allowOverlap="1" wp14:anchorId="434E52EA" wp14:editId="2ECFAE41">
            <wp:simplePos x="0" y="0"/>
            <wp:positionH relativeFrom="margin">
              <wp:posOffset>4853305</wp:posOffset>
            </wp:positionH>
            <wp:positionV relativeFrom="paragraph">
              <wp:posOffset>635635</wp:posOffset>
            </wp:positionV>
            <wp:extent cx="1619885" cy="1713230"/>
            <wp:effectExtent l="0" t="0" r="0" b="1270"/>
            <wp:wrapTight wrapText="bothSides">
              <wp:wrapPolygon edited="0">
                <wp:start x="0" y="0"/>
                <wp:lineTo x="0" y="21376"/>
                <wp:lineTo x="21338" y="21376"/>
                <wp:lineTo x="21338" y="0"/>
                <wp:lineTo x="0" y="0"/>
              </wp:wrapPolygon>
            </wp:wrapTight>
            <wp:docPr id="1630441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441180" name=""/>
                    <pic:cNvPicPr/>
                  </pic:nvPicPr>
                  <pic:blipFill>
                    <a:blip r:embed="rId9864">
                      <a:extLst>
                        <a:ext uri="{28A0092B-C50C-407E-A947-70E740481C1C}">
                          <a14:useLocalDpi xmlns:a14="http://schemas.microsoft.com/office/drawing/2010/main" val="0"/>
                        </a:ext>
                      </a:extLst>
                    </a:blip>
                    <a:stretch>
                      <a:fillRect/>
                    </a:stretch>
                  </pic:blipFill>
                  <pic:spPr>
                    <a:xfrm>
                      <a:off x="0" y="0"/>
                      <a:ext cx="1619885" cy="1713230"/>
                    </a:xfrm>
                    <a:prstGeom prst="rect">
                      <a:avLst/>
                    </a:prstGeom>
                  </pic:spPr>
                </pic:pic>
              </a:graphicData>
            </a:graphic>
            <wp14:sizeRelH relativeFrom="page">
              <wp14:pctWidth>0</wp14:pctWidth>
            </wp14:sizeRelH>
            <wp14:sizeRelV relativeFrom="page">
              <wp14:pctHeight>0</wp14:pctHeight>
            </wp14:sizeRelV>
          </wp:anchor>
        </w:drawing>
      </w:r>
      <w:r w:rsidRPr="00330A7E">
        <w:rPr>
          <w:rFonts w:ascii="Times New Roman" w:hAnsi="Times New Roman" w:cs="Times New Roman"/>
          <w:b/>
          <w:bCs/>
          <w:sz w:val="24"/>
          <w:szCs w:val="24"/>
        </w:rPr>
        <w:t>Câu 1.</w:t>
      </w:r>
      <w:r w:rsidRPr="00330A7E">
        <w:rPr>
          <w:rFonts w:ascii="Times New Roman" w:hAnsi="Times New Roman" w:cs="Times New Roman"/>
          <w:sz w:val="24"/>
          <w:szCs w:val="24"/>
        </w:rPr>
        <w:t xml:space="preserve"> Chỉ số hay độ </w:t>
      </w:r>
      <w:r w:rsidR="00FA344A">
        <w:rPr>
          <w:rFonts w:ascii="Times New Roman" w:hAnsi="Times New Roman" w:cs="Times New Roman"/>
          <w:position w:val="-10"/>
          <w:sz w:val="24"/>
          <w:szCs w:val="24"/>
        </w:rPr>
        <w:pict w14:anchorId="1CB6BC94">
          <v:shape id="_x0000_i6475" type="#_x0000_t75" style="width:18.75pt;height:16.5pt">
            <v:imagedata r:id="rId9865" o:title=""/>
          </v:shape>
        </w:pict>
      </w:r>
      <w:r w:rsidRPr="00330A7E">
        <w:rPr>
          <w:rFonts w:ascii="Times New Roman" w:hAnsi="Times New Roman" w:cs="Times New Roman"/>
          <w:sz w:val="24"/>
          <w:szCs w:val="24"/>
        </w:rPr>
        <w:t xml:space="preserve"> của một dung dịch được tính theo công thức: </w:t>
      </w:r>
      <w:r w:rsidR="00FA344A">
        <w:rPr>
          <w:rFonts w:ascii="Times New Roman" w:hAnsi="Times New Roman" w:cs="Times New Roman"/>
          <w:position w:val="-16"/>
          <w:sz w:val="24"/>
          <w:szCs w:val="24"/>
        </w:rPr>
        <w:pict w14:anchorId="296D431F">
          <v:shape id="_x0000_i6476" type="#_x0000_t75" style="width:81.75pt;height:21.75pt">
            <v:imagedata r:id="rId9866" o:title=""/>
          </v:shape>
        </w:pict>
      </w:r>
      <w:r w:rsidRPr="00330A7E">
        <w:rPr>
          <w:rFonts w:ascii="Times New Roman" w:hAnsi="Times New Roman" w:cs="Times New Roman"/>
          <w:sz w:val="24"/>
          <w:szCs w:val="24"/>
        </w:rPr>
        <w:t xml:space="preserve">với </w:t>
      </w:r>
      <w:r w:rsidR="00FA344A">
        <w:rPr>
          <w:rFonts w:ascii="Times New Roman" w:hAnsi="Times New Roman" w:cs="Times New Roman"/>
          <w:position w:val="-16"/>
          <w:sz w:val="24"/>
          <w:szCs w:val="24"/>
        </w:rPr>
        <w:pict w14:anchorId="5FB4CF6E">
          <v:shape id="_x0000_i6477" type="#_x0000_t75" style="width:28.5pt;height:21.75pt">
            <v:imagedata r:id="rId9867" o:title=""/>
          </v:shape>
        </w:pict>
      </w:r>
      <w:r w:rsidRPr="00330A7E">
        <w:rPr>
          <w:rFonts w:ascii="Times New Roman" w:hAnsi="Times New Roman" w:cs="Times New Roman"/>
          <w:sz w:val="24"/>
          <w:szCs w:val="24"/>
        </w:rPr>
        <w:t xml:space="preserve">là nồng độ ion hydrogen. Độ </w:t>
      </w:r>
      <w:r w:rsidR="00FA344A">
        <w:rPr>
          <w:rFonts w:ascii="Times New Roman" w:hAnsi="Times New Roman" w:cs="Times New Roman"/>
          <w:position w:val="-10"/>
          <w:sz w:val="24"/>
          <w:szCs w:val="24"/>
        </w:rPr>
        <w:pict w14:anchorId="3686A0A1">
          <v:shape id="_x0000_i6478" type="#_x0000_t75" style="width:18.75pt;height:16.5pt">
            <v:imagedata r:id="rId9868" o:title=""/>
          </v:shape>
        </w:pict>
      </w:r>
      <w:r w:rsidRPr="00330A7E">
        <w:rPr>
          <w:rFonts w:ascii="Times New Roman" w:hAnsi="Times New Roman" w:cs="Times New Roman"/>
          <w:sz w:val="24"/>
          <w:szCs w:val="24"/>
        </w:rPr>
        <w:t xml:space="preserve"> của của một loại sữa chua có </w:t>
      </w:r>
      <w:r w:rsidR="00FA344A">
        <w:rPr>
          <w:rFonts w:ascii="Times New Roman" w:hAnsi="Times New Roman" w:cs="Times New Roman"/>
          <w:position w:val="-16"/>
          <w:sz w:val="24"/>
          <w:szCs w:val="24"/>
        </w:rPr>
        <w:pict w14:anchorId="65CD0904">
          <v:shape id="_x0000_i6479" type="#_x0000_t75" style="width:65.25pt;height:21.75pt">
            <v:imagedata r:id="rId9869" o:title=""/>
          </v:shape>
        </w:pict>
      </w:r>
      <w:r w:rsidRPr="00330A7E">
        <w:rPr>
          <w:rFonts w:ascii="Times New Roman" w:hAnsi="Times New Roman" w:cs="Times New Roman"/>
          <w:sz w:val="24"/>
          <w:szCs w:val="24"/>
        </w:rPr>
        <w:t xml:space="preserve"> là bao nhiêu?</w:t>
      </w:r>
    </w:p>
    <w:p w14:paraId="1551CEBE" w14:textId="77777777" w:rsidR="00ED397D" w:rsidRPr="00330A7E" w:rsidRDefault="00ED397D" w:rsidP="00330A7E">
      <w:pPr>
        <w:spacing w:before="120" w:after="120"/>
        <w:jc w:val="both"/>
        <w:rPr>
          <w:rFonts w:ascii="Times New Roman" w:hAnsi="Times New Roman" w:cs="Times New Roman"/>
          <w:b/>
          <w:bCs/>
          <w:sz w:val="24"/>
          <w:szCs w:val="24"/>
        </w:rPr>
      </w:pPr>
    </w:p>
    <w:p w14:paraId="7E74FCBA" w14:textId="77777777" w:rsidR="00ED397D" w:rsidRPr="00330A7E" w:rsidRDefault="00ED397D" w:rsidP="00330A7E">
      <w:pPr>
        <w:spacing w:before="120" w:after="120"/>
        <w:jc w:val="both"/>
        <w:rPr>
          <w:rFonts w:ascii="Times New Roman" w:hAnsi="Times New Roman" w:cs="Times New Roman"/>
          <w:sz w:val="24"/>
          <w:szCs w:val="24"/>
        </w:rPr>
      </w:pPr>
      <w:r w:rsidRPr="00330A7E">
        <w:rPr>
          <w:rFonts w:ascii="Times New Roman" w:hAnsi="Times New Roman" w:cs="Times New Roman"/>
          <w:b/>
          <w:bCs/>
          <w:sz w:val="24"/>
          <w:szCs w:val="24"/>
        </w:rPr>
        <w:t>Câu 2.</w:t>
      </w:r>
      <w:r w:rsidRPr="00330A7E">
        <w:rPr>
          <w:rFonts w:ascii="Times New Roman" w:hAnsi="Times New Roman" w:cs="Times New Roman"/>
          <w:sz w:val="24"/>
          <w:szCs w:val="24"/>
        </w:rPr>
        <w:t xml:space="preserve"> Trong một đợt khám sức khoẻ của 50 học sinh nam lớp 12, người ta được kết quả như </w:t>
      </w:r>
      <w:r w:rsidRPr="00330A7E">
        <w:rPr>
          <w:rFonts w:ascii="Times New Roman" w:hAnsi="Times New Roman" w:cs="Times New Roman"/>
          <w:i/>
          <w:iCs/>
          <w:sz w:val="24"/>
          <w:szCs w:val="24"/>
        </w:rPr>
        <w:t xml:space="preserve">Bảng 1. </w:t>
      </w:r>
      <w:r w:rsidRPr="00330A7E">
        <w:rPr>
          <w:rFonts w:ascii="Times New Roman" w:hAnsi="Times New Roman" w:cs="Times New Roman"/>
          <w:sz w:val="24"/>
          <w:szCs w:val="24"/>
        </w:rPr>
        <w:t>Độ lệch chuẩn của mẫu số liệu ghép nhóm cho ở Bảng 1 bằng bao nhiêu centimét (làm tròn kết quả đến hàng phần mười)?</w:t>
      </w:r>
    </w:p>
    <w:p w14:paraId="69106421" w14:textId="77777777" w:rsidR="00ED397D" w:rsidRPr="00330A7E" w:rsidRDefault="00ED397D" w:rsidP="00330A7E">
      <w:pPr>
        <w:spacing w:before="120" w:after="120"/>
        <w:jc w:val="both"/>
        <w:rPr>
          <w:rFonts w:ascii="Times New Roman" w:hAnsi="Times New Roman" w:cs="Times New Roman"/>
          <w:b/>
          <w:bCs/>
          <w:sz w:val="24"/>
          <w:szCs w:val="24"/>
        </w:rPr>
      </w:pPr>
    </w:p>
    <w:p w14:paraId="34DE29DE" w14:textId="77777777" w:rsidR="00ED397D" w:rsidRPr="00330A7E" w:rsidRDefault="00ED397D" w:rsidP="00330A7E">
      <w:pPr>
        <w:spacing w:before="120" w:after="120"/>
        <w:jc w:val="both"/>
        <w:rPr>
          <w:rFonts w:ascii="Times New Roman" w:hAnsi="Times New Roman" w:cs="Times New Roman"/>
          <w:b/>
          <w:bCs/>
          <w:sz w:val="24"/>
          <w:szCs w:val="24"/>
        </w:rPr>
      </w:pPr>
    </w:p>
    <w:p w14:paraId="49F9085C" w14:textId="77777777" w:rsidR="00ED397D" w:rsidRPr="00330A7E" w:rsidRDefault="00ED397D" w:rsidP="00330A7E">
      <w:pPr>
        <w:spacing w:before="120" w:after="120"/>
        <w:jc w:val="both"/>
        <w:rPr>
          <w:rFonts w:ascii="Times New Roman" w:hAnsi="Times New Roman" w:cs="Times New Roman"/>
          <w:b/>
          <w:bCs/>
          <w:sz w:val="24"/>
          <w:szCs w:val="24"/>
        </w:rPr>
      </w:pPr>
    </w:p>
    <w:p w14:paraId="71C27BAC" w14:textId="77777777" w:rsidR="00ED397D" w:rsidRPr="00330A7E" w:rsidRDefault="00ED397D" w:rsidP="00330A7E">
      <w:pPr>
        <w:spacing w:before="120" w:after="120"/>
        <w:jc w:val="both"/>
        <w:rPr>
          <w:rFonts w:ascii="Times New Roman" w:hAnsi="Times New Roman" w:cs="Times New Roman"/>
          <w:sz w:val="24"/>
          <w:szCs w:val="24"/>
        </w:rPr>
      </w:pPr>
      <w:r w:rsidRPr="00330A7E">
        <w:rPr>
          <w:rFonts w:ascii="Times New Roman" w:hAnsi="Times New Roman" w:cs="Times New Roman"/>
          <w:b/>
          <w:bCs/>
          <w:sz w:val="24"/>
          <w:szCs w:val="24"/>
        </w:rPr>
        <w:t>Câu 3.</w:t>
      </w:r>
      <w:r w:rsidRPr="00330A7E">
        <w:rPr>
          <w:rFonts w:ascii="Times New Roman" w:hAnsi="Times New Roman" w:cs="Times New Roman"/>
          <w:sz w:val="24"/>
          <w:szCs w:val="24"/>
        </w:rPr>
        <w:t xml:space="preserve"> Một người gửi tiết kiệm một khoản tiền cố định theo thể thức lãi kép </w:t>
      </w:r>
      <w:r w:rsidR="00FA344A">
        <w:rPr>
          <w:rFonts w:ascii="Times New Roman" w:hAnsi="Times New Roman" w:cs="Times New Roman"/>
          <w:position w:val="-10"/>
          <w:sz w:val="24"/>
          <w:szCs w:val="24"/>
        </w:rPr>
        <w:pict w14:anchorId="05DFD811">
          <v:shape id="_x0000_i6480" type="#_x0000_t75" style="width:28.5pt;height:14.25pt">
            <v:imagedata r:id="rId9870" o:title=""/>
          </v:shape>
        </w:pict>
      </w:r>
      <w:r w:rsidRPr="00330A7E">
        <w:rPr>
          <w:rFonts w:ascii="Times New Roman" w:hAnsi="Times New Roman" w:cs="Times New Roman"/>
          <w:sz w:val="24"/>
          <w:szCs w:val="24"/>
        </w:rPr>
        <w:t>/tháng. Giả sử, trong nhiều tháng lãi suất không đổi và người đó không rút tiền ra. Sau ít nhất bao nhiêu tháng gửi tiết kiệm số tiền có được vượt quá 1,1 lần số tiền gửi ban đầu?</w:t>
      </w:r>
    </w:p>
    <w:p w14:paraId="4D0F75E9" w14:textId="77777777" w:rsidR="00ED397D" w:rsidRPr="00330A7E" w:rsidRDefault="00ED397D" w:rsidP="00330A7E">
      <w:pPr>
        <w:spacing w:before="120" w:after="120"/>
        <w:jc w:val="both"/>
        <w:rPr>
          <w:rFonts w:ascii="Times New Roman" w:hAnsi="Times New Roman" w:cs="Times New Roman"/>
          <w:sz w:val="24"/>
          <w:szCs w:val="24"/>
        </w:rPr>
      </w:pPr>
      <w:r w:rsidRPr="00330A7E">
        <w:rPr>
          <w:rFonts w:ascii="Times New Roman" w:hAnsi="Times New Roman" w:cs="Times New Roman"/>
          <w:b/>
          <w:bCs/>
          <w:sz w:val="24"/>
          <w:szCs w:val="24"/>
        </w:rPr>
        <w:t>Câu 4.</w:t>
      </w:r>
      <w:r w:rsidRPr="00330A7E">
        <w:rPr>
          <w:rFonts w:ascii="Times New Roman" w:hAnsi="Times New Roman" w:cs="Times New Roman"/>
          <w:sz w:val="24"/>
          <w:szCs w:val="24"/>
        </w:rPr>
        <w:t xml:space="preserve"> Bạn Hoa cần gấp một hộp quà có dạng hình lăng trụ tứ giác đều với diện tích toàn phần là </w:t>
      </w:r>
      <w:r w:rsidR="00FA344A">
        <w:rPr>
          <w:rFonts w:ascii="Times New Roman" w:hAnsi="Times New Roman" w:cs="Times New Roman"/>
          <w:position w:val="-6"/>
          <w:sz w:val="24"/>
          <w:szCs w:val="24"/>
        </w:rPr>
        <w:pict w14:anchorId="7770B015">
          <v:shape id="_x0000_i6481" type="#_x0000_t75" style="width:43.5pt;height:14.25pt">
            <v:imagedata r:id="rId9871" o:title=""/>
          </v:shape>
        </w:pict>
      </w:r>
      <w:r w:rsidRPr="00330A7E">
        <w:rPr>
          <w:rFonts w:ascii="Times New Roman" w:hAnsi="Times New Roman" w:cs="Times New Roman"/>
          <w:sz w:val="24"/>
          <w:szCs w:val="24"/>
        </w:rPr>
        <w:t xml:space="preserve"> Hộp quà mà bạn Hoa gấp được có thể tích lớn nhất bằng bao nhiêu centimét khối (làm tròn kết quả đến hàng đơn vị)?</w:t>
      </w:r>
    </w:p>
    <w:p w14:paraId="652B525F" w14:textId="77777777" w:rsidR="00ED397D" w:rsidRPr="00330A7E" w:rsidRDefault="00ED397D" w:rsidP="00330A7E">
      <w:pPr>
        <w:spacing w:before="120" w:after="120"/>
        <w:jc w:val="both"/>
        <w:rPr>
          <w:rFonts w:ascii="Times New Roman" w:hAnsi="Times New Roman" w:cs="Times New Roman"/>
          <w:sz w:val="24"/>
          <w:szCs w:val="24"/>
        </w:rPr>
      </w:pPr>
      <w:r w:rsidRPr="00330A7E">
        <w:rPr>
          <w:rFonts w:ascii="Times New Roman" w:hAnsi="Times New Roman" w:cs="Times New Roman"/>
          <w:b/>
          <w:bCs/>
          <w:sz w:val="24"/>
          <w:szCs w:val="24"/>
        </w:rPr>
        <w:t>Câu 5.</w:t>
      </w:r>
      <w:r w:rsidRPr="00330A7E">
        <w:rPr>
          <w:rFonts w:ascii="Times New Roman" w:hAnsi="Times New Roman" w:cs="Times New Roman"/>
          <w:sz w:val="24"/>
          <w:szCs w:val="24"/>
        </w:rPr>
        <w:t xml:space="preserve"> Một người cần lập một mật khẩu là một dãy gồm 6 kí tự, trong đó có 1 kí tự thuộc tập hợp </w:t>
      </w:r>
      <w:r w:rsidR="00FA344A">
        <w:rPr>
          <w:rFonts w:ascii="Times New Roman" w:hAnsi="Times New Roman" w:cs="Times New Roman"/>
          <w:position w:val="-10"/>
          <w:sz w:val="24"/>
          <w:szCs w:val="24"/>
        </w:rPr>
        <w:pict w14:anchorId="39200067">
          <v:shape id="_x0000_i6482" type="#_x0000_t75" style="width:50.25pt;height:14.25pt">
            <v:imagedata r:id="rId9872" o:title=""/>
          </v:shape>
        </w:pict>
      </w:r>
      <w:r w:rsidRPr="00330A7E">
        <w:rPr>
          <w:rFonts w:ascii="Times New Roman" w:hAnsi="Times New Roman" w:cs="Times New Roman"/>
          <w:sz w:val="24"/>
          <w:szCs w:val="24"/>
        </w:rPr>
        <w:t xml:space="preserve"> kí tự thuộc tập hợp </w:t>
      </w:r>
      <w:r w:rsidR="00FA344A">
        <w:rPr>
          <w:rFonts w:ascii="Times New Roman" w:hAnsi="Times New Roman" w:cs="Times New Roman"/>
          <w:position w:val="-10"/>
          <w:sz w:val="24"/>
          <w:szCs w:val="24"/>
        </w:rPr>
        <w:pict w14:anchorId="1BBC431E">
          <v:shape id="_x0000_i6483" type="#_x0000_t75" style="width:50.25pt;height:14.25pt">
            <v:imagedata r:id="rId9873" o:title=""/>
          </v:shape>
        </w:pict>
      </w:r>
      <w:r w:rsidRPr="00330A7E">
        <w:rPr>
          <w:rFonts w:ascii="Times New Roman" w:hAnsi="Times New Roman" w:cs="Times New Roman"/>
          <w:sz w:val="24"/>
          <w:szCs w:val="24"/>
        </w:rPr>
        <w:t xml:space="preserve"> kí tự thuộc tập hợp </w:t>
      </w:r>
      <w:r w:rsidR="00FA344A">
        <w:rPr>
          <w:rFonts w:ascii="Times New Roman" w:hAnsi="Times New Roman" w:cs="Times New Roman"/>
          <w:position w:val="-10"/>
          <w:sz w:val="24"/>
          <w:szCs w:val="24"/>
        </w:rPr>
        <w:pict w14:anchorId="20678541">
          <v:shape id="_x0000_i6484" type="#_x0000_t75" style="width:43.5pt;height:14.25pt">
            <v:imagedata r:id="rId9874" o:title=""/>
          </v:shape>
        </w:pict>
      </w:r>
      <w:r w:rsidRPr="00330A7E">
        <w:rPr>
          <w:rFonts w:ascii="Times New Roman" w:hAnsi="Times New Roman" w:cs="Times New Roman"/>
          <w:sz w:val="24"/>
          <w:szCs w:val="24"/>
        </w:rPr>
        <w:t xml:space="preserve"> 3 kí tự còn lại là 3 chữ số đôi một khác nhau. Số cách tạo một mật khẩu như vậy là bao nhiêu?</w:t>
      </w:r>
    </w:p>
    <w:p w14:paraId="4A03E179" w14:textId="77777777" w:rsidR="00ED397D" w:rsidRPr="00330A7E" w:rsidRDefault="00ED397D" w:rsidP="00330A7E">
      <w:pPr>
        <w:spacing w:before="120" w:after="120"/>
        <w:jc w:val="both"/>
        <w:rPr>
          <w:rFonts w:ascii="Times New Roman" w:hAnsi="Times New Roman" w:cs="Times New Roman"/>
          <w:sz w:val="24"/>
          <w:szCs w:val="24"/>
        </w:rPr>
      </w:pPr>
      <w:r w:rsidRPr="00330A7E">
        <w:rPr>
          <w:rFonts w:ascii="Times New Roman" w:hAnsi="Times New Roman" w:cs="Times New Roman"/>
          <w:noProof/>
          <w:sz w:val="24"/>
          <w:szCs w:val="24"/>
          <w:lang w:eastAsia="en-US"/>
          <w14:ligatures w14:val="standardContextual"/>
        </w:rPr>
        <w:drawing>
          <wp:anchor distT="0" distB="0" distL="114300" distR="114300" simplePos="0" relativeHeight="251756544" behindDoc="1" locked="0" layoutInCell="1" allowOverlap="1" wp14:anchorId="705CD159" wp14:editId="33D82617">
            <wp:simplePos x="0" y="0"/>
            <wp:positionH relativeFrom="margin">
              <wp:posOffset>4965065</wp:posOffset>
            </wp:positionH>
            <wp:positionV relativeFrom="paragraph">
              <wp:posOffset>3175</wp:posOffset>
            </wp:positionV>
            <wp:extent cx="1689100" cy="1735455"/>
            <wp:effectExtent l="0" t="0" r="6350" b="0"/>
            <wp:wrapTight wrapText="bothSides">
              <wp:wrapPolygon edited="0">
                <wp:start x="0" y="0"/>
                <wp:lineTo x="0" y="21339"/>
                <wp:lineTo x="21438" y="21339"/>
                <wp:lineTo x="21438" y="0"/>
                <wp:lineTo x="0" y="0"/>
              </wp:wrapPolygon>
            </wp:wrapTight>
            <wp:docPr id="18375590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559094" name=""/>
                    <pic:cNvPicPr/>
                  </pic:nvPicPr>
                  <pic:blipFill>
                    <a:blip r:embed="rId9875" cstate="print">
                      <a:extLst>
                        <a:ext uri="{28A0092B-C50C-407E-A947-70E740481C1C}">
                          <a14:useLocalDpi xmlns:a14="http://schemas.microsoft.com/office/drawing/2010/main" val="0"/>
                        </a:ext>
                      </a:extLst>
                    </a:blip>
                    <a:stretch>
                      <a:fillRect/>
                    </a:stretch>
                  </pic:blipFill>
                  <pic:spPr>
                    <a:xfrm>
                      <a:off x="0" y="0"/>
                      <a:ext cx="1689100" cy="1735455"/>
                    </a:xfrm>
                    <a:prstGeom prst="rect">
                      <a:avLst/>
                    </a:prstGeom>
                  </pic:spPr>
                </pic:pic>
              </a:graphicData>
            </a:graphic>
            <wp14:sizeRelH relativeFrom="page">
              <wp14:pctWidth>0</wp14:pctWidth>
            </wp14:sizeRelH>
            <wp14:sizeRelV relativeFrom="page">
              <wp14:pctHeight>0</wp14:pctHeight>
            </wp14:sizeRelV>
          </wp:anchor>
        </w:drawing>
      </w:r>
      <w:r w:rsidRPr="00330A7E">
        <w:rPr>
          <w:rFonts w:ascii="Times New Roman" w:hAnsi="Times New Roman" w:cs="Times New Roman"/>
          <w:b/>
          <w:bCs/>
          <w:sz w:val="24"/>
          <w:szCs w:val="24"/>
        </w:rPr>
        <w:t>Câu 6.</w:t>
      </w:r>
      <w:r w:rsidRPr="00330A7E">
        <w:rPr>
          <w:rFonts w:ascii="Times New Roman" w:hAnsi="Times New Roman" w:cs="Times New Roman"/>
          <w:sz w:val="24"/>
          <w:szCs w:val="24"/>
        </w:rPr>
        <w:t xml:space="preserve"> Một cổng có dạng hình parabol với chiều cao </w:t>
      </w:r>
      <w:r w:rsidR="00FA344A">
        <w:rPr>
          <w:rFonts w:ascii="Times New Roman" w:hAnsi="Times New Roman" w:cs="Times New Roman"/>
          <w:position w:val="-10"/>
          <w:sz w:val="24"/>
          <w:szCs w:val="24"/>
        </w:rPr>
        <w:pict w14:anchorId="3E6FE0A9">
          <v:shape id="_x0000_i6485" type="#_x0000_t75" style="width:21.75pt;height:14.25pt">
            <v:imagedata r:id="rId9876" o:title=""/>
          </v:shape>
        </w:pict>
      </w:r>
      <w:r w:rsidRPr="00330A7E">
        <w:rPr>
          <w:rFonts w:ascii="Times New Roman" w:hAnsi="Times New Roman" w:cs="Times New Roman"/>
          <w:sz w:val="24"/>
          <w:szCs w:val="24"/>
        </w:rPr>
        <w:t xml:space="preserve"> chiều rộng chân đế </w:t>
      </w:r>
      <w:r w:rsidR="00FA344A">
        <w:rPr>
          <w:rFonts w:ascii="Times New Roman" w:hAnsi="Times New Roman" w:cs="Times New Roman"/>
          <w:position w:val="-6"/>
          <w:sz w:val="24"/>
          <w:szCs w:val="24"/>
        </w:rPr>
        <w:pict w14:anchorId="650A8943">
          <v:shape id="_x0000_i6486" type="#_x0000_t75" style="width:21.75pt;height:14.25pt">
            <v:imagedata r:id="rId9877" o:title=""/>
          </v:shape>
        </w:pict>
      </w:r>
      <w:r w:rsidRPr="00330A7E">
        <w:rPr>
          <w:rFonts w:ascii="Times New Roman" w:hAnsi="Times New Roman" w:cs="Times New Roman"/>
          <w:sz w:val="24"/>
          <w:szCs w:val="24"/>
        </w:rPr>
        <w:t xml:space="preserve"> (Hình 5). Người ta căng hai sợi dây trang trí </w:t>
      </w:r>
      <w:r w:rsidR="00FA344A">
        <w:rPr>
          <w:rFonts w:ascii="Times New Roman" w:hAnsi="Times New Roman" w:cs="Times New Roman"/>
          <w:position w:val="-10"/>
          <w:sz w:val="24"/>
          <w:szCs w:val="24"/>
        </w:rPr>
        <w:pict w14:anchorId="6040AF52">
          <v:shape id="_x0000_i6487" type="#_x0000_t75" style="width:43.5pt;height:14.25pt">
            <v:imagedata r:id="rId9878" o:title=""/>
          </v:shape>
        </w:pict>
      </w:r>
      <w:r w:rsidRPr="00330A7E">
        <w:rPr>
          <w:rFonts w:ascii="Times New Roman" w:hAnsi="Times New Roman" w:cs="Times New Roman"/>
          <w:sz w:val="24"/>
          <w:szCs w:val="24"/>
        </w:rPr>
        <w:t xml:space="preserve"> nằm ngang, đồng thời chia cổng thành ba phần sao cho hai phần ở phía trên có diện tích bằng nhau. Tỉ số </w:t>
      </w:r>
      <w:r w:rsidR="00FA344A">
        <w:rPr>
          <w:rFonts w:ascii="Times New Roman" w:hAnsi="Times New Roman" w:cs="Times New Roman"/>
          <w:position w:val="-24"/>
          <w:sz w:val="24"/>
          <w:szCs w:val="24"/>
        </w:rPr>
        <w:pict w14:anchorId="2C92D0C8">
          <v:shape id="_x0000_i6488" type="#_x0000_t75" style="width:21.75pt;height:28.5pt">
            <v:imagedata r:id="rId9879" o:title=""/>
          </v:shape>
        </w:pict>
      </w:r>
      <w:r w:rsidRPr="00330A7E">
        <w:rPr>
          <w:rFonts w:ascii="Times New Roman" w:hAnsi="Times New Roman" w:cs="Times New Roman"/>
          <w:sz w:val="24"/>
          <w:szCs w:val="24"/>
        </w:rPr>
        <w:t xml:space="preserve"> bằng bao nhiêu (làm tròn kết quả đến hàng phần trăm)?</w:t>
      </w:r>
    </w:p>
    <w:p w14:paraId="11EDCC6E" w14:textId="77777777" w:rsidR="00ED397D" w:rsidRPr="00330A7E" w:rsidRDefault="00ED397D" w:rsidP="00330A7E">
      <w:pPr>
        <w:jc w:val="center"/>
        <w:rPr>
          <w:rFonts w:ascii="Times New Roman" w:hAnsi="Times New Roman" w:cs="Times New Roman"/>
          <w:sz w:val="24"/>
          <w:szCs w:val="24"/>
        </w:rPr>
      </w:pPr>
    </w:p>
    <w:p w14:paraId="7CBE455B" w14:textId="77777777" w:rsidR="00845FD2" w:rsidRDefault="00845FD2" w:rsidP="00845FD2">
      <w:pPr>
        <w:spacing w:after="120"/>
        <w:rPr>
          <w:rFonts w:ascii="Times New Roman" w:hAnsi="Times New Roman" w:cs="Times New Roman"/>
          <w:b/>
          <w:bCs/>
          <w:sz w:val="24"/>
          <w:szCs w:val="24"/>
        </w:rPr>
      </w:pPr>
    </w:p>
    <w:p w14:paraId="232DA067" w14:textId="339F2E41" w:rsidR="00ED397D" w:rsidRPr="00330A7E" w:rsidRDefault="00ED397D" w:rsidP="00845FD2">
      <w:pPr>
        <w:spacing w:after="120"/>
        <w:jc w:val="center"/>
        <w:rPr>
          <w:rFonts w:ascii="Times New Roman" w:hAnsi="Times New Roman" w:cs="Times New Roman"/>
          <w:b/>
          <w:sz w:val="24"/>
          <w:szCs w:val="24"/>
        </w:rPr>
      </w:pPr>
      <w:r w:rsidRPr="00330A7E">
        <w:rPr>
          <w:rFonts w:ascii="Times New Roman" w:hAnsi="Times New Roman" w:cs="Times New Roman"/>
          <w:b/>
          <w:sz w:val="24"/>
          <w:szCs w:val="24"/>
        </w:rPr>
        <w:t>ĐÁP ÁN</w:t>
      </w:r>
    </w:p>
    <w:p w14:paraId="286F4CC9"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PHẦN I. Câu trắc nghiệm nhiều phương án lựa chọn</w:t>
      </w:r>
      <w:r w:rsidRPr="00330A7E">
        <w:rPr>
          <w:rFonts w:ascii="Times New Roman" w:hAnsi="Times New Roman" w:cs="Times New Roman"/>
          <w:sz w:val="24"/>
          <w:szCs w:val="24"/>
        </w:rPr>
        <w:t>. Thí sinh trả lời từ câu 1 đến câu 12. Mỗi câu hỏi thí sinh chỉ chọn một phương án.</w:t>
      </w:r>
    </w:p>
    <w:tbl>
      <w:tblPr>
        <w:tblStyle w:val="TableGrid"/>
        <w:tblW w:w="0" w:type="auto"/>
        <w:tblLook w:val="04A0" w:firstRow="1" w:lastRow="0" w:firstColumn="1" w:lastColumn="0" w:noHBand="0" w:noVBand="1"/>
      </w:tblPr>
      <w:tblGrid>
        <w:gridCol w:w="849"/>
        <w:gridCol w:w="849"/>
        <w:gridCol w:w="849"/>
        <w:gridCol w:w="849"/>
        <w:gridCol w:w="849"/>
        <w:gridCol w:w="849"/>
        <w:gridCol w:w="850"/>
        <w:gridCol w:w="850"/>
        <w:gridCol w:w="850"/>
        <w:gridCol w:w="850"/>
        <w:gridCol w:w="850"/>
        <w:gridCol w:w="850"/>
      </w:tblGrid>
      <w:tr w:rsidR="00ED397D" w:rsidRPr="00330A7E" w14:paraId="432CF1E0" w14:textId="77777777" w:rsidTr="00330A7E">
        <w:tc>
          <w:tcPr>
            <w:tcW w:w="849" w:type="dxa"/>
          </w:tcPr>
          <w:p w14:paraId="50E18BCB" w14:textId="77777777" w:rsidR="00ED397D" w:rsidRPr="00330A7E" w:rsidRDefault="00ED397D" w:rsidP="00330A7E">
            <w:pPr>
              <w:tabs>
                <w:tab w:val="left" w:pos="720"/>
                <w:tab w:val="left" w:pos="3119"/>
                <w:tab w:val="left" w:pos="5245"/>
                <w:tab w:val="left" w:pos="7938"/>
              </w:tabs>
              <w:jc w:val="center"/>
              <w:rPr>
                <w:rFonts w:ascii="Times New Roman" w:hAnsi="Times New Roman" w:cs="Times New Roman"/>
                <w:sz w:val="24"/>
                <w:szCs w:val="24"/>
              </w:rPr>
            </w:pPr>
            <w:r w:rsidRPr="00330A7E">
              <w:rPr>
                <w:rFonts w:ascii="Times New Roman" w:hAnsi="Times New Roman" w:cs="Times New Roman"/>
                <w:sz w:val="24"/>
                <w:szCs w:val="24"/>
              </w:rPr>
              <w:t>1</w:t>
            </w:r>
          </w:p>
        </w:tc>
        <w:tc>
          <w:tcPr>
            <w:tcW w:w="849" w:type="dxa"/>
          </w:tcPr>
          <w:p w14:paraId="77BCBD3D" w14:textId="77777777" w:rsidR="00ED397D" w:rsidRPr="00330A7E" w:rsidRDefault="00ED397D" w:rsidP="00330A7E">
            <w:pPr>
              <w:tabs>
                <w:tab w:val="left" w:pos="720"/>
                <w:tab w:val="left" w:pos="3119"/>
                <w:tab w:val="left" w:pos="5245"/>
                <w:tab w:val="left" w:pos="7938"/>
              </w:tabs>
              <w:jc w:val="center"/>
              <w:rPr>
                <w:rFonts w:ascii="Times New Roman" w:hAnsi="Times New Roman" w:cs="Times New Roman"/>
                <w:sz w:val="24"/>
                <w:szCs w:val="24"/>
              </w:rPr>
            </w:pPr>
            <w:r w:rsidRPr="00330A7E">
              <w:rPr>
                <w:rFonts w:ascii="Times New Roman" w:hAnsi="Times New Roman" w:cs="Times New Roman"/>
                <w:sz w:val="24"/>
                <w:szCs w:val="24"/>
              </w:rPr>
              <w:t>2</w:t>
            </w:r>
          </w:p>
        </w:tc>
        <w:tc>
          <w:tcPr>
            <w:tcW w:w="849" w:type="dxa"/>
          </w:tcPr>
          <w:p w14:paraId="1EB4CCD7" w14:textId="77777777" w:rsidR="00ED397D" w:rsidRPr="00330A7E" w:rsidRDefault="00ED397D" w:rsidP="00330A7E">
            <w:pPr>
              <w:tabs>
                <w:tab w:val="left" w:pos="720"/>
                <w:tab w:val="left" w:pos="3119"/>
                <w:tab w:val="left" w:pos="5245"/>
                <w:tab w:val="left" w:pos="7938"/>
              </w:tabs>
              <w:jc w:val="center"/>
              <w:rPr>
                <w:rFonts w:ascii="Times New Roman" w:hAnsi="Times New Roman" w:cs="Times New Roman"/>
                <w:sz w:val="24"/>
                <w:szCs w:val="24"/>
              </w:rPr>
            </w:pPr>
            <w:r w:rsidRPr="00330A7E">
              <w:rPr>
                <w:rFonts w:ascii="Times New Roman" w:hAnsi="Times New Roman" w:cs="Times New Roman"/>
                <w:sz w:val="24"/>
                <w:szCs w:val="24"/>
              </w:rPr>
              <w:t>3</w:t>
            </w:r>
          </w:p>
        </w:tc>
        <w:tc>
          <w:tcPr>
            <w:tcW w:w="849" w:type="dxa"/>
          </w:tcPr>
          <w:p w14:paraId="19231B5D" w14:textId="77777777" w:rsidR="00ED397D" w:rsidRPr="00330A7E" w:rsidRDefault="00ED397D" w:rsidP="00330A7E">
            <w:pPr>
              <w:tabs>
                <w:tab w:val="left" w:pos="720"/>
                <w:tab w:val="left" w:pos="3119"/>
                <w:tab w:val="left" w:pos="5245"/>
                <w:tab w:val="left" w:pos="7938"/>
              </w:tabs>
              <w:jc w:val="center"/>
              <w:rPr>
                <w:rFonts w:ascii="Times New Roman" w:hAnsi="Times New Roman" w:cs="Times New Roman"/>
                <w:sz w:val="24"/>
                <w:szCs w:val="24"/>
              </w:rPr>
            </w:pPr>
            <w:r w:rsidRPr="00330A7E">
              <w:rPr>
                <w:rFonts w:ascii="Times New Roman" w:hAnsi="Times New Roman" w:cs="Times New Roman"/>
                <w:sz w:val="24"/>
                <w:szCs w:val="24"/>
              </w:rPr>
              <w:t>4</w:t>
            </w:r>
          </w:p>
        </w:tc>
        <w:tc>
          <w:tcPr>
            <w:tcW w:w="849" w:type="dxa"/>
          </w:tcPr>
          <w:p w14:paraId="72DD8EA8" w14:textId="77777777" w:rsidR="00ED397D" w:rsidRPr="00330A7E" w:rsidRDefault="00ED397D" w:rsidP="00330A7E">
            <w:pPr>
              <w:tabs>
                <w:tab w:val="left" w:pos="720"/>
                <w:tab w:val="left" w:pos="3119"/>
                <w:tab w:val="left" w:pos="5245"/>
                <w:tab w:val="left" w:pos="7938"/>
              </w:tabs>
              <w:jc w:val="center"/>
              <w:rPr>
                <w:rFonts w:ascii="Times New Roman" w:hAnsi="Times New Roman" w:cs="Times New Roman"/>
                <w:sz w:val="24"/>
                <w:szCs w:val="24"/>
              </w:rPr>
            </w:pPr>
            <w:r w:rsidRPr="00330A7E">
              <w:rPr>
                <w:rFonts w:ascii="Times New Roman" w:hAnsi="Times New Roman" w:cs="Times New Roman"/>
                <w:sz w:val="24"/>
                <w:szCs w:val="24"/>
              </w:rPr>
              <w:t>5</w:t>
            </w:r>
          </w:p>
        </w:tc>
        <w:tc>
          <w:tcPr>
            <w:tcW w:w="849" w:type="dxa"/>
          </w:tcPr>
          <w:p w14:paraId="38B6B4FF" w14:textId="77777777" w:rsidR="00ED397D" w:rsidRPr="00330A7E" w:rsidRDefault="00ED397D" w:rsidP="00330A7E">
            <w:pPr>
              <w:tabs>
                <w:tab w:val="left" w:pos="720"/>
                <w:tab w:val="left" w:pos="3119"/>
                <w:tab w:val="left" w:pos="5245"/>
                <w:tab w:val="left" w:pos="7938"/>
              </w:tabs>
              <w:jc w:val="center"/>
              <w:rPr>
                <w:rFonts w:ascii="Times New Roman" w:hAnsi="Times New Roman" w:cs="Times New Roman"/>
                <w:sz w:val="24"/>
                <w:szCs w:val="24"/>
              </w:rPr>
            </w:pPr>
            <w:r w:rsidRPr="00330A7E">
              <w:rPr>
                <w:rFonts w:ascii="Times New Roman" w:hAnsi="Times New Roman" w:cs="Times New Roman"/>
                <w:sz w:val="24"/>
                <w:szCs w:val="24"/>
              </w:rPr>
              <w:t>6</w:t>
            </w:r>
          </w:p>
        </w:tc>
        <w:tc>
          <w:tcPr>
            <w:tcW w:w="850" w:type="dxa"/>
          </w:tcPr>
          <w:p w14:paraId="544A7F1D" w14:textId="77777777" w:rsidR="00ED397D" w:rsidRPr="00330A7E" w:rsidRDefault="00ED397D" w:rsidP="00330A7E">
            <w:pPr>
              <w:tabs>
                <w:tab w:val="left" w:pos="720"/>
                <w:tab w:val="left" w:pos="3119"/>
                <w:tab w:val="left" w:pos="5245"/>
                <w:tab w:val="left" w:pos="7938"/>
              </w:tabs>
              <w:jc w:val="center"/>
              <w:rPr>
                <w:rFonts w:ascii="Times New Roman" w:hAnsi="Times New Roman" w:cs="Times New Roman"/>
                <w:sz w:val="24"/>
                <w:szCs w:val="24"/>
              </w:rPr>
            </w:pPr>
            <w:r w:rsidRPr="00330A7E">
              <w:rPr>
                <w:rFonts w:ascii="Times New Roman" w:hAnsi="Times New Roman" w:cs="Times New Roman"/>
                <w:sz w:val="24"/>
                <w:szCs w:val="24"/>
              </w:rPr>
              <w:t>7</w:t>
            </w:r>
          </w:p>
        </w:tc>
        <w:tc>
          <w:tcPr>
            <w:tcW w:w="850" w:type="dxa"/>
          </w:tcPr>
          <w:p w14:paraId="48FB6BA1" w14:textId="77777777" w:rsidR="00ED397D" w:rsidRPr="00330A7E" w:rsidRDefault="00ED397D" w:rsidP="00330A7E">
            <w:pPr>
              <w:tabs>
                <w:tab w:val="left" w:pos="720"/>
                <w:tab w:val="left" w:pos="3119"/>
                <w:tab w:val="left" w:pos="5245"/>
                <w:tab w:val="left" w:pos="7938"/>
              </w:tabs>
              <w:jc w:val="center"/>
              <w:rPr>
                <w:rFonts w:ascii="Times New Roman" w:hAnsi="Times New Roman" w:cs="Times New Roman"/>
                <w:sz w:val="24"/>
                <w:szCs w:val="24"/>
              </w:rPr>
            </w:pPr>
            <w:r w:rsidRPr="00330A7E">
              <w:rPr>
                <w:rFonts w:ascii="Times New Roman" w:hAnsi="Times New Roman" w:cs="Times New Roman"/>
                <w:sz w:val="24"/>
                <w:szCs w:val="24"/>
              </w:rPr>
              <w:t>8</w:t>
            </w:r>
          </w:p>
        </w:tc>
        <w:tc>
          <w:tcPr>
            <w:tcW w:w="850" w:type="dxa"/>
          </w:tcPr>
          <w:p w14:paraId="705CCF22" w14:textId="77777777" w:rsidR="00ED397D" w:rsidRPr="00330A7E" w:rsidRDefault="00ED397D" w:rsidP="00330A7E">
            <w:pPr>
              <w:tabs>
                <w:tab w:val="left" w:pos="720"/>
                <w:tab w:val="left" w:pos="3119"/>
                <w:tab w:val="left" w:pos="5245"/>
                <w:tab w:val="left" w:pos="7938"/>
              </w:tabs>
              <w:jc w:val="center"/>
              <w:rPr>
                <w:rFonts w:ascii="Times New Roman" w:hAnsi="Times New Roman" w:cs="Times New Roman"/>
                <w:sz w:val="24"/>
                <w:szCs w:val="24"/>
              </w:rPr>
            </w:pPr>
            <w:r w:rsidRPr="00330A7E">
              <w:rPr>
                <w:rFonts w:ascii="Times New Roman" w:hAnsi="Times New Roman" w:cs="Times New Roman"/>
                <w:sz w:val="24"/>
                <w:szCs w:val="24"/>
              </w:rPr>
              <w:t>9</w:t>
            </w:r>
          </w:p>
        </w:tc>
        <w:tc>
          <w:tcPr>
            <w:tcW w:w="850" w:type="dxa"/>
          </w:tcPr>
          <w:p w14:paraId="33834EC7" w14:textId="77777777" w:rsidR="00ED397D" w:rsidRPr="00330A7E" w:rsidRDefault="00ED397D" w:rsidP="00330A7E">
            <w:pPr>
              <w:tabs>
                <w:tab w:val="left" w:pos="720"/>
                <w:tab w:val="left" w:pos="3119"/>
                <w:tab w:val="left" w:pos="5245"/>
                <w:tab w:val="left" w:pos="7938"/>
              </w:tabs>
              <w:jc w:val="center"/>
              <w:rPr>
                <w:rFonts w:ascii="Times New Roman" w:hAnsi="Times New Roman" w:cs="Times New Roman"/>
                <w:sz w:val="24"/>
                <w:szCs w:val="24"/>
              </w:rPr>
            </w:pPr>
            <w:r w:rsidRPr="00330A7E">
              <w:rPr>
                <w:rFonts w:ascii="Times New Roman" w:hAnsi="Times New Roman" w:cs="Times New Roman"/>
                <w:sz w:val="24"/>
                <w:szCs w:val="24"/>
              </w:rPr>
              <w:t>10</w:t>
            </w:r>
          </w:p>
        </w:tc>
        <w:tc>
          <w:tcPr>
            <w:tcW w:w="850" w:type="dxa"/>
          </w:tcPr>
          <w:p w14:paraId="4F71F2D9" w14:textId="77777777" w:rsidR="00ED397D" w:rsidRPr="00330A7E" w:rsidRDefault="00ED397D" w:rsidP="00330A7E">
            <w:pPr>
              <w:tabs>
                <w:tab w:val="left" w:pos="720"/>
                <w:tab w:val="left" w:pos="3119"/>
                <w:tab w:val="left" w:pos="5245"/>
                <w:tab w:val="left" w:pos="7938"/>
              </w:tabs>
              <w:jc w:val="center"/>
              <w:rPr>
                <w:rFonts w:ascii="Times New Roman" w:hAnsi="Times New Roman" w:cs="Times New Roman"/>
                <w:sz w:val="24"/>
                <w:szCs w:val="24"/>
              </w:rPr>
            </w:pPr>
            <w:r w:rsidRPr="00330A7E">
              <w:rPr>
                <w:rFonts w:ascii="Times New Roman" w:hAnsi="Times New Roman" w:cs="Times New Roman"/>
                <w:sz w:val="24"/>
                <w:szCs w:val="24"/>
              </w:rPr>
              <w:t>11</w:t>
            </w:r>
          </w:p>
        </w:tc>
        <w:tc>
          <w:tcPr>
            <w:tcW w:w="850" w:type="dxa"/>
          </w:tcPr>
          <w:p w14:paraId="617E3E67" w14:textId="77777777" w:rsidR="00ED397D" w:rsidRPr="00330A7E" w:rsidRDefault="00ED397D" w:rsidP="00330A7E">
            <w:pPr>
              <w:tabs>
                <w:tab w:val="left" w:pos="720"/>
                <w:tab w:val="left" w:pos="3119"/>
                <w:tab w:val="left" w:pos="5245"/>
                <w:tab w:val="left" w:pos="7938"/>
              </w:tabs>
              <w:jc w:val="center"/>
              <w:rPr>
                <w:rFonts w:ascii="Times New Roman" w:hAnsi="Times New Roman" w:cs="Times New Roman"/>
                <w:sz w:val="24"/>
                <w:szCs w:val="24"/>
              </w:rPr>
            </w:pPr>
            <w:r w:rsidRPr="00330A7E">
              <w:rPr>
                <w:rFonts w:ascii="Times New Roman" w:hAnsi="Times New Roman" w:cs="Times New Roman"/>
                <w:sz w:val="24"/>
                <w:szCs w:val="24"/>
              </w:rPr>
              <w:t>12</w:t>
            </w:r>
          </w:p>
        </w:tc>
      </w:tr>
      <w:tr w:rsidR="00ED397D" w:rsidRPr="00330A7E" w14:paraId="59DD2411" w14:textId="77777777" w:rsidTr="00330A7E">
        <w:tc>
          <w:tcPr>
            <w:tcW w:w="849" w:type="dxa"/>
          </w:tcPr>
          <w:p w14:paraId="2E47ECE7" w14:textId="77777777" w:rsidR="00ED397D" w:rsidRPr="00330A7E" w:rsidRDefault="00ED397D" w:rsidP="00330A7E">
            <w:pPr>
              <w:tabs>
                <w:tab w:val="left" w:pos="720"/>
                <w:tab w:val="left" w:pos="3119"/>
                <w:tab w:val="left" w:pos="5245"/>
                <w:tab w:val="left" w:pos="7938"/>
              </w:tabs>
              <w:jc w:val="center"/>
              <w:rPr>
                <w:rFonts w:ascii="Times New Roman" w:hAnsi="Times New Roman" w:cs="Times New Roman"/>
                <w:sz w:val="24"/>
                <w:szCs w:val="24"/>
              </w:rPr>
            </w:pPr>
            <w:r w:rsidRPr="00330A7E">
              <w:rPr>
                <w:rFonts w:ascii="Times New Roman" w:hAnsi="Times New Roman" w:cs="Times New Roman"/>
                <w:sz w:val="24"/>
                <w:szCs w:val="24"/>
              </w:rPr>
              <w:t>B</w:t>
            </w:r>
          </w:p>
        </w:tc>
        <w:tc>
          <w:tcPr>
            <w:tcW w:w="849" w:type="dxa"/>
          </w:tcPr>
          <w:p w14:paraId="18581B2F" w14:textId="77777777" w:rsidR="00ED397D" w:rsidRPr="00330A7E" w:rsidRDefault="00ED397D" w:rsidP="00330A7E">
            <w:pPr>
              <w:tabs>
                <w:tab w:val="left" w:pos="720"/>
                <w:tab w:val="left" w:pos="3119"/>
                <w:tab w:val="left" w:pos="5245"/>
                <w:tab w:val="left" w:pos="7938"/>
              </w:tabs>
              <w:jc w:val="center"/>
              <w:rPr>
                <w:rFonts w:ascii="Times New Roman" w:hAnsi="Times New Roman" w:cs="Times New Roman"/>
                <w:sz w:val="24"/>
                <w:szCs w:val="24"/>
              </w:rPr>
            </w:pPr>
            <w:r w:rsidRPr="00330A7E">
              <w:rPr>
                <w:rFonts w:ascii="Times New Roman" w:hAnsi="Times New Roman" w:cs="Times New Roman"/>
                <w:sz w:val="24"/>
                <w:szCs w:val="24"/>
              </w:rPr>
              <w:t>A</w:t>
            </w:r>
          </w:p>
        </w:tc>
        <w:tc>
          <w:tcPr>
            <w:tcW w:w="849" w:type="dxa"/>
          </w:tcPr>
          <w:p w14:paraId="07179592" w14:textId="77777777" w:rsidR="00ED397D" w:rsidRPr="00330A7E" w:rsidRDefault="00ED397D" w:rsidP="00330A7E">
            <w:pPr>
              <w:tabs>
                <w:tab w:val="left" w:pos="720"/>
                <w:tab w:val="left" w:pos="3119"/>
                <w:tab w:val="left" w:pos="5245"/>
                <w:tab w:val="left" w:pos="7938"/>
              </w:tabs>
              <w:jc w:val="center"/>
              <w:rPr>
                <w:rFonts w:ascii="Times New Roman" w:hAnsi="Times New Roman" w:cs="Times New Roman"/>
                <w:sz w:val="24"/>
                <w:szCs w:val="24"/>
              </w:rPr>
            </w:pPr>
            <w:r w:rsidRPr="00330A7E">
              <w:rPr>
                <w:rFonts w:ascii="Times New Roman" w:hAnsi="Times New Roman" w:cs="Times New Roman"/>
                <w:sz w:val="24"/>
                <w:szCs w:val="24"/>
              </w:rPr>
              <w:t>D</w:t>
            </w:r>
          </w:p>
        </w:tc>
        <w:tc>
          <w:tcPr>
            <w:tcW w:w="849" w:type="dxa"/>
          </w:tcPr>
          <w:p w14:paraId="2ED1BE0F" w14:textId="77777777" w:rsidR="00ED397D" w:rsidRPr="00330A7E" w:rsidRDefault="00ED397D" w:rsidP="00330A7E">
            <w:pPr>
              <w:tabs>
                <w:tab w:val="left" w:pos="720"/>
                <w:tab w:val="left" w:pos="3119"/>
                <w:tab w:val="left" w:pos="5245"/>
                <w:tab w:val="left" w:pos="7938"/>
              </w:tabs>
              <w:jc w:val="center"/>
              <w:rPr>
                <w:rFonts w:ascii="Times New Roman" w:hAnsi="Times New Roman" w:cs="Times New Roman"/>
                <w:sz w:val="24"/>
                <w:szCs w:val="24"/>
              </w:rPr>
            </w:pPr>
            <w:r w:rsidRPr="00330A7E">
              <w:rPr>
                <w:rFonts w:ascii="Times New Roman" w:hAnsi="Times New Roman" w:cs="Times New Roman"/>
                <w:sz w:val="24"/>
                <w:szCs w:val="24"/>
              </w:rPr>
              <w:t>A</w:t>
            </w:r>
          </w:p>
        </w:tc>
        <w:tc>
          <w:tcPr>
            <w:tcW w:w="849" w:type="dxa"/>
          </w:tcPr>
          <w:p w14:paraId="3F750BE2" w14:textId="77777777" w:rsidR="00ED397D" w:rsidRPr="00330A7E" w:rsidRDefault="00ED397D" w:rsidP="00330A7E">
            <w:pPr>
              <w:tabs>
                <w:tab w:val="left" w:pos="720"/>
                <w:tab w:val="left" w:pos="3119"/>
                <w:tab w:val="left" w:pos="5245"/>
                <w:tab w:val="left" w:pos="7938"/>
              </w:tabs>
              <w:jc w:val="center"/>
              <w:rPr>
                <w:rFonts w:ascii="Times New Roman" w:hAnsi="Times New Roman" w:cs="Times New Roman"/>
                <w:sz w:val="24"/>
                <w:szCs w:val="24"/>
              </w:rPr>
            </w:pPr>
            <w:r w:rsidRPr="00330A7E">
              <w:rPr>
                <w:rFonts w:ascii="Times New Roman" w:hAnsi="Times New Roman" w:cs="Times New Roman"/>
                <w:sz w:val="24"/>
                <w:szCs w:val="24"/>
              </w:rPr>
              <w:t>D</w:t>
            </w:r>
          </w:p>
        </w:tc>
        <w:tc>
          <w:tcPr>
            <w:tcW w:w="849" w:type="dxa"/>
          </w:tcPr>
          <w:p w14:paraId="0855AD0E" w14:textId="77777777" w:rsidR="00ED397D" w:rsidRPr="00330A7E" w:rsidRDefault="00ED397D" w:rsidP="00330A7E">
            <w:pPr>
              <w:tabs>
                <w:tab w:val="left" w:pos="720"/>
                <w:tab w:val="left" w:pos="3119"/>
                <w:tab w:val="left" w:pos="5245"/>
                <w:tab w:val="left" w:pos="7938"/>
              </w:tabs>
              <w:jc w:val="center"/>
              <w:rPr>
                <w:rFonts w:ascii="Times New Roman" w:hAnsi="Times New Roman" w:cs="Times New Roman"/>
                <w:sz w:val="24"/>
                <w:szCs w:val="24"/>
              </w:rPr>
            </w:pPr>
            <w:r w:rsidRPr="00330A7E">
              <w:rPr>
                <w:rFonts w:ascii="Times New Roman" w:hAnsi="Times New Roman" w:cs="Times New Roman"/>
                <w:sz w:val="24"/>
                <w:szCs w:val="24"/>
              </w:rPr>
              <w:t>B</w:t>
            </w:r>
          </w:p>
        </w:tc>
        <w:tc>
          <w:tcPr>
            <w:tcW w:w="850" w:type="dxa"/>
          </w:tcPr>
          <w:p w14:paraId="59DC9E4B" w14:textId="77777777" w:rsidR="00ED397D" w:rsidRPr="00330A7E" w:rsidRDefault="00ED397D" w:rsidP="00330A7E">
            <w:pPr>
              <w:tabs>
                <w:tab w:val="left" w:pos="720"/>
                <w:tab w:val="left" w:pos="3119"/>
                <w:tab w:val="left" w:pos="5245"/>
                <w:tab w:val="left" w:pos="7938"/>
              </w:tabs>
              <w:jc w:val="center"/>
              <w:rPr>
                <w:rFonts w:ascii="Times New Roman" w:hAnsi="Times New Roman" w:cs="Times New Roman"/>
                <w:sz w:val="24"/>
                <w:szCs w:val="24"/>
              </w:rPr>
            </w:pPr>
            <w:r w:rsidRPr="00330A7E">
              <w:rPr>
                <w:rFonts w:ascii="Times New Roman" w:hAnsi="Times New Roman" w:cs="Times New Roman"/>
                <w:sz w:val="24"/>
                <w:szCs w:val="24"/>
              </w:rPr>
              <w:t>B</w:t>
            </w:r>
          </w:p>
        </w:tc>
        <w:tc>
          <w:tcPr>
            <w:tcW w:w="850" w:type="dxa"/>
          </w:tcPr>
          <w:p w14:paraId="7FB18386" w14:textId="77777777" w:rsidR="00ED397D" w:rsidRPr="00330A7E" w:rsidRDefault="00ED397D" w:rsidP="00330A7E">
            <w:pPr>
              <w:tabs>
                <w:tab w:val="left" w:pos="720"/>
                <w:tab w:val="left" w:pos="3119"/>
                <w:tab w:val="left" w:pos="5245"/>
                <w:tab w:val="left" w:pos="7938"/>
              </w:tabs>
              <w:jc w:val="center"/>
              <w:rPr>
                <w:rFonts w:ascii="Times New Roman" w:hAnsi="Times New Roman" w:cs="Times New Roman"/>
                <w:sz w:val="24"/>
                <w:szCs w:val="24"/>
              </w:rPr>
            </w:pPr>
            <w:r w:rsidRPr="00330A7E">
              <w:rPr>
                <w:rFonts w:ascii="Times New Roman" w:hAnsi="Times New Roman" w:cs="Times New Roman"/>
                <w:sz w:val="24"/>
                <w:szCs w:val="24"/>
              </w:rPr>
              <w:t>C</w:t>
            </w:r>
          </w:p>
        </w:tc>
        <w:tc>
          <w:tcPr>
            <w:tcW w:w="850" w:type="dxa"/>
          </w:tcPr>
          <w:p w14:paraId="580FBB8A" w14:textId="77777777" w:rsidR="00ED397D" w:rsidRPr="00330A7E" w:rsidRDefault="00ED397D" w:rsidP="00330A7E">
            <w:pPr>
              <w:tabs>
                <w:tab w:val="left" w:pos="720"/>
                <w:tab w:val="left" w:pos="3119"/>
                <w:tab w:val="left" w:pos="5245"/>
                <w:tab w:val="left" w:pos="7938"/>
              </w:tabs>
              <w:jc w:val="center"/>
              <w:rPr>
                <w:rFonts w:ascii="Times New Roman" w:hAnsi="Times New Roman" w:cs="Times New Roman"/>
                <w:sz w:val="24"/>
                <w:szCs w:val="24"/>
              </w:rPr>
            </w:pPr>
            <w:r w:rsidRPr="00330A7E">
              <w:rPr>
                <w:rFonts w:ascii="Times New Roman" w:hAnsi="Times New Roman" w:cs="Times New Roman"/>
                <w:sz w:val="24"/>
                <w:szCs w:val="24"/>
              </w:rPr>
              <w:t>D</w:t>
            </w:r>
          </w:p>
        </w:tc>
        <w:tc>
          <w:tcPr>
            <w:tcW w:w="850" w:type="dxa"/>
          </w:tcPr>
          <w:p w14:paraId="6E9A93BE" w14:textId="77777777" w:rsidR="00ED397D" w:rsidRPr="00330A7E" w:rsidRDefault="00ED397D" w:rsidP="00330A7E">
            <w:pPr>
              <w:tabs>
                <w:tab w:val="left" w:pos="720"/>
                <w:tab w:val="left" w:pos="3119"/>
                <w:tab w:val="left" w:pos="5245"/>
                <w:tab w:val="left" w:pos="7938"/>
              </w:tabs>
              <w:jc w:val="center"/>
              <w:rPr>
                <w:rFonts w:ascii="Times New Roman" w:hAnsi="Times New Roman" w:cs="Times New Roman"/>
                <w:sz w:val="24"/>
                <w:szCs w:val="24"/>
              </w:rPr>
            </w:pPr>
            <w:r w:rsidRPr="00330A7E">
              <w:rPr>
                <w:rFonts w:ascii="Times New Roman" w:hAnsi="Times New Roman" w:cs="Times New Roman"/>
                <w:sz w:val="24"/>
                <w:szCs w:val="24"/>
              </w:rPr>
              <w:t>A</w:t>
            </w:r>
          </w:p>
        </w:tc>
        <w:tc>
          <w:tcPr>
            <w:tcW w:w="850" w:type="dxa"/>
          </w:tcPr>
          <w:p w14:paraId="3B22CE78" w14:textId="77777777" w:rsidR="00ED397D" w:rsidRPr="00330A7E" w:rsidRDefault="00ED397D" w:rsidP="00330A7E">
            <w:pPr>
              <w:tabs>
                <w:tab w:val="left" w:pos="720"/>
                <w:tab w:val="left" w:pos="3119"/>
                <w:tab w:val="left" w:pos="5245"/>
                <w:tab w:val="left" w:pos="7938"/>
              </w:tabs>
              <w:jc w:val="center"/>
              <w:rPr>
                <w:rFonts w:ascii="Times New Roman" w:hAnsi="Times New Roman" w:cs="Times New Roman"/>
                <w:sz w:val="24"/>
                <w:szCs w:val="24"/>
              </w:rPr>
            </w:pPr>
            <w:r w:rsidRPr="00330A7E">
              <w:rPr>
                <w:rFonts w:ascii="Times New Roman" w:hAnsi="Times New Roman" w:cs="Times New Roman"/>
                <w:sz w:val="24"/>
                <w:szCs w:val="24"/>
              </w:rPr>
              <w:t>B</w:t>
            </w:r>
          </w:p>
        </w:tc>
        <w:tc>
          <w:tcPr>
            <w:tcW w:w="850" w:type="dxa"/>
          </w:tcPr>
          <w:p w14:paraId="4157A18B" w14:textId="77777777" w:rsidR="00ED397D" w:rsidRPr="00330A7E" w:rsidRDefault="00ED397D" w:rsidP="00330A7E">
            <w:pPr>
              <w:tabs>
                <w:tab w:val="left" w:pos="720"/>
                <w:tab w:val="left" w:pos="3119"/>
                <w:tab w:val="left" w:pos="5245"/>
                <w:tab w:val="left" w:pos="7938"/>
              </w:tabs>
              <w:jc w:val="center"/>
              <w:rPr>
                <w:rFonts w:ascii="Times New Roman" w:hAnsi="Times New Roman" w:cs="Times New Roman"/>
                <w:sz w:val="24"/>
                <w:szCs w:val="24"/>
              </w:rPr>
            </w:pPr>
            <w:r w:rsidRPr="00330A7E">
              <w:rPr>
                <w:rFonts w:ascii="Times New Roman" w:hAnsi="Times New Roman" w:cs="Times New Roman"/>
                <w:sz w:val="24"/>
                <w:szCs w:val="24"/>
              </w:rPr>
              <w:t>B</w:t>
            </w:r>
          </w:p>
        </w:tc>
      </w:tr>
    </w:tbl>
    <w:p w14:paraId="13BD8076" w14:textId="77777777" w:rsidR="00ED397D" w:rsidRPr="00330A7E" w:rsidRDefault="00ED397D" w:rsidP="00330A7E">
      <w:pPr>
        <w:tabs>
          <w:tab w:val="left" w:pos="720"/>
          <w:tab w:val="left" w:pos="3119"/>
          <w:tab w:val="left" w:pos="5245"/>
          <w:tab w:val="left" w:pos="7938"/>
        </w:tabs>
        <w:rPr>
          <w:rFonts w:ascii="Times New Roman" w:hAnsi="Times New Roman" w:cs="Times New Roman"/>
          <w:sz w:val="24"/>
          <w:szCs w:val="24"/>
        </w:rPr>
      </w:pPr>
    </w:p>
    <w:p w14:paraId="67F5F200"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b/>
          <w:bCs/>
          <w:sz w:val="24"/>
          <w:szCs w:val="24"/>
        </w:rPr>
        <w:t>PHẦN II. Câu trắc nghiệm đúng sai</w:t>
      </w:r>
    </w:p>
    <w:p w14:paraId="6151E09C"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b/>
          <w:bCs/>
          <w:sz w:val="24"/>
          <w:szCs w:val="24"/>
        </w:rPr>
        <w:t>Câu 1.</w:t>
      </w:r>
      <w:r w:rsidRPr="00330A7E">
        <w:rPr>
          <w:rFonts w:ascii="Times New Roman" w:hAnsi="Times New Roman" w:cs="Times New Roman"/>
          <w:sz w:val="24"/>
          <w:szCs w:val="24"/>
        </w:rPr>
        <w:t xml:space="preserve"> Ta có: </w:t>
      </w:r>
      <w:r w:rsidR="00FA344A">
        <w:rPr>
          <w:rFonts w:ascii="Times New Roman" w:hAnsi="Times New Roman" w:cs="Times New Roman"/>
          <w:position w:val="-10"/>
          <w:sz w:val="24"/>
          <w:szCs w:val="24"/>
        </w:rPr>
        <w:pict w14:anchorId="17604307">
          <v:shape id="_x0000_i6489" type="#_x0000_t75" style="width:86.25pt;height:14.25pt">
            <v:imagedata r:id="rId9880" o:title=""/>
          </v:shape>
        </w:pict>
      </w:r>
      <w:r w:rsidRPr="00330A7E">
        <w:rPr>
          <w:rFonts w:ascii="Times New Roman" w:hAnsi="Times New Roman" w:cs="Times New Roman"/>
          <w:sz w:val="24"/>
          <w:szCs w:val="24"/>
        </w:rPr>
        <w:t xml:space="preserve"> và </w:t>
      </w:r>
      <w:r w:rsidR="00FA344A">
        <w:rPr>
          <w:rFonts w:ascii="Times New Roman" w:hAnsi="Times New Roman" w:cs="Times New Roman"/>
          <w:position w:val="-24"/>
          <w:sz w:val="24"/>
          <w:szCs w:val="24"/>
        </w:rPr>
        <w:pict w14:anchorId="62F82A20">
          <v:shape id="_x0000_i6490" type="#_x0000_t75" style="width:172.5pt;height:28.5pt">
            <v:imagedata r:id="rId9881" o:title=""/>
          </v:shape>
        </w:pict>
      </w:r>
    </w:p>
    <w:p w14:paraId="1D22AF1E"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Khi đó, với </w:t>
      </w:r>
      <w:r w:rsidR="00FA344A">
        <w:rPr>
          <w:rFonts w:ascii="Times New Roman" w:hAnsi="Times New Roman" w:cs="Times New Roman"/>
          <w:position w:val="-10"/>
          <w:sz w:val="24"/>
          <w:szCs w:val="24"/>
        </w:rPr>
        <w:pict w14:anchorId="6574EB82">
          <v:shape id="_x0000_i6491" type="#_x0000_t75" style="width:50.25pt;height:14.25pt">
            <v:imagedata r:id="rId9882" o:title=""/>
          </v:shape>
        </w:pict>
      </w:r>
      <w:r w:rsidRPr="00330A7E">
        <w:rPr>
          <w:rFonts w:ascii="Times New Roman" w:hAnsi="Times New Roman" w:cs="Times New Roman"/>
          <w:sz w:val="24"/>
          <w:szCs w:val="24"/>
        </w:rPr>
        <w:t xml:space="preserve"> thì </w:t>
      </w:r>
      <w:r w:rsidR="00FA344A">
        <w:rPr>
          <w:rFonts w:ascii="Times New Roman" w:hAnsi="Times New Roman" w:cs="Times New Roman"/>
          <w:position w:val="-24"/>
          <w:sz w:val="24"/>
          <w:szCs w:val="24"/>
        </w:rPr>
        <w:pict w14:anchorId="517BCAEB">
          <v:shape id="_x0000_i6492" type="#_x0000_t75" style="width:36pt;height:28.5pt">
            <v:imagedata r:id="rId9883" o:title=""/>
          </v:shape>
        </w:pict>
      </w:r>
    </w:p>
    <w:p w14:paraId="56A4E1B2"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Ta có: </w:t>
      </w:r>
      <w:r w:rsidR="00FA344A">
        <w:rPr>
          <w:rFonts w:ascii="Times New Roman" w:hAnsi="Times New Roman" w:cs="Times New Roman"/>
          <w:position w:val="-28"/>
          <w:sz w:val="24"/>
          <w:szCs w:val="24"/>
        </w:rPr>
        <w:pict w14:anchorId="15247A68">
          <v:shape id="_x0000_i6493" type="#_x0000_t75" style="width:186.75pt;height:36pt">
            <v:imagedata r:id="rId9884" o:title=""/>
          </v:shape>
        </w:pict>
      </w:r>
      <w:r w:rsidRPr="00330A7E">
        <w:rPr>
          <w:rFonts w:ascii="Times New Roman" w:hAnsi="Times New Roman" w:cs="Times New Roman"/>
          <w:sz w:val="24"/>
          <w:szCs w:val="24"/>
        </w:rPr>
        <w:t xml:space="preserve"> Vậy giá trị nhỏ nhất của hàm số </w:t>
      </w:r>
      <w:r w:rsidR="00FA344A">
        <w:rPr>
          <w:rFonts w:ascii="Times New Roman" w:hAnsi="Times New Roman" w:cs="Times New Roman"/>
          <w:position w:val="-10"/>
          <w:sz w:val="24"/>
          <w:szCs w:val="24"/>
        </w:rPr>
        <w:pict w14:anchorId="3378A3E0">
          <v:shape id="_x0000_i6494" type="#_x0000_t75" style="width:86.25pt;height:14.25pt">
            <v:imagedata r:id="rId9885" o:title=""/>
          </v:shape>
        </w:pict>
      </w:r>
      <w:r w:rsidRPr="00330A7E">
        <w:rPr>
          <w:rFonts w:ascii="Times New Roman" w:hAnsi="Times New Roman" w:cs="Times New Roman"/>
          <w:sz w:val="24"/>
          <w:szCs w:val="24"/>
        </w:rPr>
        <w:t xml:space="preserve"> trên đoạn </w:t>
      </w:r>
      <w:r w:rsidR="00FA344A">
        <w:rPr>
          <w:rFonts w:ascii="Times New Roman" w:hAnsi="Times New Roman" w:cs="Times New Roman"/>
          <w:position w:val="-10"/>
          <w:sz w:val="24"/>
          <w:szCs w:val="24"/>
        </w:rPr>
        <w:pict w14:anchorId="363395C7">
          <v:shape id="_x0000_i6495" type="#_x0000_t75" style="width:28.5pt;height:14.25pt">
            <v:imagedata r:id="rId9886" o:title=""/>
          </v:shape>
        </w:pict>
      </w:r>
      <w:r w:rsidRPr="00330A7E">
        <w:rPr>
          <w:rFonts w:ascii="Times New Roman" w:hAnsi="Times New Roman" w:cs="Times New Roman"/>
          <w:sz w:val="24"/>
          <w:szCs w:val="24"/>
        </w:rPr>
        <w:t xml:space="preserve"> là </w:t>
      </w:r>
      <w:r w:rsidR="00FA344A">
        <w:rPr>
          <w:rFonts w:ascii="Times New Roman" w:hAnsi="Times New Roman" w:cs="Times New Roman"/>
          <w:position w:val="-6"/>
          <w:sz w:val="24"/>
          <w:szCs w:val="24"/>
        </w:rPr>
        <w:pict w14:anchorId="7405BF1E">
          <v:shape id="_x0000_i6496" type="#_x0000_t75" style="width:29.25pt;height:9.75pt">
            <v:imagedata r:id="rId9887" o:title=""/>
          </v:shape>
        </w:pict>
      </w:r>
    </w:p>
    <w:p w14:paraId="0E7354AA"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ab/>
        <w:t xml:space="preserve"> Đáp án: a)</w:t>
      </w:r>
      <w:r w:rsidRPr="00330A7E">
        <w:rPr>
          <w:rFonts w:ascii="Times New Roman" w:hAnsi="Times New Roman" w:cs="Times New Roman"/>
          <w:b/>
          <w:bCs/>
          <w:sz w:val="24"/>
          <w:szCs w:val="24"/>
        </w:rPr>
        <w:t xml:space="preserve"> Đ, </w:t>
      </w:r>
      <w:r w:rsidRPr="00330A7E">
        <w:rPr>
          <w:rFonts w:ascii="Times New Roman" w:hAnsi="Times New Roman" w:cs="Times New Roman"/>
          <w:sz w:val="24"/>
          <w:szCs w:val="24"/>
        </w:rPr>
        <w:t>b)</w:t>
      </w:r>
      <w:r w:rsidRPr="00330A7E">
        <w:rPr>
          <w:rFonts w:ascii="Times New Roman" w:hAnsi="Times New Roman" w:cs="Times New Roman"/>
          <w:b/>
          <w:bCs/>
          <w:sz w:val="24"/>
          <w:szCs w:val="24"/>
        </w:rPr>
        <w:t xml:space="preserve"> Đ, </w:t>
      </w:r>
      <w:r w:rsidRPr="00330A7E">
        <w:rPr>
          <w:rFonts w:ascii="Times New Roman" w:hAnsi="Times New Roman" w:cs="Times New Roman"/>
          <w:sz w:val="24"/>
          <w:szCs w:val="24"/>
        </w:rPr>
        <w:t>c)</w:t>
      </w:r>
      <w:r w:rsidRPr="00330A7E">
        <w:rPr>
          <w:rFonts w:ascii="Times New Roman" w:hAnsi="Times New Roman" w:cs="Times New Roman"/>
          <w:b/>
          <w:bCs/>
          <w:sz w:val="24"/>
          <w:szCs w:val="24"/>
        </w:rPr>
        <w:t xml:space="preserve"> Đ, </w:t>
      </w:r>
      <w:r w:rsidRPr="00330A7E">
        <w:rPr>
          <w:rFonts w:ascii="Times New Roman" w:hAnsi="Times New Roman" w:cs="Times New Roman"/>
          <w:sz w:val="24"/>
          <w:szCs w:val="24"/>
        </w:rPr>
        <w:t>d)</w:t>
      </w:r>
      <w:r w:rsidRPr="00330A7E">
        <w:rPr>
          <w:rFonts w:ascii="Times New Roman" w:hAnsi="Times New Roman" w:cs="Times New Roman"/>
          <w:b/>
          <w:bCs/>
          <w:sz w:val="24"/>
          <w:szCs w:val="24"/>
        </w:rPr>
        <w:t xml:space="preserve"> S.</w:t>
      </w:r>
    </w:p>
    <w:p w14:paraId="7983BFEB"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b/>
          <w:bCs/>
          <w:sz w:val="24"/>
          <w:szCs w:val="24"/>
        </w:rPr>
        <w:t>Câu 2.</w:t>
      </w:r>
      <w:r w:rsidRPr="00330A7E">
        <w:rPr>
          <w:rFonts w:ascii="Times New Roman" w:hAnsi="Times New Roman" w:cs="Times New Roman"/>
          <w:sz w:val="24"/>
          <w:szCs w:val="24"/>
        </w:rPr>
        <w:t xml:space="preserve"> Ta có: </w:t>
      </w:r>
      <w:r w:rsidR="00FA344A">
        <w:rPr>
          <w:rFonts w:ascii="Times New Roman" w:hAnsi="Times New Roman" w:cs="Times New Roman"/>
          <w:position w:val="-32"/>
          <w:sz w:val="24"/>
          <w:szCs w:val="24"/>
        </w:rPr>
        <w:pict w14:anchorId="1B81DB36">
          <v:shape id="_x0000_i6497" type="#_x0000_t75" style="width:324.75pt;height:36pt">
            <v:imagedata r:id="rId9888" o:title=""/>
          </v:shape>
        </w:pict>
      </w:r>
    </w:p>
    <w:p w14:paraId="4E66831F"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Khi đó, </w:t>
      </w:r>
      <w:r w:rsidR="00FA344A">
        <w:rPr>
          <w:rFonts w:ascii="Times New Roman" w:hAnsi="Times New Roman" w:cs="Times New Roman"/>
          <w:position w:val="-12"/>
          <w:sz w:val="24"/>
          <w:szCs w:val="24"/>
        </w:rPr>
        <w:pict w14:anchorId="5FC35D17">
          <v:shape id="_x0000_i6498" type="#_x0000_t75" style="width:65.25pt;height:21.75pt">
            <v:imagedata r:id="rId9889" o:title=""/>
          </v:shape>
        </w:pict>
      </w:r>
      <w:r w:rsidRPr="00330A7E">
        <w:rPr>
          <w:rFonts w:ascii="Times New Roman" w:hAnsi="Times New Roman" w:cs="Times New Roman"/>
          <w:sz w:val="24"/>
          <w:szCs w:val="24"/>
        </w:rPr>
        <w:t xml:space="preserve"> Vậy thể tích của vật thể </w:t>
      </w:r>
      <w:r w:rsidR="00FA344A">
        <w:rPr>
          <w:rFonts w:ascii="Times New Roman" w:hAnsi="Times New Roman" w:cs="Times New Roman"/>
          <w:position w:val="-4"/>
          <w:sz w:val="24"/>
          <w:szCs w:val="24"/>
        </w:rPr>
        <w:pict w14:anchorId="64D71737">
          <v:shape id="_x0000_i6499" type="#_x0000_t75" style="width:14.25pt;height:14.25pt">
            <v:imagedata r:id="rId9890" o:title=""/>
          </v:shape>
        </w:pict>
      </w:r>
      <w:r w:rsidRPr="00330A7E">
        <w:rPr>
          <w:rFonts w:ascii="Times New Roman" w:hAnsi="Times New Roman" w:cs="Times New Roman"/>
          <w:sz w:val="24"/>
          <w:szCs w:val="24"/>
        </w:rPr>
        <w:t xml:space="preserve"> là </w:t>
      </w:r>
      <w:r w:rsidR="00FA344A">
        <w:rPr>
          <w:rFonts w:ascii="Times New Roman" w:hAnsi="Times New Roman" w:cs="Times New Roman"/>
          <w:position w:val="-16"/>
          <w:sz w:val="24"/>
          <w:szCs w:val="24"/>
        </w:rPr>
        <w:pict w14:anchorId="2AA28D59">
          <v:shape id="_x0000_i6500" type="#_x0000_t75" style="width:86.25pt;height:21.75pt">
            <v:imagedata r:id="rId9891" o:title=""/>
          </v:shape>
        </w:pict>
      </w:r>
    </w:p>
    <w:p w14:paraId="4DC113B4"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ab/>
        <w:t xml:space="preserve"> Đáp án: a)</w:t>
      </w:r>
      <w:r w:rsidRPr="00330A7E">
        <w:rPr>
          <w:rFonts w:ascii="Times New Roman" w:hAnsi="Times New Roman" w:cs="Times New Roman"/>
          <w:b/>
          <w:bCs/>
          <w:sz w:val="24"/>
          <w:szCs w:val="24"/>
        </w:rPr>
        <w:t xml:space="preserve"> Đ, </w:t>
      </w:r>
      <w:r w:rsidRPr="00330A7E">
        <w:rPr>
          <w:rFonts w:ascii="Times New Roman" w:hAnsi="Times New Roman" w:cs="Times New Roman"/>
          <w:sz w:val="24"/>
          <w:szCs w:val="24"/>
        </w:rPr>
        <w:t>b)</w:t>
      </w:r>
      <w:r w:rsidRPr="00330A7E">
        <w:rPr>
          <w:rFonts w:ascii="Times New Roman" w:hAnsi="Times New Roman" w:cs="Times New Roman"/>
          <w:b/>
          <w:bCs/>
          <w:sz w:val="24"/>
          <w:szCs w:val="24"/>
        </w:rPr>
        <w:t xml:space="preserve"> S, </w:t>
      </w:r>
      <w:r w:rsidRPr="00330A7E">
        <w:rPr>
          <w:rFonts w:ascii="Times New Roman" w:hAnsi="Times New Roman" w:cs="Times New Roman"/>
          <w:sz w:val="24"/>
          <w:szCs w:val="24"/>
        </w:rPr>
        <w:t>c)</w:t>
      </w:r>
      <w:r w:rsidRPr="00330A7E">
        <w:rPr>
          <w:rFonts w:ascii="Times New Roman" w:hAnsi="Times New Roman" w:cs="Times New Roman"/>
          <w:b/>
          <w:bCs/>
          <w:sz w:val="24"/>
          <w:szCs w:val="24"/>
        </w:rPr>
        <w:t xml:space="preserve"> S, </w:t>
      </w:r>
      <w:r w:rsidRPr="00330A7E">
        <w:rPr>
          <w:rFonts w:ascii="Times New Roman" w:hAnsi="Times New Roman" w:cs="Times New Roman"/>
          <w:sz w:val="24"/>
          <w:szCs w:val="24"/>
        </w:rPr>
        <w:t>d)</w:t>
      </w:r>
      <w:r w:rsidRPr="00330A7E">
        <w:rPr>
          <w:rFonts w:ascii="Times New Roman" w:hAnsi="Times New Roman" w:cs="Times New Roman"/>
          <w:b/>
          <w:bCs/>
          <w:sz w:val="24"/>
          <w:szCs w:val="24"/>
        </w:rPr>
        <w:t xml:space="preserve"> S.</w:t>
      </w:r>
    </w:p>
    <w:p w14:paraId="031DB942"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b/>
          <w:bCs/>
          <w:sz w:val="24"/>
          <w:szCs w:val="24"/>
        </w:rPr>
        <w:t>Câu 3.</w:t>
      </w:r>
      <w:r w:rsidRPr="00330A7E">
        <w:rPr>
          <w:rFonts w:ascii="Times New Roman" w:hAnsi="Times New Roman" w:cs="Times New Roman"/>
          <w:sz w:val="24"/>
          <w:szCs w:val="24"/>
        </w:rPr>
        <w:t xml:space="preserve"> Vì </w:t>
      </w:r>
      <w:r w:rsidR="00FA344A">
        <w:rPr>
          <w:rFonts w:ascii="Times New Roman" w:hAnsi="Times New Roman" w:cs="Times New Roman"/>
          <w:position w:val="-10"/>
          <w:sz w:val="24"/>
          <w:szCs w:val="24"/>
        </w:rPr>
        <w:pict w14:anchorId="3915462E">
          <v:shape id="_x0000_i6501" type="#_x0000_t75" style="width:108pt;height:14.25pt">
            <v:imagedata r:id="rId9892" o:title=""/>
          </v:shape>
        </w:pict>
      </w:r>
      <w:r w:rsidRPr="00330A7E">
        <w:rPr>
          <w:rFonts w:ascii="Times New Roman" w:hAnsi="Times New Roman" w:cs="Times New Roman"/>
          <w:sz w:val="24"/>
          <w:szCs w:val="24"/>
        </w:rPr>
        <w:t xml:space="preserve"> nên </w:t>
      </w:r>
      <w:r w:rsidR="00FA344A">
        <w:rPr>
          <w:rFonts w:ascii="Times New Roman" w:hAnsi="Times New Roman" w:cs="Times New Roman"/>
          <w:position w:val="-14"/>
          <w:sz w:val="24"/>
          <w:szCs w:val="24"/>
        </w:rPr>
        <w:pict w14:anchorId="00322B0E">
          <v:shape id="_x0000_i6502" type="#_x0000_t75" style="width:115.5pt;height:21.75pt">
            <v:imagedata r:id="rId9893" o:title=""/>
          </v:shape>
        </w:pict>
      </w:r>
    </w:p>
    <w:p w14:paraId="2658DCCA"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Do </w:t>
      </w:r>
      <w:r w:rsidR="00FA344A">
        <w:rPr>
          <w:rFonts w:ascii="Times New Roman" w:hAnsi="Times New Roman" w:cs="Times New Roman"/>
          <w:position w:val="-6"/>
          <w:sz w:val="24"/>
          <w:szCs w:val="24"/>
        </w:rPr>
        <w:pict w14:anchorId="1FAA717C">
          <v:shape id="_x0000_i6503" type="#_x0000_t75" style="width:50.25pt;height:14.25pt">
            <v:imagedata r:id="rId9894" o:title=""/>
          </v:shape>
        </w:pict>
      </w:r>
      <w:r w:rsidRPr="00330A7E">
        <w:rPr>
          <w:rFonts w:ascii="Times New Roman" w:hAnsi="Times New Roman" w:cs="Times New Roman"/>
          <w:sz w:val="24"/>
          <w:szCs w:val="24"/>
        </w:rPr>
        <w:t xml:space="preserve"> nên </w:t>
      </w:r>
      <w:r w:rsidR="00FA344A">
        <w:rPr>
          <w:rFonts w:ascii="Times New Roman" w:hAnsi="Times New Roman" w:cs="Times New Roman"/>
          <w:position w:val="-14"/>
          <w:sz w:val="24"/>
          <w:szCs w:val="24"/>
        </w:rPr>
        <w:pict w14:anchorId="68D05AC4">
          <v:shape id="_x0000_i6504" type="#_x0000_t75" style="width:158.25pt;height:21.75pt">
            <v:imagedata r:id="rId9895" o:title=""/>
          </v:shape>
        </w:pict>
      </w:r>
    </w:p>
    <w:p w14:paraId="3A1AF39F"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lastRenderedPageBreak/>
        <w:t xml:space="preserve">Vì </w:t>
      </w:r>
      <w:r w:rsidR="00FA344A">
        <w:rPr>
          <w:rFonts w:ascii="Times New Roman" w:hAnsi="Times New Roman" w:cs="Times New Roman"/>
          <w:position w:val="-10"/>
          <w:sz w:val="24"/>
          <w:szCs w:val="24"/>
        </w:rPr>
        <w:pict w14:anchorId="1C370CB0">
          <v:shape id="_x0000_i6505" type="#_x0000_t75" style="width:78.75pt;height:14.25pt">
            <v:imagedata r:id="rId9896" o:title=""/>
          </v:shape>
        </w:pict>
      </w:r>
      <w:r w:rsidRPr="00330A7E">
        <w:rPr>
          <w:rFonts w:ascii="Times New Roman" w:hAnsi="Times New Roman" w:cs="Times New Roman"/>
          <w:sz w:val="24"/>
          <w:szCs w:val="24"/>
        </w:rPr>
        <w:t xml:space="preserve"> nên </w:t>
      </w:r>
      <w:r w:rsidR="00FA344A">
        <w:rPr>
          <w:rFonts w:ascii="Times New Roman" w:hAnsi="Times New Roman" w:cs="Times New Roman"/>
          <w:position w:val="-16"/>
          <w:sz w:val="24"/>
          <w:szCs w:val="24"/>
        </w:rPr>
        <w:pict w14:anchorId="06EE7C9B">
          <v:shape id="_x0000_i6506" type="#_x0000_t75" style="width:172.5pt;height:21.75pt">
            <v:imagedata r:id="rId9897" o:title=""/>
          </v:shape>
        </w:pict>
      </w:r>
    </w:p>
    <w:p w14:paraId="3700FB1F"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Ta có </w:t>
      </w:r>
      <w:r w:rsidR="00FA344A">
        <w:rPr>
          <w:rFonts w:ascii="Times New Roman" w:hAnsi="Times New Roman" w:cs="Times New Roman"/>
          <w:position w:val="-10"/>
          <w:sz w:val="24"/>
          <w:szCs w:val="24"/>
        </w:rPr>
        <w:pict w14:anchorId="062EF06C">
          <v:shape id="_x0000_i6507" type="#_x0000_t75" style="width:115.5pt;height:14.25pt">
            <v:imagedata r:id="rId9898" o:title=""/>
          </v:shape>
        </w:pict>
      </w:r>
      <w:r w:rsidRPr="00330A7E">
        <w:rPr>
          <w:rFonts w:ascii="Times New Roman" w:hAnsi="Times New Roman" w:cs="Times New Roman"/>
          <w:sz w:val="24"/>
          <w:szCs w:val="24"/>
        </w:rPr>
        <w:t xml:space="preserve"> nên góc nhị diện </w:t>
      </w:r>
      <w:r w:rsidR="00FA344A">
        <w:rPr>
          <w:rFonts w:ascii="Times New Roman" w:hAnsi="Times New Roman" w:cs="Times New Roman"/>
          <w:position w:val="-16"/>
          <w:sz w:val="24"/>
          <w:szCs w:val="24"/>
        </w:rPr>
        <w:pict w14:anchorId="51CA15DB">
          <v:shape id="_x0000_i6508" type="#_x0000_t75" style="width:129.75pt;height:21.75pt">
            <v:imagedata r:id="rId9899" o:title=""/>
          </v:shape>
        </w:pict>
      </w:r>
      <w:r w:rsidRPr="00330A7E">
        <w:rPr>
          <w:rFonts w:ascii="Times New Roman" w:hAnsi="Times New Roman" w:cs="Times New Roman"/>
          <w:sz w:val="24"/>
          <w:szCs w:val="24"/>
        </w:rPr>
        <w:t xml:space="preserve"> có số đo bằng </w:t>
      </w:r>
      <w:r w:rsidR="00FA344A">
        <w:rPr>
          <w:rFonts w:ascii="Times New Roman" w:hAnsi="Times New Roman" w:cs="Times New Roman"/>
          <w:position w:val="-6"/>
          <w:sz w:val="24"/>
          <w:szCs w:val="24"/>
        </w:rPr>
        <w:pict w14:anchorId="50B55C5B">
          <v:shape id="_x0000_i6509" type="#_x0000_t75" style="width:65.25pt;height:21.75pt">
            <v:imagedata r:id="rId9900" o:title=""/>
          </v:shape>
        </w:pict>
      </w:r>
    </w:p>
    <w:p w14:paraId="3BAE9E5E"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ab/>
        <w:t xml:space="preserve"> Đáp án: a)</w:t>
      </w:r>
      <w:r w:rsidRPr="00330A7E">
        <w:rPr>
          <w:rFonts w:ascii="Times New Roman" w:hAnsi="Times New Roman" w:cs="Times New Roman"/>
          <w:b/>
          <w:bCs/>
          <w:sz w:val="24"/>
          <w:szCs w:val="24"/>
        </w:rPr>
        <w:t xml:space="preserve"> Đ, </w:t>
      </w:r>
      <w:r w:rsidRPr="00330A7E">
        <w:rPr>
          <w:rFonts w:ascii="Times New Roman" w:hAnsi="Times New Roman" w:cs="Times New Roman"/>
          <w:sz w:val="24"/>
          <w:szCs w:val="24"/>
        </w:rPr>
        <w:t>b)</w:t>
      </w:r>
      <w:r w:rsidRPr="00330A7E">
        <w:rPr>
          <w:rFonts w:ascii="Times New Roman" w:hAnsi="Times New Roman" w:cs="Times New Roman"/>
          <w:b/>
          <w:bCs/>
          <w:sz w:val="24"/>
          <w:szCs w:val="24"/>
        </w:rPr>
        <w:t xml:space="preserve"> Đ, </w:t>
      </w:r>
      <w:r w:rsidRPr="00330A7E">
        <w:rPr>
          <w:rFonts w:ascii="Times New Roman" w:hAnsi="Times New Roman" w:cs="Times New Roman"/>
          <w:sz w:val="24"/>
          <w:szCs w:val="24"/>
        </w:rPr>
        <w:t>c)</w:t>
      </w:r>
      <w:r w:rsidRPr="00330A7E">
        <w:rPr>
          <w:rFonts w:ascii="Times New Roman" w:hAnsi="Times New Roman" w:cs="Times New Roman"/>
          <w:b/>
          <w:bCs/>
          <w:sz w:val="24"/>
          <w:szCs w:val="24"/>
        </w:rPr>
        <w:t xml:space="preserve"> S, </w:t>
      </w:r>
      <w:r w:rsidRPr="00330A7E">
        <w:rPr>
          <w:rFonts w:ascii="Times New Roman" w:hAnsi="Times New Roman" w:cs="Times New Roman"/>
          <w:sz w:val="24"/>
          <w:szCs w:val="24"/>
        </w:rPr>
        <w:t>d)</w:t>
      </w:r>
      <w:r w:rsidRPr="00330A7E">
        <w:rPr>
          <w:rFonts w:ascii="Times New Roman" w:hAnsi="Times New Roman" w:cs="Times New Roman"/>
          <w:b/>
          <w:bCs/>
          <w:sz w:val="24"/>
          <w:szCs w:val="24"/>
        </w:rPr>
        <w:t xml:space="preserve"> Đ.</w:t>
      </w:r>
    </w:p>
    <w:p w14:paraId="34FE4847"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b/>
          <w:bCs/>
          <w:sz w:val="24"/>
          <w:szCs w:val="24"/>
        </w:rPr>
        <w:t>Câu 4.</w:t>
      </w:r>
      <w:r w:rsidRPr="00330A7E">
        <w:rPr>
          <w:rFonts w:ascii="Times New Roman" w:hAnsi="Times New Roman" w:cs="Times New Roman"/>
          <w:sz w:val="24"/>
          <w:szCs w:val="24"/>
        </w:rPr>
        <w:t xml:space="preserve"> Ta có: </w:t>
      </w:r>
      <w:r w:rsidR="00FA344A">
        <w:rPr>
          <w:rFonts w:ascii="Times New Roman" w:hAnsi="Times New Roman" w:cs="Times New Roman"/>
          <w:position w:val="-24"/>
          <w:sz w:val="24"/>
          <w:szCs w:val="24"/>
        </w:rPr>
        <w:pict w14:anchorId="58A4FB2E">
          <v:shape id="_x0000_i6510" type="#_x0000_t75" style="width:158.25pt;height:28.5pt">
            <v:imagedata r:id="rId9901" o:title=""/>
          </v:shape>
        </w:pict>
      </w:r>
    </w:p>
    <w:p w14:paraId="1A279440"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Nếu lần thứ nhất lấy ra chai loại I thì két còn 23 chai nước, trong đó có 15 chai loại I, 8 chai loại II. Suy ra </w:t>
      </w:r>
      <w:r w:rsidR="00FA344A">
        <w:rPr>
          <w:rFonts w:ascii="Times New Roman" w:hAnsi="Times New Roman" w:cs="Times New Roman"/>
          <w:position w:val="-24"/>
          <w:sz w:val="24"/>
          <w:szCs w:val="24"/>
        </w:rPr>
        <w:pict w14:anchorId="4C44F1AC">
          <v:shape id="_x0000_i6511" type="#_x0000_t75" style="width:1in;height:28.5pt">
            <v:imagedata r:id="rId9902" o:title=""/>
          </v:shape>
        </w:pict>
      </w:r>
    </w:p>
    <w:p w14:paraId="7B6F2786"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Nếu lần thứ nhất lấy ra chai loại II thì két còn 23 chai nước, trong đó có 16 chai loại I, 7 chai loại II. Suy ra </w:t>
      </w:r>
      <w:r w:rsidR="00FA344A">
        <w:rPr>
          <w:rFonts w:ascii="Times New Roman" w:hAnsi="Times New Roman" w:cs="Times New Roman"/>
          <w:position w:val="-24"/>
          <w:sz w:val="24"/>
          <w:szCs w:val="24"/>
        </w:rPr>
        <w:pict w14:anchorId="0BF824C9">
          <v:shape id="_x0000_i6512" type="#_x0000_t75" style="width:1in;height:28.5pt">
            <v:imagedata r:id="rId9903" o:title=""/>
          </v:shape>
        </w:pict>
      </w:r>
    </w:p>
    <w:p w14:paraId="724C3C6F"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Theo công thức xác suất toàn phần, ta có:</w:t>
      </w:r>
    </w:p>
    <w:p w14:paraId="71B758CB" w14:textId="77777777" w:rsidR="00ED397D" w:rsidRPr="00330A7E" w:rsidRDefault="00FA344A" w:rsidP="00330A7E">
      <w:pPr>
        <w:spacing w:before="120" w:after="120" w:line="240" w:lineRule="auto"/>
        <w:jc w:val="both"/>
        <w:rPr>
          <w:rFonts w:ascii="Times New Roman" w:hAnsi="Times New Roman" w:cs="Times New Roman"/>
          <w:sz w:val="24"/>
          <w:szCs w:val="24"/>
        </w:rPr>
      </w:pPr>
      <w:r>
        <w:rPr>
          <w:rFonts w:ascii="Times New Roman" w:hAnsi="Times New Roman" w:cs="Times New Roman"/>
          <w:position w:val="-24"/>
          <w:sz w:val="24"/>
          <w:szCs w:val="24"/>
        </w:rPr>
        <w:pict w14:anchorId="49A7E991">
          <v:shape id="_x0000_i6513" type="#_x0000_t75" style="width:280.5pt;height:28.5pt">
            <v:imagedata r:id="rId9904" o:title=""/>
          </v:shape>
        </w:pict>
      </w:r>
    </w:p>
    <w:p w14:paraId="21D6684C"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Ta có: </w:t>
      </w:r>
      <w:r w:rsidR="00FA344A">
        <w:rPr>
          <w:rFonts w:ascii="Times New Roman" w:hAnsi="Times New Roman" w:cs="Times New Roman"/>
          <w:position w:val="-24"/>
          <w:sz w:val="24"/>
          <w:szCs w:val="24"/>
        </w:rPr>
        <w:pict w14:anchorId="49B84282">
          <v:shape id="_x0000_i6514" type="#_x0000_t75" style="width:180pt;height:28.5pt">
            <v:imagedata r:id="rId9905" o:title=""/>
          </v:shape>
        </w:pict>
      </w:r>
    </w:p>
    <w:p w14:paraId="396BEB86" w14:textId="77777777" w:rsidR="00ED397D" w:rsidRPr="00330A7E" w:rsidRDefault="00FA344A" w:rsidP="00330A7E">
      <w:pPr>
        <w:spacing w:before="120" w:after="120" w:line="240" w:lineRule="auto"/>
        <w:jc w:val="both"/>
        <w:rPr>
          <w:rFonts w:ascii="Times New Roman" w:hAnsi="Times New Roman" w:cs="Times New Roman"/>
          <w:sz w:val="24"/>
          <w:szCs w:val="24"/>
        </w:rPr>
      </w:pPr>
      <w:r>
        <w:rPr>
          <w:rFonts w:ascii="Times New Roman" w:hAnsi="Times New Roman" w:cs="Times New Roman"/>
          <w:position w:val="-24"/>
          <w:sz w:val="24"/>
          <w:szCs w:val="24"/>
        </w:rPr>
        <w:pict w14:anchorId="3CDC3F1B">
          <v:shape id="_x0000_i6515" type="#_x0000_t75" style="width:172.5pt;height:28.5pt">
            <v:imagedata r:id="rId9906" o:title=""/>
          </v:shape>
        </w:pict>
      </w:r>
    </w:p>
    <w:p w14:paraId="7C374B31" w14:textId="77777777" w:rsidR="00ED397D" w:rsidRPr="00330A7E" w:rsidRDefault="00ED397D" w:rsidP="00330A7E">
      <w:pPr>
        <w:spacing w:before="120" w:after="120" w:line="240" w:lineRule="auto"/>
        <w:jc w:val="both"/>
        <w:rPr>
          <w:rFonts w:ascii="Times New Roman" w:hAnsi="Times New Roman" w:cs="Times New Roman"/>
          <w:b/>
          <w:bCs/>
          <w:sz w:val="24"/>
          <w:szCs w:val="24"/>
        </w:rPr>
      </w:pPr>
      <w:r w:rsidRPr="00330A7E">
        <w:rPr>
          <w:rFonts w:ascii="Times New Roman" w:hAnsi="Times New Roman" w:cs="Times New Roman"/>
          <w:sz w:val="24"/>
          <w:szCs w:val="24"/>
        </w:rPr>
        <w:tab/>
        <w:t xml:space="preserve">  Đáp án: a)</w:t>
      </w:r>
      <w:r w:rsidRPr="00330A7E">
        <w:rPr>
          <w:rFonts w:ascii="Times New Roman" w:hAnsi="Times New Roman" w:cs="Times New Roman"/>
          <w:b/>
          <w:bCs/>
          <w:sz w:val="24"/>
          <w:szCs w:val="24"/>
        </w:rPr>
        <w:t xml:space="preserve"> S, </w:t>
      </w:r>
      <w:r w:rsidRPr="00330A7E">
        <w:rPr>
          <w:rFonts w:ascii="Times New Roman" w:hAnsi="Times New Roman" w:cs="Times New Roman"/>
          <w:sz w:val="24"/>
          <w:szCs w:val="24"/>
        </w:rPr>
        <w:t>b)</w:t>
      </w:r>
      <w:r w:rsidRPr="00330A7E">
        <w:rPr>
          <w:rFonts w:ascii="Times New Roman" w:hAnsi="Times New Roman" w:cs="Times New Roman"/>
          <w:b/>
          <w:bCs/>
          <w:sz w:val="24"/>
          <w:szCs w:val="24"/>
        </w:rPr>
        <w:t xml:space="preserve"> S, </w:t>
      </w:r>
      <w:r w:rsidRPr="00330A7E">
        <w:rPr>
          <w:rFonts w:ascii="Times New Roman" w:hAnsi="Times New Roman" w:cs="Times New Roman"/>
          <w:sz w:val="24"/>
          <w:szCs w:val="24"/>
        </w:rPr>
        <w:t>c)</w:t>
      </w:r>
      <w:r w:rsidRPr="00330A7E">
        <w:rPr>
          <w:rFonts w:ascii="Times New Roman" w:hAnsi="Times New Roman" w:cs="Times New Roman"/>
          <w:b/>
          <w:bCs/>
          <w:sz w:val="24"/>
          <w:szCs w:val="24"/>
        </w:rPr>
        <w:t xml:space="preserve"> Đ, </w:t>
      </w:r>
      <w:r w:rsidRPr="00330A7E">
        <w:rPr>
          <w:rFonts w:ascii="Times New Roman" w:hAnsi="Times New Roman" w:cs="Times New Roman"/>
          <w:sz w:val="24"/>
          <w:szCs w:val="24"/>
        </w:rPr>
        <w:t>d)</w:t>
      </w:r>
      <w:r w:rsidRPr="00330A7E">
        <w:rPr>
          <w:rFonts w:ascii="Times New Roman" w:hAnsi="Times New Roman" w:cs="Times New Roman"/>
          <w:b/>
          <w:bCs/>
          <w:sz w:val="24"/>
          <w:szCs w:val="24"/>
        </w:rPr>
        <w:t xml:space="preserve"> Đ.</w:t>
      </w:r>
    </w:p>
    <w:p w14:paraId="704C9CFF"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eastAsia="Calibri" w:hAnsi="Times New Roman" w:cs="Times New Roman"/>
          <w:b/>
          <w:sz w:val="24"/>
          <w:szCs w:val="24"/>
        </w:rPr>
        <w:t>PHẦN III. Câu trắc nghiệm trả lời ngắn</w:t>
      </w:r>
    </w:p>
    <w:p w14:paraId="462FC8C4"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b/>
          <w:bCs/>
          <w:sz w:val="24"/>
          <w:szCs w:val="24"/>
        </w:rPr>
        <w:t>Câu 1.</w:t>
      </w:r>
      <w:r w:rsidRPr="00330A7E">
        <w:rPr>
          <w:rFonts w:ascii="Times New Roman" w:hAnsi="Times New Roman" w:cs="Times New Roman"/>
          <w:sz w:val="24"/>
          <w:szCs w:val="24"/>
        </w:rPr>
        <w:t xml:space="preserve"> Độ </w:t>
      </w:r>
      <w:r w:rsidR="00FA344A">
        <w:rPr>
          <w:rFonts w:ascii="Times New Roman" w:hAnsi="Times New Roman" w:cs="Times New Roman"/>
          <w:position w:val="-10"/>
          <w:sz w:val="24"/>
          <w:szCs w:val="24"/>
        </w:rPr>
        <w:pict w14:anchorId="686DCC64">
          <v:shape id="_x0000_i6516" type="#_x0000_t75" style="width:18.75pt;height:15.75pt">
            <v:imagedata r:id="rId9907" o:title=""/>
          </v:shape>
        </w:pict>
      </w:r>
      <w:r w:rsidRPr="00330A7E">
        <w:rPr>
          <w:rFonts w:ascii="Times New Roman" w:hAnsi="Times New Roman" w:cs="Times New Roman"/>
          <w:sz w:val="24"/>
          <w:szCs w:val="24"/>
        </w:rPr>
        <w:t xml:space="preserve"> của loại sữa chua đó là: </w:t>
      </w:r>
      <w:r w:rsidR="00FA344A">
        <w:rPr>
          <w:rFonts w:ascii="Times New Roman" w:hAnsi="Times New Roman" w:cs="Times New Roman"/>
          <w:position w:val="-16"/>
          <w:sz w:val="24"/>
          <w:szCs w:val="24"/>
        </w:rPr>
        <w:pict w14:anchorId="57471382">
          <v:shape id="_x0000_i6517" type="#_x0000_t75" style="width:183.75pt;height:21.75pt">
            <v:imagedata r:id="rId9908" o:title=""/>
          </v:shape>
        </w:pict>
      </w:r>
    </w:p>
    <w:p w14:paraId="3235D0DC"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Đáp số: </w:t>
      </w:r>
      <w:r w:rsidRPr="00330A7E">
        <w:rPr>
          <w:rFonts w:ascii="Times New Roman" w:hAnsi="Times New Roman" w:cs="Times New Roman"/>
          <w:b/>
          <w:bCs/>
          <w:sz w:val="24"/>
          <w:szCs w:val="24"/>
        </w:rPr>
        <w:t>4,5.</w:t>
      </w:r>
    </w:p>
    <w:p w14:paraId="559A509A"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b/>
          <w:bCs/>
          <w:sz w:val="24"/>
          <w:szCs w:val="24"/>
        </w:rPr>
        <w:t>Câu 2.</w:t>
      </w:r>
      <w:r w:rsidRPr="00330A7E">
        <w:rPr>
          <w:rFonts w:ascii="Times New Roman" w:hAnsi="Times New Roman" w:cs="Times New Roman"/>
          <w:sz w:val="24"/>
          <w:szCs w:val="24"/>
        </w:rPr>
        <w:t xml:space="preserve"> Số trung bình cộng của mẫu số liệu đó là:</w:t>
      </w:r>
    </w:p>
    <w:p w14:paraId="1C130521" w14:textId="77777777" w:rsidR="00ED397D" w:rsidRPr="00330A7E" w:rsidRDefault="00FA344A" w:rsidP="00330A7E">
      <w:pPr>
        <w:spacing w:before="120" w:after="120" w:line="240" w:lineRule="auto"/>
        <w:jc w:val="both"/>
        <w:rPr>
          <w:rFonts w:ascii="Times New Roman" w:hAnsi="Times New Roman" w:cs="Times New Roman"/>
          <w:sz w:val="24"/>
          <w:szCs w:val="24"/>
        </w:rPr>
      </w:pPr>
      <w:r>
        <w:rPr>
          <w:rFonts w:ascii="Times New Roman" w:hAnsi="Times New Roman" w:cs="Times New Roman"/>
          <w:position w:val="-24"/>
          <w:sz w:val="24"/>
          <w:szCs w:val="24"/>
        </w:rPr>
        <w:pict w14:anchorId="5CC453BE">
          <v:shape id="_x0000_i6518" type="#_x0000_t75" style="width:270pt;height:30.75pt">
            <v:imagedata r:id="rId9909" o:title=""/>
          </v:shape>
        </w:pict>
      </w:r>
    </w:p>
    <w:p w14:paraId="20B88D05"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Phương sai của mẫu số liệu là:</w:t>
      </w:r>
    </w:p>
    <w:p w14:paraId="6306BDF9" w14:textId="77777777" w:rsidR="00ED397D" w:rsidRPr="00330A7E" w:rsidRDefault="00FA344A" w:rsidP="00330A7E">
      <w:pPr>
        <w:spacing w:before="120" w:after="120" w:line="240" w:lineRule="auto"/>
        <w:jc w:val="both"/>
        <w:rPr>
          <w:rFonts w:ascii="Times New Roman" w:hAnsi="Times New Roman" w:cs="Times New Roman"/>
          <w:sz w:val="24"/>
          <w:szCs w:val="24"/>
        </w:rPr>
      </w:pPr>
      <w:r>
        <w:rPr>
          <w:rFonts w:ascii="Times New Roman" w:hAnsi="Times New Roman" w:cs="Times New Roman"/>
          <w:position w:val="-24"/>
          <w:sz w:val="24"/>
          <w:szCs w:val="24"/>
        </w:rPr>
        <w:pict w14:anchorId="72CD80FA">
          <v:shape id="_x0000_i6519" type="#_x0000_t75" style="width:317.25pt;height:30.75pt">
            <v:imagedata r:id="rId9910" o:title=""/>
          </v:shape>
        </w:pict>
      </w:r>
    </w:p>
    <w:p w14:paraId="14B2EC66" w14:textId="77777777" w:rsidR="00ED397D" w:rsidRPr="00330A7E" w:rsidRDefault="00FA344A" w:rsidP="00330A7E">
      <w:pPr>
        <w:spacing w:before="120" w:after="120" w:line="240" w:lineRule="auto"/>
        <w:jc w:val="both"/>
        <w:rPr>
          <w:rFonts w:ascii="Times New Roman" w:hAnsi="Times New Roman" w:cs="Times New Roman"/>
          <w:sz w:val="24"/>
          <w:szCs w:val="24"/>
        </w:rPr>
      </w:pPr>
      <w:r>
        <w:rPr>
          <w:rFonts w:ascii="Times New Roman" w:hAnsi="Times New Roman" w:cs="Times New Roman"/>
          <w:position w:val="-16"/>
          <w:sz w:val="24"/>
          <w:szCs w:val="24"/>
        </w:rPr>
        <w:pict w14:anchorId="50D9F8AC">
          <v:shape id="_x0000_i6520" type="#_x0000_t75" style="width:246pt;height:21.75pt">
            <v:imagedata r:id="rId9911" o:title=""/>
          </v:shape>
        </w:pict>
      </w:r>
    </w:p>
    <w:p w14:paraId="2F23D0F5"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Độ lệch chuẩn của mẫu số liệu là: </w:t>
      </w:r>
      <w:r w:rsidR="00FA344A">
        <w:rPr>
          <w:rFonts w:ascii="Times New Roman" w:hAnsi="Times New Roman" w:cs="Times New Roman"/>
          <w:position w:val="-12"/>
          <w:sz w:val="24"/>
          <w:szCs w:val="24"/>
        </w:rPr>
        <w:pict w14:anchorId="5525B015">
          <v:shape id="_x0000_i6521" type="#_x0000_t75" style="width:146.25pt;height:21.75pt">
            <v:imagedata r:id="rId9912" o:title=""/>
          </v:shape>
        </w:pict>
      </w:r>
    </w:p>
    <w:p w14:paraId="0C1420EC"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Đáp số: </w:t>
      </w:r>
      <w:r w:rsidRPr="00330A7E">
        <w:rPr>
          <w:rFonts w:ascii="Times New Roman" w:hAnsi="Times New Roman" w:cs="Times New Roman"/>
          <w:b/>
          <w:bCs/>
          <w:sz w:val="24"/>
          <w:szCs w:val="24"/>
        </w:rPr>
        <w:t>4,5.</w:t>
      </w:r>
    </w:p>
    <w:p w14:paraId="7B3FB002"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b/>
          <w:bCs/>
          <w:sz w:val="24"/>
          <w:szCs w:val="24"/>
        </w:rPr>
        <w:t>Câu 3.</w:t>
      </w:r>
      <w:r w:rsidRPr="00330A7E">
        <w:rPr>
          <w:rFonts w:ascii="Times New Roman" w:hAnsi="Times New Roman" w:cs="Times New Roman"/>
          <w:sz w:val="24"/>
          <w:szCs w:val="24"/>
        </w:rPr>
        <w:t xml:space="preserve"> Gọi số tiền gửi tiết kiệm là </w:t>
      </w:r>
      <w:r w:rsidR="00FA344A">
        <w:rPr>
          <w:rFonts w:ascii="Times New Roman" w:hAnsi="Times New Roman" w:cs="Times New Roman"/>
          <w:position w:val="-4"/>
          <w:sz w:val="24"/>
          <w:szCs w:val="24"/>
        </w:rPr>
        <w:pict w14:anchorId="21E0E80D">
          <v:shape id="_x0000_i6522" type="#_x0000_t75" style="width:12pt;height:12.75pt">
            <v:imagedata r:id="rId9913" o:title=""/>
          </v:shape>
        </w:pict>
      </w:r>
      <w:r w:rsidRPr="00330A7E">
        <w:rPr>
          <w:rFonts w:ascii="Times New Roman" w:hAnsi="Times New Roman" w:cs="Times New Roman"/>
          <w:sz w:val="24"/>
          <w:szCs w:val="24"/>
        </w:rPr>
        <w:t xml:space="preserve"> (đồng). Theo giả thiết, với </w:t>
      </w:r>
      <w:r w:rsidR="00FA344A">
        <w:rPr>
          <w:rFonts w:ascii="Times New Roman" w:hAnsi="Times New Roman" w:cs="Times New Roman"/>
          <w:position w:val="-6"/>
          <w:sz w:val="24"/>
          <w:szCs w:val="24"/>
        </w:rPr>
        <w:pict w14:anchorId="4C330D12">
          <v:shape id="_x0000_i6523" type="#_x0000_t75" style="width:6.75pt;height:12pt">
            <v:imagedata r:id="rId9914" o:title=""/>
          </v:shape>
        </w:pict>
      </w:r>
      <w:r w:rsidRPr="00330A7E">
        <w:rPr>
          <w:rFonts w:ascii="Times New Roman" w:hAnsi="Times New Roman" w:cs="Times New Roman"/>
          <w:sz w:val="24"/>
          <w:szCs w:val="24"/>
        </w:rPr>
        <w:t xml:space="preserve"> là số tháng gửi, ta có:</w:t>
      </w:r>
    </w:p>
    <w:p w14:paraId="5550385B" w14:textId="77777777" w:rsidR="00ED397D" w:rsidRPr="00330A7E" w:rsidRDefault="00FA344A" w:rsidP="00330A7E">
      <w:pPr>
        <w:spacing w:before="120" w:after="120" w:line="240" w:lineRule="auto"/>
        <w:jc w:val="both"/>
        <w:rPr>
          <w:rFonts w:ascii="Times New Roman" w:hAnsi="Times New Roman" w:cs="Times New Roman"/>
          <w:sz w:val="24"/>
          <w:szCs w:val="24"/>
        </w:rPr>
      </w:pPr>
      <w:r>
        <w:rPr>
          <w:rFonts w:ascii="Times New Roman" w:hAnsi="Times New Roman" w:cs="Times New Roman"/>
          <w:position w:val="-14"/>
          <w:sz w:val="24"/>
          <w:szCs w:val="24"/>
        </w:rPr>
        <w:pict w14:anchorId="5D8936EA">
          <v:shape id="_x0000_i6524" type="#_x0000_t75" style="width:268.5pt;height:20.25pt">
            <v:imagedata r:id="rId9915" o:title=""/>
          </v:shape>
        </w:pict>
      </w:r>
    </w:p>
    <w:p w14:paraId="018EF02D"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Mà </w:t>
      </w:r>
      <w:r w:rsidR="00FA344A">
        <w:rPr>
          <w:rFonts w:ascii="Times New Roman" w:hAnsi="Times New Roman" w:cs="Times New Roman"/>
          <w:position w:val="-14"/>
          <w:sz w:val="24"/>
          <w:szCs w:val="24"/>
        </w:rPr>
        <w:pict w14:anchorId="740CA4DE">
          <v:shape id="_x0000_i6525" type="#_x0000_t75" style="width:83.25pt;height:18.75pt">
            <v:imagedata r:id="rId9916" o:title=""/>
          </v:shape>
        </w:pict>
      </w:r>
      <w:r w:rsidRPr="00330A7E">
        <w:rPr>
          <w:rFonts w:ascii="Times New Roman" w:hAnsi="Times New Roman" w:cs="Times New Roman"/>
          <w:sz w:val="24"/>
          <w:szCs w:val="24"/>
        </w:rPr>
        <w:t xml:space="preserve"> Vậy sau ít nhất 20 tháng gửi thì số tiền tiết kiệm có được vượt quá 1,1 lần số tiền gửi ban đầu.</w:t>
      </w:r>
    </w:p>
    <w:p w14:paraId="63A09E26"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Đáp số: </w:t>
      </w:r>
      <w:r w:rsidRPr="00330A7E">
        <w:rPr>
          <w:rFonts w:ascii="Times New Roman" w:hAnsi="Times New Roman" w:cs="Times New Roman"/>
          <w:b/>
          <w:bCs/>
          <w:sz w:val="24"/>
          <w:szCs w:val="24"/>
        </w:rPr>
        <w:t>20.</w:t>
      </w:r>
    </w:p>
    <w:p w14:paraId="23E013AA"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b/>
          <w:bCs/>
          <w:sz w:val="24"/>
          <w:szCs w:val="24"/>
        </w:rPr>
        <w:t>Câu 4.</w:t>
      </w:r>
      <w:r w:rsidRPr="00330A7E">
        <w:rPr>
          <w:rFonts w:ascii="Times New Roman" w:hAnsi="Times New Roman" w:cs="Times New Roman"/>
          <w:sz w:val="24"/>
          <w:szCs w:val="24"/>
        </w:rPr>
        <w:t xml:space="preserve"> Gọi độ dài cạnh đáy và chiều cao hộp quà lần lượt là </w:t>
      </w:r>
      <w:r w:rsidR="00FA344A">
        <w:rPr>
          <w:rFonts w:ascii="Times New Roman" w:hAnsi="Times New Roman" w:cs="Times New Roman"/>
          <w:position w:val="-10"/>
          <w:sz w:val="24"/>
          <w:szCs w:val="24"/>
        </w:rPr>
        <w:pict w14:anchorId="241DCE23">
          <v:shape id="_x0000_i6526" type="#_x0000_t75" style="width:36pt;height:15.75pt">
            <v:imagedata r:id="rId9917" o:title=""/>
          </v:shape>
        </w:pict>
      </w:r>
      <w:r w:rsidRPr="00330A7E">
        <w:rPr>
          <w:rFonts w:ascii="Times New Roman" w:hAnsi="Times New Roman" w:cs="Times New Roman"/>
          <w:sz w:val="24"/>
          <w:szCs w:val="24"/>
        </w:rPr>
        <w:t xml:space="preserve"> và </w:t>
      </w:r>
      <w:r w:rsidR="00FA344A">
        <w:rPr>
          <w:rFonts w:ascii="Times New Roman" w:hAnsi="Times New Roman" w:cs="Times New Roman"/>
          <w:position w:val="-10"/>
          <w:sz w:val="24"/>
          <w:szCs w:val="24"/>
        </w:rPr>
        <w:pict w14:anchorId="2679E75D">
          <v:shape id="_x0000_i6527" type="#_x0000_t75" style="width:102.75pt;height:15.75pt">
            <v:imagedata r:id="rId9918" o:title=""/>
          </v:shape>
        </w:pict>
      </w:r>
      <w:r w:rsidRPr="00330A7E">
        <w:rPr>
          <w:rFonts w:ascii="Times New Roman" w:hAnsi="Times New Roman" w:cs="Times New Roman"/>
          <w:sz w:val="24"/>
          <w:szCs w:val="24"/>
        </w:rPr>
        <w:t xml:space="preserve">). Theo giả thiết, ta có: </w:t>
      </w:r>
      <w:r w:rsidR="00FA344A">
        <w:rPr>
          <w:rFonts w:ascii="Times New Roman" w:hAnsi="Times New Roman" w:cs="Times New Roman"/>
          <w:position w:val="-24"/>
          <w:sz w:val="24"/>
          <w:szCs w:val="24"/>
        </w:rPr>
        <w:pict w14:anchorId="2DAD9BAD">
          <v:shape id="_x0000_i6528" type="#_x0000_t75" style="width:147.75pt;height:30.75pt">
            <v:imagedata r:id="rId9919" o:title=""/>
          </v:shape>
        </w:pict>
      </w:r>
      <w:r w:rsidRPr="00330A7E">
        <w:rPr>
          <w:rFonts w:ascii="Times New Roman" w:hAnsi="Times New Roman" w:cs="Times New Roman"/>
          <w:sz w:val="24"/>
          <w:szCs w:val="24"/>
        </w:rPr>
        <w:t xml:space="preserve"> và </w:t>
      </w:r>
      <w:r w:rsidR="00FA344A">
        <w:rPr>
          <w:rFonts w:ascii="Times New Roman" w:hAnsi="Times New Roman" w:cs="Times New Roman"/>
          <w:position w:val="-6"/>
          <w:sz w:val="24"/>
          <w:szCs w:val="24"/>
        </w:rPr>
        <w:pict w14:anchorId="7839FADC">
          <v:shape id="_x0000_i6529" type="#_x0000_t75" style="width:32.25pt;height:14.25pt">
            <v:imagedata r:id="rId9920" o:title=""/>
          </v:shape>
        </w:pict>
      </w:r>
      <w:r w:rsidRPr="00330A7E">
        <w:rPr>
          <w:rFonts w:ascii="Times New Roman" w:hAnsi="Times New Roman" w:cs="Times New Roman"/>
          <w:sz w:val="24"/>
          <w:szCs w:val="24"/>
        </w:rPr>
        <w:t xml:space="preserve"> (vì </w:t>
      </w:r>
      <w:r w:rsidR="00FA344A">
        <w:rPr>
          <w:rFonts w:ascii="Times New Roman" w:hAnsi="Times New Roman" w:cs="Times New Roman"/>
          <w:position w:val="-10"/>
          <w:sz w:val="24"/>
          <w:szCs w:val="24"/>
        </w:rPr>
        <w:pict w14:anchorId="6359C0E8">
          <v:shape id="_x0000_i6530" type="#_x0000_t75" style="width:27.75pt;height:15.75pt">
            <v:imagedata r:id="rId9921" o:title=""/>
          </v:shape>
        </w:pict>
      </w:r>
      <w:r w:rsidRPr="00330A7E">
        <w:rPr>
          <w:rFonts w:ascii="Times New Roman" w:hAnsi="Times New Roman" w:cs="Times New Roman"/>
          <w:sz w:val="24"/>
          <w:szCs w:val="24"/>
        </w:rPr>
        <w:t>).</w:t>
      </w:r>
    </w:p>
    <w:p w14:paraId="665F295C"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lastRenderedPageBreak/>
        <w:t xml:space="preserve">Xét hàm số </w:t>
      </w:r>
      <w:r w:rsidR="00FA344A">
        <w:rPr>
          <w:rFonts w:ascii="Times New Roman" w:hAnsi="Times New Roman" w:cs="Times New Roman"/>
          <w:position w:val="-28"/>
          <w:sz w:val="24"/>
          <w:szCs w:val="24"/>
        </w:rPr>
        <w:pict w14:anchorId="054A6F35">
          <v:shape id="_x0000_i6531" type="#_x0000_t75" style="width:213pt;height:33.75pt">
            <v:imagedata r:id="rId9922" o:title=""/>
          </v:shape>
        </w:pict>
      </w:r>
      <w:r w:rsidRPr="00330A7E">
        <w:rPr>
          <w:rFonts w:ascii="Times New Roman" w:hAnsi="Times New Roman" w:cs="Times New Roman"/>
          <w:sz w:val="24"/>
          <w:szCs w:val="24"/>
        </w:rPr>
        <w:t xml:space="preserve"> là thể tích của hộp quà mà bạn Hoa gấp được.</w:t>
      </w:r>
    </w:p>
    <w:p w14:paraId="6BC2AEFF"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Ta có: </w:t>
      </w:r>
      <w:r w:rsidR="00FA344A">
        <w:rPr>
          <w:rFonts w:ascii="Times New Roman" w:hAnsi="Times New Roman" w:cs="Times New Roman"/>
          <w:position w:val="-24"/>
          <w:sz w:val="24"/>
          <w:szCs w:val="24"/>
        </w:rPr>
        <w:pict w14:anchorId="1398FF73">
          <v:shape id="_x0000_i6532" type="#_x0000_t75" style="width:176.25pt;height:33.75pt">
            <v:imagedata r:id="rId9923" o:title=""/>
          </v:shape>
        </w:pict>
      </w:r>
    </w:p>
    <w:p w14:paraId="26C06127"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Bảng biến thiên của hàm số </w:t>
      </w:r>
      <w:r w:rsidR="00FA344A">
        <w:rPr>
          <w:rFonts w:ascii="Times New Roman" w:hAnsi="Times New Roman" w:cs="Times New Roman"/>
          <w:position w:val="-10"/>
          <w:sz w:val="24"/>
          <w:szCs w:val="24"/>
        </w:rPr>
        <w:pict w14:anchorId="6F8CA548">
          <v:shape id="_x0000_i6533" type="#_x0000_t75" style="width:25.5pt;height:15.75pt">
            <v:imagedata r:id="rId9924" o:title=""/>
          </v:shape>
        </w:pict>
      </w:r>
      <w:r w:rsidRPr="00330A7E">
        <w:rPr>
          <w:rFonts w:ascii="Times New Roman" w:hAnsi="Times New Roman" w:cs="Times New Roman"/>
          <w:sz w:val="24"/>
          <w:szCs w:val="24"/>
        </w:rPr>
        <w:t xml:space="preserve"> là:</w:t>
      </w:r>
    </w:p>
    <w:tbl>
      <w:tblPr>
        <w:tblStyle w:val="TableGrid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656"/>
        <w:gridCol w:w="1417"/>
        <w:gridCol w:w="1221"/>
        <w:gridCol w:w="1417"/>
        <w:gridCol w:w="502"/>
      </w:tblGrid>
      <w:tr w:rsidR="00ED397D" w:rsidRPr="00330A7E" w14:paraId="0156D432" w14:textId="77777777" w:rsidTr="00330A7E">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3D5BDA07" w14:textId="77777777" w:rsidR="00ED397D" w:rsidRPr="00330A7E" w:rsidRDefault="00FA344A">
            <w:pPr>
              <w:jc w:val="center"/>
              <w:rPr>
                <w:rFonts w:cs="Times New Roman"/>
                <w:sz w:val="24"/>
                <w:szCs w:val="24"/>
              </w:rPr>
            </w:pPr>
            <w:r>
              <w:rPr>
                <w:rFonts w:asciiTheme="minorHAnsi" w:eastAsiaTheme="minorEastAsia" w:hAnsiTheme="minorHAnsi" w:cs="Times New Roman"/>
                <w:kern w:val="0"/>
                <w:position w:val="-6"/>
                <w:sz w:val="24"/>
                <w:szCs w:val="24"/>
                <w:lang w:val="en-US" w:eastAsia="ja-JP"/>
                <w14:ligatures w14:val="none"/>
              </w:rPr>
              <w:pict w14:anchorId="01ADB871">
                <v:shape id="_x0000_i6534" type="#_x0000_t75" style="width:9.75pt;height:11.25pt">
                  <v:imagedata r:id="rId9925" o:title=""/>
                </v:shape>
              </w:pict>
            </w:r>
          </w:p>
        </w:tc>
        <w:tc>
          <w:tcPr>
            <w:tcW w:w="656" w:type="dxa"/>
            <w:tcBorders>
              <w:top w:val="single" w:sz="4" w:space="0" w:color="auto"/>
              <w:left w:val="single" w:sz="4" w:space="0" w:color="auto"/>
              <w:bottom w:val="single" w:sz="4" w:space="0" w:color="auto"/>
              <w:right w:val="nil"/>
            </w:tcBorders>
            <w:vAlign w:val="center"/>
            <w:hideMark/>
          </w:tcPr>
          <w:p w14:paraId="07C8159D" w14:textId="77777777" w:rsidR="00ED397D" w:rsidRPr="00330A7E" w:rsidRDefault="00FA344A">
            <w:pPr>
              <w:jc w:val="both"/>
              <w:rPr>
                <w:rFonts w:cs="Times New Roman"/>
                <w:sz w:val="24"/>
                <w:szCs w:val="24"/>
              </w:rPr>
            </w:pPr>
            <w:r>
              <w:rPr>
                <w:rFonts w:asciiTheme="minorHAnsi" w:eastAsiaTheme="minorEastAsia" w:hAnsiTheme="minorHAnsi" w:cs="Times New Roman"/>
                <w:kern w:val="0"/>
                <w:position w:val="-6"/>
                <w:sz w:val="24"/>
                <w:szCs w:val="24"/>
                <w:lang w:val="en-US" w:eastAsia="ja-JP"/>
                <w14:ligatures w14:val="none"/>
              </w:rPr>
              <w:pict w14:anchorId="00896F24">
                <v:shape id="_x0000_i6535" type="#_x0000_t75" style="width:6.75pt;height:14.25pt">
                  <v:imagedata r:id="rId9926" o:title=""/>
                </v:shape>
              </w:pict>
            </w:r>
          </w:p>
        </w:tc>
        <w:tc>
          <w:tcPr>
            <w:tcW w:w="1417" w:type="dxa"/>
            <w:tcBorders>
              <w:top w:val="single" w:sz="4" w:space="0" w:color="auto"/>
              <w:left w:val="nil"/>
              <w:bottom w:val="single" w:sz="4" w:space="0" w:color="auto"/>
              <w:right w:val="nil"/>
            </w:tcBorders>
            <w:vAlign w:val="center"/>
          </w:tcPr>
          <w:p w14:paraId="21F1DE10" w14:textId="77777777" w:rsidR="00ED397D" w:rsidRPr="00330A7E" w:rsidRDefault="00ED397D">
            <w:pPr>
              <w:jc w:val="both"/>
              <w:rPr>
                <w:rFonts w:cs="Times New Roman"/>
                <w:sz w:val="24"/>
                <w:szCs w:val="24"/>
              </w:rPr>
            </w:pPr>
          </w:p>
        </w:tc>
        <w:tc>
          <w:tcPr>
            <w:tcW w:w="623" w:type="dxa"/>
            <w:tcBorders>
              <w:top w:val="single" w:sz="4" w:space="0" w:color="auto"/>
              <w:left w:val="nil"/>
              <w:bottom w:val="single" w:sz="4" w:space="0" w:color="auto"/>
              <w:right w:val="nil"/>
            </w:tcBorders>
            <w:vAlign w:val="center"/>
            <w:hideMark/>
          </w:tcPr>
          <w:p w14:paraId="56E0BDDD" w14:textId="77777777" w:rsidR="00ED397D" w:rsidRPr="00330A7E" w:rsidRDefault="00FA344A">
            <w:pPr>
              <w:jc w:val="both"/>
              <w:rPr>
                <w:rFonts w:cs="Times New Roman"/>
                <w:sz w:val="24"/>
                <w:szCs w:val="24"/>
              </w:rPr>
            </w:pPr>
            <w:r>
              <w:rPr>
                <w:rFonts w:asciiTheme="minorHAnsi" w:eastAsiaTheme="minorEastAsia" w:hAnsiTheme="minorHAnsi" w:cs="Times New Roman"/>
                <w:kern w:val="0"/>
                <w:position w:val="-24"/>
                <w:sz w:val="24"/>
                <w:szCs w:val="24"/>
                <w:lang w:val="en-US" w:eastAsia="ja-JP"/>
                <w14:ligatures w14:val="none"/>
              </w:rPr>
              <w:pict w14:anchorId="33797260">
                <v:shape id="_x0000_i6536" type="#_x0000_t75" style="width:28.5pt;height:36pt">
                  <v:imagedata r:id="rId9927" o:title=""/>
                </v:shape>
              </w:pict>
            </w:r>
          </w:p>
        </w:tc>
        <w:tc>
          <w:tcPr>
            <w:tcW w:w="1417" w:type="dxa"/>
            <w:tcBorders>
              <w:top w:val="single" w:sz="4" w:space="0" w:color="auto"/>
              <w:left w:val="nil"/>
              <w:bottom w:val="single" w:sz="4" w:space="0" w:color="auto"/>
              <w:right w:val="nil"/>
            </w:tcBorders>
            <w:vAlign w:val="center"/>
          </w:tcPr>
          <w:p w14:paraId="06E0AE04" w14:textId="77777777" w:rsidR="00ED397D" w:rsidRPr="00330A7E" w:rsidRDefault="00ED397D">
            <w:pPr>
              <w:jc w:val="both"/>
              <w:rPr>
                <w:rFonts w:cs="Times New Roman"/>
                <w:sz w:val="24"/>
                <w:szCs w:val="24"/>
              </w:rPr>
            </w:pPr>
          </w:p>
        </w:tc>
        <w:tc>
          <w:tcPr>
            <w:tcW w:w="419" w:type="dxa"/>
            <w:tcBorders>
              <w:top w:val="single" w:sz="4" w:space="0" w:color="auto"/>
              <w:left w:val="nil"/>
              <w:bottom w:val="single" w:sz="4" w:space="0" w:color="auto"/>
              <w:right w:val="single" w:sz="4" w:space="0" w:color="auto"/>
            </w:tcBorders>
            <w:vAlign w:val="center"/>
            <w:hideMark/>
          </w:tcPr>
          <w:p w14:paraId="7480840D" w14:textId="77777777" w:rsidR="00ED397D" w:rsidRPr="00330A7E" w:rsidRDefault="00FA344A">
            <w:pPr>
              <w:jc w:val="both"/>
              <w:rPr>
                <w:rFonts w:cs="Times New Roman"/>
                <w:sz w:val="24"/>
                <w:szCs w:val="24"/>
              </w:rPr>
            </w:pPr>
            <w:r>
              <w:rPr>
                <w:rFonts w:asciiTheme="minorHAnsi" w:eastAsiaTheme="minorEastAsia" w:hAnsiTheme="minorHAnsi" w:cs="Times New Roman"/>
                <w:kern w:val="0"/>
                <w:position w:val="-6"/>
                <w:sz w:val="24"/>
                <w:szCs w:val="24"/>
                <w:lang w:val="en-US" w:eastAsia="ja-JP"/>
                <w14:ligatures w14:val="none"/>
              </w:rPr>
              <w:pict w14:anchorId="5525A37C">
                <v:shape id="_x0000_i6537" type="#_x0000_t75" style="width:14.25pt;height:14.25pt">
                  <v:imagedata r:id="rId9928" o:title=""/>
                </v:shape>
              </w:pict>
            </w:r>
          </w:p>
        </w:tc>
      </w:tr>
      <w:tr w:rsidR="00ED397D" w:rsidRPr="00330A7E" w14:paraId="5D5BB20D" w14:textId="77777777" w:rsidTr="00330A7E">
        <w:trPr>
          <w:jc w:val="center"/>
        </w:trPr>
        <w:tc>
          <w:tcPr>
            <w:tcW w:w="737" w:type="dxa"/>
            <w:tcBorders>
              <w:top w:val="single" w:sz="4" w:space="0" w:color="auto"/>
              <w:left w:val="single" w:sz="4" w:space="0" w:color="auto"/>
              <w:bottom w:val="single" w:sz="4" w:space="0" w:color="auto"/>
              <w:right w:val="single" w:sz="4" w:space="0" w:color="auto"/>
            </w:tcBorders>
            <w:hideMark/>
          </w:tcPr>
          <w:p w14:paraId="7B17442C" w14:textId="77777777" w:rsidR="00ED397D" w:rsidRPr="00330A7E" w:rsidRDefault="00FA344A">
            <w:pPr>
              <w:jc w:val="both"/>
              <w:rPr>
                <w:rFonts w:cs="Times New Roman"/>
                <w:sz w:val="24"/>
                <w:szCs w:val="24"/>
              </w:rPr>
            </w:pPr>
            <w:r>
              <w:rPr>
                <w:rFonts w:asciiTheme="minorHAnsi" w:eastAsiaTheme="minorEastAsia" w:hAnsiTheme="minorHAnsi" w:cs="Times New Roman"/>
                <w:kern w:val="0"/>
                <w:position w:val="-10"/>
                <w:sz w:val="24"/>
                <w:szCs w:val="24"/>
                <w:lang w:val="en-US" w:eastAsia="ja-JP"/>
                <w14:ligatures w14:val="none"/>
              </w:rPr>
              <w:pict w14:anchorId="1FFDB835">
                <v:shape id="_x0000_i6538" type="#_x0000_t75" style="width:28.5pt;height:14.25pt">
                  <v:imagedata r:id="rId9929" o:title=""/>
                </v:shape>
              </w:pict>
            </w:r>
          </w:p>
        </w:tc>
        <w:tc>
          <w:tcPr>
            <w:tcW w:w="656" w:type="dxa"/>
            <w:tcBorders>
              <w:top w:val="single" w:sz="4" w:space="0" w:color="auto"/>
              <w:left w:val="single" w:sz="4" w:space="0" w:color="auto"/>
              <w:bottom w:val="single" w:sz="4" w:space="0" w:color="auto"/>
              <w:right w:val="nil"/>
            </w:tcBorders>
          </w:tcPr>
          <w:p w14:paraId="469F4D29" w14:textId="77777777" w:rsidR="00ED397D" w:rsidRPr="00330A7E" w:rsidRDefault="00ED397D">
            <w:pPr>
              <w:jc w:val="both"/>
              <w:rPr>
                <w:rFonts w:cs="Times New Roman"/>
                <w:sz w:val="24"/>
                <w:szCs w:val="24"/>
              </w:rPr>
            </w:pPr>
          </w:p>
        </w:tc>
        <w:tc>
          <w:tcPr>
            <w:tcW w:w="1417" w:type="dxa"/>
            <w:tcBorders>
              <w:top w:val="single" w:sz="4" w:space="0" w:color="auto"/>
              <w:left w:val="nil"/>
              <w:bottom w:val="single" w:sz="4" w:space="0" w:color="auto"/>
              <w:right w:val="nil"/>
            </w:tcBorders>
            <w:hideMark/>
          </w:tcPr>
          <w:p w14:paraId="686008F7" w14:textId="77777777" w:rsidR="00ED397D" w:rsidRPr="00330A7E" w:rsidRDefault="00FA344A">
            <w:pPr>
              <w:jc w:val="both"/>
              <w:rPr>
                <w:rFonts w:cs="Times New Roman"/>
                <w:sz w:val="24"/>
                <w:szCs w:val="24"/>
              </w:rPr>
            </w:pPr>
            <w:r>
              <w:rPr>
                <w:rFonts w:asciiTheme="minorHAnsi" w:eastAsiaTheme="minorEastAsia" w:hAnsiTheme="minorHAnsi" w:cs="Times New Roman"/>
                <w:kern w:val="0"/>
                <w:position w:val="-4"/>
                <w:sz w:val="24"/>
                <w:szCs w:val="24"/>
                <w:lang w:val="en-US" w:eastAsia="ja-JP"/>
                <w14:ligatures w14:val="none"/>
              </w:rPr>
              <w:pict w14:anchorId="6390977A">
                <v:shape id="_x0000_i6539" type="#_x0000_t75" style="width:14.25pt;height:14.25pt">
                  <v:imagedata r:id="rId9930" o:title=""/>
                </v:shape>
              </w:pict>
            </w:r>
          </w:p>
        </w:tc>
        <w:tc>
          <w:tcPr>
            <w:tcW w:w="623" w:type="dxa"/>
            <w:tcBorders>
              <w:top w:val="single" w:sz="4" w:space="0" w:color="auto"/>
              <w:left w:val="nil"/>
              <w:bottom w:val="single" w:sz="4" w:space="0" w:color="auto"/>
              <w:right w:val="nil"/>
            </w:tcBorders>
            <w:hideMark/>
          </w:tcPr>
          <w:p w14:paraId="4744DB39" w14:textId="77777777" w:rsidR="00ED397D" w:rsidRPr="00330A7E" w:rsidRDefault="00FA344A">
            <w:pPr>
              <w:jc w:val="both"/>
              <w:rPr>
                <w:rFonts w:cs="Times New Roman"/>
                <w:sz w:val="24"/>
                <w:szCs w:val="24"/>
              </w:rPr>
            </w:pPr>
            <w:r>
              <w:rPr>
                <w:rFonts w:asciiTheme="minorHAnsi" w:eastAsiaTheme="minorEastAsia" w:hAnsiTheme="minorHAnsi" w:cs="Times New Roman"/>
                <w:kern w:val="0"/>
                <w:position w:val="-6"/>
                <w:sz w:val="24"/>
                <w:szCs w:val="24"/>
                <w:lang w:val="en-US" w:eastAsia="ja-JP"/>
                <w14:ligatures w14:val="none"/>
              </w:rPr>
              <w:pict w14:anchorId="3D101570">
                <v:shape id="_x0000_i6540" type="#_x0000_t75" style="width:6.75pt;height:14.25pt">
                  <v:imagedata r:id="rId9931" o:title=""/>
                </v:shape>
              </w:pict>
            </w:r>
          </w:p>
        </w:tc>
        <w:tc>
          <w:tcPr>
            <w:tcW w:w="1417" w:type="dxa"/>
            <w:tcBorders>
              <w:top w:val="single" w:sz="4" w:space="0" w:color="auto"/>
              <w:left w:val="nil"/>
              <w:bottom w:val="single" w:sz="4" w:space="0" w:color="auto"/>
              <w:right w:val="nil"/>
            </w:tcBorders>
            <w:hideMark/>
          </w:tcPr>
          <w:p w14:paraId="379AFE56" w14:textId="77777777" w:rsidR="00ED397D" w:rsidRPr="00330A7E" w:rsidRDefault="00FA344A">
            <w:pPr>
              <w:jc w:val="both"/>
              <w:rPr>
                <w:rFonts w:cs="Times New Roman"/>
                <w:sz w:val="24"/>
                <w:szCs w:val="24"/>
              </w:rPr>
            </w:pPr>
            <w:r>
              <w:rPr>
                <w:rFonts w:asciiTheme="minorHAnsi" w:eastAsiaTheme="minorEastAsia" w:hAnsiTheme="minorHAnsi" w:cs="Times New Roman"/>
                <w:kern w:val="0"/>
                <w:position w:val="-4"/>
                <w:sz w:val="24"/>
                <w:szCs w:val="24"/>
                <w:lang w:val="en-US" w:eastAsia="ja-JP"/>
                <w14:ligatures w14:val="none"/>
              </w:rPr>
              <w:pict w14:anchorId="2D1335AB">
                <v:shape id="_x0000_i6541" type="#_x0000_t75" style="width:6.75pt;height:6.75pt">
                  <v:imagedata r:id="rId9932" o:title=""/>
                </v:shape>
              </w:pict>
            </w:r>
          </w:p>
        </w:tc>
        <w:tc>
          <w:tcPr>
            <w:tcW w:w="419" w:type="dxa"/>
            <w:tcBorders>
              <w:top w:val="single" w:sz="4" w:space="0" w:color="auto"/>
              <w:left w:val="nil"/>
              <w:bottom w:val="single" w:sz="4" w:space="0" w:color="auto"/>
              <w:right w:val="single" w:sz="4" w:space="0" w:color="auto"/>
            </w:tcBorders>
          </w:tcPr>
          <w:p w14:paraId="501C00E8" w14:textId="77777777" w:rsidR="00ED397D" w:rsidRPr="00330A7E" w:rsidRDefault="00ED397D">
            <w:pPr>
              <w:jc w:val="both"/>
              <w:rPr>
                <w:rFonts w:cs="Times New Roman"/>
                <w:sz w:val="24"/>
                <w:szCs w:val="24"/>
              </w:rPr>
            </w:pPr>
          </w:p>
        </w:tc>
      </w:tr>
      <w:tr w:rsidR="00ED397D" w:rsidRPr="00330A7E" w14:paraId="41E86ECA" w14:textId="77777777" w:rsidTr="00330A7E">
        <w:trPr>
          <w:jc w:val="center"/>
        </w:trPr>
        <w:tc>
          <w:tcPr>
            <w:tcW w:w="737" w:type="dxa"/>
            <w:vMerge w:val="restart"/>
            <w:tcBorders>
              <w:top w:val="single" w:sz="4" w:space="0" w:color="auto"/>
              <w:left w:val="single" w:sz="4" w:space="0" w:color="auto"/>
              <w:bottom w:val="single" w:sz="4" w:space="0" w:color="auto"/>
              <w:right w:val="single" w:sz="4" w:space="0" w:color="auto"/>
            </w:tcBorders>
            <w:vAlign w:val="center"/>
            <w:hideMark/>
          </w:tcPr>
          <w:p w14:paraId="21CA7A89" w14:textId="77777777" w:rsidR="00ED397D" w:rsidRPr="00330A7E" w:rsidRDefault="00FA344A">
            <w:pPr>
              <w:jc w:val="both"/>
              <w:rPr>
                <w:rFonts w:cs="Times New Roman"/>
                <w:sz w:val="24"/>
                <w:szCs w:val="24"/>
              </w:rPr>
            </w:pPr>
            <w:r>
              <w:rPr>
                <w:rFonts w:asciiTheme="minorHAnsi" w:eastAsiaTheme="minorEastAsia" w:hAnsiTheme="minorHAnsi" w:cs="Times New Roman"/>
                <w:kern w:val="0"/>
                <w:position w:val="-10"/>
                <w:sz w:val="24"/>
                <w:szCs w:val="24"/>
                <w:lang w:val="en-US" w:eastAsia="ja-JP"/>
                <w14:ligatures w14:val="none"/>
              </w:rPr>
              <w:pict w14:anchorId="54FE9BA4">
                <v:shape id="_x0000_i6542" type="#_x0000_t75" style="width:28.5pt;height:14.25pt">
                  <v:imagedata r:id="rId9933" o:title=""/>
                </v:shape>
              </w:pict>
            </w:r>
          </w:p>
        </w:tc>
        <w:tc>
          <w:tcPr>
            <w:tcW w:w="656" w:type="dxa"/>
            <w:tcBorders>
              <w:top w:val="single" w:sz="4" w:space="0" w:color="auto"/>
              <w:left w:val="single" w:sz="4" w:space="0" w:color="auto"/>
              <w:bottom w:val="nil"/>
              <w:right w:val="nil"/>
            </w:tcBorders>
          </w:tcPr>
          <w:p w14:paraId="6FCB9D21" w14:textId="77777777" w:rsidR="00ED397D" w:rsidRPr="00330A7E" w:rsidRDefault="00ED397D">
            <w:pPr>
              <w:jc w:val="both"/>
              <w:rPr>
                <w:rFonts w:cs="Times New Roman"/>
                <w:sz w:val="24"/>
                <w:szCs w:val="24"/>
              </w:rPr>
            </w:pPr>
          </w:p>
        </w:tc>
        <w:tc>
          <w:tcPr>
            <w:tcW w:w="1417" w:type="dxa"/>
            <w:tcBorders>
              <w:top w:val="single" w:sz="4" w:space="0" w:color="auto"/>
              <w:left w:val="nil"/>
              <w:bottom w:val="nil"/>
              <w:right w:val="nil"/>
            </w:tcBorders>
          </w:tcPr>
          <w:p w14:paraId="7157E024" w14:textId="77777777" w:rsidR="00ED397D" w:rsidRPr="00330A7E" w:rsidRDefault="00ED397D">
            <w:pPr>
              <w:jc w:val="both"/>
              <w:rPr>
                <w:rFonts w:cs="Times New Roman"/>
                <w:sz w:val="24"/>
                <w:szCs w:val="24"/>
              </w:rPr>
            </w:pPr>
          </w:p>
        </w:tc>
        <w:tc>
          <w:tcPr>
            <w:tcW w:w="623" w:type="dxa"/>
            <w:tcBorders>
              <w:top w:val="single" w:sz="4" w:space="0" w:color="auto"/>
              <w:left w:val="nil"/>
              <w:bottom w:val="nil"/>
              <w:right w:val="nil"/>
            </w:tcBorders>
            <w:hideMark/>
          </w:tcPr>
          <w:p w14:paraId="533EA74F" w14:textId="77777777" w:rsidR="00ED397D" w:rsidRPr="00330A7E" w:rsidRDefault="00FA344A">
            <w:pPr>
              <w:jc w:val="both"/>
              <w:rPr>
                <w:rFonts w:cs="Times New Roman"/>
                <w:sz w:val="24"/>
                <w:szCs w:val="24"/>
              </w:rPr>
            </w:pPr>
            <w:r>
              <w:rPr>
                <w:rFonts w:asciiTheme="minorHAnsi" w:eastAsiaTheme="minorEastAsia" w:hAnsiTheme="minorHAnsi" w:cs="Times New Roman"/>
                <w:kern w:val="0"/>
                <w:position w:val="-34"/>
                <w:sz w:val="24"/>
                <w:szCs w:val="24"/>
                <w:lang w:val="en-US" w:eastAsia="ja-JP"/>
                <w14:ligatures w14:val="none"/>
              </w:rPr>
              <w:pict w14:anchorId="46A5B719">
                <v:shape id="_x0000_i6543" type="#_x0000_t75" style="width:50.25pt;height:43.5pt">
                  <v:imagedata r:id="rId9934" o:title=""/>
                </v:shape>
              </w:pict>
            </w:r>
          </w:p>
        </w:tc>
        <w:tc>
          <w:tcPr>
            <w:tcW w:w="1417" w:type="dxa"/>
            <w:tcBorders>
              <w:top w:val="single" w:sz="4" w:space="0" w:color="auto"/>
              <w:left w:val="nil"/>
              <w:bottom w:val="nil"/>
              <w:right w:val="nil"/>
            </w:tcBorders>
          </w:tcPr>
          <w:p w14:paraId="25A560A3" w14:textId="77777777" w:rsidR="00ED397D" w:rsidRPr="00330A7E" w:rsidRDefault="00ED397D">
            <w:pPr>
              <w:jc w:val="both"/>
              <w:rPr>
                <w:rFonts w:cs="Times New Roman"/>
                <w:sz w:val="24"/>
                <w:szCs w:val="24"/>
              </w:rPr>
            </w:pPr>
          </w:p>
        </w:tc>
        <w:tc>
          <w:tcPr>
            <w:tcW w:w="419" w:type="dxa"/>
            <w:tcBorders>
              <w:top w:val="single" w:sz="4" w:space="0" w:color="auto"/>
              <w:left w:val="nil"/>
              <w:bottom w:val="nil"/>
              <w:right w:val="single" w:sz="4" w:space="0" w:color="auto"/>
            </w:tcBorders>
          </w:tcPr>
          <w:p w14:paraId="54790602" w14:textId="77777777" w:rsidR="00ED397D" w:rsidRPr="00330A7E" w:rsidRDefault="00ED397D">
            <w:pPr>
              <w:jc w:val="both"/>
              <w:rPr>
                <w:rFonts w:cs="Times New Roman"/>
                <w:sz w:val="24"/>
                <w:szCs w:val="24"/>
              </w:rPr>
            </w:pPr>
          </w:p>
        </w:tc>
      </w:tr>
      <w:tr w:rsidR="00ED397D" w:rsidRPr="00330A7E" w14:paraId="15064764" w14:textId="77777777" w:rsidTr="00330A7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CEF2316" w14:textId="77777777" w:rsidR="00ED397D" w:rsidRPr="00330A7E" w:rsidRDefault="00ED397D">
            <w:pPr>
              <w:rPr>
                <w:rFonts w:cs="Times New Roman"/>
                <w:sz w:val="24"/>
                <w:szCs w:val="24"/>
              </w:rPr>
            </w:pPr>
          </w:p>
        </w:tc>
        <w:tc>
          <w:tcPr>
            <w:tcW w:w="656" w:type="dxa"/>
            <w:tcBorders>
              <w:top w:val="nil"/>
              <w:left w:val="single" w:sz="4" w:space="0" w:color="auto"/>
              <w:bottom w:val="nil"/>
              <w:right w:val="nil"/>
            </w:tcBorders>
          </w:tcPr>
          <w:p w14:paraId="4D21C574" w14:textId="77777777" w:rsidR="00ED397D" w:rsidRPr="00330A7E" w:rsidRDefault="00ED397D">
            <w:pPr>
              <w:jc w:val="both"/>
              <w:rPr>
                <w:rFonts w:cs="Times New Roman"/>
                <w:sz w:val="24"/>
                <w:szCs w:val="24"/>
              </w:rPr>
            </w:pPr>
          </w:p>
        </w:tc>
        <w:tc>
          <w:tcPr>
            <w:tcW w:w="1417" w:type="dxa"/>
            <w:hideMark/>
          </w:tcPr>
          <w:p w14:paraId="23A0D167" w14:textId="77777777" w:rsidR="00ED397D" w:rsidRPr="00330A7E" w:rsidRDefault="00ED397D">
            <w:pPr>
              <w:jc w:val="both"/>
              <w:rPr>
                <w:rFonts w:cs="Times New Roman"/>
                <w:sz w:val="24"/>
                <w:szCs w:val="24"/>
              </w:rPr>
            </w:pPr>
            <w:r w:rsidRPr="00330A7E">
              <w:rPr>
                <w:rFonts w:cs="Times New Roman"/>
                <w:noProof/>
                <w:sz w:val="24"/>
                <w:szCs w:val="24"/>
              </w:rPr>
              <mc:AlternateContent>
                <mc:Choice Requires="wps">
                  <w:drawing>
                    <wp:anchor distT="0" distB="0" distL="114300" distR="114300" simplePos="0" relativeHeight="251757568" behindDoc="0" locked="0" layoutInCell="1" allowOverlap="1" wp14:anchorId="063A036C" wp14:editId="7AA1E926">
                      <wp:simplePos x="0" y="0"/>
                      <wp:positionH relativeFrom="column">
                        <wp:posOffset>-295275</wp:posOffset>
                      </wp:positionH>
                      <wp:positionV relativeFrom="paragraph">
                        <wp:posOffset>-278130</wp:posOffset>
                      </wp:positionV>
                      <wp:extent cx="1169035" cy="603885"/>
                      <wp:effectExtent l="0" t="38100" r="50165" b="24765"/>
                      <wp:wrapNone/>
                      <wp:docPr id="1339925311" name="Straight Arrow Connector 1339925311"/>
                      <wp:cNvGraphicFramePr/>
                      <a:graphic xmlns:a="http://schemas.openxmlformats.org/drawingml/2006/main">
                        <a:graphicData uri="http://schemas.microsoft.com/office/word/2010/wordprocessingShape">
                          <wps:wsp>
                            <wps:cNvCnPr/>
                            <wps:spPr>
                              <a:xfrm flipV="1">
                                <a:off x="0" y="0"/>
                                <a:ext cx="1168400" cy="603885"/>
                              </a:xfrm>
                              <a:prstGeom prst="straightConnector1">
                                <a:avLst/>
                              </a:prstGeom>
                              <a:noFill/>
                              <a:ln w="6350" cap="flat" cmpd="sng" algn="ctr">
                                <a:solidFill>
                                  <a:sysClr val="windowText" lastClr="000000"/>
                                </a:solidFill>
                                <a:prstDash val="solid"/>
                                <a:miter lim="800000"/>
                                <a:tailEnd type="stealth"/>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339925311" o:spid="_x0000_s1026" type="#_x0000_t32" style="position:absolute;margin-left:-23.25pt;margin-top:-21.9pt;width:92.05pt;height:47.55pt;flip: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OguD0+gEAANgDAAAOAAAAZHJzL2Uyb0RvYy54bWysU02P0zAQvSPxHyzfaZKWVt2o6Qq1LBcE lXbhPus4iSV/yWOa9t8zdkJV4IbIwfJ4Ms9v3jzvHi9Gs7MMqJxteLUoOZNWuFbZvuHfXp7ebTnD CLYF7axs+FUif9y/fbMbfS2XbnC6lYERiMV69A0fYvR1UaAYpAFcOC8tJTsXDEQKQ1+0AUZCN7pY luWmGF1ofXBCItLpcUryfcbvOini165DGZluOHGLeQ15fU1rsd9B3QfwgxIzDfgHFgaUpUtvUEeI wH4E9ReUUSI4dF1cCGcK13VKyNwDdVOVf3TzPICXuRcSB/1NJvx/sOLL+RSYaml2q9XDw3K9qirO LBia1XMMoPohsg8huJEdnLWkpwvs7lfSb/RYE8zBnsIcoT+FJMalC4Z1WvnvBJ/loYbZJat/vakv L5EJOqyqzfZ9SUMSlNuUq+12ncZTTDgJzweMn6QzLG0ajjO/G7HpDjh/xjgV/ipIxdY9Ka3pHGpt 2UhXrNbpMiDXdRoibY0nHdD2nIHuyc4ihswanVZtqk7FeMWDDuwM5CgyYuvGF+qAMw0YKUFt5W+m /ltponMEHKbinJoMaFSkV6CVafj2Vg11BKU/2pbFq6dxYJSg4zADa5vIyGzxud80iEn6tHt17TVP pEgR2SdLOVs9+fM+pv39g9z/BAAA//8DAFBLAwQUAAYACAAAACEAchbDT94AAAAKAQAADwAAAGRy cy9kb3ducmV2LnhtbEyPwU7DMAyG70i8Q2Qkblu6lnWjNJ0QDAmJE4PDjmlj2orEqZpsK2+Pe4Kb LX/6/f3lbnJWnHEMvScFq2UCAqnxpqdWwefHy2ILIkRNRltPqOAHA+yq66tSF8Zf6B3Ph9gKDqFQ aAVdjEMhZWg6dDos/YDEty8/Oh15HVtpRn3hcGdlmiS5dLon/tDpAZ86bL4PJ6fg9d5IS/u3fZYe kXo/1MlzulHq9mZ6fAARcYp/MMz6rA4VO9X+RCYIq2Bxl68ZnYeMO8xEtslB1ArWqwxkVcr/Fapf AAAA//8DAFBLAQItABQABgAIAAAAIQC2gziS/gAAAOEBAAATAAAAAAAAAAAAAAAAAAAAAABbQ29u dGVudF9UeXBlc10ueG1sUEsBAi0AFAAGAAgAAAAhADj9If/WAAAAlAEAAAsAAAAAAAAAAAAAAAAA LwEAAF9yZWxzLy5yZWxzUEsBAi0AFAAGAAgAAAAhAE6C4PT6AQAA2AMAAA4AAAAAAAAAAAAAAAAA LgIAAGRycy9lMm9Eb2MueG1sUEsBAi0AFAAGAAgAAAAhAHIWw0/eAAAACgEAAA8AAAAAAAAAAAAA AAAAVAQAAGRycy9kb3ducmV2LnhtbFBLBQYAAAAABAAEAPMAAABfBQAAAAA= " strokecolor="windowText" strokeweight=".5pt">
                      <v:stroke endarrow="classic" joinstyle="miter"/>
                    </v:shape>
                  </w:pict>
                </mc:Fallback>
              </mc:AlternateContent>
            </w:r>
          </w:p>
        </w:tc>
        <w:tc>
          <w:tcPr>
            <w:tcW w:w="623" w:type="dxa"/>
          </w:tcPr>
          <w:p w14:paraId="6B8E2339" w14:textId="77777777" w:rsidR="00ED397D" w:rsidRPr="00330A7E" w:rsidRDefault="00ED397D">
            <w:pPr>
              <w:jc w:val="both"/>
              <w:rPr>
                <w:rFonts w:cs="Times New Roman"/>
                <w:sz w:val="24"/>
                <w:szCs w:val="24"/>
              </w:rPr>
            </w:pPr>
          </w:p>
        </w:tc>
        <w:tc>
          <w:tcPr>
            <w:tcW w:w="1417" w:type="dxa"/>
            <w:hideMark/>
          </w:tcPr>
          <w:p w14:paraId="46EA347F" w14:textId="77777777" w:rsidR="00ED397D" w:rsidRPr="00330A7E" w:rsidRDefault="00ED397D">
            <w:pPr>
              <w:jc w:val="both"/>
              <w:rPr>
                <w:rFonts w:cs="Times New Roman"/>
                <w:sz w:val="24"/>
                <w:szCs w:val="24"/>
              </w:rPr>
            </w:pPr>
            <w:r w:rsidRPr="00330A7E">
              <w:rPr>
                <w:rFonts w:cs="Times New Roman"/>
                <w:noProof/>
                <w:sz w:val="24"/>
                <w:szCs w:val="24"/>
              </w:rPr>
              <mc:AlternateContent>
                <mc:Choice Requires="wps">
                  <w:drawing>
                    <wp:anchor distT="0" distB="0" distL="114300" distR="114300" simplePos="0" relativeHeight="251758592" behindDoc="0" locked="0" layoutInCell="1" allowOverlap="1" wp14:anchorId="307A495F" wp14:editId="5E5D9102">
                      <wp:simplePos x="0" y="0"/>
                      <wp:positionH relativeFrom="column">
                        <wp:posOffset>-110490</wp:posOffset>
                      </wp:positionH>
                      <wp:positionV relativeFrom="paragraph">
                        <wp:posOffset>-280035</wp:posOffset>
                      </wp:positionV>
                      <wp:extent cx="1049020" cy="609600"/>
                      <wp:effectExtent l="0" t="0" r="74930" b="57150"/>
                      <wp:wrapNone/>
                      <wp:docPr id="1856128749" name="Straight Arrow Connector 1856128749"/>
                      <wp:cNvGraphicFramePr/>
                      <a:graphic xmlns:a="http://schemas.openxmlformats.org/drawingml/2006/main">
                        <a:graphicData uri="http://schemas.microsoft.com/office/word/2010/wordprocessingShape">
                          <wps:wsp>
                            <wps:cNvCnPr/>
                            <wps:spPr>
                              <a:xfrm>
                                <a:off x="0" y="0"/>
                                <a:ext cx="1049020" cy="608965"/>
                              </a:xfrm>
                              <a:prstGeom prst="straightConnector1">
                                <a:avLst/>
                              </a:prstGeom>
                              <a:noFill/>
                              <a:ln w="6350" cap="flat" cmpd="sng" algn="ctr">
                                <a:solidFill>
                                  <a:sysClr val="windowText" lastClr="000000"/>
                                </a:solidFill>
                                <a:prstDash val="solid"/>
                                <a:miter lim="800000"/>
                                <a:tailEnd type="stealth"/>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856128749" o:spid="_x0000_s1026" type="#_x0000_t32" style="position:absolute;margin-left:-8.7pt;margin-top:-22.05pt;width:82.6pt;height:4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ptntg9QEAAM4DAAAOAAAAZHJzL2Uyb0RvYy54bWysU02P0zAQvSPxHyzfadKyLW3UdIValguC Srv7A2YdJ7HkL3lM0/57xm42FLihzcGxPZk38968bO/PRrOTDKicrfl8VnImrXCNsl3Nn58ePqw5 wwi2Ae2srPlFIr/fvX+3HXwlF653upGBEYjFavA172P0VVGg6KUBnDkvLQVbFwxEOoauaAIMhG50 sSjLVTG40PjghESk28M1yHcZv22liD/aFmVkuubUW8xryOtLWovdFqougO+VGNuA/+jCgLJUdII6 QAT2M6h/oIwSwaFr40w4U7i2VUJmDsRmXv7F5rEHLzMXEgf9JBO+Haz4fjoGphqa3Xq5mi/Wn+42 nFkwNKvHGEB1fWSfQ3AD2ztrSU8X2M2npN/gsSKYvT2G8YT+GJIY5zaY9Caa7Jw1v0yay3Nkgi7n 5d2mXNBoBMVW5XqzWqahFL+zfcD4VTrD0qbmOHY1tTPPwsPpG8Zr4mtCKm3dg9Ka7qHSlg1U4uMy FQPyWqsh0tZ4Yo+24wx0RyYWMWREdFo1KTsl4wX3OrATkI/Ifo0bnogBZxowUoBo5Wds/Y/U1M4B sL8m59DVdkZF8r5WpubrKRuqCEp/sQ2LF09DwChBx34E1jY1I7OxR75J/qvgaffimkueQ5FOZJos 5Wjw5MrbM+1vf8PdLwAAAP//AwBQSwMEFAAGAAgAAAAhAIyjA+/iAAAACgEAAA8AAABkcnMvZG93 bnJldi54bWxMj8FOwzAMhu9IvENkJC7VlnaUDUrTCTEhMTggCoJr1pi2WuNUTbqVt8c7wc2WP/3+ /nw92U4ccPCtIwXJPAaBVDnTUq3g4/1xdgPCB01Gd45QwQ96WBfnZ7nOjDvSGx7KUAsOIZ9pBU0I fSalrxq02s9dj8S3bzdYHXgdamkGfeRw28lFHC+l1S3xh0b3+NBgtS9Hq2CKNi9+XFxtPpeR+Yqe yv3z6zZW6vJiur8DEXAKfzCc9FkdCnbauZGMF52CWbJKGeUhTRMQJyJdcZmdguvkFmSRy/8Vil8A AAD//wMAUEsBAi0AFAAGAAgAAAAhALaDOJL+AAAA4QEAABMAAAAAAAAAAAAAAAAAAAAAAFtDb250 ZW50X1R5cGVzXS54bWxQSwECLQAUAAYACAAAACEAOP0h/9YAAACUAQAACwAAAAAAAAAAAAAAAAAv AQAAX3JlbHMvLnJlbHNQSwECLQAUAAYACAAAACEAKbZ7YPUBAADOAwAADgAAAAAAAAAAAAAAAAAu AgAAZHJzL2Uyb0RvYy54bWxQSwECLQAUAAYACAAAACEAjKMD7+IAAAAKAQAADwAAAAAAAAAAAAAA AABPBAAAZHJzL2Rvd25yZXYueG1sUEsFBgAAAAAEAAQA8wAAAF4FAAAAAA== " strokecolor="windowText" strokeweight=".5pt">
                      <v:stroke endarrow="classic" joinstyle="miter"/>
                    </v:shape>
                  </w:pict>
                </mc:Fallback>
              </mc:AlternateContent>
            </w:r>
          </w:p>
        </w:tc>
        <w:tc>
          <w:tcPr>
            <w:tcW w:w="419" w:type="dxa"/>
            <w:tcBorders>
              <w:top w:val="nil"/>
              <w:left w:val="nil"/>
              <w:bottom w:val="nil"/>
              <w:right w:val="single" w:sz="4" w:space="0" w:color="auto"/>
            </w:tcBorders>
          </w:tcPr>
          <w:p w14:paraId="21ECD078" w14:textId="77777777" w:rsidR="00ED397D" w:rsidRPr="00330A7E" w:rsidRDefault="00ED397D">
            <w:pPr>
              <w:jc w:val="both"/>
              <w:rPr>
                <w:rFonts w:cs="Times New Roman"/>
                <w:sz w:val="24"/>
                <w:szCs w:val="24"/>
              </w:rPr>
            </w:pPr>
          </w:p>
        </w:tc>
      </w:tr>
      <w:tr w:rsidR="00ED397D" w:rsidRPr="00330A7E" w14:paraId="77B5E258" w14:textId="77777777" w:rsidTr="00330A7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CED78DB" w14:textId="77777777" w:rsidR="00ED397D" w:rsidRPr="00330A7E" w:rsidRDefault="00ED397D">
            <w:pPr>
              <w:rPr>
                <w:rFonts w:cs="Times New Roman"/>
                <w:sz w:val="24"/>
                <w:szCs w:val="24"/>
              </w:rPr>
            </w:pPr>
          </w:p>
        </w:tc>
        <w:tc>
          <w:tcPr>
            <w:tcW w:w="656" w:type="dxa"/>
            <w:tcBorders>
              <w:top w:val="nil"/>
              <w:left w:val="single" w:sz="4" w:space="0" w:color="auto"/>
              <w:bottom w:val="single" w:sz="4" w:space="0" w:color="auto"/>
              <w:right w:val="nil"/>
            </w:tcBorders>
            <w:hideMark/>
          </w:tcPr>
          <w:p w14:paraId="2D4245DF" w14:textId="77777777" w:rsidR="00ED397D" w:rsidRPr="00330A7E" w:rsidRDefault="00FA344A">
            <w:pPr>
              <w:jc w:val="both"/>
              <w:rPr>
                <w:rFonts w:cs="Times New Roman"/>
                <w:sz w:val="24"/>
                <w:szCs w:val="24"/>
              </w:rPr>
            </w:pPr>
            <w:r>
              <w:rPr>
                <w:rFonts w:asciiTheme="minorHAnsi" w:eastAsiaTheme="minorEastAsia" w:hAnsiTheme="minorHAnsi" w:cs="Times New Roman"/>
                <w:kern w:val="0"/>
                <w:position w:val="-6"/>
                <w:sz w:val="24"/>
                <w:szCs w:val="24"/>
                <w:lang w:val="en-US" w:eastAsia="ja-JP"/>
                <w14:ligatures w14:val="none"/>
              </w:rPr>
              <w:pict w14:anchorId="5E6E0FB9">
                <v:shape id="_x0000_i6544" type="#_x0000_t75" style="width:6.75pt;height:14.25pt">
                  <v:imagedata r:id="rId9935" o:title=""/>
                </v:shape>
              </w:pict>
            </w:r>
          </w:p>
        </w:tc>
        <w:tc>
          <w:tcPr>
            <w:tcW w:w="1417" w:type="dxa"/>
            <w:tcBorders>
              <w:top w:val="nil"/>
              <w:left w:val="nil"/>
              <w:bottom w:val="single" w:sz="4" w:space="0" w:color="auto"/>
              <w:right w:val="nil"/>
            </w:tcBorders>
          </w:tcPr>
          <w:p w14:paraId="627F4D75" w14:textId="77777777" w:rsidR="00ED397D" w:rsidRPr="00330A7E" w:rsidRDefault="00ED397D">
            <w:pPr>
              <w:jc w:val="both"/>
              <w:rPr>
                <w:rFonts w:cs="Times New Roman"/>
                <w:sz w:val="24"/>
                <w:szCs w:val="24"/>
              </w:rPr>
            </w:pPr>
          </w:p>
        </w:tc>
        <w:tc>
          <w:tcPr>
            <w:tcW w:w="623" w:type="dxa"/>
            <w:tcBorders>
              <w:top w:val="nil"/>
              <w:left w:val="nil"/>
              <w:bottom w:val="single" w:sz="4" w:space="0" w:color="auto"/>
              <w:right w:val="nil"/>
            </w:tcBorders>
          </w:tcPr>
          <w:p w14:paraId="48CB6C5A" w14:textId="77777777" w:rsidR="00ED397D" w:rsidRPr="00330A7E" w:rsidRDefault="00ED397D">
            <w:pPr>
              <w:jc w:val="both"/>
              <w:rPr>
                <w:rFonts w:cs="Times New Roman"/>
                <w:sz w:val="24"/>
                <w:szCs w:val="24"/>
              </w:rPr>
            </w:pPr>
          </w:p>
        </w:tc>
        <w:tc>
          <w:tcPr>
            <w:tcW w:w="1417" w:type="dxa"/>
            <w:tcBorders>
              <w:top w:val="nil"/>
              <w:left w:val="nil"/>
              <w:bottom w:val="single" w:sz="4" w:space="0" w:color="auto"/>
              <w:right w:val="nil"/>
            </w:tcBorders>
          </w:tcPr>
          <w:p w14:paraId="3F089349" w14:textId="77777777" w:rsidR="00ED397D" w:rsidRPr="00330A7E" w:rsidRDefault="00ED397D">
            <w:pPr>
              <w:jc w:val="both"/>
              <w:rPr>
                <w:rFonts w:cs="Times New Roman"/>
                <w:sz w:val="24"/>
                <w:szCs w:val="24"/>
              </w:rPr>
            </w:pPr>
          </w:p>
        </w:tc>
        <w:tc>
          <w:tcPr>
            <w:tcW w:w="419" w:type="dxa"/>
            <w:tcBorders>
              <w:top w:val="nil"/>
              <w:left w:val="nil"/>
              <w:bottom w:val="single" w:sz="4" w:space="0" w:color="auto"/>
              <w:right w:val="single" w:sz="4" w:space="0" w:color="auto"/>
            </w:tcBorders>
            <w:hideMark/>
          </w:tcPr>
          <w:p w14:paraId="47072226" w14:textId="77777777" w:rsidR="00ED397D" w:rsidRPr="00330A7E" w:rsidRDefault="00FA344A">
            <w:pPr>
              <w:jc w:val="right"/>
              <w:rPr>
                <w:rFonts w:cs="Times New Roman"/>
                <w:sz w:val="24"/>
                <w:szCs w:val="24"/>
              </w:rPr>
            </w:pPr>
            <w:r>
              <w:rPr>
                <w:rFonts w:asciiTheme="minorHAnsi" w:eastAsiaTheme="minorEastAsia" w:hAnsiTheme="minorHAnsi" w:cs="Times New Roman"/>
                <w:kern w:val="0"/>
                <w:position w:val="-6"/>
                <w:sz w:val="24"/>
                <w:szCs w:val="24"/>
                <w:lang w:val="en-US" w:eastAsia="ja-JP"/>
                <w14:ligatures w14:val="none"/>
              </w:rPr>
              <w:pict w14:anchorId="3F5E1DA6">
                <v:shape id="_x0000_i6545" type="#_x0000_t75" style="width:6.75pt;height:14.25pt">
                  <v:imagedata r:id="rId9936" o:title=""/>
                </v:shape>
              </w:pict>
            </w:r>
          </w:p>
        </w:tc>
      </w:tr>
    </w:tbl>
    <w:p w14:paraId="17B9424E"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Vậy bạn Hoa có thể gấp hộp quà có thể tích lớn nhất là </w:t>
      </w:r>
      <w:r w:rsidR="00FA344A">
        <w:rPr>
          <w:rFonts w:ascii="Times New Roman" w:hAnsi="Times New Roman" w:cs="Times New Roman"/>
          <w:position w:val="-34"/>
          <w:sz w:val="24"/>
          <w:szCs w:val="24"/>
        </w:rPr>
        <w:pict w14:anchorId="18A4434C">
          <v:shape id="_x0000_i6546" type="#_x0000_t75" style="width:102.75pt;height:39.75pt">
            <v:imagedata r:id="rId9937" o:title=""/>
          </v:shape>
        </w:pict>
      </w:r>
    </w:p>
    <w:p w14:paraId="39317963"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Đáp số: </w:t>
      </w:r>
      <w:r w:rsidRPr="00330A7E">
        <w:rPr>
          <w:rFonts w:ascii="Times New Roman" w:hAnsi="Times New Roman" w:cs="Times New Roman"/>
          <w:b/>
          <w:bCs/>
          <w:sz w:val="24"/>
          <w:szCs w:val="24"/>
        </w:rPr>
        <w:t>192.</w:t>
      </w:r>
    </w:p>
    <w:p w14:paraId="3A0A96A5"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b/>
          <w:bCs/>
          <w:sz w:val="24"/>
          <w:szCs w:val="24"/>
        </w:rPr>
        <w:t>Câu 5.</w:t>
      </w:r>
      <w:r w:rsidRPr="00330A7E">
        <w:rPr>
          <w:rFonts w:ascii="Times New Roman" w:hAnsi="Times New Roman" w:cs="Times New Roman"/>
          <w:sz w:val="24"/>
          <w:szCs w:val="24"/>
        </w:rPr>
        <w:t xml:space="preserve"> Số cách tạo một mật khẩu là: </w:t>
      </w:r>
      <w:r w:rsidR="00FA344A">
        <w:rPr>
          <w:rFonts w:ascii="Times New Roman" w:hAnsi="Times New Roman" w:cs="Times New Roman"/>
          <w:position w:val="-12"/>
          <w:sz w:val="24"/>
          <w:szCs w:val="24"/>
        </w:rPr>
        <w:pict w14:anchorId="70B673DA">
          <v:shape id="_x0000_i6547" type="#_x0000_t75" style="width:84.75pt;height:18.75pt">
            <v:imagedata r:id="rId9938" o:title=""/>
          </v:shape>
        </w:pict>
      </w:r>
    </w:p>
    <w:p w14:paraId="4341FCF3"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Đáp số: </w:t>
      </w:r>
      <w:r w:rsidRPr="00330A7E">
        <w:rPr>
          <w:rFonts w:ascii="Times New Roman" w:hAnsi="Times New Roman" w:cs="Times New Roman"/>
          <w:b/>
          <w:bCs/>
          <w:sz w:val="24"/>
          <w:szCs w:val="24"/>
        </w:rPr>
        <w:t>8640.</w:t>
      </w:r>
    </w:p>
    <w:p w14:paraId="5591DB48"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b/>
          <w:bCs/>
          <w:sz w:val="24"/>
          <w:szCs w:val="24"/>
        </w:rPr>
        <w:t>Câu 6.</w:t>
      </w:r>
      <w:r w:rsidRPr="00330A7E">
        <w:rPr>
          <w:rFonts w:ascii="Times New Roman" w:hAnsi="Times New Roman" w:cs="Times New Roman"/>
          <w:sz w:val="24"/>
          <w:szCs w:val="24"/>
        </w:rPr>
        <w:t xml:space="preserve"> Gắn hệ trục toạ độ </w:t>
      </w:r>
      <w:r w:rsidR="00FA344A">
        <w:rPr>
          <w:rFonts w:ascii="Times New Roman" w:hAnsi="Times New Roman" w:cs="Times New Roman"/>
          <w:position w:val="-10"/>
          <w:sz w:val="24"/>
          <w:szCs w:val="24"/>
        </w:rPr>
        <w:pict w14:anchorId="228769B5">
          <v:shape id="_x0000_i6548" type="#_x0000_t75" style="width:23.25pt;height:15.75pt">
            <v:imagedata r:id="rId9939" o:title=""/>
          </v:shape>
        </w:pict>
      </w:r>
      <w:r w:rsidRPr="00330A7E">
        <w:rPr>
          <w:rFonts w:ascii="Times New Roman" w:hAnsi="Times New Roman" w:cs="Times New Roman"/>
          <w:sz w:val="24"/>
          <w:szCs w:val="24"/>
        </w:rPr>
        <w:t xml:space="preserve"> vào cổng parabol như hình bên với trục </w:t>
      </w:r>
      <w:r w:rsidR="00FA344A">
        <w:rPr>
          <w:rFonts w:ascii="Times New Roman" w:hAnsi="Times New Roman" w:cs="Times New Roman"/>
          <w:position w:val="-10"/>
          <w:sz w:val="24"/>
          <w:szCs w:val="24"/>
        </w:rPr>
        <w:pict w14:anchorId="3FEF13CE">
          <v:shape id="_x0000_i6549" type="#_x0000_t75" style="width:18pt;height:15.75pt">
            <v:imagedata r:id="rId9940" o:title=""/>
          </v:shape>
        </w:pict>
      </w:r>
      <w:r w:rsidRPr="00330A7E">
        <w:rPr>
          <w:rFonts w:ascii="Times New Roman" w:hAnsi="Times New Roman" w:cs="Times New Roman"/>
          <w:sz w:val="24"/>
          <w:szCs w:val="24"/>
        </w:rPr>
        <w:t xml:space="preserve"> trùng với đường đối xứng của parabol, gốc </w:t>
      </w:r>
      <w:r w:rsidR="00FA344A">
        <w:rPr>
          <w:rFonts w:ascii="Times New Roman" w:hAnsi="Times New Roman" w:cs="Times New Roman"/>
          <w:position w:val="-6"/>
          <w:sz w:val="24"/>
          <w:szCs w:val="24"/>
        </w:rPr>
        <w:pict w14:anchorId="51D79183">
          <v:shape id="_x0000_i6550" type="#_x0000_t75" style="width:12pt;height:14.25pt">
            <v:imagedata r:id="rId9941" o:title=""/>
          </v:shape>
        </w:pict>
      </w:r>
      <w:r w:rsidRPr="00330A7E">
        <w:rPr>
          <w:rFonts w:ascii="Times New Roman" w:hAnsi="Times New Roman" w:cs="Times New Roman"/>
          <w:sz w:val="24"/>
          <w:szCs w:val="24"/>
        </w:rPr>
        <w:t xml:space="preserve"> nằm ở đỉnh của parabol, đơn vị trên mỗi trục tính theo mét. Khi đó, phương trình parabol có dạng </w:t>
      </w:r>
      <w:r w:rsidR="00FA344A">
        <w:rPr>
          <w:rFonts w:ascii="Times New Roman" w:hAnsi="Times New Roman" w:cs="Times New Roman"/>
          <w:position w:val="-10"/>
          <w:sz w:val="24"/>
          <w:szCs w:val="24"/>
        </w:rPr>
        <w:pict w14:anchorId="55F639F6">
          <v:shape id="_x0000_i6551" type="#_x0000_t75" style="width:41.25pt;height:18pt">
            <v:imagedata r:id="rId9942" o:title=""/>
          </v:shape>
        </w:pict>
      </w:r>
    </w:p>
    <w:p w14:paraId="57962D4D"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Vì parabol đi qua điểm có toạ độ </w:t>
      </w:r>
      <w:r w:rsidR="00FA344A">
        <w:rPr>
          <w:rFonts w:ascii="Times New Roman" w:hAnsi="Times New Roman" w:cs="Times New Roman"/>
          <w:position w:val="-10"/>
          <w:sz w:val="24"/>
          <w:szCs w:val="24"/>
        </w:rPr>
        <w:pict w14:anchorId="621A775E">
          <v:shape id="_x0000_i6552" type="#_x0000_t75" style="width:44.25pt;height:15.75pt">
            <v:imagedata r:id="rId9943" o:title=""/>
          </v:shape>
        </w:pict>
      </w:r>
      <w:r w:rsidRPr="00330A7E">
        <w:rPr>
          <w:rFonts w:ascii="Times New Roman" w:hAnsi="Times New Roman" w:cs="Times New Roman"/>
          <w:sz w:val="24"/>
          <w:szCs w:val="24"/>
        </w:rPr>
        <w:t xml:space="preserve"> nên </w:t>
      </w:r>
      <w:r w:rsidR="00FA344A">
        <w:rPr>
          <w:rFonts w:ascii="Times New Roman" w:hAnsi="Times New Roman" w:cs="Times New Roman"/>
          <w:position w:val="-24"/>
          <w:sz w:val="24"/>
          <w:szCs w:val="24"/>
        </w:rPr>
        <w:pict w14:anchorId="2C624BA8">
          <v:shape id="_x0000_i6553" type="#_x0000_t75" style="width:42pt;height:30.75pt">
            <v:imagedata r:id="rId9944" o:title=""/>
          </v:shape>
        </w:pict>
      </w:r>
      <w:r w:rsidRPr="00330A7E">
        <w:rPr>
          <w:rFonts w:ascii="Times New Roman" w:hAnsi="Times New Roman" w:cs="Times New Roman"/>
          <w:sz w:val="24"/>
          <w:szCs w:val="24"/>
        </w:rPr>
        <w:t xml:space="preserve"> Suy ra phương trình parabol là </w:t>
      </w:r>
      <w:r w:rsidR="00FA344A">
        <w:rPr>
          <w:rFonts w:ascii="Times New Roman" w:hAnsi="Times New Roman" w:cs="Times New Roman"/>
          <w:position w:val="-24"/>
          <w:sz w:val="24"/>
          <w:szCs w:val="24"/>
        </w:rPr>
        <w:pict w14:anchorId="51FD4532">
          <v:shape id="_x0000_i6554" type="#_x0000_t75" style="width:54pt;height:30.75pt">
            <v:imagedata r:id="rId9945" o:title=""/>
          </v:shape>
        </w:pict>
      </w:r>
    </w:p>
    <w:p w14:paraId="3754BC23" w14:textId="77777777" w:rsidR="00ED397D" w:rsidRPr="00330A7E" w:rsidRDefault="00ED397D" w:rsidP="00330A7E">
      <w:pPr>
        <w:spacing w:before="120" w:after="120" w:line="240" w:lineRule="auto"/>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4690EF37" wp14:editId="4135E3A0">
            <wp:extent cx="2032000" cy="1962150"/>
            <wp:effectExtent l="0" t="0" r="6350" b="0"/>
            <wp:docPr id="1845940543" name="Picture 1845940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46">
                      <a:extLst>
                        <a:ext uri="{28A0092B-C50C-407E-A947-70E740481C1C}">
                          <a14:useLocalDpi xmlns:a14="http://schemas.microsoft.com/office/drawing/2010/main" val="0"/>
                        </a:ext>
                      </a:extLst>
                    </a:blip>
                    <a:srcRect/>
                    <a:stretch>
                      <a:fillRect/>
                    </a:stretch>
                  </pic:blipFill>
                  <pic:spPr bwMode="auto">
                    <a:xfrm>
                      <a:off x="0" y="0"/>
                      <a:ext cx="2032000" cy="1962150"/>
                    </a:xfrm>
                    <a:prstGeom prst="rect">
                      <a:avLst/>
                    </a:prstGeom>
                    <a:noFill/>
                    <a:ln>
                      <a:noFill/>
                    </a:ln>
                  </pic:spPr>
                </pic:pic>
              </a:graphicData>
            </a:graphic>
          </wp:inline>
        </w:drawing>
      </w:r>
    </w:p>
    <w:p w14:paraId="48C26A66"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Giả sử </w:t>
      </w:r>
      <w:r w:rsidR="00FA344A">
        <w:rPr>
          <w:rFonts w:ascii="Times New Roman" w:hAnsi="Times New Roman" w:cs="Times New Roman"/>
          <w:position w:val="-4"/>
          <w:sz w:val="24"/>
          <w:szCs w:val="24"/>
        </w:rPr>
        <w:pict w14:anchorId="7C546ED8">
          <v:shape id="_x0000_i6555" type="#_x0000_t75" style="width:12pt;height:12.75pt">
            <v:imagedata r:id="rId9947" o:title=""/>
          </v:shape>
        </w:pict>
      </w:r>
      <w:r w:rsidRPr="00330A7E">
        <w:rPr>
          <w:rFonts w:ascii="Times New Roman" w:hAnsi="Times New Roman" w:cs="Times New Roman"/>
          <w:sz w:val="24"/>
          <w:szCs w:val="24"/>
        </w:rPr>
        <w:t xml:space="preserve"> có hoành độ ${x_{1},~~D}$ có hoành độ </w:t>
      </w:r>
      <w:r w:rsidR="00FA344A">
        <w:rPr>
          <w:rFonts w:ascii="Times New Roman" w:hAnsi="Times New Roman" w:cs="Times New Roman"/>
          <w:position w:val="-12"/>
          <w:sz w:val="24"/>
          <w:szCs w:val="24"/>
        </w:rPr>
        <w:pict w14:anchorId="4E2D52F2">
          <v:shape id="_x0000_i6556" type="#_x0000_t75" style="width:15.75pt;height:18pt">
            <v:imagedata r:id="rId9948" o:title=""/>
          </v:shape>
        </w:pict>
      </w:r>
      <w:r w:rsidRPr="00330A7E">
        <w:rPr>
          <w:rFonts w:ascii="Times New Roman" w:hAnsi="Times New Roman" w:cs="Times New Roman"/>
          <w:sz w:val="24"/>
          <w:szCs w:val="24"/>
        </w:rPr>
        <w:t xml:space="preserve"> Khi đó, phương trình đường thẳng </w:t>
      </w:r>
      <w:r w:rsidR="00FA344A">
        <w:rPr>
          <w:rFonts w:ascii="Times New Roman" w:hAnsi="Times New Roman" w:cs="Times New Roman"/>
          <w:position w:val="-4"/>
          <w:sz w:val="24"/>
          <w:szCs w:val="24"/>
        </w:rPr>
        <w:pict w14:anchorId="3BD3FF22">
          <v:shape id="_x0000_i6557" type="#_x0000_t75" style="width:20.25pt;height:12.75pt">
            <v:imagedata r:id="rId9949" o:title=""/>
          </v:shape>
        </w:pict>
      </w:r>
      <w:r w:rsidRPr="00330A7E">
        <w:rPr>
          <w:rFonts w:ascii="Times New Roman" w:hAnsi="Times New Roman" w:cs="Times New Roman"/>
          <w:sz w:val="24"/>
          <w:szCs w:val="24"/>
        </w:rPr>
        <w:t xml:space="preserve"> là </w:t>
      </w:r>
      <w:r w:rsidR="00FA344A">
        <w:rPr>
          <w:rFonts w:ascii="Times New Roman" w:hAnsi="Times New Roman" w:cs="Times New Roman"/>
          <w:position w:val="-24"/>
          <w:sz w:val="24"/>
          <w:szCs w:val="24"/>
        </w:rPr>
        <w:pict w14:anchorId="4EEF806F">
          <v:shape id="_x0000_i6558" type="#_x0000_t75" style="width:54.75pt;height:30.75pt">
            <v:imagedata r:id="rId9950" o:title=""/>
          </v:shape>
        </w:pict>
      </w:r>
      <w:r w:rsidRPr="00330A7E">
        <w:rPr>
          <w:rFonts w:ascii="Times New Roman" w:hAnsi="Times New Roman" w:cs="Times New Roman"/>
          <w:sz w:val="24"/>
          <w:szCs w:val="24"/>
        </w:rPr>
        <w:t xml:space="preserve"> phương trình đường thẳng </w:t>
      </w:r>
      <w:r w:rsidR="00FA344A">
        <w:rPr>
          <w:rFonts w:ascii="Times New Roman" w:hAnsi="Times New Roman" w:cs="Times New Roman"/>
          <w:position w:val="-6"/>
          <w:sz w:val="24"/>
          <w:szCs w:val="24"/>
        </w:rPr>
        <w:pict w14:anchorId="551F0E4C">
          <v:shape id="_x0000_i6559" type="#_x0000_t75" style="width:20.25pt;height:14.25pt">
            <v:imagedata r:id="rId9951" o:title=""/>
          </v:shape>
        </w:pict>
      </w:r>
      <w:r w:rsidRPr="00330A7E">
        <w:rPr>
          <w:rFonts w:ascii="Times New Roman" w:hAnsi="Times New Roman" w:cs="Times New Roman"/>
          <w:sz w:val="24"/>
          <w:szCs w:val="24"/>
        </w:rPr>
        <w:t xml:space="preserve"> là </w:t>
      </w:r>
      <w:r w:rsidR="00FA344A">
        <w:rPr>
          <w:rFonts w:ascii="Times New Roman" w:hAnsi="Times New Roman" w:cs="Times New Roman"/>
          <w:position w:val="-24"/>
          <w:sz w:val="24"/>
          <w:szCs w:val="24"/>
        </w:rPr>
        <w:pict w14:anchorId="237449A3">
          <v:shape id="_x0000_i6560" type="#_x0000_t75" style="width:54pt;height:30.75pt">
            <v:imagedata r:id="rId9952" o:title=""/>
          </v:shape>
        </w:pict>
      </w:r>
    </w:p>
    <w:p w14:paraId="6578A32B"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Diện tích hình phẳng giới hạn bởi parabol và đường thẳng </w:t>
      </w:r>
      <w:r w:rsidR="00FA344A">
        <w:rPr>
          <w:rFonts w:ascii="Times New Roman" w:hAnsi="Times New Roman" w:cs="Times New Roman"/>
          <w:position w:val="-4"/>
          <w:sz w:val="24"/>
          <w:szCs w:val="24"/>
        </w:rPr>
        <w:pict w14:anchorId="3F39A564">
          <v:shape id="_x0000_i6561" type="#_x0000_t75" style="width:20.25pt;height:12.75pt">
            <v:imagedata r:id="rId9953" o:title=""/>
          </v:shape>
        </w:pict>
      </w:r>
      <w:r w:rsidRPr="00330A7E">
        <w:rPr>
          <w:rFonts w:ascii="Times New Roman" w:hAnsi="Times New Roman" w:cs="Times New Roman"/>
          <w:sz w:val="24"/>
          <w:szCs w:val="24"/>
        </w:rPr>
        <w:t xml:space="preserve"> là:</w:t>
      </w:r>
    </w:p>
    <w:p w14:paraId="601899D6" w14:textId="77777777" w:rsidR="00ED397D" w:rsidRPr="00330A7E" w:rsidRDefault="00FA344A" w:rsidP="00330A7E">
      <w:pPr>
        <w:spacing w:before="120" w:after="120" w:line="240" w:lineRule="auto"/>
        <w:jc w:val="both"/>
        <w:rPr>
          <w:rFonts w:ascii="Times New Roman" w:hAnsi="Times New Roman" w:cs="Times New Roman"/>
          <w:sz w:val="24"/>
          <w:szCs w:val="24"/>
        </w:rPr>
      </w:pPr>
      <w:r>
        <w:rPr>
          <w:rFonts w:ascii="Times New Roman" w:hAnsi="Times New Roman" w:cs="Times New Roman"/>
          <w:position w:val="-34"/>
          <w:sz w:val="24"/>
          <w:szCs w:val="24"/>
        </w:rPr>
        <w:pict w14:anchorId="218AC97E">
          <v:shape id="_x0000_i6562" type="#_x0000_t75" style="width:293.25pt;height:42pt">
            <v:imagedata r:id="rId9954" o:title=""/>
          </v:shape>
        </w:pict>
      </w:r>
    </w:p>
    <w:p w14:paraId="2AD29231"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Diện tích hình phẳng giới hạn bởi parabol và đường thẳng </w:t>
      </w:r>
      <w:r w:rsidR="00FA344A">
        <w:rPr>
          <w:rFonts w:ascii="Times New Roman" w:hAnsi="Times New Roman" w:cs="Times New Roman"/>
          <w:position w:val="-6"/>
          <w:sz w:val="24"/>
          <w:szCs w:val="24"/>
        </w:rPr>
        <w:pict w14:anchorId="6460AA48">
          <v:shape id="_x0000_i6563" type="#_x0000_t75" style="width:20.25pt;height:14.25pt">
            <v:imagedata r:id="rId9955" o:title=""/>
          </v:shape>
        </w:pict>
      </w:r>
      <w:r w:rsidRPr="00330A7E">
        <w:rPr>
          <w:rFonts w:ascii="Times New Roman" w:hAnsi="Times New Roman" w:cs="Times New Roman"/>
          <w:sz w:val="24"/>
          <w:szCs w:val="24"/>
        </w:rPr>
        <w:t xml:space="preserve"> là:</w:t>
      </w:r>
    </w:p>
    <w:p w14:paraId="6B3F2768" w14:textId="77777777" w:rsidR="00ED397D" w:rsidRPr="00330A7E" w:rsidRDefault="00FA344A" w:rsidP="00330A7E">
      <w:pPr>
        <w:spacing w:before="120" w:after="120" w:line="240" w:lineRule="auto"/>
        <w:jc w:val="both"/>
        <w:rPr>
          <w:rFonts w:ascii="Times New Roman" w:hAnsi="Times New Roman" w:cs="Times New Roman"/>
          <w:sz w:val="24"/>
          <w:szCs w:val="24"/>
        </w:rPr>
      </w:pPr>
      <w:r>
        <w:rPr>
          <w:rFonts w:ascii="Times New Roman" w:hAnsi="Times New Roman" w:cs="Times New Roman"/>
          <w:position w:val="-34"/>
          <w:sz w:val="24"/>
          <w:szCs w:val="24"/>
        </w:rPr>
        <w:lastRenderedPageBreak/>
        <w:pict w14:anchorId="6B717F3E">
          <v:shape id="_x0000_i6564" type="#_x0000_t75" style="width:297.75pt;height:42pt">
            <v:imagedata r:id="rId9956" o:title=""/>
          </v:shape>
        </w:pict>
      </w:r>
    </w:p>
    <w:p w14:paraId="70D7B72A"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Theo giả thiết, ta có: </w:t>
      </w:r>
      <w:r w:rsidR="00FA344A">
        <w:rPr>
          <w:rFonts w:ascii="Times New Roman" w:hAnsi="Times New Roman" w:cs="Times New Roman"/>
          <w:position w:val="-30"/>
          <w:sz w:val="24"/>
          <w:szCs w:val="24"/>
        </w:rPr>
        <w:pict w14:anchorId="7C2B6DB9">
          <v:shape id="_x0000_i6565" type="#_x0000_t75" style="width:194.25pt;height:33.75pt">
            <v:imagedata r:id="rId9957" o:title=""/>
          </v:shape>
        </w:pict>
      </w:r>
    </w:p>
    <w:p w14:paraId="1E9AC62A"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Khi đó, </w:t>
      </w:r>
      <w:r w:rsidR="00FA344A">
        <w:rPr>
          <w:rFonts w:ascii="Times New Roman" w:hAnsi="Times New Roman" w:cs="Times New Roman"/>
          <w:position w:val="-30"/>
          <w:sz w:val="24"/>
          <w:szCs w:val="24"/>
        </w:rPr>
        <w:pict w14:anchorId="291D4A52">
          <v:shape id="_x0000_i6566" type="#_x0000_t75" style="width:87.75pt;height:33.75pt">
            <v:imagedata r:id="rId9958" o:title=""/>
          </v:shape>
        </w:pict>
      </w:r>
    </w:p>
    <w:p w14:paraId="32B0EF22" w14:textId="77777777" w:rsidR="00ED397D" w:rsidRPr="00330A7E" w:rsidRDefault="00ED397D" w:rsidP="00330A7E">
      <w:pPr>
        <w:spacing w:before="120" w:after="120" w:line="24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Đáp số: </w:t>
      </w:r>
      <w:r w:rsidRPr="00330A7E">
        <w:rPr>
          <w:rFonts w:ascii="Times New Roman" w:hAnsi="Times New Roman" w:cs="Times New Roman"/>
          <w:b/>
          <w:bCs/>
          <w:sz w:val="24"/>
          <w:szCs w:val="24"/>
        </w:rPr>
        <w:t>1,26.</w:t>
      </w:r>
    </w:p>
    <w:p w14:paraId="48D2B5D4" w14:textId="77777777" w:rsidR="00ED397D" w:rsidRPr="00330A7E" w:rsidRDefault="00ED397D" w:rsidP="00330A7E">
      <w:pPr>
        <w:tabs>
          <w:tab w:val="left" w:pos="720"/>
          <w:tab w:val="left" w:pos="3119"/>
          <w:tab w:val="left" w:pos="5245"/>
          <w:tab w:val="left" w:pos="7938"/>
        </w:tabs>
        <w:rPr>
          <w:rFonts w:ascii="Times New Roman" w:hAnsi="Times New Roman" w:cs="Times New Roman"/>
          <w:sz w:val="24"/>
          <w:szCs w:val="24"/>
        </w:rPr>
      </w:pPr>
    </w:p>
    <w:tbl>
      <w:tblPr>
        <w:tblStyle w:val="TableGrid"/>
        <w:tblW w:w="10098" w:type="dxa"/>
        <w:jc w:val="center"/>
        <w:tblBorders>
          <w:top w:val="single" w:sz="4" w:space="0" w:color="0070C0"/>
          <w:left w:val="single" w:sz="4" w:space="0" w:color="0070C0"/>
          <w:bottom w:val="single" w:sz="4" w:space="0" w:color="0070C0"/>
          <w:right w:val="single" w:sz="4" w:space="0" w:color="0070C0"/>
          <w:insideH w:val="none" w:sz="0" w:space="0" w:color="auto"/>
          <w:insideV w:val="single" w:sz="4" w:space="0" w:color="0070C0"/>
        </w:tblBorders>
        <w:tblLook w:val="04A0" w:firstRow="1" w:lastRow="0" w:firstColumn="1" w:lastColumn="0" w:noHBand="0" w:noVBand="1"/>
      </w:tblPr>
      <w:tblGrid>
        <w:gridCol w:w="4230"/>
        <w:gridCol w:w="5868"/>
      </w:tblGrid>
      <w:tr w:rsidR="00845FD2" w:rsidRPr="00330A7E" w14:paraId="2EB73FE8" w14:textId="77777777" w:rsidTr="00676EEF">
        <w:trPr>
          <w:trHeight w:val="265"/>
          <w:jc w:val="center"/>
        </w:trPr>
        <w:tc>
          <w:tcPr>
            <w:tcW w:w="4230" w:type="dxa"/>
            <w:vAlign w:val="center"/>
          </w:tcPr>
          <w:p w14:paraId="2A77BAC8"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 xml:space="preserve"> ĐỀ THI THỬ </w:t>
            </w:r>
          </w:p>
          <w:p w14:paraId="4E4554E9"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THEO CẤU TRÚC ĐỀ THAM KHẢO</w:t>
            </w:r>
          </w:p>
        </w:tc>
        <w:tc>
          <w:tcPr>
            <w:tcW w:w="5868" w:type="dxa"/>
            <w:vAlign w:val="center"/>
          </w:tcPr>
          <w:p w14:paraId="54D748B5" w14:textId="77777777" w:rsidR="00845FD2" w:rsidRPr="00330A7E" w:rsidRDefault="00845FD2" w:rsidP="00676EEF">
            <w:pPr>
              <w:tabs>
                <w:tab w:val="left" w:pos="992"/>
              </w:tabs>
              <w:jc w:val="center"/>
              <w:rPr>
                <w:rFonts w:ascii="Times New Roman" w:hAnsi="Times New Roman" w:cs="Times New Roman"/>
                <w:b/>
                <w:color w:val="FF0000"/>
                <w:sz w:val="24"/>
                <w:szCs w:val="24"/>
              </w:rPr>
            </w:pPr>
            <w:r w:rsidRPr="00330A7E">
              <w:rPr>
                <w:rFonts w:ascii="Times New Roman" w:hAnsi="Times New Roman" w:cs="Times New Roman"/>
                <w:b/>
                <w:color w:val="1F497D" w:themeColor="text2"/>
                <w:sz w:val="24"/>
                <w:szCs w:val="24"/>
                <w:lang w:val="vi-VN"/>
              </w:rPr>
              <w:t xml:space="preserve">KỲ THI TỐT NGHIỆP </w:t>
            </w:r>
            <w:r w:rsidRPr="00330A7E">
              <w:rPr>
                <w:rFonts w:ascii="Times New Roman" w:hAnsi="Times New Roman" w:cs="Times New Roman"/>
                <w:b/>
                <w:color w:val="00B050"/>
                <w:sz w:val="24"/>
                <w:szCs w:val="24"/>
                <w:lang w:val="vi-VN"/>
              </w:rPr>
              <w:t xml:space="preserve">THPT QUỐC GIA </w:t>
            </w:r>
            <w:r w:rsidRPr="00330A7E">
              <w:rPr>
                <w:rFonts w:ascii="Times New Roman" w:hAnsi="Times New Roman" w:cs="Times New Roman"/>
                <w:b/>
                <w:color w:val="FF0000"/>
                <w:sz w:val="24"/>
                <w:szCs w:val="24"/>
                <w:lang w:val="vi-VN"/>
              </w:rPr>
              <w:t>NĂM 2025</w:t>
            </w:r>
          </w:p>
          <w:p w14:paraId="620D2E54"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Bài thi môn: TOÁN</w:t>
            </w:r>
          </w:p>
        </w:tc>
      </w:tr>
      <w:tr w:rsidR="00845FD2" w:rsidRPr="00330A7E" w14:paraId="1B5FE886" w14:textId="77777777" w:rsidTr="00676EEF">
        <w:trPr>
          <w:trHeight w:val="724"/>
          <w:jc w:val="center"/>
        </w:trPr>
        <w:tc>
          <w:tcPr>
            <w:tcW w:w="4230" w:type="dxa"/>
            <w:vAlign w:val="center"/>
          </w:tcPr>
          <w:p w14:paraId="471B76A1" w14:textId="702DBEA5" w:rsidR="00845FD2" w:rsidRPr="00330A7E" w:rsidRDefault="00845FD2" w:rsidP="00845FD2">
            <w:pPr>
              <w:tabs>
                <w:tab w:val="left" w:pos="992"/>
              </w:tabs>
              <w:jc w:val="center"/>
              <w:rPr>
                <w:rFonts w:ascii="Times New Roman" w:hAnsi="Times New Roman" w:cs="Times New Roman"/>
                <w:b/>
                <w:bCs/>
                <w:iCs/>
                <w:color w:val="000000" w:themeColor="text1"/>
                <w:sz w:val="24"/>
                <w:szCs w:val="24"/>
              </w:rPr>
            </w:pPr>
            <w:r w:rsidRPr="00330A7E">
              <w:rPr>
                <w:rFonts w:ascii="Times New Roman" w:hAnsi="Times New Roman" w:cs="Times New Roman"/>
                <w:b/>
                <w:bCs/>
                <w:iCs/>
                <w:color w:val="000000" w:themeColor="text1"/>
                <w:sz w:val="24"/>
                <w:szCs w:val="24"/>
                <w:highlight w:val="green"/>
              </w:rPr>
              <w:t xml:space="preserve">ĐỀ </w:t>
            </w:r>
            <w:r>
              <w:rPr>
                <w:rFonts w:ascii="Times New Roman" w:hAnsi="Times New Roman" w:cs="Times New Roman"/>
                <w:b/>
                <w:bCs/>
                <w:iCs/>
                <w:color w:val="000000" w:themeColor="text1"/>
                <w:sz w:val="24"/>
                <w:szCs w:val="24"/>
                <w:highlight w:val="green"/>
              </w:rPr>
              <w:t>1</w:t>
            </w:r>
            <w:r>
              <w:rPr>
                <w:rFonts w:ascii="Times New Roman" w:hAnsi="Times New Roman" w:cs="Times New Roman"/>
                <w:b/>
                <w:bCs/>
                <w:iCs/>
                <w:color w:val="000000" w:themeColor="text1"/>
                <w:sz w:val="24"/>
                <w:szCs w:val="24"/>
                <w:highlight w:val="green"/>
              </w:rPr>
              <w:t>9</w:t>
            </w:r>
          </w:p>
        </w:tc>
        <w:tc>
          <w:tcPr>
            <w:tcW w:w="5868" w:type="dxa"/>
            <w:vAlign w:val="center"/>
          </w:tcPr>
          <w:p w14:paraId="03A2E60B" w14:textId="77777777" w:rsidR="00845FD2" w:rsidRPr="00330A7E" w:rsidRDefault="00845FD2" w:rsidP="00676EEF">
            <w:pPr>
              <w:tabs>
                <w:tab w:val="left" w:pos="992"/>
              </w:tabs>
              <w:jc w:val="center"/>
              <w:rPr>
                <w:rFonts w:ascii="Times New Roman" w:hAnsi="Times New Roman" w:cs="Times New Roman"/>
                <w:bCs/>
                <w:i/>
                <w:iCs/>
                <w:color w:val="000000" w:themeColor="text1"/>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813888" behindDoc="0" locked="0" layoutInCell="1" allowOverlap="1" wp14:anchorId="49681CD1" wp14:editId="3A266A59">
                      <wp:simplePos x="0" y="0"/>
                      <wp:positionH relativeFrom="column">
                        <wp:posOffset>794385</wp:posOffset>
                      </wp:positionH>
                      <wp:positionV relativeFrom="paragraph">
                        <wp:posOffset>198120</wp:posOffset>
                      </wp:positionV>
                      <wp:extent cx="2324100" cy="0"/>
                      <wp:effectExtent l="0" t="0" r="0" b="0"/>
                      <wp:wrapNone/>
                      <wp:docPr id="123"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813888;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bHwh2twEAALkDAAAOAAAAZHJzL2Uyb0RvYy54bWysU01v2zAMvQ/ofxB0b/zRYRiMOD2k2C7D FqzbD1BlKRYmiQKlxc6/H6Uk7tAWw1D0QosSH8n3SK9vZ2fZQWE04HverGrOlJcwGL/v+c8fn64/ chaT8IOw4FXPjyry283Vu/UUOtXCCHZQyCiJj90Uej6mFLqqinJUTsQVBOXpUQM6kcjFfTWgmCi7 s1Vb1x+qCXAICFLFSLd3p0e+Kfm1VjJ90zqqxGzPqbdULBb7kG21WYtujyKMRp7bEK/owgnjqeiS 6k4kwX6jeZbKGYkQQaeVBFeB1kaqwoHYNPUTNvejCKpwIXFiWGSKb5dWfj3skJmBZtfecOaFoyHd JxRmPya2Be9JQkDWZKWmEDsCbP0Oz14MO8y0Z40uf4kQm4u6x0VdNScm6bK9ad83NQ1BXt6qR2DA mD4rcCwfem6Nz8RFJw5fYqJiFHoJISc3cipdTuloVQ62/rvSRIaKNQVd1khtLbKDoAUYfhUalKtE Zog21i6g+t+gc2yGqbJa/wtcoktF8GkBOuMBX6qa5kur+hR/YX3immk/wHAsgyhy0H4Ulc67nBfw b7/AH/+4zR8AAAD//wMAUEsDBBQABgAIAAAAIQD5exUk3QAAAAkBAAAPAAAAZHJzL2Rvd25yZXYu eG1sTI/NTsMwEITvSH0Ha5G4UScB2hLiVBU/JziEwIGjGy9J1HgdxW4SeHoWcaDHmf00O5NtZ9uJ EQffOlIQLyMQSJUzLdUK3t+eLjcgfNBkdOcIFXyhh22+OMt0atxErziWoRYcQj7VCpoQ+lRKXzVo tV+6Holvn26wOrAcamkGPXG47WQSRStpdUv8odE93jdYHcqjVbB+fC6Lfnp4+S7kWhbF6MLm8KHU xfm8uwMRcA7/MPzW5+qQc6e9O5LxomOd3MSMKriKExAMXN/GbOz/DJln8nRB/gMAAP//AwBQSwEC LQAUAAYACAAAACEAtoM4kv4AAADhAQAAEwAAAAAAAAAAAAAAAAAAAAAAW0NvbnRlbnRfVHlwZXNd LnhtbFBLAQItABQABgAIAAAAIQA4/SH/1gAAAJQBAAALAAAAAAAAAAAAAAAAAC8BAABfcmVscy8u cmVsc1BLAQItABQABgAIAAAAIQBbHwh2twEAALkDAAAOAAAAAAAAAAAAAAAAAC4CAABkcnMvZTJv RG9jLnhtbFBLAQItABQABgAIAAAAIQD5exUk3QAAAAkBAAAPAAAAAAAAAAAAAAAAABEEAABkcnMv ZG93bnJldi54bWxQSwUGAAAAAAQABADzAAAAGwUAAAAA " strokecolor="black [3040]"/>
                  </w:pict>
                </mc:Fallback>
              </mc:AlternateContent>
            </w:r>
            <w:r w:rsidRPr="00330A7E">
              <w:rPr>
                <w:rFonts w:ascii="Times New Roman" w:hAnsi="Times New Roman" w:cs="Times New Roman"/>
                <w:bCs/>
                <w:i/>
                <w:iCs/>
                <w:color w:val="000000" w:themeColor="text1"/>
                <w:sz w:val="24"/>
                <w:szCs w:val="24"/>
              </w:rPr>
              <w:t>Thời gian làm bài: 90 phút, không kể thời gian phát đề</w:t>
            </w:r>
          </w:p>
        </w:tc>
      </w:tr>
    </w:tbl>
    <w:p w14:paraId="638864A1" w14:textId="77777777" w:rsidR="00ED397D" w:rsidRPr="00330A7E" w:rsidRDefault="00ED397D" w:rsidP="00330A7E">
      <w:pPr>
        <w:rPr>
          <w:rFonts w:ascii="Times New Roman" w:hAnsi="Times New Roman" w:cs="Times New Roman"/>
          <w:b/>
          <w:color w:val="000000" w:themeColor="text1"/>
          <w:sz w:val="24"/>
          <w:szCs w:val="24"/>
        </w:rPr>
      </w:pPr>
    </w:p>
    <w:p w14:paraId="02895779" w14:textId="77777777" w:rsidR="00ED397D" w:rsidRPr="00330A7E" w:rsidRDefault="00ED397D" w:rsidP="00330A7E">
      <w:pPr>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PHẦN I. Câu trắc  nghiệm nhiều phương án lựa chọn.</w:t>
      </w:r>
      <w:r w:rsidRPr="00330A7E">
        <w:rPr>
          <w:rFonts w:ascii="Times New Roman" w:hAnsi="Times New Roman" w:cs="Times New Roman"/>
          <w:color w:val="000000" w:themeColor="text1"/>
          <w:sz w:val="24"/>
          <w:szCs w:val="24"/>
        </w:rPr>
        <w:t xml:space="preserve"> Thí sinh trả lời từ câu 1 đến câu 12. Mỗi câu thí sinh chỉ chọn một phương án</w:t>
      </w:r>
    </w:p>
    <w:p w14:paraId="69ED6E68"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lang w:val="nl-NL"/>
        </w:rPr>
      </w:pPr>
      <w:r w:rsidRPr="00330A7E">
        <w:rPr>
          <w:rFonts w:ascii="Times New Roman" w:eastAsia="Calibri" w:hAnsi="Times New Roman" w:cs="Times New Roman"/>
          <w:b/>
          <w:color w:val="000000" w:themeColor="text1"/>
          <w:sz w:val="24"/>
          <w:szCs w:val="24"/>
          <w:lang w:val="nl-NL"/>
        </w:rPr>
        <w:t>Câu 1:</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rPr>
        <w:t xml:space="preserve">Cho hình chóp </w:t>
      </w:r>
      <w:r w:rsidR="00FA344A">
        <w:rPr>
          <w:rFonts w:ascii="Times New Roman" w:hAnsi="Times New Roman" w:cs="Times New Roman"/>
          <w:color w:val="000000" w:themeColor="text1"/>
          <w:position w:val="-6"/>
          <w:sz w:val="24"/>
          <w:szCs w:val="24"/>
        </w:rPr>
        <w:pict w14:anchorId="057B6D63">
          <v:shape id="_x0000_i6567" type="#_x0000_t75" style="width:36.75pt;height:14.25pt">
            <v:imagedata r:id="rId9959" o:title=""/>
          </v:shape>
        </w:pict>
      </w:r>
      <w:r w:rsidRPr="00330A7E">
        <w:rPr>
          <w:rFonts w:ascii="Times New Roman" w:hAnsi="Times New Roman" w:cs="Times New Roman"/>
          <w:color w:val="000000" w:themeColor="text1"/>
          <w:sz w:val="24"/>
          <w:szCs w:val="24"/>
        </w:rPr>
        <w:t xml:space="preserve"> có </w:t>
      </w:r>
      <w:r w:rsidRPr="00330A7E">
        <w:rPr>
          <w:rFonts w:ascii="Times New Roman" w:hAnsi="Times New Roman" w:cs="Times New Roman"/>
          <w:color w:val="000000" w:themeColor="text1"/>
          <w:sz w:val="24"/>
          <w:szCs w:val="24"/>
          <w:lang w:val="vi-VN"/>
        </w:rPr>
        <w:t>đ</w:t>
      </w:r>
      <w:r w:rsidRPr="00330A7E">
        <w:rPr>
          <w:rFonts w:ascii="Times New Roman" w:hAnsi="Times New Roman" w:cs="Times New Roman"/>
          <w:color w:val="000000" w:themeColor="text1"/>
          <w:sz w:val="24"/>
          <w:szCs w:val="24"/>
        </w:rPr>
        <w:t xml:space="preserve">ường thẳng </w:t>
      </w:r>
      <w:r w:rsidR="00FA344A">
        <w:rPr>
          <w:rFonts w:ascii="Times New Roman" w:hAnsi="Times New Roman" w:cs="Times New Roman"/>
          <w:color w:val="000000" w:themeColor="text1"/>
          <w:position w:val="-6"/>
          <w:sz w:val="24"/>
          <w:szCs w:val="24"/>
        </w:rPr>
        <w:pict w14:anchorId="6B201EFE">
          <v:shape id="_x0000_i6568" type="#_x0000_t75" style="width:17.25pt;height:14.25pt">
            <v:imagedata r:id="rId9960" o:title=""/>
          </v:shape>
        </w:pict>
      </w:r>
      <w:r w:rsidRPr="00330A7E">
        <w:rPr>
          <w:rFonts w:ascii="Times New Roman" w:hAnsi="Times New Roman" w:cs="Times New Roman"/>
          <w:color w:val="000000" w:themeColor="text1"/>
          <w:sz w:val="24"/>
          <w:szCs w:val="24"/>
          <w:lang w:val="vi-VN"/>
        </w:rPr>
        <w:t xml:space="preserve"> </w:t>
      </w:r>
      <w:r w:rsidRPr="00330A7E">
        <w:rPr>
          <w:rFonts w:ascii="Times New Roman" w:hAnsi="Times New Roman" w:cs="Times New Roman"/>
          <w:color w:val="000000" w:themeColor="text1"/>
          <w:sz w:val="24"/>
          <w:szCs w:val="24"/>
        </w:rPr>
        <w:t>vuông góc với đáy</w:t>
      </w:r>
      <w:r w:rsidRPr="00330A7E">
        <w:rPr>
          <w:rFonts w:ascii="Times New Roman" w:hAnsi="Times New Roman" w:cs="Times New Roman"/>
          <w:color w:val="000000" w:themeColor="text1"/>
          <w:sz w:val="24"/>
          <w:szCs w:val="24"/>
          <w:lang w:val="vi-VN"/>
        </w:rPr>
        <w:t xml:space="preserve"> </w:t>
      </w:r>
      <w:r w:rsidR="00FA344A">
        <w:rPr>
          <w:rFonts w:ascii="Times New Roman" w:hAnsi="Times New Roman" w:cs="Times New Roman"/>
          <w:color w:val="000000" w:themeColor="text1"/>
          <w:position w:val="-14"/>
          <w:sz w:val="24"/>
          <w:szCs w:val="24"/>
        </w:rPr>
        <w:pict w14:anchorId="4A51E0AC">
          <v:shape id="_x0000_i6569" type="#_x0000_t75" style="width:36.75pt;height:20.25pt">
            <v:imagedata r:id="rId9961" o:title=""/>
          </v:shape>
        </w:pict>
      </w:r>
      <w:r w:rsidRPr="00330A7E">
        <w:rPr>
          <w:rFonts w:ascii="Times New Roman" w:hAnsi="Times New Roman" w:cs="Times New Roman"/>
          <w:color w:val="000000" w:themeColor="text1"/>
          <w:sz w:val="24"/>
          <w:szCs w:val="24"/>
          <w:lang w:val="vi-VN"/>
        </w:rPr>
        <w:t xml:space="preserve">, </w:t>
      </w:r>
      <w:r w:rsidR="00FA344A">
        <w:rPr>
          <w:rFonts w:ascii="Times New Roman" w:hAnsi="Times New Roman" w:cs="Times New Roman"/>
          <w:color w:val="000000" w:themeColor="text1"/>
          <w:position w:val="-6"/>
          <w:sz w:val="24"/>
          <w:szCs w:val="24"/>
        </w:rPr>
        <w:pict w14:anchorId="4224FDA0">
          <v:shape id="_x0000_i6570" type="#_x0000_t75" style="width:42pt;height:14.25pt">
            <v:imagedata r:id="rId9962" o:title=""/>
          </v:shape>
        </w:pic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color w:val="000000" w:themeColor="text1"/>
          <w:sz w:val="24"/>
          <w:szCs w:val="24"/>
          <w:lang w:val="vi-VN"/>
        </w:rPr>
        <w:t xml:space="preserve">Khoảng cách từ điểm </w:t>
      </w:r>
      <w:r w:rsidR="00FA344A">
        <w:rPr>
          <w:rFonts w:ascii="Times New Roman" w:hAnsi="Times New Roman" w:cs="Times New Roman"/>
          <w:color w:val="000000" w:themeColor="text1"/>
          <w:position w:val="-6"/>
          <w:sz w:val="24"/>
          <w:szCs w:val="24"/>
        </w:rPr>
        <w:pict w14:anchorId="2022C67B">
          <v:shape id="_x0000_i6571" type="#_x0000_t75" style="width:11.25pt;height:14.25pt">
            <v:imagedata r:id="rId9963" o:title=""/>
          </v:shape>
        </w:pict>
      </w:r>
      <w:r w:rsidRPr="00330A7E">
        <w:rPr>
          <w:rFonts w:ascii="Times New Roman" w:hAnsi="Times New Roman" w:cs="Times New Roman"/>
          <w:color w:val="000000" w:themeColor="text1"/>
          <w:sz w:val="24"/>
          <w:szCs w:val="24"/>
          <w:lang w:val="vi-VN"/>
        </w:rPr>
        <w:t xml:space="preserve"> đến đường thẳng </w:t>
      </w:r>
      <w:r w:rsidR="00FA344A">
        <w:rPr>
          <w:rFonts w:ascii="Times New Roman" w:hAnsi="Times New Roman" w:cs="Times New Roman"/>
          <w:color w:val="000000" w:themeColor="text1"/>
          <w:position w:val="-4"/>
          <w:sz w:val="24"/>
          <w:szCs w:val="24"/>
        </w:rPr>
        <w:pict w14:anchorId="712530FA">
          <v:shape id="_x0000_i6572" type="#_x0000_t75" style="width:20.25pt;height:12.75pt">
            <v:imagedata r:id="rId9964" o:title=""/>
          </v:shape>
        </w:pict>
      </w:r>
      <w:r w:rsidRPr="00330A7E">
        <w:rPr>
          <w:rFonts w:ascii="Times New Roman" w:hAnsi="Times New Roman" w:cs="Times New Roman"/>
          <w:color w:val="000000" w:themeColor="text1"/>
          <w:sz w:val="24"/>
          <w:szCs w:val="24"/>
          <w:lang w:val="vi-VN"/>
        </w:rPr>
        <w:t xml:space="preserve"> bằng:</w:t>
      </w:r>
    </w:p>
    <w:p w14:paraId="54B1877D" w14:textId="77777777" w:rsidR="00ED397D" w:rsidRPr="00330A7E" w:rsidRDefault="00ED397D" w:rsidP="00330A7E">
      <w:pPr>
        <w:ind w:left="990"/>
        <w:rPr>
          <w:rFonts w:ascii="Times New Roman" w:hAnsi="Times New Roman" w:cs="Times New Roman"/>
          <w:color w:val="000000" w:themeColor="text1"/>
          <w:sz w:val="24"/>
          <w:szCs w:val="24"/>
          <w:lang w:val="vi-VN"/>
        </w:rPr>
      </w:pPr>
      <w:r w:rsidRPr="00330A7E">
        <w:rPr>
          <w:rFonts w:ascii="Times New Roman" w:hAnsi="Times New Roman" w:cs="Times New Roman"/>
          <w:b/>
          <w:color w:val="000000" w:themeColor="text1"/>
          <w:sz w:val="24"/>
          <w:szCs w:val="24"/>
        </w:rPr>
        <w:t>A.</w:t>
      </w:r>
      <w:r w:rsidRPr="00330A7E">
        <w:rPr>
          <w:rFonts w:ascii="Times New Roman" w:hAnsi="Times New Roman" w:cs="Times New Roman"/>
          <w:b/>
          <w:color w:val="000000" w:themeColor="text1"/>
          <w:sz w:val="24"/>
          <w:szCs w:val="24"/>
          <w:lang w:val="vi-VN"/>
        </w:rPr>
        <w:t xml:space="preserve"> </w:t>
      </w:r>
      <w:r w:rsidR="00FA344A">
        <w:rPr>
          <w:rFonts w:ascii="Times New Roman" w:hAnsi="Times New Roman" w:cs="Times New Roman"/>
          <w:color w:val="000000" w:themeColor="text1"/>
          <w:position w:val="-6"/>
          <w:sz w:val="24"/>
          <w:szCs w:val="24"/>
        </w:rPr>
        <w:pict w14:anchorId="3AD4CDEC">
          <v:shape id="_x0000_i6573" type="#_x0000_t75" style="width:12pt;height:11.25pt">
            <v:imagedata r:id="rId9965" o:title=""/>
          </v:shape>
        </w:pic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b/>
          <w:color w:val="000000" w:themeColor="text1"/>
          <w:sz w:val="24"/>
          <w:szCs w:val="24"/>
        </w:rPr>
        <w:t>B.</w:t>
      </w:r>
      <w:r w:rsidRPr="00330A7E">
        <w:rPr>
          <w:rFonts w:ascii="Times New Roman" w:hAnsi="Times New Roman" w:cs="Times New Roman"/>
          <w:b/>
          <w:color w:val="000000" w:themeColor="text1"/>
          <w:sz w:val="24"/>
          <w:szCs w:val="24"/>
          <w:lang w:val="vi-VN"/>
        </w:rPr>
        <w:t xml:space="preserve"> </w:t>
      </w:r>
      <w:r w:rsidR="00FA344A">
        <w:rPr>
          <w:rFonts w:ascii="Times New Roman" w:hAnsi="Times New Roman" w:cs="Times New Roman"/>
          <w:color w:val="000000" w:themeColor="text1"/>
          <w:position w:val="-6"/>
          <w:sz w:val="24"/>
          <w:szCs w:val="24"/>
        </w:rPr>
        <w:pict w14:anchorId="10ECAE2E">
          <v:shape id="_x0000_i6574" type="#_x0000_t75" style="width:17.25pt;height:14.25pt">
            <v:imagedata r:id="rId9966" o:title=""/>
          </v:shape>
        </w:pic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b/>
          <w:color w:val="000000" w:themeColor="text1"/>
          <w:sz w:val="24"/>
          <w:szCs w:val="24"/>
        </w:rPr>
        <w:t>C.</w:t>
      </w:r>
      <w:r w:rsidRPr="00330A7E">
        <w:rPr>
          <w:rFonts w:ascii="Times New Roman" w:hAnsi="Times New Roman" w:cs="Times New Roman"/>
          <w:b/>
          <w:color w:val="000000" w:themeColor="text1"/>
          <w:sz w:val="24"/>
          <w:szCs w:val="24"/>
          <w:lang w:val="vi-VN"/>
        </w:rPr>
        <w:t xml:space="preserve"> </w:t>
      </w:r>
      <w:r w:rsidR="00FA344A">
        <w:rPr>
          <w:rFonts w:ascii="Times New Roman" w:hAnsi="Times New Roman" w:cs="Times New Roman"/>
          <w:color w:val="000000" w:themeColor="text1"/>
          <w:position w:val="-6"/>
          <w:sz w:val="24"/>
          <w:szCs w:val="24"/>
        </w:rPr>
        <w:pict w14:anchorId="62E2CD36">
          <v:shape id="_x0000_i6575" type="#_x0000_t75" style="width:18pt;height:14.25pt">
            <v:imagedata r:id="rId9967" o:title=""/>
          </v:shape>
        </w:pic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b/>
          <w:color w:val="000000" w:themeColor="text1"/>
          <w:sz w:val="24"/>
          <w:szCs w:val="24"/>
          <w:lang w:val="vi-VN"/>
        </w:rPr>
        <w:t>D.</w:t>
      </w:r>
      <w:r w:rsidRPr="00330A7E">
        <w:rPr>
          <w:rFonts w:ascii="Times New Roman" w:hAnsi="Times New Roman" w:cs="Times New Roman"/>
          <w:color w:val="000000" w:themeColor="text1"/>
          <w:sz w:val="24"/>
          <w:szCs w:val="24"/>
        </w:rPr>
        <w:t xml:space="preserve"> </w:t>
      </w:r>
      <w:r w:rsidR="00FA344A">
        <w:rPr>
          <w:rFonts w:ascii="Times New Roman" w:hAnsi="Times New Roman" w:cs="Times New Roman"/>
          <w:color w:val="000000" w:themeColor="text1"/>
          <w:position w:val="-24"/>
          <w:sz w:val="24"/>
          <w:szCs w:val="24"/>
        </w:rPr>
        <w:pict w14:anchorId="31E77ACB">
          <v:shape id="_x0000_i6576" type="#_x0000_t75" style="width:15pt;height:30.75pt">
            <v:imagedata r:id="rId9968" o:title=""/>
          </v:shape>
        </w:pict>
      </w:r>
    </w:p>
    <w:p w14:paraId="39A7B2FB"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2:</w:t>
      </w:r>
      <w:r w:rsidRPr="00330A7E">
        <w:rPr>
          <w:rFonts w:ascii="Times New Roman" w:eastAsia="Calibri" w:hAnsi="Times New Roman" w:cs="Times New Roman"/>
          <w:b/>
          <w:color w:val="000000" w:themeColor="text1"/>
          <w:sz w:val="24"/>
          <w:szCs w:val="24"/>
          <w:lang w:val="nl-NL"/>
        </w:rPr>
        <w:tab/>
      </w:r>
      <w:r w:rsidRPr="00330A7E">
        <w:rPr>
          <w:rFonts w:ascii="Times New Roman" w:eastAsia="Calibri" w:hAnsi="Times New Roman" w:cs="Times New Roman"/>
          <w:color w:val="000000" w:themeColor="text1"/>
          <w:sz w:val="24"/>
          <w:szCs w:val="24"/>
          <w:lang w:val="vi-VN"/>
        </w:rPr>
        <w:t xml:space="preserve">Cho hàm số </w:t>
      </w:r>
      <w:r w:rsidR="00FA344A">
        <w:rPr>
          <w:rFonts w:ascii="Times New Roman" w:hAnsi="Times New Roman" w:cs="Times New Roman"/>
          <w:color w:val="000000" w:themeColor="text1"/>
          <w:position w:val="-14"/>
          <w:sz w:val="24"/>
          <w:szCs w:val="24"/>
        </w:rPr>
        <w:pict w14:anchorId="185E7FFC">
          <v:shape id="_x0000_i6577" type="#_x0000_t75" style="width:48pt;height:20.25pt">
            <v:imagedata r:id="rId9969" o:title=""/>
          </v:shape>
        </w:pict>
      </w:r>
      <w:r w:rsidRPr="00330A7E">
        <w:rPr>
          <w:rFonts w:ascii="Times New Roman" w:eastAsia="Calibri" w:hAnsi="Times New Roman" w:cs="Times New Roman"/>
          <w:color w:val="000000" w:themeColor="text1"/>
          <w:sz w:val="24"/>
          <w:szCs w:val="24"/>
          <w:lang w:val="vi-VN"/>
        </w:rPr>
        <w:t xml:space="preserve"> xác định trên </w:t>
      </w:r>
      <w:r w:rsidR="00FA344A">
        <w:rPr>
          <w:rFonts w:ascii="Times New Roman" w:hAnsi="Times New Roman" w:cs="Times New Roman"/>
          <w:color w:val="000000" w:themeColor="text1"/>
          <w:position w:val="-4"/>
          <w:sz w:val="24"/>
          <w:szCs w:val="24"/>
        </w:rPr>
        <w:pict w14:anchorId="7C60AFE6">
          <v:shape id="_x0000_i6578" type="#_x0000_t75" style="width:12.75pt;height:12.75pt">
            <v:imagedata r:id="rId9970" o:title=""/>
          </v:shape>
        </w:pict>
      </w:r>
      <w:r w:rsidRPr="00330A7E">
        <w:rPr>
          <w:rFonts w:ascii="Times New Roman" w:eastAsia="Calibri" w:hAnsi="Times New Roman" w:cs="Times New Roman"/>
          <w:color w:val="000000" w:themeColor="text1"/>
          <w:sz w:val="24"/>
          <w:szCs w:val="24"/>
          <w:lang w:val="vi-VN"/>
        </w:rPr>
        <w:t xml:space="preserve"> thỏa mãn </w:t>
      </w:r>
      <w:r w:rsidR="00FA344A">
        <w:rPr>
          <w:rFonts w:ascii="Times New Roman" w:hAnsi="Times New Roman" w:cs="Times New Roman"/>
          <w:color w:val="000000" w:themeColor="text1"/>
          <w:position w:val="-24"/>
          <w:sz w:val="24"/>
          <w:szCs w:val="24"/>
        </w:rPr>
        <w:pict w14:anchorId="24490417">
          <v:shape id="_x0000_i6579" type="#_x0000_t75" style="width:101.25pt;height:33pt">
            <v:imagedata r:id="rId9971" o:title=""/>
          </v:shape>
        </w:pict>
      </w:r>
      <w:r w:rsidRPr="00330A7E">
        <w:rPr>
          <w:rFonts w:ascii="Times New Roman" w:eastAsia="Calibri" w:hAnsi="Times New Roman" w:cs="Times New Roman"/>
          <w:color w:val="000000" w:themeColor="text1"/>
          <w:sz w:val="24"/>
          <w:szCs w:val="24"/>
          <w:lang w:val="vi-VN"/>
        </w:rPr>
        <w:t>. Kết quả đúng là</w:t>
      </w:r>
      <w:r w:rsidRPr="00330A7E">
        <w:rPr>
          <w:rFonts w:ascii="Times New Roman" w:eastAsia="Calibri" w:hAnsi="Times New Roman" w:cs="Times New Roman"/>
          <w:color w:val="000000" w:themeColor="text1"/>
          <w:sz w:val="24"/>
          <w:szCs w:val="24"/>
        </w:rPr>
        <w:t>:</w:t>
      </w:r>
    </w:p>
    <w:p w14:paraId="718A2896" w14:textId="77777777" w:rsidR="00ED397D" w:rsidRPr="00330A7E" w:rsidRDefault="00ED397D" w:rsidP="00330A7E">
      <w:pPr>
        <w:ind w:left="994"/>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A.</w:t>
      </w:r>
      <w:r w:rsidRPr="00330A7E">
        <w:rPr>
          <w:rFonts w:ascii="Times New Roman" w:hAnsi="Times New Roman" w:cs="Times New Roman"/>
          <w:b/>
          <w:color w:val="000000" w:themeColor="text1"/>
          <w:sz w:val="24"/>
          <w:szCs w:val="24"/>
          <w:lang w:val="vi-VN"/>
        </w:rPr>
        <w:t xml:space="preserve"> </w:t>
      </w:r>
      <w:r w:rsidR="00FA344A">
        <w:rPr>
          <w:rFonts w:ascii="Times New Roman" w:hAnsi="Times New Roman" w:cs="Times New Roman"/>
          <w:color w:val="000000" w:themeColor="text1"/>
          <w:position w:val="-14"/>
          <w:sz w:val="24"/>
          <w:szCs w:val="24"/>
        </w:rPr>
        <w:pict w14:anchorId="202EB1CF">
          <v:shape id="_x0000_i6580" type="#_x0000_t75" style="width:48.75pt;height:20.25pt">
            <v:imagedata r:id="rId9972"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t xml:space="preserve">          </w:t>
      </w:r>
      <w:r w:rsidRPr="00330A7E">
        <w:rPr>
          <w:rFonts w:ascii="Times New Roman" w:hAnsi="Times New Roman" w:cs="Times New Roman"/>
          <w:b/>
          <w:color w:val="000000" w:themeColor="text1"/>
          <w:sz w:val="24"/>
          <w:szCs w:val="24"/>
        </w:rPr>
        <w:t>B.</w:t>
      </w:r>
      <w:r w:rsidRPr="00330A7E">
        <w:rPr>
          <w:rFonts w:ascii="Times New Roman" w:hAnsi="Times New Roman" w:cs="Times New Roman"/>
          <w:b/>
          <w:color w:val="000000" w:themeColor="text1"/>
          <w:sz w:val="24"/>
          <w:szCs w:val="24"/>
          <w:lang w:val="vi-VN"/>
        </w:rPr>
        <w:t xml:space="preserve"> </w:t>
      </w:r>
      <w:r w:rsidR="00FA344A">
        <w:rPr>
          <w:rFonts w:ascii="Times New Roman" w:hAnsi="Times New Roman" w:cs="Times New Roman"/>
          <w:color w:val="000000" w:themeColor="text1"/>
          <w:position w:val="-14"/>
          <w:sz w:val="24"/>
          <w:szCs w:val="24"/>
        </w:rPr>
        <w:pict w14:anchorId="3A6828AB">
          <v:shape id="_x0000_i6581" type="#_x0000_t75" style="width:50.25pt;height:20.25pt">
            <v:imagedata r:id="rId9973" o:title=""/>
          </v:shape>
        </w:pic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color w:val="000000" w:themeColor="text1"/>
          <w:sz w:val="24"/>
          <w:szCs w:val="24"/>
        </w:rPr>
        <w:tab/>
      </w:r>
      <w:r w:rsidRPr="00330A7E">
        <w:rPr>
          <w:rFonts w:ascii="Times New Roman" w:hAnsi="Times New Roman" w:cs="Times New Roman"/>
          <w:color w:val="000000" w:themeColor="text1"/>
          <w:sz w:val="24"/>
          <w:szCs w:val="24"/>
        </w:rPr>
        <w:tab/>
        <w:t xml:space="preserve">     </w:t>
      </w:r>
      <w:r w:rsidRPr="00330A7E">
        <w:rPr>
          <w:rFonts w:ascii="Times New Roman" w:hAnsi="Times New Roman" w:cs="Times New Roman"/>
          <w:b/>
          <w:color w:val="000000" w:themeColor="text1"/>
          <w:sz w:val="24"/>
          <w:szCs w:val="24"/>
        </w:rPr>
        <w:t>C.</w:t>
      </w:r>
      <w:r w:rsidRPr="00330A7E">
        <w:rPr>
          <w:rFonts w:ascii="Times New Roman" w:hAnsi="Times New Roman" w:cs="Times New Roman"/>
          <w:b/>
          <w:color w:val="000000" w:themeColor="text1"/>
          <w:sz w:val="24"/>
          <w:szCs w:val="24"/>
          <w:lang w:val="vi-VN"/>
        </w:rPr>
        <w:t xml:space="preserve"> </w:t>
      </w:r>
      <w:r w:rsidR="00FA344A">
        <w:rPr>
          <w:rFonts w:ascii="Times New Roman" w:hAnsi="Times New Roman" w:cs="Times New Roman"/>
          <w:color w:val="000000" w:themeColor="text1"/>
          <w:position w:val="-14"/>
          <w:sz w:val="24"/>
          <w:szCs w:val="24"/>
        </w:rPr>
        <w:pict w14:anchorId="48ECF320">
          <v:shape id="_x0000_i6582" type="#_x0000_t75" style="width:48.75pt;height:20.25pt">
            <v:imagedata r:id="rId9974" o:title=""/>
          </v:shape>
        </w:pic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color w:val="000000" w:themeColor="text1"/>
          <w:sz w:val="24"/>
          <w:szCs w:val="24"/>
        </w:rPr>
        <w:tab/>
        <w:t xml:space="preserve">    </w:t>
      </w:r>
      <w:r w:rsidRPr="00330A7E">
        <w:rPr>
          <w:rFonts w:ascii="Times New Roman" w:hAnsi="Times New Roman" w:cs="Times New Roman"/>
          <w:color w:val="000000" w:themeColor="text1"/>
          <w:sz w:val="24"/>
          <w:szCs w:val="24"/>
        </w:rPr>
        <w:tab/>
        <w:t xml:space="preserve">  </w:t>
      </w:r>
      <w:r w:rsidRPr="00330A7E">
        <w:rPr>
          <w:rFonts w:ascii="Times New Roman" w:hAnsi="Times New Roman" w:cs="Times New Roman"/>
          <w:b/>
          <w:color w:val="000000" w:themeColor="text1"/>
          <w:sz w:val="24"/>
          <w:szCs w:val="24"/>
        </w:rPr>
        <w:t>D.</w:t>
      </w:r>
      <w:r w:rsidRPr="00330A7E">
        <w:rPr>
          <w:rFonts w:ascii="Times New Roman" w:hAnsi="Times New Roman" w:cs="Times New Roman"/>
          <w:b/>
          <w:color w:val="000000" w:themeColor="text1"/>
          <w:sz w:val="24"/>
          <w:szCs w:val="24"/>
          <w:lang w:val="vi-VN"/>
        </w:rPr>
        <w:t xml:space="preserve"> </w:t>
      </w:r>
      <w:r w:rsidR="00FA344A">
        <w:rPr>
          <w:rFonts w:ascii="Times New Roman" w:hAnsi="Times New Roman" w:cs="Times New Roman"/>
          <w:color w:val="000000" w:themeColor="text1"/>
          <w:position w:val="-14"/>
          <w:sz w:val="24"/>
          <w:szCs w:val="24"/>
        </w:rPr>
        <w:pict w14:anchorId="4537E5A5">
          <v:shape id="_x0000_i6583" type="#_x0000_t75" style="width:48.75pt;height:20.25pt">
            <v:imagedata r:id="rId9975" o:title=""/>
          </v:shape>
        </w:pict>
      </w:r>
      <w:r w:rsidRPr="00330A7E">
        <w:rPr>
          <w:rFonts w:ascii="Times New Roman" w:hAnsi="Times New Roman" w:cs="Times New Roman"/>
          <w:color w:val="000000" w:themeColor="text1"/>
          <w:sz w:val="24"/>
          <w:szCs w:val="24"/>
        </w:rPr>
        <w:t xml:space="preserve"> .</w:t>
      </w:r>
    </w:p>
    <w:p w14:paraId="5C4407CA"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lang w:val="it-IT"/>
        </w:rPr>
      </w:pPr>
      <w:r w:rsidRPr="00330A7E">
        <w:rPr>
          <w:rFonts w:ascii="Times New Roman" w:eastAsia="Calibri" w:hAnsi="Times New Roman" w:cs="Times New Roman"/>
          <w:b/>
          <w:color w:val="000000" w:themeColor="text1"/>
          <w:sz w:val="24"/>
          <w:szCs w:val="24"/>
          <w:lang w:val="nl-NL"/>
        </w:rPr>
        <w:t>Câu 3:</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lang w:val="fr-FR"/>
        </w:rPr>
        <w:t xml:space="preserve">Cho hàm số </w:t>
      </w:r>
      <w:r w:rsidR="00FA344A">
        <w:rPr>
          <w:rFonts w:ascii="Times New Roman" w:hAnsi="Times New Roman" w:cs="Times New Roman"/>
          <w:color w:val="000000" w:themeColor="text1"/>
          <w:position w:val="-14"/>
          <w:sz w:val="24"/>
          <w:szCs w:val="24"/>
        </w:rPr>
        <w:pict w14:anchorId="0C71CEAD">
          <v:shape id="_x0000_i6584" type="#_x0000_t75" style="width:48pt;height:20.25pt">
            <v:imagedata r:id="rId2756" o:title=""/>
          </v:shape>
        </w:pict>
      </w:r>
      <w:r w:rsidRPr="00330A7E">
        <w:rPr>
          <w:rFonts w:ascii="Times New Roman" w:hAnsi="Times New Roman" w:cs="Times New Roman"/>
          <w:color w:val="000000" w:themeColor="text1"/>
          <w:sz w:val="24"/>
          <w:szCs w:val="24"/>
          <w:lang w:val="fr-FR"/>
        </w:rPr>
        <w:t xml:space="preserve"> có bảng biến thiên như hình bên. </w:t>
      </w:r>
      <w:r w:rsidRPr="00330A7E">
        <w:rPr>
          <w:rFonts w:ascii="Times New Roman" w:hAnsi="Times New Roman" w:cs="Times New Roman"/>
          <w:color w:val="000000" w:themeColor="text1"/>
          <w:sz w:val="24"/>
          <w:szCs w:val="24"/>
          <w:lang w:val="it-IT"/>
        </w:rPr>
        <w:t xml:space="preserve">Giá trị nhỏ nhất của hàm số </w:t>
      </w:r>
      <w:r w:rsidR="00FA344A">
        <w:rPr>
          <w:rFonts w:ascii="Times New Roman" w:hAnsi="Times New Roman" w:cs="Times New Roman"/>
          <w:color w:val="000000" w:themeColor="text1"/>
          <w:position w:val="-14"/>
          <w:sz w:val="24"/>
          <w:szCs w:val="24"/>
        </w:rPr>
        <w:pict w14:anchorId="05126D43">
          <v:shape id="_x0000_i6585" type="#_x0000_t75" style="width:48pt;height:20.25pt">
            <v:imagedata r:id="rId2758" o:title=""/>
          </v:shape>
        </w:pict>
      </w:r>
      <w:r w:rsidRPr="00330A7E">
        <w:rPr>
          <w:rFonts w:ascii="Times New Roman" w:hAnsi="Times New Roman" w:cs="Times New Roman"/>
          <w:color w:val="000000" w:themeColor="text1"/>
          <w:sz w:val="24"/>
          <w:szCs w:val="24"/>
          <w:lang w:val="it-IT"/>
        </w:rPr>
        <w:t xml:space="preserve"> trên </w:t>
      </w:r>
      <w:r w:rsidR="00FA344A">
        <w:rPr>
          <w:rFonts w:ascii="Times New Roman" w:hAnsi="Times New Roman" w:cs="Times New Roman"/>
          <w:color w:val="000000" w:themeColor="text1"/>
          <w:position w:val="-14"/>
          <w:sz w:val="24"/>
          <w:szCs w:val="24"/>
        </w:rPr>
        <w:pict w14:anchorId="2EF64F79">
          <v:shape id="_x0000_i6586" type="#_x0000_t75" style="width:32.25pt;height:20.25pt">
            <v:imagedata r:id="rId2760" o:title=""/>
          </v:shape>
        </w:pict>
      </w:r>
      <w:r w:rsidRPr="00330A7E">
        <w:rPr>
          <w:rFonts w:ascii="Times New Roman" w:hAnsi="Times New Roman" w:cs="Times New Roman"/>
          <w:color w:val="000000" w:themeColor="text1"/>
          <w:sz w:val="24"/>
          <w:szCs w:val="24"/>
          <w:lang w:val="it-IT"/>
        </w:rPr>
        <w:t xml:space="preserve"> bằng:</w:t>
      </w:r>
    </w:p>
    <w:p w14:paraId="38EBAF9E" w14:textId="77777777" w:rsidR="00ED397D" w:rsidRPr="00330A7E" w:rsidRDefault="00ED397D" w:rsidP="00330A7E">
      <w:pPr>
        <w:tabs>
          <w:tab w:val="left" w:pos="992"/>
        </w:tabs>
        <w:ind w:left="992" w:hanging="992"/>
        <w:jc w:val="center"/>
        <w:rPr>
          <w:rFonts w:ascii="Times New Roman" w:hAnsi="Times New Roman" w:cs="Times New Roman"/>
          <w:color w:val="000000" w:themeColor="text1"/>
          <w:sz w:val="24"/>
          <w:szCs w:val="24"/>
        </w:rPr>
      </w:pPr>
      <w:r w:rsidRPr="00330A7E">
        <w:rPr>
          <w:rFonts w:ascii="Times New Roman" w:hAnsi="Times New Roman" w:cs="Times New Roman"/>
          <w:noProof/>
          <w:color w:val="000000" w:themeColor="text1"/>
          <w:sz w:val="24"/>
          <w:szCs w:val="24"/>
          <w:lang w:eastAsia="en-US"/>
        </w:rPr>
        <w:drawing>
          <wp:inline distT="0" distB="0" distL="0" distR="0" wp14:anchorId="792F4316" wp14:editId="252D981B">
            <wp:extent cx="2903220" cy="1094222"/>
            <wp:effectExtent l="0" t="0" r="0" b="0"/>
            <wp:docPr id="70" name="Picture 70" descr="A diagram of a mathematical equa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mathematical equation  Description automatically generated"/>
                    <pic:cNvPicPr/>
                  </pic:nvPicPr>
                  <pic:blipFill>
                    <a:blip r:embed="rId2762" cstate="print"/>
                    <a:stretch>
                      <a:fillRect/>
                    </a:stretch>
                  </pic:blipFill>
                  <pic:spPr>
                    <a:xfrm>
                      <a:off x="0" y="0"/>
                      <a:ext cx="2917061" cy="1099439"/>
                    </a:xfrm>
                    <a:prstGeom prst="rect">
                      <a:avLst/>
                    </a:prstGeom>
                  </pic:spPr>
                </pic:pic>
              </a:graphicData>
            </a:graphic>
          </wp:inline>
        </w:drawing>
      </w:r>
    </w:p>
    <w:p w14:paraId="44BD1511" w14:textId="77777777" w:rsidR="00ED397D" w:rsidRPr="00330A7E" w:rsidRDefault="00ED397D" w:rsidP="00330A7E">
      <w:pPr>
        <w:tabs>
          <w:tab w:val="left" w:pos="3402"/>
          <w:tab w:val="left" w:pos="5669"/>
          <w:tab w:val="left" w:pos="7937"/>
        </w:tabs>
        <w:ind w:left="992"/>
        <w:jc w:val="both"/>
        <w:rPr>
          <w:rFonts w:ascii="Times New Roman" w:hAnsi="Times New Roman" w:cs="Times New Roman"/>
          <w:color w:val="000000" w:themeColor="text1"/>
          <w:sz w:val="24"/>
          <w:szCs w:val="24"/>
          <w:lang w:val="it-IT"/>
        </w:rPr>
      </w:pPr>
      <w:r w:rsidRPr="00330A7E">
        <w:rPr>
          <w:rFonts w:ascii="Times New Roman" w:hAnsi="Times New Roman" w:cs="Times New Roman"/>
          <w:b/>
          <w:noProof/>
          <w:color w:val="000000" w:themeColor="text1"/>
          <w:sz w:val="24"/>
          <w:szCs w:val="24"/>
        </w:rPr>
        <w:t xml:space="preserve">A. </w:t>
      </w:r>
      <w:r w:rsidR="00FA344A">
        <w:rPr>
          <w:rFonts w:ascii="Times New Roman" w:hAnsi="Times New Roman" w:cs="Times New Roman"/>
          <w:color w:val="000000" w:themeColor="text1"/>
          <w:position w:val="-6"/>
          <w:sz w:val="24"/>
          <w:szCs w:val="24"/>
        </w:rPr>
        <w:pict w14:anchorId="3A53AE46">
          <v:shape id="_x0000_i6587" type="#_x0000_t75" style="width:15.75pt;height:14.25pt">
            <v:imagedata r:id="rId2763" o:title=""/>
          </v:shape>
        </w:pict>
      </w:r>
      <w:r w:rsidRPr="00330A7E">
        <w:rPr>
          <w:rFonts w:ascii="Times New Roman" w:hAnsi="Times New Roman" w:cs="Times New Roman"/>
          <w:noProof/>
          <w:color w:val="000000" w:themeColor="text1"/>
          <w:sz w:val="24"/>
          <w:szCs w:val="24"/>
        </w:rPr>
        <w:t>.</w:t>
      </w:r>
      <w:r w:rsidRPr="00330A7E">
        <w:rPr>
          <w:rFonts w:ascii="Times New Roman" w:hAnsi="Times New Roman" w:cs="Times New Roman"/>
          <w:noProof/>
          <w:color w:val="000000" w:themeColor="text1"/>
          <w:sz w:val="24"/>
          <w:szCs w:val="24"/>
        </w:rPr>
        <w:tab/>
        <w:t xml:space="preserve"> </w:t>
      </w:r>
      <w:r w:rsidRPr="00330A7E">
        <w:rPr>
          <w:rFonts w:ascii="Times New Roman" w:hAnsi="Times New Roman" w:cs="Times New Roman"/>
          <w:b/>
          <w:noProof/>
          <w:color w:val="000000" w:themeColor="text1"/>
          <w:sz w:val="24"/>
          <w:szCs w:val="24"/>
        </w:rPr>
        <w:t xml:space="preserve">B. </w:t>
      </w:r>
      <w:r w:rsidR="00FA344A">
        <w:rPr>
          <w:rFonts w:ascii="Times New Roman" w:hAnsi="Times New Roman" w:cs="Times New Roman"/>
          <w:color w:val="000000" w:themeColor="text1"/>
          <w:position w:val="-4"/>
          <w:sz w:val="24"/>
          <w:szCs w:val="24"/>
        </w:rPr>
        <w:pict w14:anchorId="37517AB0">
          <v:shape id="_x0000_i6588" type="#_x0000_t75" style="width:15pt;height:12.75pt">
            <v:imagedata r:id="rId2765" o:title=""/>
          </v:shape>
        </w:pict>
      </w:r>
      <w:r w:rsidRPr="00330A7E">
        <w:rPr>
          <w:rFonts w:ascii="Times New Roman" w:hAnsi="Times New Roman" w:cs="Times New Roman"/>
          <w:color w:val="000000" w:themeColor="text1"/>
          <w:sz w:val="24"/>
          <w:szCs w:val="24"/>
          <w:lang w:val="it-IT"/>
        </w:rPr>
        <w:t>.</w:t>
      </w:r>
      <w:r w:rsidRPr="00330A7E">
        <w:rPr>
          <w:rFonts w:ascii="Times New Roman" w:hAnsi="Times New Roman" w:cs="Times New Roman"/>
          <w:color w:val="000000" w:themeColor="text1"/>
          <w:sz w:val="24"/>
          <w:szCs w:val="24"/>
          <w:lang w:val="it-IT"/>
        </w:rPr>
        <w:tab/>
        <w:t xml:space="preserve">      </w:t>
      </w:r>
      <w:r w:rsidRPr="00330A7E">
        <w:rPr>
          <w:rFonts w:ascii="Times New Roman" w:hAnsi="Times New Roman" w:cs="Times New Roman"/>
          <w:b/>
          <w:color w:val="000000" w:themeColor="text1"/>
          <w:sz w:val="24"/>
          <w:szCs w:val="24"/>
        </w:rPr>
        <w:t xml:space="preserve">C. </w:t>
      </w:r>
      <w:r w:rsidR="00FA344A">
        <w:rPr>
          <w:rFonts w:ascii="Times New Roman" w:hAnsi="Times New Roman" w:cs="Times New Roman"/>
          <w:color w:val="000000" w:themeColor="text1"/>
          <w:position w:val="-4"/>
          <w:sz w:val="24"/>
          <w:szCs w:val="24"/>
        </w:rPr>
        <w:pict w14:anchorId="4BDC81D0">
          <v:shape id="_x0000_i6589" type="#_x0000_t75" style="width:15.75pt;height:12.75pt">
            <v:imagedata r:id="rId2767" o:title=""/>
          </v:shape>
        </w:pict>
      </w:r>
      <w:r w:rsidRPr="00330A7E">
        <w:rPr>
          <w:rFonts w:ascii="Times New Roman" w:hAnsi="Times New Roman" w:cs="Times New Roman"/>
          <w:color w:val="000000" w:themeColor="text1"/>
          <w:sz w:val="24"/>
          <w:szCs w:val="24"/>
          <w:lang w:val="it-IT"/>
        </w:rPr>
        <w:t>.</w:t>
      </w:r>
      <w:r w:rsidRPr="00330A7E">
        <w:rPr>
          <w:rFonts w:ascii="Times New Roman" w:hAnsi="Times New Roman" w:cs="Times New Roman"/>
          <w:color w:val="000000" w:themeColor="text1"/>
          <w:sz w:val="24"/>
          <w:szCs w:val="24"/>
        </w:rPr>
        <w:tab/>
        <w:t xml:space="preserve">             </w:t>
      </w:r>
      <w:r w:rsidRPr="00330A7E">
        <w:rPr>
          <w:rFonts w:ascii="Times New Roman" w:hAnsi="Times New Roman" w:cs="Times New Roman"/>
          <w:b/>
          <w:color w:val="000000" w:themeColor="text1"/>
          <w:sz w:val="24"/>
          <w:szCs w:val="24"/>
        </w:rPr>
        <w:t xml:space="preserve">D. </w:t>
      </w:r>
      <w:r w:rsidR="00FA344A">
        <w:rPr>
          <w:rFonts w:ascii="Times New Roman" w:hAnsi="Times New Roman" w:cs="Times New Roman"/>
          <w:color w:val="000000" w:themeColor="text1"/>
          <w:position w:val="-4"/>
          <w:sz w:val="24"/>
          <w:szCs w:val="24"/>
        </w:rPr>
        <w:pict w14:anchorId="656CD42A">
          <v:shape id="_x0000_i6590" type="#_x0000_t75" style="width:6.75pt;height:12.75pt">
            <v:imagedata r:id="rId2769" o:title=""/>
          </v:shape>
        </w:pict>
      </w:r>
      <w:r w:rsidRPr="00330A7E">
        <w:rPr>
          <w:rFonts w:ascii="Times New Roman" w:hAnsi="Times New Roman" w:cs="Times New Roman"/>
          <w:noProof/>
          <w:color w:val="000000" w:themeColor="text1"/>
          <w:sz w:val="24"/>
          <w:szCs w:val="24"/>
        </w:rPr>
        <w:t>.</w:t>
      </w:r>
    </w:p>
    <w:p w14:paraId="24DE10C2"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4:</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rPr>
        <w:t xml:space="preserve">Cho hình chóp </w:t>
      </w:r>
      <w:r w:rsidR="00FA344A">
        <w:rPr>
          <w:rFonts w:ascii="Times New Roman" w:hAnsi="Times New Roman" w:cs="Times New Roman"/>
          <w:color w:val="000000" w:themeColor="text1"/>
          <w:position w:val="-6"/>
          <w:sz w:val="24"/>
          <w:szCs w:val="24"/>
        </w:rPr>
        <w:pict w14:anchorId="1B1433AA">
          <v:shape id="_x0000_i6591" type="#_x0000_t75" style="width:36.75pt;height:14.25pt">
            <v:imagedata r:id="rId9959" o:title=""/>
          </v:shape>
        </w:pict>
      </w:r>
      <w:r w:rsidRPr="00330A7E">
        <w:rPr>
          <w:rFonts w:ascii="Times New Roman" w:hAnsi="Times New Roman" w:cs="Times New Roman"/>
          <w:color w:val="000000" w:themeColor="text1"/>
          <w:sz w:val="24"/>
          <w:szCs w:val="24"/>
        </w:rPr>
        <w:t xml:space="preserve"> có đáy là tam giác </w:t>
      </w:r>
      <w:r w:rsidR="00FA344A">
        <w:rPr>
          <w:rFonts w:ascii="Times New Roman" w:hAnsi="Times New Roman" w:cs="Times New Roman"/>
          <w:color w:val="000000" w:themeColor="text1"/>
          <w:position w:val="-6"/>
          <w:sz w:val="24"/>
          <w:szCs w:val="24"/>
        </w:rPr>
        <w:pict w14:anchorId="710EC384">
          <v:shape id="_x0000_i6592" type="#_x0000_t75" style="width:27.75pt;height:14.25pt">
            <v:imagedata r:id="rId9976" o:title=""/>
          </v:shape>
        </w:pict>
      </w:r>
      <w:r w:rsidRPr="00330A7E">
        <w:rPr>
          <w:rFonts w:ascii="Times New Roman" w:hAnsi="Times New Roman" w:cs="Times New Roman"/>
          <w:color w:val="000000" w:themeColor="text1"/>
          <w:sz w:val="24"/>
          <w:szCs w:val="24"/>
        </w:rPr>
        <w:t xml:space="preserve"> vuông tại </w:t>
      </w:r>
      <w:r w:rsidR="00FA344A">
        <w:rPr>
          <w:rFonts w:ascii="Times New Roman" w:hAnsi="Times New Roman" w:cs="Times New Roman"/>
          <w:color w:val="000000" w:themeColor="text1"/>
          <w:position w:val="-4"/>
          <w:sz w:val="24"/>
          <w:szCs w:val="24"/>
        </w:rPr>
        <w:pict w14:anchorId="5E6F9916">
          <v:shape id="_x0000_i6593" type="#_x0000_t75" style="width:12pt;height:12.75pt">
            <v:imagedata r:id="rId9977" o:title=""/>
          </v:shape>
        </w:pict>
      </w:r>
      <w:r w:rsidRPr="00330A7E">
        <w:rPr>
          <w:rFonts w:ascii="Times New Roman" w:hAnsi="Times New Roman" w:cs="Times New Roman"/>
          <w:color w:val="000000" w:themeColor="text1"/>
          <w:sz w:val="24"/>
          <w:szCs w:val="24"/>
        </w:rPr>
        <w:t>. Đường thẳng vuông góc với đáy</w:t>
      </w:r>
      <w:r w:rsidRPr="00330A7E">
        <w:rPr>
          <w:rFonts w:ascii="Times New Roman" w:hAnsi="Times New Roman" w:cs="Times New Roman"/>
          <w:color w:val="000000" w:themeColor="text1"/>
          <w:sz w:val="24"/>
          <w:szCs w:val="24"/>
          <w:lang w:val="vi-VN"/>
        </w:rPr>
        <w:t xml:space="preserve"> </w:t>
      </w:r>
      <w:r w:rsidR="00FA344A">
        <w:rPr>
          <w:rFonts w:ascii="Times New Roman" w:hAnsi="Times New Roman" w:cs="Times New Roman"/>
          <w:color w:val="000000" w:themeColor="text1"/>
          <w:position w:val="-6"/>
          <w:sz w:val="24"/>
          <w:szCs w:val="24"/>
        </w:rPr>
        <w:pict w14:anchorId="7A50BDD3">
          <v:shape id="_x0000_i6594" type="#_x0000_t75" style="width:27.75pt;height:14.25pt">
            <v:imagedata r:id="rId9976" o:title=""/>
          </v:shape>
        </w:pict>
      </w:r>
      <w:r w:rsidRPr="00330A7E">
        <w:rPr>
          <w:rFonts w:ascii="Times New Roman" w:hAnsi="Times New Roman" w:cs="Times New Roman"/>
          <w:color w:val="000000" w:themeColor="text1"/>
          <w:sz w:val="24"/>
          <w:szCs w:val="24"/>
        </w:rPr>
        <w:t xml:space="preserve">. Đường thẳng </w:t>
      </w:r>
      <w:r w:rsidR="00FA344A">
        <w:rPr>
          <w:rFonts w:ascii="Times New Roman" w:hAnsi="Times New Roman" w:cs="Times New Roman"/>
          <w:color w:val="000000" w:themeColor="text1"/>
          <w:position w:val="-6"/>
          <w:sz w:val="24"/>
          <w:szCs w:val="24"/>
        </w:rPr>
        <w:pict w14:anchorId="068F49E2">
          <v:shape id="_x0000_i6595" type="#_x0000_t75" style="width:20.25pt;height:14.25pt">
            <v:imagedata r:id="rId9978" o:title=""/>
          </v:shape>
        </w:pict>
      </w:r>
      <w:r w:rsidRPr="00330A7E">
        <w:rPr>
          <w:rFonts w:ascii="Times New Roman" w:hAnsi="Times New Roman" w:cs="Times New Roman"/>
          <w:color w:val="000000" w:themeColor="text1"/>
          <w:sz w:val="24"/>
          <w:szCs w:val="24"/>
          <w:lang w:val="vi-VN"/>
        </w:rPr>
        <w:t xml:space="preserve"> vuông góc với mặt phẳng nào sau đây?</w:t>
      </w:r>
    </w:p>
    <w:p w14:paraId="7635A54F" w14:textId="77777777" w:rsidR="00ED397D" w:rsidRPr="00330A7E" w:rsidRDefault="00ED397D" w:rsidP="00330A7E">
      <w:pPr>
        <w:ind w:left="990"/>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 xml:space="preserve">A. </w:t>
      </w:r>
      <w:r w:rsidR="00FA344A">
        <w:rPr>
          <w:rFonts w:ascii="Times New Roman" w:hAnsi="Times New Roman" w:cs="Times New Roman"/>
          <w:color w:val="000000" w:themeColor="text1"/>
          <w:position w:val="-14"/>
          <w:sz w:val="24"/>
          <w:szCs w:val="24"/>
        </w:rPr>
        <w:pict w14:anchorId="42120AE4">
          <v:shape id="_x0000_i6596" type="#_x0000_t75" style="width:35.25pt;height:20.25pt">
            <v:imagedata r:id="rId9979"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lang w:val="vi-VN"/>
        </w:rPr>
        <w:tab/>
      </w:r>
      <w:r w:rsidRPr="00330A7E">
        <w:rPr>
          <w:rFonts w:ascii="Times New Roman" w:hAnsi="Times New Roman" w:cs="Times New Roman"/>
          <w:color w:val="000000" w:themeColor="text1"/>
          <w:sz w:val="24"/>
          <w:szCs w:val="24"/>
        </w:rPr>
        <w:tab/>
        <w:t xml:space="preserve">          </w:t>
      </w:r>
      <w:r w:rsidRPr="00330A7E">
        <w:rPr>
          <w:rFonts w:ascii="Times New Roman" w:hAnsi="Times New Roman" w:cs="Times New Roman"/>
          <w:b/>
          <w:color w:val="000000" w:themeColor="text1"/>
          <w:sz w:val="24"/>
          <w:szCs w:val="24"/>
        </w:rPr>
        <w:t xml:space="preserve">B. </w:t>
      </w:r>
      <w:r w:rsidR="00FA344A">
        <w:rPr>
          <w:rFonts w:ascii="Times New Roman" w:hAnsi="Times New Roman" w:cs="Times New Roman"/>
          <w:color w:val="000000" w:themeColor="text1"/>
          <w:position w:val="-14"/>
          <w:sz w:val="24"/>
          <w:szCs w:val="24"/>
        </w:rPr>
        <w:pict w14:anchorId="4938919D">
          <v:shape id="_x0000_i6597" type="#_x0000_t75" style="width:35.25pt;height:20.25pt">
            <v:imagedata r:id="rId9980"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b/>
          <w:color w:val="000000" w:themeColor="text1"/>
          <w:sz w:val="24"/>
          <w:szCs w:val="24"/>
        </w:rPr>
        <w:tab/>
      </w:r>
      <w:r w:rsidRPr="00330A7E">
        <w:rPr>
          <w:rFonts w:ascii="Times New Roman" w:hAnsi="Times New Roman" w:cs="Times New Roman"/>
          <w:b/>
          <w:color w:val="000000" w:themeColor="text1"/>
          <w:sz w:val="24"/>
          <w:szCs w:val="24"/>
        </w:rPr>
        <w:tab/>
        <w:t xml:space="preserve">     C. </w:t>
      </w:r>
      <w:r w:rsidR="00FA344A">
        <w:rPr>
          <w:rFonts w:ascii="Times New Roman" w:hAnsi="Times New Roman" w:cs="Times New Roman"/>
          <w:color w:val="000000" w:themeColor="text1"/>
          <w:position w:val="-14"/>
          <w:sz w:val="24"/>
          <w:szCs w:val="24"/>
        </w:rPr>
        <w:pict w14:anchorId="1A370423">
          <v:shape id="_x0000_i6598" type="#_x0000_t75" style="width:36.75pt;height:20.25pt">
            <v:imagedata r:id="rId9981"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b/>
          <w:color w:val="000000" w:themeColor="text1"/>
          <w:sz w:val="24"/>
          <w:szCs w:val="24"/>
        </w:rPr>
        <w:tab/>
      </w:r>
      <w:r w:rsidRPr="00330A7E">
        <w:rPr>
          <w:rFonts w:ascii="Times New Roman" w:hAnsi="Times New Roman" w:cs="Times New Roman"/>
          <w:b/>
          <w:color w:val="000000" w:themeColor="text1"/>
          <w:sz w:val="24"/>
          <w:szCs w:val="24"/>
        </w:rPr>
        <w:tab/>
        <w:t xml:space="preserve">              D. </w:t>
      </w:r>
      <w:r w:rsidR="00FA344A">
        <w:rPr>
          <w:rFonts w:ascii="Times New Roman" w:hAnsi="Times New Roman" w:cs="Times New Roman"/>
          <w:color w:val="000000" w:themeColor="text1"/>
          <w:position w:val="-14"/>
          <w:sz w:val="24"/>
          <w:szCs w:val="24"/>
        </w:rPr>
        <w:pict w14:anchorId="4BA66CDC">
          <v:shape id="_x0000_i6599" type="#_x0000_t75" style="width:33.75pt;height:20.25pt">
            <v:imagedata r:id="rId9982" o:title=""/>
          </v:shape>
        </w:pict>
      </w:r>
      <w:r w:rsidRPr="00330A7E">
        <w:rPr>
          <w:rFonts w:ascii="Times New Roman" w:hAnsi="Times New Roman" w:cs="Times New Roman"/>
          <w:color w:val="000000" w:themeColor="text1"/>
          <w:sz w:val="24"/>
          <w:szCs w:val="24"/>
        </w:rPr>
        <w:t>.</w:t>
      </w:r>
    </w:p>
    <w:p w14:paraId="0313C8CE"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5:</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rPr>
        <w:t xml:space="preserve">Cho hình lập phương </w:t>
      </w:r>
      <w:r w:rsidR="00FA344A">
        <w:rPr>
          <w:rFonts w:ascii="Times New Roman" w:hAnsi="Times New Roman" w:cs="Times New Roman"/>
          <w:color w:val="000000" w:themeColor="text1"/>
          <w:position w:val="-6"/>
          <w:sz w:val="24"/>
          <w:szCs w:val="24"/>
        </w:rPr>
        <w:pict w14:anchorId="4AAB0BF6">
          <v:shape id="_x0000_i6600" type="#_x0000_t75" style="width:81.75pt;height:14.25pt">
            <v:imagedata r:id="rId9983" o:title=""/>
          </v:shape>
        </w:pict>
      </w:r>
      <w:r w:rsidRPr="00330A7E">
        <w:rPr>
          <w:rFonts w:ascii="Times New Roman" w:hAnsi="Times New Roman" w:cs="Times New Roman"/>
          <w:color w:val="000000" w:themeColor="text1"/>
          <w:sz w:val="24"/>
          <w:szCs w:val="24"/>
        </w:rPr>
        <w:t xml:space="preserve">có cạnh bằng </w:t>
      </w:r>
      <w:r w:rsidR="00FA344A">
        <w:rPr>
          <w:rFonts w:ascii="Times New Roman" w:hAnsi="Times New Roman" w:cs="Times New Roman"/>
          <w:color w:val="000000" w:themeColor="text1"/>
          <w:position w:val="-6"/>
          <w:sz w:val="24"/>
          <w:szCs w:val="24"/>
        </w:rPr>
        <w:pict w14:anchorId="1EF6C69E">
          <v:shape id="_x0000_i6601" type="#_x0000_t75" style="width:12pt;height:11.25pt">
            <v:imagedata r:id="rId9984" o:title=""/>
          </v:shape>
        </w:pict>
      </w:r>
      <w:r w:rsidRPr="00330A7E">
        <w:rPr>
          <w:rFonts w:ascii="Times New Roman" w:hAnsi="Times New Roman" w:cs="Times New Roman"/>
          <w:color w:val="000000" w:themeColor="text1"/>
          <w:sz w:val="24"/>
          <w:szCs w:val="24"/>
        </w:rPr>
        <w:t xml:space="preserve"> Khoảng cách từ</w:t>
      </w:r>
      <w:r w:rsidR="00FA344A">
        <w:rPr>
          <w:rFonts w:ascii="Times New Roman" w:hAnsi="Times New Roman" w:cs="Times New Roman"/>
          <w:color w:val="000000" w:themeColor="text1"/>
          <w:position w:val="-4"/>
          <w:sz w:val="24"/>
          <w:szCs w:val="24"/>
        </w:rPr>
        <w:pict w14:anchorId="7C2E649A">
          <v:shape id="_x0000_i6602" type="#_x0000_t75" style="width:14.25pt;height:12.75pt">
            <v:imagedata r:id="rId9985" o:title=""/>
          </v:shape>
        </w:pict>
      </w:r>
      <w:r w:rsidRPr="00330A7E">
        <w:rPr>
          <w:rFonts w:ascii="Times New Roman" w:hAnsi="Times New Roman" w:cs="Times New Roman"/>
          <w:color w:val="000000" w:themeColor="text1"/>
          <w:sz w:val="24"/>
          <w:szCs w:val="24"/>
        </w:rPr>
        <w:t xml:space="preserve"> đến mp </w:t>
      </w:r>
      <w:r w:rsidR="00FA344A">
        <w:rPr>
          <w:rFonts w:ascii="Times New Roman" w:hAnsi="Times New Roman" w:cs="Times New Roman"/>
          <w:color w:val="000000" w:themeColor="text1"/>
          <w:position w:val="-10"/>
          <w:sz w:val="24"/>
          <w:szCs w:val="24"/>
        </w:rPr>
        <w:pict w14:anchorId="1AD6538C">
          <v:shape id="_x0000_i6603" type="#_x0000_t75" style="width:45pt;height:15.75pt">
            <v:imagedata r:id="rId9986" o:title=""/>
          </v:shape>
        </w:pict>
      </w:r>
      <w:r w:rsidRPr="00330A7E">
        <w:rPr>
          <w:rFonts w:ascii="Times New Roman" w:hAnsi="Times New Roman" w:cs="Times New Roman"/>
          <w:color w:val="000000" w:themeColor="text1"/>
          <w:sz w:val="24"/>
          <w:szCs w:val="24"/>
        </w:rPr>
        <w:t xml:space="preserve"> bằng:</w:t>
      </w:r>
    </w:p>
    <w:p w14:paraId="290B391D" w14:textId="77777777" w:rsidR="00ED397D" w:rsidRPr="00330A7E" w:rsidRDefault="00ED397D" w:rsidP="00330A7E">
      <w:pPr>
        <w:tabs>
          <w:tab w:val="left" w:pos="990"/>
          <w:tab w:val="left" w:pos="2800"/>
          <w:tab w:val="left" w:pos="3510"/>
          <w:tab w:val="left" w:pos="6030"/>
        </w:tabs>
        <w:ind w:left="994"/>
        <w:jc w:val="both"/>
        <w:rPr>
          <w:rFonts w:ascii="Times New Roman" w:hAnsi="Times New Roman" w:cs="Times New Roman"/>
          <w:b/>
          <w:bCs/>
          <w:color w:val="000000" w:themeColor="text1"/>
          <w:sz w:val="24"/>
          <w:szCs w:val="24"/>
        </w:rPr>
      </w:pPr>
      <w:r w:rsidRPr="00330A7E">
        <w:rPr>
          <w:rFonts w:ascii="Times New Roman" w:hAnsi="Times New Roman" w:cs="Times New Roman"/>
          <w:b/>
          <w:bCs/>
          <w:color w:val="000000" w:themeColor="text1"/>
          <w:sz w:val="24"/>
          <w:szCs w:val="24"/>
        </w:rPr>
        <w:lastRenderedPageBreak/>
        <w:t xml:space="preserve">A. </w:t>
      </w:r>
      <w:r w:rsidR="00FA344A">
        <w:rPr>
          <w:rFonts w:ascii="Times New Roman" w:hAnsi="Times New Roman" w:cs="Times New Roman"/>
          <w:color w:val="000000" w:themeColor="text1"/>
          <w:position w:val="-24"/>
          <w:sz w:val="24"/>
          <w:szCs w:val="24"/>
        </w:rPr>
        <w:pict w14:anchorId="2B4FCF0B">
          <v:shape id="_x0000_i6604" type="#_x0000_t75" style="width:15pt;height:30.75pt">
            <v:imagedata r:id="rId9987" o:title=""/>
          </v:shape>
        </w:pict>
      </w:r>
      <w:r w:rsidRPr="00330A7E">
        <w:rPr>
          <w:rFonts w:ascii="Times New Roman" w:hAnsi="Times New Roman" w:cs="Times New Roman"/>
          <w:b/>
          <w:bCs/>
          <w:color w:val="000000" w:themeColor="text1"/>
          <w:sz w:val="24"/>
          <w:szCs w:val="24"/>
        </w:rPr>
        <w:tab/>
      </w:r>
      <w:r w:rsidRPr="00330A7E">
        <w:rPr>
          <w:rFonts w:ascii="Times New Roman" w:hAnsi="Times New Roman" w:cs="Times New Roman"/>
          <w:b/>
          <w:bCs/>
          <w:color w:val="000000" w:themeColor="text1"/>
          <w:sz w:val="24"/>
          <w:szCs w:val="24"/>
        </w:rPr>
        <w:tab/>
        <w:t xml:space="preserve">B. </w:t>
      </w:r>
      <w:r w:rsidR="00FA344A">
        <w:rPr>
          <w:rFonts w:ascii="Times New Roman" w:hAnsi="Times New Roman" w:cs="Times New Roman"/>
          <w:color w:val="000000" w:themeColor="text1"/>
          <w:position w:val="-6"/>
          <w:sz w:val="24"/>
          <w:szCs w:val="24"/>
        </w:rPr>
        <w:pict w14:anchorId="2FC6A0C7">
          <v:shape id="_x0000_i6605" type="#_x0000_t75" style="width:12pt;height:11.25pt">
            <v:imagedata r:id="rId9988" o:title=""/>
          </v:shape>
        </w:pict>
      </w:r>
      <w:r w:rsidRPr="00330A7E">
        <w:rPr>
          <w:rFonts w:ascii="Times New Roman" w:hAnsi="Times New Roman" w:cs="Times New Roman"/>
          <w:color w:val="000000" w:themeColor="text1"/>
          <w:sz w:val="24"/>
          <w:szCs w:val="24"/>
        </w:rPr>
        <w:tab/>
      </w:r>
      <w:r w:rsidRPr="00330A7E">
        <w:rPr>
          <w:rFonts w:ascii="Times New Roman" w:hAnsi="Times New Roman" w:cs="Times New Roman"/>
          <w:b/>
          <w:bCs/>
          <w:color w:val="000000" w:themeColor="text1"/>
          <w:sz w:val="24"/>
          <w:szCs w:val="24"/>
        </w:rPr>
        <w:t xml:space="preserve">C. </w:t>
      </w:r>
      <w:r w:rsidR="00FA344A">
        <w:rPr>
          <w:rFonts w:ascii="Times New Roman" w:hAnsi="Times New Roman" w:cs="Times New Roman"/>
          <w:color w:val="000000" w:themeColor="text1"/>
          <w:position w:val="-6"/>
          <w:sz w:val="24"/>
          <w:szCs w:val="24"/>
        </w:rPr>
        <w:pict w14:anchorId="7212CC94">
          <v:shape id="_x0000_i6606" type="#_x0000_t75" style="width:18pt;height:14.25pt">
            <v:imagedata r:id="rId9967" o:title=""/>
          </v:shape>
        </w:pict>
      </w:r>
      <w:r w:rsidRPr="00330A7E">
        <w:rPr>
          <w:rFonts w:ascii="Times New Roman" w:hAnsi="Times New Roman" w:cs="Times New Roman"/>
          <w:b/>
          <w:bCs/>
          <w:color w:val="000000" w:themeColor="text1"/>
          <w:sz w:val="24"/>
          <w:szCs w:val="24"/>
        </w:rPr>
        <w:tab/>
      </w:r>
      <w:r w:rsidRPr="00330A7E">
        <w:rPr>
          <w:rFonts w:ascii="Times New Roman" w:hAnsi="Times New Roman" w:cs="Times New Roman"/>
          <w:b/>
          <w:bCs/>
          <w:color w:val="000000" w:themeColor="text1"/>
          <w:sz w:val="24"/>
          <w:szCs w:val="24"/>
        </w:rPr>
        <w:tab/>
      </w:r>
      <w:r w:rsidRPr="00330A7E">
        <w:rPr>
          <w:rFonts w:ascii="Times New Roman" w:hAnsi="Times New Roman" w:cs="Times New Roman"/>
          <w:b/>
          <w:bCs/>
          <w:color w:val="000000" w:themeColor="text1"/>
          <w:sz w:val="24"/>
          <w:szCs w:val="24"/>
        </w:rPr>
        <w:tab/>
        <w:t xml:space="preserve">  D. </w:t>
      </w:r>
      <w:r w:rsidR="00FA344A">
        <w:rPr>
          <w:rFonts w:ascii="Times New Roman" w:hAnsi="Times New Roman" w:cs="Times New Roman"/>
          <w:color w:val="000000" w:themeColor="text1"/>
          <w:position w:val="-6"/>
          <w:sz w:val="24"/>
          <w:szCs w:val="24"/>
        </w:rPr>
        <w:pict w14:anchorId="563F453F">
          <v:shape id="_x0000_i6607" type="#_x0000_t75" style="width:17.25pt;height:14.25pt">
            <v:imagedata r:id="rId9989" o:title=""/>
          </v:shape>
        </w:pict>
      </w:r>
    </w:p>
    <w:p w14:paraId="2E9AE2CF"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6:</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rPr>
        <w:t xml:space="preserve">Một nhóm học sinh gồm </w:t>
      </w:r>
      <w:r w:rsidR="00FA344A">
        <w:rPr>
          <w:rFonts w:ascii="Times New Roman" w:hAnsi="Times New Roman" w:cs="Times New Roman"/>
          <w:color w:val="000000" w:themeColor="text1"/>
          <w:position w:val="-6"/>
          <w:sz w:val="24"/>
          <w:szCs w:val="24"/>
        </w:rPr>
        <w:pict w14:anchorId="545068EA">
          <v:shape id="_x0000_i6608" type="#_x0000_t75" style="width:15.75pt;height:14.25pt">
            <v:imagedata r:id="rId9990" o:title=""/>
          </v:shape>
        </w:pict>
      </w:r>
      <w:r w:rsidRPr="00330A7E">
        <w:rPr>
          <w:rFonts w:ascii="Times New Roman" w:hAnsi="Times New Roman" w:cs="Times New Roman"/>
          <w:color w:val="000000" w:themeColor="text1"/>
          <w:sz w:val="24"/>
          <w:szCs w:val="24"/>
        </w:rPr>
        <w:t xml:space="preserve"> học sinh nam và </w:t>
      </w:r>
      <w:r w:rsidR="00FA344A">
        <w:rPr>
          <w:rFonts w:ascii="Times New Roman" w:hAnsi="Times New Roman" w:cs="Times New Roman"/>
          <w:color w:val="000000" w:themeColor="text1"/>
          <w:position w:val="-6"/>
          <w:sz w:val="24"/>
          <w:szCs w:val="24"/>
        </w:rPr>
        <w:pict w14:anchorId="2BD5A97B">
          <v:shape id="_x0000_i6609" type="#_x0000_t75" style="width:14.25pt;height:14.25pt">
            <v:imagedata r:id="rId9991" o:title=""/>
          </v:shape>
        </w:pict>
      </w:r>
      <w:r w:rsidRPr="00330A7E">
        <w:rPr>
          <w:rFonts w:ascii="Times New Roman" w:hAnsi="Times New Roman" w:cs="Times New Roman"/>
          <w:color w:val="000000" w:themeColor="text1"/>
          <w:sz w:val="24"/>
          <w:szCs w:val="24"/>
        </w:rPr>
        <w:t xml:space="preserve"> học sinh nữ. Có bao nhiêu cách chọn một học sinh trong nhóm đó tham gia đội thanh niên tình nguyện của trường?</w:t>
      </w:r>
    </w:p>
    <w:p w14:paraId="06FBDE71" w14:textId="77777777" w:rsidR="00ED397D" w:rsidRPr="00330A7E" w:rsidRDefault="00ED397D" w:rsidP="00330A7E">
      <w:pPr>
        <w:tabs>
          <w:tab w:val="left" w:pos="3402"/>
          <w:tab w:val="left" w:pos="5669"/>
          <w:tab w:val="left" w:pos="7937"/>
        </w:tabs>
        <w:ind w:left="992"/>
        <w:jc w:val="both"/>
        <w:rPr>
          <w:rFonts w:ascii="Times New Roman" w:hAnsi="Times New Roman" w:cs="Times New Roman"/>
          <w:color w:val="000000" w:themeColor="text1"/>
          <w:sz w:val="24"/>
          <w:szCs w:val="24"/>
          <w:lang w:val="it-IT"/>
        </w:rPr>
      </w:pPr>
      <w:r w:rsidRPr="00330A7E">
        <w:rPr>
          <w:rFonts w:ascii="Times New Roman" w:hAnsi="Times New Roman" w:cs="Times New Roman"/>
          <w:b/>
          <w:color w:val="000000" w:themeColor="text1"/>
          <w:sz w:val="24"/>
          <w:szCs w:val="24"/>
          <w:lang w:val="it-IT"/>
        </w:rPr>
        <w:t xml:space="preserve">A. </w:t>
      </w:r>
      <w:r w:rsidR="00FA344A">
        <w:rPr>
          <w:rFonts w:ascii="Times New Roman" w:hAnsi="Times New Roman" w:cs="Times New Roman"/>
          <w:color w:val="000000" w:themeColor="text1"/>
          <w:position w:val="-6"/>
          <w:sz w:val="24"/>
          <w:szCs w:val="24"/>
        </w:rPr>
        <w:pict w14:anchorId="3ED3B0AC">
          <v:shape id="_x0000_i6610" type="#_x0000_t75" style="width:21.75pt;height:14.25pt">
            <v:imagedata r:id="rId9992" o:title=""/>
          </v:shape>
        </w:pict>
      </w:r>
      <w:r w:rsidRPr="00330A7E">
        <w:rPr>
          <w:rFonts w:ascii="Times New Roman" w:hAnsi="Times New Roman" w:cs="Times New Roman"/>
          <w:color w:val="000000" w:themeColor="text1"/>
          <w:sz w:val="24"/>
          <w:szCs w:val="24"/>
          <w:lang w:val="it-IT"/>
        </w:rPr>
        <w:t>.</w:t>
      </w:r>
      <w:r w:rsidRPr="00330A7E">
        <w:rPr>
          <w:rFonts w:ascii="Times New Roman" w:hAnsi="Times New Roman" w:cs="Times New Roman"/>
          <w:color w:val="000000" w:themeColor="text1"/>
          <w:sz w:val="24"/>
          <w:szCs w:val="24"/>
          <w:lang w:val="it-IT"/>
        </w:rPr>
        <w:tab/>
        <w:t xml:space="preserve">  </w:t>
      </w:r>
      <w:r w:rsidRPr="00330A7E">
        <w:rPr>
          <w:rFonts w:ascii="Times New Roman" w:hAnsi="Times New Roman" w:cs="Times New Roman"/>
          <w:b/>
          <w:color w:val="000000" w:themeColor="text1"/>
          <w:sz w:val="24"/>
          <w:szCs w:val="24"/>
          <w:lang w:val="it-IT"/>
        </w:rPr>
        <w:t xml:space="preserve">B. </w:t>
      </w:r>
      <w:r w:rsidR="00FA344A">
        <w:rPr>
          <w:rFonts w:ascii="Times New Roman" w:hAnsi="Times New Roman" w:cs="Times New Roman"/>
          <w:color w:val="000000" w:themeColor="text1"/>
          <w:position w:val="-6"/>
          <w:sz w:val="24"/>
          <w:szCs w:val="24"/>
        </w:rPr>
        <w:pict w14:anchorId="5A2D79EB">
          <v:shape id="_x0000_i6611" type="#_x0000_t75" style="width:15.75pt;height:14.25pt">
            <v:imagedata r:id="rId9993" o:title=""/>
          </v:shape>
        </w:pict>
      </w:r>
      <w:r w:rsidRPr="00330A7E">
        <w:rPr>
          <w:rFonts w:ascii="Times New Roman" w:hAnsi="Times New Roman" w:cs="Times New Roman"/>
          <w:color w:val="000000" w:themeColor="text1"/>
          <w:sz w:val="24"/>
          <w:szCs w:val="24"/>
          <w:lang w:val="it-IT"/>
        </w:rPr>
        <w:t>.</w:t>
      </w:r>
      <w:r w:rsidRPr="00330A7E">
        <w:rPr>
          <w:rFonts w:ascii="Times New Roman" w:hAnsi="Times New Roman" w:cs="Times New Roman"/>
          <w:color w:val="000000" w:themeColor="text1"/>
          <w:sz w:val="24"/>
          <w:szCs w:val="24"/>
          <w:lang w:val="it-IT"/>
        </w:rPr>
        <w:tab/>
        <w:t xml:space="preserve">       </w:t>
      </w:r>
      <w:r w:rsidRPr="00330A7E">
        <w:rPr>
          <w:rFonts w:ascii="Times New Roman" w:hAnsi="Times New Roman" w:cs="Times New Roman"/>
          <w:b/>
          <w:color w:val="000000" w:themeColor="text1"/>
          <w:sz w:val="24"/>
          <w:szCs w:val="24"/>
          <w:lang w:val="it-IT"/>
        </w:rPr>
        <w:t xml:space="preserve">C. </w:t>
      </w:r>
      <w:r w:rsidR="00FA344A">
        <w:rPr>
          <w:rFonts w:ascii="Times New Roman" w:hAnsi="Times New Roman" w:cs="Times New Roman"/>
          <w:color w:val="000000" w:themeColor="text1"/>
          <w:position w:val="-6"/>
          <w:sz w:val="24"/>
          <w:szCs w:val="24"/>
        </w:rPr>
        <w:pict w14:anchorId="1DAB187F">
          <v:shape id="_x0000_i6612" type="#_x0000_t75" style="width:15pt;height:14.25pt">
            <v:imagedata r:id="rId9994" o:title=""/>
          </v:shape>
        </w:pict>
      </w:r>
      <w:r w:rsidRPr="00330A7E">
        <w:rPr>
          <w:rFonts w:ascii="Times New Roman" w:hAnsi="Times New Roman" w:cs="Times New Roman"/>
          <w:color w:val="000000" w:themeColor="text1"/>
          <w:sz w:val="24"/>
          <w:szCs w:val="24"/>
          <w:lang w:val="it-IT"/>
        </w:rPr>
        <w:t>.</w:t>
      </w:r>
      <w:r w:rsidRPr="00330A7E">
        <w:rPr>
          <w:rFonts w:ascii="Times New Roman" w:hAnsi="Times New Roman" w:cs="Times New Roman"/>
          <w:color w:val="000000" w:themeColor="text1"/>
          <w:sz w:val="24"/>
          <w:szCs w:val="24"/>
          <w:lang w:val="it-IT"/>
        </w:rPr>
        <w:tab/>
        <w:t xml:space="preserve">              </w:t>
      </w:r>
      <w:r w:rsidRPr="00330A7E">
        <w:rPr>
          <w:rFonts w:ascii="Times New Roman" w:hAnsi="Times New Roman" w:cs="Times New Roman"/>
          <w:b/>
          <w:color w:val="000000" w:themeColor="text1"/>
          <w:sz w:val="24"/>
          <w:szCs w:val="24"/>
          <w:lang w:val="it-IT"/>
        </w:rPr>
        <w:t xml:space="preserve">D. </w:t>
      </w:r>
      <w:r w:rsidR="00FA344A">
        <w:rPr>
          <w:rFonts w:ascii="Times New Roman" w:hAnsi="Times New Roman" w:cs="Times New Roman"/>
          <w:color w:val="000000" w:themeColor="text1"/>
          <w:position w:val="-6"/>
          <w:sz w:val="24"/>
          <w:szCs w:val="24"/>
        </w:rPr>
        <w:pict w14:anchorId="47D777BC">
          <v:shape id="_x0000_i6613" type="#_x0000_t75" style="width:14.25pt;height:14.25pt">
            <v:imagedata r:id="rId9995" o:title=""/>
          </v:shape>
        </w:pict>
      </w:r>
      <w:r w:rsidRPr="00330A7E">
        <w:rPr>
          <w:rFonts w:ascii="Times New Roman" w:hAnsi="Times New Roman" w:cs="Times New Roman"/>
          <w:color w:val="000000" w:themeColor="text1"/>
          <w:sz w:val="24"/>
          <w:szCs w:val="24"/>
          <w:lang w:val="it-IT"/>
        </w:rPr>
        <w:t>.</w:t>
      </w:r>
    </w:p>
    <w:p w14:paraId="07915438"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7:</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lang w:val="vi-VN"/>
        </w:rPr>
        <w:t>Cho hàm số</w:t>
      </w:r>
      <w:r w:rsidRPr="00330A7E">
        <w:rPr>
          <w:rFonts w:ascii="Times New Roman" w:hAnsi="Times New Roman" w:cs="Times New Roman"/>
          <w:color w:val="000000" w:themeColor="text1"/>
          <w:sz w:val="24"/>
          <w:szCs w:val="24"/>
        </w:rPr>
        <w:t xml:space="preserve"> bậc ba</w:t>
      </w:r>
      <w:r w:rsidRPr="00330A7E">
        <w:rPr>
          <w:rFonts w:ascii="Times New Roman" w:hAnsi="Times New Roman" w:cs="Times New Roman"/>
          <w:color w:val="000000" w:themeColor="text1"/>
          <w:sz w:val="24"/>
          <w:szCs w:val="24"/>
          <w:lang w:val="vi-VN"/>
        </w:rPr>
        <w:t xml:space="preserve"> </w:t>
      </w:r>
      <w:r w:rsidR="00FA344A">
        <w:rPr>
          <w:rFonts w:ascii="Times New Roman" w:hAnsi="Times New Roman" w:cs="Times New Roman"/>
          <w:color w:val="000000" w:themeColor="text1"/>
          <w:position w:val="-14"/>
          <w:sz w:val="24"/>
          <w:szCs w:val="24"/>
        </w:rPr>
        <w:pict w14:anchorId="30193898">
          <v:shape id="_x0000_i6614" type="#_x0000_t75" style="width:48pt;height:20.25pt">
            <v:imagedata r:id="rId2722" o:title=""/>
          </v:shape>
        </w:pict>
      </w:r>
      <w:r w:rsidRPr="00330A7E">
        <w:rPr>
          <w:rFonts w:ascii="Times New Roman" w:hAnsi="Times New Roman" w:cs="Times New Roman"/>
          <w:color w:val="000000" w:themeColor="text1"/>
          <w:sz w:val="24"/>
          <w:szCs w:val="24"/>
          <w:lang w:val="vi-VN"/>
        </w:rPr>
        <w:t xml:space="preserve"> có </w:t>
      </w:r>
      <w:r w:rsidRPr="00330A7E">
        <w:rPr>
          <w:rFonts w:ascii="Times New Roman" w:hAnsi="Times New Roman" w:cs="Times New Roman"/>
          <w:color w:val="000000" w:themeColor="text1"/>
          <w:sz w:val="24"/>
          <w:szCs w:val="24"/>
        </w:rPr>
        <w:t>đồ thị là đường cong hình bên.</w:t>
      </w:r>
    </w:p>
    <w:p w14:paraId="6D58A08A" w14:textId="77777777" w:rsidR="00ED397D" w:rsidRPr="00330A7E" w:rsidRDefault="00ED397D" w:rsidP="00330A7E">
      <w:pPr>
        <w:tabs>
          <w:tab w:val="left" w:pos="992"/>
        </w:tabs>
        <w:ind w:left="992" w:hanging="992"/>
        <w:jc w:val="center"/>
        <w:rPr>
          <w:rFonts w:ascii="Times New Roman" w:hAnsi="Times New Roman" w:cs="Times New Roman"/>
          <w:color w:val="000000" w:themeColor="text1"/>
          <w:sz w:val="24"/>
          <w:szCs w:val="24"/>
        </w:rPr>
      </w:pPr>
      <w:r w:rsidRPr="00330A7E">
        <w:rPr>
          <w:rFonts w:ascii="Times New Roman" w:eastAsia="Calibri" w:hAnsi="Times New Roman" w:cs="Times New Roman"/>
          <w:noProof/>
          <w:color w:val="000000" w:themeColor="text1"/>
          <w:sz w:val="24"/>
          <w:szCs w:val="24"/>
          <w:lang w:eastAsia="en-US"/>
        </w:rPr>
        <w:drawing>
          <wp:inline distT="0" distB="0" distL="0" distR="0" wp14:anchorId="61311A0D" wp14:editId="33C1412F">
            <wp:extent cx="1746250" cy="1924532"/>
            <wp:effectExtent l="0" t="0" r="6350" b="0"/>
            <wp:docPr id="71" name="Picture 3"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84068" name="Picture 3" descr="A graph of a function  Description automatically generated"/>
                    <pic:cNvPicPr>
                      <a:picLocks noChangeAspect="1" noChangeArrowheads="1"/>
                    </pic:cNvPicPr>
                  </pic:nvPicPr>
                  <pic:blipFill>
                    <a:blip r:embed="rId2724" cstate="print">
                      <a:extLst>
                        <a:ext uri="{28A0092B-C50C-407E-A947-70E740481C1C}">
                          <a14:useLocalDpi xmlns:a14="http://schemas.microsoft.com/office/drawing/2010/main" val="0"/>
                        </a:ext>
                      </a:extLst>
                    </a:blip>
                    <a:srcRect/>
                    <a:stretch>
                      <a:fillRect/>
                    </a:stretch>
                  </pic:blipFill>
                  <pic:spPr bwMode="auto">
                    <a:xfrm>
                      <a:off x="0" y="0"/>
                      <a:ext cx="1749270" cy="1927860"/>
                    </a:xfrm>
                    <a:prstGeom prst="rect">
                      <a:avLst/>
                    </a:prstGeom>
                    <a:noFill/>
                    <a:ln>
                      <a:noFill/>
                    </a:ln>
                  </pic:spPr>
                </pic:pic>
              </a:graphicData>
            </a:graphic>
          </wp:inline>
        </w:drawing>
      </w:r>
    </w:p>
    <w:p w14:paraId="7C13B0CF" w14:textId="77777777" w:rsidR="00ED397D" w:rsidRPr="00330A7E" w:rsidRDefault="00ED397D" w:rsidP="00330A7E">
      <w:pPr>
        <w:tabs>
          <w:tab w:val="left" w:pos="992"/>
          <w:tab w:val="left" w:pos="3402"/>
          <w:tab w:val="left" w:pos="5669"/>
          <w:tab w:val="left" w:pos="7937"/>
        </w:tabs>
        <w:ind w:left="992"/>
        <w:jc w:val="both"/>
        <w:rPr>
          <w:rFonts w:ascii="Times New Roman" w:eastAsia="Calibri" w:hAnsi="Times New Roman" w:cs="Times New Roman"/>
          <w:b/>
          <w:color w:val="000000" w:themeColor="text1"/>
          <w:sz w:val="24"/>
          <w:szCs w:val="24"/>
        </w:rPr>
      </w:pPr>
      <w:r w:rsidRPr="00330A7E">
        <w:rPr>
          <w:rFonts w:ascii="Times New Roman" w:eastAsia="Calibri" w:hAnsi="Times New Roman" w:cs="Times New Roman"/>
          <w:color w:val="000000" w:themeColor="text1"/>
          <w:sz w:val="24"/>
          <w:szCs w:val="24"/>
        </w:rPr>
        <w:t>Hàm số đã cho nghịch biến trên khoảng nào dưới đây?</w:t>
      </w:r>
    </w:p>
    <w:p w14:paraId="1A72FDF2" w14:textId="77777777" w:rsidR="00ED397D" w:rsidRPr="00330A7E" w:rsidRDefault="00ED397D" w:rsidP="00330A7E">
      <w:pPr>
        <w:tabs>
          <w:tab w:val="left" w:pos="992"/>
          <w:tab w:val="left" w:pos="3402"/>
          <w:tab w:val="left" w:pos="5669"/>
          <w:tab w:val="left" w:pos="7937"/>
        </w:tabs>
        <w:ind w:left="992"/>
        <w:jc w:val="both"/>
        <w:rPr>
          <w:rFonts w:ascii="Times New Roman" w:eastAsia="Calibri"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vi-VN"/>
        </w:rPr>
        <w:t xml:space="preserve">A. </w:t>
      </w:r>
      <w:r w:rsidR="00FA344A">
        <w:rPr>
          <w:rFonts w:ascii="Times New Roman" w:hAnsi="Times New Roman" w:cs="Times New Roman"/>
          <w:color w:val="000000" w:themeColor="text1"/>
          <w:position w:val="-14"/>
          <w:sz w:val="24"/>
          <w:szCs w:val="24"/>
        </w:rPr>
        <w:pict w14:anchorId="529CFC21">
          <v:shape id="_x0000_i6615" type="#_x0000_t75" style="width:38.25pt;height:20.25pt">
            <v:imagedata r:id="rId2725" o:title=""/>
          </v:shape>
        </w:pict>
      </w:r>
      <w:r w:rsidRPr="00330A7E">
        <w:rPr>
          <w:rFonts w:ascii="Times New Roman" w:eastAsia="Calibri" w:hAnsi="Times New Roman" w:cs="Times New Roman"/>
          <w:color w:val="000000" w:themeColor="text1"/>
          <w:sz w:val="24"/>
          <w:szCs w:val="24"/>
          <w:lang w:val="vi-VN"/>
        </w:rPr>
        <w:t>.</w:t>
      </w:r>
      <w:r w:rsidRPr="00330A7E">
        <w:rPr>
          <w:rFonts w:ascii="Times New Roman" w:eastAsia="Calibri" w:hAnsi="Times New Roman" w:cs="Times New Roman"/>
          <w:b/>
          <w:color w:val="000000" w:themeColor="text1"/>
          <w:sz w:val="24"/>
          <w:szCs w:val="24"/>
          <w:lang w:val="vi-VN"/>
        </w:rPr>
        <w:tab/>
      </w:r>
      <w:r w:rsidRPr="00330A7E">
        <w:rPr>
          <w:rFonts w:ascii="Times New Roman" w:eastAsia="Calibri" w:hAnsi="Times New Roman" w:cs="Times New Roman"/>
          <w:b/>
          <w:color w:val="000000" w:themeColor="text1"/>
          <w:sz w:val="24"/>
          <w:szCs w:val="24"/>
        </w:rPr>
        <w:t xml:space="preserve">  </w:t>
      </w:r>
      <w:r w:rsidRPr="00330A7E">
        <w:rPr>
          <w:rFonts w:ascii="Times New Roman" w:eastAsia="Calibri" w:hAnsi="Times New Roman" w:cs="Times New Roman"/>
          <w:b/>
          <w:color w:val="000000" w:themeColor="text1"/>
          <w:sz w:val="24"/>
          <w:szCs w:val="24"/>
          <w:lang w:val="vi-VN"/>
        </w:rPr>
        <w:t xml:space="preserve">B. </w:t>
      </w:r>
      <w:r w:rsidR="00FA344A">
        <w:rPr>
          <w:rFonts w:ascii="Times New Roman" w:hAnsi="Times New Roman" w:cs="Times New Roman"/>
          <w:color w:val="000000" w:themeColor="text1"/>
          <w:position w:val="-14"/>
          <w:sz w:val="24"/>
          <w:szCs w:val="24"/>
        </w:rPr>
        <w:pict w14:anchorId="6B8160D1">
          <v:shape id="_x0000_i6616" type="#_x0000_t75" style="width:39pt;height:20.25pt">
            <v:imagedata r:id="rId2727" o:title=""/>
          </v:shape>
        </w:pict>
      </w:r>
      <w:r w:rsidRPr="00330A7E">
        <w:rPr>
          <w:rFonts w:ascii="Times New Roman" w:eastAsia="Calibri" w:hAnsi="Times New Roman" w:cs="Times New Roman"/>
          <w:color w:val="000000" w:themeColor="text1"/>
          <w:sz w:val="24"/>
          <w:szCs w:val="24"/>
          <w:lang w:val="vi-VN"/>
        </w:rPr>
        <w:t>.</w:t>
      </w:r>
      <w:r w:rsidRPr="00330A7E">
        <w:rPr>
          <w:rFonts w:ascii="Times New Roman" w:eastAsia="Calibri" w:hAnsi="Times New Roman" w:cs="Times New Roman"/>
          <w:b/>
          <w:color w:val="000000" w:themeColor="text1"/>
          <w:sz w:val="24"/>
          <w:szCs w:val="24"/>
          <w:lang w:val="vi-VN"/>
        </w:rPr>
        <w:tab/>
      </w:r>
      <w:r w:rsidRPr="00330A7E">
        <w:rPr>
          <w:rFonts w:ascii="Times New Roman" w:eastAsia="Calibri" w:hAnsi="Times New Roman" w:cs="Times New Roman"/>
          <w:b/>
          <w:color w:val="000000" w:themeColor="text1"/>
          <w:sz w:val="24"/>
          <w:szCs w:val="24"/>
        </w:rPr>
        <w:t xml:space="preserve">       </w:t>
      </w:r>
      <w:r w:rsidRPr="00330A7E">
        <w:rPr>
          <w:rFonts w:ascii="Times New Roman" w:eastAsia="Calibri" w:hAnsi="Times New Roman" w:cs="Times New Roman"/>
          <w:b/>
          <w:color w:val="000000" w:themeColor="text1"/>
          <w:sz w:val="24"/>
          <w:szCs w:val="24"/>
          <w:lang w:val="vi-VN"/>
        </w:rPr>
        <w:t xml:space="preserve">C. </w:t>
      </w:r>
      <w:r w:rsidR="00FA344A">
        <w:rPr>
          <w:rFonts w:ascii="Times New Roman" w:hAnsi="Times New Roman" w:cs="Times New Roman"/>
          <w:color w:val="000000" w:themeColor="text1"/>
          <w:position w:val="-14"/>
          <w:sz w:val="24"/>
          <w:szCs w:val="24"/>
        </w:rPr>
        <w:pict w14:anchorId="5D6C222B">
          <v:shape id="_x0000_i6617" type="#_x0000_t75" style="width:33pt;height:20.25pt">
            <v:imagedata r:id="rId2729" o:title=""/>
          </v:shape>
        </w:pict>
      </w:r>
      <w:r w:rsidRPr="00330A7E">
        <w:rPr>
          <w:rFonts w:ascii="Times New Roman" w:eastAsia="Calibri" w:hAnsi="Times New Roman" w:cs="Times New Roman"/>
          <w:color w:val="000000" w:themeColor="text1"/>
          <w:sz w:val="24"/>
          <w:szCs w:val="24"/>
          <w:lang w:val="vi-VN"/>
        </w:rPr>
        <w:t>.</w:t>
      </w:r>
      <w:r w:rsidRPr="00330A7E">
        <w:rPr>
          <w:rFonts w:ascii="Times New Roman" w:eastAsia="Calibri" w:hAnsi="Times New Roman" w:cs="Times New Roman"/>
          <w:b/>
          <w:color w:val="000000" w:themeColor="text1"/>
          <w:sz w:val="24"/>
          <w:szCs w:val="24"/>
          <w:lang w:val="vi-VN"/>
        </w:rPr>
        <w:tab/>
      </w:r>
      <w:r w:rsidRPr="00330A7E">
        <w:rPr>
          <w:rFonts w:ascii="Times New Roman" w:eastAsia="Calibri" w:hAnsi="Times New Roman" w:cs="Times New Roman"/>
          <w:b/>
          <w:color w:val="000000" w:themeColor="text1"/>
          <w:sz w:val="24"/>
          <w:szCs w:val="24"/>
        </w:rPr>
        <w:t xml:space="preserve">              </w:t>
      </w:r>
      <w:r w:rsidRPr="00330A7E">
        <w:rPr>
          <w:rFonts w:ascii="Times New Roman" w:eastAsia="Calibri" w:hAnsi="Times New Roman" w:cs="Times New Roman"/>
          <w:b/>
          <w:color w:val="000000" w:themeColor="text1"/>
          <w:sz w:val="24"/>
          <w:szCs w:val="24"/>
          <w:lang w:val="vi-VN"/>
        </w:rPr>
        <w:t xml:space="preserve">D. </w:t>
      </w:r>
      <w:r w:rsidR="00FA344A">
        <w:rPr>
          <w:rFonts w:ascii="Times New Roman" w:hAnsi="Times New Roman" w:cs="Times New Roman"/>
          <w:color w:val="000000" w:themeColor="text1"/>
          <w:position w:val="-14"/>
          <w:sz w:val="24"/>
          <w:szCs w:val="24"/>
        </w:rPr>
        <w:pict w14:anchorId="1867A95C">
          <v:shape id="_x0000_i6618" type="#_x0000_t75" style="width:29.25pt;height:20.25pt">
            <v:imagedata r:id="rId2731" o:title=""/>
          </v:shape>
        </w:pict>
      </w:r>
      <w:r w:rsidRPr="00330A7E">
        <w:rPr>
          <w:rFonts w:ascii="Times New Roman" w:eastAsia="Calibri" w:hAnsi="Times New Roman" w:cs="Times New Roman"/>
          <w:color w:val="000000" w:themeColor="text1"/>
          <w:sz w:val="24"/>
          <w:szCs w:val="24"/>
          <w:lang w:val="vi-VN"/>
        </w:rPr>
        <w:t>.</w:t>
      </w:r>
    </w:p>
    <w:p w14:paraId="4884F36C"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8:</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rPr>
        <w:t xml:space="preserve">Cho hình chóp </w:t>
      </w:r>
      <w:r w:rsidRPr="00330A7E">
        <w:rPr>
          <w:rFonts w:ascii="Times New Roman" w:hAnsi="Times New Roman" w:cs="Times New Roman"/>
          <w:color w:val="000000" w:themeColor="text1"/>
          <w:sz w:val="24"/>
          <w:szCs w:val="24"/>
          <w:lang w:val="vi-VN"/>
        </w:rPr>
        <w:t xml:space="preserve">tam giác đều </w:t>
      </w:r>
      <w:r w:rsidR="00FA344A">
        <w:rPr>
          <w:rFonts w:ascii="Times New Roman" w:hAnsi="Times New Roman" w:cs="Times New Roman"/>
          <w:color w:val="000000" w:themeColor="text1"/>
          <w:position w:val="-6"/>
          <w:sz w:val="24"/>
          <w:szCs w:val="24"/>
        </w:rPr>
        <w:pict w14:anchorId="5BD8EAD0">
          <v:shape id="_x0000_i6619" type="#_x0000_t75" style="width:36.75pt;height:14.25pt">
            <v:imagedata r:id="rId9959" o:title=""/>
          </v:shape>
        </w:pict>
      </w:r>
      <w:r w:rsidRPr="00330A7E">
        <w:rPr>
          <w:rFonts w:ascii="Times New Roman" w:hAnsi="Times New Roman" w:cs="Times New Roman"/>
          <w:color w:val="000000" w:themeColor="text1"/>
          <w:sz w:val="24"/>
          <w:szCs w:val="24"/>
          <w:lang w:val="vi-VN"/>
        </w:rPr>
        <w:t xml:space="preserve">. Mặt bên </w:t>
      </w:r>
      <w:r w:rsidR="00FA344A">
        <w:rPr>
          <w:rFonts w:ascii="Times New Roman" w:hAnsi="Times New Roman" w:cs="Times New Roman"/>
          <w:color w:val="000000" w:themeColor="text1"/>
          <w:position w:val="-6"/>
          <w:sz w:val="24"/>
          <w:szCs w:val="24"/>
        </w:rPr>
        <w:pict w14:anchorId="2BB516D7">
          <v:shape id="_x0000_i6620" type="#_x0000_t75" style="width:26.25pt;height:14.25pt">
            <v:imagedata r:id="rId9996" o:title=""/>
          </v:shape>
        </w:pict>
      </w:r>
      <w:r w:rsidRPr="00330A7E">
        <w:rPr>
          <w:rFonts w:ascii="Times New Roman" w:hAnsi="Times New Roman" w:cs="Times New Roman"/>
          <w:color w:val="000000" w:themeColor="text1"/>
          <w:sz w:val="24"/>
          <w:szCs w:val="24"/>
        </w:rPr>
        <w:t xml:space="preserve"> là tam giác</w:t>
      </w:r>
      <w:r w:rsidRPr="00330A7E">
        <w:rPr>
          <w:rFonts w:ascii="Times New Roman" w:hAnsi="Times New Roman" w:cs="Times New Roman"/>
          <w:color w:val="000000" w:themeColor="text1"/>
          <w:sz w:val="24"/>
          <w:szCs w:val="24"/>
          <w:lang w:val="vi-VN"/>
        </w:rPr>
        <w:t xml:space="preserve"> gì</w:t>
      </w:r>
      <w:r w:rsidRPr="00330A7E">
        <w:rPr>
          <w:rFonts w:ascii="Times New Roman" w:hAnsi="Times New Roman" w:cs="Times New Roman"/>
          <w:color w:val="000000" w:themeColor="text1"/>
          <w:sz w:val="24"/>
          <w:szCs w:val="24"/>
        </w:rPr>
        <w:t>?</w:t>
      </w:r>
    </w:p>
    <w:p w14:paraId="2F7B4D27" w14:textId="77777777" w:rsidR="00ED397D" w:rsidRPr="00330A7E" w:rsidRDefault="00ED397D" w:rsidP="00330A7E">
      <w:pPr>
        <w:tabs>
          <w:tab w:val="left" w:pos="992"/>
          <w:tab w:val="left" w:pos="3402"/>
          <w:tab w:val="left" w:pos="5669"/>
          <w:tab w:val="left" w:pos="7937"/>
        </w:tabs>
        <w:ind w:left="992"/>
        <w:jc w:val="both"/>
        <w:rPr>
          <w:rFonts w:ascii="Times New Roman" w:eastAsia="Calibri"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vi-VN"/>
        </w:rPr>
        <w:t xml:space="preserve">A. </w:t>
      </w:r>
      <w:r w:rsidRPr="00330A7E">
        <w:rPr>
          <w:rFonts w:ascii="Times New Roman" w:eastAsia="Calibri" w:hAnsi="Times New Roman" w:cs="Times New Roman"/>
          <w:color w:val="000000" w:themeColor="text1"/>
          <w:sz w:val="24"/>
          <w:szCs w:val="24"/>
          <w:lang w:val="vi-VN"/>
        </w:rPr>
        <w:t>Đều.</w:t>
      </w:r>
      <w:r w:rsidRPr="00330A7E">
        <w:rPr>
          <w:rFonts w:ascii="Times New Roman" w:eastAsia="Calibri" w:hAnsi="Times New Roman" w:cs="Times New Roman"/>
          <w:b/>
          <w:color w:val="000000" w:themeColor="text1"/>
          <w:sz w:val="24"/>
          <w:szCs w:val="24"/>
          <w:lang w:val="vi-VN"/>
        </w:rPr>
        <w:tab/>
      </w:r>
      <w:r w:rsidRPr="00330A7E">
        <w:rPr>
          <w:rFonts w:ascii="Times New Roman" w:eastAsia="Calibri" w:hAnsi="Times New Roman" w:cs="Times New Roman"/>
          <w:b/>
          <w:color w:val="000000" w:themeColor="text1"/>
          <w:sz w:val="24"/>
          <w:szCs w:val="24"/>
        </w:rPr>
        <w:t xml:space="preserve">  </w:t>
      </w:r>
      <w:r w:rsidRPr="00330A7E">
        <w:rPr>
          <w:rFonts w:ascii="Times New Roman" w:eastAsia="Calibri" w:hAnsi="Times New Roman" w:cs="Times New Roman"/>
          <w:b/>
          <w:color w:val="000000" w:themeColor="text1"/>
          <w:sz w:val="24"/>
          <w:szCs w:val="24"/>
          <w:lang w:val="vi-VN"/>
        </w:rPr>
        <w:t xml:space="preserve">B. </w:t>
      </w:r>
      <w:r w:rsidRPr="00330A7E">
        <w:rPr>
          <w:rFonts w:ascii="Times New Roman" w:eastAsia="Calibri" w:hAnsi="Times New Roman" w:cs="Times New Roman"/>
          <w:color w:val="000000" w:themeColor="text1"/>
          <w:sz w:val="24"/>
          <w:szCs w:val="24"/>
          <w:lang w:val="vi-VN"/>
        </w:rPr>
        <w:t>Vuông.</w:t>
      </w:r>
      <w:r w:rsidRPr="00330A7E">
        <w:rPr>
          <w:rFonts w:ascii="Times New Roman" w:eastAsia="Calibri" w:hAnsi="Times New Roman" w:cs="Times New Roman"/>
          <w:b/>
          <w:color w:val="000000" w:themeColor="text1"/>
          <w:sz w:val="24"/>
          <w:szCs w:val="24"/>
          <w:lang w:val="vi-VN"/>
        </w:rPr>
        <w:tab/>
      </w:r>
      <w:r w:rsidRPr="00330A7E">
        <w:rPr>
          <w:rFonts w:ascii="Times New Roman" w:eastAsia="Calibri" w:hAnsi="Times New Roman" w:cs="Times New Roman"/>
          <w:b/>
          <w:color w:val="000000" w:themeColor="text1"/>
          <w:sz w:val="24"/>
          <w:szCs w:val="24"/>
        </w:rPr>
        <w:t xml:space="preserve">       </w:t>
      </w:r>
      <w:r w:rsidRPr="00330A7E">
        <w:rPr>
          <w:rFonts w:ascii="Times New Roman" w:eastAsia="Calibri" w:hAnsi="Times New Roman" w:cs="Times New Roman"/>
          <w:b/>
          <w:color w:val="000000" w:themeColor="text1"/>
          <w:sz w:val="24"/>
          <w:szCs w:val="24"/>
          <w:lang w:val="vi-VN"/>
        </w:rPr>
        <w:t xml:space="preserve">C. </w:t>
      </w:r>
      <w:r w:rsidRPr="00330A7E">
        <w:rPr>
          <w:rFonts w:ascii="Times New Roman" w:eastAsia="Calibri" w:hAnsi="Times New Roman" w:cs="Times New Roman"/>
          <w:color w:val="000000" w:themeColor="text1"/>
          <w:sz w:val="24"/>
          <w:szCs w:val="24"/>
          <w:lang w:val="vi-VN"/>
        </w:rPr>
        <w:t>Vuông cân.</w:t>
      </w:r>
      <w:r w:rsidRPr="00330A7E">
        <w:rPr>
          <w:rFonts w:ascii="Times New Roman" w:eastAsia="Calibri" w:hAnsi="Times New Roman" w:cs="Times New Roman"/>
          <w:b/>
          <w:color w:val="000000" w:themeColor="text1"/>
          <w:sz w:val="24"/>
          <w:szCs w:val="24"/>
          <w:lang w:val="vi-VN"/>
        </w:rPr>
        <w:tab/>
      </w:r>
      <w:r w:rsidRPr="00330A7E">
        <w:rPr>
          <w:rFonts w:ascii="Times New Roman" w:eastAsia="Calibri" w:hAnsi="Times New Roman" w:cs="Times New Roman"/>
          <w:b/>
          <w:color w:val="000000" w:themeColor="text1"/>
          <w:sz w:val="24"/>
          <w:szCs w:val="24"/>
        </w:rPr>
        <w:t xml:space="preserve">              </w:t>
      </w:r>
      <w:r w:rsidRPr="00330A7E">
        <w:rPr>
          <w:rFonts w:ascii="Times New Roman" w:eastAsia="Calibri" w:hAnsi="Times New Roman" w:cs="Times New Roman"/>
          <w:b/>
          <w:color w:val="000000" w:themeColor="text1"/>
          <w:sz w:val="24"/>
          <w:szCs w:val="24"/>
          <w:lang w:val="vi-VN"/>
        </w:rPr>
        <w:t xml:space="preserve">D. </w:t>
      </w:r>
      <w:r w:rsidRPr="00330A7E">
        <w:rPr>
          <w:rFonts w:ascii="Times New Roman" w:eastAsia="Calibri" w:hAnsi="Times New Roman" w:cs="Times New Roman"/>
          <w:color w:val="000000" w:themeColor="text1"/>
          <w:sz w:val="24"/>
          <w:szCs w:val="24"/>
          <w:lang w:val="vi-VN"/>
        </w:rPr>
        <w:t>Cân.</w:t>
      </w:r>
    </w:p>
    <w:p w14:paraId="284B9F9F" w14:textId="77777777" w:rsidR="00ED397D" w:rsidRPr="00330A7E" w:rsidRDefault="00ED397D" w:rsidP="00330A7E">
      <w:pPr>
        <w:tabs>
          <w:tab w:val="left" w:pos="992"/>
        </w:tabs>
        <w:ind w:left="992" w:hanging="992"/>
        <w:jc w:val="both"/>
        <w:rPr>
          <w:rFonts w:ascii="Times New Roman" w:hAnsi="Times New Roman" w:cs="Times New Roman"/>
          <w:color w:val="000000" w:themeColor="text1"/>
          <w:kern w:val="2"/>
          <w:sz w:val="24"/>
          <w:szCs w:val="24"/>
        </w:rPr>
      </w:pPr>
      <w:r w:rsidRPr="00330A7E">
        <w:rPr>
          <w:rFonts w:ascii="Times New Roman" w:eastAsia="Calibri" w:hAnsi="Times New Roman" w:cs="Times New Roman"/>
          <w:b/>
          <w:color w:val="000000" w:themeColor="text1"/>
          <w:sz w:val="24"/>
          <w:szCs w:val="24"/>
          <w:lang w:val="nl-NL"/>
        </w:rPr>
        <w:t>Câu 9:</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kern w:val="2"/>
          <w:sz w:val="24"/>
          <w:szCs w:val="24"/>
        </w:rPr>
        <w:t xml:space="preserve">Một </w:t>
      </w:r>
      <w:r w:rsidRPr="00330A7E">
        <w:rPr>
          <w:rFonts w:ascii="Times New Roman" w:hAnsi="Times New Roman" w:cs="Times New Roman"/>
          <w:color w:val="000000" w:themeColor="text1"/>
          <w:kern w:val="2"/>
          <w:sz w:val="24"/>
          <w:szCs w:val="24"/>
          <w:lang w:val="vi-VN"/>
        </w:rPr>
        <w:t xml:space="preserve">vật </w:t>
      </w:r>
      <w:r w:rsidRPr="00330A7E">
        <w:rPr>
          <w:rFonts w:ascii="Times New Roman" w:hAnsi="Times New Roman" w:cs="Times New Roman"/>
          <w:color w:val="000000" w:themeColor="text1"/>
          <w:kern w:val="2"/>
          <w:sz w:val="24"/>
          <w:szCs w:val="24"/>
        </w:rPr>
        <w:t xml:space="preserve">chuyển động có phương trình </w:t>
      </w:r>
      <w:r w:rsidR="00FA344A">
        <w:rPr>
          <w:rFonts w:ascii="Times New Roman" w:hAnsi="Times New Roman" w:cs="Times New Roman"/>
          <w:color w:val="000000" w:themeColor="text1"/>
          <w:position w:val="-14"/>
          <w:sz w:val="24"/>
          <w:szCs w:val="24"/>
        </w:rPr>
        <w:pict w14:anchorId="5D39F172">
          <v:shape id="_x0000_i6621" type="#_x0000_t75" style="width:63pt;height:20.25pt">
            <v:imagedata r:id="rId9997" o:title=""/>
          </v:shape>
        </w:pict>
      </w:r>
      <w:r w:rsidRPr="00330A7E">
        <w:rPr>
          <w:rFonts w:ascii="Times New Roman" w:hAnsi="Times New Roman" w:cs="Times New Roman"/>
          <w:color w:val="000000" w:themeColor="text1"/>
          <w:kern w:val="2"/>
          <w:sz w:val="24"/>
          <w:szCs w:val="24"/>
        </w:rPr>
        <w:t xml:space="preserve">. Khi đó, </w:t>
      </w:r>
      <w:r w:rsidRPr="00330A7E">
        <w:rPr>
          <w:rFonts w:ascii="Times New Roman" w:hAnsi="Times New Roman" w:cs="Times New Roman"/>
          <w:color w:val="000000" w:themeColor="text1"/>
          <w:kern w:val="2"/>
          <w:sz w:val="24"/>
          <w:szCs w:val="24"/>
          <w:lang w:val="vi-VN"/>
        </w:rPr>
        <w:t>vận</w:t>
      </w:r>
      <w:r w:rsidRPr="00330A7E">
        <w:rPr>
          <w:rFonts w:ascii="Times New Roman" w:hAnsi="Times New Roman" w:cs="Times New Roman"/>
          <w:color w:val="000000" w:themeColor="text1"/>
          <w:kern w:val="2"/>
          <w:sz w:val="24"/>
          <w:szCs w:val="24"/>
        </w:rPr>
        <w:t xml:space="preserve"> tốc tức thời tại thời điểm </w:t>
      </w:r>
      <w:r w:rsidR="00FA344A">
        <w:rPr>
          <w:rFonts w:ascii="Times New Roman" w:hAnsi="Times New Roman" w:cs="Times New Roman"/>
          <w:color w:val="000000" w:themeColor="text1"/>
          <w:position w:val="-6"/>
          <w:sz w:val="24"/>
          <w:szCs w:val="24"/>
        </w:rPr>
        <w:pict w14:anchorId="12F09D39">
          <v:shape id="_x0000_i6622" type="#_x0000_t75" style="width:6.75pt;height:12pt">
            <v:imagedata r:id="rId9998" o:title=""/>
          </v:shape>
        </w:pict>
      </w:r>
      <w:r w:rsidRPr="00330A7E">
        <w:rPr>
          <w:rFonts w:ascii="Times New Roman" w:hAnsi="Times New Roman" w:cs="Times New Roman"/>
          <w:color w:val="000000" w:themeColor="text1"/>
          <w:sz w:val="24"/>
          <w:szCs w:val="24"/>
          <w:lang w:val="vi-VN"/>
        </w:rPr>
        <w:t xml:space="preserve"> của vật</w:t>
      </w:r>
      <w:r w:rsidRPr="00330A7E">
        <w:rPr>
          <w:rFonts w:ascii="Times New Roman" w:hAnsi="Times New Roman" w:cs="Times New Roman"/>
          <w:color w:val="000000" w:themeColor="text1"/>
          <w:kern w:val="2"/>
          <w:sz w:val="24"/>
          <w:szCs w:val="24"/>
        </w:rPr>
        <w:t xml:space="preserve"> là:</w:t>
      </w:r>
    </w:p>
    <w:p w14:paraId="7837510E" w14:textId="77777777" w:rsidR="00ED397D" w:rsidRPr="00330A7E" w:rsidRDefault="00ED397D" w:rsidP="00330A7E">
      <w:pPr>
        <w:tabs>
          <w:tab w:val="left" w:pos="992"/>
          <w:tab w:val="left" w:pos="3402"/>
          <w:tab w:val="left" w:pos="5669"/>
          <w:tab w:val="left" w:pos="7937"/>
        </w:tabs>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 xml:space="preserve">A. </w:t>
      </w:r>
      <w:r w:rsidR="00FA344A">
        <w:rPr>
          <w:rFonts w:ascii="Times New Roman" w:hAnsi="Times New Roman" w:cs="Times New Roman"/>
          <w:color w:val="000000" w:themeColor="text1"/>
          <w:position w:val="-14"/>
          <w:sz w:val="24"/>
          <w:szCs w:val="24"/>
        </w:rPr>
        <w:pict w14:anchorId="33CC6262">
          <v:shape id="_x0000_i6623" type="#_x0000_t75" style="width:69pt;height:20.25pt">
            <v:imagedata r:id="rId9999" o:title=""/>
          </v:shape>
        </w:pict>
      </w:r>
      <w:r w:rsidRPr="00330A7E">
        <w:rPr>
          <w:rFonts w:ascii="Times New Roman" w:hAnsi="Times New Roman" w:cs="Times New Roman"/>
          <w:color w:val="000000" w:themeColor="text1"/>
          <w:sz w:val="24"/>
          <w:szCs w:val="24"/>
          <w:lang w:val="vi-VN"/>
        </w:rPr>
        <w:t>.</w:t>
      </w:r>
      <w:r w:rsidRPr="00330A7E">
        <w:rPr>
          <w:rFonts w:ascii="Times New Roman" w:hAnsi="Times New Roman" w:cs="Times New Roman"/>
          <w:color w:val="000000" w:themeColor="text1"/>
          <w:sz w:val="24"/>
          <w:szCs w:val="24"/>
        </w:rPr>
        <w:tab/>
      </w:r>
      <w:r w:rsidRPr="00330A7E">
        <w:rPr>
          <w:rFonts w:ascii="Times New Roman" w:hAnsi="Times New Roman" w:cs="Times New Roman"/>
          <w:color w:val="000000" w:themeColor="text1"/>
          <w:sz w:val="24"/>
          <w:szCs w:val="24"/>
        </w:rPr>
        <w:tab/>
        <w:t xml:space="preserve">       </w:t>
      </w:r>
      <w:r w:rsidRPr="00330A7E">
        <w:rPr>
          <w:rFonts w:ascii="Times New Roman" w:hAnsi="Times New Roman" w:cs="Times New Roman"/>
          <w:b/>
          <w:color w:val="000000" w:themeColor="text1"/>
          <w:sz w:val="24"/>
          <w:szCs w:val="24"/>
        </w:rPr>
        <w:t xml:space="preserve">B. </w:t>
      </w:r>
      <w:r w:rsidR="00FA344A">
        <w:rPr>
          <w:rFonts w:ascii="Times New Roman" w:hAnsi="Times New Roman" w:cs="Times New Roman"/>
          <w:color w:val="000000" w:themeColor="text1"/>
          <w:position w:val="-14"/>
          <w:sz w:val="24"/>
          <w:szCs w:val="24"/>
        </w:rPr>
        <w:pict w14:anchorId="42E718CD">
          <v:shape id="_x0000_i6624" type="#_x0000_t75" style="width:69.75pt;height:20.25pt">
            <v:imagedata r:id="rId10000"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b/>
          <w:color w:val="000000" w:themeColor="text1"/>
          <w:sz w:val="24"/>
          <w:szCs w:val="24"/>
        </w:rPr>
        <w:t xml:space="preserve"> </w:t>
      </w:r>
      <w:r w:rsidRPr="00330A7E">
        <w:rPr>
          <w:rFonts w:ascii="Times New Roman" w:hAnsi="Times New Roman" w:cs="Times New Roman"/>
          <w:b/>
          <w:color w:val="000000" w:themeColor="text1"/>
          <w:sz w:val="24"/>
          <w:szCs w:val="24"/>
          <w:lang w:val="vi-VN"/>
        </w:rPr>
        <w:tab/>
      </w:r>
      <w:r w:rsidRPr="00330A7E">
        <w:rPr>
          <w:rFonts w:ascii="Times New Roman" w:hAnsi="Times New Roman" w:cs="Times New Roman"/>
          <w:b/>
          <w:color w:val="000000" w:themeColor="text1"/>
          <w:sz w:val="24"/>
          <w:szCs w:val="24"/>
        </w:rPr>
        <w:t xml:space="preserve">      </w:t>
      </w:r>
    </w:p>
    <w:p w14:paraId="7D2D6C0F" w14:textId="77777777" w:rsidR="00ED397D" w:rsidRPr="00330A7E" w:rsidRDefault="00ED397D" w:rsidP="00330A7E">
      <w:pPr>
        <w:tabs>
          <w:tab w:val="left" w:pos="992"/>
          <w:tab w:val="left" w:pos="3402"/>
          <w:tab w:val="left" w:pos="5669"/>
          <w:tab w:val="left" w:pos="7937"/>
        </w:tabs>
        <w:ind w:left="994"/>
        <w:jc w:val="both"/>
        <w:rPr>
          <w:rFonts w:ascii="Times New Roman" w:hAnsi="Times New Roman" w:cs="Times New Roman"/>
          <w:color w:val="000000" w:themeColor="text1"/>
          <w:sz w:val="24"/>
          <w:szCs w:val="24"/>
          <w:lang w:val="vi-VN"/>
        </w:rPr>
      </w:pPr>
      <w:r w:rsidRPr="00330A7E">
        <w:rPr>
          <w:rFonts w:ascii="Times New Roman" w:hAnsi="Times New Roman" w:cs="Times New Roman"/>
          <w:b/>
          <w:color w:val="000000" w:themeColor="text1"/>
          <w:sz w:val="24"/>
          <w:szCs w:val="24"/>
        </w:rPr>
        <w:t xml:space="preserve">C. </w:t>
      </w:r>
      <w:r w:rsidR="00FA344A">
        <w:rPr>
          <w:rFonts w:ascii="Times New Roman" w:hAnsi="Times New Roman" w:cs="Times New Roman"/>
          <w:color w:val="000000" w:themeColor="text1"/>
          <w:position w:val="-14"/>
          <w:sz w:val="24"/>
          <w:szCs w:val="24"/>
        </w:rPr>
        <w:pict w14:anchorId="36AF4A16">
          <v:shape id="_x0000_i6625" type="#_x0000_t75" style="width:63.75pt;height:20.25pt">
            <v:imagedata r:id="rId10001"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b/>
          <w:color w:val="000000" w:themeColor="text1"/>
          <w:sz w:val="24"/>
          <w:szCs w:val="24"/>
        </w:rPr>
        <w:tab/>
      </w:r>
      <w:r w:rsidRPr="00330A7E">
        <w:rPr>
          <w:rFonts w:ascii="Times New Roman" w:hAnsi="Times New Roman" w:cs="Times New Roman"/>
          <w:b/>
          <w:color w:val="000000" w:themeColor="text1"/>
          <w:sz w:val="24"/>
          <w:szCs w:val="24"/>
        </w:rPr>
        <w:tab/>
        <w:t xml:space="preserve">       D. </w:t>
      </w:r>
      <w:r w:rsidR="00FA344A">
        <w:rPr>
          <w:rFonts w:ascii="Times New Roman" w:hAnsi="Times New Roman" w:cs="Times New Roman"/>
          <w:color w:val="000000" w:themeColor="text1"/>
          <w:position w:val="-14"/>
          <w:sz w:val="24"/>
          <w:szCs w:val="24"/>
        </w:rPr>
        <w:pict w14:anchorId="7DBA111E">
          <v:shape id="_x0000_i6626" type="#_x0000_t75" style="width:63.75pt;height:20.25pt">
            <v:imagedata r:id="rId10002" o:title=""/>
          </v:shape>
        </w:pict>
      </w:r>
    </w:p>
    <w:p w14:paraId="529783E5"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10:</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rPr>
        <w:t xml:space="preserve">Nghiệm của phương trình </w:t>
      </w:r>
      <w:r w:rsidR="00FA344A">
        <w:rPr>
          <w:rFonts w:ascii="Times New Roman" w:hAnsi="Times New Roman" w:cs="Times New Roman"/>
          <w:color w:val="000000" w:themeColor="text1"/>
          <w:position w:val="-24"/>
          <w:sz w:val="24"/>
          <w:szCs w:val="24"/>
        </w:rPr>
        <w:pict w14:anchorId="662FB803">
          <v:shape id="_x0000_i6627" type="#_x0000_t75" style="width:66pt;height:30.75pt">
            <v:imagedata r:id="rId10003" o:title=""/>
          </v:shape>
        </w:pict>
      </w:r>
      <w:r w:rsidRPr="00330A7E">
        <w:rPr>
          <w:rFonts w:ascii="Times New Roman" w:hAnsi="Times New Roman" w:cs="Times New Roman"/>
          <w:color w:val="000000" w:themeColor="text1"/>
          <w:sz w:val="24"/>
          <w:szCs w:val="24"/>
        </w:rPr>
        <w:t xml:space="preserve"> là:</w:t>
      </w:r>
    </w:p>
    <w:p w14:paraId="19ABB931" w14:textId="77777777" w:rsidR="00ED397D" w:rsidRPr="00330A7E" w:rsidRDefault="00ED397D" w:rsidP="00330A7E">
      <w:pPr>
        <w:tabs>
          <w:tab w:val="left" w:pos="992"/>
          <w:tab w:val="left" w:pos="3402"/>
          <w:tab w:val="left" w:pos="5669"/>
          <w:tab w:val="left" w:pos="7937"/>
        </w:tabs>
        <w:ind w:left="992"/>
        <w:jc w:val="both"/>
        <w:rPr>
          <w:rFonts w:ascii="Times New Roman" w:eastAsia="Calibri" w:hAnsi="Times New Roman" w:cs="Times New Roman"/>
          <w:b/>
          <w:color w:val="000000" w:themeColor="text1"/>
          <w:sz w:val="24"/>
          <w:szCs w:val="24"/>
          <w:lang w:val="vi-VN"/>
        </w:rPr>
      </w:pPr>
      <w:r w:rsidRPr="00330A7E">
        <w:rPr>
          <w:rFonts w:ascii="Times New Roman" w:eastAsia="Calibri" w:hAnsi="Times New Roman" w:cs="Times New Roman"/>
          <w:b/>
          <w:color w:val="000000" w:themeColor="text1"/>
          <w:sz w:val="24"/>
          <w:szCs w:val="24"/>
          <w:lang w:val="vi-VN"/>
        </w:rPr>
        <w:t xml:space="preserve">A. </w:t>
      </w:r>
      <w:r w:rsidR="00FA344A">
        <w:rPr>
          <w:rFonts w:ascii="Times New Roman" w:hAnsi="Times New Roman" w:cs="Times New Roman"/>
          <w:color w:val="000000" w:themeColor="text1"/>
          <w:position w:val="-24"/>
          <w:sz w:val="24"/>
          <w:szCs w:val="24"/>
        </w:rPr>
        <w:pict w14:anchorId="4FB33EB4">
          <v:shape id="_x0000_i6628" type="#_x0000_t75" style="width:102.75pt;height:30.75pt">
            <v:imagedata r:id="rId10004" o:title=""/>
          </v:shape>
        </w:pict>
      </w:r>
      <w:r w:rsidRPr="00330A7E">
        <w:rPr>
          <w:rFonts w:ascii="Times New Roman" w:eastAsia="Calibri" w:hAnsi="Times New Roman" w:cs="Times New Roman"/>
          <w:color w:val="000000" w:themeColor="text1"/>
          <w:sz w:val="24"/>
          <w:szCs w:val="24"/>
          <w:lang w:val="vi-VN"/>
        </w:rPr>
        <w:tab/>
      </w:r>
      <w:r w:rsidRPr="00330A7E">
        <w:rPr>
          <w:rFonts w:ascii="Times New Roman" w:eastAsia="Calibri" w:hAnsi="Times New Roman" w:cs="Times New Roman"/>
          <w:color w:val="000000" w:themeColor="text1"/>
          <w:sz w:val="24"/>
          <w:szCs w:val="24"/>
          <w:lang w:val="vi-VN"/>
        </w:rPr>
        <w:tab/>
      </w:r>
      <w:r w:rsidRPr="00330A7E">
        <w:rPr>
          <w:rFonts w:ascii="Times New Roman" w:eastAsia="Calibri" w:hAnsi="Times New Roman" w:cs="Times New Roman"/>
          <w:color w:val="000000" w:themeColor="text1"/>
          <w:sz w:val="24"/>
          <w:szCs w:val="24"/>
        </w:rPr>
        <w:t xml:space="preserve">       </w:t>
      </w:r>
      <w:r w:rsidRPr="00330A7E">
        <w:rPr>
          <w:rFonts w:ascii="Times New Roman" w:eastAsia="Calibri" w:hAnsi="Times New Roman" w:cs="Times New Roman"/>
          <w:b/>
          <w:color w:val="000000" w:themeColor="text1"/>
          <w:sz w:val="24"/>
          <w:szCs w:val="24"/>
          <w:lang w:val="vi-VN"/>
        </w:rPr>
        <w:t xml:space="preserve">B. </w:t>
      </w:r>
      <w:r w:rsidR="00FA344A">
        <w:rPr>
          <w:rFonts w:ascii="Times New Roman" w:hAnsi="Times New Roman" w:cs="Times New Roman"/>
          <w:color w:val="000000" w:themeColor="text1"/>
          <w:position w:val="-24"/>
          <w:sz w:val="24"/>
          <w:szCs w:val="24"/>
        </w:rPr>
        <w:pict w14:anchorId="2A7963A5">
          <v:shape id="_x0000_i6629" type="#_x0000_t75" style="width:95.25pt;height:30.75pt">
            <v:imagedata r:id="rId10005" o:title=""/>
          </v:shape>
        </w:pict>
      </w:r>
      <w:r w:rsidRPr="00330A7E">
        <w:rPr>
          <w:rFonts w:ascii="Times New Roman" w:eastAsia="Calibri" w:hAnsi="Times New Roman" w:cs="Times New Roman"/>
          <w:b/>
          <w:color w:val="000000" w:themeColor="text1"/>
          <w:sz w:val="24"/>
          <w:szCs w:val="24"/>
          <w:lang w:val="vi-VN"/>
        </w:rPr>
        <w:t xml:space="preserve"> </w:t>
      </w:r>
      <w:r w:rsidRPr="00330A7E">
        <w:rPr>
          <w:rFonts w:ascii="Times New Roman" w:eastAsia="Calibri" w:hAnsi="Times New Roman" w:cs="Times New Roman"/>
          <w:b/>
          <w:color w:val="000000" w:themeColor="text1"/>
          <w:sz w:val="24"/>
          <w:szCs w:val="24"/>
          <w:lang w:val="vi-VN"/>
        </w:rPr>
        <w:tab/>
      </w:r>
    </w:p>
    <w:p w14:paraId="6BEC4DD6" w14:textId="77777777" w:rsidR="00ED397D" w:rsidRPr="00330A7E" w:rsidRDefault="00ED397D" w:rsidP="00330A7E">
      <w:pPr>
        <w:tabs>
          <w:tab w:val="left" w:pos="992"/>
          <w:tab w:val="left" w:pos="3402"/>
          <w:tab w:val="left" w:pos="5669"/>
          <w:tab w:val="left" w:pos="7937"/>
        </w:tabs>
        <w:ind w:left="992"/>
        <w:jc w:val="both"/>
        <w:rPr>
          <w:rFonts w:ascii="Times New Roman" w:eastAsia="Calibri" w:hAnsi="Times New Roman" w:cs="Times New Roman"/>
          <w:color w:val="000000" w:themeColor="text1"/>
          <w:sz w:val="24"/>
          <w:szCs w:val="24"/>
          <w:lang w:val="vi-VN"/>
        </w:rPr>
      </w:pPr>
      <w:r w:rsidRPr="00330A7E">
        <w:rPr>
          <w:rFonts w:ascii="Times New Roman" w:eastAsia="Calibri" w:hAnsi="Times New Roman" w:cs="Times New Roman"/>
          <w:b/>
          <w:color w:val="000000" w:themeColor="text1"/>
          <w:sz w:val="24"/>
          <w:szCs w:val="24"/>
          <w:lang w:val="vi-VN"/>
        </w:rPr>
        <w:t xml:space="preserve">C. </w:t>
      </w:r>
      <w:r w:rsidR="00FA344A">
        <w:rPr>
          <w:rFonts w:ascii="Times New Roman" w:hAnsi="Times New Roman" w:cs="Times New Roman"/>
          <w:color w:val="000000" w:themeColor="text1"/>
          <w:position w:val="-24"/>
          <w:sz w:val="24"/>
          <w:szCs w:val="24"/>
        </w:rPr>
        <w:pict w14:anchorId="0DF08C22">
          <v:shape id="_x0000_i6630" type="#_x0000_t75" style="width:102.75pt;height:30.75pt">
            <v:imagedata r:id="rId10006" o:title=""/>
          </v:shape>
        </w:pict>
      </w:r>
      <w:r w:rsidRPr="00330A7E">
        <w:rPr>
          <w:rFonts w:ascii="Times New Roman" w:eastAsia="Calibri" w:hAnsi="Times New Roman" w:cs="Times New Roman"/>
          <w:b/>
          <w:color w:val="000000" w:themeColor="text1"/>
          <w:sz w:val="24"/>
          <w:szCs w:val="24"/>
          <w:lang w:val="vi-VN"/>
        </w:rPr>
        <w:t xml:space="preserve"> </w:t>
      </w:r>
      <w:r w:rsidRPr="00330A7E">
        <w:rPr>
          <w:rFonts w:ascii="Times New Roman" w:eastAsia="Calibri" w:hAnsi="Times New Roman" w:cs="Times New Roman"/>
          <w:b/>
          <w:color w:val="000000" w:themeColor="text1"/>
          <w:sz w:val="24"/>
          <w:szCs w:val="24"/>
          <w:lang w:val="vi-VN"/>
        </w:rPr>
        <w:tab/>
      </w:r>
      <w:r w:rsidRPr="00330A7E">
        <w:rPr>
          <w:rFonts w:ascii="Times New Roman" w:eastAsia="Calibri" w:hAnsi="Times New Roman" w:cs="Times New Roman"/>
          <w:b/>
          <w:color w:val="000000" w:themeColor="text1"/>
          <w:sz w:val="24"/>
          <w:szCs w:val="24"/>
        </w:rPr>
        <w:t xml:space="preserve">       </w:t>
      </w:r>
      <w:r w:rsidRPr="00330A7E">
        <w:rPr>
          <w:rFonts w:ascii="Times New Roman" w:eastAsia="Calibri" w:hAnsi="Times New Roman" w:cs="Times New Roman"/>
          <w:b/>
          <w:color w:val="000000" w:themeColor="text1"/>
          <w:sz w:val="24"/>
          <w:szCs w:val="24"/>
          <w:lang w:val="vi-VN"/>
        </w:rPr>
        <w:t xml:space="preserve">D. </w:t>
      </w:r>
      <w:r w:rsidR="00FA344A">
        <w:rPr>
          <w:rFonts w:ascii="Times New Roman" w:hAnsi="Times New Roman" w:cs="Times New Roman"/>
          <w:color w:val="000000" w:themeColor="text1"/>
          <w:position w:val="-24"/>
          <w:sz w:val="24"/>
          <w:szCs w:val="24"/>
        </w:rPr>
        <w:pict w14:anchorId="603CAA00">
          <v:shape id="_x0000_i6631" type="#_x0000_t75" style="width:102.75pt;height:30.75pt">
            <v:imagedata r:id="rId10007" o:title=""/>
          </v:shape>
        </w:pict>
      </w:r>
      <w:r w:rsidRPr="00330A7E">
        <w:rPr>
          <w:rFonts w:ascii="Times New Roman" w:eastAsia="Calibri" w:hAnsi="Times New Roman" w:cs="Times New Roman"/>
          <w:b/>
          <w:color w:val="000000" w:themeColor="text1"/>
          <w:sz w:val="24"/>
          <w:szCs w:val="24"/>
          <w:lang w:val="vi-VN"/>
        </w:rPr>
        <w:t xml:space="preserve"> </w:t>
      </w:r>
    </w:p>
    <w:p w14:paraId="6372FE0E"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11:</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rPr>
        <w:t xml:space="preserve">Cho hàm số </w:t>
      </w:r>
      <w:r w:rsidR="00FA344A">
        <w:rPr>
          <w:rFonts w:ascii="Times New Roman" w:hAnsi="Times New Roman" w:cs="Times New Roman"/>
          <w:color w:val="000000" w:themeColor="text1"/>
          <w:position w:val="-14"/>
          <w:sz w:val="24"/>
          <w:szCs w:val="24"/>
        </w:rPr>
        <w:pict w14:anchorId="12529DF1">
          <v:shape id="_x0000_i6632" type="#_x0000_t75" style="width:48pt;height:20.25pt">
            <v:imagedata r:id="rId10008" o:title=""/>
          </v:shape>
        </w:pict>
      </w:r>
      <w:r w:rsidRPr="00330A7E">
        <w:rPr>
          <w:rFonts w:ascii="Times New Roman" w:hAnsi="Times New Roman" w:cs="Times New Roman"/>
          <w:color w:val="000000" w:themeColor="text1"/>
          <w:sz w:val="24"/>
          <w:szCs w:val="24"/>
        </w:rPr>
        <w:t xml:space="preserve"> liên tục trên đoạn </w:t>
      </w:r>
      <w:r w:rsidR="00FA344A">
        <w:rPr>
          <w:rFonts w:ascii="Times New Roman" w:hAnsi="Times New Roman" w:cs="Times New Roman"/>
          <w:color w:val="000000" w:themeColor="text1"/>
          <w:position w:val="-14"/>
          <w:sz w:val="24"/>
          <w:szCs w:val="24"/>
        </w:rPr>
        <w:pict w14:anchorId="0681D529">
          <v:shape id="_x0000_i6633" type="#_x0000_t75" style="width:33.75pt;height:20.25pt">
            <v:imagedata r:id="rId10009" o:title=""/>
          </v:shape>
        </w:pict>
      </w:r>
      <w:r w:rsidRPr="00330A7E">
        <w:rPr>
          <w:rFonts w:ascii="Times New Roman" w:hAnsi="Times New Roman" w:cs="Times New Roman"/>
          <w:color w:val="000000" w:themeColor="text1"/>
          <w:sz w:val="24"/>
          <w:szCs w:val="24"/>
          <w:lang w:val="vi-VN"/>
        </w:rPr>
        <w:t xml:space="preserve"> </w:t>
      </w:r>
      <w:r w:rsidRPr="00330A7E">
        <w:rPr>
          <w:rFonts w:ascii="Times New Roman" w:hAnsi="Times New Roman" w:cs="Times New Roman"/>
          <w:color w:val="000000" w:themeColor="text1"/>
          <w:sz w:val="24"/>
          <w:szCs w:val="24"/>
        </w:rPr>
        <w:t>và có đồ thị là đường cong trong hình bên dưới.</w:t>
      </w:r>
    </w:p>
    <w:p w14:paraId="4D894DE8" w14:textId="77777777" w:rsidR="00ED397D" w:rsidRPr="00330A7E" w:rsidRDefault="00ED397D" w:rsidP="00330A7E">
      <w:pPr>
        <w:tabs>
          <w:tab w:val="left" w:pos="992"/>
        </w:tabs>
        <w:ind w:left="992" w:hanging="992"/>
        <w:jc w:val="center"/>
        <w:rPr>
          <w:rFonts w:ascii="Times New Roman" w:hAnsi="Times New Roman" w:cs="Times New Roman"/>
          <w:color w:val="000000" w:themeColor="text1"/>
          <w:sz w:val="24"/>
          <w:szCs w:val="24"/>
        </w:rPr>
      </w:pPr>
      <w:r w:rsidRPr="00330A7E">
        <w:rPr>
          <w:rFonts w:ascii="Times New Roman" w:hAnsi="Times New Roman" w:cs="Times New Roman"/>
          <w:noProof/>
          <w:color w:val="000000" w:themeColor="text1"/>
          <w:sz w:val="24"/>
          <w:szCs w:val="24"/>
          <w:lang w:eastAsia="en-US"/>
        </w:rPr>
        <w:lastRenderedPageBreak/>
        <w:drawing>
          <wp:inline distT="0" distB="0" distL="0" distR="0" wp14:anchorId="17EE8776" wp14:editId="34CF761C">
            <wp:extent cx="1724025" cy="2285766"/>
            <wp:effectExtent l="0" t="0" r="0" b="635"/>
            <wp:docPr id="72" name="Picture 4"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54041" name="Picture 4" descr="A graph of a function  Description automatically generated"/>
                    <pic:cNvPicPr>
                      <a:picLocks noChangeAspect="1" noChangeArrowheads="1"/>
                    </pic:cNvPicPr>
                  </pic:nvPicPr>
                  <pic:blipFill>
                    <a:blip r:embed="rId10010" cstate="print">
                      <a:extLst>
                        <a:ext uri="{28A0092B-C50C-407E-A947-70E740481C1C}">
                          <a14:useLocalDpi xmlns:a14="http://schemas.microsoft.com/office/drawing/2010/main" val="0"/>
                        </a:ext>
                      </a:extLst>
                    </a:blip>
                    <a:srcRect/>
                    <a:stretch>
                      <a:fillRect/>
                    </a:stretch>
                  </pic:blipFill>
                  <pic:spPr bwMode="auto">
                    <a:xfrm>
                      <a:off x="0" y="0"/>
                      <a:ext cx="1737859" cy="2304107"/>
                    </a:xfrm>
                    <a:prstGeom prst="rect">
                      <a:avLst/>
                    </a:prstGeom>
                    <a:noFill/>
                    <a:ln>
                      <a:noFill/>
                    </a:ln>
                  </pic:spPr>
                </pic:pic>
              </a:graphicData>
            </a:graphic>
          </wp:inline>
        </w:drawing>
      </w:r>
    </w:p>
    <w:p w14:paraId="277E898F" w14:textId="77777777" w:rsidR="00ED397D" w:rsidRPr="00330A7E" w:rsidRDefault="00ED397D" w:rsidP="00330A7E">
      <w:pPr>
        <w:widowControl w:val="0"/>
        <w:ind w:left="992"/>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Hàm số </w:t>
      </w:r>
      <w:r w:rsidR="00FA344A">
        <w:rPr>
          <w:rFonts w:ascii="Times New Roman" w:hAnsi="Times New Roman" w:cs="Times New Roman"/>
          <w:color w:val="000000" w:themeColor="text1"/>
          <w:position w:val="-14"/>
          <w:sz w:val="24"/>
          <w:szCs w:val="24"/>
        </w:rPr>
        <w:pict w14:anchorId="3DDB389F">
          <v:shape id="_x0000_i6634" type="#_x0000_t75" style="width:48pt;height:20.25pt">
            <v:imagedata r:id="rId10011" o:title=""/>
          </v:shape>
        </w:pict>
      </w:r>
      <w:r w:rsidRPr="00330A7E">
        <w:rPr>
          <w:rFonts w:ascii="Times New Roman" w:hAnsi="Times New Roman" w:cs="Times New Roman"/>
          <w:color w:val="000000" w:themeColor="text1"/>
          <w:sz w:val="24"/>
          <w:szCs w:val="24"/>
        </w:rPr>
        <w:t xml:space="preserve"> đạt cực tiểu tại điểm</w:t>
      </w:r>
    </w:p>
    <w:p w14:paraId="3C700958" w14:textId="77777777" w:rsidR="00ED397D" w:rsidRPr="00330A7E" w:rsidRDefault="00ED397D" w:rsidP="00330A7E">
      <w:pPr>
        <w:tabs>
          <w:tab w:val="left" w:pos="3402"/>
          <w:tab w:val="left" w:pos="5669"/>
          <w:tab w:val="left" w:pos="7937"/>
        </w:tabs>
        <w:ind w:left="992"/>
        <w:jc w:val="both"/>
        <w:rPr>
          <w:rFonts w:ascii="Times New Roman" w:hAnsi="Times New Roman" w:cs="Times New Roman"/>
          <w:b/>
          <w:color w:val="000000" w:themeColor="text1"/>
          <w:sz w:val="24"/>
          <w:szCs w:val="24"/>
        </w:rPr>
      </w:pPr>
      <w:r w:rsidRPr="00330A7E">
        <w:rPr>
          <w:rFonts w:ascii="Times New Roman" w:hAnsi="Times New Roman" w:cs="Times New Roman"/>
          <w:b/>
          <w:noProof/>
          <w:color w:val="000000" w:themeColor="text1"/>
          <w:sz w:val="24"/>
          <w:szCs w:val="24"/>
        </w:rPr>
        <w:t xml:space="preserve">A. </w:t>
      </w:r>
      <w:r w:rsidR="00FA344A">
        <w:rPr>
          <w:rFonts w:ascii="Times New Roman" w:hAnsi="Times New Roman" w:cs="Times New Roman"/>
          <w:color w:val="000000" w:themeColor="text1"/>
          <w:position w:val="-6"/>
          <w:sz w:val="24"/>
          <w:szCs w:val="24"/>
        </w:rPr>
        <w:pict w14:anchorId="1E18047B">
          <v:shape id="_x0000_i6635" type="#_x0000_t75" style="width:33.75pt;height:14.25pt">
            <v:imagedata r:id="rId10012"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t xml:space="preserve"> </w:t>
      </w:r>
      <w:r w:rsidRPr="00330A7E">
        <w:rPr>
          <w:rFonts w:ascii="Times New Roman" w:hAnsi="Times New Roman" w:cs="Times New Roman"/>
          <w:b/>
          <w:noProof/>
          <w:color w:val="000000" w:themeColor="text1"/>
          <w:sz w:val="24"/>
          <w:szCs w:val="24"/>
        </w:rPr>
        <w:t xml:space="preserve">B. </w:t>
      </w:r>
      <w:r w:rsidR="00FA344A">
        <w:rPr>
          <w:rFonts w:ascii="Times New Roman" w:hAnsi="Times New Roman" w:cs="Times New Roman"/>
          <w:color w:val="000000" w:themeColor="text1"/>
          <w:position w:val="-6"/>
          <w:sz w:val="24"/>
          <w:szCs w:val="24"/>
        </w:rPr>
        <w:pict w14:anchorId="1A70988F">
          <v:shape id="_x0000_i6636" type="#_x0000_t75" style="width:33.75pt;height:14.25pt">
            <v:imagedata r:id="rId10013"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t xml:space="preserve">      </w:t>
      </w:r>
      <w:r w:rsidRPr="00330A7E">
        <w:rPr>
          <w:rFonts w:ascii="Times New Roman" w:hAnsi="Times New Roman" w:cs="Times New Roman"/>
          <w:b/>
          <w:noProof/>
          <w:color w:val="000000" w:themeColor="text1"/>
          <w:sz w:val="24"/>
          <w:szCs w:val="24"/>
        </w:rPr>
        <w:t xml:space="preserve">C. </w:t>
      </w:r>
      <w:r w:rsidR="00FA344A">
        <w:rPr>
          <w:rFonts w:ascii="Times New Roman" w:hAnsi="Times New Roman" w:cs="Times New Roman"/>
          <w:color w:val="000000" w:themeColor="text1"/>
          <w:position w:val="-6"/>
          <w:sz w:val="24"/>
          <w:szCs w:val="24"/>
        </w:rPr>
        <w:pict w14:anchorId="6C99706D">
          <v:shape id="_x0000_i6637" type="#_x0000_t75" style="width:26.25pt;height:14.25pt">
            <v:imagedata r:id="rId10014"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t xml:space="preserve">             </w:t>
      </w:r>
      <w:r w:rsidRPr="00330A7E">
        <w:rPr>
          <w:rFonts w:ascii="Times New Roman" w:hAnsi="Times New Roman" w:cs="Times New Roman"/>
          <w:b/>
          <w:noProof/>
          <w:color w:val="000000" w:themeColor="text1"/>
          <w:sz w:val="24"/>
          <w:szCs w:val="24"/>
        </w:rPr>
        <w:t xml:space="preserve">D. </w:t>
      </w:r>
      <w:r w:rsidR="00FA344A">
        <w:rPr>
          <w:rFonts w:ascii="Times New Roman" w:hAnsi="Times New Roman" w:cs="Times New Roman"/>
          <w:color w:val="000000" w:themeColor="text1"/>
          <w:position w:val="-6"/>
          <w:sz w:val="24"/>
          <w:szCs w:val="24"/>
        </w:rPr>
        <w:pict w14:anchorId="557AF491">
          <v:shape id="_x0000_i6638" type="#_x0000_t75" style="width:27.75pt;height:14.25pt">
            <v:imagedata r:id="rId10015" o:title=""/>
          </v:shape>
        </w:pict>
      </w:r>
      <w:r w:rsidRPr="00330A7E">
        <w:rPr>
          <w:rFonts w:ascii="Times New Roman" w:hAnsi="Times New Roman" w:cs="Times New Roman"/>
          <w:color w:val="000000" w:themeColor="text1"/>
          <w:sz w:val="24"/>
          <w:szCs w:val="24"/>
        </w:rPr>
        <w:t>.</w:t>
      </w:r>
    </w:p>
    <w:p w14:paraId="31233901"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12:</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rPr>
        <w:t>Khảo sát thời gian tập thể dục của một số học sinh khối 11 thu được mẫu số liệu ghép nhóm sau:</w:t>
      </w:r>
    </w:p>
    <w:p w14:paraId="2F4EB282" w14:textId="77777777" w:rsidR="00ED397D" w:rsidRPr="00330A7E" w:rsidRDefault="00ED397D" w:rsidP="00330A7E">
      <w:pPr>
        <w:tabs>
          <w:tab w:val="left" w:pos="992"/>
        </w:tabs>
        <w:ind w:left="992" w:hanging="992"/>
        <w:jc w:val="center"/>
        <w:rPr>
          <w:rFonts w:ascii="Times New Roman" w:hAnsi="Times New Roman" w:cs="Times New Roman"/>
          <w:color w:val="000000" w:themeColor="text1"/>
          <w:sz w:val="24"/>
          <w:szCs w:val="24"/>
        </w:rPr>
      </w:pPr>
      <w:r w:rsidRPr="00330A7E">
        <w:rPr>
          <w:rFonts w:ascii="Times New Roman" w:hAnsi="Times New Roman" w:cs="Times New Roman"/>
          <w:noProof/>
          <w:color w:val="000000" w:themeColor="text1"/>
          <w:sz w:val="24"/>
          <w:szCs w:val="24"/>
          <w:lang w:eastAsia="en-US"/>
        </w:rPr>
        <w:drawing>
          <wp:inline distT="0" distB="0" distL="0" distR="0" wp14:anchorId="15F2EB83" wp14:editId="2341C42D">
            <wp:extent cx="5286375" cy="483798"/>
            <wp:effectExtent l="0" t="0" r="0" b="0"/>
            <wp:docPr id="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52" cstate="print">
                      <a:extLst>
                        <a:ext uri="{28A0092B-C50C-407E-A947-70E740481C1C}">
                          <a14:useLocalDpi xmlns:a14="http://schemas.microsoft.com/office/drawing/2010/main" val="0"/>
                        </a:ext>
                      </a:extLst>
                    </a:blip>
                    <a:srcRect/>
                    <a:stretch>
                      <a:fillRect/>
                    </a:stretch>
                  </pic:blipFill>
                  <pic:spPr bwMode="auto">
                    <a:xfrm>
                      <a:off x="0" y="0"/>
                      <a:ext cx="5362230" cy="490740"/>
                    </a:xfrm>
                    <a:prstGeom prst="rect">
                      <a:avLst/>
                    </a:prstGeom>
                    <a:noFill/>
                    <a:ln>
                      <a:noFill/>
                    </a:ln>
                  </pic:spPr>
                </pic:pic>
              </a:graphicData>
            </a:graphic>
          </wp:inline>
        </w:drawing>
      </w:r>
    </w:p>
    <w:p w14:paraId="7922E237" w14:textId="77777777" w:rsidR="00ED397D" w:rsidRPr="00330A7E" w:rsidRDefault="00ED397D" w:rsidP="00330A7E">
      <w:pPr>
        <w:ind w:left="992"/>
        <w:jc w:val="both"/>
        <w:rPr>
          <w:rFonts w:ascii="Times New Roman" w:hAnsi="Times New Roman" w:cs="Times New Roman"/>
          <w:color w:val="000000" w:themeColor="text1"/>
          <w:w w:val="105"/>
          <w:sz w:val="24"/>
          <w:szCs w:val="24"/>
        </w:rPr>
      </w:pPr>
      <w:r w:rsidRPr="00330A7E">
        <w:rPr>
          <w:rFonts w:ascii="Times New Roman" w:hAnsi="Times New Roman" w:cs="Times New Roman"/>
          <w:color w:val="000000" w:themeColor="text1"/>
          <w:w w:val="105"/>
          <w:sz w:val="24"/>
          <w:szCs w:val="24"/>
        </w:rPr>
        <w:t>Mốt</w:t>
      </w:r>
      <w:r w:rsidRPr="00330A7E">
        <w:rPr>
          <w:rFonts w:ascii="Times New Roman" w:hAnsi="Times New Roman" w:cs="Times New Roman"/>
          <w:color w:val="000000" w:themeColor="text1"/>
          <w:spacing w:val="9"/>
          <w:w w:val="105"/>
          <w:sz w:val="24"/>
          <w:szCs w:val="24"/>
        </w:rPr>
        <w:t xml:space="preserve"> </w:t>
      </w:r>
      <w:r w:rsidRPr="00330A7E">
        <w:rPr>
          <w:rFonts w:ascii="Times New Roman" w:hAnsi="Times New Roman" w:cs="Times New Roman"/>
          <w:color w:val="000000" w:themeColor="text1"/>
          <w:w w:val="105"/>
          <w:sz w:val="24"/>
          <w:szCs w:val="24"/>
        </w:rPr>
        <w:t>của</w:t>
      </w:r>
      <w:r w:rsidRPr="00330A7E">
        <w:rPr>
          <w:rFonts w:ascii="Times New Roman" w:hAnsi="Times New Roman" w:cs="Times New Roman"/>
          <w:color w:val="000000" w:themeColor="text1"/>
          <w:spacing w:val="9"/>
          <w:w w:val="105"/>
          <w:sz w:val="24"/>
          <w:szCs w:val="24"/>
        </w:rPr>
        <w:t xml:space="preserve"> </w:t>
      </w:r>
      <w:r w:rsidRPr="00330A7E">
        <w:rPr>
          <w:rFonts w:ascii="Times New Roman" w:hAnsi="Times New Roman" w:cs="Times New Roman"/>
          <w:color w:val="000000" w:themeColor="text1"/>
          <w:w w:val="105"/>
          <w:sz w:val="24"/>
          <w:szCs w:val="24"/>
        </w:rPr>
        <w:t>mẫu số liệu</w:t>
      </w:r>
      <w:r w:rsidRPr="00330A7E">
        <w:rPr>
          <w:rFonts w:ascii="Times New Roman" w:hAnsi="Times New Roman" w:cs="Times New Roman"/>
          <w:color w:val="000000" w:themeColor="text1"/>
          <w:spacing w:val="8"/>
          <w:w w:val="105"/>
          <w:sz w:val="24"/>
          <w:szCs w:val="24"/>
        </w:rPr>
        <w:t xml:space="preserve"> </w:t>
      </w:r>
      <w:r w:rsidRPr="00330A7E">
        <w:rPr>
          <w:rFonts w:ascii="Times New Roman" w:hAnsi="Times New Roman" w:cs="Times New Roman"/>
          <w:color w:val="000000" w:themeColor="text1"/>
          <w:w w:val="105"/>
          <w:sz w:val="24"/>
          <w:szCs w:val="24"/>
        </w:rPr>
        <w:t>trên</w:t>
      </w:r>
      <w:r w:rsidRPr="00330A7E">
        <w:rPr>
          <w:rFonts w:ascii="Times New Roman" w:hAnsi="Times New Roman" w:cs="Times New Roman"/>
          <w:color w:val="000000" w:themeColor="text1"/>
          <w:spacing w:val="9"/>
          <w:w w:val="105"/>
          <w:sz w:val="24"/>
          <w:szCs w:val="24"/>
        </w:rPr>
        <w:t xml:space="preserve"> </w:t>
      </w:r>
      <w:r w:rsidRPr="00330A7E">
        <w:rPr>
          <w:rFonts w:ascii="Times New Roman" w:hAnsi="Times New Roman" w:cs="Times New Roman"/>
          <w:color w:val="000000" w:themeColor="text1"/>
          <w:w w:val="105"/>
          <w:sz w:val="24"/>
          <w:szCs w:val="24"/>
        </w:rPr>
        <w:t>là</w:t>
      </w:r>
    </w:p>
    <w:p w14:paraId="4A4D52A3" w14:textId="77777777" w:rsidR="00ED397D" w:rsidRPr="00330A7E" w:rsidRDefault="00ED397D" w:rsidP="00330A7E">
      <w:pPr>
        <w:tabs>
          <w:tab w:val="left" w:pos="992"/>
          <w:tab w:val="left" w:pos="3402"/>
          <w:tab w:val="left" w:pos="5669"/>
          <w:tab w:val="left" w:pos="7937"/>
        </w:tabs>
        <w:ind w:left="1986" w:hanging="992"/>
        <w:jc w:val="both"/>
        <w:rPr>
          <w:rFonts w:ascii="Times New Roman" w:hAnsi="Times New Roman" w:cs="Times New Roman"/>
          <w:color w:val="000000" w:themeColor="text1"/>
          <w:sz w:val="24"/>
          <w:szCs w:val="24"/>
          <w:lang w:val="vi-VN"/>
        </w:rPr>
      </w:pPr>
      <w:r w:rsidRPr="00330A7E">
        <w:rPr>
          <w:rFonts w:ascii="Times New Roman" w:hAnsi="Times New Roman" w:cs="Times New Roman"/>
          <w:b/>
          <w:color w:val="000000" w:themeColor="text1"/>
          <w:sz w:val="24"/>
          <w:szCs w:val="24"/>
        </w:rPr>
        <w:t xml:space="preserve">A. </w:t>
      </w:r>
      <w:r w:rsidR="00FA344A">
        <w:rPr>
          <w:rFonts w:ascii="Times New Roman" w:hAnsi="Times New Roman" w:cs="Times New Roman"/>
          <w:color w:val="000000" w:themeColor="text1"/>
          <w:position w:val="-6"/>
          <w:sz w:val="24"/>
          <w:szCs w:val="24"/>
        </w:rPr>
        <w:pict w14:anchorId="690538F6">
          <v:shape id="_x0000_i6639" type="#_x0000_t75" style="width:15pt;height:14.25pt">
            <v:imagedata r:id="rId10016" o:title=""/>
          </v:shape>
        </w:pict>
      </w:r>
      <w:r w:rsidRPr="00330A7E">
        <w:rPr>
          <w:rFonts w:ascii="Times New Roman" w:hAnsi="Times New Roman" w:cs="Times New Roman"/>
          <w:color w:val="000000" w:themeColor="text1"/>
          <w:sz w:val="24"/>
          <w:szCs w:val="24"/>
          <w:lang w:val="vi-VN"/>
        </w:rPr>
        <w:t>.</w:t>
      </w:r>
      <w:r w:rsidRPr="00330A7E">
        <w:rPr>
          <w:rFonts w:ascii="Times New Roman" w:hAnsi="Times New Roman" w:cs="Times New Roman"/>
          <w:color w:val="000000" w:themeColor="text1"/>
          <w:sz w:val="24"/>
          <w:szCs w:val="24"/>
          <w:lang w:val="vi-VN"/>
        </w:rPr>
        <w:tab/>
      </w:r>
      <w:r w:rsidRPr="00330A7E">
        <w:rPr>
          <w:rFonts w:ascii="Times New Roman" w:hAnsi="Times New Roman" w:cs="Times New Roman"/>
          <w:color w:val="000000" w:themeColor="text1"/>
          <w:sz w:val="24"/>
          <w:szCs w:val="24"/>
        </w:rPr>
        <w:tab/>
        <w:t xml:space="preserve"> </w:t>
      </w:r>
      <w:r w:rsidRPr="00330A7E">
        <w:rPr>
          <w:rFonts w:ascii="Times New Roman" w:hAnsi="Times New Roman" w:cs="Times New Roman"/>
          <w:b/>
          <w:color w:val="000000" w:themeColor="text1"/>
          <w:sz w:val="24"/>
          <w:szCs w:val="24"/>
        </w:rPr>
        <w:t>B.</w:t>
      </w:r>
      <w:r w:rsidRPr="00330A7E">
        <w:rPr>
          <w:rFonts w:ascii="Times New Roman" w:hAnsi="Times New Roman" w:cs="Times New Roman"/>
          <w:b/>
          <w:color w:val="000000" w:themeColor="text1"/>
          <w:sz w:val="24"/>
          <w:szCs w:val="24"/>
          <w:lang w:val="vi-VN"/>
        </w:rPr>
        <w:t xml:space="preserve"> </w:t>
      </w:r>
      <w:r w:rsidR="00FA344A">
        <w:rPr>
          <w:rFonts w:ascii="Times New Roman" w:hAnsi="Times New Roman" w:cs="Times New Roman"/>
          <w:color w:val="000000" w:themeColor="text1"/>
          <w:position w:val="-4"/>
          <w:sz w:val="24"/>
          <w:szCs w:val="24"/>
        </w:rPr>
        <w:pict w14:anchorId="086730DA">
          <v:shape id="_x0000_i6640" type="#_x0000_t75" style="width:15.75pt;height:12.75pt">
            <v:imagedata r:id="rId10017"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b/>
          <w:color w:val="000000" w:themeColor="text1"/>
          <w:sz w:val="24"/>
          <w:szCs w:val="24"/>
        </w:rPr>
        <w:t xml:space="preserve"> </w:t>
      </w:r>
      <w:r w:rsidRPr="00330A7E">
        <w:rPr>
          <w:rFonts w:ascii="Times New Roman" w:hAnsi="Times New Roman" w:cs="Times New Roman"/>
          <w:b/>
          <w:color w:val="000000" w:themeColor="text1"/>
          <w:sz w:val="24"/>
          <w:szCs w:val="24"/>
          <w:lang w:val="vi-VN"/>
        </w:rPr>
        <w:tab/>
      </w:r>
      <w:r w:rsidRPr="00330A7E">
        <w:rPr>
          <w:rFonts w:ascii="Times New Roman" w:hAnsi="Times New Roman" w:cs="Times New Roman"/>
          <w:b/>
          <w:color w:val="000000" w:themeColor="text1"/>
          <w:sz w:val="24"/>
          <w:szCs w:val="24"/>
        </w:rPr>
        <w:t xml:space="preserve">       C. </w:t>
      </w:r>
      <w:r w:rsidR="00FA344A">
        <w:rPr>
          <w:rFonts w:ascii="Times New Roman" w:hAnsi="Times New Roman" w:cs="Times New Roman"/>
          <w:color w:val="000000" w:themeColor="text1"/>
          <w:position w:val="-6"/>
          <w:sz w:val="24"/>
          <w:szCs w:val="24"/>
        </w:rPr>
        <w:pict w14:anchorId="79C9DBDB">
          <v:shape id="_x0000_i6641" type="#_x0000_t75" style="width:15pt;height:14.25pt">
            <v:imagedata r:id="rId10018"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lang w:val="vi-VN"/>
        </w:rPr>
        <w:tab/>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b/>
          <w:color w:val="000000" w:themeColor="text1"/>
          <w:sz w:val="24"/>
          <w:szCs w:val="24"/>
        </w:rPr>
        <w:t>D.</w:t>
      </w:r>
      <w:r w:rsidR="00FA344A">
        <w:rPr>
          <w:rFonts w:ascii="Times New Roman" w:hAnsi="Times New Roman" w:cs="Times New Roman"/>
          <w:color w:val="000000" w:themeColor="text1"/>
          <w:position w:val="-6"/>
          <w:sz w:val="24"/>
          <w:szCs w:val="24"/>
        </w:rPr>
        <w:pict w14:anchorId="50045765">
          <v:shape id="_x0000_i6642" type="#_x0000_t75" style="width:15pt;height:14.25pt">
            <v:imagedata r:id="rId10019" o:title=""/>
          </v:shape>
        </w:pict>
      </w:r>
      <w:r w:rsidRPr="00330A7E">
        <w:rPr>
          <w:rFonts w:ascii="Times New Roman" w:hAnsi="Times New Roman" w:cs="Times New Roman"/>
          <w:color w:val="000000" w:themeColor="text1"/>
          <w:sz w:val="24"/>
          <w:szCs w:val="24"/>
          <w:lang w:val="nl-NL"/>
        </w:rPr>
        <w:t>.</w:t>
      </w:r>
      <w:r w:rsidRPr="00330A7E">
        <w:rPr>
          <w:rFonts w:ascii="Times New Roman" w:hAnsi="Times New Roman" w:cs="Times New Roman"/>
          <w:b/>
          <w:color w:val="000000" w:themeColor="text1"/>
          <w:sz w:val="24"/>
          <w:szCs w:val="24"/>
        </w:rPr>
        <w:t xml:space="preserve"> </w:t>
      </w:r>
    </w:p>
    <w:p w14:paraId="13681E65" w14:textId="77777777" w:rsidR="00ED397D" w:rsidRPr="00330A7E" w:rsidRDefault="00ED397D" w:rsidP="00330A7E">
      <w:pPr>
        <w:rPr>
          <w:rFonts w:ascii="Times New Roman" w:hAnsi="Times New Roman" w:cs="Times New Roman"/>
          <w:b/>
          <w:color w:val="000000" w:themeColor="text1"/>
          <w:sz w:val="24"/>
          <w:szCs w:val="24"/>
        </w:rPr>
      </w:pPr>
    </w:p>
    <w:p w14:paraId="1C62C0BE" w14:textId="77777777" w:rsidR="00ED397D" w:rsidRPr="00330A7E" w:rsidRDefault="00ED397D" w:rsidP="00330A7E">
      <w:pPr>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PHẦN II. Câu trắc nghiệm đúng sai.</w:t>
      </w:r>
      <w:r w:rsidRPr="00330A7E">
        <w:rPr>
          <w:rFonts w:ascii="Times New Roman" w:hAnsi="Times New Roman" w:cs="Times New Roman"/>
          <w:color w:val="000000" w:themeColor="text1"/>
          <w:sz w:val="24"/>
          <w:szCs w:val="24"/>
        </w:rPr>
        <w:t xml:space="preserve"> Thí sinh trả lời từ câu 1 đến câu 4. Trong mỗi ý </w:t>
      </w:r>
      <w:r w:rsidRPr="00330A7E">
        <w:rPr>
          <w:rFonts w:ascii="Times New Roman" w:hAnsi="Times New Roman" w:cs="Times New Roman"/>
          <w:b/>
          <w:color w:val="000000" w:themeColor="text1"/>
          <w:sz w:val="24"/>
          <w:szCs w:val="24"/>
        </w:rPr>
        <w:t>a), b), c), d)</w:t>
      </w:r>
      <w:r w:rsidRPr="00330A7E">
        <w:rPr>
          <w:rFonts w:ascii="Times New Roman" w:hAnsi="Times New Roman" w:cs="Times New Roman"/>
          <w:color w:val="000000" w:themeColor="text1"/>
          <w:sz w:val="24"/>
          <w:szCs w:val="24"/>
        </w:rPr>
        <w:t xml:space="preserve"> ở mỗi câu, thí sinh chọn đúng (Đ) hoặc sai (S)</w:t>
      </w:r>
    </w:p>
    <w:p w14:paraId="1388E768"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1:</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shd w:val="clear" w:color="auto" w:fill="FFFFFF"/>
        </w:rPr>
        <w:t xml:space="preserve">Một bệnh nhân hàng ngày phải uống </w:t>
      </w:r>
      <w:r w:rsidR="00FA344A">
        <w:rPr>
          <w:rFonts w:ascii="Times New Roman" w:hAnsi="Times New Roman" w:cs="Times New Roman"/>
          <w:color w:val="000000" w:themeColor="text1"/>
          <w:position w:val="-10"/>
          <w:sz w:val="24"/>
          <w:szCs w:val="24"/>
        </w:rPr>
        <w:pict w14:anchorId="51999AD4">
          <v:shape id="_x0000_i6643" type="#_x0000_t75" style="width:36pt;height:15.75pt">
            <v:imagedata r:id="rId10020" o:title=""/>
          </v:shape>
        </w:pict>
      </w:r>
      <w:r w:rsidRPr="00330A7E">
        <w:rPr>
          <w:rFonts w:ascii="Times New Roman" w:hAnsi="Times New Roman" w:cs="Times New Roman"/>
          <w:color w:val="000000" w:themeColor="text1"/>
          <w:sz w:val="24"/>
          <w:szCs w:val="24"/>
          <w:shd w:val="clear" w:color="auto" w:fill="FFFFFF"/>
        </w:rPr>
        <w:t xml:space="preserve"> thuốc</w:t>
      </w:r>
      <w:r w:rsidRPr="00330A7E">
        <w:rPr>
          <w:rFonts w:ascii="Times New Roman" w:eastAsia="Calibri" w:hAnsi="Times New Roman" w:cs="Times New Roman"/>
          <w:color w:val="000000" w:themeColor="text1"/>
          <w:sz w:val="24"/>
          <w:szCs w:val="24"/>
        </w:rPr>
        <w:t xml:space="preserve"> kháng sinh đặc trị bệnh bạch hầu</w:t>
      </w:r>
      <w:r w:rsidRPr="00330A7E">
        <w:rPr>
          <w:rFonts w:ascii="Times New Roman" w:hAnsi="Times New Roman" w:cs="Times New Roman"/>
          <w:color w:val="000000" w:themeColor="text1"/>
          <w:sz w:val="24"/>
          <w:szCs w:val="24"/>
          <w:shd w:val="clear" w:color="auto" w:fill="FFFFFF"/>
        </w:rPr>
        <w:t xml:space="preserve">. Sau một ngày hàm lượng thuốc kháng sinh đặc trị bệnh bạch hầu trong cơ thể vẫn còn </w:t>
      </w:r>
      <w:r w:rsidR="00FA344A">
        <w:rPr>
          <w:rFonts w:ascii="Times New Roman" w:hAnsi="Times New Roman" w:cs="Times New Roman"/>
          <w:color w:val="000000" w:themeColor="text1"/>
          <w:position w:val="-10"/>
          <w:sz w:val="24"/>
          <w:szCs w:val="24"/>
        </w:rPr>
        <w:pict w14:anchorId="0CD58864">
          <v:shape id="_x0000_i6644" type="#_x0000_t75" style="width:20.25pt;height:15.75pt">
            <v:imagedata r:id="rId10021" o:title=""/>
          </v:shape>
        </w:pict>
      </w:r>
      <w:r w:rsidRPr="00330A7E">
        <w:rPr>
          <w:rFonts w:ascii="Times New Roman" w:eastAsia="Calibri" w:hAnsi="Times New Roman" w:cs="Times New Roman"/>
          <w:color w:val="000000" w:themeColor="text1"/>
          <w:sz w:val="24"/>
          <w:szCs w:val="24"/>
        </w:rPr>
        <w:t xml:space="preserve"> lượng thuốc của ngày hôm trước. </w:t>
      </w:r>
      <w:r w:rsidRPr="00330A7E">
        <w:rPr>
          <w:rFonts w:ascii="Times New Roman" w:hAnsi="Times New Roman" w:cs="Times New Roman"/>
          <w:color w:val="000000" w:themeColor="text1"/>
          <w:sz w:val="24"/>
          <w:szCs w:val="24"/>
        </w:rPr>
        <w:t>Các mệnh đề sau đúng hay sai?</w:t>
      </w:r>
    </w:p>
    <w:p w14:paraId="062244F8"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 xml:space="preserve">a) </w:t>
      </w:r>
      <w:r w:rsidRPr="00330A7E">
        <w:rPr>
          <w:rFonts w:ascii="Times New Roman" w:hAnsi="Times New Roman" w:cs="Times New Roman"/>
          <w:bCs/>
          <w:color w:val="000000" w:themeColor="text1"/>
          <w:sz w:val="24"/>
          <w:szCs w:val="24"/>
        </w:rPr>
        <w:t>L</w:t>
      </w:r>
      <w:r w:rsidRPr="00330A7E">
        <w:rPr>
          <w:rFonts w:ascii="Times New Roman" w:hAnsi="Times New Roman" w:cs="Times New Roman"/>
          <w:color w:val="000000" w:themeColor="text1"/>
          <w:sz w:val="24"/>
          <w:szCs w:val="24"/>
          <w:shd w:val="clear" w:color="auto" w:fill="FFFFFF"/>
        </w:rPr>
        <w:t xml:space="preserve">ượng thuốc kháng sinh đặc trị bệnh bạch hầu còn trong cơ thể sau ngày đầu tiên uống thuốc là </w:t>
      </w:r>
      <w:r w:rsidR="00FA344A">
        <w:rPr>
          <w:rFonts w:ascii="Times New Roman" w:hAnsi="Times New Roman" w:cs="Times New Roman"/>
          <w:color w:val="000000" w:themeColor="text1"/>
          <w:position w:val="-10"/>
          <w:sz w:val="24"/>
          <w:szCs w:val="24"/>
        </w:rPr>
        <w:pict w14:anchorId="76DE21D7">
          <v:shape id="_x0000_i6645" type="#_x0000_t75" style="width:33pt;height:15.75pt">
            <v:imagedata r:id="rId10022" o:title=""/>
          </v:shape>
        </w:pict>
      </w:r>
      <w:r w:rsidRPr="00330A7E">
        <w:rPr>
          <w:rFonts w:ascii="Times New Roman" w:eastAsia="Calibri" w:hAnsi="Times New Roman" w:cs="Times New Roman"/>
          <w:color w:val="000000" w:themeColor="text1"/>
          <w:sz w:val="24"/>
          <w:szCs w:val="24"/>
        </w:rPr>
        <w:t>.</w:t>
      </w:r>
    </w:p>
    <w:p w14:paraId="6BBC9CCE"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w: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color w:val="000000" w:themeColor="text1"/>
          <w:sz w:val="24"/>
          <w:szCs w:val="24"/>
          <w:shd w:val="clear" w:color="auto" w:fill="FFFFFF"/>
        </w:rPr>
        <w:t xml:space="preserve">Lượng thuốc kháng sinh đặc trị bệnh bạch hầu có trong cơ thể sau khi uống viên thuốc của ngày thứ </w:t>
      </w:r>
      <w:r w:rsidR="00FA344A">
        <w:rPr>
          <w:rFonts w:ascii="Times New Roman" w:hAnsi="Times New Roman" w:cs="Times New Roman"/>
          <w:color w:val="000000" w:themeColor="text1"/>
          <w:position w:val="-4"/>
          <w:sz w:val="24"/>
          <w:szCs w:val="24"/>
        </w:rPr>
        <w:pict w14:anchorId="42C53A2E">
          <v:shape id="_x0000_i6646" type="#_x0000_t75" style="width:9.75pt;height:12.75pt">
            <v:imagedata r:id="rId10023" o:title=""/>
          </v:shape>
        </w:pict>
      </w:r>
      <w:r w:rsidRPr="00330A7E">
        <w:rPr>
          <w:rFonts w:ascii="Times New Roman" w:hAnsi="Times New Roman" w:cs="Times New Roman"/>
          <w:color w:val="000000" w:themeColor="text1"/>
          <w:sz w:val="24"/>
          <w:szCs w:val="24"/>
        </w:rPr>
        <w:t xml:space="preserve">là </w:t>
      </w:r>
      <w:r w:rsidR="00FA344A">
        <w:rPr>
          <w:rFonts w:ascii="Times New Roman" w:hAnsi="Times New Roman" w:cs="Times New Roman"/>
          <w:color w:val="000000" w:themeColor="text1"/>
          <w:position w:val="-10"/>
          <w:sz w:val="24"/>
          <w:szCs w:val="24"/>
        </w:rPr>
        <w:pict w14:anchorId="2355C0F8">
          <v:shape id="_x0000_i6647" type="#_x0000_t75" style="width:44.25pt;height:15.75pt">
            <v:imagedata r:id="rId10024" o:title=""/>
          </v:shape>
        </w:pict>
      </w:r>
      <w:r w:rsidRPr="00330A7E">
        <w:rPr>
          <w:rFonts w:ascii="Times New Roman" w:eastAsia="Calibri" w:hAnsi="Times New Roman" w:cs="Times New Roman"/>
          <w:color w:val="000000" w:themeColor="text1"/>
          <w:sz w:val="24"/>
          <w:szCs w:val="24"/>
        </w:rPr>
        <w:t>.</w:t>
      </w:r>
    </w:p>
    <w:p w14:paraId="3DD88C50"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c)</w: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color w:val="000000" w:themeColor="text1"/>
          <w:sz w:val="24"/>
          <w:szCs w:val="24"/>
          <w:shd w:val="clear" w:color="auto" w:fill="FFFFFF"/>
        </w:rPr>
        <w:t xml:space="preserve">Lượng thuốc kháng sinh đặc trị bệnh bạch hầu có trong cơ thể sau khi uống viên thuốc của ngày thứ </w:t>
      </w:r>
      <w:r w:rsidR="00FA344A">
        <w:rPr>
          <w:rFonts w:ascii="Times New Roman" w:hAnsi="Times New Roman" w:cs="Times New Roman"/>
          <w:color w:val="000000" w:themeColor="text1"/>
          <w:position w:val="-4"/>
          <w:sz w:val="24"/>
          <w:szCs w:val="24"/>
        </w:rPr>
        <w:pict w14:anchorId="2BD89DCC">
          <v:shape id="_x0000_i6648" type="#_x0000_t75" style="width:9.75pt;height:12.75pt">
            <v:imagedata r:id="rId10025" o:title=""/>
          </v:shape>
        </w:pict>
      </w:r>
      <w:r w:rsidRPr="00330A7E">
        <w:rPr>
          <w:rFonts w:ascii="Times New Roman" w:hAnsi="Times New Roman" w:cs="Times New Roman"/>
          <w:color w:val="000000" w:themeColor="text1"/>
          <w:sz w:val="24"/>
          <w:szCs w:val="24"/>
          <w:shd w:val="clear" w:color="auto" w:fill="FFFFFF"/>
        </w:rPr>
        <w:t xml:space="preserve">là </w:t>
      </w:r>
      <w:r w:rsidR="00FA344A">
        <w:rPr>
          <w:rFonts w:ascii="Times New Roman" w:hAnsi="Times New Roman" w:cs="Times New Roman"/>
          <w:color w:val="000000" w:themeColor="text1"/>
          <w:position w:val="-10"/>
          <w:sz w:val="24"/>
          <w:szCs w:val="24"/>
        </w:rPr>
        <w:pict w14:anchorId="302A5B53">
          <v:shape id="_x0000_i6649" type="#_x0000_t75" style="width:44.25pt;height:15.75pt">
            <v:imagedata r:id="rId10026" o:title=""/>
          </v:shape>
        </w:pict>
      </w:r>
      <w:r w:rsidRPr="00330A7E">
        <w:rPr>
          <w:rFonts w:ascii="Times New Roman" w:eastAsia="Calibri" w:hAnsi="Times New Roman" w:cs="Times New Roman"/>
          <w:color w:val="000000" w:themeColor="text1"/>
          <w:sz w:val="24"/>
          <w:szCs w:val="24"/>
        </w:rPr>
        <w:t>.</w:t>
      </w:r>
    </w:p>
    <w:p w14:paraId="378BAE1B" w14:textId="77777777" w:rsidR="00ED397D" w:rsidRPr="00330A7E" w:rsidRDefault="00ED397D" w:rsidP="00330A7E">
      <w:pPr>
        <w:ind w:left="990"/>
        <w:contextualSpacing/>
        <w:jc w:val="both"/>
        <w:rPr>
          <w:rFonts w:ascii="Times New Roman" w:eastAsia="Calibri"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rPr>
        <w:t xml:space="preserve">d) </w:t>
      </w:r>
      <w:r w:rsidRPr="00330A7E">
        <w:rPr>
          <w:rFonts w:ascii="Times New Roman" w:eastAsia="Calibri" w:hAnsi="Times New Roman" w:cs="Times New Roman"/>
          <w:color w:val="000000" w:themeColor="text1"/>
          <w:sz w:val="24"/>
          <w:szCs w:val="24"/>
          <w:shd w:val="clear" w:color="auto" w:fill="FFFFFF"/>
        </w:rPr>
        <w:t xml:space="preserve">Ước tính lượng thuốc kháng sinh đặc trị bệnh bạch hầu trong cơ thể nếu bệnh nhân sử dụng thuốc trong một thời gian 30 ngày là </w:t>
      </w:r>
      <w:r w:rsidR="00FA344A">
        <w:rPr>
          <w:rFonts w:ascii="Times New Roman" w:eastAsia="Calibri" w:hAnsi="Times New Roman" w:cs="Times New Roman"/>
          <w:color w:val="000000" w:themeColor="text1"/>
          <w:position w:val="-10"/>
          <w:sz w:val="24"/>
          <w:szCs w:val="24"/>
        </w:rPr>
        <w:pict w14:anchorId="63FE4C2D">
          <v:shape id="_x0000_i6650" type="#_x0000_t75" style="width:51.75pt;height:15.75pt">
            <v:imagedata r:id="rId10027" o:title=""/>
          </v:shape>
        </w:pict>
      </w:r>
      <w:r w:rsidRPr="00330A7E">
        <w:rPr>
          <w:rFonts w:ascii="Times New Roman" w:eastAsia="Calibri" w:hAnsi="Times New Roman" w:cs="Times New Roman"/>
          <w:color w:val="000000" w:themeColor="text1"/>
          <w:sz w:val="24"/>
          <w:szCs w:val="24"/>
        </w:rPr>
        <w:t>.</w:t>
      </w:r>
    </w:p>
    <w:p w14:paraId="04A321DF"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2:</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bCs/>
          <w:color w:val="000000" w:themeColor="text1"/>
          <w:sz w:val="24"/>
          <w:szCs w:val="24"/>
        </w:rPr>
        <w:t xml:space="preserve">Cho </w:t>
      </w:r>
      <w:r w:rsidR="00FA344A">
        <w:rPr>
          <w:rFonts w:ascii="Times New Roman" w:hAnsi="Times New Roman" w:cs="Times New Roman"/>
          <w:color w:val="000000" w:themeColor="text1"/>
          <w:position w:val="-10"/>
          <w:sz w:val="24"/>
          <w:szCs w:val="24"/>
        </w:rPr>
        <w:pict w14:anchorId="2DBD5010">
          <v:shape id="_x0000_i6651" type="#_x0000_t75" style="width:21pt;height:12.75pt">
            <v:imagedata r:id="rId10028" o:title=""/>
          </v:shape>
        </w:pict>
      </w:r>
      <w:r w:rsidRPr="00330A7E">
        <w:rPr>
          <w:rFonts w:ascii="Times New Roman" w:hAnsi="Times New Roman" w:cs="Times New Roman"/>
          <w:bCs/>
          <w:color w:val="000000" w:themeColor="text1"/>
          <w:sz w:val="24"/>
          <w:szCs w:val="24"/>
        </w:rPr>
        <w:t xml:space="preserve"> là các số thực thỏa mãn </w:t>
      </w:r>
      <w:r w:rsidR="00FA344A">
        <w:rPr>
          <w:rFonts w:ascii="Times New Roman" w:hAnsi="Times New Roman" w:cs="Times New Roman"/>
          <w:color w:val="000000" w:themeColor="text1"/>
          <w:position w:val="-14"/>
          <w:sz w:val="24"/>
          <w:szCs w:val="24"/>
        </w:rPr>
        <w:pict w14:anchorId="52B53700">
          <v:shape id="_x0000_i6652" type="#_x0000_t75" style="width:203.25pt;height:20.25pt">
            <v:imagedata r:id="rId10029" o:title=""/>
          </v:shape>
        </w:pict>
      </w:r>
      <w:r w:rsidRPr="00330A7E">
        <w:rPr>
          <w:rFonts w:ascii="Times New Roman" w:hAnsi="Times New Roman" w:cs="Times New Roman"/>
          <w:bCs/>
          <w:color w:val="000000" w:themeColor="text1"/>
          <w:sz w:val="24"/>
          <w:szCs w:val="24"/>
        </w:rPr>
        <w:t>. Các khẳng định sau đúng hay sai?</w:t>
      </w:r>
    </w:p>
    <w:p w14:paraId="0157163F"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a)</w:t>
      </w:r>
      <w:r w:rsidRPr="00330A7E">
        <w:rPr>
          <w:rFonts w:ascii="Times New Roman" w:hAnsi="Times New Roman" w:cs="Times New Roman"/>
          <w:color w:val="000000" w:themeColor="text1"/>
          <w:sz w:val="24"/>
          <w:szCs w:val="24"/>
        </w:rPr>
        <w:t xml:space="preserve"> Điều kiện xác định của hàm số  </w:t>
      </w:r>
      <w:r w:rsidR="00FA344A">
        <w:rPr>
          <w:rFonts w:ascii="Times New Roman" w:hAnsi="Times New Roman" w:cs="Times New Roman"/>
          <w:color w:val="000000" w:themeColor="text1"/>
          <w:position w:val="-10"/>
          <w:sz w:val="24"/>
          <w:szCs w:val="24"/>
        </w:rPr>
        <w:pict w14:anchorId="0D0BD5E4">
          <v:shape id="_x0000_i6653" type="#_x0000_t75" style="width:38.25pt;height:15.75pt">
            <v:imagedata r:id="rId10030" o:title=""/>
          </v:shape>
        </w:pict>
      </w:r>
      <w:r w:rsidRPr="00330A7E">
        <w:rPr>
          <w:rFonts w:ascii="Times New Roman" w:hAnsi="Times New Roman" w:cs="Times New Roman"/>
          <w:color w:val="000000" w:themeColor="text1"/>
          <w:sz w:val="24"/>
          <w:szCs w:val="24"/>
        </w:rPr>
        <w:t xml:space="preserve"> là </w:t>
      </w:r>
      <w:r w:rsidR="00FA344A">
        <w:rPr>
          <w:rFonts w:ascii="Times New Roman" w:hAnsi="Times New Roman" w:cs="Times New Roman"/>
          <w:color w:val="000000" w:themeColor="text1"/>
          <w:position w:val="-30"/>
          <w:sz w:val="24"/>
          <w:szCs w:val="24"/>
        </w:rPr>
        <w:pict w14:anchorId="1A194BF8">
          <v:shape id="_x0000_i6654" type="#_x0000_t75" style="width:51.75pt;height:36pt">
            <v:imagedata r:id="rId10031" o:title=""/>
          </v:shape>
        </w:pict>
      </w:r>
      <w:r w:rsidRPr="00330A7E">
        <w:rPr>
          <w:rFonts w:ascii="Times New Roman" w:hAnsi="Times New Roman" w:cs="Times New Roman"/>
          <w:bCs/>
          <w:color w:val="000000" w:themeColor="text1"/>
          <w:sz w:val="24"/>
          <w:szCs w:val="24"/>
        </w:rPr>
        <w:t>.</w:t>
      </w:r>
    </w:p>
    <w:p w14:paraId="04FD2524"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lastRenderedPageBreak/>
        <w:t>b)</w:t>
      </w:r>
      <w:r w:rsidRPr="00330A7E">
        <w:rPr>
          <w:rFonts w:ascii="Times New Roman" w:hAnsi="Times New Roman" w:cs="Times New Roman"/>
          <w:color w:val="000000" w:themeColor="text1"/>
          <w:sz w:val="24"/>
          <w:szCs w:val="24"/>
        </w:rPr>
        <w:t xml:space="preserve"> Với cặp số </w:t>
      </w:r>
      <w:r w:rsidR="00FA344A">
        <w:rPr>
          <w:rFonts w:ascii="Times New Roman" w:hAnsi="Times New Roman" w:cs="Times New Roman"/>
          <w:color w:val="000000" w:themeColor="text1"/>
          <w:position w:val="-10"/>
          <w:sz w:val="24"/>
          <w:szCs w:val="24"/>
        </w:rPr>
        <w:pict w14:anchorId="57842F27">
          <v:shape id="_x0000_i6655" type="#_x0000_t75" style="width:21pt;height:12.75pt">
            <v:imagedata r:id="rId10028" o:title=""/>
          </v:shape>
        </w:pict>
      </w:r>
      <w:r w:rsidRPr="00330A7E">
        <w:rPr>
          <w:rFonts w:ascii="Times New Roman" w:hAnsi="Times New Roman" w:cs="Times New Roman"/>
          <w:bCs/>
          <w:color w:val="000000" w:themeColor="text1"/>
          <w:sz w:val="24"/>
          <w:szCs w:val="24"/>
        </w:rPr>
        <w:t xml:space="preserve"> thỏa mãn điều kiện</w:t>
      </w:r>
      <w:r w:rsidRPr="00330A7E">
        <w:rPr>
          <w:rFonts w:ascii="Times New Roman" w:hAnsi="Times New Roman" w:cs="Times New Roman"/>
          <w:color w:val="000000" w:themeColor="text1"/>
          <w:sz w:val="24"/>
          <w:szCs w:val="24"/>
        </w:rPr>
        <w:t xml:space="preserve"> xác định của hàm số </w:t>
      </w:r>
      <w:r w:rsidR="00FA344A">
        <w:rPr>
          <w:rFonts w:ascii="Times New Roman" w:hAnsi="Times New Roman" w:cs="Times New Roman"/>
          <w:color w:val="000000" w:themeColor="text1"/>
          <w:position w:val="-10"/>
          <w:sz w:val="24"/>
          <w:szCs w:val="24"/>
        </w:rPr>
        <w:pict w14:anchorId="0511BEA4">
          <v:shape id="_x0000_i6656" type="#_x0000_t75" style="width:38.25pt;height:15.75pt">
            <v:imagedata r:id="rId10032" o:title=""/>
          </v:shape>
        </w:pict>
      </w:r>
      <w:r w:rsidRPr="00330A7E">
        <w:rPr>
          <w:rFonts w:ascii="Times New Roman" w:hAnsi="Times New Roman" w:cs="Times New Roman"/>
          <w:bCs/>
          <w:color w:val="000000" w:themeColor="text1"/>
          <w:sz w:val="24"/>
          <w:szCs w:val="24"/>
        </w:rPr>
        <w:t xml:space="preserve">, ta có: </w:t>
      </w:r>
      <w:r w:rsidR="00FA344A">
        <w:rPr>
          <w:rFonts w:ascii="Times New Roman" w:hAnsi="Times New Roman" w:cs="Times New Roman"/>
          <w:color w:val="000000" w:themeColor="text1"/>
          <w:position w:val="-10"/>
          <w:sz w:val="24"/>
          <w:szCs w:val="24"/>
        </w:rPr>
        <w:pict w14:anchorId="14CB5A65">
          <v:shape id="_x0000_i6657" type="#_x0000_t75" style="width:86.25pt;height:18pt">
            <v:imagedata r:id="rId10033" o:title=""/>
          </v:shape>
        </w:pict>
      </w:r>
      <w:r w:rsidRPr="00330A7E">
        <w:rPr>
          <w:rFonts w:ascii="Times New Roman" w:hAnsi="Times New Roman" w:cs="Times New Roman"/>
          <w:bCs/>
          <w:color w:val="000000" w:themeColor="text1"/>
          <w:sz w:val="24"/>
          <w:szCs w:val="24"/>
        </w:rPr>
        <w:t>.</w:t>
      </w:r>
    </w:p>
    <w:p w14:paraId="7E8676AB"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c)</w:t>
      </w:r>
      <w:r w:rsidRPr="00330A7E">
        <w:rPr>
          <w:rFonts w:ascii="Times New Roman" w:hAnsi="Times New Roman" w:cs="Times New Roman"/>
          <w:color w:val="000000" w:themeColor="text1"/>
          <w:sz w:val="24"/>
          <w:szCs w:val="24"/>
        </w:rPr>
        <w:t xml:space="preserve"> Cặp số </w:t>
      </w:r>
      <w:r w:rsidR="00FA344A">
        <w:rPr>
          <w:rFonts w:ascii="Times New Roman" w:hAnsi="Times New Roman" w:cs="Times New Roman"/>
          <w:color w:val="000000" w:themeColor="text1"/>
          <w:position w:val="-30"/>
          <w:sz w:val="24"/>
          <w:szCs w:val="24"/>
        </w:rPr>
        <w:pict w14:anchorId="58578CBD">
          <v:shape id="_x0000_i6658" type="#_x0000_t75" style="width:39.75pt;height:36pt">
            <v:imagedata r:id="rId10034" o:title=""/>
          </v:shape>
        </w:pict>
      </w:r>
      <w:r w:rsidRPr="00330A7E">
        <w:rPr>
          <w:rFonts w:ascii="Times New Roman" w:hAnsi="Times New Roman" w:cs="Times New Roman"/>
          <w:bCs/>
          <w:color w:val="000000" w:themeColor="text1"/>
          <w:sz w:val="24"/>
          <w:szCs w:val="24"/>
        </w:rPr>
        <w:t xml:space="preserve"> thỏa mãn </w:t>
      </w:r>
      <w:r w:rsidR="00FA344A">
        <w:rPr>
          <w:rFonts w:ascii="Times New Roman" w:hAnsi="Times New Roman" w:cs="Times New Roman"/>
          <w:color w:val="000000" w:themeColor="text1"/>
          <w:position w:val="-14"/>
          <w:sz w:val="24"/>
          <w:szCs w:val="24"/>
        </w:rPr>
        <w:pict w14:anchorId="31BF0368">
          <v:shape id="_x0000_i6659" type="#_x0000_t75" style="width:188.25pt;height:20.25pt">
            <v:imagedata r:id="rId10035" o:title=""/>
          </v:shape>
        </w:pict>
      </w:r>
      <w:r w:rsidRPr="00330A7E">
        <w:rPr>
          <w:rFonts w:ascii="Times New Roman" w:hAnsi="Times New Roman" w:cs="Times New Roman"/>
          <w:bCs/>
          <w:color w:val="000000" w:themeColor="text1"/>
          <w:sz w:val="24"/>
          <w:szCs w:val="24"/>
        </w:rPr>
        <w:t>.</w:t>
      </w:r>
    </w:p>
    <w:p w14:paraId="07838A59" w14:textId="77777777" w:rsidR="00ED397D" w:rsidRPr="00330A7E" w:rsidRDefault="00ED397D" w:rsidP="00330A7E">
      <w:pPr>
        <w:ind w:left="990"/>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d)</w: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bCs/>
          <w:color w:val="000000" w:themeColor="text1"/>
          <w:sz w:val="24"/>
          <w:szCs w:val="24"/>
        </w:rPr>
        <w:t xml:space="preserve">Với </w:t>
      </w:r>
      <w:r w:rsidR="00FA344A">
        <w:rPr>
          <w:rFonts w:ascii="Times New Roman" w:hAnsi="Times New Roman" w:cs="Times New Roman"/>
          <w:color w:val="000000" w:themeColor="text1"/>
          <w:position w:val="-10"/>
          <w:sz w:val="24"/>
          <w:szCs w:val="24"/>
        </w:rPr>
        <w:pict w14:anchorId="07F270F8">
          <v:shape id="_x0000_i6660" type="#_x0000_t75" style="width:54pt;height:15.75pt">
            <v:imagedata r:id="rId10036" o:title=""/>
          </v:shape>
        </w:pict>
      </w:r>
      <w:r w:rsidRPr="00330A7E">
        <w:rPr>
          <w:rFonts w:ascii="Times New Roman" w:hAnsi="Times New Roman" w:cs="Times New Roman"/>
          <w:bCs/>
          <w:color w:val="000000" w:themeColor="text1"/>
          <w:sz w:val="24"/>
          <w:szCs w:val="24"/>
        </w:rPr>
        <w:t xml:space="preserve"> thì </w:t>
      </w:r>
      <w:r w:rsidR="00FA344A">
        <w:rPr>
          <w:rFonts w:ascii="Times New Roman" w:hAnsi="Times New Roman" w:cs="Times New Roman"/>
          <w:color w:val="000000" w:themeColor="text1"/>
          <w:position w:val="-12"/>
          <w:sz w:val="24"/>
          <w:szCs w:val="24"/>
        </w:rPr>
        <w:pict w14:anchorId="7AE498CE">
          <v:shape id="_x0000_i6661" type="#_x0000_t75" style="width:54pt;height:20.25pt">
            <v:imagedata r:id="rId10037" o:title=""/>
          </v:shape>
        </w:pict>
      </w:r>
      <w:r w:rsidRPr="00330A7E">
        <w:rPr>
          <w:rFonts w:ascii="Times New Roman" w:hAnsi="Times New Roman" w:cs="Times New Roman"/>
          <w:bCs/>
          <w:color w:val="000000" w:themeColor="text1"/>
          <w:sz w:val="24"/>
          <w:szCs w:val="24"/>
        </w:rPr>
        <w:t>.</w:t>
      </w:r>
    </w:p>
    <w:p w14:paraId="5C5F3519"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3:</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bCs/>
          <w:color w:val="000000" w:themeColor="text1"/>
          <w:sz w:val="24"/>
          <w:szCs w:val="24"/>
        </w:rPr>
        <w:t xml:space="preserve">Cho hình chóp </w:t>
      </w:r>
      <w:r w:rsidR="00FA344A">
        <w:rPr>
          <w:rFonts w:ascii="Times New Roman" w:hAnsi="Times New Roman" w:cs="Times New Roman"/>
          <w:color w:val="000000" w:themeColor="text1"/>
          <w:position w:val="-6"/>
          <w:sz w:val="24"/>
          <w:szCs w:val="24"/>
        </w:rPr>
        <w:pict w14:anchorId="2EC71850">
          <v:shape id="_x0000_i6662" type="#_x0000_t75" style="width:45.75pt;height:14.25pt">
            <v:imagedata r:id="rId10038" o:title=""/>
          </v:shape>
        </w:pict>
      </w:r>
      <w:r w:rsidRPr="00330A7E">
        <w:rPr>
          <w:rFonts w:ascii="Times New Roman" w:hAnsi="Times New Roman" w:cs="Times New Roman"/>
          <w:color w:val="000000" w:themeColor="text1"/>
          <w:sz w:val="24"/>
          <w:szCs w:val="24"/>
        </w:rPr>
        <w:t xml:space="preserve"> có đáy là hình vuông cạnh </w:t>
      </w:r>
      <w:r w:rsidR="00FA344A">
        <w:rPr>
          <w:rFonts w:ascii="Times New Roman" w:hAnsi="Times New Roman" w:cs="Times New Roman"/>
          <w:color w:val="000000" w:themeColor="text1"/>
          <w:position w:val="-6"/>
          <w:sz w:val="24"/>
          <w:szCs w:val="24"/>
        </w:rPr>
        <w:pict w14:anchorId="26FC8A1C">
          <v:shape id="_x0000_i6663" type="#_x0000_t75" style="width:9.75pt;height:11.25pt">
            <v:imagedata r:id="rId10039" o:title=""/>
          </v:shape>
        </w:pict>
      </w:r>
      <w:r w:rsidRPr="00330A7E">
        <w:rPr>
          <w:rFonts w:ascii="Times New Roman" w:hAnsi="Times New Roman" w:cs="Times New Roman"/>
          <w:color w:val="000000" w:themeColor="text1"/>
          <w:sz w:val="24"/>
          <w:szCs w:val="24"/>
        </w:rPr>
        <w:t xml:space="preserve">, </w:t>
      </w:r>
      <w:r w:rsidR="00FA344A">
        <w:rPr>
          <w:rFonts w:ascii="Times New Roman" w:hAnsi="Times New Roman" w:cs="Times New Roman"/>
          <w:color w:val="000000" w:themeColor="text1"/>
          <w:position w:val="-14"/>
          <w:sz w:val="24"/>
          <w:szCs w:val="24"/>
        </w:rPr>
        <w:pict w14:anchorId="414B0DDE">
          <v:shape id="_x0000_i6664" type="#_x0000_t75" style="width:69.75pt;height:20.25pt">
            <v:imagedata r:id="rId10040" o:title=""/>
          </v:shape>
        </w:pict>
      </w:r>
      <w:r w:rsidRPr="00330A7E">
        <w:rPr>
          <w:rFonts w:ascii="Times New Roman" w:hAnsi="Times New Roman" w:cs="Times New Roman"/>
          <w:color w:val="000000" w:themeColor="text1"/>
          <w:sz w:val="24"/>
          <w:szCs w:val="24"/>
        </w:rPr>
        <w:t xml:space="preserve">, biết </w:t>
      </w:r>
      <w:r w:rsidR="00FA344A">
        <w:rPr>
          <w:rFonts w:ascii="Times New Roman" w:hAnsi="Times New Roman" w:cs="Times New Roman"/>
          <w:color w:val="000000" w:themeColor="text1"/>
          <w:position w:val="-8"/>
          <w:sz w:val="24"/>
          <w:szCs w:val="24"/>
        </w:rPr>
        <w:pict w14:anchorId="775FD23D">
          <v:shape id="_x0000_i6665" type="#_x0000_t75" style="width:51.75pt;height:18pt">
            <v:imagedata r:id="rId10041" o:title=""/>
          </v:shape>
        </w:pict>
      </w:r>
      <w:r w:rsidRPr="00330A7E">
        <w:rPr>
          <w:rFonts w:ascii="Times New Roman" w:hAnsi="Times New Roman" w:cs="Times New Roman"/>
          <w:color w:val="000000" w:themeColor="text1"/>
          <w:sz w:val="24"/>
          <w:szCs w:val="24"/>
        </w:rPr>
        <w:t xml:space="preserve">. Gọi </w:t>
      </w:r>
      <w:r w:rsidR="00FA344A">
        <w:rPr>
          <w:rFonts w:ascii="Times New Roman" w:hAnsi="Times New Roman" w:cs="Times New Roman"/>
          <w:color w:val="000000" w:themeColor="text1"/>
          <w:position w:val="-10"/>
          <w:sz w:val="24"/>
          <w:szCs w:val="24"/>
        </w:rPr>
        <w:pict w14:anchorId="32117123">
          <v:shape id="_x0000_i6666" type="#_x0000_t75" style="width:54.75pt;height:15.75pt">
            <v:imagedata r:id="rId10042" o:title=""/>
          </v:shape>
        </w:pict>
      </w:r>
      <w:r w:rsidRPr="00330A7E">
        <w:rPr>
          <w:rFonts w:ascii="Times New Roman" w:hAnsi="Times New Roman" w:cs="Times New Roman"/>
          <w:bCs/>
          <w:color w:val="000000" w:themeColor="text1"/>
          <w:sz w:val="24"/>
          <w:szCs w:val="24"/>
        </w:rPr>
        <w:t xml:space="preserve"> </w:t>
      </w:r>
      <w:r w:rsidRPr="00330A7E">
        <w:rPr>
          <w:rFonts w:ascii="Times New Roman" w:hAnsi="Times New Roman" w:cs="Times New Roman"/>
          <w:color w:val="000000" w:themeColor="text1"/>
          <w:sz w:val="24"/>
          <w:szCs w:val="24"/>
        </w:rPr>
        <w:t xml:space="preserve">lần lượt là trung điểm của </w:t>
      </w:r>
      <w:r w:rsidR="00FA344A">
        <w:rPr>
          <w:rFonts w:ascii="Times New Roman" w:hAnsi="Times New Roman" w:cs="Times New Roman"/>
          <w:color w:val="000000" w:themeColor="text1"/>
          <w:position w:val="-6"/>
          <w:sz w:val="24"/>
          <w:szCs w:val="24"/>
        </w:rPr>
        <w:pict w14:anchorId="622E12AC">
          <v:shape id="_x0000_i6667" type="#_x0000_t75" style="width:18pt;height:14.25pt">
            <v:imagedata r:id="rId10043" o:title=""/>
          </v:shape>
        </w:pict>
      </w:r>
      <w:r w:rsidRPr="00330A7E">
        <w:rPr>
          <w:rFonts w:ascii="Times New Roman" w:hAnsi="Times New Roman" w:cs="Times New Roman"/>
          <w:color w:val="000000" w:themeColor="text1"/>
          <w:sz w:val="24"/>
          <w:szCs w:val="24"/>
        </w:rPr>
        <w:t xml:space="preserve">, </w:t>
      </w:r>
      <w:r w:rsidR="00FA344A">
        <w:rPr>
          <w:rFonts w:ascii="Times New Roman" w:hAnsi="Times New Roman" w:cs="Times New Roman"/>
          <w:color w:val="000000" w:themeColor="text1"/>
          <w:position w:val="-6"/>
          <w:sz w:val="24"/>
          <w:szCs w:val="24"/>
        </w:rPr>
        <w:pict w14:anchorId="1C8F2ADA">
          <v:shape id="_x0000_i6668" type="#_x0000_t75" style="width:18.75pt;height:14.25pt">
            <v:imagedata r:id="rId10044" o:title=""/>
          </v:shape>
        </w:pict>
      </w:r>
      <w:r w:rsidRPr="00330A7E">
        <w:rPr>
          <w:rFonts w:ascii="Times New Roman" w:hAnsi="Times New Roman" w:cs="Times New Roman"/>
          <w:color w:val="000000" w:themeColor="text1"/>
          <w:sz w:val="24"/>
          <w:szCs w:val="24"/>
        </w:rPr>
        <w:t xml:space="preserve">, </w:t>
      </w:r>
      <w:r w:rsidR="00FA344A">
        <w:rPr>
          <w:rFonts w:ascii="Times New Roman" w:hAnsi="Times New Roman" w:cs="Times New Roman"/>
          <w:color w:val="000000" w:themeColor="text1"/>
          <w:position w:val="-6"/>
          <w:sz w:val="24"/>
          <w:szCs w:val="24"/>
        </w:rPr>
        <w:pict w14:anchorId="3B6BA2EB">
          <v:shape id="_x0000_i6669" type="#_x0000_t75" style="width:20.25pt;height:14.25pt">
            <v:imagedata r:id="rId10045" o:title=""/>
          </v:shape>
        </w:pict>
      </w:r>
      <w:r w:rsidRPr="00330A7E">
        <w:rPr>
          <w:rFonts w:ascii="Times New Roman" w:hAnsi="Times New Roman" w:cs="Times New Roman"/>
          <w:color w:val="000000" w:themeColor="text1"/>
          <w:sz w:val="24"/>
          <w:szCs w:val="24"/>
        </w:rPr>
        <w:t xml:space="preserve">, </w:t>
      </w:r>
      <w:r w:rsidR="00FA344A">
        <w:rPr>
          <w:rFonts w:ascii="Times New Roman" w:hAnsi="Times New Roman" w:cs="Times New Roman"/>
          <w:color w:val="000000" w:themeColor="text1"/>
          <w:position w:val="-6"/>
          <w:sz w:val="24"/>
          <w:szCs w:val="24"/>
        </w:rPr>
        <w:pict w14:anchorId="2B55F447">
          <v:shape id="_x0000_i6670" type="#_x0000_t75" style="width:20.25pt;height:14.25pt">
            <v:imagedata r:id="rId10046" o:title=""/>
          </v:shape>
        </w:pict>
      </w:r>
      <w:r w:rsidRPr="00330A7E">
        <w:rPr>
          <w:rFonts w:ascii="Times New Roman" w:hAnsi="Times New Roman" w:cs="Times New Roman"/>
          <w:color w:val="000000" w:themeColor="text1"/>
          <w:sz w:val="24"/>
          <w:szCs w:val="24"/>
        </w:rPr>
        <w:t>. Các mệnh đề sau đúng hay sai?</w:t>
      </w:r>
    </w:p>
    <w:p w14:paraId="4B84E5D6"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a)</w: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bCs/>
          <w:color w:val="000000" w:themeColor="text1"/>
          <w:sz w:val="24"/>
          <w:szCs w:val="24"/>
        </w:rPr>
        <w:t>Thể</w:t>
      </w:r>
      <w:r w:rsidRPr="00330A7E">
        <w:rPr>
          <w:rFonts w:ascii="Times New Roman" w:hAnsi="Times New Roman" w:cs="Times New Roman"/>
          <w:color w:val="000000" w:themeColor="text1"/>
          <w:sz w:val="24"/>
          <w:szCs w:val="24"/>
        </w:rPr>
        <w:t xml:space="preserve"> tích của khối chóp </w:t>
      </w:r>
      <w:r w:rsidR="00FA344A">
        <w:rPr>
          <w:rFonts w:ascii="Times New Roman" w:hAnsi="Times New Roman" w:cs="Times New Roman"/>
          <w:color w:val="000000" w:themeColor="text1"/>
          <w:position w:val="-6"/>
          <w:sz w:val="24"/>
          <w:szCs w:val="24"/>
        </w:rPr>
        <w:pict w14:anchorId="1B8918A5">
          <v:shape id="_x0000_i6671" type="#_x0000_t75" style="width:45.75pt;height:14.25pt">
            <v:imagedata r:id="rId10038" o:title=""/>
          </v:shape>
        </w:pict>
      </w:r>
      <w:r w:rsidRPr="00330A7E">
        <w:rPr>
          <w:rFonts w:ascii="Times New Roman" w:hAnsi="Times New Roman" w:cs="Times New Roman"/>
          <w:color w:val="000000" w:themeColor="text1"/>
          <w:sz w:val="24"/>
          <w:szCs w:val="24"/>
        </w:rPr>
        <w:t xml:space="preserve"> bằng </w:t>
      </w:r>
      <w:r w:rsidR="00FA344A">
        <w:rPr>
          <w:rFonts w:ascii="Times New Roman" w:hAnsi="Times New Roman" w:cs="Times New Roman"/>
          <w:color w:val="000000" w:themeColor="text1"/>
          <w:position w:val="-24"/>
          <w:sz w:val="24"/>
          <w:szCs w:val="24"/>
        </w:rPr>
        <w:pict w14:anchorId="7583250A">
          <v:shape id="_x0000_i6672" type="#_x0000_t75" style="width:53.25pt;height:30.75pt">
            <v:imagedata r:id="rId10047" o:title=""/>
          </v:shape>
        </w:pict>
      </w:r>
      <w:r w:rsidRPr="00330A7E">
        <w:rPr>
          <w:rFonts w:ascii="Times New Roman" w:hAnsi="Times New Roman" w:cs="Times New Roman"/>
          <w:color w:val="000000" w:themeColor="text1"/>
          <w:sz w:val="24"/>
          <w:szCs w:val="24"/>
        </w:rPr>
        <w:t>.</w:t>
      </w:r>
    </w:p>
    <w:p w14:paraId="44720FD8"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w: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bCs/>
          <w:color w:val="000000" w:themeColor="text1"/>
          <w:sz w:val="24"/>
          <w:szCs w:val="24"/>
        </w:rPr>
        <w:t>Thể</w:t>
      </w:r>
      <w:r w:rsidRPr="00330A7E">
        <w:rPr>
          <w:rFonts w:ascii="Times New Roman" w:hAnsi="Times New Roman" w:cs="Times New Roman"/>
          <w:color w:val="000000" w:themeColor="text1"/>
          <w:sz w:val="24"/>
          <w:szCs w:val="24"/>
        </w:rPr>
        <w:t xml:space="preserve"> tích của khối chóp </w:t>
      </w:r>
      <w:r w:rsidR="00FA344A">
        <w:rPr>
          <w:rFonts w:ascii="Times New Roman" w:hAnsi="Times New Roman" w:cs="Times New Roman"/>
          <w:color w:val="000000" w:themeColor="text1"/>
          <w:position w:val="-6"/>
          <w:sz w:val="24"/>
          <w:szCs w:val="24"/>
        </w:rPr>
        <w:pict w14:anchorId="4330EC31">
          <v:shape id="_x0000_i6673" type="#_x0000_t75" style="width:36.75pt;height:14.25pt">
            <v:imagedata r:id="rId10048" o:title=""/>
          </v:shape>
        </w:pict>
      </w:r>
      <w:r w:rsidRPr="00330A7E">
        <w:rPr>
          <w:rFonts w:ascii="Times New Roman" w:hAnsi="Times New Roman" w:cs="Times New Roman"/>
          <w:color w:val="000000" w:themeColor="text1"/>
          <w:sz w:val="24"/>
          <w:szCs w:val="24"/>
        </w:rPr>
        <w:t xml:space="preserve"> bằng </w:t>
      </w:r>
      <w:r w:rsidRPr="00330A7E">
        <w:rPr>
          <w:rFonts w:ascii="Times New Roman" w:hAnsi="Times New Roman" w:cs="Times New Roman"/>
          <w:bCs/>
          <w:color w:val="000000" w:themeColor="text1"/>
          <w:sz w:val="24"/>
          <w:szCs w:val="24"/>
        </w:rPr>
        <w:t>thể</w:t>
      </w:r>
      <w:r w:rsidRPr="00330A7E">
        <w:rPr>
          <w:rFonts w:ascii="Times New Roman" w:hAnsi="Times New Roman" w:cs="Times New Roman"/>
          <w:color w:val="000000" w:themeColor="text1"/>
          <w:sz w:val="24"/>
          <w:szCs w:val="24"/>
        </w:rPr>
        <w:t xml:space="preserve"> tích của khối chóp </w:t>
      </w:r>
      <w:r w:rsidR="00FA344A">
        <w:rPr>
          <w:rFonts w:ascii="Times New Roman" w:hAnsi="Times New Roman" w:cs="Times New Roman"/>
          <w:color w:val="000000" w:themeColor="text1"/>
          <w:position w:val="-6"/>
          <w:sz w:val="24"/>
          <w:szCs w:val="24"/>
        </w:rPr>
        <w:pict w14:anchorId="46E1DB82">
          <v:shape id="_x0000_i6674" type="#_x0000_t75" style="width:38.25pt;height:14.25pt">
            <v:imagedata r:id="rId10049" o:title=""/>
          </v:shape>
        </w:pict>
      </w:r>
      <w:r w:rsidRPr="00330A7E">
        <w:rPr>
          <w:rFonts w:ascii="Times New Roman" w:hAnsi="Times New Roman" w:cs="Times New Roman"/>
          <w:color w:val="000000" w:themeColor="text1"/>
          <w:sz w:val="24"/>
          <w:szCs w:val="24"/>
        </w:rPr>
        <w:t>.</w:t>
      </w:r>
    </w:p>
    <w:p w14:paraId="66D6A7C9"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 xml:space="preserve">c) </w:t>
      </w:r>
      <w:r w:rsidRPr="00330A7E">
        <w:rPr>
          <w:rFonts w:ascii="Times New Roman" w:hAnsi="Times New Roman" w:cs="Times New Roman"/>
          <w:bCs/>
          <w:color w:val="000000" w:themeColor="text1"/>
          <w:sz w:val="24"/>
          <w:szCs w:val="24"/>
        </w:rPr>
        <w:t>Thể</w:t>
      </w:r>
      <w:r w:rsidRPr="00330A7E">
        <w:rPr>
          <w:rFonts w:ascii="Times New Roman" w:hAnsi="Times New Roman" w:cs="Times New Roman"/>
          <w:color w:val="000000" w:themeColor="text1"/>
          <w:sz w:val="24"/>
          <w:szCs w:val="24"/>
        </w:rPr>
        <w:t xml:space="preserve"> tích của khối chóp </w:t>
      </w:r>
      <w:r w:rsidR="00FA344A">
        <w:rPr>
          <w:rFonts w:ascii="Times New Roman" w:hAnsi="Times New Roman" w:cs="Times New Roman"/>
          <w:color w:val="000000" w:themeColor="text1"/>
          <w:position w:val="-6"/>
          <w:sz w:val="24"/>
          <w:szCs w:val="24"/>
        </w:rPr>
        <w:pict w14:anchorId="61AEDD8C">
          <v:shape id="_x0000_i6675" type="#_x0000_t75" style="width:45.75pt;height:14.25pt">
            <v:imagedata r:id="rId10050" o:title=""/>
          </v:shape>
        </w:pict>
      </w:r>
      <w:r w:rsidRPr="00330A7E">
        <w:rPr>
          <w:rFonts w:ascii="Times New Roman" w:hAnsi="Times New Roman" w:cs="Times New Roman"/>
          <w:color w:val="000000" w:themeColor="text1"/>
          <w:sz w:val="24"/>
          <w:szCs w:val="24"/>
        </w:rPr>
        <w:t xml:space="preserve"> bằng </w:t>
      </w:r>
      <w:r w:rsidR="00FA344A">
        <w:rPr>
          <w:rFonts w:ascii="Times New Roman" w:hAnsi="Times New Roman" w:cs="Times New Roman"/>
          <w:color w:val="000000" w:themeColor="text1"/>
          <w:position w:val="-6"/>
          <w:sz w:val="24"/>
          <w:szCs w:val="24"/>
        </w:rPr>
        <w:pict w14:anchorId="0C761D1A">
          <v:shape id="_x0000_i6676" type="#_x0000_t75" style="width:14.25pt;height:15.75pt">
            <v:imagedata r:id="rId10051" o:title=""/>
          </v:shape>
        </w:pict>
      </w:r>
      <w:r w:rsidRPr="00330A7E">
        <w:rPr>
          <w:rFonts w:ascii="Times New Roman" w:hAnsi="Times New Roman" w:cs="Times New Roman"/>
          <w:color w:val="000000" w:themeColor="text1"/>
          <w:sz w:val="24"/>
          <w:szCs w:val="24"/>
        </w:rPr>
        <w:t>.</w:t>
      </w:r>
    </w:p>
    <w:p w14:paraId="53EFAD73" w14:textId="77777777" w:rsidR="00ED397D" w:rsidRPr="00330A7E" w:rsidRDefault="00ED397D" w:rsidP="00330A7E">
      <w:pPr>
        <w:tabs>
          <w:tab w:val="left" w:pos="993"/>
        </w:tabs>
        <w:ind w:left="993"/>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d)</w: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bCs/>
          <w:color w:val="000000" w:themeColor="text1"/>
          <w:sz w:val="24"/>
          <w:szCs w:val="24"/>
        </w:rPr>
        <w:t>Thể</w:t>
      </w:r>
      <w:r w:rsidRPr="00330A7E">
        <w:rPr>
          <w:rFonts w:ascii="Times New Roman" w:hAnsi="Times New Roman" w:cs="Times New Roman"/>
          <w:color w:val="000000" w:themeColor="text1"/>
          <w:sz w:val="24"/>
          <w:szCs w:val="24"/>
        </w:rPr>
        <w:t xml:space="preserve"> tích của khối chóp </w:t>
      </w:r>
      <w:r w:rsidR="00FA344A">
        <w:rPr>
          <w:rFonts w:ascii="Times New Roman" w:hAnsi="Times New Roman" w:cs="Times New Roman"/>
          <w:color w:val="000000" w:themeColor="text1"/>
          <w:position w:val="-10"/>
          <w:sz w:val="24"/>
          <w:szCs w:val="24"/>
        </w:rPr>
        <w:pict w14:anchorId="2A472EBC">
          <v:shape id="_x0000_i6677" type="#_x0000_t75" style="width:48pt;height:15.75pt">
            <v:imagedata r:id="rId10052" o:title=""/>
          </v:shape>
        </w:pict>
      </w:r>
      <w:r w:rsidRPr="00330A7E">
        <w:rPr>
          <w:rFonts w:ascii="Times New Roman" w:hAnsi="Times New Roman" w:cs="Times New Roman"/>
          <w:color w:val="000000" w:themeColor="text1"/>
          <w:sz w:val="24"/>
          <w:szCs w:val="24"/>
        </w:rPr>
        <w:t xml:space="preserve"> bằng </w:t>
      </w:r>
      <w:r w:rsidR="00FA344A">
        <w:rPr>
          <w:rFonts w:ascii="Times New Roman" w:hAnsi="Times New Roman" w:cs="Times New Roman"/>
          <w:color w:val="000000" w:themeColor="text1"/>
          <w:position w:val="-24"/>
          <w:sz w:val="24"/>
          <w:szCs w:val="24"/>
        </w:rPr>
        <w:pict w14:anchorId="07D8B64C">
          <v:shape id="_x0000_i6678" type="#_x0000_t75" style="width:17.25pt;height:33pt">
            <v:imagedata r:id="rId10053" o:title=""/>
          </v:shape>
        </w:pict>
      </w:r>
      <w:r w:rsidRPr="00330A7E">
        <w:rPr>
          <w:rFonts w:ascii="Times New Roman" w:hAnsi="Times New Roman" w:cs="Times New Roman"/>
          <w:color w:val="000000" w:themeColor="text1"/>
          <w:sz w:val="24"/>
          <w:szCs w:val="24"/>
        </w:rPr>
        <w:t>.</w:t>
      </w:r>
    </w:p>
    <w:p w14:paraId="2CDDF00B"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4:</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rPr>
        <w:t xml:space="preserve">Cho hàm số </w:t>
      </w:r>
      <w:r w:rsidR="00FA344A">
        <w:rPr>
          <w:rFonts w:ascii="Times New Roman" w:hAnsi="Times New Roman" w:cs="Times New Roman"/>
          <w:color w:val="000000" w:themeColor="text1"/>
          <w:position w:val="-14"/>
          <w:sz w:val="24"/>
          <w:szCs w:val="24"/>
        </w:rPr>
        <w:pict w14:anchorId="1FD6267A">
          <v:shape id="_x0000_i6679" type="#_x0000_t75" style="width:48pt;height:20.25pt">
            <v:imagedata r:id="rId10054" o:title=""/>
          </v:shape>
        </w:pict>
      </w:r>
      <w:r w:rsidRPr="00330A7E">
        <w:rPr>
          <w:rFonts w:ascii="Times New Roman" w:hAnsi="Times New Roman" w:cs="Times New Roman"/>
          <w:color w:val="000000" w:themeColor="text1"/>
          <w:sz w:val="24"/>
          <w:szCs w:val="24"/>
        </w:rPr>
        <w:t xml:space="preserve"> xác định và liên tục trên </w:t>
      </w:r>
      <w:r w:rsidR="00FA344A">
        <w:rPr>
          <w:rFonts w:ascii="Times New Roman" w:hAnsi="Times New Roman" w:cs="Times New Roman"/>
          <w:color w:val="000000" w:themeColor="text1"/>
          <w:position w:val="-4"/>
          <w:sz w:val="24"/>
          <w:szCs w:val="24"/>
        </w:rPr>
        <w:pict w14:anchorId="758ED7E1">
          <v:shape id="_x0000_i6680" type="#_x0000_t75" style="width:12.75pt;height:12.75pt">
            <v:imagedata r:id="rId10055" o:title=""/>
          </v:shape>
        </w:pict>
      </w:r>
      <w:r w:rsidRPr="00330A7E">
        <w:rPr>
          <w:rFonts w:ascii="Times New Roman" w:hAnsi="Times New Roman" w:cs="Times New Roman"/>
          <w:color w:val="000000" w:themeColor="text1"/>
          <w:sz w:val="24"/>
          <w:szCs w:val="24"/>
        </w:rPr>
        <w:t xml:space="preserve"> có đồ thị như hình vẽ</w:t>
      </w:r>
    </w:p>
    <w:p w14:paraId="594E929D" w14:textId="77777777" w:rsidR="00ED397D" w:rsidRPr="00330A7E" w:rsidRDefault="00ED397D" w:rsidP="00330A7E">
      <w:pPr>
        <w:tabs>
          <w:tab w:val="left" w:pos="992"/>
        </w:tabs>
        <w:ind w:left="992" w:hanging="992"/>
        <w:jc w:val="center"/>
        <w:rPr>
          <w:rFonts w:ascii="Times New Roman" w:hAnsi="Times New Roman" w:cs="Times New Roman"/>
          <w:color w:val="000000" w:themeColor="text1"/>
          <w:sz w:val="24"/>
          <w:szCs w:val="24"/>
        </w:rPr>
      </w:pPr>
      <w:r w:rsidRPr="00330A7E">
        <w:rPr>
          <w:rFonts w:ascii="Times New Roman" w:hAnsi="Times New Roman" w:cs="Times New Roman"/>
          <w:noProof/>
          <w:color w:val="000000" w:themeColor="text1"/>
          <w:sz w:val="24"/>
          <w:szCs w:val="24"/>
          <w:lang w:eastAsia="en-US"/>
        </w:rPr>
        <w:drawing>
          <wp:inline distT="0" distB="0" distL="0" distR="0" wp14:anchorId="2D0FC60B" wp14:editId="512D69B7">
            <wp:extent cx="2622831" cy="2238375"/>
            <wp:effectExtent l="0" t="0" r="6350" b="0"/>
            <wp:docPr id="74"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944203" name="Picture 1" descr="A graph of a function  Description automatically generated"/>
                    <pic:cNvPicPr/>
                  </pic:nvPicPr>
                  <pic:blipFill>
                    <a:blip r:embed="rId10056" cstate="print"/>
                    <a:stretch>
                      <a:fillRect/>
                    </a:stretch>
                  </pic:blipFill>
                  <pic:spPr>
                    <a:xfrm>
                      <a:off x="0" y="0"/>
                      <a:ext cx="2650509" cy="2261996"/>
                    </a:xfrm>
                    <a:prstGeom prst="rect">
                      <a:avLst/>
                    </a:prstGeom>
                  </pic:spPr>
                </pic:pic>
              </a:graphicData>
            </a:graphic>
          </wp:inline>
        </w:drawing>
      </w:r>
    </w:p>
    <w:p w14:paraId="365B68DA"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Cs/>
          <w:color w:val="000000" w:themeColor="text1"/>
          <w:sz w:val="24"/>
          <w:szCs w:val="24"/>
        </w:rPr>
        <w:t>Các mệnh đề sau đây đúng hay sai?</w:t>
      </w:r>
    </w:p>
    <w:p w14:paraId="6BD24889"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 xml:space="preserve">a) </w:t>
      </w:r>
      <w:r w:rsidRPr="00330A7E">
        <w:rPr>
          <w:rFonts w:ascii="Times New Roman" w:hAnsi="Times New Roman" w:cs="Times New Roman"/>
          <w:color w:val="000000" w:themeColor="text1"/>
          <w:sz w:val="24"/>
          <w:szCs w:val="24"/>
        </w:rPr>
        <w:t xml:space="preserve">Hàm số nghịch biến trên khoảng </w:t>
      </w:r>
      <w:r w:rsidR="00FA344A">
        <w:rPr>
          <w:rFonts w:ascii="Times New Roman" w:hAnsi="Times New Roman" w:cs="Times New Roman"/>
          <w:color w:val="000000" w:themeColor="text1"/>
          <w:position w:val="-14"/>
          <w:sz w:val="24"/>
          <w:szCs w:val="24"/>
        </w:rPr>
        <w:pict w14:anchorId="03FCD079">
          <v:shape id="_x0000_i6681" type="#_x0000_t75" style="width:33pt;height:20.25pt">
            <v:imagedata r:id="rId10057" o:title=""/>
          </v:shape>
        </w:pict>
      </w:r>
      <w:r w:rsidRPr="00330A7E">
        <w:rPr>
          <w:rFonts w:ascii="Times New Roman" w:hAnsi="Times New Roman" w:cs="Times New Roman"/>
          <w:color w:val="000000" w:themeColor="text1"/>
          <w:sz w:val="24"/>
          <w:szCs w:val="24"/>
        </w:rPr>
        <w:t>.</w:t>
      </w:r>
    </w:p>
    <w:p w14:paraId="7D35ABB3"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w:t>
      </w:r>
      <w:r w:rsidRPr="00330A7E">
        <w:rPr>
          <w:rFonts w:ascii="Times New Roman" w:hAnsi="Times New Roman" w:cs="Times New Roman"/>
          <w:color w:val="000000" w:themeColor="text1"/>
          <w:sz w:val="24"/>
          <w:szCs w:val="24"/>
        </w:rPr>
        <w:t xml:space="preserve"> Hàm số có </w:t>
      </w:r>
      <w:r w:rsidR="00FA344A">
        <w:rPr>
          <w:rFonts w:ascii="Times New Roman" w:hAnsi="Times New Roman" w:cs="Times New Roman"/>
          <w:color w:val="000000" w:themeColor="text1"/>
          <w:position w:val="-14"/>
          <w:sz w:val="24"/>
          <w:szCs w:val="24"/>
        </w:rPr>
        <w:pict w14:anchorId="14D65DA5">
          <v:shape id="_x0000_i6682" type="#_x0000_t75" style="width:48.75pt;height:20.25pt">
            <v:imagedata r:id="rId10058" o:title=""/>
          </v:shape>
        </w:pict>
      </w:r>
      <w:r w:rsidRPr="00330A7E">
        <w:rPr>
          <w:rFonts w:ascii="Times New Roman" w:hAnsi="Times New Roman" w:cs="Times New Roman"/>
          <w:color w:val="000000" w:themeColor="text1"/>
          <w:sz w:val="24"/>
          <w:szCs w:val="24"/>
        </w:rPr>
        <w:t xml:space="preserve"> </w:t>
      </w:r>
      <w:r w:rsidR="00FA344A">
        <w:rPr>
          <w:rFonts w:ascii="Times New Roman" w:hAnsi="Times New Roman" w:cs="Times New Roman"/>
          <w:color w:val="000000" w:themeColor="text1"/>
          <w:position w:val="-14"/>
          <w:sz w:val="24"/>
          <w:szCs w:val="24"/>
        </w:rPr>
        <w:pict w14:anchorId="7ED33271">
          <v:shape id="_x0000_i6683" type="#_x0000_t75" style="width:114.75pt;height:20.25pt">
            <v:imagedata r:id="rId10059" o:title=""/>
          </v:shape>
        </w:pict>
      </w:r>
      <w:r w:rsidRPr="00330A7E">
        <w:rPr>
          <w:rFonts w:ascii="Times New Roman" w:hAnsi="Times New Roman" w:cs="Times New Roman"/>
          <w:color w:val="000000" w:themeColor="text1"/>
          <w:sz w:val="24"/>
          <w:szCs w:val="24"/>
        </w:rPr>
        <w:t>.</w:t>
      </w:r>
    </w:p>
    <w:p w14:paraId="0F08DCA7"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c)</w:t>
      </w:r>
      <w:r w:rsidRPr="00330A7E">
        <w:rPr>
          <w:rFonts w:ascii="Times New Roman" w:hAnsi="Times New Roman" w:cs="Times New Roman"/>
          <w:color w:val="000000" w:themeColor="text1"/>
          <w:sz w:val="24"/>
          <w:szCs w:val="24"/>
        </w:rPr>
        <w:t xml:space="preserve"> Hàm số </w:t>
      </w:r>
      <w:r w:rsidR="00FA344A">
        <w:rPr>
          <w:rFonts w:ascii="Times New Roman" w:hAnsi="Times New Roman" w:cs="Times New Roman"/>
          <w:color w:val="000000" w:themeColor="text1"/>
          <w:position w:val="-14"/>
          <w:sz w:val="24"/>
          <w:szCs w:val="24"/>
        </w:rPr>
        <w:pict w14:anchorId="07431F67">
          <v:shape id="_x0000_i6684" type="#_x0000_t75" style="width:80.25pt;height:20.25pt">
            <v:imagedata r:id="rId10060" o:title=""/>
          </v:shape>
        </w:pict>
      </w:r>
      <w:r w:rsidRPr="00330A7E">
        <w:rPr>
          <w:rFonts w:ascii="Times New Roman" w:hAnsi="Times New Roman" w:cs="Times New Roman"/>
          <w:color w:val="000000" w:themeColor="text1"/>
          <w:sz w:val="24"/>
          <w:szCs w:val="24"/>
        </w:rPr>
        <w:t xml:space="preserve"> nghịch biến trên khoàng </w:t>
      </w:r>
      <w:r w:rsidR="00FA344A">
        <w:rPr>
          <w:rFonts w:ascii="Times New Roman" w:hAnsi="Times New Roman" w:cs="Times New Roman"/>
          <w:color w:val="000000" w:themeColor="text1"/>
          <w:position w:val="-14"/>
          <w:sz w:val="24"/>
          <w:szCs w:val="24"/>
        </w:rPr>
        <w:pict w14:anchorId="351859C2">
          <v:shape id="_x0000_i6685" type="#_x0000_t75" style="width:29.25pt;height:20.25pt">
            <v:imagedata r:id="rId10061" o:title=""/>
          </v:shape>
        </w:pict>
      </w:r>
      <w:r w:rsidRPr="00330A7E">
        <w:rPr>
          <w:rFonts w:ascii="Times New Roman" w:hAnsi="Times New Roman" w:cs="Times New Roman"/>
          <w:color w:val="000000" w:themeColor="text1"/>
          <w:sz w:val="24"/>
          <w:szCs w:val="24"/>
        </w:rPr>
        <w:t>.</w:t>
      </w:r>
    </w:p>
    <w:p w14:paraId="6205B86D" w14:textId="77777777" w:rsidR="00ED397D" w:rsidRPr="00330A7E" w:rsidRDefault="00ED397D" w:rsidP="00330A7E">
      <w:pPr>
        <w:ind w:left="994"/>
        <w:jc w:val="both"/>
        <w:rPr>
          <w:rFonts w:ascii="Times New Roman" w:hAnsi="Times New Roman" w:cs="Times New Roman"/>
          <w:bCs/>
          <w:color w:val="000000" w:themeColor="text1"/>
          <w:sz w:val="24"/>
          <w:szCs w:val="24"/>
        </w:rPr>
      </w:pPr>
      <w:r w:rsidRPr="00330A7E">
        <w:rPr>
          <w:rFonts w:ascii="Times New Roman" w:hAnsi="Times New Roman" w:cs="Times New Roman"/>
          <w:b/>
          <w:color w:val="000000" w:themeColor="text1"/>
          <w:sz w:val="24"/>
          <w:szCs w:val="24"/>
        </w:rPr>
        <w:t>d)</w: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bCs/>
          <w:color w:val="000000" w:themeColor="text1"/>
          <w:sz w:val="24"/>
          <w:szCs w:val="24"/>
        </w:rPr>
        <w:t>Hàm số</w:t>
      </w:r>
      <w:r w:rsidRPr="00330A7E">
        <w:rPr>
          <w:rFonts w:ascii="Times New Roman" w:hAnsi="Times New Roman" w:cs="Times New Roman"/>
          <w:b/>
          <w:color w:val="000000" w:themeColor="text1"/>
          <w:sz w:val="24"/>
          <w:szCs w:val="24"/>
        </w:rPr>
        <w:t xml:space="preserve"> </w:t>
      </w:r>
      <w:r w:rsidR="00FA344A">
        <w:rPr>
          <w:rFonts w:ascii="Times New Roman" w:hAnsi="Times New Roman" w:cs="Times New Roman"/>
          <w:color w:val="000000" w:themeColor="text1"/>
          <w:position w:val="-16"/>
          <w:sz w:val="24"/>
          <w:szCs w:val="24"/>
        </w:rPr>
        <w:pict w14:anchorId="023828D1">
          <v:shape id="_x0000_i6686" type="#_x0000_t75" style="width:51.75pt;height:21.75pt">
            <v:imagedata r:id="rId10062" o:title=""/>
          </v:shape>
        </w:pict>
      </w:r>
      <w:r w:rsidRPr="00330A7E">
        <w:rPr>
          <w:rFonts w:ascii="Times New Roman" w:hAnsi="Times New Roman" w:cs="Times New Roman"/>
          <w:bCs/>
          <w:color w:val="000000" w:themeColor="text1"/>
          <w:sz w:val="24"/>
          <w:szCs w:val="24"/>
        </w:rPr>
        <w:t xml:space="preserve"> đồng biến trên </w:t>
      </w:r>
      <w:r w:rsidR="00FA344A">
        <w:rPr>
          <w:rFonts w:ascii="Times New Roman" w:hAnsi="Times New Roman" w:cs="Times New Roman"/>
          <w:color w:val="000000" w:themeColor="text1"/>
          <w:position w:val="-14"/>
          <w:sz w:val="24"/>
          <w:szCs w:val="24"/>
        </w:rPr>
        <w:pict w14:anchorId="3F829C63">
          <v:shape id="_x0000_i6687" type="#_x0000_t75" style="width:35.25pt;height:20.25pt">
            <v:imagedata r:id="rId10063" o:title=""/>
          </v:shape>
        </w:pict>
      </w:r>
      <w:r w:rsidRPr="00330A7E">
        <w:rPr>
          <w:rFonts w:ascii="Times New Roman" w:hAnsi="Times New Roman" w:cs="Times New Roman"/>
          <w:bCs/>
          <w:color w:val="000000" w:themeColor="text1"/>
          <w:sz w:val="24"/>
          <w:szCs w:val="24"/>
        </w:rPr>
        <w:t xml:space="preserve">và </w:t>
      </w:r>
      <w:r w:rsidR="00FA344A">
        <w:rPr>
          <w:rFonts w:ascii="Times New Roman" w:hAnsi="Times New Roman" w:cs="Times New Roman"/>
          <w:color w:val="000000" w:themeColor="text1"/>
          <w:position w:val="-14"/>
          <w:sz w:val="24"/>
          <w:szCs w:val="24"/>
        </w:rPr>
        <w:pict w14:anchorId="10B6603B">
          <v:shape id="_x0000_i6688" type="#_x0000_t75" style="width:36pt;height:20.25pt">
            <v:imagedata r:id="rId10064" o:title=""/>
          </v:shape>
        </w:pict>
      </w:r>
      <w:r w:rsidRPr="00330A7E">
        <w:rPr>
          <w:rFonts w:ascii="Times New Roman" w:hAnsi="Times New Roman" w:cs="Times New Roman"/>
          <w:bCs/>
          <w:color w:val="000000" w:themeColor="text1"/>
          <w:sz w:val="24"/>
          <w:szCs w:val="24"/>
        </w:rPr>
        <w:t>.</w:t>
      </w:r>
    </w:p>
    <w:p w14:paraId="10810B90" w14:textId="77777777" w:rsidR="00ED397D" w:rsidRPr="00330A7E" w:rsidRDefault="00ED397D" w:rsidP="00330A7E">
      <w:pPr>
        <w:rPr>
          <w:rFonts w:ascii="Times New Roman" w:hAnsi="Times New Roman" w:cs="Times New Roman"/>
          <w:b/>
          <w:color w:val="000000" w:themeColor="text1"/>
          <w:sz w:val="24"/>
          <w:szCs w:val="24"/>
        </w:rPr>
      </w:pPr>
    </w:p>
    <w:p w14:paraId="41A53E3F" w14:textId="77777777" w:rsidR="00ED397D" w:rsidRPr="00330A7E" w:rsidRDefault="00ED397D" w:rsidP="00330A7E">
      <w:pPr>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PHẦN III. Câu trắc nghiệm trả lời ngắn.</w:t>
      </w:r>
      <w:r w:rsidRPr="00330A7E">
        <w:rPr>
          <w:rFonts w:ascii="Times New Roman" w:hAnsi="Times New Roman" w:cs="Times New Roman"/>
          <w:color w:val="000000" w:themeColor="text1"/>
          <w:sz w:val="24"/>
          <w:szCs w:val="24"/>
        </w:rPr>
        <w:t xml:space="preserve"> Thí sinh trả lời từ câu 1 đến câu 6. </w:t>
      </w:r>
    </w:p>
    <w:p w14:paraId="7B51D3CB"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lastRenderedPageBreak/>
        <w:t>Câu 1:</w:t>
      </w:r>
      <w:r w:rsidRPr="00330A7E">
        <w:rPr>
          <w:rFonts w:ascii="Times New Roman" w:eastAsia="Calibri" w:hAnsi="Times New Roman" w:cs="Times New Roman"/>
          <w:b/>
          <w:color w:val="000000" w:themeColor="text1"/>
          <w:sz w:val="24"/>
          <w:szCs w:val="24"/>
          <w:lang w:val="nl-NL"/>
        </w:rPr>
        <w:tab/>
      </w:r>
      <w:r w:rsidRPr="00330A7E">
        <w:rPr>
          <w:rFonts w:ascii="Times New Roman" w:eastAsia="Arial" w:hAnsi="Times New Roman" w:cs="Times New Roman"/>
          <w:color w:val="000000" w:themeColor="text1"/>
          <w:sz w:val="24"/>
          <w:szCs w:val="24"/>
          <w:lang w:val="vi-VN"/>
        </w:rPr>
        <w:t>Một thùng sách có 5 quyển sách Toán, 7 quyển sách Vật Lí và 4 quyển sách Hóa. Chọn ngẫu nhiên 3 cuốn sách, tính xác suất để 3 cuốn sách được chọn không cùng một loại</w:t>
      </w:r>
      <w:r w:rsidRPr="00330A7E">
        <w:rPr>
          <w:rFonts w:ascii="Times New Roman" w:eastAsia="Arial" w:hAnsi="Times New Roman" w:cs="Times New Roman"/>
          <w:color w:val="000000" w:themeColor="text1"/>
          <w:sz w:val="24"/>
          <w:szCs w:val="24"/>
        </w:rPr>
        <w:t xml:space="preserve"> </w:t>
      </w:r>
      <w:r w:rsidRPr="00330A7E">
        <w:rPr>
          <w:rFonts w:ascii="Times New Roman" w:hAnsi="Times New Roman" w:cs="Times New Roman"/>
          <w:color w:val="000000" w:themeColor="text1"/>
          <w:sz w:val="24"/>
          <w:szCs w:val="24"/>
        </w:rPr>
        <w:t>(</w:t>
      </w:r>
      <w:r w:rsidRPr="00330A7E">
        <w:rPr>
          <w:rFonts w:ascii="Times New Roman" w:hAnsi="Times New Roman" w:cs="Times New Roman"/>
          <w:i/>
          <w:iCs/>
          <w:color w:val="000000" w:themeColor="text1"/>
          <w:sz w:val="24"/>
          <w:szCs w:val="24"/>
        </w:rPr>
        <w:t>kết quả làm tròn đến hàng phần trăm</w:t>
      </w:r>
      <w:r w:rsidRPr="00330A7E">
        <w:rPr>
          <w:rFonts w:ascii="Times New Roman" w:hAnsi="Times New Roman" w:cs="Times New Roman"/>
          <w:color w:val="000000" w:themeColor="text1"/>
          <w:sz w:val="24"/>
          <w:szCs w:val="24"/>
        </w:rPr>
        <w:t>).</w:t>
      </w:r>
    </w:p>
    <w:p w14:paraId="0D371BF1"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2:</w:t>
      </w:r>
      <w:r w:rsidRPr="00330A7E">
        <w:rPr>
          <w:rFonts w:ascii="Times New Roman" w:eastAsia="Calibri" w:hAnsi="Times New Roman" w:cs="Times New Roman"/>
          <w:b/>
          <w:color w:val="000000" w:themeColor="text1"/>
          <w:sz w:val="24"/>
          <w:szCs w:val="24"/>
          <w:lang w:val="nl-NL"/>
        </w:rPr>
        <w:tab/>
      </w:r>
      <w:r w:rsidRPr="00330A7E">
        <w:rPr>
          <w:rFonts w:ascii="Times New Roman" w:eastAsia="Arial" w:hAnsi="Times New Roman" w:cs="Times New Roman"/>
          <w:color w:val="000000" w:themeColor="text1"/>
          <w:sz w:val="24"/>
          <w:szCs w:val="24"/>
          <w:lang w:val="vi-VN"/>
        </w:rPr>
        <w:t xml:space="preserve">Một đoàn tàu gồm </w:t>
      </w:r>
      <w:r w:rsidR="00FA344A">
        <w:rPr>
          <w:rFonts w:ascii="Times New Roman" w:hAnsi="Times New Roman" w:cs="Times New Roman"/>
          <w:color w:val="000000" w:themeColor="text1"/>
          <w:position w:val="-6"/>
          <w:sz w:val="24"/>
          <w:szCs w:val="24"/>
        </w:rPr>
        <w:pict w14:anchorId="3F966EE2">
          <v:shape id="_x0000_i6689" type="#_x0000_t75" style="width:9pt;height:14.25pt">
            <v:imagedata r:id="rId10065" o:title=""/>
          </v:shape>
        </w:pict>
      </w:r>
      <w:r w:rsidRPr="00330A7E">
        <w:rPr>
          <w:rFonts w:ascii="Times New Roman" w:eastAsia="Arial" w:hAnsi="Times New Roman" w:cs="Times New Roman"/>
          <w:color w:val="000000" w:themeColor="text1"/>
          <w:sz w:val="24"/>
          <w:szCs w:val="24"/>
          <w:lang w:val="vi-VN"/>
        </w:rPr>
        <w:t xml:space="preserve"> toa đỗ ở sân ga. Có </w:t>
      </w:r>
      <w:r w:rsidR="00FA344A">
        <w:rPr>
          <w:rFonts w:ascii="Times New Roman" w:hAnsi="Times New Roman" w:cs="Times New Roman"/>
          <w:color w:val="000000" w:themeColor="text1"/>
          <w:position w:val="-6"/>
          <w:sz w:val="24"/>
          <w:szCs w:val="24"/>
        </w:rPr>
        <w:pict w14:anchorId="09289777">
          <v:shape id="_x0000_i6690" type="#_x0000_t75" style="width:9pt;height:14.25pt">
            <v:imagedata r:id="rId10066" o:title=""/>
          </v:shape>
        </w:pict>
      </w:r>
      <w:r w:rsidRPr="00330A7E">
        <w:rPr>
          <w:rFonts w:ascii="Times New Roman" w:eastAsia="Arial" w:hAnsi="Times New Roman" w:cs="Times New Roman"/>
          <w:color w:val="000000" w:themeColor="text1"/>
          <w:sz w:val="24"/>
          <w:szCs w:val="24"/>
          <w:lang w:val="vi-VN"/>
        </w:rPr>
        <w:t xml:space="preserve"> hành khách bước lên tàu, mỗi hành khách độc lập với nhau chọn ngẫu nhiên </w:t>
      </w:r>
      <w:r w:rsidR="00FA344A">
        <w:rPr>
          <w:rFonts w:ascii="Times New Roman" w:hAnsi="Times New Roman" w:cs="Times New Roman"/>
          <w:color w:val="000000" w:themeColor="text1"/>
          <w:position w:val="-4"/>
          <w:sz w:val="24"/>
          <w:szCs w:val="24"/>
        </w:rPr>
        <w:pict w14:anchorId="75476F04">
          <v:shape id="_x0000_i6691" type="#_x0000_t75" style="width:6.75pt;height:12.75pt">
            <v:imagedata r:id="rId10067" o:title=""/>
          </v:shape>
        </w:pict>
      </w:r>
      <w:r w:rsidRPr="00330A7E">
        <w:rPr>
          <w:rFonts w:ascii="Times New Roman" w:eastAsia="Arial" w:hAnsi="Times New Roman" w:cs="Times New Roman"/>
          <w:color w:val="000000" w:themeColor="text1"/>
          <w:sz w:val="24"/>
          <w:szCs w:val="24"/>
          <w:lang w:val="vi-VN"/>
        </w:rPr>
        <w:t xml:space="preserve"> toa. Tính xác suất để mỗi toa có ít nhất </w:t>
      </w:r>
      <w:r w:rsidR="00FA344A">
        <w:rPr>
          <w:rFonts w:ascii="Times New Roman" w:hAnsi="Times New Roman" w:cs="Times New Roman"/>
          <w:color w:val="000000" w:themeColor="text1"/>
          <w:position w:val="-4"/>
          <w:sz w:val="24"/>
          <w:szCs w:val="24"/>
        </w:rPr>
        <w:pict w14:anchorId="507AF4E6">
          <v:shape id="_x0000_i6692" type="#_x0000_t75" style="width:6.75pt;height:12.75pt">
            <v:imagedata r:id="rId10067" o:title=""/>
          </v:shape>
        </w:pict>
      </w:r>
      <w:r w:rsidRPr="00330A7E">
        <w:rPr>
          <w:rFonts w:ascii="Times New Roman" w:eastAsia="Arial" w:hAnsi="Times New Roman" w:cs="Times New Roman"/>
          <w:color w:val="000000" w:themeColor="text1"/>
          <w:sz w:val="24"/>
          <w:szCs w:val="24"/>
          <w:lang w:val="vi-VN"/>
        </w:rPr>
        <w:t xml:space="preserve"> hành khách bước lên tàu</w:t>
      </w:r>
      <w:r w:rsidRPr="00330A7E">
        <w:rPr>
          <w:rFonts w:ascii="Times New Roman" w:eastAsia="Arial" w:hAnsi="Times New Roman" w:cs="Times New Roman"/>
          <w:color w:val="000000" w:themeColor="text1"/>
          <w:sz w:val="24"/>
          <w:szCs w:val="24"/>
        </w:rPr>
        <w:t xml:space="preserve"> </w:t>
      </w:r>
      <w:r w:rsidRPr="00330A7E">
        <w:rPr>
          <w:rFonts w:ascii="Times New Roman" w:hAnsi="Times New Roman" w:cs="Times New Roman"/>
          <w:color w:val="000000" w:themeColor="text1"/>
          <w:sz w:val="24"/>
          <w:szCs w:val="24"/>
        </w:rPr>
        <w:t>(</w:t>
      </w:r>
      <w:r w:rsidRPr="00330A7E">
        <w:rPr>
          <w:rFonts w:ascii="Times New Roman" w:hAnsi="Times New Roman" w:cs="Times New Roman"/>
          <w:i/>
          <w:iCs/>
          <w:color w:val="000000" w:themeColor="text1"/>
          <w:sz w:val="24"/>
          <w:szCs w:val="24"/>
        </w:rPr>
        <w:t>kết quả làm tròn đến hàng phần trăm</w:t>
      </w:r>
      <w:r w:rsidRPr="00330A7E">
        <w:rPr>
          <w:rFonts w:ascii="Times New Roman" w:hAnsi="Times New Roman" w:cs="Times New Roman"/>
          <w:color w:val="000000" w:themeColor="text1"/>
          <w:sz w:val="24"/>
          <w:szCs w:val="24"/>
        </w:rPr>
        <w:t>).</w:t>
      </w:r>
    </w:p>
    <w:p w14:paraId="1637B682"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3:</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rPr>
        <w:t xml:space="preserve">Một vật chuyển động theo quy luật </w:t>
      </w:r>
      <w:r w:rsidR="00FA344A">
        <w:rPr>
          <w:rFonts w:ascii="Times New Roman" w:hAnsi="Times New Roman" w:cs="Times New Roman"/>
          <w:color w:val="000000" w:themeColor="text1"/>
          <w:position w:val="-24"/>
          <w:sz w:val="24"/>
          <w:szCs w:val="24"/>
        </w:rPr>
        <w:pict w14:anchorId="1811EC8E">
          <v:shape id="_x0000_i6693" type="#_x0000_t75" style="width:140.25pt;height:30.75pt">
            <v:imagedata r:id="rId10068" o:title=""/>
          </v:shape>
        </w:pict>
      </w:r>
      <w:r w:rsidRPr="00330A7E">
        <w:rPr>
          <w:rFonts w:ascii="Times New Roman" w:hAnsi="Times New Roman" w:cs="Times New Roman"/>
          <w:color w:val="000000" w:themeColor="text1"/>
          <w:sz w:val="24"/>
          <w:szCs w:val="24"/>
        </w:rPr>
        <w:t xml:space="preserve"> (với </w:t>
      </w:r>
      <w:r w:rsidR="00FA344A">
        <w:rPr>
          <w:rFonts w:ascii="Times New Roman" w:hAnsi="Times New Roman" w:cs="Times New Roman"/>
          <w:color w:val="000000" w:themeColor="text1"/>
          <w:position w:val="-6"/>
          <w:sz w:val="24"/>
          <w:szCs w:val="24"/>
        </w:rPr>
        <w:pict w14:anchorId="02ACC4A1">
          <v:shape id="_x0000_i6694" type="#_x0000_t75" style="width:6.75pt;height:12pt">
            <v:imagedata r:id="rId10069" o:title=""/>
          </v:shape>
        </w:pict>
      </w:r>
      <w:r w:rsidRPr="00330A7E">
        <w:rPr>
          <w:rFonts w:ascii="Times New Roman" w:hAnsi="Times New Roman" w:cs="Times New Roman"/>
          <w:color w:val="000000" w:themeColor="text1"/>
          <w:sz w:val="24"/>
          <w:szCs w:val="24"/>
        </w:rPr>
        <w:t xml:space="preserve">(giây) là khoảng thời gian tính từ lúc vật bắt đầu chuyển động và </w:t>
      </w:r>
      <w:r w:rsidR="00FA344A">
        <w:rPr>
          <w:rFonts w:ascii="Times New Roman" w:hAnsi="Times New Roman" w:cs="Times New Roman"/>
          <w:color w:val="000000" w:themeColor="text1"/>
          <w:position w:val="-6"/>
          <w:sz w:val="24"/>
          <w:szCs w:val="24"/>
        </w:rPr>
        <w:pict w14:anchorId="38FFFB14">
          <v:shape id="_x0000_i6695" type="#_x0000_t75" style="width:9pt;height:11.25pt">
            <v:imagedata r:id="rId10070" o:title=""/>
          </v:shape>
        </w:pict>
      </w:r>
      <w:r w:rsidRPr="00330A7E">
        <w:rPr>
          <w:rFonts w:ascii="Times New Roman" w:hAnsi="Times New Roman" w:cs="Times New Roman"/>
          <w:color w:val="000000" w:themeColor="text1"/>
          <w:sz w:val="24"/>
          <w:szCs w:val="24"/>
        </w:rPr>
        <w:t xml:space="preserve">(mét) là quãng đường vật đi được trong thời gian đó). Tính quảng đường mà vật đi được khi vận tốc đạt </w:t>
      </w:r>
      <w:r w:rsidR="00FA344A">
        <w:rPr>
          <w:rFonts w:ascii="Times New Roman" w:hAnsi="Times New Roman" w:cs="Times New Roman"/>
          <w:color w:val="000000" w:themeColor="text1"/>
          <w:position w:val="-10"/>
          <w:sz w:val="24"/>
          <w:szCs w:val="24"/>
        </w:rPr>
        <w:pict w14:anchorId="4F4FF6A6">
          <v:shape id="_x0000_i6696" type="#_x0000_t75" style="width:39pt;height:15.75pt">
            <v:imagedata r:id="rId10071" o:title=""/>
          </v:shape>
        </w:pic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i/>
          <w:iCs/>
          <w:color w:val="000000" w:themeColor="text1"/>
          <w:sz w:val="24"/>
          <w:szCs w:val="24"/>
        </w:rPr>
        <w:t>(Kết quả làm tròn đến chữ số thập phân thứ nhất).</w:t>
      </w:r>
    </w:p>
    <w:p w14:paraId="7261576A"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4:</w:t>
      </w:r>
      <w:r w:rsidRPr="00330A7E">
        <w:rPr>
          <w:rFonts w:ascii="Times New Roman" w:eastAsia="Calibri" w:hAnsi="Times New Roman" w:cs="Times New Roman"/>
          <w:b/>
          <w:color w:val="000000" w:themeColor="text1"/>
          <w:sz w:val="24"/>
          <w:szCs w:val="24"/>
          <w:lang w:val="nl-NL"/>
        </w:rPr>
        <w:tab/>
      </w:r>
      <w:r w:rsidRPr="00330A7E">
        <w:rPr>
          <w:rFonts w:ascii="Times New Roman" w:eastAsia="Calibri" w:hAnsi="Times New Roman" w:cs="Times New Roman"/>
          <w:color w:val="000000" w:themeColor="text1"/>
          <w:kern w:val="2"/>
          <w:sz w:val="24"/>
          <w:szCs w:val="24"/>
          <w:lang w:val="vi-VN"/>
        </w:rPr>
        <w:t xml:space="preserve">Một tấm ván hình chữ nhật </w:t>
      </w:r>
      <w:r w:rsidR="00FA344A">
        <w:rPr>
          <w:rFonts w:ascii="Times New Roman" w:hAnsi="Times New Roman" w:cs="Times New Roman"/>
          <w:color w:val="000000" w:themeColor="text1"/>
          <w:position w:val="-6"/>
          <w:sz w:val="24"/>
          <w:szCs w:val="24"/>
        </w:rPr>
        <w:pict w14:anchorId="49B61A9E">
          <v:shape id="_x0000_i6697" type="#_x0000_t75" style="width:36pt;height:14.25pt">
            <v:imagedata r:id="rId10072" o:title=""/>
          </v:shape>
        </w:pict>
      </w:r>
      <w:r w:rsidRPr="00330A7E">
        <w:rPr>
          <w:rFonts w:ascii="Times New Roman" w:eastAsia="Calibri" w:hAnsi="Times New Roman" w:cs="Times New Roman"/>
          <w:color w:val="000000" w:themeColor="text1"/>
          <w:kern w:val="2"/>
          <w:sz w:val="24"/>
          <w:szCs w:val="24"/>
          <w:lang w:val="vi-VN"/>
        </w:rPr>
        <w:t xml:space="preserve"> được dùng làm mặt phẳng nghiêng để kéo </w:t>
      </w:r>
      <w:r w:rsidRPr="00330A7E">
        <w:rPr>
          <w:rFonts w:ascii="Times New Roman" w:eastAsia="Calibri" w:hAnsi="Times New Roman" w:cs="Times New Roman"/>
          <w:color w:val="000000" w:themeColor="text1"/>
          <w:kern w:val="2"/>
          <w:sz w:val="24"/>
          <w:szCs w:val="24"/>
        </w:rPr>
        <w:t>m</w:t>
      </w:r>
      <w:r w:rsidRPr="00330A7E">
        <w:rPr>
          <w:rFonts w:ascii="Times New Roman" w:eastAsia="Calibri" w:hAnsi="Times New Roman" w:cs="Times New Roman"/>
          <w:color w:val="000000" w:themeColor="text1"/>
          <w:kern w:val="2"/>
          <w:sz w:val="24"/>
          <w:szCs w:val="24"/>
          <w:lang w:val="vi-VN"/>
        </w:rPr>
        <w:t xml:space="preserve">ột vật lên khỏi hố sâu </w:t>
      </w:r>
      <w:r w:rsidR="00FA344A">
        <w:rPr>
          <w:rFonts w:ascii="Times New Roman" w:hAnsi="Times New Roman" w:cs="Times New Roman"/>
          <w:color w:val="000000" w:themeColor="text1"/>
          <w:position w:val="-6"/>
          <w:sz w:val="24"/>
          <w:szCs w:val="24"/>
        </w:rPr>
        <w:pict w14:anchorId="6A27F0D8">
          <v:shape id="_x0000_i6698" type="#_x0000_t75" style="width:21pt;height:14.25pt">
            <v:imagedata r:id="rId10073" o:title=""/>
          </v:shape>
        </w:pict>
      </w:r>
      <w:r w:rsidRPr="00330A7E">
        <w:rPr>
          <w:rFonts w:ascii="Times New Roman" w:eastAsia="Calibri" w:hAnsi="Times New Roman" w:cs="Times New Roman"/>
          <w:color w:val="000000" w:themeColor="text1"/>
          <w:kern w:val="2"/>
          <w:sz w:val="24"/>
          <w:szCs w:val="24"/>
          <w:lang w:val="vi-VN"/>
        </w:rPr>
        <w:t xml:space="preserve">. Cho biết </w:t>
      </w:r>
      <w:r w:rsidR="00FA344A">
        <w:rPr>
          <w:rFonts w:ascii="Times New Roman" w:hAnsi="Times New Roman" w:cs="Times New Roman"/>
          <w:color w:val="000000" w:themeColor="text1"/>
          <w:position w:val="-6"/>
          <w:sz w:val="24"/>
          <w:szCs w:val="24"/>
        </w:rPr>
        <w:pict w14:anchorId="194F7952">
          <v:shape id="_x0000_i6699" type="#_x0000_t75" style="width:45.75pt;height:14.25pt">
            <v:imagedata r:id="rId10074" o:title=""/>
          </v:shape>
        </w:pict>
      </w:r>
      <w:r w:rsidRPr="00330A7E">
        <w:rPr>
          <w:rFonts w:ascii="Times New Roman" w:hAnsi="Times New Roman" w:cs="Times New Roman"/>
          <w:color w:val="000000" w:themeColor="text1"/>
          <w:sz w:val="24"/>
          <w:szCs w:val="24"/>
        </w:rPr>
        <w:t xml:space="preserve">, </w:t>
      </w:r>
      <w:r w:rsidR="00FA344A">
        <w:rPr>
          <w:rFonts w:ascii="Times New Roman" w:hAnsi="Times New Roman" w:cs="Times New Roman"/>
          <w:color w:val="000000" w:themeColor="text1"/>
          <w:position w:val="-10"/>
          <w:sz w:val="24"/>
          <w:szCs w:val="24"/>
        </w:rPr>
        <w:pict w14:anchorId="18EDF304">
          <v:shape id="_x0000_i6700" type="#_x0000_t75" style="width:59.25pt;height:15.75pt">
            <v:imagedata r:id="rId10075" o:title=""/>
          </v:shape>
        </w:pict>
      </w:r>
      <w:r w:rsidRPr="00330A7E">
        <w:rPr>
          <w:rFonts w:ascii="Times New Roman" w:eastAsia="Calibri" w:hAnsi="Times New Roman" w:cs="Times New Roman"/>
          <w:color w:val="000000" w:themeColor="text1"/>
          <w:kern w:val="2"/>
          <w:sz w:val="24"/>
          <w:szCs w:val="24"/>
          <w:lang w:val="vi-VN"/>
        </w:rPr>
        <w:t xml:space="preserve">. Tính góc giữa đường thẳng </w:t>
      </w:r>
      <w:r w:rsidR="00FA344A">
        <w:rPr>
          <w:rFonts w:ascii="Times New Roman" w:hAnsi="Times New Roman" w:cs="Times New Roman"/>
          <w:color w:val="000000" w:themeColor="text1"/>
          <w:position w:val="-4"/>
          <w:sz w:val="24"/>
          <w:szCs w:val="24"/>
        </w:rPr>
        <w:pict w14:anchorId="7B90AB14">
          <v:shape id="_x0000_i6701" type="#_x0000_t75" style="width:20.25pt;height:12.75pt">
            <v:imagedata r:id="rId10076" o:title=""/>
          </v:shape>
        </w:pict>
      </w:r>
      <w:r w:rsidRPr="00330A7E">
        <w:rPr>
          <w:rFonts w:ascii="Times New Roman" w:eastAsia="Calibri" w:hAnsi="Times New Roman" w:cs="Times New Roman"/>
          <w:color w:val="000000" w:themeColor="text1"/>
          <w:kern w:val="2"/>
          <w:sz w:val="24"/>
          <w:szCs w:val="24"/>
          <w:lang w:val="vi-VN"/>
        </w:rPr>
        <w:t xml:space="preserve"> và đáy hố.</w:t>
      </w:r>
      <w:r w:rsidRPr="00330A7E">
        <w:rPr>
          <w:rFonts w:ascii="Times New Roman" w:eastAsia="Calibri" w:hAnsi="Times New Roman" w:cs="Times New Roman"/>
          <w:color w:val="000000" w:themeColor="text1"/>
          <w:kern w:val="2"/>
          <w:sz w:val="24"/>
          <w:szCs w:val="24"/>
        </w:rPr>
        <w:t xml:space="preserve"> </w:t>
      </w:r>
      <w:r w:rsidRPr="00330A7E">
        <w:rPr>
          <w:rFonts w:ascii="Times New Roman" w:hAnsi="Times New Roman" w:cs="Times New Roman"/>
          <w:i/>
          <w:iCs/>
          <w:color w:val="000000" w:themeColor="text1"/>
          <w:sz w:val="24"/>
          <w:szCs w:val="24"/>
        </w:rPr>
        <w:t>(Kết quả làm tròn đến độ).</w:t>
      </w:r>
    </w:p>
    <w:p w14:paraId="1B637492"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5:</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rPr>
        <w:t xml:space="preserve">Cho hình hộp chữ nhật </w:t>
      </w:r>
      <w:r w:rsidR="00FA344A">
        <w:rPr>
          <w:rFonts w:ascii="Times New Roman" w:hAnsi="Times New Roman" w:cs="Times New Roman"/>
          <w:color w:val="000000" w:themeColor="text1"/>
          <w:position w:val="-6"/>
          <w:sz w:val="24"/>
          <w:szCs w:val="24"/>
        </w:rPr>
        <w:pict w14:anchorId="78001B2B">
          <v:shape id="_x0000_i6702" type="#_x0000_t75" style="width:87pt;height:14.25pt">
            <v:imagedata r:id="rId10077" o:title=""/>
          </v:shape>
        </w:pict>
      </w:r>
      <w:r w:rsidRPr="00330A7E">
        <w:rPr>
          <w:rFonts w:ascii="Times New Roman" w:hAnsi="Times New Roman" w:cs="Times New Roman"/>
          <w:color w:val="000000" w:themeColor="text1"/>
          <w:sz w:val="24"/>
          <w:szCs w:val="24"/>
        </w:rPr>
        <w:t xml:space="preserve"> có </w:t>
      </w:r>
      <w:r w:rsidR="00FA344A">
        <w:rPr>
          <w:rFonts w:ascii="Times New Roman" w:hAnsi="Times New Roman" w:cs="Times New Roman"/>
          <w:color w:val="000000" w:themeColor="text1"/>
          <w:position w:val="-6"/>
          <w:sz w:val="24"/>
          <w:szCs w:val="24"/>
        </w:rPr>
        <w:pict w14:anchorId="371F3908">
          <v:shape id="_x0000_i6703" type="#_x0000_t75" style="width:66pt;height:14.25pt">
            <v:imagedata r:id="rId10078" o:title=""/>
          </v:shape>
        </w:pict>
      </w:r>
      <w:r w:rsidRPr="00330A7E">
        <w:rPr>
          <w:rFonts w:ascii="Times New Roman" w:hAnsi="Times New Roman" w:cs="Times New Roman"/>
          <w:color w:val="000000" w:themeColor="text1"/>
          <w:sz w:val="24"/>
          <w:szCs w:val="24"/>
        </w:rPr>
        <w:t xml:space="preserve"> và </w:t>
      </w:r>
      <w:r w:rsidR="00FA344A">
        <w:rPr>
          <w:rFonts w:ascii="Times New Roman" w:hAnsi="Times New Roman" w:cs="Times New Roman"/>
          <w:color w:val="000000" w:themeColor="text1"/>
          <w:position w:val="-6"/>
          <w:sz w:val="24"/>
          <w:szCs w:val="24"/>
        </w:rPr>
        <w:pict w14:anchorId="43DBBDD9">
          <v:shape id="_x0000_i6704" type="#_x0000_t75" style="width:41.25pt;height:14.25pt">
            <v:imagedata r:id="rId10079" o:title=""/>
          </v:shape>
        </w:pict>
      </w:r>
      <w:r w:rsidRPr="00330A7E">
        <w:rPr>
          <w:rFonts w:ascii="Times New Roman" w:hAnsi="Times New Roman" w:cs="Times New Roman"/>
          <w:color w:val="000000" w:themeColor="text1"/>
          <w:sz w:val="24"/>
          <w:szCs w:val="24"/>
        </w:rPr>
        <w:t xml:space="preserve">. Gọi </w:t>
      </w:r>
      <w:r w:rsidR="00FA344A">
        <w:rPr>
          <w:rFonts w:ascii="Times New Roman" w:hAnsi="Times New Roman" w:cs="Times New Roman"/>
          <w:color w:val="000000" w:themeColor="text1"/>
          <w:position w:val="-4"/>
          <w:sz w:val="24"/>
          <w:szCs w:val="24"/>
        </w:rPr>
        <w:pict w14:anchorId="600F14C8">
          <v:shape id="_x0000_i6705" type="#_x0000_t75" style="width:15.75pt;height:12.75pt">
            <v:imagedata r:id="rId10080" o:title=""/>
          </v:shape>
        </w:pict>
      </w:r>
      <w:r w:rsidRPr="00330A7E">
        <w:rPr>
          <w:rFonts w:ascii="Times New Roman" w:hAnsi="Times New Roman" w:cs="Times New Roman"/>
          <w:color w:val="000000" w:themeColor="text1"/>
          <w:sz w:val="24"/>
          <w:szCs w:val="24"/>
        </w:rPr>
        <w:t xml:space="preserve"> và </w:t>
      </w:r>
      <w:r w:rsidR="00FA344A">
        <w:rPr>
          <w:rFonts w:ascii="Times New Roman" w:hAnsi="Times New Roman" w:cs="Times New Roman"/>
          <w:color w:val="000000" w:themeColor="text1"/>
          <w:position w:val="-6"/>
          <w:sz w:val="24"/>
          <w:szCs w:val="24"/>
        </w:rPr>
        <w:pict w14:anchorId="3D9D2C86">
          <v:shape id="_x0000_i6706" type="#_x0000_t75" style="width:14.25pt;height:14.25pt">
            <v:imagedata r:id="rId10081" o:title=""/>
          </v:shape>
        </w:pict>
      </w:r>
      <w:r w:rsidRPr="00330A7E">
        <w:rPr>
          <w:rFonts w:ascii="Times New Roman" w:hAnsi="Times New Roman" w:cs="Times New Roman"/>
          <w:color w:val="000000" w:themeColor="text1"/>
          <w:sz w:val="24"/>
          <w:szCs w:val="24"/>
        </w:rPr>
        <w:t xml:space="preserve"> lần lượt là trung điểm của cạnh </w:t>
      </w:r>
      <w:r w:rsidR="00FA344A">
        <w:rPr>
          <w:rFonts w:ascii="Times New Roman" w:hAnsi="Times New Roman" w:cs="Times New Roman"/>
          <w:color w:val="000000" w:themeColor="text1"/>
          <w:position w:val="-6"/>
          <w:sz w:val="24"/>
          <w:szCs w:val="24"/>
        </w:rPr>
        <w:pict w14:anchorId="51C1F1C9">
          <v:shape id="_x0000_i6707" type="#_x0000_t75" style="width:20.25pt;height:14.25pt">
            <v:imagedata r:id="rId9978" o:title=""/>
          </v:shape>
        </w:pict>
      </w:r>
      <w:r w:rsidRPr="00330A7E">
        <w:rPr>
          <w:rFonts w:ascii="Times New Roman" w:hAnsi="Times New Roman" w:cs="Times New Roman"/>
          <w:color w:val="000000" w:themeColor="text1"/>
          <w:sz w:val="24"/>
          <w:szCs w:val="24"/>
        </w:rPr>
        <w:t xml:space="preserve"> và </w:t>
      </w:r>
      <w:r w:rsidR="00FA344A">
        <w:rPr>
          <w:rFonts w:ascii="Times New Roman" w:hAnsi="Times New Roman" w:cs="Times New Roman"/>
          <w:color w:val="000000" w:themeColor="text1"/>
          <w:position w:val="-4"/>
          <w:sz w:val="24"/>
          <w:szCs w:val="24"/>
        </w:rPr>
        <w:pict w14:anchorId="18659572">
          <v:shape id="_x0000_i6708" type="#_x0000_t75" style="width:21.75pt;height:12.75pt">
            <v:imagedata r:id="rId10082" o:title=""/>
          </v:shape>
        </w:pict>
      </w:r>
      <w:r w:rsidRPr="00330A7E">
        <w:rPr>
          <w:rFonts w:ascii="Times New Roman" w:hAnsi="Times New Roman" w:cs="Times New Roman"/>
          <w:color w:val="000000" w:themeColor="text1"/>
          <w:sz w:val="24"/>
          <w:szCs w:val="24"/>
        </w:rPr>
        <w:t xml:space="preserve">. Khoảng cách giữa hai đường thẳng </w:t>
      </w:r>
      <w:r w:rsidR="00FA344A">
        <w:rPr>
          <w:rFonts w:ascii="Times New Roman" w:hAnsi="Times New Roman" w:cs="Times New Roman"/>
          <w:color w:val="000000" w:themeColor="text1"/>
          <w:position w:val="-4"/>
          <w:sz w:val="24"/>
          <w:szCs w:val="24"/>
        </w:rPr>
        <w:pict w14:anchorId="0C22FFB3">
          <v:shape id="_x0000_i6709" type="#_x0000_t75" style="width:26.25pt;height:12.75pt">
            <v:imagedata r:id="rId10083" o:title=""/>
          </v:shape>
        </w:pict>
      </w:r>
      <w:r w:rsidRPr="00330A7E">
        <w:rPr>
          <w:rFonts w:ascii="Times New Roman" w:hAnsi="Times New Roman" w:cs="Times New Roman"/>
          <w:color w:val="000000" w:themeColor="text1"/>
          <w:sz w:val="24"/>
          <w:szCs w:val="24"/>
        </w:rPr>
        <w:t xml:space="preserve"> và </w:t>
      </w:r>
      <w:r w:rsidR="00FA344A">
        <w:rPr>
          <w:rFonts w:ascii="Times New Roman" w:hAnsi="Times New Roman" w:cs="Times New Roman"/>
          <w:color w:val="000000" w:themeColor="text1"/>
          <w:position w:val="-6"/>
          <w:sz w:val="24"/>
          <w:szCs w:val="24"/>
        </w:rPr>
        <w:pict w14:anchorId="35B81BDE">
          <v:shape id="_x0000_i6710" type="#_x0000_t75" style="width:23.25pt;height:14.25pt">
            <v:imagedata r:id="rId10084" o:title=""/>
          </v:shape>
        </w:pict>
      </w:r>
      <w:r w:rsidRPr="00330A7E">
        <w:rPr>
          <w:rFonts w:ascii="Times New Roman" w:hAnsi="Times New Roman" w:cs="Times New Roman"/>
          <w:color w:val="000000" w:themeColor="text1"/>
          <w:sz w:val="24"/>
          <w:szCs w:val="24"/>
        </w:rPr>
        <w:t xml:space="preserve"> bằng bao nhiêu? (</w:t>
      </w:r>
      <w:r w:rsidRPr="00330A7E">
        <w:rPr>
          <w:rFonts w:ascii="Times New Roman" w:hAnsi="Times New Roman" w:cs="Times New Roman"/>
          <w:i/>
          <w:iCs/>
          <w:color w:val="000000" w:themeColor="text1"/>
          <w:sz w:val="24"/>
          <w:szCs w:val="24"/>
        </w:rPr>
        <w:t>Kết quả làm tròn đến hàng phần trăm</w:t>
      </w:r>
      <w:r w:rsidRPr="00330A7E">
        <w:rPr>
          <w:rFonts w:ascii="Times New Roman" w:hAnsi="Times New Roman" w:cs="Times New Roman"/>
          <w:color w:val="000000" w:themeColor="text1"/>
          <w:sz w:val="24"/>
          <w:szCs w:val="24"/>
        </w:rPr>
        <w:t>)</w:t>
      </w:r>
    </w:p>
    <w:p w14:paraId="517BD0A4"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6:</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rPr>
        <w:t xml:space="preserve">Cho hai số thực </w:t>
      </w:r>
      <w:r w:rsidR="00FA344A">
        <w:rPr>
          <w:rFonts w:ascii="Times New Roman" w:hAnsi="Times New Roman" w:cs="Times New Roman"/>
          <w:color w:val="000000" w:themeColor="text1"/>
          <w:position w:val="-10"/>
          <w:sz w:val="24"/>
          <w:szCs w:val="24"/>
        </w:rPr>
        <w:pict w14:anchorId="7311E312">
          <v:shape id="_x0000_i6711" type="#_x0000_t75" style="width:71.25pt;height:15.75pt">
            <v:imagedata r:id="rId10085" o:title=""/>
          </v:shape>
        </w:pict>
      </w:r>
      <w:r w:rsidRPr="00330A7E">
        <w:rPr>
          <w:rFonts w:ascii="Times New Roman" w:hAnsi="Times New Roman" w:cs="Times New Roman"/>
          <w:color w:val="000000" w:themeColor="text1"/>
          <w:sz w:val="24"/>
          <w:szCs w:val="24"/>
        </w:rPr>
        <w:t xml:space="preserve"> thỏa mãn </w:t>
      </w:r>
      <w:r w:rsidR="00FA344A">
        <w:rPr>
          <w:rFonts w:ascii="Times New Roman" w:hAnsi="Times New Roman" w:cs="Times New Roman"/>
          <w:color w:val="000000" w:themeColor="text1"/>
          <w:position w:val="-14"/>
          <w:sz w:val="24"/>
          <w:szCs w:val="24"/>
        </w:rPr>
        <w:pict w14:anchorId="10411810">
          <v:shape id="_x0000_i6712" type="#_x0000_t75" style="width:131.25pt;height:20.25pt">
            <v:imagedata r:id="rId10086" o:title=""/>
          </v:shape>
        </w:pict>
      </w:r>
      <w:r w:rsidRPr="00330A7E">
        <w:rPr>
          <w:rFonts w:ascii="Times New Roman" w:hAnsi="Times New Roman" w:cs="Times New Roman"/>
          <w:color w:val="000000" w:themeColor="text1"/>
          <w:sz w:val="24"/>
          <w:szCs w:val="24"/>
        </w:rPr>
        <w:t xml:space="preserve">. Tìm giá trị nhỏ nhất của biểu thức </w:t>
      </w:r>
      <w:r w:rsidR="00FA344A">
        <w:rPr>
          <w:rFonts w:ascii="Times New Roman" w:hAnsi="Times New Roman" w:cs="Times New Roman"/>
          <w:color w:val="000000" w:themeColor="text1"/>
          <w:position w:val="-10"/>
          <w:sz w:val="24"/>
          <w:szCs w:val="24"/>
        </w:rPr>
        <w:pict w14:anchorId="2C44CE4B">
          <v:shape id="_x0000_i6713" type="#_x0000_t75" style="width:126pt;height:18pt">
            <v:imagedata r:id="rId10087" o:title=""/>
          </v:shape>
        </w:pict>
      </w:r>
      <w:r w:rsidRPr="00330A7E">
        <w:rPr>
          <w:rFonts w:ascii="Times New Roman" w:hAnsi="Times New Roman" w:cs="Times New Roman"/>
          <w:color w:val="000000" w:themeColor="text1"/>
          <w:sz w:val="24"/>
          <w:szCs w:val="24"/>
        </w:rPr>
        <w:t>?</w:t>
      </w:r>
    </w:p>
    <w:p w14:paraId="160007FC" w14:textId="77777777" w:rsidR="00ED397D" w:rsidRPr="00330A7E" w:rsidRDefault="00ED397D" w:rsidP="00330A7E">
      <w:pPr>
        <w:ind w:left="720"/>
        <w:jc w:val="center"/>
        <w:rPr>
          <w:rFonts w:ascii="Times New Roman" w:hAnsi="Times New Roman" w:cs="Times New Roman"/>
          <w:i/>
          <w:color w:val="000000" w:themeColor="text1"/>
          <w:sz w:val="24"/>
          <w:szCs w:val="24"/>
        </w:rPr>
      </w:pPr>
      <w:r w:rsidRPr="00330A7E">
        <w:rPr>
          <w:rFonts w:ascii="Times New Roman" w:hAnsi="Times New Roman" w:cs="Times New Roman"/>
          <w:i/>
          <w:color w:val="000000" w:themeColor="text1"/>
          <w:sz w:val="24"/>
          <w:szCs w:val="24"/>
        </w:rPr>
        <w:t>-------------- Hết --------------</w:t>
      </w:r>
    </w:p>
    <w:p w14:paraId="1A3F1150" w14:textId="77777777" w:rsidR="00ED397D" w:rsidRPr="00330A7E" w:rsidRDefault="00ED397D" w:rsidP="00330A7E">
      <w:pPr>
        <w:tabs>
          <w:tab w:val="left" w:pos="283"/>
          <w:tab w:val="left" w:pos="2835"/>
          <w:tab w:val="left" w:pos="5386"/>
          <w:tab w:val="left" w:pos="7937"/>
        </w:tabs>
        <w:ind w:firstLine="283"/>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ĐÁP ÁN VÀ LỜI GIẢI</w:t>
      </w:r>
    </w:p>
    <w:p w14:paraId="0087D779" w14:textId="77777777" w:rsidR="00ED397D" w:rsidRPr="00330A7E" w:rsidRDefault="00ED397D" w:rsidP="00330A7E">
      <w:pPr>
        <w:tabs>
          <w:tab w:val="left" w:pos="283"/>
          <w:tab w:val="left" w:pos="2835"/>
          <w:tab w:val="left" w:pos="5386"/>
          <w:tab w:val="left" w:pos="7937"/>
        </w:tabs>
        <w:ind w:firstLine="283"/>
        <w:jc w:val="both"/>
        <w:rPr>
          <w:rFonts w:ascii="Times New Roman" w:hAnsi="Times New Roman" w:cs="Times New Roman"/>
          <w:color w:val="000000" w:themeColor="text1"/>
          <w:sz w:val="24"/>
          <w:szCs w:val="24"/>
        </w:rPr>
      </w:pPr>
    </w:p>
    <w:p w14:paraId="7661F347" w14:textId="77777777" w:rsidR="00ED397D" w:rsidRPr="00330A7E" w:rsidRDefault="00ED397D" w:rsidP="00330A7E">
      <w:pPr>
        <w:tabs>
          <w:tab w:val="left" w:pos="283"/>
          <w:tab w:val="left" w:pos="2835"/>
          <w:tab w:val="left" w:pos="5386"/>
          <w:tab w:val="left" w:pos="7937"/>
        </w:tabs>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PHẦN I. Câu trắc  nghiệm nhiều phương án lựa chọn.</w:t>
      </w:r>
      <w:r w:rsidRPr="00330A7E">
        <w:rPr>
          <w:rFonts w:ascii="Times New Roman" w:hAnsi="Times New Roman" w:cs="Times New Roman"/>
          <w:color w:val="000000" w:themeColor="text1"/>
          <w:sz w:val="24"/>
          <w:szCs w:val="24"/>
        </w:rPr>
        <w:t xml:space="preserve"> </w:t>
      </w:r>
    </w:p>
    <w:p w14:paraId="26BEDF16" w14:textId="77777777" w:rsidR="00ED397D" w:rsidRPr="00330A7E" w:rsidRDefault="00ED397D" w:rsidP="00330A7E">
      <w:pPr>
        <w:tabs>
          <w:tab w:val="left" w:pos="283"/>
          <w:tab w:val="left" w:pos="2835"/>
          <w:tab w:val="left" w:pos="5386"/>
          <w:tab w:val="left" w:pos="7937"/>
        </w:tabs>
        <w:ind w:firstLine="283"/>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(Mỗi câu trả lời đúng thí sinh được </w:t>
      </w:r>
      <w:r w:rsidRPr="00330A7E">
        <w:rPr>
          <w:rFonts w:ascii="Times New Roman" w:hAnsi="Times New Roman" w:cs="Times New Roman"/>
          <w:b/>
          <w:color w:val="000000" w:themeColor="text1"/>
          <w:sz w:val="24"/>
          <w:szCs w:val="24"/>
        </w:rPr>
        <w:t>0,25 điểm</w:t>
      </w:r>
      <w:r w:rsidRPr="00330A7E">
        <w:rPr>
          <w:rFonts w:ascii="Times New Roman" w:hAnsi="Times New Roman" w:cs="Times New Roman"/>
          <w:color w:val="000000" w:themeColor="text1"/>
          <w:sz w:val="24"/>
          <w:szCs w:val="24"/>
        </w:rPr>
        <w:t>)</w:t>
      </w:r>
    </w:p>
    <w:p w14:paraId="03810A6A" w14:textId="77777777" w:rsidR="00ED397D" w:rsidRPr="00330A7E" w:rsidRDefault="00ED397D" w:rsidP="00330A7E">
      <w:pPr>
        <w:tabs>
          <w:tab w:val="left" w:pos="283"/>
          <w:tab w:val="left" w:pos="2835"/>
          <w:tab w:val="left" w:pos="5386"/>
          <w:tab w:val="left" w:pos="7937"/>
        </w:tabs>
        <w:ind w:firstLine="283"/>
        <w:jc w:val="both"/>
        <w:rPr>
          <w:rFonts w:ascii="Times New Roman" w:hAnsi="Times New Roman" w:cs="Times New Roman"/>
          <w:color w:val="000000" w:themeColor="text1"/>
          <w:sz w:val="24"/>
          <w:szCs w:val="24"/>
        </w:rPr>
      </w:pPr>
    </w:p>
    <w:p w14:paraId="08793990" w14:textId="77777777" w:rsidR="00ED397D" w:rsidRPr="00330A7E" w:rsidRDefault="00ED397D" w:rsidP="00330A7E">
      <w:pPr>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BẢNG ĐÁP ÁN</w:t>
      </w:r>
    </w:p>
    <w:tbl>
      <w:tblPr>
        <w:tblStyle w:val="TableGrid"/>
        <w:tblW w:w="10076" w:type="dxa"/>
        <w:jc w:val="center"/>
        <w:tblLayout w:type="fixed"/>
        <w:tblLook w:val="04A0" w:firstRow="1" w:lastRow="0" w:firstColumn="1" w:lastColumn="0" w:noHBand="0" w:noVBand="1"/>
      </w:tblPr>
      <w:tblGrid>
        <w:gridCol w:w="1219"/>
        <w:gridCol w:w="734"/>
        <w:gridCol w:w="770"/>
        <w:gridCol w:w="748"/>
        <w:gridCol w:w="766"/>
        <w:gridCol w:w="732"/>
        <w:gridCol w:w="769"/>
        <w:gridCol w:w="772"/>
        <w:gridCol w:w="757"/>
        <w:gridCol w:w="725"/>
        <w:gridCol w:w="704"/>
        <w:gridCol w:w="690"/>
        <w:gridCol w:w="690"/>
      </w:tblGrid>
      <w:tr w:rsidR="00ED397D" w:rsidRPr="00330A7E" w14:paraId="3315F162" w14:textId="77777777" w:rsidTr="00330A7E">
        <w:trPr>
          <w:jc w:val="center"/>
        </w:trPr>
        <w:tc>
          <w:tcPr>
            <w:tcW w:w="1219" w:type="dxa"/>
          </w:tcPr>
          <w:p w14:paraId="2DA1ED81" w14:textId="77777777" w:rsidR="00ED397D" w:rsidRPr="00330A7E" w:rsidRDefault="00ED397D" w:rsidP="00330A7E">
            <w:pPr>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Câu</w:t>
            </w:r>
          </w:p>
        </w:tc>
        <w:tc>
          <w:tcPr>
            <w:tcW w:w="734" w:type="dxa"/>
          </w:tcPr>
          <w:p w14:paraId="38213D70"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1</w:t>
            </w:r>
          </w:p>
        </w:tc>
        <w:tc>
          <w:tcPr>
            <w:tcW w:w="770" w:type="dxa"/>
          </w:tcPr>
          <w:p w14:paraId="6E3EC7C7"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2</w:t>
            </w:r>
          </w:p>
        </w:tc>
        <w:tc>
          <w:tcPr>
            <w:tcW w:w="748" w:type="dxa"/>
          </w:tcPr>
          <w:p w14:paraId="7983122E"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3</w:t>
            </w:r>
          </w:p>
        </w:tc>
        <w:tc>
          <w:tcPr>
            <w:tcW w:w="766" w:type="dxa"/>
          </w:tcPr>
          <w:p w14:paraId="345D5656"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4</w:t>
            </w:r>
          </w:p>
        </w:tc>
        <w:tc>
          <w:tcPr>
            <w:tcW w:w="732" w:type="dxa"/>
          </w:tcPr>
          <w:p w14:paraId="7BC6032C"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5</w:t>
            </w:r>
          </w:p>
        </w:tc>
        <w:tc>
          <w:tcPr>
            <w:tcW w:w="769" w:type="dxa"/>
          </w:tcPr>
          <w:p w14:paraId="76749855"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6</w:t>
            </w:r>
          </w:p>
        </w:tc>
        <w:tc>
          <w:tcPr>
            <w:tcW w:w="772" w:type="dxa"/>
          </w:tcPr>
          <w:p w14:paraId="7204DDB3"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7</w:t>
            </w:r>
          </w:p>
        </w:tc>
        <w:tc>
          <w:tcPr>
            <w:tcW w:w="757" w:type="dxa"/>
          </w:tcPr>
          <w:p w14:paraId="3FBA20BA"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8</w:t>
            </w:r>
          </w:p>
        </w:tc>
        <w:tc>
          <w:tcPr>
            <w:tcW w:w="725" w:type="dxa"/>
          </w:tcPr>
          <w:p w14:paraId="62864D6B"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9</w:t>
            </w:r>
          </w:p>
        </w:tc>
        <w:tc>
          <w:tcPr>
            <w:tcW w:w="704" w:type="dxa"/>
          </w:tcPr>
          <w:p w14:paraId="5554F782"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10</w:t>
            </w:r>
          </w:p>
        </w:tc>
        <w:tc>
          <w:tcPr>
            <w:tcW w:w="690" w:type="dxa"/>
          </w:tcPr>
          <w:p w14:paraId="37A816CF"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11</w:t>
            </w:r>
          </w:p>
        </w:tc>
        <w:tc>
          <w:tcPr>
            <w:tcW w:w="690" w:type="dxa"/>
          </w:tcPr>
          <w:p w14:paraId="467FE235"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12</w:t>
            </w:r>
          </w:p>
        </w:tc>
      </w:tr>
      <w:tr w:rsidR="00ED397D" w:rsidRPr="00330A7E" w14:paraId="1E3B3D59" w14:textId="77777777" w:rsidTr="00330A7E">
        <w:trPr>
          <w:jc w:val="center"/>
        </w:trPr>
        <w:tc>
          <w:tcPr>
            <w:tcW w:w="1219" w:type="dxa"/>
          </w:tcPr>
          <w:p w14:paraId="6BDA062E" w14:textId="77777777" w:rsidR="00ED397D" w:rsidRPr="00330A7E" w:rsidRDefault="00ED397D" w:rsidP="00330A7E">
            <w:pPr>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Chọn</w:t>
            </w:r>
          </w:p>
        </w:tc>
        <w:tc>
          <w:tcPr>
            <w:tcW w:w="734" w:type="dxa"/>
          </w:tcPr>
          <w:p w14:paraId="262BFACA"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C</w:t>
            </w:r>
          </w:p>
        </w:tc>
        <w:tc>
          <w:tcPr>
            <w:tcW w:w="770" w:type="dxa"/>
          </w:tcPr>
          <w:p w14:paraId="0040D667"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A</w:t>
            </w:r>
          </w:p>
        </w:tc>
        <w:tc>
          <w:tcPr>
            <w:tcW w:w="748" w:type="dxa"/>
          </w:tcPr>
          <w:p w14:paraId="526DD7AD"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C</w:t>
            </w:r>
          </w:p>
        </w:tc>
        <w:tc>
          <w:tcPr>
            <w:tcW w:w="766" w:type="dxa"/>
          </w:tcPr>
          <w:p w14:paraId="5AF7F2C5"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D</w:t>
            </w:r>
          </w:p>
        </w:tc>
        <w:tc>
          <w:tcPr>
            <w:tcW w:w="732" w:type="dxa"/>
          </w:tcPr>
          <w:p w14:paraId="75295F82"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B</w:t>
            </w:r>
          </w:p>
        </w:tc>
        <w:tc>
          <w:tcPr>
            <w:tcW w:w="769" w:type="dxa"/>
          </w:tcPr>
          <w:p w14:paraId="4F41E64D"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C</w:t>
            </w:r>
          </w:p>
        </w:tc>
        <w:tc>
          <w:tcPr>
            <w:tcW w:w="772" w:type="dxa"/>
          </w:tcPr>
          <w:p w14:paraId="2E2CFD5A"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D</w:t>
            </w:r>
          </w:p>
        </w:tc>
        <w:tc>
          <w:tcPr>
            <w:tcW w:w="757" w:type="dxa"/>
          </w:tcPr>
          <w:p w14:paraId="0F003652"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D</w:t>
            </w:r>
          </w:p>
        </w:tc>
        <w:tc>
          <w:tcPr>
            <w:tcW w:w="725" w:type="dxa"/>
          </w:tcPr>
          <w:p w14:paraId="1630AC5A"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A</w:t>
            </w:r>
          </w:p>
        </w:tc>
        <w:tc>
          <w:tcPr>
            <w:tcW w:w="704" w:type="dxa"/>
          </w:tcPr>
          <w:p w14:paraId="6450B3E3"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D</w:t>
            </w:r>
          </w:p>
        </w:tc>
        <w:tc>
          <w:tcPr>
            <w:tcW w:w="690" w:type="dxa"/>
          </w:tcPr>
          <w:p w14:paraId="0711F857"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C</w:t>
            </w:r>
          </w:p>
        </w:tc>
        <w:tc>
          <w:tcPr>
            <w:tcW w:w="690" w:type="dxa"/>
          </w:tcPr>
          <w:p w14:paraId="5770D228"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A</w:t>
            </w:r>
          </w:p>
        </w:tc>
      </w:tr>
    </w:tbl>
    <w:p w14:paraId="61AD39A0" w14:textId="77777777" w:rsidR="00ED397D" w:rsidRPr="00330A7E" w:rsidRDefault="00ED397D" w:rsidP="00330A7E">
      <w:pPr>
        <w:tabs>
          <w:tab w:val="left" w:pos="283"/>
          <w:tab w:val="left" w:pos="2835"/>
          <w:tab w:val="left" w:pos="5386"/>
          <w:tab w:val="left" w:pos="7937"/>
        </w:tabs>
        <w:ind w:firstLine="283"/>
        <w:jc w:val="both"/>
        <w:rPr>
          <w:rFonts w:ascii="Times New Roman" w:hAnsi="Times New Roman" w:cs="Times New Roman"/>
          <w:b/>
          <w:color w:val="000000" w:themeColor="text1"/>
          <w:sz w:val="24"/>
          <w:szCs w:val="24"/>
        </w:rPr>
      </w:pPr>
    </w:p>
    <w:p w14:paraId="4D88951A" w14:textId="77777777" w:rsidR="00ED397D" w:rsidRPr="00330A7E" w:rsidRDefault="00ED397D" w:rsidP="00330A7E">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PHẦN II. Câu trắc nghiệm đúng sai.</w:t>
      </w:r>
      <w:r w:rsidRPr="00330A7E">
        <w:rPr>
          <w:rFonts w:ascii="Times New Roman" w:hAnsi="Times New Roman" w:cs="Times New Roman"/>
          <w:color w:val="000000" w:themeColor="text1"/>
          <w:sz w:val="24"/>
          <w:szCs w:val="24"/>
        </w:rPr>
        <w:t xml:space="preserve"> </w:t>
      </w:r>
    </w:p>
    <w:p w14:paraId="0BCCE874" w14:textId="77777777" w:rsidR="00ED397D" w:rsidRPr="00330A7E" w:rsidRDefault="00ED397D" w:rsidP="00330A7E">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Điểm tối đa của 01 câu hỏi là </w:t>
      </w:r>
      <w:r w:rsidRPr="00330A7E">
        <w:rPr>
          <w:rFonts w:ascii="Times New Roman" w:hAnsi="Times New Roman" w:cs="Times New Roman"/>
          <w:b/>
          <w:color w:val="000000" w:themeColor="text1"/>
          <w:sz w:val="24"/>
          <w:szCs w:val="24"/>
        </w:rPr>
        <w:t>1 điểm</w:t>
      </w:r>
    </w:p>
    <w:p w14:paraId="4EFE7418" w14:textId="77777777" w:rsidR="00ED397D" w:rsidRPr="00330A7E" w:rsidRDefault="00ED397D" w:rsidP="00330A7E">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-Thí sinh chỉ lựa chọn chính xác 01 ý trong 1 câu hỏi được </w:t>
      </w:r>
      <w:r w:rsidRPr="00330A7E">
        <w:rPr>
          <w:rFonts w:ascii="Times New Roman" w:hAnsi="Times New Roman" w:cs="Times New Roman"/>
          <w:b/>
          <w:color w:val="000000" w:themeColor="text1"/>
          <w:sz w:val="24"/>
          <w:szCs w:val="24"/>
        </w:rPr>
        <w:t>0,1</w:t>
      </w:r>
      <w:r w:rsidRPr="00330A7E">
        <w:rPr>
          <w:rFonts w:ascii="Times New Roman" w:hAnsi="Times New Roman" w:cs="Times New Roman"/>
          <w:color w:val="000000" w:themeColor="text1"/>
          <w:sz w:val="24"/>
          <w:szCs w:val="24"/>
        </w:rPr>
        <w:t xml:space="preserve"> điểm.</w:t>
      </w:r>
    </w:p>
    <w:p w14:paraId="12B8A147" w14:textId="77777777" w:rsidR="00ED397D" w:rsidRPr="00330A7E" w:rsidRDefault="00ED397D" w:rsidP="00330A7E">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-Thí sinh chỉ lựa chọn chính xác 02 ý trong 1 câu hỏi được </w:t>
      </w:r>
      <w:r w:rsidRPr="00330A7E">
        <w:rPr>
          <w:rFonts w:ascii="Times New Roman" w:hAnsi="Times New Roman" w:cs="Times New Roman"/>
          <w:b/>
          <w:color w:val="000000" w:themeColor="text1"/>
          <w:sz w:val="24"/>
          <w:szCs w:val="24"/>
        </w:rPr>
        <w:t>0,25</w:t>
      </w:r>
      <w:r w:rsidRPr="00330A7E">
        <w:rPr>
          <w:rFonts w:ascii="Times New Roman" w:hAnsi="Times New Roman" w:cs="Times New Roman"/>
          <w:color w:val="000000" w:themeColor="text1"/>
          <w:sz w:val="24"/>
          <w:szCs w:val="24"/>
        </w:rPr>
        <w:t xml:space="preserve"> điểm.</w:t>
      </w:r>
    </w:p>
    <w:p w14:paraId="500FCB20" w14:textId="77777777" w:rsidR="00ED397D" w:rsidRPr="00330A7E" w:rsidRDefault="00ED397D" w:rsidP="00330A7E">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-Thí sinh chỉ lựa chọn chính xác 03 ý trong 1 câu hỏi được </w:t>
      </w:r>
      <w:r w:rsidRPr="00330A7E">
        <w:rPr>
          <w:rFonts w:ascii="Times New Roman" w:hAnsi="Times New Roman" w:cs="Times New Roman"/>
          <w:b/>
          <w:color w:val="000000" w:themeColor="text1"/>
          <w:sz w:val="24"/>
          <w:szCs w:val="24"/>
        </w:rPr>
        <w:t>0,5</w:t>
      </w:r>
      <w:r w:rsidRPr="00330A7E">
        <w:rPr>
          <w:rFonts w:ascii="Times New Roman" w:hAnsi="Times New Roman" w:cs="Times New Roman"/>
          <w:color w:val="000000" w:themeColor="text1"/>
          <w:sz w:val="24"/>
          <w:szCs w:val="24"/>
        </w:rPr>
        <w:t xml:space="preserve"> điểm.</w:t>
      </w:r>
    </w:p>
    <w:p w14:paraId="08F07C85" w14:textId="77777777" w:rsidR="00ED397D" w:rsidRPr="00330A7E" w:rsidRDefault="00ED397D" w:rsidP="00330A7E">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-Thí sinh lựa chọn chính xác cả 04 ý trong 1 câu hỏi được </w:t>
      </w:r>
      <w:r w:rsidRPr="00330A7E">
        <w:rPr>
          <w:rFonts w:ascii="Times New Roman" w:hAnsi="Times New Roman" w:cs="Times New Roman"/>
          <w:b/>
          <w:color w:val="000000" w:themeColor="text1"/>
          <w:sz w:val="24"/>
          <w:szCs w:val="24"/>
        </w:rPr>
        <w:t>1,0</w:t>
      </w:r>
      <w:r w:rsidRPr="00330A7E">
        <w:rPr>
          <w:rFonts w:ascii="Times New Roman" w:hAnsi="Times New Roman" w:cs="Times New Roman"/>
          <w:color w:val="000000" w:themeColor="text1"/>
          <w:sz w:val="24"/>
          <w:szCs w:val="24"/>
        </w:rPr>
        <w:t xml:space="preserve"> điểm.</w:t>
      </w:r>
    </w:p>
    <w:tbl>
      <w:tblPr>
        <w:tblStyle w:val="TableGrid"/>
        <w:tblW w:w="0" w:type="auto"/>
        <w:tblLook w:val="04A0" w:firstRow="1" w:lastRow="0" w:firstColumn="1" w:lastColumn="0" w:noHBand="0" w:noVBand="1"/>
      </w:tblPr>
      <w:tblGrid>
        <w:gridCol w:w="2605"/>
        <w:gridCol w:w="2605"/>
        <w:gridCol w:w="2606"/>
        <w:gridCol w:w="2606"/>
      </w:tblGrid>
      <w:tr w:rsidR="00ED397D" w:rsidRPr="00330A7E" w14:paraId="75CC4023" w14:textId="77777777" w:rsidTr="00330A7E">
        <w:tc>
          <w:tcPr>
            <w:tcW w:w="2605" w:type="dxa"/>
          </w:tcPr>
          <w:p w14:paraId="0CE5B164"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lastRenderedPageBreak/>
              <w:t>Câu 1</w:t>
            </w:r>
          </w:p>
        </w:tc>
        <w:tc>
          <w:tcPr>
            <w:tcW w:w="2605" w:type="dxa"/>
          </w:tcPr>
          <w:p w14:paraId="62D31035"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Câu 2</w:t>
            </w:r>
          </w:p>
        </w:tc>
        <w:tc>
          <w:tcPr>
            <w:tcW w:w="2606" w:type="dxa"/>
          </w:tcPr>
          <w:p w14:paraId="5621BB03"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Câu 3</w:t>
            </w:r>
          </w:p>
        </w:tc>
        <w:tc>
          <w:tcPr>
            <w:tcW w:w="2606" w:type="dxa"/>
          </w:tcPr>
          <w:p w14:paraId="6710424C"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Câu 4</w:t>
            </w:r>
          </w:p>
        </w:tc>
      </w:tr>
      <w:tr w:rsidR="00ED397D" w:rsidRPr="00330A7E" w14:paraId="1C3CB006" w14:textId="77777777" w:rsidTr="00330A7E">
        <w:tc>
          <w:tcPr>
            <w:tcW w:w="2605" w:type="dxa"/>
          </w:tcPr>
          <w:p w14:paraId="37C57973"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a) Đ</w:t>
            </w:r>
          </w:p>
        </w:tc>
        <w:tc>
          <w:tcPr>
            <w:tcW w:w="2605" w:type="dxa"/>
          </w:tcPr>
          <w:p w14:paraId="2DD0F8A3"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a) Đ</w:t>
            </w:r>
          </w:p>
        </w:tc>
        <w:tc>
          <w:tcPr>
            <w:tcW w:w="2606" w:type="dxa"/>
          </w:tcPr>
          <w:p w14:paraId="44DF401C"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a) Đ</w:t>
            </w:r>
          </w:p>
        </w:tc>
        <w:tc>
          <w:tcPr>
            <w:tcW w:w="2606" w:type="dxa"/>
          </w:tcPr>
          <w:p w14:paraId="43AB432B"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a) Đ</w:t>
            </w:r>
          </w:p>
        </w:tc>
      </w:tr>
      <w:tr w:rsidR="00ED397D" w:rsidRPr="00330A7E" w14:paraId="1B4E5251" w14:textId="77777777" w:rsidTr="00330A7E">
        <w:tc>
          <w:tcPr>
            <w:tcW w:w="2605" w:type="dxa"/>
          </w:tcPr>
          <w:p w14:paraId="5F39A321"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b) Đ</w:t>
            </w:r>
          </w:p>
        </w:tc>
        <w:tc>
          <w:tcPr>
            <w:tcW w:w="2605" w:type="dxa"/>
          </w:tcPr>
          <w:p w14:paraId="413417BC"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b) S</w:t>
            </w:r>
          </w:p>
        </w:tc>
        <w:tc>
          <w:tcPr>
            <w:tcW w:w="2606" w:type="dxa"/>
          </w:tcPr>
          <w:p w14:paraId="067F4C9C"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b) Đ</w:t>
            </w:r>
          </w:p>
        </w:tc>
        <w:tc>
          <w:tcPr>
            <w:tcW w:w="2606" w:type="dxa"/>
          </w:tcPr>
          <w:p w14:paraId="5CAAB0D2"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b) Đ</w:t>
            </w:r>
          </w:p>
        </w:tc>
      </w:tr>
      <w:tr w:rsidR="00ED397D" w:rsidRPr="00330A7E" w14:paraId="0715DD5A" w14:textId="77777777" w:rsidTr="00330A7E">
        <w:tc>
          <w:tcPr>
            <w:tcW w:w="2605" w:type="dxa"/>
          </w:tcPr>
          <w:p w14:paraId="26B8A1BA"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c) S</w:t>
            </w:r>
          </w:p>
        </w:tc>
        <w:tc>
          <w:tcPr>
            <w:tcW w:w="2605" w:type="dxa"/>
          </w:tcPr>
          <w:p w14:paraId="14212E2C"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c) S</w:t>
            </w:r>
          </w:p>
        </w:tc>
        <w:tc>
          <w:tcPr>
            <w:tcW w:w="2606" w:type="dxa"/>
          </w:tcPr>
          <w:p w14:paraId="57F4FA0B"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c) S</w:t>
            </w:r>
          </w:p>
        </w:tc>
        <w:tc>
          <w:tcPr>
            <w:tcW w:w="2606" w:type="dxa"/>
          </w:tcPr>
          <w:p w14:paraId="6C294A57"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c) S</w:t>
            </w:r>
          </w:p>
        </w:tc>
      </w:tr>
      <w:tr w:rsidR="00ED397D" w:rsidRPr="00330A7E" w14:paraId="303E3917" w14:textId="77777777" w:rsidTr="00330A7E">
        <w:tc>
          <w:tcPr>
            <w:tcW w:w="2605" w:type="dxa"/>
          </w:tcPr>
          <w:p w14:paraId="6CD96EFA"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d) Đ</w:t>
            </w:r>
          </w:p>
        </w:tc>
        <w:tc>
          <w:tcPr>
            <w:tcW w:w="2605" w:type="dxa"/>
          </w:tcPr>
          <w:p w14:paraId="6C83703E"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d) Đ</w:t>
            </w:r>
          </w:p>
        </w:tc>
        <w:tc>
          <w:tcPr>
            <w:tcW w:w="2606" w:type="dxa"/>
          </w:tcPr>
          <w:p w14:paraId="0975EB72"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d) Đ</w:t>
            </w:r>
          </w:p>
        </w:tc>
        <w:tc>
          <w:tcPr>
            <w:tcW w:w="2606" w:type="dxa"/>
          </w:tcPr>
          <w:p w14:paraId="0BD61DB4"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d) Đ</w:t>
            </w:r>
          </w:p>
        </w:tc>
      </w:tr>
    </w:tbl>
    <w:p w14:paraId="5E20F1C2" w14:textId="77777777" w:rsidR="00ED397D" w:rsidRPr="00330A7E" w:rsidRDefault="00ED397D" w:rsidP="00330A7E">
      <w:pPr>
        <w:tabs>
          <w:tab w:val="left" w:pos="283"/>
          <w:tab w:val="left" w:pos="2835"/>
          <w:tab w:val="left" w:pos="5386"/>
          <w:tab w:val="left" w:pos="7937"/>
        </w:tabs>
        <w:jc w:val="both"/>
        <w:rPr>
          <w:rFonts w:ascii="Times New Roman" w:hAnsi="Times New Roman" w:cs="Times New Roman"/>
          <w:color w:val="000000" w:themeColor="text1"/>
          <w:sz w:val="24"/>
          <w:szCs w:val="24"/>
        </w:rPr>
      </w:pPr>
    </w:p>
    <w:p w14:paraId="30E7877A" w14:textId="77777777" w:rsidR="00ED397D" w:rsidRPr="00330A7E" w:rsidRDefault="00ED397D" w:rsidP="00330A7E">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PHẦN III. Câu trắc nghiệm trả lời ngắn.</w:t>
      </w:r>
      <w:r w:rsidRPr="00330A7E">
        <w:rPr>
          <w:rFonts w:ascii="Times New Roman" w:hAnsi="Times New Roman" w:cs="Times New Roman"/>
          <w:color w:val="000000" w:themeColor="text1"/>
          <w:sz w:val="24"/>
          <w:szCs w:val="24"/>
        </w:rPr>
        <w:t xml:space="preserve"> </w:t>
      </w:r>
    </w:p>
    <w:p w14:paraId="3D4531A8" w14:textId="77777777" w:rsidR="00ED397D" w:rsidRPr="00330A7E" w:rsidRDefault="00ED397D" w:rsidP="00330A7E">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(Mỗi câu trả lời đúng thí sinh được </w:t>
      </w:r>
      <w:r w:rsidRPr="00330A7E">
        <w:rPr>
          <w:rFonts w:ascii="Times New Roman" w:hAnsi="Times New Roman" w:cs="Times New Roman"/>
          <w:b/>
          <w:color w:val="000000" w:themeColor="text1"/>
          <w:sz w:val="24"/>
          <w:szCs w:val="24"/>
        </w:rPr>
        <w:t>0,5 điểm</w:t>
      </w:r>
      <w:r w:rsidRPr="00330A7E">
        <w:rPr>
          <w:rFonts w:ascii="Times New Roman" w:hAnsi="Times New Roman" w:cs="Times New Roman"/>
          <w:color w:val="000000" w:themeColor="text1"/>
          <w:sz w:val="24"/>
          <w:szCs w:val="24"/>
        </w:rPr>
        <w:t>)</w:t>
      </w:r>
    </w:p>
    <w:tbl>
      <w:tblPr>
        <w:tblStyle w:val="TableGrid"/>
        <w:tblW w:w="0" w:type="auto"/>
        <w:tblLook w:val="04A0" w:firstRow="1" w:lastRow="0" w:firstColumn="1" w:lastColumn="0" w:noHBand="0" w:noVBand="1"/>
      </w:tblPr>
      <w:tblGrid>
        <w:gridCol w:w="1525"/>
        <w:gridCol w:w="1525"/>
        <w:gridCol w:w="1526"/>
        <w:gridCol w:w="1526"/>
        <w:gridCol w:w="1526"/>
        <w:gridCol w:w="1527"/>
        <w:gridCol w:w="1527"/>
      </w:tblGrid>
      <w:tr w:rsidR="00ED397D" w:rsidRPr="00330A7E" w14:paraId="37FFAF06" w14:textId="77777777" w:rsidTr="00330A7E">
        <w:tc>
          <w:tcPr>
            <w:tcW w:w="1525" w:type="dxa"/>
          </w:tcPr>
          <w:p w14:paraId="228EC7CF"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Câu</w:t>
            </w:r>
          </w:p>
        </w:tc>
        <w:tc>
          <w:tcPr>
            <w:tcW w:w="1525" w:type="dxa"/>
          </w:tcPr>
          <w:p w14:paraId="5A941881"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1</w:t>
            </w:r>
          </w:p>
        </w:tc>
        <w:tc>
          <w:tcPr>
            <w:tcW w:w="1526" w:type="dxa"/>
          </w:tcPr>
          <w:p w14:paraId="7E7CF190"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2</w:t>
            </w:r>
          </w:p>
        </w:tc>
        <w:tc>
          <w:tcPr>
            <w:tcW w:w="1526" w:type="dxa"/>
          </w:tcPr>
          <w:p w14:paraId="1A4C2650"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3</w:t>
            </w:r>
          </w:p>
        </w:tc>
        <w:tc>
          <w:tcPr>
            <w:tcW w:w="1526" w:type="dxa"/>
          </w:tcPr>
          <w:p w14:paraId="76668E6C"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4</w:t>
            </w:r>
          </w:p>
        </w:tc>
        <w:tc>
          <w:tcPr>
            <w:tcW w:w="1527" w:type="dxa"/>
          </w:tcPr>
          <w:p w14:paraId="5772AA63"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5</w:t>
            </w:r>
          </w:p>
        </w:tc>
        <w:tc>
          <w:tcPr>
            <w:tcW w:w="1527" w:type="dxa"/>
          </w:tcPr>
          <w:p w14:paraId="64FF7A32"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6</w:t>
            </w:r>
          </w:p>
        </w:tc>
      </w:tr>
      <w:tr w:rsidR="00ED397D" w:rsidRPr="00330A7E" w14:paraId="76EEAB81" w14:textId="77777777" w:rsidTr="00330A7E">
        <w:tc>
          <w:tcPr>
            <w:tcW w:w="1525" w:type="dxa"/>
          </w:tcPr>
          <w:p w14:paraId="66EA515E"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Chọn</w:t>
            </w:r>
          </w:p>
        </w:tc>
        <w:tc>
          <w:tcPr>
            <w:tcW w:w="1525" w:type="dxa"/>
          </w:tcPr>
          <w:p w14:paraId="46407B55"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0,91</w:t>
            </w:r>
          </w:p>
        </w:tc>
        <w:tc>
          <w:tcPr>
            <w:tcW w:w="1526" w:type="dxa"/>
          </w:tcPr>
          <w:p w14:paraId="32C85335"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0,62</w:t>
            </w:r>
          </w:p>
        </w:tc>
        <w:tc>
          <w:tcPr>
            <w:tcW w:w="1526" w:type="dxa"/>
          </w:tcPr>
          <w:p w14:paraId="4A2CDE3D"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54,2</w:t>
            </w:r>
          </w:p>
        </w:tc>
        <w:tc>
          <w:tcPr>
            <w:tcW w:w="1526" w:type="dxa"/>
          </w:tcPr>
          <w:p w14:paraId="365696AA"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33</w:t>
            </w:r>
          </w:p>
        </w:tc>
        <w:tc>
          <w:tcPr>
            <w:tcW w:w="1527" w:type="dxa"/>
          </w:tcPr>
          <w:p w14:paraId="32DEBCB1"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2,43</w:t>
            </w:r>
          </w:p>
        </w:tc>
        <w:tc>
          <w:tcPr>
            <w:tcW w:w="1527" w:type="dxa"/>
          </w:tcPr>
          <w:p w14:paraId="25F9B056" w14:textId="77777777" w:rsidR="00ED397D" w:rsidRPr="00330A7E" w:rsidRDefault="00ED397D" w:rsidP="00330A7E">
            <w:pPr>
              <w:tabs>
                <w:tab w:val="left" w:pos="283"/>
                <w:tab w:val="left" w:pos="2835"/>
                <w:tab w:val="left" w:pos="5386"/>
                <w:tab w:val="left" w:pos="7937"/>
              </w:tabs>
              <w:jc w:val="center"/>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2025</w:t>
            </w:r>
          </w:p>
        </w:tc>
      </w:tr>
    </w:tbl>
    <w:p w14:paraId="3D367304" w14:textId="77777777" w:rsidR="00ED397D" w:rsidRPr="00330A7E" w:rsidRDefault="00ED397D" w:rsidP="00330A7E">
      <w:pPr>
        <w:tabs>
          <w:tab w:val="left" w:pos="283"/>
          <w:tab w:val="left" w:pos="2835"/>
          <w:tab w:val="left" w:pos="5386"/>
          <w:tab w:val="left" w:pos="7937"/>
        </w:tabs>
        <w:jc w:val="both"/>
        <w:rPr>
          <w:rFonts w:ascii="Times New Roman" w:hAnsi="Times New Roman" w:cs="Times New Roman"/>
          <w:color w:val="000000" w:themeColor="text1"/>
          <w:sz w:val="24"/>
          <w:szCs w:val="24"/>
        </w:rPr>
      </w:pPr>
    </w:p>
    <w:p w14:paraId="6CE743BB" w14:textId="77777777" w:rsidR="00ED397D" w:rsidRPr="00330A7E" w:rsidRDefault="00ED397D" w:rsidP="00330A7E">
      <w:pPr>
        <w:tabs>
          <w:tab w:val="left" w:pos="283"/>
          <w:tab w:val="left" w:pos="2835"/>
          <w:tab w:val="left" w:pos="5386"/>
          <w:tab w:val="left" w:pos="7937"/>
        </w:tabs>
        <w:jc w:val="both"/>
        <w:rPr>
          <w:rFonts w:ascii="Times New Roman" w:hAnsi="Times New Roman" w:cs="Times New Roman"/>
          <w:color w:val="000000" w:themeColor="text1"/>
          <w:sz w:val="24"/>
          <w:szCs w:val="24"/>
        </w:rPr>
      </w:pPr>
    </w:p>
    <w:p w14:paraId="7F1E509F" w14:textId="77777777" w:rsidR="00ED397D" w:rsidRPr="00330A7E" w:rsidRDefault="00ED397D" w:rsidP="00330A7E">
      <w:pPr>
        <w:tabs>
          <w:tab w:val="left" w:pos="1000"/>
          <w:tab w:val="left" w:pos="3500"/>
          <w:tab w:val="left" w:pos="6000"/>
          <w:tab w:val="left" w:pos="8500"/>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LỜI GIẢI CHI TIẾT</w:t>
      </w:r>
    </w:p>
    <w:p w14:paraId="4907CEFC" w14:textId="77777777" w:rsidR="00ED397D" w:rsidRPr="00330A7E" w:rsidRDefault="00ED397D" w:rsidP="00330A7E">
      <w:pPr>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PHẦN I. Câu trắc  nghiệm nhiều phương án lựa chọn.</w:t>
      </w:r>
      <w:r w:rsidRPr="00330A7E">
        <w:rPr>
          <w:rFonts w:ascii="Times New Roman" w:hAnsi="Times New Roman" w:cs="Times New Roman"/>
          <w:color w:val="000000" w:themeColor="text1"/>
          <w:sz w:val="24"/>
          <w:szCs w:val="24"/>
        </w:rPr>
        <w:t xml:space="preserve"> Thí sinh trả lời từ câu 1 đến câu 12. Mỗi câu thí sinh chỉ chọn một phương án</w:t>
      </w:r>
    </w:p>
    <w:p w14:paraId="4B9C70B0"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lang w:val="nl-NL"/>
        </w:rPr>
      </w:pPr>
      <w:r w:rsidRPr="00330A7E">
        <w:rPr>
          <w:rFonts w:ascii="Times New Roman" w:eastAsia="Calibri" w:hAnsi="Times New Roman" w:cs="Times New Roman"/>
          <w:b/>
          <w:color w:val="000000" w:themeColor="text1"/>
          <w:sz w:val="24"/>
          <w:szCs w:val="24"/>
          <w:lang w:val="nl-NL"/>
        </w:rPr>
        <w:t>Câu 1:</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rPr>
        <w:t xml:space="preserve">Cho hình chóp </w:t>
      </w:r>
      <w:r w:rsidR="00FA344A">
        <w:rPr>
          <w:rFonts w:ascii="Times New Roman" w:hAnsi="Times New Roman" w:cs="Times New Roman"/>
          <w:color w:val="000000" w:themeColor="text1"/>
          <w:position w:val="-6"/>
          <w:sz w:val="24"/>
          <w:szCs w:val="24"/>
        </w:rPr>
        <w:pict w14:anchorId="66AADABA">
          <v:shape id="_x0000_i6714" type="#_x0000_t75" style="width:36.75pt;height:14.25pt">
            <v:imagedata r:id="rId9959" o:title=""/>
          </v:shape>
        </w:pict>
      </w:r>
      <w:r w:rsidRPr="00330A7E">
        <w:rPr>
          <w:rFonts w:ascii="Times New Roman" w:hAnsi="Times New Roman" w:cs="Times New Roman"/>
          <w:color w:val="000000" w:themeColor="text1"/>
          <w:sz w:val="24"/>
          <w:szCs w:val="24"/>
        </w:rPr>
        <w:t xml:space="preserve"> có </w:t>
      </w:r>
      <w:r w:rsidRPr="00330A7E">
        <w:rPr>
          <w:rFonts w:ascii="Times New Roman" w:hAnsi="Times New Roman" w:cs="Times New Roman"/>
          <w:color w:val="000000" w:themeColor="text1"/>
          <w:sz w:val="24"/>
          <w:szCs w:val="24"/>
          <w:lang w:val="vi-VN"/>
        </w:rPr>
        <w:t>đ</w:t>
      </w:r>
      <w:r w:rsidRPr="00330A7E">
        <w:rPr>
          <w:rFonts w:ascii="Times New Roman" w:hAnsi="Times New Roman" w:cs="Times New Roman"/>
          <w:color w:val="000000" w:themeColor="text1"/>
          <w:sz w:val="24"/>
          <w:szCs w:val="24"/>
        </w:rPr>
        <w:t xml:space="preserve">ường thẳng </w:t>
      </w:r>
      <w:r w:rsidR="00FA344A">
        <w:rPr>
          <w:rFonts w:ascii="Times New Roman" w:hAnsi="Times New Roman" w:cs="Times New Roman"/>
          <w:color w:val="000000" w:themeColor="text1"/>
          <w:position w:val="-6"/>
          <w:sz w:val="24"/>
          <w:szCs w:val="24"/>
        </w:rPr>
        <w:pict w14:anchorId="4395F659">
          <v:shape id="_x0000_i6715" type="#_x0000_t75" style="width:17.25pt;height:14.25pt">
            <v:imagedata r:id="rId9960" o:title=""/>
          </v:shape>
        </w:pict>
      </w:r>
      <w:r w:rsidRPr="00330A7E">
        <w:rPr>
          <w:rFonts w:ascii="Times New Roman" w:hAnsi="Times New Roman" w:cs="Times New Roman"/>
          <w:color w:val="000000" w:themeColor="text1"/>
          <w:sz w:val="24"/>
          <w:szCs w:val="24"/>
          <w:lang w:val="vi-VN"/>
        </w:rPr>
        <w:t xml:space="preserve"> </w:t>
      </w:r>
      <w:r w:rsidRPr="00330A7E">
        <w:rPr>
          <w:rFonts w:ascii="Times New Roman" w:hAnsi="Times New Roman" w:cs="Times New Roman"/>
          <w:color w:val="000000" w:themeColor="text1"/>
          <w:sz w:val="24"/>
          <w:szCs w:val="24"/>
        </w:rPr>
        <w:t>vuông góc với đáy</w:t>
      </w:r>
      <w:r w:rsidRPr="00330A7E">
        <w:rPr>
          <w:rFonts w:ascii="Times New Roman" w:hAnsi="Times New Roman" w:cs="Times New Roman"/>
          <w:color w:val="000000" w:themeColor="text1"/>
          <w:sz w:val="24"/>
          <w:szCs w:val="24"/>
          <w:lang w:val="vi-VN"/>
        </w:rPr>
        <w:t xml:space="preserve"> </w:t>
      </w:r>
      <w:r w:rsidR="00FA344A">
        <w:rPr>
          <w:rFonts w:ascii="Times New Roman" w:hAnsi="Times New Roman" w:cs="Times New Roman"/>
          <w:color w:val="000000" w:themeColor="text1"/>
          <w:position w:val="-14"/>
          <w:sz w:val="24"/>
          <w:szCs w:val="24"/>
        </w:rPr>
        <w:pict w14:anchorId="6B1899EF">
          <v:shape id="_x0000_i6716" type="#_x0000_t75" style="width:36.75pt;height:20.25pt">
            <v:imagedata r:id="rId9961" o:title=""/>
          </v:shape>
        </w:pict>
      </w:r>
      <w:r w:rsidRPr="00330A7E">
        <w:rPr>
          <w:rFonts w:ascii="Times New Roman" w:hAnsi="Times New Roman" w:cs="Times New Roman"/>
          <w:color w:val="000000" w:themeColor="text1"/>
          <w:sz w:val="24"/>
          <w:szCs w:val="24"/>
          <w:lang w:val="vi-VN"/>
        </w:rPr>
        <w:t xml:space="preserve">, </w:t>
      </w:r>
      <w:r w:rsidR="00FA344A">
        <w:rPr>
          <w:rFonts w:ascii="Times New Roman" w:hAnsi="Times New Roman" w:cs="Times New Roman"/>
          <w:color w:val="000000" w:themeColor="text1"/>
          <w:position w:val="-6"/>
          <w:sz w:val="24"/>
          <w:szCs w:val="24"/>
        </w:rPr>
        <w:pict w14:anchorId="29D64B5B">
          <v:shape id="_x0000_i6717" type="#_x0000_t75" style="width:42pt;height:14.25pt">
            <v:imagedata r:id="rId9962" o:title=""/>
          </v:shape>
        </w:pic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color w:val="000000" w:themeColor="text1"/>
          <w:sz w:val="24"/>
          <w:szCs w:val="24"/>
          <w:lang w:val="vi-VN"/>
        </w:rPr>
        <w:t xml:space="preserve">Khoảng cách từ điểm </w:t>
      </w:r>
      <w:r w:rsidR="00FA344A">
        <w:rPr>
          <w:rFonts w:ascii="Times New Roman" w:hAnsi="Times New Roman" w:cs="Times New Roman"/>
          <w:color w:val="000000" w:themeColor="text1"/>
          <w:position w:val="-6"/>
          <w:sz w:val="24"/>
          <w:szCs w:val="24"/>
        </w:rPr>
        <w:pict w14:anchorId="1D159A55">
          <v:shape id="_x0000_i6718" type="#_x0000_t75" style="width:11.25pt;height:14.25pt">
            <v:imagedata r:id="rId9963" o:title=""/>
          </v:shape>
        </w:pict>
      </w:r>
      <w:r w:rsidRPr="00330A7E">
        <w:rPr>
          <w:rFonts w:ascii="Times New Roman" w:hAnsi="Times New Roman" w:cs="Times New Roman"/>
          <w:color w:val="000000" w:themeColor="text1"/>
          <w:sz w:val="24"/>
          <w:szCs w:val="24"/>
          <w:lang w:val="vi-VN"/>
        </w:rPr>
        <w:t xml:space="preserve"> đến đường thẳng </w:t>
      </w:r>
      <w:r w:rsidR="00FA344A">
        <w:rPr>
          <w:rFonts w:ascii="Times New Roman" w:hAnsi="Times New Roman" w:cs="Times New Roman"/>
          <w:color w:val="000000" w:themeColor="text1"/>
          <w:position w:val="-4"/>
          <w:sz w:val="24"/>
          <w:szCs w:val="24"/>
        </w:rPr>
        <w:pict w14:anchorId="60CE722A">
          <v:shape id="_x0000_i6719" type="#_x0000_t75" style="width:20.25pt;height:12.75pt">
            <v:imagedata r:id="rId9964" o:title=""/>
          </v:shape>
        </w:pict>
      </w:r>
      <w:r w:rsidRPr="00330A7E">
        <w:rPr>
          <w:rFonts w:ascii="Times New Roman" w:hAnsi="Times New Roman" w:cs="Times New Roman"/>
          <w:color w:val="000000" w:themeColor="text1"/>
          <w:sz w:val="24"/>
          <w:szCs w:val="24"/>
          <w:lang w:val="vi-VN"/>
        </w:rPr>
        <w:t xml:space="preserve"> bằng:</w:t>
      </w:r>
    </w:p>
    <w:p w14:paraId="4B9BF34B" w14:textId="77777777" w:rsidR="00ED397D" w:rsidRPr="00330A7E" w:rsidRDefault="00ED397D" w:rsidP="00330A7E">
      <w:pPr>
        <w:ind w:left="990"/>
        <w:rPr>
          <w:rFonts w:ascii="Times New Roman" w:hAnsi="Times New Roman" w:cs="Times New Roman"/>
          <w:color w:val="000000" w:themeColor="text1"/>
          <w:sz w:val="24"/>
          <w:szCs w:val="24"/>
          <w:lang w:val="vi-VN"/>
        </w:rPr>
      </w:pPr>
      <w:r w:rsidRPr="00330A7E">
        <w:rPr>
          <w:rFonts w:ascii="Times New Roman" w:hAnsi="Times New Roman" w:cs="Times New Roman"/>
          <w:b/>
          <w:color w:val="000000" w:themeColor="text1"/>
          <w:sz w:val="24"/>
          <w:szCs w:val="24"/>
        </w:rPr>
        <w:t>A.</w:t>
      </w:r>
      <w:r w:rsidRPr="00330A7E">
        <w:rPr>
          <w:rFonts w:ascii="Times New Roman" w:hAnsi="Times New Roman" w:cs="Times New Roman"/>
          <w:b/>
          <w:color w:val="000000" w:themeColor="text1"/>
          <w:sz w:val="24"/>
          <w:szCs w:val="24"/>
          <w:lang w:val="vi-VN"/>
        </w:rPr>
        <w:t xml:space="preserve"> </w:t>
      </w:r>
      <w:r w:rsidR="00FA344A">
        <w:rPr>
          <w:rFonts w:ascii="Times New Roman" w:hAnsi="Times New Roman" w:cs="Times New Roman"/>
          <w:color w:val="000000" w:themeColor="text1"/>
          <w:position w:val="-6"/>
          <w:sz w:val="24"/>
          <w:szCs w:val="24"/>
        </w:rPr>
        <w:pict w14:anchorId="6AFE9371">
          <v:shape id="_x0000_i6720" type="#_x0000_t75" style="width:12pt;height:11.25pt">
            <v:imagedata r:id="rId9965" o:title=""/>
          </v:shape>
        </w:pic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b/>
          <w:color w:val="000000" w:themeColor="text1"/>
          <w:sz w:val="24"/>
          <w:szCs w:val="24"/>
        </w:rPr>
        <w:t>B.</w:t>
      </w:r>
      <w:r w:rsidRPr="00330A7E">
        <w:rPr>
          <w:rFonts w:ascii="Times New Roman" w:hAnsi="Times New Roman" w:cs="Times New Roman"/>
          <w:b/>
          <w:color w:val="000000" w:themeColor="text1"/>
          <w:sz w:val="24"/>
          <w:szCs w:val="24"/>
          <w:lang w:val="vi-VN"/>
        </w:rPr>
        <w:t xml:space="preserve"> </w:t>
      </w:r>
      <w:r w:rsidR="00FA344A">
        <w:rPr>
          <w:rFonts w:ascii="Times New Roman" w:hAnsi="Times New Roman" w:cs="Times New Roman"/>
          <w:color w:val="000000" w:themeColor="text1"/>
          <w:position w:val="-6"/>
          <w:sz w:val="24"/>
          <w:szCs w:val="24"/>
        </w:rPr>
        <w:pict w14:anchorId="436B3C41">
          <v:shape id="_x0000_i6721" type="#_x0000_t75" style="width:17.25pt;height:14.25pt">
            <v:imagedata r:id="rId9966" o:title=""/>
          </v:shape>
        </w:pic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b/>
          <w:color w:val="000000" w:themeColor="text1"/>
          <w:sz w:val="24"/>
          <w:szCs w:val="24"/>
          <w:u w:val="single"/>
        </w:rPr>
        <w:t>C</w:t>
      </w:r>
      <w:r w:rsidRPr="00330A7E">
        <w:rPr>
          <w:rFonts w:ascii="Times New Roman" w:hAnsi="Times New Roman" w:cs="Times New Roman"/>
          <w:b/>
          <w:color w:val="000000" w:themeColor="text1"/>
          <w:sz w:val="24"/>
          <w:szCs w:val="24"/>
        </w:rPr>
        <w:t>.</w:t>
      </w:r>
      <w:r w:rsidRPr="00330A7E">
        <w:rPr>
          <w:rFonts w:ascii="Times New Roman" w:hAnsi="Times New Roman" w:cs="Times New Roman"/>
          <w:b/>
          <w:color w:val="000000" w:themeColor="text1"/>
          <w:sz w:val="24"/>
          <w:szCs w:val="24"/>
          <w:lang w:val="vi-VN"/>
        </w:rPr>
        <w:t xml:space="preserve"> </w:t>
      </w:r>
      <w:r w:rsidR="00FA344A">
        <w:rPr>
          <w:rFonts w:ascii="Times New Roman" w:hAnsi="Times New Roman" w:cs="Times New Roman"/>
          <w:color w:val="000000" w:themeColor="text1"/>
          <w:position w:val="-6"/>
          <w:sz w:val="24"/>
          <w:szCs w:val="24"/>
        </w:rPr>
        <w:pict w14:anchorId="03F35A2A">
          <v:shape id="_x0000_i6722" type="#_x0000_t75" style="width:18pt;height:14.25pt">
            <v:imagedata r:id="rId9967" o:title=""/>
          </v:shape>
        </w:pic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b/>
          <w:color w:val="000000" w:themeColor="text1"/>
          <w:sz w:val="24"/>
          <w:szCs w:val="24"/>
          <w:lang w:val="vi-VN"/>
        </w:rPr>
        <w:t>D.</w:t>
      </w:r>
      <w:r w:rsidRPr="00330A7E">
        <w:rPr>
          <w:rFonts w:ascii="Times New Roman" w:hAnsi="Times New Roman" w:cs="Times New Roman"/>
          <w:color w:val="000000" w:themeColor="text1"/>
          <w:sz w:val="24"/>
          <w:szCs w:val="24"/>
        </w:rPr>
        <w:t xml:space="preserve"> </w:t>
      </w:r>
      <w:r w:rsidR="00FA344A">
        <w:rPr>
          <w:rFonts w:ascii="Times New Roman" w:hAnsi="Times New Roman" w:cs="Times New Roman"/>
          <w:color w:val="000000" w:themeColor="text1"/>
          <w:position w:val="-24"/>
          <w:sz w:val="24"/>
          <w:szCs w:val="24"/>
        </w:rPr>
        <w:pict w14:anchorId="29D6BADA">
          <v:shape id="_x0000_i6723" type="#_x0000_t75" style="width:15pt;height:30.75pt">
            <v:imagedata r:id="rId9968" o:title=""/>
          </v:shape>
        </w:pict>
      </w:r>
    </w:p>
    <w:p w14:paraId="38D1588B" w14:textId="77777777" w:rsidR="00ED397D" w:rsidRPr="00330A7E" w:rsidRDefault="00ED397D" w:rsidP="00330A7E">
      <w:pPr>
        <w:ind w:left="990"/>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Lời giải</w:t>
      </w:r>
    </w:p>
    <w:p w14:paraId="523E8D3C" w14:textId="77777777" w:rsidR="00ED397D" w:rsidRPr="00330A7E" w:rsidRDefault="00ED397D" w:rsidP="00330A7E">
      <w:pPr>
        <w:ind w:left="990"/>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highlight w:val="green"/>
        </w:rPr>
        <w:t>Chọn C</w:t>
      </w:r>
    </w:p>
    <w:p w14:paraId="44BD0E3D" w14:textId="77777777" w:rsidR="00ED397D" w:rsidRPr="00330A7E" w:rsidRDefault="00ED397D" w:rsidP="00330A7E">
      <w:pPr>
        <w:ind w:left="990"/>
        <w:rPr>
          <w:rFonts w:ascii="Times New Roman" w:hAnsi="Times New Roman" w:cs="Times New Roman"/>
          <w:color w:val="000000" w:themeColor="text1"/>
          <w:sz w:val="24"/>
          <w:szCs w:val="24"/>
          <w:lang w:val="vi-VN"/>
        </w:rPr>
      </w:pPr>
      <w:r w:rsidRPr="00330A7E">
        <w:rPr>
          <w:rFonts w:ascii="Times New Roman" w:hAnsi="Times New Roman" w:cs="Times New Roman"/>
          <w:color w:val="000000" w:themeColor="text1"/>
          <w:sz w:val="24"/>
          <w:szCs w:val="24"/>
          <w:lang w:val="vi-VN"/>
        </w:rPr>
        <w:t xml:space="preserve">Vì </w:t>
      </w:r>
      <w:r w:rsidR="00FA344A">
        <w:rPr>
          <w:rFonts w:ascii="Times New Roman" w:hAnsi="Times New Roman" w:cs="Times New Roman"/>
          <w:color w:val="000000" w:themeColor="text1"/>
          <w:position w:val="-6"/>
          <w:sz w:val="24"/>
          <w:szCs w:val="24"/>
        </w:rPr>
        <w:pict w14:anchorId="2DCAFC83">
          <v:shape id="_x0000_i6724" type="#_x0000_t75" style="width:17.25pt;height:14.25pt">
            <v:imagedata r:id="rId9960" o:title=""/>
          </v:shape>
        </w:pict>
      </w:r>
      <w:r w:rsidRPr="00330A7E">
        <w:rPr>
          <w:rFonts w:ascii="Times New Roman" w:hAnsi="Times New Roman" w:cs="Times New Roman"/>
          <w:color w:val="000000" w:themeColor="text1"/>
          <w:sz w:val="24"/>
          <w:szCs w:val="24"/>
          <w:lang w:val="vi-VN"/>
        </w:rPr>
        <w:t xml:space="preserve"> </w:t>
      </w:r>
      <w:r w:rsidRPr="00330A7E">
        <w:rPr>
          <w:rFonts w:ascii="Times New Roman" w:hAnsi="Times New Roman" w:cs="Times New Roman"/>
          <w:color w:val="000000" w:themeColor="text1"/>
          <w:sz w:val="24"/>
          <w:szCs w:val="24"/>
        </w:rPr>
        <w:t>vuông góc với đáy</w:t>
      </w:r>
      <w:r w:rsidRPr="00330A7E">
        <w:rPr>
          <w:rFonts w:ascii="Times New Roman" w:hAnsi="Times New Roman" w:cs="Times New Roman"/>
          <w:color w:val="000000" w:themeColor="text1"/>
          <w:sz w:val="24"/>
          <w:szCs w:val="24"/>
          <w:lang w:val="vi-VN"/>
        </w:rPr>
        <w:t xml:space="preserve"> </w:t>
      </w:r>
      <w:r w:rsidR="00FA344A">
        <w:rPr>
          <w:rFonts w:ascii="Times New Roman" w:hAnsi="Times New Roman" w:cs="Times New Roman"/>
          <w:color w:val="000000" w:themeColor="text1"/>
          <w:position w:val="-14"/>
          <w:sz w:val="24"/>
          <w:szCs w:val="24"/>
        </w:rPr>
        <w:pict w14:anchorId="5F45F3B9">
          <v:shape id="_x0000_i6725" type="#_x0000_t75" style="width:36.75pt;height:20.25pt">
            <v:imagedata r:id="rId10088" o:title=""/>
          </v:shape>
        </w:pict>
      </w:r>
      <w:r w:rsidRPr="00330A7E">
        <w:rPr>
          <w:rFonts w:ascii="Times New Roman" w:hAnsi="Times New Roman" w:cs="Times New Roman"/>
          <w:color w:val="000000" w:themeColor="text1"/>
          <w:sz w:val="24"/>
          <w:szCs w:val="24"/>
          <w:lang w:val="vi-VN"/>
        </w:rPr>
        <w:t xml:space="preserve"> nên </w:t>
      </w:r>
      <w:r w:rsidR="00FA344A">
        <w:rPr>
          <w:rFonts w:ascii="Times New Roman" w:hAnsi="Times New Roman" w:cs="Times New Roman"/>
          <w:color w:val="000000" w:themeColor="text1"/>
          <w:position w:val="-14"/>
          <w:sz w:val="24"/>
          <w:szCs w:val="24"/>
        </w:rPr>
        <w:pict w14:anchorId="19A3DAA6">
          <v:shape id="_x0000_i6726" type="#_x0000_t75" style="width:159pt;height:20.25pt">
            <v:imagedata r:id="rId10089" o:title=""/>
          </v:shape>
        </w:pict>
      </w:r>
    </w:p>
    <w:p w14:paraId="23D81307" w14:textId="77777777" w:rsidR="00ED397D" w:rsidRPr="00330A7E" w:rsidRDefault="00ED397D" w:rsidP="00330A7E">
      <w:pPr>
        <w:ind w:left="990"/>
        <w:rPr>
          <w:rFonts w:ascii="Times New Roman" w:hAnsi="Times New Roman" w:cs="Times New Roman"/>
          <w:color w:val="000000" w:themeColor="text1"/>
          <w:sz w:val="24"/>
          <w:szCs w:val="24"/>
          <w:lang w:val="vi-VN"/>
        </w:rPr>
      </w:pPr>
      <w:r w:rsidRPr="00330A7E">
        <w:rPr>
          <w:rFonts w:ascii="Times New Roman" w:hAnsi="Times New Roman" w:cs="Times New Roman"/>
          <w:color w:val="000000" w:themeColor="text1"/>
          <w:sz w:val="24"/>
          <w:szCs w:val="24"/>
          <w:lang w:val="vi-VN"/>
        </w:rPr>
        <w:t>.</w:t>
      </w:r>
      <w:r w:rsidRPr="00330A7E">
        <w:rPr>
          <w:rFonts w:ascii="Times New Roman" w:hAnsi="Times New Roman" w:cs="Times New Roman"/>
          <w:noProof/>
          <w:color w:val="000000" w:themeColor="text1"/>
          <w:sz w:val="24"/>
          <w:szCs w:val="24"/>
          <w:lang w:eastAsia="en-US"/>
        </w:rPr>
        <w:drawing>
          <wp:inline distT="0" distB="0" distL="0" distR="0" wp14:anchorId="563D6387" wp14:editId="0C2007EA">
            <wp:extent cx="1447800" cy="1404938"/>
            <wp:effectExtent l="0" t="0" r="0" b="0"/>
            <wp:docPr id="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402938" name="Picture 7"/>
                    <pic:cNvPicPr>
                      <a:picLocks noChangeAspect="1" noChangeArrowheads="1"/>
                    </pic:cNvPicPr>
                  </pic:nvPicPr>
                  <pic:blipFill>
                    <a:blip r:embed="rId10090" cstate="print">
                      <a:extLst>
                        <a:ext uri="{28A0092B-C50C-407E-A947-70E740481C1C}">
                          <a14:useLocalDpi xmlns:a14="http://schemas.microsoft.com/office/drawing/2010/main" val="0"/>
                        </a:ext>
                      </a:extLst>
                    </a:blip>
                    <a:stretch>
                      <a:fillRect/>
                    </a:stretch>
                  </pic:blipFill>
                  <pic:spPr bwMode="auto">
                    <a:xfrm>
                      <a:off x="0" y="0"/>
                      <a:ext cx="1452349" cy="1409352"/>
                    </a:xfrm>
                    <a:prstGeom prst="rect">
                      <a:avLst/>
                    </a:prstGeom>
                    <a:noFill/>
                    <a:ln>
                      <a:noFill/>
                    </a:ln>
                  </pic:spPr>
                </pic:pic>
              </a:graphicData>
            </a:graphic>
          </wp:inline>
        </w:drawing>
      </w:r>
    </w:p>
    <w:p w14:paraId="335EB75B"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2:</w:t>
      </w:r>
      <w:r w:rsidRPr="00330A7E">
        <w:rPr>
          <w:rFonts w:ascii="Times New Roman" w:eastAsia="Calibri" w:hAnsi="Times New Roman" w:cs="Times New Roman"/>
          <w:b/>
          <w:color w:val="000000" w:themeColor="text1"/>
          <w:sz w:val="24"/>
          <w:szCs w:val="24"/>
          <w:lang w:val="nl-NL"/>
        </w:rPr>
        <w:tab/>
      </w:r>
      <w:r w:rsidRPr="00330A7E">
        <w:rPr>
          <w:rFonts w:ascii="Times New Roman" w:eastAsia="Calibri" w:hAnsi="Times New Roman" w:cs="Times New Roman"/>
          <w:color w:val="000000" w:themeColor="text1"/>
          <w:sz w:val="24"/>
          <w:szCs w:val="24"/>
          <w:lang w:val="vi-VN"/>
        </w:rPr>
        <w:t xml:space="preserve">Cho hàm số </w:t>
      </w:r>
      <w:r w:rsidR="00FA344A">
        <w:rPr>
          <w:rFonts w:ascii="Times New Roman" w:hAnsi="Times New Roman" w:cs="Times New Roman"/>
          <w:color w:val="000000" w:themeColor="text1"/>
          <w:position w:val="-14"/>
          <w:sz w:val="24"/>
          <w:szCs w:val="24"/>
        </w:rPr>
        <w:pict w14:anchorId="3E07CEFF">
          <v:shape id="_x0000_i6727" type="#_x0000_t75" style="width:48pt;height:20.25pt">
            <v:imagedata r:id="rId9969" o:title=""/>
          </v:shape>
        </w:pict>
      </w:r>
      <w:r w:rsidRPr="00330A7E">
        <w:rPr>
          <w:rFonts w:ascii="Times New Roman" w:eastAsia="Calibri" w:hAnsi="Times New Roman" w:cs="Times New Roman"/>
          <w:color w:val="000000" w:themeColor="text1"/>
          <w:sz w:val="24"/>
          <w:szCs w:val="24"/>
          <w:lang w:val="vi-VN"/>
        </w:rPr>
        <w:t xml:space="preserve"> xác định trên </w:t>
      </w:r>
      <w:r w:rsidR="00FA344A">
        <w:rPr>
          <w:rFonts w:ascii="Times New Roman" w:hAnsi="Times New Roman" w:cs="Times New Roman"/>
          <w:color w:val="000000" w:themeColor="text1"/>
          <w:position w:val="-4"/>
          <w:sz w:val="24"/>
          <w:szCs w:val="24"/>
        </w:rPr>
        <w:pict w14:anchorId="4C9CEB6C">
          <v:shape id="_x0000_i6728" type="#_x0000_t75" style="width:12.75pt;height:12.75pt">
            <v:imagedata r:id="rId9970" o:title=""/>
          </v:shape>
        </w:pict>
      </w:r>
      <w:r w:rsidRPr="00330A7E">
        <w:rPr>
          <w:rFonts w:ascii="Times New Roman" w:eastAsia="Calibri" w:hAnsi="Times New Roman" w:cs="Times New Roman"/>
          <w:color w:val="000000" w:themeColor="text1"/>
          <w:sz w:val="24"/>
          <w:szCs w:val="24"/>
          <w:lang w:val="vi-VN"/>
        </w:rPr>
        <w:t xml:space="preserve"> thỏa mãn </w:t>
      </w:r>
      <w:r w:rsidR="00FA344A">
        <w:rPr>
          <w:rFonts w:ascii="Times New Roman" w:hAnsi="Times New Roman" w:cs="Times New Roman"/>
          <w:color w:val="000000" w:themeColor="text1"/>
          <w:position w:val="-24"/>
          <w:sz w:val="24"/>
          <w:szCs w:val="24"/>
        </w:rPr>
        <w:pict w14:anchorId="3B005F75">
          <v:shape id="_x0000_i6729" type="#_x0000_t75" style="width:101.25pt;height:33pt">
            <v:imagedata r:id="rId9971" o:title=""/>
          </v:shape>
        </w:pict>
      </w:r>
      <w:r w:rsidRPr="00330A7E">
        <w:rPr>
          <w:rFonts w:ascii="Times New Roman" w:eastAsia="Calibri" w:hAnsi="Times New Roman" w:cs="Times New Roman"/>
          <w:color w:val="000000" w:themeColor="text1"/>
          <w:sz w:val="24"/>
          <w:szCs w:val="24"/>
          <w:lang w:val="vi-VN"/>
        </w:rPr>
        <w:t>. Kết quả đúng là</w:t>
      </w:r>
      <w:r w:rsidRPr="00330A7E">
        <w:rPr>
          <w:rFonts w:ascii="Times New Roman" w:eastAsia="Calibri" w:hAnsi="Times New Roman" w:cs="Times New Roman"/>
          <w:color w:val="000000" w:themeColor="text1"/>
          <w:sz w:val="24"/>
          <w:szCs w:val="24"/>
        </w:rPr>
        <w:t>:</w:t>
      </w:r>
    </w:p>
    <w:p w14:paraId="53ACE04B" w14:textId="77777777" w:rsidR="00ED397D" w:rsidRPr="00330A7E" w:rsidRDefault="00ED397D" w:rsidP="00330A7E">
      <w:pPr>
        <w:ind w:left="994"/>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u w:val="single"/>
        </w:rPr>
        <w:t>A</w:t>
      </w:r>
      <w:r w:rsidRPr="00330A7E">
        <w:rPr>
          <w:rFonts w:ascii="Times New Roman" w:hAnsi="Times New Roman" w:cs="Times New Roman"/>
          <w:b/>
          <w:color w:val="000000" w:themeColor="text1"/>
          <w:sz w:val="24"/>
          <w:szCs w:val="24"/>
        </w:rPr>
        <w:t>.</w:t>
      </w:r>
      <w:r w:rsidRPr="00330A7E">
        <w:rPr>
          <w:rFonts w:ascii="Times New Roman" w:hAnsi="Times New Roman" w:cs="Times New Roman"/>
          <w:b/>
          <w:color w:val="000000" w:themeColor="text1"/>
          <w:sz w:val="24"/>
          <w:szCs w:val="24"/>
          <w:lang w:val="vi-VN"/>
        </w:rPr>
        <w:t xml:space="preserve"> </w:t>
      </w:r>
      <w:r w:rsidR="00FA344A">
        <w:rPr>
          <w:rFonts w:ascii="Times New Roman" w:hAnsi="Times New Roman" w:cs="Times New Roman"/>
          <w:color w:val="000000" w:themeColor="text1"/>
          <w:position w:val="-14"/>
          <w:sz w:val="24"/>
          <w:szCs w:val="24"/>
        </w:rPr>
        <w:pict w14:anchorId="185AE173">
          <v:shape id="_x0000_i6730" type="#_x0000_t75" style="width:48.75pt;height:20.25pt">
            <v:imagedata r:id="rId9972"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t xml:space="preserve">          </w:t>
      </w:r>
      <w:r w:rsidRPr="00330A7E">
        <w:rPr>
          <w:rFonts w:ascii="Times New Roman" w:hAnsi="Times New Roman" w:cs="Times New Roman"/>
          <w:b/>
          <w:color w:val="000000" w:themeColor="text1"/>
          <w:sz w:val="24"/>
          <w:szCs w:val="24"/>
        </w:rPr>
        <w:t>B.</w:t>
      </w:r>
      <w:r w:rsidRPr="00330A7E">
        <w:rPr>
          <w:rFonts w:ascii="Times New Roman" w:hAnsi="Times New Roman" w:cs="Times New Roman"/>
          <w:b/>
          <w:color w:val="000000" w:themeColor="text1"/>
          <w:sz w:val="24"/>
          <w:szCs w:val="24"/>
          <w:lang w:val="vi-VN"/>
        </w:rPr>
        <w:t xml:space="preserve"> </w:t>
      </w:r>
      <w:r w:rsidR="00FA344A">
        <w:rPr>
          <w:rFonts w:ascii="Times New Roman" w:hAnsi="Times New Roman" w:cs="Times New Roman"/>
          <w:color w:val="000000" w:themeColor="text1"/>
          <w:position w:val="-14"/>
          <w:sz w:val="24"/>
          <w:szCs w:val="24"/>
        </w:rPr>
        <w:pict w14:anchorId="7187B95D">
          <v:shape id="_x0000_i6731" type="#_x0000_t75" style="width:50.25pt;height:20.25pt">
            <v:imagedata r:id="rId9973" o:title=""/>
          </v:shape>
        </w:pic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color w:val="000000" w:themeColor="text1"/>
          <w:sz w:val="24"/>
          <w:szCs w:val="24"/>
        </w:rPr>
        <w:tab/>
      </w:r>
      <w:r w:rsidRPr="00330A7E">
        <w:rPr>
          <w:rFonts w:ascii="Times New Roman" w:hAnsi="Times New Roman" w:cs="Times New Roman"/>
          <w:color w:val="000000" w:themeColor="text1"/>
          <w:sz w:val="24"/>
          <w:szCs w:val="24"/>
        </w:rPr>
        <w:tab/>
        <w:t xml:space="preserve">     </w:t>
      </w:r>
      <w:r w:rsidRPr="00330A7E">
        <w:rPr>
          <w:rFonts w:ascii="Times New Roman" w:hAnsi="Times New Roman" w:cs="Times New Roman"/>
          <w:b/>
          <w:color w:val="000000" w:themeColor="text1"/>
          <w:sz w:val="24"/>
          <w:szCs w:val="24"/>
        </w:rPr>
        <w:t>C.</w:t>
      </w:r>
      <w:r w:rsidRPr="00330A7E">
        <w:rPr>
          <w:rFonts w:ascii="Times New Roman" w:hAnsi="Times New Roman" w:cs="Times New Roman"/>
          <w:b/>
          <w:color w:val="000000" w:themeColor="text1"/>
          <w:sz w:val="24"/>
          <w:szCs w:val="24"/>
          <w:lang w:val="vi-VN"/>
        </w:rPr>
        <w:t xml:space="preserve"> </w:t>
      </w:r>
      <w:r w:rsidR="00FA344A">
        <w:rPr>
          <w:rFonts w:ascii="Times New Roman" w:hAnsi="Times New Roman" w:cs="Times New Roman"/>
          <w:color w:val="000000" w:themeColor="text1"/>
          <w:position w:val="-14"/>
          <w:sz w:val="24"/>
          <w:szCs w:val="24"/>
        </w:rPr>
        <w:pict w14:anchorId="7EDF14A6">
          <v:shape id="_x0000_i6732" type="#_x0000_t75" style="width:48.75pt;height:20.25pt">
            <v:imagedata r:id="rId9974" o:title=""/>
          </v:shape>
        </w:pic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color w:val="000000" w:themeColor="text1"/>
          <w:sz w:val="24"/>
          <w:szCs w:val="24"/>
        </w:rPr>
        <w:tab/>
        <w:t xml:space="preserve">    </w:t>
      </w:r>
      <w:r w:rsidRPr="00330A7E">
        <w:rPr>
          <w:rFonts w:ascii="Times New Roman" w:hAnsi="Times New Roman" w:cs="Times New Roman"/>
          <w:color w:val="000000" w:themeColor="text1"/>
          <w:sz w:val="24"/>
          <w:szCs w:val="24"/>
        </w:rPr>
        <w:tab/>
        <w:t xml:space="preserve">  </w:t>
      </w:r>
      <w:r w:rsidRPr="00330A7E">
        <w:rPr>
          <w:rFonts w:ascii="Times New Roman" w:hAnsi="Times New Roman" w:cs="Times New Roman"/>
          <w:b/>
          <w:color w:val="000000" w:themeColor="text1"/>
          <w:sz w:val="24"/>
          <w:szCs w:val="24"/>
        </w:rPr>
        <w:t>D.</w:t>
      </w:r>
      <w:r w:rsidRPr="00330A7E">
        <w:rPr>
          <w:rFonts w:ascii="Times New Roman" w:hAnsi="Times New Roman" w:cs="Times New Roman"/>
          <w:b/>
          <w:color w:val="000000" w:themeColor="text1"/>
          <w:sz w:val="24"/>
          <w:szCs w:val="24"/>
          <w:lang w:val="vi-VN"/>
        </w:rPr>
        <w:t xml:space="preserve"> </w:t>
      </w:r>
      <w:r w:rsidR="00FA344A">
        <w:rPr>
          <w:rFonts w:ascii="Times New Roman" w:hAnsi="Times New Roman" w:cs="Times New Roman"/>
          <w:color w:val="000000" w:themeColor="text1"/>
          <w:position w:val="-14"/>
          <w:sz w:val="24"/>
          <w:szCs w:val="24"/>
        </w:rPr>
        <w:pict w14:anchorId="4F282BD9">
          <v:shape id="_x0000_i6733" type="#_x0000_t75" style="width:48.75pt;height:20.25pt">
            <v:imagedata r:id="rId9975" o:title=""/>
          </v:shape>
        </w:pict>
      </w:r>
      <w:r w:rsidRPr="00330A7E">
        <w:rPr>
          <w:rFonts w:ascii="Times New Roman" w:hAnsi="Times New Roman" w:cs="Times New Roman"/>
          <w:color w:val="000000" w:themeColor="text1"/>
          <w:sz w:val="24"/>
          <w:szCs w:val="24"/>
        </w:rPr>
        <w:t xml:space="preserve"> .</w:t>
      </w:r>
    </w:p>
    <w:p w14:paraId="2A258CF7" w14:textId="77777777" w:rsidR="00ED397D" w:rsidRPr="00330A7E" w:rsidRDefault="00ED397D" w:rsidP="00330A7E">
      <w:pPr>
        <w:ind w:left="990"/>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Lời giải</w:t>
      </w:r>
    </w:p>
    <w:p w14:paraId="7D9DB2E6" w14:textId="77777777" w:rsidR="00ED397D" w:rsidRPr="00330A7E" w:rsidRDefault="00ED397D" w:rsidP="00330A7E">
      <w:pPr>
        <w:ind w:left="990"/>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highlight w:val="green"/>
        </w:rPr>
        <w:t>Chọn A</w:t>
      </w:r>
    </w:p>
    <w:p w14:paraId="25E51339" w14:textId="77777777" w:rsidR="00ED397D" w:rsidRPr="00330A7E" w:rsidRDefault="00ED397D" w:rsidP="00330A7E">
      <w:pPr>
        <w:ind w:left="990"/>
        <w:rPr>
          <w:rFonts w:ascii="Times New Roman" w:hAnsi="Times New Roman" w:cs="Times New Roman"/>
          <w:color w:val="000000" w:themeColor="text1"/>
          <w:sz w:val="24"/>
          <w:szCs w:val="24"/>
          <w:lang w:val="vi-VN"/>
        </w:rPr>
      </w:pPr>
      <w:r w:rsidRPr="00330A7E">
        <w:rPr>
          <w:rFonts w:ascii="Times New Roman" w:hAnsi="Times New Roman" w:cs="Times New Roman"/>
          <w:color w:val="000000" w:themeColor="text1"/>
          <w:sz w:val="24"/>
          <w:szCs w:val="24"/>
          <w:lang w:val="vi-VN"/>
        </w:rPr>
        <w:t xml:space="preserve">Ta có </w:t>
      </w:r>
      <w:r w:rsidR="00FA344A">
        <w:rPr>
          <w:rFonts w:ascii="Times New Roman" w:hAnsi="Times New Roman" w:cs="Times New Roman"/>
          <w:color w:val="000000" w:themeColor="text1"/>
          <w:position w:val="-24"/>
          <w:sz w:val="24"/>
          <w:szCs w:val="24"/>
        </w:rPr>
        <w:pict w14:anchorId="5327144C">
          <v:shape id="_x0000_i6734" type="#_x0000_t75" style="width:141pt;height:33pt">
            <v:imagedata r:id="rId10091" o:title=""/>
          </v:shape>
        </w:pict>
      </w:r>
      <w:r w:rsidRPr="00330A7E">
        <w:rPr>
          <w:rFonts w:ascii="Times New Roman" w:hAnsi="Times New Roman" w:cs="Times New Roman"/>
          <w:color w:val="000000" w:themeColor="text1"/>
          <w:sz w:val="24"/>
          <w:szCs w:val="24"/>
          <w:lang w:val="vi-VN"/>
        </w:rPr>
        <w:t>.</w:t>
      </w:r>
    </w:p>
    <w:p w14:paraId="601F3A50"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lang w:val="it-IT"/>
        </w:rPr>
      </w:pPr>
      <w:r w:rsidRPr="00330A7E">
        <w:rPr>
          <w:rFonts w:ascii="Times New Roman" w:eastAsia="Calibri" w:hAnsi="Times New Roman" w:cs="Times New Roman"/>
          <w:b/>
          <w:color w:val="000000" w:themeColor="text1"/>
          <w:sz w:val="24"/>
          <w:szCs w:val="24"/>
          <w:lang w:val="nl-NL"/>
        </w:rPr>
        <w:lastRenderedPageBreak/>
        <w:t>Câu 3:</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lang w:val="fr-FR"/>
        </w:rPr>
        <w:t xml:space="preserve">Cho hàm số </w:t>
      </w:r>
      <w:r w:rsidR="00FA344A">
        <w:rPr>
          <w:rFonts w:ascii="Times New Roman" w:hAnsi="Times New Roman" w:cs="Times New Roman"/>
          <w:color w:val="000000" w:themeColor="text1"/>
          <w:position w:val="-14"/>
          <w:sz w:val="24"/>
          <w:szCs w:val="24"/>
        </w:rPr>
        <w:pict w14:anchorId="1D429A1A">
          <v:shape id="_x0000_i6735" type="#_x0000_t75" style="width:48pt;height:20.25pt">
            <v:imagedata r:id="rId2756" o:title=""/>
          </v:shape>
        </w:pict>
      </w:r>
      <w:r w:rsidRPr="00330A7E">
        <w:rPr>
          <w:rFonts w:ascii="Times New Roman" w:hAnsi="Times New Roman" w:cs="Times New Roman"/>
          <w:color w:val="000000" w:themeColor="text1"/>
          <w:sz w:val="24"/>
          <w:szCs w:val="24"/>
          <w:lang w:val="fr-FR"/>
        </w:rPr>
        <w:t xml:space="preserve"> có bảng biến thiên như hình bên. </w:t>
      </w:r>
      <w:r w:rsidRPr="00330A7E">
        <w:rPr>
          <w:rFonts w:ascii="Times New Roman" w:hAnsi="Times New Roman" w:cs="Times New Roman"/>
          <w:color w:val="000000" w:themeColor="text1"/>
          <w:sz w:val="24"/>
          <w:szCs w:val="24"/>
          <w:lang w:val="it-IT"/>
        </w:rPr>
        <w:t xml:space="preserve">Giá trị nhỏ nhất của hàm số </w:t>
      </w:r>
      <w:r w:rsidR="00FA344A">
        <w:rPr>
          <w:rFonts w:ascii="Times New Roman" w:hAnsi="Times New Roman" w:cs="Times New Roman"/>
          <w:color w:val="000000" w:themeColor="text1"/>
          <w:position w:val="-14"/>
          <w:sz w:val="24"/>
          <w:szCs w:val="24"/>
        </w:rPr>
        <w:pict w14:anchorId="1F1E9FE7">
          <v:shape id="_x0000_i6736" type="#_x0000_t75" style="width:48pt;height:20.25pt">
            <v:imagedata r:id="rId2758" o:title=""/>
          </v:shape>
        </w:pict>
      </w:r>
      <w:r w:rsidRPr="00330A7E">
        <w:rPr>
          <w:rFonts w:ascii="Times New Roman" w:hAnsi="Times New Roman" w:cs="Times New Roman"/>
          <w:color w:val="000000" w:themeColor="text1"/>
          <w:sz w:val="24"/>
          <w:szCs w:val="24"/>
          <w:lang w:val="it-IT"/>
        </w:rPr>
        <w:t xml:space="preserve"> trên </w:t>
      </w:r>
      <w:r w:rsidR="00FA344A">
        <w:rPr>
          <w:rFonts w:ascii="Times New Roman" w:hAnsi="Times New Roman" w:cs="Times New Roman"/>
          <w:color w:val="000000" w:themeColor="text1"/>
          <w:position w:val="-14"/>
          <w:sz w:val="24"/>
          <w:szCs w:val="24"/>
        </w:rPr>
        <w:pict w14:anchorId="74E92D31">
          <v:shape id="_x0000_i6737" type="#_x0000_t75" style="width:32.25pt;height:20.25pt">
            <v:imagedata r:id="rId2760" o:title=""/>
          </v:shape>
        </w:pict>
      </w:r>
      <w:r w:rsidRPr="00330A7E">
        <w:rPr>
          <w:rFonts w:ascii="Times New Roman" w:hAnsi="Times New Roman" w:cs="Times New Roman"/>
          <w:color w:val="000000" w:themeColor="text1"/>
          <w:sz w:val="24"/>
          <w:szCs w:val="24"/>
          <w:lang w:val="it-IT"/>
        </w:rPr>
        <w:t xml:space="preserve"> bằng:</w:t>
      </w:r>
    </w:p>
    <w:p w14:paraId="290CE947" w14:textId="77777777" w:rsidR="00ED397D" w:rsidRPr="00330A7E" w:rsidRDefault="00ED397D" w:rsidP="00330A7E">
      <w:pPr>
        <w:tabs>
          <w:tab w:val="left" w:pos="992"/>
        </w:tabs>
        <w:ind w:left="992" w:hanging="992"/>
        <w:jc w:val="center"/>
        <w:rPr>
          <w:rFonts w:ascii="Times New Roman" w:hAnsi="Times New Roman" w:cs="Times New Roman"/>
          <w:color w:val="000000" w:themeColor="text1"/>
          <w:sz w:val="24"/>
          <w:szCs w:val="24"/>
        </w:rPr>
      </w:pPr>
      <w:r w:rsidRPr="00330A7E">
        <w:rPr>
          <w:rFonts w:ascii="Times New Roman" w:hAnsi="Times New Roman" w:cs="Times New Roman"/>
          <w:noProof/>
          <w:color w:val="000000" w:themeColor="text1"/>
          <w:sz w:val="24"/>
          <w:szCs w:val="24"/>
          <w:lang w:eastAsia="en-US"/>
        </w:rPr>
        <w:drawing>
          <wp:inline distT="0" distB="0" distL="0" distR="0" wp14:anchorId="43DC55A1" wp14:editId="76CDCF1C">
            <wp:extent cx="3048000" cy="1148790"/>
            <wp:effectExtent l="0" t="0" r="0" b="0"/>
            <wp:docPr id="78" name="Picture 78" descr="A diagram of a mathematical equa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mathematical equation  Description automatically generated"/>
                    <pic:cNvPicPr/>
                  </pic:nvPicPr>
                  <pic:blipFill>
                    <a:blip r:embed="rId2762" cstate="print"/>
                    <a:stretch>
                      <a:fillRect/>
                    </a:stretch>
                  </pic:blipFill>
                  <pic:spPr>
                    <a:xfrm>
                      <a:off x="0" y="0"/>
                      <a:ext cx="3064252" cy="1154915"/>
                    </a:xfrm>
                    <a:prstGeom prst="rect">
                      <a:avLst/>
                    </a:prstGeom>
                  </pic:spPr>
                </pic:pic>
              </a:graphicData>
            </a:graphic>
          </wp:inline>
        </w:drawing>
      </w:r>
    </w:p>
    <w:p w14:paraId="6F5E16F1" w14:textId="77777777" w:rsidR="00ED397D" w:rsidRPr="00330A7E" w:rsidRDefault="00ED397D" w:rsidP="00330A7E">
      <w:pPr>
        <w:tabs>
          <w:tab w:val="left" w:pos="3402"/>
          <w:tab w:val="left" w:pos="5669"/>
          <w:tab w:val="left" w:pos="7937"/>
        </w:tabs>
        <w:ind w:left="992"/>
        <w:jc w:val="both"/>
        <w:rPr>
          <w:rFonts w:ascii="Times New Roman" w:hAnsi="Times New Roman" w:cs="Times New Roman"/>
          <w:color w:val="000000" w:themeColor="text1"/>
          <w:sz w:val="24"/>
          <w:szCs w:val="24"/>
          <w:lang w:val="it-IT"/>
        </w:rPr>
      </w:pPr>
      <w:r w:rsidRPr="00330A7E">
        <w:rPr>
          <w:rFonts w:ascii="Times New Roman" w:hAnsi="Times New Roman" w:cs="Times New Roman"/>
          <w:b/>
          <w:noProof/>
          <w:color w:val="000000" w:themeColor="text1"/>
          <w:sz w:val="24"/>
          <w:szCs w:val="24"/>
        </w:rPr>
        <w:t xml:space="preserve">A. </w:t>
      </w:r>
      <w:r w:rsidR="00FA344A">
        <w:rPr>
          <w:rFonts w:ascii="Times New Roman" w:hAnsi="Times New Roman" w:cs="Times New Roman"/>
          <w:color w:val="000000" w:themeColor="text1"/>
          <w:position w:val="-6"/>
          <w:sz w:val="24"/>
          <w:szCs w:val="24"/>
        </w:rPr>
        <w:pict w14:anchorId="3077AD8F">
          <v:shape id="_x0000_i6738" type="#_x0000_t75" style="width:15.75pt;height:14.25pt">
            <v:imagedata r:id="rId2763" o:title=""/>
          </v:shape>
        </w:pict>
      </w:r>
      <w:r w:rsidRPr="00330A7E">
        <w:rPr>
          <w:rFonts w:ascii="Times New Roman" w:hAnsi="Times New Roman" w:cs="Times New Roman"/>
          <w:noProof/>
          <w:color w:val="000000" w:themeColor="text1"/>
          <w:sz w:val="24"/>
          <w:szCs w:val="24"/>
        </w:rPr>
        <w:t>.</w:t>
      </w:r>
      <w:r w:rsidRPr="00330A7E">
        <w:rPr>
          <w:rFonts w:ascii="Times New Roman" w:hAnsi="Times New Roman" w:cs="Times New Roman"/>
          <w:noProof/>
          <w:color w:val="000000" w:themeColor="text1"/>
          <w:sz w:val="24"/>
          <w:szCs w:val="24"/>
        </w:rPr>
        <w:tab/>
        <w:t xml:space="preserve"> </w:t>
      </w:r>
      <w:r w:rsidRPr="00330A7E">
        <w:rPr>
          <w:rFonts w:ascii="Times New Roman" w:hAnsi="Times New Roman" w:cs="Times New Roman"/>
          <w:b/>
          <w:noProof/>
          <w:color w:val="000000" w:themeColor="text1"/>
          <w:sz w:val="24"/>
          <w:szCs w:val="24"/>
        </w:rPr>
        <w:t xml:space="preserve">B. </w:t>
      </w:r>
      <w:r w:rsidR="00FA344A">
        <w:rPr>
          <w:rFonts w:ascii="Times New Roman" w:hAnsi="Times New Roman" w:cs="Times New Roman"/>
          <w:color w:val="000000" w:themeColor="text1"/>
          <w:position w:val="-4"/>
          <w:sz w:val="24"/>
          <w:szCs w:val="24"/>
        </w:rPr>
        <w:pict w14:anchorId="7A4A0B0E">
          <v:shape id="_x0000_i6739" type="#_x0000_t75" style="width:15pt;height:12.75pt">
            <v:imagedata r:id="rId2765" o:title=""/>
          </v:shape>
        </w:pict>
      </w:r>
      <w:r w:rsidRPr="00330A7E">
        <w:rPr>
          <w:rFonts w:ascii="Times New Roman" w:hAnsi="Times New Roman" w:cs="Times New Roman"/>
          <w:color w:val="000000" w:themeColor="text1"/>
          <w:sz w:val="24"/>
          <w:szCs w:val="24"/>
          <w:lang w:val="it-IT"/>
        </w:rPr>
        <w:t>.</w:t>
      </w:r>
      <w:r w:rsidRPr="00330A7E">
        <w:rPr>
          <w:rFonts w:ascii="Times New Roman" w:hAnsi="Times New Roman" w:cs="Times New Roman"/>
          <w:color w:val="000000" w:themeColor="text1"/>
          <w:sz w:val="24"/>
          <w:szCs w:val="24"/>
          <w:lang w:val="it-IT"/>
        </w:rPr>
        <w:tab/>
        <w:t xml:space="preserve">      </w:t>
      </w:r>
      <w:r w:rsidRPr="00330A7E">
        <w:rPr>
          <w:rFonts w:ascii="Times New Roman" w:hAnsi="Times New Roman" w:cs="Times New Roman"/>
          <w:b/>
          <w:color w:val="000000" w:themeColor="text1"/>
          <w:sz w:val="24"/>
          <w:szCs w:val="24"/>
          <w:u w:val="single"/>
        </w:rPr>
        <w:t>C</w:t>
      </w:r>
      <w:r w:rsidRPr="00330A7E">
        <w:rPr>
          <w:rFonts w:ascii="Times New Roman" w:hAnsi="Times New Roman" w:cs="Times New Roman"/>
          <w:b/>
          <w:color w:val="000000" w:themeColor="text1"/>
          <w:sz w:val="24"/>
          <w:szCs w:val="24"/>
        </w:rPr>
        <w:t xml:space="preserve">. </w:t>
      </w:r>
      <w:r w:rsidR="00FA344A">
        <w:rPr>
          <w:rFonts w:ascii="Times New Roman" w:hAnsi="Times New Roman" w:cs="Times New Roman"/>
          <w:color w:val="000000" w:themeColor="text1"/>
          <w:position w:val="-4"/>
          <w:sz w:val="24"/>
          <w:szCs w:val="24"/>
        </w:rPr>
        <w:pict w14:anchorId="05971C90">
          <v:shape id="_x0000_i6740" type="#_x0000_t75" style="width:15.75pt;height:12.75pt">
            <v:imagedata r:id="rId2767" o:title=""/>
          </v:shape>
        </w:pict>
      </w:r>
      <w:r w:rsidRPr="00330A7E">
        <w:rPr>
          <w:rFonts w:ascii="Times New Roman" w:hAnsi="Times New Roman" w:cs="Times New Roman"/>
          <w:color w:val="000000" w:themeColor="text1"/>
          <w:sz w:val="24"/>
          <w:szCs w:val="24"/>
          <w:lang w:val="it-IT"/>
        </w:rPr>
        <w:t>.</w:t>
      </w:r>
      <w:r w:rsidRPr="00330A7E">
        <w:rPr>
          <w:rFonts w:ascii="Times New Roman" w:hAnsi="Times New Roman" w:cs="Times New Roman"/>
          <w:color w:val="000000" w:themeColor="text1"/>
          <w:sz w:val="24"/>
          <w:szCs w:val="24"/>
        </w:rPr>
        <w:tab/>
        <w:t xml:space="preserve">             </w:t>
      </w:r>
      <w:r w:rsidRPr="00330A7E">
        <w:rPr>
          <w:rFonts w:ascii="Times New Roman" w:hAnsi="Times New Roman" w:cs="Times New Roman"/>
          <w:b/>
          <w:color w:val="000000" w:themeColor="text1"/>
          <w:sz w:val="24"/>
          <w:szCs w:val="24"/>
        </w:rPr>
        <w:t xml:space="preserve">D. </w:t>
      </w:r>
      <w:r w:rsidR="00FA344A">
        <w:rPr>
          <w:rFonts w:ascii="Times New Roman" w:hAnsi="Times New Roman" w:cs="Times New Roman"/>
          <w:color w:val="000000" w:themeColor="text1"/>
          <w:position w:val="-4"/>
          <w:sz w:val="24"/>
          <w:szCs w:val="24"/>
        </w:rPr>
        <w:pict w14:anchorId="112F7930">
          <v:shape id="_x0000_i6741" type="#_x0000_t75" style="width:6.75pt;height:12.75pt">
            <v:imagedata r:id="rId2769" o:title=""/>
          </v:shape>
        </w:pict>
      </w:r>
      <w:r w:rsidRPr="00330A7E">
        <w:rPr>
          <w:rFonts w:ascii="Times New Roman" w:hAnsi="Times New Roman" w:cs="Times New Roman"/>
          <w:noProof/>
          <w:color w:val="000000" w:themeColor="text1"/>
          <w:sz w:val="24"/>
          <w:szCs w:val="24"/>
        </w:rPr>
        <w:t>.</w:t>
      </w:r>
    </w:p>
    <w:p w14:paraId="07A306B4" w14:textId="77777777" w:rsidR="00ED397D" w:rsidRPr="00330A7E" w:rsidRDefault="00ED397D" w:rsidP="00330A7E">
      <w:pPr>
        <w:ind w:left="992"/>
        <w:jc w:val="center"/>
        <w:rPr>
          <w:rFonts w:ascii="Times New Roman" w:hAnsi="Times New Roman" w:cs="Times New Roman"/>
          <w:b/>
          <w:noProof/>
          <w:color w:val="000000" w:themeColor="text1"/>
          <w:sz w:val="24"/>
          <w:szCs w:val="24"/>
        </w:rPr>
      </w:pPr>
      <w:r w:rsidRPr="00330A7E">
        <w:rPr>
          <w:rFonts w:ascii="Times New Roman" w:hAnsi="Times New Roman" w:cs="Times New Roman"/>
          <w:b/>
          <w:noProof/>
          <w:color w:val="000000" w:themeColor="text1"/>
          <w:sz w:val="24"/>
          <w:szCs w:val="24"/>
        </w:rPr>
        <w:t>Lời giải</w:t>
      </w:r>
    </w:p>
    <w:p w14:paraId="1444D147" w14:textId="77777777" w:rsidR="00ED397D" w:rsidRPr="00330A7E" w:rsidRDefault="00ED397D" w:rsidP="00330A7E">
      <w:pPr>
        <w:ind w:left="990"/>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highlight w:val="green"/>
        </w:rPr>
        <w:t>Chọn C</w:t>
      </w:r>
    </w:p>
    <w:p w14:paraId="2F1D58E0" w14:textId="77777777" w:rsidR="00ED397D" w:rsidRPr="00330A7E" w:rsidRDefault="00ED397D" w:rsidP="00330A7E">
      <w:pPr>
        <w:ind w:left="992"/>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Dựa vào bảng biến thiên ta có giá trị nhỏ nhất của hàm số </w:t>
      </w:r>
      <w:r w:rsidR="00FA344A">
        <w:rPr>
          <w:rFonts w:ascii="Times New Roman" w:hAnsi="Times New Roman" w:cs="Times New Roman"/>
          <w:color w:val="000000" w:themeColor="text1"/>
          <w:position w:val="-14"/>
          <w:sz w:val="24"/>
          <w:szCs w:val="24"/>
        </w:rPr>
        <w:pict w14:anchorId="6548D4BE">
          <v:shape id="_x0000_i6742" type="#_x0000_t75" style="width:48pt;height:20.25pt">
            <v:imagedata r:id="rId3060" o:title=""/>
          </v:shape>
        </w:pict>
      </w:r>
      <w:r w:rsidRPr="00330A7E">
        <w:rPr>
          <w:rFonts w:ascii="Times New Roman" w:hAnsi="Times New Roman" w:cs="Times New Roman"/>
          <w:color w:val="000000" w:themeColor="text1"/>
          <w:sz w:val="24"/>
          <w:szCs w:val="24"/>
        </w:rPr>
        <w:t xml:space="preserve"> trên </w:t>
      </w:r>
      <w:r w:rsidR="00FA344A">
        <w:rPr>
          <w:rFonts w:ascii="Times New Roman" w:hAnsi="Times New Roman" w:cs="Times New Roman"/>
          <w:color w:val="000000" w:themeColor="text1"/>
          <w:position w:val="-14"/>
          <w:sz w:val="24"/>
          <w:szCs w:val="24"/>
        </w:rPr>
        <w:pict w14:anchorId="3616609B">
          <v:shape id="_x0000_i6743" type="#_x0000_t75" style="width:32.25pt;height:20.25pt">
            <v:imagedata r:id="rId3062" o:title=""/>
          </v:shape>
        </w:pict>
      </w:r>
      <w:r w:rsidRPr="00330A7E">
        <w:rPr>
          <w:rFonts w:ascii="Times New Roman" w:hAnsi="Times New Roman" w:cs="Times New Roman"/>
          <w:color w:val="000000" w:themeColor="text1"/>
          <w:sz w:val="24"/>
          <w:szCs w:val="24"/>
        </w:rPr>
        <w:t xml:space="preserve"> bằng </w:t>
      </w:r>
      <w:r w:rsidR="00FA344A">
        <w:rPr>
          <w:rFonts w:ascii="Times New Roman" w:hAnsi="Times New Roman" w:cs="Times New Roman"/>
          <w:color w:val="000000" w:themeColor="text1"/>
          <w:position w:val="-4"/>
          <w:sz w:val="24"/>
          <w:szCs w:val="24"/>
        </w:rPr>
        <w:pict w14:anchorId="1384DD26">
          <v:shape id="_x0000_i6744" type="#_x0000_t75" style="width:15.75pt;height:12.75pt">
            <v:imagedata r:id="rId3064" o:title=""/>
          </v:shape>
        </w:pict>
      </w:r>
      <w:r w:rsidRPr="00330A7E">
        <w:rPr>
          <w:rFonts w:ascii="Times New Roman" w:hAnsi="Times New Roman" w:cs="Times New Roman"/>
          <w:color w:val="000000" w:themeColor="text1"/>
          <w:sz w:val="24"/>
          <w:szCs w:val="24"/>
        </w:rPr>
        <w:t>.</w:t>
      </w:r>
    </w:p>
    <w:p w14:paraId="13E7592D"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4:</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rPr>
        <w:t xml:space="preserve">Cho hình chóp </w:t>
      </w:r>
      <w:r w:rsidR="00FA344A">
        <w:rPr>
          <w:rFonts w:ascii="Times New Roman" w:hAnsi="Times New Roman" w:cs="Times New Roman"/>
          <w:color w:val="000000" w:themeColor="text1"/>
          <w:position w:val="-6"/>
          <w:sz w:val="24"/>
          <w:szCs w:val="24"/>
        </w:rPr>
        <w:pict w14:anchorId="6B24AF2D">
          <v:shape id="_x0000_i6745" type="#_x0000_t75" style="width:36.75pt;height:14.25pt">
            <v:imagedata r:id="rId9959" o:title=""/>
          </v:shape>
        </w:pict>
      </w:r>
      <w:r w:rsidRPr="00330A7E">
        <w:rPr>
          <w:rFonts w:ascii="Times New Roman" w:hAnsi="Times New Roman" w:cs="Times New Roman"/>
          <w:color w:val="000000" w:themeColor="text1"/>
          <w:sz w:val="24"/>
          <w:szCs w:val="24"/>
        </w:rPr>
        <w:t xml:space="preserve"> có đáy là tam giác </w:t>
      </w:r>
      <w:r w:rsidR="00FA344A">
        <w:rPr>
          <w:rFonts w:ascii="Times New Roman" w:hAnsi="Times New Roman" w:cs="Times New Roman"/>
          <w:color w:val="000000" w:themeColor="text1"/>
          <w:position w:val="-6"/>
          <w:sz w:val="24"/>
          <w:szCs w:val="24"/>
        </w:rPr>
        <w:pict w14:anchorId="79615046">
          <v:shape id="_x0000_i6746" type="#_x0000_t75" style="width:27.75pt;height:14.25pt">
            <v:imagedata r:id="rId9976" o:title=""/>
          </v:shape>
        </w:pict>
      </w:r>
      <w:r w:rsidRPr="00330A7E">
        <w:rPr>
          <w:rFonts w:ascii="Times New Roman" w:hAnsi="Times New Roman" w:cs="Times New Roman"/>
          <w:color w:val="000000" w:themeColor="text1"/>
          <w:sz w:val="24"/>
          <w:szCs w:val="24"/>
        </w:rPr>
        <w:t xml:space="preserve"> vuông tại </w:t>
      </w:r>
      <w:r w:rsidR="00FA344A">
        <w:rPr>
          <w:rFonts w:ascii="Times New Roman" w:hAnsi="Times New Roman" w:cs="Times New Roman"/>
          <w:color w:val="000000" w:themeColor="text1"/>
          <w:position w:val="-4"/>
          <w:sz w:val="24"/>
          <w:szCs w:val="24"/>
        </w:rPr>
        <w:pict w14:anchorId="2551823F">
          <v:shape id="_x0000_i6747" type="#_x0000_t75" style="width:12pt;height:12.75pt">
            <v:imagedata r:id="rId9977" o:title=""/>
          </v:shape>
        </w:pict>
      </w:r>
      <w:r w:rsidRPr="00330A7E">
        <w:rPr>
          <w:rFonts w:ascii="Times New Roman" w:hAnsi="Times New Roman" w:cs="Times New Roman"/>
          <w:color w:val="000000" w:themeColor="text1"/>
          <w:sz w:val="24"/>
          <w:szCs w:val="24"/>
        </w:rPr>
        <w:t>. Đường thẳng vuông góc với đáy</w:t>
      </w:r>
      <w:r w:rsidRPr="00330A7E">
        <w:rPr>
          <w:rFonts w:ascii="Times New Roman" w:hAnsi="Times New Roman" w:cs="Times New Roman"/>
          <w:color w:val="000000" w:themeColor="text1"/>
          <w:sz w:val="24"/>
          <w:szCs w:val="24"/>
          <w:lang w:val="vi-VN"/>
        </w:rPr>
        <w:t xml:space="preserve"> </w:t>
      </w:r>
      <w:r w:rsidR="00FA344A">
        <w:rPr>
          <w:rFonts w:ascii="Times New Roman" w:hAnsi="Times New Roman" w:cs="Times New Roman"/>
          <w:color w:val="000000" w:themeColor="text1"/>
          <w:position w:val="-6"/>
          <w:sz w:val="24"/>
          <w:szCs w:val="24"/>
        </w:rPr>
        <w:pict w14:anchorId="42FE6542">
          <v:shape id="_x0000_i6748" type="#_x0000_t75" style="width:27.75pt;height:14.25pt">
            <v:imagedata r:id="rId9976" o:title=""/>
          </v:shape>
        </w:pict>
      </w:r>
      <w:r w:rsidRPr="00330A7E">
        <w:rPr>
          <w:rFonts w:ascii="Times New Roman" w:hAnsi="Times New Roman" w:cs="Times New Roman"/>
          <w:color w:val="000000" w:themeColor="text1"/>
          <w:sz w:val="24"/>
          <w:szCs w:val="24"/>
        </w:rPr>
        <w:t xml:space="preserve">. Đường thẳng </w:t>
      </w:r>
      <w:r w:rsidR="00FA344A">
        <w:rPr>
          <w:rFonts w:ascii="Times New Roman" w:hAnsi="Times New Roman" w:cs="Times New Roman"/>
          <w:color w:val="000000" w:themeColor="text1"/>
          <w:position w:val="-6"/>
          <w:sz w:val="24"/>
          <w:szCs w:val="24"/>
        </w:rPr>
        <w:pict w14:anchorId="347F5B8F">
          <v:shape id="_x0000_i6749" type="#_x0000_t75" style="width:20.25pt;height:14.25pt">
            <v:imagedata r:id="rId9978" o:title=""/>
          </v:shape>
        </w:pict>
      </w:r>
      <w:r w:rsidRPr="00330A7E">
        <w:rPr>
          <w:rFonts w:ascii="Times New Roman" w:hAnsi="Times New Roman" w:cs="Times New Roman"/>
          <w:color w:val="000000" w:themeColor="text1"/>
          <w:sz w:val="24"/>
          <w:szCs w:val="24"/>
          <w:lang w:val="vi-VN"/>
        </w:rPr>
        <w:t xml:space="preserve"> vuông góc với mặt phẳng nào sau đây?</w:t>
      </w:r>
    </w:p>
    <w:p w14:paraId="2D54D7FC" w14:textId="77777777" w:rsidR="00ED397D" w:rsidRPr="00330A7E" w:rsidRDefault="00ED397D" w:rsidP="00330A7E">
      <w:pPr>
        <w:ind w:left="990"/>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 xml:space="preserve">A. </w:t>
      </w:r>
      <w:r w:rsidR="00FA344A">
        <w:rPr>
          <w:rFonts w:ascii="Times New Roman" w:hAnsi="Times New Roman" w:cs="Times New Roman"/>
          <w:color w:val="000000" w:themeColor="text1"/>
          <w:position w:val="-14"/>
          <w:sz w:val="24"/>
          <w:szCs w:val="24"/>
        </w:rPr>
        <w:pict w14:anchorId="14E85AD6">
          <v:shape id="_x0000_i6750" type="#_x0000_t75" style="width:35.25pt;height:20.25pt">
            <v:imagedata r:id="rId9979"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lang w:val="vi-VN"/>
        </w:rPr>
        <w:tab/>
      </w:r>
      <w:r w:rsidRPr="00330A7E">
        <w:rPr>
          <w:rFonts w:ascii="Times New Roman" w:hAnsi="Times New Roman" w:cs="Times New Roman"/>
          <w:color w:val="000000" w:themeColor="text1"/>
          <w:sz w:val="24"/>
          <w:szCs w:val="24"/>
        </w:rPr>
        <w:tab/>
        <w:t xml:space="preserve">          </w:t>
      </w:r>
      <w:r w:rsidRPr="00330A7E">
        <w:rPr>
          <w:rFonts w:ascii="Times New Roman" w:hAnsi="Times New Roman" w:cs="Times New Roman"/>
          <w:b/>
          <w:color w:val="000000" w:themeColor="text1"/>
          <w:sz w:val="24"/>
          <w:szCs w:val="24"/>
        </w:rPr>
        <w:t xml:space="preserve">B. </w:t>
      </w:r>
      <w:r w:rsidR="00FA344A">
        <w:rPr>
          <w:rFonts w:ascii="Times New Roman" w:hAnsi="Times New Roman" w:cs="Times New Roman"/>
          <w:color w:val="000000" w:themeColor="text1"/>
          <w:position w:val="-14"/>
          <w:sz w:val="24"/>
          <w:szCs w:val="24"/>
        </w:rPr>
        <w:pict w14:anchorId="30F18E13">
          <v:shape id="_x0000_i6751" type="#_x0000_t75" style="width:35.25pt;height:20.25pt">
            <v:imagedata r:id="rId9980"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b/>
          <w:color w:val="000000" w:themeColor="text1"/>
          <w:sz w:val="24"/>
          <w:szCs w:val="24"/>
        </w:rPr>
        <w:tab/>
      </w:r>
      <w:r w:rsidRPr="00330A7E">
        <w:rPr>
          <w:rFonts w:ascii="Times New Roman" w:hAnsi="Times New Roman" w:cs="Times New Roman"/>
          <w:b/>
          <w:color w:val="000000" w:themeColor="text1"/>
          <w:sz w:val="24"/>
          <w:szCs w:val="24"/>
        </w:rPr>
        <w:tab/>
        <w:t xml:space="preserve">     C. </w:t>
      </w:r>
      <w:r w:rsidR="00FA344A">
        <w:rPr>
          <w:rFonts w:ascii="Times New Roman" w:hAnsi="Times New Roman" w:cs="Times New Roman"/>
          <w:color w:val="000000" w:themeColor="text1"/>
          <w:position w:val="-14"/>
          <w:sz w:val="24"/>
          <w:szCs w:val="24"/>
        </w:rPr>
        <w:pict w14:anchorId="3DE42992">
          <v:shape id="_x0000_i6752" type="#_x0000_t75" style="width:36.75pt;height:20.25pt">
            <v:imagedata r:id="rId9981"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b/>
          <w:color w:val="000000" w:themeColor="text1"/>
          <w:sz w:val="24"/>
          <w:szCs w:val="24"/>
        </w:rPr>
        <w:tab/>
      </w:r>
      <w:r w:rsidRPr="00330A7E">
        <w:rPr>
          <w:rFonts w:ascii="Times New Roman" w:hAnsi="Times New Roman" w:cs="Times New Roman"/>
          <w:b/>
          <w:color w:val="000000" w:themeColor="text1"/>
          <w:sz w:val="24"/>
          <w:szCs w:val="24"/>
        </w:rPr>
        <w:tab/>
        <w:t xml:space="preserve">              </w:t>
      </w:r>
      <w:r w:rsidRPr="00330A7E">
        <w:rPr>
          <w:rFonts w:ascii="Times New Roman" w:hAnsi="Times New Roman" w:cs="Times New Roman"/>
          <w:b/>
          <w:color w:val="000000" w:themeColor="text1"/>
          <w:sz w:val="24"/>
          <w:szCs w:val="24"/>
          <w:u w:val="single"/>
        </w:rPr>
        <w:t>D</w:t>
      </w:r>
      <w:r w:rsidRPr="00330A7E">
        <w:rPr>
          <w:rFonts w:ascii="Times New Roman" w:hAnsi="Times New Roman" w:cs="Times New Roman"/>
          <w:b/>
          <w:color w:val="000000" w:themeColor="text1"/>
          <w:sz w:val="24"/>
          <w:szCs w:val="24"/>
        </w:rPr>
        <w:t xml:space="preserve">. </w:t>
      </w:r>
      <w:r w:rsidR="00FA344A">
        <w:rPr>
          <w:rFonts w:ascii="Times New Roman" w:hAnsi="Times New Roman" w:cs="Times New Roman"/>
          <w:color w:val="000000" w:themeColor="text1"/>
          <w:position w:val="-14"/>
          <w:sz w:val="24"/>
          <w:szCs w:val="24"/>
        </w:rPr>
        <w:pict w14:anchorId="751BA87E">
          <v:shape id="_x0000_i6753" type="#_x0000_t75" style="width:33.75pt;height:20.25pt">
            <v:imagedata r:id="rId9982" o:title=""/>
          </v:shape>
        </w:pict>
      </w:r>
      <w:r w:rsidRPr="00330A7E">
        <w:rPr>
          <w:rFonts w:ascii="Times New Roman" w:hAnsi="Times New Roman" w:cs="Times New Roman"/>
          <w:color w:val="000000" w:themeColor="text1"/>
          <w:sz w:val="24"/>
          <w:szCs w:val="24"/>
        </w:rPr>
        <w:t>.</w:t>
      </w:r>
    </w:p>
    <w:p w14:paraId="2AEEA0B6" w14:textId="77777777" w:rsidR="00ED397D" w:rsidRPr="00330A7E" w:rsidRDefault="00ED397D" w:rsidP="00330A7E">
      <w:pPr>
        <w:ind w:left="990"/>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Lời giải</w:t>
      </w:r>
    </w:p>
    <w:p w14:paraId="1F982882" w14:textId="77777777" w:rsidR="00ED397D" w:rsidRPr="00330A7E" w:rsidRDefault="00ED397D" w:rsidP="00330A7E">
      <w:pPr>
        <w:ind w:left="990"/>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highlight w:val="green"/>
        </w:rPr>
        <w:t xml:space="preserve">Chọn </w:t>
      </w:r>
      <w:r w:rsidRPr="00330A7E">
        <w:rPr>
          <w:rFonts w:ascii="Times New Roman" w:hAnsi="Times New Roman" w:cs="Times New Roman"/>
          <w:b/>
          <w:color w:val="000000" w:themeColor="text1"/>
          <w:sz w:val="24"/>
          <w:szCs w:val="24"/>
          <w:highlight w:val="green"/>
          <w:lang w:val="vi-VN"/>
        </w:rPr>
        <w:t>D</w:t>
      </w:r>
    </w:p>
    <w:p w14:paraId="2B56B428" w14:textId="77777777" w:rsidR="00ED397D" w:rsidRPr="00330A7E" w:rsidRDefault="00ED397D" w:rsidP="00330A7E">
      <w:pPr>
        <w:tabs>
          <w:tab w:val="left" w:pos="300"/>
          <w:tab w:val="left" w:pos="2800"/>
          <w:tab w:val="left" w:pos="5300"/>
          <w:tab w:val="left" w:pos="7800"/>
        </w:tabs>
        <w:ind w:left="990"/>
        <w:jc w:val="both"/>
        <w:rPr>
          <w:rFonts w:ascii="Times New Roman" w:hAnsi="Times New Roman" w:cs="Times New Roman"/>
          <w:color w:val="000000" w:themeColor="text1"/>
          <w:sz w:val="24"/>
          <w:szCs w:val="24"/>
          <w:lang w:val="vi-VN"/>
        </w:rPr>
      </w:pPr>
      <w:r w:rsidRPr="00330A7E">
        <w:rPr>
          <w:rFonts w:ascii="Times New Roman" w:hAnsi="Times New Roman" w:cs="Times New Roman"/>
          <w:color w:val="000000" w:themeColor="text1"/>
          <w:sz w:val="24"/>
          <w:szCs w:val="24"/>
          <w:lang w:val="vi-VN"/>
        </w:rPr>
        <w:t xml:space="preserve">Ta có </w:t>
      </w:r>
      <w:r w:rsidR="00FA344A">
        <w:rPr>
          <w:rFonts w:ascii="Times New Roman" w:hAnsi="Times New Roman" w:cs="Times New Roman"/>
          <w:color w:val="000000" w:themeColor="text1"/>
          <w:position w:val="-30"/>
          <w:sz w:val="24"/>
          <w:szCs w:val="24"/>
        </w:rPr>
        <w:pict w14:anchorId="411BDD8A">
          <v:shape id="_x0000_i6754" type="#_x0000_t75" style="width:132.75pt;height:36pt">
            <v:imagedata r:id="rId10092" o:title=""/>
          </v:shape>
        </w:pict>
      </w:r>
      <w:r w:rsidRPr="00330A7E">
        <w:rPr>
          <w:rFonts w:ascii="Times New Roman" w:hAnsi="Times New Roman" w:cs="Times New Roman"/>
          <w:color w:val="000000" w:themeColor="text1"/>
          <w:sz w:val="24"/>
          <w:szCs w:val="24"/>
          <w:lang w:val="vi-VN"/>
        </w:rPr>
        <w:t>.</w:t>
      </w:r>
    </w:p>
    <w:p w14:paraId="384A2D76" w14:textId="77777777" w:rsidR="00ED397D" w:rsidRPr="00330A7E" w:rsidRDefault="00ED397D" w:rsidP="00330A7E">
      <w:pPr>
        <w:tabs>
          <w:tab w:val="left" w:pos="300"/>
          <w:tab w:val="left" w:pos="2800"/>
          <w:tab w:val="left" w:pos="5300"/>
          <w:tab w:val="left" w:pos="7800"/>
        </w:tabs>
        <w:jc w:val="center"/>
        <w:rPr>
          <w:rFonts w:ascii="Times New Roman" w:hAnsi="Times New Roman" w:cs="Times New Roman"/>
          <w:b/>
          <w:color w:val="000000" w:themeColor="text1"/>
          <w:sz w:val="24"/>
          <w:szCs w:val="24"/>
          <w:lang w:val="vi-VN"/>
        </w:rPr>
      </w:pPr>
      <w:r w:rsidRPr="00330A7E">
        <w:rPr>
          <w:rFonts w:ascii="Times New Roman" w:hAnsi="Times New Roman" w:cs="Times New Roman"/>
          <w:noProof/>
          <w:color w:val="000000" w:themeColor="text1"/>
          <w:sz w:val="24"/>
          <w:szCs w:val="24"/>
          <w:lang w:eastAsia="en-US"/>
        </w:rPr>
        <w:drawing>
          <wp:inline distT="0" distB="0" distL="0" distR="0" wp14:anchorId="508F6C44" wp14:editId="293959BA">
            <wp:extent cx="1587500" cy="1540503"/>
            <wp:effectExtent l="0" t="0" r="0" b="0"/>
            <wp:docPr id="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402938" name="Picture 7"/>
                    <pic:cNvPicPr>
                      <a:picLocks noChangeAspect="1" noChangeArrowheads="1"/>
                    </pic:cNvPicPr>
                  </pic:nvPicPr>
                  <pic:blipFill>
                    <a:blip r:embed="rId10090" cstate="print">
                      <a:extLst>
                        <a:ext uri="{28A0092B-C50C-407E-A947-70E740481C1C}">
                          <a14:useLocalDpi xmlns:a14="http://schemas.microsoft.com/office/drawing/2010/main" val="0"/>
                        </a:ext>
                      </a:extLst>
                    </a:blip>
                    <a:stretch>
                      <a:fillRect/>
                    </a:stretch>
                  </pic:blipFill>
                  <pic:spPr bwMode="auto">
                    <a:xfrm>
                      <a:off x="0" y="0"/>
                      <a:ext cx="1593859" cy="1546674"/>
                    </a:xfrm>
                    <a:prstGeom prst="rect">
                      <a:avLst/>
                    </a:prstGeom>
                    <a:noFill/>
                    <a:ln>
                      <a:noFill/>
                    </a:ln>
                  </pic:spPr>
                </pic:pic>
              </a:graphicData>
            </a:graphic>
          </wp:inline>
        </w:drawing>
      </w:r>
    </w:p>
    <w:p w14:paraId="10BED3EC"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5:</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rPr>
        <w:t xml:space="preserve">Cho hình lập phương </w:t>
      </w:r>
      <w:r w:rsidR="00FA344A">
        <w:rPr>
          <w:rFonts w:ascii="Times New Roman" w:hAnsi="Times New Roman" w:cs="Times New Roman"/>
          <w:color w:val="000000" w:themeColor="text1"/>
          <w:position w:val="-6"/>
          <w:sz w:val="24"/>
          <w:szCs w:val="24"/>
        </w:rPr>
        <w:pict w14:anchorId="650EC309">
          <v:shape id="_x0000_i6755" type="#_x0000_t75" style="width:81.75pt;height:14.25pt">
            <v:imagedata r:id="rId9983" o:title=""/>
          </v:shape>
        </w:pict>
      </w:r>
      <w:r w:rsidRPr="00330A7E">
        <w:rPr>
          <w:rFonts w:ascii="Times New Roman" w:hAnsi="Times New Roman" w:cs="Times New Roman"/>
          <w:color w:val="000000" w:themeColor="text1"/>
          <w:sz w:val="24"/>
          <w:szCs w:val="24"/>
        </w:rPr>
        <w:t xml:space="preserve">có cạnh bằng </w:t>
      </w:r>
      <w:r w:rsidR="00FA344A">
        <w:rPr>
          <w:rFonts w:ascii="Times New Roman" w:hAnsi="Times New Roman" w:cs="Times New Roman"/>
          <w:color w:val="000000" w:themeColor="text1"/>
          <w:position w:val="-6"/>
          <w:sz w:val="24"/>
          <w:szCs w:val="24"/>
        </w:rPr>
        <w:pict w14:anchorId="025D0A30">
          <v:shape id="_x0000_i6756" type="#_x0000_t75" style="width:12pt;height:11.25pt">
            <v:imagedata r:id="rId9984" o:title=""/>
          </v:shape>
        </w:pict>
      </w:r>
      <w:r w:rsidRPr="00330A7E">
        <w:rPr>
          <w:rFonts w:ascii="Times New Roman" w:hAnsi="Times New Roman" w:cs="Times New Roman"/>
          <w:color w:val="000000" w:themeColor="text1"/>
          <w:sz w:val="24"/>
          <w:szCs w:val="24"/>
        </w:rPr>
        <w:t xml:space="preserve"> Khoảng cách từ</w:t>
      </w:r>
      <w:r w:rsidR="00FA344A">
        <w:rPr>
          <w:rFonts w:ascii="Times New Roman" w:hAnsi="Times New Roman" w:cs="Times New Roman"/>
          <w:color w:val="000000" w:themeColor="text1"/>
          <w:position w:val="-4"/>
          <w:sz w:val="24"/>
          <w:szCs w:val="24"/>
        </w:rPr>
        <w:pict w14:anchorId="465C85B7">
          <v:shape id="_x0000_i6757" type="#_x0000_t75" style="width:14.25pt;height:12.75pt">
            <v:imagedata r:id="rId9985" o:title=""/>
          </v:shape>
        </w:pict>
      </w:r>
      <w:r w:rsidRPr="00330A7E">
        <w:rPr>
          <w:rFonts w:ascii="Times New Roman" w:hAnsi="Times New Roman" w:cs="Times New Roman"/>
          <w:color w:val="000000" w:themeColor="text1"/>
          <w:sz w:val="24"/>
          <w:szCs w:val="24"/>
        </w:rPr>
        <w:t xml:space="preserve"> đến mp </w:t>
      </w:r>
      <w:r w:rsidR="00FA344A">
        <w:rPr>
          <w:rFonts w:ascii="Times New Roman" w:hAnsi="Times New Roman" w:cs="Times New Roman"/>
          <w:color w:val="000000" w:themeColor="text1"/>
          <w:position w:val="-10"/>
          <w:sz w:val="24"/>
          <w:szCs w:val="24"/>
        </w:rPr>
        <w:pict w14:anchorId="668292C0">
          <v:shape id="_x0000_i6758" type="#_x0000_t75" style="width:45pt;height:15.75pt">
            <v:imagedata r:id="rId9986" o:title=""/>
          </v:shape>
        </w:pict>
      </w:r>
      <w:r w:rsidRPr="00330A7E">
        <w:rPr>
          <w:rFonts w:ascii="Times New Roman" w:hAnsi="Times New Roman" w:cs="Times New Roman"/>
          <w:color w:val="000000" w:themeColor="text1"/>
          <w:sz w:val="24"/>
          <w:szCs w:val="24"/>
        </w:rPr>
        <w:t xml:space="preserve"> bằng:</w:t>
      </w:r>
    </w:p>
    <w:p w14:paraId="03D4C63A" w14:textId="77777777" w:rsidR="00ED397D" w:rsidRPr="00330A7E" w:rsidRDefault="00ED397D" w:rsidP="00330A7E">
      <w:pPr>
        <w:tabs>
          <w:tab w:val="left" w:pos="990"/>
          <w:tab w:val="left" w:pos="2800"/>
          <w:tab w:val="left" w:pos="3510"/>
          <w:tab w:val="left" w:pos="6030"/>
        </w:tabs>
        <w:ind w:left="994"/>
        <w:jc w:val="both"/>
        <w:rPr>
          <w:rFonts w:ascii="Times New Roman" w:hAnsi="Times New Roman" w:cs="Times New Roman"/>
          <w:b/>
          <w:bCs/>
          <w:color w:val="000000" w:themeColor="text1"/>
          <w:sz w:val="24"/>
          <w:szCs w:val="24"/>
        </w:rPr>
      </w:pPr>
      <w:r w:rsidRPr="00330A7E">
        <w:rPr>
          <w:rFonts w:ascii="Times New Roman" w:hAnsi="Times New Roman" w:cs="Times New Roman"/>
          <w:b/>
          <w:bCs/>
          <w:color w:val="000000" w:themeColor="text1"/>
          <w:sz w:val="24"/>
          <w:szCs w:val="24"/>
        </w:rPr>
        <w:t xml:space="preserve">A. </w:t>
      </w:r>
      <w:r w:rsidR="00FA344A">
        <w:rPr>
          <w:rFonts w:ascii="Times New Roman" w:hAnsi="Times New Roman" w:cs="Times New Roman"/>
          <w:color w:val="000000" w:themeColor="text1"/>
          <w:position w:val="-24"/>
          <w:sz w:val="24"/>
          <w:szCs w:val="24"/>
        </w:rPr>
        <w:pict w14:anchorId="3A44B55A">
          <v:shape id="_x0000_i6759" type="#_x0000_t75" style="width:15pt;height:30.75pt">
            <v:imagedata r:id="rId9987" o:title=""/>
          </v:shape>
        </w:pict>
      </w:r>
      <w:r w:rsidRPr="00330A7E">
        <w:rPr>
          <w:rFonts w:ascii="Times New Roman" w:hAnsi="Times New Roman" w:cs="Times New Roman"/>
          <w:b/>
          <w:bCs/>
          <w:color w:val="000000" w:themeColor="text1"/>
          <w:sz w:val="24"/>
          <w:szCs w:val="24"/>
        </w:rPr>
        <w:tab/>
      </w:r>
      <w:r w:rsidRPr="00330A7E">
        <w:rPr>
          <w:rFonts w:ascii="Times New Roman" w:hAnsi="Times New Roman" w:cs="Times New Roman"/>
          <w:b/>
          <w:bCs/>
          <w:color w:val="000000" w:themeColor="text1"/>
          <w:sz w:val="24"/>
          <w:szCs w:val="24"/>
        </w:rPr>
        <w:tab/>
      </w:r>
      <w:r w:rsidRPr="00330A7E">
        <w:rPr>
          <w:rFonts w:ascii="Times New Roman" w:hAnsi="Times New Roman" w:cs="Times New Roman"/>
          <w:b/>
          <w:bCs/>
          <w:color w:val="000000" w:themeColor="text1"/>
          <w:sz w:val="24"/>
          <w:szCs w:val="24"/>
          <w:u w:val="single"/>
        </w:rPr>
        <w:t>B</w:t>
      </w:r>
      <w:r w:rsidRPr="00330A7E">
        <w:rPr>
          <w:rFonts w:ascii="Times New Roman" w:hAnsi="Times New Roman" w:cs="Times New Roman"/>
          <w:b/>
          <w:bCs/>
          <w:color w:val="000000" w:themeColor="text1"/>
          <w:sz w:val="24"/>
          <w:szCs w:val="24"/>
        </w:rPr>
        <w:t xml:space="preserve">. </w:t>
      </w:r>
      <w:r w:rsidR="00FA344A">
        <w:rPr>
          <w:rFonts w:ascii="Times New Roman" w:hAnsi="Times New Roman" w:cs="Times New Roman"/>
          <w:color w:val="000000" w:themeColor="text1"/>
          <w:position w:val="-6"/>
          <w:sz w:val="24"/>
          <w:szCs w:val="24"/>
        </w:rPr>
        <w:pict w14:anchorId="78EE2338">
          <v:shape id="_x0000_i6760" type="#_x0000_t75" style="width:12pt;height:11.25pt">
            <v:imagedata r:id="rId9988" o:title=""/>
          </v:shape>
        </w:pict>
      </w:r>
      <w:r w:rsidRPr="00330A7E">
        <w:rPr>
          <w:rFonts w:ascii="Times New Roman" w:hAnsi="Times New Roman" w:cs="Times New Roman"/>
          <w:color w:val="000000" w:themeColor="text1"/>
          <w:sz w:val="24"/>
          <w:szCs w:val="24"/>
        </w:rPr>
        <w:tab/>
      </w:r>
      <w:r w:rsidRPr="00330A7E">
        <w:rPr>
          <w:rFonts w:ascii="Times New Roman" w:hAnsi="Times New Roman" w:cs="Times New Roman"/>
          <w:b/>
          <w:bCs/>
          <w:color w:val="000000" w:themeColor="text1"/>
          <w:sz w:val="24"/>
          <w:szCs w:val="24"/>
        </w:rPr>
        <w:t xml:space="preserve">C. </w:t>
      </w:r>
      <w:r w:rsidR="00FA344A">
        <w:rPr>
          <w:rFonts w:ascii="Times New Roman" w:hAnsi="Times New Roman" w:cs="Times New Roman"/>
          <w:color w:val="000000" w:themeColor="text1"/>
          <w:position w:val="-6"/>
          <w:sz w:val="24"/>
          <w:szCs w:val="24"/>
        </w:rPr>
        <w:pict w14:anchorId="62CA2044">
          <v:shape id="_x0000_i6761" type="#_x0000_t75" style="width:18pt;height:14.25pt">
            <v:imagedata r:id="rId9967" o:title=""/>
          </v:shape>
        </w:pict>
      </w:r>
      <w:r w:rsidRPr="00330A7E">
        <w:rPr>
          <w:rFonts w:ascii="Times New Roman" w:hAnsi="Times New Roman" w:cs="Times New Roman"/>
          <w:b/>
          <w:bCs/>
          <w:color w:val="000000" w:themeColor="text1"/>
          <w:sz w:val="24"/>
          <w:szCs w:val="24"/>
        </w:rPr>
        <w:tab/>
      </w:r>
      <w:r w:rsidRPr="00330A7E">
        <w:rPr>
          <w:rFonts w:ascii="Times New Roman" w:hAnsi="Times New Roman" w:cs="Times New Roman"/>
          <w:b/>
          <w:bCs/>
          <w:color w:val="000000" w:themeColor="text1"/>
          <w:sz w:val="24"/>
          <w:szCs w:val="24"/>
        </w:rPr>
        <w:tab/>
      </w:r>
      <w:r w:rsidRPr="00330A7E">
        <w:rPr>
          <w:rFonts w:ascii="Times New Roman" w:hAnsi="Times New Roman" w:cs="Times New Roman"/>
          <w:b/>
          <w:bCs/>
          <w:color w:val="000000" w:themeColor="text1"/>
          <w:sz w:val="24"/>
          <w:szCs w:val="24"/>
        </w:rPr>
        <w:tab/>
        <w:t xml:space="preserve">  D. </w:t>
      </w:r>
      <w:r w:rsidR="00FA344A">
        <w:rPr>
          <w:rFonts w:ascii="Times New Roman" w:hAnsi="Times New Roman" w:cs="Times New Roman"/>
          <w:color w:val="000000" w:themeColor="text1"/>
          <w:position w:val="-6"/>
          <w:sz w:val="24"/>
          <w:szCs w:val="24"/>
        </w:rPr>
        <w:pict w14:anchorId="7F44B388">
          <v:shape id="_x0000_i6762" type="#_x0000_t75" style="width:17.25pt;height:14.25pt">
            <v:imagedata r:id="rId9989" o:title=""/>
          </v:shape>
        </w:pict>
      </w:r>
    </w:p>
    <w:p w14:paraId="14C5491C" w14:textId="77777777" w:rsidR="00ED397D" w:rsidRPr="00330A7E" w:rsidRDefault="00ED397D" w:rsidP="00330A7E">
      <w:pPr>
        <w:ind w:left="990"/>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Lời giải</w:t>
      </w:r>
    </w:p>
    <w:p w14:paraId="6F9266D3" w14:textId="77777777" w:rsidR="00ED397D" w:rsidRPr="00330A7E" w:rsidRDefault="00ED397D" w:rsidP="00330A7E">
      <w:pPr>
        <w:ind w:left="990"/>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highlight w:val="green"/>
        </w:rPr>
        <w:t xml:space="preserve">Chọn </w:t>
      </w:r>
      <w:r w:rsidRPr="00330A7E">
        <w:rPr>
          <w:rFonts w:ascii="Times New Roman" w:hAnsi="Times New Roman" w:cs="Times New Roman"/>
          <w:b/>
          <w:color w:val="000000" w:themeColor="text1"/>
          <w:sz w:val="24"/>
          <w:szCs w:val="24"/>
          <w:highlight w:val="green"/>
          <w:lang w:val="vi-VN"/>
        </w:rPr>
        <w:t>B</w:t>
      </w:r>
    </w:p>
    <w:p w14:paraId="5E7F9A92" w14:textId="77777777" w:rsidR="00ED397D" w:rsidRPr="00330A7E" w:rsidRDefault="00ED397D" w:rsidP="00330A7E">
      <w:pPr>
        <w:ind w:left="992"/>
        <w:jc w:val="both"/>
        <w:rPr>
          <w:rFonts w:ascii="Times New Roman" w:hAnsi="Times New Roman" w:cs="Times New Roman"/>
          <w:color w:val="000000" w:themeColor="text1"/>
          <w:sz w:val="24"/>
          <w:szCs w:val="24"/>
          <w:lang w:val="vi-VN"/>
        </w:rPr>
      </w:pPr>
      <w:r w:rsidRPr="00330A7E">
        <w:rPr>
          <w:rFonts w:ascii="Times New Roman" w:hAnsi="Times New Roman" w:cs="Times New Roman"/>
          <w:color w:val="000000" w:themeColor="text1"/>
          <w:sz w:val="24"/>
          <w:szCs w:val="24"/>
          <w:lang w:val="nl-NL"/>
        </w:rPr>
        <w:t xml:space="preserve">Ta có </w:t>
      </w:r>
      <w:r w:rsidR="00FA344A">
        <w:rPr>
          <w:rFonts w:ascii="Times New Roman" w:hAnsi="Times New Roman" w:cs="Times New Roman"/>
          <w:color w:val="000000" w:themeColor="text1"/>
          <w:position w:val="-14"/>
          <w:sz w:val="24"/>
          <w:szCs w:val="24"/>
        </w:rPr>
        <w:pict w14:anchorId="09A858A7">
          <v:shape id="_x0000_i6763" type="#_x0000_t75" style="width:77.25pt;height:20.25pt">
            <v:imagedata r:id="rId10093" o:title=""/>
          </v:shape>
        </w:pict>
      </w:r>
      <w:r w:rsidRPr="00330A7E">
        <w:rPr>
          <w:rFonts w:ascii="Times New Roman" w:hAnsi="Times New Roman" w:cs="Times New Roman"/>
          <w:color w:val="000000" w:themeColor="text1"/>
          <w:sz w:val="24"/>
          <w:szCs w:val="24"/>
          <w:lang w:val="vi-VN"/>
        </w:rPr>
        <w:t xml:space="preserve"> nên </w:t>
      </w:r>
      <w:r w:rsidR="00FA344A">
        <w:rPr>
          <w:rFonts w:ascii="Times New Roman" w:hAnsi="Times New Roman" w:cs="Times New Roman"/>
          <w:color w:val="000000" w:themeColor="text1"/>
          <w:position w:val="-14"/>
          <w:sz w:val="24"/>
          <w:szCs w:val="24"/>
        </w:rPr>
        <w:pict w14:anchorId="1A5DB60B">
          <v:shape id="_x0000_i6764" type="#_x0000_t75" style="width:126.75pt;height:20.25pt">
            <v:imagedata r:id="rId10094" o:title=""/>
          </v:shape>
        </w:pict>
      </w:r>
      <w:r w:rsidRPr="00330A7E">
        <w:rPr>
          <w:rFonts w:ascii="Times New Roman" w:hAnsi="Times New Roman" w:cs="Times New Roman"/>
          <w:color w:val="000000" w:themeColor="text1"/>
          <w:sz w:val="24"/>
          <w:szCs w:val="24"/>
          <w:lang w:val="vi-VN"/>
        </w:rPr>
        <w:t>.</w:t>
      </w:r>
    </w:p>
    <w:p w14:paraId="6059BEDC" w14:textId="77777777" w:rsidR="00ED397D" w:rsidRPr="00330A7E" w:rsidRDefault="00ED397D" w:rsidP="00330A7E">
      <w:pPr>
        <w:ind w:left="992"/>
        <w:jc w:val="both"/>
        <w:rPr>
          <w:rFonts w:ascii="Times New Roman" w:hAnsi="Times New Roman" w:cs="Times New Roman"/>
          <w:color w:val="000000" w:themeColor="text1"/>
          <w:sz w:val="24"/>
          <w:szCs w:val="24"/>
          <w:lang w:val="vi-VN"/>
        </w:rPr>
      </w:pPr>
      <w:r w:rsidRPr="00330A7E">
        <w:rPr>
          <w:rFonts w:ascii="Times New Roman" w:hAnsi="Times New Roman" w:cs="Times New Roman"/>
          <w:noProof/>
          <w:color w:val="000000" w:themeColor="text1"/>
          <w:sz w:val="24"/>
          <w:szCs w:val="24"/>
          <w:lang w:eastAsia="en-US"/>
        </w:rPr>
        <w:lastRenderedPageBreak/>
        <w:drawing>
          <wp:inline distT="0" distB="0" distL="0" distR="0" wp14:anchorId="1833F310" wp14:editId="1C007306">
            <wp:extent cx="1796078" cy="1587500"/>
            <wp:effectExtent l="0" t="0" r="0" b="0"/>
            <wp:docPr id="80" name="Picture 80" descr="A drawing of a cub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drawing of a cube  Description automatically generated"/>
                    <pic:cNvPicPr/>
                  </pic:nvPicPr>
                  <pic:blipFill>
                    <a:blip r:embed="rId10095" cstate="print"/>
                    <a:stretch>
                      <a:fillRect/>
                    </a:stretch>
                  </pic:blipFill>
                  <pic:spPr>
                    <a:xfrm>
                      <a:off x="0" y="0"/>
                      <a:ext cx="1812277" cy="1601818"/>
                    </a:xfrm>
                    <a:prstGeom prst="rect">
                      <a:avLst/>
                    </a:prstGeom>
                  </pic:spPr>
                </pic:pic>
              </a:graphicData>
            </a:graphic>
          </wp:inline>
        </w:drawing>
      </w:r>
    </w:p>
    <w:p w14:paraId="6DFBE65F"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6:</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rPr>
        <w:t xml:space="preserve">Một nhóm học sinh gồm </w:t>
      </w:r>
      <w:r w:rsidR="00FA344A">
        <w:rPr>
          <w:rFonts w:ascii="Times New Roman" w:hAnsi="Times New Roman" w:cs="Times New Roman"/>
          <w:color w:val="000000" w:themeColor="text1"/>
          <w:position w:val="-6"/>
          <w:sz w:val="24"/>
          <w:szCs w:val="24"/>
        </w:rPr>
        <w:pict w14:anchorId="181D8064">
          <v:shape id="_x0000_i6765" type="#_x0000_t75" style="width:15.75pt;height:14.25pt">
            <v:imagedata r:id="rId9990" o:title=""/>
          </v:shape>
        </w:pict>
      </w:r>
      <w:r w:rsidRPr="00330A7E">
        <w:rPr>
          <w:rFonts w:ascii="Times New Roman" w:hAnsi="Times New Roman" w:cs="Times New Roman"/>
          <w:color w:val="000000" w:themeColor="text1"/>
          <w:sz w:val="24"/>
          <w:szCs w:val="24"/>
        </w:rPr>
        <w:t xml:space="preserve"> học sinh nam và </w:t>
      </w:r>
      <w:r w:rsidR="00FA344A">
        <w:rPr>
          <w:rFonts w:ascii="Times New Roman" w:hAnsi="Times New Roman" w:cs="Times New Roman"/>
          <w:color w:val="000000" w:themeColor="text1"/>
          <w:position w:val="-6"/>
          <w:sz w:val="24"/>
          <w:szCs w:val="24"/>
        </w:rPr>
        <w:pict w14:anchorId="3ED33F3D">
          <v:shape id="_x0000_i6766" type="#_x0000_t75" style="width:14.25pt;height:14.25pt">
            <v:imagedata r:id="rId9991" o:title=""/>
          </v:shape>
        </w:pict>
      </w:r>
      <w:r w:rsidRPr="00330A7E">
        <w:rPr>
          <w:rFonts w:ascii="Times New Roman" w:hAnsi="Times New Roman" w:cs="Times New Roman"/>
          <w:color w:val="000000" w:themeColor="text1"/>
          <w:sz w:val="24"/>
          <w:szCs w:val="24"/>
        </w:rPr>
        <w:t xml:space="preserve"> học sinh nữ. Có bao nhiêu cách chọn một học sinh trong nhóm đó tham gia đội thanh niên tình nguyện của trường?</w:t>
      </w:r>
    </w:p>
    <w:p w14:paraId="73C1AC4A" w14:textId="77777777" w:rsidR="00ED397D" w:rsidRPr="00330A7E" w:rsidRDefault="00ED397D" w:rsidP="00330A7E">
      <w:pPr>
        <w:tabs>
          <w:tab w:val="left" w:pos="3402"/>
          <w:tab w:val="left" w:pos="5669"/>
          <w:tab w:val="left" w:pos="7937"/>
        </w:tabs>
        <w:ind w:left="992"/>
        <w:jc w:val="both"/>
        <w:rPr>
          <w:rFonts w:ascii="Times New Roman" w:hAnsi="Times New Roman" w:cs="Times New Roman"/>
          <w:color w:val="000000" w:themeColor="text1"/>
          <w:sz w:val="24"/>
          <w:szCs w:val="24"/>
          <w:lang w:val="it-IT"/>
        </w:rPr>
      </w:pPr>
      <w:r w:rsidRPr="00330A7E">
        <w:rPr>
          <w:rFonts w:ascii="Times New Roman" w:hAnsi="Times New Roman" w:cs="Times New Roman"/>
          <w:b/>
          <w:color w:val="000000" w:themeColor="text1"/>
          <w:sz w:val="24"/>
          <w:szCs w:val="24"/>
          <w:lang w:val="it-IT"/>
        </w:rPr>
        <w:t xml:space="preserve">A. </w:t>
      </w:r>
      <w:r w:rsidR="00FA344A">
        <w:rPr>
          <w:rFonts w:ascii="Times New Roman" w:hAnsi="Times New Roman" w:cs="Times New Roman"/>
          <w:color w:val="000000" w:themeColor="text1"/>
          <w:position w:val="-6"/>
          <w:sz w:val="24"/>
          <w:szCs w:val="24"/>
        </w:rPr>
        <w:pict w14:anchorId="492DE8DE">
          <v:shape id="_x0000_i6767" type="#_x0000_t75" style="width:21.75pt;height:14.25pt">
            <v:imagedata r:id="rId9992" o:title=""/>
          </v:shape>
        </w:pict>
      </w:r>
      <w:r w:rsidRPr="00330A7E">
        <w:rPr>
          <w:rFonts w:ascii="Times New Roman" w:hAnsi="Times New Roman" w:cs="Times New Roman"/>
          <w:color w:val="000000" w:themeColor="text1"/>
          <w:sz w:val="24"/>
          <w:szCs w:val="24"/>
          <w:lang w:val="it-IT"/>
        </w:rPr>
        <w:t>.</w:t>
      </w:r>
      <w:r w:rsidRPr="00330A7E">
        <w:rPr>
          <w:rFonts w:ascii="Times New Roman" w:hAnsi="Times New Roman" w:cs="Times New Roman"/>
          <w:color w:val="000000" w:themeColor="text1"/>
          <w:sz w:val="24"/>
          <w:szCs w:val="24"/>
          <w:lang w:val="it-IT"/>
        </w:rPr>
        <w:tab/>
        <w:t xml:space="preserve">  </w:t>
      </w:r>
      <w:r w:rsidRPr="00330A7E">
        <w:rPr>
          <w:rFonts w:ascii="Times New Roman" w:hAnsi="Times New Roman" w:cs="Times New Roman"/>
          <w:b/>
          <w:color w:val="000000" w:themeColor="text1"/>
          <w:sz w:val="24"/>
          <w:szCs w:val="24"/>
          <w:lang w:val="it-IT"/>
        </w:rPr>
        <w:t xml:space="preserve">B. </w:t>
      </w:r>
      <w:r w:rsidR="00FA344A">
        <w:rPr>
          <w:rFonts w:ascii="Times New Roman" w:hAnsi="Times New Roman" w:cs="Times New Roman"/>
          <w:color w:val="000000" w:themeColor="text1"/>
          <w:position w:val="-6"/>
          <w:sz w:val="24"/>
          <w:szCs w:val="24"/>
        </w:rPr>
        <w:pict w14:anchorId="014B6119">
          <v:shape id="_x0000_i6768" type="#_x0000_t75" style="width:15.75pt;height:14.25pt">
            <v:imagedata r:id="rId9993" o:title=""/>
          </v:shape>
        </w:pict>
      </w:r>
      <w:r w:rsidRPr="00330A7E">
        <w:rPr>
          <w:rFonts w:ascii="Times New Roman" w:hAnsi="Times New Roman" w:cs="Times New Roman"/>
          <w:color w:val="000000" w:themeColor="text1"/>
          <w:sz w:val="24"/>
          <w:szCs w:val="24"/>
          <w:lang w:val="it-IT"/>
        </w:rPr>
        <w:t>.</w:t>
      </w:r>
      <w:r w:rsidRPr="00330A7E">
        <w:rPr>
          <w:rFonts w:ascii="Times New Roman" w:hAnsi="Times New Roman" w:cs="Times New Roman"/>
          <w:color w:val="000000" w:themeColor="text1"/>
          <w:sz w:val="24"/>
          <w:szCs w:val="24"/>
          <w:lang w:val="it-IT"/>
        </w:rPr>
        <w:tab/>
        <w:t xml:space="preserve">       </w:t>
      </w:r>
      <w:r w:rsidRPr="00330A7E">
        <w:rPr>
          <w:rFonts w:ascii="Times New Roman" w:hAnsi="Times New Roman" w:cs="Times New Roman"/>
          <w:b/>
          <w:color w:val="000000" w:themeColor="text1"/>
          <w:sz w:val="24"/>
          <w:szCs w:val="24"/>
          <w:u w:val="single"/>
          <w:lang w:val="it-IT"/>
        </w:rPr>
        <w:t>C</w:t>
      </w:r>
      <w:r w:rsidRPr="00330A7E">
        <w:rPr>
          <w:rFonts w:ascii="Times New Roman" w:hAnsi="Times New Roman" w:cs="Times New Roman"/>
          <w:b/>
          <w:color w:val="000000" w:themeColor="text1"/>
          <w:sz w:val="24"/>
          <w:szCs w:val="24"/>
          <w:lang w:val="it-IT"/>
        </w:rPr>
        <w:t xml:space="preserve">. </w:t>
      </w:r>
      <w:r w:rsidR="00FA344A">
        <w:rPr>
          <w:rFonts w:ascii="Times New Roman" w:hAnsi="Times New Roman" w:cs="Times New Roman"/>
          <w:color w:val="000000" w:themeColor="text1"/>
          <w:position w:val="-6"/>
          <w:sz w:val="24"/>
          <w:szCs w:val="24"/>
        </w:rPr>
        <w:pict w14:anchorId="43D8A465">
          <v:shape id="_x0000_i6769" type="#_x0000_t75" style="width:15pt;height:14.25pt">
            <v:imagedata r:id="rId9994" o:title=""/>
          </v:shape>
        </w:pict>
      </w:r>
      <w:r w:rsidRPr="00330A7E">
        <w:rPr>
          <w:rFonts w:ascii="Times New Roman" w:hAnsi="Times New Roman" w:cs="Times New Roman"/>
          <w:color w:val="000000" w:themeColor="text1"/>
          <w:sz w:val="24"/>
          <w:szCs w:val="24"/>
          <w:lang w:val="it-IT"/>
        </w:rPr>
        <w:t>.</w:t>
      </w:r>
      <w:r w:rsidRPr="00330A7E">
        <w:rPr>
          <w:rFonts w:ascii="Times New Roman" w:hAnsi="Times New Roman" w:cs="Times New Roman"/>
          <w:color w:val="000000" w:themeColor="text1"/>
          <w:sz w:val="24"/>
          <w:szCs w:val="24"/>
          <w:lang w:val="it-IT"/>
        </w:rPr>
        <w:tab/>
        <w:t xml:space="preserve">              </w:t>
      </w:r>
      <w:r w:rsidRPr="00330A7E">
        <w:rPr>
          <w:rFonts w:ascii="Times New Roman" w:hAnsi="Times New Roman" w:cs="Times New Roman"/>
          <w:b/>
          <w:color w:val="000000" w:themeColor="text1"/>
          <w:sz w:val="24"/>
          <w:szCs w:val="24"/>
          <w:lang w:val="it-IT"/>
        </w:rPr>
        <w:t xml:space="preserve">D. </w:t>
      </w:r>
      <w:r w:rsidR="00FA344A">
        <w:rPr>
          <w:rFonts w:ascii="Times New Roman" w:hAnsi="Times New Roman" w:cs="Times New Roman"/>
          <w:color w:val="000000" w:themeColor="text1"/>
          <w:position w:val="-6"/>
          <w:sz w:val="24"/>
          <w:szCs w:val="24"/>
        </w:rPr>
        <w:pict w14:anchorId="692785E4">
          <v:shape id="_x0000_i6770" type="#_x0000_t75" style="width:14.25pt;height:14.25pt">
            <v:imagedata r:id="rId9995" o:title=""/>
          </v:shape>
        </w:pict>
      </w:r>
      <w:r w:rsidRPr="00330A7E">
        <w:rPr>
          <w:rFonts w:ascii="Times New Roman" w:hAnsi="Times New Roman" w:cs="Times New Roman"/>
          <w:color w:val="000000" w:themeColor="text1"/>
          <w:sz w:val="24"/>
          <w:szCs w:val="24"/>
          <w:lang w:val="it-IT"/>
        </w:rPr>
        <w:t>.</w:t>
      </w:r>
    </w:p>
    <w:p w14:paraId="67FB94BB" w14:textId="77777777" w:rsidR="00ED397D" w:rsidRPr="00330A7E" w:rsidRDefault="00ED397D" w:rsidP="00330A7E">
      <w:pPr>
        <w:ind w:left="992"/>
        <w:jc w:val="center"/>
        <w:rPr>
          <w:rFonts w:ascii="Times New Roman" w:hAnsi="Times New Roman" w:cs="Times New Roman"/>
          <w:color w:val="000000" w:themeColor="text1"/>
          <w:sz w:val="24"/>
          <w:szCs w:val="24"/>
          <w:lang w:val="it-IT"/>
        </w:rPr>
      </w:pPr>
      <w:r w:rsidRPr="00330A7E">
        <w:rPr>
          <w:rFonts w:ascii="Times New Roman" w:hAnsi="Times New Roman" w:cs="Times New Roman"/>
          <w:b/>
          <w:color w:val="000000" w:themeColor="text1"/>
          <w:sz w:val="24"/>
          <w:szCs w:val="24"/>
          <w:lang w:val="it-IT"/>
        </w:rPr>
        <w:t>Lời giải</w:t>
      </w:r>
    </w:p>
    <w:p w14:paraId="3985C1E5" w14:textId="77777777" w:rsidR="00ED397D" w:rsidRPr="00330A7E" w:rsidRDefault="00ED397D" w:rsidP="00330A7E">
      <w:pPr>
        <w:ind w:left="990"/>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highlight w:val="green"/>
        </w:rPr>
        <w:t>Chọn C</w:t>
      </w:r>
    </w:p>
    <w:p w14:paraId="5B6C409C" w14:textId="77777777" w:rsidR="00ED397D" w:rsidRPr="00330A7E" w:rsidRDefault="00ED397D" w:rsidP="00330A7E">
      <w:pPr>
        <w:ind w:left="992"/>
        <w:jc w:val="both"/>
        <w:rPr>
          <w:rFonts w:ascii="Times New Roman" w:hAnsi="Times New Roman" w:cs="Times New Roman"/>
          <w:noProof/>
          <w:color w:val="000000" w:themeColor="text1"/>
          <w:sz w:val="24"/>
          <w:szCs w:val="24"/>
        </w:rPr>
      </w:pPr>
      <w:r w:rsidRPr="00330A7E">
        <w:rPr>
          <w:rFonts w:ascii="Times New Roman" w:hAnsi="Times New Roman" w:cs="Times New Roman"/>
          <w:noProof/>
          <w:color w:val="000000" w:themeColor="text1"/>
          <w:sz w:val="24"/>
          <w:szCs w:val="24"/>
        </w:rPr>
        <w:t xml:space="preserve">Có </w:t>
      </w:r>
      <w:r w:rsidR="00FA344A">
        <w:rPr>
          <w:rFonts w:ascii="Times New Roman" w:hAnsi="Times New Roman" w:cs="Times New Roman"/>
          <w:color w:val="000000" w:themeColor="text1"/>
          <w:position w:val="-6"/>
          <w:sz w:val="24"/>
          <w:szCs w:val="24"/>
        </w:rPr>
        <w:pict w14:anchorId="2C4860E8">
          <v:shape id="_x0000_i6771" type="#_x0000_t75" style="width:60.75pt;height:14.25pt">
            <v:imagedata r:id="rId10096" o:title=""/>
          </v:shape>
        </w:pict>
      </w:r>
      <w:r w:rsidRPr="00330A7E">
        <w:rPr>
          <w:rFonts w:ascii="Times New Roman" w:hAnsi="Times New Roman" w:cs="Times New Roman"/>
          <w:noProof/>
          <w:color w:val="000000" w:themeColor="text1"/>
          <w:sz w:val="24"/>
          <w:szCs w:val="24"/>
        </w:rPr>
        <w:t xml:space="preserve"> cách chọn một học sinh.</w:t>
      </w:r>
    </w:p>
    <w:p w14:paraId="62F79961"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7:</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lang w:val="vi-VN"/>
        </w:rPr>
        <w:t>Cho hàm số</w:t>
      </w:r>
      <w:r w:rsidRPr="00330A7E">
        <w:rPr>
          <w:rFonts w:ascii="Times New Roman" w:hAnsi="Times New Roman" w:cs="Times New Roman"/>
          <w:color w:val="000000" w:themeColor="text1"/>
          <w:sz w:val="24"/>
          <w:szCs w:val="24"/>
        </w:rPr>
        <w:t xml:space="preserve"> bậc ba</w:t>
      </w:r>
      <w:r w:rsidRPr="00330A7E">
        <w:rPr>
          <w:rFonts w:ascii="Times New Roman" w:hAnsi="Times New Roman" w:cs="Times New Roman"/>
          <w:color w:val="000000" w:themeColor="text1"/>
          <w:sz w:val="24"/>
          <w:szCs w:val="24"/>
          <w:lang w:val="vi-VN"/>
        </w:rPr>
        <w:t xml:space="preserve"> </w:t>
      </w:r>
      <w:r w:rsidR="00FA344A">
        <w:rPr>
          <w:rFonts w:ascii="Times New Roman" w:hAnsi="Times New Roman" w:cs="Times New Roman"/>
          <w:color w:val="000000" w:themeColor="text1"/>
          <w:position w:val="-14"/>
          <w:sz w:val="24"/>
          <w:szCs w:val="24"/>
        </w:rPr>
        <w:pict w14:anchorId="6FBA7F64">
          <v:shape id="_x0000_i6772" type="#_x0000_t75" style="width:48pt;height:20.25pt">
            <v:imagedata r:id="rId2722" o:title=""/>
          </v:shape>
        </w:pict>
      </w:r>
      <w:r w:rsidRPr="00330A7E">
        <w:rPr>
          <w:rFonts w:ascii="Times New Roman" w:hAnsi="Times New Roman" w:cs="Times New Roman"/>
          <w:color w:val="000000" w:themeColor="text1"/>
          <w:sz w:val="24"/>
          <w:szCs w:val="24"/>
          <w:lang w:val="vi-VN"/>
        </w:rPr>
        <w:t xml:space="preserve"> có </w:t>
      </w:r>
      <w:r w:rsidRPr="00330A7E">
        <w:rPr>
          <w:rFonts w:ascii="Times New Roman" w:hAnsi="Times New Roman" w:cs="Times New Roman"/>
          <w:color w:val="000000" w:themeColor="text1"/>
          <w:sz w:val="24"/>
          <w:szCs w:val="24"/>
        </w:rPr>
        <w:t>đồ thị là đường cong hình bên.</w:t>
      </w:r>
    </w:p>
    <w:p w14:paraId="4FC40FFB" w14:textId="77777777" w:rsidR="00ED397D" w:rsidRPr="00330A7E" w:rsidRDefault="00ED397D" w:rsidP="00330A7E">
      <w:pPr>
        <w:tabs>
          <w:tab w:val="left" w:pos="992"/>
        </w:tabs>
        <w:ind w:left="992" w:hanging="992"/>
        <w:jc w:val="center"/>
        <w:rPr>
          <w:rFonts w:ascii="Times New Roman" w:hAnsi="Times New Roman" w:cs="Times New Roman"/>
          <w:color w:val="000000" w:themeColor="text1"/>
          <w:sz w:val="24"/>
          <w:szCs w:val="24"/>
        </w:rPr>
      </w:pPr>
      <w:r w:rsidRPr="00330A7E">
        <w:rPr>
          <w:rFonts w:ascii="Times New Roman" w:eastAsia="Calibri" w:hAnsi="Times New Roman" w:cs="Times New Roman"/>
          <w:noProof/>
          <w:color w:val="000000" w:themeColor="text1"/>
          <w:sz w:val="24"/>
          <w:szCs w:val="24"/>
          <w:lang w:eastAsia="en-US"/>
        </w:rPr>
        <w:drawing>
          <wp:inline distT="0" distB="0" distL="0" distR="0" wp14:anchorId="58496839" wp14:editId="133031A5">
            <wp:extent cx="1746250" cy="1924532"/>
            <wp:effectExtent l="0" t="0" r="6350" b="0"/>
            <wp:docPr id="81" name="Picture 3"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84068" name="Picture 3" descr="A graph of a function  Description automatically generated"/>
                    <pic:cNvPicPr>
                      <a:picLocks noChangeAspect="1" noChangeArrowheads="1"/>
                    </pic:cNvPicPr>
                  </pic:nvPicPr>
                  <pic:blipFill>
                    <a:blip r:embed="rId2724" cstate="print">
                      <a:extLst>
                        <a:ext uri="{28A0092B-C50C-407E-A947-70E740481C1C}">
                          <a14:useLocalDpi xmlns:a14="http://schemas.microsoft.com/office/drawing/2010/main" val="0"/>
                        </a:ext>
                      </a:extLst>
                    </a:blip>
                    <a:srcRect/>
                    <a:stretch>
                      <a:fillRect/>
                    </a:stretch>
                  </pic:blipFill>
                  <pic:spPr bwMode="auto">
                    <a:xfrm>
                      <a:off x="0" y="0"/>
                      <a:ext cx="1749270" cy="1927860"/>
                    </a:xfrm>
                    <a:prstGeom prst="rect">
                      <a:avLst/>
                    </a:prstGeom>
                    <a:noFill/>
                    <a:ln>
                      <a:noFill/>
                    </a:ln>
                  </pic:spPr>
                </pic:pic>
              </a:graphicData>
            </a:graphic>
          </wp:inline>
        </w:drawing>
      </w:r>
    </w:p>
    <w:p w14:paraId="2FA5DFAF" w14:textId="77777777" w:rsidR="00ED397D" w:rsidRPr="00330A7E" w:rsidRDefault="00ED397D" w:rsidP="00330A7E">
      <w:pPr>
        <w:tabs>
          <w:tab w:val="left" w:pos="992"/>
          <w:tab w:val="left" w:pos="3402"/>
          <w:tab w:val="left" w:pos="5669"/>
          <w:tab w:val="left" w:pos="7937"/>
        </w:tabs>
        <w:ind w:left="992"/>
        <w:jc w:val="both"/>
        <w:rPr>
          <w:rFonts w:ascii="Times New Roman" w:eastAsia="Calibri" w:hAnsi="Times New Roman" w:cs="Times New Roman"/>
          <w:b/>
          <w:color w:val="000000" w:themeColor="text1"/>
          <w:sz w:val="24"/>
          <w:szCs w:val="24"/>
        </w:rPr>
      </w:pPr>
      <w:r w:rsidRPr="00330A7E">
        <w:rPr>
          <w:rFonts w:ascii="Times New Roman" w:eastAsia="Calibri" w:hAnsi="Times New Roman" w:cs="Times New Roman"/>
          <w:color w:val="000000" w:themeColor="text1"/>
          <w:sz w:val="24"/>
          <w:szCs w:val="24"/>
        </w:rPr>
        <w:t>Hàm số đã cho nghịch biến trên khoảng nào dưới đây?</w:t>
      </w:r>
    </w:p>
    <w:p w14:paraId="09830BB4" w14:textId="77777777" w:rsidR="00ED397D" w:rsidRPr="00330A7E" w:rsidRDefault="00ED397D" w:rsidP="00330A7E">
      <w:pPr>
        <w:tabs>
          <w:tab w:val="left" w:pos="992"/>
          <w:tab w:val="left" w:pos="3402"/>
          <w:tab w:val="left" w:pos="5669"/>
          <w:tab w:val="left" w:pos="7937"/>
        </w:tabs>
        <w:ind w:left="992"/>
        <w:jc w:val="both"/>
        <w:rPr>
          <w:rFonts w:ascii="Times New Roman" w:eastAsia="Calibri"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vi-VN"/>
        </w:rPr>
        <w:t xml:space="preserve">A. </w:t>
      </w:r>
      <w:r w:rsidR="00FA344A">
        <w:rPr>
          <w:rFonts w:ascii="Times New Roman" w:hAnsi="Times New Roman" w:cs="Times New Roman"/>
          <w:color w:val="000000" w:themeColor="text1"/>
          <w:position w:val="-14"/>
          <w:sz w:val="24"/>
          <w:szCs w:val="24"/>
        </w:rPr>
        <w:pict w14:anchorId="60B61ABC">
          <v:shape id="_x0000_i6773" type="#_x0000_t75" style="width:38.25pt;height:20.25pt">
            <v:imagedata r:id="rId2725" o:title=""/>
          </v:shape>
        </w:pict>
      </w:r>
      <w:r w:rsidRPr="00330A7E">
        <w:rPr>
          <w:rFonts w:ascii="Times New Roman" w:eastAsia="Calibri" w:hAnsi="Times New Roman" w:cs="Times New Roman"/>
          <w:color w:val="000000" w:themeColor="text1"/>
          <w:sz w:val="24"/>
          <w:szCs w:val="24"/>
          <w:lang w:val="vi-VN"/>
        </w:rPr>
        <w:t>.</w:t>
      </w:r>
      <w:r w:rsidRPr="00330A7E">
        <w:rPr>
          <w:rFonts w:ascii="Times New Roman" w:eastAsia="Calibri" w:hAnsi="Times New Roman" w:cs="Times New Roman"/>
          <w:b/>
          <w:color w:val="000000" w:themeColor="text1"/>
          <w:sz w:val="24"/>
          <w:szCs w:val="24"/>
          <w:lang w:val="vi-VN"/>
        </w:rPr>
        <w:tab/>
      </w:r>
      <w:r w:rsidRPr="00330A7E">
        <w:rPr>
          <w:rFonts w:ascii="Times New Roman" w:eastAsia="Calibri" w:hAnsi="Times New Roman" w:cs="Times New Roman"/>
          <w:b/>
          <w:color w:val="000000" w:themeColor="text1"/>
          <w:sz w:val="24"/>
          <w:szCs w:val="24"/>
        </w:rPr>
        <w:t xml:space="preserve">  </w:t>
      </w:r>
      <w:r w:rsidRPr="00330A7E">
        <w:rPr>
          <w:rFonts w:ascii="Times New Roman" w:eastAsia="Calibri" w:hAnsi="Times New Roman" w:cs="Times New Roman"/>
          <w:b/>
          <w:color w:val="000000" w:themeColor="text1"/>
          <w:sz w:val="24"/>
          <w:szCs w:val="24"/>
          <w:lang w:val="vi-VN"/>
        </w:rPr>
        <w:t xml:space="preserve">B. </w:t>
      </w:r>
      <w:r w:rsidR="00FA344A">
        <w:rPr>
          <w:rFonts w:ascii="Times New Roman" w:hAnsi="Times New Roman" w:cs="Times New Roman"/>
          <w:color w:val="000000" w:themeColor="text1"/>
          <w:position w:val="-14"/>
          <w:sz w:val="24"/>
          <w:szCs w:val="24"/>
        </w:rPr>
        <w:pict w14:anchorId="452C7E6E">
          <v:shape id="_x0000_i6774" type="#_x0000_t75" style="width:39pt;height:20.25pt">
            <v:imagedata r:id="rId2727" o:title=""/>
          </v:shape>
        </w:pict>
      </w:r>
      <w:r w:rsidRPr="00330A7E">
        <w:rPr>
          <w:rFonts w:ascii="Times New Roman" w:eastAsia="Calibri" w:hAnsi="Times New Roman" w:cs="Times New Roman"/>
          <w:color w:val="000000" w:themeColor="text1"/>
          <w:sz w:val="24"/>
          <w:szCs w:val="24"/>
          <w:lang w:val="vi-VN"/>
        </w:rPr>
        <w:t>.</w:t>
      </w:r>
      <w:r w:rsidRPr="00330A7E">
        <w:rPr>
          <w:rFonts w:ascii="Times New Roman" w:eastAsia="Calibri" w:hAnsi="Times New Roman" w:cs="Times New Roman"/>
          <w:b/>
          <w:color w:val="000000" w:themeColor="text1"/>
          <w:sz w:val="24"/>
          <w:szCs w:val="24"/>
          <w:lang w:val="vi-VN"/>
        </w:rPr>
        <w:tab/>
      </w:r>
      <w:r w:rsidRPr="00330A7E">
        <w:rPr>
          <w:rFonts w:ascii="Times New Roman" w:eastAsia="Calibri" w:hAnsi="Times New Roman" w:cs="Times New Roman"/>
          <w:b/>
          <w:color w:val="000000" w:themeColor="text1"/>
          <w:sz w:val="24"/>
          <w:szCs w:val="24"/>
        </w:rPr>
        <w:t xml:space="preserve">       </w:t>
      </w:r>
      <w:r w:rsidRPr="00330A7E">
        <w:rPr>
          <w:rFonts w:ascii="Times New Roman" w:eastAsia="Calibri" w:hAnsi="Times New Roman" w:cs="Times New Roman"/>
          <w:b/>
          <w:color w:val="000000" w:themeColor="text1"/>
          <w:sz w:val="24"/>
          <w:szCs w:val="24"/>
          <w:lang w:val="vi-VN"/>
        </w:rPr>
        <w:t xml:space="preserve">C. </w:t>
      </w:r>
      <w:r w:rsidR="00FA344A">
        <w:rPr>
          <w:rFonts w:ascii="Times New Roman" w:hAnsi="Times New Roman" w:cs="Times New Roman"/>
          <w:color w:val="000000" w:themeColor="text1"/>
          <w:position w:val="-14"/>
          <w:sz w:val="24"/>
          <w:szCs w:val="24"/>
        </w:rPr>
        <w:pict w14:anchorId="56FB1D86">
          <v:shape id="_x0000_i6775" type="#_x0000_t75" style="width:33pt;height:20.25pt">
            <v:imagedata r:id="rId2729" o:title=""/>
          </v:shape>
        </w:pict>
      </w:r>
      <w:r w:rsidRPr="00330A7E">
        <w:rPr>
          <w:rFonts w:ascii="Times New Roman" w:eastAsia="Calibri" w:hAnsi="Times New Roman" w:cs="Times New Roman"/>
          <w:color w:val="000000" w:themeColor="text1"/>
          <w:sz w:val="24"/>
          <w:szCs w:val="24"/>
          <w:lang w:val="vi-VN"/>
        </w:rPr>
        <w:t>.</w:t>
      </w:r>
      <w:r w:rsidRPr="00330A7E">
        <w:rPr>
          <w:rFonts w:ascii="Times New Roman" w:eastAsia="Calibri" w:hAnsi="Times New Roman" w:cs="Times New Roman"/>
          <w:b/>
          <w:color w:val="000000" w:themeColor="text1"/>
          <w:sz w:val="24"/>
          <w:szCs w:val="24"/>
          <w:lang w:val="vi-VN"/>
        </w:rPr>
        <w:tab/>
      </w:r>
      <w:r w:rsidRPr="00330A7E">
        <w:rPr>
          <w:rFonts w:ascii="Times New Roman" w:eastAsia="Calibri" w:hAnsi="Times New Roman" w:cs="Times New Roman"/>
          <w:b/>
          <w:color w:val="000000" w:themeColor="text1"/>
          <w:sz w:val="24"/>
          <w:szCs w:val="24"/>
        </w:rPr>
        <w:t xml:space="preserve">              </w:t>
      </w:r>
      <w:r w:rsidRPr="00330A7E">
        <w:rPr>
          <w:rFonts w:ascii="Times New Roman" w:eastAsia="Calibri" w:hAnsi="Times New Roman" w:cs="Times New Roman"/>
          <w:b/>
          <w:color w:val="000000" w:themeColor="text1"/>
          <w:sz w:val="24"/>
          <w:szCs w:val="24"/>
          <w:u w:val="single"/>
          <w:lang w:val="vi-VN"/>
        </w:rPr>
        <w:t>D</w:t>
      </w:r>
      <w:r w:rsidRPr="00330A7E">
        <w:rPr>
          <w:rFonts w:ascii="Times New Roman" w:eastAsia="Calibri" w:hAnsi="Times New Roman" w:cs="Times New Roman"/>
          <w:b/>
          <w:color w:val="000000" w:themeColor="text1"/>
          <w:sz w:val="24"/>
          <w:szCs w:val="24"/>
          <w:lang w:val="vi-VN"/>
        </w:rPr>
        <w:t xml:space="preserve">. </w:t>
      </w:r>
      <w:r w:rsidR="00FA344A">
        <w:rPr>
          <w:rFonts w:ascii="Times New Roman" w:hAnsi="Times New Roman" w:cs="Times New Roman"/>
          <w:color w:val="000000" w:themeColor="text1"/>
          <w:position w:val="-14"/>
          <w:sz w:val="24"/>
          <w:szCs w:val="24"/>
        </w:rPr>
        <w:pict w14:anchorId="7AA8762B">
          <v:shape id="_x0000_i6776" type="#_x0000_t75" style="width:29.25pt;height:20.25pt">
            <v:imagedata r:id="rId2731" o:title=""/>
          </v:shape>
        </w:pict>
      </w:r>
      <w:r w:rsidRPr="00330A7E">
        <w:rPr>
          <w:rFonts w:ascii="Times New Roman" w:eastAsia="Calibri" w:hAnsi="Times New Roman" w:cs="Times New Roman"/>
          <w:color w:val="000000" w:themeColor="text1"/>
          <w:sz w:val="24"/>
          <w:szCs w:val="24"/>
          <w:lang w:val="vi-VN"/>
        </w:rPr>
        <w:t>.</w:t>
      </w:r>
    </w:p>
    <w:p w14:paraId="0364A4AD" w14:textId="77777777" w:rsidR="00ED397D" w:rsidRPr="00330A7E" w:rsidRDefault="00ED397D" w:rsidP="00330A7E">
      <w:pPr>
        <w:tabs>
          <w:tab w:val="left" w:pos="992"/>
          <w:tab w:val="left" w:pos="3402"/>
          <w:tab w:val="left" w:pos="5669"/>
          <w:tab w:val="left" w:pos="7937"/>
        </w:tabs>
        <w:ind w:left="992"/>
        <w:jc w:val="center"/>
        <w:rPr>
          <w:rFonts w:ascii="Times New Roman" w:eastAsia="Calibri" w:hAnsi="Times New Roman" w:cs="Times New Roman"/>
          <w:b/>
          <w:color w:val="000000" w:themeColor="text1"/>
          <w:sz w:val="24"/>
          <w:szCs w:val="24"/>
        </w:rPr>
      </w:pPr>
      <w:r w:rsidRPr="00330A7E">
        <w:rPr>
          <w:rFonts w:ascii="Times New Roman" w:eastAsia="Calibri" w:hAnsi="Times New Roman" w:cs="Times New Roman"/>
          <w:b/>
          <w:color w:val="000000" w:themeColor="text1"/>
          <w:sz w:val="24"/>
          <w:szCs w:val="24"/>
        </w:rPr>
        <w:t>Lời giải</w:t>
      </w:r>
    </w:p>
    <w:p w14:paraId="470E41BC" w14:textId="77777777" w:rsidR="00ED397D" w:rsidRPr="00330A7E" w:rsidRDefault="00ED397D" w:rsidP="00330A7E">
      <w:pPr>
        <w:ind w:left="990"/>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highlight w:val="green"/>
        </w:rPr>
        <w:t xml:space="preserve">Chọn </w:t>
      </w:r>
      <w:r w:rsidRPr="00330A7E">
        <w:rPr>
          <w:rFonts w:ascii="Times New Roman" w:hAnsi="Times New Roman" w:cs="Times New Roman"/>
          <w:b/>
          <w:color w:val="000000" w:themeColor="text1"/>
          <w:sz w:val="24"/>
          <w:szCs w:val="24"/>
          <w:highlight w:val="green"/>
          <w:lang w:val="vi-VN"/>
        </w:rPr>
        <w:t>D</w:t>
      </w:r>
    </w:p>
    <w:p w14:paraId="08FCAEAE" w14:textId="77777777" w:rsidR="00ED397D" w:rsidRPr="00330A7E" w:rsidRDefault="00ED397D" w:rsidP="00330A7E">
      <w:pPr>
        <w:tabs>
          <w:tab w:val="left" w:pos="992"/>
          <w:tab w:val="left" w:pos="3402"/>
          <w:tab w:val="left" w:pos="5669"/>
          <w:tab w:val="left" w:pos="7937"/>
        </w:tabs>
        <w:ind w:left="992"/>
        <w:jc w:val="both"/>
        <w:rPr>
          <w:rFonts w:ascii="Times New Roman" w:eastAsia="Calibri" w:hAnsi="Times New Roman" w:cs="Times New Roman"/>
          <w:color w:val="000000" w:themeColor="text1"/>
          <w:sz w:val="24"/>
          <w:szCs w:val="24"/>
        </w:rPr>
      </w:pPr>
      <w:r w:rsidRPr="00330A7E">
        <w:rPr>
          <w:rFonts w:ascii="Times New Roman" w:eastAsia="Calibri" w:hAnsi="Times New Roman" w:cs="Times New Roman"/>
          <w:color w:val="000000" w:themeColor="text1"/>
          <w:sz w:val="24"/>
          <w:szCs w:val="24"/>
        </w:rPr>
        <w:t xml:space="preserve">Từ đồ thị đã cho ta thấy hàm số nghịch biến trên khoảng </w:t>
      </w:r>
      <w:r w:rsidR="00FA344A">
        <w:rPr>
          <w:rFonts w:ascii="Times New Roman" w:hAnsi="Times New Roman" w:cs="Times New Roman"/>
          <w:color w:val="000000" w:themeColor="text1"/>
          <w:position w:val="-14"/>
          <w:sz w:val="24"/>
          <w:szCs w:val="24"/>
        </w:rPr>
        <w:pict w14:anchorId="2BCA3D51">
          <v:shape id="_x0000_i6777" type="#_x0000_t75" style="width:29.25pt;height:20.25pt">
            <v:imagedata r:id="rId3034" o:title=""/>
          </v:shape>
        </w:pict>
      </w:r>
      <w:r w:rsidRPr="00330A7E">
        <w:rPr>
          <w:rFonts w:ascii="Times New Roman" w:eastAsia="Calibri" w:hAnsi="Times New Roman" w:cs="Times New Roman"/>
          <w:color w:val="000000" w:themeColor="text1"/>
          <w:sz w:val="24"/>
          <w:szCs w:val="24"/>
        </w:rPr>
        <w:t>.</w:t>
      </w:r>
    </w:p>
    <w:p w14:paraId="60C5F378"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8:</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rPr>
        <w:t xml:space="preserve">Cho hình chóp </w:t>
      </w:r>
      <w:r w:rsidRPr="00330A7E">
        <w:rPr>
          <w:rFonts w:ascii="Times New Roman" w:hAnsi="Times New Roman" w:cs="Times New Roman"/>
          <w:color w:val="000000" w:themeColor="text1"/>
          <w:sz w:val="24"/>
          <w:szCs w:val="24"/>
          <w:lang w:val="vi-VN"/>
        </w:rPr>
        <w:t xml:space="preserve">tam giác đều </w:t>
      </w:r>
      <w:r w:rsidR="00FA344A">
        <w:rPr>
          <w:rFonts w:ascii="Times New Roman" w:hAnsi="Times New Roman" w:cs="Times New Roman"/>
          <w:color w:val="000000" w:themeColor="text1"/>
          <w:position w:val="-6"/>
          <w:sz w:val="24"/>
          <w:szCs w:val="24"/>
        </w:rPr>
        <w:pict w14:anchorId="089F2345">
          <v:shape id="_x0000_i6778" type="#_x0000_t75" style="width:36.75pt;height:14.25pt">
            <v:imagedata r:id="rId9959" o:title=""/>
          </v:shape>
        </w:pict>
      </w:r>
      <w:r w:rsidRPr="00330A7E">
        <w:rPr>
          <w:rFonts w:ascii="Times New Roman" w:hAnsi="Times New Roman" w:cs="Times New Roman"/>
          <w:color w:val="000000" w:themeColor="text1"/>
          <w:sz w:val="24"/>
          <w:szCs w:val="24"/>
          <w:lang w:val="vi-VN"/>
        </w:rPr>
        <w:t xml:space="preserve">. Mặt bên </w:t>
      </w:r>
      <w:r w:rsidR="00FA344A">
        <w:rPr>
          <w:rFonts w:ascii="Times New Roman" w:hAnsi="Times New Roman" w:cs="Times New Roman"/>
          <w:color w:val="000000" w:themeColor="text1"/>
          <w:position w:val="-6"/>
          <w:sz w:val="24"/>
          <w:szCs w:val="24"/>
        </w:rPr>
        <w:pict w14:anchorId="5C18D58C">
          <v:shape id="_x0000_i6779" type="#_x0000_t75" style="width:26.25pt;height:14.25pt">
            <v:imagedata r:id="rId9996" o:title=""/>
          </v:shape>
        </w:pict>
      </w:r>
      <w:r w:rsidRPr="00330A7E">
        <w:rPr>
          <w:rFonts w:ascii="Times New Roman" w:hAnsi="Times New Roman" w:cs="Times New Roman"/>
          <w:color w:val="000000" w:themeColor="text1"/>
          <w:sz w:val="24"/>
          <w:szCs w:val="24"/>
        </w:rPr>
        <w:t xml:space="preserve"> là tam giác</w:t>
      </w:r>
      <w:r w:rsidRPr="00330A7E">
        <w:rPr>
          <w:rFonts w:ascii="Times New Roman" w:hAnsi="Times New Roman" w:cs="Times New Roman"/>
          <w:color w:val="000000" w:themeColor="text1"/>
          <w:sz w:val="24"/>
          <w:szCs w:val="24"/>
          <w:lang w:val="vi-VN"/>
        </w:rPr>
        <w:t xml:space="preserve"> gì</w:t>
      </w:r>
      <w:r w:rsidRPr="00330A7E">
        <w:rPr>
          <w:rFonts w:ascii="Times New Roman" w:hAnsi="Times New Roman" w:cs="Times New Roman"/>
          <w:color w:val="000000" w:themeColor="text1"/>
          <w:sz w:val="24"/>
          <w:szCs w:val="24"/>
        </w:rPr>
        <w:t>?</w:t>
      </w:r>
    </w:p>
    <w:p w14:paraId="251A2D85" w14:textId="77777777" w:rsidR="00ED397D" w:rsidRPr="00330A7E" w:rsidRDefault="00ED397D" w:rsidP="00330A7E">
      <w:pPr>
        <w:tabs>
          <w:tab w:val="left" w:pos="992"/>
          <w:tab w:val="left" w:pos="3402"/>
          <w:tab w:val="left" w:pos="5669"/>
          <w:tab w:val="left" w:pos="7937"/>
        </w:tabs>
        <w:ind w:left="992"/>
        <w:jc w:val="both"/>
        <w:rPr>
          <w:rFonts w:ascii="Times New Roman" w:eastAsia="Calibri"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vi-VN"/>
        </w:rPr>
        <w:t xml:space="preserve">A. </w:t>
      </w:r>
      <w:r w:rsidRPr="00330A7E">
        <w:rPr>
          <w:rFonts w:ascii="Times New Roman" w:eastAsia="Calibri" w:hAnsi="Times New Roman" w:cs="Times New Roman"/>
          <w:color w:val="000000" w:themeColor="text1"/>
          <w:sz w:val="24"/>
          <w:szCs w:val="24"/>
          <w:lang w:val="vi-VN"/>
        </w:rPr>
        <w:t>Đều.</w:t>
      </w:r>
      <w:r w:rsidRPr="00330A7E">
        <w:rPr>
          <w:rFonts w:ascii="Times New Roman" w:eastAsia="Calibri" w:hAnsi="Times New Roman" w:cs="Times New Roman"/>
          <w:b/>
          <w:color w:val="000000" w:themeColor="text1"/>
          <w:sz w:val="24"/>
          <w:szCs w:val="24"/>
          <w:lang w:val="vi-VN"/>
        </w:rPr>
        <w:tab/>
      </w:r>
      <w:r w:rsidRPr="00330A7E">
        <w:rPr>
          <w:rFonts w:ascii="Times New Roman" w:eastAsia="Calibri" w:hAnsi="Times New Roman" w:cs="Times New Roman"/>
          <w:b/>
          <w:color w:val="000000" w:themeColor="text1"/>
          <w:sz w:val="24"/>
          <w:szCs w:val="24"/>
        </w:rPr>
        <w:t xml:space="preserve">  </w:t>
      </w:r>
      <w:r w:rsidRPr="00330A7E">
        <w:rPr>
          <w:rFonts w:ascii="Times New Roman" w:eastAsia="Calibri" w:hAnsi="Times New Roman" w:cs="Times New Roman"/>
          <w:b/>
          <w:color w:val="000000" w:themeColor="text1"/>
          <w:sz w:val="24"/>
          <w:szCs w:val="24"/>
          <w:lang w:val="vi-VN"/>
        </w:rPr>
        <w:t xml:space="preserve">B. </w:t>
      </w:r>
      <w:r w:rsidRPr="00330A7E">
        <w:rPr>
          <w:rFonts w:ascii="Times New Roman" w:eastAsia="Calibri" w:hAnsi="Times New Roman" w:cs="Times New Roman"/>
          <w:color w:val="000000" w:themeColor="text1"/>
          <w:sz w:val="24"/>
          <w:szCs w:val="24"/>
          <w:lang w:val="vi-VN"/>
        </w:rPr>
        <w:t>Vuông.</w:t>
      </w:r>
      <w:r w:rsidRPr="00330A7E">
        <w:rPr>
          <w:rFonts w:ascii="Times New Roman" w:eastAsia="Calibri" w:hAnsi="Times New Roman" w:cs="Times New Roman"/>
          <w:b/>
          <w:color w:val="000000" w:themeColor="text1"/>
          <w:sz w:val="24"/>
          <w:szCs w:val="24"/>
          <w:lang w:val="vi-VN"/>
        </w:rPr>
        <w:tab/>
      </w:r>
      <w:r w:rsidRPr="00330A7E">
        <w:rPr>
          <w:rFonts w:ascii="Times New Roman" w:eastAsia="Calibri" w:hAnsi="Times New Roman" w:cs="Times New Roman"/>
          <w:b/>
          <w:color w:val="000000" w:themeColor="text1"/>
          <w:sz w:val="24"/>
          <w:szCs w:val="24"/>
        </w:rPr>
        <w:t xml:space="preserve">       </w:t>
      </w:r>
      <w:r w:rsidRPr="00330A7E">
        <w:rPr>
          <w:rFonts w:ascii="Times New Roman" w:eastAsia="Calibri" w:hAnsi="Times New Roman" w:cs="Times New Roman"/>
          <w:b/>
          <w:color w:val="000000" w:themeColor="text1"/>
          <w:sz w:val="24"/>
          <w:szCs w:val="24"/>
          <w:lang w:val="vi-VN"/>
        </w:rPr>
        <w:t xml:space="preserve">C. </w:t>
      </w:r>
      <w:r w:rsidRPr="00330A7E">
        <w:rPr>
          <w:rFonts w:ascii="Times New Roman" w:eastAsia="Calibri" w:hAnsi="Times New Roman" w:cs="Times New Roman"/>
          <w:color w:val="000000" w:themeColor="text1"/>
          <w:sz w:val="24"/>
          <w:szCs w:val="24"/>
          <w:lang w:val="vi-VN"/>
        </w:rPr>
        <w:t>Vuông cân.</w:t>
      </w:r>
      <w:r w:rsidRPr="00330A7E">
        <w:rPr>
          <w:rFonts w:ascii="Times New Roman" w:eastAsia="Calibri" w:hAnsi="Times New Roman" w:cs="Times New Roman"/>
          <w:b/>
          <w:color w:val="000000" w:themeColor="text1"/>
          <w:sz w:val="24"/>
          <w:szCs w:val="24"/>
          <w:lang w:val="vi-VN"/>
        </w:rPr>
        <w:tab/>
      </w:r>
      <w:r w:rsidRPr="00330A7E">
        <w:rPr>
          <w:rFonts w:ascii="Times New Roman" w:eastAsia="Calibri" w:hAnsi="Times New Roman" w:cs="Times New Roman"/>
          <w:b/>
          <w:color w:val="000000" w:themeColor="text1"/>
          <w:sz w:val="24"/>
          <w:szCs w:val="24"/>
        </w:rPr>
        <w:t xml:space="preserve">              </w:t>
      </w:r>
      <w:r w:rsidRPr="00330A7E">
        <w:rPr>
          <w:rFonts w:ascii="Times New Roman" w:eastAsia="Calibri" w:hAnsi="Times New Roman" w:cs="Times New Roman"/>
          <w:b/>
          <w:color w:val="000000" w:themeColor="text1"/>
          <w:sz w:val="24"/>
          <w:szCs w:val="24"/>
          <w:u w:val="single"/>
          <w:lang w:val="vi-VN"/>
        </w:rPr>
        <w:t>D</w:t>
      </w:r>
      <w:r w:rsidRPr="00330A7E">
        <w:rPr>
          <w:rFonts w:ascii="Times New Roman" w:eastAsia="Calibri" w:hAnsi="Times New Roman" w:cs="Times New Roman"/>
          <w:b/>
          <w:color w:val="000000" w:themeColor="text1"/>
          <w:sz w:val="24"/>
          <w:szCs w:val="24"/>
          <w:lang w:val="vi-VN"/>
        </w:rPr>
        <w:t xml:space="preserve">. </w:t>
      </w:r>
      <w:r w:rsidRPr="00330A7E">
        <w:rPr>
          <w:rFonts w:ascii="Times New Roman" w:eastAsia="Calibri" w:hAnsi="Times New Roman" w:cs="Times New Roman"/>
          <w:color w:val="000000" w:themeColor="text1"/>
          <w:sz w:val="24"/>
          <w:szCs w:val="24"/>
          <w:lang w:val="vi-VN"/>
        </w:rPr>
        <w:t>Cân.</w:t>
      </w:r>
    </w:p>
    <w:p w14:paraId="78510282" w14:textId="77777777" w:rsidR="00ED397D" w:rsidRPr="00330A7E" w:rsidRDefault="00ED397D" w:rsidP="00330A7E">
      <w:pPr>
        <w:tabs>
          <w:tab w:val="left" w:pos="992"/>
          <w:tab w:val="left" w:pos="3402"/>
          <w:tab w:val="left" w:pos="5669"/>
          <w:tab w:val="left" w:pos="7937"/>
        </w:tabs>
        <w:ind w:left="992"/>
        <w:jc w:val="center"/>
        <w:rPr>
          <w:rFonts w:ascii="Times New Roman" w:eastAsia="Calibri" w:hAnsi="Times New Roman" w:cs="Times New Roman"/>
          <w:b/>
          <w:color w:val="000000" w:themeColor="text1"/>
          <w:sz w:val="24"/>
          <w:szCs w:val="24"/>
        </w:rPr>
      </w:pPr>
      <w:r w:rsidRPr="00330A7E">
        <w:rPr>
          <w:rFonts w:ascii="Times New Roman" w:eastAsia="Calibri" w:hAnsi="Times New Roman" w:cs="Times New Roman"/>
          <w:b/>
          <w:color w:val="000000" w:themeColor="text1"/>
          <w:sz w:val="24"/>
          <w:szCs w:val="24"/>
        </w:rPr>
        <w:t>Lời giải</w:t>
      </w:r>
    </w:p>
    <w:p w14:paraId="56DA2219" w14:textId="77777777" w:rsidR="00ED397D" w:rsidRPr="00330A7E" w:rsidRDefault="00ED397D" w:rsidP="00330A7E">
      <w:pPr>
        <w:ind w:left="990"/>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highlight w:val="green"/>
        </w:rPr>
        <w:t xml:space="preserve">Chọn </w:t>
      </w:r>
      <w:r w:rsidRPr="00330A7E">
        <w:rPr>
          <w:rFonts w:ascii="Times New Roman" w:hAnsi="Times New Roman" w:cs="Times New Roman"/>
          <w:b/>
          <w:color w:val="000000" w:themeColor="text1"/>
          <w:sz w:val="24"/>
          <w:szCs w:val="24"/>
          <w:highlight w:val="green"/>
          <w:lang w:val="vi-VN"/>
        </w:rPr>
        <w:t>D</w:t>
      </w:r>
    </w:p>
    <w:p w14:paraId="095AF014" w14:textId="77777777" w:rsidR="00ED397D" w:rsidRPr="00330A7E" w:rsidRDefault="00ED397D" w:rsidP="00330A7E">
      <w:pPr>
        <w:ind w:left="990"/>
        <w:rPr>
          <w:rFonts w:ascii="Times New Roman" w:hAnsi="Times New Roman" w:cs="Times New Roman"/>
          <w:b/>
          <w:color w:val="000000" w:themeColor="text1"/>
          <w:sz w:val="24"/>
          <w:szCs w:val="24"/>
        </w:rPr>
      </w:pPr>
      <w:r w:rsidRPr="00330A7E">
        <w:rPr>
          <w:rFonts w:ascii="Times New Roman" w:hAnsi="Times New Roman" w:cs="Times New Roman"/>
          <w:color w:val="000000" w:themeColor="text1"/>
          <w:sz w:val="24"/>
          <w:szCs w:val="24"/>
        </w:rPr>
        <w:t xml:space="preserve">Hình chóp </w:t>
      </w:r>
      <w:r w:rsidRPr="00330A7E">
        <w:rPr>
          <w:rFonts w:ascii="Times New Roman" w:hAnsi="Times New Roman" w:cs="Times New Roman"/>
          <w:color w:val="000000" w:themeColor="text1"/>
          <w:sz w:val="24"/>
          <w:szCs w:val="24"/>
          <w:lang w:val="vi-VN"/>
        </w:rPr>
        <w:t xml:space="preserve">tam giác đều có các mặt bên </w:t>
      </w:r>
      <w:r w:rsidRPr="00330A7E">
        <w:rPr>
          <w:rFonts w:ascii="Times New Roman" w:hAnsi="Times New Roman" w:cs="Times New Roman"/>
          <w:color w:val="000000" w:themeColor="text1"/>
          <w:sz w:val="24"/>
          <w:szCs w:val="24"/>
        </w:rPr>
        <w:t xml:space="preserve"> là </w:t>
      </w:r>
      <w:r w:rsidRPr="00330A7E">
        <w:rPr>
          <w:rFonts w:ascii="Times New Roman" w:hAnsi="Times New Roman" w:cs="Times New Roman"/>
          <w:color w:val="000000" w:themeColor="text1"/>
          <w:sz w:val="24"/>
          <w:szCs w:val="24"/>
          <w:lang w:val="vi-VN"/>
        </w:rPr>
        <w:t xml:space="preserve">các </w:t>
      </w:r>
      <w:r w:rsidRPr="00330A7E">
        <w:rPr>
          <w:rFonts w:ascii="Times New Roman" w:hAnsi="Times New Roman" w:cs="Times New Roman"/>
          <w:color w:val="000000" w:themeColor="text1"/>
          <w:sz w:val="24"/>
          <w:szCs w:val="24"/>
        </w:rPr>
        <w:t>tam giác</w:t>
      </w:r>
      <w:r w:rsidRPr="00330A7E">
        <w:rPr>
          <w:rFonts w:ascii="Times New Roman" w:hAnsi="Times New Roman" w:cs="Times New Roman"/>
          <w:color w:val="000000" w:themeColor="text1"/>
          <w:sz w:val="24"/>
          <w:szCs w:val="24"/>
          <w:lang w:val="vi-VN"/>
        </w:rPr>
        <w:t xml:space="preserve"> cân.</w:t>
      </w:r>
    </w:p>
    <w:p w14:paraId="00B8DE53" w14:textId="77777777" w:rsidR="00ED397D" w:rsidRPr="00330A7E" w:rsidRDefault="00ED397D" w:rsidP="00330A7E">
      <w:pPr>
        <w:tabs>
          <w:tab w:val="left" w:pos="992"/>
        </w:tabs>
        <w:ind w:left="992" w:hanging="992"/>
        <w:jc w:val="both"/>
        <w:rPr>
          <w:rFonts w:ascii="Times New Roman" w:hAnsi="Times New Roman" w:cs="Times New Roman"/>
          <w:color w:val="000000" w:themeColor="text1"/>
          <w:kern w:val="2"/>
          <w:sz w:val="24"/>
          <w:szCs w:val="24"/>
        </w:rPr>
      </w:pPr>
      <w:r w:rsidRPr="00330A7E">
        <w:rPr>
          <w:rFonts w:ascii="Times New Roman" w:eastAsia="Calibri" w:hAnsi="Times New Roman" w:cs="Times New Roman"/>
          <w:b/>
          <w:color w:val="000000" w:themeColor="text1"/>
          <w:sz w:val="24"/>
          <w:szCs w:val="24"/>
          <w:lang w:val="nl-NL"/>
        </w:rPr>
        <w:lastRenderedPageBreak/>
        <w:t>Câu 9:</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kern w:val="2"/>
          <w:sz w:val="24"/>
          <w:szCs w:val="24"/>
        </w:rPr>
        <w:t xml:space="preserve">Một </w:t>
      </w:r>
      <w:r w:rsidRPr="00330A7E">
        <w:rPr>
          <w:rFonts w:ascii="Times New Roman" w:hAnsi="Times New Roman" w:cs="Times New Roman"/>
          <w:color w:val="000000" w:themeColor="text1"/>
          <w:kern w:val="2"/>
          <w:sz w:val="24"/>
          <w:szCs w:val="24"/>
          <w:lang w:val="vi-VN"/>
        </w:rPr>
        <w:t xml:space="preserve">vật </w:t>
      </w:r>
      <w:r w:rsidRPr="00330A7E">
        <w:rPr>
          <w:rFonts w:ascii="Times New Roman" w:hAnsi="Times New Roman" w:cs="Times New Roman"/>
          <w:color w:val="000000" w:themeColor="text1"/>
          <w:kern w:val="2"/>
          <w:sz w:val="24"/>
          <w:szCs w:val="24"/>
        </w:rPr>
        <w:t xml:space="preserve">chuyển động có phương trình </w:t>
      </w:r>
      <w:r w:rsidR="00FA344A">
        <w:rPr>
          <w:rFonts w:ascii="Times New Roman" w:hAnsi="Times New Roman" w:cs="Times New Roman"/>
          <w:color w:val="000000" w:themeColor="text1"/>
          <w:position w:val="-14"/>
          <w:sz w:val="24"/>
          <w:szCs w:val="24"/>
        </w:rPr>
        <w:pict w14:anchorId="3FC540A3">
          <v:shape id="_x0000_i6780" type="#_x0000_t75" style="width:63pt;height:20.25pt">
            <v:imagedata r:id="rId9997" o:title=""/>
          </v:shape>
        </w:pict>
      </w:r>
      <w:r w:rsidRPr="00330A7E">
        <w:rPr>
          <w:rFonts w:ascii="Times New Roman" w:hAnsi="Times New Roman" w:cs="Times New Roman"/>
          <w:color w:val="000000" w:themeColor="text1"/>
          <w:kern w:val="2"/>
          <w:sz w:val="24"/>
          <w:szCs w:val="24"/>
        </w:rPr>
        <w:t xml:space="preserve">. Khi đó, </w:t>
      </w:r>
      <w:r w:rsidRPr="00330A7E">
        <w:rPr>
          <w:rFonts w:ascii="Times New Roman" w:hAnsi="Times New Roman" w:cs="Times New Roman"/>
          <w:color w:val="000000" w:themeColor="text1"/>
          <w:kern w:val="2"/>
          <w:sz w:val="24"/>
          <w:szCs w:val="24"/>
          <w:lang w:val="vi-VN"/>
        </w:rPr>
        <w:t>vận</w:t>
      </w:r>
      <w:r w:rsidRPr="00330A7E">
        <w:rPr>
          <w:rFonts w:ascii="Times New Roman" w:hAnsi="Times New Roman" w:cs="Times New Roman"/>
          <w:color w:val="000000" w:themeColor="text1"/>
          <w:kern w:val="2"/>
          <w:sz w:val="24"/>
          <w:szCs w:val="24"/>
        </w:rPr>
        <w:t xml:space="preserve"> tốc tức thời tại thời điểm </w:t>
      </w:r>
      <w:r w:rsidR="00FA344A">
        <w:rPr>
          <w:rFonts w:ascii="Times New Roman" w:hAnsi="Times New Roman" w:cs="Times New Roman"/>
          <w:color w:val="000000" w:themeColor="text1"/>
          <w:position w:val="-6"/>
          <w:sz w:val="24"/>
          <w:szCs w:val="24"/>
        </w:rPr>
        <w:pict w14:anchorId="0D4D92D2">
          <v:shape id="_x0000_i6781" type="#_x0000_t75" style="width:6.75pt;height:12pt">
            <v:imagedata r:id="rId9998" o:title=""/>
          </v:shape>
        </w:pict>
      </w:r>
      <w:r w:rsidRPr="00330A7E">
        <w:rPr>
          <w:rFonts w:ascii="Times New Roman" w:hAnsi="Times New Roman" w:cs="Times New Roman"/>
          <w:color w:val="000000" w:themeColor="text1"/>
          <w:sz w:val="24"/>
          <w:szCs w:val="24"/>
          <w:lang w:val="vi-VN"/>
        </w:rPr>
        <w:t xml:space="preserve"> của vật</w:t>
      </w:r>
      <w:r w:rsidRPr="00330A7E">
        <w:rPr>
          <w:rFonts w:ascii="Times New Roman" w:hAnsi="Times New Roman" w:cs="Times New Roman"/>
          <w:color w:val="000000" w:themeColor="text1"/>
          <w:kern w:val="2"/>
          <w:sz w:val="24"/>
          <w:szCs w:val="24"/>
        </w:rPr>
        <w:t xml:space="preserve"> là:</w:t>
      </w:r>
    </w:p>
    <w:p w14:paraId="4F35CC53" w14:textId="77777777" w:rsidR="00ED397D" w:rsidRPr="00330A7E" w:rsidRDefault="00ED397D" w:rsidP="00330A7E">
      <w:pPr>
        <w:tabs>
          <w:tab w:val="left" w:pos="992"/>
          <w:tab w:val="left" w:pos="3402"/>
          <w:tab w:val="left" w:pos="5669"/>
          <w:tab w:val="left" w:pos="7937"/>
        </w:tabs>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u w:val="single"/>
        </w:rPr>
        <w:t>A</w:t>
      </w:r>
      <w:r w:rsidRPr="00330A7E">
        <w:rPr>
          <w:rFonts w:ascii="Times New Roman" w:hAnsi="Times New Roman" w:cs="Times New Roman"/>
          <w:b/>
          <w:color w:val="000000" w:themeColor="text1"/>
          <w:sz w:val="24"/>
          <w:szCs w:val="24"/>
        </w:rPr>
        <w:t xml:space="preserve">. </w:t>
      </w:r>
      <w:r w:rsidR="00FA344A">
        <w:rPr>
          <w:rFonts w:ascii="Times New Roman" w:hAnsi="Times New Roman" w:cs="Times New Roman"/>
          <w:color w:val="000000" w:themeColor="text1"/>
          <w:position w:val="-14"/>
          <w:sz w:val="24"/>
          <w:szCs w:val="24"/>
        </w:rPr>
        <w:pict w14:anchorId="74064173">
          <v:shape id="_x0000_i6782" type="#_x0000_t75" style="width:69pt;height:20.25pt">
            <v:imagedata r:id="rId9999" o:title=""/>
          </v:shape>
        </w:pict>
      </w:r>
      <w:r w:rsidRPr="00330A7E">
        <w:rPr>
          <w:rFonts w:ascii="Times New Roman" w:hAnsi="Times New Roman" w:cs="Times New Roman"/>
          <w:color w:val="000000" w:themeColor="text1"/>
          <w:sz w:val="24"/>
          <w:szCs w:val="24"/>
          <w:lang w:val="vi-VN"/>
        </w:rPr>
        <w:t>.</w:t>
      </w:r>
      <w:r w:rsidRPr="00330A7E">
        <w:rPr>
          <w:rFonts w:ascii="Times New Roman" w:hAnsi="Times New Roman" w:cs="Times New Roman"/>
          <w:color w:val="000000" w:themeColor="text1"/>
          <w:sz w:val="24"/>
          <w:szCs w:val="24"/>
        </w:rPr>
        <w:tab/>
      </w:r>
      <w:r w:rsidRPr="00330A7E">
        <w:rPr>
          <w:rFonts w:ascii="Times New Roman" w:hAnsi="Times New Roman" w:cs="Times New Roman"/>
          <w:color w:val="000000" w:themeColor="text1"/>
          <w:sz w:val="24"/>
          <w:szCs w:val="24"/>
        </w:rPr>
        <w:tab/>
        <w:t xml:space="preserve">       </w:t>
      </w:r>
      <w:r w:rsidRPr="00330A7E">
        <w:rPr>
          <w:rFonts w:ascii="Times New Roman" w:hAnsi="Times New Roman" w:cs="Times New Roman"/>
          <w:b/>
          <w:color w:val="000000" w:themeColor="text1"/>
          <w:sz w:val="24"/>
          <w:szCs w:val="24"/>
        </w:rPr>
        <w:t xml:space="preserve">B. </w:t>
      </w:r>
      <w:r w:rsidR="00FA344A">
        <w:rPr>
          <w:rFonts w:ascii="Times New Roman" w:hAnsi="Times New Roman" w:cs="Times New Roman"/>
          <w:color w:val="000000" w:themeColor="text1"/>
          <w:position w:val="-14"/>
          <w:sz w:val="24"/>
          <w:szCs w:val="24"/>
        </w:rPr>
        <w:pict w14:anchorId="2F09DDB4">
          <v:shape id="_x0000_i6783" type="#_x0000_t75" style="width:69.75pt;height:20.25pt">
            <v:imagedata r:id="rId10000"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b/>
          <w:color w:val="000000" w:themeColor="text1"/>
          <w:sz w:val="24"/>
          <w:szCs w:val="24"/>
        </w:rPr>
        <w:t xml:space="preserve"> </w:t>
      </w:r>
      <w:r w:rsidRPr="00330A7E">
        <w:rPr>
          <w:rFonts w:ascii="Times New Roman" w:hAnsi="Times New Roman" w:cs="Times New Roman"/>
          <w:b/>
          <w:color w:val="000000" w:themeColor="text1"/>
          <w:sz w:val="24"/>
          <w:szCs w:val="24"/>
          <w:lang w:val="vi-VN"/>
        </w:rPr>
        <w:tab/>
      </w:r>
      <w:r w:rsidRPr="00330A7E">
        <w:rPr>
          <w:rFonts w:ascii="Times New Roman" w:hAnsi="Times New Roman" w:cs="Times New Roman"/>
          <w:b/>
          <w:color w:val="000000" w:themeColor="text1"/>
          <w:sz w:val="24"/>
          <w:szCs w:val="24"/>
        </w:rPr>
        <w:t xml:space="preserve">      </w:t>
      </w:r>
    </w:p>
    <w:p w14:paraId="5DEC7281" w14:textId="77777777" w:rsidR="00ED397D" w:rsidRPr="00330A7E" w:rsidRDefault="00ED397D" w:rsidP="00330A7E">
      <w:pPr>
        <w:tabs>
          <w:tab w:val="left" w:pos="992"/>
          <w:tab w:val="left" w:pos="3402"/>
          <w:tab w:val="left" w:pos="5669"/>
          <w:tab w:val="left" w:pos="7937"/>
        </w:tabs>
        <w:ind w:left="994"/>
        <w:jc w:val="both"/>
        <w:rPr>
          <w:rFonts w:ascii="Times New Roman" w:hAnsi="Times New Roman" w:cs="Times New Roman"/>
          <w:color w:val="000000" w:themeColor="text1"/>
          <w:sz w:val="24"/>
          <w:szCs w:val="24"/>
          <w:lang w:val="vi-VN"/>
        </w:rPr>
      </w:pPr>
      <w:r w:rsidRPr="00330A7E">
        <w:rPr>
          <w:rFonts w:ascii="Times New Roman" w:hAnsi="Times New Roman" w:cs="Times New Roman"/>
          <w:b/>
          <w:color w:val="000000" w:themeColor="text1"/>
          <w:sz w:val="24"/>
          <w:szCs w:val="24"/>
        </w:rPr>
        <w:t xml:space="preserve">C. </w:t>
      </w:r>
      <w:r w:rsidR="00FA344A">
        <w:rPr>
          <w:rFonts w:ascii="Times New Roman" w:hAnsi="Times New Roman" w:cs="Times New Roman"/>
          <w:color w:val="000000" w:themeColor="text1"/>
          <w:position w:val="-14"/>
          <w:sz w:val="24"/>
          <w:szCs w:val="24"/>
        </w:rPr>
        <w:pict w14:anchorId="288AFEDC">
          <v:shape id="_x0000_i6784" type="#_x0000_t75" style="width:63.75pt;height:20.25pt">
            <v:imagedata r:id="rId10001"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b/>
          <w:color w:val="000000" w:themeColor="text1"/>
          <w:sz w:val="24"/>
          <w:szCs w:val="24"/>
        </w:rPr>
        <w:tab/>
      </w:r>
      <w:r w:rsidRPr="00330A7E">
        <w:rPr>
          <w:rFonts w:ascii="Times New Roman" w:hAnsi="Times New Roman" w:cs="Times New Roman"/>
          <w:b/>
          <w:color w:val="000000" w:themeColor="text1"/>
          <w:sz w:val="24"/>
          <w:szCs w:val="24"/>
        </w:rPr>
        <w:tab/>
        <w:t xml:space="preserve">       D. </w:t>
      </w:r>
      <w:r w:rsidR="00FA344A">
        <w:rPr>
          <w:rFonts w:ascii="Times New Roman" w:hAnsi="Times New Roman" w:cs="Times New Roman"/>
          <w:color w:val="000000" w:themeColor="text1"/>
          <w:position w:val="-14"/>
          <w:sz w:val="24"/>
          <w:szCs w:val="24"/>
        </w:rPr>
        <w:pict w14:anchorId="776007CC">
          <v:shape id="_x0000_i6785" type="#_x0000_t75" style="width:63.75pt;height:20.25pt">
            <v:imagedata r:id="rId10002" o:title=""/>
          </v:shape>
        </w:pict>
      </w:r>
    </w:p>
    <w:p w14:paraId="52F1A8D0" w14:textId="77777777" w:rsidR="00ED397D" w:rsidRPr="00330A7E" w:rsidRDefault="00ED397D" w:rsidP="00330A7E">
      <w:pPr>
        <w:tabs>
          <w:tab w:val="left" w:pos="992"/>
          <w:tab w:val="left" w:pos="3402"/>
          <w:tab w:val="left" w:pos="5669"/>
          <w:tab w:val="left" w:pos="7937"/>
        </w:tabs>
        <w:ind w:left="992"/>
        <w:jc w:val="center"/>
        <w:rPr>
          <w:rFonts w:ascii="Times New Roman" w:eastAsia="Calibri" w:hAnsi="Times New Roman" w:cs="Times New Roman"/>
          <w:b/>
          <w:color w:val="000000" w:themeColor="text1"/>
          <w:sz w:val="24"/>
          <w:szCs w:val="24"/>
        </w:rPr>
      </w:pPr>
      <w:r w:rsidRPr="00330A7E">
        <w:rPr>
          <w:rFonts w:ascii="Times New Roman" w:eastAsia="Calibri" w:hAnsi="Times New Roman" w:cs="Times New Roman"/>
          <w:b/>
          <w:color w:val="000000" w:themeColor="text1"/>
          <w:sz w:val="24"/>
          <w:szCs w:val="24"/>
        </w:rPr>
        <w:t>Lời giải</w:t>
      </w:r>
    </w:p>
    <w:p w14:paraId="1BE60743" w14:textId="77777777" w:rsidR="00ED397D" w:rsidRPr="00330A7E" w:rsidRDefault="00ED397D" w:rsidP="00330A7E">
      <w:pPr>
        <w:ind w:left="990"/>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highlight w:val="green"/>
        </w:rPr>
        <w:t>Chọn A</w:t>
      </w:r>
    </w:p>
    <w:p w14:paraId="62B144B1" w14:textId="77777777" w:rsidR="00ED397D" w:rsidRPr="00330A7E" w:rsidRDefault="00ED397D" w:rsidP="00330A7E">
      <w:pPr>
        <w:ind w:left="990"/>
        <w:rPr>
          <w:rFonts w:ascii="Times New Roman" w:hAnsi="Times New Roman" w:cs="Times New Roman"/>
          <w:color w:val="000000" w:themeColor="text1"/>
          <w:sz w:val="24"/>
          <w:szCs w:val="24"/>
          <w:lang w:val="vi-VN"/>
        </w:rPr>
      </w:pPr>
      <w:r w:rsidRPr="00330A7E">
        <w:rPr>
          <w:rFonts w:ascii="Times New Roman" w:hAnsi="Times New Roman" w:cs="Times New Roman"/>
          <w:color w:val="000000" w:themeColor="text1"/>
          <w:sz w:val="24"/>
          <w:szCs w:val="24"/>
          <w:lang w:val="vi-VN"/>
        </w:rPr>
        <w:t xml:space="preserve">Ta có </w:t>
      </w:r>
      <w:r w:rsidR="00FA344A">
        <w:rPr>
          <w:rFonts w:ascii="Times New Roman" w:hAnsi="Times New Roman" w:cs="Times New Roman"/>
          <w:color w:val="000000" w:themeColor="text1"/>
          <w:position w:val="-14"/>
          <w:sz w:val="24"/>
          <w:szCs w:val="24"/>
        </w:rPr>
        <w:pict w14:anchorId="3A18210F">
          <v:shape id="_x0000_i6786" type="#_x0000_t75" style="width:156pt;height:24.75pt">
            <v:imagedata r:id="rId10097" o:title=""/>
          </v:shape>
        </w:pict>
      </w:r>
      <w:r w:rsidRPr="00330A7E">
        <w:rPr>
          <w:rFonts w:ascii="Times New Roman" w:hAnsi="Times New Roman" w:cs="Times New Roman"/>
          <w:color w:val="000000" w:themeColor="text1"/>
          <w:sz w:val="24"/>
          <w:szCs w:val="24"/>
          <w:lang w:val="vi-VN"/>
        </w:rPr>
        <w:t>.</w:t>
      </w:r>
    </w:p>
    <w:p w14:paraId="45A532B6"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10:</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rPr>
        <w:t xml:space="preserve">Nghiệm của phương trình </w:t>
      </w:r>
      <w:r w:rsidR="00FA344A">
        <w:rPr>
          <w:rFonts w:ascii="Times New Roman" w:hAnsi="Times New Roman" w:cs="Times New Roman"/>
          <w:color w:val="000000" w:themeColor="text1"/>
          <w:position w:val="-24"/>
          <w:sz w:val="24"/>
          <w:szCs w:val="24"/>
        </w:rPr>
        <w:pict w14:anchorId="4AB91158">
          <v:shape id="_x0000_i6787" type="#_x0000_t75" style="width:66pt;height:30.75pt">
            <v:imagedata r:id="rId10003" o:title=""/>
          </v:shape>
        </w:pict>
      </w:r>
      <w:r w:rsidRPr="00330A7E">
        <w:rPr>
          <w:rFonts w:ascii="Times New Roman" w:hAnsi="Times New Roman" w:cs="Times New Roman"/>
          <w:color w:val="000000" w:themeColor="text1"/>
          <w:sz w:val="24"/>
          <w:szCs w:val="24"/>
        </w:rPr>
        <w:t xml:space="preserve"> là:</w:t>
      </w:r>
    </w:p>
    <w:p w14:paraId="6D9745FC" w14:textId="77777777" w:rsidR="00ED397D" w:rsidRPr="00330A7E" w:rsidRDefault="00ED397D" w:rsidP="00330A7E">
      <w:pPr>
        <w:tabs>
          <w:tab w:val="left" w:pos="992"/>
          <w:tab w:val="left" w:pos="3402"/>
          <w:tab w:val="left" w:pos="5669"/>
          <w:tab w:val="left" w:pos="7937"/>
        </w:tabs>
        <w:ind w:left="992"/>
        <w:jc w:val="both"/>
        <w:rPr>
          <w:rFonts w:ascii="Times New Roman" w:eastAsia="Calibri" w:hAnsi="Times New Roman" w:cs="Times New Roman"/>
          <w:b/>
          <w:color w:val="000000" w:themeColor="text1"/>
          <w:sz w:val="24"/>
          <w:szCs w:val="24"/>
          <w:lang w:val="vi-VN"/>
        </w:rPr>
      </w:pPr>
      <w:r w:rsidRPr="00330A7E">
        <w:rPr>
          <w:rFonts w:ascii="Times New Roman" w:eastAsia="Calibri" w:hAnsi="Times New Roman" w:cs="Times New Roman"/>
          <w:b/>
          <w:color w:val="000000" w:themeColor="text1"/>
          <w:sz w:val="24"/>
          <w:szCs w:val="24"/>
          <w:lang w:val="vi-VN"/>
        </w:rPr>
        <w:t xml:space="preserve">A. </w:t>
      </w:r>
      <w:r w:rsidR="00FA344A">
        <w:rPr>
          <w:rFonts w:ascii="Times New Roman" w:hAnsi="Times New Roman" w:cs="Times New Roman"/>
          <w:color w:val="000000" w:themeColor="text1"/>
          <w:position w:val="-24"/>
          <w:sz w:val="24"/>
          <w:szCs w:val="24"/>
        </w:rPr>
        <w:pict w14:anchorId="38DB2F17">
          <v:shape id="_x0000_i6788" type="#_x0000_t75" style="width:102.75pt;height:30.75pt">
            <v:imagedata r:id="rId10004" o:title=""/>
          </v:shape>
        </w:pict>
      </w:r>
      <w:r w:rsidRPr="00330A7E">
        <w:rPr>
          <w:rFonts w:ascii="Times New Roman" w:eastAsia="Calibri" w:hAnsi="Times New Roman" w:cs="Times New Roman"/>
          <w:color w:val="000000" w:themeColor="text1"/>
          <w:sz w:val="24"/>
          <w:szCs w:val="24"/>
          <w:lang w:val="vi-VN"/>
        </w:rPr>
        <w:tab/>
      </w:r>
      <w:r w:rsidRPr="00330A7E">
        <w:rPr>
          <w:rFonts w:ascii="Times New Roman" w:eastAsia="Calibri" w:hAnsi="Times New Roman" w:cs="Times New Roman"/>
          <w:color w:val="000000" w:themeColor="text1"/>
          <w:sz w:val="24"/>
          <w:szCs w:val="24"/>
          <w:lang w:val="vi-VN"/>
        </w:rPr>
        <w:tab/>
      </w:r>
      <w:r w:rsidRPr="00330A7E">
        <w:rPr>
          <w:rFonts w:ascii="Times New Roman" w:eastAsia="Calibri" w:hAnsi="Times New Roman" w:cs="Times New Roman"/>
          <w:color w:val="000000" w:themeColor="text1"/>
          <w:sz w:val="24"/>
          <w:szCs w:val="24"/>
        </w:rPr>
        <w:t xml:space="preserve">       </w:t>
      </w:r>
      <w:r w:rsidRPr="00330A7E">
        <w:rPr>
          <w:rFonts w:ascii="Times New Roman" w:eastAsia="Calibri" w:hAnsi="Times New Roman" w:cs="Times New Roman"/>
          <w:b/>
          <w:color w:val="000000" w:themeColor="text1"/>
          <w:sz w:val="24"/>
          <w:szCs w:val="24"/>
          <w:lang w:val="vi-VN"/>
        </w:rPr>
        <w:t xml:space="preserve">B. </w:t>
      </w:r>
      <w:r w:rsidR="00FA344A">
        <w:rPr>
          <w:rFonts w:ascii="Times New Roman" w:hAnsi="Times New Roman" w:cs="Times New Roman"/>
          <w:color w:val="000000" w:themeColor="text1"/>
          <w:position w:val="-24"/>
          <w:sz w:val="24"/>
          <w:szCs w:val="24"/>
        </w:rPr>
        <w:pict w14:anchorId="4BAA6231">
          <v:shape id="_x0000_i6789" type="#_x0000_t75" style="width:95.25pt;height:30.75pt">
            <v:imagedata r:id="rId10005" o:title=""/>
          </v:shape>
        </w:pict>
      </w:r>
      <w:r w:rsidRPr="00330A7E">
        <w:rPr>
          <w:rFonts w:ascii="Times New Roman" w:eastAsia="Calibri" w:hAnsi="Times New Roman" w:cs="Times New Roman"/>
          <w:b/>
          <w:color w:val="000000" w:themeColor="text1"/>
          <w:sz w:val="24"/>
          <w:szCs w:val="24"/>
          <w:lang w:val="vi-VN"/>
        </w:rPr>
        <w:t xml:space="preserve"> </w:t>
      </w:r>
      <w:r w:rsidRPr="00330A7E">
        <w:rPr>
          <w:rFonts w:ascii="Times New Roman" w:eastAsia="Calibri" w:hAnsi="Times New Roman" w:cs="Times New Roman"/>
          <w:b/>
          <w:color w:val="000000" w:themeColor="text1"/>
          <w:sz w:val="24"/>
          <w:szCs w:val="24"/>
          <w:lang w:val="vi-VN"/>
        </w:rPr>
        <w:tab/>
      </w:r>
    </w:p>
    <w:p w14:paraId="5F64B487" w14:textId="77777777" w:rsidR="00ED397D" w:rsidRPr="00330A7E" w:rsidRDefault="00ED397D" w:rsidP="00330A7E">
      <w:pPr>
        <w:tabs>
          <w:tab w:val="left" w:pos="992"/>
          <w:tab w:val="left" w:pos="3402"/>
          <w:tab w:val="left" w:pos="5669"/>
          <w:tab w:val="left" w:pos="7937"/>
        </w:tabs>
        <w:ind w:left="992"/>
        <w:jc w:val="both"/>
        <w:rPr>
          <w:rFonts w:ascii="Times New Roman" w:eastAsia="Calibri" w:hAnsi="Times New Roman" w:cs="Times New Roman"/>
          <w:color w:val="000000" w:themeColor="text1"/>
          <w:sz w:val="24"/>
          <w:szCs w:val="24"/>
          <w:lang w:val="vi-VN"/>
        </w:rPr>
      </w:pPr>
      <w:r w:rsidRPr="00330A7E">
        <w:rPr>
          <w:rFonts w:ascii="Times New Roman" w:eastAsia="Calibri" w:hAnsi="Times New Roman" w:cs="Times New Roman"/>
          <w:b/>
          <w:color w:val="000000" w:themeColor="text1"/>
          <w:sz w:val="24"/>
          <w:szCs w:val="24"/>
          <w:lang w:val="vi-VN"/>
        </w:rPr>
        <w:t xml:space="preserve">C. </w:t>
      </w:r>
      <w:r w:rsidR="00FA344A">
        <w:rPr>
          <w:rFonts w:ascii="Times New Roman" w:hAnsi="Times New Roman" w:cs="Times New Roman"/>
          <w:color w:val="000000" w:themeColor="text1"/>
          <w:position w:val="-24"/>
          <w:sz w:val="24"/>
          <w:szCs w:val="24"/>
        </w:rPr>
        <w:pict w14:anchorId="6285CDA9">
          <v:shape id="_x0000_i6790" type="#_x0000_t75" style="width:102.75pt;height:30.75pt">
            <v:imagedata r:id="rId10006" o:title=""/>
          </v:shape>
        </w:pict>
      </w:r>
      <w:r w:rsidRPr="00330A7E">
        <w:rPr>
          <w:rFonts w:ascii="Times New Roman" w:eastAsia="Calibri" w:hAnsi="Times New Roman" w:cs="Times New Roman"/>
          <w:b/>
          <w:color w:val="000000" w:themeColor="text1"/>
          <w:sz w:val="24"/>
          <w:szCs w:val="24"/>
          <w:lang w:val="vi-VN"/>
        </w:rPr>
        <w:t xml:space="preserve"> </w:t>
      </w:r>
      <w:r w:rsidRPr="00330A7E">
        <w:rPr>
          <w:rFonts w:ascii="Times New Roman" w:eastAsia="Calibri" w:hAnsi="Times New Roman" w:cs="Times New Roman"/>
          <w:b/>
          <w:color w:val="000000" w:themeColor="text1"/>
          <w:sz w:val="24"/>
          <w:szCs w:val="24"/>
          <w:lang w:val="vi-VN"/>
        </w:rPr>
        <w:tab/>
      </w:r>
      <w:r w:rsidRPr="00330A7E">
        <w:rPr>
          <w:rFonts w:ascii="Times New Roman" w:eastAsia="Calibri" w:hAnsi="Times New Roman" w:cs="Times New Roman"/>
          <w:b/>
          <w:color w:val="000000" w:themeColor="text1"/>
          <w:sz w:val="24"/>
          <w:szCs w:val="24"/>
        </w:rPr>
        <w:t xml:space="preserve">       </w:t>
      </w:r>
      <w:r w:rsidRPr="00330A7E">
        <w:rPr>
          <w:rFonts w:ascii="Times New Roman" w:eastAsia="Calibri" w:hAnsi="Times New Roman" w:cs="Times New Roman"/>
          <w:b/>
          <w:color w:val="000000" w:themeColor="text1"/>
          <w:sz w:val="24"/>
          <w:szCs w:val="24"/>
          <w:u w:val="single"/>
          <w:lang w:val="vi-VN"/>
        </w:rPr>
        <w:t>D</w:t>
      </w:r>
      <w:r w:rsidRPr="00330A7E">
        <w:rPr>
          <w:rFonts w:ascii="Times New Roman" w:eastAsia="Calibri" w:hAnsi="Times New Roman" w:cs="Times New Roman"/>
          <w:b/>
          <w:color w:val="000000" w:themeColor="text1"/>
          <w:sz w:val="24"/>
          <w:szCs w:val="24"/>
          <w:lang w:val="vi-VN"/>
        </w:rPr>
        <w:t xml:space="preserve">. </w:t>
      </w:r>
      <w:r w:rsidR="00FA344A">
        <w:rPr>
          <w:rFonts w:ascii="Times New Roman" w:hAnsi="Times New Roman" w:cs="Times New Roman"/>
          <w:color w:val="000000" w:themeColor="text1"/>
          <w:position w:val="-24"/>
          <w:sz w:val="24"/>
          <w:szCs w:val="24"/>
        </w:rPr>
        <w:pict w14:anchorId="422FC0C2">
          <v:shape id="_x0000_i6791" type="#_x0000_t75" style="width:102.75pt;height:30.75pt">
            <v:imagedata r:id="rId10007" o:title=""/>
          </v:shape>
        </w:pict>
      </w:r>
      <w:r w:rsidRPr="00330A7E">
        <w:rPr>
          <w:rFonts w:ascii="Times New Roman" w:eastAsia="Calibri" w:hAnsi="Times New Roman" w:cs="Times New Roman"/>
          <w:b/>
          <w:color w:val="000000" w:themeColor="text1"/>
          <w:sz w:val="24"/>
          <w:szCs w:val="24"/>
          <w:lang w:val="vi-VN"/>
        </w:rPr>
        <w:t xml:space="preserve"> </w:t>
      </w:r>
    </w:p>
    <w:p w14:paraId="356E931C" w14:textId="77777777" w:rsidR="00ED397D" w:rsidRPr="00330A7E" w:rsidRDefault="00ED397D" w:rsidP="00330A7E">
      <w:pPr>
        <w:tabs>
          <w:tab w:val="left" w:pos="992"/>
          <w:tab w:val="left" w:pos="3402"/>
          <w:tab w:val="left" w:pos="5669"/>
          <w:tab w:val="left" w:pos="7937"/>
        </w:tabs>
        <w:ind w:left="992"/>
        <w:jc w:val="center"/>
        <w:rPr>
          <w:rFonts w:ascii="Times New Roman" w:eastAsia="Calibri" w:hAnsi="Times New Roman" w:cs="Times New Roman"/>
          <w:b/>
          <w:color w:val="000000" w:themeColor="text1"/>
          <w:sz w:val="24"/>
          <w:szCs w:val="24"/>
        </w:rPr>
      </w:pPr>
      <w:r w:rsidRPr="00330A7E">
        <w:rPr>
          <w:rFonts w:ascii="Times New Roman" w:eastAsia="Calibri" w:hAnsi="Times New Roman" w:cs="Times New Roman"/>
          <w:b/>
          <w:color w:val="000000" w:themeColor="text1"/>
          <w:sz w:val="24"/>
          <w:szCs w:val="24"/>
        </w:rPr>
        <w:t>Lời giải</w:t>
      </w:r>
    </w:p>
    <w:p w14:paraId="6E0E5A82" w14:textId="77777777" w:rsidR="00ED397D" w:rsidRPr="00330A7E" w:rsidRDefault="00ED397D" w:rsidP="00330A7E">
      <w:pPr>
        <w:ind w:left="990"/>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highlight w:val="green"/>
        </w:rPr>
        <w:t xml:space="preserve">Chọn </w:t>
      </w:r>
      <w:r w:rsidRPr="00330A7E">
        <w:rPr>
          <w:rFonts w:ascii="Times New Roman" w:hAnsi="Times New Roman" w:cs="Times New Roman"/>
          <w:b/>
          <w:color w:val="000000" w:themeColor="text1"/>
          <w:sz w:val="24"/>
          <w:szCs w:val="24"/>
          <w:highlight w:val="green"/>
          <w:lang w:val="vi-VN"/>
        </w:rPr>
        <w:t>D</w:t>
      </w:r>
    </w:p>
    <w:p w14:paraId="37B3160D" w14:textId="77777777" w:rsidR="00ED397D" w:rsidRPr="00330A7E" w:rsidRDefault="00ED397D" w:rsidP="00330A7E">
      <w:pPr>
        <w:tabs>
          <w:tab w:val="left" w:pos="992"/>
          <w:tab w:val="left" w:pos="3402"/>
          <w:tab w:val="left" w:pos="5669"/>
          <w:tab w:val="left" w:pos="7937"/>
        </w:tabs>
        <w:ind w:left="992"/>
        <w:jc w:val="both"/>
        <w:rPr>
          <w:rFonts w:ascii="Times New Roman" w:eastAsia="Calibri" w:hAnsi="Times New Roman" w:cs="Times New Roman"/>
          <w:color w:val="000000" w:themeColor="text1"/>
          <w:sz w:val="24"/>
          <w:szCs w:val="24"/>
        </w:rPr>
      </w:pPr>
      <w:r w:rsidRPr="00330A7E">
        <w:rPr>
          <w:rFonts w:ascii="Times New Roman" w:hAnsi="Times New Roman" w:cs="Times New Roman"/>
          <w:color w:val="000000" w:themeColor="text1"/>
          <w:sz w:val="24"/>
          <w:szCs w:val="24"/>
          <w:lang w:val="vi-VN"/>
        </w:rPr>
        <w:t xml:space="preserve">Ta có </w:t>
      </w:r>
      <w:r w:rsidR="00FA344A">
        <w:rPr>
          <w:rFonts w:ascii="Times New Roman" w:hAnsi="Times New Roman" w:cs="Times New Roman"/>
          <w:color w:val="000000" w:themeColor="text1"/>
          <w:position w:val="-24"/>
          <w:sz w:val="24"/>
          <w:szCs w:val="24"/>
        </w:rPr>
        <w:pict w14:anchorId="3D02AFB0">
          <v:shape id="_x0000_i6792" type="#_x0000_t75" style="width:183.75pt;height:30.75pt">
            <v:imagedata r:id="rId10098" o:title=""/>
          </v:shape>
        </w:pict>
      </w:r>
    </w:p>
    <w:p w14:paraId="6C61CF0E"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11:</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rPr>
        <w:t xml:space="preserve">Cho hàm số </w:t>
      </w:r>
      <w:r w:rsidR="00FA344A">
        <w:rPr>
          <w:rFonts w:ascii="Times New Roman" w:hAnsi="Times New Roman" w:cs="Times New Roman"/>
          <w:color w:val="000000" w:themeColor="text1"/>
          <w:position w:val="-14"/>
          <w:sz w:val="24"/>
          <w:szCs w:val="24"/>
        </w:rPr>
        <w:pict w14:anchorId="2B1ACB48">
          <v:shape id="_x0000_i6793" type="#_x0000_t75" style="width:48pt;height:20.25pt">
            <v:imagedata r:id="rId10008" o:title=""/>
          </v:shape>
        </w:pict>
      </w:r>
      <w:r w:rsidRPr="00330A7E">
        <w:rPr>
          <w:rFonts w:ascii="Times New Roman" w:hAnsi="Times New Roman" w:cs="Times New Roman"/>
          <w:color w:val="000000" w:themeColor="text1"/>
          <w:sz w:val="24"/>
          <w:szCs w:val="24"/>
        </w:rPr>
        <w:t xml:space="preserve"> liên tục trên đoạn </w:t>
      </w:r>
      <w:r w:rsidR="00FA344A">
        <w:rPr>
          <w:rFonts w:ascii="Times New Roman" w:hAnsi="Times New Roman" w:cs="Times New Roman"/>
          <w:color w:val="000000" w:themeColor="text1"/>
          <w:position w:val="-14"/>
          <w:sz w:val="24"/>
          <w:szCs w:val="24"/>
        </w:rPr>
        <w:pict w14:anchorId="3DF5428D">
          <v:shape id="_x0000_i6794" type="#_x0000_t75" style="width:33.75pt;height:20.25pt">
            <v:imagedata r:id="rId10009" o:title=""/>
          </v:shape>
        </w:pict>
      </w:r>
      <w:r w:rsidRPr="00330A7E">
        <w:rPr>
          <w:rFonts w:ascii="Times New Roman" w:hAnsi="Times New Roman" w:cs="Times New Roman"/>
          <w:color w:val="000000" w:themeColor="text1"/>
          <w:sz w:val="24"/>
          <w:szCs w:val="24"/>
          <w:lang w:val="vi-VN"/>
        </w:rPr>
        <w:t xml:space="preserve"> </w:t>
      </w:r>
      <w:r w:rsidRPr="00330A7E">
        <w:rPr>
          <w:rFonts w:ascii="Times New Roman" w:hAnsi="Times New Roman" w:cs="Times New Roman"/>
          <w:color w:val="000000" w:themeColor="text1"/>
          <w:sz w:val="24"/>
          <w:szCs w:val="24"/>
        </w:rPr>
        <w:t>và có đồ thị là đường cong trong hình bên dưới.</w:t>
      </w:r>
    </w:p>
    <w:p w14:paraId="7F514039" w14:textId="77777777" w:rsidR="00ED397D" w:rsidRPr="00330A7E" w:rsidRDefault="00ED397D" w:rsidP="00330A7E">
      <w:pPr>
        <w:tabs>
          <w:tab w:val="left" w:pos="992"/>
        </w:tabs>
        <w:ind w:left="992" w:hanging="992"/>
        <w:jc w:val="center"/>
        <w:rPr>
          <w:rFonts w:ascii="Times New Roman" w:hAnsi="Times New Roman" w:cs="Times New Roman"/>
          <w:color w:val="000000" w:themeColor="text1"/>
          <w:sz w:val="24"/>
          <w:szCs w:val="24"/>
        </w:rPr>
      </w:pPr>
      <w:r w:rsidRPr="00330A7E">
        <w:rPr>
          <w:rFonts w:ascii="Times New Roman" w:hAnsi="Times New Roman" w:cs="Times New Roman"/>
          <w:noProof/>
          <w:color w:val="000000" w:themeColor="text1"/>
          <w:sz w:val="24"/>
          <w:szCs w:val="24"/>
          <w:lang w:eastAsia="en-US"/>
        </w:rPr>
        <w:drawing>
          <wp:inline distT="0" distB="0" distL="0" distR="0" wp14:anchorId="3AED3FBD" wp14:editId="3AB3035D">
            <wp:extent cx="1724025" cy="2285766"/>
            <wp:effectExtent l="0" t="0" r="0" b="0"/>
            <wp:docPr id="82" name="Picture 4"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54041" name="Picture 4" descr="A graph of a function  Description automatically generated"/>
                    <pic:cNvPicPr>
                      <a:picLocks noChangeAspect="1" noChangeArrowheads="1"/>
                    </pic:cNvPicPr>
                  </pic:nvPicPr>
                  <pic:blipFill>
                    <a:blip r:embed="rId10010" cstate="print">
                      <a:extLst>
                        <a:ext uri="{28A0092B-C50C-407E-A947-70E740481C1C}">
                          <a14:useLocalDpi xmlns:a14="http://schemas.microsoft.com/office/drawing/2010/main" val="0"/>
                        </a:ext>
                      </a:extLst>
                    </a:blip>
                    <a:srcRect/>
                    <a:stretch>
                      <a:fillRect/>
                    </a:stretch>
                  </pic:blipFill>
                  <pic:spPr bwMode="auto">
                    <a:xfrm>
                      <a:off x="0" y="0"/>
                      <a:ext cx="1724025" cy="2285766"/>
                    </a:xfrm>
                    <a:prstGeom prst="rect">
                      <a:avLst/>
                    </a:prstGeom>
                    <a:noFill/>
                    <a:ln>
                      <a:noFill/>
                    </a:ln>
                  </pic:spPr>
                </pic:pic>
              </a:graphicData>
            </a:graphic>
          </wp:inline>
        </w:drawing>
      </w:r>
    </w:p>
    <w:p w14:paraId="6B19B986" w14:textId="77777777" w:rsidR="00ED397D" w:rsidRPr="00330A7E" w:rsidRDefault="00ED397D" w:rsidP="00330A7E">
      <w:pPr>
        <w:widowControl w:val="0"/>
        <w:ind w:left="992"/>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Hàm số </w:t>
      </w:r>
      <w:r w:rsidR="00FA344A">
        <w:rPr>
          <w:rFonts w:ascii="Times New Roman" w:hAnsi="Times New Roman" w:cs="Times New Roman"/>
          <w:color w:val="000000" w:themeColor="text1"/>
          <w:position w:val="-14"/>
          <w:sz w:val="24"/>
          <w:szCs w:val="24"/>
        </w:rPr>
        <w:pict w14:anchorId="0506FA50">
          <v:shape id="_x0000_i6795" type="#_x0000_t75" style="width:48pt;height:20.25pt">
            <v:imagedata r:id="rId10011" o:title=""/>
          </v:shape>
        </w:pict>
      </w:r>
      <w:r w:rsidRPr="00330A7E">
        <w:rPr>
          <w:rFonts w:ascii="Times New Roman" w:hAnsi="Times New Roman" w:cs="Times New Roman"/>
          <w:color w:val="000000" w:themeColor="text1"/>
          <w:sz w:val="24"/>
          <w:szCs w:val="24"/>
        </w:rPr>
        <w:t xml:space="preserve"> đạt cực tiểu tại điểm</w:t>
      </w:r>
    </w:p>
    <w:p w14:paraId="54EF3C65" w14:textId="77777777" w:rsidR="00ED397D" w:rsidRPr="00330A7E" w:rsidRDefault="00ED397D" w:rsidP="00330A7E">
      <w:pPr>
        <w:tabs>
          <w:tab w:val="left" w:pos="3402"/>
          <w:tab w:val="left" w:pos="5669"/>
          <w:tab w:val="left" w:pos="7937"/>
        </w:tabs>
        <w:ind w:left="992"/>
        <w:jc w:val="both"/>
        <w:rPr>
          <w:rFonts w:ascii="Times New Roman" w:hAnsi="Times New Roman" w:cs="Times New Roman"/>
          <w:b/>
          <w:color w:val="000000" w:themeColor="text1"/>
          <w:sz w:val="24"/>
          <w:szCs w:val="24"/>
        </w:rPr>
      </w:pPr>
      <w:r w:rsidRPr="00330A7E">
        <w:rPr>
          <w:rFonts w:ascii="Times New Roman" w:hAnsi="Times New Roman" w:cs="Times New Roman"/>
          <w:b/>
          <w:noProof/>
          <w:color w:val="000000" w:themeColor="text1"/>
          <w:sz w:val="24"/>
          <w:szCs w:val="24"/>
        </w:rPr>
        <w:t xml:space="preserve">A. </w:t>
      </w:r>
      <w:r w:rsidR="00FA344A">
        <w:rPr>
          <w:rFonts w:ascii="Times New Roman" w:hAnsi="Times New Roman" w:cs="Times New Roman"/>
          <w:color w:val="000000" w:themeColor="text1"/>
          <w:position w:val="-6"/>
          <w:sz w:val="24"/>
          <w:szCs w:val="24"/>
        </w:rPr>
        <w:pict w14:anchorId="77BD6F6E">
          <v:shape id="_x0000_i6796" type="#_x0000_t75" style="width:33.75pt;height:14.25pt">
            <v:imagedata r:id="rId10012"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t xml:space="preserve"> </w:t>
      </w:r>
      <w:r w:rsidRPr="00330A7E">
        <w:rPr>
          <w:rFonts w:ascii="Times New Roman" w:hAnsi="Times New Roman" w:cs="Times New Roman"/>
          <w:b/>
          <w:noProof/>
          <w:color w:val="000000" w:themeColor="text1"/>
          <w:sz w:val="24"/>
          <w:szCs w:val="24"/>
        </w:rPr>
        <w:t xml:space="preserve">B. </w:t>
      </w:r>
      <w:r w:rsidR="00FA344A">
        <w:rPr>
          <w:rFonts w:ascii="Times New Roman" w:hAnsi="Times New Roman" w:cs="Times New Roman"/>
          <w:color w:val="000000" w:themeColor="text1"/>
          <w:position w:val="-6"/>
          <w:sz w:val="24"/>
          <w:szCs w:val="24"/>
        </w:rPr>
        <w:pict w14:anchorId="3968BAC9">
          <v:shape id="_x0000_i6797" type="#_x0000_t75" style="width:33.75pt;height:14.25pt">
            <v:imagedata r:id="rId10013"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t xml:space="preserve">      </w:t>
      </w:r>
      <w:r w:rsidRPr="00330A7E">
        <w:rPr>
          <w:rFonts w:ascii="Times New Roman" w:hAnsi="Times New Roman" w:cs="Times New Roman"/>
          <w:b/>
          <w:noProof/>
          <w:color w:val="000000" w:themeColor="text1"/>
          <w:sz w:val="24"/>
          <w:szCs w:val="24"/>
          <w:u w:val="single"/>
        </w:rPr>
        <w:t>C</w:t>
      </w:r>
      <w:r w:rsidRPr="00330A7E">
        <w:rPr>
          <w:rFonts w:ascii="Times New Roman" w:hAnsi="Times New Roman" w:cs="Times New Roman"/>
          <w:b/>
          <w:noProof/>
          <w:color w:val="000000" w:themeColor="text1"/>
          <w:sz w:val="24"/>
          <w:szCs w:val="24"/>
        </w:rPr>
        <w:t xml:space="preserve">. </w:t>
      </w:r>
      <w:r w:rsidR="00FA344A">
        <w:rPr>
          <w:rFonts w:ascii="Times New Roman" w:hAnsi="Times New Roman" w:cs="Times New Roman"/>
          <w:color w:val="000000" w:themeColor="text1"/>
          <w:position w:val="-6"/>
          <w:sz w:val="24"/>
          <w:szCs w:val="24"/>
        </w:rPr>
        <w:pict w14:anchorId="01D2732F">
          <v:shape id="_x0000_i6798" type="#_x0000_t75" style="width:26.25pt;height:14.25pt">
            <v:imagedata r:id="rId10014"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t xml:space="preserve">             </w:t>
      </w:r>
      <w:r w:rsidRPr="00330A7E">
        <w:rPr>
          <w:rFonts w:ascii="Times New Roman" w:hAnsi="Times New Roman" w:cs="Times New Roman"/>
          <w:b/>
          <w:noProof/>
          <w:color w:val="000000" w:themeColor="text1"/>
          <w:sz w:val="24"/>
          <w:szCs w:val="24"/>
        </w:rPr>
        <w:t xml:space="preserve">D. </w:t>
      </w:r>
      <w:r w:rsidR="00FA344A">
        <w:rPr>
          <w:rFonts w:ascii="Times New Roman" w:hAnsi="Times New Roman" w:cs="Times New Roman"/>
          <w:color w:val="000000" w:themeColor="text1"/>
          <w:position w:val="-6"/>
          <w:sz w:val="24"/>
          <w:szCs w:val="24"/>
        </w:rPr>
        <w:pict w14:anchorId="01999477">
          <v:shape id="_x0000_i6799" type="#_x0000_t75" style="width:27.75pt;height:14.25pt">
            <v:imagedata r:id="rId10015" o:title=""/>
          </v:shape>
        </w:pict>
      </w:r>
      <w:r w:rsidRPr="00330A7E">
        <w:rPr>
          <w:rFonts w:ascii="Times New Roman" w:hAnsi="Times New Roman" w:cs="Times New Roman"/>
          <w:color w:val="000000" w:themeColor="text1"/>
          <w:sz w:val="24"/>
          <w:szCs w:val="24"/>
        </w:rPr>
        <w:t>.</w:t>
      </w:r>
    </w:p>
    <w:p w14:paraId="78ECCC20" w14:textId="77777777" w:rsidR="00ED397D" w:rsidRPr="00330A7E" w:rsidRDefault="00ED397D" w:rsidP="00330A7E">
      <w:pPr>
        <w:ind w:left="992"/>
        <w:contextualSpacing/>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Lời giải</w:t>
      </w:r>
    </w:p>
    <w:p w14:paraId="2F5FD4DF" w14:textId="77777777" w:rsidR="00ED397D" w:rsidRPr="00330A7E" w:rsidRDefault="00ED397D" w:rsidP="00330A7E">
      <w:pPr>
        <w:ind w:left="990"/>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highlight w:val="green"/>
        </w:rPr>
        <w:t>Chọn C</w:t>
      </w:r>
    </w:p>
    <w:p w14:paraId="0A76428F" w14:textId="77777777" w:rsidR="00ED397D" w:rsidRPr="00330A7E" w:rsidRDefault="00ED397D" w:rsidP="00330A7E">
      <w:pPr>
        <w:widowControl w:val="0"/>
        <w:ind w:left="992"/>
        <w:jc w:val="both"/>
        <w:rPr>
          <w:rFonts w:ascii="Times New Roman" w:eastAsia="Calibri" w:hAnsi="Times New Roman" w:cs="Times New Roman"/>
          <w:color w:val="000000" w:themeColor="text1"/>
          <w:sz w:val="24"/>
          <w:szCs w:val="24"/>
        </w:rPr>
      </w:pPr>
      <w:r w:rsidRPr="00330A7E">
        <w:rPr>
          <w:rFonts w:ascii="Times New Roman" w:eastAsia="Calibri" w:hAnsi="Times New Roman" w:cs="Times New Roman"/>
          <w:color w:val="000000" w:themeColor="text1"/>
          <w:sz w:val="24"/>
          <w:szCs w:val="24"/>
        </w:rPr>
        <w:lastRenderedPageBreak/>
        <w:t xml:space="preserve">Theo hình vẽ thì hàm số </w:t>
      </w:r>
      <w:r w:rsidR="00FA344A">
        <w:rPr>
          <w:rFonts w:ascii="Times New Roman" w:eastAsia="Calibri" w:hAnsi="Times New Roman" w:cs="Times New Roman"/>
          <w:color w:val="000000" w:themeColor="text1"/>
          <w:position w:val="-14"/>
          <w:sz w:val="24"/>
          <w:szCs w:val="24"/>
        </w:rPr>
        <w:pict w14:anchorId="7BE14A28">
          <v:shape id="_x0000_i6800" type="#_x0000_t75" style="width:48pt;height:20.25pt">
            <v:imagedata r:id="rId10099" o:title=""/>
          </v:shape>
        </w:pict>
      </w:r>
      <w:r w:rsidRPr="00330A7E">
        <w:rPr>
          <w:rFonts w:ascii="Times New Roman" w:eastAsia="Calibri" w:hAnsi="Times New Roman" w:cs="Times New Roman"/>
          <w:color w:val="000000" w:themeColor="text1"/>
          <w:sz w:val="24"/>
          <w:szCs w:val="24"/>
        </w:rPr>
        <w:t xml:space="preserve"> đạt cực tiểu tại điểm </w:t>
      </w:r>
      <w:r w:rsidR="00FA344A">
        <w:rPr>
          <w:rFonts w:ascii="Times New Roman" w:eastAsia="Calibri" w:hAnsi="Times New Roman" w:cs="Times New Roman"/>
          <w:color w:val="000000" w:themeColor="text1"/>
          <w:position w:val="-6"/>
          <w:sz w:val="24"/>
          <w:szCs w:val="24"/>
        </w:rPr>
        <w:pict w14:anchorId="0CE6E8D3">
          <v:shape id="_x0000_i6801" type="#_x0000_t75" style="width:26.25pt;height:14.25pt">
            <v:imagedata r:id="rId10100" o:title=""/>
          </v:shape>
        </w:pict>
      </w:r>
      <w:r w:rsidRPr="00330A7E">
        <w:rPr>
          <w:rFonts w:ascii="Times New Roman" w:eastAsia="Calibri" w:hAnsi="Times New Roman" w:cs="Times New Roman"/>
          <w:color w:val="000000" w:themeColor="text1"/>
          <w:sz w:val="24"/>
          <w:szCs w:val="24"/>
        </w:rPr>
        <w:t>.</w:t>
      </w:r>
    </w:p>
    <w:p w14:paraId="75E42FBA"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12:</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rPr>
        <w:t>Khảo sát thời gian tập thể dục của một số học sinh khối 11 thu được mẫu số liệu ghép nhóm sau:</w:t>
      </w:r>
    </w:p>
    <w:p w14:paraId="4E07F339" w14:textId="77777777" w:rsidR="00ED397D" w:rsidRPr="00330A7E" w:rsidRDefault="00ED397D" w:rsidP="00330A7E">
      <w:pPr>
        <w:tabs>
          <w:tab w:val="left" w:pos="992"/>
        </w:tabs>
        <w:ind w:left="992" w:hanging="992"/>
        <w:jc w:val="center"/>
        <w:rPr>
          <w:rFonts w:ascii="Times New Roman" w:hAnsi="Times New Roman" w:cs="Times New Roman"/>
          <w:color w:val="000000" w:themeColor="text1"/>
          <w:sz w:val="24"/>
          <w:szCs w:val="24"/>
        </w:rPr>
      </w:pPr>
      <w:r w:rsidRPr="00330A7E">
        <w:rPr>
          <w:rFonts w:ascii="Times New Roman" w:hAnsi="Times New Roman" w:cs="Times New Roman"/>
          <w:noProof/>
          <w:color w:val="000000" w:themeColor="text1"/>
          <w:sz w:val="24"/>
          <w:szCs w:val="24"/>
          <w:lang w:eastAsia="en-US"/>
        </w:rPr>
        <w:drawing>
          <wp:inline distT="0" distB="0" distL="0" distR="0" wp14:anchorId="0094C820" wp14:editId="66CE3616">
            <wp:extent cx="5286375" cy="483798"/>
            <wp:effectExtent l="0" t="0" r="0" b="0"/>
            <wp:docPr id="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52" cstate="print">
                      <a:extLst>
                        <a:ext uri="{28A0092B-C50C-407E-A947-70E740481C1C}">
                          <a14:useLocalDpi xmlns:a14="http://schemas.microsoft.com/office/drawing/2010/main" val="0"/>
                        </a:ext>
                      </a:extLst>
                    </a:blip>
                    <a:srcRect/>
                    <a:stretch>
                      <a:fillRect/>
                    </a:stretch>
                  </pic:blipFill>
                  <pic:spPr bwMode="auto">
                    <a:xfrm>
                      <a:off x="0" y="0"/>
                      <a:ext cx="5362230" cy="490740"/>
                    </a:xfrm>
                    <a:prstGeom prst="rect">
                      <a:avLst/>
                    </a:prstGeom>
                    <a:noFill/>
                    <a:ln>
                      <a:noFill/>
                    </a:ln>
                  </pic:spPr>
                </pic:pic>
              </a:graphicData>
            </a:graphic>
          </wp:inline>
        </w:drawing>
      </w:r>
    </w:p>
    <w:p w14:paraId="220AA6E7" w14:textId="77777777" w:rsidR="00ED397D" w:rsidRPr="00330A7E" w:rsidRDefault="00ED397D" w:rsidP="00330A7E">
      <w:pPr>
        <w:ind w:left="992"/>
        <w:jc w:val="both"/>
        <w:rPr>
          <w:rFonts w:ascii="Times New Roman" w:hAnsi="Times New Roman" w:cs="Times New Roman"/>
          <w:color w:val="000000" w:themeColor="text1"/>
          <w:w w:val="105"/>
          <w:sz w:val="24"/>
          <w:szCs w:val="24"/>
        </w:rPr>
      </w:pPr>
      <w:r w:rsidRPr="00330A7E">
        <w:rPr>
          <w:rFonts w:ascii="Times New Roman" w:hAnsi="Times New Roman" w:cs="Times New Roman"/>
          <w:color w:val="000000" w:themeColor="text1"/>
          <w:w w:val="105"/>
          <w:sz w:val="24"/>
          <w:szCs w:val="24"/>
        </w:rPr>
        <w:t>Mốt</w:t>
      </w:r>
      <w:r w:rsidRPr="00330A7E">
        <w:rPr>
          <w:rFonts w:ascii="Times New Roman" w:hAnsi="Times New Roman" w:cs="Times New Roman"/>
          <w:color w:val="000000" w:themeColor="text1"/>
          <w:spacing w:val="9"/>
          <w:w w:val="105"/>
          <w:sz w:val="24"/>
          <w:szCs w:val="24"/>
        </w:rPr>
        <w:t xml:space="preserve"> </w:t>
      </w:r>
      <w:r w:rsidRPr="00330A7E">
        <w:rPr>
          <w:rFonts w:ascii="Times New Roman" w:hAnsi="Times New Roman" w:cs="Times New Roman"/>
          <w:color w:val="000000" w:themeColor="text1"/>
          <w:w w:val="105"/>
          <w:sz w:val="24"/>
          <w:szCs w:val="24"/>
        </w:rPr>
        <w:t>của</w:t>
      </w:r>
      <w:r w:rsidRPr="00330A7E">
        <w:rPr>
          <w:rFonts w:ascii="Times New Roman" w:hAnsi="Times New Roman" w:cs="Times New Roman"/>
          <w:color w:val="000000" w:themeColor="text1"/>
          <w:spacing w:val="9"/>
          <w:w w:val="105"/>
          <w:sz w:val="24"/>
          <w:szCs w:val="24"/>
        </w:rPr>
        <w:t xml:space="preserve"> </w:t>
      </w:r>
      <w:r w:rsidRPr="00330A7E">
        <w:rPr>
          <w:rFonts w:ascii="Times New Roman" w:hAnsi="Times New Roman" w:cs="Times New Roman"/>
          <w:color w:val="000000" w:themeColor="text1"/>
          <w:w w:val="105"/>
          <w:sz w:val="24"/>
          <w:szCs w:val="24"/>
        </w:rPr>
        <w:t>mẫu số liệu</w:t>
      </w:r>
      <w:r w:rsidRPr="00330A7E">
        <w:rPr>
          <w:rFonts w:ascii="Times New Roman" w:hAnsi="Times New Roman" w:cs="Times New Roman"/>
          <w:color w:val="000000" w:themeColor="text1"/>
          <w:spacing w:val="8"/>
          <w:w w:val="105"/>
          <w:sz w:val="24"/>
          <w:szCs w:val="24"/>
        </w:rPr>
        <w:t xml:space="preserve"> </w:t>
      </w:r>
      <w:r w:rsidRPr="00330A7E">
        <w:rPr>
          <w:rFonts w:ascii="Times New Roman" w:hAnsi="Times New Roman" w:cs="Times New Roman"/>
          <w:color w:val="000000" w:themeColor="text1"/>
          <w:w w:val="105"/>
          <w:sz w:val="24"/>
          <w:szCs w:val="24"/>
        </w:rPr>
        <w:t>trên</w:t>
      </w:r>
      <w:r w:rsidRPr="00330A7E">
        <w:rPr>
          <w:rFonts w:ascii="Times New Roman" w:hAnsi="Times New Roman" w:cs="Times New Roman"/>
          <w:color w:val="000000" w:themeColor="text1"/>
          <w:spacing w:val="9"/>
          <w:w w:val="105"/>
          <w:sz w:val="24"/>
          <w:szCs w:val="24"/>
        </w:rPr>
        <w:t xml:space="preserve"> </w:t>
      </w:r>
      <w:r w:rsidRPr="00330A7E">
        <w:rPr>
          <w:rFonts w:ascii="Times New Roman" w:hAnsi="Times New Roman" w:cs="Times New Roman"/>
          <w:color w:val="000000" w:themeColor="text1"/>
          <w:w w:val="105"/>
          <w:sz w:val="24"/>
          <w:szCs w:val="24"/>
        </w:rPr>
        <w:t>là</w:t>
      </w:r>
    </w:p>
    <w:p w14:paraId="0DB1B38E" w14:textId="77777777" w:rsidR="00ED397D" w:rsidRPr="00330A7E" w:rsidRDefault="00ED397D" w:rsidP="00330A7E">
      <w:pPr>
        <w:tabs>
          <w:tab w:val="left" w:pos="992"/>
          <w:tab w:val="left" w:pos="3402"/>
          <w:tab w:val="left" w:pos="5669"/>
          <w:tab w:val="left" w:pos="7937"/>
        </w:tabs>
        <w:ind w:left="1986" w:hanging="992"/>
        <w:jc w:val="both"/>
        <w:rPr>
          <w:rFonts w:ascii="Times New Roman" w:hAnsi="Times New Roman" w:cs="Times New Roman"/>
          <w:color w:val="000000" w:themeColor="text1"/>
          <w:sz w:val="24"/>
          <w:szCs w:val="24"/>
          <w:lang w:val="vi-VN"/>
        </w:rPr>
      </w:pPr>
      <w:r w:rsidRPr="00330A7E">
        <w:rPr>
          <w:rFonts w:ascii="Times New Roman" w:hAnsi="Times New Roman" w:cs="Times New Roman"/>
          <w:b/>
          <w:color w:val="000000" w:themeColor="text1"/>
          <w:sz w:val="24"/>
          <w:szCs w:val="24"/>
          <w:u w:val="single"/>
        </w:rPr>
        <w:t>A</w:t>
      </w:r>
      <w:r w:rsidRPr="00330A7E">
        <w:rPr>
          <w:rFonts w:ascii="Times New Roman" w:hAnsi="Times New Roman" w:cs="Times New Roman"/>
          <w:b/>
          <w:color w:val="000000" w:themeColor="text1"/>
          <w:sz w:val="24"/>
          <w:szCs w:val="24"/>
        </w:rPr>
        <w:t xml:space="preserve">. </w:t>
      </w:r>
      <w:r w:rsidR="00FA344A">
        <w:rPr>
          <w:rFonts w:ascii="Times New Roman" w:hAnsi="Times New Roman" w:cs="Times New Roman"/>
          <w:color w:val="000000" w:themeColor="text1"/>
          <w:position w:val="-6"/>
          <w:sz w:val="24"/>
          <w:szCs w:val="24"/>
        </w:rPr>
        <w:pict w14:anchorId="117E9689">
          <v:shape id="_x0000_i6802" type="#_x0000_t75" style="width:15pt;height:14.25pt">
            <v:imagedata r:id="rId10016" o:title=""/>
          </v:shape>
        </w:pict>
      </w:r>
      <w:r w:rsidRPr="00330A7E">
        <w:rPr>
          <w:rFonts w:ascii="Times New Roman" w:hAnsi="Times New Roman" w:cs="Times New Roman"/>
          <w:color w:val="000000" w:themeColor="text1"/>
          <w:sz w:val="24"/>
          <w:szCs w:val="24"/>
          <w:lang w:val="vi-VN"/>
        </w:rPr>
        <w:t>.</w:t>
      </w:r>
      <w:r w:rsidRPr="00330A7E">
        <w:rPr>
          <w:rFonts w:ascii="Times New Roman" w:hAnsi="Times New Roman" w:cs="Times New Roman"/>
          <w:color w:val="000000" w:themeColor="text1"/>
          <w:sz w:val="24"/>
          <w:szCs w:val="24"/>
          <w:lang w:val="vi-VN"/>
        </w:rPr>
        <w:tab/>
      </w:r>
      <w:r w:rsidRPr="00330A7E">
        <w:rPr>
          <w:rFonts w:ascii="Times New Roman" w:hAnsi="Times New Roman" w:cs="Times New Roman"/>
          <w:color w:val="000000" w:themeColor="text1"/>
          <w:sz w:val="24"/>
          <w:szCs w:val="24"/>
        </w:rPr>
        <w:tab/>
        <w:t xml:space="preserve"> </w:t>
      </w:r>
      <w:r w:rsidRPr="00330A7E">
        <w:rPr>
          <w:rFonts w:ascii="Times New Roman" w:hAnsi="Times New Roman" w:cs="Times New Roman"/>
          <w:b/>
          <w:color w:val="000000" w:themeColor="text1"/>
          <w:sz w:val="24"/>
          <w:szCs w:val="24"/>
        </w:rPr>
        <w:t>B.</w:t>
      </w:r>
      <w:r w:rsidRPr="00330A7E">
        <w:rPr>
          <w:rFonts w:ascii="Times New Roman" w:hAnsi="Times New Roman" w:cs="Times New Roman"/>
          <w:b/>
          <w:color w:val="000000" w:themeColor="text1"/>
          <w:sz w:val="24"/>
          <w:szCs w:val="24"/>
          <w:lang w:val="vi-VN"/>
        </w:rPr>
        <w:t xml:space="preserve"> </w:t>
      </w:r>
      <w:r w:rsidR="00FA344A">
        <w:rPr>
          <w:rFonts w:ascii="Times New Roman" w:hAnsi="Times New Roman" w:cs="Times New Roman"/>
          <w:color w:val="000000" w:themeColor="text1"/>
          <w:position w:val="-4"/>
          <w:sz w:val="24"/>
          <w:szCs w:val="24"/>
        </w:rPr>
        <w:pict w14:anchorId="4061BBDE">
          <v:shape id="_x0000_i6803" type="#_x0000_t75" style="width:15.75pt;height:12.75pt">
            <v:imagedata r:id="rId10017"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b/>
          <w:color w:val="000000" w:themeColor="text1"/>
          <w:sz w:val="24"/>
          <w:szCs w:val="24"/>
        </w:rPr>
        <w:t xml:space="preserve"> </w:t>
      </w:r>
      <w:r w:rsidRPr="00330A7E">
        <w:rPr>
          <w:rFonts w:ascii="Times New Roman" w:hAnsi="Times New Roman" w:cs="Times New Roman"/>
          <w:b/>
          <w:color w:val="000000" w:themeColor="text1"/>
          <w:sz w:val="24"/>
          <w:szCs w:val="24"/>
          <w:lang w:val="vi-VN"/>
        </w:rPr>
        <w:tab/>
      </w:r>
      <w:r w:rsidRPr="00330A7E">
        <w:rPr>
          <w:rFonts w:ascii="Times New Roman" w:hAnsi="Times New Roman" w:cs="Times New Roman"/>
          <w:b/>
          <w:color w:val="000000" w:themeColor="text1"/>
          <w:sz w:val="24"/>
          <w:szCs w:val="24"/>
        </w:rPr>
        <w:t xml:space="preserve">       C. </w:t>
      </w:r>
      <w:r w:rsidR="00FA344A">
        <w:rPr>
          <w:rFonts w:ascii="Times New Roman" w:hAnsi="Times New Roman" w:cs="Times New Roman"/>
          <w:color w:val="000000" w:themeColor="text1"/>
          <w:position w:val="-6"/>
          <w:sz w:val="24"/>
          <w:szCs w:val="24"/>
        </w:rPr>
        <w:pict w14:anchorId="00711309">
          <v:shape id="_x0000_i6804" type="#_x0000_t75" style="width:15pt;height:14.25pt">
            <v:imagedata r:id="rId10018"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lang w:val="vi-VN"/>
        </w:rPr>
        <w:tab/>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b/>
          <w:color w:val="000000" w:themeColor="text1"/>
          <w:sz w:val="24"/>
          <w:szCs w:val="24"/>
        </w:rPr>
        <w:t>D.</w:t>
      </w:r>
      <w:r w:rsidR="00FA344A">
        <w:rPr>
          <w:rFonts w:ascii="Times New Roman" w:hAnsi="Times New Roman" w:cs="Times New Roman"/>
          <w:color w:val="000000" w:themeColor="text1"/>
          <w:position w:val="-6"/>
          <w:sz w:val="24"/>
          <w:szCs w:val="24"/>
        </w:rPr>
        <w:pict w14:anchorId="0CF3FC84">
          <v:shape id="_x0000_i6805" type="#_x0000_t75" style="width:15pt;height:14.25pt">
            <v:imagedata r:id="rId10019" o:title=""/>
          </v:shape>
        </w:pict>
      </w:r>
      <w:r w:rsidRPr="00330A7E">
        <w:rPr>
          <w:rFonts w:ascii="Times New Roman" w:hAnsi="Times New Roman" w:cs="Times New Roman"/>
          <w:color w:val="000000" w:themeColor="text1"/>
          <w:sz w:val="24"/>
          <w:szCs w:val="24"/>
          <w:lang w:val="nl-NL"/>
        </w:rPr>
        <w:t>.</w:t>
      </w:r>
      <w:r w:rsidRPr="00330A7E">
        <w:rPr>
          <w:rFonts w:ascii="Times New Roman" w:hAnsi="Times New Roman" w:cs="Times New Roman"/>
          <w:b/>
          <w:color w:val="000000" w:themeColor="text1"/>
          <w:sz w:val="24"/>
          <w:szCs w:val="24"/>
        </w:rPr>
        <w:t xml:space="preserve"> </w:t>
      </w:r>
    </w:p>
    <w:p w14:paraId="7541F492" w14:textId="77777777" w:rsidR="00ED397D" w:rsidRPr="00330A7E" w:rsidRDefault="00ED397D" w:rsidP="00330A7E">
      <w:pPr>
        <w:tabs>
          <w:tab w:val="left" w:pos="992"/>
          <w:tab w:val="left" w:pos="3402"/>
          <w:tab w:val="left" w:pos="5669"/>
          <w:tab w:val="left" w:pos="7937"/>
        </w:tabs>
        <w:ind w:left="992"/>
        <w:jc w:val="center"/>
        <w:rPr>
          <w:rFonts w:ascii="Times New Roman" w:eastAsia="Calibri" w:hAnsi="Times New Roman" w:cs="Times New Roman"/>
          <w:b/>
          <w:color w:val="000000" w:themeColor="text1"/>
          <w:sz w:val="24"/>
          <w:szCs w:val="24"/>
        </w:rPr>
      </w:pPr>
      <w:r w:rsidRPr="00330A7E">
        <w:rPr>
          <w:rFonts w:ascii="Times New Roman" w:eastAsia="Calibri" w:hAnsi="Times New Roman" w:cs="Times New Roman"/>
          <w:b/>
          <w:color w:val="000000" w:themeColor="text1"/>
          <w:sz w:val="24"/>
          <w:szCs w:val="24"/>
        </w:rPr>
        <w:t>Lời giải</w:t>
      </w:r>
    </w:p>
    <w:p w14:paraId="7E5088C2" w14:textId="77777777" w:rsidR="00ED397D" w:rsidRPr="00330A7E" w:rsidRDefault="00ED397D" w:rsidP="00330A7E">
      <w:pPr>
        <w:ind w:left="990"/>
        <w:rPr>
          <w:rFonts w:ascii="Times New Roman" w:hAnsi="Times New Roman" w:cs="Times New Roman"/>
          <w:b/>
          <w:color w:val="000000" w:themeColor="text1"/>
          <w:sz w:val="24"/>
          <w:szCs w:val="24"/>
          <w:lang w:val="vi-VN"/>
        </w:rPr>
      </w:pPr>
      <w:r w:rsidRPr="00330A7E">
        <w:rPr>
          <w:rFonts w:ascii="Times New Roman" w:hAnsi="Times New Roman" w:cs="Times New Roman"/>
          <w:b/>
          <w:color w:val="000000" w:themeColor="text1"/>
          <w:sz w:val="24"/>
          <w:szCs w:val="24"/>
          <w:highlight w:val="green"/>
        </w:rPr>
        <w:t>Chọn A</w:t>
      </w:r>
    </w:p>
    <w:p w14:paraId="729B8744" w14:textId="77777777" w:rsidR="00ED397D" w:rsidRPr="00330A7E" w:rsidRDefault="00ED397D" w:rsidP="00330A7E">
      <w:pPr>
        <w:ind w:left="992"/>
        <w:rPr>
          <w:rFonts w:ascii="Times New Roman" w:eastAsia="Calibri" w:hAnsi="Times New Roman" w:cs="Times New Roman"/>
          <w:color w:val="000000" w:themeColor="text1"/>
          <w:sz w:val="24"/>
          <w:szCs w:val="24"/>
          <w:lang w:val="vi-VN"/>
        </w:rPr>
      </w:pPr>
      <w:r w:rsidRPr="00330A7E">
        <w:rPr>
          <w:rFonts w:ascii="Times New Roman" w:eastAsia="Calibri" w:hAnsi="Times New Roman" w:cs="Times New Roman"/>
          <w:color w:val="000000" w:themeColor="text1"/>
          <w:sz w:val="24"/>
          <w:szCs w:val="24"/>
        </w:rPr>
        <w:t xml:space="preserve">Mốt </w:t>
      </w:r>
      <w:r w:rsidR="00FA344A">
        <w:rPr>
          <w:rFonts w:ascii="Times New Roman" w:eastAsia="Calibri" w:hAnsi="Times New Roman" w:cs="Times New Roman"/>
          <w:color w:val="000000" w:themeColor="text1"/>
          <w:position w:val="-12"/>
          <w:sz w:val="24"/>
          <w:szCs w:val="24"/>
        </w:rPr>
        <w:pict w14:anchorId="072B08EF">
          <v:shape id="_x0000_i6806" type="#_x0000_t75" style="width:18.75pt;height:18pt">
            <v:imagedata r:id="rId10101" o:title=""/>
          </v:shape>
        </w:pict>
      </w:r>
      <w:r w:rsidRPr="00330A7E">
        <w:rPr>
          <w:rFonts w:ascii="Times New Roman" w:eastAsia="Calibri" w:hAnsi="Times New Roman" w:cs="Times New Roman"/>
          <w:color w:val="000000" w:themeColor="text1"/>
          <w:sz w:val="24"/>
          <w:szCs w:val="24"/>
        </w:rPr>
        <w:t xml:space="preserve"> chứa trong nhóm </w:t>
      </w:r>
      <w:r w:rsidR="00FA344A">
        <w:rPr>
          <w:rFonts w:ascii="Times New Roman" w:eastAsia="Calibri" w:hAnsi="Times New Roman" w:cs="Times New Roman"/>
          <w:color w:val="000000" w:themeColor="text1"/>
          <w:position w:val="-10"/>
          <w:sz w:val="24"/>
          <w:szCs w:val="24"/>
        </w:rPr>
        <w:pict w14:anchorId="1902618D">
          <v:shape id="_x0000_i6807" type="#_x0000_t75" style="width:39pt;height:15.75pt">
            <v:imagedata r:id="rId10102" o:title=""/>
          </v:shape>
        </w:pict>
      </w:r>
      <w:r w:rsidRPr="00330A7E">
        <w:rPr>
          <w:rFonts w:ascii="Times New Roman" w:eastAsia="Calibri" w:hAnsi="Times New Roman" w:cs="Times New Roman"/>
          <w:color w:val="000000" w:themeColor="text1"/>
          <w:sz w:val="24"/>
          <w:szCs w:val="24"/>
          <w:lang w:val="vi-VN"/>
        </w:rPr>
        <w:t>.</w:t>
      </w:r>
    </w:p>
    <w:p w14:paraId="53A1213B" w14:textId="77777777" w:rsidR="00ED397D" w:rsidRPr="00330A7E" w:rsidRDefault="00ED397D" w:rsidP="00330A7E">
      <w:pPr>
        <w:ind w:left="992"/>
        <w:rPr>
          <w:rFonts w:ascii="Times New Roman" w:eastAsia="Calibri" w:hAnsi="Times New Roman" w:cs="Times New Roman"/>
          <w:b/>
          <w:color w:val="000000" w:themeColor="text1"/>
          <w:sz w:val="24"/>
          <w:szCs w:val="24"/>
        </w:rPr>
      </w:pPr>
      <w:r w:rsidRPr="00330A7E">
        <w:rPr>
          <w:rFonts w:ascii="Times New Roman" w:eastAsia="Calibri" w:hAnsi="Times New Roman" w:cs="Times New Roman"/>
          <w:color w:val="000000" w:themeColor="text1"/>
          <w:sz w:val="24"/>
          <w:szCs w:val="24"/>
        </w:rPr>
        <w:t xml:space="preserve">Do đó: </w:t>
      </w:r>
      <w:r w:rsidR="00FA344A">
        <w:rPr>
          <w:rFonts w:ascii="Times New Roman" w:eastAsia="Calibri" w:hAnsi="Times New Roman" w:cs="Times New Roman"/>
          <w:color w:val="000000" w:themeColor="text1"/>
          <w:position w:val="-12"/>
          <w:sz w:val="24"/>
          <w:szCs w:val="24"/>
        </w:rPr>
        <w:pict w14:anchorId="0B651A35">
          <v:shape id="_x0000_i6808" type="#_x0000_t75" style="width:3in;height:18pt">
            <v:imagedata r:id="rId10103" o:title=""/>
          </v:shape>
        </w:pict>
      </w:r>
      <w:r w:rsidRPr="00330A7E">
        <w:rPr>
          <w:rFonts w:ascii="Times New Roman" w:eastAsia="Calibri" w:hAnsi="Times New Roman" w:cs="Times New Roman"/>
          <w:color w:val="000000" w:themeColor="text1"/>
          <w:sz w:val="24"/>
          <w:szCs w:val="24"/>
          <w:lang w:val="vi-VN"/>
        </w:rPr>
        <w:t>;</w:t>
      </w:r>
      <w:r w:rsidR="00FA344A">
        <w:rPr>
          <w:rFonts w:ascii="Times New Roman" w:eastAsia="Calibri" w:hAnsi="Times New Roman" w:cs="Times New Roman"/>
          <w:color w:val="000000" w:themeColor="text1"/>
          <w:position w:val="-12"/>
          <w:sz w:val="24"/>
          <w:szCs w:val="24"/>
        </w:rPr>
        <w:pict w14:anchorId="40AB1305">
          <v:shape id="_x0000_i6809" type="#_x0000_t75" style="width:126pt;height:18pt">
            <v:imagedata r:id="rId10104" o:title=""/>
          </v:shape>
        </w:pict>
      </w:r>
    </w:p>
    <w:p w14:paraId="6784B311" w14:textId="77777777" w:rsidR="00ED397D" w:rsidRPr="00330A7E" w:rsidRDefault="00FA344A" w:rsidP="00330A7E">
      <w:pPr>
        <w:ind w:left="992"/>
        <w:rPr>
          <w:rFonts w:ascii="Times New Roman" w:eastAsia="Calibri" w:hAnsi="Times New Roman" w:cs="Times New Roman"/>
          <w:b/>
          <w:color w:val="000000" w:themeColor="text1"/>
          <w:sz w:val="24"/>
          <w:szCs w:val="24"/>
        </w:rPr>
      </w:pPr>
      <w:r>
        <w:rPr>
          <w:rFonts w:ascii="Times New Roman" w:eastAsia="Calibri" w:hAnsi="Times New Roman" w:cs="Times New Roman"/>
          <w:color w:val="000000" w:themeColor="text1"/>
          <w:position w:val="-30"/>
          <w:sz w:val="24"/>
          <w:szCs w:val="24"/>
        </w:rPr>
        <w:pict w14:anchorId="7E058C01">
          <v:shape id="_x0000_i6810" type="#_x0000_t75" style="width:218.25pt;height:33.75pt">
            <v:imagedata r:id="rId10105" o:title=""/>
          </v:shape>
        </w:pict>
      </w:r>
      <w:r w:rsidR="00ED397D" w:rsidRPr="00330A7E">
        <w:rPr>
          <w:rFonts w:ascii="Times New Roman" w:eastAsia="Calibri" w:hAnsi="Times New Roman" w:cs="Times New Roman"/>
          <w:b/>
          <w:color w:val="000000" w:themeColor="text1"/>
          <w:sz w:val="24"/>
          <w:szCs w:val="24"/>
          <w:lang w:val="vi-VN"/>
        </w:rPr>
        <w:t>.</w:t>
      </w:r>
    </w:p>
    <w:p w14:paraId="68D67CD3" w14:textId="77777777" w:rsidR="00ED397D" w:rsidRPr="00330A7E" w:rsidRDefault="00ED397D" w:rsidP="00330A7E">
      <w:pPr>
        <w:rPr>
          <w:rFonts w:ascii="Times New Roman" w:hAnsi="Times New Roman" w:cs="Times New Roman"/>
          <w:b/>
          <w:color w:val="000000" w:themeColor="text1"/>
          <w:sz w:val="24"/>
          <w:szCs w:val="24"/>
        </w:rPr>
      </w:pPr>
    </w:p>
    <w:p w14:paraId="077F88D7" w14:textId="77777777" w:rsidR="00ED397D" w:rsidRPr="00330A7E" w:rsidRDefault="00ED397D" w:rsidP="00330A7E">
      <w:pPr>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PHẦN II. Câu trắc nghiệm đúng sai.</w:t>
      </w:r>
      <w:r w:rsidRPr="00330A7E">
        <w:rPr>
          <w:rFonts w:ascii="Times New Roman" w:hAnsi="Times New Roman" w:cs="Times New Roman"/>
          <w:color w:val="000000" w:themeColor="text1"/>
          <w:sz w:val="24"/>
          <w:szCs w:val="24"/>
        </w:rPr>
        <w:t xml:space="preserve"> Thí sinh trả lời từ câu 1 đến câu 4. Trong mỗi ý </w:t>
      </w:r>
      <w:r w:rsidRPr="00330A7E">
        <w:rPr>
          <w:rFonts w:ascii="Times New Roman" w:hAnsi="Times New Roman" w:cs="Times New Roman"/>
          <w:b/>
          <w:color w:val="000000" w:themeColor="text1"/>
          <w:sz w:val="24"/>
          <w:szCs w:val="24"/>
        </w:rPr>
        <w:t>a), b), c), d)</w:t>
      </w:r>
      <w:r w:rsidRPr="00330A7E">
        <w:rPr>
          <w:rFonts w:ascii="Times New Roman" w:hAnsi="Times New Roman" w:cs="Times New Roman"/>
          <w:color w:val="000000" w:themeColor="text1"/>
          <w:sz w:val="24"/>
          <w:szCs w:val="24"/>
        </w:rPr>
        <w:t xml:space="preserve"> ở mỗi câu, thí sinh chọn đúng (Đ) hoặc sai (S)</w:t>
      </w:r>
    </w:p>
    <w:p w14:paraId="42B15FF2"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1:</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shd w:val="clear" w:color="auto" w:fill="FFFFFF"/>
        </w:rPr>
        <w:t xml:space="preserve">Một bệnh nhân hàng ngày phải uống </w:t>
      </w:r>
      <w:r w:rsidR="00FA344A">
        <w:rPr>
          <w:rFonts w:ascii="Times New Roman" w:hAnsi="Times New Roman" w:cs="Times New Roman"/>
          <w:color w:val="000000" w:themeColor="text1"/>
          <w:position w:val="-10"/>
          <w:sz w:val="24"/>
          <w:szCs w:val="24"/>
        </w:rPr>
        <w:pict w14:anchorId="35D8FB26">
          <v:shape id="_x0000_i6811" type="#_x0000_t75" style="width:36pt;height:15.75pt">
            <v:imagedata r:id="rId10020" o:title=""/>
          </v:shape>
        </w:pict>
      </w:r>
      <w:r w:rsidRPr="00330A7E">
        <w:rPr>
          <w:rFonts w:ascii="Times New Roman" w:hAnsi="Times New Roman" w:cs="Times New Roman"/>
          <w:color w:val="000000" w:themeColor="text1"/>
          <w:sz w:val="24"/>
          <w:szCs w:val="24"/>
          <w:shd w:val="clear" w:color="auto" w:fill="FFFFFF"/>
        </w:rPr>
        <w:t xml:space="preserve"> thuốc</w:t>
      </w:r>
      <w:r w:rsidRPr="00330A7E">
        <w:rPr>
          <w:rFonts w:ascii="Times New Roman" w:eastAsia="Calibri" w:hAnsi="Times New Roman" w:cs="Times New Roman"/>
          <w:color w:val="000000" w:themeColor="text1"/>
          <w:sz w:val="24"/>
          <w:szCs w:val="24"/>
        </w:rPr>
        <w:t xml:space="preserve"> kháng sinh đặc trị bệnh bạch hầu</w:t>
      </w:r>
      <w:r w:rsidRPr="00330A7E">
        <w:rPr>
          <w:rFonts w:ascii="Times New Roman" w:hAnsi="Times New Roman" w:cs="Times New Roman"/>
          <w:color w:val="000000" w:themeColor="text1"/>
          <w:sz w:val="24"/>
          <w:szCs w:val="24"/>
          <w:shd w:val="clear" w:color="auto" w:fill="FFFFFF"/>
        </w:rPr>
        <w:t xml:space="preserve">. Sau một ngày hàm lượng thuốc kháng sinh đặc trị bệnh bạch hầu trong cơ thể vẫn còn </w:t>
      </w:r>
      <w:r w:rsidR="00FA344A">
        <w:rPr>
          <w:rFonts w:ascii="Times New Roman" w:hAnsi="Times New Roman" w:cs="Times New Roman"/>
          <w:color w:val="000000" w:themeColor="text1"/>
          <w:position w:val="-10"/>
          <w:sz w:val="24"/>
          <w:szCs w:val="24"/>
        </w:rPr>
        <w:pict w14:anchorId="6027B326">
          <v:shape id="_x0000_i6812" type="#_x0000_t75" style="width:20.25pt;height:15.75pt">
            <v:imagedata r:id="rId10021" o:title=""/>
          </v:shape>
        </w:pict>
      </w:r>
      <w:r w:rsidRPr="00330A7E">
        <w:rPr>
          <w:rFonts w:ascii="Times New Roman" w:eastAsia="Calibri" w:hAnsi="Times New Roman" w:cs="Times New Roman"/>
          <w:color w:val="000000" w:themeColor="text1"/>
          <w:sz w:val="24"/>
          <w:szCs w:val="24"/>
        </w:rPr>
        <w:t xml:space="preserve"> lượng thuốc của ngày hôm trước. </w:t>
      </w:r>
      <w:r w:rsidRPr="00330A7E">
        <w:rPr>
          <w:rFonts w:ascii="Times New Roman" w:hAnsi="Times New Roman" w:cs="Times New Roman"/>
          <w:color w:val="000000" w:themeColor="text1"/>
          <w:sz w:val="24"/>
          <w:szCs w:val="24"/>
        </w:rPr>
        <w:t>Các mệnh đề sau đúng hay sai?</w:t>
      </w:r>
    </w:p>
    <w:p w14:paraId="29BA9777"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u w:val="single"/>
        </w:rPr>
        <w:t>a</w:t>
      </w:r>
      <w:r w:rsidRPr="00330A7E">
        <w:rPr>
          <w:rFonts w:ascii="Times New Roman" w:hAnsi="Times New Roman" w:cs="Times New Roman"/>
          <w:b/>
          <w:color w:val="000000" w:themeColor="text1"/>
          <w:sz w:val="24"/>
          <w:szCs w:val="24"/>
        </w:rPr>
        <w:t xml:space="preserve">) </w:t>
      </w:r>
      <w:r w:rsidRPr="00330A7E">
        <w:rPr>
          <w:rFonts w:ascii="Times New Roman" w:hAnsi="Times New Roman" w:cs="Times New Roman"/>
          <w:bCs/>
          <w:color w:val="000000" w:themeColor="text1"/>
          <w:sz w:val="24"/>
          <w:szCs w:val="24"/>
        </w:rPr>
        <w:t>L</w:t>
      </w:r>
      <w:r w:rsidRPr="00330A7E">
        <w:rPr>
          <w:rFonts w:ascii="Times New Roman" w:hAnsi="Times New Roman" w:cs="Times New Roman"/>
          <w:color w:val="000000" w:themeColor="text1"/>
          <w:sz w:val="24"/>
          <w:szCs w:val="24"/>
          <w:shd w:val="clear" w:color="auto" w:fill="FFFFFF"/>
        </w:rPr>
        <w:t xml:space="preserve">ượng thuốc kháng sinh đặc trị bệnh bạch hầu còn trong cơ thể sau ngày đầu tiên uống thuốc là </w:t>
      </w:r>
      <w:r w:rsidR="00FA344A">
        <w:rPr>
          <w:rFonts w:ascii="Times New Roman" w:hAnsi="Times New Roman" w:cs="Times New Roman"/>
          <w:color w:val="000000" w:themeColor="text1"/>
          <w:position w:val="-10"/>
          <w:sz w:val="24"/>
          <w:szCs w:val="24"/>
        </w:rPr>
        <w:pict w14:anchorId="6E10AA8B">
          <v:shape id="_x0000_i6813" type="#_x0000_t75" style="width:33pt;height:15.75pt">
            <v:imagedata r:id="rId10022" o:title=""/>
          </v:shape>
        </w:pict>
      </w:r>
      <w:r w:rsidRPr="00330A7E">
        <w:rPr>
          <w:rFonts w:ascii="Times New Roman" w:eastAsia="Calibri" w:hAnsi="Times New Roman" w:cs="Times New Roman"/>
          <w:color w:val="000000" w:themeColor="text1"/>
          <w:sz w:val="24"/>
          <w:szCs w:val="24"/>
        </w:rPr>
        <w:t>.</w:t>
      </w:r>
    </w:p>
    <w:p w14:paraId="76516DD2"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u w:val="single"/>
        </w:rPr>
        <w:t>b</w:t>
      </w:r>
      <w:r w:rsidRPr="00330A7E">
        <w:rPr>
          <w:rFonts w:ascii="Times New Roman" w:hAnsi="Times New Roman" w:cs="Times New Roman"/>
          <w:b/>
          <w:color w:val="000000" w:themeColor="text1"/>
          <w:sz w:val="24"/>
          <w:szCs w:val="24"/>
        </w:rPr>
        <w:t>)</w: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color w:val="000000" w:themeColor="text1"/>
          <w:sz w:val="24"/>
          <w:szCs w:val="24"/>
          <w:shd w:val="clear" w:color="auto" w:fill="FFFFFF"/>
        </w:rPr>
        <w:t xml:space="preserve">Lượng thuốc kháng sinh đặc trị bệnh bạch hầu có trong cơ thể sau khi uống viên thuốc của ngày thứ </w:t>
      </w:r>
      <w:r w:rsidR="00FA344A">
        <w:rPr>
          <w:rFonts w:ascii="Times New Roman" w:hAnsi="Times New Roman" w:cs="Times New Roman"/>
          <w:color w:val="000000" w:themeColor="text1"/>
          <w:position w:val="-4"/>
          <w:sz w:val="24"/>
          <w:szCs w:val="24"/>
        </w:rPr>
        <w:pict w14:anchorId="106B8C5D">
          <v:shape id="_x0000_i6814" type="#_x0000_t75" style="width:9.75pt;height:12.75pt">
            <v:imagedata r:id="rId10023" o:title=""/>
          </v:shape>
        </w:pict>
      </w:r>
      <w:r w:rsidRPr="00330A7E">
        <w:rPr>
          <w:rFonts w:ascii="Times New Roman" w:hAnsi="Times New Roman" w:cs="Times New Roman"/>
          <w:color w:val="000000" w:themeColor="text1"/>
          <w:sz w:val="24"/>
          <w:szCs w:val="24"/>
        </w:rPr>
        <w:t xml:space="preserve">là </w:t>
      </w:r>
      <w:r w:rsidR="00FA344A">
        <w:rPr>
          <w:rFonts w:ascii="Times New Roman" w:hAnsi="Times New Roman" w:cs="Times New Roman"/>
          <w:color w:val="000000" w:themeColor="text1"/>
          <w:position w:val="-10"/>
          <w:sz w:val="24"/>
          <w:szCs w:val="24"/>
        </w:rPr>
        <w:pict w14:anchorId="08F474A0">
          <v:shape id="_x0000_i6815" type="#_x0000_t75" style="width:44.25pt;height:15.75pt">
            <v:imagedata r:id="rId10024" o:title=""/>
          </v:shape>
        </w:pict>
      </w:r>
      <w:r w:rsidRPr="00330A7E">
        <w:rPr>
          <w:rFonts w:ascii="Times New Roman" w:eastAsia="Calibri" w:hAnsi="Times New Roman" w:cs="Times New Roman"/>
          <w:color w:val="000000" w:themeColor="text1"/>
          <w:sz w:val="24"/>
          <w:szCs w:val="24"/>
        </w:rPr>
        <w:t>.</w:t>
      </w:r>
    </w:p>
    <w:p w14:paraId="2CEEF6F8"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c)</w: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color w:val="000000" w:themeColor="text1"/>
          <w:sz w:val="24"/>
          <w:szCs w:val="24"/>
          <w:shd w:val="clear" w:color="auto" w:fill="FFFFFF"/>
        </w:rPr>
        <w:t xml:space="preserve">Lượng thuốc kháng sinh đặc trị bệnh bạch hầu có trong cơ thể sau khi uống viên thuốc của ngày thứ </w:t>
      </w:r>
      <w:r w:rsidR="00FA344A">
        <w:rPr>
          <w:rFonts w:ascii="Times New Roman" w:hAnsi="Times New Roman" w:cs="Times New Roman"/>
          <w:color w:val="000000" w:themeColor="text1"/>
          <w:position w:val="-4"/>
          <w:sz w:val="24"/>
          <w:szCs w:val="24"/>
        </w:rPr>
        <w:pict w14:anchorId="252AD161">
          <v:shape id="_x0000_i6816" type="#_x0000_t75" style="width:9.75pt;height:12.75pt">
            <v:imagedata r:id="rId10025" o:title=""/>
          </v:shape>
        </w:pict>
      </w:r>
      <w:r w:rsidRPr="00330A7E">
        <w:rPr>
          <w:rFonts w:ascii="Times New Roman" w:hAnsi="Times New Roman" w:cs="Times New Roman"/>
          <w:color w:val="000000" w:themeColor="text1"/>
          <w:sz w:val="24"/>
          <w:szCs w:val="24"/>
          <w:shd w:val="clear" w:color="auto" w:fill="FFFFFF"/>
        </w:rPr>
        <w:t xml:space="preserve">là </w:t>
      </w:r>
      <w:r w:rsidR="00FA344A">
        <w:rPr>
          <w:rFonts w:ascii="Times New Roman" w:hAnsi="Times New Roman" w:cs="Times New Roman"/>
          <w:color w:val="000000" w:themeColor="text1"/>
          <w:position w:val="-10"/>
          <w:sz w:val="24"/>
          <w:szCs w:val="24"/>
        </w:rPr>
        <w:pict w14:anchorId="76AF3301">
          <v:shape id="_x0000_i6817" type="#_x0000_t75" style="width:44.25pt;height:15.75pt">
            <v:imagedata r:id="rId10026" o:title=""/>
          </v:shape>
        </w:pict>
      </w:r>
      <w:r w:rsidRPr="00330A7E">
        <w:rPr>
          <w:rFonts w:ascii="Times New Roman" w:eastAsia="Calibri" w:hAnsi="Times New Roman" w:cs="Times New Roman"/>
          <w:color w:val="000000" w:themeColor="text1"/>
          <w:sz w:val="24"/>
          <w:szCs w:val="24"/>
        </w:rPr>
        <w:t>.</w:t>
      </w:r>
    </w:p>
    <w:p w14:paraId="66854E4D" w14:textId="77777777" w:rsidR="00ED397D" w:rsidRPr="00330A7E" w:rsidRDefault="00ED397D" w:rsidP="00330A7E">
      <w:pPr>
        <w:ind w:left="990"/>
        <w:contextualSpacing/>
        <w:jc w:val="both"/>
        <w:rPr>
          <w:rFonts w:ascii="Times New Roman" w:eastAsia="Calibri"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u w:val="single"/>
        </w:rPr>
        <w:t>d</w:t>
      </w:r>
      <w:r w:rsidRPr="00330A7E">
        <w:rPr>
          <w:rFonts w:ascii="Times New Roman" w:eastAsia="Calibri" w:hAnsi="Times New Roman" w:cs="Times New Roman"/>
          <w:b/>
          <w:color w:val="000000" w:themeColor="text1"/>
          <w:sz w:val="24"/>
          <w:szCs w:val="24"/>
        </w:rPr>
        <w:t xml:space="preserve">) </w:t>
      </w:r>
      <w:r w:rsidRPr="00330A7E">
        <w:rPr>
          <w:rFonts w:ascii="Times New Roman" w:eastAsia="Calibri" w:hAnsi="Times New Roman" w:cs="Times New Roman"/>
          <w:color w:val="000000" w:themeColor="text1"/>
          <w:sz w:val="24"/>
          <w:szCs w:val="24"/>
          <w:shd w:val="clear" w:color="auto" w:fill="FFFFFF"/>
        </w:rPr>
        <w:t xml:space="preserve">Ước tính lượng thuốc kháng sinh đặc trị bệnh bạch hầu trong cơ thể nếu bệnh nhân sử dụng thuốc trong một thời gian 30 ngày là </w:t>
      </w:r>
      <w:r w:rsidR="00FA344A">
        <w:rPr>
          <w:rFonts w:ascii="Times New Roman" w:eastAsia="Calibri" w:hAnsi="Times New Roman" w:cs="Times New Roman"/>
          <w:color w:val="000000" w:themeColor="text1"/>
          <w:position w:val="-10"/>
          <w:sz w:val="24"/>
          <w:szCs w:val="24"/>
        </w:rPr>
        <w:pict w14:anchorId="3A44931E">
          <v:shape id="_x0000_i6818" type="#_x0000_t75" style="width:51.75pt;height:15.75pt">
            <v:imagedata r:id="rId10027" o:title=""/>
          </v:shape>
        </w:pict>
      </w:r>
      <w:r w:rsidRPr="00330A7E">
        <w:rPr>
          <w:rFonts w:ascii="Times New Roman" w:eastAsia="Calibri" w:hAnsi="Times New Roman" w:cs="Times New Roman"/>
          <w:color w:val="000000" w:themeColor="text1"/>
          <w:sz w:val="24"/>
          <w:szCs w:val="24"/>
        </w:rPr>
        <w:t>.</w:t>
      </w:r>
    </w:p>
    <w:p w14:paraId="2319C162" w14:textId="77777777" w:rsidR="00ED397D" w:rsidRPr="00330A7E" w:rsidRDefault="00ED397D" w:rsidP="00330A7E">
      <w:pPr>
        <w:ind w:left="990"/>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Lời giải</w:t>
      </w:r>
    </w:p>
    <w:p w14:paraId="2E1C852D" w14:textId="77777777" w:rsidR="00ED397D" w:rsidRPr="00330A7E" w:rsidRDefault="00ED397D" w:rsidP="00330A7E">
      <w:pPr>
        <w:ind w:left="993"/>
        <w:jc w:val="both"/>
        <w:rPr>
          <w:rFonts w:ascii="Times New Roman" w:hAnsi="Times New Roman" w:cs="Times New Roman"/>
          <w:color w:val="000000" w:themeColor="text1"/>
          <w:sz w:val="24"/>
          <w:szCs w:val="24"/>
          <w:lang w:val="vi-VN" w:eastAsia="vi-VN"/>
        </w:rPr>
      </w:pPr>
      <w:r w:rsidRPr="00330A7E">
        <w:rPr>
          <w:rFonts w:ascii="Times New Roman" w:hAnsi="Times New Roman" w:cs="Times New Roman"/>
          <w:color w:val="000000" w:themeColor="text1"/>
          <w:sz w:val="24"/>
          <w:szCs w:val="24"/>
          <w:lang w:val="nl-NL" w:eastAsia="vi-VN"/>
        </w:rPr>
        <w:t xml:space="preserve">a) </w:t>
      </w:r>
      <w:r w:rsidRPr="00330A7E">
        <w:rPr>
          <w:rFonts w:ascii="Times New Roman" w:hAnsi="Times New Roman" w:cs="Times New Roman"/>
          <w:color w:val="000000" w:themeColor="text1"/>
          <w:sz w:val="24"/>
          <w:szCs w:val="24"/>
          <w:lang w:val="vi-VN" w:eastAsia="vi-VN"/>
        </w:rPr>
        <w:t>Ta có</w:t>
      </w:r>
      <w:r w:rsidRPr="00330A7E">
        <w:rPr>
          <w:rFonts w:ascii="Times New Roman" w:hAnsi="Times New Roman" w:cs="Times New Roman"/>
          <w:color w:val="000000" w:themeColor="text1"/>
          <w:sz w:val="24"/>
          <w:szCs w:val="24"/>
          <w:lang w:eastAsia="vi-VN"/>
        </w:rPr>
        <w:t xml:space="preserve"> hàm </w:t>
      </w:r>
      <w:r w:rsidRPr="00330A7E">
        <w:rPr>
          <w:rFonts w:ascii="Times New Roman" w:hAnsi="Times New Roman" w:cs="Times New Roman"/>
          <w:color w:val="000000" w:themeColor="text1"/>
          <w:sz w:val="24"/>
          <w:szCs w:val="24"/>
          <w:shd w:val="clear" w:color="auto" w:fill="FFFFFF"/>
          <w:lang w:eastAsia="vi-VN"/>
        </w:rPr>
        <w:t>l</w:t>
      </w:r>
      <w:r w:rsidRPr="00330A7E">
        <w:rPr>
          <w:rFonts w:ascii="Times New Roman" w:hAnsi="Times New Roman" w:cs="Times New Roman"/>
          <w:color w:val="000000" w:themeColor="text1"/>
          <w:sz w:val="24"/>
          <w:szCs w:val="24"/>
          <w:shd w:val="clear" w:color="auto" w:fill="FFFFFF"/>
          <w:lang w:val="vi-VN" w:eastAsia="vi-VN"/>
        </w:rPr>
        <w:t>ượng thuốc</w:t>
      </w:r>
      <w:r w:rsidRPr="00330A7E">
        <w:rPr>
          <w:rFonts w:ascii="Times New Roman" w:hAnsi="Times New Roman" w:cs="Times New Roman"/>
          <w:color w:val="000000" w:themeColor="text1"/>
          <w:sz w:val="24"/>
          <w:szCs w:val="24"/>
          <w:shd w:val="clear" w:color="auto" w:fill="FFFFFF"/>
          <w:lang w:eastAsia="vi-VN"/>
        </w:rPr>
        <w:t xml:space="preserve"> </w:t>
      </w:r>
      <w:r w:rsidRPr="00330A7E">
        <w:rPr>
          <w:rFonts w:ascii="Times New Roman" w:hAnsi="Times New Roman" w:cs="Times New Roman"/>
          <w:color w:val="000000" w:themeColor="text1"/>
          <w:sz w:val="24"/>
          <w:szCs w:val="24"/>
          <w:shd w:val="clear" w:color="auto" w:fill="FFFFFF"/>
          <w:lang w:val="vi-VN" w:eastAsia="vi-VN"/>
        </w:rPr>
        <w:t>kháng sinh đặc trị bệnh bạch hầu</w:t>
      </w:r>
      <w:r w:rsidRPr="00330A7E">
        <w:rPr>
          <w:rFonts w:ascii="Times New Roman" w:hAnsi="Times New Roman" w:cs="Times New Roman"/>
          <w:color w:val="000000" w:themeColor="text1"/>
          <w:sz w:val="24"/>
          <w:szCs w:val="24"/>
          <w:shd w:val="clear" w:color="auto" w:fill="FFFFFF"/>
          <w:lang w:eastAsia="vi-VN"/>
        </w:rPr>
        <w:t xml:space="preserve"> </w:t>
      </w:r>
      <w:r w:rsidRPr="00330A7E">
        <w:rPr>
          <w:rFonts w:ascii="Times New Roman" w:hAnsi="Times New Roman" w:cs="Times New Roman"/>
          <w:color w:val="000000" w:themeColor="text1"/>
          <w:sz w:val="24"/>
          <w:szCs w:val="24"/>
          <w:shd w:val="clear" w:color="auto" w:fill="FFFFFF"/>
          <w:lang w:val="vi-VN" w:eastAsia="vi-VN"/>
        </w:rPr>
        <w:t>có trong cơ thể sau</w:t>
      </w:r>
      <w:r w:rsidRPr="00330A7E">
        <w:rPr>
          <w:rFonts w:ascii="Times New Roman" w:hAnsi="Times New Roman" w:cs="Times New Roman"/>
          <w:color w:val="000000" w:themeColor="text1"/>
          <w:sz w:val="24"/>
          <w:szCs w:val="24"/>
          <w:shd w:val="clear" w:color="auto" w:fill="FFFFFF"/>
          <w:lang w:eastAsia="vi-VN"/>
        </w:rPr>
        <w:t xml:space="preserve"> ngày đầu còn </w:t>
      </w:r>
      <w:r w:rsidR="00FA344A">
        <w:rPr>
          <w:rFonts w:ascii="Times New Roman" w:hAnsi="Times New Roman" w:cs="Times New Roman"/>
          <w:color w:val="000000" w:themeColor="text1"/>
          <w:position w:val="-10"/>
          <w:sz w:val="24"/>
          <w:szCs w:val="24"/>
          <w:lang w:val="vi-VN" w:eastAsia="vi-VN"/>
        </w:rPr>
        <w:pict w14:anchorId="73CCB326">
          <v:shape id="_x0000_i6819" type="#_x0000_t75" style="width:87.75pt;height:15.75pt">
            <v:imagedata r:id="rId10106" o:title=""/>
          </v:shape>
        </w:pict>
      </w:r>
      <w:r w:rsidRPr="00330A7E">
        <w:rPr>
          <w:rFonts w:ascii="Times New Roman" w:hAnsi="Times New Roman" w:cs="Times New Roman"/>
          <w:color w:val="000000" w:themeColor="text1"/>
          <w:sz w:val="24"/>
          <w:szCs w:val="24"/>
          <w:lang w:val="vi-VN" w:eastAsia="vi-VN"/>
        </w:rPr>
        <w:t xml:space="preserve">, </w:t>
      </w:r>
      <w:r w:rsidRPr="00330A7E">
        <w:rPr>
          <w:rFonts w:ascii="Times New Roman" w:hAnsi="Times New Roman" w:cs="Times New Roman"/>
          <w:b/>
          <w:color w:val="000000" w:themeColor="text1"/>
          <w:sz w:val="24"/>
          <w:szCs w:val="24"/>
          <w:lang w:val="vi-VN" w:eastAsia="vi-VN"/>
        </w:rPr>
        <w:t>suy ra mệnh đề đúng.</w:t>
      </w:r>
    </w:p>
    <w:p w14:paraId="172DC825" w14:textId="77777777" w:rsidR="00ED397D" w:rsidRPr="00330A7E" w:rsidRDefault="00ED397D" w:rsidP="00330A7E">
      <w:pPr>
        <w:ind w:left="993"/>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b) Lượng thuốc </w:t>
      </w:r>
      <w:r w:rsidRPr="00330A7E">
        <w:rPr>
          <w:rFonts w:ascii="Times New Roman" w:hAnsi="Times New Roman" w:cs="Times New Roman"/>
          <w:color w:val="000000" w:themeColor="text1"/>
          <w:sz w:val="24"/>
          <w:szCs w:val="24"/>
          <w:shd w:val="clear" w:color="auto" w:fill="FFFFFF"/>
        </w:rPr>
        <w:t>kháng sinh đặc trị bệnh bạch hầu</w:t>
      </w:r>
      <w:r w:rsidRPr="00330A7E">
        <w:rPr>
          <w:rFonts w:ascii="Times New Roman" w:hAnsi="Times New Roman" w:cs="Times New Roman"/>
          <w:color w:val="000000" w:themeColor="text1"/>
          <w:sz w:val="24"/>
          <w:szCs w:val="24"/>
        </w:rPr>
        <w:t xml:space="preserve"> sau khi uống ở ngày thứ </w:t>
      </w:r>
      <w:r w:rsidR="00FA344A">
        <w:rPr>
          <w:rFonts w:ascii="Times New Roman" w:hAnsi="Times New Roman" w:cs="Times New Roman"/>
          <w:color w:val="000000" w:themeColor="text1"/>
          <w:position w:val="-4"/>
          <w:sz w:val="24"/>
          <w:szCs w:val="24"/>
        </w:rPr>
        <w:pict w14:anchorId="0F019D10">
          <v:shape id="_x0000_i6820" type="#_x0000_t75" style="width:9.75pt;height:12.75pt">
            <v:imagedata r:id="rId10023" o:title=""/>
          </v:shape>
        </w:pict>
      </w:r>
      <w:r w:rsidRPr="00330A7E">
        <w:rPr>
          <w:rFonts w:ascii="Times New Roman" w:hAnsi="Times New Roman" w:cs="Times New Roman"/>
          <w:color w:val="000000" w:themeColor="text1"/>
          <w:sz w:val="24"/>
          <w:szCs w:val="24"/>
        </w:rPr>
        <w:t xml:space="preserve"> là:</w:t>
      </w:r>
      <w:r w:rsidRPr="00330A7E">
        <w:rPr>
          <w:rFonts w:ascii="Times New Roman" w:eastAsia="Calibri" w:hAnsi="Times New Roman" w:cs="Times New Roman"/>
          <w:color w:val="000000" w:themeColor="text1"/>
          <w:sz w:val="24"/>
          <w:szCs w:val="24"/>
        </w:rPr>
        <w:t xml:space="preserve"> </w:t>
      </w:r>
      <w:r w:rsidR="00FA344A">
        <w:rPr>
          <w:rFonts w:ascii="Times New Roman" w:hAnsi="Times New Roman" w:cs="Times New Roman"/>
          <w:color w:val="000000" w:themeColor="text1"/>
          <w:position w:val="-10"/>
          <w:sz w:val="24"/>
          <w:szCs w:val="24"/>
        </w:rPr>
        <w:pict w14:anchorId="4BF323C9">
          <v:shape id="_x0000_i6821" type="#_x0000_t75" style="width:126pt;height:15.75pt">
            <v:imagedata r:id="rId10107" o:title=""/>
          </v:shape>
        </w:pic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b/>
          <w:color w:val="000000" w:themeColor="text1"/>
          <w:sz w:val="24"/>
          <w:szCs w:val="24"/>
        </w:rPr>
        <w:t>suy ra mệnh đề đúng.</w:t>
      </w:r>
    </w:p>
    <w:p w14:paraId="52640124" w14:textId="77777777" w:rsidR="00ED397D" w:rsidRPr="00330A7E" w:rsidRDefault="00ED397D" w:rsidP="00330A7E">
      <w:pPr>
        <w:ind w:left="993"/>
        <w:jc w:val="both"/>
        <w:rPr>
          <w:rFonts w:ascii="Times New Roman" w:hAnsi="Times New Roman" w:cs="Times New Roman"/>
          <w:color w:val="000000" w:themeColor="text1"/>
          <w:sz w:val="24"/>
          <w:szCs w:val="24"/>
          <w:lang w:val="vi-VN" w:eastAsia="vi-VN"/>
        </w:rPr>
      </w:pPr>
      <w:r w:rsidRPr="00330A7E">
        <w:rPr>
          <w:rFonts w:ascii="Times New Roman" w:hAnsi="Times New Roman" w:cs="Times New Roman"/>
          <w:color w:val="000000" w:themeColor="text1"/>
          <w:sz w:val="24"/>
          <w:szCs w:val="24"/>
          <w:lang w:val="nl-NL" w:eastAsia="vi-VN"/>
        </w:rPr>
        <w:t>c)</w:t>
      </w:r>
      <w:r w:rsidRPr="00330A7E">
        <w:rPr>
          <w:rFonts w:ascii="Times New Roman" w:hAnsi="Times New Roman" w:cs="Times New Roman"/>
          <w:color w:val="000000" w:themeColor="text1"/>
          <w:sz w:val="24"/>
          <w:szCs w:val="24"/>
          <w:lang w:val="vi-VN" w:eastAsia="vi-VN"/>
        </w:rPr>
        <w:t xml:space="preserve"> Gọi </w:t>
      </w:r>
      <w:r w:rsidR="00FA344A">
        <w:rPr>
          <w:rFonts w:ascii="Times New Roman" w:hAnsi="Times New Roman" w:cs="Times New Roman"/>
          <w:color w:val="000000" w:themeColor="text1"/>
          <w:position w:val="-12"/>
          <w:sz w:val="24"/>
          <w:szCs w:val="24"/>
          <w:lang w:val="vi-VN" w:eastAsia="vi-VN"/>
        </w:rPr>
        <w:pict w14:anchorId="49B0BFF8">
          <v:shape id="_x0000_i6822" type="#_x0000_t75" style="width:12.75pt;height:18pt">
            <v:imagedata r:id="rId10108" o:title=""/>
          </v:shape>
        </w:pict>
      </w:r>
      <w:r w:rsidRPr="00330A7E">
        <w:rPr>
          <w:rFonts w:ascii="Times New Roman" w:hAnsi="Times New Roman" w:cs="Times New Roman"/>
          <w:color w:val="000000" w:themeColor="text1"/>
          <w:sz w:val="24"/>
          <w:szCs w:val="24"/>
          <w:lang w:val="vi-VN" w:eastAsia="vi-VN"/>
        </w:rPr>
        <w:t xml:space="preserve"> là lượng thuốc </w:t>
      </w:r>
      <w:r w:rsidRPr="00330A7E">
        <w:rPr>
          <w:rFonts w:ascii="Times New Roman" w:hAnsi="Times New Roman" w:cs="Times New Roman"/>
          <w:color w:val="000000" w:themeColor="text1"/>
          <w:sz w:val="24"/>
          <w:szCs w:val="24"/>
          <w:shd w:val="clear" w:color="auto" w:fill="FFFFFF"/>
          <w:lang w:val="vi-VN" w:eastAsia="vi-VN"/>
        </w:rPr>
        <w:t xml:space="preserve">kháng sinh đặc trị bệnh bạch hầu </w:t>
      </w:r>
      <w:r w:rsidRPr="00330A7E">
        <w:rPr>
          <w:rFonts w:ascii="Times New Roman" w:hAnsi="Times New Roman" w:cs="Times New Roman"/>
          <w:color w:val="000000" w:themeColor="text1"/>
          <w:sz w:val="24"/>
          <w:szCs w:val="24"/>
          <w:lang w:val="vi-VN" w:eastAsia="vi-VN"/>
        </w:rPr>
        <w:t xml:space="preserve">trong cơ thể bệnh nhân sau khi uống ở ngày thứ </w:t>
      </w:r>
      <w:r w:rsidRPr="00330A7E">
        <w:rPr>
          <w:rFonts w:ascii="Times New Roman" w:hAnsi="Times New Roman" w:cs="Times New Roman"/>
          <w:i/>
          <w:color w:val="000000" w:themeColor="text1"/>
          <w:sz w:val="24"/>
          <w:szCs w:val="24"/>
          <w:lang w:val="vi-VN" w:eastAsia="vi-VN"/>
        </w:rPr>
        <w:t>n</w:t>
      </w:r>
    </w:p>
    <w:p w14:paraId="618CA9C7" w14:textId="77777777" w:rsidR="00ED397D" w:rsidRPr="00330A7E" w:rsidRDefault="00ED397D" w:rsidP="00330A7E">
      <w:pPr>
        <w:ind w:left="993"/>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lastRenderedPageBreak/>
        <w:t xml:space="preserve">Lượng thuốc </w:t>
      </w:r>
      <w:r w:rsidRPr="00330A7E">
        <w:rPr>
          <w:rFonts w:ascii="Times New Roman" w:hAnsi="Times New Roman" w:cs="Times New Roman"/>
          <w:color w:val="000000" w:themeColor="text1"/>
          <w:sz w:val="24"/>
          <w:szCs w:val="24"/>
          <w:shd w:val="clear" w:color="auto" w:fill="FFFFFF"/>
        </w:rPr>
        <w:t xml:space="preserve">kháng sinh đặc trị bệnh bạch hầu </w:t>
      </w:r>
      <w:r w:rsidRPr="00330A7E">
        <w:rPr>
          <w:rFonts w:ascii="Times New Roman" w:hAnsi="Times New Roman" w:cs="Times New Roman"/>
          <w:color w:val="000000" w:themeColor="text1"/>
          <w:sz w:val="24"/>
          <w:szCs w:val="24"/>
        </w:rPr>
        <w:t xml:space="preserve">sau khi uống ở ngày thứ </w:t>
      </w:r>
      <w:r w:rsidR="00FA344A">
        <w:rPr>
          <w:rFonts w:ascii="Times New Roman" w:hAnsi="Times New Roman" w:cs="Times New Roman"/>
          <w:color w:val="000000" w:themeColor="text1"/>
          <w:position w:val="-4"/>
          <w:sz w:val="24"/>
          <w:szCs w:val="24"/>
        </w:rPr>
        <w:pict w14:anchorId="1CC160CB">
          <v:shape id="_x0000_i6823" type="#_x0000_t75" style="width:6.75pt;height:12.75pt">
            <v:imagedata r:id="rId10067" o:title=""/>
          </v:shape>
        </w:pict>
      </w:r>
      <w:r w:rsidRPr="00330A7E">
        <w:rPr>
          <w:rFonts w:ascii="Times New Roman" w:hAnsi="Times New Roman" w:cs="Times New Roman"/>
          <w:color w:val="000000" w:themeColor="text1"/>
          <w:sz w:val="24"/>
          <w:szCs w:val="24"/>
        </w:rPr>
        <w:t xml:space="preserve"> là:</w:t>
      </w:r>
      <w:r w:rsidRPr="00330A7E">
        <w:rPr>
          <w:rFonts w:ascii="Times New Roman" w:eastAsia="Calibri" w:hAnsi="Times New Roman" w:cs="Times New Roman"/>
          <w:color w:val="000000" w:themeColor="text1"/>
          <w:sz w:val="24"/>
          <w:szCs w:val="24"/>
        </w:rPr>
        <w:t xml:space="preserve"> </w:t>
      </w:r>
      <w:r w:rsidR="00FA344A">
        <w:rPr>
          <w:rFonts w:ascii="Times New Roman" w:hAnsi="Times New Roman" w:cs="Times New Roman"/>
          <w:color w:val="000000" w:themeColor="text1"/>
          <w:position w:val="-12"/>
          <w:sz w:val="24"/>
          <w:szCs w:val="24"/>
        </w:rPr>
        <w:pict w14:anchorId="41AAFB1A">
          <v:shape id="_x0000_i6824" type="#_x0000_t75" style="width:66pt;height:18pt">
            <v:imagedata r:id="rId10109" o:title=""/>
          </v:shape>
        </w:pict>
      </w:r>
    </w:p>
    <w:p w14:paraId="6C5A201E" w14:textId="77777777" w:rsidR="00ED397D" w:rsidRPr="00330A7E" w:rsidRDefault="00ED397D" w:rsidP="00330A7E">
      <w:pPr>
        <w:ind w:left="993"/>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Lượng thuốc </w:t>
      </w:r>
      <w:r w:rsidRPr="00330A7E">
        <w:rPr>
          <w:rFonts w:ascii="Times New Roman" w:hAnsi="Times New Roman" w:cs="Times New Roman"/>
          <w:color w:val="000000" w:themeColor="text1"/>
          <w:sz w:val="24"/>
          <w:szCs w:val="24"/>
          <w:shd w:val="clear" w:color="auto" w:fill="FFFFFF"/>
        </w:rPr>
        <w:t xml:space="preserve">kháng sinh đặc trị bệnh bạch hầu </w:t>
      </w:r>
      <w:r w:rsidRPr="00330A7E">
        <w:rPr>
          <w:rFonts w:ascii="Times New Roman" w:hAnsi="Times New Roman" w:cs="Times New Roman"/>
          <w:color w:val="000000" w:themeColor="text1"/>
          <w:sz w:val="24"/>
          <w:szCs w:val="24"/>
        </w:rPr>
        <w:t xml:space="preserve">sau khi uống ở ngày thứ </w:t>
      </w:r>
      <w:r w:rsidR="00FA344A">
        <w:rPr>
          <w:rFonts w:ascii="Times New Roman" w:hAnsi="Times New Roman" w:cs="Times New Roman"/>
          <w:color w:val="000000" w:themeColor="text1"/>
          <w:position w:val="-4"/>
          <w:sz w:val="24"/>
          <w:szCs w:val="24"/>
        </w:rPr>
        <w:pict w14:anchorId="576FE67E">
          <v:shape id="_x0000_i6825" type="#_x0000_t75" style="width:9.75pt;height:12.75pt">
            <v:imagedata r:id="rId10023" o:title=""/>
          </v:shape>
        </w:pict>
      </w:r>
      <w:r w:rsidRPr="00330A7E">
        <w:rPr>
          <w:rFonts w:ascii="Times New Roman" w:hAnsi="Times New Roman" w:cs="Times New Roman"/>
          <w:color w:val="000000" w:themeColor="text1"/>
          <w:sz w:val="24"/>
          <w:szCs w:val="24"/>
        </w:rPr>
        <w:t xml:space="preserve"> là: </w:t>
      </w:r>
    </w:p>
    <w:p w14:paraId="588EFD28" w14:textId="77777777" w:rsidR="00ED397D" w:rsidRPr="00330A7E" w:rsidRDefault="00FA344A" w:rsidP="00330A7E">
      <w:pPr>
        <w:ind w:left="993"/>
        <w:jc w:val="both"/>
        <w:rPr>
          <w:rFonts w:ascii="Times New Roman" w:hAnsi="Times New Roman" w:cs="Times New Roman"/>
          <w:color w:val="000000" w:themeColor="text1"/>
          <w:sz w:val="24"/>
          <w:szCs w:val="24"/>
        </w:rPr>
      </w:pPr>
      <w:r>
        <w:rPr>
          <w:rFonts w:ascii="Times New Roman" w:hAnsi="Times New Roman" w:cs="Times New Roman"/>
          <w:color w:val="000000" w:themeColor="text1"/>
          <w:position w:val="-12"/>
          <w:sz w:val="24"/>
          <w:szCs w:val="24"/>
        </w:rPr>
        <w:pict w14:anchorId="7AEA45A3">
          <v:shape id="_x0000_i6826" type="#_x0000_t75" style="width:252.75pt;height:18pt">
            <v:imagedata r:id="rId10110" o:title=""/>
          </v:shape>
        </w:pict>
      </w:r>
    </w:p>
    <w:p w14:paraId="0092D4DB" w14:textId="77777777" w:rsidR="00ED397D" w:rsidRPr="00330A7E" w:rsidRDefault="00ED397D" w:rsidP="00330A7E">
      <w:pPr>
        <w:ind w:left="993"/>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Lượng thuốc </w:t>
      </w:r>
      <w:r w:rsidRPr="00330A7E">
        <w:rPr>
          <w:rFonts w:ascii="Times New Roman" w:hAnsi="Times New Roman" w:cs="Times New Roman"/>
          <w:color w:val="000000" w:themeColor="text1"/>
          <w:sz w:val="24"/>
          <w:szCs w:val="24"/>
          <w:shd w:val="clear" w:color="auto" w:fill="FFFFFF"/>
        </w:rPr>
        <w:t>kháng sinh đặc trị bệnh bạch hầu</w:t>
      </w:r>
      <w:r w:rsidRPr="00330A7E">
        <w:rPr>
          <w:rFonts w:ascii="Times New Roman" w:hAnsi="Times New Roman" w:cs="Times New Roman"/>
          <w:color w:val="000000" w:themeColor="text1"/>
          <w:sz w:val="24"/>
          <w:szCs w:val="24"/>
        </w:rPr>
        <w:t xml:space="preserve"> sau khi uống ở ngày thứ </w:t>
      </w:r>
      <w:r w:rsidR="00FA344A">
        <w:rPr>
          <w:rFonts w:ascii="Times New Roman" w:hAnsi="Times New Roman" w:cs="Times New Roman"/>
          <w:color w:val="000000" w:themeColor="text1"/>
          <w:position w:val="-6"/>
          <w:sz w:val="24"/>
          <w:szCs w:val="24"/>
        </w:rPr>
        <w:pict w14:anchorId="087E8491">
          <v:shape id="_x0000_i6827" type="#_x0000_t75" style="width:9pt;height:14.25pt">
            <v:imagedata r:id="rId10065" o:title=""/>
          </v:shape>
        </w:pict>
      </w:r>
      <w:r w:rsidRPr="00330A7E">
        <w:rPr>
          <w:rFonts w:ascii="Times New Roman" w:hAnsi="Times New Roman" w:cs="Times New Roman"/>
          <w:color w:val="000000" w:themeColor="text1"/>
          <w:sz w:val="24"/>
          <w:szCs w:val="24"/>
        </w:rPr>
        <w:t xml:space="preserve"> là: </w:t>
      </w:r>
    </w:p>
    <w:p w14:paraId="1BFC8990" w14:textId="77777777" w:rsidR="00ED397D" w:rsidRPr="00330A7E" w:rsidRDefault="00FA344A" w:rsidP="00330A7E">
      <w:pPr>
        <w:ind w:left="993"/>
        <w:jc w:val="both"/>
        <w:rPr>
          <w:rFonts w:ascii="Times New Roman" w:hAnsi="Times New Roman" w:cs="Times New Roman"/>
          <w:color w:val="000000" w:themeColor="text1"/>
          <w:sz w:val="24"/>
          <w:szCs w:val="24"/>
        </w:rPr>
      </w:pPr>
      <w:r>
        <w:rPr>
          <w:rFonts w:ascii="Times New Roman" w:hAnsi="Times New Roman" w:cs="Times New Roman"/>
          <w:color w:val="000000" w:themeColor="text1"/>
          <w:position w:val="-12"/>
          <w:sz w:val="24"/>
          <w:szCs w:val="24"/>
        </w:rPr>
        <w:pict w14:anchorId="78B05603">
          <v:shape id="_x0000_i6828" type="#_x0000_t75" style="width:345pt;height:18.75pt">
            <v:imagedata r:id="rId10111" o:title=""/>
          </v:shape>
        </w:pict>
      </w:r>
    </w:p>
    <w:p w14:paraId="42360F0A" w14:textId="77777777" w:rsidR="00ED397D" w:rsidRPr="00330A7E" w:rsidRDefault="00ED397D" w:rsidP="00330A7E">
      <w:pPr>
        <w:ind w:left="993"/>
        <w:jc w:val="both"/>
        <w:rPr>
          <w:rFonts w:ascii="Times New Roman" w:eastAsia="Calibri"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Lượng thuốc </w:t>
      </w:r>
      <w:r w:rsidRPr="00330A7E">
        <w:rPr>
          <w:rFonts w:ascii="Times New Roman" w:hAnsi="Times New Roman" w:cs="Times New Roman"/>
          <w:color w:val="000000" w:themeColor="text1"/>
          <w:sz w:val="24"/>
          <w:szCs w:val="24"/>
          <w:shd w:val="clear" w:color="auto" w:fill="FFFFFF"/>
        </w:rPr>
        <w:t xml:space="preserve">kháng sinh đặc trị bệnh bạch hầu </w:t>
      </w:r>
      <w:r w:rsidRPr="00330A7E">
        <w:rPr>
          <w:rFonts w:ascii="Times New Roman" w:hAnsi="Times New Roman" w:cs="Times New Roman"/>
          <w:color w:val="000000" w:themeColor="text1"/>
          <w:sz w:val="24"/>
          <w:szCs w:val="24"/>
        </w:rPr>
        <w:t>sau khi uống ở ngày thứ</w:t>
      </w:r>
      <w:r w:rsidR="00FA344A">
        <w:rPr>
          <w:rFonts w:ascii="Times New Roman" w:hAnsi="Times New Roman" w:cs="Times New Roman"/>
          <w:color w:val="000000" w:themeColor="text1"/>
          <w:position w:val="-4"/>
          <w:sz w:val="24"/>
          <w:szCs w:val="24"/>
        </w:rPr>
        <w:pict w14:anchorId="1FE098CB">
          <v:shape id="_x0000_i6829" type="#_x0000_t75" style="width:9.75pt;height:12.75pt">
            <v:imagedata r:id="rId10112" o:title=""/>
          </v:shape>
        </w:pict>
      </w:r>
      <w:r w:rsidRPr="00330A7E">
        <w:rPr>
          <w:rFonts w:ascii="Times New Roman" w:hAnsi="Times New Roman" w:cs="Times New Roman"/>
          <w:color w:val="000000" w:themeColor="text1"/>
          <w:sz w:val="24"/>
          <w:szCs w:val="24"/>
        </w:rPr>
        <w:t xml:space="preserve"> là:</w:t>
      </w:r>
      <w:r w:rsidRPr="00330A7E">
        <w:rPr>
          <w:rFonts w:ascii="Times New Roman" w:eastAsia="Calibri" w:hAnsi="Times New Roman" w:cs="Times New Roman"/>
          <w:color w:val="000000" w:themeColor="text1"/>
          <w:sz w:val="24"/>
          <w:szCs w:val="24"/>
        </w:rPr>
        <w:t xml:space="preserve"> </w:t>
      </w:r>
    </w:p>
    <w:p w14:paraId="2EEBBAAD" w14:textId="77777777" w:rsidR="00ED397D" w:rsidRPr="00330A7E" w:rsidRDefault="00FA344A" w:rsidP="00330A7E">
      <w:pPr>
        <w:ind w:left="993"/>
        <w:jc w:val="both"/>
        <w:rPr>
          <w:rFonts w:ascii="Times New Roman" w:eastAsia="Calibri" w:hAnsi="Times New Roman" w:cs="Times New Roman"/>
          <w:color w:val="000000" w:themeColor="text1"/>
          <w:sz w:val="24"/>
          <w:szCs w:val="24"/>
        </w:rPr>
      </w:pPr>
      <w:r>
        <w:rPr>
          <w:rFonts w:ascii="Times New Roman" w:hAnsi="Times New Roman" w:cs="Times New Roman"/>
          <w:color w:val="000000" w:themeColor="text1"/>
          <w:position w:val="-32"/>
          <w:sz w:val="24"/>
          <w:szCs w:val="24"/>
        </w:rPr>
        <w:pict w14:anchorId="06526636">
          <v:shape id="_x0000_i6830" type="#_x0000_t75" style="width:269.25pt;height:38.25pt">
            <v:imagedata r:id="rId10113" o:title=""/>
          </v:shape>
        </w:pict>
      </w:r>
    </w:p>
    <w:p w14:paraId="24655E4F" w14:textId="77777777" w:rsidR="00ED397D" w:rsidRPr="00330A7E" w:rsidRDefault="00ED397D" w:rsidP="00330A7E">
      <w:pPr>
        <w:ind w:left="993"/>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Suy ra mệnh đề sai.</w:t>
      </w:r>
    </w:p>
    <w:p w14:paraId="5FDFBFE9" w14:textId="77777777" w:rsidR="00ED397D" w:rsidRPr="00330A7E" w:rsidRDefault="00ED397D" w:rsidP="00330A7E">
      <w:pPr>
        <w:ind w:left="993"/>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d) Nếu bệnh nhân sử dụng thuốc trong thời gian 30 ngày. Khi đó lượng thuốc </w:t>
      </w:r>
      <w:r w:rsidRPr="00330A7E">
        <w:rPr>
          <w:rFonts w:ascii="Times New Roman" w:hAnsi="Times New Roman" w:cs="Times New Roman"/>
          <w:color w:val="000000" w:themeColor="text1"/>
          <w:sz w:val="24"/>
          <w:szCs w:val="24"/>
          <w:shd w:val="clear" w:color="auto" w:fill="FFFFFF"/>
        </w:rPr>
        <w:t>kháng sinh đặc trị bệnh bạch hầu</w:t>
      </w:r>
      <w:r w:rsidRPr="00330A7E">
        <w:rPr>
          <w:rFonts w:ascii="Times New Roman" w:hAnsi="Times New Roman" w:cs="Times New Roman"/>
          <w:color w:val="000000" w:themeColor="text1"/>
          <w:sz w:val="24"/>
          <w:szCs w:val="24"/>
        </w:rPr>
        <w:t xml:space="preserve"> trong cơ thể được ước lượng là:</w:t>
      </w:r>
    </w:p>
    <w:p w14:paraId="25D224DD" w14:textId="77777777" w:rsidR="00ED397D" w:rsidRPr="00330A7E" w:rsidRDefault="00FA344A" w:rsidP="00330A7E">
      <w:pPr>
        <w:ind w:left="993"/>
        <w:jc w:val="both"/>
        <w:rPr>
          <w:rFonts w:ascii="Times New Roman" w:hAnsi="Times New Roman" w:cs="Times New Roman"/>
          <w:color w:val="000000" w:themeColor="text1"/>
          <w:sz w:val="24"/>
          <w:szCs w:val="24"/>
        </w:rPr>
      </w:pPr>
      <w:r>
        <w:rPr>
          <w:rFonts w:ascii="Times New Roman" w:hAnsi="Times New Roman" w:cs="Times New Roman"/>
          <w:color w:val="000000" w:themeColor="text1"/>
          <w:position w:val="-28"/>
          <w:sz w:val="24"/>
          <w:szCs w:val="24"/>
        </w:rPr>
        <w:pict w14:anchorId="2227DD84">
          <v:shape id="_x0000_i6831" type="#_x0000_t75" style="width:467.25pt;height:35.25pt">
            <v:imagedata r:id="rId10114" o:title=""/>
          </v:shape>
        </w:pict>
      </w:r>
      <w:r w:rsidR="00ED397D" w:rsidRPr="00330A7E">
        <w:rPr>
          <w:rFonts w:ascii="Times New Roman" w:hAnsi="Times New Roman" w:cs="Times New Roman"/>
          <w:color w:val="000000" w:themeColor="text1"/>
          <w:sz w:val="24"/>
          <w:szCs w:val="24"/>
        </w:rPr>
        <w:t xml:space="preserve">Vậy lượng thuốc </w:t>
      </w:r>
      <w:r w:rsidR="00ED397D" w:rsidRPr="00330A7E">
        <w:rPr>
          <w:rFonts w:ascii="Times New Roman" w:hAnsi="Times New Roman" w:cs="Times New Roman"/>
          <w:color w:val="000000" w:themeColor="text1"/>
          <w:sz w:val="24"/>
          <w:szCs w:val="24"/>
          <w:shd w:val="clear" w:color="auto" w:fill="FFFFFF"/>
        </w:rPr>
        <w:t xml:space="preserve">kháng sinh đặc trị bệnh bạch hầu </w:t>
      </w:r>
      <w:r w:rsidR="00ED397D" w:rsidRPr="00330A7E">
        <w:rPr>
          <w:rFonts w:ascii="Times New Roman" w:hAnsi="Times New Roman" w:cs="Times New Roman"/>
          <w:color w:val="000000" w:themeColor="text1"/>
          <w:sz w:val="24"/>
          <w:szCs w:val="24"/>
        </w:rPr>
        <w:t xml:space="preserve">trong cơ thể được ước lượng trong 30 ngày là </w:t>
      </w:r>
      <w:r>
        <w:rPr>
          <w:rFonts w:ascii="Times New Roman" w:hAnsi="Times New Roman" w:cs="Times New Roman"/>
          <w:color w:val="000000" w:themeColor="text1"/>
          <w:position w:val="-10"/>
          <w:sz w:val="24"/>
          <w:szCs w:val="24"/>
        </w:rPr>
        <w:pict w14:anchorId="6E69D7C2">
          <v:shape id="_x0000_i6832" type="#_x0000_t75" style="width:51.75pt;height:15.75pt">
            <v:imagedata r:id="rId10115" o:title=""/>
          </v:shape>
        </w:pict>
      </w:r>
      <w:r w:rsidR="00ED397D" w:rsidRPr="00330A7E">
        <w:rPr>
          <w:rFonts w:ascii="Times New Roman" w:hAnsi="Times New Roman" w:cs="Times New Roman"/>
          <w:color w:val="000000" w:themeColor="text1"/>
          <w:sz w:val="24"/>
          <w:szCs w:val="24"/>
        </w:rPr>
        <w:t xml:space="preserve">, </w:t>
      </w:r>
      <w:r w:rsidR="00ED397D" w:rsidRPr="00330A7E">
        <w:rPr>
          <w:rFonts w:ascii="Times New Roman" w:hAnsi="Times New Roman" w:cs="Times New Roman"/>
          <w:b/>
          <w:color w:val="000000" w:themeColor="text1"/>
          <w:sz w:val="24"/>
          <w:szCs w:val="24"/>
        </w:rPr>
        <w:t>suy ra mệnh đề đúng.</w:t>
      </w:r>
    </w:p>
    <w:p w14:paraId="09DCF640"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2:</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bCs/>
          <w:color w:val="000000" w:themeColor="text1"/>
          <w:sz w:val="24"/>
          <w:szCs w:val="24"/>
        </w:rPr>
        <w:t xml:space="preserve">Cho </w:t>
      </w:r>
      <w:r w:rsidR="00FA344A">
        <w:rPr>
          <w:rFonts w:ascii="Times New Roman" w:hAnsi="Times New Roman" w:cs="Times New Roman"/>
          <w:color w:val="000000" w:themeColor="text1"/>
          <w:position w:val="-10"/>
          <w:sz w:val="24"/>
          <w:szCs w:val="24"/>
        </w:rPr>
        <w:pict w14:anchorId="6D872044">
          <v:shape id="_x0000_i6833" type="#_x0000_t75" style="width:21pt;height:12.75pt">
            <v:imagedata r:id="rId10028" o:title=""/>
          </v:shape>
        </w:pict>
      </w:r>
      <w:r w:rsidRPr="00330A7E">
        <w:rPr>
          <w:rFonts w:ascii="Times New Roman" w:hAnsi="Times New Roman" w:cs="Times New Roman"/>
          <w:bCs/>
          <w:color w:val="000000" w:themeColor="text1"/>
          <w:sz w:val="24"/>
          <w:szCs w:val="24"/>
        </w:rPr>
        <w:t xml:space="preserve"> là các số thực thỏa mãn </w:t>
      </w:r>
      <w:r w:rsidR="00FA344A">
        <w:rPr>
          <w:rFonts w:ascii="Times New Roman" w:hAnsi="Times New Roman" w:cs="Times New Roman"/>
          <w:color w:val="000000" w:themeColor="text1"/>
          <w:position w:val="-14"/>
          <w:sz w:val="24"/>
          <w:szCs w:val="24"/>
        </w:rPr>
        <w:pict w14:anchorId="73EDB507">
          <v:shape id="_x0000_i6834" type="#_x0000_t75" style="width:203.25pt;height:20.25pt">
            <v:imagedata r:id="rId10029" o:title=""/>
          </v:shape>
        </w:pict>
      </w:r>
      <w:r w:rsidRPr="00330A7E">
        <w:rPr>
          <w:rFonts w:ascii="Times New Roman" w:hAnsi="Times New Roman" w:cs="Times New Roman"/>
          <w:bCs/>
          <w:color w:val="000000" w:themeColor="text1"/>
          <w:sz w:val="24"/>
          <w:szCs w:val="24"/>
        </w:rPr>
        <w:t>. Các khẳng định sau đúng hay sai?</w:t>
      </w:r>
    </w:p>
    <w:p w14:paraId="7CDF9F0E"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u w:val="single"/>
        </w:rPr>
        <w:t>a</w:t>
      </w:r>
      <w:r w:rsidRPr="00330A7E">
        <w:rPr>
          <w:rFonts w:ascii="Times New Roman" w:hAnsi="Times New Roman" w:cs="Times New Roman"/>
          <w:b/>
          <w:color w:val="000000" w:themeColor="text1"/>
          <w:sz w:val="24"/>
          <w:szCs w:val="24"/>
        </w:rPr>
        <w:t>)</w:t>
      </w:r>
      <w:r w:rsidRPr="00330A7E">
        <w:rPr>
          <w:rFonts w:ascii="Times New Roman" w:hAnsi="Times New Roman" w:cs="Times New Roman"/>
          <w:color w:val="000000" w:themeColor="text1"/>
          <w:sz w:val="24"/>
          <w:szCs w:val="24"/>
        </w:rPr>
        <w:t xml:space="preserve"> Điều kiện xác định của hàm số  </w:t>
      </w:r>
      <w:r w:rsidR="00FA344A">
        <w:rPr>
          <w:rFonts w:ascii="Times New Roman" w:hAnsi="Times New Roman" w:cs="Times New Roman"/>
          <w:color w:val="000000" w:themeColor="text1"/>
          <w:position w:val="-10"/>
          <w:sz w:val="24"/>
          <w:szCs w:val="24"/>
        </w:rPr>
        <w:pict w14:anchorId="0146D624">
          <v:shape id="_x0000_i6835" type="#_x0000_t75" style="width:38.25pt;height:15.75pt">
            <v:imagedata r:id="rId10030" o:title=""/>
          </v:shape>
        </w:pict>
      </w:r>
      <w:r w:rsidRPr="00330A7E">
        <w:rPr>
          <w:rFonts w:ascii="Times New Roman" w:hAnsi="Times New Roman" w:cs="Times New Roman"/>
          <w:color w:val="000000" w:themeColor="text1"/>
          <w:sz w:val="24"/>
          <w:szCs w:val="24"/>
        </w:rPr>
        <w:t xml:space="preserve"> là </w:t>
      </w:r>
      <w:r w:rsidR="00FA344A">
        <w:rPr>
          <w:rFonts w:ascii="Times New Roman" w:hAnsi="Times New Roman" w:cs="Times New Roman"/>
          <w:color w:val="000000" w:themeColor="text1"/>
          <w:position w:val="-30"/>
          <w:sz w:val="24"/>
          <w:szCs w:val="24"/>
        </w:rPr>
        <w:pict w14:anchorId="1591DBA7">
          <v:shape id="_x0000_i6836" type="#_x0000_t75" style="width:51.75pt;height:36pt">
            <v:imagedata r:id="rId10031" o:title=""/>
          </v:shape>
        </w:pict>
      </w:r>
      <w:r w:rsidRPr="00330A7E">
        <w:rPr>
          <w:rFonts w:ascii="Times New Roman" w:hAnsi="Times New Roman" w:cs="Times New Roman"/>
          <w:bCs/>
          <w:color w:val="000000" w:themeColor="text1"/>
          <w:sz w:val="24"/>
          <w:szCs w:val="24"/>
        </w:rPr>
        <w:t>.</w:t>
      </w:r>
    </w:p>
    <w:p w14:paraId="29E5E9ED"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w:t>
      </w:r>
      <w:r w:rsidRPr="00330A7E">
        <w:rPr>
          <w:rFonts w:ascii="Times New Roman" w:hAnsi="Times New Roman" w:cs="Times New Roman"/>
          <w:color w:val="000000" w:themeColor="text1"/>
          <w:sz w:val="24"/>
          <w:szCs w:val="24"/>
        </w:rPr>
        <w:t xml:space="preserve"> Với cặp số </w:t>
      </w:r>
      <w:r w:rsidR="00FA344A">
        <w:rPr>
          <w:rFonts w:ascii="Times New Roman" w:hAnsi="Times New Roman" w:cs="Times New Roman"/>
          <w:color w:val="000000" w:themeColor="text1"/>
          <w:position w:val="-10"/>
          <w:sz w:val="24"/>
          <w:szCs w:val="24"/>
        </w:rPr>
        <w:pict w14:anchorId="17A44E78">
          <v:shape id="_x0000_i6837" type="#_x0000_t75" style="width:21pt;height:12.75pt">
            <v:imagedata r:id="rId10028" o:title=""/>
          </v:shape>
        </w:pict>
      </w:r>
      <w:r w:rsidRPr="00330A7E">
        <w:rPr>
          <w:rFonts w:ascii="Times New Roman" w:hAnsi="Times New Roman" w:cs="Times New Roman"/>
          <w:bCs/>
          <w:color w:val="000000" w:themeColor="text1"/>
          <w:sz w:val="24"/>
          <w:szCs w:val="24"/>
        </w:rPr>
        <w:t xml:space="preserve"> thỏa mãn điều kiện</w:t>
      </w:r>
      <w:r w:rsidRPr="00330A7E">
        <w:rPr>
          <w:rFonts w:ascii="Times New Roman" w:hAnsi="Times New Roman" w:cs="Times New Roman"/>
          <w:color w:val="000000" w:themeColor="text1"/>
          <w:sz w:val="24"/>
          <w:szCs w:val="24"/>
        </w:rPr>
        <w:t xml:space="preserve"> xác định của hàm số </w:t>
      </w:r>
      <w:r w:rsidR="00FA344A">
        <w:rPr>
          <w:rFonts w:ascii="Times New Roman" w:hAnsi="Times New Roman" w:cs="Times New Roman"/>
          <w:color w:val="000000" w:themeColor="text1"/>
          <w:position w:val="-10"/>
          <w:sz w:val="24"/>
          <w:szCs w:val="24"/>
        </w:rPr>
        <w:pict w14:anchorId="1563046F">
          <v:shape id="_x0000_i6838" type="#_x0000_t75" style="width:38.25pt;height:15.75pt">
            <v:imagedata r:id="rId10032" o:title=""/>
          </v:shape>
        </w:pict>
      </w:r>
      <w:r w:rsidRPr="00330A7E">
        <w:rPr>
          <w:rFonts w:ascii="Times New Roman" w:hAnsi="Times New Roman" w:cs="Times New Roman"/>
          <w:bCs/>
          <w:color w:val="000000" w:themeColor="text1"/>
          <w:sz w:val="24"/>
          <w:szCs w:val="24"/>
        </w:rPr>
        <w:t xml:space="preserve">, ta có: </w:t>
      </w:r>
      <w:r w:rsidR="00FA344A">
        <w:rPr>
          <w:rFonts w:ascii="Times New Roman" w:hAnsi="Times New Roman" w:cs="Times New Roman"/>
          <w:color w:val="000000" w:themeColor="text1"/>
          <w:position w:val="-10"/>
          <w:sz w:val="24"/>
          <w:szCs w:val="24"/>
        </w:rPr>
        <w:pict w14:anchorId="12ADE650">
          <v:shape id="_x0000_i6839" type="#_x0000_t75" style="width:86.25pt;height:18pt">
            <v:imagedata r:id="rId10033" o:title=""/>
          </v:shape>
        </w:pict>
      </w:r>
      <w:r w:rsidRPr="00330A7E">
        <w:rPr>
          <w:rFonts w:ascii="Times New Roman" w:hAnsi="Times New Roman" w:cs="Times New Roman"/>
          <w:bCs/>
          <w:color w:val="000000" w:themeColor="text1"/>
          <w:sz w:val="24"/>
          <w:szCs w:val="24"/>
        </w:rPr>
        <w:t>.</w:t>
      </w:r>
    </w:p>
    <w:p w14:paraId="744BFD17"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c)</w:t>
      </w:r>
      <w:r w:rsidRPr="00330A7E">
        <w:rPr>
          <w:rFonts w:ascii="Times New Roman" w:hAnsi="Times New Roman" w:cs="Times New Roman"/>
          <w:color w:val="000000" w:themeColor="text1"/>
          <w:sz w:val="24"/>
          <w:szCs w:val="24"/>
        </w:rPr>
        <w:t xml:space="preserve"> Cặp số </w:t>
      </w:r>
      <w:r w:rsidR="00FA344A">
        <w:rPr>
          <w:rFonts w:ascii="Times New Roman" w:hAnsi="Times New Roman" w:cs="Times New Roman"/>
          <w:color w:val="000000" w:themeColor="text1"/>
          <w:position w:val="-30"/>
          <w:sz w:val="24"/>
          <w:szCs w:val="24"/>
        </w:rPr>
        <w:pict w14:anchorId="34694DF0">
          <v:shape id="_x0000_i6840" type="#_x0000_t75" style="width:39.75pt;height:36pt">
            <v:imagedata r:id="rId10034" o:title=""/>
          </v:shape>
        </w:pict>
      </w:r>
      <w:r w:rsidRPr="00330A7E">
        <w:rPr>
          <w:rFonts w:ascii="Times New Roman" w:hAnsi="Times New Roman" w:cs="Times New Roman"/>
          <w:bCs/>
          <w:color w:val="000000" w:themeColor="text1"/>
          <w:sz w:val="24"/>
          <w:szCs w:val="24"/>
        </w:rPr>
        <w:t xml:space="preserve"> thỏa mãn </w:t>
      </w:r>
      <w:r w:rsidR="00FA344A">
        <w:rPr>
          <w:rFonts w:ascii="Times New Roman" w:hAnsi="Times New Roman" w:cs="Times New Roman"/>
          <w:color w:val="000000" w:themeColor="text1"/>
          <w:position w:val="-14"/>
          <w:sz w:val="24"/>
          <w:szCs w:val="24"/>
        </w:rPr>
        <w:pict w14:anchorId="46DFBB3A">
          <v:shape id="_x0000_i6841" type="#_x0000_t75" style="width:188.25pt;height:20.25pt">
            <v:imagedata r:id="rId10035" o:title=""/>
          </v:shape>
        </w:pict>
      </w:r>
      <w:r w:rsidRPr="00330A7E">
        <w:rPr>
          <w:rFonts w:ascii="Times New Roman" w:hAnsi="Times New Roman" w:cs="Times New Roman"/>
          <w:bCs/>
          <w:color w:val="000000" w:themeColor="text1"/>
          <w:sz w:val="24"/>
          <w:szCs w:val="24"/>
        </w:rPr>
        <w:t>.</w:t>
      </w:r>
    </w:p>
    <w:p w14:paraId="22394CF3" w14:textId="77777777" w:rsidR="00ED397D" w:rsidRPr="00330A7E" w:rsidRDefault="00ED397D" w:rsidP="00330A7E">
      <w:pPr>
        <w:ind w:left="990"/>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u w:val="single"/>
        </w:rPr>
        <w:t>d</w:t>
      </w:r>
      <w:r w:rsidRPr="00330A7E">
        <w:rPr>
          <w:rFonts w:ascii="Times New Roman" w:hAnsi="Times New Roman" w:cs="Times New Roman"/>
          <w:b/>
          <w:color w:val="000000" w:themeColor="text1"/>
          <w:sz w:val="24"/>
          <w:szCs w:val="24"/>
        </w:rPr>
        <w:t>)</w: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bCs/>
          <w:color w:val="000000" w:themeColor="text1"/>
          <w:sz w:val="24"/>
          <w:szCs w:val="24"/>
        </w:rPr>
        <w:t xml:space="preserve">Với </w:t>
      </w:r>
      <w:r w:rsidR="00FA344A">
        <w:rPr>
          <w:rFonts w:ascii="Times New Roman" w:hAnsi="Times New Roman" w:cs="Times New Roman"/>
          <w:color w:val="000000" w:themeColor="text1"/>
          <w:position w:val="-10"/>
          <w:sz w:val="24"/>
          <w:szCs w:val="24"/>
        </w:rPr>
        <w:pict w14:anchorId="101E89C3">
          <v:shape id="_x0000_i6842" type="#_x0000_t75" style="width:54pt;height:15.75pt">
            <v:imagedata r:id="rId10036" o:title=""/>
          </v:shape>
        </w:pict>
      </w:r>
      <w:r w:rsidRPr="00330A7E">
        <w:rPr>
          <w:rFonts w:ascii="Times New Roman" w:hAnsi="Times New Roman" w:cs="Times New Roman"/>
          <w:bCs/>
          <w:color w:val="000000" w:themeColor="text1"/>
          <w:sz w:val="24"/>
          <w:szCs w:val="24"/>
        </w:rPr>
        <w:t xml:space="preserve"> thì </w:t>
      </w:r>
      <w:r w:rsidR="00FA344A">
        <w:rPr>
          <w:rFonts w:ascii="Times New Roman" w:hAnsi="Times New Roman" w:cs="Times New Roman"/>
          <w:color w:val="000000" w:themeColor="text1"/>
          <w:position w:val="-12"/>
          <w:sz w:val="24"/>
          <w:szCs w:val="24"/>
        </w:rPr>
        <w:pict w14:anchorId="7E97A5FF">
          <v:shape id="_x0000_i6843" type="#_x0000_t75" style="width:54pt;height:20.25pt">
            <v:imagedata r:id="rId10037" o:title=""/>
          </v:shape>
        </w:pict>
      </w:r>
      <w:r w:rsidRPr="00330A7E">
        <w:rPr>
          <w:rFonts w:ascii="Times New Roman" w:hAnsi="Times New Roman" w:cs="Times New Roman"/>
          <w:bCs/>
          <w:color w:val="000000" w:themeColor="text1"/>
          <w:sz w:val="24"/>
          <w:szCs w:val="24"/>
        </w:rPr>
        <w:t>.</w:t>
      </w:r>
    </w:p>
    <w:p w14:paraId="0B49C7D8" w14:textId="77777777" w:rsidR="00ED397D" w:rsidRPr="00330A7E" w:rsidRDefault="00ED397D" w:rsidP="00330A7E">
      <w:pPr>
        <w:ind w:left="990"/>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Lời giải</w:t>
      </w:r>
    </w:p>
    <w:p w14:paraId="28845A79" w14:textId="77777777" w:rsidR="00ED397D" w:rsidRPr="00330A7E" w:rsidRDefault="00ED397D" w:rsidP="00330A7E">
      <w:pPr>
        <w:ind w:left="994"/>
        <w:rPr>
          <w:rFonts w:ascii="Times New Roman" w:hAnsi="Times New Roman" w:cs="Times New Roman"/>
          <w:bCs/>
          <w:color w:val="000000" w:themeColor="text1"/>
          <w:sz w:val="24"/>
          <w:szCs w:val="24"/>
        </w:rPr>
      </w:pPr>
      <w:r w:rsidRPr="00330A7E">
        <w:rPr>
          <w:rFonts w:ascii="Times New Roman" w:hAnsi="Times New Roman" w:cs="Times New Roman"/>
          <w:bCs/>
          <w:color w:val="000000" w:themeColor="text1"/>
          <w:sz w:val="24"/>
          <w:szCs w:val="24"/>
        </w:rPr>
        <w:t xml:space="preserve">a) </w:t>
      </w:r>
      <w:r w:rsidRPr="00330A7E">
        <w:rPr>
          <w:rFonts w:ascii="Times New Roman" w:hAnsi="Times New Roman" w:cs="Times New Roman"/>
          <w:color w:val="000000" w:themeColor="text1"/>
          <w:sz w:val="24"/>
          <w:szCs w:val="24"/>
        </w:rPr>
        <w:t xml:space="preserve">Điều kiện để bất phương trình có nghĩa là </w:t>
      </w:r>
      <w:r w:rsidR="00FA344A">
        <w:rPr>
          <w:rFonts w:ascii="Times New Roman" w:hAnsi="Times New Roman" w:cs="Times New Roman"/>
          <w:color w:val="000000" w:themeColor="text1"/>
          <w:position w:val="-30"/>
          <w:sz w:val="24"/>
          <w:szCs w:val="24"/>
        </w:rPr>
        <w:pict w14:anchorId="1AC835A1">
          <v:shape id="_x0000_i6844" type="#_x0000_t75" style="width:51.75pt;height:36pt">
            <v:imagedata r:id="rId10116" o:title=""/>
          </v:shape>
        </w:pict>
      </w:r>
      <w:r w:rsidRPr="00330A7E">
        <w:rPr>
          <w:rFonts w:ascii="Times New Roman" w:hAnsi="Times New Roman" w:cs="Times New Roman"/>
          <w:bCs/>
          <w:color w:val="000000" w:themeColor="text1"/>
          <w:sz w:val="24"/>
          <w:szCs w:val="24"/>
        </w:rPr>
        <w:t xml:space="preserve">, suy ra mệnh đề </w:t>
      </w:r>
      <w:r w:rsidRPr="00330A7E">
        <w:rPr>
          <w:rFonts w:ascii="Times New Roman" w:hAnsi="Times New Roman" w:cs="Times New Roman"/>
          <w:b/>
          <w:bCs/>
          <w:color w:val="000000" w:themeColor="text1"/>
          <w:sz w:val="24"/>
          <w:szCs w:val="24"/>
        </w:rPr>
        <w:t>đúng</w:t>
      </w:r>
      <w:r w:rsidRPr="00330A7E">
        <w:rPr>
          <w:rFonts w:ascii="Times New Roman" w:hAnsi="Times New Roman" w:cs="Times New Roman"/>
          <w:bCs/>
          <w:color w:val="000000" w:themeColor="text1"/>
          <w:sz w:val="24"/>
          <w:szCs w:val="24"/>
        </w:rPr>
        <w:t>.</w:t>
      </w:r>
    </w:p>
    <w:p w14:paraId="788FA5DA" w14:textId="77777777" w:rsidR="00ED397D" w:rsidRPr="00330A7E" w:rsidRDefault="00ED397D" w:rsidP="00330A7E">
      <w:pPr>
        <w:ind w:left="994"/>
        <w:rPr>
          <w:rFonts w:ascii="Times New Roman" w:hAnsi="Times New Roman" w:cs="Times New Roman"/>
          <w:bCs/>
          <w:color w:val="000000" w:themeColor="text1"/>
          <w:sz w:val="24"/>
          <w:szCs w:val="24"/>
        </w:rPr>
      </w:pPr>
      <w:r w:rsidRPr="00330A7E">
        <w:rPr>
          <w:rFonts w:ascii="Times New Roman" w:hAnsi="Times New Roman" w:cs="Times New Roman"/>
          <w:bCs/>
          <w:color w:val="000000" w:themeColor="text1"/>
          <w:sz w:val="24"/>
          <w:szCs w:val="24"/>
        </w:rPr>
        <w:t xml:space="preserve">b) Ta có </w:t>
      </w:r>
      <w:r w:rsidR="00FA344A">
        <w:rPr>
          <w:rFonts w:ascii="Times New Roman" w:hAnsi="Times New Roman" w:cs="Times New Roman"/>
          <w:color w:val="000000" w:themeColor="text1"/>
          <w:position w:val="-16"/>
          <w:sz w:val="24"/>
          <w:szCs w:val="24"/>
        </w:rPr>
        <w:pict w14:anchorId="0DBE1D0F">
          <v:shape id="_x0000_i6845" type="#_x0000_t75" style="width:249.75pt;height:21.75pt">
            <v:imagedata r:id="rId10117" o:title=""/>
          </v:shape>
        </w:pict>
      </w:r>
      <w:r w:rsidRPr="00330A7E">
        <w:rPr>
          <w:rFonts w:ascii="Times New Roman" w:hAnsi="Times New Roman" w:cs="Times New Roman"/>
          <w:bCs/>
          <w:color w:val="000000" w:themeColor="text1"/>
          <w:sz w:val="24"/>
          <w:szCs w:val="24"/>
        </w:rPr>
        <w:t xml:space="preserve">, suy ra mệnh đề </w:t>
      </w:r>
      <w:r w:rsidRPr="00330A7E">
        <w:rPr>
          <w:rFonts w:ascii="Times New Roman" w:hAnsi="Times New Roman" w:cs="Times New Roman"/>
          <w:b/>
          <w:bCs/>
          <w:color w:val="000000" w:themeColor="text1"/>
          <w:sz w:val="24"/>
          <w:szCs w:val="24"/>
        </w:rPr>
        <w:t>sai</w:t>
      </w:r>
      <w:r w:rsidRPr="00330A7E">
        <w:rPr>
          <w:rFonts w:ascii="Times New Roman" w:hAnsi="Times New Roman" w:cs="Times New Roman"/>
          <w:bCs/>
          <w:color w:val="000000" w:themeColor="text1"/>
          <w:sz w:val="24"/>
          <w:szCs w:val="24"/>
        </w:rPr>
        <w:t>.</w:t>
      </w:r>
    </w:p>
    <w:p w14:paraId="39DA8A7E" w14:textId="77777777" w:rsidR="00ED397D" w:rsidRPr="00330A7E" w:rsidRDefault="00ED397D" w:rsidP="00330A7E">
      <w:pPr>
        <w:ind w:left="994"/>
        <w:rPr>
          <w:rFonts w:ascii="Times New Roman" w:hAnsi="Times New Roman" w:cs="Times New Roman"/>
          <w:bCs/>
          <w:color w:val="000000" w:themeColor="text1"/>
          <w:sz w:val="24"/>
          <w:szCs w:val="24"/>
        </w:rPr>
      </w:pPr>
      <w:r w:rsidRPr="00330A7E">
        <w:rPr>
          <w:rFonts w:ascii="Times New Roman" w:hAnsi="Times New Roman" w:cs="Times New Roman"/>
          <w:bCs/>
          <w:color w:val="000000" w:themeColor="text1"/>
          <w:sz w:val="24"/>
          <w:szCs w:val="24"/>
        </w:rPr>
        <w:t xml:space="preserve">c) Ta thấy </w:t>
      </w:r>
      <w:r w:rsidR="00FA344A">
        <w:rPr>
          <w:rFonts w:ascii="Times New Roman" w:hAnsi="Times New Roman" w:cs="Times New Roman"/>
          <w:color w:val="000000" w:themeColor="text1"/>
          <w:position w:val="-10"/>
          <w:sz w:val="24"/>
          <w:szCs w:val="24"/>
        </w:rPr>
        <w:pict w14:anchorId="516D8B6F">
          <v:shape id="_x0000_i6846" type="#_x0000_t75" style="width:108pt;height:15.75pt">
            <v:imagedata r:id="rId10118" o:title=""/>
          </v:shape>
        </w:pict>
      </w:r>
      <w:r w:rsidRPr="00330A7E">
        <w:rPr>
          <w:rFonts w:ascii="Times New Roman" w:hAnsi="Times New Roman" w:cs="Times New Roman"/>
          <w:bCs/>
          <w:color w:val="000000" w:themeColor="text1"/>
          <w:sz w:val="24"/>
          <w:szCs w:val="24"/>
        </w:rPr>
        <w:t xml:space="preserve">, suy ra mệnh đề </w:t>
      </w:r>
      <w:r w:rsidRPr="00330A7E">
        <w:rPr>
          <w:rFonts w:ascii="Times New Roman" w:hAnsi="Times New Roman" w:cs="Times New Roman"/>
          <w:b/>
          <w:bCs/>
          <w:color w:val="000000" w:themeColor="text1"/>
          <w:sz w:val="24"/>
          <w:szCs w:val="24"/>
        </w:rPr>
        <w:t>sai</w:t>
      </w:r>
      <w:r w:rsidRPr="00330A7E">
        <w:rPr>
          <w:rFonts w:ascii="Times New Roman" w:hAnsi="Times New Roman" w:cs="Times New Roman"/>
          <w:bCs/>
          <w:color w:val="000000" w:themeColor="text1"/>
          <w:sz w:val="24"/>
          <w:szCs w:val="24"/>
        </w:rPr>
        <w:t>.</w:t>
      </w:r>
    </w:p>
    <w:p w14:paraId="0FFFC5A3" w14:textId="77777777" w:rsidR="00ED397D" w:rsidRPr="00330A7E" w:rsidRDefault="00ED397D" w:rsidP="00330A7E">
      <w:pPr>
        <w:ind w:left="994"/>
        <w:rPr>
          <w:rFonts w:ascii="Times New Roman" w:hAnsi="Times New Roman" w:cs="Times New Roman"/>
          <w:bCs/>
          <w:color w:val="000000" w:themeColor="text1"/>
          <w:sz w:val="24"/>
          <w:szCs w:val="24"/>
        </w:rPr>
      </w:pPr>
      <w:r w:rsidRPr="00330A7E">
        <w:rPr>
          <w:rFonts w:ascii="Times New Roman" w:hAnsi="Times New Roman" w:cs="Times New Roman"/>
          <w:bCs/>
          <w:color w:val="000000" w:themeColor="text1"/>
          <w:sz w:val="24"/>
          <w:szCs w:val="24"/>
        </w:rPr>
        <w:t xml:space="preserve">d) Ta có: </w:t>
      </w:r>
      <w:r w:rsidR="00FA344A">
        <w:rPr>
          <w:rFonts w:ascii="Times New Roman" w:hAnsi="Times New Roman" w:cs="Times New Roman"/>
          <w:color w:val="000000" w:themeColor="text1"/>
          <w:position w:val="-14"/>
          <w:sz w:val="24"/>
          <w:szCs w:val="24"/>
        </w:rPr>
        <w:pict w14:anchorId="728B09FF">
          <v:shape id="_x0000_i6847" type="#_x0000_t75" style="width:282pt;height:23.25pt">
            <v:imagedata r:id="rId10119" o:title=""/>
          </v:shape>
        </w:pict>
      </w:r>
      <w:r w:rsidRPr="00330A7E">
        <w:rPr>
          <w:rFonts w:ascii="Times New Roman" w:hAnsi="Times New Roman" w:cs="Times New Roman"/>
          <w:bCs/>
          <w:color w:val="000000" w:themeColor="text1"/>
          <w:sz w:val="24"/>
          <w:szCs w:val="24"/>
        </w:rPr>
        <w:t xml:space="preserve"> </w:t>
      </w:r>
    </w:p>
    <w:p w14:paraId="624DCB17" w14:textId="77777777" w:rsidR="00ED397D" w:rsidRPr="00330A7E" w:rsidRDefault="00ED397D" w:rsidP="00330A7E">
      <w:pPr>
        <w:ind w:left="994"/>
        <w:rPr>
          <w:rFonts w:ascii="Times New Roman" w:hAnsi="Times New Roman" w:cs="Times New Roman"/>
          <w:bCs/>
          <w:color w:val="000000" w:themeColor="text1"/>
          <w:sz w:val="24"/>
          <w:szCs w:val="24"/>
        </w:rPr>
      </w:pPr>
      <w:r w:rsidRPr="00330A7E">
        <w:rPr>
          <w:rFonts w:ascii="Times New Roman" w:hAnsi="Times New Roman" w:cs="Times New Roman"/>
          <w:bCs/>
          <w:color w:val="000000" w:themeColor="text1"/>
          <w:sz w:val="24"/>
          <w:szCs w:val="24"/>
        </w:rPr>
        <w:lastRenderedPageBreak/>
        <w:t xml:space="preserve">Do đó </w:t>
      </w:r>
      <w:r w:rsidR="00FA344A">
        <w:rPr>
          <w:rFonts w:ascii="Times New Roman" w:hAnsi="Times New Roman" w:cs="Times New Roman"/>
          <w:color w:val="000000" w:themeColor="text1"/>
          <w:position w:val="-12"/>
          <w:sz w:val="24"/>
          <w:szCs w:val="24"/>
        </w:rPr>
        <w:pict w14:anchorId="5B0B7252">
          <v:shape id="_x0000_i6848" type="#_x0000_t75" style="width:123pt;height:21.75pt">
            <v:imagedata r:id="rId10120" o:title=""/>
          </v:shape>
        </w:pict>
      </w:r>
      <w:r w:rsidRPr="00330A7E">
        <w:rPr>
          <w:rFonts w:ascii="Times New Roman" w:hAnsi="Times New Roman" w:cs="Times New Roman"/>
          <w:bCs/>
          <w:color w:val="000000" w:themeColor="text1"/>
          <w:sz w:val="24"/>
          <w:szCs w:val="24"/>
        </w:rPr>
        <w:t xml:space="preserve"> Khi đó </w:t>
      </w:r>
      <w:r w:rsidR="00FA344A">
        <w:rPr>
          <w:rFonts w:ascii="Times New Roman" w:hAnsi="Times New Roman" w:cs="Times New Roman"/>
          <w:color w:val="000000" w:themeColor="text1"/>
          <w:position w:val="-36"/>
          <w:sz w:val="24"/>
          <w:szCs w:val="24"/>
        </w:rPr>
        <w:pict w14:anchorId="612DA933">
          <v:shape id="_x0000_i6849" type="#_x0000_t75" style="width:173.25pt;height:36.75pt">
            <v:imagedata r:id="rId10121" o:title=""/>
          </v:shape>
        </w:pict>
      </w:r>
    </w:p>
    <w:p w14:paraId="5D751921" w14:textId="77777777" w:rsidR="00ED397D" w:rsidRPr="00330A7E" w:rsidRDefault="00ED397D" w:rsidP="00330A7E">
      <w:pPr>
        <w:ind w:left="994"/>
        <w:rPr>
          <w:rFonts w:ascii="Times New Roman" w:hAnsi="Times New Roman" w:cs="Times New Roman"/>
          <w:bCs/>
          <w:color w:val="000000" w:themeColor="text1"/>
          <w:sz w:val="24"/>
          <w:szCs w:val="24"/>
        </w:rPr>
      </w:pPr>
      <w:r w:rsidRPr="00330A7E">
        <w:rPr>
          <w:rFonts w:ascii="Times New Roman" w:hAnsi="Times New Roman" w:cs="Times New Roman"/>
          <w:bCs/>
          <w:color w:val="000000" w:themeColor="text1"/>
          <w:sz w:val="24"/>
          <w:szCs w:val="24"/>
        </w:rPr>
        <w:t xml:space="preserve">Suy ra </w:t>
      </w:r>
      <w:r w:rsidR="00FA344A">
        <w:rPr>
          <w:rFonts w:ascii="Times New Roman" w:hAnsi="Times New Roman" w:cs="Times New Roman"/>
          <w:color w:val="000000" w:themeColor="text1"/>
          <w:position w:val="-12"/>
          <w:sz w:val="24"/>
          <w:szCs w:val="24"/>
        </w:rPr>
        <w:pict w14:anchorId="2FC0FB92">
          <v:shape id="_x0000_i6850" type="#_x0000_t75" style="width:56.25pt;height:20.25pt">
            <v:imagedata r:id="rId10122" o:title=""/>
          </v:shape>
        </w:pict>
      </w:r>
      <w:r w:rsidRPr="00330A7E">
        <w:rPr>
          <w:rFonts w:ascii="Times New Roman" w:hAnsi="Times New Roman" w:cs="Times New Roman"/>
          <w:bCs/>
          <w:color w:val="000000" w:themeColor="text1"/>
          <w:sz w:val="24"/>
          <w:szCs w:val="24"/>
        </w:rPr>
        <w:t xml:space="preserve"> suy ra mệnh đề </w:t>
      </w:r>
      <w:r w:rsidRPr="00330A7E">
        <w:rPr>
          <w:rFonts w:ascii="Times New Roman" w:hAnsi="Times New Roman" w:cs="Times New Roman"/>
          <w:b/>
          <w:bCs/>
          <w:color w:val="000000" w:themeColor="text1"/>
          <w:sz w:val="24"/>
          <w:szCs w:val="24"/>
        </w:rPr>
        <w:t>đúng</w:t>
      </w:r>
      <w:r w:rsidRPr="00330A7E">
        <w:rPr>
          <w:rFonts w:ascii="Times New Roman" w:hAnsi="Times New Roman" w:cs="Times New Roman"/>
          <w:bCs/>
          <w:color w:val="000000" w:themeColor="text1"/>
          <w:sz w:val="24"/>
          <w:szCs w:val="24"/>
        </w:rPr>
        <w:t>.</w:t>
      </w:r>
    </w:p>
    <w:p w14:paraId="7051F6C7"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3:</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bCs/>
          <w:color w:val="000000" w:themeColor="text1"/>
          <w:sz w:val="24"/>
          <w:szCs w:val="24"/>
        </w:rPr>
        <w:t xml:space="preserve">Cho hình chóp </w:t>
      </w:r>
      <w:r w:rsidR="00FA344A">
        <w:rPr>
          <w:rFonts w:ascii="Times New Roman" w:hAnsi="Times New Roman" w:cs="Times New Roman"/>
          <w:color w:val="000000" w:themeColor="text1"/>
          <w:position w:val="-6"/>
          <w:sz w:val="24"/>
          <w:szCs w:val="24"/>
        </w:rPr>
        <w:pict w14:anchorId="197FD50D">
          <v:shape id="_x0000_i6851" type="#_x0000_t75" style="width:45.75pt;height:14.25pt">
            <v:imagedata r:id="rId10038" o:title=""/>
          </v:shape>
        </w:pict>
      </w:r>
      <w:r w:rsidRPr="00330A7E">
        <w:rPr>
          <w:rFonts w:ascii="Times New Roman" w:hAnsi="Times New Roman" w:cs="Times New Roman"/>
          <w:color w:val="000000" w:themeColor="text1"/>
          <w:sz w:val="24"/>
          <w:szCs w:val="24"/>
        </w:rPr>
        <w:t xml:space="preserve"> có đáy là hình vuông cạnh </w:t>
      </w:r>
      <w:r w:rsidR="00FA344A">
        <w:rPr>
          <w:rFonts w:ascii="Times New Roman" w:hAnsi="Times New Roman" w:cs="Times New Roman"/>
          <w:color w:val="000000" w:themeColor="text1"/>
          <w:position w:val="-6"/>
          <w:sz w:val="24"/>
          <w:szCs w:val="24"/>
        </w:rPr>
        <w:pict w14:anchorId="581D125D">
          <v:shape id="_x0000_i6852" type="#_x0000_t75" style="width:9.75pt;height:11.25pt">
            <v:imagedata r:id="rId10039" o:title=""/>
          </v:shape>
        </w:pict>
      </w:r>
      <w:r w:rsidRPr="00330A7E">
        <w:rPr>
          <w:rFonts w:ascii="Times New Roman" w:hAnsi="Times New Roman" w:cs="Times New Roman"/>
          <w:color w:val="000000" w:themeColor="text1"/>
          <w:sz w:val="24"/>
          <w:szCs w:val="24"/>
        </w:rPr>
        <w:t xml:space="preserve">, </w:t>
      </w:r>
      <w:r w:rsidR="00FA344A">
        <w:rPr>
          <w:rFonts w:ascii="Times New Roman" w:hAnsi="Times New Roman" w:cs="Times New Roman"/>
          <w:color w:val="000000" w:themeColor="text1"/>
          <w:position w:val="-14"/>
          <w:sz w:val="24"/>
          <w:szCs w:val="24"/>
        </w:rPr>
        <w:pict w14:anchorId="6E564DED">
          <v:shape id="_x0000_i6853" type="#_x0000_t75" style="width:69.75pt;height:20.25pt">
            <v:imagedata r:id="rId10040" o:title=""/>
          </v:shape>
        </w:pict>
      </w:r>
      <w:r w:rsidRPr="00330A7E">
        <w:rPr>
          <w:rFonts w:ascii="Times New Roman" w:hAnsi="Times New Roman" w:cs="Times New Roman"/>
          <w:color w:val="000000" w:themeColor="text1"/>
          <w:sz w:val="24"/>
          <w:szCs w:val="24"/>
        </w:rPr>
        <w:t xml:space="preserve">, biết </w:t>
      </w:r>
      <w:r w:rsidR="00FA344A">
        <w:rPr>
          <w:rFonts w:ascii="Times New Roman" w:hAnsi="Times New Roman" w:cs="Times New Roman"/>
          <w:color w:val="000000" w:themeColor="text1"/>
          <w:position w:val="-8"/>
          <w:sz w:val="24"/>
          <w:szCs w:val="24"/>
        </w:rPr>
        <w:pict w14:anchorId="7FF87C9F">
          <v:shape id="_x0000_i6854" type="#_x0000_t75" style="width:51.75pt;height:18pt">
            <v:imagedata r:id="rId10041" o:title=""/>
          </v:shape>
        </w:pict>
      </w:r>
      <w:r w:rsidRPr="00330A7E">
        <w:rPr>
          <w:rFonts w:ascii="Times New Roman" w:hAnsi="Times New Roman" w:cs="Times New Roman"/>
          <w:color w:val="000000" w:themeColor="text1"/>
          <w:sz w:val="24"/>
          <w:szCs w:val="24"/>
        </w:rPr>
        <w:t xml:space="preserve">. Gọi </w:t>
      </w:r>
      <w:r w:rsidR="00FA344A">
        <w:rPr>
          <w:rFonts w:ascii="Times New Roman" w:hAnsi="Times New Roman" w:cs="Times New Roman"/>
          <w:color w:val="000000" w:themeColor="text1"/>
          <w:position w:val="-10"/>
          <w:sz w:val="24"/>
          <w:szCs w:val="24"/>
        </w:rPr>
        <w:pict w14:anchorId="7AD1E5F4">
          <v:shape id="_x0000_i6855" type="#_x0000_t75" style="width:54.75pt;height:15.75pt">
            <v:imagedata r:id="rId10042" o:title=""/>
          </v:shape>
        </w:pict>
      </w:r>
      <w:r w:rsidRPr="00330A7E">
        <w:rPr>
          <w:rFonts w:ascii="Times New Roman" w:hAnsi="Times New Roman" w:cs="Times New Roman"/>
          <w:bCs/>
          <w:color w:val="000000" w:themeColor="text1"/>
          <w:sz w:val="24"/>
          <w:szCs w:val="24"/>
        </w:rPr>
        <w:t xml:space="preserve"> </w:t>
      </w:r>
      <w:r w:rsidRPr="00330A7E">
        <w:rPr>
          <w:rFonts w:ascii="Times New Roman" w:hAnsi="Times New Roman" w:cs="Times New Roman"/>
          <w:color w:val="000000" w:themeColor="text1"/>
          <w:sz w:val="24"/>
          <w:szCs w:val="24"/>
        </w:rPr>
        <w:t xml:space="preserve">lần lượt là trung điểm của </w:t>
      </w:r>
      <w:r w:rsidR="00FA344A">
        <w:rPr>
          <w:rFonts w:ascii="Times New Roman" w:hAnsi="Times New Roman" w:cs="Times New Roman"/>
          <w:color w:val="000000" w:themeColor="text1"/>
          <w:position w:val="-6"/>
          <w:sz w:val="24"/>
          <w:szCs w:val="24"/>
        </w:rPr>
        <w:pict w14:anchorId="616FCE21">
          <v:shape id="_x0000_i6856" type="#_x0000_t75" style="width:18pt;height:14.25pt">
            <v:imagedata r:id="rId10043" o:title=""/>
          </v:shape>
        </w:pict>
      </w:r>
      <w:r w:rsidRPr="00330A7E">
        <w:rPr>
          <w:rFonts w:ascii="Times New Roman" w:hAnsi="Times New Roman" w:cs="Times New Roman"/>
          <w:color w:val="000000" w:themeColor="text1"/>
          <w:sz w:val="24"/>
          <w:szCs w:val="24"/>
        </w:rPr>
        <w:t xml:space="preserve">, </w:t>
      </w:r>
      <w:r w:rsidR="00FA344A">
        <w:rPr>
          <w:rFonts w:ascii="Times New Roman" w:hAnsi="Times New Roman" w:cs="Times New Roman"/>
          <w:color w:val="000000" w:themeColor="text1"/>
          <w:position w:val="-6"/>
          <w:sz w:val="24"/>
          <w:szCs w:val="24"/>
        </w:rPr>
        <w:pict w14:anchorId="1943B802">
          <v:shape id="_x0000_i6857" type="#_x0000_t75" style="width:18.75pt;height:14.25pt">
            <v:imagedata r:id="rId10044" o:title=""/>
          </v:shape>
        </w:pict>
      </w:r>
      <w:r w:rsidRPr="00330A7E">
        <w:rPr>
          <w:rFonts w:ascii="Times New Roman" w:hAnsi="Times New Roman" w:cs="Times New Roman"/>
          <w:color w:val="000000" w:themeColor="text1"/>
          <w:sz w:val="24"/>
          <w:szCs w:val="24"/>
        </w:rPr>
        <w:t xml:space="preserve">, </w:t>
      </w:r>
      <w:r w:rsidR="00FA344A">
        <w:rPr>
          <w:rFonts w:ascii="Times New Roman" w:hAnsi="Times New Roman" w:cs="Times New Roman"/>
          <w:color w:val="000000" w:themeColor="text1"/>
          <w:position w:val="-6"/>
          <w:sz w:val="24"/>
          <w:szCs w:val="24"/>
        </w:rPr>
        <w:pict w14:anchorId="55F6ED68">
          <v:shape id="_x0000_i6858" type="#_x0000_t75" style="width:20.25pt;height:14.25pt">
            <v:imagedata r:id="rId10045" o:title=""/>
          </v:shape>
        </w:pict>
      </w:r>
      <w:r w:rsidRPr="00330A7E">
        <w:rPr>
          <w:rFonts w:ascii="Times New Roman" w:hAnsi="Times New Roman" w:cs="Times New Roman"/>
          <w:color w:val="000000" w:themeColor="text1"/>
          <w:sz w:val="24"/>
          <w:szCs w:val="24"/>
        </w:rPr>
        <w:t xml:space="preserve">, </w:t>
      </w:r>
      <w:r w:rsidR="00FA344A">
        <w:rPr>
          <w:rFonts w:ascii="Times New Roman" w:hAnsi="Times New Roman" w:cs="Times New Roman"/>
          <w:color w:val="000000" w:themeColor="text1"/>
          <w:position w:val="-6"/>
          <w:sz w:val="24"/>
          <w:szCs w:val="24"/>
        </w:rPr>
        <w:pict w14:anchorId="7CFE8FF6">
          <v:shape id="_x0000_i6859" type="#_x0000_t75" style="width:20.25pt;height:14.25pt">
            <v:imagedata r:id="rId10046" o:title=""/>
          </v:shape>
        </w:pict>
      </w:r>
      <w:r w:rsidRPr="00330A7E">
        <w:rPr>
          <w:rFonts w:ascii="Times New Roman" w:hAnsi="Times New Roman" w:cs="Times New Roman"/>
          <w:color w:val="000000" w:themeColor="text1"/>
          <w:sz w:val="24"/>
          <w:szCs w:val="24"/>
        </w:rPr>
        <w:t>. Các mệnh đề sau đúng hay sai?</w:t>
      </w:r>
    </w:p>
    <w:p w14:paraId="137530CC"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u w:val="single"/>
        </w:rPr>
        <w:t>a</w:t>
      </w:r>
      <w:r w:rsidRPr="00330A7E">
        <w:rPr>
          <w:rFonts w:ascii="Times New Roman" w:hAnsi="Times New Roman" w:cs="Times New Roman"/>
          <w:b/>
          <w:color w:val="000000" w:themeColor="text1"/>
          <w:sz w:val="24"/>
          <w:szCs w:val="24"/>
        </w:rPr>
        <w:t>)</w: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bCs/>
          <w:color w:val="000000" w:themeColor="text1"/>
          <w:sz w:val="24"/>
          <w:szCs w:val="24"/>
        </w:rPr>
        <w:t>Thể</w:t>
      </w:r>
      <w:r w:rsidRPr="00330A7E">
        <w:rPr>
          <w:rFonts w:ascii="Times New Roman" w:hAnsi="Times New Roman" w:cs="Times New Roman"/>
          <w:color w:val="000000" w:themeColor="text1"/>
          <w:sz w:val="24"/>
          <w:szCs w:val="24"/>
        </w:rPr>
        <w:t xml:space="preserve"> tích của khối chóp </w:t>
      </w:r>
      <w:r w:rsidR="00FA344A">
        <w:rPr>
          <w:rFonts w:ascii="Times New Roman" w:hAnsi="Times New Roman" w:cs="Times New Roman"/>
          <w:color w:val="000000" w:themeColor="text1"/>
          <w:position w:val="-6"/>
          <w:sz w:val="24"/>
          <w:szCs w:val="24"/>
        </w:rPr>
        <w:pict w14:anchorId="4CE5C0C2">
          <v:shape id="_x0000_i6860" type="#_x0000_t75" style="width:45.75pt;height:14.25pt">
            <v:imagedata r:id="rId10038" o:title=""/>
          </v:shape>
        </w:pict>
      </w:r>
      <w:r w:rsidRPr="00330A7E">
        <w:rPr>
          <w:rFonts w:ascii="Times New Roman" w:hAnsi="Times New Roman" w:cs="Times New Roman"/>
          <w:color w:val="000000" w:themeColor="text1"/>
          <w:sz w:val="24"/>
          <w:szCs w:val="24"/>
        </w:rPr>
        <w:t xml:space="preserve"> bằng </w:t>
      </w:r>
      <w:r w:rsidR="00FA344A">
        <w:rPr>
          <w:rFonts w:ascii="Times New Roman" w:hAnsi="Times New Roman" w:cs="Times New Roman"/>
          <w:color w:val="000000" w:themeColor="text1"/>
          <w:position w:val="-24"/>
          <w:sz w:val="24"/>
          <w:szCs w:val="24"/>
        </w:rPr>
        <w:pict w14:anchorId="2520BE00">
          <v:shape id="_x0000_i6861" type="#_x0000_t75" style="width:53.25pt;height:30.75pt">
            <v:imagedata r:id="rId10047" o:title=""/>
          </v:shape>
        </w:pict>
      </w:r>
      <w:r w:rsidRPr="00330A7E">
        <w:rPr>
          <w:rFonts w:ascii="Times New Roman" w:hAnsi="Times New Roman" w:cs="Times New Roman"/>
          <w:color w:val="000000" w:themeColor="text1"/>
          <w:sz w:val="24"/>
          <w:szCs w:val="24"/>
        </w:rPr>
        <w:t>.</w:t>
      </w:r>
    </w:p>
    <w:p w14:paraId="11DDC95F"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u w:val="single"/>
        </w:rPr>
        <w:t>b</w:t>
      </w:r>
      <w:r w:rsidRPr="00330A7E">
        <w:rPr>
          <w:rFonts w:ascii="Times New Roman" w:hAnsi="Times New Roman" w:cs="Times New Roman"/>
          <w:b/>
          <w:color w:val="000000" w:themeColor="text1"/>
          <w:sz w:val="24"/>
          <w:szCs w:val="24"/>
        </w:rPr>
        <w:t>)</w: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bCs/>
          <w:color w:val="000000" w:themeColor="text1"/>
          <w:sz w:val="24"/>
          <w:szCs w:val="24"/>
        </w:rPr>
        <w:t>Thể</w:t>
      </w:r>
      <w:r w:rsidRPr="00330A7E">
        <w:rPr>
          <w:rFonts w:ascii="Times New Roman" w:hAnsi="Times New Roman" w:cs="Times New Roman"/>
          <w:color w:val="000000" w:themeColor="text1"/>
          <w:sz w:val="24"/>
          <w:szCs w:val="24"/>
        </w:rPr>
        <w:t xml:space="preserve"> tích của khối chóp </w:t>
      </w:r>
      <w:r w:rsidR="00FA344A">
        <w:rPr>
          <w:rFonts w:ascii="Times New Roman" w:hAnsi="Times New Roman" w:cs="Times New Roman"/>
          <w:color w:val="000000" w:themeColor="text1"/>
          <w:position w:val="-6"/>
          <w:sz w:val="24"/>
          <w:szCs w:val="24"/>
        </w:rPr>
        <w:pict w14:anchorId="7425D293">
          <v:shape id="_x0000_i6862" type="#_x0000_t75" style="width:36.75pt;height:14.25pt">
            <v:imagedata r:id="rId10048" o:title=""/>
          </v:shape>
        </w:pict>
      </w:r>
      <w:r w:rsidRPr="00330A7E">
        <w:rPr>
          <w:rFonts w:ascii="Times New Roman" w:hAnsi="Times New Roman" w:cs="Times New Roman"/>
          <w:color w:val="000000" w:themeColor="text1"/>
          <w:sz w:val="24"/>
          <w:szCs w:val="24"/>
        </w:rPr>
        <w:t xml:space="preserve"> bằng </w:t>
      </w:r>
      <w:r w:rsidRPr="00330A7E">
        <w:rPr>
          <w:rFonts w:ascii="Times New Roman" w:hAnsi="Times New Roman" w:cs="Times New Roman"/>
          <w:bCs/>
          <w:color w:val="000000" w:themeColor="text1"/>
          <w:sz w:val="24"/>
          <w:szCs w:val="24"/>
        </w:rPr>
        <w:t>thể</w:t>
      </w:r>
      <w:r w:rsidRPr="00330A7E">
        <w:rPr>
          <w:rFonts w:ascii="Times New Roman" w:hAnsi="Times New Roman" w:cs="Times New Roman"/>
          <w:color w:val="000000" w:themeColor="text1"/>
          <w:sz w:val="24"/>
          <w:szCs w:val="24"/>
        </w:rPr>
        <w:t xml:space="preserve"> tích của khối chóp </w:t>
      </w:r>
      <w:r w:rsidR="00FA344A">
        <w:rPr>
          <w:rFonts w:ascii="Times New Roman" w:hAnsi="Times New Roman" w:cs="Times New Roman"/>
          <w:color w:val="000000" w:themeColor="text1"/>
          <w:position w:val="-6"/>
          <w:sz w:val="24"/>
          <w:szCs w:val="24"/>
        </w:rPr>
        <w:pict w14:anchorId="6A0C43AA">
          <v:shape id="_x0000_i6863" type="#_x0000_t75" style="width:38.25pt;height:14.25pt">
            <v:imagedata r:id="rId10049" o:title=""/>
          </v:shape>
        </w:pict>
      </w:r>
      <w:r w:rsidRPr="00330A7E">
        <w:rPr>
          <w:rFonts w:ascii="Times New Roman" w:hAnsi="Times New Roman" w:cs="Times New Roman"/>
          <w:color w:val="000000" w:themeColor="text1"/>
          <w:sz w:val="24"/>
          <w:szCs w:val="24"/>
        </w:rPr>
        <w:t>.</w:t>
      </w:r>
    </w:p>
    <w:p w14:paraId="0482EB07"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 xml:space="preserve">c) </w:t>
      </w:r>
      <w:r w:rsidRPr="00330A7E">
        <w:rPr>
          <w:rFonts w:ascii="Times New Roman" w:hAnsi="Times New Roman" w:cs="Times New Roman"/>
          <w:bCs/>
          <w:color w:val="000000" w:themeColor="text1"/>
          <w:sz w:val="24"/>
          <w:szCs w:val="24"/>
        </w:rPr>
        <w:t>Thể</w:t>
      </w:r>
      <w:r w:rsidRPr="00330A7E">
        <w:rPr>
          <w:rFonts w:ascii="Times New Roman" w:hAnsi="Times New Roman" w:cs="Times New Roman"/>
          <w:color w:val="000000" w:themeColor="text1"/>
          <w:sz w:val="24"/>
          <w:szCs w:val="24"/>
        </w:rPr>
        <w:t xml:space="preserve"> tích của khối chóp </w:t>
      </w:r>
      <w:r w:rsidR="00FA344A">
        <w:rPr>
          <w:rFonts w:ascii="Times New Roman" w:hAnsi="Times New Roman" w:cs="Times New Roman"/>
          <w:color w:val="000000" w:themeColor="text1"/>
          <w:position w:val="-6"/>
          <w:sz w:val="24"/>
          <w:szCs w:val="24"/>
        </w:rPr>
        <w:pict w14:anchorId="738CD11B">
          <v:shape id="_x0000_i6864" type="#_x0000_t75" style="width:45.75pt;height:14.25pt">
            <v:imagedata r:id="rId10050" o:title=""/>
          </v:shape>
        </w:pict>
      </w:r>
      <w:r w:rsidRPr="00330A7E">
        <w:rPr>
          <w:rFonts w:ascii="Times New Roman" w:hAnsi="Times New Roman" w:cs="Times New Roman"/>
          <w:color w:val="000000" w:themeColor="text1"/>
          <w:sz w:val="24"/>
          <w:szCs w:val="24"/>
        </w:rPr>
        <w:t xml:space="preserve"> bằng </w:t>
      </w:r>
      <w:r w:rsidR="00FA344A">
        <w:rPr>
          <w:rFonts w:ascii="Times New Roman" w:hAnsi="Times New Roman" w:cs="Times New Roman"/>
          <w:color w:val="000000" w:themeColor="text1"/>
          <w:position w:val="-6"/>
          <w:sz w:val="24"/>
          <w:szCs w:val="24"/>
        </w:rPr>
        <w:pict w14:anchorId="7C3EFEC7">
          <v:shape id="_x0000_i6865" type="#_x0000_t75" style="width:14.25pt;height:15.75pt">
            <v:imagedata r:id="rId10051" o:title=""/>
          </v:shape>
        </w:pict>
      </w:r>
      <w:r w:rsidRPr="00330A7E">
        <w:rPr>
          <w:rFonts w:ascii="Times New Roman" w:hAnsi="Times New Roman" w:cs="Times New Roman"/>
          <w:color w:val="000000" w:themeColor="text1"/>
          <w:sz w:val="24"/>
          <w:szCs w:val="24"/>
        </w:rPr>
        <w:t>.</w:t>
      </w:r>
    </w:p>
    <w:p w14:paraId="2D7F10C9" w14:textId="77777777" w:rsidR="00ED397D" w:rsidRPr="00330A7E" w:rsidRDefault="00ED397D" w:rsidP="00330A7E">
      <w:pPr>
        <w:tabs>
          <w:tab w:val="left" w:pos="993"/>
        </w:tabs>
        <w:ind w:left="993"/>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u w:val="single"/>
        </w:rPr>
        <w:t>d</w:t>
      </w:r>
      <w:r w:rsidRPr="00330A7E">
        <w:rPr>
          <w:rFonts w:ascii="Times New Roman" w:hAnsi="Times New Roman" w:cs="Times New Roman"/>
          <w:b/>
          <w:color w:val="000000" w:themeColor="text1"/>
          <w:sz w:val="24"/>
          <w:szCs w:val="24"/>
        </w:rPr>
        <w:t>)</w: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bCs/>
          <w:color w:val="000000" w:themeColor="text1"/>
          <w:sz w:val="24"/>
          <w:szCs w:val="24"/>
        </w:rPr>
        <w:t>Thể</w:t>
      </w:r>
      <w:r w:rsidRPr="00330A7E">
        <w:rPr>
          <w:rFonts w:ascii="Times New Roman" w:hAnsi="Times New Roman" w:cs="Times New Roman"/>
          <w:color w:val="000000" w:themeColor="text1"/>
          <w:sz w:val="24"/>
          <w:szCs w:val="24"/>
        </w:rPr>
        <w:t xml:space="preserve"> tích của khối chóp </w:t>
      </w:r>
      <w:r w:rsidR="00FA344A">
        <w:rPr>
          <w:rFonts w:ascii="Times New Roman" w:hAnsi="Times New Roman" w:cs="Times New Roman"/>
          <w:color w:val="000000" w:themeColor="text1"/>
          <w:position w:val="-10"/>
          <w:sz w:val="24"/>
          <w:szCs w:val="24"/>
        </w:rPr>
        <w:pict w14:anchorId="17C10FCE">
          <v:shape id="_x0000_i6866" type="#_x0000_t75" style="width:48pt;height:15.75pt">
            <v:imagedata r:id="rId10052" o:title=""/>
          </v:shape>
        </w:pict>
      </w:r>
      <w:r w:rsidRPr="00330A7E">
        <w:rPr>
          <w:rFonts w:ascii="Times New Roman" w:hAnsi="Times New Roman" w:cs="Times New Roman"/>
          <w:color w:val="000000" w:themeColor="text1"/>
          <w:sz w:val="24"/>
          <w:szCs w:val="24"/>
        </w:rPr>
        <w:t xml:space="preserve"> bằng </w:t>
      </w:r>
      <w:r w:rsidR="00FA344A">
        <w:rPr>
          <w:rFonts w:ascii="Times New Roman" w:hAnsi="Times New Roman" w:cs="Times New Roman"/>
          <w:color w:val="000000" w:themeColor="text1"/>
          <w:position w:val="-24"/>
          <w:sz w:val="24"/>
          <w:szCs w:val="24"/>
        </w:rPr>
        <w:pict w14:anchorId="648820E2">
          <v:shape id="_x0000_i6867" type="#_x0000_t75" style="width:17.25pt;height:33pt">
            <v:imagedata r:id="rId10053" o:title=""/>
          </v:shape>
        </w:pict>
      </w:r>
      <w:r w:rsidRPr="00330A7E">
        <w:rPr>
          <w:rFonts w:ascii="Times New Roman" w:hAnsi="Times New Roman" w:cs="Times New Roman"/>
          <w:color w:val="000000" w:themeColor="text1"/>
          <w:sz w:val="24"/>
          <w:szCs w:val="24"/>
        </w:rPr>
        <w:t>.</w:t>
      </w:r>
    </w:p>
    <w:p w14:paraId="7EB3AD0F" w14:textId="77777777" w:rsidR="00ED397D" w:rsidRPr="00330A7E" w:rsidRDefault="00ED397D" w:rsidP="00330A7E">
      <w:pPr>
        <w:tabs>
          <w:tab w:val="left" w:pos="0"/>
          <w:tab w:val="left" w:pos="993"/>
        </w:tabs>
        <w:ind w:left="994"/>
        <w:jc w:val="center"/>
        <w:rPr>
          <w:rFonts w:ascii="Times New Roman" w:eastAsia="Cambria" w:hAnsi="Times New Roman" w:cs="Times New Roman"/>
          <w:b/>
          <w:color w:val="000000" w:themeColor="text1"/>
          <w:sz w:val="24"/>
          <w:szCs w:val="24"/>
        </w:rPr>
      </w:pPr>
      <w:r w:rsidRPr="00330A7E">
        <w:rPr>
          <w:rFonts w:ascii="Times New Roman" w:eastAsia="Cambria" w:hAnsi="Times New Roman" w:cs="Times New Roman"/>
          <w:b/>
          <w:color w:val="000000" w:themeColor="text1"/>
          <w:sz w:val="24"/>
          <w:szCs w:val="24"/>
        </w:rPr>
        <w:t>Lời giải</w:t>
      </w:r>
    </w:p>
    <w:p w14:paraId="4E030193" w14:textId="77777777" w:rsidR="00ED397D" w:rsidRPr="00330A7E" w:rsidRDefault="00ED397D" w:rsidP="00330A7E">
      <w:pPr>
        <w:ind w:left="993"/>
        <w:jc w:val="center"/>
        <w:rPr>
          <w:rFonts w:ascii="Times New Roman" w:hAnsi="Times New Roman" w:cs="Times New Roman"/>
          <w:b/>
          <w:color w:val="000000" w:themeColor="text1"/>
          <w:sz w:val="24"/>
          <w:szCs w:val="24"/>
        </w:rPr>
      </w:pPr>
      <w:r w:rsidRPr="00330A7E">
        <w:rPr>
          <w:rFonts w:ascii="Times New Roman" w:hAnsi="Times New Roman" w:cs="Times New Roman"/>
          <w:noProof/>
          <w:color w:val="000000" w:themeColor="text1"/>
          <w:sz w:val="24"/>
          <w:szCs w:val="24"/>
          <w:lang w:eastAsia="en-US"/>
        </w:rPr>
        <w:drawing>
          <wp:inline distT="0" distB="0" distL="0" distR="0" wp14:anchorId="0FFDC842" wp14:editId="15F837E3">
            <wp:extent cx="2125635" cy="2066794"/>
            <wp:effectExtent l="0" t="0" r="8255" b="0"/>
            <wp:docPr id="84" name="Picture 1" descr="A triangle with lines and a poin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49159" name="Picture 1" descr="A triangle with lines and a point  Description automatically generated"/>
                    <pic:cNvPicPr/>
                  </pic:nvPicPr>
                  <pic:blipFill>
                    <a:blip r:embed="rId10123" cstate="print"/>
                    <a:stretch>
                      <a:fillRect/>
                    </a:stretch>
                  </pic:blipFill>
                  <pic:spPr>
                    <a:xfrm>
                      <a:off x="0" y="0"/>
                      <a:ext cx="2133818" cy="2074751"/>
                    </a:xfrm>
                    <a:prstGeom prst="rect">
                      <a:avLst/>
                    </a:prstGeom>
                  </pic:spPr>
                </pic:pic>
              </a:graphicData>
            </a:graphic>
          </wp:inline>
        </w:drawing>
      </w:r>
    </w:p>
    <w:p w14:paraId="6460383F" w14:textId="77777777" w:rsidR="00ED397D" w:rsidRPr="00330A7E" w:rsidRDefault="00ED397D" w:rsidP="00330A7E">
      <w:pPr>
        <w:tabs>
          <w:tab w:val="left" w:pos="993"/>
        </w:tabs>
        <w:ind w:left="994"/>
        <w:rPr>
          <w:rFonts w:ascii="Times New Roman" w:hAnsi="Times New Roman" w:cs="Times New Roman"/>
          <w:bCs/>
          <w:color w:val="000000" w:themeColor="text1"/>
          <w:sz w:val="24"/>
          <w:szCs w:val="24"/>
        </w:rPr>
      </w:pPr>
      <w:r w:rsidRPr="00330A7E">
        <w:rPr>
          <w:rFonts w:ascii="Times New Roman" w:eastAsia="Cambria" w:hAnsi="Times New Roman" w:cs="Times New Roman"/>
          <w:bCs/>
          <w:color w:val="000000" w:themeColor="text1"/>
          <w:sz w:val="24"/>
          <w:szCs w:val="24"/>
        </w:rPr>
        <w:t>a)</w:t>
      </w:r>
      <w:r w:rsidRPr="00330A7E">
        <w:rPr>
          <w:rFonts w:ascii="Times New Roman" w:eastAsia="Cambria" w:hAnsi="Times New Roman" w:cs="Times New Roman"/>
          <w:b/>
          <w:color w:val="000000" w:themeColor="text1"/>
          <w:sz w:val="24"/>
          <w:szCs w:val="24"/>
        </w:rPr>
        <w:t xml:space="preserve"> </w:t>
      </w:r>
      <w:r w:rsidRPr="00330A7E">
        <w:rPr>
          <w:rFonts w:ascii="Times New Roman" w:eastAsia="Cambria" w:hAnsi="Times New Roman" w:cs="Times New Roman"/>
          <w:bCs/>
          <w:color w:val="000000" w:themeColor="text1"/>
          <w:sz w:val="24"/>
          <w:szCs w:val="24"/>
        </w:rPr>
        <w:t>Ta có</w:t>
      </w:r>
      <w:r w:rsidRPr="00330A7E">
        <w:rPr>
          <w:rFonts w:ascii="Times New Roman" w:hAnsi="Times New Roman" w:cs="Times New Roman"/>
          <w:color w:val="000000" w:themeColor="text1"/>
          <w:sz w:val="24"/>
          <w:szCs w:val="24"/>
        </w:rPr>
        <w:t xml:space="preserve">: </w:t>
      </w:r>
      <w:r w:rsidR="00FA344A">
        <w:rPr>
          <w:rFonts w:ascii="Times New Roman" w:hAnsi="Times New Roman" w:cs="Times New Roman"/>
          <w:color w:val="000000" w:themeColor="text1"/>
          <w:position w:val="-14"/>
          <w:sz w:val="24"/>
          <w:szCs w:val="24"/>
        </w:rPr>
        <w:pict w14:anchorId="55627024">
          <v:shape id="_x0000_i6868" type="#_x0000_t75" style="width:69.75pt;height:20.25pt">
            <v:imagedata r:id="rId10124" o:title=""/>
          </v:shape>
        </w:pict>
      </w:r>
      <w:r w:rsidR="00FA344A">
        <w:rPr>
          <w:rFonts w:ascii="Times New Roman" w:hAnsi="Times New Roman" w:cs="Times New Roman"/>
          <w:color w:val="000000" w:themeColor="text1"/>
          <w:position w:val="-24"/>
          <w:sz w:val="24"/>
          <w:szCs w:val="24"/>
        </w:rPr>
        <w:pict w14:anchorId="3C750073">
          <v:shape id="_x0000_i6869" type="#_x0000_t75" style="width:111.75pt;height:30.75pt">
            <v:imagedata r:id="rId10125" o:title=""/>
          </v:shape>
        </w:pict>
      </w:r>
      <w:r w:rsidRPr="00330A7E">
        <w:rPr>
          <w:rFonts w:ascii="Times New Roman" w:hAnsi="Times New Roman" w:cs="Times New Roman"/>
          <w:color w:val="000000" w:themeColor="text1"/>
          <w:sz w:val="24"/>
          <w:szCs w:val="24"/>
        </w:rPr>
        <w:t xml:space="preserve">. Suy ra mệnh đề </w:t>
      </w:r>
      <w:r w:rsidRPr="00330A7E">
        <w:rPr>
          <w:rFonts w:ascii="Times New Roman" w:hAnsi="Times New Roman" w:cs="Times New Roman"/>
          <w:b/>
          <w:bCs/>
          <w:color w:val="000000" w:themeColor="text1"/>
          <w:sz w:val="24"/>
          <w:szCs w:val="24"/>
        </w:rPr>
        <w:t>đúng.</w:t>
      </w:r>
    </w:p>
    <w:p w14:paraId="5A5AAC8A" w14:textId="77777777" w:rsidR="00ED397D" w:rsidRPr="00330A7E" w:rsidRDefault="00ED397D" w:rsidP="00330A7E">
      <w:pPr>
        <w:ind w:left="994"/>
        <w:rPr>
          <w:rFonts w:ascii="Times New Roman" w:hAnsi="Times New Roman" w:cs="Times New Roman"/>
          <w:color w:val="000000" w:themeColor="text1"/>
          <w:sz w:val="24"/>
          <w:szCs w:val="24"/>
        </w:rPr>
      </w:pPr>
      <w:r w:rsidRPr="00330A7E">
        <w:rPr>
          <w:rFonts w:ascii="Times New Roman" w:eastAsia="Cambria" w:hAnsi="Times New Roman" w:cs="Times New Roman"/>
          <w:bCs/>
          <w:color w:val="000000" w:themeColor="text1"/>
          <w:sz w:val="24"/>
          <w:szCs w:val="24"/>
        </w:rPr>
        <w:t>b)</w:t>
      </w:r>
      <w:r w:rsidRPr="00330A7E">
        <w:rPr>
          <w:rFonts w:ascii="Times New Roman" w:eastAsia="Cambria" w:hAnsi="Times New Roman" w:cs="Times New Roman"/>
          <w:b/>
          <w:color w:val="000000" w:themeColor="text1"/>
          <w:sz w:val="24"/>
          <w:szCs w:val="24"/>
        </w:rPr>
        <w:t xml:space="preserve"> </w:t>
      </w:r>
      <w:r w:rsidRPr="00330A7E">
        <w:rPr>
          <w:rFonts w:ascii="Times New Roman" w:eastAsia="Cambria" w:hAnsi="Times New Roman" w:cs="Times New Roman"/>
          <w:bCs/>
          <w:color w:val="000000" w:themeColor="text1"/>
          <w:sz w:val="24"/>
          <w:szCs w:val="24"/>
        </w:rPr>
        <w:t xml:space="preserve">Từ giả thiết có </w:t>
      </w:r>
      <w:r w:rsidR="00FA344A">
        <w:rPr>
          <w:rFonts w:ascii="Times New Roman" w:hAnsi="Times New Roman" w:cs="Times New Roman"/>
          <w:color w:val="000000" w:themeColor="text1"/>
          <w:position w:val="-24"/>
          <w:sz w:val="24"/>
          <w:szCs w:val="24"/>
        </w:rPr>
        <w:pict w14:anchorId="6F9F20C7">
          <v:shape id="_x0000_i6870" type="#_x0000_t75" style="width:86.25pt;height:33pt">
            <v:imagedata r:id="rId10126" o:title=""/>
          </v:shape>
        </w:pict>
      </w:r>
      <w:r w:rsidRPr="00330A7E">
        <w:rPr>
          <w:rFonts w:ascii="Times New Roman" w:hAnsi="Times New Roman" w:cs="Times New Roman"/>
          <w:color w:val="000000" w:themeColor="text1"/>
          <w:sz w:val="24"/>
          <w:szCs w:val="24"/>
        </w:rPr>
        <w:t xml:space="preserve">; </w:t>
      </w:r>
      <w:r w:rsidR="00FA344A">
        <w:rPr>
          <w:rFonts w:ascii="Times New Roman" w:hAnsi="Times New Roman" w:cs="Times New Roman"/>
          <w:color w:val="000000" w:themeColor="text1"/>
          <w:position w:val="-14"/>
          <w:sz w:val="24"/>
          <w:szCs w:val="24"/>
        </w:rPr>
        <w:pict w14:anchorId="46B96CCD">
          <v:shape id="_x0000_i6871" type="#_x0000_t75" style="width:1in;height:20.25pt">
            <v:imagedata r:id="rId10127" o:title=""/>
          </v:shape>
        </w:pict>
      </w:r>
      <w:r w:rsidRPr="00330A7E">
        <w:rPr>
          <w:rFonts w:ascii="Times New Roman" w:hAnsi="Times New Roman" w:cs="Times New Roman"/>
          <w:color w:val="000000" w:themeColor="text1"/>
          <w:sz w:val="24"/>
          <w:szCs w:val="24"/>
        </w:rPr>
        <w:t xml:space="preserve">. </w:t>
      </w:r>
      <w:r w:rsidR="00FA344A">
        <w:rPr>
          <w:rFonts w:ascii="Times New Roman" w:hAnsi="Times New Roman" w:cs="Times New Roman"/>
          <w:color w:val="000000" w:themeColor="text1"/>
          <w:position w:val="-24"/>
          <w:sz w:val="24"/>
          <w:szCs w:val="24"/>
        </w:rPr>
        <w:pict w14:anchorId="528FCDB6">
          <v:shape id="_x0000_i6872" type="#_x0000_t75" style="width:275.25pt;height:30.75pt">
            <v:imagedata r:id="rId10128" o:title=""/>
          </v:shape>
        </w:pict>
      </w:r>
      <w:r w:rsidRPr="00330A7E">
        <w:rPr>
          <w:rFonts w:ascii="Times New Roman" w:hAnsi="Times New Roman" w:cs="Times New Roman"/>
          <w:color w:val="000000" w:themeColor="text1"/>
          <w:sz w:val="24"/>
          <w:szCs w:val="24"/>
        </w:rPr>
        <w:t xml:space="preserve">. Suy ra mệnh đề </w:t>
      </w:r>
      <w:r w:rsidRPr="00330A7E">
        <w:rPr>
          <w:rFonts w:ascii="Times New Roman" w:hAnsi="Times New Roman" w:cs="Times New Roman"/>
          <w:b/>
          <w:bCs/>
          <w:color w:val="000000" w:themeColor="text1"/>
          <w:sz w:val="24"/>
          <w:szCs w:val="24"/>
        </w:rPr>
        <w:t>đúng.</w:t>
      </w:r>
    </w:p>
    <w:p w14:paraId="639A1A4C" w14:textId="77777777" w:rsidR="00ED397D" w:rsidRPr="00330A7E" w:rsidRDefault="00ED397D" w:rsidP="00330A7E">
      <w:pPr>
        <w:tabs>
          <w:tab w:val="left" w:pos="993"/>
        </w:tabs>
        <w:ind w:left="994"/>
        <w:rPr>
          <w:rFonts w:ascii="Times New Roman" w:eastAsia="Cambria" w:hAnsi="Times New Roman" w:cs="Times New Roman"/>
          <w:b/>
          <w:color w:val="000000" w:themeColor="text1"/>
          <w:sz w:val="24"/>
          <w:szCs w:val="24"/>
        </w:rPr>
      </w:pPr>
      <w:r w:rsidRPr="00330A7E">
        <w:rPr>
          <w:rFonts w:ascii="Times New Roman" w:eastAsia="Cambria" w:hAnsi="Times New Roman" w:cs="Times New Roman"/>
          <w:bCs/>
          <w:color w:val="000000" w:themeColor="text1"/>
          <w:sz w:val="24"/>
          <w:szCs w:val="24"/>
        </w:rPr>
        <w:t>c)</w:t>
      </w:r>
      <w:r w:rsidRPr="00330A7E">
        <w:rPr>
          <w:rFonts w:ascii="Times New Roman" w:eastAsia="Cambria" w:hAnsi="Times New Roman" w:cs="Times New Roman"/>
          <w:b/>
          <w:color w:val="000000" w:themeColor="text1"/>
          <w:sz w:val="24"/>
          <w:szCs w:val="24"/>
        </w:rPr>
        <w:t xml:space="preserve"> </w:t>
      </w:r>
      <w:r w:rsidRPr="00330A7E">
        <w:rPr>
          <w:rFonts w:ascii="Times New Roman" w:eastAsia="Cambria" w:hAnsi="Times New Roman" w:cs="Times New Roman"/>
          <w:bCs/>
          <w:color w:val="000000" w:themeColor="text1"/>
          <w:sz w:val="24"/>
          <w:szCs w:val="24"/>
        </w:rPr>
        <w:t xml:space="preserve">Ta có </w:t>
      </w:r>
      <w:r w:rsidR="00FA344A">
        <w:rPr>
          <w:rFonts w:ascii="Times New Roman" w:hAnsi="Times New Roman" w:cs="Times New Roman"/>
          <w:color w:val="000000" w:themeColor="text1"/>
          <w:position w:val="-8"/>
          <w:sz w:val="24"/>
          <w:szCs w:val="24"/>
        </w:rPr>
        <w:pict w14:anchorId="71D3A5C4">
          <v:shape id="_x0000_i6873" type="#_x0000_t75" style="width:108.75pt;height:20.25pt">
            <v:imagedata r:id="rId10129" o:title=""/>
          </v:shape>
        </w:pict>
      </w:r>
      <w:r w:rsidRPr="00330A7E">
        <w:rPr>
          <w:rFonts w:ascii="Times New Roman" w:hAnsi="Times New Roman" w:cs="Times New Roman"/>
          <w:color w:val="000000" w:themeColor="text1"/>
          <w:sz w:val="24"/>
          <w:szCs w:val="24"/>
        </w:rPr>
        <w:t xml:space="preserve">. Suy ra </w:t>
      </w:r>
      <w:r w:rsidR="00FA344A">
        <w:rPr>
          <w:rFonts w:ascii="Times New Roman" w:hAnsi="Times New Roman" w:cs="Times New Roman"/>
          <w:color w:val="000000" w:themeColor="text1"/>
          <w:position w:val="-24"/>
          <w:sz w:val="24"/>
          <w:szCs w:val="24"/>
        </w:rPr>
        <w:pict w14:anchorId="5F8B4A8F">
          <v:shape id="_x0000_i6874" type="#_x0000_t75" style="width:123.75pt;height:33pt">
            <v:imagedata r:id="rId10130" o:title=""/>
          </v:shape>
        </w:pict>
      </w:r>
      <w:r w:rsidRPr="00330A7E">
        <w:rPr>
          <w:rFonts w:ascii="Times New Roman" w:hAnsi="Times New Roman" w:cs="Times New Roman"/>
          <w:color w:val="000000" w:themeColor="text1"/>
          <w:sz w:val="24"/>
          <w:szCs w:val="24"/>
        </w:rPr>
        <w:t xml:space="preserve">. Vậy mệnh đề </w:t>
      </w:r>
      <w:r w:rsidRPr="00330A7E">
        <w:rPr>
          <w:rFonts w:ascii="Times New Roman" w:hAnsi="Times New Roman" w:cs="Times New Roman"/>
          <w:b/>
          <w:bCs/>
          <w:color w:val="000000" w:themeColor="text1"/>
          <w:sz w:val="24"/>
          <w:szCs w:val="24"/>
        </w:rPr>
        <w:t>sai.</w:t>
      </w:r>
    </w:p>
    <w:p w14:paraId="29EFD297" w14:textId="77777777" w:rsidR="00ED397D" w:rsidRPr="00330A7E" w:rsidRDefault="00ED397D" w:rsidP="00330A7E">
      <w:pPr>
        <w:tabs>
          <w:tab w:val="left" w:pos="993"/>
        </w:tabs>
        <w:ind w:left="994"/>
        <w:rPr>
          <w:rFonts w:ascii="Times New Roman" w:hAnsi="Times New Roman" w:cs="Times New Roman"/>
          <w:color w:val="000000" w:themeColor="text1"/>
          <w:sz w:val="24"/>
          <w:szCs w:val="24"/>
        </w:rPr>
      </w:pPr>
      <w:r w:rsidRPr="00330A7E">
        <w:rPr>
          <w:rFonts w:ascii="Times New Roman" w:eastAsia="Cambria" w:hAnsi="Times New Roman" w:cs="Times New Roman"/>
          <w:bCs/>
          <w:color w:val="000000" w:themeColor="text1"/>
          <w:sz w:val="24"/>
          <w:szCs w:val="24"/>
        </w:rPr>
        <w:t>d)</w:t>
      </w:r>
      <w:r w:rsidRPr="00330A7E">
        <w:rPr>
          <w:rFonts w:ascii="Times New Roman" w:eastAsia="Cambria" w:hAnsi="Times New Roman" w:cs="Times New Roman"/>
          <w:b/>
          <w:color w:val="000000" w:themeColor="text1"/>
          <w:sz w:val="24"/>
          <w:szCs w:val="24"/>
        </w:rPr>
        <w:t xml:space="preserve"> </w:t>
      </w:r>
      <w:r w:rsidRPr="00330A7E">
        <w:rPr>
          <w:rFonts w:ascii="Times New Roman" w:eastAsia="Cambria" w:hAnsi="Times New Roman" w:cs="Times New Roman"/>
          <w:bCs/>
          <w:color w:val="000000" w:themeColor="text1"/>
          <w:sz w:val="24"/>
          <w:szCs w:val="24"/>
        </w:rPr>
        <w:t xml:space="preserve">Ta có </w:t>
      </w:r>
      <w:r w:rsidR="00FA344A">
        <w:rPr>
          <w:rFonts w:ascii="Times New Roman" w:hAnsi="Times New Roman" w:cs="Times New Roman"/>
          <w:color w:val="000000" w:themeColor="text1"/>
          <w:position w:val="-30"/>
          <w:sz w:val="24"/>
          <w:szCs w:val="24"/>
        </w:rPr>
        <w:pict w14:anchorId="7DB8419D">
          <v:shape id="_x0000_i6875" type="#_x0000_t75" style="width:59.25pt;height:36pt">
            <v:imagedata r:id="rId10131" o:title=""/>
          </v:shape>
        </w:pict>
      </w:r>
      <w:r w:rsidRPr="00330A7E">
        <w:rPr>
          <w:rFonts w:ascii="Times New Roman" w:eastAsia="Cambria" w:hAnsi="Times New Roman" w:cs="Times New Roman"/>
          <w:bCs/>
          <w:color w:val="000000" w:themeColor="text1"/>
          <w:sz w:val="24"/>
          <w:szCs w:val="24"/>
        </w:rPr>
        <w:t xml:space="preserve"> . Suy ra </w:t>
      </w:r>
      <w:r w:rsidR="00FA344A">
        <w:rPr>
          <w:rFonts w:ascii="Times New Roman" w:hAnsi="Times New Roman" w:cs="Times New Roman"/>
          <w:color w:val="000000" w:themeColor="text1"/>
          <w:position w:val="-10"/>
          <w:sz w:val="24"/>
          <w:szCs w:val="24"/>
        </w:rPr>
        <w:pict w14:anchorId="20BA12EE">
          <v:shape id="_x0000_i6876" type="#_x0000_t75" style="width:38.25pt;height:15.75pt">
            <v:imagedata r:id="rId10132" o:title=""/>
          </v:shape>
        </w:pict>
      </w:r>
      <w:r w:rsidRPr="00330A7E">
        <w:rPr>
          <w:rFonts w:ascii="Times New Roman" w:hAnsi="Times New Roman" w:cs="Times New Roman"/>
          <w:bCs/>
          <w:color w:val="000000" w:themeColor="text1"/>
          <w:sz w:val="24"/>
          <w:szCs w:val="24"/>
        </w:rPr>
        <w:t xml:space="preserve"> là hình bình hành; mặt khác, ta có:</w:t>
      </w:r>
      <w:r w:rsidR="00FA344A">
        <w:rPr>
          <w:rFonts w:ascii="Times New Roman" w:hAnsi="Times New Roman" w:cs="Times New Roman"/>
          <w:color w:val="000000" w:themeColor="text1"/>
          <w:position w:val="-4"/>
          <w:sz w:val="24"/>
          <w:szCs w:val="24"/>
        </w:rPr>
        <w:pict w14:anchorId="1D7507B5">
          <v:shape id="_x0000_i6877" type="#_x0000_t75" style="width:9pt;height:14.25pt">
            <v:imagedata r:id="rId1390" o:title=""/>
          </v:shape>
        </w:pict>
      </w:r>
      <w:r w:rsidRPr="00330A7E">
        <w:rPr>
          <w:rFonts w:ascii="Times New Roman" w:hAnsi="Times New Roman" w:cs="Times New Roman"/>
          <w:color w:val="000000" w:themeColor="text1"/>
          <w:sz w:val="24"/>
          <w:szCs w:val="24"/>
        </w:rPr>
        <w:t xml:space="preserve"> </w:t>
      </w:r>
      <w:r w:rsidR="00FA344A">
        <w:rPr>
          <w:rFonts w:ascii="Times New Roman" w:hAnsi="Times New Roman" w:cs="Times New Roman"/>
          <w:color w:val="000000" w:themeColor="text1"/>
          <w:position w:val="-30"/>
          <w:sz w:val="24"/>
          <w:szCs w:val="24"/>
        </w:rPr>
        <w:pict w14:anchorId="2DB57D07">
          <v:shape id="_x0000_i6878" type="#_x0000_t75" style="width:119.25pt;height:36pt">
            <v:imagedata r:id="rId10133" o:title=""/>
          </v:shape>
        </w:pict>
      </w:r>
      <w:r w:rsidRPr="00330A7E">
        <w:rPr>
          <w:rFonts w:ascii="Times New Roman" w:hAnsi="Times New Roman" w:cs="Times New Roman"/>
          <w:color w:val="000000" w:themeColor="text1"/>
          <w:sz w:val="24"/>
          <w:szCs w:val="24"/>
        </w:rPr>
        <w:t xml:space="preserve">; mà </w:t>
      </w:r>
      <w:r w:rsidR="00FA344A">
        <w:rPr>
          <w:rFonts w:ascii="Times New Roman" w:hAnsi="Times New Roman" w:cs="Times New Roman"/>
          <w:color w:val="000000" w:themeColor="text1"/>
          <w:position w:val="-30"/>
          <w:sz w:val="24"/>
          <w:szCs w:val="24"/>
        </w:rPr>
        <w:pict w14:anchorId="268A39F4">
          <v:shape id="_x0000_i6879" type="#_x0000_t75" style="width:119.25pt;height:36pt">
            <v:imagedata r:id="rId10134" o:title=""/>
          </v:shape>
        </w:pict>
      </w:r>
      <w:r w:rsidRPr="00330A7E">
        <w:rPr>
          <w:rFonts w:ascii="Times New Roman" w:hAnsi="Times New Roman" w:cs="Times New Roman"/>
          <w:color w:val="000000" w:themeColor="text1"/>
          <w:sz w:val="24"/>
          <w:szCs w:val="24"/>
        </w:rPr>
        <w:t xml:space="preserve"> nên tứ giác </w:t>
      </w:r>
      <w:r w:rsidR="00FA344A">
        <w:rPr>
          <w:rFonts w:ascii="Times New Roman" w:hAnsi="Times New Roman" w:cs="Times New Roman"/>
          <w:color w:val="000000" w:themeColor="text1"/>
          <w:position w:val="-10"/>
          <w:sz w:val="24"/>
          <w:szCs w:val="24"/>
        </w:rPr>
        <w:pict w14:anchorId="1FDE1943">
          <v:shape id="_x0000_i6880" type="#_x0000_t75" style="width:38.25pt;height:15.75pt">
            <v:imagedata r:id="rId10132" o:title=""/>
          </v:shape>
        </w:pict>
      </w:r>
      <w:r w:rsidRPr="00330A7E">
        <w:rPr>
          <w:rFonts w:ascii="Times New Roman" w:hAnsi="Times New Roman" w:cs="Times New Roman"/>
          <w:color w:val="000000" w:themeColor="text1"/>
          <w:sz w:val="24"/>
          <w:szCs w:val="24"/>
        </w:rPr>
        <w:t xml:space="preserve"> là hình chữ nhật.</w:t>
      </w:r>
    </w:p>
    <w:p w14:paraId="706EC3CB" w14:textId="77777777" w:rsidR="00ED397D" w:rsidRPr="00330A7E" w:rsidRDefault="00FA344A" w:rsidP="00330A7E">
      <w:pPr>
        <w:tabs>
          <w:tab w:val="left" w:pos="993"/>
        </w:tabs>
        <w:ind w:left="994"/>
        <w:rPr>
          <w:rFonts w:ascii="Times New Roman" w:hAnsi="Times New Roman" w:cs="Times New Roman"/>
          <w:color w:val="000000" w:themeColor="text1"/>
          <w:sz w:val="24"/>
          <w:szCs w:val="24"/>
        </w:rPr>
      </w:pPr>
      <w:r>
        <w:rPr>
          <w:rFonts w:ascii="Times New Roman" w:hAnsi="Times New Roman" w:cs="Times New Roman"/>
          <w:color w:val="000000" w:themeColor="text1"/>
          <w:position w:val="-8"/>
          <w:sz w:val="24"/>
          <w:szCs w:val="24"/>
        </w:rPr>
        <w:pict w14:anchorId="267BEE17">
          <v:shape id="_x0000_i6881" type="#_x0000_t75" style="width:108.75pt;height:20.25pt">
            <v:imagedata r:id="rId10135" o:title=""/>
          </v:shape>
        </w:pict>
      </w:r>
    </w:p>
    <w:p w14:paraId="645A33E3" w14:textId="77777777" w:rsidR="00ED397D" w:rsidRPr="00330A7E" w:rsidRDefault="00ED397D" w:rsidP="00330A7E">
      <w:pPr>
        <w:tabs>
          <w:tab w:val="left" w:pos="993"/>
        </w:tabs>
        <w:ind w:left="994"/>
        <w:rPr>
          <w:rFonts w:ascii="Times New Roman" w:hAnsi="Times New Roman" w:cs="Times New Roman"/>
          <w:bCs/>
          <w:color w:val="000000" w:themeColor="text1"/>
          <w:sz w:val="24"/>
          <w:szCs w:val="24"/>
        </w:rPr>
      </w:pPr>
      <w:r w:rsidRPr="00330A7E">
        <w:rPr>
          <w:rFonts w:ascii="Times New Roman" w:eastAsia="Cambria" w:hAnsi="Times New Roman" w:cs="Times New Roman"/>
          <w:bCs/>
          <w:color w:val="000000" w:themeColor="text1"/>
          <w:sz w:val="24"/>
          <w:szCs w:val="24"/>
        </w:rPr>
        <w:lastRenderedPageBreak/>
        <w:t xml:space="preserve">Do </w:t>
      </w:r>
      <w:r w:rsidR="00FA344A">
        <w:rPr>
          <w:rFonts w:ascii="Times New Roman" w:hAnsi="Times New Roman" w:cs="Times New Roman"/>
          <w:color w:val="000000" w:themeColor="text1"/>
          <w:position w:val="-14"/>
          <w:sz w:val="24"/>
          <w:szCs w:val="24"/>
        </w:rPr>
        <w:pict w14:anchorId="7B69BE85">
          <v:shape id="_x0000_i6882" type="#_x0000_t75" style="width:87.75pt;height:20.25pt">
            <v:imagedata r:id="rId10136" o:title=""/>
          </v:shape>
        </w:pict>
      </w:r>
      <w:r w:rsidRPr="00330A7E">
        <w:rPr>
          <w:rFonts w:ascii="Times New Roman" w:eastAsia="Cambria" w:hAnsi="Times New Roman" w:cs="Times New Roman"/>
          <w:bCs/>
          <w:color w:val="000000" w:themeColor="text1"/>
          <w:sz w:val="24"/>
          <w:szCs w:val="24"/>
        </w:rPr>
        <w:t xml:space="preserve"> nên ta có:</w:t>
      </w:r>
    </w:p>
    <w:p w14:paraId="73857017" w14:textId="77777777" w:rsidR="00ED397D" w:rsidRPr="00330A7E" w:rsidRDefault="00FA344A" w:rsidP="00330A7E">
      <w:pPr>
        <w:tabs>
          <w:tab w:val="left" w:pos="992"/>
          <w:tab w:val="left" w:pos="3402"/>
          <w:tab w:val="left" w:pos="5669"/>
          <w:tab w:val="left" w:pos="7937"/>
        </w:tabs>
        <w:ind w:left="994"/>
        <w:rPr>
          <w:rFonts w:ascii="Times New Roman" w:hAnsi="Times New Roman" w:cs="Times New Roman"/>
          <w:bCs/>
          <w:color w:val="000000" w:themeColor="text1"/>
          <w:sz w:val="24"/>
          <w:szCs w:val="24"/>
        </w:rPr>
      </w:pPr>
      <w:r>
        <w:rPr>
          <w:rFonts w:ascii="Times New Roman" w:hAnsi="Times New Roman" w:cs="Times New Roman"/>
          <w:color w:val="000000" w:themeColor="text1"/>
          <w:position w:val="-34"/>
          <w:sz w:val="24"/>
          <w:szCs w:val="24"/>
        </w:rPr>
        <w:pict w14:anchorId="22BEF02D">
          <v:shape id="_x0000_i6883" type="#_x0000_t75" style="width:342.75pt;height:39.75pt">
            <v:imagedata r:id="rId10137" o:title=""/>
          </v:shape>
        </w:pict>
      </w:r>
      <w:r w:rsidR="00ED397D" w:rsidRPr="00330A7E">
        <w:rPr>
          <w:rFonts w:ascii="Times New Roman" w:hAnsi="Times New Roman" w:cs="Times New Roman"/>
          <w:bCs/>
          <w:color w:val="000000" w:themeColor="text1"/>
          <w:sz w:val="24"/>
          <w:szCs w:val="24"/>
        </w:rPr>
        <w:t xml:space="preserve">. </w:t>
      </w:r>
    </w:p>
    <w:p w14:paraId="612A2062" w14:textId="77777777" w:rsidR="00ED397D" w:rsidRPr="00330A7E" w:rsidRDefault="00FA344A" w:rsidP="00330A7E">
      <w:pPr>
        <w:tabs>
          <w:tab w:val="left" w:pos="992"/>
          <w:tab w:val="left" w:pos="3402"/>
          <w:tab w:val="left" w:pos="5669"/>
          <w:tab w:val="left" w:pos="7937"/>
        </w:tabs>
        <w:ind w:left="994"/>
        <w:rPr>
          <w:rFonts w:ascii="Times New Roman" w:eastAsia="Calibri" w:hAnsi="Times New Roman" w:cs="Times New Roman"/>
          <w:bCs/>
          <w:color w:val="000000" w:themeColor="text1"/>
          <w:sz w:val="24"/>
          <w:szCs w:val="24"/>
          <w:lang w:val="fr-FR"/>
        </w:rPr>
      </w:pPr>
      <w:r>
        <w:rPr>
          <w:rFonts w:ascii="Times New Roman" w:hAnsi="Times New Roman" w:cs="Times New Roman"/>
          <w:color w:val="000000" w:themeColor="text1"/>
          <w:position w:val="-24"/>
          <w:sz w:val="24"/>
          <w:szCs w:val="24"/>
        </w:rPr>
        <w:pict w14:anchorId="1210AB91">
          <v:shape id="_x0000_i6884" type="#_x0000_t75" style="width:323.25pt;height:30.75pt">
            <v:imagedata r:id="rId10138" o:title=""/>
          </v:shape>
        </w:pict>
      </w:r>
      <w:r w:rsidR="00ED397D" w:rsidRPr="00330A7E">
        <w:rPr>
          <w:rFonts w:ascii="Times New Roman" w:hAnsi="Times New Roman" w:cs="Times New Roman"/>
          <w:bCs/>
          <w:color w:val="000000" w:themeColor="text1"/>
          <w:sz w:val="24"/>
          <w:szCs w:val="24"/>
        </w:rPr>
        <w:t xml:space="preserve">. Với </w:t>
      </w:r>
      <w:r>
        <w:rPr>
          <w:rFonts w:ascii="Times New Roman" w:hAnsi="Times New Roman" w:cs="Times New Roman"/>
          <w:color w:val="000000" w:themeColor="text1"/>
          <w:position w:val="-10"/>
          <w:sz w:val="24"/>
          <w:szCs w:val="24"/>
        </w:rPr>
        <w:pict w14:anchorId="24929C84">
          <v:shape id="_x0000_i6885" type="#_x0000_t75" style="width:72.75pt;height:15.75pt">
            <v:imagedata r:id="rId10139" o:title=""/>
          </v:shape>
        </w:pict>
      </w:r>
      <w:r w:rsidR="00ED397D" w:rsidRPr="00330A7E">
        <w:rPr>
          <w:rFonts w:ascii="Times New Roman" w:hAnsi="Times New Roman" w:cs="Times New Roman"/>
          <w:bCs/>
          <w:color w:val="000000" w:themeColor="text1"/>
          <w:sz w:val="24"/>
          <w:szCs w:val="24"/>
        </w:rPr>
        <w:t>.</w:t>
      </w:r>
    </w:p>
    <w:p w14:paraId="28293D86" w14:textId="77777777" w:rsidR="00ED397D" w:rsidRPr="00330A7E" w:rsidRDefault="00ED397D" w:rsidP="00330A7E">
      <w:pPr>
        <w:tabs>
          <w:tab w:val="left" w:pos="992"/>
          <w:tab w:val="left" w:pos="3402"/>
          <w:tab w:val="left" w:pos="5669"/>
          <w:tab w:val="left" w:pos="7937"/>
        </w:tabs>
        <w:ind w:left="994"/>
        <w:rPr>
          <w:rFonts w:ascii="Times New Roman" w:hAnsi="Times New Roman" w:cs="Times New Roman"/>
          <w:bCs/>
          <w:color w:val="000000" w:themeColor="text1"/>
          <w:sz w:val="24"/>
          <w:szCs w:val="24"/>
        </w:rPr>
      </w:pPr>
      <w:r w:rsidRPr="00330A7E">
        <w:rPr>
          <w:rFonts w:ascii="Times New Roman" w:eastAsia="Calibri" w:hAnsi="Times New Roman" w:cs="Times New Roman"/>
          <w:bCs/>
          <w:color w:val="000000" w:themeColor="text1"/>
          <w:sz w:val="24"/>
          <w:szCs w:val="24"/>
          <w:lang w:val="fr-FR"/>
        </w:rPr>
        <w:t xml:space="preserve">Ta có </w:t>
      </w:r>
      <w:r w:rsidR="00FA344A">
        <w:rPr>
          <w:rFonts w:ascii="Times New Roman" w:hAnsi="Times New Roman" w:cs="Times New Roman"/>
          <w:color w:val="000000" w:themeColor="text1"/>
          <w:position w:val="-14"/>
          <w:sz w:val="24"/>
          <w:szCs w:val="24"/>
        </w:rPr>
        <w:pict w14:anchorId="278B2854">
          <v:shape id="_x0000_i6886" type="#_x0000_t75" style="width:132pt;height:18.75pt">
            <v:imagedata r:id="rId10140" o:title=""/>
          </v:shape>
        </w:pict>
      </w:r>
      <w:r w:rsidRPr="00330A7E">
        <w:rPr>
          <w:rFonts w:ascii="Times New Roman" w:hAnsi="Times New Roman" w:cs="Times New Roman"/>
          <w:bCs/>
          <w:color w:val="000000" w:themeColor="text1"/>
          <w:sz w:val="24"/>
          <w:szCs w:val="24"/>
        </w:rPr>
        <w:t xml:space="preserve">, mà </w:t>
      </w:r>
      <w:r w:rsidR="00FA344A">
        <w:rPr>
          <w:rFonts w:ascii="Times New Roman" w:hAnsi="Times New Roman" w:cs="Times New Roman"/>
          <w:color w:val="000000" w:themeColor="text1"/>
          <w:position w:val="-24"/>
          <w:sz w:val="24"/>
          <w:szCs w:val="24"/>
        </w:rPr>
        <w:pict w14:anchorId="2096F715">
          <v:shape id="_x0000_i6887" type="#_x0000_t75" style="width:233.25pt;height:33pt">
            <v:imagedata r:id="rId10141" o:title=""/>
          </v:shape>
        </w:pict>
      </w:r>
      <w:r w:rsidRPr="00330A7E">
        <w:rPr>
          <w:rFonts w:ascii="Times New Roman" w:hAnsi="Times New Roman" w:cs="Times New Roman"/>
          <w:bCs/>
          <w:color w:val="000000" w:themeColor="text1"/>
          <w:sz w:val="24"/>
          <w:szCs w:val="24"/>
        </w:rPr>
        <w:t>.</w:t>
      </w:r>
    </w:p>
    <w:p w14:paraId="512A0310" w14:textId="77777777" w:rsidR="00ED397D" w:rsidRPr="00330A7E" w:rsidRDefault="00ED397D" w:rsidP="00330A7E">
      <w:pPr>
        <w:tabs>
          <w:tab w:val="left" w:pos="992"/>
          <w:tab w:val="left" w:pos="3402"/>
          <w:tab w:val="left" w:pos="5669"/>
          <w:tab w:val="left" w:pos="7937"/>
        </w:tabs>
        <w:ind w:left="994"/>
        <w:rPr>
          <w:rFonts w:ascii="Times New Roman" w:eastAsia="Calibri" w:hAnsi="Times New Roman" w:cs="Times New Roman"/>
          <w:bCs/>
          <w:color w:val="000000" w:themeColor="text1"/>
          <w:sz w:val="24"/>
          <w:szCs w:val="24"/>
          <w:lang w:val="fr-FR"/>
        </w:rPr>
      </w:pPr>
      <w:r w:rsidRPr="00330A7E">
        <w:rPr>
          <w:rFonts w:ascii="Times New Roman" w:hAnsi="Times New Roman" w:cs="Times New Roman"/>
          <w:bCs/>
          <w:color w:val="000000" w:themeColor="text1"/>
          <w:sz w:val="24"/>
          <w:szCs w:val="24"/>
        </w:rPr>
        <w:t xml:space="preserve">Vậy </w:t>
      </w:r>
      <w:r w:rsidR="00FA344A">
        <w:rPr>
          <w:rFonts w:ascii="Times New Roman" w:hAnsi="Times New Roman" w:cs="Times New Roman"/>
          <w:color w:val="000000" w:themeColor="text1"/>
          <w:position w:val="-24"/>
          <w:sz w:val="24"/>
          <w:szCs w:val="24"/>
        </w:rPr>
        <w:pict w14:anchorId="5A91AEED">
          <v:shape id="_x0000_i6888" type="#_x0000_t75" style="width:146.25pt;height:33pt">
            <v:imagedata r:id="rId10142" o:title=""/>
          </v:shape>
        </w:pict>
      </w:r>
      <w:r w:rsidRPr="00330A7E">
        <w:rPr>
          <w:rFonts w:ascii="Times New Roman" w:hAnsi="Times New Roman" w:cs="Times New Roman"/>
          <w:bCs/>
          <w:color w:val="000000" w:themeColor="text1"/>
          <w:sz w:val="24"/>
          <w:szCs w:val="24"/>
        </w:rPr>
        <w:t xml:space="preserve">. Suy ra mệnh đề </w:t>
      </w:r>
      <w:r w:rsidRPr="00330A7E">
        <w:rPr>
          <w:rFonts w:ascii="Times New Roman" w:hAnsi="Times New Roman" w:cs="Times New Roman"/>
          <w:b/>
          <w:color w:val="000000" w:themeColor="text1"/>
          <w:sz w:val="24"/>
          <w:szCs w:val="24"/>
        </w:rPr>
        <w:t>đúng.</w:t>
      </w:r>
    </w:p>
    <w:p w14:paraId="53C45E4B"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4:</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rPr>
        <w:t xml:space="preserve">Cho hàm số </w:t>
      </w:r>
      <w:r w:rsidR="00FA344A">
        <w:rPr>
          <w:rFonts w:ascii="Times New Roman" w:hAnsi="Times New Roman" w:cs="Times New Roman"/>
          <w:color w:val="000000" w:themeColor="text1"/>
          <w:position w:val="-14"/>
          <w:sz w:val="24"/>
          <w:szCs w:val="24"/>
        </w:rPr>
        <w:pict w14:anchorId="21F0B32F">
          <v:shape id="_x0000_i6889" type="#_x0000_t75" style="width:48pt;height:20.25pt">
            <v:imagedata r:id="rId10054" o:title=""/>
          </v:shape>
        </w:pict>
      </w:r>
      <w:r w:rsidRPr="00330A7E">
        <w:rPr>
          <w:rFonts w:ascii="Times New Roman" w:hAnsi="Times New Roman" w:cs="Times New Roman"/>
          <w:color w:val="000000" w:themeColor="text1"/>
          <w:sz w:val="24"/>
          <w:szCs w:val="24"/>
        </w:rPr>
        <w:t xml:space="preserve"> xác định và liên tục trên </w:t>
      </w:r>
      <w:r w:rsidR="00FA344A">
        <w:rPr>
          <w:rFonts w:ascii="Times New Roman" w:hAnsi="Times New Roman" w:cs="Times New Roman"/>
          <w:color w:val="000000" w:themeColor="text1"/>
          <w:position w:val="-4"/>
          <w:sz w:val="24"/>
          <w:szCs w:val="24"/>
        </w:rPr>
        <w:pict w14:anchorId="2A16D9EF">
          <v:shape id="_x0000_i6890" type="#_x0000_t75" style="width:12.75pt;height:12.75pt">
            <v:imagedata r:id="rId10055" o:title=""/>
          </v:shape>
        </w:pict>
      </w:r>
      <w:r w:rsidRPr="00330A7E">
        <w:rPr>
          <w:rFonts w:ascii="Times New Roman" w:hAnsi="Times New Roman" w:cs="Times New Roman"/>
          <w:color w:val="000000" w:themeColor="text1"/>
          <w:sz w:val="24"/>
          <w:szCs w:val="24"/>
        </w:rPr>
        <w:t xml:space="preserve"> có đồ thị như hình vẽ</w:t>
      </w:r>
    </w:p>
    <w:p w14:paraId="2F624926" w14:textId="77777777" w:rsidR="00ED397D" w:rsidRPr="00330A7E" w:rsidRDefault="00ED397D" w:rsidP="00330A7E">
      <w:pPr>
        <w:tabs>
          <w:tab w:val="left" w:pos="992"/>
        </w:tabs>
        <w:ind w:left="992" w:hanging="992"/>
        <w:jc w:val="center"/>
        <w:rPr>
          <w:rFonts w:ascii="Times New Roman" w:hAnsi="Times New Roman" w:cs="Times New Roman"/>
          <w:color w:val="000000" w:themeColor="text1"/>
          <w:sz w:val="24"/>
          <w:szCs w:val="24"/>
        </w:rPr>
      </w:pPr>
      <w:r w:rsidRPr="00330A7E">
        <w:rPr>
          <w:rFonts w:ascii="Times New Roman" w:hAnsi="Times New Roman" w:cs="Times New Roman"/>
          <w:noProof/>
          <w:color w:val="000000" w:themeColor="text1"/>
          <w:sz w:val="24"/>
          <w:szCs w:val="24"/>
          <w:lang w:eastAsia="en-US"/>
        </w:rPr>
        <w:drawing>
          <wp:inline distT="0" distB="0" distL="0" distR="0" wp14:anchorId="6E84C3DF" wp14:editId="765B3BFE">
            <wp:extent cx="2622831" cy="2238375"/>
            <wp:effectExtent l="0" t="0" r="6350" b="0"/>
            <wp:docPr id="85"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944203" name="Picture 1" descr="A graph of a function  Description automatically generated"/>
                    <pic:cNvPicPr/>
                  </pic:nvPicPr>
                  <pic:blipFill>
                    <a:blip r:embed="rId10056" cstate="print"/>
                    <a:stretch>
                      <a:fillRect/>
                    </a:stretch>
                  </pic:blipFill>
                  <pic:spPr>
                    <a:xfrm>
                      <a:off x="0" y="0"/>
                      <a:ext cx="2650509" cy="2261996"/>
                    </a:xfrm>
                    <a:prstGeom prst="rect">
                      <a:avLst/>
                    </a:prstGeom>
                  </pic:spPr>
                </pic:pic>
              </a:graphicData>
            </a:graphic>
          </wp:inline>
        </w:drawing>
      </w:r>
    </w:p>
    <w:p w14:paraId="689D11D7" w14:textId="77777777" w:rsidR="00ED397D" w:rsidRPr="00330A7E" w:rsidRDefault="00ED397D" w:rsidP="00330A7E">
      <w:pPr>
        <w:ind w:left="994"/>
        <w:jc w:val="both"/>
        <w:rPr>
          <w:rFonts w:ascii="Times New Roman" w:hAnsi="Times New Roman" w:cs="Times New Roman"/>
          <w:b/>
          <w:color w:val="000000" w:themeColor="text1"/>
          <w:sz w:val="24"/>
          <w:szCs w:val="24"/>
          <w:u w:val="single"/>
        </w:rPr>
      </w:pPr>
      <w:r w:rsidRPr="00330A7E">
        <w:rPr>
          <w:rFonts w:ascii="Times New Roman" w:hAnsi="Times New Roman" w:cs="Times New Roman"/>
          <w:bCs/>
          <w:color w:val="000000" w:themeColor="text1"/>
          <w:sz w:val="24"/>
          <w:szCs w:val="24"/>
        </w:rPr>
        <w:t>Các mệnh đề sau đây đúng hay sai?</w:t>
      </w:r>
    </w:p>
    <w:p w14:paraId="6CC2598B"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u w:val="single"/>
        </w:rPr>
        <w:t>a</w:t>
      </w:r>
      <w:r w:rsidRPr="00330A7E">
        <w:rPr>
          <w:rFonts w:ascii="Times New Roman" w:hAnsi="Times New Roman" w:cs="Times New Roman"/>
          <w:b/>
          <w:color w:val="000000" w:themeColor="text1"/>
          <w:sz w:val="24"/>
          <w:szCs w:val="24"/>
        </w:rPr>
        <w:t xml:space="preserve">) </w:t>
      </w:r>
      <w:r w:rsidRPr="00330A7E">
        <w:rPr>
          <w:rFonts w:ascii="Times New Roman" w:hAnsi="Times New Roman" w:cs="Times New Roman"/>
          <w:color w:val="000000" w:themeColor="text1"/>
          <w:sz w:val="24"/>
          <w:szCs w:val="24"/>
        </w:rPr>
        <w:t xml:space="preserve">Hàm số nghịch biến trên khoảng </w:t>
      </w:r>
      <w:r w:rsidR="00FA344A">
        <w:rPr>
          <w:rFonts w:ascii="Times New Roman" w:hAnsi="Times New Roman" w:cs="Times New Roman"/>
          <w:color w:val="000000" w:themeColor="text1"/>
          <w:position w:val="-14"/>
          <w:sz w:val="24"/>
          <w:szCs w:val="24"/>
        </w:rPr>
        <w:pict w14:anchorId="49B360B8">
          <v:shape id="_x0000_i6891" type="#_x0000_t75" style="width:33pt;height:20.25pt">
            <v:imagedata r:id="rId10057" o:title=""/>
          </v:shape>
        </w:pict>
      </w:r>
      <w:r w:rsidRPr="00330A7E">
        <w:rPr>
          <w:rFonts w:ascii="Times New Roman" w:hAnsi="Times New Roman" w:cs="Times New Roman"/>
          <w:color w:val="000000" w:themeColor="text1"/>
          <w:sz w:val="24"/>
          <w:szCs w:val="24"/>
        </w:rPr>
        <w:t>.</w:t>
      </w:r>
    </w:p>
    <w:p w14:paraId="76F20DAC"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u w:val="single"/>
        </w:rPr>
        <w:t>b</w:t>
      </w:r>
      <w:r w:rsidRPr="00330A7E">
        <w:rPr>
          <w:rFonts w:ascii="Times New Roman" w:hAnsi="Times New Roman" w:cs="Times New Roman"/>
          <w:b/>
          <w:color w:val="000000" w:themeColor="text1"/>
          <w:sz w:val="24"/>
          <w:szCs w:val="24"/>
        </w:rPr>
        <w:t>)</w:t>
      </w:r>
      <w:r w:rsidRPr="00330A7E">
        <w:rPr>
          <w:rFonts w:ascii="Times New Roman" w:hAnsi="Times New Roman" w:cs="Times New Roman"/>
          <w:color w:val="000000" w:themeColor="text1"/>
          <w:sz w:val="24"/>
          <w:szCs w:val="24"/>
        </w:rPr>
        <w:t xml:space="preserve"> Hàm số có </w:t>
      </w:r>
      <w:r w:rsidR="00FA344A">
        <w:rPr>
          <w:rFonts w:ascii="Times New Roman" w:hAnsi="Times New Roman" w:cs="Times New Roman"/>
          <w:color w:val="000000" w:themeColor="text1"/>
          <w:position w:val="-14"/>
          <w:sz w:val="24"/>
          <w:szCs w:val="24"/>
        </w:rPr>
        <w:pict w14:anchorId="019243D8">
          <v:shape id="_x0000_i6892" type="#_x0000_t75" style="width:48.75pt;height:20.25pt">
            <v:imagedata r:id="rId10058" o:title=""/>
          </v:shape>
        </w:pict>
      </w:r>
      <w:r w:rsidRPr="00330A7E">
        <w:rPr>
          <w:rFonts w:ascii="Times New Roman" w:hAnsi="Times New Roman" w:cs="Times New Roman"/>
          <w:color w:val="000000" w:themeColor="text1"/>
          <w:sz w:val="24"/>
          <w:szCs w:val="24"/>
        </w:rPr>
        <w:t xml:space="preserve"> </w:t>
      </w:r>
      <w:r w:rsidR="00FA344A">
        <w:rPr>
          <w:rFonts w:ascii="Times New Roman" w:hAnsi="Times New Roman" w:cs="Times New Roman"/>
          <w:color w:val="000000" w:themeColor="text1"/>
          <w:position w:val="-14"/>
          <w:sz w:val="24"/>
          <w:szCs w:val="24"/>
        </w:rPr>
        <w:pict w14:anchorId="63417681">
          <v:shape id="_x0000_i6893" type="#_x0000_t75" style="width:114.75pt;height:20.25pt">
            <v:imagedata r:id="rId10059" o:title=""/>
          </v:shape>
        </w:pict>
      </w:r>
      <w:r w:rsidRPr="00330A7E">
        <w:rPr>
          <w:rFonts w:ascii="Times New Roman" w:hAnsi="Times New Roman" w:cs="Times New Roman"/>
          <w:color w:val="000000" w:themeColor="text1"/>
          <w:sz w:val="24"/>
          <w:szCs w:val="24"/>
        </w:rPr>
        <w:t>.</w:t>
      </w:r>
    </w:p>
    <w:p w14:paraId="3F037A24"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c)</w:t>
      </w:r>
      <w:r w:rsidRPr="00330A7E">
        <w:rPr>
          <w:rFonts w:ascii="Times New Roman" w:hAnsi="Times New Roman" w:cs="Times New Roman"/>
          <w:color w:val="000000" w:themeColor="text1"/>
          <w:sz w:val="24"/>
          <w:szCs w:val="24"/>
        </w:rPr>
        <w:t xml:space="preserve"> Hàm số </w:t>
      </w:r>
      <w:r w:rsidR="00FA344A">
        <w:rPr>
          <w:rFonts w:ascii="Times New Roman" w:hAnsi="Times New Roman" w:cs="Times New Roman"/>
          <w:color w:val="000000" w:themeColor="text1"/>
          <w:position w:val="-14"/>
          <w:sz w:val="24"/>
          <w:szCs w:val="24"/>
        </w:rPr>
        <w:pict w14:anchorId="616C262D">
          <v:shape id="_x0000_i6894" type="#_x0000_t75" style="width:80.25pt;height:20.25pt">
            <v:imagedata r:id="rId10060" o:title=""/>
          </v:shape>
        </w:pict>
      </w:r>
      <w:r w:rsidRPr="00330A7E">
        <w:rPr>
          <w:rFonts w:ascii="Times New Roman" w:hAnsi="Times New Roman" w:cs="Times New Roman"/>
          <w:color w:val="000000" w:themeColor="text1"/>
          <w:sz w:val="24"/>
          <w:szCs w:val="24"/>
        </w:rPr>
        <w:t xml:space="preserve"> nghịch biến trên khoàng </w:t>
      </w:r>
      <w:r w:rsidR="00FA344A">
        <w:rPr>
          <w:rFonts w:ascii="Times New Roman" w:hAnsi="Times New Roman" w:cs="Times New Roman"/>
          <w:color w:val="000000" w:themeColor="text1"/>
          <w:position w:val="-14"/>
          <w:sz w:val="24"/>
          <w:szCs w:val="24"/>
        </w:rPr>
        <w:pict w14:anchorId="0D01868F">
          <v:shape id="_x0000_i6895" type="#_x0000_t75" style="width:29.25pt;height:20.25pt">
            <v:imagedata r:id="rId10061" o:title=""/>
          </v:shape>
        </w:pict>
      </w:r>
      <w:r w:rsidRPr="00330A7E">
        <w:rPr>
          <w:rFonts w:ascii="Times New Roman" w:hAnsi="Times New Roman" w:cs="Times New Roman"/>
          <w:color w:val="000000" w:themeColor="text1"/>
          <w:sz w:val="24"/>
          <w:szCs w:val="24"/>
        </w:rPr>
        <w:t>.</w:t>
      </w:r>
    </w:p>
    <w:p w14:paraId="03719E42" w14:textId="77777777" w:rsidR="00ED397D" w:rsidRPr="00330A7E" w:rsidRDefault="00ED397D" w:rsidP="00330A7E">
      <w:pPr>
        <w:ind w:left="994"/>
        <w:jc w:val="both"/>
        <w:rPr>
          <w:rFonts w:ascii="Times New Roman" w:hAnsi="Times New Roman" w:cs="Times New Roman"/>
          <w:bCs/>
          <w:color w:val="000000" w:themeColor="text1"/>
          <w:sz w:val="24"/>
          <w:szCs w:val="24"/>
        </w:rPr>
      </w:pPr>
      <w:r w:rsidRPr="00330A7E">
        <w:rPr>
          <w:rFonts w:ascii="Times New Roman" w:hAnsi="Times New Roman" w:cs="Times New Roman"/>
          <w:b/>
          <w:color w:val="000000" w:themeColor="text1"/>
          <w:sz w:val="24"/>
          <w:szCs w:val="24"/>
          <w:u w:val="single"/>
        </w:rPr>
        <w:t>d</w:t>
      </w:r>
      <w:r w:rsidRPr="00330A7E">
        <w:rPr>
          <w:rFonts w:ascii="Times New Roman" w:hAnsi="Times New Roman" w:cs="Times New Roman"/>
          <w:b/>
          <w:color w:val="000000" w:themeColor="text1"/>
          <w:sz w:val="24"/>
          <w:szCs w:val="24"/>
        </w:rPr>
        <w:t>)</w: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bCs/>
          <w:color w:val="000000" w:themeColor="text1"/>
          <w:sz w:val="24"/>
          <w:szCs w:val="24"/>
        </w:rPr>
        <w:t>Hàm số</w:t>
      </w:r>
      <w:r w:rsidRPr="00330A7E">
        <w:rPr>
          <w:rFonts w:ascii="Times New Roman" w:hAnsi="Times New Roman" w:cs="Times New Roman"/>
          <w:b/>
          <w:color w:val="000000" w:themeColor="text1"/>
          <w:sz w:val="24"/>
          <w:szCs w:val="24"/>
        </w:rPr>
        <w:t xml:space="preserve"> </w:t>
      </w:r>
      <w:r w:rsidR="00FA344A">
        <w:rPr>
          <w:rFonts w:ascii="Times New Roman" w:hAnsi="Times New Roman" w:cs="Times New Roman"/>
          <w:color w:val="000000" w:themeColor="text1"/>
          <w:position w:val="-16"/>
          <w:sz w:val="24"/>
          <w:szCs w:val="24"/>
        </w:rPr>
        <w:pict w14:anchorId="0E93D93E">
          <v:shape id="_x0000_i6896" type="#_x0000_t75" style="width:51.75pt;height:21.75pt">
            <v:imagedata r:id="rId10062" o:title=""/>
          </v:shape>
        </w:pict>
      </w:r>
      <w:r w:rsidRPr="00330A7E">
        <w:rPr>
          <w:rFonts w:ascii="Times New Roman" w:hAnsi="Times New Roman" w:cs="Times New Roman"/>
          <w:bCs/>
          <w:color w:val="000000" w:themeColor="text1"/>
          <w:sz w:val="24"/>
          <w:szCs w:val="24"/>
        </w:rPr>
        <w:t xml:space="preserve"> đồng biến trên </w:t>
      </w:r>
      <w:r w:rsidR="00FA344A">
        <w:rPr>
          <w:rFonts w:ascii="Times New Roman" w:hAnsi="Times New Roman" w:cs="Times New Roman"/>
          <w:color w:val="000000" w:themeColor="text1"/>
          <w:position w:val="-14"/>
          <w:sz w:val="24"/>
          <w:szCs w:val="24"/>
        </w:rPr>
        <w:pict w14:anchorId="5901E954">
          <v:shape id="_x0000_i6897" type="#_x0000_t75" style="width:35.25pt;height:20.25pt">
            <v:imagedata r:id="rId10063" o:title=""/>
          </v:shape>
        </w:pict>
      </w:r>
      <w:r w:rsidRPr="00330A7E">
        <w:rPr>
          <w:rFonts w:ascii="Times New Roman" w:hAnsi="Times New Roman" w:cs="Times New Roman"/>
          <w:bCs/>
          <w:color w:val="000000" w:themeColor="text1"/>
          <w:sz w:val="24"/>
          <w:szCs w:val="24"/>
        </w:rPr>
        <w:t xml:space="preserve">và </w:t>
      </w:r>
      <w:r w:rsidR="00FA344A">
        <w:rPr>
          <w:rFonts w:ascii="Times New Roman" w:hAnsi="Times New Roman" w:cs="Times New Roman"/>
          <w:color w:val="000000" w:themeColor="text1"/>
          <w:position w:val="-14"/>
          <w:sz w:val="24"/>
          <w:szCs w:val="24"/>
        </w:rPr>
        <w:pict w14:anchorId="39611222">
          <v:shape id="_x0000_i6898" type="#_x0000_t75" style="width:36pt;height:20.25pt">
            <v:imagedata r:id="rId10064" o:title=""/>
          </v:shape>
        </w:pict>
      </w:r>
      <w:r w:rsidRPr="00330A7E">
        <w:rPr>
          <w:rFonts w:ascii="Times New Roman" w:hAnsi="Times New Roman" w:cs="Times New Roman"/>
          <w:bCs/>
          <w:color w:val="000000" w:themeColor="text1"/>
          <w:sz w:val="24"/>
          <w:szCs w:val="24"/>
        </w:rPr>
        <w:t>.</w:t>
      </w:r>
    </w:p>
    <w:p w14:paraId="38D10206" w14:textId="77777777" w:rsidR="00ED397D" w:rsidRPr="00330A7E" w:rsidRDefault="00ED397D" w:rsidP="00330A7E">
      <w:pPr>
        <w:ind w:left="990"/>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Lời giải</w:t>
      </w:r>
    </w:p>
    <w:p w14:paraId="454774EC" w14:textId="77777777" w:rsidR="00ED397D" w:rsidRPr="00330A7E" w:rsidRDefault="00ED397D" w:rsidP="00330A7E">
      <w:pPr>
        <w:ind w:left="990"/>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a) Từ đồ thị ta có hàm số nghịch biến trên khoảng </w:t>
      </w:r>
      <w:r w:rsidR="00FA344A">
        <w:rPr>
          <w:rFonts w:ascii="Times New Roman" w:hAnsi="Times New Roman" w:cs="Times New Roman"/>
          <w:color w:val="000000" w:themeColor="text1"/>
          <w:position w:val="-14"/>
          <w:sz w:val="24"/>
          <w:szCs w:val="24"/>
        </w:rPr>
        <w:pict w14:anchorId="5C017B4A">
          <v:shape id="_x0000_i6899" type="#_x0000_t75" style="width:33pt;height:20.25pt">
            <v:imagedata r:id="rId10143" o:title=""/>
          </v:shape>
        </w:pict>
      </w:r>
      <w:r w:rsidRPr="00330A7E">
        <w:rPr>
          <w:rFonts w:ascii="Times New Roman" w:hAnsi="Times New Roman" w:cs="Times New Roman"/>
          <w:color w:val="000000" w:themeColor="text1"/>
          <w:sz w:val="24"/>
          <w:szCs w:val="24"/>
        </w:rPr>
        <w:t xml:space="preserve"> suy ra </w:t>
      </w:r>
      <w:r w:rsidRPr="00330A7E">
        <w:rPr>
          <w:rFonts w:ascii="Times New Roman" w:hAnsi="Times New Roman" w:cs="Times New Roman"/>
          <w:b/>
          <w:bCs/>
          <w:color w:val="000000" w:themeColor="text1"/>
          <w:sz w:val="24"/>
          <w:szCs w:val="24"/>
        </w:rPr>
        <w:t>mệnh đề đúng</w:t>
      </w:r>
      <w:r w:rsidRPr="00330A7E">
        <w:rPr>
          <w:rFonts w:ascii="Times New Roman" w:hAnsi="Times New Roman" w:cs="Times New Roman"/>
          <w:color w:val="000000" w:themeColor="text1"/>
          <w:sz w:val="24"/>
          <w:szCs w:val="24"/>
        </w:rPr>
        <w:t>.</w:t>
      </w:r>
    </w:p>
    <w:p w14:paraId="615D6C48" w14:textId="77777777" w:rsidR="00ED397D" w:rsidRPr="00330A7E" w:rsidRDefault="00ED397D" w:rsidP="00330A7E">
      <w:pPr>
        <w:ind w:left="990"/>
        <w:rPr>
          <w:rFonts w:ascii="Times New Roman" w:hAnsi="Times New Roman" w:cs="Times New Roman"/>
          <w:b/>
          <w:bCs/>
          <w:color w:val="000000" w:themeColor="text1"/>
          <w:sz w:val="24"/>
          <w:szCs w:val="24"/>
        </w:rPr>
      </w:pPr>
      <w:r w:rsidRPr="00330A7E">
        <w:rPr>
          <w:rFonts w:ascii="Times New Roman" w:hAnsi="Times New Roman" w:cs="Times New Roman"/>
          <w:color w:val="000000" w:themeColor="text1"/>
          <w:sz w:val="24"/>
          <w:szCs w:val="24"/>
        </w:rPr>
        <w:t xml:space="preserve">b) Từ đồ thị ta thấy hàm số đồng biến trên </w:t>
      </w:r>
      <w:r w:rsidR="00FA344A">
        <w:rPr>
          <w:rFonts w:ascii="Times New Roman" w:hAnsi="Times New Roman" w:cs="Times New Roman"/>
          <w:color w:val="000000" w:themeColor="text1"/>
          <w:position w:val="-14"/>
          <w:sz w:val="24"/>
          <w:szCs w:val="24"/>
        </w:rPr>
        <w:pict w14:anchorId="3FE3B706">
          <v:shape id="_x0000_i6900" type="#_x0000_t75" style="width:44.25pt;height:20.25pt">
            <v:imagedata r:id="rId10144" o:title=""/>
          </v:shape>
        </w:pict>
      </w:r>
      <w:r w:rsidRPr="00330A7E">
        <w:rPr>
          <w:rFonts w:ascii="Times New Roman" w:hAnsi="Times New Roman" w:cs="Times New Roman"/>
          <w:color w:val="000000" w:themeColor="text1"/>
          <w:sz w:val="24"/>
          <w:szCs w:val="24"/>
        </w:rPr>
        <w:t xml:space="preserve"> và </w:t>
      </w:r>
      <w:r w:rsidR="00FA344A">
        <w:rPr>
          <w:rFonts w:ascii="Times New Roman" w:hAnsi="Times New Roman" w:cs="Times New Roman"/>
          <w:color w:val="000000" w:themeColor="text1"/>
          <w:position w:val="-14"/>
          <w:sz w:val="24"/>
          <w:szCs w:val="24"/>
        </w:rPr>
        <w:pict w14:anchorId="1DF145A9">
          <v:shape id="_x0000_i6901" type="#_x0000_t75" style="width:36pt;height:20.25pt">
            <v:imagedata r:id="rId10145" o:title=""/>
          </v:shape>
        </w:pict>
      </w:r>
      <w:r w:rsidRPr="00330A7E">
        <w:rPr>
          <w:rFonts w:ascii="Times New Roman" w:hAnsi="Times New Roman" w:cs="Times New Roman"/>
          <w:color w:val="000000" w:themeColor="text1"/>
          <w:sz w:val="24"/>
          <w:szCs w:val="24"/>
        </w:rPr>
        <w:t xml:space="preserve"> suy ra hàm số có </w:t>
      </w:r>
      <w:r w:rsidR="00FA344A">
        <w:rPr>
          <w:rFonts w:ascii="Times New Roman" w:hAnsi="Times New Roman" w:cs="Times New Roman"/>
          <w:color w:val="000000" w:themeColor="text1"/>
          <w:position w:val="-14"/>
          <w:sz w:val="24"/>
          <w:szCs w:val="24"/>
        </w:rPr>
        <w:pict w14:anchorId="4C0A2E20">
          <v:shape id="_x0000_i6902" type="#_x0000_t75" style="width:48.75pt;height:20.25pt">
            <v:imagedata r:id="rId10146" o:title=""/>
          </v:shape>
        </w:pict>
      </w:r>
      <w:r w:rsidRPr="00330A7E">
        <w:rPr>
          <w:rFonts w:ascii="Times New Roman" w:hAnsi="Times New Roman" w:cs="Times New Roman"/>
          <w:color w:val="000000" w:themeColor="text1"/>
          <w:sz w:val="24"/>
          <w:szCs w:val="24"/>
        </w:rPr>
        <w:t xml:space="preserve"> </w:t>
      </w:r>
      <w:r w:rsidR="00FA344A">
        <w:rPr>
          <w:rFonts w:ascii="Times New Roman" w:hAnsi="Times New Roman" w:cs="Times New Roman"/>
          <w:color w:val="000000" w:themeColor="text1"/>
          <w:position w:val="-14"/>
          <w:sz w:val="24"/>
          <w:szCs w:val="24"/>
        </w:rPr>
        <w:pict w14:anchorId="3D985146">
          <v:shape id="_x0000_i6903" type="#_x0000_t75" style="width:114.75pt;height:20.25pt">
            <v:imagedata r:id="rId10059" o:title=""/>
          </v:shape>
        </w:pict>
      </w:r>
      <w:r w:rsidRPr="00330A7E">
        <w:rPr>
          <w:rFonts w:ascii="Times New Roman" w:hAnsi="Times New Roman" w:cs="Times New Roman"/>
          <w:color w:val="000000" w:themeColor="text1"/>
          <w:sz w:val="24"/>
          <w:szCs w:val="24"/>
        </w:rPr>
        <w:t xml:space="preserve">. Vậy </w:t>
      </w:r>
      <w:r w:rsidRPr="00330A7E">
        <w:rPr>
          <w:rFonts w:ascii="Times New Roman" w:hAnsi="Times New Roman" w:cs="Times New Roman"/>
          <w:b/>
          <w:bCs/>
          <w:color w:val="000000" w:themeColor="text1"/>
          <w:sz w:val="24"/>
          <w:szCs w:val="24"/>
        </w:rPr>
        <w:t>mệnh đề đúng.</w:t>
      </w:r>
    </w:p>
    <w:p w14:paraId="580FEB3C" w14:textId="77777777" w:rsidR="00ED397D" w:rsidRPr="00330A7E" w:rsidRDefault="00ED397D" w:rsidP="00330A7E">
      <w:pPr>
        <w:ind w:left="990"/>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c) Ta có </w:t>
      </w:r>
      <w:r w:rsidR="00FA344A">
        <w:rPr>
          <w:rFonts w:ascii="Times New Roman" w:hAnsi="Times New Roman" w:cs="Times New Roman"/>
          <w:color w:val="000000" w:themeColor="text1"/>
          <w:position w:val="-16"/>
          <w:sz w:val="24"/>
          <w:szCs w:val="24"/>
        </w:rPr>
        <w:pict w14:anchorId="1772C77E">
          <v:shape id="_x0000_i6904" type="#_x0000_t75" style="width:137.25pt;height:27pt">
            <v:imagedata r:id="rId10147" o:title=""/>
          </v:shape>
        </w:pict>
      </w:r>
      <w:r w:rsidRPr="00330A7E">
        <w:rPr>
          <w:rFonts w:ascii="Times New Roman" w:hAnsi="Times New Roman" w:cs="Times New Roman"/>
          <w:color w:val="000000" w:themeColor="text1"/>
          <w:sz w:val="24"/>
          <w:szCs w:val="24"/>
        </w:rPr>
        <w:t xml:space="preserve"> </w:t>
      </w:r>
    </w:p>
    <w:p w14:paraId="75C037E8" w14:textId="77777777" w:rsidR="00ED397D" w:rsidRPr="00330A7E" w:rsidRDefault="00ED397D" w:rsidP="00330A7E">
      <w:pPr>
        <w:ind w:left="990"/>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lastRenderedPageBreak/>
        <w:t xml:space="preserve">Hàm số </w:t>
      </w:r>
      <w:r w:rsidR="00FA344A">
        <w:rPr>
          <w:rFonts w:ascii="Times New Roman" w:hAnsi="Times New Roman" w:cs="Times New Roman"/>
          <w:color w:val="000000" w:themeColor="text1"/>
          <w:position w:val="-14"/>
          <w:sz w:val="24"/>
          <w:szCs w:val="24"/>
        </w:rPr>
        <w:pict w14:anchorId="295BF72E">
          <v:shape id="_x0000_i6905" type="#_x0000_t75" style="width:27.75pt;height:20.25pt">
            <v:imagedata r:id="rId10148" o:title=""/>
          </v:shape>
        </w:pict>
      </w:r>
      <w:r w:rsidRPr="00330A7E">
        <w:rPr>
          <w:rFonts w:ascii="Times New Roman" w:hAnsi="Times New Roman" w:cs="Times New Roman"/>
          <w:color w:val="000000" w:themeColor="text1"/>
          <w:sz w:val="24"/>
          <w:szCs w:val="24"/>
        </w:rPr>
        <w:t xml:space="preserve"> nghịch biến khi </w:t>
      </w:r>
      <w:r w:rsidR="00FA344A">
        <w:rPr>
          <w:rFonts w:ascii="Times New Roman" w:hAnsi="Times New Roman" w:cs="Times New Roman"/>
          <w:color w:val="000000" w:themeColor="text1"/>
          <w:position w:val="-14"/>
          <w:sz w:val="24"/>
          <w:szCs w:val="24"/>
        </w:rPr>
        <w:pict w14:anchorId="48266159">
          <v:shape id="_x0000_i6906" type="#_x0000_t75" style="width:177pt;height:20.25pt">
            <v:imagedata r:id="rId10149" o:title=""/>
          </v:shape>
        </w:pict>
      </w:r>
      <w:r w:rsidRPr="00330A7E">
        <w:rPr>
          <w:rFonts w:ascii="Times New Roman" w:hAnsi="Times New Roman" w:cs="Times New Roman"/>
          <w:color w:val="000000" w:themeColor="text1"/>
          <w:sz w:val="24"/>
          <w:szCs w:val="24"/>
        </w:rPr>
        <w:t xml:space="preserve"> suy ra </w:t>
      </w:r>
      <w:r w:rsidRPr="00330A7E">
        <w:rPr>
          <w:rFonts w:ascii="Times New Roman" w:hAnsi="Times New Roman" w:cs="Times New Roman"/>
          <w:b/>
          <w:bCs/>
          <w:color w:val="000000" w:themeColor="text1"/>
          <w:sz w:val="24"/>
          <w:szCs w:val="24"/>
        </w:rPr>
        <w:t>mệnh đề sai.</w:t>
      </w:r>
    </w:p>
    <w:p w14:paraId="6A2DBAB0" w14:textId="77777777" w:rsidR="00ED397D" w:rsidRPr="00330A7E" w:rsidRDefault="00ED397D" w:rsidP="00330A7E">
      <w:pPr>
        <w:ind w:left="990"/>
        <w:rPr>
          <w:rFonts w:ascii="Times New Roman" w:hAnsi="Times New Roman" w:cs="Times New Roman"/>
          <w:color w:val="000000" w:themeColor="text1"/>
          <w:sz w:val="24"/>
          <w:szCs w:val="24"/>
        </w:rPr>
      </w:pPr>
      <w:r w:rsidRPr="00330A7E">
        <w:rPr>
          <w:rFonts w:ascii="Times New Roman" w:hAnsi="Times New Roman" w:cs="Times New Roman"/>
          <w:bCs/>
          <w:color w:val="000000" w:themeColor="text1"/>
          <w:sz w:val="24"/>
          <w:szCs w:val="24"/>
        </w:rPr>
        <w:t xml:space="preserve">d) Từ đồ thị hàm số </w:t>
      </w:r>
      <w:r w:rsidR="00FA344A">
        <w:rPr>
          <w:rFonts w:ascii="Times New Roman" w:hAnsi="Times New Roman" w:cs="Times New Roman"/>
          <w:color w:val="000000" w:themeColor="text1"/>
          <w:position w:val="-14"/>
          <w:sz w:val="24"/>
          <w:szCs w:val="24"/>
        </w:rPr>
        <w:pict w14:anchorId="037171AC">
          <v:shape id="_x0000_i6907" type="#_x0000_t75" style="width:48pt;height:20.25pt">
            <v:imagedata r:id="rId10011" o:title=""/>
          </v:shape>
        </w:pict>
      </w:r>
      <w:r w:rsidRPr="00330A7E">
        <w:rPr>
          <w:rFonts w:ascii="Times New Roman" w:hAnsi="Times New Roman" w:cs="Times New Roman"/>
          <w:bCs/>
          <w:color w:val="000000" w:themeColor="text1"/>
          <w:sz w:val="24"/>
          <w:szCs w:val="24"/>
        </w:rPr>
        <w:t xml:space="preserve"> ta có đồ thị của hàm số </w:t>
      </w:r>
      <w:r w:rsidR="00FA344A">
        <w:rPr>
          <w:rFonts w:ascii="Times New Roman" w:hAnsi="Times New Roman" w:cs="Times New Roman"/>
          <w:color w:val="000000" w:themeColor="text1"/>
          <w:position w:val="-16"/>
          <w:sz w:val="24"/>
          <w:szCs w:val="24"/>
        </w:rPr>
        <w:pict w14:anchorId="32227AE6">
          <v:shape id="_x0000_i6908" type="#_x0000_t75" style="width:51.75pt;height:21.75pt">
            <v:imagedata r:id="rId10150" o:title=""/>
          </v:shape>
        </w:pict>
      </w:r>
      <w:r w:rsidRPr="00330A7E">
        <w:rPr>
          <w:rFonts w:ascii="Times New Roman" w:hAnsi="Times New Roman" w:cs="Times New Roman"/>
          <w:bCs/>
          <w:color w:val="000000" w:themeColor="text1"/>
          <w:sz w:val="24"/>
          <w:szCs w:val="24"/>
        </w:rPr>
        <w:t xml:space="preserve"> như hình vẽ.</w:t>
      </w:r>
    </w:p>
    <w:p w14:paraId="775FD211" w14:textId="77777777" w:rsidR="00ED397D" w:rsidRPr="00330A7E" w:rsidRDefault="00ED397D" w:rsidP="00330A7E">
      <w:pPr>
        <w:jc w:val="center"/>
        <w:rPr>
          <w:rFonts w:ascii="Times New Roman" w:hAnsi="Times New Roman" w:cs="Times New Roman"/>
          <w:color w:val="000000" w:themeColor="text1"/>
          <w:sz w:val="24"/>
          <w:szCs w:val="24"/>
        </w:rPr>
      </w:pPr>
      <w:r w:rsidRPr="00330A7E">
        <w:rPr>
          <w:rFonts w:ascii="Times New Roman" w:hAnsi="Times New Roman" w:cs="Times New Roman"/>
          <w:noProof/>
          <w:color w:val="000000" w:themeColor="text1"/>
          <w:sz w:val="24"/>
          <w:szCs w:val="24"/>
          <w:lang w:eastAsia="en-US"/>
        </w:rPr>
        <w:drawing>
          <wp:inline distT="0" distB="0" distL="0" distR="0" wp14:anchorId="25197463" wp14:editId="5C92D035">
            <wp:extent cx="2598708" cy="2295525"/>
            <wp:effectExtent l="0" t="0" r="0" b="0"/>
            <wp:docPr id="86"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560170" name="Picture 1" descr="A graph of a function  Description automatically generated"/>
                    <pic:cNvPicPr/>
                  </pic:nvPicPr>
                  <pic:blipFill>
                    <a:blip r:embed="rId10151" cstate="print"/>
                    <a:stretch>
                      <a:fillRect/>
                    </a:stretch>
                  </pic:blipFill>
                  <pic:spPr>
                    <a:xfrm>
                      <a:off x="0" y="0"/>
                      <a:ext cx="2601583" cy="2298065"/>
                    </a:xfrm>
                    <a:prstGeom prst="rect">
                      <a:avLst/>
                    </a:prstGeom>
                  </pic:spPr>
                </pic:pic>
              </a:graphicData>
            </a:graphic>
          </wp:inline>
        </w:drawing>
      </w:r>
    </w:p>
    <w:p w14:paraId="320AD81A" w14:textId="77777777" w:rsidR="00ED397D" w:rsidRPr="00330A7E" w:rsidRDefault="00ED397D" w:rsidP="00330A7E">
      <w:pPr>
        <w:ind w:left="994"/>
        <w:jc w:val="both"/>
        <w:rPr>
          <w:rFonts w:ascii="Times New Roman" w:hAnsi="Times New Roman" w:cs="Times New Roman"/>
          <w:b/>
          <w:color w:val="000000" w:themeColor="text1"/>
          <w:sz w:val="24"/>
          <w:szCs w:val="24"/>
        </w:rPr>
      </w:pPr>
      <w:r w:rsidRPr="00330A7E">
        <w:rPr>
          <w:rFonts w:ascii="Times New Roman" w:hAnsi="Times New Roman" w:cs="Times New Roman"/>
          <w:color w:val="000000" w:themeColor="text1"/>
          <w:sz w:val="24"/>
          <w:szCs w:val="24"/>
        </w:rPr>
        <w:t xml:space="preserve">Từ đồ thị ta có </w:t>
      </w:r>
      <w:r w:rsidRPr="00330A7E">
        <w:rPr>
          <w:rFonts w:ascii="Times New Roman" w:hAnsi="Times New Roman" w:cs="Times New Roman"/>
          <w:bCs/>
          <w:color w:val="000000" w:themeColor="text1"/>
          <w:sz w:val="24"/>
          <w:szCs w:val="24"/>
        </w:rPr>
        <w:t>hàm số</w:t>
      </w:r>
      <w:r w:rsidRPr="00330A7E">
        <w:rPr>
          <w:rFonts w:ascii="Times New Roman" w:hAnsi="Times New Roman" w:cs="Times New Roman"/>
          <w:b/>
          <w:color w:val="000000" w:themeColor="text1"/>
          <w:sz w:val="24"/>
          <w:szCs w:val="24"/>
        </w:rPr>
        <w:t xml:space="preserve"> </w:t>
      </w:r>
      <w:r w:rsidR="00FA344A">
        <w:rPr>
          <w:rFonts w:ascii="Times New Roman" w:hAnsi="Times New Roman" w:cs="Times New Roman"/>
          <w:color w:val="000000" w:themeColor="text1"/>
          <w:position w:val="-16"/>
          <w:sz w:val="24"/>
          <w:szCs w:val="24"/>
        </w:rPr>
        <w:pict w14:anchorId="6FD191DC">
          <v:shape id="_x0000_i6909" type="#_x0000_t75" style="width:51.75pt;height:21.75pt">
            <v:imagedata r:id="rId10150" o:title=""/>
          </v:shape>
        </w:pict>
      </w:r>
      <w:r w:rsidRPr="00330A7E">
        <w:rPr>
          <w:rFonts w:ascii="Times New Roman" w:hAnsi="Times New Roman" w:cs="Times New Roman"/>
          <w:bCs/>
          <w:color w:val="000000" w:themeColor="text1"/>
          <w:sz w:val="24"/>
          <w:szCs w:val="24"/>
        </w:rPr>
        <w:t xml:space="preserve"> đồng biến trên </w:t>
      </w:r>
      <w:r w:rsidR="00FA344A">
        <w:rPr>
          <w:rFonts w:ascii="Times New Roman" w:hAnsi="Times New Roman" w:cs="Times New Roman"/>
          <w:color w:val="000000" w:themeColor="text1"/>
          <w:position w:val="-14"/>
          <w:sz w:val="24"/>
          <w:szCs w:val="24"/>
        </w:rPr>
        <w:pict w14:anchorId="55D589A0">
          <v:shape id="_x0000_i6910" type="#_x0000_t75" style="width:35.25pt;height:20.25pt">
            <v:imagedata r:id="rId10152" o:title=""/>
          </v:shape>
        </w:pict>
      </w:r>
      <w:r w:rsidRPr="00330A7E">
        <w:rPr>
          <w:rFonts w:ascii="Times New Roman" w:hAnsi="Times New Roman" w:cs="Times New Roman"/>
          <w:bCs/>
          <w:color w:val="000000" w:themeColor="text1"/>
          <w:sz w:val="24"/>
          <w:szCs w:val="24"/>
        </w:rPr>
        <w:t xml:space="preserve">và </w:t>
      </w:r>
      <w:r w:rsidR="00FA344A">
        <w:rPr>
          <w:rFonts w:ascii="Times New Roman" w:hAnsi="Times New Roman" w:cs="Times New Roman"/>
          <w:color w:val="000000" w:themeColor="text1"/>
          <w:position w:val="-14"/>
          <w:sz w:val="24"/>
          <w:szCs w:val="24"/>
        </w:rPr>
        <w:pict w14:anchorId="7C0D9DC2">
          <v:shape id="_x0000_i6911" type="#_x0000_t75" style="width:36pt;height:20.25pt">
            <v:imagedata r:id="rId10153" o:title=""/>
          </v:shape>
        </w:pict>
      </w:r>
      <w:r w:rsidRPr="00330A7E">
        <w:rPr>
          <w:rFonts w:ascii="Times New Roman" w:hAnsi="Times New Roman" w:cs="Times New Roman"/>
          <w:bCs/>
          <w:color w:val="000000" w:themeColor="text1"/>
          <w:sz w:val="24"/>
          <w:szCs w:val="24"/>
        </w:rPr>
        <w:t xml:space="preserve"> suy ra </w:t>
      </w:r>
      <w:r w:rsidRPr="00330A7E">
        <w:rPr>
          <w:rFonts w:ascii="Times New Roman" w:hAnsi="Times New Roman" w:cs="Times New Roman"/>
          <w:b/>
          <w:color w:val="000000" w:themeColor="text1"/>
          <w:sz w:val="24"/>
          <w:szCs w:val="24"/>
        </w:rPr>
        <w:t>mệnh đề đúng.</w:t>
      </w:r>
    </w:p>
    <w:p w14:paraId="65113615" w14:textId="77777777" w:rsidR="00ED397D" w:rsidRPr="00330A7E" w:rsidRDefault="00ED397D" w:rsidP="00330A7E">
      <w:pPr>
        <w:rPr>
          <w:rFonts w:ascii="Times New Roman" w:hAnsi="Times New Roman" w:cs="Times New Roman"/>
          <w:b/>
          <w:color w:val="000000" w:themeColor="text1"/>
          <w:sz w:val="24"/>
          <w:szCs w:val="24"/>
        </w:rPr>
      </w:pPr>
    </w:p>
    <w:p w14:paraId="6054BF42" w14:textId="77777777" w:rsidR="00ED397D" w:rsidRPr="00330A7E" w:rsidRDefault="00ED397D" w:rsidP="00330A7E">
      <w:pPr>
        <w:rPr>
          <w:rFonts w:ascii="Times New Roman" w:hAnsi="Times New Roman" w:cs="Times New Roman"/>
          <w:color w:val="000000" w:themeColor="text1"/>
          <w:sz w:val="24"/>
          <w:szCs w:val="24"/>
        </w:rPr>
      </w:pPr>
      <w:r w:rsidRPr="00330A7E">
        <w:rPr>
          <w:rFonts w:ascii="Times New Roman" w:hAnsi="Times New Roman" w:cs="Times New Roman"/>
          <w:b/>
          <w:color w:val="000000" w:themeColor="text1"/>
          <w:sz w:val="24"/>
          <w:szCs w:val="24"/>
        </w:rPr>
        <w:t>PHẦN III. Câu trắc nghiệm trả lời ngắn.</w:t>
      </w:r>
      <w:r w:rsidRPr="00330A7E">
        <w:rPr>
          <w:rFonts w:ascii="Times New Roman" w:hAnsi="Times New Roman" w:cs="Times New Roman"/>
          <w:color w:val="000000" w:themeColor="text1"/>
          <w:sz w:val="24"/>
          <w:szCs w:val="24"/>
        </w:rPr>
        <w:t xml:space="preserve"> Thí sinh trả lời từ câu 1 đến câu 6. </w:t>
      </w:r>
    </w:p>
    <w:p w14:paraId="2E3A3BF1"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1:</w:t>
      </w:r>
      <w:r w:rsidRPr="00330A7E">
        <w:rPr>
          <w:rFonts w:ascii="Times New Roman" w:eastAsia="Calibri" w:hAnsi="Times New Roman" w:cs="Times New Roman"/>
          <w:b/>
          <w:color w:val="000000" w:themeColor="text1"/>
          <w:sz w:val="24"/>
          <w:szCs w:val="24"/>
          <w:lang w:val="nl-NL"/>
        </w:rPr>
        <w:tab/>
      </w:r>
      <w:r w:rsidRPr="00330A7E">
        <w:rPr>
          <w:rFonts w:ascii="Times New Roman" w:eastAsia="Arial" w:hAnsi="Times New Roman" w:cs="Times New Roman"/>
          <w:color w:val="000000" w:themeColor="text1"/>
          <w:sz w:val="24"/>
          <w:szCs w:val="24"/>
          <w:lang w:val="vi-VN"/>
        </w:rPr>
        <w:t>Một thùng sách có 5 quyển sách Toán, 7 quyển sách Vật Lí và 4 quyển sách Hóa. Chọn ngẫu nhiên 3 cuốn sách, tính xác suất để 3 cuốn sách được chọn không cùng một loại</w:t>
      </w:r>
      <w:r w:rsidRPr="00330A7E">
        <w:rPr>
          <w:rFonts w:ascii="Times New Roman" w:eastAsia="Arial" w:hAnsi="Times New Roman" w:cs="Times New Roman"/>
          <w:color w:val="000000" w:themeColor="text1"/>
          <w:sz w:val="24"/>
          <w:szCs w:val="24"/>
        </w:rPr>
        <w:t xml:space="preserve"> </w:t>
      </w:r>
      <w:r w:rsidRPr="00330A7E">
        <w:rPr>
          <w:rFonts w:ascii="Times New Roman" w:hAnsi="Times New Roman" w:cs="Times New Roman"/>
          <w:color w:val="000000" w:themeColor="text1"/>
          <w:sz w:val="24"/>
          <w:szCs w:val="24"/>
        </w:rPr>
        <w:t>(</w:t>
      </w:r>
      <w:r w:rsidRPr="00330A7E">
        <w:rPr>
          <w:rFonts w:ascii="Times New Roman" w:hAnsi="Times New Roman" w:cs="Times New Roman"/>
          <w:i/>
          <w:iCs/>
          <w:color w:val="000000" w:themeColor="text1"/>
          <w:sz w:val="24"/>
          <w:szCs w:val="24"/>
        </w:rPr>
        <w:t>kết quả làm tròn đến hàng phần trăm</w:t>
      </w:r>
      <w:r w:rsidRPr="00330A7E">
        <w:rPr>
          <w:rFonts w:ascii="Times New Roman" w:hAnsi="Times New Roman" w:cs="Times New Roman"/>
          <w:color w:val="000000" w:themeColor="text1"/>
          <w:sz w:val="24"/>
          <w:szCs w:val="24"/>
        </w:rPr>
        <w:t>).</w:t>
      </w:r>
    </w:p>
    <w:p w14:paraId="0B1A54C9" w14:textId="77777777" w:rsidR="00ED397D" w:rsidRPr="00330A7E" w:rsidRDefault="00ED397D" w:rsidP="00330A7E">
      <w:pPr>
        <w:tabs>
          <w:tab w:val="left" w:pos="283"/>
          <w:tab w:val="left" w:pos="2835"/>
          <w:tab w:val="left" w:pos="5386"/>
          <w:tab w:val="left" w:pos="7937"/>
        </w:tabs>
        <w:ind w:left="994"/>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Lời giải</w:t>
      </w:r>
    </w:p>
    <w:p w14:paraId="0C335A65"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b/>
          <w:i/>
          <w:color w:val="000000" w:themeColor="text1"/>
          <w:sz w:val="24"/>
          <w:szCs w:val="24"/>
          <w:lang w:val="vi-VN"/>
        </w:rPr>
      </w:pPr>
      <w:r w:rsidRPr="00330A7E">
        <w:rPr>
          <w:rFonts w:ascii="Times New Roman" w:eastAsia="Arial" w:hAnsi="Times New Roman" w:cs="Times New Roman"/>
          <w:color w:val="000000" w:themeColor="text1"/>
          <w:sz w:val="24"/>
          <w:szCs w:val="24"/>
          <w:lang w:val="vi-VN"/>
        </w:rPr>
        <w:t>Không gian mẫu là số cách chọn ngẫu nhiên 3 cuốn sách trong thùng gồm 16 cuốn sách.</w:t>
      </w:r>
    </w:p>
    <w:p w14:paraId="291F9116"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b/>
          <w:i/>
          <w:color w:val="000000" w:themeColor="text1"/>
          <w:sz w:val="24"/>
          <w:szCs w:val="24"/>
          <w:lang w:val="vi-VN"/>
        </w:rPr>
      </w:pPr>
      <w:r w:rsidRPr="00330A7E">
        <w:rPr>
          <w:rFonts w:ascii="Times New Roman" w:eastAsia="Arial" w:hAnsi="Times New Roman" w:cs="Times New Roman"/>
          <w:color w:val="000000" w:themeColor="text1"/>
          <w:sz w:val="24"/>
          <w:szCs w:val="24"/>
          <w:lang w:val="vi-VN"/>
        </w:rPr>
        <w:t xml:space="preserve">Suy ra số phần tử của không gian mẫu là </w:t>
      </w:r>
      <w:r w:rsidR="00FA344A">
        <w:rPr>
          <w:rFonts w:ascii="Times New Roman" w:hAnsi="Times New Roman" w:cs="Times New Roman"/>
          <w:color w:val="000000" w:themeColor="text1"/>
          <w:position w:val="-14"/>
          <w:sz w:val="24"/>
          <w:szCs w:val="24"/>
        </w:rPr>
        <w:pict w14:anchorId="316A0520">
          <v:shape id="_x0000_i6912" type="#_x0000_t75" style="width:87pt;height:20.25pt">
            <v:imagedata r:id="rId10154" o:title=""/>
          </v:shape>
        </w:pict>
      </w:r>
      <w:r w:rsidRPr="00330A7E">
        <w:rPr>
          <w:rFonts w:ascii="Times New Roman" w:eastAsia="Arial" w:hAnsi="Times New Roman" w:cs="Times New Roman"/>
          <w:color w:val="000000" w:themeColor="text1"/>
          <w:sz w:val="24"/>
          <w:szCs w:val="24"/>
          <w:lang w:val="vi-VN"/>
        </w:rPr>
        <w:t>.</w:t>
      </w:r>
    </w:p>
    <w:p w14:paraId="3B0DBBE7"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color w:val="000000" w:themeColor="text1"/>
          <w:sz w:val="24"/>
          <w:szCs w:val="24"/>
          <w:lang w:val="vi-VN"/>
        </w:rPr>
      </w:pPr>
      <w:r w:rsidRPr="00330A7E">
        <w:rPr>
          <w:rFonts w:ascii="Times New Roman" w:eastAsia="Arial" w:hAnsi="Times New Roman" w:cs="Times New Roman"/>
          <w:color w:val="000000" w:themeColor="text1"/>
          <w:sz w:val="24"/>
          <w:szCs w:val="24"/>
          <w:lang w:val="vi-VN"/>
        </w:rPr>
        <w:t xml:space="preserve">Gọi </w:t>
      </w:r>
      <w:r w:rsidR="00FA344A">
        <w:rPr>
          <w:rFonts w:ascii="Times New Roman" w:hAnsi="Times New Roman" w:cs="Times New Roman"/>
          <w:color w:val="000000" w:themeColor="text1"/>
          <w:position w:val="-4"/>
          <w:sz w:val="24"/>
          <w:szCs w:val="24"/>
        </w:rPr>
        <w:pict w14:anchorId="4B537AF6">
          <v:shape id="_x0000_i6913" type="#_x0000_t75" style="width:12pt;height:12.75pt">
            <v:imagedata r:id="rId10155" o:title=""/>
          </v:shape>
        </w:pict>
      </w:r>
      <w:r w:rsidRPr="00330A7E">
        <w:rPr>
          <w:rFonts w:ascii="Times New Roman" w:eastAsia="Arial" w:hAnsi="Times New Roman" w:cs="Times New Roman"/>
          <w:color w:val="000000" w:themeColor="text1"/>
          <w:sz w:val="24"/>
          <w:szCs w:val="24"/>
          <w:lang w:val="vi-VN"/>
        </w:rPr>
        <w:t xml:space="preserve"> là biến cố </w:t>
      </w:r>
      <w:r w:rsidR="00FA344A">
        <w:rPr>
          <w:rFonts w:ascii="Times New Roman" w:hAnsi="Times New Roman" w:cs="Times New Roman"/>
          <w:color w:val="000000" w:themeColor="text1"/>
          <w:position w:val="-4"/>
          <w:sz w:val="24"/>
          <w:szCs w:val="24"/>
        </w:rPr>
        <w:pict w14:anchorId="5CA0FD24">
          <v:shape id="_x0000_i6914" type="#_x0000_t75" style="width:6.75pt;height:12.75pt">
            <v:imagedata r:id="rId10156" o:title=""/>
          </v:shape>
        </w:pict>
      </w:r>
      <w:r w:rsidRPr="00330A7E">
        <w:rPr>
          <w:rFonts w:ascii="Times New Roman" w:eastAsia="Arial" w:hAnsi="Times New Roman" w:cs="Times New Roman"/>
          <w:color w:val="000000" w:themeColor="text1"/>
          <w:sz w:val="24"/>
          <w:szCs w:val="24"/>
          <w:lang w:val="vi-VN"/>
        </w:rPr>
        <w:t>3 cuốn sách lấy ra không cùng một loại</w:t>
      </w:r>
      <w:r w:rsidR="00FA344A">
        <w:rPr>
          <w:rFonts w:ascii="Times New Roman" w:hAnsi="Times New Roman" w:cs="Times New Roman"/>
          <w:color w:val="000000" w:themeColor="text1"/>
          <w:position w:val="-4"/>
          <w:sz w:val="24"/>
          <w:szCs w:val="24"/>
        </w:rPr>
        <w:pict w14:anchorId="271C3CC0">
          <v:shape id="_x0000_i6915" type="#_x0000_t75" style="width:6.75pt;height:12.75pt">
            <v:imagedata r:id="rId10156" o:title=""/>
          </v:shape>
        </w:pict>
      </w:r>
      <w:r w:rsidRPr="00330A7E">
        <w:rPr>
          <w:rFonts w:ascii="Times New Roman" w:eastAsia="Arial" w:hAnsi="Times New Roman" w:cs="Times New Roman"/>
          <w:color w:val="000000" w:themeColor="text1"/>
          <w:sz w:val="24"/>
          <w:szCs w:val="24"/>
          <w:lang w:val="vi-VN"/>
        </w:rPr>
        <w:t xml:space="preserve">. Để tìm số phần tử của </w:t>
      </w:r>
      <w:r w:rsidR="00FA344A">
        <w:rPr>
          <w:rFonts w:ascii="Times New Roman" w:hAnsi="Times New Roman" w:cs="Times New Roman"/>
          <w:color w:val="000000" w:themeColor="text1"/>
          <w:position w:val="-4"/>
          <w:sz w:val="24"/>
          <w:szCs w:val="24"/>
        </w:rPr>
        <w:pict w14:anchorId="01535018">
          <v:shape id="_x0000_i6916" type="#_x0000_t75" style="width:12pt;height:12.75pt">
            <v:imagedata r:id="rId10157" o:title=""/>
          </v:shape>
        </w:pict>
      </w:r>
      <w:r w:rsidRPr="00330A7E">
        <w:rPr>
          <w:rFonts w:ascii="Times New Roman" w:eastAsia="Arial" w:hAnsi="Times New Roman" w:cs="Times New Roman"/>
          <w:color w:val="000000" w:themeColor="text1"/>
          <w:sz w:val="24"/>
          <w:szCs w:val="24"/>
          <w:lang w:val="vi-VN"/>
        </w:rPr>
        <w:t xml:space="preserve">, ta đi tìm số phần tử của biến cố </w:t>
      </w:r>
      <w:r w:rsidR="00FA344A">
        <w:rPr>
          <w:rFonts w:ascii="Times New Roman" w:hAnsi="Times New Roman" w:cs="Times New Roman"/>
          <w:color w:val="000000" w:themeColor="text1"/>
          <w:position w:val="-4"/>
          <w:sz w:val="24"/>
          <w:szCs w:val="24"/>
        </w:rPr>
        <w:pict w14:anchorId="743460FD">
          <v:shape id="_x0000_i6917" type="#_x0000_t75" style="width:12pt;height:15.75pt">
            <v:imagedata r:id="rId10158" o:title=""/>
          </v:shape>
        </w:pict>
      </w:r>
      <w:r w:rsidRPr="00330A7E">
        <w:rPr>
          <w:rFonts w:ascii="Times New Roman" w:eastAsia="Arial" w:hAnsi="Times New Roman" w:cs="Times New Roman"/>
          <w:color w:val="000000" w:themeColor="text1"/>
          <w:sz w:val="24"/>
          <w:szCs w:val="24"/>
          <w:lang w:val="vi-VN"/>
        </w:rPr>
        <w:t xml:space="preserve">, với biến cố </w:t>
      </w:r>
      <w:r w:rsidR="00FA344A">
        <w:rPr>
          <w:rFonts w:ascii="Times New Roman" w:hAnsi="Times New Roman" w:cs="Times New Roman"/>
          <w:color w:val="000000" w:themeColor="text1"/>
          <w:position w:val="-4"/>
          <w:sz w:val="24"/>
          <w:szCs w:val="24"/>
        </w:rPr>
        <w:pict w14:anchorId="1879B390">
          <v:shape id="_x0000_i6918" type="#_x0000_t75" style="width:12pt;height:15.75pt">
            <v:imagedata r:id="rId10158" o:title=""/>
          </v:shape>
        </w:pict>
      </w:r>
      <w:r w:rsidRPr="00330A7E">
        <w:rPr>
          <w:rFonts w:ascii="Times New Roman" w:eastAsia="Arial" w:hAnsi="Times New Roman" w:cs="Times New Roman"/>
          <w:color w:val="000000" w:themeColor="text1"/>
          <w:sz w:val="24"/>
          <w:szCs w:val="24"/>
          <w:lang w:val="vi-VN"/>
        </w:rPr>
        <w:t xml:space="preserve"> là 3 cuốn sách lấy ra cùng một loại.</w:t>
      </w:r>
    </w:p>
    <w:p w14:paraId="18EE6EA1"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color w:val="000000" w:themeColor="text1"/>
          <w:sz w:val="24"/>
          <w:szCs w:val="24"/>
          <w:lang w:val="vi-VN"/>
        </w:rPr>
      </w:pPr>
      <w:r w:rsidRPr="00330A7E">
        <w:rPr>
          <w:rFonts w:ascii="Times New Roman" w:eastAsia="Arial" w:hAnsi="Times New Roman" w:cs="Times New Roman"/>
          <w:color w:val="000000" w:themeColor="text1"/>
          <w:sz w:val="24"/>
          <w:szCs w:val="24"/>
          <w:lang w:val="vi-VN"/>
        </w:rPr>
        <w:t xml:space="preserve">Suy ra số phần tử của biến cố </w:t>
      </w:r>
      <w:r w:rsidR="00FA344A">
        <w:rPr>
          <w:rFonts w:ascii="Times New Roman" w:hAnsi="Times New Roman" w:cs="Times New Roman"/>
          <w:color w:val="000000" w:themeColor="text1"/>
          <w:position w:val="-4"/>
          <w:sz w:val="24"/>
          <w:szCs w:val="24"/>
        </w:rPr>
        <w:pict w14:anchorId="0FEA5EAD">
          <v:shape id="_x0000_i6919" type="#_x0000_t75" style="width:12pt;height:15.75pt">
            <v:imagedata r:id="rId10158" o:title=""/>
          </v:shape>
        </w:pict>
      </w:r>
      <w:r w:rsidRPr="00330A7E">
        <w:rPr>
          <w:rFonts w:ascii="Times New Roman" w:eastAsia="Arial" w:hAnsi="Times New Roman" w:cs="Times New Roman"/>
          <w:color w:val="000000" w:themeColor="text1"/>
          <w:sz w:val="24"/>
          <w:szCs w:val="24"/>
          <w:lang w:val="vi-VN"/>
        </w:rPr>
        <w:t xml:space="preserve"> là </w:t>
      </w:r>
      <w:r w:rsidR="00FA344A">
        <w:rPr>
          <w:rFonts w:ascii="Times New Roman" w:hAnsi="Times New Roman" w:cs="Times New Roman"/>
          <w:color w:val="000000" w:themeColor="text1"/>
          <w:position w:val="-18"/>
          <w:sz w:val="24"/>
          <w:szCs w:val="24"/>
        </w:rPr>
        <w:pict w14:anchorId="2D3ED1A4">
          <v:shape id="_x0000_i6920" type="#_x0000_t75" style="width:125.25pt;height:24pt">
            <v:imagedata r:id="rId10159" o:title=""/>
          </v:shape>
        </w:pict>
      </w:r>
      <w:r w:rsidRPr="00330A7E">
        <w:rPr>
          <w:rFonts w:ascii="Times New Roman" w:eastAsia="Arial" w:hAnsi="Times New Roman" w:cs="Times New Roman"/>
          <w:color w:val="000000" w:themeColor="text1"/>
          <w:sz w:val="24"/>
          <w:szCs w:val="24"/>
          <w:lang w:val="vi-VN"/>
        </w:rPr>
        <w:t>.</w:t>
      </w:r>
    </w:p>
    <w:p w14:paraId="0E16C493"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color w:val="000000" w:themeColor="text1"/>
          <w:sz w:val="24"/>
          <w:szCs w:val="24"/>
          <w:lang w:val="vi-VN"/>
        </w:rPr>
      </w:pPr>
      <w:r w:rsidRPr="00330A7E">
        <w:rPr>
          <w:rFonts w:ascii="Times New Roman" w:eastAsia="Arial" w:hAnsi="Times New Roman" w:cs="Times New Roman"/>
          <w:color w:val="000000" w:themeColor="text1"/>
          <w:sz w:val="24"/>
          <w:szCs w:val="24"/>
          <w:lang w:val="vi-VN"/>
        </w:rPr>
        <w:t xml:space="preserve">Suy ra số phần tử của biến cố </w:t>
      </w:r>
      <w:r w:rsidR="00FA344A">
        <w:rPr>
          <w:rFonts w:ascii="Times New Roman" w:hAnsi="Times New Roman" w:cs="Times New Roman"/>
          <w:color w:val="000000" w:themeColor="text1"/>
          <w:position w:val="-4"/>
          <w:sz w:val="24"/>
          <w:szCs w:val="24"/>
        </w:rPr>
        <w:pict w14:anchorId="5DFD3C4B">
          <v:shape id="_x0000_i6921" type="#_x0000_t75" style="width:12pt;height:12.75pt">
            <v:imagedata r:id="rId10160" o:title=""/>
          </v:shape>
        </w:pict>
      </w:r>
      <w:r w:rsidRPr="00330A7E">
        <w:rPr>
          <w:rFonts w:ascii="Times New Roman" w:eastAsia="Arial" w:hAnsi="Times New Roman" w:cs="Times New Roman"/>
          <w:color w:val="000000" w:themeColor="text1"/>
          <w:sz w:val="24"/>
          <w:szCs w:val="24"/>
          <w:lang w:val="vi-VN"/>
        </w:rPr>
        <w:t xml:space="preserve"> là </w:t>
      </w:r>
      <w:r w:rsidR="00FA344A">
        <w:rPr>
          <w:rFonts w:ascii="Times New Roman" w:hAnsi="Times New Roman" w:cs="Times New Roman"/>
          <w:color w:val="000000" w:themeColor="text1"/>
          <w:position w:val="-18"/>
          <w:sz w:val="24"/>
          <w:szCs w:val="24"/>
        </w:rPr>
        <w:pict w14:anchorId="56FF0088">
          <v:shape id="_x0000_i6922" type="#_x0000_t75" style="width:131.25pt;height:24pt">
            <v:imagedata r:id="rId10161" o:title=""/>
          </v:shape>
        </w:pict>
      </w:r>
      <w:r w:rsidRPr="00330A7E">
        <w:rPr>
          <w:rFonts w:ascii="Times New Roman" w:eastAsia="Arial" w:hAnsi="Times New Roman" w:cs="Times New Roman"/>
          <w:color w:val="000000" w:themeColor="text1"/>
          <w:sz w:val="24"/>
          <w:szCs w:val="24"/>
          <w:lang w:val="vi-VN"/>
        </w:rPr>
        <w:t>.</w:t>
      </w:r>
    </w:p>
    <w:p w14:paraId="1A7FE3B7"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color w:val="000000" w:themeColor="text1"/>
          <w:sz w:val="24"/>
          <w:szCs w:val="24"/>
        </w:rPr>
      </w:pPr>
      <w:r w:rsidRPr="00330A7E">
        <w:rPr>
          <w:rFonts w:ascii="Times New Roman" w:eastAsia="Arial" w:hAnsi="Times New Roman" w:cs="Times New Roman"/>
          <w:color w:val="000000" w:themeColor="text1"/>
          <w:sz w:val="24"/>
          <w:szCs w:val="24"/>
          <w:lang w:val="vi-VN"/>
        </w:rPr>
        <w:t xml:space="preserve">Vậy xác suất cần tính </w:t>
      </w:r>
      <w:r w:rsidR="00FA344A">
        <w:rPr>
          <w:rFonts w:ascii="Times New Roman" w:hAnsi="Times New Roman" w:cs="Times New Roman"/>
          <w:color w:val="000000" w:themeColor="text1"/>
          <w:position w:val="-32"/>
          <w:sz w:val="24"/>
          <w:szCs w:val="24"/>
        </w:rPr>
        <w:pict w14:anchorId="0FC441D8">
          <v:shape id="_x0000_i6923" type="#_x0000_t75" style="width:159.75pt;height:36.75pt">
            <v:imagedata r:id="rId10162" o:title=""/>
          </v:shape>
        </w:pict>
      </w:r>
      <w:r w:rsidRPr="00330A7E">
        <w:rPr>
          <w:rFonts w:ascii="Times New Roman" w:eastAsia="Arial" w:hAnsi="Times New Roman" w:cs="Times New Roman"/>
          <w:color w:val="000000" w:themeColor="text1"/>
          <w:sz w:val="24"/>
          <w:szCs w:val="24"/>
          <w:lang w:val="vi-VN"/>
        </w:rPr>
        <w:t>.</w:t>
      </w:r>
    </w:p>
    <w:p w14:paraId="374FB2AE"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color w:val="000000" w:themeColor="text1"/>
          <w:sz w:val="24"/>
          <w:szCs w:val="24"/>
        </w:rPr>
      </w:pPr>
      <w:r w:rsidRPr="00330A7E">
        <w:rPr>
          <w:rFonts w:ascii="Times New Roman" w:hAnsi="Times New Roman" w:cs="Times New Roman"/>
          <w:b/>
          <w:bCs/>
          <w:color w:val="000000" w:themeColor="text1"/>
          <w:sz w:val="24"/>
          <w:szCs w:val="24"/>
        </w:rPr>
        <w:t>Đáp án: 0,91</w:t>
      </w:r>
    </w:p>
    <w:p w14:paraId="078696D4"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2:</w:t>
      </w:r>
      <w:r w:rsidRPr="00330A7E">
        <w:rPr>
          <w:rFonts w:ascii="Times New Roman" w:eastAsia="Calibri" w:hAnsi="Times New Roman" w:cs="Times New Roman"/>
          <w:b/>
          <w:color w:val="000000" w:themeColor="text1"/>
          <w:sz w:val="24"/>
          <w:szCs w:val="24"/>
          <w:lang w:val="nl-NL"/>
        </w:rPr>
        <w:tab/>
      </w:r>
      <w:r w:rsidRPr="00330A7E">
        <w:rPr>
          <w:rFonts w:ascii="Times New Roman" w:eastAsia="Arial" w:hAnsi="Times New Roman" w:cs="Times New Roman"/>
          <w:color w:val="000000" w:themeColor="text1"/>
          <w:sz w:val="24"/>
          <w:szCs w:val="24"/>
          <w:lang w:val="vi-VN"/>
        </w:rPr>
        <w:t xml:space="preserve">Một đoàn tàu gồm </w:t>
      </w:r>
      <w:r w:rsidR="00FA344A">
        <w:rPr>
          <w:rFonts w:ascii="Times New Roman" w:hAnsi="Times New Roman" w:cs="Times New Roman"/>
          <w:color w:val="000000" w:themeColor="text1"/>
          <w:position w:val="-6"/>
          <w:sz w:val="24"/>
          <w:szCs w:val="24"/>
        </w:rPr>
        <w:pict w14:anchorId="771EA62D">
          <v:shape id="_x0000_i6924" type="#_x0000_t75" style="width:9pt;height:14.25pt">
            <v:imagedata r:id="rId10065" o:title=""/>
          </v:shape>
        </w:pict>
      </w:r>
      <w:r w:rsidRPr="00330A7E">
        <w:rPr>
          <w:rFonts w:ascii="Times New Roman" w:eastAsia="Arial" w:hAnsi="Times New Roman" w:cs="Times New Roman"/>
          <w:color w:val="000000" w:themeColor="text1"/>
          <w:sz w:val="24"/>
          <w:szCs w:val="24"/>
          <w:lang w:val="vi-VN"/>
        </w:rPr>
        <w:t xml:space="preserve"> toa đỗ ở sân ga. Có </w:t>
      </w:r>
      <w:r w:rsidR="00FA344A">
        <w:rPr>
          <w:rFonts w:ascii="Times New Roman" w:hAnsi="Times New Roman" w:cs="Times New Roman"/>
          <w:color w:val="000000" w:themeColor="text1"/>
          <w:position w:val="-6"/>
          <w:sz w:val="24"/>
          <w:szCs w:val="24"/>
        </w:rPr>
        <w:pict w14:anchorId="6DD9FAB7">
          <v:shape id="_x0000_i6925" type="#_x0000_t75" style="width:9pt;height:14.25pt">
            <v:imagedata r:id="rId10066" o:title=""/>
          </v:shape>
        </w:pict>
      </w:r>
      <w:r w:rsidRPr="00330A7E">
        <w:rPr>
          <w:rFonts w:ascii="Times New Roman" w:eastAsia="Arial" w:hAnsi="Times New Roman" w:cs="Times New Roman"/>
          <w:color w:val="000000" w:themeColor="text1"/>
          <w:sz w:val="24"/>
          <w:szCs w:val="24"/>
          <w:lang w:val="vi-VN"/>
        </w:rPr>
        <w:t xml:space="preserve"> hành khách bước lên tàu, mỗi hành khách độc lập với nhau chọn ngẫu nhiên </w:t>
      </w:r>
      <w:r w:rsidR="00FA344A">
        <w:rPr>
          <w:rFonts w:ascii="Times New Roman" w:hAnsi="Times New Roman" w:cs="Times New Roman"/>
          <w:color w:val="000000" w:themeColor="text1"/>
          <w:position w:val="-4"/>
          <w:sz w:val="24"/>
          <w:szCs w:val="24"/>
        </w:rPr>
        <w:pict w14:anchorId="5E742DBF">
          <v:shape id="_x0000_i6926" type="#_x0000_t75" style="width:6.75pt;height:12.75pt">
            <v:imagedata r:id="rId10067" o:title=""/>
          </v:shape>
        </w:pict>
      </w:r>
      <w:r w:rsidRPr="00330A7E">
        <w:rPr>
          <w:rFonts w:ascii="Times New Roman" w:eastAsia="Arial" w:hAnsi="Times New Roman" w:cs="Times New Roman"/>
          <w:color w:val="000000" w:themeColor="text1"/>
          <w:sz w:val="24"/>
          <w:szCs w:val="24"/>
          <w:lang w:val="vi-VN"/>
        </w:rPr>
        <w:t xml:space="preserve"> toa. Tính xác suất để mỗi toa có ít nhất </w:t>
      </w:r>
      <w:r w:rsidR="00FA344A">
        <w:rPr>
          <w:rFonts w:ascii="Times New Roman" w:hAnsi="Times New Roman" w:cs="Times New Roman"/>
          <w:color w:val="000000" w:themeColor="text1"/>
          <w:position w:val="-4"/>
          <w:sz w:val="24"/>
          <w:szCs w:val="24"/>
        </w:rPr>
        <w:pict w14:anchorId="2A0BEE8D">
          <v:shape id="_x0000_i6927" type="#_x0000_t75" style="width:6.75pt;height:12.75pt">
            <v:imagedata r:id="rId10067" o:title=""/>
          </v:shape>
        </w:pict>
      </w:r>
      <w:r w:rsidRPr="00330A7E">
        <w:rPr>
          <w:rFonts w:ascii="Times New Roman" w:eastAsia="Arial" w:hAnsi="Times New Roman" w:cs="Times New Roman"/>
          <w:color w:val="000000" w:themeColor="text1"/>
          <w:sz w:val="24"/>
          <w:szCs w:val="24"/>
          <w:lang w:val="vi-VN"/>
        </w:rPr>
        <w:t xml:space="preserve"> hành khách bước lên tàu</w:t>
      </w:r>
      <w:r w:rsidRPr="00330A7E">
        <w:rPr>
          <w:rFonts w:ascii="Times New Roman" w:eastAsia="Arial" w:hAnsi="Times New Roman" w:cs="Times New Roman"/>
          <w:color w:val="000000" w:themeColor="text1"/>
          <w:sz w:val="24"/>
          <w:szCs w:val="24"/>
        </w:rPr>
        <w:t xml:space="preserve"> </w:t>
      </w:r>
      <w:r w:rsidRPr="00330A7E">
        <w:rPr>
          <w:rFonts w:ascii="Times New Roman" w:hAnsi="Times New Roman" w:cs="Times New Roman"/>
          <w:color w:val="000000" w:themeColor="text1"/>
          <w:sz w:val="24"/>
          <w:szCs w:val="24"/>
        </w:rPr>
        <w:t>(</w:t>
      </w:r>
      <w:r w:rsidRPr="00330A7E">
        <w:rPr>
          <w:rFonts w:ascii="Times New Roman" w:hAnsi="Times New Roman" w:cs="Times New Roman"/>
          <w:i/>
          <w:iCs/>
          <w:color w:val="000000" w:themeColor="text1"/>
          <w:sz w:val="24"/>
          <w:szCs w:val="24"/>
        </w:rPr>
        <w:t>kết quả làm tròn đến hàng phần trăm</w:t>
      </w:r>
      <w:r w:rsidRPr="00330A7E">
        <w:rPr>
          <w:rFonts w:ascii="Times New Roman" w:hAnsi="Times New Roman" w:cs="Times New Roman"/>
          <w:color w:val="000000" w:themeColor="text1"/>
          <w:sz w:val="24"/>
          <w:szCs w:val="24"/>
        </w:rPr>
        <w:t>).</w:t>
      </w:r>
    </w:p>
    <w:p w14:paraId="5154FFC8" w14:textId="77777777" w:rsidR="00ED397D" w:rsidRPr="00330A7E" w:rsidRDefault="00ED397D" w:rsidP="00330A7E">
      <w:pPr>
        <w:tabs>
          <w:tab w:val="left" w:pos="283"/>
          <w:tab w:val="left" w:pos="2835"/>
          <w:tab w:val="left" w:pos="5386"/>
          <w:tab w:val="left" w:pos="7937"/>
        </w:tabs>
        <w:ind w:left="994"/>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Lời giải</w:t>
      </w:r>
    </w:p>
    <w:p w14:paraId="44E58169"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color w:val="000000" w:themeColor="text1"/>
          <w:sz w:val="24"/>
          <w:szCs w:val="24"/>
          <w:lang w:val="vi-VN"/>
        </w:rPr>
      </w:pPr>
      <w:r w:rsidRPr="00330A7E">
        <w:rPr>
          <w:rFonts w:ascii="Times New Roman" w:eastAsia="Arial" w:hAnsi="Times New Roman" w:cs="Times New Roman"/>
          <w:color w:val="000000" w:themeColor="text1"/>
          <w:sz w:val="24"/>
          <w:szCs w:val="24"/>
          <w:lang w:val="vi-VN"/>
        </w:rPr>
        <w:lastRenderedPageBreak/>
        <w:t xml:space="preserve">Không gian mẫu là số cách sắp xếp </w:t>
      </w:r>
      <w:r w:rsidR="00FA344A">
        <w:rPr>
          <w:rFonts w:ascii="Times New Roman" w:hAnsi="Times New Roman" w:cs="Times New Roman"/>
          <w:color w:val="000000" w:themeColor="text1"/>
          <w:position w:val="-6"/>
          <w:sz w:val="24"/>
          <w:szCs w:val="24"/>
        </w:rPr>
        <w:pict w14:anchorId="26CB5BDC">
          <v:shape id="_x0000_i6928" type="#_x0000_t75" style="width:9pt;height:14.25pt">
            <v:imagedata r:id="rId10163" o:title=""/>
          </v:shape>
        </w:pict>
      </w:r>
      <w:r w:rsidRPr="00330A7E">
        <w:rPr>
          <w:rFonts w:ascii="Times New Roman" w:eastAsia="Arial" w:hAnsi="Times New Roman" w:cs="Times New Roman"/>
          <w:color w:val="000000" w:themeColor="text1"/>
          <w:sz w:val="24"/>
          <w:szCs w:val="24"/>
          <w:lang w:val="vi-VN"/>
        </w:rPr>
        <w:t xml:space="preserve"> hành khách lên </w:t>
      </w:r>
      <w:r w:rsidR="00FA344A">
        <w:rPr>
          <w:rFonts w:ascii="Times New Roman" w:hAnsi="Times New Roman" w:cs="Times New Roman"/>
          <w:color w:val="000000" w:themeColor="text1"/>
          <w:position w:val="-6"/>
          <w:sz w:val="24"/>
          <w:szCs w:val="24"/>
        </w:rPr>
        <w:pict w14:anchorId="628FC915">
          <v:shape id="_x0000_i6929" type="#_x0000_t75" style="width:9pt;height:14.25pt">
            <v:imagedata r:id="rId10164" o:title=""/>
          </v:shape>
        </w:pict>
      </w:r>
      <w:r w:rsidRPr="00330A7E">
        <w:rPr>
          <w:rFonts w:ascii="Times New Roman" w:eastAsia="Arial" w:hAnsi="Times New Roman" w:cs="Times New Roman"/>
          <w:color w:val="000000" w:themeColor="text1"/>
          <w:sz w:val="24"/>
          <w:szCs w:val="24"/>
          <w:lang w:val="vi-VN"/>
        </w:rPr>
        <w:t xml:space="preserve"> toa tàu. Vì mỗi hành khách có </w:t>
      </w:r>
      <w:r w:rsidR="00FA344A">
        <w:rPr>
          <w:rFonts w:ascii="Times New Roman" w:hAnsi="Times New Roman" w:cs="Times New Roman"/>
          <w:color w:val="000000" w:themeColor="text1"/>
          <w:position w:val="-6"/>
          <w:sz w:val="24"/>
          <w:szCs w:val="24"/>
        </w:rPr>
        <w:pict w14:anchorId="41221361">
          <v:shape id="_x0000_i6930" type="#_x0000_t75" style="width:9pt;height:14.25pt">
            <v:imagedata r:id="rId10065" o:title=""/>
          </v:shape>
        </w:pict>
      </w:r>
      <w:r w:rsidRPr="00330A7E">
        <w:rPr>
          <w:rFonts w:ascii="Times New Roman" w:eastAsia="Arial" w:hAnsi="Times New Roman" w:cs="Times New Roman"/>
          <w:color w:val="000000" w:themeColor="text1"/>
          <w:sz w:val="24"/>
          <w:szCs w:val="24"/>
          <w:lang w:val="vi-VN"/>
        </w:rPr>
        <w:t xml:space="preserve"> cách chọn toa nên có </w:t>
      </w:r>
      <w:r w:rsidR="00FA344A">
        <w:rPr>
          <w:rFonts w:ascii="Times New Roman" w:hAnsi="Times New Roman" w:cs="Times New Roman"/>
          <w:color w:val="000000" w:themeColor="text1"/>
          <w:position w:val="-6"/>
          <w:sz w:val="24"/>
          <w:szCs w:val="24"/>
        </w:rPr>
        <w:pict w14:anchorId="534E4787">
          <v:shape id="_x0000_i6931" type="#_x0000_t75" style="width:12.75pt;height:15.75pt">
            <v:imagedata r:id="rId10165" o:title=""/>
          </v:shape>
        </w:pict>
      </w:r>
      <w:r w:rsidRPr="00330A7E">
        <w:rPr>
          <w:rFonts w:ascii="Times New Roman" w:eastAsia="Arial" w:hAnsi="Times New Roman" w:cs="Times New Roman"/>
          <w:color w:val="000000" w:themeColor="text1"/>
          <w:sz w:val="24"/>
          <w:szCs w:val="24"/>
          <w:lang w:val="vi-VN"/>
        </w:rPr>
        <w:t xml:space="preserve"> cách xếp.</w:t>
      </w:r>
    </w:p>
    <w:p w14:paraId="33A2663F"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color w:val="000000" w:themeColor="text1"/>
          <w:sz w:val="24"/>
          <w:szCs w:val="24"/>
          <w:lang w:val="vi-VN"/>
        </w:rPr>
      </w:pPr>
      <w:r w:rsidRPr="00330A7E">
        <w:rPr>
          <w:rFonts w:ascii="Times New Roman" w:eastAsia="Arial" w:hAnsi="Times New Roman" w:cs="Times New Roman"/>
          <w:color w:val="000000" w:themeColor="text1"/>
          <w:sz w:val="24"/>
          <w:szCs w:val="24"/>
          <w:lang w:val="vi-VN"/>
        </w:rPr>
        <w:t xml:space="preserve">Suy ra số phần tử của không gian mẫu là </w:t>
      </w:r>
      <w:r w:rsidR="00FA344A">
        <w:rPr>
          <w:rFonts w:ascii="Times New Roman" w:hAnsi="Times New Roman" w:cs="Times New Roman"/>
          <w:color w:val="000000" w:themeColor="text1"/>
          <w:position w:val="-14"/>
          <w:sz w:val="24"/>
          <w:szCs w:val="24"/>
        </w:rPr>
        <w:pict w14:anchorId="7D1AF755">
          <v:shape id="_x0000_i6932" type="#_x0000_t75" style="width:81pt;height:20.25pt">
            <v:imagedata r:id="rId10166" o:title=""/>
          </v:shape>
        </w:pict>
      </w:r>
      <w:r w:rsidRPr="00330A7E">
        <w:rPr>
          <w:rFonts w:ascii="Times New Roman" w:eastAsia="Arial" w:hAnsi="Times New Roman" w:cs="Times New Roman"/>
          <w:color w:val="000000" w:themeColor="text1"/>
          <w:sz w:val="24"/>
          <w:szCs w:val="24"/>
          <w:lang w:val="vi-VN"/>
        </w:rPr>
        <w:t>.</w:t>
      </w:r>
    </w:p>
    <w:p w14:paraId="78395533"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color w:val="000000" w:themeColor="text1"/>
          <w:sz w:val="24"/>
          <w:szCs w:val="24"/>
          <w:lang w:val="vi-VN"/>
        </w:rPr>
      </w:pPr>
      <w:r w:rsidRPr="00330A7E">
        <w:rPr>
          <w:rFonts w:ascii="Times New Roman" w:eastAsia="Arial" w:hAnsi="Times New Roman" w:cs="Times New Roman"/>
          <w:color w:val="000000" w:themeColor="text1"/>
          <w:sz w:val="24"/>
          <w:szCs w:val="24"/>
          <w:lang w:val="vi-VN"/>
        </w:rPr>
        <w:t xml:space="preserve">Gọi </w:t>
      </w:r>
      <w:r w:rsidR="00FA344A">
        <w:rPr>
          <w:rFonts w:ascii="Times New Roman" w:hAnsi="Times New Roman" w:cs="Times New Roman"/>
          <w:color w:val="000000" w:themeColor="text1"/>
          <w:position w:val="-4"/>
          <w:sz w:val="24"/>
          <w:szCs w:val="24"/>
        </w:rPr>
        <w:pict w14:anchorId="0E8F6A4C">
          <v:shape id="_x0000_i6933" type="#_x0000_t75" style="width:12pt;height:12.75pt">
            <v:imagedata r:id="rId10167" o:title=""/>
          </v:shape>
        </w:pict>
      </w:r>
      <w:r w:rsidRPr="00330A7E">
        <w:rPr>
          <w:rFonts w:ascii="Times New Roman" w:eastAsia="Arial" w:hAnsi="Times New Roman" w:cs="Times New Roman"/>
          <w:color w:val="000000" w:themeColor="text1"/>
          <w:sz w:val="24"/>
          <w:szCs w:val="24"/>
          <w:lang w:val="vi-VN"/>
        </w:rPr>
        <w:t xml:space="preserve"> là biến cố </w:t>
      </w:r>
      <w:r w:rsidR="00FA344A">
        <w:rPr>
          <w:rFonts w:ascii="Times New Roman" w:hAnsi="Times New Roman" w:cs="Times New Roman"/>
          <w:color w:val="000000" w:themeColor="text1"/>
          <w:position w:val="-4"/>
          <w:sz w:val="24"/>
          <w:szCs w:val="24"/>
        </w:rPr>
        <w:pict w14:anchorId="2EEDA72C">
          <v:shape id="_x0000_i6934" type="#_x0000_t75" style="width:6.75pt;height:12.75pt">
            <v:imagedata r:id="rId10168" o:title=""/>
          </v:shape>
        </w:pict>
      </w:r>
      <w:r w:rsidR="00FA344A">
        <w:rPr>
          <w:rFonts w:ascii="Times New Roman" w:hAnsi="Times New Roman" w:cs="Times New Roman"/>
          <w:color w:val="000000" w:themeColor="text1"/>
          <w:position w:val="-6"/>
          <w:sz w:val="24"/>
          <w:szCs w:val="24"/>
        </w:rPr>
        <w:pict w14:anchorId="6E331A59">
          <v:shape id="_x0000_i6935" type="#_x0000_t75" style="width:9pt;height:14.25pt">
            <v:imagedata r:id="rId10163" o:title=""/>
          </v:shape>
        </w:pict>
      </w:r>
      <w:r w:rsidRPr="00330A7E">
        <w:rPr>
          <w:rFonts w:ascii="Times New Roman" w:eastAsia="Arial" w:hAnsi="Times New Roman" w:cs="Times New Roman"/>
          <w:color w:val="000000" w:themeColor="text1"/>
          <w:sz w:val="24"/>
          <w:szCs w:val="24"/>
          <w:lang w:val="vi-VN"/>
        </w:rPr>
        <w:t xml:space="preserve"> hành khách bước lên tàu mà mỗi toa có ít nhất </w:t>
      </w:r>
      <w:r w:rsidR="00FA344A">
        <w:rPr>
          <w:rFonts w:ascii="Times New Roman" w:hAnsi="Times New Roman" w:cs="Times New Roman"/>
          <w:color w:val="000000" w:themeColor="text1"/>
          <w:position w:val="-4"/>
          <w:sz w:val="24"/>
          <w:szCs w:val="24"/>
        </w:rPr>
        <w:pict w14:anchorId="3986C098">
          <v:shape id="_x0000_i6936" type="#_x0000_t75" style="width:6.75pt;height:12.75pt">
            <v:imagedata r:id="rId10067" o:title=""/>
          </v:shape>
        </w:pict>
      </w:r>
      <w:r w:rsidRPr="00330A7E">
        <w:rPr>
          <w:rFonts w:ascii="Times New Roman" w:eastAsia="Arial" w:hAnsi="Times New Roman" w:cs="Times New Roman"/>
          <w:color w:val="000000" w:themeColor="text1"/>
          <w:sz w:val="24"/>
          <w:szCs w:val="24"/>
          <w:lang w:val="vi-VN"/>
        </w:rPr>
        <w:t xml:space="preserve"> hành khách</w:t>
      </w:r>
      <w:r w:rsidR="00FA344A">
        <w:rPr>
          <w:rFonts w:ascii="Times New Roman" w:hAnsi="Times New Roman" w:cs="Times New Roman"/>
          <w:color w:val="000000" w:themeColor="text1"/>
          <w:position w:val="-4"/>
          <w:sz w:val="24"/>
          <w:szCs w:val="24"/>
        </w:rPr>
        <w:pict w14:anchorId="01974F3B">
          <v:shape id="_x0000_i6937" type="#_x0000_t75" style="width:6.75pt;height:12.75pt">
            <v:imagedata r:id="rId10168" o:title=""/>
          </v:shape>
        </w:pict>
      </w:r>
      <w:r w:rsidRPr="00330A7E">
        <w:rPr>
          <w:rFonts w:ascii="Times New Roman" w:eastAsia="Arial" w:hAnsi="Times New Roman" w:cs="Times New Roman"/>
          <w:color w:val="000000" w:themeColor="text1"/>
          <w:sz w:val="24"/>
          <w:szCs w:val="24"/>
          <w:lang w:val="vi-VN"/>
        </w:rPr>
        <w:t xml:space="preserve">. Để tìm số phần tử của biến cố </w:t>
      </w:r>
      <w:r w:rsidR="00FA344A">
        <w:rPr>
          <w:rFonts w:ascii="Times New Roman" w:hAnsi="Times New Roman" w:cs="Times New Roman"/>
          <w:color w:val="000000" w:themeColor="text1"/>
          <w:position w:val="-4"/>
          <w:sz w:val="24"/>
          <w:szCs w:val="24"/>
        </w:rPr>
        <w:pict w14:anchorId="24C72CE7">
          <v:shape id="_x0000_i6938" type="#_x0000_t75" style="width:12pt;height:12.75pt">
            <v:imagedata r:id="rId10155" o:title=""/>
          </v:shape>
        </w:pict>
      </w:r>
      <w:r w:rsidRPr="00330A7E">
        <w:rPr>
          <w:rFonts w:ascii="Times New Roman" w:eastAsia="Arial" w:hAnsi="Times New Roman" w:cs="Times New Roman"/>
          <w:color w:val="000000" w:themeColor="text1"/>
          <w:sz w:val="24"/>
          <w:szCs w:val="24"/>
          <w:lang w:val="vi-VN"/>
        </w:rPr>
        <w:t xml:space="preserve"> ta đi tìm số phần tử của biến cố </w:t>
      </w:r>
      <w:r w:rsidR="00FA344A">
        <w:rPr>
          <w:rFonts w:ascii="Times New Roman" w:hAnsi="Times New Roman" w:cs="Times New Roman"/>
          <w:color w:val="000000" w:themeColor="text1"/>
          <w:position w:val="-4"/>
          <w:sz w:val="24"/>
          <w:szCs w:val="24"/>
        </w:rPr>
        <w:pict w14:anchorId="081262AE">
          <v:shape id="_x0000_i6939" type="#_x0000_t75" style="width:12pt;height:15.75pt">
            <v:imagedata r:id="rId10169" o:title=""/>
          </v:shape>
        </w:pict>
      </w:r>
      <w:r w:rsidRPr="00330A7E">
        <w:rPr>
          <w:rFonts w:ascii="Times New Roman" w:eastAsia="Arial" w:hAnsi="Times New Roman" w:cs="Times New Roman"/>
          <w:color w:val="000000" w:themeColor="text1"/>
          <w:sz w:val="24"/>
          <w:szCs w:val="24"/>
          <w:lang w:val="vi-VN"/>
        </w:rPr>
        <w:t xml:space="preserve">, tức có toa không có hành khách nào bước lên tàu, có </w:t>
      </w:r>
      <w:r w:rsidR="00FA344A">
        <w:rPr>
          <w:rFonts w:ascii="Times New Roman" w:hAnsi="Times New Roman" w:cs="Times New Roman"/>
          <w:color w:val="000000" w:themeColor="text1"/>
          <w:position w:val="-4"/>
          <w:sz w:val="24"/>
          <w:szCs w:val="24"/>
        </w:rPr>
        <w:pict w14:anchorId="44605423">
          <v:shape id="_x0000_i6940" type="#_x0000_t75" style="width:9.75pt;height:12.75pt">
            <v:imagedata r:id="rId10170" o:title=""/>
          </v:shape>
        </w:pict>
      </w:r>
      <w:r w:rsidRPr="00330A7E">
        <w:rPr>
          <w:rFonts w:ascii="Times New Roman" w:eastAsia="Arial" w:hAnsi="Times New Roman" w:cs="Times New Roman"/>
          <w:color w:val="000000" w:themeColor="text1"/>
          <w:sz w:val="24"/>
          <w:szCs w:val="24"/>
          <w:lang w:val="vi-VN"/>
        </w:rPr>
        <w:t xml:space="preserve"> khả năng sau:</w:t>
      </w:r>
    </w:p>
    <w:p w14:paraId="4A868F52"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color w:val="000000" w:themeColor="text1"/>
          <w:sz w:val="24"/>
          <w:szCs w:val="24"/>
          <w:lang w:val="vi-VN"/>
        </w:rPr>
      </w:pPr>
      <w:r w:rsidRPr="00330A7E">
        <w:rPr>
          <w:rFonts w:ascii="Times New Roman" w:eastAsia="Arial" w:hAnsi="Times New Roman" w:cs="Times New Roman"/>
          <w:color w:val="000000" w:themeColor="text1"/>
          <w:sz w:val="24"/>
          <w:szCs w:val="24"/>
          <w:lang w:val="vi-VN"/>
        </w:rPr>
        <w:t>●</w:t>
      </w:r>
      <w:r w:rsidRPr="00330A7E">
        <w:rPr>
          <w:rFonts w:ascii="Times New Roman" w:eastAsia="Arial" w:hAnsi="Times New Roman" w:cs="Times New Roman"/>
          <w:color w:val="000000" w:themeColor="text1"/>
          <w:sz w:val="24"/>
          <w:szCs w:val="24"/>
        </w:rPr>
        <w:t xml:space="preserve"> </w:t>
      </w:r>
      <w:r w:rsidRPr="00330A7E">
        <w:rPr>
          <w:rFonts w:ascii="Times New Roman" w:eastAsia="Arial" w:hAnsi="Times New Roman" w:cs="Times New Roman"/>
          <w:color w:val="000000" w:themeColor="text1"/>
          <w:sz w:val="24"/>
          <w:szCs w:val="24"/>
          <w:lang w:val="vi-VN"/>
        </w:rPr>
        <w:t xml:space="preserve">Trường hợp thứ nhất: Có </w:t>
      </w:r>
      <w:r w:rsidR="00FA344A">
        <w:rPr>
          <w:rFonts w:ascii="Times New Roman" w:hAnsi="Times New Roman" w:cs="Times New Roman"/>
          <w:color w:val="000000" w:themeColor="text1"/>
          <w:position w:val="-4"/>
          <w:sz w:val="24"/>
          <w:szCs w:val="24"/>
        </w:rPr>
        <w:pict w14:anchorId="3E889746">
          <v:shape id="_x0000_i6941" type="#_x0000_t75" style="width:9.75pt;height:12.75pt">
            <v:imagedata r:id="rId10171" o:title=""/>
          </v:shape>
        </w:pict>
      </w:r>
      <w:r w:rsidRPr="00330A7E">
        <w:rPr>
          <w:rFonts w:ascii="Times New Roman" w:eastAsia="Arial" w:hAnsi="Times New Roman" w:cs="Times New Roman"/>
          <w:color w:val="000000" w:themeColor="text1"/>
          <w:sz w:val="24"/>
          <w:szCs w:val="24"/>
          <w:lang w:val="vi-VN"/>
        </w:rPr>
        <w:t xml:space="preserve"> toa không có hành khách bước lên.</w:t>
      </w:r>
    </w:p>
    <w:p w14:paraId="27351821"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color w:val="000000" w:themeColor="text1"/>
          <w:sz w:val="24"/>
          <w:szCs w:val="24"/>
          <w:lang w:val="vi-VN"/>
        </w:rPr>
      </w:pPr>
      <w:r w:rsidRPr="00330A7E">
        <w:rPr>
          <w:rFonts w:ascii="Times New Roman" w:eastAsia="Arial" w:hAnsi="Times New Roman" w:cs="Times New Roman"/>
          <w:color w:val="000000" w:themeColor="text1"/>
          <w:sz w:val="24"/>
          <w:szCs w:val="24"/>
          <w:lang w:val="vi-VN"/>
        </w:rPr>
        <w:t>+)</w:t>
      </w:r>
      <w:r w:rsidRPr="00330A7E">
        <w:rPr>
          <w:rFonts w:ascii="Times New Roman" w:eastAsia="Arial" w:hAnsi="Times New Roman" w:cs="Times New Roman"/>
          <w:color w:val="000000" w:themeColor="text1"/>
          <w:sz w:val="24"/>
          <w:szCs w:val="24"/>
        </w:rPr>
        <w:t xml:space="preserve"> </w:t>
      </w:r>
      <w:r w:rsidRPr="00330A7E">
        <w:rPr>
          <w:rFonts w:ascii="Times New Roman" w:eastAsia="Arial" w:hAnsi="Times New Roman" w:cs="Times New Roman"/>
          <w:color w:val="000000" w:themeColor="text1"/>
          <w:sz w:val="24"/>
          <w:szCs w:val="24"/>
          <w:lang w:val="vi-VN"/>
        </w:rPr>
        <w:t xml:space="preserve">Chọn </w:t>
      </w:r>
      <w:r w:rsidR="00FA344A">
        <w:rPr>
          <w:rFonts w:ascii="Times New Roman" w:hAnsi="Times New Roman" w:cs="Times New Roman"/>
          <w:color w:val="000000" w:themeColor="text1"/>
          <w:position w:val="-4"/>
          <w:sz w:val="24"/>
          <w:szCs w:val="24"/>
        </w:rPr>
        <w:pict w14:anchorId="19201E6A">
          <v:shape id="_x0000_i6942" type="#_x0000_t75" style="width:9.75pt;height:12.75pt">
            <v:imagedata r:id="rId10023" o:title=""/>
          </v:shape>
        </w:pict>
      </w:r>
      <w:r w:rsidRPr="00330A7E">
        <w:rPr>
          <w:rFonts w:ascii="Times New Roman" w:eastAsia="Arial" w:hAnsi="Times New Roman" w:cs="Times New Roman"/>
          <w:color w:val="000000" w:themeColor="text1"/>
          <w:sz w:val="24"/>
          <w:szCs w:val="24"/>
          <w:lang w:val="vi-VN"/>
        </w:rPr>
        <w:t xml:space="preserve"> trong </w:t>
      </w:r>
      <w:r w:rsidR="00FA344A">
        <w:rPr>
          <w:rFonts w:ascii="Times New Roman" w:hAnsi="Times New Roman" w:cs="Times New Roman"/>
          <w:color w:val="000000" w:themeColor="text1"/>
          <w:position w:val="-6"/>
          <w:sz w:val="24"/>
          <w:szCs w:val="24"/>
        </w:rPr>
        <w:pict w14:anchorId="003B9504">
          <v:shape id="_x0000_i6943" type="#_x0000_t75" style="width:9pt;height:14.25pt">
            <v:imagedata r:id="rId10164" o:title=""/>
          </v:shape>
        </w:pict>
      </w:r>
      <w:r w:rsidRPr="00330A7E">
        <w:rPr>
          <w:rFonts w:ascii="Times New Roman" w:eastAsia="Arial" w:hAnsi="Times New Roman" w:cs="Times New Roman"/>
          <w:color w:val="000000" w:themeColor="text1"/>
          <w:sz w:val="24"/>
          <w:szCs w:val="24"/>
          <w:lang w:val="vi-VN"/>
        </w:rPr>
        <w:t xml:space="preserve"> toa để không có khách bước lên, có </w:t>
      </w:r>
      <w:r w:rsidR="00FA344A">
        <w:rPr>
          <w:rFonts w:ascii="Times New Roman" w:hAnsi="Times New Roman" w:cs="Times New Roman"/>
          <w:color w:val="000000" w:themeColor="text1"/>
          <w:position w:val="-12"/>
          <w:sz w:val="24"/>
          <w:szCs w:val="24"/>
        </w:rPr>
        <w:pict w14:anchorId="08D05907">
          <v:shape id="_x0000_i6944" type="#_x0000_t75" style="width:15.75pt;height:18.75pt">
            <v:imagedata r:id="rId10172" o:title=""/>
          </v:shape>
        </w:pict>
      </w:r>
      <w:r w:rsidRPr="00330A7E">
        <w:rPr>
          <w:rFonts w:ascii="Times New Roman" w:eastAsia="Arial" w:hAnsi="Times New Roman" w:cs="Times New Roman"/>
          <w:color w:val="000000" w:themeColor="text1"/>
          <w:sz w:val="24"/>
          <w:szCs w:val="24"/>
          <w:lang w:val="vi-VN"/>
        </w:rPr>
        <w:t xml:space="preserve"> cách.</w:t>
      </w:r>
    </w:p>
    <w:p w14:paraId="3AEB6D93"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color w:val="000000" w:themeColor="text1"/>
          <w:sz w:val="24"/>
          <w:szCs w:val="24"/>
          <w:lang w:val="vi-VN"/>
        </w:rPr>
      </w:pPr>
      <w:r w:rsidRPr="00330A7E">
        <w:rPr>
          <w:rFonts w:ascii="Times New Roman" w:eastAsia="Arial" w:hAnsi="Times New Roman" w:cs="Times New Roman"/>
          <w:color w:val="000000" w:themeColor="text1"/>
          <w:sz w:val="24"/>
          <w:szCs w:val="24"/>
          <w:lang w:val="vi-VN"/>
        </w:rPr>
        <w:t>+)</w:t>
      </w:r>
      <w:r w:rsidRPr="00330A7E">
        <w:rPr>
          <w:rFonts w:ascii="Times New Roman" w:eastAsia="Arial" w:hAnsi="Times New Roman" w:cs="Times New Roman"/>
          <w:color w:val="000000" w:themeColor="text1"/>
          <w:sz w:val="24"/>
          <w:szCs w:val="24"/>
        </w:rPr>
        <w:t xml:space="preserve"> </w:t>
      </w:r>
      <w:r w:rsidRPr="00330A7E">
        <w:rPr>
          <w:rFonts w:ascii="Times New Roman" w:eastAsia="Arial" w:hAnsi="Times New Roman" w:cs="Times New Roman"/>
          <w:color w:val="000000" w:themeColor="text1"/>
          <w:sz w:val="24"/>
          <w:szCs w:val="24"/>
          <w:lang w:val="vi-VN"/>
        </w:rPr>
        <w:t xml:space="preserve">Sau đó cả </w:t>
      </w:r>
      <w:r w:rsidR="00FA344A">
        <w:rPr>
          <w:rFonts w:ascii="Times New Roman" w:hAnsi="Times New Roman" w:cs="Times New Roman"/>
          <w:color w:val="000000" w:themeColor="text1"/>
          <w:position w:val="-6"/>
          <w:sz w:val="24"/>
          <w:szCs w:val="24"/>
        </w:rPr>
        <w:pict w14:anchorId="3BF41937">
          <v:shape id="_x0000_i6945" type="#_x0000_t75" style="width:9pt;height:14.25pt">
            <v:imagedata r:id="rId10163" o:title=""/>
          </v:shape>
        </w:pict>
      </w:r>
      <w:r w:rsidRPr="00330A7E">
        <w:rPr>
          <w:rFonts w:ascii="Times New Roman" w:eastAsia="Arial" w:hAnsi="Times New Roman" w:cs="Times New Roman"/>
          <w:color w:val="000000" w:themeColor="text1"/>
          <w:sz w:val="24"/>
          <w:szCs w:val="24"/>
          <w:lang w:val="vi-VN"/>
        </w:rPr>
        <w:t xml:space="preserve"> hành khách lên toa còn lại, có </w:t>
      </w:r>
      <w:r w:rsidR="00FA344A">
        <w:rPr>
          <w:rFonts w:ascii="Times New Roman" w:hAnsi="Times New Roman" w:cs="Times New Roman"/>
          <w:color w:val="000000" w:themeColor="text1"/>
          <w:position w:val="-4"/>
          <w:sz w:val="24"/>
          <w:szCs w:val="24"/>
        </w:rPr>
        <w:pict w14:anchorId="1E7839A0">
          <v:shape id="_x0000_i6946" type="#_x0000_t75" style="width:6.75pt;height:12.75pt">
            <v:imagedata r:id="rId10067" o:title=""/>
          </v:shape>
        </w:pict>
      </w:r>
      <w:r w:rsidRPr="00330A7E">
        <w:rPr>
          <w:rFonts w:ascii="Times New Roman" w:eastAsia="Arial" w:hAnsi="Times New Roman" w:cs="Times New Roman"/>
          <w:color w:val="000000" w:themeColor="text1"/>
          <w:sz w:val="24"/>
          <w:szCs w:val="24"/>
          <w:lang w:val="vi-VN"/>
        </w:rPr>
        <w:t xml:space="preserve"> cách.</w:t>
      </w:r>
    </w:p>
    <w:p w14:paraId="74D77418"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color w:val="000000" w:themeColor="text1"/>
          <w:sz w:val="24"/>
          <w:szCs w:val="24"/>
          <w:lang w:val="vi-VN"/>
        </w:rPr>
      </w:pPr>
      <w:r w:rsidRPr="00330A7E">
        <w:rPr>
          <w:rFonts w:ascii="Times New Roman" w:eastAsia="Arial" w:hAnsi="Times New Roman" w:cs="Times New Roman"/>
          <w:color w:val="000000" w:themeColor="text1"/>
          <w:sz w:val="24"/>
          <w:szCs w:val="24"/>
          <w:lang w:val="vi-VN"/>
        </w:rPr>
        <w:t>Do đó trường hợp này có</w:t>
      </w:r>
      <w:r w:rsidRPr="00330A7E">
        <w:rPr>
          <w:rFonts w:ascii="Times New Roman" w:eastAsia="Arial" w:hAnsi="Times New Roman" w:cs="Times New Roman"/>
          <w:b/>
          <w:color w:val="000000" w:themeColor="text1"/>
          <w:sz w:val="24"/>
          <w:szCs w:val="24"/>
          <w:lang w:val="vi-VN"/>
        </w:rPr>
        <w:t xml:space="preserve"> </w:t>
      </w:r>
      <w:r w:rsidR="00FA344A">
        <w:rPr>
          <w:rFonts w:ascii="Times New Roman" w:hAnsi="Times New Roman" w:cs="Times New Roman"/>
          <w:color w:val="000000" w:themeColor="text1"/>
          <w:position w:val="-12"/>
          <w:sz w:val="24"/>
          <w:szCs w:val="24"/>
        </w:rPr>
        <w:pict w14:anchorId="054773D7">
          <v:shape id="_x0000_i6947" type="#_x0000_t75" style="width:42pt;height:18.75pt">
            <v:imagedata r:id="rId10173" o:title=""/>
          </v:shape>
        </w:pict>
      </w:r>
      <w:r w:rsidRPr="00330A7E">
        <w:rPr>
          <w:rFonts w:ascii="Times New Roman" w:eastAsia="Arial" w:hAnsi="Times New Roman" w:cs="Times New Roman"/>
          <w:color w:val="000000" w:themeColor="text1"/>
          <w:sz w:val="24"/>
          <w:szCs w:val="24"/>
          <w:lang w:val="vi-VN"/>
        </w:rPr>
        <w:t xml:space="preserve"> cách.</w:t>
      </w:r>
    </w:p>
    <w:p w14:paraId="088DB8CE"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color w:val="000000" w:themeColor="text1"/>
          <w:sz w:val="24"/>
          <w:szCs w:val="24"/>
          <w:lang w:val="vi-VN"/>
        </w:rPr>
      </w:pPr>
      <w:r w:rsidRPr="00330A7E">
        <w:rPr>
          <w:rFonts w:ascii="Times New Roman" w:eastAsia="Arial" w:hAnsi="Times New Roman" w:cs="Times New Roman"/>
          <w:color w:val="000000" w:themeColor="text1"/>
          <w:sz w:val="24"/>
          <w:szCs w:val="24"/>
          <w:lang w:val="vi-VN"/>
        </w:rPr>
        <w:t xml:space="preserve">● Trường hợp thứ hai: Có </w:t>
      </w:r>
      <w:r w:rsidR="00FA344A">
        <w:rPr>
          <w:rFonts w:ascii="Times New Roman" w:hAnsi="Times New Roman" w:cs="Times New Roman"/>
          <w:color w:val="000000" w:themeColor="text1"/>
          <w:position w:val="-4"/>
          <w:sz w:val="24"/>
          <w:szCs w:val="24"/>
        </w:rPr>
        <w:pict w14:anchorId="2133A1E0">
          <v:shape id="_x0000_i6948" type="#_x0000_t75" style="width:6.75pt;height:12.75pt">
            <v:imagedata r:id="rId10067" o:title=""/>
          </v:shape>
        </w:pict>
      </w:r>
      <w:r w:rsidRPr="00330A7E">
        <w:rPr>
          <w:rFonts w:ascii="Times New Roman" w:eastAsia="Arial" w:hAnsi="Times New Roman" w:cs="Times New Roman"/>
          <w:color w:val="000000" w:themeColor="text1"/>
          <w:sz w:val="24"/>
          <w:szCs w:val="24"/>
          <w:lang w:val="vi-VN"/>
        </w:rPr>
        <w:t xml:space="preserve"> toa không có hành khách bước lên.</w:t>
      </w:r>
    </w:p>
    <w:p w14:paraId="3FF76285"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color w:val="000000" w:themeColor="text1"/>
          <w:sz w:val="24"/>
          <w:szCs w:val="24"/>
          <w:lang w:val="vi-VN"/>
        </w:rPr>
      </w:pPr>
      <w:r w:rsidRPr="00330A7E">
        <w:rPr>
          <w:rFonts w:ascii="Times New Roman" w:eastAsia="Arial" w:hAnsi="Times New Roman" w:cs="Times New Roman"/>
          <w:color w:val="000000" w:themeColor="text1"/>
          <w:sz w:val="24"/>
          <w:szCs w:val="24"/>
          <w:lang w:val="vi-VN"/>
        </w:rPr>
        <w:t>+)</w:t>
      </w:r>
      <w:r w:rsidRPr="00330A7E">
        <w:rPr>
          <w:rFonts w:ascii="Times New Roman" w:eastAsia="Arial" w:hAnsi="Times New Roman" w:cs="Times New Roman"/>
          <w:color w:val="000000" w:themeColor="text1"/>
          <w:sz w:val="24"/>
          <w:szCs w:val="24"/>
        </w:rPr>
        <w:t xml:space="preserve"> </w:t>
      </w:r>
      <w:r w:rsidRPr="00330A7E">
        <w:rPr>
          <w:rFonts w:ascii="Times New Roman" w:eastAsia="Arial" w:hAnsi="Times New Roman" w:cs="Times New Roman"/>
          <w:color w:val="000000" w:themeColor="text1"/>
          <w:sz w:val="24"/>
          <w:szCs w:val="24"/>
          <w:lang w:val="vi-VN"/>
        </w:rPr>
        <w:t>Chọn .</w:t>
      </w:r>
      <w:r w:rsidR="00FA344A">
        <w:rPr>
          <w:rFonts w:ascii="Times New Roman" w:hAnsi="Times New Roman" w:cs="Times New Roman"/>
          <w:color w:val="000000" w:themeColor="text1"/>
          <w:position w:val="-4"/>
          <w:sz w:val="24"/>
          <w:szCs w:val="24"/>
        </w:rPr>
        <w:pict w14:anchorId="54D5CCA4">
          <v:shape id="_x0000_i6949" type="#_x0000_t75" style="width:6.75pt;height:12.75pt">
            <v:imagedata r:id="rId10067" o:title=""/>
          </v:shape>
        </w:pict>
      </w:r>
      <w:r w:rsidRPr="00330A7E">
        <w:rPr>
          <w:rFonts w:ascii="Times New Roman" w:eastAsia="Arial" w:hAnsi="Times New Roman" w:cs="Times New Roman"/>
          <w:color w:val="000000" w:themeColor="text1"/>
          <w:sz w:val="24"/>
          <w:szCs w:val="24"/>
          <w:lang w:val="vi-VN"/>
        </w:rPr>
        <w:t xml:space="preserve">. trong </w:t>
      </w:r>
      <w:r w:rsidR="00FA344A">
        <w:rPr>
          <w:rFonts w:ascii="Times New Roman" w:hAnsi="Times New Roman" w:cs="Times New Roman"/>
          <w:color w:val="000000" w:themeColor="text1"/>
          <w:position w:val="-6"/>
          <w:sz w:val="24"/>
          <w:szCs w:val="24"/>
        </w:rPr>
        <w:pict w14:anchorId="2918873F">
          <v:shape id="_x0000_i6950" type="#_x0000_t75" style="width:9pt;height:14.25pt">
            <v:imagedata r:id="rId10164" o:title=""/>
          </v:shape>
        </w:pict>
      </w:r>
      <w:r w:rsidRPr="00330A7E">
        <w:rPr>
          <w:rFonts w:ascii="Times New Roman" w:eastAsia="Arial" w:hAnsi="Times New Roman" w:cs="Times New Roman"/>
          <w:color w:val="000000" w:themeColor="text1"/>
          <w:sz w:val="24"/>
          <w:szCs w:val="24"/>
          <w:lang w:val="vi-VN"/>
        </w:rPr>
        <w:t xml:space="preserve"> toa để không có khách bước lên, có </w:t>
      </w:r>
      <w:r w:rsidR="00FA344A">
        <w:rPr>
          <w:rFonts w:ascii="Times New Roman" w:hAnsi="Times New Roman" w:cs="Times New Roman"/>
          <w:color w:val="000000" w:themeColor="text1"/>
          <w:position w:val="-12"/>
          <w:sz w:val="24"/>
          <w:szCs w:val="24"/>
        </w:rPr>
        <w:pict w14:anchorId="2D09434B">
          <v:shape id="_x0000_i6951" type="#_x0000_t75" style="width:15pt;height:18.75pt">
            <v:imagedata r:id="rId10174" o:title=""/>
          </v:shape>
        </w:pict>
      </w:r>
      <w:r w:rsidRPr="00330A7E">
        <w:rPr>
          <w:rFonts w:ascii="Times New Roman" w:eastAsia="Arial" w:hAnsi="Times New Roman" w:cs="Times New Roman"/>
          <w:color w:val="000000" w:themeColor="text1"/>
          <w:sz w:val="24"/>
          <w:szCs w:val="24"/>
          <w:lang w:val="vi-VN"/>
        </w:rPr>
        <w:t xml:space="preserve"> cách.</w:t>
      </w:r>
    </w:p>
    <w:p w14:paraId="108B5E30"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color w:val="000000" w:themeColor="text1"/>
          <w:sz w:val="24"/>
          <w:szCs w:val="24"/>
          <w:lang w:val="vi-VN"/>
        </w:rPr>
      </w:pPr>
      <w:r w:rsidRPr="00330A7E">
        <w:rPr>
          <w:rFonts w:ascii="Times New Roman" w:eastAsia="Arial" w:hAnsi="Times New Roman" w:cs="Times New Roman"/>
          <w:color w:val="000000" w:themeColor="text1"/>
          <w:sz w:val="24"/>
          <w:szCs w:val="24"/>
          <w:lang w:val="vi-VN"/>
        </w:rPr>
        <w:t>+)</w:t>
      </w:r>
      <w:r w:rsidRPr="00330A7E">
        <w:rPr>
          <w:rFonts w:ascii="Times New Roman" w:eastAsia="Arial" w:hAnsi="Times New Roman" w:cs="Times New Roman"/>
          <w:color w:val="000000" w:themeColor="text1"/>
          <w:sz w:val="24"/>
          <w:szCs w:val="24"/>
        </w:rPr>
        <w:t xml:space="preserve"> </w:t>
      </w:r>
      <w:r w:rsidRPr="00330A7E">
        <w:rPr>
          <w:rFonts w:ascii="Times New Roman" w:eastAsia="Arial" w:hAnsi="Times New Roman" w:cs="Times New Roman"/>
          <w:color w:val="000000" w:themeColor="text1"/>
          <w:sz w:val="24"/>
          <w:szCs w:val="24"/>
          <w:lang w:val="vi-VN"/>
        </w:rPr>
        <w:t xml:space="preserve">Hai toa còn lại ta cần xếp </w:t>
      </w:r>
      <w:r w:rsidR="00FA344A">
        <w:rPr>
          <w:rFonts w:ascii="Times New Roman" w:hAnsi="Times New Roman" w:cs="Times New Roman"/>
          <w:color w:val="000000" w:themeColor="text1"/>
          <w:position w:val="-6"/>
          <w:sz w:val="24"/>
          <w:szCs w:val="24"/>
        </w:rPr>
        <w:pict w14:anchorId="5767720E">
          <v:shape id="_x0000_i6952" type="#_x0000_t75" style="width:9pt;height:14.25pt">
            <v:imagedata r:id="rId10066" o:title=""/>
          </v:shape>
        </w:pict>
      </w:r>
      <w:r w:rsidRPr="00330A7E">
        <w:rPr>
          <w:rFonts w:ascii="Times New Roman" w:eastAsia="Arial" w:hAnsi="Times New Roman" w:cs="Times New Roman"/>
          <w:color w:val="000000" w:themeColor="text1"/>
          <w:sz w:val="24"/>
          <w:szCs w:val="24"/>
          <w:lang w:val="vi-VN"/>
        </w:rPr>
        <w:t xml:space="preserve"> hành khách lên và mỗi toa có ít nhất </w:t>
      </w:r>
      <w:r w:rsidR="00FA344A">
        <w:rPr>
          <w:rFonts w:ascii="Times New Roman" w:hAnsi="Times New Roman" w:cs="Times New Roman"/>
          <w:color w:val="000000" w:themeColor="text1"/>
          <w:position w:val="-4"/>
          <w:sz w:val="24"/>
          <w:szCs w:val="24"/>
        </w:rPr>
        <w:pict w14:anchorId="368F6CD0">
          <v:shape id="_x0000_i6953" type="#_x0000_t75" style="width:6.75pt;height:12.75pt">
            <v:imagedata r:id="rId10175" o:title=""/>
          </v:shape>
        </w:pict>
      </w:r>
      <w:r w:rsidRPr="00330A7E">
        <w:rPr>
          <w:rFonts w:ascii="Times New Roman" w:eastAsia="Arial" w:hAnsi="Times New Roman" w:cs="Times New Roman"/>
          <w:color w:val="000000" w:themeColor="text1"/>
          <w:sz w:val="24"/>
          <w:szCs w:val="24"/>
          <w:lang w:val="vi-VN"/>
        </w:rPr>
        <w:t xml:space="preserve"> hành khách, có </w:t>
      </w:r>
      <w:r w:rsidR="00FA344A">
        <w:rPr>
          <w:rFonts w:ascii="Times New Roman" w:hAnsi="Times New Roman" w:cs="Times New Roman"/>
          <w:color w:val="000000" w:themeColor="text1"/>
          <w:position w:val="-12"/>
          <w:sz w:val="24"/>
          <w:szCs w:val="24"/>
        </w:rPr>
        <w:pict w14:anchorId="374E265A">
          <v:shape id="_x0000_i6954" type="#_x0000_t75" style="width:69pt;height:18.75pt">
            <v:imagedata r:id="rId10176" o:title=""/>
          </v:shape>
        </w:pict>
      </w:r>
      <w:r w:rsidRPr="00330A7E">
        <w:rPr>
          <w:rFonts w:ascii="Times New Roman" w:eastAsia="Arial" w:hAnsi="Times New Roman" w:cs="Times New Roman"/>
          <w:color w:val="000000" w:themeColor="text1"/>
          <w:sz w:val="24"/>
          <w:szCs w:val="24"/>
          <w:lang w:val="vi-VN"/>
        </w:rPr>
        <w:t>.</w:t>
      </w:r>
    </w:p>
    <w:p w14:paraId="4DA9110F"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color w:val="000000" w:themeColor="text1"/>
          <w:sz w:val="24"/>
          <w:szCs w:val="24"/>
          <w:lang w:val="vi-VN"/>
        </w:rPr>
      </w:pPr>
      <w:r w:rsidRPr="00330A7E">
        <w:rPr>
          <w:rFonts w:ascii="Times New Roman" w:eastAsia="Arial" w:hAnsi="Times New Roman" w:cs="Times New Roman"/>
          <w:color w:val="000000" w:themeColor="text1"/>
          <w:sz w:val="24"/>
          <w:szCs w:val="24"/>
          <w:lang w:val="vi-VN"/>
        </w:rPr>
        <w:t xml:space="preserve">Do đó trường hợp này có </w:t>
      </w:r>
      <w:r w:rsidR="00FA344A">
        <w:rPr>
          <w:rFonts w:ascii="Times New Roman" w:hAnsi="Times New Roman" w:cs="Times New Roman"/>
          <w:color w:val="000000" w:themeColor="text1"/>
          <w:position w:val="-12"/>
          <w:sz w:val="24"/>
          <w:szCs w:val="24"/>
        </w:rPr>
        <w:pict w14:anchorId="4C222CC7">
          <v:shape id="_x0000_i6955" type="#_x0000_t75" style="width:54pt;height:18.75pt">
            <v:imagedata r:id="rId10177" o:title=""/>
          </v:shape>
        </w:pict>
      </w:r>
      <w:r w:rsidRPr="00330A7E">
        <w:rPr>
          <w:rFonts w:ascii="Times New Roman" w:eastAsia="Arial" w:hAnsi="Times New Roman" w:cs="Times New Roman"/>
          <w:color w:val="000000" w:themeColor="text1"/>
          <w:sz w:val="24"/>
          <w:szCs w:val="24"/>
          <w:lang w:val="vi-VN"/>
        </w:rPr>
        <w:t xml:space="preserve"> cách.</w:t>
      </w:r>
    </w:p>
    <w:p w14:paraId="6A003A13"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color w:val="000000" w:themeColor="text1"/>
          <w:sz w:val="24"/>
          <w:szCs w:val="24"/>
          <w:lang w:val="vi-VN"/>
        </w:rPr>
      </w:pPr>
      <w:r w:rsidRPr="00330A7E">
        <w:rPr>
          <w:rFonts w:ascii="Times New Roman" w:eastAsia="Arial" w:hAnsi="Times New Roman" w:cs="Times New Roman"/>
          <w:color w:val="000000" w:themeColor="text1"/>
          <w:sz w:val="24"/>
          <w:szCs w:val="24"/>
          <w:lang w:val="vi-VN"/>
        </w:rPr>
        <w:t xml:space="preserve">Suy ra số phần tử của biến cố </w:t>
      </w:r>
      <w:r w:rsidR="00FA344A">
        <w:rPr>
          <w:rFonts w:ascii="Times New Roman" w:hAnsi="Times New Roman" w:cs="Times New Roman"/>
          <w:color w:val="000000" w:themeColor="text1"/>
          <w:position w:val="-4"/>
          <w:sz w:val="24"/>
          <w:szCs w:val="24"/>
        </w:rPr>
        <w:pict w14:anchorId="561C9F37">
          <v:shape id="_x0000_i6956" type="#_x0000_t75" style="width:12pt;height:15.75pt">
            <v:imagedata r:id="rId10178" o:title=""/>
          </v:shape>
        </w:pict>
      </w:r>
      <w:r w:rsidRPr="00330A7E">
        <w:rPr>
          <w:rFonts w:ascii="Times New Roman" w:eastAsia="Arial" w:hAnsi="Times New Roman" w:cs="Times New Roman"/>
          <w:color w:val="000000" w:themeColor="text1"/>
          <w:sz w:val="24"/>
          <w:szCs w:val="24"/>
          <w:lang w:val="vi-VN"/>
        </w:rPr>
        <w:t xml:space="preserve"> là </w:t>
      </w:r>
      <w:r w:rsidR="00FA344A">
        <w:rPr>
          <w:rFonts w:ascii="Times New Roman" w:hAnsi="Times New Roman" w:cs="Times New Roman"/>
          <w:color w:val="000000" w:themeColor="text1"/>
          <w:position w:val="-18"/>
          <w:sz w:val="24"/>
          <w:szCs w:val="24"/>
        </w:rPr>
        <w:pict w14:anchorId="2314E16A">
          <v:shape id="_x0000_i6957" type="#_x0000_t75" style="width:90.75pt;height:24pt">
            <v:imagedata r:id="rId10179" o:title=""/>
          </v:shape>
        </w:pict>
      </w:r>
      <w:r w:rsidRPr="00330A7E">
        <w:rPr>
          <w:rFonts w:ascii="Times New Roman" w:eastAsia="Arial" w:hAnsi="Times New Roman" w:cs="Times New Roman"/>
          <w:color w:val="000000" w:themeColor="text1"/>
          <w:sz w:val="24"/>
          <w:szCs w:val="24"/>
          <w:lang w:val="vi-VN"/>
        </w:rPr>
        <w:t>.</w:t>
      </w:r>
    </w:p>
    <w:p w14:paraId="25C0CBA3"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color w:val="000000" w:themeColor="text1"/>
          <w:sz w:val="24"/>
          <w:szCs w:val="24"/>
          <w:lang w:val="vi-VN"/>
        </w:rPr>
      </w:pPr>
      <w:r w:rsidRPr="00330A7E">
        <w:rPr>
          <w:rFonts w:ascii="Times New Roman" w:eastAsia="Arial" w:hAnsi="Times New Roman" w:cs="Times New Roman"/>
          <w:color w:val="000000" w:themeColor="text1"/>
          <w:sz w:val="24"/>
          <w:szCs w:val="24"/>
          <w:lang w:val="vi-VN"/>
        </w:rPr>
        <w:t xml:space="preserve">Suy ra số phần tử của biến cố </w:t>
      </w:r>
      <w:r w:rsidR="00FA344A">
        <w:rPr>
          <w:rFonts w:ascii="Times New Roman" w:hAnsi="Times New Roman" w:cs="Times New Roman"/>
          <w:color w:val="000000" w:themeColor="text1"/>
          <w:position w:val="-4"/>
          <w:sz w:val="24"/>
          <w:szCs w:val="24"/>
        </w:rPr>
        <w:pict w14:anchorId="73187094">
          <v:shape id="_x0000_i6958" type="#_x0000_t75" style="width:12pt;height:12.75pt">
            <v:imagedata r:id="rId10160" o:title=""/>
          </v:shape>
        </w:pict>
      </w:r>
      <w:r w:rsidRPr="00330A7E">
        <w:rPr>
          <w:rFonts w:ascii="Times New Roman" w:eastAsia="Arial" w:hAnsi="Times New Roman" w:cs="Times New Roman"/>
          <w:color w:val="000000" w:themeColor="text1"/>
          <w:sz w:val="24"/>
          <w:szCs w:val="24"/>
          <w:lang w:val="vi-VN"/>
        </w:rPr>
        <w:t xml:space="preserve"> là </w:t>
      </w:r>
      <w:r w:rsidR="00FA344A">
        <w:rPr>
          <w:rFonts w:ascii="Times New Roman" w:hAnsi="Times New Roman" w:cs="Times New Roman"/>
          <w:color w:val="000000" w:themeColor="text1"/>
          <w:position w:val="-18"/>
          <w:sz w:val="24"/>
          <w:szCs w:val="24"/>
        </w:rPr>
        <w:pict w14:anchorId="0BA3CC23">
          <v:shape id="_x0000_i6959" type="#_x0000_t75" style="width:182.25pt;height:24pt">
            <v:imagedata r:id="rId10180" o:title=""/>
          </v:shape>
        </w:pict>
      </w:r>
      <w:r w:rsidRPr="00330A7E">
        <w:rPr>
          <w:rFonts w:ascii="Times New Roman" w:eastAsia="Arial" w:hAnsi="Times New Roman" w:cs="Times New Roman"/>
          <w:color w:val="000000" w:themeColor="text1"/>
          <w:sz w:val="24"/>
          <w:szCs w:val="24"/>
          <w:lang w:val="vi-VN"/>
        </w:rPr>
        <w:t>.</w:t>
      </w:r>
    </w:p>
    <w:p w14:paraId="7050F2CB"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color w:val="000000" w:themeColor="text1"/>
          <w:sz w:val="24"/>
          <w:szCs w:val="24"/>
        </w:rPr>
      </w:pPr>
      <w:r w:rsidRPr="00330A7E">
        <w:rPr>
          <w:rFonts w:ascii="Times New Roman" w:eastAsia="Arial" w:hAnsi="Times New Roman" w:cs="Times New Roman"/>
          <w:color w:val="000000" w:themeColor="text1"/>
          <w:sz w:val="24"/>
          <w:szCs w:val="24"/>
          <w:lang w:val="vi-VN"/>
        </w:rPr>
        <w:t xml:space="preserve">Vậy xác suất cần tính </w:t>
      </w:r>
      <w:r w:rsidR="00FA344A">
        <w:rPr>
          <w:rFonts w:ascii="Times New Roman" w:hAnsi="Times New Roman" w:cs="Times New Roman"/>
          <w:color w:val="000000" w:themeColor="text1"/>
          <w:position w:val="-32"/>
          <w:sz w:val="24"/>
          <w:szCs w:val="24"/>
        </w:rPr>
        <w:pict w14:anchorId="25DB239F">
          <v:shape id="_x0000_i6960" type="#_x0000_t75" style="width:161.25pt;height:36.75pt">
            <v:imagedata r:id="rId10181" o:title=""/>
          </v:shape>
        </w:pict>
      </w:r>
      <w:r w:rsidRPr="00330A7E">
        <w:rPr>
          <w:rFonts w:ascii="Times New Roman" w:eastAsia="Arial" w:hAnsi="Times New Roman" w:cs="Times New Roman"/>
          <w:color w:val="000000" w:themeColor="text1"/>
          <w:sz w:val="24"/>
          <w:szCs w:val="24"/>
        </w:rPr>
        <w:t>.</w:t>
      </w:r>
    </w:p>
    <w:p w14:paraId="6C7F59FE"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color w:val="000000" w:themeColor="text1"/>
          <w:sz w:val="24"/>
          <w:szCs w:val="24"/>
        </w:rPr>
      </w:pPr>
      <w:r w:rsidRPr="00330A7E">
        <w:rPr>
          <w:rFonts w:ascii="Times New Roman" w:hAnsi="Times New Roman" w:cs="Times New Roman"/>
          <w:b/>
          <w:bCs/>
          <w:color w:val="000000" w:themeColor="text1"/>
          <w:sz w:val="24"/>
          <w:szCs w:val="24"/>
        </w:rPr>
        <w:t>Đáp án: 0,62</w:t>
      </w:r>
    </w:p>
    <w:p w14:paraId="6CAC560A"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3:</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rPr>
        <w:t xml:space="preserve">Một vật chuyển động theo quy luật </w:t>
      </w:r>
      <w:r w:rsidR="00FA344A">
        <w:rPr>
          <w:rFonts w:ascii="Times New Roman" w:hAnsi="Times New Roman" w:cs="Times New Roman"/>
          <w:color w:val="000000" w:themeColor="text1"/>
          <w:position w:val="-24"/>
          <w:sz w:val="24"/>
          <w:szCs w:val="24"/>
        </w:rPr>
        <w:pict w14:anchorId="62F25A7C">
          <v:shape id="_x0000_i6961" type="#_x0000_t75" style="width:140.25pt;height:30.75pt">
            <v:imagedata r:id="rId10068" o:title=""/>
          </v:shape>
        </w:pict>
      </w:r>
      <w:r w:rsidRPr="00330A7E">
        <w:rPr>
          <w:rFonts w:ascii="Times New Roman" w:hAnsi="Times New Roman" w:cs="Times New Roman"/>
          <w:color w:val="000000" w:themeColor="text1"/>
          <w:sz w:val="24"/>
          <w:szCs w:val="24"/>
        </w:rPr>
        <w:t xml:space="preserve"> (với </w:t>
      </w:r>
      <w:r w:rsidR="00FA344A">
        <w:rPr>
          <w:rFonts w:ascii="Times New Roman" w:hAnsi="Times New Roman" w:cs="Times New Roman"/>
          <w:color w:val="000000" w:themeColor="text1"/>
          <w:position w:val="-6"/>
          <w:sz w:val="24"/>
          <w:szCs w:val="24"/>
        </w:rPr>
        <w:pict w14:anchorId="06862B14">
          <v:shape id="_x0000_i6962" type="#_x0000_t75" style="width:6.75pt;height:12pt">
            <v:imagedata r:id="rId10069" o:title=""/>
          </v:shape>
        </w:pict>
      </w:r>
      <w:r w:rsidRPr="00330A7E">
        <w:rPr>
          <w:rFonts w:ascii="Times New Roman" w:hAnsi="Times New Roman" w:cs="Times New Roman"/>
          <w:color w:val="000000" w:themeColor="text1"/>
          <w:sz w:val="24"/>
          <w:szCs w:val="24"/>
        </w:rPr>
        <w:t xml:space="preserve">(giây) là khoảng thời gian tính từ lúc vật bắt đầu chuyển động và </w:t>
      </w:r>
      <w:r w:rsidR="00FA344A">
        <w:rPr>
          <w:rFonts w:ascii="Times New Roman" w:hAnsi="Times New Roman" w:cs="Times New Roman"/>
          <w:color w:val="000000" w:themeColor="text1"/>
          <w:position w:val="-6"/>
          <w:sz w:val="24"/>
          <w:szCs w:val="24"/>
        </w:rPr>
        <w:pict w14:anchorId="642F648C">
          <v:shape id="_x0000_i6963" type="#_x0000_t75" style="width:9pt;height:11.25pt">
            <v:imagedata r:id="rId10070" o:title=""/>
          </v:shape>
        </w:pict>
      </w:r>
      <w:r w:rsidRPr="00330A7E">
        <w:rPr>
          <w:rFonts w:ascii="Times New Roman" w:hAnsi="Times New Roman" w:cs="Times New Roman"/>
          <w:color w:val="000000" w:themeColor="text1"/>
          <w:sz w:val="24"/>
          <w:szCs w:val="24"/>
        </w:rPr>
        <w:t xml:space="preserve">(mét) là quãng đường vật đi được trong thời gian đó). Tính quảng đường mà vật đi được khi vận tốc đạt </w:t>
      </w:r>
      <w:bookmarkStart w:id="18" w:name="_Hlk171283105"/>
      <w:r w:rsidR="00FA344A">
        <w:rPr>
          <w:rFonts w:ascii="Times New Roman" w:hAnsi="Times New Roman" w:cs="Times New Roman"/>
          <w:color w:val="000000" w:themeColor="text1"/>
          <w:position w:val="-10"/>
          <w:sz w:val="24"/>
          <w:szCs w:val="24"/>
        </w:rPr>
        <w:pict w14:anchorId="0931373D">
          <v:shape id="_x0000_i6964" type="#_x0000_t75" style="width:39pt;height:15.75pt">
            <v:imagedata r:id="rId10071" o:title=""/>
          </v:shape>
        </w:pic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i/>
          <w:iCs/>
          <w:color w:val="000000" w:themeColor="text1"/>
          <w:sz w:val="24"/>
          <w:szCs w:val="24"/>
        </w:rPr>
        <w:t>(Kết quả làm tròn đến chữ số thập phân thứ nhất).</w:t>
      </w:r>
      <w:bookmarkEnd w:id="18"/>
    </w:p>
    <w:p w14:paraId="2A6DA5B6" w14:textId="77777777" w:rsidR="00ED397D" w:rsidRPr="00330A7E" w:rsidRDefault="00ED397D" w:rsidP="00330A7E">
      <w:pPr>
        <w:tabs>
          <w:tab w:val="left" w:pos="283"/>
          <w:tab w:val="left" w:pos="2835"/>
          <w:tab w:val="left" w:pos="5386"/>
          <w:tab w:val="left" w:pos="7937"/>
        </w:tabs>
        <w:ind w:left="994"/>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Lời giải</w:t>
      </w:r>
    </w:p>
    <w:p w14:paraId="4B7AF622" w14:textId="77777777" w:rsidR="00ED397D" w:rsidRPr="00330A7E" w:rsidRDefault="00ED397D" w:rsidP="00330A7E">
      <w:pPr>
        <w:ind w:left="887" w:firstLine="106"/>
        <w:rPr>
          <w:rFonts w:ascii="Times New Roman" w:eastAsia="Aptos" w:hAnsi="Times New Roman" w:cs="Times New Roman"/>
          <w:color w:val="000000" w:themeColor="text1"/>
          <w:kern w:val="2"/>
          <w:sz w:val="24"/>
          <w:szCs w:val="24"/>
        </w:rPr>
      </w:pPr>
      <w:r w:rsidRPr="00330A7E">
        <w:rPr>
          <w:rFonts w:ascii="Times New Roman" w:eastAsia="Aptos" w:hAnsi="Times New Roman" w:cs="Times New Roman"/>
          <w:bCs/>
          <w:color w:val="000000" w:themeColor="text1"/>
          <w:kern w:val="2"/>
          <w:sz w:val="24"/>
          <w:szCs w:val="24"/>
          <w:lang w:eastAsia="vi-VN"/>
        </w:rPr>
        <w:t>Ta có:</w:t>
      </w:r>
      <w:r w:rsidRPr="00330A7E">
        <w:rPr>
          <w:rFonts w:ascii="Times New Roman" w:hAnsi="Times New Roman" w:cs="Times New Roman"/>
          <w:b/>
          <w:color w:val="000000" w:themeColor="text1"/>
          <w:kern w:val="2"/>
          <w:sz w:val="24"/>
          <w:szCs w:val="24"/>
        </w:rPr>
        <w:t xml:space="preserve"> </w:t>
      </w:r>
      <w:r w:rsidR="00FA344A">
        <w:rPr>
          <w:rFonts w:ascii="Times New Roman" w:hAnsi="Times New Roman" w:cs="Times New Roman"/>
          <w:color w:val="000000" w:themeColor="text1"/>
          <w:position w:val="-14"/>
          <w:sz w:val="24"/>
          <w:szCs w:val="24"/>
        </w:rPr>
        <w:pict w14:anchorId="4020D39C">
          <v:shape id="_x0000_i6965" type="#_x0000_t75" style="width:120pt;height:20.25pt">
            <v:imagedata r:id="rId10182" o:title=""/>
          </v:shape>
        </w:pict>
      </w:r>
      <w:r w:rsidRPr="00330A7E">
        <w:rPr>
          <w:rFonts w:ascii="Times New Roman" w:eastAsia="Aptos" w:hAnsi="Times New Roman" w:cs="Times New Roman"/>
          <w:color w:val="000000" w:themeColor="text1"/>
          <w:kern w:val="2"/>
          <w:sz w:val="24"/>
          <w:szCs w:val="24"/>
        </w:rPr>
        <w:t>.</w:t>
      </w:r>
    </w:p>
    <w:p w14:paraId="474146F9" w14:textId="77777777" w:rsidR="00ED397D" w:rsidRPr="00330A7E" w:rsidRDefault="00ED397D" w:rsidP="00330A7E">
      <w:pPr>
        <w:ind w:left="887" w:firstLine="106"/>
        <w:rPr>
          <w:rFonts w:ascii="Times New Roman" w:eastAsia="Aptos" w:hAnsi="Times New Roman" w:cs="Times New Roman"/>
          <w:color w:val="000000" w:themeColor="text1"/>
          <w:kern w:val="2"/>
          <w:sz w:val="24"/>
          <w:szCs w:val="24"/>
        </w:rPr>
      </w:pPr>
      <w:r w:rsidRPr="00330A7E">
        <w:rPr>
          <w:rFonts w:ascii="Times New Roman" w:eastAsia="Aptos" w:hAnsi="Times New Roman" w:cs="Times New Roman"/>
          <w:color w:val="000000" w:themeColor="text1"/>
          <w:kern w:val="2"/>
          <w:sz w:val="24"/>
          <w:szCs w:val="24"/>
        </w:rPr>
        <w:t xml:space="preserve">Khi vận tốc của vật đạt </w:t>
      </w:r>
      <w:r w:rsidR="00FA344A">
        <w:rPr>
          <w:rFonts w:ascii="Times New Roman" w:hAnsi="Times New Roman" w:cs="Times New Roman"/>
          <w:color w:val="000000" w:themeColor="text1"/>
          <w:position w:val="-10"/>
          <w:sz w:val="24"/>
          <w:szCs w:val="24"/>
        </w:rPr>
        <w:pict w14:anchorId="4662E735">
          <v:shape id="_x0000_i6966" type="#_x0000_t75" style="width:39pt;height:15.75pt">
            <v:imagedata r:id="rId10183" o:title=""/>
          </v:shape>
        </w:pict>
      </w:r>
      <w:r w:rsidRPr="00330A7E">
        <w:rPr>
          <w:rFonts w:ascii="Times New Roman" w:eastAsia="Aptos" w:hAnsi="Times New Roman" w:cs="Times New Roman"/>
          <w:color w:val="000000" w:themeColor="text1"/>
          <w:kern w:val="2"/>
          <w:sz w:val="24"/>
          <w:szCs w:val="24"/>
        </w:rPr>
        <w:t xml:space="preserve"> ta có:</w:t>
      </w:r>
    </w:p>
    <w:p w14:paraId="2E4CA962" w14:textId="77777777" w:rsidR="00ED397D" w:rsidRPr="00330A7E" w:rsidRDefault="00FA344A" w:rsidP="00330A7E">
      <w:pPr>
        <w:ind w:left="887" w:firstLine="106"/>
        <w:rPr>
          <w:rFonts w:ascii="Times New Roman" w:eastAsia="Aptos" w:hAnsi="Times New Roman" w:cs="Times New Roman"/>
          <w:color w:val="000000" w:themeColor="text1"/>
          <w:kern w:val="2"/>
          <w:sz w:val="24"/>
          <w:szCs w:val="24"/>
        </w:rPr>
      </w:pPr>
      <w:r>
        <w:rPr>
          <w:rFonts w:ascii="Times New Roman" w:hAnsi="Times New Roman" w:cs="Times New Roman"/>
          <w:color w:val="000000" w:themeColor="text1"/>
          <w:position w:val="-6"/>
          <w:sz w:val="24"/>
          <w:szCs w:val="24"/>
        </w:rPr>
        <w:pict w14:anchorId="5B4CA66E">
          <v:shape id="_x0000_i6967" type="#_x0000_t75" style="width:162.75pt;height:15.75pt">
            <v:imagedata r:id="rId10184" o:title=""/>
          </v:shape>
        </w:pict>
      </w:r>
    </w:p>
    <w:p w14:paraId="4E0ACFCB" w14:textId="77777777" w:rsidR="00ED397D" w:rsidRPr="00330A7E" w:rsidRDefault="00FA344A" w:rsidP="00330A7E">
      <w:pPr>
        <w:ind w:left="887" w:firstLine="106"/>
        <w:rPr>
          <w:rFonts w:ascii="Times New Roman" w:eastAsia="Aptos" w:hAnsi="Times New Roman" w:cs="Times New Roman"/>
          <w:color w:val="000000" w:themeColor="text1"/>
          <w:kern w:val="2"/>
          <w:sz w:val="24"/>
          <w:szCs w:val="24"/>
        </w:rPr>
      </w:pPr>
      <w:r>
        <w:rPr>
          <w:rFonts w:ascii="Times New Roman" w:hAnsi="Times New Roman" w:cs="Times New Roman"/>
          <w:color w:val="000000" w:themeColor="text1"/>
          <w:position w:val="-30"/>
          <w:sz w:val="24"/>
          <w:szCs w:val="24"/>
        </w:rPr>
        <w:lastRenderedPageBreak/>
        <w:pict w14:anchorId="2699C36C">
          <v:shape id="_x0000_i6968" type="#_x0000_t75" style="width:53.25pt;height:36pt">
            <v:imagedata r:id="rId10185" o:title=""/>
          </v:shape>
        </w:pict>
      </w:r>
      <w:r w:rsidR="00ED397D" w:rsidRPr="00330A7E">
        <w:rPr>
          <w:rFonts w:ascii="Times New Roman" w:eastAsia="Aptos" w:hAnsi="Times New Roman" w:cs="Times New Roman"/>
          <w:color w:val="000000" w:themeColor="text1"/>
          <w:kern w:val="2"/>
          <w:sz w:val="24"/>
          <w:szCs w:val="24"/>
        </w:rPr>
        <w:t>.</w:t>
      </w:r>
    </w:p>
    <w:p w14:paraId="0FD28B9F" w14:textId="77777777" w:rsidR="00ED397D" w:rsidRPr="00330A7E" w:rsidRDefault="00ED397D" w:rsidP="00330A7E">
      <w:pPr>
        <w:ind w:left="887" w:firstLine="106"/>
        <w:rPr>
          <w:rFonts w:ascii="Times New Roman" w:eastAsia="Aptos" w:hAnsi="Times New Roman" w:cs="Times New Roman"/>
          <w:color w:val="000000" w:themeColor="text1"/>
          <w:kern w:val="2"/>
          <w:sz w:val="24"/>
          <w:szCs w:val="24"/>
        </w:rPr>
      </w:pPr>
      <w:r w:rsidRPr="00330A7E">
        <w:rPr>
          <w:rFonts w:ascii="Times New Roman" w:eastAsia="Aptos" w:hAnsi="Times New Roman" w:cs="Times New Roman"/>
          <w:color w:val="000000" w:themeColor="text1"/>
          <w:kern w:val="2"/>
          <w:sz w:val="24"/>
          <w:szCs w:val="24"/>
        </w:rPr>
        <w:t xml:space="preserve">Vì </w:t>
      </w:r>
      <w:r w:rsidR="00FA344A">
        <w:rPr>
          <w:rFonts w:ascii="Times New Roman" w:hAnsi="Times New Roman" w:cs="Times New Roman"/>
          <w:color w:val="000000" w:themeColor="text1"/>
          <w:position w:val="-6"/>
          <w:sz w:val="24"/>
          <w:szCs w:val="24"/>
        </w:rPr>
        <w:pict w14:anchorId="73EACA91">
          <v:shape id="_x0000_i6969" type="#_x0000_t75" style="width:24.75pt;height:14.25pt">
            <v:imagedata r:id="rId10186" o:title=""/>
          </v:shape>
        </w:pict>
      </w:r>
      <w:r w:rsidRPr="00330A7E">
        <w:rPr>
          <w:rFonts w:ascii="Times New Roman" w:eastAsia="Aptos" w:hAnsi="Times New Roman" w:cs="Times New Roman"/>
          <w:color w:val="000000" w:themeColor="text1"/>
          <w:kern w:val="2"/>
          <w:sz w:val="24"/>
          <w:szCs w:val="24"/>
        </w:rPr>
        <w:t xml:space="preserve"> nên nhận </w:t>
      </w:r>
      <w:r w:rsidR="00FA344A">
        <w:rPr>
          <w:rFonts w:ascii="Times New Roman" w:hAnsi="Times New Roman" w:cs="Times New Roman"/>
          <w:color w:val="000000" w:themeColor="text1"/>
          <w:position w:val="-14"/>
          <w:sz w:val="24"/>
          <w:szCs w:val="24"/>
        </w:rPr>
        <w:pict w14:anchorId="116A0FB2">
          <v:shape id="_x0000_i6970" type="#_x0000_t75" style="width:41.25pt;height:20.25pt">
            <v:imagedata r:id="rId10187" o:title=""/>
          </v:shape>
        </w:pict>
      </w:r>
      <w:r w:rsidRPr="00330A7E">
        <w:rPr>
          <w:rFonts w:ascii="Times New Roman" w:eastAsia="Aptos" w:hAnsi="Times New Roman" w:cs="Times New Roman"/>
          <w:color w:val="000000" w:themeColor="text1"/>
          <w:kern w:val="2"/>
          <w:sz w:val="24"/>
          <w:szCs w:val="24"/>
        </w:rPr>
        <w:t>.</w:t>
      </w:r>
    </w:p>
    <w:p w14:paraId="1B430351" w14:textId="77777777" w:rsidR="00ED397D" w:rsidRPr="00330A7E" w:rsidRDefault="00ED397D" w:rsidP="00330A7E">
      <w:pPr>
        <w:ind w:left="993"/>
        <w:rPr>
          <w:rFonts w:ascii="Times New Roman" w:eastAsia="Calibri" w:hAnsi="Times New Roman" w:cs="Times New Roman"/>
          <w:color w:val="000000" w:themeColor="text1"/>
          <w:sz w:val="24"/>
          <w:szCs w:val="24"/>
        </w:rPr>
      </w:pPr>
      <w:r w:rsidRPr="00330A7E">
        <w:rPr>
          <w:rFonts w:ascii="Times New Roman" w:eastAsia="Aptos" w:hAnsi="Times New Roman" w:cs="Times New Roman"/>
          <w:color w:val="000000" w:themeColor="text1"/>
          <w:kern w:val="2"/>
          <w:sz w:val="24"/>
          <w:szCs w:val="24"/>
        </w:rPr>
        <w:t xml:space="preserve">Lúc đó quảng đường vật đi được là: </w:t>
      </w:r>
      <w:r w:rsidR="00FA344A">
        <w:rPr>
          <w:rFonts w:ascii="Times New Roman" w:hAnsi="Times New Roman" w:cs="Times New Roman"/>
          <w:color w:val="000000" w:themeColor="text1"/>
          <w:position w:val="-24"/>
          <w:sz w:val="24"/>
          <w:szCs w:val="24"/>
        </w:rPr>
        <w:pict w14:anchorId="2CE8CC3F">
          <v:shape id="_x0000_i6971" type="#_x0000_t75" style="width:147.75pt;height:30.75pt">
            <v:imagedata r:id="rId10188" o:title=""/>
          </v:shape>
        </w:pict>
      </w:r>
    </w:p>
    <w:p w14:paraId="74E308DF"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color w:val="000000" w:themeColor="text1"/>
          <w:sz w:val="24"/>
          <w:szCs w:val="24"/>
        </w:rPr>
      </w:pPr>
      <w:r w:rsidRPr="00330A7E">
        <w:rPr>
          <w:rFonts w:ascii="Times New Roman" w:hAnsi="Times New Roman" w:cs="Times New Roman"/>
          <w:b/>
          <w:bCs/>
          <w:color w:val="000000" w:themeColor="text1"/>
          <w:sz w:val="24"/>
          <w:szCs w:val="24"/>
        </w:rPr>
        <w:t>Đáp án: 54,2</w:t>
      </w:r>
    </w:p>
    <w:p w14:paraId="44D85A08"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4:</w:t>
      </w:r>
      <w:r w:rsidRPr="00330A7E">
        <w:rPr>
          <w:rFonts w:ascii="Times New Roman" w:eastAsia="Calibri" w:hAnsi="Times New Roman" w:cs="Times New Roman"/>
          <w:b/>
          <w:color w:val="000000" w:themeColor="text1"/>
          <w:sz w:val="24"/>
          <w:szCs w:val="24"/>
          <w:lang w:val="nl-NL"/>
        </w:rPr>
        <w:tab/>
      </w:r>
      <w:r w:rsidRPr="00330A7E">
        <w:rPr>
          <w:rFonts w:ascii="Times New Roman" w:eastAsia="Calibri" w:hAnsi="Times New Roman" w:cs="Times New Roman"/>
          <w:color w:val="000000" w:themeColor="text1"/>
          <w:kern w:val="2"/>
          <w:sz w:val="24"/>
          <w:szCs w:val="24"/>
          <w:lang w:val="vi-VN"/>
        </w:rPr>
        <w:t xml:space="preserve">Một tấm ván hình chữ nhật </w:t>
      </w:r>
      <w:r w:rsidR="00FA344A">
        <w:rPr>
          <w:rFonts w:ascii="Times New Roman" w:hAnsi="Times New Roman" w:cs="Times New Roman"/>
          <w:color w:val="000000" w:themeColor="text1"/>
          <w:position w:val="-6"/>
          <w:sz w:val="24"/>
          <w:szCs w:val="24"/>
        </w:rPr>
        <w:pict w14:anchorId="79F069A5">
          <v:shape id="_x0000_i6972" type="#_x0000_t75" style="width:36pt;height:14.25pt">
            <v:imagedata r:id="rId10072" o:title=""/>
          </v:shape>
        </w:pict>
      </w:r>
      <w:r w:rsidRPr="00330A7E">
        <w:rPr>
          <w:rFonts w:ascii="Times New Roman" w:eastAsia="Calibri" w:hAnsi="Times New Roman" w:cs="Times New Roman"/>
          <w:color w:val="000000" w:themeColor="text1"/>
          <w:kern w:val="2"/>
          <w:sz w:val="24"/>
          <w:szCs w:val="24"/>
          <w:lang w:val="vi-VN"/>
        </w:rPr>
        <w:t xml:space="preserve"> được dùng làm mặt phẳng nghiêng để kéo </w:t>
      </w:r>
      <w:r w:rsidRPr="00330A7E">
        <w:rPr>
          <w:rFonts w:ascii="Times New Roman" w:eastAsia="Calibri" w:hAnsi="Times New Roman" w:cs="Times New Roman"/>
          <w:color w:val="000000" w:themeColor="text1"/>
          <w:kern w:val="2"/>
          <w:sz w:val="24"/>
          <w:szCs w:val="24"/>
        </w:rPr>
        <w:t>m</w:t>
      </w:r>
      <w:r w:rsidRPr="00330A7E">
        <w:rPr>
          <w:rFonts w:ascii="Times New Roman" w:eastAsia="Calibri" w:hAnsi="Times New Roman" w:cs="Times New Roman"/>
          <w:color w:val="000000" w:themeColor="text1"/>
          <w:kern w:val="2"/>
          <w:sz w:val="24"/>
          <w:szCs w:val="24"/>
          <w:lang w:val="vi-VN"/>
        </w:rPr>
        <w:t xml:space="preserve">ột vật lên khỏi hố sâu </w:t>
      </w:r>
      <w:r w:rsidR="00FA344A">
        <w:rPr>
          <w:rFonts w:ascii="Times New Roman" w:hAnsi="Times New Roman" w:cs="Times New Roman"/>
          <w:color w:val="000000" w:themeColor="text1"/>
          <w:position w:val="-6"/>
          <w:sz w:val="24"/>
          <w:szCs w:val="24"/>
        </w:rPr>
        <w:pict w14:anchorId="1711DA34">
          <v:shape id="_x0000_i6973" type="#_x0000_t75" style="width:21pt;height:14.25pt">
            <v:imagedata r:id="rId10073" o:title=""/>
          </v:shape>
        </w:pict>
      </w:r>
      <w:r w:rsidRPr="00330A7E">
        <w:rPr>
          <w:rFonts w:ascii="Times New Roman" w:eastAsia="Calibri" w:hAnsi="Times New Roman" w:cs="Times New Roman"/>
          <w:color w:val="000000" w:themeColor="text1"/>
          <w:kern w:val="2"/>
          <w:sz w:val="24"/>
          <w:szCs w:val="24"/>
          <w:lang w:val="vi-VN"/>
        </w:rPr>
        <w:t xml:space="preserve">. Cho biết </w:t>
      </w:r>
      <w:r w:rsidR="00FA344A">
        <w:rPr>
          <w:rFonts w:ascii="Times New Roman" w:hAnsi="Times New Roman" w:cs="Times New Roman"/>
          <w:color w:val="000000" w:themeColor="text1"/>
          <w:position w:val="-6"/>
          <w:sz w:val="24"/>
          <w:szCs w:val="24"/>
        </w:rPr>
        <w:pict w14:anchorId="22ECA8BA">
          <v:shape id="_x0000_i6974" type="#_x0000_t75" style="width:45.75pt;height:14.25pt">
            <v:imagedata r:id="rId10074" o:title=""/>
          </v:shape>
        </w:pict>
      </w:r>
      <w:r w:rsidRPr="00330A7E">
        <w:rPr>
          <w:rFonts w:ascii="Times New Roman" w:hAnsi="Times New Roman" w:cs="Times New Roman"/>
          <w:color w:val="000000" w:themeColor="text1"/>
          <w:sz w:val="24"/>
          <w:szCs w:val="24"/>
        </w:rPr>
        <w:t xml:space="preserve">, </w:t>
      </w:r>
      <w:r w:rsidR="00FA344A">
        <w:rPr>
          <w:rFonts w:ascii="Times New Roman" w:hAnsi="Times New Roman" w:cs="Times New Roman"/>
          <w:color w:val="000000" w:themeColor="text1"/>
          <w:position w:val="-10"/>
          <w:sz w:val="24"/>
          <w:szCs w:val="24"/>
        </w:rPr>
        <w:pict w14:anchorId="6C11A502">
          <v:shape id="_x0000_i6975" type="#_x0000_t75" style="width:59.25pt;height:15.75pt">
            <v:imagedata r:id="rId10075" o:title=""/>
          </v:shape>
        </w:pict>
      </w:r>
      <w:r w:rsidRPr="00330A7E">
        <w:rPr>
          <w:rFonts w:ascii="Times New Roman" w:eastAsia="Calibri" w:hAnsi="Times New Roman" w:cs="Times New Roman"/>
          <w:color w:val="000000" w:themeColor="text1"/>
          <w:kern w:val="2"/>
          <w:sz w:val="24"/>
          <w:szCs w:val="24"/>
          <w:lang w:val="vi-VN"/>
        </w:rPr>
        <w:t xml:space="preserve">. Tính góc giữa đường thẳng </w:t>
      </w:r>
      <w:r w:rsidR="00FA344A">
        <w:rPr>
          <w:rFonts w:ascii="Times New Roman" w:hAnsi="Times New Roman" w:cs="Times New Roman"/>
          <w:color w:val="000000" w:themeColor="text1"/>
          <w:position w:val="-4"/>
          <w:sz w:val="24"/>
          <w:szCs w:val="24"/>
        </w:rPr>
        <w:pict w14:anchorId="7BF43BD4">
          <v:shape id="_x0000_i6976" type="#_x0000_t75" style="width:20.25pt;height:12.75pt">
            <v:imagedata r:id="rId10076" o:title=""/>
          </v:shape>
        </w:pict>
      </w:r>
      <w:r w:rsidRPr="00330A7E">
        <w:rPr>
          <w:rFonts w:ascii="Times New Roman" w:eastAsia="Calibri" w:hAnsi="Times New Roman" w:cs="Times New Roman"/>
          <w:color w:val="000000" w:themeColor="text1"/>
          <w:kern w:val="2"/>
          <w:sz w:val="24"/>
          <w:szCs w:val="24"/>
          <w:lang w:val="vi-VN"/>
        </w:rPr>
        <w:t xml:space="preserve"> và đáy hố.</w:t>
      </w:r>
      <w:r w:rsidRPr="00330A7E">
        <w:rPr>
          <w:rFonts w:ascii="Times New Roman" w:eastAsia="Calibri" w:hAnsi="Times New Roman" w:cs="Times New Roman"/>
          <w:color w:val="000000" w:themeColor="text1"/>
          <w:kern w:val="2"/>
          <w:sz w:val="24"/>
          <w:szCs w:val="24"/>
        </w:rPr>
        <w:t xml:space="preserve"> </w:t>
      </w:r>
      <w:r w:rsidRPr="00330A7E">
        <w:rPr>
          <w:rFonts w:ascii="Times New Roman" w:hAnsi="Times New Roman" w:cs="Times New Roman"/>
          <w:i/>
          <w:iCs/>
          <w:color w:val="000000" w:themeColor="text1"/>
          <w:sz w:val="24"/>
          <w:szCs w:val="24"/>
        </w:rPr>
        <w:t>(Kết quả làm tròn đến độ).</w:t>
      </w:r>
    </w:p>
    <w:p w14:paraId="3B02CB09" w14:textId="77777777" w:rsidR="00ED397D" w:rsidRPr="00330A7E" w:rsidRDefault="00ED397D" w:rsidP="00330A7E">
      <w:pPr>
        <w:tabs>
          <w:tab w:val="left" w:pos="283"/>
          <w:tab w:val="left" w:pos="2835"/>
          <w:tab w:val="left" w:pos="5386"/>
          <w:tab w:val="left" w:pos="7937"/>
        </w:tabs>
        <w:ind w:left="994"/>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Lời giải</w:t>
      </w:r>
    </w:p>
    <w:p w14:paraId="7533E1D9" w14:textId="77777777" w:rsidR="00ED397D" w:rsidRPr="00330A7E" w:rsidRDefault="00ED397D" w:rsidP="00330A7E">
      <w:pPr>
        <w:tabs>
          <w:tab w:val="left" w:pos="993"/>
          <w:tab w:val="left" w:pos="3402"/>
          <w:tab w:val="left" w:pos="5670"/>
        </w:tabs>
        <w:ind w:left="1986" w:hanging="993"/>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Gọi </w:t>
      </w:r>
      <w:r w:rsidR="00FA344A">
        <w:rPr>
          <w:rFonts w:ascii="Times New Roman" w:hAnsi="Times New Roman" w:cs="Times New Roman"/>
          <w:color w:val="000000" w:themeColor="text1"/>
          <w:position w:val="-4"/>
          <w:sz w:val="24"/>
          <w:szCs w:val="24"/>
        </w:rPr>
        <w:pict w14:anchorId="63A828D4">
          <v:shape id="_x0000_i6977" type="#_x0000_t75" style="width:14.25pt;height:12.75pt">
            <v:imagedata r:id="rId10189" o:title=""/>
          </v:shape>
        </w:pict>
      </w:r>
      <w:r w:rsidRPr="00330A7E">
        <w:rPr>
          <w:rFonts w:ascii="Times New Roman" w:hAnsi="Times New Roman" w:cs="Times New Roman"/>
          <w:color w:val="000000" w:themeColor="text1"/>
          <w:sz w:val="24"/>
          <w:szCs w:val="24"/>
        </w:rPr>
        <w:t xml:space="preserve">, </w:t>
      </w:r>
      <w:r w:rsidR="00FA344A">
        <w:rPr>
          <w:rFonts w:ascii="Times New Roman" w:hAnsi="Times New Roman" w:cs="Times New Roman"/>
          <w:color w:val="000000" w:themeColor="text1"/>
          <w:position w:val="-4"/>
          <w:sz w:val="24"/>
          <w:szCs w:val="24"/>
        </w:rPr>
        <w:pict w14:anchorId="45332DC0">
          <v:shape id="_x0000_i6978" type="#_x0000_t75" style="width:12.75pt;height:12.75pt">
            <v:imagedata r:id="rId10190" o:title=""/>
          </v:shape>
        </w:pict>
      </w:r>
      <w:r w:rsidRPr="00330A7E">
        <w:rPr>
          <w:rFonts w:ascii="Times New Roman" w:hAnsi="Times New Roman" w:cs="Times New Roman"/>
          <w:color w:val="000000" w:themeColor="text1"/>
          <w:sz w:val="24"/>
          <w:szCs w:val="24"/>
        </w:rPr>
        <w:t xml:space="preserve"> lần lượt là hình chiếu của </w:t>
      </w:r>
      <w:r w:rsidR="00FA344A">
        <w:rPr>
          <w:rFonts w:ascii="Times New Roman" w:hAnsi="Times New Roman" w:cs="Times New Roman"/>
          <w:color w:val="000000" w:themeColor="text1"/>
          <w:position w:val="-6"/>
          <w:sz w:val="24"/>
          <w:szCs w:val="24"/>
        </w:rPr>
        <w:pict w14:anchorId="576EE555">
          <v:shape id="_x0000_i6979" type="#_x0000_t75" style="width:12pt;height:14.25pt">
            <v:imagedata r:id="rId10191" o:title=""/>
          </v:shape>
        </w:pict>
      </w:r>
      <w:r w:rsidRPr="00330A7E">
        <w:rPr>
          <w:rFonts w:ascii="Times New Roman" w:hAnsi="Times New Roman" w:cs="Times New Roman"/>
          <w:color w:val="000000" w:themeColor="text1"/>
          <w:sz w:val="24"/>
          <w:szCs w:val="24"/>
        </w:rPr>
        <w:t xml:space="preserve">, </w:t>
      </w:r>
      <w:r w:rsidR="00FA344A">
        <w:rPr>
          <w:rFonts w:ascii="Times New Roman" w:hAnsi="Times New Roman" w:cs="Times New Roman"/>
          <w:color w:val="000000" w:themeColor="text1"/>
          <w:position w:val="-4"/>
          <w:sz w:val="24"/>
          <w:szCs w:val="24"/>
        </w:rPr>
        <w:pict w14:anchorId="5460CBC3">
          <v:shape id="_x0000_i6980" type="#_x0000_t75" style="width:12.75pt;height:12.75pt">
            <v:imagedata r:id="rId10192" o:title=""/>
          </v:shape>
        </w:pict>
      </w:r>
      <w:r w:rsidRPr="00330A7E">
        <w:rPr>
          <w:rFonts w:ascii="Times New Roman" w:hAnsi="Times New Roman" w:cs="Times New Roman"/>
          <w:color w:val="000000" w:themeColor="text1"/>
          <w:sz w:val="24"/>
          <w:szCs w:val="24"/>
        </w:rPr>
        <w:t xml:space="preserve"> lên đáy hố là mặt phẳng </w:t>
      </w:r>
      <w:r w:rsidR="00FA344A">
        <w:rPr>
          <w:rFonts w:ascii="Times New Roman" w:hAnsi="Times New Roman" w:cs="Times New Roman"/>
          <w:color w:val="000000" w:themeColor="text1"/>
          <w:position w:val="-14"/>
          <w:sz w:val="24"/>
          <w:szCs w:val="24"/>
        </w:rPr>
        <w:pict w14:anchorId="2075E889">
          <v:shape id="_x0000_i6981" type="#_x0000_t75" style="width:45.75pt;height:20.25pt">
            <v:imagedata r:id="rId10193" o:title=""/>
          </v:shape>
        </w:pict>
      </w:r>
      <w:r w:rsidRPr="00330A7E">
        <w:rPr>
          <w:rFonts w:ascii="Times New Roman" w:hAnsi="Times New Roman" w:cs="Times New Roman"/>
          <w:color w:val="000000" w:themeColor="text1"/>
          <w:sz w:val="24"/>
          <w:szCs w:val="24"/>
        </w:rPr>
        <w:t>.</w:t>
      </w:r>
    </w:p>
    <w:p w14:paraId="626C29E8" w14:textId="77777777" w:rsidR="00ED397D" w:rsidRPr="00330A7E" w:rsidRDefault="00ED397D" w:rsidP="00330A7E">
      <w:pPr>
        <w:tabs>
          <w:tab w:val="left" w:pos="993"/>
          <w:tab w:val="left" w:pos="3402"/>
          <w:tab w:val="left" w:pos="5670"/>
        </w:tabs>
        <w:ind w:left="1986" w:hanging="993"/>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Khi đó </w:t>
      </w:r>
      <w:r w:rsidR="00FA344A">
        <w:rPr>
          <w:rFonts w:ascii="Times New Roman" w:hAnsi="Times New Roman" w:cs="Times New Roman"/>
          <w:color w:val="000000" w:themeColor="text1"/>
          <w:position w:val="-4"/>
          <w:sz w:val="24"/>
          <w:szCs w:val="24"/>
        </w:rPr>
        <w:pict w14:anchorId="66668A70">
          <v:shape id="_x0000_i6982" type="#_x0000_t75" style="width:20.25pt;height:12.75pt">
            <v:imagedata r:id="rId10194" o:title=""/>
          </v:shape>
        </w:pict>
      </w:r>
      <w:r w:rsidRPr="00330A7E">
        <w:rPr>
          <w:rFonts w:ascii="Times New Roman" w:hAnsi="Times New Roman" w:cs="Times New Roman"/>
          <w:color w:val="000000" w:themeColor="text1"/>
          <w:sz w:val="24"/>
          <w:szCs w:val="24"/>
        </w:rPr>
        <w:t xml:space="preserve"> có hình chiếu lên đáy là </w:t>
      </w:r>
      <w:r w:rsidR="00FA344A">
        <w:rPr>
          <w:rFonts w:ascii="Times New Roman" w:hAnsi="Times New Roman" w:cs="Times New Roman"/>
          <w:color w:val="000000" w:themeColor="text1"/>
          <w:position w:val="-4"/>
          <w:sz w:val="24"/>
          <w:szCs w:val="24"/>
        </w:rPr>
        <w:pict w14:anchorId="06D9CD26">
          <v:shape id="_x0000_i6983" type="#_x0000_t75" style="width:20.25pt;height:12.75pt">
            <v:imagedata r:id="rId10195" o:title=""/>
          </v:shape>
        </w:pict>
      </w:r>
      <w:r w:rsidRPr="00330A7E">
        <w:rPr>
          <w:rFonts w:ascii="Times New Roman" w:hAnsi="Times New Roman" w:cs="Times New Roman"/>
          <w:color w:val="000000" w:themeColor="text1"/>
          <w:sz w:val="24"/>
          <w:szCs w:val="24"/>
        </w:rPr>
        <w:t>, suy ra</w:t>
      </w:r>
    </w:p>
    <w:p w14:paraId="6A908EA8" w14:textId="77777777" w:rsidR="00ED397D" w:rsidRPr="00330A7E" w:rsidRDefault="00FA344A" w:rsidP="00330A7E">
      <w:pPr>
        <w:tabs>
          <w:tab w:val="left" w:pos="993"/>
          <w:tab w:val="left" w:pos="3402"/>
          <w:tab w:val="left" w:pos="5670"/>
        </w:tabs>
        <w:ind w:left="1986" w:hanging="993"/>
        <w:jc w:val="both"/>
        <w:rPr>
          <w:rFonts w:ascii="Times New Roman" w:hAnsi="Times New Roman" w:cs="Times New Roman"/>
          <w:color w:val="000000" w:themeColor="text1"/>
          <w:sz w:val="24"/>
          <w:szCs w:val="24"/>
        </w:rPr>
      </w:pPr>
      <w:r>
        <w:rPr>
          <w:rFonts w:ascii="Times New Roman" w:hAnsi="Times New Roman" w:cs="Times New Roman"/>
          <w:color w:val="000000" w:themeColor="text1"/>
          <w:position w:val="-14"/>
          <w:sz w:val="24"/>
          <w:szCs w:val="24"/>
        </w:rPr>
        <w:pict w14:anchorId="6C9FD1D7">
          <v:shape id="_x0000_i6984" type="#_x0000_t75" style="width:173.25pt;height:21.75pt">
            <v:imagedata r:id="rId10196" o:title=""/>
          </v:shape>
        </w:pict>
      </w:r>
      <w:r w:rsidR="00ED397D" w:rsidRPr="00330A7E">
        <w:rPr>
          <w:rFonts w:ascii="Times New Roman" w:hAnsi="Times New Roman" w:cs="Times New Roman"/>
          <w:color w:val="000000" w:themeColor="text1"/>
          <w:sz w:val="24"/>
          <w:szCs w:val="24"/>
        </w:rPr>
        <w:t>.</w:t>
      </w:r>
    </w:p>
    <w:p w14:paraId="46BDBA04" w14:textId="77777777" w:rsidR="00ED397D" w:rsidRPr="00330A7E" w:rsidRDefault="00ED397D" w:rsidP="00330A7E">
      <w:pPr>
        <w:tabs>
          <w:tab w:val="left" w:pos="993"/>
          <w:tab w:val="left" w:pos="3402"/>
          <w:tab w:val="left" w:pos="5670"/>
        </w:tabs>
        <w:ind w:left="1986" w:hanging="993"/>
        <w:jc w:val="both"/>
        <w:rPr>
          <w:rFonts w:ascii="Times New Roman" w:eastAsia="Calibri" w:hAnsi="Times New Roman" w:cs="Times New Roman"/>
          <w:color w:val="000000" w:themeColor="text1"/>
          <w:sz w:val="24"/>
          <w:szCs w:val="24"/>
          <w:lang w:val="fr-FR"/>
        </w:rPr>
      </w:pPr>
      <w:r w:rsidRPr="00330A7E">
        <w:rPr>
          <w:rFonts w:ascii="Times New Roman" w:hAnsi="Times New Roman" w:cs="Times New Roman"/>
          <w:color w:val="000000" w:themeColor="text1"/>
          <w:sz w:val="24"/>
          <w:szCs w:val="24"/>
        </w:rPr>
        <w:t xml:space="preserve">Với độ sâu hố là </w:t>
      </w:r>
      <w:r w:rsidR="00FA344A">
        <w:rPr>
          <w:rFonts w:ascii="Times New Roman" w:hAnsi="Times New Roman" w:cs="Times New Roman"/>
          <w:color w:val="000000" w:themeColor="text1"/>
          <w:position w:val="-6"/>
          <w:sz w:val="24"/>
          <w:szCs w:val="24"/>
        </w:rPr>
        <w:pict w14:anchorId="4A42174C">
          <v:shape id="_x0000_i6985" type="#_x0000_t75" style="width:69.75pt;height:14.25pt">
            <v:imagedata r:id="rId10197" o:title=""/>
          </v:shape>
        </w:pict>
      </w:r>
      <w:r w:rsidRPr="00330A7E">
        <w:rPr>
          <w:rFonts w:ascii="Times New Roman" w:hAnsi="Times New Roman" w:cs="Times New Roman"/>
          <w:color w:val="000000" w:themeColor="text1"/>
          <w:sz w:val="24"/>
          <w:szCs w:val="24"/>
        </w:rPr>
        <w:t xml:space="preserve">(m), ta có </w:t>
      </w:r>
    </w:p>
    <w:p w14:paraId="7796165F" w14:textId="77777777" w:rsidR="00ED397D" w:rsidRPr="00330A7E" w:rsidRDefault="00FA344A" w:rsidP="00330A7E">
      <w:pPr>
        <w:tabs>
          <w:tab w:val="left" w:pos="993"/>
          <w:tab w:val="left" w:pos="3402"/>
          <w:tab w:val="left" w:pos="5670"/>
        </w:tabs>
        <w:ind w:left="1986" w:hanging="993"/>
        <w:jc w:val="both"/>
        <w:rPr>
          <w:rFonts w:ascii="Times New Roman" w:eastAsia="Calibri" w:hAnsi="Times New Roman" w:cs="Times New Roman"/>
          <w:color w:val="000000" w:themeColor="text1"/>
          <w:sz w:val="24"/>
          <w:szCs w:val="24"/>
          <w:lang w:val="fr-FR"/>
        </w:rPr>
      </w:pPr>
      <w:r>
        <w:rPr>
          <w:rFonts w:ascii="Times New Roman" w:hAnsi="Times New Roman" w:cs="Times New Roman"/>
          <w:color w:val="000000" w:themeColor="text1"/>
          <w:position w:val="-24"/>
          <w:sz w:val="24"/>
          <w:szCs w:val="24"/>
        </w:rPr>
        <w:pict w14:anchorId="6484918E">
          <v:shape id="_x0000_i6986" type="#_x0000_t75" style="width:132.75pt;height:33.75pt">
            <v:imagedata r:id="rId10198" o:title=""/>
          </v:shape>
        </w:pict>
      </w:r>
      <w:r w:rsidR="00ED397D" w:rsidRPr="00330A7E">
        <w:rPr>
          <w:rFonts w:ascii="Times New Roman" w:hAnsi="Times New Roman" w:cs="Times New Roman"/>
          <w:color w:val="000000" w:themeColor="text1"/>
          <w:sz w:val="24"/>
          <w:szCs w:val="24"/>
        </w:rPr>
        <w:t>.</w:t>
      </w:r>
    </w:p>
    <w:p w14:paraId="53E5426E" w14:textId="77777777" w:rsidR="00ED397D" w:rsidRPr="00330A7E" w:rsidRDefault="00FA344A" w:rsidP="00330A7E">
      <w:pPr>
        <w:tabs>
          <w:tab w:val="left" w:pos="993"/>
          <w:tab w:val="left" w:pos="3402"/>
          <w:tab w:val="left" w:pos="5670"/>
        </w:tabs>
        <w:ind w:left="1986" w:hanging="993"/>
        <w:jc w:val="both"/>
        <w:rPr>
          <w:rFonts w:ascii="Times New Roman" w:eastAsia="Calibri" w:hAnsi="Times New Roman" w:cs="Times New Roman"/>
          <w:color w:val="000000" w:themeColor="text1"/>
          <w:sz w:val="24"/>
          <w:szCs w:val="24"/>
          <w:lang w:val="fr-FR"/>
        </w:rPr>
      </w:pPr>
      <w:r>
        <w:rPr>
          <w:rFonts w:ascii="Times New Roman" w:hAnsi="Times New Roman" w:cs="Times New Roman"/>
          <w:color w:val="000000" w:themeColor="text1"/>
          <w:position w:val="-24"/>
          <w:sz w:val="24"/>
          <w:szCs w:val="24"/>
        </w:rPr>
        <w:pict w14:anchorId="4CD0D159">
          <v:shape id="_x0000_i6987" type="#_x0000_t75" style="width:129.75pt;height:33.75pt">
            <v:imagedata r:id="rId10199" o:title=""/>
          </v:shape>
        </w:pict>
      </w:r>
      <w:r w:rsidR="00ED397D" w:rsidRPr="00330A7E">
        <w:rPr>
          <w:rFonts w:ascii="Times New Roman" w:hAnsi="Times New Roman" w:cs="Times New Roman"/>
          <w:color w:val="000000" w:themeColor="text1"/>
          <w:sz w:val="24"/>
          <w:szCs w:val="24"/>
        </w:rPr>
        <w:t>.</w:t>
      </w:r>
    </w:p>
    <w:p w14:paraId="1D3262FC" w14:textId="77777777" w:rsidR="00ED397D" w:rsidRPr="00330A7E" w:rsidRDefault="00FA344A" w:rsidP="00330A7E">
      <w:pPr>
        <w:tabs>
          <w:tab w:val="left" w:pos="993"/>
          <w:tab w:val="left" w:pos="3402"/>
          <w:tab w:val="left" w:pos="5670"/>
        </w:tabs>
        <w:ind w:left="1986" w:hanging="993"/>
        <w:jc w:val="both"/>
        <w:rPr>
          <w:rFonts w:ascii="Times New Roman" w:hAnsi="Times New Roman" w:cs="Times New Roman"/>
          <w:color w:val="000000" w:themeColor="text1"/>
          <w:sz w:val="24"/>
          <w:szCs w:val="24"/>
        </w:rPr>
      </w:pPr>
      <w:r>
        <w:rPr>
          <w:rFonts w:ascii="Times New Roman" w:hAnsi="Times New Roman" w:cs="Times New Roman"/>
          <w:color w:val="000000" w:themeColor="text1"/>
          <w:position w:val="-24"/>
          <w:sz w:val="24"/>
          <w:szCs w:val="24"/>
        </w:rPr>
        <w:pict w14:anchorId="01FC183B">
          <v:shape id="_x0000_i6988" type="#_x0000_t75" style="width:119.25pt;height:33.75pt">
            <v:imagedata r:id="rId10200" o:title=""/>
          </v:shape>
        </w:pict>
      </w:r>
    </w:p>
    <w:p w14:paraId="310C1C0A" w14:textId="77777777" w:rsidR="00ED397D" w:rsidRPr="00330A7E" w:rsidRDefault="00FA344A" w:rsidP="00330A7E">
      <w:pPr>
        <w:tabs>
          <w:tab w:val="left" w:pos="992"/>
          <w:tab w:val="left" w:pos="3402"/>
          <w:tab w:val="left" w:pos="5669"/>
          <w:tab w:val="left" w:pos="7937"/>
        </w:tabs>
        <w:ind w:left="992"/>
        <w:jc w:val="both"/>
        <w:rPr>
          <w:rFonts w:ascii="Times New Roman" w:eastAsia="Arial" w:hAnsi="Times New Roman" w:cs="Times New Roman"/>
          <w:b/>
          <w:i/>
          <w:color w:val="000000" w:themeColor="text1"/>
          <w:sz w:val="24"/>
          <w:szCs w:val="24"/>
          <w:lang w:val="vi-VN"/>
        </w:rPr>
      </w:pPr>
      <w:r>
        <w:rPr>
          <w:rFonts w:ascii="Times New Roman" w:hAnsi="Times New Roman" w:cs="Times New Roman"/>
          <w:color w:val="000000" w:themeColor="text1"/>
          <w:position w:val="-6"/>
          <w:sz w:val="24"/>
          <w:szCs w:val="24"/>
        </w:rPr>
        <w:pict w14:anchorId="3F3A3B31">
          <v:shape id="_x0000_i6989" type="#_x0000_t75" style="width:1in;height:18pt">
            <v:imagedata r:id="rId10201" o:title=""/>
          </v:shape>
        </w:pict>
      </w:r>
      <w:r w:rsidR="00ED397D" w:rsidRPr="00330A7E">
        <w:rPr>
          <w:rFonts w:ascii="Times New Roman" w:hAnsi="Times New Roman" w:cs="Times New Roman"/>
          <w:color w:val="000000" w:themeColor="text1"/>
          <w:sz w:val="24"/>
          <w:szCs w:val="24"/>
        </w:rPr>
        <w:t>.</w:t>
      </w:r>
    </w:p>
    <w:p w14:paraId="389C71D7"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color w:val="000000" w:themeColor="text1"/>
          <w:sz w:val="24"/>
          <w:szCs w:val="24"/>
        </w:rPr>
      </w:pPr>
      <w:r w:rsidRPr="00330A7E">
        <w:rPr>
          <w:rFonts w:ascii="Times New Roman" w:hAnsi="Times New Roman" w:cs="Times New Roman"/>
          <w:b/>
          <w:bCs/>
          <w:color w:val="000000" w:themeColor="text1"/>
          <w:sz w:val="24"/>
          <w:szCs w:val="24"/>
        </w:rPr>
        <w:t>Đáp án: 33</w:t>
      </w:r>
    </w:p>
    <w:p w14:paraId="64C82683"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5:</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rPr>
        <w:t xml:space="preserve">Cho hình hộp chữ nhật </w:t>
      </w:r>
      <w:r w:rsidR="00FA344A">
        <w:rPr>
          <w:rFonts w:ascii="Times New Roman" w:hAnsi="Times New Roman" w:cs="Times New Roman"/>
          <w:color w:val="000000" w:themeColor="text1"/>
          <w:position w:val="-6"/>
          <w:sz w:val="24"/>
          <w:szCs w:val="24"/>
        </w:rPr>
        <w:pict w14:anchorId="37FDA3A4">
          <v:shape id="_x0000_i6990" type="#_x0000_t75" style="width:87pt;height:14.25pt">
            <v:imagedata r:id="rId10077" o:title=""/>
          </v:shape>
        </w:pict>
      </w:r>
      <w:r w:rsidRPr="00330A7E">
        <w:rPr>
          <w:rFonts w:ascii="Times New Roman" w:hAnsi="Times New Roman" w:cs="Times New Roman"/>
          <w:color w:val="000000" w:themeColor="text1"/>
          <w:sz w:val="24"/>
          <w:szCs w:val="24"/>
        </w:rPr>
        <w:t xml:space="preserve"> có </w:t>
      </w:r>
      <w:r w:rsidR="00FA344A">
        <w:rPr>
          <w:rFonts w:ascii="Times New Roman" w:hAnsi="Times New Roman" w:cs="Times New Roman"/>
          <w:color w:val="000000" w:themeColor="text1"/>
          <w:position w:val="-6"/>
          <w:sz w:val="24"/>
          <w:szCs w:val="24"/>
        </w:rPr>
        <w:pict w14:anchorId="187B9715">
          <v:shape id="_x0000_i6991" type="#_x0000_t75" style="width:66pt;height:14.25pt">
            <v:imagedata r:id="rId10078" o:title=""/>
          </v:shape>
        </w:pict>
      </w:r>
      <w:r w:rsidRPr="00330A7E">
        <w:rPr>
          <w:rFonts w:ascii="Times New Roman" w:hAnsi="Times New Roman" w:cs="Times New Roman"/>
          <w:color w:val="000000" w:themeColor="text1"/>
          <w:sz w:val="24"/>
          <w:szCs w:val="24"/>
        </w:rPr>
        <w:t xml:space="preserve"> và </w:t>
      </w:r>
      <w:r w:rsidR="00FA344A">
        <w:rPr>
          <w:rFonts w:ascii="Times New Roman" w:hAnsi="Times New Roman" w:cs="Times New Roman"/>
          <w:color w:val="000000" w:themeColor="text1"/>
          <w:position w:val="-6"/>
          <w:sz w:val="24"/>
          <w:szCs w:val="24"/>
        </w:rPr>
        <w:pict w14:anchorId="585FC590">
          <v:shape id="_x0000_i6992" type="#_x0000_t75" style="width:41.25pt;height:14.25pt">
            <v:imagedata r:id="rId10079" o:title=""/>
          </v:shape>
        </w:pict>
      </w:r>
      <w:r w:rsidRPr="00330A7E">
        <w:rPr>
          <w:rFonts w:ascii="Times New Roman" w:hAnsi="Times New Roman" w:cs="Times New Roman"/>
          <w:color w:val="000000" w:themeColor="text1"/>
          <w:sz w:val="24"/>
          <w:szCs w:val="24"/>
        </w:rPr>
        <w:t xml:space="preserve">. Gọi </w:t>
      </w:r>
      <w:r w:rsidR="00FA344A">
        <w:rPr>
          <w:rFonts w:ascii="Times New Roman" w:hAnsi="Times New Roman" w:cs="Times New Roman"/>
          <w:color w:val="000000" w:themeColor="text1"/>
          <w:position w:val="-4"/>
          <w:sz w:val="24"/>
          <w:szCs w:val="24"/>
        </w:rPr>
        <w:pict w14:anchorId="6D2B0358">
          <v:shape id="_x0000_i6993" type="#_x0000_t75" style="width:15.75pt;height:12.75pt">
            <v:imagedata r:id="rId10080" o:title=""/>
          </v:shape>
        </w:pict>
      </w:r>
      <w:r w:rsidRPr="00330A7E">
        <w:rPr>
          <w:rFonts w:ascii="Times New Roman" w:hAnsi="Times New Roman" w:cs="Times New Roman"/>
          <w:color w:val="000000" w:themeColor="text1"/>
          <w:sz w:val="24"/>
          <w:szCs w:val="24"/>
        </w:rPr>
        <w:t xml:space="preserve"> và </w:t>
      </w:r>
      <w:r w:rsidR="00FA344A">
        <w:rPr>
          <w:rFonts w:ascii="Times New Roman" w:hAnsi="Times New Roman" w:cs="Times New Roman"/>
          <w:color w:val="000000" w:themeColor="text1"/>
          <w:position w:val="-6"/>
          <w:sz w:val="24"/>
          <w:szCs w:val="24"/>
        </w:rPr>
        <w:pict w14:anchorId="262C4599">
          <v:shape id="_x0000_i6994" type="#_x0000_t75" style="width:14.25pt;height:14.25pt">
            <v:imagedata r:id="rId10081" o:title=""/>
          </v:shape>
        </w:pict>
      </w:r>
      <w:r w:rsidRPr="00330A7E">
        <w:rPr>
          <w:rFonts w:ascii="Times New Roman" w:hAnsi="Times New Roman" w:cs="Times New Roman"/>
          <w:color w:val="000000" w:themeColor="text1"/>
          <w:sz w:val="24"/>
          <w:szCs w:val="24"/>
        </w:rPr>
        <w:t xml:space="preserve"> lần lượt là trung điểm của cạnh </w:t>
      </w:r>
      <w:r w:rsidR="00FA344A">
        <w:rPr>
          <w:rFonts w:ascii="Times New Roman" w:hAnsi="Times New Roman" w:cs="Times New Roman"/>
          <w:color w:val="000000" w:themeColor="text1"/>
          <w:position w:val="-6"/>
          <w:sz w:val="24"/>
          <w:szCs w:val="24"/>
        </w:rPr>
        <w:pict w14:anchorId="0B76D787">
          <v:shape id="_x0000_i6995" type="#_x0000_t75" style="width:20.25pt;height:14.25pt">
            <v:imagedata r:id="rId9978" o:title=""/>
          </v:shape>
        </w:pict>
      </w:r>
      <w:r w:rsidRPr="00330A7E">
        <w:rPr>
          <w:rFonts w:ascii="Times New Roman" w:hAnsi="Times New Roman" w:cs="Times New Roman"/>
          <w:color w:val="000000" w:themeColor="text1"/>
          <w:sz w:val="24"/>
          <w:szCs w:val="24"/>
        </w:rPr>
        <w:t xml:space="preserve"> và </w:t>
      </w:r>
      <w:r w:rsidR="00FA344A">
        <w:rPr>
          <w:rFonts w:ascii="Times New Roman" w:hAnsi="Times New Roman" w:cs="Times New Roman"/>
          <w:color w:val="000000" w:themeColor="text1"/>
          <w:position w:val="-4"/>
          <w:sz w:val="24"/>
          <w:szCs w:val="24"/>
        </w:rPr>
        <w:pict w14:anchorId="6936FA75">
          <v:shape id="_x0000_i6996" type="#_x0000_t75" style="width:21.75pt;height:12.75pt">
            <v:imagedata r:id="rId10082" o:title=""/>
          </v:shape>
        </w:pict>
      </w:r>
      <w:r w:rsidRPr="00330A7E">
        <w:rPr>
          <w:rFonts w:ascii="Times New Roman" w:hAnsi="Times New Roman" w:cs="Times New Roman"/>
          <w:color w:val="000000" w:themeColor="text1"/>
          <w:sz w:val="24"/>
          <w:szCs w:val="24"/>
        </w:rPr>
        <w:t xml:space="preserve">. Khoảng cách giữa hai đường thẳng </w:t>
      </w:r>
      <w:r w:rsidR="00FA344A">
        <w:rPr>
          <w:rFonts w:ascii="Times New Roman" w:hAnsi="Times New Roman" w:cs="Times New Roman"/>
          <w:color w:val="000000" w:themeColor="text1"/>
          <w:position w:val="-4"/>
          <w:sz w:val="24"/>
          <w:szCs w:val="24"/>
        </w:rPr>
        <w:pict w14:anchorId="7D333EFB">
          <v:shape id="_x0000_i6997" type="#_x0000_t75" style="width:26.25pt;height:12.75pt">
            <v:imagedata r:id="rId10083" o:title=""/>
          </v:shape>
        </w:pict>
      </w:r>
      <w:r w:rsidRPr="00330A7E">
        <w:rPr>
          <w:rFonts w:ascii="Times New Roman" w:hAnsi="Times New Roman" w:cs="Times New Roman"/>
          <w:color w:val="000000" w:themeColor="text1"/>
          <w:sz w:val="24"/>
          <w:szCs w:val="24"/>
        </w:rPr>
        <w:t xml:space="preserve"> và </w:t>
      </w:r>
      <w:r w:rsidR="00FA344A">
        <w:rPr>
          <w:rFonts w:ascii="Times New Roman" w:hAnsi="Times New Roman" w:cs="Times New Roman"/>
          <w:color w:val="000000" w:themeColor="text1"/>
          <w:position w:val="-6"/>
          <w:sz w:val="24"/>
          <w:szCs w:val="24"/>
        </w:rPr>
        <w:pict w14:anchorId="32041347">
          <v:shape id="_x0000_i6998" type="#_x0000_t75" style="width:23.25pt;height:14.25pt">
            <v:imagedata r:id="rId10084" o:title=""/>
          </v:shape>
        </w:pict>
      </w:r>
      <w:r w:rsidRPr="00330A7E">
        <w:rPr>
          <w:rFonts w:ascii="Times New Roman" w:hAnsi="Times New Roman" w:cs="Times New Roman"/>
          <w:color w:val="000000" w:themeColor="text1"/>
          <w:sz w:val="24"/>
          <w:szCs w:val="24"/>
        </w:rPr>
        <w:t xml:space="preserve"> bằng bao nhiêu? (</w:t>
      </w:r>
      <w:r w:rsidRPr="00330A7E">
        <w:rPr>
          <w:rFonts w:ascii="Times New Roman" w:hAnsi="Times New Roman" w:cs="Times New Roman"/>
          <w:i/>
          <w:iCs/>
          <w:color w:val="000000" w:themeColor="text1"/>
          <w:sz w:val="24"/>
          <w:szCs w:val="24"/>
        </w:rPr>
        <w:t>Kết quả làm tròn đến hàng phần trăm</w:t>
      </w:r>
      <w:r w:rsidRPr="00330A7E">
        <w:rPr>
          <w:rFonts w:ascii="Times New Roman" w:hAnsi="Times New Roman" w:cs="Times New Roman"/>
          <w:color w:val="000000" w:themeColor="text1"/>
          <w:sz w:val="24"/>
          <w:szCs w:val="24"/>
        </w:rPr>
        <w:t>)</w:t>
      </w:r>
    </w:p>
    <w:p w14:paraId="6D7A4E86" w14:textId="77777777" w:rsidR="00ED397D" w:rsidRPr="00330A7E" w:rsidRDefault="00ED397D" w:rsidP="00330A7E">
      <w:pPr>
        <w:tabs>
          <w:tab w:val="left" w:pos="283"/>
          <w:tab w:val="left" w:pos="2835"/>
          <w:tab w:val="left" w:pos="5386"/>
          <w:tab w:val="left" w:pos="7937"/>
        </w:tabs>
        <w:ind w:left="994"/>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Lời giải</w:t>
      </w:r>
    </w:p>
    <w:p w14:paraId="082349D8" w14:textId="77777777" w:rsidR="00ED397D" w:rsidRPr="00330A7E" w:rsidRDefault="00ED397D" w:rsidP="00330A7E">
      <w:pPr>
        <w:ind w:left="992"/>
        <w:jc w:val="both"/>
        <w:rPr>
          <w:rFonts w:ascii="Times New Roman" w:hAnsi="Times New Roman" w:cs="Times New Roman"/>
          <w:color w:val="000000" w:themeColor="text1"/>
          <w:sz w:val="24"/>
          <w:szCs w:val="24"/>
          <w:lang w:val="fr-FR"/>
        </w:rPr>
      </w:pPr>
      <w:r w:rsidRPr="00330A7E">
        <w:rPr>
          <w:rFonts w:ascii="Times New Roman" w:hAnsi="Times New Roman" w:cs="Times New Roman"/>
          <w:b/>
          <w:color w:val="000000" w:themeColor="text1"/>
          <w:sz w:val="24"/>
          <w:szCs w:val="24"/>
          <w:lang w:val="fr-FR"/>
        </w:rPr>
        <w:t>Cách 1.</w:t>
      </w:r>
      <w:r w:rsidRPr="00330A7E">
        <w:rPr>
          <w:rFonts w:ascii="Times New Roman" w:hAnsi="Times New Roman" w:cs="Times New Roman"/>
          <w:color w:val="000000" w:themeColor="text1"/>
          <w:sz w:val="24"/>
          <w:szCs w:val="24"/>
          <w:lang w:val="fr-FR"/>
        </w:rPr>
        <w:t xml:space="preserve"> Gọi </w:t>
      </w:r>
      <w:r w:rsidR="00FA344A">
        <w:rPr>
          <w:rFonts w:ascii="Times New Roman" w:hAnsi="Times New Roman" w:cs="Times New Roman"/>
          <w:color w:val="000000" w:themeColor="text1"/>
          <w:position w:val="-4"/>
          <w:sz w:val="24"/>
          <w:szCs w:val="24"/>
        </w:rPr>
        <w:pict w14:anchorId="61645A71">
          <v:shape id="_x0000_i6999" type="#_x0000_t75" style="width:12pt;height:12.75pt">
            <v:imagedata r:id="rId10202" o:title=""/>
          </v:shape>
        </w:pict>
      </w:r>
      <w:r w:rsidRPr="00330A7E">
        <w:rPr>
          <w:rFonts w:ascii="Times New Roman" w:hAnsi="Times New Roman" w:cs="Times New Roman"/>
          <w:color w:val="000000" w:themeColor="text1"/>
          <w:sz w:val="24"/>
          <w:szCs w:val="24"/>
          <w:lang w:val="fr-FR"/>
        </w:rPr>
        <w:t xml:space="preserve"> là trung điểm </w:t>
      </w:r>
      <w:r w:rsidR="00FA344A">
        <w:rPr>
          <w:rFonts w:ascii="Times New Roman" w:hAnsi="Times New Roman" w:cs="Times New Roman"/>
          <w:color w:val="000000" w:themeColor="text1"/>
          <w:position w:val="-6"/>
          <w:sz w:val="24"/>
          <w:szCs w:val="24"/>
        </w:rPr>
        <w:pict w14:anchorId="61EE7E1C">
          <v:shape id="_x0000_i7000" type="#_x0000_t75" style="width:20.25pt;height:14.25pt">
            <v:imagedata r:id="rId10203" o:title=""/>
          </v:shape>
        </w:pict>
      </w:r>
      <w:r w:rsidRPr="00330A7E">
        <w:rPr>
          <w:rFonts w:ascii="Times New Roman" w:hAnsi="Times New Roman" w:cs="Times New Roman"/>
          <w:color w:val="000000" w:themeColor="text1"/>
          <w:sz w:val="24"/>
          <w:szCs w:val="24"/>
          <w:lang w:val="fr-FR"/>
        </w:rPr>
        <w:t xml:space="preserve">, </w:t>
      </w:r>
      <w:r w:rsidR="00FA344A">
        <w:rPr>
          <w:rFonts w:ascii="Times New Roman" w:hAnsi="Times New Roman" w:cs="Times New Roman"/>
          <w:color w:val="000000" w:themeColor="text1"/>
          <w:position w:val="-4"/>
          <w:sz w:val="24"/>
          <w:szCs w:val="24"/>
        </w:rPr>
        <w:pict w14:anchorId="1568E8F1">
          <v:shape id="_x0000_i7001" type="#_x0000_t75" style="width:69pt;height:12.75pt">
            <v:imagedata r:id="rId10204" o:title=""/>
          </v:shape>
        </w:pict>
      </w:r>
      <w:r w:rsidRPr="00330A7E">
        <w:rPr>
          <w:rFonts w:ascii="Times New Roman" w:hAnsi="Times New Roman" w:cs="Times New Roman"/>
          <w:color w:val="000000" w:themeColor="text1"/>
          <w:sz w:val="24"/>
          <w:szCs w:val="24"/>
          <w:lang w:val="fr-FR"/>
        </w:rPr>
        <w:t xml:space="preserve">, </w:t>
      </w:r>
      <w:r w:rsidR="00FA344A">
        <w:rPr>
          <w:rFonts w:ascii="Times New Roman" w:hAnsi="Times New Roman" w:cs="Times New Roman"/>
          <w:color w:val="000000" w:themeColor="text1"/>
          <w:position w:val="-6"/>
          <w:sz w:val="24"/>
          <w:szCs w:val="24"/>
        </w:rPr>
        <w:pict w14:anchorId="74BD272F">
          <v:shape id="_x0000_i7002" type="#_x0000_t75" style="width:69.75pt;height:14.25pt">
            <v:imagedata r:id="rId10205" o:title=""/>
          </v:shape>
        </w:pict>
      </w:r>
      <w:r w:rsidRPr="00330A7E">
        <w:rPr>
          <w:rFonts w:ascii="Times New Roman" w:hAnsi="Times New Roman" w:cs="Times New Roman"/>
          <w:color w:val="000000" w:themeColor="text1"/>
          <w:sz w:val="24"/>
          <w:szCs w:val="24"/>
          <w:lang w:val="fr-FR"/>
        </w:rPr>
        <w:t xml:space="preserve">, </w:t>
      </w:r>
      <w:r w:rsidR="00FA344A">
        <w:rPr>
          <w:rFonts w:ascii="Times New Roman" w:hAnsi="Times New Roman" w:cs="Times New Roman"/>
          <w:color w:val="000000" w:themeColor="text1"/>
          <w:position w:val="-6"/>
          <w:sz w:val="24"/>
          <w:szCs w:val="24"/>
        </w:rPr>
        <w:pict w14:anchorId="17953AC6">
          <v:shape id="_x0000_i7003" type="#_x0000_t75" style="width:72.75pt;height:14.25pt">
            <v:imagedata r:id="rId10206" o:title=""/>
          </v:shape>
        </w:pict>
      </w:r>
      <w:r w:rsidRPr="00330A7E">
        <w:rPr>
          <w:rFonts w:ascii="Times New Roman" w:hAnsi="Times New Roman" w:cs="Times New Roman"/>
          <w:color w:val="000000" w:themeColor="text1"/>
          <w:sz w:val="24"/>
          <w:szCs w:val="24"/>
          <w:lang w:val="fr-FR"/>
        </w:rPr>
        <w:t>.</w:t>
      </w:r>
    </w:p>
    <w:p w14:paraId="4CD48AF5" w14:textId="77777777" w:rsidR="00ED397D" w:rsidRPr="00330A7E" w:rsidRDefault="00ED397D" w:rsidP="00330A7E">
      <w:pPr>
        <w:ind w:left="992"/>
        <w:jc w:val="center"/>
        <w:rPr>
          <w:rFonts w:ascii="Times New Roman" w:hAnsi="Times New Roman" w:cs="Times New Roman"/>
          <w:color w:val="000000" w:themeColor="text1"/>
          <w:sz w:val="24"/>
          <w:szCs w:val="24"/>
          <w:lang w:val="fr-FR"/>
        </w:rPr>
      </w:pPr>
      <w:r w:rsidRPr="00330A7E">
        <w:rPr>
          <w:rFonts w:ascii="Times New Roman" w:hAnsi="Times New Roman" w:cs="Times New Roman"/>
          <w:noProof/>
          <w:color w:val="000000" w:themeColor="text1"/>
          <w:sz w:val="24"/>
          <w:szCs w:val="24"/>
          <w:lang w:eastAsia="en-US"/>
        </w:rPr>
        <w:lastRenderedPageBreak/>
        <w:drawing>
          <wp:inline distT="0" distB="0" distL="0" distR="0" wp14:anchorId="074A5DB8" wp14:editId="4AFA14DD">
            <wp:extent cx="2619375" cy="289595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207" cstate="print">
                      <a:extLst>
                        <a:ext uri="{28A0092B-C50C-407E-A947-70E740481C1C}">
                          <a14:useLocalDpi xmlns:a14="http://schemas.microsoft.com/office/drawing/2010/main" val="0"/>
                        </a:ext>
                      </a:extLst>
                    </a:blip>
                    <a:srcRect/>
                    <a:stretch>
                      <a:fillRect/>
                    </a:stretch>
                  </pic:blipFill>
                  <pic:spPr bwMode="auto">
                    <a:xfrm>
                      <a:off x="0" y="0"/>
                      <a:ext cx="2619375" cy="2895955"/>
                    </a:xfrm>
                    <a:prstGeom prst="rect">
                      <a:avLst/>
                    </a:prstGeom>
                    <a:noFill/>
                    <a:ln>
                      <a:noFill/>
                    </a:ln>
                  </pic:spPr>
                </pic:pic>
              </a:graphicData>
            </a:graphic>
          </wp:inline>
        </w:drawing>
      </w:r>
    </w:p>
    <w:p w14:paraId="10E3A848" w14:textId="77777777" w:rsidR="00ED397D" w:rsidRPr="00330A7E" w:rsidRDefault="00ED397D" w:rsidP="00330A7E">
      <w:pPr>
        <w:ind w:left="992"/>
        <w:jc w:val="both"/>
        <w:rPr>
          <w:rFonts w:ascii="Times New Roman" w:hAnsi="Times New Roman" w:cs="Times New Roman"/>
          <w:color w:val="000000" w:themeColor="text1"/>
          <w:sz w:val="24"/>
          <w:szCs w:val="24"/>
          <w:lang w:val="fr-FR"/>
        </w:rPr>
      </w:pPr>
      <w:r w:rsidRPr="00330A7E">
        <w:rPr>
          <w:rFonts w:ascii="Times New Roman" w:hAnsi="Times New Roman" w:cs="Times New Roman"/>
          <w:color w:val="000000" w:themeColor="text1"/>
          <w:sz w:val="24"/>
          <w:szCs w:val="24"/>
          <w:lang w:val="fr-FR"/>
        </w:rPr>
        <w:t xml:space="preserve">Ta có </w:t>
      </w:r>
      <w:r w:rsidR="00FA344A">
        <w:rPr>
          <w:rFonts w:ascii="Times New Roman" w:hAnsi="Times New Roman" w:cs="Times New Roman"/>
          <w:color w:val="000000" w:themeColor="text1"/>
          <w:position w:val="-16"/>
          <w:sz w:val="24"/>
          <w:szCs w:val="24"/>
        </w:rPr>
        <w:pict w14:anchorId="52FC8BC8">
          <v:shape id="_x0000_i7004" type="#_x0000_t75" style="width:365.25pt;height:21.75pt">
            <v:imagedata r:id="rId10208" o:title=""/>
          </v:shape>
        </w:pict>
      </w:r>
      <w:r w:rsidRPr="00330A7E">
        <w:rPr>
          <w:rFonts w:ascii="Times New Roman" w:hAnsi="Times New Roman" w:cs="Times New Roman"/>
          <w:color w:val="000000" w:themeColor="text1"/>
          <w:sz w:val="24"/>
          <w:szCs w:val="24"/>
          <w:lang w:val="fr-FR"/>
        </w:rPr>
        <w:t>.</w:t>
      </w:r>
    </w:p>
    <w:p w14:paraId="08BB8C61" w14:textId="77777777" w:rsidR="00ED397D" w:rsidRPr="00330A7E" w:rsidRDefault="00ED397D" w:rsidP="00330A7E">
      <w:pPr>
        <w:ind w:left="992"/>
        <w:jc w:val="both"/>
        <w:rPr>
          <w:rFonts w:ascii="Times New Roman" w:hAnsi="Times New Roman" w:cs="Times New Roman"/>
          <w:color w:val="000000" w:themeColor="text1"/>
          <w:sz w:val="24"/>
          <w:szCs w:val="24"/>
          <w:lang w:val="fr-FR"/>
        </w:rPr>
      </w:pPr>
      <w:r w:rsidRPr="00330A7E">
        <w:rPr>
          <w:rFonts w:ascii="Times New Roman" w:hAnsi="Times New Roman" w:cs="Times New Roman"/>
          <w:color w:val="000000" w:themeColor="text1"/>
          <w:sz w:val="24"/>
          <w:szCs w:val="24"/>
          <w:lang w:val="fr-FR"/>
        </w:rPr>
        <w:t xml:space="preserve">Lại có </w:t>
      </w:r>
      <w:r w:rsidR="00FA344A">
        <w:rPr>
          <w:rFonts w:ascii="Times New Roman" w:hAnsi="Times New Roman" w:cs="Times New Roman"/>
          <w:color w:val="000000" w:themeColor="text1"/>
          <w:position w:val="-24"/>
          <w:sz w:val="24"/>
          <w:szCs w:val="24"/>
        </w:rPr>
        <w:pict w14:anchorId="3D8B46EE">
          <v:shape id="_x0000_i7005" type="#_x0000_t75" style="width:266.25pt;height:30.75pt">
            <v:imagedata r:id="rId10209" o:title=""/>
          </v:shape>
        </w:pict>
      </w:r>
      <w:r w:rsidRPr="00330A7E">
        <w:rPr>
          <w:rFonts w:ascii="Times New Roman" w:hAnsi="Times New Roman" w:cs="Times New Roman"/>
          <w:color w:val="000000" w:themeColor="text1"/>
          <w:sz w:val="24"/>
          <w:szCs w:val="24"/>
          <w:lang w:val="fr-FR"/>
        </w:rPr>
        <w:t>.</w:t>
      </w:r>
    </w:p>
    <w:p w14:paraId="1E051DE3" w14:textId="77777777" w:rsidR="00ED397D" w:rsidRPr="00330A7E" w:rsidRDefault="00ED397D" w:rsidP="00330A7E">
      <w:pPr>
        <w:ind w:left="992"/>
        <w:jc w:val="both"/>
        <w:rPr>
          <w:rFonts w:ascii="Times New Roman" w:hAnsi="Times New Roman" w:cs="Times New Roman"/>
          <w:color w:val="000000" w:themeColor="text1"/>
          <w:sz w:val="24"/>
          <w:szCs w:val="24"/>
          <w:lang w:val="fr-FR"/>
        </w:rPr>
      </w:pPr>
      <w:r w:rsidRPr="00330A7E">
        <w:rPr>
          <w:rFonts w:ascii="Times New Roman" w:hAnsi="Times New Roman" w:cs="Times New Roman"/>
          <w:color w:val="000000" w:themeColor="text1"/>
          <w:sz w:val="24"/>
          <w:szCs w:val="24"/>
          <w:lang w:val="fr-FR"/>
        </w:rPr>
        <w:t xml:space="preserve">Mặt khác </w:t>
      </w:r>
      <w:r w:rsidR="00FA344A">
        <w:rPr>
          <w:rFonts w:ascii="Times New Roman" w:hAnsi="Times New Roman" w:cs="Times New Roman"/>
          <w:color w:val="000000" w:themeColor="text1"/>
          <w:position w:val="-24"/>
          <w:sz w:val="24"/>
          <w:szCs w:val="24"/>
        </w:rPr>
        <w:pict w14:anchorId="232CF90C">
          <v:shape id="_x0000_i7006" type="#_x0000_t75" style="width:257.25pt;height:30.75pt">
            <v:imagedata r:id="rId10210" o:title=""/>
          </v:shape>
        </w:pict>
      </w:r>
      <w:r w:rsidRPr="00330A7E">
        <w:rPr>
          <w:rFonts w:ascii="Times New Roman" w:hAnsi="Times New Roman" w:cs="Times New Roman"/>
          <w:color w:val="000000" w:themeColor="text1"/>
          <w:sz w:val="24"/>
          <w:szCs w:val="24"/>
          <w:lang w:val="fr-FR"/>
        </w:rPr>
        <w:t>.</w:t>
      </w:r>
    </w:p>
    <w:p w14:paraId="45584D3B" w14:textId="77777777" w:rsidR="00ED397D" w:rsidRPr="00330A7E" w:rsidRDefault="00ED397D" w:rsidP="00330A7E">
      <w:pPr>
        <w:ind w:left="992"/>
        <w:jc w:val="both"/>
        <w:rPr>
          <w:rFonts w:ascii="Times New Roman" w:hAnsi="Times New Roman" w:cs="Times New Roman"/>
          <w:color w:val="000000" w:themeColor="text1"/>
          <w:sz w:val="24"/>
          <w:szCs w:val="24"/>
          <w:lang w:val="fr-FR"/>
        </w:rPr>
      </w:pPr>
      <w:r w:rsidRPr="00330A7E">
        <w:rPr>
          <w:rFonts w:ascii="Times New Roman" w:hAnsi="Times New Roman" w:cs="Times New Roman"/>
          <w:color w:val="000000" w:themeColor="text1"/>
          <w:sz w:val="24"/>
          <w:szCs w:val="24"/>
          <w:lang w:val="fr-FR"/>
        </w:rPr>
        <w:t xml:space="preserve">Dễ thấy </w:t>
      </w:r>
      <w:r w:rsidR="00FA344A">
        <w:rPr>
          <w:rFonts w:ascii="Times New Roman" w:hAnsi="Times New Roman" w:cs="Times New Roman"/>
          <w:color w:val="000000" w:themeColor="text1"/>
          <w:position w:val="-56"/>
          <w:sz w:val="24"/>
          <w:szCs w:val="24"/>
        </w:rPr>
        <w:pict w14:anchorId="0F5AFA02">
          <v:shape id="_x0000_i7007" type="#_x0000_t75" style="width:381.75pt;height:62.25pt">
            <v:imagedata r:id="rId10211" o:title=""/>
          </v:shape>
        </w:pict>
      </w:r>
      <w:r w:rsidRPr="00330A7E">
        <w:rPr>
          <w:rFonts w:ascii="Times New Roman" w:hAnsi="Times New Roman" w:cs="Times New Roman"/>
          <w:color w:val="000000" w:themeColor="text1"/>
          <w:sz w:val="24"/>
          <w:szCs w:val="24"/>
          <w:lang w:val="fr-FR"/>
        </w:rPr>
        <w:t>.</w:t>
      </w:r>
    </w:p>
    <w:p w14:paraId="67979A03" w14:textId="77777777" w:rsidR="00ED397D" w:rsidRPr="00330A7E" w:rsidRDefault="00ED397D" w:rsidP="00330A7E">
      <w:pPr>
        <w:ind w:left="992"/>
        <w:jc w:val="both"/>
        <w:rPr>
          <w:rFonts w:ascii="Times New Roman" w:hAnsi="Times New Roman" w:cs="Times New Roman"/>
          <w:color w:val="000000" w:themeColor="text1"/>
          <w:sz w:val="24"/>
          <w:szCs w:val="24"/>
          <w:lang w:val="fr-FR"/>
        </w:rPr>
      </w:pPr>
      <w:r w:rsidRPr="00330A7E">
        <w:rPr>
          <w:rFonts w:ascii="Times New Roman" w:hAnsi="Times New Roman" w:cs="Times New Roman"/>
          <w:color w:val="000000" w:themeColor="text1"/>
          <w:sz w:val="24"/>
          <w:szCs w:val="24"/>
          <w:lang w:val="fr-FR"/>
        </w:rPr>
        <w:t xml:space="preserve">Suy ra </w:t>
      </w:r>
      <w:r w:rsidR="00FA344A">
        <w:rPr>
          <w:rFonts w:ascii="Times New Roman" w:hAnsi="Times New Roman" w:cs="Times New Roman"/>
          <w:color w:val="000000" w:themeColor="text1"/>
          <w:position w:val="-24"/>
          <w:sz w:val="24"/>
          <w:szCs w:val="24"/>
        </w:rPr>
        <w:pict w14:anchorId="3035DE7E">
          <v:shape id="_x0000_i7008" type="#_x0000_t75" style="width:195pt;height:30.75pt">
            <v:imagedata r:id="rId10212" o:title=""/>
          </v:shape>
        </w:pict>
      </w:r>
      <w:r w:rsidRPr="00330A7E">
        <w:rPr>
          <w:rFonts w:ascii="Times New Roman" w:hAnsi="Times New Roman" w:cs="Times New Roman"/>
          <w:color w:val="000000" w:themeColor="text1"/>
          <w:sz w:val="24"/>
          <w:szCs w:val="24"/>
          <w:lang w:val="fr-FR"/>
        </w:rPr>
        <w:t xml:space="preserve">với </w:t>
      </w:r>
      <w:r w:rsidR="00FA344A">
        <w:rPr>
          <w:rFonts w:ascii="Times New Roman" w:hAnsi="Times New Roman" w:cs="Times New Roman"/>
          <w:color w:val="000000" w:themeColor="text1"/>
          <w:position w:val="-24"/>
          <w:sz w:val="24"/>
          <w:szCs w:val="24"/>
        </w:rPr>
        <w:pict w14:anchorId="1DA5515B">
          <v:shape id="_x0000_i7009" type="#_x0000_t75" style="width:71.25pt;height:30.75pt">
            <v:imagedata r:id="rId10213" o:title=""/>
          </v:shape>
        </w:pict>
      </w:r>
      <w:r w:rsidRPr="00330A7E">
        <w:rPr>
          <w:rFonts w:ascii="Times New Roman" w:hAnsi="Times New Roman" w:cs="Times New Roman"/>
          <w:color w:val="000000" w:themeColor="text1"/>
          <w:sz w:val="24"/>
          <w:szCs w:val="24"/>
          <w:lang w:val="fr-FR"/>
        </w:rPr>
        <w:t xml:space="preserve"> ; </w:t>
      </w:r>
      <w:r w:rsidR="00FA344A">
        <w:rPr>
          <w:rFonts w:ascii="Times New Roman" w:hAnsi="Times New Roman" w:cs="Times New Roman"/>
          <w:color w:val="000000" w:themeColor="text1"/>
          <w:position w:val="-24"/>
          <w:sz w:val="24"/>
          <w:szCs w:val="24"/>
        </w:rPr>
        <w:pict w14:anchorId="6A2ED1C5">
          <v:shape id="_x0000_i7010" type="#_x0000_t75" style="width:107.25pt;height:33.75pt">
            <v:imagedata r:id="rId10214" o:title=""/>
          </v:shape>
        </w:pict>
      </w:r>
      <w:r w:rsidRPr="00330A7E">
        <w:rPr>
          <w:rFonts w:ascii="Times New Roman" w:hAnsi="Times New Roman" w:cs="Times New Roman"/>
          <w:color w:val="000000" w:themeColor="text1"/>
          <w:sz w:val="24"/>
          <w:szCs w:val="24"/>
          <w:lang w:val="fr-FR"/>
        </w:rPr>
        <w:t>.</w:t>
      </w:r>
    </w:p>
    <w:p w14:paraId="3DFC4D2A" w14:textId="77777777" w:rsidR="00ED397D" w:rsidRPr="00330A7E" w:rsidRDefault="00ED397D" w:rsidP="00330A7E">
      <w:pPr>
        <w:ind w:left="992"/>
        <w:jc w:val="both"/>
        <w:rPr>
          <w:rFonts w:ascii="Times New Roman" w:hAnsi="Times New Roman" w:cs="Times New Roman"/>
          <w:color w:val="000000" w:themeColor="text1"/>
          <w:sz w:val="24"/>
          <w:szCs w:val="24"/>
          <w:lang w:val="fr-FR"/>
        </w:rPr>
      </w:pPr>
      <w:r w:rsidRPr="00330A7E">
        <w:rPr>
          <w:rFonts w:ascii="Times New Roman" w:hAnsi="Times New Roman" w:cs="Times New Roman"/>
          <w:color w:val="000000" w:themeColor="text1"/>
          <w:sz w:val="24"/>
          <w:szCs w:val="24"/>
          <w:lang w:val="fr-FR"/>
        </w:rPr>
        <w:t xml:space="preserve">Vậy </w:t>
      </w:r>
      <w:r w:rsidR="00FA344A">
        <w:rPr>
          <w:rFonts w:ascii="Times New Roman" w:hAnsi="Times New Roman" w:cs="Times New Roman"/>
          <w:color w:val="000000" w:themeColor="text1"/>
          <w:position w:val="-82"/>
          <w:sz w:val="24"/>
          <w:szCs w:val="24"/>
        </w:rPr>
        <w:pict w14:anchorId="213257DF">
          <v:shape id="_x0000_i7011" type="#_x0000_t75" style="width:375pt;height:75.75pt">
            <v:imagedata r:id="rId10215" o:title=""/>
          </v:shape>
        </w:pict>
      </w:r>
      <w:r w:rsidRPr="00330A7E">
        <w:rPr>
          <w:rFonts w:ascii="Times New Roman" w:hAnsi="Times New Roman" w:cs="Times New Roman"/>
          <w:color w:val="000000" w:themeColor="text1"/>
          <w:sz w:val="24"/>
          <w:szCs w:val="24"/>
          <w:lang w:val="fr-FR"/>
        </w:rPr>
        <w:t>.</w:t>
      </w:r>
    </w:p>
    <w:p w14:paraId="13292990" w14:textId="77777777" w:rsidR="00ED397D" w:rsidRPr="00330A7E" w:rsidRDefault="00ED397D" w:rsidP="00330A7E">
      <w:pPr>
        <w:ind w:left="992"/>
        <w:jc w:val="both"/>
        <w:rPr>
          <w:rFonts w:ascii="Times New Roman" w:hAnsi="Times New Roman" w:cs="Times New Roman"/>
          <w:color w:val="000000" w:themeColor="text1"/>
          <w:sz w:val="24"/>
          <w:szCs w:val="24"/>
          <w:lang w:val="fr-FR"/>
        </w:rPr>
      </w:pPr>
      <w:r w:rsidRPr="00330A7E">
        <w:rPr>
          <w:rFonts w:ascii="Times New Roman" w:hAnsi="Times New Roman" w:cs="Times New Roman"/>
          <w:b/>
          <w:color w:val="000000" w:themeColor="text1"/>
          <w:sz w:val="24"/>
          <w:szCs w:val="24"/>
          <w:lang w:val="fr-FR"/>
        </w:rPr>
        <w:t>Cách 2.</w:t>
      </w:r>
      <w:r w:rsidRPr="00330A7E">
        <w:rPr>
          <w:rFonts w:ascii="Times New Roman" w:hAnsi="Times New Roman" w:cs="Times New Roman"/>
          <w:color w:val="000000" w:themeColor="text1"/>
          <w:sz w:val="24"/>
          <w:szCs w:val="24"/>
          <w:lang w:val="fr-FR"/>
        </w:rPr>
        <w:t xml:space="preserve"> Đặt các trục </w:t>
      </w:r>
      <w:r w:rsidR="00FA344A">
        <w:rPr>
          <w:rFonts w:ascii="Times New Roman" w:hAnsi="Times New Roman" w:cs="Times New Roman"/>
          <w:color w:val="000000" w:themeColor="text1"/>
          <w:position w:val="-6"/>
          <w:sz w:val="24"/>
          <w:szCs w:val="24"/>
        </w:rPr>
        <w:pict w14:anchorId="2361CFAB">
          <v:shape id="_x0000_i7012" type="#_x0000_t75" style="width:18pt;height:14.25pt">
            <v:imagedata r:id="rId10216" o:title=""/>
          </v:shape>
        </w:pict>
      </w:r>
      <w:r w:rsidRPr="00330A7E">
        <w:rPr>
          <w:rFonts w:ascii="Times New Roman" w:hAnsi="Times New Roman" w:cs="Times New Roman"/>
          <w:color w:val="000000" w:themeColor="text1"/>
          <w:sz w:val="24"/>
          <w:szCs w:val="24"/>
          <w:lang w:val="fr-FR"/>
        </w:rPr>
        <w:t xml:space="preserve">, </w:t>
      </w:r>
      <w:r w:rsidR="00FA344A">
        <w:rPr>
          <w:rFonts w:ascii="Times New Roman" w:hAnsi="Times New Roman" w:cs="Times New Roman"/>
          <w:color w:val="000000" w:themeColor="text1"/>
          <w:position w:val="-10"/>
          <w:sz w:val="24"/>
          <w:szCs w:val="24"/>
        </w:rPr>
        <w:pict w14:anchorId="7A689BCC">
          <v:shape id="_x0000_i7013" type="#_x0000_t75" style="width:18pt;height:15.75pt">
            <v:imagedata r:id="rId10217" o:title=""/>
          </v:shape>
        </w:pict>
      </w:r>
      <w:r w:rsidRPr="00330A7E">
        <w:rPr>
          <w:rFonts w:ascii="Times New Roman" w:hAnsi="Times New Roman" w:cs="Times New Roman"/>
          <w:color w:val="000000" w:themeColor="text1"/>
          <w:sz w:val="24"/>
          <w:szCs w:val="24"/>
          <w:lang w:val="fr-FR"/>
        </w:rPr>
        <w:t xml:space="preserve"> và </w:t>
      </w:r>
      <w:r w:rsidR="00FA344A">
        <w:rPr>
          <w:rFonts w:ascii="Times New Roman" w:hAnsi="Times New Roman" w:cs="Times New Roman"/>
          <w:color w:val="000000" w:themeColor="text1"/>
          <w:position w:val="-6"/>
          <w:sz w:val="24"/>
          <w:szCs w:val="24"/>
        </w:rPr>
        <w:pict w14:anchorId="1A2DE8A8">
          <v:shape id="_x0000_i7014" type="#_x0000_t75" style="width:17.25pt;height:14.25pt">
            <v:imagedata r:id="rId10218" o:title=""/>
          </v:shape>
        </w:pict>
      </w:r>
      <w:r w:rsidRPr="00330A7E">
        <w:rPr>
          <w:rFonts w:ascii="Times New Roman" w:hAnsi="Times New Roman" w:cs="Times New Roman"/>
          <w:color w:val="000000" w:themeColor="text1"/>
          <w:sz w:val="24"/>
          <w:szCs w:val="24"/>
          <w:lang w:val="fr-FR"/>
        </w:rPr>
        <w:t xml:space="preserve"> vào hình như sau</w:t>
      </w:r>
    </w:p>
    <w:p w14:paraId="2D2C42F8" w14:textId="77777777" w:rsidR="00ED397D" w:rsidRPr="00330A7E" w:rsidRDefault="00ED397D" w:rsidP="00330A7E">
      <w:pPr>
        <w:ind w:left="992"/>
        <w:jc w:val="both"/>
        <w:rPr>
          <w:rFonts w:ascii="Times New Roman" w:hAnsi="Times New Roman" w:cs="Times New Roman"/>
          <w:color w:val="000000" w:themeColor="text1"/>
          <w:sz w:val="24"/>
          <w:szCs w:val="24"/>
          <w:lang w:val="fr-FR"/>
        </w:rPr>
      </w:pPr>
      <w:r w:rsidRPr="00330A7E">
        <w:rPr>
          <w:rFonts w:ascii="Times New Roman" w:hAnsi="Times New Roman" w:cs="Times New Roman"/>
          <w:noProof/>
          <w:color w:val="000000" w:themeColor="text1"/>
          <w:sz w:val="24"/>
          <w:szCs w:val="24"/>
          <w:lang w:eastAsia="en-US"/>
        </w:rPr>
        <w:lastRenderedPageBreak/>
        <w:drawing>
          <wp:inline distT="0" distB="0" distL="0" distR="0" wp14:anchorId="76FF44E3" wp14:editId="3A02BA2B">
            <wp:extent cx="2641157" cy="31115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219" cstate="print">
                      <a:extLst>
                        <a:ext uri="{28A0092B-C50C-407E-A947-70E740481C1C}">
                          <a14:useLocalDpi xmlns:a14="http://schemas.microsoft.com/office/drawing/2010/main" val="0"/>
                        </a:ext>
                      </a:extLst>
                    </a:blip>
                    <a:srcRect/>
                    <a:stretch>
                      <a:fillRect/>
                    </a:stretch>
                  </pic:blipFill>
                  <pic:spPr bwMode="auto">
                    <a:xfrm>
                      <a:off x="0" y="0"/>
                      <a:ext cx="2642095" cy="3112605"/>
                    </a:xfrm>
                    <a:prstGeom prst="rect">
                      <a:avLst/>
                    </a:prstGeom>
                    <a:noFill/>
                    <a:ln>
                      <a:noFill/>
                    </a:ln>
                  </pic:spPr>
                </pic:pic>
              </a:graphicData>
            </a:graphic>
          </wp:inline>
        </w:drawing>
      </w:r>
    </w:p>
    <w:p w14:paraId="1611ECC7" w14:textId="77777777" w:rsidR="00ED397D" w:rsidRPr="00330A7E" w:rsidRDefault="00ED397D" w:rsidP="00330A7E">
      <w:pPr>
        <w:ind w:left="992"/>
        <w:jc w:val="both"/>
        <w:rPr>
          <w:rFonts w:ascii="Times New Roman" w:hAnsi="Times New Roman" w:cs="Times New Roman"/>
          <w:color w:val="000000" w:themeColor="text1"/>
          <w:sz w:val="24"/>
          <w:szCs w:val="24"/>
          <w:lang w:val="fr-FR"/>
        </w:rPr>
      </w:pPr>
      <w:r w:rsidRPr="00330A7E">
        <w:rPr>
          <w:rFonts w:ascii="Times New Roman" w:hAnsi="Times New Roman" w:cs="Times New Roman"/>
          <w:color w:val="000000" w:themeColor="text1"/>
          <w:sz w:val="24"/>
          <w:szCs w:val="24"/>
          <w:lang w:val="fr-FR"/>
        </w:rPr>
        <w:t xml:space="preserve">Ta có </w:t>
      </w:r>
      <w:r w:rsidR="00FA344A">
        <w:rPr>
          <w:rFonts w:ascii="Times New Roman" w:hAnsi="Times New Roman" w:cs="Times New Roman"/>
          <w:color w:val="000000" w:themeColor="text1"/>
          <w:position w:val="-14"/>
          <w:sz w:val="24"/>
          <w:szCs w:val="24"/>
        </w:rPr>
        <w:pict w14:anchorId="6E433F22">
          <v:shape id="_x0000_i7015" type="#_x0000_t75" style="width:51pt;height:20.25pt">
            <v:imagedata r:id="rId10220" o:title=""/>
          </v:shape>
        </w:pict>
      </w:r>
      <w:r w:rsidRPr="00330A7E">
        <w:rPr>
          <w:rFonts w:ascii="Times New Roman" w:hAnsi="Times New Roman" w:cs="Times New Roman"/>
          <w:color w:val="000000" w:themeColor="text1"/>
          <w:sz w:val="24"/>
          <w:szCs w:val="24"/>
          <w:lang w:val="fr-FR"/>
        </w:rPr>
        <w:t xml:space="preserve">, </w:t>
      </w:r>
      <w:r w:rsidR="00FA344A">
        <w:rPr>
          <w:rFonts w:ascii="Times New Roman" w:hAnsi="Times New Roman" w:cs="Times New Roman"/>
          <w:color w:val="000000" w:themeColor="text1"/>
          <w:position w:val="-14"/>
          <w:sz w:val="24"/>
          <w:szCs w:val="24"/>
        </w:rPr>
        <w:pict w14:anchorId="24D9EDD8">
          <v:shape id="_x0000_i7016" type="#_x0000_t75" style="width:51pt;height:20.25pt">
            <v:imagedata r:id="rId10221" o:title=""/>
          </v:shape>
        </w:pict>
      </w:r>
      <w:r w:rsidRPr="00330A7E">
        <w:rPr>
          <w:rFonts w:ascii="Times New Roman" w:hAnsi="Times New Roman" w:cs="Times New Roman"/>
          <w:color w:val="000000" w:themeColor="text1"/>
          <w:sz w:val="24"/>
          <w:szCs w:val="24"/>
          <w:lang w:val="fr-FR"/>
        </w:rPr>
        <w:t xml:space="preserve">, </w:t>
      </w:r>
      <w:r w:rsidR="00FA344A">
        <w:rPr>
          <w:rFonts w:ascii="Times New Roman" w:hAnsi="Times New Roman" w:cs="Times New Roman"/>
          <w:color w:val="000000" w:themeColor="text1"/>
          <w:position w:val="-14"/>
          <w:sz w:val="24"/>
          <w:szCs w:val="24"/>
        </w:rPr>
        <w:pict w14:anchorId="57863FEC">
          <v:shape id="_x0000_i7017" type="#_x0000_t75" style="width:51.75pt;height:20.25pt">
            <v:imagedata r:id="rId10222" o:title=""/>
          </v:shape>
        </w:pict>
      </w:r>
      <w:r w:rsidRPr="00330A7E">
        <w:rPr>
          <w:rFonts w:ascii="Times New Roman" w:hAnsi="Times New Roman" w:cs="Times New Roman"/>
          <w:color w:val="000000" w:themeColor="text1"/>
          <w:sz w:val="24"/>
          <w:szCs w:val="24"/>
          <w:lang w:val="fr-FR"/>
        </w:rPr>
        <w:t xml:space="preserve"> và </w:t>
      </w:r>
      <w:r w:rsidR="00FA344A">
        <w:rPr>
          <w:rFonts w:ascii="Times New Roman" w:hAnsi="Times New Roman" w:cs="Times New Roman"/>
          <w:color w:val="000000" w:themeColor="text1"/>
          <w:position w:val="-14"/>
          <w:sz w:val="24"/>
          <w:szCs w:val="24"/>
        </w:rPr>
        <w:pict w14:anchorId="544F3360">
          <v:shape id="_x0000_i7018" type="#_x0000_t75" style="width:53.25pt;height:20.25pt">
            <v:imagedata r:id="rId10223" o:title=""/>
          </v:shape>
        </w:pict>
      </w:r>
      <w:r w:rsidRPr="00330A7E">
        <w:rPr>
          <w:rFonts w:ascii="Times New Roman" w:hAnsi="Times New Roman" w:cs="Times New Roman"/>
          <w:color w:val="000000" w:themeColor="text1"/>
          <w:sz w:val="24"/>
          <w:szCs w:val="24"/>
          <w:lang w:val="fr-FR"/>
        </w:rPr>
        <w:t>.</w:t>
      </w:r>
    </w:p>
    <w:p w14:paraId="48B5491D" w14:textId="77777777" w:rsidR="00ED397D" w:rsidRPr="00330A7E" w:rsidRDefault="00ED397D" w:rsidP="00330A7E">
      <w:pPr>
        <w:ind w:left="992"/>
        <w:jc w:val="both"/>
        <w:rPr>
          <w:rFonts w:ascii="Times New Roman" w:hAnsi="Times New Roman" w:cs="Times New Roman"/>
          <w:color w:val="000000" w:themeColor="text1"/>
          <w:sz w:val="24"/>
          <w:szCs w:val="24"/>
          <w:lang w:val="fr-FR"/>
        </w:rPr>
      </w:pPr>
      <w:r w:rsidRPr="00330A7E">
        <w:rPr>
          <w:rFonts w:ascii="Times New Roman" w:hAnsi="Times New Roman" w:cs="Times New Roman"/>
          <w:color w:val="000000" w:themeColor="text1"/>
          <w:sz w:val="24"/>
          <w:szCs w:val="24"/>
          <w:lang w:val="fr-FR"/>
        </w:rPr>
        <w:t xml:space="preserve">Ta có </w:t>
      </w:r>
      <w:r w:rsidR="00FA344A">
        <w:rPr>
          <w:rFonts w:ascii="Times New Roman" w:hAnsi="Times New Roman" w:cs="Times New Roman"/>
          <w:color w:val="000000" w:themeColor="text1"/>
          <w:position w:val="-14"/>
          <w:sz w:val="24"/>
          <w:szCs w:val="24"/>
        </w:rPr>
        <w:pict w14:anchorId="7D72C044">
          <v:shape id="_x0000_i7019" type="#_x0000_t75" style="width:83.25pt;height:21pt">
            <v:imagedata r:id="rId10224" o:title=""/>
          </v:shape>
        </w:pict>
      </w:r>
      <w:r w:rsidRPr="00330A7E">
        <w:rPr>
          <w:rFonts w:ascii="Times New Roman" w:hAnsi="Times New Roman" w:cs="Times New Roman"/>
          <w:color w:val="000000" w:themeColor="text1"/>
          <w:sz w:val="24"/>
          <w:szCs w:val="24"/>
          <w:lang w:val="fr-FR"/>
        </w:rPr>
        <w:t xml:space="preserve">, </w:t>
      </w:r>
      <w:r w:rsidR="00FA344A">
        <w:rPr>
          <w:rFonts w:ascii="Times New Roman" w:hAnsi="Times New Roman" w:cs="Times New Roman"/>
          <w:color w:val="000000" w:themeColor="text1"/>
          <w:position w:val="-14"/>
          <w:sz w:val="24"/>
          <w:szCs w:val="24"/>
        </w:rPr>
        <w:pict w14:anchorId="3646DB1A">
          <v:shape id="_x0000_i7020" type="#_x0000_t75" style="width:80.25pt;height:21pt">
            <v:imagedata r:id="rId10225" o:title=""/>
          </v:shape>
        </w:pict>
      </w:r>
      <w:r w:rsidRPr="00330A7E">
        <w:rPr>
          <w:rFonts w:ascii="Times New Roman" w:hAnsi="Times New Roman" w:cs="Times New Roman"/>
          <w:color w:val="000000" w:themeColor="text1"/>
          <w:sz w:val="24"/>
          <w:szCs w:val="24"/>
          <w:lang w:val="fr-FR"/>
        </w:rPr>
        <w:t xml:space="preserve"> và </w:t>
      </w:r>
      <w:r w:rsidR="00FA344A">
        <w:rPr>
          <w:rFonts w:ascii="Times New Roman" w:hAnsi="Times New Roman" w:cs="Times New Roman"/>
          <w:color w:val="000000" w:themeColor="text1"/>
          <w:position w:val="-14"/>
          <w:sz w:val="24"/>
          <w:szCs w:val="24"/>
        </w:rPr>
        <w:pict w14:anchorId="57504B96">
          <v:shape id="_x0000_i7021" type="#_x0000_t75" style="width:77.25pt;height:21pt">
            <v:imagedata r:id="rId10226" o:title=""/>
          </v:shape>
        </w:pict>
      </w:r>
      <w:r w:rsidR="00FA344A">
        <w:rPr>
          <w:rFonts w:ascii="Times New Roman" w:hAnsi="Times New Roman" w:cs="Times New Roman"/>
          <w:color w:val="000000" w:themeColor="text1"/>
          <w:position w:val="-6"/>
          <w:sz w:val="24"/>
          <w:szCs w:val="24"/>
        </w:rPr>
        <w:pict w14:anchorId="3E709CD9">
          <v:shape id="_x0000_i7022" type="#_x0000_t75" style="width:15pt;height:12pt">
            <v:imagedata r:id="rId10227" o:title=""/>
          </v:shape>
        </w:pict>
      </w:r>
      <w:r w:rsidR="00FA344A">
        <w:rPr>
          <w:rFonts w:ascii="Times New Roman" w:hAnsi="Times New Roman" w:cs="Times New Roman"/>
          <w:color w:val="000000" w:themeColor="text1"/>
          <w:position w:val="-18"/>
          <w:sz w:val="24"/>
          <w:szCs w:val="24"/>
        </w:rPr>
        <w:pict w14:anchorId="013E0521">
          <v:shape id="_x0000_i7023" type="#_x0000_t75" style="width:108pt;height:24pt">
            <v:imagedata r:id="rId10228" o:title=""/>
          </v:shape>
        </w:pict>
      </w:r>
      <w:r w:rsidRPr="00330A7E">
        <w:rPr>
          <w:rFonts w:ascii="Times New Roman" w:hAnsi="Times New Roman" w:cs="Times New Roman"/>
          <w:color w:val="000000" w:themeColor="text1"/>
          <w:sz w:val="24"/>
          <w:szCs w:val="24"/>
          <w:lang w:val="fr-FR"/>
        </w:rPr>
        <w:t>.</w:t>
      </w:r>
    </w:p>
    <w:p w14:paraId="6DC2A790" w14:textId="77777777" w:rsidR="00ED397D" w:rsidRPr="00330A7E" w:rsidRDefault="00ED397D" w:rsidP="00330A7E">
      <w:pPr>
        <w:ind w:left="992"/>
        <w:jc w:val="both"/>
        <w:rPr>
          <w:rFonts w:ascii="Times New Roman" w:hAnsi="Times New Roman" w:cs="Times New Roman"/>
          <w:color w:val="000000" w:themeColor="text1"/>
          <w:sz w:val="24"/>
          <w:szCs w:val="24"/>
          <w:lang w:val="fr-FR"/>
        </w:rPr>
      </w:pPr>
      <w:r w:rsidRPr="00330A7E">
        <w:rPr>
          <w:rFonts w:ascii="Times New Roman" w:hAnsi="Times New Roman" w:cs="Times New Roman"/>
          <w:color w:val="000000" w:themeColor="text1"/>
          <w:sz w:val="24"/>
          <w:szCs w:val="24"/>
          <w:lang w:val="fr-FR"/>
        </w:rPr>
        <w:t xml:space="preserve">Khi đó </w:t>
      </w:r>
      <w:r w:rsidR="00FA344A">
        <w:rPr>
          <w:rFonts w:ascii="Times New Roman" w:hAnsi="Times New Roman" w:cs="Times New Roman"/>
          <w:color w:val="000000" w:themeColor="text1"/>
          <w:position w:val="-44"/>
          <w:sz w:val="24"/>
          <w:szCs w:val="24"/>
        </w:rPr>
        <w:pict w14:anchorId="435783BA">
          <v:shape id="_x0000_i7024" type="#_x0000_t75" style="width:344.25pt;height:50.25pt">
            <v:imagedata r:id="rId10229" o:title=""/>
          </v:shape>
        </w:pict>
      </w:r>
      <w:r w:rsidRPr="00330A7E">
        <w:rPr>
          <w:rFonts w:ascii="Times New Roman" w:hAnsi="Times New Roman" w:cs="Times New Roman"/>
          <w:color w:val="000000" w:themeColor="text1"/>
          <w:sz w:val="24"/>
          <w:szCs w:val="24"/>
          <w:lang w:val="fr-FR"/>
        </w:rPr>
        <w:t>.</w:t>
      </w:r>
    </w:p>
    <w:p w14:paraId="5FA32AD5"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color w:val="000000" w:themeColor="text1"/>
          <w:sz w:val="24"/>
          <w:szCs w:val="24"/>
        </w:rPr>
      </w:pPr>
      <w:r w:rsidRPr="00330A7E">
        <w:rPr>
          <w:rFonts w:ascii="Times New Roman" w:hAnsi="Times New Roman" w:cs="Times New Roman"/>
          <w:b/>
          <w:bCs/>
          <w:color w:val="000000" w:themeColor="text1"/>
          <w:sz w:val="24"/>
          <w:szCs w:val="24"/>
        </w:rPr>
        <w:t>Đáp án: 2,43</w:t>
      </w:r>
    </w:p>
    <w:p w14:paraId="11AF2066" w14:textId="77777777" w:rsidR="00ED397D" w:rsidRPr="00330A7E" w:rsidRDefault="00ED397D" w:rsidP="00330A7E">
      <w:pPr>
        <w:tabs>
          <w:tab w:val="left" w:pos="992"/>
        </w:tabs>
        <w:ind w:left="992" w:hanging="992"/>
        <w:jc w:val="both"/>
        <w:rPr>
          <w:rFonts w:ascii="Times New Roman" w:hAnsi="Times New Roman" w:cs="Times New Roman"/>
          <w:color w:val="000000" w:themeColor="text1"/>
          <w:sz w:val="24"/>
          <w:szCs w:val="24"/>
        </w:rPr>
      </w:pPr>
      <w:r w:rsidRPr="00330A7E">
        <w:rPr>
          <w:rFonts w:ascii="Times New Roman" w:eastAsia="Calibri" w:hAnsi="Times New Roman" w:cs="Times New Roman"/>
          <w:b/>
          <w:color w:val="000000" w:themeColor="text1"/>
          <w:sz w:val="24"/>
          <w:szCs w:val="24"/>
          <w:lang w:val="nl-NL"/>
        </w:rPr>
        <w:t>Câu 6:</w:t>
      </w:r>
      <w:r w:rsidRPr="00330A7E">
        <w:rPr>
          <w:rFonts w:ascii="Times New Roman" w:eastAsia="Calibri" w:hAnsi="Times New Roman" w:cs="Times New Roman"/>
          <w:b/>
          <w:color w:val="000000" w:themeColor="text1"/>
          <w:sz w:val="24"/>
          <w:szCs w:val="24"/>
          <w:lang w:val="nl-NL"/>
        </w:rPr>
        <w:tab/>
      </w:r>
      <w:r w:rsidRPr="00330A7E">
        <w:rPr>
          <w:rFonts w:ascii="Times New Roman" w:hAnsi="Times New Roman" w:cs="Times New Roman"/>
          <w:color w:val="000000" w:themeColor="text1"/>
          <w:sz w:val="24"/>
          <w:szCs w:val="24"/>
        </w:rPr>
        <w:t xml:space="preserve">Cho hai số thực </w:t>
      </w:r>
      <w:r w:rsidR="00FA344A">
        <w:rPr>
          <w:rFonts w:ascii="Times New Roman" w:hAnsi="Times New Roman" w:cs="Times New Roman"/>
          <w:color w:val="000000" w:themeColor="text1"/>
          <w:position w:val="-10"/>
          <w:sz w:val="24"/>
          <w:szCs w:val="24"/>
        </w:rPr>
        <w:pict w14:anchorId="0F654E04">
          <v:shape id="_x0000_i7025" type="#_x0000_t75" style="width:71.25pt;height:15.75pt">
            <v:imagedata r:id="rId10085" o:title=""/>
          </v:shape>
        </w:pict>
      </w:r>
      <w:r w:rsidRPr="00330A7E">
        <w:rPr>
          <w:rFonts w:ascii="Times New Roman" w:hAnsi="Times New Roman" w:cs="Times New Roman"/>
          <w:color w:val="000000" w:themeColor="text1"/>
          <w:sz w:val="24"/>
          <w:szCs w:val="24"/>
        </w:rPr>
        <w:t xml:space="preserve"> thỏa mãn </w:t>
      </w:r>
      <w:r w:rsidR="00FA344A">
        <w:rPr>
          <w:rFonts w:ascii="Times New Roman" w:hAnsi="Times New Roman" w:cs="Times New Roman"/>
          <w:color w:val="000000" w:themeColor="text1"/>
          <w:position w:val="-14"/>
          <w:sz w:val="24"/>
          <w:szCs w:val="24"/>
        </w:rPr>
        <w:pict w14:anchorId="3C6EAD6B">
          <v:shape id="_x0000_i7026" type="#_x0000_t75" style="width:131.25pt;height:20.25pt">
            <v:imagedata r:id="rId10086" o:title=""/>
          </v:shape>
        </w:pict>
      </w:r>
      <w:r w:rsidRPr="00330A7E">
        <w:rPr>
          <w:rFonts w:ascii="Times New Roman" w:hAnsi="Times New Roman" w:cs="Times New Roman"/>
          <w:color w:val="000000" w:themeColor="text1"/>
          <w:sz w:val="24"/>
          <w:szCs w:val="24"/>
        </w:rPr>
        <w:t xml:space="preserve">. Tìm giá trị nhỏ nhất của biểu thức </w:t>
      </w:r>
      <w:r w:rsidR="00FA344A">
        <w:rPr>
          <w:rFonts w:ascii="Times New Roman" w:hAnsi="Times New Roman" w:cs="Times New Roman"/>
          <w:color w:val="000000" w:themeColor="text1"/>
          <w:position w:val="-10"/>
          <w:sz w:val="24"/>
          <w:szCs w:val="24"/>
        </w:rPr>
        <w:pict w14:anchorId="7CFFC406">
          <v:shape id="_x0000_i7027" type="#_x0000_t75" style="width:126pt;height:18pt">
            <v:imagedata r:id="rId10087" o:title=""/>
          </v:shape>
        </w:pict>
      </w:r>
      <w:r w:rsidRPr="00330A7E">
        <w:rPr>
          <w:rFonts w:ascii="Times New Roman" w:hAnsi="Times New Roman" w:cs="Times New Roman"/>
          <w:color w:val="000000" w:themeColor="text1"/>
          <w:sz w:val="24"/>
          <w:szCs w:val="24"/>
        </w:rPr>
        <w:t>?</w:t>
      </w:r>
    </w:p>
    <w:p w14:paraId="067A9591" w14:textId="77777777" w:rsidR="00ED397D" w:rsidRPr="00330A7E" w:rsidRDefault="00ED397D" w:rsidP="00330A7E">
      <w:pPr>
        <w:tabs>
          <w:tab w:val="left" w:pos="283"/>
          <w:tab w:val="left" w:pos="2835"/>
          <w:tab w:val="left" w:pos="5386"/>
          <w:tab w:val="left" w:pos="7937"/>
        </w:tabs>
        <w:ind w:left="994"/>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Lời giải</w:t>
      </w:r>
    </w:p>
    <w:p w14:paraId="27C88B1B"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Giả thiết cho </w:t>
      </w:r>
      <w:r w:rsidR="00FA344A">
        <w:rPr>
          <w:rFonts w:ascii="Times New Roman" w:hAnsi="Times New Roman" w:cs="Times New Roman"/>
          <w:color w:val="000000" w:themeColor="text1"/>
          <w:position w:val="-14"/>
          <w:sz w:val="24"/>
          <w:szCs w:val="24"/>
        </w:rPr>
        <w:pict w14:anchorId="7B10186E">
          <v:shape id="_x0000_i7028" type="#_x0000_t75" style="width:131.25pt;height:20.25pt">
            <v:imagedata r:id="rId10230" o:title=""/>
          </v:shape>
        </w:pict>
      </w:r>
    </w:p>
    <w:p w14:paraId="538D63D3" w14:textId="77777777" w:rsidR="00ED397D" w:rsidRPr="00330A7E" w:rsidRDefault="00FA344A" w:rsidP="00330A7E">
      <w:pPr>
        <w:tabs>
          <w:tab w:val="left" w:pos="992"/>
          <w:tab w:val="left" w:pos="3402"/>
          <w:tab w:val="left" w:pos="5669"/>
          <w:tab w:val="left" w:pos="7937"/>
        </w:tabs>
        <w:ind w:left="992"/>
        <w:jc w:val="both"/>
        <w:rPr>
          <w:rFonts w:ascii="Times New Roman" w:hAnsi="Times New Roman" w:cs="Times New Roman"/>
          <w:color w:val="000000" w:themeColor="text1"/>
          <w:sz w:val="24"/>
          <w:szCs w:val="24"/>
        </w:rPr>
      </w:pPr>
      <w:r>
        <w:rPr>
          <w:rFonts w:ascii="Times New Roman" w:hAnsi="Times New Roman" w:cs="Times New Roman"/>
          <w:color w:val="000000" w:themeColor="text1"/>
          <w:position w:val="-34"/>
          <w:sz w:val="24"/>
          <w:szCs w:val="24"/>
        </w:rPr>
        <w:pict w14:anchorId="338636B6">
          <v:shape id="_x0000_i7029" type="#_x0000_t75" style="width:321pt;height:39.75pt">
            <v:imagedata r:id="rId10231" o:title=""/>
          </v:shape>
        </w:pict>
      </w:r>
    </w:p>
    <w:p w14:paraId="723B6765"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Xét hàm số </w:t>
      </w:r>
      <w:r w:rsidR="00FA344A">
        <w:rPr>
          <w:rFonts w:ascii="Times New Roman" w:hAnsi="Times New Roman" w:cs="Times New Roman"/>
          <w:color w:val="000000" w:themeColor="text1"/>
          <w:position w:val="-14"/>
          <w:sz w:val="24"/>
          <w:szCs w:val="24"/>
        </w:rPr>
        <w:pict w14:anchorId="3EEDBC9C">
          <v:shape id="_x0000_i7030" type="#_x0000_t75" style="width:78pt;height:20.25pt">
            <v:imagedata r:id="rId10232" o:title=""/>
          </v:shape>
        </w:pict>
      </w:r>
      <w:r w:rsidRPr="00330A7E">
        <w:rPr>
          <w:rFonts w:ascii="Times New Roman" w:hAnsi="Times New Roman" w:cs="Times New Roman"/>
          <w:color w:val="000000" w:themeColor="text1"/>
          <w:sz w:val="24"/>
          <w:szCs w:val="24"/>
        </w:rPr>
        <w:t xml:space="preserve"> trên </w:t>
      </w:r>
      <w:r w:rsidR="00FA344A">
        <w:rPr>
          <w:rFonts w:ascii="Times New Roman" w:hAnsi="Times New Roman" w:cs="Times New Roman"/>
          <w:color w:val="000000" w:themeColor="text1"/>
          <w:position w:val="-14"/>
          <w:sz w:val="24"/>
          <w:szCs w:val="24"/>
        </w:rPr>
        <w:pict w14:anchorId="41697401">
          <v:shape id="_x0000_i7031" type="#_x0000_t75" style="width:39.75pt;height:20.25pt">
            <v:imagedata r:id="rId10233" o:title=""/>
          </v:shape>
        </w:pict>
      </w:r>
      <w:r w:rsidRPr="00330A7E">
        <w:rPr>
          <w:rFonts w:ascii="Times New Roman" w:hAnsi="Times New Roman" w:cs="Times New Roman"/>
          <w:color w:val="000000" w:themeColor="text1"/>
          <w:sz w:val="24"/>
          <w:szCs w:val="24"/>
        </w:rPr>
        <w:t xml:space="preserve">; suy ra </w:t>
      </w:r>
      <w:r w:rsidR="00FA344A">
        <w:rPr>
          <w:rFonts w:ascii="Times New Roman" w:hAnsi="Times New Roman" w:cs="Times New Roman"/>
          <w:color w:val="000000" w:themeColor="text1"/>
          <w:position w:val="-14"/>
          <w:sz w:val="24"/>
          <w:szCs w:val="24"/>
        </w:rPr>
        <w:pict w14:anchorId="05942136">
          <v:shape id="_x0000_i7032" type="#_x0000_t75" style="width:201.75pt;height:20.25pt">
            <v:imagedata r:id="rId10234" o:title=""/>
          </v:shape>
        </w:pict>
      </w:r>
    </w:p>
    <w:p w14:paraId="6BFA9469"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Vậy hàm số </w:t>
      </w:r>
      <w:r w:rsidR="00FA344A">
        <w:rPr>
          <w:rFonts w:ascii="Times New Roman" w:hAnsi="Times New Roman" w:cs="Times New Roman"/>
          <w:color w:val="000000" w:themeColor="text1"/>
          <w:position w:val="-14"/>
          <w:sz w:val="24"/>
          <w:szCs w:val="24"/>
        </w:rPr>
        <w:pict w14:anchorId="1ECAB5BD">
          <v:shape id="_x0000_i7033" type="#_x0000_t75" style="width:27pt;height:20.25pt">
            <v:imagedata r:id="rId10235" o:title=""/>
          </v:shape>
        </w:pict>
      </w:r>
      <w:r w:rsidRPr="00330A7E">
        <w:rPr>
          <w:rFonts w:ascii="Times New Roman" w:hAnsi="Times New Roman" w:cs="Times New Roman"/>
          <w:color w:val="000000" w:themeColor="text1"/>
          <w:sz w:val="24"/>
          <w:szCs w:val="24"/>
        </w:rPr>
        <w:t xml:space="preserve"> luôn đồng biến trên </w:t>
      </w:r>
      <w:r w:rsidR="00FA344A">
        <w:rPr>
          <w:rFonts w:ascii="Times New Roman" w:hAnsi="Times New Roman" w:cs="Times New Roman"/>
          <w:color w:val="000000" w:themeColor="text1"/>
          <w:position w:val="-14"/>
          <w:sz w:val="24"/>
          <w:szCs w:val="24"/>
        </w:rPr>
        <w:pict w14:anchorId="61AAD213">
          <v:shape id="_x0000_i7034" type="#_x0000_t75" style="width:39.75pt;height:20.25pt">
            <v:imagedata r:id="rId10236" o:title=""/>
          </v:shape>
        </w:pict>
      </w:r>
      <w:r w:rsidRPr="00330A7E">
        <w:rPr>
          <w:rFonts w:ascii="Times New Roman" w:hAnsi="Times New Roman" w:cs="Times New Roman"/>
          <w:color w:val="000000" w:themeColor="text1"/>
          <w:sz w:val="24"/>
          <w:szCs w:val="24"/>
        </w:rPr>
        <w:t xml:space="preserve"> nên ta có:</w:t>
      </w:r>
    </w:p>
    <w:p w14:paraId="071C70C4" w14:textId="77777777" w:rsidR="00ED397D" w:rsidRPr="00330A7E" w:rsidRDefault="00FA344A" w:rsidP="00330A7E">
      <w:pPr>
        <w:tabs>
          <w:tab w:val="left" w:pos="992"/>
          <w:tab w:val="left" w:pos="3402"/>
          <w:tab w:val="left" w:pos="5669"/>
          <w:tab w:val="left" w:pos="7937"/>
        </w:tabs>
        <w:ind w:left="992"/>
        <w:jc w:val="both"/>
        <w:rPr>
          <w:rFonts w:ascii="Times New Roman" w:hAnsi="Times New Roman" w:cs="Times New Roman"/>
          <w:color w:val="000000" w:themeColor="text1"/>
          <w:sz w:val="24"/>
          <w:szCs w:val="24"/>
        </w:rPr>
      </w:pPr>
      <w:r>
        <w:rPr>
          <w:rFonts w:ascii="Times New Roman" w:hAnsi="Times New Roman" w:cs="Times New Roman"/>
          <w:color w:val="000000" w:themeColor="text1"/>
          <w:position w:val="-14"/>
          <w:sz w:val="24"/>
          <w:szCs w:val="24"/>
        </w:rPr>
        <w:pict w14:anchorId="714A0881">
          <v:shape id="_x0000_i7035" type="#_x0000_t75" style="width:336pt;height:20.25pt">
            <v:imagedata r:id="rId10237" o:title=""/>
          </v:shape>
        </w:pict>
      </w:r>
    </w:p>
    <w:p w14:paraId="691EC2FA"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Suy ra: </w:t>
      </w:r>
      <w:r w:rsidR="00FA344A">
        <w:rPr>
          <w:rFonts w:ascii="Times New Roman" w:hAnsi="Times New Roman" w:cs="Times New Roman"/>
          <w:color w:val="000000" w:themeColor="text1"/>
          <w:position w:val="-24"/>
          <w:sz w:val="24"/>
          <w:szCs w:val="24"/>
        </w:rPr>
        <w:pict w14:anchorId="40352264">
          <v:shape id="_x0000_i7036" type="#_x0000_t75" style="width:384pt;height:30.75pt">
            <v:imagedata r:id="rId10238" o:title=""/>
          </v:shape>
        </w:pict>
      </w:r>
    </w:p>
    <w:p w14:paraId="5C2ADE5D"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Xét hàm số </w:t>
      </w:r>
      <w:r w:rsidR="00FA344A">
        <w:rPr>
          <w:rFonts w:ascii="Times New Roman" w:hAnsi="Times New Roman" w:cs="Times New Roman"/>
          <w:color w:val="000000" w:themeColor="text1"/>
          <w:position w:val="-24"/>
          <w:sz w:val="24"/>
          <w:szCs w:val="24"/>
        </w:rPr>
        <w:pict w14:anchorId="517534F6">
          <v:shape id="_x0000_i7037" type="#_x0000_t75" style="width:132.75pt;height:30.75pt">
            <v:imagedata r:id="rId10239" o:title=""/>
          </v:shape>
        </w:pict>
      </w:r>
    </w:p>
    <w:p w14:paraId="73A1850D" w14:textId="77777777" w:rsidR="00ED397D" w:rsidRPr="00330A7E" w:rsidRDefault="00FA344A" w:rsidP="00330A7E">
      <w:pPr>
        <w:tabs>
          <w:tab w:val="left" w:pos="992"/>
          <w:tab w:val="left" w:pos="3402"/>
          <w:tab w:val="left" w:pos="5669"/>
          <w:tab w:val="left" w:pos="7937"/>
        </w:tabs>
        <w:ind w:left="992"/>
        <w:jc w:val="both"/>
        <w:rPr>
          <w:rFonts w:ascii="Times New Roman" w:hAnsi="Times New Roman" w:cs="Times New Roman"/>
          <w:color w:val="000000" w:themeColor="text1"/>
          <w:sz w:val="24"/>
          <w:szCs w:val="24"/>
        </w:rPr>
      </w:pPr>
      <w:r>
        <w:rPr>
          <w:rFonts w:ascii="Times New Roman" w:hAnsi="Times New Roman" w:cs="Times New Roman"/>
          <w:color w:val="000000" w:themeColor="text1"/>
          <w:position w:val="-24"/>
          <w:sz w:val="24"/>
          <w:szCs w:val="24"/>
        </w:rPr>
        <w:lastRenderedPageBreak/>
        <w:pict w14:anchorId="187DAB05">
          <v:shape id="_x0000_i7038" type="#_x0000_t75" style="width:285.75pt;height:33pt">
            <v:imagedata r:id="rId10240" o:title=""/>
          </v:shape>
        </w:pict>
      </w:r>
    </w:p>
    <w:p w14:paraId="167A39D0" w14:textId="77777777" w:rsidR="00ED397D" w:rsidRPr="00330A7E" w:rsidRDefault="00FA344A" w:rsidP="00330A7E">
      <w:pPr>
        <w:tabs>
          <w:tab w:val="left" w:pos="992"/>
          <w:tab w:val="left" w:pos="3402"/>
          <w:tab w:val="left" w:pos="5669"/>
          <w:tab w:val="left" w:pos="7937"/>
        </w:tabs>
        <w:ind w:left="992"/>
        <w:jc w:val="both"/>
        <w:rPr>
          <w:rFonts w:ascii="Times New Roman" w:hAnsi="Times New Roman" w:cs="Times New Roman"/>
          <w:color w:val="000000" w:themeColor="text1"/>
          <w:sz w:val="24"/>
          <w:szCs w:val="24"/>
        </w:rPr>
      </w:pPr>
      <w:r>
        <w:rPr>
          <w:rFonts w:ascii="Times New Roman" w:hAnsi="Times New Roman" w:cs="Times New Roman"/>
          <w:color w:val="000000" w:themeColor="text1"/>
          <w:position w:val="-14"/>
          <w:sz w:val="24"/>
          <w:szCs w:val="24"/>
        </w:rPr>
        <w:pict w14:anchorId="281696A4">
          <v:shape id="_x0000_i7039" type="#_x0000_t75" style="width:45pt;height:20.25pt">
            <v:imagedata r:id="rId10241" o:title=""/>
          </v:shape>
        </w:pict>
      </w:r>
      <w:r w:rsidR="00ED397D" w:rsidRPr="00330A7E">
        <w:rPr>
          <w:rFonts w:ascii="Times New Roman" w:hAnsi="Times New Roman" w:cs="Times New Roman"/>
          <w:color w:val="000000" w:themeColor="text1"/>
          <w:sz w:val="24"/>
          <w:szCs w:val="24"/>
        </w:rPr>
        <w:t xml:space="preserve"> luôn nghịch biến trên </w:t>
      </w:r>
      <w:r>
        <w:rPr>
          <w:rFonts w:ascii="Times New Roman" w:hAnsi="Times New Roman" w:cs="Times New Roman"/>
          <w:color w:val="000000" w:themeColor="text1"/>
          <w:position w:val="-14"/>
          <w:sz w:val="24"/>
          <w:szCs w:val="24"/>
        </w:rPr>
        <w:pict w14:anchorId="059DD16C">
          <v:shape id="_x0000_i7040" type="#_x0000_t75" style="width:29.25pt;height:20.25pt">
            <v:imagedata r:id="rId10242" o:title=""/>
          </v:shape>
        </w:pict>
      </w:r>
      <w:r w:rsidR="00ED397D" w:rsidRPr="00330A7E">
        <w:rPr>
          <w:rFonts w:ascii="Times New Roman" w:hAnsi="Times New Roman" w:cs="Times New Roman"/>
          <w:color w:val="000000" w:themeColor="text1"/>
          <w:sz w:val="24"/>
          <w:szCs w:val="24"/>
        </w:rPr>
        <w:t xml:space="preserve"> </w:t>
      </w:r>
    </w:p>
    <w:p w14:paraId="6A089E3A" w14:textId="77777777" w:rsidR="00ED397D" w:rsidRPr="00330A7E" w:rsidRDefault="00FA344A" w:rsidP="00330A7E">
      <w:pPr>
        <w:tabs>
          <w:tab w:val="left" w:pos="992"/>
          <w:tab w:val="left" w:pos="3402"/>
          <w:tab w:val="left" w:pos="5669"/>
          <w:tab w:val="left" w:pos="7937"/>
        </w:tabs>
        <w:ind w:left="992"/>
        <w:jc w:val="both"/>
        <w:rPr>
          <w:rFonts w:ascii="Times New Roman" w:hAnsi="Times New Roman" w:cs="Times New Roman"/>
          <w:color w:val="000000" w:themeColor="text1"/>
          <w:sz w:val="24"/>
          <w:szCs w:val="24"/>
        </w:rPr>
      </w:pPr>
      <w:r>
        <w:rPr>
          <w:rFonts w:ascii="Times New Roman" w:hAnsi="Times New Roman" w:cs="Times New Roman"/>
          <w:color w:val="000000" w:themeColor="text1"/>
          <w:position w:val="-24"/>
          <w:sz w:val="24"/>
          <w:szCs w:val="24"/>
        </w:rPr>
        <w:pict w14:anchorId="1277C66C">
          <v:shape id="_x0000_i7041" type="#_x0000_t75" style="width:170.25pt;height:24.75pt">
            <v:imagedata r:id="rId10243" o:title=""/>
          </v:shape>
        </w:pict>
      </w:r>
    </w:p>
    <w:p w14:paraId="67AB03B7" w14:textId="77777777" w:rsidR="00ED397D" w:rsidRPr="00330A7E" w:rsidRDefault="00FA344A" w:rsidP="00330A7E">
      <w:pPr>
        <w:tabs>
          <w:tab w:val="left" w:pos="992"/>
          <w:tab w:val="left" w:pos="3402"/>
          <w:tab w:val="left" w:pos="5669"/>
          <w:tab w:val="left" w:pos="7937"/>
        </w:tabs>
        <w:ind w:left="992"/>
        <w:jc w:val="both"/>
        <w:rPr>
          <w:rFonts w:ascii="Times New Roman" w:hAnsi="Times New Roman" w:cs="Times New Roman"/>
          <w:color w:val="000000" w:themeColor="text1"/>
          <w:sz w:val="24"/>
          <w:szCs w:val="24"/>
        </w:rPr>
      </w:pPr>
      <w:r>
        <w:rPr>
          <w:rFonts w:ascii="Times New Roman" w:hAnsi="Times New Roman" w:cs="Times New Roman"/>
          <w:color w:val="000000" w:themeColor="text1"/>
          <w:position w:val="-14"/>
          <w:sz w:val="24"/>
          <w:szCs w:val="24"/>
        </w:rPr>
        <w:pict w14:anchorId="1803DAD4">
          <v:shape id="_x0000_i7042" type="#_x0000_t75" style="width:42.75pt;height:20.25pt">
            <v:imagedata r:id="rId10244" o:title=""/>
          </v:shape>
        </w:pict>
      </w:r>
      <w:r w:rsidR="00ED397D" w:rsidRPr="00330A7E">
        <w:rPr>
          <w:rFonts w:ascii="Times New Roman" w:hAnsi="Times New Roman" w:cs="Times New Roman"/>
          <w:color w:val="000000" w:themeColor="text1"/>
          <w:sz w:val="24"/>
          <w:szCs w:val="24"/>
        </w:rPr>
        <w:t xml:space="preserve"> luôn nghịch biến trên </w:t>
      </w:r>
      <w:r>
        <w:rPr>
          <w:rFonts w:ascii="Times New Roman" w:hAnsi="Times New Roman" w:cs="Times New Roman"/>
          <w:color w:val="000000" w:themeColor="text1"/>
          <w:position w:val="-14"/>
          <w:sz w:val="24"/>
          <w:szCs w:val="24"/>
        </w:rPr>
        <w:pict w14:anchorId="66EEB654">
          <v:shape id="_x0000_i7043" type="#_x0000_t75" style="width:29.25pt;height:20.25pt">
            <v:imagedata r:id="rId10245" o:title=""/>
          </v:shape>
        </w:pict>
      </w:r>
    </w:p>
    <w:p w14:paraId="26BA6BDC" w14:textId="77777777" w:rsidR="00ED397D" w:rsidRPr="00330A7E" w:rsidRDefault="00FA344A" w:rsidP="00330A7E">
      <w:pPr>
        <w:tabs>
          <w:tab w:val="left" w:pos="992"/>
          <w:tab w:val="left" w:pos="3402"/>
          <w:tab w:val="left" w:pos="5669"/>
          <w:tab w:val="left" w:pos="7937"/>
        </w:tabs>
        <w:ind w:left="992"/>
        <w:jc w:val="both"/>
        <w:rPr>
          <w:rFonts w:ascii="Times New Roman" w:hAnsi="Times New Roman" w:cs="Times New Roman"/>
          <w:color w:val="000000" w:themeColor="text1"/>
          <w:sz w:val="24"/>
          <w:szCs w:val="24"/>
        </w:rPr>
      </w:pPr>
      <w:r>
        <w:rPr>
          <w:rFonts w:ascii="Times New Roman" w:hAnsi="Times New Roman" w:cs="Times New Roman"/>
          <w:color w:val="000000" w:themeColor="text1"/>
          <w:position w:val="-14"/>
          <w:sz w:val="24"/>
          <w:szCs w:val="24"/>
        </w:rPr>
        <w:pict w14:anchorId="6ED5A102">
          <v:shape id="_x0000_i7044" type="#_x0000_t75" style="width:129.75pt;height:20.25pt">
            <v:imagedata r:id="rId10246" o:title=""/>
          </v:shape>
        </w:pict>
      </w:r>
    </w:p>
    <w:p w14:paraId="58C88B5F" w14:textId="77777777" w:rsidR="00ED397D" w:rsidRPr="00330A7E" w:rsidRDefault="00ED397D" w:rsidP="00330A7E">
      <w:pPr>
        <w:tabs>
          <w:tab w:val="left" w:pos="992"/>
          <w:tab w:val="left" w:pos="3402"/>
          <w:tab w:val="left" w:pos="5669"/>
          <w:tab w:val="left" w:pos="7937"/>
        </w:tabs>
        <w:ind w:left="992"/>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Vậy </w:t>
      </w:r>
      <w:r w:rsidR="00FA344A">
        <w:rPr>
          <w:rFonts w:ascii="Times New Roman" w:hAnsi="Times New Roman" w:cs="Times New Roman"/>
          <w:color w:val="000000" w:themeColor="text1"/>
          <w:position w:val="-6"/>
          <w:sz w:val="24"/>
          <w:szCs w:val="24"/>
        </w:rPr>
        <w:pict w14:anchorId="148ECA88">
          <v:shape id="_x0000_i7045" type="#_x0000_t75" style="width:134.25pt;height:14.25pt">
            <v:imagedata r:id="rId10247" o:title=""/>
          </v:shape>
        </w:pict>
      </w:r>
      <w:r w:rsidRPr="00330A7E">
        <w:rPr>
          <w:rFonts w:ascii="Times New Roman" w:hAnsi="Times New Roman" w:cs="Times New Roman"/>
          <w:color w:val="000000" w:themeColor="text1"/>
          <w:sz w:val="24"/>
          <w:szCs w:val="24"/>
        </w:rPr>
        <w:t xml:space="preserve"> khi </w:t>
      </w:r>
      <w:r w:rsidR="00FA344A">
        <w:rPr>
          <w:rFonts w:ascii="Times New Roman" w:hAnsi="Times New Roman" w:cs="Times New Roman"/>
          <w:color w:val="000000" w:themeColor="text1"/>
          <w:position w:val="-10"/>
          <w:sz w:val="24"/>
          <w:szCs w:val="24"/>
        </w:rPr>
        <w:pict w14:anchorId="44FC802C">
          <v:shape id="_x0000_i7046" type="#_x0000_t75" style="width:114pt;height:15.75pt">
            <v:imagedata r:id="rId10248" o:title=""/>
          </v:shape>
        </w:pict>
      </w:r>
      <w:r w:rsidRPr="00330A7E">
        <w:rPr>
          <w:rFonts w:ascii="Times New Roman" w:hAnsi="Times New Roman" w:cs="Times New Roman"/>
          <w:color w:val="000000" w:themeColor="text1"/>
          <w:sz w:val="24"/>
          <w:szCs w:val="24"/>
        </w:rPr>
        <w:t>.</w:t>
      </w:r>
    </w:p>
    <w:p w14:paraId="20979B0C" w14:textId="77777777" w:rsidR="00ED397D" w:rsidRPr="00330A7E" w:rsidRDefault="00ED397D" w:rsidP="00330A7E">
      <w:pPr>
        <w:tabs>
          <w:tab w:val="left" w:pos="992"/>
          <w:tab w:val="left" w:pos="3402"/>
          <w:tab w:val="left" w:pos="5669"/>
          <w:tab w:val="left" w:pos="7937"/>
        </w:tabs>
        <w:ind w:left="992"/>
        <w:jc w:val="both"/>
        <w:rPr>
          <w:rFonts w:ascii="Times New Roman" w:eastAsia="Arial" w:hAnsi="Times New Roman" w:cs="Times New Roman"/>
          <w:color w:val="000000" w:themeColor="text1"/>
          <w:sz w:val="24"/>
          <w:szCs w:val="24"/>
        </w:rPr>
      </w:pPr>
      <w:r w:rsidRPr="00330A7E">
        <w:rPr>
          <w:rFonts w:ascii="Times New Roman" w:hAnsi="Times New Roman" w:cs="Times New Roman"/>
          <w:b/>
          <w:bCs/>
          <w:color w:val="000000" w:themeColor="text1"/>
          <w:sz w:val="24"/>
          <w:szCs w:val="24"/>
        </w:rPr>
        <w:t>Đáp án: 2025</w:t>
      </w:r>
    </w:p>
    <w:p w14:paraId="7323E589" w14:textId="77777777" w:rsidR="00ED397D" w:rsidRPr="00330A7E" w:rsidRDefault="00ED397D" w:rsidP="00330A7E">
      <w:pPr>
        <w:ind w:left="720"/>
        <w:jc w:val="center"/>
        <w:rPr>
          <w:rFonts w:ascii="Times New Roman" w:hAnsi="Times New Roman" w:cs="Times New Roman"/>
          <w:i/>
          <w:color w:val="000000" w:themeColor="text1"/>
          <w:sz w:val="24"/>
          <w:szCs w:val="24"/>
        </w:rPr>
      </w:pPr>
      <w:r w:rsidRPr="00330A7E">
        <w:rPr>
          <w:rFonts w:ascii="Times New Roman" w:hAnsi="Times New Roman" w:cs="Times New Roman"/>
          <w:i/>
          <w:color w:val="000000" w:themeColor="text1"/>
          <w:sz w:val="24"/>
          <w:szCs w:val="24"/>
        </w:rPr>
        <w:t>-------------- Hết --------------</w:t>
      </w:r>
    </w:p>
    <w:p w14:paraId="4329B23A" w14:textId="77777777" w:rsidR="00ED397D" w:rsidRPr="00330A7E" w:rsidRDefault="00ED397D" w:rsidP="00330A7E">
      <w:pPr>
        <w:rPr>
          <w:rFonts w:ascii="Times New Roman" w:hAnsi="Times New Roman" w:cs="Times New Roman"/>
          <w:color w:val="000000" w:themeColor="text1"/>
          <w:sz w:val="24"/>
          <w:szCs w:val="24"/>
        </w:rPr>
      </w:pPr>
    </w:p>
    <w:tbl>
      <w:tblPr>
        <w:tblStyle w:val="TableGrid"/>
        <w:tblW w:w="10098" w:type="dxa"/>
        <w:jc w:val="center"/>
        <w:tblBorders>
          <w:top w:val="single" w:sz="4" w:space="0" w:color="0070C0"/>
          <w:left w:val="single" w:sz="4" w:space="0" w:color="0070C0"/>
          <w:bottom w:val="single" w:sz="4" w:space="0" w:color="0070C0"/>
          <w:right w:val="single" w:sz="4" w:space="0" w:color="0070C0"/>
          <w:insideH w:val="none" w:sz="0" w:space="0" w:color="auto"/>
          <w:insideV w:val="single" w:sz="4" w:space="0" w:color="0070C0"/>
        </w:tblBorders>
        <w:tblLook w:val="04A0" w:firstRow="1" w:lastRow="0" w:firstColumn="1" w:lastColumn="0" w:noHBand="0" w:noVBand="1"/>
      </w:tblPr>
      <w:tblGrid>
        <w:gridCol w:w="4230"/>
        <w:gridCol w:w="5868"/>
      </w:tblGrid>
      <w:tr w:rsidR="00845FD2" w:rsidRPr="00330A7E" w14:paraId="7B4788FB" w14:textId="77777777" w:rsidTr="00676EEF">
        <w:trPr>
          <w:trHeight w:val="265"/>
          <w:jc w:val="center"/>
        </w:trPr>
        <w:tc>
          <w:tcPr>
            <w:tcW w:w="4230" w:type="dxa"/>
            <w:vAlign w:val="center"/>
          </w:tcPr>
          <w:p w14:paraId="25F7C4CB"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 xml:space="preserve"> ĐỀ THI THỬ </w:t>
            </w:r>
          </w:p>
          <w:p w14:paraId="2D45552C"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THEO CẤU TRÚC ĐỀ THAM KHẢO</w:t>
            </w:r>
          </w:p>
        </w:tc>
        <w:tc>
          <w:tcPr>
            <w:tcW w:w="5868" w:type="dxa"/>
            <w:vAlign w:val="center"/>
          </w:tcPr>
          <w:p w14:paraId="57E14004" w14:textId="77777777" w:rsidR="00845FD2" w:rsidRPr="00330A7E" w:rsidRDefault="00845FD2" w:rsidP="00676EEF">
            <w:pPr>
              <w:tabs>
                <w:tab w:val="left" w:pos="992"/>
              </w:tabs>
              <w:jc w:val="center"/>
              <w:rPr>
                <w:rFonts w:ascii="Times New Roman" w:hAnsi="Times New Roman" w:cs="Times New Roman"/>
                <w:b/>
                <w:color w:val="FF0000"/>
                <w:sz w:val="24"/>
                <w:szCs w:val="24"/>
              </w:rPr>
            </w:pPr>
            <w:r w:rsidRPr="00330A7E">
              <w:rPr>
                <w:rFonts w:ascii="Times New Roman" w:hAnsi="Times New Roman" w:cs="Times New Roman"/>
                <w:b/>
                <w:color w:val="1F497D" w:themeColor="text2"/>
                <w:sz w:val="24"/>
                <w:szCs w:val="24"/>
                <w:lang w:val="vi-VN"/>
              </w:rPr>
              <w:t xml:space="preserve">KỲ THI TỐT NGHIỆP </w:t>
            </w:r>
            <w:r w:rsidRPr="00330A7E">
              <w:rPr>
                <w:rFonts w:ascii="Times New Roman" w:hAnsi="Times New Roman" w:cs="Times New Roman"/>
                <w:b/>
                <w:color w:val="00B050"/>
                <w:sz w:val="24"/>
                <w:szCs w:val="24"/>
                <w:lang w:val="vi-VN"/>
              </w:rPr>
              <w:t xml:space="preserve">THPT QUỐC GIA </w:t>
            </w:r>
            <w:r w:rsidRPr="00330A7E">
              <w:rPr>
                <w:rFonts w:ascii="Times New Roman" w:hAnsi="Times New Roman" w:cs="Times New Roman"/>
                <w:b/>
                <w:color w:val="FF0000"/>
                <w:sz w:val="24"/>
                <w:szCs w:val="24"/>
                <w:lang w:val="vi-VN"/>
              </w:rPr>
              <w:t>NĂM 2025</w:t>
            </w:r>
          </w:p>
          <w:p w14:paraId="7761BAC8"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Bài thi môn: TOÁN</w:t>
            </w:r>
          </w:p>
        </w:tc>
      </w:tr>
      <w:tr w:rsidR="00845FD2" w:rsidRPr="00330A7E" w14:paraId="707EB07B" w14:textId="77777777" w:rsidTr="00676EEF">
        <w:trPr>
          <w:trHeight w:val="724"/>
          <w:jc w:val="center"/>
        </w:trPr>
        <w:tc>
          <w:tcPr>
            <w:tcW w:w="4230" w:type="dxa"/>
            <w:vAlign w:val="center"/>
          </w:tcPr>
          <w:p w14:paraId="025F0EFB" w14:textId="60B2A81E" w:rsidR="00845FD2" w:rsidRPr="00330A7E" w:rsidRDefault="00845FD2" w:rsidP="00845FD2">
            <w:pPr>
              <w:tabs>
                <w:tab w:val="left" w:pos="992"/>
              </w:tabs>
              <w:jc w:val="center"/>
              <w:rPr>
                <w:rFonts w:ascii="Times New Roman" w:hAnsi="Times New Roman" w:cs="Times New Roman"/>
                <w:b/>
                <w:bCs/>
                <w:iCs/>
                <w:color w:val="000000" w:themeColor="text1"/>
                <w:sz w:val="24"/>
                <w:szCs w:val="24"/>
              </w:rPr>
            </w:pPr>
            <w:r w:rsidRPr="00330A7E">
              <w:rPr>
                <w:rFonts w:ascii="Times New Roman" w:hAnsi="Times New Roman" w:cs="Times New Roman"/>
                <w:b/>
                <w:bCs/>
                <w:iCs/>
                <w:color w:val="000000" w:themeColor="text1"/>
                <w:sz w:val="24"/>
                <w:szCs w:val="24"/>
                <w:highlight w:val="green"/>
              </w:rPr>
              <w:t xml:space="preserve">ĐỀ </w:t>
            </w:r>
            <w:r>
              <w:rPr>
                <w:rFonts w:ascii="Times New Roman" w:hAnsi="Times New Roman" w:cs="Times New Roman"/>
                <w:b/>
                <w:bCs/>
                <w:iCs/>
                <w:color w:val="000000" w:themeColor="text1"/>
                <w:sz w:val="24"/>
                <w:szCs w:val="24"/>
                <w:highlight w:val="green"/>
              </w:rPr>
              <w:t>20</w:t>
            </w:r>
          </w:p>
        </w:tc>
        <w:tc>
          <w:tcPr>
            <w:tcW w:w="5868" w:type="dxa"/>
            <w:vAlign w:val="center"/>
          </w:tcPr>
          <w:p w14:paraId="13CE6829" w14:textId="77777777" w:rsidR="00845FD2" w:rsidRPr="00330A7E" w:rsidRDefault="00845FD2" w:rsidP="00676EEF">
            <w:pPr>
              <w:tabs>
                <w:tab w:val="left" w:pos="992"/>
              </w:tabs>
              <w:jc w:val="center"/>
              <w:rPr>
                <w:rFonts w:ascii="Times New Roman" w:hAnsi="Times New Roman" w:cs="Times New Roman"/>
                <w:bCs/>
                <w:i/>
                <w:iCs/>
                <w:color w:val="000000" w:themeColor="text1"/>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815936" behindDoc="0" locked="0" layoutInCell="1" allowOverlap="1" wp14:anchorId="47454962" wp14:editId="481D0141">
                      <wp:simplePos x="0" y="0"/>
                      <wp:positionH relativeFrom="column">
                        <wp:posOffset>794385</wp:posOffset>
                      </wp:positionH>
                      <wp:positionV relativeFrom="paragraph">
                        <wp:posOffset>198120</wp:posOffset>
                      </wp:positionV>
                      <wp:extent cx="2324100" cy="0"/>
                      <wp:effectExtent l="0" t="0" r="0" b="0"/>
                      <wp:wrapNone/>
                      <wp:docPr id="124"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815936;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tyJsZtwEAALkDAAAOAAAAZHJzL2Uyb0RvYy54bWysU01v2zAMvQ/YfxB0b/zRYhiMOD2kWC/D FqzbD1BlKRYmiQKlxc6/H6UkbtENw1D0QosSH8n3SK9vZ2fZQWE04HverGrOlJcwGL/v+Y/vn64+ chaT8IOw4FXPjyry2837d+spdKqFEeygkFESH7sp9HxMKXRVFeWonIgrCMrTowZ0IpGL+2pAMVF2 Z6u2rj9UE+AQEKSKkW7vTo98U/JrrWT6qnVUidmeU2+pWCz2MdtqsxbdHkUYjTy3IV7RhRPGU9El 1Z1Igv1C80cqZyRCBJ1WElwFWhupCgdi09Qv2DyMIqjChcSJYZEpvl1a+eWwQ2YGml17w5kXjob0 kFCY/ZjYFrwnCQFZk5WaQuwIsPU7PHsx7DDTnjW6/CVCbC7qHhd11ZyYpMv2ur1pahqCvLxVT8CA Md0rcCwfem6Nz8RFJw6fY6JiFHoJISc3cipdTuloVQ62/pvSRIaKNQVd1khtLbKDoAUYfhYalKtE Zog21i6g+t+gc2yGqbJa/wtcoktF8GkBOuMB/1Y1zZdW9Sn+wvrENdN+hOFYBlHkoP0oKp13OS/g c7/An/64zW8AAAD//wMAUEsDBBQABgAIAAAAIQD5exUk3QAAAAkBAAAPAAAAZHJzL2Rvd25yZXYu eG1sTI/NTsMwEITvSH0Ha5G4UScB2hLiVBU/JziEwIGjGy9J1HgdxW4SeHoWcaDHmf00O5NtZ9uJ EQffOlIQLyMQSJUzLdUK3t+eLjcgfNBkdOcIFXyhh22+OMt0atxErziWoRYcQj7VCpoQ+lRKXzVo tV+6Holvn26wOrAcamkGPXG47WQSRStpdUv8odE93jdYHcqjVbB+fC6Lfnp4+S7kWhbF6MLm8KHU xfm8uwMRcA7/MPzW5+qQc6e9O5LxomOd3MSMKriKExAMXN/GbOz/DJln8nRB/gMAAP//AwBQSwEC LQAUAAYACAAAACEAtoM4kv4AAADhAQAAEwAAAAAAAAAAAAAAAAAAAAAAW0NvbnRlbnRfVHlwZXNd LnhtbFBLAQItABQABgAIAAAAIQA4/SH/1gAAAJQBAAALAAAAAAAAAAAAAAAAAC8BAABfcmVscy8u cmVsc1BLAQItABQABgAIAAAAIQCtyJsZtwEAALkDAAAOAAAAAAAAAAAAAAAAAC4CAABkcnMvZTJv RG9jLnhtbFBLAQItABQABgAIAAAAIQD5exUk3QAAAAkBAAAPAAAAAAAAAAAAAAAAABEEAABkcnMv ZG93bnJldi54bWxQSwUGAAAAAAQABADzAAAAGwUAAAAA " strokecolor="black [3040]"/>
                  </w:pict>
                </mc:Fallback>
              </mc:AlternateContent>
            </w:r>
            <w:r w:rsidRPr="00330A7E">
              <w:rPr>
                <w:rFonts w:ascii="Times New Roman" w:hAnsi="Times New Roman" w:cs="Times New Roman"/>
                <w:bCs/>
                <w:i/>
                <w:iCs/>
                <w:color w:val="000000" w:themeColor="text1"/>
                <w:sz w:val="24"/>
                <w:szCs w:val="24"/>
              </w:rPr>
              <w:t>Thời gian làm bài: 90 phút, không kể thời gian phát đề</w:t>
            </w:r>
          </w:p>
        </w:tc>
      </w:tr>
    </w:tbl>
    <w:p w14:paraId="752617FE" w14:textId="77777777" w:rsidR="00ED397D" w:rsidRPr="00330A7E" w:rsidRDefault="00ED397D" w:rsidP="00330A7E">
      <w:pPr>
        <w:tabs>
          <w:tab w:val="left" w:pos="181"/>
          <w:tab w:val="left" w:pos="2699"/>
          <w:tab w:val="left" w:pos="5221"/>
          <w:tab w:val="left" w:pos="7739"/>
        </w:tabs>
        <w:rPr>
          <w:rFonts w:ascii="Times New Roman" w:hAnsi="Times New Roman" w:cs="Times New Roman"/>
          <w:b/>
          <w:color w:val="000000"/>
          <w:sz w:val="24"/>
          <w:szCs w:val="24"/>
          <w:u w:val="single"/>
          <w:lang w:val="vi-VN"/>
        </w:rPr>
      </w:pPr>
      <w:r w:rsidRPr="00330A7E">
        <w:rPr>
          <w:rFonts w:ascii="Times New Roman" w:hAnsi="Times New Roman" w:cs="Times New Roman"/>
          <w:b/>
          <w:color w:val="000000"/>
          <w:sz w:val="24"/>
          <w:szCs w:val="24"/>
          <w:u w:val="single"/>
          <w:lang w:val="vi-VN"/>
        </w:rPr>
        <w:t>PHẦN I. Câu trắc nghiệm nhiều phương án lựa chọn.</w:t>
      </w:r>
    </w:p>
    <w:p w14:paraId="517368A1" w14:textId="77777777" w:rsidR="00ED397D" w:rsidRPr="00330A7E" w:rsidRDefault="00ED397D" w:rsidP="00330A7E">
      <w:pPr>
        <w:tabs>
          <w:tab w:val="left" w:pos="181"/>
          <w:tab w:val="left" w:pos="2699"/>
          <w:tab w:val="left" w:pos="5221"/>
          <w:tab w:val="left" w:pos="7739"/>
        </w:tabs>
        <w:rPr>
          <w:rFonts w:ascii="Times New Roman" w:hAnsi="Times New Roman" w:cs="Times New Roman"/>
          <w:b/>
          <w:color w:val="000000"/>
          <w:sz w:val="24"/>
          <w:szCs w:val="24"/>
          <w:lang w:val="vi-VN"/>
        </w:rPr>
      </w:pPr>
      <w:r w:rsidRPr="00330A7E">
        <w:rPr>
          <w:rFonts w:ascii="Times New Roman" w:hAnsi="Times New Roman" w:cs="Times New Roman"/>
          <w:b/>
          <w:color w:val="000000"/>
          <w:sz w:val="24"/>
          <w:szCs w:val="24"/>
          <w:lang w:val="vi-VN"/>
        </w:rPr>
        <w:t>Học sinh trả lời từ câu 1 đến câu 12. Mỗi câu hỏi học sinh chỉ chọn một phương án</w:t>
      </w:r>
    </w:p>
    <w:p w14:paraId="5381BDFB" w14:textId="77777777" w:rsidR="00ED397D" w:rsidRPr="00330A7E" w:rsidRDefault="00ED397D" w:rsidP="00330A7E">
      <w:pPr>
        <w:tabs>
          <w:tab w:val="left" w:pos="181"/>
          <w:tab w:val="left" w:pos="2699"/>
          <w:tab w:val="left" w:pos="5221"/>
          <w:tab w:val="left" w:pos="7739"/>
        </w:tabs>
        <w:rPr>
          <w:rFonts w:ascii="Times New Roman" w:hAnsi="Times New Roman" w:cs="Times New Roman"/>
          <w:color w:val="000000"/>
          <w:sz w:val="24"/>
          <w:szCs w:val="24"/>
          <w:lang w:val="vi-VN"/>
        </w:rPr>
      </w:pPr>
      <w:r w:rsidRPr="00330A7E">
        <w:rPr>
          <w:rFonts w:ascii="Times New Roman" w:hAnsi="Times New Roman" w:cs="Times New Roman"/>
          <w:b/>
          <w:color w:val="000000"/>
          <w:sz w:val="24"/>
          <w:szCs w:val="24"/>
          <w:u w:val="single"/>
          <w:lang w:val="vi-VN"/>
        </w:rPr>
        <w:t>Câu 1</w:t>
      </w:r>
      <w:r w:rsidRPr="00330A7E">
        <w:rPr>
          <w:rFonts w:ascii="Times New Roman" w:hAnsi="Times New Roman" w:cs="Times New Roman"/>
          <w:b/>
          <w:color w:val="000000"/>
          <w:sz w:val="24"/>
          <w:szCs w:val="24"/>
          <w:lang w:val="vi-VN"/>
        </w:rPr>
        <w:t>.</w:t>
      </w:r>
      <w:r w:rsidRPr="00330A7E">
        <w:rPr>
          <w:rFonts w:ascii="Times New Roman" w:hAnsi="Times New Roman" w:cs="Times New Roman"/>
          <w:color w:val="000000"/>
          <w:sz w:val="24"/>
          <w:szCs w:val="24"/>
          <w:lang w:val="vi-VN"/>
        </w:rPr>
        <w:t xml:space="preserve"> Cho hàm số </w:t>
      </w:r>
      <w:r w:rsidR="00FA344A">
        <w:rPr>
          <w:rFonts w:ascii="Times New Roman" w:hAnsi="Times New Roman" w:cs="Times New Roman"/>
          <w:color w:val="000000"/>
          <w:position w:val="-14"/>
          <w:sz w:val="24"/>
          <w:szCs w:val="24"/>
        </w:rPr>
        <w:pict w14:anchorId="106D1C3A">
          <v:shape id="_x0000_i7047" type="#_x0000_t75" style="width:48.75pt;height:20.25pt">
            <v:imagedata r:id="rId10249" o:title=""/>
          </v:shape>
        </w:pict>
      </w:r>
      <w:r w:rsidRPr="00330A7E">
        <w:rPr>
          <w:rFonts w:ascii="Times New Roman" w:hAnsi="Times New Roman" w:cs="Times New Roman"/>
          <w:color w:val="000000"/>
          <w:sz w:val="24"/>
          <w:szCs w:val="24"/>
          <w:lang w:val="vi-VN"/>
        </w:rPr>
        <w:t xml:space="preserve"> có bảng biến thiên như hình vẽ dưới đây</w:t>
      </w:r>
    </w:p>
    <w:p w14:paraId="336229B1" w14:textId="77777777" w:rsidR="00ED397D" w:rsidRPr="00330A7E" w:rsidRDefault="00FA344A" w:rsidP="00330A7E">
      <w:pPr>
        <w:tabs>
          <w:tab w:val="left" w:pos="181"/>
          <w:tab w:val="left" w:pos="2699"/>
          <w:tab w:val="left" w:pos="5221"/>
          <w:tab w:val="left" w:pos="7739"/>
        </w:tabs>
        <w:jc w:val="center"/>
        <w:rPr>
          <w:rFonts w:ascii="Times New Roman" w:hAnsi="Times New Roman" w:cs="Times New Roman"/>
          <w:color w:val="000000"/>
          <w:sz w:val="24"/>
          <w:szCs w:val="24"/>
        </w:rPr>
      </w:pPr>
      <w:r>
        <w:rPr>
          <w:rFonts w:ascii="Times New Roman" w:hAnsi="Times New Roman" w:cs="Times New Roman"/>
          <w:color w:val="000000"/>
          <w:sz w:val="24"/>
          <w:szCs w:val="24"/>
        </w:rPr>
        <w:pict w14:anchorId="44E09BA3">
          <v:shape id="_x0000_i7048" type="#_x0000_t75" style="width:291.75pt;height:106.5pt">
            <v:imagedata r:id="rId10250" o:title=""/>
          </v:shape>
        </w:pict>
      </w:r>
    </w:p>
    <w:p w14:paraId="57E6272B" w14:textId="77777777" w:rsidR="00ED397D" w:rsidRPr="00330A7E" w:rsidRDefault="00ED397D" w:rsidP="00330A7E">
      <w:pPr>
        <w:tabs>
          <w:tab w:val="left" w:pos="181"/>
          <w:tab w:val="left" w:pos="2699"/>
          <w:tab w:val="left" w:pos="5221"/>
          <w:tab w:val="left" w:pos="7739"/>
        </w:tabs>
        <w:rPr>
          <w:rFonts w:ascii="Times New Roman" w:hAnsi="Times New Roman" w:cs="Times New Roman"/>
          <w:color w:val="000000"/>
          <w:sz w:val="24"/>
          <w:szCs w:val="24"/>
        </w:rPr>
      </w:pPr>
      <w:r w:rsidRPr="00330A7E">
        <w:rPr>
          <w:rFonts w:ascii="Times New Roman" w:hAnsi="Times New Roman" w:cs="Times New Roman"/>
          <w:color w:val="000000"/>
          <w:sz w:val="24"/>
          <w:szCs w:val="24"/>
        </w:rPr>
        <w:t>Hàm số đạt cực đại tại điểm nào dưới đây?</w:t>
      </w:r>
    </w:p>
    <w:p w14:paraId="33797B7B" w14:textId="77777777" w:rsidR="00ED397D" w:rsidRPr="00330A7E" w:rsidRDefault="00ED397D" w:rsidP="00330A7E">
      <w:pPr>
        <w:tabs>
          <w:tab w:val="left" w:pos="181"/>
          <w:tab w:val="left" w:pos="2699"/>
          <w:tab w:val="left" w:pos="5221"/>
          <w:tab w:val="left" w:pos="7739"/>
        </w:tabs>
        <w:rPr>
          <w:rFonts w:ascii="Times New Roman" w:hAnsi="Times New Roman" w:cs="Times New Roman"/>
          <w:color w:val="000000"/>
          <w:sz w:val="24"/>
          <w:szCs w:val="24"/>
        </w:rPr>
      </w:pPr>
      <w:r w:rsidRPr="00330A7E">
        <w:rPr>
          <w:rFonts w:ascii="Times New Roman" w:hAnsi="Times New Roman" w:cs="Times New Roman"/>
          <w:b/>
          <w:color w:val="000000"/>
          <w:sz w:val="24"/>
          <w:szCs w:val="24"/>
        </w:rPr>
        <w:tab/>
        <w:t>A.</w:t>
      </w:r>
      <w:r w:rsidRPr="00330A7E">
        <w:rPr>
          <w:rFonts w:ascii="Times New Roman" w:hAnsi="Times New Roman" w:cs="Times New Roman"/>
          <w:color w:val="000000"/>
          <w:sz w:val="24"/>
          <w:szCs w:val="24"/>
        </w:rPr>
        <w:t xml:space="preserve"> </w:t>
      </w:r>
      <w:r w:rsidR="00FA344A">
        <w:rPr>
          <w:rFonts w:ascii="Times New Roman" w:hAnsi="Times New Roman" w:cs="Times New Roman"/>
          <w:color w:val="000000"/>
          <w:position w:val="-6"/>
          <w:sz w:val="24"/>
          <w:szCs w:val="24"/>
        </w:rPr>
        <w:pict w14:anchorId="77BF8963">
          <v:shape id="_x0000_i7049" type="#_x0000_t75" style="width:26.25pt;height:14.25pt">
            <v:imagedata r:id="rId10251" o:title=""/>
          </v:shape>
        </w:pict>
      </w:r>
      <w:r w:rsidRPr="00330A7E">
        <w:rPr>
          <w:rFonts w:ascii="Times New Roman" w:hAnsi="Times New Roman" w:cs="Times New Roman"/>
          <w:color w:val="000000"/>
          <w:sz w:val="24"/>
          <w:szCs w:val="24"/>
        </w:rPr>
        <w:tab/>
      </w:r>
      <w:r w:rsidRPr="00330A7E">
        <w:rPr>
          <w:rFonts w:ascii="Times New Roman" w:hAnsi="Times New Roman" w:cs="Times New Roman"/>
          <w:b/>
          <w:color w:val="000000"/>
          <w:sz w:val="24"/>
          <w:szCs w:val="24"/>
        </w:rPr>
        <w:t>B.</w:t>
      </w:r>
      <w:r w:rsidRPr="00330A7E">
        <w:rPr>
          <w:rFonts w:ascii="Times New Roman" w:hAnsi="Times New Roman" w:cs="Times New Roman"/>
          <w:color w:val="000000"/>
          <w:sz w:val="24"/>
          <w:szCs w:val="24"/>
        </w:rPr>
        <w:t xml:space="preserve"> </w:t>
      </w:r>
      <w:r w:rsidR="00FA344A">
        <w:rPr>
          <w:rFonts w:ascii="Times New Roman" w:hAnsi="Times New Roman" w:cs="Times New Roman"/>
          <w:color w:val="000000"/>
          <w:position w:val="-6"/>
          <w:sz w:val="24"/>
          <w:szCs w:val="24"/>
        </w:rPr>
        <w:pict w14:anchorId="0A069E9E">
          <v:shape id="_x0000_i7050" type="#_x0000_t75" style="width:27.75pt;height:14.25pt">
            <v:imagedata r:id="rId10252" o:title=""/>
          </v:shape>
        </w:pict>
      </w:r>
      <w:r w:rsidRPr="00330A7E">
        <w:rPr>
          <w:rFonts w:ascii="Times New Roman" w:hAnsi="Times New Roman" w:cs="Times New Roman"/>
          <w:color w:val="000000"/>
          <w:sz w:val="24"/>
          <w:szCs w:val="24"/>
        </w:rPr>
        <w:tab/>
      </w:r>
      <w:r w:rsidRPr="00330A7E">
        <w:rPr>
          <w:rFonts w:ascii="Times New Roman" w:hAnsi="Times New Roman" w:cs="Times New Roman"/>
          <w:b/>
          <w:color w:val="000000"/>
          <w:sz w:val="24"/>
          <w:szCs w:val="24"/>
        </w:rPr>
        <w:t>C.</w:t>
      </w:r>
      <w:r w:rsidRPr="00330A7E">
        <w:rPr>
          <w:rFonts w:ascii="Times New Roman" w:hAnsi="Times New Roman" w:cs="Times New Roman"/>
          <w:color w:val="000000"/>
          <w:sz w:val="24"/>
          <w:szCs w:val="24"/>
        </w:rPr>
        <w:t xml:space="preserve"> </w:t>
      </w:r>
      <w:r w:rsidR="00FA344A">
        <w:rPr>
          <w:rFonts w:ascii="Times New Roman" w:hAnsi="Times New Roman" w:cs="Times New Roman"/>
          <w:color w:val="000000"/>
          <w:position w:val="-6"/>
          <w:sz w:val="24"/>
          <w:szCs w:val="24"/>
        </w:rPr>
        <w:pict w14:anchorId="3AFFCC6B">
          <v:shape id="_x0000_i7051" type="#_x0000_t75" style="width:27.75pt;height:14.25pt">
            <v:imagedata r:id="rId10253" o:title=""/>
          </v:shape>
        </w:pict>
      </w:r>
      <w:r w:rsidRPr="00330A7E">
        <w:rPr>
          <w:rFonts w:ascii="Times New Roman" w:hAnsi="Times New Roman" w:cs="Times New Roman"/>
          <w:color w:val="000000"/>
          <w:sz w:val="24"/>
          <w:szCs w:val="24"/>
        </w:rPr>
        <w:tab/>
      </w:r>
      <w:r w:rsidRPr="00330A7E">
        <w:rPr>
          <w:rFonts w:ascii="Times New Roman" w:hAnsi="Times New Roman" w:cs="Times New Roman"/>
          <w:b/>
          <w:color w:val="000000"/>
          <w:sz w:val="24"/>
          <w:szCs w:val="24"/>
        </w:rPr>
        <w:t>D.</w:t>
      </w:r>
      <w:r w:rsidRPr="00330A7E">
        <w:rPr>
          <w:rFonts w:ascii="Times New Roman" w:hAnsi="Times New Roman" w:cs="Times New Roman"/>
          <w:color w:val="000000"/>
          <w:sz w:val="24"/>
          <w:szCs w:val="24"/>
        </w:rPr>
        <w:t xml:space="preserve"> </w:t>
      </w:r>
      <w:r w:rsidR="00FA344A">
        <w:rPr>
          <w:rFonts w:ascii="Times New Roman" w:hAnsi="Times New Roman" w:cs="Times New Roman"/>
          <w:color w:val="000000"/>
          <w:position w:val="-6"/>
          <w:sz w:val="24"/>
          <w:szCs w:val="24"/>
        </w:rPr>
        <w:pict w14:anchorId="0252077B">
          <v:shape id="_x0000_i7052" type="#_x0000_t75" style="width:29.25pt;height:14.25pt">
            <v:imagedata r:id="rId10254" o:title=""/>
          </v:shape>
        </w:pict>
      </w:r>
    </w:p>
    <w:p w14:paraId="5682F5E0" w14:textId="77777777" w:rsidR="00ED397D" w:rsidRPr="00330A7E" w:rsidRDefault="00ED397D" w:rsidP="00330A7E">
      <w:pPr>
        <w:tabs>
          <w:tab w:val="left" w:pos="181"/>
          <w:tab w:val="left" w:pos="2699"/>
          <w:tab w:val="left" w:pos="5221"/>
          <w:tab w:val="left" w:pos="7739"/>
        </w:tabs>
        <w:rPr>
          <w:rFonts w:ascii="Times New Roman" w:hAnsi="Times New Roman" w:cs="Times New Roman"/>
          <w:color w:val="000000"/>
          <w:spacing w:val="2"/>
          <w:sz w:val="24"/>
          <w:szCs w:val="24"/>
          <w:lang w:val="vi-VN"/>
        </w:rPr>
      </w:pPr>
      <w:r w:rsidRPr="00330A7E">
        <w:rPr>
          <w:rFonts w:ascii="Times New Roman" w:hAnsi="Times New Roman" w:cs="Times New Roman"/>
          <w:b/>
          <w:color w:val="000000"/>
          <w:spacing w:val="2"/>
          <w:sz w:val="24"/>
          <w:szCs w:val="24"/>
          <w:u w:val="single"/>
          <w:lang w:val="vi-VN"/>
        </w:rPr>
        <w:t>Câu 2</w:t>
      </w:r>
      <w:r w:rsidRPr="00330A7E">
        <w:rPr>
          <w:rFonts w:ascii="Times New Roman" w:hAnsi="Times New Roman" w:cs="Times New Roman"/>
          <w:b/>
          <w:color w:val="000000"/>
          <w:spacing w:val="2"/>
          <w:sz w:val="24"/>
          <w:szCs w:val="24"/>
          <w:lang w:val="vi-VN"/>
        </w:rPr>
        <w:t>.</w:t>
      </w:r>
      <w:r w:rsidRPr="00330A7E">
        <w:rPr>
          <w:rFonts w:ascii="Times New Roman" w:hAnsi="Times New Roman" w:cs="Times New Roman"/>
          <w:color w:val="000000"/>
          <w:spacing w:val="2"/>
          <w:sz w:val="24"/>
          <w:szCs w:val="24"/>
          <w:lang w:val="vi-VN"/>
        </w:rPr>
        <w:t xml:space="preserve"> Hàm số nào dưới đây đồng biến trên khoảng </w:t>
      </w:r>
      <w:r w:rsidR="00FA344A">
        <w:rPr>
          <w:rFonts w:ascii="Times New Roman" w:hAnsi="Times New Roman" w:cs="Times New Roman"/>
          <w:color w:val="000000"/>
          <w:spacing w:val="2"/>
          <w:position w:val="-14"/>
          <w:sz w:val="24"/>
          <w:szCs w:val="24"/>
        </w:rPr>
        <w:pict w14:anchorId="1FF5AEA9">
          <v:shape id="_x0000_i7053" type="#_x0000_t75" style="width:53.25pt;height:20.25pt">
            <v:imagedata r:id="rId10255" o:title=""/>
          </v:shape>
        </w:pict>
      </w:r>
      <w:r w:rsidRPr="00330A7E">
        <w:rPr>
          <w:rFonts w:ascii="Times New Roman" w:hAnsi="Times New Roman" w:cs="Times New Roman"/>
          <w:color w:val="000000"/>
          <w:spacing w:val="2"/>
          <w:sz w:val="24"/>
          <w:szCs w:val="24"/>
          <w:lang w:val="vi-VN"/>
        </w:rPr>
        <w:t>?</w:t>
      </w:r>
    </w:p>
    <w:p w14:paraId="791F6432" w14:textId="77777777" w:rsidR="00ED397D" w:rsidRPr="00330A7E" w:rsidRDefault="00ED397D" w:rsidP="00330A7E">
      <w:pPr>
        <w:tabs>
          <w:tab w:val="left" w:pos="181"/>
          <w:tab w:val="left" w:pos="2699"/>
          <w:tab w:val="left" w:pos="5221"/>
          <w:tab w:val="left" w:pos="7739"/>
        </w:tabs>
        <w:rPr>
          <w:rFonts w:ascii="Times New Roman" w:hAnsi="Times New Roman" w:cs="Times New Roman"/>
          <w:color w:val="000000"/>
          <w:sz w:val="24"/>
          <w:szCs w:val="24"/>
          <w:lang w:val="vi-VN"/>
        </w:rPr>
      </w:pPr>
      <w:r w:rsidRPr="00330A7E">
        <w:rPr>
          <w:rFonts w:ascii="Times New Roman" w:hAnsi="Times New Roman" w:cs="Times New Roman"/>
          <w:b/>
          <w:color w:val="000000"/>
          <w:sz w:val="24"/>
          <w:szCs w:val="24"/>
          <w:lang w:val="vi-VN"/>
        </w:rPr>
        <w:tab/>
        <w:t>A.</w:t>
      </w:r>
      <w:r w:rsidRPr="00330A7E">
        <w:rPr>
          <w:rFonts w:ascii="Times New Roman" w:hAnsi="Times New Roman" w:cs="Times New Roman"/>
          <w:color w:val="000000"/>
          <w:sz w:val="24"/>
          <w:szCs w:val="24"/>
          <w:lang w:val="vi-VN"/>
        </w:rPr>
        <w:t xml:space="preserve"> </w:t>
      </w:r>
      <w:r w:rsidR="00FA344A">
        <w:rPr>
          <w:rFonts w:ascii="Times New Roman" w:hAnsi="Times New Roman" w:cs="Times New Roman"/>
          <w:color w:val="000000"/>
          <w:position w:val="-24"/>
          <w:sz w:val="24"/>
          <w:szCs w:val="24"/>
        </w:rPr>
        <w:pict w14:anchorId="2F3A4CFC">
          <v:shape id="_x0000_i7054" type="#_x0000_t75" style="width:48pt;height:30.75pt">
            <v:imagedata r:id="rId10256" o:title=""/>
          </v:shape>
        </w:pict>
      </w:r>
      <w:r w:rsidRPr="00330A7E">
        <w:rPr>
          <w:rFonts w:ascii="Times New Roman" w:hAnsi="Times New Roman" w:cs="Times New Roman"/>
          <w:b/>
          <w:color w:val="000000"/>
          <w:sz w:val="24"/>
          <w:szCs w:val="24"/>
          <w:lang w:val="vi-VN"/>
        </w:rPr>
        <w:tab/>
        <w:t>B.</w:t>
      </w:r>
      <w:r w:rsidRPr="00330A7E">
        <w:rPr>
          <w:rFonts w:ascii="Times New Roman" w:hAnsi="Times New Roman" w:cs="Times New Roman"/>
          <w:color w:val="000000"/>
          <w:sz w:val="24"/>
          <w:szCs w:val="24"/>
          <w:lang w:val="vi-VN"/>
        </w:rPr>
        <w:t xml:space="preserve"> </w:t>
      </w:r>
      <w:r w:rsidR="00FA344A">
        <w:rPr>
          <w:rFonts w:ascii="Times New Roman" w:hAnsi="Times New Roman" w:cs="Times New Roman"/>
          <w:color w:val="000000"/>
          <w:position w:val="-10"/>
          <w:sz w:val="24"/>
          <w:szCs w:val="24"/>
        </w:rPr>
        <w:pict w14:anchorId="6AA823E1">
          <v:shape id="_x0000_i7055" type="#_x0000_t75" style="width:51.75pt;height:18pt">
            <v:imagedata r:id="rId10257" o:title=""/>
          </v:shape>
        </w:pict>
      </w:r>
      <w:r w:rsidRPr="00330A7E">
        <w:rPr>
          <w:rFonts w:ascii="Times New Roman" w:hAnsi="Times New Roman" w:cs="Times New Roman"/>
          <w:b/>
          <w:color w:val="000000"/>
          <w:sz w:val="24"/>
          <w:szCs w:val="24"/>
          <w:lang w:val="vi-VN"/>
        </w:rPr>
        <w:tab/>
        <w:t>C.</w:t>
      </w:r>
      <w:r w:rsidRPr="00330A7E">
        <w:rPr>
          <w:rFonts w:ascii="Times New Roman" w:hAnsi="Times New Roman" w:cs="Times New Roman"/>
          <w:color w:val="000000"/>
          <w:sz w:val="24"/>
          <w:szCs w:val="24"/>
          <w:lang w:val="vi-VN"/>
        </w:rPr>
        <w:t xml:space="preserve"> </w:t>
      </w:r>
      <w:r w:rsidR="00FA344A">
        <w:rPr>
          <w:rFonts w:ascii="Times New Roman" w:hAnsi="Times New Roman" w:cs="Times New Roman"/>
          <w:color w:val="000000"/>
          <w:position w:val="-24"/>
          <w:sz w:val="24"/>
          <w:szCs w:val="24"/>
        </w:rPr>
        <w:pict w14:anchorId="4F7561C1">
          <v:shape id="_x0000_i7056" type="#_x0000_t75" style="width:48.75pt;height:30.75pt">
            <v:imagedata r:id="rId10258" o:title=""/>
          </v:shape>
        </w:pict>
      </w:r>
      <w:r w:rsidRPr="00330A7E">
        <w:rPr>
          <w:rFonts w:ascii="Times New Roman" w:hAnsi="Times New Roman" w:cs="Times New Roman"/>
          <w:b/>
          <w:color w:val="000000"/>
          <w:sz w:val="24"/>
          <w:szCs w:val="24"/>
          <w:lang w:val="vi-VN"/>
        </w:rPr>
        <w:tab/>
        <w:t>D.</w:t>
      </w:r>
      <w:r w:rsidRPr="00330A7E">
        <w:rPr>
          <w:rFonts w:ascii="Times New Roman" w:hAnsi="Times New Roman" w:cs="Times New Roman"/>
          <w:color w:val="000000"/>
          <w:sz w:val="24"/>
          <w:szCs w:val="24"/>
          <w:lang w:val="vi-VN"/>
        </w:rPr>
        <w:t xml:space="preserve"> </w:t>
      </w:r>
      <w:r w:rsidR="00FA344A">
        <w:rPr>
          <w:rFonts w:ascii="Times New Roman" w:hAnsi="Times New Roman" w:cs="Times New Roman"/>
          <w:color w:val="000000"/>
          <w:position w:val="-10"/>
          <w:sz w:val="24"/>
          <w:szCs w:val="24"/>
        </w:rPr>
        <w:pict w14:anchorId="6533FBFB">
          <v:shape id="_x0000_i7057" type="#_x0000_t75" style="width:63.75pt;height:18pt">
            <v:imagedata r:id="rId10259" o:title=""/>
          </v:shape>
        </w:pict>
      </w:r>
    </w:p>
    <w:p w14:paraId="4453B97E" w14:textId="77777777" w:rsidR="00ED397D" w:rsidRPr="00330A7E" w:rsidRDefault="00ED397D" w:rsidP="00330A7E">
      <w:pPr>
        <w:tabs>
          <w:tab w:val="left" w:pos="181"/>
          <w:tab w:val="left" w:pos="2699"/>
          <w:tab w:val="left" w:pos="5221"/>
          <w:tab w:val="left" w:pos="7739"/>
        </w:tabs>
        <w:rPr>
          <w:rFonts w:ascii="Times New Roman" w:hAnsi="Times New Roman" w:cs="Times New Roman"/>
          <w:b/>
          <w:color w:val="000000"/>
          <w:sz w:val="24"/>
          <w:szCs w:val="24"/>
          <w:u w:val="single"/>
          <w:lang w:val="vi-VN"/>
        </w:rPr>
      </w:pPr>
      <w:r w:rsidRPr="00330A7E">
        <w:rPr>
          <w:rFonts w:ascii="Times New Roman" w:hAnsi="Times New Roman" w:cs="Times New Roman"/>
          <w:b/>
          <w:color w:val="000000"/>
          <w:sz w:val="24"/>
          <w:szCs w:val="24"/>
          <w:u w:val="single"/>
          <w:lang w:val="vi-VN"/>
        </w:rPr>
        <w:t>Câu 3</w:t>
      </w:r>
      <w:r w:rsidRPr="00330A7E">
        <w:rPr>
          <w:rFonts w:ascii="Times New Roman" w:hAnsi="Times New Roman" w:cs="Times New Roman"/>
          <w:b/>
          <w:color w:val="000000"/>
          <w:sz w:val="24"/>
          <w:szCs w:val="24"/>
          <w:lang w:val="vi-VN"/>
        </w:rPr>
        <w:t>.</w:t>
      </w:r>
      <w:r w:rsidRPr="00330A7E">
        <w:rPr>
          <w:rFonts w:ascii="Times New Roman" w:hAnsi="Times New Roman" w:cs="Times New Roman"/>
          <w:color w:val="000000"/>
          <w:sz w:val="24"/>
          <w:szCs w:val="24"/>
          <w:lang w:val="vi-VN"/>
        </w:rPr>
        <w:t xml:space="preserve"> Hàm số </w:t>
      </w:r>
      <w:r w:rsidR="00FA344A">
        <w:rPr>
          <w:rFonts w:ascii="Times New Roman" w:hAnsi="Times New Roman" w:cs="Times New Roman"/>
          <w:position w:val="-14"/>
          <w:sz w:val="24"/>
          <w:szCs w:val="24"/>
        </w:rPr>
        <w:pict w14:anchorId="1656C858">
          <v:shape id="_x0000_i7058" type="#_x0000_t75" style="width:29.25pt;height:20.25pt">
            <v:imagedata r:id="rId10260" o:title=""/>
          </v:shape>
        </w:pict>
      </w:r>
      <w:r w:rsidRPr="00330A7E">
        <w:rPr>
          <w:rFonts w:ascii="Times New Roman" w:hAnsi="Times New Roman" w:cs="Times New Roman"/>
          <w:sz w:val="24"/>
          <w:szCs w:val="24"/>
          <w:lang w:val="vi-VN"/>
        </w:rPr>
        <w:t xml:space="preserve"> có bảng biến thiên sau</w:t>
      </w:r>
    </w:p>
    <w:p w14:paraId="5AFFDCD4" w14:textId="77777777" w:rsidR="00ED397D" w:rsidRPr="00330A7E" w:rsidRDefault="00FA344A" w:rsidP="00330A7E">
      <w:pPr>
        <w:tabs>
          <w:tab w:val="left" w:pos="181"/>
          <w:tab w:val="left" w:pos="2699"/>
          <w:tab w:val="left" w:pos="5221"/>
          <w:tab w:val="left" w:pos="7739"/>
        </w:tabs>
        <w:jc w:val="center"/>
        <w:rPr>
          <w:rFonts w:ascii="Times New Roman" w:hAnsi="Times New Roman" w:cs="Times New Roman"/>
          <w:color w:val="000000"/>
          <w:sz w:val="24"/>
          <w:szCs w:val="24"/>
        </w:rPr>
      </w:pPr>
      <w:r>
        <w:rPr>
          <w:rFonts w:ascii="Times New Roman" w:hAnsi="Times New Roman" w:cs="Times New Roman"/>
          <w:color w:val="000000"/>
          <w:sz w:val="24"/>
          <w:szCs w:val="24"/>
        </w:rPr>
        <w:lastRenderedPageBreak/>
        <w:pict w14:anchorId="1A508A9F">
          <v:shape id="_x0000_i7059" type="#_x0000_t75" style="width:279.75pt;height:123.75pt">
            <v:imagedata r:id="rId10261" o:title=""/>
          </v:shape>
        </w:pict>
      </w:r>
    </w:p>
    <w:p w14:paraId="24C7AADA" w14:textId="77777777" w:rsidR="00ED397D" w:rsidRPr="00330A7E" w:rsidRDefault="00ED397D" w:rsidP="00330A7E">
      <w:pPr>
        <w:tabs>
          <w:tab w:val="left" w:pos="181"/>
          <w:tab w:val="left" w:pos="2699"/>
          <w:tab w:val="left" w:pos="5221"/>
          <w:tab w:val="left" w:pos="7739"/>
        </w:tabs>
        <w:rPr>
          <w:rFonts w:ascii="Times New Roman" w:hAnsi="Times New Roman" w:cs="Times New Roman"/>
          <w:color w:val="000000"/>
          <w:sz w:val="24"/>
          <w:szCs w:val="24"/>
        </w:rPr>
      </w:pPr>
      <w:r w:rsidRPr="00330A7E">
        <w:rPr>
          <w:rFonts w:ascii="Times New Roman" w:hAnsi="Times New Roman" w:cs="Times New Roman"/>
          <w:color w:val="000000"/>
          <w:sz w:val="24"/>
          <w:szCs w:val="24"/>
        </w:rPr>
        <w:t>Giá trị cực đại của hàm số là</w:t>
      </w:r>
    </w:p>
    <w:p w14:paraId="1AF22E03" w14:textId="77777777" w:rsidR="00ED397D" w:rsidRPr="00330A7E" w:rsidRDefault="00ED397D" w:rsidP="00330A7E">
      <w:pPr>
        <w:tabs>
          <w:tab w:val="left" w:pos="181"/>
          <w:tab w:val="left" w:pos="2699"/>
          <w:tab w:val="left" w:pos="5221"/>
          <w:tab w:val="left" w:pos="7739"/>
        </w:tabs>
        <w:rPr>
          <w:rFonts w:ascii="Times New Roman" w:hAnsi="Times New Roman" w:cs="Times New Roman"/>
          <w:color w:val="000000"/>
          <w:sz w:val="24"/>
          <w:szCs w:val="24"/>
        </w:rPr>
      </w:pPr>
      <w:r w:rsidRPr="00330A7E">
        <w:rPr>
          <w:rFonts w:ascii="Times New Roman" w:hAnsi="Times New Roman" w:cs="Times New Roman"/>
          <w:b/>
          <w:color w:val="000000"/>
          <w:sz w:val="24"/>
          <w:szCs w:val="24"/>
        </w:rPr>
        <w:tab/>
        <w:t>A.</w:t>
      </w:r>
      <w:r w:rsidRPr="00330A7E">
        <w:rPr>
          <w:rFonts w:ascii="Times New Roman" w:hAnsi="Times New Roman" w:cs="Times New Roman"/>
          <w:color w:val="000000"/>
          <w:sz w:val="24"/>
          <w:szCs w:val="24"/>
        </w:rPr>
        <w:t xml:space="preserve"> 0</w:t>
      </w:r>
      <w:r w:rsidRPr="00330A7E">
        <w:rPr>
          <w:rFonts w:ascii="Times New Roman" w:hAnsi="Times New Roman" w:cs="Times New Roman"/>
          <w:color w:val="000000"/>
          <w:sz w:val="24"/>
          <w:szCs w:val="24"/>
        </w:rPr>
        <w:tab/>
      </w:r>
      <w:r w:rsidRPr="00330A7E">
        <w:rPr>
          <w:rFonts w:ascii="Times New Roman" w:hAnsi="Times New Roman" w:cs="Times New Roman"/>
          <w:b/>
          <w:color w:val="000000"/>
          <w:sz w:val="24"/>
          <w:szCs w:val="24"/>
        </w:rPr>
        <w:t>B.</w:t>
      </w:r>
      <w:r w:rsidRPr="00330A7E">
        <w:rPr>
          <w:rFonts w:ascii="Times New Roman" w:hAnsi="Times New Roman" w:cs="Times New Roman"/>
          <w:color w:val="000000"/>
          <w:sz w:val="24"/>
          <w:szCs w:val="24"/>
        </w:rPr>
        <w:t xml:space="preserve"> 2</w:t>
      </w:r>
      <w:r w:rsidRPr="00330A7E">
        <w:rPr>
          <w:rFonts w:ascii="Times New Roman" w:hAnsi="Times New Roman" w:cs="Times New Roman"/>
          <w:color w:val="000000"/>
          <w:sz w:val="24"/>
          <w:szCs w:val="24"/>
        </w:rPr>
        <w:tab/>
      </w:r>
      <w:r w:rsidRPr="00330A7E">
        <w:rPr>
          <w:rFonts w:ascii="Times New Roman" w:hAnsi="Times New Roman" w:cs="Times New Roman"/>
          <w:b/>
          <w:color w:val="000000"/>
          <w:sz w:val="24"/>
          <w:szCs w:val="24"/>
        </w:rPr>
        <w:t>C.</w:t>
      </w:r>
      <w:r w:rsidRPr="00330A7E">
        <w:rPr>
          <w:rFonts w:ascii="Times New Roman" w:hAnsi="Times New Roman" w:cs="Times New Roman"/>
          <w:color w:val="000000"/>
          <w:sz w:val="24"/>
          <w:szCs w:val="24"/>
        </w:rPr>
        <w:t xml:space="preserve"> -3</w:t>
      </w:r>
      <w:r w:rsidRPr="00330A7E">
        <w:rPr>
          <w:rFonts w:ascii="Times New Roman" w:hAnsi="Times New Roman" w:cs="Times New Roman"/>
          <w:color w:val="000000"/>
          <w:sz w:val="24"/>
          <w:szCs w:val="24"/>
        </w:rPr>
        <w:tab/>
      </w:r>
      <w:r w:rsidRPr="00330A7E">
        <w:rPr>
          <w:rFonts w:ascii="Times New Roman" w:hAnsi="Times New Roman" w:cs="Times New Roman"/>
          <w:b/>
          <w:color w:val="000000"/>
          <w:sz w:val="24"/>
          <w:szCs w:val="24"/>
        </w:rPr>
        <w:t>D.</w:t>
      </w:r>
      <w:r w:rsidRPr="00330A7E">
        <w:rPr>
          <w:rFonts w:ascii="Times New Roman" w:hAnsi="Times New Roman" w:cs="Times New Roman"/>
          <w:color w:val="000000"/>
          <w:sz w:val="24"/>
          <w:szCs w:val="24"/>
        </w:rPr>
        <w:t xml:space="preserve"> 5</w:t>
      </w:r>
    </w:p>
    <w:p w14:paraId="57DBE123" w14:textId="77777777" w:rsidR="00ED397D" w:rsidRPr="00330A7E" w:rsidRDefault="00ED397D" w:rsidP="00330A7E">
      <w:pPr>
        <w:tabs>
          <w:tab w:val="left" w:pos="181"/>
          <w:tab w:val="left" w:pos="2699"/>
          <w:tab w:val="left" w:pos="5221"/>
          <w:tab w:val="left" w:pos="7739"/>
        </w:tabs>
        <w:rPr>
          <w:rFonts w:ascii="Times New Roman" w:hAnsi="Times New Roman" w:cs="Times New Roman"/>
          <w:b/>
          <w:color w:val="000000"/>
          <w:sz w:val="24"/>
          <w:szCs w:val="24"/>
          <w:u w:val="single"/>
          <w:lang w:val="vi-VN"/>
        </w:rPr>
      </w:pPr>
      <w:r w:rsidRPr="00330A7E">
        <w:rPr>
          <w:rFonts w:ascii="Times New Roman" w:hAnsi="Times New Roman" w:cs="Times New Roman"/>
          <w:b/>
          <w:color w:val="000000"/>
          <w:sz w:val="24"/>
          <w:szCs w:val="24"/>
          <w:u w:val="single"/>
          <w:lang w:val="vi-VN"/>
        </w:rPr>
        <w:t xml:space="preserve"> </w:t>
      </w:r>
    </w:p>
    <w:p w14:paraId="2958D076" w14:textId="77777777" w:rsidR="00ED397D" w:rsidRPr="00330A7E" w:rsidRDefault="00ED397D" w:rsidP="00330A7E">
      <w:pPr>
        <w:tabs>
          <w:tab w:val="left" w:pos="181"/>
          <w:tab w:val="left" w:pos="2699"/>
          <w:tab w:val="left" w:pos="5221"/>
          <w:tab w:val="left" w:pos="7739"/>
        </w:tabs>
        <w:rPr>
          <w:rFonts w:ascii="Times New Roman" w:hAnsi="Times New Roman" w:cs="Times New Roman"/>
          <w:color w:val="000000"/>
          <w:sz w:val="24"/>
          <w:szCs w:val="24"/>
        </w:rPr>
      </w:pPr>
      <w:r w:rsidRPr="00330A7E">
        <w:rPr>
          <w:rFonts w:ascii="Times New Roman" w:hAnsi="Times New Roman" w:cs="Times New Roman"/>
          <w:b/>
          <w:color w:val="000000"/>
          <w:sz w:val="24"/>
          <w:szCs w:val="24"/>
          <w:u w:val="single"/>
        </w:rPr>
        <w:t>Câu 4</w:t>
      </w:r>
      <w:r w:rsidRPr="00330A7E">
        <w:rPr>
          <w:rFonts w:ascii="Times New Roman" w:hAnsi="Times New Roman" w:cs="Times New Roman"/>
          <w:b/>
          <w:color w:val="000000"/>
          <w:sz w:val="24"/>
          <w:szCs w:val="24"/>
        </w:rPr>
        <w:t>.</w:t>
      </w:r>
      <w:r w:rsidRPr="00330A7E">
        <w:rPr>
          <w:rFonts w:ascii="Times New Roman" w:hAnsi="Times New Roman" w:cs="Times New Roman"/>
          <w:color w:val="000000"/>
          <w:sz w:val="24"/>
          <w:szCs w:val="24"/>
        </w:rPr>
        <w:t xml:space="preserve"> Giá trị nguyên nhỏ nhất của tham số </w:t>
      </w:r>
      <w:r w:rsidRPr="00330A7E">
        <w:rPr>
          <w:rFonts w:ascii="Times New Roman" w:hAnsi="Times New Roman" w:cs="Times New Roman"/>
          <w:i/>
          <w:color w:val="000000"/>
          <w:sz w:val="24"/>
          <w:szCs w:val="24"/>
        </w:rPr>
        <w:t>m</w:t>
      </w:r>
      <w:r w:rsidRPr="00330A7E">
        <w:rPr>
          <w:rFonts w:ascii="Times New Roman" w:hAnsi="Times New Roman" w:cs="Times New Roman"/>
          <w:color w:val="000000"/>
          <w:sz w:val="24"/>
          <w:szCs w:val="24"/>
        </w:rPr>
        <w:t xml:space="preserve"> để hàm số </w:t>
      </w:r>
      <w:r w:rsidR="00FA344A">
        <w:rPr>
          <w:rFonts w:ascii="Times New Roman" w:hAnsi="Times New Roman" w:cs="Times New Roman"/>
          <w:color w:val="000000"/>
          <w:position w:val="-24"/>
          <w:sz w:val="24"/>
          <w:szCs w:val="24"/>
        </w:rPr>
        <w:pict w14:anchorId="1EE2C783">
          <v:shape id="_x0000_i7060" type="#_x0000_t75" style="width:54pt;height:30.75pt">
            <v:imagedata r:id="rId10262" o:title=""/>
          </v:shape>
        </w:pict>
      </w:r>
      <w:r w:rsidRPr="00330A7E">
        <w:rPr>
          <w:rFonts w:ascii="Times New Roman" w:hAnsi="Times New Roman" w:cs="Times New Roman"/>
          <w:color w:val="000000"/>
          <w:sz w:val="24"/>
          <w:szCs w:val="24"/>
        </w:rPr>
        <w:t xml:space="preserve"> đồng biến trên khoảng </w:t>
      </w:r>
      <w:r w:rsidR="00FA344A">
        <w:rPr>
          <w:rFonts w:ascii="Times New Roman" w:hAnsi="Times New Roman" w:cs="Times New Roman"/>
          <w:position w:val="-14"/>
          <w:sz w:val="24"/>
          <w:szCs w:val="24"/>
        </w:rPr>
        <w:pict w14:anchorId="7D0CA695">
          <v:shape id="_x0000_i7061" type="#_x0000_t75" style="width:42.75pt;height:20.25pt">
            <v:imagedata r:id="rId10263" o:title=""/>
          </v:shape>
        </w:pict>
      </w:r>
      <w:r w:rsidRPr="00330A7E">
        <w:rPr>
          <w:rFonts w:ascii="Times New Roman" w:hAnsi="Times New Roman" w:cs="Times New Roman"/>
          <w:color w:val="000000"/>
          <w:sz w:val="24"/>
          <w:szCs w:val="24"/>
        </w:rPr>
        <w:t xml:space="preserve"> là:</w:t>
      </w:r>
    </w:p>
    <w:p w14:paraId="4F42030D" w14:textId="77777777" w:rsidR="00ED397D" w:rsidRPr="00330A7E" w:rsidRDefault="00ED397D" w:rsidP="00330A7E">
      <w:pPr>
        <w:tabs>
          <w:tab w:val="left" w:pos="181"/>
          <w:tab w:val="left" w:pos="2699"/>
          <w:tab w:val="left" w:pos="5221"/>
          <w:tab w:val="left" w:pos="7739"/>
        </w:tabs>
        <w:rPr>
          <w:rFonts w:ascii="Times New Roman" w:hAnsi="Times New Roman" w:cs="Times New Roman"/>
          <w:color w:val="000000"/>
          <w:sz w:val="24"/>
          <w:szCs w:val="24"/>
        </w:rPr>
      </w:pPr>
      <w:r w:rsidRPr="00330A7E">
        <w:rPr>
          <w:rFonts w:ascii="Times New Roman" w:hAnsi="Times New Roman" w:cs="Times New Roman"/>
          <w:b/>
          <w:color w:val="000000"/>
          <w:sz w:val="24"/>
          <w:szCs w:val="24"/>
        </w:rPr>
        <w:tab/>
        <w:t>A.</w:t>
      </w:r>
      <w:r w:rsidRPr="00330A7E">
        <w:rPr>
          <w:rFonts w:ascii="Times New Roman" w:hAnsi="Times New Roman" w:cs="Times New Roman"/>
          <w:color w:val="000000"/>
          <w:sz w:val="24"/>
          <w:szCs w:val="24"/>
        </w:rPr>
        <w:t xml:space="preserve"> –9.</w:t>
      </w:r>
      <w:r w:rsidRPr="00330A7E">
        <w:rPr>
          <w:rFonts w:ascii="Times New Roman" w:hAnsi="Times New Roman" w:cs="Times New Roman"/>
          <w:color w:val="000000"/>
          <w:sz w:val="24"/>
          <w:szCs w:val="24"/>
        </w:rPr>
        <w:tab/>
      </w:r>
      <w:r w:rsidRPr="00330A7E">
        <w:rPr>
          <w:rFonts w:ascii="Times New Roman" w:hAnsi="Times New Roman" w:cs="Times New Roman"/>
          <w:b/>
          <w:color w:val="000000"/>
          <w:sz w:val="24"/>
          <w:szCs w:val="24"/>
        </w:rPr>
        <w:t>B.</w:t>
      </w:r>
      <w:r w:rsidRPr="00330A7E">
        <w:rPr>
          <w:rFonts w:ascii="Times New Roman" w:hAnsi="Times New Roman" w:cs="Times New Roman"/>
          <w:color w:val="000000"/>
          <w:sz w:val="24"/>
          <w:szCs w:val="24"/>
        </w:rPr>
        <w:t xml:space="preserve"> –10.</w:t>
      </w:r>
      <w:r w:rsidRPr="00330A7E">
        <w:rPr>
          <w:rFonts w:ascii="Times New Roman" w:hAnsi="Times New Roman" w:cs="Times New Roman"/>
          <w:color w:val="000000"/>
          <w:sz w:val="24"/>
          <w:szCs w:val="24"/>
        </w:rPr>
        <w:tab/>
      </w:r>
      <w:r w:rsidRPr="00330A7E">
        <w:rPr>
          <w:rFonts w:ascii="Times New Roman" w:hAnsi="Times New Roman" w:cs="Times New Roman"/>
          <w:b/>
          <w:color w:val="000000"/>
          <w:sz w:val="24"/>
          <w:szCs w:val="24"/>
        </w:rPr>
        <w:t>C.</w:t>
      </w:r>
      <w:r w:rsidRPr="00330A7E">
        <w:rPr>
          <w:rFonts w:ascii="Times New Roman" w:hAnsi="Times New Roman" w:cs="Times New Roman"/>
          <w:color w:val="000000"/>
          <w:sz w:val="24"/>
          <w:szCs w:val="24"/>
        </w:rPr>
        <w:t xml:space="preserve"> –7.</w:t>
      </w:r>
      <w:r w:rsidRPr="00330A7E">
        <w:rPr>
          <w:rFonts w:ascii="Times New Roman" w:hAnsi="Times New Roman" w:cs="Times New Roman"/>
          <w:color w:val="000000"/>
          <w:sz w:val="24"/>
          <w:szCs w:val="24"/>
        </w:rPr>
        <w:tab/>
      </w:r>
      <w:r w:rsidRPr="00330A7E">
        <w:rPr>
          <w:rFonts w:ascii="Times New Roman" w:hAnsi="Times New Roman" w:cs="Times New Roman"/>
          <w:b/>
          <w:color w:val="000000"/>
          <w:sz w:val="24"/>
          <w:szCs w:val="24"/>
        </w:rPr>
        <w:t>D.</w:t>
      </w:r>
      <w:r w:rsidRPr="00330A7E">
        <w:rPr>
          <w:rFonts w:ascii="Times New Roman" w:hAnsi="Times New Roman" w:cs="Times New Roman"/>
          <w:color w:val="000000"/>
          <w:sz w:val="24"/>
          <w:szCs w:val="24"/>
        </w:rPr>
        <w:t xml:space="preserve"> 6.</w:t>
      </w:r>
    </w:p>
    <w:p w14:paraId="327BEECD" w14:textId="77777777" w:rsidR="00ED397D" w:rsidRPr="00330A7E" w:rsidRDefault="00ED397D" w:rsidP="00330A7E">
      <w:pPr>
        <w:autoSpaceDE w:val="0"/>
        <w:autoSpaceDN w:val="0"/>
        <w:adjustRightInd w:val="0"/>
        <w:rPr>
          <w:rFonts w:ascii="Times New Roman" w:hAnsi="Times New Roman" w:cs="Times New Roman"/>
          <w:b/>
          <w:color w:val="000000"/>
          <w:sz w:val="24"/>
          <w:szCs w:val="24"/>
          <w:u w:val="single"/>
        </w:rPr>
      </w:pPr>
    </w:p>
    <w:p w14:paraId="57850996" w14:textId="77777777" w:rsidR="00ED397D" w:rsidRPr="00330A7E" w:rsidRDefault="00ED397D" w:rsidP="00330A7E">
      <w:pPr>
        <w:tabs>
          <w:tab w:val="left" w:pos="181"/>
          <w:tab w:val="left" w:pos="2699"/>
          <w:tab w:val="left" w:pos="5221"/>
          <w:tab w:val="left" w:pos="7739"/>
        </w:tabs>
        <w:rPr>
          <w:rFonts w:ascii="Times New Roman" w:hAnsi="Times New Roman" w:cs="Times New Roman"/>
          <w:color w:val="000000"/>
          <w:sz w:val="24"/>
          <w:szCs w:val="24"/>
          <w:lang w:val="vi-VN"/>
        </w:rPr>
      </w:pPr>
      <w:r w:rsidRPr="00330A7E">
        <w:rPr>
          <w:rFonts w:ascii="Times New Roman" w:hAnsi="Times New Roman" w:cs="Times New Roman"/>
          <w:b/>
          <w:color w:val="000000"/>
          <w:sz w:val="24"/>
          <w:szCs w:val="24"/>
          <w:lang w:val="vi-VN"/>
        </w:rPr>
        <w:t>1.</w:t>
      </w:r>
      <w:r w:rsidRPr="00330A7E">
        <w:rPr>
          <w:rFonts w:ascii="Times New Roman" w:hAnsi="Times New Roman" w:cs="Times New Roman"/>
          <w:color w:val="000000"/>
          <w:sz w:val="24"/>
          <w:szCs w:val="24"/>
          <w:lang w:val="vi-VN"/>
        </w:rPr>
        <w:t xml:space="preserve"> Cho hàm số </w:t>
      </w:r>
      <w:r w:rsidR="00FA344A">
        <w:rPr>
          <w:rFonts w:ascii="Times New Roman" w:hAnsi="Times New Roman" w:cs="Times New Roman"/>
          <w:color w:val="000000"/>
          <w:position w:val="-10"/>
          <w:sz w:val="24"/>
          <w:szCs w:val="24"/>
        </w:rPr>
        <w:pict w14:anchorId="695F9298">
          <v:shape id="_x0000_i7062" type="#_x0000_t75" style="width:45.75pt;height:15.75pt">
            <v:imagedata r:id="rId10264" o:title=""/>
          </v:shape>
        </w:pict>
      </w:r>
      <w:r w:rsidRPr="00330A7E">
        <w:rPr>
          <w:rFonts w:ascii="Times New Roman" w:hAnsi="Times New Roman" w:cs="Times New Roman"/>
          <w:color w:val="000000"/>
          <w:sz w:val="24"/>
          <w:szCs w:val="24"/>
          <w:lang w:val="vi-VN"/>
        </w:rPr>
        <w:t xml:space="preserve"> có bảng biến thiên như sau:</w:t>
      </w:r>
    </w:p>
    <w:p w14:paraId="25CD948A" w14:textId="77777777" w:rsidR="00ED397D" w:rsidRPr="00330A7E" w:rsidRDefault="00FA344A" w:rsidP="00330A7E">
      <w:pPr>
        <w:tabs>
          <w:tab w:val="left" w:pos="181"/>
          <w:tab w:val="left" w:pos="2699"/>
          <w:tab w:val="left" w:pos="5221"/>
          <w:tab w:val="left" w:pos="7739"/>
        </w:tabs>
        <w:jc w:val="center"/>
        <w:rPr>
          <w:rFonts w:ascii="Times New Roman" w:hAnsi="Times New Roman" w:cs="Times New Roman"/>
          <w:noProof/>
          <w:sz w:val="24"/>
          <w:szCs w:val="24"/>
          <w:lang w:val="vi-VN" w:eastAsia="ko-KR"/>
        </w:rPr>
      </w:pPr>
      <w:r>
        <w:rPr>
          <w:rFonts w:ascii="Times New Roman" w:hAnsi="Times New Roman" w:cs="Times New Roman"/>
          <w:noProof/>
          <w:sz w:val="24"/>
          <w:szCs w:val="24"/>
          <w:lang w:eastAsia="ko-KR"/>
        </w:rPr>
        <w:pict w14:anchorId="1287C3CA">
          <v:shape id="Ảnh 1" o:spid="_x0000_i7063" type="#_x0000_t75" style="width:286.5pt;height:111pt;visibility:visible">
            <v:imagedata r:id="rId10265" o:title=""/>
          </v:shape>
        </w:pict>
      </w:r>
    </w:p>
    <w:p w14:paraId="5AC82BD4" w14:textId="77777777" w:rsidR="00ED397D" w:rsidRPr="00330A7E" w:rsidRDefault="00ED397D" w:rsidP="00330A7E">
      <w:pPr>
        <w:tabs>
          <w:tab w:val="left" w:pos="181"/>
          <w:tab w:val="left" w:pos="2699"/>
          <w:tab w:val="left" w:pos="5221"/>
          <w:tab w:val="left" w:pos="7739"/>
        </w:tabs>
        <w:rPr>
          <w:rFonts w:ascii="Times New Roman" w:hAnsi="Times New Roman" w:cs="Times New Roman"/>
          <w:color w:val="000000"/>
          <w:sz w:val="24"/>
          <w:szCs w:val="24"/>
          <w:lang w:val="vi-VN"/>
        </w:rPr>
      </w:pPr>
      <w:r w:rsidRPr="00330A7E">
        <w:rPr>
          <w:rFonts w:ascii="Times New Roman" w:hAnsi="Times New Roman" w:cs="Times New Roman"/>
          <w:noProof/>
          <w:sz w:val="24"/>
          <w:szCs w:val="24"/>
          <w:lang w:val="vi-VN" w:eastAsia="ko-KR"/>
        </w:rPr>
        <w:t xml:space="preserve">Giá trị nhỏ nhất của hàm số </w:t>
      </w:r>
      <w:r w:rsidR="00FA344A">
        <w:rPr>
          <w:rFonts w:ascii="Times New Roman" w:hAnsi="Times New Roman" w:cs="Times New Roman"/>
          <w:noProof/>
          <w:position w:val="-10"/>
          <w:sz w:val="24"/>
          <w:szCs w:val="24"/>
          <w:lang w:eastAsia="ko-KR"/>
        </w:rPr>
        <w:pict w14:anchorId="7D6EC571">
          <v:shape id="_x0000_i7064" type="#_x0000_t75" style="width:45.75pt;height:15.75pt">
            <v:imagedata r:id="rId10266" o:title=""/>
          </v:shape>
        </w:pict>
      </w:r>
      <w:r w:rsidRPr="00330A7E">
        <w:rPr>
          <w:rFonts w:ascii="Times New Roman" w:hAnsi="Times New Roman" w:cs="Times New Roman"/>
          <w:noProof/>
          <w:sz w:val="24"/>
          <w:szCs w:val="24"/>
          <w:lang w:val="vi-VN" w:eastAsia="ko-KR"/>
        </w:rPr>
        <w:t xml:space="preserve"> trên khoảng </w:t>
      </w:r>
      <w:r w:rsidR="00FA344A">
        <w:rPr>
          <w:rFonts w:ascii="Times New Roman" w:hAnsi="Times New Roman" w:cs="Times New Roman"/>
          <w:noProof/>
          <w:position w:val="-14"/>
          <w:sz w:val="24"/>
          <w:szCs w:val="24"/>
          <w:lang w:eastAsia="ko-KR"/>
        </w:rPr>
        <w:pict w14:anchorId="1D996E93">
          <v:shape id="_x0000_i7065" type="#_x0000_t75" style="width:33.75pt;height:20.25pt">
            <v:imagedata r:id="rId10267" o:title=""/>
          </v:shape>
        </w:pict>
      </w:r>
      <w:r w:rsidRPr="00330A7E">
        <w:rPr>
          <w:rFonts w:ascii="Times New Roman" w:hAnsi="Times New Roman" w:cs="Times New Roman"/>
          <w:noProof/>
          <w:sz w:val="24"/>
          <w:szCs w:val="24"/>
          <w:lang w:val="vi-VN" w:eastAsia="ko-KR"/>
        </w:rPr>
        <w:t xml:space="preserve"> là</w:t>
      </w:r>
    </w:p>
    <w:p w14:paraId="4C46389C" w14:textId="77777777" w:rsidR="00ED397D" w:rsidRPr="00330A7E" w:rsidRDefault="00ED397D" w:rsidP="00330A7E">
      <w:pPr>
        <w:tabs>
          <w:tab w:val="left" w:pos="181"/>
          <w:tab w:val="left" w:pos="2699"/>
          <w:tab w:val="left" w:pos="5221"/>
          <w:tab w:val="left" w:pos="7739"/>
        </w:tabs>
        <w:rPr>
          <w:rFonts w:ascii="Times New Roman" w:hAnsi="Times New Roman" w:cs="Times New Roman"/>
          <w:color w:val="000000"/>
          <w:sz w:val="24"/>
          <w:szCs w:val="24"/>
          <w:lang w:val="vi-VN"/>
        </w:rPr>
      </w:pPr>
      <w:r w:rsidRPr="00330A7E">
        <w:rPr>
          <w:rFonts w:ascii="Times New Roman" w:hAnsi="Times New Roman" w:cs="Times New Roman"/>
          <w:b/>
          <w:color w:val="000000"/>
          <w:sz w:val="24"/>
          <w:szCs w:val="24"/>
          <w:lang w:val="vi-VN"/>
        </w:rPr>
        <w:tab/>
        <w:t>A.</w:t>
      </w:r>
      <w:r w:rsidRPr="00330A7E">
        <w:rPr>
          <w:rFonts w:ascii="Times New Roman" w:hAnsi="Times New Roman" w:cs="Times New Roman"/>
          <w:color w:val="000000"/>
          <w:sz w:val="24"/>
          <w:szCs w:val="24"/>
          <w:lang w:val="vi-VN"/>
        </w:rPr>
        <w:t xml:space="preserve"> </w:t>
      </w:r>
      <w:r w:rsidR="00FA344A">
        <w:rPr>
          <w:rFonts w:ascii="Times New Roman" w:hAnsi="Times New Roman" w:cs="Times New Roman"/>
          <w:color w:val="000000"/>
          <w:position w:val="-24"/>
          <w:sz w:val="24"/>
          <w:szCs w:val="24"/>
        </w:rPr>
        <w:pict w14:anchorId="2233ADE2">
          <v:shape id="_x0000_i7066" type="#_x0000_t75" style="width:48.75pt;height:24pt">
            <v:imagedata r:id="rId10268" o:title=""/>
          </v:shape>
        </w:pict>
      </w:r>
      <w:r w:rsidRPr="00330A7E">
        <w:rPr>
          <w:rFonts w:ascii="Times New Roman" w:hAnsi="Times New Roman" w:cs="Times New Roman"/>
          <w:color w:val="000000"/>
          <w:sz w:val="24"/>
          <w:szCs w:val="24"/>
          <w:lang w:val="vi-VN"/>
        </w:rPr>
        <w:t xml:space="preserve"> </w:t>
      </w:r>
      <w:r w:rsidRPr="00330A7E">
        <w:rPr>
          <w:rFonts w:ascii="Times New Roman" w:hAnsi="Times New Roman" w:cs="Times New Roman"/>
          <w:color w:val="000000"/>
          <w:sz w:val="24"/>
          <w:szCs w:val="24"/>
          <w:lang w:val="vi-VN"/>
        </w:rPr>
        <w:tab/>
      </w:r>
      <w:r w:rsidRPr="00330A7E">
        <w:rPr>
          <w:rFonts w:ascii="Times New Roman" w:hAnsi="Times New Roman" w:cs="Times New Roman"/>
          <w:b/>
          <w:color w:val="000000"/>
          <w:sz w:val="24"/>
          <w:szCs w:val="24"/>
          <w:lang w:val="vi-VN"/>
        </w:rPr>
        <w:t>B.</w:t>
      </w:r>
      <w:r w:rsidRPr="00330A7E">
        <w:rPr>
          <w:rFonts w:ascii="Times New Roman" w:hAnsi="Times New Roman" w:cs="Times New Roman"/>
          <w:color w:val="000000"/>
          <w:sz w:val="24"/>
          <w:szCs w:val="24"/>
          <w:lang w:val="vi-VN"/>
        </w:rPr>
        <w:t xml:space="preserve"> </w:t>
      </w:r>
      <w:r w:rsidR="00FA344A">
        <w:rPr>
          <w:rFonts w:ascii="Times New Roman" w:hAnsi="Times New Roman" w:cs="Times New Roman"/>
          <w:color w:val="000000"/>
          <w:position w:val="-24"/>
          <w:sz w:val="24"/>
          <w:szCs w:val="24"/>
        </w:rPr>
        <w:pict w14:anchorId="33A27E96">
          <v:shape id="_x0000_i7067" type="#_x0000_t75" style="width:54.75pt;height:24pt">
            <v:imagedata r:id="rId10269" o:title=""/>
          </v:shape>
        </w:pict>
      </w:r>
      <w:r w:rsidRPr="00330A7E">
        <w:rPr>
          <w:rFonts w:ascii="Times New Roman" w:hAnsi="Times New Roman" w:cs="Times New Roman"/>
          <w:color w:val="000000"/>
          <w:sz w:val="24"/>
          <w:szCs w:val="24"/>
          <w:lang w:val="vi-VN"/>
        </w:rPr>
        <w:t xml:space="preserve"> </w:t>
      </w:r>
      <w:r w:rsidRPr="00330A7E">
        <w:rPr>
          <w:rFonts w:ascii="Times New Roman" w:hAnsi="Times New Roman" w:cs="Times New Roman"/>
          <w:color w:val="000000"/>
          <w:sz w:val="24"/>
          <w:szCs w:val="24"/>
          <w:lang w:val="vi-VN"/>
        </w:rPr>
        <w:tab/>
      </w:r>
      <w:r w:rsidRPr="00330A7E">
        <w:rPr>
          <w:rFonts w:ascii="Times New Roman" w:hAnsi="Times New Roman" w:cs="Times New Roman"/>
          <w:b/>
          <w:color w:val="000000"/>
          <w:sz w:val="24"/>
          <w:szCs w:val="24"/>
          <w:lang w:val="vi-VN"/>
        </w:rPr>
        <w:t>C.</w:t>
      </w:r>
      <w:r w:rsidRPr="00330A7E">
        <w:rPr>
          <w:rFonts w:ascii="Times New Roman" w:hAnsi="Times New Roman" w:cs="Times New Roman"/>
          <w:color w:val="000000"/>
          <w:sz w:val="24"/>
          <w:szCs w:val="24"/>
          <w:lang w:val="vi-VN"/>
        </w:rPr>
        <w:t xml:space="preserve"> </w:t>
      </w:r>
      <w:r w:rsidR="00FA344A">
        <w:rPr>
          <w:rFonts w:ascii="Times New Roman" w:hAnsi="Times New Roman" w:cs="Times New Roman"/>
          <w:color w:val="000000"/>
          <w:position w:val="-24"/>
          <w:sz w:val="24"/>
          <w:szCs w:val="24"/>
        </w:rPr>
        <w:pict w14:anchorId="7BDEFEE7">
          <v:shape id="_x0000_i7068" type="#_x0000_t75" style="width:47.25pt;height:24pt">
            <v:imagedata r:id="rId10270" o:title=""/>
          </v:shape>
        </w:pict>
      </w:r>
      <w:r w:rsidRPr="00330A7E">
        <w:rPr>
          <w:rFonts w:ascii="Times New Roman" w:hAnsi="Times New Roman" w:cs="Times New Roman"/>
          <w:color w:val="000000"/>
          <w:sz w:val="24"/>
          <w:szCs w:val="24"/>
          <w:lang w:val="vi-VN"/>
        </w:rPr>
        <w:t xml:space="preserve"> </w:t>
      </w:r>
      <w:r w:rsidRPr="00330A7E">
        <w:rPr>
          <w:rFonts w:ascii="Times New Roman" w:hAnsi="Times New Roman" w:cs="Times New Roman"/>
          <w:color w:val="000000"/>
          <w:sz w:val="24"/>
          <w:szCs w:val="24"/>
          <w:lang w:val="vi-VN"/>
        </w:rPr>
        <w:tab/>
      </w:r>
      <w:r w:rsidRPr="00330A7E">
        <w:rPr>
          <w:rFonts w:ascii="Times New Roman" w:hAnsi="Times New Roman" w:cs="Times New Roman"/>
          <w:b/>
          <w:color w:val="000000"/>
          <w:sz w:val="24"/>
          <w:szCs w:val="24"/>
          <w:lang w:val="vi-VN"/>
        </w:rPr>
        <w:t>D.</w:t>
      </w:r>
      <w:r w:rsidRPr="00330A7E">
        <w:rPr>
          <w:rFonts w:ascii="Times New Roman" w:hAnsi="Times New Roman" w:cs="Times New Roman"/>
          <w:color w:val="000000"/>
          <w:sz w:val="24"/>
          <w:szCs w:val="24"/>
          <w:lang w:val="vi-VN"/>
        </w:rPr>
        <w:t xml:space="preserve"> </w:t>
      </w:r>
      <w:r w:rsidR="00FA344A">
        <w:rPr>
          <w:rFonts w:ascii="Times New Roman" w:hAnsi="Times New Roman" w:cs="Times New Roman"/>
          <w:color w:val="000000"/>
          <w:position w:val="-24"/>
          <w:sz w:val="24"/>
          <w:szCs w:val="24"/>
        </w:rPr>
        <w:pict w14:anchorId="34E5EFE3">
          <v:shape id="_x0000_i7069" type="#_x0000_t75" style="width:48.75pt;height:24pt">
            <v:imagedata r:id="rId10271" o:title=""/>
          </v:shape>
        </w:pict>
      </w:r>
      <w:r w:rsidRPr="00330A7E">
        <w:rPr>
          <w:rFonts w:ascii="Times New Roman" w:hAnsi="Times New Roman" w:cs="Times New Roman"/>
          <w:color w:val="000000"/>
          <w:sz w:val="24"/>
          <w:szCs w:val="24"/>
          <w:lang w:val="vi-VN"/>
        </w:rPr>
        <w:t xml:space="preserve"> </w:t>
      </w:r>
    </w:p>
    <w:p w14:paraId="3CF69549" w14:textId="77777777" w:rsidR="00ED397D" w:rsidRPr="00330A7E" w:rsidRDefault="00ED397D" w:rsidP="00330A7E">
      <w:pPr>
        <w:tabs>
          <w:tab w:val="left" w:pos="181"/>
          <w:tab w:val="left" w:pos="2699"/>
          <w:tab w:val="left" w:pos="5221"/>
          <w:tab w:val="left" w:pos="7739"/>
        </w:tabs>
        <w:rPr>
          <w:rFonts w:ascii="Times New Roman" w:hAnsi="Times New Roman" w:cs="Times New Roman"/>
          <w:b/>
          <w:color w:val="000000"/>
          <w:sz w:val="24"/>
          <w:szCs w:val="24"/>
          <w:u w:val="single"/>
          <w:lang w:val="vi-VN"/>
        </w:rPr>
      </w:pPr>
      <w:r w:rsidRPr="00330A7E">
        <w:rPr>
          <w:rFonts w:ascii="Times New Roman" w:hAnsi="Times New Roman" w:cs="Times New Roman"/>
          <w:b/>
          <w:color w:val="000000"/>
          <w:sz w:val="24"/>
          <w:szCs w:val="24"/>
          <w:u w:val="single"/>
          <w:lang w:val="vi-VN"/>
        </w:rPr>
        <w:t xml:space="preserve"> </w:t>
      </w:r>
    </w:p>
    <w:p w14:paraId="5AC9D87A" w14:textId="77777777" w:rsidR="00ED397D" w:rsidRPr="00330A7E" w:rsidRDefault="00ED397D" w:rsidP="00330A7E">
      <w:pPr>
        <w:tabs>
          <w:tab w:val="left" w:pos="181"/>
          <w:tab w:val="left" w:pos="2699"/>
          <w:tab w:val="left" w:pos="5221"/>
          <w:tab w:val="left" w:pos="7739"/>
        </w:tabs>
        <w:rPr>
          <w:rFonts w:ascii="Times New Roman" w:hAnsi="Times New Roman" w:cs="Times New Roman"/>
          <w:b/>
          <w:color w:val="000000"/>
          <w:sz w:val="24"/>
          <w:szCs w:val="24"/>
          <w:u w:val="single"/>
        </w:rPr>
      </w:pPr>
    </w:p>
    <w:p w14:paraId="0C829AB0" w14:textId="77777777" w:rsidR="00ED397D" w:rsidRPr="00330A7E" w:rsidRDefault="00ED397D" w:rsidP="00330A7E">
      <w:pPr>
        <w:tabs>
          <w:tab w:val="left" w:pos="181"/>
          <w:tab w:val="left" w:pos="2699"/>
          <w:tab w:val="left" w:pos="5221"/>
          <w:tab w:val="left" w:pos="7739"/>
        </w:tabs>
        <w:rPr>
          <w:rFonts w:ascii="Times New Roman" w:hAnsi="Times New Roman" w:cs="Times New Roman"/>
          <w:color w:val="000000"/>
          <w:sz w:val="24"/>
          <w:szCs w:val="24"/>
        </w:rPr>
      </w:pPr>
      <w:r w:rsidRPr="00330A7E">
        <w:rPr>
          <w:rFonts w:ascii="Times New Roman" w:hAnsi="Times New Roman" w:cs="Times New Roman"/>
          <w:b/>
          <w:color w:val="000000"/>
          <w:sz w:val="24"/>
          <w:szCs w:val="24"/>
          <w:u w:val="single"/>
        </w:rPr>
        <w:t xml:space="preserve">Câu </w:t>
      </w:r>
      <w:r w:rsidRPr="00330A7E">
        <w:rPr>
          <w:rFonts w:ascii="Times New Roman" w:hAnsi="Times New Roman" w:cs="Times New Roman"/>
          <w:b/>
          <w:color w:val="000000"/>
          <w:sz w:val="24"/>
          <w:szCs w:val="24"/>
          <w:u w:val="single"/>
          <w:lang w:val="vi-VN"/>
        </w:rPr>
        <w:t>5</w:t>
      </w:r>
      <w:r w:rsidRPr="00330A7E">
        <w:rPr>
          <w:rFonts w:ascii="Times New Roman" w:hAnsi="Times New Roman" w:cs="Times New Roman"/>
          <w:b/>
          <w:color w:val="000000"/>
          <w:sz w:val="24"/>
          <w:szCs w:val="24"/>
        </w:rPr>
        <w:t>.</w:t>
      </w:r>
      <w:r w:rsidRPr="00330A7E">
        <w:rPr>
          <w:rFonts w:ascii="Times New Roman" w:hAnsi="Times New Roman" w:cs="Times New Roman"/>
          <w:color w:val="000000"/>
          <w:sz w:val="24"/>
          <w:szCs w:val="24"/>
        </w:rPr>
        <w:t xml:space="preserve"> Cho hàm số </w:t>
      </w:r>
      <w:r w:rsidR="00FA344A">
        <w:rPr>
          <w:rFonts w:ascii="Times New Roman" w:hAnsi="Times New Roman" w:cs="Times New Roman"/>
          <w:position w:val="-14"/>
          <w:sz w:val="24"/>
          <w:szCs w:val="24"/>
        </w:rPr>
        <w:pict w14:anchorId="743096A0">
          <v:shape id="_x0000_i7070" type="#_x0000_t75" style="width:48pt;height:20.25pt">
            <v:imagedata r:id="rId10272" o:title=""/>
          </v:shape>
        </w:pict>
      </w:r>
      <w:r w:rsidRPr="00330A7E">
        <w:rPr>
          <w:rFonts w:ascii="Times New Roman" w:hAnsi="Times New Roman" w:cs="Times New Roman"/>
          <w:sz w:val="24"/>
          <w:szCs w:val="24"/>
        </w:rPr>
        <w:t xml:space="preserve"> </w:t>
      </w:r>
      <w:r w:rsidRPr="00330A7E">
        <w:rPr>
          <w:rFonts w:ascii="Times New Roman" w:hAnsi="Times New Roman" w:cs="Times New Roman"/>
          <w:color w:val="000000"/>
          <w:sz w:val="24"/>
          <w:szCs w:val="24"/>
        </w:rPr>
        <w:t xml:space="preserve">có đạo hàm </w:t>
      </w:r>
      <w:r w:rsidR="00FA344A">
        <w:rPr>
          <w:rFonts w:ascii="Times New Roman" w:hAnsi="Times New Roman" w:cs="Times New Roman"/>
          <w:position w:val="-14"/>
          <w:sz w:val="24"/>
          <w:szCs w:val="24"/>
        </w:rPr>
        <w:pict w14:anchorId="070F7D0D">
          <v:shape id="_x0000_i7071" type="#_x0000_t75" style="width:123pt;height:21.75pt">
            <v:imagedata r:id="rId10273" o:title=""/>
          </v:shape>
        </w:pict>
      </w:r>
      <w:r w:rsidRPr="00330A7E">
        <w:rPr>
          <w:rFonts w:ascii="Times New Roman" w:hAnsi="Times New Roman" w:cs="Times New Roman"/>
          <w:color w:val="000000"/>
          <w:sz w:val="24"/>
          <w:szCs w:val="24"/>
        </w:rPr>
        <w:t xml:space="preserve"> Tìm khoảng nghịch biến của đồ thị hàm số </w:t>
      </w:r>
      <w:r w:rsidR="00FA344A">
        <w:rPr>
          <w:rFonts w:ascii="Times New Roman" w:hAnsi="Times New Roman" w:cs="Times New Roman"/>
          <w:position w:val="-14"/>
          <w:sz w:val="24"/>
          <w:szCs w:val="24"/>
        </w:rPr>
        <w:pict w14:anchorId="783D1830">
          <v:shape id="_x0000_i7072" type="#_x0000_t75" style="width:51pt;height:20.25pt">
            <v:imagedata r:id="rId10274" o:title=""/>
          </v:shape>
        </w:pict>
      </w:r>
    </w:p>
    <w:p w14:paraId="097507AA" w14:textId="77777777" w:rsidR="00ED397D" w:rsidRPr="00330A7E" w:rsidRDefault="00ED397D" w:rsidP="00330A7E">
      <w:pPr>
        <w:tabs>
          <w:tab w:val="left" w:pos="181"/>
          <w:tab w:val="left" w:pos="2699"/>
          <w:tab w:val="left" w:pos="5221"/>
          <w:tab w:val="left" w:pos="7739"/>
        </w:tabs>
        <w:rPr>
          <w:rFonts w:ascii="Times New Roman" w:hAnsi="Times New Roman" w:cs="Times New Roman"/>
          <w:color w:val="000000"/>
          <w:sz w:val="24"/>
          <w:szCs w:val="24"/>
        </w:rPr>
      </w:pPr>
      <w:r w:rsidRPr="00330A7E">
        <w:rPr>
          <w:rFonts w:ascii="Times New Roman" w:hAnsi="Times New Roman" w:cs="Times New Roman"/>
          <w:b/>
          <w:color w:val="000000"/>
          <w:sz w:val="24"/>
          <w:szCs w:val="24"/>
        </w:rPr>
        <w:tab/>
        <w:t>A.</w:t>
      </w:r>
      <w:r w:rsidRPr="00330A7E">
        <w:rPr>
          <w:rFonts w:ascii="Times New Roman" w:hAnsi="Times New Roman" w:cs="Times New Roman"/>
          <w:color w:val="000000"/>
          <w:sz w:val="24"/>
          <w:szCs w:val="24"/>
        </w:rPr>
        <w:t xml:space="preserve"> </w:t>
      </w:r>
      <w:r w:rsidR="00FA344A">
        <w:rPr>
          <w:rFonts w:ascii="Times New Roman" w:hAnsi="Times New Roman" w:cs="Times New Roman"/>
          <w:position w:val="-14"/>
          <w:sz w:val="24"/>
          <w:szCs w:val="24"/>
        </w:rPr>
        <w:pict w14:anchorId="5AD5D9AE">
          <v:shape id="_x0000_i7073" type="#_x0000_t75" style="width:38.25pt;height:20.25pt">
            <v:imagedata r:id="rId10275" o:title=""/>
          </v:shape>
        </w:pict>
      </w:r>
      <w:r w:rsidRPr="00330A7E">
        <w:rPr>
          <w:rFonts w:ascii="Times New Roman" w:hAnsi="Times New Roman" w:cs="Times New Roman"/>
          <w:sz w:val="24"/>
          <w:szCs w:val="24"/>
        </w:rPr>
        <w:t xml:space="preserve"> </w:t>
      </w:r>
      <w:r w:rsidRPr="00330A7E">
        <w:rPr>
          <w:rFonts w:ascii="Times New Roman" w:hAnsi="Times New Roman" w:cs="Times New Roman"/>
          <w:color w:val="000000"/>
          <w:sz w:val="24"/>
          <w:szCs w:val="24"/>
        </w:rPr>
        <w:t xml:space="preserve">và </w:t>
      </w:r>
      <w:r w:rsidR="00FA344A">
        <w:rPr>
          <w:rFonts w:ascii="Times New Roman" w:hAnsi="Times New Roman" w:cs="Times New Roman"/>
          <w:position w:val="-14"/>
          <w:sz w:val="24"/>
          <w:szCs w:val="24"/>
        </w:rPr>
        <w:pict w14:anchorId="590CC5F2">
          <v:shape id="_x0000_i7074" type="#_x0000_t75" style="width:30pt;height:20.25pt">
            <v:imagedata r:id="rId10276" o:title=""/>
          </v:shape>
        </w:pict>
      </w:r>
      <w:r w:rsidRPr="00330A7E">
        <w:rPr>
          <w:rFonts w:ascii="Times New Roman" w:hAnsi="Times New Roman" w:cs="Times New Roman"/>
          <w:color w:val="000000"/>
          <w:sz w:val="24"/>
          <w:szCs w:val="24"/>
        </w:rPr>
        <w:tab/>
      </w:r>
      <w:r w:rsidRPr="00330A7E">
        <w:rPr>
          <w:rFonts w:ascii="Times New Roman" w:hAnsi="Times New Roman" w:cs="Times New Roman"/>
          <w:b/>
          <w:color w:val="000000"/>
          <w:sz w:val="24"/>
          <w:szCs w:val="24"/>
        </w:rPr>
        <w:t>B.</w:t>
      </w:r>
      <w:r w:rsidRPr="00330A7E">
        <w:rPr>
          <w:rFonts w:ascii="Times New Roman" w:hAnsi="Times New Roman" w:cs="Times New Roman"/>
          <w:color w:val="000000"/>
          <w:sz w:val="24"/>
          <w:szCs w:val="24"/>
        </w:rPr>
        <w:t xml:space="preserve"> </w:t>
      </w:r>
      <w:r w:rsidR="00FA344A">
        <w:rPr>
          <w:rFonts w:ascii="Times New Roman" w:hAnsi="Times New Roman" w:cs="Times New Roman"/>
          <w:position w:val="-14"/>
          <w:sz w:val="24"/>
          <w:szCs w:val="24"/>
        </w:rPr>
        <w:pict w14:anchorId="5A12B7AB">
          <v:shape id="_x0000_i7075" type="#_x0000_t75" style="width:30pt;height:20.25pt">
            <v:imagedata r:id="rId10277" o:title=""/>
          </v:shape>
        </w:pict>
      </w:r>
      <w:r w:rsidRPr="00330A7E">
        <w:rPr>
          <w:rFonts w:ascii="Times New Roman" w:hAnsi="Times New Roman" w:cs="Times New Roman"/>
          <w:color w:val="000000"/>
          <w:sz w:val="24"/>
          <w:szCs w:val="24"/>
        </w:rPr>
        <w:tab/>
      </w:r>
      <w:r w:rsidRPr="00330A7E">
        <w:rPr>
          <w:rFonts w:ascii="Times New Roman" w:hAnsi="Times New Roman" w:cs="Times New Roman"/>
          <w:b/>
          <w:color w:val="000000"/>
          <w:sz w:val="24"/>
          <w:szCs w:val="24"/>
        </w:rPr>
        <w:t xml:space="preserve">C. </w:t>
      </w:r>
      <w:r w:rsidR="00FA344A">
        <w:rPr>
          <w:rFonts w:ascii="Times New Roman" w:hAnsi="Times New Roman" w:cs="Times New Roman"/>
          <w:position w:val="-14"/>
          <w:sz w:val="24"/>
          <w:szCs w:val="24"/>
        </w:rPr>
        <w:pict w14:anchorId="1B1D0466">
          <v:shape id="_x0000_i7076" type="#_x0000_t75" style="width:32.25pt;height:20.25pt">
            <v:imagedata r:id="rId10278" o:title=""/>
          </v:shape>
        </w:pict>
      </w:r>
      <w:r w:rsidRPr="00330A7E">
        <w:rPr>
          <w:rFonts w:ascii="Times New Roman" w:hAnsi="Times New Roman" w:cs="Times New Roman"/>
          <w:color w:val="000000"/>
          <w:sz w:val="24"/>
          <w:szCs w:val="24"/>
        </w:rPr>
        <w:tab/>
      </w:r>
      <w:r w:rsidRPr="00330A7E">
        <w:rPr>
          <w:rFonts w:ascii="Times New Roman" w:hAnsi="Times New Roman" w:cs="Times New Roman"/>
          <w:b/>
          <w:color w:val="000000"/>
          <w:sz w:val="24"/>
          <w:szCs w:val="24"/>
        </w:rPr>
        <w:t>D.</w:t>
      </w:r>
      <w:r w:rsidRPr="00330A7E">
        <w:rPr>
          <w:rFonts w:ascii="Times New Roman" w:hAnsi="Times New Roman" w:cs="Times New Roman"/>
          <w:color w:val="000000"/>
          <w:sz w:val="24"/>
          <w:szCs w:val="24"/>
        </w:rPr>
        <w:t xml:space="preserve"> </w:t>
      </w:r>
      <w:r w:rsidR="00FA344A">
        <w:rPr>
          <w:rFonts w:ascii="Times New Roman" w:hAnsi="Times New Roman" w:cs="Times New Roman"/>
          <w:position w:val="-14"/>
          <w:sz w:val="24"/>
          <w:szCs w:val="24"/>
        </w:rPr>
        <w:pict w14:anchorId="433E7866">
          <v:shape id="_x0000_i7077" type="#_x0000_t75" style="width:42pt;height:20.25pt">
            <v:imagedata r:id="rId10279" o:title=""/>
          </v:shape>
        </w:pict>
      </w:r>
    </w:p>
    <w:p w14:paraId="69B3C14C" w14:textId="77777777" w:rsidR="00ED397D" w:rsidRPr="00330A7E" w:rsidRDefault="00ED397D" w:rsidP="00330A7E">
      <w:pPr>
        <w:rPr>
          <w:rFonts w:ascii="Times New Roman" w:hAnsi="Times New Roman" w:cs="Times New Roman"/>
          <w:b/>
          <w:sz w:val="24"/>
          <w:szCs w:val="24"/>
          <w:lang w:val="vi-VN"/>
        </w:rPr>
      </w:pPr>
    </w:p>
    <w:p w14:paraId="300B77D2" w14:textId="77777777" w:rsidR="00ED397D" w:rsidRPr="00330A7E" w:rsidRDefault="00ED397D" w:rsidP="00330A7E">
      <w:pPr>
        <w:pStyle w:val="ListParagraph"/>
        <w:tabs>
          <w:tab w:val="left" w:pos="992"/>
        </w:tabs>
        <w:spacing w:before="120" w:line="276" w:lineRule="auto"/>
        <w:ind w:left="0"/>
        <w:rPr>
          <w:rFonts w:ascii="Times New Roman" w:hAnsi="Times New Roman" w:cs="Times New Roman"/>
          <w:sz w:val="24"/>
          <w:szCs w:val="24"/>
        </w:rPr>
      </w:pPr>
      <w:r w:rsidRPr="00330A7E">
        <w:rPr>
          <w:rFonts w:ascii="Times New Roman" w:hAnsi="Times New Roman" w:cs="Times New Roman"/>
          <w:b/>
          <w:color w:val="000000"/>
          <w:sz w:val="24"/>
          <w:szCs w:val="24"/>
          <w:u w:val="single"/>
        </w:rPr>
        <w:t>Câu 6.</w:t>
      </w:r>
      <w:r w:rsidRPr="00330A7E">
        <w:rPr>
          <w:rFonts w:ascii="Times New Roman" w:hAnsi="Times New Roman" w:cs="Times New Roman"/>
          <w:sz w:val="24"/>
          <w:szCs w:val="24"/>
        </w:rPr>
        <w:t xml:space="preserve">Trong không gian tọa độ </w:t>
      </w:r>
      <w:r w:rsidR="00FA344A">
        <w:rPr>
          <w:rFonts w:ascii="Times New Roman" w:hAnsi="Times New Roman" w:cs="Times New Roman"/>
          <w:position w:val="-10"/>
          <w:sz w:val="24"/>
          <w:szCs w:val="24"/>
        </w:rPr>
        <w:pict w14:anchorId="4E9DB580">
          <v:shape id="_x0000_i7078" type="#_x0000_t75" style="width:30.75pt;height:15.75pt">
            <v:imagedata r:id="rId2771" o:title=""/>
          </v:shape>
        </w:pict>
      </w:r>
      <w:r w:rsidRPr="00330A7E">
        <w:rPr>
          <w:rFonts w:ascii="Times New Roman" w:hAnsi="Times New Roman" w:cs="Times New Roman"/>
          <w:sz w:val="24"/>
          <w:szCs w:val="24"/>
        </w:rPr>
        <w:t xml:space="preserve">vectơ nào sau đây là vectơ pháp tuyến của mặt phẳng </w:t>
      </w:r>
      <w:r w:rsidR="00FA344A">
        <w:rPr>
          <w:rFonts w:ascii="Times New Roman" w:hAnsi="Times New Roman" w:cs="Times New Roman"/>
          <w:position w:val="-14"/>
          <w:sz w:val="24"/>
          <w:szCs w:val="24"/>
        </w:rPr>
        <w:pict w14:anchorId="1348BE2E">
          <v:shape id="_x0000_i7079" type="#_x0000_t75" style="width:108pt;height:20.25pt">
            <v:imagedata r:id="rId2773" o:title=""/>
          </v:shape>
        </w:pict>
      </w:r>
      <w:r w:rsidRPr="00330A7E">
        <w:rPr>
          <w:rFonts w:ascii="Times New Roman" w:hAnsi="Times New Roman" w:cs="Times New Roman"/>
          <w:sz w:val="24"/>
          <w:szCs w:val="24"/>
        </w:rPr>
        <w:t>?</w:t>
      </w:r>
    </w:p>
    <w:p w14:paraId="43008CC1" w14:textId="77777777" w:rsidR="00ED397D" w:rsidRPr="00330A7E" w:rsidRDefault="00ED397D" w:rsidP="00330A7E">
      <w:pPr>
        <w:tabs>
          <w:tab w:val="left" w:pos="3402"/>
          <w:tab w:val="left" w:pos="5669"/>
          <w:tab w:val="left" w:pos="7937"/>
        </w:tabs>
        <w:ind w:left="992"/>
        <w:jc w:val="both"/>
        <w:rPr>
          <w:rFonts w:ascii="Times New Roman" w:hAnsi="Times New Roman" w:cs="Times New Roman"/>
          <w:color w:val="000000"/>
          <w:sz w:val="24"/>
          <w:szCs w:val="24"/>
          <w:lang w:val="vi-VN"/>
        </w:rPr>
      </w:pPr>
      <w:r w:rsidRPr="00330A7E">
        <w:rPr>
          <w:rFonts w:ascii="Times New Roman" w:hAnsi="Times New Roman" w:cs="Times New Roman"/>
          <w:b/>
          <w:color w:val="000000"/>
          <w:sz w:val="24"/>
          <w:szCs w:val="24"/>
          <w:lang w:val="vi-VN"/>
        </w:rPr>
        <w:t xml:space="preserve">A. </w:t>
      </w:r>
      <w:r w:rsidR="00FA344A">
        <w:rPr>
          <w:rFonts w:ascii="Times New Roman" w:hAnsi="Times New Roman" w:cs="Times New Roman"/>
          <w:color w:val="000000"/>
          <w:position w:val="-14"/>
          <w:sz w:val="24"/>
          <w:szCs w:val="24"/>
        </w:rPr>
        <w:pict w14:anchorId="68B4938B">
          <v:shape id="_x0000_i7080" type="#_x0000_t75" style="width:69.75pt;height:21pt">
            <v:imagedata r:id="rId2775" o:title=""/>
          </v:shape>
        </w:pict>
      </w:r>
      <w:r w:rsidRPr="00330A7E">
        <w:rPr>
          <w:rFonts w:ascii="Times New Roman" w:hAnsi="Times New Roman" w:cs="Times New Roman"/>
          <w:color w:val="000000"/>
          <w:sz w:val="24"/>
          <w:szCs w:val="24"/>
          <w:lang w:val="vi-VN"/>
        </w:rPr>
        <w:t>.</w:t>
      </w:r>
      <w:r w:rsidRPr="00330A7E">
        <w:rPr>
          <w:rFonts w:ascii="Times New Roman" w:hAnsi="Times New Roman" w:cs="Times New Roman"/>
          <w:color w:val="000000"/>
          <w:sz w:val="24"/>
          <w:szCs w:val="24"/>
          <w:lang w:val="vi-VN"/>
        </w:rPr>
        <w:tab/>
      </w:r>
      <w:r w:rsidRPr="00330A7E">
        <w:rPr>
          <w:rFonts w:ascii="Times New Roman" w:hAnsi="Times New Roman" w:cs="Times New Roman"/>
          <w:b/>
          <w:color w:val="000000"/>
          <w:sz w:val="24"/>
          <w:szCs w:val="24"/>
          <w:lang w:val="vi-VN"/>
        </w:rPr>
        <w:t xml:space="preserve">B. </w:t>
      </w:r>
      <w:r w:rsidR="00FA344A">
        <w:rPr>
          <w:rFonts w:ascii="Times New Roman" w:hAnsi="Times New Roman" w:cs="Times New Roman"/>
          <w:color w:val="000000"/>
          <w:position w:val="-14"/>
          <w:sz w:val="24"/>
          <w:szCs w:val="24"/>
        </w:rPr>
        <w:pict w14:anchorId="728D3B79">
          <v:shape id="_x0000_i7081" type="#_x0000_t75" style="width:60pt;height:21pt">
            <v:imagedata r:id="rId2777" o:title=""/>
          </v:shape>
        </w:pict>
      </w:r>
      <w:r w:rsidRPr="00330A7E">
        <w:rPr>
          <w:rFonts w:ascii="Times New Roman" w:hAnsi="Times New Roman" w:cs="Times New Roman"/>
          <w:color w:val="000000"/>
          <w:sz w:val="24"/>
          <w:szCs w:val="24"/>
          <w:lang w:val="vi-VN"/>
        </w:rPr>
        <w:t>.</w:t>
      </w:r>
      <w:r w:rsidRPr="00330A7E">
        <w:rPr>
          <w:rFonts w:ascii="Times New Roman" w:hAnsi="Times New Roman" w:cs="Times New Roman"/>
          <w:color w:val="000000"/>
          <w:sz w:val="24"/>
          <w:szCs w:val="24"/>
          <w:lang w:val="vi-VN"/>
        </w:rPr>
        <w:tab/>
      </w:r>
      <w:r w:rsidRPr="00330A7E">
        <w:rPr>
          <w:rFonts w:ascii="Times New Roman" w:hAnsi="Times New Roman" w:cs="Times New Roman"/>
          <w:b/>
          <w:color w:val="000000"/>
          <w:sz w:val="24"/>
          <w:szCs w:val="24"/>
          <w:lang w:val="vi-VN"/>
        </w:rPr>
        <w:t xml:space="preserve">C. </w:t>
      </w:r>
      <w:r w:rsidR="00FA344A">
        <w:rPr>
          <w:rFonts w:ascii="Times New Roman" w:hAnsi="Times New Roman" w:cs="Times New Roman"/>
          <w:color w:val="000000"/>
          <w:position w:val="-14"/>
          <w:sz w:val="24"/>
          <w:szCs w:val="24"/>
        </w:rPr>
        <w:pict w14:anchorId="2F2F7417">
          <v:shape id="_x0000_i7082" type="#_x0000_t75" style="width:69.75pt;height:21pt">
            <v:imagedata r:id="rId2779" o:title=""/>
          </v:shape>
        </w:pict>
      </w:r>
      <w:r w:rsidRPr="00330A7E">
        <w:rPr>
          <w:rFonts w:ascii="Times New Roman" w:hAnsi="Times New Roman" w:cs="Times New Roman"/>
          <w:color w:val="000000"/>
          <w:sz w:val="24"/>
          <w:szCs w:val="24"/>
          <w:lang w:val="vi-VN"/>
        </w:rPr>
        <w:t>.</w:t>
      </w:r>
      <w:r w:rsidRPr="00330A7E">
        <w:rPr>
          <w:rFonts w:ascii="Times New Roman" w:hAnsi="Times New Roman" w:cs="Times New Roman"/>
          <w:color w:val="000000"/>
          <w:sz w:val="24"/>
          <w:szCs w:val="24"/>
          <w:lang w:val="vi-VN"/>
        </w:rPr>
        <w:tab/>
      </w:r>
      <w:r w:rsidRPr="00330A7E">
        <w:rPr>
          <w:rFonts w:ascii="Times New Roman" w:hAnsi="Times New Roman" w:cs="Times New Roman"/>
          <w:b/>
          <w:color w:val="000000"/>
          <w:sz w:val="24"/>
          <w:szCs w:val="24"/>
          <w:lang w:val="vi-VN"/>
        </w:rPr>
        <w:t xml:space="preserve">D. </w:t>
      </w:r>
      <w:r w:rsidR="00FA344A">
        <w:rPr>
          <w:rFonts w:ascii="Times New Roman" w:hAnsi="Times New Roman" w:cs="Times New Roman"/>
          <w:color w:val="000000"/>
          <w:position w:val="-14"/>
          <w:sz w:val="24"/>
          <w:szCs w:val="24"/>
        </w:rPr>
        <w:pict w14:anchorId="4A8555D2">
          <v:shape id="_x0000_i7083" type="#_x0000_t75" style="width:66.75pt;height:21pt">
            <v:imagedata r:id="rId2781" o:title=""/>
          </v:shape>
        </w:pict>
      </w:r>
      <w:r w:rsidRPr="00330A7E">
        <w:rPr>
          <w:rFonts w:ascii="Times New Roman" w:hAnsi="Times New Roman" w:cs="Times New Roman"/>
          <w:color w:val="000000"/>
          <w:sz w:val="24"/>
          <w:szCs w:val="24"/>
          <w:lang w:val="vi-VN"/>
        </w:rPr>
        <w:t>.</w:t>
      </w:r>
    </w:p>
    <w:p w14:paraId="07249D4F" w14:textId="77777777" w:rsidR="00ED397D" w:rsidRPr="00330A7E" w:rsidRDefault="00ED397D" w:rsidP="00330A7E">
      <w:pPr>
        <w:pStyle w:val="ListParagraph"/>
        <w:tabs>
          <w:tab w:val="left" w:pos="992"/>
        </w:tabs>
        <w:spacing w:before="120" w:line="276" w:lineRule="auto"/>
        <w:ind w:left="0"/>
        <w:rPr>
          <w:rFonts w:ascii="Times New Roman" w:hAnsi="Times New Roman" w:cs="Times New Roman"/>
          <w:color w:val="000000"/>
          <w:sz w:val="24"/>
          <w:szCs w:val="24"/>
        </w:rPr>
      </w:pPr>
      <w:r w:rsidRPr="00330A7E">
        <w:rPr>
          <w:rFonts w:ascii="Times New Roman" w:hAnsi="Times New Roman" w:cs="Times New Roman"/>
          <w:b/>
          <w:color w:val="000000"/>
          <w:sz w:val="24"/>
          <w:szCs w:val="24"/>
          <w:u w:val="single"/>
        </w:rPr>
        <w:lastRenderedPageBreak/>
        <w:t>Câu 7</w:t>
      </w:r>
      <w:r w:rsidRPr="00330A7E">
        <w:rPr>
          <w:rFonts w:ascii="Times New Roman" w:hAnsi="Times New Roman" w:cs="Times New Roman"/>
          <w:b/>
          <w:color w:val="000000"/>
          <w:sz w:val="24"/>
          <w:szCs w:val="24"/>
        </w:rPr>
        <w:t>.</w:t>
      </w:r>
      <w:r w:rsidRPr="00330A7E">
        <w:rPr>
          <w:rFonts w:ascii="Times New Roman" w:hAnsi="Times New Roman" w:cs="Times New Roman"/>
          <w:color w:val="000000"/>
          <w:sz w:val="24"/>
          <w:szCs w:val="24"/>
        </w:rPr>
        <w:t xml:space="preserve">Trong không gian tọa độ </w:t>
      </w:r>
      <w:r w:rsidR="00FA344A">
        <w:rPr>
          <w:rFonts w:ascii="Times New Roman" w:hAnsi="Times New Roman" w:cs="Times New Roman"/>
          <w:color w:val="000000"/>
          <w:position w:val="-10"/>
          <w:sz w:val="24"/>
          <w:szCs w:val="24"/>
        </w:rPr>
        <w:pict w14:anchorId="783A2D5B">
          <v:shape id="_x0000_i7084" type="#_x0000_t75" style="width:30.75pt;height:15.75pt">
            <v:imagedata r:id="rId2771" o:title=""/>
          </v:shape>
        </w:pict>
      </w:r>
      <w:r w:rsidRPr="00330A7E">
        <w:rPr>
          <w:rFonts w:ascii="Times New Roman" w:hAnsi="Times New Roman" w:cs="Times New Roman"/>
          <w:color w:val="000000"/>
          <w:sz w:val="24"/>
          <w:szCs w:val="24"/>
        </w:rPr>
        <w:t>phương trình nào sau đây là phương trình tham số của đường thẳng?</w:t>
      </w:r>
    </w:p>
    <w:p w14:paraId="22B3A755" w14:textId="77777777" w:rsidR="00ED397D" w:rsidRPr="00330A7E" w:rsidRDefault="00ED397D" w:rsidP="00330A7E">
      <w:pPr>
        <w:tabs>
          <w:tab w:val="left" w:pos="3402"/>
          <w:tab w:val="left" w:pos="5669"/>
          <w:tab w:val="left" w:pos="7937"/>
        </w:tabs>
        <w:ind w:left="992"/>
        <w:jc w:val="both"/>
        <w:rPr>
          <w:rFonts w:ascii="Times New Roman" w:hAnsi="Times New Roman" w:cs="Times New Roman"/>
          <w:color w:val="000000"/>
          <w:position w:val="-52"/>
          <w:sz w:val="24"/>
          <w:szCs w:val="24"/>
          <w:lang w:val="vi-VN"/>
        </w:rPr>
      </w:pPr>
      <w:r w:rsidRPr="00330A7E">
        <w:rPr>
          <w:rFonts w:ascii="Times New Roman" w:hAnsi="Times New Roman" w:cs="Times New Roman"/>
          <w:b/>
          <w:color w:val="000000"/>
          <w:sz w:val="24"/>
          <w:szCs w:val="24"/>
          <w:lang w:val="vi-VN"/>
        </w:rPr>
        <w:t xml:space="preserve">A. </w:t>
      </w:r>
      <w:r w:rsidR="00FA344A">
        <w:rPr>
          <w:rFonts w:ascii="Times New Roman" w:hAnsi="Times New Roman" w:cs="Times New Roman"/>
          <w:color w:val="000000"/>
          <w:position w:val="-52"/>
          <w:sz w:val="24"/>
          <w:szCs w:val="24"/>
        </w:rPr>
        <w:pict w14:anchorId="6AEAF49E">
          <v:shape id="_x0000_i7085" type="#_x0000_t75" style="width:57pt;height:57.75pt">
            <v:imagedata r:id="rId2784" o:title=""/>
          </v:shape>
        </w:pict>
      </w:r>
      <w:r w:rsidRPr="00330A7E">
        <w:rPr>
          <w:rFonts w:ascii="Times New Roman" w:hAnsi="Times New Roman" w:cs="Times New Roman"/>
          <w:color w:val="000000"/>
          <w:sz w:val="24"/>
          <w:szCs w:val="24"/>
          <w:lang w:val="vi-VN"/>
        </w:rPr>
        <w:tab/>
      </w:r>
      <w:r w:rsidRPr="00330A7E">
        <w:rPr>
          <w:rFonts w:ascii="Times New Roman" w:hAnsi="Times New Roman" w:cs="Times New Roman"/>
          <w:b/>
          <w:color w:val="000000"/>
          <w:sz w:val="24"/>
          <w:szCs w:val="24"/>
          <w:lang w:val="vi-VN"/>
        </w:rPr>
        <w:t xml:space="preserve">B. </w:t>
      </w:r>
      <w:r w:rsidR="00FA344A">
        <w:rPr>
          <w:rFonts w:ascii="Times New Roman" w:hAnsi="Times New Roman" w:cs="Times New Roman"/>
          <w:color w:val="000000"/>
          <w:position w:val="-52"/>
          <w:sz w:val="24"/>
          <w:szCs w:val="24"/>
        </w:rPr>
        <w:pict w14:anchorId="52B73547">
          <v:shape id="_x0000_i7086" type="#_x0000_t75" style="width:63.75pt;height:57.75pt">
            <v:imagedata r:id="rId2786" o:title=""/>
          </v:shape>
        </w:pict>
      </w:r>
      <w:r w:rsidRPr="00330A7E">
        <w:rPr>
          <w:rFonts w:ascii="Times New Roman" w:hAnsi="Times New Roman" w:cs="Times New Roman"/>
          <w:color w:val="000000"/>
          <w:position w:val="-52"/>
          <w:sz w:val="24"/>
          <w:szCs w:val="24"/>
          <w:lang w:val="vi-VN"/>
        </w:rPr>
        <w:tab/>
      </w:r>
      <w:r w:rsidRPr="00330A7E">
        <w:rPr>
          <w:rFonts w:ascii="Times New Roman" w:hAnsi="Times New Roman" w:cs="Times New Roman"/>
          <w:b/>
          <w:bCs/>
          <w:color w:val="000000"/>
          <w:sz w:val="24"/>
          <w:szCs w:val="24"/>
          <w:lang w:val="vi-VN"/>
        </w:rPr>
        <w:t xml:space="preserve">C. </w:t>
      </w:r>
      <w:r w:rsidR="00FA344A">
        <w:rPr>
          <w:rFonts w:ascii="Times New Roman" w:hAnsi="Times New Roman" w:cs="Times New Roman"/>
          <w:b/>
          <w:bCs/>
          <w:color w:val="000000"/>
          <w:position w:val="-50"/>
          <w:sz w:val="24"/>
          <w:szCs w:val="24"/>
        </w:rPr>
        <w:pict w14:anchorId="5983C393">
          <v:shape id="_x0000_i7087" type="#_x0000_t75" style="width:51.75pt;height:56.25pt">
            <v:imagedata r:id="rId2788" o:title=""/>
          </v:shape>
        </w:pict>
      </w:r>
      <w:r w:rsidRPr="00330A7E">
        <w:rPr>
          <w:rFonts w:ascii="Times New Roman" w:hAnsi="Times New Roman" w:cs="Times New Roman"/>
          <w:b/>
          <w:bCs/>
          <w:color w:val="000000"/>
          <w:sz w:val="24"/>
          <w:szCs w:val="24"/>
          <w:lang w:val="vi-VN"/>
        </w:rPr>
        <w:tab/>
      </w:r>
      <w:r w:rsidRPr="00330A7E">
        <w:rPr>
          <w:rFonts w:ascii="Times New Roman" w:hAnsi="Times New Roman" w:cs="Times New Roman"/>
          <w:b/>
          <w:bCs/>
          <w:color w:val="000000"/>
          <w:sz w:val="24"/>
          <w:szCs w:val="24"/>
          <w:u w:val="single"/>
          <w:lang w:val="vi-VN"/>
        </w:rPr>
        <w:t>D</w:t>
      </w:r>
      <w:r w:rsidRPr="00330A7E">
        <w:rPr>
          <w:rFonts w:ascii="Times New Roman" w:hAnsi="Times New Roman" w:cs="Times New Roman"/>
          <w:b/>
          <w:bCs/>
          <w:color w:val="000000"/>
          <w:sz w:val="24"/>
          <w:szCs w:val="24"/>
          <w:lang w:val="vi-VN"/>
        </w:rPr>
        <w:t xml:space="preserve">. </w:t>
      </w:r>
      <w:r w:rsidR="00FA344A">
        <w:rPr>
          <w:rFonts w:ascii="Times New Roman" w:hAnsi="Times New Roman" w:cs="Times New Roman"/>
          <w:b/>
          <w:bCs/>
          <w:color w:val="000000"/>
          <w:position w:val="-50"/>
          <w:sz w:val="24"/>
          <w:szCs w:val="24"/>
        </w:rPr>
        <w:pict w14:anchorId="2EF2D5FD">
          <v:shape id="_x0000_i7088" type="#_x0000_t75" style="width:57.75pt;height:56.25pt">
            <v:imagedata r:id="rId2790" o:title=""/>
          </v:shape>
        </w:pict>
      </w:r>
    </w:p>
    <w:p w14:paraId="6127343B" w14:textId="77777777" w:rsidR="00ED397D" w:rsidRPr="00330A7E" w:rsidRDefault="00ED397D" w:rsidP="00330A7E">
      <w:pPr>
        <w:pStyle w:val="ListParagraph"/>
        <w:tabs>
          <w:tab w:val="left" w:pos="992"/>
        </w:tabs>
        <w:spacing w:before="120" w:line="276" w:lineRule="auto"/>
        <w:ind w:left="0"/>
        <w:rPr>
          <w:rFonts w:ascii="Times New Roman" w:hAnsi="Times New Roman" w:cs="Times New Roman"/>
          <w:color w:val="000000"/>
          <w:sz w:val="24"/>
          <w:szCs w:val="24"/>
        </w:rPr>
      </w:pPr>
      <w:r w:rsidRPr="00330A7E">
        <w:rPr>
          <w:rFonts w:ascii="Times New Roman" w:hAnsi="Times New Roman" w:cs="Times New Roman"/>
          <w:b/>
          <w:color w:val="000000"/>
          <w:sz w:val="24"/>
          <w:szCs w:val="24"/>
          <w:u w:val="single"/>
        </w:rPr>
        <w:t>Câu 8</w:t>
      </w:r>
      <w:r w:rsidRPr="00330A7E">
        <w:rPr>
          <w:rFonts w:ascii="Times New Roman" w:hAnsi="Times New Roman" w:cs="Times New Roman"/>
          <w:b/>
          <w:color w:val="000000"/>
          <w:sz w:val="24"/>
          <w:szCs w:val="24"/>
        </w:rPr>
        <w:t>.</w:t>
      </w:r>
      <w:r w:rsidRPr="00330A7E">
        <w:rPr>
          <w:rFonts w:ascii="Times New Roman" w:hAnsi="Times New Roman" w:cs="Times New Roman"/>
          <w:color w:val="000000"/>
          <w:sz w:val="24"/>
          <w:szCs w:val="24"/>
        </w:rPr>
        <w:t xml:space="preserve">Trong không gian tọa độ </w:t>
      </w:r>
      <w:r w:rsidR="00FA344A">
        <w:rPr>
          <w:rFonts w:ascii="Times New Roman" w:hAnsi="Times New Roman" w:cs="Times New Roman"/>
          <w:color w:val="000000"/>
          <w:position w:val="-10"/>
          <w:sz w:val="24"/>
          <w:szCs w:val="24"/>
        </w:rPr>
        <w:pict w14:anchorId="350820DB">
          <v:shape id="_x0000_i7089" type="#_x0000_t75" style="width:28.5pt;height:15.75pt">
            <v:imagedata r:id="rId2792" o:title=""/>
          </v:shape>
        </w:pict>
      </w:r>
      <w:r w:rsidRPr="00330A7E">
        <w:rPr>
          <w:rFonts w:ascii="Times New Roman" w:hAnsi="Times New Roman" w:cs="Times New Roman"/>
          <w:color w:val="000000"/>
          <w:sz w:val="24"/>
          <w:szCs w:val="24"/>
        </w:rPr>
        <w:t xml:space="preserve">, cho mặt cầu: </w:t>
      </w:r>
      <w:r w:rsidR="00FA344A">
        <w:rPr>
          <w:rFonts w:ascii="Times New Roman" w:hAnsi="Times New Roman" w:cs="Times New Roman"/>
          <w:color w:val="000000"/>
          <w:position w:val="-14"/>
          <w:sz w:val="24"/>
          <w:szCs w:val="24"/>
        </w:rPr>
        <w:pict w14:anchorId="13E13226">
          <v:shape id="_x0000_i7090" type="#_x0000_t75" style="width:180pt;height:21.75pt">
            <v:imagedata r:id="rId5657" o:title=""/>
          </v:shape>
        </w:pict>
      </w:r>
    </w:p>
    <w:p w14:paraId="380B98CC" w14:textId="77777777" w:rsidR="00ED397D" w:rsidRPr="00330A7E" w:rsidRDefault="00ED397D" w:rsidP="00330A7E">
      <w:pPr>
        <w:ind w:left="992"/>
        <w:rPr>
          <w:rFonts w:ascii="Times New Roman" w:hAnsi="Times New Roman" w:cs="Times New Roman"/>
          <w:color w:val="000000"/>
          <w:sz w:val="24"/>
          <w:szCs w:val="24"/>
          <w:lang w:val="vi-VN"/>
        </w:rPr>
      </w:pPr>
      <w:r w:rsidRPr="00330A7E">
        <w:rPr>
          <w:rFonts w:ascii="Times New Roman" w:hAnsi="Times New Roman" w:cs="Times New Roman"/>
          <w:color w:val="000000"/>
          <w:sz w:val="24"/>
          <w:szCs w:val="24"/>
          <w:lang w:val="vi-VN"/>
        </w:rPr>
        <w:t xml:space="preserve">Tâm của mặt cầu </w:t>
      </w:r>
      <w:r w:rsidR="00FA344A">
        <w:rPr>
          <w:rFonts w:ascii="Times New Roman" w:hAnsi="Times New Roman" w:cs="Times New Roman"/>
          <w:color w:val="000000"/>
          <w:position w:val="-14"/>
          <w:sz w:val="24"/>
          <w:szCs w:val="24"/>
        </w:rPr>
        <w:pict w14:anchorId="414DA54F">
          <v:shape id="_x0000_i7091" type="#_x0000_t75" style="width:20.25pt;height:20.25pt">
            <v:imagedata r:id="rId2796" o:title=""/>
          </v:shape>
        </w:pict>
      </w:r>
      <w:r w:rsidRPr="00330A7E">
        <w:rPr>
          <w:rFonts w:ascii="Times New Roman" w:hAnsi="Times New Roman" w:cs="Times New Roman"/>
          <w:color w:val="000000"/>
          <w:sz w:val="24"/>
          <w:szCs w:val="24"/>
          <w:lang w:val="vi-VN"/>
        </w:rPr>
        <w:t xml:space="preserve"> có tọa độ là:</w:t>
      </w:r>
    </w:p>
    <w:p w14:paraId="2FF18A06" w14:textId="77777777" w:rsidR="00ED397D" w:rsidRPr="00330A7E" w:rsidRDefault="00ED397D" w:rsidP="00330A7E">
      <w:pPr>
        <w:tabs>
          <w:tab w:val="left" w:pos="3402"/>
          <w:tab w:val="left" w:pos="5669"/>
          <w:tab w:val="left" w:pos="7937"/>
        </w:tabs>
        <w:ind w:left="992"/>
        <w:jc w:val="both"/>
        <w:rPr>
          <w:rFonts w:ascii="Times New Roman" w:hAnsi="Times New Roman" w:cs="Times New Roman"/>
          <w:b/>
          <w:bCs/>
          <w:color w:val="000000"/>
          <w:sz w:val="24"/>
          <w:szCs w:val="24"/>
          <w:lang w:val="vi-VN"/>
        </w:rPr>
      </w:pPr>
      <w:r w:rsidRPr="00330A7E">
        <w:rPr>
          <w:rFonts w:ascii="Times New Roman" w:hAnsi="Times New Roman" w:cs="Times New Roman"/>
          <w:b/>
          <w:bCs/>
          <w:color w:val="000000"/>
          <w:sz w:val="24"/>
          <w:szCs w:val="24"/>
          <w:lang w:val="vi-VN"/>
        </w:rPr>
        <w:t xml:space="preserve">A. </w:t>
      </w:r>
      <w:r w:rsidR="00FA344A">
        <w:rPr>
          <w:rFonts w:ascii="Times New Roman" w:hAnsi="Times New Roman" w:cs="Times New Roman"/>
          <w:b/>
          <w:bCs/>
          <w:color w:val="000000"/>
          <w:position w:val="-14"/>
          <w:sz w:val="24"/>
          <w:szCs w:val="24"/>
        </w:rPr>
        <w:pict w14:anchorId="5ACBA8CE">
          <v:shape id="_x0000_i7092" type="#_x0000_t75" style="width:48.75pt;height:20.25pt">
            <v:imagedata r:id="rId2798" o:title=""/>
          </v:shape>
        </w:pict>
      </w:r>
      <w:r w:rsidRPr="00330A7E">
        <w:rPr>
          <w:rFonts w:ascii="Times New Roman" w:hAnsi="Times New Roman" w:cs="Times New Roman"/>
          <w:b/>
          <w:bCs/>
          <w:color w:val="000000"/>
          <w:sz w:val="24"/>
          <w:szCs w:val="24"/>
          <w:lang w:val="vi-VN"/>
        </w:rPr>
        <w:tab/>
        <w:t xml:space="preserve">B. </w:t>
      </w:r>
      <w:r w:rsidR="00FA344A">
        <w:rPr>
          <w:rFonts w:ascii="Times New Roman" w:hAnsi="Times New Roman" w:cs="Times New Roman"/>
          <w:b/>
          <w:bCs/>
          <w:color w:val="000000"/>
          <w:position w:val="-14"/>
          <w:sz w:val="24"/>
          <w:szCs w:val="24"/>
        </w:rPr>
        <w:pict w14:anchorId="5217D042">
          <v:shape id="_x0000_i7093" type="#_x0000_t75" style="width:48.75pt;height:20.25pt">
            <v:imagedata r:id="rId2800" o:title=""/>
          </v:shape>
        </w:pict>
      </w:r>
      <w:r w:rsidRPr="00330A7E">
        <w:rPr>
          <w:rFonts w:ascii="Times New Roman" w:hAnsi="Times New Roman" w:cs="Times New Roman"/>
          <w:b/>
          <w:bCs/>
          <w:color w:val="000000"/>
          <w:sz w:val="24"/>
          <w:szCs w:val="24"/>
          <w:lang w:val="vi-VN"/>
        </w:rPr>
        <w:tab/>
        <w:t xml:space="preserve">C. </w:t>
      </w:r>
      <w:r w:rsidR="00FA344A">
        <w:rPr>
          <w:rFonts w:ascii="Times New Roman" w:hAnsi="Times New Roman" w:cs="Times New Roman"/>
          <w:b/>
          <w:bCs/>
          <w:color w:val="000000"/>
          <w:position w:val="-14"/>
          <w:sz w:val="24"/>
          <w:szCs w:val="24"/>
        </w:rPr>
        <w:pict w14:anchorId="769D639E">
          <v:shape id="_x0000_i7094" type="#_x0000_t75" style="width:48.75pt;height:20.25pt">
            <v:imagedata r:id="rId2802" o:title=""/>
          </v:shape>
        </w:pict>
      </w:r>
      <w:r w:rsidRPr="00330A7E">
        <w:rPr>
          <w:rFonts w:ascii="Times New Roman" w:hAnsi="Times New Roman" w:cs="Times New Roman"/>
          <w:b/>
          <w:bCs/>
          <w:color w:val="000000"/>
          <w:sz w:val="24"/>
          <w:szCs w:val="24"/>
          <w:lang w:val="vi-VN"/>
        </w:rPr>
        <w:tab/>
        <w:t xml:space="preserve">D. </w:t>
      </w:r>
      <w:r w:rsidR="00FA344A">
        <w:rPr>
          <w:rFonts w:ascii="Times New Roman" w:hAnsi="Times New Roman" w:cs="Times New Roman"/>
          <w:b/>
          <w:bCs/>
          <w:color w:val="000000"/>
          <w:position w:val="-14"/>
          <w:sz w:val="24"/>
          <w:szCs w:val="24"/>
        </w:rPr>
        <w:pict w14:anchorId="0F0396F8">
          <v:shape id="_x0000_i7095" type="#_x0000_t75" style="width:42pt;height:20.25pt">
            <v:imagedata r:id="rId2804" o:title=""/>
          </v:shape>
        </w:pict>
      </w:r>
    </w:p>
    <w:p w14:paraId="6048DFB2" w14:textId="77777777" w:rsidR="00ED397D" w:rsidRPr="00330A7E" w:rsidRDefault="00ED397D" w:rsidP="00330A7E">
      <w:pPr>
        <w:pStyle w:val="ListParagraph"/>
        <w:tabs>
          <w:tab w:val="left" w:pos="992"/>
        </w:tabs>
        <w:spacing w:before="120" w:line="276" w:lineRule="auto"/>
        <w:ind w:left="0"/>
        <w:rPr>
          <w:rFonts w:ascii="Times New Roman" w:hAnsi="Times New Roman" w:cs="Times New Roman"/>
          <w:color w:val="000000"/>
          <w:sz w:val="24"/>
          <w:szCs w:val="24"/>
        </w:rPr>
      </w:pPr>
      <w:r w:rsidRPr="00330A7E">
        <w:rPr>
          <w:rFonts w:ascii="Times New Roman" w:hAnsi="Times New Roman" w:cs="Times New Roman"/>
          <w:b/>
          <w:color w:val="000000"/>
          <w:sz w:val="24"/>
          <w:szCs w:val="24"/>
          <w:u w:val="single"/>
        </w:rPr>
        <w:t>Câu 9.</w:t>
      </w:r>
      <w:r w:rsidRPr="00330A7E">
        <w:rPr>
          <w:rFonts w:ascii="Times New Roman" w:hAnsi="Times New Roman" w:cs="Times New Roman"/>
          <w:color w:val="000000"/>
          <w:sz w:val="24"/>
          <w:szCs w:val="24"/>
        </w:rPr>
        <w:t xml:space="preserve">Cho hai biến cố </w:t>
      </w:r>
      <w:r w:rsidR="00FA344A">
        <w:rPr>
          <w:rFonts w:ascii="Times New Roman" w:hAnsi="Times New Roman" w:cs="Times New Roman"/>
          <w:color w:val="000000"/>
          <w:position w:val="-10"/>
          <w:sz w:val="24"/>
          <w:szCs w:val="24"/>
        </w:rPr>
        <w:pict w14:anchorId="17C3513B">
          <v:shape id="_x0000_i7096" type="#_x0000_t75" style="width:23.25pt;height:15.75pt">
            <v:imagedata r:id="rId2806" o:title=""/>
          </v:shape>
        </w:pict>
      </w:r>
      <w:r w:rsidRPr="00330A7E">
        <w:rPr>
          <w:rFonts w:ascii="Times New Roman" w:hAnsi="Times New Roman" w:cs="Times New Roman"/>
          <w:color w:val="000000"/>
          <w:sz w:val="24"/>
          <w:szCs w:val="24"/>
        </w:rPr>
        <w:t xml:space="preserve"> với </w:t>
      </w:r>
      <w:r w:rsidR="00FA344A">
        <w:rPr>
          <w:rFonts w:ascii="Times New Roman" w:hAnsi="Times New Roman" w:cs="Times New Roman"/>
          <w:color w:val="000000"/>
          <w:position w:val="-10"/>
          <w:sz w:val="24"/>
          <w:szCs w:val="24"/>
        </w:rPr>
        <w:pict w14:anchorId="3B10138F">
          <v:shape id="_x0000_i7097" type="#_x0000_t75" style="width:65.25pt;height:15.75pt">
            <v:imagedata r:id="rId2808" o:title=""/>
          </v:shape>
        </w:pict>
      </w:r>
      <w:r w:rsidRPr="00330A7E">
        <w:rPr>
          <w:rFonts w:ascii="Times New Roman" w:hAnsi="Times New Roman" w:cs="Times New Roman"/>
          <w:color w:val="000000"/>
          <w:sz w:val="24"/>
          <w:szCs w:val="24"/>
        </w:rPr>
        <w:t xml:space="preserve"> Phát biểu nào sau đây là đúng?</w:t>
      </w:r>
    </w:p>
    <w:p w14:paraId="66BA8F7F" w14:textId="77777777" w:rsidR="00ED397D" w:rsidRPr="00330A7E" w:rsidRDefault="00ED397D" w:rsidP="00330A7E">
      <w:pPr>
        <w:tabs>
          <w:tab w:val="left" w:pos="3402"/>
          <w:tab w:val="left" w:pos="5669"/>
          <w:tab w:val="left" w:pos="7937"/>
        </w:tabs>
        <w:ind w:left="992"/>
        <w:jc w:val="both"/>
        <w:rPr>
          <w:rFonts w:ascii="Times New Roman" w:hAnsi="Times New Roman" w:cs="Times New Roman"/>
          <w:b/>
          <w:bCs/>
          <w:color w:val="000000"/>
          <w:sz w:val="24"/>
          <w:szCs w:val="24"/>
          <w:lang w:val="vi-VN"/>
        </w:rPr>
      </w:pPr>
      <w:r w:rsidRPr="00330A7E">
        <w:rPr>
          <w:rFonts w:ascii="Times New Roman" w:hAnsi="Times New Roman" w:cs="Times New Roman"/>
          <w:b/>
          <w:bCs/>
          <w:color w:val="000000"/>
          <w:sz w:val="24"/>
          <w:szCs w:val="24"/>
          <w:lang w:val="vi-VN"/>
        </w:rPr>
        <w:t xml:space="preserve">A. </w:t>
      </w:r>
      <w:r w:rsidR="00FA344A">
        <w:rPr>
          <w:rFonts w:ascii="Times New Roman" w:hAnsi="Times New Roman" w:cs="Times New Roman"/>
          <w:b/>
          <w:bCs/>
          <w:color w:val="000000"/>
          <w:position w:val="-18"/>
          <w:sz w:val="24"/>
          <w:szCs w:val="24"/>
        </w:rPr>
        <w:pict w14:anchorId="72CB2798">
          <v:shape id="_x0000_i7098" type="#_x0000_t75" style="width:197.25pt;height:23.25pt">
            <v:imagedata r:id="rId2810" o:title=""/>
          </v:shape>
        </w:pict>
      </w:r>
    </w:p>
    <w:p w14:paraId="1E1FE131" w14:textId="77777777" w:rsidR="00ED397D" w:rsidRPr="00330A7E" w:rsidRDefault="00ED397D" w:rsidP="00330A7E">
      <w:pPr>
        <w:tabs>
          <w:tab w:val="left" w:pos="3402"/>
          <w:tab w:val="left" w:pos="5669"/>
          <w:tab w:val="left" w:pos="7937"/>
        </w:tabs>
        <w:ind w:left="992"/>
        <w:jc w:val="both"/>
        <w:rPr>
          <w:rFonts w:ascii="Times New Roman" w:hAnsi="Times New Roman" w:cs="Times New Roman"/>
          <w:b/>
          <w:bCs/>
          <w:color w:val="000000"/>
          <w:sz w:val="24"/>
          <w:szCs w:val="24"/>
          <w:lang w:val="vi-VN"/>
        </w:rPr>
      </w:pPr>
      <w:r w:rsidRPr="00330A7E">
        <w:rPr>
          <w:rFonts w:ascii="Times New Roman" w:hAnsi="Times New Roman" w:cs="Times New Roman"/>
          <w:b/>
          <w:bCs/>
          <w:color w:val="000000"/>
          <w:sz w:val="24"/>
          <w:szCs w:val="24"/>
          <w:lang w:val="vi-VN"/>
        </w:rPr>
        <w:t xml:space="preserve">B. </w:t>
      </w:r>
      <w:r w:rsidR="00FA344A">
        <w:rPr>
          <w:rFonts w:ascii="Times New Roman" w:hAnsi="Times New Roman" w:cs="Times New Roman"/>
          <w:b/>
          <w:bCs/>
          <w:color w:val="000000"/>
          <w:position w:val="-18"/>
          <w:sz w:val="24"/>
          <w:szCs w:val="24"/>
        </w:rPr>
        <w:pict w14:anchorId="76BAD978">
          <v:shape id="_x0000_i7099" type="#_x0000_t75" style="width:197.25pt;height:23.25pt">
            <v:imagedata r:id="rId2812" o:title=""/>
          </v:shape>
        </w:pict>
      </w:r>
    </w:p>
    <w:p w14:paraId="480ED769" w14:textId="77777777" w:rsidR="00ED397D" w:rsidRPr="00330A7E" w:rsidRDefault="00ED397D" w:rsidP="00330A7E">
      <w:pPr>
        <w:tabs>
          <w:tab w:val="left" w:pos="3402"/>
          <w:tab w:val="left" w:pos="5669"/>
          <w:tab w:val="left" w:pos="7937"/>
        </w:tabs>
        <w:ind w:left="992"/>
        <w:jc w:val="both"/>
        <w:rPr>
          <w:rFonts w:ascii="Times New Roman" w:hAnsi="Times New Roman" w:cs="Times New Roman"/>
          <w:b/>
          <w:bCs/>
          <w:color w:val="000000"/>
          <w:sz w:val="24"/>
          <w:szCs w:val="24"/>
          <w:lang w:val="vi-VN"/>
        </w:rPr>
      </w:pPr>
      <w:r w:rsidRPr="00330A7E">
        <w:rPr>
          <w:rFonts w:ascii="Times New Roman" w:hAnsi="Times New Roman" w:cs="Times New Roman"/>
          <w:b/>
          <w:bCs/>
          <w:color w:val="000000"/>
          <w:sz w:val="24"/>
          <w:szCs w:val="24"/>
          <w:lang w:val="vi-VN"/>
        </w:rPr>
        <w:t xml:space="preserve">C. </w:t>
      </w:r>
      <w:r w:rsidR="00FA344A">
        <w:rPr>
          <w:rFonts w:ascii="Times New Roman" w:hAnsi="Times New Roman" w:cs="Times New Roman"/>
          <w:b/>
          <w:bCs/>
          <w:color w:val="000000"/>
          <w:position w:val="-18"/>
          <w:sz w:val="24"/>
          <w:szCs w:val="24"/>
        </w:rPr>
        <w:pict w14:anchorId="7935B61E">
          <v:shape id="_x0000_i7100" type="#_x0000_t75" style="width:197.25pt;height:23.25pt">
            <v:imagedata r:id="rId2814" o:title=""/>
          </v:shape>
        </w:pict>
      </w:r>
    </w:p>
    <w:p w14:paraId="7C6AC356" w14:textId="77777777" w:rsidR="00ED397D" w:rsidRPr="00330A7E" w:rsidRDefault="00ED397D" w:rsidP="00330A7E">
      <w:pPr>
        <w:tabs>
          <w:tab w:val="left" w:pos="3402"/>
          <w:tab w:val="left" w:pos="5669"/>
          <w:tab w:val="left" w:pos="7937"/>
        </w:tabs>
        <w:ind w:left="992"/>
        <w:jc w:val="both"/>
        <w:rPr>
          <w:rFonts w:ascii="Times New Roman" w:hAnsi="Times New Roman" w:cs="Times New Roman"/>
          <w:b/>
          <w:bCs/>
          <w:color w:val="000000"/>
          <w:sz w:val="24"/>
          <w:szCs w:val="24"/>
          <w:lang w:val="vi-VN"/>
        </w:rPr>
      </w:pPr>
      <w:r w:rsidRPr="00330A7E">
        <w:rPr>
          <w:rFonts w:ascii="Times New Roman" w:hAnsi="Times New Roman" w:cs="Times New Roman"/>
          <w:b/>
          <w:bCs/>
          <w:color w:val="000000"/>
          <w:sz w:val="24"/>
          <w:szCs w:val="24"/>
          <w:lang w:val="vi-VN"/>
        </w:rPr>
        <w:t xml:space="preserve">D. </w:t>
      </w:r>
      <w:r w:rsidR="00FA344A">
        <w:rPr>
          <w:rFonts w:ascii="Times New Roman" w:hAnsi="Times New Roman" w:cs="Times New Roman"/>
          <w:b/>
          <w:bCs/>
          <w:color w:val="000000"/>
          <w:position w:val="-18"/>
          <w:sz w:val="24"/>
          <w:szCs w:val="24"/>
        </w:rPr>
        <w:pict w14:anchorId="1C98A1E6">
          <v:shape id="_x0000_i7101" type="#_x0000_t75" style="width:197.25pt;height:23.25pt">
            <v:imagedata r:id="rId2816" o:title=""/>
          </v:shape>
        </w:pict>
      </w:r>
    </w:p>
    <w:p w14:paraId="26D4C589" w14:textId="77777777" w:rsidR="00ED397D" w:rsidRPr="00330A7E" w:rsidRDefault="00ED397D" w:rsidP="00330A7E">
      <w:pPr>
        <w:pStyle w:val="ListParagraph"/>
        <w:tabs>
          <w:tab w:val="left" w:pos="992"/>
        </w:tabs>
        <w:spacing w:before="120" w:line="276" w:lineRule="auto"/>
        <w:ind w:left="0"/>
        <w:rPr>
          <w:rFonts w:ascii="Times New Roman" w:hAnsi="Times New Roman" w:cs="Times New Roman"/>
          <w:color w:val="000000"/>
          <w:sz w:val="24"/>
          <w:szCs w:val="24"/>
        </w:rPr>
      </w:pPr>
      <w:r w:rsidRPr="00330A7E">
        <w:rPr>
          <w:rFonts w:ascii="Times New Roman" w:hAnsi="Times New Roman" w:cs="Times New Roman"/>
          <w:b/>
          <w:color w:val="000000"/>
          <w:sz w:val="24"/>
          <w:szCs w:val="24"/>
          <w:u w:val="single"/>
        </w:rPr>
        <w:t>Câu 10.</w:t>
      </w:r>
      <w:r w:rsidRPr="00330A7E">
        <w:rPr>
          <w:rFonts w:ascii="Times New Roman" w:hAnsi="Times New Roman" w:cs="Times New Roman"/>
          <w:color w:val="000000"/>
          <w:sz w:val="24"/>
          <w:szCs w:val="24"/>
        </w:rPr>
        <w:t xml:space="preserve">Xét mẫu số liệu ghép nhóm cho ở </w:t>
      </w:r>
      <w:r w:rsidRPr="00330A7E">
        <w:rPr>
          <w:rFonts w:ascii="Times New Roman" w:hAnsi="Times New Roman" w:cs="Times New Roman"/>
          <w:i/>
          <w:iCs/>
          <w:color w:val="000000"/>
          <w:sz w:val="24"/>
          <w:szCs w:val="24"/>
        </w:rPr>
        <w:t xml:space="preserve">Bảng 1. </w:t>
      </w:r>
      <w:r w:rsidRPr="00330A7E">
        <w:rPr>
          <w:rFonts w:ascii="Times New Roman" w:hAnsi="Times New Roman" w:cs="Times New Roman"/>
          <w:color w:val="000000"/>
          <w:sz w:val="24"/>
          <w:szCs w:val="24"/>
        </w:rPr>
        <w:t xml:space="preserve">Gọi </w:t>
      </w:r>
      <w:r w:rsidR="00FA344A">
        <w:rPr>
          <w:rFonts w:ascii="Times New Roman" w:hAnsi="Times New Roman" w:cs="Times New Roman"/>
          <w:color w:val="000000"/>
          <w:position w:val="-6"/>
          <w:sz w:val="24"/>
          <w:szCs w:val="24"/>
        </w:rPr>
        <w:pict w14:anchorId="2687B7EB">
          <v:shape id="_x0000_i7102" type="#_x0000_t75" style="width:11.25pt;height:12.75pt">
            <v:imagedata r:id="rId2818" o:title=""/>
          </v:shape>
        </w:pict>
      </w:r>
      <w:r w:rsidRPr="00330A7E">
        <w:rPr>
          <w:rFonts w:ascii="Times New Roman" w:hAnsi="Times New Roman" w:cs="Times New Roman"/>
          <w:color w:val="000000"/>
          <w:sz w:val="24"/>
          <w:szCs w:val="24"/>
        </w:rPr>
        <w:t xml:space="preserve"> là số trung bình cộng của mẫu số liệu ghép nhóm. Độ lệch chuẩn của mẫu số liệu ghép nhóm đó được tính bằng công thức nào trong các công thức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3"/>
        <w:gridCol w:w="1624"/>
        <w:gridCol w:w="1624"/>
      </w:tblGrid>
      <w:tr w:rsidR="00ED397D" w:rsidRPr="00330A7E" w14:paraId="1676ADF1" w14:textId="77777777" w:rsidTr="00330A7E">
        <w:trPr>
          <w:jc w:val="center"/>
        </w:trPr>
        <w:tc>
          <w:tcPr>
            <w:tcW w:w="1623" w:type="dxa"/>
            <w:shd w:val="clear" w:color="auto" w:fill="auto"/>
            <w:vAlign w:val="center"/>
          </w:tcPr>
          <w:p w14:paraId="4BAAE605" w14:textId="77777777" w:rsidR="00ED397D" w:rsidRPr="00330A7E" w:rsidRDefault="00ED397D" w:rsidP="00330A7E">
            <w:pPr>
              <w:jc w:val="center"/>
              <w:rPr>
                <w:rFonts w:ascii="Times New Roman" w:hAnsi="Times New Roman" w:cs="Times New Roman"/>
                <w:b/>
                <w:bCs/>
                <w:color w:val="000000"/>
                <w:sz w:val="24"/>
                <w:szCs w:val="24"/>
              </w:rPr>
            </w:pPr>
            <w:r w:rsidRPr="00330A7E">
              <w:rPr>
                <w:rFonts w:ascii="Times New Roman" w:hAnsi="Times New Roman" w:cs="Times New Roman"/>
                <w:b/>
                <w:bCs/>
                <w:color w:val="000000"/>
                <w:sz w:val="24"/>
                <w:szCs w:val="24"/>
              </w:rPr>
              <w:t>Nhóm</w:t>
            </w:r>
          </w:p>
        </w:tc>
        <w:tc>
          <w:tcPr>
            <w:tcW w:w="1624" w:type="dxa"/>
            <w:shd w:val="clear" w:color="auto" w:fill="auto"/>
            <w:vAlign w:val="center"/>
          </w:tcPr>
          <w:p w14:paraId="76473211" w14:textId="77777777" w:rsidR="00ED397D" w:rsidRPr="00330A7E" w:rsidRDefault="00ED397D" w:rsidP="00330A7E">
            <w:pPr>
              <w:jc w:val="center"/>
              <w:rPr>
                <w:rFonts w:ascii="Times New Roman" w:hAnsi="Times New Roman" w:cs="Times New Roman"/>
                <w:b/>
                <w:bCs/>
                <w:color w:val="000000"/>
                <w:sz w:val="24"/>
                <w:szCs w:val="24"/>
              </w:rPr>
            </w:pPr>
            <w:r w:rsidRPr="00330A7E">
              <w:rPr>
                <w:rFonts w:ascii="Times New Roman" w:hAnsi="Times New Roman" w:cs="Times New Roman"/>
                <w:b/>
                <w:bCs/>
                <w:color w:val="000000"/>
                <w:sz w:val="24"/>
                <w:szCs w:val="24"/>
              </w:rPr>
              <w:t>Giá trị</w:t>
            </w:r>
          </w:p>
          <w:p w14:paraId="2458B7BB" w14:textId="77777777" w:rsidR="00ED397D" w:rsidRPr="00330A7E" w:rsidRDefault="00ED397D" w:rsidP="00330A7E">
            <w:pPr>
              <w:jc w:val="center"/>
              <w:rPr>
                <w:rFonts w:ascii="Times New Roman" w:hAnsi="Times New Roman" w:cs="Times New Roman"/>
                <w:b/>
                <w:bCs/>
                <w:color w:val="000000"/>
                <w:sz w:val="24"/>
                <w:szCs w:val="24"/>
              </w:rPr>
            </w:pPr>
            <w:r w:rsidRPr="00330A7E">
              <w:rPr>
                <w:rFonts w:ascii="Times New Roman" w:hAnsi="Times New Roman" w:cs="Times New Roman"/>
                <w:b/>
                <w:bCs/>
                <w:color w:val="000000"/>
                <w:sz w:val="24"/>
                <w:szCs w:val="24"/>
              </w:rPr>
              <w:t>đại diện</w:t>
            </w:r>
          </w:p>
        </w:tc>
        <w:tc>
          <w:tcPr>
            <w:tcW w:w="1624" w:type="dxa"/>
            <w:shd w:val="clear" w:color="auto" w:fill="auto"/>
            <w:vAlign w:val="center"/>
          </w:tcPr>
          <w:p w14:paraId="7A8D36A7" w14:textId="77777777" w:rsidR="00ED397D" w:rsidRPr="00330A7E" w:rsidRDefault="00ED397D" w:rsidP="00330A7E">
            <w:pPr>
              <w:jc w:val="center"/>
              <w:rPr>
                <w:rFonts w:ascii="Times New Roman" w:hAnsi="Times New Roman" w:cs="Times New Roman"/>
                <w:b/>
                <w:bCs/>
                <w:color w:val="000000"/>
                <w:sz w:val="24"/>
                <w:szCs w:val="24"/>
              </w:rPr>
            </w:pPr>
            <w:r w:rsidRPr="00330A7E">
              <w:rPr>
                <w:rFonts w:ascii="Times New Roman" w:hAnsi="Times New Roman" w:cs="Times New Roman"/>
                <w:b/>
                <w:bCs/>
                <w:color w:val="000000"/>
                <w:sz w:val="24"/>
                <w:szCs w:val="24"/>
              </w:rPr>
              <w:t>Tần số</w:t>
            </w:r>
          </w:p>
        </w:tc>
      </w:tr>
      <w:tr w:rsidR="00ED397D" w:rsidRPr="00330A7E" w14:paraId="07092FD3" w14:textId="77777777" w:rsidTr="00330A7E">
        <w:trPr>
          <w:jc w:val="center"/>
        </w:trPr>
        <w:tc>
          <w:tcPr>
            <w:tcW w:w="1623" w:type="dxa"/>
            <w:shd w:val="clear" w:color="auto" w:fill="auto"/>
          </w:tcPr>
          <w:p w14:paraId="61FBA109" w14:textId="77777777" w:rsidR="00ED397D" w:rsidRPr="00330A7E" w:rsidRDefault="00FA344A" w:rsidP="00330A7E">
            <w:pPr>
              <w:jc w:val="center"/>
              <w:rPr>
                <w:rFonts w:ascii="Times New Roman" w:hAnsi="Times New Roman" w:cs="Times New Roman"/>
                <w:b/>
                <w:bCs/>
                <w:color w:val="000000"/>
                <w:sz w:val="24"/>
                <w:szCs w:val="24"/>
              </w:rPr>
            </w:pPr>
            <w:r>
              <w:rPr>
                <w:rFonts w:ascii="Times New Roman" w:eastAsia="Arial" w:hAnsi="Times New Roman" w:cs="Times New Roman"/>
                <w:b/>
                <w:bCs/>
                <w:color w:val="000000"/>
                <w:position w:val="-14"/>
                <w:sz w:val="24"/>
                <w:szCs w:val="24"/>
              </w:rPr>
              <w:pict w14:anchorId="3FA77129">
                <v:shape id="_x0000_i7103" type="#_x0000_t75" style="width:36.75pt;height:20.25pt">
                  <v:imagedata r:id="rId2820" o:title=""/>
                </v:shape>
              </w:pict>
            </w:r>
          </w:p>
          <w:p w14:paraId="0D5DAFBD" w14:textId="77777777" w:rsidR="00ED397D" w:rsidRPr="00330A7E" w:rsidRDefault="00FA344A" w:rsidP="00330A7E">
            <w:pPr>
              <w:jc w:val="center"/>
              <w:rPr>
                <w:rFonts w:ascii="Times New Roman" w:hAnsi="Times New Roman" w:cs="Times New Roman"/>
                <w:b/>
                <w:bCs/>
                <w:color w:val="000000"/>
                <w:sz w:val="24"/>
                <w:szCs w:val="24"/>
              </w:rPr>
            </w:pPr>
            <w:r>
              <w:rPr>
                <w:rFonts w:ascii="Times New Roman" w:eastAsia="Arial" w:hAnsi="Times New Roman" w:cs="Times New Roman"/>
                <w:b/>
                <w:bCs/>
                <w:color w:val="000000"/>
                <w:position w:val="-14"/>
                <w:sz w:val="24"/>
                <w:szCs w:val="24"/>
              </w:rPr>
              <w:pict w14:anchorId="15AD13FB">
                <v:shape id="_x0000_i7104" type="#_x0000_t75" style="width:38.25pt;height:20.25pt">
                  <v:imagedata r:id="rId2822" o:title=""/>
                </v:shape>
              </w:pict>
            </w:r>
          </w:p>
          <w:p w14:paraId="5E2B947D" w14:textId="77777777" w:rsidR="00ED397D" w:rsidRPr="00330A7E" w:rsidRDefault="00ED397D" w:rsidP="00330A7E">
            <w:pPr>
              <w:jc w:val="center"/>
              <w:rPr>
                <w:rFonts w:ascii="Times New Roman" w:hAnsi="Times New Roman" w:cs="Times New Roman"/>
                <w:b/>
                <w:bCs/>
                <w:color w:val="000000"/>
                <w:sz w:val="24"/>
                <w:szCs w:val="24"/>
              </w:rPr>
            </w:pPr>
            <w:r w:rsidRPr="00330A7E">
              <w:rPr>
                <w:rFonts w:ascii="Times New Roman" w:hAnsi="Times New Roman" w:cs="Times New Roman"/>
                <w:b/>
                <w:bCs/>
                <w:color w:val="000000"/>
                <w:sz w:val="24"/>
                <w:szCs w:val="24"/>
              </w:rPr>
              <w:t>….</w:t>
            </w:r>
          </w:p>
          <w:p w14:paraId="48EC6D68" w14:textId="77777777" w:rsidR="00ED397D" w:rsidRPr="00330A7E" w:rsidRDefault="00FA344A" w:rsidP="00330A7E">
            <w:pPr>
              <w:jc w:val="center"/>
              <w:rPr>
                <w:rFonts w:ascii="Times New Roman" w:hAnsi="Times New Roman" w:cs="Times New Roman"/>
                <w:b/>
                <w:bCs/>
                <w:color w:val="000000"/>
                <w:sz w:val="24"/>
                <w:szCs w:val="24"/>
              </w:rPr>
            </w:pPr>
            <w:r>
              <w:rPr>
                <w:rFonts w:ascii="Times New Roman" w:eastAsia="Arial" w:hAnsi="Times New Roman" w:cs="Times New Roman"/>
                <w:b/>
                <w:bCs/>
                <w:color w:val="000000"/>
                <w:position w:val="-14"/>
                <w:sz w:val="24"/>
                <w:szCs w:val="24"/>
              </w:rPr>
              <w:pict w14:anchorId="2BE42EBF">
                <v:shape id="_x0000_i7105" type="#_x0000_t75" style="width:48.75pt;height:20.25pt">
                  <v:imagedata r:id="rId2824" o:title=""/>
                </v:shape>
              </w:pict>
            </w:r>
          </w:p>
        </w:tc>
        <w:tc>
          <w:tcPr>
            <w:tcW w:w="1624" w:type="dxa"/>
            <w:shd w:val="clear" w:color="auto" w:fill="auto"/>
          </w:tcPr>
          <w:p w14:paraId="312DFB22" w14:textId="77777777" w:rsidR="00ED397D" w:rsidRPr="00330A7E" w:rsidRDefault="00FA344A" w:rsidP="00330A7E">
            <w:pPr>
              <w:jc w:val="center"/>
              <w:rPr>
                <w:rFonts w:ascii="Times New Roman" w:hAnsi="Times New Roman" w:cs="Times New Roman"/>
                <w:b/>
                <w:bCs/>
                <w:color w:val="000000"/>
                <w:sz w:val="24"/>
                <w:szCs w:val="24"/>
              </w:rPr>
            </w:pPr>
            <w:r>
              <w:rPr>
                <w:rFonts w:ascii="Times New Roman" w:eastAsia="Arial" w:hAnsi="Times New Roman" w:cs="Times New Roman"/>
                <w:b/>
                <w:bCs/>
                <w:color w:val="000000"/>
                <w:position w:val="-12"/>
                <w:sz w:val="24"/>
                <w:szCs w:val="24"/>
              </w:rPr>
              <w:pict w14:anchorId="6BE20F74">
                <v:shape id="_x0000_i7106" type="#_x0000_t75" style="width:12pt;height:18.75pt">
                  <v:imagedata r:id="rId2826" o:title=""/>
                </v:shape>
              </w:pict>
            </w:r>
          </w:p>
          <w:p w14:paraId="4C0824B6" w14:textId="77777777" w:rsidR="00ED397D" w:rsidRPr="00330A7E" w:rsidRDefault="00FA344A" w:rsidP="00330A7E">
            <w:pPr>
              <w:jc w:val="center"/>
              <w:rPr>
                <w:rFonts w:ascii="Times New Roman" w:hAnsi="Times New Roman" w:cs="Times New Roman"/>
                <w:b/>
                <w:bCs/>
                <w:color w:val="000000"/>
                <w:sz w:val="24"/>
                <w:szCs w:val="24"/>
              </w:rPr>
            </w:pPr>
            <w:r>
              <w:rPr>
                <w:rFonts w:ascii="Times New Roman" w:eastAsia="Arial" w:hAnsi="Times New Roman" w:cs="Times New Roman"/>
                <w:b/>
                <w:bCs/>
                <w:color w:val="000000"/>
                <w:position w:val="-12"/>
                <w:sz w:val="24"/>
                <w:szCs w:val="24"/>
              </w:rPr>
              <w:pict w14:anchorId="5A77CC93">
                <v:shape id="_x0000_i7107" type="#_x0000_t75" style="width:12.75pt;height:18.75pt">
                  <v:imagedata r:id="rId2828" o:title=""/>
                </v:shape>
              </w:pict>
            </w:r>
          </w:p>
          <w:p w14:paraId="6F754064" w14:textId="77777777" w:rsidR="00ED397D" w:rsidRPr="00330A7E" w:rsidRDefault="00ED397D" w:rsidP="00330A7E">
            <w:pPr>
              <w:jc w:val="center"/>
              <w:rPr>
                <w:rFonts w:ascii="Times New Roman" w:hAnsi="Times New Roman" w:cs="Times New Roman"/>
                <w:b/>
                <w:bCs/>
                <w:color w:val="000000"/>
                <w:sz w:val="24"/>
                <w:szCs w:val="24"/>
              </w:rPr>
            </w:pPr>
            <w:r w:rsidRPr="00330A7E">
              <w:rPr>
                <w:rFonts w:ascii="Times New Roman" w:hAnsi="Times New Roman" w:cs="Times New Roman"/>
                <w:b/>
                <w:bCs/>
                <w:color w:val="000000"/>
                <w:sz w:val="24"/>
                <w:szCs w:val="24"/>
              </w:rPr>
              <w:t>…</w:t>
            </w:r>
          </w:p>
          <w:p w14:paraId="00343A36" w14:textId="77777777" w:rsidR="00ED397D" w:rsidRPr="00330A7E" w:rsidRDefault="00FA344A" w:rsidP="00330A7E">
            <w:pPr>
              <w:jc w:val="center"/>
              <w:rPr>
                <w:rFonts w:ascii="Times New Roman" w:hAnsi="Times New Roman" w:cs="Times New Roman"/>
                <w:b/>
                <w:bCs/>
                <w:color w:val="000000"/>
                <w:sz w:val="24"/>
                <w:szCs w:val="24"/>
              </w:rPr>
            </w:pPr>
            <w:r>
              <w:rPr>
                <w:rFonts w:ascii="Times New Roman" w:eastAsia="Arial" w:hAnsi="Times New Roman" w:cs="Times New Roman"/>
                <w:b/>
                <w:bCs/>
                <w:color w:val="000000"/>
                <w:position w:val="-12"/>
                <w:sz w:val="24"/>
                <w:szCs w:val="24"/>
              </w:rPr>
              <w:pict w14:anchorId="40F011EC">
                <v:shape id="_x0000_i7108" type="#_x0000_t75" style="width:15pt;height:18.75pt">
                  <v:imagedata r:id="rId2830" o:title=""/>
                </v:shape>
              </w:pict>
            </w:r>
          </w:p>
        </w:tc>
        <w:tc>
          <w:tcPr>
            <w:tcW w:w="1624" w:type="dxa"/>
            <w:shd w:val="clear" w:color="auto" w:fill="auto"/>
          </w:tcPr>
          <w:p w14:paraId="6EA9E316" w14:textId="77777777" w:rsidR="00ED397D" w:rsidRPr="00330A7E" w:rsidRDefault="00FA344A" w:rsidP="00330A7E">
            <w:pPr>
              <w:jc w:val="center"/>
              <w:rPr>
                <w:rFonts w:ascii="Times New Roman" w:hAnsi="Times New Roman" w:cs="Times New Roman"/>
                <w:b/>
                <w:bCs/>
                <w:color w:val="000000"/>
                <w:sz w:val="24"/>
                <w:szCs w:val="24"/>
              </w:rPr>
            </w:pPr>
            <w:r>
              <w:rPr>
                <w:rFonts w:ascii="Times New Roman" w:eastAsia="Arial" w:hAnsi="Times New Roman" w:cs="Times New Roman"/>
                <w:b/>
                <w:bCs/>
                <w:color w:val="000000"/>
                <w:position w:val="-12"/>
                <w:sz w:val="24"/>
                <w:szCs w:val="24"/>
              </w:rPr>
              <w:pict w14:anchorId="54EC6180">
                <v:shape id="_x0000_i7109" type="#_x0000_t75" style="width:12pt;height:18.75pt">
                  <v:imagedata r:id="rId2832" o:title=""/>
                </v:shape>
              </w:pict>
            </w:r>
          </w:p>
          <w:p w14:paraId="0679A90D" w14:textId="77777777" w:rsidR="00ED397D" w:rsidRPr="00330A7E" w:rsidRDefault="00FA344A" w:rsidP="00330A7E">
            <w:pPr>
              <w:jc w:val="center"/>
              <w:rPr>
                <w:rFonts w:ascii="Times New Roman" w:hAnsi="Times New Roman" w:cs="Times New Roman"/>
                <w:b/>
                <w:bCs/>
                <w:color w:val="000000"/>
                <w:sz w:val="24"/>
                <w:szCs w:val="24"/>
              </w:rPr>
            </w:pPr>
            <w:r>
              <w:rPr>
                <w:rFonts w:ascii="Times New Roman" w:eastAsia="Arial" w:hAnsi="Times New Roman" w:cs="Times New Roman"/>
                <w:b/>
                <w:bCs/>
                <w:color w:val="000000"/>
                <w:position w:val="-12"/>
                <w:sz w:val="24"/>
                <w:szCs w:val="24"/>
              </w:rPr>
              <w:pict w14:anchorId="0B655261">
                <v:shape id="_x0000_i7110" type="#_x0000_t75" style="width:12.75pt;height:18.75pt">
                  <v:imagedata r:id="rId2834" o:title=""/>
                </v:shape>
              </w:pict>
            </w:r>
          </w:p>
          <w:p w14:paraId="0457025C" w14:textId="77777777" w:rsidR="00ED397D" w:rsidRPr="00330A7E" w:rsidRDefault="00ED397D" w:rsidP="00330A7E">
            <w:pPr>
              <w:jc w:val="center"/>
              <w:rPr>
                <w:rFonts w:ascii="Times New Roman" w:hAnsi="Times New Roman" w:cs="Times New Roman"/>
                <w:b/>
                <w:bCs/>
                <w:color w:val="000000"/>
                <w:sz w:val="24"/>
                <w:szCs w:val="24"/>
              </w:rPr>
            </w:pPr>
            <w:r w:rsidRPr="00330A7E">
              <w:rPr>
                <w:rFonts w:ascii="Times New Roman" w:hAnsi="Times New Roman" w:cs="Times New Roman"/>
                <w:b/>
                <w:bCs/>
                <w:color w:val="000000"/>
                <w:sz w:val="24"/>
                <w:szCs w:val="24"/>
              </w:rPr>
              <w:t>…</w:t>
            </w:r>
          </w:p>
          <w:p w14:paraId="19024476" w14:textId="77777777" w:rsidR="00ED397D" w:rsidRPr="00330A7E" w:rsidRDefault="00FA344A" w:rsidP="00330A7E">
            <w:pPr>
              <w:jc w:val="center"/>
              <w:rPr>
                <w:rFonts w:ascii="Times New Roman" w:hAnsi="Times New Roman" w:cs="Times New Roman"/>
                <w:b/>
                <w:bCs/>
                <w:color w:val="000000"/>
                <w:sz w:val="24"/>
                <w:szCs w:val="24"/>
              </w:rPr>
            </w:pPr>
            <w:r>
              <w:rPr>
                <w:rFonts w:ascii="Times New Roman" w:eastAsia="Arial" w:hAnsi="Times New Roman" w:cs="Times New Roman"/>
                <w:b/>
                <w:bCs/>
                <w:color w:val="000000"/>
                <w:position w:val="-12"/>
                <w:sz w:val="24"/>
                <w:szCs w:val="24"/>
              </w:rPr>
              <w:pict w14:anchorId="491615C6">
                <v:shape id="_x0000_i7111" type="#_x0000_t75" style="width:15pt;height:18.75pt">
                  <v:imagedata r:id="rId2836" o:title=""/>
                </v:shape>
              </w:pict>
            </w:r>
          </w:p>
        </w:tc>
      </w:tr>
      <w:tr w:rsidR="00ED397D" w:rsidRPr="00330A7E" w14:paraId="0B5AFE01" w14:textId="77777777" w:rsidTr="00330A7E">
        <w:trPr>
          <w:jc w:val="center"/>
        </w:trPr>
        <w:tc>
          <w:tcPr>
            <w:tcW w:w="1623" w:type="dxa"/>
            <w:shd w:val="clear" w:color="auto" w:fill="auto"/>
          </w:tcPr>
          <w:p w14:paraId="067C53AC" w14:textId="77777777" w:rsidR="00ED397D" w:rsidRPr="00330A7E" w:rsidRDefault="00ED397D" w:rsidP="00330A7E">
            <w:pPr>
              <w:jc w:val="center"/>
              <w:rPr>
                <w:rFonts w:ascii="Times New Roman" w:hAnsi="Times New Roman" w:cs="Times New Roman"/>
                <w:b/>
                <w:bCs/>
                <w:color w:val="000000"/>
                <w:sz w:val="24"/>
                <w:szCs w:val="24"/>
              </w:rPr>
            </w:pPr>
          </w:p>
        </w:tc>
        <w:tc>
          <w:tcPr>
            <w:tcW w:w="1624" w:type="dxa"/>
            <w:shd w:val="clear" w:color="auto" w:fill="auto"/>
          </w:tcPr>
          <w:p w14:paraId="6AA2B2CA" w14:textId="77777777" w:rsidR="00ED397D" w:rsidRPr="00330A7E" w:rsidRDefault="00ED397D" w:rsidP="00330A7E">
            <w:pPr>
              <w:jc w:val="center"/>
              <w:rPr>
                <w:rFonts w:ascii="Times New Roman" w:hAnsi="Times New Roman" w:cs="Times New Roman"/>
                <w:b/>
                <w:bCs/>
                <w:color w:val="000000"/>
                <w:sz w:val="24"/>
                <w:szCs w:val="24"/>
              </w:rPr>
            </w:pPr>
          </w:p>
        </w:tc>
        <w:tc>
          <w:tcPr>
            <w:tcW w:w="1624" w:type="dxa"/>
            <w:shd w:val="clear" w:color="auto" w:fill="auto"/>
          </w:tcPr>
          <w:p w14:paraId="7EB1F042" w14:textId="77777777" w:rsidR="00ED397D" w:rsidRPr="00330A7E" w:rsidRDefault="00FA344A" w:rsidP="00330A7E">
            <w:pPr>
              <w:jc w:val="center"/>
              <w:rPr>
                <w:rFonts w:ascii="Times New Roman" w:hAnsi="Times New Roman" w:cs="Times New Roman"/>
                <w:b/>
                <w:bCs/>
                <w:color w:val="000000"/>
                <w:sz w:val="24"/>
                <w:szCs w:val="24"/>
              </w:rPr>
            </w:pPr>
            <w:r>
              <w:rPr>
                <w:rFonts w:ascii="Times New Roman" w:eastAsia="Arial" w:hAnsi="Times New Roman" w:cs="Times New Roman"/>
                <w:b/>
                <w:bCs/>
                <w:color w:val="000000"/>
                <w:position w:val="-6"/>
                <w:sz w:val="24"/>
                <w:szCs w:val="24"/>
              </w:rPr>
              <w:pict w14:anchorId="6F4E3228">
                <v:shape id="_x0000_i7112" type="#_x0000_t75" style="width:9.75pt;height:11.25pt">
                  <v:imagedata r:id="rId2838" o:title=""/>
                </v:shape>
              </w:pict>
            </w:r>
          </w:p>
        </w:tc>
      </w:tr>
    </w:tbl>
    <w:p w14:paraId="3CCF20BD" w14:textId="77777777" w:rsidR="00ED397D" w:rsidRPr="00330A7E" w:rsidRDefault="00ED397D" w:rsidP="00330A7E">
      <w:pPr>
        <w:ind w:left="992"/>
        <w:jc w:val="center"/>
        <w:rPr>
          <w:rFonts w:ascii="Times New Roman" w:hAnsi="Times New Roman" w:cs="Times New Roman"/>
          <w:b/>
          <w:bCs/>
          <w:color w:val="000000"/>
          <w:sz w:val="24"/>
          <w:szCs w:val="24"/>
        </w:rPr>
      </w:pPr>
      <w:r w:rsidRPr="00330A7E">
        <w:rPr>
          <w:rFonts w:ascii="Times New Roman" w:hAnsi="Times New Roman" w:cs="Times New Roman"/>
          <w:color w:val="000000"/>
          <w:sz w:val="24"/>
          <w:szCs w:val="24"/>
        </w:rPr>
        <w:t>Bảng 1</w:t>
      </w:r>
    </w:p>
    <w:p w14:paraId="7127CB39" w14:textId="77777777" w:rsidR="00ED397D" w:rsidRPr="00330A7E" w:rsidRDefault="00ED397D" w:rsidP="00330A7E">
      <w:pPr>
        <w:tabs>
          <w:tab w:val="left" w:pos="3402"/>
          <w:tab w:val="left" w:pos="5669"/>
          <w:tab w:val="left" w:pos="7937"/>
        </w:tabs>
        <w:ind w:left="992"/>
        <w:jc w:val="both"/>
        <w:rPr>
          <w:rFonts w:ascii="Times New Roman" w:hAnsi="Times New Roman" w:cs="Times New Roman"/>
          <w:b/>
          <w:bCs/>
          <w:color w:val="000000"/>
          <w:sz w:val="24"/>
          <w:szCs w:val="24"/>
        </w:rPr>
      </w:pPr>
      <w:r w:rsidRPr="00330A7E">
        <w:rPr>
          <w:rFonts w:ascii="Times New Roman" w:hAnsi="Times New Roman" w:cs="Times New Roman"/>
          <w:b/>
          <w:bCs/>
          <w:color w:val="000000"/>
          <w:sz w:val="24"/>
          <w:szCs w:val="24"/>
        </w:rPr>
        <w:t xml:space="preserve">A. </w:t>
      </w:r>
      <w:r w:rsidR="00FA344A">
        <w:rPr>
          <w:rFonts w:ascii="Times New Roman" w:hAnsi="Times New Roman" w:cs="Times New Roman"/>
          <w:b/>
          <w:bCs/>
          <w:color w:val="000000"/>
          <w:position w:val="-24"/>
          <w:sz w:val="24"/>
          <w:szCs w:val="24"/>
        </w:rPr>
        <w:pict w14:anchorId="25E71195">
          <v:shape id="_x0000_i7113" type="#_x0000_t75" style="width:234.75pt;height:36pt">
            <v:imagedata r:id="rId2840" o:title=""/>
          </v:shape>
        </w:pict>
      </w:r>
    </w:p>
    <w:p w14:paraId="1EAC3E5F" w14:textId="77777777" w:rsidR="00ED397D" w:rsidRPr="00330A7E" w:rsidRDefault="00ED397D" w:rsidP="00330A7E">
      <w:pPr>
        <w:tabs>
          <w:tab w:val="left" w:pos="3402"/>
          <w:tab w:val="left" w:pos="5669"/>
          <w:tab w:val="left" w:pos="7937"/>
        </w:tabs>
        <w:ind w:left="992"/>
        <w:jc w:val="both"/>
        <w:rPr>
          <w:rFonts w:ascii="Times New Roman" w:hAnsi="Times New Roman" w:cs="Times New Roman"/>
          <w:b/>
          <w:bCs/>
          <w:color w:val="000000"/>
          <w:sz w:val="24"/>
          <w:szCs w:val="24"/>
        </w:rPr>
      </w:pPr>
      <w:r w:rsidRPr="00330A7E">
        <w:rPr>
          <w:rFonts w:ascii="Times New Roman" w:hAnsi="Times New Roman" w:cs="Times New Roman"/>
          <w:b/>
          <w:bCs/>
          <w:color w:val="000000"/>
          <w:sz w:val="24"/>
          <w:szCs w:val="24"/>
        </w:rPr>
        <w:t xml:space="preserve">B. </w:t>
      </w:r>
      <w:r w:rsidR="00FA344A">
        <w:rPr>
          <w:rFonts w:ascii="Times New Roman" w:hAnsi="Times New Roman" w:cs="Times New Roman"/>
          <w:b/>
          <w:bCs/>
          <w:color w:val="000000"/>
          <w:position w:val="-26"/>
          <w:sz w:val="24"/>
          <w:szCs w:val="24"/>
        </w:rPr>
        <w:pict w14:anchorId="2C9A4E15">
          <v:shape id="_x0000_i7114" type="#_x0000_t75" style="width:237.75pt;height:39pt">
            <v:imagedata r:id="rId2842" o:title=""/>
          </v:shape>
        </w:pict>
      </w:r>
    </w:p>
    <w:p w14:paraId="50E1954F" w14:textId="77777777" w:rsidR="00ED397D" w:rsidRPr="00330A7E" w:rsidRDefault="00ED397D" w:rsidP="00330A7E">
      <w:pPr>
        <w:tabs>
          <w:tab w:val="left" w:pos="3402"/>
          <w:tab w:val="left" w:pos="5669"/>
          <w:tab w:val="left" w:pos="7937"/>
        </w:tabs>
        <w:ind w:left="992"/>
        <w:jc w:val="both"/>
        <w:rPr>
          <w:rFonts w:ascii="Times New Roman" w:hAnsi="Times New Roman" w:cs="Times New Roman"/>
          <w:b/>
          <w:bCs/>
          <w:color w:val="000000"/>
          <w:sz w:val="24"/>
          <w:szCs w:val="24"/>
        </w:rPr>
      </w:pPr>
      <w:r w:rsidRPr="00330A7E">
        <w:rPr>
          <w:rFonts w:ascii="Times New Roman" w:hAnsi="Times New Roman" w:cs="Times New Roman"/>
          <w:b/>
          <w:bCs/>
          <w:color w:val="000000"/>
          <w:sz w:val="24"/>
          <w:szCs w:val="24"/>
        </w:rPr>
        <w:t xml:space="preserve">C. </w:t>
      </w:r>
      <w:r w:rsidR="00FA344A">
        <w:rPr>
          <w:rFonts w:ascii="Times New Roman" w:hAnsi="Times New Roman" w:cs="Times New Roman"/>
          <w:b/>
          <w:bCs/>
          <w:color w:val="000000"/>
          <w:position w:val="-26"/>
          <w:sz w:val="24"/>
          <w:szCs w:val="24"/>
        </w:rPr>
        <w:pict w14:anchorId="36B24403">
          <v:shape id="_x0000_i7115" type="#_x0000_t75" style="width:237.75pt;height:39pt">
            <v:imagedata r:id="rId2844" o:title=""/>
          </v:shape>
        </w:pict>
      </w:r>
    </w:p>
    <w:p w14:paraId="7929C685" w14:textId="77777777" w:rsidR="00ED397D" w:rsidRPr="00330A7E" w:rsidRDefault="00ED397D" w:rsidP="00330A7E">
      <w:pPr>
        <w:tabs>
          <w:tab w:val="left" w:pos="3402"/>
          <w:tab w:val="left" w:pos="5669"/>
          <w:tab w:val="left" w:pos="7937"/>
        </w:tabs>
        <w:ind w:left="992"/>
        <w:jc w:val="both"/>
        <w:rPr>
          <w:rFonts w:ascii="Times New Roman" w:hAnsi="Times New Roman" w:cs="Times New Roman"/>
          <w:b/>
          <w:bCs/>
          <w:color w:val="000000"/>
          <w:sz w:val="24"/>
          <w:szCs w:val="24"/>
        </w:rPr>
      </w:pPr>
      <w:r w:rsidRPr="00330A7E">
        <w:rPr>
          <w:rFonts w:ascii="Times New Roman" w:hAnsi="Times New Roman" w:cs="Times New Roman"/>
          <w:b/>
          <w:bCs/>
          <w:color w:val="000000"/>
          <w:sz w:val="24"/>
          <w:szCs w:val="24"/>
        </w:rPr>
        <w:lastRenderedPageBreak/>
        <w:t xml:space="preserve">D. </w:t>
      </w:r>
      <w:r w:rsidR="00FA344A">
        <w:rPr>
          <w:rFonts w:ascii="Times New Roman" w:hAnsi="Times New Roman" w:cs="Times New Roman"/>
          <w:b/>
          <w:bCs/>
          <w:color w:val="000000"/>
          <w:position w:val="-24"/>
          <w:sz w:val="24"/>
          <w:szCs w:val="24"/>
        </w:rPr>
        <w:pict w14:anchorId="6FE7EC65">
          <v:shape id="_x0000_i7116" type="#_x0000_t75" style="width:234.75pt;height:36pt">
            <v:imagedata r:id="rId2846" o:title=""/>
          </v:shape>
        </w:pict>
      </w:r>
    </w:p>
    <w:p w14:paraId="52B1DFD1" w14:textId="77777777" w:rsidR="00ED397D" w:rsidRPr="00330A7E" w:rsidRDefault="00ED397D" w:rsidP="00330A7E">
      <w:pPr>
        <w:pStyle w:val="ListParagraph"/>
        <w:tabs>
          <w:tab w:val="left" w:pos="992"/>
        </w:tabs>
        <w:spacing w:before="120" w:line="276" w:lineRule="auto"/>
        <w:ind w:left="0"/>
        <w:rPr>
          <w:rFonts w:ascii="Times New Roman" w:eastAsia="Calibri" w:hAnsi="Times New Roman" w:cs="Times New Roman"/>
          <w:bCs/>
          <w:color w:val="000000"/>
          <w:sz w:val="24"/>
          <w:szCs w:val="24"/>
        </w:rPr>
      </w:pPr>
      <w:r w:rsidRPr="00330A7E">
        <w:rPr>
          <w:rFonts w:ascii="Times New Roman" w:hAnsi="Times New Roman" w:cs="Times New Roman"/>
          <w:b/>
          <w:color w:val="000000"/>
          <w:sz w:val="24"/>
          <w:szCs w:val="24"/>
          <w:u w:val="single"/>
        </w:rPr>
        <w:t>Câu 11.</w:t>
      </w:r>
      <w:r w:rsidRPr="00330A7E">
        <w:rPr>
          <w:rFonts w:ascii="Times New Roman" w:eastAsia="Calibri" w:hAnsi="Times New Roman" w:cs="Times New Roman"/>
          <w:bCs/>
          <w:color w:val="000000"/>
          <w:sz w:val="24"/>
          <w:szCs w:val="24"/>
        </w:rPr>
        <w:t xml:space="preserve">Cho hàm số </w:t>
      </w:r>
      <w:r w:rsidR="00FA344A">
        <w:rPr>
          <w:rFonts w:ascii="Times New Roman" w:eastAsia="Calibri" w:hAnsi="Times New Roman" w:cs="Times New Roman"/>
          <w:color w:val="000000"/>
          <w:position w:val="-14"/>
          <w:sz w:val="24"/>
          <w:szCs w:val="24"/>
        </w:rPr>
        <w:pict w14:anchorId="2F64DF92">
          <v:shape id="_x0000_i7117" type="#_x0000_t75" style="width:51pt;height:20.25pt">
            <v:imagedata r:id="rId10280" o:title=""/>
          </v:shape>
        </w:pict>
      </w:r>
      <w:r w:rsidRPr="00330A7E">
        <w:rPr>
          <w:rFonts w:ascii="Times New Roman" w:eastAsia="Calibri" w:hAnsi="Times New Roman" w:cs="Times New Roman"/>
          <w:bCs/>
          <w:color w:val="000000"/>
          <w:sz w:val="24"/>
          <w:szCs w:val="24"/>
        </w:rPr>
        <w:t xml:space="preserve"> liên tục trên </w:t>
      </w:r>
      <w:r w:rsidR="00FA344A">
        <w:rPr>
          <w:rFonts w:ascii="Times New Roman" w:eastAsia="Calibri" w:hAnsi="Times New Roman" w:cs="Times New Roman"/>
          <w:color w:val="000000"/>
          <w:position w:val="-4"/>
          <w:sz w:val="24"/>
          <w:szCs w:val="24"/>
        </w:rPr>
        <w:pict w14:anchorId="4BE1A7B3">
          <v:shape id="_x0000_i7118" type="#_x0000_t75" style="width:12.75pt;height:12.75pt">
            <v:imagedata r:id="rId10281" o:title=""/>
          </v:shape>
        </w:pict>
      </w:r>
      <w:r w:rsidRPr="00330A7E">
        <w:rPr>
          <w:rFonts w:ascii="Times New Roman" w:eastAsia="Calibri" w:hAnsi="Times New Roman" w:cs="Times New Roman"/>
          <w:bCs/>
          <w:color w:val="000000"/>
          <w:sz w:val="24"/>
          <w:szCs w:val="24"/>
        </w:rPr>
        <w:t xml:space="preserve"> và có một nguyên hàm là </w:t>
      </w:r>
      <w:r w:rsidR="00FA344A">
        <w:rPr>
          <w:rFonts w:ascii="Times New Roman" w:eastAsia="Calibri" w:hAnsi="Times New Roman" w:cs="Times New Roman"/>
          <w:color w:val="000000"/>
          <w:position w:val="-14"/>
          <w:sz w:val="24"/>
          <w:szCs w:val="24"/>
        </w:rPr>
        <w:pict w14:anchorId="2AEB58B1">
          <v:shape id="_x0000_i7119" type="#_x0000_t75" style="width:33pt;height:20.25pt">
            <v:imagedata r:id="rId10282" o:title=""/>
          </v:shape>
        </w:pict>
      </w:r>
      <w:r w:rsidRPr="00330A7E">
        <w:rPr>
          <w:rFonts w:ascii="Times New Roman" w:eastAsia="Calibri" w:hAnsi="Times New Roman" w:cs="Times New Roman"/>
          <w:bCs/>
          <w:color w:val="000000"/>
          <w:sz w:val="24"/>
          <w:szCs w:val="24"/>
        </w:rPr>
        <w:t xml:space="preserve"> Biết rằng </w:t>
      </w:r>
      <w:r w:rsidR="00FA344A">
        <w:rPr>
          <w:rFonts w:ascii="Times New Roman" w:eastAsia="Calibri" w:hAnsi="Times New Roman" w:cs="Times New Roman"/>
          <w:color w:val="000000"/>
          <w:position w:val="-14"/>
          <w:sz w:val="24"/>
          <w:szCs w:val="24"/>
        </w:rPr>
        <w:pict w14:anchorId="21B64FE6">
          <v:shape id="_x0000_i7120" type="#_x0000_t75" style="width:95.25pt;height:20.25pt">
            <v:imagedata r:id="rId10283" o:title=""/>
          </v:shape>
        </w:pict>
      </w:r>
      <w:r w:rsidRPr="00330A7E">
        <w:rPr>
          <w:rFonts w:ascii="Times New Roman" w:eastAsia="Calibri" w:hAnsi="Times New Roman" w:cs="Times New Roman"/>
          <w:bCs/>
          <w:color w:val="000000"/>
          <w:sz w:val="24"/>
          <w:szCs w:val="24"/>
        </w:rPr>
        <w:t xml:space="preserve"> Giá trị của biểu thức </w:t>
      </w:r>
      <w:r w:rsidR="00FA344A">
        <w:rPr>
          <w:rFonts w:ascii="Times New Roman" w:eastAsia="Calibri" w:hAnsi="Times New Roman" w:cs="Times New Roman"/>
          <w:color w:val="000000"/>
          <w:position w:val="-30"/>
          <w:sz w:val="24"/>
          <w:szCs w:val="24"/>
        </w:rPr>
        <w:pict w14:anchorId="6A23FCF9">
          <v:shape id="_x0000_i7121" type="#_x0000_t75" style="width:47.25pt;height:36pt">
            <v:imagedata r:id="rId10284" o:title=""/>
          </v:shape>
        </w:pict>
      </w:r>
      <w:r w:rsidRPr="00330A7E">
        <w:rPr>
          <w:rFonts w:ascii="Times New Roman" w:eastAsia="Calibri" w:hAnsi="Times New Roman" w:cs="Times New Roman"/>
          <w:bCs/>
          <w:color w:val="000000"/>
          <w:sz w:val="24"/>
          <w:szCs w:val="24"/>
        </w:rPr>
        <w:t xml:space="preserve"> bằng:</w:t>
      </w:r>
    </w:p>
    <w:p w14:paraId="0CE42660" w14:textId="77777777" w:rsidR="00ED397D" w:rsidRPr="00330A7E" w:rsidRDefault="00ED397D" w:rsidP="00330A7E">
      <w:pPr>
        <w:tabs>
          <w:tab w:val="left" w:pos="3402"/>
          <w:tab w:val="left" w:pos="5669"/>
          <w:tab w:val="left" w:pos="7937"/>
        </w:tabs>
        <w:ind w:left="992"/>
        <w:jc w:val="both"/>
        <w:rPr>
          <w:rFonts w:ascii="Times New Roman" w:eastAsia="Calibri" w:hAnsi="Times New Roman" w:cs="Times New Roman"/>
          <w:bCs/>
          <w:color w:val="000000"/>
          <w:sz w:val="24"/>
          <w:szCs w:val="24"/>
        </w:rPr>
      </w:pPr>
      <w:r w:rsidRPr="00330A7E">
        <w:rPr>
          <w:rFonts w:ascii="Times New Roman" w:eastAsia="Calibri" w:hAnsi="Times New Roman" w:cs="Times New Roman"/>
          <w:b/>
          <w:bCs/>
          <w:color w:val="000000"/>
          <w:sz w:val="24"/>
          <w:szCs w:val="24"/>
        </w:rPr>
        <w:t xml:space="preserve">A. </w:t>
      </w:r>
      <w:r w:rsidR="00FA344A">
        <w:rPr>
          <w:rFonts w:ascii="Times New Roman" w:eastAsia="Calibri" w:hAnsi="Times New Roman" w:cs="Times New Roman"/>
          <w:bCs/>
          <w:color w:val="000000"/>
          <w:position w:val="-6"/>
          <w:sz w:val="24"/>
          <w:szCs w:val="24"/>
        </w:rPr>
        <w:pict w14:anchorId="01ACD52C">
          <v:shape id="_x0000_i7122" type="#_x0000_t75" style="width:18.75pt;height:14.25pt">
            <v:imagedata r:id="rId10285" o:title=""/>
          </v:shape>
        </w:pict>
      </w:r>
      <w:r w:rsidRPr="00330A7E">
        <w:rPr>
          <w:rFonts w:ascii="Times New Roman" w:eastAsia="Calibri" w:hAnsi="Times New Roman" w:cs="Times New Roman"/>
          <w:bCs/>
          <w:color w:val="000000"/>
          <w:sz w:val="24"/>
          <w:szCs w:val="24"/>
        </w:rPr>
        <w:tab/>
      </w:r>
      <w:r w:rsidRPr="00330A7E">
        <w:rPr>
          <w:rFonts w:ascii="Times New Roman" w:eastAsia="Calibri" w:hAnsi="Times New Roman" w:cs="Times New Roman"/>
          <w:b/>
          <w:bCs/>
          <w:color w:val="000000"/>
          <w:sz w:val="24"/>
          <w:szCs w:val="24"/>
        </w:rPr>
        <w:t xml:space="preserve">B. </w:t>
      </w:r>
      <w:r w:rsidR="00FA344A">
        <w:rPr>
          <w:rFonts w:ascii="Times New Roman" w:eastAsia="Calibri" w:hAnsi="Times New Roman" w:cs="Times New Roman"/>
          <w:bCs/>
          <w:color w:val="000000"/>
          <w:position w:val="-6"/>
          <w:sz w:val="24"/>
          <w:szCs w:val="24"/>
        </w:rPr>
        <w:pict w14:anchorId="5E7A9DFF">
          <v:shape id="_x0000_i7123" type="#_x0000_t75" style="width:17.25pt;height:14.25pt">
            <v:imagedata r:id="rId10286" o:title=""/>
          </v:shape>
        </w:pict>
      </w:r>
      <w:r w:rsidRPr="00330A7E">
        <w:rPr>
          <w:rFonts w:ascii="Times New Roman" w:eastAsia="Calibri" w:hAnsi="Times New Roman" w:cs="Times New Roman"/>
          <w:bCs/>
          <w:color w:val="000000"/>
          <w:sz w:val="24"/>
          <w:szCs w:val="24"/>
        </w:rPr>
        <w:tab/>
      </w:r>
      <w:r w:rsidRPr="00330A7E">
        <w:rPr>
          <w:rFonts w:ascii="Times New Roman" w:eastAsia="Calibri" w:hAnsi="Times New Roman" w:cs="Times New Roman"/>
          <w:b/>
          <w:bCs/>
          <w:color w:val="000000"/>
          <w:sz w:val="24"/>
          <w:szCs w:val="24"/>
        </w:rPr>
        <w:t xml:space="preserve">C. </w:t>
      </w:r>
      <w:r w:rsidR="00FA344A">
        <w:rPr>
          <w:rFonts w:ascii="Times New Roman" w:eastAsia="Calibri" w:hAnsi="Times New Roman" w:cs="Times New Roman"/>
          <w:bCs/>
          <w:color w:val="000000"/>
          <w:position w:val="-6"/>
          <w:sz w:val="24"/>
          <w:szCs w:val="24"/>
        </w:rPr>
        <w:pict w14:anchorId="210C3581">
          <v:shape id="_x0000_i7124" type="#_x0000_t75" style="width:12pt;height:14.25pt">
            <v:imagedata r:id="rId10287" o:title=""/>
          </v:shape>
        </w:pict>
      </w:r>
      <w:r w:rsidRPr="00330A7E">
        <w:rPr>
          <w:rFonts w:ascii="Times New Roman" w:eastAsia="Calibri" w:hAnsi="Times New Roman" w:cs="Times New Roman"/>
          <w:bCs/>
          <w:color w:val="000000"/>
          <w:sz w:val="24"/>
          <w:szCs w:val="24"/>
        </w:rPr>
        <w:tab/>
      </w:r>
      <w:r w:rsidRPr="00330A7E">
        <w:rPr>
          <w:rFonts w:ascii="Times New Roman" w:eastAsia="Calibri" w:hAnsi="Times New Roman" w:cs="Times New Roman"/>
          <w:b/>
          <w:bCs/>
          <w:color w:val="000000"/>
          <w:sz w:val="24"/>
          <w:szCs w:val="24"/>
        </w:rPr>
        <w:t xml:space="preserve">D. </w:t>
      </w:r>
      <w:r w:rsidR="00FA344A">
        <w:rPr>
          <w:rFonts w:ascii="Times New Roman" w:eastAsia="Calibri" w:hAnsi="Times New Roman" w:cs="Times New Roman"/>
          <w:bCs/>
          <w:color w:val="000000"/>
          <w:position w:val="-6"/>
          <w:sz w:val="24"/>
          <w:szCs w:val="24"/>
        </w:rPr>
        <w:pict w14:anchorId="6C6D55A0">
          <v:shape id="_x0000_i7125" type="#_x0000_t75" style="width:18pt;height:14.25pt">
            <v:imagedata r:id="rId10288" o:title=""/>
          </v:shape>
        </w:pict>
      </w:r>
    </w:p>
    <w:p w14:paraId="27A0F55C" w14:textId="77777777" w:rsidR="00ED397D" w:rsidRPr="00330A7E" w:rsidRDefault="00FA344A" w:rsidP="00330A7E">
      <w:pPr>
        <w:rPr>
          <w:rFonts w:ascii="Times New Roman" w:hAnsi="Times New Roman" w:cs="Times New Roman"/>
          <w:b/>
          <w:sz w:val="24"/>
          <w:szCs w:val="24"/>
          <w:u w:val="single"/>
          <w:lang w:val="vi-VN"/>
        </w:rPr>
      </w:pPr>
      <w:r>
        <w:rPr>
          <w:rFonts w:ascii="Times New Roman" w:hAnsi="Times New Roman" w:cs="Times New Roman"/>
          <w:b/>
          <w:noProof/>
          <w:sz w:val="24"/>
          <w:szCs w:val="24"/>
          <w:u w:val="single"/>
        </w:rPr>
        <w:pict w14:anchorId="2F5690D1">
          <v:shape id="Picture 51" o:spid="_x0000_s1592" type="#_x0000_t75" style="position:absolute;margin-left:303.85pt;margin-top:12pt;width:210.35pt;height:141.75pt;z-index:251760640;visibility:visible">
            <v:imagedata r:id="rId10289" o:title=""/>
            <w10:wrap type="square"/>
          </v:shape>
        </w:pict>
      </w:r>
      <w:r w:rsidR="00ED397D" w:rsidRPr="00330A7E">
        <w:rPr>
          <w:rFonts w:ascii="Times New Roman" w:hAnsi="Times New Roman" w:cs="Times New Roman"/>
          <w:b/>
          <w:sz w:val="24"/>
          <w:szCs w:val="24"/>
          <w:u w:val="single"/>
          <w:lang w:val="vi-VN"/>
        </w:rPr>
        <w:t>Câu 12</w:t>
      </w:r>
      <w:r w:rsidR="00ED397D" w:rsidRPr="00330A7E">
        <w:rPr>
          <w:rFonts w:ascii="Times New Roman" w:hAnsi="Times New Roman" w:cs="Times New Roman"/>
          <w:b/>
          <w:sz w:val="24"/>
          <w:szCs w:val="24"/>
          <w:lang w:val="vi-VN"/>
        </w:rPr>
        <w:t>.</w:t>
      </w:r>
      <w:r w:rsidR="00ED397D" w:rsidRPr="00330A7E">
        <w:rPr>
          <w:rFonts w:ascii="Times New Roman" w:hAnsi="Times New Roman" w:cs="Times New Roman"/>
          <w:sz w:val="24"/>
          <w:szCs w:val="24"/>
          <w:lang w:val="vi-VN"/>
        </w:rPr>
        <w:t xml:space="preserve"> Trên khoảng K cho hình vẻ  đồ thị của ba hàm số: </w:t>
      </w:r>
    </w:p>
    <w:p w14:paraId="64F1A502" w14:textId="77777777" w:rsidR="00ED397D" w:rsidRPr="00330A7E" w:rsidRDefault="00FA344A" w:rsidP="00330A7E">
      <w:pPr>
        <w:rPr>
          <w:rFonts w:ascii="Times New Roman" w:hAnsi="Times New Roman" w:cs="Times New Roman"/>
          <w:sz w:val="24"/>
          <w:szCs w:val="24"/>
          <w:lang w:val="vi-VN"/>
        </w:rPr>
      </w:pPr>
      <w:r>
        <w:rPr>
          <w:rFonts w:ascii="Times New Roman" w:hAnsi="Times New Roman" w:cs="Times New Roman"/>
          <w:position w:val="-10"/>
          <w:sz w:val="24"/>
          <w:szCs w:val="24"/>
        </w:rPr>
        <w:pict w14:anchorId="397ACB12">
          <v:shape id="_x0000_i7126" type="#_x0000_t75" style="width:213pt;height:15.75pt">
            <v:imagedata r:id="rId10290" o:title=""/>
          </v:shape>
        </w:pict>
      </w:r>
      <w:r w:rsidR="00ED397D" w:rsidRPr="00330A7E">
        <w:rPr>
          <w:rFonts w:ascii="Times New Roman" w:hAnsi="Times New Roman" w:cs="Times New Roman"/>
          <w:sz w:val="24"/>
          <w:szCs w:val="24"/>
          <w:lang w:val="vi-VN"/>
        </w:rPr>
        <w:t>.</w:t>
      </w:r>
    </w:p>
    <w:p w14:paraId="25542EB8" w14:textId="77777777" w:rsidR="00ED397D" w:rsidRPr="00330A7E" w:rsidRDefault="00ED397D" w:rsidP="00330A7E">
      <w:pPr>
        <w:rPr>
          <w:rFonts w:ascii="Times New Roman" w:hAnsi="Times New Roman" w:cs="Times New Roman"/>
          <w:sz w:val="24"/>
          <w:szCs w:val="24"/>
          <w:lang w:val="vi-VN"/>
        </w:rPr>
      </w:pPr>
      <w:r w:rsidRPr="00330A7E">
        <w:rPr>
          <w:rFonts w:ascii="Times New Roman" w:hAnsi="Times New Roman" w:cs="Times New Roman"/>
          <w:sz w:val="24"/>
          <w:szCs w:val="24"/>
          <w:lang w:val="vi-VN"/>
        </w:rPr>
        <w:t xml:space="preserve">   Mệnh đề nào sau đây đúng?</w:t>
      </w:r>
    </w:p>
    <w:p w14:paraId="29911F63" w14:textId="77777777" w:rsidR="00ED397D" w:rsidRPr="00330A7E" w:rsidRDefault="00ED397D" w:rsidP="00330A7E">
      <w:pPr>
        <w:pStyle w:val="ListParagraph"/>
        <w:ind w:left="1080"/>
        <w:rPr>
          <w:rFonts w:ascii="Times New Roman" w:hAnsi="Times New Roman" w:cs="Times New Roman"/>
          <w:b/>
          <w:sz w:val="24"/>
          <w:szCs w:val="24"/>
        </w:rPr>
      </w:pPr>
      <w:r w:rsidRPr="00330A7E">
        <w:rPr>
          <w:rFonts w:ascii="Times New Roman" w:hAnsi="Times New Roman" w:cs="Times New Roman"/>
          <w:b/>
          <w:sz w:val="24"/>
          <w:szCs w:val="24"/>
        </w:rPr>
        <w:t xml:space="preserve">   A.</w:t>
      </w:r>
      <w:r w:rsidR="00FA344A">
        <w:rPr>
          <w:rFonts w:ascii="Times New Roman" w:hAnsi="Times New Roman" w:cs="Times New Roman"/>
          <w:b/>
          <w:position w:val="-20"/>
          <w:sz w:val="24"/>
          <w:szCs w:val="24"/>
        </w:rPr>
        <w:pict w14:anchorId="36CD3367">
          <v:shape id="_x0000_i7127" type="#_x0000_t75" style="width:162.75pt;height:21.75pt">
            <v:imagedata r:id="rId10291" o:title=""/>
          </v:shape>
        </w:pict>
      </w:r>
      <w:r w:rsidRPr="00330A7E">
        <w:rPr>
          <w:rFonts w:ascii="Times New Roman" w:hAnsi="Times New Roman" w:cs="Times New Roman"/>
          <w:b/>
          <w:sz w:val="24"/>
          <w:szCs w:val="24"/>
        </w:rPr>
        <w:t xml:space="preserve">           </w:t>
      </w:r>
    </w:p>
    <w:p w14:paraId="3F6DEAF0" w14:textId="77777777" w:rsidR="00ED397D" w:rsidRPr="00330A7E" w:rsidRDefault="00ED397D" w:rsidP="00330A7E">
      <w:pPr>
        <w:pStyle w:val="ListParagraph"/>
        <w:ind w:left="1080"/>
        <w:rPr>
          <w:rFonts w:ascii="Times New Roman" w:hAnsi="Times New Roman" w:cs="Times New Roman"/>
          <w:b/>
          <w:sz w:val="24"/>
          <w:szCs w:val="24"/>
        </w:rPr>
      </w:pPr>
      <w:r w:rsidRPr="00330A7E">
        <w:rPr>
          <w:rFonts w:ascii="Times New Roman" w:hAnsi="Times New Roman" w:cs="Times New Roman"/>
          <w:b/>
          <w:sz w:val="24"/>
          <w:szCs w:val="24"/>
        </w:rPr>
        <w:t xml:space="preserve">   B. </w:t>
      </w:r>
      <w:r w:rsidR="00FA344A">
        <w:rPr>
          <w:rFonts w:ascii="Times New Roman" w:hAnsi="Times New Roman" w:cs="Times New Roman"/>
          <w:b/>
          <w:position w:val="-20"/>
          <w:sz w:val="24"/>
          <w:szCs w:val="24"/>
        </w:rPr>
        <w:pict w14:anchorId="7939C34B">
          <v:shape id="_x0000_i7128" type="#_x0000_t75" style="width:162.75pt;height:21.75pt">
            <v:imagedata r:id="rId10292" o:title=""/>
          </v:shape>
        </w:pict>
      </w:r>
      <w:r w:rsidRPr="00330A7E">
        <w:rPr>
          <w:rFonts w:ascii="Times New Roman" w:hAnsi="Times New Roman" w:cs="Times New Roman"/>
          <w:b/>
          <w:sz w:val="24"/>
          <w:szCs w:val="24"/>
        </w:rPr>
        <w:t xml:space="preserve">              </w:t>
      </w:r>
    </w:p>
    <w:p w14:paraId="76DAC815" w14:textId="77777777" w:rsidR="00ED397D" w:rsidRPr="00330A7E" w:rsidRDefault="00ED397D" w:rsidP="00330A7E">
      <w:pPr>
        <w:pStyle w:val="ListParagraph"/>
        <w:ind w:left="1080"/>
        <w:rPr>
          <w:rFonts w:ascii="Times New Roman" w:hAnsi="Times New Roman" w:cs="Times New Roman"/>
          <w:b/>
          <w:sz w:val="24"/>
          <w:szCs w:val="24"/>
        </w:rPr>
      </w:pPr>
      <w:r w:rsidRPr="00330A7E">
        <w:rPr>
          <w:rFonts w:ascii="Times New Roman" w:hAnsi="Times New Roman" w:cs="Times New Roman"/>
          <w:b/>
          <w:sz w:val="24"/>
          <w:szCs w:val="24"/>
        </w:rPr>
        <w:t xml:space="preserve">   C. </w:t>
      </w:r>
      <w:r w:rsidR="00FA344A">
        <w:rPr>
          <w:rFonts w:ascii="Times New Roman" w:hAnsi="Times New Roman" w:cs="Times New Roman"/>
          <w:b/>
          <w:position w:val="-20"/>
          <w:sz w:val="24"/>
          <w:szCs w:val="24"/>
        </w:rPr>
        <w:pict w14:anchorId="3805FC06">
          <v:shape id="_x0000_i7129" type="#_x0000_t75" style="width:162.75pt;height:21.75pt">
            <v:imagedata r:id="rId10293" o:title=""/>
          </v:shape>
        </w:pict>
      </w:r>
      <w:r w:rsidRPr="00330A7E">
        <w:rPr>
          <w:rFonts w:ascii="Times New Roman" w:hAnsi="Times New Roman" w:cs="Times New Roman"/>
          <w:b/>
          <w:sz w:val="24"/>
          <w:szCs w:val="24"/>
        </w:rPr>
        <w:t xml:space="preserve">             </w:t>
      </w:r>
    </w:p>
    <w:p w14:paraId="423AD819" w14:textId="77777777" w:rsidR="00ED397D" w:rsidRPr="00330A7E" w:rsidRDefault="00ED397D" w:rsidP="00330A7E">
      <w:pPr>
        <w:pStyle w:val="ListParagraph"/>
        <w:ind w:left="1080"/>
        <w:rPr>
          <w:rFonts w:ascii="Times New Roman" w:hAnsi="Times New Roman" w:cs="Times New Roman"/>
          <w:b/>
          <w:sz w:val="24"/>
          <w:szCs w:val="24"/>
        </w:rPr>
      </w:pPr>
      <w:r w:rsidRPr="00330A7E">
        <w:rPr>
          <w:rFonts w:ascii="Times New Roman" w:hAnsi="Times New Roman" w:cs="Times New Roman"/>
          <w:b/>
          <w:sz w:val="24"/>
          <w:szCs w:val="24"/>
        </w:rPr>
        <w:t xml:space="preserve">   D.  </w:t>
      </w:r>
      <w:r w:rsidR="00FA344A">
        <w:rPr>
          <w:rFonts w:ascii="Times New Roman" w:hAnsi="Times New Roman" w:cs="Times New Roman"/>
          <w:b/>
          <w:position w:val="-20"/>
          <w:sz w:val="24"/>
          <w:szCs w:val="24"/>
        </w:rPr>
        <w:pict w14:anchorId="58A23BAF">
          <v:shape id="_x0000_i7130" type="#_x0000_t75" style="width:162.75pt;height:21.75pt">
            <v:imagedata r:id="rId10294" o:title=""/>
          </v:shape>
        </w:pict>
      </w:r>
    </w:p>
    <w:p w14:paraId="66810455" w14:textId="77777777" w:rsidR="00ED397D" w:rsidRPr="00330A7E" w:rsidRDefault="00ED397D" w:rsidP="00330A7E">
      <w:pPr>
        <w:spacing w:before="120"/>
        <w:ind w:left="992"/>
        <w:rPr>
          <w:rFonts w:ascii="Times New Roman" w:eastAsia="Calibri" w:hAnsi="Times New Roman" w:cs="Times New Roman"/>
          <w:b/>
          <w:bCs/>
          <w:color w:val="0033CC"/>
          <w:sz w:val="24"/>
          <w:szCs w:val="24"/>
          <w:lang w:val="vi-VN"/>
        </w:rPr>
      </w:pPr>
      <w:r w:rsidRPr="00330A7E">
        <w:rPr>
          <w:rFonts w:ascii="Times New Roman" w:eastAsia="Calibri" w:hAnsi="Times New Roman" w:cs="Times New Roman"/>
          <w:b/>
          <w:bCs/>
          <w:color w:val="0033CC"/>
          <w:sz w:val="24"/>
          <w:szCs w:val="24"/>
          <w:lang w:val="vi-VN"/>
        </w:rPr>
        <w:t xml:space="preserve"> </w:t>
      </w:r>
    </w:p>
    <w:p w14:paraId="7E901521" w14:textId="77777777" w:rsidR="00ED397D" w:rsidRPr="00330A7E" w:rsidRDefault="00ED397D" w:rsidP="00330A7E">
      <w:pPr>
        <w:tabs>
          <w:tab w:val="left" w:pos="181"/>
          <w:tab w:val="left" w:pos="2699"/>
          <w:tab w:val="left" w:pos="5221"/>
          <w:tab w:val="left" w:pos="7739"/>
        </w:tabs>
        <w:rPr>
          <w:rFonts w:ascii="Times New Roman" w:hAnsi="Times New Roman" w:cs="Times New Roman"/>
          <w:b/>
          <w:color w:val="000000"/>
          <w:sz w:val="24"/>
          <w:szCs w:val="24"/>
          <w:u w:val="single"/>
          <w:lang w:val="vi-VN"/>
        </w:rPr>
      </w:pPr>
      <w:r w:rsidRPr="00330A7E">
        <w:rPr>
          <w:rFonts w:ascii="Times New Roman" w:hAnsi="Times New Roman" w:cs="Times New Roman"/>
          <w:b/>
          <w:color w:val="000000"/>
          <w:sz w:val="24"/>
          <w:szCs w:val="24"/>
          <w:u w:val="single"/>
          <w:lang w:val="vi-VN"/>
        </w:rPr>
        <w:t>PHẦN II. Câu trắc nghiệm đúng sai.</w:t>
      </w:r>
    </w:p>
    <w:p w14:paraId="78879489" w14:textId="77777777" w:rsidR="00ED397D" w:rsidRPr="00330A7E" w:rsidRDefault="00ED397D" w:rsidP="00330A7E">
      <w:pPr>
        <w:tabs>
          <w:tab w:val="left" w:pos="181"/>
          <w:tab w:val="left" w:pos="2699"/>
          <w:tab w:val="left" w:pos="5221"/>
          <w:tab w:val="left" w:pos="7739"/>
        </w:tabs>
        <w:rPr>
          <w:rFonts w:ascii="Times New Roman" w:hAnsi="Times New Roman" w:cs="Times New Roman"/>
          <w:b/>
          <w:color w:val="000000"/>
          <w:sz w:val="24"/>
          <w:szCs w:val="24"/>
          <w:lang w:val="vi-VN"/>
        </w:rPr>
      </w:pPr>
      <w:r w:rsidRPr="00330A7E">
        <w:rPr>
          <w:rFonts w:ascii="Times New Roman" w:hAnsi="Times New Roman" w:cs="Times New Roman"/>
          <w:b/>
          <w:color w:val="000000"/>
          <w:sz w:val="24"/>
          <w:szCs w:val="24"/>
          <w:lang w:val="vi-VN"/>
        </w:rPr>
        <w:t>Học sinh trả lời từ câu 1 đến câu 4. Trong mỗi ý a), b), c), d) ở mỗi câu học sinh chọn đúng hoặc sai.</w:t>
      </w:r>
    </w:p>
    <w:p w14:paraId="045A4E39" w14:textId="77777777" w:rsidR="00ED397D" w:rsidRPr="00330A7E" w:rsidRDefault="00ED397D" w:rsidP="00330A7E">
      <w:pPr>
        <w:spacing w:before="120"/>
        <w:rPr>
          <w:rFonts w:ascii="Times New Roman" w:eastAsia="Calibri" w:hAnsi="Times New Roman" w:cs="Times New Roman"/>
          <w:b/>
          <w:bCs/>
          <w:color w:val="0033CC"/>
          <w:sz w:val="24"/>
          <w:szCs w:val="24"/>
          <w:lang w:val="vi-VN"/>
        </w:rPr>
      </w:pPr>
    </w:p>
    <w:p w14:paraId="17779D54" w14:textId="77777777" w:rsidR="00ED397D" w:rsidRPr="00330A7E" w:rsidRDefault="00ED397D" w:rsidP="00330A7E">
      <w:pPr>
        <w:pStyle w:val="ListParagraph"/>
        <w:tabs>
          <w:tab w:val="left" w:pos="992"/>
        </w:tabs>
        <w:spacing w:before="120" w:line="276" w:lineRule="auto"/>
        <w:ind w:left="0"/>
        <w:rPr>
          <w:rFonts w:ascii="Times New Roman" w:eastAsia="Calibri" w:hAnsi="Times New Roman" w:cs="Times New Roman"/>
          <w:bCs/>
          <w:color w:val="000000"/>
          <w:sz w:val="24"/>
          <w:szCs w:val="24"/>
        </w:rPr>
      </w:pPr>
      <w:r w:rsidRPr="00330A7E">
        <w:rPr>
          <w:rFonts w:ascii="Times New Roman" w:eastAsia="Calibri" w:hAnsi="Times New Roman" w:cs="Times New Roman"/>
          <w:b/>
          <w:bCs/>
          <w:color w:val="000000"/>
          <w:sz w:val="24"/>
          <w:szCs w:val="24"/>
        </w:rPr>
        <w:t>Câu 1:</w:t>
      </w:r>
      <w:r w:rsidRPr="00330A7E">
        <w:rPr>
          <w:rFonts w:ascii="Times New Roman" w:eastAsia="Calibri" w:hAnsi="Times New Roman" w:cs="Times New Roman"/>
          <w:bCs/>
          <w:color w:val="000000"/>
          <w:sz w:val="24"/>
          <w:szCs w:val="24"/>
        </w:rPr>
        <w:t xml:space="preserve">Trong không gian tọa độ </w:t>
      </w:r>
      <w:r w:rsidR="00FA344A">
        <w:rPr>
          <w:rFonts w:ascii="Times New Roman" w:eastAsia="Calibri" w:hAnsi="Times New Roman" w:cs="Times New Roman"/>
          <w:position w:val="-10"/>
          <w:sz w:val="24"/>
          <w:szCs w:val="24"/>
        </w:rPr>
        <w:pict w14:anchorId="62D889AE">
          <v:shape id="_x0000_i7131" type="#_x0000_t75" style="width:30.75pt;height:15.75pt">
            <v:imagedata r:id="rId8532" o:title=""/>
          </v:shape>
        </w:pict>
      </w:r>
      <w:r w:rsidRPr="00330A7E">
        <w:rPr>
          <w:rFonts w:ascii="Times New Roman" w:eastAsia="Calibri" w:hAnsi="Times New Roman" w:cs="Times New Roman"/>
          <w:bCs/>
          <w:color w:val="000000"/>
          <w:sz w:val="24"/>
          <w:szCs w:val="24"/>
        </w:rPr>
        <w:t xml:space="preserve"> cho đường thẳng </w:t>
      </w:r>
      <w:r w:rsidR="00FA344A">
        <w:rPr>
          <w:rFonts w:ascii="Times New Roman" w:eastAsia="Calibri" w:hAnsi="Times New Roman" w:cs="Times New Roman"/>
          <w:position w:val="-24"/>
          <w:sz w:val="24"/>
          <w:szCs w:val="24"/>
        </w:rPr>
        <w:pict w14:anchorId="2826C1A3">
          <v:shape id="_x0000_i7132" type="#_x0000_t75" style="width:114pt;height:30.75pt">
            <v:imagedata r:id="rId8534" o:title=""/>
          </v:shape>
        </w:pict>
      </w:r>
      <w:r w:rsidRPr="00330A7E">
        <w:rPr>
          <w:rFonts w:ascii="Times New Roman" w:eastAsia="Calibri" w:hAnsi="Times New Roman" w:cs="Times New Roman"/>
          <w:bCs/>
          <w:color w:val="000000"/>
          <w:sz w:val="24"/>
          <w:szCs w:val="24"/>
        </w:rPr>
        <w:t xml:space="preserve"> </w:t>
      </w:r>
    </w:p>
    <w:p w14:paraId="62DB50F7" w14:textId="77777777" w:rsidR="00ED397D" w:rsidRPr="00330A7E" w:rsidRDefault="00ED397D" w:rsidP="00330A7E">
      <w:pPr>
        <w:pStyle w:val="ListParagraph"/>
        <w:tabs>
          <w:tab w:val="left" w:pos="992"/>
        </w:tabs>
        <w:spacing w:before="120" w:line="276" w:lineRule="auto"/>
        <w:ind w:left="0"/>
        <w:rPr>
          <w:rFonts w:ascii="Times New Roman" w:eastAsia="Calibri" w:hAnsi="Times New Roman" w:cs="Times New Roman"/>
          <w:bCs/>
          <w:color w:val="000000"/>
          <w:sz w:val="24"/>
          <w:szCs w:val="24"/>
        </w:rPr>
      </w:pPr>
      <w:r w:rsidRPr="00330A7E">
        <w:rPr>
          <w:rFonts w:ascii="Times New Roman" w:eastAsia="Calibri" w:hAnsi="Times New Roman" w:cs="Times New Roman"/>
          <w:bCs/>
          <w:color w:val="000000"/>
          <w:sz w:val="24"/>
          <w:szCs w:val="24"/>
        </w:rPr>
        <w:t xml:space="preserve">                và mặt phẳng </w:t>
      </w:r>
      <w:r w:rsidR="00FA344A">
        <w:rPr>
          <w:rFonts w:ascii="Times New Roman" w:eastAsia="Calibri" w:hAnsi="Times New Roman" w:cs="Times New Roman"/>
          <w:position w:val="-14"/>
          <w:sz w:val="24"/>
          <w:szCs w:val="24"/>
        </w:rPr>
        <w:pict w14:anchorId="71DF537E">
          <v:shape id="_x0000_i7133" type="#_x0000_t75" style="width:135pt;height:20.25pt">
            <v:imagedata r:id="rId8536" o:title=""/>
          </v:shape>
        </w:pict>
      </w:r>
    </w:p>
    <w:p w14:paraId="12BE0F71" w14:textId="77777777" w:rsidR="00ED397D" w:rsidRPr="00330A7E" w:rsidRDefault="00ED397D" w:rsidP="00330A7E">
      <w:pPr>
        <w:pStyle w:val="ListParagraph"/>
        <w:tabs>
          <w:tab w:val="left" w:pos="992"/>
        </w:tabs>
        <w:spacing w:before="120" w:line="276" w:lineRule="auto"/>
        <w:ind w:left="992"/>
        <w:rPr>
          <w:rFonts w:ascii="Times New Roman" w:hAnsi="Times New Roman" w:cs="Times New Roman"/>
          <w:b/>
          <w:bCs/>
          <w:sz w:val="24"/>
          <w:szCs w:val="24"/>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
        <w:gridCol w:w="8436"/>
        <w:gridCol w:w="777"/>
        <w:gridCol w:w="562"/>
      </w:tblGrid>
      <w:tr w:rsidR="00ED397D" w:rsidRPr="00330A7E" w14:paraId="373543AE" w14:textId="77777777" w:rsidTr="00330A7E">
        <w:tc>
          <w:tcPr>
            <w:tcW w:w="8866" w:type="dxa"/>
            <w:gridSpan w:val="2"/>
            <w:shd w:val="clear" w:color="auto" w:fill="auto"/>
          </w:tcPr>
          <w:p w14:paraId="20631142" w14:textId="77777777" w:rsidR="00ED397D" w:rsidRPr="00330A7E" w:rsidRDefault="00ED397D" w:rsidP="00330A7E">
            <w:pPr>
              <w:jc w:val="center"/>
              <w:rPr>
                <w:rFonts w:ascii="Times New Roman" w:hAnsi="Times New Roman" w:cs="Times New Roman"/>
                <w:b/>
                <w:bCs/>
                <w:sz w:val="24"/>
                <w:szCs w:val="24"/>
              </w:rPr>
            </w:pPr>
            <w:r w:rsidRPr="00330A7E">
              <w:rPr>
                <w:rFonts w:ascii="Times New Roman" w:hAnsi="Times New Roman" w:cs="Times New Roman"/>
                <w:b/>
                <w:bCs/>
                <w:sz w:val="24"/>
                <w:szCs w:val="24"/>
              </w:rPr>
              <w:t>Mệnh đề</w:t>
            </w:r>
          </w:p>
        </w:tc>
        <w:tc>
          <w:tcPr>
            <w:tcW w:w="777" w:type="dxa"/>
            <w:shd w:val="clear" w:color="auto" w:fill="auto"/>
          </w:tcPr>
          <w:p w14:paraId="1399D517"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t>Đúng</w:t>
            </w:r>
          </w:p>
        </w:tc>
        <w:tc>
          <w:tcPr>
            <w:tcW w:w="562" w:type="dxa"/>
            <w:shd w:val="clear" w:color="auto" w:fill="auto"/>
          </w:tcPr>
          <w:p w14:paraId="0F908B1B"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t>Sai</w:t>
            </w:r>
          </w:p>
        </w:tc>
      </w:tr>
      <w:tr w:rsidR="00ED397D" w:rsidRPr="00330A7E" w14:paraId="4EC50BDA" w14:textId="77777777" w:rsidTr="00330A7E">
        <w:tc>
          <w:tcPr>
            <w:tcW w:w="430" w:type="dxa"/>
            <w:shd w:val="clear" w:color="auto" w:fill="auto"/>
          </w:tcPr>
          <w:p w14:paraId="11723EE2"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t>a)</w:t>
            </w:r>
          </w:p>
        </w:tc>
        <w:tc>
          <w:tcPr>
            <w:tcW w:w="8436" w:type="dxa"/>
            <w:shd w:val="clear" w:color="auto" w:fill="auto"/>
          </w:tcPr>
          <w:p w14:paraId="66E32151" w14:textId="77777777" w:rsidR="00ED397D" w:rsidRPr="00330A7E" w:rsidRDefault="00ED397D" w:rsidP="00330A7E">
            <w:pPr>
              <w:rPr>
                <w:rFonts w:ascii="Times New Roman" w:hAnsi="Times New Roman" w:cs="Times New Roman"/>
                <w:b/>
                <w:bCs/>
                <w:sz w:val="24"/>
                <w:szCs w:val="24"/>
                <w:lang w:val="vi-VN"/>
              </w:rPr>
            </w:pPr>
            <w:r w:rsidRPr="00330A7E">
              <w:rPr>
                <w:rFonts w:ascii="Times New Roman" w:eastAsia="Calibri" w:hAnsi="Times New Roman" w:cs="Times New Roman"/>
                <w:bCs/>
                <w:color w:val="000000"/>
                <w:sz w:val="24"/>
                <w:szCs w:val="24"/>
                <w:lang w:val="vi-VN"/>
              </w:rPr>
              <w:t xml:space="preserve">Vectơ có tọa độ </w:t>
            </w:r>
            <w:r w:rsidR="00FA344A">
              <w:rPr>
                <w:rFonts w:ascii="Times New Roman" w:eastAsia="Calibri" w:hAnsi="Times New Roman" w:cs="Times New Roman"/>
                <w:bCs/>
                <w:color w:val="000000"/>
                <w:position w:val="-14"/>
                <w:sz w:val="24"/>
                <w:szCs w:val="24"/>
              </w:rPr>
              <w:pict w14:anchorId="1F92FB57">
                <v:shape id="_x0000_i7134" type="#_x0000_t75" style="width:36.75pt;height:20.25pt">
                  <v:imagedata r:id="rId8538" o:title=""/>
                </v:shape>
              </w:pict>
            </w:r>
            <w:r w:rsidRPr="00330A7E">
              <w:rPr>
                <w:rFonts w:ascii="Times New Roman" w:eastAsia="Calibri" w:hAnsi="Times New Roman" w:cs="Times New Roman"/>
                <w:bCs/>
                <w:color w:val="000000"/>
                <w:sz w:val="24"/>
                <w:szCs w:val="24"/>
                <w:lang w:val="vi-VN"/>
              </w:rPr>
              <w:t xml:space="preserve"> là một vectơ chỉ phương của </w:t>
            </w:r>
            <w:r w:rsidR="00FA344A">
              <w:rPr>
                <w:rFonts w:ascii="Times New Roman" w:eastAsia="Calibri" w:hAnsi="Times New Roman" w:cs="Times New Roman"/>
                <w:bCs/>
                <w:color w:val="000000"/>
                <w:position w:val="-6"/>
                <w:sz w:val="24"/>
                <w:szCs w:val="24"/>
              </w:rPr>
              <w:pict w14:anchorId="64C1081A">
                <v:shape id="_x0000_i7135" type="#_x0000_t75" style="width:12.75pt;height:14.25pt">
                  <v:imagedata r:id="rId8540" o:title=""/>
                </v:shape>
              </w:pict>
            </w:r>
          </w:p>
        </w:tc>
        <w:tc>
          <w:tcPr>
            <w:tcW w:w="777" w:type="dxa"/>
            <w:shd w:val="clear" w:color="auto" w:fill="auto"/>
          </w:tcPr>
          <w:p w14:paraId="328209A0" w14:textId="77777777" w:rsidR="00ED397D" w:rsidRPr="00330A7E" w:rsidRDefault="00ED397D" w:rsidP="00330A7E">
            <w:pPr>
              <w:rPr>
                <w:rFonts w:ascii="Times New Roman" w:hAnsi="Times New Roman" w:cs="Times New Roman"/>
                <w:b/>
                <w:bCs/>
                <w:sz w:val="24"/>
                <w:szCs w:val="24"/>
              </w:rPr>
            </w:pPr>
          </w:p>
        </w:tc>
        <w:tc>
          <w:tcPr>
            <w:tcW w:w="562" w:type="dxa"/>
            <w:shd w:val="clear" w:color="auto" w:fill="auto"/>
          </w:tcPr>
          <w:p w14:paraId="41B819DD" w14:textId="77777777" w:rsidR="00ED397D" w:rsidRPr="00330A7E" w:rsidRDefault="00ED397D" w:rsidP="00330A7E">
            <w:pPr>
              <w:rPr>
                <w:rFonts w:ascii="Times New Roman" w:hAnsi="Times New Roman" w:cs="Times New Roman"/>
                <w:b/>
                <w:bCs/>
                <w:sz w:val="24"/>
                <w:szCs w:val="24"/>
              </w:rPr>
            </w:pPr>
          </w:p>
        </w:tc>
      </w:tr>
      <w:tr w:rsidR="00ED397D" w:rsidRPr="00330A7E" w14:paraId="3C622A5F" w14:textId="77777777" w:rsidTr="00330A7E">
        <w:tc>
          <w:tcPr>
            <w:tcW w:w="430" w:type="dxa"/>
            <w:shd w:val="clear" w:color="auto" w:fill="auto"/>
          </w:tcPr>
          <w:p w14:paraId="7864787E"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t>b)</w:t>
            </w:r>
          </w:p>
        </w:tc>
        <w:tc>
          <w:tcPr>
            <w:tcW w:w="8436" w:type="dxa"/>
            <w:shd w:val="clear" w:color="auto" w:fill="auto"/>
          </w:tcPr>
          <w:p w14:paraId="416F72DC" w14:textId="77777777" w:rsidR="00ED397D" w:rsidRPr="00330A7E" w:rsidRDefault="00ED397D" w:rsidP="00330A7E">
            <w:pPr>
              <w:rPr>
                <w:rFonts w:ascii="Times New Roman" w:hAnsi="Times New Roman" w:cs="Times New Roman"/>
                <w:b/>
                <w:bCs/>
                <w:sz w:val="24"/>
                <w:szCs w:val="24"/>
                <w:lang w:val="vi-VN"/>
              </w:rPr>
            </w:pPr>
            <w:r w:rsidRPr="00330A7E">
              <w:rPr>
                <w:rFonts w:ascii="Times New Roman" w:eastAsia="Calibri" w:hAnsi="Times New Roman" w:cs="Times New Roman"/>
                <w:bCs/>
                <w:color w:val="000000"/>
                <w:sz w:val="24"/>
                <w:szCs w:val="24"/>
                <w:lang w:val="vi-VN"/>
              </w:rPr>
              <w:t xml:space="preserve">Vectơ có tọa độ </w:t>
            </w:r>
            <w:r w:rsidR="00FA344A">
              <w:rPr>
                <w:rFonts w:ascii="Times New Roman" w:eastAsia="Calibri" w:hAnsi="Times New Roman" w:cs="Times New Roman"/>
                <w:bCs/>
                <w:color w:val="000000"/>
                <w:position w:val="-14"/>
                <w:sz w:val="24"/>
                <w:szCs w:val="24"/>
              </w:rPr>
              <w:pict w14:anchorId="5C60C2EE">
                <v:shape id="_x0000_i7136" type="#_x0000_t75" style="width:44.25pt;height:20.25pt">
                  <v:imagedata r:id="rId10295" o:title=""/>
                </v:shape>
              </w:pict>
            </w:r>
            <w:r w:rsidRPr="00330A7E">
              <w:rPr>
                <w:rFonts w:ascii="Times New Roman" w:eastAsia="Calibri" w:hAnsi="Times New Roman" w:cs="Times New Roman"/>
                <w:bCs/>
                <w:color w:val="000000"/>
                <w:sz w:val="24"/>
                <w:szCs w:val="24"/>
                <w:lang w:val="vi-VN"/>
              </w:rPr>
              <w:t xml:space="preserve"> là một vectơ pháp tuyến của </w:t>
            </w:r>
            <w:r w:rsidR="00FA344A">
              <w:rPr>
                <w:rFonts w:ascii="Times New Roman" w:eastAsia="Calibri" w:hAnsi="Times New Roman" w:cs="Times New Roman"/>
                <w:bCs/>
                <w:color w:val="000000"/>
                <w:position w:val="-14"/>
                <w:sz w:val="24"/>
                <w:szCs w:val="24"/>
              </w:rPr>
              <w:pict w14:anchorId="07231D79">
                <v:shape id="_x0000_i7137" type="#_x0000_t75" style="width:24pt;height:20.25pt">
                  <v:imagedata r:id="rId8544" o:title=""/>
                </v:shape>
              </w:pict>
            </w:r>
          </w:p>
        </w:tc>
        <w:tc>
          <w:tcPr>
            <w:tcW w:w="777" w:type="dxa"/>
            <w:shd w:val="clear" w:color="auto" w:fill="auto"/>
          </w:tcPr>
          <w:p w14:paraId="6B9629C7" w14:textId="77777777" w:rsidR="00ED397D" w:rsidRPr="00330A7E" w:rsidRDefault="00ED397D" w:rsidP="00330A7E">
            <w:pPr>
              <w:rPr>
                <w:rFonts w:ascii="Times New Roman" w:hAnsi="Times New Roman" w:cs="Times New Roman"/>
                <w:b/>
                <w:bCs/>
                <w:sz w:val="24"/>
                <w:szCs w:val="24"/>
              </w:rPr>
            </w:pPr>
          </w:p>
        </w:tc>
        <w:tc>
          <w:tcPr>
            <w:tcW w:w="562" w:type="dxa"/>
            <w:shd w:val="clear" w:color="auto" w:fill="auto"/>
          </w:tcPr>
          <w:p w14:paraId="7ACD988C" w14:textId="77777777" w:rsidR="00ED397D" w:rsidRPr="00330A7E" w:rsidRDefault="00ED397D" w:rsidP="00330A7E">
            <w:pPr>
              <w:rPr>
                <w:rFonts w:ascii="Times New Roman" w:hAnsi="Times New Roman" w:cs="Times New Roman"/>
                <w:b/>
                <w:bCs/>
                <w:sz w:val="24"/>
                <w:szCs w:val="24"/>
              </w:rPr>
            </w:pPr>
          </w:p>
        </w:tc>
      </w:tr>
      <w:tr w:rsidR="00ED397D" w:rsidRPr="00330A7E" w14:paraId="5EEF810A" w14:textId="77777777" w:rsidTr="00330A7E">
        <w:tc>
          <w:tcPr>
            <w:tcW w:w="430" w:type="dxa"/>
            <w:shd w:val="clear" w:color="auto" w:fill="auto"/>
          </w:tcPr>
          <w:p w14:paraId="1D004D90"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t>c)</w:t>
            </w:r>
          </w:p>
        </w:tc>
        <w:tc>
          <w:tcPr>
            <w:tcW w:w="8436" w:type="dxa"/>
            <w:shd w:val="clear" w:color="auto" w:fill="auto"/>
          </w:tcPr>
          <w:p w14:paraId="2FAC58FE" w14:textId="77777777" w:rsidR="00ED397D" w:rsidRPr="00330A7E" w:rsidRDefault="00ED397D" w:rsidP="00330A7E">
            <w:pPr>
              <w:rPr>
                <w:rFonts w:ascii="Times New Roman" w:hAnsi="Times New Roman" w:cs="Times New Roman"/>
                <w:b/>
                <w:bCs/>
                <w:sz w:val="24"/>
                <w:szCs w:val="24"/>
                <w:lang w:val="vi-VN"/>
              </w:rPr>
            </w:pPr>
            <w:r w:rsidRPr="00330A7E">
              <w:rPr>
                <w:rFonts w:ascii="Times New Roman" w:eastAsia="Calibri" w:hAnsi="Times New Roman" w:cs="Times New Roman"/>
                <w:bCs/>
                <w:color w:val="000000"/>
                <w:sz w:val="24"/>
                <w:szCs w:val="24"/>
                <w:lang w:val="vi-VN"/>
              </w:rPr>
              <w:t xml:space="preserve">Côsin của góc giữa hai vectơ </w:t>
            </w:r>
            <w:r w:rsidR="00FA344A">
              <w:rPr>
                <w:rFonts w:ascii="Times New Roman" w:eastAsia="Calibri" w:hAnsi="Times New Roman" w:cs="Times New Roman"/>
                <w:bCs/>
                <w:color w:val="000000"/>
                <w:position w:val="-14"/>
                <w:sz w:val="24"/>
                <w:szCs w:val="24"/>
              </w:rPr>
              <w:pict w14:anchorId="692E6BD8">
                <v:shape id="_x0000_i7138" type="#_x0000_t75" style="width:74.25pt;height:21pt">
                  <v:imagedata r:id="rId8546" o:title=""/>
                </v:shape>
              </w:pict>
            </w:r>
            <w:r w:rsidRPr="00330A7E">
              <w:rPr>
                <w:rFonts w:ascii="Times New Roman" w:eastAsia="Calibri" w:hAnsi="Times New Roman" w:cs="Times New Roman"/>
                <w:bCs/>
                <w:color w:val="000000"/>
                <w:sz w:val="24"/>
                <w:szCs w:val="24"/>
                <w:lang w:val="vi-VN"/>
              </w:rPr>
              <w:t xml:space="preserve"> và </w:t>
            </w:r>
            <w:r w:rsidR="00FA344A">
              <w:rPr>
                <w:rFonts w:ascii="Times New Roman" w:eastAsia="Calibri" w:hAnsi="Times New Roman" w:cs="Times New Roman"/>
                <w:bCs/>
                <w:color w:val="000000"/>
                <w:position w:val="-14"/>
                <w:sz w:val="24"/>
                <w:szCs w:val="24"/>
              </w:rPr>
              <w:pict w14:anchorId="34EC22D9">
                <v:shape id="_x0000_i7139" type="#_x0000_t75" style="width:69pt;height:21pt">
                  <v:imagedata r:id="rId8548" o:title=""/>
                </v:shape>
              </w:pict>
            </w:r>
            <w:r w:rsidRPr="00330A7E">
              <w:rPr>
                <w:rFonts w:ascii="Times New Roman" w:eastAsia="Calibri" w:hAnsi="Times New Roman" w:cs="Times New Roman"/>
                <w:bCs/>
                <w:color w:val="000000"/>
                <w:sz w:val="24"/>
                <w:szCs w:val="24"/>
                <w:lang w:val="vi-VN"/>
              </w:rPr>
              <w:t xml:space="preserve"> bằng </w:t>
            </w:r>
            <w:r w:rsidR="00FA344A">
              <w:rPr>
                <w:rFonts w:ascii="Times New Roman" w:eastAsia="Calibri" w:hAnsi="Times New Roman" w:cs="Times New Roman"/>
                <w:bCs/>
                <w:color w:val="000000"/>
                <w:position w:val="-28"/>
                <w:sz w:val="24"/>
                <w:szCs w:val="24"/>
              </w:rPr>
              <w:pict w14:anchorId="6201AF74">
                <v:shape id="_x0000_i7140" type="#_x0000_t75" style="width:36pt;height:33pt">
                  <v:imagedata r:id="rId8550" o:title=""/>
                </v:shape>
              </w:pict>
            </w:r>
          </w:p>
        </w:tc>
        <w:tc>
          <w:tcPr>
            <w:tcW w:w="777" w:type="dxa"/>
            <w:shd w:val="clear" w:color="auto" w:fill="auto"/>
          </w:tcPr>
          <w:p w14:paraId="01DECD49" w14:textId="77777777" w:rsidR="00ED397D" w:rsidRPr="00330A7E" w:rsidRDefault="00ED397D" w:rsidP="00330A7E">
            <w:pPr>
              <w:rPr>
                <w:rFonts w:ascii="Times New Roman" w:hAnsi="Times New Roman" w:cs="Times New Roman"/>
                <w:b/>
                <w:bCs/>
                <w:sz w:val="24"/>
                <w:szCs w:val="24"/>
              </w:rPr>
            </w:pPr>
          </w:p>
        </w:tc>
        <w:tc>
          <w:tcPr>
            <w:tcW w:w="562" w:type="dxa"/>
            <w:shd w:val="clear" w:color="auto" w:fill="auto"/>
          </w:tcPr>
          <w:p w14:paraId="5B762829" w14:textId="77777777" w:rsidR="00ED397D" w:rsidRPr="00330A7E" w:rsidRDefault="00ED397D" w:rsidP="00330A7E">
            <w:pPr>
              <w:rPr>
                <w:rFonts w:ascii="Times New Roman" w:hAnsi="Times New Roman" w:cs="Times New Roman"/>
                <w:b/>
                <w:bCs/>
                <w:sz w:val="24"/>
                <w:szCs w:val="24"/>
              </w:rPr>
            </w:pPr>
          </w:p>
        </w:tc>
      </w:tr>
      <w:tr w:rsidR="00ED397D" w:rsidRPr="00330A7E" w14:paraId="6C5C2A97" w14:textId="77777777" w:rsidTr="00330A7E">
        <w:tc>
          <w:tcPr>
            <w:tcW w:w="430" w:type="dxa"/>
            <w:shd w:val="clear" w:color="auto" w:fill="auto"/>
          </w:tcPr>
          <w:p w14:paraId="25364CCD"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t>d)</w:t>
            </w:r>
          </w:p>
        </w:tc>
        <w:tc>
          <w:tcPr>
            <w:tcW w:w="8436" w:type="dxa"/>
            <w:shd w:val="clear" w:color="auto" w:fill="auto"/>
          </w:tcPr>
          <w:p w14:paraId="2F2D2B17" w14:textId="77777777" w:rsidR="00ED397D" w:rsidRPr="00330A7E" w:rsidRDefault="00ED397D" w:rsidP="00330A7E">
            <w:pPr>
              <w:rPr>
                <w:rFonts w:ascii="Times New Roman" w:hAnsi="Times New Roman" w:cs="Times New Roman"/>
                <w:b/>
                <w:bCs/>
                <w:sz w:val="24"/>
                <w:szCs w:val="24"/>
                <w:lang w:val="vi-VN"/>
              </w:rPr>
            </w:pPr>
            <w:r w:rsidRPr="00330A7E">
              <w:rPr>
                <w:rFonts w:ascii="Times New Roman" w:eastAsia="Calibri" w:hAnsi="Times New Roman" w:cs="Times New Roman"/>
                <w:bCs/>
                <w:color w:val="000000"/>
                <w:sz w:val="24"/>
                <w:szCs w:val="24"/>
                <w:lang w:val="vi-VN"/>
              </w:rPr>
              <w:t xml:space="preserve">Góc giữa đường thẳng </w:t>
            </w:r>
            <w:r w:rsidR="00FA344A">
              <w:rPr>
                <w:rFonts w:ascii="Times New Roman" w:eastAsia="Calibri" w:hAnsi="Times New Roman" w:cs="Times New Roman"/>
                <w:bCs/>
                <w:color w:val="000000"/>
                <w:position w:val="-4"/>
                <w:sz w:val="24"/>
                <w:szCs w:val="24"/>
              </w:rPr>
              <w:pict w14:anchorId="75B4E00F">
                <v:shape id="_x0000_i7141" type="#_x0000_t75" style="width:11.25pt;height:12.75pt">
                  <v:imagedata r:id="rId8552" o:title=""/>
                </v:shape>
              </w:pict>
            </w:r>
            <w:r w:rsidRPr="00330A7E">
              <w:rPr>
                <w:rFonts w:ascii="Times New Roman" w:eastAsia="Calibri" w:hAnsi="Times New Roman" w:cs="Times New Roman"/>
                <w:bCs/>
                <w:color w:val="000000"/>
                <w:sz w:val="24"/>
                <w:szCs w:val="24"/>
                <w:lang w:val="vi-VN"/>
              </w:rPr>
              <w:t xml:space="preserve"> và mặt phẳng </w:t>
            </w:r>
            <w:r w:rsidR="00FA344A">
              <w:rPr>
                <w:rFonts w:ascii="Times New Roman" w:eastAsia="Calibri" w:hAnsi="Times New Roman" w:cs="Times New Roman"/>
                <w:bCs/>
                <w:color w:val="000000"/>
                <w:position w:val="-14"/>
                <w:sz w:val="24"/>
                <w:szCs w:val="24"/>
              </w:rPr>
              <w:pict w14:anchorId="3704A75F">
                <v:shape id="_x0000_i7142" type="#_x0000_t75" style="width:21pt;height:20.25pt">
                  <v:imagedata r:id="rId8554" o:title=""/>
                </v:shape>
              </w:pict>
            </w:r>
            <w:r w:rsidRPr="00330A7E">
              <w:rPr>
                <w:rFonts w:ascii="Times New Roman" w:eastAsia="Calibri" w:hAnsi="Times New Roman" w:cs="Times New Roman"/>
                <w:bCs/>
                <w:color w:val="000000"/>
                <w:sz w:val="24"/>
                <w:szCs w:val="24"/>
                <w:lang w:val="vi-VN"/>
              </w:rPr>
              <w:t xml:space="preserve"> (làm tròn đến hàng đơn vị của độ) bằng </w:t>
            </w:r>
            <w:r w:rsidR="00FA344A">
              <w:rPr>
                <w:rFonts w:ascii="Times New Roman" w:eastAsia="Calibri" w:hAnsi="Times New Roman" w:cs="Times New Roman"/>
                <w:bCs/>
                <w:color w:val="000000"/>
                <w:position w:val="-6"/>
                <w:sz w:val="24"/>
                <w:szCs w:val="24"/>
              </w:rPr>
              <w:pict w14:anchorId="4895AE2B">
                <v:shape id="_x0000_i7143" type="#_x0000_t75" style="width:21pt;height:15.75pt">
                  <v:imagedata r:id="rId8556" o:title=""/>
                </v:shape>
              </w:pict>
            </w:r>
          </w:p>
        </w:tc>
        <w:tc>
          <w:tcPr>
            <w:tcW w:w="777" w:type="dxa"/>
            <w:shd w:val="clear" w:color="auto" w:fill="auto"/>
          </w:tcPr>
          <w:p w14:paraId="72DAEA4B" w14:textId="77777777" w:rsidR="00ED397D" w:rsidRPr="00330A7E" w:rsidRDefault="00ED397D" w:rsidP="00330A7E">
            <w:pPr>
              <w:rPr>
                <w:rFonts w:ascii="Times New Roman" w:hAnsi="Times New Roman" w:cs="Times New Roman"/>
                <w:b/>
                <w:bCs/>
                <w:sz w:val="24"/>
                <w:szCs w:val="24"/>
              </w:rPr>
            </w:pPr>
          </w:p>
        </w:tc>
        <w:tc>
          <w:tcPr>
            <w:tcW w:w="562" w:type="dxa"/>
            <w:shd w:val="clear" w:color="auto" w:fill="auto"/>
          </w:tcPr>
          <w:p w14:paraId="535B3063" w14:textId="77777777" w:rsidR="00ED397D" w:rsidRPr="00330A7E" w:rsidRDefault="00ED397D" w:rsidP="00330A7E">
            <w:pPr>
              <w:rPr>
                <w:rFonts w:ascii="Times New Roman" w:hAnsi="Times New Roman" w:cs="Times New Roman"/>
                <w:b/>
                <w:bCs/>
                <w:sz w:val="24"/>
                <w:szCs w:val="24"/>
              </w:rPr>
            </w:pPr>
          </w:p>
        </w:tc>
      </w:tr>
    </w:tbl>
    <w:p w14:paraId="26DAE0E3" w14:textId="77777777" w:rsidR="00ED397D" w:rsidRPr="00330A7E" w:rsidRDefault="00ED397D" w:rsidP="00330A7E">
      <w:pPr>
        <w:pStyle w:val="ListParagraph"/>
        <w:tabs>
          <w:tab w:val="left" w:pos="992"/>
        </w:tabs>
        <w:spacing w:before="120" w:line="276" w:lineRule="auto"/>
        <w:ind w:left="0"/>
        <w:rPr>
          <w:rFonts w:ascii="Times New Roman" w:hAnsi="Times New Roman" w:cs="Times New Roman"/>
          <w:b/>
          <w:sz w:val="24"/>
          <w:szCs w:val="24"/>
        </w:rPr>
      </w:pPr>
    </w:p>
    <w:p w14:paraId="35F22C06" w14:textId="77777777" w:rsidR="00ED397D" w:rsidRPr="00330A7E" w:rsidRDefault="00ED397D" w:rsidP="00330A7E">
      <w:pPr>
        <w:pStyle w:val="ListParagraph"/>
        <w:tabs>
          <w:tab w:val="left" w:pos="992"/>
        </w:tabs>
        <w:spacing w:before="120" w:line="276" w:lineRule="auto"/>
        <w:ind w:left="0"/>
        <w:rPr>
          <w:rFonts w:ascii="Times New Roman" w:hAnsi="Times New Roman" w:cs="Times New Roman"/>
          <w:sz w:val="24"/>
          <w:szCs w:val="24"/>
        </w:rPr>
      </w:pPr>
      <w:r w:rsidRPr="00330A7E">
        <w:rPr>
          <w:rFonts w:ascii="Times New Roman" w:hAnsi="Times New Roman" w:cs="Times New Roman"/>
          <w:b/>
          <w:sz w:val="24"/>
          <w:szCs w:val="24"/>
        </w:rPr>
        <w:lastRenderedPageBreak/>
        <w:t>Câu 2:</w:t>
      </w:r>
      <w:r w:rsidRPr="00330A7E">
        <w:rPr>
          <w:rFonts w:ascii="Times New Roman" w:hAnsi="Times New Roman" w:cs="Times New Roman"/>
          <w:sz w:val="24"/>
          <w:szCs w:val="24"/>
        </w:rPr>
        <w:t xml:space="preserve"> </w:t>
      </w:r>
      <w:r w:rsidR="00FA344A">
        <w:rPr>
          <w:rFonts w:ascii="Times New Roman" w:hAnsi="Times New Roman" w:cs="Times New Roman"/>
          <w:sz w:val="24"/>
          <w:szCs w:val="24"/>
        </w:rPr>
        <w:pict w14:anchorId="26FE5DF2">
          <v:shape id="Picture 171" o:spid="_x0000_s1594" type="#_x0000_t75" style="position:absolute;left:0;text-align:left;margin-left:380.25pt;margin-top:10.5pt;width:123.75pt;height:2in;z-index:251762688;visibility:visible;mso-position-horizontal-relative:text;mso-position-vertical-relative:text">
            <v:imagedata r:id="rId10296" o:title=""/>
            <w10:wrap type="square"/>
          </v:shape>
        </w:pict>
      </w:r>
      <w:r w:rsidRPr="00330A7E">
        <w:rPr>
          <w:rFonts w:ascii="Times New Roman" w:hAnsi="Times New Roman" w:cs="Times New Roman"/>
          <w:sz w:val="24"/>
          <w:szCs w:val="24"/>
        </w:rPr>
        <w:t xml:space="preserve"> Cho hàm số </w:t>
      </w:r>
      <w:r w:rsidR="00FA344A">
        <w:rPr>
          <w:rFonts w:ascii="Times New Roman" w:hAnsi="Times New Roman" w:cs="Times New Roman"/>
          <w:position w:val="-10"/>
          <w:sz w:val="24"/>
          <w:szCs w:val="24"/>
        </w:rPr>
        <w:pict w14:anchorId="31478C7A">
          <v:shape id="_x0000_i7144" type="#_x0000_t75" style="width:45.75pt;height:15.75pt">
            <v:imagedata r:id="rId10297" o:title=""/>
          </v:shape>
        </w:pict>
      </w:r>
      <w:r w:rsidRPr="00330A7E">
        <w:rPr>
          <w:rFonts w:ascii="Times New Roman" w:hAnsi="Times New Roman" w:cs="Times New Roman"/>
          <w:sz w:val="24"/>
          <w:szCs w:val="24"/>
        </w:rPr>
        <w:t xml:space="preserve">có đồ thị hàm số </w:t>
      </w:r>
      <w:r w:rsidR="00FA344A">
        <w:rPr>
          <w:rFonts w:ascii="Times New Roman" w:hAnsi="Times New Roman" w:cs="Times New Roman"/>
          <w:position w:val="-10"/>
          <w:sz w:val="24"/>
          <w:szCs w:val="24"/>
        </w:rPr>
        <w:pict w14:anchorId="20E4EA88">
          <v:shape id="_x0000_i7145" type="#_x0000_t75" style="width:48.75pt;height:15.75pt">
            <v:imagedata r:id="rId10298" o:title=""/>
          </v:shape>
        </w:pict>
      </w:r>
      <w:r w:rsidRPr="00330A7E">
        <w:rPr>
          <w:rFonts w:ascii="Times New Roman" w:hAnsi="Times New Roman" w:cs="Times New Roman"/>
          <w:sz w:val="24"/>
          <w:szCs w:val="24"/>
        </w:rPr>
        <w:t xml:space="preserve">cho bởi hình vẽ và </w:t>
      </w:r>
      <w:r w:rsidR="00FA344A">
        <w:rPr>
          <w:rFonts w:ascii="Times New Roman" w:hAnsi="Times New Roman" w:cs="Times New Roman"/>
          <w:position w:val="-30"/>
          <w:sz w:val="24"/>
          <w:szCs w:val="24"/>
        </w:rPr>
        <w:pict w14:anchorId="09061E74">
          <v:shape id="_x0000_i7146" type="#_x0000_t75" style="width:132pt;height:36pt">
            <v:imagedata r:id="rId10299" o:title=""/>
          </v:shape>
        </w:pict>
      </w:r>
      <w:r w:rsidRPr="00330A7E">
        <w:rPr>
          <w:rFonts w:ascii="Times New Roman" w:hAnsi="Times New Roman" w:cs="Times New Roman"/>
          <w:sz w:val="24"/>
          <w:szCs w:val="24"/>
        </w:rPr>
        <w:t xml:space="preserve">.   </w:t>
      </w:r>
    </w:p>
    <w:p w14:paraId="268FA791" w14:textId="77777777" w:rsidR="00ED397D" w:rsidRPr="00330A7E" w:rsidRDefault="00ED397D" w:rsidP="00330A7E">
      <w:pPr>
        <w:rPr>
          <w:rFonts w:ascii="Times New Roman" w:hAnsi="Times New Roman" w:cs="Times New Roman"/>
          <w:sz w:val="24"/>
          <w:szCs w:val="24"/>
          <w:lang w:val="vi-VN"/>
        </w:rPr>
      </w:pPr>
      <w:r w:rsidRPr="00330A7E">
        <w:rPr>
          <w:rFonts w:ascii="Times New Roman" w:hAnsi="Times New Roman" w:cs="Times New Roman"/>
          <w:sz w:val="24"/>
          <w:szCs w:val="24"/>
          <w:lang w:val="vi-VN"/>
        </w:rPr>
        <w:t xml:space="preserve"> Xét hàm số </w:t>
      </w:r>
      <w:r w:rsidR="00FA344A">
        <w:rPr>
          <w:rFonts w:ascii="Times New Roman" w:hAnsi="Times New Roman" w:cs="Times New Roman"/>
          <w:position w:val="-10"/>
          <w:sz w:val="24"/>
          <w:szCs w:val="24"/>
        </w:rPr>
        <w:pict w14:anchorId="4ACB00B6">
          <v:shape id="_x0000_i7147" type="#_x0000_t75" style="width:195pt;height:18pt">
            <v:imagedata r:id="rId10300" o:title=""/>
          </v:shape>
        </w:pict>
      </w:r>
      <w:r w:rsidRPr="00330A7E">
        <w:rPr>
          <w:rFonts w:ascii="Times New Roman" w:hAnsi="Times New Roman" w:cs="Times New Roman"/>
          <w:sz w:val="24"/>
          <w:szCs w:val="24"/>
          <w:lang w:val="vi-VN"/>
        </w:rPr>
        <w:t xml:space="preserve">trên </w:t>
      </w:r>
      <w:r w:rsidR="00FA344A">
        <w:rPr>
          <w:rFonts w:ascii="Times New Roman" w:hAnsi="Times New Roman" w:cs="Times New Roman"/>
          <w:position w:val="-14"/>
          <w:sz w:val="24"/>
          <w:szCs w:val="24"/>
        </w:rPr>
        <w:pict w14:anchorId="68E72546">
          <v:shape id="_x0000_i7148" type="#_x0000_t75" style="width:53.25pt;height:20.25pt">
            <v:imagedata r:id="rId10301" o:title=""/>
          </v:shape>
        </w:pict>
      </w:r>
      <w:r w:rsidRPr="00330A7E">
        <w:rPr>
          <w:rFonts w:ascii="Times New Roman" w:hAnsi="Times New Roman" w:cs="Times New Roman"/>
          <w:sz w:val="24"/>
          <w:szCs w:val="24"/>
          <w:lang w:val="vi-VN"/>
        </w:rPr>
        <w:t>.</w:t>
      </w:r>
    </w:p>
    <w:p w14:paraId="701C20CB" w14:textId="77777777" w:rsidR="00ED397D" w:rsidRPr="00330A7E" w:rsidRDefault="00ED397D" w:rsidP="00330A7E">
      <w:pPr>
        <w:pStyle w:val="ListParagraph"/>
        <w:tabs>
          <w:tab w:val="left" w:pos="992"/>
        </w:tabs>
        <w:spacing w:before="120" w:line="276" w:lineRule="auto"/>
        <w:ind w:left="992"/>
        <w:rPr>
          <w:rFonts w:ascii="Times New Roman" w:hAnsi="Times New Roman" w:cs="Times New Roman"/>
          <w:sz w:val="24"/>
          <w:szCs w:val="24"/>
        </w:rPr>
      </w:pPr>
    </w:p>
    <w:p w14:paraId="0222F1A7" w14:textId="77777777" w:rsidR="00ED397D" w:rsidRPr="00330A7E" w:rsidRDefault="00ED397D" w:rsidP="00330A7E">
      <w:pPr>
        <w:pStyle w:val="ListParagraph"/>
        <w:tabs>
          <w:tab w:val="left" w:pos="992"/>
        </w:tabs>
        <w:spacing w:before="120" w:line="276" w:lineRule="auto"/>
        <w:ind w:left="992"/>
        <w:rPr>
          <w:rFonts w:ascii="Times New Roman" w:hAnsi="Times New Roman" w:cs="Times New Roman"/>
          <w:sz w:val="24"/>
          <w:szCs w:val="24"/>
        </w:rPr>
      </w:pPr>
    </w:p>
    <w:p w14:paraId="119D4859" w14:textId="77777777" w:rsidR="00ED397D" w:rsidRPr="00330A7E" w:rsidRDefault="00ED397D" w:rsidP="00330A7E">
      <w:pPr>
        <w:pStyle w:val="ListParagraph"/>
        <w:tabs>
          <w:tab w:val="left" w:pos="992"/>
        </w:tabs>
        <w:spacing w:before="120" w:line="276" w:lineRule="auto"/>
        <w:ind w:left="992"/>
        <w:rPr>
          <w:rFonts w:ascii="Times New Roman" w:hAnsi="Times New Roman" w:cs="Times New Roman"/>
          <w:sz w:val="24"/>
          <w:szCs w:val="24"/>
        </w:rPr>
      </w:pPr>
    </w:p>
    <w:p w14:paraId="59ED260C" w14:textId="77777777" w:rsidR="00ED397D" w:rsidRPr="00330A7E" w:rsidRDefault="00ED397D" w:rsidP="00330A7E">
      <w:pPr>
        <w:pStyle w:val="ListParagraph"/>
        <w:tabs>
          <w:tab w:val="left" w:pos="992"/>
        </w:tabs>
        <w:spacing w:before="120" w:line="276" w:lineRule="auto"/>
        <w:ind w:left="992"/>
        <w:rPr>
          <w:rFonts w:ascii="Times New Roman" w:hAnsi="Times New Roman" w:cs="Times New Roman"/>
          <w:sz w:val="24"/>
          <w:szCs w:val="24"/>
        </w:rPr>
      </w:pPr>
    </w:p>
    <w:p w14:paraId="79D96F2D" w14:textId="77777777" w:rsidR="00ED397D" w:rsidRPr="00330A7E" w:rsidRDefault="00ED397D" w:rsidP="00330A7E">
      <w:pPr>
        <w:pStyle w:val="ListParagraph"/>
        <w:tabs>
          <w:tab w:val="left" w:pos="992"/>
        </w:tabs>
        <w:spacing w:before="120" w:line="276" w:lineRule="auto"/>
        <w:ind w:left="992"/>
        <w:rPr>
          <w:rFonts w:ascii="Times New Roman" w:hAnsi="Times New Roman" w:cs="Times New Roman"/>
          <w:sz w:val="24"/>
          <w:szCs w:val="24"/>
        </w:rPr>
      </w:pPr>
    </w:p>
    <w:p w14:paraId="258B02DE" w14:textId="77777777" w:rsidR="00ED397D" w:rsidRPr="00330A7E" w:rsidRDefault="00ED397D" w:rsidP="00330A7E">
      <w:pPr>
        <w:pStyle w:val="ListParagraph"/>
        <w:tabs>
          <w:tab w:val="left" w:pos="992"/>
        </w:tabs>
        <w:spacing w:before="120" w:line="276" w:lineRule="auto"/>
        <w:ind w:left="992"/>
        <w:rPr>
          <w:rFonts w:ascii="Times New Roman" w:hAnsi="Times New Roman" w:cs="Times New Roman"/>
          <w:b/>
          <w:bCs/>
          <w:sz w:val="24"/>
          <w:szCs w:val="24"/>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
        <w:gridCol w:w="8436"/>
        <w:gridCol w:w="777"/>
        <w:gridCol w:w="562"/>
      </w:tblGrid>
      <w:tr w:rsidR="00ED397D" w:rsidRPr="00330A7E" w14:paraId="5B34C9B0" w14:textId="77777777" w:rsidTr="00330A7E">
        <w:tc>
          <w:tcPr>
            <w:tcW w:w="8866" w:type="dxa"/>
            <w:gridSpan w:val="2"/>
            <w:shd w:val="clear" w:color="auto" w:fill="auto"/>
          </w:tcPr>
          <w:p w14:paraId="60F9B951" w14:textId="77777777" w:rsidR="00ED397D" w:rsidRPr="00330A7E" w:rsidRDefault="00ED397D" w:rsidP="00330A7E">
            <w:pPr>
              <w:jc w:val="center"/>
              <w:rPr>
                <w:rFonts w:ascii="Times New Roman" w:hAnsi="Times New Roman" w:cs="Times New Roman"/>
                <w:b/>
                <w:bCs/>
                <w:sz w:val="24"/>
                <w:szCs w:val="24"/>
              </w:rPr>
            </w:pPr>
            <w:r w:rsidRPr="00330A7E">
              <w:rPr>
                <w:rFonts w:ascii="Times New Roman" w:hAnsi="Times New Roman" w:cs="Times New Roman"/>
                <w:b/>
                <w:bCs/>
                <w:sz w:val="24"/>
                <w:szCs w:val="24"/>
              </w:rPr>
              <w:t>Mệnh đề</w:t>
            </w:r>
          </w:p>
        </w:tc>
        <w:tc>
          <w:tcPr>
            <w:tcW w:w="777" w:type="dxa"/>
            <w:shd w:val="clear" w:color="auto" w:fill="auto"/>
          </w:tcPr>
          <w:p w14:paraId="67473AE1"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t>Đúng</w:t>
            </w:r>
          </w:p>
        </w:tc>
        <w:tc>
          <w:tcPr>
            <w:tcW w:w="562" w:type="dxa"/>
            <w:shd w:val="clear" w:color="auto" w:fill="auto"/>
          </w:tcPr>
          <w:p w14:paraId="32AABD81"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t>Sai</w:t>
            </w:r>
          </w:p>
        </w:tc>
      </w:tr>
      <w:tr w:rsidR="00ED397D" w:rsidRPr="00330A7E" w14:paraId="0954F725" w14:textId="77777777" w:rsidTr="00330A7E">
        <w:tc>
          <w:tcPr>
            <w:tcW w:w="430" w:type="dxa"/>
            <w:shd w:val="clear" w:color="auto" w:fill="auto"/>
          </w:tcPr>
          <w:p w14:paraId="132A5E40"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t>a)</w:t>
            </w:r>
          </w:p>
        </w:tc>
        <w:tc>
          <w:tcPr>
            <w:tcW w:w="8436" w:type="dxa"/>
            <w:shd w:val="clear" w:color="auto" w:fill="auto"/>
          </w:tcPr>
          <w:p w14:paraId="5B6E73A6" w14:textId="77777777" w:rsidR="00ED397D" w:rsidRPr="00330A7E" w:rsidRDefault="00FA344A" w:rsidP="00330A7E">
            <w:pPr>
              <w:rPr>
                <w:rFonts w:ascii="Times New Roman" w:hAnsi="Times New Roman" w:cs="Times New Roman"/>
                <w:b/>
                <w:bCs/>
                <w:sz w:val="24"/>
                <w:szCs w:val="24"/>
                <w:lang w:val="vi-VN"/>
              </w:rPr>
            </w:pPr>
            <w:r>
              <w:rPr>
                <w:rFonts w:ascii="Times New Roman" w:hAnsi="Times New Roman" w:cs="Times New Roman"/>
                <w:position w:val="-20"/>
                <w:sz w:val="24"/>
                <w:szCs w:val="24"/>
              </w:rPr>
              <w:pict w14:anchorId="068DE27F">
                <v:shape id="_x0000_i7149" type="#_x0000_t75" style="width:89.25pt;height:21.75pt">
                  <v:imagedata r:id="rId10302" o:title=""/>
                </v:shape>
              </w:pict>
            </w:r>
            <w:r w:rsidR="00ED397D" w:rsidRPr="00330A7E">
              <w:rPr>
                <w:rFonts w:ascii="Times New Roman" w:hAnsi="Times New Roman" w:cs="Times New Roman"/>
                <w:sz w:val="24"/>
                <w:szCs w:val="24"/>
                <w:lang w:val="vi-VN"/>
              </w:rPr>
              <w:t xml:space="preserve"> </w:t>
            </w:r>
          </w:p>
        </w:tc>
        <w:tc>
          <w:tcPr>
            <w:tcW w:w="777" w:type="dxa"/>
            <w:shd w:val="clear" w:color="auto" w:fill="auto"/>
          </w:tcPr>
          <w:p w14:paraId="37577C33" w14:textId="77777777" w:rsidR="00ED397D" w:rsidRPr="00330A7E" w:rsidRDefault="00ED397D" w:rsidP="00330A7E">
            <w:pPr>
              <w:rPr>
                <w:rFonts w:ascii="Times New Roman" w:hAnsi="Times New Roman" w:cs="Times New Roman"/>
                <w:b/>
                <w:bCs/>
                <w:sz w:val="24"/>
                <w:szCs w:val="24"/>
              </w:rPr>
            </w:pPr>
          </w:p>
        </w:tc>
        <w:tc>
          <w:tcPr>
            <w:tcW w:w="562" w:type="dxa"/>
            <w:shd w:val="clear" w:color="auto" w:fill="auto"/>
          </w:tcPr>
          <w:p w14:paraId="324482A6" w14:textId="77777777" w:rsidR="00ED397D" w:rsidRPr="00330A7E" w:rsidRDefault="00ED397D" w:rsidP="00330A7E">
            <w:pPr>
              <w:rPr>
                <w:rFonts w:ascii="Times New Roman" w:hAnsi="Times New Roman" w:cs="Times New Roman"/>
                <w:b/>
                <w:bCs/>
                <w:sz w:val="24"/>
                <w:szCs w:val="24"/>
              </w:rPr>
            </w:pPr>
          </w:p>
        </w:tc>
      </w:tr>
      <w:tr w:rsidR="00ED397D" w:rsidRPr="00330A7E" w14:paraId="0A6D9B85" w14:textId="77777777" w:rsidTr="00330A7E">
        <w:tc>
          <w:tcPr>
            <w:tcW w:w="430" w:type="dxa"/>
            <w:shd w:val="clear" w:color="auto" w:fill="auto"/>
          </w:tcPr>
          <w:p w14:paraId="1B99FBF1"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t>b)</w:t>
            </w:r>
          </w:p>
        </w:tc>
        <w:tc>
          <w:tcPr>
            <w:tcW w:w="8436" w:type="dxa"/>
            <w:shd w:val="clear" w:color="auto" w:fill="auto"/>
          </w:tcPr>
          <w:p w14:paraId="7D631A8C" w14:textId="77777777" w:rsidR="00ED397D" w:rsidRPr="00330A7E" w:rsidRDefault="00ED397D" w:rsidP="00330A7E">
            <w:pPr>
              <w:rPr>
                <w:rFonts w:ascii="Times New Roman" w:hAnsi="Times New Roman" w:cs="Times New Roman"/>
                <w:b/>
                <w:bCs/>
                <w:sz w:val="24"/>
                <w:szCs w:val="24"/>
                <w:lang w:val="vi-VN"/>
              </w:rPr>
            </w:pPr>
            <w:r w:rsidRPr="00330A7E">
              <w:rPr>
                <w:rFonts w:ascii="Times New Roman" w:hAnsi="Times New Roman" w:cs="Times New Roman"/>
                <w:sz w:val="24"/>
                <w:szCs w:val="24"/>
                <w:lang w:val="vi-VN"/>
              </w:rPr>
              <w:t xml:space="preserve">Hàm số </w:t>
            </w:r>
            <w:r w:rsidR="00FA344A">
              <w:rPr>
                <w:rFonts w:ascii="Times New Roman" w:hAnsi="Times New Roman" w:cs="Times New Roman"/>
                <w:position w:val="-10"/>
                <w:sz w:val="24"/>
                <w:szCs w:val="24"/>
                <w:lang w:val="vi-VN"/>
              </w:rPr>
              <w:pict w14:anchorId="0C36E37A">
                <v:shape id="_x0000_i7150" type="#_x0000_t75" style="width:45.75pt;height:15.75pt">
                  <v:imagedata r:id="rId10303" o:title=""/>
                </v:shape>
              </w:pict>
            </w:r>
            <w:r w:rsidRPr="00330A7E">
              <w:rPr>
                <w:rFonts w:ascii="Times New Roman" w:hAnsi="Times New Roman" w:cs="Times New Roman"/>
                <w:sz w:val="24"/>
                <w:szCs w:val="24"/>
                <w:lang w:val="vi-VN"/>
              </w:rPr>
              <w:t xml:space="preserve"> nghịch biến trên khoảng (-3;-1)</w:t>
            </w:r>
          </w:p>
        </w:tc>
        <w:tc>
          <w:tcPr>
            <w:tcW w:w="777" w:type="dxa"/>
            <w:shd w:val="clear" w:color="auto" w:fill="auto"/>
          </w:tcPr>
          <w:p w14:paraId="5DFE706F" w14:textId="77777777" w:rsidR="00ED397D" w:rsidRPr="00330A7E" w:rsidRDefault="00ED397D" w:rsidP="00330A7E">
            <w:pPr>
              <w:rPr>
                <w:rFonts w:ascii="Times New Roman" w:hAnsi="Times New Roman" w:cs="Times New Roman"/>
                <w:b/>
                <w:bCs/>
                <w:sz w:val="24"/>
                <w:szCs w:val="24"/>
              </w:rPr>
            </w:pPr>
          </w:p>
        </w:tc>
        <w:tc>
          <w:tcPr>
            <w:tcW w:w="562" w:type="dxa"/>
            <w:shd w:val="clear" w:color="auto" w:fill="auto"/>
          </w:tcPr>
          <w:p w14:paraId="052C2AAB" w14:textId="77777777" w:rsidR="00ED397D" w:rsidRPr="00330A7E" w:rsidRDefault="00ED397D" w:rsidP="00330A7E">
            <w:pPr>
              <w:rPr>
                <w:rFonts w:ascii="Times New Roman" w:hAnsi="Times New Roman" w:cs="Times New Roman"/>
                <w:b/>
                <w:bCs/>
                <w:sz w:val="24"/>
                <w:szCs w:val="24"/>
              </w:rPr>
            </w:pPr>
          </w:p>
        </w:tc>
      </w:tr>
      <w:tr w:rsidR="00ED397D" w:rsidRPr="00330A7E" w14:paraId="5D387542" w14:textId="77777777" w:rsidTr="00330A7E">
        <w:tc>
          <w:tcPr>
            <w:tcW w:w="430" w:type="dxa"/>
            <w:shd w:val="clear" w:color="auto" w:fill="auto"/>
          </w:tcPr>
          <w:p w14:paraId="29F3F60A"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t>c)</w:t>
            </w:r>
          </w:p>
        </w:tc>
        <w:tc>
          <w:tcPr>
            <w:tcW w:w="8436" w:type="dxa"/>
            <w:shd w:val="clear" w:color="auto" w:fill="auto"/>
          </w:tcPr>
          <w:p w14:paraId="0F32A45E" w14:textId="77777777" w:rsidR="00ED397D" w:rsidRPr="00330A7E" w:rsidRDefault="00ED397D" w:rsidP="00330A7E">
            <w:pPr>
              <w:rPr>
                <w:rFonts w:ascii="Times New Roman" w:hAnsi="Times New Roman" w:cs="Times New Roman"/>
                <w:b/>
                <w:bCs/>
                <w:sz w:val="24"/>
                <w:szCs w:val="24"/>
                <w:lang w:val="vi-VN"/>
              </w:rPr>
            </w:pPr>
            <w:r w:rsidRPr="00330A7E">
              <w:rPr>
                <w:rFonts w:ascii="Times New Roman" w:hAnsi="Times New Roman" w:cs="Times New Roman"/>
                <w:sz w:val="24"/>
                <w:szCs w:val="24"/>
                <w:lang w:val="vi-VN"/>
              </w:rPr>
              <w:t xml:space="preserve">Hàm số </w:t>
            </w:r>
            <w:r w:rsidR="00FA344A">
              <w:rPr>
                <w:rFonts w:ascii="Times New Roman" w:hAnsi="Times New Roman" w:cs="Times New Roman"/>
                <w:position w:val="-10"/>
                <w:sz w:val="24"/>
                <w:szCs w:val="24"/>
                <w:lang w:val="vi-VN"/>
              </w:rPr>
              <w:pict w14:anchorId="30C181C8">
                <v:shape id="_x0000_i7151" type="#_x0000_t75" style="width:45.75pt;height:15.75pt">
                  <v:imagedata r:id="rId10303" o:title=""/>
                </v:shape>
              </w:pict>
            </w:r>
            <w:r w:rsidRPr="00330A7E">
              <w:rPr>
                <w:rFonts w:ascii="Times New Roman" w:hAnsi="Times New Roman" w:cs="Times New Roman"/>
                <w:sz w:val="24"/>
                <w:szCs w:val="24"/>
                <w:lang w:val="vi-VN"/>
              </w:rPr>
              <w:t xml:space="preserve"> đồng biến trên khoảng (-2;0)</w:t>
            </w:r>
          </w:p>
        </w:tc>
        <w:tc>
          <w:tcPr>
            <w:tcW w:w="777" w:type="dxa"/>
            <w:shd w:val="clear" w:color="auto" w:fill="auto"/>
          </w:tcPr>
          <w:p w14:paraId="24D86F9C" w14:textId="77777777" w:rsidR="00ED397D" w:rsidRPr="00330A7E" w:rsidRDefault="00ED397D" w:rsidP="00330A7E">
            <w:pPr>
              <w:rPr>
                <w:rFonts w:ascii="Times New Roman" w:hAnsi="Times New Roman" w:cs="Times New Roman"/>
                <w:b/>
                <w:bCs/>
                <w:sz w:val="24"/>
                <w:szCs w:val="24"/>
              </w:rPr>
            </w:pPr>
          </w:p>
        </w:tc>
        <w:tc>
          <w:tcPr>
            <w:tcW w:w="562" w:type="dxa"/>
            <w:shd w:val="clear" w:color="auto" w:fill="auto"/>
          </w:tcPr>
          <w:p w14:paraId="1E3E75C3" w14:textId="77777777" w:rsidR="00ED397D" w:rsidRPr="00330A7E" w:rsidRDefault="00ED397D" w:rsidP="00330A7E">
            <w:pPr>
              <w:rPr>
                <w:rFonts w:ascii="Times New Roman" w:hAnsi="Times New Roman" w:cs="Times New Roman"/>
                <w:b/>
                <w:bCs/>
                <w:sz w:val="24"/>
                <w:szCs w:val="24"/>
              </w:rPr>
            </w:pPr>
          </w:p>
        </w:tc>
      </w:tr>
      <w:tr w:rsidR="00ED397D" w:rsidRPr="00330A7E" w14:paraId="734C18D1" w14:textId="77777777" w:rsidTr="00330A7E">
        <w:tc>
          <w:tcPr>
            <w:tcW w:w="430" w:type="dxa"/>
            <w:shd w:val="clear" w:color="auto" w:fill="auto"/>
          </w:tcPr>
          <w:p w14:paraId="59F74063"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t>d)</w:t>
            </w:r>
          </w:p>
        </w:tc>
        <w:tc>
          <w:tcPr>
            <w:tcW w:w="8436" w:type="dxa"/>
            <w:shd w:val="clear" w:color="auto" w:fill="auto"/>
          </w:tcPr>
          <w:p w14:paraId="7D6E06E1" w14:textId="77777777" w:rsidR="00ED397D" w:rsidRPr="00330A7E" w:rsidRDefault="00FA344A" w:rsidP="00330A7E">
            <w:pPr>
              <w:rPr>
                <w:rFonts w:ascii="Times New Roman" w:hAnsi="Times New Roman" w:cs="Times New Roman"/>
                <w:b/>
                <w:bCs/>
                <w:sz w:val="24"/>
                <w:szCs w:val="24"/>
                <w:lang w:val="vi-VN"/>
              </w:rPr>
            </w:pPr>
            <w:r>
              <w:rPr>
                <w:rFonts w:ascii="Times New Roman" w:hAnsi="Times New Roman" w:cs="Times New Roman"/>
                <w:position w:val="-20"/>
                <w:sz w:val="24"/>
                <w:szCs w:val="24"/>
              </w:rPr>
              <w:pict w14:anchorId="0A9CB3EB">
                <v:shape id="_x0000_i7152" type="#_x0000_t75" style="width:81pt;height:21.75pt">
                  <v:imagedata r:id="rId10304" o:title=""/>
                </v:shape>
              </w:pict>
            </w:r>
          </w:p>
        </w:tc>
        <w:tc>
          <w:tcPr>
            <w:tcW w:w="777" w:type="dxa"/>
            <w:shd w:val="clear" w:color="auto" w:fill="auto"/>
          </w:tcPr>
          <w:p w14:paraId="010ADBAE" w14:textId="77777777" w:rsidR="00ED397D" w:rsidRPr="00330A7E" w:rsidRDefault="00ED397D" w:rsidP="00330A7E">
            <w:pPr>
              <w:rPr>
                <w:rFonts w:ascii="Times New Roman" w:hAnsi="Times New Roman" w:cs="Times New Roman"/>
                <w:b/>
                <w:bCs/>
                <w:sz w:val="24"/>
                <w:szCs w:val="24"/>
              </w:rPr>
            </w:pPr>
          </w:p>
        </w:tc>
        <w:tc>
          <w:tcPr>
            <w:tcW w:w="562" w:type="dxa"/>
            <w:shd w:val="clear" w:color="auto" w:fill="auto"/>
          </w:tcPr>
          <w:p w14:paraId="189A5218" w14:textId="77777777" w:rsidR="00ED397D" w:rsidRPr="00330A7E" w:rsidRDefault="00ED397D" w:rsidP="00330A7E">
            <w:pPr>
              <w:rPr>
                <w:rFonts w:ascii="Times New Roman" w:hAnsi="Times New Roman" w:cs="Times New Roman"/>
                <w:b/>
                <w:bCs/>
                <w:sz w:val="24"/>
                <w:szCs w:val="24"/>
              </w:rPr>
            </w:pPr>
          </w:p>
        </w:tc>
      </w:tr>
    </w:tbl>
    <w:p w14:paraId="4960F4D0" w14:textId="77777777" w:rsidR="00ED397D" w:rsidRPr="00330A7E" w:rsidRDefault="00ED397D" w:rsidP="00330A7E">
      <w:pPr>
        <w:pStyle w:val="ListParagraph"/>
        <w:tabs>
          <w:tab w:val="left" w:pos="992"/>
        </w:tabs>
        <w:spacing w:before="120" w:line="276" w:lineRule="auto"/>
        <w:ind w:left="0"/>
        <w:rPr>
          <w:rFonts w:ascii="Times New Roman" w:eastAsia="Calibri" w:hAnsi="Times New Roman" w:cs="Times New Roman"/>
          <w:b/>
          <w:bCs/>
          <w:color w:val="000000"/>
          <w:sz w:val="24"/>
          <w:szCs w:val="24"/>
        </w:rPr>
      </w:pPr>
    </w:p>
    <w:p w14:paraId="279C9A91" w14:textId="77777777" w:rsidR="00ED397D" w:rsidRPr="00330A7E" w:rsidRDefault="00ED397D" w:rsidP="00330A7E">
      <w:pPr>
        <w:pStyle w:val="ListParagraph"/>
        <w:tabs>
          <w:tab w:val="left" w:pos="992"/>
        </w:tabs>
        <w:spacing w:before="120" w:line="276" w:lineRule="auto"/>
        <w:ind w:left="0"/>
        <w:rPr>
          <w:rFonts w:ascii="Times New Roman" w:eastAsia="Calibri" w:hAnsi="Times New Roman" w:cs="Times New Roman"/>
          <w:sz w:val="24"/>
          <w:szCs w:val="24"/>
        </w:rPr>
      </w:pPr>
      <w:r w:rsidRPr="00330A7E">
        <w:rPr>
          <w:rFonts w:ascii="Times New Roman" w:eastAsia="Calibri" w:hAnsi="Times New Roman" w:cs="Times New Roman"/>
          <w:b/>
          <w:bCs/>
          <w:sz w:val="24"/>
          <w:szCs w:val="24"/>
        </w:rPr>
        <w:t>Câu 3:</w:t>
      </w:r>
      <w:r w:rsidRPr="00330A7E">
        <w:rPr>
          <w:rFonts w:ascii="Times New Roman" w:eastAsia="Calibri" w:hAnsi="Times New Roman" w:cs="Times New Roman"/>
          <w:bCs/>
          <w:sz w:val="24"/>
          <w:szCs w:val="24"/>
        </w:rPr>
        <w:t xml:space="preserve">Trong không gian với hệ tọa độ </w:t>
      </w:r>
      <w:r w:rsidR="00FA344A">
        <w:rPr>
          <w:rFonts w:ascii="Times New Roman" w:eastAsia="Calibri" w:hAnsi="Times New Roman" w:cs="Times New Roman"/>
          <w:position w:val="-10"/>
          <w:sz w:val="24"/>
          <w:szCs w:val="24"/>
        </w:rPr>
        <w:pict w14:anchorId="38AF052E">
          <v:shape id="_x0000_i7153" type="#_x0000_t75" style="width:27.75pt;height:15.75pt">
            <v:imagedata r:id="rId10305" o:title=""/>
          </v:shape>
        </w:pict>
      </w:r>
      <w:r w:rsidRPr="00330A7E">
        <w:rPr>
          <w:rFonts w:ascii="Times New Roman" w:eastAsia="Calibri" w:hAnsi="Times New Roman" w:cs="Times New Roman"/>
          <w:bCs/>
          <w:sz w:val="24"/>
          <w:szCs w:val="24"/>
        </w:rPr>
        <w:t xml:space="preserve">, cho bốn vệ tinh </w:t>
      </w:r>
      <w:r w:rsidR="00FA344A">
        <w:rPr>
          <w:rFonts w:ascii="Times New Roman" w:eastAsia="Calibri" w:hAnsi="Times New Roman" w:cs="Times New Roman"/>
          <w:position w:val="-14"/>
          <w:sz w:val="24"/>
          <w:szCs w:val="24"/>
        </w:rPr>
        <w:pict w14:anchorId="2D668224">
          <v:shape id="_x0000_i7154" type="#_x0000_t75" style="width:48pt;height:20.25pt">
            <v:imagedata r:id="rId10306" o:title=""/>
          </v:shape>
        </w:pict>
      </w:r>
      <w:r w:rsidRPr="00330A7E">
        <w:rPr>
          <w:rFonts w:ascii="Times New Roman" w:eastAsia="Calibri" w:hAnsi="Times New Roman" w:cs="Times New Roman"/>
          <w:bCs/>
          <w:sz w:val="24"/>
          <w:szCs w:val="24"/>
        </w:rPr>
        <w:t xml:space="preserve">, </w:t>
      </w:r>
      <w:r w:rsidR="00FA344A">
        <w:rPr>
          <w:rFonts w:ascii="Times New Roman" w:eastAsia="Calibri" w:hAnsi="Times New Roman" w:cs="Times New Roman"/>
          <w:position w:val="-14"/>
          <w:sz w:val="24"/>
          <w:szCs w:val="24"/>
        </w:rPr>
        <w:pict w14:anchorId="509B5D0B">
          <v:shape id="_x0000_i7155" type="#_x0000_t75" style="width:48pt;height:20.25pt">
            <v:imagedata r:id="rId10307" o:title=""/>
          </v:shape>
        </w:pict>
      </w:r>
      <w:r w:rsidRPr="00330A7E">
        <w:rPr>
          <w:rFonts w:ascii="Times New Roman" w:eastAsia="Calibri" w:hAnsi="Times New Roman" w:cs="Times New Roman"/>
          <w:bCs/>
          <w:sz w:val="24"/>
          <w:szCs w:val="24"/>
        </w:rPr>
        <w:t xml:space="preserve">, </w:t>
      </w:r>
      <w:r w:rsidR="00FA344A">
        <w:rPr>
          <w:rFonts w:ascii="Times New Roman" w:eastAsia="Calibri" w:hAnsi="Times New Roman" w:cs="Times New Roman"/>
          <w:position w:val="-14"/>
          <w:sz w:val="24"/>
          <w:szCs w:val="24"/>
        </w:rPr>
        <w:pict w14:anchorId="734D5126">
          <v:shape id="_x0000_i7156" type="#_x0000_t75" style="width:45.75pt;height:20.25pt">
            <v:imagedata r:id="rId10308" o:title=""/>
          </v:shape>
        </w:pict>
      </w:r>
      <w:r w:rsidRPr="00330A7E">
        <w:rPr>
          <w:rFonts w:ascii="Times New Roman" w:eastAsia="Calibri" w:hAnsi="Times New Roman" w:cs="Times New Roman"/>
          <w:bCs/>
          <w:sz w:val="24"/>
          <w:szCs w:val="24"/>
        </w:rPr>
        <w:t xml:space="preserve">, </w:t>
      </w:r>
      <w:r w:rsidR="00FA344A">
        <w:rPr>
          <w:rFonts w:ascii="Times New Roman" w:eastAsia="Calibri" w:hAnsi="Times New Roman" w:cs="Times New Roman"/>
          <w:position w:val="-14"/>
          <w:sz w:val="24"/>
          <w:szCs w:val="24"/>
        </w:rPr>
        <w:pict w14:anchorId="782F1D0E">
          <v:shape id="_x0000_i7157" type="#_x0000_t75" style="width:54pt;height:20.25pt">
            <v:imagedata r:id="rId10309" o:title=""/>
          </v:shape>
        </w:pict>
      </w:r>
      <w:r w:rsidRPr="00330A7E">
        <w:rPr>
          <w:rFonts w:ascii="Times New Roman" w:eastAsia="Calibri" w:hAnsi="Times New Roman" w:cs="Times New Roman"/>
          <w:bCs/>
          <w:sz w:val="24"/>
          <w:szCs w:val="24"/>
        </w:rPr>
        <w:t xml:space="preserve">. Điểm </w:t>
      </w:r>
      <w:r w:rsidR="00FA344A">
        <w:rPr>
          <w:rFonts w:ascii="Times New Roman" w:eastAsia="Calibri" w:hAnsi="Times New Roman" w:cs="Times New Roman"/>
          <w:position w:val="-14"/>
          <w:sz w:val="24"/>
          <w:szCs w:val="24"/>
        </w:rPr>
        <w:pict w14:anchorId="427AA4D6">
          <v:shape id="_x0000_i7158" type="#_x0000_t75" style="width:53.25pt;height:20.25pt">
            <v:imagedata r:id="rId10310" o:title=""/>
          </v:shape>
        </w:pict>
      </w:r>
      <w:r w:rsidRPr="00330A7E">
        <w:rPr>
          <w:rFonts w:ascii="Times New Roman" w:eastAsia="Calibri" w:hAnsi="Times New Roman" w:cs="Times New Roman"/>
          <w:bCs/>
          <w:sz w:val="24"/>
          <w:szCs w:val="24"/>
        </w:rPr>
        <w:t xml:space="preserve"> trong không gian, biết khoảng cách từ các vệ tinh đến điểm </w:t>
      </w:r>
      <w:r w:rsidR="00FA344A">
        <w:rPr>
          <w:rFonts w:ascii="Times New Roman" w:eastAsia="Calibri" w:hAnsi="Times New Roman" w:cs="Times New Roman"/>
          <w:position w:val="-4"/>
          <w:sz w:val="24"/>
          <w:szCs w:val="24"/>
        </w:rPr>
        <w:pict w14:anchorId="76127E3B">
          <v:shape id="_x0000_i7159" type="#_x0000_t75" style="width:15.75pt;height:12.75pt">
            <v:imagedata r:id="rId10311" o:title=""/>
          </v:shape>
        </w:pict>
      </w:r>
      <w:r w:rsidRPr="00330A7E">
        <w:rPr>
          <w:rFonts w:ascii="Times New Roman" w:eastAsia="Calibri" w:hAnsi="Times New Roman" w:cs="Times New Roman"/>
          <w:bCs/>
          <w:sz w:val="24"/>
          <w:szCs w:val="24"/>
        </w:rPr>
        <w:t xml:space="preserve"> lần lượt là </w:t>
      </w:r>
      <w:r w:rsidR="00FA344A">
        <w:rPr>
          <w:rFonts w:ascii="Times New Roman" w:eastAsia="Calibri" w:hAnsi="Times New Roman" w:cs="Times New Roman"/>
          <w:position w:val="-10"/>
          <w:sz w:val="24"/>
          <w:szCs w:val="24"/>
        </w:rPr>
        <w:pict w14:anchorId="3E818B21">
          <v:shape id="_x0000_i7160" type="#_x0000_t75" style="width:176.25pt;height:15.75pt">
            <v:imagedata r:id="rId10312" o:title=""/>
          </v:shape>
        </w:pic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
        <w:gridCol w:w="8436"/>
        <w:gridCol w:w="777"/>
        <w:gridCol w:w="562"/>
      </w:tblGrid>
      <w:tr w:rsidR="00ED397D" w:rsidRPr="00330A7E" w14:paraId="675C79B9" w14:textId="77777777" w:rsidTr="00330A7E">
        <w:tc>
          <w:tcPr>
            <w:tcW w:w="8866" w:type="dxa"/>
            <w:gridSpan w:val="2"/>
            <w:shd w:val="clear" w:color="auto" w:fill="auto"/>
          </w:tcPr>
          <w:p w14:paraId="3DE27FB2" w14:textId="77777777" w:rsidR="00ED397D" w:rsidRPr="00330A7E" w:rsidRDefault="00ED397D" w:rsidP="00330A7E">
            <w:pPr>
              <w:jc w:val="center"/>
              <w:rPr>
                <w:rFonts w:ascii="Times New Roman" w:hAnsi="Times New Roman" w:cs="Times New Roman"/>
                <w:b/>
                <w:bCs/>
                <w:sz w:val="24"/>
                <w:szCs w:val="24"/>
              </w:rPr>
            </w:pPr>
            <w:r w:rsidRPr="00330A7E">
              <w:rPr>
                <w:rFonts w:ascii="Times New Roman" w:hAnsi="Times New Roman" w:cs="Times New Roman"/>
                <w:b/>
                <w:bCs/>
                <w:sz w:val="24"/>
                <w:szCs w:val="24"/>
              </w:rPr>
              <w:t>Mệnh đề</w:t>
            </w:r>
          </w:p>
        </w:tc>
        <w:tc>
          <w:tcPr>
            <w:tcW w:w="777" w:type="dxa"/>
            <w:shd w:val="clear" w:color="auto" w:fill="auto"/>
          </w:tcPr>
          <w:p w14:paraId="3549B365"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t>Đúng</w:t>
            </w:r>
          </w:p>
        </w:tc>
        <w:tc>
          <w:tcPr>
            <w:tcW w:w="562" w:type="dxa"/>
            <w:shd w:val="clear" w:color="auto" w:fill="auto"/>
          </w:tcPr>
          <w:p w14:paraId="6773FA76"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t>Sai</w:t>
            </w:r>
          </w:p>
        </w:tc>
      </w:tr>
      <w:tr w:rsidR="00ED397D" w:rsidRPr="00330A7E" w14:paraId="3522B3DE" w14:textId="77777777" w:rsidTr="00330A7E">
        <w:tc>
          <w:tcPr>
            <w:tcW w:w="430" w:type="dxa"/>
            <w:shd w:val="clear" w:color="auto" w:fill="auto"/>
          </w:tcPr>
          <w:p w14:paraId="61B6ADE2"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t>a)</w:t>
            </w:r>
          </w:p>
        </w:tc>
        <w:tc>
          <w:tcPr>
            <w:tcW w:w="8436" w:type="dxa"/>
            <w:shd w:val="clear" w:color="auto" w:fill="auto"/>
          </w:tcPr>
          <w:p w14:paraId="3839A4B9" w14:textId="77777777" w:rsidR="00ED397D" w:rsidRPr="00330A7E" w:rsidRDefault="00FA344A" w:rsidP="00330A7E">
            <w:pPr>
              <w:spacing w:before="120"/>
              <w:ind w:left="992" w:firstLine="1"/>
              <w:jc w:val="both"/>
              <w:rPr>
                <w:rFonts w:ascii="Times New Roman" w:eastAsia="Calibri" w:hAnsi="Times New Roman" w:cs="Times New Roman"/>
                <w:b/>
                <w:bCs/>
                <w:color w:val="000000"/>
                <w:sz w:val="24"/>
                <w:szCs w:val="24"/>
                <w:lang w:val="vi-VN"/>
              </w:rPr>
            </w:pPr>
            <w:r>
              <w:rPr>
                <w:rFonts w:ascii="Times New Roman" w:eastAsia="Calibri" w:hAnsi="Times New Roman" w:cs="Times New Roman"/>
                <w:b/>
                <w:bCs/>
                <w:color w:val="000000"/>
                <w:position w:val="-14"/>
                <w:sz w:val="24"/>
                <w:szCs w:val="24"/>
              </w:rPr>
              <w:pict w14:anchorId="0AC347D5">
                <v:shape id="_x0000_i7161" type="#_x0000_t75" style="width:252pt;height:21.75pt">
                  <v:imagedata r:id="rId10313" o:title=""/>
                </v:shape>
              </w:pict>
            </w:r>
          </w:p>
          <w:p w14:paraId="16711D15" w14:textId="77777777" w:rsidR="00ED397D" w:rsidRPr="00330A7E" w:rsidRDefault="00ED397D" w:rsidP="00330A7E">
            <w:pPr>
              <w:rPr>
                <w:rFonts w:ascii="Times New Roman" w:hAnsi="Times New Roman" w:cs="Times New Roman"/>
                <w:b/>
                <w:bCs/>
                <w:sz w:val="24"/>
                <w:szCs w:val="24"/>
                <w:lang w:val="vi-VN"/>
              </w:rPr>
            </w:pPr>
          </w:p>
        </w:tc>
        <w:tc>
          <w:tcPr>
            <w:tcW w:w="777" w:type="dxa"/>
            <w:shd w:val="clear" w:color="auto" w:fill="auto"/>
          </w:tcPr>
          <w:p w14:paraId="0C757A3C" w14:textId="77777777" w:rsidR="00ED397D" w:rsidRPr="00330A7E" w:rsidRDefault="00ED397D" w:rsidP="00330A7E">
            <w:pPr>
              <w:rPr>
                <w:rFonts w:ascii="Times New Roman" w:hAnsi="Times New Roman" w:cs="Times New Roman"/>
                <w:b/>
                <w:bCs/>
                <w:sz w:val="24"/>
                <w:szCs w:val="24"/>
              </w:rPr>
            </w:pPr>
          </w:p>
        </w:tc>
        <w:tc>
          <w:tcPr>
            <w:tcW w:w="562" w:type="dxa"/>
            <w:shd w:val="clear" w:color="auto" w:fill="auto"/>
          </w:tcPr>
          <w:p w14:paraId="11DF0DD7" w14:textId="77777777" w:rsidR="00ED397D" w:rsidRPr="00330A7E" w:rsidRDefault="00ED397D" w:rsidP="00330A7E">
            <w:pPr>
              <w:rPr>
                <w:rFonts w:ascii="Times New Roman" w:hAnsi="Times New Roman" w:cs="Times New Roman"/>
                <w:b/>
                <w:bCs/>
                <w:sz w:val="24"/>
                <w:szCs w:val="24"/>
              </w:rPr>
            </w:pPr>
          </w:p>
        </w:tc>
      </w:tr>
      <w:tr w:rsidR="00ED397D" w:rsidRPr="00330A7E" w14:paraId="630F0FDC" w14:textId="77777777" w:rsidTr="00330A7E">
        <w:tc>
          <w:tcPr>
            <w:tcW w:w="430" w:type="dxa"/>
            <w:shd w:val="clear" w:color="auto" w:fill="auto"/>
          </w:tcPr>
          <w:p w14:paraId="0F5B1F6C"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t>b)</w:t>
            </w:r>
          </w:p>
        </w:tc>
        <w:tc>
          <w:tcPr>
            <w:tcW w:w="8436" w:type="dxa"/>
            <w:shd w:val="clear" w:color="auto" w:fill="auto"/>
          </w:tcPr>
          <w:p w14:paraId="35D1288F" w14:textId="77777777" w:rsidR="00ED397D" w:rsidRPr="00330A7E" w:rsidRDefault="00FA344A" w:rsidP="00330A7E">
            <w:pPr>
              <w:rPr>
                <w:rFonts w:ascii="Times New Roman" w:hAnsi="Times New Roman" w:cs="Times New Roman"/>
                <w:b/>
                <w:bCs/>
                <w:sz w:val="24"/>
                <w:szCs w:val="24"/>
                <w:lang w:val="vi-VN"/>
              </w:rPr>
            </w:pPr>
            <w:r>
              <w:rPr>
                <w:rFonts w:ascii="Times New Roman" w:eastAsia="Calibri" w:hAnsi="Times New Roman" w:cs="Times New Roman"/>
                <w:b/>
                <w:bCs/>
                <w:color w:val="000000"/>
                <w:position w:val="-14"/>
                <w:sz w:val="24"/>
                <w:szCs w:val="24"/>
              </w:rPr>
              <w:pict w14:anchorId="00A77DDD">
                <v:shape id="_x0000_i7162" type="#_x0000_t75" style="width:290.25pt;height:21.75pt">
                  <v:imagedata r:id="rId10314" o:title=""/>
                </v:shape>
              </w:pict>
            </w:r>
          </w:p>
        </w:tc>
        <w:tc>
          <w:tcPr>
            <w:tcW w:w="777" w:type="dxa"/>
            <w:shd w:val="clear" w:color="auto" w:fill="auto"/>
          </w:tcPr>
          <w:p w14:paraId="340DC3E0" w14:textId="77777777" w:rsidR="00ED397D" w:rsidRPr="00330A7E" w:rsidRDefault="00ED397D" w:rsidP="00330A7E">
            <w:pPr>
              <w:rPr>
                <w:rFonts w:ascii="Times New Roman" w:hAnsi="Times New Roman" w:cs="Times New Roman"/>
                <w:b/>
                <w:bCs/>
                <w:sz w:val="24"/>
                <w:szCs w:val="24"/>
              </w:rPr>
            </w:pPr>
          </w:p>
        </w:tc>
        <w:tc>
          <w:tcPr>
            <w:tcW w:w="562" w:type="dxa"/>
            <w:shd w:val="clear" w:color="auto" w:fill="auto"/>
          </w:tcPr>
          <w:p w14:paraId="0F203E9F" w14:textId="77777777" w:rsidR="00ED397D" w:rsidRPr="00330A7E" w:rsidRDefault="00ED397D" w:rsidP="00330A7E">
            <w:pPr>
              <w:rPr>
                <w:rFonts w:ascii="Times New Roman" w:hAnsi="Times New Roman" w:cs="Times New Roman"/>
                <w:b/>
                <w:bCs/>
                <w:sz w:val="24"/>
                <w:szCs w:val="24"/>
              </w:rPr>
            </w:pPr>
          </w:p>
        </w:tc>
      </w:tr>
      <w:tr w:rsidR="00ED397D" w:rsidRPr="00330A7E" w14:paraId="02752835" w14:textId="77777777" w:rsidTr="00330A7E">
        <w:tc>
          <w:tcPr>
            <w:tcW w:w="430" w:type="dxa"/>
            <w:shd w:val="clear" w:color="auto" w:fill="auto"/>
          </w:tcPr>
          <w:p w14:paraId="53E04A4E"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t>c)</w:t>
            </w:r>
          </w:p>
        </w:tc>
        <w:tc>
          <w:tcPr>
            <w:tcW w:w="8436" w:type="dxa"/>
            <w:shd w:val="clear" w:color="auto" w:fill="auto"/>
          </w:tcPr>
          <w:p w14:paraId="5E8F74F1" w14:textId="77777777" w:rsidR="00ED397D" w:rsidRPr="00330A7E" w:rsidRDefault="00FA344A" w:rsidP="00330A7E">
            <w:pPr>
              <w:rPr>
                <w:rFonts w:ascii="Times New Roman" w:hAnsi="Times New Roman" w:cs="Times New Roman"/>
                <w:b/>
                <w:bCs/>
                <w:sz w:val="24"/>
                <w:szCs w:val="24"/>
                <w:lang w:val="vi-VN"/>
              </w:rPr>
            </w:pPr>
            <w:r>
              <w:rPr>
                <w:rFonts w:ascii="Times New Roman" w:eastAsia="Calibri" w:hAnsi="Times New Roman" w:cs="Times New Roman"/>
                <w:b/>
                <w:bCs/>
                <w:color w:val="000000"/>
                <w:position w:val="-6"/>
                <w:sz w:val="24"/>
                <w:szCs w:val="24"/>
              </w:rPr>
              <w:pict w14:anchorId="349445B4">
                <v:shape id="_x0000_i7163" type="#_x0000_t75" style="width:29.25pt;height:14.25pt">
                  <v:imagedata r:id="rId10315" o:title=""/>
                </v:shape>
              </w:pict>
            </w:r>
          </w:p>
        </w:tc>
        <w:tc>
          <w:tcPr>
            <w:tcW w:w="777" w:type="dxa"/>
            <w:shd w:val="clear" w:color="auto" w:fill="auto"/>
          </w:tcPr>
          <w:p w14:paraId="40861CE3" w14:textId="77777777" w:rsidR="00ED397D" w:rsidRPr="00330A7E" w:rsidRDefault="00ED397D" w:rsidP="00330A7E">
            <w:pPr>
              <w:rPr>
                <w:rFonts w:ascii="Times New Roman" w:hAnsi="Times New Roman" w:cs="Times New Roman"/>
                <w:b/>
                <w:bCs/>
                <w:sz w:val="24"/>
                <w:szCs w:val="24"/>
              </w:rPr>
            </w:pPr>
          </w:p>
        </w:tc>
        <w:tc>
          <w:tcPr>
            <w:tcW w:w="562" w:type="dxa"/>
            <w:shd w:val="clear" w:color="auto" w:fill="auto"/>
          </w:tcPr>
          <w:p w14:paraId="740F1A69" w14:textId="77777777" w:rsidR="00ED397D" w:rsidRPr="00330A7E" w:rsidRDefault="00ED397D" w:rsidP="00330A7E">
            <w:pPr>
              <w:rPr>
                <w:rFonts w:ascii="Times New Roman" w:hAnsi="Times New Roman" w:cs="Times New Roman"/>
                <w:b/>
                <w:bCs/>
                <w:sz w:val="24"/>
                <w:szCs w:val="24"/>
              </w:rPr>
            </w:pPr>
          </w:p>
        </w:tc>
      </w:tr>
      <w:tr w:rsidR="00ED397D" w:rsidRPr="00330A7E" w14:paraId="5FAF9EDF" w14:textId="77777777" w:rsidTr="00330A7E">
        <w:tc>
          <w:tcPr>
            <w:tcW w:w="430" w:type="dxa"/>
            <w:shd w:val="clear" w:color="auto" w:fill="auto"/>
          </w:tcPr>
          <w:p w14:paraId="639428AF"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t>d)</w:t>
            </w:r>
          </w:p>
        </w:tc>
        <w:tc>
          <w:tcPr>
            <w:tcW w:w="8436" w:type="dxa"/>
            <w:shd w:val="clear" w:color="auto" w:fill="auto"/>
          </w:tcPr>
          <w:p w14:paraId="45E99A97" w14:textId="77777777" w:rsidR="00ED397D" w:rsidRPr="00330A7E" w:rsidRDefault="00FA344A" w:rsidP="00330A7E">
            <w:pPr>
              <w:rPr>
                <w:rFonts w:ascii="Times New Roman" w:hAnsi="Times New Roman" w:cs="Times New Roman"/>
                <w:b/>
                <w:bCs/>
                <w:sz w:val="24"/>
                <w:szCs w:val="24"/>
                <w:lang w:val="vi-VN"/>
              </w:rPr>
            </w:pPr>
            <w:r>
              <w:rPr>
                <w:rFonts w:ascii="Times New Roman" w:eastAsia="Calibri" w:hAnsi="Times New Roman" w:cs="Times New Roman"/>
                <w:b/>
                <w:bCs/>
                <w:color w:val="000000"/>
                <w:position w:val="-14"/>
                <w:sz w:val="24"/>
                <w:szCs w:val="24"/>
              </w:rPr>
              <w:pict w14:anchorId="3742C9A2">
                <v:shape id="_x0000_i7164" type="#_x0000_t75" style="width:50.25pt;height:20.25pt">
                  <v:imagedata r:id="rId10316" o:title=""/>
                </v:shape>
              </w:pict>
            </w:r>
            <w:r w:rsidR="00ED397D" w:rsidRPr="00330A7E">
              <w:rPr>
                <w:rFonts w:ascii="Times New Roman" w:eastAsia="Calibri" w:hAnsi="Times New Roman" w:cs="Times New Roman"/>
                <w:b/>
                <w:bCs/>
                <w:color w:val="000000"/>
                <w:sz w:val="24"/>
                <w:szCs w:val="24"/>
                <w:lang w:val="vi-VN"/>
              </w:rPr>
              <w:t xml:space="preserve"> </w:t>
            </w:r>
          </w:p>
        </w:tc>
        <w:tc>
          <w:tcPr>
            <w:tcW w:w="777" w:type="dxa"/>
            <w:shd w:val="clear" w:color="auto" w:fill="auto"/>
          </w:tcPr>
          <w:p w14:paraId="2DDC7B9B" w14:textId="77777777" w:rsidR="00ED397D" w:rsidRPr="00330A7E" w:rsidRDefault="00ED397D" w:rsidP="00330A7E">
            <w:pPr>
              <w:rPr>
                <w:rFonts w:ascii="Times New Roman" w:hAnsi="Times New Roman" w:cs="Times New Roman"/>
                <w:b/>
                <w:bCs/>
                <w:sz w:val="24"/>
                <w:szCs w:val="24"/>
              </w:rPr>
            </w:pPr>
          </w:p>
        </w:tc>
        <w:tc>
          <w:tcPr>
            <w:tcW w:w="562" w:type="dxa"/>
            <w:shd w:val="clear" w:color="auto" w:fill="auto"/>
          </w:tcPr>
          <w:p w14:paraId="7E7EC099" w14:textId="77777777" w:rsidR="00ED397D" w:rsidRPr="00330A7E" w:rsidRDefault="00ED397D" w:rsidP="00330A7E">
            <w:pPr>
              <w:rPr>
                <w:rFonts w:ascii="Times New Roman" w:hAnsi="Times New Roman" w:cs="Times New Roman"/>
                <w:b/>
                <w:bCs/>
                <w:sz w:val="24"/>
                <w:szCs w:val="24"/>
              </w:rPr>
            </w:pPr>
          </w:p>
        </w:tc>
      </w:tr>
    </w:tbl>
    <w:p w14:paraId="6F6EC36D" w14:textId="77777777" w:rsidR="00ED397D" w:rsidRPr="00330A7E" w:rsidRDefault="00ED397D" w:rsidP="00330A7E">
      <w:pPr>
        <w:pStyle w:val="ListParagraph"/>
        <w:tabs>
          <w:tab w:val="left" w:pos="992"/>
        </w:tabs>
        <w:spacing w:before="120" w:line="276" w:lineRule="auto"/>
        <w:ind w:left="0"/>
        <w:rPr>
          <w:rFonts w:ascii="Times New Roman" w:hAnsi="Times New Roman" w:cs="Times New Roman"/>
          <w:sz w:val="24"/>
          <w:szCs w:val="24"/>
        </w:rPr>
      </w:pPr>
      <w:r w:rsidRPr="00330A7E">
        <w:rPr>
          <w:rFonts w:ascii="Times New Roman" w:hAnsi="Times New Roman" w:cs="Times New Roman"/>
          <w:b/>
          <w:sz w:val="24"/>
          <w:szCs w:val="24"/>
        </w:rPr>
        <w:t>Câu 4:</w:t>
      </w:r>
      <w:r w:rsidRPr="00330A7E">
        <w:rPr>
          <w:rFonts w:ascii="Times New Roman" w:hAnsi="Times New Roman" w:cs="Times New Roman"/>
          <w:sz w:val="24"/>
          <w:szCs w:val="24"/>
        </w:rPr>
        <w:t xml:space="preserve">Một xe ô tô đang chạy với vận tốc </w:t>
      </w:r>
      <w:r w:rsidR="00FA344A">
        <w:rPr>
          <w:rFonts w:ascii="Times New Roman" w:hAnsi="Times New Roman" w:cs="Times New Roman"/>
          <w:position w:val="-6"/>
          <w:sz w:val="24"/>
          <w:szCs w:val="24"/>
        </w:rPr>
        <w:pict w14:anchorId="183E1685">
          <v:shape id="_x0000_i7165" type="#_x0000_t75" style="width:15pt;height:13.5pt">
            <v:imagedata r:id="rId10317" o:title=""/>
          </v:shape>
        </w:pict>
      </w:r>
      <w:r w:rsidRPr="00330A7E">
        <w:rPr>
          <w:rFonts w:ascii="Times New Roman" w:hAnsi="Times New Roman" w:cs="Times New Roman"/>
          <w:sz w:val="24"/>
          <w:szCs w:val="24"/>
        </w:rPr>
        <w:t xml:space="preserve"> </w:t>
      </w:r>
      <w:r w:rsidR="00FA344A">
        <w:rPr>
          <w:rFonts w:ascii="Times New Roman" w:hAnsi="Times New Roman" w:cs="Times New Roman"/>
          <w:position w:val="-6"/>
          <w:sz w:val="24"/>
          <w:szCs w:val="24"/>
        </w:rPr>
        <w:pict w14:anchorId="20F2B333">
          <v:shape id="_x0000_i7166" type="#_x0000_t75" style="width:32.25pt;height:13.5pt">
            <v:imagedata r:id="rId10318" o:title=""/>
          </v:shape>
        </w:pict>
      </w:r>
      <w:r w:rsidRPr="00330A7E">
        <w:rPr>
          <w:rFonts w:ascii="Times New Roman" w:hAnsi="Times New Roman" w:cs="Times New Roman"/>
          <w:sz w:val="24"/>
          <w:szCs w:val="24"/>
        </w:rPr>
        <w:t xml:space="preserve"> thì người lái xe bất ngờ phát hiện chướng ngại vật trên đường cách đó </w:t>
      </w:r>
      <w:r w:rsidR="00FA344A">
        <w:rPr>
          <w:rFonts w:ascii="Times New Roman" w:hAnsi="Times New Roman" w:cs="Times New Roman"/>
          <w:position w:val="-10"/>
          <w:sz w:val="24"/>
          <w:szCs w:val="24"/>
        </w:rPr>
        <w:pict w14:anchorId="19D17EED">
          <v:shape id="_x0000_i7167" type="#_x0000_t75" style="width:27pt;height:15.75pt">
            <v:imagedata r:id="rId10319" o:title=""/>
          </v:shape>
        </w:pict>
      </w:r>
      <w:r w:rsidRPr="00330A7E">
        <w:rPr>
          <w:rFonts w:ascii="Times New Roman" w:hAnsi="Times New Roman" w:cs="Times New Roman"/>
          <w:sz w:val="24"/>
          <w:szCs w:val="24"/>
        </w:rPr>
        <w:t xml:space="preserve">. Người lái xe phản ứng một giây, sau đó đạp phanh khẩn cấp. Kể từ thời điểm này, ô tô chuyển động chậm dần đều với tốc độ </w:t>
      </w:r>
      <w:r w:rsidR="00FA344A">
        <w:rPr>
          <w:rFonts w:ascii="Times New Roman" w:hAnsi="Times New Roman" w:cs="Times New Roman"/>
          <w:position w:val="-14"/>
          <w:sz w:val="24"/>
          <w:szCs w:val="24"/>
        </w:rPr>
        <w:pict w14:anchorId="14FF03F2">
          <v:shape id="_x0000_i7168" type="#_x0000_t75" style="width:115.5pt;height:20.25pt">
            <v:imagedata r:id="rId10320" o:title=""/>
          </v:shape>
        </w:pict>
      </w:r>
      <w:r w:rsidRPr="00330A7E">
        <w:rPr>
          <w:rFonts w:ascii="Times New Roman" w:hAnsi="Times New Roman" w:cs="Times New Roman"/>
          <w:sz w:val="24"/>
          <w:szCs w:val="24"/>
        </w:rPr>
        <w:t xml:space="preserve">, trong đó </w:t>
      </w:r>
      <w:r w:rsidR="00FA344A">
        <w:rPr>
          <w:rFonts w:ascii="Times New Roman" w:hAnsi="Times New Roman" w:cs="Times New Roman"/>
          <w:position w:val="-6"/>
          <w:sz w:val="24"/>
          <w:szCs w:val="24"/>
        </w:rPr>
        <w:pict w14:anchorId="16471716">
          <v:shape id="_x0000_i7169" type="#_x0000_t75" style="width:7.5pt;height:12pt">
            <v:imagedata r:id="rId10321" o:title=""/>
          </v:shape>
        </w:pict>
      </w:r>
      <w:r w:rsidRPr="00330A7E">
        <w:rPr>
          <w:rFonts w:ascii="Times New Roman" w:hAnsi="Times New Roman" w:cs="Times New Roman"/>
          <w:sz w:val="24"/>
          <w:szCs w:val="24"/>
        </w:rPr>
        <w:t xml:space="preserve"> là thời gian tính bằng giây kể từ lúc đạp phanh. Gọi </w:t>
      </w:r>
      <w:r w:rsidR="00FA344A">
        <w:rPr>
          <w:rFonts w:ascii="Times New Roman" w:hAnsi="Times New Roman" w:cs="Times New Roman"/>
          <w:position w:val="-14"/>
          <w:sz w:val="24"/>
          <w:szCs w:val="24"/>
        </w:rPr>
        <w:pict w14:anchorId="404D5500">
          <v:shape id="_x0000_i7170" type="#_x0000_t75" style="width:23.25pt;height:20.25pt">
            <v:imagedata r:id="rId10322" o:title=""/>
          </v:shape>
        </w:pict>
      </w:r>
      <w:r w:rsidRPr="00330A7E">
        <w:rPr>
          <w:rFonts w:ascii="Times New Roman" w:hAnsi="Times New Roman" w:cs="Times New Roman"/>
          <w:sz w:val="24"/>
          <w:szCs w:val="24"/>
        </w:rPr>
        <w:t xml:space="preserve"> là quảng đường xe ô tô đi được trong </w:t>
      </w:r>
      <w:r w:rsidR="00FA344A">
        <w:rPr>
          <w:rFonts w:ascii="Times New Roman" w:hAnsi="Times New Roman" w:cs="Times New Roman"/>
          <w:position w:val="-6"/>
          <w:sz w:val="24"/>
          <w:szCs w:val="24"/>
        </w:rPr>
        <w:pict w14:anchorId="71C2A8B4">
          <v:shape id="_x0000_i7171" type="#_x0000_t75" style="width:7.5pt;height:12pt">
            <v:imagedata r:id="rId10321" o:title=""/>
          </v:shape>
        </w:pict>
      </w:r>
      <w:r w:rsidRPr="00330A7E">
        <w:rPr>
          <w:rFonts w:ascii="Times New Roman" w:hAnsi="Times New Roman" w:cs="Times New Roman"/>
          <w:sz w:val="24"/>
          <w:szCs w:val="24"/>
        </w:rPr>
        <w:t xml:space="preserve"> (giây) kể từ lúc đạp phanh.</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
        <w:gridCol w:w="8436"/>
        <w:gridCol w:w="777"/>
        <w:gridCol w:w="562"/>
      </w:tblGrid>
      <w:tr w:rsidR="00ED397D" w:rsidRPr="00330A7E" w14:paraId="334C457D" w14:textId="77777777" w:rsidTr="00330A7E">
        <w:tc>
          <w:tcPr>
            <w:tcW w:w="8866" w:type="dxa"/>
            <w:gridSpan w:val="2"/>
            <w:shd w:val="clear" w:color="auto" w:fill="auto"/>
          </w:tcPr>
          <w:p w14:paraId="074C1474" w14:textId="77777777" w:rsidR="00ED397D" w:rsidRPr="00330A7E" w:rsidRDefault="00ED397D" w:rsidP="00330A7E">
            <w:pPr>
              <w:jc w:val="center"/>
              <w:rPr>
                <w:rFonts w:ascii="Times New Roman" w:hAnsi="Times New Roman" w:cs="Times New Roman"/>
                <w:b/>
                <w:bCs/>
                <w:sz w:val="24"/>
                <w:szCs w:val="24"/>
              </w:rPr>
            </w:pPr>
            <w:r w:rsidRPr="00330A7E">
              <w:rPr>
                <w:rFonts w:ascii="Times New Roman" w:hAnsi="Times New Roman" w:cs="Times New Roman"/>
                <w:b/>
                <w:bCs/>
                <w:sz w:val="24"/>
                <w:szCs w:val="24"/>
              </w:rPr>
              <w:t>Mệnh đề</w:t>
            </w:r>
          </w:p>
        </w:tc>
        <w:tc>
          <w:tcPr>
            <w:tcW w:w="777" w:type="dxa"/>
            <w:shd w:val="clear" w:color="auto" w:fill="auto"/>
          </w:tcPr>
          <w:p w14:paraId="0CB95054"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t>Đúng</w:t>
            </w:r>
          </w:p>
        </w:tc>
        <w:tc>
          <w:tcPr>
            <w:tcW w:w="562" w:type="dxa"/>
            <w:shd w:val="clear" w:color="auto" w:fill="auto"/>
          </w:tcPr>
          <w:p w14:paraId="3C4B641B"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t>Sai</w:t>
            </w:r>
          </w:p>
        </w:tc>
      </w:tr>
      <w:tr w:rsidR="00ED397D" w:rsidRPr="00330A7E" w14:paraId="4F2821DC" w14:textId="77777777" w:rsidTr="00330A7E">
        <w:tc>
          <w:tcPr>
            <w:tcW w:w="430" w:type="dxa"/>
            <w:shd w:val="clear" w:color="auto" w:fill="auto"/>
          </w:tcPr>
          <w:p w14:paraId="1012928C"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t>a)</w:t>
            </w:r>
          </w:p>
        </w:tc>
        <w:tc>
          <w:tcPr>
            <w:tcW w:w="8436" w:type="dxa"/>
            <w:shd w:val="clear" w:color="auto" w:fill="auto"/>
          </w:tcPr>
          <w:p w14:paraId="338CB8F0" w14:textId="77777777" w:rsidR="00ED397D" w:rsidRPr="00330A7E" w:rsidRDefault="00ED397D" w:rsidP="00330A7E">
            <w:pPr>
              <w:spacing w:before="120"/>
              <w:jc w:val="both"/>
              <w:rPr>
                <w:rFonts w:ascii="Times New Roman" w:eastAsia="Calibri" w:hAnsi="Times New Roman" w:cs="Times New Roman"/>
                <w:b/>
                <w:bCs/>
                <w:color w:val="000000"/>
                <w:sz w:val="24"/>
                <w:szCs w:val="24"/>
                <w:lang w:val="vi-VN"/>
              </w:rPr>
            </w:pPr>
            <w:r w:rsidRPr="00330A7E">
              <w:rPr>
                <w:rFonts w:ascii="Times New Roman" w:hAnsi="Times New Roman" w:cs="Times New Roman"/>
                <w:sz w:val="24"/>
                <w:szCs w:val="24"/>
                <w:lang w:val="vi-VN"/>
              </w:rPr>
              <w:t xml:space="preserve">Quảng đường </w:t>
            </w:r>
            <w:r w:rsidR="00FA344A">
              <w:rPr>
                <w:rFonts w:ascii="Times New Roman" w:hAnsi="Times New Roman" w:cs="Times New Roman"/>
                <w:position w:val="-14"/>
                <w:sz w:val="24"/>
                <w:szCs w:val="24"/>
              </w:rPr>
              <w:pict w14:anchorId="53CEFB13">
                <v:shape id="_x0000_i7172" type="#_x0000_t75" style="width:23.25pt;height:20.25pt">
                  <v:imagedata r:id="rId10323" o:title=""/>
                </v:shape>
              </w:pict>
            </w:r>
            <w:r w:rsidRPr="00330A7E">
              <w:rPr>
                <w:rFonts w:ascii="Times New Roman" w:hAnsi="Times New Roman" w:cs="Times New Roman"/>
                <w:sz w:val="24"/>
                <w:szCs w:val="24"/>
                <w:lang w:val="vi-VN"/>
              </w:rPr>
              <w:t xml:space="preserve"> mà xe ô tô đi được trong thời gian </w:t>
            </w:r>
            <w:r w:rsidR="00FA344A">
              <w:rPr>
                <w:rFonts w:ascii="Times New Roman" w:hAnsi="Times New Roman" w:cs="Times New Roman"/>
                <w:position w:val="-6"/>
                <w:sz w:val="24"/>
                <w:szCs w:val="24"/>
              </w:rPr>
              <w:pict w14:anchorId="4682E124">
                <v:shape id="_x0000_i7173" type="#_x0000_t75" style="width:7.5pt;height:12pt">
                  <v:imagedata r:id="rId10324" o:title=""/>
                </v:shape>
              </w:pict>
            </w:r>
            <w:r w:rsidRPr="00330A7E">
              <w:rPr>
                <w:rFonts w:ascii="Times New Roman" w:hAnsi="Times New Roman" w:cs="Times New Roman"/>
                <w:sz w:val="24"/>
                <w:szCs w:val="24"/>
                <w:lang w:val="vi-VN"/>
              </w:rPr>
              <w:t xml:space="preserve"> (giây) là một nguyên hàm </w:t>
            </w:r>
            <w:r w:rsidRPr="00330A7E">
              <w:rPr>
                <w:rFonts w:ascii="Times New Roman" w:hAnsi="Times New Roman" w:cs="Times New Roman"/>
                <w:sz w:val="24"/>
                <w:szCs w:val="24"/>
                <w:lang w:val="vi-VN"/>
              </w:rPr>
              <w:lastRenderedPageBreak/>
              <w:t xml:space="preserve">của hàm số </w:t>
            </w:r>
            <w:r w:rsidR="00FA344A">
              <w:rPr>
                <w:rFonts w:ascii="Times New Roman" w:hAnsi="Times New Roman" w:cs="Times New Roman"/>
                <w:position w:val="-14"/>
                <w:sz w:val="24"/>
                <w:szCs w:val="24"/>
              </w:rPr>
              <w:pict w14:anchorId="260408BB">
                <v:shape id="_x0000_i7174" type="#_x0000_t75" style="width:24pt;height:20.25pt">
                  <v:imagedata r:id="rId10325" o:title=""/>
                </v:shape>
              </w:pict>
            </w:r>
            <w:r w:rsidRPr="00330A7E">
              <w:rPr>
                <w:rFonts w:ascii="Times New Roman" w:hAnsi="Times New Roman" w:cs="Times New Roman"/>
                <w:sz w:val="24"/>
                <w:szCs w:val="24"/>
                <w:lang w:val="vi-VN"/>
              </w:rPr>
              <w:t xml:space="preserve"> </w:t>
            </w:r>
          </w:p>
          <w:p w14:paraId="389F8BE1" w14:textId="77777777" w:rsidR="00ED397D" w:rsidRPr="00330A7E" w:rsidRDefault="00ED397D" w:rsidP="00330A7E">
            <w:pPr>
              <w:rPr>
                <w:rFonts w:ascii="Times New Roman" w:hAnsi="Times New Roman" w:cs="Times New Roman"/>
                <w:b/>
                <w:bCs/>
                <w:sz w:val="24"/>
                <w:szCs w:val="24"/>
                <w:lang w:val="vi-VN"/>
              </w:rPr>
            </w:pPr>
          </w:p>
        </w:tc>
        <w:tc>
          <w:tcPr>
            <w:tcW w:w="777" w:type="dxa"/>
            <w:shd w:val="clear" w:color="auto" w:fill="auto"/>
          </w:tcPr>
          <w:p w14:paraId="5BC61585" w14:textId="77777777" w:rsidR="00ED397D" w:rsidRPr="00330A7E" w:rsidRDefault="00ED397D" w:rsidP="00330A7E">
            <w:pPr>
              <w:rPr>
                <w:rFonts w:ascii="Times New Roman" w:hAnsi="Times New Roman" w:cs="Times New Roman"/>
                <w:b/>
                <w:bCs/>
                <w:sz w:val="24"/>
                <w:szCs w:val="24"/>
              </w:rPr>
            </w:pPr>
          </w:p>
        </w:tc>
        <w:tc>
          <w:tcPr>
            <w:tcW w:w="562" w:type="dxa"/>
            <w:shd w:val="clear" w:color="auto" w:fill="auto"/>
          </w:tcPr>
          <w:p w14:paraId="593486E7" w14:textId="77777777" w:rsidR="00ED397D" w:rsidRPr="00330A7E" w:rsidRDefault="00ED397D" w:rsidP="00330A7E">
            <w:pPr>
              <w:rPr>
                <w:rFonts w:ascii="Times New Roman" w:hAnsi="Times New Roman" w:cs="Times New Roman"/>
                <w:b/>
                <w:bCs/>
                <w:sz w:val="24"/>
                <w:szCs w:val="24"/>
              </w:rPr>
            </w:pPr>
          </w:p>
        </w:tc>
      </w:tr>
      <w:tr w:rsidR="00ED397D" w:rsidRPr="00330A7E" w14:paraId="5857CA78" w14:textId="77777777" w:rsidTr="00330A7E">
        <w:tc>
          <w:tcPr>
            <w:tcW w:w="430" w:type="dxa"/>
            <w:shd w:val="clear" w:color="auto" w:fill="auto"/>
          </w:tcPr>
          <w:p w14:paraId="51A7DBDF"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lastRenderedPageBreak/>
              <w:t>b)</w:t>
            </w:r>
          </w:p>
        </w:tc>
        <w:tc>
          <w:tcPr>
            <w:tcW w:w="8436" w:type="dxa"/>
            <w:shd w:val="clear" w:color="auto" w:fill="auto"/>
          </w:tcPr>
          <w:p w14:paraId="2FAAE9E2" w14:textId="77777777" w:rsidR="00ED397D" w:rsidRPr="00330A7E" w:rsidRDefault="00FA344A" w:rsidP="00330A7E">
            <w:pPr>
              <w:rPr>
                <w:rFonts w:ascii="Times New Roman" w:hAnsi="Times New Roman" w:cs="Times New Roman"/>
                <w:b/>
                <w:bCs/>
                <w:sz w:val="24"/>
                <w:szCs w:val="24"/>
                <w:lang w:val="vi-VN"/>
              </w:rPr>
            </w:pPr>
            <w:r>
              <w:rPr>
                <w:rFonts w:ascii="Times New Roman" w:hAnsi="Times New Roman" w:cs="Times New Roman"/>
                <w:position w:val="-14"/>
                <w:sz w:val="24"/>
                <w:szCs w:val="24"/>
              </w:rPr>
              <w:pict w14:anchorId="03CFC1EF">
                <v:shape id="_x0000_i7175" type="#_x0000_t75" style="width:83.25pt;height:20.25pt">
                  <v:imagedata r:id="rId10326" o:title=""/>
                </v:shape>
              </w:pict>
            </w:r>
            <w:r w:rsidR="00ED397D" w:rsidRPr="00330A7E">
              <w:rPr>
                <w:rFonts w:ascii="Times New Roman" w:hAnsi="Times New Roman" w:cs="Times New Roman"/>
                <w:sz w:val="24"/>
                <w:szCs w:val="24"/>
                <w:lang w:val="vi-VN"/>
              </w:rPr>
              <w:t xml:space="preserve"> </w:t>
            </w:r>
          </w:p>
        </w:tc>
        <w:tc>
          <w:tcPr>
            <w:tcW w:w="777" w:type="dxa"/>
            <w:shd w:val="clear" w:color="auto" w:fill="auto"/>
          </w:tcPr>
          <w:p w14:paraId="4ADB3DD8" w14:textId="77777777" w:rsidR="00ED397D" w:rsidRPr="00330A7E" w:rsidRDefault="00ED397D" w:rsidP="00330A7E">
            <w:pPr>
              <w:rPr>
                <w:rFonts w:ascii="Times New Roman" w:hAnsi="Times New Roman" w:cs="Times New Roman"/>
                <w:b/>
                <w:bCs/>
                <w:sz w:val="24"/>
                <w:szCs w:val="24"/>
              </w:rPr>
            </w:pPr>
          </w:p>
        </w:tc>
        <w:tc>
          <w:tcPr>
            <w:tcW w:w="562" w:type="dxa"/>
            <w:shd w:val="clear" w:color="auto" w:fill="auto"/>
          </w:tcPr>
          <w:p w14:paraId="57E070E4" w14:textId="77777777" w:rsidR="00ED397D" w:rsidRPr="00330A7E" w:rsidRDefault="00ED397D" w:rsidP="00330A7E">
            <w:pPr>
              <w:rPr>
                <w:rFonts w:ascii="Times New Roman" w:hAnsi="Times New Roman" w:cs="Times New Roman"/>
                <w:b/>
                <w:bCs/>
                <w:sz w:val="24"/>
                <w:szCs w:val="24"/>
              </w:rPr>
            </w:pPr>
          </w:p>
        </w:tc>
      </w:tr>
      <w:tr w:rsidR="00ED397D" w:rsidRPr="00330A7E" w14:paraId="12B6B8F6" w14:textId="77777777" w:rsidTr="00330A7E">
        <w:tc>
          <w:tcPr>
            <w:tcW w:w="430" w:type="dxa"/>
            <w:shd w:val="clear" w:color="auto" w:fill="auto"/>
          </w:tcPr>
          <w:p w14:paraId="3AFF5029"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t>c)</w:t>
            </w:r>
          </w:p>
        </w:tc>
        <w:tc>
          <w:tcPr>
            <w:tcW w:w="8436" w:type="dxa"/>
            <w:shd w:val="clear" w:color="auto" w:fill="auto"/>
          </w:tcPr>
          <w:p w14:paraId="6FB30451" w14:textId="77777777" w:rsidR="00ED397D" w:rsidRPr="00330A7E" w:rsidRDefault="00ED397D" w:rsidP="00330A7E">
            <w:pPr>
              <w:rPr>
                <w:rFonts w:ascii="Times New Roman" w:hAnsi="Times New Roman" w:cs="Times New Roman"/>
                <w:b/>
                <w:bCs/>
                <w:sz w:val="24"/>
                <w:szCs w:val="24"/>
                <w:lang w:val="vi-VN"/>
              </w:rPr>
            </w:pPr>
            <w:r w:rsidRPr="00330A7E">
              <w:rPr>
                <w:rFonts w:ascii="Times New Roman" w:hAnsi="Times New Roman" w:cs="Times New Roman"/>
                <w:sz w:val="24"/>
                <w:szCs w:val="24"/>
                <w:lang w:val="vi-VN"/>
              </w:rPr>
              <w:t xml:space="preserve">Thời gian kể từ lúc đạp phanh đến khi xe ô tô dừng hẳn là </w:t>
            </w:r>
            <w:r w:rsidR="00FA344A">
              <w:rPr>
                <w:rFonts w:ascii="Times New Roman" w:hAnsi="Times New Roman" w:cs="Times New Roman"/>
                <w:position w:val="-6"/>
                <w:sz w:val="24"/>
                <w:szCs w:val="24"/>
              </w:rPr>
              <w:pict w14:anchorId="544F92B0">
                <v:shape id="_x0000_i7176" type="#_x0000_t75" style="width:15.75pt;height:13.5pt">
                  <v:imagedata r:id="rId10327" o:title=""/>
                </v:shape>
              </w:pict>
            </w:r>
            <w:r w:rsidRPr="00330A7E">
              <w:rPr>
                <w:rFonts w:ascii="Times New Roman" w:hAnsi="Times New Roman" w:cs="Times New Roman"/>
                <w:sz w:val="24"/>
                <w:szCs w:val="24"/>
                <w:lang w:val="vi-VN"/>
              </w:rPr>
              <w:t xml:space="preserve"> giây. </w:t>
            </w:r>
          </w:p>
        </w:tc>
        <w:tc>
          <w:tcPr>
            <w:tcW w:w="777" w:type="dxa"/>
            <w:shd w:val="clear" w:color="auto" w:fill="auto"/>
          </w:tcPr>
          <w:p w14:paraId="41B985F2" w14:textId="77777777" w:rsidR="00ED397D" w:rsidRPr="00330A7E" w:rsidRDefault="00ED397D" w:rsidP="00330A7E">
            <w:pPr>
              <w:rPr>
                <w:rFonts w:ascii="Times New Roman" w:hAnsi="Times New Roman" w:cs="Times New Roman"/>
                <w:b/>
                <w:bCs/>
                <w:sz w:val="24"/>
                <w:szCs w:val="24"/>
              </w:rPr>
            </w:pPr>
          </w:p>
        </w:tc>
        <w:tc>
          <w:tcPr>
            <w:tcW w:w="562" w:type="dxa"/>
            <w:shd w:val="clear" w:color="auto" w:fill="auto"/>
          </w:tcPr>
          <w:p w14:paraId="05546BC3" w14:textId="77777777" w:rsidR="00ED397D" w:rsidRPr="00330A7E" w:rsidRDefault="00ED397D" w:rsidP="00330A7E">
            <w:pPr>
              <w:rPr>
                <w:rFonts w:ascii="Times New Roman" w:hAnsi="Times New Roman" w:cs="Times New Roman"/>
                <w:b/>
                <w:bCs/>
                <w:sz w:val="24"/>
                <w:szCs w:val="24"/>
              </w:rPr>
            </w:pPr>
          </w:p>
        </w:tc>
      </w:tr>
      <w:tr w:rsidR="00ED397D" w:rsidRPr="00330A7E" w14:paraId="6615A2EA" w14:textId="77777777" w:rsidTr="00330A7E">
        <w:tc>
          <w:tcPr>
            <w:tcW w:w="430" w:type="dxa"/>
            <w:shd w:val="clear" w:color="auto" w:fill="auto"/>
          </w:tcPr>
          <w:p w14:paraId="06E273C9" w14:textId="77777777" w:rsidR="00ED397D" w:rsidRPr="00330A7E" w:rsidRDefault="00ED397D" w:rsidP="00330A7E">
            <w:pPr>
              <w:rPr>
                <w:rFonts w:ascii="Times New Roman" w:hAnsi="Times New Roman" w:cs="Times New Roman"/>
                <w:b/>
                <w:bCs/>
                <w:sz w:val="24"/>
                <w:szCs w:val="24"/>
              </w:rPr>
            </w:pPr>
            <w:r w:rsidRPr="00330A7E">
              <w:rPr>
                <w:rFonts w:ascii="Times New Roman" w:hAnsi="Times New Roman" w:cs="Times New Roman"/>
                <w:b/>
                <w:bCs/>
                <w:sz w:val="24"/>
                <w:szCs w:val="24"/>
              </w:rPr>
              <w:t>d)</w:t>
            </w:r>
          </w:p>
        </w:tc>
        <w:tc>
          <w:tcPr>
            <w:tcW w:w="8436" w:type="dxa"/>
            <w:shd w:val="clear" w:color="auto" w:fill="auto"/>
          </w:tcPr>
          <w:p w14:paraId="3880A543" w14:textId="77777777" w:rsidR="00ED397D" w:rsidRPr="00330A7E" w:rsidRDefault="00ED397D" w:rsidP="00330A7E">
            <w:pPr>
              <w:rPr>
                <w:rFonts w:ascii="Times New Roman" w:hAnsi="Times New Roman" w:cs="Times New Roman"/>
                <w:b/>
                <w:bCs/>
                <w:sz w:val="24"/>
                <w:szCs w:val="24"/>
                <w:lang w:val="vi-VN"/>
              </w:rPr>
            </w:pPr>
            <w:r w:rsidRPr="00330A7E">
              <w:rPr>
                <w:rFonts w:ascii="Times New Roman" w:hAnsi="Times New Roman" w:cs="Times New Roman"/>
                <w:sz w:val="24"/>
                <w:szCs w:val="24"/>
                <w:lang w:val="vi-VN"/>
              </w:rPr>
              <w:t xml:space="preserve">Xe ô tô đó không va vào chướng ngại vật ở trên đường. </w:t>
            </w:r>
          </w:p>
        </w:tc>
        <w:tc>
          <w:tcPr>
            <w:tcW w:w="777" w:type="dxa"/>
            <w:shd w:val="clear" w:color="auto" w:fill="auto"/>
          </w:tcPr>
          <w:p w14:paraId="3A50BA81" w14:textId="77777777" w:rsidR="00ED397D" w:rsidRPr="00330A7E" w:rsidRDefault="00ED397D" w:rsidP="00330A7E">
            <w:pPr>
              <w:rPr>
                <w:rFonts w:ascii="Times New Roman" w:hAnsi="Times New Roman" w:cs="Times New Roman"/>
                <w:b/>
                <w:bCs/>
                <w:sz w:val="24"/>
                <w:szCs w:val="24"/>
              </w:rPr>
            </w:pPr>
          </w:p>
        </w:tc>
        <w:tc>
          <w:tcPr>
            <w:tcW w:w="562" w:type="dxa"/>
            <w:shd w:val="clear" w:color="auto" w:fill="auto"/>
          </w:tcPr>
          <w:p w14:paraId="460FC56C" w14:textId="77777777" w:rsidR="00ED397D" w:rsidRPr="00330A7E" w:rsidRDefault="00ED397D" w:rsidP="00330A7E">
            <w:pPr>
              <w:rPr>
                <w:rFonts w:ascii="Times New Roman" w:hAnsi="Times New Roman" w:cs="Times New Roman"/>
                <w:b/>
                <w:bCs/>
                <w:sz w:val="24"/>
                <w:szCs w:val="24"/>
              </w:rPr>
            </w:pPr>
          </w:p>
        </w:tc>
      </w:tr>
    </w:tbl>
    <w:p w14:paraId="6717CD50" w14:textId="77777777" w:rsidR="00ED397D" w:rsidRPr="00330A7E" w:rsidRDefault="00ED397D" w:rsidP="00330A7E">
      <w:pPr>
        <w:pStyle w:val="ListParagraph"/>
        <w:tabs>
          <w:tab w:val="left" w:pos="992"/>
        </w:tabs>
        <w:spacing w:before="120" w:line="276" w:lineRule="auto"/>
        <w:ind w:left="0"/>
        <w:rPr>
          <w:rFonts w:ascii="Times New Roman" w:hAnsi="Times New Roman" w:cs="Times New Roman"/>
          <w:sz w:val="24"/>
          <w:szCs w:val="24"/>
        </w:rPr>
      </w:pPr>
    </w:p>
    <w:p w14:paraId="172C5BE5" w14:textId="77777777" w:rsidR="00ED397D" w:rsidRPr="00330A7E" w:rsidRDefault="00ED397D" w:rsidP="00330A7E">
      <w:pPr>
        <w:tabs>
          <w:tab w:val="left" w:pos="181"/>
          <w:tab w:val="left" w:pos="2699"/>
          <w:tab w:val="left" w:pos="5221"/>
          <w:tab w:val="left" w:pos="7739"/>
        </w:tabs>
        <w:rPr>
          <w:rFonts w:ascii="Times New Roman" w:hAnsi="Times New Roman" w:cs="Times New Roman"/>
          <w:b/>
          <w:color w:val="000000"/>
          <w:sz w:val="24"/>
          <w:szCs w:val="24"/>
          <w:u w:val="single"/>
          <w:lang w:val="vi-VN"/>
        </w:rPr>
      </w:pPr>
      <w:r w:rsidRPr="00330A7E">
        <w:rPr>
          <w:rFonts w:ascii="Times New Roman" w:hAnsi="Times New Roman" w:cs="Times New Roman"/>
          <w:b/>
          <w:color w:val="000000"/>
          <w:sz w:val="24"/>
          <w:szCs w:val="24"/>
          <w:u w:val="single"/>
          <w:lang w:val="vi-VN"/>
        </w:rPr>
        <w:t>PHẦN III. Câu trắc nghiệm trả lời ngắn</w:t>
      </w:r>
    </w:p>
    <w:p w14:paraId="1BCE0DE6" w14:textId="77777777" w:rsidR="00ED397D" w:rsidRPr="00330A7E" w:rsidRDefault="00ED397D" w:rsidP="00330A7E">
      <w:pPr>
        <w:tabs>
          <w:tab w:val="left" w:pos="181"/>
          <w:tab w:val="left" w:pos="2699"/>
          <w:tab w:val="left" w:pos="5221"/>
          <w:tab w:val="left" w:pos="7739"/>
        </w:tabs>
        <w:rPr>
          <w:rFonts w:ascii="Times New Roman" w:hAnsi="Times New Roman" w:cs="Times New Roman"/>
          <w:b/>
          <w:color w:val="000000"/>
          <w:sz w:val="24"/>
          <w:szCs w:val="24"/>
          <w:lang w:val="vi-VN"/>
        </w:rPr>
      </w:pPr>
      <w:r w:rsidRPr="00330A7E">
        <w:rPr>
          <w:rFonts w:ascii="Times New Roman" w:hAnsi="Times New Roman" w:cs="Times New Roman"/>
          <w:b/>
          <w:color w:val="000000"/>
          <w:sz w:val="24"/>
          <w:szCs w:val="24"/>
          <w:lang w:val="vi-VN"/>
        </w:rPr>
        <w:t>Học sinh trả lời từ câu 1 đến câu 6.</w:t>
      </w:r>
    </w:p>
    <w:p w14:paraId="4AF802C0" w14:textId="77777777" w:rsidR="00ED397D" w:rsidRPr="00330A7E" w:rsidRDefault="00ED397D" w:rsidP="00330A7E">
      <w:pPr>
        <w:pStyle w:val="ListParagraph"/>
        <w:tabs>
          <w:tab w:val="left" w:pos="992"/>
        </w:tabs>
        <w:spacing w:before="120" w:line="276" w:lineRule="auto"/>
        <w:ind w:left="0"/>
        <w:rPr>
          <w:rFonts w:ascii="Times New Roman" w:hAnsi="Times New Roman" w:cs="Times New Roman"/>
          <w:sz w:val="24"/>
          <w:szCs w:val="24"/>
        </w:rPr>
      </w:pPr>
      <w:r w:rsidRPr="00330A7E">
        <w:rPr>
          <w:rFonts w:ascii="Times New Roman" w:hAnsi="Times New Roman" w:cs="Times New Roman"/>
          <w:b/>
          <w:sz w:val="24"/>
          <w:szCs w:val="24"/>
        </w:rPr>
        <w:t>Câu 1:</w:t>
      </w:r>
      <w:r w:rsidRPr="00330A7E">
        <w:rPr>
          <w:rFonts w:ascii="Times New Roman" w:hAnsi="Times New Roman" w:cs="Times New Roman"/>
          <w:sz w:val="24"/>
          <w:szCs w:val="24"/>
        </w:rPr>
        <w:t xml:space="preserve">Một người gửi </w:t>
      </w:r>
      <w:r w:rsidR="00FA344A">
        <w:rPr>
          <w:rFonts w:ascii="Times New Roman" w:hAnsi="Times New Roman" w:cs="Times New Roman"/>
          <w:position w:val="-6"/>
          <w:sz w:val="24"/>
          <w:szCs w:val="24"/>
        </w:rPr>
        <w:pict w14:anchorId="0BBB51DE">
          <v:shape id="_x0000_i7177" type="#_x0000_t75" style="width:15.75pt;height:13.5pt">
            <v:imagedata r:id="rId10328" o:title=""/>
          </v:shape>
        </w:pict>
      </w:r>
      <w:r w:rsidRPr="00330A7E">
        <w:rPr>
          <w:rFonts w:ascii="Times New Roman" w:hAnsi="Times New Roman" w:cs="Times New Roman"/>
          <w:sz w:val="24"/>
          <w:szCs w:val="24"/>
        </w:rPr>
        <w:t xml:space="preserve"> triệu đồng vào ngân hàng với lãi suất </w:t>
      </w:r>
      <w:r w:rsidR="00FA344A">
        <w:rPr>
          <w:rFonts w:ascii="Times New Roman" w:hAnsi="Times New Roman" w:cs="Times New Roman"/>
          <w:position w:val="-10"/>
          <w:sz w:val="24"/>
          <w:szCs w:val="24"/>
        </w:rPr>
        <w:pict w14:anchorId="2C4062A7">
          <v:shape id="_x0000_i7178" type="#_x0000_t75" style="width:30pt;height:15.75pt">
            <v:imagedata r:id="rId10329" o:title=""/>
          </v:shape>
        </w:pict>
      </w:r>
      <w:r w:rsidRPr="00330A7E">
        <w:rPr>
          <w:rFonts w:ascii="Times New Roman" w:hAnsi="Times New Roman" w:cs="Times New Roman"/>
          <w:sz w:val="24"/>
          <w:szCs w:val="24"/>
        </w:rPr>
        <w:t xml:space="preserve">/tháng. Biết rằng nếu không rút tiền ra khỏi ngân hàng thì cứ sau mỗi tháng, số tiền lãi sẽ được nhập vào vốn ban đầu (hay gọi là lãi kép). Giả sử trong nhiều tháng liên tiếp kể từ khi gửi tiền, người đó không rút tiền ra và lãi suất không thay đổi. Hỏi từ tháng thứ mấy trở đi, người đó có hơn </w:t>
      </w:r>
      <w:r w:rsidR="00FA344A">
        <w:rPr>
          <w:rFonts w:ascii="Times New Roman" w:hAnsi="Times New Roman" w:cs="Times New Roman"/>
          <w:position w:val="-6"/>
          <w:sz w:val="24"/>
          <w:szCs w:val="24"/>
        </w:rPr>
        <w:pict w14:anchorId="3D157291">
          <v:shape id="_x0000_i7179" type="#_x0000_t75" style="width:15.75pt;height:13.5pt">
            <v:imagedata r:id="rId10330" o:title=""/>
          </v:shape>
        </w:pict>
      </w:r>
      <w:r w:rsidRPr="00330A7E">
        <w:rPr>
          <w:rFonts w:ascii="Times New Roman" w:hAnsi="Times New Roman" w:cs="Times New Roman"/>
          <w:sz w:val="24"/>
          <w:szCs w:val="24"/>
        </w:rPr>
        <w:t xml:space="preserve"> triệu đồng?</w:t>
      </w:r>
    </w:p>
    <w:p w14:paraId="278E638E" w14:textId="77777777" w:rsidR="00ED397D" w:rsidRPr="00330A7E" w:rsidRDefault="00ED397D" w:rsidP="00330A7E">
      <w:pPr>
        <w:pStyle w:val="ListParagraph"/>
        <w:tabs>
          <w:tab w:val="left" w:pos="992"/>
        </w:tabs>
        <w:spacing w:before="120" w:line="276" w:lineRule="auto"/>
        <w:ind w:left="0"/>
        <w:rPr>
          <w:rFonts w:ascii="Times New Roman" w:hAnsi="Times New Roman" w:cs="Times New Roman"/>
          <w:b/>
          <w:sz w:val="24"/>
          <w:szCs w:val="24"/>
        </w:rPr>
      </w:pPr>
    </w:p>
    <w:p w14:paraId="1C8E1654" w14:textId="77777777" w:rsidR="00ED397D" w:rsidRPr="00330A7E" w:rsidRDefault="00ED397D" w:rsidP="00330A7E">
      <w:pPr>
        <w:pStyle w:val="ListParagraph"/>
        <w:tabs>
          <w:tab w:val="left" w:pos="992"/>
        </w:tabs>
        <w:spacing w:before="120" w:line="276" w:lineRule="auto"/>
        <w:ind w:left="0"/>
        <w:rPr>
          <w:rFonts w:ascii="Times New Roman" w:hAnsi="Times New Roman" w:cs="Times New Roman"/>
          <w:sz w:val="24"/>
          <w:szCs w:val="24"/>
        </w:rPr>
      </w:pPr>
      <w:r w:rsidRPr="00330A7E">
        <w:rPr>
          <w:rFonts w:ascii="Times New Roman" w:hAnsi="Times New Roman" w:cs="Times New Roman"/>
          <w:b/>
          <w:sz w:val="24"/>
          <w:szCs w:val="24"/>
        </w:rPr>
        <w:t>Câu 2:</w:t>
      </w:r>
      <w:r w:rsidRPr="00330A7E">
        <w:rPr>
          <w:rFonts w:ascii="Times New Roman" w:hAnsi="Times New Roman" w:cs="Times New Roman"/>
          <w:sz w:val="24"/>
          <w:szCs w:val="24"/>
        </w:rPr>
        <w:t xml:space="preserve">Trong một khung lưới ô vuông gồm các hình lập phương, xét các đường thẳng đi qua hai nút lưới (mỗi nút lưới là đỉnh của hình lập phương), người ta đưa ra một cách kiểm tra độ lệch về phương của hai dường thẳng bằng cách gắn hệ tọa </w:t>
      </w:r>
      <w:r w:rsidRPr="00330A7E">
        <w:rPr>
          <w:rFonts w:ascii="Times New Roman" w:eastAsia="MS Mincho" w:hAnsi="Times New Roman" w:cs="Times New Roman"/>
          <w:kern w:val="2"/>
          <w:sz w:val="24"/>
          <w:szCs w:val="24"/>
          <w:lang w:eastAsia="ja-JP"/>
        </w:rPr>
        <w:t xml:space="preserve">độ </w:t>
      </w:r>
      <w:r w:rsidR="00FA344A">
        <w:rPr>
          <w:rFonts w:ascii="Times New Roman" w:eastAsia="MS Mincho" w:hAnsi="Times New Roman" w:cs="Times New Roman"/>
          <w:kern w:val="2"/>
          <w:position w:val="-10"/>
          <w:sz w:val="24"/>
          <w:szCs w:val="24"/>
          <w:lang w:eastAsia="ja-JP"/>
        </w:rPr>
        <w:pict w14:anchorId="7AD8EC9B">
          <v:shape id="_x0000_i7180" type="#_x0000_t75" style="width:27.75pt;height:16.5pt">
            <v:imagedata r:id="rId1441" o:title=""/>
          </v:shape>
        </w:pict>
      </w:r>
      <w:r w:rsidRPr="00330A7E">
        <w:rPr>
          <w:rFonts w:ascii="Times New Roman" w:eastAsia="MS Mincho" w:hAnsi="Times New Roman" w:cs="Times New Roman"/>
          <w:kern w:val="2"/>
          <w:sz w:val="24"/>
          <w:szCs w:val="24"/>
          <w:lang w:eastAsia="ja-JP"/>
        </w:rPr>
        <w:t xml:space="preserve"> vào khung lưới ô vuông và tìm vectơ chỉ phương của hai đường thẳng đó. Giả sử, đường thẳng </w:t>
      </w:r>
      <w:r w:rsidR="00FA344A">
        <w:rPr>
          <w:rFonts w:ascii="Times New Roman" w:eastAsia="MS Mincho" w:hAnsi="Times New Roman" w:cs="Times New Roman"/>
          <w:kern w:val="2"/>
          <w:position w:val="-6"/>
          <w:sz w:val="24"/>
          <w:szCs w:val="24"/>
          <w:lang w:eastAsia="ja-JP"/>
        </w:rPr>
        <w:pict w14:anchorId="6EF9DE88">
          <v:shape id="_x0000_i7181" type="#_x0000_t75" style="width:9.75pt;height:11.25pt">
            <v:imagedata r:id="rId1443" o:title=""/>
          </v:shape>
        </w:pict>
      </w:r>
      <w:r w:rsidRPr="00330A7E">
        <w:rPr>
          <w:rFonts w:ascii="Times New Roman" w:eastAsia="MS Mincho" w:hAnsi="Times New Roman" w:cs="Times New Roman"/>
          <w:kern w:val="2"/>
          <w:sz w:val="24"/>
          <w:szCs w:val="24"/>
          <w:lang w:eastAsia="ja-JP"/>
        </w:rPr>
        <w:t xml:space="preserve"> đi qua hai nút lưới </w:t>
      </w:r>
      <w:r w:rsidR="00FA344A">
        <w:rPr>
          <w:rFonts w:ascii="Times New Roman" w:eastAsia="MS Mincho" w:hAnsi="Times New Roman" w:cs="Times New Roman"/>
          <w:kern w:val="2"/>
          <w:position w:val="-14"/>
          <w:sz w:val="24"/>
          <w:szCs w:val="24"/>
          <w:lang w:eastAsia="ja-JP"/>
        </w:rPr>
        <w:pict w14:anchorId="02DAFABA">
          <v:shape id="_x0000_i7182" type="#_x0000_t75" style="width:49.5pt;height:20.25pt">
            <v:imagedata r:id="rId1445" o:title=""/>
          </v:shape>
        </w:pict>
      </w:r>
      <w:r w:rsidRPr="00330A7E">
        <w:rPr>
          <w:rFonts w:ascii="Times New Roman" w:eastAsia="MS Mincho" w:hAnsi="Times New Roman" w:cs="Times New Roman"/>
          <w:kern w:val="2"/>
          <w:sz w:val="24"/>
          <w:szCs w:val="24"/>
          <w:lang w:eastAsia="ja-JP"/>
        </w:rPr>
        <w:t xml:space="preserve"> và </w:t>
      </w:r>
      <w:r w:rsidR="00FA344A">
        <w:rPr>
          <w:rFonts w:ascii="Times New Roman" w:eastAsia="MS Mincho" w:hAnsi="Times New Roman" w:cs="Times New Roman"/>
          <w:kern w:val="2"/>
          <w:position w:val="-14"/>
          <w:sz w:val="24"/>
          <w:szCs w:val="24"/>
          <w:lang w:eastAsia="ja-JP"/>
        </w:rPr>
        <w:pict w14:anchorId="25D153AA">
          <v:shape id="_x0000_i7183" type="#_x0000_t75" style="width:49.5pt;height:20.25pt">
            <v:imagedata r:id="rId1447" o:title=""/>
          </v:shape>
        </w:pict>
      </w:r>
      <w:r w:rsidRPr="00330A7E">
        <w:rPr>
          <w:rFonts w:ascii="Times New Roman" w:eastAsia="MS Mincho" w:hAnsi="Times New Roman" w:cs="Times New Roman"/>
          <w:kern w:val="2"/>
          <w:sz w:val="24"/>
          <w:szCs w:val="24"/>
          <w:lang w:eastAsia="ja-JP"/>
        </w:rPr>
        <w:t xml:space="preserve">, đường thẳng </w:t>
      </w:r>
      <w:r w:rsidR="00FA344A">
        <w:rPr>
          <w:rFonts w:ascii="Times New Roman" w:eastAsia="MS Mincho" w:hAnsi="Times New Roman" w:cs="Times New Roman"/>
          <w:kern w:val="2"/>
          <w:position w:val="-6"/>
          <w:sz w:val="24"/>
          <w:szCs w:val="24"/>
          <w:lang w:eastAsia="ja-JP"/>
        </w:rPr>
        <w:pict w14:anchorId="6A836D09">
          <v:shape id="_x0000_i7184" type="#_x0000_t75" style="width:9.75pt;height:14.25pt">
            <v:imagedata r:id="rId1449" o:title=""/>
          </v:shape>
        </w:pict>
      </w:r>
      <w:r w:rsidRPr="00330A7E">
        <w:rPr>
          <w:rFonts w:ascii="Times New Roman" w:eastAsia="MS Mincho" w:hAnsi="Times New Roman" w:cs="Times New Roman"/>
          <w:kern w:val="2"/>
          <w:sz w:val="24"/>
          <w:szCs w:val="24"/>
          <w:lang w:eastAsia="ja-JP"/>
        </w:rPr>
        <w:t xml:space="preserve"> đi qua hai nút lưới </w:t>
      </w:r>
      <w:r w:rsidR="00FA344A">
        <w:rPr>
          <w:rFonts w:ascii="Times New Roman" w:eastAsia="MS Mincho" w:hAnsi="Times New Roman" w:cs="Times New Roman"/>
          <w:kern w:val="2"/>
          <w:position w:val="-14"/>
          <w:sz w:val="24"/>
          <w:szCs w:val="24"/>
          <w:lang w:eastAsia="ja-JP"/>
        </w:rPr>
        <w:pict w14:anchorId="4EFADFAA">
          <v:shape id="_x0000_i7185" type="#_x0000_t75" style="width:45.75pt;height:20.25pt">
            <v:imagedata r:id="rId1451" o:title=""/>
          </v:shape>
        </w:pict>
      </w:r>
      <w:r w:rsidRPr="00330A7E">
        <w:rPr>
          <w:rFonts w:ascii="Times New Roman" w:eastAsia="MS Mincho" w:hAnsi="Times New Roman" w:cs="Times New Roman"/>
          <w:kern w:val="2"/>
          <w:sz w:val="24"/>
          <w:szCs w:val="24"/>
          <w:lang w:eastAsia="ja-JP"/>
        </w:rPr>
        <w:t xml:space="preserve"> và </w:t>
      </w:r>
      <w:r w:rsidR="00FA344A">
        <w:rPr>
          <w:rFonts w:ascii="Times New Roman" w:eastAsia="MS Mincho" w:hAnsi="Times New Roman" w:cs="Times New Roman"/>
          <w:kern w:val="2"/>
          <w:position w:val="-14"/>
          <w:sz w:val="24"/>
          <w:szCs w:val="24"/>
          <w:lang w:eastAsia="ja-JP"/>
        </w:rPr>
        <w:pict w14:anchorId="09635E18">
          <v:shape id="_x0000_i7186" type="#_x0000_t75" style="width:48pt;height:20.25pt">
            <v:imagedata r:id="rId1453" o:title=""/>
          </v:shape>
        </w:pict>
      </w:r>
      <w:r w:rsidRPr="00330A7E">
        <w:rPr>
          <w:rFonts w:ascii="Times New Roman" w:eastAsia="MS Mincho" w:hAnsi="Times New Roman" w:cs="Times New Roman"/>
          <w:kern w:val="2"/>
          <w:sz w:val="24"/>
          <w:szCs w:val="24"/>
          <w:lang w:eastAsia="ja-JP"/>
        </w:rPr>
        <w:t xml:space="preserve">. Sau khi làm tròn đến hàng đơn vị của độ thì góc giữa hai đường thẳng </w:t>
      </w:r>
      <w:r w:rsidR="00FA344A">
        <w:rPr>
          <w:rFonts w:ascii="Times New Roman" w:eastAsia="MS Mincho" w:hAnsi="Times New Roman" w:cs="Times New Roman"/>
          <w:kern w:val="2"/>
          <w:position w:val="-6"/>
          <w:sz w:val="24"/>
          <w:szCs w:val="24"/>
          <w:lang w:eastAsia="ja-JP"/>
        </w:rPr>
        <w:pict w14:anchorId="441D7052">
          <v:shape id="_x0000_i7187" type="#_x0000_t75" style="width:9.75pt;height:11.25pt">
            <v:imagedata r:id="rId1455" o:title=""/>
          </v:shape>
        </w:pict>
      </w:r>
      <w:r w:rsidRPr="00330A7E">
        <w:rPr>
          <w:rFonts w:ascii="Times New Roman" w:eastAsia="MS Mincho" w:hAnsi="Times New Roman" w:cs="Times New Roman"/>
          <w:kern w:val="2"/>
          <w:sz w:val="24"/>
          <w:szCs w:val="24"/>
          <w:lang w:eastAsia="ja-JP"/>
        </w:rPr>
        <w:t xml:space="preserve"> và </w:t>
      </w:r>
      <w:r w:rsidR="00FA344A">
        <w:rPr>
          <w:rFonts w:ascii="Times New Roman" w:eastAsia="MS Mincho" w:hAnsi="Times New Roman" w:cs="Times New Roman"/>
          <w:kern w:val="2"/>
          <w:position w:val="-6"/>
          <w:sz w:val="24"/>
          <w:szCs w:val="24"/>
          <w:lang w:eastAsia="ja-JP"/>
        </w:rPr>
        <w:pict w14:anchorId="386ADD12">
          <v:shape id="_x0000_i7188" type="#_x0000_t75" style="width:9.75pt;height:14.25pt">
            <v:imagedata r:id="rId1457" o:title=""/>
          </v:shape>
        </w:pict>
      </w:r>
      <w:r w:rsidRPr="00330A7E">
        <w:rPr>
          <w:rFonts w:ascii="Times New Roman" w:eastAsia="MS Mincho" w:hAnsi="Times New Roman" w:cs="Times New Roman"/>
          <w:kern w:val="2"/>
          <w:sz w:val="24"/>
          <w:szCs w:val="24"/>
          <w:lang w:eastAsia="ja-JP"/>
        </w:rPr>
        <w:t xml:space="preserve"> bằng </w:t>
      </w:r>
      <w:r w:rsidR="00FA344A">
        <w:rPr>
          <w:rFonts w:ascii="Times New Roman" w:eastAsia="MS Mincho" w:hAnsi="Times New Roman" w:cs="Times New Roman"/>
          <w:kern w:val="2"/>
          <w:position w:val="-6"/>
          <w:sz w:val="24"/>
          <w:szCs w:val="24"/>
          <w:lang w:eastAsia="ja-JP"/>
        </w:rPr>
        <w:pict w14:anchorId="76AFC8DD">
          <v:shape id="_x0000_i7189" type="#_x0000_t75" style="width:14.25pt;height:14.25pt">
            <v:imagedata r:id="rId1459" o:title=""/>
          </v:shape>
        </w:pict>
      </w:r>
      <w:r w:rsidRPr="00330A7E">
        <w:rPr>
          <w:rFonts w:ascii="Times New Roman" w:eastAsia="MS Mincho" w:hAnsi="Times New Roman" w:cs="Times New Roman"/>
          <w:kern w:val="2"/>
          <w:sz w:val="24"/>
          <w:szCs w:val="24"/>
          <w:lang w:eastAsia="ja-JP"/>
        </w:rPr>
        <w:t xml:space="preserve"> (</w:t>
      </w:r>
      <w:r w:rsidR="00FA344A">
        <w:rPr>
          <w:rFonts w:ascii="Times New Roman" w:eastAsia="MS Mincho" w:hAnsi="Times New Roman" w:cs="Times New Roman"/>
          <w:kern w:val="2"/>
          <w:position w:val="-6"/>
          <w:sz w:val="24"/>
          <w:szCs w:val="24"/>
          <w:lang w:eastAsia="ja-JP"/>
        </w:rPr>
        <w:pict w14:anchorId="50B9B182">
          <v:shape id="_x0000_i7190" type="#_x0000_t75" style="width:9.75pt;height:11.25pt">
            <v:imagedata r:id="rId1461" o:title=""/>
          </v:shape>
        </w:pict>
      </w:r>
      <w:r w:rsidRPr="00330A7E">
        <w:rPr>
          <w:rFonts w:ascii="Times New Roman" w:eastAsia="MS Mincho" w:hAnsi="Times New Roman" w:cs="Times New Roman"/>
          <w:kern w:val="2"/>
          <w:sz w:val="24"/>
          <w:szCs w:val="24"/>
          <w:lang w:eastAsia="ja-JP"/>
        </w:rPr>
        <w:t xml:space="preserve"> là số tự nhiên). Giá trị của </w:t>
      </w:r>
      <w:r w:rsidR="00FA344A">
        <w:rPr>
          <w:rFonts w:ascii="Times New Roman" w:eastAsia="MS Mincho" w:hAnsi="Times New Roman" w:cs="Times New Roman"/>
          <w:kern w:val="2"/>
          <w:position w:val="-6"/>
          <w:sz w:val="24"/>
          <w:szCs w:val="24"/>
          <w:lang w:eastAsia="ja-JP"/>
        </w:rPr>
        <w:pict w14:anchorId="7EDB9F5D">
          <v:shape id="_x0000_i7191" type="#_x0000_t75" style="width:9.75pt;height:11.25pt">
            <v:imagedata r:id="rId1463" o:title=""/>
          </v:shape>
        </w:pict>
      </w:r>
      <w:r w:rsidRPr="00330A7E">
        <w:rPr>
          <w:rFonts w:ascii="Times New Roman" w:eastAsia="MS Mincho" w:hAnsi="Times New Roman" w:cs="Times New Roman"/>
          <w:kern w:val="2"/>
          <w:sz w:val="24"/>
          <w:szCs w:val="24"/>
          <w:lang w:eastAsia="ja-JP"/>
        </w:rPr>
        <w:t xml:space="preserve"> bằng bao nhiêu?</w:t>
      </w:r>
    </w:p>
    <w:p w14:paraId="11FB62E5" w14:textId="77777777" w:rsidR="00ED397D" w:rsidRPr="00330A7E" w:rsidRDefault="00ED397D" w:rsidP="00330A7E">
      <w:pPr>
        <w:pStyle w:val="ListParagraph"/>
        <w:tabs>
          <w:tab w:val="left" w:pos="992"/>
        </w:tabs>
        <w:spacing w:before="120" w:line="276" w:lineRule="auto"/>
        <w:ind w:left="0"/>
        <w:rPr>
          <w:rFonts w:ascii="Times New Roman" w:eastAsia="MS Mincho" w:hAnsi="Times New Roman" w:cs="Times New Roman"/>
          <w:b/>
          <w:kern w:val="2"/>
          <w:sz w:val="24"/>
          <w:szCs w:val="24"/>
          <w:lang w:eastAsia="ja-JP"/>
        </w:rPr>
      </w:pPr>
    </w:p>
    <w:p w14:paraId="740D9E84" w14:textId="77777777" w:rsidR="00ED397D" w:rsidRPr="00330A7E" w:rsidRDefault="00ED397D" w:rsidP="00330A7E">
      <w:pPr>
        <w:pStyle w:val="ListParagraph"/>
        <w:tabs>
          <w:tab w:val="left" w:pos="992"/>
        </w:tabs>
        <w:spacing w:before="120" w:line="276" w:lineRule="auto"/>
        <w:ind w:left="0"/>
        <w:rPr>
          <w:rFonts w:ascii="Times New Roman" w:eastAsia="MS Mincho" w:hAnsi="Times New Roman" w:cs="Times New Roman"/>
          <w:kern w:val="2"/>
          <w:sz w:val="24"/>
          <w:szCs w:val="24"/>
          <w:lang w:eastAsia="ja-JP"/>
        </w:rPr>
      </w:pPr>
      <w:r w:rsidRPr="00330A7E">
        <w:rPr>
          <w:rFonts w:ascii="Times New Roman" w:eastAsia="MS Mincho" w:hAnsi="Times New Roman" w:cs="Times New Roman"/>
          <w:b/>
          <w:kern w:val="2"/>
          <w:sz w:val="24"/>
          <w:szCs w:val="24"/>
          <w:lang w:eastAsia="ja-JP"/>
        </w:rPr>
        <w:t xml:space="preserve"> Câu 3:</w:t>
      </w:r>
      <w:r w:rsidRPr="00330A7E">
        <w:rPr>
          <w:rFonts w:ascii="Times New Roman" w:eastAsia="MS Mincho" w:hAnsi="Times New Roman" w:cs="Times New Roman"/>
          <w:kern w:val="2"/>
          <w:sz w:val="24"/>
          <w:szCs w:val="24"/>
          <w:lang w:eastAsia="ja-JP"/>
        </w:rPr>
        <w:t xml:space="preserve">Để nghiên cứu xác suất của một loại cây trồng mới phát triển bình thường, người ta trồng hạt giống của loại cây đó trên hai ô đất thí nghiệm </w:t>
      </w:r>
      <w:r w:rsidR="00FA344A">
        <w:rPr>
          <w:rFonts w:ascii="Times New Roman" w:eastAsia="MS Mincho" w:hAnsi="Times New Roman" w:cs="Times New Roman"/>
          <w:position w:val="-4"/>
          <w:sz w:val="24"/>
          <w:szCs w:val="24"/>
          <w:lang w:eastAsia="ja-JP"/>
        </w:rPr>
        <w:pict w14:anchorId="4A7DBC81">
          <v:shape id="_x0000_i7192" type="#_x0000_t75" style="width:12pt;height:12.75pt">
            <v:imagedata r:id="rId10331" o:title=""/>
          </v:shape>
        </w:pict>
      </w:r>
      <w:r w:rsidRPr="00330A7E">
        <w:rPr>
          <w:rFonts w:ascii="Times New Roman" w:eastAsia="MS Mincho" w:hAnsi="Times New Roman" w:cs="Times New Roman"/>
          <w:kern w:val="2"/>
          <w:sz w:val="24"/>
          <w:szCs w:val="24"/>
          <w:lang w:eastAsia="ja-JP"/>
        </w:rPr>
        <w:t xml:space="preserve">, </w:t>
      </w:r>
      <w:r w:rsidR="00FA344A">
        <w:rPr>
          <w:rFonts w:ascii="Times New Roman" w:eastAsia="MS Mincho" w:hAnsi="Times New Roman" w:cs="Times New Roman"/>
          <w:position w:val="-4"/>
          <w:sz w:val="24"/>
          <w:szCs w:val="24"/>
          <w:lang w:eastAsia="ja-JP"/>
        </w:rPr>
        <w:pict w14:anchorId="54B5754E">
          <v:shape id="_x0000_i7193" type="#_x0000_t75" style="width:12pt;height:12.75pt">
            <v:imagedata r:id="rId10332" o:title=""/>
          </v:shape>
        </w:pict>
      </w:r>
      <w:r w:rsidRPr="00330A7E">
        <w:rPr>
          <w:rFonts w:ascii="Times New Roman" w:eastAsia="MS Mincho" w:hAnsi="Times New Roman" w:cs="Times New Roman"/>
          <w:kern w:val="2"/>
          <w:sz w:val="24"/>
          <w:szCs w:val="24"/>
          <w:lang w:eastAsia="ja-JP"/>
        </w:rPr>
        <w:t xml:space="preserve"> khác nhau. Xác suất phát triển bình thường của hạt giống đó trên các ô đất </w:t>
      </w:r>
      <w:r w:rsidR="00FA344A">
        <w:rPr>
          <w:rFonts w:ascii="Times New Roman" w:eastAsia="MS Mincho" w:hAnsi="Times New Roman" w:cs="Times New Roman"/>
          <w:position w:val="-4"/>
          <w:sz w:val="24"/>
          <w:szCs w:val="24"/>
          <w:lang w:eastAsia="ja-JP"/>
        </w:rPr>
        <w:pict w14:anchorId="50622660">
          <v:shape id="_x0000_i7194" type="#_x0000_t75" style="width:12pt;height:12.75pt">
            <v:imagedata r:id="rId10333" o:title=""/>
          </v:shape>
        </w:pict>
      </w:r>
      <w:r w:rsidRPr="00330A7E">
        <w:rPr>
          <w:rFonts w:ascii="Times New Roman" w:eastAsia="MS Mincho" w:hAnsi="Times New Roman" w:cs="Times New Roman"/>
          <w:kern w:val="2"/>
          <w:sz w:val="24"/>
          <w:szCs w:val="24"/>
          <w:lang w:eastAsia="ja-JP"/>
        </w:rPr>
        <w:t xml:space="preserve">, </w:t>
      </w:r>
      <w:r w:rsidR="00FA344A">
        <w:rPr>
          <w:rFonts w:ascii="Times New Roman" w:eastAsia="MS Mincho" w:hAnsi="Times New Roman" w:cs="Times New Roman"/>
          <w:position w:val="-4"/>
          <w:sz w:val="24"/>
          <w:szCs w:val="24"/>
          <w:lang w:eastAsia="ja-JP"/>
        </w:rPr>
        <w:pict w14:anchorId="60670013">
          <v:shape id="_x0000_i7195" type="#_x0000_t75" style="width:12pt;height:12.75pt">
            <v:imagedata r:id="rId10334" o:title=""/>
          </v:shape>
        </w:pict>
      </w:r>
      <w:r w:rsidRPr="00330A7E">
        <w:rPr>
          <w:rFonts w:ascii="Times New Roman" w:eastAsia="MS Mincho" w:hAnsi="Times New Roman" w:cs="Times New Roman"/>
          <w:kern w:val="2"/>
          <w:sz w:val="24"/>
          <w:szCs w:val="24"/>
          <w:lang w:eastAsia="ja-JP"/>
        </w:rPr>
        <w:t xml:space="preserve"> lần lượt là </w:t>
      </w:r>
      <w:r w:rsidR="00FA344A">
        <w:rPr>
          <w:rFonts w:ascii="Times New Roman" w:eastAsia="MS Mincho" w:hAnsi="Times New Roman" w:cs="Times New Roman"/>
          <w:position w:val="-10"/>
          <w:sz w:val="24"/>
          <w:szCs w:val="24"/>
          <w:lang w:eastAsia="ja-JP"/>
        </w:rPr>
        <w:pict w14:anchorId="6A7AB284">
          <v:shape id="_x0000_i7196" type="#_x0000_t75" style="width:24.75pt;height:16.5pt">
            <v:imagedata r:id="rId10335" o:title=""/>
          </v:shape>
        </w:pict>
      </w:r>
      <w:r w:rsidRPr="00330A7E">
        <w:rPr>
          <w:rFonts w:ascii="Times New Roman" w:eastAsia="MS Mincho" w:hAnsi="Times New Roman" w:cs="Times New Roman"/>
          <w:kern w:val="2"/>
          <w:sz w:val="24"/>
          <w:szCs w:val="24"/>
          <w:lang w:eastAsia="ja-JP"/>
        </w:rPr>
        <w:t xml:space="preserve"> và </w:t>
      </w:r>
      <w:r w:rsidR="00FA344A">
        <w:rPr>
          <w:rFonts w:ascii="Times New Roman" w:eastAsia="MS Mincho" w:hAnsi="Times New Roman" w:cs="Times New Roman"/>
          <w:position w:val="-10"/>
          <w:sz w:val="24"/>
          <w:szCs w:val="24"/>
          <w:lang w:eastAsia="ja-JP"/>
        </w:rPr>
        <w:pict w14:anchorId="001F5516">
          <v:shape id="_x0000_i7197" type="#_x0000_t75" style="width:20.25pt;height:16.5pt">
            <v:imagedata r:id="rId10336" o:title=""/>
          </v:shape>
        </w:pict>
      </w:r>
      <w:r w:rsidRPr="00330A7E">
        <w:rPr>
          <w:rFonts w:ascii="Times New Roman" w:eastAsia="MS Mincho" w:hAnsi="Times New Roman" w:cs="Times New Roman"/>
          <w:kern w:val="2"/>
          <w:sz w:val="24"/>
          <w:szCs w:val="24"/>
          <w:lang w:eastAsia="ja-JP"/>
        </w:rPr>
        <w:t>. Lặp lại thí nghiệm trên với đầy đủ các điều kiện tương đồng. Xác suất của biến cố hạt giống chỉ phát triển bình thường trên một ô đất là bao nhiêu (làm tròn kết quả đến hàng phần trăm)?</w:t>
      </w:r>
    </w:p>
    <w:p w14:paraId="4987180D" w14:textId="77777777" w:rsidR="00ED397D" w:rsidRPr="00330A7E" w:rsidRDefault="00ED397D" w:rsidP="00330A7E">
      <w:pPr>
        <w:pStyle w:val="ListParagraph"/>
        <w:tabs>
          <w:tab w:val="left" w:pos="992"/>
        </w:tabs>
        <w:spacing w:before="120" w:line="276" w:lineRule="auto"/>
        <w:ind w:left="992"/>
        <w:rPr>
          <w:rFonts w:ascii="Times New Roman" w:eastAsia="MS Mincho" w:hAnsi="Times New Roman" w:cs="Times New Roman"/>
          <w:kern w:val="2"/>
          <w:sz w:val="24"/>
          <w:szCs w:val="24"/>
          <w:lang w:eastAsia="ja-JP"/>
        </w:rPr>
      </w:pPr>
    </w:p>
    <w:p w14:paraId="5EB28C5A" w14:textId="77777777" w:rsidR="00ED397D" w:rsidRPr="00330A7E" w:rsidRDefault="00ED397D" w:rsidP="00330A7E">
      <w:pPr>
        <w:pStyle w:val="ListParagraph"/>
        <w:tabs>
          <w:tab w:val="left" w:pos="992"/>
        </w:tabs>
        <w:spacing w:before="120" w:line="276" w:lineRule="auto"/>
        <w:ind w:left="0"/>
        <w:rPr>
          <w:rFonts w:ascii="Times New Roman" w:eastAsia="MS Mincho" w:hAnsi="Times New Roman" w:cs="Times New Roman"/>
          <w:b/>
          <w:kern w:val="2"/>
          <w:sz w:val="24"/>
          <w:szCs w:val="24"/>
          <w:lang w:eastAsia="ja-JP"/>
        </w:rPr>
      </w:pPr>
    </w:p>
    <w:p w14:paraId="02BF4C8A" w14:textId="77777777" w:rsidR="00ED397D" w:rsidRPr="00330A7E" w:rsidRDefault="00ED397D" w:rsidP="00330A7E">
      <w:pPr>
        <w:pStyle w:val="ListParagraph"/>
        <w:tabs>
          <w:tab w:val="left" w:pos="992"/>
        </w:tabs>
        <w:spacing w:before="120" w:line="276" w:lineRule="auto"/>
        <w:ind w:left="0"/>
        <w:rPr>
          <w:rFonts w:ascii="Times New Roman" w:eastAsia="MS Mincho" w:hAnsi="Times New Roman" w:cs="Times New Roman"/>
          <w:kern w:val="2"/>
          <w:sz w:val="24"/>
          <w:szCs w:val="24"/>
          <w:lang w:eastAsia="ja-JP"/>
        </w:rPr>
      </w:pPr>
      <w:r w:rsidRPr="00330A7E">
        <w:rPr>
          <w:rFonts w:ascii="Times New Roman" w:eastAsia="MS Mincho" w:hAnsi="Times New Roman" w:cs="Times New Roman"/>
          <w:b/>
          <w:kern w:val="2"/>
          <w:sz w:val="24"/>
          <w:szCs w:val="24"/>
          <w:lang w:eastAsia="ja-JP"/>
        </w:rPr>
        <w:t>Câu 4:</w:t>
      </w:r>
      <w:r w:rsidRPr="00330A7E">
        <w:rPr>
          <w:rFonts w:ascii="Times New Roman" w:eastAsia="MS Mincho" w:hAnsi="Times New Roman" w:cs="Times New Roman"/>
          <w:kern w:val="2"/>
          <w:sz w:val="24"/>
          <w:szCs w:val="24"/>
          <w:lang w:eastAsia="ja-JP"/>
        </w:rPr>
        <w:t xml:space="preserve">Một xe ô tô chở khách du lịch có sức chứa tối đa là </w:t>
      </w:r>
      <w:r w:rsidR="00FA344A">
        <w:rPr>
          <w:rFonts w:ascii="Times New Roman" w:eastAsia="MS Mincho" w:hAnsi="Times New Roman" w:cs="Times New Roman"/>
          <w:position w:val="-6"/>
          <w:sz w:val="24"/>
          <w:szCs w:val="24"/>
          <w:lang w:eastAsia="ja-JP"/>
        </w:rPr>
        <w:pict w14:anchorId="4D0FEC62">
          <v:shape id="_x0000_i7198" type="#_x0000_t75" style="width:14.25pt;height:14.25pt">
            <v:imagedata r:id="rId10337" o:title=""/>
          </v:shape>
        </w:pict>
      </w:r>
      <w:r w:rsidRPr="00330A7E">
        <w:rPr>
          <w:rFonts w:ascii="Times New Roman" w:eastAsia="MS Mincho" w:hAnsi="Times New Roman" w:cs="Times New Roman"/>
          <w:kern w:val="2"/>
          <w:sz w:val="24"/>
          <w:szCs w:val="24"/>
          <w:lang w:eastAsia="ja-JP"/>
        </w:rPr>
        <w:t xml:space="preserve"> hành khách. Trong một khu du lịch, một đoàn khách gồm </w:t>
      </w:r>
      <w:r w:rsidR="00FA344A">
        <w:rPr>
          <w:rFonts w:ascii="Times New Roman" w:eastAsia="MS Mincho" w:hAnsi="Times New Roman" w:cs="Times New Roman"/>
          <w:position w:val="-4"/>
          <w:sz w:val="24"/>
          <w:szCs w:val="24"/>
          <w:lang w:eastAsia="ja-JP"/>
        </w:rPr>
        <w:pict w14:anchorId="76EC38B4">
          <v:shape id="_x0000_i7199" type="#_x0000_t75" style="width:16.5pt;height:12.75pt">
            <v:imagedata r:id="rId10338" o:title=""/>
          </v:shape>
        </w:pict>
      </w:r>
      <w:r w:rsidRPr="00330A7E">
        <w:rPr>
          <w:rFonts w:ascii="Times New Roman" w:eastAsia="MS Mincho" w:hAnsi="Times New Roman" w:cs="Times New Roman"/>
          <w:kern w:val="2"/>
          <w:sz w:val="24"/>
          <w:szCs w:val="24"/>
          <w:lang w:eastAsia="ja-JP"/>
        </w:rPr>
        <w:t xml:space="preserve"> người đang đi bộ và muốn thuê xe về khách sạn. Lái xe đưa ra thỏa thuận với đoàn khách du lịch như sau: Nếu một chuyến xe chở </w:t>
      </w:r>
      <w:r w:rsidR="00FA344A">
        <w:rPr>
          <w:rFonts w:ascii="Times New Roman" w:eastAsia="MS Mincho" w:hAnsi="Times New Roman" w:cs="Times New Roman"/>
          <w:position w:val="-6"/>
          <w:sz w:val="24"/>
          <w:szCs w:val="24"/>
          <w:lang w:eastAsia="ja-JP"/>
        </w:rPr>
        <w:pict w14:anchorId="5F483618">
          <v:shape id="_x0000_i7200" type="#_x0000_t75" style="width:9.75pt;height:11.25pt">
            <v:imagedata r:id="rId10339" o:title=""/>
          </v:shape>
        </w:pict>
      </w:r>
      <w:r w:rsidRPr="00330A7E">
        <w:rPr>
          <w:rFonts w:ascii="Times New Roman" w:eastAsia="MS Mincho" w:hAnsi="Times New Roman" w:cs="Times New Roman"/>
          <w:kern w:val="2"/>
          <w:sz w:val="24"/>
          <w:szCs w:val="24"/>
          <w:lang w:eastAsia="ja-JP"/>
        </w:rPr>
        <w:t xml:space="preserve"> (người) thì giá tiền cho mỗi người là </w:t>
      </w:r>
      <w:r w:rsidR="00FA344A">
        <w:rPr>
          <w:rFonts w:ascii="Times New Roman" w:eastAsia="MS Mincho" w:hAnsi="Times New Roman" w:cs="Times New Roman"/>
          <w:position w:val="-24"/>
          <w:sz w:val="24"/>
          <w:szCs w:val="24"/>
          <w:lang w:eastAsia="ja-JP"/>
        </w:rPr>
        <w:pict w14:anchorId="7050155A">
          <v:shape id="_x0000_i7201" type="#_x0000_t75" style="width:49.5pt;height:36pt">
            <v:imagedata r:id="rId10340" o:title=""/>
          </v:shape>
        </w:pict>
      </w:r>
      <w:r w:rsidRPr="00330A7E">
        <w:rPr>
          <w:rFonts w:ascii="Times New Roman" w:eastAsia="MS Mincho" w:hAnsi="Times New Roman" w:cs="Times New Roman"/>
          <w:kern w:val="2"/>
          <w:sz w:val="24"/>
          <w:szCs w:val="24"/>
          <w:lang w:eastAsia="ja-JP"/>
        </w:rPr>
        <w:t xml:space="preserve"> (nghìn đồng). Với thoả thuận như trên thì lái xe có thể thu được nhiều nhất bao nhiêu triệu đồng từ một chuyến chở khách (làm tròn kết quả đến hàng phần trăm)?</w:t>
      </w:r>
    </w:p>
    <w:p w14:paraId="7FE7F690" w14:textId="77777777" w:rsidR="00ED397D" w:rsidRPr="00330A7E" w:rsidRDefault="00ED397D" w:rsidP="00330A7E">
      <w:pPr>
        <w:tabs>
          <w:tab w:val="left" w:pos="181"/>
          <w:tab w:val="left" w:pos="2699"/>
          <w:tab w:val="left" w:pos="5221"/>
          <w:tab w:val="left" w:pos="7739"/>
        </w:tabs>
        <w:rPr>
          <w:rFonts w:ascii="Times New Roman" w:hAnsi="Times New Roman" w:cs="Times New Roman"/>
          <w:b/>
          <w:color w:val="000000"/>
          <w:sz w:val="24"/>
          <w:szCs w:val="24"/>
          <w:u w:val="single"/>
          <w:lang w:val="vi-VN"/>
        </w:rPr>
      </w:pPr>
    </w:p>
    <w:p w14:paraId="00EAE782" w14:textId="77777777" w:rsidR="00ED397D" w:rsidRPr="00330A7E" w:rsidRDefault="00FA344A" w:rsidP="00330A7E">
      <w:pPr>
        <w:rPr>
          <w:rFonts w:ascii="Times New Roman" w:hAnsi="Times New Roman" w:cs="Times New Roman"/>
          <w:color w:val="000000"/>
          <w:sz w:val="24"/>
          <w:szCs w:val="24"/>
          <w:lang w:val="vi-VN"/>
        </w:rPr>
      </w:pPr>
      <w:r>
        <w:rPr>
          <w:rFonts w:ascii="Times New Roman" w:hAnsi="Times New Roman" w:cs="Times New Roman"/>
          <w:noProof/>
          <w:color w:val="000000"/>
          <w:sz w:val="24"/>
          <w:szCs w:val="24"/>
        </w:rPr>
        <w:pict w14:anchorId="0766D35A">
          <v:shape id="Picture 153" o:spid="_x0000_s1593" type="#_x0000_t75" style="position:absolute;margin-left:423.25pt;margin-top:5.8pt;width:80.8pt;height:83.15pt;z-index:251761664;visibility:visible;mso-width-relative:margin;mso-height-relative:margin">
            <v:imagedata r:id="rId10341" o:title=""/>
            <w10:wrap type="square"/>
          </v:shape>
        </w:pict>
      </w:r>
      <w:r w:rsidR="00ED397D" w:rsidRPr="00330A7E">
        <w:rPr>
          <w:rFonts w:ascii="Times New Roman" w:hAnsi="Times New Roman" w:cs="Times New Roman"/>
          <w:b/>
          <w:color w:val="000000"/>
          <w:sz w:val="24"/>
          <w:szCs w:val="24"/>
          <w:lang w:val="vi-VN"/>
        </w:rPr>
        <w:t>Câu 5:</w:t>
      </w:r>
      <w:r w:rsidR="00ED397D" w:rsidRPr="00330A7E">
        <w:rPr>
          <w:rFonts w:ascii="Times New Roman" w:hAnsi="Times New Roman" w:cs="Times New Roman"/>
          <w:color w:val="000000"/>
          <w:sz w:val="24"/>
          <w:szCs w:val="24"/>
          <w:lang w:val="vi-VN"/>
        </w:rPr>
        <w:t xml:space="preserve">. Cho hàm số   </w:t>
      </w:r>
      <w:r>
        <w:rPr>
          <w:rFonts w:ascii="Times New Roman" w:hAnsi="Times New Roman" w:cs="Times New Roman"/>
          <w:color w:val="000000"/>
          <w:position w:val="-10"/>
          <w:sz w:val="24"/>
          <w:szCs w:val="24"/>
        </w:rPr>
        <w:pict w14:anchorId="4B500758">
          <v:shape id="_x0000_i7202" type="#_x0000_t75" style="width:45.75pt;height:16.5pt">
            <v:imagedata r:id="rId10342" o:title=""/>
          </v:shape>
        </w:pict>
      </w:r>
      <w:r w:rsidR="00ED397D" w:rsidRPr="00330A7E">
        <w:rPr>
          <w:rFonts w:ascii="Times New Roman" w:hAnsi="Times New Roman" w:cs="Times New Roman"/>
          <w:color w:val="000000"/>
          <w:sz w:val="24"/>
          <w:szCs w:val="24"/>
          <w:lang w:val="vi-VN"/>
        </w:rPr>
        <w:t xml:space="preserve">, có đồ thị như hình vẽ .Tính m để gía trị lớn nhất của hàm số </w:t>
      </w:r>
      <w:r>
        <w:rPr>
          <w:rFonts w:ascii="Times New Roman" w:hAnsi="Times New Roman" w:cs="Times New Roman"/>
          <w:color w:val="000000"/>
          <w:position w:val="-10"/>
          <w:sz w:val="24"/>
          <w:szCs w:val="24"/>
        </w:rPr>
        <w:pict w14:anchorId="5836994D">
          <v:shape id="_x0000_i7203" type="#_x0000_t75" style="width:150.75pt;height:18pt">
            <v:imagedata r:id="rId10343" o:title=""/>
          </v:shape>
        </w:pict>
      </w:r>
      <w:r w:rsidR="00ED397D" w:rsidRPr="00330A7E">
        <w:rPr>
          <w:rFonts w:ascii="Times New Roman" w:hAnsi="Times New Roman" w:cs="Times New Roman"/>
          <w:color w:val="000000"/>
          <w:sz w:val="24"/>
          <w:szCs w:val="24"/>
          <w:lang w:val="vi-VN"/>
        </w:rPr>
        <w:t xml:space="preserve"> trên đoạn </w:t>
      </w:r>
      <w:r>
        <w:rPr>
          <w:rFonts w:ascii="Times New Roman" w:hAnsi="Times New Roman" w:cs="Times New Roman"/>
          <w:color w:val="000000"/>
          <w:position w:val="-14"/>
          <w:sz w:val="24"/>
          <w:szCs w:val="24"/>
        </w:rPr>
        <w:pict w14:anchorId="41A4131D">
          <v:shape id="_x0000_i7204" type="#_x0000_t75" style="width:33pt;height:20.25pt">
            <v:imagedata r:id="rId10344" o:title=""/>
          </v:shape>
        </w:pict>
      </w:r>
      <w:r w:rsidR="00ED397D" w:rsidRPr="00330A7E">
        <w:rPr>
          <w:rFonts w:ascii="Times New Roman" w:hAnsi="Times New Roman" w:cs="Times New Roman"/>
          <w:color w:val="000000"/>
          <w:sz w:val="24"/>
          <w:szCs w:val="24"/>
          <w:lang w:val="vi-VN"/>
        </w:rPr>
        <w:t xml:space="preserve"> (m là tham số thực) đạt giá trị nhỏ nhất.</w:t>
      </w:r>
    </w:p>
    <w:p w14:paraId="4EC00DB7" w14:textId="77777777" w:rsidR="00ED397D" w:rsidRPr="00330A7E" w:rsidRDefault="00ED397D" w:rsidP="00330A7E">
      <w:pPr>
        <w:tabs>
          <w:tab w:val="left" w:pos="181"/>
          <w:tab w:val="left" w:pos="2699"/>
          <w:tab w:val="left" w:pos="5221"/>
          <w:tab w:val="left" w:pos="7739"/>
        </w:tabs>
        <w:rPr>
          <w:rFonts w:ascii="Times New Roman" w:hAnsi="Times New Roman" w:cs="Times New Roman"/>
          <w:b/>
          <w:color w:val="000000"/>
          <w:sz w:val="24"/>
          <w:szCs w:val="24"/>
          <w:u w:val="single"/>
          <w:lang w:val="vi-VN"/>
        </w:rPr>
      </w:pPr>
    </w:p>
    <w:p w14:paraId="38DAF4C2" w14:textId="77777777" w:rsidR="00ED397D" w:rsidRPr="00330A7E" w:rsidRDefault="00ED397D" w:rsidP="00330A7E">
      <w:pPr>
        <w:tabs>
          <w:tab w:val="left" w:pos="181"/>
          <w:tab w:val="left" w:pos="2699"/>
          <w:tab w:val="left" w:pos="5221"/>
          <w:tab w:val="left" w:pos="7739"/>
        </w:tabs>
        <w:rPr>
          <w:rFonts w:ascii="Times New Roman" w:hAnsi="Times New Roman" w:cs="Times New Roman"/>
          <w:b/>
          <w:color w:val="000000"/>
          <w:sz w:val="24"/>
          <w:szCs w:val="24"/>
          <w:u w:val="single"/>
          <w:lang w:val="vi-VN"/>
        </w:rPr>
      </w:pPr>
    </w:p>
    <w:p w14:paraId="42EC7C29" w14:textId="77777777" w:rsidR="00ED397D" w:rsidRPr="00330A7E" w:rsidRDefault="00ED397D" w:rsidP="00330A7E">
      <w:pPr>
        <w:tabs>
          <w:tab w:val="left" w:pos="181"/>
          <w:tab w:val="left" w:pos="2699"/>
          <w:tab w:val="left" w:pos="5221"/>
          <w:tab w:val="left" w:pos="7739"/>
        </w:tabs>
        <w:rPr>
          <w:rFonts w:ascii="Times New Roman" w:hAnsi="Times New Roman" w:cs="Times New Roman"/>
          <w:b/>
          <w:color w:val="000000"/>
          <w:sz w:val="24"/>
          <w:szCs w:val="24"/>
          <w:u w:val="single"/>
          <w:lang w:val="vi-VN"/>
        </w:rPr>
      </w:pPr>
    </w:p>
    <w:p w14:paraId="056407E4" w14:textId="77777777" w:rsidR="00ED397D" w:rsidRPr="00330A7E" w:rsidRDefault="00ED397D" w:rsidP="00330A7E">
      <w:pPr>
        <w:tabs>
          <w:tab w:val="left" w:pos="181"/>
          <w:tab w:val="left" w:pos="2699"/>
          <w:tab w:val="left" w:pos="5221"/>
          <w:tab w:val="left" w:pos="7739"/>
        </w:tabs>
        <w:rPr>
          <w:rFonts w:ascii="Times New Roman" w:hAnsi="Times New Roman" w:cs="Times New Roman"/>
          <w:color w:val="000000"/>
          <w:sz w:val="24"/>
          <w:szCs w:val="24"/>
          <w:lang w:val="vi-VN"/>
        </w:rPr>
      </w:pPr>
      <w:r w:rsidRPr="00330A7E">
        <w:rPr>
          <w:rFonts w:ascii="Times New Roman" w:hAnsi="Times New Roman" w:cs="Times New Roman"/>
          <w:b/>
          <w:color w:val="000000"/>
          <w:sz w:val="24"/>
          <w:szCs w:val="24"/>
          <w:lang w:val="vi-VN"/>
        </w:rPr>
        <w:t>Câu 6:</w:t>
      </w:r>
      <w:r w:rsidRPr="00330A7E">
        <w:rPr>
          <w:rFonts w:ascii="Times New Roman" w:hAnsi="Times New Roman" w:cs="Times New Roman"/>
          <w:color w:val="000000"/>
          <w:sz w:val="24"/>
          <w:szCs w:val="24"/>
          <w:lang w:val="vi-VN"/>
        </w:rPr>
        <w:t xml:space="preserve"> Trong không gian với hệ tọa độ </w:t>
      </w:r>
      <w:r w:rsidR="00FA344A">
        <w:rPr>
          <w:rFonts w:ascii="Times New Roman" w:hAnsi="Times New Roman" w:cs="Times New Roman"/>
          <w:color w:val="000000"/>
          <w:position w:val="-10"/>
          <w:sz w:val="24"/>
          <w:szCs w:val="24"/>
        </w:rPr>
        <w:pict w14:anchorId="4E7E07D7">
          <v:shape id="_x0000_i7205" type="#_x0000_t75" style="width:27.75pt;height:15.75pt">
            <v:imagedata r:id="rId10345" o:title=""/>
          </v:shape>
        </w:pict>
      </w:r>
      <w:r w:rsidRPr="00330A7E">
        <w:rPr>
          <w:rFonts w:ascii="Times New Roman" w:hAnsi="Times New Roman" w:cs="Times New Roman"/>
          <w:color w:val="000000"/>
          <w:sz w:val="24"/>
          <w:szCs w:val="24"/>
          <w:lang w:val="vi-VN"/>
        </w:rPr>
        <w:t xml:space="preserve"> cho bốn điểm </w:t>
      </w:r>
      <w:r w:rsidR="00FA344A">
        <w:rPr>
          <w:rFonts w:ascii="Times New Roman" w:hAnsi="Times New Roman" w:cs="Times New Roman"/>
          <w:color w:val="000000"/>
          <w:position w:val="-24"/>
          <w:sz w:val="24"/>
          <w:szCs w:val="24"/>
        </w:rPr>
        <w:pict w14:anchorId="53FFA7CF">
          <v:shape id="_x0000_i7206" type="#_x0000_t75" style="width:210.75pt;height:30.75pt">
            <v:imagedata r:id="rId10346" o:title=""/>
          </v:shape>
        </w:pict>
      </w:r>
      <w:r w:rsidRPr="00330A7E">
        <w:rPr>
          <w:rFonts w:ascii="Times New Roman" w:hAnsi="Times New Roman" w:cs="Times New Roman"/>
          <w:color w:val="000000"/>
          <w:sz w:val="24"/>
          <w:szCs w:val="24"/>
          <w:lang w:val="vi-VN"/>
        </w:rPr>
        <w:t xml:space="preserve">. </w:t>
      </w:r>
      <w:r w:rsidR="00FA344A">
        <w:rPr>
          <w:rFonts w:ascii="Times New Roman" w:hAnsi="Times New Roman" w:cs="Times New Roman"/>
          <w:color w:val="000000"/>
          <w:position w:val="-10"/>
          <w:sz w:val="24"/>
          <w:szCs w:val="24"/>
        </w:rPr>
        <w:pict w14:anchorId="11D58ED6">
          <v:shape id="_x0000_i7207" type="#_x0000_t75" style="width:279pt;height:18pt">
            <v:imagedata r:id="rId10347" o:title=""/>
          </v:shape>
        </w:pict>
      </w:r>
      <w:r w:rsidRPr="00330A7E">
        <w:rPr>
          <w:rFonts w:ascii="Times New Roman" w:hAnsi="Times New Roman" w:cs="Times New Roman"/>
          <w:color w:val="000000"/>
          <w:sz w:val="24"/>
          <w:szCs w:val="24"/>
          <w:lang w:val="vi-VN"/>
        </w:rPr>
        <w:t>đạt giá trị nhỏ nhất. Khi đó tính giá trị lớn nhất của đoạn OM ( làm tròn đến hàng phần chục).</w:t>
      </w:r>
    </w:p>
    <w:p w14:paraId="19E84EBD" w14:textId="40E87F02" w:rsidR="00ED397D" w:rsidRPr="00330A7E" w:rsidRDefault="00ED397D" w:rsidP="00330A7E">
      <w:pPr>
        <w:ind w:left="420"/>
        <w:jc w:val="center"/>
        <w:rPr>
          <w:rFonts w:ascii="Times New Roman" w:hAnsi="Times New Roman" w:cs="Times New Roman"/>
          <w:b/>
          <w:bCs/>
          <w:sz w:val="24"/>
          <w:szCs w:val="24"/>
          <w:lang w:val="vi-VN"/>
        </w:rPr>
      </w:pPr>
      <w:r w:rsidRPr="00330A7E">
        <w:rPr>
          <w:rFonts w:ascii="Times New Roman" w:hAnsi="Times New Roman" w:cs="Times New Roman"/>
          <w:b/>
          <w:bCs/>
          <w:sz w:val="24"/>
          <w:szCs w:val="24"/>
          <w:lang w:val="vi-VN"/>
        </w:rPr>
        <w:t>ĐÁP ÁN</w:t>
      </w:r>
    </w:p>
    <w:p w14:paraId="002167C1" w14:textId="77777777" w:rsidR="00ED397D" w:rsidRPr="00330A7E" w:rsidRDefault="00ED397D" w:rsidP="00330A7E">
      <w:pPr>
        <w:ind w:left="420"/>
        <w:jc w:val="center"/>
        <w:rPr>
          <w:rFonts w:ascii="Times New Roman" w:hAnsi="Times New Roman" w:cs="Times New Roman"/>
          <w:b/>
          <w:bCs/>
          <w:sz w:val="24"/>
          <w:szCs w:val="24"/>
          <w:lang w:val="vi-VN"/>
        </w:rPr>
      </w:pPr>
      <w:r w:rsidRPr="00330A7E">
        <w:rPr>
          <w:rFonts w:ascii="Times New Roman" w:hAnsi="Times New Roman" w:cs="Times New Roman"/>
          <w:b/>
          <w:bCs/>
          <w:sz w:val="24"/>
          <w:szCs w:val="24"/>
          <w:lang w:val="vi-VN"/>
        </w:rPr>
        <w:t>PHẦN I</w:t>
      </w:r>
    </w:p>
    <w:p w14:paraId="1C960858" w14:textId="77777777" w:rsidR="00ED397D" w:rsidRPr="00330A7E" w:rsidRDefault="00ED397D" w:rsidP="00330A7E">
      <w:pPr>
        <w:ind w:left="420"/>
        <w:jc w:val="center"/>
        <w:rPr>
          <w:rFonts w:ascii="Times New Roman" w:hAnsi="Times New Roman" w:cs="Times New Roman"/>
          <w:b/>
          <w:bCs/>
          <w:sz w:val="24"/>
          <w:szCs w:val="24"/>
          <w:lang w:val="vi-VN"/>
        </w:rPr>
      </w:pPr>
      <w:r w:rsidRPr="00330A7E">
        <w:rPr>
          <w:rFonts w:ascii="Times New Roman" w:hAnsi="Times New Roman" w:cs="Times New Roman"/>
          <w:b/>
          <w:bCs/>
          <w:sz w:val="24"/>
          <w:szCs w:val="24"/>
          <w:lang w:val="vi-VN"/>
        </w:rPr>
        <w:t xml:space="preserve">(Mỗi câu trả lời đúng thí sinh được </w:t>
      </w:r>
      <w:r w:rsidR="00FA344A">
        <w:rPr>
          <w:rFonts w:ascii="Times New Roman" w:hAnsi="Times New Roman" w:cs="Times New Roman"/>
          <w:b/>
          <w:bCs/>
          <w:position w:val="-10"/>
          <w:sz w:val="24"/>
          <w:szCs w:val="24"/>
        </w:rPr>
        <w:pict w14:anchorId="48D56B07">
          <v:shape id="_x0000_i7208" type="#_x0000_t75" style="width:26.25pt;height:15.75pt">
            <v:imagedata r:id="rId10348" o:title=""/>
          </v:shape>
        </w:pict>
      </w:r>
      <w:r w:rsidRPr="00330A7E">
        <w:rPr>
          <w:rFonts w:ascii="Times New Roman" w:hAnsi="Times New Roman" w:cs="Times New Roman"/>
          <w:b/>
          <w:bCs/>
          <w:sz w:val="24"/>
          <w:szCs w:val="24"/>
          <w:lang w:val="vi-VN"/>
        </w:rPr>
        <w:t xml:space="preserve"> điểm)</w:t>
      </w:r>
    </w:p>
    <w:tbl>
      <w:tblPr>
        <w:tblW w:w="97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1043"/>
        <w:gridCol w:w="693"/>
        <w:gridCol w:w="705"/>
        <w:gridCol w:w="705"/>
        <w:gridCol w:w="705"/>
        <w:gridCol w:w="705"/>
        <w:gridCol w:w="705"/>
        <w:gridCol w:w="705"/>
        <w:gridCol w:w="705"/>
        <w:gridCol w:w="764"/>
        <w:gridCol w:w="764"/>
        <w:gridCol w:w="764"/>
      </w:tblGrid>
      <w:tr w:rsidR="00ED397D" w:rsidRPr="00330A7E" w14:paraId="71F83CAA" w14:textId="77777777">
        <w:trPr>
          <w:trHeight w:val="376"/>
          <w:jc w:val="center"/>
        </w:trPr>
        <w:tc>
          <w:tcPr>
            <w:tcW w:w="707" w:type="dxa"/>
            <w:tcBorders>
              <w:top w:val="single" w:sz="4" w:space="0" w:color="auto"/>
              <w:left w:val="single" w:sz="4" w:space="0" w:color="auto"/>
              <w:bottom w:val="single" w:sz="4" w:space="0" w:color="auto"/>
              <w:right w:val="single" w:sz="4" w:space="0" w:color="auto"/>
            </w:tcBorders>
            <w:shd w:val="clear" w:color="auto" w:fill="auto"/>
            <w:hideMark/>
          </w:tcPr>
          <w:p w14:paraId="42CAD869"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Câu</w:t>
            </w:r>
          </w:p>
        </w:tc>
        <w:tc>
          <w:tcPr>
            <w:tcW w:w="1049" w:type="dxa"/>
            <w:tcBorders>
              <w:top w:val="single" w:sz="4" w:space="0" w:color="auto"/>
              <w:left w:val="single" w:sz="4" w:space="0" w:color="auto"/>
              <w:bottom w:val="single" w:sz="4" w:space="0" w:color="auto"/>
              <w:right w:val="single" w:sz="4" w:space="0" w:color="auto"/>
            </w:tcBorders>
            <w:shd w:val="clear" w:color="auto" w:fill="auto"/>
            <w:hideMark/>
          </w:tcPr>
          <w:p w14:paraId="7ADCFE18"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1</w:t>
            </w:r>
          </w:p>
        </w:tc>
        <w:tc>
          <w:tcPr>
            <w:tcW w:w="697" w:type="dxa"/>
            <w:tcBorders>
              <w:top w:val="single" w:sz="4" w:space="0" w:color="auto"/>
              <w:left w:val="single" w:sz="4" w:space="0" w:color="auto"/>
              <w:bottom w:val="single" w:sz="4" w:space="0" w:color="auto"/>
              <w:right w:val="single" w:sz="4" w:space="0" w:color="auto"/>
            </w:tcBorders>
            <w:shd w:val="clear" w:color="auto" w:fill="auto"/>
            <w:hideMark/>
          </w:tcPr>
          <w:p w14:paraId="0B0CE9A4"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096BE311"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3</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0AF2B648"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4</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1C4796FD"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5</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01782F8C"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6</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7AC4B3D8"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7</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67346931"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8</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60B46E9D"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9</w:t>
            </w:r>
          </w:p>
        </w:tc>
        <w:tc>
          <w:tcPr>
            <w:tcW w:w="767" w:type="dxa"/>
            <w:tcBorders>
              <w:top w:val="single" w:sz="4" w:space="0" w:color="auto"/>
              <w:left w:val="single" w:sz="4" w:space="0" w:color="auto"/>
              <w:bottom w:val="single" w:sz="4" w:space="0" w:color="auto"/>
              <w:right w:val="single" w:sz="4" w:space="0" w:color="auto"/>
            </w:tcBorders>
            <w:shd w:val="clear" w:color="auto" w:fill="auto"/>
            <w:hideMark/>
          </w:tcPr>
          <w:p w14:paraId="050479DF"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10</w:t>
            </w:r>
          </w:p>
        </w:tc>
        <w:tc>
          <w:tcPr>
            <w:tcW w:w="767" w:type="dxa"/>
            <w:tcBorders>
              <w:top w:val="single" w:sz="4" w:space="0" w:color="auto"/>
              <w:left w:val="single" w:sz="4" w:space="0" w:color="auto"/>
              <w:bottom w:val="single" w:sz="4" w:space="0" w:color="auto"/>
              <w:right w:val="single" w:sz="4" w:space="0" w:color="auto"/>
            </w:tcBorders>
            <w:shd w:val="clear" w:color="auto" w:fill="auto"/>
            <w:hideMark/>
          </w:tcPr>
          <w:p w14:paraId="17C404A8"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11</w:t>
            </w:r>
          </w:p>
        </w:tc>
        <w:tc>
          <w:tcPr>
            <w:tcW w:w="767" w:type="dxa"/>
            <w:tcBorders>
              <w:top w:val="single" w:sz="4" w:space="0" w:color="auto"/>
              <w:left w:val="single" w:sz="4" w:space="0" w:color="auto"/>
              <w:bottom w:val="single" w:sz="4" w:space="0" w:color="auto"/>
              <w:right w:val="single" w:sz="4" w:space="0" w:color="auto"/>
            </w:tcBorders>
            <w:shd w:val="clear" w:color="auto" w:fill="auto"/>
            <w:hideMark/>
          </w:tcPr>
          <w:p w14:paraId="55F34DB0"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12</w:t>
            </w:r>
          </w:p>
        </w:tc>
      </w:tr>
      <w:tr w:rsidR="00ED397D" w:rsidRPr="00330A7E" w14:paraId="678B39FC" w14:textId="77777777">
        <w:trPr>
          <w:trHeight w:val="376"/>
          <w:jc w:val="center"/>
        </w:trPr>
        <w:tc>
          <w:tcPr>
            <w:tcW w:w="707" w:type="dxa"/>
            <w:tcBorders>
              <w:top w:val="single" w:sz="4" w:space="0" w:color="auto"/>
              <w:left w:val="single" w:sz="4" w:space="0" w:color="auto"/>
              <w:bottom w:val="single" w:sz="4" w:space="0" w:color="auto"/>
              <w:right w:val="single" w:sz="4" w:space="0" w:color="auto"/>
            </w:tcBorders>
            <w:shd w:val="clear" w:color="auto" w:fill="auto"/>
            <w:hideMark/>
          </w:tcPr>
          <w:p w14:paraId="5B3C3CE4"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Chọn</w:t>
            </w:r>
          </w:p>
        </w:tc>
        <w:tc>
          <w:tcPr>
            <w:tcW w:w="1049" w:type="dxa"/>
            <w:tcBorders>
              <w:top w:val="single" w:sz="4" w:space="0" w:color="auto"/>
              <w:left w:val="single" w:sz="4" w:space="0" w:color="auto"/>
              <w:bottom w:val="single" w:sz="4" w:space="0" w:color="auto"/>
              <w:right w:val="single" w:sz="4" w:space="0" w:color="auto"/>
            </w:tcBorders>
            <w:shd w:val="clear" w:color="auto" w:fill="auto"/>
            <w:hideMark/>
          </w:tcPr>
          <w:p w14:paraId="30F8EFD7"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D</w:t>
            </w:r>
          </w:p>
        </w:tc>
        <w:tc>
          <w:tcPr>
            <w:tcW w:w="697" w:type="dxa"/>
            <w:tcBorders>
              <w:top w:val="single" w:sz="4" w:space="0" w:color="auto"/>
              <w:left w:val="single" w:sz="4" w:space="0" w:color="auto"/>
              <w:bottom w:val="single" w:sz="4" w:space="0" w:color="auto"/>
              <w:right w:val="single" w:sz="4" w:space="0" w:color="auto"/>
            </w:tcBorders>
            <w:shd w:val="clear" w:color="auto" w:fill="auto"/>
            <w:hideMark/>
          </w:tcPr>
          <w:p w14:paraId="5915CBFE"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B</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343FB4A7"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B</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0B023B4B"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B</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6FA970CE"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C</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52597064"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A</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4C399959"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D</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58BCD02F"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A</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5E8B87A5"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D</w:t>
            </w:r>
          </w:p>
        </w:tc>
        <w:tc>
          <w:tcPr>
            <w:tcW w:w="767" w:type="dxa"/>
            <w:tcBorders>
              <w:top w:val="single" w:sz="4" w:space="0" w:color="auto"/>
              <w:left w:val="single" w:sz="4" w:space="0" w:color="auto"/>
              <w:bottom w:val="single" w:sz="4" w:space="0" w:color="auto"/>
              <w:right w:val="single" w:sz="4" w:space="0" w:color="auto"/>
            </w:tcBorders>
            <w:shd w:val="clear" w:color="auto" w:fill="auto"/>
            <w:hideMark/>
          </w:tcPr>
          <w:p w14:paraId="29DFA65A"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C</w:t>
            </w:r>
          </w:p>
        </w:tc>
        <w:tc>
          <w:tcPr>
            <w:tcW w:w="767" w:type="dxa"/>
            <w:tcBorders>
              <w:top w:val="single" w:sz="4" w:space="0" w:color="auto"/>
              <w:left w:val="single" w:sz="4" w:space="0" w:color="auto"/>
              <w:bottom w:val="single" w:sz="4" w:space="0" w:color="auto"/>
              <w:right w:val="single" w:sz="4" w:space="0" w:color="auto"/>
            </w:tcBorders>
            <w:shd w:val="clear" w:color="auto" w:fill="auto"/>
            <w:hideMark/>
          </w:tcPr>
          <w:p w14:paraId="03FD8345"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A</w:t>
            </w:r>
          </w:p>
        </w:tc>
        <w:tc>
          <w:tcPr>
            <w:tcW w:w="767" w:type="dxa"/>
            <w:tcBorders>
              <w:top w:val="single" w:sz="4" w:space="0" w:color="auto"/>
              <w:left w:val="single" w:sz="4" w:space="0" w:color="auto"/>
              <w:bottom w:val="single" w:sz="4" w:space="0" w:color="auto"/>
              <w:right w:val="single" w:sz="4" w:space="0" w:color="auto"/>
            </w:tcBorders>
            <w:shd w:val="clear" w:color="auto" w:fill="auto"/>
            <w:hideMark/>
          </w:tcPr>
          <w:p w14:paraId="2FA1A6DD" w14:textId="77777777" w:rsidR="00ED397D" w:rsidRPr="00330A7E" w:rsidRDefault="00ED397D">
            <w:pPr>
              <w:ind w:left="-24"/>
              <w:jc w:val="center"/>
              <w:rPr>
                <w:rFonts w:ascii="Times New Roman" w:hAnsi="Times New Roman" w:cs="Times New Roman"/>
                <w:b/>
                <w:bCs/>
                <w:sz w:val="24"/>
                <w:szCs w:val="24"/>
              </w:rPr>
            </w:pPr>
            <w:r w:rsidRPr="00330A7E">
              <w:rPr>
                <w:rFonts w:ascii="Times New Roman" w:hAnsi="Times New Roman" w:cs="Times New Roman"/>
                <w:b/>
                <w:bCs/>
                <w:sz w:val="24"/>
                <w:szCs w:val="24"/>
              </w:rPr>
              <w:t>B</w:t>
            </w:r>
          </w:p>
        </w:tc>
      </w:tr>
    </w:tbl>
    <w:p w14:paraId="633C603F" w14:textId="77777777" w:rsidR="00ED397D" w:rsidRPr="00330A7E" w:rsidRDefault="00ED397D" w:rsidP="00330A7E">
      <w:pPr>
        <w:ind w:left="420"/>
        <w:jc w:val="center"/>
        <w:rPr>
          <w:rFonts w:ascii="Times New Roman" w:hAnsi="Times New Roman" w:cs="Times New Roman"/>
          <w:b/>
          <w:bCs/>
          <w:sz w:val="24"/>
          <w:szCs w:val="24"/>
        </w:rPr>
      </w:pPr>
    </w:p>
    <w:p w14:paraId="1E4539B7" w14:textId="77777777" w:rsidR="00ED397D" w:rsidRPr="00330A7E" w:rsidRDefault="00ED397D" w:rsidP="00330A7E">
      <w:pPr>
        <w:ind w:left="420"/>
        <w:jc w:val="center"/>
        <w:rPr>
          <w:rFonts w:ascii="Times New Roman" w:hAnsi="Times New Roman" w:cs="Times New Roman"/>
          <w:b/>
          <w:bCs/>
          <w:sz w:val="24"/>
          <w:szCs w:val="24"/>
        </w:rPr>
      </w:pPr>
    </w:p>
    <w:p w14:paraId="60C3D960"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t>PHẦN II</w:t>
      </w:r>
    </w:p>
    <w:p w14:paraId="5477250B"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t>Điểm tối đa của 01 câu hỏi là 1 điểm.</w:t>
      </w:r>
    </w:p>
    <w:p w14:paraId="79D509C8" w14:textId="77777777" w:rsidR="00ED397D" w:rsidRPr="00330A7E" w:rsidRDefault="00ED397D" w:rsidP="00330A7E">
      <w:pPr>
        <w:ind w:left="420"/>
        <w:rPr>
          <w:rFonts w:ascii="Times New Roman" w:hAnsi="Times New Roman" w:cs="Times New Roman"/>
          <w:b/>
          <w:bCs/>
          <w:sz w:val="24"/>
          <w:szCs w:val="24"/>
        </w:rPr>
      </w:pPr>
      <w:r w:rsidRPr="00330A7E">
        <w:rPr>
          <w:rFonts w:ascii="Times New Roman" w:hAnsi="Times New Roman" w:cs="Times New Roman"/>
          <w:b/>
          <w:bCs/>
          <w:sz w:val="24"/>
          <w:szCs w:val="24"/>
        </w:rPr>
        <w:sym w:font="Times New Roman" w:char="F0B7"/>
      </w:r>
      <w:r w:rsidRPr="00330A7E">
        <w:rPr>
          <w:rFonts w:ascii="Times New Roman" w:hAnsi="Times New Roman" w:cs="Times New Roman"/>
          <w:b/>
          <w:bCs/>
          <w:sz w:val="24"/>
          <w:szCs w:val="24"/>
        </w:rPr>
        <w:t xml:space="preserve">Thí sinh chỉ lựa chọn chính xác 01 ý trong 1 câu hỏi được </w:t>
      </w:r>
      <w:r w:rsidR="00FA344A">
        <w:rPr>
          <w:rFonts w:ascii="Times New Roman" w:hAnsi="Times New Roman" w:cs="Times New Roman"/>
          <w:b/>
          <w:bCs/>
          <w:position w:val="-10"/>
          <w:sz w:val="24"/>
          <w:szCs w:val="24"/>
        </w:rPr>
        <w:pict w14:anchorId="3E77C9BA">
          <v:shape id="_x0000_i7209" type="#_x0000_t75" style="width:18pt;height:15.75pt">
            <v:imagedata r:id="rId10349" o:title=""/>
          </v:shape>
        </w:pict>
      </w:r>
      <w:r w:rsidRPr="00330A7E">
        <w:rPr>
          <w:rFonts w:ascii="Times New Roman" w:hAnsi="Times New Roman" w:cs="Times New Roman"/>
          <w:b/>
          <w:bCs/>
          <w:sz w:val="24"/>
          <w:szCs w:val="24"/>
        </w:rPr>
        <w:t xml:space="preserve"> điểm.</w:t>
      </w:r>
    </w:p>
    <w:p w14:paraId="7CE54858" w14:textId="77777777" w:rsidR="00ED397D" w:rsidRPr="00330A7E" w:rsidRDefault="00ED397D" w:rsidP="00330A7E">
      <w:pPr>
        <w:ind w:left="420"/>
        <w:rPr>
          <w:rFonts w:ascii="Times New Roman" w:hAnsi="Times New Roman" w:cs="Times New Roman"/>
          <w:b/>
          <w:bCs/>
          <w:sz w:val="24"/>
          <w:szCs w:val="24"/>
        </w:rPr>
      </w:pPr>
      <w:r w:rsidRPr="00330A7E">
        <w:rPr>
          <w:rFonts w:ascii="Times New Roman" w:hAnsi="Times New Roman" w:cs="Times New Roman"/>
          <w:b/>
          <w:bCs/>
          <w:sz w:val="24"/>
          <w:szCs w:val="24"/>
        </w:rPr>
        <w:sym w:font="Times New Roman" w:char="F0B7"/>
      </w:r>
      <w:r w:rsidRPr="00330A7E">
        <w:rPr>
          <w:rFonts w:ascii="Times New Roman" w:hAnsi="Times New Roman" w:cs="Times New Roman"/>
          <w:b/>
          <w:bCs/>
          <w:sz w:val="24"/>
          <w:szCs w:val="24"/>
        </w:rPr>
        <w:t xml:space="preserve">Thí sinh chỉ lựa chọn chính xác 02 ý trong 1 câu hỏi được </w:t>
      </w:r>
      <w:r w:rsidR="00FA344A">
        <w:rPr>
          <w:rFonts w:ascii="Times New Roman" w:hAnsi="Times New Roman" w:cs="Times New Roman"/>
          <w:b/>
          <w:bCs/>
          <w:position w:val="-10"/>
          <w:sz w:val="24"/>
          <w:szCs w:val="24"/>
        </w:rPr>
        <w:pict w14:anchorId="1482CAC7">
          <v:shape id="_x0000_i7210" type="#_x0000_t75" style="width:26.25pt;height:15.75pt">
            <v:imagedata r:id="rId10350" o:title=""/>
          </v:shape>
        </w:pict>
      </w:r>
      <w:r w:rsidRPr="00330A7E">
        <w:rPr>
          <w:rFonts w:ascii="Times New Roman" w:hAnsi="Times New Roman" w:cs="Times New Roman"/>
          <w:b/>
          <w:bCs/>
          <w:sz w:val="24"/>
          <w:szCs w:val="24"/>
        </w:rPr>
        <w:t xml:space="preserve"> điểm.</w:t>
      </w:r>
      <w:r w:rsidRPr="00330A7E">
        <w:rPr>
          <w:rFonts w:ascii="Times New Roman" w:hAnsi="Times New Roman" w:cs="Times New Roman"/>
          <w:b/>
          <w:bCs/>
          <w:sz w:val="24"/>
          <w:szCs w:val="24"/>
        </w:rPr>
        <w:softHyphen/>
      </w:r>
    </w:p>
    <w:p w14:paraId="03156091" w14:textId="77777777" w:rsidR="00ED397D" w:rsidRPr="00330A7E" w:rsidRDefault="00ED397D" w:rsidP="00330A7E">
      <w:pPr>
        <w:ind w:left="420"/>
        <w:rPr>
          <w:rFonts w:ascii="Times New Roman" w:hAnsi="Times New Roman" w:cs="Times New Roman"/>
          <w:b/>
          <w:bCs/>
          <w:sz w:val="24"/>
          <w:szCs w:val="24"/>
        </w:rPr>
      </w:pPr>
      <w:r w:rsidRPr="00330A7E">
        <w:rPr>
          <w:rFonts w:ascii="Times New Roman" w:hAnsi="Times New Roman" w:cs="Times New Roman"/>
          <w:b/>
          <w:bCs/>
          <w:sz w:val="24"/>
          <w:szCs w:val="24"/>
        </w:rPr>
        <w:sym w:font="Times New Roman" w:char="F0B7"/>
      </w:r>
      <w:r w:rsidRPr="00330A7E">
        <w:rPr>
          <w:rFonts w:ascii="Times New Roman" w:hAnsi="Times New Roman" w:cs="Times New Roman"/>
          <w:b/>
          <w:bCs/>
          <w:sz w:val="24"/>
          <w:szCs w:val="24"/>
        </w:rPr>
        <w:t xml:space="preserve">Thí sinh chỉ lựa chọn chính xác 03 ý trong 1 câu hỏi được </w:t>
      </w:r>
      <w:r w:rsidR="00FA344A">
        <w:rPr>
          <w:rFonts w:ascii="Times New Roman" w:hAnsi="Times New Roman" w:cs="Times New Roman"/>
          <w:b/>
          <w:bCs/>
          <w:position w:val="-10"/>
          <w:sz w:val="24"/>
          <w:szCs w:val="24"/>
        </w:rPr>
        <w:pict w14:anchorId="78A9DE79">
          <v:shape id="_x0000_i7211" type="#_x0000_t75" style="width:24.75pt;height:15.75pt">
            <v:imagedata r:id="rId10351" o:title=""/>
          </v:shape>
        </w:pict>
      </w:r>
      <w:r w:rsidRPr="00330A7E">
        <w:rPr>
          <w:rFonts w:ascii="Times New Roman" w:hAnsi="Times New Roman" w:cs="Times New Roman"/>
          <w:b/>
          <w:bCs/>
          <w:sz w:val="24"/>
          <w:szCs w:val="24"/>
        </w:rPr>
        <w:t xml:space="preserve"> điểm.</w:t>
      </w:r>
    </w:p>
    <w:p w14:paraId="6626533F" w14:textId="77777777" w:rsidR="00ED397D" w:rsidRPr="00330A7E" w:rsidRDefault="00ED397D" w:rsidP="00330A7E">
      <w:pPr>
        <w:ind w:left="420"/>
        <w:rPr>
          <w:rFonts w:ascii="Times New Roman" w:hAnsi="Times New Roman" w:cs="Times New Roman"/>
          <w:b/>
          <w:bCs/>
          <w:sz w:val="24"/>
          <w:szCs w:val="24"/>
        </w:rPr>
      </w:pPr>
      <w:r w:rsidRPr="00330A7E">
        <w:rPr>
          <w:rFonts w:ascii="Times New Roman" w:hAnsi="Times New Roman" w:cs="Times New Roman"/>
          <w:b/>
          <w:bCs/>
          <w:sz w:val="24"/>
          <w:szCs w:val="24"/>
        </w:rPr>
        <w:sym w:font="Times New Roman" w:char="F0B7"/>
      </w:r>
      <w:r w:rsidRPr="00330A7E">
        <w:rPr>
          <w:rFonts w:ascii="Times New Roman" w:hAnsi="Times New Roman" w:cs="Times New Roman"/>
          <w:b/>
          <w:bCs/>
          <w:sz w:val="24"/>
          <w:szCs w:val="24"/>
        </w:rPr>
        <w:t>Thí sinh lựa chọn chính xác cả 04 ý trong 1 câu hỏi được 1 điểm.</w:t>
      </w:r>
    </w:p>
    <w:p w14:paraId="6754770C" w14:textId="77777777" w:rsidR="00ED397D" w:rsidRPr="00330A7E" w:rsidRDefault="00ED397D" w:rsidP="00330A7E">
      <w:pPr>
        <w:ind w:left="420"/>
        <w:jc w:val="center"/>
        <w:rPr>
          <w:rFonts w:ascii="Times New Roman" w:hAnsi="Times New Roman" w:cs="Times New Roman"/>
          <w:b/>
          <w:bCs/>
          <w:sz w:val="24"/>
          <w:szCs w:val="24"/>
        </w:rPr>
      </w:pP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447"/>
        <w:gridCol w:w="1427"/>
        <w:gridCol w:w="1427"/>
        <w:gridCol w:w="1427"/>
      </w:tblGrid>
      <w:tr w:rsidR="00ED397D" w:rsidRPr="00330A7E" w14:paraId="17B8AAEB" w14:textId="77777777" w:rsidTr="00330A7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hideMark/>
          </w:tcPr>
          <w:p w14:paraId="2E67EC10"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t>Câu 1.</w:t>
            </w:r>
          </w:p>
        </w:tc>
        <w:tc>
          <w:tcPr>
            <w:tcW w:w="0" w:type="auto"/>
            <w:tcBorders>
              <w:top w:val="single" w:sz="8" w:space="0" w:color="000000"/>
              <w:left w:val="nil"/>
              <w:bottom w:val="single" w:sz="8" w:space="0" w:color="000000"/>
              <w:right w:val="single" w:sz="8" w:space="0" w:color="000000"/>
            </w:tcBorders>
            <w:vAlign w:val="center"/>
            <w:hideMark/>
          </w:tcPr>
          <w:p w14:paraId="63D80072"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t>Câu 2.</w:t>
            </w:r>
          </w:p>
        </w:tc>
        <w:tc>
          <w:tcPr>
            <w:tcW w:w="0" w:type="auto"/>
            <w:tcBorders>
              <w:top w:val="single" w:sz="8" w:space="0" w:color="000000"/>
              <w:left w:val="nil"/>
              <w:bottom w:val="single" w:sz="8" w:space="0" w:color="000000"/>
              <w:right w:val="single" w:sz="8" w:space="0" w:color="000000"/>
            </w:tcBorders>
            <w:vAlign w:val="center"/>
            <w:hideMark/>
          </w:tcPr>
          <w:p w14:paraId="7095FF0F"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t>Câu 3.</w:t>
            </w:r>
          </w:p>
        </w:tc>
        <w:tc>
          <w:tcPr>
            <w:tcW w:w="0" w:type="auto"/>
            <w:tcBorders>
              <w:top w:val="single" w:sz="8" w:space="0" w:color="000000"/>
              <w:left w:val="nil"/>
              <w:bottom w:val="single" w:sz="8" w:space="0" w:color="000000"/>
              <w:right w:val="single" w:sz="8" w:space="0" w:color="000000"/>
            </w:tcBorders>
            <w:vAlign w:val="center"/>
            <w:hideMark/>
          </w:tcPr>
          <w:p w14:paraId="4566E6FF"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t>Câu 4.</w:t>
            </w:r>
          </w:p>
        </w:tc>
      </w:tr>
      <w:tr w:rsidR="00ED397D" w:rsidRPr="00330A7E" w14:paraId="0AE3A66D" w14:textId="77777777" w:rsidTr="00330A7E">
        <w:trPr>
          <w:cantSplit/>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14:paraId="2281AA87"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t>a) S</w:t>
            </w:r>
          </w:p>
        </w:tc>
        <w:tc>
          <w:tcPr>
            <w:tcW w:w="0" w:type="auto"/>
            <w:tcBorders>
              <w:top w:val="nil"/>
              <w:left w:val="nil"/>
              <w:bottom w:val="single" w:sz="8" w:space="0" w:color="000000"/>
              <w:right w:val="single" w:sz="8" w:space="0" w:color="000000"/>
            </w:tcBorders>
            <w:vAlign w:val="center"/>
            <w:hideMark/>
          </w:tcPr>
          <w:p w14:paraId="6377B683"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t>a) S</w:t>
            </w:r>
          </w:p>
        </w:tc>
        <w:tc>
          <w:tcPr>
            <w:tcW w:w="0" w:type="auto"/>
            <w:tcBorders>
              <w:top w:val="nil"/>
              <w:left w:val="nil"/>
              <w:bottom w:val="single" w:sz="8" w:space="0" w:color="000000"/>
              <w:right w:val="single" w:sz="8" w:space="0" w:color="000000"/>
            </w:tcBorders>
            <w:vAlign w:val="center"/>
            <w:hideMark/>
          </w:tcPr>
          <w:p w14:paraId="02A1A5A5"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t>a) Đ</w:t>
            </w:r>
          </w:p>
        </w:tc>
        <w:tc>
          <w:tcPr>
            <w:tcW w:w="0" w:type="auto"/>
            <w:tcBorders>
              <w:top w:val="nil"/>
              <w:left w:val="nil"/>
              <w:bottom w:val="single" w:sz="8" w:space="0" w:color="000000"/>
              <w:right w:val="single" w:sz="8" w:space="0" w:color="000000"/>
            </w:tcBorders>
            <w:vAlign w:val="center"/>
            <w:hideMark/>
          </w:tcPr>
          <w:p w14:paraId="0E5C6D8E"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t>a) S</w:t>
            </w:r>
          </w:p>
        </w:tc>
      </w:tr>
      <w:tr w:rsidR="00ED397D" w:rsidRPr="00330A7E" w14:paraId="0268162E" w14:textId="77777777" w:rsidTr="00330A7E">
        <w:trPr>
          <w:cantSplit/>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14:paraId="5A7452CD"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t>b) S</w:t>
            </w:r>
          </w:p>
        </w:tc>
        <w:tc>
          <w:tcPr>
            <w:tcW w:w="0" w:type="auto"/>
            <w:tcBorders>
              <w:top w:val="nil"/>
              <w:left w:val="nil"/>
              <w:bottom w:val="single" w:sz="8" w:space="0" w:color="000000"/>
              <w:right w:val="single" w:sz="8" w:space="0" w:color="000000"/>
            </w:tcBorders>
            <w:vAlign w:val="center"/>
            <w:hideMark/>
          </w:tcPr>
          <w:p w14:paraId="3B996CF2"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t>b) Đ</w:t>
            </w:r>
          </w:p>
        </w:tc>
        <w:tc>
          <w:tcPr>
            <w:tcW w:w="0" w:type="auto"/>
            <w:tcBorders>
              <w:top w:val="nil"/>
              <w:left w:val="nil"/>
              <w:bottom w:val="single" w:sz="8" w:space="0" w:color="000000"/>
              <w:right w:val="single" w:sz="8" w:space="0" w:color="000000"/>
            </w:tcBorders>
            <w:vAlign w:val="center"/>
            <w:hideMark/>
          </w:tcPr>
          <w:p w14:paraId="07F55E07"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t>b) S</w:t>
            </w:r>
          </w:p>
        </w:tc>
        <w:tc>
          <w:tcPr>
            <w:tcW w:w="0" w:type="auto"/>
            <w:tcBorders>
              <w:top w:val="nil"/>
              <w:left w:val="nil"/>
              <w:bottom w:val="single" w:sz="8" w:space="0" w:color="000000"/>
              <w:right w:val="single" w:sz="8" w:space="0" w:color="000000"/>
            </w:tcBorders>
            <w:vAlign w:val="center"/>
            <w:hideMark/>
          </w:tcPr>
          <w:p w14:paraId="6B24EB69"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t>b) Đ</w:t>
            </w:r>
          </w:p>
        </w:tc>
      </w:tr>
      <w:tr w:rsidR="00ED397D" w:rsidRPr="00330A7E" w14:paraId="71B9BA61" w14:textId="77777777" w:rsidTr="00330A7E">
        <w:trPr>
          <w:cantSplit/>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14:paraId="6E27A013"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t>c) Đ</w:t>
            </w:r>
          </w:p>
        </w:tc>
        <w:tc>
          <w:tcPr>
            <w:tcW w:w="0" w:type="auto"/>
            <w:tcBorders>
              <w:top w:val="nil"/>
              <w:left w:val="nil"/>
              <w:bottom w:val="single" w:sz="8" w:space="0" w:color="000000"/>
              <w:right w:val="single" w:sz="8" w:space="0" w:color="000000"/>
            </w:tcBorders>
            <w:vAlign w:val="center"/>
            <w:hideMark/>
          </w:tcPr>
          <w:p w14:paraId="0134F00B"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t>c) Đ</w:t>
            </w:r>
          </w:p>
        </w:tc>
        <w:tc>
          <w:tcPr>
            <w:tcW w:w="0" w:type="auto"/>
            <w:tcBorders>
              <w:top w:val="nil"/>
              <w:left w:val="nil"/>
              <w:bottom w:val="single" w:sz="8" w:space="0" w:color="000000"/>
              <w:right w:val="single" w:sz="8" w:space="0" w:color="000000"/>
            </w:tcBorders>
            <w:vAlign w:val="center"/>
            <w:hideMark/>
          </w:tcPr>
          <w:p w14:paraId="66E99934"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t>c) Đ</w:t>
            </w:r>
          </w:p>
        </w:tc>
        <w:tc>
          <w:tcPr>
            <w:tcW w:w="0" w:type="auto"/>
            <w:tcBorders>
              <w:top w:val="nil"/>
              <w:left w:val="nil"/>
              <w:bottom w:val="single" w:sz="8" w:space="0" w:color="000000"/>
              <w:right w:val="single" w:sz="8" w:space="0" w:color="000000"/>
            </w:tcBorders>
            <w:vAlign w:val="center"/>
            <w:hideMark/>
          </w:tcPr>
          <w:p w14:paraId="2AA75D79"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t>c) S</w:t>
            </w:r>
          </w:p>
        </w:tc>
      </w:tr>
      <w:tr w:rsidR="00ED397D" w:rsidRPr="00330A7E" w14:paraId="43915BF6" w14:textId="77777777" w:rsidTr="00330A7E">
        <w:trPr>
          <w:cantSplit/>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14:paraId="7D3009C1"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t>d) Đ</w:t>
            </w:r>
          </w:p>
        </w:tc>
        <w:tc>
          <w:tcPr>
            <w:tcW w:w="0" w:type="auto"/>
            <w:tcBorders>
              <w:top w:val="nil"/>
              <w:left w:val="nil"/>
              <w:bottom w:val="single" w:sz="8" w:space="0" w:color="000000"/>
              <w:right w:val="single" w:sz="8" w:space="0" w:color="000000"/>
            </w:tcBorders>
            <w:vAlign w:val="center"/>
            <w:hideMark/>
          </w:tcPr>
          <w:p w14:paraId="36F32E52"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t>d) Đ</w:t>
            </w:r>
          </w:p>
        </w:tc>
        <w:tc>
          <w:tcPr>
            <w:tcW w:w="0" w:type="auto"/>
            <w:tcBorders>
              <w:top w:val="nil"/>
              <w:left w:val="nil"/>
              <w:bottom w:val="single" w:sz="8" w:space="0" w:color="000000"/>
              <w:right w:val="single" w:sz="8" w:space="0" w:color="000000"/>
            </w:tcBorders>
            <w:vAlign w:val="center"/>
            <w:hideMark/>
          </w:tcPr>
          <w:p w14:paraId="2A44C759"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t>d) S</w:t>
            </w:r>
          </w:p>
        </w:tc>
        <w:tc>
          <w:tcPr>
            <w:tcW w:w="0" w:type="auto"/>
            <w:tcBorders>
              <w:top w:val="nil"/>
              <w:left w:val="nil"/>
              <w:bottom w:val="single" w:sz="8" w:space="0" w:color="000000"/>
              <w:right w:val="single" w:sz="8" w:space="0" w:color="000000"/>
            </w:tcBorders>
            <w:vAlign w:val="center"/>
            <w:hideMark/>
          </w:tcPr>
          <w:p w14:paraId="2BA066B8"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t>d) Đ</w:t>
            </w:r>
          </w:p>
        </w:tc>
      </w:tr>
    </w:tbl>
    <w:p w14:paraId="3A81D245" w14:textId="77777777" w:rsidR="00ED397D" w:rsidRPr="00330A7E" w:rsidRDefault="00ED397D" w:rsidP="00330A7E">
      <w:pPr>
        <w:ind w:left="420"/>
        <w:jc w:val="center"/>
        <w:rPr>
          <w:rFonts w:ascii="Times New Roman" w:hAnsi="Times New Roman" w:cs="Times New Roman"/>
          <w:b/>
          <w:bCs/>
          <w:sz w:val="24"/>
          <w:szCs w:val="24"/>
        </w:rPr>
      </w:pPr>
    </w:p>
    <w:p w14:paraId="216C7C1B"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tab/>
      </w:r>
    </w:p>
    <w:p w14:paraId="59E1E5E2" w14:textId="77777777" w:rsidR="00ED397D" w:rsidRPr="00330A7E" w:rsidRDefault="00ED397D" w:rsidP="00330A7E">
      <w:pPr>
        <w:ind w:left="420"/>
        <w:jc w:val="center"/>
        <w:rPr>
          <w:rFonts w:ascii="Times New Roman" w:hAnsi="Times New Roman" w:cs="Times New Roman"/>
          <w:b/>
          <w:bCs/>
          <w:sz w:val="24"/>
          <w:szCs w:val="24"/>
        </w:rPr>
      </w:pPr>
    </w:p>
    <w:p w14:paraId="4A3CF348"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lastRenderedPageBreak/>
        <w:t>PHẦN III</w:t>
      </w:r>
    </w:p>
    <w:p w14:paraId="1F4DE561" w14:textId="77777777" w:rsidR="00ED397D" w:rsidRPr="00330A7E" w:rsidRDefault="00ED397D" w:rsidP="00330A7E">
      <w:pPr>
        <w:ind w:left="420"/>
        <w:jc w:val="center"/>
        <w:rPr>
          <w:rFonts w:ascii="Times New Roman" w:hAnsi="Times New Roman" w:cs="Times New Roman"/>
          <w:b/>
          <w:bCs/>
          <w:sz w:val="24"/>
          <w:szCs w:val="24"/>
        </w:rPr>
      </w:pPr>
      <w:r w:rsidRPr="00330A7E">
        <w:rPr>
          <w:rFonts w:ascii="Times New Roman" w:hAnsi="Times New Roman" w:cs="Times New Roman"/>
          <w:b/>
          <w:bCs/>
          <w:sz w:val="24"/>
          <w:szCs w:val="24"/>
        </w:rPr>
        <w:t xml:space="preserve">(Mỗi câu trả lời Đúng thí sinh Được </w:t>
      </w:r>
      <w:r w:rsidR="00FA344A">
        <w:rPr>
          <w:rFonts w:ascii="Times New Roman" w:hAnsi="Times New Roman" w:cs="Times New Roman"/>
          <w:b/>
          <w:bCs/>
          <w:position w:val="-10"/>
          <w:sz w:val="24"/>
          <w:szCs w:val="24"/>
        </w:rPr>
        <w:pict w14:anchorId="27C8D247">
          <v:shape id="_x0000_i7212" type="#_x0000_t75" style="width:18.75pt;height:15.75pt">
            <v:imagedata r:id="rId10352" o:title=""/>
          </v:shape>
        </w:pict>
      </w:r>
      <w:r w:rsidRPr="00330A7E">
        <w:rPr>
          <w:rFonts w:ascii="Times New Roman" w:hAnsi="Times New Roman" w:cs="Times New Roman"/>
          <w:b/>
          <w:bCs/>
          <w:sz w:val="24"/>
          <w:szCs w:val="24"/>
        </w:rPr>
        <w:t xml:space="preserve"> Điểm)</w:t>
      </w:r>
    </w:p>
    <w:tbl>
      <w:tblPr>
        <w:tblW w:w="7109" w:type="dxa"/>
        <w:jc w:val="center"/>
        <w:tblCellSpacing w:w="0" w:type="dxa"/>
        <w:tblCellMar>
          <w:top w:w="80" w:type="dxa"/>
          <w:left w:w="160" w:type="dxa"/>
          <w:bottom w:w="80" w:type="dxa"/>
          <w:right w:w="160" w:type="dxa"/>
        </w:tblCellMar>
        <w:tblLook w:val="04A0" w:firstRow="1" w:lastRow="0" w:firstColumn="1" w:lastColumn="0" w:noHBand="0" w:noVBand="1"/>
      </w:tblPr>
      <w:tblGrid>
        <w:gridCol w:w="1341"/>
        <w:gridCol w:w="845"/>
        <w:gridCol w:w="845"/>
        <w:gridCol w:w="1107"/>
        <w:gridCol w:w="1107"/>
        <w:gridCol w:w="932"/>
        <w:gridCol w:w="932"/>
      </w:tblGrid>
      <w:tr w:rsidR="00ED397D" w:rsidRPr="00330A7E" w14:paraId="56AF8B87" w14:textId="77777777" w:rsidTr="00330A7E">
        <w:trPr>
          <w:cantSplit/>
          <w:trHeight w:val="306"/>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hideMark/>
          </w:tcPr>
          <w:p w14:paraId="0A657403" w14:textId="77777777" w:rsidR="00ED397D" w:rsidRPr="00330A7E" w:rsidRDefault="00ED397D" w:rsidP="00330A7E">
            <w:pPr>
              <w:jc w:val="center"/>
              <w:rPr>
                <w:rFonts w:ascii="Times New Roman" w:hAnsi="Times New Roman" w:cs="Times New Roman"/>
                <w:b/>
                <w:bCs/>
                <w:sz w:val="24"/>
                <w:szCs w:val="24"/>
              </w:rPr>
            </w:pPr>
            <w:r w:rsidRPr="00330A7E">
              <w:rPr>
                <w:rFonts w:ascii="Times New Roman" w:hAnsi="Times New Roman" w:cs="Times New Roman"/>
                <w:b/>
                <w:bCs/>
                <w:sz w:val="24"/>
                <w:szCs w:val="24"/>
              </w:rPr>
              <w:t>Câu</w:t>
            </w:r>
          </w:p>
        </w:tc>
        <w:tc>
          <w:tcPr>
            <w:tcW w:w="0" w:type="auto"/>
            <w:tcBorders>
              <w:top w:val="single" w:sz="8" w:space="0" w:color="000000"/>
              <w:left w:val="nil"/>
              <w:bottom w:val="single" w:sz="8" w:space="0" w:color="000000"/>
              <w:right w:val="single" w:sz="8" w:space="0" w:color="000000"/>
            </w:tcBorders>
            <w:vAlign w:val="center"/>
            <w:hideMark/>
          </w:tcPr>
          <w:p w14:paraId="71204C49" w14:textId="77777777" w:rsidR="00ED397D" w:rsidRPr="00330A7E" w:rsidRDefault="00ED397D" w:rsidP="00330A7E">
            <w:pPr>
              <w:jc w:val="center"/>
              <w:rPr>
                <w:rFonts w:ascii="Times New Roman" w:hAnsi="Times New Roman" w:cs="Times New Roman"/>
                <w:b/>
                <w:bCs/>
                <w:sz w:val="24"/>
                <w:szCs w:val="24"/>
              </w:rPr>
            </w:pPr>
            <w:r w:rsidRPr="00330A7E">
              <w:rPr>
                <w:rFonts w:ascii="Times New Roman" w:hAnsi="Times New Roman" w:cs="Times New Roman"/>
                <w:b/>
                <w:bCs/>
                <w:sz w:val="24"/>
                <w:szCs w:val="24"/>
              </w:rPr>
              <w:t>1</w:t>
            </w:r>
          </w:p>
        </w:tc>
        <w:tc>
          <w:tcPr>
            <w:tcW w:w="0" w:type="auto"/>
            <w:tcBorders>
              <w:top w:val="single" w:sz="8" w:space="0" w:color="000000"/>
              <w:left w:val="nil"/>
              <w:bottom w:val="single" w:sz="8" w:space="0" w:color="000000"/>
              <w:right w:val="single" w:sz="8" w:space="0" w:color="000000"/>
            </w:tcBorders>
            <w:vAlign w:val="center"/>
            <w:hideMark/>
          </w:tcPr>
          <w:p w14:paraId="7F1B8B5F" w14:textId="77777777" w:rsidR="00ED397D" w:rsidRPr="00330A7E" w:rsidRDefault="00ED397D" w:rsidP="00330A7E">
            <w:pPr>
              <w:jc w:val="center"/>
              <w:rPr>
                <w:rFonts w:ascii="Times New Roman" w:hAnsi="Times New Roman" w:cs="Times New Roman"/>
                <w:b/>
                <w:bCs/>
                <w:sz w:val="24"/>
                <w:szCs w:val="24"/>
              </w:rPr>
            </w:pPr>
            <w:r w:rsidRPr="00330A7E">
              <w:rPr>
                <w:rFonts w:ascii="Times New Roman" w:hAnsi="Times New Roman" w:cs="Times New Roman"/>
                <w:b/>
                <w:bCs/>
                <w:sz w:val="24"/>
                <w:szCs w:val="24"/>
              </w:rPr>
              <w:t>2</w:t>
            </w:r>
          </w:p>
        </w:tc>
        <w:tc>
          <w:tcPr>
            <w:tcW w:w="0" w:type="auto"/>
            <w:tcBorders>
              <w:top w:val="single" w:sz="8" w:space="0" w:color="000000"/>
              <w:left w:val="nil"/>
              <w:bottom w:val="single" w:sz="8" w:space="0" w:color="000000"/>
              <w:right w:val="single" w:sz="8" w:space="0" w:color="000000"/>
            </w:tcBorders>
            <w:vAlign w:val="center"/>
            <w:hideMark/>
          </w:tcPr>
          <w:p w14:paraId="5EBEA948" w14:textId="77777777" w:rsidR="00ED397D" w:rsidRPr="00330A7E" w:rsidRDefault="00ED397D" w:rsidP="00330A7E">
            <w:pPr>
              <w:jc w:val="center"/>
              <w:rPr>
                <w:rFonts w:ascii="Times New Roman" w:hAnsi="Times New Roman" w:cs="Times New Roman"/>
                <w:b/>
                <w:bCs/>
                <w:sz w:val="24"/>
                <w:szCs w:val="24"/>
              </w:rPr>
            </w:pPr>
            <w:r w:rsidRPr="00330A7E">
              <w:rPr>
                <w:rFonts w:ascii="Times New Roman" w:hAnsi="Times New Roman" w:cs="Times New Roman"/>
                <w:b/>
                <w:bCs/>
                <w:sz w:val="24"/>
                <w:szCs w:val="24"/>
              </w:rPr>
              <w:t>3</w:t>
            </w:r>
          </w:p>
        </w:tc>
        <w:tc>
          <w:tcPr>
            <w:tcW w:w="0" w:type="auto"/>
            <w:tcBorders>
              <w:top w:val="single" w:sz="8" w:space="0" w:color="000000"/>
              <w:left w:val="nil"/>
              <w:bottom w:val="single" w:sz="8" w:space="0" w:color="000000"/>
              <w:right w:val="single" w:sz="8" w:space="0" w:color="000000"/>
            </w:tcBorders>
            <w:vAlign w:val="center"/>
            <w:hideMark/>
          </w:tcPr>
          <w:p w14:paraId="53710D0A" w14:textId="77777777" w:rsidR="00ED397D" w:rsidRPr="00330A7E" w:rsidRDefault="00ED397D" w:rsidP="00330A7E">
            <w:pPr>
              <w:jc w:val="center"/>
              <w:rPr>
                <w:rFonts w:ascii="Times New Roman" w:hAnsi="Times New Roman" w:cs="Times New Roman"/>
                <w:b/>
                <w:bCs/>
                <w:sz w:val="24"/>
                <w:szCs w:val="24"/>
              </w:rPr>
            </w:pPr>
            <w:r w:rsidRPr="00330A7E">
              <w:rPr>
                <w:rFonts w:ascii="Times New Roman" w:hAnsi="Times New Roman" w:cs="Times New Roman"/>
                <w:b/>
                <w:bCs/>
                <w:sz w:val="24"/>
                <w:szCs w:val="24"/>
              </w:rPr>
              <w:t>4</w:t>
            </w:r>
          </w:p>
        </w:tc>
        <w:tc>
          <w:tcPr>
            <w:tcW w:w="0" w:type="auto"/>
            <w:tcBorders>
              <w:top w:val="single" w:sz="8" w:space="0" w:color="000000"/>
              <w:left w:val="nil"/>
              <w:bottom w:val="single" w:sz="8" w:space="0" w:color="000000"/>
              <w:right w:val="single" w:sz="8" w:space="0" w:color="000000"/>
            </w:tcBorders>
            <w:vAlign w:val="center"/>
            <w:hideMark/>
          </w:tcPr>
          <w:p w14:paraId="330E2953" w14:textId="77777777" w:rsidR="00ED397D" w:rsidRPr="00330A7E" w:rsidRDefault="00ED397D" w:rsidP="00330A7E">
            <w:pPr>
              <w:jc w:val="center"/>
              <w:rPr>
                <w:rFonts w:ascii="Times New Roman" w:hAnsi="Times New Roman" w:cs="Times New Roman"/>
                <w:b/>
                <w:bCs/>
                <w:sz w:val="24"/>
                <w:szCs w:val="24"/>
              </w:rPr>
            </w:pPr>
            <w:r w:rsidRPr="00330A7E">
              <w:rPr>
                <w:rFonts w:ascii="Times New Roman" w:hAnsi="Times New Roman" w:cs="Times New Roman"/>
                <w:b/>
                <w:bCs/>
                <w:sz w:val="24"/>
                <w:szCs w:val="24"/>
              </w:rPr>
              <w:t>5</w:t>
            </w:r>
          </w:p>
        </w:tc>
        <w:tc>
          <w:tcPr>
            <w:tcW w:w="0" w:type="auto"/>
            <w:tcBorders>
              <w:top w:val="single" w:sz="8" w:space="0" w:color="000000"/>
              <w:left w:val="nil"/>
              <w:bottom w:val="single" w:sz="8" w:space="0" w:color="000000"/>
              <w:right w:val="single" w:sz="8" w:space="0" w:color="000000"/>
            </w:tcBorders>
            <w:vAlign w:val="center"/>
            <w:hideMark/>
          </w:tcPr>
          <w:p w14:paraId="4154362F" w14:textId="77777777" w:rsidR="00ED397D" w:rsidRPr="00330A7E" w:rsidRDefault="00ED397D" w:rsidP="00330A7E">
            <w:pPr>
              <w:jc w:val="center"/>
              <w:rPr>
                <w:rFonts w:ascii="Times New Roman" w:hAnsi="Times New Roman" w:cs="Times New Roman"/>
                <w:b/>
                <w:bCs/>
                <w:sz w:val="24"/>
                <w:szCs w:val="24"/>
              </w:rPr>
            </w:pPr>
            <w:r w:rsidRPr="00330A7E">
              <w:rPr>
                <w:rFonts w:ascii="Times New Roman" w:hAnsi="Times New Roman" w:cs="Times New Roman"/>
                <w:b/>
                <w:bCs/>
                <w:sz w:val="24"/>
                <w:szCs w:val="24"/>
              </w:rPr>
              <w:t>6</w:t>
            </w:r>
          </w:p>
        </w:tc>
      </w:tr>
      <w:tr w:rsidR="00ED397D" w:rsidRPr="00330A7E" w14:paraId="3A0BCC2F" w14:textId="77777777" w:rsidTr="00330A7E">
        <w:trPr>
          <w:cantSplit/>
          <w:trHeight w:val="293"/>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14:paraId="2788ADCF" w14:textId="77777777" w:rsidR="00ED397D" w:rsidRPr="00330A7E" w:rsidRDefault="00ED397D" w:rsidP="00330A7E">
            <w:pPr>
              <w:jc w:val="center"/>
              <w:rPr>
                <w:rFonts w:ascii="Times New Roman" w:hAnsi="Times New Roman" w:cs="Times New Roman"/>
                <w:b/>
                <w:bCs/>
                <w:sz w:val="24"/>
                <w:szCs w:val="24"/>
              </w:rPr>
            </w:pPr>
            <w:r w:rsidRPr="00330A7E">
              <w:rPr>
                <w:rFonts w:ascii="Times New Roman" w:hAnsi="Times New Roman" w:cs="Times New Roman"/>
                <w:b/>
                <w:bCs/>
                <w:sz w:val="24"/>
                <w:szCs w:val="24"/>
              </w:rPr>
              <w:t>Chọn</w:t>
            </w:r>
          </w:p>
        </w:tc>
        <w:tc>
          <w:tcPr>
            <w:tcW w:w="0" w:type="auto"/>
            <w:tcBorders>
              <w:top w:val="nil"/>
              <w:left w:val="nil"/>
              <w:bottom w:val="single" w:sz="8" w:space="0" w:color="000000"/>
              <w:right w:val="single" w:sz="8" w:space="0" w:color="000000"/>
            </w:tcBorders>
            <w:vAlign w:val="center"/>
          </w:tcPr>
          <w:p w14:paraId="4180AA07" w14:textId="77777777" w:rsidR="00ED397D" w:rsidRPr="00330A7E" w:rsidRDefault="00ED397D" w:rsidP="00330A7E">
            <w:pPr>
              <w:jc w:val="center"/>
              <w:rPr>
                <w:rFonts w:ascii="Times New Roman" w:hAnsi="Times New Roman" w:cs="Times New Roman"/>
                <w:sz w:val="24"/>
                <w:szCs w:val="24"/>
              </w:rPr>
            </w:pPr>
            <w:r w:rsidRPr="00330A7E">
              <w:rPr>
                <w:rFonts w:ascii="Times New Roman" w:hAnsi="Times New Roman" w:cs="Times New Roman"/>
                <w:sz w:val="24"/>
                <w:szCs w:val="24"/>
              </w:rPr>
              <w:t>20</w:t>
            </w:r>
          </w:p>
        </w:tc>
        <w:tc>
          <w:tcPr>
            <w:tcW w:w="0" w:type="auto"/>
            <w:tcBorders>
              <w:top w:val="nil"/>
              <w:left w:val="nil"/>
              <w:bottom w:val="single" w:sz="8" w:space="0" w:color="000000"/>
              <w:right w:val="single" w:sz="8" w:space="0" w:color="000000"/>
            </w:tcBorders>
            <w:vAlign w:val="center"/>
          </w:tcPr>
          <w:p w14:paraId="0007A17E" w14:textId="77777777" w:rsidR="00ED397D" w:rsidRPr="00330A7E" w:rsidRDefault="00ED397D" w:rsidP="00330A7E">
            <w:pPr>
              <w:jc w:val="center"/>
              <w:rPr>
                <w:rFonts w:ascii="Times New Roman" w:hAnsi="Times New Roman" w:cs="Times New Roman"/>
                <w:sz w:val="24"/>
                <w:szCs w:val="24"/>
              </w:rPr>
            </w:pPr>
            <w:r w:rsidRPr="00330A7E">
              <w:rPr>
                <w:rFonts w:ascii="Times New Roman" w:hAnsi="Times New Roman" w:cs="Times New Roman"/>
                <w:sz w:val="24"/>
                <w:szCs w:val="24"/>
              </w:rPr>
              <w:t>68</w:t>
            </w:r>
          </w:p>
        </w:tc>
        <w:tc>
          <w:tcPr>
            <w:tcW w:w="0" w:type="auto"/>
            <w:tcBorders>
              <w:top w:val="nil"/>
              <w:left w:val="nil"/>
              <w:bottom w:val="single" w:sz="8" w:space="0" w:color="000000"/>
              <w:right w:val="single" w:sz="8" w:space="0" w:color="000000"/>
            </w:tcBorders>
            <w:vAlign w:val="center"/>
          </w:tcPr>
          <w:p w14:paraId="3FCB152C" w14:textId="77777777" w:rsidR="00ED397D" w:rsidRPr="00330A7E" w:rsidRDefault="00ED397D" w:rsidP="00330A7E">
            <w:pPr>
              <w:jc w:val="center"/>
              <w:rPr>
                <w:rFonts w:ascii="Times New Roman" w:hAnsi="Times New Roman" w:cs="Times New Roman"/>
                <w:sz w:val="24"/>
                <w:szCs w:val="24"/>
              </w:rPr>
            </w:pPr>
            <w:r w:rsidRPr="00330A7E">
              <w:rPr>
                <w:rFonts w:ascii="Times New Roman" w:hAnsi="Times New Roman" w:cs="Times New Roman"/>
                <w:sz w:val="24"/>
                <w:szCs w:val="24"/>
              </w:rPr>
              <w:t>0,46</w:t>
            </w:r>
          </w:p>
        </w:tc>
        <w:tc>
          <w:tcPr>
            <w:tcW w:w="0" w:type="auto"/>
            <w:tcBorders>
              <w:top w:val="nil"/>
              <w:left w:val="nil"/>
              <w:bottom w:val="single" w:sz="8" w:space="0" w:color="000000"/>
              <w:right w:val="single" w:sz="8" w:space="0" w:color="000000"/>
            </w:tcBorders>
            <w:vAlign w:val="center"/>
          </w:tcPr>
          <w:p w14:paraId="6CF80DE1" w14:textId="77777777" w:rsidR="00ED397D" w:rsidRPr="00330A7E" w:rsidRDefault="00ED397D" w:rsidP="00330A7E">
            <w:pPr>
              <w:jc w:val="center"/>
              <w:rPr>
                <w:rFonts w:ascii="Times New Roman" w:hAnsi="Times New Roman" w:cs="Times New Roman"/>
                <w:sz w:val="24"/>
                <w:szCs w:val="24"/>
              </w:rPr>
            </w:pPr>
            <w:r w:rsidRPr="00330A7E">
              <w:rPr>
                <w:rFonts w:ascii="Times New Roman" w:hAnsi="Times New Roman" w:cs="Times New Roman"/>
                <w:sz w:val="24"/>
                <w:szCs w:val="24"/>
              </w:rPr>
              <w:t>4,74</w:t>
            </w:r>
          </w:p>
        </w:tc>
        <w:tc>
          <w:tcPr>
            <w:tcW w:w="0" w:type="auto"/>
            <w:tcBorders>
              <w:top w:val="nil"/>
              <w:left w:val="nil"/>
              <w:bottom w:val="single" w:sz="8" w:space="0" w:color="000000"/>
              <w:right w:val="single" w:sz="8" w:space="0" w:color="000000"/>
            </w:tcBorders>
            <w:vAlign w:val="center"/>
          </w:tcPr>
          <w:p w14:paraId="03395080" w14:textId="77777777" w:rsidR="00ED397D" w:rsidRPr="00330A7E" w:rsidRDefault="00ED397D" w:rsidP="00330A7E">
            <w:pPr>
              <w:jc w:val="center"/>
              <w:rPr>
                <w:rFonts w:ascii="Times New Roman" w:hAnsi="Times New Roman" w:cs="Times New Roman"/>
                <w:sz w:val="24"/>
                <w:szCs w:val="24"/>
              </w:rPr>
            </w:pPr>
            <w:r w:rsidRPr="00330A7E">
              <w:rPr>
                <w:rFonts w:ascii="Times New Roman" w:hAnsi="Times New Roman" w:cs="Times New Roman"/>
                <w:sz w:val="24"/>
                <w:szCs w:val="24"/>
              </w:rPr>
              <w:t>0,5</w:t>
            </w:r>
          </w:p>
        </w:tc>
        <w:tc>
          <w:tcPr>
            <w:tcW w:w="0" w:type="auto"/>
            <w:tcBorders>
              <w:top w:val="nil"/>
              <w:left w:val="nil"/>
              <w:bottom w:val="single" w:sz="8" w:space="0" w:color="000000"/>
              <w:right w:val="single" w:sz="8" w:space="0" w:color="000000"/>
            </w:tcBorders>
            <w:vAlign w:val="center"/>
          </w:tcPr>
          <w:p w14:paraId="48D1F75F" w14:textId="77777777" w:rsidR="00ED397D" w:rsidRPr="00330A7E" w:rsidRDefault="00ED397D" w:rsidP="00330A7E">
            <w:pPr>
              <w:jc w:val="center"/>
              <w:rPr>
                <w:rFonts w:ascii="Times New Roman" w:hAnsi="Times New Roman" w:cs="Times New Roman"/>
                <w:sz w:val="24"/>
                <w:szCs w:val="24"/>
              </w:rPr>
            </w:pPr>
            <w:r w:rsidRPr="00330A7E">
              <w:rPr>
                <w:rFonts w:ascii="Times New Roman" w:hAnsi="Times New Roman" w:cs="Times New Roman"/>
                <w:sz w:val="24"/>
                <w:szCs w:val="24"/>
              </w:rPr>
              <w:t>6,2</w:t>
            </w:r>
          </w:p>
        </w:tc>
      </w:tr>
    </w:tbl>
    <w:p w14:paraId="71A4FB4A" w14:textId="77777777" w:rsidR="00ED397D" w:rsidRPr="00330A7E" w:rsidRDefault="00ED397D" w:rsidP="00330A7E">
      <w:pPr>
        <w:jc w:val="center"/>
        <w:rPr>
          <w:rFonts w:ascii="Times New Roman" w:hAnsi="Times New Roman" w:cs="Times New Roman"/>
          <w:b/>
          <w:bCs/>
          <w:sz w:val="24"/>
          <w:szCs w:val="24"/>
        </w:rPr>
      </w:pPr>
    </w:p>
    <w:tbl>
      <w:tblPr>
        <w:tblStyle w:val="TableGrid"/>
        <w:tblW w:w="10098" w:type="dxa"/>
        <w:jc w:val="center"/>
        <w:tblBorders>
          <w:top w:val="single" w:sz="4" w:space="0" w:color="0070C0"/>
          <w:left w:val="single" w:sz="4" w:space="0" w:color="0070C0"/>
          <w:bottom w:val="single" w:sz="4" w:space="0" w:color="0070C0"/>
          <w:right w:val="single" w:sz="4" w:space="0" w:color="0070C0"/>
          <w:insideH w:val="none" w:sz="0" w:space="0" w:color="auto"/>
          <w:insideV w:val="single" w:sz="4" w:space="0" w:color="0070C0"/>
        </w:tblBorders>
        <w:tblLook w:val="04A0" w:firstRow="1" w:lastRow="0" w:firstColumn="1" w:lastColumn="0" w:noHBand="0" w:noVBand="1"/>
      </w:tblPr>
      <w:tblGrid>
        <w:gridCol w:w="4230"/>
        <w:gridCol w:w="5868"/>
      </w:tblGrid>
      <w:tr w:rsidR="00845FD2" w:rsidRPr="00330A7E" w14:paraId="1A5FE642" w14:textId="77777777" w:rsidTr="00676EEF">
        <w:trPr>
          <w:trHeight w:val="265"/>
          <w:jc w:val="center"/>
        </w:trPr>
        <w:tc>
          <w:tcPr>
            <w:tcW w:w="4230" w:type="dxa"/>
            <w:vAlign w:val="center"/>
          </w:tcPr>
          <w:p w14:paraId="325D5016"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 xml:space="preserve"> ĐỀ THI THỬ </w:t>
            </w:r>
          </w:p>
          <w:p w14:paraId="40D62619"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THEO CẤU TRÚC ĐỀ THAM KHẢO</w:t>
            </w:r>
          </w:p>
        </w:tc>
        <w:tc>
          <w:tcPr>
            <w:tcW w:w="5868" w:type="dxa"/>
            <w:vAlign w:val="center"/>
          </w:tcPr>
          <w:p w14:paraId="72805935" w14:textId="77777777" w:rsidR="00845FD2" w:rsidRPr="00330A7E" w:rsidRDefault="00845FD2" w:rsidP="00676EEF">
            <w:pPr>
              <w:tabs>
                <w:tab w:val="left" w:pos="992"/>
              </w:tabs>
              <w:jc w:val="center"/>
              <w:rPr>
                <w:rFonts w:ascii="Times New Roman" w:hAnsi="Times New Roman" w:cs="Times New Roman"/>
                <w:b/>
                <w:color w:val="FF0000"/>
                <w:sz w:val="24"/>
                <w:szCs w:val="24"/>
              </w:rPr>
            </w:pPr>
            <w:r w:rsidRPr="00330A7E">
              <w:rPr>
                <w:rFonts w:ascii="Times New Roman" w:hAnsi="Times New Roman" w:cs="Times New Roman"/>
                <w:b/>
                <w:color w:val="1F497D" w:themeColor="text2"/>
                <w:sz w:val="24"/>
                <w:szCs w:val="24"/>
                <w:lang w:val="vi-VN"/>
              </w:rPr>
              <w:t xml:space="preserve">KỲ THI TỐT NGHIỆP </w:t>
            </w:r>
            <w:r w:rsidRPr="00330A7E">
              <w:rPr>
                <w:rFonts w:ascii="Times New Roman" w:hAnsi="Times New Roman" w:cs="Times New Roman"/>
                <w:b/>
                <w:color w:val="00B050"/>
                <w:sz w:val="24"/>
                <w:szCs w:val="24"/>
                <w:lang w:val="vi-VN"/>
              </w:rPr>
              <w:t xml:space="preserve">THPT QUỐC GIA </w:t>
            </w:r>
            <w:r w:rsidRPr="00330A7E">
              <w:rPr>
                <w:rFonts w:ascii="Times New Roman" w:hAnsi="Times New Roman" w:cs="Times New Roman"/>
                <w:b/>
                <w:color w:val="FF0000"/>
                <w:sz w:val="24"/>
                <w:szCs w:val="24"/>
                <w:lang w:val="vi-VN"/>
              </w:rPr>
              <w:t>NĂM 2025</w:t>
            </w:r>
          </w:p>
          <w:p w14:paraId="40EB3513"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Bài thi môn: TOÁN</w:t>
            </w:r>
          </w:p>
        </w:tc>
      </w:tr>
      <w:tr w:rsidR="00845FD2" w:rsidRPr="00330A7E" w14:paraId="4C6B09E3" w14:textId="77777777" w:rsidTr="00676EEF">
        <w:trPr>
          <w:trHeight w:val="724"/>
          <w:jc w:val="center"/>
        </w:trPr>
        <w:tc>
          <w:tcPr>
            <w:tcW w:w="4230" w:type="dxa"/>
            <w:vAlign w:val="center"/>
          </w:tcPr>
          <w:p w14:paraId="6C1128F9" w14:textId="2CA20F34" w:rsidR="00845FD2" w:rsidRPr="00330A7E" w:rsidRDefault="00845FD2" w:rsidP="00676EEF">
            <w:pPr>
              <w:tabs>
                <w:tab w:val="left" w:pos="992"/>
              </w:tabs>
              <w:jc w:val="center"/>
              <w:rPr>
                <w:rFonts w:ascii="Times New Roman" w:hAnsi="Times New Roman" w:cs="Times New Roman"/>
                <w:b/>
                <w:bCs/>
                <w:iCs/>
                <w:color w:val="000000" w:themeColor="text1"/>
                <w:sz w:val="24"/>
                <w:szCs w:val="24"/>
              </w:rPr>
            </w:pPr>
            <w:r w:rsidRPr="00330A7E">
              <w:rPr>
                <w:rFonts w:ascii="Times New Roman" w:hAnsi="Times New Roman" w:cs="Times New Roman"/>
                <w:b/>
                <w:bCs/>
                <w:iCs/>
                <w:color w:val="000000" w:themeColor="text1"/>
                <w:sz w:val="24"/>
                <w:szCs w:val="24"/>
                <w:highlight w:val="green"/>
              </w:rPr>
              <w:t xml:space="preserve">ĐỀ </w:t>
            </w:r>
            <w:r>
              <w:rPr>
                <w:rFonts w:ascii="Times New Roman" w:hAnsi="Times New Roman" w:cs="Times New Roman"/>
                <w:b/>
                <w:bCs/>
                <w:iCs/>
                <w:color w:val="000000" w:themeColor="text1"/>
                <w:sz w:val="24"/>
                <w:szCs w:val="24"/>
                <w:highlight w:val="green"/>
              </w:rPr>
              <w:t>2</w:t>
            </w:r>
            <w:r>
              <w:rPr>
                <w:rFonts w:ascii="Times New Roman" w:hAnsi="Times New Roman" w:cs="Times New Roman"/>
                <w:b/>
                <w:bCs/>
                <w:iCs/>
                <w:color w:val="000000" w:themeColor="text1"/>
                <w:sz w:val="24"/>
                <w:szCs w:val="24"/>
                <w:highlight w:val="green"/>
              </w:rPr>
              <w:t>1</w:t>
            </w:r>
          </w:p>
        </w:tc>
        <w:tc>
          <w:tcPr>
            <w:tcW w:w="5868" w:type="dxa"/>
            <w:vAlign w:val="center"/>
          </w:tcPr>
          <w:p w14:paraId="695DBEBB" w14:textId="77777777" w:rsidR="00845FD2" w:rsidRPr="00330A7E" w:rsidRDefault="00845FD2" w:rsidP="00676EEF">
            <w:pPr>
              <w:tabs>
                <w:tab w:val="left" w:pos="992"/>
              </w:tabs>
              <w:jc w:val="center"/>
              <w:rPr>
                <w:rFonts w:ascii="Times New Roman" w:hAnsi="Times New Roman" w:cs="Times New Roman"/>
                <w:bCs/>
                <w:i/>
                <w:iCs/>
                <w:color w:val="000000" w:themeColor="text1"/>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817984" behindDoc="0" locked="0" layoutInCell="1" allowOverlap="1" wp14:anchorId="41673044" wp14:editId="2EB382A3">
                      <wp:simplePos x="0" y="0"/>
                      <wp:positionH relativeFrom="column">
                        <wp:posOffset>794385</wp:posOffset>
                      </wp:positionH>
                      <wp:positionV relativeFrom="paragraph">
                        <wp:posOffset>198120</wp:posOffset>
                      </wp:positionV>
                      <wp:extent cx="2324100" cy="0"/>
                      <wp:effectExtent l="0" t="0" r="0" b="0"/>
                      <wp:wrapNone/>
                      <wp:docPr id="125"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817984;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RVj2HtgEAALkDAAAOAAAAZHJzL2Uyb0RvYy54bWysU9tu2zAMfR/QfxD0vviyCwYjTh9SbC/D FqzrB6gyFQvTDZQWO38/Skncoh2GoegLLUo8JM8hvb6erWEHwKi963mzqjkDJ/2g3b7ndz8/v/3E WUzCDcJ4Bz0/QuTXm6s36yl00PrRmwGQURIXuyn0fEwpdFUV5QhWxJUP4OhRebQikYv7akAxUXZr qrauP1aTxyGglxAj3d6cHvmm5FcKZPquVITETM+pt1QsFnufbbVZi26PIoxantsQL+jCCu2o6JLq RiTBfqN+lspqiT56lVbS28orpSUUDsSmqZ+wuR1FgMKFxIlhkSm+Xlr57bBDpgeaXfuBMycsDek2 odD7MbGtd44k9MiarNQUYkeArdvh2Ythh5n2rNDmLxFic1H3uKgLc2KSLtt37fumpiHIy1v1AAwY 0xfwluVDz412mbjoxOFrTFSMQi8h5ORGTqXLKR0N5GDjfoAiMlSsKeiyRrA1yA6CFmD4VWhQrhKZ IUobs4Dqf4POsRkGZbX+F7hEl4repQVotfP4t6ppvrSqTvEX1ieumfa9H45lEEUO2o+i0nmX8wI+ 9gv84Y/b/AEAAP//AwBQSwMEFAAGAAgAAAAhAPl7FSTdAAAACQEAAA8AAABkcnMvZG93bnJldi54 bWxMj81OwzAQhO9IfQdrkbhRJwHaEuJUFT8nOITAgaMbL0nUeB3FbhJ4ehZxoMeZ/TQ7k21n24kR B986UhAvIxBIlTMt1Qre354uNyB80GR05wgVfKGHbb44y3Rq3ESvOJahFhxCPtUKmhD6VEpfNWi1 X7oeiW+fbrA6sBxqaQY9cbjtZBJFK2l1S/yh0T3eN1gdyqNVsH58Lot+enj5LuRaFsXowubwodTF +by7AxFwDv8w/Nbn6pBzp707kvGiY53cxIwquIoTEAxc38Zs7P8MmWfydEH+AwAA//8DAFBLAQIt ABQABgAIAAAAIQC2gziS/gAAAOEBAAATAAAAAAAAAAAAAAAAAAAAAABbQ29udGVudF9UeXBlc10u eG1sUEsBAi0AFAAGAAgAAAAhADj9If/WAAAAlAEAAAsAAAAAAAAAAAAAAAAALwEAAF9yZWxzLy5y ZWxzUEsBAi0AFAAGAAgAAAAhANFWPYe2AQAAuQMAAA4AAAAAAAAAAAAAAAAALgIAAGRycy9lMm9E b2MueG1sUEsBAi0AFAAGAAgAAAAhAPl7FSTdAAAACQEAAA8AAAAAAAAAAAAAAAAAEAQAAGRycy9k b3ducmV2LnhtbFBLBQYAAAAABAAEAPMAAAAaBQAAAAA= " strokecolor="black [3040]"/>
                  </w:pict>
                </mc:Fallback>
              </mc:AlternateContent>
            </w:r>
            <w:r w:rsidRPr="00330A7E">
              <w:rPr>
                <w:rFonts w:ascii="Times New Roman" w:hAnsi="Times New Roman" w:cs="Times New Roman"/>
                <w:bCs/>
                <w:i/>
                <w:iCs/>
                <w:color w:val="000000" w:themeColor="text1"/>
                <w:sz w:val="24"/>
                <w:szCs w:val="24"/>
              </w:rPr>
              <w:t>Thời gian làm bài: 90 phút, không kể thời gian phát đề</w:t>
            </w:r>
          </w:p>
        </w:tc>
      </w:tr>
    </w:tbl>
    <w:p w14:paraId="1EEDDE70" w14:textId="77777777" w:rsidR="00ED397D" w:rsidRPr="00330A7E" w:rsidRDefault="00ED397D">
      <w:pPr>
        <w:pStyle w:val="ListParagraph"/>
        <w:tabs>
          <w:tab w:val="left" w:pos="992"/>
        </w:tabs>
        <w:spacing w:before="80" w:after="80" w:line="264" w:lineRule="auto"/>
        <w:ind w:left="0"/>
        <w:rPr>
          <w:rFonts w:ascii="Times New Roman" w:hAnsi="Times New Roman" w:cs="Times New Roman"/>
          <w:b/>
          <w:sz w:val="24"/>
          <w:szCs w:val="24"/>
        </w:rPr>
      </w:pPr>
    </w:p>
    <w:p w14:paraId="267B2B15" w14:textId="77777777" w:rsidR="00ED397D" w:rsidRPr="00330A7E" w:rsidRDefault="00ED397D">
      <w:pPr>
        <w:spacing w:before="80" w:after="80" w:line="264" w:lineRule="auto"/>
        <w:jc w:val="both"/>
        <w:rPr>
          <w:rFonts w:ascii="Times New Roman" w:hAnsi="Times New Roman" w:cs="Times New Roman"/>
          <w:sz w:val="24"/>
          <w:szCs w:val="24"/>
        </w:rPr>
      </w:pPr>
      <w:r w:rsidRPr="00330A7E">
        <w:rPr>
          <w:rFonts w:ascii="Times New Roman" w:hAnsi="Times New Roman" w:cs="Times New Roman"/>
          <w:b/>
          <w:color w:val="0070C0"/>
          <w:sz w:val="24"/>
          <w:szCs w:val="24"/>
        </w:rPr>
        <w:t>PHẦN I. Câu trắc nghiệm nhiều phương án lựa chọn</w:t>
      </w:r>
      <w:r w:rsidRPr="00330A7E">
        <w:rPr>
          <w:rFonts w:ascii="Times New Roman" w:hAnsi="Times New Roman" w:cs="Times New Roman"/>
          <w:color w:val="0070C0"/>
          <w:sz w:val="24"/>
          <w:szCs w:val="24"/>
        </w:rPr>
        <w:t xml:space="preserve">. </w:t>
      </w:r>
      <w:r w:rsidRPr="00330A7E">
        <w:rPr>
          <w:rFonts w:ascii="Times New Roman" w:hAnsi="Times New Roman" w:cs="Times New Roman"/>
          <w:sz w:val="24"/>
          <w:szCs w:val="24"/>
        </w:rPr>
        <w:t>Thí sinh trả lời từ câu 1 đến câu 12. Mỗi câu hỏi thí sinh chỉ chọn một phương án.</w:t>
      </w:r>
    </w:p>
    <w:p w14:paraId="5E30878A" w14:textId="77777777" w:rsidR="00ED397D" w:rsidRPr="00330A7E" w:rsidRDefault="00ED397D" w:rsidP="000E1E56">
      <w:pPr>
        <w:pStyle w:val="ListParagraph"/>
        <w:numPr>
          <w:ilvl w:val="0"/>
          <w:numId w:val="52"/>
        </w:numPr>
        <w:tabs>
          <w:tab w:val="left" w:pos="992"/>
        </w:tabs>
        <w:spacing w:before="80" w:after="80" w:line="264" w:lineRule="auto"/>
        <w:rPr>
          <w:rFonts w:ascii="Times New Roman" w:hAnsi="Times New Roman" w:cs="Times New Roman"/>
          <w:sz w:val="24"/>
          <w:szCs w:val="24"/>
        </w:rPr>
      </w:pPr>
      <w:r w:rsidRPr="00330A7E">
        <w:rPr>
          <w:rFonts w:ascii="Times New Roman" w:hAnsi="Times New Roman" w:cs="Times New Roman"/>
          <w:bCs/>
          <w:color w:val="000000"/>
          <w:sz w:val="24"/>
          <w:szCs w:val="24"/>
        </w:rPr>
        <w:t xml:space="preserve">Cho hàm số </w:t>
      </w:r>
      <w:r w:rsidR="00FA344A">
        <w:rPr>
          <w:rFonts w:ascii="Times New Roman" w:hAnsi="Times New Roman" w:cs="Times New Roman"/>
          <w:position w:val="-24"/>
          <w:sz w:val="24"/>
          <w:szCs w:val="24"/>
        </w:rPr>
        <w:pict w14:anchorId="054BF67E">
          <v:shape id="_x0000_i7213" type="#_x0000_t75" style="width:115.5pt;height:33pt">
            <v:imagedata r:id="rId10353" o:title=""/>
          </v:shape>
        </w:pict>
      </w:r>
      <w:r w:rsidRPr="00330A7E">
        <w:rPr>
          <w:rFonts w:ascii="Times New Roman" w:hAnsi="Times New Roman" w:cs="Times New Roman"/>
          <w:sz w:val="24"/>
          <w:szCs w:val="24"/>
        </w:rPr>
        <w:t xml:space="preserve">có đồ thị như </w:t>
      </w:r>
      <w:r w:rsidRPr="00330A7E">
        <w:rPr>
          <w:rFonts w:ascii="Times New Roman" w:hAnsi="Times New Roman" w:cs="Times New Roman"/>
          <w:i/>
          <w:sz w:val="24"/>
          <w:szCs w:val="24"/>
        </w:rPr>
        <w:t>Hình 1.</w:t>
      </w:r>
      <w:r w:rsidRPr="00330A7E">
        <w:rPr>
          <w:rFonts w:ascii="Times New Roman" w:hAnsi="Times New Roman" w:cs="Times New Roman"/>
          <w:sz w:val="24"/>
          <w:szCs w:val="24"/>
        </w:rPr>
        <w:t xml:space="preserve"> Phát biểu nào sau đây là đúng?</w:t>
      </w:r>
    </w:p>
    <w:p w14:paraId="06CC9AD8" w14:textId="77777777" w:rsidR="00ED397D" w:rsidRPr="00330A7E" w:rsidRDefault="00ED397D">
      <w:pPr>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74086EF5" wp14:editId="029592FC">
            <wp:extent cx="1943100" cy="1790700"/>
            <wp:effectExtent l="0" t="0" r="7620" b="7620"/>
            <wp:docPr id="91"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29"/>
                    <pic:cNvPicPr>
                      <a:picLocks noChangeAspect="1" noChangeArrowheads="1"/>
                    </pic:cNvPicPr>
                  </pic:nvPicPr>
                  <pic:blipFill>
                    <a:blip r:embed="rId7037"/>
                    <a:srcRect t="4082"/>
                    <a:stretch>
                      <a:fillRect/>
                    </a:stretch>
                  </pic:blipFill>
                  <pic:spPr>
                    <a:xfrm>
                      <a:off x="0" y="0"/>
                      <a:ext cx="1943100" cy="1790700"/>
                    </a:xfrm>
                    <a:prstGeom prst="rect">
                      <a:avLst/>
                    </a:prstGeom>
                    <a:noFill/>
                    <a:ln>
                      <a:noFill/>
                    </a:ln>
                  </pic:spPr>
                </pic:pic>
              </a:graphicData>
            </a:graphic>
          </wp:inline>
        </w:drawing>
      </w:r>
    </w:p>
    <w:p w14:paraId="725CFE8C"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b/>
          <w:bCs/>
          <w:color w:val="0000FF"/>
          <w:sz w:val="24"/>
          <w:szCs w:val="24"/>
        </w:rPr>
        <w:t xml:space="preserve">A. </w:t>
      </w:r>
      <w:r w:rsidRPr="00330A7E">
        <w:rPr>
          <w:rFonts w:ascii="Times New Roman" w:hAnsi="Times New Roman" w:cs="Times New Roman"/>
          <w:bCs/>
          <w:color w:val="000000"/>
          <w:sz w:val="24"/>
          <w:szCs w:val="24"/>
        </w:rPr>
        <w:t xml:space="preserve">Hàm số </w:t>
      </w:r>
      <w:r w:rsidR="00FA344A">
        <w:rPr>
          <w:rFonts w:ascii="Times New Roman" w:hAnsi="Times New Roman" w:cs="Times New Roman"/>
          <w:position w:val="-10"/>
          <w:sz w:val="24"/>
          <w:szCs w:val="24"/>
        </w:rPr>
        <w:pict w14:anchorId="4E3BFC3D">
          <v:shape id="_x0000_i7214" type="#_x0000_t75" style="width:46.5pt;height:16.5pt">
            <v:imagedata r:id="rId10354" o:title=""/>
          </v:shape>
        </w:pict>
      </w:r>
      <w:r w:rsidRPr="00330A7E">
        <w:rPr>
          <w:rFonts w:ascii="Times New Roman" w:hAnsi="Times New Roman" w:cs="Times New Roman"/>
          <w:sz w:val="24"/>
          <w:szCs w:val="24"/>
        </w:rPr>
        <w:t xml:space="preserve">nghịch biến trên các khoảng </w:t>
      </w:r>
      <w:r w:rsidR="00FA344A">
        <w:rPr>
          <w:rFonts w:ascii="Times New Roman" w:hAnsi="Times New Roman" w:cs="Times New Roman"/>
          <w:position w:val="-14"/>
          <w:sz w:val="24"/>
          <w:szCs w:val="24"/>
        </w:rPr>
        <w:pict w14:anchorId="6E48A066">
          <v:shape id="_x0000_i7215" type="#_x0000_t75" style="width:37.5pt;height:19.5pt">
            <v:imagedata r:id="rId10355" o:title=""/>
          </v:shape>
        </w:pict>
      </w:r>
      <w:r w:rsidRPr="00330A7E">
        <w:rPr>
          <w:rFonts w:ascii="Times New Roman" w:hAnsi="Times New Roman" w:cs="Times New Roman"/>
          <w:sz w:val="24"/>
          <w:szCs w:val="24"/>
        </w:rPr>
        <w:t xml:space="preserve">và </w:t>
      </w:r>
      <w:r w:rsidR="00FA344A">
        <w:rPr>
          <w:rFonts w:ascii="Times New Roman" w:hAnsi="Times New Roman" w:cs="Times New Roman"/>
          <w:position w:val="-14"/>
          <w:sz w:val="24"/>
          <w:szCs w:val="24"/>
        </w:rPr>
        <w:pict w14:anchorId="733E6D00">
          <v:shape id="_x0000_i7216" type="#_x0000_t75" style="width:40.5pt;height:19.5pt">
            <v:imagedata r:id="rId10356" o:title=""/>
          </v:shape>
        </w:pict>
      </w:r>
      <w:r w:rsidRPr="00330A7E">
        <w:rPr>
          <w:rFonts w:ascii="Times New Roman" w:hAnsi="Times New Roman" w:cs="Times New Roman"/>
          <w:sz w:val="24"/>
          <w:szCs w:val="24"/>
        </w:rPr>
        <w:t>.</w:t>
      </w:r>
    </w:p>
    <w:p w14:paraId="749E35E5"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b/>
          <w:bCs/>
          <w:color w:val="0000FF"/>
          <w:sz w:val="24"/>
          <w:szCs w:val="24"/>
        </w:rPr>
        <w:t xml:space="preserve">B. </w:t>
      </w:r>
      <w:r w:rsidRPr="00330A7E">
        <w:rPr>
          <w:rFonts w:ascii="Times New Roman" w:hAnsi="Times New Roman" w:cs="Times New Roman"/>
          <w:bCs/>
          <w:color w:val="000000"/>
          <w:sz w:val="24"/>
          <w:szCs w:val="24"/>
        </w:rPr>
        <w:t>Hàm số</w:t>
      </w:r>
      <w:r w:rsidRPr="00330A7E">
        <w:rPr>
          <w:rFonts w:ascii="Times New Roman" w:hAnsi="Times New Roman" w:cs="Times New Roman"/>
          <w:b/>
          <w:bCs/>
          <w:color w:val="000000"/>
          <w:sz w:val="24"/>
          <w:szCs w:val="24"/>
        </w:rPr>
        <w:t xml:space="preserve"> </w:t>
      </w:r>
      <w:r w:rsidR="00FA344A">
        <w:rPr>
          <w:rFonts w:ascii="Times New Roman" w:hAnsi="Times New Roman" w:cs="Times New Roman"/>
          <w:position w:val="-10"/>
          <w:sz w:val="24"/>
          <w:szCs w:val="24"/>
        </w:rPr>
        <w:pict w14:anchorId="3CE89442">
          <v:shape id="_x0000_i7217" type="#_x0000_t75" style="width:46.5pt;height:16.5pt">
            <v:imagedata r:id="rId10357" o:title=""/>
          </v:shape>
        </w:pict>
      </w:r>
      <w:r w:rsidRPr="00330A7E">
        <w:rPr>
          <w:rFonts w:ascii="Times New Roman" w:hAnsi="Times New Roman" w:cs="Times New Roman"/>
          <w:sz w:val="24"/>
          <w:szCs w:val="24"/>
        </w:rPr>
        <w:t xml:space="preserve">đồng biến trên các khoảng </w:t>
      </w:r>
      <w:r w:rsidR="00FA344A">
        <w:rPr>
          <w:rFonts w:ascii="Times New Roman" w:hAnsi="Times New Roman" w:cs="Times New Roman"/>
          <w:position w:val="-14"/>
          <w:sz w:val="24"/>
          <w:szCs w:val="24"/>
        </w:rPr>
        <w:pict w14:anchorId="418C7A2C">
          <v:shape id="_x0000_i7218" type="#_x0000_t75" style="width:37.5pt;height:19.5pt">
            <v:imagedata r:id="rId10358" o:title=""/>
          </v:shape>
        </w:pict>
      </w:r>
      <w:r w:rsidRPr="00330A7E">
        <w:rPr>
          <w:rFonts w:ascii="Times New Roman" w:hAnsi="Times New Roman" w:cs="Times New Roman"/>
          <w:sz w:val="24"/>
          <w:szCs w:val="24"/>
        </w:rPr>
        <w:t xml:space="preserve">và </w:t>
      </w:r>
      <w:r w:rsidR="00FA344A">
        <w:rPr>
          <w:rFonts w:ascii="Times New Roman" w:hAnsi="Times New Roman" w:cs="Times New Roman"/>
          <w:position w:val="-14"/>
          <w:sz w:val="24"/>
          <w:szCs w:val="24"/>
        </w:rPr>
        <w:pict w14:anchorId="4537CDCA">
          <v:shape id="_x0000_i7219" type="#_x0000_t75" style="width:40.5pt;height:19.5pt">
            <v:imagedata r:id="rId10359" o:title=""/>
          </v:shape>
        </w:pict>
      </w:r>
      <w:r w:rsidRPr="00330A7E">
        <w:rPr>
          <w:rFonts w:ascii="Times New Roman" w:hAnsi="Times New Roman" w:cs="Times New Roman"/>
          <w:sz w:val="24"/>
          <w:szCs w:val="24"/>
        </w:rPr>
        <w:t>.</w:t>
      </w:r>
    </w:p>
    <w:p w14:paraId="748687E7"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position w:val="-14"/>
          <w:sz w:val="24"/>
          <w:szCs w:val="24"/>
        </w:rPr>
      </w:pPr>
      <w:r w:rsidRPr="00330A7E">
        <w:rPr>
          <w:rFonts w:ascii="Times New Roman" w:hAnsi="Times New Roman" w:cs="Times New Roman"/>
          <w:b/>
          <w:color w:val="0000FF"/>
          <w:sz w:val="24"/>
          <w:szCs w:val="24"/>
        </w:rPr>
        <w:t xml:space="preserve">C. </w:t>
      </w:r>
      <w:r w:rsidRPr="00330A7E">
        <w:rPr>
          <w:rFonts w:ascii="Times New Roman" w:hAnsi="Times New Roman" w:cs="Times New Roman"/>
          <w:bCs/>
          <w:color w:val="000000"/>
          <w:sz w:val="24"/>
          <w:szCs w:val="24"/>
        </w:rPr>
        <w:t xml:space="preserve">Hàm số </w:t>
      </w:r>
      <w:r w:rsidR="00FA344A">
        <w:rPr>
          <w:rFonts w:ascii="Times New Roman" w:hAnsi="Times New Roman" w:cs="Times New Roman"/>
          <w:position w:val="-10"/>
          <w:sz w:val="24"/>
          <w:szCs w:val="24"/>
        </w:rPr>
        <w:pict w14:anchorId="08DE9621">
          <v:shape id="_x0000_i7220" type="#_x0000_t75" style="width:46.5pt;height:16.5pt">
            <v:imagedata r:id="rId10360" o:title=""/>
          </v:shape>
        </w:pict>
      </w:r>
      <w:r w:rsidRPr="00330A7E">
        <w:rPr>
          <w:rFonts w:ascii="Times New Roman" w:hAnsi="Times New Roman" w:cs="Times New Roman"/>
          <w:sz w:val="24"/>
          <w:szCs w:val="24"/>
        </w:rPr>
        <w:t xml:space="preserve">đồng biến trên khoảng </w:t>
      </w:r>
      <w:r w:rsidR="00FA344A">
        <w:rPr>
          <w:rFonts w:ascii="Times New Roman" w:hAnsi="Times New Roman" w:cs="Times New Roman"/>
          <w:position w:val="-14"/>
          <w:sz w:val="24"/>
          <w:szCs w:val="24"/>
        </w:rPr>
        <w:pict w14:anchorId="5E321800">
          <v:shape id="_x0000_i7221" type="#_x0000_t75" style="width:37.5pt;height:19.5pt">
            <v:imagedata r:id="rId10361" o:title=""/>
          </v:shape>
        </w:pict>
      </w:r>
      <w:r w:rsidRPr="00330A7E">
        <w:rPr>
          <w:rFonts w:ascii="Times New Roman" w:hAnsi="Times New Roman" w:cs="Times New Roman"/>
          <w:b/>
          <w:sz w:val="24"/>
          <w:szCs w:val="24"/>
        </w:rPr>
        <w:t xml:space="preserve"> </w:t>
      </w:r>
      <w:r w:rsidRPr="00330A7E">
        <w:rPr>
          <w:rFonts w:ascii="Times New Roman" w:hAnsi="Times New Roman" w:cs="Times New Roman"/>
          <w:sz w:val="24"/>
          <w:szCs w:val="24"/>
        </w:rPr>
        <w:t xml:space="preserve">và nghịch biến trên khoảng </w:t>
      </w:r>
      <w:r w:rsidR="00FA344A">
        <w:rPr>
          <w:rFonts w:ascii="Times New Roman" w:hAnsi="Times New Roman" w:cs="Times New Roman"/>
          <w:position w:val="-14"/>
          <w:sz w:val="24"/>
          <w:szCs w:val="24"/>
        </w:rPr>
        <w:pict w14:anchorId="42CF91B0">
          <v:shape id="_x0000_i7222" type="#_x0000_t75" style="width:40.5pt;height:19.5pt">
            <v:imagedata r:id="rId10359" o:title=""/>
          </v:shape>
        </w:pict>
      </w:r>
      <w:r w:rsidRPr="00330A7E">
        <w:rPr>
          <w:rFonts w:ascii="Times New Roman" w:hAnsi="Times New Roman" w:cs="Times New Roman"/>
          <w:sz w:val="24"/>
          <w:szCs w:val="24"/>
        </w:rPr>
        <w:t>.</w:t>
      </w:r>
    </w:p>
    <w:p w14:paraId="6818908B"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D. </w:t>
      </w:r>
      <w:r w:rsidRPr="00330A7E">
        <w:rPr>
          <w:rFonts w:ascii="Times New Roman" w:hAnsi="Times New Roman" w:cs="Times New Roman"/>
          <w:bCs/>
          <w:color w:val="000000"/>
          <w:sz w:val="24"/>
          <w:szCs w:val="24"/>
        </w:rPr>
        <w:t xml:space="preserve">Hàm số </w:t>
      </w:r>
      <w:r w:rsidR="00FA344A">
        <w:rPr>
          <w:rFonts w:ascii="Times New Roman" w:hAnsi="Times New Roman" w:cs="Times New Roman"/>
          <w:position w:val="-10"/>
          <w:sz w:val="24"/>
          <w:szCs w:val="24"/>
        </w:rPr>
        <w:pict w14:anchorId="3014F70A">
          <v:shape id="_x0000_i7223" type="#_x0000_t75" style="width:46.5pt;height:16.5pt">
            <v:imagedata r:id="rId10362" o:title=""/>
          </v:shape>
        </w:pict>
      </w:r>
      <w:r w:rsidRPr="00330A7E">
        <w:rPr>
          <w:rFonts w:ascii="Times New Roman" w:hAnsi="Times New Roman" w:cs="Times New Roman"/>
          <w:sz w:val="24"/>
          <w:szCs w:val="24"/>
        </w:rPr>
        <w:t xml:space="preserve"> nghịch biến trên khoảng </w:t>
      </w:r>
      <w:r w:rsidR="00FA344A">
        <w:rPr>
          <w:rFonts w:ascii="Times New Roman" w:hAnsi="Times New Roman" w:cs="Times New Roman"/>
          <w:position w:val="-14"/>
          <w:sz w:val="24"/>
          <w:szCs w:val="24"/>
        </w:rPr>
        <w:pict w14:anchorId="2F55F5E7">
          <v:shape id="_x0000_i7224" type="#_x0000_t75" style="width:37.5pt;height:19.5pt">
            <v:imagedata r:id="rId10363" o:title=""/>
          </v:shape>
        </w:pict>
      </w:r>
      <w:r w:rsidRPr="00330A7E">
        <w:rPr>
          <w:rFonts w:ascii="Times New Roman" w:hAnsi="Times New Roman" w:cs="Times New Roman"/>
          <w:sz w:val="24"/>
          <w:szCs w:val="24"/>
        </w:rPr>
        <w:t xml:space="preserve">và đồng biến trên khoảng </w:t>
      </w:r>
      <w:r w:rsidR="00FA344A">
        <w:rPr>
          <w:rFonts w:ascii="Times New Roman" w:hAnsi="Times New Roman" w:cs="Times New Roman"/>
          <w:position w:val="-14"/>
          <w:sz w:val="24"/>
          <w:szCs w:val="24"/>
        </w:rPr>
        <w:pict w14:anchorId="0FC76C66">
          <v:shape id="_x0000_i7225" type="#_x0000_t75" style="width:40.5pt;height:19.5pt">
            <v:imagedata r:id="rId10359" o:title=""/>
          </v:shape>
        </w:pict>
      </w:r>
      <w:r w:rsidRPr="00330A7E">
        <w:rPr>
          <w:rFonts w:ascii="Times New Roman" w:hAnsi="Times New Roman" w:cs="Times New Roman"/>
          <w:sz w:val="24"/>
          <w:szCs w:val="24"/>
        </w:rPr>
        <w:t>.</w:t>
      </w:r>
    </w:p>
    <w:p w14:paraId="116E066E" w14:textId="77777777" w:rsidR="00ED397D" w:rsidRPr="00330A7E" w:rsidRDefault="00ED397D" w:rsidP="000E1E56">
      <w:pPr>
        <w:pStyle w:val="ListParagraph"/>
        <w:numPr>
          <w:ilvl w:val="0"/>
          <w:numId w:val="52"/>
        </w:numPr>
        <w:tabs>
          <w:tab w:val="left" w:pos="992"/>
        </w:tabs>
        <w:spacing w:before="80" w:after="80" w:line="264" w:lineRule="auto"/>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00FA344A">
        <w:rPr>
          <w:rFonts w:ascii="Times New Roman" w:hAnsi="Times New Roman" w:cs="Times New Roman"/>
          <w:position w:val="-14"/>
          <w:sz w:val="24"/>
          <w:szCs w:val="24"/>
        </w:rPr>
        <w:pict w14:anchorId="7096317C">
          <v:shape id="_x0000_i7226" type="#_x0000_t75" style="width:46.5pt;height:19.5pt">
            <v:imagedata r:id="rId10364" o:title=""/>
          </v:shape>
        </w:pict>
      </w:r>
      <w:r w:rsidRPr="00330A7E">
        <w:rPr>
          <w:rFonts w:ascii="Times New Roman" w:hAnsi="Times New Roman" w:cs="Times New Roman"/>
          <w:sz w:val="24"/>
          <w:szCs w:val="24"/>
        </w:rPr>
        <w:t xml:space="preserve"> có đồ thị như </w:t>
      </w:r>
      <w:r w:rsidRPr="00330A7E">
        <w:rPr>
          <w:rFonts w:ascii="Times New Roman" w:hAnsi="Times New Roman" w:cs="Times New Roman"/>
          <w:i/>
          <w:iCs/>
          <w:sz w:val="24"/>
          <w:szCs w:val="24"/>
        </w:rPr>
        <w:t>Hình 2</w:t>
      </w:r>
      <w:r w:rsidRPr="00330A7E">
        <w:rPr>
          <w:rFonts w:ascii="Times New Roman" w:hAnsi="Times New Roman" w:cs="Times New Roman"/>
          <w:sz w:val="24"/>
          <w:szCs w:val="24"/>
        </w:rPr>
        <w:t>.</w:t>
      </w:r>
    </w:p>
    <w:p w14:paraId="44F96CF2" w14:textId="77777777" w:rsidR="00ED397D" w:rsidRPr="00330A7E" w:rsidRDefault="00ED397D">
      <w:pPr>
        <w:spacing w:before="80" w:after="80" w:line="264" w:lineRule="auto"/>
        <w:ind w:left="992" w:hanging="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3F348944" wp14:editId="5D82C6A0">
            <wp:extent cx="2120900" cy="1958975"/>
            <wp:effectExtent l="0" t="0" r="12700" b="6985"/>
            <wp:docPr id="92" name="Picture 92" descr="A graph of function and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aph of function and function  Description automatically generated"/>
                    <pic:cNvPicPr>
                      <a:picLocks noChangeAspect="1"/>
                    </pic:cNvPicPr>
                  </pic:nvPicPr>
                  <pic:blipFill>
                    <a:blip r:embed="rId2735"/>
                    <a:stretch>
                      <a:fillRect/>
                    </a:stretch>
                  </pic:blipFill>
                  <pic:spPr>
                    <a:xfrm>
                      <a:off x="0" y="0"/>
                      <a:ext cx="2127772" cy="1965595"/>
                    </a:xfrm>
                    <a:prstGeom prst="rect">
                      <a:avLst/>
                    </a:prstGeom>
                  </pic:spPr>
                </pic:pic>
              </a:graphicData>
            </a:graphic>
          </wp:inline>
        </w:drawing>
      </w:r>
    </w:p>
    <w:p w14:paraId="2FD56897" w14:textId="77777777" w:rsidR="00ED397D" w:rsidRPr="00330A7E" w:rsidRDefault="00ED397D">
      <w:pPr>
        <w:spacing w:before="80" w:after="80" w:line="264" w:lineRule="auto"/>
        <w:ind w:left="992" w:hanging="992"/>
        <w:jc w:val="both"/>
        <w:rPr>
          <w:rFonts w:ascii="Times New Roman" w:hAnsi="Times New Roman" w:cs="Times New Roman"/>
          <w:sz w:val="24"/>
          <w:szCs w:val="24"/>
        </w:rPr>
      </w:pPr>
      <w:r w:rsidRPr="00330A7E">
        <w:rPr>
          <w:rFonts w:ascii="Times New Roman" w:hAnsi="Times New Roman" w:cs="Times New Roman"/>
          <w:sz w:val="24"/>
          <w:szCs w:val="24"/>
        </w:rPr>
        <w:tab/>
        <w:t>Đồ thị hàm số đã cho có đường tiệm cận ngang là:</w:t>
      </w:r>
    </w:p>
    <w:p w14:paraId="291A392E"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lastRenderedPageBreak/>
        <w:t xml:space="preserve">A. </w:t>
      </w:r>
      <w:r w:rsidR="00FA344A">
        <w:rPr>
          <w:rFonts w:ascii="Times New Roman" w:hAnsi="Times New Roman" w:cs="Times New Roman"/>
          <w:position w:val="-4"/>
          <w:sz w:val="24"/>
          <w:szCs w:val="24"/>
        </w:rPr>
        <w:pict w14:anchorId="4CF5573C">
          <v:shape id="_x0000_i7227" type="#_x0000_t75" style="width:27pt;height:13.5pt">
            <v:imagedata r:id="rId10365"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00FA344A">
        <w:rPr>
          <w:rFonts w:ascii="Times New Roman" w:hAnsi="Times New Roman" w:cs="Times New Roman"/>
          <w:position w:val="-4"/>
          <w:sz w:val="24"/>
          <w:szCs w:val="24"/>
        </w:rPr>
        <w:pict w14:anchorId="7B2075EE">
          <v:shape id="_x0000_i7228" type="#_x0000_t75" style="width:34.5pt;height:13.5pt">
            <v:imagedata r:id="rId10366"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00FA344A">
        <w:rPr>
          <w:rFonts w:ascii="Times New Roman" w:hAnsi="Times New Roman" w:cs="Times New Roman"/>
          <w:position w:val="-10"/>
          <w:sz w:val="24"/>
          <w:szCs w:val="24"/>
        </w:rPr>
        <w:pict w14:anchorId="27592333">
          <v:shape id="_x0000_i7229" type="#_x0000_t75" style="width:28.5pt;height:16.5pt">
            <v:imagedata r:id="rId10367" o:title=""/>
          </v:shape>
        </w:pict>
      </w:r>
      <w:r w:rsidRPr="00330A7E">
        <w:rPr>
          <w:rFonts w:ascii="Times New Roman" w:hAnsi="Times New Roman" w:cs="Times New Roman"/>
          <w:sz w:val="24"/>
          <w:szCs w:val="24"/>
        </w:rPr>
        <w:t>.</w:t>
      </w:r>
      <w:r w:rsidR="00FA344A">
        <w:rPr>
          <w:rFonts w:ascii="Times New Roman" w:hAnsi="Times New Roman" w:cs="Times New Roman"/>
          <w:position w:val="-10"/>
          <w:sz w:val="24"/>
          <w:szCs w:val="24"/>
        </w:rPr>
        <w:pict w14:anchorId="21A81932">
          <v:shape id="_x0000_i7230" type="#_x0000_t75" style="width:6pt;height:13.5pt">
            <v:imagedata r:id="rId10368" o:title=""/>
          </v:shape>
        </w:pic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00FA344A">
        <w:rPr>
          <w:rFonts w:ascii="Times New Roman" w:hAnsi="Times New Roman" w:cs="Times New Roman"/>
          <w:position w:val="-10"/>
          <w:sz w:val="24"/>
          <w:szCs w:val="24"/>
        </w:rPr>
        <w:pict w14:anchorId="48DB5972">
          <v:shape id="_x0000_i7231" type="#_x0000_t75" style="width:34.5pt;height:16.5pt">
            <v:imagedata r:id="rId10369" o:title=""/>
          </v:shape>
        </w:pict>
      </w:r>
      <w:r w:rsidRPr="00330A7E">
        <w:rPr>
          <w:rFonts w:ascii="Times New Roman" w:hAnsi="Times New Roman" w:cs="Times New Roman"/>
          <w:sz w:val="24"/>
          <w:szCs w:val="24"/>
        </w:rPr>
        <w:t>.</w:t>
      </w:r>
    </w:p>
    <w:p w14:paraId="6E1068C2" w14:textId="77777777" w:rsidR="00ED397D" w:rsidRPr="00330A7E" w:rsidRDefault="00ED397D" w:rsidP="000E1E56">
      <w:pPr>
        <w:pStyle w:val="ListParagraph"/>
        <w:numPr>
          <w:ilvl w:val="0"/>
          <w:numId w:val="52"/>
        </w:numPr>
        <w:tabs>
          <w:tab w:val="left" w:pos="992"/>
        </w:tabs>
        <w:spacing w:before="80" w:after="80" w:line="264" w:lineRule="auto"/>
        <w:rPr>
          <w:rFonts w:ascii="Times New Roman" w:hAnsi="Times New Roman" w:cs="Times New Roman"/>
          <w:sz w:val="24"/>
          <w:szCs w:val="24"/>
        </w:rPr>
      </w:pPr>
      <w:r w:rsidRPr="00330A7E">
        <w:rPr>
          <w:rFonts w:ascii="Times New Roman" w:hAnsi="Times New Roman" w:cs="Times New Roman"/>
          <w:sz w:val="24"/>
          <w:szCs w:val="24"/>
        </w:rPr>
        <w:t xml:space="preserve">Hàm số nào sau đây là một nguyên hàm của hàm số </w:t>
      </w:r>
      <w:r w:rsidR="00FA344A">
        <w:rPr>
          <w:rFonts w:ascii="Times New Roman" w:hAnsi="Times New Roman" w:cs="Times New Roman"/>
          <w:position w:val="-10"/>
          <w:sz w:val="24"/>
          <w:szCs w:val="24"/>
        </w:rPr>
        <w:pict w14:anchorId="220352CB">
          <v:shape id="_x0000_i7232" type="#_x0000_t75" style="width:54pt;height:18pt">
            <v:imagedata r:id="rId10370" o:title=""/>
          </v:shape>
        </w:pict>
      </w:r>
      <w:r w:rsidRPr="00330A7E">
        <w:rPr>
          <w:rFonts w:ascii="Times New Roman" w:hAnsi="Times New Roman" w:cs="Times New Roman"/>
          <w:sz w:val="24"/>
          <w:szCs w:val="24"/>
        </w:rPr>
        <w:t>?</w:t>
      </w:r>
    </w:p>
    <w:p w14:paraId="068FCC85"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00FA344A">
        <w:rPr>
          <w:rFonts w:ascii="Times New Roman" w:hAnsi="Times New Roman" w:cs="Times New Roman"/>
          <w:position w:val="-12"/>
          <w:sz w:val="24"/>
          <w:szCs w:val="24"/>
        </w:rPr>
        <w:pict w14:anchorId="748BEA31">
          <v:shape id="_x0000_i7233" type="#_x0000_t75" style="width:55.5pt;height:19.5pt">
            <v:imagedata r:id="rId10371"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00FA344A">
        <w:rPr>
          <w:rFonts w:ascii="Times New Roman" w:hAnsi="Times New Roman" w:cs="Times New Roman"/>
          <w:position w:val="-12"/>
          <w:sz w:val="24"/>
          <w:szCs w:val="24"/>
        </w:rPr>
        <w:pict w14:anchorId="36A45FB3">
          <v:shape id="_x0000_i7234" type="#_x0000_t75" style="width:82.5pt;height:19.5pt">
            <v:imagedata r:id="rId10372"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00FA344A">
        <w:rPr>
          <w:rFonts w:ascii="Times New Roman" w:hAnsi="Times New Roman" w:cs="Times New Roman"/>
          <w:position w:val="-28"/>
          <w:sz w:val="24"/>
          <w:szCs w:val="24"/>
        </w:rPr>
        <w:pict w14:anchorId="5AF82048">
          <v:shape id="_x0000_i7235" type="#_x0000_t75" style="width:70.5pt;height:34.5pt">
            <v:imagedata r:id="rId10373"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00FA344A">
        <w:rPr>
          <w:rFonts w:ascii="Times New Roman" w:hAnsi="Times New Roman" w:cs="Times New Roman"/>
          <w:position w:val="-24"/>
          <w:sz w:val="24"/>
          <w:szCs w:val="24"/>
        </w:rPr>
        <w:pict w14:anchorId="7BFB4437">
          <v:shape id="_x0000_i7236" type="#_x0000_t75" style="width:66pt;height:33pt">
            <v:imagedata r:id="rId10374" o:title=""/>
          </v:shape>
        </w:pict>
      </w:r>
      <w:r w:rsidRPr="00330A7E">
        <w:rPr>
          <w:rFonts w:ascii="Times New Roman" w:hAnsi="Times New Roman" w:cs="Times New Roman"/>
          <w:sz w:val="24"/>
          <w:szCs w:val="24"/>
        </w:rPr>
        <w:t>.</w:t>
      </w:r>
    </w:p>
    <w:p w14:paraId="55A5CF79" w14:textId="77777777" w:rsidR="00ED397D" w:rsidRPr="00330A7E" w:rsidRDefault="00ED397D" w:rsidP="000E1E56">
      <w:pPr>
        <w:pStyle w:val="ListParagraph"/>
        <w:numPr>
          <w:ilvl w:val="0"/>
          <w:numId w:val="52"/>
        </w:numPr>
        <w:tabs>
          <w:tab w:val="left" w:pos="992"/>
        </w:tabs>
        <w:spacing w:before="80" w:after="80" w:line="264"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toạ độ </w:t>
      </w:r>
      <w:r w:rsidR="00FA344A">
        <w:rPr>
          <w:rFonts w:ascii="Times New Roman" w:hAnsi="Times New Roman" w:cs="Times New Roman"/>
          <w:position w:val="-10"/>
          <w:sz w:val="24"/>
          <w:szCs w:val="24"/>
        </w:rPr>
        <w:pict w14:anchorId="7174FEEB">
          <v:shape id="_x0000_i7237" type="#_x0000_t75" style="width:28.5pt;height:16.5pt">
            <v:imagedata r:id="rId10375" o:title=""/>
          </v:shape>
        </w:pict>
      </w:r>
      <w:r w:rsidRPr="00330A7E">
        <w:rPr>
          <w:rFonts w:ascii="Times New Roman" w:hAnsi="Times New Roman" w:cs="Times New Roman"/>
          <w:sz w:val="24"/>
          <w:szCs w:val="24"/>
        </w:rPr>
        <w:t xml:space="preserve">, vectơ nào sau đây là vectơ chỉ phương của đường thẳng </w:t>
      </w:r>
      <w:r w:rsidR="00FA344A">
        <w:rPr>
          <w:rFonts w:ascii="Times New Roman" w:hAnsi="Times New Roman" w:cs="Times New Roman"/>
          <w:position w:val="-50"/>
          <w:sz w:val="24"/>
          <w:szCs w:val="24"/>
        </w:rPr>
        <w:pict w14:anchorId="306470D6">
          <v:shape id="_x0000_i7238" type="#_x0000_t75" style="width:76.5pt;height:55.5pt">
            <v:imagedata r:id="rId10376" o:title=""/>
          </v:shape>
        </w:pict>
      </w:r>
      <w:r w:rsidRPr="00330A7E">
        <w:rPr>
          <w:rFonts w:ascii="Times New Roman" w:hAnsi="Times New Roman" w:cs="Times New Roman"/>
          <w:sz w:val="24"/>
          <w:szCs w:val="24"/>
        </w:rPr>
        <w:t>?</w:t>
      </w:r>
    </w:p>
    <w:p w14:paraId="551547E5"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b/>
          <w:bCs/>
          <w:color w:val="0070C0"/>
          <w:sz w:val="24"/>
          <w:szCs w:val="24"/>
        </w:rPr>
      </w:pPr>
      <w:r w:rsidRPr="00330A7E">
        <w:rPr>
          <w:rFonts w:ascii="Times New Roman" w:hAnsi="Times New Roman" w:cs="Times New Roman"/>
          <w:b/>
          <w:color w:val="0000FF"/>
          <w:sz w:val="24"/>
          <w:szCs w:val="24"/>
        </w:rPr>
        <w:t xml:space="preserve">A. </w:t>
      </w:r>
      <w:r w:rsidR="00FA344A">
        <w:rPr>
          <w:rFonts w:ascii="Times New Roman" w:hAnsi="Times New Roman" w:cs="Times New Roman"/>
          <w:position w:val="-14"/>
          <w:sz w:val="24"/>
          <w:szCs w:val="24"/>
        </w:rPr>
        <w:pict w14:anchorId="18499823">
          <v:shape id="_x0000_i7239" type="#_x0000_t75" style="width:61.5pt;height:19.5pt">
            <v:imagedata r:id="rId10377" o:title=""/>
          </v:shape>
        </w:pict>
      </w:r>
      <w:r w:rsidRPr="00330A7E">
        <w:rPr>
          <w:rFonts w:ascii="Times New Roman" w:hAnsi="Times New Roman" w:cs="Times New Roman"/>
          <w:sz w:val="24"/>
          <w:szCs w:val="24"/>
        </w:rPr>
        <w:t>.</w:t>
      </w:r>
      <w:r w:rsidRPr="00330A7E">
        <w:rPr>
          <w:rFonts w:ascii="Times New Roman" w:hAnsi="Times New Roman" w:cs="Times New Roman"/>
          <w:b/>
          <w:bCs/>
          <w:color w:val="0070C0"/>
          <w:sz w:val="24"/>
          <w:szCs w:val="24"/>
        </w:rPr>
        <w:tab/>
      </w:r>
      <w:r w:rsidRPr="00330A7E">
        <w:rPr>
          <w:rFonts w:ascii="Times New Roman" w:hAnsi="Times New Roman" w:cs="Times New Roman"/>
          <w:b/>
          <w:color w:val="0000FF"/>
          <w:sz w:val="24"/>
          <w:szCs w:val="24"/>
        </w:rPr>
        <w:t xml:space="preserve">B. </w:t>
      </w:r>
      <w:r w:rsidR="00FA344A">
        <w:rPr>
          <w:rFonts w:ascii="Times New Roman" w:hAnsi="Times New Roman" w:cs="Times New Roman"/>
          <w:position w:val="-14"/>
          <w:sz w:val="24"/>
          <w:szCs w:val="24"/>
        </w:rPr>
        <w:pict w14:anchorId="5A5E3AC0">
          <v:shape id="_x0000_i7240" type="#_x0000_t75" style="width:69pt;height:19.5pt">
            <v:imagedata r:id="rId10378" o:title=""/>
          </v:shape>
        </w:pict>
      </w:r>
      <w:r w:rsidRPr="00330A7E">
        <w:rPr>
          <w:rFonts w:ascii="Times New Roman" w:hAnsi="Times New Roman" w:cs="Times New Roman"/>
          <w:sz w:val="24"/>
          <w:szCs w:val="24"/>
        </w:rPr>
        <w:t>.</w:t>
      </w:r>
      <w:r w:rsidRPr="00330A7E">
        <w:rPr>
          <w:rFonts w:ascii="Times New Roman" w:hAnsi="Times New Roman" w:cs="Times New Roman"/>
          <w:b/>
          <w:bCs/>
          <w:color w:val="0070C0"/>
          <w:sz w:val="24"/>
          <w:szCs w:val="24"/>
        </w:rPr>
        <w:tab/>
      </w:r>
      <w:r w:rsidRPr="00330A7E">
        <w:rPr>
          <w:rFonts w:ascii="Times New Roman" w:hAnsi="Times New Roman" w:cs="Times New Roman"/>
          <w:b/>
          <w:color w:val="0000FF"/>
          <w:sz w:val="24"/>
          <w:szCs w:val="24"/>
        </w:rPr>
        <w:t xml:space="preserve">C. </w:t>
      </w:r>
      <w:r w:rsidR="00FA344A">
        <w:rPr>
          <w:rFonts w:ascii="Times New Roman" w:hAnsi="Times New Roman" w:cs="Times New Roman"/>
          <w:position w:val="-14"/>
          <w:sz w:val="24"/>
          <w:szCs w:val="24"/>
        </w:rPr>
        <w:pict w14:anchorId="6C00AEE4">
          <v:shape id="_x0000_i7241" type="#_x0000_t75" style="width:61.5pt;height:19.5pt">
            <v:imagedata r:id="rId10379" o:title=""/>
          </v:shape>
        </w:pict>
      </w:r>
      <w:r w:rsidRPr="00330A7E">
        <w:rPr>
          <w:rFonts w:ascii="Times New Roman" w:hAnsi="Times New Roman" w:cs="Times New Roman"/>
          <w:sz w:val="24"/>
          <w:szCs w:val="24"/>
        </w:rPr>
        <w:t>.</w:t>
      </w:r>
      <w:r w:rsidRPr="00330A7E">
        <w:rPr>
          <w:rFonts w:ascii="Times New Roman" w:hAnsi="Times New Roman" w:cs="Times New Roman"/>
          <w:b/>
          <w:bCs/>
          <w:color w:val="0070C0"/>
          <w:sz w:val="24"/>
          <w:szCs w:val="24"/>
        </w:rPr>
        <w:tab/>
      </w:r>
      <w:r w:rsidRPr="00330A7E">
        <w:rPr>
          <w:rFonts w:ascii="Times New Roman" w:hAnsi="Times New Roman" w:cs="Times New Roman"/>
          <w:b/>
          <w:color w:val="0000FF"/>
          <w:sz w:val="24"/>
          <w:szCs w:val="24"/>
        </w:rPr>
        <w:t xml:space="preserve">D. </w:t>
      </w:r>
      <w:r w:rsidR="00FA344A">
        <w:rPr>
          <w:rFonts w:ascii="Times New Roman" w:hAnsi="Times New Roman" w:cs="Times New Roman"/>
          <w:position w:val="-14"/>
          <w:sz w:val="24"/>
          <w:szCs w:val="24"/>
        </w:rPr>
        <w:pict w14:anchorId="7142442E">
          <v:shape id="_x0000_i7242" type="#_x0000_t75" style="width:76.5pt;height:19.5pt">
            <v:imagedata r:id="rId10380" o:title=""/>
          </v:shape>
        </w:pict>
      </w:r>
      <w:r w:rsidRPr="00330A7E">
        <w:rPr>
          <w:rFonts w:ascii="Times New Roman" w:hAnsi="Times New Roman" w:cs="Times New Roman"/>
          <w:sz w:val="24"/>
          <w:szCs w:val="24"/>
        </w:rPr>
        <w:t>.</w:t>
      </w:r>
    </w:p>
    <w:p w14:paraId="2C740E75" w14:textId="77777777" w:rsidR="00ED397D" w:rsidRPr="00330A7E" w:rsidRDefault="00ED397D" w:rsidP="000E1E56">
      <w:pPr>
        <w:pStyle w:val="ListParagraph"/>
        <w:numPr>
          <w:ilvl w:val="0"/>
          <w:numId w:val="52"/>
        </w:numPr>
        <w:tabs>
          <w:tab w:val="left" w:pos="992"/>
        </w:tabs>
        <w:spacing w:before="80" w:after="80" w:line="264" w:lineRule="auto"/>
        <w:rPr>
          <w:rFonts w:ascii="Times New Roman" w:eastAsia="Arial" w:hAnsi="Times New Roman" w:cs="Times New Roman"/>
          <w:bCs/>
          <w:sz w:val="24"/>
          <w:szCs w:val="24"/>
          <w:lang w:val="vi-VN"/>
        </w:rPr>
      </w:pPr>
      <w:r w:rsidRPr="00330A7E">
        <w:rPr>
          <w:rFonts w:ascii="Times New Roman" w:eastAsia="Arial" w:hAnsi="Times New Roman" w:cs="Times New Roman"/>
          <w:bCs/>
          <w:sz w:val="24"/>
          <w:szCs w:val="24"/>
          <w:lang w:val="vi-VN"/>
        </w:rPr>
        <w:t xml:space="preserve">Trong không gian </w:t>
      </w:r>
      <w:r w:rsidR="00FA344A">
        <w:rPr>
          <w:rFonts w:ascii="Times New Roman" w:hAnsi="Times New Roman" w:cs="Times New Roman"/>
          <w:position w:val="-10"/>
          <w:sz w:val="24"/>
          <w:szCs w:val="24"/>
        </w:rPr>
        <w:pict w14:anchorId="163E9385">
          <v:shape id="_x0000_i7243" type="#_x0000_t75" style="width:30pt;height:16.5pt">
            <v:imagedata r:id="rId10381" o:title=""/>
          </v:shape>
        </w:pict>
      </w:r>
      <w:r w:rsidRPr="00330A7E">
        <w:rPr>
          <w:rFonts w:ascii="Times New Roman" w:eastAsia="Arial" w:hAnsi="Times New Roman" w:cs="Times New Roman"/>
          <w:bCs/>
          <w:sz w:val="24"/>
          <w:szCs w:val="24"/>
          <w:lang w:val="vi-VN"/>
        </w:rPr>
        <w:t xml:space="preserve">đường thẳng đi qua hai điểm </w:t>
      </w:r>
      <w:r w:rsidR="00FA344A">
        <w:rPr>
          <w:rFonts w:ascii="Times New Roman" w:hAnsi="Times New Roman" w:cs="Times New Roman"/>
          <w:position w:val="-10"/>
          <w:sz w:val="24"/>
          <w:szCs w:val="24"/>
        </w:rPr>
        <w:pict w14:anchorId="79AE2410">
          <v:shape id="_x0000_i7244" type="#_x0000_t75" style="width:57pt;height:16.5pt">
            <v:imagedata r:id="rId10382" o:title=""/>
          </v:shape>
        </w:pict>
      </w:r>
      <w:r w:rsidRPr="00330A7E">
        <w:rPr>
          <w:rFonts w:ascii="Times New Roman" w:eastAsia="Arial" w:hAnsi="Times New Roman" w:cs="Times New Roman"/>
          <w:bCs/>
          <w:sz w:val="24"/>
          <w:szCs w:val="24"/>
          <w:lang w:val="vi-VN"/>
        </w:rPr>
        <w:t xml:space="preserve"> và </w:t>
      </w:r>
      <w:r w:rsidR="00FA344A">
        <w:rPr>
          <w:rFonts w:ascii="Times New Roman" w:hAnsi="Times New Roman" w:cs="Times New Roman"/>
          <w:position w:val="-10"/>
          <w:sz w:val="24"/>
          <w:szCs w:val="24"/>
        </w:rPr>
        <w:pict w14:anchorId="28AA7658">
          <v:shape id="_x0000_i7245" type="#_x0000_t75" style="width:51pt;height:16.5pt">
            <v:imagedata r:id="rId10383" o:title=""/>
          </v:shape>
        </w:pict>
      </w:r>
      <w:r w:rsidRPr="00330A7E">
        <w:rPr>
          <w:rFonts w:ascii="Times New Roman" w:eastAsia="Arial" w:hAnsi="Times New Roman" w:cs="Times New Roman"/>
          <w:bCs/>
          <w:sz w:val="24"/>
          <w:szCs w:val="24"/>
          <w:lang w:val="vi-VN"/>
        </w:rPr>
        <w:t xml:space="preserve"> có phương trình là</w:t>
      </w:r>
    </w:p>
    <w:p w14:paraId="7B5B786A" w14:textId="77777777" w:rsidR="00ED397D" w:rsidRPr="00330A7E" w:rsidRDefault="00FA344A" w:rsidP="000E1E56">
      <w:pPr>
        <w:pStyle w:val="ListParagraph"/>
        <w:numPr>
          <w:ilvl w:val="0"/>
          <w:numId w:val="77"/>
        </w:numPr>
        <w:tabs>
          <w:tab w:val="left" w:pos="3402"/>
          <w:tab w:val="left" w:pos="5669"/>
          <w:tab w:val="left" w:pos="7937"/>
        </w:tabs>
        <w:spacing w:before="80" w:after="80" w:line="264" w:lineRule="auto"/>
        <w:ind w:left="1080"/>
        <w:rPr>
          <w:rFonts w:ascii="Times New Roman" w:eastAsia="Arial" w:hAnsi="Times New Roman" w:cs="Times New Roman"/>
          <w:b/>
          <w:color w:val="0000FF"/>
          <w:sz w:val="24"/>
          <w:szCs w:val="24"/>
          <w:lang w:val="vi-VN"/>
        </w:rPr>
      </w:pPr>
      <w:r>
        <w:rPr>
          <w:rFonts w:ascii="Times New Roman" w:hAnsi="Times New Roman" w:cs="Times New Roman"/>
          <w:position w:val="-24"/>
          <w:sz w:val="24"/>
          <w:szCs w:val="24"/>
        </w:rPr>
        <w:pict w14:anchorId="2E8AE39D">
          <v:shape id="_x0000_i7246" type="#_x0000_t75" style="width:103.5pt;height:31.5pt">
            <v:imagedata r:id="rId10384" o:title=""/>
          </v:shape>
        </w:pict>
      </w:r>
      <w:r w:rsidR="00ED397D" w:rsidRPr="00330A7E">
        <w:rPr>
          <w:rFonts w:ascii="Times New Roman" w:eastAsia="Arial" w:hAnsi="Times New Roman" w:cs="Times New Roman"/>
          <w:sz w:val="24"/>
          <w:szCs w:val="24"/>
          <w:lang w:val="vi-VN"/>
        </w:rPr>
        <w:tab/>
      </w:r>
      <w:r w:rsidR="00ED397D" w:rsidRPr="00330A7E">
        <w:rPr>
          <w:rFonts w:ascii="Times New Roman" w:eastAsia="Arial" w:hAnsi="Times New Roman" w:cs="Times New Roman"/>
          <w:b/>
          <w:color w:val="0000FF"/>
          <w:sz w:val="24"/>
          <w:szCs w:val="24"/>
          <w:lang w:val="vi-VN"/>
        </w:rPr>
        <w:t>B.</w:t>
      </w:r>
      <w:r w:rsidR="00ED397D" w:rsidRPr="00330A7E">
        <w:rPr>
          <w:rFonts w:ascii="Times New Roman" w:eastAsia="Arial" w:hAnsi="Times New Roman" w:cs="Times New Roman"/>
          <w:b/>
          <w:sz w:val="24"/>
          <w:szCs w:val="24"/>
          <w:lang w:val="vi-VN"/>
        </w:rPr>
        <w:t xml:space="preserve"> </w:t>
      </w:r>
      <w:r>
        <w:rPr>
          <w:rFonts w:ascii="Times New Roman" w:hAnsi="Times New Roman" w:cs="Times New Roman"/>
          <w:position w:val="-24"/>
          <w:sz w:val="24"/>
          <w:szCs w:val="24"/>
        </w:rPr>
        <w:pict w14:anchorId="214AC91E">
          <v:shape id="_x0000_i7247" type="#_x0000_t75" style="width:105pt;height:31.5pt">
            <v:imagedata r:id="rId10385" o:title=""/>
          </v:shape>
        </w:pict>
      </w:r>
    </w:p>
    <w:p w14:paraId="7F277982" w14:textId="77777777" w:rsidR="00ED397D" w:rsidRPr="00330A7E" w:rsidRDefault="00ED397D">
      <w:pPr>
        <w:tabs>
          <w:tab w:val="left" w:pos="3402"/>
          <w:tab w:val="left" w:pos="5669"/>
          <w:tab w:val="left" w:pos="7937"/>
        </w:tabs>
        <w:spacing w:before="80" w:after="80" w:line="264" w:lineRule="auto"/>
        <w:ind w:left="1080"/>
        <w:jc w:val="both"/>
        <w:rPr>
          <w:rFonts w:ascii="Times New Roman" w:eastAsia="Arial" w:hAnsi="Times New Roman" w:cs="Times New Roman"/>
          <w:b/>
          <w:color w:val="0000FF"/>
          <w:sz w:val="24"/>
          <w:szCs w:val="24"/>
          <w:lang w:val="vi-VN"/>
        </w:rPr>
      </w:pPr>
      <w:r w:rsidRPr="00330A7E">
        <w:rPr>
          <w:rFonts w:ascii="Times New Roman" w:eastAsia="Arial" w:hAnsi="Times New Roman" w:cs="Times New Roman"/>
          <w:b/>
          <w:color w:val="0000FF"/>
          <w:sz w:val="24"/>
          <w:szCs w:val="24"/>
          <w:u w:val="single"/>
          <w:lang w:val="vi-VN"/>
        </w:rPr>
        <w:t>C.</w:t>
      </w:r>
      <w:r w:rsidRPr="00330A7E">
        <w:rPr>
          <w:rFonts w:ascii="Times New Roman" w:eastAsia="Arial" w:hAnsi="Times New Roman" w:cs="Times New Roman"/>
          <w:b/>
          <w:sz w:val="24"/>
          <w:szCs w:val="24"/>
          <w:lang w:val="vi-VN"/>
        </w:rPr>
        <w:t xml:space="preserve"> </w:t>
      </w:r>
      <w:r w:rsidR="00FA344A">
        <w:rPr>
          <w:rFonts w:ascii="Times New Roman" w:hAnsi="Times New Roman" w:cs="Times New Roman"/>
          <w:position w:val="-24"/>
          <w:sz w:val="24"/>
          <w:szCs w:val="24"/>
        </w:rPr>
        <w:pict w14:anchorId="4D123786">
          <v:shape id="_x0000_i7248" type="#_x0000_t75" style="width:103.5pt;height:31.5pt">
            <v:imagedata r:id="rId10386" o:title=""/>
          </v:shape>
        </w:pict>
      </w:r>
      <w:r w:rsidRPr="00330A7E">
        <w:rPr>
          <w:rFonts w:ascii="Times New Roman" w:eastAsia="Arial" w:hAnsi="Times New Roman" w:cs="Times New Roman"/>
          <w:sz w:val="24"/>
          <w:szCs w:val="24"/>
        </w:rPr>
        <w:tab/>
      </w:r>
      <w:r w:rsidRPr="00330A7E">
        <w:rPr>
          <w:rFonts w:ascii="Times New Roman" w:eastAsia="Arial" w:hAnsi="Times New Roman" w:cs="Times New Roman"/>
          <w:sz w:val="24"/>
          <w:szCs w:val="24"/>
        </w:rPr>
        <w:tab/>
      </w:r>
      <w:r w:rsidRPr="00330A7E">
        <w:rPr>
          <w:rFonts w:ascii="Times New Roman" w:eastAsia="Arial" w:hAnsi="Times New Roman" w:cs="Times New Roman"/>
          <w:b/>
          <w:color w:val="0000FF"/>
          <w:sz w:val="24"/>
          <w:szCs w:val="24"/>
          <w:lang w:val="vi-VN"/>
        </w:rPr>
        <w:t>D.</w:t>
      </w:r>
      <w:r w:rsidRPr="00330A7E">
        <w:rPr>
          <w:rFonts w:ascii="Times New Roman" w:eastAsia="Arial" w:hAnsi="Times New Roman" w:cs="Times New Roman"/>
          <w:b/>
          <w:sz w:val="24"/>
          <w:szCs w:val="24"/>
          <w:lang w:val="vi-VN"/>
        </w:rPr>
        <w:t xml:space="preserve"> </w:t>
      </w:r>
      <w:r w:rsidR="00FA344A">
        <w:rPr>
          <w:rFonts w:ascii="Times New Roman" w:hAnsi="Times New Roman" w:cs="Times New Roman"/>
          <w:position w:val="-24"/>
          <w:sz w:val="24"/>
          <w:szCs w:val="24"/>
        </w:rPr>
        <w:pict w14:anchorId="4EE8EF4A">
          <v:shape id="_x0000_i7249" type="#_x0000_t75" style="width:105pt;height:31.5pt">
            <v:imagedata r:id="rId10387" o:title=""/>
          </v:shape>
        </w:pict>
      </w:r>
    </w:p>
    <w:p w14:paraId="286D6BEF" w14:textId="77777777" w:rsidR="00ED397D" w:rsidRPr="00330A7E" w:rsidRDefault="00ED397D" w:rsidP="000E1E56">
      <w:pPr>
        <w:pStyle w:val="ListParagraph"/>
        <w:numPr>
          <w:ilvl w:val="0"/>
          <w:numId w:val="52"/>
        </w:numPr>
        <w:tabs>
          <w:tab w:val="left" w:pos="992"/>
        </w:tabs>
        <w:spacing w:before="80" w:after="80" w:line="264" w:lineRule="auto"/>
        <w:rPr>
          <w:rFonts w:ascii="Times New Roman" w:hAnsi="Times New Roman" w:cs="Times New Roman"/>
          <w:spacing w:val="-6"/>
          <w:sz w:val="24"/>
          <w:szCs w:val="24"/>
          <w:lang w:val="vi-VN"/>
        </w:rPr>
      </w:pPr>
      <w:r w:rsidRPr="00330A7E">
        <w:rPr>
          <w:rFonts w:ascii="Times New Roman" w:hAnsi="Times New Roman" w:cs="Times New Roman"/>
          <w:spacing w:val="-6"/>
          <w:sz w:val="24"/>
          <w:szCs w:val="24"/>
          <w:lang w:val="vi-VN"/>
        </w:rPr>
        <w:t xml:space="preserve">Trong không gian tọa độ </w:t>
      </w:r>
      <w:r w:rsidR="00FA344A">
        <w:rPr>
          <w:rFonts w:ascii="Times New Roman" w:hAnsi="Times New Roman" w:cs="Times New Roman"/>
          <w:position w:val="-10"/>
          <w:sz w:val="24"/>
          <w:szCs w:val="24"/>
        </w:rPr>
        <w:pict w14:anchorId="5930BB07">
          <v:shape id="_x0000_i7250" type="#_x0000_t75" style="width:28.5pt;height:16.5pt">
            <v:imagedata r:id="rId10388" o:title=""/>
          </v:shape>
        </w:pict>
      </w:r>
      <w:r w:rsidRPr="00330A7E">
        <w:rPr>
          <w:rFonts w:ascii="Times New Roman" w:hAnsi="Times New Roman" w:cs="Times New Roman"/>
          <w:spacing w:val="-6"/>
          <w:sz w:val="24"/>
          <w:szCs w:val="24"/>
          <w:lang w:val="vi-VN"/>
        </w:rPr>
        <w:t xml:space="preserve">, mặt cầu </w:t>
      </w:r>
      <w:r w:rsidR="00FA344A">
        <w:rPr>
          <w:rFonts w:ascii="Times New Roman" w:hAnsi="Times New Roman" w:cs="Times New Roman"/>
          <w:position w:val="-14"/>
          <w:sz w:val="24"/>
          <w:szCs w:val="24"/>
        </w:rPr>
        <w:pict w14:anchorId="3D83F0E2">
          <v:shape id="_x0000_i7251" type="#_x0000_t75" style="width:19.5pt;height:19.5pt">
            <v:imagedata r:id="rId10389" o:title=""/>
          </v:shape>
        </w:pict>
      </w:r>
      <w:r w:rsidRPr="00330A7E">
        <w:rPr>
          <w:rFonts w:ascii="Times New Roman" w:hAnsi="Times New Roman" w:cs="Times New Roman"/>
          <w:spacing w:val="-6"/>
          <w:sz w:val="24"/>
          <w:szCs w:val="24"/>
          <w:lang w:val="vi-VN"/>
        </w:rPr>
        <w:t xml:space="preserve"> có tâm </w:t>
      </w:r>
      <w:r w:rsidR="00FA344A">
        <w:rPr>
          <w:rFonts w:ascii="Times New Roman" w:hAnsi="Times New Roman" w:cs="Times New Roman"/>
          <w:position w:val="-14"/>
          <w:sz w:val="24"/>
          <w:szCs w:val="24"/>
        </w:rPr>
        <w:pict w14:anchorId="09BCD2D0">
          <v:shape id="_x0000_i7252" type="#_x0000_t75" style="width:52.5pt;height:19.5pt">
            <v:imagedata r:id="rId10390" o:title=""/>
          </v:shape>
        </w:pict>
      </w:r>
      <w:r w:rsidRPr="00330A7E">
        <w:rPr>
          <w:rFonts w:ascii="Times New Roman" w:hAnsi="Times New Roman" w:cs="Times New Roman"/>
          <w:spacing w:val="-6"/>
          <w:sz w:val="24"/>
          <w:szCs w:val="24"/>
          <w:lang w:val="vi-VN"/>
        </w:rPr>
        <w:t xml:space="preserve"> và đường kính 6 có phương trình là</w:t>
      </w:r>
    </w:p>
    <w:p w14:paraId="08D28579"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00FA344A">
        <w:rPr>
          <w:rFonts w:ascii="Times New Roman" w:hAnsi="Times New Roman" w:cs="Times New Roman"/>
          <w:position w:val="-10"/>
          <w:sz w:val="24"/>
          <w:szCs w:val="24"/>
        </w:rPr>
        <w:pict w14:anchorId="2BF03EB2">
          <v:shape id="_x0000_i7253" type="#_x0000_t75" style="width:157.5pt;height:18pt">
            <v:imagedata r:id="rId10391"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00FA344A">
        <w:rPr>
          <w:rFonts w:ascii="Times New Roman" w:hAnsi="Times New Roman" w:cs="Times New Roman"/>
          <w:position w:val="-10"/>
          <w:sz w:val="24"/>
          <w:szCs w:val="24"/>
        </w:rPr>
        <w:pict w14:anchorId="3AA1F0EE">
          <v:shape id="_x0000_i7254" type="#_x0000_t75" style="width:151.5pt;height:18pt">
            <v:imagedata r:id="rId10392" o:title=""/>
          </v:shape>
        </w:pict>
      </w:r>
      <w:r w:rsidRPr="00330A7E">
        <w:rPr>
          <w:rFonts w:ascii="Times New Roman" w:hAnsi="Times New Roman" w:cs="Times New Roman"/>
          <w:sz w:val="24"/>
          <w:szCs w:val="24"/>
        </w:rPr>
        <w:t>.</w:t>
      </w:r>
    </w:p>
    <w:p w14:paraId="0F5717AD" w14:textId="77777777" w:rsidR="00ED397D" w:rsidRPr="00330A7E" w:rsidRDefault="00ED397D">
      <w:pPr>
        <w:tabs>
          <w:tab w:val="left" w:pos="3402"/>
          <w:tab w:val="left" w:pos="5669"/>
          <w:tab w:val="left" w:pos="7937"/>
        </w:tabs>
        <w:spacing w:before="80" w:after="80" w:line="264" w:lineRule="auto"/>
        <w:ind w:left="992"/>
        <w:jc w:val="both"/>
        <w:rPr>
          <w:rFonts w:ascii="Times New Roman" w:eastAsia="Calibri" w:hAnsi="Times New Roman" w:cs="Times New Roman"/>
          <w:bCs/>
          <w:color w:val="000000" w:themeColor="text1"/>
          <w:position w:val="-6"/>
          <w:sz w:val="24"/>
          <w:szCs w:val="24"/>
        </w:rPr>
      </w:pPr>
      <w:r w:rsidRPr="00330A7E">
        <w:rPr>
          <w:rFonts w:ascii="Times New Roman" w:hAnsi="Times New Roman" w:cs="Times New Roman"/>
          <w:b/>
          <w:color w:val="0000FF"/>
          <w:sz w:val="24"/>
          <w:szCs w:val="24"/>
        </w:rPr>
        <w:t xml:space="preserve">C. </w:t>
      </w:r>
      <w:r w:rsidR="00FA344A">
        <w:rPr>
          <w:rFonts w:ascii="Times New Roman" w:hAnsi="Times New Roman" w:cs="Times New Roman"/>
          <w:position w:val="-10"/>
          <w:sz w:val="24"/>
          <w:szCs w:val="24"/>
        </w:rPr>
        <w:pict w14:anchorId="71A4B220">
          <v:shape id="_x0000_i7255" type="#_x0000_t75" style="width:151.5pt;height:18pt">
            <v:imagedata r:id="rId10393"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00FA344A">
        <w:rPr>
          <w:rFonts w:ascii="Times New Roman" w:hAnsi="Times New Roman" w:cs="Times New Roman"/>
          <w:position w:val="-10"/>
          <w:sz w:val="24"/>
          <w:szCs w:val="24"/>
        </w:rPr>
        <w:pict w14:anchorId="56526365">
          <v:shape id="_x0000_i7256" type="#_x0000_t75" style="width:157.5pt;height:18pt">
            <v:imagedata r:id="rId10394" o:title=""/>
          </v:shape>
        </w:pict>
      </w:r>
      <w:r w:rsidRPr="00330A7E">
        <w:rPr>
          <w:rFonts w:ascii="Times New Roman" w:hAnsi="Times New Roman" w:cs="Times New Roman"/>
          <w:sz w:val="24"/>
          <w:szCs w:val="24"/>
        </w:rPr>
        <w:t>.</w:t>
      </w:r>
    </w:p>
    <w:p w14:paraId="1B33FB7A" w14:textId="77777777" w:rsidR="00ED397D" w:rsidRPr="00330A7E" w:rsidRDefault="00ED397D" w:rsidP="000E1E56">
      <w:pPr>
        <w:pStyle w:val="ListParagraph"/>
        <w:numPr>
          <w:ilvl w:val="0"/>
          <w:numId w:val="52"/>
        </w:numPr>
        <w:tabs>
          <w:tab w:val="left" w:pos="992"/>
        </w:tabs>
        <w:spacing w:before="80" w:after="80" w:line="264" w:lineRule="auto"/>
        <w:rPr>
          <w:rFonts w:ascii="Times New Roman" w:hAnsi="Times New Roman" w:cs="Times New Roman"/>
          <w:sz w:val="24"/>
          <w:szCs w:val="24"/>
        </w:rPr>
      </w:pPr>
      <w:r w:rsidRPr="00330A7E">
        <w:rPr>
          <w:rFonts w:ascii="Times New Roman" w:hAnsi="Times New Roman" w:cs="Times New Roman"/>
          <w:sz w:val="24"/>
          <w:szCs w:val="24"/>
        </w:rPr>
        <w:t xml:space="preserve">Cho hai biến cố </w:t>
      </w:r>
      <w:r w:rsidR="00FA344A">
        <w:rPr>
          <w:rFonts w:ascii="Times New Roman" w:hAnsi="Times New Roman" w:cs="Times New Roman"/>
          <w:position w:val="-8"/>
          <w:sz w:val="24"/>
          <w:szCs w:val="24"/>
        </w:rPr>
        <w:pict w14:anchorId="31BBF794">
          <v:shape id="_x0000_i7257" type="#_x0000_t75" style="width:22.5pt;height:15pt">
            <v:imagedata r:id="rId10395" o:title=""/>
          </v:shape>
        </w:pict>
      </w:r>
      <w:r w:rsidRPr="00330A7E">
        <w:rPr>
          <w:rFonts w:ascii="Times New Roman" w:hAnsi="Times New Roman" w:cs="Times New Roman"/>
          <w:sz w:val="24"/>
          <w:szCs w:val="24"/>
        </w:rPr>
        <w:t xml:space="preserve"> với </w:t>
      </w:r>
      <w:r w:rsidR="00FA344A">
        <w:rPr>
          <w:rFonts w:ascii="Times New Roman" w:hAnsi="Times New Roman" w:cs="Times New Roman"/>
          <w:position w:val="-10"/>
          <w:sz w:val="24"/>
          <w:szCs w:val="24"/>
        </w:rPr>
        <w:pict w14:anchorId="1315B319">
          <v:shape id="_x0000_i7258" type="#_x0000_t75" style="width:63pt;height:16.5pt">
            <v:imagedata r:id="rId10396" o:title=""/>
          </v:shape>
        </w:pict>
      </w:r>
      <w:r w:rsidRPr="00330A7E">
        <w:rPr>
          <w:rFonts w:ascii="Times New Roman" w:hAnsi="Times New Roman" w:cs="Times New Roman"/>
          <w:sz w:val="24"/>
          <w:szCs w:val="24"/>
        </w:rPr>
        <w:t xml:space="preserve"> Phát biểu nào sau đây là đúng?</w:t>
      </w:r>
    </w:p>
    <w:p w14:paraId="34433091"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A. </w:t>
      </w:r>
      <w:r w:rsidR="00FA344A">
        <w:rPr>
          <w:rFonts w:ascii="Times New Roman" w:hAnsi="Times New Roman" w:cs="Times New Roman"/>
          <w:position w:val="-18"/>
          <w:sz w:val="24"/>
          <w:szCs w:val="24"/>
        </w:rPr>
        <w:pict w14:anchorId="428480C0">
          <v:shape id="_x0000_i7259" type="#_x0000_t75" style="width:187.5pt;height:24pt">
            <v:imagedata r:id="rId10397" o:title=""/>
          </v:shape>
        </w:pict>
      </w:r>
    </w:p>
    <w:p w14:paraId="10AAFBD4"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B. </w:t>
      </w:r>
      <w:r w:rsidR="00FA344A">
        <w:rPr>
          <w:rFonts w:ascii="Times New Roman" w:hAnsi="Times New Roman" w:cs="Times New Roman"/>
          <w:position w:val="-18"/>
          <w:sz w:val="24"/>
          <w:szCs w:val="24"/>
        </w:rPr>
        <w:pict w14:anchorId="704C2834">
          <v:shape id="_x0000_i7260" type="#_x0000_t75" style="width:187.5pt;height:24pt">
            <v:imagedata r:id="rId10398" o:title=""/>
          </v:shape>
        </w:pict>
      </w:r>
    </w:p>
    <w:p w14:paraId="0A8B9CA1"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C. </w:t>
      </w:r>
      <w:r w:rsidR="00FA344A">
        <w:rPr>
          <w:rFonts w:ascii="Times New Roman" w:hAnsi="Times New Roman" w:cs="Times New Roman"/>
          <w:position w:val="-18"/>
          <w:sz w:val="24"/>
          <w:szCs w:val="24"/>
        </w:rPr>
        <w:pict w14:anchorId="34AF46A8">
          <v:shape id="_x0000_i7261" type="#_x0000_t75" style="width:187.5pt;height:24pt">
            <v:imagedata r:id="rId10399" o:title=""/>
          </v:shape>
        </w:pict>
      </w:r>
    </w:p>
    <w:p w14:paraId="29049133"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D. </w:t>
      </w:r>
      <w:r w:rsidR="00FA344A">
        <w:rPr>
          <w:rFonts w:ascii="Times New Roman" w:hAnsi="Times New Roman" w:cs="Times New Roman"/>
          <w:position w:val="-18"/>
          <w:sz w:val="24"/>
          <w:szCs w:val="24"/>
        </w:rPr>
        <w:pict w14:anchorId="433666EF">
          <v:shape id="_x0000_i7262" type="#_x0000_t75" style="width:187.5pt;height:24pt">
            <v:imagedata r:id="rId10400" o:title=""/>
          </v:shape>
        </w:pict>
      </w:r>
    </w:p>
    <w:p w14:paraId="2F431AA9" w14:textId="77777777" w:rsidR="00ED397D" w:rsidRPr="00330A7E" w:rsidRDefault="00ED397D" w:rsidP="000E1E56">
      <w:pPr>
        <w:pStyle w:val="ListParagraph"/>
        <w:numPr>
          <w:ilvl w:val="0"/>
          <w:numId w:val="52"/>
        </w:numPr>
        <w:tabs>
          <w:tab w:val="left" w:pos="992"/>
        </w:tabs>
        <w:spacing w:before="80" w:after="80" w:line="264" w:lineRule="auto"/>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Một mẫu số liệu ghép nhóm về chiều cao của một lớp (đơn vị là centimét) có phương sai là </w:t>
      </w:r>
      <w:r w:rsidR="00FA344A">
        <w:rPr>
          <w:rFonts w:ascii="Times New Roman" w:hAnsi="Times New Roman" w:cs="Times New Roman"/>
          <w:position w:val="-8"/>
          <w:sz w:val="24"/>
          <w:szCs w:val="24"/>
        </w:rPr>
        <w:pict w14:anchorId="1917B8BE">
          <v:shape id="_x0000_i7263" type="#_x0000_t75" style="width:25.5pt;height:15pt">
            <v:imagedata r:id="rId10401" o:title=""/>
          </v:shape>
        </w:pict>
      </w:r>
      <w:r w:rsidRPr="00330A7E">
        <w:rPr>
          <w:rFonts w:ascii="Times New Roman" w:hAnsi="Times New Roman" w:cs="Times New Roman"/>
          <w:color w:val="000000" w:themeColor="text1"/>
          <w:sz w:val="24"/>
          <w:szCs w:val="24"/>
        </w:rPr>
        <w:t>. Độ lệch chuẩn của mẫu số liệu đó bằng:</w:t>
      </w:r>
    </w:p>
    <w:p w14:paraId="3C6283A9"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color w:val="000000" w:themeColor="text1"/>
          <w:sz w:val="24"/>
          <w:szCs w:val="24"/>
        </w:rPr>
      </w:pPr>
      <w:r w:rsidRPr="00330A7E">
        <w:rPr>
          <w:rFonts w:ascii="Times New Roman" w:hAnsi="Times New Roman" w:cs="Times New Roman"/>
          <w:b/>
          <w:color w:val="0000FF"/>
          <w:sz w:val="24"/>
          <w:szCs w:val="24"/>
        </w:rPr>
        <w:t xml:space="preserve">A. </w:t>
      </w:r>
      <w:r w:rsidR="00FA344A">
        <w:rPr>
          <w:rFonts w:ascii="Times New Roman" w:hAnsi="Times New Roman" w:cs="Times New Roman"/>
          <w:position w:val="-10"/>
          <w:sz w:val="24"/>
          <w:szCs w:val="24"/>
        </w:rPr>
        <w:pict w14:anchorId="3E17034D">
          <v:shape id="_x0000_i7264" type="#_x0000_t75" style="width:37.5pt;height:16.5pt">
            <v:imagedata r:id="rId10402"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B. </w:t>
      </w:r>
      <w:r w:rsidR="00FA344A">
        <w:rPr>
          <w:rFonts w:ascii="Times New Roman" w:hAnsi="Times New Roman" w:cs="Times New Roman"/>
          <w:position w:val="-10"/>
          <w:sz w:val="24"/>
          <w:szCs w:val="24"/>
        </w:rPr>
        <w:pict w14:anchorId="13E6763E">
          <v:shape id="_x0000_i7265" type="#_x0000_t75" style="width:43.5pt;height:16.5pt">
            <v:imagedata r:id="rId10403"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C. </w:t>
      </w:r>
      <w:r w:rsidR="00FA344A">
        <w:rPr>
          <w:rFonts w:ascii="Times New Roman" w:hAnsi="Times New Roman" w:cs="Times New Roman"/>
          <w:position w:val="-10"/>
          <w:sz w:val="24"/>
          <w:szCs w:val="24"/>
        </w:rPr>
        <w:pict w14:anchorId="0B52F720">
          <v:shape id="_x0000_i7266" type="#_x0000_t75" style="width:49.5pt;height:16.5pt">
            <v:imagedata r:id="rId10404" o:title=""/>
          </v:shape>
        </w:pict>
      </w:r>
      <w:r w:rsidRPr="00330A7E">
        <w:rPr>
          <w:rFonts w:ascii="Times New Roman" w:hAnsi="Times New Roman" w:cs="Times New Roman"/>
          <w:color w:val="000000" w:themeColor="text1"/>
          <w:sz w:val="24"/>
          <w:szCs w:val="24"/>
        </w:rPr>
        <w:t>.</w:t>
      </w:r>
      <w:r w:rsidRPr="00330A7E">
        <w:rPr>
          <w:rFonts w:ascii="Times New Roman" w:hAnsi="Times New Roman" w:cs="Times New Roman"/>
          <w:color w:val="000000" w:themeColor="text1"/>
          <w:sz w:val="24"/>
          <w:szCs w:val="24"/>
        </w:rPr>
        <w:tab/>
      </w:r>
      <w:r w:rsidRPr="00330A7E">
        <w:rPr>
          <w:rFonts w:ascii="Times New Roman" w:hAnsi="Times New Roman" w:cs="Times New Roman"/>
          <w:b/>
          <w:color w:val="0000FF"/>
          <w:sz w:val="24"/>
          <w:szCs w:val="24"/>
        </w:rPr>
        <w:t xml:space="preserve">D. </w:t>
      </w:r>
      <w:r w:rsidR="00FA344A">
        <w:rPr>
          <w:rFonts w:ascii="Times New Roman" w:hAnsi="Times New Roman" w:cs="Times New Roman"/>
          <w:position w:val="-10"/>
          <w:sz w:val="24"/>
          <w:szCs w:val="24"/>
        </w:rPr>
        <w:pict w14:anchorId="08DF4EDC">
          <v:shape id="_x0000_i7267" type="#_x0000_t75" style="width:49.5pt;height:16.5pt">
            <v:imagedata r:id="rId10405" o:title=""/>
          </v:shape>
        </w:pict>
      </w:r>
      <w:r w:rsidRPr="00330A7E">
        <w:rPr>
          <w:rFonts w:ascii="Times New Roman" w:hAnsi="Times New Roman" w:cs="Times New Roman"/>
          <w:color w:val="000000" w:themeColor="text1"/>
          <w:sz w:val="24"/>
          <w:szCs w:val="24"/>
        </w:rPr>
        <w:t>.</w:t>
      </w:r>
    </w:p>
    <w:p w14:paraId="2A61C210" w14:textId="77777777" w:rsidR="00ED397D" w:rsidRPr="00330A7E" w:rsidRDefault="00ED397D" w:rsidP="000E1E56">
      <w:pPr>
        <w:pStyle w:val="ListParagraph"/>
        <w:numPr>
          <w:ilvl w:val="0"/>
          <w:numId w:val="52"/>
        </w:numPr>
        <w:tabs>
          <w:tab w:val="left" w:pos="992"/>
        </w:tabs>
        <w:spacing w:before="80" w:after="80" w:line="264" w:lineRule="auto"/>
        <w:rPr>
          <w:rFonts w:ascii="Times New Roman" w:hAnsi="Times New Roman" w:cs="Times New Roman"/>
          <w:color w:val="000000" w:themeColor="text1"/>
          <w:sz w:val="24"/>
          <w:szCs w:val="24"/>
          <w:lang w:val="fr-FR"/>
        </w:rPr>
      </w:pPr>
      <w:r w:rsidRPr="00330A7E">
        <w:rPr>
          <w:rFonts w:ascii="Times New Roman" w:hAnsi="Times New Roman" w:cs="Times New Roman"/>
          <w:color w:val="000000" w:themeColor="text1"/>
          <w:sz w:val="24"/>
          <w:szCs w:val="24"/>
          <w:lang w:val="fr-FR"/>
        </w:rPr>
        <w:t xml:space="preserve">Toạ độ của vectơ </w:t>
      </w:r>
      <w:r w:rsidR="00FA344A">
        <w:rPr>
          <w:rFonts w:ascii="Times New Roman" w:hAnsi="Times New Roman" w:cs="Times New Roman"/>
          <w:position w:val="-10"/>
          <w:sz w:val="24"/>
          <w:szCs w:val="24"/>
        </w:rPr>
        <w:pict w14:anchorId="79E1054A">
          <v:shape id="_x0000_i7268" type="#_x0000_t75" style="width:43.5pt;height:19.5pt">
            <v:imagedata r:id="rId10406" o:title=""/>
          </v:shape>
        </w:pict>
      </w:r>
      <w:r w:rsidRPr="00330A7E">
        <w:rPr>
          <w:rFonts w:ascii="Times New Roman" w:hAnsi="Times New Roman" w:cs="Times New Roman"/>
          <w:color w:val="000000" w:themeColor="text1"/>
          <w:sz w:val="24"/>
          <w:szCs w:val="24"/>
          <w:lang w:val="fr-FR"/>
        </w:rPr>
        <w:t xml:space="preserve"> là:</w:t>
      </w:r>
    </w:p>
    <w:p w14:paraId="035EA739" w14:textId="77777777" w:rsidR="00ED397D" w:rsidRPr="00330A7E" w:rsidRDefault="00ED397D">
      <w:pPr>
        <w:widowControl w:val="0"/>
        <w:tabs>
          <w:tab w:val="left" w:pos="3402"/>
          <w:tab w:val="left" w:pos="5669"/>
          <w:tab w:val="left" w:pos="7937"/>
        </w:tabs>
        <w:spacing w:before="80" w:after="80" w:line="264" w:lineRule="auto"/>
        <w:ind w:left="992"/>
        <w:jc w:val="both"/>
        <w:rPr>
          <w:rFonts w:ascii="Times New Roman" w:hAnsi="Times New Roman" w:cs="Times New Roman"/>
          <w:color w:val="000000" w:themeColor="text1"/>
          <w:sz w:val="24"/>
          <w:szCs w:val="24"/>
          <w:lang w:eastAsia="vi-VN"/>
        </w:rPr>
      </w:pPr>
      <w:r w:rsidRPr="00330A7E">
        <w:rPr>
          <w:rFonts w:ascii="Times New Roman" w:hAnsi="Times New Roman" w:cs="Times New Roman"/>
          <w:b/>
          <w:color w:val="0000FF"/>
          <w:sz w:val="24"/>
          <w:szCs w:val="24"/>
          <w:lang w:eastAsia="vi-VN"/>
        </w:rPr>
        <w:t xml:space="preserve">A. </w:t>
      </w:r>
      <w:r w:rsidR="00FA344A">
        <w:rPr>
          <w:rFonts w:ascii="Times New Roman" w:hAnsi="Times New Roman" w:cs="Times New Roman"/>
          <w:position w:val="-14"/>
          <w:sz w:val="24"/>
          <w:szCs w:val="24"/>
        </w:rPr>
        <w:pict w14:anchorId="4894F100">
          <v:shape id="_x0000_i7269" type="#_x0000_t75" style="width:51pt;height:19.5pt">
            <v:imagedata r:id="rId10407" o:title=""/>
          </v:shape>
        </w:pict>
      </w:r>
      <w:r w:rsidRPr="00330A7E">
        <w:rPr>
          <w:rFonts w:ascii="Times New Roman" w:hAnsi="Times New Roman" w:cs="Times New Roman"/>
          <w:color w:val="000000" w:themeColor="text1"/>
          <w:sz w:val="24"/>
          <w:szCs w:val="24"/>
          <w:lang w:eastAsia="vi-VN"/>
        </w:rPr>
        <w:tab/>
      </w:r>
      <w:r w:rsidRPr="00330A7E">
        <w:rPr>
          <w:rFonts w:ascii="Times New Roman" w:hAnsi="Times New Roman" w:cs="Times New Roman"/>
          <w:b/>
          <w:color w:val="0000FF"/>
          <w:sz w:val="24"/>
          <w:szCs w:val="24"/>
          <w:lang w:eastAsia="vi-VN"/>
        </w:rPr>
        <w:t xml:space="preserve">B. </w:t>
      </w:r>
      <w:r w:rsidR="00FA344A">
        <w:rPr>
          <w:rFonts w:ascii="Times New Roman" w:hAnsi="Times New Roman" w:cs="Times New Roman"/>
          <w:position w:val="-14"/>
          <w:sz w:val="24"/>
          <w:szCs w:val="24"/>
        </w:rPr>
        <w:pict w14:anchorId="14EE766D">
          <v:shape id="_x0000_i7270" type="#_x0000_t75" style="width:43.5pt;height:19.5pt">
            <v:imagedata r:id="rId10408" o:title=""/>
          </v:shape>
        </w:pict>
      </w:r>
      <w:r w:rsidRPr="00330A7E">
        <w:rPr>
          <w:rFonts w:ascii="Times New Roman" w:hAnsi="Times New Roman" w:cs="Times New Roman"/>
          <w:color w:val="000000" w:themeColor="text1"/>
          <w:sz w:val="24"/>
          <w:szCs w:val="24"/>
          <w:lang w:eastAsia="vi-VN"/>
        </w:rPr>
        <w:tab/>
      </w:r>
      <w:r w:rsidRPr="00330A7E">
        <w:rPr>
          <w:rFonts w:ascii="Times New Roman" w:hAnsi="Times New Roman" w:cs="Times New Roman"/>
          <w:b/>
          <w:color w:val="0000FF"/>
          <w:sz w:val="24"/>
          <w:szCs w:val="24"/>
          <w:lang w:eastAsia="vi-VN"/>
        </w:rPr>
        <w:t xml:space="preserve">C. </w:t>
      </w:r>
      <w:r w:rsidR="00FA344A">
        <w:rPr>
          <w:rFonts w:ascii="Times New Roman" w:hAnsi="Times New Roman" w:cs="Times New Roman"/>
          <w:position w:val="-14"/>
          <w:sz w:val="24"/>
          <w:szCs w:val="24"/>
        </w:rPr>
        <w:pict w14:anchorId="1B41FCE1">
          <v:shape id="_x0000_i7271" type="#_x0000_t75" style="width:43.5pt;height:19.5pt">
            <v:imagedata r:id="rId10409" o:title=""/>
          </v:shape>
        </w:pict>
      </w:r>
      <w:r w:rsidRPr="00330A7E">
        <w:rPr>
          <w:rFonts w:ascii="Times New Roman" w:hAnsi="Times New Roman" w:cs="Times New Roman"/>
          <w:color w:val="000000" w:themeColor="text1"/>
          <w:sz w:val="24"/>
          <w:szCs w:val="24"/>
          <w:lang w:eastAsia="vi-VN"/>
        </w:rPr>
        <w:tab/>
      </w:r>
      <w:r w:rsidRPr="00330A7E">
        <w:rPr>
          <w:rFonts w:ascii="Times New Roman" w:hAnsi="Times New Roman" w:cs="Times New Roman"/>
          <w:b/>
          <w:color w:val="0000FF"/>
          <w:sz w:val="24"/>
          <w:szCs w:val="24"/>
          <w:lang w:eastAsia="vi-VN"/>
        </w:rPr>
        <w:t xml:space="preserve">D. </w:t>
      </w:r>
      <w:r w:rsidR="00FA344A">
        <w:rPr>
          <w:rFonts w:ascii="Times New Roman" w:hAnsi="Times New Roman" w:cs="Times New Roman"/>
          <w:position w:val="-14"/>
          <w:sz w:val="24"/>
          <w:szCs w:val="24"/>
        </w:rPr>
        <w:pict w14:anchorId="4D8F0FF1">
          <v:shape id="_x0000_i7272" type="#_x0000_t75" style="width:49.5pt;height:19.5pt">
            <v:imagedata r:id="rId10410" o:title=""/>
          </v:shape>
        </w:pict>
      </w:r>
    </w:p>
    <w:p w14:paraId="6141ED27" w14:textId="77777777" w:rsidR="00ED397D" w:rsidRPr="00330A7E" w:rsidRDefault="00ED397D" w:rsidP="000E1E56">
      <w:pPr>
        <w:pStyle w:val="ListParagraph"/>
        <w:numPr>
          <w:ilvl w:val="0"/>
          <w:numId w:val="52"/>
        </w:numPr>
        <w:tabs>
          <w:tab w:val="left" w:pos="992"/>
        </w:tabs>
        <w:spacing w:before="80" w:after="80" w:line="264" w:lineRule="auto"/>
        <w:rPr>
          <w:rFonts w:ascii="Times New Roman" w:hAnsi="Times New Roman" w:cs="Times New Roman"/>
          <w:sz w:val="24"/>
          <w:szCs w:val="24"/>
        </w:rPr>
      </w:pPr>
      <w:r w:rsidRPr="00330A7E">
        <w:rPr>
          <w:rFonts w:ascii="Times New Roman" w:hAnsi="Times New Roman" w:cs="Times New Roman"/>
          <w:bCs/>
          <w:sz w:val="24"/>
          <w:szCs w:val="24"/>
        </w:rPr>
        <w:t>Cho hàm số</w:t>
      </w:r>
      <w:r w:rsidRPr="00330A7E">
        <w:rPr>
          <w:rFonts w:ascii="Times New Roman" w:hAnsi="Times New Roman" w:cs="Times New Roman"/>
          <w:b/>
          <w:sz w:val="24"/>
          <w:szCs w:val="24"/>
        </w:rPr>
        <w:t xml:space="preserve"> </w:t>
      </w:r>
      <w:r w:rsidRPr="00330A7E">
        <w:rPr>
          <w:rFonts w:ascii="Times New Roman" w:hAnsi="Times New Roman" w:cs="Times New Roman"/>
          <w:sz w:val="24"/>
          <w:szCs w:val="24"/>
        </w:rPr>
        <w:t>y =</w:t>
      </w:r>
      <w:r w:rsidR="00FA344A">
        <w:rPr>
          <w:rFonts w:ascii="Times New Roman" w:hAnsi="Times New Roman" w:cs="Times New Roman"/>
          <w:position w:val="-10"/>
          <w:sz w:val="24"/>
          <w:szCs w:val="24"/>
        </w:rPr>
        <w:pict w14:anchorId="04635FFB">
          <v:shape id="_x0000_i7273" type="#_x0000_t75" style="width:27pt;height:16.5pt">
            <v:imagedata r:id="rId10411" o:title=""/>
          </v:shape>
        </w:pict>
      </w:r>
      <w:r w:rsidRPr="00330A7E">
        <w:rPr>
          <w:rFonts w:ascii="Times New Roman" w:hAnsi="Times New Roman" w:cs="Times New Roman"/>
          <w:sz w:val="24"/>
          <w:szCs w:val="24"/>
        </w:rPr>
        <w:t xml:space="preserve">có đồ thị như </w:t>
      </w:r>
      <w:r w:rsidRPr="00330A7E">
        <w:rPr>
          <w:rFonts w:ascii="Times New Roman" w:hAnsi="Times New Roman" w:cs="Times New Roman"/>
          <w:i/>
          <w:iCs/>
          <w:sz w:val="24"/>
          <w:szCs w:val="24"/>
        </w:rPr>
        <w:t>Hình 3</w:t>
      </w:r>
      <w:r w:rsidRPr="00330A7E">
        <w:rPr>
          <w:rFonts w:ascii="Times New Roman" w:hAnsi="Times New Roman" w:cs="Times New Roman"/>
          <w:sz w:val="24"/>
          <w:szCs w:val="24"/>
        </w:rPr>
        <w:t xml:space="preserve">. Gọi </w:t>
      </w:r>
      <w:r w:rsidR="00FA344A">
        <w:rPr>
          <w:rFonts w:ascii="Times New Roman" w:hAnsi="Times New Roman" w:cs="Times New Roman"/>
          <w:position w:val="-4"/>
          <w:sz w:val="24"/>
          <w:szCs w:val="24"/>
        </w:rPr>
        <w:pict w14:anchorId="7365C1F9">
          <v:shape id="_x0000_i7274" type="#_x0000_t75" style="width:13.5pt;height:13.5pt">
            <v:imagedata r:id="rId10412" o:title=""/>
          </v:shape>
        </w:pict>
      </w:r>
      <w:r w:rsidRPr="00330A7E">
        <w:rPr>
          <w:rFonts w:ascii="Times New Roman" w:hAnsi="Times New Roman" w:cs="Times New Roman"/>
          <w:sz w:val="24"/>
          <w:szCs w:val="24"/>
        </w:rPr>
        <w:t xml:space="preserve"> là diện tích hình phẳng được tô màu. Thể tích </w:t>
      </w:r>
      <w:r w:rsidR="00FA344A">
        <w:rPr>
          <w:rFonts w:ascii="Times New Roman" w:hAnsi="Times New Roman" w:cs="Times New Roman"/>
          <w:position w:val="-6"/>
          <w:sz w:val="24"/>
          <w:szCs w:val="24"/>
        </w:rPr>
        <w:pict w14:anchorId="21CF6A97">
          <v:shape id="_x0000_i7275" type="#_x0000_t75" style="width:10.5pt;height:13.5pt">
            <v:imagedata r:id="rId10413" o:title=""/>
          </v:shape>
        </w:pict>
      </w:r>
      <w:r w:rsidRPr="00330A7E">
        <w:rPr>
          <w:rFonts w:ascii="Times New Roman" w:hAnsi="Times New Roman" w:cs="Times New Roman"/>
          <w:sz w:val="24"/>
          <w:szCs w:val="24"/>
        </w:rPr>
        <w:t xml:space="preserve"> của khối tròn xoay được tạo thành khi quay hình phẳng </w:t>
      </w:r>
      <w:r w:rsidR="00FA344A">
        <w:rPr>
          <w:rFonts w:ascii="Times New Roman" w:hAnsi="Times New Roman" w:cs="Times New Roman"/>
          <w:position w:val="-4"/>
          <w:sz w:val="24"/>
          <w:szCs w:val="24"/>
        </w:rPr>
        <w:pict w14:anchorId="2D38E385">
          <v:shape id="_x0000_i7276" type="#_x0000_t75" style="width:13.5pt;height:13.5pt">
            <v:imagedata r:id="rId10414" o:title=""/>
          </v:shape>
        </w:pict>
      </w:r>
      <w:r w:rsidRPr="00330A7E">
        <w:rPr>
          <w:rFonts w:ascii="Times New Roman" w:hAnsi="Times New Roman" w:cs="Times New Roman"/>
          <w:sz w:val="24"/>
          <w:szCs w:val="24"/>
        </w:rPr>
        <w:t xml:space="preserve"> quanh trục </w:t>
      </w:r>
      <w:r w:rsidR="00FA344A">
        <w:rPr>
          <w:rFonts w:ascii="Times New Roman" w:hAnsi="Times New Roman" w:cs="Times New Roman"/>
          <w:position w:val="-6"/>
          <w:sz w:val="24"/>
          <w:szCs w:val="24"/>
        </w:rPr>
        <w:pict w14:anchorId="7A7D35C9">
          <v:shape id="_x0000_i7277" type="#_x0000_t75" style="width:16.5pt;height:13.5pt">
            <v:imagedata r:id="rId10415" o:title=""/>
          </v:shape>
        </w:pict>
      </w:r>
      <w:r w:rsidRPr="00330A7E">
        <w:rPr>
          <w:rFonts w:ascii="Times New Roman" w:hAnsi="Times New Roman" w:cs="Times New Roman"/>
          <w:sz w:val="24"/>
          <w:szCs w:val="24"/>
        </w:rPr>
        <w:t xml:space="preserve"> là</w:t>
      </w:r>
    </w:p>
    <w:p w14:paraId="3933DAE4" w14:textId="77777777" w:rsidR="00ED397D" w:rsidRPr="00330A7E" w:rsidRDefault="00ED397D">
      <w:pPr>
        <w:spacing w:before="80" w:after="80" w:line="264" w:lineRule="auto"/>
        <w:ind w:left="992"/>
        <w:jc w:val="center"/>
        <w:rPr>
          <w:rFonts w:ascii="Times New Roman" w:hAnsi="Times New Roman" w:cs="Times New Roman"/>
          <w:b/>
          <w:color w:val="0000FF"/>
          <w:sz w:val="24"/>
          <w:szCs w:val="24"/>
        </w:rPr>
      </w:pPr>
      <w:r w:rsidRPr="00330A7E">
        <w:rPr>
          <w:rFonts w:ascii="Times New Roman" w:hAnsi="Times New Roman" w:cs="Times New Roman"/>
          <w:noProof/>
          <w:sz w:val="24"/>
          <w:szCs w:val="24"/>
          <w:lang w:eastAsia="en-US"/>
        </w:rPr>
        <w:lastRenderedPageBreak/>
        <w:drawing>
          <wp:inline distT="0" distB="0" distL="0" distR="0" wp14:anchorId="7D0ADF8F" wp14:editId="252F5F52">
            <wp:extent cx="1611630" cy="1553210"/>
            <wp:effectExtent l="0" t="0" r="3810" b="1270"/>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
                    <pic:cNvPicPr>
                      <a:picLocks noChangeAspect="1"/>
                    </pic:cNvPicPr>
                  </pic:nvPicPr>
                  <pic:blipFill>
                    <a:blip r:embed="rId2857"/>
                    <a:stretch>
                      <a:fillRect/>
                    </a:stretch>
                  </pic:blipFill>
                  <pic:spPr>
                    <a:xfrm>
                      <a:off x="0" y="0"/>
                      <a:ext cx="1620458" cy="1561823"/>
                    </a:xfrm>
                    <a:prstGeom prst="rect">
                      <a:avLst/>
                    </a:prstGeom>
                  </pic:spPr>
                </pic:pic>
              </a:graphicData>
            </a:graphic>
          </wp:inline>
        </w:drawing>
      </w:r>
    </w:p>
    <w:p w14:paraId="156141FC"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00FA344A">
        <w:rPr>
          <w:rFonts w:ascii="Times New Roman" w:hAnsi="Times New Roman" w:cs="Times New Roman"/>
          <w:position w:val="-30"/>
          <w:sz w:val="24"/>
          <w:szCs w:val="24"/>
        </w:rPr>
        <w:pict w14:anchorId="3085635F">
          <v:shape id="_x0000_i7278" type="#_x0000_t75" style="width:84pt;height:37.5pt">
            <v:imagedata r:id="rId10416"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00FA344A">
        <w:rPr>
          <w:rFonts w:ascii="Times New Roman" w:hAnsi="Times New Roman" w:cs="Times New Roman"/>
          <w:position w:val="-30"/>
          <w:sz w:val="24"/>
          <w:szCs w:val="24"/>
        </w:rPr>
        <w:pict w14:anchorId="0841F707">
          <v:shape id="_x0000_i7279" type="#_x0000_t75" style="width:76.5pt;height:37.5pt">
            <v:imagedata r:id="rId10417"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00FA344A">
        <w:rPr>
          <w:rFonts w:ascii="Times New Roman" w:hAnsi="Times New Roman" w:cs="Times New Roman"/>
          <w:position w:val="-32"/>
          <w:sz w:val="24"/>
          <w:szCs w:val="24"/>
        </w:rPr>
        <w:pict w14:anchorId="65AE6DE7">
          <v:shape id="_x0000_i7280" type="#_x0000_t75" style="width:76.5pt;height:37.5pt">
            <v:imagedata r:id="rId10418"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00FA344A">
        <w:rPr>
          <w:rFonts w:ascii="Times New Roman" w:hAnsi="Times New Roman" w:cs="Times New Roman"/>
          <w:position w:val="-32"/>
          <w:sz w:val="24"/>
          <w:szCs w:val="24"/>
        </w:rPr>
        <w:pict w14:anchorId="6FBB371E">
          <v:shape id="_x0000_i7281" type="#_x0000_t75" style="width:84pt;height:37.5pt">
            <v:imagedata r:id="rId10419" o:title=""/>
          </v:shape>
        </w:pict>
      </w:r>
      <w:r w:rsidRPr="00330A7E">
        <w:rPr>
          <w:rFonts w:ascii="Times New Roman" w:hAnsi="Times New Roman" w:cs="Times New Roman"/>
          <w:sz w:val="24"/>
          <w:szCs w:val="24"/>
        </w:rPr>
        <w:t>.</w:t>
      </w:r>
    </w:p>
    <w:p w14:paraId="4F2D1C44" w14:textId="77777777" w:rsidR="00ED397D" w:rsidRPr="00330A7E" w:rsidRDefault="00ED397D" w:rsidP="000E1E56">
      <w:pPr>
        <w:pStyle w:val="ListParagraph"/>
        <w:numPr>
          <w:ilvl w:val="0"/>
          <w:numId w:val="52"/>
        </w:numPr>
        <w:tabs>
          <w:tab w:val="left" w:pos="992"/>
        </w:tabs>
        <w:spacing w:before="80" w:after="80" w:line="264" w:lineRule="auto"/>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00FA344A">
        <w:rPr>
          <w:rFonts w:ascii="Times New Roman" w:hAnsi="Times New Roman" w:cs="Times New Roman"/>
          <w:position w:val="-14"/>
          <w:sz w:val="24"/>
          <w:szCs w:val="24"/>
        </w:rPr>
        <w:pict w14:anchorId="7C3E71EE">
          <v:shape id="_x0000_i7282" type="#_x0000_t75" style="width:46.5pt;height:19.5pt">
            <v:imagedata r:id="rId10420" o:title=""/>
          </v:shape>
        </w:pict>
      </w:r>
      <w:r w:rsidRPr="00330A7E">
        <w:rPr>
          <w:rFonts w:ascii="Times New Roman" w:hAnsi="Times New Roman" w:cs="Times New Roman"/>
          <w:sz w:val="24"/>
          <w:szCs w:val="24"/>
        </w:rPr>
        <w:t xml:space="preserve"> liên tục trên </w:t>
      </w:r>
      <w:r w:rsidR="00FA344A">
        <w:rPr>
          <w:rFonts w:ascii="Times New Roman" w:hAnsi="Times New Roman" w:cs="Times New Roman"/>
          <w:position w:val="-4"/>
          <w:sz w:val="24"/>
          <w:szCs w:val="24"/>
        </w:rPr>
        <w:pict w14:anchorId="02A5B75E">
          <v:shape id="_x0000_i7283" type="#_x0000_t75" style="width:13.5pt;height:13.5pt">
            <v:imagedata r:id="rId10421" o:title=""/>
          </v:shape>
        </w:pict>
      </w:r>
      <w:r w:rsidRPr="00330A7E">
        <w:rPr>
          <w:rFonts w:ascii="Times New Roman" w:hAnsi="Times New Roman" w:cs="Times New Roman"/>
          <w:sz w:val="24"/>
          <w:szCs w:val="24"/>
        </w:rPr>
        <w:t xml:space="preserve"> thỏa mãn </w:t>
      </w:r>
      <w:r w:rsidR="00FA344A">
        <w:rPr>
          <w:rFonts w:ascii="Times New Roman" w:hAnsi="Times New Roman" w:cs="Times New Roman"/>
          <w:position w:val="-32"/>
          <w:sz w:val="24"/>
          <w:szCs w:val="24"/>
        </w:rPr>
        <w:pict w14:anchorId="2A784706">
          <v:shape id="_x0000_i7284" type="#_x0000_t75" style="width:130.5pt;height:37.5pt">
            <v:imagedata r:id="rId10422" o:title=""/>
          </v:shape>
        </w:pict>
      </w:r>
      <w:r w:rsidRPr="00330A7E">
        <w:rPr>
          <w:rFonts w:ascii="Times New Roman" w:hAnsi="Times New Roman" w:cs="Times New Roman"/>
          <w:sz w:val="24"/>
          <w:szCs w:val="24"/>
        </w:rPr>
        <w:t xml:space="preserve">. Giá trị của biểu thức </w:t>
      </w:r>
      <w:r w:rsidR="00FA344A">
        <w:rPr>
          <w:rFonts w:ascii="Times New Roman" w:hAnsi="Times New Roman" w:cs="Times New Roman"/>
          <w:position w:val="-32"/>
          <w:sz w:val="24"/>
          <w:szCs w:val="24"/>
        </w:rPr>
        <w:pict w14:anchorId="63497BA9">
          <v:shape id="_x0000_i7285" type="#_x0000_t75" style="width:49.5pt;height:37.5pt">
            <v:imagedata r:id="rId10423" o:title=""/>
          </v:shape>
        </w:pict>
      </w:r>
      <w:r w:rsidRPr="00330A7E">
        <w:rPr>
          <w:rFonts w:ascii="Times New Roman" w:hAnsi="Times New Roman" w:cs="Times New Roman"/>
          <w:sz w:val="24"/>
          <w:szCs w:val="24"/>
        </w:rPr>
        <w:t xml:space="preserve"> bằng</w:t>
      </w:r>
    </w:p>
    <w:p w14:paraId="10A22DA1"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sz w:val="24"/>
          <w:szCs w:val="24"/>
        </w:rPr>
        <w:t>7.</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sz w:val="24"/>
          <w:szCs w:val="24"/>
        </w:rPr>
        <w:t>1.</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sz w:val="24"/>
          <w:szCs w:val="24"/>
        </w:rPr>
        <w:t>12.</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sz w:val="24"/>
          <w:szCs w:val="24"/>
        </w:rPr>
        <w:t>0,75.</w:t>
      </w:r>
    </w:p>
    <w:p w14:paraId="38BD338F" w14:textId="77777777" w:rsidR="00ED397D" w:rsidRPr="00330A7E" w:rsidRDefault="00ED397D" w:rsidP="000E1E56">
      <w:pPr>
        <w:pStyle w:val="ListParagraph"/>
        <w:numPr>
          <w:ilvl w:val="0"/>
          <w:numId w:val="52"/>
        </w:numPr>
        <w:tabs>
          <w:tab w:val="left" w:pos="992"/>
        </w:tabs>
        <w:spacing w:before="80" w:after="80" w:line="264" w:lineRule="auto"/>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Cs/>
          <w:color w:val="000000" w:themeColor="text1"/>
          <w:sz w:val="24"/>
          <w:szCs w:val="24"/>
        </w:rPr>
        <w:t xml:space="preserve">Trong không gian với hệ tọa độ </w:t>
      </w:r>
      <w:r w:rsidR="00FA344A">
        <w:rPr>
          <w:rFonts w:ascii="Times New Roman" w:hAnsi="Times New Roman" w:cs="Times New Roman"/>
          <w:position w:val="-10"/>
          <w:sz w:val="24"/>
          <w:szCs w:val="24"/>
        </w:rPr>
        <w:pict w14:anchorId="1519E202">
          <v:shape id="_x0000_i7286" type="#_x0000_t75" style="width:30pt;height:16.5pt">
            <v:imagedata r:id="rId10424" o:title=""/>
          </v:shape>
        </w:pict>
      </w:r>
      <w:r w:rsidRPr="00330A7E">
        <w:rPr>
          <w:rFonts w:ascii="Times New Roman" w:eastAsia="Calibri" w:hAnsi="Times New Roman" w:cs="Times New Roman"/>
          <w:bCs/>
          <w:color w:val="000000" w:themeColor="text1"/>
          <w:sz w:val="24"/>
          <w:szCs w:val="24"/>
        </w:rPr>
        <w:t xml:space="preserve"> khoảng cách từ điểm </w:t>
      </w:r>
      <w:r w:rsidR="00FA344A">
        <w:rPr>
          <w:rFonts w:ascii="Times New Roman" w:hAnsi="Times New Roman" w:cs="Times New Roman"/>
          <w:position w:val="-14"/>
          <w:sz w:val="24"/>
          <w:szCs w:val="24"/>
        </w:rPr>
        <w:pict w14:anchorId="1D001183">
          <v:shape id="_x0000_i7287" type="#_x0000_t75" style="width:43.5pt;height:19.5pt">
            <v:imagedata r:id="rId10425" o:title=""/>
          </v:shape>
        </w:pict>
      </w:r>
      <w:r w:rsidRPr="00330A7E">
        <w:rPr>
          <w:rFonts w:ascii="Times New Roman" w:eastAsia="Calibri" w:hAnsi="Times New Roman" w:cs="Times New Roman"/>
          <w:bCs/>
          <w:color w:val="000000" w:themeColor="text1"/>
          <w:sz w:val="24"/>
          <w:szCs w:val="24"/>
        </w:rPr>
        <w:t xml:space="preserve"> đến mặt phẳng </w:t>
      </w:r>
      <w:r w:rsidR="00FA344A">
        <w:rPr>
          <w:rFonts w:ascii="Times New Roman" w:hAnsi="Times New Roman" w:cs="Times New Roman"/>
          <w:position w:val="-14"/>
          <w:sz w:val="24"/>
          <w:szCs w:val="24"/>
        </w:rPr>
        <w:pict w14:anchorId="26AC9D91">
          <v:shape id="_x0000_i7288" type="#_x0000_t75" style="width:114pt;height:19.5pt">
            <v:imagedata r:id="rId10426" o:title=""/>
          </v:shape>
        </w:pict>
      </w:r>
      <w:r w:rsidRPr="00330A7E">
        <w:rPr>
          <w:rFonts w:ascii="Times New Roman" w:eastAsia="Calibri" w:hAnsi="Times New Roman" w:cs="Times New Roman"/>
          <w:bCs/>
          <w:color w:val="000000" w:themeColor="text1"/>
          <w:sz w:val="24"/>
          <w:szCs w:val="24"/>
        </w:rPr>
        <w:t xml:space="preserve"> bằng?</w:t>
      </w:r>
    </w:p>
    <w:p w14:paraId="4D6FC605" w14:textId="77777777" w:rsidR="00ED397D" w:rsidRPr="00330A7E" w:rsidRDefault="00ED397D">
      <w:pPr>
        <w:tabs>
          <w:tab w:val="left" w:pos="3402"/>
          <w:tab w:val="left" w:pos="5669"/>
          <w:tab w:val="left" w:pos="7937"/>
        </w:tabs>
        <w:spacing w:before="80" w:after="80" w:line="264" w:lineRule="auto"/>
        <w:ind w:left="992"/>
        <w:jc w:val="both"/>
        <w:rPr>
          <w:rFonts w:ascii="Times New Roman" w:eastAsia="Calibri" w:hAnsi="Times New Roman" w:cs="Times New Roman"/>
          <w:bCs/>
          <w:color w:val="000000" w:themeColor="text1"/>
          <w:position w:val="-6"/>
          <w:sz w:val="24"/>
          <w:szCs w:val="24"/>
        </w:rPr>
      </w:pPr>
      <w:r w:rsidRPr="00330A7E">
        <w:rPr>
          <w:rFonts w:ascii="Times New Roman" w:eastAsia="Calibri" w:hAnsi="Times New Roman" w:cs="Times New Roman"/>
          <w:b/>
          <w:bCs/>
          <w:color w:val="0000FF"/>
          <w:sz w:val="24"/>
          <w:szCs w:val="24"/>
        </w:rPr>
        <w:t xml:space="preserve">A. </w:t>
      </w:r>
      <w:r w:rsidR="00FA344A">
        <w:rPr>
          <w:rFonts w:ascii="Times New Roman" w:hAnsi="Times New Roman" w:cs="Times New Roman"/>
          <w:position w:val="-6"/>
          <w:sz w:val="24"/>
          <w:szCs w:val="24"/>
        </w:rPr>
        <w:pict w14:anchorId="47258863">
          <v:shape id="_x0000_i7289" type="#_x0000_t75" style="width:19.5pt;height:13.5pt">
            <v:imagedata r:id="rId10427" o:title=""/>
          </v:shape>
        </w:pict>
      </w:r>
      <w:r w:rsidRPr="00330A7E">
        <w:rPr>
          <w:rFonts w:ascii="Times New Roman" w:eastAsia="Calibri" w:hAnsi="Times New Roman" w:cs="Times New Roman"/>
          <w:bCs/>
          <w:color w:val="000000" w:themeColor="text1"/>
          <w:sz w:val="24"/>
          <w:szCs w:val="24"/>
        </w:rPr>
        <w:tab/>
      </w:r>
      <w:r w:rsidRPr="00330A7E">
        <w:rPr>
          <w:rFonts w:ascii="Times New Roman" w:eastAsia="Calibri" w:hAnsi="Times New Roman" w:cs="Times New Roman"/>
          <w:b/>
          <w:bCs/>
          <w:color w:val="0000FF"/>
          <w:sz w:val="24"/>
          <w:szCs w:val="24"/>
        </w:rPr>
        <w:t xml:space="preserve">B. </w:t>
      </w:r>
      <w:r w:rsidR="00FA344A">
        <w:rPr>
          <w:rFonts w:ascii="Times New Roman" w:hAnsi="Times New Roman" w:cs="Times New Roman"/>
          <w:position w:val="-6"/>
          <w:sz w:val="24"/>
          <w:szCs w:val="24"/>
        </w:rPr>
        <w:pict w14:anchorId="05EE0719">
          <v:shape id="_x0000_i7290" type="#_x0000_t75" style="width:18pt;height:13.5pt">
            <v:imagedata r:id="rId10428" o:title=""/>
          </v:shape>
        </w:pict>
      </w:r>
      <w:r w:rsidRPr="00330A7E">
        <w:rPr>
          <w:rFonts w:ascii="Times New Roman" w:eastAsia="Calibri" w:hAnsi="Times New Roman" w:cs="Times New Roman"/>
          <w:bCs/>
          <w:color w:val="000000" w:themeColor="text1"/>
          <w:sz w:val="24"/>
          <w:szCs w:val="24"/>
        </w:rPr>
        <w:tab/>
      </w:r>
      <w:r w:rsidRPr="00330A7E">
        <w:rPr>
          <w:rFonts w:ascii="Times New Roman" w:eastAsia="Calibri" w:hAnsi="Times New Roman" w:cs="Times New Roman"/>
          <w:b/>
          <w:bCs/>
          <w:color w:val="0000FF"/>
          <w:sz w:val="24"/>
          <w:szCs w:val="24"/>
        </w:rPr>
        <w:t xml:space="preserve">C. </w:t>
      </w:r>
      <w:r w:rsidR="00FA344A">
        <w:rPr>
          <w:rFonts w:ascii="Times New Roman" w:hAnsi="Times New Roman" w:cs="Times New Roman"/>
          <w:position w:val="-8"/>
          <w:sz w:val="24"/>
          <w:szCs w:val="24"/>
        </w:rPr>
        <w:pict w14:anchorId="1793085A">
          <v:shape id="_x0000_i7291" type="#_x0000_t75" style="width:25.5pt;height:18pt">
            <v:imagedata r:id="rId10429" o:title=""/>
          </v:shape>
        </w:pict>
      </w:r>
      <w:r w:rsidRPr="00330A7E">
        <w:rPr>
          <w:rFonts w:ascii="Times New Roman" w:eastAsia="Calibri" w:hAnsi="Times New Roman" w:cs="Times New Roman"/>
          <w:bCs/>
          <w:color w:val="000000" w:themeColor="text1"/>
          <w:sz w:val="24"/>
          <w:szCs w:val="24"/>
        </w:rPr>
        <w:tab/>
      </w:r>
      <w:r w:rsidRPr="00330A7E">
        <w:rPr>
          <w:rFonts w:ascii="Times New Roman" w:eastAsia="Calibri" w:hAnsi="Times New Roman" w:cs="Times New Roman"/>
          <w:b/>
          <w:bCs/>
          <w:color w:val="0000FF"/>
          <w:sz w:val="24"/>
          <w:szCs w:val="24"/>
        </w:rPr>
        <w:t xml:space="preserve">D. </w:t>
      </w:r>
      <w:r w:rsidR="00FA344A">
        <w:rPr>
          <w:rFonts w:ascii="Times New Roman" w:hAnsi="Times New Roman" w:cs="Times New Roman"/>
          <w:position w:val="-6"/>
          <w:sz w:val="24"/>
          <w:szCs w:val="24"/>
        </w:rPr>
        <w:pict w14:anchorId="7EB415FF">
          <v:shape id="_x0000_i7292" type="#_x0000_t75" style="width:25.5pt;height:13.5pt">
            <v:imagedata r:id="rId10430" o:title=""/>
          </v:shape>
        </w:pict>
      </w:r>
    </w:p>
    <w:p w14:paraId="540C9C2F" w14:textId="77777777" w:rsidR="00ED397D" w:rsidRPr="00330A7E" w:rsidRDefault="00ED397D">
      <w:pPr>
        <w:tabs>
          <w:tab w:val="left" w:pos="3402"/>
          <w:tab w:val="left" w:pos="5669"/>
          <w:tab w:val="left" w:pos="7937"/>
        </w:tabs>
        <w:spacing w:before="80" w:after="80" w:line="264" w:lineRule="auto"/>
        <w:ind w:left="992"/>
        <w:jc w:val="both"/>
        <w:rPr>
          <w:rFonts w:ascii="Times New Roman" w:eastAsia="Calibri" w:hAnsi="Times New Roman" w:cs="Times New Roman"/>
          <w:bCs/>
          <w:color w:val="000000" w:themeColor="text1"/>
          <w:position w:val="-6"/>
          <w:sz w:val="24"/>
          <w:szCs w:val="24"/>
        </w:rPr>
      </w:pPr>
    </w:p>
    <w:p w14:paraId="02D0A646" w14:textId="77777777" w:rsidR="00ED397D" w:rsidRPr="00330A7E" w:rsidRDefault="00ED397D">
      <w:pPr>
        <w:spacing w:before="80" w:after="80" w:line="264" w:lineRule="auto"/>
        <w:ind w:left="992" w:hanging="992"/>
        <w:jc w:val="both"/>
        <w:rPr>
          <w:rFonts w:ascii="Times New Roman" w:hAnsi="Times New Roman" w:cs="Times New Roman"/>
          <w:sz w:val="24"/>
          <w:szCs w:val="24"/>
          <w:lang w:val="it-IT"/>
        </w:rPr>
      </w:pPr>
      <w:r w:rsidRPr="00330A7E">
        <w:rPr>
          <w:rFonts w:ascii="Times New Roman" w:hAnsi="Times New Roman" w:cs="Times New Roman"/>
          <w:b/>
          <w:bCs/>
          <w:color w:val="0070C0"/>
          <w:sz w:val="24"/>
          <w:szCs w:val="24"/>
          <w:lang w:val="it-IT"/>
        </w:rPr>
        <w:t>PHẦN II. Câu trắc nghiệm đúng sai.</w:t>
      </w:r>
      <w:r w:rsidRPr="00330A7E">
        <w:rPr>
          <w:rFonts w:ascii="Times New Roman" w:hAnsi="Times New Roman" w:cs="Times New Roman"/>
          <w:color w:val="0033CC"/>
          <w:sz w:val="24"/>
          <w:szCs w:val="24"/>
          <w:lang w:val="it-IT"/>
        </w:rPr>
        <w:t xml:space="preserve"> </w:t>
      </w:r>
      <w:r w:rsidRPr="00330A7E">
        <w:rPr>
          <w:rFonts w:ascii="Times New Roman" w:hAnsi="Times New Roman" w:cs="Times New Roman"/>
          <w:sz w:val="24"/>
          <w:szCs w:val="24"/>
          <w:lang w:val="it-IT"/>
        </w:rPr>
        <w:t xml:space="preserve">Thí sinh trả lời từ câu 1 đến câu 4. Trong mỗi </w:t>
      </w:r>
      <w:r w:rsidRPr="00330A7E">
        <w:rPr>
          <w:rFonts w:ascii="Times New Roman" w:hAnsi="Times New Roman" w:cs="Times New Roman"/>
          <w:b/>
          <w:bCs/>
          <w:sz w:val="24"/>
          <w:szCs w:val="24"/>
          <w:lang w:val="it-IT"/>
        </w:rPr>
        <w:t>ý a), b), c), d)</w:t>
      </w:r>
      <w:r w:rsidRPr="00330A7E">
        <w:rPr>
          <w:rFonts w:ascii="Times New Roman" w:hAnsi="Times New Roman" w:cs="Times New Roman"/>
          <w:sz w:val="24"/>
          <w:szCs w:val="24"/>
          <w:lang w:val="it-IT"/>
        </w:rPr>
        <w:t xml:space="preserve"> ở mỗi câu, thí sinh chọn đúng hoặc sai.</w:t>
      </w:r>
    </w:p>
    <w:p w14:paraId="19876DD3" w14:textId="77777777" w:rsidR="00ED397D" w:rsidRPr="00330A7E" w:rsidRDefault="00ED397D" w:rsidP="000E1E56">
      <w:pPr>
        <w:pStyle w:val="ListParagraph"/>
        <w:numPr>
          <w:ilvl w:val="0"/>
          <w:numId w:val="5"/>
        </w:numPr>
        <w:tabs>
          <w:tab w:val="left" w:pos="992"/>
        </w:tabs>
        <w:spacing w:before="80" w:after="80" w:line="264" w:lineRule="auto"/>
        <w:rPr>
          <w:rFonts w:ascii="Times New Roman" w:hAnsi="Times New Roman" w:cs="Times New Roman"/>
          <w:sz w:val="24"/>
          <w:szCs w:val="24"/>
        </w:rPr>
      </w:pPr>
      <w:r w:rsidRPr="00330A7E">
        <w:rPr>
          <w:rFonts w:ascii="Times New Roman" w:hAnsi="Times New Roman" w:cs="Times New Roman"/>
          <w:sz w:val="24"/>
          <w:szCs w:val="24"/>
        </w:rPr>
        <w:t xml:space="preserve">Cho hàm số bậc ba </w:t>
      </w:r>
      <w:r w:rsidR="00FA344A">
        <w:rPr>
          <w:rFonts w:ascii="Times New Roman" w:hAnsi="Times New Roman" w:cs="Times New Roman"/>
          <w:position w:val="-14"/>
          <w:sz w:val="24"/>
          <w:szCs w:val="24"/>
        </w:rPr>
        <w:pict w14:anchorId="5DBCC568">
          <v:shape id="_x0000_i7293" type="#_x0000_t75" style="width:121.5pt;height:19.5pt">
            <v:imagedata r:id="rId10431" o:title=""/>
          </v:shape>
        </w:pict>
      </w:r>
      <w:r w:rsidRPr="00330A7E">
        <w:rPr>
          <w:rFonts w:ascii="Times New Roman" w:hAnsi="Times New Roman" w:cs="Times New Roman"/>
          <w:sz w:val="24"/>
          <w:szCs w:val="24"/>
        </w:rPr>
        <w:t xml:space="preserve">. </w:t>
      </w:r>
    </w:p>
    <w:p w14:paraId="7B8CF970" w14:textId="77777777" w:rsidR="00ED397D" w:rsidRPr="00330A7E" w:rsidRDefault="00ED397D" w:rsidP="00330A7E">
      <w:pPr>
        <w:pStyle w:val="ListParagraph"/>
        <w:widowControl w:val="0"/>
        <w:tabs>
          <w:tab w:val="left" w:pos="992"/>
          <w:tab w:val="left" w:pos="3402"/>
          <w:tab w:val="left" w:pos="5669"/>
          <w:tab w:val="left" w:pos="7937"/>
        </w:tabs>
        <w:spacing w:before="80" w:after="80" w:line="264" w:lineRule="auto"/>
        <w:ind w:leftChars="50" w:left="110" w:firstLineChars="295" w:firstLine="711"/>
        <w:rPr>
          <w:rFonts w:ascii="Times New Roman" w:hAnsi="Times New Roman" w:cs="Times New Roman"/>
          <w:sz w:val="24"/>
          <w:szCs w:val="24"/>
        </w:rPr>
      </w:pPr>
      <w:r w:rsidRPr="00330A7E">
        <w:rPr>
          <w:rFonts w:ascii="Times New Roman" w:hAnsi="Times New Roman" w:cs="Times New Roman"/>
          <w:b/>
          <w:bCs/>
          <w:sz w:val="24"/>
          <w:szCs w:val="24"/>
        </w:rPr>
        <w:t>a)</w:t>
      </w:r>
      <w:r w:rsidRPr="00330A7E">
        <w:rPr>
          <w:rFonts w:ascii="Times New Roman" w:hAnsi="Times New Roman" w:cs="Times New Roman"/>
          <w:sz w:val="24"/>
          <w:szCs w:val="24"/>
        </w:rPr>
        <w:t xml:space="preserve"> Tập xác định của hàm số là </w:t>
      </w:r>
      <w:r w:rsidR="00FA344A">
        <w:rPr>
          <w:rFonts w:ascii="Times New Roman" w:hAnsi="Times New Roman" w:cs="Times New Roman"/>
          <w:position w:val="-4"/>
          <w:sz w:val="24"/>
          <w:szCs w:val="24"/>
        </w:rPr>
        <w:pict w14:anchorId="2DEE04AB">
          <v:shape id="_x0000_i7294" type="#_x0000_t75" style="width:31.5pt;height:13.5pt">
            <v:imagedata r:id="rId10432" o:title=""/>
          </v:shape>
        </w:pict>
      </w:r>
      <w:r w:rsidRPr="00330A7E">
        <w:rPr>
          <w:rFonts w:ascii="Times New Roman" w:hAnsi="Times New Roman" w:cs="Times New Roman"/>
          <w:sz w:val="24"/>
          <w:szCs w:val="24"/>
        </w:rPr>
        <w:t xml:space="preserve">. </w:t>
      </w:r>
    </w:p>
    <w:p w14:paraId="6A4A40F6" w14:textId="77777777" w:rsidR="00ED397D" w:rsidRPr="00330A7E" w:rsidRDefault="00ED397D" w:rsidP="00330A7E">
      <w:pPr>
        <w:widowControl w:val="0"/>
        <w:tabs>
          <w:tab w:val="left" w:pos="992"/>
          <w:tab w:val="left" w:pos="3402"/>
          <w:tab w:val="left" w:pos="5669"/>
          <w:tab w:val="left" w:pos="7937"/>
        </w:tabs>
        <w:spacing w:before="80" w:after="80" w:line="264" w:lineRule="auto"/>
        <w:ind w:leftChars="50" w:left="110" w:firstLineChars="295" w:firstLine="711"/>
        <w:jc w:val="both"/>
        <w:rPr>
          <w:rFonts w:ascii="Times New Roman" w:hAnsi="Times New Roman" w:cs="Times New Roman"/>
          <w:sz w:val="24"/>
          <w:szCs w:val="24"/>
        </w:rPr>
      </w:pPr>
      <w:r w:rsidRPr="00330A7E">
        <w:rPr>
          <w:rFonts w:ascii="Times New Roman" w:hAnsi="Times New Roman" w:cs="Times New Roman"/>
          <w:b/>
          <w:bCs/>
          <w:sz w:val="24"/>
          <w:szCs w:val="24"/>
        </w:rPr>
        <w:t>b)</w:t>
      </w:r>
      <w:r w:rsidRPr="00330A7E">
        <w:rPr>
          <w:rFonts w:ascii="Times New Roman" w:hAnsi="Times New Roman" w:cs="Times New Roman"/>
          <w:sz w:val="24"/>
          <w:szCs w:val="24"/>
        </w:rPr>
        <w:t xml:space="preserve"> Đạo hàm của hàm số là </w:t>
      </w:r>
      <w:r w:rsidR="00FA344A">
        <w:rPr>
          <w:rFonts w:ascii="Times New Roman" w:hAnsi="Times New Roman" w:cs="Times New Roman"/>
          <w:position w:val="-10"/>
          <w:sz w:val="24"/>
          <w:szCs w:val="24"/>
        </w:rPr>
        <w:pict w14:anchorId="1F35DE74">
          <v:shape id="_x0000_i7295" type="#_x0000_t75" style="width:73.5pt;height:18pt">
            <v:imagedata r:id="rId10433" o:title=""/>
          </v:shape>
        </w:pict>
      </w:r>
      <w:r w:rsidRPr="00330A7E">
        <w:rPr>
          <w:rFonts w:ascii="Times New Roman" w:hAnsi="Times New Roman" w:cs="Times New Roman"/>
          <w:sz w:val="24"/>
          <w:szCs w:val="24"/>
        </w:rPr>
        <w:t>.</w:t>
      </w:r>
    </w:p>
    <w:p w14:paraId="3DAB0033" w14:textId="77777777" w:rsidR="00ED397D" w:rsidRPr="00330A7E" w:rsidRDefault="00ED397D" w:rsidP="00330A7E">
      <w:pPr>
        <w:widowControl w:val="0"/>
        <w:tabs>
          <w:tab w:val="left" w:pos="992"/>
          <w:tab w:val="left" w:pos="3402"/>
          <w:tab w:val="left" w:pos="5669"/>
          <w:tab w:val="left" w:pos="7937"/>
        </w:tabs>
        <w:spacing w:before="80" w:after="80" w:line="264" w:lineRule="auto"/>
        <w:ind w:leftChars="50" w:left="110" w:firstLineChars="295" w:firstLine="711"/>
        <w:jc w:val="both"/>
        <w:rPr>
          <w:rFonts w:ascii="Times New Roman" w:hAnsi="Times New Roman" w:cs="Times New Roman"/>
          <w:sz w:val="24"/>
          <w:szCs w:val="24"/>
        </w:rPr>
      </w:pPr>
      <w:r w:rsidRPr="00330A7E">
        <w:rPr>
          <w:rFonts w:ascii="Times New Roman" w:hAnsi="Times New Roman" w:cs="Times New Roman"/>
          <w:b/>
          <w:bCs/>
          <w:sz w:val="24"/>
          <w:szCs w:val="24"/>
        </w:rPr>
        <w:t xml:space="preserve">c) </w:t>
      </w:r>
      <w:r w:rsidRPr="00330A7E">
        <w:rPr>
          <w:rFonts w:ascii="Times New Roman" w:hAnsi="Times New Roman" w:cs="Times New Roman"/>
          <w:sz w:val="24"/>
          <w:szCs w:val="24"/>
        </w:rPr>
        <w:t xml:space="preserve">Hàm số đồng biến trên khoảng </w:t>
      </w:r>
      <w:r w:rsidR="00FA344A">
        <w:rPr>
          <w:rFonts w:ascii="Times New Roman" w:hAnsi="Times New Roman" w:cs="Times New Roman"/>
          <w:position w:val="-14"/>
          <w:sz w:val="24"/>
          <w:szCs w:val="24"/>
        </w:rPr>
        <w:pict w14:anchorId="70A3C2CF">
          <v:shape id="_x0000_i7296" type="#_x0000_t75" style="width:37.5pt;height:19.5pt">
            <v:imagedata r:id="rId10434" o:title=""/>
          </v:shape>
        </w:pict>
      </w:r>
      <w:r w:rsidRPr="00330A7E">
        <w:rPr>
          <w:rFonts w:ascii="Times New Roman" w:hAnsi="Times New Roman" w:cs="Times New Roman"/>
          <w:sz w:val="24"/>
          <w:szCs w:val="24"/>
        </w:rPr>
        <w:t xml:space="preserve"> và </w:t>
      </w:r>
      <w:r w:rsidR="00FA344A">
        <w:rPr>
          <w:rFonts w:ascii="Times New Roman" w:hAnsi="Times New Roman" w:cs="Times New Roman"/>
          <w:position w:val="-14"/>
          <w:sz w:val="24"/>
          <w:szCs w:val="24"/>
        </w:rPr>
        <w:pict w14:anchorId="557561A7">
          <v:shape id="_x0000_i7297" type="#_x0000_t75" style="width:40.5pt;height:19.5pt">
            <v:imagedata r:id="rId10435" o:title=""/>
          </v:shape>
        </w:pict>
      </w:r>
      <w:r w:rsidRPr="00330A7E">
        <w:rPr>
          <w:rFonts w:ascii="Times New Roman" w:hAnsi="Times New Roman" w:cs="Times New Roman"/>
          <w:sz w:val="24"/>
          <w:szCs w:val="24"/>
        </w:rPr>
        <w:t xml:space="preserve">. </w:t>
      </w:r>
    </w:p>
    <w:p w14:paraId="64336E68" w14:textId="77777777" w:rsidR="00ED397D" w:rsidRPr="00330A7E" w:rsidRDefault="00ED397D" w:rsidP="00330A7E">
      <w:pPr>
        <w:widowControl w:val="0"/>
        <w:tabs>
          <w:tab w:val="left" w:pos="992"/>
          <w:tab w:val="left" w:pos="3402"/>
          <w:tab w:val="left" w:pos="5669"/>
          <w:tab w:val="left" w:pos="7937"/>
        </w:tabs>
        <w:spacing w:before="80" w:after="80" w:line="264" w:lineRule="auto"/>
        <w:ind w:leftChars="50" w:left="110" w:firstLineChars="295" w:firstLine="711"/>
        <w:jc w:val="both"/>
        <w:rPr>
          <w:rFonts w:ascii="Times New Roman" w:hAnsi="Times New Roman" w:cs="Times New Roman"/>
          <w:sz w:val="24"/>
          <w:szCs w:val="24"/>
        </w:rPr>
      </w:pPr>
      <w:r w:rsidRPr="00330A7E">
        <w:rPr>
          <w:rFonts w:ascii="Times New Roman" w:hAnsi="Times New Roman" w:cs="Times New Roman"/>
          <w:b/>
          <w:bCs/>
          <w:sz w:val="24"/>
          <w:szCs w:val="24"/>
        </w:rPr>
        <w:t xml:space="preserve">d) </w:t>
      </w:r>
      <w:r w:rsidRPr="00330A7E">
        <w:rPr>
          <w:rFonts w:ascii="Times New Roman" w:hAnsi="Times New Roman" w:cs="Times New Roman"/>
          <w:sz w:val="24"/>
          <w:szCs w:val="24"/>
        </w:rPr>
        <w:t xml:space="preserve">Tâm đối xứng của đồ thị hàm số </w:t>
      </w:r>
      <w:r w:rsidR="00FA344A">
        <w:rPr>
          <w:rFonts w:ascii="Times New Roman" w:hAnsi="Times New Roman" w:cs="Times New Roman"/>
          <w:position w:val="-14"/>
          <w:sz w:val="24"/>
          <w:szCs w:val="24"/>
        </w:rPr>
        <w:pict w14:anchorId="13303796">
          <v:shape id="_x0000_i7298" type="#_x0000_t75" style="width:46.5pt;height:19.5pt">
            <v:imagedata r:id="rId10436" o:title=""/>
          </v:shape>
        </w:pict>
      </w:r>
      <w:r w:rsidRPr="00330A7E">
        <w:rPr>
          <w:rFonts w:ascii="Times New Roman" w:hAnsi="Times New Roman" w:cs="Times New Roman"/>
          <w:sz w:val="24"/>
          <w:szCs w:val="24"/>
        </w:rPr>
        <w:t xml:space="preserve"> là </w:t>
      </w:r>
      <w:r w:rsidR="00FA344A">
        <w:rPr>
          <w:rFonts w:ascii="Times New Roman" w:hAnsi="Times New Roman" w:cs="Times New Roman"/>
          <w:position w:val="-14"/>
          <w:sz w:val="24"/>
          <w:szCs w:val="24"/>
        </w:rPr>
        <w:pict w14:anchorId="3BD128E5">
          <v:shape id="_x0000_i7299" type="#_x0000_t75" style="width:34.5pt;height:19.5pt">
            <v:imagedata r:id="rId10437" o:title=""/>
          </v:shape>
        </w:pict>
      </w:r>
      <w:r w:rsidRPr="00330A7E">
        <w:rPr>
          <w:rFonts w:ascii="Times New Roman" w:hAnsi="Times New Roman" w:cs="Times New Roman"/>
          <w:sz w:val="24"/>
          <w:szCs w:val="24"/>
        </w:rPr>
        <w:t xml:space="preserve">.  </w:t>
      </w:r>
    </w:p>
    <w:p w14:paraId="241F695E" w14:textId="77777777" w:rsidR="00ED397D" w:rsidRPr="00330A7E" w:rsidRDefault="00ED397D" w:rsidP="000E1E56">
      <w:pPr>
        <w:pStyle w:val="ListParagraph"/>
        <w:numPr>
          <w:ilvl w:val="0"/>
          <w:numId w:val="5"/>
        </w:numPr>
        <w:tabs>
          <w:tab w:val="left" w:pos="992"/>
        </w:tabs>
        <w:spacing w:before="80" w:after="80" w:line="264"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w:t>
      </w:r>
      <w:r w:rsidR="00FA344A">
        <w:rPr>
          <w:rFonts w:ascii="Times New Roman" w:hAnsi="Times New Roman" w:cs="Times New Roman"/>
          <w:position w:val="-10"/>
          <w:sz w:val="24"/>
          <w:szCs w:val="24"/>
        </w:rPr>
        <w:pict w14:anchorId="621AA3E5">
          <v:shape id="_x0000_i7300" type="#_x0000_t75" style="width:28.5pt;height:16.5pt">
            <v:imagedata r:id="rId10438" o:title=""/>
          </v:shape>
        </w:pict>
      </w:r>
      <w:r w:rsidRPr="00330A7E">
        <w:rPr>
          <w:rFonts w:ascii="Times New Roman" w:hAnsi="Times New Roman" w:cs="Times New Roman"/>
          <w:sz w:val="24"/>
          <w:szCs w:val="24"/>
        </w:rPr>
        <w:t xml:space="preserve">, cho điểm </w:t>
      </w:r>
      <w:r w:rsidR="00FA344A">
        <w:rPr>
          <w:rFonts w:ascii="Times New Roman" w:hAnsi="Times New Roman" w:cs="Times New Roman"/>
          <w:position w:val="-14"/>
          <w:sz w:val="24"/>
          <w:szCs w:val="24"/>
        </w:rPr>
        <w:pict w14:anchorId="330E65B4">
          <v:shape id="_x0000_i7301" type="#_x0000_t75" style="width:61.5pt;height:19.5pt">
            <v:imagedata r:id="rId10439" o:title=""/>
          </v:shape>
        </w:pict>
      </w:r>
      <w:r w:rsidRPr="00330A7E">
        <w:rPr>
          <w:rFonts w:ascii="Times New Roman" w:hAnsi="Times New Roman" w:cs="Times New Roman"/>
          <w:sz w:val="24"/>
          <w:szCs w:val="24"/>
        </w:rPr>
        <w:t xml:space="preserve"> và đường thẳng </w:t>
      </w:r>
      <w:r w:rsidR="00FA344A">
        <w:rPr>
          <w:rFonts w:ascii="Times New Roman" w:hAnsi="Times New Roman" w:cs="Times New Roman"/>
          <w:position w:val="-24"/>
          <w:sz w:val="24"/>
          <w:szCs w:val="24"/>
        </w:rPr>
        <w:pict w14:anchorId="4A60783E">
          <v:shape id="_x0000_i7302" type="#_x0000_t75" style="width:103.5pt;height:31.5pt">
            <v:imagedata r:id="rId10440" o:title=""/>
          </v:shape>
        </w:pict>
      </w:r>
      <w:r w:rsidRPr="00330A7E">
        <w:rPr>
          <w:rFonts w:ascii="Times New Roman" w:hAnsi="Times New Roman" w:cs="Times New Roman"/>
          <w:sz w:val="24"/>
          <w:szCs w:val="24"/>
        </w:rPr>
        <w:t xml:space="preserve">. Mặt phẳng </w:t>
      </w:r>
      <w:r w:rsidR="00FA344A">
        <w:rPr>
          <w:rFonts w:ascii="Times New Roman" w:hAnsi="Times New Roman" w:cs="Times New Roman"/>
          <w:position w:val="-14"/>
          <w:sz w:val="24"/>
          <w:szCs w:val="24"/>
        </w:rPr>
        <w:pict w14:anchorId="71F1B1CB">
          <v:shape id="_x0000_i7303" type="#_x0000_t75" style="width:19.5pt;height:19.5pt">
            <v:imagedata r:id="rId10441" o:title=""/>
          </v:shape>
        </w:pict>
      </w:r>
      <w:r w:rsidRPr="00330A7E">
        <w:rPr>
          <w:rFonts w:ascii="Times New Roman" w:hAnsi="Times New Roman" w:cs="Times New Roman"/>
          <w:sz w:val="24"/>
          <w:szCs w:val="24"/>
        </w:rPr>
        <w:t xml:space="preserve"> đi qua </w:t>
      </w:r>
      <w:r w:rsidR="00FA344A">
        <w:rPr>
          <w:rFonts w:ascii="Times New Roman" w:hAnsi="Times New Roman" w:cs="Times New Roman"/>
          <w:position w:val="-4"/>
          <w:sz w:val="24"/>
          <w:szCs w:val="24"/>
        </w:rPr>
        <w:pict w14:anchorId="603EBFB1">
          <v:shape id="_x0000_i7304" type="#_x0000_t75" style="width:10.5pt;height:13.5pt">
            <v:imagedata r:id="rId10442" o:title=""/>
          </v:shape>
        </w:pict>
      </w:r>
      <w:r w:rsidRPr="00330A7E">
        <w:rPr>
          <w:rFonts w:ascii="Times New Roman" w:hAnsi="Times New Roman" w:cs="Times New Roman"/>
          <w:sz w:val="24"/>
          <w:szCs w:val="24"/>
        </w:rPr>
        <w:t xml:space="preserve"> và chứa đường thẳng </w:t>
      </w:r>
      <w:r w:rsidR="00FA344A">
        <w:rPr>
          <w:rFonts w:ascii="Times New Roman" w:hAnsi="Times New Roman" w:cs="Times New Roman"/>
          <w:position w:val="-6"/>
          <w:sz w:val="24"/>
          <w:szCs w:val="24"/>
        </w:rPr>
        <w:pict w14:anchorId="624CC862">
          <v:shape id="_x0000_i7305" type="#_x0000_t75" style="width:10.5pt;height:13.5pt">
            <v:imagedata r:id="rId10443" o:title=""/>
          </v:shape>
        </w:pict>
      </w:r>
      <w:r w:rsidRPr="00330A7E">
        <w:rPr>
          <w:rFonts w:ascii="Times New Roman" w:hAnsi="Times New Roman" w:cs="Times New Roman"/>
          <w:sz w:val="24"/>
          <w:szCs w:val="24"/>
        </w:rPr>
        <w:t xml:space="preserve">. </w:t>
      </w:r>
    </w:p>
    <w:p w14:paraId="641A0FF7" w14:textId="77777777" w:rsidR="00ED397D" w:rsidRPr="00330A7E" w:rsidRDefault="00ED397D">
      <w:pPr>
        <w:widowControl w:val="0"/>
        <w:tabs>
          <w:tab w:val="left" w:pos="992"/>
          <w:tab w:val="left" w:pos="3402"/>
          <w:tab w:val="left" w:pos="5669"/>
          <w:tab w:val="left" w:pos="7937"/>
        </w:tabs>
        <w:spacing w:before="80" w:after="80" w:line="264" w:lineRule="auto"/>
        <w:ind w:left="992"/>
        <w:jc w:val="both"/>
        <w:rPr>
          <w:rFonts w:ascii="Times New Roman" w:hAnsi="Times New Roman" w:cs="Times New Roman"/>
          <w:sz w:val="24"/>
          <w:szCs w:val="24"/>
          <w:lang w:val="fr-FR"/>
        </w:rPr>
      </w:pPr>
      <w:r w:rsidRPr="00330A7E">
        <w:rPr>
          <w:rFonts w:ascii="Times New Roman" w:hAnsi="Times New Roman" w:cs="Times New Roman"/>
          <w:b/>
          <w:bCs/>
          <w:sz w:val="24"/>
          <w:szCs w:val="24"/>
          <w:lang w:val="fr-FR"/>
        </w:rPr>
        <w:t xml:space="preserve">a) </w:t>
      </w:r>
      <w:r w:rsidRPr="00330A7E">
        <w:rPr>
          <w:rFonts w:ascii="Times New Roman" w:hAnsi="Times New Roman" w:cs="Times New Roman"/>
          <w:sz w:val="24"/>
          <w:szCs w:val="24"/>
          <w:lang w:val="fr-FR"/>
        </w:rPr>
        <w:t xml:space="preserve">Một vectơ chỉ phương của </w:t>
      </w:r>
      <w:r w:rsidR="00FA344A">
        <w:rPr>
          <w:rFonts w:ascii="Times New Roman" w:hAnsi="Times New Roman" w:cs="Times New Roman"/>
          <w:position w:val="-6"/>
          <w:sz w:val="24"/>
          <w:szCs w:val="24"/>
        </w:rPr>
        <w:pict w14:anchorId="36B044B3">
          <v:shape id="_x0000_i7306" type="#_x0000_t75" style="width:10.5pt;height:13.5pt">
            <v:imagedata r:id="rId10444" o:title=""/>
          </v:shape>
        </w:pict>
      </w:r>
      <w:r w:rsidRPr="00330A7E">
        <w:rPr>
          <w:rFonts w:ascii="Times New Roman" w:hAnsi="Times New Roman" w:cs="Times New Roman"/>
          <w:sz w:val="24"/>
          <w:szCs w:val="24"/>
          <w:lang w:val="fr-FR"/>
        </w:rPr>
        <w:t xml:space="preserve"> là </w:t>
      </w:r>
      <w:r w:rsidR="00FA344A">
        <w:rPr>
          <w:rFonts w:ascii="Times New Roman" w:hAnsi="Times New Roman" w:cs="Times New Roman"/>
          <w:position w:val="-14"/>
          <w:sz w:val="24"/>
          <w:szCs w:val="24"/>
        </w:rPr>
        <w:pict w14:anchorId="23484C7D">
          <v:shape id="_x0000_i7307" type="#_x0000_t75" style="width:64.5pt;height:19.5pt">
            <v:imagedata r:id="rId10445" o:title=""/>
          </v:shape>
        </w:pict>
      </w:r>
      <w:r w:rsidRPr="00330A7E">
        <w:rPr>
          <w:rFonts w:ascii="Times New Roman" w:hAnsi="Times New Roman" w:cs="Times New Roman"/>
          <w:sz w:val="24"/>
          <w:szCs w:val="24"/>
          <w:lang w:val="fr-FR"/>
        </w:rPr>
        <w:t>.</w:t>
      </w:r>
    </w:p>
    <w:p w14:paraId="56E3683F" w14:textId="77777777" w:rsidR="00ED397D" w:rsidRPr="00330A7E" w:rsidRDefault="00ED397D">
      <w:pPr>
        <w:widowControl w:val="0"/>
        <w:tabs>
          <w:tab w:val="left" w:pos="992"/>
          <w:tab w:val="left" w:pos="3402"/>
          <w:tab w:val="left" w:pos="5669"/>
          <w:tab w:val="left" w:pos="7937"/>
        </w:tabs>
        <w:spacing w:before="80" w:after="80" w:line="264" w:lineRule="auto"/>
        <w:ind w:left="992"/>
        <w:jc w:val="both"/>
        <w:rPr>
          <w:rFonts w:ascii="Times New Roman" w:hAnsi="Times New Roman" w:cs="Times New Roman"/>
          <w:sz w:val="24"/>
          <w:szCs w:val="24"/>
          <w:lang w:val="fr-FR"/>
        </w:rPr>
      </w:pPr>
      <w:r w:rsidRPr="00330A7E">
        <w:rPr>
          <w:rFonts w:ascii="Times New Roman" w:hAnsi="Times New Roman" w:cs="Times New Roman"/>
          <w:b/>
          <w:bCs/>
          <w:sz w:val="24"/>
          <w:szCs w:val="24"/>
          <w:lang w:val="fr-FR"/>
        </w:rPr>
        <w:t>b)</w:t>
      </w:r>
      <w:r w:rsidRPr="00330A7E">
        <w:rPr>
          <w:rFonts w:ascii="Times New Roman" w:hAnsi="Times New Roman" w:cs="Times New Roman"/>
          <w:sz w:val="24"/>
          <w:szCs w:val="24"/>
          <w:lang w:val="fr-FR"/>
        </w:rPr>
        <w:t xml:space="preserve"> Đường thẳng </w:t>
      </w:r>
      <w:r w:rsidR="00FA344A">
        <w:rPr>
          <w:rFonts w:ascii="Times New Roman" w:hAnsi="Times New Roman" w:cs="Times New Roman"/>
          <w:position w:val="-6"/>
          <w:sz w:val="24"/>
          <w:szCs w:val="24"/>
        </w:rPr>
        <w:pict w14:anchorId="27AB1980">
          <v:shape id="_x0000_i7308" type="#_x0000_t75" style="width:10.5pt;height:13.5pt">
            <v:imagedata r:id="rId10444" o:title=""/>
          </v:shape>
        </w:pict>
      </w:r>
      <w:r w:rsidRPr="00330A7E">
        <w:rPr>
          <w:rFonts w:ascii="Times New Roman" w:hAnsi="Times New Roman" w:cs="Times New Roman"/>
          <w:sz w:val="24"/>
          <w:szCs w:val="24"/>
          <w:lang w:val="fr-FR"/>
        </w:rPr>
        <w:t xml:space="preserve"> qua điểm </w:t>
      </w:r>
      <w:r w:rsidR="00FA344A">
        <w:rPr>
          <w:rFonts w:ascii="Times New Roman" w:hAnsi="Times New Roman" w:cs="Times New Roman"/>
          <w:position w:val="-14"/>
          <w:sz w:val="24"/>
          <w:szCs w:val="24"/>
        </w:rPr>
        <w:pict w14:anchorId="69FDFEEA">
          <v:shape id="_x0000_i7309" type="#_x0000_t75" style="width:64.5pt;height:19.5pt">
            <v:imagedata r:id="rId10446" o:title=""/>
          </v:shape>
        </w:pict>
      </w:r>
      <w:r w:rsidRPr="00330A7E">
        <w:rPr>
          <w:rFonts w:ascii="Times New Roman" w:hAnsi="Times New Roman" w:cs="Times New Roman"/>
          <w:sz w:val="24"/>
          <w:szCs w:val="24"/>
          <w:lang w:val="fr-FR"/>
        </w:rPr>
        <w:t xml:space="preserve">. </w:t>
      </w:r>
    </w:p>
    <w:p w14:paraId="6D2319D7" w14:textId="77777777" w:rsidR="00ED397D" w:rsidRPr="00330A7E" w:rsidRDefault="00ED397D">
      <w:pPr>
        <w:widowControl w:val="0"/>
        <w:tabs>
          <w:tab w:val="left" w:pos="992"/>
          <w:tab w:val="left" w:pos="3402"/>
          <w:tab w:val="left" w:pos="5669"/>
          <w:tab w:val="left" w:pos="7937"/>
        </w:tabs>
        <w:spacing w:before="80" w:after="80" w:line="264" w:lineRule="auto"/>
        <w:ind w:left="992"/>
        <w:jc w:val="both"/>
        <w:rPr>
          <w:rFonts w:ascii="Times New Roman" w:hAnsi="Times New Roman" w:cs="Times New Roman"/>
          <w:sz w:val="24"/>
          <w:szCs w:val="24"/>
          <w:lang w:val="fr-FR"/>
        </w:rPr>
      </w:pPr>
      <w:r w:rsidRPr="00330A7E">
        <w:rPr>
          <w:rFonts w:ascii="Times New Roman" w:hAnsi="Times New Roman" w:cs="Times New Roman"/>
          <w:b/>
          <w:bCs/>
          <w:sz w:val="24"/>
          <w:szCs w:val="24"/>
          <w:lang w:val="fr-FR"/>
        </w:rPr>
        <w:t xml:space="preserve">c) </w:t>
      </w:r>
      <w:r w:rsidRPr="00330A7E">
        <w:rPr>
          <w:rFonts w:ascii="Times New Roman" w:hAnsi="Times New Roman" w:cs="Times New Roman"/>
          <w:sz w:val="24"/>
          <w:szCs w:val="24"/>
          <w:lang w:val="fr-FR"/>
        </w:rPr>
        <w:t xml:space="preserve">Phương trình tham số của </w:t>
      </w:r>
      <w:r w:rsidR="00FA344A">
        <w:rPr>
          <w:rFonts w:ascii="Times New Roman" w:hAnsi="Times New Roman" w:cs="Times New Roman"/>
          <w:position w:val="-6"/>
          <w:sz w:val="24"/>
          <w:szCs w:val="24"/>
        </w:rPr>
        <w:pict w14:anchorId="502958C8">
          <v:shape id="_x0000_i7310" type="#_x0000_t75" style="width:10.5pt;height:13.5pt">
            <v:imagedata r:id="rId10444" o:title=""/>
          </v:shape>
        </w:pict>
      </w:r>
      <w:r w:rsidRPr="00330A7E">
        <w:rPr>
          <w:rFonts w:ascii="Times New Roman" w:hAnsi="Times New Roman" w:cs="Times New Roman"/>
          <w:sz w:val="24"/>
          <w:szCs w:val="24"/>
          <w:lang w:val="fr-FR"/>
        </w:rPr>
        <w:t xml:space="preserve"> có dạng: </w:t>
      </w:r>
      <w:r w:rsidR="00FA344A">
        <w:rPr>
          <w:rFonts w:ascii="Times New Roman" w:hAnsi="Times New Roman" w:cs="Times New Roman"/>
          <w:position w:val="-50"/>
          <w:sz w:val="24"/>
          <w:szCs w:val="24"/>
        </w:rPr>
        <w:pict w14:anchorId="5D3FE192">
          <v:shape id="_x0000_i7311" type="#_x0000_t75" style="width:55.5pt;height:55.5pt">
            <v:imagedata r:id="rId10447" o:title=""/>
          </v:shape>
        </w:pict>
      </w:r>
      <w:r w:rsidRPr="00330A7E">
        <w:rPr>
          <w:rFonts w:ascii="Times New Roman" w:hAnsi="Times New Roman" w:cs="Times New Roman"/>
          <w:sz w:val="24"/>
          <w:szCs w:val="24"/>
          <w:lang w:val="fr-FR"/>
        </w:rPr>
        <w:t xml:space="preserve">. </w:t>
      </w:r>
    </w:p>
    <w:p w14:paraId="76A34EF4" w14:textId="77777777" w:rsidR="00ED397D" w:rsidRPr="00330A7E" w:rsidRDefault="00ED397D">
      <w:pPr>
        <w:widowControl w:val="0"/>
        <w:tabs>
          <w:tab w:val="left" w:pos="992"/>
          <w:tab w:val="left" w:pos="3402"/>
          <w:tab w:val="left" w:pos="5669"/>
          <w:tab w:val="left" w:pos="7937"/>
        </w:tabs>
        <w:spacing w:before="80" w:after="80" w:line="264" w:lineRule="auto"/>
        <w:ind w:left="992"/>
        <w:jc w:val="both"/>
        <w:rPr>
          <w:rFonts w:ascii="Times New Roman" w:hAnsi="Times New Roman" w:cs="Times New Roman"/>
          <w:sz w:val="24"/>
          <w:szCs w:val="24"/>
          <w:lang w:val="fr-FR"/>
        </w:rPr>
      </w:pPr>
      <w:r w:rsidRPr="00330A7E">
        <w:rPr>
          <w:rFonts w:ascii="Times New Roman" w:hAnsi="Times New Roman" w:cs="Times New Roman"/>
          <w:b/>
          <w:bCs/>
          <w:sz w:val="24"/>
          <w:szCs w:val="24"/>
          <w:lang w:val="fr-FR"/>
        </w:rPr>
        <w:t xml:space="preserve">d) </w:t>
      </w:r>
      <w:r w:rsidRPr="00330A7E">
        <w:rPr>
          <w:rFonts w:ascii="Times New Roman" w:hAnsi="Times New Roman" w:cs="Times New Roman"/>
          <w:sz w:val="24"/>
          <w:szCs w:val="24"/>
          <w:lang w:val="fr-FR"/>
        </w:rPr>
        <w:t xml:space="preserve">Phương trình mặt phẳng </w:t>
      </w:r>
      <w:r w:rsidR="00FA344A">
        <w:rPr>
          <w:rFonts w:ascii="Times New Roman" w:hAnsi="Times New Roman" w:cs="Times New Roman"/>
          <w:position w:val="-14"/>
          <w:sz w:val="24"/>
          <w:szCs w:val="24"/>
        </w:rPr>
        <w:pict w14:anchorId="76BD93F9">
          <v:shape id="_x0000_i7312" type="#_x0000_t75" style="width:19.5pt;height:19.5pt">
            <v:imagedata r:id="rId10448" o:title=""/>
          </v:shape>
        </w:pict>
      </w:r>
      <w:r w:rsidRPr="00330A7E">
        <w:rPr>
          <w:rFonts w:ascii="Times New Roman" w:hAnsi="Times New Roman" w:cs="Times New Roman"/>
          <w:sz w:val="24"/>
          <w:szCs w:val="24"/>
          <w:lang w:val="fr-FR"/>
        </w:rPr>
        <w:t xml:space="preserve"> là: </w:t>
      </w:r>
      <w:r w:rsidR="00FA344A">
        <w:rPr>
          <w:rFonts w:ascii="Times New Roman" w:hAnsi="Times New Roman" w:cs="Times New Roman"/>
          <w:position w:val="-10"/>
          <w:sz w:val="24"/>
          <w:szCs w:val="24"/>
        </w:rPr>
        <w:pict w14:anchorId="61E2B3E9">
          <v:shape id="_x0000_i7313" type="#_x0000_t75" style="width:97.5pt;height:16.5pt">
            <v:imagedata r:id="rId10449" o:title=""/>
          </v:shape>
        </w:pict>
      </w:r>
      <w:r w:rsidRPr="00330A7E">
        <w:rPr>
          <w:rFonts w:ascii="Times New Roman" w:hAnsi="Times New Roman" w:cs="Times New Roman"/>
          <w:sz w:val="24"/>
          <w:szCs w:val="24"/>
          <w:lang w:val="fr-FR"/>
        </w:rPr>
        <w:t xml:space="preserve">.  </w:t>
      </w:r>
    </w:p>
    <w:p w14:paraId="7218DE99" w14:textId="77777777" w:rsidR="00ED397D" w:rsidRPr="00330A7E" w:rsidRDefault="00ED397D" w:rsidP="000E1E56">
      <w:pPr>
        <w:pStyle w:val="ListParagraph"/>
        <w:numPr>
          <w:ilvl w:val="0"/>
          <w:numId w:val="5"/>
        </w:numPr>
        <w:tabs>
          <w:tab w:val="left" w:pos="992"/>
        </w:tabs>
        <w:spacing w:before="80" w:after="80" w:line="264" w:lineRule="auto"/>
        <w:rPr>
          <w:rFonts w:ascii="Times New Roman" w:eastAsia="Calibri" w:hAnsi="Times New Roman" w:cs="Times New Roman"/>
          <w:bCs/>
          <w:color w:val="000000" w:themeColor="text1"/>
          <w:sz w:val="24"/>
          <w:szCs w:val="24"/>
          <w:lang w:val="fr-FR"/>
        </w:rPr>
      </w:pPr>
      <w:r w:rsidRPr="00330A7E">
        <w:rPr>
          <w:rFonts w:ascii="Times New Roman" w:eastAsia="Calibri" w:hAnsi="Times New Roman" w:cs="Times New Roman"/>
          <w:bCs/>
          <w:color w:val="000000" w:themeColor="text1"/>
          <w:sz w:val="24"/>
          <w:szCs w:val="24"/>
          <w:lang w:val="fr-FR"/>
        </w:rPr>
        <w:t xml:space="preserve">Vào năm 2014, dân số nước ta khoảng </w:t>
      </w:r>
      <w:r w:rsidR="00FA344A">
        <w:rPr>
          <w:rFonts w:ascii="Times New Roman" w:hAnsi="Times New Roman" w:cs="Times New Roman"/>
          <w:position w:val="-8"/>
          <w:sz w:val="24"/>
          <w:szCs w:val="24"/>
        </w:rPr>
        <w:pict w14:anchorId="511CE69B">
          <v:shape id="_x0000_i7314" type="#_x0000_t75" style="width:25.5pt;height:15pt">
            <v:imagedata r:id="rId10450" o:title=""/>
          </v:shape>
        </w:pict>
      </w:r>
      <w:r w:rsidRPr="00330A7E">
        <w:rPr>
          <w:rFonts w:ascii="Times New Roman" w:eastAsia="Calibri" w:hAnsi="Times New Roman" w:cs="Times New Roman"/>
          <w:bCs/>
          <w:color w:val="000000" w:themeColor="text1"/>
          <w:sz w:val="24"/>
          <w:szCs w:val="24"/>
          <w:lang w:val="fr-FR"/>
        </w:rPr>
        <w:t xml:space="preserve"> triệu người. Giả sử, dân số nước ta sau </w:t>
      </w:r>
      <w:r w:rsidR="00FA344A">
        <w:rPr>
          <w:rFonts w:ascii="Times New Roman" w:hAnsi="Times New Roman" w:cs="Times New Roman"/>
          <w:position w:val="-6"/>
          <w:sz w:val="24"/>
          <w:szCs w:val="24"/>
        </w:rPr>
        <w:pict w14:anchorId="5CC7B6E7">
          <v:shape id="_x0000_i7315" type="#_x0000_t75" style="width:7.5pt;height:13.5pt">
            <v:imagedata r:id="rId10451" o:title=""/>
          </v:shape>
        </w:pict>
      </w:r>
      <w:r w:rsidRPr="00330A7E">
        <w:rPr>
          <w:rFonts w:ascii="Times New Roman" w:eastAsia="Calibri" w:hAnsi="Times New Roman" w:cs="Times New Roman"/>
          <w:bCs/>
          <w:i/>
          <w:iCs/>
          <w:color w:val="000000" w:themeColor="text1"/>
          <w:sz w:val="24"/>
          <w:szCs w:val="24"/>
          <w:lang w:val="fr-FR"/>
        </w:rPr>
        <w:t xml:space="preserve"> </w:t>
      </w:r>
      <w:r w:rsidRPr="00330A7E">
        <w:rPr>
          <w:rFonts w:ascii="Times New Roman" w:eastAsia="Calibri" w:hAnsi="Times New Roman" w:cs="Times New Roman"/>
          <w:bCs/>
          <w:color w:val="000000" w:themeColor="text1"/>
          <w:sz w:val="24"/>
          <w:szCs w:val="24"/>
          <w:lang w:val="fr-FR"/>
        </w:rPr>
        <w:t xml:space="preserve">năm được xác định bởi hàm số </w:t>
      </w:r>
      <w:r w:rsidR="00FA344A">
        <w:rPr>
          <w:rFonts w:ascii="Times New Roman" w:hAnsi="Times New Roman" w:cs="Times New Roman"/>
          <w:position w:val="-14"/>
          <w:sz w:val="24"/>
          <w:szCs w:val="24"/>
        </w:rPr>
        <w:pict w14:anchorId="74C099A6">
          <v:shape id="_x0000_i7316" type="#_x0000_t75" style="width:25.5pt;height:19.5pt">
            <v:imagedata r:id="rId10452" o:title=""/>
          </v:shape>
        </w:pict>
      </w:r>
      <w:r w:rsidRPr="00330A7E">
        <w:rPr>
          <w:rFonts w:ascii="Times New Roman" w:eastAsia="Calibri" w:hAnsi="Times New Roman" w:cs="Times New Roman"/>
          <w:bCs/>
          <w:color w:val="000000" w:themeColor="text1"/>
          <w:sz w:val="24"/>
          <w:szCs w:val="24"/>
          <w:lang w:val="fr-FR"/>
        </w:rPr>
        <w:t xml:space="preserve"> (đơn vị: triệu người), trong đó tốc độ gia tăng dân số được cho bởi </w:t>
      </w:r>
      <w:r w:rsidR="00FA344A">
        <w:rPr>
          <w:rFonts w:ascii="Times New Roman" w:hAnsi="Times New Roman" w:cs="Times New Roman"/>
          <w:position w:val="-14"/>
          <w:sz w:val="24"/>
          <w:szCs w:val="24"/>
        </w:rPr>
        <w:pict w14:anchorId="1BD37E6D">
          <v:shape id="_x0000_i7317" type="#_x0000_t75" style="width:105pt;height:19.5pt">
            <v:imagedata r:id="rId10453" o:title=""/>
          </v:shape>
        </w:pict>
      </w:r>
      <w:r w:rsidRPr="00330A7E">
        <w:rPr>
          <w:rFonts w:ascii="Times New Roman" w:eastAsia="Calibri" w:hAnsi="Times New Roman" w:cs="Times New Roman"/>
          <w:bCs/>
          <w:color w:val="000000" w:themeColor="text1"/>
          <w:sz w:val="24"/>
          <w:szCs w:val="24"/>
          <w:lang w:val="fr-FR"/>
        </w:rPr>
        <w:t xml:space="preserve"> với </w:t>
      </w:r>
      <w:r w:rsidR="00FA344A">
        <w:rPr>
          <w:rFonts w:ascii="Times New Roman" w:hAnsi="Times New Roman" w:cs="Times New Roman"/>
          <w:position w:val="-6"/>
          <w:sz w:val="24"/>
          <w:szCs w:val="24"/>
        </w:rPr>
        <w:pict w14:anchorId="1BA5DEA9">
          <v:shape id="_x0000_i7318" type="#_x0000_t75" style="width:7.5pt;height:13.5pt">
            <v:imagedata r:id="rId10451" o:title=""/>
          </v:shape>
        </w:pict>
      </w:r>
      <w:r w:rsidRPr="00330A7E">
        <w:rPr>
          <w:rFonts w:ascii="Times New Roman" w:eastAsia="Calibri" w:hAnsi="Times New Roman" w:cs="Times New Roman"/>
          <w:bCs/>
          <w:i/>
          <w:iCs/>
          <w:color w:val="000000" w:themeColor="text1"/>
          <w:sz w:val="24"/>
          <w:szCs w:val="24"/>
          <w:lang w:val="fr-FR"/>
        </w:rPr>
        <w:t xml:space="preserve"> </w:t>
      </w:r>
      <w:r w:rsidRPr="00330A7E">
        <w:rPr>
          <w:rFonts w:ascii="Times New Roman" w:eastAsia="Calibri" w:hAnsi="Times New Roman" w:cs="Times New Roman"/>
          <w:bCs/>
          <w:color w:val="000000" w:themeColor="text1"/>
          <w:sz w:val="24"/>
          <w:szCs w:val="24"/>
          <w:lang w:val="fr-FR"/>
        </w:rPr>
        <w:t xml:space="preserve">là số năm kể từ năm 2014, </w:t>
      </w:r>
      <w:r w:rsidR="00FA344A">
        <w:rPr>
          <w:rFonts w:ascii="Times New Roman" w:hAnsi="Times New Roman" w:cs="Times New Roman"/>
          <w:position w:val="-14"/>
          <w:sz w:val="24"/>
          <w:szCs w:val="24"/>
        </w:rPr>
        <w:pict w14:anchorId="455BC2AD">
          <v:shape id="_x0000_i7319" type="#_x0000_t75" style="width:28.5pt;height:19.5pt">
            <v:imagedata r:id="rId10454" o:title=""/>
          </v:shape>
        </w:pict>
      </w:r>
      <w:r w:rsidRPr="00330A7E">
        <w:rPr>
          <w:rFonts w:ascii="Times New Roman" w:eastAsia="Calibri" w:hAnsi="Times New Roman" w:cs="Times New Roman"/>
          <w:bCs/>
          <w:color w:val="000000" w:themeColor="text1"/>
          <w:sz w:val="24"/>
          <w:szCs w:val="24"/>
          <w:lang w:val="fr-FR"/>
        </w:rPr>
        <w:t xml:space="preserve"> tính bằng triệu người/năm.</w:t>
      </w:r>
    </w:p>
    <w:p w14:paraId="3F208C71" w14:textId="77777777" w:rsidR="00ED397D" w:rsidRPr="00330A7E" w:rsidRDefault="00ED397D">
      <w:pPr>
        <w:spacing w:before="80" w:after="80" w:line="264" w:lineRule="auto"/>
        <w:ind w:leftChars="400" w:left="880"/>
        <w:jc w:val="both"/>
        <w:rPr>
          <w:rFonts w:ascii="Times New Roman" w:eastAsia="Calibri" w:hAnsi="Times New Roman" w:cs="Times New Roman"/>
          <w:bCs/>
          <w:color w:val="000000" w:themeColor="text1"/>
          <w:sz w:val="24"/>
          <w:szCs w:val="24"/>
          <w:lang w:val="fr-FR"/>
        </w:rPr>
      </w:pPr>
      <w:r w:rsidRPr="00330A7E">
        <w:rPr>
          <w:rFonts w:ascii="Times New Roman" w:eastAsia="Calibri" w:hAnsi="Times New Roman" w:cs="Times New Roman"/>
          <w:b/>
          <w:bCs/>
          <w:color w:val="000000" w:themeColor="text1"/>
          <w:sz w:val="24"/>
          <w:szCs w:val="24"/>
          <w:lang w:val="fr-FR"/>
        </w:rPr>
        <w:lastRenderedPageBreak/>
        <w:t xml:space="preserve">a) </w:t>
      </w:r>
      <w:r w:rsidR="00FA344A">
        <w:rPr>
          <w:rFonts w:ascii="Times New Roman" w:hAnsi="Times New Roman" w:cs="Times New Roman"/>
          <w:position w:val="-14"/>
          <w:sz w:val="24"/>
          <w:szCs w:val="24"/>
        </w:rPr>
        <w:pict w14:anchorId="6C48330C">
          <v:shape id="_x0000_i7320" type="#_x0000_t75" style="width:25.5pt;height:19.5pt">
            <v:imagedata r:id="rId10455" o:title=""/>
          </v:shape>
        </w:pict>
      </w:r>
      <w:r w:rsidRPr="00330A7E">
        <w:rPr>
          <w:rFonts w:ascii="Times New Roman" w:eastAsia="Calibri" w:hAnsi="Times New Roman" w:cs="Times New Roman"/>
          <w:bCs/>
          <w:color w:val="000000" w:themeColor="text1"/>
          <w:sz w:val="24"/>
          <w:szCs w:val="24"/>
          <w:lang w:val="fr-FR"/>
        </w:rPr>
        <w:t xml:space="preserve"> là một nguyên hàm của </w:t>
      </w:r>
      <w:r w:rsidR="00FA344A">
        <w:rPr>
          <w:rFonts w:ascii="Times New Roman" w:hAnsi="Times New Roman" w:cs="Times New Roman"/>
          <w:position w:val="-14"/>
          <w:sz w:val="24"/>
          <w:szCs w:val="24"/>
        </w:rPr>
        <w:pict w14:anchorId="28DB4926">
          <v:shape id="_x0000_i7321" type="#_x0000_t75" style="width:28.5pt;height:19.5pt">
            <v:imagedata r:id="rId10456" o:title=""/>
          </v:shape>
        </w:pict>
      </w:r>
      <w:r w:rsidRPr="00330A7E">
        <w:rPr>
          <w:rFonts w:ascii="Times New Roman" w:eastAsia="Calibri" w:hAnsi="Times New Roman" w:cs="Times New Roman"/>
          <w:bCs/>
          <w:color w:val="000000" w:themeColor="text1"/>
          <w:sz w:val="24"/>
          <w:szCs w:val="24"/>
          <w:lang w:val="fr-FR"/>
        </w:rPr>
        <w:t>.</w:t>
      </w:r>
    </w:p>
    <w:p w14:paraId="5EB8A470" w14:textId="77777777" w:rsidR="00ED397D" w:rsidRPr="00330A7E" w:rsidRDefault="00ED397D">
      <w:pPr>
        <w:spacing w:before="80" w:after="80" w:line="264" w:lineRule="auto"/>
        <w:ind w:leftChars="400" w:left="880"/>
        <w:jc w:val="both"/>
        <w:rPr>
          <w:rFonts w:ascii="Times New Roman" w:eastAsia="Calibri" w:hAnsi="Times New Roman" w:cs="Times New Roman"/>
          <w:bCs/>
          <w:color w:val="000000" w:themeColor="text1"/>
          <w:sz w:val="24"/>
          <w:szCs w:val="24"/>
          <w:lang w:val="fr-FR"/>
        </w:rPr>
      </w:pPr>
      <w:r w:rsidRPr="00330A7E">
        <w:rPr>
          <w:rFonts w:ascii="Times New Roman" w:eastAsia="Calibri" w:hAnsi="Times New Roman" w:cs="Times New Roman"/>
          <w:b/>
          <w:bCs/>
          <w:color w:val="000000" w:themeColor="text1"/>
          <w:sz w:val="24"/>
          <w:szCs w:val="24"/>
          <w:lang w:val="fr-FR"/>
        </w:rPr>
        <w:t>b)</w:t>
      </w:r>
      <w:r w:rsidRPr="00330A7E">
        <w:rPr>
          <w:rFonts w:ascii="Times New Roman" w:eastAsia="Calibri" w:hAnsi="Times New Roman" w:cs="Times New Roman"/>
          <w:color w:val="000000" w:themeColor="text1"/>
          <w:sz w:val="24"/>
          <w:szCs w:val="24"/>
          <w:lang w:val="fr-FR"/>
        </w:rPr>
        <w:t xml:space="preserve"> </w:t>
      </w:r>
      <w:r w:rsidR="00FA344A">
        <w:rPr>
          <w:rFonts w:ascii="Times New Roman" w:hAnsi="Times New Roman" w:cs="Times New Roman"/>
          <w:position w:val="-14"/>
          <w:sz w:val="24"/>
          <w:szCs w:val="24"/>
        </w:rPr>
        <w:pict w14:anchorId="7F91FEF5">
          <v:shape id="_x0000_i7322" type="#_x0000_t75" style="width:118.5pt;height:19.5pt">
            <v:imagedata r:id="rId10457" o:title=""/>
          </v:shape>
        </w:pict>
      </w:r>
      <w:r w:rsidRPr="00330A7E">
        <w:rPr>
          <w:rFonts w:ascii="Times New Roman" w:eastAsia="Calibri" w:hAnsi="Times New Roman" w:cs="Times New Roman"/>
          <w:bCs/>
          <w:color w:val="000000" w:themeColor="text1"/>
          <w:sz w:val="24"/>
          <w:szCs w:val="24"/>
          <w:lang w:val="fr-FR"/>
        </w:rPr>
        <w:t>.</w:t>
      </w:r>
    </w:p>
    <w:p w14:paraId="6C895146" w14:textId="77777777" w:rsidR="00ED397D" w:rsidRPr="00330A7E" w:rsidRDefault="00ED397D">
      <w:pPr>
        <w:spacing w:before="80" w:after="80" w:line="264" w:lineRule="auto"/>
        <w:ind w:leftChars="400" w:left="880"/>
        <w:jc w:val="both"/>
        <w:rPr>
          <w:rFonts w:ascii="Times New Roman" w:eastAsia="Calibri" w:hAnsi="Times New Roman" w:cs="Times New Roman"/>
          <w:bCs/>
          <w:color w:val="000000" w:themeColor="text1"/>
          <w:sz w:val="24"/>
          <w:szCs w:val="24"/>
          <w:lang w:val="fr-FR"/>
        </w:rPr>
      </w:pPr>
      <w:r w:rsidRPr="00330A7E">
        <w:rPr>
          <w:rFonts w:ascii="Times New Roman" w:eastAsia="Calibri" w:hAnsi="Times New Roman" w:cs="Times New Roman"/>
          <w:b/>
          <w:bCs/>
          <w:color w:val="000000" w:themeColor="text1"/>
          <w:sz w:val="24"/>
          <w:szCs w:val="24"/>
          <w:lang w:val="fr-FR"/>
        </w:rPr>
        <w:t xml:space="preserve">c) </w:t>
      </w:r>
      <w:r w:rsidRPr="00330A7E">
        <w:rPr>
          <w:rFonts w:ascii="Times New Roman" w:eastAsia="Calibri" w:hAnsi="Times New Roman" w:cs="Times New Roman"/>
          <w:color w:val="000000" w:themeColor="text1"/>
          <w:sz w:val="24"/>
          <w:szCs w:val="24"/>
          <w:lang w:val="fr-FR"/>
        </w:rPr>
        <w:t xml:space="preserve">Theo công thức trên, tốc độ tăng dân số nước ta năm 2034 (làm tròn đến hàng phần mười của triệu người/năm ) khoẳng </w:t>
      </w:r>
      <w:r w:rsidR="00FA344A">
        <w:rPr>
          <w:rFonts w:ascii="Times New Roman" w:hAnsi="Times New Roman" w:cs="Times New Roman"/>
          <w:position w:val="-8"/>
          <w:sz w:val="24"/>
          <w:szCs w:val="24"/>
        </w:rPr>
        <w:pict w14:anchorId="1EEEFA23">
          <v:shape id="_x0000_i7323" type="#_x0000_t75" style="width:19.5pt;height:15pt">
            <v:imagedata r:id="rId10458" o:title=""/>
          </v:shape>
        </w:pict>
      </w:r>
      <w:r w:rsidRPr="00330A7E">
        <w:rPr>
          <w:rFonts w:ascii="Times New Roman" w:eastAsia="Calibri" w:hAnsi="Times New Roman" w:cs="Times New Roman"/>
          <w:bCs/>
          <w:color w:val="000000" w:themeColor="text1"/>
          <w:sz w:val="24"/>
          <w:szCs w:val="24"/>
          <w:lang w:val="fr-FR"/>
        </w:rPr>
        <w:t>triệu người /năm.</w:t>
      </w:r>
    </w:p>
    <w:p w14:paraId="6AFFDC8B" w14:textId="77777777" w:rsidR="00ED397D" w:rsidRPr="00330A7E" w:rsidRDefault="00ED397D">
      <w:pPr>
        <w:spacing w:before="80" w:after="80" w:line="264" w:lineRule="auto"/>
        <w:ind w:leftChars="400" w:left="880"/>
        <w:jc w:val="both"/>
        <w:rPr>
          <w:rFonts w:ascii="Times New Roman" w:eastAsia="Calibri" w:hAnsi="Times New Roman" w:cs="Times New Roman"/>
          <w:bCs/>
          <w:color w:val="000000" w:themeColor="text1"/>
          <w:sz w:val="24"/>
          <w:szCs w:val="24"/>
          <w:lang w:val="fr-FR"/>
        </w:rPr>
      </w:pPr>
      <w:r w:rsidRPr="00330A7E">
        <w:rPr>
          <w:rFonts w:ascii="Times New Roman" w:eastAsia="Calibri" w:hAnsi="Times New Roman" w:cs="Times New Roman"/>
          <w:b/>
          <w:bCs/>
          <w:color w:val="000000" w:themeColor="text1"/>
          <w:sz w:val="24"/>
          <w:szCs w:val="24"/>
          <w:lang w:val="fr-FR"/>
        </w:rPr>
        <w:t xml:space="preserve">d) </w:t>
      </w:r>
      <w:r w:rsidRPr="00330A7E">
        <w:rPr>
          <w:rFonts w:ascii="Times New Roman" w:eastAsia="Calibri" w:hAnsi="Times New Roman" w:cs="Times New Roman"/>
          <w:color w:val="000000" w:themeColor="text1"/>
          <w:sz w:val="24"/>
          <w:szCs w:val="24"/>
          <w:lang w:val="fr-FR"/>
        </w:rPr>
        <w:t xml:space="preserve">Theo công thức trên, dân số nước ta năm 2034 (làm tròn đến hàng đơn vị của triệu người ) khoẳng </w:t>
      </w:r>
      <w:r w:rsidR="00FA344A">
        <w:rPr>
          <w:rFonts w:ascii="Times New Roman" w:hAnsi="Times New Roman" w:cs="Times New Roman"/>
          <w:position w:val="-6"/>
          <w:sz w:val="24"/>
          <w:szCs w:val="24"/>
        </w:rPr>
        <w:pict w14:anchorId="50FED161">
          <v:shape id="_x0000_i7324" type="#_x0000_t75" style="width:22.5pt;height:13.5pt">
            <v:imagedata r:id="rId10459" o:title=""/>
          </v:shape>
        </w:pict>
      </w:r>
      <w:r w:rsidRPr="00330A7E">
        <w:rPr>
          <w:rFonts w:ascii="Times New Roman" w:eastAsia="Calibri" w:hAnsi="Times New Roman" w:cs="Times New Roman"/>
          <w:bCs/>
          <w:color w:val="000000" w:themeColor="text1"/>
          <w:sz w:val="24"/>
          <w:szCs w:val="24"/>
          <w:lang w:val="fr-FR"/>
        </w:rPr>
        <w:t>triệu người.</w:t>
      </w:r>
    </w:p>
    <w:p w14:paraId="74BCB2E9" w14:textId="77777777" w:rsidR="00ED397D" w:rsidRPr="00330A7E" w:rsidRDefault="00ED397D" w:rsidP="000E1E56">
      <w:pPr>
        <w:pStyle w:val="ListParagraph"/>
        <w:numPr>
          <w:ilvl w:val="0"/>
          <w:numId w:val="5"/>
        </w:numPr>
        <w:tabs>
          <w:tab w:val="left" w:pos="992"/>
        </w:tabs>
        <w:spacing w:before="80" w:after="80" w:line="264" w:lineRule="auto"/>
        <w:rPr>
          <w:rFonts w:ascii="Times New Roman" w:hAnsi="Times New Roman" w:cs="Times New Roman"/>
          <w:color w:val="000000" w:themeColor="text1"/>
          <w:sz w:val="24"/>
          <w:szCs w:val="24"/>
          <w:lang w:val="fr-FR"/>
        </w:rPr>
      </w:pPr>
      <w:r w:rsidRPr="00330A7E">
        <w:rPr>
          <w:rFonts w:ascii="Times New Roman" w:hAnsi="Times New Roman" w:cs="Times New Roman"/>
          <w:color w:val="000000" w:themeColor="text1"/>
          <w:sz w:val="24"/>
          <w:szCs w:val="24"/>
          <w:lang w:val="fr-FR"/>
        </w:rPr>
        <w:t>Khi kiểm tra sức khoẻ tổng quát của bệnh nhân ở một bệnh viện, người ta được kết quả như sau:</w:t>
      </w:r>
    </w:p>
    <w:p w14:paraId="06287C93" w14:textId="77777777" w:rsidR="00ED397D" w:rsidRPr="00330A7E" w:rsidRDefault="00ED397D">
      <w:pPr>
        <w:spacing w:before="80" w:after="80" w:line="264" w:lineRule="auto"/>
        <w:ind w:left="992" w:firstLine="1"/>
        <w:contextualSpacing/>
        <w:jc w:val="both"/>
        <w:rPr>
          <w:rFonts w:ascii="Times New Roman" w:hAnsi="Times New Roman" w:cs="Times New Roman"/>
          <w:color w:val="000000" w:themeColor="text1"/>
          <w:sz w:val="24"/>
          <w:szCs w:val="24"/>
          <w:lang w:val="fr-FR"/>
        </w:rPr>
      </w:pPr>
      <w:r w:rsidRPr="00330A7E">
        <w:rPr>
          <w:rFonts w:ascii="Times New Roman" w:hAnsi="Times New Roman" w:cs="Times New Roman"/>
          <w:color w:val="000000" w:themeColor="text1"/>
          <w:sz w:val="24"/>
          <w:szCs w:val="24"/>
          <w:lang w:val="fr-FR"/>
        </w:rPr>
        <w:t xml:space="preserve">- Có </w:t>
      </w:r>
      <w:r w:rsidR="00FA344A">
        <w:rPr>
          <w:rFonts w:ascii="Times New Roman" w:hAnsi="Times New Roman" w:cs="Times New Roman"/>
          <w:position w:val="-6"/>
          <w:sz w:val="24"/>
          <w:szCs w:val="24"/>
        </w:rPr>
        <w:pict w14:anchorId="5AB346B6">
          <v:shape id="_x0000_i7325" type="#_x0000_t75" style="width:27pt;height:13.5pt">
            <v:imagedata r:id="rId10460" o:title=""/>
          </v:shape>
        </w:pict>
      </w:r>
      <w:r w:rsidRPr="00330A7E">
        <w:rPr>
          <w:rFonts w:ascii="Times New Roman" w:hAnsi="Times New Roman" w:cs="Times New Roman"/>
          <w:color w:val="000000" w:themeColor="text1"/>
          <w:sz w:val="24"/>
          <w:szCs w:val="24"/>
          <w:lang w:val="fr-FR"/>
        </w:rPr>
        <w:t xml:space="preserve"> bệnh nhân bị đau dạ dày.</w:t>
      </w:r>
    </w:p>
    <w:p w14:paraId="5A3FC47B" w14:textId="77777777" w:rsidR="00ED397D" w:rsidRPr="00330A7E" w:rsidRDefault="00ED397D">
      <w:pPr>
        <w:spacing w:before="80" w:after="80" w:line="264" w:lineRule="auto"/>
        <w:ind w:left="992" w:firstLine="1"/>
        <w:contextualSpacing/>
        <w:jc w:val="both"/>
        <w:rPr>
          <w:rFonts w:ascii="Times New Roman" w:hAnsi="Times New Roman" w:cs="Times New Roman"/>
          <w:color w:val="000000" w:themeColor="text1"/>
          <w:sz w:val="24"/>
          <w:szCs w:val="24"/>
          <w:lang w:val="fr-FR"/>
        </w:rPr>
      </w:pPr>
      <w:r w:rsidRPr="00330A7E">
        <w:rPr>
          <w:rFonts w:ascii="Times New Roman" w:hAnsi="Times New Roman" w:cs="Times New Roman"/>
          <w:color w:val="000000" w:themeColor="text1"/>
          <w:sz w:val="24"/>
          <w:szCs w:val="24"/>
          <w:lang w:val="fr-FR"/>
        </w:rPr>
        <w:t xml:space="preserve">- Có </w:t>
      </w:r>
      <w:r w:rsidR="00FA344A">
        <w:rPr>
          <w:rFonts w:ascii="Times New Roman" w:hAnsi="Times New Roman" w:cs="Times New Roman"/>
          <w:position w:val="-6"/>
          <w:sz w:val="24"/>
          <w:szCs w:val="24"/>
        </w:rPr>
        <w:pict w14:anchorId="2AAC911B">
          <v:shape id="_x0000_i7326" type="#_x0000_t75" style="width:27pt;height:13.5pt">
            <v:imagedata r:id="rId10461" o:title=""/>
          </v:shape>
        </w:pict>
      </w:r>
      <w:r w:rsidRPr="00330A7E">
        <w:rPr>
          <w:rFonts w:ascii="Times New Roman" w:hAnsi="Times New Roman" w:cs="Times New Roman"/>
          <w:color w:val="000000" w:themeColor="text1"/>
          <w:sz w:val="24"/>
          <w:szCs w:val="24"/>
          <w:lang w:val="fr-FR"/>
        </w:rPr>
        <w:t xml:space="preserve"> bệnh nhân thường xuyên bị stress.</w:t>
      </w:r>
    </w:p>
    <w:p w14:paraId="5B617B8C" w14:textId="77777777" w:rsidR="00ED397D" w:rsidRPr="00330A7E" w:rsidRDefault="00ED397D">
      <w:pPr>
        <w:spacing w:before="80" w:after="80" w:line="264" w:lineRule="auto"/>
        <w:ind w:left="992" w:firstLine="1"/>
        <w:contextualSpacing/>
        <w:jc w:val="both"/>
        <w:rPr>
          <w:rFonts w:ascii="Times New Roman" w:hAnsi="Times New Roman" w:cs="Times New Roman"/>
          <w:color w:val="000000" w:themeColor="text1"/>
          <w:sz w:val="24"/>
          <w:szCs w:val="24"/>
          <w:lang w:val="fr-FR"/>
        </w:rPr>
      </w:pPr>
      <w:r w:rsidRPr="00330A7E">
        <w:rPr>
          <w:rFonts w:ascii="Times New Roman" w:hAnsi="Times New Roman" w:cs="Times New Roman"/>
          <w:color w:val="000000" w:themeColor="text1"/>
          <w:sz w:val="24"/>
          <w:szCs w:val="24"/>
          <w:lang w:val="fr-FR"/>
        </w:rPr>
        <w:t xml:space="preserve">- Trong số các bệnh nhân bị stress có </w:t>
      </w:r>
      <w:r w:rsidR="00FA344A">
        <w:rPr>
          <w:rFonts w:ascii="Times New Roman" w:hAnsi="Times New Roman" w:cs="Times New Roman"/>
          <w:position w:val="-6"/>
          <w:sz w:val="24"/>
          <w:szCs w:val="24"/>
        </w:rPr>
        <w:pict w14:anchorId="39477C3F">
          <v:shape id="_x0000_i7327" type="#_x0000_t75" style="width:27pt;height:13.5pt">
            <v:imagedata r:id="rId10462" o:title=""/>
          </v:shape>
        </w:pict>
      </w:r>
      <w:r w:rsidRPr="00330A7E">
        <w:rPr>
          <w:rFonts w:ascii="Times New Roman" w:hAnsi="Times New Roman" w:cs="Times New Roman"/>
          <w:color w:val="000000" w:themeColor="text1"/>
          <w:sz w:val="24"/>
          <w:szCs w:val="24"/>
          <w:lang w:val="fr-FR"/>
        </w:rPr>
        <w:t xml:space="preserve"> bệnh nhân bị đau dạ dày.</w:t>
      </w:r>
    </w:p>
    <w:p w14:paraId="45CD9408" w14:textId="77777777" w:rsidR="00ED397D" w:rsidRPr="00330A7E" w:rsidRDefault="00ED397D">
      <w:pPr>
        <w:spacing w:before="80" w:after="80" w:line="264" w:lineRule="auto"/>
        <w:ind w:left="992"/>
        <w:jc w:val="both"/>
        <w:rPr>
          <w:rFonts w:ascii="Times New Roman" w:hAnsi="Times New Roman" w:cs="Times New Roman"/>
          <w:color w:val="000000" w:themeColor="text1"/>
          <w:sz w:val="24"/>
          <w:szCs w:val="24"/>
          <w:lang w:val="fr-FR"/>
        </w:rPr>
      </w:pPr>
      <w:r w:rsidRPr="00330A7E">
        <w:rPr>
          <w:rFonts w:ascii="Times New Roman" w:hAnsi="Times New Roman" w:cs="Times New Roman"/>
          <w:color w:val="000000" w:themeColor="text1"/>
          <w:sz w:val="24"/>
          <w:szCs w:val="24"/>
          <w:lang w:val="fr-FR"/>
        </w:rPr>
        <w:t>Chọn ngẫu nhiên 1 bệnh nhân.</w:t>
      </w:r>
    </w:p>
    <w:p w14:paraId="7AB4DF81" w14:textId="77777777" w:rsidR="00ED397D" w:rsidRPr="00330A7E" w:rsidRDefault="00ED397D">
      <w:pPr>
        <w:spacing w:before="80" w:after="80" w:line="264" w:lineRule="auto"/>
        <w:ind w:left="880"/>
        <w:jc w:val="both"/>
        <w:rPr>
          <w:rFonts w:ascii="Times New Roman" w:hAnsi="Times New Roman" w:cs="Times New Roman"/>
          <w:color w:val="000000" w:themeColor="text1"/>
          <w:sz w:val="24"/>
          <w:szCs w:val="24"/>
          <w:lang w:val="fr-FR"/>
        </w:rPr>
      </w:pPr>
      <w:r w:rsidRPr="00330A7E">
        <w:rPr>
          <w:rFonts w:ascii="Times New Roman" w:hAnsi="Times New Roman" w:cs="Times New Roman"/>
          <w:b/>
          <w:bCs/>
          <w:color w:val="000000" w:themeColor="text1"/>
          <w:sz w:val="24"/>
          <w:szCs w:val="24"/>
          <w:lang w:val="fr-FR"/>
        </w:rPr>
        <w:t>a)</w:t>
      </w:r>
      <w:r w:rsidRPr="00330A7E">
        <w:rPr>
          <w:rFonts w:ascii="Times New Roman" w:hAnsi="Times New Roman" w:cs="Times New Roman"/>
          <w:color w:val="000000" w:themeColor="text1"/>
          <w:sz w:val="24"/>
          <w:szCs w:val="24"/>
          <w:lang w:val="fr-FR"/>
        </w:rPr>
        <w:t xml:space="preserve"> Xác suất chọn được bệnh nhân thường xuyên bị stress là 0,3.</w:t>
      </w:r>
    </w:p>
    <w:p w14:paraId="07EF4796" w14:textId="77777777" w:rsidR="00ED397D" w:rsidRPr="00330A7E" w:rsidRDefault="00ED397D">
      <w:pPr>
        <w:spacing w:before="80" w:after="80" w:line="264" w:lineRule="auto"/>
        <w:ind w:left="880"/>
        <w:jc w:val="both"/>
        <w:rPr>
          <w:rFonts w:ascii="Times New Roman" w:hAnsi="Times New Roman" w:cs="Times New Roman"/>
          <w:color w:val="000000" w:themeColor="text1"/>
          <w:spacing w:val="-4"/>
          <w:sz w:val="24"/>
          <w:szCs w:val="24"/>
          <w:lang w:val="fr-FR"/>
        </w:rPr>
      </w:pPr>
      <w:r w:rsidRPr="00330A7E">
        <w:rPr>
          <w:rFonts w:ascii="Times New Roman" w:hAnsi="Times New Roman" w:cs="Times New Roman"/>
          <w:b/>
          <w:bCs/>
          <w:color w:val="000000" w:themeColor="text1"/>
          <w:spacing w:val="-4"/>
          <w:sz w:val="24"/>
          <w:szCs w:val="24"/>
          <w:lang w:val="fr-FR"/>
        </w:rPr>
        <w:t>b)</w:t>
      </w:r>
      <w:r w:rsidRPr="00330A7E">
        <w:rPr>
          <w:rFonts w:ascii="Times New Roman" w:hAnsi="Times New Roman" w:cs="Times New Roman"/>
          <w:color w:val="000000" w:themeColor="text1"/>
          <w:spacing w:val="-4"/>
          <w:sz w:val="24"/>
          <w:szCs w:val="24"/>
          <w:lang w:val="fr-FR"/>
        </w:rPr>
        <w:t xml:space="preserve"> Xác suất chọn được bệnh nhân bị đau dạ dày, biết bệnh nhân đó thường xuyên bị stress, là 0,8.</w:t>
      </w:r>
    </w:p>
    <w:p w14:paraId="0199F261" w14:textId="77777777" w:rsidR="00ED397D" w:rsidRPr="00330A7E" w:rsidRDefault="00ED397D">
      <w:pPr>
        <w:spacing w:before="80" w:after="80" w:line="264" w:lineRule="auto"/>
        <w:ind w:left="880"/>
        <w:jc w:val="both"/>
        <w:rPr>
          <w:rFonts w:ascii="Times New Roman" w:hAnsi="Times New Roman" w:cs="Times New Roman"/>
          <w:color w:val="000000" w:themeColor="text1"/>
          <w:sz w:val="24"/>
          <w:szCs w:val="24"/>
          <w:lang w:val="fr-FR"/>
        </w:rPr>
      </w:pPr>
      <w:r w:rsidRPr="00330A7E">
        <w:rPr>
          <w:rFonts w:ascii="Times New Roman" w:hAnsi="Times New Roman" w:cs="Times New Roman"/>
          <w:b/>
          <w:bCs/>
          <w:color w:val="000000" w:themeColor="text1"/>
          <w:sz w:val="24"/>
          <w:szCs w:val="24"/>
          <w:lang w:val="fr-FR"/>
        </w:rPr>
        <w:t>c)</w:t>
      </w:r>
      <w:r w:rsidRPr="00330A7E">
        <w:rPr>
          <w:rFonts w:ascii="Times New Roman" w:hAnsi="Times New Roman" w:cs="Times New Roman"/>
          <w:color w:val="000000" w:themeColor="text1"/>
          <w:sz w:val="24"/>
          <w:szCs w:val="24"/>
          <w:lang w:val="fr-FR"/>
        </w:rPr>
        <w:t xml:space="preserve"> Xác suất chọn được bệnh nhân vừa thường xuyên bị stress vừa bị đau dạ dày là 0,24.</w:t>
      </w:r>
    </w:p>
    <w:p w14:paraId="09F41F26" w14:textId="77777777" w:rsidR="00ED397D" w:rsidRPr="00330A7E" w:rsidRDefault="00ED397D">
      <w:pPr>
        <w:spacing w:before="80" w:after="80" w:line="264" w:lineRule="auto"/>
        <w:ind w:left="880"/>
        <w:jc w:val="both"/>
        <w:rPr>
          <w:rFonts w:ascii="Times New Roman" w:hAnsi="Times New Roman" w:cs="Times New Roman"/>
          <w:color w:val="000000" w:themeColor="text1"/>
          <w:spacing w:val="-4"/>
          <w:sz w:val="24"/>
          <w:szCs w:val="24"/>
          <w:lang w:val="fr-FR"/>
        </w:rPr>
      </w:pPr>
      <w:r w:rsidRPr="00330A7E">
        <w:rPr>
          <w:rFonts w:ascii="Times New Roman" w:hAnsi="Times New Roman" w:cs="Times New Roman"/>
          <w:b/>
          <w:bCs/>
          <w:color w:val="000000" w:themeColor="text1"/>
          <w:spacing w:val="-4"/>
          <w:sz w:val="24"/>
          <w:szCs w:val="24"/>
          <w:lang w:val="fr-FR"/>
        </w:rPr>
        <w:t>d)</w:t>
      </w:r>
      <w:r w:rsidRPr="00330A7E">
        <w:rPr>
          <w:rFonts w:ascii="Times New Roman" w:hAnsi="Times New Roman" w:cs="Times New Roman"/>
          <w:color w:val="000000" w:themeColor="text1"/>
          <w:spacing w:val="-4"/>
          <w:sz w:val="24"/>
          <w:szCs w:val="24"/>
          <w:lang w:val="fr-FR"/>
        </w:rPr>
        <w:t xml:space="preserve"> Xác suất chọn được bệnh nhân thường xuyên bị stress, biết bệnh nhân đó bị đau dạ dày, là 0,6.</w:t>
      </w:r>
    </w:p>
    <w:p w14:paraId="755BB936" w14:textId="77777777" w:rsidR="00ED397D" w:rsidRPr="00330A7E" w:rsidRDefault="00ED397D">
      <w:pPr>
        <w:spacing w:before="80" w:after="80" w:line="264" w:lineRule="auto"/>
        <w:jc w:val="both"/>
        <w:rPr>
          <w:rFonts w:ascii="Times New Roman" w:eastAsia="Calibri" w:hAnsi="Times New Roman" w:cs="Times New Roman"/>
          <w:bCs/>
          <w:sz w:val="24"/>
          <w:szCs w:val="24"/>
          <w:lang w:val="fr-FR"/>
        </w:rPr>
      </w:pPr>
      <w:r w:rsidRPr="00330A7E">
        <w:rPr>
          <w:rFonts w:ascii="Times New Roman" w:eastAsia="Calibri" w:hAnsi="Times New Roman" w:cs="Times New Roman"/>
          <w:b/>
          <w:color w:val="0070C0"/>
          <w:sz w:val="24"/>
          <w:szCs w:val="24"/>
          <w:lang w:val="fr-FR"/>
        </w:rPr>
        <w:t>PHẦN III. Câu trắc nghiệm trả lời ngắn.</w:t>
      </w:r>
      <w:r w:rsidRPr="00330A7E">
        <w:rPr>
          <w:rFonts w:ascii="Times New Roman" w:eastAsia="Calibri" w:hAnsi="Times New Roman" w:cs="Times New Roman"/>
          <w:bCs/>
          <w:color w:val="0033CC"/>
          <w:sz w:val="24"/>
          <w:szCs w:val="24"/>
          <w:lang w:val="fr-FR"/>
        </w:rPr>
        <w:t xml:space="preserve"> </w:t>
      </w:r>
      <w:r w:rsidRPr="00330A7E">
        <w:rPr>
          <w:rFonts w:ascii="Times New Roman" w:eastAsia="Calibri" w:hAnsi="Times New Roman" w:cs="Times New Roman"/>
          <w:bCs/>
          <w:sz w:val="24"/>
          <w:szCs w:val="24"/>
          <w:lang w:val="fr-FR"/>
        </w:rPr>
        <w:t>Thí sinh trả lời từ câu 1 đến câu 6.</w:t>
      </w:r>
    </w:p>
    <w:p w14:paraId="5ADD521A" w14:textId="77777777" w:rsidR="00ED397D" w:rsidRPr="00330A7E" w:rsidRDefault="00ED397D" w:rsidP="000E1E56">
      <w:pPr>
        <w:pStyle w:val="ListParagraph"/>
        <w:numPr>
          <w:ilvl w:val="0"/>
          <w:numId w:val="78"/>
        </w:numPr>
        <w:tabs>
          <w:tab w:val="left" w:pos="992"/>
        </w:tabs>
        <w:spacing w:before="80" w:after="80" w:line="264" w:lineRule="auto"/>
        <w:rPr>
          <w:rFonts w:ascii="Times New Roman" w:hAnsi="Times New Roman" w:cs="Times New Roman"/>
          <w:color w:val="000000" w:themeColor="text1"/>
          <w:sz w:val="24"/>
          <w:szCs w:val="24"/>
          <w:lang w:val="fr-FR"/>
        </w:rPr>
      </w:pPr>
      <w:r w:rsidRPr="00330A7E">
        <w:rPr>
          <w:rFonts w:ascii="Times New Roman" w:hAnsi="Times New Roman" w:cs="Times New Roman"/>
          <w:color w:val="000000" w:themeColor="text1"/>
          <w:sz w:val="24"/>
          <w:szCs w:val="24"/>
          <w:lang w:val="fr-FR"/>
        </w:rPr>
        <w:t xml:space="preserve">Khi đặt hệ tọa độ </w:t>
      </w:r>
      <w:r w:rsidR="00FA344A">
        <w:rPr>
          <w:rFonts w:ascii="Times New Roman" w:hAnsi="Times New Roman" w:cs="Times New Roman"/>
          <w:position w:val="-10"/>
          <w:sz w:val="24"/>
          <w:szCs w:val="24"/>
        </w:rPr>
        <w:pict w14:anchorId="067642A6">
          <v:shape id="_x0000_i7328" type="#_x0000_t75" style="width:28.5pt;height:16.5pt">
            <v:imagedata r:id="rId10463" o:title=""/>
          </v:shape>
        </w:pict>
      </w:r>
      <w:r w:rsidRPr="00330A7E">
        <w:rPr>
          <w:rFonts w:ascii="Times New Roman" w:hAnsi="Times New Roman" w:cs="Times New Roman"/>
          <w:color w:val="000000" w:themeColor="text1"/>
          <w:sz w:val="24"/>
          <w:szCs w:val="24"/>
          <w:lang w:val="fr-FR"/>
        </w:rPr>
        <w:t xml:space="preserve">vào không gian với đơn vị trên trục tính theo kilômét, người ta thấy rằng một không gian phủ sóng điện thoại có dạng một hình cầu (S) (tập hợp những điểm nằm trong và nằm trên mặt cầu tương ứng). Biết mặt cầu (S) có phương trình: </w:t>
      </w:r>
      <w:r w:rsidR="00FA344A">
        <w:rPr>
          <w:rFonts w:ascii="Times New Roman" w:hAnsi="Times New Roman" w:cs="Times New Roman"/>
          <w:position w:val="-10"/>
          <w:sz w:val="24"/>
          <w:szCs w:val="24"/>
        </w:rPr>
        <w:pict w14:anchorId="01E791E8">
          <v:shape id="_x0000_i7329" type="#_x0000_t75" style="width:163.5pt;height:18pt">
            <v:imagedata r:id="rId10464" o:title=""/>
          </v:shape>
        </w:pict>
      </w:r>
      <w:r w:rsidRPr="00330A7E">
        <w:rPr>
          <w:rFonts w:ascii="Times New Roman" w:hAnsi="Times New Roman" w:cs="Times New Roman"/>
          <w:color w:val="000000" w:themeColor="text1"/>
          <w:sz w:val="24"/>
          <w:szCs w:val="24"/>
          <w:lang w:val="fr-FR"/>
        </w:rPr>
        <w:t>. Khoảng cách xa nhất giữa hai vùng phủ sóng là bao nhiêu kilômét?</w:t>
      </w:r>
    </w:p>
    <w:p w14:paraId="77A38CE1" w14:textId="77777777" w:rsidR="00ED397D" w:rsidRPr="00330A7E" w:rsidRDefault="00ED397D" w:rsidP="000E1E56">
      <w:pPr>
        <w:pStyle w:val="ListParagraph"/>
        <w:numPr>
          <w:ilvl w:val="0"/>
          <w:numId w:val="78"/>
        </w:numPr>
        <w:tabs>
          <w:tab w:val="left" w:pos="992"/>
        </w:tabs>
        <w:spacing w:before="80" w:after="80" w:line="264" w:lineRule="auto"/>
        <w:rPr>
          <w:rFonts w:ascii="Times New Roman" w:hAnsi="Times New Roman" w:cs="Times New Roman"/>
          <w:sz w:val="24"/>
          <w:szCs w:val="24"/>
        </w:rPr>
      </w:pPr>
      <w:r w:rsidRPr="00330A7E">
        <w:rPr>
          <w:rFonts w:ascii="Times New Roman" w:hAnsi="Times New Roman" w:cs="Times New Roman"/>
          <w:sz w:val="24"/>
          <w:szCs w:val="24"/>
          <w:lang w:val="fr-FR"/>
        </w:rPr>
        <w:t xml:space="preserve">Trong một khung lưới ô vuông gồm các hình lập phương, người ta đưa ra một cách kiểm tra bốn nút lưới (đỉnh hình lập phương) bất kì có đồng phẳng hay không bằng cách gắn hệ trục toạ độ </w:t>
      </w:r>
      <w:r w:rsidR="00FA344A">
        <w:rPr>
          <w:rFonts w:ascii="Times New Roman" w:hAnsi="Times New Roman" w:cs="Times New Roman"/>
          <w:position w:val="-10"/>
          <w:sz w:val="24"/>
          <w:szCs w:val="24"/>
        </w:rPr>
        <w:pict w14:anchorId="2BD51C37">
          <v:shape id="_x0000_i7330" type="#_x0000_t75" style="width:28.5pt;height:16.5pt">
            <v:imagedata r:id="rId10463" o:title=""/>
          </v:shape>
        </w:pict>
      </w:r>
      <w:r w:rsidRPr="00330A7E">
        <w:rPr>
          <w:rFonts w:ascii="Times New Roman" w:hAnsi="Times New Roman" w:cs="Times New Roman"/>
          <w:sz w:val="24"/>
          <w:szCs w:val="24"/>
          <w:lang w:val="fr-FR"/>
        </w:rPr>
        <w:t xml:space="preserve"> vào khung lưới ô vuông và lập phương trình mặt phẳng đi qua ba nút lưới trong bốn nút lưới đã cho. Giả sử có ba nút lưới mà toạ độ lần lượt là </w:t>
      </w:r>
      <w:r w:rsidR="00FA344A">
        <w:rPr>
          <w:rFonts w:ascii="Times New Roman" w:hAnsi="Times New Roman" w:cs="Times New Roman"/>
          <w:position w:val="-14"/>
          <w:sz w:val="24"/>
          <w:szCs w:val="24"/>
        </w:rPr>
        <w:pict w14:anchorId="29A846E5">
          <v:shape id="_x0000_i7331" type="#_x0000_t75" style="width:43.5pt;height:19.5pt">
            <v:imagedata r:id="rId10465" o:title=""/>
          </v:shape>
        </w:pict>
      </w:r>
      <w:r w:rsidRPr="00330A7E">
        <w:rPr>
          <w:rFonts w:ascii="Times New Roman" w:hAnsi="Times New Roman" w:cs="Times New Roman"/>
          <w:sz w:val="24"/>
          <w:szCs w:val="24"/>
          <w:lang w:val="fr-FR"/>
        </w:rPr>
        <w:t>,</w:t>
      </w:r>
      <w:r w:rsidRPr="00330A7E">
        <w:rPr>
          <w:rFonts w:ascii="Times New Roman" w:hAnsi="Times New Roman" w:cs="Times New Roman"/>
          <w:bCs/>
          <w:sz w:val="24"/>
          <w:szCs w:val="24"/>
          <w:lang w:val="fr-FR"/>
        </w:rPr>
        <w:t xml:space="preserve"> </w:t>
      </w:r>
      <w:r w:rsidR="00FA344A">
        <w:rPr>
          <w:rFonts w:ascii="Times New Roman" w:hAnsi="Times New Roman" w:cs="Times New Roman"/>
          <w:position w:val="-14"/>
          <w:sz w:val="24"/>
          <w:szCs w:val="24"/>
        </w:rPr>
        <w:pict w14:anchorId="37B492AA">
          <v:shape id="_x0000_i7332" type="#_x0000_t75" style="width:37.5pt;height:19.5pt">
            <v:imagedata r:id="rId10466" o:title=""/>
          </v:shape>
        </w:pict>
      </w:r>
      <w:r w:rsidRPr="00330A7E">
        <w:rPr>
          <w:rFonts w:ascii="Times New Roman" w:hAnsi="Times New Roman" w:cs="Times New Roman"/>
          <w:bCs/>
          <w:sz w:val="24"/>
          <w:szCs w:val="24"/>
          <w:lang w:val="fr-FR"/>
        </w:rPr>
        <w:t>,</w:t>
      </w:r>
      <w:r w:rsidR="00FA344A">
        <w:rPr>
          <w:rFonts w:ascii="Times New Roman" w:hAnsi="Times New Roman" w:cs="Times New Roman"/>
          <w:position w:val="-14"/>
          <w:sz w:val="24"/>
          <w:szCs w:val="24"/>
        </w:rPr>
        <w:pict w14:anchorId="256B4493">
          <v:shape id="_x0000_i7333" type="#_x0000_t75" style="width:37.5pt;height:19.5pt">
            <v:imagedata r:id="rId10467" o:title=""/>
          </v:shape>
        </w:pict>
      </w:r>
      <w:r w:rsidRPr="00330A7E">
        <w:rPr>
          <w:rFonts w:ascii="Times New Roman" w:hAnsi="Times New Roman" w:cs="Times New Roman"/>
          <w:sz w:val="24"/>
          <w:szCs w:val="24"/>
          <w:lang w:val="fr-FR"/>
        </w:rPr>
        <w:t xml:space="preserve"> và mặt phẳng đi qua ba nút lưới đó có phương trình </w:t>
      </w:r>
      <w:r w:rsidR="00FA344A">
        <w:rPr>
          <w:rFonts w:ascii="Times New Roman" w:hAnsi="Times New Roman" w:cs="Times New Roman"/>
          <w:position w:val="-10"/>
          <w:sz w:val="24"/>
          <w:szCs w:val="24"/>
        </w:rPr>
        <w:pict w14:anchorId="1F327373">
          <v:shape id="_x0000_i7334" type="#_x0000_t75" style="width:93pt;height:16.5pt">
            <v:imagedata r:id="rId10468" o:title=""/>
          </v:shape>
        </w:pict>
      </w:r>
      <w:r w:rsidRPr="00330A7E">
        <w:rPr>
          <w:rFonts w:ascii="Times New Roman" w:hAnsi="Times New Roman" w:cs="Times New Roman"/>
          <w:sz w:val="24"/>
          <w:szCs w:val="24"/>
          <w:lang w:val="fr-FR"/>
        </w:rPr>
        <w:t xml:space="preserve">. </w:t>
      </w:r>
      <w:r w:rsidRPr="00330A7E">
        <w:rPr>
          <w:rFonts w:ascii="Times New Roman" w:hAnsi="Times New Roman" w:cs="Times New Roman"/>
          <w:sz w:val="24"/>
          <w:szCs w:val="24"/>
        </w:rPr>
        <w:t>Giá trị của</w:t>
      </w:r>
      <w:r w:rsidR="00FA344A">
        <w:rPr>
          <w:rFonts w:ascii="Times New Roman" w:hAnsi="Times New Roman" w:cs="Times New Roman"/>
          <w:position w:val="-10"/>
          <w:sz w:val="24"/>
          <w:szCs w:val="24"/>
        </w:rPr>
        <w:pict w14:anchorId="6D83D785">
          <v:shape id="_x0000_i7335" type="#_x0000_t75" style="width:46.5pt;height:13.5pt">
            <v:imagedata r:id="rId10469" o:title=""/>
          </v:shape>
        </w:pict>
      </w:r>
      <w:r w:rsidRPr="00330A7E">
        <w:rPr>
          <w:rFonts w:ascii="Times New Roman" w:hAnsi="Times New Roman" w:cs="Times New Roman"/>
          <w:sz w:val="24"/>
          <w:szCs w:val="24"/>
        </w:rPr>
        <w:t xml:space="preserve"> là bao nhiêu?</w:t>
      </w:r>
    </w:p>
    <w:p w14:paraId="586080FC" w14:textId="77777777" w:rsidR="00ED397D" w:rsidRPr="00330A7E" w:rsidRDefault="00ED397D" w:rsidP="000E1E56">
      <w:pPr>
        <w:pStyle w:val="ListParagraph"/>
        <w:numPr>
          <w:ilvl w:val="0"/>
          <w:numId w:val="78"/>
        </w:numPr>
        <w:tabs>
          <w:tab w:val="left" w:pos="992"/>
        </w:tabs>
        <w:spacing w:before="80" w:after="80" w:line="264" w:lineRule="auto"/>
        <w:rPr>
          <w:rFonts w:ascii="Times New Roman" w:hAnsi="Times New Roman" w:cs="Times New Roman"/>
          <w:sz w:val="24"/>
          <w:szCs w:val="24"/>
          <w:lang w:val="vi-VN"/>
        </w:rPr>
      </w:pPr>
      <w:r w:rsidRPr="00330A7E">
        <w:rPr>
          <w:rFonts w:ascii="Times New Roman" w:hAnsi="Times New Roman" w:cs="Times New Roman"/>
          <w:sz w:val="24"/>
          <w:szCs w:val="24"/>
        </w:rPr>
        <w:drawing>
          <wp:anchor distT="0" distB="0" distL="0" distR="0" simplePos="0" relativeHeight="251766784" behindDoc="0" locked="0" layoutInCell="1" allowOverlap="1" wp14:anchorId="256895B2" wp14:editId="38439D63">
            <wp:simplePos x="0" y="0"/>
            <wp:positionH relativeFrom="column">
              <wp:posOffset>5350510</wp:posOffset>
            </wp:positionH>
            <wp:positionV relativeFrom="paragraph">
              <wp:posOffset>20320</wp:posOffset>
            </wp:positionV>
            <wp:extent cx="1678940" cy="1554480"/>
            <wp:effectExtent l="0" t="0" r="12700" b="0"/>
            <wp:wrapSquare wrapText="bothSides"/>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10470">
                      <a:extLst>
                        <a:ext uri="{28A0092B-C50C-407E-A947-70E740481C1C}">
                          <a14:useLocalDpi xmlns:a14="http://schemas.microsoft.com/office/drawing/2010/main" val="0"/>
                        </a:ext>
                      </a:extLst>
                    </a:blip>
                    <a:srcRect/>
                    <a:stretch>
                      <a:fillRect/>
                    </a:stretch>
                  </pic:blipFill>
                  <pic:spPr>
                    <a:xfrm>
                      <a:off x="0" y="0"/>
                      <a:ext cx="1678940" cy="1554480"/>
                    </a:xfrm>
                    <a:prstGeom prst="rect">
                      <a:avLst/>
                    </a:prstGeom>
                    <a:noFill/>
                    <a:ln>
                      <a:noFill/>
                    </a:ln>
                  </pic:spPr>
                </pic:pic>
              </a:graphicData>
            </a:graphic>
          </wp:anchor>
        </w:drawing>
      </w:r>
      <w:r w:rsidRPr="00330A7E">
        <w:rPr>
          <w:rFonts w:ascii="Times New Roman" w:hAnsi="Times New Roman" w:cs="Times New Roman"/>
          <w:sz w:val="24"/>
          <w:szCs w:val="24"/>
          <w:lang w:val="vi-VN"/>
        </w:rPr>
        <w:t xml:space="preserve">Một vật chuyển động trong 3 giờ với vận tốc </w:t>
      </w:r>
      <w:r w:rsidR="00FA344A">
        <w:rPr>
          <w:rFonts w:ascii="Times New Roman" w:hAnsi="Times New Roman" w:cs="Times New Roman"/>
          <w:position w:val="-10"/>
          <w:sz w:val="24"/>
          <w:szCs w:val="24"/>
        </w:rPr>
        <w:pict w14:anchorId="75EFF3DD">
          <v:shape id="_x0000_i7336" type="#_x0000_t75" style="width:48pt;height:16.5pt">
            <v:imagedata r:id="rId10471" o:title=""/>
          </v:shape>
        </w:pict>
      </w:r>
      <w:r w:rsidRPr="00330A7E">
        <w:rPr>
          <w:rFonts w:ascii="Times New Roman" w:hAnsi="Times New Roman" w:cs="Times New Roman"/>
          <w:sz w:val="24"/>
          <w:szCs w:val="24"/>
          <w:lang w:val="vi-VN"/>
        </w:rPr>
        <w:t xml:space="preserve"> phụ thuộc vào thời gian </w:t>
      </w:r>
      <w:r w:rsidR="00FA344A">
        <w:rPr>
          <w:rFonts w:ascii="Times New Roman" w:hAnsi="Times New Roman" w:cs="Times New Roman"/>
          <w:position w:val="-10"/>
          <w:sz w:val="24"/>
          <w:szCs w:val="24"/>
        </w:rPr>
        <w:pict w14:anchorId="116B4A84">
          <v:shape id="_x0000_i7337" type="#_x0000_t75" style="width:22.5pt;height:16.5pt">
            <v:imagedata r:id="rId10472" o:title=""/>
          </v:shape>
        </w:pict>
      </w:r>
      <w:r w:rsidRPr="00330A7E">
        <w:rPr>
          <w:rFonts w:ascii="Times New Roman" w:hAnsi="Times New Roman" w:cs="Times New Roman"/>
          <w:sz w:val="24"/>
          <w:szCs w:val="24"/>
          <w:lang w:val="vi-VN"/>
        </w:rPr>
        <w:t xml:space="preserve"> có đồ thị vận tốc như hình bên. Trong thời gian 1 giờ kể từ khi bắt đầu chuyển động, đồ thị đó là một phần của đường parabol có đỉnh </w:t>
      </w:r>
      <w:r w:rsidR="00FA344A">
        <w:rPr>
          <w:rFonts w:ascii="Times New Roman" w:hAnsi="Times New Roman" w:cs="Times New Roman"/>
          <w:position w:val="-10"/>
          <w:sz w:val="24"/>
          <w:szCs w:val="24"/>
        </w:rPr>
        <w:pict w14:anchorId="5C166CB6">
          <v:shape id="_x0000_i7338" type="#_x0000_t75" style="width:31.5pt;height:16.5pt">
            <v:imagedata r:id="rId10473" o:title=""/>
          </v:shape>
        </w:pict>
      </w:r>
      <w:r w:rsidRPr="00330A7E">
        <w:rPr>
          <w:rFonts w:ascii="Times New Roman" w:hAnsi="Times New Roman" w:cs="Times New Roman"/>
          <w:sz w:val="24"/>
          <w:szCs w:val="24"/>
          <w:lang w:val="vi-VN"/>
        </w:rPr>
        <w:t xml:space="preserve"> và trục đối xứng song song với trục tung, khoảng thời gian còn lại đồ thị là một đoạn thẳng song song với trục hoành. Quãng đường </w:t>
      </w:r>
      <w:r w:rsidR="00FA344A">
        <w:rPr>
          <w:rFonts w:ascii="Times New Roman" w:hAnsi="Times New Roman" w:cs="Times New Roman"/>
          <w:position w:val="-6"/>
          <w:sz w:val="24"/>
          <w:szCs w:val="24"/>
        </w:rPr>
        <w:pict w14:anchorId="63557C40">
          <v:shape id="_x0000_i7339" type="#_x0000_t75" style="width:10.5pt;height:13.5pt">
            <v:imagedata r:id="rId10474" o:title=""/>
          </v:shape>
        </w:pict>
      </w:r>
      <w:r w:rsidRPr="00330A7E">
        <w:rPr>
          <w:rFonts w:ascii="Times New Roman" w:hAnsi="Times New Roman" w:cs="Times New Roman"/>
          <w:sz w:val="24"/>
          <w:szCs w:val="24"/>
          <w:lang w:val="vi-VN"/>
        </w:rPr>
        <w:t xml:space="preserve"> mà vật chuyển động được trong 3 giờ đó </w:t>
      </w:r>
      <w:r w:rsidRPr="00330A7E">
        <w:rPr>
          <w:rFonts w:ascii="Times New Roman" w:hAnsi="Times New Roman" w:cs="Times New Roman"/>
          <w:b/>
          <w:bCs/>
          <w:i/>
          <w:iCs/>
          <w:sz w:val="24"/>
          <w:szCs w:val="24"/>
          <w:lang w:val="vi-VN"/>
        </w:rPr>
        <w:t xml:space="preserve">(kết quả làm tròn đến hàng phần chục) </w:t>
      </w:r>
      <w:r w:rsidRPr="00330A7E">
        <w:rPr>
          <w:rFonts w:ascii="Times New Roman" w:hAnsi="Times New Roman" w:cs="Times New Roman"/>
          <w:sz w:val="24"/>
          <w:szCs w:val="24"/>
          <w:lang w:val="vi-VN"/>
        </w:rPr>
        <w:t>là bao nhiêu?</w:t>
      </w:r>
    </w:p>
    <w:p w14:paraId="09411718" w14:textId="77777777" w:rsidR="00ED397D" w:rsidRPr="00330A7E" w:rsidRDefault="00ED397D">
      <w:pPr>
        <w:pStyle w:val="ListParagraph"/>
        <w:tabs>
          <w:tab w:val="left" w:pos="992"/>
        </w:tabs>
        <w:spacing w:before="80" w:after="80" w:line="264" w:lineRule="auto"/>
        <w:ind w:left="0"/>
        <w:rPr>
          <w:rFonts w:ascii="Times New Roman" w:hAnsi="Times New Roman" w:cs="Times New Roman"/>
          <w:sz w:val="24"/>
          <w:szCs w:val="24"/>
          <w:lang w:val="vi-VN"/>
        </w:rPr>
      </w:pPr>
    </w:p>
    <w:p w14:paraId="211FBB81" w14:textId="77777777" w:rsidR="00ED397D" w:rsidRPr="00330A7E" w:rsidRDefault="00ED397D" w:rsidP="000E1E56">
      <w:pPr>
        <w:pStyle w:val="ListParagraph"/>
        <w:numPr>
          <w:ilvl w:val="0"/>
          <w:numId w:val="78"/>
        </w:numPr>
        <w:tabs>
          <w:tab w:val="left" w:pos="992"/>
        </w:tabs>
        <w:spacing w:before="80" w:after="80" w:line="264" w:lineRule="auto"/>
        <w:rPr>
          <w:rFonts w:ascii="Times New Roman" w:hAnsi="Times New Roman" w:cs="Times New Roman"/>
          <w:color w:val="000000" w:themeColor="text1"/>
          <w:sz w:val="24"/>
          <w:szCs w:val="24"/>
          <w:lang w:val="vi-VN"/>
        </w:rPr>
      </w:pPr>
      <w:r w:rsidRPr="00330A7E">
        <w:rPr>
          <w:rFonts w:ascii="Times New Roman" w:hAnsi="Times New Roman" w:cs="Times New Roman"/>
          <w:color w:val="000000" w:themeColor="text1"/>
          <w:sz w:val="24"/>
          <w:szCs w:val="24"/>
          <w:lang w:val="vi-VN"/>
        </w:rPr>
        <w:t xml:space="preserve">Một hãng điện thoại đưa ra quy luật bán buôn cho từng đại lí, đó là đại lí càng nhập nhiều chiếc điện thoại của hãng thì giá bán buôn một chiếc điện thoại càng giảm. Cụ thể, nếu đại lí mua </w:t>
      </w:r>
      <w:r w:rsidR="00FA344A">
        <w:rPr>
          <w:rFonts w:ascii="Times New Roman" w:hAnsi="Times New Roman" w:cs="Times New Roman"/>
          <w:position w:val="-4"/>
          <w:sz w:val="24"/>
          <w:szCs w:val="24"/>
        </w:rPr>
        <w:pict w14:anchorId="618C7FEF">
          <v:shape id="_x0000_i7340" type="#_x0000_t75" style="width:10.5pt;height:10.5pt">
            <v:imagedata r:id="rId10475" o:title=""/>
          </v:shape>
        </w:pict>
      </w:r>
      <w:r w:rsidRPr="00330A7E">
        <w:rPr>
          <w:rFonts w:ascii="Times New Roman" w:hAnsi="Times New Roman" w:cs="Times New Roman"/>
          <w:color w:val="000000" w:themeColor="text1"/>
          <w:sz w:val="24"/>
          <w:szCs w:val="24"/>
          <w:lang w:val="vi-VN"/>
        </w:rPr>
        <w:t xml:space="preserve"> điện thoại thì giá tiền của mỗi điện thoại là </w:t>
      </w:r>
      <w:r w:rsidR="00FA344A">
        <w:rPr>
          <w:rFonts w:ascii="Times New Roman" w:hAnsi="Times New Roman" w:cs="Times New Roman"/>
          <w:position w:val="-6"/>
          <w:sz w:val="24"/>
          <w:szCs w:val="24"/>
        </w:rPr>
        <w:pict w14:anchorId="6614E81C">
          <v:shape id="_x0000_i7341" type="#_x0000_t75" style="width:52.5pt;height:13.5pt">
            <v:imagedata r:id="rId10476" o:title=""/>
          </v:shape>
        </w:pict>
      </w:r>
      <w:r w:rsidRPr="00330A7E">
        <w:rPr>
          <w:rFonts w:ascii="Times New Roman" w:hAnsi="Times New Roman" w:cs="Times New Roman"/>
          <w:color w:val="000000" w:themeColor="text1"/>
          <w:sz w:val="24"/>
          <w:szCs w:val="24"/>
          <w:lang w:val="vi-VN"/>
        </w:rPr>
        <w:t xml:space="preserve">(nghìn đồng), </w:t>
      </w:r>
      <w:r w:rsidR="00FA344A">
        <w:rPr>
          <w:rFonts w:ascii="Times New Roman" w:hAnsi="Times New Roman" w:cs="Times New Roman"/>
          <w:position w:val="-8"/>
          <w:sz w:val="24"/>
          <w:szCs w:val="24"/>
        </w:rPr>
        <w:pict w14:anchorId="4B1976C7">
          <v:shape id="_x0000_i7342" type="#_x0000_t75" style="width:81pt;height:16.5pt">
            <v:imagedata r:id="rId10477" o:title=""/>
          </v:shape>
        </w:pict>
      </w:r>
      <w:r w:rsidRPr="00330A7E">
        <w:rPr>
          <w:rFonts w:ascii="Times New Roman" w:hAnsi="Times New Roman" w:cs="Times New Roman"/>
          <w:color w:val="000000" w:themeColor="text1"/>
          <w:sz w:val="24"/>
          <w:szCs w:val="24"/>
          <w:lang w:val="vi-VN"/>
        </w:rPr>
        <w:t>. Đại lí nhập cùng một lúc bao nhiêu chiếc điện thoại thì hãng có thể thu về nhiều tiền nhất từ đại lí đó?</w:t>
      </w:r>
    </w:p>
    <w:p w14:paraId="5968F7CA" w14:textId="77777777" w:rsidR="00ED397D" w:rsidRPr="00330A7E" w:rsidRDefault="00ED397D" w:rsidP="000E1E56">
      <w:pPr>
        <w:pStyle w:val="ListParagraph"/>
        <w:numPr>
          <w:ilvl w:val="0"/>
          <w:numId w:val="78"/>
        </w:numPr>
        <w:tabs>
          <w:tab w:val="left" w:pos="992"/>
        </w:tabs>
        <w:spacing w:before="80" w:after="80" w:line="264" w:lineRule="auto"/>
        <w:rPr>
          <w:rFonts w:ascii="Times New Roman" w:hAnsi="Times New Roman" w:cs="Times New Roman"/>
          <w:color w:val="000000" w:themeColor="text1"/>
          <w:sz w:val="24"/>
          <w:szCs w:val="24"/>
          <w:lang w:val="vi-VN"/>
        </w:rPr>
      </w:pPr>
      <w:r w:rsidRPr="00330A7E">
        <w:rPr>
          <w:rFonts w:ascii="Times New Roman" w:hAnsi="Times New Roman" w:cs="Times New Roman"/>
          <w:color w:val="000000" w:themeColor="text1"/>
          <w:sz w:val="24"/>
          <w:szCs w:val="24"/>
          <w:lang w:val="vi-VN"/>
        </w:rPr>
        <w:t xml:space="preserve">Tất cả các học sinh của trường A đều tham gia câu lạc bộ bóng chuyền hoặc bóng rổ, mỗi học sinh chỉ tham gia đúng một câu lạc bộ. Có </w:t>
      </w:r>
      <w:r w:rsidR="00FA344A">
        <w:rPr>
          <w:rFonts w:ascii="Times New Roman" w:hAnsi="Times New Roman" w:cs="Times New Roman"/>
          <w:position w:val="-6"/>
          <w:sz w:val="24"/>
          <w:szCs w:val="24"/>
        </w:rPr>
        <w:pict w14:anchorId="2AEE8CC2">
          <v:shape id="_x0000_i7343" type="#_x0000_t75" style="width:27pt;height:13.5pt">
            <v:imagedata r:id="rId10478" o:title=""/>
          </v:shape>
        </w:pict>
      </w:r>
      <w:r w:rsidRPr="00330A7E">
        <w:rPr>
          <w:rFonts w:ascii="Times New Roman" w:hAnsi="Times New Roman" w:cs="Times New Roman"/>
          <w:color w:val="000000" w:themeColor="text1"/>
          <w:sz w:val="24"/>
          <w:szCs w:val="24"/>
          <w:lang w:val="vi-VN"/>
        </w:rPr>
        <w:t xml:space="preserve">học sinh của trường tham gia câu lạc bộ bóng chuyền và </w:t>
      </w:r>
      <w:r w:rsidR="00FA344A">
        <w:rPr>
          <w:rFonts w:ascii="Times New Roman" w:hAnsi="Times New Roman" w:cs="Times New Roman"/>
          <w:position w:val="-6"/>
          <w:sz w:val="24"/>
          <w:szCs w:val="24"/>
        </w:rPr>
        <w:pict w14:anchorId="1C9AA780">
          <v:shape id="_x0000_i7344" type="#_x0000_t75" style="width:27pt;height:13.5pt">
            <v:imagedata r:id="rId10479" o:title=""/>
          </v:shape>
        </w:pict>
      </w:r>
      <w:r w:rsidRPr="00330A7E">
        <w:rPr>
          <w:rFonts w:ascii="Times New Roman" w:hAnsi="Times New Roman" w:cs="Times New Roman"/>
          <w:color w:val="000000" w:themeColor="text1"/>
          <w:sz w:val="24"/>
          <w:szCs w:val="24"/>
          <w:lang w:val="vi-VN"/>
        </w:rPr>
        <w:t xml:space="preserve">học sinh của trường tham gia câu lạc bộ bóng rổ. Số học sinh nữ chiếm </w:t>
      </w:r>
      <w:r w:rsidR="00FA344A">
        <w:rPr>
          <w:rFonts w:ascii="Times New Roman" w:hAnsi="Times New Roman" w:cs="Times New Roman"/>
          <w:position w:val="-6"/>
          <w:sz w:val="24"/>
          <w:szCs w:val="24"/>
        </w:rPr>
        <w:pict w14:anchorId="741895BD">
          <v:shape id="_x0000_i7345" type="#_x0000_t75" style="width:27pt;height:13.5pt">
            <v:imagedata r:id="rId10480" o:title=""/>
          </v:shape>
        </w:pict>
      </w:r>
      <w:r w:rsidRPr="00330A7E">
        <w:rPr>
          <w:rFonts w:ascii="Times New Roman" w:hAnsi="Times New Roman" w:cs="Times New Roman"/>
          <w:color w:val="000000" w:themeColor="text1"/>
          <w:sz w:val="24"/>
          <w:szCs w:val="24"/>
          <w:lang w:val="vi-VN"/>
        </w:rPr>
        <w:t xml:space="preserve">trong câu lạc bộ bóng chuyền và </w:t>
      </w:r>
      <w:r w:rsidR="00FA344A">
        <w:rPr>
          <w:rFonts w:ascii="Times New Roman" w:hAnsi="Times New Roman" w:cs="Times New Roman"/>
          <w:position w:val="-6"/>
          <w:sz w:val="24"/>
          <w:szCs w:val="24"/>
        </w:rPr>
        <w:pict w14:anchorId="6E35755C">
          <v:shape id="_x0000_i7346" type="#_x0000_t75" style="width:27pt;height:13.5pt">
            <v:imagedata r:id="rId10481" o:title=""/>
          </v:shape>
        </w:pict>
      </w:r>
      <w:r w:rsidRPr="00330A7E">
        <w:rPr>
          <w:rFonts w:ascii="Times New Roman" w:hAnsi="Times New Roman" w:cs="Times New Roman"/>
          <w:color w:val="000000" w:themeColor="text1"/>
          <w:sz w:val="24"/>
          <w:szCs w:val="24"/>
          <w:lang w:val="vi-VN"/>
        </w:rPr>
        <w:t>trong câu lạc bộ bóng rổ. Chọn ngẫu nhiên một học sinh. Xác suất chọn được học sinh nữ là bao nhiêu?</w:t>
      </w:r>
    </w:p>
    <w:p w14:paraId="2AF6D581" w14:textId="77777777" w:rsidR="00ED397D" w:rsidRPr="00330A7E" w:rsidRDefault="00ED397D" w:rsidP="000E1E56">
      <w:pPr>
        <w:pStyle w:val="ListParagraph"/>
        <w:numPr>
          <w:ilvl w:val="0"/>
          <w:numId w:val="78"/>
        </w:numPr>
        <w:tabs>
          <w:tab w:val="left" w:pos="992"/>
        </w:tabs>
        <w:spacing w:before="80" w:after="80" w:line="264" w:lineRule="auto"/>
        <w:rPr>
          <w:rFonts w:ascii="Times New Roman" w:hAnsi="Times New Roman" w:cs="Times New Roman"/>
          <w:b/>
          <w:bCs/>
          <w:i/>
          <w:iCs/>
          <w:color w:val="000000" w:themeColor="text1"/>
          <w:sz w:val="24"/>
          <w:szCs w:val="24"/>
          <w:lang w:val="vi-VN"/>
        </w:rPr>
      </w:pPr>
      <w:r w:rsidRPr="00330A7E">
        <w:rPr>
          <w:rFonts w:ascii="Times New Roman" w:hAnsi="Times New Roman" w:cs="Times New Roman"/>
          <w:color w:val="000000" w:themeColor="text1"/>
          <w:sz w:val="24"/>
          <w:szCs w:val="24"/>
          <w:lang w:val="vi-VN"/>
        </w:rPr>
        <w:t>Một cái cổng chào bằng hơi có chiều cao so với mặt đất 11</w:t>
      </w:r>
      <w:r w:rsidR="00FA344A">
        <w:rPr>
          <w:rFonts w:ascii="Times New Roman" w:hAnsi="Times New Roman" w:cs="Times New Roman"/>
          <w:position w:val="-4"/>
          <w:sz w:val="24"/>
          <w:szCs w:val="24"/>
        </w:rPr>
        <w:pict w14:anchorId="13E43473">
          <v:shape id="_x0000_i7347" type="#_x0000_t75" style="width:13.5pt;height:10.5pt">
            <v:imagedata r:id="rId10482" o:title=""/>
          </v:shape>
        </w:pict>
      </w:r>
      <w:r w:rsidRPr="00330A7E">
        <w:rPr>
          <w:rFonts w:ascii="Times New Roman" w:hAnsi="Times New Roman" w:cs="Times New Roman"/>
          <w:sz w:val="24"/>
          <w:szCs w:val="24"/>
          <w:lang w:val="vi-VN"/>
        </w:rPr>
        <w:t xml:space="preserve"> (không tính phần phao chứa không khí), chân của cổng chào tiếp xúc với mặt đất theo một đường tròn có đường kính là 2</w:t>
      </w:r>
      <w:r w:rsidR="00FA344A">
        <w:rPr>
          <w:rFonts w:ascii="Times New Roman" w:hAnsi="Times New Roman" w:cs="Times New Roman"/>
          <w:position w:val="-4"/>
          <w:sz w:val="24"/>
          <w:szCs w:val="24"/>
        </w:rPr>
        <w:pict w14:anchorId="34BCD427">
          <v:shape id="_x0000_i7348" type="#_x0000_t75" style="width:13.5pt;height:10.5pt">
            <v:imagedata r:id="rId10483" o:title=""/>
          </v:shape>
        </w:pict>
      </w:r>
      <w:r w:rsidRPr="00330A7E">
        <w:rPr>
          <w:rFonts w:ascii="Times New Roman" w:hAnsi="Times New Roman" w:cs="Times New Roman"/>
          <w:sz w:val="24"/>
          <w:szCs w:val="24"/>
          <w:lang w:val="vi-VN"/>
        </w:rPr>
        <w:t xml:space="preserve"> và bề </w:t>
      </w:r>
      <w:r w:rsidRPr="00330A7E">
        <w:rPr>
          <w:rFonts w:ascii="Times New Roman" w:hAnsi="Times New Roman" w:cs="Times New Roman"/>
          <w:sz w:val="24"/>
          <w:szCs w:val="24"/>
          <w:lang w:val="vi-VN"/>
        </w:rPr>
        <w:lastRenderedPageBreak/>
        <w:t xml:space="preserve">rộng của cổng chào là </w:t>
      </w:r>
      <w:r w:rsidRPr="00330A7E">
        <w:rPr>
          <w:rFonts w:ascii="Times New Roman" w:hAnsi="Times New Roman" w:cs="Times New Roman"/>
          <w:color w:val="000000" w:themeColor="text1"/>
          <w:sz w:val="24"/>
          <w:szCs w:val="24"/>
          <w:lang w:val="vi-VN"/>
        </w:rPr>
        <w:t>22</w:t>
      </w:r>
      <w:r w:rsidR="00FA344A">
        <w:rPr>
          <w:rFonts w:ascii="Times New Roman" w:hAnsi="Times New Roman" w:cs="Times New Roman"/>
          <w:position w:val="-4"/>
          <w:sz w:val="24"/>
          <w:szCs w:val="24"/>
        </w:rPr>
        <w:pict w14:anchorId="4B23B4BC">
          <v:shape id="_x0000_i7349" type="#_x0000_t75" style="width:13.5pt;height:10.5pt">
            <v:imagedata r:id="rId10483" o:title=""/>
          </v:shape>
        </w:pict>
      </w:r>
      <w:r w:rsidRPr="00330A7E">
        <w:rPr>
          <w:rFonts w:ascii="Times New Roman" w:hAnsi="Times New Roman" w:cs="Times New Roman"/>
          <w:sz w:val="24"/>
          <w:szCs w:val="24"/>
          <w:lang w:val="vi-VN"/>
        </w:rPr>
        <w:t xml:space="preserve"> (không tính phần phao chứa không khí). Bỏ qua độ dày của lớp vỏ cổng chào. Tính thể tích không khí chứa bên trong cổng chào </w:t>
      </w:r>
      <w:r w:rsidRPr="00330A7E">
        <w:rPr>
          <w:rFonts w:ascii="Times New Roman" w:hAnsi="Times New Roman" w:cs="Times New Roman"/>
          <w:b/>
          <w:bCs/>
          <w:i/>
          <w:iCs/>
          <w:sz w:val="24"/>
          <w:szCs w:val="24"/>
          <w:lang w:val="vi-VN"/>
        </w:rPr>
        <w:t>(làm tròn kết quả đến hàng đơn vị của mét khối).</w:t>
      </w:r>
    </w:p>
    <w:p w14:paraId="5A697686" w14:textId="77777777" w:rsidR="00ED397D" w:rsidRPr="00330A7E" w:rsidRDefault="00ED397D">
      <w:pPr>
        <w:spacing w:before="80" w:after="80" w:line="264" w:lineRule="auto"/>
        <w:contextualSpacing/>
        <w:jc w:val="center"/>
        <w:rPr>
          <w:rFonts w:ascii="Times New Roman" w:hAnsi="Times New Roman" w:cs="Times New Roman"/>
          <w:b/>
          <w:color w:val="000000" w:themeColor="text1"/>
          <w:sz w:val="24"/>
          <w:szCs w:val="24"/>
        </w:rPr>
      </w:pPr>
      <w:r w:rsidRPr="00330A7E">
        <w:rPr>
          <w:rFonts w:ascii="Times New Roman" w:eastAsia="SimSun" w:hAnsi="Times New Roman" w:cs="Times New Roman"/>
          <w:noProof/>
          <w:sz w:val="24"/>
          <w:szCs w:val="24"/>
          <w:lang w:eastAsia="en-US"/>
        </w:rPr>
        <w:drawing>
          <wp:inline distT="0" distB="0" distL="114300" distR="114300" wp14:anchorId="14F9C2FF" wp14:editId="4CBA76EB">
            <wp:extent cx="3175000" cy="2014220"/>
            <wp:effectExtent l="0" t="0" r="10160" b="12700"/>
            <wp:docPr id="95" name="Picture 98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981" descr="IMG_256"/>
                    <pic:cNvPicPr>
                      <a:picLocks noChangeAspect="1"/>
                    </pic:cNvPicPr>
                  </pic:nvPicPr>
                  <pic:blipFill>
                    <a:blip r:embed="rId10484"/>
                    <a:stretch>
                      <a:fillRect/>
                    </a:stretch>
                  </pic:blipFill>
                  <pic:spPr>
                    <a:xfrm>
                      <a:off x="0" y="0"/>
                      <a:ext cx="3175000" cy="2014220"/>
                    </a:xfrm>
                    <a:prstGeom prst="rect">
                      <a:avLst/>
                    </a:prstGeom>
                    <a:noFill/>
                    <a:ln w="9525">
                      <a:noFill/>
                    </a:ln>
                  </pic:spPr>
                </pic:pic>
              </a:graphicData>
            </a:graphic>
          </wp:inline>
        </w:drawing>
      </w:r>
    </w:p>
    <w:p w14:paraId="40AF49F0" w14:textId="61E42307" w:rsidR="00ED397D" w:rsidRPr="00330A7E" w:rsidRDefault="00ED397D" w:rsidP="00845FD2">
      <w:pPr>
        <w:spacing w:before="80" w:after="80" w:line="264" w:lineRule="auto"/>
        <w:jc w:val="center"/>
        <w:rPr>
          <w:rFonts w:ascii="Times New Roman" w:hAnsi="Times New Roman" w:cs="Times New Roman"/>
          <w:b/>
          <w:color w:val="FF0000"/>
          <w:sz w:val="24"/>
          <w:szCs w:val="24"/>
          <w:lang w:val="it-IT"/>
        </w:rPr>
      </w:pPr>
      <w:r w:rsidRPr="00330A7E">
        <w:rPr>
          <w:rFonts w:ascii="Times New Roman" w:hAnsi="Times New Roman" w:cs="Times New Roman"/>
          <w:b/>
          <w:color w:val="FF0000"/>
          <w:sz w:val="24"/>
          <w:szCs w:val="24"/>
          <w:lang w:val="it-IT"/>
        </w:rPr>
        <w:t>ĐÁP ÁN ĐỀ MẪU</w:t>
      </w:r>
    </w:p>
    <w:p w14:paraId="1FB465FD" w14:textId="77777777" w:rsidR="00ED397D" w:rsidRPr="00330A7E" w:rsidRDefault="00ED397D">
      <w:pPr>
        <w:spacing w:before="80" w:after="80" w:line="264" w:lineRule="auto"/>
        <w:ind w:left="992"/>
        <w:jc w:val="both"/>
        <w:rPr>
          <w:rFonts w:ascii="Times New Roman" w:hAnsi="Times New Roman" w:cs="Times New Roman"/>
          <w:color w:val="0070C0"/>
          <w:sz w:val="24"/>
          <w:szCs w:val="24"/>
          <w:lang w:val="it-IT"/>
        </w:rPr>
      </w:pPr>
      <w:r w:rsidRPr="00330A7E">
        <w:rPr>
          <w:rFonts w:ascii="Times New Roman" w:hAnsi="Times New Roman" w:cs="Times New Roman"/>
          <w:b/>
          <w:color w:val="0070C0"/>
          <w:sz w:val="24"/>
          <w:szCs w:val="24"/>
          <w:lang w:val="it-IT"/>
        </w:rPr>
        <w:t>PHẦN I. Câu trắc nghiệm nhiều phương án lựa chọn</w:t>
      </w:r>
      <w:r w:rsidRPr="00330A7E">
        <w:rPr>
          <w:rFonts w:ascii="Times New Roman" w:hAnsi="Times New Roman" w:cs="Times New Roman"/>
          <w:color w:val="0070C0"/>
          <w:sz w:val="24"/>
          <w:szCs w:val="24"/>
          <w:lang w:val="it-IT"/>
        </w:rPr>
        <w:t>.</w:t>
      </w:r>
    </w:p>
    <w:p w14:paraId="66B960AB" w14:textId="77777777" w:rsidR="00ED397D" w:rsidRPr="00330A7E" w:rsidRDefault="00ED397D">
      <w:pPr>
        <w:spacing w:before="80" w:after="80" w:line="264" w:lineRule="auto"/>
        <w:ind w:left="992"/>
        <w:jc w:val="both"/>
        <w:rPr>
          <w:rFonts w:ascii="Times New Roman" w:hAnsi="Times New Roman" w:cs="Times New Roman"/>
          <w:sz w:val="24"/>
          <w:szCs w:val="24"/>
          <w:lang w:val="it-IT"/>
        </w:rPr>
      </w:pPr>
      <w:r w:rsidRPr="00330A7E">
        <w:rPr>
          <w:rFonts w:ascii="Times New Roman" w:hAnsi="Times New Roman" w:cs="Times New Roman"/>
          <w:sz w:val="24"/>
          <w:szCs w:val="24"/>
          <w:lang w:val="it-IT"/>
        </w:rPr>
        <w:t xml:space="preserve">(Mỗi câu trả lời đúng thí sinh được </w:t>
      </w:r>
      <w:r w:rsidR="00FA344A">
        <w:rPr>
          <w:rFonts w:ascii="Times New Roman" w:hAnsi="Times New Roman" w:cs="Times New Roman"/>
          <w:position w:val="-8"/>
          <w:sz w:val="24"/>
          <w:szCs w:val="24"/>
        </w:rPr>
        <w:pict w14:anchorId="33D95E99">
          <v:shape id="_x0000_i7350" type="#_x0000_t75" style="width:25.5pt;height:15pt">
            <v:imagedata r:id="rId10485" o:title=""/>
          </v:shape>
        </w:pict>
      </w:r>
      <w:r w:rsidRPr="00330A7E">
        <w:rPr>
          <w:rFonts w:ascii="Times New Roman" w:hAnsi="Times New Roman" w:cs="Times New Roman"/>
          <w:sz w:val="24"/>
          <w:szCs w:val="24"/>
          <w:lang w:val="it-IT"/>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ED397D" w:rsidRPr="00330A7E" w14:paraId="492B3DBD" w14:textId="77777777">
        <w:trPr>
          <w:trHeight w:val="360"/>
          <w:jc w:val="center"/>
        </w:trPr>
        <w:tc>
          <w:tcPr>
            <w:tcW w:w="518" w:type="dxa"/>
          </w:tcPr>
          <w:p w14:paraId="70BE5E14" w14:textId="77777777" w:rsidR="00ED397D" w:rsidRPr="00330A7E" w:rsidRDefault="00ED397D">
            <w:pPr>
              <w:spacing w:before="80" w:after="80" w:line="264" w:lineRule="auto"/>
              <w:rPr>
                <w:rFonts w:ascii="Times New Roman" w:hAnsi="Times New Roman" w:cs="Times New Roman"/>
                <w:b/>
                <w:bCs/>
                <w:color w:val="1D41D5"/>
                <w:sz w:val="24"/>
                <w:szCs w:val="24"/>
              </w:rPr>
            </w:pPr>
            <w:r w:rsidRPr="00330A7E">
              <w:rPr>
                <w:rFonts w:ascii="Times New Roman" w:hAnsi="Times New Roman" w:cs="Times New Roman"/>
                <w:b/>
                <w:bCs/>
                <w:color w:val="1D41D5"/>
                <w:sz w:val="24"/>
                <w:szCs w:val="24"/>
              </w:rPr>
              <w:t>Câu</w:t>
            </w:r>
          </w:p>
        </w:tc>
        <w:tc>
          <w:tcPr>
            <w:tcW w:w="518" w:type="dxa"/>
          </w:tcPr>
          <w:p w14:paraId="522C1CED" w14:textId="77777777" w:rsidR="00ED397D" w:rsidRPr="00330A7E" w:rsidRDefault="00ED397D">
            <w:pPr>
              <w:spacing w:before="80" w:after="80" w:line="264" w:lineRule="auto"/>
              <w:rPr>
                <w:rFonts w:ascii="Times New Roman" w:hAnsi="Times New Roman" w:cs="Times New Roman"/>
                <w:b/>
                <w:bCs/>
                <w:color w:val="1D41D5"/>
                <w:sz w:val="24"/>
                <w:szCs w:val="24"/>
              </w:rPr>
            </w:pPr>
            <w:r w:rsidRPr="00330A7E">
              <w:rPr>
                <w:rFonts w:ascii="Times New Roman" w:hAnsi="Times New Roman" w:cs="Times New Roman"/>
                <w:b/>
                <w:bCs/>
                <w:color w:val="1D41D5"/>
                <w:sz w:val="24"/>
                <w:szCs w:val="24"/>
              </w:rPr>
              <w:t>1</w:t>
            </w:r>
          </w:p>
        </w:tc>
        <w:tc>
          <w:tcPr>
            <w:tcW w:w="518" w:type="dxa"/>
          </w:tcPr>
          <w:p w14:paraId="015E8D16" w14:textId="77777777" w:rsidR="00ED397D" w:rsidRPr="00330A7E" w:rsidRDefault="00ED397D">
            <w:pPr>
              <w:spacing w:before="80" w:after="80" w:line="264" w:lineRule="auto"/>
              <w:rPr>
                <w:rFonts w:ascii="Times New Roman" w:hAnsi="Times New Roman" w:cs="Times New Roman"/>
                <w:b/>
                <w:bCs/>
                <w:color w:val="1D41D5"/>
                <w:sz w:val="24"/>
                <w:szCs w:val="24"/>
              </w:rPr>
            </w:pPr>
            <w:r w:rsidRPr="00330A7E">
              <w:rPr>
                <w:rFonts w:ascii="Times New Roman" w:hAnsi="Times New Roman" w:cs="Times New Roman"/>
                <w:b/>
                <w:bCs/>
                <w:color w:val="1D41D5"/>
                <w:sz w:val="24"/>
                <w:szCs w:val="24"/>
              </w:rPr>
              <w:t>2</w:t>
            </w:r>
          </w:p>
        </w:tc>
        <w:tc>
          <w:tcPr>
            <w:tcW w:w="518" w:type="dxa"/>
          </w:tcPr>
          <w:p w14:paraId="2357486E" w14:textId="77777777" w:rsidR="00ED397D" w:rsidRPr="00330A7E" w:rsidRDefault="00ED397D">
            <w:pPr>
              <w:spacing w:before="80" w:after="80" w:line="264" w:lineRule="auto"/>
              <w:rPr>
                <w:rFonts w:ascii="Times New Roman" w:hAnsi="Times New Roman" w:cs="Times New Roman"/>
                <w:b/>
                <w:bCs/>
                <w:color w:val="1D41D5"/>
                <w:sz w:val="24"/>
                <w:szCs w:val="24"/>
              </w:rPr>
            </w:pPr>
            <w:r w:rsidRPr="00330A7E">
              <w:rPr>
                <w:rFonts w:ascii="Times New Roman" w:hAnsi="Times New Roman" w:cs="Times New Roman"/>
                <w:b/>
                <w:bCs/>
                <w:color w:val="1D41D5"/>
                <w:sz w:val="24"/>
                <w:szCs w:val="24"/>
              </w:rPr>
              <w:t>3</w:t>
            </w:r>
          </w:p>
        </w:tc>
        <w:tc>
          <w:tcPr>
            <w:tcW w:w="518" w:type="dxa"/>
          </w:tcPr>
          <w:p w14:paraId="668269B8" w14:textId="77777777" w:rsidR="00ED397D" w:rsidRPr="00330A7E" w:rsidRDefault="00ED397D">
            <w:pPr>
              <w:spacing w:before="80" w:after="80" w:line="264" w:lineRule="auto"/>
              <w:rPr>
                <w:rFonts w:ascii="Times New Roman" w:hAnsi="Times New Roman" w:cs="Times New Roman"/>
                <w:b/>
                <w:bCs/>
                <w:color w:val="1D41D5"/>
                <w:sz w:val="24"/>
                <w:szCs w:val="24"/>
              </w:rPr>
            </w:pPr>
            <w:r w:rsidRPr="00330A7E">
              <w:rPr>
                <w:rFonts w:ascii="Times New Roman" w:hAnsi="Times New Roman" w:cs="Times New Roman"/>
                <w:b/>
                <w:bCs/>
                <w:color w:val="1D41D5"/>
                <w:sz w:val="24"/>
                <w:szCs w:val="24"/>
              </w:rPr>
              <w:t>4</w:t>
            </w:r>
          </w:p>
        </w:tc>
        <w:tc>
          <w:tcPr>
            <w:tcW w:w="518" w:type="dxa"/>
          </w:tcPr>
          <w:p w14:paraId="341EA14E" w14:textId="77777777" w:rsidR="00ED397D" w:rsidRPr="00330A7E" w:rsidRDefault="00ED397D">
            <w:pPr>
              <w:spacing w:before="80" w:after="80" w:line="264" w:lineRule="auto"/>
              <w:rPr>
                <w:rFonts w:ascii="Times New Roman" w:hAnsi="Times New Roman" w:cs="Times New Roman"/>
                <w:b/>
                <w:bCs/>
                <w:color w:val="1D41D5"/>
                <w:sz w:val="24"/>
                <w:szCs w:val="24"/>
              </w:rPr>
            </w:pPr>
            <w:r w:rsidRPr="00330A7E">
              <w:rPr>
                <w:rFonts w:ascii="Times New Roman" w:hAnsi="Times New Roman" w:cs="Times New Roman"/>
                <w:b/>
                <w:bCs/>
                <w:color w:val="1D41D5"/>
                <w:sz w:val="24"/>
                <w:szCs w:val="24"/>
              </w:rPr>
              <w:t>5</w:t>
            </w:r>
          </w:p>
        </w:tc>
        <w:tc>
          <w:tcPr>
            <w:tcW w:w="518" w:type="dxa"/>
          </w:tcPr>
          <w:p w14:paraId="161F0D3F" w14:textId="77777777" w:rsidR="00ED397D" w:rsidRPr="00330A7E" w:rsidRDefault="00ED397D">
            <w:pPr>
              <w:spacing w:before="80" w:after="80" w:line="264" w:lineRule="auto"/>
              <w:rPr>
                <w:rFonts w:ascii="Times New Roman" w:hAnsi="Times New Roman" w:cs="Times New Roman"/>
                <w:b/>
                <w:bCs/>
                <w:color w:val="1D41D5"/>
                <w:sz w:val="24"/>
                <w:szCs w:val="24"/>
              </w:rPr>
            </w:pPr>
            <w:r w:rsidRPr="00330A7E">
              <w:rPr>
                <w:rFonts w:ascii="Times New Roman" w:hAnsi="Times New Roman" w:cs="Times New Roman"/>
                <w:b/>
                <w:bCs/>
                <w:color w:val="1D41D5"/>
                <w:sz w:val="24"/>
                <w:szCs w:val="24"/>
              </w:rPr>
              <w:t>6</w:t>
            </w:r>
          </w:p>
        </w:tc>
        <w:tc>
          <w:tcPr>
            <w:tcW w:w="518" w:type="dxa"/>
          </w:tcPr>
          <w:p w14:paraId="404BF08B" w14:textId="77777777" w:rsidR="00ED397D" w:rsidRPr="00330A7E" w:rsidRDefault="00ED397D">
            <w:pPr>
              <w:spacing w:before="80" w:after="80" w:line="264" w:lineRule="auto"/>
              <w:rPr>
                <w:rFonts w:ascii="Times New Roman" w:hAnsi="Times New Roman" w:cs="Times New Roman"/>
                <w:b/>
                <w:bCs/>
                <w:color w:val="1D41D5"/>
                <w:sz w:val="24"/>
                <w:szCs w:val="24"/>
              </w:rPr>
            </w:pPr>
            <w:r w:rsidRPr="00330A7E">
              <w:rPr>
                <w:rFonts w:ascii="Times New Roman" w:hAnsi="Times New Roman" w:cs="Times New Roman"/>
                <w:b/>
                <w:bCs/>
                <w:color w:val="1D41D5"/>
                <w:sz w:val="24"/>
                <w:szCs w:val="24"/>
              </w:rPr>
              <w:t>7</w:t>
            </w:r>
          </w:p>
        </w:tc>
        <w:tc>
          <w:tcPr>
            <w:tcW w:w="518" w:type="dxa"/>
          </w:tcPr>
          <w:p w14:paraId="3C57E95A" w14:textId="77777777" w:rsidR="00ED397D" w:rsidRPr="00330A7E" w:rsidRDefault="00ED397D">
            <w:pPr>
              <w:spacing w:before="80" w:after="80" w:line="264" w:lineRule="auto"/>
              <w:rPr>
                <w:rFonts w:ascii="Times New Roman" w:hAnsi="Times New Roman" w:cs="Times New Roman"/>
                <w:b/>
                <w:bCs/>
                <w:color w:val="1D41D5"/>
                <w:sz w:val="24"/>
                <w:szCs w:val="24"/>
              </w:rPr>
            </w:pPr>
            <w:r w:rsidRPr="00330A7E">
              <w:rPr>
                <w:rFonts w:ascii="Times New Roman" w:hAnsi="Times New Roman" w:cs="Times New Roman"/>
                <w:b/>
                <w:bCs/>
                <w:color w:val="1D41D5"/>
                <w:sz w:val="24"/>
                <w:szCs w:val="24"/>
              </w:rPr>
              <w:t>8</w:t>
            </w:r>
          </w:p>
        </w:tc>
        <w:tc>
          <w:tcPr>
            <w:tcW w:w="518" w:type="dxa"/>
          </w:tcPr>
          <w:p w14:paraId="139FE7E8" w14:textId="77777777" w:rsidR="00ED397D" w:rsidRPr="00330A7E" w:rsidRDefault="00ED397D">
            <w:pPr>
              <w:spacing w:before="80" w:after="80" w:line="264" w:lineRule="auto"/>
              <w:rPr>
                <w:rFonts w:ascii="Times New Roman" w:hAnsi="Times New Roman" w:cs="Times New Roman"/>
                <w:b/>
                <w:bCs/>
                <w:color w:val="1D41D5"/>
                <w:sz w:val="24"/>
                <w:szCs w:val="24"/>
              </w:rPr>
            </w:pPr>
            <w:r w:rsidRPr="00330A7E">
              <w:rPr>
                <w:rFonts w:ascii="Times New Roman" w:hAnsi="Times New Roman" w:cs="Times New Roman"/>
                <w:b/>
                <w:bCs/>
                <w:color w:val="1D41D5"/>
                <w:sz w:val="24"/>
                <w:szCs w:val="24"/>
              </w:rPr>
              <w:t>9</w:t>
            </w:r>
          </w:p>
        </w:tc>
        <w:tc>
          <w:tcPr>
            <w:tcW w:w="518" w:type="dxa"/>
          </w:tcPr>
          <w:p w14:paraId="78906A52" w14:textId="77777777" w:rsidR="00ED397D" w:rsidRPr="00330A7E" w:rsidRDefault="00ED397D">
            <w:pPr>
              <w:spacing w:before="80" w:after="80" w:line="264" w:lineRule="auto"/>
              <w:rPr>
                <w:rFonts w:ascii="Times New Roman" w:hAnsi="Times New Roman" w:cs="Times New Roman"/>
                <w:b/>
                <w:bCs/>
                <w:color w:val="1D41D5"/>
                <w:sz w:val="24"/>
                <w:szCs w:val="24"/>
              </w:rPr>
            </w:pPr>
            <w:r w:rsidRPr="00330A7E">
              <w:rPr>
                <w:rFonts w:ascii="Times New Roman" w:hAnsi="Times New Roman" w:cs="Times New Roman"/>
                <w:b/>
                <w:bCs/>
                <w:color w:val="1D41D5"/>
                <w:sz w:val="24"/>
                <w:szCs w:val="24"/>
              </w:rPr>
              <w:t>10</w:t>
            </w:r>
          </w:p>
        </w:tc>
        <w:tc>
          <w:tcPr>
            <w:tcW w:w="518" w:type="dxa"/>
          </w:tcPr>
          <w:p w14:paraId="574BD116" w14:textId="77777777" w:rsidR="00ED397D" w:rsidRPr="00330A7E" w:rsidRDefault="00ED397D">
            <w:pPr>
              <w:spacing w:before="80" w:after="80" w:line="264" w:lineRule="auto"/>
              <w:rPr>
                <w:rFonts w:ascii="Times New Roman" w:hAnsi="Times New Roman" w:cs="Times New Roman"/>
                <w:b/>
                <w:bCs/>
                <w:color w:val="1D41D5"/>
                <w:sz w:val="24"/>
                <w:szCs w:val="24"/>
              </w:rPr>
            </w:pPr>
            <w:r w:rsidRPr="00330A7E">
              <w:rPr>
                <w:rFonts w:ascii="Times New Roman" w:hAnsi="Times New Roman" w:cs="Times New Roman"/>
                <w:b/>
                <w:bCs/>
                <w:color w:val="1D41D5"/>
                <w:sz w:val="24"/>
                <w:szCs w:val="24"/>
              </w:rPr>
              <w:t>11</w:t>
            </w:r>
          </w:p>
        </w:tc>
        <w:tc>
          <w:tcPr>
            <w:tcW w:w="518" w:type="dxa"/>
          </w:tcPr>
          <w:p w14:paraId="12A1183B" w14:textId="77777777" w:rsidR="00ED397D" w:rsidRPr="00330A7E" w:rsidRDefault="00ED397D">
            <w:pPr>
              <w:spacing w:before="80" w:after="80" w:line="264" w:lineRule="auto"/>
              <w:rPr>
                <w:rFonts w:ascii="Times New Roman" w:hAnsi="Times New Roman" w:cs="Times New Roman"/>
                <w:b/>
                <w:bCs/>
                <w:color w:val="1D41D5"/>
                <w:sz w:val="24"/>
                <w:szCs w:val="24"/>
              </w:rPr>
            </w:pPr>
            <w:r w:rsidRPr="00330A7E">
              <w:rPr>
                <w:rFonts w:ascii="Times New Roman" w:hAnsi="Times New Roman" w:cs="Times New Roman"/>
                <w:b/>
                <w:bCs/>
                <w:color w:val="1D41D5"/>
                <w:sz w:val="24"/>
                <w:szCs w:val="24"/>
              </w:rPr>
              <w:t>12</w:t>
            </w:r>
          </w:p>
        </w:tc>
      </w:tr>
      <w:tr w:rsidR="00ED397D" w:rsidRPr="00330A7E" w14:paraId="04079AC6" w14:textId="77777777">
        <w:trPr>
          <w:trHeight w:val="360"/>
          <w:jc w:val="center"/>
        </w:trPr>
        <w:tc>
          <w:tcPr>
            <w:tcW w:w="518" w:type="dxa"/>
          </w:tcPr>
          <w:p w14:paraId="1AEC5F3E" w14:textId="77777777" w:rsidR="00ED397D" w:rsidRPr="00330A7E" w:rsidRDefault="00ED397D">
            <w:pPr>
              <w:spacing w:before="80" w:after="80" w:line="264" w:lineRule="auto"/>
              <w:rPr>
                <w:rFonts w:ascii="Times New Roman" w:hAnsi="Times New Roman" w:cs="Times New Roman"/>
                <w:sz w:val="24"/>
                <w:szCs w:val="24"/>
              </w:rPr>
            </w:pPr>
            <w:r w:rsidRPr="00330A7E">
              <w:rPr>
                <w:rFonts w:ascii="Times New Roman" w:hAnsi="Times New Roman" w:cs="Times New Roman"/>
                <w:sz w:val="24"/>
                <w:szCs w:val="24"/>
              </w:rPr>
              <w:t>Chọn</w:t>
            </w:r>
          </w:p>
        </w:tc>
        <w:tc>
          <w:tcPr>
            <w:tcW w:w="518" w:type="dxa"/>
          </w:tcPr>
          <w:p w14:paraId="790E905B" w14:textId="77777777" w:rsidR="00ED397D" w:rsidRPr="00330A7E" w:rsidRDefault="00ED397D">
            <w:pPr>
              <w:spacing w:before="80" w:after="80" w:line="264"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3EC4F429" w14:textId="77777777" w:rsidR="00ED397D" w:rsidRPr="00330A7E" w:rsidRDefault="00ED397D">
            <w:pPr>
              <w:spacing w:before="80" w:after="80" w:line="264"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24D7A189" w14:textId="77777777" w:rsidR="00ED397D" w:rsidRPr="00330A7E" w:rsidRDefault="00ED397D">
            <w:pPr>
              <w:spacing w:before="80" w:after="80" w:line="264"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7F5CDA09" w14:textId="77777777" w:rsidR="00ED397D" w:rsidRPr="00330A7E" w:rsidRDefault="00ED397D">
            <w:pPr>
              <w:spacing w:before="80" w:after="80" w:line="264"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2825803C" w14:textId="77777777" w:rsidR="00ED397D" w:rsidRPr="00330A7E" w:rsidRDefault="00ED397D">
            <w:pPr>
              <w:spacing w:before="80" w:after="80" w:line="264"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41B5461A" w14:textId="77777777" w:rsidR="00ED397D" w:rsidRPr="00330A7E" w:rsidRDefault="00ED397D">
            <w:pPr>
              <w:spacing w:before="80" w:after="80" w:line="264"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624F3826" w14:textId="77777777" w:rsidR="00ED397D" w:rsidRPr="00330A7E" w:rsidRDefault="00ED397D">
            <w:pPr>
              <w:spacing w:before="80" w:after="80" w:line="264"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1429E871" w14:textId="77777777" w:rsidR="00ED397D" w:rsidRPr="00330A7E" w:rsidRDefault="00ED397D">
            <w:pPr>
              <w:spacing w:before="80" w:after="80" w:line="264"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26C6FA57" w14:textId="77777777" w:rsidR="00ED397D" w:rsidRPr="00330A7E" w:rsidRDefault="00ED397D">
            <w:pPr>
              <w:spacing w:before="80" w:after="80" w:line="264"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3A7E936D" w14:textId="77777777" w:rsidR="00ED397D" w:rsidRPr="00330A7E" w:rsidRDefault="00ED397D">
            <w:pPr>
              <w:spacing w:before="80" w:after="80" w:line="264"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24EAA2CD" w14:textId="77777777" w:rsidR="00ED397D" w:rsidRPr="00330A7E" w:rsidRDefault="00ED397D">
            <w:pPr>
              <w:spacing w:before="80" w:after="80" w:line="264"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58746305" w14:textId="77777777" w:rsidR="00ED397D" w:rsidRPr="00330A7E" w:rsidRDefault="00ED397D">
            <w:pPr>
              <w:spacing w:before="80" w:after="80" w:line="264" w:lineRule="auto"/>
              <w:rPr>
                <w:rFonts w:ascii="Times New Roman" w:hAnsi="Times New Roman" w:cs="Times New Roman"/>
                <w:b/>
                <w:sz w:val="24"/>
                <w:szCs w:val="24"/>
              </w:rPr>
            </w:pPr>
            <w:r w:rsidRPr="00330A7E">
              <w:rPr>
                <w:rFonts w:ascii="Times New Roman" w:hAnsi="Times New Roman" w:cs="Times New Roman"/>
                <w:b/>
                <w:sz w:val="24"/>
                <w:szCs w:val="24"/>
              </w:rPr>
              <w:t>C</w:t>
            </w:r>
          </w:p>
        </w:tc>
      </w:tr>
    </w:tbl>
    <w:p w14:paraId="32C95D3F" w14:textId="77777777" w:rsidR="00ED397D" w:rsidRPr="00330A7E" w:rsidRDefault="00ED397D">
      <w:pPr>
        <w:spacing w:before="80" w:after="80" w:line="264" w:lineRule="auto"/>
        <w:ind w:left="992"/>
        <w:jc w:val="both"/>
        <w:rPr>
          <w:rFonts w:ascii="Times New Roman" w:hAnsi="Times New Roman" w:cs="Times New Roman"/>
          <w:b/>
          <w:bCs/>
          <w:color w:val="0070C0"/>
          <w:sz w:val="24"/>
          <w:szCs w:val="24"/>
          <w:lang w:val="it-IT"/>
        </w:rPr>
      </w:pPr>
      <w:r w:rsidRPr="00330A7E">
        <w:rPr>
          <w:rFonts w:ascii="Times New Roman" w:hAnsi="Times New Roman" w:cs="Times New Roman"/>
          <w:b/>
          <w:bCs/>
          <w:color w:val="0070C0"/>
          <w:sz w:val="24"/>
          <w:szCs w:val="24"/>
          <w:lang w:val="it-IT"/>
        </w:rPr>
        <w:t>PHẦN II. Câu trắc nghiệm đúng sai.</w:t>
      </w:r>
    </w:p>
    <w:p w14:paraId="720B0004" w14:textId="77777777" w:rsidR="00ED397D" w:rsidRPr="00330A7E" w:rsidRDefault="00ED397D">
      <w:pPr>
        <w:spacing w:before="80" w:after="80" w:line="264" w:lineRule="auto"/>
        <w:ind w:left="992"/>
        <w:jc w:val="both"/>
        <w:rPr>
          <w:rFonts w:ascii="Times New Roman" w:hAnsi="Times New Roman" w:cs="Times New Roman"/>
          <w:sz w:val="24"/>
          <w:szCs w:val="24"/>
          <w:lang w:val="it-IT"/>
        </w:rPr>
      </w:pPr>
      <w:r w:rsidRPr="00330A7E">
        <w:rPr>
          <w:rFonts w:ascii="Times New Roman" w:hAnsi="Times New Roman" w:cs="Times New Roman"/>
          <w:sz w:val="24"/>
          <w:szCs w:val="24"/>
          <w:lang w:val="it-IT"/>
        </w:rPr>
        <w:t>(Điểm tối đa của 01 câu hỏi là 1 điểm)</w:t>
      </w:r>
    </w:p>
    <w:p w14:paraId="2B0C9A42" w14:textId="77777777" w:rsidR="00ED397D" w:rsidRPr="00330A7E" w:rsidRDefault="00ED397D">
      <w:pPr>
        <w:spacing w:before="80" w:after="80" w:line="264" w:lineRule="auto"/>
        <w:ind w:left="992"/>
        <w:jc w:val="both"/>
        <w:rPr>
          <w:rFonts w:ascii="Times New Roman" w:hAnsi="Times New Roman" w:cs="Times New Roman"/>
          <w:sz w:val="24"/>
          <w:szCs w:val="24"/>
          <w:lang w:val="it-IT"/>
        </w:rPr>
      </w:pPr>
      <w:r w:rsidRPr="00330A7E">
        <w:rPr>
          <w:rFonts w:ascii="Times New Roman" w:hAnsi="Times New Roman" w:cs="Times New Roman"/>
          <w:sz w:val="24"/>
          <w:szCs w:val="24"/>
        </w:rPr>
        <w:t></w:t>
      </w:r>
      <w:r w:rsidRPr="00330A7E">
        <w:rPr>
          <w:rFonts w:ascii="Times New Roman" w:hAnsi="Times New Roman" w:cs="Times New Roman"/>
          <w:sz w:val="24"/>
          <w:szCs w:val="24"/>
          <w:lang w:val="it-IT"/>
        </w:rPr>
        <w:t xml:space="preserve">Thí sinh chỉ lựa chọn chính xác 01 ý trong 1 câu hỏi được </w:t>
      </w:r>
      <w:r w:rsidR="00FA344A">
        <w:rPr>
          <w:rFonts w:ascii="Times New Roman" w:hAnsi="Times New Roman" w:cs="Times New Roman"/>
          <w:position w:val="-8"/>
          <w:sz w:val="24"/>
          <w:szCs w:val="24"/>
        </w:rPr>
        <w:pict w14:anchorId="350EE64E">
          <v:shape id="_x0000_i7351" type="#_x0000_t75" style="width:19.5pt;height:15pt">
            <v:imagedata r:id="rId10486" o:title=""/>
          </v:shape>
        </w:pict>
      </w:r>
      <w:r w:rsidRPr="00330A7E">
        <w:rPr>
          <w:rFonts w:ascii="Times New Roman" w:hAnsi="Times New Roman" w:cs="Times New Roman"/>
          <w:sz w:val="24"/>
          <w:szCs w:val="24"/>
          <w:lang w:val="it-IT"/>
        </w:rPr>
        <w:t xml:space="preserve"> điểm.</w:t>
      </w:r>
    </w:p>
    <w:p w14:paraId="1D8692BF" w14:textId="77777777" w:rsidR="00ED397D" w:rsidRPr="00330A7E" w:rsidRDefault="00ED397D">
      <w:pPr>
        <w:spacing w:before="80" w:after="80" w:line="264" w:lineRule="auto"/>
        <w:ind w:left="992"/>
        <w:jc w:val="both"/>
        <w:rPr>
          <w:rFonts w:ascii="Times New Roman" w:hAnsi="Times New Roman" w:cs="Times New Roman"/>
          <w:sz w:val="24"/>
          <w:szCs w:val="24"/>
          <w:lang w:val="it-IT"/>
        </w:rPr>
      </w:pPr>
      <w:r w:rsidRPr="00330A7E">
        <w:rPr>
          <w:rFonts w:ascii="Times New Roman" w:hAnsi="Times New Roman" w:cs="Times New Roman"/>
          <w:sz w:val="24"/>
          <w:szCs w:val="24"/>
        </w:rPr>
        <w:t></w:t>
      </w:r>
      <w:r w:rsidRPr="00330A7E">
        <w:rPr>
          <w:rFonts w:ascii="Times New Roman" w:hAnsi="Times New Roman" w:cs="Times New Roman"/>
          <w:sz w:val="24"/>
          <w:szCs w:val="24"/>
          <w:lang w:val="it-IT"/>
        </w:rPr>
        <w:t xml:space="preserve">Thí sinh chỉ lựa chọn chính xác 02 ý trong 1 câu hỏi được </w:t>
      </w:r>
      <w:r w:rsidR="00FA344A">
        <w:rPr>
          <w:rFonts w:ascii="Times New Roman" w:hAnsi="Times New Roman" w:cs="Times New Roman"/>
          <w:position w:val="-8"/>
          <w:sz w:val="24"/>
          <w:szCs w:val="24"/>
        </w:rPr>
        <w:pict w14:anchorId="17A60632">
          <v:shape id="_x0000_i7352" type="#_x0000_t75" style="width:25.5pt;height:15pt">
            <v:imagedata r:id="rId10485" o:title=""/>
          </v:shape>
        </w:pict>
      </w:r>
      <w:r w:rsidRPr="00330A7E">
        <w:rPr>
          <w:rFonts w:ascii="Times New Roman" w:hAnsi="Times New Roman" w:cs="Times New Roman"/>
          <w:sz w:val="24"/>
          <w:szCs w:val="24"/>
          <w:lang w:val="it-IT"/>
        </w:rPr>
        <w:t xml:space="preserve"> điểm.</w:t>
      </w:r>
    </w:p>
    <w:p w14:paraId="4EB868C7" w14:textId="77777777" w:rsidR="00ED397D" w:rsidRPr="00330A7E" w:rsidRDefault="00ED397D">
      <w:pPr>
        <w:spacing w:before="80" w:after="80" w:line="264" w:lineRule="auto"/>
        <w:ind w:left="992"/>
        <w:jc w:val="both"/>
        <w:rPr>
          <w:rFonts w:ascii="Times New Roman" w:hAnsi="Times New Roman" w:cs="Times New Roman"/>
          <w:sz w:val="24"/>
          <w:szCs w:val="24"/>
          <w:lang w:val="it-IT"/>
        </w:rPr>
      </w:pPr>
      <w:r w:rsidRPr="00330A7E">
        <w:rPr>
          <w:rFonts w:ascii="Times New Roman" w:hAnsi="Times New Roman" w:cs="Times New Roman"/>
          <w:sz w:val="24"/>
          <w:szCs w:val="24"/>
        </w:rPr>
        <w:t></w:t>
      </w:r>
      <w:r w:rsidRPr="00330A7E">
        <w:rPr>
          <w:rFonts w:ascii="Times New Roman" w:hAnsi="Times New Roman" w:cs="Times New Roman"/>
          <w:sz w:val="24"/>
          <w:szCs w:val="24"/>
          <w:lang w:val="it-IT"/>
        </w:rPr>
        <w:t xml:space="preserve">Thí sinh chỉ lựa chọn chính xác 03 ý trong 1 câu hỏi được </w:t>
      </w:r>
      <w:r w:rsidR="00FA344A">
        <w:rPr>
          <w:rFonts w:ascii="Times New Roman" w:hAnsi="Times New Roman" w:cs="Times New Roman"/>
          <w:position w:val="-8"/>
          <w:sz w:val="24"/>
          <w:szCs w:val="24"/>
        </w:rPr>
        <w:pict w14:anchorId="5748670E">
          <v:shape id="_x0000_i7353" type="#_x0000_t75" style="width:25.5pt;height:15pt">
            <v:imagedata r:id="rId10487" o:title=""/>
          </v:shape>
        </w:pict>
      </w:r>
      <w:r w:rsidRPr="00330A7E">
        <w:rPr>
          <w:rFonts w:ascii="Times New Roman" w:hAnsi="Times New Roman" w:cs="Times New Roman"/>
          <w:sz w:val="24"/>
          <w:szCs w:val="24"/>
          <w:lang w:val="it-IT"/>
        </w:rPr>
        <w:t xml:space="preserve"> điểm.</w:t>
      </w:r>
    </w:p>
    <w:p w14:paraId="13986766" w14:textId="77777777" w:rsidR="00ED397D" w:rsidRPr="00330A7E" w:rsidRDefault="00ED397D">
      <w:pPr>
        <w:spacing w:before="80" w:after="80" w:line="264" w:lineRule="auto"/>
        <w:ind w:left="992"/>
        <w:jc w:val="both"/>
        <w:rPr>
          <w:rFonts w:ascii="Times New Roman" w:hAnsi="Times New Roman" w:cs="Times New Roman"/>
          <w:sz w:val="24"/>
          <w:szCs w:val="24"/>
          <w:lang w:val="it-IT"/>
        </w:rPr>
      </w:pPr>
      <w:r w:rsidRPr="00330A7E">
        <w:rPr>
          <w:rFonts w:ascii="Times New Roman" w:hAnsi="Times New Roman" w:cs="Times New Roman"/>
          <w:sz w:val="24"/>
          <w:szCs w:val="24"/>
        </w:rPr>
        <w:t></w:t>
      </w:r>
      <w:r w:rsidRPr="00330A7E">
        <w:rPr>
          <w:rFonts w:ascii="Times New Roman" w:hAnsi="Times New Roman" w:cs="Times New Roman"/>
          <w:sz w:val="24"/>
          <w:szCs w:val="24"/>
          <w:lang w:val="it-IT"/>
        </w:rPr>
        <w:t>Thí sinh lựa chọn chính xác cả 04 ý trong 1 câu hỏi được 1 điểm.</w:t>
      </w:r>
    </w:p>
    <w:p w14:paraId="58C36402" w14:textId="77777777" w:rsidR="00ED397D" w:rsidRPr="00330A7E" w:rsidRDefault="00ED397D">
      <w:pPr>
        <w:spacing w:before="80" w:after="80" w:line="264" w:lineRule="auto"/>
        <w:ind w:left="992"/>
        <w:jc w:val="both"/>
        <w:rPr>
          <w:rFonts w:ascii="Times New Roman" w:hAnsi="Times New Roman" w:cs="Times New Roman"/>
          <w:sz w:val="24"/>
          <w:szCs w:val="24"/>
          <w:lang w:val="it-IT"/>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5"/>
        <w:gridCol w:w="915"/>
        <w:gridCol w:w="932"/>
        <w:gridCol w:w="932"/>
      </w:tblGrid>
      <w:tr w:rsidR="00ED397D" w:rsidRPr="00330A7E" w14:paraId="25F7452E" w14:textId="77777777">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5AE08428" w14:textId="77777777" w:rsidR="00ED397D" w:rsidRPr="00330A7E" w:rsidRDefault="00ED397D" w:rsidP="000E1E56">
            <w:pPr>
              <w:pStyle w:val="ListParagraph"/>
              <w:numPr>
                <w:ilvl w:val="0"/>
                <w:numId w:val="8"/>
              </w:numPr>
              <w:tabs>
                <w:tab w:val="left" w:pos="992"/>
              </w:tabs>
              <w:spacing w:before="80" w:after="80" w:line="264" w:lineRule="auto"/>
              <w:rPr>
                <w:rFonts w:ascii="Times New Roman" w:hAnsi="Times New Roman" w:cs="Times New Roman"/>
                <w:sz w:val="24"/>
                <w:szCs w:val="24"/>
                <w:lang w:val="it-IT"/>
              </w:rPr>
            </w:pPr>
          </w:p>
        </w:tc>
        <w:tc>
          <w:tcPr>
            <w:tcW w:w="0" w:type="auto"/>
            <w:tcBorders>
              <w:top w:val="single" w:sz="8" w:space="0" w:color="000000"/>
              <w:bottom w:val="single" w:sz="8" w:space="0" w:color="000000"/>
              <w:right w:val="single" w:sz="8" w:space="0" w:color="000000"/>
            </w:tcBorders>
            <w:vAlign w:val="center"/>
          </w:tcPr>
          <w:p w14:paraId="723ACDCB" w14:textId="77777777" w:rsidR="00ED397D" w:rsidRPr="00330A7E" w:rsidRDefault="00ED397D" w:rsidP="000E1E56">
            <w:pPr>
              <w:pStyle w:val="ListParagraph"/>
              <w:numPr>
                <w:ilvl w:val="0"/>
                <w:numId w:val="8"/>
              </w:numPr>
              <w:tabs>
                <w:tab w:val="left" w:pos="992"/>
              </w:tabs>
              <w:spacing w:before="80" w:after="80" w:line="264" w:lineRule="auto"/>
              <w:rPr>
                <w:rFonts w:ascii="Times New Roman" w:hAnsi="Times New Roman" w:cs="Times New Roman"/>
                <w:sz w:val="24"/>
                <w:szCs w:val="24"/>
                <w:lang w:val="it-IT"/>
              </w:rPr>
            </w:pPr>
          </w:p>
        </w:tc>
        <w:tc>
          <w:tcPr>
            <w:tcW w:w="0" w:type="auto"/>
            <w:tcBorders>
              <w:top w:val="single" w:sz="8" w:space="0" w:color="000000"/>
              <w:bottom w:val="single" w:sz="8" w:space="0" w:color="000000"/>
              <w:right w:val="single" w:sz="8" w:space="0" w:color="000000"/>
            </w:tcBorders>
            <w:vAlign w:val="center"/>
          </w:tcPr>
          <w:p w14:paraId="54F5C7BA" w14:textId="77777777" w:rsidR="00ED397D" w:rsidRPr="00330A7E" w:rsidRDefault="00ED397D" w:rsidP="000E1E56">
            <w:pPr>
              <w:pStyle w:val="ListParagraph"/>
              <w:numPr>
                <w:ilvl w:val="0"/>
                <w:numId w:val="8"/>
              </w:numPr>
              <w:tabs>
                <w:tab w:val="left" w:pos="992"/>
              </w:tabs>
              <w:spacing w:before="80" w:after="80" w:line="264" w:lineRule="auto"/>
              <w:rPr>
                <w:rFonts w:ascii="Times New Roman" w:hAnsi="Times New Roman" w:cs="Times New Roman"/>
                <w:sz w:val="24"/>
                <w:szCs w:val="24"/>
                <w:lang w:val="it-IT"/>
              </w:rPr>
            </w:pPr>
          </w:p>
        </w:tc>
        <w:tc>
          <w:tcPr>
            <w:tcW w:w="0" w:type="auto"/>
            <w:tcBorders>
              <w:top w:val="single" w:sz="8" w:space="0" w:color="000000"/>
              <w:bottom w:val="single" w:sz="8" w:space="0" w:color="000000"/>
              <w:right w:val="single" w:sz="8" w:space="0" w:color="000000"/>
            </w:tcBorders>
            <w:vAlign w:val="center"/>
          </w:tcPr>
          <w:p w14:paraId="73FC0275" w14:textId="77777777" w:rsidR="00ED397D" w:rsidRPr="00330A7E" w:rsidRDefault="00ED397D" w:rsidP="000E1E56">
            <w:pPr>
              <w:pStyle w:val="ListParagraph"/>
              <w:numPr>
                <w:ilvl w:val="0"/>
                <w:numId w:val="8"/>
              </w:numPr>
              <w:tabs>
                <w:tab w:val="left" w:pos="992"/>
              </w:tabs>
              <w:spacing w:before="80" w:after="80" w:line="264" w:lineRule="auto"/>
              <w:rPr>
                <w:rFonts w:ascii="Times New Roman" w:hAnsi="Times New Roman" w:cs="Times New Roman"/>
                <w:sz w:val="24"/>
                <w:szCs w:val="24"/>
                <w:lang w:val="it-IT"/>
              </w:rPr>
            </w:pPr>
          </w:p>
        </w:tc>
      </w:tr>
      <w:tr w:rsidR="00ED397D" w:rsidRPr="00330A7E" w14:paraId="3976427C" w14:textId="77777777">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14:paraId="1A25C729" w14:textId="77777777" w:rsidR="00ED397D" w:rsidRPr="00330A7E" w:rsidRDefault="00ED397D">
            <w:pPr>
              <w:spacing w:before="80" w:after="80" w:line="264" w:lineRule="auto"/>
              <w:jc w:val="both"/>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36563461" w14:textId="77777777" w:rsidR="00ED397D" w:rsidRPr="00330A7E" w:rsidRDefault="00ED397D">
            <w:pPr>
              <w:spacing w:before="80" w:after="80" w:line="264" w:lineRule="auto"/>
              <w:jc w:val="both"/>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242447D4" w14:textId="77777777" w:rsidR="00ED397D" w:rsidRPr="00330A7E" w:rsidRDefault="00ED397D">
            <w:pPr>
              <w:spacing w:before="80" w:after="80" w:line="264" w:lineRule="auto"/>
              <w:jc w:val="both"/>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1EE45AA6" w14:textId="77777777" w:rsidR="00ED397D" w:rsidRPr="00330A7E" w:rsidRDefault="00ED397D">
            <w:pPr>
              <w:spacing w:before="80" w:after="80" w:line="264" w:lineRule="auto"/>
              <w:jc w:val="both"/>
              <w:rPr>
                <w:rFonts w:ascii="Times New Roman" w:hAnsi="Times New Roman" w:cs="Times New Roman"/>
                <w:sz w:val="24"/>
                <w:szCs w:val="24"/>
              </w:rPr>
            </w:pPr>
            <w:r w:rsidRPr="00330A7E">
              <w:rPr>
                <w:rFonts w:ascii="Times New Roman" w:hAnsi="Times New Roman" w:cs="Times New Roman"/>
                <w:sz w:val="24"/>
                <w:szCs w:val="24"/>
              </w:rPr>
              <w:t>a) Đ</w:t>
            </w:r>
          </w:p>
        </w:tc>
      </w:tr>
      <w:tr w:rsidR="00ED397D" w:rsidRPr="00330A7E" w14:paraId="2F75EF47" w14:textId="77777777">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08E16106" w14:textId="77777777" w:rsidR="00ED397D" w:rsidRPr="00330A7E" w:rsidRDefault="00ED397D">
            <w:pPr>
              <w:spacing w:before="80" w:after="80" w:line="264" w:lineRule="auto"/>
              <w:jc w:val="both"/>
              <w:rPr>
                <w:rFonts w:ascii="Times New Roman" w:hAnsi="Times New Roman" w:cs="Times New Roman"/>
                <w:sz w:val="24"/>
                <w:szCs w:val="24"/>
              </w:rPr>
            </w:pPr>
            <w:r w:rsidRPr="00330A7E">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14:paraId="4953CBB7" w14:textId="77777777" w:rsidR="00ED397D" w:rsidRPr="00330A7E" w:rsidRDefault="00ED397D">
            <w:pPr>
              <w:spacing w:before="80" w:after="80" w:line="264" w:lineRule="auto"/>
              <w:jc w:val="both"/>
              <w:rPr>
                <w:rFonts w:ascii="Times New Roman" w:hAnsi="Times New Roman" w:cs="Times New Roman"/>
                <w:sz w:val="24"/>
                <w:szCs w:val="24"/>
              </w:rPr>
            </w:pPr>
            <w:r w:rsidRPr="00330A7E">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14:paraId="2EBB0F96" w14:textId="77777777" w:rsidR="00ED397D" w:rsidRPr="00330A7E" w:rsidRDefault="00ED397D">
            <w:pPr>
              <w:spacing w:before="80" w:after="80" w:line="264" w:lineRule="auto"/>
              <w:jc w:val="both"/>
              <w:rPr>
                <w:rFonts w:ascii="Times New Roman" w:hAnsi="Times New Roman" w:cs="Times New Roman"/>
                <w:sz w:val="24"/>
                <w:szCs w:val="24"/>
              </w:rPr>
            </w:pPr>
            <w:r w:rsidRPr="00330A7E">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14:paraId="5951BABE" w14:textId="77777777" w:rsidR="00ED397D" w:rsidRPr="00330A7E" w:rsidRDefault="00ED397D">
            <w:pPr>
              <w:spacing w:before="80" w:after="80" w:line="264" w:lineRule="auto"/>
              <w:jc w:val="both"/>
              <w:rPr>
                <w:rFonts w:ascii="Times New Roman" w:hAnsi="Times New Roman" w:cs="Times New Roman"/>
                <w:sz w:val="24"/>
                <w:szCs w:val="24"/>
              </w:rPr>
            </w:pPr>
            <w:r w:rsidRPr="00330A7E">
              <w:rPr>
                <w:rFonts w:ascii="Times New Roman" w:hAnsi="Times New Roman" w:cs="Times New Roman"/>
                <w:sz w:val="24"/>
                <w:szCs w:val="24"/>
              </w:rPr>
              <w:t>b) Đ</w:t>
            </w:r>
          </w:p>
        </w:tc>
      </w:tr>
      <w:tr w:rsidR="00ED397D" w:rsidRPr="00330A7E" w14:paraId="5C4F7599" w14:textId="77777777">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5A6951FB" w14:textId="77777777" w:rsidR="00ED397D" w:rsidRPr="00330A7E" w:rsidRDefault="00ED397D">
            <w:pPr>
              <w:spacing w:before="80" w:after="80" w:line="264" w:lineRule="auto"/>
              <w:jc w:val="both"/>
              <w:rPr>
                <w:rFonts w:ascii="Times New Roman" w:hAnsi="Times New Roman" w:cs="Times New Roman"/>
                <w:sz w:val="24"/>
                <w:szCs w:val="24"/>
              </w:rPr>
            </w:pPr>
            <w:r w:rsidRPr="00330A7E">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14:paraId="157AE633" w14:textId="77777777" w:rsidR="00ED397D" w:rsidRPr="00330A7E" w:rsidRDefault="00ED397D">
            <w:pPr>
              <w:spacing w:before="80" w:after="80" w:line="264" w:lineRule="auto"/>
              <w:jc w:val="both"/>
              <w:rPr>
                <w:rFonts w:ascii="Times New Roman" w:hAnsi="Times New Roman" w:cs="Times New Roman"/>
                <w:sz w:val="24"/>
                <w:szCs w:val="24"/>
              </w:rPr>
            </w:pPr>
            <w:r w:rsidRPr="00330A7E">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14:paraId="26DDE81A" w14:textId="77777777" w:rsidR="00ED397D" w:rsidRPr="00330A7E" w:rsidRDefault="00ED397D">
            <w:pPr>
              <w:spacing w:before="80" w:after="80" w:line="264" w:lineRule="auto"/>
              <w:jc w:val="both"/>
              <w:rPr>
                <w:rFonts w:ascii="Times New Roman" w:hAnsi="Times New Roman" w:cs="Times New Roman"/>
                <w:sz w:val="24"/>
                <w:szCs w:val="24"/>
              </w:rPr>
            </w:pPr>
            <w:r w:rsidRPr="00330A7E">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14:paraId="2A1E026A" w14:textId="77777777" w:rsidR="00ED397D" w:rsidRPr="00330A7E" w:rsidRDefault="00ED397D">
            <w:pPr>
              <w:spacing w:before="80" w:after="80" w:line="264" w:lineRule="auto"/>
              <w:jc w:val="both"/>
              <w:rPr>
                <w:rFonts w:ascii="Times New Roman" w:hAnsi="Times New Roman" w:cs="Times New Roman"/>
                <w:sz w:val="24"/>
                <w:szCs w:val="24"/>
              </w:rPr>
            </w:pPr>
            <w:r w:rsidRPr="00330A7E">
              <w:rPr>
                <w:rFonts w:ascii="Times New Roman" w:hAnsi="Times New Roman" w:cs="Times New Roman"/>
                <w:sz w:val="24"/>
                <w:szCs w:val="24"/>
              </w:rPr>
              <w:t>c) Đ</w:t>
            </w:r>
          </w:p>
        </w:tc>
      </w:tr>
      <w:tr w:rsidR="00ED397D" w:rsidRPr="00330A7E" w14:paraId="519BAE3A" w14:textId="77777777">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6F5F474B" w14:textId="77777777" w:rsidR="00ED397D" w:rsidRPr="00330A7E" w:rsidRDefault="00ED397D">
            <w:pPr>
              <w:spacing w:before="80" w:after="80" w:line="264" w:lineRule="auto"/>
              <w:jc w:val="both"/>
              <w:rPr>
                <w:rFonts w:ascii="Times New Roman" w:hAnsi="Times New Roman" w:cs="Times New Roman"/>
                <w:sz w:val="24"/>
                <w:szCs w:val="24"/>
              </w:rPr>
            </w:pPr>
            <w:r w:rsidRPr="00330A7E">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14:paraId="353F0AD9" w14:textId="77777777" w:rsidR="00ED397D" w:rsidRPr="00330A7E" w:rsidRDefault="00ED397D">
            <w:pPr>
              <w:spacing w:before="80" w:after="80" w:line="264" w:lineRule="auto"/>
              <w:jc w:val="both"/>
              <w:rPr>
                <w:rFonts w:ascii="Times New Roman" w:hAnsi="Times New Roman" w:cs="Times New Roman"/>
                <w:sz w:val="24"/>
                <w:szCs w:val="24"/>
              </w:rPr>
            </w:pPr>
            <w:r w:rsidRPr="00330A7E">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14:paraId="4E8FF163" w14:textId="77777777" w:rsidR="00ED397D" w:rsidRPr="00330A7E" w:rsidRDefault="00ED397D">
            <w:pPr>
              <w:spacing w:before="80" w:after="80" w:line="264" w:lineRule="auto"/>
              <w:jc w:val="both"/>
              <w:rPr>
                <w:rFonts w:ascii="Times New Roman" w:hAnsi="Times New Roman" w:cs="Times New Roman"/>
                <w:sz w:val="24"/>
                <w:szCs w:val="24"/>
              </w:rPr>
            </w:pPr>
            <w:r w:rsidRPr="00330A7E">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14:paraId="032C328B" w14:textId="77777777" w:rsidR="00ED397D" w:rsidRPr="00330A7E" w:rsidRDefault="00ED397D">
            <w:pPr>
              <w:spacing w:before="80" w:after="80" w:line="264" w:lineRule="auto"/>
              <w:jc w:val="both"/>
              <w:rPr>
                <w:rFonts w:ascii="Times New Roman" w:hAnsi="Times New Roman" w:cs="Times New Roman"/>
                <w:sz w:val="24"/>
                <w:szCs w:val="24"/>
              </w:rPr>
            </w:pPr>
            <w:r w:rsidRPr="00330A7E">
              <w:rPr>
                <w:rFonts w:ascii="Times New Roman" w:hAnsi="Times New Roman" w:cs="Times New Roman"/>
                <w:sz w:val="24"/>
                <w:szCs w:val="24"/>
              </w:rPr>
              <w:t>d) Đ</w:t>
            </w:r>
          </w:p>
        </w:tc>
      </w:tr>
    </w:tbl>
    <w:p w14:paraId="5C77B599" w14:textId="77777777" w:rsidR="00ED397D" w:rsidRPr="00330A7E" w:rsidRDefault="00ED397D">
      <w:pPr>
        <w:spacing w:before="80" w:after="80" w:line="264" w:lineRule="auto"/>
        <w:ind w:left="992"/>
        <w:jc w:val="both"/>
        <w:rPr>
          <w:rFonts w:ascii="Times New Roman" w:eastAsia="Calibri" w:hAnsi="Times New Roman" w:cs="Times New Roman"/>
          <w:b/>
          <w:color w:val="0070C0"/>
          <w:sz w:val="24"/>
          <w:szCs w:val="24"/>
        </w:rPr>
      </w:pPr>
      <w:r w:rsidRPr="00330A7E">
        <w:rPr>
          <w:rFonts w:ascii="Times New Roman" w:eastAsia="Calibri" w:hAnsi="Times New Roman" w:cs="Times New Roman"/>
          <w:b/>
          <w:color w:val="0070C0"/>
          <w:sz w:val="24"/>
          <w:szCs w:val="24"/>
        </w:rPr>
        <w:t>PHẦN III. Câu trắc nghiệm trả lời ngắn.</w:t>
      </w:r>
    </w:p>
    <w:p w14:paraId="777E86D8" w14:textId="77777777" w:rsidR="00ED397D" w:rsidRPr="00330A7E" w:rsidRDefault="00ED397D">
      <w:pPr>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 </w:t>
      </w:r>
      <w:r w:rsidRPr="00330A7E">
        <w:rPr>
          <w:rFonts w:ascii="Times New Roman" w:hAnsi="Times New Roman" w:cs="Times New Roman"/>
          <w:sz w:val="24"/>
          <w:szCs w:val="24"/>
        </w:rPr>
        <w:t xml:space="preserve">(Mỗi câu trả lời Đúng thí sinh Được </w:t>
      </w:r>
      <w:r w:rsidR="00FA344A">
        <w:rPr>
          <w:rFonts w:ascii="Times New Roman" w:hAnsi="Times New Roman" w:cs="Times New Roman"/>
          <w:position w:val="-8"/>
          <w:sz w:val="24"/>
          <w:szCs w:val="24"/>
        </w:rPr>
        <w:pict w14:anchorId="0FA67B73">
          <v:shape id="_x0000_i7354" type="#_x0000_t75" style="width:19.5pt;height:15pt">
            <v:imagedata r:id="rId10488" o:title=""/>
          </v:shape>
        </w:pict>
      </w:r>
      <w:r w:rsidRPr="00330A7E">
        <w:rPr>
          <w:rFonts w:ascii="Times New Roman" w:hAnsi="Times New Roman" w:cs="Times New Roman"/>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460"/>
        <w:gridCol w:w="660"/>
        <w:gridCol w:w="760"/>
        <w:gridCol w:w="820"/>
        <w:gridCol w:w="760"/>
        <w:gridCol w:w="700"/>
      </w:tblGrid>
      <w:tr w:rsidR="00ED397D" w:rsidRPr="00330A7E" w14:paraId="54BB96BF" w14:textId="77777777">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4C080B9F" w14:textId="77777777" w:rsidR="00ED397D" w:rsidRPr="00330A7E" w:rsidRDefault="00ED397D">
            <w:pPr>
              <w:spacing w:before="80" w:after="80" w:line="264" w:lineRule="auto"/>
              <w:jc w:val="both"/>
              <w:rPr>
                <w:rFonts w:ascii="Times New Roman" w:hAnsi="Times New Roman" w:cs="Times New Roman"/>
                <w:b/>
                <w:bCs/>
                <w:color w:val="1D41D5"/>
                <w:sz w:val="24"/>
                <w:szCs w:val="24"/>
              </w:rPr>
            </w:pPr>
            <w:r w:rsidRPr="00330A7E">
              <w:rPr>
                <w:rFonts w:ascii="Times New Roman" w:hAnsi="Times New Roman" w:cs="Times New Roman"/>
                <w:b/>
                <w:bCs/>
                <w:color w:val="1D41D5"/>
                <w:sz w:val="24"/>
                <w:szCs w:val="24"/>
              </w:rPr>
              <w:t>Câu</w:t>
            </w:r>
          </w:p>
        </w:tc>
        <w:tc>
          <w:tcPr>
            <w:tcW w:w="0" w:type="auto"/>
            <w:tcBorders>
              <w:top w:val="single" w:sz="8" w:space="0" w:color="000000"/>
              <w:bottom w:val="single" w:sz="8" w:space="0" w:color="000000"/>
              <w:right w:val="single" w:sz="8" w:space="0" w:color="000000"/>
            </w:tcBorders>
            <w:vAlign w:val="center"/>
          </w:tcPr>
          <w:p w14:paraId="6BB2B60A" w14:textId="77777777" w:rsidR="00ED397D" w:rsidRPr="00330A7E" w:rsidRDefault="00ED397D">
            <w:pPr>
              <w:spacing w:before="80" w:after="80" w:line="264" w:lineRule="auto"/>
              <w:jc w:val="both"/>
              <w:rPr>
                <w:rFonts w:ascii="Times New Roman" w:hAnsi="Times New Roman" w:cs="Times New Roman"/>
                <w:b/>
                <w:bCs/>
                <w:color w:val="1D41D5"/>
                <w:sz w:val="24"/>
                <w:szCs w:val="24"/>
              </w:rPr>
            </w:pPr>
            <w:r w:rsidRPr="00330A7E">
              <w:rPr>
                <w:rFonts w:ascii="Times New Roman" w:hAnsi="Times New Roman" w:cs="Times New Roman"/>
                <w:b/>
                <w:bCs/>
                <w:color w:val="1D41D5"/>
                <w:sz w:val="24"/>
                <w:szCs w:val="24"/>
              </w:rPr>
              <w:t>1</w:t>
            </w:r>
          </w:p>
        </w:tc>
        <w:tc>
          <w:tcPr>
            <w:tcW w:w="0" w:type="auto"/>
            <w:tcBorders>
              <w:top w:val="single" w:sz="8" w:space="0" w:color="000000"/>
              <w:bottom w:val="single" w:sz="8" w:space="0" w:color="000000"/>
              <w:right w:val="single" w:sz="8" w:space="0" w:color="000000"/>
            </w:tcBorders>
            <w:vAlign w:val="center"/>
          </w:tcPr>
          <w:p w14:paraId="41FE9153" w14:textId="77777777" w:rsidR="00ED397D" w:rsidRPr="00330A7E" w:rsidRDefault="00ED397D">
            <w:pPr>
              <w:spacing w:before="80" w:after="80" w:line="264" w:lineRule="auto"/>
              <w:jc w:val="both"/>
              <w:rPr>
                <w:rFonts w:ascii="Times New Roman" w:hAnsi="Times New Roman" w:cs="Times New Roman"/>
                <w:b/>
                <w:bCs/>
                <w:color w:val="1D41D5"/>
                <w:sz w:val="24"/>
                <w:szCs w:val="24"/>
              </w:rPr>
            </w:pPr>
            <w:r w:rsidRPr="00330A7E">
              <w:rPr>
                <w:rFonts w:ascii="Times New Roman" w:hAnsi="Times New Roman" w:cs="Times New Roman"/>
                <w:b/>
                <w:bCs/>
                <w:color w:val="1D41D5"/>
                <w:sz w:val="24"/>
                <w:szCs w:val="24"/>
              </w:rPr>
              <w:t>2</w:t>
            </w:r>
          </w:p>
        </w:tc>
        <w:tc>
          <w:tcPr>
            <w:tcW w:w="0" w:type="auto"/>
            <w:tcBorders>
              <w:top w:val="single" w:sz="8" w:space="0" w:color="000000"/>
              <w:bottom w:val="single" w:sz="8" w:space="0" w:color="000000"/>
              <w:right w:val="single" w:sz="8" w:space="0" w:color="000000"/>
            </w:tcBorders>
            <w:vAlign w:val="center"/>
          </w:tcPr>
          <w:p w14:paraId="5E19E203" w14:textId="77777777" w:rsidR="00ED397D" w:rsidRPr="00330A7E" w:rsidRDefault="00ED397D">
            <w:pPr>
              <w:spacing w:before="80" w:after="80" w:line="264" w:lineRule="auto"/>
              <w:jc w:val="both"/>
              <w:rPr>
                <w:rFonts w:ascii="Times New Roman" w:hAnsi="Times New Roman" w:cs="Times New Roman"/>
                <w:b/>
                <w:bCs/>
                <w:color w:val="1D41D5"/>
                <w:sz w:val="24"/>
                <w:szCs w:val="24"/>
              </w:rPr>
            </w:pPr>
            <w:r w:rsidRPr="00330A7E">
              <w:rPr>
                <w:rFonts w:ascii="Times New Roman" w:hAnsi="Times New Roman" w:cs="Times New Roman"/>
                <w:b/>
                <w:bCs/>
                <w:color w:val="1D41D5"/>
                <w:sz w:val="24"/>
                <w:szCs w:val="24"/>
              </w:rPr>
              <w:t>3</w:t>
            </w:r>
          </w:p>
        </w:tc>
        <w:tc>
          <w:tcPr>
            <w:tcW w:w="0" w:type="auto"/>
            <w:tcBorders>
              <w:top w:val="single" w:sz="8" w:space="0" w:color="000000"/>
              <w:bottom w:val="single" w:sz="8" w:space="0" w:color="000000"/>
              <w:right w:val="single" w:sz="8" w:space="0" w:color="000000"/>
            </w:tcBorders>
            <w:vAlign w:val="center"/>
          </w:tcPr>
          <w:p w14:paraId="22006429" w14:textId="77777777" w:rsidR="00ED397D" w:rsidRPr="00330A7E" w:rsidRDefault="00ED397D">
            <w:pPr>
              <w:spacing w:before="80" w:after="80" w:line="264" w:lineRule="auto"/>
              <w:jc w:val="both"/>
              <w:rPr>
                <w:rFonts w:ascii="Times New Roman" w:hAnsi="Times New Roman" w:cs="Times New Roman"/>
                <w:b/>
                <w:bCs/>
                <w:color w:val="1D41D5"/>
                <w:sz w:val="24"/>
                <w:szCs w:val="24"/>
              </w:rPr>
            </w:pPr>
            <w:r w:rsidRPr="00330A7E">
              <w:rPr>
                <w:rFonts w:ascii="Times New Roman" w:hAnsi="Times New Roman" w:cs="Times New Roman"/>
                <w:b/>
                <w:bCs/>
                <w:color w:val="1D41D5"/>
                <w:sz w:val="24"/>
                <w:szCs w:val="24"/>
              </w:rPr>
              <w:t>4</w:t>
            </w:r>
          </w:p>
        </w:tc>
        <w:tc>
          <w:tcPr>
            <w:tcW w:w="0" w:type="auto"/>
            <w:tcBorders>
              <w:top w:val="single" w:sz="8" w:space="0" w:color="000000"/>
              <w:bottom w:val="single" w:sz="8" w:space="0" w:color="000000"/>
              <w:right w:val="single" w:sz="8" w:space="0" w:color="000000"/>
            </w:tcBorders>
            <w:vAlign w:val="center"/>
          </w:tcPr>
          <w:p w14:paraId="040F2EEC" w14:textId="77777777" w:rsidR="00ED397D" w:rsidRPr="00330A7E" w:rsidRDefault="00ED397D">
            <w:pPr>
              <w:spacing w:before="80" w:after="80" w:line="264" w:lineRule="auto"/>
              <w:jc w:val="both"/>
              <w:rPr>
                <w:rFonts w:ascii="Times New Roman" w:hAnsi="Times New Roman" w:cs="Times New Roman"/>
                <w:b/>
                <w:bCs/>
                <w:color w:val="1D41D5"/>
                <w:sz w:val="24"/>
                <w:szCs w:val="24"/>
              </w:rPr>
            </w:pPr>
            <w:r w:rsidRPr="00330A7E">
              <w:rPr>
                <w:rFonts w:ascii="Times New Roman" w:hAnsi="Times New Roman" w:cs="Times New Roman"/>
                <w:b/>
                <w:bCs/>
                <w:color w:val="1D41D5"/>
                <w:sz w:val="24"/>
                <w:szCs w:val="24"/>
              </w:rPr>
              <w:t>5</w:t>
            </w:r>
          </w:p>
        </w:tc>
        <w:tc>
          <w:tcPr>
            <w:tcW w:w="0" w:type="auto"/>
            <w:tcBorders>
              <w:top w:val="single" w:sz="8" w:space="0" w:color="000000"/>
              <w:bottom w:val="single" w:sz="8" w:space="0" w:color="000000"/>
              <w:right w:val="single" w:sz="8" w:space="0" w:color="000000"/>
            </w:tcBorders>
            <w:vAlign w:val="center"/>
          </w:tcPr>
          <w:p w14:paraId="5587C5C9" w14:textId="77777777" w:rsidR="00ED397D" w:rsidRPr="00330A7E" w:rsidRDefault="00ED397D">
            <w:pPr>
              <w:spacing w:before="80" w:after="80" w:line="264" w:lineRule="auto"/>
              <w:jc w:val="both"/>
              <w:rPr>
                <w:rFonts w:ascii="Times New Roman" w:hAnsi="Times New Roman" w:cs="Times New Roman"/>
                <w:b/>
                <w:bCs/>
                <w:color w:val="1D41D5"/>
                <w:sz w:val="24"/>
                <w:szCs w:val="24"/>
              </w:rPr>
            </w:pPr>
            <w:r w:rsidRPr="00330A7E">
              <w:rPr>
                <w:rFonts w:ascii="Times New Roman" w:hAnsi="Times New Roman" w:cs="Times New Roman"/>
                <w:b/>
                <w:bCs/>
                <w:color w:val="1D41D5"/>
                <w:sz w:val="24"/>
                <w:szCs w:val="24"/>
              </w:rPr>
              <w:t>6</w:t>
            </w:r>
          </w:p>
        </w:tc>
      </w:tr>
      <w:tr w:rsidR="00ED397D" w:rsidRPr="00330A7E" w14:paraId="40C150F1" w14:textId="77777777">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B92F85A" w14:textId="77777777" w:rsidR="00ED397D" w:rsidRPr="00330A7E" w:rsidRDefault="00ED397D">
            <w:pPr>
              <w:spacing w:before="80" w:after="80" w:line="264" w:lineRule="auto"/>
              <w:jc w:val="both"/>
              <w:rPr>
                <w:rFonts w:ascii="Times New Roman" w:hAnsi="Times New Roman" w:cs="Times New Roman"/>
                <w:sz w:val="24"/>
                <w:szCs w:val="24"/>
              </w:rPr>
            </w:pPr>
            <w:r w:rsidRPr="00330A7E">
              <w:rPr>
                <w:rFonts w:ascii="Times New Roman" w:hAnsi="Times New Roman" w:cs="Times New Roman"/>
                <w:sz w:val="24"/>
                <w:szCs w:val="24"/>
              </w:rPr>
              <w:t>Chọn</w:t>
            </w:r>
          </w:p>
        </w:tc>
        <w:tc>
          <w:tcPr>
            <w:tcW w:w="0" w:type="auto"/>
            <w:tcBorders>
              <w:bottom w:val="single" w:sz="8" w:space="0" w:color="000000"/>
              <w:right w:val="single" w:sz="8" w:space="0" w:color="000000"/>
            </w:tcBorders>
            <w:vAlign w:val="center"/>
          </w:tcPr>
          <w:p w14:paraId="104E5BCE" w14:textId="77777777" w:rsidR="00ED397D" w:rsidRPr="00330A7E" w:rsidRDefault="00ED397D">
            <w:pPr>
              <w:spacing w:before="80" w:after="80" w:line="264" w:lineRule="auto"/>
              <w:jc w:val="both"/>
              <w:rPr>
                <w:rFonts w:ascii="Times New Roman" w:hAnsi="Times New Roman" w:cs="Times New Roman"/>
                <w:sz w:val="24"/>
                <w:szCs w:val="24"/>
              </w:rPr>
            </w:pPr>
            <w:r w:rsidRPr="00330A7E">
              <w:rPr>
                <w:rFonts w:ascii="Times New Roman" w:hAnsi="Times New Roman" w:cs="Times New Roman"/>
                <w:sz w:val="24"/>
                <w:szCs w:val="24"/>
              </w:rPr>
              <w:t>6</w:t>
            </w:r>
          </w:p>
        </w:tc>
        <w:tc>
          <w:tcPr>
            <w:tcW w:w="0" w:type="auto"/>
            <w:tcBorders>
              <w:bottom w:val="single" w:sz="8" w:space="0" w:color="000000"/>
              <w:right w:val="single" w:sz="8" w:space="0" w:color="000000"/>
            </w:tcBorders>
            <w:vAlign w:val="center"/>
          </w:tcPr>
          <w:p w14:paraId="2924AFC6" w14:textId="77777777" w:rsidR="00ED397D" w:rsidRPr="00330A7E" w:rsidRDefault="00ED397D">
            <w:pPr>
              <w:spacing w:before="80" w:after="80" w:line="264" w:lineRule="auto"/>
              <w:jc w:val="both"/>
              <w:rPr>
                <w:rFonts w:ascii="Times New Roman" w:hAnsi="Times New Roman" w:cs="Times New Roman"/>
                <w:sz w:val="24"/>
                <w:szCs w:val="24"/>
              </w:rPr>
            </w:pPr>
            <w:r w:rsidRPr="00330A7E">
              <w:rPr>
                <w:rFonts w:ascii="Times New Roman" w:hAnsi="Times New Roman" w:cs="Times New Roman"/>
                <w:sz w:val="24"/>
                <w:szCs w:val="24"/>
              </w:rPr>
              <w:t>-10</w:t>
            </w:r>
          </w:p>
        </w:tc>
        <w:tc>
          <w:tcPr>
            <w:tcW w:w="0" w:type="auto"/>
            <w:tcBorders>
              <w:bottom w:val="single" w:sz="8" w:space="0" w:color="000000"/>
              <w:right w:val="single" w:sz="8" w:space="0" w:color="000000"/>
            </w:tcBorders>
            <w:vAlign w:val="center"/>
          </w:tcPr>
          <w:p w14:paraId="7F7812C5" w14:textId="77777777" w:rsidR="00ED397D" w:rsidRPr="00330A7E" w:rsidRDefault="00ED397D">
            <w:pPr>
              <w:spacing w:before="80" w:after="80" w:line="264" w:lineRule="auto"/>
              <w:jc w:val="both"/>
              <w:rPr>
                <w:rFonts w:ascii="Times New Roman" w:hAnsi="Times New Roman" w:cs="Times New Roman"/>
                <w:sz w:val="24"/>
                <w:szCs w:val="24"/>
              </w:rPr>
            </w:pPr>
            <w:r w:rsidRPr="00330A7E">
              <w:rPr>
                <w:rFonts w:ascii="Times New Roman" w:hAnsi="Times New Roman" w:cs="Times New Roman"/>
                <w:sz w:val="24"/>
                <w:szCs w:val="24"/>
              </w:rPr>
              <w:t>21,6</w:t>
            </w:r>
          </w:p>
        </w:tc>
        <w:tc>
          <w:tcPr>
            <w:tcW w:w="0" w:type="auto"/>
            <w:tcBorders>
              <w:bottom w:val="single" w:sz="8" w:space="0" w:color="000000"/>
              <w:right w:val="single" w:sz="8" w:space="0" w:color="000000"/>
            </w:tcBorders>
            <w:vAlign w:val="center"/>
          </w:tcPr>
          <w:p w14:paraId="3C751996" w14:textId="77777777" w:rsidR="00ED397D" w:rsidRPr="00330A7E" w:rsidRDefault="00ED397D">
            <w:pPr>
              <w:spacing w:before="80" w:after="80" w:line="264" w:lineRule="auto"/>
              <w:jc w:val="both"/>
              <w:rPr>
                <w:rFonts w:ascii="Times New Roman" w:hAnsi="Times New Roman" w:cs="Times New Roman"/>
                <w:sz w:val="24"/>
                <w:szCs w:val="24"/>
              </w:rPr>
            </w:pPr>
            <w:r w:rsidRPr="00330A7E">
              <w:rPr>
                <w:rFonts w:ascii="Times New Roman" w:hAnsi="Times New Roman" w:cs="Times New Roman"/>
                <w:sz w:val="24"/>
                <w:szCs w:val="24"/>
              </w:rPr>
              <w:t>1000</w:t>
            </w:r>
          </w:p>
        </w:tc>
        <w:tc>
          <w:tcPr>
            <w:tcW w:w="0" w:type="auto"/>
            <w:tcBorders>
              <w:bottom w:val="single" w:sz="8" w:space="0" w:color="000000"/>
              <w:right w:val="single" w:sz="8" w:space="0" w:color="000000"/>
            </w:tcBorders>
            <w:vAlign w:val="center"/>
          </w:tcPr>
          <w:p w14:paraId="73635972" w14:textId="77777777" w:rsidR="00ED397D" w:rsidRPr="00330A7E" w:rsidRDefault="00ED397D">
            <w:pPr>
              <w:spacing w:before="80" w:after="80" w:line="264" w:lineRule="auto"/>
              <w:jc w:val="both"/>
              <w:rPr>
                <w:rFonts w:ascii="Times New Roman" w:hAnsi="Times New Roman" w:cs="Times New Roman"/>
                <w:sz w:val="24"/>
                <w:szCs w:val="24"/>
              </w:rPr>
            </w:pPr>
            <w:r w:rsidRPr="00330A7E">
              <w:rPr>
                <w:rFonts w:ascii="Times New Roman" w:hAnsi="Times New Roman" w:cs="Times New Roman"/>
                <w:sz w:val="24"/>
                <w:szCs w:val="24"/>
              </w:rPr>
              <w:t>0,49</w:t>
            </w:r>
          </w:p>
        </w:tc>
        <w:tc>
          <w:tcPr>
            <w:tcW w:w="0" w:type="auto"/>
            <w:tcBorders>
              <w:bottom w:val="single" w:sz="8" w:space="0" w:color="000000"/>
              <w:right w:val="single" w:sz="8" w:space="0" w:color="000000"/>
            </w:tcBorders>
            <w:shd w:val="clear" w:color="auto" w:fill="auto"/>
            <w:vAlign w:val="center"/>
          </w:tcPr>
          <w:p w14:paraId="456B4EF8" w14:textId="77777777" w:rsidR="00ED397D" w:rsidRPr="00330A7E" w:rsidRDefault="00ED397D">
            <w:pPr>
              <w:spacing w:before="80" w:after="80" w:line="264" w:lineRule="auto"/>
              <w:jc w:val="both"/>
              <w:rPr>
                <w:rFonts w:ascii="Times New Roman" w:hAnsi="Times New Roman" w:cs="Times New Roman"/>
                <w:sz w:val="24"/>
                <w:szCs w:val="24"/>
              </w:rPr>
            </w:pPr>
            <w:r w:rsidRPr="00330A7E">
              <w:rPr>
                <w:rFonts w:ascii="Times New Roman" w:hAnsi="Times New Roman" w:cs="Times New Roman"/>
                <w:sz w:val="24"/>
                <w:szCs w:val="24"/>
              </w:rPr>
              <w:t>118</w:t>
            </w:r>
          </w:p>
        </w:tc>
      </w:tr>
    </w:tbl>
    <w:p w14:paraId="534B0704" w14:textId="77777777" w:rsidR="00ED397D" w:rsidRPr="00330A7E" w:rsidRDefault="00ED397D">
      <w:pPr>
        <w:spacing w:before="80" w:after="80" w:line="264" w:lineRule="auto"/>
        <w:jc w:val="both"/>
        <w:rPr>
          <w:rFonts w:ascii="Times New Roman" w:hAnsi="Times New Roman" w:cs="Times New Roman"/>
          <w:b/>
          <w:color w:val="FF0000"/>
          <w:sz w:val="24"/>
          <w:szCs w:val="24"/>
        </w:rPr>
      </w:pPr>
      <w:r w:rsidRPr="00330A7E">
        <w:rPr>
          <w:rFonts w:ascii="Times New Roman" w:hAnsi="Times New Roman" w:cs="Times New Roman"/>
          <w:b/>
          <w:color w:val="FF0000"/>
          <w:sz w:val="24"/>
          <w:szCs w:val="24"/>
        </w:rPr>
        <w:br w:type="page"/>
      </w:r>
    </w:p>
    <w:p w14:paraId="0058F9A7" w14:textId="77777777" w:rsidR="00ED397D" w:rsidRPr="00330A7E" w:rsidRDefault="00ED397D">
      <w:pPr>
        <w:spacing w:before="80" w:after="80" w:line="264" w:lineRule="auto"/>
        <w:ind w:left="992" w:firstLine="720"/>
        <w:jc w:val="center"/>
        <w:rPr>
          <w:rFonts w:ascii="Times New Roman" w:hAnsi="Times New Roman" w:cs="Times New Roman"/>
          <w:b/>
          <w:color w:val="FF0000"/>
          <w:sz w:val="24"/>
          <w:szCs w:val="24"/>
        </w:rPr>
      </w:pPr>
      <w:r w:rsidRPr="00330A7E">
        <w:rPr>
          <w:rFonts w:ascii="Times New Roman" w:hAnsi="Times New Roman" w:cs="Times New Roman"/>
          <w:b/>
          <w:color w:val="FF0000"/>
          <w:sz w:val="24"/>
          <w:szCs w:val="24"/>
        </w:rPr>
        <w:lastRenderedPageBreak/>
        <w:t>LỜI GIẢI CHI TIẾT</w:t>
      </w:r>
    </w:p>
    <w:p w14:paraId="706E1CEF" w14:textId="77777777" w:rsidR="00ED397D" w:rsidRPr="00330A7E" w:rsidRDefault="00ED397D">
      <w:pPr>
        <w:spacing w:before="80" w:after="80" w:line="264" w:lineRule="auto"/>
        <w:ind w:left="992"/>
        <w:jc w:val="both"/>
        <w:rPr>
          <w:rFonts w:ascii="Times New Roman" w:hAnsi="Times New Roman" w:cs="Times New Roman"/>
          <w:color w:val="0070C0"/>
          <w:sz w:val="24"/>
          <w:szCs w:val="24"/>
        </w:rPr>
      </w:pPr>
      <w:r w:rsidRPr="00330A7E">
        <w:rPr>
          <w:rFonts w:ascii="Times New Roman" w:hAnsi="Times New Roman" w:cs="Times New Roman"/>
          <w:b/>
          <w:color w:val="0070C0"/>
          <w:sz w:val="24"/>
          <w:szCs w:val="24"/>
        </w:rPr>
        <w:t>PHẦN I. Câu trắc nghiệm nhiều phương án lựa chọn</w:t>
      </w:r>
      <w:r w:rsidRPr="00330A7E">
        <w:rPr>
          <w:rFonts w:ascii="Times New Roman" w:hAnsi="Times New Roman" w:cs="Times New Roman"/>
          <w:color w:val="0070C0"/>
          <w:sz w:val="24"/>
          <w:szCs w:val="24"/>
        </w:rPr>
        <w:t>.</w:t>
      </w:r>
    </w:p>
    <w:p w14:paraId="4B58EF8A" w14:textId="77777777" w:rsidR="00ED397D" w:rsidRPr="00330A7E" w:rsidRDefault="00ED397D" w:rsidP="000E1E56">
      <w:pPr>
        <w:pStyle w:val="ListParagraph"/>
        <w:numPr>
          <w:ilvl w:val="0"/>
          <w:numId w:val="7"/>
        </w:numPr>
        <w:tabs>
          <w:tab w:val="left" w:pos="992"/>
        </w:tabs>
        <w:spacing w:before="80" w:after="80" w:line="264" w:lineRule="auto"/>
        <w:rPr>
          <w:rFonts w:ascii="Times New Roman" w:hAnsi="Times New Roman" w:cs="Times New Roman"/>
          <w:sz w:val="24"/>
          <w:szCs w:val="24"/>
        </w:rPr>
      </w:pPr>
      <w:r w:rsidRPr="00330A7E">
        <w:rPr>
          <w:rFonts w:ascii="Times New Roman" w:hAnsi="Times New Roman" w:cs="Times New Roman"/>
          <w:bCs/>
          <w:color w:val="000000"/>
          <w:sz w:val="24"/>
          <w:szCs w:val="24"/>
        </w:rPr>
        <w:t xml:space="preserve">Cho hàm số </w:t>
      </w:r>
      <w:r w:rsidR="00FA344A">
        <w:rPr>
          <w:rFonts w:ascii="Times New Roman" w:hAnsi="Times New Roman" w:cs="Times New Roman"/>
          <w:position w:val="-24"/>
          <w:sz w:val="24"/>
          <w:szCs w:val="24"/>
        </w:rPr>
        <w:pict w14:anchorId="00DAABD2">
          <v:shape id="_x0000_i7355" type="#_x0000_t75" style="width:115.5pt;height:33pt">
            <v:imagedata r:id="rId10489" o:title=""/>
          </v:shape>
        </w:pict>
      </w:r>
      <w:r w:rsidRPr="00330A7E">
        <w:rPr>
          <w:rFonts w:ascii="Times New Roman" w:hAnsi="Times New Roman" w:cs="Times New Roman"/>
          <w:sz w:val="24"/>
          <w:szCs w:val="24"/>
        </w:rPr>
        <w:t>có đồ</w:t>
      </w:r>
    </w:p>
    <w:p w14:paraId="2DEA6CF5" w14:textId="77777777" w:rsidR="00ED397D" w:rsidRPr="00330A7E" w:rsidRDefault="00ED397D">
      <w:pPr>
        <w:spacing w:before="80" w:after="80" w:line="264" w:lineRule="auto"/>
        <w:ind w:left="992"/>
        <w:jc w:val="both"/>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thị như </w:t>
      </w:r>
      <w:r w:rsidRPr="00330A7E">
        <w:rPr>
          <w:rFonts w:ascii="Times New Roman" w:eastAsia="Calibri" w:hAnsi="Times New Roman" w:cs="Times New Roman"/>
          <w:i/>
          <w:sz w:val="24"/>
          <w:szCs w:val="24"/>
        </w:rPr>
        <w:t>Hình 1.</w:t>
      </w:r>
      <w:r w:rsidRPr="00330A7E">
        <w:rPr>
          <w:rFonts w:ascii="Times New Roman" w:eastAsia="Calibri" w:hAnsi="Times New Roman" w:cs="Times New Roman"/>
          <w:sz w:val="24"/>
          <w:szCs w:val="24"/>
        </w:rPr>
        <w:t xml:space="preserve"> Phát biểu nào sau đây là đúng?</w:t>
      </w:r>
    </w:p>
    <w:p w14:paraId="1562B518" w14:textId="77777777" w:rsidR="00ED397D" w:rsidRPr="00330A7E" w:rsidRDefault="00ED397D">
      <w:pPr>
        <w:spacing w:before="80" w:after="80" w:line="264" w:lineRule="auto"/>
        <w:ind w:left="992"/>
        <w:jc w:val="center"/>
        <w:rPr>
          <w:rFonts w:ascii="Times New Roman" w:eastAsia="Calibri" w:hAnsi="Times New Roman" w:cs="Times New Roman"/>
          <w:sz w:val="24"/>
          <w:szCs w:val="24"/>
        </w:rPr>
      </w:pPr>
      <w:r w:rsidRPr="00330A7E">
        <w:rPr>
          <w:rFonts w:ascii="Times New Roman" w:eastAsia="Calibri" w:hAnsi="Times New Roman" w:cs="Times New Roman"/>
          <w:noProof/>
          <w:sz w:val="24"/>
          <w:szCs w:val="24"/>
          <w:lang w:eastAsia="en-US"/>
        </w:rPr>
        <w:drawing>
          <wp:inline distT="0" distB="0" distL="0" distR="0" wp14:anchorId="2870FDBF" wp14:editId="11C36334">
            <wp:extent cx="1645920" cy="1866900"/>
            <wp:effectExtent l="0" t="0" r="0" b="7620"/>
            <wp:docPr id="96"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29"/>
                    <pic:cNvPicPr>
                      <a:picLocks noChangeAspect="1" noChangeArrowheads="1"/>
                    </pic:cNvPicPr>
                  </pic:nvPicPr>
                  <pic:blipFill>
                    <a:blip r:embed="rId7037"/>
                    <a:srcRect/>
                    <a:stretch>
                      <a:fillRect/>
                    </a:stretch>
                  </pic:blipFill>
                  <pic:spPr>
                    <a:xfrm>
                      <a:off x="0" y="0"/>
                      <a:ext cx="1645920" cy="1866900"/>
                    </a:xfrm>
                    <a:prstGeom prst="rect">
                      <a:avLst/>
                    </a:prstGeom>
                    <a:noFill/>
                    <a:ln w="9525">
                      <a:noFill/>
                      <a:miter lim="800000"/>
                      <a:headEnd/>
                      <a:tailEnd/>
                    </a:ln>
                  </pic:spPr>
                </pic:pic>
              </a:graphicData>
            </a:graphic>
          </wp:inline>
        </w:drawing>
      </w:r>
    </w:p>
    <w:p w14:paraId="06CA1524" w14:textId="77777777" w:rsidR="00ED397D" w:rsidRPr="00330A7E" w:rsidRDefault="00ED397D">
      <w:pPr>
        <w:tabs>
          <w:tab w:val="left" w:pos="3402"/>
          <w:tab w:val="left" w:pos="5669"/>
          <w:tab w:val="left" w:pos="7937"/>
        </w:tabs>
        <w:spacing w:before="80" w:after="80" w:line="264" w:lineRule="auto"/>
        <w:ind w:left="992"/>
        <w:jc w:val="both"/>
        <w:rPr>
          <w:rFonts w:ascii="Times New Roman" w:eastAsia="Calibri" w:hAnsi="Times New Roman" w:cs="Times New Roman"/>
          <w:sz w:val="24"/>
          <w:szCs w:val="24"/>
        </w:rPr>
      </w:pPr>
      <w:r w:rsidRPr="00330A7E">
        <w:rPr>
          <w:rFonts w:ascii="Times New Roman" w:eastAsia="Calibri" w:hAnsi="Times New Roman" w:cs="Times New Roman"/>
          <w:b/>
          <w:bCs/>
          <w:color w:val="0000FF"/>
          <w:sz w:val="24"/>
          <w:szCs w:val="24"/>
        </w:rPr>
        <w:t xml:space="preserve">A. </w:t>
      </w:r>
      <w:r w:rsidRPr="00330A7E">
        <w:rPr>
          <w:rFonts w:ascii="Times New Roman" w:eastAsia="Calibri" w:hAnsi="Times New Roman" w:cs="Times New Roman"/>
          <w:bCs/>
          <w:color w:val="000000"/>
          <w:sz w:val="24"/>
          <w:szCs w:val="24"/>
        </w:rPr>
        <w:t xml:space="preserve">Hàm số </w:t>
      </w:r>
      <w:r w:rsidR="00FA344A">
        <w:rPr>
          <w:rFonts w:ascii="Times New Roman" w:hAnsi="Times New Roman" w:cs="Times New Roman"/>
          <w:position w:val="-10"/>
          <w:sz w:val="24"/>
          <w:szCs w:val="24"/>
        </w:rPr>
        <w:pict w14:anchorId="5FFE3DE0">
          <v:shape id="_x0000_i7356" type="#_x0000_t75" style="width:46.5pt;height:16.5pt">
            <v:imagedata r:id="rId10490" o:title=""/>
          </v:shape>
        </w:pict>
      </w:r>
      <w:r w:rsidRPr="00330A7E">
        <w:rPr>
          <w:rFonts w:ascii="Times New Roman" w:eastAsia="Calibri" w:hAnsi="Times New Roman" w:cs="Times New Roman"/>
          <w:sz w:val="24"/>
          <w:szCs w:val="24"/>
        </w:rPr>
        <w:t xml:space="preserve">nghịch biến trên các khoảng </w:t>
      </w:r>
      <w:r w:rsidR="00FA344A">
        <w:rPr>
          <w:rFonts w:ascii="Times New Roman" w:hAnsi="Times New Roman" w:cs="Times New Roman"/>
          <w:position w:val="-14"/>
          <w:sz w:val="24"/>
          <w:szCs w:val="24"/>
        </w:rPr>
        <w:pict w14:anchorId="3798A91F">
          <v:shape id="_x0000_i7357" type="#_x0000_t75" style="width:37.5pt;height:19.5pt">
            <v:imagedata r:id="rId10491" o:title=""/>
          </v:shape>
        </w:pict>
      </w:r>
      <w:r w:rsidRPr="00330A7E">
        <w:rPr>
          <w:rFonts w:ascii="Times New Roman" w:eastAsia="Calibri" w:hAnsi="Times New Roman" w:cs="Times New Roman"/>
          <w:sz w:val="24"/>
          <w:szCs w:val="24"/>
        </w:rPr>
        <w:t xml:space="preserve">và </w:t>
      </w:r>
      <w:r w:rsidR="00FA344A">
        <w:rPr>
          <w:rFonts w:ascii="Times New Roman" w:hAnsi="Times New Roman" w:cs="Times New Roman"/>
          <w:position w:val="-14"/>
          <w:sz w:val="24"/>
          <w:szCs w:val="24"/>
        </w:rPr>
        <w:pict w14:anchorId="769CDB08">
          <v:shape id="_x0000_i7358" type="#_x0000_t75" style="width:40.5pt;height:19.5pt">
            <v:imagedata r:id="rId10359" o:title=""/>
          </v:shape>
        </w:pict>
      </w:r>
      <w:r w:rsidRPr="00330A7E">
        <w:rPr>
          <w:rFonts w:ascii="Times New Roman" w:eastAsia="Calibri" w:hAnsi="Times New Roman" w:cs="Times New Roman"/>
          <w:sz w:val="24"/>
          <w:szCs w:val="24"/>
        </w:rPr>
        <w:t>.</w:t>
      </w:r>
    </w:p>
    <w:p w14:paraId="1199BB21" w14:textId="77777777" w:rsidR="00ED397D" w:rsidRPr="00330A7E" w:rsidRDefault="00ED397D">
      <w:pPr>
        <w:tabs>
          <w:tab w:val="left" w:pos="3402"/>
          <w:tab w:val="left" w:pos="5669"/>
          <w:tab w:val="left" w:pos="7937"/>
        </w:tabs>
        <w:spacing w:before="80" w:after="80" w:line="264" w:lineRule="auto"/>
        <w:ind w:left="992"/>
        <w:jc w:val="both"/>
        <w:rPr>
          <w:rFonts w:ascii="Times New Roman" w:eastAsia="Calibri" w:hAnsi="Times New Roman" w:cs="Times New Roman"/>
          <w:sz w:val="24"/>
          <w:szCs w:val="24"/>
        </w:rPr>
      </w:pPr>
      <w:r w:rsidRPr="00330A7E">
        <w:rPr>
          <w:rFonts w:ascii="Times New Roman" w:eastAsia="Calibri" w:hAnsi="Times New Roman" w:cs="Times New Roman"/>
          <w:b/>
          <w:bCs/>
          <w:color w:val="0000FF"/>
          <w:sz w:val="24"/>
          <w:szCs w:val="24"/>
        </w:rPr>
        <w:t xml:space="preserve">B. </w:t>
      </w:r>
      <w:r w:rsidRPr="00330A7E">
        <w:rPr>
          <w:rFonts w:ascii="Times New Roman" w:eastAsia="Calibri" w:hAnsi="Times New Roman" w:cs="Times New Roman"/>
          <w:bCs/>
          <w:color w:val="000000"/>
          <w:sz w:val="24"/>
          <w:szCs w:val="24"/>
        </w:rPr>
        <w:t>Hàm số</w:t>
      </w:r>
      <w:r w:rsidRPr="00330A7E">
        <w:rPr>
          <w:rFonts w:ascii="Times New Roman" w:eastAsia="Calibri" w:hAnsi="Times New Roman" w:cs="Times New Roman"/>
          <w:b/>
          <w:bCs/>
          <w:color w:val="000000"/>
          <w:sz w:val="24"/>
          <w:szCs w:val="24"/>
        </w:rPr>
        <w:t xml:space="preserve"> </w:t>
      </w:r>
      <w:r w:rsidR="00FA344A">
        <w:rPr>
          <w:rFonts w:ascii="Times New Roman" w:hAnsi="Times New Roman" w:cs="Times New Roman"/>
          <w:position w:val="-10"/>
          <w:sz w:val="24"/>
          <w:szCs w:val="24"/>
        </w:rPr>
        <w:pict w14:anchorId="7A8BBAC3">
          <v:shape id="_x0000_i7359" type="#_x0000_t75" style="width:46.5pt;height:16.5pt">
            <v:imagedata r:id="rId10354" o:title=""/>
          </v:shape>
        </w:pict>
      </w:r>
      <w:r w:rsidRPr="00330A7E">
        <w:rPr>
          <w:rFonts w:ascii="Times New Roman" w:eastAsia="Calibri" w:hAnsi="Times New Roman" w:cs="Times New Roman"/>
          <w:sz w:val="24"/>
          <w:szCs w:val="24"/>
        </w:rPr>
        <w:t xml:space="preserve">đồng biến trên các khoảng </w:t>
      </w:r>
      <w:r w:rsidR="00FA344A">
        <w:rPr>
          <w:rFonts w:ascii="Times New Roman" w:hAnsi="Times New Roman" w:cs="Times New Roman"/>
          <w:position w:val="-14"/>
          <w:sz w:val="24"/>
          <w:szCs w:val="24"/>
        </w:rPr>
        <w:pict w14:anchorId="5D88CA97">
          <v:shape id="_x0000_i7360" type="#_x0000_t75" style="width:37.5pt;height:19.5pt">
            <v:imagedata r:id="rId10492" o:title=""/>
          </v:shape>
        </w:pict>
      </w:r>
      <w:r w:rsidRPr="00330A7E">
        <w:rPr>
          <w:rFonts w:ascii="Times New Roman" w:eastAsia="Calibri" w:hAnsi="Times New Roman" w:cs="Times New Roman"/>
          <w:sz w:val="24"/>
          <w:szCs w:val="24"/>
        </w:rPr>
        <w:t xml:space="preserve">và </w:t>
      </w:r>
      <w:r w:rsidR="00FA344A">
        <w:rPr>
          <w:rFonts w:ascii="Times New Roman" w:hAnsi="Times New Roman" w:cs="Times New Roman"/>
          <w:position w:val="-14"/>
          <w:sz w:val="24"/>
          <w:szCs w:val="24"/>
        </w:rPr>
        <w:pict w14:anchorId="63D0F784">
          <v:shape id="_x0000_i7361" type="#_x0000_t75" style="width:40.5pt;height:19.5pt">
            <v:imagedata r:id="rId10493" o:title=""/>
          </v:shape>
        </w:pict>
      </w:r>
      <w:r w:rsidRPr="00330A7E">
        <w:rPr>
          <w:rFonts w:ascii="Times New Roman" w:eastAsia="Calibri" w:hAnsi="Times New Roman" w:cs="Times New Roman"/>
          <w:sz w:val="24"/>
          <w:szCs w:val="24"/>
        </w:rPr>
        <w:t>.</w:t>
      </w:r>
    </w:p>
    <w:p w14:paraId="51ACAB8B" w14:textId="77777777" w:rsidR="00ED397D" w:rsidRPr="00330A7E" w:rsidRDefault="00ED397D">
      <w:pPr>
        <w:tabs>
          <w:tab w:val="left" w:pos="3402"/>
          <w:tab w:val="left" w:pos="5669"/>
          <w:tab w:val="left" w:pos="7937"/>
        </w:tabs>
        <w:spacing w:before="80" w:after="80" w:line="264" w:lineRule="auto"/>
        <w:ind w:left="992"/>
        <w:jc w:val="both"/>
        <w:rPr>
          <w:rFonts w:ascii="Times New Roman" w:eastAsia="Calibri" w:hAnsi="Times New Roman" w:cs="Times New Roman"/>
          <w:position w:val="-14"/>
          <w:sz w:val="24"/>
          <w:szCs w:val="24"/>
        </w:rPr>
      </w:pPr>
      <w:r w:rsidRPr="00330A7E">
        <w:rPr>
          <w:rFonts w:ascii="Times New Roman" w:eastAsia="Calibri" w:hAnsi="Times New Roman" w:cs="Times New Roman"/>
          <w:b/>
          <w:color w:val="0000FF"/>
          <w:sz w:val="24"/>
          <w:szCs w:val="24"/>
        </w:rPr>
        <w:t xml:space="preserve">C. </w:t>
      </w:r>
      <w:r w:rsidRPr="00330A7E">
        <w:rPr>
          <w:rFonts w:ascii="Times New Roman" w:eastAsia="Calibri" w:hAnsi="Times New Roman" w:cs="Times New Roman"/>
          <w:bCs/>
          <w:color w:val="000000"/>
          <w:sz w:val="24"/>
          <w:szCs w:val="24"/>
        </w:rPr>
        <w:t xml:space="preserve">Hàm số </w:t>
      </w:r>
      <w:r w:rsidR="00FA344A">
        <w:rPr>
          <w:rFonts w:ascii="Times New Roman" w:hAnsi="Times New Roman" w:cs="Times New Roman"/>
          <w:position w:val="-10"/>
          <w:sz w:val="24"/>
          <w:szCs w:val="24"/>
        </w:rPr>
        <w:pict w14:anchorId="62B47C09">
          <v:shape id="_x0000_i7362" type="#_x0000_t75" style="width:46.5pt;height:16.5pt">
            <v:imagedata r:id="rId10494" o:title=""/>
          </v:shape>
        </w:pict>
      </w:r>
      <w:r w:rsidRPr="00330A7E">
        <w:rPr>
          <w:rFonts w:ascii="Times New Roman" w:eastAsia="Calibri" w:hAnsi="Times New Roman" w:cs="Times New Roman"/>
          <w:sz w:val="24"/>
          <w:szCs w:val="24"/>
        </w:rPr>
        <w:t xml:space="preserve">đồng biến trên khoảng </w:t>
      </w:r>
      <w:r w:rsidR="00FA344A">
        <w:rPr>
          <w:rFonts w:ascii="Times New Roman" w:hAnsi="Times New Roman" w:cs="Times New Roman"/>
          <w:position w:val="-14"/>
          <w:sz w:val="24"/>
          <w:szCs w:val="24"/>
        </w:rPr>
        <w:pict w14:anchorId="4107537D">
          <v:shape id="_x0000_i7363" type="#_x0000_t75" style="width:37.5pt;height:19.5pt">
            <v:imagedata r:id="rId10495" o:title=""/>
          </v:shape>
        </w:pict>
      </w:r>
      <w:r w:rsidRPr="00330A7E">
        <w:rPr>
          <w:rFonts w:ascii="Times New Roman" w:eastAsia="Calibri" w:hAnsi="Times New Roman" w:cs="Times New Roman"/>
          <w:b/>
          <w:sz w:val="24"/>
          <w:szCs w:val="24"/>
        </w:rPr>
        <w:t xml:space="preserve"> </w:t>
      </w:r>
      <w:r w:rsidRPr="00330A7E">
        <w:rPr>
          <w:rFonts w:ascii="Times New Roman" w:eastAsia="Calibri" w:hAnsi="Times New Roman" w:cs="Times New Roman"/>
          <w:sz w:val="24"/>
          <w:szCs w:val="24"/>
        </w:rPr>
        <w:t xml:space="preserve">và nghịch biến trên khoảng </w:t>
      </w:r>
      <w:r w:rsidR="00FA344A">
        <w:rPr>
          <w:rFonts w:ascii="Times New Roman" w:hAnsi="Times New Roman" w:cs="Times New Roman"/>
          <w:position w:val="-14"/>
          <w:sz w:val="24"/>
          <w:szCs w:val="24"/>
        </w:rPr>
        <w:pict w14:anchorId="511AC3AB">
          <v:shape id="_x0000_i7364" type="#_x0000_t75" style="width:40.5pt;height:19.5pt">
            <v:imagedata r:id="rId10493" o:title=""/>
          </v:shape>
        </w:pict>
      </w:r>
      <w:r w:rsidRPr="00330A7E">
        <w:rPr>
          <w:rFonts w:ascii="Times New Roman" w:eastAsia="Calibri" w:hAnsi="Times New Roman" w:cs="Times New Roman"/>
          <w:sz w:val="24"/>
          <w:szCs w:val="24"/>
        </w:rPr>
        <w:t>.</w:t>
      </w:r>
    </w:p>
    <w:p w14:paraId="683DC311" w14:textId="77777777" w:rsidR="00ED397D" w:rsidRPr="00330A7E" w:rsidRDefault="00ED397D">
      <w:pPr>
        <w:tabs>
          <w:tab w:val="left" w:pos="3402"/>
          <w:tab w:val="left" w:pos="5669"/>
          <w:tab w:val="left" w:pos="7937"/>
        </w:tabs>
        <w:spacing w:before="80" w:after="80" w:line="264" w:lineRule="auto"/>
        <w:ind w:left="992"/>
        <w:jc w:val="both"/>
        <w:rPr>
          <w:rFonts w:ascii="Times New Roman" w:eastAsia="Calibri" w:hAnsi="Times New Roman" w:cs="Times New Roman"/>
          <w:sz w:val="24"/>
          <w:szCs w:val="24"/>
        </w:rPr>
      </w:pPr>
      <w:r w:rsidRPr="00330A7E">
        <w:rPr>
          <w:rFonts w:ascii="Times New Roman" w:eastAsia="Calibri" w:hAnsi="Times New Roman" w:cs="Times New Roman"/>
          <w:b/>
          <w:color w:val="0000FF"/>
          <w:sz w:val="24"/>
          <w:szCs w:val="24"/>
        </w:rPr>
        <w:t xml:space="preserve">D. </w:t>
      </w:r>
      <w:r w:rsidRPr="00330A7E">
        <w:rPr>
          <w:rFonts w:ascii="Times New Roman" w:eastAsia="Calibri" w:hAnsi="Times New Roman" w:cs="Times New Roman"/>
          <w:bCs/>
          <w:color w:val="000000"/>
          <w:sz w:val="24"/>
          <w:szCs w:val="24"/>
        </w:rPr>
        <w:t xml:space="preserve">Hàm số </w:t>
      </w:r>
      <w:r w:rsidR="00FA344A">
        <w:rPr>
          <w:rFonts w:ascii="Times New Roman" w:hAnsi="Times New Roman" w:cs="Times New Roman"/>
          <w:position w:val="-10"/>
          <w:sz w:val="24"/>
          <w:szCs w:val="24"/>
        </w:rPr>
        <w:pict w14:anchorId="0AD1481F">
          <v:shape id="_x0000_i7365" type="#_x0000_t75" style="width:46.5pt;height:16.5pt">
            <v:imagedata r:id="rId10496" o:title=""/>
          </v:shape>
        </w:pict>
      </w:r>
      <w:r w:rsidRPr="00330A7E">
        <w:rPr>
          <w:rFonts w:ascii="Times New Roman" w:eastAsia="Calibri" w:hAnsi="Times New Roman" w:cs="Times New Roman"/>
          <w:sz w:val="24"/>
          <w:szCs w:val="24"/>
        </w:rPr>
        <w:t xml:space="preserve"> nghịch biến trên khoảng </w:t>
      </w:r>
      <w:r w:rsidR="00FA344A">
        <w:rPr>
          <w:rFonts w:ascii="Times New Roman" w:hAnsi="Times New Roman" w:cs="Times New Roman"/>
          <w:position w:val="-14"/>
          <w:sz w:val="24"/>
          <w:szCs w:val="24"/>
        </w:rPr>
        <w:pict w14:anchorId="19C88E4D">
          <v:shape id="_x0000_i7366" type="#_x0000_t75" style="width:37.5pt;height:19.5pt">
            <v:imagedata r:id="rId10497" o:title=""/>
          </v:shape>
        </w:pict>
      </w:r>
      <w:r w:rsidRPr="00330A7E">
        <w:rPr>
          <w:rFonts w:ascii="Times New Roman" w:eastAsia="Calibri" w:hAnsi="Times New Roman" w:cs="Times New Roman"/>
          <w:sz w:val="24"/>
          <w:szCs w:val="24"/>
        </w:rPr>
        <w:t xml:space="preserve">và đồng biến trên khoảng </w:t>
      </w:r>
      <w:r w:rsidR="00FA344A">
        <w:rPr>
          <w:rFonts w:ascii="Times New Roman" w:hAnsi="Times New Roman" w:cs="Times New Roman"/>
          <w:position w:val="-14"/>
          <w:sz w:val="24"/>
          <w:szCs w:val="24"/>
        </w:rPr>
        <w:pict w14:anchorId="3E07ECED">
          <v:shape id="_x0000_i7367" type="#_x0000_t75" style="width:40.5pt;height:19.5pt">
            <v:imagedata r:id="rId10359" o:title=""/>
          </v:shape>
        </w:pict>
      </w:r>
      <w:r w:rsidRPr="00330A7E">
        <w:rPr>
          <w:rFonts w:ascii="Times New Roman" w:eastAsia="Calibri" w:hAnsi="Times New Roman" w:cs="Times New Roman"/>
          <w:sz w:val="24"/>
          <w:szCs w:val="24"/>
        </w:rPr>
        <w:t>.</w:t>
      </w:r>
    </w:p>
    <w:p w14:paraId="24715FA2" w14:textId="77777777" w:rsidR="00ED397D" w:rsidRPr="00330A7E" w:rsidRDefault="00ED397D">
      <w:pPr>
        <w:spacing w:before="80" w:after="80" w:line="264" w:lineRule="auto"/>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Giải</w:t>
      </w:r>
    </w:p>
    <w:p w14:paraId="2C6E9861" w14:textId="77777777" w:rsidR="00ED397D" w:rsidRPr="00330A7E" w:rsidRDefault="00ED397D">
      <w:pPr>
        <w:tabs>
          <w:tab w:val="left" w:pos="5669"/>
          <w:tab w:val="left" w:pos="7937"/>
        </w:tabs>
        <w:spacing w:before="80" w:after="80" w:line="264" w:lineRule="auto"/>
        <w:ind w:left="992"/>
        <w:jc w:val="both"/>
        <w:rPr>
          <w:rFonts w:ascii="Times New Roman" w:eastAsia="Times New Roman" w:hAnsi="Times New Roman" w:cs="Times New Roman"/>
          <w:b/>
          <w:color w:val="7030A0"/>
          <w:sz w:val="24"/>
          <w:szCs w:val="24"/>
        </w:rPr>
      </w:pPr>
      <w:r w:rsidRPr="00330A7E">
        <w:rPr>
          <w:rFonts w:ascii="Times New Roman" w:eastAsia="Times New Roman" w:hAnsi="Times New Roman" w:cs="Times New Roman"/>
          <w:b/>
          <w:color w:val="7030A0"/>
          <w:sz w:val="24"/>
          <w:szCs w:val="24"/>
        </w:rPr>
        <w:t xml:space="preserve">Chọn </w:t>
      </w:r>
      <w:r w:rsidRPr="00330A7E">
        <w:rPr>
          <w:rFonts w:ascii="Times New Roman" w:eastAsia="Times New Roman" w:hAnsi="Times New Roman" w:cs="Times New Roman"/>
          <w:b/>
          <w:color w:val="7030A0"/>
          <w:sz w:val="24"/>
          <w:szCs w:val="24"/>
          <w:u w:val="single"/>
        </w:rPr>
        <w:t>A</w:t>
      </w:r>
      <w:r w:rsidRPr="00330A7E">
        <w:rPr>
          <w:rFonts w:ascii="Times New Roman" w:eastAsia="Times New Roman" w:hAnsi="Times New Roman" w:cs="Times New Roman"/>
          <w:b/>
          <w:color w:val="7030A0"/>
          <w:sz w:val="24"/>
          <w:szCs w:val="24"/>
        </w:rPr>
        <w:t xml:space="preserve">. </w:t>
      </w:r>
    </w:p>
    <w:p w14:paraId="29D88281" w14:textId="77777777" w:rsidR="00ED397D" w:rsidRPr="00330A7E" w:rsidRDefault="00ED397D">
      <w:pPr>
        <w:tabs>
          <w:tab w:val="left" w:pos="5669"/>
          <w:tab w:val="left" w:pos="7937"/>
        </w:tabs>
        <w:spacing w:before="80" w:after="80" w:line="264" w:lineRule="auto"/>
        <w:ind w:left="992"/>
        <w:jc w:val="both"/>
        <w:rPr>
          <w:rFonts w:ascii="Times New Roman" w:eastAsia="Times New Roman" w:hAnsi="Times New Roman" w:cs="Times New Roman"/>
          <w:color w:val="000000" w:themeColor="text1"/>
          <w:sz w:val="24"/>
          <w:szCs w:val="24"/>
        </w:rPr>
      </w:pPr>
      <w:r w:rsidRPr="00330A7E">
        <w:rPr>
          <w:rFonts w:ascii="Times New Roman" w:eastAsia="Times New Roman" w:hAnsi="Times New Roman" w:cs="Times New Roman"/>
          <w:color w:val="000000" w:themeColor="text1"/>
          <w:sz w:val="24"/>
          <w:szCs w:val="24"/>
        </w:rPr>
        <w:t>Đồ thị từ trái sang phải đi xuống</w:t>
      </w:r>
    </w:p>
    <w:p w14:paraId="72134A5B" w14:textId="77777777" w:rsidR="00ED397D" w:rsidRPr="00330A7E" w:rsidRDefault="00ED397D" w:rsidP="000E1E56">
      <w:pPr>
        <w:pStyle w:val="ListParagraph"/>
        <w:numPr>
          <w:ilvl w:val="0"/>
          <w:numId w:val="7"/>
        </w:numPr>
        <w:tabs>
          <w:tab w:val="left" w:pos="992"/>
        </w:tabs>
        <w:spacing w:before="80" w:after="80" w:line="264" w:lineRule="auto"/>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00FA344A">
        <w:rPr>
          <w:rFonts w:ascii="Times New Roman" w:hAnsi="Times New Roman" w:cs="Times New Roman"/>
          <w:position w:val="-14"/>
          <w:sz w:val="24"/>
          <w:szCs w:val="24"/>
        </w:rPr>
        <w:pict w14:anchorId="5119087A">
          <v:shape id="_x0000_i7368" type="#_x0000_t75" style="width:46.5pt;height:19.5pt">
            <v:imagedata r:id="rId10498" o:title=""/>
          </v:shape>
        </w:pict>
      </w:r>
      <w:r w:rsidRPr="00330A7E">
        <w:rPr>
          <w:rFonts w:ascii="Times New Roman" w:hAnsi="Times New Roman" w:cs="Times New Roman"/>
          <w:sz w:val="24"/>
          <w:szCs w:val="24"/>
        </w:rPr>
        <w:t xml:space="preserve"> có đồ thị như </w:t>
      </w:r>
      <w:r w:rsidRPr="00330A7E">
        <w:rPr>
          <w:rFonts w:ascii="Times New Roman" w:hAnsi="Times New Roman" w:cs="Times New Roman"/>
          <w:i/>
          <w:iCs/>
          <w:sz w:val="24"/>
          <w:szCs w:val="24"/>
        </w:rPr>
        <w:t>Hình 2</w:t>
      </w:r>
      <w:r w:rsidRPr="00330A7E">
        <w:rPr>
          <w:rFonts w:ascii="Times New Roman" w:hAnsi="Times New Roman" w:cs="Times New Roman"/>
          <w:sz w:val="24"/>
          <w:szCs w:val="24"/>
        </w:rPr>
        <w:t>.</w:t>
      </w:r>
    </w:p>
    <w:p w14:paraId="69186770" w14:textId="77777777" w:rsidR="00ED397D" w:rsidRPr="00330A7E" w:rsidRDefault="00ED397D">
      <w:pPr>
        <w:spacing w:before="80" w:after="80" w:line="264" w:lineRule="auto"/>
        <w:ind w:left="992" w:hanging="992"/>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0FC17B10" wp14:editId="0C9ADEFF">
            <wp:extent cx="2120900" cy="1958975"/>
            <wp:effectExtent l="0" t="0" r="12700" b="6985"/>
            <wp:docPr id="97" name="Picture 97" descr="A graph of function and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aph of function and function  Description automatically generated"/>
                    <pic:cNvPicPr>
                      <a:picLocks noChangeAspect="1"/>
                    </pic:cNvPicPr>
                  </pic:nvPicPr>
                  <pic:blipFill>
                    <a:blip r:embed="rId2735"/>
                    <a:stretch>
                      <a:fillRect/>
                    </a:stretch>
                  </pic:blipFill>
                  <pic:spPr>
                    <a:xfrm>
                      <a:off x="0" y="0"/>
                      <a:ext cx="2127772" cy="1965595"/>
                    </a:xfrm>
                    <a:prstGeom prst="rect">
                      <a:avLst/>
                    </a:prstGeom>
                  </pic:spPr>
                </pic:pic>
              </a:graphicData>
            </a:graphic>
          </wp:inline>
        </w:drawing>
      </w:r>
    </w:p>
    <w:p w14:paraId="6845208E" w14:textId="77777777" w:rsidR="00ED397D" w:rsidRPr="00330A7E" w:rsidRDefault="00ED397D">
      <w:pPr>
        <w:spacing w:before="80" w:after="80" w:line="264" w:lineRule="auto"/>
        <w:ind w:left="992" w:hanging="992"/>
        <w:jc w:val="both"/>
        <w:rPr>
          <w:rFonts w:ascii="Times New Roman" w:hAnsi="Times New Roman" w:cs="Times New Roman"/>
          <w:sz w:val="24"/>
          <w:szCs w:val="24"/>
        </w:rPr>
      </w:pPr>
      <w:r w:rsidRPr="00330A7E">
        <w:rPr>
          <w:rFonts w:ascii="Times New Roman" w:hAnsi="Times New Roman" w:cs="Times New Roman"/>
          <w:sz w:val="24"/>
          <w:szCs w:val="24"/>
        </w:rPr>
        <w:tab/>
        <w:t>Đồ thị hàm số đã cho có đường tiệm cận ngang là:</w:t>
      </w:r>
    </w:p>
    <w:p w14:paraId="3EFEE4DE"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00FA344A">
        <w:rPr>
          <w:rFonts w:ascii="Times New Roman" w:hAnsi="Times New Roman" w:cs="Times New Roman"/>
          <w:position w:val="-4"/>
          <w:sz w:val="24"/>
          <w:szCs w:val="24"/>
        </w:rPr>
        <w:pict w14:anchorId="48671BFE">
          <v:shape id="_x0000_i7369" type="#_x0000_t75" style="width:27pt;height:13.5pt">
            <v:imagedata r:id="rId10499"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00FA344A">
        <w:rPr>
          <w:rFonts w:ascii="Times New Roman" w:hAnsi="Times New Roman" w:cs="Times New Roman"/>
          <w:position w:val="-4"/>
          <w:sz w:val="24"/>
          <w:szCs w:val="24"/>
        </w:rPr>
        <w:pict w14:anchorId="36A9B9CA">
          <v:shape id="_x0000_i7370" type="#_x0000_t75" style="width:34.5pt;height:13.5pt">
            <v:imagedata r:id="rId10500"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00FA344A">
        <w:rPr>
          <w:rFonts w:ascii="Times New Roman" w:hAnsi="Times New Roman" w:cs="Times New Roman"/>
          <w:position w:val="-10"/>
          <w:sz w:val="24"/>
          <w:szCs w:val="24"/>
        </w:rPr>
        <w:pict w14:anchorId="28493E0B">
          <v:shape id="_x0000_i7371" type="#_x0000_t75" style="width:28.5pt;height:16.5pt">
            <v:imagedata r:id="rId10501" o:title=""/>
          </v:shape>
        </w:pict>
      </w:r>
      <w:r w:rsidRPr="00330A7E">
        <w:rPr>
          <w:rFonts w:ascii="Times New Roman" w:hAnsi="Times New Roman" w:cs="Times New Roman"/>
          <w:sz w:val="24"/>
          <w:szCs w:val="24"/>
        </w:rPr>
        <w:t>.</w:t>
      </w:r>
      <w:r w:rsidR="00FA344A">
        <w:rPr>
          <w:rFonts w:ascii="Times New Roman" w:hAnsi="Times New Roman" w:cs="Times New Roman"/>
          <w:position w:val="-10"/>
          <w:sz w:val="24"/>
          <w:szCs w:val="24"/>
        </w:rPr>
        <w:pict w14:anchorId="1CDE06A9">
          <v:shape id="_x0000_i7372" type="#_x0000_t75" style="width:6pt;height:13.5pt">
            <v:imagedata r:id="rId10368" o:title=""/>
          </v:shape>
        </w:pic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00FA344A">
        <w:rPr>
          <w:rFonts w:ascii="Times New Roman" w:hAnsi="Times New Roman" w:cs="Times New Roman"/>
          <w:position w:val="-10"/>
          <w:sz w:val="24"/>
          <w:szCs w:val="24"/>
        </w:rPr>
        <w:pict w14:anchorId="0CB252FF">
          <v:shape id="_x0000_i7373" type="#_x0000_t75" style="width:34.5pt;height:16.5pt">
            <v:imagedata r:id="rId10502" o:title=""/>
          </v:shape>
        </w:pict>
      </w:r>
      <w:r w:rsidRPr="00330A7E">
        <w:rPr>
          <w:rFonts w:ascii="Times New Roman" w:hAnsi="Times New Roman" w:cs="Times New Roman"/>
          <w:sz w:val="24"/>
          <w:szCs w:val="24"/>
        </w:rPr>
        <w:t>.</w:t>
      </w:r>
    </w:p>
    <w:p w14:paraId="539EE719" w14:textId="77777777" w:rsidR="00ED397D" w:rsidRPr="00330A7E" w:rsidRDefault="00ED397D">
      <w:pPr>
        <w:spacing w:before="80" w:after="80" w:line="264" w:lineRule="auto"/>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Giải</w:t>
      </w:r>
    </w:p>
    <w:p w14:paraId="12148ABE" w14:textId="77777777" w:rsidR="00ED397D" w:rsidRPr="00330A7E" w:rsidRDefault="00ED397D">
      <w:pPr>
        <w:spacing w:before="80" w:after="80" w:line="264" w:lineRule="auto"/>
        <w:ind w:left="992"/>
        <w:jc w:val="both"/>
        <w:rPr>
          <w:rFonts w:ascii="Times New Roman" w:hAnsi="Times New Roman" w:cs="Times New Roman"/>
          <w:b/>
          <w:color w:val="7030A0"/>
          <w:sz w:val="24"/>
          <w:szCs w:val="24"/>
          <w:u w:val="single"/>
        </w:rPr>
      </w:pPr>
      <w:r w:rsidRPr="00330A7E">
        <w:rPr>
          <w:rFonts w:ascii="Times New Roman" w:hAnsi="Times New Roman" w:cs="Times New Roman"/>
          <w:b/>
          <w:color w:val="7030A0"/>
          <w:sz w:val="24"/>
          <w:szCs w:val="24"/>
        </w:rPr>
        <w:t xml:space="preserve">Chọn </w:t>
      </w:r>
      <w:r w:rsidRPr="00330A7E">
        <w:rPr>
          <w:rFonts w:ascii="Times New Roman" w:hAnsi="Times New Roman" w:cs="Times New Roman"/>
          <w:b/>
          <w:color w:val="7030A0"/>
          <w:sz w:val="24"/>
          <w:szCs w:val="24"/>
          <w:u w:val="single"/>
        </w:rPr>
        <w:t>C</w:t>
      </w:r>
      <w:r w:rsidRPr="00330A7E">
        <w:rPr>
          <w:rFonts w:ascii="Times New Roman" w:hAnsi="Times New Roman" w:cs="Times New Roman"/>
          <w:b/>
          <w:color w:val="7030A0"/>
          <w:sz w:val="24"/>
          <w:szCs w:val="24"/>
        </w:rPr>
        <w:t>.</w:t>
      </w:r>
    </w:p>
    <w:p w14:paraId="391B5AA3" w14:textId="77777777" w:rsidR="00ED397D" w:rsidRPr="00330A7E" w:rsidRDefault="00ED397D">
      <w:pPr>
        <w:spacing w:before="80" w:after="80" w:line="264" w:lineRule="auto"/>
        <w:ind w:left="992"/>
        <w:jc w:val="both"/>
        <w:rPr>
          <w:rFonts w:ascii="Times New Roman" w:hAnsi="Times New Roman" w:cs="Times New Roman"/>
          <w:b/>
          <w:color w:val="0033CC"/>
          <w:sz w:val="24"/>
          <w:szCs w:val="24"/>
        </w:rPr>
      </w:pPr>
      <w:r w:rsidRPr="00330A7E">
        <w:rPr>
          <w:rFonts w:ascii="Times New Roman" w:hAnsi="Times New Roman" w:cs="Times New Roman"/>
          <w:sz w:val="24"/>
          <w:szCs w:val="24"/>
        </w:rPr>
        <w:t xml:space="preserve">Dựa vào đồ thị hàm số, ta thấy đường thẳng </w:t>
      </w:r>
      <w:r w:rsidR="00FA344A">
        <w:rPr>
          <w:rFonts w:ascii="Times New Roman" w:hAnsi="Times New Roman" w:cs="Times New Roman"/>
          <w:position w:val="-10"/>
          <w:sz w:val="24"/>
          <w:szCs w:val="24"/>
        </w:rPr>
        <w:pict w14:anchorId="3026ACB2">
          <v:shape id="_x0000_i7374" type="#_x0000_t75" style="width:28.5pt;height:16.5pt">
            <v:imagedata r:id="rId10503" o:title=""/>
          </v:shape>
        </w:pict>
      </w:r>
      <w:r w:rsidRPr="00330A7E">
        <w:rPr>
          <w:rFonts w:ascii="Times New Roman" w:hAnsi="Times New Roman" w:cs="Times New Roman"/>
          <w:bCs/>
          <w:sz w:val="24"/>
          <w:szCs w:val="24"/>
        </w:rPr>
        <w:t xml:space="preserve"> là đường tiệm cận ngang của đồ thị hàm số.</w:t>
      </w:r>
    </w:p>
    <w:p w14:paraId="69710138" w14:textId="77777777" w:rsidR="00ED397D" w:rsidRPr="00330A7E" w:rsidRDefault="00ED397D" w:rsidP="000E1E56">
      <w:pPr>
        <w:pStyle w:val="ListParagraph"/>
        <w:numPr>
          <w:ilvl w:val="0"/>
          <w:numId w:val="7"/>
        </w:numPr>
        <w:tabs>
          <w:tab w:val="left" w:pos="992"/>
        </w:tabs>
        <w:spacing w:before="80" w:after="80" w:line="264" w:lineRule="auto"/>
        <w:rPr>
          <w:rFonts w:ascii="Times New Roman" w:hAnsi="Times New Roman" w:cs="Times New Roman"/>
          <w:sz w:val="24"/>
          <w:szCs w:val="24"/>
        </w:rPr>
      </w:pPr>
      <w:r w:rsidRPr="00330A7E">
        <w:rPr>
          <w:rFonts w:ascii="Times New Roman" w:hAnsi="Times New Roman" w:cs="Times New Roman"/>
          <w:sz w:val="24"/>
          <w:szCs w:val="24"/>
        </w:rPr>
        <w:t xml:space="preserve">Hàm số nào sau đây là một nguyên hàm của hàm số </w:t>
      </w:r>
      <w:r w:rsidR="00FA344A">
        <w:rPr>
          <w:rFonts w:ascii="Times New Roman" w:hAnsi="Times New Roman" w:cs="Times New Roman"/>
          <w:position w:val="-10"/>
          <w:sz w:val="24"/>
          <w:szCs w:val="24"/>
        </w:rPr>
        <w:pict w14:anchorId="56BBFB02">
          <v:shape id="_x0000_i7375" type="#_x0000_t75" style="width:54pt;height:18pt">
            <v:imagedata r:id="rId10504" o:title=""/>
          </v:shape>
        </w:pict>
      </w:r>
      <w:r w:rsidRPr="00330A7E">
        <w:rPr>
          <w:rFonts w:ascii="Times New Roman" w:hAnsi="Times New Roman" w:cs="Times New Roman"/>
          <w:sz w:val="24"/>
          <w:szCs w:val="24"/>
        </w:rPr>
        <w:t>?</w:t>
      </w:r>
    </w:p>
    <w:p w14:paraId="2F48B1AA"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00FA344A">
        <w:rPr>
          <w:rFonts w:ascii="Times New Roman" w:hAnsi="Times New Roman" w:cs="Times New Roman"/>
          <w:position w:val="-12"/>
          <w:sz w:val="24"/>
          <w:szCs w:val="24"/>
        </w:rPr>
        <w:pict w14:anchorId="04996D79">
          <v:shape id="_x0000_i7376" type="#_x0000_t75" style="width:55.5pt;height:19.5pt">
            <v:imagedata r:id="rId10371"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00FA344A">
        <w:rPr>
          <w:rFonts w:ascii="Times New Roman" w:hAnsi="Times New Roman" w:cs="Times New Roman"/>
          <w:position w:val="-12"/>
          <w:sz w:val="24"/>
          <w:szCs w:val="24"/>
        </w:rPr>
        <w:pict w14:anchorId="0D096419">
          <v:shape id="_x0000_i7377" type="#_x0000_t75" style="width:82.5pt;height:19.5pt">
            <v:imagedata r:id="rId10505"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00FA344A">
        <w:rPr>
          <w:rFonts w:ascii="Times New Roman" w:hAnsi="Times New Roman" w:cs="Times New Roman"/>
          <w:position w:val="-28"/>
          <w:sz w:val="24"/>
          <w:szCs w:val="24"/>
        </w:rPr>
        <w:pict w14:anchorId="3C51BBD8">
          <v:shape id="_x0000_i7378" type="#_x0000_t75" style="width:70.5pt;height:34.5pt">
            <v:imagedata r:id="rId10506"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00FA344A">
        <w:rPr>
          <w:rFonts w:ascii="Times New Roman" w:hAnsi="Times New Roman" w:cs="Times New Roman"/>
          <w:position w:val="-24"/>
          <w:sz w:val="24"/>
          <w:szCs w:val="24"/>
        </w:rPr>
        <w:pict w14:anchorId="26A0201E">
          <v:shape id="_x0000_i7379" type="#_x0000_t75" style="width:66pt;height:33pt">
            <v:imagedata r:id="rId10507" o:title=""/>
          </v:shape>
        </w:pict>
      </w:r>
      <w:r w:rsidRPr="00330A7E">
        <w:rPr>
          <w:rFonts w:ascii="Times New Roman" w:hAnsi="Times New Roman" w:cs="Times New Roman"/>
          <w:sz w:val="24"/>
          <w:szCs w:val="24"/>
        </w:rPr>
        <w:t>.</w:t>
      </w:r>
    </w:p>
    <w:p w14:paraId="12D484F4" w14:textId="77777777" w:rsidR="00ED397D" w:rsidRPr="00330A7E" w:rsidRDefault="00ED397D">
      <w:pPr>
        <w:spacing w:before="80" w:after="80" w:line="264" w:lineRule="auto"/>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lastRenderedPageBreak/>
        <w:t>Giải</w:t>
      </w:r>
    </w:p>
    <w:p w14:paraId="7DFD2EF9" w14:textId="77777777" w:rsidR="00ED397D" w:rsidRPr="00330A7E" w:rsidRDefault="00ED397D">
      <w:pPr>
        <w:spacing w:before="80" w:after="80" w:line="264" w:lineRule="auto"/>
        <w:ind w:left="992"/>
        <w:jc w:val="both"/>
        <w:rPr>
          <w:rFonts w:ascii="Times New Roman" w:hAnsi="Times New Roman" w:cs="Times New Roman"/>
          <w:b/>
          <w:color w:val="7030A0"/>
          <w:sz w:val="24"/>
          <w:szCs w:val="24"/>
          <w:u w:val="single"/>
        </w:rPr>
      </w:pPr>
      <w:r w:rsidRPr="00330A7E">
        <w:rPr>
          <w:rFonts w:ascii="Times New Roman" w:hAnsi="Times New Roman" w:cs="Times New Roman"/>
          <w:b/>
          <w:color w:val="7030A0"/>
          <w:sz w:val="24"/>
          <w:szCs w:val="24"/>
        </w:rPr>
        <w:t xml:space="preserve">Chọn </w:t>
      </w:r>
      <w:r w:rsidRPr="00330A7E">
        <w:rPr>
          <w:rFonts w:ascii="Times New Roman" w:hAnsi="Times New Roman" w:cs="Times New Roman"/>
          <w:b/>
          <w:color w:val="7030A0"/>
          <w:sz w:val="24"/>
          <w:szCs w:val="24"/>
          <w:u w:val="single"/>
        </w:rPr>
        <w:t>D</w:t>
      </w:r>
      <w:r w:rsidRPr="00330A7E">
        <w:rPr>
          <w:rFonts w:ascii="Times New Roman" w:hAnsi="Times New Roman" w:cs="Times New Roman"/>
          <w:b/>
          <w:color w:val="7030A0"/>
          <w:sz w:val="24"/>
          <w:szCs w:val="24"/>
        </w:rPr>
        <w:t>.</w:t>
      </w:r>
    </w:p>
    <w:p w14:paraId="74FFF858" w14:textId="77777777" w:rsidR="00ED397D" w:rsidRPr="00330A7E" w:rsidRDefault="00ED397D">
      <w:pPr>
        <w:spacing w:before="80" w:after="80" w:line="264" w:lineRule="auto"/>
        <w:ind w:left="992"/>
        <w:jc w:val="both"/>
        <w:rPr>
          <w:rFonts w:ascii="Times New Roman" w:hAnsi="Times New Roman" w:cs="Times New Roman"/>
          <w:bCs/>
          <w:sz w:val="24"/>
          <w:szCs w:val="24"/>
        </w:rPr>
      </w:pPr>
      <w:r w:rsidRPr="00330A7E">
        <w:rPr>
          <w:rFonts w:ascii="Times New Roman" w:hAnsi="Times New Roman" w:cs="Times New Roman"/>
          <w:bCs/>
          <w:sz w:val="24"/>
          <w:szCs w:val="24"/>
        </w:rPr>
        <w:t xml:space="preserve">Vì: </w:t>
      </w:r>
      <w:r w:rsidR="00FA344A">
        <w:rPr>
          <w:rFonts w:ascii="Times New Roman" w:hAnsi="Times New Roman" w:cs="Times New Roman"/>
          <w:position w:val="-32"/>
          <w:sz w:val="24"/>
          <w:szCs w:val="24"/>
        </w:rPr>
        <w:pict w14:anchorId="67FCDFC9">
          <v:shape id="_x0000_i7380" type="#_x0000_t75" style="width:154.5pt;height:40.5pt">
            <v:imagedata r:id="rId10508" o:title=""/>
          </v:shape>
        </w:pict>
      </w:r>
      <w:r w:rsidRPr="00330A7E">
        <w:rPr>
          <w:rFonts w:ascii="Times New Roman" w:hAnsi="Times New Roman" w:cs="Times New Roman"/>
          <w:bCs/>
          <w:sz w:val="24"/>
          <w:szCs w:val="24"/>
        </w:rPr>
        <w:t>.</w:t>
      </w:r>
    </w:p>
    <w:p w14:paraId="1AE74BC5" w14:textId="77777777" w:rsidR="00ED397D" w:rsidRPr="00330A7E" w:rsidRDefault="00ED397D" w:rsidP="000E1E56">
      <w:pPr>
        <w:pStyle w:val="ListParagraph"/>
        <w:numPr>
          <w:ilvl w:val="0"/>
          <w:numId w:val="7"/>
        </w:numPr>
        <w:tabs>
          <w:tab w:val="left" w:pos="992"/>
        </w:tabs>
        <w:spacing w:before="80" w:after="80" w:line="264"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toạ độ </w:t>
      </w:r>
      <w:r w:rsidR="00FA344A">
        <w:rPr>
          <w:rFonts w:ascii="Times New Roman" w:hAnsi="Times New Roman" w:cs="Times New Roman"/>
          <w:position w:val="-10"/>
          <w:sz w:val="24"/>
          <w:szCs w:val="24"/>
        </w:rPr>
        <w:pict w14:anchorId="6B220765">
          <v:shape id="_x0000_i7381" type="#_x0000_t75" style="width:28.5pt;height:16.5pt">
            <v:imagedata r:id="rId10509" o:title=""/>
          </v:shape>
        </w:pict>
      </w:r>
      <w:r w:rsidRPr="00330A7E">
        <w:rPr>
          <w:rFonts w:ascii="Times New Roman" w:hAnsi="Times New Roman" w:cs="Times New Roman"/>
          <w:sz w:val="24"/>
          <w:szCs w:val="24"/>
        </w:rPr>
        <w:t xml:space="preserve">, vectơ nào sau đây là vectơ chỉ phương của đường thẳng </w:t>
      </w:r>
      <w:r w:rsidR="00FA344A">
        <w:rPr>
          <w:rFonts w:ascii="Times New Roman" w:hAnsi="Times New Roman" w:cs="Times New Roman"/>
          <w:position w:val="-50"/>
          <w:sz w:val="24"/>
          <w:szCs w:val="24"/>
        </w:rPr>
        <w:pict w14:anchorId="1382A4AE">
          <v:shape id="_x0000_i7382" type="#_x0000_t75" style="width:76.5pt;height:55.5pt">
            <v:imagedata r:id="rId10510" o:title=""/>
          </v:shape>
        </w:pict>
      </w:r>
      <w:r w:rsidRPr="00330A7E">
        <w:rPr>
          <w:rFonts w:ascii="Times New Roman" w:hAnsi="Times New Roman" w:cs="Times New Roman"/>
          <w:sz w:val="24"/>
          <w:szCs w:val="24"/>
        </w:rPr>
        <w:t>?</w:t>
      </w:r>
    </w:p>
    <w:p w14:paraId="36528B86"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b/>
          <w:bCs/>
          <w:color w:val="0070C0"/>
          <w:sz w:val="24"/>
          <w:szCs w:val="24"/>
        </w:rPr>
      </w:pPr>
      <w:r w:rsidRPr="00330A7E">
        <w:rPr>
          <w:rFonts w:ascii="Times New Roman" w:hAnsi="Times New Roman" w:cs="Times New Roman"/>
          <w:b/>
          <w:color w:val="0000FF"/>
          <w:sz w:val="24"/>
          <w:szCs w:val="24"/>
        </w:rPr>
        <w:t xml:space="preserve">A. </w:t>
      </w:r>
      <w:r w:rsidR="00FA344A">
        <w:rPr>
          <w:rFonts w:ascii="Times New Roman" w:hAnsi="Times New Roman" w:cs="Times New Roman"/>
          <w:position w:val="-14"/>
          <w:sz w:val="24"/>
          <w:szCs w:val="24"/>
        </w:rPr>
        <w:pict w14:anchorId="15F46BC6">
          <v:shape id="_x0000_i7383" type="#_x0000_t75" style="width:61.5pt;height:19.5pt">
            <v:imagedata r:id="rId10511" o:title=""/>
          </v:shape>
        </w:pict>
      </w:r>
      <w:r w:rsidRPr="00330A7E">
        <w:rPr>
          <w:rFonts w:ascii="Times New Roman" w:hAnsi="Times New Roman" w:cs="Times New Roman"/>
          <w:sz w:val="24"/>
          <w:szCs w:val="24"/>
        </w:rPr>
        <w:t>.</w:t>
      </w:r>
      <w:r w:rsidRPr="00330A7E">
        <w:rPr>
          <w:rFonts w:ascii="Times New Roman" w:hAnsi="Times New Roman" w:cs="Times New Roman"/>
          <w:b/>
          <w:bCs/>
          <w:color w:val="0070C0"/>
          <w:sz w:val="24"/>
          <w:szCs w:val="24"/>
        </w:rPr>
        <w:tab/>
      </w:r>
      <w:r w:rsidRPr="00330A7E">
        <w:rPr>
          <w:rFonts w:ascii="Times New Roman" w:hAnsi="Times New Roman" w:cs="Times New Roman"/>
          <w:b/>
          <w:color w:val="0000FF"/>
          <w:sz w:val="24"/>
          <w:szCs w:val="24"/>
        </w:rPr>
        <w:t xml:space="preserve">B. </w:t>
      </w:r>
      <w:r w:rsidR="00FA344A">
        <w:rPr>
          <w:rFonts w:ascii="Times New Roman" w:hAnsi="Times New Roman" w:cs="Times New Roman"/>
          <w:position w:val="-14"/>
          <w:sz w:val="24"/>
          <w:szCs w:val="24"/>
        </w:rPr>
        <w:pict w14:anchorId="5CD7461F">
          <v:shape id="_x0000_i7384" type="#_x0000_t75" style="width:69pt;height:19.5pt">
            <v:imagedata r:id="rId10512" o:title=""/>
          </v:shape>
        </w:pict>
      </w:r>
      <w:r w:rsidRPr="00330A7E">
        <w:rPr>
          <w:rFonts w:ascii="Times New Roman" w:hAnsi="Times New Roman" w:cs="Times New Roman"/>
          <w:sz w:val="24"/>
          <w:szCs w:val="24"/>
        </w:rPr>
        <w:t>.</w:t>
      </w:r>
      <w:r w:rsidRPr="00330A7E">
        <w:rPr>
          <w:rFonts w:ascii="Times New Roman" w:hAnsi="Times New Roman" w:cs="Times New Roman"/>
          <w:b/>
          <w:bCs/>
          <w:color w:val="0070C0"/>
          <w:sz w:val="24"/>
          <w:szCs w:val="24"/>
        </w:rPr>
        <w:tab/>
      </w:r>
      <w:r w:rsidRPr="00330A7E">
        <w:rPr>
          <w:rFonts w:ascii="Times New Roman" w:hAnsi="Times New Roman" w:cs="Times New Roman"/>
          <w:b/>
          <w:color w:val="0000FF"/>
          <w:sz w:val="24"/>
          <w:szCs w:val="24"/>
        </w:rPr>
        <w:t xml:space="preserve">C. </w:t>
      </w:r>
      <w:r w:rsidR="00FA344A">
        <w:rPr>
          <w:rFonts w:ascii="Times New Roman" w:hAnsi="Times New Roman" w:cs="Times New Roman"/>
          <w:position w:val="-14"/>
          <w:sz w:val="24"/>
          <w:szCs w:val="24"/>
        </w:rPr>
        <w:pict w14:anchorId="49AA0022">
          <v:shape id="_x0000_i7385" type="#_x0000_t75" style="width:61.5pt;height:19.5pt">
            <v:imagedata r:id="rId10513" o:title=""/>
          </v:shape>
        </w:pict>
      </w:r>
      <w:r w:rsidRPr="00330A7E">
        <w:rPr>
          <w:rFonts w:ascii="Times New Roman" w:hAnsi="Times New Roman" w:cs="Times New Roman"/>
          <w:sz w:val="24"/>
          <w:szCs w:val="24"/>
        </w:rPr>
        <w:t>.</w:t>
      </w:r>
      <w:r w:rsidRPr="00330A7E">
        <w:rPr>
          <w:rFonts w:ascii="Times New Roman" w:hAnsi="Times New Roman" w:cs="Times New Roman"/>
          <w:b/>
          <w:bCs/>
          <w:color w:val="0070C0"/>
          <w:sz w:val="24"/>
          <w:szCs w:val="24"/>
        </w:rPr>
        <w:tab/>
      </w:r>
      <w:r w:rsidRPr="00330A7E">
        <w:rPr>
          <w:rFonts w:ascii="Times New Roman" w:hAnsi="Times New Roman" w:cs="Times New Roman"/>
          <w:b/>
          <w:color w:val="0000FF"/>
          <w:sz w:val="24"/>
          <w:szCs w:val="24"/>
        </w:rPr>
        <w:t xml:space="preserve">D. </w:t>
      </w:r>
      <w:r w:rsidR="00FA344A">
        <w:rPr>
          <w:rFonts w:ascii="Times New Roman" w:hAnsi="Times New Roman" w:cs="Times New Roman"/>
          <w:position w:val="-14"/>
          <w:sz w:val="24"/>
          <w:szCs w:val="24"/>
        </w:rPr>
        <w:pict w14:anchorId="19D3EF45">
          <v:shape id="_x0000_i7386" type="#_x0000_t75" style="width:76.5pt;height:19.5pt">
            <v:imagedata r:id="rId10514" o:title=""/>
          </v:shape>
        </w:pict>
      </w:r>
      <w:r w:rsidRPr="00330A7E">
        <w:rPr>
          <w:rFonts w:ascii="Times New Roman" w:hAnsi="Times New Roman" w:cs="Times New Roman"/>
          <w:sz w:val="24"/>
          <w:szCs w:val="24"/>
        </w:rPr>
        <w:t>.</w:t>
      </w:r>
    </w:p>
    <w:p w14:paraId="17BF6E0C" w14:textId="77777777" w:rsidR="00ED397D" w:rsidRPr="00330A7E" w:rsidRDefault="00ED397D">
      <w:pPr>
        <w:spacing w:before="80" w:after="80" w:line="264" w:lineRule="auto"/>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Giải</w:t>
      </w:r>
    </w:p>
    <w:p w14:paraId="25ED7816" w14:textId="77777777" w:rsidR="00ED397D" w:rsidRPr="00330A7E" w:rsidRDefault="00ED397D">
      <w:pPr>
        <w:spacing w:before="80" w:after="80" w:line="264" w:lineRule="auto"/>
        <w:ind w:left="992"/>
        <w:jc w:val="both"/>
        <w:rPr>
          <w:rFonts w:ascii="Times New Roman" w:hAnsi="Times New Roman" w:cs="Times New Roman"/>
          <w:b/>
          <w:color w:val="7030A0"/>
          <w:sz w:val="24"/>
          <w:szCs w:val="24"/>
          <w:u w:val="single"/>
        </w:rPr>
      </w:pPr>
      <w:r w:rsidRPr="00330A7E">
        <w:rPr>
          <w:rFonts w:ascii="Times New Roman" w:hAnsi="Times New Roman" w:cs="Times New Roman"/>
          <w:b/>
          <w:color w:val="7030A0"/>
          <w:sz w:val="24"/>
          <w:szCs w:val="24"/>
        </w:rPr>
        <w:t xml:space="preserve">Chọn </w:t>
      </w:r>
      <w:r w:rsidRPr="00330A7E">
        <w:rPr>
          <w:rFonts w:ascii="Times New Roman" w:hAnsi="Times New Roman" w:cs="Times New Roman"/>
          <w:b/>
          <w:color w:val="7030A0"/>
          <w:sz w:val="24"/>
          <w:szCs w:val="24"/>
          <w:u w:val="single"/>
        </w:rPr>
        <w:t>D</w:t>
      </w:r>
      <w:r w:rsidRPr="00330A7E">
        <w:rPr>
          <w:rFonts w:ascii="Times New Roman" w:hAnsi="Times New Roman" w:cs="Times New Roman"/>
          <w:b/>
          <w:color w:val="7030A0"/>
          <w:sz w:val="24"/>
          <w:szCs w:val="24"/>
        </w:rPr>
        <w:t>.</w:t>
      </w:r>
    </w:p>
    <w:p w14:paraId="2224A089" w14:textId="77777777" w:rsidR="00ED397D" w:rsidRPr="00330A7E" w:rsidRDefault="00ED397D">
      <w:pPr>
        <w:spacing w:before="80" w:after="80" w:line="264" w:lineRule="auto"/>
        <w:ind w:left="992"/>
        <w:jc w:val="both"/>
        <w:rPr>
          <w:rFonts w:ascii="Times New Roman" w:hAnsi="Times New Roman" w:cs="Times New Roman"/>
          <w:bCs/>
          <w:sz w:val="24"/>
          <w:szCs w:val="24"/>
        </w:rPr>
      </w:pPr>
      <w:r w:rsidRPr="00330A7E">
        <w:rPr>
          <w:rFonts w:ascii="Times New Roman" w:hAnsi="Times New Roman" w:cs="Times New Roman"/>
          <w:sz w:val="24"/>
          <w:szCs w:val="24"/>
        </w:rPr>
        <w:t xml:space="preserve">Đường thẳng </w:t>
      </w:r>
      <w:r w:rsidR="00FA344A">
        <w:rPr>
          <w:rFonts w:ascii="Times New Roman" w:hAnsi="Times New Roman" w:cs="Times New Roman"/>
          <w:position w:val="-50"/>
          <w:sz w:val="24"/>
          <w:szCs w:val="24"/>
        </w:rPr>
        <w:pict w14:anchorId="728EF883">
          <v:shape id="_x0000_i7387" type="#_x0000_t75" style="width:84pt;height:55.5pt">
            <v:imagedata r:id="rId10515" o:title=""/>
          </v:shape>
        </w:pict>
      </w:r>
      <w:r w:rsidRPr="00330A7E">
        <w:rPr>
          <w:rFonts w:ascii="Times New Roman" w:hAnsi="Times New Roman" w:cs="Times New Roman"/>
          <w:sz w:val="24"/>
          <w:szCs w:val="24"/>
        </w:rPr>
        <w:t xml:space="preserve"> có vecto chỉ phương là </w:t>
      </w:r>
      <w:r w:rsidR="00FA344A">
        <w:rPr>
          <w:rFonts w:ascii="Times New Roman" w:hAnsi="Times New Roman" w:cs="Times New Roman"/>
          <w:position w:val="-14"/>
          <w:sz w:val="24"/>
          <w:szCs w:val="24"/>
        </w:rPr>
        <w:pict w14:anchorId="71E0C09C">
          <v:shape id="_x0000_i7388" type="#_x0000_t75" style="width:73.5pt;height:21pt">
            <v:imagedata r:id="rId10516" o:title=""/>
          </v:shape>
        </w:pict>
      </w:r>
      <w:r w:rsidRPr="00330A7E">
        <w:rPr>
          <w:rFonts w:ascii="Times New Roman" w:hAnsi="Times New Roman" w:cs="Times New Roman"/>
          <w:bCs/>
          <w:sz w:val="24"/>
          <w:szCs w:val="24"/>
        </w:rPr>
        <w:t>.</w:t>
      </w:r>
    </w:p>
    <w:p w14:paraId="722F789D" w14:textId="77777777" w:rsidR="00ED397D" w:rsidRPr="00330A7E" w:rsidRDefault="00ED397D" w:rsidP="000E1E56">
      <w:pPr>
        <w:pStyle w:val="ListParagraph"/>
        <w:numPr>
          <w:ilvl w:val="0"/>
          <w:numId w:val="7"/>
        </w:numPr>
        <w:tabs>
          <w:tab w:val="left" w:pos="992"/>
        </w:tabs>
        <w:spacing w:before="80" w:after="80" w:line="264" w:lineRule="auto"/>
        <w:rPr>
          <w:rFonts w:ascii="Times New Roman" w:eastAsia="Arial" w:hAnsi="Times New Roman" w:cs="Times New Roman"/>
          <w:bCs/>
          <w:sz w:val="24"/>
          <w:szCs w:val="24"/>
          <w:lang w:val="vi-VN"/>
        </w:rPr>
      </w:pPr>
      <w:r w:rsidRPr="00330A7E">
        <w:rPr>
          <w:rFonts w:ascii="Times New Roman" w:eastAsia="Arial" w:hAnsi="Times New Roman" w:cs="Times New Roman"/>
          <w:bCs/>
          <w:sz w:val="24"/>
          <w:szCs w:val="24"/>
          <w:lang w:val="vi-VN"/>
        </w:rPr>
        <w:t xml:space="preserve">Trong không gian </w:t>
      </w:r>
      <w:r w:rsidR="00FA344A">
        <w:rPr>
          <w:rFonts w:ascii="Times New Roman" w:hAnsi="Times New Roman" w:cs="Times New Roman"/>
          <w:position w:val="-10"/>
          <w:sz w:val="24"/>
          <w:szCs w:val="24"/>
        </w:rPr>
        <w:pict w14:anchorId="564A06CC">
          <v:shape id="_x0000_i7389" type="#_x0000_t75" style="width:30pt;height:16.5pt">
            <v:imagedata r:id="rId10517" o:title=""/>
          </v:shape>
        </w:pict>
      </w:r>
      <w:r w:rsidRPr="00330A7E">
        <w:rPr>
          <w:rFonts w:ascii="Times New Roman" w:eastAsia="Arial" w:hAnsi="Times New Roman" w:cs="Times New Roman"/>
          <w:bCs/>
          <w:sz w:val="24"/>
          <w:szCs w:val="24"/>
          <w:lang w:val="vi-VN"/>
        </w:rPr>
        <w:t xml:space="preserve">đường thẳng đi qua hai điểm </w:t>
      </w:r>
      <w:r w:rsidR="00FA344A">
        <w:rPr>
          <w:rFonts w:ascii="Times New Roman" w:hAnsi="Times New Roman" w:cs="Times New Roman"/>
          <w:position w:val="-10"/>
          <w:sz w:val="24"/>
          <w:szCs w:val="24"/>
        </w:rPr>
        <w:pict w14:anchorId="70F3B020">
          <v:shape id="_x0000_i7390" type="#_x0000_t75" style="width:57pt;height:16.5pt">
            <v:imagedata r:id="rId10518" o:title=""/>
          </v:shape>
        </w:pict>
      </w:r>
      <w:r w:rsidRPr="00330A7E">
        <w:rPr>
          <w:rFonts w:ascii="Times New Roman" w:eastAsia="Arial" w:hAnsi="Times New Roman" w:cs="Times New Roman"/>
          <w:bCs/>
          <w:sz w:val="24"/>
          <w:szCs w:val="24"/>
          <w:lang w:val="vi-VN"/>
        </w:rPr>
        <w:t xml:space="preserve"> và </w:t>
      </w:r>
      <w:r w:rsidR="00FA344A">
        <w:rPr>
          <w:rFonts w:ascii="Times New Roman" w:hAnsi="Times New Roman" w:cs="Times New Roman"/>
          <w:position w:val="-10"/>
          <w:sz w:val="24"/>
          <w:szCs w:val="24"/>
        </w:rPr>
        <w:pict w14:anchorId="4FB8AAAB">
          <v:shape id="_x0000_i7391" type="#_x0000_t75" style="width:51pt;height:16.5pt">
            <v:imagedata r:id="rId10519" o:title=""/>
          </v:shape>
        </w:pict>
      </w:r>
      <w:r w:rsidRPr="00330A7E">
        <w:rPr>
          <w:rFonts w:ascii="Times New Roman" w:eastAsia="Arial" w:hAnsi="Times New Roman" w:cs="Times New Roman"/>
          <w:bCs/>
          <w:sz w:val="24"/>
          <w:szCs w:val="24"/>
          <w:lang w:val="vi-VN"/>
        </w:rPr>
        <w:t xml:space="preserve"> có phương trình là</w:t>
      </w:r>
    </w:p>
    <w:p w14:paraId="22331EDD" w14:textId="77777777" w:rsidR="00ED397D" w:rsidRPr="00330A7E" w:rsidRDefault="00FA344A" w:rsidP="000E1E56">
      <w:pPr>
        <w:pStyle w:val="ListParagraph"/>
        <w:numPr>
          <w:ilvl w:val="0"/>
          <w:numId w:val="79"/>
        </w:numPr>
        <w:tabs>
          <w:tab w:val="left" w:pos="3402"/>
          <w:tab w:val="left" w:pos="5669"/>
          <w:tab w:val="left" w:pos="7937"/>
        </w:tabs>
        <w:spacing w:before="80" w:after="80" w:line="264" w:lineRule="auto"/>
        <w:ind w:left="1080"/>
        <w:rPr>
          <w:rFonts w:ascii="Times New Roman" w:eastAsia="Arial" w:hAnsi="Times New Roman" w:cs="Times New Roman"/>
          <w:b/>
          <w:color w:val="0000FF"/>
          <w:sz w:val="24"/>
          <w:szCs w:val="24"/>
          <w:lang w:val="vi-VN"/>
        </w:rPr>
      </w:pPr>
      <w:r>
        <w:rPr>
          <w:rFonts w:ascii="Times New Roman" w:hAnsi="Times New Roman" w:cs="Times New Roman"/>
          <w:position w:val="-24"/>
          <w:sz w:val="24"/>
          <w:szCs w:val="24"/>
        </w:rPr>
        <w:pict w14:anchorId="7A784373">
          <v:shape id="_x0000_i7392" type="#_x0000_t75" style="width:103.5pt;height:31.5pt">
            <v:imagedata r:id="rId10520" o:title=""/>
          </v:shape>
        </w:pict>
      </w:r>
      <w:r w:rsidR="00ED397D" w:rsidRPr="00330A7E">
        <w:rPr>
          <w:rFonts w:ascii="Times New Roman" w:eastAsia="Arial" w:hAnsi="Times New Roman" w:cs="Times New Roman"/>
          <w:sz w:val="24"/>
          <w:szCs w:val="24"/>
          <w:lang w:val="vi-VN"/>
        </w:rPr>
        <w:tab/>
      </w:r>
      <w:r w:rsidR="00ED397D" w:rsidRPr="00330A7E">
        <w:rPr>
          <w:rFonts w:ascii="Times New Roman" w:eastAsia="Arial" w:hAnsi="Times New Roman" w:cs="Times New Roman"/>
          <w:b/>
          <w:color w:val="0000FF"/>
          <w:sz w:val="24"/>
          <w:szCs w:val="24"/>
          <w:lang w:val="vi-VN"/>
        </w:rPr>
        <w:t>B.</w:t>
      </w:r>
      <w:r w:rsidR="00ED397D" w:rsidRPr="00330A7E">
        <w:rPr>
          <w:rFonts w:ascii="Times New Roman" w:eastAsia="Arial" w:hAnsi="Times New Roman" w:cs="Times New Roman"/>
          <w:b/>
          <w:sz w:val="24"/>
          <w:szCs w:val="24"/>
          <w:lang w:val="vi-VN"/>
        </w:rPr>
        <w:t xml:space="preserve"> </w:t>
      </w:r>
      <w:r>
        <w:rPr>
          <w:rFonts w:ascii="Times New Roman" w:hAnsi="Times New Roman" w:cs="Times New Roman"/>
          <w:position w:val="-24"/>
          <w:sz w:val="24"/>
          <w:szCs w:val="24"/>
        </w:rPr>
        <w:pict w14:anchorId="72C0911B">
          <v:shape id="_x0000_i7393" type="#_x0000_t75" style="width:105pt;height:31.5pt">
            <v:imagedata r:id="rId10521" o:title=""/>
          </v:shape>
        </w:pict>
      </w:r>
    </w:p>
    <w:p w14:paraId="1E33D9A2" w14:textId="77777777" w:rsidR="00ED397D" w:rsidRPr="00330A7E" w:rsidRDefault="00ED397D">
      <w:pPr>
        <w:tabs>
          <w:tab w:val="left" w:pos="3402"/>
          <w:tab w:val="left" w:pos="5669"/>
          <w:tab w:val="left" w:pos="7937"/>
        </w:tabs>
        <w:spacing w:before="80" w:after="80" w:line="264" w:lineRule="auto"/>
        <w:ind w:left="1080"/>
        <w:jc w:val="both"/>
        <w:rPr>
          <w:rFonts w:ascii="Times New Roman" w:eastAsia="Arial" w:hAnsi="Times New Roman" w:cs="Times New Roman"/>
          <w:b/>
          <w:color w:val="0000FF"/>
          <w:sz w:val="24"/>
          <w:szCs w:val="24"/>
          <w:lang w:val="vi-VN"/>
        </w:rPr>
      </w:pPr>
      <w:r w:rsidRPr="00330A7E">
        <w:rPr>
          <w:rFonts w:ascii="Times New Roman" w:eastAsia="Arial" w:hAnsi="Times New Roman" w:cs="Times New Roman"/>
          <w:b/>
          <w:color w:val="0000FF"/>
          <w:sz w:val="24"/>
          <w:szCs w:val="24"/>
          <w:lang w:val="vi-VN"/>
        </w:rPr>
        <w:t>C.</w:t>
      </w:r>
      <w:r w:rsidRPr="00330A7E">
        <w:rPr>
          <w:rFonts w:ascii="Times New Roman" w:eastAsia="Arial" w:hAnsi="Times New Roman" w:cs="Times New Roman"/>
          <w:b/>
          <w:sz w:val="24"/>
          <w:szCs w:val="24"/>
          <w:lang w:val="vi-VN"/>
        </w:rPr>
        <w:t xml:space="preserve"> </w:t>
      </w:r>
      <w:r w:rsidR="00FA344A">
        <w:rPr>
          <w:rFonts w:ascii="Times New Roman" w:hAnsi="Times New Roman" w:cs="Times New Roman"/>
          <w:position w:val="-24"/>
          <w:sz w:val="24"/>
          <w:szCs w:val="24"/>
        </w:rPr>
        <w:pict w14:anchorId="608B9C3D">
          <v:shape id="_x0000_i7394" type="#_x0000_t75" style="width:103.5pt;height:31.5pt">
            <v:imagedata r:id="rId10522" o:title=""/>
          </v:shape>
        </w:pict>
      </w:r>
      <w:r w:rsidRPr="00330A7E">
        <w:rPr>
          <w:rFonts w:ascii="Times New Roman" w:eastAsia="Arial" w:hAnsi="Times New Roman" w:cs="Times New Roman"/>
          <w:sz w:val="24"/>
          <w:szCs w:val="24"/>
        </w:rPr>
        <w:tab/>
      </w:r>
      <w:r w:rsidRPr="00330A7E">
        <w:rPr>
          <w:rFonts w:ascii="Times New Roman" w:eastAsia="Arial" w:hAnsi="Times New Roman" w:cs="Times New Roman"/>
          <w:sz w:val="24"/>
          <w:szCs w:val="24"/>
        </w:rPr>
        <w:tab/>
      </w:r>
      <w:r w:rsidRPr="00330A7E">
        <w:rPr>
          <w:rFonts w:ascii="Times New Roman" w:eastAsia="Arial" w:hAnsi="Times New Roman" w:cs="Times New Roman"/>
          <w:b/>
          <w:color w:val="0000FF"/>
          <w:sz w:val="24"/>
          <w:szCs w:val="24"/>
          <w:lang w:val="vi-VN"/>
        </w:rPr>
        <w:t>D.</w:t>
      </w:r>
      <w:r w:rsidRPr="00330A7E">
        <w:rPr>
          <w:rFonts w:ascii="Times New Roman" w:eastAsia="Arial" w:hAnsi="Times New Roman" w:cs="Times New Roman"/>
          <w:b/>
          <w:sz w:val="24"/>
          <w:szCs w:val="24"/>
          <w:lang w:val="vi-VN"/>
        </w:rPr>
        <w:t xml:space="preserve"> </w:t>
      </w:r>
      <w:r w:rsidR="00FA344A">
        <w:rPr>
          <w:rFonts w:ascii="Times New Roman" w:hAnsi="Times New Roman" w:cs="Times New Roman"/>
          <w:position w:val="-24"/>
          <w:sz w:val="24"/>
          <w:szCs w:val="24"/>
        </w:rPr>
        <w:pict w14:anchorId="66F5AB7F">
          <v:shape id="_x0000_i7395" type="#_x0000_t75" style="width:105pt;height:31.5pt">
            <v:imagedata r:id="rId10523" o:title=""/>
          </v:shape>
        </w:pict>
      </w:r>
    </w:p>
    <w:p w14:paraId="4630CB0E" w14:textId="77777777" w:rsidR="00ED397D" w:rsidRPr="00330A7E" w:rsidRDefault="00ED397D">
      <w:pPr>
        <w:spacing w:before="80" w:after="80" w:line="264" w:lineRule="auto"/>
        <w:ind w:left="992" w:hanging="992"/>
        <w:jc w:val="center"/>
        <w:rPr>
          <w:rFonts w:ascii="Times New Roman" w:hAnsi="Times New Roman" w:cs="Times New Roman"/>
          <w:b/>
          <w:color w:val="0000FF"/>
          <w:sz w:val="24"/>
          <w:szCs w:val="24"/>
          <w:lang w:val="fr-FR"/>
        </w:rPr>
      </w:pPr>
      <w:r w:rsidRPr="00330A7E">
        <w:rPr>
          <w:rFonts w:ascii="Times New Roman" w:hAnsi="Times New Roman" w:cs="Times New Roman"/>
          <w:b/>
          <w:color w:val="0000FF"/>
          <w:sz w:val="24"/>
          <w:szCs w:val="24"/>
          <w:lang w:val="fr-FR"/>
        </w:rPr>
        <w:t>Giải</w:t>
      </w:r>
    </w:p>
    <w:p w14:paraId="58EAC28F" w14:textId="77777777" w:rsidR="00ED397D" w:rsidRPr="00330A7E" w:rsidRDefault="00ED397D">
      <w:pPr>
        <w:spacing w:before="80" w:after="80" w:line="264" w:lineRule="auto"/>
        <w:ind w:left="992"/>
        <w:jc w:val="both"/>
        <w:rPr>
          <w:rFonts w:ascii="Times New Roman" w:hAnsi="Times New Roman" w:cs="Times New Roman"/>
          <w:b/>
          <w:color w:val="7030A0"/>
          <w:sz w:val="24"/>
          <w:szCs w:val="24"/>
          <w:u w:val="single"/>
          <w:lang w:val="fr-FR"/>
        </w:rPr>
      </w:pPr>
      <w:r w:rsidRPr="00330A7E">
        <w:rPr>
          <w:rFonts w:ascii="Times New Roman" w:hAnsi="Times New Roman" w:cs="Times New Roman"/>
          <w:b/>
          <w:color w:val="7030A0"/>
          <w:sz w:val="24"/>
          <w:szCs w:val="24"/>
          <w:lang w:val="fr-FR"/>
        </w:rPr>
        <w:t>Chọn</w:t>
      </w:r>
      <w:r w:rsidRPr="00330A7E">
        <w:rPr>
          <w:rFonts w:ascii="Times New Roman" w:hAnsi="Times New Roman" w:cs="Times New Roman"/>
          <w:b/>
          <w:color w:val="7030A0"/>
          <w:sz w:val="24"/>
          <w:szCs w:val="24"/>
        </w:rPr>
        <w:t xml:space="preserve"> </w:t>
      </w:r>
      <w:r w:rsidRPr="00330A7E">
        <w:rPr>
          <w:rFonts w:ascii="Times New Roman" w:hAnsi="Times New Roman" w:cs="Times New Roman"/>
          <w:b/>
          <w:color w:val="7030A0"/>
          <w:sz w:val="24"/>
          <w:szCs w:val="24"/>
          <w:u w:val="single"/>
        </w:rPr>
        <w:t>C</w:t>
      </w:r>
      <w:r w:rsidRPr="00330A7E">
        <w:rPr>
          <w:rFonts w:ascii="Times New Roman" w:hAnsi="Times New Roman" w:cs="Times New Roman"/>
          <w:b/>
          <w:color w:val="7030A0"/>
          <w:sz w:val="24"/>
          <w:szCs w:val="24"/>
          <w:lang w:val="fr-FR"/>
        </w:rPr>
        <w:t>.</w:t>
      </w:r>
    </w:p>
    <w:p w14:paraId="4136C60F" w14:textId="77777777" w:rsidR="00ED397D" w:rsidRPr="00330A7E" w:rsidRDefault="00ED397D">
      <w:pPr>
        <w:spacing w:before="80" w:after="80" w:line="264" w:lineRule="auto"/>
        <w:ind w:left="992"/>
        <w:jc w:val="both"/>
        <w:rPr>
          <w:rFonts w:ascii="Times New Roman" w:hAnsi="Times New Roman" w:cs="Times New Roman"/>
          <w:bCs/>
          <w:sz w:val="24"/>
          <w:szCs w:val="24"/>
          <w:lang w:val="fr-FR"/>
        </w:rPr>
      </w:pPr>
      <w:r w:rsidRPr="00330A7E">
        <w:rPr>
          <w:rFonts w:ascii="Times New Roman" w:hAnsi="Times New Roman" w:cs="Times New Roman"/>
          <w:sz w:val="24"/>
          <w:szCs w:val="24"/>
          <w:lang w:val="fr-FR"/>
        </w:rPr>
        <w:t xml:space="preserve">Đường thẳng </w:t>
      </w:r>
      <w:r w:rsidRPr="00330A7E">
        <w:rPr>
          <w:rFonts w:ascii="Times New Roman" w:hAnsi="Times New Roman" w:cs="Times New Roman"/>
          <w:i/>
          <w:iCs/>
          <w:sz w:val="24"/>
          <w:szCs w:val="24"/>
          <w:lang w:val="fr-FR"/>
        </w:rPr>
        <w:t>AB</w:t>
      </w:r>
      <w:r w:rsidRPr="00330A7E">
        <w:rPr>
          <w:rFonts w:ascii="Times New Roman" w:hAnsi="Times New Roman" w:cs="Times New Roman"/>
          <w:sz w:val="24"/>
          <w:szCs w:val="24"/>
          <w:lang w:val="fr-FR"/>
        </w:rPr>
        <w:t xml:space="preserve"> có vecto chỉ phương là </w:t>
      </w:r>
      <w:r w:rsidR="00FA344A">
        <w:rPr>
          <w:rFonts w:ascii="Times New Roman" w:hAnsi="Times New Roman" w:cs="Times New Roman"/>
          <w:position w:val="-14"/>
          <w:sz w:val="24"/>
          <w:szCs w:val="24"/>
        </w:rPr>
        <w:pict w14:anchorId="79C11115">
          <v:shape id="_x0000_i7396" type="#_x0000_t75" style="width:1in;height:21pt">
            <v:imagedata r:id="rId10524" o:title=""/>
          </v:shape>
        </w:pict>
      </w:r>
      <w:r w:rsidRPr="00330A7E">
        <w:rPr>
          <w:rFonts w:ascii="Times New Roman" w:hAnsi="Times New Roman" w:cs="Times New Roman"/>
          <w:bCs/>
          <w:sz w:val="24"/>
          <w:szCs w:val="24"/>
          <w:lang w:val="fr-FR"/>
        </w:rPr>
        <w:t>.</w:t>
      </w:r>
    </w:p>
    <w:p w14:paraId="6D590CAE" w14:textId="77777777" w:rsidR="00ED397D" w:rsidRPr="00330A7E" w:rsidRDefault="00ED397D" w:rsidP="000E1E56">
      <w:pPr>
        <w:pStyle w:val="ListParagraph"/>
        <w:numPr>
          <w:ilvl w:val="0"/>
          <w:numId w:val="7"/>
        </w:numPr>
        <w:tabs>
          <w:tab w:val="left" w:pos="992"/>
        </w:tabs>
        <w:spacing w:before="80" w:after="80" w:line="264" w:lineRule="auto"/>
        <w:rPr>
          <w:rFonts w:ascii="Times New Roman" w:hAnsi="Times New Roman" w:cs="Times New Roman"/>
          <w:sz w:val="24"/>
          <w:szCs w:val="24"/>
          <w:lang w:val="fr-FR"/>
        </w:rPr>
      </w:pPr>
      <w:r w:rsidRPr="00330A7E">
        <w:rPr>
          <w:rFonts w:ascii="Times New Roman" w:hAnsi="Times New Roman" w:cs="Times New Roman"/>
          <w:sz w:val="24"/>
          <w:szCs w:val="24"/>
          <w:lang w:val="fr-FR"/>
        </w:rPr>
        <w:t xml:space="preserve">Trong không gian tọa độ </w:t>
      </w:r>
      <w:r w:rsidR="00FA344A">
        <w:rPr>
          <w:rFonts w:ascii="Times New Roman" w:hAnsi="Times New Roman" w:cs="Times New Roman"/>
          <w:position w:val="-10"/>
          <w:sz w:val="24"/>
          <w:szCs w:val="24"/>
        </w:rPr>
        <w:pict w14:anchorId="7EB94CAF">
          <v:shape id="_x0000_i7397" type="#_x0000_t75" style="width:28.5pt;height:16.5pt">
            <v:imagedata r:id="rId10525" o:title=""/>
          </v:shape>
        </w:pict>
      </w:r>
      <w:r w:rsidRPr="00330A7E">
        <w:rPr>
          <w:rFonts w:ascii="Times New Roman" w:hAnsi="Times New Roman" w:cs="Times New Roman"/>
          <w:sz w:val="24"/>
          <w:szCs w:val="24"/>
          <w:lang w:val="fr-FR"/>
        </w:rPr>
        <w:t xml:space="preserve">, mặt cầu </w:t>
      </w:r>
      <w:r w:rsidR="00FA344A">
        <w:rPr>
          <w:rFonts w:ascii="Times New Roman" w:hAnsi="Times New Roman" w:cs="Times New Roman"/>
          <w:position w:val="-14"/>
          <w:sz w:val="24"/>
          <w:szCs w:val="24"/>
        </w:rPr>
        <w:pict w14:anchorId="25BFD1BB">
          <v:shape id="_x0000_i7398" type="#_x0000_t75" style="width:19.5pt;height:19.5pt">
            <v:imagedata r:id="rId10526" o:title=""/>
          </v:shape>
        </w:pict>
      </w:r>
      <w:r w:rsidRPr="00330A7E">
        <w:rPr>
          <w:rFonts w:ascii="Times New Roman" w:hAnsi="Times New Roman" w:cs="Times New Roman"/>
          <w:sz w:val="24"/>
          <w:szCs w:val="24"/>
          <w:lang w:val="fr-FR"/>
        </w:rPr>
        <w:t xml:space="preserve"> có tâm </w:t>
      </w:r>
      <w:r w:rsidR="00FA344A">
        <w:rPr>
          <w:rFonts w:ascii="Times New Roman" w:hAnsi="Times New Roman" w:cs="Times New Roman"/>
          <w:position w:val="-14"/>
          <w:sz w:val="24"/>
          <w:szCs w:val="24"/>
        </w:rPr>
        <w:pict w14:anchorId="4ADDCC06">
          <v:shape id="_x0000_i7399" type="#_x0000_t75" style="width:52.5pt;height:19.5pt">
            <v:imagedata r:id="rId10527" o:title=""/>
          </v:shape>
        </w:pict>
      </w:r>
      <w:r w:rsidRPr="00330A7E">
        <w:rPr>
          <w:rFonts w:ascii="Times New Roman" w:hAnsi="Times New Roman" w:cs="Times New Roman"/>
          <w:sz w:val="24"/>
          <w:szCs w:val="24"/>
          <w:lang w:val="fr-FR"/>
        </w:rPr>
        <w:t xml:space="preserve"> và đường kính 6 có phương trình là</w:t>
      </w:r>
    </w:p>
    <w:p w14:paraId="0C486A3F"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sz w:val="24"/>
          <w:szCs w:val="24"/>
          <w:lang w:val="fr-FR"/>
        </w:rPr>
      </w:pPr>
      <w:r w:rsidRPr="00330A7E">
        <w:rPr>
          <w:rFonts w:ascii="Times New Roman" w:hAnsi="Times New Roman" w:cs="Times New Roman"/>
          <w:b/>
          <w:color w:val="0000FF"/>
          <w:sz w:val="24"/>
          <w:szCs w:val="24"/>
          <w:lang w:val="fr-FR"/>
        </w:rPr>
        <w:t xml:space="preserve">A. </w:t>
      </w:r>
      <w:r w:rsidR="00FA344A">
        <w:rPr>
          <w:rFonts w:ascii="Times New Roman" w:hAnsi="Times New Roman" w:cs="Times New Roman"/>
          <w:position w:val="-10"/>
          <w:sz w:val="24"/>
          <w:szCs w:val="24"/>
        </w:rPr>
        <w:pict w14:anchorId="39E8DAE5">
          <v:shape id="_x0000_i7400" type="#_x0000_t75" style="width:157.5pt;height:18pt">
            <v:imagedata r:id="rId10528" o:title=""/>
          </v:shape>
        </w:pict>
      </w:r>
      <w:r w:rsidRPr="00330A7E">
        <w:rPr>
          <w:rFonts w:ascii="Times New Roman" w:hAnsi="Times New Roman" w:cs="Times New Roman"/>
          <w:sz w:val="24"/>
          <w:szCs w:val="24"/>
          <w:lang w:val="fr-FR"/>
        </w:rPr>
        <w:t>.</w:t>
      </w:r>
    </w:p>
    <w:p w14:paraId="5120B041"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sz w:val="24"/>
          <w:szCs w:val="24"/>
          <w:lang w:val="fr-FR"/>
        </w:rPr>
      </w:pPr>
      <w:r w:rsidRPr="00330A7E">
        <w:rPr>
          <w:rFonts w:ascii="Times New Roman" w:hAnsi="Times New Roman" w:cs="Times New Roman"/>
          <w:b/>
          <w:color w:val="0000FF"/>
          <w:sz w:val="24"/>
          <w:szCs w:val="24"/>
          <w:lang w:val="fr-FR"/>
        </w:rPr>
        <w:t xml:space="preserve">B. </w:t>
      </w:r>
      <w:r w:rsidR="00FA344A">
        <w:rPr>
          <w:rFonts w:ascii="Times New Roman" w:hAnsi="Times New Roman" w:cs="Times New Roman"/>
          <w:position w:val="-10"/>
          <w:sz w:val="24"/>
          <w:szCs w:val="24"/>
        </w:rPr>
        <w:pict w14:anchorId="35225F6E">
          <v:shape id="_x0000_i7401" type="#_x0000_t75" style="width:151.5pt;height:18pt">
            <v:imagedata r:id="rId10529" o:title=""/>
          </v:shape>
        </w:pict>
      </w:r>
      <w:r w:rsidRPr="00330A7E">
        <w:rPr>
          <w:rFonts w:ascii="Times New Roman" w:hAnsi="Times New Roman" w:cs="Times New Roman"/>
          <w:sz w:val="24"/>
          <w:szCs w:val="24"/>
          <w:lang w:val="fr-FR"/>
        </w:rPr>
        <w:t>.</w:t>
      </w:r>
    </w:p>
    <w:p w14:paraId="6E167E62"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sz w:val="24"/>
          <w:szCs w:val="24"/>
          <w:lang w:val="fr-FR"/>
        </w:rPr>
      </w:pPr>
      <w:r w:rsidRPr="00330A7E">
        <w:rPr>
          <w:rFonts w:ascii="Times New Roman" w:hAnsi="Times New Roman" w:cs="Times New Roman"/>
          <w:b/>
          <w:color w:val="0000FF"/>
          <w:sz w:val="24"/>
          <w:szCs w:val="24"/>
          <w:lang w:val="fr-FR"/>
        </w:rPr>
        <w:t xml:space="preserve">C. </w:t>
      </w:r>
      <w:r w:rsidR="00FA344A">
        <w:rPr>
          <w:rFonts w:ascii="Times New Roman" w:hAnsi="Times New Roman" w:cs="Times New Roman"/>
          <w:position w:val="-10"/>
          <w:sz w:val="24"/>
          <w:szCs w:val="24"/>
        </w:rPr>
        <w:pict w14:anchorId="02B3C972">
          <v:shape id="_x0000_i7402" type="#_x0000_t75" style="width:151.5pt;height:18pt">
            <v:imagedata r:id="rId10530" o:title=""/>
          </v:shape>
        </w:pict>
      </w:r>
      <w:r w:rsidRPr="00330A7E">
        <w:rPr>
          <w:rFonts w:ascii="Times New Roman" w:hAnsi="Times New Roman" w:cs="Times New Roman"/>
          <w:sz w:val="24"/>
          <w:szCs w:val="24"/>
          <w:lang w:val="fr-FR"/>
        </w:rPr>
        <w:t>.</w:t>
      </w:r>
    </w:p>
    <w:p w14:paraId="6FFB6E75"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sz w:val="24"/>
          <w:szCs w:val="24"/>
          <w:lang w:val="fr-FR"/>
        </w:rPr>
      </w:pPr>
      <w:r w:rsidRPr="00330A7E">
        <w:rPr>
          <w:rFonts w:ascii="Times New Roman" w:hAnsi="Times New Roman" w:cs="Times New Roman"/>
          <w:b/>
          <w:color w:val="0000FF"/>
          <w:sz w:val="24"/>
          <w:szCs w:val="24"/>
          <w:lang w:val="fr-FR"/>
        </w:rPr>
        <w:t xml:space="preserve">D. </w:t>
      </w:r>
      <w:r w:rsidR="00FA344A">
        <w:rPr>
          <w:rFonts w:ascii="Times New Roman" w:hAnsi="Times New Roman" w:cs="Times New Roman"/>
          <w:position w:val="-10"/>
          <w:sz w:val="24"/>
          <w:szCs w:val="24"/>
        </w:rPr>
        <w:pict w14:anchorId="4643BCA8">
          <v:shape id="_x0000_i7403" type="#_x0000_t75" style="width:157.5pt;height:18pt">
            <v:imagedata r:id="rId10531" o:title=""/>
          </v:shape>
        </w:pict>
      </w:r>
      <w:r w:rsidRPr="00330A7E">
        <w:rPr>
          <w:rFonts w:ascii="Times New Roman" w:hAnsi="Times New Roman" w:cs="Times New Roman"/>
          <w:sz w:val="24"/>
          <w:szCs w:val="24"/>
          <w:lang w:val="fr-FR"/>
        </w:rPr>
        <w:t>.</w:t>
      </w:r>
    </w:p>
    <w:p w14:paraId="1BC97E42" w14:textId="77777777" w:rsidR="00ED397D" w:rsidRPr="00330A7E" w:rsidRDefault="00ED397D">
      <w:pPr>
        <w:spacing w:before="80" w:after="80" w:line="264" w:lineRule="auto"/>
        <w:ind w:left="992" w:hanging="992"/>
        <w:jc w:val="center"/>
        <w:rPr>
          <w:rFonts w:ascii="Times New Roman" w:hAnsi="Times New Roman" w:cs="Times New Roman"/>
          <w:b/>
          <w:color w:val="0000FF"/>
          <w:sz w:val="24"/>
          <w:szCs w:val="24"/>
          <w:lang w:val="fr-FR"/>
        </w:rPr>
      </w:pPr>
      <w:r w:rsidRPr="00330A7E">
        <w:rPr>
          <w:rFonts w:ascii="Times New Roman" w:hAnsi="Times New Roman" w:cs="Times New Roman"/>
          <w:b/>
          <w:color w:val="0000FF"/>
          <w:sz w:val="24"/>
          <w:szCs w:val="24"/>
          <w:lang w:val="fr-FR"/>
        </w:rPr>
        <w:t>Giải</w:t>
      </w:r>
    </w:p>
    <w:p w14:paraId="1BFD7847" w14:textId="77777777" w:rsidR="00ED397D" w:rsidRPr="00330A7E" w:rsidRDefault="00ED397D">
      <w:pPr>
        <w:spacing w:before="80" w:after="80" w:line="264" w:lineRule="auto"/>
        <w:ind w:left="992"/>
        <w:jc w:val="both"/>
        <w:rPr>
          <w:rFonts w:ascii="Times New Roman" w:hAnsi="Times New Roman" w:cs="Times New Roman"/>
          <w:b/>
          <w:color w:val="7030A0"/>
          <w:sz w:val="24"/>
          <w:szCs w:val="24"/>
          <w:u w:val="single"/>
          <w:lang w:val="fr-FR"/>
        </w:rPr>
      </w:pPr>
      <w:r w:rsidRPr="00330A7E">
        <w:rPr>
          <w:rFonts w:ascii="Times New Roman" w:hAnsi="Times New Roman" w:cs="Times New Roman"/>
          <w:b/>
          <w:color w:val="7030A0"/>
          <w:sz w:val="24"/>
          <w:szCs w:val="24"/>
          <w:lang w:val="fr-FR"/>
        </w:rPr>
        <w:t xml:space="preserve">Chọn </w:t>
      </w:r>
      <w:r w:rsidRPr="00330A7E">
        <w:rPr>
          <w:rFonts w:ascii="Times New Roman" w:hAnsi="Times New Roman" w:cs="Times New Roman"/>
          <w:b/>
          <w:color w:val="7030A0"/>
          <w:sz w:val="24"/>
          <w:szCs w:val="24"/>
          <w:u w:val="single"/>
          <w:lang w:val="fr-FR"/>
        </w:rPr>
        <w:t>B</w:t>
      </w:r>
      <w:r w:rsidRPr="00330A7E">
        <w:rPr>
          <w:rFonts w:ascii="Times New Roman" w:hAnsi="Times New Roman" w:cs="Times New Roman"/>
          <w:b/>
          <w:color w:val="7030A0"/>
          <w:sz w:val="24"/>
          <w:szCs w:val="24"/>
          <w:lang w:val="fr-FR"/>
        </w:rPr>
        <w:t>.</w:t>
      </w:r>
    </w:p>
    <w:p w14:paraId="65FC0E83" w14:textId="77777777" w:rsidR="00ED397D" w:rsidRPr="00330A7E" w:rsidRDefault="00ED397D">
      <w:pPr>
        <w:spacing w:before="80" w:after="80" w:line="264" w:lineRule="auto"/>
        <w:ind w:left="992"/>
        <w:jc w:val="both"/>
        <w:rPr>
          <w:rFonts w:ascii="Times New Roman" w:hAnsi="Times New Roman" w:cs="Times New Roman"/>
          <w:sz w:val="24"/>
          <w:szCs w:val="24"/>
          <w:lang w:val="fr-FR"/>
        </w:rPr>
      </w:pPr>
      <w:r w:rsidRPr="00330A7E">
        <w:rPr>
          <w:rFonts w:ascii="Times New Roman" w:hAnsi="Times New Roman" w:cs="Times New Roman"/>
          <w:sz w:val="24"/>
          <w:szCs w:val="24"/>
          <w:lang w:val="fr-FR"/>
        </w:rPr>
        <w:t xml:space="preserve">Mặt cầu </w:t>
      </w:r>
      <w:r w:rsidR="00FA344A">
        <w:rPr>
          <w:rFonts w:ascii="Times New Roman" w:hAnsi="Times New Roman" w:cs="Times New Roman"/>
          <w:position w:val="-10"/>
          <w:sz w:val="24"/>
          <w:szCs w:val="24"/>
        </w:rPr>
        <w:pict w14:anchorId="2FA95340">
          <v:shape id="_x0000_i7404" type="#_x0000_t75" style="width:19.5pt;height:16.5pt">
            <v:imagedata r:id="rId10532" o:title=""/>
          </v:shape>
        </w:pict>
      </w:r>
      <w:r w:rsidRPr="00330A7E">
        <w:rPr>
          <w:rFonts w:ascii="Times New Roman" w:hAnsi="Times New Roman" w:cs="Times New Roman"/>
          <w:sz w:val="24"/>
          <w:szCs w:val="24"/>
          <w:lang w:val="fr-FR"/>
        </w:rPr>
        <w:t xml:space="preserve"> có tâm </w:t>
      </w:r>
      <w:r w:rsidR="00FA344A">
        <w:rPr>
          <w:rFonts w:ascii="Times New Roman" w:hAnsi="Times New Roman" w:cs="Times New Roman"/>
          <w:position w:val="-10"/>
          <w:sz w:val="24"/>
          <w:szCs w:val="24"/>
        </w:rPr>
        <w:pict w14:anchorId="0DEB7D0B">
          <v:shape id="_x0000_i7405" type="#_x0000_t75" style="width:49.5pt;height:16.5pt">
            <v:imagedata r:id="rId10533" o:title=""/>
          </v:shape>
        </w:pict>
      </w:r>
      <w:r w:rsidRPr="00330A7E">
        <w:rPr>
          <w:rFonts w:ascii="Times New Roman" w:hAnsi="Times New Roman" w:cs="Times New Roman"/>
          <w:sz w:val="24"/>
          <w:szCs w:val="24"/>
          <w:lang w:val="fr-FR"/>
        </w:rPr>
        <w:t xml:space="preserve"> và bán kính </w:t>
      </w:r>
      <w:r w:rsidR="00FA344A">
        <w:rPr>
          <w:rFonts w:ascii="Times New Roman" w:hAnsi="Times New Roman" w:cs="Times New Roman"/>
          <w:position w:val="-6"/>
          <w:sz w:val="24"/>
          <w:szCs w:val="24"/>
        </w:rPr>
        <w:pict w14:anchorId="1E28CAB7">
          <v:shape id="_x0000_i7406" type="#_x0000_t75" style="width:28.5pt;height:13.5pt">
            <v:imagedata r:id="rId10534" o:title=""/>
          </v:shape>
        </w:pict>
      </w:r>
      <w:r w:rsidRPr="00330A7E">
        <w:rPr>
          <w:rFonts w:ascii="Times New Roman" w:hAnsi="Times New Roman" w:cs="Times New Roman"/>
          <w:sz w:val="24"/>
          <w:szCs w:val="24"/>
          <w:lang w:val="fr-FR"/>
        </w:rPr>
        <w:t xml:space="preserve"> nên có phương trình là</w:t>
      </w:r>
    </w:p>
    <w:p w14:paraId="11C5A5D0" w14:textId="77777777" w:rsidR="00ED397D" w:rsidRPr="00330A7E" w:rsidRDefault="00FA344A">
      <w:pPr>
        <w:spacing w:before="80" w:after="80" w:line="264" w:lineRule="auto"/>
        <w:ind w:left="992"/>
        <w:jc w:val="both"/>
        <w:rPr>
          <w:rFonts w:ascii="Times New Roman" w:hAnsi="Times New Roman" w:cs="Times New Roman"/>
          <w:sz w:val="24"/>
          <w:szCs w:val="24"/>
        </w:rPr>
      </w:pPr>
      <w:r>
        <w:rPr>
          <w:rFonts w:ascii="Times New Roman" w:hAnsi="Times New Roman" w:cs="Times New Roman"/>
          <w:position w:val="-14"/>
          <w:sz w:val="24"/>
          <w:szCs w:val="24"/>
        </w:rPr>
        <w:pict w14:anchorId="1DF59F68">
          <v:shape id="_x0000_i7407" type="#_x0000_t75" style="width:153pt;height:22.5pt">
            <v:imagedata r:id="rId10535" o:title=""/>
          </v:shape>
        </w:pict>
      </w:r>
      <w:r w:rsidR="00ED397D" w:rsidRPr="00330A7E">
        <w:rPr>
          <w:rFonts w:ascii="Times New Roman" w:hAnsi="Times New Roman" w:cs="Times New Roman"/>
          <w:sz w:val="24"/>
          <w:szCs w:val="24"/>
        </w:rPr>
        <w:t>.</w:t>
      </w:r>
    </w:p>
    <w:p w14:paraId="6676D774" w14:textId="77777777" w:rsidR="00ED397D" w:rsidRPr="00330A7E" w:rsidRDefault="00ED397D" w:rsidP="000E1E56">
      <w:pPr>
        <w:pStyle w:val="ListParagraph"/>
        <w:numPr>
          <w:ilvl w:val="0"/>
          <w:numId w:val="7"/>
        </w:numPr>
        <w:tabs>
          <w:tab w:val="left" w:pos="992"/>
        </w:tabs>
        <w:spacing w:before="80" w:after="80" w:line="264" w:lineRule="auto"/>
        <w:rPr>
          <w:rFonts w:ascii="Times New Roman" w:hAnsi="Times New Roman" w:cs="Times New Roman"/>
          <w:sz w:val="24"/>
          <w:szCs w:val="24"/>
        </w:rPr>
      </w:pPr>
      <w:r w:rsidRPr="00330A7E">
        <w:rPr>
          <w:rFonts w:ascii="Times New Roman" w:hAnsi="Times New Roman" w:cs="Times New Roman"/>
          <w:sz w:val="24"/>
          <w:szCs w:val="24"/>
        </w:rPr>
        <w:t xml:space="preserve">Cho hai biến cố </w:t>
      </w:r>
      <w:r w:rsidR="00FA344A">
        <w:rPr>
          <w:rFonts w:ascii="Times New Roman" w:hAnsi="Times New Roman" w:cs="Times New Roman"/>
          <w:position w:val="-8"/>
          <w:sz w:val="24"/>
          <w:szCs w:val="24"/>
        </w:rPr>
        <w:pict w14:anchorId="72F112D9">
          <v:shape id="_x0000_i7408" type="#_x0000_t75" style="width:22.5pt;height:15pt">
            <v:imagedata r:id="rId10536" o:title=""/>
          </v:shape>
        </w:pict>
      </w:r>
      <w:r w:rsidRPr="00330A7E">
        <w:rPr>
          <w:rFonts w:ascii="Times New Roman" w:hAnsi="Times New Roman" w:cs="Times New Roman"/>
          <w:sz w:val="24"/>
          <w:szCs w:val="24"/>
        </w:rPr>
        <w:t xml:space="preserve"> với </w:t>
      </w:r>
      <w:r w:rsidR="00FA344A">
        <w:rPr>
          <w:rFonts w:ascii="Times New Roman" w:hAnsi="Times New Roman" w:cs="Times New Roman"/>
          <w:position w:val="-10"/>
          <w:sz w:val="24"/>
          <w:szCs w:val="24"/>
        </w:rPr>
        <w:pict w14:anchorId="256D0645">
          <v:shape id="_x0000_i7409" type="#_x0000_t75" style="width:63pt;height:16.5pt">
            <v:imagedata r:id="rId10537" o:title=""/>
          </v:shape>
        </w:pict>
      </w:r>
      <w:r w:rsidRPr="00330A7E">
        <w:rPr>
          <w:rFonts w:ascii="Times New Roman" w:hAnsi="Times New Roman" w:cs="Times New Roman"/>
          <w:sz w:val="24"/>
          <w:szCs w:val="24"/>
        </w:rPr>
        <w:t xml:space="preserve"> Phát biểu nào sau đây là đúng?</w:t>
      </w:r>
    </w:p>
    <w:p w14:paraId="78347480"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A. </w:t>
      </w:r>
      <w:r w:rsidR="00FA344A">
        <w:rPr>
          <w:rFonts w:ascii="Times New Roman" w:hAnsi="Times New Roman" w:cs="Times New Roman"/>
          <w:position w:val="-18"/>
          <w:sz w:val="24"/>
          <w:szCs w:val="24"/>
        </w:rPr>
        <w:pict w14:anchorId="62964D38">
          <v:shape id="_x0000_i7410" type="#_x0000_t75" style="width:187.5pt;height:24pt">
            <v:imagedata r:id="rId10538" o:title=""/>
          </v:shape>
        </w:pict>
      </w:r>
    </w:p>
    <w:p w14:paraId="0F6639E8"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B. </w:t>
      </w:r>
      <w:r w:rsidR="00FA344A">
        <w:rPr>
          <w:rFonts w:ascii="Times New Roman" w:hAnsi="Times New Roman" w:cs="Times New Roman"/>
          <w:position w:val="-18"/>
          <w:sz w:val="24"/>
          <w:szCs w:val="24"/>
        </w:rPr>
        <w:pict w14:anchorId="3B1D5A7A">
          <v:shape id="_x0000_i7411" type="#_x0000_t75" style="width:187.5pt;height:24pt">
            <v:imagedata r:id="rId10539" o:title=""/>
          </v:shape>
        </w:pict>
      </w:r>
    </w:p>
    <w:p w14:paraId="5FC81FDE"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lastRenderedPageBreak/>
        <w:t xml:space="preserve">C. </w:t>
      </w:r>
      <w:r w:rsidR="00FA344A">
        <w:rPr>
          <w:rFonts w:ascii="Times New Roman" w:hAnsi="Times New Roman" w:cs="Times New Roman"/>
          <w:position w:val="-18"/>
          <w:sz w:val="24"/>
          <w:szCs w:val="24"/>
        </w:rPr>
        <w:pict w14:anchorId="7024BAD5">
          <v:shape id="_x0000_i7412" type="#_x0000_t75" style="width:187.5pt;height:24pt">
            <v:imagedata r:id="rId10540" o:title=""/>
          </v:shape>
        </w:pict>
      </w:r>
    </w:p>
    <w:p w14:paraId="1B7B7665"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b/>
          <w:bCs/>
          <w:sz w:val="24"/>
          <w:szCs w:val="24"/>
        </w:rPr>
      </w:pPr>
      <w:r w:rsidRPr="00330A7E">
        <w:rPr>
          <w:rFonts w:ascii="Times New Roman" w:hAnsi="Times New Roman" w:cs="Times New Roman"/>
          <w:b/>
          <w:bCs/>
          <w:color w:val="0000FF"/>
          <w:sz w:val="24"/>
          <w:szCs w:val="24"/>
        </w:rPr>
        <w:t xml:space="preserve">D. </w:t>
      </w:r>
      <w:r w:rsidR="00FA344A">
        <w:rPr>
          <w:rFonts w:ascii="Times New Roman" w:hAnsi="Times New Roman" w:cs="Times New Roman"/>
          <w:position w:val="-18"/>
          <w:sz w:val="24"/>
          <w:szCs w:val="24"/>
        </w:rPr>
        <w:pict w14:anchorId="4C206647">
          <v:shape id="_x0000_i7413" type="#_x0000_t75" style="width:187.5pt;height:24pt">
            <v:imagedata r:id="rId10541" o:title=""/>
          </v:shape>
        </w:pict>
      </w:r>
    </w:p>
    <w:p w14:paraId="6A79C5FF" w14:textId="77777777" w:rsidR="00ED397D" w:rsidRPr="00330A7E" w:rsidRDefault="00ED397D">
      <w:pPr>
        <w:spacing w:before="80" w:after="80" w:line="264" w:lineRule="auto"/>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Giải</w:t>
      </w:r>
    </w:p>
    <w:p w14:paraId="5CADC883" w14:textId="77777777" w:rsidR="00ED397D" w:rsidRPr="00330A7E" w:rsidRDefault="00ED397D">
      <w:pPr>
        <w:spacing w:before="80" w:after="80" w:line="264" w:lineRule="auto"/>
        <w:ind w:left="992"/>
        <w:jc w:val="both"/>
        <w:rPr>
          <w:rFonts w:ascii="Times New Roman" w:hAnsi="Times New Roman" w:cs="Times New Roman"/>
          <w:b/>
          <w:color w:val="7030A0"/>
          <w:sz w:val="24"/>
          <w:szCs w:val="24"/>
          <w:u w:val="single"/>
        </w:rPr>
      </w:pPr>
      <w:r w:rsidRPr="00330A7E">
        <w:rPr>
          <w:rFonts w:ascii="Times New Roman" w:hAnsi="Times New Roman" w:cs="Times New Roman"/>
          <w:b/>
          <w:color w:val="7030A0"/>
          <w:sz w:val="24"/>
          <w:szCs w:val="24"/>
        </w:rPr>
        <w:t xml:space="preserve">Chọn </w:t>
      </w:r>
      <w:r w:rsidRPr="00330A7E">
        <w:rPr>
          <w:rFonts w:ascii="Times New Roman" w:hAnsi="Times New Roman" w:cs="Times New Roman"/>
          <w:b/>
          <w:color w:val="7030A0"/>
          <w:sz w:val="24"/>
          <w:szCs w:val="24"/>
          <w:u w:val="single"/>
        </w:rPr>
        <w:t>D</w:t>
      </w:r>
      <w:r w:rsidRPr="00330A7E">
        <w:rPr>
          <w:rFonts w:ascii="Times New Roman" w:hAnsi="Times New Roman" w:cs="Times New Roman"/>
          <w:b/>
          <w:color w:val="7030A0"/>
          <w:sz w:val="24"/>
          <w:szCs w:val="24"/>
        </w:rPr>
        <w:t>.</w:t>
      </w:r>
    </w:p>
    <w:p w14:paraId="11F2339E" w14:textId="77777777" w:rsidR="00ED397D" w:rsidRPr="00330A7E" w:rsidRDefault="00ED397D">
      <w:pPr>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Công thức đúng là </w:t>
      </w:r>
      <w:r w:rsidR="00FA344A">
        <w:rPr>
          <w:rFonts w:ascii="Times New Roman" w:hAnsi="Times New Roman" w:cs="Times New Roman"/>
          <w:position w:val="-18"/>
          <w:sz w:val="24"/>
          <w:szCs w:val="24"/>
        </w:rPr>
        <w:pict w14:anchorId="12009706">
          <v:shape id="_x0000_i7414" type="#_x0000_t75" style="width:187.5pt;height:24pt">
            <v:imagedata r:id="rId10542" o:title=""/>
          </v:shape>
        </w:pict>
      </w:r>
      <w:r w:rsidRPr="00330A7E">
        <w:rPr>
          <w:rFonts w:ascii="Times New Roman" w:hAnsi="Times New Roman" w:cs="Times New Roman"/>
          <w:sz w:val="24"/>
          <w:szCs w:val="24"/>
        </w:rPr>
        <w:t>.</w:t>
      </w:r>
    </w:p>
    <w:p w14:paraId="13B2E8B4" w14:textId="77777777" w:rsidR="00ED397D" w:rsidRPr="00330A7E" w:rsidRDefault="00ED397D" w:rsidP="000E1E56">
      <w:pPr>
        <w:pStyle w:val="ListParagraph"/>
        <w:numPr>
          <w:ilvl w:val="0"/>
          <w:numId w:val="7"/>
        </w:numPr>
        <w:tabs>
          <w:tab w:val="left" w:pos="992"/>
        </w:tabs>
        <w:spacing w:before="80" w:after="80" w:line="264" w:lineRule="auto"/>
        <w:rPr>
          <w:rFonts w:ascii="Times New Roman" w:hAnsi="Times New Roman" w:cs="Times New Roman"/>
          <w:color w:val="000000"/>
          <w:sz w:val="24"/>
          <w:szCs w:val="24"/>
        </w:rPr>
      </w:pPr>
      <w:r w:rsidRPr="00330A7E">
        <w:rPr>
          <w:rFonts w:ascii="Times New Roman" w:hAnsi="Times New Roman" w:cs="Times New Roman"/>
          <w:color w:val="000000"/>
          <w:sz w:val="24"/>
          <w:szCs w:val="24"/>
        </w:rPr>
        <w:t xml:space="preserve">Một mẫu số liệu ghép nhóm về chiều cao của một lớp (đơn vị là centimét) có phương sai là </w:t>
      </w:r>
      <w:r w:rsidR="00FA344A">
        <w:rPr>
          <w:rFonts w:ascii="Times New Roman" w:hAnsi="Times New Roman" w:cs="Times New Roman"/>
          <w:position w:val="-8"/>
          <w:sz w:val="24"/>
          <w:szCs w:val="24"/>
        </w:rPr>
        <w:pict w14:anchorId="3BAE83DE">
          <v:shape id="_x0000_i7415" type="#_x0000_t75" style="width:25.5pt;height:15pt">
            <v:imagedata r:id="rId10401" o:title=""/>
          </v:shape>
        </w:pict>
      </w:r>
      <w:r w:rsidRPr="00330A7E">
        <w:rPr>
          <w:rFonts w:ascii="Times New Roman" w:hAnsi="Times New Roman" w:cs="Times New Roman"/>
          <w:color w:val="000000"/>
          <w:sz w:val="24"/>
          <w:szCs w:val="24"/>
        </w:rPr>
        <w:t>. Độ lệch chuẩn của mẫu số liệu đó bằng:</w:t>
      </w:r>
    </w:p>
    <w:p w14:paraId="5195ECA0"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color w:val="000000"/>
          <w:sz w:val="24"/>
          <w:szCs w:val="24"/>
        </w:rPr>
      </w:pPr>
      <w:r w:rsidRPr="00330A7E">
        <w:rPr>
          <w:rFonts w:ascii="Times New Roman" w:hAnsi="Times New Roman" w:cs="Times New Roman"/>
          <w:b/>
          <w:color w:val="0000FF"/>
          <w:sz w:val="24"/>
          <w:szCs w:val="24"/>
        </w:rPr>
        <w:t xml:space="preserve">A. </w:t>
      </w:r>
      <w:r w:rsidR="00FA344A">
        <w:rPr>
          <w:rFonts w:ascii="Times New Roman" w:hAnsi="Times New Roman" w:cs="Times New Roman"/>
          <w:position w:val="-10"/>
          <w:sz w:val="24"/>
          <w:szCs w:val="24"/>
        </w:rPr>
        <w:pict w14:anchorId="3105A874">
          <v:shape id="_x0000_i7416" type="#_x0000_t75" style="width:37.5pt;height:16.5pt">
            <v:imagedata r:id="rId10402" o:title=""/>
          </v:shape>
        </w:pict>
      </w:r>
      <w:r w:rsidRPr="00330A7E">
        <w:rPr>
          <w:rFonts w:ascii="Times New Roman" w:hAnsi="Times New Roman" w:cs="Times New Roman"/>
          <w:color w:val="000000"/>
          <w:sz w:val="24"/>
          <w:szCs w:val="24"/>
        </w:rPr>
        <w:t>.</w:t>
      </w:r>
      <w:r w:rsidRPr="00330A7E">
        <w:rPr>
          <w:rFonts w:ascii="Times New Roman" w:hAnsi="Times New Roman" w:cs="Times New Roman"/>
          <w:color w:val="000000"/>
          <w:sz w:val="24"/>
          <w:szCs w:val="24"/>
        </w:rPr>
        <w:tab/>
      </w:r>
      <w:r w:rsidRPr="00330A7E">
        <w:rPr>
          <w:rFonts w:ascii="Times New Roman" w:hAnsi="Times New Roman" w:cs="Times New Roman"/>
          <w:b/>
          <w:color w:val="0000FF"/>
          <w:sz w:val="24"/>
          <w:szCs w:val="24"/>
        </w:rPr>
        <w:t xml:space="preserve">B. </w:t>
      </w:r>
      <w:r w:rsidR="00FA344A">
        <w:rPr>
          <w:rFonts w:ascii="Times New Roman" w:hAnsi="Times New Roman" w:cs="Times New Roman"/>
          <w:position w:val="-10"/>
          <w:sz w:val="24"/>
          <w:szCs w:val="24"/>
        </w:rPr>
        <w:pict w14:anchorId="411C2496">
          <v:shape id="_x0000_i7417" type="#_x0000_t75" style="width:43.5pt;height:16.5pt">
            <v:imagedata r:id="rId10403" o:title=""/>
          </v:shape>
        </w:pict>
      </w:r>
      <w:r w:rsidRPr="00330A7E">
        <w:rPr>
          <w:rFonts w:ascii="Times New Roman" w:hAnsi="Times New Roman" w:cs="Times New Roman"/>
          <w:color w:val="000000"/>
          <w:sz w:val="24"/>
          <w:szCs w:val="24"/>
        </w:rPr>
        <w:t>.</w:t>
      </w:r>
      <w:r w:rsidRPr="00330A7E">
        <w:rPr>
          <w:rFonts w:ascii="Times New Roman" w:hAnsi="Times New Roman" w:cs="Times New Roman"/>
          <w:color w:val="000000"/>
          <w:sz w:val="24"/>
          <w:szCs w:val="24"/>
        </w:rPr>
        <w:tab/>
      </w:r>
      <w:r w:rsidRPr="00330A7E">
        <w:rPr>
          <w:rFonts w:ascii="Times New Roman" w:hAnsi="Times New Roman" w:cs="Times New Roman"/>
          <w:b/>
          <w:color w:val="0000FF"/>
          <w:sz w:val="24"/>
          <w:szCs w:val="24"/>
        </w:rPr>
        <w:t xml:space="preserve">C. </w:t>
      </w:r>
      <w:r w:rsidR="00FA344A">
        <w:rPr>
          <w:rFonts w:ascii="Times New Roman" w:hAnsi="Times New Roman" w:cs="Times New Roman"/>
          <w:position w:val="-10"/>
          <w:sz w:val="24"/>
          <w:szCs w:val="24"/>
        </w:rPr>
        <w:pict w14:anchorId="6FB45C0A">
          <v:shape id="_x0000_i7418" type="#_x0000_t75" style="width:49.5pt;height:16.5pt">
            <v:imagedata r:id="rId10404" o:title=""/>
          </v:shape>
        </w:pict>
      </w:r>
      <w:r w:rsidRPr="00330A7E">
        <w:rPr>
          <w:rFonts w:ascii="Times New Roman" w:hAnsi="Times New Roman" w:cs="Times New Roman"/>
          <w:color w:val="000000"/>
          <w:sz w:val="24"/>
          <w:szCs w:val="24"/>
        </w:rPr>
        <w:t>.</w:t>
      </w:r>
      <w:r w:rsidRPr="00330A7E">
        <w:rPr>
          <w:rFonts w:ascii="Times New Roman" w:hAnsi="Times New Roman" w:cs="Times New Roman"/>
          <w:color w:val="000000"/>
          <w:sz w:val="24"/>
          <w:szCs w:val="24"/>
        </w:rPr>
        <w:tab/>
      </w:r>
      <w:r w:rsidRPr="00330A7E">
        <w:rPr>
          <w:rFonts w:ascii="Times New Roman" w:hAnsi="Times New Roman" w:cs="Times New Roman"/>
          <w:b/>
          <w:color w:val="0000FF"/>
          <w:sz w:val="24"/>
          <w:szCs w:val="24"/>
        </w:rPr>
        <w:t xml:space="preserve">D. </w:t>
      </w:r>
      <w:r w:rsidR="00FA344A">
        <w:rPr>
          <w:rFonts w:ascii="Times New Roman" w:hAnsi="Times New Roman" w:cs="Times New Roman"/>
          <w:position w:val="-10"/>
          <w:sz w:val="24"/>
          <w:szCs w:val="24"/>
        </w:rPr>
        <w:pict w14:anchorId="753BEBC2">
          <v:shape id="_x0000_i7419" type="#_x0000_t75" style="width:49.5pt;height:16.5pt">
            <v:imagedata r:id="rId10405" o:title=""/>
          </v:shape>
        </w:pict>
      </w:r>
      <w:r w:rsidRPr="00330A7E">
        <w:rPr>
          <w:rFonts w:ascii="Times New Roman" w:hAnsi="Times New Roman" w:cs="Times New Roman"/>
          <w:color w:val="000000"/>
          <w:sz w:val="24"/>
          <w:szCs w:val="24"/>
        </w:rPr>
        <w:t>.</w:t>
      </w:r>
    </w:p>
    <w:p w14:paraId="7FA3888B" w14:textId="77777777" w:rsidR="00ED397D" w:rsidRPr="00330A7E" w:rsidRDefault="00ED397D">
      <w:pPr>
        <w:spacing w:before="80" w:after="80" w:line="264" w:lineRule="auto"/>
        <w:ind w:left="992" w:hanging="992"/>
        <w:jc w:val="center"/>
        <w:rPr>
          <w:rFonts w:ascii="Times New Roman" w:hAnsi="Times New Roman" w:cs="Times New Roman"/>
          <w:b/>
          <w:color w:val="0000FF"/>
          <w:sz w:val="24"/>
          <w:szCs w:val="24"/>
          <w:lang w:val="fr-FR"/>
        </w:rPr>
      </w:pPr>
      <w:r w:rsidRPr="00330A7E">
        <w:rPr>
          <w:rFonts w:ascii="Times New Roman" w:hAnsi="Times New Roman" w:cs="Times New Roman"/>
          <w:b/>
          <w:color w:val="0000FF"/>
          <w:sz w:val="24"/>
          <w:szCs w:val="24"/>
          <w:lang w:val="fr-FR"/>
        </w:rPr>
        <w:t>Giải</w:t>
      </w:r>
    </w:p>
    <w:p w14:paraId="3FBA3535" w14:textId="77777777" w:rsidR="00ED397D" w:rsidRPr="00330A7E" w:rsidRDefault="00ED397D">
      <w:pPr>
        <w:spacing w:before="80" w:after="80" w:line="264" w:lineRule="auto"/>
        <w:ind w:left="992"/>
        <w:jc w:val="both"/>
        <w:rPr>
          <w:rFonts w:ascii="Times New Roman" w:hAnsi="Times New Roman" w:cs="Times New Roman"/>
          <w:b/>
          <w:color w:val="7030A0"/>
          <w:sz w:val="24"/>
          <w:szCs w:val="24"/>
          <w:u w:val="single"/>
        </w:rPr>
      </w:pPr>
      <w:r w:rsidRPr="00330A7E">
        <w:rPr>
          <w:rFonts w:ascii="Times New Roman" w:hAnsi="Times New Roman" w:cs="Times New Roman"/>
          <w:b/>
          <w:color w:val="7030A0"/>
          <w:sz w:val="24"/>
          <w:szCs w:val="24"/>
        </w:rPr>
        <w:t xml:space="preserve">Chọn </w:t>
      </w:r>
      <w:r w:rsidRPr="00330A7E">
        <w:rPr>
          <w:rFonts w:ascii="Times New Roman" w:hAnsi="Times New Roman" w:cs="Times New Roman"/>
          <w:b/>
          <w:color w:val="7030A0"/>
          <w:sz w:val="24"/>
          <w:szCs w:val="24"/>
          <w:u w:val="single"/>
        </w:rPr>
        <w:t>A</w:t>
      </w:r>
      <w:r w:rsidRPr="00330A7E">
        <w:rPr>
          <w:rFonts w:ascii="Times New Roman" w:hAnsi="Times New Roman" w:cs="Times New Roman"/>
          <w:b/>
          <w:color w:val="7030A0"/>
          <w:sz w:val="24"/>
          <w:szCs w:val="24"/>
        </w:rPr>
        <w:t>.</w:t>
      </w:r>
    </w:p>
    <w:p w14:paraId="6597FDB4" w14:textId="77777777" w:rsidR="00ED397D" w:rsidRPr="00330A7E" w:rsidRDefault="00ED397D">
      <w:pPr>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Độ lệch chuẩn của mẫu số liệu là: </w:t>
      </w:r>
      <w:r w:rsidR="00FA344A">
        <w:rPr>
          <w:rFonts w:ascii="Times New Roman" w:hAnsi="Times New Roman" w:cs="Times New Roman"/>
          <w:position w:val="-10"/>
          <w:sz w:val="24"/>
          <w:szCs w:val="24"/>
        </w:rPr>
        <w:pict w14:anchorId="16D062B2">
          <v:shape id="_x0000_i7420" type="#_x0000_t75" style="width:61.5pt;height:19.5pt">
            <v:imagedata r:id="rId10543" o:title=""/>
          </v:shape>
        </w:pict>
      </w:r>
      <w:r w:rsidRPr="00330A7E">
        <w:rPr>
          <w:rFonts w:ascii="Times New Roman" w:hAnsi="Times New Roman" w:cs="Times New Roman"/>
          <w:sz w:val="24"/>
          <w:szCs w:val="24"/>
        </w:rPr>
        <w:t>.</w:t>
      </w:r>
    </w:p>
    <w:p w14:paraId="12ECDF39" w14:textId="77777777" w:rsidR="00ED397D" w:rsidRPr="00330A7E" w:rsidRDefault="00ED397D" w:rsidP="000E1E56">
      <w:pPr>
        <w:pStyle w:val="ListParagraph"/>
        <w:numPr>
          <w:ilvl w:val="0"/>
          <w:numId w:val="7"/>
        </w:numPr>
        <w:tabs>
          <w:tab w:val="left" w:pos="992"/>
        </w:tabs>
        <w:spacing w:before="80" w:after="80" w:line="264" w:lineRule="auto"/>
        <w:rPr>
          <w:rFonts w:ascii="Times New Roman" w:hAnsi="Times New Roman" w:cs="Times New Roman"/>
          <w:color w:val="000000" w:themeColor="text1"/>
          <w:sz w:val="24"/>
          <w:szCs w:val="24"/>
          <w:lang w:val="fr-FR"/>
        </w:rPr>
      </w:pPr>
      <w:r w:rsidRPr="00330A7E">
        <w:rPr>
          <w:rFonts w:ascii="Times New Roman" w:hAnsi="Times New Roman" w:cs="Times New Roman"/>
          <w:color w:val="000000" w:themeColor="text1"/>
          <w:sz w:val="24"/>
          <w:szCs w:val="24"/>
          <w:lang w:val="fr-FR"/>
        </w:rPr>
        <w:t xml:space="preserve">Toạ độ của vectơ </w:t>
      </w:r>
      <w:r w:rsidR="00FA344A">
        <w:rPr>
          <w:rFonts w:ascii="Times New Roman" w:hAnsi="Times New Roman" w:cs="Times New Roman"/>
          <w:position w:val="-10"/>
          <w:sz w:val="24"/>
          <w:szCs w:val="24"/>
        </w:rPr>
        <w:pict w14:anchorId="53670BD2">
          <v:shape id="_x0000_i7421" type="#_x0000_t75" style="width:43.5pt;height:19.5pt">
            <v:imagedata r:id="rId10544" o:title=""/>
          </v:shape>
        </w:pict>
      </w:r>
      <w:r w:rsidRPr="00330A7E">
        <w:rPr>
          <w:rFonts w:ascii="Times New Roman" w:hAnsi="Times New Roman" w:cs="Times New Roman"/>
          <w:color w:val="000000" w:themeColor="text1"/>
          <w:sz w:val="24"/>
          <w:szCs w:val="24"/>
          <w:lang w:val="fr-FR"/>
        </w:rPr>
        <w:t xml:space="preserve"> là:</w:t>
      </w:r>
    </w:p>
    <w:p w14:paraId="243C58B6" w14:textId="77777777" w:rsidR="00ED397D" w:rsidRPr="00330A7E" w:rsidRDefault="00ED397D">
      <w:pPr>
        <w:widowControl w:val="0"/>
        <w:tabs>
          <w:tab w:val="left" w:pos="3402"/>
          <w:tab w:val="left" w:pos="5669"/>
          <w:tab w:val="left" w:pos="7937"/>
        </w:tabs>
        <w:spacing w:before="80" w:after="80" w:line="264" w:lineRule="auto"/>
        <w:ind w:left="992"/>
        <w:jc w:val="both"/>
        <w:rPr>
          <w:rFonts w:ascii="Times New Roman" w:hAnsi="Times New Roman" w:cs="Times New Roman"/>
          <w:color w:val="000000" w:themeColor="text1"/>
          <w:sz w:val="24"/>
          <w:szCs w:val="24"/>
          <w:lang w:eastAsia="vi-VN"/>
        </w:rPr>
      </w:pPr>
      <w:r w:rsidRPr="00330A7E">
        <w:rPr>
          <w:rFonts w:ascii="Times New Roman" w:hAnsi="Times New Roman" w:cs="Times New Roman"/>
          <w:b/>
          <w:color w:val="0000FF"/>
          <w:sz w:val="24"/>
          <w:szCs w:val="24"/>
          <w:lang w:eastAsia="vi-VN"/>
        </w:rPr>
        <w:t xml:space="preserve">A. </w:t>
      </w:r>
      <w:r w:rsidR="00FA344A">
        <w:rPr>
          <w:rFonts w:ascii="Times New Roman" w:hAnsi="Times New Roman" w:cs="Times New Roman"/>
          <w:position w:val="-14"/>
          <w:sz w:val="24"/>
          <w:szCs w:val="24"/>
        </w:rPr>
        <w:pict w14:anchorId="333D6A3B">
          <v:shape id="_x0000_i7422" type="#_x0000_t75" style="width:51pt;height:19.5pt">
            <v:imagedata r:id="rId10407" o:title=""/>
          </v:shape>
        </w:pict>
      </w:r>
      <w:r w:rsidRPr="00330A7E">
        <w:rPr>
          <w:rFonts w:ascii="Times New Roman" w:hAnsi="Times New Roman" w:cs="Times New Roman"/>
          <w:color w:val="000000" w:themeColor="text1"/>
          <w:sz w:val="24"/>
          <w:szCs w:val="24"/>
          <w:lang w:eastAsia="vi-VN"/>
        </w:rPr>
        <w:tab/>
      </w:r>
      <w:r w:rsidRPr="00330A7E">
        <w:rPr>
          <w:rFonts w:ascii="Times New Roman" w:hAnsi="Times New Roman" w:cs="Times New Roman"/>
          <w:b/>
          <w:color w:val="0000FF"/>
          <w:sz w:val="24"/>
          <w:szCs w:val="24"/>
          <w:lang w:eastAsia="vi-VN"/>
        </w:rPr>
        <w:t xml:space="preserve">B. </w:t>
      </w:r>
      <w:r w:rsidR="00FA344A">
        <w:rPr>
          <w:rFonts w:ascii="Times New Roman" w:hAnsi="Times New Roman" w:cs="Times New Roman"/>
          <w:position w:val="-14"/>
          <w:sz w:val="24"/>
          <w:szCs w:val="24"/>
        </w:rPr>
        <w:pict w14:anchorId="56212556">
          <v:shape id="_x0000_i7423" type="#_x0000_t75" style="width:43.5pt;height:19.5pt">
            <v:imagedata r:id="rId10545" o:title=""/>
          </v:shape>
        </w:pict>
      </w:r>
      <w:r w:rsidRPr="00330A7E">
        <w:rPr>
          <w:rFonts w:ascii="Times New Roman" w:hAnsi="Times New Roman" w:cs="Times New Roman"/>
          <w:color w:val="000000" w:themeColor="text1"/>
          <w:sz w:val="24"/>
          <w:szCs w:val="24"/>
          <w:lang w:eastAsia="vi-VN"/>
        </w:rPr>
        <w:tab/>
      </w:r>
      <w:r w:rsidRPr="00330A7E">
        <w:rPr>
          <w:rFonts w:ascii="Times New Roman" w:hAnsi="Times New Roman" w:cs="Times New Roman"/>
          <w:b/>
          <w:color w:val="0000FF"/>
          <w:sz w:val="24"/>
          <w:szCs w:val="24"/>
          <w:lang w:eastAsia="vi-VN"/>
        </w:rPr>
        <w:t xml:space="preserve">C. </w:t>
      </w:r>
      <w:r w:rsidR="00FA344A">
        <w:rPr>
          <w:rFonts w:ascii="Times New Roman" w:hAnsi="Times New Roman" w:cs="Times New Roman"/>
          <w:position w:val="-14"/>
          <w:sz w:val="24"/>
          <w:szCs w:val="24"/>
        </w:rPr>
        <w:pict w14:anchorId="50A22E28">
          <v:shape id="_x0000_i7424" type="#_x0000_t75" style="width:43.5pt;height:19.5pt">
            <v:imagedata r:id="rId10546" o:title=""/>
          </v:shape>
        </w:pict>
      </w:r>
      <w:r w:rsidRPr="00330A7E">
        <w:rPr>
          <w:rFonts w:ascii="Times New Roman" w:hAnsi="Times New Roman" w:cs="Times New Roman"/>
          <w:color w:val="000000" w:themeColor="text1"/>
          <w:sz w:val="24"/>
          <w:szCs w:val="24"/>
          <w:lang w:eastAsia="vi-VN"/>
        </w:rPr>
        <w:tab/>
      </w:r>
      <w:r w:rsidRPr="00330A7E">
        <w:rPr>
          <w:rFonts w:ascii="Times New Roman" w:hAnsi="Times New Roman" w:cs="Times New Roman"/>
          <w:b/>
          <w:color w:val="0000FF"/>
          <w:sz w:val="24"/>
          <w:szCs w:val="24"/>
          <w:lang w:eastAsia="vi-VN"/>
        </w:rPr>
        <w:t xml:space="preserve">D. </w:t>
      </w:r>
      <w:r w:rsidR="00FA344A">
        <w:rPr>
          <w:rFonts w:ascii="Times New Roman" w:hAnsi="Times New Roman" w:cs="Times New Roman"/>
          <w:position w:val="-14"/>
          <w:sz w:val="24"/>
          <w:szCs w:val="24"/>
        </w:rPr>
        <w:pict w14:anchorId="78D18D2B">
          <v:shape id="_x0000_i7425" type="#_x0000_t75" style="width:49.5pt;height:19.5pt">
            <v:imagedata r:id="rId10547" o:title=""/>
          </v:shape>
        </w:pict>
      </w:r>
    </w:p>
    <w:p w14:paraId="3A241123" w14:textId="77777777" w:rsidR="00ED397D" w:rsidRPr="00330A7E" w:rsidRDefault="00ED397D">
      <w:pPr>
        <w:spacing w:before="80" w:after="80" w:line="264" w:lineRule="auto"/>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Giải</w:t>
      </w:r>
    </w:p>
    <w:p w14:paraId="14B24F73" w14:textId="77777777" w:rsidR="00ED397D" w:rsidRPr="00330A7E" w:rsidRDefault="00ED397D">
      <w:pPr>
        <w:spacing w:before="80" w:after="80" w:line="264" w:lineRule="auto"/>
        <w:ind w:left="992"/>
        <w:jc w:val="both"/>
        <w:rPr>
          <w:rFonts w:ascii="Times New Roman" w:hAnsi="Times New Roman" w:cs="Times New Roman"/>
          <w:b/>
          <w:bCs/>
          <w:color w:val="7030A0"/>
          <w:sz w:val="24"/>
          <w:szCs w:val="24"/>
          <w:u w:val="single"/>
        </w:rPr>
      </w:pPr>
      <w:r w:rsidRPr="00330A7E">
        <w:rPr>
          <w:rFonts w:ascii="Times New Roman" w:hAnsi="Times New Roman" w:cs="Times New Roman"/>
          <w:b/>
          <w:bCs/>
          <w:color w:val="7030A0"/>
          <w:sz w:val="24"/>
          <w:szCs w:val="24"/>
          <w:lang w:val="en-GB"/>
        </w:rPr>
        <w:t>Chọn</w:t>
      </w:r>
      <w:r w:rsidRPr="00330A7E">
        <w:rPr>
          <w:rFonts w:ascii="Times New Roman" w:hAnsi="Times New Roman" w:cs="Times New Roman"/>
          <w:b/>
          <w:bCs/>
          <w:color w:val="7030A0"/>
          <w:sz w:val="24"/>
          <w:szCs w:val="24"/>
          <w:u w:val="single"/>
          <w:lang w:val="en-GB"/>
        </w:rPr>
        <w:t xml:space="preserve"> A</w:t>
      </w:r>
      <w:r w:rsidRPr="00330A7E">
        <w:rPr>
          <w:rFonts w:ascii="Times New Roman" w:hAnsi="Times New Roman" w:cs="Times New Roman"/>
          <w:b/>
          <w:bCs/>
          <w:color w:val="7030A0"/>
          <w:sz w:val="24"/>
          <w:szCs w:val="24"/>
          <w:u w:val="single"/>
        </w:rPr>
        <w:t>.</w:t>
      </w:r>
    </w:p>
    <w:p w14:paraId="179E9931" w14:textId="77777777" w:rsidR="00ED397D" w:rsidRPr="00330A7E" w:rsidRDefault="00FA344A">
      <w:pPr>
        <w:pStyle w:val="ListParagraph"/>
        <w:spacing w:before="80" w:after="80" w:line="264" w:lineRule="auto"/>
        <w:ind w:left="992"/>
        <w:rPr>
          <w:rFonts w:ascii="Times New Roman" w:hAnsi="Times New Roman" w:cs="Times New Roman"/>
          <w:b/>
          <w:bCs/>
          <w:color w:val="4414F4"/>
          <w:sz w:val="24"/>
          <w:szCs w:val="24"/>
          <w:u w:val="single"/>
          <w:lang w:val="en-GB"/>
        </w:rPr>
      </w:pPr>
      <w:r>
        <w:rPr>
          <w:rFonts w:ascii="Times New Roman" w:hAnsi="Times New Roman" w:cs="Times New Roman"/>
          <w:position w:val="-14"/>
          <w:sz w:val="24"/>
          <w:szCs w:val="24"/>
        </w:rPr>
        <w:pict w14:anchorId="1A21A641">
          <v:shape id="_x0000_i7426" type="#_x0000_t75" style="width:118.5pt;height:21pt">
            <v:imagedata r:id="rId10548" o:title=""/>
          </v:shape>
        </w:pict>
      </w:r>
    </w:p>
    <w:p w14:paraId="3A6798EF" w14:textId="77777777" w:rsidR="00ED397D" w:rsidRPr="00330A7E" w:rsidRDefault="00ED397D" w:rsidP="000E1E56">
      <w:pPr>
        <w:pStyle w:val="ListParagraph"/>
        <w:numPr>
          <w:ilvl w:val="0"/>
          <w:numId w:val="7"/>
        </w:numPr>
        <w:tabs>
          <w:tab w:val="left" w:pos="992"/>
        </w:tabs>
        <w:spacing w:before="80" w:after="80" w:line="264" w:lineRule="auto"/>
        <w:rPr>
          <w:rFonts w:ascii="Times New Roman" w:hAnsi="Times New Roman" w:cs="Times New Roman"/>
          <w:sz w:val="24"/>
          <w:szCs w:val="24"/>
        </w:rPr>
      </w:pPr>
      <w:r w:rsidRPr="00330A7E">
        <w:rPr>
          <w:rFonts w:ascii="Times New Roman" w:hAnsi="Times New Roman" w:cs="Times New Roman"/>
          <w:bCs/>
          <w:sz w:val="24"/>
          <w:szCs w:val="24"/>
          <w:lang w:val="en-GB"/>
        </w:rPr>
        <w:t>Cho hàm số</w:t>
      </w:r>
      <w:r w:rsidRPr="00330A7E">
        <w:rPr>
          <w:rFonts w:ascii="Times New Roman" w:hAnsi="Times New Roman" w:cs="Times New Roman"/>
          <w:b/>
          <w:sz w:val="24"/>
          <w:szCs w:val="24"/>
          <w:lang w:val="en-GB"/>
        </w:rPr>
        <w:t xml:space="preserve"> </w:t>
      </w:r>
      <w:r w:rsidRPr="00330A7E">
        <w:rPr>
          <w:rFonts w:ascii="Times New Roman" w:hAnsi="Times New Roman" w:cs="Times New Roman"/>
          <w:sz w:val="24"/>
          <w:szCs w:val="24"/>
        </w:rPr>
        <w:t>y =</w:t>
      </w:r>
      <w:r w:rsidR="00FA344A">
        <w:rPr>
          <w:rFonts w:ascii="Times New Roman" w:hAnsi="Times New Roman" w:cs="Times New Roman"/>
          <w:position w:val="-10"/>
          <w:sz w:val="24"/>
          <w:szCs w:val="24"/>
        </w:rPr>
        <w:pict w14:anchorId="17F3DA5E">
          <v:shape id="_x0000_i7427" type="#_x0000_t75" style="width:27pt;height:16.5pt">
            <v:imagedata r:id="rId10411" o:title=""/>
          </v:shape>
        </w:pict>
      </w:r>
      <w:r w:rsidRPr="00330A7E">
        <w:rPr>
          <w:rFonts w:ascii="Times New Roman" w:hAnsi="Times New Roman" w:cs="Times New Roman"/>
          <w:sz w:val="24"/>
          <w:szCs w:val="24"/>
        </w:rPr>
        <w:t xml:space="preserve">có đồ thị như </w:t>
      </w:r>
      <w:r w:rsidRPr="00330A7E">
        <w:rPr>
          <w:rFonts w:ascii="Times New Roman" w:hAnsi="Times New Roman" w:cs="Times New Roman"/>
          <w:i/>
          <w:iCs/>
          <w:sz w:val="24"/>
          <w:szCs w:val="24"/>
        </w:rPr>
        <w:t>Hình 3</w:t>
      </w:r>
      <w:r w:rsidRPr="00330A7E">
        <w:rPr>
          <w:rFonts w:ascii="Times New Roman" w:hAnsi="Times New Roman" w:cs="Times New Roman"/>
          <w:sz w:val="24"/>
          <w:szCs w:val="24"/>
        </w:rPr>
        <w:t xml:space="preserve">. Gọi </w:t>
      </w:r>
      <w:r w:rsidR="00FA344A">
        <w:rPr>
          <w:rFonts w:ascii="Times New Roman" w:hAnsi="Times New Roman" w:cs="Times New Roman"/>
          <w:position w:val="-4"/>
          <w:sz w:val="24"/>
          <w:szCs w:val="24"/>
        </w:rPr>
        <w:pict w14:anchorId="010CF7F5">
          <v:shape id="_x0000_i7428" type="#_x0000_t75" style="width:13.5pt;height:13.5pt">
            <v:imagedata r:id="rId10412" o:title=""/>
          </v:shape>
        </w:pict>
      </w:r>
      <w:r w:rsidRPr="00330A7E">
        <w:rPr>
          <w:rFonts w:ascii="Times New Roman" w:hAnsi="Times New Roman" w:cs="Times New Roman"/>
          <w:sz w:val="24"/>
          <w:szCs w:val="24"/>
        </w:rPr>
        <w:t xml:space="preserve"> là diện tích hình phẳng được tô màu. Thể tích </w:t>
      </w:r>
      <w:r w:rsidR="00FA344A">
        <w:rPr>
          <w:rFonts w:ascii="Times New Roman" w:hAnsi="Times New Roman" w:cs="Times New Roman"/>
          <w:position w:val="-6"/>
          <w:sz w:val="24"/>
          <w:szCs w:val="24"/>
        </w:rPr>
        <w:pict w14:anchorId="69912122">
          <v:shape id="_x0000_i7429" type="#_x0000_t75" style="width:10.5pt;height:13.5pt">
            <v:imagedata r:id="rId10413" o:title=""/>
          </v:shape>
        </w:pict>
      </w:r>
      <w:r w:rsidRPr="00330A7E">
        <w:rPr>
          <w:rFonts w:ascii="Times New Roman" w:hAnsi="Times New Roman" w:cs="Times New Roman"/>
          <w:sz w:val="24"/>
          <w:szCs w:val="24"/>
        </w:rPr>
        <w:t xml:space="preserve"> của khối tròn xoay được tạo thành khi quay hình phẳng </w:t>
      </w:r>
      <w:r w:rsidR="00FA344A">
        <w:rPr>
          <w:rFonts w:ascii="Times New Roman" w:hAnsi="Times New Roman" w:cs="Times New Roman"/>
          <w:position w:val="-4"/>
          <w:sz w:val="24"/>
          <w:szCs w:val="24"/>
        </w:rPr>
        <w:pict w14:anchorId="7FB0F8DB">
          <v:shape id="_x0000_i7430" type="#_x0000_t75" style="width:13.5pt;height:13.5pt">
            <v:imagedata r:id="rId10414" o:title=""/>
          </v:shape>
        </w:pict>
      </w:r>
      <w:r w:rsidRPr="00330A7E">
        <w:rPr>
          <w:rFonts w:ascii="Times New Roman" w:hAnsi="Times New Roman" w:cs="Times New Roman"/>
          <w:sz w:val="24"/>
          <w:szCs w:val="24"/>
        </w:rPr>
        <w:t xml:space="preserve"> quanh trục </w:t>
      </w:r>
      <w:r w:rsidR="00FA344A">
        <w:rPr>
          <w:rFonts w:ascii="Times New Roman" w:hAnsi="Times New Roman" w:cs="Times New Roman"/>
          <w:position w:val="-6"/>
          <w:sz w:val="24"/>
          <w:szCs w:val="24"/>
        </w:rPr>
        <w:pict w14:anchorId="4347D741">
          <v:shape id="_x0000_i7431" type="#_x0000_t75" style="width:16.5pt;height:13.5pt">
            <v:imagedata r:id="rId10415" o:title=""/>
          </v:shape>
        </w:pict>
      </w:r>
      <w:r w:rsidRPr="00330A7E">
        <w:rPr>
          <w:rFonts w:ascii="Times New Roman" w:hAnsi="Times New Roman" w:cs="Times New Roman"/>
          <w:sz w:val="24"/>
          <w:szCs w:val="24"/>
        </w:rPr>
        <w:t xml:space="preserve"> là</w:t>
      </w:r>
    </w:p>
    <w:p w14:paraId="3362E224" w14:textId="77777777" w:rsidR="00ED397D" w:rsidRPr="00330A7E" w:rsidRDefault="00ED397D">
      <w:pPr>
        <w:spacing w:before="80" w:after="80" w:line="264" w:lineRule="auto"/>
        <w:ind w:left="992"/>
        <w:jc w:val="center"/>
        <w:rPr>
          <w:rFonts w:ascii="Times New Roman" w:hAnsi="Times New Roman" w:cs="Times New Roman"/>
          <w:b/>
          <w:color w:val="0000FF"/>
          <w:sz w:val="24"/>
          <w:szCs w:val="24"/>
        </w:rPr>
      </w:pPr>
      <w:r w:rsidRPr="00330A7E">
        <w:rPr>
          <w:rFonts w:ascii="Times New Roman" w:hAnsi="Times New Roman" w:cs="Times New Roman"/>
          <w:noProof/>
          <w:sz w:val="24"/>
          <w:szCs w:val="24"/>
          <w:lang w:eastAsia="en-US"/>
        </w:rPr>
        <w:drawing>
          <wp:inline distT="0" distB="0" distL="0" distR="0" wp14:anchorId="2C69895F" wp14:editId="67C7C5D8">
            <wp:extent cx="1611630" cy="1553210"/>
            <wp:effectExtent l="0" t="0" r="3810" b="1270"/>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429650" name="Picture 1"/>
                    <pic:cNvPicPr>
                      <a:picLocks noChangeAspect="1"/>
                    </pic:cNvPicPr>
                  </pic:nvPicPr>
                  <pic:blipFill>
                    <a:blip r:embed="rId2857"/>
                    <a:stretch>
                      <a:fillRect/>
                    </a:stretch>
                  </pic:blipFill>
                  <pic:spPr>
                    <a:xfrm>
                      <a:off x="0" y="0"/>
                      <a:ext cx="1620458" cy="1561823"/>
                    </a:xfrm>
                    <a:prstGeom prst="rect">
                      <a:avLst/>
                    </a:prstGeom>
                  </pic:spPr>
                </pic:pic>
              </a:graphicData>
            </a:graphic>
          </wp:inline>
        </w:drawing>
      </w:r>
    </w:p>
    <w:p w14:paraId="738A4655"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t xml:space="preserve">A. </w:t>
      </w:r>
      <w:r w:rsidR="00FA344A">
        <w:rPr>
          <w:rFonts w:ascii="Times New Roman" w:hAnsi="Times New Roman" w:cs="Times New Roman"/>
          <w:position w:val="-30"/>
          <w:sz w:val="24"/>
          <w:szCs w:val="24"/>
        </w:rPr>
        <w:pict w14:anchorId="3619AF75">
          <v:shape id="_x0000_i7432" type="#_x0000_t75" style="width:84pt;height:37.5pt">
            <v:imagedata r:id="rId10549"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00FA344A">
        <w:rPr>
          <w:rFonts w:ascii="Times New Roman" w:hAnsi="Times New Roman" w:cs="Times New Roman"/>
          <w:position w:val="-30"/>
          <w:sz w:val="24"/>
          <w:szCs w:val="24"/>
        </w:rPr>
        <w:pict w14:anchorId="126CE2FD">
          <v:shape id="_x0000_i7433" type="#_x0000_t75" style="width:76.5pt;height:37.5pt">
            <v:imagedata r:id="rId10550"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00FA344A">
        <w:rPr>
          <w:rFonts w:ascii="Times New Roman" w:hAnsi="Times New Roman" w:cs="Times New Roman"/>
          <w:position w:val="-32"/>
          <w:sz w:val="24"/>
          <w:szCs w:val="24"/>
        </w:rPr>
        <w:pict w14:anchorId="764CC253">
          <v:shape id="_x0000_i7434" type="#_x0000_t75" style="width:76.5pt;height:37.5pt">
            <v:imagedata r:id="rId10551"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00FA344A">
        <w:rPr>
          <w:rFonts w:ascii="Times New Roman" w:hAnsi="Times New Roman" w:cs="Times New Roman"/>
          <w:position w:val="-32"/>
          <w:sz w:val="24"/>
          <w:szCs w:val="24"/>
        </w:rPr>
        <w:pict w14:anchorId="79C7CFC0">
          <v:shape id="_x0000_i7435" type="#_x0000_t75" style="width:84pt;height:37.5pt">
            <v:imagedata r:id="rId10552" o:title=""/>
          </v:shape>
        </w:pict>
      </w:r>
      <w:r w:rsidRPr="00330A7E">
        <w:rPr>
          <w:rFonts w:ascii="Times New Roman" w:hAnsi="Times New Roman" w:cs="Times New Roman"/>
          <w:sz w:val="24"/>
          <w:szCs w:val="24"/>
        </w:rPr>
        <w:t>.</w:t>
      </w:r>
    </w:p>
    <w:p w14:paraId="1AB9211E" w14:textId="77777777" w:rsidR="00ED397D" w:rsidRPr="00330A7E" w:rsidRDefault="00ED397D">
      <w:pPr>
        <w:spacing w:before="80" w:after="80" w:line="264" w:lineRule="auto"/>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Giải</w:t>
      </w:r>
    </w:p>
    <w:p w14:paraId="4B3847A7" w14:textId="77777777" w:rsidR="00ED397D" w:rsidRPr="00330A7E" w:rsidRDefault="00ED397D">
      <w:pPr>
        <w:spacing w:before="80" w:after="80" w:line="264" w:lineRule="auto"/>
        <w:ind w:left="992"/>
        <w:jc w:val="both"/>
        <w:rPr>
          <w:rFonts w:ascii="Times New Roman" w:hAnsi="Times New Roman" w:cs="Times New Roman"/>
          <w:b/>
          <w:color w:val="7030A0"/>
          <w:sz w:val="24"/>
          <w:szCs w:val="24"/>
          <w:u w:val="single"/>
        </w:rPr>
      </w:pPr>
      <w:r w:rsidRPr="00330A7E">
        <w:rPr>
          <w:rFonts w:ascii="Times New Roman" w:hAnsi="Times New Roman" w:cs="Times New Roman"/>
          <w:b/>
          <w:color w:val="7030A0"/>
          <w:sz w:val="24"/>
          <w:szCs w:val="24"/>
        </w:rPr>
        <w:t xml:space="preserve">Chọn </w:t>
      </w:r>
      <w:r w:rsidRPr="00330A7E">
        <w:rPr>
          <w:rFonts w:ascii="Times New Roman" w:hAnsi="Times New Roman" w:cs="Times New Roman"/>
          <w:b/>
          <w:color w:val="7030A0"/>
          <w:sz w:val="24"/>
          <w:szCs w:val="24"/>
          <w:u w:val="single"/>
        </w:rPr>
        <w:t>D</w:t>
      </w:r>
      <w:r w:rsidRPr="00330A7E">
        <w:rPr>
          <w:rFonts w:ascii="Times New Roman" w:hAnsi="Times New Roman" w:cs="Times New Roman"/>
          <w:b/>
          <w:color w:val="7030A0"/>
          <w:sz w:val="24"/>
          <w:szCs w:val="24"/>
        </w:rPr>
        <w:t>.</w:t>
      </w:r>
    </w:p>
    <w:p w14:paraId="49219DA5" w14:textId="77777777" w:rsidR="00ED397D" w:rsidRPr="00330A7E" w:rsidRDefault="00ED397D">
      <w:pPr>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bCs/>
          <w:sz w:val="24"/>
          <w:szCs w:val="24"/>
        </w:rPr>
        <w:t xml:space="preserve">Hình phẳng </w:t>
      </w:r>
      <w:r w:rsidR="00FA344A">
        <w:rPr>
          <w:rFonts w:ascii="Times New Roman" w:hAnsi="Times New Roman" w:cs="Times New Roman"/>
          <w:position w:val="-4"/>
          <w:sz w:val="24"/>
          <w:szCs w:val="24"/>
        </w:rPr>
        <w:pict w14:anchorId="017A04A5">
          <v:shape id="_x0000_i7436" type="#_x0000_t75" style="width:13.5pt;height:13.5pt">
            <v:imagedata r:id="rId10553" o:title=""/>
          </v:shape>
        </w:pict>
      </w:r>
      <w:r w:rsidRPr="00330A7E">
        <w:rPr>
          <w:rFonts w:ascii="Times New Roman" w:hAnsi="Times New Roman" w:cs="Times New Roman"/>
          <w:bCs/>
          <w:sz w:val="24"/>
          <w:szCs w:val="24"/>
        </w:rPr>
        <w:t xml:space="preserve"> được giới hạn bởi: Đồ thị hàm số </w:t>
      </w:r>
      <w:r w:rsidR="00FA344A">
        <w:rPr>
          <w:rFonts w:ascii="Times New Roman" w:hAnsi="Times New Roman" w:cs="Times New Roman"/>
          <w:position w:val="-10"/>
          <w:sz w:val="24"/>
          <w:szCs w:val="24"/>
        </w:rPr>
        <w:pict w14:anchorId="4110E636">
          <v:shape id="_x0000_i7437" type="#_x0000_t75" style="width:46.5pt;height:16.5pt">
            <v:imagedata r:id="rId10554" o:title=""/>
          </v:shape>
        </w:pict>
      </w:r>
      <w:r w:rsidRPr="00330A7E">
        <w:rPr>
          <w:rFonts w:ascii="Times New Roman" w:hAnsi="Times New Roman" w:cs="Times New Roman"/>
          <w:sz w:val="24"/>
          <w:szCs w:val="24"/>
        </w:rPr>
        <w:t xml:space="preserve">, trục hoành </w:t>
      </w:r>
      <w:r w:rsidR="00FA344A">
        <w:rPr>
          <w:rFonts w:ascii="Times New Roman" w:hAnsi="Times New Roman" w:cs="Times New Roman"/>
          <w:position w:val="-6"/>
          <w:sz w:val="24"/>
          <w:szCs w:val="24"/>
        </w:rPr>
        <w:pict w14:anchorId="405C8F44">
          <v:shape id="_x0000_i7438" type="#_x0000_t75" style="width:16.5pt;height:13.5pt">
            <v:imagedata r:id="rId10555" o:title=""/>
          </v:shape>
        </w:pict>
      </w:r>
      <w:r w:rsidRPr="00330A7E">
        <w:rPr>
          <w:rFonts w:ascii="Times New Roman" w:hAnsi="Times New Roman" w:cs="Times New Roman"/>
          <w:sz w:val="24"/>
          <w:szCs w:val="24"/>
        </w:rPr>
        <w:t xml:space="preserve"> và hai đường thẳng </w:t>
      </w:r>
      <w:r w:rsidR="00FA344A">
        <w:rPr>
          <w:rFonts w:ascii="Times New Roman" w:hAnsi="Times New Roman" w:cs="Times New Roman"/>
          <w:position w:val="-8"/>
          <w:sz w:val="24"/>
          <w:szCs w:val="24"/>
        </w:rPr>
        <w:pict w14:anchorId="39F10D5A">
          <v:shape id="_x0000_i7439" type="#_x0000_t75" style="width:55.5pt;height:15pt">
            <v:imagedata r:id="rId10556" o:title=""/>
          </v:shape>
        </w:pict>
      </w:r>
      <w:r w:rsidRPr="00330A7E">
        <w:rPr>
          <w:rFonts w:ascii="Times New Roman" w:hAnsi="Times New Roman" w:cs="Times New Roman"/>
          <w:sz w:val="24"/>
          <w:szCs w:val="24"/>
        </w:rPr>
        <w:t xml:space="preserve">. </w:t>
      </w:r>
      <w:r w:rsidRPr="00330A7E">
        <w:rPr>
          <w:rFonts w:ascii="Times New Roman" w:hAnsi="Times New Roman" w:cs="Times New Roman"/>
          <w:bCs/>
          <w:sz w:val="24"/>
          <w:szCs w:val="24"/>
        </w:rPr>
        <w:t xml:space="preserve">Do đó khối tròn xoay tạo thành khi cho hình phẳng </w:t>
      </w:r>
      <w:r w:rsidR="00FA344A">
        <w:rPr>
          <w:rFonts w:ascii="Times New Roman" w:hAnsi="Times New Roman" w:cs="Times New Roman"/>
          <w:position w:val="-4"/>
          <w:sz w:val="24"/>
          <w:szCs w:val="24"/>
        </w:rPr>
        <w:pict w14:anchorId="6F9A13E1">
          <v:shape id="_x0000_i7440" type="#_x0000_t75" style="width:13.5pt;height:13.5pt">
            <v:imagedata r:id="rId10557" o:title=""/>
          </v:shape>
        </w:pict>
      </w:r>
      <w:r w:rsidRPr="00330A7E">
        <w:rPr>
          <w:rFonts w:ascii="Times New Roman" w:hAnsi="Times New Roman" w:cs="Times New Roman"/>
          <w:bCs/>
          <w:sz w:val="24"/>
          <w:szCs w:val="24"/>
        </w:rPr>
        <w:t xml:space="preserve"> quay quanh trục </w:t>
      </w:r>
      <w:r w:rsidR="00FA344A">
        <w:rPr>
          <w:rFonts w:ascii="Times New Roman" w:hAnsi="Times New Roman" w:cs="Times New Roman"/>
          <w:position w:val="-6"/>
          <w:sz w:val="24"/>
          <w:szCs w:val="24"/>
        </w:rPr>
        <w:pict w14:anchorId="04F984F2">
          <v:shape id="_x0000_i7441" type="#_x0000_t75" style="width:16.5pt;height:13.5pt">
            <v:imagedata r:id="rId10555" o:title=""/>
          </v:shape>
        </w:pict>
      </w:r>
      <w:r w:rsidRPr="00330A7E">
        <w:rPr>
          <w:rFonts w:ascii="Times New Roman" w:hAnsi="Times New Roman" w:cs="Times New Roman"/>
          <w:sz w:val="24"/>
          <w:szCs w:val="24"/>
        </w:rPr>
        <w:t xml:space="preserve"> có thể tích là </w:t>
      </w:r>
      <w:r w:rsidR="00FA344A">
        <w:rPr>
          <w:rFonts w:ascii="Times New Roman" w:hAnsi="Times New Roman" w:cs="Times New Roman"/>
          <w:position w:val="-32"/>
          <w:sz w:val="24"/>
          <w:szCs w:val="24"/>
        </w:rPr>
        <w:pict w14:anchorId="736DE219">
          <v:shape id="_x0000_i7442" type="#_x0000_t75" style="width:85.5pt;height:37.5pt">
            <v:imagedata r:id="rId10558" o:title=""/>
          </v:shape>
        </w:pict>
      </w:r>
      <w:r w:rsidRPr="00330A7E">
        <w:rPr>
          <w:rFonts w:ascii="Times New Roman" w:hAnsi="Times New Roman" w:cs="Times New Roman"/>
          <w:sz w:val="24"/>
          <w:szCs w:val="24"/>
        </w:rPr>
        <w:t>.</w:t>
      </w:r>
    </w:p>
    <w:p w14:paraId="29A9A3D3" w14:textId="77777777" w:rsidR="00ED397D" w:rsidRPr="00330A7E" w:rsidRDefault="00ED397D" w:rsidP="000E1E56">
      <w:pPr>
        <w:pStyle w:val="ListParagraph"/>
        <w:numPr>
          <w:ilvl w:val="0"/>
          <w:numId w:val="7"/>
        </w:numPr>
        <w:tabs>
          <w:tab w:val="left" w:pos="992"/>
        </w:tabs>
        <w:spacing w:before="80" w:after="80" w:line="264" w:lineRule="auto"/>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00FA344A">
        <w:rPr>
          <w:rFonts w:ascii="Times New Roman" w:hAnsi="Times New Roman" w:cs="Times New Roman"/>
          <w:position w:val="-14"/>
          <w:sz w:val="24"/>
          <w:szCs w:val="24"/>
        </w:rPr>
        <w:pict w14:anchorId="5987BD09">
          <v:shape id="_x0000_i7443" type="#_x0000_t75" style="width:46.5pt;height:19.5pt">
            <v:imagedata r:id="rId10559" o:title=""/>
          </v:shape>
        </w:pict>
      </w:r>
      <w:r w:rsidRPr="00330A7E">
        <w:rPr>
          <w:rFonts w:ascii="Times New Roman" w:hAnsi="Times New Roman" w:cs="Times New Roman"/>
          <w:sz w:val="24"/>
          <w:szCs w:val="24"/>
        </w:rPr>
        <w:t xml:space="preserve"> liên tục trên </w:t>
      </w:r>
      <w:r w:rsidR="00FA344A">
        <w:rPr>
          <w:rFonts w:ascii="Times New Roman" w:hAnsi="Times New Roman" w:cs="Times New Roman"/>
          <w:position w:val="-4"/>
          <w:sz w:val="24"/>
          <w:szCs w:val="24"/>
        </w:rPr>
        <w:pict w14:anchorId="476BE819">
          <v:shape id="_x0000_i7444" type="#_x0000_t75" style="width:13.5pt;height:13.5pt">
            <v:imagedata r:id="rId10560" o:title=""/>
          </v:shape>
        </w:pict>
      </w:r>
      <w:r w:rsidRPr="00330A7E">
        <w:rPr>
          <w:rFonts w:ascii="Times New Roman" w:hAnsi="Times New Roman" w:cs="Times New Roman"/>
          <w:sz w:val="24"/>
          <w:szCs w:val="24"/>
        </w:rPr>
        <w:t xml:space="preserve"> thỏa mãn </w:t>
      </w:r>
      <w:r w:rsidR="00FA344A">
        <w:rPr>
          <w:rFonts w:ascii="Times New Roman" w:hAnsi="Times New Roman" w:cs="Times New Roman"/>
          <w:position w:val="-32"/>
          <w:sz w:val="24"/>
          <w:szCs w:val="24"/>
        </w:rPr>
        <w:pict w14:anchorId="11B3DB28">
          <v:shape id="_x0000_i7445" type="#_x0000_t75" style="width:130.5pt;height:37.5pt">
            <v:imagedata r:id="rId10561" o:title=""/>
          </v:shape>
        </w:pict>
      </w:r>
      <w:r w:rsidRPr="00330A7E">
        <w:rPr>
          <w:rFonts w:ascii="Times New Roman" w:hAnsi="Times New Roman" w:cs="Times New Roman"/>
          <w:sz w:val="24"/>
          <w:szCs w:val="24"/>
        </w:rPr>
        <w:t xml:space="preserve">. Giá trị của biểu thức </w:t>
      </w:r>
      <w:r w:rsidR="00FA344A">
        <w:rPr>
          <w:rFonts w:ascii="Times New Roman" w:hAnsi="Times New Roman" w:cs="Times New Roman"/>
          <w:position w:val="-32"/>
          <w:sz w:val="24"/>
          <w:szCs w:val="24"/>
        </w:rPr>
        <w:pict w14:anchorId="3BEB395D">
          <v:shape id="_x0000_i7446" type="#_x0000_t75" style="width:49.5pt;height:37.5pt">
            <v:imagedata r:id="rId10562" o:title=""/>
          </v:shape>
        </w:pict>
      </w:r>
      <w:r w:rsidRPr="00330A7E">
        <w:rPr>
          <w:rFonts w:ascii="Times New Roman" w:hAnsi="Times New Roman" w:cs="Times New Roman"/>
          <w:sz w:val="24"/>
          <w:szCs w:val="24"/>
        </w:rPr>
        <w:t xml:space="preserve"> bằng</w:t>
      </w:r>
    </w:p>
    <w:p w14:paraId="6BFEAA2B" w14:textId="77777777" w:rsidR="00ED397D" w:rsidRPr="00330A7E" w:rsidRDefault="00ED397D">
      <w:pPr>
        <w:tabs>
          <w:tab w:val="left" w:pos="3402"/>
          <w:tab w:val="left" w:pos="5669"/>
          <w:tab w:val="left" w:pos="7937"/>
        </w:tabs>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b/>
          <w:color w:val="0000FF"/>
          <w:sz w:val="24"/>
          <w:szCs w:val="24"/>
        </w:rPr>
        <w:lastRenderedPageBreak/>
        <w:t xml:space="preserve">A. </w:t>
      </w:r>
      <w:r w:rsidRPr="00330A7E">
        <w:rPr>
          <w:rFonts w:ascii="Times New Roman" w:hAnsi="Times New Roman" w:cs="Times New Roman"/>
          <w:sz w:val="24"/>
          <w:szCs w:val="24"/>
        </w:rPr>
        <w:t>7.</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sz w:val="24"/>
          <w:szCs w:val="24"/>
        </w:rPr>
        <w:t>1.</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sz w:val="24"/>
          <w:szCs w:val="24"/>
        </w:rPr>
        <w:t>12.</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D. </w:t>
      </w:r>
      <w:r w:rsidRPr="00330A7E">
        <w:rPr>
          <w:rFonts w:ascii="Times New Roman" w:hAnsi="Times New Roman" w:cs="Times New Roman"/>
          <w:sz w:val="24"/>
          <w:szCs w:val="24"/>
        </w:rPr>
        <w:t>0,75.</w:t>
      </w:r>
    </w:p>
    <w:p w14:paraId="23D32FA1" w14:textId="77777777" w:rsidR="00ED397D" w:rsidRPr="00330A7E" w:rsidRDefault="00ED397D">
      <w:pPr>
        <w:spacing w:before="80" w:after="80" w:line="264" w:lineRule="auto"/>
        <w:ind w:left="992" w:hanging="992"/>
        <w:jc w:val="center"/>
        <w:rPr>
          <w:rFonts w:ascii="Times New Roman" w:hAnsi="Times New Roman" w:cs="Times New Roman"/>
          <w:b/>
          <w:color w:val="0000FF"/>
          <w:sz w:val="24"/>
          <w:szCs w:val="24"/>
          <w:lang w:val="fr-FR"/>
        </w:rPr>
      </w:pPr>
      <w:r w:rsidRPr="00330A7E">
        <w:rPr>
          <w:rFonts w:ascii="Times New Roman" w:hAnsi="Times New Roman" w:cs="Times New Roman"/>
          <w:b/>
          <w:color w:val="0000FF"/>
          <w:sz w:val="24"/>
          <w:szCs w:val="24"/>
          <w:lang w:val="fr-FR"/>
        </w:rPr>
        <w:t>Giải</w:t>
      </w:r>
    </w:p>
    <w:p w14:paraId="77D6FEA3" w14:textId="77777777" w:rsidR="00ED397D" w:rsidRPr="00330A7E" w:rsidRDefault="00ED397D">
      <w:pPr>
        <w:spacing w:before="80" w:after="80" w:line="264" w:lineRule="auto"/>
        <w:ind w:left="992"/>
        <w:jc w:val="both"/>
        <w:rPr>
          <w:rFonts w:ascii="Times New Roman" w:hAnsi="Times New Roman" w:cs="Times New Roman"/>
          <w:b/>
          <w:color w:val="7030A0"/>
          <w:sz w:val="24"/>
          <w:szCs w:val="24"/>
        </w:rPr>
      </w:pPr>
      <w:r w:rsidRPr="00330A7E">
        <w:rPr>
          <w:rFonts w:ascii="Times New Roman" w:hAnsi="Times New Roman" w:cs="Times New Roman"/>
          <w:b/>
          <w:color w:val="7030A0"/>
          <w:sz w:val="24"/>
          <w:szCs w:val="24"/>
        </w:rPr>
        <w:t>Chọn B.</w:t>
      </w:r>
    </w:p>
    <w:p w14:paraId="0DF3BA8A" w14:textId="77777777" w:rsidR="00ED397D" w:rsidRPr="00330A7E" w:rsidRDefault="00ED397D">
      <w:pPr>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Ta có: </w:t>
      </w:r>
      <w:r w:rsidR="00FA344A">
        <w:rPr>
          <w:rFonts w:ascii="Times New Roman" w:hAnsi="Times New Roman" w:cs="Times New Roman"/>
          <w:position w:val="-32"/>
          <w:sz w:val="24"/>
          <w:szCs w:val="24"/>
        </w:rPr>
        <w:pict w14:anchorId="4A048897">
          <v:shape id="_x0000_i7447" type="#_x0000_t75" style="width:160.5pt;height:37.5pt">
            <v:imagedata r:id="rId10563" o:title=""/>
          </v:shape>
        </w:pict>
      </w:r>
    </w:p>
    <w:p w14:paraId="5A47F568" w14:textId="77777777" w:rsidR="00ED397D" w:rsidRPr="00330A7E" w:rsidRDefault="00FA344A">
      <w:pPr>
        <w:spacing w:before="80" w:after="80" w:line="264" w:lineRule="auto"/>
        <w:ind w:left="992"/>
        <w:jc w:val="both"/>
        <w:rPr>
          <w:rFonts w:ascii="Times New Roman" w:hAnsi="Times New Roman" w:cs="Times New Roman"/>
          <w:sz w:val="24"/>
          <w:szCs w:val="24"/>
        </w:rPr>
      </w:pPr>
      <w:r>
        <w:rPr>
          <w:rFonts w:ascii="Times New Roman" w:hAnsi="Times New Roman" w:cs="Times New Roman"/>
          <w:position w:val="-32"/>
          <w:sz w:val="24"/>
          <w:szCs w:val="24"/>
        </w:rPr>
        <w:pict w14:anchorId="2AF8E099">
          <v:shape id="_x0000_i7448" type="#_x0000_t75" style="width:225pt;height:37.5pt">
            <v:imagedata r:id="rId10564" o:title=""/>
          </v:shape>
        </w:pict>
      </w:r>
    </w:p>
    <w:p w14:paraId="159E763E" w14:textId="77777777" w:rsidR="00ED397D" w:rsidRPr="00330A7E" w:rsidRDefault="00ED397D" w:rsidP="000E1E56">
      <w:pPr>
        <w:pStyle w:val="ListParagraph"/>
        <w:numPr>
          <w:ilvl w:val="0"/>
          <w:numId w:val="7"/>
        </w:numPr>
        <w:tabs>
          <w:tab w:val="left" w:pos="992"/>
        </w:tabs>
        <w:spacing w:before="80" w:after="80" w:line="264" w:lineRule="auto"/>
        <w:rPr>
          <w:rFonts w:ascii="Times New Roman" w:eastAsia="Calibri" w:hAnsi="Times New Roman" w:cs="Times New Roman"/>
          <w:bCs/>
          <w:color w:val="000000"/>
          <w:sz w:val="24"/>
          <w:szCs w:val="24"/>
        </w:rPr>
      </w:pPr>
      <w:r w:rsidRPr="00330A7E">
        <w:rPr>
          <w:rFonts w:ascii="Times New Roman" w:eastAsia="Calibri" w:hAnsi="Times New Roman" w:cs="Times New Roman"/>
          <w:bCs/>
          <w:color w:val="000000"/>
          <w:sz w:val="24"/>
          <w:szCs w:val="24"/>
        </w:rPr>
        <w:t xml:space="preserve">Trong không gian với hệ tọa độ </w:t>
      </w:r>
      <w:r w:rsidR="00FA344A">
        <w:rPr>
          <w:rFonts w:ascii="Times New Roman" w:hAnsi="Times New Roman" w:cs="Times New Roman"/>
          <w:position w:val="-10"/>
          <w:sz w:val="24"/>
          <w:szCs w:val="24"/>
        </w:rPr>
        <w:pict w14:anchorId="28CD1BF5">
          <v:shape id="_x0000_i7449" type="#_x0000_t75" style="width:30pt;height:16.5pt">
            <v:imagedata r:id="rId10381" o:title=""/>
          </v:shape>
        </w:pict>
      </w:r>
      <w:r w:rsidRPr="00330A7E">
        <w:rPr>
          <w:rFonts w:ascii="Times New Roman" w:eastAsia="Calibri" w:hAnsi="Times New Roman" w:cs="Times New Roman"/>
          <w:bCs/>
          <w:color w:val="000000"/>
          <w:sz w:val="24"/>
          <w:szCs w:val="24"/>
        </w:rPr>
        <w:t xml:space="preserve"> khoảng cách từ điểm </w:t>
      </w:r>
      <w:r w:rsidR="00FA344A">
        <w:rPr>
          <w:rFonts w:ascii="Times New Roman" w:hAnsi="Times New Roman" w:cs="Times New Roman"/>
          <w:position w:val="-14"/>
          <w:sz w:val="24"/>
          <w:szCs w:val="24"/>
        </w:rPr>
        <w:pict w14:anchorId="5FB65FB1">
          <v:shape id="_x0000_i7450" type="#_x0000_t75" style="width:43.5pt;height:19.5pt">
            <v:imagedata r:id="rId10565" o:title=""/>
          </v:shape>
        </w:pict>
      </w:r>
      <w:r w:rsidRPr="00330A7E">
        <w:rPr>
          <w:rFonts w:ascii="Times New Roman" w:eastAsia="Calibri" w:hAnsi="Times New Roman" w:cs="Times New Roman"/>
          <w:bCs/>
          <w:color w:val="000000"/>
          <w:sz w:val="24"/>
          <w:szCs w:val="24"/>
        </w:rPr>
        <w:t xml:space="preserve"> đến mặt phẳng </w:t>
      </w:r>
      <w:r w:rsidR="00FA344A">
        <w:rPr>
          <w:rFonts w:ascii="Times New Roman" w:hAnsi="Times New Roman" w:cs="Times New Roman"/>
          <w:position w:val="-14"/>
          <w:sz w:val="24"/>
          <w:szCs w:val="24"/>
        </w:rPr>
        <w:pict w14:anchorId="7281F365">
          <v:shape id="_x0000_i7451" type="#_x0000_t75" style="width:114pt;height:19.5pt">
            <v:imagedata r:id="rId10566" o:title=""/>
          </v:shape>
        </w:pict>
      </w:r>
      <w:r w:rsidRPr="00330A7E">
        <w:rPr>
          <w:rFonts w:ascii="Times New Roman" w:eastAsia="Calibri" w:hAnsi="Times New Roman" w:cs="Times New Roman"/>
          <w:bCs/>
          <w:color w:val="000000"/>
          <w:sz w:val="24"/>
          <w:szCs w:val="24"/>
        </w:rPr>
        <w:t xml:space="preserve"> bằng?</w:t>
      </w:r>
    </w:p>
    <w:p w14:paraId="7B2AEBBB" w14:textId="77777777" w:rsidR="00ED397D" w:rsidRPr="00330A7E" w:rsidRDefault="00ED397D">
      <w:pPr>
        <w:tabs>
          <w:tab w:val="left" w:pos="3402"/>
          <w:tab w:val="left" w:pos="5669"/>
          <w:tab w:val="left" w:pos="7937"/>
        </w:tabs>
        <w:spacing w:before="80" w:after="80" w:line="264" w:lineRule="auto"/>
        <w:ind w:left="992"/>
        <w:jc w:val="both"/>
        <w:rPr>
          <w:rFonts w:ascii="Times New Roman" w:eastAsia="Calibri" w:hAnsi="Times New Roman" w:cs="Times New Roman"/>
          <w:bCs/>
          <w:color w:val="000000"/>
          <w:sz w:val="24"/>
          <w:szCs w:val="24"/>
        </w:rPr>
      </w:pPr>
      <w:r w:rsidRPr="00330A7E">
        <w:rPr>
          <w:rFonts w:ascii="Times New Roman" w:eastAsia="Calibri" w:hAnsi="Times New Roman" w:cs="Times New Roman"/>
          <w:b/>
          <w:bCs/>
          <w:color w:val="0000FF"/>
          <w:sz w:val="24"/>
          <w:szCs w:val="24"/>
        </w:rPr>
        <w:t xml:space="preserve">A. </w:t>
      </w:r>
      <w:r w:rsidR="00FA344A">
        <w:rPr>
          <w:rFonts w:ascii="Times New Roman" w:hAnsi="Times New Roman" w:cs="Times New Roman"/>
          <w:position w:val="-6"/>
          <w:sz w:val="24"/>
          <w:szCs w:val="24"/>
        </w:rPr>
        <w:pict w14:anchorId="7E6371AF">
          <v:shape id="_x0000_i7452" type="#_x0000_t75" style="width:19.5pt;height:13.5pt">
            <v:imagedata r:id="rId10567" o:title=""/>
          </v:shape>
        </w:pict>
      </w:r>
      <w:r w:rsidRPr="00330A7E">
        <w:rPr>
          <w:rFonts w:ascii="Times New Roman" w:eastAsia="Calibri" w:hAnsi="Times New Roman" w:cs="Times New Roman"/>
          <w:bCs/>
          <w:color w:val="000000"/>
          <w:sz w:val="24"/>
          <w:szCs w:val="24"/>
        </w:rPr>
        <w:tab/>
      </w:r>
      <w:r w:rsidRPr="00330A7E">
        <w:rPr>
          <w:rFonts w:ascii="Times New Roman" w:eastAsia="Calibri" w:hAnsi="Times New Roman" w:cs="Times New Roman"/>
          <w:b/>
          <w:bCs/>
          <w:color w:val="0000FF"/>
          <w:sz w:val="24"/>
          <w:szCs w:val="24"/>
        </w:rPr>
        <w:t xml:space="preserve">B. </w:t>
      </w:r>
      <w:r w:rsidR="00FA344A">
        <w:rPr>
          <w:rFonts w:ascii="Times New Roman" w:hAnsi="Times New Roman" w:cs="Times New Roman"/>
          <w:position w:val="-6"/>
          <w:sz w:val="24"/>
          <w:szCs w:val="24"/>
        </w:rPr>
        <w:pict w14:anchorId="480D3A7D">
          <v:shape id="_x0000_i7453" type="#_x0000_t75" style="width:18pt;height:13.5pt">
            <v:imagedata r:id="rId10428" o:title=""/>
          </v:shape>
        </w:pict>
      </w:r>
      <w:r w:rsidRPr="00330A7E">
        <w:rPr>
          <w:rFonts w:ascii="Times New Roman" w:eastAsia="Calibri" w:hAnsi="Times New Roman" w:cs="Times New Roman"/>
          <w:bCs/>
          <w:color w:val="000000"/>
          <w:sz w:val="24"/>
          <w:szCs w:val="24"/>
        </w:rPr>
        <w:tab/>
      </w:r>
      <w:r w:rsidRPr="00330A7E">
        <w:rPr>
          <w:rFonts w:ascii="Times New Roman" w:eastAsia="Calibri" w:hAnsi="Times New Roman" w:cs="Times New Roman"/>
          <w:b/>
          <w:bCs/>
          <w:color w:val="0000FF"/>
          <w:sz w:val="24"/>
          <w:szCs w:val="24"/>
        </w:rPr>
        <w:t xml:space="preserve">C. </w:t>
      </w:r>
      <w:r w:rsidR="00FA344A">
        <w:rPr>
          <w:rFonts w:ascii="Times New Roman" w:hAnsi="Times New Roman" w:cs="Times New Roman"/>
          <w:position w:val="-8"/>
          <w:sz w:val="24"/>
          <w:szCs w:val="24"/>
        </w:rPr>
        <w:pict w14:anchorId="3E89A740">
          <v:shape id="_x0000_i7454" type="#_x0000_t75" style="width:25.5pt;height:18pt">
            <v:imagedata r:id="rId10568" o:title=""/>
          </v:shape>
        </w:pict>
      </w:r>
      <w:r w:rsidRPr="00330A7E">
        <w:rPr>
          <w:rFonts w:ascii="Times New Roman" w:eastAsia="Calibri" w:hAnsi="Times New Roman" w:cs="Times New Roman"/>
          <w:bCs/>
          <w:color w:val="000000"/>
          <w:sz w:val="24"/>
          <w:szCs w:val="24"/>
        </w:rPr>
        <w:tab/>
      </w:r>
      <w:r w:rsidRPr="00330A7E">
        <w:rPr>
          <w:rFonts w:ascii="Times New Roman" w:eastAsia="Calibri" w:hAnsi="Times New Roman" w:cs="Times New Roman"/>
          <w:b/>
          <w:bCs/>
          <w:color w:val="0000FF"/>
          <w:sz w:val="24"/>
          <w:szCs w:val="24"/>
        </w:rPr>
        <w:t xml:space="preserve">D. </w:t>
      </w:r>
      <w:r w:rsidR="00FA344A">
        <w:rPr>
          <w:rFonts w:ascii="Times New Roman" w:hAnsi="Times New Roman" w:cs="Times New Roman"/>
          <w:position w:val="-6"/>
          <w:sz w:val="24"/>
          <w:szCs w:val="24"/>
        </w:rPr>
        <w:pict w14:anchorId="41E213EC">
          <v:shape id="_x0000_i7455" type="#_x0000_t75" style="width:25.5pt;height:13.5pt">
            <v:imagedata r:id="rId10569" o:title=""/>
          </v:shape>
        </w:pict>
      </w:r>
    </w:p>
    <w:p w14:paraId="38A26284" w14:textId="77777777" w:rsidR="00ED397D" w:rsidRPr="00330A7E" w:rsidRDefault="00ED397D">
      <w:pPr>
        <w:spacing w:before="80" w:after="80" w:line="264" w:lineRule="auto"/>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Giải</w:t>
      </w:r>
    </w:p>
    <w:p w14:paraId="48AA25EA" w14:textId="77777777" w:rsidR="00ED397D" w:rsidRPr="00330A7E" w:rsidRDefault="00ED397D">
      <w:pPr>
        <w:spacing w:before="80" w:after="80" w:line="264" w:lineRule="auto"/>
        <w:ind w:left="992"/>
        <w:jc w:val="both"/>
        <w:rPr>
          <w:rFonts w:ascii="Times New Roman" w:hAnsi="Times New Roman" w:cs="Times New Roman"/>
          <w:b/>
          <w:color w:val="7030A0"/>
          <w:sz w:val="24"/>
          <w:szCs w:val="24"/>
          <w:u w:val="single"/>
        </w:rPr>
      </w:pPr>
      <w:r w:rsidRPr="00330A7E">
        <w:rPr>
          <w:rFonts w:ascii="Times New Roman" w:hAnsi="Times New Roman" w:cs="Times New Roman"/>
          <w:b/>
          <w:color w:val="7030A0"/>
          <w:sz w:val="24"/>
          <w:szCs w:val="24"/>
        </w:rPr>
        <w:t xml:space="preserve">Chọn </w:t>
      </w:r>
      <w:r w:rsidRPr="00330A7E">
        <w:rPr>
          <w:rFonts w:ascii="Times New Roman" w:hAnsi="Times New Roman" w:cs="Times New Roman"/>
          <w:b/>
          <w:color w:val="7030A0"/>
          <w:sz w:val="24"/>
          <w:szCs w:val="24"/>
          <w:u w:val="single"/>
        </w:rPr>
        <w:t>C</w:t>
      </w:r>
      <w:r w:rsidRPr="00330A7E">
        <w:rPr>
          <w:rFonts w:ascii="Times New Roman" w:hAnsi="Times New Roman" w:cs="Times New Roman"/>
          <w:b/>
          <w:color w:val="7030A0"/>
          <w:sz w:val="24"/>
          <w:szCs w:val="24"/>
        </w:rPr>
        <w:t>.</w:t>
      </w:r>
    </w:p>
    <w:p w14:paraId="427D522E" w14:textId="77777777" w:rsidR="00ED397D" w:rsidRPr="00330A7E" w:rsidRDefault="00ED397D">
      <w:pPr>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Khoảng cách từ điểm </w:t>
      </w:r>
      <w:r w:rsidR="00FA344A">
        <w:rPr>
          <w:rFonts w:ascii="Times New Roman" w:hAnsi="Times New Roman" w:cs="Times New Roman"/>
          <w:position w:val="-14"/>
          <w:sz w:val="24"/>
          <w:szCs w:val="24"/>
        </w:rPr>
        <w:pict w14:anchorId="19231E20">
          <v:shape id="_x0000_i7456" type="#_x0000_t75" style="width:43.5pt;height:19.5pt">
            <v:imagedata r:id="rId10570" o:title=""/>
          </v:shape>
        </w:pict>
      </w:r>
      <w:r w:rsidRPr="00330A7E">
        <w:rPr>
          <w:rFonts w:ascii="Times New Roman" w:hAnsi="Times New Roman" w:cs="Times New Roman"/>
          <w:sz w:val="24"/>
          <w:szCs w:val="24"/>
        </w:rPr>
        <w:t xml:space="preserve"> đến mặt phẳng </w:t>
      </w:r>
      <w:r w:rsidR="00FA344A">
        <w:rPr>
          <w:rFonts w:ascii="Times New Roman" w:hAnsi="Times New Roman" w:cs="Times New Roman"/>
          <w:position w:val="-14"/>
          <w:sz w:val="24"/>
          <w:szCs w:val="24"/>
        </w:rPr>
        <w:pict w14:anchorId="73477FD9">
          <v:shape id="_x0000_i7457" type="#_x0000_t75" style="width:114pt;height:19.5pt">
            <v:imagedata r:id="rId10571" o:title=""/>
          </v:shape>
        </w:pict>
      </w:r>
      <w:r w:rsidRPr="00330A7E">
        <w:rPr>
          <w:rFonts w:ascii="Times New Roman" w:hAnsi="Times New Roman" w:cs="Times New Roman"/>
          <w:sz w:val="24"/>
          <w:szCs w:val="24"/>
        </w:rPr>
        <w:t xml:space="preserve"> là</w:t>
      </w:r>
    </w:p>
    <w:p w14:paraId="5CC6962F" w14:textId="77777777" w:rsidR="00ED397D" w:rsidRPr="00330A7E" w:rsidRDefault="00ED397D">
      <w:pPr>
        <w:spacing w:before="80" w:after="80" w:line="264" w:lineRule="auto"/>
        <w:ind w:left="992"/>
        <w:jc w:val="both"/>
        <w:rPr>
          <w:rFonts w:ascii="Times New Roman" w:hAnsi="Times New Roman" w:cs="Times New Roman"/>
          <w:b/>
          <w:bCs/>
          <w:color w:val="0070C0"/>
          <w:sz w:val="24"/>
          <w:szCs w:val="24"/>
          <w:lang w:val="it-IT"/>
        </w:rPr>
      </w:pPr>
      <w:r w:rsidRPr="00330A7E">
        <w:rPr>
          <w:rFonts w:ascii="Times New Roman" w:hAnsi="Times New Roman" w:cs="Times New Roman"/>
          <w:b/>
          <w:bCs/>
          <w:color w:val="0070C0"/>
          <w:sz w:val="24"/>
          <w:szCs w:val="24"/>
          <w:lang w:val="it-IT"/>
        </w:rPr>
        <w:t>PHẦN II. Câu trắc nghiệm đúng sai.</w:t>
      </w:r>
    </w:p>
    <w:p w14:paraId="497C835B" w14:textId="77777777" w:rsidR="00ED397D" w:rsidRPr="00330A7E" w:rsidRDefault="00ED397D" w:rsidP="000E1E56">
      <w:pPr>
        <w:pStyle w:val="ListParagraph"/>
        <w:numPr>
          <w:ilvl w:val="0"/>
          <w:numId w:val="80"/>
        </w:numPr>
        <w:tabs>
          <w:tab w:val="left" w:pos="992"/>
        </w:tabs>
        <w:spacing w:before="80" w:after="80" w:line="264" w:lineRule="auto"/>
        <w:rPr>
          <w:rFonts w:ascii="Times New Roman" w:hAnsi="Times New Roman" w:cs="Times New Roman"/>
          <w:sz w:val="24"/>
          <w:szCs w:val="24"/>
        </w:rPr>
      </w:pPr>
      <w:r w:rsidRPr="00330A7E">
        <w:rPr>
          <w:rFonts w:ascii="Times New Roman" w:hAnsi="Times New Roman" w:cs="Times New Roman"/>
          <w:sz w:val="24"/>
          <w:szCs w:val="24"/>
        </w:rPr>
        <w:t xml:space="preserve">Cho hàm số bậc ba </w:t>
      </w:r>
      <w:r w:rsidR="00FA344A">
        <w:rPr>
          <w:rFonts w:ascii="Times New Roman" w:hAnsi="Times New Roman" w:cs="Times New Roman"/>
          <w:position w:val="-14"/>
          <w:sz w:val="24"/>
          <w:szCs w:val="24"/>
        </w:rPr>
        <w:pict w14:anchorId="190099F3">
          <v:shape id="_x0000_i7458" type="#_x0000_t75" style="width:121.5pt;height:19.5pt">
            <v:imagedata r:id="rId10572" o:title=""/>
          </v:shape>
        </w:pict>
      </w:r>
      <w:r w:rsidRPr="00330A7E">
        <w:rPr>
          <w:rFonts w:ascii="Times New Roman" w:hAnsi="Times New Roman" w:cs="Times New Roman"/>
          <w:sz w:val="24"/>
          <w:szCs w:val="24"/>
        </w:rPr>
        <w:t xml:space="preserve">. </w:t>
      </w:r>
    </w:p>
    <w:p w14:paraId="48C824AE" w14:textId="77777777" w:rsidR="00ED397D" w:rsidRPr="00330A7E" w:rsidRDefault="00ED397D" w:rsidP="00330A7E">
      <w:pPr>
        <w:pStyle w:val="ListParagraph"/>
        <w:widowControl w:val="0"/>
        <w:tabs>
          <w:tab w:val="left" w:pos="992"/>
          <w:tab w:val="left" w:pos="3402"/>
          <w:tab w:val="left" w:pos="5669"/>
          <w:tab w:val="left" w:pos="7937"/>
        </w:tabs>
        <w:spacing w:before="80" w:after="80" w:line="264" w:lineRule="auto"/>
        <w:ind w:leftChars="50" w:left="110" w:firstLineChars="295" w:firstLine="711"/>
        <w:rPr>
          <w:rFonts w:ascii="Times New Roman" w:hAnsi="Times New Roman" w:cs="Times New Roman"/>
          <w:sz w:val="24"/>
          <w:szCs w:val="24"/>
        </w:rPr>
      </w:pPr>
      <w:r w:rsidRPr="00330A7E">
        <w:rPr>
          <w:rFonts w:ascii="Times New Roman" w:hAnsi="Times New Roman" w:cs="Times New Roman"/>
          <w:b/>
          <w:bCs/>
          <w:sz w:val="24"/>
          <w:szCs w:val="24"/>
        </w:rPr>
        <w:t>a)</w:t>
      </w:r>
      <w:r w:rsidRPr="00330A7E">
        <w:rPr>
          <w:rFonts w:ascii="Times New Roman" w:hAnsi="Times New Roman" w:cs="Times New Roman"/>
          <w:sz w:val="24"/>
          <w:szCs w:val="24"/>
        </w:rPr>
        <w:t xml:space="preserve"> Tập xác định của hàm số là </w:t>
      </w:r>
      <w:r w:rsidR="00FA344A">
        <w:rPr>
          <w:rFonts w:ascii="Times New Roman" w:hAnsi="Times New Roman" w:cs="Times New Roman"/>
          <w:position w:val="-4"/>
          <w:sz w:val="24"/>
          <w:szCs w:val="24"/>
        </w:rPr>
        <w:pict w14:anchorId="471ECB54">
          <v:shape id="_x0000_i7459" type="#_x0000_t75" style="width:31.5pt;height:13.5pt">
            <v:imagedata r:id="rId10573" o:title=""/>
          </v:shape>
        </w:pict>
      </w:r>
      <w:r w:rsidRPr="00330A7E">
        <w:rPr>
          <w:rFonts w:ascii="Times New Roman" w:hAnsi="Times New Roman" w:cs="Times New Roman"/>
          <w:sz w:val="24"/>
          <w:szCs w:val="24"/>
        </w:rPr>
        <w:t xml:space="preserve">. </w:t>
      </w:r>
    </w:p>
    <w:p w14:paraId="41341342" w14:textId="77777777" w:rsidR="00ED397D" w:rsidRPr="00330A7E" w:rsidRDefault="00ED397D" w:rsidP="00330A7E">
      <w:pPr>
        <w:widowControl w:val="0"/>
        <w:tabs>
          <w:tab w:val="left" w:pos="992"/>
          <w:tab w:val="left" w:pos="3402"/>
          <w:tab w:val="left" w:pos="5669"/>
          <w:tab w:val="left" w:pos="7937"/>
        </w:tabs>
        <w:spacing w:before="80" w:after="80" w:line="264" w:lineRule="auto"/>
        <w:ind w:leftChars="50" w:left="110" w:firstLineChars="295" w:firstLine="711"/>
        <w:jc w:val="both"/>
        <w:rPr>
          <w:rFonts w:ascii="Times New Roman" w:hAnsi="Times New Roman" w:cs="Times New Roman"/>
          <w:sz w:val="24"/>
          <w:szCs w:val="24"/>
        </w:rPr>
      </w:pPr>
      <w:r w:rsidRPr="00330A7E">
        <w:rPr>
          <w:rFonts w:ascii="Times New Roman" w:hAnsi="Times New Roman" w:cs="Times New Roman"/>
          <w:b/>
          <w:bCs/>
          <w:sz w:val="24"/>
          <w:szCs w:val="24"/>
        </w:rPr>
        <w:t>b)</w:t>
      </w:r>
      <w:r w:rsidRPr="00330A7E">
        <w:rPr>
          <w:rFonts w:ascii="Times New Roman" w:hAnsi="Times New Roman" w:cs="Times New Roman"/>
          <w:sz w:val="24"/>
          <w:szCs w:val="24"/>
        </w:rPr>
        <w:t xml:space="preserve"> Đạo hàm của hàm số là </w:t>
      </w:r>
      <w:r w:rsidR="00FA344A">
        <w:rPr>
          <w:rFonts w:ascii="Times New Roman" w:hAnsi="Times New Roman" w:cs="Times New Roman"/>
          <w:position w:val="-10"/>
          <w:sz w:val="24"/>
          <w:szCs w:val="24"/>
        </w:rPr>
        <w:pict w14:anchorId="036B3D5F">
          <v:shape id="_x0000_i7460" type="#_x0000_t75" style="width:73.5pt;height:18pt">
            <v:imagedata r:id="rId10574" o:title=""/>
          </v:shape>
        </w:pict>
      </w:r>
      <w:r w:rsidRPr="00330A7E">
        <w:rPr>
          <w:rFonts w:ascii="Times New Roman" w:hAnsi="Times New Roman" w:cs="Times New Roman"/>
          <w:sz w:val="24"/>
          <w:szCs w:val="24"/>
        </w:rPr>
        <w:t>.</w:t>
      </w:r>
    </w:p>
    <w:p w14:paraId="05D3A1F9" w14:textId="77777777" w:rsidR="00ED397D" w:rsidRPr="00330A7E" w:rsidRDefault="00ED397D" w:rsidP="00330A7E">
      <w:pPr>
        <w:widowControl w:val="0"/>
        <w:tabs>
          <w:tab w:val="left" w:pos="992"/>
          <w:tab w:val="left" w:pos="3402"/>
          <w:tab w:val="left" w:pos="5669"/>
          <w:tab w:val="left" w:pos="7937"/>
        </w:tabs>
        <w:spacing w:before="80" w:after="80" w:line="264" w:lineRule="auto"/>
        <w:ind w:leftChars="50" w:left="110" w:firstLineChars="295" w:firstLine="711"/>
        <w:jc w:val="both"/>
        <w:rPr>
          <w:rFonts w:ascii="Times New Roman" w:hAnsi="Times New Roman" w:cs="Times New Roman"/>
          <w:sz w:val="24"/>
          <w:szCs w:val="24"/>
        </w:rPr>
      </w:pPr>
      <w:r w:rsidRPr="00330A7E">
        <w:rPr>
          <w:rFonts w:ascii="Times New Roman" w:hAnsi="Times New Roman" w:cs="Times New Roman"/>
          <w:b/>
          <w:bCs/>
          <w:sz w:val="24"/>
          <w:szCs w:val="24"/>
        </w:rPr>
        <w:t xml:space="preserve">c) </w:t>
      </w:r>
      <w:r w:rsidRPr="00330A7E">
        <w:rPr>
          <w:rFonts w:ascii="Times New Roman" w:hAnsi="Times New Roman" w:cs="Times New Roman"/>
          <w:sz w:val="24"/>
          <w:szCs w:val="24"/>
        </w:rPr>
        <w:t xml:space="preserve">Hàm số đồng biến trên khoảng </w:t>
      </w:r>
      <w:r w:rsidR="00FA344A">
        <w:rPr>
          <w:rFonts w:ascii="Times New Roman" w:hAnsi="Times New Roman" w:cs="Times New Roman"/>
          <w:position w:val="-14"/>
          <w:sz w:val="24"/>
          <w:szCs w:val="24"/>
        </w:rPr>
        <w:pict w14:anchorId="441E0F8C">
          <v:shape id="_x0000_i7461" type="#_x0000_t75" style="width:37.5pt;height:19.5pt">
            <v:imagedata r:id="rId10575" o:title=""/>
          </v:shape>
        </w:pict>
      </w:r>
      <w:r w:rsidRPr="00330A7E">
        <w:rPr>
          <w:rFonts w:ascii="Times New Roman" w:hAnsi="Times New Roman" w:cs="Times New Roman"/>
          <w:sz w:val="24"/>
          <w:szCs w:val="24"/>
        </w:rPr>
        <w:t xml:space="preserve"> và </w:t>
      </w:r>
      <w:r w:rsidR="00FA344A">
        <w:rPr>
          <w:rFonts w:ascii="Times New Roman" w:hAnsi="Times New Roman" w:cs="Times New Roman"/>
          <w:position w:val="-14"/>
          <w:sz w:val="24"/>
          <w:szCs w:val="24"/>
        </w:rPr>
        <w:pict w14:anchorId="504743E0">
          <v:shape id="_x0000_i7462" type="#_x0000_t75" style="width:40.5pt;height:19.5pt">
            <v:imagedata r:id="rId10576" o:title=""/>
          </v:shape>
        </w:pict>
      </w:r>
      <w:r w:rsidRPr="00330A7E">
        <w:rPr>
          <w:rFonts w:ascii="Times New Roman" w:hAnsi="Times New Roman" w:cs="Times New Roman"/>
          <w:sz w:val="24"/>
          <w:szCs w:val="24"/>
        </w:rPr>
        <w:t xml:space="preserve">. </w:t>
      </w:r>
    </w:p>
    <w:p w14:paraId="22F97C84" w14:textId="77777777" w:rsidR="00ED397D" w:rsidRPr="00330A7E" w:rsidRDefault="00ED397D" w:rsidP="00330A7E">
      <w:pPr>
        <w:widowControl w:val="0"/>
        <w:tabs>
          <w:tab w:val="left" w:pos="992"/>
          <w:tab w:val="left" w:pos="3402"/>
          <w:tab w:val="left" w:pos="5669"/>
          <w:tab w:val="left" w:pos="7937"/>
        </w:tabs>
        <w:spacing w:before="80" w:after="80" w:line="264" w:lineRule="auto"/>
        <w:ind w:leftChars="50" w:left="110" w:firstLineChars="295" w:firstLine="711"/>
        <w:jc w:val="both"/>
        <w:rPr>
          <w:rFonts w:ascii="Times New Roman" w:hAnsi="Times New Roman" w:cs="Times New Roman"/>
          <w:sz w:val="24"/>
          <w:szCs w:val="24"/>
        </w:rPr>
      </w:pPr>
      <w:r w:rsidRPr="00330A7E">
        <w:rPr>
          <w:rFonts w:ascii="Times New Roman" w:hAnsi="Times New Roman" w:cs="Times New Roman"/>
          <w:b/>
          <w:bCs/>
          <w:sz w:val="24"/>
          <w:szCs w:val="24"/>
        </w:rPr>
        <w:t xml:space="preserve">d) </w:t>
      </w:r>
      <w:r w:rsidRPr="00330A7E">
        <w:rPr>
          <w:rFonts w:ascii="Times New Roman" w:hAnsi="Times New Roman" w:cs="Times New Roman"/>
          <w:sz w:val="24"/>
          <w:szCs w:val="24"/>
        </w:rPr>
        <w:t xml:space="preserve">Tâm đối xứng của đồ thị hàm số </w:t>
      </w:r>
      <w:r w:rsidR="00FA344A">
        <w:rPr>
          <w:rFonts w:ascii="Times New Roman" w:hAnsi="Times New Roman" w:cs="Times New Roman"/>
          <w:position w:val="-14"/>
          <w:sz w:val="24"/>
          <w:szCs w:val="24"/>
        </w:rPr>
        <w:pict w14:anchorId="5903D64B">
          <v:shape id="_x0000_i7463" type="#_x0000_t75" style="width:46.5pt;height:19.5pt">
            <v:imagedata r:id="rId10436" o:title=""/>
          </v:shape>
        </w:pict>
      </w:r>
      <w:r w:rsidRPr="00330A7E">
        <w:rPr>
          <w:rFonts w:ascii="Times New Roman" w:hAnsi="Times New Roman" w:cs="Times New Roman"/>
          <w:sz w:val="24"/>
          <w:szCs w:val="24"/>
        </w:rPr>
        <w:t xml:space="preserve"> là </w:t>
      </w:r>
      <w:r w:rsidR="00FA344A">
        <w:rPr>
          <w:rFonts w:ascii="Times New Roman" w:hAnsi="Times New Roman" w:cs="Times New Roman"/>
          <w:position w:val="-14"/>
          <w:sz w:val="24"/>
          <w:szCs w:val="24"/>
        </w:rPr>
        <w:pict w14:anchorId="0340E6FF">
          <v:shape id="_x0000_i7464" type="#_x0000_t75" style="width:34.5pt;height:19.5pt">
            <v:imagedata r:id="rId10577" o:title=""/>
          </v:shape>
        </w:pict>
      </w:r>
      <w:r w:rsidRPr="00330A7E">
        <w:rPr>
          <w:rFonts w:ascii="Times New Roman" w:hAnsi="Times New Roman" w:cs="Times New Roman"/>
          <w:sz w:val="24"/>
          <w:szCs w:val="24"/>
        </w:rPr>
        <w:t xml:space="preserve">.  </w:t>
      </w:r>
    </w:p>
    <w:p w14:paraId="582A8A20" w14:textId="77777777" w:rsidR="00ED397D" w:rsidRPr="00330A7E" w:rsidRDefault="00ED397D">
      <w:pPr>
        <w:spacing w:before="80" w:after="80" w:line="264" w:lineRule="auto"/>
        <w:ind w:left="992" w:hanging="992"/>
        <w:jc w:val="center"/>
        <w:rPr>
          <w:rFonts w:ascii="Times New Roman" w:hAnsi="Times New Roman" w:cs="Times New Roman"/>
          <w:sz w:val="24"/>
          <w:szCs w:val="24"/>
        </w:rPr>
      </w:pPr>
      <w:r w:rsidRPr="00330A7E">
        <w:rPr>
          <w:rFonts w:ascii="Times New Roman" w:hAnsi="Times New Roman" w:cs="Times New Roman"/>
          <w:b/>
          <w:color w:val="0000FF"/>
          <w:sz w:val="24"/>
          <w:szCs w:val="24"/>
        </w:rPr>
        <w:t>Giải</w:t>
      </w:r>
    </w:p>
    <w:p w14:paraId="7301D3F9" w14:textId="77777777" w:rsidR="00ED397D" w:rsidRPr="00330A7E" w:rsidRDefault="00ED397D">
      <w:pPr>
        <w:widowControl w:val="0"/>
        <w:tabs>
          <w:tab w:val="left" w:pos="992"/>
          <w:tab w:val="left" w:pos="3402"/>
          <w:tab w:val="left" w:pos="5669"/>
          <w:tab w:val="left" w:pos="7937"/>
        </w:tabs>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Ta có: </w:t>
      </w:r>
      <w:r w:rsidR="00FA344A">
        <w:rPr>
          <w:rFonts w:ascii="Times New Roman" w:hAnsi="Times New Roman" w:cs="Times New Roman"/>
          <w:position w:val="-4"/>
          <w:sz w:val="24"/>
          <w:szCs w:val="24"/>
        </w:rPr>
        <w:pict w14:anchorId="6BEA7FC1">
          <v:shape id="_x0000_i7465" type="#_x0000_t75" style="width:31.5pt;height:13.5pt">
            <v:imagedata r:id="rId10578" o:title=""/>
          </v:shape>
        </w:pict>
      </w:r>
      <w:r w:rsidRPr="00330A7E">
        <w:rPr>
          <w:rFonts w:ascii="Times New Roman" w:hAnsi="Times New Roman" w:cs="Times New Roman"/>
          <w:sz w:val="24"/>
          <w:szCs w:val="24"/>
        </w:rPr>
        <w:t>.</w:t>
      </w:r>
    </w:p>
    <w:p w14:paraId="282DFC4F" w14:textId="77777777" w:rsidR="00ED397D" w:rsidRPr="00330A7E" w:rsidRDefault="00FA344A">
      <w:pPr>
        <w:widowControl w:val="0"/>
        <w:tabs>
          <w:tab w:val="left" w:pos="992"/>
          <w:tab w:val="left" w:pos="3402"/>
          <w:tab w:val="left" w:pos="5669"/>
          <w:tab w:val="left" w:pos="7937"/>
        </w:tabs>
        <w:spacing w:before="80" w:after="80" w:line="264" w:lineRule="auto"/>
        <w:ind w:left="992"/>
        <w:jc w:val="both"/>
        <w:rPr>
          <w:rFonts w:ascii="Times New Roman" w:hAnsi="Times New Roman" w:cs="Times New Roman"/>
          <w:sz w:val="24"/>
          <w:szCs w:val="24"/>
        </w:rPr>
      </w:pPr>
      <w:r>
        <w:rPr>
          <w:rFonts w:ascii="Times New Roman" w:hAnsi="Times New Roman" w:cs="Times New Roman"/>
          <w:position w:val="-10"/>
          <w:sz w:val="24"/>
          <w:szCs w:val="24"/>
        </w:rPr>
        <w:pict w14:anchorId="1E33F505">
          <v:shape id="_x0000_i7466" type="#_x0000_t75" style="width:73.5pt;height:18pt">
            <v:imagedata r:id="rId10579" o:title=""/>
          </v:shape>
        </w:pict>
      </w:r>
      <w:r w:rsidR="00ED397D" w:rsidRPr="00330A7E">
        <w:rPr>
          <w:rFonts w:ascii="Times New Roman" w:hAnsi="Times New Roman" w:cs="Times New Roman"/>
          <w:sz w:val="24"/>
          <w:szCs w:val="24"/>
        </w:rPr>
        <w:t xml:space="preserve">; </w:t>
      </w:r>
      <w:r>
        <w:rPr>
          <w:rFonts w:ascii="Times New Roman" w:hAnsi="Times New Roman" w:cs="Times New Roman"/>
          <w:position w:val="-10"/>
          <w:sz w:val="24"/>
          <w:szCs w:val="24"/>
        </w:rPr>
        <w:pict w14:anchorId="4A4B8C92">
          <v:shape id="_x0000_i7467" type="#_x0000_t75" style="width:106.5pt;height:16.5pt">
            <v:imagedata r:id="rId10580" o:title=""/>
          </v:shape>
        </w:pict>
      </w:r>
      <w:r w:rsidR="00ED397D" w:rsidRPr="00330A7E">
        <w:rPr>
          <w:rFonts w:ascii="Times New Roman" w:hAnsi="Times New Roman" w:cs="Times New Roman"/>
          <w:sz w:val="24"/>
          <w:szCs w:val="24"/>
        </w:rPr>
        <w:t>.</w:t>
      </w:r>
    </w:p>
    <w:p w14:paraId="07351820" w14:textId="77777777" w:rsidR="00ED397D" w:rsidRPr="00330A7E" w:rsidRDefault="00ED397D">
      <w:pPr>
        <w:widowControl w:val="0"/>
        <w:tabs>
          <w:tab w:val="left" w:pos="992"/>
          <w:tab w:val="left" w:pos="3402"/>
          <w:tab w:val="left" w:pos="5669"/>
          <w:tab w:val="left" w:pos="7937"/>
        </w:tabs>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sz w:val="24"/>
          <w:szCs w:val="24"/>
        </w:rPr>
        <w:t>Bảng biến thiên</w:t>
      </w:r>
    </w:p>
    <w:p w14:paraId="1AEB4AA9" w14:textId="77777777" w:rsidR="00ED397D" w:rsidRPr="00330A7E" w:rsidRDefault="00ED397D">
      <w:pPr>
        <w:widowControl w:val="0"/>
        <w:tabs>
          <w:tab w:val="left" w:pos="992"/>
          <w:tab w:val="left" w:pos="3402"/>
          <w:tab w:val="left" w:pos="5669"/>
          <w:tab w:val="left" w:pos="7937"/>
        </w:tabs>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75FDE27B" wp14:editId="27E681EB">
            <wp:extent cx="4229100" cy="1579880"/>
            <wp:effectExtent l="0" t="0" r="7620" b="508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8009"/>
                    <a:stretch>
                      <a:fillRect/>
                    </a:stretch>
                  </pic:blipFill>
                  <pic:spPr>
                    <a:xfrm>
                      <a:off x="0" y="0"/>
                      <a:ext cx="4246471" cy="1586678"/>
                    </a:xfrm>
                    <a:prstGeom prst="rect">
                      <a:avLst/>
                    </a:prstGeom>
                  </pic:spPr>
                </pic:pic>
              </a:graphicData>
            </a:graphic>
          </wp:inline>
        </w:drawing>
      </w:r>
    </w:p>
    <w:p w14:paraId="4F9BF05D" w14:textId="77777777" w:rsidR="00ED397D" w:rsidRPr="00330A7E" w:rsidRDefault="00ED397D">
      <w:pPr>
        <w:widowControl w:val="0"/>
        <w:tabs>
          <w:tab w:val="left" w:pos="992"/>
          <w:tab w:val="left" w:pos="3402"/>
          <w:tab w:val="left" w:pos="5669"/>
          <w:tab w:val="left" w:pos="7937"/>
        </w:tabs>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Hàm số nghịch biến trên khoảng </w:t>
      </w:r>
      <w:r w:rsidR="00FA344A">
        <w:rPr>
          <w:rFonts w:ascii="Times New Roman" w:hAnsi="Times New Roman" w:cs="Times New Roman"/>
          <w:position w:val="-14"/>
          <w:sz w:val="24"/>
          <w:szCs w:val="24"/>
        </w:rPr>
        <w:pict w14:anchorId="4F5C8904">
          <v:shape id="_x0000_i7468" type="#_x0000_t75" style="width:37.5pt;height:19.5pt">
            <v:imagedata r:id="rId10575" o:title=""/>
          </v:shape>
        </w:pict>
      </w:r>
      <w:r w:rsidRPr="00330A7E">
        <w:rPr>
          <w:rFonts w:ascii="Times New Roman" w:hAnsi="Times New Roman" w:cs="Times New Roman"/>
          <w:sz w:val="24"/>
          <w:szCs w:val="24"/>
        </w:rPr>
        <w:t xml:space="preserve"> và </w:t>
      </w:r>
      <w:r w:rsidR="00FA344A">
        <w:rPr>
          <w:rFonts w:ascii="Times New Roman" w:hAnsi="Times New Roman" w:cs="Times New Roman"/>
          <w:position w:val="-14"/>
          <w:sz w:val="24"/>
          <w:szCs w:val="24"/>
        </w:rPr>
        <w:pict w14:anchorId="2C013F56">
          <v:shape id="_x0000_i7469" type="#_x0000_t75" style="width:40.5pt;height:19.5pt">
            <v:imagedata r:id="rId10581" o:title=""/>
          </v:shape>
        </w:pict>
      </w:r>
      <w:r w:rsidRPr="00330A7E">
        <w:rPr>
          <w:rFonts w:ascii="Times New Roman" w:hAnsi="Times New Roman" w:cs="Times New Roman"/>
          <w:sz w:val="24"/>
          <w:szCs w:val="24"/>
        </w:rPr>
        <w:t xml:space="preserve">, đồng biến trên </w:t>
      </w:r>
      <w:r w:rsidR="00FA344A">
        <w:rPr>
          <w:rFonts w:ascii="Times New Roman" w:hAnsi="Times New Roman" w:cs="Times New Roman"/>
          <w:position w:val="-14"/>
          <w:sz w:val="24"/>
          <w:szCs w:val="24"/>
        </w:rPr>
        <w:pict w14:anchorId="46E79AC3">
          <v:shape id="_x0000_i7470" type="#_x0000_t75" style="width:28.5pt;height:19.5pt">
            <v:imagedata r:id="rId10582" o:title=""/>
          </v:shape>
        </w:pict>
      </w:r>
      <w:r w:rsidRPr="00330A7E">
        <w:rPr>
          <w:rFonts w:ascii="Times New Roman" w:hAnsi="Times New Roman" w:cs="Times New Roman"/>
          <w:sz w:val="24"/>
          <w:szCs w:val="24"/>
        </w:rPr>
        <w:t>.</w:t>
      </w:r>
    </w:p>
    <w:p w14:paraId="2C60F7C1" w14:textId="77777777" w:rsidR="00ED397D" w:rsidRPr="00330A7E" w:rsidRDefault="00FA344A">
      <w:pPr>
        <w:widowControl w:val="0"/>
        <w:tabs>
          <w:tab w:val="left" w:pos="992"/>
          <w:tab w:val="left" w:pos="3402"/>
          <w:tab w:val="left" w:pos="5669"/>
          <w:tab w:val="left" w:pos="7937"/>
        </w:tabs>
        <w:spacing w:before="80" w:after="80" w:line="264" w:lineRule="auto"/>
        <w:ind w:left="992"/>
        <w:jc w:val="both"/>
        <w:rPr>
          <w:rFonts w:ascii="Times New Roman" w:hAnsi="Times New Roman" w:cs="Times New Roman"/>
          <w:sz w:val="24"/>
          <w:szCs w:val="24"/>
        </w:rPr>
      </w:pPr>
      <w:r>
        <w:rPr>
          <w:rFonts w:ascii="Times New Roman" w:hAnsi="Times New Roman" w:cs="Times New Roman"/>
          <w:position w:val="-10"/>
          <w:sz w:val="24"/>
          <w:szCs w:val="24"/>
        </w:rPr>
        <w:pict w14:anchorId="3E29007C">
          <v:shape id="_x0000_i7471" type="#_x0000_t75" style="width:136.5pt;height:16.5pt">
            <v:imagedata r:id="rId10583" o:title=""/>
          </v:shape>
        </w:pict>
      </w:r>
      <w:r w:rsidR="00ED397D" w:rsidRPr="00330A7E">
        <w:rPr>
          <w:rFonts w:ascii="Times New Roman" w:hAnsi="Times New Roman" w:cs="Times New Roman"/>
          <w:sz w:val="24"/>
          <w:szCs w:val="24"/>
        </w:rPr>
        <w:t xml:space="preserve">. Suy ra tâm đối xứng của đồ thị là </w:t>
      </w:r>
      <w:r>
        <w:rPr>
          <w:rFonts w:ascii="Times New Roman" w:hAnsi="Times New Roman" w:cs="Times New Roman"/>
          <w:position w:val="-14"/>
          <w:sz w:val="24"/>
          <w:szCs w:val="24"/>
        </w:rPr>
        <w:pict w14:anchorId="46046020">
          <v:shape id="_x0000_i7472" type="#_x0000_t75" style="width:34.5pt;height:19.5pt">
            <v:imagedata r:id="rId10584" o:title=""/>
          </v:shape>
        </w:pict>
      </w:r>
      <w:r w:rsidR="00ED397D" w:rsidRPr="00330A7E">
        <w:rPr>
          <w:rFonts w:ascii="Times New Roman" w:hAnsi="Times New Roman" w:cs="Times New Roman"/>
          <w:sz w:val="24"/>
          <w:szCs w:val="24"/>
        </w:rPr>
        <w:t xml:space="preserve">. </w:t>
      </w:r>
    </w:p>
    <w:p w14:paraId="1F0D6408" w14:textId="77777777" w:rsidR="00ED397D" w:rsidRPr="00330A7E" w:rsidRDefault="00ED397D">
      <w:pPr>
        <w:spacing w:before="80" w:after="80" w:line="264" w:lineRule="auto"/>
        <w:ind w:left="992"/>
        <w:jc w:val="both"/>
        <w:rPr>
          <w:rFonts w:ascii="Times New Roman" w:hAnsi="Times New Roman" w:cs="Times New Roman"/>
          <w:color w:val="7030A0"/>
          <w:sz w:val="24"/>
          <w:szCs w:val="24"/>
        </w:rPr>
      </w:pPr>
      <w:r w:rsidRPr="00330A7E">
        <w:rPr>
          <w:rFonts w:ascii="Times New Roman" w:hAnsi="Times New Roman" w:cs="Times New Roman"/>
          <w:color w:val="7030A0"/>
          <w:sz w:val="24"/>
          <w:szCs w:val="24"/>
        </w:rPr>
        <w:t xml:space="preserve">Đáp án: a) </w:t>
      </w:r>
      <w:r w:rsidRPr="00330A7E">
        <w:rPr>
          <w:rFonts w:ascii="Times New Roman" w:hAnsi="Times New Roman" w:cs="Times New Roman"/>
          <w:b/>
          <w:bCs/>
          <w:color w:val="7030A0"/>
          <w:sz w:val="24"/>
          <w:szCs w:val="24"/>
        </w:rPr>
        <w:t>Đ</w:t>
      </w:r>
      <w:r w:rsidRPr="00330A7E">
        <w:rPr>
          <w:rFonts w:ascii="Times New Roman" w:hAnsi="Times New Roman" w:cs="Times New Roman"/>
          <w:color w:val="7030A0"/>
          <w:sz w:val="24"/>
          <w:szCs w:val="24"/>
        </w:rPr>
        <w:t>,</w:t>
      </w:r>
      <w:r w:rsidRPr="00330A7E">
        <w:rPr>
          <w:rFonts w:ascii="Times New Roman" w:hAnsi="Times New Roman" w:cs="Times New Roman"/>
          <w:b/>
          <w:bCs/>
          <w:color w:val="7030A0"/>
          <w:sz w:val="24"/>
          <w:szCs w:val="24"/>
        </w:rPr>
        <w:t xml:space="preserve"> </w:t>
      </w:r>
      <w:r w:rsidRPr="00330A7E">
        <w:rPr>
          <w:rFonts w:ascii="Times New Roman" w:hAnsi="Times New Roman" w:cs="Times New Roman"/>
          <w:color w:val="7030A0"/>
          <w:sz w:val="24"/>
          <w:szCs w:val="24"/>
        </w:rPr>
        <w:t xml:space="preserve">b) </w:t>
      </w:r>
      <w:r w:rsidRPr="00330A7E">
        <w:rPr>
          <w:rFonts w:ascii="Times New Roman" w:hAnsi="Times New Roman" w:cs="Times New Roman"/>
          <w:b/>
          <w:bCs/>
          <w:color w:val="7030A0"/>
          <w:sz w:val="24"/>
          <w:szCs w:val="24"/>
        </w:rPr>
        <w:t>Đ</w:t>
      </w:r>
      <w:r w:rsidRPr="00330A7E">
        <w:rPr>
          <w:rFonts w:ascii="Times New Roman" w:hAnsi="Times New Roman" w:cs="Times New Roman"/>
          <w:color w:val="7030A0"/>
          <w:sz w:val="24"/>
          <w:szCs w:val="24"/>
        </w:rPr>
        <w:t>,</w:t>
      </w:r>
      <w:r w:rsidRPr="00330A7E">
        <w:rPr>
          <w:rFonts w:ascii="Times New Roman" w:hAnsi="Times New Roman" w:cs="Times New Roman"/>
          <w:b/>
          <w:bCs/>
          <w:color w:val="7030A0"/>
          <w:sz w:val="24"/>
          <w:szCs w:val="24"/>
        </w:rPr>
        <w:t xml:space="preserve"> </w:t>
      </w:r>
      <w:r w:rsidRPr="00330A7E">
        <w:rPr>
          <w:rFonts w:ascii="Times New Roman" w:hAnsi="Times New Roman" w:cs="Times New Roman"/>
          <w:color w:val="7030A0"/>
          <w:sz w:val="24"/>
          <w:szCs w:val="24"/>
        </w:rPr>
        <w:t xml:space="preserve">c) </w:t>
      </w:r>
      <w:r w:rsidRPr="00330A7E">
        <w:rPr>
          <w:rFonts w:ascii="Times New Roman" w:hAnsi="Times New Roman" w:cs="Times New Roman"/>
          <w:b/>
          <w:bCs/>
          <w:color w:val="7030A0"/>
          <w:sz w:val="24"/>
          <w:szCs w:val="24"/>
        </w:rPr>
        <w:t>S</w:t>
      </w:r>
      <w:r w:rsidRPr="00330A7E">
        <w:rPr>
          <w:rFonts w:ascii="Times New Roman" w:hAnsi="Times New Roman" w:cs="Times New Roman"/>
          <w:color w:val="7030A0"/>
          <w:sz w:val="24"/>
          <w:szCs w:val="24"/>
        </w:rPr>
        <w:t xml:space="preserve">, d) </w:t>
      </w:r>
      <w:r w:rsidRPr="00330A7E">
        <w:rPr>
          <w:rFonts w:ascii="Times New Roman" w:hAnsi="Times New Roman" w:cs="Times New Roman"/>
          <w:b/>
          <w:bCs/>
          <w:color w:val="7030A0"/>
          <w:sz w:val="24"/>
          <w:szCs w:val="24"/>
        </w:rPr>
        <w:t>Đ</w:t>
      </w:r>
      <w:r w:rsidRPr="00330A7E">
        <w:rPr>
          <w:rFonts w:ascii="Times New Roman" w:hAnsi="Times New Roman" w:cs="Times New Roman"/>
          <w:color w:val="7030A0"/>
          <w:sz w:val="24"/>
          <w:szCs w:val="24"/>
        </w:rPr>
        <w:t>.</w:t>
      </w:r>
    </w:p>
    <w:p w14:paraId="5FC3543B" w14:textId="77777777" w:rsidR="00ED397D" w:rsidRPr="00330A7E" w:rsidRDefault="00ED397D" w:rsidP="000E1E56">
      <w:pPr>
        <w:pStyle w:val="ListParagraph"/>
        <w:numPr>
          <w:ilvl w:val="0"/>
          <w:numId w:val="80"/>
        </w:numPr>
        <w:tabs>
          <w:tab w:val="left" w:pos="992"/>
        </w:tabs>
        <w:spacing w:before="80" w:after="80" w:line="264"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w:t>
      </w:r>
      <w:r w:rsidR="00FA344A">
        <w:rPr>
          <w:rFonts w:ascii="Times New Roman" w:hAnsi="Times New Roman" w:cs="Times New Roman"/>
          <w:position w:val="-10"/>
          <w:sz w:val="24"/>
          <w:szCs w:val="24"/>
        </w:rPr>
        <w:pict w14:anchorId="30E8859D">
          <v:shape id="_x0000_i7473" type="#_x0000_t75" style="width:28.5pt;height:16.5pt">
            <v:imagedata r:id="rId10438" o:title=""/>
          </v:shape>
        </w:pict>
      </w:r>
      <w:r w:rsidRPr="00330A7E">
        <w:rPr>
          <w:rFonts w:ascii="Times New Roman" w:hAnsi="Times New Roman" w:cs="Times New Roman"/>
          <w:sz w:val="24"/>
          <w:szCs w:val="24"/>
        </w:rPr>
        <w:t xml:space="preserve">, cho điểm </w:t>
      </w:r>
      <w:r w:rsidR="00FA344A">
        <w:rPr>
          <w:rFonts w:ascii="Times New Roman" w:hAnsi="Times New Roman" w:cs="Times New Roman"/>
          <w:position w:val="-14"/>
          <w:sz w:val="24"/>
          <w:szCs w:val="24"/>
        </w:rPr>
        <w:pict w14:anchorId="635AB7A4">
          <v:shape id="_x0000_i7474" type="#_x0000_t75" style="width:61.5pt;height:19.5pt">
            <v:imagedata r:id="rId10585" o:title=""/>
          </v:shape>
        </w:pict>
      </w:r>
      <w:r w:rsidRPr="00330A7E">
        <w:rPr>
          <w:rFonts w:ascii="Times New Roman" w:hAnsi="Times New Roman" w:cs="Times New Roman"/>
          <w:sz w:val="24"/>
          <w:szCs w:val="24"/>
        </w:rPr>
        <w:t xml:space="preserve"> và đường thẳng </w:t>
      </w:r>
      <w:r w:rsidR="00FA344A">
        <w:rPr>
          <w:rFonts w:ascii="Times New Roman" w:hAnsi="Times New Roman" w:cs="Times New Roman"/>
          <w:position w:val="-24"/>
          <w:sz w:val="24"/>
          <w:szCs w:val="24"/>
        </w:rPr>
        <w:pict w14:anchorId="2A440617">
          <v:shape id="_x0000_i7475" type="#_x0000_t75" style="width:103.5pt;height:31.5pt">
            <v:imagedata r:id="rId10586" o:title=""/>
          </v:shape>
        </w:pict>
      </w:r>
      <w:r w:rsidRPr="00330A7E">
        <w:rPr>
          <w:rFonts w:ascii="Times New Roman" w:hAnsi="Times New Roman" w:cs="Times New Roman"/>
          <w:sz w:val="24"/>
          <w:szCs w:val="24"/>
        </w:rPr>
        <w:t xml:space="preserve">. Mặt phẳng </w:t>
      </w:r>
      <w:r w:rsidR="00FA344A">
        <w:rPr>
          <w:rFonts w:ascii="Times New Roman" w:hAnsi="Times New Roman" w:cs="Times New Roman"/>
          <w:position w:val="-14"/>
          <w:sz w:val="24"/>
          <w:szCs w:val="24"/>
        </w:rPr>
        <w:pict w14:anchorId="0EAA6F55">
          <v:shape id="_x0000_i7476" type="#_x0000_t75" style="width:19.5pt;height:19.5pt">
            <v:imagedata r:id="rId10587" o:title=""/>
          </v:shape>
        </w:pict>
      </w:r>
      <w:r w:rsidRPr="00330A7E">
        <w:rPr>
          <w:rFonts w:ascii="Times New Roman" w:hAnsi="Times New Roman" w:cs="Times New Roman"/>
          <w:sz w:val="24"/>
          <w:szCs w:val="24"/>
        </w:rPr>
        <w:t xml:space="preserve"> đi qua </w:t>
      </w:r>
      <w:r w:rsidR="00FA344A">
        <w:rPr>
          <w:rFonts w:ascii="Times New Roman" w:hAnsi="Times New Roman" w:cs="Times New Roman"/>
          <w:position w:val="-4"/>
          <w:sz w:val="24"/>
          <w:szCs w:val="24"/>
        </w:rPr>
        <w:pict w14:anchorId="3B7DD497">
          <v:shape id="_x0000_i7477" type="#_x0000_t75" style="width:10.5pt;height:13.5pt">
            <v:imagedata r:id="rId10442" o:title=""/>
          </v:shape>
        </w:pict>
      </w:r>
      <w:r w:rsidRPr="00330A7E">
        <w:rPr>
          <w:rFonts w:ascii="Times New Roman" w:hAnsi="Times New Roman" w:cs="Times New Roman"/>
          <w:sz w:val="24"/>
          <w:szCs w:val="24"/>
        </w:rPr>
        <w:t xml:space="preserve"> và chứa đường thẳng </w:t>
      </w:r>
      <w:r w:rsidR="00FA344A">
        <w:rPr>
          <w:rFonts w:ascii="Times New Roman" w:hAnsi="Times New Roman" w:cs="Times New Roman"/>
          <w:position w:val="-6"/>
          <w:sz w:val="24"/>
          <w:szCs w:val="24"/>
        </w:rPr>
        <w:pict w14:anchorId="65516DFC">
          <v:shape id="_x0000_i7478" type="#_x0000_t75" style="width:10.5pt;height:13.5pt">
            <v:imagedata r:id="rId10443" o:title=""/>
          </v:shape>
        </w:pict>
      </w:r>
      <w:r w:rsidRPr="00330A7E">
        <w:rPr>
          <w:rFonts w:ascii="Times New Roman" w:hAnsi="Times New Roman" w:cs="Times New Roman"/>
          <w:sz w:val="24"/>
          <w:szCs w:val="24"/>
        </w:rPr>
        <w:t xml:space="preserve">. </w:t>
      </w:r>
      <w:r w:rsidRPr="00330A7E">
        <w:rPr>
          <w:rFonts w:ascii="Times New Roman" w:eastAsia="MS Mincho" w:hAnsi="Times New Roman" w:cs="Times New Roman"/>
          <w:color w:val="000000"/>
          <w:sz w:val="24"/>
          <w:szCs w:val="24"/>
          <w:lang w:eastAsia="vi-VN"/>
        </w:rPr>
        <w:t>Trong mỗi ý a), b), c), d) ở mỗi câu, thí sinh chọn đúng hoặc sai.</w:t>
      </w:r>
    </w:p>
    <w:p w14:paraId="638346A7" w14:textId="77777777" w:rsidR="00ED397D" w:rsidRPr="00330A7E" w:rsidRDefault="00ED397D">
      <w:pPr>
        <w:widowControl w:val="0"/>
        <w:tabs>
          <w:tab w:val="left" w:pos="992"/>
          <w:tab w:val="left" w:pos="3402"/>
          <w:tab w:val="left" w:pos="5669"/>
          <w:tab w:val="left" w:pos="7937"/>
        </w:tabs>
        <w:spacing w:before="80" w:after="80" w:line="264" w:lineRule="auto"/>
        <w:ind w:left="992"/>
        <w:jc w:val="both"/>
        <w:rPr>
          <w:rFonts w:ascii="Times New Roman" w:hAnsi="Times New Roman" w:cs="Times New Roman"/>
          <w:sz w:val="24"/>
          <w:szCs w:val="24"/>
          <w:lang w:val="fr-FR"/>
        </w:rPr>
      </w:pPr>
      <w:r w:rsidRPr="00330A7E">
        <w:rPr>
          <w:rFonts w:ascii="Times New Roman" w:hAnsi="Times New Roman" w:cs="Times New Roman"/>
          <w:b/>
          <w:bCs/>
          <w:sz w:val="24"/>
          <w:szCs w:val="24"/>
          <w:lang w:val="fr-FR"/>
        </w:rPr>
        <w:lastRenderedPageBreak/>
        <w:t xml:space="preserve">a) </w:t>
      </w:r>
      <w:r w:rsidRPr="00330A7E">
        <w:rPr>
          <w:rFonts w:ascii="Times New Roman" w:hAnsi="Times New Roman" w:cs="Times New Roman"/>
          <w:sz w:val="24"/>
          <w:szCs w:val="24"/>
          <w:lang w:val="fr-FR"/>
        </w:rPr>
        <w:t xml:space="preserve">Một vectơ chỉ phương của </w:t>
      </w:r>
      <w:r w:rsidR="00FA344A">
        <w:rPr>
          <w:rFonts w:ascii="Times New Roman" w:hAnsi="Times New Roman" w:cs="Times New Roman"/>
          <w:position w:val="-6"/>
          <w:sz w:val="24"/>
          <w:szCs w:val="24"/>
        </w:rPr>
        <w:pict w14:anchorId="7FF5412C">
          <v:shape id="_x0000_i7479" type="#_x0000_t75" style="width:10.5pt;height:13.5pt">
            <v:imagedata r:id="rId10443" o:title=""/>
          </v:shape>
        </w:pict>
      </w:r>
      <w:r w:rsidRPr="00330A7E">
        <w:rPr>
          <w:rFonts w:ascii="Times New Roman" w:hAnsi="Times New Roman" w:cs="Times New Roman"/>
          <w:sz w:val="24"/>
          <w:szCs w:val="24"/>
          <w:lang w:val="fr-FR"/>
        </w:rPr>
        <w:t xml:space="preserve"> là </w:t>
      </w:r>
      <w:r w:rsidR="00FA344A">
        <w:rPr>
          <w:rFonts w:ascii="Times New Roman" w:hAnsi="Times New Roman" w:cs="Times New Roman"/>
          <w:position w:val="-14"/>
          <w:sz w:val="24"/>
          <w:szCs w:val="24"/>
        </w:rPr>
        <w:pict w14:anchorId="7ED23303">
          <v:shape id="_x0000_i7480" type="#_x0000_t75" style="width:64.5pt;height:19.5pt">
            <v:imagedata r:id="rId10588" o:title=""/>
          </v:shape>
        </w:pict>
      </w:r>
      <w:r w:rsidRPr="00330A7E">
        <w:rPr>
          <w:rFonts w:ascii="Times New Roman" w:hAnsi="Times New Roman" w:cs="Times New Roman"/>
          <w:sz w:val="24"/>
          <w:szCs w:val="24"/>
          <w:lang w:val="fr-FR"/>
        </w:rPr>
        <w:t>.</w:t>
      </w:r>
    </w:p>
    <w:p w14:paraId="3E3A7219" w14:textId="77777777" w:rsidR="00ED397D" w:rsidRPr="00330A7E" w:rsidRDefault="00ED397D">
      <w:pPr>
        <w:widowControl w:val="0"/>
        <w:tabs>
          <w:tab w:val="left" w:pos="992"/>
          <w:tab w:val="left" w:pos="3402"/>
          <w:tab w:val="left" w:pos="5669"/>
          <w:tab w:val="left" w:pos="7937"/>
        </w:tabs>
        <w:spacing w:before="80" w:after="80" w:line="264" w:lineRule="auto"/>
        <w:ind w:left="992"/>
        <w:jc w:val="both"/>
        <w:rPr>
          <w:rFonts w:ascii="Times New Roman" w:hAnsi="Times New Roman" w:cs="Times New Roman"/>
          <w:sz w:val="24"/>
          <w:szCs w:val="24"/>
          <w:lang w:val="fr-FR"/>
        </w:rPr>
      </w:pPr>
      <w:r w:rsidRPr="00330A7E">
        <w:rPr>
          <w:rFonts w:ascii="Times New Roman" w:hAnsi="Times New Roman" w:cs="Times New Roman"/>
          <w:b/>
          <w:bCs/>
          <w:sz w:val="24"/>
          <w:szCs w:val="24"/>
          <w:lang w:val="fr-FR"/>
        </w:rPr>
        <w:t>b)</w:t>
      </w:r>
      <w:r w:rsidRPr="00330A7E">
        <w:rPr>
          <w:rFonts w:ascii="Times New Roman" w:hAnsi="Times New Roman" w:cs="Times New Roman"/>
          <w:sz w:val="24"/>
          <w:szCs w:val="24"/>
          <w:lang w:val="fr-FR"/>
        </w:rPr>
        <w:t xml:space="preserve"> Đường thẳng </w:t>
      </w:r>
      <w:r w:rsidR="00FA344A">
        <w:rPr>
          <w:rFonts w:ascii="Times New Roman" w:hAnsi="Times New Roman" w:cs="Times New Roman"/>
          <w:position w:val="-6"/>
          <w:sz w:val="24"/>
          <w:szCs w:val="24"/>
        </w:rPr>
        <w:pict w14:anchorId="60FBE802">
          <v:shape id="_x0000_i7481" type="#_x0000_t75" style="width:10.5pt;height:13.5pt">
            <v:imagedata r:id="rId10589" o:title=""/>
          </v:shape>
        </w:pict>
      </w:r>
      <w:r w:rsidRPr="00330A7E">
        <w:rPr>
          <w:rFonts w:ascii="Times New Roman" w:hAnsi="Times New Roman" w:cs="Times New Roman"/>
          <w:sz w:val="24"/>
          <w:szCs w:val="24"/>
          <w:lang w:val="fr-FR"/>
        </w:rPr>
        <w:t xml:space="preserve"> qua điểm </w:t>
      </w:r>
      <w:r w:rsidR="00FA344A">
        <w:rPr>
          <w:rFonts w:ascii="Times New Roman" w:hAnsi="Times New Roman" w:cs="Times New Roman"/>
          <w:position w:val="-14"/>
          <w:sz w:val="24"/>
          <w:szCs w:val="24"/>
        </w:rPr>
        <w:pict w14:anchorId="3B00808D">
          <v:shape id="_x0000_i7482" type="#_x0000_t75" style="width:64.5pt;height:19.5pt">
            <v:imagedata r:id="rId10446" o:title=""/>
          </v:shape>
        </w:pict>
      </w:r>
      <w:r w:rsidRPr="00330A7E">
        <w:rPr>
          <w:rFonts w:ascii="Times New Roman" w:hAnsi="Times New Roman" w:cs="Times New Roman"/>
          <w:sz w:val="24"/>
          <w:szCs w:val="24"/>
          <w:lang w:val="fr-FR"/>
        </w:rPr>
        <w:t xml:space="preserve">. </w:t>
      </w:r>
    </w:p>
    <w:p w14:paraId="63380577" w14:textId="77777777" w:rsidR="00ED397D" w:rsidRPr="00330A7E" w:rsidRDefault="00ED397D">
      <w:pPr>
        <w:widowControl w:val="0"/>
        <w:tabs>
          <w:tab w:val="left" w:pos="992"/>
          <w:tab w:val="left" w:pos="3402"/>
          <w:tab w:val="left" w:pos="5669"/>
          <w:tab w:val="left" w:pos="7937"/>
        </w:tabs>
        <w:spacing w:before="80" w:after="80" w:line="264" w:lineRule="auto"/>
        <w:ind w:left="992"/>
        <w:jc w:val="both"/>
        <w:rPr>
          <w:rFonts w:ascii="Times New Roman" w:hAnsi="Times New Roman" w:cs="Times New Roman"/>
          <w:sz w:val="24"/>
          <w:szCs w:val="24"/>
          <w:lang w:val="fr-FR"/>
        </w:rPr>
      </w:pPr>
      <w:r w:rsidRPr="00330A7E">
        <w:rPr>
          <w:rFonts w:ascii="Times New Roman" w:hAnsi="Times New Roman" w:cs="Times New Roman"/>
          <w:b/>
          <w:bCs/>
          <w:sz w:val="24"/>
          <w:szCs w:val="24"/>
          <w:lang w:val="fr-FR"/>
        </w:rPr>
        <w:t xml:space="preserve">c) </w:t>
      </w:r>
      <w:r w:rsidRPr="00330A7E">
        <w:rPr>
          <w:rFonts w:ascii="Times New Roman" w:hAnsi="Times New Roman" w:cs="Times New Roman"/>
          <w:sz w:val="24"/>
          <w:szCs w:val="24"/>
          <w:lang w:val="fr-FR"/>
        </w:rPr>
        <w:t xml:space="preserve">Phương trình tham số của </w:t>
      </w:r>
      <w:r w:rsidR="00FA344A">
        <w:rPr>
          <w:rFonts w:ascii="Times New Roman" w:hAnsi="Times New Roman" w:cs="Times New Roman"/>
          <w:position w:val="-6"/>
          <w:sz w:val="24"/>
          <w:szCs w:val="24"/>
        </w:rPr>
        <w:pict w14:anchorId="1D506350">
          <v:shape id="_x0000_i7483" type="#_x0000_t75" style="width:10.5pt;height:13.5pt">
            <v:imagedata r:id="rId10444" o:title=""/>
          </v:shape>
        </w:pict>
      </w:r>
      <w:r w:rsidRPr="00330A7E">
        <w:rPr>
          <w:rFonts w:ascii="Times New Roman" w:hAnsi="Times New Roman" w:cs="Times New Roman"/>
          <w:sz w:val="24"/>
          <w:szCs w:val="24"/>
          <w:lang w:val="fr-FR"/>
        </w:rPr>
        <w:t xml:space="preserve"> có dạng: </w:t>
      </w:r>
      <w:r w:rsidR="00FA344A">
        <w:rPr>
          <w:rFonts w:ascii="Times New Roman" w:hAnsi="Times New Roman" w:cs="Times New Roman"/>
          <w:position w:val="-50"/>
          <w:sz w:val="24"/>
          <w:szCs w:val="24"/>
        </w:rPr>
        <w:pict w14:anchorId="2FFEAF7B">
          <v:shape id="_x0000_i7484" type="#_x0000_t75" style="width:55.5pt;height:55.5pt">
            <v:imagedata r:id="rId10590" o:title=""/>
          </v:shape>
        </w:pict>
      </w:r>
      <w:r w:rsidRPr="00330A7E">
        <w:rPr>
          <w:rFonts w:ascii="Times New Roman" w:hAnsi="Times New Roman" w:cs="Times New Roman"/>
          <w:sz w:val="24"/>
          <w:szCs w:val="24"/>
          <w:lang w:val="fr-FR"/>
        </w:rPr>
        <w:t xml:space="preserve">. </w:t>
      </w:r>
    </w:p>
    <w:p w14:paraId="7736A502" w14:textId="77777777" w:rsidR="00ED397D" w:rsidRPr="00330A7E" w:rsidRDefault="00ED397D">
      <w:pPr>
        <w:widowControl w:val="0"/>
        <w:tabs>
          <w:tab w:val="left" w:pos="992"/>
          <w:tab w:val="left" w:pos="3402"/>
          <w:tab w:val="left" w:pos="5669"/>
          <w:tab w:val="left" w:pos="7937"/>
        </w:tabs>
        <w:spacing w:before="80" w:after="80" w:line="264" w:lineRule="auto"/>
        <w:ind w:left="992"/>
        <w:jc w:val="both"/>
        <w:rPr>
          <w:rFonts w:ascii="Times New Roman" w:hAnsi="Times New Roman" w:cs="Times New Roman"/>
          <w:sz w:val="24"/>
          <w:szCs w:val="24"/>
          <w:lang w:val="fr-FR"/>
        </w:rPr>
      </w:pPr>
      <w:r w:rsidRPr="00330A7E">
        <w:rPr>
          <w:rFonts w:ascii="Times New Roman" w:hAnsi="Times New Roman" w:cs="Times New Roman"/>
          <w:b/>
          <w:bCs/>
          <w:sz w:val="24"/>
          <w:szCs w:val="24"/>
          <w:lang w:val="fr-FR"/>
        </w:rPr>
        <w:t xml:space="preserve">d) </w:t>
      </w:r>
      <w:r w:rsidRPr="00330A7E">
        <w:rPr>
          <w:rFonts w:ascii="Times New Roman" w:hAnsi="Times New Roman" w:cs="Times New Roman"/>
          <w:sz w:val="24"/>
          <w:szCs w:val="24"/>
          <w:lang w:val="fr-FR"/>
        </w:rPr>
        <w:t xml:space="preserve">Phương trình mặt phẳng </w:t>
      </w:r>
      <w:r w:rsidR="00FA344A">
        <w:rPr>
          <w:rFonts w:ascii="Times New Roman" w:hAnsi="Times New Roman" w:cs="Times New Roman"/>
          <w:position w:val="-14"/>
          <w:sz w:val="24"/>
          <w:szCs w:val="24"/>
        </w:rPr>
        <w:pict w14:anchorId="589EDD18">
          <v:shape id="_x0000_i7485" type="#_x0000_t75" style="width:19.5pt;height:19.5pt">
            <v:imagedata r:id="rId10591" o:title=""/>
          </v:shape>
        </w:pict>
      </w:r>
      <w:r w:rsidRPr="00330A7E">
        <w:rPr>
          <w:rFonts w:ascii="Times New Roman" w:hAnsi="Times New Roman" w:cs="Times New Roman"/>
          <w:sz w:val="24"/>
          <w:szCs w:val="24"/>
          <w:lang w:val="fr-FR"/>
        </w:rPr>
        <w:t xml:space="preserve"> là: </w:t>
      </w:r>
      <w:r w:rsidR="00FA344A">
        <w:rPr>
          <w:rFonts w:ascii="Times New Roman" w:hAnsi="Times New Roman" w:cs="Times New Roman"/>
          <w:position w:val="-10"/>
          <w:sz w:val="24"/>
          <w:szCs w:val="24"/>
        </w:rPr>
        <w:pict w14:anchorId="6194D2A2">
          <v:shape id="_x0000_i7486" type="#_x0000_t75" style="width:97.5pt;height:16.5pt">
            <v:imagedata r:id="rId10592" o:title=""/>
          </v:shape>
        </w:pict>
      </w:r>
      <w:r w:rsidRPr="00330A7E">
        <w:rPr>
          <w:rFonts w:ascii="Times New Roman" w:hAnsi="Times New Roman" w:cs="Times New Roman"/>
          <w:sz w:val="24"/>
          <w:szCs w:val="24"/>
          <w:lang w:val="fr-FR"/>
        </w:rPr>
        <w:t xml:space="preserve">.  </w:t>
      </w:r>
    </w:p>
    <w:p w14:paraId="06652475" w14:textId="77777777" w:rsidR="00ED397D" w:rsidRPr="00330A7E" w:rsidRDefault="00ED397D">
      <w:pPr>
        <w:spacing w:before="80" w:after="80" w:line="264" w:lineRule="auto"/>
        <w:ind w:left="992" w:hanging="992"/>
        <w:jc w:val="center"/>
        <w:rPr>
          <w:rFonts w:ascii="Times New Roman" w:hAnsi="Times New Roman" w:cs="Times New Roman"/>
          <w:sz w:val="24"/>
          <w:szCs w:val="24"/>
          <w:lang w:val="fr-FR"/>
        </w:rPr>
      </w:pPr>
      <w:r w:rsidRPr="00330A7E">
        <w:rPr>
          <w:rFonts w:ascii="Times New Roman" w:hAnsi="Times New Roman" w:cs="Times New Roman"/>
          <w:b/>
          <w:color w:val="0000FF"/>
          <w:sz w:val="24"/>
          <w:szCs w:val="24"/>
          <w:lang w:val="fr-FR"/>
        </w:rPr>
        <w:t>Giải</w:t>
      </w:r>
    </w:p>
    <w:p w14:paraId="7134512D" w14:textId="77777777" w:rsidR="00ED397D" w:rsidRPr="00330A7E" w:rsidRDefault="00ED397D">
      <w:pPr>
        <w:widowControl w:val="0"/>
        <w:tabs>
          <w:tab w:val="left" w:pos="992"/>
          <w:tab w:val="left" w:pos="3402"/>
          <w:tab w:val="left" w:pos="5669"/>
          <w:tab w:val="left" w:pos="7937"/>
        </w:tabs>
        <w:spacing w:before="80" w:after="80" w:line="264" w:lineRule="auto"/>
        <w:ind w:left="992"/>
        <w:jc w:val="both"/>
        <w:rPr>
          <w:rFonts w:ascii="Times New Roman" w:hAnsi="Times New Roman" w:cs="Times New Roman"/>
          <w:sz w:val="24"/>
          <w:szCs w:val="24"/>
          <w:lang w:val="fr-FR"/>
        </w:rPr>
      </w:pPr>
      <w:r w:rsidRPr="00330A7E">
        <w:rPr>
          <w:rFonts w:ascii="Times New Roman" w:hAnsi="Times New Roman" w:cs="Times New Roman"/>
          <w:sz w:val="24"/>
          <w:szCs w:val="24"/>
          <w:lang w:val="fr-FR"/>
        </w:rPr>
        <w:t xml:space="preserve">Một vectơ chỉ phương của </w:t>
      </w:r>
      <w:r w:rsidR="00FA344A">
        <w:rPr>
          <w:rFonts w:ascii="Times New Roman" w:hAnsi="Times New Roman" w:cs="Times New Roman"/>
          <w:position w:val="-6"/>
          <w:sz w:val="24"/>
          <w:szCs w:val="24"/>
        </w:rPr>
        <w:pict w14:anchorId="256186CA">
          <v:shape id="_x0000_i7487" type="#_x0000_t75" style="width:10.5pt;height:13.5pt">
            <v:imagedata r:id="rId10443" o:title=""/>
          </v:shape>
        </w:pict>
      </w:r>
      <w:r w:rsidRPr="00330A7E">
        <w:rPr>
          <w:rFonts w:ascii="Times New Roman" w:hAnsi="Times New Roman" w:cs="Times New Roman"/>
          <w:sz w:val="24"/>
          <w:szCs w:val="24"/>
          <w:lang w:val="fr-FR"/>
        </w:rPr>
        <w:t xml:space="preserve"> là </w:t>
      </w:r>
      <w:r w:rsidR="00FA344A">
        <w:rPr>
          <w:rFonts w:ascii="Times New Roman" w:hAnsi="Times New Roman" w:cs="Times New Roman"/>
          <w:position w:val="-14"/>
          <w:sz w:val="24"/>
          <w:szCs w:val="24"/>
        </w:rPr>
        <w:pict w14:anchorId="297CC97A">
          <v:shape id="_x0000_i7488" type="#_x0000_t75" style="width:64.5pt;height:19.5pt">
            <v:imagedata r:id="rId10593" o:title=""/>
          </v:shape>
        </w:pict>
      </w:r>
      <w:r w:rsidRPr="00330A7E">
        <w:rPr>
          <w:rFonts w:ascii="Times New Roman" w:hAnsi="Times New Roman" w:cs="Times New Roman"/>
          <w:sz w:val="24"/>
          <w:szCs w:val="24"/>
          <w:lang w:val="fr-FR"/>
        </w:rPr>
        <w:t>.</w:t>
      </w:r>
    </w:p>
    <w:p w14:paraId="7F1B1FC8" w14:textId="77777777" w:rsidR="00ED397D" w:rsidRPr="00330A7E" w:rsidRDefault="00ED397D">
      <w:pPr>
        <w:widowControl w:val="0"/>
        <w:tabs>
          <w:tab w:val="left" w:pos="992"/>
          <w:tab w:val="left" w:pos="3402"/>
          <w:tab w:val="left" w:pos="5669"/>
          <w:tab w:val="left" w:pos="7937"/>
        </w:tabs>
        <w:spacing w:before="80" w:after="80" w:line="264" w:lineRule="auto"/>
        <w:ind w:left="992"/>
        <w:jc w:val="both"/>
        <w:rPr>
          <w:rFonts w:ascii="Times New Roman" w:hAnsi="Times New Roman" w:cs="Times New Roman"/>
          <w:sz w:val="24"/>
          <w:szCs w:val="24"/>
          <w:lang w:val="fr-FR"/>
        </w:rPr>
      </w:pPr>
      <w:r w:rsidRPr="00330A7E">
        <w:rPr>
          <w:rFonts w:ascii="Times New Roman" w:hAnsi="Times New Roman" w:cs="Times New Roman"/>
          <w:sz w:val="24"/>
          <w:szCs w:val="24"/>
          <w:lang w:val="fr-FR"/>
        </w:rPr>
        <w:t xml:space="preserve">Đường thẳng </w:t>
      </w:r>
      <w:r w:rsidR="00FA344A">
        <w:rPr>
          <w:rFonts w:ascii="Times New Roman" w:hAnsi="Times New Roman" w:cs="Times New Roman"/>
          <w:position w:val="-6"/>
          <w:sz w:val="24"/>
          <w:szCs w:val="24"/>
        </w:rPr>
        <w:pict w14:anchorId="334A1BD9">
          <v:shape id="_x0000_i7489" type="#_x0000_t75" style="width:10.5pt;height:13.5pt">
            <v:imagedata r:id="rId10444" o:title=""/>
          </v:shape>
        </w:pict>
      </w:r>
      <w:r w:rsidRPr="00330A7E">
        <w:rPr>
          <w:rFonts w:ascii="Times New Roman" w:hAnsi="Times New Roman" w:cs="Times New Roman"/>
          <w:sz w:val="24"/>
          <w:szCs w:val="24"/>
          <w:lang w:val="fr-FR"/>
        </w:rPr>
        <w:t xml:space="preserve"> không qua điểm </w:t>
      </w:r>
      <w:r w:rsidR="00FA344A">
        <w:rPr>
          <w:rFonts w:ascii="Times New Roman" w:hAnsi="Times New Roman" w:cs="Times New Roman"/>
          <w:position w:val="-14"/>
          <w:sz w:val="24"/>
          <w:szCs w:val="24"/>
        </w:rPr>
        <w:pict w14:anchorId="3D1B1518">
          <v:shape id="_x0000_i7490" type="#_x0000_t75" style="width:64.5pt;height:19.5pt">
            <v:imagedata r:id="rId10446" o:title=""/>
          </v:shape>
        </w:pict>
      </w:r>
      <w:r w:rsidRPr="00330A7E">
        <w:rPr>
          <w:rFonts w:ascii="Times New Roman" w:hAnsi="Times New Roman" w:cs="Times New Roman"/>
          <w:sz w:val="24"/>
          <w:szCs w:val="24"/>
          <w:lang w:val="fr-FR"/>
        </w:rPr>
        <w:t xml:space="preserve"> vì </w:t>
      </w:r>
      <w:r w:rsidR="00FA344A">
        <w:rPr>
          <w:rFonts w:ascii="Times New Roman" w:hAnsi="Times New Roman" w:cs="Times New Roman"/>
          <w:position w:val="-24"/>
          <w:sz w:val="24"/>
          <w:szCs w:val="24"/>
        </w:rPr>
        <w:pict w14:anchorId="53051B93">
          <v:shape id="_x0000_i7491" type="#_x0000_t75" style="width:94.5pt;height:31.5pt">
            <v:imagedata r:id="rId10594" o:title=""/>
          </v:shape>
        </w:pict>
      </w:r>
      <w:r w:rsidRPr="00330A7E">
        <w:rPr>
          <w:rFonts w:ascii="Times New Roman" w:hAnsi="Times New Roman" w:cs="Times New Roman"/>
          <w:sz w:val="24"/>
          <w:szCs w:val="24"/>
          <w:lang w:val="fr-FR"/>
        </w:rPr>
        <w:t>.</w:t>
      </w:r>
    </w:p>
    <w:p w14:paraId="4E9F4659" w14:textId="77777777" w:rsidR="00ED397D" w:rsidRPr="00330A7E" w:rsidRDefault="00FA344A">
      <w:pPr>
        <w:widowControl w:val="0"/>
        <w:tabs>
          <w:tab w:val="left" w:pos="992"/>
          <w:tab w:val="left" w:pos="3402"/>
          <w:tab w:val="left" w:pos="5669"/>
          <w:tab w:val="left" w:pos="7937"/>
        </w:tabs>
        <w:spacing w:before="80" w:after="80" w:line="264" w:lineRule="auto"/>
        <w:ind w:left="992"/>
        <w:jc w:val="both"/>
        <w:rPr>
          <w:rFonts w:ascii="Times New Roman" w:hAnsi="Times New Roman" w:cs="Times New Roman"/>
          <w:sz w:val="24"/>
          <w:szCs w:val="24"/>
          <w:lang w:val="fr-FR"/>
        </w:rPr>
      </w:pPr>
      <w:r>
        <w:rPr>
          <w:rFonts w:ascii="Times New Roman" w:hAnsi="Times New Roman" w:cs="Times New Roman"/>
          <w:position w:val="-6"/>
          <w:sz w:val="24"/>
          <w:szCs w:val="24"/>
        </w:rPr>
        <w:pict w14:anchorId="05FFB8C9">
          <v:shape id="_x0000_i7492" type="#_x0000_t75" style="width:10.5pt;height:13.5pt">
            <v:imagedata r:id="rId10444" o:title=""/>
          </v:shape>
        </w:pict>
      </w:r>
      <w:r w:rsidR="00ED397D" w:rsidRPr="00330A7E">
        <w:rPr>
          <w:rFonts w:ascii="Times New Roman" w:hAnsi="Times New Roman" w:cs="Times New Roman"/>
          <w:sz w:val="24"/>
          <w:szCs w:val="24"/>
          <w:lang w:val="fr-FR"/>
        </w:rPr>
        <w:t xml:space="preserve"> có 1 vectơ chỉ phương là </w:t>
      </w:r>
      <w:r>
        <w:rPr>
          <w:rFonts w:ascii="Times New Roman" w:hAnsi="Times New Roman" w:cs="Times New Roman"/>
          <w:position w:val="-14"/>
          <w:sz w:val="24"/>
          <w:szCs w:val="24"/>
        </w:rPr>
        <w:pict w14:anchorId="3E60BD74">
          <v:shape id="_x0000_i7493" type="#_x0000_t75" style="width:70.5pt;height:21pt">
            <v:imagedata r:id="rId10595" o:title=""/>
          </v:shape>
        </w:pict>
      </w:r>
      <w:r w:rsidR="00ED397D" w:rsidRPr="00330A7E">
        <w:rPr>
          <w:rFonts w:ascii="Times New Roman" w:hAnsi="Times New Roman" w:cs="Times New Roman"/>
          <w:sz w:val="24"/>
          <w:szCs w:val="24"/>
          <w:lang w:val="fr-FR"/>
        </w:rPr>
        <w:t xml:space="preserve"> và qua </w:t>
      </w:r>
      <w:r>
        <w:rPr>
          <w:rFonts w:ascii="Times New Roman" w:hAnsi="Times New Roman" w:cs="Times New Roman"/>
          <w:position w:val="-14"/>
          <w:sz w:val="24"/>
          <w:szCs w:val="24"/>
        </w:rPr>
        <w:pict w14:anchorId="2050DB17">
          <v:shape id="_x0000_i7494" type="#_x0000_t75" style="width:55.5pt;height:19.5pt">
            <v:imagedata r:id="rId10596" o:title=""/>
          </v:shape>
        </w:pict>
      </w:r>
      <w:r w:rsidR="00ED397D" w:rsidRPr="00330A7E">
        <w:rPr>
          <w:rFonts w:ascii="Times New Roman" w:hAnsi="Times New Roman" w:cs="Times New Roman"/>
          <w:sz w:val="24"/>
          <w:szCs w:val="24"/>
          <w:lang w:val="fr-FR"/>
        </w:rPr>
        <w:t xml:space="preserve"> nên </w:t>
      </w:r>
      <w:r>
        <w:rPr>
          <w:rFonts w:ascii="Times New Roman" w:hAnsi="Times New Roman" w:cs="Times New Roman"/>
          <w:position w:val="-6"/>
          <w:sz w:val="24"/>
          <w:szCs w:val="24"/>
        </w:rPr>
        <w:pict w14:anchorId="58F1D3ED">
          <v:shape id="_x0000_i7495" type="#_x0000_t75" style="width:10.5pt;height:13.5pt">
            <v:imagedata r:id="rId10444" o:title=""/>
          </v:shape>
        </w:pict>
      </w:r>
      <w:r w:rsidR="00ED397D" w:rsidRPr="00330A7E">
        <w:rPr>
          <w:rFonts w:ascii="Times New Roman" w:hAnsi="Times New Roman" w:cs="Times New Roman"/>
          <w:sz w:val="24"/>
          <w:szCs w:val="24"/>
          <w:lang w:val="fr-FR"/>
        </w:rPr>
        <w:t xml:space="preserve"> có phương trình tham số là: </w:t>
      </w:r>
      <w:r>
        <w:rPr>
          <w:rFonts w:ascii="Times New Roman" w:hAnsi="Times New Roman" w:cs="Times New Roman"/>
          <w:position w:val="-50"/>
          <w:sz w:val="24"/>
          <w:szCs w:val="24"/>
        </w:rPr>
        <w:pict w14:anchorId="505C0B61">
          <v:shape id="_x0000_i7496" type="#_x0000_t75" style="width:55.5pt;height:55.5pt">
            <v:imagedata r:id="rId10597" o:title=""/>
          </v:shape>
        </w:pict>
      </w:r>
      <w:r w:rsidR="00ED397D" w:rsidRPr="00330A7E">
        <w:rPr>
          <w:rFonts w:ascii="Times New Roman" w:hAnsi="Times New Roman" w:cs="Times New Roman"/>
          <w:sz w:val="24"/>
          <w:szCs w:val="24"/>
          <w:lang w:val="fr-FR"/>
        </w:rPr>
        <w:t>.</w:t>
      </w:r>
    </w:p>
    <w:p w14:paraId="4F5AA690" w14:textId="77777777" w:rsidR="00ED397D" w:rsidRPr="00330A7E" w:rsidRDefault="00FA344A">
      <w:pPr>
        <w:widowControl w:val="0"/>
        <w:tabs>
          <w:tab w:val="left" w:pos="992"/>
          <w:tab w:val="left" w:pos="3402"/>
          <w:tab w:val="left" w:pos="5669"/>
          <w:tab w:val="left" w:pos="7937"/>
        </w:tabs>
        <w:spacing w:before="80" w:after="80" w:line="264" w:lineRule="auto"/>
        <w:ind w:left="992"/>
        <w:jc w:val="both"/>
        <w:rPr>
          <w:rFonts w:ascii="Times New Roman" w:hAnsi="Times New Roman" w:cs="Times New Roman"/>
          <w:sz w:val="24"/>
          <w:szCs w:val="24"/>
          <w:lang w:val="fr-FR"/>
        </w:rPr>
      </w:pPr>
      <w:r>
        <w:rPr>
          <w:rFonts w:ascii="Times New Roman" w:hAnsi="Times New Roman" w:cs="Times New Roman"/>
          <w:position w:val="-14"/>
          <w:sz w:val="24"/>
          <w:szCs w:val="24"/>
        </w:rPr>
        <w:pict w14:anchorId="762D71BC">
          <v:shape id="_x0000_i7497" type="#_x0000_t75" style="width:73.5pt;height:21pt">
            <v:imagedata r:id="rId10598" o:title=""/>
          </v:shape>
        </w:pict>
      </w:r>
      <w:r w:rsidR="00ED397D" w:rsidRPr="00330A7E">
        <w:rPr>
          <w:rFonts w:ascii="Times New Roman" w:hAnsi="Times New Roman" w:cs="Times New Roman"/>
          <w:sz w:val="24"/>
          <w:szCs w:val="24"/>
          <w:lang w:val="fr-FR"/>
        </w:rPr>
        <w:t xml:space="preserve">. </w:t>
      </w:r>
    </w:p>
    <w:p w14:paraId="63B4C12B" w14:textId="77777777" w:rsidR="00ED397D" w:rsidRPr="00330A7E" w:rsidRDefault="00ED397D">
      <w:pPr>
        <w:widowControl w:val="0"/>
        <w:tabs>
          <w:tab w:val="left" w:pos="992"/>
          <w:tab w:val="left" w:pos="3402"/>
          <w:tab w:val="left" w:pos="5669"/>
          <w:tab w:val="left" w:pos="7937"/>
        </w:tabs>
        <w:spacing w:before="80" w:after="80" w:line="264" w:lineRule="auto"/>
        <w:ind w:left="992"/>
        <w:jc w:val="both"/>
        <w:rPr>
          <w:rFonts w:ascii="Times New Roman" w:hAnsi="Times New Roman" w:cs="Times New Roman"/>
          <w:sz w:val="24"/>
          <w:szCs w:val="24"/>
          <w:lang w:val="fr-FR"/>
        </w:rPr>
      </w:pPr>
      <w:r w:rsidRPr="00330A7E">
        <w:rPr>
          <w:rFonts w:ascii="Times New Roman" w:hAnsi="Times New Roman" w:cs="Times New Roman"/>
          <w:sz w:val="24"/>
          <w:szCs w:val="24"/>
          <w:lang w:val="fr-FR"/>
        </w:rPr>
        <w:t xml:space="preserve">Mặt phẳng </w:t>
      </w:r>
      <w:r w:rsidR="00FA344A">
        <w:rPr>
          <w:rFonts w:ascii="Times New Roman" w:hAnsi="Times New Roman" w:cs="Times New Roman"/>
          <w:position w:val="-14"/>
          <w:sz w:val="24"/>
          <w:szCs w:val="24"/>
        </w:rPr>
        <w:pict w14:anchorId="48712FE8">
          <v:shape id="_x0000_i7498" type="#_x0000_t75" style="width:19.5pt;height:19.5pt">
            <v:imagedata r:id="rId10599" o:title=""/>
          </v:shape>
        </w:pict>
      </w:r>
      <w:r w:rsidRPr="00330A7E">
        <w:rPr>
          <w:rFonts w:ascii="Times New Roman" w:hAnsi="Times New Roman" w:cs="Times New Roman"/>
          <w:sz w:val="24"/>
          <w:szCs w:val="24"/>
          <w:lang w:val="fr-FR"/>
        </w:rPr>
        <w:t xml:space="preserve"> có 1 vectơ pháp tuyến là </w:t>
      </w:r>
      <w:r w:rsidR="00FA344A">
        <w:rPr>
          <w:rFonts w:ascii="Times New Roman" w:hAnsi="Times New Roman" w:cs="Times New Roman"/>
          <w:position w:val="-18"/>
          <w:sz w:val="24"/>
          <w:szCs w:val="24"/>
        </w:rPr>
        <w:pict w14:anchorId="3947C5CD">
          <v:shape id="_x0000_i7499" type="#_x0000_t75" style="width:112.5pt;height:24pt">
            <v:imagedata r:id="rId10600" o:title=""/>
          </v:shape>
        </w:pict>
      </w:r>
      <w:r w:rsidRPr="00330A7E">
        <w:rPr>
          <w:rFonts w:ascii="Times New Roman" w:hAnsi="Times New Roman" w:cs="Times New Roman"/>
          <w:sz w:val="24"/>
          <w:szCs w:val="24"/>
          <w:lang w:val="fr-FR"/>
        </w:rPr>
        <w:t xml:space="preserve">. </w:t>
      </w:r>
    </w:p>
    <w:p w14:paraId="28638D2D" w14:textId="77777777" w:rsidR="00ED397D" w:rsidRPr="00330A7E" w:rsidRDefault="00ED397D">
      <w:pPr>
        <w:widowControl w:val="0"/>
        <w:tabs>
          <w:tab w:val="left" w:pos="992"/>
          <w:tab w:val="left" w:pos="3402"/>
          <w:tab w:val="left" w:pos="5669"/>
          <w:tab w:val="left" w:pos="7937"/>
        </w:tabs>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Phương trình </w:t>
      </w:r>
      <w:r w:rsidR="00FA344A">
        <w:rPr>
          <w:rFonts w:ascii="Times New Roman" w:hAnsi="Times New Roman" w:cs="Times New Roman"/>
          <w:position w:val="-14"/>
          <w:sz w:val="24"/>
          <w:szCs w:val="24"/>
        </w:rPr>
        <w:pict w14:anchorId="117C203E">
          <v:shape id="_x0000_i7500" type="#_x0000_t75" style="width:19.5pt;height:19.5pt">
            <v:imagedata r:id="rId10601" o:title=""/>
          </v:shape>
        </w:pict>
      </w:r>
      <w:r w:rsidRPr="00330A7E">
        <w:rPr>
          <w:rFonts w:ascii="Times New Roman" w:hAnsi="Times New Roman" w:cs="Times New Roman"/>
          <w:sz w:val="24"/>
          <w:szCs w:val="24"/>
        </w:rPr>
        <w:t xml:space="preserve"> có dạng: </w:t>
      </w:r>
      <w:r w:rsidR="00FA344A">
        <w:rPr>
          <w:rFonts w:ascii="Times New Roman" w:hAnsi="Times New Roman" w:cs="Times New Roman"/>
          <w:position w:val="-14"/>
          <w:sz w:val="24"/>
          <w:szCs w:val="24"/>
        </w:rPr>
        <w:pict w14:anchorId="61EDAB09">
          <v:shape id="_x0000_i7501" type="#_x0000_t75" style="width:190.5pt;height:19.5pt">
            <v:imagedata r:id="rId10602" o:title=""/>
          </v:shape>
        </w:pict>
      </w:r>
      <w:r w:rsidRPr="00330A7E">
        <w:rPr>
          <w:rFonts w:ascii="Times New Roman" w:hAnsi="Times New Roman" w:cs="Times New Roman"/>
          <w:sz w:val="24"/>
          <w:szCs w:val="24"/>
        </w:rPr>
        <w:t xml:space="preserve">.  </w:t>
      </w:r>
    </w:p>
    <w:p w14:paraId="0E2BC92C" w14:textId="77777777" w:rsidR="00ED397D" w:rsidRPr="00330A7E" w:rsidRDefault="00ED397D">
      <w:pPr>
        <w:spacing w:before="80" w:after="80" w:line="264" w:lineRule="auto"/>
        <w:ind w:left="992"/>
        <w:jc w:val="both"/>
        <w:rPr>
          <w:rFonts w:ascii="Times New Roman" w:hAnsi="Times New Roman" w:cs="Times New Roman"/>
          <w:color w:val="7030A0"/>
          <w:sz w:val="24"/>
          <w:szCs w:val="24"/>
        </w:rPr>
      </w:pPr>
      <w:r w:rsidRPr="00330A7E">
        <w:rPr>
          <w:rFonts w:ascii="Times New Roman" w:hAnsi="Times New Roman" w:cs="Times New Roman"/>
          <w:color w:val="7030A0"/>
          <w:sz w:val="24"/>
          <w:szCs w:val="24"/>
        </w:rPr>
        <w:t xml:space="preserve">Đáp án: a) </w:t>
      </w:r>
      <w:r w:rsidRPr="00330A7E">
        <w:rPr>
          <w:rFonts w:ascii="Times New Roman" w:hAnsi="Times New Roman" w:cs="Times New Roman"/>
          <w:b/>
          <w:bCs/>
          <w:color w:val="7030A0"/>
          <w:sz w:val="24"/>
          <w:szCs w:val="24"/>
        </w:rPr>
        <w:t>Đ</w:t>
      </w:r>
      <w:r w:rsidRPr="00330A7E">
        <w:rPr>
          <w:rFonts w:ascii="Times New Roman" w:hAnsi="Times New Roman" w:cs="Times New Roman"/>
          <w:color w:val="7030A0"/>
          <w:sz w:val="24"/>
          <w:szCs w:val="24"/>
        </w:rPr>
        <w:t>,</w:t>
      </w:r>
      <w:r w:rsidRPr="00330A7E">
        <w:rPr>
          <w:rFonts w:ascii="Times New Roman" w:hAnsi="Times New Roman" w:cs="Times New Roman"/>
          <w:b/>
          <w:bCs/>
          <w:color w:val="7030A0"/>
          <w:sz w:val="24"/>
          <w:szCs w:val="24"/>
        </w:rPr>
        <w:t xml:space="preserve"> </w:t>
      </w:r>
      <w:r w:rsidRPr="00330A7E">
        <w:rPr>
          <w:rFonts w:ascii="Times New Roman" w:hAnsi="Times New Roman" w:cs="Times New Roman"/>
          <w:color w:val="7030A0"/>
          <w:sz w:val="24"/>
          <w:szCs w:val="24"/>
        </w:rPr>
        <w:t xml:space="preserve">b) </w:t>
      </w:r>
      <w:r w:rsidRPr="00330A7E">
        <w:rPr>
          <w:rFonts w:ascii="Times New Roman" w:hAnsi="Times New Roman" w:cs="Times New Roman"/>
          <w:b/>
          <w:bCs/>
          <w:color w:val="7030A0"/>
          <w:sz w:val="24"/>
          <w:szCs w:val="24"/>
        </w:rPr>
        <w:t>S</w:t>
      </w:r>
      <w:r w:rsidRPr="00330A7E">
        <w:rPr>
          <w:rFonts w:ascii="Times New Roman" w:hAnsi="Times New Roman" w:cs="Times New Roman"/>
          <w:color w:val="7030A0"/>
          <w:sz w:val="24"/>
          <w:szCs w:val="24"/>
        </w:rPr>
        <w:t>,</w:t>
      </w:r>
      <w:r w:rsidRPr="00330A7E">
        <w:rPr>
          <w:rFonts w:ascii="Times New Roman" w:hAnsi="Times New Roman" w:cs="Times New Roman"/>
          <w:b/>
          <w:bCs/>
          <w:color w:val="7030A0"/>
          <w:sz w:val="24"/>
          <w:szCs w:val="24"/>
        </w:rPr>
        <w:t xml:space="preserve"> </w:t>
      </w:r>
      <w:r w:rsidRPr="00330A7E">
        <w:rPr>
          <w:rFonts w:ascii="Times New Roman" w:hAnsi="Times New Roman" w:cs="Times New Roman"/>
          <w:color w:val="7030A0"/>
          <w:sz w:val="24"/>
          <w:szCs w:val="24"/>
        </w:rPr>
        <w:t xml:space="preserve">c) </w:t>
      </w:r>
      <w:r w:rsidRPr="00330A7E">
        <w:rPr>
          <w:rFonts w:ascii="Times New Roman" w:hAnsi="Times New Roman" w:cs="Times New Roman"/>
          <w:b/>
          <w:bCs/>
          <w:color w:val="7030A0"/>
          <w:sz w:val="24"/>
          <w:szCs w:val="24"/>
        </w:rPr>
        <w:t>Đ</w:t>
      </w:r>
      <w:r w:rsidRPr="00330A7E">
        <w:rPr>
          <w:rFonts w:ascii="Times New Roman" w:hAnsi="Times New Roman" w:cs="Times New Roman"/>
          <w:color w:val="7030A0"/>
          <w:sz w:val="24"/>
          <w:szCs w:val="24"/>
        </w:rPr>
        <w:t xml:space="preserve">, d) </w:t>
      </w:r>
      <w:r w:rsidRPr="00330A7E">
        <w:rPr>
          <w:rFonts w:ascii="Times New Roman" w:hAnsi="Times New Roman" w:cs="Times New Roman"/>
          <w:b/>
          <w:bCs/>
          <w:color w:val="7030A0"/>
          <w:sz w:val="24"/>
          <w:szCs w:val="24"/>
        </w:rPr>
        <w:t>S</w:t>
      </w:r>
      <w:r w:rsidRPr="00330A7E">
        <w:rPr>
          <w:rFonts w:ascii="Times New Roman" w:hAnsi="Times New Roman" w:cs="Times New Roman"/>
          <w:color w:val="7030A0"/>
          <w:sz w:val="24"/>
          <w:szCs w:val="24"/>
        </w:rPr>
        <w:t>.</w:t>
      </w:r>
    </w:p>
    <w:p w14:paraId="40D15DF3" w14:textId="77777777" w:rsidR="00ED397D" w:rsidRPr="00330A7E" w:rsidRDefault="00ED397D" w:rsidP="000E1E56">
      <w:pPr>
        <w:pStyle w:val="ListParagraph"/>
        <w:numPr>
          <w:ilvl w:val="0"/>
          <w:numId w:val="80"/>
        </w:numPr>
        <w:tabs>
          <w:tab w:val="left" w:pos="992"/>
        </w:tabs>
        <w:spacing w:before="80" w:after="80" w:line="264" w:lineRule="auto"/>
        <w:rPr>
          <w:rFonts w:ascii="Times New Roman" w:eastAsia="Calibri" w:hAnsi="Times New Roman" w:cs="Times New Roman"/>
          <w:bCs/>
          <w:color w:val="000000" w:themeColor="text1"/>
          <w:sz w:val="24"/>
          <w:szCs w:val="24"/>
        </w:rPr>
      </w:pPr>
      <w:r w:rsidRPr="00330A7E">
        <w:rPr>
          <w:rFonts w:ascii="Times New Roman" w:eastAsia="Calibri" w:hAnsi="Times New Roman" w:cs="Times New Roman"/>
          <w:bCs/>
          <w:color w:val="000000" w:themeColor="text1"/>
          <w:sz w:val="24"/>
          <w:szCs w:val="24"/>
        </w:rPr>
        <w:t xml:space="preserve">Vào năm 2014, dân số nước ta khoảng </w:t>
      </w:r>
      <w:r w:rsidR="00FA344A">
        <w:rPr>
          <w:rFonts w:ascii="Times New Roman" w:hAnsi="Times New Roman" w:cs="Times New Roman"/>
          <w:position w:val="-8"/>
          <w:sz w:val="24"/>
          <w:szCs w:val="24"/>
        </w:rPr>
        <w:pict w14:anchorId="75C7612B">
          <v:shape id="_x0000_i7502" type="#_x0000_t75" style="width:25.5pt;height:15pt">
            <v:imagedata r:id="rId10603" o:title=""/>
          </v:shape>
        </w:pict>
      </w:r>
      <w:r w:rsidRPr="00330A7E">
        <w:rPr>
          <w:rFonts w:ascii="Times New Roman" w:eastAsia="Calibri" w:hAnsi="Times New Roman" w:cs="Times New Roman"/>
          <w:bCs/>
          <w:color w:val="000000" w:themeColor="text1"/>
          <w:sz w:val="24"/>
          <w:szCs w:val="24"/>
        </w:rPr>
        <w:t xml:space="preserve"> triệu người. Giả sử, dân số nước ta sau </w:t>
      </w:r>
      <w:r w:rsidR="00FA344A">
        <w:rPr>
          <w:rFonts w:ascii="Times New Roman" w:hAnsi="Times New Roman" w:cs="Times New Roman"/>
          <w:position w:val="-6"/>
          <w:sz w:val="24"/>
          <w:szCs w:val="24"/>
        </w:rPr>
        <w:pict w14:anchorId="7CE793D9">
          <v:shape id="_x0000_i7503" type="#_x0000_t75" style="width:7.5pt;height:13.5pt">
            <v:imagedata r:id="rId10451" o:title=""/>
          </v:shape>
        </w:pict>
      </w:r>
      <w:r w:rsidRPr="00330A7E">
        <w:rPr>
          <w:rFonts w:ascii="Times New Roman" w:eastAsia="Calibri" w:hAnsi="Times New Roman" w:cs="Times New Roman"/>
          <w:bCs/>
          <w:i/>
          <w:iCs/>
          <w:color w:val="000000" w:themeColor="text1"/>
          <w:sz w:val="24"/>
          <w:szCs w:val="24"/>
        </w:rPr>
        <w:t xml:space="preserve"> </w:t>
      </w:r>
      <w:r w:rsidRPr="00330A7E">
        <w:rPr>
          <w:rFonts w:ascii="Times New Roman" w:eastAsia="Calibri" w:hAnsi="Times New Roman" w:cs="Times New Roman"/>
          <w:bCs/>
          <w:color w:val="000000" w:themeColor="text1"/>
          <w:sz w:val="24"/>
          <w:szCs w:val="24"/>
        </w:rPr>
        <w:t xml:space="preserve">năm được xác định bởi hàm số </w:t>
      </w:r>
      <w:r w:rsidR="00FA344A">
        <w:rPr>
          <w:rFonts w:ascii="Times New Roman" w:hAnsi="Times New Roman" w:cs="Times New Roman"/>
          <w:position w:val="-14"/>
          <w:sz w:val="24"/>
          <w:szCs w:val="24"/>
        </w:rPr>
        <w:pict w14:anchorId="5B1FD4F5">
          <v:shape id="_x0000_i7504" type="#_x0000_t75" style="width:25.5pt;height:19.5pt">
            <v:imagedata r:id="rId10455" o:title=""/>
          </v:shape>
        </w:pict>
      </w:r>
      <w:r w:rsidRPr="00330A7E">
        <w:rPr>
          <w:rFonts w:ascii="Times New Roman" w:eastAsia="Calibri" w:hAnsi="Times New Roman" w:cs="Times New Roman"/>
          <w:bCs/>
          <w:color w:val="000000" w:themeColor="text1"/>
          <w:sz w:val="24"/>
          <w:szCs w:val="24"/>
        </w:rPr>
        <w:t xml:space="preserve"> (đơn vị: triệu người), trong đó tốc độ gia tăng dân số được cho bởi </w:t>
      </w:r>
      <w:r w:rsidR="00FA344A">
        <w:rPr>
          <w:rFonts w:ascii="Times New Roman" w:hAnsi="Times New Roman" w:cs="Times New Roman"/>
          <w:position w:val="-14"/>
          <w:sz w:val="24"/>
          <w:szCs w:val="24"/>
        </w:rPr>
        <w:pict w14:anchorId="6F398ED9">
          <v:shape id="_x0000_i7505" type="#_x0000_t75" style="width:105pt;height:19.5pt">
            <v:imagedata r:id="rId10604" o:title=""/>
          </v:shape>
        </w:pict>
      </w:r>
      <w:r w:rsidRPr="00330A7E">
        <w:rPr>
          <w:rFonts w:ascii="Times New Roman" w:eastAsia="Calibri" w:hAnsi="Times New Roman" w:cs="Times New Roman"/>
          <w:bCs/>
          <w:color w:val="000000" w:themeColor="text1"/>
          <w:sz w:val="24"/>
          <w:szCs w:val="24"/>
        </w:rPr>
        <w:t xml:space="preserve"> với </w:t>
      </w:r>
      <w:r w:rsidR="00FA344A">
        <w:rPr>
          <w:rFonts w:ascii="Times New Roman" w:hAnsi="Times New Roman" w:cs="Times New Roman"/>
          <w:position w:val="-6"/>
          <w:sz w:val="24"/>
          <w:szCs w:val="24"/>
        </w:rPr>
        <w:pict w14:anchorId="0E29FE7D">
          <v:shape id="_x0000_i7506" type="#_x0000_t75" style="width:7.5pt;height:13.5pt">
            <v:imagedata r:id="rId10451" o:title=""/>
          </v:shape>
        </w:pict>
      </w:r>
      <w:r w:rsidRPr="00330A7E">
        <w:rPr>
          <w:rFonts w:ascii="Times New Roman" w:eastAsia="Calibri" w:hAnsi="Times New Roman" w:cs="Times New Roman"/>
          <w:bCs/>
          <w:i/>
          <w:iCs/>
          <w:color w:val="000000" w:themeColor="text1"/>
          <w:sz w:val="24"/>
          <w:szCs w:val="24"/>
        </w:rPr>
        <w:t xml:space="preserve"> </w:t>
      </w:r>
      <w:r w:rsidRPr="00330A7E">
        <w:rPr>
          <w:rFonts w:ascii="Times New Roman" w:eastAsia="Calibri" w:hAnsi="Times New Roman" w:cs="Times New Roman"/>
          <w:bCs/>
          <w:color w:val="000000" w:themeColor="text1"/>
          <w:sz w:val="24"/>
          <w:szCs w:val="24"/>
        </w:rPr>
        <w:t xml:space="preserve">là số năm kể từ năm 2014, </w:t>
      </w:r>
      <w:r w:rsidR="00FA344A">
        <w:rPr>
          <w:rFonts w:ascii="Times New Roman" w:hAnsi="Times New Roman" w:cs="Times New Roman"/>
          <w:position w:val="-14"/>
          <w:sz w:val="24"/>
          <w:szCs w:val="24"/>
        </w:rPr>
        <w:pict w14:anchorId="7C14CB5C">
          <v:shape id="_x0000_i7507" type="#_x0000_t75" style="width:28.5pt;height:19.5pt">
            <v:imagedata r:id="rId10605" o:title=""/>
          </v:shape>
        </w:pict>
      </w:r>
      <w:r w:rsidRPr="00330A7E">
        <w:rPr>
          <w:rFonts w:ascii="Times New Roman" w:eastAsia="Calibri" w:hAnsi="Times New Roman" w:cs="Times New Roman"/>
          <w:bCs/>
          <w:color w:val="000000" w:themeColor="text1"/>
          <w:sz w:val="24"/>
          <w:szCs w:val="24"/>
        </w:rPr>
        <w:t xml:space="preserve"> tính bằng triệu người / năm.</w:t>
      </w:r>
    </w:p>
    <w:p w14:paraId="3B0DF943" w14:textId="77777777" w:rsidR="00ED397D" w:rsidRPr="00330A7E" w:rsidRDefault="00ED397D">
      <w:pPr>
        <w:spacing w:before="80" w:after="80" w:line="264" w:lineRule="auto"/>
        <w:ind w:leftChars="400" w:left="880"/>
        <w:jc w:val="both"/>
        <w:rPr>
          <w:rFonts w:ascii="Times New Roman" w:eastAsia="Calibri" w:hAnsi="Times New Roman" w:cs="Times New Roman"/>
          <w:bCs/>
          <w:color w:val="000000" w:themeColor="text1"/>
          <w:sz w:val="24"/>
          <w:szCs w:val="24"/>
          <w:lang w:val="fr-FR"/>
        </w:rPr>
      </w:pPr>
      <w:r w:rsidRPr="00330A7E">
        <w:rPr>
          <w:rFonts w:ascii="Times New Roman" w:eastAsia="Calibri" w:hAnsi="Times New Roman" w:cs="Times New Roman"/>
          <w:b/>
          <w:bCs/>
          <w:color w:val="000000" w:themeColor="text1"/>
          <w:sz w:val="24"/>
          <w:szCs w:val="24"/>
          <w:lang w:val="fr-FR"/>
        </w:rPr>
        <w:t xml:space="preserve">a) </w:t>
      </w:r>
      <w:r w:rsidR="00FA344A">
        <w:rPr>
          <w:rFonts w:ascii="Times New Roman" w:hAnsi="Times New Roman" w:cs="Times New Roman"/>
          <w:position w:val="-14"/>
          <w:sz w:val="24"/>
          <w:szCs w:val="24"/>
        </w:rPr>
        <w:pict w14:anchorId="44CA9357">
          <v:shape id="_x0000_i7508" type="#_x0000_t75" style="width:25.5pt;height:19.5pt">
            <v:imagedata r:id="rId10606" o:title=""/>
          </v:shape>
        </w:pict>
      </w:r>
      <w:r w:rsidRPr="00330A7E">
        <w:rPr>
          <w:rFonts w:ascii="Times New Roman" w:eastAsia="Calibri" w:hAnsi="Times New Roman" w:cs="Times New Roman"/>
          <w:bCs/>
          <w:color w:val="000000" w:themeColor="text1"/>
          <w:sz w:val="24"/>
          <w:szCs w:val="24"/>
          <w:lang w:val="fr-FR"/>
        </w:rPr>
        <w:t xml:space="preserve"> là một nguyên hàm của </w:t>
      </w:r>
      <w:r w:rsidR="00FA344A">
        <w:rPr>
          <w:rFonts w:ascii="Times New Roman" w:hAnsi="Times New Roman" w:cs="Times New Roman"/>
          <w:position w:val="-14"/>
          <w:sz w:val="24"/>
          <w:szCs w:val="24"/>
        </w:rPr>
        <w:pict w14:anchorId="2A834174">
          <v:shape id="_x0000_i7509" type="#_x0000_t75" style="width:28.5pt;height:19.5pt">
            <v:imagedata r:id="rId10607" o:title=""/>
          </v:shape>
        </w:pict>
      </w:r>
      <w:r w:rsidRPr="00330A7E">
        <w:rPr>
          <w:rFonts w:ascii="Times New Roman" w:eastAsia="Calibri" w:hAnsi="Times New Roman" w:cs="Times New Roman"/>
          <w:bCs/>
          <w:color w:val="000000" w:themeColor="text1"/>
          <w:sz w:val="24"/>
          <w:szCs w:val="24"/>
          <w:lang w:val="fr-FR"/>
        </w:rPr>
        <w:t>.</w:t>
      </w:r>
    </w:p>
    <w:p w14:paraId="22204BD8" w14:textId="77777777" w:rsidR="00ED397D" w:rsidRPr="00330A7E" w:rsidRDefault="00ED397D">
      <w:pPr>
        <w:spacing w:before="80" w:after="80" w:line="264" w:lineRule="auto"/>
        <w:ind w:leftChars="400" w:left="880"/>
        <w:jc w:val="both"/>
        <w:rPr>
          <w:rFonts w:ascii="Times New Roman" w:eastAsia="Calibri" w:hAnsi="Times New Roman" w:cs="Times New Roman"/>
          <w:bCs/>
          <w:color w:val="000000" w:themeColor="text1"/>
          <w:sz w:val="24"/>
          <w:szCs w:val="24"/>
          <w:lang w:val="fr-FR"/>
        </w:rPr>
      </w:pPr>
      <w:r w:rsidRPr="00330A7E">
        <w:rPr>
          <w:rFonts w:ascii="Times New Roman" w:eastAsia="Calibri" w:hAnsi="Times New Roman" w:cs="Times New Roman"/>
          <w:b/>
          <w:bCs/>
          <w:color w:val="000000" w:themeColor="text1"/>
          <w:sz w:val="24"/>
          <w:szCs w:val="24"/>
          <w:lang w:val="fr-FR"/>
        </w:rPr>
        <w:t>b)</w:t>
      </w:r>
      <w:r w:rsidRPr="00330A7E">
        <w:rPr>
          <w:rFonts w:ascii="Times New Roman" w:eastAsia="Calibri" w:hAnsi="Times New Roman" w:cs="Times New Roman"/>
          <w:color w:val="000000" w:themeColor="text1"/>
          <w:sz w:val="24"/>
          <w:szCs w:val="24"/>
          <w:lang w:val="fr-FR"/>
        </w:rPr>
        <w:t xml:space="preserve"> </w:t>
      </w:r>
      <w:r w:rsidR="00FA344A">
        <w:rPr>
          <w:rFonts w:ascii="Times New Roman" w:hAnsi="Times New Roman" w:cs="Times New Roman"/>
          <w:position w:val="-14"/>
          <w:sz w:val="24"/>
          <w:szCs w:val="24"/>
        </w:rPr>
        <w:pict w14:anchorId="0872D89C">
          <v:shape id="_x0000_i7510" type="#_x0000_t75" style="width:118.5pt;height:19.5pt">
            <v:imagedata r:id="rId10608" o:title=""/>
          </v:shape>
        </w:pict>
      </w:r>
      <w:r w:rsidRPr="00330A7E">
        <w:rPr>
          <w:rFonts w:ascii="Times New Roman" w:eastAsia="Calibri" w:hAnsi="Times New Roman" w:cs="Times New Roman"/>
          <w:bCs/>
          <w:color w:val="000000" w:themeColor="text1"/>
          <w:sz w:val="24"/>
          <w:szCs w:val="24"/>
          <w:lang w:val="fr-FR"/>
        </w:rPr>
        <w:t>.</w:t>
      </w:r>
    </w:p>
    <w:p w14:paraId="4C0A6267" w14:textId="77777777" w:rsidR="00ED397D" w:rsidRPr="00330A7E" w:rsidRDefault="00ED397D">
      <w:pPr>
        <w:spacing w:before="80" w:after="80" w:line="264" w:lineRule="auto"/>
        <w:ind w:leftChars="400" w:left="880"/>
        <w:jc w:val="both"/>
        <w:rPr>
          <w:rFonts w:ascii="Times New Roman" w:eastAsia="Calibri" w:hAnsi="Times New Roman" w:cs="Times New Roman"/>
          <w:bCs/>
          <w:color w:val="000000" w:themeColor="text1"/>
          <w:sz w:val="24"/>
          <w:szCs w:val="24"/>
          <w:lang w:val="fr-FR"/>
        </w:rPr>
      </w:pPr>
      <w:r w:rsidRPr="00330A7E">
        <w:rPr>
          <w:rFonts w:ascii="Times New Roman" w:eastAsia="Calibri" w:hAnsi="Times New Roman" w:cs="Times New Roman"/>
          <w:b/>
          <w:bCs/>
          <w:color w:val="000000" w:themeColor="text1"/>
          <w:sz w:val="24"/>
          <w:szCs w:val="24"/>
          <w:lang w:val="fr-FR"/>
        </w:rPr>
        <w:t xml:space="preserve">c) </w:t>
      </w:r>
      <w:r w:rsidRPr="00330A7E">
        <w:rPr>
          <w:rFonts w:ascii="Times New Roman" w:eastAsia="Calibri" w:hAnsi="Times New Roman" w:cs="Times New Roman"/>
          <w:color w:val="000000" w:themeColor="text1"/>
          <w:sz w:val="24"/>
          <w:szCs w:val="24"/>
          <w:lang w:val="fr-FR"/>
        </w:rPr>
        <w:t xml:space="preserve">Theo công thức trên, tốc độ tăng dân số nước ta năm 2034 (làm tròn đến hàng phần mười của triệu người / năm ) khoẳng </w:t>
      </w:r>
      <w:r w:rsidR="00FA344A">
        <w:rPr>
          <w:rFonts w:ascii="Times New Roman" w:hAnsi="Times New Roman" w:cs="Times New Roman"/>
          <w:position w:val="-8"/>
          <w:sz w:val="24"/>
          <w:szCs w:val="24"/>
        </w:rPr>
        <w:pict w14:anchorId="38EC8781">
          <v:shape id="_x0000_i7511" type="#_x0000_t75" style="width:19.5pt;height:15pt">
            <v:imagedata r:id="rId10609" o:title=""/>
          </v:shape>
        </w:pict>
      </w:r>
      <w:r w:rsidRPr="00330A7E">
        <w:rPr>
          <w:rFonts w:ascii="Times New Roman" w:eastAsia="Calibri" w:hAnsi="Times New Roman" w:cs="Times New Roman"/>
          <w:bCs/>
          <w:color w:val="000000" w:themeColor="text1"/>
          <w:sz w:val="24"/>
          <w:szCs w:val="24"/>
          <w:lang w:val="fr-FR"/>
        </w:rPr>
        <w:t>triệu người /năm.</w:t>
      </w:r>
    </w:p>
    <w:p w14:paraId="456DE774" w14:textId="77777777" w:rsidR="00ED397D" w:rsidRPr="00330A7E" w:rsidRDefault="00ED397D">
      <w:pPr>
        <w:spacing w:before="80" w:after="80" w:line="264" w:lineRule="auto"/>
        <w:ind w:leftChars="400" w:left="880"/>
        <w:jc w:val="both"/>
        <w:rPr>
          <w:rFonts w:ascii="Times New Roman" w:eastAsia="Calibri" w:hAnsi="Times New Roman" w:cs="Times New Roman"/>
          <w:bCs/>
          <w:color w:val="000000" w:themeColor="text1"/>
          <w:sz w:val="24"/>
          <w:szCs w:val="24"/>
          <w:lang w:val="fr-FR"/>
        </w:rPr>
      </w:pPr>
      <w:r w:rsidRPr="00330A7E">
        <w:rPr>
          <w:rFonts w:ascii="Times New Roman" w:eastAsia="Calibri" w:hAnsi="Times New Roman" w:cs="Times New Roman"/>
          <w:b/>
          <w:bCs/>
          <w:color w:val="000000" w:themeColor="text1"/>
          <w:sz w:val="24"/>
          <w:szCs w:val="24"/>
          <w:lang w:val="fr-FR"/>
        </w:rPr>
        <w:t xml:space="preserve">d) </w:t>
      </w:r>
      <w:r w:rsidRPr="00330A7E">
        <w:rPr>
          <w:rFonts w:ascii="Times New Roman" w:eastAsia="Calibri" w:hAnsi="Times New Roman" w:cs="Times New Roman"/>
          <w:color w:val="000000" w:themeColor="text1"/>
          <w:sz w:val="24"/>
          <w:szCs w:val="24"/>
          <w:lang w:val="fr-FR"/>
        </w:rPr>
        <w:t xml:space="preserve">Theo công thức trên, dân số nước ta năm 2034 (làm tròn đến hàng đơn vị của triệu người ) khoẳng </w:t>
      </w:r>
      <w:r w:rsidR="00FA344A">
        <w:rPr>
          <w:rFonts w:ascii="Times New Roman" w:hAnsi="Times New Roman" w:cs="Times New Roman"/>
          <w:position w:val="-6"/>
          <w:sz w:val="24"/>
          <w:szCs w:val="24"/>
        </w:rPr>
        <w:pict w14:anchorId="6517277E">
          <v:shape id="_x0000_i7512" type="#_x0000_t75" style="width:22.5pt;height:13.5pt">
            <v:imagedata r:id="rId10610" o:title=""/>
          </v:shape>
        </w:pict>
      </w:r>
      <w:r w:rsidRPr="00330A7E">
        <w:rPr>
          <w:rFonts w:ascii="Times New Roman" w:eastAsia="Calibri" w:hAnsi="Times New Roman" w:cs="Times New Roman"/>
          <w:bCs/>
          <w:color w:val="000000" w:themeColor="text1"/>
          <w:sz w:val="24"/>
          <w:szCs w:val="24"/>
          <w:lang w:val="fr-FR"/>
        </w:rPr>
        <w:t>triệu người.</w:t>
      </w:r>
    </w:p>
    <w:p w14:paraId="24552568" w14:textId="77777777" w:rsidR="00ED397D" w:rsidRPr="00330A7E" w:rsidRDefault="00ED397D">
      <w:pPr>
        <w:spacing w:before="80" w:after="80" w:line="264" w:lineRule="auto"/>
        <w:ind w:left="992" w:hanging="992"/>
        <w:jc w:val="center"/>
        <w:rPr>
          <w:rFonts w:ascii="Times New Roman" w:eastAsia="Calibri" w:hAnsi="Times New Roman" w:cs="Times New Roman"/>
          <w:bCs/>
          <w:color w:val="000000" w:themeColor="text1"/>
          <w:sz w:val="24"/>
          <w:szCs w:val="24"/>
          <w:lang w:val="fr-FR"/>
        </w:rPr>
      </w:pPr>
      <w:r w:rsidRPr="00330A7E">
        <w:rPr>
          <w:rFonts w:ascii="Times New Roman" w:hAnsi="Times New Roman" w:cs="Times New Roman"/>
          <w:b/>
          <w:color w:val="0000FF"/>
          <w:sz w:val="24"/>
          <w:szCs w:val="24"/>
          <w:lang w:val="fr-FR"/>
        </w:rPr>
        <w:t>Giải</w:t>
      </w:r>
    </w:p>
    <w:p w14:paraId="7188DF92" w14:textId="77777777" w:rsidR="00ED397D" w:rsidRPr="00330A7E" w:rsidRDefault="00ED397D">
      <w:pPr>
        <w:pStyle w:val="ListParagraph"/>
        <w:spacing w:before="80" w:after="80" w:line="264" w:lineRule="auto"/>
        <w:ind w:left="0" w:firstLine="880"/>
        <w:rPr>
          <w:rFonts w:ascii="Times New Roman" w:hAnsi="Times New Roman" w:cs="Times New Roman"/>
          <w:sz w:val="24"/>
          <w:szCs w:val="24"/>
          <w:lang w:val="fr-FR"/>
        </w:rPr>
      </w:pPr>
      <w:r w:rsidRPr="00330A7E">
        <w:rPr>
          <w:rFonts w:ascii="Times New Roman" w:hAnsi="Times New Roman" w:cs="Times New Roman"/>
          <w:sz w:val="24"/>
          <w:szCs w:val="24"/>
          <w:lang w:val="fr-FR"/>
        </w:rPr>
        <w:t xml:space="preserve">Ta có </w:t>
      </w:r>
      <w:r w:rsidR="00FA344A">
        <w:rPr>
          <w:rFonts w:ascii="Times New Roman" w:hAnsi="Times New Roman" w:cs="Times New Roman"/>
          <w:position w:val="-28"/>
          <w:sz w:val="24"/>
          <w:szCs w:val="24"/>
        </w:rPr>
        <w:pict w14:anchorId="4452FF7D">
          <v:shape id="_x0000_i7513" type="#_x0000_t75" style="width:397.5pt;height:34.5pt">
            <v:imagedata r:id="rId10611" o:title=""/>
          </v:shape>
        </w:pict>
      </w:r>
    </w:p>
    <w:p w14:paraId="2AF5C73F" w14:textId="77777777" w:rsidR="00ED397D" w:rsidRPr="00330A7E" w:rsidRDefault="00ED397D">
      <w:pPr>
        <w:spacing w:before="80" w:after="80" w:line="264" w:lineRule="auto"/>
        <w:ind w:left="992"/>
        <w:jc w:val="both"/>
        <w:rPr>
          <w:rFonts w:ascii="Times New Roman" w:hAnsi="Times New Roman" w:cs="Times New Roman"/>
          <w:sz w:val="24"/>
          <w:szCs w:val="24"/>
          <w:lang w:val="fr-FR"/>
        </w:rPr>
      </w:pPr>
      <w:r w:rsidRPr="00330A7E">
        <w:rPr>
          <w:rFonts w:ascii="Times New Roman" w:hAnsi="Times New Roman" w:cs="Times New Roman"/>
          <w:sz w:val="24"/>
          <w:szCs w:val="24"/>
          <w:lang w:val="fr-FR"/>
        </w:rPr>
        <w:t xml:space="preserve">Vì </w:t>
      </w:r>
      <w:r w:rsidR="00FA344A">
        <w:rPr>
          <w:rFonts w:ascii="Times New Roman" w:hAnsi="Times New Roman" w:cs="Times New Roman"/>
          <w:position w:val="-14"/>
          <w:sz w:val="24"/>
          <w:szCs w:val="24"/>
        </w:rPr>
        <w:pict w14:anchorId="3F203BC5">
          <v:shape id="_x0000_i7514" type="#_x0000_t75" style="width:60pt;height:19.5pt">
            <v:imagedata r:id="rId10612" o:title=""/>
          </v:shape>
        </w:pict>
      </w:r>
      <w:r w:rsidRPr="00330A7E">
        <w:rPr>
          <w:rFonts w:ascii="Times New Roman" w:hAnsi="Times New Roman" w:cs="Times New Roman"/>
          <w:sz w:val="24"/>
          <w:szCs w:val="24"/>
          <w:lang w:val="fr-FR"/>
        </w:rPr>
        <w:t xml:space="preserve"> nên </w:t>
      </w:r>
      <w:r w:rsidR="00FA344A">
        <w:rPr>
          <w:rFonts w:ascii="Times New Roman" w:hAnsi="Times New Roman" w:cs="Times New Roman"/>
          <w:position w:val="-6"/>
          <w:sz w:val="24"/>
          <w:szCs w:val="24"/>
        </w:rPr>
        <w:pict w14:anchorId="52A1DAD8">
          <v:shape id="_x0000_i7515" type="#_x0000_t75" style="width:28.5pt;height:13.5pt">
            <v:imagedata r:id="rId10613" o:title=""/>
          </v:shape>
        </w:pict>
      </w:r>
      <w:r w:rsidRPr="00330A7E">
        <w:rPr>
          <w:rFonts w:ascii="Times New Roman" w:hAnsi="Times New Roman" w:cs="Times New Roman"/>
          <w:sz w:val="24"/>
          <w:szCs w:val="24"/>
          <w:lang w:val="fr-FR"/>
        </w:rPr>
        <w:t xml:space="preserve">. Suy ra </w:t>
      </w:r>
      <w:r w:rsidR="00FA344A">
        <w:rPr>
          <w:rFonts w:ascii="Times New Roman" w:hAnsi="Times New Roman" w:cs="Times New Roman"/>
          <w:position w:val="-14"/>
          <w:sz w:val="24"/>
          <w:szCs w:val="24"/>
        </w:rPr>
        <w:pict w14:anchorId="265567FD">
          <v:shape id="_x0000_i7516" type="#_x0000_t75" style="width:85.5pt;height:19.5pt">
            <v:imagedata r:id="rId10614" o:title=""/>
          </v:shape>
        </w:pict>
      </w:r>
      <w:r w:rsidRPr="00330A7E">
        <w:rPr>
          <w:rFonts w:ascii="Times New Roman" w:hAnsi="Times New Roman" w:cs="Times New Roman"/>
          <w:sz w:val="24"/>
          <w:szCs w:val="24"/>
          <w:lang w:val="fr-FR"/>
        </w:rPr>
        <w:t>.</w:t>
      </w:r>
    </w:p>
    <w:p w14:paraId="31E9823F" w14:textId="77777777" w:rsidR="00ED397D" w:rsidRPr="00330A7E" w:rsidRDefault="00ED397D">
      <w:pPr>
        <w:spacing w:before="80" w:after="80" w:line="264" w:lineRule="auto"/>
        <w:ind w:left="992"/>
        <w:jc w:val="both"/>
        <w:rPr>
          <w:rFonts w:ascii="Times New Roman" w:hAnsi="Times New Roman" w:cs="Times New Roman"/>
          <w:sz w:val="24"/>
          <w:szCs w:val="24"/>
          <w:lang w:val="fr-FR"/>
        </w:rPr>
      </w:pPr>
      <w:r w:rsidRPr="00330A7E">
        <w:rPr>
          <w:rFonts w:ascii="Times New Roman" w:hAnsi="Times New Roman" w:cs="Times New Roman"/>
          <w:sz w:val="24"/>
          <w:szCs w:val="24"/>
          <w:lang w:val="fr-FR"/>
        </w:rPr>
        <w:t>Tốc độ tăng dân số ở nước ta năm 2034 là:</w:t>
      </w:r>
    </w:p>
    <w:p w14:paraId="663673DD" w14:textId="77777777" w:rsidR="00ED397D" w:rsidRPr="00330A7E" w:rsidRDefault="00FA344A">
      <w:pPr>
        <w:spacing w:before="80" w:after="80" w:line="264" w:lineRule="auto"/>
        <w:ind w:left="992" w:firstLine="720"/>
        <w:jc w:val="both"/>
        <w:rPr>
          <w:rFonts w:ascii="Times New Roman" w:hAnsi="Times New Roman" w:cs="Times New Roman"/>
          <w:sz w:val="24"/>
          <w:szCs w:val="24"/>
          <w:lang w:val="fr-FR"/>
        </w:rPr>
      </w:pPr>
      <w:r>
        <w:rPr>
          <w:rFonts w:ascii="Times New Roman" w:hAnsi="Times New Roman" w:cs="Times New Roman"/>
          <w:position w:val="-14"/>
          <w:sz w:val="24"/>
          <w:szCs w:val="24"/>
        </w:rPr>
        <w:pict w14:anchorId="35830E62">
          <v:shape id="_x0000_i7517" type="#_x0000_t75" style="width:142.5pt;height:19.5pt">
            <v:imagedata r:id="rId10615" o:title=""/>
          </v:shape>
        </w:pict>
      </w:r>
      <w:r w:rsidR="00ED397D" w:rsidRPr="00330A7E">
        <w:rPr>
          <w:rFonts w:ascii="Times New Roman" w:hAnsi="Times New Roman" w:cs="Times New Roman"/>
          <w:sz w:val="24"/>
          <w:szCs w:val="24"/>
          <w:lang w:val="fr-FR"/>
        </w:rPr>
        <w:t xml:space="preserve"> (triệu người/năm).</w:t>
      </w:r>
    </w:p>
    <w:p w14:paraId="5207E257" w14:textId="77777777" w:rsidR="00ED397D" w:rsidRPr="00330A7E" w:rsidRDefault="00ED397D">
      <w:pPr>
        <w:spacing w:before="80" w:after="80" w:line="264" w:lineRule="auto"/>
        <w:ind w:left="992"/>
        <w:jc w:val="both"/>
        <w:rPr>
          <w:rFonts w:ascii="Times New Roman" w:hAnsi="Times New Roman" w:cs="Times New Roman"/>
          <w:sz w:val="24"/>
          <w:szCs w:val="24"/>
          <w:lang w:val="fr-FR"/>
        </w:rPr>
      </w:pPr>
      <w:r w:rsidRPr="00330A7E">
        <w:rPr>
          <w:rFonts w:ascii="Times New Roman" w:hAnsi="Times New Roman" w:cs="Times New Roman"/>
          <w:sz w:val="24"/>
          <w:szCs w:val="24"/>
          <w:lang w:val="fr-FR"/>
        </w:rPr>
        <w:t xml:space="preserve">Dân số nước ta năm 2034 là: </w:t>
      </w:r>
      <w:r w:rsidR="00FA344A">
        <w:rPr>
          <w:rFonts w:ascii="Times New Roman" w:hAnsi="Times New Roman" w:cs="Times New Roman"/>
          <w:position w:val="-14"/>
          <w:sz w:val="24"/>
          <w:szCs w:val="24"/>
        </w:rPr>
        <w:pict w14:anchorId="7FCB8549">
          <v:shape id="_x0000_i7518" type="#_x0000_t75" style="width:130.5pt;height:19.5pt">
            <v:imagedata r:id="rId10616" o:title=""/>
          </v:shape>
        </w:pict>
      </w:r>
      <w:r w:rsidRPr="00330A7E">
        <w:rPr>
          <w:rFonts w:ascii="Times New Roman" w:hAnsi="Times New Roman" w:cs="Times New Roman"/>
          <w:sz w:val="24"/>
          <w:szCs w:val="24"/>
          <w:lang w:val="fr-FR"/>
        </w:rPr>
        <w:t xml:space="preserve"> (triệu người).</w:t>
      </w:r>
    </w:p>
    <w:p w14:paraId="13830384" w14:textId="77777777" w:rsidR="00ED397D" w:rsidRPr="00330A7E" w:rsidRDefault="00ED397D">
      <w:pPr>
        <w:spacing w:before="80" w:after="80" w:line="264" w:lineRule="auto"/>
        <w:ind w:left="992"/>
        <w:jc w:val="both"/>
        <w:rPr>
          <w:rFonts w:ascii="Times New Roman" w:hAnsi="Times New Roman" w:cs="Times New Roman"/>
          <w:color w:val="7030A0"/>
          <w:sz w:val="24"/>
          <w:szCs w:val="24"/>
        </w:rPr>
      </w:pPr>
      <w:r w:rsidRPr="00330A7E">
        <w:rPr>
          <w:rFonts w:ascii="Times New Roman" w:hAnsi="Times New Roman" w:cs="Times New Roman"/>
          <w:color w:val="7030A0"/>
          <w:sz w:val="24"/>
          <w:szCs w:val="24"/>
        </w:rPr>
        <w:t xml:space="preserve">Đáp án: a) </w:t>
      </w:r>
      <w:r w:rsidRPr="00330A7E">
        <w:rPr>
          <w:rFonts w:ascii="Times New Roman" w:hAnsi="Times New Roman" w:cs="Times New Roman"/>
          <w:b/>
          <w:bCs/>
          <w:color w:val="7030A0"/>
          <w:sz w:val="24"/>
          <w:szCs w:val="24"/>
        </w:rPr>
        <w:t>Đ</w:t>
      </w:r>
      <w:r w:rsidRPr="00330A7E">
        <w:rPr>
          <w:rFonts w:ascii="Times New Roman" w:hAnsi="Times New Roman" w:cs="Times New Roman"/>
          <w:color w:val="7030A0"/>
          <w:sz w:val="24"/>
          <w:szCs w:val="24"/>
        </w:rPr>
        <w:t xml:space="preserve">, b) </w:t>
      </w:r>
      <w:r w:rsidRPr="00330A7E">
        <w:rPr>
          <w:rFonts w:ascii="Times New Roman" w:hAnsi="Times New Roman" w:cs="Times New Roman"/>
          <w:b/>
          <w:bCs/>
          <w:color w:val="7030A0"/>
          <w:sz w:val="24"/>
          <w:szCs w:val="24"/>
        </w:rPr>
        <w:t>S</w:t>
      </w:r>
      <w:r w:rsidRPr="00330A7E">
        <w:rPr>
          <w:rFonts w:ascii="Times New Roman" w:hAnsi="Times New Roman" w:cs="Times New Roman"/>
          <w:color w:val="7030A0"/>
          <w:sz w:val="24"/>
          <w:szCs w:val="24"/>
        </w:rPr>
        <w:t xml:space="preserve">, c) </w:t>
      </w:r>
      <w:r w:rsidRPr="00330A7E">
        <w:rPr>
          <w:rFonts w:ascii="Times New Roman" w:hAnsi="Times New Roman" w:cs="Times New Roman"/>
          <w:b/>
          <w:bCs/>
          <w:color w:val="7030A0"/>
          <w:sz w:val="24"/>
          <w:szCs w:val="24"/>
        </w:rPr>
        <w:t>Đ</w:t>
      </w:r>
      <w:r w:rsidRPr="00330A7E">
        <w:rPr>
          <w:rFonts w:ascii="Times New Roman" w:hAnsi="Times New Roman" w:cs="Times New Roman"/>
          <w:color w:val="7030A0"/>
          <w:sz w:val="24"/>
          <w:szCs w:val="24"/>
        </w:rPr>
        <w:t xml:space="preserve">, d) </w:t>
      </w:r>
      <w:r w:rsidRPr="00330A7E">
        <w:rPr>
          <w:rFonts w:ascii="Times New Roman" w:hAnsi="Times New Roman" w:cs="Times New Roman"/>
          <w:b/>
          <w:bCs/>
          <w:color w:val="7030A0"/>
          <w:sz w:val="24"/>
          <w:szCs w:val="24"/>
        </w:rPr>
        <w:t>Đ</w:t>
      </w:r>
      <w:r w:rsidRPr="00330A7E">
        <w:rPr>
          <w:rFonts w:ascii="Times New Roman" w:hAnsi="Times New Roman" w:cs="Times New Roman"/>
          <w:color w:val="7030A0"/>
          <w:sz w:val="24"/>
          <w:szCs w:val="24"/>
        </w:rPr>
        <w:t>.</w:t>
      </w:r>
    </w:p>
    <w:p w14:paraId="242AA59D" w14:textId="77777777" w:rsidR="00ED397D" w:rsidRPr="00330A7E" w:rsidRDefault="00ED397D" w:rsidP="000E1E56">
      <w:pPr>
        <w:pStyle w:val="ListParagraph"/>
        <w:numPr>
          <w:ilvl w:val="0"/>
          <w:numId w:val="80"/>
        </w:numPr>
        <w:tabs>
          <w:tab w:val="left" w:pos="992"/>
        </w:tabs>
        <w:spacing w:before="80" w:after="80" w:line="264" w:lineRule="auto"/>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lastRenderedPageBreak/>
        <w:t>Khi kiểm tra sức khoẻ tổng quát của bệnh nhân ở một bệnh viện, người ta được kết quả như sau:</w:t>
      </w:r>
    </w:p>
    <w:p w14:paraId="13203687" w14:textId="77777777" w:rsidR="00ED397D" w:rsidRPr="00330A7E" w:rsidRDefault="00ED397D">
      <w:pPr>
        <w:spacing w:before="80" w:after="80" w:line="264" w:lineRule="auto"/>
        <w:ind w:left="992" w:firstLine="1"/>
        <w:contextualSpacing/>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 Có </w:t>
      </w:r>
      <w:r w:rsidR="00FA344A">
        <w:rPr>
          <w:rFonts w:ascii="Times New Roman" w:hAnsi="Times New Roman" w:cs="Times New Roman"/>
          <w:position w:val="-6"/>
          <w:sz w:val="24"/>
          <w:szCs w:val="24"/>
        </w:rPr>
        <w:pict w14:anchorId="3DC550DC">
          <v:shape id="_x0000_i7519" type="#_x0000_t75" style="width:27pt;height:13.5pt">
            <v:imagedata r:id="rId10460" o:title=""/>
          </v:shape>
        </w:pict>
      </w:r>
      <w:r w:rsidRPr="00330A7E">
        <w:rPr>
          <w:rFonts w:ascii="Times New Roman" w:hAnsi="Times New Roman" w:cs="Times New Roman"/>
          <w:color w:val="000000" w:themeColor="text1"/>
          <w:sz w:val="24"/>
          <w:szCs w:val="24"/>
        </w:rPr>
        <w:t xml:space="preserve"> bệnh nhân bị đau dạ dày.</w:t>
      </w:r>
    </w:p>
    <w:p w14:paraId="55D89F40" w14:textId="77777777" w:rsidR="00ED397D" w:rsidRPr="00330A7E" w:rsidRDefault="00ED397D">
      <w:pPr>
        <w:spacing w:before="80" w:after="80" w:line="264" w:lineRule="auto"/>
        <w:ind w:left="992" w:firstLine="1"/>
        <w:contextualSpacing/>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 Có </w:t>
      </w:r>
      <w:r w:rsidR="00FA344A">
        <w:rPr>
          <w:rFonts w:ascii="Times New Roman" w:hAnsi="Times New Roman" w:cs="Times New Roman"/>
          <w:position w:val="-6"/>
          <w:sz w:val="24"/>
          <w:szCs w:val="24"/>
        </w:rPr>
        <w:pict w14:anchorId="55BBCDD4">
          <v:shape id="_x0000_i7520" type="#_x0000_t75" style="width:27pt;height:13.5pt">
            <v:imagedata r:id="rId10617" o:title=""/>
          </v:shape>
        </w:pict>
      </w:r>
      <w:r w:rsidRPr="00330A7E">
        <w:rPr>
          <w:rFonts w:ascii="Times New Roman" w:hAnsi="Times New Roman" w:cs="Times New Roman"/>
          <w:color w:val="000000" w:themeColor="text1"/>
          <w:sz w:val="24"/>
          <w:szCs w:val="24"/>
        </w:rPr>
        <w:t xml:space="preserve"> bệnh nhân thường xuyên bị stress.</w:t>
      </w:r>
    </w:p>
    <w:p w14:paraId="72623BA7" w14:textId="77777777" w:rsidR="00ED397D" w:rsidRPr="00330A7E" w:rsidRDefault="00ED397D">
      <w:pPr>
        <w:spacing w:before="80" w:after="80" w:line="264" w:lineRule="auto"/>
        <w:ind w:left="992" w:firstLine="1"/>
        <w:contextualSpacing/>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 Trong số các bệnh nhân bị stress có </w:t>
      </w:r>
      <w:r w:rsidR="00FA344A">
        <w:rPr>
          <w:rFonts w:ascii="Times New Roman" w:hAnsi="Times New Roman" w:cs="Times New Roman"/>
          <w:position w:val="-6"/>
          <w:sz w:val="24"/>
          <w:szCs w:val="24"/>
        </w:rPr>
        <w:pict w14:anchorId="20D429EA">
          <v:shape id="_x0000_i7521" type="#_x0000_t75" style="width:27pt;height:13.5pt">
            <v:imagedata r:id="rId10618" o:title=""/>
          </v:shape>
        </w:pict>
      </w:r>
      <w:r w:rsidRPr="00330A7E">
        <w:rPr>
          <w:rFonts w:ascii="Times New Roman" w:hAnsi="Times New Roman" w:cs="Times New Roman"/>
          <w:color w:val="000000" w:themeColor="text1"/>
          <w:sz w:val="24"/>
          <w:szCs w:val="24"/>
        </w:rPr>
        <w:t xml:space="preserve"> bệnh nhân bị đau dạ dày.</w:t>
      </w:r>
    </w:p>
    <w:p w14:paraId="3D977AF7" w14:textId="77777777" w:rsidR="00ED397D" w:rsidRPr="00330A7E" w:rsidRDefault="00ED397D">
      <w:pPr>
        <w:spacing w:before="80" w:after="80" w:line="264" w:lineRule="auto"/>
        <w:ind w:left="992"/>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Chọn ngẫu nhiên 1 bệnh nhân.</w:t>
      </w:r>
    </w:p>
    <w:p w14:paraId="775534F6" w14:textId="77777777" w:rsidR="00ED397D" w:rsidRPr="00330A7E" w:rsidRDefault="00ED397D">
      <w:pPr>
        <w:spacing w:before="80" w:after="80" w:line="264" w:lineRule="auto"/>
        <w:ind w:left="880"/>
        <w:jc w:val="both"/>
        <w:rPr>
          <w:rFonts w:ascii="Times New Roman" w:hAnsi="Times New Roman" w:cs="Times New Roman"/>
          <w:color w:val="000000" w:themeColor="text1"/>
          <w:sz w:val="24"/>
          <w:szCs w:val="24"/>
        </w:rPr>
      </w:pPr>
      <w:r w:rsidRPr="00330A7E">
        <w:rPr>
          <w:rFonts w:ascii="Times New Roman" w:hAnsi="Times New Roman" w:cs="Times New Roman"/>
          <w:b/>
          <w:bCs/>
          <w:color w:val="000000" w:themeColor="text1"/>
          <w:sz w:val="24"/>
          <w:szCs w:val="24"/>
        </w:rPr>
        <w:t>a)</w:t>
      </w:r>
      <w:r w:rsidRPr="00330A7E">
        <w:rPr>
          <w:rFonts w:ascii="Times New Roman" w:hAnsi="Times New Roman" w:cs="Times New Roman"/>
          <w:color w:val="000000" w:themeColor="text1"/>
          <w:sz w:val="24"/>
          <w:szCs w:val="24"/>
        </w:rPr>
        <w:t xml:space="preserve"> Xác suất chọn được bệnh nhân thường xuyên bị stress là </w:t>
      </w:r>
      <w:r w:rsidR="00FA344A">
        <w:rPr>
          <w:rFonts w:ascii="Times New Roman" w:hAnsi="Times New Roman" w:cs="Times New Roman"/>
          <w:position w:val="-8"/>
          <w:sz w:val="24"/>
          <w:szCs w:val="24"/>
        </w:rPr>
        <w:pict w14:anchorId="0658BF11">
          <v:shape id="_x0000_i7522" type="#_x0000_t75" style="width:19.5pt;height:15pt">
            <v:imagedata r:id="rId10619" o:title=""/>
          </v:shape>
        </w:pict>
      </w:r>
    </w:p>
    <w:p w14:paraId="1ADDBC67" w14:textId="77777777" w:rsidR="00ED397D" w:rsidRPr="00330A7E" w:rsidRDefault="00ED397D">
      <w:pPr>
        <w:spacing w:before="80" w:after="80" w:line="264" w:lineRule="auto"/>
        <w:ind w:left="880"/>
        <w:jc w:val="both"/>
        <w:rPr>
          <w:rFonts w:ascii="Times New Roman" w:hAnsi="Times New Roman" w:cs="Times New Roman"/>
          <w:color w:val="000000" w:themeColor="text1"/>
          <w:spacing w:val="-4"/>
          <w:sz w:val="24"/>
          <w:szCs w:val="24"/>
        </w:rPr>
      </w:pPr>
      <w:r w:rsidRPr="00330A7E">
        <w:rPr>
          <w:rFonts w:ascii="Times New Roman" w:hAnsi="Times New Roman" w:cs="Times New Roman"/>
          <w:b/>
          <w:bCs/>
          <w:color w:val="000000" w:themeColor="text1"/>
          <w:spacing w:val="-4"/>
          <w:sz w:val="24"/>
          <w:szCs w:val="24"/>
        </w:rPr>
        <w:t>b)</w:t>
      </w:r>
      <w:r w:rsidRPr="00330A7E">
        <w:rPr>
          <w:rFonts w:ascii="Times New Roman" w:hAnsi="Times New Roman" w:cs="Times New Roman"/>
          <w:color w:val="000000" w:themeColor="text1"/>
          <w:spacing w:val="-4"/>
          <w:sz w:val="24"/>
          <w:szCs w:val="24"/>
        </w:rPr>
        <w:t xml:space="preserve"> Xác suất chọn được bệnh nhân bị đau dạ dày, biết bệnh nhân đó thường xuyên bị stress, là </w:t>
      </w:r>
      <w:r w:rsidR="00FA344A">
        <w:rPr>
          <w:rFonts w:ascii="Times New Roman" w:hAnsi="Times New Roman" w:cs="Times New Roman"/>
          <w:position w:val="-8"/>
          <w:sz w:val="24"/>
          <w:szCs w:val="24"/>
        </w:rPr>
        <w:pict w14:anchorId="15A6A67A">
          <v:shape id="_x0000_i7523" type="#_x0000_t75" style="width:22.5pt;height:15pt">
            <v:imagedata r:id="rId10620" o:title=""/>
          </v:shape>
        </w:pict>
      </w:r>
    </w:p>
    <w:p w14:paraId="479178C9" w14:textId="77777777" w:rsidR="00ED397D" w:rsidRPr="00330A7E" w:rsidRDefault="00ED397D">
      <w:pPr>
        <w:spacing w:before="80" w:after="80" w:line="264" w:lineRule="auto"/>
        <w:ind w:left="880"/>
        <w:jc w:val="both"/>
        <w:rPr>
          <w:rFonts w:ascii="Times New Roman" w:hAnsi="Times New Roman" w:cs="Times New Roman"/>
          <w:color w:val="000000" w:themeColor="text1"/>
          <w:sz w:val="24"/>
          <w:szCs w:val="24"/>
        </w:rPr>
      </w:pPr>
      <w:r w:rsidRPr="00330A7E">
        <w:rPr>
          <w:rFonts w:ascii="Times New Roman" w:hAnsi="Times New Roman" w:cs="Times New Roman"/>
          <w:b/>
          <w:bCs/>
          <w:color w:val="000000" w:themeColor="text1"/>
          <w:sz w:val="24"/>
          <w:szCs w:val="24"/>
        </w:rPr>
        <w:t>c)</w:t>
      </w:r>
      <w:r w:rsidRPr="00330A7E">
        <w:rPr>
          <w:rFonts w:ascii="Times New Roman" w:hAnsi="Times New Roman" w:cs="Times New Roman"/>
          <w:color w:val="000000" w:themeColor="text1"/>
          <w:sz w:val="24"/>
          <w:szCs w:val="24"/>
        </w:rPr>
        <w:t xml:space="preserve"> Xác suất chọn được bệnh nhân vừa thường xuyên bị stress vừa bị đau dạ dày là </w:t>
      </w:r>
      <w:r w:rsidR="00FA344A">
        <w:rPr>
          <w:rFonts w:ascii="Times New Roman" w:hAnsi="Times New Roman" w:cs="Times New Roman"/>
          <w:position w:val="-8"/>
          <w:sz w:val="24"/>
          <w:szCs w:val="24"/>
        </w:rPr>
        <w:pict w14:anchorId="354D4BBF">
          <v:shape id="_x0000_i7524" type="#_x0000_t75" style="width:28.5pt;height:15pt">
            <v:imagedata r:id="rId10621" o:title=""/>
          </v:shape>
        </w:pict>
      </w:r>
    </w:p>
    <w:p w14:paraId="32D387CB" w14:textId="77777777" w:rsidR="00ED397D" w:rsidRPr="00330A7E" w:rsidRDefault="00ED397D">
      <w:pPr>
        <w:spacing w:before="80" w:after="80" w:line="264" w:lineRule="auto"/>
        <w:ind w:left="880"/>
        <w:jc w:val="both"/>
        <w:rPr>
          <w:rFonts w:ascii="Times New Roman" w:hAnsi="Times New Roman" w:cs="Times New Roman"/>
          <w:color w:val="000000" w:themeColor="text1"/>
          <w:spacing w:val="-4"/>
          <w:position w:val="-10"/>
          <w:sz w:val="24"/>
          <w:szCs w:val="24"/>
        </w:rPr>
      </w:pPr>
      <w:r w:rsidRPr="00330A7E">
        <w:rPr>
          <w:rFonts w:ascii="Times New Roman" w:hAnsi="Times New Roman" w:cs="Times New Roman"/>
          <w:b/>
          <w:bCs/>
          <w:color w:val="000000" w:themeColor="text1"/>
          <w:spacing w:val="-4"/>
          <w:sz w:val="24"/>
          <w:szCs w:val="24"/>
        </w:rPr>
        <w:t>d)</w:t>
      </w:r>
      <w:r w:rsidRPr="00330A7E">
        <w:rPr>
          <w:rFonts w:ascii="Times New Roman" w:hAnsi="Times New Roman" w:cs="Times New Roman"/>
          <w:color w:val="000000" w:themeColor="text1"/>
          <w:spacing w:val="-4"/>
          <w:sz w:val="24"/>
          <w:szCs w:val="24"/>
        </w:rPr>
        <w:t xml:space="preserve"> Xác suất chọn được bệnh nhân thường xuyên bị stress, biết bệnh nhân đó bị đau dạ dày, là </w:t>
      </w:r>
      <w:r w:rsidR="00FA344A">
        <w:rPr>
          <w:rFonts w:ascii="Times New Roman" w:hAnsi="Times New Roman" w:cs="Times New Roman"/>
          <w:position w:val="-8"/>
          <w:sz w:val="24"/>
          <w:szCs w:val="24"/>
        </w:rPr>
        <w:pict w14:anchorId="715FA56B">
          <v:shape id="_x0000_i7525" type="#_x0000_t75" style="width:22.5pt;height:15pt">
            <v:imagedata r:id="rId10622" o:title=""/>
          </v:shape>
        </w:pict>
      </w:r>
    </w:p>
    <w:p w14:paraId="780D493D" w14:textId="77777777" w:rsidR="00ED397D" w:rsidRPr="00330A7E" w:rsidRDefault="00ED397D">
      <w:pPr>
        <w:spacing w:before="80" w:after="80" w:line="264" w:lineRule="auto"/>
        <w:ind w:left="992" w:hanging="992"/>
        <w:jc w:val="center"/>
        <w:rPr>
          <w:rFonts w:ascii="Times New Roman" w:hAnsi="Times New Roman" w:cs="Times New Roman"/>
          <w:color w:val="000000" w:themeColor="text1"/>
          <w:spacing w:val="-4"/>
          <w:position w:val="-10"/>
          <w:sz w:val="24"/>
          <w:szCs w:val="24"/>
        </w:rPr>
      </w:pPr>
      <w:r w:rsidRPr="00330A7E">
        <w:rPr>
          <w:rFonts w:ascii="Times New Roman" w:hAnsi="Times New Roman" w:cs="Times New Roman"/>
          <w:b/>
          <w:color w:val="0000FF"/>
          <w:sz w:val="24"/>
          <w:szCs w:val="24"/>
        </w:rPr>
        <w:t>Giải</w:t>
      </w:r>
    </w:p>
    <w:p w14:paraId="30BFA8D7" w14:textId="77777777" w:rsidR="00ED397D" w:rsidRPr="00330A7E" w:rsidRDefault="00ED397D">
      <w:pPr>
        <w:pStyle w:val="ListParagraph"/>
        <w:spacing w:before="80" w:after="80" w:line="264" w:lineRule="auto"/>
        <w:ind w:left="0" w:firstLine="720"/>
        <w:rPr>
          <w:rFonts w:ascii="Times New Roman" w:hAnsi="Times New Roman" w:cs="Times New Roman"/>
          <w:sz w:val="24"/>
          <w:szCs w:val="24"/>
        </w:rPr>
      </w:pPr>
      <w:r w:rsidRPr="00330A7E">
        <w:rPr>
          <w:rFonts w:ascii="Times New Roman" w:hAnsi="Times New Roman" w:cs="Times New Roman"/>
          <w:sz w:val="24"/>
          <w:szCs w:val="24"/>
        </w:rPr>
        <w:t xml:space="preserve">Xét các biến cố: </w:t>
      </w:r>
      <w:r w:rsidR="00FA344A">
        <w:rPr>
          <w:rFonts w:ascii="Times New Roman" w:hAnsi="Times New Roman" w:cs="Times New Roman"/>
          <w:position w:val="-4"/>
          <w:sz w:val="24"/>
          <w:szCs w:val="24"/>
        </w:rPr>
        <w:pict w14:anchorId="7D59DB33">
          <v:shape id="_x0000_i7526" type="#_x0000_t75" style="width:10.5pt;height:13.5pt">
            <v:imagedata r:id="rId10623" o:title=""/>
          </v:shape>
        </w:pict>
      </w:r>
      <w:r w:rsidRPr="00330A7E">
        <w:rPr>
          <w:rFonts w:ascii="Times New Roman" w:hAnsi="Times New Roman" w:cs="Times New Roman"/>
          <w:sz w:val="24"/>
          <w:szCs w:val="24"/>
        </w:rPr>
        <w:t>: “Chọn được bệnh nhân thường xuyên bị stress”;</w:t>
      </w:r>
    </w:p>
    <w:p w14:paraId="43BD075D" w14:textId="77777777" w:rsidR="00ED397D" w:rsidRPr="00330A7E" w:rsidRDefault="00FA344A">
      <w:pPr>
        <w:spacing w:before="80" w:after="80" w:line="264" w:lineRule="auto"/>
        <w:ind w:left="992"/>
        <w:jc w:val="both"/>
        <w:rPr>
          <w:rFonts w:ascii="Times New Roman" w:hAnsi="Times New Roman" w:cs="Times New Roman"/>
          <w:sz w:val="24"/>
          <w:szCs w:val="24"/>
        </w:rPr>
      </w:pPr>
      <w:r>
        <w:rPr>
          <w:rFonts w:ascii="Times New Roman" w:hAnsi="Times New Roman" w:cs="Times New Roman"/>
          <w:position w:val="-4"/>
          <w:sz w:val="24"/>
          <w:szCs w:val="24"/>
        </w:rPr>
        <w:pict w14:anchorId="7B3B31EE">
          <v:shape id="_x0000_i7527" type="#_x0000_t75" style="width:10.5pt;height:13.5pt">
            <v:imagedata r:id="rId10624" o:title=""/>
          </v:shape>
        </w:pict>
      </w:r>
      <w:r w:rsidR="00ED397D" w:rsidRPr="00330A7E">
        <w:rPr>
          <w:rFonts w:ascii="Times New Roman" w:hAnsi="Times New Roman" w:cs="Times New Roman"/>
          <w:sz w:val="24"/>
          <w:szCs w:val="24"/>
        </w:rPr>
        <w:t>: “Chọn được bệnh nhân bị đau dạ dày”</w:t>
      </w:r>
    </w:p>
    <w:p w14:paraId="45D04AA9" w14:textId="77777777" w:rsidR="00ED397D" w:rsidRPr="00330A7E" w:rsidRDefault="00ED397D">
      <w:pPr>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Khi đó, </w:t>
      </w:r>
      <w:r w:rsidR="00FA344A">
        <w:rPr>
          <w:rFonts w:ascii="Times New Roman" w:hAnsi="Times New Roman" w:cs="Times New Roman"/>
          <w:position w:val="-14"/>
          <w:sz w:val="24"/>
          <w:szCs w:val="24"/>
        </w:rPr>
        <w:pict w14:anchorId="28F761C9">
          <v:shape id="_x0000_i7528" type="#_x0000_t75" style="width:178.5pt;height:19.5pt">
            <v:imagedata r:id="rId10625" o:title=""/>
          </v:shape>
        </w:pict>
      </w:r>
      <w:r w:rsidRPr="00330A7E">
        <w:rPr>
          <w:rFonts w:ascii="Times New Roman" w:hAnsi="Times New Roman" w:cs="Times New Roman"/>
          <w:sz w:val="24"/>
          <w:szCs w:val="24"/>
        </w:rPr>
        <w:t>.</w:t>
      </w:r>
    </w:p>
    <w:p w14:paraId="62CD00FF" w14:textId="77777777" w:rsidR="00ED397D" w:rsidRPr="00330A7E" w:rsidRDefault="00ED397D">
      <w:pPr>
        <w:spacing w:before="80" w:after="80" w:line="264" w:lineRule="auto"/>
        <w:ind w:left="992"/>
        <w:jc w:val="both"/>
        <w:rPr>
          <w:rFonts w:ascii="Times New Roman" w:hAnsi="Times New Roman" w:cs="Times New Roman"/>
          <w:b/>
          <w:bCs/>
          <w:sz w:val="24"/>
          <w:szCs w:val="24"/>
        </w:rPr>
      </w:pPr>
      <w:r w:rsidRPr="00330A7E">
        <w:rPr>
          <w:rFonts w:ascii="Times New Roman" w:hAnsi="Times New Roman" w:cs="Times New Roman"/>
          <w:sz w:val="24"/>
          <w:szCs w:val="24"/>
        </w:rPr>
        <w:t>Suy ra xác suất chọn được bệnh nhân thường xuyên bị stress vừa bị đau dạ dày là</w:t>
      </w:r>
    </w:p>
    <w:p w14:paraId="6DAC1B0A" w14:textId="77777777" w:rsidR="00ED397D" w:rsidRPr="00330A7E" w:rsidRDefault="00FA344A">
      <w:pPr>
        <w:spacing w:before="80" w:after="80" w:line="264" w:lineRule="auto"/>
        <w:ind w:left="992"/>
        <w:jc w:val="both"/>
        <w:rPr>
          <w:rFonts w:ascii="Times New Roman" w:hAnsi="Times New Roman" w:cs="Times New Roman"/>
          <w:sz w:val="24"/>
          <w:szCs w:val="24"/>
        </w:rPr>
      </w:pPr>
      <w:r>
        <w:rPr>
          <w:rFonts w:ascii="Times New Roman" w:hAnsi="Times New Roman" w:cs="Times New Roman"/>
          <w:position w:val="-14"/>
          <w:sz w:val="24"/>
          <w:szCs w:val="24"/>
        </w:rPr>
        <w:pict w14:anchorId="356F2C45">
          <v:shape id="_x0000_i7529" type="#_x0000_t75" style="width:208.5pt;height:19.5pt">
            <v:imagedata r:id="rId10626" o:title=""/>
          </v:shape>
        </w:pict>
      </w:r>
      <w:r w:rsidR="00ED397D" w:rsidRPr="00330A7E">
        <w:rPr>
          <w:rFonts w:ascii="Times New Roman" w:hAnsi="Times New Roman" w:cs="Times New Roman"/>
          <w:sz w:val="24"/>
          <w:szCs w:val="24"/>
        </w:rPr>
        <w:t>;</w:t>
      </w:r>
    </w:p>
    <w:p w14:paraId="7E9637C1" w14:textId="77777777" w:rsidR="00ED397D" w:rsidRPr="00330A7E" w:rsidRDefault="00ED397D">
      <w:pPr>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Xác suất chọn được bệnh nhân thường xuyên bị stress, biết bệnh nhân đó bị đau dạ dày, là </w:t>
      </w:r>
      <w:r w:rsidR="00FA344A">
        <w:rPr>
          <w:rFonts w:ascii="Times New Roman" w:hAnsi="Times New Roman" w:cs="Times New Roman"/>
          <w:position w:val="-32"/>
          <w:sz w:val="24"/>
          <w:szCs w:val="24"/>
        </w:rPr>
        <w:pict w14:anchorId="05021B27">
          <v:shape id="_x0000_i7530" type="#_x0000_t75" style="width:163.5pt;height:37.5pt">
            <v:imagedata r:id="rId10627" o:title=""/>
          </v:shape>
        </w:pict>
      </w:r>
      <w:r w:rsidRPr="00330A7E">
        <w:rPr>
          <w:rFonts w:ascii="Times New Roman" w:hAnsi="Times New Roman" w:cs="Times New Roman"/>
          <w:sz w:val="24"/>
          <w:szCs w:val="24"/>
        </w:rPr>
        <w:t>.</w:t>
      </w:r>
    </w:p>
    <w:p w14:paraId="63E5E152" w14:textId="77777777" w:rsidR="00ED397D" w:rsidRPr="00330A7E" w:rsidRDefault="00ED397D">
      <w:pPr>
        <w:spacing w:before="80" w:after="80" w:line="264" w:lineRule="auto"/>
        <w:ind w:left="992"/>
        <w:jc w:val="both"/>
        <w:rPr>
          <w:rFonts w:ascii="Times New Roman" w:hAnsi="Times New Roman" w:cs="Times New Roman"/>
          <w:color w:val="7030A0"/>
          <w:sz w:val="24"/>
          <w:szCs w:val="24"/>
        </w:rPr>
      </w:pPr>
      <w:r w:rsidRPr="00330A7E">
        <w:rPr>
          <w:rFonts w:ascii="Times New Roman" w:hAnsi="Times New Roman" w:cs="Times New Roman"/>
          <w:color w:val="7030A0"/>
          <w:sz w:val="24"/>
          <w:szCs w:val="24"/>
        </w:rPr>
        <w:t xml:space="preserve">Đáp án: a) </w:t>
      </w:r>
      <w:r w:rsidRPr="00330A7E">
        <w:rPr>
          <w:rFonts w:ascii="Times New Roman" w:hAnsi="Times New Roman" w:cs="Times New Roman"/>
          <w:b/>
          <w:color w:val="7030A0"/>
          <w:sz w:val="24"/>
          <w:szCs w:val="24"/>
        </w:rPr>
        <w:t>Đ</w:t>
      </w:r>
      <w:r w:rsidRPr="00330A7E">
        <w:rPr>
          <w:rFonts w:ascii="Times New Roman" w:hAnsi="Times New Roman" w:cs="Times New Roman"/>
          <w:color w:val="7030A0"/>
          <w:sz w:val="24"/>
          <w:szCs w:val="24"/>
        </w:rPr>
        <w:t xml:space="preserve">, b) </w:t>
      </w:r>
      <w:r w:rsidRPr="00330A7E">
        <w:rPr>
          <w:rFonts w:ascii="Times New Roman" w:hAnsi="Times New Roman" w:cs="Times New Roman"/>
          <w:b/>
          <w:color w:val="7030A0"/>
          <w:sz w:val="24"/>
          <w:szCs w:val="24"/>
        </w:rPr>
        <w:t>Đ</w:t>
      </w:r>
      <w:r w:rsidRPr="00330A7E">
        <w:rPr>
          <w:rFonts w:ascii="Times New Roman" w:hAnsi="Times New Roman" w:cs="Times New Roman"/>
          <w:color w:val="7030A0"/>
          <w:sz w:val="24"/>
          <w:szCs w:val="24"/>
        </w:rPr>
        <w:t xml:space="preserve">, c) </w:t>
      </w:r>
      <w:r w:rsidRPr="00330A7E">
        <w:rPr>
          <w:rFonts w:ascii="Times New Roman" w:hAnsi="Times New Roman" w:cs="Times New Roman"/>
          <w:b/>
          <w:color w:val="7030A0"/>
          <w:sz w:val="24"/>
          <w:szCs w:val="24"/>
        </w:rPr>
        <w:t>Đ</w:t>
      </w:r>
      <w:r w:rsidRPr="00330A7E">
        <w:rPr>
          <w:rFonts w:ascii="Times New Roman" w:hAnsi="Times New Roman" w:cs="Times New Roman"/>
          <w:color w:val="7030A0"/>
          <w:sz w:val="24"/>
          <w:szCs w:val="24"/>
        </w:rPr>
        <w:t xml:space="preserve">, d) </w:t>
      </w:r>
      <w:r w:rsidRPr="00330A7E">
        <w:rPr>
          <w:rFonts w:ascii="Times New Roman" w:hAnsi="Times New Roman" w:cs="Times New Roman"/>
          <w:b/>
          <w:color w:val="7030A0"/>
          <w:sz w:val="24"/>
          <w:szCs w:val="24"/>
        </w:rPr>
        <w:t>Đ</w:t>
      </w:r>
      <w:r w:rsidRPr="00330A7E">
        <w:rPr>
          <w:rFonts w:ascii="Times New Roman" w:hAnsi="Times New Roman" w:cs="Times New Roman"/>
          <w:color w:val="7030A0"/>
          <w:sz w:val="24"/>
          <w:szCs w:val="24"/>
        </w:rPr>
        <w:t>.</w:t>
      </w:r>
    </w:p>
    <w:p w14:paraId="0501EA86" w14:textId="77777777" w:rsidR="00ED397D" w:rsidRPr="00330A7E" w:rsidRDefault="00ED397D">
      <w:pPr>
        <w:spacing w:before="80" w:after="80" w:line="264" w:lineRule="auto"/>
        <w:ind w:left="992"/>
        <w:jc w:val="both"/>
        <w:rPr>
          <w:rFonts w:ascii="Times New Roman" w:eastAsia="Calibri" w:hAnsi="Times New Roman" w:cs="Times New Roman"/>
          <w:b/>
          <w:color w:val="0070C0"/>
          <w:sz w:val="24"/>
          <w:szCs w:val="24"/>
        </w:rPr>
      </w:pPr>
      <w:r w:rsidRPr="00330A7E">
        <w:rPr>
          <w:rFonts w:ascii="Times New Roman" w:eastAsia="Calibri" w:hAnsi="Times New Roman" w:cs="Times New Roman"/>
          <w:b/>
          <w:color w:val="0070C0"/>
          <w:sz w:val="24"/>
          <w:szCs w:val="24"/>
        </w:rPr>
        <w:t>PHẦN III. Câu trắc nghiệm trả lời ngắn.</w:t>
      </w:r>
    </w:p>
    <w:p w14:paraId="358EC117" w14:textId="77777777" w:rsidR="00ED397D" w:rsidRPr="00330A7E" w:rsidRDefault="00ED397D">
      <w:pPr>
        <w:spacing w:before="80" w:after="80" w:line="264" w:lineRule="auto"/>
        <w:jc w:val="center"/>
        <w:rPr>
          <w:rFonts w:ascii="Times New Roman" w:eastAsia="Calibri" w:hAnsi="Times New Roman" w:cs="Times New Roman"/>
          <w:b/>
          <w:bCs/>
          <w:iCs/>
          <w:color w:val="FF0000"/>
          <w:sz w:val="24"/>
          <w:szCs w:val="24"/>
          <w:lang w:val="vi-VN"/>
        </w:rPr>
      </w:pPr>
      <w:r w:rsidRPr="00330A7E">
        <w:rPr>
          <w:rFonts w:ascii="Times New Roman" w:eastAsia="Calibri" w:hAnsi="Times New Roman" w:cs="Times New Roman"/>
          <w:b/>
          <w:bCs/>
          <w:iCs/>
          <w:color w:val="FF0000"/>
          <w:sz w:val="24"/>
          <w:szCs w:val="24"/>
          <w:lang w:val="vi-VN"/>
        </w:rPr>
        <w:t>HƯỚNG DẪN GIẢI</w:t>
      </w:r>
    </w:p>
    <w:p w14:paraId="409261DA" w14:textId="77777777" w:rsidR="00ED397D" w:rsidRPr="00330A7E" w:rsidRDefault="00ED397D" w:rsidP="000E1E56">
      <w:pPr>
        <w:pStyle w:val="ListParagraph"/>
        <w:numPr>
          <w:ilvl w:val="0"/>
          <w:numId w:val="6"/>
        </w:numPr>
        <w:tabs>
          <w:tab w:val="left" w:pos="992"/>
        </w:tabs>
        <w:spacing w:before="80" w:after="80" w:line="264" w:lineRule="auto"/>
        <w:rPr>
          <w:rFonts w:ascii="Times New Roman" w:hAnsi="Times New Roman" w:cs="Times New Roman"/>
          <w:color w:val="000000" w:themeColor="text1"/>
          <w:sz w:val="24"/>
          <w:szCs w:val="24"/>
          <w:lang w:val="vi-VN"/>
        </w:rPr>
      </w:pPr>
      <w:r w:rsidRPr="00330A7E">
        <w:rPr>
          <w:rFonts w:ascii="Times New Roman" w:hAnsi="Times New Roman" w:cs="Times New Roman"/>
          <w:color w:val="000000" w:themeColor="text1"/>
          <w:sz w:val="24"/>
          <w:szCs w:val="24"/>
          <w:lang w:val="vi-VN"/>
        </w:rPr>
        <w:t xml:space="preserve">Khi đặt hệ tọa độ </w:t>
      </w:r>
      <w:r w:rsidR="00FA344A">
        <w:rPr>
          <w:rFonts w:ascii="Times New Roman" w:hAnsi="Times New Roman" w:cs="Times New Roman"/>
          <w:position w:val="-10"/>
          <w:sz w:val="24"/>
          <w:szCs w:val="24"/>
        </w:rPr>
        <w:pict w14:anchorId="3CD8509B">
          <v:shape id="_x0000_i7531" type="#_x0000_t75" style="width:28.5pt;height:16.5pt">
            <v:imagedata r:id="rId10463" o:title=""/>
          </v:shape>
        </w:pict>
      </w:r>
      <w:r w:rsidRPr="00330A7E">
        <w:rPr>
          <w:rFonts w:ascii="Times New Roman" w:hAnsi="Times New Roman" w:cs="Times New Roman"/>
          <w:color w:val="000000" w:themeColor="text1"/>
          <w:sz w:val="24"/>
          <w:szCs w:val="24"/>
          <w:lang w:val="vi-VN"/>
        </w:rPr>
        <w:t xml:space="preserve">vào không gian với đơn vị trên trục tính theo kilômét, người ta thấy rằng một không gian phủ sóng điện thoại có dạng một hình cầu (S) (tập hợp những điểm nằm trong và nằm trên mặt cầu tương ứng). Biết mặt cầu (S) có phương trình: </w:t>
      </w:r>
      <w:r w:rsidR="00FA344A">
        <w:rPr>
          <w:rFonts w:ascii="Times New Roman" w:hAnsi="Times New Roman" w:cs="Times New Roman"/>
          <w:position w:val="-10"/>
          <w:sz w:val="24"/>
          <w:szCs w:val="24"/>
        </w:rPr>
        <w:pict w14:anchorId="51990EF1">
          <v:shape id="_x0000_i7532" type="#_x0000_t75" style="width:163.5pt;height:18pt">
            <v:imagedata r:id="rId10628" o:title=""/>
          </v:shape>
        </w:pict>
      </w:r>
      <w:r w:rsidRPr="00330A7E">
        <w:rPr>
          <w:rFonts w:ascii="Times New Roman" w:hAnsi="Times New Roman" w:cs="Times New Roman"/>
          <w:color w:val="000000" w:themeColor="text1"/>
          <w:sz w:val="24"/>
          <w:szCs w:val="24"/>
          <w:lang w:val="vi-VN"/>
        </w:rPr>
        <w:t>. Khoảng cách xa nhất giữa hai vùng phủ sóng là bao nhiêu kilômét?</w:t>
      </w:r>
    </w:p>
    <w:p w14:paraId="4AC0C182" w14:textId="77777777" w:rsidR="00ED397D" w:rsidRPr="00330A7E" w:rsidRDefault="00ED397D">
      <w:pPr>
        <w:spacing w:before="80" w:after="80" w:line="264" w:lineRule="auto"/>
        <w:ind w:left="992" w:hanging="992"/>
        <w:jc w:val="center"/>
        <w:rPr>
          <w:rFonts w:ascii="Times New Roman" w:hAnsi="Times New Roman" w:cs="Times New Roman"/>
          <w:color w:val="000000" w:themeColor="text1"/>
          <w:sz w:val="24"/>
          <w:szCs w:val="24"/>
          <w:lang w:val="vi-VN"/>
        </w:rPr>
      </w:pPr>
      <w:r w:rsidRPr="00330A7E">
        <w:rPr>
          <w:rFonts w:ascii="Times New Roman" w:hAnsi="Times New Roman" w:cs="Times New Roman"/>
          <w:b/>
          <w:color w:val="0000FF"/>
          <w:sz w:val="24"/>
          <w:szCs w:val="24"/>
          <w:lang w:val="vi-VN"/>
        </w:rPr>
        <w:t>Giải</w:t>
      </w:r>
    </w:p>
    <w:p w14:paraId="5FCC85D8" w14:textId="77777777" w:rsidR="00ED397D" w:rsidRPr="00330A7E" w:rsidRDefault="00ED397D">
      <w:pPr>
        <w:pStyle w:val="ListParagraph"/>
        <w:tabs>
          <w:tab w:val="left" w:pos="992"/>
        </w:tabs>
        <w:spacing w:before="80" w:after="80" w:line="264" w:lineRule="auto"/>
        <w:ind w:left="0"/>
        <w:rPr>
          <w:rFonts w:ascii="Times New Roman" w:hAnsi="Times New Roman" w:cs="Times New Roman"/>
          <w:bCs/>
          <w:sz w:val="24"/>
          <w:szCs w:val="24"/>
          <w:lang w:val="vi-VN"/>
        </w:rPr>
      </w:pPr>
      <w:r w:rsidRPr="00330A7E">
        <w:rPr>
          <w:rFonts w:ascii="Times New Roman" w:hAnsi="Times New Roman" w:cs="Times New Roman"/>
          <w:bCs/>
          <w:sz w:val="24"/>
          <w:szCs w:val="24"/>
          <w:lang w:val="vi-VN"/>
        </w:rPr>
        <w:tab/>
        <w:t xml:space="preserve">Ta có: </w:t>
      </w:r>
      <w:r w:rsidR="00FA344A">
        <w:rPr>
          <w:rFonts w:ascii="Times New Roman" w:hAnsi="Times New Roman" w:cs="Times New Roman"/>
          <w:position w:val="-14"/>
          <w:sz w:val="24"/>
          <w:szCs w:val="24"/>
        </w:rPr>
        <w:pict w14:anchorId="77DF1C13">
          <v:shape id="_x0000_i7533" type="#_x0000_t75" style="width:324pt;height:22.5pt">
            <v:imagedata r:id="rId10629" o:title=""/>
          </v:shape>
        </w:pict>
      </w:r>
      <w:r w:rsidRPr="00330A7E">
        <w:rPr>
          <w:rFonts w:ascii="Times New Roman" w:hAnsi="Times New Roman" w:cs="Times New Roman"/>
          <w:bCs/>
          <w:sz w:val="24"/>
          <w:szCs w:val="24"/>
          <w:lang w:val="vi-VN"/>
        </w:rPr>
        <w:t>.</w:t>
      </w:r>
    </w:p>
    <w:p w14:paraId="4437A5B5" w14:textId="77777777" w:rsidR="00ED397D" w:rsidRPr="00330A7E" w:rsidRDefault="00ED397D">
      <w:pPr>
        <w:spacing w:before="80" w:after="80" w:line="264" w:lineRule="auto"/>
        <w:ind w:left="992"/>
        <w:jc w:val="both"/>
        <w:rPr>
          <w:rFonts w:ascii="Times New Roman" w:eastAsia="Calibri" w:hAnsi="Times New Roman" w:cs="Times New Roman"/>
          <w:bCs/>
          <w:sz w:val="24"/>
          <w:szCs w:val="24"/>
          <w:lang w:val="vi-VN"/>
        </w:rPr>
      </w:pPr>
      <w:r w:rsidRPr="00330A7E">
        <w:rPr>
          <w:rFonts w:ascii="Times New Roman" w:eastAsia="Calibri" w:hAnsi="Times New Roman" w:cs="Times New Roman"/>
          <w:bCs/>
          <w:sz w:val="24"/>
          <w:szCs w:val="24"/>
          <w:lang w:val="vi-VN"/>
        </w:rPr>
        <w:t xml:space="preserve">Khoảng cách xa nhất giữa hai điểm thuộc vùng phủ sóng là đường kính của mặt cầu, tức là </w:t>
      </w:r>
      <w:r w:rsidR="00FA344A">
        <w:rPr>
          <w:rFonts w:ascii="Times New Roman" w:hAnsi="Times New Roman" w:cs="Times New Roman"/>
          <w:position w:val="-6"/>
          <w:sz w:val="24"/>
          <w:szCs w:val="24"/>
        </w:rPr>
        <w:pict w14:anchorId="4544EDA7">
          <v:shape id="_x0000_i7534" type="#_x0000_t75" style="width:10.5pt;height:13.5pt">
            <v:imagedata r:id="rId10630" o:title=""/>
          </v:shape>
        </w:pict>
      </w:r>
      <w:r w:rsidRPr="00330A7E">
        <w:rPr>
          <w:rFonts w:ascii="Times New Roman" w:eastAsia="Calibri" w:hAnsi="Times New Roman" w:cs="Times New Roman"/>
          <w:bCs/>
          <w:sz w:val="24"/>
          <w:szCs w:val="24"/>
          <w:lang w:val="vi-VN"/>
        </w:rPr>
        <w:t>km.</w:t>
      </w:r>
    </w:p>
    <w:p w14:paraId="25DCDC5C" w14:textId="77777777" w:rsidR="00ED397D" w:rsidRPr="00330A7E" w:rsidRDefault="00ED397D">
      <w:pPr>
        <w:pStyle w:val="ListParagraph"/>
        <w:tabs>
          <w:tab w:val="left" w:pos="992"/>
        </w:tabs>
        <w:spacing w:before="80" w:after="80" w:line="264" w:lineRule="auto"/>
        <w:ind w:left="992"/>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 xml:space="preserve">Trả lời: </w:t>
      </w:r>
    </w:p>
    <w:tbl>
      <w:tblPr>
        <w:tblStyle w:val="TableGrid"/>
        <w:tblW w:w="0" w:type="auto"/>
        <w:tblInd w:w="992" w:type="dxa"/>
        <w:tblLook w:val="04A0" w:firstRow="1" w:lastRow="0" w:firstColumn="1" w:lastColumn="0" w:noHBand="0" w:noVBand="1"/>
      </w:tblPr>
      <w:tblGrid>
        <w:gridCol w:w="456"/>
        <w:gridCol w:w="456"/>
        <w:gridCol w:w="456"/>
        <w:gridCol w:w="456"/>
      </w:tblGrid>
      <w:tr w:rsidR="00ED397D" w:rsidRPr="00330A7E" w14:paraId="76931B7F" w14:textId="77777777">
        <w:tc>
          <w:tcPr>
            <w:tcW w:w="456" w:type="dxa"/>
            <w:vAlign w:val="center"/>
          </w:tcPr>
          <w:p w14:paraId="24FE7377" w14:textId="77777777" w:rsidR="00ED397D" w:rsidRPr="00330A7E" w:rsidRDefault="00ED397D">
            <w:pPr>
              <w:pStyle w:val="ListParagraph"/>
              <w:tabs>
                <w:tab w:val="left" w:pos="992"/>
              </w:tabs>
              <w:spacing w:before="80" w:after="80" w:line="264" w:lineRule="auto"/>
              <w:ind w:left="0"/>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6</w:t>
            </w:r>
          </w:p>
        </w:tc>
        <w:tc>
          <w:tcPr>
            <w:tcW w:w="456" w:type="dxa"/>
            <w:vAlign w:val="center"/>
          </w:tcPr>
          <w:p w14:paraId="50A05EFE" w14:textId="77777777" w:rsidR="00ED397D" w:rsidRPr="00330A7E" w:rsidRDefault="00ED397D">
            <w:pPr>
              <w:pStyle w:val="ListParagraph"/>
              <w:tabs>
                <w:tab w:val="left" w:pos="992"/>
              </w:tabs>
              <w:spacing w:before="80" w:after="80" w:line="264" w:lineRule="auto"/>
              <w:ind w:left="0"/>
              <w:rPr>
                <w:rFonts w:ascii="Times New Roman" w:eastAsia="Times New Roman" w:hAnsi="Times New Roman" w:cs="Times New Roman"/>
                <w:b/>
                <w:sz w:val="24"/>
                <w:szCs w:val="24"/>
              </w:rPr>
            </w:pPr>
          </w:p>
        </w:tc>
        <w:tc>
          <w:tcPr>
            <w:tcW w:w="456" w:type="dxa"/>
            <w:vAlign w:val="center"/>
          </w:tcPr>
          <w:p w14:paraId="33690A0B" w14:textId="77777777" w:rsidR="00ED397D" w:rsidRPr="00330A7E" w:rsidRDefault="00ED397D">
            <w:pPr>
              <w:pStyle w:val="ListParagraph"/>
              <w:tabs>
                <w:tab w:val="left" w:pos="992"/>
              </w:tabs>
              <w:spacing w:before="80" w:after="80" w:line="264" w:lineRule="auto"/>
              <w:ind w:left="0"/>
              <w:rPr>
                <w:rFonts w:ascii="Times New Roman" w:eastAsia="Times New Roman" w:hAnsi="Times New Roman" w:cs="Times New Roman"/>
                <w:b/>
                <w:sz w:val="24"/>
                <w:szCs w:val="24"/>
              </w:rPr>
            </w:pPr>
          </w:p>
        </w:tc>
        <w:tc>
          <w:tcPr>
            <w:tcW w:w="456" w:type="dxa"/>
            <w:vAlign w:val="center"/>
          </w:tcPr>
          <w:p w14:paraId="5FB324AE" w14:textId="77777777" w:rsidR="00ED397D" w:rsidRPr="00330A7E" w:rsidRDefault="00ED397D">
            <w:pPr>
              <w:pStyle w:val="ListParagraph"/>
              <w:tabs>
                <w:tab w:val="left" w:pos="992"/>
              </w:tabs>
              <w:spacing w:before="80" w:after="80" w:line="264" w:lineRule="auto"/>
              <w:ind w:left="0"/>
              <w:rPr>
                <w:rFonts w:ascii="Times New Roman" w:eastAsia="Times New Roman" w:hAnsi="Times New Roman" w:cs="Times New Roman"/>
                <w:b/>
                <w:sz w:val="24"/>
                <w:szCs w:val="24"/>
              </w:rPr>
            </w:pPr>
          </w:p>
        </w:tc>
      </w:tr>
    </w:tbl>
    <w:p w14:paraId="0492D3BF" w14:textId="77777777" w:rsidR="00ED397D" w:rsidRPr="00330A7E" w:rsidRDefault="00ED397D" w:rsidP="000E1E56">
      <w:pPr>
        <w:pStyle w:val="ListParagraph"/>
        <w:numPr>
          <w:ilvl w:val="0"/>
          <w:numId w:val="6"/>
        </w:numPr>
        <w:tabs>
          <w:tab w:val="left" w:pos="992"/>
        </w:tabs>
        <w:spacing w:before="80" w:after="80" w:line="264" w:lineRule="auto"/>
        <w:rPr>
          <w:rFonts w:ascii="Times New Roman" w:hAnsi="Times New Roman" w:cs="Times New Roman"/>
          <w:sz w:val="24"/>
          <w:szCs w:val="24"/>
        </w:rPr>
      </w:pPr>
      <w:r w:rsidRPr="00330A7E">
        <w:rPr>
          <w:rFonts w:ascii="Times New Roman" w:hAnsi="Times New Roman" w:cs="Times New Roman"/>
          <w:sz w:val="24"/>
          <w:szCs w:val="24"/>
        </w:rPr>
        <w:t xml:space="preserve">Trong một khung lưới ô vuông gồm các hình lập phương, người ta đưa ra một cách kiểm tra bốn nút lưới (đỉnh hình lập phương) bất kì có đồng phẳng hay không bằng cách gắn hệ trục toạ độ </w:t>
      </w:r>
      <w:r w:rsidR="00FA344A">
        <w:rPr>
          <w:rFonts w:ascii="Times New Roman" w:hAnsi="Times New Roman" w:cs="Times New Roman"/>
          <w:position w:val="-10"/>
          <w:sz w:val="24"/>
          <w:szCs w:val="24"/>
        </w:rPr>
        <w:pict w14:anchorId="005DF71D">
          <v:shape id="_x0000_i7535" type="#_x0000_t75" style="width:28.5pt;height:16.5pt">
            <v:imagedata r:id="rId10463" o:title=""/>
          </v:shape>
        </w:pict>
      </w:r>
      <w:r w:rsidRPr="00330A7E">
        <w:rPr>
          <w:rFonts w:ascii="Times New Roman" w:hAnsi="Times New Roman" w:cs="Times New Roman"/>
          <w:sz w:val="24"/>
          <w:szCs w:val="24"/>
        </w:rPr>
        <w:t xml:space="preserve"> vào khung lưới ô vuông và lập phương trình mặt phẳng đi qua ba nút lưới trong bốn nút lưới đã cho. Giả sử có ba nút lưới mà toạ độ lần lượt là </w:t>
      </w:r>
      <w:r w:rsidR="00FA344A">
        <w:rPr>
          <w:rFonts w:ascii="Times New Roman" w:hAnsi="Times New Roman" w:cs="Times New Roman"/>
          <w:position w:val="-14"/>
          <w:sz w:val="24"/>
          <w:szCs w:val="24"/>
        </w:rPr>
        <w:pict w14:anchorId="2FDDC60A">
          <v:shape id="_x0000_i7536" type="#_x0000_t75" style="width:43.5pt;height:19.5pt">
            <v:imagedata r:id="rId10631" o:title=""/>
          </v:shape>
        </w:pict>
      </w:r>
      <w:r w:rsidRPr="00330A7E">
        <w:rPr>
          <w:rFonts w:ascii="Times New Roman" w:hAnsi="Times New Roman" w:cs="Times New Roman"/>
          <w:sz w:val="24"/>
          <w:szCs w:val="24"/>
        </w:rPr>
        <w:t>,</w:t>
      </w:r>
      <w:r w:rsidRPr="00330A7E">
        <w:rPr>
          <w:rFonts w:ascii="Times New Roman" w:hAnsi="Times New Roman" w:cs="Times New Roman"/>
          <w:bCs/>
          <w:sz w:val="24"/>
          <w:szCs w:val="24"/>
        </w:rPr>
        <w:t xml:space="preserve"> </w:t>
      </w:r>
      <w:r w:rsidR="00FA344A">
        <w:rPr>
          <w:rFonts w:ascii="Times New Roman" w:hAnsi="Times New Roman" w:cs="Times New Roman"/>
          <w:position w:val="-14"/>
          <w:sz w:val="24"/>
          <w:szCs w:val="24"/>
        </w:rPr>
        <w:pict w14:anchorId="6A033171">
          <v:shape id="_x0000_i7537" type="#_x0000_t75" style="width:37.5pt;height:19.5pt">
            <v:imagedata r:id="rId10632" o:title=""/>
          </v:shape>
        </w:pict>
      </w:r>
      <w:r w:rsidRPr="00330A7E">
        <w:rPr>
          <w:rFonts w:ascii="Times New Roman" w:hAnsi="Times New Roman" w:cs="Times New Roman"/>
          <w:bCs/>
          <w:sz w:val="24"/>
          <w:szCs w:val="24"/>
        </w:rPr>
        <w:t>,</w:t>
      </w:r>
      <w:r w:rsidR="00FA344A">
        <w:rPr>
          <w:rFonts w:ascii="Times New Roman" w:hAnsi="Times New Roman" w:cs="Times New Roman"/>
          <w:position w:val="-14"/>
          <w:sz w:val="24"/>
          <w:szCs w:val="24"/>
        </w:rPr>
        <w:pict w14:anchorId="178CB30A">
          <v:shape id="_x0000_i7538" type="#_x0000_t75" style="width:37.5pt;height:19.5pt">
            <v:imagedata r:id="rId10633" o:title=""/>
          </v:shape>
        </w:pict>
      </w:r>
      <w:r w:rsidRPr="00330A7E">
        <w:rPr>
          <w:rFonts w:ascii="Times New Roman" w:hAnsi="Times New Roman" w:cs="Times New Roman"/>
          <w:sz w:val="24"/>
          <w:szCs w:val="24"/>
        </w:rPr>
        <w:t xml:space="preserve"> và mặt phẳng đi qua ba nút lưới đó có phương trình </w:t>
      </w:r>
      <w:r w:rsidR="00FA344A">
        <w:rPr>
          <w:rFonts w:ascii="Times New Roman" w:hAnsi="Times New Roman" w:cs="Times New Roman"/>
          <w:position w:val="-10"/>
          <w:sz w:val="24"/>
          <w:szCs w:val="24"/>
        </w:rPr>
        <w:pict w14:anchorId="0BBD4B32">
          <v:shape id="_x0000_i7539" type="#_x0000_t75" style="width:93pt;height:16.5pt">
            <v:imagedata r:id="rId10468" o:title=""/>
          </v:shape>
        </w:pict>
      </w:r>
      <w:r w:rsidRPr="00330A7E">
        <w:rPr>
          <w:rFonts w:ascii="Times New Roman" w:hAnsi="Times New Roman" w:cs="Times New Roman"/>
          <w:sz w:val="24"/>
          <w:szCs w:val="24"/>
        </w:rPr>
        <w:t>. Giá trị của</w:t>
      </w:r>
      <w:r w:rsidR="00FA344A">
        <w:rPr>
          <w:rFonts w:ascii="Times New Roman" w:hAnsi="Times New Roman" w:cs="Times New Roman"/>
          <w:position w:val="-10"/>
          <w:sz w:val="24"/>
          <w:szCs w:val="24"/>
        </w:rPr>
        <w:pict w14:anchorId="77FA785B">
          <v:shape id="_x0000_i7540" type="#_x0000_t75" style="width:46.5pt;height:13.5pt">
            <v:imagedata r:id="rId10634" o:title=""/>
          </v:shape>
        </w:pict>
      </w:r>
      <w:r w:rsidRPr="00330A7E">
        <w:rPr>
          <w:rFonts w:ascii="Times New Roman" w:hAnsi="Times New Roman" w:cs="Times New Roman"/>
          <w:sz w:val="24"/>
          <w:szCs w:val="24"/>
        </w:rPr>
        <w:t xml:space="preserve"> là bao nhiêu?</w:t>
      </w:r>
    </w:p>
    <w:p w14:paraId="0FD1FC90" w14:textId="77777777" w:rsidR="00ED397D" w:rsidRPr="00330A7E" w:rsidRDefault="00ED397D">
      <w:pPr>
        <w:spacing w:before="80" w:after="80" w:line="264" w:lineRule="auto"/>
        <w:ind w:left="992" w:hanging="992"/>
        <w:jc w:val="center"/>
        <w:rPr>
          <w:rFonts w:ascii="Times New Roman" w:hAnsi="Times New Roman" w:cs="Times New Roman"/>
          <w:b/>
          <w:color w:val="0000FF"/>
          <w:sz w:val="24"/>
          <w:szCs w:val="24"/>
          <w:lang w:val="fr-FR"/>
        </w:rPr>
      </w:pPr>
      <w:r w:rsidRPr="00330A7E">
        <w:rPr>
          <w:rFonts w:ascii="Times New Roman" w:hAnsi="Times New Roman" w:cs="Times New Roman"/>
          <w:b/>
          <w:color w:val="0000FF"/>
          <w:sz w:val="24"/>
          <w:szCs w:val="24"/>
          <w:lang w:val="fr-FR"/>
        </w:rPr>
        <w:t>Giải</w:t>
      </w:r>
    </w:p>
    <w:p w14:paraId="05D2E04E" w14:textId="77777777" w:rsidR="00ED397D" w:rsidRPr="00330A7E" w:rsidRDefault="00ED397D">
      <w:pPr>
        <w:spacing w:before="80" w:after="80" w:line="264" w:lineRule="auto"/>
        <w:ind w:left="992"/>
        <w:jc w:val="both"/>
        <w:rPr>
          <w:rFonts w:ascii="Times New Roman" w:hAnsi="Times New Roman" w:cs="Times New Roman"/>
          <w:sz w:val="24"/>
          <w:szCs w:val="24"/>
        </w:rPr>
      </w:pPr>
      <w:r w:rsidRPr="00330A7E">
        <w:rPr>
          <w:rFonts w:ascii="Times New Roman" w:eastAsia="Calibri" w:hAnsi="Times New Roman" w:cs="Times New Roman"/>
          <w:bCs/>
          <w:sz w:val="24"/>
          <w:szCs w:val="24"/>
        </w:rPr>
        <w:t xml:space="preserve"> </w:t>
      </w:r>
      <w:r w:rsidR="00FA344A">
        <w:rPr>
          <w:rFonts w:ascii="Times New Roman" w:hAnsi="Times New Roman" w:cs="Times New Roman"/>
          <w:position w:val="-14"/>
          <w:sz w:val="24"/>
          <w:szCs w:val="24"/>
        </w:rPr>
        <w:pict w14:anchorId="5EE827EE">
          <v:shape id="_x0000_i7541" type="#_x0000_t75" style="width:145.5pt;height:19.5pt">
            <v:imagedata r:id="rId10635" o:title=""/>
          </v:shape>
        </w:pict>
      </w:r>
      <w:r w:rsidRPr="00330A7E">
        <w:rPr>
          <w:rFonts w:ascii="Times New Roman" w:hAnsi="Times New Roman" w:cs="Times New Roman"/>
          <w:sz w:val="24"/>
          <w:szCs w:val="24"/>
        </w:rPr>
        <w:t xml:space="preserve">. </w:t>
      </w:r>
    </w:p>
    <w:p w14:paraId="05F3C876" w14:textId="77777777" w:rsidR="00ED397D" w:rsidRPr="00330A7E" w:rsidRDefault="00ED397D">
      <w:pPr>
        <w:spacing w:before="80" w:after="80" w:line="264" w:lineRule="auto"/>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 </w:t>
      </w:r>
      <w:r w:rsidR="00FA344A">
        <w:rPr>
          <w:rFonts w:ascii="Times New Roman" w:hAnsi="Times New Roman" w:cs="Times New Roman"/>
          <w:position w:val="-14"/>
          <w:sz w:val="24"/>
          <w:szCs w:val="24"/>
        </w:rPr>
        <w:pict w14:anchorId="0B50AC75">
          <v:shape id="_x0000_i7542" type="#_x0000_t75" style="width:2in;height:21pt">
            <v:imagedata r:id="rId10636" o:title=""/>
          </v:shape>
        </w:pict>
      </w:r>
      <w:r w:rsidRPr="00330A7E">
        <w:rPr>
          <w:rFonts w:ascii="Times New Roman" w:hAnsi="Times New Roman" w:cs="Times New Roman"/>
          <w:sz w:val="24"/>
          <w:szCs w:val="24"/>
        </w:rPr>
        <w:t>.</w:t>
      </w:r>
    </w:p>
    <w:p w14:paraId="745E0C37" w14:textId="77777777" w:rsidR="00ED397D" w:rsidRPr="00330A7E" w:rsidRDefault="00ED397D">
      <w:pPr>
        <w:spacing w:before="80" w:after="80" w:line="264" w:lineRule="auto"/>
        <w:ind w:left="992"/>
        <w:jc w:val="both"/>
        <w:rPr>
          <w:rFonts w:ascii="Times New Roman" w:eastAsia="Calibri" w:hAnsi="Times New Roman" w:cs="Times New Roman"/>
          <w:bCs/>
          <w:sz w:val="24"/>
          <w:szCs w:val="24"/>
        </w:rPr>
      </w:pPr>
      <w:r w:rsidRPr="00330A7E">
        <w:rPr>
          <w:rFonts w:ascii="Times New Roman" w:eastAsia="Calibri" w:hAnsi="Times New Roman" w:cs="Times New Roman"/>
          <w:bCs/>
          <w:sz w:val="24"/>
          <w:szCs w:val="24"/>
        </w:rPr>
        <w:lastRenderedPageBreak/>
        <w:t xml:space="preserve">Suy ra </w:t>
      </w:r>
      <w:r w:rsidR="00FA344A">
        <w:rPr>
          <w:rFonts w:ascii="Times New Roman" w:hAnsi="Times New Roman" w:cs="Times New Roman"/>
          <w:position w:val="-32"/>
          <w:sz w:val="24"/>
          <w:szCs w:val="24"/>
        </w:rPr>
        <w:pict w14:anchorId="30F4B38F">
          <v:shape id="_x0000_i7543" type="#_x0000_t75" style="width:243pt;height:37.5pt">
            <v:imagedata r:id="rId10637" o:title=""/>
          </v:shape>
        </w:pict>
      </w:r>
      <w:r w:rsidRPr="00330A7E">
        <w:rPr>
          <w:rFonts w:ascii="Times New Roman" w:eastAsia="Calibri" w:hAnsi="Times New Roman" w:cs="Times New Roman"/>
          <w:bCs/>
          <w:sz w:val="24"/>
          <w:szCs w:val="24"/>
        </w:rPr>
        <w:t>.</w:t>
      </w:r>
    </w:p>
    <w:p w14:paraId="57078068" w14:textId="77777777" w:rsidR="00ED397D" w:rsidRPr="00330A7E" w:rsidRDefault="00ED397D">
      <w:pPr>
        <w:spacing w:before="80" w:after="80" w:line="264" w:lineRule="auto"/>
        <w:ind w:left="992"/>
        <w:jc w:val="both"/>
        <w:rPr>
          <w:rFonts w:ascii="Times New Roman" w:eastAsia="Calibri" w:hAnsi="Times New Roman" w:cs="Times New Roman"/>
          <w:bCs/>
          <w:sz w:val="24"/>
          <w:szCs w:val="24"/>
        </w:rPr>
      </w:pPr>
      <w:r w:rsidRPr="00330A7E">
        <w:rPr>
          <w:rFonts w:ascii="Times New Roman" w:eastAsia="Calibri" w:hAnsi="Times New Roman" w:cs="Times New Roman"/>
          <w:bCs/>
          <w:sz w:val="24"/>
          <w:szCs w:val="24"/>
        </w:rPr>
        <w:t xml:space="preserve">Ta có </w:t>
      </w:r>
      <w:r w:rsidR="00FA344A">
        <w:rPr>
          <w:rFonts w:ascii="Times New Roman" w:hAnsi="Times New Roman" w:cs="Times New Roman"/>
          <w:position w:val="-18"/>
          <w:sz w:val="24"/>
          <w:szCs w:val="24"/>
        </w:rPr>
        <w:pict w14:anchorId="3699517D">
          <v:shape id="_x0000_i7544" type="#_x0000_t75" style="width:115.5pt;height:24pt">
            <v:imagedata r:id="rId10638" o:title=""/>
          </v:shape>
        </w:pict>
      </w:r>
      <w:r w:rsidRPr="00330A7E">
        <w:rPr>
          <w:rFonts w:ascii="Times New Roman" w:eastAsia="Calibri" w:hAnsi="Times New Roman" w:cs="Times New Roman"/>
          <w:bCs/>
          <w:sz w:val="24"/>
          <w:szCs w:val="24"/>
        </w:rPr>
        <w:t xml:space="preserve"> là một véc-tơ pháp tuyến của mặt phẳng </w:t>
      </w:r>
      <w:r w:rsidR="00FA344A">
        <w:rPr>
          <w:rFonts w:ascii="Times New Roman" w:hAnsi="Times New Roman" w:cs="Times New Roman"/>
          <w:position w:val="-14"/>
          <w:sz w:val="24"/>
          <w:szCs w:val="24"/>
        </w:rPr>
        <w:pict w14:anchorId="32D7E866">
          <v:shape id="_x0000_i7545" type="#_x0000_t75" style="width:34.5pt;height:19.5pt">
            <v:imagedata r:id="rId10639" o:title=""/>
          </v:shape>
        </w:pict>
      </w:r>
      <w:r w:rsidRPr="00330A7E">
        <w:rPr>
          <w:rFonts w:ascii="Times New Roman" w:eastAsia="Calibri" w:hAnsi="Times New Roman" w:cs="Times New Roman"/>
          <w:bCs/>
          <w:sz w:val="24"/>
          <w:szCs w:val="24"/>
        </w:rPr>
        <w:t xml:space="preserve"> nên phương trình mặt phẳng </w:t>
      </w:r>
      <w:r w:rsidR="00FA344A">
        <w:rPr>
          <w:rFonts w:ascii="Times New Roman" w:hAnsi="Times New Roman" w:cs="Times New Roman"/>
          <w:position w:val="-14"/>
          <w:sz w:val="24"/>
          <w:szCs w:val="24"/>
        </w:rPr>
        <w:pict w14:anchorId="1FFB6F8B">
          <v:shape id="_x0000_i7546" type="#_x0000_t75" style="width:34.5pt;height:19.5pt">
            <v:imagedata r:id="rId10640" o:title=""/>
          </v:shape>
        </w:pict>
      </w:r>
      <w:r w:rsidRPr="00330A7E">
        <w:rPr>
          <w:rFonts w:ascii="Times New Roman" w:eastAsia="Calibri" w:hAnsi="Times New Roman" w:cs="Times New Roman"/>
          <w:bCs/>
          <w:sz w:val="24"/>
          <w:szCs w:val="24"/>
        </w:rPr>
        <w:t xml:space="preserve"> là</w:t>
      </w:r>
    </w:p>
    <w:p w14:paraId="55D5FB4F" w14:textId="77777777" w:rsidR="00ED397D" w:rsidRPr="00330A7E" w:rsidRDefault="00FA344A">
      <w:pPr>
        <w:spacing w:before="80" w:after="80" w:line="264" w:lineRule="auto"/>
        <w:ind w:left="992"/>
        <w:jc w:val="both"/>
        <w:rPr>
          <w:rFonts w:ascii="Times New Roman" w:eastAsia="Calibri" w:hAnsi="Times New Roman" w:cs="Times New Roman"/>
          <w:bCs/>
          <w:sz w:val="24"/>
          <w:szCs w:val="24"/>
        </w:rPr>
      </w:pPr>
      <w:r>
        <w:rPr>
          <w:rFonts w:ascii="Times New Roman" w:hAnsi="Times New Roman" w:cs="Times New Roman"/>
          <w:position w:val="-14"/>
          <w:sz w:val="24"/>
          <w:szCs w:val="24"/>
        </w:rPr>
        <w:pict w14:anchorId="0BF2DCD9">
          <v:shape id="_x0000_i7547" type="#_x0000_t75" style="width:328.5pt;height:19.5pt">
            <v:imagedata r:id="rId10641" o:title=""/>
          </v:shape>
        </w:pict>
      </w:r>
      <w:r w:rsidR="00ED397D" w:rsidRPr="00330A7E">
        <w:rPr>
          <w:rFonts w:ascii="Times New Roman" w:eastAsia="Calibri" w:hAnsi="Times New Roman" w:cs="Times New Roman"/>
          <w:bCs/>
          <w:sz w:val="24"/>
          <w:szCs w:val="24"/>
        </w:rPr>
        <w:t>.</w:t>
      </w:r>
    </w:p>
    <w:p w14:paraId="0D16E443" w14:textId="77777777" w:rsidR="00ED397D" w:rsidRPr="00330A7E" w:rsidRDefault="00ED397D">
      <w:pPr>
        <w:spacing w:before="80" w:after="80" w:line="264" w:lineRule="auto"/>
        <w:ind w:left="992"/>
        <w:jc w:val="both"/>
        <w:rPr>
          <w:rFonts w:ascii="Times New Roman" w:eastAsia="Calibri" w:hAnsi="Times New Roman" w:cs="Times New Roman"/>
          <w:bCs/>
          <w:sz w:val="24"/>
          <w:szCs w:val="24"/>
        </w:rPr>
      </w:pPr>
      <w:r w:rsidRPr="00330A7E">
        <w:rPr>
          <w:rFonts w:ascii="Times New Roman" w:eastAsia="Calibri" w:hAnsi="Times New Roman" w:cs="Times New Roman"/>
          <w:bCs/>
          <w:sz w:val="24"/>
          <w:szCs w:val="24"/>
        </w:rPr>
        <w:t xml:space="preserve">Suy ra </w:t>
      </w:r>
      <w:r w:rsidR="00FA344A">
        <w:rPr>
          <w:rFonts w:ascii="Times New Roman" w:hAnsi="Times New Roman" w:cs="Times New Roman"/>
          <w:position w:val="-6"/>
          <w:sz w:val="24"/>
          <w:szCs w:val="24"/>
        </w:rPr>
        <w:pict w14:anchorId="7F0F30E4">
          <v:shape id="_x0000_i7548" type="#_x0000_t75" style="width:28.5pt;height:13.5pt">
            <v:imagedata r:id="rId10642" o:title=""/>
          </v:shape>
        </w:pict>
      </w:r>
      <w:r w:rsidRPr="00330A7E">
        <w:rPr>
          <w:rFonts w:ascii="Times New Roman" w:eastAsia="Calibri" w:hAnsi="Times New Roman" w:cs="Times New Roman"/>
          <w:bCs/>
          <w:sz w:val="24"/>
          <w:szCs w:val="24"/>
        </w:rPr>
        <w:t xml:space="preserve">, </w:t>
      </w:r>
      <w:r w:rsidR="00FA344A">
        <w:rPr>
          <w:rFonts w:ascii="Times New Roman" w:hAnsi="Times New Roman" w:cs="Times New Roman"/>
          <w:position w:val="-4"/>
          <w:sz w:val="24"/>
          <w:szCs w:val="24"/>
        </w:rPr>
        <w:pict w14:anchorId="04D3A6A6">
          <v:shape id="_x0000_i7549" type="#_x0000_t75" style="width:25.5pt;height:13.5pt">
            <v:imagedata r:id="rId10643" o:title=""/>
          </v:shape>
        </w:pict>
      </w:r>
      <w:r w:rsidRPr="00330A7E">
        <w:rPr>
          <w:rFonts w:ascii="Times New Roman" w:eastAsia="Calibri" w:hAnsi="Times New Roman" w:cs="Times New Roman"/>
          <w:bCs/>
          <w:sz w:val="24"/>
          <w:szCs w:val="24"/>
        </w:rPr>
        <w:t xml:space="preserve">, </w:t>
      </w:r>
      <w:r w:rsidR="00FA344A">
        <w:rPr>
          <w:rFonts w:ascii="Times New Roman" w:hAnsi="Times New Roman" w:cs="Times New Roman"/>
          <w:position w:val="-10"/>
          <w:sz w:val="24"/>
          <w:szCs w:val="24"/>
        </w:rPr>
        <w:pict w14:anchorId="46ACDFAF">
          <v:shape id="_x0000_i7550" type="#_x0000_t75" style="width:40.5pt;height:16.5pt">
            <v:imagedata r:id="rId10644" o:title=""/>
          </v:shape>
        </w:pict>
      </w:r>
      <w:r w:rsidRPr="00330A7E">
        <w:rPr>
          <w:rFonts w:ascii="Times New Roman" w:eastAsia="Calibri" w:hAnsi="Times New Roman" w:cs="Times New Roman"/>
          <w:bCs/>
          <w:sz w:val="24"/>
          <w:szCs w:val="24"/>
        </w:rPr>
        <w:t xml:space="preserve">. Vậy </w:t>
      </w:r>
      <w:r w:rsidR="00FA344A">
        <w:rPr>
          <w:rFonts w:ascii="Times New Roman" w:hAnsi="Times New Roman" w:cs="Times New Roman"/>
          <w:position w:val="-10"/>
          <w:sz w:val="24"/>
          <w:szCs w:val="24"/>
        </w:rPr>
        <w:pict w14:anchorId="710E0AF2">
          <v:shape id="_x0000_i7551" type="#_x0000_t75" style="width:76.5pt;height:16.5pt">
            <v:imagedata r:id="rId10645" o:title=""/>
          </v:shape>
        </w:pict>
      </w:r>
      <w:r w:rsidRPr="00330A7E">
        <w:rPr>
          <w:rFonts w:ascii="Times New Roman" w:eastAsia="Calibri" w:hAnsi="Times New Roman" w:cs="Times New Roman"/>
          <w:bCs/>
          <w:sz w:val="24"/>
          <w:szCs w:val="24"/>
        </w:rPr>
        <w:t>.</w:t>
      </w:r>
    </w:p>
    <w:p w14:paraId="423F9AA8" w14:textId="77777777" w:rsidR="00ED397D" w:rsidRPr="00330A7E" w:rsidRDefault="00ED397D">
      <w:pPr>
        <w:pStyle w:val="ListParagraph"/>
        <w:tabs>
          <w:tab w:val="left" w:pos="992"/>
        </w:tabs>
        <w:spacing w:before="80" w:after="80" w:line="264" w:lineRule="auto"/>
        <w:ind w:left="992"/>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 xml:space="preserve">Trả lời: </w:t>
      </w:r>
    </w:p>
    <w:tbl>
      <w:tblPr>
        <w:tblStyle w:val="TableGrid"/>
        <w:tblW w:w="0" w:type="auto"/>
        <w:tblInd w:w="992" w:type="dxa"/>
        <w:tblLook w:val="04A0" w:firstRow="1" w:lastRow="0" w:firstColumn="1" w:lastColumn="0" w:noHBand="0" w:noVBand="1"/>
      </w:tblPr>
      <w:tblGrid>
        <w:gridCol w:w="456"/>
        <w:gridCol w:w="456"/>
        <w:gridCol w:w="456"/>
        <w:gridCol w:w="456"/>
      </w:tblGrid>
      <w:tr w:rsidR="00ED397D" w:rsidRPr="00330A7E" w14:paraId="6D820631" w14:textId="77777777">
        <w:tc>
          <w:tcPr>
            <w:tcW w:w="456" w:type="dxa"/>
            <w:vAlign w:val="center"/>
          </w:tcPr>
          <w:p w14:paraId="1D1D0157" w14:textId="77777777" w:rsidR="00ED397D" w:rsidRPr="00330A7E" w:rsidRDefault="00ED397D">
            <w:pPr>
              <w:pStyle w:val="ListParagraph"/>
              <w:tabs>
                <w:tab w:val="left" w:pos="992"/>
              </w:tabs>
              <w:spacing w:before="80" w:after="80" w:line="264" w:lineRule="auto"/>
              <w:ind w:left="0"/>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w:t>
            </w:r>
          </w:p>
        </w:tc>
        <w:tc>
          <w:tcPr>
            <w:tcW w:w="456" w:type="dxa"/>
            <w:vAlign w:val="center"/>
          </w:tcPr>
          <w:p w14:paraId="7CC92611" w14:textId="77777777" w:rsidR="00ED397D" w:rsidRPr="00330A7E" w:rsidRDefault="00ED397D">
            <w:pPr>
              <w:pStyle w:val="ListParagraph"/>
              <w:tabs>
                <w:tab w:val="left" w:pos="992"/>
              </w:tabs>
              <w:spacing w:before="80" w:after="80" w:line="264" w:lineRule="auto"/>
              <w:ind w:left="0"/>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1</w:t>
            </w:r>
          </w:p>
        </w:tc>
        <w:tc>
          <w:tcPr>
            <w:tcW w:w="456" w:type="dxa"/>
            <w:vAlign w:val="center"/>
          </w:tcPr>
          <w:p w14:paraId="4BC6549C" w14:textId="77777777" w:rsidR="00ED397D" w:rsidRPr="00330A7E" w:rsidRDefault="00ED397D">
            <w:pPr>
              <w:pStyle w:val="ListParagraph"/>
              <w:tabs>
                <w:tab w:val="left" w:pos="992"/>
              </w:tabs>
              <w:spacing w:before="80" w:after="80" w:line="264" w:lineRule="auto"/>
              <w:ind w:left="0"/>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0</w:t>
            </w:r>
          </w:p>
        </w:tc>
        <w:tc>
          <w:tcPr>
            <w:tcW w:w="456" w:type="dxa"/>
            <w:vAlign w:val="center"/>
          </w:tcPr>
          <w:p w14:paraId="12A8B705" w14:textId="77777777" w:rsidR="00ED397D" w:rsidRPr="00330A7E" w:rsidRDefault="00ED397D">
            <w:pPr>
              <w:pStyle w:val="ListParagraph"/>
              <w:tabs>
                <w:tab w:val="left" w:pos="992"/>
              </w:tabs>
              <w:spacing w:before="80" w:after="80" w:line="264" w:lineRule="auto"/>
              <w:ind w:left="0"/>
              <w:rPr>
                <w:rFonts w:ascii="Times New Roman" w:eastAsia="Times New Roman" w:hAnsi="Times New Roman" w:cs="Times New Roman"/>
                <w:b/>
                <w:sz w:val="24"/>
                <w:szCs w:val="24"/>
              </w:rPr>
            </w:pPr>
          </w:p>
        </w:tc>
      </w:tr>
    </w:tbl>
    <w:p w14:paraId="30347BAA" w14:textId="77777777" w:rsidR="00ED397D" w:rsidRPr="00330A7E" w:rsidRDefault="00ED397D">
      <w:pPr>
        <w:spacing w:before="80" w:after="80" w:line="264" w:lineRule="auto"/>
        <w:jc w:val="both"/>
        <w:rPr>
          <w:rFonts w:ascii="Times New Roman" w:eastAsia="Calibri" w:hAnsi="Times New Roman" w:cs="Times New Roman"/>
          <w:bCs/>
          <w:sz w:val="24"/>
          <w:szCs w:val="24"/>
        </w:rPr>
      </w:pPr>
    </w:p>
    <w:p w14:paraId="6878F7F4" w14:textId="77777777" w:rsidR="00ED397D" w:rsidRPr="00330A7E" w:rsidRDefault="00ED397D" w:rsidP="000E1E56">
      <w:pPr>
        <w:pStyle w:val="ListParagraph"/>
        <w:numPr>
          <w:ilvl w:val="0"/>
          <w:numId w:val="6"/>
        </w:numPr>
        <w:tabs>
          <w:tab w:val="left" w:pos="992"/>
        </w:tabs>
        <w:spacing w:before="80" w:after="80" w:line="264" w:lineRule="auto"/>
        <w:rPr>
          <w:rFonts w:ascii="Times New Roman" w:hAnsi="Times New Roman" w:cs="Times New Roman"/>
          <w:sz w:val="24"/>
          <w:szCs w:val="24"/>
          <w:lang w:val="vi-VN"/>
        </w:rPr>
      </w:pPr>
      <w:r w:rsidRPr="00330A7E">
        <w:rPr>
          <w:rFonts w:ascii="Times New Roman" w:hAnsi="Times New Roman" w:cs="Times New Roman"/>
          <w:sz w:val="24"/>
          <w:szCs w:val="24"/>
          <w:lang w:val="vi-VN"/>
        </w:rPr>
        <w:t xml:space="preserve">Một vật chuyển động trong 3 giờ với vận tốc </w:t>
      </w:r>
      <w:r w:rsidR="00FA344A">
        <w:rPr>
          <w:rFonts w:ascii="Times New Roman" w:hAnsi="Times New Roman" w:cs="Times New Roman"/>
          <w:position w:val="-10"/>
          <w:sz w:val="24"/>
          <w:szCs w:val="24"/>
        </w:rPr>
        <w:pict w14:anchorId="42C6E5F7">
          <v:shape id="_x0000_i7552" type="#_x0000_t75" style="width:48pt;height:16.5pt">
            <v:imagedata r:id="rId10646" o:title=""/>
          </v:shape>
        </w:pict>
      </w:r>
      <w:r w:rsidRPr="00330A7E">
        <w:rPr>
          <w:rFonts w:ascii="Times New Roman" w:hAnsi="Times New Roman" w:cs="Times New Roman"/>
          <w:sz w:val="24"/>
          <w:szCs w:val="24"/>
          <w:lang w:val="vi-VN"/>
        </w:rPr>
        <w:t xml:space="preserve"> phụ thuộc vào thời gian </w:t>
      </w:r>
      <w:r w:rsidR="00FA344A">
        <w:rPr>
          <w:rFonts w:ascii="Times New Roman" w:hAnsi="Times New Roman" w:cs="Times New Roman"/>
          <w:position w:val="-10"/>
          <w:sz w:val="24"/>
          <w:szCs w:val="24"/>
        </w:rPr>
        <w:pict w14:anchorId="63711EE7">
          <v:shape id="_x0000_i7553" type="#_x0000_t75" style="width:22.5pt;height:16.5pt">
            <v:imagedata r:id="rId10472" o:title=""/>
          </v:shape>
        </w:pict>
      </w:r>
      <w:r w:rsidRPr="00330A7E">
        <w:rPr>
          <w:rFonts w:ascii="Times New Roman" w:hAnsi="Times New Roman" w:cs="Times New Roman"/>
          <w:sz w:val="24"/>
          <w:szCs w:val="24"/>
          <w:lang w:val="vi-VN"/>
        </w:rPr>
        <w:t xml:space="preserve"> có đồ thị vận tốc như hình bên. Trong thời gian 1 giờ kể từ khi bắt đầu chuyển động, đồ thị đó là một phần của đường parabol có đỉnh </w:t>
      </w:r>
      <w:r w:rsidR="00FA344A">
        <w:rPr>
          <w:rFonts w:ascii="Times New Roman" w:hAnsi="Times New Roman" w:cs="Times New Roman"/>
          <w:position w:val="-10"/>
          <w:sz w:val="24"/>
          <w:szCs w:val="24"/>
        </w:rPr>
        <w:pict w14:anchorId="05BB6C86">
          <v:shape id="_x0000_i7554" type="#_x0000_t75" style="width:31.5pt;height:16.5pt">
            <v:imagedata r:id="rId10647" o:title=""/>
          </v:shape>
        </w:pict>
      </w:r>
      <w:r w:rsidRPr="00330A7E">
        <w:rPr>
          <w:rFonts w:ascii="Times New Roman" w:hAnsi="Times New Roman" w:cs="Times New Roman"/>
          <w:sz w:val="24"/>
          <w:szCs w:val="24"/>
          <w:lang w:val="vi-VN"/>
        </w:rPr>
        <w:t xml:space="preserve"> và trục đối xứng song song với trục tung, khoảng thời gian còn lại đồ thị là một đoạn thẳng song song với trục hoành. Quãng đường </w:t>
      </w:r>
      <w:r w:rsidR="00FA344A">
        <w:rPr>
          <w:rFonts w:ascii="Times New Roman" w:hAnsi="Times New Roman" w:cs="Times New Roman"/>
          <w:position w:val="-6"/>
          <w:sz w:val="24"/>
          <w:szCs w:val="24"/>
        </w:rPr>
        <w:pict w14:anchorId="023EF3AD">
          <v:shape id="_x0000_i7555" type="#_x0000_t75" style="width:10.5pt;height:13.5pt">
            <v:imagedata r:id="rId10474" o:title=""/>
          </v:shape>
        </w:pict>
      </w:r>
      <w:r w:rsidRPr="00330A7E">
        <w:rPr>
          <w:rFonts w:ascii="Times New Roman" w:hAnsi="Times New Roman" w:cs="Times New Roman"/>
          <w:sz w:val="24"/>
          <w:szCs w:val="24"/>
          <w:lang w:val="vi-VN"/>
        </w:rPr>
        <w:t xml:space="preserve"> mà vật chuyển động được trong 3 giờ đó (kết quả làm tròn đến hàng phần chục) là bao nhiêu?</w:t>
      </w:r>
    </w:p>
    <w:p w14:paraId="03CD4B9F" w14:textId="77777777" w:rsidR="00ED397D" w:rsidRPr="00330A7E" w:rsidRDefault="00ED397D">
      <w:pPr>
        <w:spacing w:before="80" w:after="80" w:line="264" w:lineRule="auto"/>
        <w:ind w:left="992"/>
        <w:jc w:val="both"/>
        <w:rPr>
          <w:rFonts w:ascii="Times New Roman" w:hAnsi="Times New Roman" w:cs="Times New Roman"/>
          <w:b/>
          <w:color w:val="0000FF"/>
          <w:sz w:val="24"/>
          <w:szCs w:val="24"/>
          <w:lang w:val="vi-VN"/>
        </w:rPr>
      </w:pPr>
      <w:r w:rsidRPr="00330A7E">
        <w:rPr>
          <w:rFonts w:ascii="Times New Roman" w:hAnsi="Times New Roman" w:cs="Times New Roman"/>
          <w:noProof/>
          <w:sz w:val="24"/>
          <w:szCs w:val="24"/>
          <w:lang w:eastAsia="en-US"/>
        </w:rPr>
        <w:drawing>
          <wp:inline distT="0" distB="0" distL="0" distR="0" wp14:anchorId="5112EA50" wp14:editId="5DB3E603">
            <wp:extent cx="2049780" cy="1897380"/>
            <wp:effectExtent l="0" t="0" r="7620" b="7620"/>
            <wp:docPr id="20100757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075733" name="Picture 3"/>
                    <pic:cNvPicPr>
                      <a:picLocks noChangeAspect="1" noChangeArrowheads="1"/>
                    </pic:cNvPicPr>
                  </pic:nvPicPr>
                  <pic:blipFill>
                    <a:blip r:embed="rId10648">
                      <a:extLst>
                        <a:ext uri="{28A0092B-C50C-407E-A947-70E740481C1C}">
                          <a14:useLocalDpi xmlns:a14="http://schemas.microsoft.com/office/drawing/2010/main" val="0"/>
                        </a:ext>
                      </a:extLst>
                    </a:blip>
                    <a:srcRect/>
                    <a:stretch>
                      <a:fillRect/>
                    </a:stretch>
                  </pic:blipFill>
                  <pic:spPr>
                    <a:xfrm>
                      <a:off x="0" y="0"/>
                      <a:ext cx="2049780" cy="1897380"/>
                    </a:xfrm>
                    <a:prstGeom prst="rect">
                      <a:avLst/>
                    </a:prstGeom>
                    <a:noFill/>
                    <a:ln>
                      <a:noFill/>
                    </a:ln>
                  </pic:spPr>
                </pic:pic>
              </a:graphicData>
            </a:graphic>
          </wp:inline>
        </w:drawing>
      </w:r>
    </w:p>
    <w:p w14:paraId="75DACF87" w14:textId="77777777" w:rsidR="00ED397D" w:rsidRPr="00330A7E" w:rsidRDefault="00ED397D">
      <w:pPr>
        <w:spacing w:before="80" w:after="80" w:line="264" w:lineRule="auto"/>
        <w:ind w:left="992" w:hanging="992"/>
        <w:jc w:val="center"/>
        <w:rPr>
          <w:rFonts w:ascii="Times New Roman" w:hAnsi="Times New Roman" w:cs="Times New Roman"/>
          <w:b/>
          <w:sz w:val="24"/>
          <w:szCs w:val="24"/>
          <w:lang w:val="vi-VN"/>
        </w:rPr>
      </w:pPr>
      <w:r w:rsidRPr="00330A7E">
        <w:rPr>
          <w:rFonts w:ascii="Times New Roman" w:hAnsi="Times New Roman" w:cs="Times New Roman"/>
          <w:b/>
          <w:color w:val="0000FF"/>
          <w:sz w:val="24"/>
          <w:szCs w:val="24"/>
          <w:lang w:val="vi-VN"/>
        </w:rPr>
        <w:t>Giải</w:t>
      </w:r>
    </w:p>
    <w:p w14:paraId="665853CB" w14:textId="77777777" w:rsidR="00ED397D" w:rsidRPr="00330A7E" w:rsidRDefault="00ED397D">
      <w:pPr>
        <w:spacing w:before="80" w:after="80" w:line="264" w:lineRule="auto"/>
        <w:ind w:leftChars="400" w:left="880" w:firstLine="72"/>
        <w:jc w:val="both"/>
        <w:rPr>
          <w:rFonts w:ascii="Times New Roman" w:hAnsi="Times New Roman" w:cs="Times New Roman"/>
          <w:sz w:val="24"/>
          <w:szCs w:val="24"/>
          <w:lang w:val="vi-VN"/>
        </w:rPr>
      </w:pPr>
      <w:r w:rsidRPr="00330A7E">
        <w:rPr>
          <w:rFonts w:ascii="Times New Roman" w:hAnsi="Times New Roman" w:cs="Times New Roman"/>
          <w:sz w:val="24"/>
          <w:szCs w:val="24"/>
          <w:lang w:val="vi-VN"/>
        </w:rPr>
        <w:t xml:space="preserve">Gọi phương trình của parabol </w:t>
      </w:r>
      <w:r w:rsidR="00FA344A">
        <w:rPr>
          <w:rFonts w:ascii="Times New Roman" w:hAnsi="Times New Roman" w:cs="Times New Roman"/>
          <w:position w:val="-14"/>
          <w:sz w:val="24"/>
          <w:szCs w:val="24"/>
        </w:rPr>
        <w:pict w14:anchorId="4416E0A8">
          <v:shape id="_x0000_i7556" type="#_x0000_t75" style="width:111pt;height:19.5pt">
            <v:imagedata r:id="rId10649" o:title=""/>
          </v:shape>
        </w:pict>
      </w:r>
      <w:r w:rsidRPr="00330A7E">
        <w:rPr>
          <w:rFonts w:ascii="Times New Roman" w:hAnsi="Times New Roman" w:cs="Times New Roman"/>
          <w:sz w:val="24"/>
          <w:szCs w:val="24"/>
          <w:lang w:val="vi-VN"/>
        </w:rPr>
        <w:t xml:space="preserve">  parabol có đỉnh </w:t>
      </w:r>
      <w:r w:rsidR="00FA344A">
        <w:rPr>
          <w:rFonts w:ascii="Times New Roman" w:hAnsi="Times New Roman" w:cs="Times New Roman"/>
          <w:position w:val="-10"/>
          <w:sz w:val="24"/>
          <w:szCs w:val="24"/>
        </w:rPr>
        <w:pict w14:anchorId="3CB55856">
          <v:shape id="_x0000_i7557" type="#_x0000_t75" style="width:31.5pt;height:16.5pt">
            <v:imagedata r:id="rId10650" o:title=""/>
          </v:shape>
        </w:pict>
      </w:r>
      <w:r w:rsidRPr="00330A7E">
        <w:rPr>
          <w:rFonts w:ascii="Times New Roman" w:hAnsi="Times New Roman" w:cs="Times New Roman"/>
          <w:sz w:val="24"/>
          <w:szCs w:val="24"/>
          <w:lang w:val="vi-VN"/>
        </w:rPr>
        <w:t xml:space="preserve">và đi qua điểm </w:t>
      </w:r>
      <w:r w:rsidR="00FA344A">
        <w:rPr>
          <w:rFonts w:ascii="Times New Roman" w:hAnsi="Times New Roman" w:cs="Times New Roman"/>
          <w:position w:val="-14"/>
          <w:sz w:val="24"/>
          <w:szCs w:val="24"/>
        </w:rPr>
        <w:pict w14:anchorId="140ABAC7">
          <v:shape id="_x0000_i7558" type="#_x0000_t75" style="width:28.5pt;height:19.5pt">
            <v:imagedata r:id="rId10651" o:title=""/>
          </v:shape>
        </w:pict>
      </w:r>
      <w:r w:rsidRPr="00330A7E">
        <w:rPr>
          <w:rFonts w:ascii="Times New Roman" w:hAnsi="Times New Roman" w:cs="Times New Roman"/>
          <w:sz w:val="24"/>
          <w:szCs w:val="24"/>
          <w:lang w:val="vi-VN"/>
        </w:rPr>
        <w:t xml:space="preserve"> nên ta có hệ như sau: </w:t>
      </w:r>
      <w:r w:rsidR="00FA344A">
        <w:rPr>
          <w:rFonts w:ascii="Times New Roman" w:hAnsi="Times New Roman" w:cs="Times New Roman"/>
          <w:position w:val="-78"/>
          <w:sz w:val="24"/>
          <w:szCs w:val="24"/>
        </w:rPr>
        <w:pict w14:anchorId="7AAC2E78">
          <v:shape id="_x0000_i7559" type="#_x0000_t75" style="width:135pt;height:84pt">
            <v:imagedata r:id="rId10652" o:title=""/>
          </v:shape>
        </w:pict>
      </w:r>
    </w:p>
    <w:p w14:paraId="6593865C" w14:textId="77777777" w:rsidR="00ED397D" w:rsidRPr="00330A7E" w:rsidRDefault="00ED397D">
      <w:pPr>
        <w:spacing w:before="80" w:after="80" w:line="264" w:lineRule="auto"/>
        <w:ind w:leftChars="400" w:left="880" w:firstLine="72"/>
        <w:jc w:val="both"/>
        <w:rPr>
          <w:rFonts w:ascii="Times New Roman" w:hAnsi="Times New Roman" w:cs="Times New Roman"/>
          <w:sz w:val="24"/>
          <w:szCs w:val="24"/>
          <w:lang w:val="vi-VN"/>
        </w:rPr>
      </w:pPr>
      <w:r w:rsidRPr="00330A7E">
        <w:rPr>
          <w:rFonts w:ascii="Times New Roman" w:hAnsi="Times New Roman" w:cs="Times New Roman"/>
          <w:sz w:val="24"/>
          <w:szCs w:val="24"/>
          <w:lang w:val="vi-VN"/>
        </w:rPr>
        <w:t xml:space="preserve">Với </w:t>
      </w:r>
      <w:r w:rsidR="00FA344A">
        <w:rPr>
          <w:rFonts w:ascii="Times New Roman" w:hAnsi="Times New Roman" w:cs="Times New Roman"/>
          <w:position w:val="-6"/>
          <w:sz w:val="24"/>
          <w:szCs w:val="24"/>
        </w:rPr>
        <w:pict w14:anchorId="3A7FAB0E">
          <v:shape id="_x0000_i7560" type="#_x0000_t75" style="width:25.5pt;height:13.5pt">
            <v:imagedata r:id="rId10653" o:title=""/>
          </v:shape>
        </w:pict>
      </w:r>
      <w:r w:rsidRPr="00330A7E">
        <w:rPr>
          <w:rFonts w:ascii="Times New Roman" w:hAnsi="Times New Roman" w:cs="Times New Roman"/>
          <w:sz w:val="24"/>
          <w:szCs w:val="24"/>
          <w:lang w:val="vi-VN"/>
        </w:rPr>
        <w:t xml:space="preserve"> ta có </w:t>
      </w:r>
      <w:r w:rsidR="00FA344A">
        <w:rPr>
          <w:rFonts w:ascii="Times New Roman" w:hAnsi="Times New Roman" w:cs="Times New Roman"/>
          <w:position w:val="-24"/>
          <w:sz w:val="24"/>
          <w:szCs w:val="24"/>
        </w:rPr>
        <w:pict w14:anchorId="4ED1FC7F">
          <v:shape id="_x0000_i7561" type="#_x0000_t75" style="width:34.5pt;height:31.5pt">
            <v:imagedata r:id="rId10654" o:title=""/>
          </v:shape>
        </w:pict>
      </w:r>
      <w:r w:rsidRPr="00330A7E">
        <w:rPr>
          <w:rFonts w:ascii="Times New Roman" w:hAnsi="Times New Roman" w:cs="Times New Roman"/>
          <w:sz w:val="24"/>
          <w:szCs w:val="24"/>
          <w:lang w:val="vi-VN"/>
        </w:rPr>
        <w:t>.</w:t>
      </w:r>
    </w:p>
    <w:p w14:paraId="67965BAD" w14:textId="77777777" w:rsidR="00ED397D" w:rsidRPr="00330A7E" w:rsidRDefault="00FA344A">
      <w:pPr>
        <w:spacing w:before="80" w:after="80" w:line="264" w:lineRule="auto"/>
        <w:ind w:leftChars="400" w:left="880" w:firstLine="72"/>
        <w:jc w:val="both"/>
        <w:rPr>
          <w:rFonts w:ascii="Times New Roman" w:hAnsi="Times New Roman" w:cs="Times New Roman"/>
          <w:sz w:val="24"/>
          <w:szCs w:val="24"/>
        </w:rPr>
      </w:pPr>
      <w:r>
        <w:rPr>
          <w:rFonts w:ascii="Times New Roman" w:hAnsi="Times New Roman" w:cs="Times New Roman"/>
          <w:position w:val="-32"/>
          <w:sz w:val="24"/>
          <w:szCs w:val="24"/>
        </w:rPr>
        <w:pict w14:anchorId="68D067C1">
          <v:shape id="_x0000_i7562" type="#_x0000_t75" style="width:226.5pt;height:37.5pt">
            <v:imagedata r:id="rId10655" o:title=""/>
          </v:shape>
        </w:pict>
      </w:r>
    </w:p>
    <w:p w14:paraId="0E47D70A" w14:textId="77777777" w:rsidR="00ED397D" w:rsidRPr="00330A7E" w:rsidRDefault="00ED397D">
      <w:pPr>
        <w:spacing w:before="80" w:after="80" w:line="264" w:lineRule="auto"/>
        <w:ind w:leftChars="400" w:left="880" w:firstLine="72"/>
        <w:jc w:val="both"/>
        <w:rPr>
          <w:rFonts w:ascii="Times New Roman" w:hAnsi="Times New Roman" w:cs="Times New Roman"/>
          <w:position w:val="-10"/>
          <w:sz w:val="24"/>
          <w:szCs w:val="24"/>
        </w:rPr>
      </w:pPr>
      <w:r w:rsidRPr="00330A7E">
        <w:rPr>
          <w:rFonts w:ascii="Times New Roman" w:hAnsi="Times New Roman" w:cs="Times New Roman"/>
          <w:sz w:val="24"/>
          <w:szCs w:val="24"/>
          <w:lang w:val="vi-VN"/>
        </w:rPr>
        <w:t xml:space="preserve">Vậy quãng đường vật chuyển động được là </w:t>
      </w:r>
      <w:r w:rsidR="00FA344A">
        <w:rPr>
          <w:rFonts w:ascii="Times New Roman" w:hAnsi="Times New Roman" w:cs="Times New Roman"/>
          <w:position w:val="-10"/>
          <w:sz w:val="24"/>
          <w:szCs w:val="24"/>
        </w:rPr>
        <w:pict w14:anchorId="1E294C3B">
          <v:shape id="_x0000_i7563" type="#_x0000_t75" style="width:49.5pt;height:16.5pt">
            <v:imagedata r:id="rId10656" o:title=""/>
          </v:shape>
        </w:pict>
      </w:r>
    </w:p>
    <w:p w14:paraId="75115047" w14:textId="77777777" w:rsidR="00ED397D" w:rsidRPr="00330A7E" w:rsidRDefault="00ED397D">
      <w:pPr>
        <w:pStyle w:val="ListParagraph"/>
        <w:tabs>
          <w:tab w:val="left" w:pos="992"/>
        </w:tabs>
        <w:spacing w:before="80" w:after="80" w:line="264" w:lineRule="auto"/>
        <w:ind w:left="992"/>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 xml:space="preserve">Trả lời: </w:t>
      </w:r>
    </w:p>
    <w:tbl>
      <w:tblPr>
        <w:tblStyle w:val="TableGrid"/>
        <w:tblW w:w="0" w:type="auto"/>
        <w:tblInd w:w="992" w:type="dxa"/>
        <w:tblLook w:val="04A0" w:firstRow="1" w:lastRow="0" w:firstColumn="1" w:lastColumn="0" w:noHBand="0" w:noVBand="1"/>
      </w:tblPr>
      <w:tblGrid>
        <w:gridCol w:w="456"/>
        <w:gridCol w:w="456"/>
        <w:gridCol w:w="456"/>
        <w:gridCol w:w="456"/>
      </w:tblGrid>
      <w:tr w:rsidR="00ED397D" w:rsidRPr="00330A7E" w14:paraId="5DA7B96A" w14:textId="77777777">
        <w:tc>
          <w:tcPr>
            <w:tcW w:w="456" w:type="dxa"/>
            <w:vAlign w:val="center"/>
          </w:tcPr>
          <w:p w14:paraId="3441B618" w14:textId="77777777" w:rsidR="00ED397D" w:rsidRPr="00330A7E" w:rsidRDefault="00ED397D">
            <w:pPr>
              <w:pStyle w:val="ListParagraph"/>
              <w:tabs>
                <w:tab w:val="left" w:pos="992"/>
              </w:tabs>
              <w:spacing w:before="80" w:after="80" w:line="264" w:lineRule="auto"/>
              <w:ind w:left="0"/>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2</w:t>
            </w:r>
          </w:p>
        </w:tc>
        <w:tc>
          <w:tcPr>
            <w:tcW w:w="456" w:type="dxa"/>
            <w:vAlign w:val="center"/>
          </w:tcPr>
          <w:p w14:paraId="57F38BC3" w14:textId="77777777" w:rsidR="00ED397D" w:rsidRPr="00330A7E" w:rsidRDefault="00ED397D">
            <w:pPr>
              <w:pStyle w:val="ListParagraph"/>
              <w:tabs>
                <w:tab w:val="left" w:pos="992"/>
              </w:tabs>
              <w:spacing w:before="80" w:after="80" w:line="264" w:lineRule="auto"/>
              <w:ind w:left="0"/>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1</w:t>
            </w:r>
          </w:p>
        </w:tc>
        <w:tc>
          <w:tcPr>
            <w:tcW w:w="456" w:type="dxa"/>
            <w:vAlign w:val="center"/>
          </w:tcPr>
          <w:p w14:paraId="354597E6" w14:textId="77777777" w:rsidR="00ED397D" w:rsidRPr="00330A7E" w:rsidRDefault="00ED397D">
            <w:pPr>
              <w:pStyle w:val="ListParagraph"/>
              <w:tabs>
                <w:tab w:val="left" w:pos="992"/>
              </w:tabs>
              <w:spacing w:before="80" w:after="80" w:line="264" w:lineRule="auto"/>
              <w:ind w:left="0"/>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w:t>
            </w:r>
          </w:p>
        </w:tc>
        <w:tc>
          <w:tcPr>
            <w:tcW w:w="456" w:type="dxa"/>
            <w:vAlign w:val="center"/>
          </w:tcPr>
          <w:p w14:paraId="49E12726" w14:textId="77777777" w:rsidR="00ED397D" w:rsidRPr="00330A7E" w:rsidRDefault="00ED397D">
            <w:pPr>
              <w:pStyle w:val="ListParagraph"/>
              <w:tabs>
                <w:tab w:val="left" w:pos="992"/>
              </w:tabs>
              <w:spacing w:before="80" w:after="80" w:line="264" w:lineRule="auto"/>
              <w:ind w:left="0"/>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6</w:t>
            </w:r>
          </w:p>
        </w:tc>
      </w:tr>
    </w:tbl>
    <w:p w14:paraId="068104D5" w14:textId="77777777" w:rsidR="00ED397D" w:rsidRPr="00330A7E" w:rsidRDefault="00ED397D">
      <w:pPr>
        <w:spacing w:before="80" w:after="80" w:line="264" w:lineRule="auto"/>
        <w:ind w:firstLine="72"/>
        <w:jc w:val="both"/>
        <w:rPr>
          <w:rFonts w:ascii="Times New Roman" w:hAnsi="Times New Roman" w:cs="Times New Roman"/>
          <w:position w:val="-10"/>
          <w:sz w:val="24"/>
          <w:szCs w:val="24"/>
        </w:rPr>
      </w:pPr>
    </w:p>
    <w:p w14:paraId="1EA31362" w14:textId="77777777" w:rsidR="00ED397D" w:rsidRPr="00330A7E" w:rsidRDefault="00ED397D" w:rsidP="000E1E56">
      <w:pPr>
        <w:pStyle w:val="ListParagraph"/>
        <w:numPr>
          <w:ilvl w:val="0"/>
          <w:numId w:val="6"/>
        </w:numPr>
        <w:tabs>
          <w:tab w:val="left" w:pos="992"/>
        </w:tabs>
        <w:spacing w:before="80" w:after="80" w:line="264" w:lineRule="auto"/>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Một hãng điện thoại đưa ra quy luật bán buôn cho từng đại lí, đó là đại lí càng nhập nhiều chiếc điện thoại của hãng thì giá bán buôn một chiếc điện thoại càng giảm. Cụ thể, nếu đại lí mua </w:t>
      </w:r>
      <w:r w:rsidR="00FA344A">
        <w:rPr>
          <w:rFonts w:ascii="Times New Roman" w:hAnsi="Times New Roman" w:cs="Times New Roman"/>
          <w:position w:val="-4"/>
          <w:sz w:val="24"/>
          <w:szCs w:val="24"/>
        </w:rPr>
        <w:pict w14:anchorId="315E233D">
          <v:shape id="_x0000_i7564" type="#_x0000_t75" style="width:10.5pt;height:10.5pt">
            <v:imagedata r:id="rId10657" o:title=""/>
          </v:shape>
        </w:pict>
      </w:r>
      <w:r w:rsidRPr="00330A7E">
        <w:rPr>
          <w:rFonts w:ascii="Times New Roman" w:hAnsi="Times New Roman" w:cs="Times New Roman"/>
          <w:color w:val="000000" w:themeColor="text1"/>
          <w:sz w:val="24"/>
          <w:szCs w:val="24"/>
        </w:rPr>
        <w:t xml:space="preserve"> </w:t>
      </w:r>
      <w:r w:rsidRPr="00330A7E">
        <w:rPr>
          <w:rFonts w:ascii="Times New Roman" w:hAnsi="Times New Roman" w:cs="Times New Roman"/>
          <w:color w:val="000000" w:themeColor="text1"/>
          <w:sz w:val="24"/>
          <w:szCs w:val="24"/>
        </w:rPr>
        <w:lastRenderedPageBreak/>
        <w:t xml:space="preserve">điện thoại thì giá tiền của mỗi điện thoại là </w:t>
      </w:r>
      <w:r w:rsidR="00FA344A">
        <w:rPr>
          <w:rFonts w:ascii="Times New Roman" w:hAnsi="Times New Roman" w:cs="Times New Roman"/>
          <w:position w:val="-6"/>
          <w:sz w:val="24"/>
          <w:szCs w:val="24"/>
        </w:rPr>
        <w:pict w14:anchorId="037AB0A8">
          <v:shape id="_x0000_i7565" type="#_x0000_t75" style="width:52.5pt;height:13.5pt">
            <v:imagedata r:id="rId10658" o:title=""/>
          </v:shape>
        </w:pict>
      </w:r>
      <w:r w:rsidRPr="00330A7E">
        <w:rPr>
          <w:rFonts w:ascii="Times New Roman" w:hAnsi="Times New Roman" w:cs="Times New Roman"/>
          <w:color w:val="000000" w:themeColor="text1"/>
          <w:sz w:val="24"/>
          <w:szCs w:val="24"/>
        </w:rPr>
        <w:t xml:space="preserve">(nghìn đồng), </w:t>
      </w:r>
      <w:r w:rsidR="00FA344A">
        <w:rPr>
          <w:rFonts w:ascii="Times New Roman" w:hAnsi="Times New Roman" w:cs="Times New Roman"/>
          <w:position w:val="-8"/>
          <w:sz w:val="24"/>
          <w:szCs w:val="24"/>
        </w:rPr>
        <w:pict w14:anchorId="14D7DA2D">
          <v:shape id="_x0000_i7566" type="#_x0000_t75" style="width:81pt;height:16.5pt">
            <v:imagedata r:id="rId10659" o:title=""/>
          </v:shape>
        </w:pict>
      </w:r>
      <w:r w:rsidRPr="00330A7E">
        <w:rPr>
          <w:rFonts w:ascii="Times New Roman" w:hAnsi="Times New Roman" w:cs="Times New Roman"/>
          <w:color w:val="000000" w:themeColor="text1"/>
          <w:sz w:val="24"/>
          <w:szCs w:val="24"/>
        </w:rPr>
        <w:t>. Đại lí nhập cùng một lúc bao nhiêu chiếc điện thoại thì hãng có thể thu về nhiều tiền nhất từ đại lí đó?</w:t>
      </w:r>
    </w:p>
    <w:p w14:paraId="712B4C53" w14:textId="77777777" w:rsidR="00ED397D" w:rsidRPr="00330A7E" w:rsidRDefault="00ED397D">
      <w:pPr>
        <w:spacing w:before="80" w:after="80" w:line="264" w:lineRule="auto"/>
        <w:ind w:left="992" w:hanging="992"/>
        <w:jc w:val="center"/>
        <w:rPr>
          <w:rFonts w:ascii="Times New Roman" w:eastAsia="Calibri" w:hAnsi="Times New Roman" w:cs="Times New Roman"/>
          <w:b/>
          <w:bCs/>
          <w:color w:val="7030A0"/>
          <w:sz w:val="24"/>
          <w:szCs w:val="24"/>
        </w:rPr>
      </w:pPr>
      <w:r w:rsidRPr="00330A7E">
        <w:rPr>
          <w:rFonts w:ascii="Times New Roman" w:hAnsi="Times New Roman" w:cs="Times New Roman"/>
          <w:b/>
          <w:color w:val="0000FF"/>
          <w:sz w:val="24"/>
          <w:szCs w:val="24"/>
        </w:rPr>
        <w:t>Giải</w:t>
      </w:r>
    </w:p>
    <w:p w14:paraId="251BEF0F" w14:textId="77777777" w:rsidR="00ED397D" w:rsidRPr="00330A7E" w:rsidRDefault="00ED397D">
      <w:pPr>
        <w:pStyle w:val="ListParagraph"/>
        <w:tabs>
          <w:tab w:val="left" w:pos="992"/>
        </w:tabs>
        <w:spacing w:before="80" w:after="80" w:line="264" w:lineRule="auto"/>
        <w:ind w:left="0"/>
        <w:rPr>
          <w:rFonts w:ascii="Times New Roman" w:hAnsi="Times New Roman" w:cs="Times New Roman"/>
          <w:bCs/>
          <w:sz w:val="24"/>
          <w:szCs w:val="24"/>
        </w:rPr>
      </w:pPr>
      <w:r w:rsidRPr="00330A7E">
        <w:rPr>
          <w:rFonts w:ascii="Times New Roman" w:hAnsi="Times New Roman" w:cs="Times New Roman"/>
          <w:bCs/>
          <w:sz w:val="24"/>
          <w:szCs w:val="24"/>
        </w:rPr>
        <w:tab/>
        <w:t xml:space="preserve">Số tiền hãng thu được khi đại lí nhập </w:t>
      </w:r>
      <w:r w:rsidR="00FA344A">
        <w:rPr>
          <w:rFonts w:ascii="Times New Roman" w:hAnsi="Times New Roman" w:cs="Times New Roman"/>
          <w:position w:val="-4"/>
          <w:sz w:val="24"/>
          <w:szCs w:val="24"/>
        </w:rPr>
        <w:pict w14:anchorId="37D9AC37">
          <v:shape id="_x0000_i7567" type="#_x0000_t75" style="width:10.5pt;height:10.5pt">
            <v:imagedata r:id="rId10660" o:title=""/>
          </v:shape>
        </w:pict>
      </w:r>
      <w:r w:rsidRPr="00330A7E">
        <w:rPr>
          <w:rFonts w:ascii="Times New Roman" w:hAnsi="Times New Roman" w:cs="Times New Roman"/>
          <w:bCs/>
          <w:sz w:val="24"/>
          <w:szCs w:val="24"/>
        </w:rPr>
        <w:t xml:space="preserve"> chiếc điện thoại là </w:t>
      </w:r>
      <w:r w:rsidR="00FA344A">
        <w:rPr>
          <w:rFonts w:ascii="Times New Roman" w:hAnsi="Times New Roman" w:cs="Times New Roman"/>
          <w:position w:val="-14"/>
          <w:sz w:val="24"/>
          <w:szCs w:val="24"/>
        </w:rPr>
        <w:pict w14:anchorId="34B098D7">
          <v:shape id="_x0000_i7568" type="#_x0000_t75" style="width:106.5pt;height:19.5pt">
            <v:imagedata r:id="rId10661" o:title=""/>
          </v:shape>
        </w:pict>
      </w:r>
      <w:r w:rsidRPr="00330A7E">
        <w:rPr>
          <w:rFonts w:ascii="Times New Roman" w:hAnsi="Times New Roman" w:cs="Times New Roman"/>
          <w:bCs/>
          <w:sz w:val="24"/>
          <w:szCs w:val="24"/>
        </w:rPr>
        <w:t>.</w:t>
      </w:r>
    </w:p>
    <w:p w14:paraId="3BAEE34C" w14:textId="77777777" w:rsidR="00ED397D" w:rsidRPr="00330A7E" w:rsidRDefault="00ED397D">
      <w:pPr>
        <w:spacing w:before="80" w:after="80" w:line="264" w:lineRule="auto"/>
        <w:ind w:left="992"/>
        <w:jc w:val="both"/>
        <w:rPr>
          <w:rFonts w:ascii="Times New Roman" w:eastAsia="Calibri" w:hAnsi="Times New Roman" w:cs="Times New Roman"/>
          <w:bCs/>
          <w:sz w:val="24"/>
          <w:szCs w:val="24"/>
        </w:rPr>
      </w:pPr>
      <w:r w:rsidRPr="00330A7E">
        <w:rPr>
          <w:rFonts w:ascii="Times New Roman" w:eastAsia="Calibri" w:hAnsi="Times New Roman" w:cs="Times New Roman"/>
          <w:bCs/>
          <w:sz w:val="24"/>
          <w:szCs w:val="24"/>
        </w:rPr>
        <w:t xml:space="preserve">Ta có: </w:t>
      </w:r>
      <w:r w:rsidR="00FA344A">
        <w:rPr>
          <w:rFonts w:ascii="Times New Roman" w:hAnsi="Times New Roman" w:cs="Times New Roman"/>
          <w:position w:val="-14"/>
          <w:sz w:val="24"/>
          <w:szCs w:val="24"/>
        </w:rPr>
        <w:pict w14:anchorId="75E4484B">
          <v:shape id="_x0000_i7569" type="#_x0000_t75" style="width:100.5pt;height:19.5pt">
            <v:imagedata r:id="rId10662" o:title=""/>
          </v:shape>
        </w:pict>
      </w:r>
      <w:r w:rsidRPr="00330A7E">
        <w:rPr>
          <w:rFonts w:ascii="Times New Roman" w:eastAsia="Calibri" w:hAnsi="Times New Roman" w:cs="Times New Roman"/>
          <w:bCs/>
          <w:sz w:val="24"/>
          <w:szCs w:val="24"/>
        </w:rPr>
        <w:t xml:space="preserve">. Khi đó, </w:t>
      </w:r>
      <w:r w:rsidR="00FA344A">
        <w:rPr>
          <w:rFonts w:ascii="Times New Roman" w:hAnsi="Times New Roman" w:cs="Times New Roman"/>
          <w:position w:val="-14"/>
          <w:sz w:val="24"/>
          <w:szCs w:val="24"/>
        </w:rPr>
        <w:pict w14:anchorId="51B65D6E">
          <v:shape id="_x0000_i7570" type="#_x0000_t75" style="width:109.5pt;height:19.5pt">
            <v:imagedata r:id="rId10663" o:title=""/>
          </v:shape>
        </w:pict>
      </w:r>
    </w:p>
    <w:p w14:paraId="3F52B413" w14:textId="77777777" w:rsidR="00ED397D" w:rsidRPr="00330A7E" w:rsidRDefault="00ED397D">
      <w:pPr>
        <w:spacing w:before="80" w:after="80" w:line="264" w:lineRule="auto"/>
        <w:ind w:left="992"/>
        <w:jc w:val="both"/>
        <w:rPr>
          <w:rFonts w:ascii="Times New Roman" w:eastAsia="Calibri" w:hAnsi="Times New Roman" w:cs="Times New Roman"/>
          <w:bCs/>
          <w:sz w:val="24"/>
          <w:szCs w:val="24"/>
        </w:rPr>
      </w:pPr>
      <w:r w:rsidRPr="00330A7E">
        <w:rPr>
          <w:rFonts w:ascii="Times New Roman" w:eastAsia="Calibri" w:hAnsi="Times New Roman" w:cs="Times New Roman"/>
          <w:bCs/>
          <w:sz w:val="24"/>
          <w:szCs w:val="24"/>
        </w:rPr>
        <w:t xml:space="preserve">Bảng biến thiên của hàm số </w:t>
      </w:r>
      <w:r w:rsidR="00FA344A">
        <w:rPr>
          <w:rFonts w:ascii="Times New Roman" w:hAnsi="Times New Roman" w:cs="Times New Roman"/>
          <w:position w:val="-14"/>
          <w:sz w:val="24"/>
          <w:szCs w:val="24"/>
        </w:rPr>
        <w:pict w14:anchorId="5C2B2C49">
          <v:shape id="_x0000_i7571" type="#_x0000_t75" style="width:28.5pt;height:19.5pt">
            <v:imagedata r:id="rId10664" o:title=""/>
          </v:shape>
        </w:pict>
      </w:r>
      <w:r w:rsidRPr="00330A7E">
        <w:rPr>
          <w:rFonts w:ascii="Times New Roman" w:eastAsia="Calibri" w:hAnsi="Times New Roman" w:cs="Times New Roman"/>
          <w:bCs/>
          <w:sz w:val="24"/>
          <w:szCs w:val="24"/>
        </w:rPr>
        <w:t>là:</w:t>
      </w:r>
    </w:p>
    <w:p w14:paraId="62D31218" w14:textId="77777777" w:rsidR="00ED397D" w:rsidRPr="00330A7E" w:rsidRDefault="00ED397D">
      <w:pPr>
        <w:spacing w:before="80" w:after="80" w:line="264" w:lineRule="auto"/>
        <w:ind w:left="992"/>
        <w:jc w:val="both"/>
        <w:rPr>
          <w:rFonts w:ascii="Times New Roman" w:eastAsia="Calibri" w:hAnsi="Times New Roman" w:cs="Times New Roman"/>
          <w:bCs/>
          <w:sz w:val="24"/>
          <w:szCs w:val="24"/>
        </w:rPr>
      </w:pPr>
      <w:r w:rsidRPr="00330A7E">
        <w:rPr>
          <w:rFonts w:ascii="Times New Roman" w:eastAsia="Calibri" w:hAnsi="Times New Roman" w:cs="Times New Roman"/>
          <w:bCs/>
          <w:noProof/>
          <w:sz w:val="24"/>
          <w:szCs w:val="24"/>
          <w:lang w:eastAsia="en-US"/>
        </w:rPr>
        <w:drawing>
          <wp:inline distT="0" distB="0" distL="0" distR="0" wp14:anchorId="598BF0F5" wp14:editId="68A7C81C">
            <wp:extent cx="3594100" cy="869950"/>
            <wp:effectExtent l="0" t="0" r="2540" b="139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10665"/>
                    <a:stretch>
                      <a:fillRect/>
                    </a:stretch>
                  </pic:blipFill>
                  <pic:spPr>
                    <a:xfrm>
                      <a:off x="0" y="0"/>
                      <a:ext cx="3645868" cy="882355"/>
                    </a:xfrm>
                    <a:prstGeom prst="rect">
                      <a:avLst/>
                    </a:prstGeom>
                  </pic:spPr>
                </pic:pic>
              </a:graphicData>
            </a:graphic>
          </wp:inline>
        </w:drawing>
      </w:r>
    </w:p>
    <w:p w14:paraId="566A10B6" w14:textId="77777777" w:rsidR="00ED397D" w:rsidRPr="00330A7E" w:rsidRDefault="00ED397D">
      <w:pPr>
        <w:spacing w:before="80" w:after="80" w:line="264" w:lineRule="auto"/>
        <w:ind w:left="992"/>
        <w:jc w:val="both"/>
        <w:rPr>
          <w:rFonts w:ascii="Times New Roman" w:eastAsia="Calibri" w:hAnsi="Times New Roman" w:cs="Times New Roman"/>
          <w:bCs/>
          <w:sz w:val="24"/>
          <w:szCs w:val="24"/>
        </w:rPr>
      </w:pPr>
      <w:r w:rsidRPr="00330A7E">
        <w:rPr>
          <w:rFonts w:ascii="Times New Roman" w:eastAsia="Calibri" w:hAnsi="Times New Roman" w:cs="Times New Roman"/>
          <w:bCs/>
          <w:sz w:val="24"/>
          <w:szCs w:val="24"/>
        </w:rPr>
        <w:t xml:space="preserve">Vậy đại lí nhập cùng lúc </w:t>
      </w:r>
      <w:r w:rsidR="00FA344A">
        <w:rPr>
          <w:rFonts w:ascii="Times New Roman" w:hAnsi="Times New Roman" w:cs="Times New Roman"/>
          <w:position w:val="-10"/>
          <w:sz w:val="24"/>
          <w:szCs w:val="24"/>
        </w:rPr>
        <w:pict w14:anchorId="7F4ED8DD">
          <v:shape id="_x0000_i7572" type="#_x0000_t75" style="width:28.5pt;height:16.5pt">
            <v:imagedata r:id="rId10666" o:title=""/>
          </v:shape>
        </w:pict>
      </w:r>
      <w:r w:rsidRPr="00330A7E">
        <w:rPr>
          <w:rFonts w:ascii="Times New Roman" w:eastAsia="Calibri" w:hAnsi="Times New Roman" w:cs="Times New Roman"/>
          <w:bCs/>
          <w:sz w:val="24"/>
          <w:szCs w:val="24"/>
        </w:rPr>
        <w:t xml:space="preserve"> chiếc điện thoại thì hãng có thể thu nhiều tiền nhất từ đại lí đó với </w:t>
      </w:r>
      <w:r w:rsidR="00FA344A">
        <w:rPr>
          <w:rFonts w:ascii="Times New Roman" w:hAnsi="Times New Roman" w:cs="Times New Roman"/>
          <w:position w:val="-6"/>
          <w:sz w:val="24"/>
          <w:szCs w:val="24"/>
        </w:rPr>
        <w:pict w14:anchorId="0EE28927">
          <v:shape id="_x0000_i7573" type="#_x0000_t75" style="width:76.5pt;height:13.5pt">
            <v:imagedata r:id="rId10667" o:title=""/>
          </v:shape>
        </w:pict>
      </w:r>
      <w:r w:rsidRPr="00330A7E">
        <w:rPr>
          <w:rFonts w:ascii="Times New Roman" w:eastAsia="Calibri" w:hAnsi="Times New Roman" w:cs="Times New Roman"/>
          <w:bCs/>
          <w:sz w:val="24"/>
          <w:szCs w:val="24"/>
        </w:rPr>
        <w:t>(đồng).</w:t>
      </w:r>
    </w:p>
    <w:p w14:paraId="3E1008D5" w14:textId="77777777" w:rsidR="00ED397D" w:rsidRPr="00330A7E" w:rsidRDefault="00ED397D">
      <w:pPr>
        <w:pStyle w:val="ListParagraph"/>
        <w:tabs>
          <w:tab w:val="left" w:pos="992"/>
        </w:tabs>
        <w:spacing w:before="80" w:after="80" w:line="264" w:lineRule="auto"/>
        <w:ind w:left="992"/>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 xml:space="preserve">Trả lời: </w:t>
      </w:r>
    </w:p>
    <w:tbl>
      <w:tblPr>
        <w:tblStyle w:val="TableGrid"/>
        <w:tblW w:w="0" w:type="auto"/>
        <w:tblInd w:w="992" w:type="dxa"/>
        <w:tblLook w:val="04A0" w:firstRow="1" w:lastRow="0" w:firstColumn="1" w:lastColumn="0" w:noHBand="0" w:noVBand="1"/>
      </w:tblPr>
      <w:tblGrid>
        <w:gridCol w:w="456"/>
        <w:gridCol w:w="456"/>
        <w:gridCol w:w="456"/>
        <w:gridCol w:w="456"/>
      </w:tblGrid>
      <w:tr w:rsidR="00ED397D" w:rsidRPr="00330A7E" w14:paraId="3879CBC3" w14:textId="77777777">
        <w:tc>
          <w:tcPr>
            <w:tcW w:w="456" w:type="dxa"/>
            <w:vAlign w:val="center"/>
          </w:tcPr>
          <w:p w14:paraId="082FB0BE" w14:textId="77777777" w:rsidR="00ED397D" w:rsidRPr="00330A7E" w:rsidRDefault="00ED397D">
            <w:pPr>
              <w:pStyle w:val="ListParagraph"/>
              <w:tabs>
                <w:tab w:val="left" w:pos="992"/>
              </w:tabs>
              <w:spacing w:before="80" w:after="80" w:line="264" w:lineRule="auto"/>
              <w:ind w:left="0"/>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1</w:t>
            </w:r>
          </w:p>
        </w:tc>
        <w:tc>
          <w:tcPr>
            <w:tcW w:w="456" w:type="dxa"/>
            <w:vAlign w:val="center"/>
          </w:tcPr>
          <w:p w14:paraId="289C28F0" w14:textId="77777777" w:rsidR="00ED397D" w:rsidRPr="00330A7E" w:rsidRDefault="00ED397D">
            <w:pPr>
              <w:pStyle w:val="ListParagraph"/>
              <w:tabs>
                <w:tab w:val="left" w:pos="992"/>
              </w:tabs>
              <w:spacing w:before="80" w:after="80" w:line="264" w:lineRule="auto"/>
              <w:ind w:left="0"/>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0</w:t>
            </w:r>
          </w:p>
        </w:tc>
        <w:tc>
          <w:tcPr>
            <w:tcW w:w="456" w:type="dxa"/>
            <w:vAlign w:val="center"/>
          </w:tcPr>
          <w:p w14:paraId="09DB56B5" w14:textId="77777777" w:rsidR="00ED397D" w:rsidRPr="00330A7E" w:rsidRDefault="00ED397D">
            <w:pPr>
              <w:pStyle w:val="ListParagraph"/>
              <w:tabs>
                <w:tab w:val="left" w:pos="992"/>
              </w:tabs>
              <w:spacing w:before="80" w:after="80" w:line="264" w:lineRule="auto"/>
              <w:ind w:left="0"/>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0</w:t>
            </w:r>
          </w:p>
        </w:tc>
        <w:tc>
          <w:tcPr>
            <w:tcW w:w="456" w:type="dxa"/>
            <w:vAlign w:val="center"/>
          </w:tcPr>
          <w:p w14:paraId="3E9A1739" w14:textId="77777777" w:rsidR="00ED397D" w:rsidRPr="00330A7E" w:rsidRDefault="00ED397D">
            <w:pPr>
              <w:pStyle w:val="ListParagraph"/>
              <w:tabs>
                <w:tab w:val="left" w:pos="992"/>
              </w:tabs>
              <w:spacing w:before="80" w:after="80" w:line="264" w:lineRule="auto"/>
              <w:ind w:left="0"/>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0</w:t>
            </w:r>
          </w:p>
        </w:tc>
      </w:tr>
    </w:tbl>
    <w:p w14:paraId="338ABA74" w14:textId="77777777" w:rsidR="00ED397D" w:rsidRPr="00330A7E" w:rsidRDefault="00ED397D">
      <w:pPr>
        <w:spacing w:before="80" w:after="80" w:line="264" w:lineRule="auto"/>
        <w:ind w:left="992"/>
        <w:jc w:val="both"/>
        <w:rPr>
          <w:rFonts w:ascii="Times New Roman" w:eastAsia="Calibri" w:hAnsi="Times New Roman" w:cs="Times New Roman"/>
          <w:b/>
          <w:bCs/>
          <w:sz w:val="24"/>
          <w:szCs w:val="24"/>
        </w:rPr>
      </w:pPr>
    </w:p>
    <w:p w14:paraId="6C1FB9F9" w14:textId="77777777" w:rsidR="00ED397D" w:rsidRPr="00330A7E" w:rsidRDefault="00ED397D" w:rsidP="000E1E56">
      <w:pPr>
        <w:pStyle w:val="ListParagraph"/>
        <w:numPr>
          <w:ilvl w:val="0"/>
          <w:numId w:val="6"/>
        </w:numPr>
        <w:tabs>
          <w:tab w:val="left" w:pos="992"/>
        </w:tabs>
        <w:spacing w:before="80" w:after="80" w:line="264" w:lineRule="auto"/>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 xml:space="preserve">Tất cả các học sinh của trường A đều tham gia câu lạc bộ bóng chuyền hoặc bóng rổ, mỗi học sinh chỉ tham gia đúng một câu lạc bộ. Có </w:t>
      </w:r>
      <w:r w:rsidR="00FA344A">
        <w:rPr>
          <w:rFonts w:ascii="Times New Roman" w:hAnsi="Times New Roman" w:cs="Times New Roman"/>
          <w:position w:val="-6"/>
          <w:sz w:val="24"/>
          <w:szCs w:val="24"/>
        </w:rPr>
        <w:pict w14:anchorId="23B4622E">
          <v:shape id="_x0000_i7574" type="#_x0000_t75" style="width:27pt;height:13.5pt">
            <v:imagedata r:id="rId10668" o:title=""/>
          </v:shape>
        </w:pict>
      </w:r>
      <w:r w:rsidRPr="00330A7E">
        <w:rPr>
          <w:rFonts w:ascii="Times New Roman" w:hAnsi="Times New Roman" w:cs="Times New Roman"/>
          <w:color w:val="000000" w:themeColor="text1"/>
          <w:sz w:val="24"/>
          <w:szCs w:val="24"/>
        </w:rPr>
        <w:t xml:space="preserve">học sinh của trường tham gia câu lạc bộ bóng chuyền và </w:t>
      </w:r>
      <w:r w:rsidR="00FA344A">
        <w:rPr>
          <w:rFonts w:ascii="Times New Roman" w:hAnsi="Times New Roman" w:cs="Times New Roman"/>
          <w:position w:val="-6"/>
          <w:sz w:val="24"/>
          <w:szCs w:val="24"/>
        </w:rPr>
        <w:pict w14:anchorId="5A273D5A">
          <v:shape id="_x0000_i7575" type="#_x0000_t75" style="width:27pt;height:13.5pt">
            <v:imagedata r:id="rId10479" o:title=""/>
          </v:shape>
        </w:pict>
      </w:r>
      <w:r w:rsidRPr="00330A7E">
        <w:rPr>
          <w:rFonts w:ascii="Times New Roman" w:hAnsi="Times New Roman" w:cs="Times New Roman"/>
          <w:color w:val="000000" w:themeColor="text1"/>
          <w:sz w:val="24"/>
          <w:szCs w:val="24"/>
        </w:rPr>
        <w:t xml:space="preserve">học sinh của trường tham gia câu lạc bộ bóng rổ. Số học sinh nữ chiếm </w:t>
      </w:r>
      <w:r w:rsidR="00FA344A">
        <w:rPr>
          <w:rFonts w:ascii="Times New Roman" w:hAnsi="Times New Roman" w:cs="Times New Roman"/>
          <w:position w:val="-6"/>
          <w:sz w:val="24"/>
          <w:szCs w:val="24"/>
        </w:rPr>
        <w:pict w14:anchorId="2E6979D7">
          <v:shape id="_x0000_i7576" type="#_x0000_t75" style="width:27pt;height:13.5pt">
            <v:imagedata r:id="rId10669" o:title=""/>
          </v:shape>
        </w:pict>
      </w:r>
      <w:r w:rsidRPr="00330A7E">
        <w:rPr>
          <w:rFonts w:ascii="Times New Roman" w:hAnsi="Times New Roman" w:cs="Times New Roman"/>
          <w:color w:val="000000" w:themeColor="text1"/>
          <w:sz w:val="24"/>
          <w:szCs w:val="24"/>
        </w:rPr>
        <w:t xml:space="preserve">trong câu lạc bộ bóng chuyền và </w:t>
      </w:r>
      <w:r w:rsidR="00FA344A">
        <w:rPr>
          <w:rFonts w:ascii="Times New Roman" w:hAnsi="Times New Roman" w:cs="Times New Roman"/>
          <w:position w:val="-6"/>
          <w:sz w:val="24"/>
          <w:szCs w:val="24"/>
        </w:rPr>
        <w:pict w14:anchorId="1F740646">
          <v:shape id="_x0000_i7577" type="#_x0000_t75" style="width:27pt;height:13.5pt">
            <v:imagedata r:id="rId10670" o:title=""/>
          </v:shape>
        </w:pict>
      </w:r>
      <w:r w:rsidRPr="00330A7E">
        <w:rPr>
          <w:rFonts w:ascii="Times New Roman" w:hAnsi="Times New Roman" w:cs="Times New Roman"/>
          <w:color w:val="000000" w:themeColor="text1"/>
          <w:sz w:val="24"/>
          <w:szCs w:val="24"/>
        </w:rPr>
        <w:t>trong câu lạc bộ bóng rổ. Chọn ngẫu nhiên một học sinh. Xác suất chọn được học sinh nữ là bao nhiêu?</w:t>
      </w:r>
    </w:p>
    <w:p w14:paraId="182E6A63" w14:textId="77777777" w:rsidR="00ED397D" w:rsidRPr="00330A7E" w:rsidRDefault="00ED397D">
      <w:pPr>
        <w:spacing w:before="80" w:after="80" w:line="264" w:lineRule="auto"/>
        <w:jc w:val="both"/>
        <w:rPr>
          <w:rFonts w:ascii="Times New Roman" w:hAnsi="Times New Roman" w:cs="Times New Roman"/>
          <w:sz w:val="24"/>
          <w:szCs w:val="24"/>
        </w:rPr>
      </w:pPr>
    </w:p>
    <w:p w14:paraId="47B42537" w14:textId="77777777" w:rsidR="00ED397D" w:rsidRPr="00330A7E" w:rsidRDefault="00ED397D">
      <w:pPr>
        <w:spacing w:before="80" w:after="80" w:line="264" w:lineRule="auto"/>
        <w:ind w:left="992" w:hanging="992"/>
        <w:jc w:val="center"/>
        <w:rPr>
          <w:rFonts w:ascii="Times New Roman" w:hAnsi="Times New Roman" w:cs="Times New Roman"/>
          <w:b/>
          <w:sz w:val="24"/>
          <w:szCs w:val="24"/>
        </w:rPr>
      </w:pPr>
      <w:r w:rsidRPr="00330A7E">
        <w:rPr>
          <w:rFonts w:ascii="Times New Roman" w:hAnsi="Times New Roman" w:cs="Times New Roman"/>
          <w:b/>
          <w:color w:val="0000FF"/>
          <w:sz w:val="24"/>
          <w:szCs w:val="24"/>
        </w:rPr>
        <w:t>Giải</w:t>
      </w:r>
    </w:p>
    <w:p w14:paraId="6504933C" w14:textId="77777777" w:rsidR="00ED397D" w:rsidRPr="00330A7E" w:rsidRDefault="00ED397D">
      <w:pPr>
        <w:pStyle w:val="ListParagraph"/>
        <w:tabs>
          <w:tab w:val="left" w:pos="992"/>
        </w:tabs>
        <w:spacing w:before="80" w:after="80" w:line="264" w:lineRule="auto"/>
        <w:ind w:left="0"/>
        <w:rPr>
          <w:rFonts w:ascii="Times New Roman" w:hAnsi="Times New Roman" w:cs="Times New Roman"/>
          <w:bCs/>
          <w:sz w:val="24"/>
          <w:szCs w:val="24"/>
        </w:rPr>
      </w:pPr>
      <w:r w:rsidRPr="00330A7E">
        <w:rPr>
          <w:rFonts w:ascii="Times New Roman" w:hAnsi="Times New Roman" w:cs="Times New Roman"/>
          <w:bCs/>
          <w:sz w:val="24"/>
          <w:szCs w:val="24"/>
        </w:rPr>
        <w:tab/>
        <w:t xml:space="preserve">Xét các biến cố: </w:t>
      </w:r>
      <w:r w:rsidRPr="00330A7E">
        <w:rPr>
          <w:rFonts w:ascii="Times New Roman" w:hAnsi="Times New Roman" w:cs="Times New Roman"/>
          <w:bCs/>
          <w:i/>
          <w:iCs/>
          <w:sz w:val="24"/>
          <w:szCs w:val="24"/>
        </w:rPr>
        <w:t>A</w:t>
      </w:r>
      <w:r w:rsidRPr="00330A7E">
        <w:rPr>
          <w:rFonts w:ascii="Times New Roman" w:hAnsi="Times New Roman" w:cs="Times New Roman"/>
          <w:bCs/>
          <w:sz w:val="24"/>
          <w:szCs w:val="24"/>
        </w:rPr>
        <w:t>: “ Chọn được học sinh thuộc câu lạc bộ bóng chuyền”;</w:t>
      </w:r>
    </w:p>
    <w:p w14:paraId="7B913FFB" w14:textId="77777777" w:rsidR="00ED397D" w:rsidRPr="00330A7E" w:rsidRDefault="00ED397D">
      <w:pPr>
        <w:spacing w:before="80" w:after="80" w:line="264" w:lineRule="auto"/>
        <w:ind w:left="992"/>
        <w:jc w:val="both"/>
        <w:rPr>
          <w:rFonts w:ascii="Times New Roman" w:eastAsia="Calibri" w:hAnsi="Times New Roman" w:cs="Times New Roman"/>
          <w:bCs/>
          <w:sz w:val="24"/>
          <w:szCs w:val="24"/>
        </w:rPr>
      </w:pPr>
      <w:r w:rsidRPr="00330A7E">
        <w:rPr>
          <w:rFonts w:ascii="Times New Roman" w:eastAsia="Calibri" w:hAnsi="Times New Roman" w:cs="Times New Roman"/>
          <w:bCs/>
          <w:i/>
          <w:iCs/>
          <w:sz w:val="24"/>
          <w:szCs w:val="24"/>
        </w:rPr>
        <w:t>B</w:t>
      </w:r>
      <w:r w:rsidRPr="00330A7E">
        <w:rPr>
          <w:rFonts w:ascii="Times New Roman" w:eastAsia="Calibri" w:hAnsi="Times New Roman" w:cs="Times New Roman"/>
          <w:bCs/>
          <w:sz w:val="24"/>
          <w:szCs w:val="24"/>
        </w:rPr>
        <w:t>: “ Chọn được học sinh nữ”.</w:t>
      </w:r>
    </w:p>
    <w:p w14:paraId="0E508290" w14:textId="77777777" w:rsidR="00ED397D" w:rsidRPr="00330A7E" w:rsidRDefault="00ED397D">
      <w:pPr>
        <w:spacing w:before="80" w:after="80" w:line="264" w:lineRule="auto"/>
        <w:ind w:left="992"/>
        <w:jc w:val="both"/>
        <w:rPr>
          <w:rFonts w:ascii="Times New Roman" w:eastAsia="Calibri" w:hAnsi="Times New Roman" w:cs="Times New Roman"/>
          <w:bCs/>
          <w:sz w:val="24"/>
          <w:szCs w:val="24"/>
        </w:rPr>
      </w:pPr>
      <w:r w:rsidRPr="00330A7E">
        <w:rPr>
          <w:rFonts w:ascii="Times New Roman" w:eastAsia="Calibri" w:hAnsi="Times New Roman" w:cs="Times New Roman"/>
          <w:bCs/>
          <w:sz w:val="24"/>
          <w:szCs w:val="24"/>
        </w:rPr>
        <w:t xml:space="preserve">Theo giả thiết, ta có: </w:t>
      </w:r>
      <w:r w:rsidR="00FA344A">
        <w:rPr>
          <w:rFonts w:ascii="Times New Roman" w:hAnsi="Times New Roman" w:cs="Times New Roman"/>
          <w:position w:val="-18"/>
          <w:sz w:val="24"/>
          <w:szCs w:val="24"/>
        </w:rPr>
        <w:pict w14:anchorId="412164C0">
          <v:shape id="_x0000_i7578" type="#_x0000_t75" style="width:267pt;height:24pt">
            <v:imagedata r:id="rId10671" o:title=""/>
          </v:shape>
        </w:pict>
      </w:r>
      <w:r w:rsidRPr="00330A7E">
        <w:rPr>
          <w:rFonts w:ascii="Times New Roman" w:eastAsia="Calibri" w:hAnsi="Times New Roman" w:cs="Times New Roman"/>
          <w:bCs/>
          <w:sz w:val="24"/>
          <w:szCs w:val="24"/>
        </w:rPr>
        <w:t>.</w:t>
      </w:r>
    </w:p>
    <w:p w14:paraId="41AD83E3" w14:textId="77777777" w:rsidR="00ED397D" w:rsidRPr="00330A7E" w:rsidRDefault="00ED397D">
      <w:pPr>
        <w:spacing w:before="80" w:after="80" w:line="264" w:lineRule="auto"/>
        <w:ind w:left="992"/>
        <w:jc w:val="both"/>
        <w:rPr>
          <w:rFonts w:ascii="Times New Roman" w:eastAsia="Calibri" w:hAnsi="Times New Roman" w:cs="Times New Roman"/>
          <w:bCs/>
          <w:sz w:val="24"/>
          <w:szCs w:val="24"/>
        </w:rPr>
      </w:pPr>
      <w:r w:rsidRPr="00330A7E">
        <w:rPr>
          <w:rFonts w:ascii="Times New Roman" w:eastAsia="Calibri" w:hAnsi="Times New Roman" w:cs="Times New Roman"/>
          <w:bCs/>
          <w:sz w:val="24"/>
          <w:szCs w:val="24"/>
        </w:rPr>
        <w:t>Theo công thức xác suất toàn phần, xác suất chọn được học sinh nữ là:</w:t>
      </w:r>
    </w:p>
    <w:p w14:paraId="38A9706F" w14:textId="77777777" w:rsidR="00ED397D" w:rsidRPr="00330A7E" w:rsidRDefault="00FA344A">
      <w:pPr>
        <w:spacing w:before="80" w:after="80" w:line="264" w:lineRule="auto"/>
        <w:ind w:left="992"/>
        <w:jc w:val="both"/>
        <w:rPr>
          <w:rFonts w:ascii="Times New Roman" w:eastAsia="Calibri" w:hAnsi="Times New Roman" w:cs="Times New Roman"/>
          <w:bCs/>
          <w:sz w:val="24"/>
          <w:szCs w:val="24"/>
        </w:rPr>
      </w:pPr>
      <w:r>
        <w:rPr>
          <w:rFonts w:ascii="Times New Roman" w:hAnsi="Times New Roman" w:cs="Times New Roman"/>
          <w:position w:val="-18"/>
          <w:sz w:val="24"/>
          <w:szCs w:val="24"/>
        </w:rPr>
        <w:pict w14:anchorId="3922F1DE">
          <v:shape id="_x0000_i7579" type="#_x0000_t75" style="width:328.5pt;height:24pt">
            <v:imagedata r:id="rId10672" o:title=""/>
          </v:shape>
        </w:pict>
      </w:r>
      <w:r w:rsidR="00ED397D" w:rsidRPr="00330A7E">
        <w:rPr>
          <w:rFonts w:ascii="Times New Roman" w:eastAsia="Calibri" w:hAnsi="Times New Roman" w:cs="Times New Roman"/>
          <w:bCs/>
          <w:sz w:val="24"/>
          <w:szCs w:val="24"/>
        </w:rPr>
        <w:t>.</w:t>
      </w:r>
    </w:p>
    <w:p w14:paraId="574B2B6A" w14:textId="77777777" w:rsidR="00ED397D" w:rsidRPr="00330A7E" w:rsidRDefault="00ED397D">
      <w:pPr>
        <w:pStyle w:val="ListParagraph"/>
        <w:tabs>
          <w:tab w:val="left" w:pos="992"/>
        </w:tabs>
        <w:spacing w:before="80" w:after="80" w:line="264" w:lineRule="auto"/>
        <w:ind w:left="992"/>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 xml:space="preserve">Trả lời: </w:t>
      </w:r>
    </w:p>
    <w:tbl>
      <w:tblPr>
        <w:tblStyle w:val="TableGrid"/>
        <w:tblW w:w="0" w:type="auto"/>
        <w:tblInd w:w="992" w:type="dxa"/>
        <w:tblLook w:val="04A0" w:firstRow="1" w:lastRow="0" w:firstColumn="1" w:lastColumn="0" w:noHBand="0" w:noVBand="1"/>
      </w:tblPr>
      <w:tblGrid>
        <w:gridCol w:w="456"/>
        <w:gridCol w:w="456"/>
        <w:gridCol w:w="456"/>
        <w:gridCol w:w="456"/>
      </w:tblGrid>
      <w:tr w:rsidR="00ED397D" w:rsidRPr="00330A7E" w14:paraId="2B367CB8" w14:textId="77777777">
        <w:tc>
          <w:tcPr>
            <w:tcW w:w="456" w:type="dxa"/>
            <w:vAlign w:val="center"/>
          </w:tcPr>
          <w:p w14:paraId="79CD5A38" w14:textId="77777777" w:rsidR="00ED397D" w:rsidRPr="00330A7E" w:rsidRDefault="00ED397D">
            <w:pPr>
              <w:pStyle w:val="ListParagraph"/>
              <w:tabs>
                <w:tab w:val="left" w:pos="992"/>
              </w:tabs>
              <w:spacing w:before="80" w:after="80" w:line="264" w:lineRule="auto"/>
              <w:ind w:left="0"/>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0</w:t>
            </w:r>
          </w:p>
        </w:tc>
        <w:tc>
          <w:tcPr>
            <w:tcW w:w="456" w:type="dxa"/>
            <w:vAlign w:val="center"/>
          </w:tcPr>
          <w:p w14:paraId="560B18F1" w14:textId="77777777" w:rsidR="00ED397D" w:rsidRPr="00330A7E" w:rsidRDefault="00ED397D">
            <w:pPr>
              <w:pStyle w:val="ListParagraph"/>
              <w:tabs>
                <w:tab w:val="left" w:pos="992"/>
              </w:tabs>
              <w:spacing w:before="80" w:after="80" w:line="264" w:lineRule="auto"/>
              <w:ind w:left="0"/>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w:t>
            </w:r>
          </w:p>
        </w:tc>
        <w:tc>
          <w:tcPr>
            <w:tcW w:w="456" w:type="dxa"/>
            <w:vAlign w:val="center"/>
          </w:tcPr>
          <w:p w14:paraId="02C8C679" w14:textId="77777777" w:rsidR="00ED397D" w:rsidRPr="00330A7E" w:rsidRDefault="00ED397D">
            <w:pPr>
              <w:pStyle w:val="ListParagraph"/>
              <w:tabs>
                <w:tab w:val="left" w:pos="992"/>
              </w:tabs>
              <w:spacing w:before="80" w:after="80" w:line="264" w:lineRule="auto"/>
              <w:ind w:left="0"/>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4</w:t>
            </w:r>
          </w:p>
        </w:tc>
        <w:tc>
          <w:tcPr>
            <w:tcW w:w="456" w:type="dxa"/>
            <w:vAlign w:val="center"/>
          </w:tcPr>
          <w:p w14:paraId="6B72B92A" w14:textId="77777777" w:rsidR="00ED397D" w:rsidRPr="00330A7E" w:rsidRDefault="00ED397D">
            <w:pPr>
              <w:pStyle w:val="ListParagraph"/>
              <w:tabs>
                <w:tab w:val="left" w:pos="992"/>
              </w:tabs>
              <w:spacing w:before="80" w:after="80" w:line="264" w:lineRule="auto"/>
              <w:ind w:left="0"/>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9</w:t>
            </w:r>
          </w:p>
        </w:tc>
      </w:tr>
    </w:tbl>
    <w:p w14:paraId="645B5E02" w14:textId="77777777" w:rsidR="00ED397D" w:rsidRPr="00330A7E" w:rsidRDefault="00ED397D">
      <w:pPr>
        <w:spacing w:before="80" w:after="80" w:line="264" w:lineRule="auto"/>
        <w:jc w:val="both"/>
        <w:rPr>
          <w:rFonts w:ascii="Times New Roman" w:hAnsi="Times New Roman" w:cs="Times New Roman"/>
          <w:b/>
          <w:color w:val="0000FF"/>
          <w:sz w:val="24"/>
          <w:szCs w:val="24"/>
          <w:lang w:val="vi-VN"/>
        </w:rPr>
      </w:pPr>
    </w:p>
    <w:p w14:paraId="2032514A" w14:textId="77777777" w:rsidR="00ED397D" w:rsidRPr="00330A7E" w:rsidRDefault="00ED397D" w:rsidP="000E1E56">
      <w:pPr>
        <w:pStyle w:val="ListParagraph"/>
        <w:numPr>
          <w:ilvl w:val="0"/>
          <w:numId w:val="6"/>
        </w:numPr>
        <w:tabs>
          <w:tab w:val="left" w:pos="992"/>
        </w:tabs>
        <w:spacing w:before="80" w:after="80" w:line="264" w:lineRule="auto"/>
        <w:rPr>
          <w:rFonts w:ascii="Times New Roman" w:hAnsi="Times New Roman" w:cs="Times New Roman"/>
          <w:color w:val="000000" w:themeColor="text1"/>
          <w:sz w:val="24"/>
          <w:szCs w:val="24"/>
          <w:lang w:val="vi-VN"/>
        </w:rPr>
      </w:pPr>
      <w:r w:rsidRPr="00330A7E">
        <w:rPr>
          <w:rFonts w:ascii="Times New Roman" w:hAnsi="Times New Roman" w:cs="Times New Roman"/>
          <w:color w:val="000000" w:themeColor="text1"/>
          <w:sz w:val="24"/>
          <w:szCs w:val="24"/>
          <w:lang w:val="vi-VN"/>
        </w:rPr>
        <w:t>Một cái cổng chào bằng hơi có chiều cao so với mặt đất 11</w:t>
      </w:r>
      <w:r w:rsidR="00FA344A">
        <w:rPr>
          <w:rFonts w:ascii="Times New Roman" w:hAnsi="Times New Roman" w:cs="Times New Roman"/>
          <w:position w:val="-4"/>
          <w:sz w:val="24"/>
          <w:szCs w:val="24"/>
        </w:rPr>
        <w:pict w14:anchorId="0CA59C81">
          <v:shape id="_x0000_i7580" type="#_x0000_t75" style="width:13.5pt;height:10.5pt">
            <v:imagedata r:id="rId10483" o:title=""/>
          </v:shape>
        </w:pict>
      </w:r>
      <w:r w:rsidRPr="00330A7E">
        <w:rPr>
          <w:rFonts w:ascii="Times New Roman" w:hAnsi="Times New Roman" w:cs="Times New Roman"/>
          <w:sz w:val="24"/>
          <w:szCs w:val="24"/>
          <w:lang w:val="vi-VN"/>
        </w:rPr>
        <w:t xml:space="preserve"> (không tính phần phao chứa không khí), chân của cổng chào tiếp xúc với mặt đất theo một đường tròn có đường kính là 2</w:t>
      </w:r>
      <w:r w:rsidR="00FA344A">
        <w:rPr>
          <w:rFonts w:ascii="Times New Roman" w:hAnsi="Times New Roman" w:cs="Times New Roman"/>
          <w:position w:val="-4"/>
          <w:sz w:val="24"/>
          <w:szCs w:val="24"/>
        </w:rPr>
        <w:pict w14:anchorId="4871C5F2">
          <v:shape id="_x0000_i7581" type="#_x0000_t75" style="width:13.5pt;height:10.5pt">
            <v:imagedata r:id="rId10673" o:title=""/>
          </v:shape>
        </w:pict>
      </w:r>
      <w:r w:rsidRPr="00330A7E">
        <w:rPr>
          <w:rFonts w:ascii="Times New Roman" w:hAnsi="Times New Roman" w:cs="Times New Roman"/>
          <w:sz w:val="24"/>
          <w:szCs w:val="24"/>
          <w:lang w:val="vi-VN"/>
        </w:rPr>
        <w:t xml:space="preserve"> và bề rộng của cổng chào là </w:t>
      </w:r>
      <w:r w:rsidRPr="00330A7E">
        <w:rPr>
          <w:rFonts w:ascii="Times New Roman" w:hAnsi="Times New Roman" w:cs="Times New Roman"/>
          <w:color w:val="000000" w:themeColor="text1"/>
          <w:sz w:val="24"/>
          <w:szCs w:val="24"/>
          <w:lang w:val="vi-VN"/>
        </w:rPr>
        <w:t>22</w:t>
      </w:r>
      <w:r w:rsidR="00FA344A">
        <w:rPr>
          <w:rFonts w:ascii="Times New Roman" w:hAnsi="Times New Roman" w:cs="Times New Roman"/>
          <w:position w:val="-4"/>
          <w:sz w:val="24"/>
          <w:szCs w:val="24"/>
        </w:rPr>
        <w:pict w14:anchorId="4FC3C0E3">
          <v:shape id="_x0000_i7582" type="#_x0000_t75" style="width:13.5pt;height:10.5pt">
            <v:imagedata r:id="rId10483" o:title=""/>
          </v:shape>
        </w:pict>
      </w:r>
      <w:r w:rsidRPr="00330A7E">
        <w:rPr>
          <w:rFonts w:ascii="Times New Roman" w:hAnsi="Times New Roman" w:cs="Times New Roman"/>
          <w:sz w:val="24"/>
          <w:szCs w:val="24"/>
          <w:lang w:val="vi-VN"/>
        </w:rPr>
        <w:t xml:space="preserve"> (không tính phần phao chứa không khí). Bỏ qua độ dày của lớp vỏ cổng chào. Tính thể tích không khí chứa bên trong cổng chào (làm tròn kết quả đến hàng đơn vị của mét khối).</w:t>
      </w:r>
    </w:p>
    <w:p w14:paraId="45654033" w14:textId="77777777" w:rsidR="00ED397D" w:rsidRPr="00330A7E" w:rsidRDefault="00ED397D">
      <w:pPr>
        <w:spacing w:before="80" w:after="80" w:line="264" w:lineRule="auto"/>
        <w:contextualSpacing/>
        <w:jc w:val="center"/>
        <w:rPr>
          <w:rFonts w:ascii="Times New Roman" w:eastAsia="SimSun" w:hAnsi="Times New Roman" w:cs="Times New Roman"/>
          <w:sz w:val="24"/>
          <w:szCs w:val="24"/>
        </w:rPr>
      </w:pPr>
      <w:r w:rsidRPr="00330A7E">
        <w:rPr>
          <w:rFonts w:ascii="Times New Roman" w:eastAsia="SimSun" w:hAnsi="Times New Roman" w:cs="Times New Roman"/>
          <w:noProof/>
          <w:sz w:val="24"/>
          <w:szCs w:val="24"/>
          <w:lang w:eastAsia="en-US"/>
        </w:rPr>
        <w:lastRenderedPageBreak/>
        <w:drawing>
          <wp:inline distT="0" distB="0" distL="114300" distR="114300" wp14:anchorId="07B4C39A" wp14:editId="3CC08DDD">
            <wp:extent cx="3175000" cy="2014220"/>
            <wp:effectExtent l="0" t="0" r="10160" b="12700"/>
            <wp:docPr id="101" name="Picture 98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81" descr="IMG_256"/>
                    <pic:cNvPicPr>
                      <a:picLocks noChangeAspect="1"/>
                    </pic:cNvPicPr>
                  </pic:nvPicPr>
                  <pic:blipFill>
                    <a:blip r:embed="rId10484"/>
                    <a:stretch>
                      <a:fillRect/>
                    </a:stretch>
                  </pic:blipFill>
                  <pic:spPr>
                    <a:xfrm>
                      <a:off x="0" y="0"/>
                      <a:ext cx="3175000" cy="2014220"/>
                    </a:xfrm>
                    <a:prstGeom prst="rect">
                      <a:avLst/>
                    </a:prstGeom>
                    <a:noFill/>
                    <a:ln w="9525">
                      <a:noFill/>
                    </a:ln>
                  </pic:spPr>
                </pic:pic>
              </a:graphicData>
            </a:graphic>
          </wp:inline>
        </w:drawing>
      </w:r>
    </w:p>
    <w:p w14:paraId="585CC6D5" w14:textId="77777777" w:rsidR="00ED397D" w:rsidRPr="00330A7E" w:rsidRDefault="00ED397D">
      <w:pPr>
        <w:spacing w:before="80" w:after="80" w:line="264" w:lineRule="auto"/>
        <w:ind w:left="992" w:hanging="992"/>
        <w:jc w:val="center"/>
        <w:rPr>
          <w:rFonts w:ascii="Times New Roman" w:hAnsi="Times New Roman" w:cs="Times New Roman"/>
          <w:b/>
          <w:sz w:val="24"/>
          <w:szCs w:val="24"/>
        </w:rPr>
      </w:pPr>
      <w:r w:rsidRPr="00330A7E">
        <w:rPr>
          <w:rFonts w:ascii="Times New Roman" w:hAnsi="Times New Roman" w:cs="Times New Roman"/>
          <w:b/>
          <w:color w:val="0000FF"/>
          <w:sz w:val="24"/>
          <w:szCs w:val="24"/>
        </w:rPr>
        <w:t>Giải</w:t>
      </w:r>
    </w:p>
    <w:p w14:paraId="7A44BF34" w14:textId="77777777" w:rsidR="00ED397D" w:rsidRPr="00330A7E" w:rsidRDefault="00ED397D">
      <w:pPr>
        <w:spacing w:before="80" w:after="80" w:line="264" w:lineRule="auto"/>
        <w:contextualSpacing/>
        <w:jc w:val="both"/>
        <w:rPr>
          <w:rFonts w:ascii="Times New Roman" w:eastAsia="SimSun" w:hAnsi="Times New Roman" w:cs="Times New Roman"/>
          <w:sz w:val="24"/>
          <w:szCs w:val="24"/>
        </w:rPr>
      </w:pPr>
    </w:p>
    <w:p w14:paraId="3A682853" w14:textId="77777777" w:rsidR="00ED397D" w:rsidRPr="00330A7E" w:rsidRDefault="00ED397D">
      <w:pPr>
        <w:pStyle w:val="ListParagraph"/>
        <w:spacing w:before="80" w:after="80" w:line="264" w:lineRule="auto"/>
        <w:ind w:leftChars="400" w:left="880"/>
        <w:rPr>
          <w:rFonts w:ascii="Times New Roman" w:eastAsia="Aptos" w:hAnsi="Times New Roman" w:cs="Times New Roman"/>
          <w:color w:val="000000"/>
          <w:sz w:val="24"/>
          <w:szCs w:val="24"/>
          <w:lang w:val="pt-BR" w:eastAsia="vi-VN"/>
        </w:rPr>
      </w:pPr>
      <w:r w:rsidRPr="00330A7E">
        <w:rPr>
          <w:rFonts w:ascii="Times New Roman" w:eastAsia="Aptos" w:hAnsi="Times New Roman" w:cs="Times New Roman"/>
          <w:color w:val="000000"/>
          <w:sz w:val="24"/>
          <w:szCs w:val="24"/>
          <w:lang w:val="pt-BR" w:eastAsia="vi-VN"/>
        </w:rPr>
        <w:t xml:space="preserve">Xét đường tròn </w:t>
      </w:r>
      <w:r w:rsidR="00FA344A">
        <w:rPr>
          <w:rFonts w:ascii="Times New Roman" w:hAnsi="Times New Roman" w:cs="Times New Roman"/>
          <w:position w:val="-14"/>
          <w:sz w:val="24"/>
          <w:szCs w:val="24"/>
        </w:rPr>
        <w:pict w14:anchorId="23CB947E">
          <v:shape id="_x0000_i7583" type="#_x0000_t75" style="width:112.5pt;height:22.5pt">
            <v:imagedata r:id="rId10674" o:title=""/>
          </v:shape>
        </w:pict>
      </w:r>
    </w:p>
    <w:p w14:paraId="48DFCA80" w14:textId="77777777" w:rsidR="00ED397D" w:rsidRPr="00330A7E" w:rsidRDefault="00ED397D">
      <w:pPr>
        <w:tabs>
          <w:tab w:val="left" w:pos="283"/>
          <w:tab w:val="left" w:pos="2835"/>
          <w:tab w:val="left" w:pos="5386"/>
          <w:tab w:val="left" w:pos="7937"/>
        </w:tabs>
        <w:spacing w:before="80" w:after="80" w:line="264" w:lineRule="auto"/>
        <w:ind w:leftChars="400" w:left="880"/>
        <w:jc w:val="both"/>
        <w:rPr>
          <w:rFonts w:ascii="Times New Roman" w:eastAsia="Aptos" w:hAnsi="Times New Roman" w:cs="Times New Roman"/>
          <w:color w:val="000000"/>
          <w:sz w:val="24"/>
          <w:szCs w:val="24"/>
          <w:lang w:val="pt-BR" w:eastAsia="vi-VN"/>
        </w:rPr>
      </w:pPr>
      <w:r w:rsidRPr="00330A7E">
        <w:rPr>
          <w:rFonts w:ascii="Times New Roman" w:eastAsia="Aptos" w:hAnsi="Times New Roman" w:cs="Times New Roman"/>
          <w:color w:val="000000"/>
          <w:sz w:val="24"/>
          <w:szCs w:val="24"/>
          <w:lang w:val="pt-BR" w:eastAsia="vi-VN"/>
        </w:rPr>
        <w:t xml:space="preserve">Khi đó cung </w:t>
      </w:r>
      <w:r w:rsidR="00FA344A">
        <w:rPr>
          <w:rFonts w:ascii="Times New Roman" w:hAnsi="Times New Roman" w:cs="Times New Roman"/>
          <w:position w:val="-6"/>
          <w:sz w:val="24"/>
          <w:szCs w:val="24"/>
        </w:rPr>
        <w:pict w14:anchorId="540C58F3">
          <v:shape id="_x0000_i7584" type="#_x0000_t75" style="width:25.5pt;height:18pt">
            <v:imagedata r:id="rId10675" o:title=""/>
          </v:shape>
        </w:pict>
      </w:r>
      <w:r w:rsidRPr="00330A7E">
        <w:rPr>
          <w:rFonts w:ascii="Times New Roman" w:eastAsia="Aptos" w:hAnsi="Times New Roman" w:cs="Times New Roman"/>
          <w:color w:val="000000"/>
          <w:sz w:val="24"/>
          <w:szCs w:val="24"/>
          <w:lang w:val="pt-BR" w:eastAsia="vi-VN"/>
        </w:rPr>
        <w:t xml:space="preserve"> có phương trình </w:t>
      </w:r>
      <w:r w:rsidR="00FA344A">
        <w:rPr>
          <w:rFonts w:ascii="Times New Roman" w:hAnsi="Times New Roman" w:cs="Times New Roman"/>
          <w:position w:val="-10"/>
          <w:sz w:val="24"/>
          <w:szCs w:val="24"/>
        </w:rPr>
        <w:pict w14:anchorId="78BD3E70">
          <v:shape id="_x0000_i7585" type="#_x0000_t75" style="width:82.5pt;height:21pt">
            <v:imagedata r:id="rId10676" o:title=""/>
          </v:shape>
        </w:pict>
      </w:r>
      <w:r w:rsidRPr="00330A7E">
        <w:rPr>
          <w:rFonts w:ascii="Times New Roman" w:eastAsia="Aptos" w:hAnsi="Times New Roman" w:cs="Times New Roman"/>
          <w:color w:val="000000"/>
          <w:sz w:val="24"/>
          <w:szCs w:val="24"/>
          <w:lang w:val="pt-BR" w:eastAsia="vi-VN"/>
        </w:rPr>
        <w:t xml:space="preserve"> và  cung </w:t>
      </w:r>
      <w:r w:rsidR="00FA344A">
        <w:rPr>
          <w:rFonts w:ascii="Times New Roman" w:hAnsi="Times New Roman" w:cs="Times New Roman"/>
          <w:position w:val="-4"/>
          <w:sz w:val="24"/>
          <w:szCs w:val="24"/>
        </w:rPr>
        <w:pict w14:anchorId="0F113891">
          <v:shape id="_x0000_i7586" type="#_x0000_t75" style="width:27pt;height:16.5pt">
            <v:imagedata r:id="rId10677" o:title=""/>
          </v:shape>
        </w:pict>
      </w:r>
      <w:r w:rsidRPr="00330A7E">
        <w:rPr>
          <w:rFonts w:ascii="Times New Roman" w:eastAsia="Aptos" w:hAnsi="Times New Roman" w:cs="Times New Roman"/>
          <w:color w:val="000000"/>
          <w:sz w:val="24"/>
          <w:szCs w:val="24"/>
          <w:lang w:val="pt-BR" w:eastAsia="vi-VN"/>
        </w:rPr>
        <w:t xml:space="preserve"> có phương trình </w:t>
      </w:r>
      <w:r w:rsidR="00FA344A">
        <w:rPr>
          <w:rFonts w:ascii="Times New Roman" w:hAnsi="Times New Roman" w:cs="Times New Roman"/>
          <w:position w:val="-10"/>
          <w:sz w:val="24"/>
          <w:szCs w:val="24"/>
        </w:rPr>
        <w:pict w14:anchorId="22B3B91E">
          <v:shape id="_x0000_i7587" type="#_x0000_t75" style="width:84pt;height:21pt">
            <v:imagedata r:id="rId10678" o:title=""/>
          </v:shape>
        </w:pict>
      </w:r>
      <w:r w:rsidRPr="00330A7E">
        <w:rPr>
          <w:rFonts w:ascii="Times New Roman" w:eastAsia="Aptos" w:hAnsi="Times New Roman" w:cs="Times New Roman"/>
          <w:color w:val="000000"/>
          <w:sz w:val="24"/>
          <w:szCs w:val="24"/>
          <w:lang w:val="pt-BR" w:eastAsia="vi-VN"/>
        </w:rPr>
        <w:t xml:space="preserve"> </w:t>
      </w:r>
    </w:p>
    <w:p w14:paraId="4C685BE1" w14:textId="77777777" w:rsidR="00ED397D" w:rsidRPr="00330A7E" w:rsidRDefault="00ED397D">
      <w:pPr>
        <w:tabs>
          <w:tab w:val="left" w:pos="283"/>
          <w:tab w:val="left" w:pos="2835"/>
          <w:tab w:val="left" w:pos="5386"/>
          <w:tab w:val="left" w:pos="7937"/>
        </w:tabs>
        <w:spacing w:before="80" w:after="80" w:line="264" w:lineRule="auto"/>
        <w:ind w:leftChars="400" w:left="880"/>
        <w:jc w:val="both"/>
        <w:rPr>
          <w:rFonts w:ascii="Times New Roman" w:eastAsia="Aptos" w:hAnsi="Times New Roman" w:cs="Times New Roman"/>
          <w:color w:val="000000"/>
          <w:sz w:val="24"/>
          <w:szCs w:val="24"/>
          <w:lang w:val="pt-BR" w:eastAsia="vi-VN"/>
        </w:rPr>
      </w:pPr>
      <w:r w:rsidRPr="00330A7E">
        <w:rPr>
          <w:rFonts w:ascii="Times New Roman" w:eastAsia="Aptos" w:hAnsi="Times New Roman" w:cs="Times New Roman"/>
          <w:color w:val="000000"/>
          <w:sz w:val="24"/>
          <w:szCs w:val="24"/>
          <w:lang w:val="pt-BR" w:eastAsia="vi-VN"/>
        </w:rPr>
        <w:t xml:space="preserve">Thể tích </w:t>
      </w:r>
      <w:r w:rsidR="00FA344A">
        <w:rPr>
          <w:rFonts w:ascii="Times New Roman" w:hAnsi="Times New Roman" w:cs="Times New Roman"/>
          <w:position w:val="-6"/>
          <w:sz w:val="24"/>
          <w:szCs w:val="24"/>
        </w:rPr>
        <w:pict w14:anchorId="63D16E57">
          <v:shape id="_x0000_i7588" type="#_x0000_t75" style="width:10.5pt;height:13.5pt">
            <v:imagedata r:id="rId10679" o:title=""/>
          </v:shape>
        </w:pict>
      </w:r>
      <w:r w:rsidRPr="00330A7E">
        <w:rPr>
          <w:rFonts w:ascii="Times New Roman" w:hAnsi="Times New Roman" w:cs="Times New Roman"/>
          <w:sz w:val="24"/>
          <w:szCs w:val="24"/>
          <w:lang w:val="pt-BR"/>
        </w:rPr>
        <w:t xml:space="preserve"> </w:t>
      </w:r>
      <w:r w:rsidRPr="00330A7E">
        <w:rPr>
          <w:rFonts w:ascii="Times New Roman" w:eastAsia="Aptos" w:hAnsi="Times New Roman" w:cs="Times New Roman"/>
          <w:color w:val="000000"/>
          <w:sz w:val="24"/>
          <w:szCs w:val="24"/>
          <w:lang w:val="pt-BR" w:eastAsia="vi-VN"/>
        </w:rPr>
        <w:t xml:space="preserve">của không khí chứa trong cổng chào chính bằng một nửa thể tích của vật tròn xoay khi cho đường tròn </w:t>
      </w:r>
      <w:r w:rsidR="00FA344A">
        <w:rPr>
          <w:rFonts w:ascii="Times New Roman" w:hAnsi="Times New Roman" w:cs="Times New Roman"/>
          <w:position w:val="-14"/>
          <w:sz w:val="24"/>
          <w:szCs w:val="24"/>
        </w:rPr>
        <w:pict w14:anchorId="7482F384">
          <v:shape id="_x0000_i7589" type="#_x0000_t75" style="width:19.5pt;height:19.5pt">
            <v:imagedata r:id="rId10680" o:title=""/>
          </v:shape>
        </w:pict>
      </w:r>
      <w:r w:rsidRPr="00330A7E">
        <w:rPr>
          <w:rFonts w:ascii="Times New Roman" w:eastAsia="Aptos" w:hAnsi="Times New Roman" w:cs="Times New Roman"/>
          <w:color w:val="000000"/>
          <w:sz w:val="24"/>
          <w:szCs w:val="24"/>
          <w:lang w:val="pt-BR" w:eastAsia="vi-VN"/>
        </w:rPr>
        <w:t xml:space="preserve"> quay quanh trục </w:t>
      </w:r>
      <w:r w:rsidR="00FA344A">
        <w:rPr>
          <w:rFonts w:ascii="Times New Roman" w:hAnsi="Times New Roman" w:cs="Times New Roman"/>
          <w:position w:val="-6"/>
          <w:sz w:val="24"/>
          <w:szCs w:val="24"/>
        </w:rPr>
        <w:pict w14:anchorId="5EC50F14">
          <v:shape id="_x0000_i7590" type="#_x0000_t75" style="width:16.5pt;height:13.5pt">
            <v:imagedata r:id="rId10555" o:title=""/>
          </v:shape>
        </w:pict>
      </w:r>
      <w:r w:rsidRPr="00330A7E">
        <w:rPr>
          <w:rFonts w:ascii="Times New Roman" w:hAnsi="Times New Roman" w:cs="Times New Roman"/>
          <w:sz w:val="24"/>
          <w:szCs w:val="24"/>
          <w:lang w:val="pt-BR"/>
        </w:rPr>
        <w:t xml:space="preserve"> </w:t>
      </w:r>
      <w:r w:rsidRPr="00330A7E">
        <w:rPr>
          <w:rFonts w:ascii="Times New Roman" w:eastAsia="Aptos" w:hAnsi="Times New Roman" w:cs="Times New Roman"/>
          <w:color w:val="000000"/>
          <w:sz w:val="24"/>
          <w:szCs w:val="24"/>
          <w:lang w:val="pt-BR" w:eastAsia="vi-VN"/>
        </w:rPr>
        <w:t>sinh ra.</w:t>
      </w:r>
    </w:p>
    <w:p w14:paraId="5A99963C" w14:textId="77777777" w:rsidR="00ED397D" w:rsidRPr="00330A7E" w:rsidRDefault="00ED397D">
      <w:pPr>
        <w:tabs>
          <w:tab w:val="left" w:pos="283"/>
          <w:tab w:val="left" w:pos="2835"/>
          <w:tab w:val="left" w:pos="5386"/>
          <w:tab w:val="left" w:pos="7937"/>
        </w:tabs>
        <w:spacing w:before="80" w:after="80" w:line="264" w:lineRule="auto"/>
        <w:ind w:leftChars="400" w:left="880"/>
        <w:jc w:val="both"/>
        <w:rPr>
          <w:rFonts w:ascii="Times New Roman" w:hAnsi="Times New Roman" w:cs="Times New Roman"/>
          <w:sz w:val="24"/>
          <w:szCs w:val="24"/>
        </w:rPr>
      </w:pPr>
      <w:r w:rsidRPr="00330A7E">
        <w:rPr>
          <w:rFonts w:ascii="Times New Roman" w:eastAsia="Aptos" w:hAnsi="Times New Roman" w:cs="Times New Roman"/>
          <w:color w:val="000000"/>
          <w:sz w:val="24"/>
          <w:szCs w:val="24"/>
          <w:lang w:val="pt-BR" w:eastAsia="vi-VN"/>
        </w:rPr>
        <w:t xml:space="preserve">Ta có </w:t>
      </w:r>
      <w:r w:rsidR="00FA344A">
        <w:rPr>
          <w:rFonts w:ascii="Times New Roman" w:hAnsi="Times New Roman" w:cs="Times New Roman"/>
          <w:position w:val="-30"/>
          <w:sz w:val="24"/>
          <w:szCs w:val="24"/>
        </w:rPr>
        <w:pict w14:anchorId="48E0637B">
          <v:shape id="_x0000_i7591" type="#_x0000_t75" style="width:220.5pt;height:37.5pt">
            <v:imagedata r:id="rId10681" o:title=""/>
          </v:shape>
        </w:pict>
      </w:r>
    </w:p>
    <w:p w14:paraId="51257149" w14:textId="77777777" w:rsidR="00ED397D" w:rsidRPr="00330A7E" w:rsidRDefault="00FA344A">
      <w:pPr>
        <w:tabs>
          <w:tab w:val="left" w:pos="283"/>
          <w:tab w:val="left" w:pos="2835"/>
          <w:tab w:val="left" w:pos="5386"/>
          <w:tab w:val="left" w:pos="7937"/>
        </w:tabs>
        <w:spacing w:before="80" w:after="80" w:line="264" w:lineRule="auto"/>
        <w:ind w:leftChars="400" w:left="880"/>
        <w:jc w:val="both"/>
        <w:rPr>
          <w:rFonts w:ascii="Times New Roman" w:hAnsi="Times New Roman" w:cs="Times New Roman"/>
          <w:sz w:val="24"/>
          <w:szCs w:val="24"/>
        </w:rPr>
      </w:pPr>
      <w:r>
        <w:rPr>
          <w:rFonts w:ascii="Times New Roman" w:hAnsi="Times New Roman" w:cs="Times New Roman"/>
          <w:position w:val="-30"/>
          <w:sz w:val="24"/>
          <w:szCs w:val="24"/>
        </w:rPr>
        <w:pict w14:anchorId="63555121">
          <v:shape id="_x0000_i7592" type="#_x0000_t75" style="width:166.5pt;height:37.5pt">
            <v:imagedata r:id="rId10682" o:title=""/>
          </v:shape>
        </w:pict>
      </w:r>
      <w:r>
        <w:rPr>
          <w:rFonts w:ascii="Times New Roman" w:hAnsi="Times New Roman" w:cs="Times New Roman"/>
          <w:position w:val="-16"/>
          <w:sz w:val="24"/>
          <w:szCs w:val="24"/>
        </w:rPr>
        <w:pict w14:anchorId="5B164AF5">
          <v:shape id="_x0000_i7593" type="#_x0000_t75" style="width:31.5pt;height:22.5pt">
            <v:imagedata r:id="rId10683" o:title=""/>
          </v:shape>
        </w:pict>
      </w:r>
    </w:p>
    <w:p w14:paraId="2477D02B" w14:textId="77777777" w:rsidR="00ED397D" w:rsidRPr="00330A7E" w:rsidRDefault="00ED397D">
      <w:pPr>
        <w:pStyle w:val="ListParagraph"/>
        <w:tabs>
          <w:tab w:val="left" w:pos="992"/>
        </w:tabs>
        <w:spacing w:before="80" w:after="80" w:line="264" w:lineRule="auto"/>
        <w:ind w:left="992"/>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 xml:space="preserve">Trả lời: </w:t>
      </w:r>
    </w:p>
    <w:tbl>
      <w:tblPr>
        <w:tblStyle w:val="TableGrid"/>
        <w:tblW w:w="0" w:type="auto"/>
        <w:tblInd w:w="992" w:type="dxa"/>
        <w:tblLook w:val="04A0" w:firstRow="1" w:lastRow="0" w:firstColumn="1" w:lastColumn="0" w:noHBand="0" w:noVBand="1"/>
      </w:tblPr>
      <w:tblGrid>
        <w:gridCol w:w="456"/>
        <w:gridCol w:w="456"/>
        <w:gridCol w:w="456"/>
        <w:gridCol w:w="456"/>
      </w:tblGrid>
      <w:tr w:rsidR="00ED397D" w:rsidRPr="00330A7E" w14:paraId="38A4CE29" w14:textId="77777777">
        <w:tc>
          <w:tcPr>
            <w:tcW w:w="456" w:type="dxa"/>
            <w:vAlign w:val="center"/>
          </w:tcPr>
          <w:p w14:paraId="2379C283" w14:textId="77777777" w:rsidR="00ED397D" w:rsidRPr="00330A7E" w:rsidRDefault="00ED397D">
            <w:pPr>
              <w:pStyle w:val="ListParagraph"/>
              <w:tabs>
                <w:tab w:val="left" w:pos="992"/>
              </w:tabs>
              <w:spacing w:before="80" w:after="80" w:line="264" w:lineRule="auto"/>
              <w:ind w:left="0"/>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1</w:t>
            </w:r>
          </w:p>
        </w:tc>
        <w:tc>
          <w:tcPr>
            <w:tcW w:w="456" w:type="dxa"/>
            <w:vAlign w:val="center"/>
          </w:tcPr>
          <w:p w14:paraId="1127DA9C" w14:textId="77777777" w:rsidR="00ED397D" w:rsidRPr="00330A7E" w:rsidRDefault="00ED397D">
            <w:pPr>
              <w:pStyle w:val="ListParagraph"/>
              <w:tabs>
                <w:tab w:val="left" w:pos="992"/>
              </w:tabs>
              <w:spacing w:before="80" w:after="80" w:line="264" w:lineRule="auto"/>
              <w:ind w:left="0"/>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1</w:t>
            </w:r>
          </w:p>
        </w:tc>
        <w:tc>
          <w:tcPr>
            <w:tcW w:w="456" w:type="dxa"/>
            <w:vAlign w:val="center"/>
          </w:tcPr>
          <w:p w14:paraId="40FA3CEF" w14:textId="77777777" w:rsidR="00ED397D" w:rsidRPr="00330A7E" w:rsidRDefault="00ED397D">
            <w:pPr>
              <w:pStyle w:val="ListParagraph"/>
              <w:tabs>
                <w:tab w:val="left" w:pos="992"/>
              </w:tabs>
              <w:spacing w:before="80" w:after="80" w:line="264" w:lineRule="auto"/>
              <w:ind w:left="0"/>
              <w:rPr>
                <w:rFonts w:ascii="Times New Roman" w:eastAsia="Times New Roman" w:hAnsi="Times New Roman" w:cs="Times New Roman"/>
                <w:b/>
                <w:sz w:val="24"/>
                <w:szCs w:val="24"/>
              </w:rPr>
            </w:pPr>
            <w:r w:rsidRPr="00330A7E">
              <w:rPr>
                <w:rFonts w:ascii="Times New Roman" w:eastAsia="Times New Roman" w:hAnsi="Times New Roman" w:cs="Times New Roman"/>
                <w:b/>
                <w:sz w:val="24"/>
                <w:szCs w:val="24"/>
              </w:rPr>
              <w:t>8</w:t>
            </w:r>
          </w:p>
        </w:tc>
        <w:tc>
          <w:tcPr>
            <w:tcW w:w="456" w:type="dxa"/>
            <w:vAlign w:val="center"/>
          </w:tcPr>
          <w:p w14:paraId="5B006162" w14:textId="77777777" w:rsidR="00ED397D" w:rsidRPr="00330A7E" w:rsidRDefault="00ED397D">
            <w:pPr>
              <w:pStyle w:val="ListParagraph"/>
              <w:tabs>
                <w:tab w:val="left" w:pos="992"/>
              </w:tabs>
              <w:spacing w:before="80" w:after="80" w:line="264" w:lineRule="auto"/>
              <w:ind w:left="0"/>
              <w:rPr>
                <w:rFonts w:ascii="Times New Roman" w:eastAsia="Times New Roman" w:hAnsi="Times New Roman" w:cs="Times New Roman"/>
                <w:b/>
                <w:sz w:val="24"/>
                <w:szCs w:val="24"/>
              </w:rPr>
            </w:pPr>
          </w:p>
        </w:tc>
      </w:tr>
    </w:tbl>
    <w:p w14:paraId="2585C167" w14:textId="77777777" w:rsidR="00ED397D" w:rsidRPr="00330A7E" w:rsidRDefault="00ED397D" w:rsidP="00330A7E">
      <w:pPr>
        <w:ind w:left="142"/>
        <w:jc w:val="center"/>
        <w:rPr>
          <w:rFonts w:ascii="Times New Roman" w:hAnsi="Times New Roman" w:cs="Times New Roman"/>
          <w:sz w:val="24"/>
          <w:szCs w:val="24"/>
        </w:rPr>
      </w:pPr>
      <w:r w:rsidRPr="00330A7E">
        <w:rPr>
          <w:rFonts w:ascii="Times New Roman" w:hAnsi="Times New Roman" w:cs="Times New Roman"/>
          <w:sz w:val="24"/>
          <w:szCs w:val="24"/>
        </w:rPr>
        <w:br w:type="page"/>
      </w:r>
    </w:p>
    <w:tbl>
      <w:tblPr>
        <w:tblStyle w:val="TableGrid"/>
        <w:tblW w:w="10098" w:type="dxa"/>
        <w:jc w:val="center"/>
        <w:tblBorders>
          <w:top w:val="single" w:sz="4" w:space="0" w:color="0070C0"/>
          <w:left w:val="single" w:sz="4" w:space="0" w:color="0070C0"/>
          <w:bottom w:val="single" w:sz="4" w:space="0" w:color="0070C0"/>
          <w:right w:val="single" w:sz="4" w:space="0" w:color="0070C0"/>
          <w:insideH w:val="none" w:sz="0" w:space="0" w:color="auto"/>
          <w:insideV w:val="single" w:sz="4" w:space="0" w:color="0070C0"/>
        </w:tblBorders>
        <w:tblLook w:val="04A0" w:firstRow="1" w:lastRow="0" w:firstColumn="1" w:lastColumn="0" w:noHBand="0" w:noVBand="1"/>
      </w:tblPr>
      <w:tblGrid>
        <w:gridCol w:w="4230"/>
        <w:gridCol w:w="5868"/>
      </w:tblGrid>
      <w:tr w:rsidR="00845FD2" w:rsidRPr="00330A7E" w14:paraId="4C76F5E4" w14:textId="77777777" w:rsidTr="00676EEF">
        <w:trPr>
          <w:trHeight w:val="265"/>
          <w:jc w:val="center"/>
        </w:trPr>
        <w:tc>
          <w:tcPr>
            <w:tcW w:w="4230" w:type="dxa"/>
            <w:vAlign w:val="center"/>
          </w:tcPr>
          <w:p w14:paraId="0820B596"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bookmarkStart w:id="19" w:name="_Hlk175001448"/>
            <w:bookmarkEnd w:id="19"/>
            <w:r w:rsidRPr="00330A7E">
              <w:rPr>
                <w:rFonts w:ascii="Times New Roman" w:hAnsi="Times New Roman" w:cs="Times New Roman"/>
                <w:b/>
                <w:color w:val="000000" w:themeColor="text1"/>
                <w:sz w:val="24"/>
                <w:szCs w:val="24"/>
              </w:rPr>
              <w:lastRenderedPageBreak/>
              <w:t xml:space="preserve"> ĐỀ THI THỬ </w:t>
            </w:r>
          </w:p>
          <w:p w14:paraId="69E30080"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THEO CẤU TRÚC ĐỀ THAM KHẢO</w:t>
            </w:r>
          </w:p>
        </w:tc>
        <w:tc>
          <w:tcPr>
            <w:tcW w:w="5868" w:type="dxa"/>
            <w:vAlign w:val="center"/>
          </w:tcPr>
          <w:p w14:paraId="44971381" w14:textId="77777777" w:rsidR="00845FD2" w:rsidRPr="00330A7E" w:rsidRDefault="00845FD2" w:rsidP="00676EEF">
            <w:pPr>
              <w:tabs>
                <w:tab w:val="left" w:pos="992"/>
              </w:tabs>
              <w:jc w:val="center"/>
              <w:rPr>
                <w:rFonts w:ascii="Times New Roman" w:hAnsi="Times New Roman" w:cs="Times New Roman"/>
                <w:b/>
                <w:color w:val="FF0000"/>
                <w:sz w:val="24"/>
                <w:szCs w:val="24"/>
              </w:rPr>
            </w:pPr>
            <w:r w:rsidRPr="00330A7E">
              <w:rPr>
                <w:rFonts w:ascii="Times New Roman" w:hAnsi="Times New Roman" w:cs="Times New Roman"/>
                <w:b/>
                <w:color w:val="1F497D" w:themeColor="text2"/>
                <w:sz w:val="24"/>
                <w:szCs w:val="24"/>
                <w:lang w:val="vi-VN"/>
              </w:rPr>
              <w:t xml:space="preserve">KỲ THI TỐT NGHIỆP </w:t>
            </w:r>
            <w:r w:rsidRPr="00330A7E">
              <w:rPr>
                <w:rFonts w:ascii="Times New Roman" w:hAnsi="Times New Roman" w:cs="Times New Roman"/>
                <w:b/>
                <w:color w:val="00B050"/>
                <w:sz w:val="24"/>
                <w:szCs w:val="24"/>
                <w:lang w:val="vi-VN"/>
              </w:rPr>
              <w:t xml:space="preserve">THPT QUỐC GIA </w:t>
            </w:r>
            <w:r w:rsidRPr="00330A7E">
              <w:rPr>
                <w:rFonts w:ascii="Times New Roman" w:hAnsi="Times New Roman" w:cs="Times New Roman"/>
                <w:b/>
                <w:color w:val="FF0000"/>
                <w:sz w:val="24"/>
                <w:szCs w:val="24"/>
                <w:lang w:val="vi-VN"/>
              </w:rPr>
              <w:t>NĂM 2025</w:t>
            </w:r>
          </w:p>
          <w:p w14:paraId="72D41001" w14:textId="77777777" w:rsidR="00845FD2" w:rsidRPr="00330A7E" w:rsidRDefault="00845FD2" w:rsidP="00676EEF">
            <w:pPr>
              <w:tabs>
                <w:tab w:val="left" w:pos="992"/>
              </w:tabs>
              <w:jc w:val="center"/>
              <w:rPr>
                <w:rFonts w:ascii="Times New Roman" w:hAnsi="Times New Roman" w:cs="Times New Roman"/>
                <w:b/>
                <w:color w:val="000000" w:themeColor="text1"/>
                <w:sz w:val="24"/>
                <w:szCs w:val="24"/>
              </w:rPr>
            </w:pPr>
            <w:r w:rsidRPr="00330A7E">
              <w:rPr>
                <w:rFonts w:ascii="Times New Roman" w:hAnsi="Times New Roman" w:cs="Times New Roman"/>
                <w:b/>
                <w:color w:val="000000" w:themeColor="text1"/>
                <w:sz w:val="24"/>
                <w:szCs w:val="24"/>
              </w:rPr>
              <w:t>Bài thi môn: TOÁN</w:t>
            </w:r>
          </w:p>
        </w:tc>
      </w:tr>
      <w:tr w:rsidR="00845FD2" w:rsidRPr="00330A7E" w14:paraId="09825664" w14:textId="77777777" w:rsidTr="00676EEF">
        <w:trPr>
          <w:trHeight w:val="724"/>
          <w:jc w:val="center"/>
        </w:trPr>
        <w:tc>
          <w:tcPr>
            <w:tcW w:w="4230" w:type="dxa"/>
            <w:vAlign w:val="center"/>
          </w:tcPr>
          <w:p w14:paraId="0AC40BAA" w14:textId="67303305" w:rsidR="00845FD2" w:rsidRPr="00330A7E" w:rsidRDefault="00845FD2" w:rsidP="00845FD2">
            <w:pPr>
              <w:tabs>
                <w:tab w:val="left" w:pos="992"/>
              </w:tabs>
              <w:jc w:val="center"/>
              <w:rPr>
                <w:rFonts w:ascii="Times New Roman" w:hAnsi="Times New Roman" w:cs="Times New Roman"/>
                <w:b/>
                <w:bCs/>
                <w:iCs/>
                <w:color w:val="000000" w:themeColor="text1"/>
                <w:sz w:val="24"/>
                <w:szCs w:val="24"/>
              </w:rPr>
            </w:pPr>
            <w:r w:rsidRPr="00330A7E">
              <w:rPr>
                <w:rFonts w:ascii="Times New Roman" w:hAnsi="Times New Roman" w:cs="Times New Roman"/>
                <w:b/>
                <w:bCs/>
                <w:iCs/>
                <w:color w:val="000000" w:themeColor="text1"/>
                <w:sz w:val="24"/>
                <w:szCs w:val="24"/>
                <w:highlight w:val="green"/>
              </w:rPr>
              <w:t xml:space="preserve">ĐỀ </w:t>
            </w:r>
            <w:r>
              <w:rPr>
                <w:rFonts w:ascii="Times New Roman" w:hAnsi="Times New Roman" w:cs="Times New Roman"/>
                <w:b/>
                <w:bCs/>
                <w:iCs/>
                <w:color w:val="000000" w:themeColor="text1"/>
                <w:sz w:val="24"/>
                <w:szCs w:val="24"/>
                <w:highlight w:val="green"/>
              </w:rPr>
              <w:t>22</w:t>
            </w:r>
          </w:p>
        </w:tc>
        <w:tc>
          <w:tcPr>
            <w:tcW w:w="5868" w:type="dxa"/>
            <w:vAlign w:val="center"/>
          </w:tcPr>
          <w:p w14:paraId="1E003873" w14:textId="77777777" w:rsidR="00845FD2" w:rsidRPr="00330A7E" w:rsidRDefault="00845FD2" w:rsidP="00676EEF">
            <w:pPr>
              <w:tabs>
                <w:tab w:val="left" w:pos="992"/>
              </w:tabs>
              <w:jc w:val="center"/>
              <w:rPr>
                <w:rFonts w:ascii="Times New Roman" w:hAnsi="Times New Roman" w:cs="Times New Roman"/>
                <w:bCs/>
                <w:i/>
                <w:iCs/>
                <w:color w:val="000000" w:themeColor="text1"/>
                <w:sz w:val="24"/>
                <w:szCs w:val="24"/>
              </w:rPr>
            </w:pPr>
            <w:r w:rsidRPr="00330A7E">
              <w:rPr>
                <w:rFonts w:ascii="Times New Roman" w:hAnsi="Times New Roman" w:cs="Times New Roman"/>
                <w:noProof/>
                <w:sz w:val="24"/>
                <w:szCs w:val="24"/>
              </w:rPr>
              <mc:AlternateContent>
                <mc:Choice Requires="wps">
                  <w:drawing>
                    <wp:anchor distT="0" distB="0" distL="114300" distR="114300" simplePos="0" relativeHeight="251820032" behindDoc="0" locked="0" layoutInCell="1" allowOverlap="1" wp14:anchorId="68390029" wp14:editId="6DC809D2">
                      <wp:simplePos x="0" y="0"/>
                      <wp:positionH relativeFrom="column">
                        <wp:posOffset>794385</wp:posOffset>
                      </wp:positionH>
                      <wp:positionV relativeFrom="paragraph">
                        <wp:posOffset>198120</wp:posOffset>
                      </wp:positionV>
                      <wp:extent cx="2324100" cy="0"/>
                      <wp:effectExtent l="0" t="0" r="0" b="0"/>
                      <wp:wrapNone/>
                      <wp:docPr id="126"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820032;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U8qf/tgEAALkDAAAOAAAAZHJzL2Uyb0RvYy54bWysU9tu2zAMfR+wfxD03vjSoRiMOH1Isb4M W7BuH6DKVCxMN1Ba7Pz9KCVxi24YhqIvtCjxkDyH9Pp2toYdAKP2rufNquYMnPSDdvue//j+6eoj ZzEJNwjjHfT8CJHfbt6/W0+hg9aP3gyAjJK42E2h52NKoauqKEewIq58AEePyqMViVzcVwOKibJb U7V1fVNNHoeAXkKMdHt3euSbkl8pkOmrUhESMz2n3lKxWOxjttVmLbo9ijBqeW5DvKILK7Sjokuq O5EE+4X6j1RWS/TRq7SS3lZeKS2hcCA2Tf2CzcMoAhQuJE4Mi0zx7dLKL4cdMj3Q7NobzpywNKSH hELvx8S23jmS0CNrslJTiB0Btm6HZy+GHWbas0Kbv0SIzUXd46IuzIlJumyv2w9NTUOQl7fqCRgw pnvwluVDz412mbjoxOFzTFSMQi8h5ORGTqXLKR0N5GDjvoEiMlSsKeiyRrA1yA6CFmD4WWhQrhKZ IUobs4Dqf4POsRkGZbX+F7hEl4repQVotfP4t6ppvrSqTvEX1ieumfajH45lEEUO2o+i0nmX8wI+ 9wv86Y/b/AYAAP//AwBQSwMEFAAGAAgAAAAhAPl7FSTdAAAACQEAAA8AAABkcnMvZG93bnJldi54 bWxMj81OwzAQhO9IfQdrkbhRJwHaEuJUFT8nOITAgaMbL0nUeB3FbhJ4ehZxoMeZ/TQ7k21n24kR B986UhAvIxBIlTMt1Qre354uNyB80GR05wgVfKGHbb44y3Rq3ESvOJahFhxCPtUKmhD6VEpfNWi1 X7oeiW+fbrA6sBxqaQY9cbjtZBJFK2l1S/yh0T3eN1gdyqNVsH58Lot+enj5LuRaFsXowubwodTF +by7AxFwDv8w/Nbn6pBzp707kvGiY53cxIwquIoTEAxc38Zs7P8MmWfydEH+AwAA//8DAFBLAQIt ABQABgAIAAAAIQC2gziS/gAAAOEBAAATAAAAAAAAAAAAAAAAAAAAAABbQ29udGVudF9UeXBlc10u eG1sUEsBAi0AFAAGAAgAAAAhADj9If/WAAAAlAEAAAsAAAAAAAAAAAAAAAAALwEAAF9yZWxzLy5y ZWxzUEsBAi0AFAAGAAgAAAAhABTyp/+2AQAAuQMAAA4AAAAAAAAAAAAAAAAALgIAAGRycy9lMm9E b2MueG1sUEsBAi0AFAAGAAgAAAAhAPl7FSTdAAAACQEAAA8AAAAAAAAAAAAAAAAAEAQAAGRycy9k b3ducmV2LnhtbFBLBQYAAAAABAAEAPMAAAAaBQAAAAA= " strokecolor="black [3040]"/>
                  </w:pict>
                </mc:Fallback>
              </mc:AlternateContent>
            </w:r>
            <w:r w:rsidRPr="00330A7E">
              <w:rPr>
                <w:rFonts w:ascii="Times New Roman" w:hAnsi="Times New Roman" w:cs="Times New Roman"/>
                <w:bCs/>
                <w:i/>
                <w:iCs/>
                <w:color w:val="000000" w:themeColor="text1"/>
                <w:sz w:val="24"/>
                <w:szCs w:val="24"/>
              </w:rPr>
              <w:t>Thời gian làm bài: 90 phút, không kể thời gian phát đề</w:t>
            </w:r>
          </w:p>
        </w:tc>
      </w:tr>
    </w:tbl>
    <w:p w14:paraId="5D850E9D" w14:textId="77777777" w:rsidR="00ED397D" w:rsidRPr="00330A7E" w:rsidRDefault="00ED397D" w:rsidP="00330A7E">
      <w:pPr>
        <w:rPr>
          <w:rFonts w:ascii="Times New Roman" w:hAnsi="Times New Roman" w:cs="Times New Roman"/>
          <w:sz w:val="24"/>
          <w:szCs w:val="24"/>
        </w:rPr>
      </w:pPr>
      <w:r w:rsidRPr="00330A7E">
        <w:rPr>
          <w:rFonts w:ascii="Times New Roman" w:hAnsi="Times New Roman" w:cs="Times New Roman"/>
          <w:b/>
          <w:sz w:val="24"/>
          <w:szCs w:val="24"/>
        </w:rPr>
        <w:t>PHẦN I. Câu trắc nghiệm nhiều phương án lựa chọn</w:t>
      </w:r>
      <w:r w:rsidRPr="00330A7E">
        <w:rPr>
          <w:rFonts w:ascii="Times New Roman" w:hAnsi="Times New Roman" w:cs="Times New Roman"/>
          <w:sz w:val="24"/>
          <w:szCs w:val="24"/>
        </w:rPr>
        <w:t>. Thí sinh trả lời từ câu 1 đến câu 12. Mỗi câu hỏi thí sinh chỉ chọn một phương án.</w:t>
      </w:r>
    </w:p>
    <w:p w14:paraId="548E8230" w14:textId="77777777" w:rsidR="00ED397D" w:rsidRPr="00330A7E" w:rsidRDefault="00ED397D" w:rsidP="000E1E56">
      <w:pPr>
        <w:numPr>
          <w:ilvl w:val="1"/>
          <w:numId w:val="44"/>
        </w:numPr>
        <w:tabs>
          <w:tab w:val="left" w:pos="360"/>
          <w:tab w:val="left" w:pos="2880"/>
          <w:tab w:val="left" w:pos="5400"/>
          <w:tab w:val="left" w:pos="7920"/>
        </w:tabs>
        <w:spacing w:after="0" w:line="360" w:lineRule="auto"/>
        <w:jc w:val="both"/>
        <w:rPr>
          <w:rFonts w:ascii="Times New Roman" w:eastAsia="Arial" w:hAnsi="Times New Roman" w:cs="Times New Roman"/>
          <w:color w:val="000000"/>
          <w:sz w:val="24"/>
          <w:szCs w:val="24"/>
          <w:lang w:val="vi-VN"/>
        </w:rPr>
      </w:pPr>
      <w:r w:rsidRPr="00330A7E">
        <w:rPr>
          <w:rFonts w:ascii="Times New Roman" w:hAnsi="Times New Roman" w:cs="Times New Roman"/>
          <w:sz w:val="24"/>
          <w:szCs w:val="24"/>
        </w:rPr>
        <w:t xml:space="preserve">Cho hàm số bậc ba </w:t>
      </w:r>
      <w:r w:rsidR="00FA344A">
        <w:rPr>
          <w:rFonts w:ascii="Times New Roman" w:hAnsi="Times New Roman" w:cs="Times New Roman"/>
          <w:position w:val="-14"/>
          <w:sz w:val="24"/>
          <w:szCs w:val="24"/>
        </w:rPr>
        <w:pict w14:anchorId="63D2E003">
          <v:shape id="_x0000_i7594" type="#_x0000_t75" style="width:48pt;height:20.25pt">
            <v:imagedata r:id="rId10684" o:title=""/>
          </v:shape>
        </w:pict>
      </w:r>
      <w:r w:rsidRPr="00330A7E">
        <w:rPr>
          <w:rFonts w:ascii="Times New Roman" w:hAnsi="Times New Roman" w:cs="Times New Roman"/>
          <w:sz w:val="24"/>
          <w:szCs w:val="24"/>
        </w:rPr>
        <w:t xml:space="preserve"> có đồ thị là đường cong trong hình bên dưới.</w:t>
      </w:r>
    </w:p>
    <w:p w14:paraId="7A254D84" w14:textId="77777777" w:rsidR="00ED397D" w:rsidRPr="00330A7E" w:rsidRDefault="00ED397D" w:rsidP="00330A7E">
      <w:pPr>
        <w:tabs>
          <w:tab w:val="left" w:pos="360"/>
          <w:tab w:val="left" w:pos="992"/>
          <w:tab w:val="left" w:pos="2880"/>
          <w:tab w:val="left" w:pos="5400"/>
          <w:tab w:val="left" w:pos="7920"/>
        </w:tabs>
        <w:spacing w:line="360" w:lineRule="auto"/>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537F1E68" wp14:editId="4EBE6821">
            <wp:extent cx="1924050" cy="2200275"/>
            <wp:effectExtent l="0" t="0" r="0" b="9525"/>
            <wp:docPr id="387922496" name="Picture 2"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922496" name="Picture 2" descr="A graph of a function  Description automatically generated"/>
                    <pic:cNvPicPr>
                      <a:picLocks noChangeAspect="1" noChangeArrowheads="1"/>
                    </pic:cNvPicPr>
                  </pic:nvPicPr>
                  <pic:blipFill>
                    <a:blip r:embed="rId10685">
                      <a:extLst>
                        <a:ext uri="{28A0092B-C50C-407E-A947-70E740481C1C}">
                          <a14:useLocalDpi xmlns:a14="http://schemas.microsoft.com/office/drawing/2010/main" val="0"/>
                        </a:ext>
                      </a:extLst>
                    </a:blip>
                    <a:srcRect/>
                    <a:stretch>
                      <a:fillRect/>
                    </a:stretch>
                  </pic:blipFill>
                  <pic:spPr bwMode="auto">
                    <a:xfrm>
                      <a:off x="0" y="0"/>
                      <a:ext cx="1924050" cy="2200275"/>
                    </a:xfrm>
                    <a:prstGeom prst="rect">
                      <a:avLst/>
                    </a:prstGeom>
                    <a:noFill/>
                    <a:ln>
                      <a:noFill/>
                    </a:ln>
                  </pic:spPr>
                </pic:pic>
              </a:graphicData>
            </a:graphic>
          </wp:inline>
        </w:drawing>
      </w:r>
    </w:p>
    <w:p w14:paraId="041BB83E" w14:textId="77777777" w:rsidR="00ED397D" w:rsidRPr="00330A7E" w:rsidRDefault="00ED397D" w:rsidP="00330A7E">
      <w:pPr>
        <w:tabs>
          <w:tab w:val="left" w:pos="360"/>
          <w:tab w:val="left" w:pos="2880"/>
          <w:tab w:val="left" w:pos="3402"/>
          <w:tab w:val="left" w:pos="5400"/>
          <w:tab w:val="left" w:pos="5669"/>
          <w:tab w:val="left" w:pos="7920"/>
        </w:tabs>
        <w:spacing w:line="360" w:lineRule="auto"/>
        <w:jc w:val="both"/>
        <w:rPr>
          <w:rFonts w:ascii="Times New Roman" w:hAnsi="Times New Roman" w:cs="Times New Roman"/>
          <w:b/>
          <w:sz w:val="24"/>
          <w:szCs w:val="24"/>
        </w:rPr>
      </w:pPr>
      <w:r w:rsidRPr="00330A7E">
        <w:rPr>
          <w:rFonts w:ascii="Times New Roman" w:hAnsi="Times New Roman" w:cs="Times New Roman"/>
          <w:sz w:val="24"/>
          <w:szCs w:val="24"/>
        </w:rPr>
        <w:t>Điểm cực tiểu của đồ thị hàm số đã cho có tọa độ là</w:t>
      </w:r>
    </w:p>
    <w:p w14:paraId="3677DC98" w14:textId="77777777" w:rsidR="00ED397D" w:rsidRPr="00330A7E" w:rsidRDefault="00ED397D" w:rsidP="00330A7E">
      <w:pPr>
        <w:tabs>
          <w:tab w:val="left" w:pos="360"/>
          <w:tab w:val="left" w:pos="2880"/>
          <w:tab w:val="left" w:pos="3402"/>
          <w:tab w:val="left" w:pos="5400"/>
          <w:tab w:val="left" w:pos="5669"/>
          <w:tab w:val="left" w:pos="7920"/>
        </w:tabs>
        <w:spacing w:line="360" w:lineRule="auto"/>
        <w:jc w:val="both"/>
        <w:rPr>
          <w:rFonts w:ascii="Times New Roman" w:hAnsi="Times New Roman" w:cs="Times New Roman"/>
          <w:color w:val="3333FF"/>
          <w:sz w:val="24"/>
          <w:szCs w:val="24"/>
        </w:rPr>
      </w:pPr>
      <w:r w:rsidRPr="00330A7E">
        <w:rPr>
          <w:rFonts w:ascii="Times New Roman" w:hAnsi="Times New Roman" w:cs="Times New Roman"/>
          <w:b/>
          <w:sz w:val="24"/>
          <w:szCs w:val="24"/>
        </w:rPr>
        <w:tab/>
      </w:r>
      <w:r w:rsidRPr="00330A7E">
        <w:rPr>
          <w:rFonts w:ascii="Times New Roman" w:hAnsi="Times New Roman" w:cs="Times New Roman"/>
          <w:b/>
          <w:color w:val="3333FF"/>
          <w:sz w:val="24"/>
          <w:szCs w:val="24"/>
        </w:rPr>
        <w:t xml:space="preserve">A. </w:t>
      </w:r>
      <w:r w:rsidR="00FA344A">
        <w:rPr>
          <w:rFonts w:ascii="Times New Roman" w:hAnsi="Times New Roman" w:cs="Times New Roman"/>
          <w:position w:val="-14"/>
          <w:sz w:val="24"/>
          <w:szCs w:val="24"/>
        </w:rPr>
        <w:pict w14:anchorId="2BE8B120">
          <v:shape id="_x0000_i7595" type="#_x0000_t75" style="width:26.25pt;height:20.25pt">
            <v:imagedata r:id="rId10686" o:title=""/>
          </v:shape>
        </w:pict>
      </w:r>
      <w:r w:rsidRPr="00330A7E">
        <w:rPr>
          <w:rFonts w:ascii="Times New Roman" w:hAnsi="Times New Roman" w:cs="Times New Roman"/>
          <w:color w:val="3333FF"/>
          <w:sz w:val="24"/>
          <w:szCs w:val="24"/>
        </w:rPr>
        <w:t>.</w:t>
      </w:r>
      <w:r w:rsidRPr="00330A7E">
        <w:rPr>
          <w:rFonts w:ascii="Times New Roman" w:hAnsi="Times New Roman" w:cs="Times New Roman"/>
          <w:color w:val="3333FF"/>
          <w:sz w:val="24"/>
          <w:szCs w:val="24"/>
        </w:rPr>
        <w:tab/>
      </w:r>
      <w:r w:rsidRPr="00330A7E">
        <w:rPr>
          <w:rFonts w:ascii="Times New Roman" w:hAnsi="Times New Roman" w:cs="Times New Roman"/>
          <w:b/>
          <w:color w:val="3333FF"/>
          <w:sz w:val="24"/>
          <w:szCs w:val="24"/>
        </w:rPr>
        <w:t xml:space="preserve">B. </w:t>
      </w:r>
      <w:r w:rsidR="00FA344A">
        <w:rPr>
          <w:rFonts w:ascii="Times New Roman" w:hAnsi="Times New Roman" w:cs="Times New Roman"/>
          <w:position w:val="-14"/>
          <w:sz w:val="24"/>
          <w:szCs w:val="24"/>
        </w:rPr>
        <w:pict w14:anchorId="18DFF0E5">
          <v:shape id="_x0000_i7596" type="#_x0000_t75" style="width:26.25pt;height:20.25pt">
            <v:imagedata r:id="rId10687" o:title=""/>
          </v:shape>
        </w:pict>
      </w:r>
      <w:r w:rsidRPr="00330A7E">
        <w:rPr>
          <w:rFonts w:ascii="Times New Roman" w:hAnsi="Times New Roman" w:cs="Times New Roman"/>
          <w:color w:val="3333FF"/>
          <w:sz w:val="24"/>
          <w:szCs w:val="24"/>
        </w:rPr>
        <w:t>.</w:t>
      </w:r>
      <w:r w:rsidRPr="00330A7E">
        <w:rPr>
          <w:rFonts w:ascii="Times New Roman" w:hAnsi="Times New Roman" w:cs="Times New Roman"/>
          <w:color w:val="3333FF"/>
          <w:sz w:val="24"/>
          <w:szCs w:val="24"/>
        </w:rPr>
        <w:tab/>
      </w:r>
      <w:r w:rsidRPr="00330A7E">
        <w:rPr>
          <w:rFonts w:ascii="Times New Roman" w:hAnsi="Times New Roman" w:cs="Times New Roman"/>
          <w:b/>
          <w:color w:val="3333FF"/>
          <w:sz w:val="24"/>
          <w:szCs w:val="24"/>
        </w:rPr>
        <w:t xml:space="preserve">C. </w:t>
      </w:r>
      <w:r w:rsidR="00FA344A">
        <w:rPr>
          <w:rFonts w:ascii="Times New Roman" w:hAnsi="Times New Roman" w:cs="Times New Roman"/>
          <w:position w:val="-14"/>
          <w:sz w:val="24"/>
          <w:szCs w:val="24"/>
        </w:rPr>
        <w:pict w14:anchorId="6229339E">
          <v:shape id="_x0000_i7597" type="#_x0000_t75" style="width:40.5pt;height:20.25pt">
            <v:imagedata r:id="rId10688" o:title=""/>
          </v:shape>
        </w:pict>
      </w:r>
      <w:r w:rsidRPr="00330A7E">
        <w:rPr>
          <w:rFonts w:ascii="Times New Roman" w:hAnsi="Times New Roman" w:cs="Times New Roman"/>
          <w:color w:val="3333FF"/>
          <w:sz w:val="24"/>
          <w:szCs w:val="24"/>
        </w:rPr>
        <w:t>.</w:t>
      </w:r>
      <w:r w:rsidRPr="00330A7E">
        <w:rPr>
          <w:rFonts w:ascii="Times New Roman" w:hAnsi="Times New Roman" w:cs="Times New Roman"/>
          <w:color w:val="3333FF"/>
          <w:sz w:val="24"/>
          <w:szCs w:val="24"/>
        </w:rPr>
        <w:tab/>
      </w:r>
      <w:r w:rsidRPr="00330A7E">
        <w:rPr>
          <w:rFonts w:ascii="Times New Roman" w:hAnsi="Times New Roman" w:cs="Times New Roman"/>
          <w:b/>
          <w:color w:val="3333FF"/>
          <w:sz w:val="24"/>
          <w:szCs w:val="24"/>
        </w:rPr>
        <w:t xml:space="preserve">D. </w:t>
      </w:r>
      <w:r w:rsidR="00FA344A">
        <w:rPr>
          <w:rFonts w:ascii="Times New Roman" w:hAnsi="Times New Roman" w:cs="Times New Roman"/>
          <w:position w:val="-14"/>
          <w:sz w:val="24"/>
          <w:szCs w:val="24"/>
        </w:rPr>
        <w:pict w14:anchorId="61AE179A">
          <v:shape id="_x0000_i7598" type="#_x0000_t75" style="width:33pt;height:20.25pt">
            <v:imagedata r:id="rId10689" o:title=""/>
          </v:shape>
        </w:pict>
      </w:r>
      <w:r w:rsidRPr="00330A7E">
        <w:rPr>
          <w:rFonts w:ascii="Times New Roman" w:hAnsi="Times New Roman" w:cs="Times New Roman"/>
          <w:color w:val="3333FF"/>
          <w:sz w:val="24"/>
          <w:szCs w:val="24"/>
        </w:rPr>
        <w:t>.</w:t>
      </w:r>
    </w:p>
    <w:p w14:paraId="2F56844B" w14:textId="77777777" w:rsidR="00ED397D" w:rsidRPr="00330A7E" w:rsidRDefault="00ED397D" w:rsidP="000E1E56">
      <w:pPr>
        <w:numPr>
          <w:ilvl w:val="1"/>
          <w:numId w:val="44"/>
        </w:numPr>
        <w:tabs>
          <w:tab w:val="left" w:pos="360"/>
          <w:tab w:val="left" w:pos="993"/>
          <w:tab w:val="left" w:pos="2880"/>
          <w:tab w:val="left" w:pos="5400"/>
          <w:tab w:val="left" w:pos="7920"/>
        </w:tabs>
        <w:spacing w:after="0" w:line="36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00FA344A">
        <w:rPr>
          <w:rFonts w:ascii="Times New Roman" w:hAnsi="Times New Roman" w:cs="Times New Roman"/>
          <w:position w:val="-10"/>
          <w:sz w:val="24"/>
          <w:szCs w:val="24"/>
        </w:rPr>
        <w:pict w14:anchorId="6ECC5BAA">
          <v:shape id="_x0000_i7599" type="#_x0000_t75" style="width:46.5pt;height:16.5pt">
            <v:imagedata r:id="rId10690" o:title=""/>
          </v:shape>
        </w:pict>
      </w:r>
      <w:r w:rsidRPr="00330A7E">
        <w:rPr>
          <w:rFonts w:ascii="Times New Roman" w:hAnsi="Times New Roman" w:cs="Times New Roman"/>
          <w:sz w:val="24"/>
          <w:szCs w:val="24"/>
        </w:rPr>
        <w:t xml:space="preserve"> liên tục trên đoạn </w:t>
      </w:r>
      <w:r w:rsidR="00FA344A">
        <w:rPr>
          <w:rFonts w:ascii="Times New Roman" w:hAnsi="Times New Roman" w:cs="Times New Roman"/>
          <w:position w:val="-14"/>
          <w:sz w:val="24"/>
          <w:szCs w:val="24"/>
        </w:rPr>
        <w:pict w14:anchorId="30E5781A">
          <v:shape id="_x0000_i7600" type="#_x0000_t75" style="width:33pt;height:20.25pt">
            <v:imagedata r:id="rId10691" o:title=""/>
          </v:shape>
        </w:pict>
      </w:r>
      <w:r w:rsidRPr="00330A7E">
        <w:rPr>
          <w:rFonts w:ascii="Times New Roman" w:hAnsi="Times New Roman" w:cs="Times New Roman"/>
          <w:sz w:val="24"/>
          <w:szCs w:val="24"/>
        </w:rPr>
        <w:t xml:space="preserve"> và có đồ thị như hình vẽ bên. </w:t>
      </w:r>
    </w:p>
    <w:p w14:paraId="251DF941" w14:textId="77777777" w:rsidR="00ED397D" w:rsidRPr="00330A7E" w:rsidRDefault="00ED397D" w:rsidP="00330A7E">
      <w:pPr>
        <w:tabs>
          <w:tab w:val="left" w:pos="360"/>
          <w:tab w:val="left" w:pos="993"/>
          <w:tab w:val="left" w:pos="2880"/>
          <w:tab w:val="left" w:pos="5400"/>
          <w:tab w:val="left" w:pos="7920"/>
        </w:tabs>
        <w:spacing w:line="360" w:lineRule="auto"/>
        <w:jc w:val="center"/>
        <w:rPr>
          <w:rFonts w:ascii="Times New Roman" w:hAnsi="Times New Roman" w:cs="Times New Roman"/>
          <w:noProof/>
          <w:sz w:val="24"/>
          <w:szCs w:val="24"/>
        </w:rPr>
      </w:pPr>
      <w:r w:rsidRPr="00330A7E">
        <w:rPr>
          <w:rFonts w:ascii="Times New Roman" w:hAnsi="Times New Roman" w:cs="Times New Roman"/>
          <w:noProof/>
          <w:sz w:val="24"/>
          <w:szCs w:val="24"/>
          <w:lang w:eastAsia="en-US"/>
        </w:rPr>
        <w:drawing>
          <wp:inline distT="0" distB="0" distL="0" distR="0" wp14:anchorId="79AD867D" wp14:editId="110D54B6">
            <wp:extent cx="2933700" cy="2310130"/>
            <wp:effectExtent l="0" t="0" r="0" b="0"/>
            <wp:docPr id="1974814286" name="Picture 3"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814286" name="Picture 3" descr="A graph of a function  Description automatically generated"/>
                    <pic:cNvPicPr>
                      <a:picLocks noChangeAspect="1" noChangeArrowheads="1"/>
                    </pic:cNvPicPr>
                  </pic:nvPicPr>
                  <pic:blipFill>
                    <a:blip r:embed="rId9680">
                      <a:extLst>
                        <a:ext uri="{28A0092B-C50C-407E-A947-70E740481C1C}">
                          <a14:useLocalDpi xmlns:a14="http://schemas.microsoft.com/office/drawing/2010/main" val="0"/>
                        </a:ext>
                      </a:extLst>
                    </a:blip>
                    <a:srcRect/>
                    <a:stretch>
                      <a:fillRect/>
                    </a:stretch>
                  </pic:blipFill>
                  <pic:spPr bwMode="auto">
                    <a:xfrm>
                      <a:off x="0" y="0"/>
                      <a:ext cx="2933700" cy="2310130"/>
                    </a:xfrm>
                    <a:prstGeom prst="rect">
                      <a:avLst/>
                    </a:prstGeom>
                    <a:noFill/>
                    <a:ln>
                      <a:noFill/>
                    </a:ln>
                  </pic:spPr>
                </pic:pic>
              </a:graphicData>
            </a:graphic>
          </wp:inline>
        </w:drawing>
      </w:r>
    </w:p>
    <w:p w14:paraId="09EFFB72" w14:textId="77777777" w:rsidR="00ED397D" w:rsidRPr="00330A7E" w:rsidRDefault="00ED397D" w:rsidP="00330A7E">
      <w:pPr>
        <w:tabs>
          <w:tab w:val="left" w:pos="360"/>
          <w:tab w:val="left" w:pos="993"/>
          <w:tab w:val="left" w:pos="2880"/>
          <w:tab w:val="left" w:pos="5400"/>
          <w:tab w:val="left" w:pos="7920"/>
        </w:tabs>
        <w:spacing w:line="360" w:lineRule="auto"/>
        <w:jc w:val="both"/>
        <w:rPr>
          <w:rFonts w:ascii="Times New Roman" w:eastAsia="Arial" w:hAnsi="Times New Roman" w:cs="Times New Roman"/>
          <w:sz w:val="24"/>
          <w:szCs w:val="24"/>
          <w:lang w:val="vi-VN"/>
        </w:rPr>
      </w:pPr>
      <w:r w:rsidRPr="00330A7E">
        <w:rPr>
          <w:rFonts w:ascii="Times New Roman" w:hAnsi="Times New Roman" w:cs="Times New Roman"/>
          <w:sz w:val="24"/>
          <w:szCs w:val="24"/>
        </w:rPr>
        <w:t xml:space="preserve">Gọi </w:t>
      </w:r>
      <w:r w:rsidR="00FA344A">
        <w:rPr>
          <w:rFonts w:ascii="Times New Roman" w:hAnsi="Times New Roman" w:cs="Times New Roman"/>
          <w:position w:val="-10"/>
          <w:sz w:val="24"/>
          <w:szCs w:val="24"/>
        </w:rPr>
        <w:pict w14:anchorId="6E3D5449">
          <v:shape id="_x0000_i7601" type="#_x0000_t75" style="width:29.25pt;height:16.5pt">
            <v:imagedata r:id="rId10692" o:title=""/>
          </v:shape>
        </w:pict>
      </w:r>
      <w:r w:rsidRPr="00330A7E">
        <w:rPr>
          <w:rFonts w:ascii="Times New Roman" w:hAnsi="Times New Roman" w:cs="Times New Roman"/>
          <w:sz w:val="24"/>
          <w:szCs w:val="24"/>
        </w:rPr>
        <w:t xml:space="preserve"> lần lượt là giá trị lớn nhất và nhỏ nhất của hàm số đã cho trên đoạn </w:t>
      </w:r>
      <w:r w:rsidR="00FA344A">
        <w:rPr>
          <w:rFonts w:ascii="Times New Roman" w:hAnsi="Times New Roman" w:cs="Times New Roman"/>
          <w:position w:val="-14"/>
          <w:sz w:val="24"/>
          <w:szCs w:val="24"/>
        </w:rPr>
        <w:pict w14:anchorId="41D7625D">
          <v:shape id="_x0000_i7602" type="#_x0000_t75" style="width:33pt;height:20.25pt">
            <v:imagedata r:id="rId10693" o:title=""/>
          </v:shape>
        </w:pict>
      </w:r>
      <w:r w:rsidRPr="00330A7E">
        <w:rPr>
          <w:rFonts w:ascii="Times New Roman" w:hAnsi="Times New Roman" w:cs="Times New Roman"/>
          <w:sz w:val="24"/>
          <w:szCs w:val="24"/>
        </w:rPr>
        <w:t xml:space="preserve">. Giá trị của </w:t>
      </w:r>
      <w:r w:rsidR="00FA344A">
        <w:rPr>
          <w:rFonts w:ascii="Times New Roman" w:hAnsi="Times New Roman" w:cs="Times New Roman"/>
          <w:position w:val="-6"/>
          <w:sz w:val="24"/>
          <w:szCs w:val="24"/>
        </w:rPr>
        <w:pict w14:anchorId="7EE56EB6">
          <v:shape id="_x0000_i7603" type="#_x0000_t75" style="width:35.25pt;height:14.25pt">
            <v:imagedata r:id="rId10694" o:title=""/>
          </v:shape>
        </w:pict>
      </w:r>
      <w:r w:rsidRPr="00330A7E">
        <w:rPr>
          <w:rFonts w:ascii="Times New Roman" w:hAnsi="Times New Roman" w:cs="Times New Roman"/>
          <w:sz w:val="24"/>
          <w:szCs w:val="24"/>
        </w:rPr>
        <w:t xml:space="preserve"> là</w:t>
      </w:r>
    </w:p>
    <w:p w14:paraId="568E0D2B" w14:textId="77777777" w:rsidR="00ED397D" w:rsidRPr="00330A7E" w:rsidRDefault="00ED397D" w:rsidP="00330A7E">
      <w:pPr>
        <w:tabs>
          <w:tab w:val="left" w:pos="360"/>
          <w:tab w:val="left" w:pos="2608"/>
          <w:tab w:val="left" w:pos="2880"/>
          <w:tab w:val="left" w:pos="4939"/>
          <w:tab w:val="left" w:pos="5400"/>
          <w:tab w:val="left" w:pos="7269"/>
          <w:tab w:val="left" w:pos="7920"/>
        </w:tabs>
        <w:spacing w:line="360" w:lineRule="auto"/>
        <w:ind w:firstLine="283"/>
        <w:rPr>
          <w:rFonts w:ascii="Times New Roman" w:hAnsi="Times New Roman" w:cs="Times New Roman"/>
          <w:noProof/>
          <w:color w:val="3333FF"/>
          <w:position w:val="-6"/>
          <w:sz w:val="24"/>
          <w:szCs w:val="24"/>
        </w:rPr>
      </w:pPr>
      <w:r w:rsidRPr="00330A7E">
        <w:rPr>
          <w:rFonts w:ascii="Times New Roman" w:hAnsi="Times New Roman" w:cs="Times New Roman"/>
          <w:b/>
          <w:color w:val="3333FF"/>
          <w:sz w:val="24"/>
          <w:szCs w:val="24"/>
          <w:lang w:val="vi-VN"/>
        </w:rPr>
        <w:t>A.</w:t>
      </w:r>
      <w:r w:rsidR="00FA344A">
        <w:rPr>
          <w:rFonts w:ascii="Times New Roman" w:hAnsi="Times New Roman" w:cs="Times New Roman"/>
          <w:position w:val="-6"/>
          <w:sz w:val="24"/>
          <w:szCs w:val="24"/>
        </w:rPr>
        <w:pict w14:anchorId="42D52FA8">
          <v:shape id="_x0000_i7604" type="#_x0000_t75" style="width:12pt;height:14.25pt">
            <v:imagedata r:id="rId10695" o:title=""/>
          </v:shape>
        </w:pict>
      </w:r>
      <w:r w:rsidRPr="00330A7E">
        <w:rPr>
          <w:rFonts w:ascii="Times New Roman" w:hAnsi="Times New Roman" w:cs="Times New Roman"/>
          <w:color w:val="3333FF"/>
          <w:sz w:val="24"/>
          <w:szCs w:val="24"/>
        </w:rPr>
        <w:tab/>
      </w:r>
      <w:r w:rsidRPr="00330A7E">
        <w:rPr>
          <w:rFonts w:ascii="Times New Roman" w:hAnsi="Times New Roman" w:cs="Times New Roman"/>
          <w:color w:val="3333FF"/>
          <w:sz w:val="24"/>
          <w:szCs w:val="24"/>
        </w:rPr>
        <w:tab/>
      </w:r>
      <w:r w:rsidRPr="00330A7E">
        <w:rPr>
          <w:rFonts w:ascii="Times New Roman" w:hAnsi="Times New Roman" w:cs="Times New Roman"/>
          <w:b/>
          <w:color w:val="3333FF"/>
          <w:sz w:val="24"/>
          <w:szCs w:val="24"/>
          <w:lang w:val="vi-VN"/>
        </w:rPr>
        <w:t>B.</w:t>
      </w:r>
      <w:r w:rsidR="00FA344A">
        <w:rPr>
          <w:rFonts w:ascii="Times New Roman" w:hAnsi="Times New Roman" w:cs="Times New Roman"/>
          <w:position w:val="-6"/>
          <w:sz w:val="24"/>
          <w:szCs w:val="24"/>
        </w:rPr>
        <w:pict w14:anchorId="07921D78">
          <v:shape id="_x0000_i7605" type="#_x0000_t75" style="width:19.5pt;height:14.25pt">
            <v:imagedata r:id="rId10696" o:title=""/>
          </v:shape>
        </w:pict>
      </w:r>
      <w:r w:rsidRPr="00330A7E">
        <w:rPr>
          <w:rFonts w:ascii="Times New Roman" w:hAnsi="Times New Roman" w:cs="Times New Roman"/>
          <w:color w:val="3333FF"/>
          <w:sz w:val="24"/>
          <w:szCs w:val="24"/>
        </w:rPr>
        <w:tab/>
      </w:r>
      <w:r w:rsidRPr="00330A7E">
        <w:rPr>
          <w:rFonts w:ascii="Times New Roman" w:hAnsi="Times New Roman" w:cs="Times New Roman"/>
          <w:color w:val="3333FF"/>
          <w:sz w:val="24"/>
          <w:szCs w:val="24"/>
        </w:rPr>
        <w:tab/>
      </w:r>
      <w:r w:rsidRPr="00330A7E">
        <w:rPr>
          <w:rFonts w:ascii="Times New Roman" w:hAnsi="Times New Roman" w:cs="Times New Roman"/>
          <w:b/>
          <w:color w:val="3333FF"/>
          <w:sz w:val="24"/>
          <w:szCs w:val="24"/>
          <w:lang w:val="vi-VN"/>
        </w:rPr>
        <w:t>C.</w:t>
      </w:r>
      <w:r w:rsidR="00FA344A">
        <w:rPr>
          <w:rFonts w:ascii="Times New Roman" w:hAnsi="Times New Roman" w:cs="Times New Roman"/>
          <w:position w:val="-6"/>
          <w:sz w:val="24"/>
          <w:szCs w:val="24"/>
        </w:rPr>
        <w:pict w14:anchorId="0B814B7B">
          <v:shape id="_x0000_i7606" type="#_x0000_t75" style="width:19.5pt;height:14.25pt">
            <v:imagedata r:id="rId10697" o:title=""/>
          </v:shape>
        </w:pict>
      </w:r>
      <w:r w:rsidRPr="00330A7E">
        <w:rPr>
          <w:rFonts w:ascii="Times New Roman" w:hAnsi="Times New Roman" w:cs="Times New Roman"/>
          <w:color w:val="3333FF"/>
          <w:sz w:val="24"/>
          <w:szCs w:val="24"/>
        </w:rPr>
        <w:tab/>
      </w:r>
      <w:r w:rsidRPr="00330A7E">
        <w:rPr>
          <w:rFonts w:ascii="Times New Roman" w:hAnsi="Times New Roman" w:cs="Times New Roman"/>
          <w:color w:val="3333FF"/>
          <w:sz w:val="24"/>
          <w:szCs w:val="24"/>
        </w:rPr>
        <w:tab/>
      </w:r>
      <w:r w:rsidRPr="00330A7E">
        <w:rPr>
          <w:rFonts w:ascii="Times New Roman" w:hAnsi="Times New Roman" w:cs="Times New Roman"/>
          <w:b/>
          <w:color w:val="3333FF"/>
          <w:sz w:val="24"/>
          <w:szCs w:val="24"/>
          <w:lang w:val="vi-VN"/>
        </w:rPr>
        <w:t>D.</w:t>
      </w:r>
      <w:r w:rsidR="00FA344A">
        <w:rPr>
          <w:rFonts w:ascii="Times New Roman" w:hAnsi="Times New Roman" w:cs="Times New Roman"/>
          <w:position w:val="-6"/>
          <w:sz w:val="24"/>
          <w:szCs w:val="24"/>
        </w:rPr>
        <w:pict w14:anchorId="7A395AB6">
          <v:shape id="_x0000_i7607" type="#_x0000_t75" style="width:19.5pt;height:14.25pt">
            <v:imagedata r:id="rId10698" o:title=""/>
          </v:shape>
        </w:pict>
      </w:r>
    </w:p>
    <w:p w14:paraId="229C12C6" w14:textId="77777777" w:rsidR="00ED397D" w:rsidRPr="00330A7E" w:rsidRDefault="00ED397D" w:rsidP="000E1E56">
      <w:pPr>
        <w:pStyle w:val="ListParagraph"/>
        <w:numPr>
          <w:ilvl w:val="0"/>
          <w:numId w:val="41"/>
        </w:numPr>
        <w:tabs>
          <w:tab w:val="left" w:pos="360"/>
          <w:tab w:val="left" w:pos="992"/>
          <w:tab w:val="left" w:pos="2880"/>
          <w:tab w:val="left" w:pos="5400"/>
          <w:tab w:val="left" w:pos="7920"/>
        </w:tabs>
        <w:spacing w:line="360" w:lineRule="auto"/>
        <w:rPr>
          <w:rFonts w:ascii="Times New Roman" w:hAnsi="Times New Roman" w:cs="Times New Roman"/>
          <w:sz w:val="24"/>
          <w:szCs w:val="24"/>
        </w:rPr>
      </w:pPr>
      <w:r w:rsidRPr="00330A7E">
        <w:rPr>
          <w:rFonts w:ascii="Times New Roman" w:hAnsi="Times New Roman" w:cs="Times New Roman"/>
          <w:sz w:val="24"/>
          <w:szCs w:val="24"/>
          <w:lang w:val="nl-NL"/>
        </w:rPr>
        <w:t xml:space="preserve">Họ nguyên hàm của hàm số </w:t>
      </w:r>
      <w:r w:rsidR="00FA344A">
        <w:rPr>
          <w:rFonts w:ascii="Times New Roman" w:hAnsi="Times New Roman" w:cs="Times New Roman"/>
          <w:position w:val="-10"/>
          <w:sz w:val="24"/>
          <w:szCs w:val="24"/>
        </w:rPr>
        <w:pict w14:anchorId="0559FEB1">
          <v:shape id="_x0000_i7608" type="#_x0000_t75" style="width:51pt;height:18pt">
            <v:imagedata r:id="rId10699" o:title=""/>
          </v:shape>
        </w:pict>
      </w:r>
      <w:r w:rsidRPr="00330A7E">
        <w:rPr>
          <w:rFonts w:ascii="Times New Roman" w:hAnsi="Times New Roman" w:cs="Times New Roman"/>
          <w:position w:val="-10"/>
          <w:sz w:val="24"/>
          <w:szCs w:val="24"/>
        </w:rPr>
        <w:t xml:space="preserve"> </w:t>
      </w:r>
      <w:r w:rsidRPr="00330A7E">
        <w:rPr>
          <w:rFonts w:ascii="Times New Roman" w:hAnsi="Times New Roman" w:cs="Times New Roman"/>
          <w:sz w:val="24"/>
          <w:szCs w:val="24"/>
        </w:rPr>
        <w:t>là hàm số nào sau đây?</w:t>
      </w:r>
    </w:p>
    <w:p w14:paraId="5888FBD6" w14:textId="77777777" w:rsidR="00ED397D" w:rsidRPr="00330A7E" w:rsidRDefault="00ED397D" w:rsidP="00330A7E">
      <w:pPr>
        <w:tabs>
          <w:tab w:val="left" w:pos="360"/>
          <w:tab w:val="left" w:pos="2880"/>
          <w:tab w:val="left" w:pos="3402"/>
          <w:tab w:val="left" w:pos="5400"/>
          <w:tab w:val="left" w:pos="5669"/>
          <w:tab w:val="left" w:pos="7920"/>
        </w:tabs>
        <w:spacing w:line="360" w:lineRule="auto"/>
        <w:jc w:val="both"/>
        <w:rPr>
          <w:rFonts w:ascii="Times New Roman" w:hAnsi="Times New Roman" w:cs="Times New Roman"/>
          <w:color w:val="3333FF"/>
          <w:sz w:val="24"/>
          <w:szCs w:val="24"/>
        </w:rPr>
      </w:pPr>
      <w:r w:rsidRPr="00330A7E">
        <w:rPr>
          <w:rFonts w:ascii="Times New Roman" w:hAnsi="Times New Roman" w:cs="Times New Roman"/>
          <w:b/>
          <w:sz w:val="24"/>
          <w:szCs w:val="24"/>
        </w:rPr>
        <w:tab/>
      </w:r>
      <w:r w:rsidRPr="00330A7E">
        <w:rPr>
          <w:rFonts w:ascii="Times New Roman" w:hAnsi="Times New Roman" w:cs="Times New Roman"/>
          <w:b/>
          <w:color w:val="3333FF"/>
          <w:sz w:val="24"/>
          <w:szCs w:val="24"/>
        </w:rPr>
        <w:t xml:space="preserve">A. </w:t>
      </w:r>
      <w:r w:rsidR="00FA344A">
        <w:rPr>
          <w:rFonts w:ascii="Times New Roman" w:hAnsi="Times New Roman" w:cs="Times New Roman"/>
          <w:position w:val="-6"/>
          <w:sz w:val="24"/>
          <w:szCs w:val="24"/>
        </w:rPr>
        <w:pict w14:anchorId="688C8877">
          <v:shape id="_x0000_i7609" type="#_x0000_t75" style="width:39pt;height:16.5pt">
            <v:imagedata r:id="rId10700" o:title=""/>
          </v:shape>
        </w:pict>
      </w:r>
      <w:r w:rsidRPr="00330A7E">
        <w:rPr>
          <w:rFonts w:ascii="Times New Roman" w:hAnsi="Times New Roman" w:cs="Times New Roman"/>
          <w:color w:val="3333FF"/>
          <w:sz w:val="24"/>
          <w:szCs w:val="24"/>
        </w:rPr>
        <w:t>.</w:t>
      </w:r>
      <w:r w:rsidRPr="00330A7E">
        <w:rPr>
          <w:rFonts w:ascii="Times New Roman" w:hAnsi="Times New Roman" w:cs="Times New Roman"/>
          <w:color w:val="3333FF"/>
          <w:sz w:val="24"/>
          <w:szCs w:val="24"/>
        </w:rPr>
        <w:tab/>
      </w:r>
      <w:r w:rsidRPr="00330A7E">
        <w:rPr>
          <w:rFonts w:ascii="Times New Roman" w:hAnsi="Times New Roman" w:cs="Times New Roman"/>
          <w:b/>
          <w:color w:val="3333FF"/>
          <w:sz w:val="24"/>
          <w:szCs w:val="24"/>
        </w:rPr>
        <w:t xml:space="preserve">B. </w:t>
      </w:r>
      <w:r w:rsidR="00FA344A">
        <w:rPr>
          <w:rFonts w:ascii="Times New Roman" w:hAnsi="Times New Roman" w:cs="Times New Roman"/>
          <w:position w:val="-24"/>
          <w:sz w:val="24"/>
          <w:szCs w:val="24"/>
        </w:rPr>
        <w:pict w14:anchorId="725C37F6">
          <v:shape id="_x0000_i7610" type="#_x0000_t75" style="width:46.5pt;height:31.5pt">
            <v:imagedata r:id="rId10701" o:title=""/>
          </v:shape>
        </w:pict>
      </w:r>
      <w:r w:rsidRPr="00330A7E">
        <w:rPr>
          <w:rFonts w:ascii="Times New Roman" w:hAnsi="Times New Roman" w:cs="Times New Roman"/>
          <w:color w:val="3333FF"/>
          <w:sz w:val="24"/>
          <w:szCs w:val="24"/>
        </w:rPr>
        <w:t>.</w:t>
      </w:r>
      <w:r w:rsidRPr="00330A7E">
        <w:rPr>
          <w:rFonts w:ascii="Times New Roman" w:hAnsi="Times New Roman" w:cs="Times New Roman"/>
          <w:color w:val="3333FF"/>
          <w:sz w:val="24"/>
          <w:szCs w:val="24"/>
        </w:rPr>
        <w:tab/>
      </w:r>
      <w:r w:rsidRPr="00330A7E">
        <w:rPr>
          <w:rFonts w:ascii="Times New Roman" w:hAnsi="Times New Roman" w:cs="Times New Roman"/>
          <w:b/>
          <w:color w:val="3333FF"/>
          <w:sz w:val="24"/>
          <w:szCs w:val="24"/>
        </w:rPr>
        <w:t xml:space="preserve">C. </w:t>
      </w:r>
      <w:r w:rsidR="00FA344A">
        <w:rPr>
          <w:rFonts w:ascii="Times New Roman" w:hAnsi="Times New Roman" w:cs="Times New Roman"/>
          <w:position w:val="-24"/>
          <w:sz w:val="24"/>
          <w:szCs w:val="24"/>
        </w:rPr>
        <w:pict w14:anchorId="56DBC670">
          <v:shape id="_x0000_i7611" type="#_x0000_t75" style="width:42pt;height:31.5pt">
            <v:imagedata r:id="rId10702" o:title=""/>
          </v:shape>
        </w:pict>
      </w:r>
      <w:r w:rsidRPr="00330A7E">
        <w:rPr>
          <w:rFonts w:ascii="Times New Roman" w:hAnsi="Times New Roman" w:cs="Times New Roman"/>
          <w:color w:val="3333FF"/>
          <w:sz w:val="24"/>
          <w:szCs w:val="24"/>
        </w:rPr>
        <w:t>.</w:t>
      </w:r>
      <w:r w:rsidRPr="00330A7E">
        <w:rPr>
          <w:rFonts w:ascii="Times New Roman" w:hAnsi="Times New Roman" w:cs="Times New Roman"/>
          <w:color w:val="3333FF"/>
          <w:sz w:val="24"/>
          <w:szCs w:val="24"/>
        </w:rPr>
        <w:tab/>
      </w:r>
      <w:r w:rsidRPr="00330A7E">
        <w:rPr>
          <w:rFonts w:ascii="Times New Roman" w:hAnsi="Times New Roman" w:cs="Times New Roman"/>
          <w:b/>
          <w:color w:val="3333FF"/>
          <w:sz w:val="24"/>
          <w:szCs w:val="24"/>
        </w:rPr>
        <w:t xml:space="preserve">D. </w:t>
      </w:r>
      <w:r w:rsidR="00FA344A">
        <w:rPr>
          <w:rFonts w:ascii="Times New Roman" w:hAnsi="Times New Roman" w:cs="Times New Roman"/>
          <w:position w:val="-6"/>
          <w:sz w:val="24"/>
          <w:szCs w:val="24"/>
        </w:rPr>
        <w:pict w14:anchorId="48588A15">
          <v:shape id="_x0000_i7612" type="#_x0000_t75" style="width:42pt;height:16.5pt">
            <v:imagedata r:id="rId10703" o:title=""/>
          </v:shape>
        </w:pict>
      </w:r>
      <w:r w:rsidRPr="00330A7E">
        <w:rPr>
          <w:rFonts w:ascii="Times New Roman" w:hAnsi="Times New Roman" w:cs="Times New Roman"/>
          <w:color w:val="3333FF"/>
          <w:sz w:val="24"/>
          <w:szCs w:val="24"/>
        </w:rPr>
        <w:t>.</w:t>
      </w:r>
    </w:p>
    <w:p w14:paraId="1A322CA4" w14:textId="77777777" w:rsidR="00ED397D" w:rsidRPr="00330A7E" w:rsidRDefault="00ED397D" w:rsidP="000E1E56">
      <w:pPr>
        <w:pStyle w:val="msolistparagraph0"/>
        <w:numPr>
          <w:ilvl w:val="0"/>
          <w:numId w:val="41"/>
        </w:numPr>
        <w:tabs>
          <w:tab w:val="left" w:pos="360"/>
          <w:tab w:val="left" w:pos="992"/>
          <w:tab w:val="left" w:pos="2880"/>
          <w:tab w:val="left" w:pos="5400"/>
          <w:tab w:val="left" w:pos="7920"/>
        </w:tabs>
        <w:spacing w:line="360" w:lineRule="auto"/>
        <w:jc w:val="both"/>
        <w:rPr>
          <w:b/>
        </w:rPr>
      </w:pPr>
      <w:r w:rsidRPr="00330A7E">
        <w:lastRenderedPageBreak/>
        <w:t xml:space="preserve">Trong không gian với hệ tọa độ </w:t>
      </w:r>
      <w:r w:rsidR="00FA344A">
        <w:rPr>
          <w:position w:val="-10"/>
        </w:rPr>
        <w:pict w14:anchorId="07B627D7">
          <v:shape id="_x0000_i7613" type="#_x0000_t75" style="width:28.5pt;height:16.5pt">
            <v:imagedata r:id="rId10704" o:title=""/>
          </v:shape>
        </w:pict>
      </w:r>
      <w:r w:rsidRPr="00330A7E">
        <w:t xml:space="preserve">, phương trình mặt phẳng qua </w:t>
      </w:r>
      <w:r w:rsidR="00FA344A">
        <w:rPr>
          <w:position w:val="-14"/>
        </w:rPr>
        <w:pict w14:anchorId="72231F45">
          <v:shape id="_x0000_i7614" type="#_x0000_t75" style="width:59.25pt;height:20.25pt">
            <v:imagedata r:id="rId10705" o:title=""/>
          </v:shape>
        </w:pict>
      </w:r>
      <w:r w:rsidRPr="00330A7E">
        <w:t xml:space="preserve"> và có vectơ pháp tuyến  </w:t>
      </w:r>
      <w:r w:rsidR="00FA344A">
        <w:rPr>
          <w:position w:val="-14"/>
        </w:rPr>
        <w:pict w14:anchorId="487394CC">
          <v:shape id="_x0000_i7615" type="#_x0000_t75" style="width:69pt;height:20.25pt">
            <v:imagedata r:id="rId10706" o:title=""/>
          </v:shape>
        </w:pict>
      </w:r>
      <w:r w:rsidRPr="00330A7E">
        <w:t xml:space="preserve"> là</w:t>
      </w:r>
    </w:p>
    <w:p w14:paraId="11E758A3" w14:textId="77777777" w:rsidR="00ED397D" w:rsidRPr="00330A7E" w:rsidRDefault="00ED397D" w:rsidP="00330A7E">
      <w:pPr>
        <w:tabs>
          <w:tab w:val="left" w:pos="360"/>
          <w:tab w:val="left" w:pos="2880"/>
          <w:tab w:val="left" w:pos="3402"/>
          <w:tab w:val="left" w:pos="5400"/>
          <w:tab w:val="left" w:pos="5669"/>
          <w:tab w:val="left" w:pos="7920"/>
        </w:tabs>
        <w:spacing w:line="360" w:lineRule="auto"/>
        <w:jc w:val="both"/>
        <w:rPr>
          <w:rFonts w:ascii="Times New Roman" w:hAnsi="Times New Roman" w:cs="Times New Roman"/>
          <w:sz w:val="24"/>
          <w:szCs w:val="24"/>
        </w:rPr>
      </w:pPr>
      <w:r w:rsidRPr="00330A7E">
        <w:rPr>
          <w:rFonts w:ascii="Times New Roman" w:hAnsi="Times New Roman" w:cs="Times New Roman"/>
          <w:b/>
          <w:color w:val="FF0000"/>
          <w:sz w:val="24"/>
          <w:szCs w:val="24"/>
          <w:lang w:val="nl-NL"/>
        </w:rPr>
        <w:tab/>
      </w:r>
      <w:r w:rsidRPr="00330A7E">
        <w:rPr>
          <w:rFonts w:ascii="Times New Roman" w:hAnsi="Times New Roman" w:cs="Times New Roman"/>
          <w:b/>
          <w:color w:val="3333FF"/>
          <w:sz w:val="24"/>
          <w:szCs w:val="24"/>
          <w:lang w:val="nl-NL"/>
        </w:rPr>
        <w:t xml:space="preserve">A. </w:t>
      </w:r>
      <w:r w:rsidR="00FA344A">
        <w:rPr>
          <w:rFonts w:ascii="Times New Roman" w:hAnsi="Times New Roman" w:cs="Times New Roman"/>
          <w:position w:val="-10"/>
          <w:sz w:val="24"/>
          <w:szCs w:val="24"/>
        </w:rPr>
        <w:pict w14:anchorId="15204455">
          <v:shape id="_x0000_i7616" type="#_x0000_t75" style="width:88.5pt;height:16.5pt">
            <v:imagedata r:id="rId10707" o:title=""/>
          </v:shape>
        </w:pict>
      </w:r>
      <w:r w:rsidRPr="00330A7E">
        <w:rPr>
          <w:rFonts w:ascii="Times New Roman" w:hAnsi="Times New Roman" w:cs="Times New Roman"/>
          <w:color w:val="3333FF"/>
          <w:sz w:val="24"/>
          <w:szCs w:val="24"/>
        </w:rPr>
        <w:t>.</w:t>
      </w:r>
      <w:r w:rsidRPr="00330A7E">
        <w:rPr>
          <w:rFonts w:ascii="Times New Roman" w:hAnsi="Times New Roman" w:cs="Times New Roman"/>
          <w:b/>
          <w:color w:val="3333FF"/>
          <w:sz w:val="24"/>
          <w:szCs w:val="24"/>
          <w:lang w:val="nl-NL"/>
        </w:rPr>
        <w:tab/>
        <w:t xml:space="preserve">B. </w:t>
      </w:r>
      <w:r w:rsidR="00FA344A">
        <w:rPr>
          <w:rFonts w:ascii="Times New Roman" w:hAnsi="Times New Roman" w:cs="Times New Roman"/>
          <w:position w:val="-10"/>
          <w:sz w:val="24"/>
          <w:szCs w:val="24"/>
        </w:rPr>
        <w:pict w14:anchorId="11EA2BC7">
          <v:shape id="_x0000_i7617" type="#_x0000_t75" style="width:95.25pt;height:16.5pt">
            <v:imagedata r:id="rId10708" o:title=""/>
          </v:shape>
        </w:pict>
      </w:r>
      <w:r w:rsidRPr="00330A7E">
        <w:rPr>
          <w:rFonts w:ascii="Times New Roman" w:hAnsi="Times New Roman" w:cs="Times New Roman"/>
          <w:color w:val="3333FF"/>
          <w:sz w:val="24"/>
          <w:szCs w:val="24"/>
        </w:rPr>
        <w:t>.</w:t>
      </w:r>
      <w:r w:rsidRPr="00330A7E">
        <w:rPr>
          <w:rFonts w:ascii="Times New Roman" w:hAnsi="Times New Roman" w:cs="Times New Roman"/>
          <w:b/>
          <w:color w:val="3333FF"/>
          <w:sz w:val="24"/>
          <w:szCs w:val="24"/>
          <w:lang w:val="nl-NL"/>
        </w:rPr>
        <w:tab/>
        <w:t xml:space="preserve">C. </w:t>
      </w:r>
      <w:r w:rsidR="00FA344A">
        <w:rPr>
          <w:rFonts w:ascii="Times New Roman" w:hAnsi="Times New Roman" w:cs="Times New Roman"/>
          <w:position w:val="-10"/>
          <w:sz w:val="24"/>
          <w:szCs w:val="24"/>
        </w:rPr>
        <w:pict w14:anchorId="5F9E1BED">
          <v:shape id="_x0000_i7618" type="#_x0000_t75" style="width:91.5pt;height:16.5pt">
            <v:imagedata r:id="rId10709" o:title=""/>
          </v:shape>
        </w:pict>
      </w:r>
      <w:r w:rsidRPr="00330A7E">
        <w:rPr>
          <w:rFonts w:ascii="Times New Roman" w:hAnsi="Times New Roman" w:cs="Times New Roman"/>
          <w:color w:val="3333FF"/>
          <w:sz w:val="24"/>
          <w:szCs w:val="24"/>
        </w:rPr>
        <w:t>.</w:t>
      </w:r>
      <w:r w:rsidRPr="00330A7E">
        <w:rPr>
          <w:rFonts w:ascii="Times New Roman" w:hAnsi="Times New Roman" w:cs="Times New Roman"/>
          <w:b/>
          <w:color w:val="3333FF"/>
          <w:sz w:val="24"/>
          <w:szCs w:val="24"/>
          <w:lang w:val="nl-NL"/>
        </w:rPr>
        <w:tab/>
        <w:t xml:space="preserve">D. </w:t>
      </w:r>
      <w:r w:rsidR="00FA344A">
        <w:rPr>
          <w:rFonts w:ascii="Times New Roman" w:hAnsi="Times New Roman" w:cs="Times New Roman"/>
          <w:position w:val="-10"/>
          <w:sz w:val="24"/>
          <w:szCs w:val="24"/>
        </w:rPr>
        <w:pict w14:anchorId="4FA23A80">
          <v:shape id="_x0000_i7619" type="#_x0000_t75" style="width:89.25pt;height:16.5pt">
            <v:imagedata r:id="rId10710" o:title=""/>
          </v:shape>
        </w:pict>
      </w:r>
      <w:r w:rsidRPr="00330A7E">
        <w:rPr>
          <w:rFonts w:ascii="Times New Roman" w:hAnsi="Times New Roman" w:cs="Times New Roman"/>
          <w:color w:val="3333FF"/>
          <w:sz w:val="24"/>
          <w:szCs w:val="24"/>
        </w:rPr>
        <w:t>.</w:t>
      </w:r>
    </w:p>
    <w:p w14:paraId="73401C82" w14:textId="77777777" w:rsidR="00ED397D" w:rsidRPr="00330A7E" w:rsidRDefault="00ED397D" w:rsidP="000E1E56">
      <w:pPr>
        <w:numPr>
          <w:ilvl w:val="0"/>
          <w:numId w:val="81"/>
        </w:numPr>
        <w:tabs>
          <w:tab w:val="left" w:pos="360"/>
          <w:tab w:val="left" w:pos="2880"/>
          <w:tab w:val="left" w:pos="5400"/>
          <w:tab w:val="left" w:pos="7920"/>
        </w:tabs>
        <w:spacing w:after="0" w:line="360" w:lineRule="auto"/>
        <w:jc w:val="both"/>
        <w:rPr>
          <w:rFonts w:ascii="Times New Roman" w:eastAsia="Arial" w:hAnsi="Times New Roman" w:cs="Times New Roman"/>
          <w:color w:val="000000"/>
          <w:sz w:val="24"/>
          <w:szCs w:val="24"/>
          <w:lang w:val="vi-VN"/>
        </w:rPr>
      </w:pPr>
      <w:r w:rsidRPr="00330A7E">
        <w:rPr>
          <w:rFonts w:ascii="Times New Roman" w:hAnsi="Times New Roman" w:cs="Times New Roman"/>
          <w:bCs/>
          <w:sz w:val="24"/>
          <w:szCs w:val="24"/>
        </w:rPr>
        <w:t xml:space="preserve">Trong không gian </w:t>
      </w:r>
      <w:r w:rsidR="00FA344A">
        <w:rPr>
          <w:rFonts w:ascii="Times New Roman" w:hAnsi="Times New Roman" w:cs="Times New Roman"/>
          <w:position w:val="-10"/>
          <w:sz w:val="24"/>
          <w:szCs w:val="24"/>
        </w:rPr>
        <w:pict w14:anchorId="1DAB0D74">
          <v:shape id="_x0000_i7620" type="#_x0000_t75" style="width:28.5pt;height:16.5pt">
            <v:imagedata r:id="rId10711" o:title=""/>
          </v:shape>
        </w:pict>
      </w:r>
      <w:r w:rsidRPr="00330A7E">
        <w:rPr>
          <w:rFonts w:ascii="Times New Roman" w:hAnsi="Times New Roman" w:cs="Times New Roman"/>
          <w:bCs/>
          <w:sz w:val="24"/>
          <w:szCs w:val="24"/>
        </w:rPr>
        <w:t xml:space="preserve">, cho điểm </w:t>
      </w:r>
      <w:r w:rsidR="00FA344A">
        <w:rPr>
          <w:rFonts w:ascii="Times New Roman" w:hAnsi="Times New Roman" w:cs="Times New Roman"/>
          <w:position w:val="-14"/>
          <w:sz w:val="24"/>
          <w:szCs w:val="24"/>
        </w:rPr>
        <w:pict w14:anchorId="462FE385">
          <v:shape id="_x0000_i7621" type="#_x0000_t75" style="width:60pt;height:20.25pt">
            <v:imagedata r:id="rId10712" o:title=""/>
          </v:shape>
        </w:pict>
      </w:r>
      <w:r w:rsidRPr="00330A7E">
        <w:rPr>
          <w:rFonts w:ascii="Times New Roman" w:hAnsi="Times New Roman" w:cs="Times New Roman"/>
          <w:bCs/>
          <w:sz w:val="24"/>
          <w:szCs w:val="24"/>
        </w:rPr>
        <w:t xml:space="preserve"> và mặt phẳng </w:t>
      </w:r>
      <w:r w:rsidR="00FA344A">
        <w:rPr>
          <w:rFonts w:ascii="Times New Roman" w:hAnsi="Times New Roman" w:cs="Times New Roman"/>
          <w:position w:val="-14"/>
          <w:sz w:val="24"/>
          <w:szCs w:val="24"/>
        </w:rPr>
        <w:pict w14:anchorId="363850FD">
          <v:shape id="_x0000_i7622" type="#_x0000_t75" style="width:113.25pt;height:20.25pt">
            <v:imagedata r:id="rId10713" o:title=""/>
          </v:shape>
        </w:pict>
      </w:r>
      <w:r w:rsidRPr="00330A7E">
        <w:rPr>
          <w:rFonts w:ascii="Times New Roman" w:hAnsi="Times New Roman" w:cs="Times New Roman"/>
          <w:bCs/>
          <w:sz w:val="24"/>
          <w:szCs w:val="24"/>
        </w:rPr>
        <w:t xml:space="preserve">. Đường thẳng đi qua </w:t>
      </w:r>
      <w:r w:rsidR="00FA344A">
        <w:rPr>
          <w:rFonts w:ascii="Times New Roman" w:hAnsi="Times New Roman" w:cs="Times New Roman"/>
          <w:position w:val="-4"/>
          <w:sz w:val="24"/>
          <w:szCs w:val="24"/>
        </w:rPr>
        <w:pict w14:anchorId="2987D46D">
          <v:shape id="_x0000_i7623" type="#_x0000_t75" style="width:16.5pt;height:13.5pt">
            <v:imagedata r:id="rId10714" o:title=""/>
          </v:shape>
        </w:pict>
      </w:r>
      <w:r w:rsidRPr="00330A7E">
        <w:rPr>
          <w:rFonts w:ascii="Times New Roman" w:hAnsi="Times New Roman" w:cs="Times New Roman"/>
          <w:bCs/>
          <w:sz w:val="24"/>
          <w:szCs w:val="24"/>
        </w:rPr>
        <w:t xml:space="preserve"> và vuông</w:t>
      </w:r>
      <w:r w:rsidRPr="00330A7E">
        <w:rPr>
          <w:rFonts w:ascii="Times New Roman" w:hAnsi="Times New Roman" w:cs="Times New Roman"/>
          <w:bCs/>
          <w:sz w:val="24"/>
          <w:szCs w:val="24"/>
          <w:lang w:val="vi-VN"/>
        </w:rPr>
        <w:t xml:space="preserve"> góc</w:t>
      </w:r>
      <w:r w:rsidRPr="00330A7E">
        <w:rPr>
          <w:rFonts w:ascii="Times New Roman" w:hAnsi="Times New Roman" w:cs="Times New Roman"/>
          <w:bCs/>
          <w:sz w:val="24"/>
          <w:szCs w:val="24"/>
        </w:rPr>
        <w:t xml:space="preserve"> với </w:t>
      </w:r>
      <w:r w:rsidR="00FA344A">
        <w:rPr>
          <w:rFonts w:ascii="Times New Roman" w:hAnsi="Times New Roman" w:cs="Times New Roman"/>
          <w:position w:val="-14"/>
          <w:sz w:val="24"/>
          <w:szCs w:val="24"/>
        </w:rPr>
        <w:pict w14:anchorId="5AED1D42">
          <v:shape id="_x0000_i7624" type="#_x0000_t75" style="width:21pt;height:20.25pt">
            <v:imagedata r:id="rId10715" o:title=""/>
          </v:shape>
        </w:pict>
      </w:r>
      <w:r w:rsidRPr="00330A7E">
        <w:rPr>
          <w:rFonts w:ascii="Times New Roman" w:hAnsi="Times New Roman" w:cs="Times New Roman"/>
          <w:bCs/>
          <w:sz w:val="24"/>
          <w:szCs w:val="24"/>
        </w:rPr>
        <w:t xml:space="preserve"> có phương trình là:</w:t>
      </w:r>
    </w:p>
    <w:p w14:paraId="7D92A960" w14:textId="77777777" w:rsidR="00ED397D" w:rsidRPr="00330A7E" w:rsidRDefault="00ED397D" w:rsidP="00330A7E">
      <w:pPr>
        <w:pStyle w:val="ListParagraph"/>
        <w:tabs>
          <w:tab w:val="left" w:pos="360"/>
          <w:tab w:val="left" w:pos="993"/>
          <w:tab w:val="left" w:pos="2880"/>
          <w:tab w:val="left" w:pos="3402"/>
          <w:tab w:val="left" w:pos="5400"/>
          <w:tab w:val="left" w:pos="5670"/>
          <w:tab w:val="left" w:pos="7920"/>
        </w:tabs>
        <w:spacing w:line="360" w:lineRule="auto"/>
        <w:ind w:left="0"/>
        <w:rPr>
          <w:rFonts w:ascii="Times New Roman" w:hAnsi="Times New Roman" w:cs="Times New Roman"/>
          <w:b/>
          <w:color w:val="3333FF"/>
          <w:sz w:val="24"/>
          <w:szCs w:val="24"/>
        </w:rPr>
      </w:pPr>
      <w:r w:rsidRPr="00330A7E">
        <w:rPr>
          <w:rFonts w:ascii="Times New Roman" w:hAnsi="Times New Roman" w:cs="Times New Roman"/>
          <w:b/>
          <w:color w:val="3333FF"/>
          <w:sz w:val="24"/>
          <w:szCs w:val="24"/>
        </w:rPr>
        <w:tab/>
        <w:t xml:space="preserve">A. </w:t>
      </w:r>
      <w:r w:rsidR="00FA344A">
        <w:rPr>
          <w:rFonts w:ascii="Times New Roman" w:hAnsi="Times New Roman" w:cs="Times New Roman"/>
          <w:position w:val="-50"/>
          <w:sz w:val="24"/>
          <w:szCs w:val="24"/>
        </w:rPr>
        <w:pict w14:anchorId="558847A4">
          <v:shape id="_x0000_i7625" type="#_x0000_t75" style="width:55.5pt;height:56.25pt">
            <v:imagedata r:id="rId10716" o:title=""/>
          </v:shape>
        </w:pict>
      </w:r>
      <w:r w:rsidRPr="00330A7E">
        <w:rPr>
          <w:rFonts w:ascii="Times New Roman" w:hAnsi="Times New Roman" w:cs="Times New Roman"/>
          <w:color w:val="3333FF"/>
          <w:sz w:val="24"/>
          <w:szCs w:val="24"/>
        </w:rPr>
        <w:t>.</w:t>
      </w:r>
      <w:r w:rsidRPr="00330A7E">
        <w:rPr>
          <w:rFonts w:ascii="Times New Roman" w:hAnsi="Times New Roman" w:cs="Times New Roman"/>
          <w:b/>
          <w:color w:val="3333FF"/>
          <w:sz w:val="24"/>
          <w:szCs w:val="24"/>
        </w:rPr>
        <w:tab/>
        <w:t xml:space="preserve">B. </w:t>
      </w:r>
      <w:r w:rsidR="00FA344A">
        <w:rPr>
          <w:rFonts w:ascii="Times New Roman" w:hAnsi="Times New Roman" w:cs="Times New Roman"/>
          <w:position w:val="-50"/>
          <w:sz w:val="24"/>
          <w:szCs w:val="24"/>
        </w:rPr>
        <w:pict w14:anchorId="6831302C">
          <v:shape id="_x0000_i7626" type="#_x0000_t75" style="width:61.5pt;height:56.25pt">
            <v:imagedata r:id="rId10717" o:title=""/>
          </v:shape>
        </w:pict>
      </w:r>
      <w:r w:rsidRPr="00330A7E">
        <w:rPr>
          <w:rFonts w:ascii="Times New Roman" w:hAnsi="Times New Roman" w:cs="Times New Roman"/>
          <w:color w:val="3333FF"/>
          <w:sz w:val="24"/>
          <w:szCs w:val="24"/>
        </w:rPr>
        <w:t>.</w:t>
      </w:r>
      <w:r w:rsidRPr="00330A7E">
        <w:rPr>
          <w:rFonts w:ascii="Times New Roman" w:hAnsi="Times New Roman" w:cs="Times New Roman"/>
          <w:b/>
          <w:color w:val="3333FF"/>
          <w:sz w:val="24"/>
          <w:szCs w:val="24"/>
        </w:rPr>
        <w:tab/>
        <w:t xml:space="preserve">C. </w:t>
      </w:r>
      <w:r w:rsidR="00FA344A">
        <w:rPr>
          <w:rFonts w:ascii="Times New Roman" w:hAnsi="Times New Roman" w:cs="Times New Roman"/>
          <w:position w:val="-50"/>
          <w:sz w:val="24"/>
          <w:szCs w:val="24"/>
        </w:rPr>
        <w:pict w14:anchorId="421200C5">
          <v:shape id="_x0000_i7627" type="#_x0000_t75" style="width:61.5pt;height:56.25pt">
            <v:imagedata r:id="rId10718" o:title=""/>
          </v:shape>
        </w:pict>
      </w:r>
      <w:r w:rsidRPr="00330A7E">
        <w:rPr>
          <w:rFonts w:ascii="Times New Roman" w:hAnsi="Times New Roman" w:cs="Times New Roman"/>
          <w:color w:val="3333FF"/>
          <w:sz w:val="24"/>
          <w:szCs w:val="24"/>
        </w:rPr>
        <w:t>.</w:t>
      </w:r>
      <w:r w:rsidRPr="00330A7E">
        <w:rPr>
          <w:rFonts w:ascii="Times New Roman" w:hAnsi="Times New Roman" w:cs="Times New Roman"/>
          <w:b/>
          <w:color w:val="3333FF"/>
          <w:sz w:val="24"/>
          <w:szCs w:val="24"/>
        </w:rPr>
        <w:tab/>
        <w:t xml:space="preserve">D. </w:t>
      </w:r>
      <w:r w:rsidR="00FA344A">
        <w:rPr>
          <w:rFonts w:ascii="Times New Roman" w:hAnsi="Times New Roman" w:cs="Times New Roman"/>
          <w:position w:val="-50"/>
          <w:sz w:val="24"/>
          <w:szCs w:val="24"/>
        </w:rPr>
        <w:pict w14:anchorId="47B457EA">
          <v:shape id="_x0000_i7628" type="#_x0000_t75" style="width:62.25pt;height:56.25pt">
            <v:imagedata r:id="rId10719" o:title=""/>
          </v:shape>
        </w:pict>
      </w:r>
      <w:r w:rsidRPr="00330A7E">
        <w:rPr>
          <w:rFonts w:ascii="Times New Roman" w:hAnsi="Times New Roman" w:cs="Times New Roman"/>
          <w:color w:val="3333FF"/>
          <w:sz w:val="24"/>
          <w:szCs w:val="24"/>
        </w:rPr>
        <w:t>.</w:t>
      </w:r>
    </w:p>
    <w:p w14:paraId="7E78B557" w14:textId="77777777" w:rsidR="00ED397D" w:rsidRPr="00330A7E" w:rsidRDefault="00ED397D" w:rsidP="000E1E56">
      <w:pPr>
        <w:pStyle w:val="msolistparagraph0"/>
        <w:numPr>
          <w:ilvl w:val="0"/>
          <w:numId w:val="81"/>
        </w:numPr>
        <w:tabs>
          <w:tab w:val="left" w:pos="360"/>
          <w:tab w:val="left" w:pos="720"/>
          <w:tab w:val="left" w:pos="992"/>
          <w:tab w:val="left" w:pos="2880"/>
          <w:tab w:val="left" w:pos="5400"/>
          <w:tab w:val="left" w:pos="7920"/>
        </w:tabs>
        <w:spacing w:line="360" w:lineRule="auto"/>
        <w:jc w:val="both"/>
        <w:rPr>
          <w:b/>
          <w:lang w:val="vi-VN"/>
        </w:rPr>
      </w:pPr>
      <w:r w:rsidRPr="00330A7E">
        <w:rPr>
          <w:lang w:val="vi-VN"/>
        </w:rPr>
        <w:t xml:space="preserve">Trong không gian với hệ tọa độ </w:t>
      </w:r>
      <w:r w:rsidR="00FA344A">
        <w:rPr>
          <w:position w:val="-10"/>
        </w:rPr>
        <w:pict w14:anchorId="6C9D7762">
          <v:shape id="_x0000_i7629" type="#_x0000_t75" style="width:28.5pt;height:16.5pt">
            <v:imagedata r:id="rId10720" o:title=""/>
          </v:shape>
        </w:pict>
      </w:r>
      <w:r w:rsidRPr="00330A7E">
        <w:rPr>
          <w:lang w:val="vi-VN"/>
        </w:rPr>
        <w:t xml:space="preserve">, cho mặt cầu có phương trình </w:t>
      </w:r>
      <w:r w:rsidR="00FA344A">
        <w:rPr>
          <w:position w:val="-14"/>
        </w:rPr>
        <w:pict w14:anchorId="6FF9E076">
          <v:shape id="_x0000_i7630" type="#_x0000_t75" style="width:151.5pt;height:22.5pt">
            <v:imagedata r:id="rId10721" o:title=""/>
          </v:shape>
        </w:pict>
      </w:r>
      <w:r w:rsidRPr="00330A7E">
        <w:rPr>
          <w:lang w:val="vi-VN"/>
        </w:rPr>
        <w:t xml:space="preserve">. Tìm tọa độ tâm </w:t>
      </w:r>
      <w:r w:rsidR="00FA344A">
        <w:rPr>
          <w:position w:val="-4"/>
        </w:rPr>
        <w:pict w14:anchorId="6025046E">
          <v:shape id="_x0000_i7631" type="#_x0000_t75" style="width:10.5pt;height:13.5pt">
            <v:imagedata r:id="rId10722" o:title=""/>
          </v:shape>
        </w:pict>
      </w:r>
      <w:r w:rsidRPr="00330A7E">
        <w:rPr>
          <w:lang w:val="vi-VN"/>
        </w:rPr>
        <w:t xml:space="preserve"> và bán kính </w:t>
      </w:r>
      <w:r w:rsidR="00FA344A">
        <w:rPr>
          <w:position w:val="-4"/>
        </w:rPr>
        <w:pict w14:anchorId="0727C9A7">
          <v:shape id="_x0000_i7632" type="#_x0000_t75" style="width:12pt;height:13.5pt">
            <v:imagedata r:id="rId10723" o:title=""/>
          </v:shape>
        </w:pict>
      </w:r>
      <w:r w:rsidRPr="00330A7E">
        <w:rPr>
          <w:lang w:val="vi-VN"/>
        </w:rPr>
        <w:t xml:space="preserve"> của mặt cầu đó.</w:t>
      </w:r>
    </w:p>
    <w:p w14:paraId="77D1D957" w14:textId="77777777" w:rsidR="00ED397D" w:rsidRPr="00330A7E" w:rsidRDefault="00ED397D" w:rsidP="00330A7E">
      <w:pPr>
        <w:tabs>
          <w:tab w:val="left" w:pos="360"/>
          <w:tab w:val="left" w:pos="720"/>
          <w:tab w:val="left" w:pos="2880"/>
          <w:tab w:val="left" w:pos="3402"/>
          <w:tab w:val="left" w:pos="5400"/>
          <w:tab w:val="left" w:pos="5669"/>
          <w:tab w:val="left" w:pos="7920"/>
        </w:tabs>
        <w:spacing w:line="360" w:lineRule="auto"/>
        <w:jc w:val="both"/>
        <w:rPr>
          <w:rFonts w:ascii="Times New Roman" w:eastAsia="Calibri" w:hAnsi="Times New Roman" w:cs="Times New Roman"/>
          <w:color w:val="3333FF"/>
          <w:sz w:val="24"/>
          <w:szCs w:val="24"/>
          <w:lang w:val="vi-VN"/>
        </w:rPr>
      </w:pPr>
      <w:r w:rsidRPr="00330A7E">
        <w:rPr>
          <w:rFonts w:ascii="Times New Roman" w:eastAsia="Calibri" w:hAnsi="Times New Roman" w:cs="Times New Roman"/>
          <w:b/>
          <w:sz w:val="24"/>
          <w:szCs w:val="24"/>
        </w:rPr>
        <w:tab/>
      </w:r>
      <w:r w:rsidRPr="00330A7E">
        <w:rPr>
          <w:rFonts w:ascii="Times New Roman" w:eastAsia="Calibri" w:hAnsi="Times New Roman" w:cs="Times New Roman"/>
          <w:b/>
          <w:color w:val="3333FF"/>
          <w:sz w:val="24"/>
          <w:szCs w:val="24"/>
          <w:lang w:val="vi-VN"/>
        </w:rPr>
        <w:t xml:space="preserve">A. </w:t>
      </w:r>
      <w:r w:rsidR="00FA344A">
        <w:rPr>
          <w:rFonts w:ascii="Times New Roman" w:hAnsi="Times New Roman" w:cs="Times New Roman"/>
          <w:position w:val="-14"/>
          <w:sz w:val="24"/>
          <w:szCs w:val="24"/>
        </w:rPr>
        <w:pict w14:anchorId="1C6FCF68">
          <v:shape id="_x0000_i7633" type="#_x0000_t75" style="width:59.25pt;height:20.25pt">
            <v:imagedata r:id="rId10724" o:title=""/>
          </v:shape>
        </w:pict>
      </w:r>
      <w:r w:rsidRPr="00330A7E">
        <w:rPr>
          <w:rFonts w:ascii="Times New Roman" w:eastAsia="Calibri" w:hAnsi="Times New Roman" w:cs="Times New Roman"/>
          <w:color w:val="3333FF"/>
          <w:sz w:val="24"/>
          <w:szCs w:val="24"/>
          <w:lang w:val="vi-VN"/>
        </w:rPr>
        <w:t xml:space="preserve">; </w:t>
      </w:r>
      <w:r w:rsidR="00FA344A">
        <w:rPr>
          <w:rFonts w:ascii="Times New Roman" w:hAnsi="Times New Roman" w:cs="Times New Roman"/>
          <w:position w:val="-4"/>
          <w:sz w:val="24"/>
          <w:szCs w:val="24"/>
        </w:rPr>
        <w:pict w14:anchorId="0874840E">
          <v:shape id="_x0000_i7634" type="#_x0000_t75" style="width:30pt;height:13.5pt">
            <v:imagedata r:id="rId10725" o:title=""/>
          </v:shape>
        </w:pict>
      </w:r>
      <w:r w:rsidRPr="00330A7E">
        <w:rPr>
          <w:rFonts w:ascii="Times New Roman" w:eastAsia="Calibri" w:hAnsi="Times New Roman" w:cs="Times New Roman"/>
          <w:color w:val="3333FF"/>
          <w:sz w:val="24"/>
          <w:szCs w:val="24"/>
          <w:lang w:val="vi-VN"/>
        </w:rPr>
        <w:t>.</w:t>
      </w:r>
      <w:r w:rsidRPr="00330A7E">
        <w:rPr>
          <w:rFonts w:ascii="Times New Roman" w:eastAsia="Calibri" w:hAnsi="Times New Roman" w:cs="Times New Roman"/>
          <w:color w:val="3333FF"/>
          <w:sz w:val="24"/>
          <w:szCs w:val="24"/>
          <w:lang w:val="vi-VN"/>
        </w:rPr>
        <w:tab/>
      </w:r>
      <w:r w:rsidRPr="00330A7E">
        <w:rPr>
          <w:rFonts w:ascii="Times New Roman" w:eastAsia="Calibri" w:hAnsi="Times New Roman" w:cs="Times New Roman"/>
          <w:b/>
          <w:color w:val="3333FF"/>
          <w:sz w:val="24"/>
          <w:szCs w:val="24"/>
          <w:lang w:val="vi-VN"/>
        </w:rPr>
        <w:t xml:space="preserve">B. </w:t>
      </w:r>
      <w:r w:rsidR="00FA344A">
        <w:rPr>
          <w:rFonts w:ascii="Times New Roman" w:hAnsi="Times New Roman" w:cs="Times New Roman"/>
          <w:position w:val="-14"/>
          <w:sz w:val="24"/>
          <w:szCs w:val="24"/>
        </w:rPr>
        <w:pict w14:anchorId="78FAB432">
          <v:shape id="_x0000_i7635" type="#_x0000_t75" style="width:59.25pt;height:20.25pt">
            <v:imagedata r:id="rId10726" o:title=""/>
          </v:shape>
        </w:pict>
      </w:r>
      <w:r w:rsidRPr="00330A7E">
        <w:rPr>
          <w:rFonts w:ascii="Times New Roman" w:eastAsia="Calibri" w:hAnsi="Times New Roman" w:cs="Times New Roman"/>
          <w:color w:val="3333FF"/>
          <w:sz w:val="24"/>
          <w:szCs w:val="24"/>
          <w:lang w:val="vi-VN"/>
        </w:rPr>
        <w:t xml:space="preserve">; </w:t>
      </w:r>
      <w:r w:rsidR="00FA344A">
        <w:rPr>
          <w:rFonts w:ascii="Times New Roman" w:hAnsi="Times New Roman" w:cs="Times New Roman"/>
          <w:position w:val="-4"/>
          <w:sz w:val="24"/>
          <w:szCs w:val="24"/>
        </w:rPr>
        <w:pict w14:anchorId="44DFDB53">
          <v:shape id="_x0000_i7636" type="#_x0000_t75" style="width:30pt;height:13.5pt">
            <v:imagedata r:id="rId10727" o:title=""/>
          </v:shape>
        </w:pict>
      </w:r>
      <w:r w:rsidRPr="00330A7E">
        <w:rPr>
          <w:rFonts w:ascii="Times New Roman" w:eastAsia="Calibri" w:hAnsi="Times New Roman" w:cs="Times New Roman"/>
          <w:color w:val="3333FF"/>
          <w:sz w:val="24"/>
          <w:szCs w:val="24"/>
          <w:lang w:val="vi-VN"/>
        </w:rPr>
        <w:t>.</w:t>
      </w:r>
      <w:r w:rsidRPr="00330A7E">
        <w:rPr>
          <w:rFonts w:ascii="Times New Roman" w:eastAsia="Calibri" w:hAnsi="Times New Roman" w:cs="Times New Roman"/>
          <w:color w:val="3333FF"/>
          <w:sz w:val="24"/>
          <w:szCs w:val="24"/>
        </w:rPr>
        <w:tab/>
      </w:r>
      <w:r w:rsidRPr="00330A7E">
        <w:rPr>
          <w:rFonts w:ascii="Times New Roman" w:eastAsia="Calibri" w:hAnsi="Times New Roman" w:cs="Times New Roman"/>
          <w:b/>
          <w:color w:val="3333FF"/>
          <w:sz w:val="24"/>
          <w:szCs w:val="24"/>
          <w:lang w:val="vi-VN"/>
        </w:rPr>
        <w:t xml:space="preserve">C. </w:t>
      </w:r>
      <w:r w:rsidR="00FA344A">
        <w:rPr>
          <w:rFonts w:ascii="Times New Roman" w:hAnsi="Times New Roman" w:cs="Times New Roman"/>
          <w:position w:val="-14"/>
          <w:sz w:val="24"/>
          <w:szCs w:val="24"/>
        </w:rPr>
        <w:pict w14:anchorId="5AEDCE0D">
          <v:shape id="_x0000_i7637" type="#_x0000_t75" style="width:50.25pt;height:20.25pt">
            <v:imagedata r:id="rId10728" o:title=""/>
          </v:shape>
        </w:pict>
      </w:r>
      <w:r w:rsidRPr="00330A7E">
        <w:rPr>
          <w:rFonts w:ascii="Times New Roman" w:eastAsia="Calibri" w:hAnsi="Times New Roman" w:cs="Times New Roman"/>
          <w:color w:val="3333FF"/>
          <w:sz w:val="24"/>
          <w:szCs w:val="24"/>
          <w:lang w:val="vi-VN"/>
        </w:rPr>
        <w:t xml:space="preserve">; </w:t>
      </w:r>
      <w:r w:rsidR="00FA344A">
        <w:rPr>
          <w:rFonts w:ascii="Times New Roman" w:hAnsi="Times New Roman" w:cs="Times New Roman"/>
          <w:position w:val="-4"/>
          <w:sz w:val="24"/>
          <w:szCs w:val="24"/>
        </w:rPr>
        <w:pict w14:anchorId="7006ACD3">
          <v:shape id="_x0000_i7638" type="#_x0000_t75" style="width:30pt;height:13.5pt">
            <v:imagedata r:id="rId10729" o:title=""/>
          </v:shape>
        </w:pict>
      </w:r>
      <w:r w:rsidRPr="00330A7E">
        <w:rPr>
          <w:rFonts w:ascii="Times New Roman" w:eastAsia="Calibri" w:hAnsi="Times New Roman" w:cs="Times New Roman"/>
          <w:color w:val="3333FF"/>
          <w:sz w:val="24"/>
          <w:szCs w:val="24"/>
          <w:lang w:val="vi-VN"/>
        </w:rPr>
        <w:t>.</w:t>
      </w:r>
      <w:r w:rsidRPr="00330A7E">
        <w:rPr>
          <w:rFonts w:ascii="Times New Roman" w:eastAsia="Calibri" w:hAnsi="Times New Roman" w:cs="Times New Roman"/>
          <w:color w:val="3333FF"/>
          <w:sz w:val="24"/>
          <w:szCs w:val="24"/>
          <w:lang w:val="vi-VN"/>
        </w:rPr>
        <w:tab/>
      </w:r>
      <w:r w:rsidRPr="00330A7E">
        <w:rPr>
          <w:rFonts w:ascii="Times New Roman" w:eastAsia="Calibri" w:hAnsi="Times New Roman" w:cs="Times New Roman"/>
          <w:b/>
          <w:color w:val="3333FF"/>
          <w:sz w:val="24"/>
          <w:szCs w:val="24"/>
          <w:lang w:val="vi-VN"/>
        </w:rPr>
        <w:t xml:space="preserve">D. </w:t>
      </w:r>
      <w:r w:rsidR="00FA344A">
        <w:rPr>
          <w:rFonts w:ascii="Times New Roman" w:hAnsi="Times New Roman" w:cs="Times New Roman"/>
          <w:position w:val="-14"/>
          <w:sz w:val="24"/>
          <w:szCs w:val="24"/>
        </w:rPr>
        <w:pict w14:anchorId="4B210E44">
          <v:shape id="_x0000_i7639" type="#_x0000_t75" style="width:50.25pt;height:20.25pt">
            <v:imagedata r:id="rId10730" o:title=""/>
          </v:shape>
        </w:pict>
      </w:r>
      <w:r w:rsidRPr="00330A7E">
        <w:rPr>
          <w:rFonts w:ascii="Times New Roman" w:eastAsia="Calibri" w:hAnsi="Times New Roman" w:cs="Times New Roman"/>
          <w:color w:val="3333FF"/>
          <w:sz w:val="24"/>
          <w:szCs w:val="24"/>
          <w:lang w:val="vi-VN"/>
        </w:rPr>
        <w:t xml:space="preserve">; </w:t>
      </w:r>
      <w:r w:rsidR="00FA344A">
        <w:rPr>
          <w:rFonts w:ascii="Times New Roman" w:hAnsi="Times New Roman" w:cs="Times New Roman"/>
          <w:position w:val="-4"/>
          <w:sz w:val="24"/>
          <w:szCs w:val="24"/>
        </w:rPr>
        <w:pict w14:anchorId="4E2D2B08">
          <v:shape id="_x0000_i7640" type="#_x0000_t75" style="width:30pt;height:13.5pt">
            <v:imagedata r:id="rId10731" o:title=""/>
          </v:shape>
        </w:pict>
      </w:r>
      <w:r w:rsidRPr="00330A7E">
        <w:rPr>
          <w:rFonts w:ascii="Times New Roman" w:eastAsia="Calibri" w:hAnsi="Times New Roman" w:cs="Times New Roman"/>
          <w:color w:val="3333FF"/>
          <w:sz w:val="24"/>
          <w:szCs w:val="24"/>
          <w:lang w:val="vi-VN"/>
        </w:rPr>
        <w:t>.</w:t>
      </w:r>
    </w:p>
    <w:p w14:paraId="488BDFDB" w14:textId="77777777" w:rsidR="00ED397D" w:rsidRPr="00330A7E" w:rsidRDefault="00ED397D" w:rsidP="000E1E56">
      <w:pPr>
        <w:pStyle w:val="NormalWeb"/>
        <w:numPr>
          <w:ilvl w:val="0"/>
          <w:numId w:val="81"/>
        </w:numPr>
        <w:shd w:val="clear" w:color="auto" w:fill="FFFFFF"/>
        <w:tabs>
          <w:tab w:val="left" w:pos="360"/>
          <w:tab w:val="left" w:pos="2880"/>
          <w:tab w:val="left" w:pos="5400"/>
          <w:tab w:val="left" w:pos="7920"/>
        </w:tabs>
        <w:spacing w:before="0" w:beforeAutospacing="0" w:after="0" w:afterAutospacing="0" w:line="360" w:lineRule="auto"/>
        <w:jc w:val="both"/>
        <w:textAlignment w:val="baseline"/>
        <w:rPr>
          <w:rFonts w:ascii="Times New Roman" w:hAnsi="Times New Roman"/>
          <w:color w:val="000000"/>
        </w:rPr>
      </w:pPr>
      <w:r w:rsidRPr="00330A7E">
        <w:rPr>
          <w:rFonts w:ascii="Times New Roman" w:hAnsi="Times New Roman"/>
          <w:color w:val="000000"/>
        </w:rPr>
        <w:t>Gieo lần lượt hai con xúc xắc cân đối và đồng chất. Tính xác suất để tổng số chấm xuất hiện trên hai con xúc xắc bằng 6. Biết rằng con xúc xắc thứ nhất xuất hiện mặt 4 chấm.</w:t>
      </w:r>
    </w:p>
    <w:p w14:paraId="3917BB23" w14:textId="77777777" w:rsidR="00ED397D" w:rsidRPr="00330A7E" w:rsidRDefault="00ED397D" w:rsidP="00330A7E">
      <w:pPr>
        <w:tabs>
          <w:tab w:val="left" w:pos="0"/>
          <w:tab w:val="left" w:pos="360"/>
          <w:tab w:val="left" w:pos="2880"/>
          <w:tab w:val="left" w:pos="3402"/>
          <w:tab w:val="left" w:pos="5400"/>
          <w:tab w:val="left" w:pos="5529"/>
          <w:tab w:val="left" w:pos="7920"/>
        </w:tabs>
        <w:spacing w:line="360" w:lineRule="auto"/>
        <w:jc w:val="both"/>
        <w:rPr>
          <w:rFonts w:ascii="Times New Roman" w:eastAsia="Calibri" w:hAnsi="Times New Roman" w:cs="Times New Roman"/>
          <w:color w:val="3333FF"/>
          <w:sz w:val="24"/>
          <w:szCs w:val="24"/>
          <w:lang w:val="nl-NL"/>
        </w:rPr>
      </w:pPr>
      <w:r w:rsidRPr="00330A7E">
        <w:rPr>
          <w:rFonts w:ascii="Times New Roman" w:hAnsi="Times New Roman" w:cs="Times New Roman"/>
          <w:b/>
          <w:color w:val="000000"/>
          <w:sz w:val="24"/>
          <w:szCs w:val="24"/>
          <w:lang w:val="nl-NL"/>
        </w:rPr>
        <w:tab/>
      </w:r>
      <w:r w:rsidRPr="00330A7E">
        <w:rPr>
          <w:rFonts w:ascii="Times New Roman" w:hAnsi="Times New Roman" w:cs="Times New Roman"/>
          <w:b/>
          <w:color w:val="3333FF"/>
          <w:sz w:val="24"/>
          <w:szCs w:val="24"/>
          <w:lang w:val="nl-NL"/>
        </w:rPr>
        <w:t xml:space="preserve">A. </w:t>
      </w:r>
      <w:r w:rsidR="00FA344A">
        <w:rPr>
          <w:rFonts w:ascii="Times New Roman" w:hAnsi="Times New Roman" w:cs="Times New Roman"/>
          <w:position w:val="-24"/>
          <w:sz w:val="24"/>
          <w:szCs w:val="24"/>
        </w:rPr>
        <w:pict w14:anchorId="35D8B410">
          <v:shape id="_x0000_i7641" type="#_x0000_t75" style="width:12pt;height:31.5pt">
            <v:imagedata r:id="rId10732" o:title=""/>
          </v:shape>
        </w:pict>
      </w:r>
      <w:r w:rsidRPr="00330A7E">
        <w:rPr>
          <w:rFonts w:ascii="Times New Roman" w:hAnsi="Times New Roman" w:cs="Times New Roman"/>
          <w:color w:val="3333FF"/>
          <w:sz w:val="24"/>
          <w:szCs w:val="24"/>
          <w:lang w:val="nl-NL"/>
        </w:rPr>
        <w:t>.</w:t>
      </w:r>
      <w:r w:rsidRPr="00330A7E">
        <w:rPr>
          <w:rFonts w:ascii="Times New Roman" w:hAnsi="Times New Roman" w:cs="Times New Roman"/>
          <w:color w:val="3333FF"/>
          <w:sz w:val="24"/>
          <w:szCs w:val="24"/>
          <w:lang w:val="nl-NL"/>
        </w:rPr>
        <w:tab/>
      </w:r>
      <w:r w:rsidRPr="00330A7E">
        <w:rPr>
          <w:rFonts w:ascii="Times New Roman" w:hAnsi="Times New Roman" w:cs="Times New Roman"/>
          <w:b/>
          <w:color w:val="3333FF"/>
          <w:sz w:val="24"/>
          <w:szCs w:val="24"/>
          <w:lang w:val="nl-NL"/>
        </w:rPr>
        <w:t xml:space="preserve">B. </w:t>
      </w:r>
      <w:r w:rsidR="00FA344A">
        <w:rPr>
          <w:rFonts w:ascii="Times New Roman" w:hAnsi="Times New Roman" w:cs="Times New Roman"/>
          <w:position w:val="-24"/>
          <w:sz w:val="24"/>
          <w:szCs w:val="24"/>
        </w:rPr>
        <w:pict w14:anchorId="5580A1B4">
          <v:shape id="_x0000_i7642" type="#_x0000_t75" style="width:12pt;height:31.5pt">
            <v:imagedata r:id="rId10733" o:title=""/>
          </v:shape>
        </w:pict>
      </w:r>
      <w:r w:rsidRPr="00330A7E">
        <w:rPr>
          <w:rFonts w:ascii="Times New Roman" w:hAnsi="Times New Roman" w:cs="Times New Roman"/>
          <w:color w:val="3333FF"/>
          <w:sz w:val="24"/>
          <w:szCs w:val="24"/>
          <w:lang w:val="nl-NL"/>
        </w:rPr>
        <w:t>.</w:t>
      </w:r>
      <w:r w:rsidRPr="00330A7E">
        <w:rPr>
          <w:rFonts w:ascii="Times New Roman" w:hAnsi="Times New Roman" w:cs="Times New Roman"/>
          <w:color w:val="3333FF"/>
          <w:sz w:val="24"/>
          <w:szCs w:val="24"/>
          <w:lang w:val="nl-NL"/>
        </w:rPr>
        <w:tab/>
      </w:r>
      <w:r w:rsidRPr="00330A7E">
        <w:rPr>
          <w:rFonts w:ascii="Times New Roman" w:hAnsi="Times New Roman" w:cs="Times New Roman"/>
          <w:b/>
          <w:color w:val="3333FF"/>
          <w:sz w:val="24"/>
          <w:szCs w:val="24"/>
          <w:lang w:val="nl-NL"/>
        </w:rPr>
        <w:t xml:space="preserve">C. </w:t>
      </w:r>
      <w:r w:rsidR="00FA344A">
        <w:rPr>
          <w:rFonts w:ascii="Times New Roman" w:hAnsi="Times New Roman" w:cs="Times New Roman"/>
          <w:position w:val="-24"/>
          <w:sz w:val="24"/>
          <w:szCs w:val="24"/>
        </w:rPr>
        <w:pict w14:anchorId="42C852B4">
          <v:shape id="_x0000_i7643" type="#_x0000_t75" style="width:11.25pt;height:31.5pt">
            <v:imagedata r:id="rId10734" o:title=""/>
          </v:shape>
        </w:pict>
      </w:r>
      <w:r w:rsidRPr="00330A7E">
        <w:rPr>
          <w:rFonts w:ascii="Times New Roman" w:hAnsi="Times New Roman" w:cs="Times New Roman"/>
          <w:color w:val="3333FF"/>
          <w:sz w:val="24"/>
          <w:szCs w:val="24"/>
          <w:lang w:val="nl-NL"/>
        </w:rPr>
        <w:t>.</w:t>
      </w:r>
      <w:r w:rsidRPr="00330A7E">
        <w:rPr>
          <w:rFonts w:ascii="Times New Roman" w:hAnsi="Times New Roman" w:cs="Times New Roman"/>
          <w:color w:val="3333FF"/>
          <w:sz w:val="24"/>
          <w:szCs w:val="24"/>
          <w:lang w:val="nl-NL"/>
        </w:rPr>
        <w:tab/>
      </w:r>
      <w:r w:rsidRPr="00330A7E">
        <w:rPr>
          <w:rFonts w:ascii="Times New Roman" w:hAnsi="Times New Roman" w:cs="Times New Roman"/>
          <w:b/>
          <w:color w:val="3333FF"/>
          <w:sz w:val="24"/>
          <w:szCs w:val="24"/>
          <w:lang w:val="nl-NL"/>
        </w:rPr>
        <w:t xml:space="preserve">D. </w:t>
      </w:r>
      <w:r w:rsidR="00FA344A">
        <w:rPr>
          <w:rFonts w:ascii="Times New Roman" w:hAnsi="Times New Roman" w:cs="Times New Roman"/>
          <w:position w:val="-24"/>
          <w:sz w:val="24"/>
          <w:szCs w:val="24"/>
        </w:rPr>
        <w:pict w14:anchorId="1A1994D7">
          <v:shape id="_x0000_i7644" type="#_x0000_t75" style="width:11.25pt;height:31.5pt">
            <v:imagedata r:id="rId10735" o:title=""/>
          </v:shape>
        </w:pict>
      </w:r>
      <w:r w:rsidRPr="00330A7E">
        <w:rPr>
          <w:rFonts w:ascii="Times New Roman" w:hAnsi="Times New Roman" w:cs="Times New Roman"/>
          <w:color w:val="3333FF"/>
          <w:sz w:val="24"/>
          <w:szCs w:val="24"/>
          <w:lang w:val="nl-NL"/>
        </w:rPr>
        <w:t>.</w:t>
      </w:r>
    </w:p>
    <w:p w14:paraId="5E72FABD" w14:textId="77777777" w:rsidR="00ED397D" w:rsidRPr="00330A7E" w:rsidRDefault="00ED397D" w:rsidP="000E1E56">
      <w:pPr>
        <w:numPr>
          <w:ilvl w:val="0"/>
          <w:numId w:val="81"/>
        </w:numPr>
        <w:shd w:val="clear" w:color="auto" w:fill="FFFFFF"/>
        <w:spacing w:after="0" w:line="360" w:lineRule="auto"/>
        <w:jc w:val="both"/>
        <w:rPr>
          <w:rFonts w:ascii="Times New Roman" w:hAnsi="Times New Roman" w:cs="Times New Roman"/>
          <w:sz w:val="24"/>
          <w:szCs w:val="24"/>
        </w:rPr>
      </w:pPr>
      <w:r w:rsidRPr="00330A7E">
        <w:rPr>
          <w:rFonts w:ascii="Times New Roman" w:hAnsi="Times New Roman" w:cs="Times New Roman"/>
          <w:sz w:val="24"/>
          <w:szCs w:val="24"/>
        </w:rPr>
        <w:t>Bảng dưới đây thống kê cự li ném tạ của một vận động viên.</w:t>
      </w:r>
    </w:p>
    <w:tbl>
      <w:tblPr>
        <w:tblW w:w="0" w:type="auto"/>
        <w:jc w:val="center"/>
        <w:tblCellMar>
          <w:left w:w="0" w:type="dxa"/>
          <w:right w:w="0" w:type="dxa"/>
        </w:tblCellMar>
        <w:tblLook w:val="0000" w:firstRow="0" w:lastRow="0" w:firstColumn="0" w:lastColumn="0" w:noHBand="0" w:noVBand="0"/>
      </w:tblPr>
      <w:tblGrid>
        <w:gridCol w:w="1604"/>
        <w:gridCol w:w="1604"/>
        <w:gridCol w:w="1605"/>
        <w:gridCol w:w="1605"/>
        <w:gridCol w:w="1605"/>
        <w:gridCol w:w="1605"/>
      </w:tblGrid>
      <w:tr w:rsidR="00ED397D" w:rsidRPr="00330A7E" w14:paraId="077DCAF2" w14:textId="77777777" w:rsidTr="00330A7E">
        <w:trPr>
          <w:trHeight w:val="322"/>
          <w:jc w:val="center"/>
        </w:trPr>
        <w:tc>
          <w:tcPr>
            <w:tcW w:w="1604" w:type="dxa"/>
            <w:tcBorders>
              <w:top w:val="single" w:sz="8" w:space="0" w:color="auto"/>
              <w:left w:val="single" w:sz="8" w:space="0" w:color="auto"/>
              <w:bottom w:val="single" w:sz="8" w:space="0" w:color="auto"/>
              <w:right w:val="single" w:sz="8" w:space="0" w:color="auto"/>
            </w:tcBorders>
            <w:shd w:val="clear" w:color="auto" w:fill="E2EFD9"/>
            <w:tcMar>
              <w:top w:w="0" w:type="dxa"/>
              <w:left w:w="108" w:type="dxa"/>
              <w:bottom w:w="0" w:type="dxa"/>
              <w:right w:w="108" w:type="dxa"/>
            </w:tcMar>
            <w:vAlign w:val="center"/>
          </w:tcPr>
          <w:p w14:paraId="7C0A1A5F"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Cự li (m)</w:t>
            </w:r>
          </w:p>
        </w:tc>
        <w:tc>
          <w:tcPr>
            <w:tcW w:w="160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AA29610"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[19; 19,5)</w:t>
            </w:r>
          </w:p>
        </w:tc>
        <w:tc>
          <w:tcPr>
            <w:tcW w:w="160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A63BEDA"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[19,5; 20)</w:t>
            </w:r>
          </w:p>
        </w:tc>
        <w:tc>
          <w:tcPr>
            <w:tcW w:w="160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F9D7F46"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[20; 20,5)</w:t>
            </w:r>
          </w:p>
        </w:tc>
        <w:tc>
          <w:tcPr>
            <w:tcW w:w="160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8285E3E"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[20,5; 21)</w:t>
            </w:r>
          </w:p>
        </w:tc>
        <w:tc>
          <w:tcPr>
            <w:tcW w:w="160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FB46B1B"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[21; 21,5)</w:t>
            </w:r>
          </w:p>
        </w:tc>
      </w:tr>
      <w:tr w:rsidR="00ED397D" w:rsidRPr="00330A7E" w14:paraId="57B8FDCD" w14:textId="77777777" w:rsidTr="00330A7E">
        <w:trPr>
          <w:trHeight w:val="358"/>
          <w:jc w:val="center"/>
        </w:trPr>
        <w:tc>
          <w:tcPr>
            <w:tcW w:w="1604"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vAlign w:val="center"/>
          </w:tcPr>
          <w:p w14:paraId="7FDF5B1C"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Tần số</w:t>
            </w:r>
          </w:p>
        </w:tc>
        <w:tc>
          <w:tcPr>
            <w:tcW w:w="160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6B74007"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13</w:t>
            </w:r>
          </w:p>
        </w:tc>
        <w:tc>
          <w:tcPr>
            <w:tcW w:w="160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F2013F3"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45</w:t>
            </w:r>
          </w:p>
        </w:tc>
        <w:tc>
          <w:tcPr>
            <w:tcW w:w="160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CAA2F16"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24</w:t>
            </w:r>
          </w:p>
        </w:tc>
        <w:tc>
          <w:tcPr>
            <w:tcW w:w="160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7DD48B8"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12</w:t>
            </w:r>
          </w:p>
        </w:tc>
        <w:tc>
          <w:tcPr>
            <w:tcW w:w="160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F3B79B5"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6</w:t>
            </w:r>
          </w:p>
        </w:tc>
      </w:tr>
    </w:tbl>
    <w:p w14:paraId="6EED94C9" w14:textId="77777777" w:rsidR="00ED397D" w:rsidRPr="00330A7E" w:rsidRDefault="00ED397D" w:rsidP="00330A7E">
      <w:pPr>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Khoảng biến thiên của mẫu số liệu ghép nhóm này bằng</w:t>
      </w:r>
    </w:p>
    <w:p w14:paraId="2B71D1C4"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sz w:val="24"/>
          <w:szCs w:val="24"/>
          <w:lang w:val="it-IT"/>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sz w:val="24"/>
          <w:szCs w:val="24"/>
        </w:rPr>
        <w:t>2.</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sz w:val="24"/>
          <w:szCs w:val="24"/>
        </w:rPr>
        <w:t>1,5.</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sz w:val="24"/>
          <w:szCs w:val="24"/>
        </w:rPr>
        <w:t>2,5.</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 xml:space="preserve">. </w:t>
      </w:r>
      <w:r w:rsidRPr="00330A7E">
        <w:rPr>
          <w:rFonts w:ascii="Times New Roman" w:hAnsi="Times New Roman" w:cs="Times New Roman"/>
          <w:sz w:val="24"/>
          <w:szCs w:val="24"/>
        </w:rPr>
        <w:t>3</w:t>
      </w:r>
      <w:r w:rsidRPr="00330A7E">
        <w:rPr>
          <w:rFonts w:ascii="Times New Roman" w:hAnsi="Times New Roman" w:cs="Times New Roman"/>
          <w:sz w:val="24"/>
          <w:szCs w:val="24"/>
          <w:lang w:val="it-IT"/>
        </w:rPr>
        <w:t>.</w:t>
      </w:r>
    </w:p>
    <w:p w14:paraId="488911A9" w14:textId="77777777" w:rsidR="00ED397D" w:rsidRPr="00330A7E" w:rsidRDefault="00ED397D" w:rsidP="000E1E56">
      <w:pPr>
        <w:pStyle w:val="ListParagraph"/>
        <w:numPr>
          <w:ilvl w:val="0"/>
          <w:numId w:val="81"/>
        </w:numPr>
        <w:tabs>
          <w:tab w:val="left" w:pos="992"/>
        </w:tabs>
        <w:spacing w:before="120" w:line="276" w:lineRule="auto"/>
        <w:rPr>
          <w:rFonts w:ascii="Times New Roman" w:hAnsi="Times New Roman" w:cs="Times New Roman"/>
          <w:sz w:val="24"/>
          <w:szCs w:val="24"/>
          <w:lang w:val="it-IT"/>
        </w:rPr>
      </w:pPr>
      <w:r w:rsidRPr="00330A7E">
        <w:rPr>
          <w:rFonts w:ascii="Times New Roman" w:hAnsi="Times New Roman" w:cs="Times New Roman"/>
          <w:sz w:val="24"/>
          <w:szCs w:val="24"/>
          <w:lang w:val="it-IT"/>
        </w:rPr>
        <w:t>Cho mẫu số liệu ghép nhóm cho bởi bảng sau:</w:t>
      </w:r>
    </w:p>
    <w:tbl>
      <w:tblPr>
        <w:tblStyle w:val="TableGrid"/>
        <w:tblW w:w="0" w:type="auto"/>
        <w:jc w:val="center"/>
        <w:tblLook w:val="04A0" w:firstRow="1" w:lastRow="0" w:firstColumn="1" w:lastColumn="0" w:noHBand="0" w:noVBand="1"/>
      </w:tblPr>
      <w:tblGrid>
        <w:gridCol w:w="1525"/>
        <w:gridCol w:w="1710"/>
        <w:gridCol w:w="1710"/>
        <w:gridCol w:w="1890"/>
        <w:gridCol w:w="1620"/>
      </w:tblGrid>
      <w:tr w:rsidR="00ED397D" w:rsidRPr="00330A7E" w14:paraId="71CB854E" w14:textId="77777777" w:rsidTr="00330A7E">
        <w:trPr>
          <w:jc w:val="center"/>
        </w:trPr>
        <w:tc>
          <w:tcPr>
            <w:tcW w:w="1525" w:type="dxa"/>
            <w:vAlign w:val="center"/>
          </w:tcPr>
          <w:p w14:paraId="4D7768D8" w14:textId="77777777" w:rsidR="00ED397D" w:rsidRPr="00330A7E" w:rsidRDefault="00ED397D"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sidRPr="00330A7E">
              <w:rPr>
                <w:rFonts w:ascii="Times New Roman" w:hAnsi="Times New Roman" w:cs="Times New Roman"/>
                <w:sz w:val="24"/>
                <w:szCs w:val="24"/>
                <w:lang w:val="it-IT"/>
              </w:rPr>
              <w:t>Nhóm</w:t>
            </w:r>
          </w:p>
        </w:tc>
        <w:tc>
          <w:tcPr>
            <w:tcW w:w="1710" w:type="dxa"/>
            <w:vAlign w:val="center"/>
          </w:tcPr>
          <w:p w14:paraId="78FE083F"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14"/>
                <w:sz w:val="24"/>
                <w:szCs w:val="24"/>
              </w:rPr>
              <w:pict w14:anchorId="626FC097">
                <v:shape id="_x0000_i7645" type="#_x0000_t75" style="width:33pt;height:20.25pt">
                  <v:imagedata r:id="rId10736" o:title=""/>
                </v:shape>
              </w:pict>
            </w:r>
          </w:p>
        </w:tc>
        <w:tc>
          <w:tcPr>
            <w:tcW w:w="1710" w:type="dxa"/>
            <w:vAlign w:val="center"/>
          </w:tcPr>
          <w:p w14:paraId="448F5AAA"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14"/>
                <w:sz w:val="24"/>
                <w:szCs w:val="24"/>
              </w:rPr>
              <w:pict w14:anchorId="743C3B71">
                <v:shape id="_x0000_i7646" type="#_x0000_t75" style="width:39pt;height:20.25pt">
                  <v:imagedata r:id="rId10737" o:title=""/>
                </v:shape>
              </w:pict>
            </w:r>
          </w:p>
        </w:tc>
        <w:tc>
          <w:tcPr>
            <w:tcW w:w="1890" w:type="dxa"/>
            <w:vAlign w:val="center"/>
          </w:tcPr>
          <w:p w14:paraId="4A95F650"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14"/>
                <w:sz w:val="24"/>
                <w:szCs w:val="24"/>
              </w:rPr>
              <w:pict w14:anchorId="45C14F0B">
                <v:shape id="_x0000_i7647" type="#_x0000_t75" style="width:40.5pt;height:20.25pt">
                  <v:imagedata r:id="rId10738" o:title=""/>
                </v:shape>
              </w:pict>
            </w:r>
          </w:p>
        </w:tc>
        <w:tc>
          <w:tcPr>
            <w:tcW w:w="1620" w:type="dxa"/>
            <w:vAlign w:val="center"/>
          </w:tcPr>
          <w:p w14:paraId="76172AA2"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14"/>
                <w:sz w:val="24"/>
                <w:szCs w:val="24"/>
              </w:rPr>
              <w:pict w14:anchorId="24022F8A">
                <v:shape id="_x0000_i7648" type="#_x0000_t75" style="width:40.5pt;height:20.25pt">
                  <v:imagedata r:id="rId10739" o:title=""/>
                </v:shape>
              </w:pict>
            </w:r>
          </w:p>
        </w:tc>
      </w:tr>
      <w:tr w:rsidR="00ED397D" w:rsidRPr="00330A7E" w14:paraId="49513D09" w14:textId="77777777" w:rsidTr="00330A7E">
        <w:trPr>
          <w:jc w:val="center"/>
        </w:trPr>
        <w:tc>
          <w:tcPr>
            <w:tcW w:w="1525" w:type="dxa"/>
            <w:vAlign w:val="center"/>
          </w:tcPr>
          <w:p w14:paraId="27C5F64D" w14:textId="77777777" w:rsidR="00ED397D" w:rsidRPr="00330A7E" w:rsidRDefault="00ED397D"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sidRPr="00330A7E">
              <w:rPr>
                <w:rFonts w:ascii="Times New Roman" w:hAnsi="Times New Roman" w:cs="Times New Roman"/>
                <w:sz w:val="24"/>
                <w:szCs w:val="24"/>
                <w:lang w:val="it-IT"/>
              </w:rPr>
              <w:t>Tần số</w:t>
            </w:r>
          </w:p>
        </w:tc>
        <w:tc>
          <w:tcPr>
            <w:tcW w:w="1710" w:type="dxa"/>
            <w:vAlign w:val="center"/>
          </w:tcPr>
          <w:p w14:paraId="7086B047"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6"/>
                <w:sz w:val="24"/>
                <w:szCs w:val="24"/>
              </w:rPr>
              <w:pict w14:anchorId="02E6931C">
                <v:shape id="_x0000_i7649" type="#_x0000_t75" style="width:9pt;height:14.25pt">
                  <v:imagedata r:id="rId10740" o:title=""/>
                </v:shape>
              </w:pict>
            </w:r>
          </w:p>
        </w:tc>
        <w:tc>
          <w:tcPr>
            <w:tcW w:w="1710" w:type="dxa"/>
            <w:vAlign w:val="center"/>
          </w:tcPr>
          <w:p w14:paraId="7A25787E"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6"/>
                <w:sz w:val="24"/>
                <w:szCs w:val="24"/>
              </w:rPr>
              <w:pict w14:anchorId="62A641B5">
                <v:shape id="_x0000_i7650" type="#_x0000_t75" style="width:10.5pt;height:14.25pt">
                  <v:imagedata r:id="rId10741" o:title=""/>
                </v:shape>
              </w:pict>
            </w:r>
          </w:p>
        </w:tc>
        <w:tc>
          <w:tcPr>
            <w:tcW w:w="1890" w:type="dxa"/>
            <w:vAlign w:val="center"/>
          </w:tcPr>
          <w:p w14:paraId="0A8C7EC6" w14:textId="77777777" w:rsidR="00ED397D" w:rsidRPr="00330A7E" w:rsidRDefault="00FA344A" w:rsidP="00330A7E">
            <w:pPr>
              <w:pStyle w:val="Heading2"/>
              <w:jc w:val="center"/>
              <w:outlineLvl w:val="1"/>
              <w:rPr>
                <w:rFonts w:ascii="Times New Roman" w:hAnsi="Times New Roman" w:cs="Times New Roman"/>
                <w:sz w:val="24"/>
                <w:szCs w:val="24"/>
                <w:lang w:val="it-IT"/>
              </w:rPr>
            </w:pPr>
            <w:r>
              <w:rPr>
                <w:rFonts w:ascii="Times New Roman" w:hAnsi="Times New Roman" w:cs="Times New Roman"/>
                <w:position w:val="-4"/>
                <w:sz w:val="24"/>
                <w:szCs w:val="24"/>
              </w:rPr>
              <w:pict w14:anchorId="1F33A0DD">
                <v:shape id="_x0000_i7651" type="#_x0000_t75" style="width:10.5pt;height:13.5pt">
                  <v:imagedata r:id="rId10742" o:title=""/>
                </v:shape>
              </w:pict>
            </w:r>
          </w:p>
        </w:tc>
        <w:tc>
          <w:tcPr>
            <w:tcW w:w="1620" w:type="dxa"/>
            <w:vAlign w:val="center"/>
          </w:tcPr>
          <w:p w14:paraId="4AE8354A"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6"/>
                <w:sz w:val="24"/>
                <w:szCs w:val="24"/>
              </w:rPr>
              <w:pict w14:anchorId="1AAEFC2E">
                <v:shape id="_x0000_i7652" type="#_x0000_t75" style="width:9pt;height:14.25pt">
                  <v:imagedata r:id="rId10743" o:title=""/>
                </v:shape>
              </w:pict>
            </w:r>
          </w:p>
        </w:tc>
      </w:tr>
    </w:tbl>
    <w:p w14:paraId="4C9F645A" w14:textId="77777777" w:rsidR="00ED397D" w:rsidRPr="00330A7E" w:rsidRDefault="00ED397D" w:rsidP="00330A7E">
      <w:pPr>
        <w:pStyle w:val="ListParagraph"/>
        <w:tabs>
          <w:tab w:val="left" w:pos="992"/>
        </w:tabs>
        <w:spacing w:before="120" w:line="276" w:lineRule="auto"/>
        <w:ind w:left="0"/>
        <w:rPr>
          <w:rFonts w:ascii="Times New Roman" w:hAnsi="Times New Roman" w:cs="Times New Roman"/>
          <w:sz w:val="24"/>
          <w:szCs w:val="24"/>
          <w:lang w:val="it-IT"/>
        </w:rPr>
      </w:pPr>
      <w:r w:rsidRPr="00330A7E">
        <w:rPr>
          <w:rFonts w:ascii="Times New Roman" w:hAnsi="Times New Roman" w:cs="Times New Roman"/>
          <w:sz w:val="24"/>
          <w:szCs w:val="24"/>
          <w:lang w:val="it-IT"/>
        </w:rPr>
        <w:t>Nhóm chứa tứ phân vị thứ nhất là</w:t>
      </w:r>
    </w:p>
    <w:p w14:paraId="19D9A19F"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sz w:val="24"/>
          <w:szCs w:val="24"/>
          <w:lang w:val="it-IT"/>
        </w:rPr>
      </w:pPr>
      <w:r w:rsidRPr="00330A7E">
        <w:rPr>
          <w:rFonts w:ascii="Times New Roman" w:hAnsi="Times New Roman" w:cs="Times New Roman"/>
          <w:b/>
          <w:color w:val="0000FF"/>
          <w:sz w:val="24"/>
          <w:szCs w:val="24"/>
        </w:rPr>
        <w:t xml:space="preserve">A. </w:t>
      </w:r>
      <w:r w:rsidR="00FA344A">
        <w:rPr>
          <w:rFonts w:ascii="Times New Roman" w:hAnsi="Times New Roman" w:cs="Times New Roman"/>
          <w:position w:val="-14"/>
          <w:sz w:val="24"/>
          <w:szCs w:val="24"/>
        </w:rPr>
        <w:pict w14:anchorId="460D2589">
          <v:shape id="_x0000_i7653" type="#_x0000_t75" style="width:33pt;height:20.25pt">
            <v:imagedata r:id="rId10744"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00FA344A">
        <w:rPr>
          <w:rFonts w:ascii="Times New Roman" w:hAnsi="Times New Roman" w:cs="Times New Roman"/>
          <w:position w:val="-14"/>
          <w:sz w:val="24"/>
          <w:szCs w:val="24"/>
        </w:rPr>
        <w:pict w14:anchorId="0165D4C9">
          <v:shape id="_x0000_i7654" type="#_x0000_t75" style="width:39pt;height:20.25pt">
            <v:imagedata r:id="rId10745"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00FA344A">
        <w:rPr>
          <w:rFonts w:ascii="Times New Roman" w:hAnsi="Times New Roman" w:cs="Times New Roman"/>
          <w:position w:val="-14"/>
          <w:sz w:val="24"/>
          <w:szCs w:val="24"/>
        </w:rPr>
        <w:pict w14:anchorId="3AA0D898">
          <v:shape id="_x0000_i7655" type="#_x0000_t75" style="width:40.5pt;height:20.25pt">
            <v:imagedata r:id="rId10746" o:title=""/>
          </v:shape>
        </w:pi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 xml:space="preserve">. </w:t>
      </w:r>
      <w:r w:rsidR="00FA344A">
        <w:rPr>
          <w:rFonts w:ascii="Times New Roman" w:hAnsi="Times New Roman" w:cs="Times New Roman"/>
          <w:position w:val="-14"/>
          <w:sz w:val="24"/>
          <w:szCs w:val="24"/>
        </w:rPr>
        <w:pict w14:anchorId="47A21430">
          <v:shape id="_x0000_i7656" type="#_x0000_t75" style="width:40.5pt;height:20.25pt">
            <v:imagedata r:id="rId10747" o:title=""/>
          </v:shape>
        </w:pict>
      </w:r>
      <w:r w:rsidRPr="00330A7E">
        <w:rPr>
          <w:rFonts w:ascii="Times New Roman" w:hAnsi="Times New Roman" w:cs="Times New Roman"/>
          <w:sz w:val="24"/>
          <w:szCs w:val="24"/>
          <w:lang w:val="it-IT"/>
        </w:rPr>
        <w:t>.</w:t>
      </w:r>
    </w:p>
    <w:p w14:paraId="4D1A0AD5" w14:textId="77777777" w:rsidR="00ED397D" w:rsidRPr="00330A7E" w:rsidRDefault="00ED397D" w:rsidP="000E1E56">
      <w:pPr>
        <w:numPr>
          <w:ilvl w:val="0"/>
          <w:numId w:val="81"/>
        </w:numPr>
        <w:tabs>
          <w:tab w:val="left" w:pos="360"/>
          <w:tab w:val="left" w:pos="2880"/>
          <w:tab w:val="left" w:pos="5400"/>
          <w:tab w:val="left" w:pos="7920"/>
        </w:tabs>
        <w:spacing w:after="0" w:line="360" w:lineRule="auto"/>
        <w:jc w:val="both"/>
        <w:rPr>
          <w:rFonts w:ascii="Times New Roman" w:eastAsia="Arial" w:hAnsi="Times New Roman" w:cs="Times New Roman"/>
          <w:color w:val="000000"/>
          <w:sz w:val="24"/>
          <w:szCs w:val="24"/>
          <w:lang w:val="vi-VN"/>
        </w:rPr>
      </w:pPr>
      <w:r w:rsidRPr="00330A7E">
        <w:rPr>
          <w:rFonts w:ascii="Times New Roman" w:hAnsi="Times New Roman" w:cs="Times New Roman"/>
          <w:sz w:val="24"/>
          <w:szCs w:val="24"/>
          <w:lang w:val="fr-FR"/>
        </w:rPr>
        <w:t xml:space="preserve">Gọi </w:t>
      </w:r>
      <w:r w:rsidR="00FA344A">
        <w:rPr>
          <w:rFonts w:ascii="Times New Roman" w:hAnsi="Times New Roman" w:cs="Times New Roman"/>
          <w:position w:val="-4"/>
          <w:sz w:val="24"/>
          <w:szCs w:val="24"/>
        </w:rPr>
        <w:pict w14:anchorId="2FED59FE">
          <v:shape id="_x0000_i7657" type="#_x0000_t75" style="width:13.5pt;height:13.5pt">
            <v:imagedata r:id="rId10748" o:title=""/>
          </v:shape>
        </w:pict>
      </w:r>
      <w:r w:rsidRPr="00330A7E">
        <w:rPr>
          <w:rFonts w:ascii="Times New Roman" w:hAnsi="Times New Roman" w:cs="Times New Roman"/>
          <w:sz w:val="24"/>
          <w:szCs w:val="24"/>
          <w:lang w:val="fr-FR"/>
        </w:rPr>
        <w:t xml:space="preserve"> là hình phẳng giới hạn bởi các đường </w:t>
      </w:r>
      <w:r w:rsidR="00FA344A">
        <w:rPr>
          <w:rFonts w:ascii="Times New Roman" w:hAnsi="Times New Roman" w:cs="Times New Roman"/>
          <w:position w:val="-10"/>
          <w:sz w:val="24"/>
          <w:szCs w:val="24"/>
        </w:rPr>
        <w:pict w14:anchorId="3FA235F9">
          <v:shape id="_x0000_i7658" type="#_x0000_t75" style="width:36pt;height:18pt">
            <v:imagedata r:id="rId10749" o:title=""/>
          </v:shape>
        </w:pict>
      </w:r>
      <w:r w:rsidRPr="00330A7E">
        <w:rPr>
          <w:rFonts w:ascii="Times New Roman" w:hAnsi="Times New Roman" w:cs="Times New Roman"/>
          <w:sz w:val="24"/>
          <w:szCs w:val="24"/>
          <w:lang w:val="fr-FR"/>
        </w:rPr>
        <w:t xml:space="preserve">, </w:t>
      </w:r>
      <w:r w:rsidR="00FA344A">
        <w:rPr>
          <w:rFonts w:ascii="Times New Roman" w:hAnsi="Times New Roman" w:cs="Times New Roman"/>
          <w:position w:val="-10"/>
          <w:sz w:val="24"/>
          <w:szCs w:val="24"/>
        </w:rPr>
        <w:pict w14:anchorId="4CFD5CFC">
          <v:shape id="_x0000_i7659" type="#_x0000_t75" style="width:28.5pt;height:16.5pt">
            <v:imagedata r:id="rId10750" o:title=""/>
          </v:shape>
        </w:pict>
      </w:r>
      <w:r w:rsidRPr="00330A7E">
        <w:rPr>
          <w:rFonts w:ascii="Times New Roman" w:hAnsi="Times New Roman" w:cs="Times New Roman"/>
          <w:sz w:val="24"/>
          <w:szCs w:val="24"/>
          <w:lang w:val="fr-FR"/>
        </w:rPr>
        <w:t xml:space="preserve">, </w:t>
      </w:r>
      <w:r w:rsidR="00FA344A">
        <w:rPr>
          <w:rFonts w:ascii="Times New Roman" w:hAnsi="Times New Roman" w:cs="Times New Roman"/>
          <w:position w:val="-6"/>
          <w:sz w:val="24"/>
          <w:szCs w:val="24"/>
        </w:rPr>
        <w:pict w14:anchorId="2EE50CFC">
          <v:shape id="_x0000_i7660" type="#_x0000_t75" style="width:28.5pt;height:14.25pt">
            <v:imagedata r:id="rId10751" o:title=""/>
          </v:shape>
        </w:pict>
      </w:r>
      <w:r w:rsidRPr="00330A7E">
        <w:rPr>
          <w:rFonts w:ascii="Times New Roman" w:hAnsi="Times New Roman" w:cs="Times New Roman"/>
          <w:sz w:val="24"/>
          <w:szCs w:val="24"/>
          <w:lang w:val="fr-FR"/>
        </w:rPr>
        <w:t xml:space="preserve"> và </w:t>
      </w:r>
      <w:r w:rsidR="00FA344A">
        <w:rPr>
          <w:rFonts w:ascii="Times New Roman" w:hAnsi="Times New Roman" w:cs="Times New Roman"/>
          <w:position w:val="-6"/>
          <w:sz w:val="24"/>
          <w:szCs w:val="24"/>
        </w:rPr>
        <w:pict w14:anchorId="242FE66E">
          <v:shape id="_x0000_i7661" type="#_x0000_t75" style="width:26.25pt;height:14.25pt">
            <v:imagedata r:id="rId10752" o:title=""/>
          </v:shape>
        </w:pict>
      </w:r>
      <w:r w:rsidRPr="00330A7E">
        <w:rPr>
          <w:rFonts w:ascii="Times New Roman" w:hAnsi="Times New Roman" w:cs="Times New Roman"/>
          <w:sz w:val="24"/>
          <w:szCs w:val="24"/>
          <w:lang w:val="fr-FR"/>
        </w:rPr>
        <w:t xml:space="preserve">. Thể tích của khối tròn xoay tạo thành khi quay </w:t>
      </w:r>
      <w:r w:rsidR="00FA344A">
        <w:rPr>
          <w:rFonts w:ascii="Times New Roman" w:hAnsi="Times New Roman" w:cs="Times New Roman"/>
          <w:position w:val="-4"/>
          <w:sz w:val="24"/>
          <w:szCs w:val="24"/>
        </w:rPr>
        <w:pict w14:anchorId="5CA7DD5B">
          <v:shape id="_x0000_i7662" type="#_x0000_t75" style="width:13.5pt;height:13.5pt">
            <v:imagedata r:id="rId10748" o:title=""/>
          </v:shape>
        </w:pict>
      </w:r>
      <w:r w:rsidRPr="00330A7E">
        <w:rPr>
          <w:rFonts w:ascii="Times New Roman" w:hAnsi="Times New Roman" w:cs="Times New Roman"/>
          <w:sz w:val="24"/>
          <w:szCs w:val="24"/>
          <w:lang w:val="fr-FR"/>
        </w:rPr>
        <w:t xml:space="preserve"> quanh trục </w:t>
      </w:r>
      <w:r w:rsidR="00FA344A">
        <w:rPr>
          <w:rFonts w:ascii="Times New Roman" w:hAnsi="Times New Roman" w:cs="Times New Roman"/>
          <w:position w:val="-6"/>
          <w:sz w:val="24"/>
          <w:szCs w:val="24"/>
        </w:rPr>
        <w:pict w14:anchorId="2EE3CC45">
          <v:shape id="_x0000_i7663" type="#_x0000_t75" style="width:18pt;height:14.25pt">
            <v:imagedata r:id="rId10753" o:title=""/>
          </v:shape>
        </w:pict>
      </w:r>
      <w:r w:rsidRPr="00330A7E">
        <w:rPr>
          <w:rFonts w:ascii="Times New Roman" w:hAnsi="Times New Roman" w:cs="Times New Roman"/>
          <w:sz w:val="24"/>
          <w:szCs w:val="24"/>
          <w:lang w:val="fr-FR"/>
        </w:rPr>
        <w:t xml:space="preserve"> bằng</w:t>
      </w:r>
    </w:p>
    <w:p w14:paraId="7B1E5E73" w14:textId="77777777" w:rsidR="00ED397D" w:rsidRPr="00330A7E" w:rsidRDefault="00ED397D" w:rsidP="00330A7E">
      <w:pPr>
        <w:tabs>
          <w:tab w:val="left" w:pos="360"/>
          <w:tab w:val="left" w:pos="2880"/>
          <w:tab w:val="left" w:pos="3402"/>
          <w:tab w:val="left" w:pos="5400"/>
          <w:tab w:val="left" w:pos="5669"/>
          <w:tab w:val="left" w:pos="7920"/>
        </w:tabs>
        <w:spacing w:line="360" w:lineRule="auto"/>
        <w:jc w:val="both"/>
        <w:rPr>
          <w:rFonts w:ascii="Times New Roman" w:hAnsi="Times New Roman" w:cs="Times New Roman"/>
          <w:color w:val="3333FF"/>
          <w:sz w:val="24"/>
          <w:szCs w:val="24"/>
          <w:lang w:val="fr-FR"/>
        </w:rPr>
      </w:pPr>
      <w:r w:rsidRPr="00330A7E">
        <w:rPr>
          <w:rFonts w:ascii="Times New Roman" w:hAnsi="Times New Roman" w:cs="Times New Roman"/>
          <w:b/>
          <w:bCs/>
          <w:sz w:val="24"/>
          <w:szCs w:val="24"/>
          <w:lang w:val="fr-FR"/>
        </w:rPr>
        <w:tab/>
      </w:r>
      <w:r w:rsidRPr="00330A7E">
        <w:rPr>
          <w:rFonts w:ascii="Times New Roman" w:hAnsi="Times New Roman" w:cs="Times New Roman"/>
          <w:b/>
          <w:bCs/>
          <w:color w:val="3333FF"/>
          <w:sz w:val="24"/>
          <w:szCs w:val="24"/>
          <w:lang w:val="fr-FR"/>
        </w:rPr>
        <w:t>A.</w:t>
      </w:r>
      <w:r w:rsidRPr="00330A7E">
        <w:rPr>
          <w:rFonts w:ascii="Times New Roman" w:hAnsi="Times New Roman" w:cs="Times New Roman"/>
          <w:bCs/>
          <w:color w:val="3333FF"/>
          <w:sz w:val="24"/>
          <w:szCs w:val="24"/>
          <w:lang w:val="fr-FR"/>
        </w:rPr>
        <w:t xml:space="preserve"> </w:t>
      </w:r>
      <w:r w:rsidR="00FA344A">
        <w:rPr>
          <w:rFonts w:ascii="Times New Roman" w:hAnsi="Times New Roman" w:cs="Times New Roman"/>
          <w:position w:val="-32"/>
          <w:sz w:val="24"/>
          <w:szCs w:val="24"/>
        </w:rPr>
        <w:pict w14:anchorId="74202F3B">
          <v:shape id="_x0000_i7664" type="#_x0000_t75" style="width:42pt;height:38.25pt">
            <v:imagedata r:id="rId10754" o:title=""/>
          </v:shape>
        </w:pict>
      </w:r>
      <w:r w:rsidRPr="00330A7E">
        <w:rPr>
          <w:rFonts w:ascii="Times New Roman" w:hAnsi="Times New Roman" w:cs="Times New Roman"/>
          <w:color w:val="3333FF"/>
          <w:sz w:val="24"/>
          <w:szCs w:val="24"/>
          <w:lang w:val="fr-FR"/>
        </w:rPr>
        <w:t>.</w:t>
      </w:r>
      <w:r w:rsidRPr="00330A7E">
        <w:rPr>
          <w:rFonts w:ascii="Times New Roman" w:hAnsi="Times New Roman" w:cs="Times New Roman"/>
          <w:color w:val="3333FF"/>
          <w:sz w:val="24"/>
          <w:szCs w:val="24"/>
          <w:lang w:val="fr-FR"/>
        </w:rPr>
        <w:tab/>
      </w:r>
      <w:r w:rsidRPr="00330A7E">
        <w:rPr>
          <w:rFonts w:ascii="Times New Roman" w:hAnsi="Times New Roman" w:cs="Times New Roman"/>
          <w:b/>
          <w:bCs/>
          <w:color w:val="3333FF"/>
          <w:sz w:val="24"/>
          <w:szCs w:val="24"/>
          <w:lang w:val="fr-FR"/>
        </w:rPr>
        <w:t>B.</w:t>
      </w:r>
      <w:r w:rsidRPr="00330A7E">
        <w:rPr>
          <w:rFonts w:ascii="Times New Roman" w:hAnsi="Times New Roman" w:cs="Times New Roman"/>
          <w:bCs/>
          <w:color w:val="3333FF"/>
          <w:sz w:val="24"/>
          <w:szCs w:val="24"/>
          <w:lang w:val="fr-FR"/>
        </w:rPr>
        <w:t xml:space="preserve"> </w:t>
      </w:r>
      <w:r w:rsidR="00FA344A">
        <w:rPr>
          <w:rFonts w:ascii="Times New Roman" w:hAnsi="Times New Roman" w:cs="Times New Roman"/>
          <w:position w:val="-32"/>
          <w:sz w:val="24"/>
          <w:szCs w:val="24"/>
        </w:rPr>
        <w:pict w14:anchorId="11C0E52B">
          <v:shape id="_x0000_i7665" type="#_x0000_t75" style="width:36pt;height:38.25pt">
            <v:imagedata r:id="rId10755" o:title=""/>
          </v:shape>
        </w:pict>
      </w:r>
      <w:r w:rsidRPr="00330A7E">
        <w:rPr>
          <w:rFonts w:ascii="Times New Roman" w:hAnsi="Times New Roman" w:cs="Times New Roman"/>
          <w:color w:val="3333FF"/>
          <w:sz w:val="24"/>
          <w:szCs w:val="24"/>
          <w:lang w:val="fr-FR"/>
        </w:rPr>
        <w:t>.</w:t>
      </w:r>
      <w:r w:rsidRPr="00330A7E">
        <w:rPr>
          <w:rFonts w:ascii="Times New Roman" w:hAnsi="Times New Roman" w:cs="Times New Roman"/>
          <w:color w:val="3333FF"/>
          <w:sz w:val="24"/>
          <w:szCs w:val="24"/>
          <w:lang w:val="fr-FR"/>
        </w:rPr>
        <w:tab/>
      </w:r>
      <w:r w:rsidRPr="00330A7E">
        <w:rPr>
          <w:rFonts w:ascii="Times New Roman" w:hAnsi="Times New Roman" w:cs="Times New Roman"/>
          <w:b/>
          <w:bCs/>
          <w:color w:val="3333FF"/>
          <w:sz w:val="24"/>
          <w:szCs w:val="24"/>
          <w:lang w:val="fr-FR"/>
        </w:rPr>
        <w:t>C.</w:t>
      </w:r>
      <w:r w:rsidRPr="00330A7E">
        <w:rPr>
          <w:rFonts w:ascii="Times New Roman" w:hAnsi="Times New Roman" w:cs="Times New Roman"/>
          <w:bCs/>
          <w:color w:val="3333FF"/>
          <w:sz w:val="24"/>
          <w:szCs w:val="24"/>
          <w:lang w:val="fr-FR"/>
        </w:rPr>
        <w:t xml:space="preserve"> </w:t>
      </w:r>
      <w:r w:rsidR="00FA344A">
        <w:rPr>
          <w:rFonts w:ascii="Times New Roman" w:hAnsi="Times New Roman" w:cs="Times New Roman"/>
          <w:position w:val="-32"/>
          <w:sz w:val="24"/>
          <w:szCs w:val="24"/>
        </w:rPr>
        <w:pict w14:anchorId="30246A7B">
          <v:shape id="_x0000_i7666" type="#_x0000_t75" style="width:43.5pt;height:38.25pt">
            <v:imagedata r:id="rId10756" o:title=""/>
          </v:shape>
        </w:pict>
      </w:r>
      <w:r w:rsidRPr="00330A7E">
        <w:rPr>
          <w:rFonts w:ascii="Times New Roman" w:hAnsi="Times New Roman" w:cs="Times New Roman"/>
          <w:color w:val="3333FF"/>
          <w:sz w:val="24"/>
          <w:szCs w:val="24"/>
          <w:lang w:val="fr-FR"/>
        </w:rPr>
        <w:t>.</w:t>
      </w:r>
      <w:r w:rsidRPr="00330A7E">
        <w:rPr>
          <w:rFonts w:ascii="Times New Roman" w:hAnsi="Times New Roman" w:cs="Times New Roman"/>
          <w:color w:val="3333FF"/>
          <w:sz w:val="24"/>
          <w:szCs w:val="24"/>
          <w:lang w:val="fr-FR"/>
        </w:rPr>
        <w:tab/>
      </w:r>
      <w:r w:rsidRPr="00330A7E">
        <w:rPr>
          <w:rFonts w:ascii="Times New Roman" w:hAnsi="Times New Roman" w:cs="Times New Roman"/>
          <w:b/>
          <w:bCs/>
          <w:color w:val="3333FF"/>
          <w:sz w:val="24"/>
          <w:szCs w:val="24"/>
          <w:lang w:val="fr-FR"/>
        </w:rPr>
        <w:t>D.</w:t>
      </w:r>
      <w:r w:rsidRPr="00330A7E">
        <w:rPr>
          <w:rFonts w:ascii="Times New Roman" w:hAnsi="Times New Roman" w:cs="Times New Roman"/>
          <w:bCs/>
          <w:color w:val="3333FF"/>
          <w:sz w:val="24"/>
          <w:szCs w:val="24"/>
          <w:lang w:val="fr-FR"/>
        </w:rPr>
        <w:t xml:space="preserve"> </w:t>
      </w:r>
      <w:r w:rsidR="00FA344A">
        <w:rPr>
          <w:rFonts w:ascii="Times New Roman" w:hAnsi="Times New Roman" w:cs="Times New Roman"/>
          <w:position w:val="-32"/>
          <w:sz w:val="24"/>
          <w:szCs w:val="24"/>
        </w:rPr>
        <w:pict w14:anchorId="0015AB95">
          <v:shape id="_x0000_i7667" type="#_x0000_t75" style="width:35.25pt;height:38.25pt">
            <v:imagedata r:id="rId10757" o:title=""/>
          </v:shape>
        </w:pict>
      </w:r>
      <w:r w:rsidRPr="00330A7E">
        <w:rPr>
          <w:rFonts w:ascii="Times New Roman" w:hAnsi="Times New Roman" w:cs="Times New Roman"/>
          <w:color w:val="3333FF"/>
          <w:sz w:val="24"/>
          <w:szCs w:val="24"/>
          <w:lang w:val="fr-FR"/>
        </w:rPr>
        <w:t>.</w:t>
      </w:r>
    </w:p>
    <w:p w14:paraId="571A5025" w14:textId="77777777" w:rsidR="00ED397D" w:rsidRPr="00330A7E" w:rsidRDefault="00ED397D" w:rsidP="000E1E56">
      <w:pPr>
        <w:pStyle w:val="ListParagraph"/>
        <w:numPr>
          <w:ilvl w:val="0"/>
          <w:numId w:val="81"/>
        </w:numPr>
        <w:tabs>
          <w:tab w:val="left" w:pos="992"/>
        </w:tabs>
        <w:spacing w:before="120" w:line="276" w:lineRule="auto"/>
        <w:rPr>
          <w:rFonts w:ascii="Times New Roman" w:hAnsi="Times New Roman" w:cs="Times New Roman"/>
          <w:sz w:val="24"/>
          <w:szCs w:val="24"/>
          <w:lang w:val="it-IT"/>
        </w:rPr>
      </w:pPr>
      <w:r w:rsidRPr="00330A7E">
        <w:rPr>
          <w:rFonts w:ascii="Times New Roman" w:hAnsi="Times New Roman" w:cs="Times New Roman"/>
          <w:sz w:val="24"/>
          <w:szCs w:val="24"/>
          <w:lang w:val="it-IT"/>
        </w:rPr>
        <w:t>Cô Thư rất thích nhảy hiện đại. Thời gian tập nhảy mỗi ngày trong thời gian gần đây của cô được thống kê ở bảng sau:</w:t>
      </w:r>
    </w:p>
    <w:tbl>
      <w:tblPr>
        <w:tblStyle w:val="TableGrid"/>
        <w:tblW w:w="0" w:type="auto"/>
        <w:jc w:val="center"/>
        <w:tblLook w:val="04A0" w:firstRow="1" w:lastRow="0" w:firstColumn="1" w:lastColumn="0" w:noHBand="0" w:noVBand="1"/>
      </w:tblPr>
      <w:tblGrid>
        <w:gridCol w:w="1525"/>
        <w:gridCol w:w="1710"/>
        <w:gridCol w:w="1710"/>
        <w:gridCol w:w="1890"/>
        <w:gridCol w:w="1620"/>
        <w:gridCol w:w="1620"/>
      </w:tblGrid>
      <w:tr w:rsidR="00ED397D" w:rsidRPr="00330A7E" w14:paraId="065B8867" w14:textId="77777777" w:rsidTr="00330A7E">
        <w:trPr>
          <w:jc w:val="center"/>
        </w:trPr>
        <w:tc>
          <w:tcPr>
            <w:tcW w:w="1525" w:type="dxa"/>
            <w:vAlign w:val="center"/>
          </w:tcPr>
          <w:p w14:paraId="27818AB6" w14:textId="77777777" w:rsidR="00ED397D" w:rsidRPr="00330A7E" w:rsidRDefault="00ED397D"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sidRPr="00330A7E">
              <w:rPr>
                <w:rFonts w:ascii="Times New Roman" w:hAnsi="Times New Roman" w:cs="Times New Roman"/>
                <w:sz w:val="24"/>
                <w:szCs w:val="24"/>
                <w:lang w:val="it-IT"/>
              </w:rPr>
              <w:lastRenderedPageBreak/>
              <w:t>Nhóm</w:t>
            </w:r>
          </w:p>
        </w:tc>
        <w:tc>
          <w:tcPr>
            <w:tcW w:w="1710" w:type="dxa"/>
            <w:vAlign w:val="center"/>
          </w:tcPr>
          <w:p w14:paraId="2FB337D8"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14"/>
                <w:sz w:val="24"/>
                <w:szCs w:val="24"/>
              </w:rPr>
              <w:pict w14:anchorId="5A641DC3">
                <v:shape id="_x0000_i7668" type="#_x0000_t75" style="width:40.5pt;height:20.25pt">
                  <v:imagedata r:id="rId10758" o:title=""/>
                </v:shape>
              </w:pict>
            </w:r>
          </w:p>
        </w:tc>
        <w:tc>
          <w:tcPr>
            <w:tcW w:w="1710" w:type="dxa"/>
            <w:vAlign w:val="center"/>
          </w:tcPr>
          <w:p w14:paraId="09721723"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14"/>
                <w:sz w:val="24"/>
                <w:szCs w:val="24"/>
              </w:rPr>
              <w:pict w14:anchorId="4DD6A93E">
                <v:shape id="_x0000_i7669" type="#_x0000_t75" style="width:40.5pt;height:20.25pt">
                  <v:imagedata r:id="rId10759" o:title=""/>
                </v:shape>
              </w:pict>
            </w:r>
          </w:p>
        </w:tc>
        <w:tc>
          <w:tcPr>
            <w:tcW w:w="1890" w:type="dxa"/>
            <w:vAlign w:val="center"/>
          </w:tcPr>
          <w:p w14:paraId="78EE5FFF"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14"/>
                <w:sz w:val="24"/>
                <w:szCs w:val="24"/>
              </w:rPr>
              <w:pict w14:anchorId="3F278A1D">
                <v:shape id="_x0000_i7670" type="#_x0000_t75" style="width:40.5pt;height:20.25pt">
                  <v:imagedata r:id="rId10760" o:title=""/>
                </v:shape>
              </w:pict>
            </w:r>
          </w:p>
        </w:tc>
        <w:tc>
          <w:tcPr>
            <w:tcW w:w="1620" w:type="dxa"/>
            <w:vAlign w:val="center"/>
          </w:tcPr>
          <w:p w14:paraId="6BE5A202"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14"/>
                <w:sz w:val="24"/>
                <w:szCs w:val="24"/>
              </w:rPr>
              <w:pict w14:anchorId="6AEA4529">
                <v:shape id="_x0000_i7671" type="#_x0000_t75" style="width:40.5pt;height:20.25pt">
                  <v:imagedata r:id="rId10761" o:title=""/>
                </v:shape>
              </w:pict>
            </w:r>
          </w:p>
        </w:tc>
        <w:tc>
          <w:tcPr>
            <w:tcW w:w="1620" w:type="dxa"/>
          </w:tcPr>
          <w:p w14:paraId="638527FA"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14"/>
                <w:sz w:val="24"/>
                <w:szCs w:val="24"/>
              </w:rPr>
              <w:pict w14:anchorId="386C32CD">
                <v:shape id="_x0000_i7672" type="#_x0000_t75" style="width:40.5pt;height:20.25pt">
                  <v:imagedata r:id="rId10762" o:title=""/>
                </v:shape>
              </w:pict>
            </w:r>
          </w:p>
        </w:tc>
      </w:tr>
      <w:tr w:rsidR="00ED397D" w:rsidRPr="00330A7E" w14:paraId="382F0428" w14:textId="77777777" w:rsidTr="00330A7E">
        <w:trPr>
          <w:jc w:val="center"/>
        </w:trPr>
        <w:tc>
          <w:tcPr>
            <w:tcW w:w="1525" w:type="dxa"/>
            <w:vAlign w:val="center"/>
          </w:tcPr>
          <w:p w14:paraId="008C7E16" w14:textId="77777777" w:rsidR="00ED397D" w:rsidRPr="00330A7E" w:rsidRDefault="00ED397D"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sidRPr="00330A7E">
              <w:rPr>
                <w:rFonts w:ascii="Times New Roman" w:hAnsi="Times New Roman" w:cs="Times New Roman"/>
                <w:sz w:val="24"/>
                <w:szCs w:val="24"/>
                <w:lang w:val="it-IT"/>
              </w:rPr>
              <w:t>Tần số</w:t>
            </w:r>
          </w:p>
        </w:tc>
        <w:tc>
          <w:tcPr>
            <w:tcW w:w="1710" w:type="dxa"/>
            <w:vAlign w:val="center"/>
          </w:tcPr>
          <w:p w14:paraId="28CDBAFB"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6"/>
                <w:sz w:val="24"/>
                <w:szCs w:val="24"/>
              </w:rPr>
              <w:pict w14:anchorId="29E5B485">
                <v:shape id="_x0000_i7673" type="#_x0000_t75" style="width:10.5pt;height:14.25pt">
                  <v:imagedata r:id="rId10763" o:title=""/>
                </v:shape>
              </w:pict>
            </w:r>
          </w:p>
        </w:tc>
        <w:tc>
          <w:tcPr>
            <w:tcW w:w="1710" w:type="dxa"/>
            <w:vAlign w:val="center"/>
          </w:tcPr>
          <w:p w14:paraId="778AF05F"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6"/>
                <w:sz w:val="24"/>
                <w:szCs w:val="24"/>
              </w:rPr>
              <w:pict w14:anchorId="6C4B282F">
                <v:shape id="_x0000_i7674" type="#_x0000_t75" style="width:10.5pt;height:14.25pt">
                  <v:imagedata r:id="rId10764" o:title=""/>
                </v:shape>
              </w:pict>
            </w:r>
          </w:p>
        </w:tc>
        <w:tc>
          <w:tcPr>
            <w:tcW w:w="1890" w:type="dxa"/>
            <w:vAlign w:val="center"/>
          </w:tcPr>
          <w:p w14:paraId="283452E7" w14:textId="77777777" w:rsidR="00ED397D" w:rsidRPr="00330A7E" w:rsidRDefault="00FA344A" w:rsidP="00330A7E">
            <w:pPr>
              <w:pStyle w:val="Heading2"/>
              <w:jc w:val="center"/>
              <w:outlineLvl w:val="1"/>
              <w:rPr>
                <w:rFonts w:ascii="Times New Roman" w:hAnsi="Times New Roman" w:cs="Times New Roman"/>
                <w:sz w:val="24"/>
                <w:szCs w:val="24"/>
                <w:lang w:val="it-IT"/>
              </w:rPr>
            </w:pPr>
            <w:r>
              <w:rPr>
                <w:rFonts w:ascii="Times New Roman" w:hAnsi="Times New Roman" w:cs="Times New Roman"/>
                <w:position w:val="-4"/>
                <w:sz w:val="24"/>
                <w:szCs w:val="24"/>
              </w:rPr>
              <w:pict w14:anchorId="1A51730F">
                <v:shape id="_x0000_i7675" type="#_x0000_t75" style="width:10.5pt;height:13.5pt">
                  <v:imagedata r:id="rId10765" o:title=""/>
                </v:shape>
              </w:pict>
            </w:r>
          </w:p>
        </w:tc>
        <w:tc>
          <w:tcPr>
            <w:tcW w:w="1620" w:type="dxa"/>
            <w:vAlign w:val="center"/>
          </w:tcPr>
          <w:p w14:paraId="7A5D36D0"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4"/>
                <w:sz w:val="24"/>
                <w:szCs w:val="24"/>
              </w:rPr>
              <w:pict w14:anchorId="41B7D426">
                <v:shape id="_x0000_i7676" type="#_x0000_t75" style="width:7.5pt;height:13.5pt">
                  <v:imagedata r:id="rId10766" o:title=""/>
                </v:shape>
              </w:pict>
            </w:r>
          </w:p>
        </w:tc>
        <w:tc>
          <w:tcPr>
            <w:tcW w:w="1620" w:type="dxa"/>
          </w:tcPr>
          <w:p w14:paraId="650CD407"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4"/>
                <w:sz w:val="24"/>
                <w:szCs w:val="24"/>
              </w:rPr>
              <w:pict w14:anchorId="44529D81">
                <v:shape id="_x0000_i7677" type="#_x0000_t75" style="width:7.5pt;height:13.5pt">
                  <v:imagedata r:id="rId10766" o:title=""/>
                </v:shape>
              </w:pict>
            </w:r>
          </w:p>
        </w:tc>
      </w:tr>
    </w:tbl>
    <w:p w14:paraId="7EBF56C8" w14:textId="77777777" w:rsidR="00ED397D" w:rsidRPr="00330A7E" w:rsidRDefault="00ED397D" w:rsidP="00330A7E">
      <w:pPr>
        <w:pStyle w:val="ListParagraph"/>
        <w:tabs>
          <w:tab w:val="left" w:pos="992"/>
        </w:tabs>
        <w:spacing w:before="120" w:line="276" w:lineRule="auto"/>
        <w:ind w:left="0"/>
        <w:rPr>
          <w:rFonts w:ascii="Times New Roman" w:hAnsi="Times New Roman" w:cs="Times New Roman"/>
          <w:sz w:val="24"/>
          <w:szCs w:val="24"/>
          <w:lang w:val="it-IT"/>
        </w:rPr>
      </w:pPr>
    </w:p>
    <w:p w14:paraId="0D713836"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sz w:val="24"/>
          <w:szCs w:val="24"/>
          <w:lang w:val="it-IT"/>
        </w:rPr>
      </w:pPr>
      <w:r w:rsidRPr="00330A7E">
        <w:rPr>
          <w:rFonts w:ascii="Times New Roman" w:hAnsi="Times New Roman" w:cs="Times New Roman"/>
          <w:b/>
          <w:color w:val="0000FF"/>
          <w:sz w:val="24"/>
          <w:szCs w:val="24"/>
        </w:rPr>
        <w:t xml:space="preserve">A. </w:t>
      </w:r>
      <w:r w:rsidR="00FA344A">
        <w:rPr>
          <w:rFonts w:ascii="Times New Roman" w:hAnsi="Times New Roman" w:cs="Times New Roman"/>
          <w:position w:val="-6"/>
          <w:sz w:val="24"/>
          <w:szCs w:val="24"/>
        </w:rPr>
        <w:pict w14:anchorId="307146B0">
          <v:shape id="_x0000_i7678" type="#_x0000_t75" style="width:16.5pt;height:14.25pt">
            <v:imagedata r:id="rId10767"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00FA344A">
        <w:rPr>
          <w:rFonts w:ascii="Times New Roman" w:hAnsi="Times New Roman" w:cs="Times New Roman"/>
          <w:position w:val="-6"/>
          <w:sz w:val="24"/>
          <w:szCs w:val="24"/>
        </w:rPr>
        <w:pict w14:anchorId="04B1AC34">
          <v:shape id="_x0000_i7679" type="#_x0000_t75" style="width:16.5pt;height:14.25pt">
            <v:imagedata r:id="rId10768"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00FA344A">
        <w:rPr>
          <w:rFonts w:ascii="Times New Roman" w:hAnsi="Times New Roman" w:cs="Times New Roman"/>
          <w:position w:val="-6"/>
          <w:sz w:val="24"/>
          <w:szCs w:val="24"/>
        </w:rPr>
        <w:pict w14:anchorId="2F27E756">
          <v:shape id="_x0000_i7680" type="#_x0000_t75" style="width:14.25pt;height:14.25pt">
            <v:imagedata r:id="rId10769" o:title=""/>
          </v:shape>
        </w:pi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 xml:space="preserve">. </w:t>
      </w:r>
      <w:r w:rsidR="00FA344A">
        <w:rPr>
          <w:rFonts w:ascii="Times New Roman" w:hAnsi="Times New Roman" w:cs="Times New Roman"/>
          <w:position w:val="-6"/>
          <w:sz w:val="24"/>
          <w:szCs w:val="24"/>
        </w:rPr>
        <w:pict w14:anchorId="28E29AAC">
          <v:shape id="_x0000_i7681" type="#_x0000_t75" style="width:15pt;height:14.25pt">
            <v:imagedata r:id="rId10770" o:title=""/>
          </v:shape>
        </w:pict>
      </w:r>
      <w:r w:rsidRPr="00330A7E">
        <w:rPr>
          <w:rFonts w:ascii="Times New Roman" w:hAnsi="Times New Roman" w:cs="Times New Roman"/>
          <w:sz w:val="24"/>
          <w:szCs w:val="24"/>
          <w:lang w:val="it-IT"/>
        </w:rPr>
        <w:t>.</w:t>
      </w:r>
    </w:p>
    <w:p w14:paraId="4B862557" w14:textId="77777777" w:rsidR="00ED397D" w:rsidRPr="00330A7E" w:rsidRDefault="00ED397D" w:rsidP="000E1E56">
      <w:pPr>
        <w:pStyle w:val="ListParagraph"/>
        <w:numPr>
          <w:ilvl w:val="0"/>
          <w:numId w:val="81"/>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lang w:val="it-IT"/>
        </w:rPr>
        <w:t xml:space="preserve">Mức cường độ âm L đo bằng decibel (dB) của âm thanh có cường độ I (đo bằng mét vuông, kí hiệu </w:t>
      </w:r>
      <w:r w:rsidRPr="00330A7E">
        <w:rPr>
          <w:rFonts w:ascii="Times New Roman" w:hAnsi="Times New Roman" w:cs="Times New Roman"/>
          <w:sz w:val="24"/>
          <w:szCs w:val="24"/>
          <w:lang w:val="it-IT"/>
        </w:rPr>
        <w:br/>
      </w:r>
      <w:r w:rsidR="00FA344A">
        <w:rPr>
          <w:rFonts w:ascii="Times New Roman" w:hAnsi="Times New Roman" w:cs="Times New Roman"/>
          <w:position w:val="-10"/>
          <w:sz w:val="24"/>
          <w:szCs w:val="24"/>
        </w:rPr>
        <w:pict w14:anchorId="18547674">
          <v:shape id="_x0000_i7682" type="#_x0000_t75" style="width:34.5pt;height:18pt">
            <v:imagedata r:id="rId10771" o:title=""/>
          </v:shape>
        </w:pict>
      </w:r>
      <w:r w:rsidRPr="00330A7E">
        <w:rPr>
          <w:rFonts w:ascii="Times New Roman" w:hAnsi="Times New Roman" w:cs="Times New Roman"/>
          <w:sz w:val="24"/>
          <w:szCs w:val="24"/>
          <w:lang w:val="it-IT"/>
        </w:rPr>
        <w:t xml:space="preserve">) được định nghĩa như sau: </w:t>
      </w:r>
      <w:r w:rsidR="00FA344A">
        <w:rPr>
          <w:rFonts w:ascii="Times New Roman" w:hAnsi="Times New Roman" w:cs="Times New Roman"/>
          <w:position w:val="-30"/>
          <w:sz w:val="24"/>
          <w:szCs w:val="24"/>
        </w:rPr>
        <w:pict w14:anchorId="7B50FBEE">
          <v:shape id="_x0000_i7683" type="#_x0000_t75" style="width:80.25pt;height:34.5pt">
            <v:imagedata r:id="rId10772" o:title=""/>
          </v:shape>
        </w:pict>
      </w:r>
      <w:r w:rsidRPr="00330A7E">
        <w:rPr>
          <w:rFonts w:ascii="Times New Roman" w:hAnsi="Times New Roman" w:cs="Times New Roman"/>
          <w:sz w:val="24"/>
          <w:szCs w:val="24"/>
          <w:lang w:val="it-IT"/>
        </w:rPr>
        <w:t xml:space="preserve">, trong đó </w:t>
      </w:r>
      <w:r w:rsidR="00FA344A">
        <w:rPr>
          <w:rFonts w:ascii="Times New Roman" w:hAnsi="Times New Roman" w:cs="Times New Roman"/>
          <w:position w:val="-16"/>
          <w:sz w:val="24"/>
          <w:szCs w:val="24"/>
        </w:rPr>
        <w:pict w14:anchorId="6CDDD7B6">
          <v:shape id="_x0000_i7684" type="#_x0000_t75" style="width:89.25pt;height:22.5pt">
            <v:imagedata r:id="rId10773" o:title=""/>
          </v:shape>
        </w:pict>
      </w:r>
      <w:r w:rsidRPr="00330A7E">
        <w:rPr>
          <w:rFonts w:ascii="Times New Roman" w:hAnsi="Times New Roman" w:cs="Times New Roman"/>
          <w:sz w:val="24"/>
          <w:szCs w:val="24"/>
          <w:lang w:val="it-IT"/>
        </w:rPr>
        <w:t xml:space="preserve"> là cường độ âm thanh nhỏ nhất mà tai người có thể phát hiện được (gọi là ngưỡng nghe).</w:t>
      </w:r>
    </w:p>
    <w:p w14:paraId="74535D82" w14:textId="77777777" w:rsidR="00ED397D" w:rsidRPr="00330A7E" w:rsidRDefault="00ED397D" w:rsidP="00330A7E">
      <w:pPr>
        <w:pStyle w:val="ListParagraph"/>
        <w:tabs>
          <w:tab w:val="left" w:pos="992"/>
        </w:tabs>
        <w:spacing w:before="120" w:line="276" w:lineRule="auto"/>
        <w:ind w:left="0"/>
        <w:rPr>
          <w:rFonts w:ascii="Times New Roman" w:hAnsi="Times New Roman" w:cs="Times New Roman"/>
          <w:sz w:val="24"/>
          <w:szCs w:val="24"/>
        </w:rPr>
      </w:pPr>
      <w:r w:rsidRPr="00330A7E">
        <w:rPr>
          <w:rFonts w:ascii="Times New Roman" w:hAnsi="Times New Roman" w:cs="Times New Roman"/>
          <w:sz w:val="24"/>
          <w:szCs w:val="24"/>
          <w:lang w:val="it-IT"/>
        </w:rPr>
        <w:t xml:space="preserve">Mức cường độ âm của cuộc trò chuyện bình thường có cường độ </w:t>
      </w:r>
      <w:r w:rsidR="00FA344A">
        <w:rPr>
          <w:rFonts w:ascii="Times New Roman" w:hAnsi="Times New Roman" w:cs="Times New Roman"/>
          <w:position w:val="-16"/>
          <w:sz w:val="24"/>
          <w:szCs w:val="24"/>
        </w:rPr>
        <w:pict w14:anchorId="15A963DF">
          <v:shape id="_x0000_i7685" type="#_x0000_t75" style="width:82.5pt;height:22.5pt">
            <v:imagedata r:id="rId10774" o:title=""/>
          </v:shape>
        </w:pict>
      </w:r>
      <w:r w:rsidRPr="00330A7E">
        <w:rPr>
          <w:rFonts w:ascii="Times New Roman" w:hAnsi="Times New Roman" w:cs="Times New Roman"/>
          <w:sz w:val="24"/>
          <w:szCs w:val="24"/>
          <w:lang w:val="it-IT"/>
        </w:rPr>
        <w:t xml:space="preserve"> là</w:t>
      </w:r>
    </w:p>
    <w:p w14:paraId="3D373B70"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sz w:val="24"/>
          <w:szCs w:val="24"/>
          <w:lang w:val="it-IT"/>
        </w:rPr>
      </w:pPr>
      <w:r w:rsidRPr="00330A7E">
        <w:rPr>
          <w:rFonts w:ascii="Times New Roman" w:hAnsi="Times New Roman" w:cs="Times New Roman"/>
          <w:b/>
          <w:color w:val="0000FF"/>
          <w:sz w:val="24"/>
          <w:szCs w:val="24"/>
        </w:rPr>
        <w:t xml:space="preserve">A. </w:t>
      </w:r>
      <w:r w:rsidR="00FA344A">
        <w:rPr>
          <w:rFonts w:ascii="Times New Roman" w:hAnsi="Times New Roman" w:cs="Times New Roman"/>
          <w:position w:val="-14"/>
          <w:sz w:val="24"/>
          <w:szCs w:val="24"/>
        </w:rPr>
        <w:pict w14:anchorId="1E691424">
          <v:shape id="_x0000_i7686" type="#_x0000_t75" style="width:40.5pt;height:20.25pt">
            <v:imagedata r:id="rId10775"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00FA344A">
        <w:rPr>
          <w:rFonts w:ascii="Times New Roman" w:hAnsi="Times New Roman" w:cs="Times New Roman"/>
          <w:position w:val="-14"/>
          <w:sz w:val="24"/>
          <w:szCs w:val="24"/>
        </w:rPr>
        <w:pict w14:anchorId="40367069">
          <v:shape id="_x0000_i7687" type="#_x0000_t75" style="width:45pt;height:20.25pt">
            <v:imagedata r:id="rId10776"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00FA344A">
        <w:rPr>
          <w:rFonts w:ascii="Times New Roman" w:hAnsi="Times New Roman" w:cs="Times New Roman"/>
          <w:position w:val="-14"/>
          <w:sz w:val="24"/>
          <w:szCs w:val="24"/>
        </w:rPr>
        <w:pict w14:anchorId="038342FE">
          <v:shape id="_x0000_i7688" type="#_x0000_t75" style="width:40.5pt;height:20.25pt">
            <v:imagedata r:id="rId10777" o:title=""/>
          </v:shape>
        </w:pi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 xml:space="preserve">. </w:t>
      </w:r>
      <w:r w:rsidR="00FA344A">
        <w:rPr>
          <w:rFonts w:ascii="Times New Roman" w:hAnsi="Times New Roman" w:cs="Times New Roman"/>
          <w:position w:val="-14"/>
          <w:sz w:val="24"/>
          <w:szCs w:val="24"/>
        </w:rPr>
        <w:pict w14:anchorId="5DADAB64">
          <v:shape id="_x0000_i7689" type="#_x0000_t75" style="width:40.5pt;height:20.25pt">
            <v:imagedata r:id="rId10778" o:title=""/>
          </v:shape>
        </w:pict>
      </w:r>
      <w:r w:rsidRPr="00330A7E">
        <w:rPr>
          <w:rFonts w:ascii="Times New Roman" w:hAnsi="Times New Roman" w:cs="Times New Roman"/>
          <w:sz w:val="24"/>
          <w:szCs w:val="24"/>
          <w:lang w:val="it-IT"/>
        </w:rPr>
        <w:t>.</w:t>
      </w:r>
    </w:p>
    <w:p w14:paraId="0AF0113B" w14:textId="77777777" w:rsidR="00ED397D" w:rsidRPr="00330A7E" w:rsidRDefault="00ED397D" w:rsidP="00330A7E">
      <w:pPr>
        <w:spacing w:before="120" w:after="240"/>
        <w:ind w:left="992" w:hanging="992"/>
        <w:rPr>
          <w:rFonts w:ascii="Times New Roman" w:hAnsi="Times New Roman" w:cs="Times New Roman"/>
          <w:sz w:val="24"/>
          <w:szCs w:val="24"/>
          <w:lang w:val="it-IT"/>
        </w:rPr>
      </w:pPr>
      <w:r w:rsidRPr="00330A7E">
        <w:rPr>
          <w:rFonts w:ascii="Times New Roman" w:hAnsi="Times New Roman" w:cs="Times New Roman"/>
          <w:b/>
          <w:bCs/>
          <w:color w:val="0033CC"/>
          <w:sz w:val="24"/>
          <w:szCs w:val="24"/>
          <w:lang w:val="it-IT"/>
        </w:rPr>
        <w:t>PHẦN II. Câu trắc nghiệm đúng sai.</w:t>
      </w:r>
      <w:r w:rsidRPr="00330A7E">
        <w:rPr>
          <w:rFonts w:ascii="Times New Roman" w:hAnsi="Times New Roman" w:cs="Times New Roman"/>
          <w:color w:val="0033CC"/>
          <w:sz w:val="24"/>
          <w:szCs w:val="24"/>
          <w:lang w:val="it-IT"/>
        </w:rPr>
        <w:t xml:space="preserve"> </w:t>
      </w:r>
      <w:r w:rsidRPr="00330A7E">
        <w:rPr>
          <w:rFonts w:ascii="Times New Roman" w:hAnsi="Times New Roman" w:cs="Times New Roman"/>
          <w:sz w:val="24"/>
          <w:szCs w:val="24"/>
          <w:lang w:val="it-IT"/>
        </w:rPr>
        <w:t xml:space="preserve">Thí sinh trả lời từ câu 1 đến câu 4. Trong mỗi </w:t>
      </w:r>
      <w:r w:rsidRPr="00330A7E">
        <w:rPr>
          <w:rFonts w:ascii="Times New Roman" w:hAnsi="Times New Roman" w:cs="Times New Roman"/>
          <w:b/>
          <w:bCs/>
          <w:sz w:val="24"/>
          <w:szCs w:val="24"/>
          <w:lang w:val="it-IT"/>
        </w:rPr>
        <w:t>ý a), b), c), d)</w:t>
      </w:r>
      <w:r w:rsidRPr="00330A7E">
        <w:rPr>
          <w:rFonts w:ascii="Times New Roman" w:hAnsi="Times New Roman" w:cs="Times New Roman"/>
          <w:sz w:val="24"/>
          <w:szCs w:val="24"/>
          <w:lang w:val="it-IT"/>
        </w:rPr>
        <w:t xml:space="preserve"> ở mỗi câu, thí sinh chọn đúng hoặc sai.</w:t>
      </w:r>
    </w:p>
    <w:p w14:paraId="36D1BA3C" w14:textId="77777777" w:rsidR="00ED397D" w:rsidRPr="00330A7E" w:rsidRDefault="00ED397D" w:rsidP="000E1E56">
      <w:pPr>
        <w:pStyle w:val="ListParagraph"/>
        <w:numPr>
          <w:ilvl w:val="0"/>
          <w:numId w:val="9"/>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Trong không gian tọa độ </w:t>
      </w:r>
      <w:r w:rsidR="00FA344A">
        <w:rPr>
          <w:rFonts w:ascii="Times New Roman" w:hAnsi="Times New Roman" w:cs="Times New Roman"/>
          <w:position w:val="-10"/>
          <w:sz w:val="24"/>
          <w:szCs w:val="24"/>
        </w:rPr>
        <w:pict w14:anchorId="6A95001B">
          <v:shape id="_x0000_i7690" type="#_x0000_t75" style="width:28.5pt;height:16.5pt">
            <v:imagedata r:id="rId10779" o:title=""/>
          </v:shape>
        </w:pict>
      </w:r>
      <w:r w:rsidRPr="00330A7E">
        <w:rPr>
          <w:rFonts w:ascii="Times New Roman" w:hAnsi="Times New Roman" w:cs="Times New Roman"/>
          <w:sz w:val="24"/>
          <w:szCs w:val="24"/>
        </w:rPr>
        <w:t xml:space="preserve">, cho đường thẳng </w:t>
      </w:r>
      <w:r w:rsidR="00FA344A">
        <w:rPr>
          <w:rFonts w:ascii="Times New Roman" w:hAnsi="Times New Roman" w:cs="Times New Roman"/>
          <w:position w:val="-24"/>
          <w:sz w:val="24"/>
          <w:szCs w:val="24"/>
        </w:rPr>
        <w:pict w14:anchorId="7131F169">
          <v:shape id="_x0000_i7691" type="#_x0000_t75" style="width:114pt;height:31.5pt">
            <v:imagedata r:id="rId10780" o:title=""/>
          </v:shape>
        </w:pict>
      </w:r>
      <w:r w:rsidRPr="00330A7E">
        <w:rPr>
          <w:rFonts w:ascii="Times New Roman" w:hAnsi="Times New Roman" w:cs="Times New Roman"/>
          <w:sz w:val="24"/>
          <w:szCs w:val="24"/>
        </w:rPr>
        <w:t xml:space="preserve"> và mặt phẳng </w:t>
      </w:r>
      <w:r w:rsidR="00FA344A">
        <w:rPr>
          <w:rFonts w:ascii="Times New Roman" w:hAnsi="Times New Roman" w:cs="Times New Roman"/>
          <w:position w:val="-14"/>
          <w:sz w:val="24"/>
          <w:szCs w:val="24"/>
        </w:rPr>
        <w:pict w14:anchorId="24072EAD">
          <v:shape id="_x0000_i7692" type="#_x0000_t75" style="width:108pt;height:20.25pt">
            <v:imagedata r:id="rId10781" o:title=""/>
          </v:shape>
        </w:pict>
      </w:r>
      <w:r w:rsidRPr="00330A7E">
        <w:rPr>
          <w:rFonts w:ascii="Times New Roman" w:hAnsi="Times New Roman" w:cs="Times New Roman"/>
          <w:sz w:val="24"/>
          <w:szCs w:val="24"/>
        </w:rPr>
        <w:t>.</w:t>
      </w:r>
    </w:p>
    <w:p w14:paraId="26E2534F" w14:textId="77777777" w:rsidR="00ED397D" w:rsidRPr="00330A7E" w:rsidRDefault="00ED397D" w:rsidP="00330A7E">
      <w:pPr>
        <w:pStyle w:val="ListParagraph"/>
        <w:spacing w:after="240" w:line="276" w:lineRule="auto"/>
        <w:ind w:left="992"/>
        <w:rPr>
          <w:rFonts w:ascii="Times New Roman" w:hAnsi="Times New Roman" w:cs="Times New Roman"/>
          <w:sz w:val="24"/>
          <w:szCs w:val="24"/>
        </w:rPr>
      </w:pPr>
      <w:r w:rsidRPr="00330A7E">
        <w:rPr>
          <w:rFonts w:ascii="Times New Roman" w:hAnsi="Times New Roman" w:cs="Times New Roman"/>
          <w:b/>
          <w:bCs/>
          <w:sz w:val="24"/>
          <w:szCs w:val="24"/>
        </w:rPr>
        <w:t>a)</w:t>
      </w:r>
      <w:r w:rsidRPr="00330A7E">
        <w:rPr>
          <w:rFonts w:ascii="Times New Roman" w:hAnsi="Times New Roman" w:cs="Times New Roman"/>
          <w:sz w:val="24"/>
          <w:szCs w:val="24"/>
        </w:rPr>
        <w:t xml:space="preserve"> Vectơ có tọa độ </w:t>
      </w:r>
      <w:r w:rsidR="00FA344A">
        <w:rPr>
          <w:rFonts w:ascii="Times New Roman" w:hAnsi="Times New Roman" w:cs="Times New Roman"/>
          <w:position w:val="-14"/>
          <w:sz w:val="24"/>
          <w:szCs w:val="24"/>
        </w:rPr>
        <w:pict w14:anchorId="42965B1E">
          <v:shape id="_x0000_i7693" type="#_x0000_t75" style="width:43.5pt;height:20.25pt">
            <v:imagedata r:id="rId10782" o:title=""/>
          </v:shape>
        </w:pict>
      </w:r>
      <w:r w:rsidRPr="00330A7E">
        <w:rPr>
          <w:rFonts w:ascii="Times New Roman" w:hAnsi="Times New Roman" w:cs="Times New Roman"/>
          <w:sz w:val="24"/>
          <w:szCs w:val="24"/>
        </w:rPr>
        <w:t xml:space="preserve"> là một vectơ pháp tuyến của mặt phằng </w:t>
      </w:r>
      <w:r w:rsidR="00FA344A">
        <w:rPr>
          <w:rFonts w:ascii="Times New Roman" w:hAnsi="Times New Roman" w:cs="Times New Roman"/>
          <w:position w:val="-14"/>
          <w:sz w:val="24"/>
          <w:szCs w:val="24"/>
        </w:rPr>
        <w:pict w14:anchorId="1D32778D">
          <v:shape id="_x0000_i7694" type="#_x0000_t75" style="width:21pt;height:20.25pt">
            <v:imagedata r:id="rId10783" o:title=""/>
          </v:shape>
        </w:pict>
      </w:r>
      <w:r w:rsidRPr="00330A7E">
        <w:rPr>
          <w:rFonts w:ascii="Times New Roman" w:hAnsi="Times New Roman" w:cs="Times New Roman"/>
          <w:sz w:val="24"/>
          <w:szCs w:val="24"/>
        </w:rPr>
        <w:t>.</w:t>
      </w:r>
    </w:p>
    <w:p w14:paraId="53A2CA6D" w14:textId="77777777" w:rsidR="00ED397D" w:rsidRPr="00330A7E" w:rsidRDefault="00ED397D" w:rsidP="00330A7E">
      <w:pPr>
        <w:pStyle w:val="ListParagraph"/>
        <w:spacing w:after="240" w:line="276" w:lineRule="auto"/>
        <w:ind w:left="992"/>
        <w:rPr>
          <w:rFonts w:ascii="Times New Roman" w:hAnsi="Times New Roman" w:cs="Times New Roman"/>
          <w:sz w:val="24"/>
          <w:szCs w:val="24"/>
        </w:rPr>
      </w:pPr>
      <w:r w:rsidRPr="00330A7E">
        <w:rPr>
          <w:rFonts w:ascii="Times New Roman" w:hAnsi="Times New Roman" w:cs="Times New Roman"/>
          <w:b/>
          <w:bCs/>
          <w:sz w:val="24"/>
          <w:szCs w:val="24"/>
        </w:rPr>
        <w:t>b)</w:t>
      </w:r>
      <w:r w:rsidRPr="00330A7E">
        <w:rPr>
          <w:rFonts w:ascii="Times New Roman" w:hAnsi="Times New Roman" w:cs="Times New Roman"/>
          <w:sz w:val="24"/>
          <w:szCs w:val="24"/>
        </w:rPr>
        <w:t xml:space="preserve"> Vectơ có toạ độ </w:t>
      </w:r>
      <w:r w:rsidR="00FA344A">
        <w:rPr>
          <w:rFonts w:ascii="Times New Roman" w:hAnsi="Times New Roman" w:cs="Times New Roman"/>
          <w:position w:val="-14"/>
          <w:sz w:val="24"/>
          <w:szCs w:val="24"/>
        </w:rPr>
        <w:pict w14:anchorId="3421140C">
          <v:shape id="_x0000_i7695" type="#_x0000_t75" style="width:47.25pt;height:20.25pt">
            <v:imagedata r:id="rId10784" o:title=""/>
          </v:shape>
        </w:pict>
      </w:r>
      <w:r w:rsidRPr="00330A7E">
        <w:rPr>
          <w:rFonts w:ascii="Times New Roman" w:hAnsi="Times New Roman" w:cs="Times New Roman"/>
          <w:sz w:val="24"/>
          <w:szCs w:val="24"/>
        </w:rPr>
        <w:t xml:space="preserve"> là một vectơ chỉ phương của đường thẳng </w:t>
      </w:r>
      <w:r w:rsidR="00FA344A">
        <w:rPr>
          <w:rFonts w:ascii="Times New Roman" w:hAnsi="Times New Roman" w:cs="Times New Roman"/>
          <w:position w:val="-6"/>
          <w:sz w:val="24"/>
          <w:szCs w:val="24"/>
        </w:rPr>
        <w:pict w14:anchorId="740AD032">
          <v:shape id="_x0000_i7696" type="#_x0000_t75" style="width:11.25pt;height:14.25pt">
            <v:imagedata r:id="rId10785" o:title=""/>
          </v:shape>
        </w:pict>
      </w:r>
      <w:r w:rsidRPr="00330A7E">
        <w:rPr>
          <w:rFonts w:ascii="Times New Roman" w:hAnsi="Times New Roman" w:cs="Times New Roman"/>
          <w:sz w:val="24"/>
          <w:szCs w:val="24"/>
        </w:rPr>
        <w:t>.</w:t>
      </w:r>
    </w:p>
    <w:p w14:paraId="273C9170" w14:textId="77777777" w:rsidR="00ED397D" w:rsidRPr="00330A7E" w:rsidRDefault="00ED397D" w:rsidP="00330A7E">
      <w:pPr>
        <w:pStyle w:val="ListParagraph"/>
        <w:spacing w:line="276" w:lineRule="auto"/>
        <w:ind w:left="992"/>
        <w:rPr>
          <w:rFonts w:ascii="Times New Roman" w:eastAsia="Calibri" w:hAnsi="Times New Roman" w:cs="Times New Roman"/>
          <w:sz w:val="24"/>
          <w:szCs w:val="24"/>
        </w:rPr>
      </w:pPr>
      <w:r w:rsidRPr="00330A7E">
        <w:rPr>
          <w:rFonts w:ascii="Times New Roman" w:eastAsia="Calibri" w:hAnsi="Times New Roman" w:cs="Times New Roman"/>
          <w:b/>
          <w:bCs/>
          <w:sz w:val="24"/>
          <w:szCs w:val="24"/>
        </w:rPr>
        <w:t xml:space="preserve">c) </w:t>
      </w:r>
      <w:r w:rsidR="00FA344A">
        <w:rPr>
          <w:rFonts w:ascii="Times New Roman" w:hAnsi="Times New Roman" w:cs="Times New Roman"/>
          <w:position w:val="-14"/>
          <w:sz w:val="24"/>
          <w:szCs w:val="24"/>
        </w:rPr>
        <w:pict w14:anchorId="5DE20513">
          <v:shape id="_x0000_i7697" type="#_x0000_t75" style="width:42pt;height:20.25pt">
            <v:imagedata r:id="rId10786" o:title=""/>
          </v:shape>
        </w:pict>
      </w:r>
      <w:r w:rsidRPr="00330A7E">
        <w:rPr>
          <w:rFonts w:ascii="Times New Roman" w:eastAsia="Calibri" w:hAnsi="Times New Roman" w:cs="Times New Roman"/>
          <w:sz w:val="24"/>
          <w:szCs w:val="24"/>
        </w:rPr>
        <w:t>.</w:t>
      </w:r>
    </w:p>
    <w:p w14:paraId="59A4475C" w14:textId="77777777" w:rsidR="00ED397D" w:rsidRPr="00330A7E" w:rsidRDefault="00ED397D" w:rsidP="00330A7E">
      <w:pPr>
        <w:pStyle w:val="ListParagraph"/>
        <w:spacing w:line="276" w:lineRule="auto"/>
        <w:ind w:left="992"/>
        <w:rPr>
          <w:rFonts w:ascii="Times New Roman" w:eastAsia="Calibri" w:hAnsi="Times New Roman" w:cs="Times New Roman"/>
          <w:b/>
          <w:bCs/>
          <w:sz w:val="24"/>
          <w:szCs w:val="24"/>
        </w:rPr>
      </w:pPr>
      <w:r w:rsidRPr="00330A7E">
        <w:rPr>
          <w:rFonts w:ascii="Times New Roman" w:eastAsia="Calibri" w:hAnsi="Times New Roman" w:cs="Times New Roman"/>
          <w:b/>
          <w:bCs/>
          <w:sz w:val="24"/>
          <w:szCs w:val="24"/>
        </w:rPr>
        <w:t xml:space="preserve">d) </w:t>
      </w:r>
      <w:r w:rsidR="00FA344A">
        <w:rPr>
          <w:rFonts w:ascii="Times New Roman" w:hAnsi="Times New Roman" w:cs="Times New Roman"/>
          <w:position w:val="-6"/>
          <w:sz w:val="24"/>
          <w:szCs w:val="24"/>
        </w:rPr>
        <w:pict w14:anchorId="42E98DEF">
          <v:shape id="_x0000_i7698" type="#_x0000_t75" style="width:11.25pt;height:14.25pt">
            <v:imagedata r:id="rId10787" o:title=""/>
          </v:shape>
        </w:pict>
      </w:r>
      <w:r w:rsidRPr="00330A7E">
        <w:rPr>
          <w:rFonts w:ascii="Times New Roman" w:eastAsia="Calibri" w:hAnsi="Times New Roman" w:cs="Times New Roman"/>
          <w:b/>
          <w:bCs/>
          <w:sz w:val="24"/>
          <w:szCs w:val="24"/>
        </w:rPr>
        <w:t xml:space="preserve"> </w:t>
      </w:r>
      <w:r w:rsidRPr="00330A7E">
        <w:rPr>
          <w:rFonts w:ascii="Times New Roman" w:eastAsia="Calibri" w:hAnsi="Times New Roman" w:cs="Times New Roman"/>
          <w:sz w:val="24"/>
          <w:szCs w:val="24"/>
        </w:rPr>
        <w:t xml:space="preserve">cắt </w:t>
      </w:r>
      <w:r w:rsidR="00FA344A">
        <w:rPr>
          <w:rFonts w:ascii="Times New Roman" w:hAnsi="Times New Roman" w:cs="Times New Roman"/>
          <w:position w:val="-14"/>
          <w:sz w:val="24"/>
          <w:szCs w:val="24"/>
        </w:rPr>
        <w:pict w14:anchorId="14F6D01C">
          <v:shape id="_x0000_i7699" type="#_x0000_t75" style="width:21pt;height:20.25pt">
            <v:imagedata r:id="rId10788" o:title=""/>
          </v:shape>
        </w:pict>
      </w:r>
      <w:r w:rsidRPr="00330A7E">
        <w:rPr>
          <w:rFonts w:ascii="Times New Roman" w:eastAsia="Calibri" w:hAnsi="Times New Roman" w:cs="Times New Roman"/>
          <w:sz w:val="24"/>
          <w:szCs w:val="24"/>
        </w:rPr>
        <w:t xml:space="preserve"> tại điểm </w:t>
      </w:r>
      <w:r w:rsidR="00FA344A">
        <w:rPr>
          <w:rFonts w:ascii="Times New Roman" w:hAnsi="Times New Roman" w:cs="Times New Roman"/>
          <w:position w:val="-14"/>
          <w:sz w:val="24"/>
          <w:szCs w:val="24"/>
        </w:rPr>
        <w:pict w14:anchorId="5B9A842F">
          <v:shape id="_x0000_i7700" type="#_x0000_t75" style="width:64.5pt;height:20.25pt">
            <v:imagedata r:id="rId10789" o:title=""/>
          </v:shape>
        </w:pict>
      </w:r>
      <w:r w:rsidRPr="00330A7E">
        <w:rPr>
          <w:rFonts w:ascii="Times New Roman" w:eastAsia="Calibri" w:hAnsi="Times New Roman" w:cs="Times New Roman"/>
          <w:sz w:val="24"/>
          <w:szCs w:val="24"/>
        </w:rPr>
        <w:t>.</w:t>
      </w:r>
    </w:p>
    <w:p w14:paraId="0E526DD1" w14:textId="77777777" w:rsidR="00ED397D" w:rsidRPr="00330A7E" w:rsidRDefault="00ED397D" w:rsidP="000E1E56">
      <w:pPr>
        <w:pStyle w:val="ListParagraph"/>
        <w:numPr>
          <w:ilvl w:val="0"/>
          <w:numId w:val="9"/>
        </w:numPr>
        <w:tabs>
          <w:tab w:val="left" w:pos="992"/>
        </w:tabs>
        <w:spacing w:after="160"/>
        <w:jc w:val="left"/>
        <w:rPr>
          <w:rFonts w:ascii="Times New Roman" w:eastAsia="Calibri" w:hAnsi="Times New Roman" w:cs="Times New Roman"/>
          <w:color w:val="000000" w:themeColor="text1"/>
          <w:sz w:val="24"/>
          <w:szCs w:val="24"/>
          <w:lang w:val="nl-NL"/>
        </w:rPr>
      </w:pPr>
      <w:r w:rsidRPr="00330A7E">
        <w:rPr>
          <w:rFonts w:ascii="Times New Roman" w:eastAsia="Calibri" w:hAnsi="Times New Roman" w:cs="Times New Roman"/>
          <w:color w:val="000000" w:themeColor="text1"/>
          <w:sz w:val="24"/>
          <w:szCs w:val="24"/>
          <w:lang w:val="nl-NL"/>
        </w:rPr>
        <w:t xml:space="preserve">Cho hàm số </w:t>
      </w:r>
      <w:r w:rsidR="00FA344A">
        <w:rPr>
          <w:rFonts w:ascii="Times New Roman" w:hAnsi="Times New Roman" w:cs="Times New Roman"/>
          <w:position w:val="-14"/>
          <w:sz w:val="24"/>
          <w:szCs w:val="24"/>
        </w:rPr>
        <w:pict w14:anchorId="51CDD9E3">
          <v:shape id="_x0000_i7701" type="#_x0000_t75" style="width:48pt;height:20.25pt">
            <v:imagedata r:id="rId10790" o:title=""/>
          </v:shape>
        </w:pict>
      </w:r>
      <w:r w:rsidRPr="00330A7E">
        <w:rPr>
          <w:rFonts w:ascii="Times New Roman" w:eastAsia="Calibri" w:hAnsi="Times New Roman" w:cs="Times New Roman"/>
          <w:color w:val="000000" w:themeColor="text1"/>
          <w:sz w:val="24"/>
          <w:szCs w:val="24"/>
          <w:lang w:val="nl-NL"/>
        </w:rPr>
        <w:t xml:space="preserve"> có bảng biến thiên như hình vẽ. Phát biểu nào sau đây là đúng.</w:t>
      </w:r>
    </w:p>
    <w:p w14:paraId="0B4B92CB" w14:textId="77777777" w:rsidR="00ED397D" w:rsidRPr="00330A7E" w:rsidRDefault="00ED397D" w:rsidP="00330A7E">
      <w:pPr>
        <w:pStyle w:val="ListParagraph"/>
        <w:ind w:left="992"/>
        <w:jc w:val="center"/>
        <w:rPr>
          <w:rFonts w:ascii="Times New Roman" w:eastAsia="Calibri" w:hAnsi="Times New Roman" w:cs="Times New Roman"/>
          <w:b/>
          <w:color w:val="0000FF"/>
          <w:sz w:val="24"/>
          <w:szCs w:val="24"/>
          <w:lang w:val="nl-NL"/>
        </w:rPr>
      </w:pPr>
      <w:r w:rsidRPr="00330A7E">
        <w:rPr>
          <w:rFonts w:ascii="Times New Roman" w:hAnsi="Times New Roman" w:cs="Times New Roman"/>
          <w:sz w:val="24"/>
          <w:szCs w:val="24"/>
        </w:rPr>
        <w:drawing>
          <wp:inline distT="0" distB="0" distL="0" distR="0" wp14:anchorId="477781CA" wp14:editId="4EBAFAA6">
            <wp:extent cx="3571875" cy="1228725"/>
            <wp:effectExtent l="0" t="0" r="9525" b="9525"/>
            <wp:docPr id="103" name="Picture 27" descr="A graph with numbers and arrow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7" descr="A graph with numbers and arrows  Description automatically generated"/>
                    <pic:cNvPicPr>
                      <a:picLocks noChangeAspect="1" noChangeArrowheads="1"/>
                    </pic:cNvPicPr>
                  </pic:nvPicPr>
                  <pic:blipFill>
                    <a:blip r:embed="rId10791">
                      <a:extLst>
                        <a:ext uri="{28A0092B-C50C-407E-A947-70E740481C1C}">
                          <a14:useLocalDpi xmlns:a14="http://schemas.microsoft.com/office/drawing/2010/main" val="0"/>
                        </a:ext>
                      </a:extLst>
                    </a:blip>
                    <a:srcRect/>
                    <a:stretch>
                      <a:fillRect/>
                    </a:stretch>
                  </pic:blipFill>
                  <pic:spPr bwMode="auto">
                    <a:xfrm>
                      <a:off x="0" y="0"/>
                      <a:ext cx="3571875" cy="1228725"/>
                    </a:xfrm>
                    <a:prstGeom prst="rect">
                      <a:avLst/>
                    </a:prstGeom>
                    <a:noFill/>
                    <a:ln>
                      <a:noFill/>
                    </a:ln>
                  </pic:spPr>
                </pic:pic>
              </a:graphicData>
            </a:graphic>
          </wp:inline>
        </w:drawing>
      </w:r>
    </w:p>
    <w:p w14:paraId="6D4B1B22" w14:textId="77777777" w:rsidR="00ED397D" w:rsidRPr="00330A7E" w:rsidRDefault="00ED397D" w:rsidP="00330A7E">
      <w:pPr>
        <w:pStyle w:val="ListParagraph"/>
        <w:tabs>
          <w:tab w:val="left" w:pos="1260"/>
        </w:tabs>
        <w:ind w:left="992"/>
        <w:rPr>
          <w:rFonts w:ascii="Times New Roman" w:hAnsi="Times New Roman" w:cs="Times New Roman"/>
          <w:b/>
          <w:bCs/>
          <w:sz w:val="24"/>
          <w:szCs w:val="24"/>
        </w:rPr>
      </w:pPr>
      <w:r w:rsidRPr="00330A7E">
        <w:rPr>
          <w:rFonts w:ascii="Times New Roman" w:hAnsi="Times New Roman" w:cs="Times New Roman"/>
          <w:sz w:val="24"/>
          <w:szCs w:val="24"/>
        </w:rPr>
        <w:t>Các mệnh đề sau đúng hay sai?</w:t>
      </w:r>
    </w:p>
    <w:p w14:paraId="755CD9B0" w14:textId="77777777" w:rsidR="00ED397D" w:rsidRPr="00330A7E" w:rsidRDefault="00ED397D" w:rsidP="00330A7E">
      <w:pPr>
        <w:pStyle w:val="ListParagraph"/>
        <w:tabs>
          <w:tab w:val="left" w:pos="1260"/>
          <w:tab w:val="left" w:pos="3402"/>
          <w:tab w:val="left" w:pos="5669"/>
          <w:tab w:val="left" w:pos="7937"/>
        </w:tabs>
        <w:ind w:left="992"/>
        <w:rPr>
          <w:rFonts w:ascii="Times New Roman" w:hAnsi="Times New Roman" w:cs="Times New Roman"/>
          <w:bCs/>
          <w:sz w:val="24"/>
          <w:szCs w:val="24"/>
        </w:rPr>
      </w:pPr>
      <w:r w:rsidRPr="00330A7E">
        <w:rPr>
          <w:rFonts w:ascii="Times New Roman" w:hAnsi="Times New Roman" w:cs="Times New Roman"/>
          <w:bCs/>
          <w:sz w:val="24"/>
          <w:szCs w:val="24"/>
        </w:rPr>
        <w:t xml:space="preserve">a) </w:t>
      </w:r>
      <w:r w:rsidRPr="00330A7E">
        <w:rPr>
          <w:rFonts w:ascii="Times New Roman" w:hAnsi="Times New Roman" w:cs="Times New Roman"/>
          <w:color w:val="000000" w:themeColor="text1"/>
          <w:sz w:val="24"/>
          <w:szCs w:val="24"/>
          <w:lang w:val="nl-NL"/>
        </w:rPr>
        <w:t xml:space="preserve">Hàm số đạt cực tiểu tại </w:t>
      </w:r>
      <w:r w:rsidR="00FA344A">
        <w:rPr>
          <w:rFonts w:ascii="Times New Roman" w:hAnsi="Times New Roman" w:cs="Times New Roman"/>
          <w:position w:val="-6"/>
          <w:sz w:val="24"/>
          <w:szCs w:val="24"/>
        </w:rPr>
        <w:pict w14:anchorId="612CB8FF">
          <v:shape id="_x0000_i7702" type="#_x0000_t75" style="width:34.5pt;height:14.25pt">
            <v:imagedata r:id="rId10792" o:title=""/>
          </v:shape>
        </w:pict>
      </w:r>
      <w:r w:rsidRPr="00330A7E">
        <w:rPr>
          <w:rFonts w:ascii="Times New Roman" w:hAnsi="Times New Roman" w:cs="Times New Roman"/>
          <w:sz w:val="24"/>
          <w:szCs w:val="24"/>
        </w:rPr>
        <w:t>.</w:t>
      </w:r>
    </w:p>
    <w:p w14:paraId="06183C56" w14:textId="77777777" w:rsidR="00ED397D" w:rsidRPr="00330A7E" w:rsidRDefault="00ED397D" w:rsidP="00330A7E">
      <w:pPr>
        <w:pStyle w:val="ListParagraph"/>
        <w:tabs>
          <w:tab w:val="left" w:pos="1260"/>
          <w:tab w:val="left" w:pos="3402"/>
          <w:tab w:val="left" w:pos="5669"/>
          <w:tab w:val="left" w:pos="7937"/>
        </w:tabs>
        <w:ind w:left="992"/>
        <w:rPr>
          <w:rFonts w:ascii="Times New Roman" w:hAnsi="Times New Roman" w:cs="Times New Roman"/>
          <w:bCs/>
          <w:sz w:val="24"/>
          <w:szCs w:val="24"/>
        </w:rPr>
      </w:pPr>
      <w:r w:rsidRPr="00330A7E">
        <w:rPr>
          <w:rFonts w:ascii="Times New Roman" w:hAnsi="Times New Roman" w:cs="Times New Roman"/>
          <w:bCs/>
          <w:sz w:val="24"/>
          <w:szCs w:val="24"/>
        </w:rPr>
        <w:t>b)</w:t>
      </w:r>
      <w:r w:rsidRPr="00330A7E">
        <w:rPr>
          <w:rFonts w:ascii="Times New Roman" w:hAnsi="Times New Roman" w:cs="Times New Roman"/>
          <w:sz w:val="24"/>
          <w:szCs w:val="24"/>
        </w:rPr>
        <w:t xml:space="preserve"> </w:t>
      </w:r>
      <w:r w:rsidR="00FA344A">
        <w:rPr>
          <w:rFonts w:ascii="Times New Roman" w:hAnsi="Times New Roman" w:cs="Times New Roman"/>
          <w:position w:val="-24"/>
          <w:sz w:val="24"/>
          <w:szCs w:val="24"/>
        </w:rPr>
        <w:pict w14:anchorId="0BC1FF2F">
          <v:shape id="_x0000_i7703" type="#_x0000_t75" style="width:56.25pt;height:24pt">
            <v:imagedata r:id="rId10793" o:title=""/>
          </v:shape>
        </w:pict>
      </w:r>
      <w:r w:rsidRPr="00330A7E">
        <w:rPr>
          <w:rFonts w:ascii="Times New Roman" w:hAnsi="Times New Roman" w:cs="Times New Roman"/>
          <w:sz w:val="24"/>
          <w:szCs w:val="24"/>
        </w:rPr>
        <w:t>.</w:t>
      </w:r>
    </w:p>
    <w:p w14:paraId="6ACF6B68" w14:textId="77777777" w:rsidR="00ED397D" w:rsidRPr="00330A7E" w:rsidRDefault="00ED397D" w:rsidP="00330A7E">
      <w:pPr>
        <w:pStyle w:val="ListParagraph"/>
        <w:tabs>
          <w:tab w:val="left" w:pos="1260"/>
          <w:tab w:val="left" w:pos="3402"/>
          <w:tab w:val="left" w:pos="5669"/>
          <w:tab w:val="left" w:pos="7937"/>
        </w:tabs>
        <w:ind w:left="992"/>
        <w:rPr>
          <w:rFonts w:ascii="Times New Roman" w:hAnsi="Times New Roman" w:cs="Times New Roman"/>
          <w:bCs/>
          <w:sz w:val="24"/>
          <w:szCs w:val="24"/>
        </w:rPr>
      </w:pPr>
      <w:r w:rsidRPr="00330A7E">
        <w:rPr>
          <w:rFonts w:ascii="Times New Roman" w:hAnsi="Times New Roman" w:cs="Times New Roman"/>
          <w:bCs/>
          <w:sz w:val="24"/>
          <w:szCs w:val="24"/>
        </w:rPr>
        <w:t xml:space="preserve">c) </w:t>
      </w:r>
      <w:r w:rsidRPr="00330A7E">
        <w:rPr>
          <w:rFonts w:ascii="Times New Roman" w:hAnsi="Times New Roman" w:cs="Times New Roman"/>
          <w:sz w:val="24"/>
          <w:szCs w:val="24"/>
        </w:rPr>
        <w:t>Đồ thị hàm số có một đường tiệm cận ngang.</w:t>
      </w:r>
    </w:p>
    <w:p w14:paraId="32586F84" w14:textId="77777777" w:rsidR="00ED397D" w:rsidRPr="00330A7E" w:rsidRDefault="00ED397D" w:rsidP="00330A7E">
      <w:pPr>
        <w:pStyle w:val="ListParagraph"/>
        <w:tabs>
          <w:tab w:val="left" w:pos="1260"/>
          <w:tab w:val="left" w:pos="3402"/>
          <w:tab w:val="left" w:pos="5669"/>
          <w:tab w:val="left" w:pos="7937"/>
        </w:tabs>
        <w:ind w:left="992"/>
        <w:rPr>
          <w:rFonts w:ascii="Times New Roman" w:hAnsi="Times New Roman" w:cs="Times New Roman"/>
          <w:bCs/>
          <w:sz w:val="24"/>
          <w:szCs w:val="24"/>
        </w:rPr>
      </w:pPr>
      <w:r w:rsidRPr="00330A7E">
        <w:rPr>
          <w:rFonts w:ascii="Times New Roman" w:hAnsi="Times New Roman" w:cs="Times New Roman"/>
          <w:bCs/>
          <w:sz w:val="24"/>
          <w:szCs w:val="24"/>
        </w:rPr>
        <w:t xml:space="preserve">d) </w:t>
      </w:r>
      <w:r w:rsidRPr="00330A7E">
        <w:rPr>
          <w:rFonts w:ascii="Times New Roman" w:hAnsi="Times New Roman" w:cs="Times New Roman"/>
          <w:color w:val="000000" w:themeColor="text1"/>
          <w:sz w:val="24"/>
          <w:szCs w:val="24"/>
          <w:lang w:val="nl-NL"/>
        </w:rPr>
        <w:t xml:space="preserve">Hàm số nghịch biến trên khoảng </w:t>
      </w:r>
      <w:r w:rsidR="00FA344A">
        <w:rPr>
          <w:rFonts w:ascii="Times New Roman" w:hAnsi="Times New Roman" w:cs="Times New Roman"/>
          <w:position w:val="-14"/>
          <w:sz w:val="24"/>
          <w:szCs w:val="24"/>
        </w:rPr>
        <w:pict w14:anchorId="2C675ACF">
          <v:shape id="_x0000_i7704" type="#_x0000_t75" style="width:48pt;height:20.25pt">
            <v:imagedata r:id="rId10794" o:title=""/>
          </v:shape>
        </w:pict>
      </w:r>
      <w:r w:rsidRPr="00330A7E">
        <w:rPr>
          <w:rFonts w:ascii="Times New Roman" w:hAnsi="Times New Roman" w:cs="Times New Roman"/>
          <w:sz w:val="24"/>
          <w:szCs w:val="24"/>
        </w:rPr>
        <w:t>.</w:t>
      </w:r>
    </w:p>
    <w:p w14:paraId="05BAE2D0" w14:textId="77777777" w:rsidR="00ED397D" w:rsidRPr="00330A7E" w:rsidRDefault="00ED397D" w:rsidP="000E1E56">
      <w:pPr>
        <w:pStyle w:val="ListParagraph"/>
        <w:numPr>
          <w:ilvl w:val="1"/>
          <w:numId w:val="44"/>
        </w:numPr>
        <w:tabs>
          <w:tab w:val="left" w:pos="992"/>
        </w:tabs>
        <w:spacing w:before="120" w:line="276" w:lineRule="auto"/>
        <w:ind w:left="990" w:hanging="990"/>
        <w:rPr>
          <w:rFonts w:ascii="Times New Roman" w:hAnsi="Times New Roman" w:cs="Times New Roman"/>
          <w:sz w:val="24"/>
          <w:szCs w:val="24"/>
        </w:rPr>
      </w:pPr>
      <w:r w:rsidRPr="00330A7E">
        <w:rPr>
          <w:rFonts w:ascii="Times New Roman" w:eastAsia="Calibri" w:hAnsi="Times New Roman" w:cs="Times New Roman"/>
          <w:sz w:val="24"/>
          <w:szCs w:val="24"/>
          <w:lang w:val="nl-NL"/>
        </w:rPr>
        <w:t xml:space="preserve">Một vật chuyển động theo quy luật </w:t>
      </w:r>
      <w:r w:rsidR="00FA344A">
        <w:rPr>
          <w:rFonts w:ascii="Times New Roman" w:hAnsi="Times New Roman" w:cs="Times New Roman"/>
          <w:position w:val="-24"/>
          <w:sz w:val="24"/>
          <w:szCs w:val="24"/>
        </w:rPr>
        <w:pict w14:anchorId="14137B89">
          <v:shape id="_x0000_i7705" type="#_x0000_t75" style="width:78pt;height:31.5pt">
            <v:imagedata r:id="rId10795" o:title=""/>
          </v:shape>
        </w:pict>
      </w:r>
      <w:r w:rsidRPr="00330A7E">
        <w:rPr>
          <w:rFonts w:ascii="Times New Roman" w:eastAsia="Calibri" w:hAnsi="Times New Roman" w:cs="Times New Roman"/>
          <w:sz w:val="24"/>
          <w:szCs w:val="24"/>
          <w:lang w:val="nl-NL"/>
        </w:rPr>
        <w:t xml:space="preserve"> với </w:t>
      </w:r>
      <w:r w:rsidR="00FA344A">
        <w:rPr>
          <w:rFonts w:ascii="Times New Roman" w:hAnsi="Times New Roman" w:cs="Times New Roman"/>
          <w:position w:val="-6"/>
          <w:sz w:val="24"/>
          <w:szCs w:val="24"/>
        </w:rPr>
        <w:pict w14:anchorId="4A77036C">
          <v:shape id="_x0000_i7706" type="#_x0000_t75" style="width:7.5pt;height:12pt">
            <v:imagedata r:id="rId10796" o:title=""/>
          </v:shape>
        </w:pict>
      </w:r>
      <w:r w:rsidRPr="00330A7E">
        <w:rPr>
          <w:rFonts w:ascii="Times New Roman" w:eastAsia="Calibri" w:hAnsi="Times New Roman" w:cs="Times New Roman"/>
          <w:sz w:val="24"/>
          <w:szCs w:val="24"/>
          <w:lang w:val="nl-NL"/>
        </w:rPr>
        <w:t xml:space="preserve"> (giây) là khoảng thời gian tính từ lúc vật bắt đầu chuyển động và s (mét) là quãng đường vật đi được trong thời gian đó. Hỏi trong khoảng thời gian 10 giây kể từ lúc bắt đầu chuyển động, vận tốc lớn nhất của vật đạt được bằng </w:t>
      </w:r>
      <w:r w:rsidR="00FA344A">
        <w:rPr>
          <w:rFonts w:ascii="Times New Roman" w:hAnsi="Times New Roman" w:cs="Times New Roman"/>
          <w:position w:val="-14"/>
          <w:sz w:val="24"/>
          <w:szCs w:val="24"/>
        </w:rPr>
        <w:pict w14:anchorId="52CB191B">
          <v:shape id="_x0000_i7707" type="#_x0000_t75" style="width:45pt;height:20.25pt">
            <v:imagedata r:id="rId10797" o:title=""/>
          </v:shape>
        </w:pict>
      </w:r>
    </w:p>
    <w:p w14:paraId="6D9C0074" w14:textId="77777777" w:rsidR="00ED397D" w:rsidRPr="00330A7E" w:rsidRDefault="00ED397D" w:rsidP="00330A7E">
      <w:pPr>
        <w:pStyle w:val="ListParagraph"/>
        <w:tabs>
          <w:tab w:val="left" w:pos="992"/>
        </w:tabs>
        <w:spacing w:before="120" w:line="276" w:lineRule="auto"/>
        <w:ind w:left="992"/>
        <w:rPr>
          <w:rFonts w:ascii="Times New Roman" w:eastAsia="Calibri" w:hAnsi="Times New Roman" w:cs="Times New Roman"/>
          <w:sz w:val="24"/>
          <w:szCs w:val="24"/>
          <w:lang w:val="nl-NL"/>
        </w:rPr>
      </w:pPr>
      <w:r w:rsidRPr="00330A7E">
        <w:rPr>
          <w:rFonts w:ascii="Times New Roman" w:eastAsia="Calibri" w:hAnsi="Times New Roman" w:cs="Times New Roman"/>
          <w:sz w:val="24"/>
          <w:szCs w:val="24"/>
          <w:lang w:val="nl-NL"/>
        </w:rPr>
        <w:t xml:space="preserve">a) </w:t>
      </w:r>
      <w:r w:rsidRPr="00330A7E">
        <w:rPr>
          <w:rFonts w:ascii="Times New Roman" w:hAnsi="Times New Roman" w:cs="Times New Roman"/>
          <w:sz w:val="24"/>
          <w:szCs w:val="24"/>
        </w:rPr>
        <w:t xml:space="preserve">Vận tốc </w:t>
      </w:r>
      <w:r w:rsidR="00FA344A">
        <w:rPr>
          <w:rFonts w:ascii="Times New Roman" w:hAnsi="Times New Roman" w:cs="Times New Roman"/>
          <w:position w:val="-14"/>
          <w:sz w:val="24"/>
          <w:szCs w:val="24"/>
        </w:rPr>
        <w:pict w14:anchorId="548EF69A">
          <v:shape id="_x0000_i7708" type="#_x0000_t75" style="width:24pt;height:20.25pt">
            <v:imagedata r:id="rId10798" o:title=""/>
          </v:shape>
        </w:pict>
      </w:r>
      <w:r w:rsidRPr="00330A7E">
        <w:rPr>
          <w:rFonts w:ascii="Times New Roman" w:hAnsi="Times New Roman" w:cs="Times New Roman"/>
          <w:sz w:val="24"/>
          <w:szCs w:val="24"/>
        </w:rPr>
        <w:t xml:space="preserve"> của vật chuyển động tại thời điểm </w:t>
      </w:r>
      <w:r w:rsidR="00FA344A">
        <w:rPr>
          <w:rFonts w:ascii="Times New Roman" w:hAnsi="Times New Roman" w:cs="Times New Roman"/>
          <w:position w:val="-6"/>
          <w:sz w:val="24"/>
          <w:szCs w:val="24"/>
        </w:rPr>
        <w:pict w14:anchorId="0B974AF7">
          <v:shape id="_x0000_i7709" type="#_x0000_t75" style="width:7.5pt;height:12pt">
            <v:imagedata r:id="rId10799" o:title=""/>
          </v:shape>
        </w:pict>
      </w:r>
      <w:r w:rsidRPr="00330A7E">
        <w:rPr>
          <w:rFonts w:ascii="Times New Roman" w:hAnsi="Times New Roman" w:cs="Times New Roman"/>
          <w:sz w:val="24"/>
          <w:szCs w:val="24"/>
        </w:rPr>
        <w:t xml:space="preserve"> (giây) là một đạo hàm của hàm số </w:t>
      </w:r>
      <w:r w:rsidR="00FA344A">
        <w:rPr>
          <w:rFonts w:ascii="Times New Roman" w:hAnsi="Times New Roman" w:cs="Times New Roman"/>
          <w:position w:val="-14"/>
          <w:sz w:val="24"/>
          <w:szCs w:val="24"/>
        </w:rPr>
        <w:pict w14:anchorId="4623911D">
          <v:shape id="_x0000_i7710" type="#_x0000_t75" style="width:23.25pt;height:20.25pt">
            <v:imagedata r:id="rId10800" o:title=""/>
          </v:shape>
        </w:pict>
      </w:r>
      <w:r w:rsidRPr="00330A7E">
        <w:rPr>
          <w:rFonts w:ascii="Times New Roman" w:hAnsi="Times New Roman" w:cs="Times New Roman"/>
          <w:sz w:val="24"/>
          <w:szCs w:val="24"/>
        </w:rPr>
        <w:t>.</w:t>
      </w:r>
    </w:p>
    <w:p w14:paraId="14CA5981" w14:textId="77777777" w:rsidR="00ED397D" w:rsidRPr="00330A7E" w:rsidRDefault="00ED397D" w:rsidP="00330A7E">
      <w:pPr>
        <w:pStyle w:val="ListParagraph"/>
        <w:tabs>
          <w:tab w:val="left" w:pos="992"/>
        </w:tabs>
        <w:spacing w:before="120" w:line="276" w:lineRule="auto"/>
        <w:ind w:left="992"/>
        <w:rPr>
          <w:rFonts w:ascii="Times New Roman" w:hAnsi="Times New Roman" w:cs="Times New Roman"/>
          <w:sz w:val="24"/>
          <w:szCs w:val="24"/>
        </w:rPr>
      </w:pPr>
      <w:r w:rsidRPr="00330A7E">
        <w:rPr>
          <w:rFonts w:ascii="Times New Roman" w:hAnsi="Times New Roman" w:cs="Times New Roman"/>
          <w:sz w:val="24"/>
          <w:szCs w:val="24"/>
        </w:rPr>
        <w:t xml:space="preserve">b) Quãng đường vật đi được sau 12 giây là 540 mét. </w:t>
      </w:r>
    </w:p>
    <w:p w14:paraId="31D86AFA" w14:textId="77777777" w:rsidR="00ED397D" w:rsidRPr="00330A7E" w:rsidRDefault="00ED397D" w:rsidP="00330A7E">
      <w:pPr>
        <w:pStyle w:val="ListParagraph"/>
        <w:tabs>
          <w:tab w:val="left" w:pos="992"/>
        </w:tabs>
        <w:spacing w:before="120" w:line="276" w:lineRule="auto"/>
        <w:ind w:left="992"/>
        <w:rPr>
          <w:rFonts w:ascii="Times New Roman" w:hAnsi="Times New Roman" w:cs="Times New Roman"/>
          <w:sz w:val="24"/>
          <w:szCs w:val="24"/>
        </w:rPr>
      </w:pPr>
      <w:r w:rsidRPr="00330A7E">
        <w:rPr>
          <w:rFonts w:ascii="Times New Roman" w:hAnsi="Times New Roman" w:cs="Times New Roman"/>
          <w:sz w:val="24"/>
          <w:szCs w:val="24"/>
        </w:rPr>
        <w:t xml:space="preserve">c) Do </w:t>
      </w:r>
      <w:r w:rsidR="00FA344A">
        <w:rPr>
          <w:rFonts w:ascii="Times New Roman" w:hAnsi="Times New Roman" w:cs="Times New Roman"/>
          <w:position w:val="-14"/>
          <w:sz w:val="24"/>
          <w:szCs w:val="24"/>
        </w:rPr>
        <w:pict w14:anchorId="5D82E5E4">
          <v:shape id="_x0000_i7711" type="#_x0000_t75" style="width:43.5pt;height:20.25pt">
            <v:imagedata r:id="rId10801" o:title=""/>
          </v:shape>
        </w:pict>
      </w:r>
      <w:r w:rsidRPr="00330A7E">
        <w:rPr>
          <w:rFonts w:ascii="Times New Roman" w:hAnsi="Times New Roman" w:cs="Times New Roman"/>
          <w:sz w:val="24"/>
          <w:szCs w:val="24"/>
        </w:rPr>
        <w:t xml:space="preserve"> nên </w:t>
      </w:r>
      <w:r w:rsidR="00FA344A">
        <w:rPr>
          <w:rFonts w:ascii="Times New Roman" w:hAnsi="Times New Roman" w:cs="Times New Roman"/>
          <w:position w:val="-14"/>
          <w:sz w:val="24"/>
          <w:szCs w:val="24"/>
        </w:rPr>
        <w:pict w14:anchorId="01BA4C4D">
          <v:shape id="_x0000_i7712" type="#_x0000_t75" style="width:43.5pt;height:20.25pt">
            <v:imagedata r:id="rId10802" o:title=""/>
          </v:shape>
        </w:pict>
      </w:r>
      <w:r w:rsidRPr="00330A7E">
        <w:rPr>
          <w:rFonts w:ascii="Times New Roman" w:hAnsi="Times New Roman" w:cs="Times New Roman"/>
          <w:sz w:val="24"/>
          <w:szCs w:val="24"/>
        </w:rPr>
        <w:t>.</w:t>
      </w:r>
    </w:p>
    <w:p w14:paraId="568CCCBD" w14:textId="77777777" w:rsidR="00ED397D" w:rsidRPr="00330A7E" w:rsidRDefault="00ED397D" w:rsidP="00330A7E">
      <w:pPr>
        <w:pStyle w:val="ListParagraph"/>
        <w:tabs>
          <w:tab w:val="left" w:pos="992"/>
        </w:tabs>
        <w:spacing w:before="120" w:line="276" w:lineRule="auto"/>
        <w:ind w:left="992"/>
        <w:rPr>
          <w:rFonts w:ascii="Times New Roman" w:hAnsi="Times New Roman" w:cs="Times New Roman"/>
          <w:sz w:val="24"/>
          <w:szCs w:val="24"/>
        </w:rPr>
      </w:pPr>
      <w:r w:rsidRPr="00330A7E">
        <w:rPr>
          <w:rFonts w:ascii="Times New Roman" w:hAnsi="Times New Roman" w:cs="Times New Roman"/>
          <w:sz w:val="24"/>
          <w:szCs w:val="24"/>
        </w:rPr>
        <w:lastRenderedPageBreak/>
        <w:t xml:space="preserve">d) Vật đạt vận tốc thấp nhất tại thời điểm </w:t>
      </w:r>
      <w:r w:rsidR="00FA344A">
        <w:rPr>
          <w:rFonts w:ascii="Times New Roman" w:hAnsi="Times New Roman" w:cs="Times New Roman"/>
          <w:position w:val="-6"/>
          <w:sz w:val="24"/>
          <w:szCs w:val="24"/>
        </w:rPr>
        <w:pict w14:anchorId="630DCBBC">
          <v:shape id="_x0000_i7713" type="#_x0000_t75" style="width:23.25pt;height:14.25pt">
            <v:imagedata r:id="rId10803" o:title=""/>
          </v:shape>
        </w:pict>
      </w:r>
      <w:r w:rsidRPr="00330A7E">
        <w:rPr>
          <w:rFonts w:ascii="Times New Roman" w:hAnsi="Times New Roman" w:cs="Times New Roman"/>
          <w:sz w:val="24"/>
          <w:szCs w:val="24"/>
        </w:rPr>
        <w:t xml:space="preserve"> (giây). </w:t>
      </w:r>
    </w:p>
    <w:p w14:paraId="33490B34" w14:textId="77777777" w:rsidR="00ED397D" w:rsidRPr="00330A7E" w:rsidRDefault="00ED397D" w:rsidP="000E1E56">
      <w:pPr>
        <w:pStyle w:val="ListParagraph"/>
        <w:numPr>
          <w:ilvl w:val="0"/>
          <w:numId w:val="9"/>
        </w:numPr>
        <w:tabs>
          <w:tab w:val="left" w:pos="992"/>
        </w:tabs>
        <w:spacing w:before="120" w:line="276" w:lineRule="auto"/>
        <w:rPr>
          <w:rFonts w:ascii="Times New Roman" w:eastAsia="Calibri" w:hAnsi="Times New Roman" w:cs="Times New Roman"/>
          <w:bCs/>
          <w:sz w:val="24"/>
          <w:szCs w:val="24"/>
        </w:rPr>
      </w:pPr>
      <w:r w:rsidRPr="00330A7E">
        <w:rPr>
          <w:rFonts w:ascii="Times New Roman" w:eastAsia="Calibri" w:hAnsi="Times New Roman" w:cs="Times New Roman"/>
          <w:bCs/>
          <w:sz w:val="24"/>
          <w:szCs w:val="24"/>
        </w:rPr>
        <w:t xml:space="preserve">Lớp 12A có 30 học sinh, trong đó có 17 bạn nữ. Có 3 bạn tên Hiền, Trong đó có 1 bạn nữ và 2 bạn nam. Thầy giáo gọi ngẫu nhiên một bạn lên bảng.  </w:t>
      </w:r>
    </w:p>
    <w:p w14:paraId="143FA109" w14:textId="77777777" w:rsidR="00ED397D" w:rsidRPr="00330A7E" w:rsidRDefault="00ED397D" w:rsidP="00330A7E">
      <w:pPr>
        <w:ind w:left="992"/>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a)</w:t>
      </w:r>
      <w:r w:rsidRPr="00330A7E">
        <w:rPr>
          <w:rFonts w:ascii="Times New Roman" w:hAnsi="Times New Roman" w:cs="Times New Roman"/>
          <w:sz w:val="24"/>
          <w:szCs w:val="24"/>
        </w:rPr>
        <w:t xml:space="preserve"> Xác suất để có tên Hiền là </w:t>
      </w:r>
      <w:r w:rsidR="00FA344A">
        <w:rPr>
          <w:rFonts w:ascii="Times New Roman" w:hAnsi="Times New Roman" w:cs="Times New Roman"/>
          <w:position w:val="-24"/>
          <w:sz w:val="24"/>
          <w:szCs w:val="24"/>
        </w:rPr>
        <w:pict w14:anchorId="234DDA1F">
          <v:shape id="_x0000_i7714" type="#_x0000_t75" style="width:16.5pt;height:31.5pt">
            <v:imagedata r:id="rId10804" o:title=""/>
          </v:shape>
        </w:pict>
      </w:r>
      <w:r w:rsidRPr="00330A7E">
        <w:rPr>
          <w:rFonts w:ascii="Times New Roman" w:eastAsia="Calibri" w:hAnsi="Times New Roman" w:cs="Times New Roman"/>
          <w:bCs/>
          <w:sz w:val="24"/>
          <w:szCs w:val="24"/>
        </w:rPr>
        <w:t>.</w:t>
      </w:r>
    </w:p>
    <w:p w14:paraId="68119342" w14:textId="77777777" w:rsidR="00ED397D" w:rsidRPr="00330A7E" w:rsidRDefault="00ED397D" w:rsidP="00330A7E">
      <w:pPr>
        <w:ind w:left="992"/>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 xml:space="preserve">b) </w:t>
      </w:r>
      <w:r w:rsidRPr="00330A7E">
        <w:rPr>
          <w:rFonts w:ascii="Times New Roman" w:hAnsi="Times New Roman" w:cs="Times New Roman"/>
          <w:sz w:val="24"/>
          <w:szCs w:val="24"/>
        </w:rPr>
        <w:t xml:space="preserve">Xác suất để có tên Hiền, nhưng với điều kiện bạn đó là nữ là </w:t>
      </w:r>
      <w:r w:rsidR="00FA344A">
        <w:rPr>
          <w:rFonts w:ascii="Times New Roman" w:hAnsi="Times New Roman" w:cs="Times New Roman"/>
          <w:position w:val="-24"/>
          <w:sz w:val="24"/>
          <w:szCs w:val="24"/>
        </w:rPr>
        <w:pict w14:anchorId="7CB5942D">
          <v:shape id="_x0000_i7715" type="#_x0000_t75" style="width:16.5pt;height:31.5pt">
            <v:imagedata r:id="rId10805" o:title=""/>
          </v:shape>
        </w:pict>
      </w:r>
      <w:r w:rsidRPr="00330A7E">
        <w:rPr>
          <w:rFonts w:ascii="Times New Roman" w:eastAsia="Calibri" w:hAnsi="Times New Roman" w:cs="Times New Roman"/>
          <w:bCs/>
          <w:sz w:val="24"/>
          <w:szCs w:val="24"/>
        </w:rPr>
        <w:t>.</w:t>
      </w:r>
    </w:p>
    <w:p w14:paraId="054B45A3" w14:textId="77777777" w:rsidR="00ED397D" w:rsidRPr="00330A7E" w:rsidRDefault="00ED397D" w:rsidP="00330A7E">
      <w:pPr>
        <w:ind w:left="992"/>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 xml:space="preserve">c) </w:t>
      </w:r>
      <w:r w:rsidRPr="00330A7E">
        <w:rPr>
          <w:rFonts w:ascii="Times New Roman" w:hAnsi="Times New Roman" w:cs="Times New Roman"/>
          <w:sz w:val="24"/>
          <w:szCs w:val="24"/>
        </w:rPr>
        <w:t xml:space="preserve">Xác suất để có tên Hiền, nhưng với điều kiện bạn đó là nam là </w:t>
      </w:r>
      <w:r w:rsidR="00FA344A">
        <w:rPr>
          <w:rFonts w:ascii="Times New Roman" w:hAnsi="Times New Roman" w:cs="Times New Roman"/>
          <w:position w:val="-24"/>
          <w:sz w:val="24"/>
          <w:szCs w:val="24"/>
        </w:rPr>
        <w:pict w14:anchorId="5D027609">
          <v:shape id="_x0000_i7716" type="#_x0000_t75" style="width:16.5pt;height:31.5pt">
            <v:imagedata r:id="rId10806" o:title=""/>
          </v:shape>
        </w:pict>
      </w:r>
      <w:r w:rsidRPr="00330A7E">
        <w:rPr>
          <w:rFonts w:ascii="Times New Roman" w:eastAsia="Calibri" w:hAnsi="Times New Roman" w:cs="Times New Roman"/>
          <w:bCs/>
          <w:sz w:val="24"/>
          <w:szCs w:val="24"/>
        </w:rPr>
        <w:t>.</w:t>
      </w:r>
    </w:p>
    <w:p w14:paraId="33BB3EF4" w14:textId="77777777" w:rsidR="00ED397D" w:rsidRPr="00330A7E" w:rsidRDefault="00ED397D" w:rsidP="00330A7E">
      <w:pPr>
        <w:ind w:left="992"/>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 xml:space="preserve">d) </w:t>
      </w:r>
      <w:r w:rsidRPr="00330A7E">
        <w:rPr>
          <w:rFonts w:ascii="Times New Roman" w:hAnsi="Times New Roman" w:cs="Times New Roman"/>
          <w:sz w:val="24"/>
          <w:szCs w:val="24"/>
        </w:rPr>
        <w:t xml:space="preserve">Nếu thầy giáo gọi 1 bạn có tên là Hiền lên bảng thì xác suất để bạn đó là nữ là </w:t>
      </w:r>
      <w:r w:rsidR="00FA344A">
        <w:rPr>
          <w:rFonts w:ascii="Times New Roman" w:hAnsi="Times New Roman" w:cs="Times New Roman"/>
          <w:position w:val="-24"/>
          <w:sz w:val="24"/>
          <w:szCs w:val="24"/>
        </w:rPr>
        <w:pict w14:anchorId="4277227E">
          <v:shape id="_x0000_i7717" type="#_x0000_t75" style="width:16.5pt;height:31.5pt">
            <v:imagedata r:id="rId10805" o:title=""/>
          </v:shape>
        </w:pict>
      </w:r>
      <w:r w:rsidRPr="00330A7E">
        <w:rPr>
          <w:rFonts w:ascii="Times New Roman" w:eastAsia="Calibri" w:hAnsi="Times New Roman" w:cs="Times New Roman"/>
          <w:bCs/>
          <w:sz w:val="24"/>
          <w:szCs w:val="24"/>
        </w:rPr>
        <w:t>.</w:t>
      </w:r>
    </w:p>
    <w:p w14:paraId="316AEE15" w14:textId="77777777" w:rsidR="00ED397D" w:rsidRPr="00330A7E" w:rsidRDefault="00ED397D" w:rsidP="00330A7E">
      <w:pPr>
        <w:spacing w:before="120"/>
        <w:rPr>
          <w:rFonts w:ascii="Times New Roman" w:eastAsia="Calibri" w:hAnsi="Times New Roman" w:cs="Times New Roman"/>
          <w:bCs/>
          <w:sz w:val="24"/>
          <w:szCs w:val="24"/>
        </w:rPr>
      </w:pPr>
      <w:r w:rsidRPr="00330A7E">
        <w:rPr>
          <w:rFonts w:ascii="Times New Roman" w:eastAsia="Calibri" w:hAnsi="Times New Roman" w:cs="Times New Roman"/>
          <w:b/>
          <w:color w:val="0033CC"/>
          <w:sz w:val="24"/>
          <w:szCs w:val="24"/>
        </w:rPr>
        <w:t>PHẦN III. Câu trắc nghiệm trả lời ngắn.</w:t>
      </w:r>
      <w:r w:rsidRPr="00330A7E">
        <w:rPr>
          <w:rFonts w:ascii="Times New Roman" w:eastAsia="Calibri" w:hAnsi="Times New Roman" w:cs="Times New Roman"/>
          <w:bCs/>
          <w:color w:val="0033CC"/>
          <w:sz w:val="24"/>
          <w:szCs w:val="24"/>
        </w:rPr>
        <w:t xml:space="preserve"> </w:t>
      </w:r>
      <w:r w:rsidRPr="00330A7E">
        <w:rPr>
          <w:rFonts w:ascii="Times New Roman" w:eastAsia="Calibri" w:hAnsi="Times New Roman" w:cs="Times New Roman"/>
          <w:bCs/>
          <w:sz w:val="24"/>
          <w:szCs w:val="24"/>
        </w:rPr>
        <w:t>Thí sinh trả lời từ câu 1 đến câu 6.</w:t>
      </w:r>
    </w:p>
    <w:p w14:paraId="6E3C747E" w14:textId="77777777" w:rsidR="00ED397D" w:rsidRPr="00330A7E" w:rsidRDefault="00ED397D" w:rsidP="000E1E56">
      <w:pPr>
        <w:pStyle w:val="ListParagraph"/>
        <w:numPr>
          <w:ilvl w:val="0"/>
          <w:numId w:val="22"/>
        </w:numPr>
        <w:tabs>
          <w:tab w:val="left" w:pos="360"/>
          <w:tab w:val="left" w:pos="992"/>
          <w:tab w:val="left" w:pos="2880"/>
          <w:tab w:val="left" w:pos="5400"/>
          <w:tab w:val="left" w:pos="7920"/>
        </w:tabs>
        <w:spacing w:line="360" w:lineRule="auto"/>
        <w:contextualSpacing w:val="0"/>
        <w:rPr>
          <w:rFonts w:ascii="Times New Roman" w:eastAsia="Calibri" w:hAnsi="Times New Roman" w:cs="Times New Roman"/>
          <w:b/>
          <w:bCs/>
          <w:sz w:val="24"/>
          <w:szCs w:val="24"/>
          <w:lang w:val="nl-NL"/>
        </w:rPr>
      </w:pPr>
      <w:r w:rsidRPr="00330A7E">
        <w:rPr>
          <w:rFonts w:ascii="Times New Roman" w:hAnsi="Times New Roman" w:cs="Times New Roman"/>
          <w:sz w:val="24"/>
          <w:szCs w:val="24"/>
        </w:rPr>
        <w:t xml:space="preserve">Chị Minh Hiền muốn làm một cái cổng hình Parabol như hình vẽ bên dưới. Chiều cao </w:t>
      </w:r>
      <w:r w:rsidR="00FA344A">
        <w:rPr>
          <w:rFonts w:ascii="Times New Roman" w:hAnsi="Times New Roman" w:cs="Times New Roman"/>
          <w:position w:val="-6"/>
          <w:sz w:val="24"/>
          <w:szCs w:val="24"/>
        </w:rPr>
        <w:pict w14:anchorId="6F7312D6">
          <v:shape id="_x0000_i7718" type="#_x0000_t75" style="width:49.5pt;height:14.25pt">
            <v:imagedata r:id="rId10807" o:title=""/>
          </v:shape>
        </w:pict>
      </w:r>
      <w:r w:rsidRPr="00330A7E">
        <w:rPr>
          <w:rFonts w:ascii="Times New Roman" w:hAnsi="Times New Roman" w:cs="Times New Roman"/>
          <w:sz w:val="24"/>
          <w:szCs w:val="24"/>
        </w:rPr>
        <w:t xml:space="preserve">, chiều rộng </w:t>
      </w:r>
      <w:r w:rsidR="00FA344A">
        <w:rPr>
          <w:rFonts w:ascii="Times New Roman" w:hAnsi="Times New Roman" w:cs="Times New Roman"/>
          <w:position w:val="-6"/>
          <w:sz w:val="24"/>
          <w:szCs w:val="24"/>
        </w:rPr>
        <w:pict w14:anchorId="2CA69E7E">
          <v:shape id="_x0000_i7719" type="#_x0000_t75" style="width:47.25pt;height:14.25pt">
            <v:imagedata r:id="rId10808" o:title=""/>
          </v:shape>
        </w:pict>
      </w:r>
      <w:r w:rsidRPr="00330A7E">
        <w:rPr>
          <w:rFonts w:ascii="Times New Roman" w:hAnsi="Times New Roman" w:cs="Times New Roman"/>
          <w:sz w:val="24"/>
          <w:szCs w:val="24"/>
        </w:rPr>
        <w:t xml:space="preserve">, </w:t>
      </w:r>
      <w:r w:rsidR="00FA344A">
        <w:rPr>
          <w:rFonts w:ascii="Times New Roman" w:hAnsi="Times New Roman" w:cs="Times New Roman"/>
          <w:position w:val="-10"/>
          <w:sz w:val="24"/>
          <w:szCs w:val="24"/>
        </w:rPr>
        <w:pict w14:anchorId="0F1B2044">
          <v:shape id="_x0000_i7720" type="#_x0000_t75" style="width:85.5pt;height:16.5pt">
            <v:imagedata r:id="rId10809" o:title=""/>
          </v:shape>
        </w:pict>
      </w:r>
      <w:r w:rsidRPr="00330A7E">
        <w:rPr>
          <w:rFonts w:ascii="Times New Roman" w:hAnsi="Times New Roman" w:cs="Times New Roman"/>
          <w:sz w:val="24"/>
          <w:szCs w:val="24"/>
        </w:rPr>
        <w:t xml:space="preserve">. Chị Minh Hiền làm hai cánh cổng khi đóng lại là hình chữ nhật </w:t>
      </w:r>
      <w:r w:rsidR="00FA344A">
        <w:rPr>
          <w:rFonts w:ascii="Times New Roman" w:hAnsi="Times New Roman" w:cs="Times New Roman"/>
          <w:position w:val="-6"/>
          <w:sz w:val="24"/>
          <w:szCs w:val="24"/>
        </w:rPr>
        <w:pict w14:anchorId="1EB1980A">
          <v:shape id="_x0000_i7721" type="#_x0000_t75" style="width:36pt;height:14.25pt">
            <v:imagedata r:id="rId10810" o:title=""/>
          </v:shape>
        </w:pict>
      </w:r>
      <w:r w:rsidRPr="00330A7E">
        <w:rPr>
          <w:rFonts w:ascii="Times New Roman" w:hAnsi="Times New Roman" w:cs="Times New Roman"/>
          <w:sz w:val="24"/>
          <w:szCs w:val="24"/>
        </w:rPr>
        <w:t xml:space="preserve"> tô đậm có giá là </w:t>
      </w:r>
      <w:r w:rsidR="00FA344A">
        <w:rPr>
          <w:rFonts w:ascii="Times New Roman" w:hAnsi="Times New Roman" w:cs="Times New Roman"/>
          <w:position w:val="-6"/>
          <w:sz w:val="24"/>
          <w:szCs w:val="24"/>
        </w:rPr>
        <w:pict w14:anchorId="1E22681D">
          <v:shape id="_x0000_i7722" type="#_x0000_t75" style="width:44.25pt;height:14.25pt">
            <v:imagedata r:id="rId10811" o:title=""/>
          </v:shape>
        </w:pict>
      </w:r>
      <w:r w:rsidRPr="00330A7E">
        <w:rPr>
          <w:rFonts w:ascii="Times New Roman" w:hAnsi="Times New Roman" w:cs="Times New Roman"/>
          <w:sz w:val="24"/>
          <w:szCs w:val="24"/>
          <w:lang w:val="vi-VN"/>
        </w:rPr>
        <w:t xml:space="preserve"> đồng</w:t>
      </w:r>
      <w:r w:rsidR="00FA344A">
        <w:rPr>
          <w:rFonts w:ascii="Times New Roman" w:hAnsi="Times New Roman" w:cs="Times New Roman"/>
          <w:position w:val="-6"/>
          <w:sz w:val="24"/>
          <w:szCs w:val="24"/>
        </w:rPr>
        <w:pict w14:anchorId="2900E805">
          <v:shape id="_x0000_i7723" type="#_x0000_t75" style="width:21pt;height:16.5pt">
            <v:imagedata r:id="rId10812" o:title=""/>
          </v:shape>
        </w:pict>
      </w:r>
      <w:r w:rsidRPr="00330A7E">
        <w:rPr>
          <w:rFonts w:ascii="Times New Roman" w:hAnsi="Times New Roman" w:cs="Times New Roman"/>
          <w:sz w:val="24"/>
          <w:szCs w:val="24"/>
          <w:lang w:val="vi-VN"/>
        </w:rPr>
        <w:t>,</w:t>
      </w:r>
      <w:r w:rsidRPr="00330A7E">
        <w:rPr>
          <w:rFonts w:ascii="Times New Roman" w:hAnsi="Times New Roman" w:cs="Times New Roman"/>
          <w:sz w:val="24"/>
          <w:szCs w:val="24"/>
        </w:rPr>
        <w:t xml:space="preserve"> còn các phần để trắng làm xiên hoa có giá là </w:t>
      </w:r>
      <w:r w:rsidR="00FA344A">
        <w:rPr>
          <w:rFonts w:ascii="Times New Roman" w:hAnsi="Times New Roman" w:cs="Times New Roman"/>
          <w:position w:val="-6"/>
          <w:sz w:val="24"/>
          <w:szCs w:val="24"/>
        </w:rPr>
        <w:pict w14:anchorId="22D1C63C">
          <v:shape id="_x0000_i7724" type="#_x0000_t75" style="width:39pt;height:14.25pt">
            <v:imagedata r:id="rId10813" o:title=""/>
          </v:shape>
        </w:pict>
      </w:r>
      <w:r w:rsidRPr="00330A7E">
        <w:rPr>
          <w:rFonts w:ascii="Times New Roman" w:hAnsi="Times New Roman" w:cs="Times New Roman"/>
          <w:position w:val="-6"/>
          <w:sz w:val="24"/>
          <w:szCs w:val="24"/>
          <w:lang w:val="vi-VN"/>
        </w:rPr>
        <w:t xml:space="preserve"> </w:t>
      </w:r>
      <w:r w:rsidRPr="00330A7E">
        <w:rPr>
          <w:rFonts w:ascii="Times New Roman" w:hAnsi="Times New Roman" w:cs="Times New Roman"/>
          <w:sz w:val="24"/>
          <w:szCs w:val="24"/>
          <w:lang w:val="vi-VN"/>
        </w:rPr>
        <w:t>đồng</w:t>
      </w:r>
      <w:r w:rsidR="00FA344A">
        <w:rPr>
          <w:rFonts w:ascii="Times New Roman" w:hAnsi="Times New Roman" w:cs="Times New Roman"/>
          <w:position w:val="-6"/>
          <w:sz w:val="24"/>
          <w:szCs w:val="24"/>
        </w:rPr>
        <w:pict w14:anchorId="64AEAB09">
          <v:shape id="_x0000_i7725" type="#_x0000_t75" style="width:21pt;height:16.5pt">
            <v:imagedata r:id="rId10812" o:title=""/>
          </v:shape>
        </w:pict>
      </w:r>
      <w:r w:rsidRPr="00330A7E">
        <w:rPr>
          <w:rFonts w:ascii="Times New Roman" w:hAnsi="Times New Roman" w:cs="Times New Roman"/>
          <w:sz w:val="24"/>
          <w:szCs w:val="24"/>
        </w:rPr>
        <w:t>. Hỏi tổng số tiền để làm hai phần nói trên là bao nhiêu? (</w:t>
      </w:r>
      <w:r w:rsidRPr="00330A7E">
        <w:rPr>
          <w:rFonts w:ascii="Times New Roman" w:hAnsi="Times New Roman" w:cs="Times New Roman"/>
          <w:b/>
          <w:bCs/>
          <w:sz w:val="24"/>
          <w:szCs w:val="24"/>
        </w:rPr>
        <w:t>làm tròn đến đơn vị nghìn đồng</w:t>
      </w:r>
      <w:r w:rsidRPr="00330A7E">
        <w:rPr>
          <w:rFonts w:ascii="Times New Roman" w:hAnsi="Times New Roman" w:cs="Times New Roman"/>
          <w:sz w:val="24"/>
          <w:szCs w:val="24"/>
        </w:rPr>
        <w:t>)</w:t>
      </w:r>
    </w:p>
    <w:p w14:paraId="204DEFF3" w14:textId="77777777" w:rsidR="00ED397D" w:rsidRPr="00330A7E" w:rsidRDefault="00ED397D" w:rsidP="00330A7E">
      <w:pPr>
        <w:pStyle w:val="ListParagraph"/>
        <w:tabs>
          <w:tab w:val="left" w:pos="360"/>
          <w:tab w:val="left" w:pos="992"/>
          <w:tab w:val="left" w:pos="2880"/>
          <w:tab w:val="left" w:pos="5400"/>
          <w:tab w:val="left" w:pos="7920"/>
        </w:tabs>
        <w:spacing w:line="360" w:lineRule="auto"/>
        <w:ind w:left="0"/>
        <w:contextualSpacing w:val="0"/>
        <w:jc w:val="center"/>
        <w:rPr>
          <w:rFonts w:ascii="Times New Roman" w:eastAsia="Calibri" w:hAnsi="Times New Roman" w:cs="Times New Roman"/>
          <w:b/>
          <w:bCs/>
          <w:sz w:val="24"/>
          <w:szCs w:val="24"/>
          <w:lang w:val="nl-NL"/>
        </w:rPr>
      </w:pPr>
      <w:r w:rsidRPr="00330A7E">
        <w:rPr>
          <w:rFonts w:ascii="Times New Roman" w:eastAsia="Calibri" w:hAnsi="Times New Roman" w:cs="Times New Roman"/>
          <w:sz w:val="24"/>
          <w:szCs w:val="24"/>
        </w:rPr>
        <w:drawing>
          <wp:inline distT="0" distB="0" distL="0" distR="0" wp14:anchorId="762E8B17" wp14:editId="729AFAEC">
            <wp:extent cx="1819275" cy="1866900"/>
            <wp:effectExtent l="0" t="0" r="9525" b="0"/>
            <wp:docPr id="96619309" name="Picture 2" descr="A green rectangular object with red dots and a red dotted line with Gateway Arch in th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19309" name="Picture 2" descr="A green rectangular object with red dots and a red dotted line with Gateway Arch in the background  Description automatically generated"/>
                    <pic:cNvPicPr>
                      <a:picLocks noChangeAspect="1" noChangeArrowheads="1"/>
                    </pic:cNvPicPr>
                  </pic:nvPicPr>
                  <pic:blipFill>
                    <a:blip r:embed="rId10814">
                      <a:grayscl/>
                      <a:extLst>
                        <a:ext uri="{28A0092B-C50C-407E-A947-70E740481C1C}">
                          <a14:useLocalDpi xmlns:a14="http://schemas.microsoft.com/office/drawing/2010/main" val="0"/>
                        </a:ext>
                      </a:extLst>
                    </a:blip>
                    <a:srcRect/>
                    <a:stretch>
                      <a:fillRect/>
                    </a:stretch>
                  </pic:blipFill>
                  <pic:spPr bwMode="auto">
                    <a:xfrm>
                      <a:off x="0" y="0"/>
                      <a:ext cx="1819275" cy="1866900"/>
                    </a:xfrm>
                    <a:prstGeom prst="rect">
                      <a:avLst/>
                    </a:prstGeom>
                    <a:noFill/>
                    <a:ln>
                      <a:noFill/>
                    </a:ln>
                  </pic:spPr>
                </pic:pic>
              </a:graphicData>
            </a:graphic>
          </wp:inline>
        </w:drawing>
      </w:r>
    </w:p>
    <w:p w14:paraId="68FAFF96" w14:textId="77777777" w:rsidR="00ED397D" w:rsidRPr="00330A7E" w:rsidRDefault="00ED397D" w:rsidP="000E1E56">
      <w:pPr>
        <w:pStyle w:val="Normal0"/>
        <w:widowControl/>
        <w:numPr>
          <w:ilvl w:val="0"/>
          <w:numId w:val="22"/>
        </w:numPr>
        <w:tabs>
          <w:tab w:val="left" w:pos="360"/>
          <w:tab w:val="left" w:pos="992"/>
          <w:tab w:val="left" w:pos="2880"/>
          <w:tab w:val="left" w:pos="5400"/>
          <w:tab w:val="left" w:pos="7920"/>
        </w:tabs>
        <w:spacing w:line="360" w:lineRule="auto"/>
        <w:jc w:val="both"/>
      </w:pPr>
      <w:r w:rsidRPr="00330A7E">
        <w:t xml:space="preserve">Một hoa văn trang trí được tạo ra từ một miếng bìa mỏng hình vuông cạnh bằng </w:t>
      </w:r>
      <w:r w:rsidR="00FA344A">
        <w:rPr>
          <w:position w:val="-6"/>
        </w:rPr>
        <w:pict w14:anchorId="1BE45DCD">
          <v:shape id="_x0000_i7726" type="#_x0000_t75" style="width:14.25pt;height:14.25pt">
            <v:imagedata r:id="rId10815" o:title=""/>
          </v:shape>
        </w:pict>
      </w:r>
      <w:r w:rsidRPr="00330A7E">
        <w:t xml:space="preserve"> cm bằng cách khoét đi bốn phần bằng nhau có hình dạng parabol như hình bên. Biết </w:t>
      </w:r>
      <w:r w:rsidR="00FA344A">
        <w:rPr>
          <w:position w:val="-6"/>
        </w:rPr>
        <w:pict w14:anchorId="22EF39AC">
          <v:shape id="_x0000_i7727" type="#_x0000_t75" style="width:37.5pt;height:14.25pt">
            <v:imagedata r:id="rId10816" o:title=""/>
          </v:shape>
        </w:pict>
      </w:r>
      <w:r w:rsidRPr="00330A7E">
        <w:t xml:space="preserve">cm, </w:t>
      </w:r>
      <w:r w:rsidR="00FA344A">
        <w:rPr>
          <w:position w:val="-6"/>
        </w:rPr>
        <w:pict w14:anchorId="4E8437CD">
          <v:shape id="_x0000_i7728" type="#_x0000_t75" style="width:40.5pt;height:14.25pt">
            <v:imagedata r:id="rId10817" o:title=""/>
          </v:shape>
        </w:pict>
      </w:r>
      <w:r w:rsidRPr="00330A7E">
        <w:t xml:space="preserve"> cm. Biết giá trang trí hoa văn </w:t>
      </w:r>
      <w:r w:rsidR="00FA344A">
        <w:rPr>
          <w:position w:val="-6"/>
        </w:rPr>
        <w:pict w14:anchorId="415D95C7">
          <v:shape id="_x0000_i7729" type="#_x0000_t75" style="width:26.25pt;height:16.5pt">
            <v:imagedata r:id="rId10818" o:title=""/>
          </v:shape>
        </w:pict>
      </w:r>
      <w:r w:rsidRPr="00330A7E">
        <w:t xml:space="preserve"> là 50.000 đồng, tính số tiền cần bỏ ra để trang trí hoa văn đó (</w:t>
      </w:r>
      <w:r w:rsidRPr="00330A7E">
        <w:rPr>
          <w:b/>
          <w:bCs/>
        </w:rPr>
        <w:t>làm tròn đến đơn vị nghìn đồng</w:t>
      </w:r>
      <w:r w:rsidRPr="00330A7E">
        <w:t>).</w:t>
      </w:r>
    </w:p>
    <w:p w14:paraId="002C142F" w14:textId="77777777" w:rsidR="00ED397D" w:rsidRPr="00330A7E" w:rsidRDefault="00ED397D" w:rsidP="00330A7E">
      <w:pPr>
        <w:pStyle w:val="Normal0"/>
        <w:tabs>
          <w:tab w:val="left" w:pos="360"/>
          <w:tab w:val="left" w:pos="2880"/>
          <w:tab w:val="left" w:pos="5400"/>
          <w:tab w:val="left" w:pos="7920"/>
        </w:tabs>
        <w:spacing w:line="360" w:lineRule="auto"/>
        <w:jc w:val="center"/>
      </w:pPr>
      <w:r w:rsidRPr="00330A7E">
        <w:rPr>
          <w:noProof/>
        </w:rPr>
        <w:drawing>
          <wp:inline distT="0" distB="0" distL="0" distR="0" wp14:anchorId="3E991C75" wp14:editId="12E57D90">
            <wp:extent cx="1876425" cy="1781175"/>
            <wp:effectExtent l="0" t="0" r="9525" b="9525"/>
            <wp:docPr id="1918834895" name="Picture 4" descr="A black and white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834895" name="Picture 4" descr="A black and white logo  Description automatically generated"/>
                    <pic:cNvPicPr>
                      <a:picLocks noChangeAspect="1" noChangeArrowheads="1"/>
                    </pic:cNvPicPr>
                  </pic:nvPicPr>
                  <pic:blipFill>
                    <a:blip r:embed="rId9044">
                      <a:extLst>
                        <a:ext uri="{28A0092B-C50C-407E-A947-70E740481C1C}">
                          <a14:useLocalDpi xmlns:a14="http://schemas.microsoft.com/office/drawing/2010/main" val="0"/>
                        </a:ext>
                      </a:extLst>
                    </a:blip>
                    <a:srcRect/>
                    <a:stretch>
                      <a:fillRect/>
                    </a:stretch>
                  </pic:blipFill>
                  <pic:spPr bwMode="auto">
                    <a:xfrm>
                      <a:off x="0" y="0"/>
                      <a:ext cx="1876425" cy="1781175"/>
                    </a:xfrm>
                    <a:prstGeom prst="rect">
                      <a:avLst/>
                    </a:prstGeom>
                    <a:noFill/>
                    <a:ln>
                      <a:noFill/>
                    </a:ln>
                  </pic:spPr>
                </pic:pic>
              </a:graphicData>
            </a:graphic>
          </wp:inline>
        </w:drawing>
      </w:r>
    </w:p>
    <w:p w14:paraId="360EF7C3" w14:textId="77777777" w:rsidR="00ED397D" w:rsidRPr="00330A7E" w:rsidRDefault="00ED397D" w:rsidP="000E1E56">
      <w:pPr>
        <w:numPr>
          <w:ilvl w:val="0"/>
          <w:numId w:val="22"/>
        </w:numPr>
        <w:tabs>
          <w:tab w:val="left" w:pos="360"/>
          <w:tab w:val="left" w:pos="2880"/>
          <w:tab w:val="left" w:pos="5400"/>
          <w:tab w:val="left" w:pos="7920"/>
        </w:tabs>
        <w:spacing w:after="0" w:line="360" w:lineRule="auto"/>
        <w:jc w:val="both"/>
        <w:rPr>
          <w:rFonts w:ascii="Times New Roman" w:eastAsia="Arial" w:hAnsi="Times New Roman" w:cs="Times New Roman"/>
          <w:color w:val="000000"/>
          <w:sz w:val="24"/>
          <w:szCs w:val="24"/>
          <w:lang w:val="vi-VN"/>
        </w:rPr>
      </w:pPr>
      <w:r w:rsidRPr="00330A7E">
        <w:rPr>
          <w:rFonts w:ascii="Times New Roman" w:hAnsi="Times New Roman" w:cs="Times New Roman"/>
          <w:sz w:val="24"/>
          <w:szCs w:val="24"/>
        </w:rPr>
        <w:lastRenderedPageBreak/>
        <w:t xml:space="preserve">Trong không gian chọn hệ trục tọa độ cho trước, đơn vị đo lấy kilômét, ra đa phát hiện một máy bay chiến đấu của Nga di chuyển với vận tốc và hướng không đổi từ điểm </w:t>
      </w:r>
      <w:r w:rsidR="00FA344A">
        <w:rPr>
          <w:rFonts w:ascii="Times New Roman" w:hAnsi="Times New Roman" w:cs="Times New Roman"/>
          <w:position w:val="-14"/>
          <w:sz w:val="24"/>
          <w:szCs w:val="24"/>
        </w:rPr>
        <w:pict w14:anchorId="3E47D91F">
          <v:shape id="_x0000_i7730" type="#_x0000_t75" style="width:76.5pt;height:20.25pt">
            <v:imagedata r:id="rId10819" o:title=""/>
          </v:shape>
        </w:pict>
      </w:r>
      <w:r w:rsidRPr="00330A7E">
        <w:rPr>
          <w:rFonts w:ascii="Times New Roman" w:hAnsi="Times New Roman" w:cs="Times New Roman"/>
          <w:sz w:val="24"/>
          <w:szCs w:val="24"/>
        </w:rPr>
        <w:t xml:space="preserve">đến điểm </w:t>
      </w:r>
      <w:r w:rsidR="00FA344A">
        <w:rPr>
          <w:rFonts w:ascii="Times New Roman" w:hAnsi="Times New Roman" w:cs="Times New Roman"/>
          <w:position w:val="-14"/>
          <w:sz w:val="24"/>
          <w:szCs w:val="24"/>
        </w:rPr>
        <w:pict w14:anchorId="65614E54">
          <v:shape id="_x0000_i7731" type="#_x0000_t75" style="width:79.5pt;height:20.25pt">
            <v:imagedata r:id="rId10820" o:title=""/>
          </v:shape>
        </w:pict>
      </w:r>
      <w:r w:rsidRPr="00330A7E">
        <w:rPr>
          <w:rFonts w:ascii="Times New Roman" w:eastAsia="Palatino Linotype" w:hAnsi="Times New Roman" w:cs="Times New Roman"/>
          <w:noProof/>
          <w:position w:val="-14"/>
          <w:sz w:val="24"/>
          <w:szCs w:val="24"/>
        </w:rPr>
        <w:t xml:space="preserve"> </w:t>
      </w:r>
      <w:r w:rsidRPr="00330A7E">
        <w:rPr>
          <w:rFonts w:ascii="Times New Roman" w:hAnsi="Times New Roman" w:cs="Times New Roman"/>
          <w:sz w:val="24"/>
          <w:szCs w:val="24"/>
        </w:rPr>
        <w:t xml:space="preserve">trong 20 phút. Nếu máy bay tiếp tục giữ nguyên vận tốc và hướng bay thì tọa độ của máy bay sau 5 phút tiếp theo là </w:t>
      </w:r>
      <w:r w:rsidR="00FA344A">
        <w:rPr>
          <w:rFonts w:ascii="Times New Roman" w:hAnsi="Times New Roman" w:cs="Times New Roman"/>
          <w:position w:val="-14"/>
          <w:sz w:val="24"/>
          <w:szCs w:val="24"/>
        </w:rPr>
        <w:pict w14:anchorId="6106E513">
          <v:shape id="_x0000_i7732" type="#_x0000_t75" style="width:39pt;height:20.25pt">
            <v:imagedata r:id="rId10821" o:title=""/>
          </v:shape>
        </w:pict>
      </w:r>
      <w:r w:rsidRPr="00330A7E">
        <w:rPr>
          <w:rFonts w:ascii="Times New Roman" w:hAnsi="Times New Roman" w:cs="Times New Roman"/>
          <w:sz w:val="24"/>
          <w:szCs w:val="24"/>
        </w:rPr>
        <w:t xml:space="preserve">. Khi đó </w:t>
      </w:r>
      <w:r w:rsidR="00FA344A">
        <w:rPr>
          <w:rFonts w:ascii="Times New Roman" w:hAnsi="Times New Roman" w:cs="Times New Roman"/>
          <w:position w:val="-6"/>
          <w:sz w:val="24"/>
          <w:szCs w:val="24"/>
        </w:rPr>
        <w:pict w14:anchorId="608EEDB5">
          <v:shape id="_x0000_i7733" type="#_x0000_t75" style="width:49.5pt;height:14.25pt">
            <v:imagedata r:id="rId10822" o:title=""/>
          </v:shape>
        </w:pict>
      </w:r>
      <w:r w:rsidRPr="00330A7E">
        <w:rPr>
          <w:rFonts w:ascii="Times New Roman" w:hAnsi="Times New Roman" w:cs="Times New Roman"/>
          <w:sz w:val="24"/>
          <w:szCs w:val="24"/>
        </w:rPr>
        <w:t xml:space="preserve"> bằng bao nhiêu?</w:t>
      </w:r>
    </w:p>
    <w:p w14:paraId="7743BF84" w14:textId="77777777" w:rsidR="00ED397D" w:rsidRPr="00330A7E" w:rsidRDefault="00ED397D" w:rsidP="00330A7E">
      <w:pPr>
        <w:tabs>
          <w:tab w:val="left" w:pos="360"/>
          <w:tab w:val="left" w:pos="2880"/>
          <w:tab w:val="left" w:pos="5400"/>
          <w:tab w:val="left" w:pos="7920"/>
        </w:tabs>
        <w:spacing w:line="360" w:lineRule="auto"/>
        <w:jc w:val="center"/>
        <w:rPr>
          <w:rFonts w:ascii="Times New Roman" w:eastAsia="Arial" w:hAnsi="Times New Roman" w:cs="Times New Roman"/>
          <w:color w:val="000000"/>
          <w:sz w:val="24"/>
          <w:szCs w:val="24"/>
          <w:lang w:val="vi-VN"/>
        </w:rPr>
      </w:pPr>
      <w:r w:rsidRPr="00330A7E">
        <w:rPr>
          <w:rFonts w:ascii="Times New Roman" w:eastAsia="Arial" w:hAnsi="Times New Roman" w:cs="Times New Roman"/>
          <w:noProof/>
          <w:color w:val="000000"/>
          <w:sz w:val="24"/>
          <w:szCs w:val="24"/>
          <w:lang w:eastAsia="en-US"/>
        </w:rPr>
        <w:drawing>
          <wp:inline distT="0" distB="0" distL="0" distR="0" wp14:anchorId="090EB49D" wp14:editId="1433A076">
            <wp:extent cx="2762250" cy="1657350"/>
            <wp:effectExtent l="0" t="0" r="0" b="0"/>
            <wp:docPr id="1942934379" name="Picture 6" descr="A white airplane in the sky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934379" name="Picture 6" descr="A white airplane in the sky  Description automatically generated"/>
                    <pic:cNvPicPr>
                      <a:picLocks noChangeAspect="1" noChangeArrowheads="1"/>
                    </pic:cNvPicPr>
                  </pic:nvPicPr>
                  <pic:blipFill>
                    <a:blip r:embed="rId10823">
                      <a:extLst>
                        <a:ext uri="{28A0092B-C50C-407E-A947-70E740481C1C}">
                          <a14:useLocalDpi xmlns:a14="http://schemas.microsoft.com/office/drawing/2010/main" val="0"/>
                        </a:ext>
                      </a:extLst>
                    </a:blip>
                    <a:srcRect/>
                    <a:stretch>
                      <a:fillRect/>
                    </a:stretch>
                  </pic:blipFill>
                  <pic:spPr bwMode="auto">
                    <a:xfrm>
                      <a:off x="0" y="0"/>
                      <a:ext cx="2762250" cy="1657350"/>
                    </a:xfrm>
                    <a:prstGeom prst="rect">
                      <a:avLst/>
                    </a:prstGeom>
                    <a:noFill/>
                    <a:ln>
                      <a:noFill/>
                    </a:ln>
                  </pic:spPr>
                </pic:pic>
              </a:graphicData>
            </a:graphic>
          </wp:inline>
        </w:drawing>
      </w:r>
    </w:p>
    <w:p w14:paraId="7D1724B5" w14:textId="77777777" w:rsidR="00ED397D" w:rsidRPr="00330A7E" w:rsidRDefault="00ED397D" w:rsidP="000E1E56">
      <w:pPr>
        <w:pStyle w:val="NormalWeb"/>
        <w:numPr>
          <w:ilvl w:val="0"/>
          <w:numId w:val="22"/>
        </w:numPr>
        <w:shd w:val="clear" w:color="auto" w:fill="FFFFFF"/>
        <w:tabs>
          <w:tab w:val="left" w:pos="360"/>
          <w:tab w:val="left" w:pos="2880"/>
          <w:tab w:val="left" w:pos="5400"/>
          <w:tab w:val="left" w:pos="7920"/>
        </w:tabs>
        <w:spacing w:before="0" w:beforeAutospacing="0" w:after="0" w:afterAutospacing="0" w:line="360" w:lineRule="auto"/>
        <w:jc w:val="both"/>
        <w:rPr>
          <w:rFonts w:ascii="Times New Roman" w:hAnsi="Times New Roman"/>
          <w:color w:val="000000"/>
        </w:rPr>
      </w:pPr>
      <w:r w:rsidRPr="00330A7E">
        <w:rPr>
          <w:rFonts w:ascii="Times New Roman" w:hAnsi="Times New Roman"/>
          <w:color w:val="000000"/>
        </w:rPr>
        <w:t>Một nhà khoa học phải thực hiện hai thí nghiệm liên tiếp. Thí nghiệm thứ nhất có xác suất thành công là 0,7. Nếu thí nghiệm thứ nhất thành công thì xác suất thành công của thí nghiệm thứ hai là 0,9. Nếu thí nghiệm thứ nhất không thành công thì xác suất thành công của thí nghiệm thứ hai chỉ là 0,4. Tính xác suất để thí nghiệm thứ nhất thành công và thí nghiệm thứ hai không thành công.</w:t>
      </w:r>
    </w:p>
    <w:p w14:paraId="7BE83A66" w14:textId="77777777" w:rsidR="00ED397D" w:rsidRPr="00330A7E" w:rsidRDefault="00ED397D" w:rsidP="000E1E56">
      <w:pPr>
        <w:pStyle w:val="ListParagraph"/>
        <w:numPr>
          <w:ilvl w:val="0"/>
          <w:numId w:val="22"/>
        </w:numPr>
        <w:tabs>
          <w:tab w:val="left" w:pos="360"/>
          <w:tab w:val="left" w:pos="900"/>
          <w:tab w:val="left" w:pos="2880"/>
          <w:tab w:val="left" w:pos="5400"/>
          <w:tab w:val="left" w:pos="7920"/>
        </w:tabs>
        <w:spacing w:line="360" w:lineRule="auto"/>
        <w:contextualSpacing w:val="0"/>
        <w:rPr>
          <w:rFonts w:ascii="Times New Roman" w:hAnsi="Times New Roman" w:cs="Times New Roman"/>
          <w:sz w:val="24"/>
          <w:szCs w:val="24"/>
        </w:rPr>
      </w:pPr>
      <w:r w:rsidRPr="00330A7E">
        <w:rPr>
          <w:rFonts w:ascii="Times New Roman" w:hAnsi="Times New Roman" w:cs="Times New Roman"/>
          <w:sz w:val="24"/>
          <w:szCs w:val="24"/>
        </w:rPr>
        <w:t xml:space="preserve">Một tàu chở hàng đang đậu tại vị trí A cách bờ biển một khoảng AB bằng 5km. Trên bờ biển có một cái kho ở vị trí C cách B một khoảng là 7km. Người lái tàu muốn chở hàng về kho phải đi thuyền từ A đến điểm M trên bờ biển với vận tốc 4km/h rồi dùng xe đẩy hàng đến C với vận tốc 6km/h (xem hình vẽ dưới đây). </w:t>
      </w:r>
    </w:p>
    <w:p w14:paraId="171544A2" w14:textId="77777777" w:rsidR="00ED397D" w:rsidRPr="00330A7E" w:rsidRDefault="00ED397D" w:rsidP="00330A7E">
      <w:pPr>
        <w:pStyle w:val="SETTAB"/>
        <w:tabs>
          <w:tab w:val="left" w:pos="360"/>
          <w:tab w:val="left" w:pos="900"/>
          <w:tab w:val="left" w:pos="2880"/>
          <w:tab w:val="left" w:pos="5400"/>
          <w:tab w:val="left" w:pos="7920"/>
        </w:tabs>
        <w:spacing w:after="0" w:line="360" w:lineRule="auto"/>
        <w:ind w:left="0" w:firstLine="0"/>
        <w:jc w:val="center"/>
        <w:rPr>
          <w:rFonts w:ascii="Times New Roman" w:hAnsi="Times New Roman"/>
          <w:position w:val="-8"/>
          <w:lang w:val="vi-VN"/>
        </w:rPr>
      </w:pPr>
      <w:r w:rsidRPr="00330A7E">
        <w:rPr>
          <w:rFonts w:ascii="Times New Roman" w:hAnsi="Times New Roman"/>
        </w:rPr>
        <w:drawing>
          <wp:inline distT="0" distB="0" distL="0" distR="0" wp14:anchorId="1B9F95E7" wp14:editId="544679E3">
            <wp:extent cx="2776855" cy="1548130"/>
            <wp:effectExtent l="0" t="0" r="4445" b="0"/>
            <wp:docPr id="14264827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5"/>
                    <pic:cNvPicPr>
                      <a:picLocks noChangeAspect="1" noChangeArrowheads="1"/>
                    </pic:cNvPicPr>
                  </pic:nvPicPr>
                  <pic:blipFill>
                    <a:blip r:embed="rId10824" cstate="print">
                      <a:extLst>
                        <a:ext uri="{28A0092B-C50C-407E-A947-70E740481C1C}">
                          <a14:useLocalDpi xmlns:a14="http://schemas.microsoft.com/office/drawing/2010/main" val="0"/>
                        </a:ext>
                      </a:extLst>
                    </a:blip>
                    <a:srcRect/>
                    <a:stretch>
                      <a:fillRect/>
                    </a:stretch>
                  </pic:blipFill>
                  <pic:spPr bwMode="auto">
                    <a:xfrm>
                      <a:off x="0" y="0"/>
                      <a:ext cx="2776855" cy="1548130"/>
                    </a:xfrm>
                    <a:prstGeom prst="rect">
                      <a:avLst/>
                    </a:prstGeom>
                    <a:noFill/>
                    <a:ln>
                      <a:noFill/>
                    </a:ln>
                  </pic:spPr>
                </pic:pic>
              </a:graphicData>
            </a:graphic>
          </wp:inline>
        </w:drawing>
      </w:r>
    </w:p>
    <w:p w14:paraId="25F6ABC8" w14:textId="77777777" w:rsidR="00ED397D" w:rsidRPr="00330A7E" w:rsidRDefault="00ED397D" w:rsidP="00330A7E">
      <w:pPr>
        <w:pStyle w:val="ListParagraph"/>
        <w:tabs>
          <w:tab w:val="left" w:pos="360"/>
          <w:tab w:val="left" w:pos="900"/>
          <w:tab w:val="left" w:pos="2880"/>
          <w:tab w:val="left" w:pos="5400"/>
          <w:tab w:val="left" w:pos="7920"/>
        </w:tabs>
        <w:spacing w:line="360" w:lineRule="auto"/>
        <w:ind w:left="0"/>
        <w:contextualSpacing w:val="0"/>
        <w:rPr>
          <w:rFonts w:ascii="Times New Roman" w:hAnsi="Times New Roman" w:cs="Times New Roman"/>
          <w:sz w:val="24"/>
          <w:szCs w:val="24"/>
        </w:rPr>
      </w:pPr>
      <w:r w:rsidRPr="00330A7E">
        <w:rPr>
          <w:rFonts w:ascii="Times New Roman" w:hAnsi="Times New Roman" w:cs="Times New Roman"/>
          <w:sz w:val="24"/>
          <w:szCs w:val="24"/>
        </w:rPr>
        <w:t>Tính độ dài đoạn BM để hàng được chuyển đến kho nhanh nhất.</w:t>
      </w:r>
    </w:p>
    <w:p w14:paraId="0328E297" w14:textId="77777777" w:rsidR="00ED397D" w:rsidRPr="00330A7E" w:rsidRDefault="00ED397D" w:rsidP="000E1E56">
      <w:pPr>
        <w:numPr>
          <w:ilvl w:val="0"/>
          <w:numId w:val="22"/>
        </w:numPr>
        <w:tabs>
          <w:tab w:val="left" w:pos="360"/>
          <w:tab w:val="left" w:pos="993"/>
          <w:tab w:val="left" w:pos="2880"/>
          <w:tab w:val="left" w:pos="5400"/>
          <w:tab w:val="left" w:pos="7920"/>
        </w:tabs>
        <w:spacing w:after="0" w:line="360" w:lineRule="auto"/>
        <w:jc w:val="both"/>
        <w:rPr>
          <w:rFonts w:ascii="Times New Roman" w:eastAsia="Arial" w:hAnsi="Times New Roman" w:cs="Times New Roman"/>
          <w:sz w:val="24"/>
          <w:szCs w:val="24"/>
          <w:lang w:val="vi-VN"/>
        </w:rPr>
      </w:pPr>
      <w:r w:rsidRPr="00330A7E">
        <w:rPr>
          <w:rFonts w:ascii="Times New Roman" w:eastAsia="Arial" w:hAnsi="Times New Roman" w:cs="Times New Roman"/>
          <w:sz w:val="24"/>
          <w:szCs w:val="24"/>
          <w:lang w:val="vi-VN"/>
        </w:rPr>
        <w:t xml:space="preserve">Công suất </w:t>
      </w:r>
      <w:r w:rsidRPr="00330A7E">
        <w:rPr>
          <w:rFonts w:ascii="Times New Roman" w:eastAsia="Arial" w:hAnsi="Times New Roman" w:cs="Times New Roman"/>
          <w:noProof/>
          <w:position w:val="-4"/>
          <w:sz w:val="24"/>
          <w:szCs w:val="24"/>
          <w:lang w:eastAsia="en-US"/>
        </w:rPr>
        <w:drawing>
          <wp:inline distT="0" distB="0" distL="0" distR="0" wp14:anchorId="2EBED16F" wp14:editId="69754C3D">
            <wp:extent cx="152400" cy="161925"/>
            <wp:effectExtent l="0" t="0" r="0" b="9525"/>
            <wp:docPr id="20964567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3"/>
                    <pic:cNvPicPr>
                      <a:picLocks noChangeAspect="1" noChangeArrowheads="1"/>
                    </pic:cNvPicPr>
                  </pic:nvPicPr>
                  <pic:blipFill>
                    <a:blip r:embed="rId10825"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330A7E">
        <w:rPr>
          <w:rFonts w:ascii="Times New Roman" w:eastAsia="Arial" w:hAnsi="Times New Roman" w:cs="Times New Roman"/>
          <w:sz w:val="24"/>
          <w:szCs w:val="24"/>
          <w:lang w:val="vi-VN"/>
        </w:rPr>
        <w:t xml:space="preserve">(đơn vị </w:t>
      </w:r>
      <w:r w:rsidRPr="00330A7E">
        <w:rPr>
          <w:rFonts w:ascii="Times New Roman" w:eastAsia="Arial" w:hAnsi="Times New Roman" w:cs="Times New Roman"/>
          <w:noProof/>
          <w:position w:val="-6"/>
          <w:sz w:val="24"/>
          <w:szCs w:val="24"/>
          <w:lang w:eastAsia="en-US"/>
        </w:rPr>
        <w:drawing>
          <wp:inline distT="0" distB="0" distL="0" distR="0" wp14:anchorId="53FAB3D9" wp14:editId="53D2770E">
            <wp:extent cx="180975" cy="180975"/>
            <wp:effectExtent l="0" t="0" r="9525" b="9525"/>
            <wp:docPr id="13577561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4"/>
                    <pic:cNvPicPr>
                      <a:picLocks noChangeAspect="1" noChangeArrowheads="1"/>
                    </pic:cNvPicPr>
                  </pic:nvPicPr>
                  <pic:blipFill>
                    <a:blip r:embed="rId10826"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330A7E">
        <w:rPr>
          <w:rFonts w:ascii="Times New Roman" w:eastAsia="Arial" w:hAnsi="Times New Roman" w:cs="Times New Roman"/>
          <w:sz w:val="24"/>
          <w:szCs w:val="24"/>
          <w:lang w:val="vi-VN"/>
        </w:rPr>
        <w:t xml:space="preserve">) của một mạch điện được cung cấp bởi một nguồn pin </w:t>
      </w:r>
      <w:r w:rsidRPr="00330A7E">
        <w:rPr>
          <w:rFonts w:ascii="Times New Roman" w:eastAsia="Arial" w:hAnsi="Times New Roman" w:cs="Times New Roman"/>
          <w:noProof/>
          <w:position w:val="-6"/>
          <w:sz w:val="24"/>
          <w:szCs w:val="24"/>
          <w:lang w:eastAsia="en-US"/>
        </w:rPr>
        <w:drawing>
          <wp:inline distT="0" distB="0" distL="0" distR="0" wp14:anchorId="4C2E2B27" wp14:editId="223A538F">
            <wp:extent cx="295275" cy="180975"/>
            <wp:effectExtent l="0" t="0" r="9525" b="9525"/>
            <wp:docPr id="19840079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5"/>
                    <pic:cNvPicPr>
                      <a:picLocks noChangeAspect="1" noChangeArrowheads="1"/>
                    </pic:cNvPicPr>
                  </pic:nvPicPr>
                  <pic:blipFill>
                    <a:blip r:embed="rId10827" cstate="print">
                      <a:extLst>
                        <a:ext uri="{28A0092B-C50C-407E-A947-70E740481C1C}">
                          <a14:useLocalDpi xmlns:a14="http://schemas.microsoft.com/office/drawing/2010/main" val="0"/>
                        </a:ext>
                      </a:extLst>
                    </a:blip>
                    <a:srcRect/>
                    <a:stretch>
                      <a:fillRect/>
                    </a:stretch>
                  </pic:blipFill>
                  <pic:spPr bwMode="auto">
                    <a:xfrm>
                      <a:off x="0" y="0"/>
                      <a:ext cx="295275" cy="180975"/>
                    </a:xfrm>
                    <a:prstGeom prst="rect">
                      <a:avLst/>
                    </a:prstGeom>
                    <a:noFill/>
                    <a:ln>
                      <a:noFill/>
                    </a:ln>
                  </pic:spPr>
                </pic:pic>
              </a:graphicData>
            </a:graphic>
          </wp:inline>
        </w:drawing>
      </w:r>
      <w:r w:rsidRPr="00330A7E">
        <w:rPr>
          <w:rFonts w:ascii="Times New Roman" w:eastAsia="Arial" w:hAnsi="Times New Roman" w:cs="Times New Roman"/>
          <w:sz w:val="24"/>
          <w:szCs w:val="24"/>
          <w:lang w:val="vi-VN"/>
        </w:rPr>
        <w:t xml:space="preserve">được cho bởi công thức </w:t>
      </w:r>
      <w:r w:rsidRPr="00330A7E">
        <w:rPr>
          <w:rFonts w:ascii="Times New Roman" w:eastAsia="Arial" w:hAnsi="Times New Roman" w:cs="Times New Roman"/>
          <w:noProof/>
          <w:position w:val="-10"/>
          <w:sz w:val="24"/>
          <w:szCs w:val="24"/>
          <w:lang w:eastAsia="en-US"/>
        </w:rPr>
        <w:drawing>
          <wp:inline distT="0" distB="0" distL="0" distR="0" wp14:anchorId="32A44701" wp14:editId="6344B1BA">
            <wp:extent cx="981075" cy="228600"/>
            <wp:effectExtent l="0" t="0" r="9525" b="0"/>
            <wp:docPr id="116542070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6"/>
                    <pic:cNvPicPr>
                      <a:picLocks noChangeAspect="1" noChangeArrowheads="1"/>
                    </pic:cNvPicPr>
                  </pic:nvPicPr>
                  <pic:blipFill>
                    <a:blip r:embed="rId10828" cstate="print">
                      <a:extLst>
                        <a:ext uri="{28A0092B-C50C-407E-A947-70E740481C1C}">
                          <a14:useLocalDpi xmlns:a14="http://schemas.microsoft.com/office/drawing/2010/main" val="0"/>
                        </a:ext>
                      </a:extLst>
                    </a:blip>
                    <a:srcRect/>
                    <a:stretch>
                      <a:fillRect/>
                    </a:stretch>
                  </pic:blipFill>
                  <pic:spPr bwMode="auto">
                    <a:xfrm>
                      <a:off x="0" y="0"/>
                      <a:ext cx="981075" cy="228600"/>
                    </a:xfrm>
                    <a:prstGeom prst="rect">
                      <a:avLst/>
                    </a:prstGeom>
                    <a:noFill/>
                    <a:ln>
                      <a:noFill/>
                    </a:ln>
                  </pic:spPr>
                </pic:pic>
              </a:graphicData>
            </a:graphic>
          </wp:inline>
        </w:drawing>
      </w:r>
      <w:r w:rsidRPr="00330A7E">
        <w:rPr>
          <w:rFonts w:ascii="Times New Roman" w:eastAsia="Arial" w:hAnsi="Times New Roman" w:cs="Times New Roman"/>
          <w:sz w:val="24"/>
          <w:szCs w:val="24"/>
          <w:lang w:val="vi-VN"/>
        </w:rPr>
        <w:t xml:space="preserve"> với </w:t>
      </w:r>
      <w:r w:rsidRPr="00330A7E">
        <w:rPr>
          <w:rFonts w:ascii="Times New Roman" w:eastAsia="Arial" w:hAnsi="Times New Roman" w:cs="Times New Roman"/>
          <w:noProof/>
          <w:position w:val="-4"/>
          <w:sz w:val="24"/>
          <w:szCs w:val="24"/>
          <w:lang w:eastAsia="en-US"/>
        </w:rPr>
        <w:drawing>
          <wp:inline distT="0" distB="0" distL="0" distR="0" wp14:anchorId="5D630788" wp14:editId="3B24D9E1">
            <wp:extent cx="123825" cy="161925"/>
            <wp:effectExtent l="0" t="0" r="9525" b="9525"/>
            <wp:docPr id="2453621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7"/>
                    <pic:cNvPicPr>
                      <a:picLocks noChangeAspect="1" noChangeArrowheads="1"/>
                    </pic:cNvPicPr>
                  </pic:nvPicPr>
                  <pic:blipFill>
                    <a:blip r:embed="rId10829" cstate="print">
                      <a:extLst>
                        <a:ext uri="{28A0092B-C50C-407E-A947-70E740481C1C}">
                          <a14:useLocalDpi xmlns:a14="http://schemas.microsoft.com/office/drawing/2010/main" val="0"/>
                        </a:ext>
                      </a:extLst>
                    </a:blip>
                    <a:srcRect/>
                    <a:stretch>
                      <a:fillRect/>
                    </a:stretch>
                  </pic:blipFill>
                  <pic:spPr bwMode="auto">
                    <a:xfrm>
                      <a:off x="0" y="0"/>
                      <a:ext cx="123825" cy="161925"/>
                    </a:xfrm>
                    <a:prstGeom prst="rect">
                      <a:avLst/>
                    </a:prstGeom>
                    <a:noFill/>
                    <a:ln>
                      <a:noFill/>
                    </a:ln>
                  </pic:spPr>
                </pic:pic>
              </a:graphicData>
            </a:graphic>
          </wp:inline>
        </w:drawing>
      </w:r>
      <w:r w:rsidRPr="00330A7E">
        <w:rPr>
          <w:rFonts w:ascii="Times New Roman" w:eastAsia="Arial" w:hAnsi="Times New Roman" w:cs="Times New Roman"/>
          <w:sz w:val="24"/>
          <w:szCs w:val="24"/>
          <w:lang w:val="vi-VN"/>
        </w:rPr>
        <w:t xml:space="preserve">(đơn vị </w:t>
      </w:r>
      <w:r w:rsidRPr="00330A7E">
        <w:rPr>
          <w:rFonts w:ascii="Times New Roman" w:eastAsia="Arial" w:hAnsi="Times New Roman" w:cs="Times New Roman"/>
          <w:noProof/>
          <w:position w:val="-4"/>
          <w:sz w:val="24"/>
          <w:szCs w:val="24"/>
          <w:lang w:eastAsia="en-US"/>
        </w:rPr>
        <w:drawing>
          <wp:inline distT="0" distB="0" distL="0" distR="0" wp14:anchorId="0FC74EAE" wp14:editId="6C2216B1">
            <wp:extent cx="152400" cy="161925"/>
            <wp:effectExtent l="0" t="0" r="0" b="9525"/>
            <wp:docPr id="19187000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8"/>
                    <pic:cNvPicPr>
                      <a:picLocks noChangeAspect="1" noChangeArrowheads="1"/>
                    </pic:cNvPicPr>
                  </pic:nvPicPr>
                  <pic:blipFill>
                    <a:blip r:embed="rId10830"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330A7E">
        <w:rPr>
          <w:rFonts w:ascii="Times New Roman" w:eastAsia="Arial" w:hAnsi="Times New Roman" w:cs="Times New Roman"/>
          <w:sz w:val="24"/>
          <w:szCs w:val="24"/>
          <w:lang w:val="vi-VN"/>
        </w:rPr>
        <w:t xml:space="preserve">) là cường độ dòng điện. Tìm công suất tối đa của mạch điện.  </w:t>
      </w:r>
    </w:p>
    <w:p w14:paraId="5289608B" w14:textId="77777777" w:rsidR="00ED397D" w:rsidRPr="00330A7E" w:rsidRDefault="00ED397D" w:rsidP="00330A7E">
      <w:pPr>
        <w:spacing w:before="240"/>
        <w:ind w:left="992"/>
        <w:jc w:val="center"/>
        <w:rPr>
          <w:rFonts w:ascii="Times New Roman" w:hAnsi="Times New Roman" w:cs="Times New Roman"/>
          <w:b/>
          <w:color w:val="0000FF"/>
          <w:sz w:val="24"/>
          <w:szCs w:val="24"/>
          <w:lang w:val="it-IT"/>
        </w:rPr>
      </w:pPr>
      <w:r w:rsidRPr="00330A7E">
        <w:rPr>
          <w:rFonts w:ascii="Times New Roman" w:hAnsi="Times New Roman" w:cs="Times New Roman"/>
          <w:b/>
          <w:color w:val="0000FF"/>
          <w:sz w:val="24"/>
          <w:szCs w:val="24"/>
          <w:lang w:val="it-IT"/>
        </w:rPr>
        <w:t>ĐÁP ÁN ĐỀ MẪU</w:t>
      </w:r>
    </w:p>
    <w:p w14:paraId="7B499C59" w14:textId="77777777" w:rsidR="00ED397D" w:rsidRPr="00330A7E" w:rsidRDefault="00ED397D" w:rsidP="00330A7E">
      <w:pPr>
        <w:spacing w:before="120" w:after="0"/>
        <w:ind w:left="992"/>
        <w:rPr>
          <w:rFonts w:ascii="Times New Roman" w:hAnsi="Times New Roman" w:cs="Times New Roman"/>
          <w:sz w:val="24"/>
          <w:szCs w:val="24"/>
        </w:rPr>
      </w:pPr>
      <w:r w:rsidRPr="00330A7E">
        <w:rPr>
          <w:rFonts w:ascii="Times New Roman" w:hAnsi="Times New Roman" w:cs="Times New Roman"/>
          <w:b/>
          <w:sz w:val="24"/>
          <w:szCs w:val="24"/>
        </w:rPr>
        <w:t>PHẦN I</w:t>
      </w:r>
    </w:p>
    <w:p w14:paraId="51FFE9BB"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(Mỗi câu trả lời đúng thí sinh được </w:t>
      </w:r>
      <w:r w:rsidR="00FA344A">
        <w:rPr>
          <w:rFonts w:ascii="Times New Roman" w:hAnsi="Times New Roman" w:cs="Times New Roman"/>
          <w:position w:val="-10"/>
          <w:sz w:val="24"/>
          <w:szCs w:val="24"/>
        </w:rPr>
        <w:pict w14:anchorId="6642107E">
          <v:shape id="_x0000_i7734" type="#_x0000_t75" style="width:26.25pt;height:16.5pt">
            <v:imagedata r:id="rId10831" o:title=""/>
          </v:shape>
        </w:pict>
      </w:r>
      <w:r w:rsidRPr="00330A7E">
        <w:rPr>
          <w:rFonts w:ascii="Times New Roman" w:hAnsi="Times New Roman" w:cs="Times New Roman"/>
          <w:sz w:val="24"/>
          <w:szCs w:val="24"/>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ED397D" w:rsidRPr="00330A7E" w14:paraId="20D5F1CD" w14:textId="77777777" w:rsidTr="00330A7E">
        <w:trPr>
          <w:trHeight w:val="360"/>
          <w:jc w:val="center"/>
        </w:trPr>
        <w:tc>
          <w:tcPr>
            <w:tcW w:w="518" w:type="dxa"/>
          </w:tcPr>
          <w:p w14:paraId="61B69E3F"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Câu</w:t>
            </w:r>
          </w:p>
        </w:tc>
        <w:tc>
          <w:tcPr>
            <w:tcW w:w="518" w:type="dxa"/>
          </w:tcPr>
          <w:p w14:paraId="35E1C5A2"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w:t>
            </w:r>
          </w:p>
        </w:tc>
        <w:tc>
          <w:tcPr>
            <w:tcW w:w="518" w:type="dxa"/>
          </w:tcPr>
          <w:p w14:paraId="31679D29"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2</w:t>
            </w:r>
          </w:p>
        </w:tc>
        <w:tc>
          <w:tcPr>
            <w:tcW w:w="518" w:type="dxa"/>
          </w:tcPr>
          <w:p w14:paraId="6F050868"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3</w:t>
            </w:r>
          </w:p>
        </w:tc>
        <w:tc>
          <w:tcPr>
            <w:tcW w:w="518" w:type="dxa"/>
          </w:tcPr>
          <w:p w14:paraId="2F2067CE"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4</w:t>
            </w:r>
          </w:p>
        </w:tc>
        <w:tc>
          <w:tcPr>
            <w:tcW w:w="518" w:type="dxa"/>
          </w:tcPr>
          <w:p w14:paraId="093B2494"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5</w:t>
            </w:r>
          </w:p>
        </w:tc>
        <w:tc>
          <w:tcPr>
            <w:tcW w:w="518" w:type="dxa"/>
          </w:tcPr>
          <w:p w14:paraId="3CF6F3F8"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6</w:t>
            </w:r>
          </w:p>
        </w:tc>
        <w:tc>
          <w:tcPr>
            <w:tcW w:w="518" w:type="dxa"/>
          </w:tcPr>
          <w:p w14:paraId="68FA3F64"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7</w:t>
            </w:r>
          </w:p>
        </w:tc>
        <w:tc>
          <w:tcPr>
            <w:tcW w:w="518" w:type="dxa"/>
          </w:tcPr>
          <w:p w14:paraId="635ED869"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8</w:t>
            </w:r>
          </w:p>
        </w:tc>
        <w:tc>
          <w:tcPr>
            <w:tcW w:w="518" w:type="dxa"/>
          </w:tcPr>
          <w:p w14:paraId="48A1225D"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9</w:t>
            </w:r>
          </w:p>
        </w:tc>
        <w:tc>
          <w:tcPr>
            <w:tcW w:w="518" w:type="dxa"/>
          </w:tcPr>
          <w:p w14:paraId="68B02B0A"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10</w:t>
            </w:r>
          </w:p>
        </w:tc>
        <w:tc>
          <w:tcPr>
            <w:tcW w:w="518" w:type="dxa"/>
          </w:tcPr>
          <w:p w14:paraId="497015FE"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11</w:t>
            </w:r>
          </w:p>
        </w:tc>
        <w:tc>
          <w:tcPr>
            <w:tcW w:w="518" w:type="dxa"/>
          </w:tcPr>
          <w:p w14:paraId="6C0898AC"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12</w:t>
            </w:r>
          </w:p>
        </w:tc>
      </w:tr>
      <w:tr w:rsidR="00ED397D" w:rsidRPr="00330A7E" w14:paraId="733EBD42" w14:textId="77777777" w:rsidTr="00330A7E">
        <w:trPr>
          <w:trHeight w:val="360"/>
          <w:jc w:val="center"/>
        </w:trPr>
        <w:tc>
          <w:tcPr>
            <w:tcW w:w="518" w:type="dxa"/>
          </w:tcPr>
          <w:p w14:paraId="4AAA0DEE" w14:textId="77777777" w:rsidR="00ED397D" w:rsidRPr="00330A7E" w:rsidRDefault="00ED397D" w:rsidP="00330A7E">
            <w:pPr>
              <w:spacing w:line="276" w:lineRule="auto"/>
              <w:rPr>
                <w:rFonts w:ascii="Times New Roman" w:hAnsi="Times New Roman" w:cs="Times New Roman"/>
                <w:sz w:val="24"/>
                <w:szCs w:val="24"/>
              </w:rPr>
            </w:pPr>
            <w:r w:rsidRPr="00330A7E">
              <w:rPr>
                <w:rFonts w:ascii="Times New Roman" w:hAnsi="Times New Roman" w:cs="Times New Roman"/>
                <w:sz w:val="24"/>
                <w:szCs w:val="24"/>
              </w:rPr>
              <w:t>Chọn</w:t>
            </w:r>
          </w:p>
        </w:tc>
        <w:tc>
          <w:tcPr>
            <w:tcW w:w="518" w:type="dxa"/>
          </w:tcPr>
          <w:p w14:paraId="78E52FBC"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0B653C0E"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D</w:t>
            </w:r>
          </w:p>
        </w:tc>
        <w:tc>
          <w:tcPr>
            <w:tcW w:w="518" w:type="dxa"/>
          </w:tcPr>
          <w:p w14:paraId="45BDA932"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1810C147"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c>
          <w:tcPr>
            <w:tcW w:w="518" w:type="dxa"/>
          </w:tcPr>
          <w:p w14:paraId="55D379AA"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2CEF436E"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71FA902D"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3479F78C"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461A9099"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B</w:t>
            </w:r>
          </w:p>
        </w:tc>
        <w:tc>
          <w:tcPr>
            <w:tcW w:w="518" w:type="dxa"/>
          </w:tcPr>
          <w:p w14:paraId="042A1627"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5DA07E1A"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C</w:t>
            </w:r>
          </w:p>
        </w:tc>
        <w:tc>
          <w:tcPr>
            <w:tcW w:w="518" w:type="dxa"/>
          </w:tcPr>
          <w:p w14:paraId="7112A487" w14:textId="77777777" w:rsidR="00ED397D" w:rsidRPr="00330A7E" w:rsidRDefault="00ED397D" w:rsidP="00330A7E">
            <w:pPr>
              <w:spacing w:line="276" w:lineRule="auto"/>
              <w:rPr>
                <w:rFonts w:ascii="Times New Roman" w:hAnsi="Times New Roman" w:cs="Times New Roman"/>
                <w:b/>
                <w:sz w:val="24"/>
                <w:szCs w:val="24"/>
              </w:rPr>
            </w:pPr>
            <w:r w:rsidRPr="00330A7E">
              <w:rPr>
                <w:rFonts w:ascii="Times New Roman" w:hAnsi="Times New Roman" w:cs="Times New Roman"/>
                <w:b/>
                <w:sz w:val="24"/>
                <w:szCs w:val="24"/>
              </w:rPr>
              <w:t>A</w:t>
            </w:r>
          </w:p>
        </w:tc>
      </w:tr>
    </w:tbl>
    <w:p w14:paraId="48EF94AC" w14:textId="77777777" w:rsidR="00ED397D" w:rsidRPr="00330A7E" w:rsidRDefault="00ED397D" w:rsidP="00330A7E">
      <w:pPr>
        <w:spacing w:before="120" w:after="0"/>
        <w:ind w:left="992"/>
        <w:jc w:val="both"/>
        <w:rPr>
          <w:rFonts w:ascii="Times New Roman" w:hAnsi="Times New Roman" w:cs="Times New Roman"/>
          <w:sz w:val="24"/>
          <w:szCs w:val="24"/>
        </w:rPr>
      </w:pPr>
      <w:r w:rsidRPr="00330A7E">
        <w:rPr>
          <w:rFonts w:ascii="Times New Roman" w:hAnsi="Times New Roman" w:cs="Times New Roman"/>
          <w:b/>
          <w:sz w:val="24"/>
          <w:szCs w:val="24"/>
        </w:rPr>
        <w:t>PHẦN II</w:t>
      </w:r>
    </w:p>
    <w:p w14:paraId="2A276287"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Điểm tối đa của 01 câu hỏi là 1 điểm.</w:t>
      </w:r>
    </w:p>
    <w:p w14:paraId="43FB98EE"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lastRenderedPageBreak/>
        <w:t xml:space="preserve">Thí sinh chỉ lựa chọn chính xác 01 ý trong 1 câu hỏi được </w:t>
      </w:r>
      <w:r w:rsidR="00FA344A">
        <w:rPr>
          <w:rFonts w:ascii="Times New Roman" w:hAnsi="Times New Roman" w:cs="Times New Roman"/>
          <w:position w:val="-10"/>
          <w:sz w:val="24"/>
          <w:szCs w:val="24"/>
        </w:rPr>
        <w:pict w14:anchorId="0F7FA684">
          <v:shape id="_x0000_i7735" type="#_x0000_t75" style="width:18pt;height:16.5pt">
            <v:imagedata r:id="rId10832" o:title=""/>
          </v:shape>
        </w:pict>
      </w:r>
      <w:r w:rsidRPr="00330A7E">
        <w:rPr>
          <w:rFonts w:ascii="Times New Roman" w:hAnsi="Times New Roman" w:cs="Times New Roman"/>
          <w:sz w:val="24"/>
          <w:szCs w:val="24"/>
        </w:rPr>
        <w:t xml:space="preserve"> điểm.</w:t>
      </w:r>
    </w:p>
    <w:p w14:paraId="2626ABAB"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02 ý trong 1 câu hỏi được </w:t>
      </w:r>
      <w:r w:rsidR="00FA344A">
        <w:rPr>
          <w:rFonts w:ascii="Times New Roman" w:hAnsi="Times New Roman" w:cs="Times New Roman"/>
          <w:position w:val="-10"/>
          <w:sz w:val="24"/>
          <w:szCs w:val="24"/>
        </w:rPr>
        <w:pict w14:anchorId="2F23C948">
          <v:shape id="_x0000_i7736" type="#_x0000_t75" style="width:26.25pt;height:16.5pt">
            <v:imagedata r:id="rId10831" o:title=""/>
          </v:shape>
        </w:pict>
      </w:r>
      <w:r w:rsidRPr="00330A7E">
        <w:rPr>
          <w:rFonts w:ascii="Times New Roman" w:hAnsi="Times New Roman" w:cs="Times New Roman"/>
          <w:sz w:val="24"/>
          <w:szCs w:val="24"/>
        </w:rPr>
        <w:t xml:space="preserve"> điểm.</w:t>
      </w:r>
    </w:p>
    <w:p w14:paraId="3494845B"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chỉ lựa chọn chính xác 03 ý trong 1 câu hỏi được </w:t>
      </w:r>
      <w:r w:rsidR="00FA344A">
        <w:rPr>
          <w:rFonts w:ascii="Times New Roman" w:hAnsi="Times New Roman" w:cs="Times New Roman"/>
          <w:position w:val="-10"/>
          <w:sz w:val="24"/>
          <w:szCs w:val="24"/>
        </w:rPr>
        <w:pict w14:anchorId="0AED92E5">
          <v:shape id="_x0000_i7737" type="#_x0000_t75" style="width:25.5pt;height:16.5pt">
            <v:imagedata r:id="rId10833" o:title=""/>
          </v:shape>
        </w:pict>
      </w:r>
      <w:r w:rsidRPr="00330A7E">
        <w:rPr>
          <w:rFonts w:ascii="Times New Roman" w:hAnsi="Times New Roman" w:cs="Times New Roman"/>
          <w:sz w:val="24"/>
          <w:szCs w:val="24"/>
        </w:rPr>
        <w:t xml:space="preserve"> điểm.</w:t>
      </w:r>
    </w:p>
    <w:p w14:paraId="40A66A9B" w14:textId="77777777" w:rsidR="00ED397D" w:rsidRPr="00330A7E" w:rsidRDefault="00ED397D" w:rsidP="00330A7E">
      <w:pPr>
        <w:spacing w:after="0"/>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Thí sinh lựa chọn chính xác cả </w:t>
      </w:r>
      <w:r w:rsidRPr="00330A7E">
        <w:rPr>
          <w:rFonts w:ascii="Times New Roman" w:hAnsi="Times New Roman" w:cs="Times New Roman"/>
          <w:sz w:val="24"/>
          <w:szCs w:val="24"/>
        </w:rPr>
        <w:tab/>
        <w:t>04 ý trong 1 câu hỏi được 1 điểm.</w:t>
      </w:r>
    </w:p>
    <w:p w14:paraId="4B548417" w14:textId="77777777" w:rsidR="00ED397D" w:rsidRPr="00330A7E" w:rsidRDefault="00ED397D" w:rsidP="00330A7E">
      <w:pPr>
        <w:spacing w:after="0"/>
        <w:ind w:left="992"/>
        <w:jc w:val="both"/>
        <w:rPr>
          <w:rFonts w:ascii="Times New Roman" w:hAnsi="Times New Roman" w:cs="Times New Roman"/>
          <w:sz w:val="24"/>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5"/>
        <w:gridCol w:w="932"/>
        <w:gridCol w:w="932"/>
        <w:gridCol w:w="915"/>
      </w:tblGrid>
      <w:tr w:rsidR="00ED397D" w:rsidRPr="00330A7E" w14:paraId="447DE1BB" w14:textId="77777777" w:rsidTr="00330A7E">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045C40A6" w14:textId="77777777" w:rsidR="00ED397D" w:rsidRPr="00330A7E" w:rsidRDefault="00ED397D" w:rsidP="000E1E56">
            <w:pPr>
              <w:pStyle w:val="ListParagraph"/>
              <w:numPr>
                <w:ilvl w:val="0"/>
                <w:numId w:val="8"/>
              </w:numPr>
              <w:tabs>
                <w:tab w:val="left" w:pos="992"/>
              </w:tabs>
              <w:spacing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6228CF0F"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529C597A"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c>
          <w:tcPr>
            <w:tcW w:w="0" w:type="auto"/>
            <w:tcBorders>
              <w:top w:val="single" w:sz="8" w:space="0" w:color="000000"/>
              <w:bottom w:val="single" w:sz="8" w:space="0" w:color="000000"/>
              <w:right w:val="single" w:sz="8" w:space="0" w:color="000000"/>
            </w:tcBorders>
            <w:vAlign w:val="center"/>
          </w:tcPr>
          <w:p w14:paraId="53216DCB" w14:textId="77777777" w:rsidR="00ED397D" w:rsidRPr="00330A7E" w:rsidRDefault="00ED397D" w:rsidP="000E1E56">
            <w:pPr>
              <w:pStyle w:val="ListParagraph"/>
              <w:numPr>
                <w:ilvl w:val="0"/>
                <w:numId w:val="8"/>
              </w:numPr>
              <w:tabs>
                <w:tab w:val="left" w:pos="992"/>
              </w:tabs>
              <w:spacing w:before="120" w:line="276" w:lineRule="auto"/>
              <w:rPr>
                <w:rFonts w:ascii="Times New Roman" w:hAnsi="Times New Roman" w:cs="Times New Roman"/>
                <w:sz w:val="24"/>
                <w:szCs w:val="24"/>
              </w:rPr>
            </w:pPr>
          </w:p>
        </w:tc>
      </w:tr>
      <w:tr w:rsidR="00ED397D" w:rsidRPr="00330A7E" w14:paraId="761427F0" w14:textId="77777777" w:rsidTr="00330A7E">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14:paraId="2C49ACBC"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S</w:t>
            </w:r>
          </w:p>
        </w:tc>
        <w:tc>
          <w:tcPr>
            <w:tcW w:w="0" w:type="auto"/>
            <w:tcBorders>
              <w:bottom w:val="single" w:sz="8" w:space="0" w:color="000000"/>
              <w:right w:val="single" w:sz="8" w:space="0" w:color="000000"/>
            </w:tcBorders>
            <w:vAlign w:val="center"/>
          </w:tcPr>
          <w:p w14:paraId="21746E0F"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S</w:t>
            </w:r>
          </w:p>
        </w:tc>
        <w:tc>
          <w:tcPr>
            <w:tcW w:w="0" w:type="auto"/>
            <w:tcBorders>
              <w:bottom w:val="single" w:sz="8" w:space="0" w:color="000000"/>
              <w:right w:val="single" w:sz="8" w:space="0" w:color="000000"/>
            </w:tcBorders>
            <w:vAlign w:val="center"/>
          </w:tcPr>
          <w:p w14:paraId="0AAEED0D"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73C8B6A7"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a) Đ</w:t>
            </w:r>
          </w:p>
        </w:tc>
      </w:tr>
      <w:tr w:rsidR="00ED397D" w:rsidRPr="00330A7E" w14:paraId="319E2C95"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7E4D2B61"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14:paraId="7186188E"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14:paraId="4068E437"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14:paraId="1307E9B9"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b) S</w:t>
            </w:r>
          </w:p>
        </w:tc>
      </w:tr>
      <w:tr w:rsidR="00ED397D" w:rsidRPr="00330A7E" w14:paraId="5D08AB6D"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1C2129D2"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14:paraId="3F4E2106"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14:paraId="3355C4D0"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14:paraId="7C6C2D09"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 Đ</w:t>
            </w:r>
          </w:p>
        </w:tc>
      </w:tr>
      <w:tr w:rsidR="00ED397D" w:rsidRPr="00330A7E" w14:paraId="59CC5156" w14:textId="77777777" w:rsidTr="00330A7E">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30A569DD"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14:paraId="54DB0106"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14:paraId="70C336CB"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14:paraId="0C19EE01"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d) S</w:t>
            </w:r>
          </w:p>
        </w:tc>
      </w:tr>
    </w:tbl>
    <w:p w14:paraId="0E593A32" w14:textId="77777777" w:rsidR="00ED397D" w:rsidRPr="00330A7E" w:rsidRDefault="00ED397D" w:rsidP="00330A7E">
      <w:pPr>
        <w:spacing w:before="120" w:after="0"/>
        <w:ind w:left="992"/>
        <w:jc w:val="both"/>
        <w:rPr>
          <w:rFonts w:ascii="Times New Roman" w:hAnsi="Times New Roman" w:cs="Times New Roman"/>
          <w:sz w:val="24"/>
          <w:szCs w:val="24"/>
        </w:rPr>
      </w:pPr>
      <w:r w:rsidRPr="00330A7E">
        <w:rPr>
          <w:rFonts w:ascii="Times New Roman" w:hAnsi="Times New Roman" w:cs="Times New Roman"/>
          <w:b/>
          <w:sz w:val="24"/>
          <w:szCs w:val="24"/>
        </w:rPr>
        <w:t xml:space="preserve">PHẦN III. </w:t>
      </w:r>
      <w:r w:rsidRPr="00330A7E">
        <w:rPr>
          <w:rFonts w:ascii="Times New Roman" w:hAnsi="Times New Roman" w:cs="Times New Roman"/>
          <w:sz w:val="24"/>
          <w:szCs w:val="24"/>
        </w:rPr>
        <w:t xml:space="preserve">(Mỗi câu trả lời Đúng thí sinh Được </w:t>
      </w:r>
      <w:r w:rsidR="00FA344A">
        <w:rPr>
          <w:rFonts w:ascii="Times New Roman" w:hAnsi="Times New Roman" w:cs="Times New Roman"/>
          <w:position w:val="-10"/>
          <w:sz w:val="24"/>
          <w:szCs w:val="24"/>
        </w:rPr>
        <w:pict w14:anchorId="57291675">
          <v:shape id="_x0000_i7738" type="#_x0000_t75" style="width:19.5pt;height:16.5pt">
            <v:imagedata r:id="rId10834" o:title=""/>
          </v:shape>
        </w:pict>
      </w:r>
      <w:r w:rsidRPr="00330A7E">
        <w:rPr>
          <w:rFonts w:ascii="Times New Roman" w:hAnsi="Times New Roman" w:cs="Times New Roman"/>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970"/>
        <w:gridCol w:w="880"/>
        <w:gridCol w:w="760"/>
        <w:gridCol w:w="866"/>
        <w:gridCol w:w="820"/>
        <w:gridCol w:w="626"/>
      </w:tblGrid>
      <w:tr w:rsidR="00ED397D" w:rsidRPr="00330A7E" w14:paraId="51F1F23D" w14:textId="77777777" w:rsidTr="00330A7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101A3D80"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Câu</w:t>
            </w:r>
          </w:p>
        </w:tc>
        <w:tc>
          <w:tcPr>
            <w:tcW w:w="0" w:type="auto"/>
            <w:tcBorders>
              <w:top w:val="single" w:sz="8" w:space="0" w:color="000000"/>
              <w:bottom w:val="single" w:sz="8" w:space="0" w:color="000000"/>
              <w:right w:val="single" w:sz="8" w:space="0" w:color="000000"/>
            </w:tcBorders>
            <w:vAlign w:val="center"/>
          </w:tcPr>
          <w:p w14:paraId="59B606DA"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1</w:t>
            </w:r>
          </w:p>
        </w:tc>
        <w:tc>
          <w:tcPr>
            <w:tcW w:w="0" w:type="auto"/>
            <w:tcBorders>
              <w:top w:val="single" w:sz="8" w:space="0" w:color="000000"/>
              <w:bottom w:val="single" w:sz="8" w:space="0" w:color="000000"/>
              <w:right w:val="single" w:sz="8" w:space="0" w:color="000000"/>
            </w:tcBorders>
            <w:vAlign w:val="center"/>
          </w:tcPr>
          <w:p w14:paraId="3731D19B"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2</w:t>
            </w:r>
          </w:p>
        </w:tc>
        <w:tc>
          <w:tcPr>
            <w:tcW w:w="0" w:type="auto"/>
            <w:tcBorders>
              <w:top w:val="single" w:sz="8" w:space="0" w:color="000000"/>
              <w:bottom w:val="single" w:sz="8" w:space="0" w:color="000000"/>
              <w:right w:val="single" w:sz="8" w:space="0" w:color="000000"/>
            </w:tcBorders>
            <w:vAlign w:val="center"/>
          </w:tcPr>
          <w:p w14:paraId="0D42FD2E"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3</w:t>
            </w:r>
          </w:p>
        </w:tc>
        <w:tc>
          <w:tcPr>
            <w:tcW w:w="0" w:type="auto"/>
            <w:tcBorders>
              <w:top w:val="single" w:sz="8" w:space="0" w:color="000000"/>
              <w:bottom w:val="single" w:sz="8" w:space="0" w:color="000000"/>
              <w:right w:val="single" w:sz="8" w:space="0" w:color="000000"/>
            </w:tcBorders>
            <w:vAlign w:val="center"/>
          </w:tcPr>
          <w:p w14:paraId="5DF78754"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4</w:t>
            </w:r>
          </w:p>
        </w:tc>
        <w:tc>
          <w:tcPr>
            <w:tcW w:w="0" w:type="auto"/>
            <w:tcBorders>
              <w:top w:val="single" w:sz="8" w:space="0" w:color="000000"/>
              <w:bottom w:val="single" w:sz="8" w:space="0" w:color="000000"/>
              <w:right w:val="single" w:sz="8" w:space="0" w:color="000000"/>
            </w:tcBorders>
            <w:vAlign w:val="center"/>
          </w:tcPr>
          <w:p w14:paraId="7C0F9580"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5</w:t>
            </w:r>
          </w:p>
        </w:tc>
        <w:tc>
          <w:tcPr>
            <w:tcW w:w="0" w:type="auto"/>
            <w:tcBorders>
              <w:top w:val="single" w:sz="8" w:space="0" w:color="000000"/>
              <w:bottom w:val="single" w:sz="8" w:space="0" w:color="000000"/>
              <w:right w:val="single" w:sz="8" w:space="0" w:color="000000"/>
            </w:tcBorders>
            <w:vAlign w:val="center"/>
          </w:tcPr>
          <w:p w14:paraId="7CE75698" w14:textId="77777777" w:rsidR="00ED397D" w:rsidRPr="00330A7E" w:rsidRDefault="00ED397D" w:rsidP="00330A7E">
            <w:pPr>
              <w:spacing w:after="0"/>
              <w:jc w:val="center"/>
              <w:rPr>
                <w:rFonts w:ascii="Times New Roman" w:hAnsi="Times New Roman" w:cs="Times New Roman"/>
                <w:sz w:val="24"/>
                <w:szCs w:val="24"/>
              </w:rPr>
            </w:pPr>
            <w:r w:rsidRPr="00330A7E">
              <w:rPr>
                <w:rFonts w:ascii="Times New Roman" w:hAnsi="Times New Roman" w:cs="Times New Roman"/>
                <w:sz w:val="24"/>
                <w:szCs w:val="24"/>
              </w:rPr>
              <w:t>6</w:t>
            </w:r>
          </w:p>
        </w:tc>
      </w:tr>
      <w:tr w:rsidR="00ED397D" w:rsidRPr="00330A7E" w14:paraId="10892E07" w14:textId="77777777" w:rsidTr="00330A7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49E6F317" w14:textId="77777777" w:rsidR="00ED397D" w:rsidRPr="00330A7E" w:rsidRDefault="00ED397D" w:rsidP="00330A7E">
            <w:pPr>
              <w:spacing w:after="0"/>
              <w:jc w:val="both"/>
              <w:rPr>
                <w:rFonts w:ascii="Times New Roman" w:hAnsi="Times New Roman" w:cs="Times New Roman"/>
                <w:sz w:val="24"/>
                <w:szCs w:val="24"/>
              </w:rPr>
            </w:pPr>
            <w:r w:rsidRPr="00330A7E">
              <w:rPr>
                <w:rFonts w:ascii="Times New Roman" w:hAnsi="Times New Roman" w:cs="Times New Roman"/>
                <w:sz w:val="24"/>
                <w:szCs w:val="24"/>
              </w:rPr>
              <w:t>Chọn</w:t>
            </w:r>
          </w:p>
        </w:tc>
        <w:tc>
          <w:tcPr>
            <w:tcW w:w="0" w:type="auto"/>
            <w:tcBorders>
              <w:bottom w:val="single" w:sz="8" w:space="0" w:color="000000"/>
              <w:right w:val="single" w:sz="8" w:space="0" w:color="000000"/>
            </w:tcBorders>
            <w:vAlign w:val="center"/>
          </w:tcPr>
          <w:p w14:paraId="3C088688" w14:textId="77777777" w:rsidR="00ED397D" w:rsidRPr="00330A7E" w:rsidRDefault="00FA344A" w:rsidP="00330A7E">
            <w:pPr>
              <w:spacing w:after="0"/>
              <w:jc w:val="center"/>
              <w:rPr>
                <w:rFonts w:ascii="Times New Roman" w:hAnsi="Times New Roman" w:cs="Times New Roman"/>
                <w:sz w:val="24"/>
                <w:szCs w:val="24"/>
              </w:rPr>
            </w:pPr>
            <w:r>
              <w:rPr>
                <w:rFonts w:ascii="Times New Roman" w:hAnsi="Times New Roman" w:cs="Times New Roman"/>
                <w:position w:val="-4"/>
                <w:sz w:val="24"/>
                <w:szCs w:val="24"/>
              </w:rPr>
              <w:pict w14:anchorId="5E4F7A57">
                <v:shape id="_x0000_i7739" type="#_x0000_t75" style="width:31.5pt;height:13.5pt">
                  <v:imagedata r:id="rId10835" o:title=""/>
                </v:shape>
              </w:pict>
            </w:r>
          </w:p>
        </w:tc>
        <w:tc>
          <w:tcPr>
            <w:tcW w:w="0" w:type="auto"/>
            <w:tcBorders>
              <w:bottom w:val="single" w:sz="8" w:space="0" w:color="000000"/>
              <w:right w:val="single" w:sz="8" w:space="0" w:color="000000"/>
            </w:tcBorders>
            <w:vAlign w:val="center"/>
          </w:tcPr>
          <w:p w14:paraId="2E1DECB2" w14:textId="77777777" w:rsidR="00ED397D" w:rsidRPr="00330A7E" w:rsidRDefault="00FA344A" w:rsidP="00330A7E">
            <w:pPr>
              <w:spacing w:after="0"/>
              <w:jc w:val="center"/>
              <w:rPr>
                <w:rFonts w:ascii="Times New Roman" w:hAnsi="Times New Roman" w:cs="Times New Roman"/>
                <w:sz w:val="24"/>
                <w:szCs w:val="24"/>
              </w:rPr>
            </w:pPr>
            <w:r>
              <w:rPr>
                <w:rFonts w:ascii="Times New Roman" w:hAnsi="Times New Roman" w:cs="Times New Roman"/>
                <w:position w:val="-6"/>
                <w:sz w:val="24"/>
                <w:szCs w:val="24"/>
              </w:rPr>
              <w:pict w14:anchorId="2A1554C4">
                <v:shape id="_x0000_i7740" type="#_x0000_t75" style="width:27pt;height:14.25pt">
                  <v:imagedata r:id="rId10836" o:title=""/>
                </v:shape>
              </w:pict>
            </w:r>
          </w:p>
        </w:tc>
        <w:tc>
          <w:tcPr>
            <w:tcW w:w="0" w:type="auto"/>
            <w:tcBorders>
              <w:bottom w:val="single" w:sz="8" w:space="0" w:color="000000"/>
              <w:right w:val="single" w:sz="8" w:space="0" w:color="000000"/>
            </w:tcBorders>
            <w:vAlign w:val="center"/>
          </w:tcPr>
          <w:p w14:paraId="4D0E219C" w14:textId="77777777" w:rsidR="00ED397D" w:rsidRPr="00330A7E" w:rsidRDefault="00FA344A" w:rsidP="00330A7E">
            <w:pPr>
              <w:spacing w:after="0"/>
              <w:jc w:val="center"/>
              <w:rPr>
                <w:rFonts w:ascii="Times New Roman" w:hAnsi="Times New Roman" w:cs="Times New Roman"/>
                <w:sz w:val="24"/>
                <w:szCs w:val="24"/>
              </w:rPr>
            </w:pPr>
            <w:r>
              <w:rPr>
                <w:rFonts w:ascii="Times New Roman" w:hAnsi="Times New Roman" w:cs="Times New Roman"/>
                <w:position w:val="-6"/>
                <w:sz w:val="24"/>
                <w:szCs w:val="24"/>
              </w:rPr>
              <w:pict w14:anchorId="0F61B208">
                <v:shape id="_x0000_i7741" type="#_x0000_t75" style="width:21pt;height:14.25pt">
                  <v:imagedata r:id="rId10837" o:title=""/>
                </v:shape>
              </w:pict>
            </w:r>
          </w:p>
        </w:tc>
        <w:tc>
          <w:tcPr>
            <w:tcW w:w="0" w:type="auto"/>
            <w:tcBorders>
              <w:bottom w:val="single" w:sz="8" w:space="0" w:color="000000"/>
              <w:right w:val="single" w:sz="8" w:space="0" w:color="000000"/>
            </w:tcBorders>
            <w:vAlign w:val="center"/>
          </w:tcPr>
          <w:p w14:paraId="322C394F" w14:textId="77777777" w:rsidR="00ED397D" w:rsidRPr="00330A7E" w:rsidRDefault="00FA344A" w:rsidP="00330A7E">
            <w:pPr>
              <w:spacing w:after="0"/>
              <w:jc w:val="center"/>
              <w:rPr>
                <w:rFonts w:ascii="Times New Roman" w:hAnsi="Times New Roman" w:cs="Times New Roman"/>
                <w:sz w:val="24"/>
                <w:szCs w:val="24"/>
              </w:rPr>
            </w:pPr>
            <w:r>
              <w:rPr>
                <w:rFonts w:ascii="Times New Roman" w:hAnsi="Times New Roman" w:cs="Times New Roman"/>
                <w:position w:val="-10"/>
                <w:sz w:val="24"/>
                <w:szCs w:val="24"/>
              </w:rPr>
              <w:pict w14:anchorId="31F793AE">
                <v:shape id="_x0000_i7742" type="#_x0000_t75" style="width:26.25pt;height:16.5pt">
                  <v:imagedata r:id="rId10838" o:title=""/>
                </v:shape>
              </w:pict>
            </w:r>
          </w:p>
        </w:tc>
        <w:tc>
          <w:tcPr>
            <w:tcW w:w="0" w:type="auto"/>
            <w:tcBorders>
              <w:bottom w:val="single" w:sz="8" w:space="0" w:color="000000"/>
              <w:right w:val="single" w:sz="8" w:space="0" w:color="000000"/>
            </w:tcBorders>
            <w:vAlign w:val="center"/>
          </w:tcPr>
          <w:p w14:paraId="659F6B28" w14:textId="77777777" w:rsidR="00ED397D" w:rsidRPr="00330A7E" w:rsidRDefault="00FA344A" w:rsidP="00330A7E">
            <w:pPr>
              <w:spacing w:after="0"/>
              <w:jc w:val="center"/>
              <w:rPr>
                <w:rFonts w:ascii="Times New Roman" w:hAnsi="Times New Roman" w:cs="Times New Roman"/>
                <w:sz w:val="24"/>
                <w:szCs w:val="24"/>
              </w:rPr>
            </w:pPr>
            <w:r>
              <w:rPr>
                <w:rFonts w:ascii="Times New Roman" w:hAnsi="Times New Roman" w:cs="Times New Roman"/>
                <w:position w:val="-8"/>
                <w:sz w:val="24"/>
                <w:szCs w:val="24"/>
              </w:rPr>
              <w:pict w14:anchorId="01E94B96">
                <v:shape id="_x0000_i7743" type="#_x0000_t75" style="width:24pt;height:18pt">
                  <v:imagedata r:id="rId10839" o:title=""/>
                </v:shape>
              </w:pict>
            </w:r>
          </w:p>
        </w:tc>
        <w:tc>
          <w:tcPr>
            <w:tcW w:w="0" w:type="auto"/>
            <w:tcBorders>
              <w:bottom w:val="single" w:sz="8" w:space="0" w:color="000000"/>
              <w:right w:val="single" w:sz="8" w:space="0" w:color="000000"/>
            </w:tcBorders>
            <w:shd w:val="clear" w:color="auto" w:fill="auto"/>
            <w:vAlign w:val="center"/>
          </w:tcPr>
          <w:p w14:paraId="2FDEC71B" w14:textId="77777777" w:rsidR="00ED397D" w:rsidRPr="00330A7E" w:rsidRDefault="00FA344A" w:rsidP="00330A7E">
            <w:pPr>
              <w:spacing w:after="0"/>
              <w:jc w:val="center"/>
              <w:rPr>
                <w:rFonts w:ascii="Times New Roman" w:hAnsi="Times New Roman" w:cs="Times New Roman"/>
                <w:sz w:val="24"/>
                <w:szCs w:val="24"/>
              </w:rPr>
            </w:pPr>
            <w:r>
              <w:rPr>
                <w:rFonts w:ascii="Times New Roman" w:hAnsi="Times New Roman" w:cs="Times New Roman"/>
                <w:position w:val="-4"/>
                <w:sz w:val="24"/>
                <w:szCs w:val="24"/>
              </w:rPr>
              <w:pict w14:anchorId="6E057701">
                <v:shape id="_x0000_i7744" type="#_x0000_t75" style="width:14.25pt;height:13.5pt">
                  <v:imagedata r:id="rId10840" o:title=""/>
                </v:shape>
              </w:pict>
            </w:r>
          </w:p>
        </w:tc>
      </w:tr>
    </w:tbl>
    <w:p w14:paraId="79B78680" w14:textId="77777777" w:rsidR="00ED397D" w:rsidRPr="00330A7E" w:rsidRDefault="00ED397D" w:rsidP="00330A7E">
      <w:pPr>
        <w:spacing w:before="240"/>
        <w:ind w:left="992" w:firstLine="720"/>
        <w:jc w:val="center"/>
        <w:rPr>
          <w:rFonts w:ascii="Times New Roman" w:hAnsi="Times New Roman" w:cs="Times New Roman"/>
          <w:b/>
          <w:color w:val="0033CC"/>
          <w:sz w:val="24"/>
          <w:szCs w:val="24"/>
        </w:rPr>
      </w:pPr>
      <w:r w:rsidRPr="00330A7E">
        <w:rPr>
          <w:rFonts w:ascii="Times New Roman" w:hAnsi="Times New Roman" w:cs="Times New Roman"/>
          <w:b/>
          <w:color w:val="0033CC"/>
          <w:sz w:val="24"/>
          <w:szCs w:val="24"/>
        </w:rPr>
        <w:t xml:space="preserve">LỜI GIẢI CHI TIẾT </w:t>
      </w:r>
    </w:p>
    <w:p w14:paraId="10AFD30A" w14:textId="77777777" w:rsidR="00ED397D" w:rsidRPr="00330A7E" w:rsidRDefault="00ED397D" w:rsidP="00330A7E">
      <w:pPr>
        <w:spacing w:before="120" w:after="0"/>
        <w:ind w:left="992" w:hanging="992"/>
        <w:jc w:val="both"/>
        <w:rPr>
          <w:rFonts w:ascii="Times New Roman" w:hAnsi="Times New Roman" w:cs="Times New Roman"/>
          <w:b/>
          <w:sz w:val="24"/>
          <w:szCs w:val="24"/>
        </w:rPr>
      </w:pPr>
      <w:r w:rsidRPr="00330A7E">
        <w:rPr>
          <w:rFonts w:ascii="Times New Roman" w:hAnsi="Times New Roman" w:cs="Times New Roman"/>
          <w:b/>
          <w:sz w:val="24"/>
          <w:szCs w:val="24"/>
        </w:rPr>
        <w:t>PHẦN I. Câu trắc nghiệm nhiều phương án lựa chọn</w:t>
      </w:r>
    </w:p>
    <w:p w14:paraId="443FE7E5" w14:textId="77777777" w:rsidR="00ED397D" w:rsidRPr="00330A7E" w:rsidRDefault="00ED397D" w:rsidP="000E1E56">
      <w:pPr>
        <w:numPr>
          <w:ilvl w:val="0"/>
          <w:numId w:val="82"/>
        </w:numPr>
        <w:tabs>
          <w:tab w:val="left" w:pos="360"/>
          <w:tab w:val="left" w:pos="2880"/>
          <w:tab w:val="left" w:pos="5400"/>
          <w:tab w:val="left" w:pos="7920"/>
        </w:tabs>
        <w:spacing w:after="0" w:line="360" w:lineRule="auto"/>
        <w:jc w:val="both"/>
        <w:rPr>
          <w:rFonts w:ascii="Times New Roman" w:eastAsia="Arial" w:hAnsi="Times New Roman" w:cs="Times New Roman"/>
          <w:color w:val="000000"/>
          <w:sz w:val="24"/>
          <w:szCs w:val="24"/>
          <w:lang w:val="vi-VN"/>
        </w:rPr>
      </w:pPr>
      <w:r w:rsidRPr="00330A7E">
        <w:rPr>
          <w:rFonts w:ascii="Times New Roman" w:hAnsi="Times New Roman" w:cs="Times New Roman"/>
          <w:sz w:val="24"/>
          <w:szCs w:val="24"/>
        </w:rPr>
        <w:t xml:space="preserve">Cho hàm số bậc ba </w:t>
      </w:r>
      <w:r w:rsidR="00FA344A">
        <w:rPr>
          <w:rFonts w:ascii="Times New Roman" w:hAnsi="Times New Roman" w:cs="Times New Roman"/>
          <w:position w:val="-14"/>
          <w:sz w:val="24"/>
          <w:szCs w:val="24"/>
        </w:rPr>
        <w:pict w14:anchorId="62B36670">
          <v:shape id="_x0000_i7745" type="#_x0000_t75" style="width:48pt;height:20.25pt">
            <v:imagedata r:id="rId10841" o:title=""/>
          </v:shape>
        </w:pict>
      </w:r>
      <w:r w:rsidRPr="00330A7E">
        <w:rPr>
          <w:rFonts w:ascii="Times New Roman" w:hAnsi="Times New Roman" w:cs="Times New Roman"/>
          <w:sz w:val="24"/>
          <w:szCs w:val="24"/>
        </w:rPr>
        <w:t xml:space="preserve"> có đồ thị là đường cong trong hình bên dưới.</w:t>
      </w:r>
    </w:p>
    <w:p w14:paraId="62B01E0C" w14:textId="77777777" w:rsidR="00ED397D" w:rsidRPr="00330A7E" w:rsidRDefault="00ED397D" w:rsidP="00330A7E">
      <w:pPr>
        <w:tabs>
          <w:tab w:val="left" w:pos="360"/>
          <w:tab w:val="left" w:pos="992"/>
          <w:tab w:val="left" w:pos="2880"/>
          <w:tab w:val="left" w:pos="5400"/>
          <w:tab w:val="left" w:pos="7920"/>
        </w:tabs>
        <w:spacing w:line="360" w:lineRule="auto"/>
        <w:jc w:val="center"/>
        <w:rPr>
          <w:rFonts w:ascii="Times New Roman" w:hAnsi="Times New Roman" w:cs="Times New Roman"/>
          <w:sz w:val="24"/>
          <w:szCs w:val="24"/>
        </w:rPr>
      </w:pPr>
      <w:r w:rsidRPr="00330A7E">
        <w:rPr>
          <w:rFonts w:ascii="Times New Roman" w:hAnsi="Times New Roman" w:cs="Times New Roman"/>
          <w:noProof/>
          <w:sz w:val="24"/>
          <w:szCs w:val="24"/>
          <w:lang w:eastAsia="en-US"/>
        </w:rPr>
        <w:drawing>
          <wp:inline distT="0" distB="0" distL="0" distR="0" wp14:anchorId="72CD67F4" wp14:editId="4D19EBF5">
            <wp:extent cx="1924050" cy="2200275"/>
            <wp:effectExtent l="0" t="0" r="0" b="9525"/>
            <wp:docPr id="262285985" name="Picture 2"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922496" name="Picture 2" descr="A graph of a function  Description automatically generated"/>
                    <pic:cNvPicPr>
                      <a:picLocks noChangeAspect="1" noChangeArrowheads="1"/>
                    </pic:cNvPicPr>
                  </pic:nvPicPr>
                  <pic:blipFill>
                    <a:blip r:embed="rId10685">
                      <a:extLst>
                        <a:ext uri="{28A0092B-C50C-407E-A947-70E740481C1C}">
                          <a14:useLocalDpi xmlns:a14="http://schemas.microsoft.com/office/drawing/2010/main" val="0"/>
                        </a:ext>
                      </a:extLst>
                    </a:blip>
                    <a:srcRect/>
                    <a:stretch>
                      <a:fillRect/>
                    </a:stretch>
                  </pic:blipFill>
                  <pic:spPr bwMode="auto">
                    <a:xfrm>
                      <a:off x="0" y="0"/>
                      <a:ext cx="1924050" cy="2200275"/>
                    </a:xfrm>
                    <a:prstGeom prst="rect">
                      <a:avLst/>
                    </a:prstGeom>
                    <a:noFill/>
                    <a:ln>
                      <a:noFill/>
                    </a:ln>
                  </pic:spPr>
                </pic:pic>
              </a:graphicData>
            </a:graphic>
          </wp:inline>
        </w:drawing>
      </w:r>
    </w:p>
    <w:p w14:paraId="197D94BE" w14:textId="77777777" w:rsidR="00ED397D" w:rsidRPr="00330A7E" w:rsidRDefault="00ED397D" w:rsidP="00330A7E">
      <w:pPr>
        <w:tabs>
          <w:tab w:val="left" w:pos="360"/>
          <w:tab w:val="left" w:pos="2880"/>
          <w:tab w:val="left" w:pos="3402"/>
          <w:tab w:val="left" w:pos="5400"/>
          <w:tab w:val="left" w:pos="5669"/>
          <w:tab w:val="left" w:pos="7920"/>
        </w:tabs>
        <w:spacing w:line="360" w:lineRule="auto"/>
        <w:jc w:val="both"/>
        <w:rPr>
          <w:rFonts w:ascii="Times New Roman" w:hAnsi="Times New Roman" w:cs="Times New Roman"/>
          <w:b/>
          <w:sz w:val="24"/>
          <w:szCs w:val="24"/>
        </w:rPr>
      </w:pPr>
      <w:r w:rsidRPr="00330A7E">
        <w:rPr>
          <w:rFonts w:ascii="Times New Roman" w:hAnsi="Times New Roman" w:cs="Times New Roman"/>
          <w:sz w:val="24"/>
          <w:szCs w:val="24"/>
        </w:rPr>
        <w:t>Điểm cực tiểu của đồ thị hàm số đã cho có tọa độ là</w:t>
      </w:r>
    </w:p>
    <w:p w14:paraId="01C00376" w14:textId="77777777" w:rsidR="00ED397D" w:rsidRPr="00330A7E" w:rsidRDefault="00ED397D" w:rsidP="00330A7E">
      <w:pPr>
        <w:tabs>
          <w:tab w:val="left" w:pos="360"/>
          <w:tab w:val="left" w:pos="2880"/>
          <w:tab w:val="left" w:pos="3402"/>
          <w:tab w:val="left" w:pos="5400"/>
          <w:tab w:val="left" w:pos="5669"/>
          <w:tab w:val="left" w:pos="7920"/>
        </w:tabs>
        <w:spacing w:line="360" w:lineRule="auto"/>
        <w:jc w:val="both"/>
        <w:rPr>
          <w:rFonts w:ascii="Times New Roman" w:hAnsi="Times New Roman" w:cs="Times New Roman"/>
          <w:color w:val="3333FF"/>
          <w:sz w:val="24"/>
          <w:szCs w:val="24"/>
        </w:rPr>
      </w:pPr>
      <w:r w:rsidRPr="00330A7E">
        <w:rPr>
          <w:rFonts w:ascii="Times New Roman" w:hAnsi="Times New Roman" w:cs="Times New Roman"/>
          <w:b/>
          <w:sz w:val="24"/>
          <w:szCs w:val="24"/>
        </w:rPr>
        <w:tab/>
      </w:r>
      <w:r w:rsidRPr="00330A7E">
        <w:rPr>
          <w:rFonts w:ascii="Times New Roman" w:hAnsi="Times New Roman" w:cs="Times New Roman"/>
          <w:b/>
          <w:color w:val="3333FF"/>
          <w:sz w:val="24"/>
          <w:szCs w:val="24"/>
        </w:rPr>
        <w:t xml:space="preserve">A. </w:t>
      </w:r>
      <w:r w:rsidR="00FA344A">
        <w:rPr>
          <w:rFonts w:ascii="Times New Roman" w:hAnsi="Times New Roman" w:cs="Times New Roman"/>
          <w:position w:val="-14"/>
          <w:sz w:val="24"/>
          <w:szCs w:val="24"/>
        </w:rPr>
        <w:pict w14:anchorId="176DB806">
          <v:shape id="_x0000_i7746" type="#_x0000_t75" style="width:26.25pt;height:20.25pt">
            <v:imagedata r:id="rId10842" o:title=""/>
          </v:shape>
        </w:pict>
      </w:r>
      <w:r w:rsidRPr="00330A7E">
        <w:rPr>
          <w:rFonts w:ascii="Times New Roman" w:hAnsi="Times New Roman" w:cs="Times New Roman"/>
          <w:color w:val="3333FF"/>
          <w:sz w:val="24"/>
          <w:szCs w:val="24"/>
        </w:rPr>
        <w:t>.</w:t>
      </w:r>
      <w:r w:rsidRPr="00330A7E">
        <w:rPr>
          <w:rFonts w:ascii="Times New Roman" w:hAnsi="Times New Roman" w:cs="Times New Roman"/>
          <w:color w:val="3333FF"/>
          <w:sz w:val="24"/>
          <w:szCs w:val="24"/>
        </w:rPr>
        <w:tab/>
      </w:r>
      <w:r w:rsidRPr="00330A7E">
        <w:rPr>
          <w:rFonts w:ascii="Times New Roman" w:hAnsi="Times New Roman" w:cs="Times New Roman"/>
          <w:b/>
          <w:color w:val="3333FF"/>
          <w:sz w:val="24"/>
          <w:szCs w:val="24"/>
        </w:rPr>
        <w:t xml:space="preserve">B. </w:t>
      </w:r>
      <w:r w:rsidR="00FA344A">
        <w:rPr>
          <w:rFonts w:ascii="Times New Roman" w:hAnsi="Times New Roman" w:cs="Times New Roman"/>
          <w:position w:val="-14"/>
          <w:sz w:val="24"/>
          <w:szCs w:val="24"/>
        </w:rPr>
        <w:pict w14:anchorId="67396FC8">
          <v:shape id="_x0000_i7747" type="#_x0000_t75" style="width:26.25pt;height:20.25pt">
            <v:imagedata r:id="rId10843" o:title=""/>
          </v:shape>
        </w:pict>
      </w:r>
      <w:r w:rsidRPr="00330A7E">
        <w:rPr>
          <w:rFonts w:ascii="Times New Roman" w:hAnsi="Times New Roman" w:cs="Times New Roman"/>
          <w:color w:val="3333FF"/>
          <w:sz w:val="24"/>
          <w:szCs w:val="24"/>
        </w:rPr>
        <w:t>.</w:t>
      </w:r>
      <w:r w:rsidRPr="00330A7E">
        <w:rPr>
          <w:rFonts w:ascii="Times New Roman" w:hAnsi="Times New Roman" w:cs="Times New Roman"/>
          <w:color w:val="3333FF"/>
          <w:sz w:val="24"/>
          <w:szCs w:val="24"/>
        </w:rPr>
        <w:tab/>
      </w:r>
      <w:r w:rsidRPr="00330A7E">
        <w:rPr>
          <w:rFonts w:ascii="Times New Roman" w:hAnsi="Times New Roman" w:cs="Times New Roman"/>
          <w:b/>
          <w:color w:val="3333FF"/>
          <w:sz w:val="24"/>
          <w:szCs w:val="24"/>
        </w:rPr>
        <w:t xml:space="preserve">C. </w:t>
      </w:r>
      <w:r w:rsidR="00FA344A">
        <w:rPr>
          <w:rFonts w:ascii="Times New Roman" w:hAnsi="Times New Roman" w:cs="Times New Roman"/>
          <w:position w:val="-14"/>
          <w:sz w:val="24"/>
          <w:szCs w:val="24"/>
        </w:rPr>
        <w:pict w14:anchorId="21822EF0">
          <v:shape id="_x0000_i7748" type="#_x0000_t75" style="width:40.5pt;height:20.25pt">
            <v:imagedata r:id="rId10844" o:title=""/>
          </v:shape>
        </w:pict>
      </w:r>
      <w:r w:rsidRPr="00330A7E">
        <w:rPr>
          <w:rFonts w:ascii="Times New Roman" w:hAnsi="Times New Roman" w:cs="Times New Roman"/>
          <w:color w:val="3333FF"/>
          <w:sz w:val="24"/>
          <w:szCs w:val="24"/>
        </w:rPr>
        <w:t>.</w:t>
      </w:r>
      <w:r w:rsidRPr="00330A7E">
        <w:rPr>
          <w:rFonts w:ascii="Times New Roman" w:hAnsi="Times New Roman" w:cs="Times New Roman"/>
          <w:color w:val="3333FF"/>
          <w:sz w:val="24"/>
          <w:szCs w:val="24"/>
        </w:rPr>
        <w:tab/>
      </w:r>
      <w:r w:rsidRPr="00330A7E">
        <w:rPr>
          <w:rFonts w:ascii="Times New Roman" w:hAnsi="Times New Roman" w:cs="Times New Roman"/>
          <w:b/>
          <w:color w:val="3333FF"/>
          <w:sz w:val="24"/>
          <w:szCs w:val="24"/>
        </w:rPr>
        <w:t xml:space="preserve">D. </w:t>
      </w:r>
      <w:r w:rsidR="00FA344A">
        <w:rPr>
          <w:rFonts w:ascii="Times New Roman" w:hAnsi="Times New Roman" w:cs="Times New Roman"/>
          <w:position w:val="-14"/>
          <w:sz w:val="24"/>
          <w:szCs w:val="24"/>
        </w:rPr>
        <w:pict w14:anchorId="1A4F7A84">
          <v:shape id="_x0000_i7749" type="#_x0000_t75" style="width:33pt;height:20.25pt">
            <v:imagedata r:id="rId10845" o:title=""/>
          </v:shape>
        </w:pict>
      </w:r>
      <w:r w:rsidRPr="00330A7E">
        <w:rPr>
          <w:rFonts w:ascii="Times New Roman" w:hAnsi="Times New Roman" w:cs="Times New Roman"/>
          <w:color w:val="3333FF"/>
          <w:sz w:val="24"/>
          <w:szCs w:val="24"/>
        </w:rPr>
        <w:t>.</w:t>
      </w:r>
    </w:p>
    <w:p w14:paraId="3E516F74" w14:textId="77777777" w:rsidR="00ED397D" w:rsidRPr="00330A7E" w:rsidRDefault="00ED397D" w:rsidP="00330A7E">
      <w:pPr>
        <w:spacing w:before="120" w:after="0"/>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Giải</w:t>
      </w:r>
    </w:p>
    <w:p w14:paraId="552D87B7" w14:textId="77777777" w:rsidR="00ED397D" w:rsidRPr="00330A7E" w:rsidRDefault="00ED397D" w:rsidP="00330A7E">
      <w:pPr>
        <w:ind w:left="992"/>
        <w:rPr>
          <w:rFonts w:ascii="Times New Roman" w:hAnsi="Times New Roman" w:cs="Times New Roman"/>
          <w:b/>
          <w:bCs/>
          <w:color w:val="4414F4"/>
          <w:sz w:val="24"/>
          <w:szCs w:val="24"/>
          <w:u w:val="single"/>
        </w:rPr>
      </w:pPr>
      <w:r w:rsidRPr="00330A7E">
        <w:rPr>
          <w:rFonts w:ascii="Times New Roman" w:hAnsi="Times New Roman" w:cs="Times New Roman"/>
          <w:b/>
          <w:bCs/>
          <w:color w:val="4414F4"/>
          <w:sz w:val="24"/>
          <w:szCs w:val="24"/>
        </w:rPr>
        <w:t xml:space="preserve">Chọn </w:t>
      </w:r>
      <w:r w:rsidRPr="00330A7E">
        <w:rPr>
          <w:rFonts w:ascii="Times New Roman" w:hAnsi="Times New Roman" w:cs="Times New Roman"/>
          <w:b/>
          <w:bCs/>
          <w:color w:val="4414F4"/>
          <w:sz w:val="24"/>
          <w:szCs w:val="24"/>
          <w:u w:val="single"/>
        </w:rPr>
        <w:t>C</w:t>
      </w:r>
    </w:p>
    <w:p w14:paraId="4EBC4867" w14:textId="77777777" w:rsidR="00ED397D" w:rsidRPr="00330A7E" w:rsidRDefault="00ED397D" w:rsidP="00330A7E">
      <w:pPr>
        <w:pStyle w:val="ListParagraph"/>
        <w:spacing w:line="276" w:lineRule="auto"/>
        <w:ind w:left="992"/>
        <w:rPr>
          <w:rFonts w:ascii="Times New Roman" w:hAnsi="Times New Roman" w:cs="Times New Roman"/>
          <w:sz w:val="24"/>
          <w:szCs w:val="24"/>
          <w:u w:val="single"/>
        </w:rPr>
      </w:pPr>
      <w:r w:rsidRPr="00330A7E">
        <w:rPr>
          <w:rFonts w:ascii="Times New Roman" w:hAnsi="Times New Roman" w:cs="Times New Roman"/>
          <w:sz w:val="24"/>
          <w:szCs w:val="24"/>
        </w:rPr>
        <w:t xml:space="preserve">Từ đồ thị suy ra điểm cực tiểu của hàm số đã cho có tọa độ là </w:t>
      </w:r>
      <w:r w:rsidR="00FA344A">
        <w:rPr>
          <w:rFonts w:ascii="Times New Roman" w:hAnsi="Times New Roman" w:cs="Times New Roman"/>
          <w:position w:val="-14"/>
          <w:sz w:val="24"/>
          <w:szCs w:val="24"/>
        </w:rPr>
        <w:pict w14:anchorId="761BDECF">
          <v:shape id="_x0000_i7750" type="#_x0000_t75" style="width:40.5pt;height:20.25pt">
            <v:imagedata r:id="rId10846" o:title=""/>
          </v:shape>
        </w:pict>
      </w:r>
    </w:p>
    <w:p w14:paraId="283277DA" w14:textId="77777777" w:rsidR="00ED397D" w:rsidRPr="00330A7E" w:rsidRDefault="00ED397D" w:rsidP="000E1E56">
      <w:pPr>
        <w:numPr>
          <w:ilvl w:val="0"/>
          <w:numId w:val="82"/>
        </w:numPr>
        <w:tabs>
          <w:tab w:val="left" w:pos="360"/>
          <w:tab w:val="left" w:pos="993"/>
          <w:tab w:val="left" w:pos="2880"/>
          <w:tab w:val="left" w:pos="5400"/>
          <w:tab w:val="left" w:pos="7920"/>
        </w:tabs>
        <w:spacing w:after="0" w:line="360" w:lineRule="auto"/>
        <w:jc w:val="both"/>
        <w:rPr>
          <w:rFonts w:ascii="Times New Roman" w:hAnsi="Times New Roman" w:cs="Times New Roman"/>
          <w:sz w:val="24"/>
          <w:szCs w:val="24"/>
        </w:rPr>
      </w:pPr>
      <w:r w:rsidRPr="00330A7E">
        <w:rPr>
          <w:rFonts w:ascii="Times New Roman" w:hAnsi="Times New Roman" w:cs="Times New Roman"/>
          <w:sz w:val="24"/>
          <w:szCs w:val="24"/>
        </w:rPr>
        <w:t xml:space="preserve">Cho hàm số </w:t>
      </w:r>
      <w:r w:rsidR="00FA344A">
        <w:rPr>
          <w:rFonts w:ascii="Times New Roman" w:hAnsi="Times New Roman" w:cs="Times New Roman"/>
          <w:position w:val="-10"/>
          <w:sz w:val="24"/>
          <w:szCs w:val="24"/>
        </w:rPr>
        <w:pict w14:anchorId="263FA8A2">
          <v:shape id="_x0000_i7751" type="#_x0000_t75" style="width:46.5pt;height:16.5pt">
            <v:imagedata r:id="rId10847" o:title=""/>
          </v:shape>
        </w:pict>
      </w:r>
      <w:r w:rsidRPr="00330A7E">
        <w:rPr>
          <w:rFonts w:ascii="Times New Roman" w:hAnsi="Times New Roman" w:cs="Times New Roman"/>
          <w:sz w:val="24"/>
          <w:szCs w:val="24"/>
        </w:rPr>
        <w:t xml:space="preserve"> liên tục trên đoạn </w:t>
      </w:r>
      <w:r w:rsidR="00FA344A">
        <w:rPr>
          <w:rFonts w:ascii="Times New Roman" w:hAnsi="Times New Roman" w:cs="Times New Roman"/>
          <w:position w:val="-14"/>
          <w:sz w:val="24"/>
          <w:szCs w:val="24"/>
        </w:rPr>
        <w:pict w14:anchorId="73350506">
          <v:shape id="_x0000_i7752" type="#_x0000_t75" style="width:33pt;height:20.25pt">
            <v:imagedata r:id="rId10848" o:title=""/>
          </v:shape>
        </w:pict>
      </w:r>
      <w:r w:rsidRPr="00330A7E">
        <w:rPr>
          <w:rFonts w:ascii="Times New Roman" w:hAnsi="Times New Roman" w:cs="Times New Roman"/>
          <w:sz w:val="24"/>
          <w:szCs w:val="24"/>
        </w:rPr>
        <w:t xml:space="preserve"> và có đồ thị như hình vẽ bên. </w:t>
      </w:r>
    </w:p>
    <w:p w14:paraId="332CB745" w14:textId="77777777" w:rsidR="00ED397D" w:rsidRPr="00330A7E" w:rsidRDefault="00ED397D" w:rsidP="00330A7E">
      <w:pPr>
        <w:tabs>
          <w:tab w:val="left" w:pos="360"/>
          <w:tab w:val="left" w:pos="993"/>
          <w:tab w:val="left" w:pos="2880"/>
          <w:tab w:val="left" w:pos="5400"/>
          <w:tab w:val="left" w:pos="7920"/>
        </w:tabs>
        <w:spacing w:line="360" w:lineRule="auto"/>
        <w:jc w:val="center"/>
        <w:rPr>
          <w:rFonts w:ascii="Times New Roman" w:hAnsi="Times New Roman" w:cs="Times New Roman"/>
          <w:noProof/>
          <w:sz w:val="24"/>
          <w:szCs w:val="24"/>
        </w:rPr>
      </w:pPr>
      <w:r w:rsidRPr="00330A7E">
        <w:rPr>
          <w:rFonts w:ascii="Times New Roman" w:hAnsi="Times New Roman" w:cs="Times New Roman"/>
          <w:noProof/>
          <w:sz w:val="24"/>
          <w:szCs w:val="24"/>
          <w:lang w:eastAsia="en-US"/>
        </w:rPr>
        <w:lastRenderedPageBreak/>
        <w:drawing>
          <wp:inline distT="0" distB="0" distL="0" distR="0" wp14:anchorId="767DFAA1" wp14:editId="5A04F084">
            <wp:extent cx="2933700" cy="2310130"/>
            <wp:effectExtent l="0" t="0" r="0" b="0"/>
            <wp:docPr id="1371040469" name="Picture 3"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814286" name="Picture 3" descr="A graph of a function  Description automatically generated"/>
                    <pic:cNvPicPr>
                      <a:picLocks noChangeAspect="1" noChangeArrowheads="1"/>
                    </pic:cNvPicPr>
                  </pic:nvPicPr>
                  <pic:blipFill>
                    <a:blip r:embed="rId9680">
                      <a:extLst>
                        <a:ext uri="{28A0092B-C50C-407E-A947-70E740481C1C}">
                          <a14:useLocalDpi xmlns:a14="http://schemas.microsoft.com/office/drawing/2010/main" val="0"/>
                        </a:ext>
                      </a:extLst>
                    </a:blip>
                    <a:srcRect/>
                    <a:stretch>
                      <a:fillRect/>
                    </a:stretch>
                  </pic:blipFill>
                  <pic:spPr bwMode="auto">
                    <a:xfrm>
                      <a:off x="0" y="0"/>
                      <a:ext cx="2933700" cy="2310130"/>
                    </a:xfrm>
                    <a:prstGeom prst="rect">
                      <a:avLst/>
                    </a:prstGeom>
                    <a:noFill/>
                    <a:ln>
                      <a:noFill/>
                    </a:ln>
                  </pic:spPr>
                </pic:pic>
              </a:graphicData>
            </a:graphic>
          </wp:inline>
        </w:drawing>
      </w:r>
    </w:p>
    <w:p w14:paraId="557F9A12" w14:textId="77777777" w:rsidR="00ED397D" w:rsidRPr="00330A7E" w:rsidRDefault="00ED397D" w:rsidP="00330A7E">
      <w:pPr>
        <w:tabs>
          <w:tab w:val="left" w:pos="360"/>
          <w:tab w:val="left" w:pos="993"/>
          <w:tab w:val="left" w:pos="2880"/>
          <w:tab w:val="left" w:pos="5400"/>
          <w:tab w:val="left" w:pos="7920"/>
        </w:tabs>
        <w:spacing w:line="360" w:lineRule="auto"/>
        <w:jc w:val="both"/>
        <w:rPr>
          <w:rFonts w:ascii="Times New Roman" w:eastAsia="Arial" w:hAnsi="Times New Roman" w:cs="Times New Roman"/>
          <w:sz w:val="24"/>
          <w:szCs w:val="24"/>
          <w:lang w:val="vi-VN"/>
        </w:rPr>
      </w:pPr>
      <w:r w:rsidRPr="00330A7E">
        <w:rPr>
          <w:rFonts w:ascii="Times New Roman" w:hAnsi="Times New Roman" w:cs="Times New Roman"/>
          <w:sz w:val="24"/>
          <w:szCs w:val="24"/>
        </w:rPr>
        <w:t xml:space="preserve">Gọi </w:t>
      </w:r>
      <w:r w:rsidR="00FA344A">
        <w:rPr>
          <w:rFonts w:ascii="Times New Roman" w:hAnsi="Times New Roman" w:cs="Times New Roman"/>
          <w:position w:val="-10"/>
          <w:sz w:val="24"/>
          <w:szCs w:val="24"/>
        </w:rPr>
        <w:pict w14:anchorId="540E9D88">
          <v:shape id="_x0000_i7753" type="#_x0000_t75" style="width:29.25pt;height:16.5pt">
            <v:imagedata r:id="rId10692" o:title=""/>
          </v:shape>
        </w:pict>
      </w:r>
      <w:r w:rsidRPr="00330A7E">
        <w:rPr>
          <w:rFonts w:ascii="Times New Roman" w:hAnsi="Times New Roman" w:cs="Times New Roman"/>
          <w:sz w:val="24"/>
          <w:szCs w:val="24"/>
        </w:rPr>
        <w:t xml:space="preserve"> lần lượt là giá trị lớn nhất và nhỏ nhất của hàm số đã cho trên đoạn </w:t>
      </w:r>
      <w:r w:rsidR="00FA344A">
        <w:rPr>
          <w:rFonts w:ascii="Times New Roman" w:hAnsi="Times New Roman" w:cs="Times New Roman"/>
          <w:position w:val="-14"/>
          <w:sz w:val="24"/>
          <w:szCs w:val="24"/>
        </w:rPr>
        <w:pict w14:anchorId="4FBE490A">
          <v:shape id="_x0000_i7754" type="#_x0000_t75" style="width:33pt;height:20.25pt">
            <v:imagedata r:id="rId10848" o:title=""/>
          </v:shape>
        </w:pict>
      </w:r>
      <w:r w:rsidRPr="00330A7E">
        <w:rPr>
          <w:rFonts w:ascii="Times New Roman" w:hAnsi="Times New Roman" w:cs="Times New Roman"/>
          <w:sz w:val="24"/>
          <w:szCs w:val="24"/>
        </w:rPr>
        <w:t xml:space="preserve">. Giá trị của </w:t>
      </w:r>
      <w:r w:rsidR="00FA344A">
        <w:rPr>
          <w:rFonts w:ascii="Times New Roman" w:hAnsi="Times New Roman" w:cs="Times New Roman"/>
          <w:position w:val="-6"/>
          <w:sz w:val="24"/>
          <w:szCs w:val="24"/>
        </w:rPr>
        <w:pict w14:anchorId="5204EE48">
          <v:shape id="_x0000_i7755" type="#_x0000_t75" style="width:35.25pt;height:14.25pt">
            <v:imagedata r:id="rId10849" o:title=""/>
          </v:shape>
        </w:pict>
      </w:r>
      <w:r w:rsidRPr="00330A7E">
        <w:rPr>
          <w:rFonts w:ascii="Times New Roman" w:hAnsi="Times New Roman" w:cs="Times New Roman"/>
          <w:sz w:val="24"/>
          <w:szCs w:val="24"/>
        </w:rPr>
        <w:t xml:space="preserve"> là</w:t>
      </w:r>
    </w:p>
    <w:p w14:paraId="1B4693BC" w14:textId="77777777" w:rsidR="00ED397D" w:rsidRPr="00330A7E" w:rsidRDefault="00ED397D" w:rsidP="00330A7E">
      <w:pPr>
        <w:tabs>
          <w:tab w:val="left" w:pos="360"/>
          <w:tab w:val="left" w:pos="2608"/>
          <w:tab w:val="left" w:pos="2880"/>
          <w:tab w:val="left" w:pos="4939"/>
          <w:tab w:val="left" w:pos="5400"/>
          <w:tab w:val="left" w:pos="7269"/>
          <w:tab w:val="left" w:pos="7920"/>
        </w:tabs>
        <w:spacing w:line="360" w:lineRule="auto"/>
        <w:ind w:firstLine="283"/>
        <w:rPr>
          <w:rFonts w:ascii="Times New Roman" w:hAnsi="Times New Roman" w:cs="Times New Roman"/>
          <w:noProof/>
          <w:color w:val="3333FF"/>
          <w:sz w:val="24"/>
          <w:szCs w:val="24"/>
        </w:rPr>
      </w:pPr>
      <w:r w:rsidRPr="00330A7E">
        <w:rPr>
          <w:rFonts w:ascii="Times New Roman" w:hAnsi="Times New Roman" w:cs="Times New Roman"/>
          <w:b/>
          <w:color w:val="3333FF"/>
          <w:sz w:val="24"/>
          <w:szCs w:val="24"/>
          <w:lang w:val="vi-VN"/>
        </w:rPr>
        <w:t>A.</w:t>
      </w:r>
      <w:r w:rsidR="00FA344A">
        <w:rPr>
          <w:rFonts w:ascii="Times New Roman" w:hAnsi="Times New Roman" w:cs="Times New Roman"/>
          <w:position w:val="-6"/>
          <w:sz w:val="24"/>
          <w:szCs w:val="24"/>
        </w:rPr>
        <w:pict w14:anchorId="22361E58">
          <v:shape id="_x0000_i7756" type="#_x0000_t75" style="width:12pt;height:14.25pt">
            <v:imagedata r:id="rId10695" o:title=""/>
          </v:shape>
        </w:pict>
      </w:r>
      <w:r w:rsidRPr="00330A7E">
        <w:rPr>
          <w:rFonts w:ascii="Times New Roman" w:hAnsi="Times New Roman" w:cs="Times New Roman"/>
          <w:color w:val="3333FF"/>
          <w:sz w:val="24"/>
          <w:szCs w:val="24"/>
        </w:rPr>
        <w:tab/>
      </w:r>
      <w:r w:rsidRPr="00330A7E">
        <w:rPr>
          <w:rFonts w:ascii="Times New Roman" w:hAnsi="Times New Roman" w:cs="Times New Roman"/>
          <w:color w:val="3333FF"/>
          <w:sz w:val="24"/>
          <w:szCs w:val="24"/>
        </w:rPr>
        <w:tab/>
      </w:r>
      <w:r w:rsidRPr="00330A7E">
        <w:rPr>
          <w:rFonts w:ascii="Times New Roman" w:hAnsi="Times New Roman" w:cs="Times New Roman"/>
          <w:b/>
          <w:color w:val="3333FF"/>
          <w:sz w:val="24"/>
          <w:szCs w:val="24"/>
          <w:lang w:val="vi-VN"/>
        </w:rPr>
        <w:t>B.</w:t>
      </w:r>
      <w:r w:rsidR="00FA344A">
        <w:rPr>
          <w:rFonts w:ascii="Times New Roman" w:hAnsi="Times New Roman" w:cs="Times New Roman"/>
          <w:position w:val="-6"/>
          <w:sz w:val="24"/>
          <w:szCs w:val="24"/>
        </w:rPr>
        <w:pict w14:anchorId="1136D5D0">
          <v:shape id="_x0000_i7757" type="#_x0000_t75" style="width:19.5pt;height:14.25pt">
            <v:imagedata r:id="rId10850" o:title=""/>
          </v:shape>
        </w:pict>
      </w:r>
      <w:r w:rsidRPr="00330A7E">
        <w:rPr>
          <w:rFonts w:ascii="Times New Roman" w:hAnsi="Times New Roman" w:cs="Times New Roman"/>
          <w:color w:val="3333FF"/>
          <w:sz w:val="24"/>
          <w:szCs w:val="24"/>
        </w:rPr>
        <w:tab/>
      </w:r>
      <w:r w:rsidRPr="00330A7E">
        <w:rPr>
          <w:rFonts w:ascii="Times New Roman" w:hAnsi="Times New Roman" w:cs="Times New Roman"/>
          <w:color w:val="3333FF"/>
          <w:sz w:val="24"/>
          <w:szCs w:val="24"/>
        </w:rPr>
        <w:tab/>
      </w:r>
      <w:r w:rsidRPr="00330A7E">
        <w:rPr>
          <w:rFonts w:ascii="Times New Roman" w:hAnsi="Times New Roman" w:cs="Times New Roman"/>
          <w:b/>
          <w:color w:val="3333FF"/>
          <w:sz w:val="24"/>
          <w:szCs w:val="24"/>
          <w:lang w:val="vi-VN"/>
        </w:rPr>
        <w:t>C.</w:t>
      </w:r>
      <w:r w:rsidR="00FA344A">
        <w:rPr>
          <w:rFonts w:ascii="Times New Roman" w:hAnsi="Times New Roman" w:cs="Times New Roman"/>
          <w:position w:val="-6"/>
          <w:sz w:val="24"/>
          <w:szCs w:val="24"/>
        </w:rPr>
        <w:pict w14:anchorId="7FB536BE">
          <v:shape id="_x0000_i7758" type="#_x0000_t75" style="width:19.5pt;height:14.25pt">
            <v:imagedata r:id="rId10697" o:title=""/>
          </v:shape>
        </w:pict>
      </w:r>
      <w:r w:rsidRPr="00330A7E">
        <w:rPr>
          <w:rFonts w:ascii="Times New Roman" w:hAnsi="Times New Roman" w:cs="Times New Roman"/>
          <w:color w:val="3333FF"/>
          <w:sz w:val="24"/>
          <w:szCs w:val="24"/>
        </w:rPr>
        <w:tab/>
      </w:r>
      <w:r w:rsidRPr="00330A7E">
        <w:rPr>
          <w:rFonts w:ascii="Times New Roman" w:hAnsi="Times New Roman" w:cs="Times New Roman"/>
          <w:color w:val="3333FF"/>
          <w:sz w:val="24"/>
          <w:szCs w:val="24"/>
        </w:rPr>
        <w:tab/>
      </w:r>
      <w:r w:rsidRPr="00330A7E">
        <w:rPr>
          <w:rFonts w:ascii="Times New Roman" w:hAnsi="Times New Roman" w:cs="Times New Roman"/>
          <w:b/>
          <w:color w:val="3333FF"/>
          <w:sz w:val="24"/>
          <w:szCs w:val="24"/>
          <w:lang w:val="vi-VN"/>
        </w:rPr>
        <w:t>D.</w:t>
      </w:r>
      <w:r w:rsidR="00FA344A">
        <w:rPr>
          <w:rFonts w:ascii="Times New Roman" w:hAnsi="Times New Roman" w:cs="Times New Roman"/>
          <w:position w:val="-6"/>
          <w:sz w:val="24"/>
          <w:szCs w:val="24"/>
        </w:rPr>
        <w:pict w14:anchorId="66022157">
          <v:shape id="_x0000_i7759" type="#_x0000_t75" style="width:19.5pt;height:14.25pt">
            <v:imagedata r:id="rId10851" o:title=""/>
          </v:shape>
        </w:pict>
      </w:r>
    </w:p>
    <w:p w14:paraId="7D9E5C0C" w14:textId="77777777" w:rsidR="00ED397D" w:rsidRPr="00330A7E" w:rsidRDefault="00ED397D" w:rsidP="00330A7E">
      <w:pPr>
        <w:spacing w:before="120" w:after="0"/>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Giải</w:t>
      </w:r>
    </w:p>
    <w:p w14:paraId="3F3E46E0" w14:textId="77777777" w:rsidR="00ED397D" w:rsidRPr="00330A7E" w:rsidRDefault="00ED397D" w:rsidP="00330A7E">
      <w:pPr>
        <w:ind w:left="992"/>
        <w:rPr>
          <w:rFonts w:ascii="Times New Roman" w:hAnsi="Times New Roman" w:cs="Times New Roman"/>
          <w:b/>
          <w:bCs/>
          <w:color w:val="4414F4"/>
          <w:sz w:val="24"/>
          <w:szCs w:val="24"/>
          <w:u w:val="single"/>
        </w:rPr>
      </w:pPr>
      <w:r w:rsidRPr="00330A7E">
        <w:rPr>
          <w:rFonts w:ascii="Times New Roman" w:hAnsi="Times New Roman" w:cs="Times New Roman"/>
          <w:b/>
          <w:bCs/>
          <w:color w:val="4414F4"/>
          <w:sz w:val="24"/>
          <w:szCs w:val="24"/>
        </w:rPr>
        <w:t xml:space="preserve">Chọn </w:t>
      </w:r>
      <w:r w:rsidRPr="00330A7E">
        <w:rPr>
          <w:rFonts w:ascii="Times New Roman" w:hAnsi="Times New Roman" w:cs="Times New Roman"/>
          <w:b/>
          <w:bCs/>
          <w:color w:val="4414F4"/>
          <w:sz w:val="24"/>
          <w:szCs w:val="24"/>
          <w:u w:val="single"/>
        </w:rPr>
        <w:t>D</w:t>
      </w:r>
    </w:p>
    <w:p w14:paraId="5331C56F" w14:textId="77777777" w:rsidR="00ED397D" w:rsidRPr="00330A7E" w:rsidRDefault="00ED397D" w:rsidP="00330A7E">
      <w:pPr>
        <w:pStyle w:val="ListParagraph"/>
        <w:spacing w:line="276" w:lineRule="auto"/>
        <w:ind w:left="992"/>
        <w:rPr>
          <w:rFonts w:ascii="Times New Roman" w:hAnsi="Times New Roman" w:cs="Times New Roman"/>
          <w:sz w:val="24"/>
          <w:szCs w:val="24"/>
          <w:u w:val="single"/>
        </w:rPr>
      </w:pPr>
      <w:r w:rsidRPr="00330A7E">
        <w:rPr>
          <w:rFonts w:ascii="Times New Roman" w:hAnsi="Times New Roman" w:cs="Times New Roman"/>
          <w:sz w:val="24"/>
          <w:szCs w:val="24"/>
        </w:rPr>
        <w:t xml:space="preserve">Từ đồ thị suy ra: </w:t>
      </w:r>
      <w:r w:rsidR="00FA344A">
        <w:rPr>
          <w:rFonts w:ascii="Times New Roman" w:hAnsi="Times New Roman" w:cs="Times New Roman"/>
          <w:position w:val="-10"/>
          <w:sz w:val="24"/>
          <w:szCs w:val="24"/>
        </w:rPr>
        <w:pict w14:anchorId="7AC5EC6E">
          <v:shape id="_x0000_i7760" type="#_x0000_t75" style="width:147pt;height:16.5pt">
            <v:imagedata r:id="rId10852" o:title=""/>
          </v:shape>
        </w:pict>
      </w:r>
    </w:p>
    <w:p w14:paraId="377006CC" w14:textId="77777777" w:rsidR="00ED397D" w:rsidRPr="00330A7E" w:rsidRDefault="00ED397D" w:rsidP="000E1E56">
      <w:pPr>
        <w:pStyle w:val="ListParagraph"/>
        <w:numPr>
          <w:ilvl w:val="0"/>
          <w:numId w:val="83"/>
        </w:numPr>
        <w:tabs>
          <w:tab w:val="left" w:pos="360"/>
          <w:tab w:val="left" w:pos="992"/>
          <w:tab w:val="left" w:pos="2880"/>
          <w:tab w:val="left" w:pos="5400"/>
          <w:tab w:val="left" w:pos="7920"/>
        </w:tabs>
        <w:spacing w:line="360" w:lineRule="auto"/>
        <w:rPr>
          <w:rFonts w:ascii="Times New Roman" w:hAnsi="Times New Roman" w:cs="Times New Roman"/>
          <w:sz w:val="24"/>
          <w:szCs w:val="24"/>
        </w:rPr>
      </w:pPr>
      <w:r w:rsidRPr="00330A7E">
        <w:rPr>
          <w:rFonts w:ascii="Times New Roman" w:hAnsi="Times New Roman" w:cs="Times New Roman"/>
          <w:sz w:val="24"/>
          <w:szCs w:val="24"/>
          <w:lang w:val="nl-NL"/>
        </w:rPr>
        <w:t xml:space="preserve">Họ nguyên hàm của hàm số </w:t>
      </w:r>
      <w:r w:rsidR="00FA344A">
        <w:rPr>
          <w:rFonts w:ascii="Times New Roman" w:hAnsi="Times New Roman" w:cs="Times New Roman"/>
          <w:position w:val="-10"/>
          <w:sz w:val="24"/>
          <w:szCs w:val="24"/>
        </w:rPr>
        <w:pict w14:anchorId="160C3266">
          <v:shape id="_x0000_i7761" type="#_x0000_t75" style="width:51pt;height:18pt">
            <v:imagedata r:id="rId10853" o:title=""/>
          </v:shape>
        </w:pict>
      </w:r>
      <w:r w:rsidRPr="00330A7E">
        <w:rPr>
          <w:rFonts w:ascii="Times New Roman" w:hAnsi="Times New Roman" w:cs="Times New Roman"/>
          <w:position w:val="-10"/>
          <w:sz w:val="24"/>
          <w:szCs w:val="24"/>
        </w:rPr>
        <w:t xml:space="preserve"> </w:t>
      </w:r>
      <w:r w:rsidRPr="00330A7E">
        <w:rPr>
          <w:rFonts w:ascii="Times New Roman" w:hAnsi="Times New Roman" w:cs="Times New Roman"/>
          <w:sz w:val="24"/>
          <w:szCs w:val="24"/>
        </w:rPr>
        <w:t>là hàm số nào sau đây?</w:t>
      </w:r>
    </w:p>
    <w:p w14:paraId="5FC180EC" w14:textId="77777777" w:rsidR="00ED397D" w:rsidRPr="00330A7E" w:rsidRDefault="00ED397D" w:rsidP="00330A7E">
      <w:pPr>
        <w:tabs>
          <w:tab w:val="left" w:pos="360"/>
          <w:tab w:val="left" w:pos="2880"/>
          <w:tab w:val="left" w:pos="3402"/>
          <w:tab w:val="left" w:pos="5400"/>
          <w:tab w:val="left" w:pos="5669"/>
          <w:tab w:val="left" w:pos="7920"/>
        </w:tabs>
        <w:spacing w:line="360" w:lineRule="auto"/>
        <w:jc w:val="both"/>
        <w:rPr>
          <w:rFonts w:ascii="Times New Roman" w:hAnsi="Times New Roman" w:cs="Times New Roman"/>
          <w:color w:val="3333FF"/>
          <w:sz w:val="24"/>
          <w:szCs w:val="24"/>
        </w:rPr>
      </w:pPr>
      <w:r w:rsidRPr="00330A7E">
        <w:rPr>
          <w:rFonts w:ascii="Times New Roman" w:hAnsi="Times New Roman" w:cs="Times New Roman"/>
          <w:b/>
          <w:color w:val="3333FF"/>
          <w:sz w:val="24"/>
          <w:szCs w:val="24"/>
        </w:rPr>
        <w:tab/>
        <w:t xml:space="preserve">A. </w:t>
      </w:r>
      <w:r w:rsidR="00FA344A">
        <w:rPr>
          <w:rFonts w:ascii="Times New Roman" w:hAnsi="Times New Roman" w:cs="Times New Roman"/>
          <w:position w:val="-6"/>
          <w:sz w:val="24"/>
          <w:szCs w:val="24"/>
        </w:rPr>
        <w:pict w14:anchorId="6CF61F09">
          <v:shape id="_x0000_i7762" type="#_x0000_t75" style="width:39pt;height:16.5pt">
            <v:imagedata r:id="rId10854" o:title=""/>
          </v:shape>
        </w:pict>
      </w:r>
      <w:r w:rsidRPr="00330A7E">
        <w:rPr>
          <w:rFonts w:ascii="Times New Roman" w:hAnsi="Times New Roman" w:cs="Times New Roman"/>
          <w:color w:val="3333FF"/>
          <w:sz w:val="24"/>
          <w:szCs w:val="24"/>
        </w:rPr>
        <w:t>.</w:t>
      </w:r>
      <w:r w:rsidRPr="00330A7E">
        <w:rPr>
          <w:rFonts w:ascii="Times New Roman" w:hAnsi="Times New Roman" w:cs="Times New Roman"/>
          <w:color w:val="3333FF"/>
          <w:sz w:val="24"/>
          <w:szCs w:val="24"/>
        </w:rPr>
        <w:tab/>
      </w:r>
      <w:r w:rsidRPr="00330A7E">
        <w:rPr>
          <w:rFonts w:ascii="Times New Roman" w:hAnsi="Times New Roman" w:cs="Times New Roman"/>
          <w:b/>
          <w:color w:val="3333FF"/>
          <w:sz w:val="24"/>
          <w:szCs w:val="24"/>
        </w:rPr>
        <w:t xml:space="preserve">B. </w:t>
      </w:r>
      <w:r w:rsidR="00FA344A">
        <w:rPr>
          <w:rFonts w:ascii="Times New Roman" w:hAnsi="Times New Roman" w:cs="Times New Roman"/>
          <w:position w:val="-24"/>
          <w:sz w:val="24"/>
          <w:szCs w:val="24"/>
        </w:rPr>
        <w:pict w14:anchorId="39118E03">
          <v:shape id="_x0000_i7763" type="#_x0000_t75" style="width:46.5pt;height:31.5pt">
            <v:imagedata r:id="rId10855" o:title=""/>
          </v:shape>
        </w:pict>
      </w:r>
      <w:r w:rsidRPr="00330A7E">
        <w:rPr>
          <w:rFonts w:ascii="Times New Roman" w:hAnsi="Times New Roman" w:cs="Times New Roman"/>
          <w:color w:val="3333FF"/>
          <w:sz w:val="24"/>
          <w:szCs w:val="24"/>
        </w:rPr>
        <w:t>.</w:t>
      </w:r>
      <w:r w:rsidRPr="00330A7E">
        <w:rPr>
          <w:rFonts w:ascii="Times New Roman" w:hAnsi="Times New Roman" w:cs="Times New Roman"/>
          <w:color w:val="3333FF"/>
          <w:sz w:val="24"/>
          <w:szCs w:val="24"/>
        </w:rPr>
        <w:tab/>
      </w:r>
      <w:r w:rsidRPr="00330A7E">
        <w:rPr>
          <w:rFonts w:ascii="Times New Roman" w:hAnsi="Times New Roman" w:cs="Times New Roman"/>
          <w:b/>
          <w:color w:val="3333FF"/>
          <w:sz w:val="24"/>
          <w:szCs w:val="24"/>
        </w:rPr>
        <w:t xml:space="preserve">C. </w:t>
      </w:r>
      <w:r w:rsidR="00FA344A">
        <w:rPr>
          <w:rFonts w:ascii="Times New Roman" w:hAnsi="Times New Roman" w:cs="Times New Roman"/>
          <w:position w:val="-24"/>
          <w:sz w:val="24"/>
          <w:szCs w:val="24"/>
        </w:rPr>
        <w:pict w14:anchorId="7181D8BC">
          <v:shape id="_x0000_i7764" type="#_x0000_t75" style="width:42pt;height:31.5pt">
            <v:imagedata r:id="rId10856" o:title=""/>
          </v:shape>
        </w:pict>
      </w:r>
      <w:r w:rsidRPr="00330A7E">
        <w:rPr>
          <w:rFonts w:ascii="Times New Roman" w:hAnsi="Times New Roman" w:cs="Times New Roman"/>
          <w:color w:val="3333FF"/>
          <w:sz w:val="24"/>
          <w:szCs w:val="24"/>
        </w:rPr>
        <w:t>.</w:t>
      </w:r>
      <w:r w:rsidRPr="00330A7E">
        <w:rPr>
          <w:rFonts w:ascii="Times New Roman" w:hAnsi="Times New Roman" w:cs="Times New Roman"/>
          <w:color w:val="3333FF"/>
          <w:sz w:val="24"/>
          <w:szCs w:val="24"/>
        </w:rPr>
        <w:tab/>
      </w:r>
      <w:r w:rsidRPr="00330A7E">
        <w:rPr>
          <w:rFonts w:ascii="Times New Roman" w:hAnsi="Times New Roman" w:cs="Times New Roman"/>
          <w:b/>
          <w:color w:val="3333FF"/>
          <w:sz w:val="24"/>
          <w:szCs w:val="24"/>
        </w:rPr>
        <w:t xml:space="preserve">D. </w:t>
      </w:r>
      <w:r w:rsidR="00FA344A">
        <w:rPr>
          <w:rFonts w:ascii="Times New Roman" w:hAnsi="Times New Roman" w:cs="Times New Roman"/>
          <w:position w:val="-6"/>
          <w:sz w:val="24"/>
          <w:szCs w:val="24"/>
        </w:rPr>
        <w:pict w14:anchorId="1D64A7B9">
          <v:shape id="_x0000_i7765" type="#_x0000_t75" style="width:42pt;height:16.5pt">
            <v:imagedata r:id="rId10703" o:title=""/>
          </v:shape>
        </w:pict>
      </w:r>
      <w:r w:rsidRPr="00330A7E">
        <w:rPr>
          <w:rFonts w:ascii="Times New Roman" w:hAnsi="Times New Roman" w:cs="Times New Roman"/>
          <w:color w:val="3333FF"/>
          <w:sz w:val="24"/>
          <w:szCs w:val="24"/>
        </w:rPr>
        <w:t>.</w:t>
      </w:r>
    </w:p>
    <w:p w14:paraId="1D7BBC25" w14:textId="77777777" w:rsidR="00ED397D" w:rsidRPr="00330A7E" w:rsidRDefault="00ED397D" w:rsidP="00330A7E">
      <w:pPr>
        <w:spacing w:before="120" w:after="0"/>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Giải</w:t>
      </w:r>
    </w:p>
    <w:p w14:paraId="2EEDAC30" w14:textId="77777777" w:rsidR="00ED397D" w:rsidRPr="00330A7E" w:rsidRDefault="00ED397D" w:rsidP="00330A7E">
      <w:pPr>
        <w:ind w:left="992"/>
        <w:rPr>
          <w:rFonts w:ascii="Times New Roman" w:hAnsi="Times New Roman" w:cs="Times New Roman"/>
          <w:b/>
          <w:bCs/>
          <w:color w:val="4414F4"/>
          <w:sz w:val="24"/>
          <w:szCs w:val="24"/>
          <w:u w:val="single"/>
        </w:rPr>
      </w:pPr>
      <w:r w:rsidRPr="00330A7E">
        <w:rPr>
          <w:rFonts w:ascii="Times New Roman" w:hAnsi="Times New Roman" w:cs="Times New Roman"/>
          <w:b/>
          <w:bCs/>
          <w:color w:val="4414F4"/>
          <w:sz w:val="24"/>
          <w:szCs w:val="24"/>
        </w:rPr>
        <w:t xml:space="preserve">Chọn </w:t>
      </w:r>
      <w:r w:rsidRPr="00330A7E">
        <w:rPr>
          <w:rFonts w:ascii="Times New Roman" w:hAnsi="Times New Roman" w:cs="Times New Roman"/>
          <w:b/>
          <w:bCs/>
          <w:color w:val="4414F4"/>
          <w:sz w:val="24"/>
          <w:szCs w:val="24"/>
          <w:u w:val="single"/>
        </w:rPr>
        <w:t>B</w:t>
      </w:r>
    </w:p>
    <w:p w14:paraId="6EF3719F" w14:textId="77777777" w:rsidR="00ED397D" w:rsidRPr="00330A7E" w:rsidRDefault="00ED397D" w:rsidP="00330A7E">
      <w:pPr>
        <w:pStyle w:val="ListParagraph"/>
        <w:spacing w:line="276" w:lineRule="auto"/>
        <w:ind w:left="992"/>
        <w:rPr>
          <w:rFonts w:ascii="Times New Roman" w:hAnsi="Times New Roman" w:cs="Times New Roman"/>
          <w:sz w:val="24"/>
          <w:szCs w:val="24"/>
          <w:u w:val="single"/>
        </w:rPr>
      </w:pPr>
      <w:r w:rsidRPr="00330A7E">
        <w:rPr>
          <w:rFonts w:ascii="Times New Roman" w:hAnsi="Times New Roman" w:cs="Times New Roman"/>
          <w:sz w:val="24"/>
          <w:szCs w:val="24"/>
        </w:rPr>
        <w:t xml:space="preserve">Ta có: </w:t>
      </w:r>
      <w:r w:rsidR="00FA344A">
        <w:rPr>
          <w:rFonts w:ascii="Times New Roman" w:hAnsi="Times New Roman" w:cs="Times New Roman"/>
          <w:position w:val="-24"/>
          <w:sz w:val="24"/>
          <w:szCs w:val="24"/>
        </w:rPr>
        <w:pict w14:anchorId="39832EC3">
          <v:shape id="_x0000_i7766" type="#_x0000_t75" style="width:147pt;height:31.5pt">
            <v:imagedata r:id="rId10857" o:title=""/>
          </v:shape>
        </w:pict>
      </w:r>
    </w:p>
    <w:p w14:paraId="0C5AC5D8" w14:textId="77777777" w:rsidR="00ED397D" w:rsidRPr="00330A7E" w:rsidRDefault="00ED397D" w:rsidP="000E1E56">
      <w:pPr>
        <w:pStyle w:val="msolistparagraph0"/>
        <w:numPr>
          <w:ilvl w:val="0"/>
          <w:numId w:val="83"/>
        </w:numPr>
        <w:tabs>
          <w:tab w:val="left" w:pos="360"/>
          <w:tab w:val="left" w:pos="992"/>
          <w:tab w:val="left" w:pos="2880"/>
          <w:tab w:val="left" w:pos="5400"/>
          <w:tab w:val="left" w:pos="7920"/>
        </w:tabs>
        <w:spacing w:line="360" w:lineRule="auto"/>
        <w:jc w:val="both"/>
        <w:rPr>
          <w:b/>
        </w:rPr>
      </w:pPr>
      <w:r w:rsidRPr="00330A7E">
        <w:t xml:space="preserve">Trong không gian với hệ tọa độ </w:t>
      </w:r>
      <w:r w:rsidR="00FA344A">
        <w:rPr>
          <w:position w:val="-10"/>
        </w:rPr>
        <w:pict w14:anchorId="78A5BE69">
          <v:shape id="_x0000_i7767" type="#_x0000_t75" style="width:28.5pt;height:16.5pt">
            <v:imagedata r:id="rId10704" o:title=""/>
          </v:shape>
        </w:pict>
      </w:r>
      <w:r w:rsidRPr="00330A7E">
        <w:t xml:space="preserve">, phương trình mặt phẳng qua </w:t>
      </w:r>
      <w:r w:rsidR="00FA344A">
        <w:rPr>
          <w:position w:val="-14"/>
        </w:rPr>
        <w:pict w14:anchorId="0986BE9B">
          <v:shape id="_x0000_i7768" type="#_x0000_t75" style="width:59.25pt;height:20.25pt">
            <v:imagedata r:id="rId10858" o:title=""/>
          </v:shape>
        </w:pict>
      </w:r>
      <w:r w:rsidRPr="00330A7E">
        <w:t xml:space="preserve"> và có vectơ pháp tuyến  </w:t>
      </w:r>
      <w:r w:rsidR="00FA344A">
        <w:rPr>
          <w:position w:val="-14"/>
        </w:rPr>
        <w:pict w14:anchorId="114AE88C">
          <v:shape id="_x0000_i7769" type="#_x0000_t75" style="width:69pt;height:20.25pt">
            <v:imagedata r:id="rId10859" o:title=""/>
          </v:shape>
        </w:pict>
      </w:r>
      <w:r w:rsidRPr="00330A7E">
        <w:t xml:space="preserve"> là</w:t>
      </w:r>
    </w:p>
    <w:p w14:paraId="1164A44C" w14:textId="77777777" w:rsidR="00ED397D" w:rsidRPr="00330A7E" w:rsidRDefault="00ED397D" w:rsidP="00330A7E">
      <w:pPr>
        <w:tabs>
          <w:tab w:val="left" w:pos="360"/>
          <w:tab w:val="left" w:pos="2880"/>
          <w:tab w:val="left" w:pos="3402"/>
          <w:tab w:val="left" w:pos="5400"/>
          <w:tab w:val="left" w:pos="5669"/>
          <w:tab w:val="left" w:pos="7920"/>
        </w:tabs>
        <w:spacing w:line="360" w:lineRule="auto"/>
        <w:jc w:val="both"/>
        <w:rPr>
          <w:rFonts w:ascii="Times New Roman" w:hAnsi="Times New Roman" w:cs="Times New Roman"/>
          <w:color w:val="3333FF"/>
          <w:sz w:val="24"/>
          <w:szCs w:val="24"/>
        </w:rPr>
      </w:pPr>
      <w:r w:rsidRPr="00330A7E">
        <w:rPr>
          <w:rFonts w:ascii="Times New Roman" w:hAnsi="Times New Roman" w:cs="Times New Roman"/>
          <w:b/>
          <w:color w:val="FF0000"/>
          <w:sz w:val="24"/>
          <w:szCs w:val="24"/>
          <w:lang w:val="nl-NL"/>
        </w:rPr>
        <w:tab/>
      </w:r>
      <w:r w:rsidRPr="00330A7E">
        <w:rPr>
          <w:rFonts w:ascii="Times New Roman" w:hAnsi="Times New Roman" w:cs="Times New Roman"/>
          <w:b/>
          <w:color w:val="3333FF"/>
          <w:sz w:val="24"/>
          <w:szCs w:val="24"/>
          <w:lang w:val="nl-NL"/>
        </w:rPr>
        <w:t xml:space="preserve">A. </w:t>
      </w:r>
      <w:r w:rsidR="00FA344A">
        <w:rPr>
          <w:rFonts w:ascii="Times New Roman" w:hAnsi="Times New Roman" w:cs="Times New Roman"/>
          <w:position w:val="-10"/>
          <w:sz w:val="24"/>
          <w:szCs w:val="24"/>
        </w:rPr>
        <w:pict w14:anchorId="01C80B18">
          <v:shape id="_x0000_i7770" type="#_x0000_t75" style="width:88.5pt;height:16.5pt">
            <v:imagedata r:id="rId10860" o:title=""/>
          </v:shape>
        </w:pict>
      </w:r>
      <w:r w:rsidRPr="00330A7E">
        <w:rPr>
          <w:rFonts w:ascii="Times New Roman" w:hAnsi="Times New Roman" w:cs="Times New Roman"/>
          <w:color w:val="3333FF"/>
          <w:sz w:val="24"/>
          <w:szCs w:val="24"/>
        </w:rPr>
        <w:t>.</w:t>
      </w:r>
      <w:r w:rsidRPr="00330A7E">
        <w:rPr>
          <w:rFonts w:ascii="Times New Roman" w:hAnsi="Times New Roman" w:cs="Times New Roman"/>
          <w:b/>
          <w:color w:val="3333FF"/>
          <w:sz w:val="24"/>
          <w:szCs w:val="24"/>
          <w:lang w:val="nl-NL"/>
        </w:rPr>
        <w:tab/>
        <w:t xml:space="preserve">B. </w:t>
      </w:r>
      <w:r w:rsidR="00FA344A">
        <w:rPr>
          <w:rFonts w:ascii="Times New Roman" w:hAnsi="Times New Roman" w:cs="Times New Roman"/>
          <w:position w:val="-10"/>
          <w:sz w:val="24"/>
          <w:szCs w:val="24"/>
        </w:rPr>
        <w:pict w14:anchorId="725E4F17">
          <v:shape id="_x0000_i7771" type="#_x0000_t75" style="width:95.25pt;height:16.5pt">
            <v:imagedata r:id="rId10861" o:title=""/>
          </v:shape>
        </w:pict>
      </w:r>
      <w:r w:rsidRPr="00330A7E">
        <w:rPr>
          <w:rFonts w:ascii="Times New Roman" w:hAnsi="Times New Roman" w:cs="Times New Roman"/>
          <w:color w:val="3333FF"/>
          <w:sz w:val="24"/>
          <w:szCs w:val="24"/>
        </w:rPr>
        <w:t>.</w:t>
      </w:r>
      <w:r w:rsidRPr="00330A7E">
        <w:rPr>
          <w:rFonts w:ascii="Times New Roman" w:hAnsi="Times New Roman" w:cs="Times New Roman"/>
          <w:b/>
          <w:color w:val="3333FF"/>
          <w:sz w:val="24"/>
          <w:szCs w:val="24"/>
          <w:lang w:val="nl-NL"/>
        </w:rPr>
        <w:tab/>
        <w:t xml:space="preserve">C. </w:t>
      </w:r>
      <w:r w:rsidR="00FA344A">
        <w:rPr>
          <w:rFonts w:ascii="Times New Roman" w:hAnsi="Times New Roman" w:cs="Times New Roman"/>
          <w:position w:val="-10"/>
          <w:sz w:val="24"/>
          <w:szCs w:val="24"/>
        </w:rPr>
        <w:pict w14:anchorId="270D081D">
          <v:shape id="_x0000_i7772" type="#_x0000_t75" style="width:91.5pt;height:16.5pt">
            <v:imagedata r:id="rId10862" o:title=""/>
          </v:shape>
        </w:pict>
      </w:r>
      <w:r w:rsidRPr="00330A7E">
        <w:rPr>
          <w:rFonts w:ascii="Times New Roman" w:hAnsi="Times New Roman" w:cs="Times New Roman"/>
          <w:color w:val="3333FF"/>
          <w:sz w:val="24"/>
          <w:szCs w:val="24"/>
        </w:rPr>
        <w:t>.</w:t>
      </w:r>
      <w:r w:rsidRPr="00330A7E">
        <w:rPr>
          <w:rFonts w:ascii="Times New Roman" w:hAnsi="Times New Roman" w:cs="Times New Roman"/>
          <w:b/>
          <w:color w:val="3333FF"/>
          <w:sz w:val="24"/>
          <w:szCs w:val="24"/>
          <w:lang w:val="nl-NL"/>
        </w:rPr>
        <w:tab/>
        <w:t xml:space="preserve">D. </w:t>
      </w:r>
      <w:r w:rsidR="00FA344A">
        <w:rPr>
          <w:rFonts w:ascii="Times New Roman" w:hAnsi="Times New Roman" w:cs="Times New Roman"/>
          <w:position w:val="-10"/>
          <w:sz w:val="24"/>
          <w:szCs w:val="24"/>
        </w:rPr>
        <w:pict w14:anchorId="39FD1A86">
          <v:shape id="_x0000_i7773" type="#_x0000_t75" style="width:89.25pt;height:16.5pt">
            <v:imagedata r:id="rId10863" o:title=""/>
          </v:shape>
        </w:pict>
      </w:r>
      <w:r w:rsidRPr="00330A7E">
        <w:rPr>
          <w:rFonts w:ascii="Times New Roman" w:hAnsi="Times New Roman" w:cs="Times New Roman"/>
          <w:color w:val="3333FF"/>
          <w:sz w:val="24"/>
          <w:szCs w:val="24"/>
        </w:rPr>
        <w:t>.</w:t>
      </w:r>
    </w:p>
    <w:p w14:paraId="5CFFAD42" w14:textId="77777777" w:rsidR="00ED397D" w:rsidRPr="00330A7E" w:rsidRDefault="00ED397D" w:rsidP="00330A7E">
      <w:pPr>
        <w:spacing w:before="120" w:after="0"/>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Giải</w:t>
      </w:r>
    </w:p>
    <w:p w14:paraId="57A698EA" w14:textId="77777777" w:rsidR="00ED397D" w:rsidRPr="00330A7E" w:rsidRDefault="00ED397D" w:rsidP="00330A7E">
      <w:pPr>
        <w:ind w:left="992"/>
        <w:rPr>
          <w:rFonts w:ascii="Times New Roman" w:hAnsi="Times New Roman" w:cs="Times New Roman"/>
          <w:b/>
          <w:bCs/>
          <w:color w:val="4414F4"/>
          <w:sz w:val="24"/>
          <w:szCs w:val="24"/>
          <w:u w:val="single"/>
        </w:rPr>
      </w:pPr>
      <w:r w:rsidRPr="00330A7E">
        <w:rPr>
          <w:rFonts w:ascii="Times New Roman" w:hAnsi="Times New Roman" w:cs="Times New Roman"/>
          <w:b/>
          <w:bCs/>
          <w:color w:val="4414F4"/>
          <w:sz w:val="24"/>
          <w:szCs w:val="24"/>
        </w:rPr>
        <w:t xml:space="preserve">Chọn </w:t>
      </w:r>
      <w:r w:rsidRPr="00330A7E">
        <w:rPr>
          <w:rFonts w:ascii="Times New Roman" w:hAnsi="Times New Roman" w:cs="Times New Roman"/>
          <w:b/>
          <w:bCs/>
          <w:color w:val="4414F4"/>
          <w:sz w:val="24"/>
          <w:szCs w:val="24"/>
          <w:u w:val="single"/>
        </w:rPr>
        <w:t>A</w:t>
      </w:r>
    </w:p>
    <w:p w14:paraId="2D451DFA" w14:textId="77777777" w:rsidR="00ED397D" w:rsidRPr="00330A7E" w:rsidRDefault="00ED397D" w:rsidP="00330A7E">
      <w:pPr>
        <w:ind w:left="992"/>
        <w:rPr>
          <w:rFonts w:ascii="Times New Roman" w:hAnsi="Times New Roman" w:cs="Times New Roman"/>
          <w:b/>
          <w:bCs/>
          <w:color w:val="4414F4"/>
          <w:sz w:val="24"/>
          <w:szCs w:val="24"/>
          <w:u w:val="single"/>
        </w:rPr>
      </w:pPr>
      <w:r w:rsidRPr="00330A7E">
        <w:rPr>
          <w:rFonts w:ascii="Times New Roman" w:hAnsi="Times New Roman" w:cs="Times New Roman"/>
          <w:sz w:val="24"/>
          <w:szCs w:val="24"/>
        </w:rPr>
        <w:t xml:space="preserve">Phương trình mặt phẳng qua </w:t>
      </w:r>
      <w:r w:rsidR="00FA344A">
        <w:rPr>
          <w:rFonts w:ascii="Times New Roman" w:hAnsi="Times New Roman" w:cs="Times New Roman"/>
          <w:position w:val="-14"/>
          <w:sz w:val="24"/>
          <w:szCs w:val="24"/>
        </w:rPr>
        <w:pict w14:anchorId="3DEF664A">
          <v:shape id="_x0000_i7774" type="#_x0000_t75" style="width:59.25pt;height:20.25pt">
            <v:imagedata r:id="rId10864" o:title=""/>
          </v:shape>
        </w:pict>
      </w:r>
      <w:r w:rsidRPr="00330A7E">
        <w:rPr>
          <w:rFonts w:ascii="Times New Roman" w:hAnsi="Times New Roman" w:cs="Times New Roman"/>
          <w:sz w:val="24"/>
          <w:szCs w:val="24"/>
        </w:rPr>
        <w:t xml:space="preserve"> và có vectơ pháp tuyến  </w:t>
      </w:r>
      <w:r w:rsidR="00FA344A">
        <w:rPr>
          <w:rFonts w:ascii="Times New Roman" w:hAnsi="Times New Roman" w:cs="Times New Roman"/>
          <w:position w:val="-14"/>
          <w:sz w:val="24"/>
          <w:szCs w:val="24"/>
        </w:rPr>
        <w:pict w14:anchorId="2433F608">
          <v:shape id="_x0000_i7775" type="#_x0000_t75" style="width:69pt;height:20.25pt">
            <v:imagedata r:id="rId10865" o:title=""/>
          </v:shape>
        </w:pict>
      </w:r>
      <w:r w:rsidRPr="00330A7E">
        <w:rPr>
          <w:rFonts w:ascii="Times New Roman" w:hAnsi="Times New Roman" w:cs="Times New Roman"/>
          <w:sz w:val="24"/>
          <w:szCs w:val="24"/>
        </w:rPr>
        <w:t xml:space="preserve"> là</w:t>
      </w:r>
    </w:p>
    <w:p w14:paraId="4F9BD8E9" w14:textId="77777777" w:rsidR="00ED397D" w:rsidRPr="00330A7E" w:rsidRDefault="00FA344A" w:rsidP="00330A7E">
      <w:pPr>
        <w:ind w:left="992"/>
        <w:jc w:val="center"/>
        <w:rPr>
          <w:rFonts w:ascii="Times New Roman" w:hAnsi="Times New Roman" w:cs="Times New Roman"/>
          <w:b/>
          <w:bCs/>
          <w:color w:val="4414F4"/>
          <w:sz w:val="24"/>
          <w:szCs w:val="24"/>
          <w:u w:val="single"/>
        </w:rPr>
      </w:pPr>
      <w:r>
        <w:rPr>
          <w:rFonts w:ascii="Times New Roman" w:hAnsi="Times New Roman" w:cs="Times New Roman"/>
          <w:position w:val="-30"/>
          <w:sz w:val="24"/>
          <w:szCs w:val="24"/>
        </w:rPr>
        <w:pict w14:anchorId="78725FE1">
          <v:shape id="_x0000_i7776" type="#_x0000_t75" style="width:158.25pt;height:36pt">
            <v:imagedata r:id="rId10866" o:title=""/>
          </v:shape>
        </w:pict>
      </w:r>
    </w:p>
    <w:p w14:paraId="28DD3B5D" w14:textId="77777777" w:rsidR="00ED397D" w:rsidRPr="00330A7E" w:rsidRDefault="00ED397D" w:rsidP="000E1E56">
      <w:pPr>
        <w:numPr>
          <w:ilvl w:val="0"/>
          <w:numId w:val="84"/>
        </w:numPr>
        <w:tabs>
          <w:tab w:val="left" w:pos="360"/>
          <w:tab w:val="left" w:pos="2880"/>
          <w:tab w:val="left" w:pos="5400"/>
          <w:tab w:val="left" w:pos="7920"/>
        </w:tabs>
        <w:spacing w:after="0" w:line="360" w:lineRule="auto"/>
        <w:jc w:val="both"/>
        <w:rPr>
          <w:rFonts w:ascii="Times New Roman" w:eastAsia="Arial" w:hAnsi="Times New Roman" w:cs="Times New Roman"/>
          <w:color w:val="000000"/>
          <w:sz w:val="24"/>
          <w:szCs w:val="24"/>
          <w:lang w:val="vi-VN"/>
        </w:rPr>
      </w:pPr>
      <w:r w:rsidRPr="00330A7E">
        <w:rPr>
          <w:rFonts w:ascii="Times New Roman" w:hAnsi="Times New Roman" w:cs="Times New Roman"/>
          <w:bCs/>
          <w:sz w:val="24"/>
          <w:szCs w:val="24"/>
        </w:rPr>
        <w:t xml:space="preserve">Trong không gian </w:t>
      </w:r>
      <w:r w:rsidR="00FA344A">
        <w:rPr>
          <w:rFonts w:ascii="Times New Roman" w:hAnsi="Times New Roman" w:cs="Times New Roman"/>
          <w:position w:val="-10"/>
          <w:sz w:val="24"/>
          <w:szCs w:val="24"/>
        </w:rPr>
        <w:pict w14:anchorId="56D525CF">
          <v:shape id="_x0000_i7777" type="#_x0000_t75" style="width:28.5pt;height:16.5pt">
            <v:imagedata r:id="rId10711" o:title=""/>
          </v:shape>
        </w:pict>
      </w:r>
      <w:r w:rsidRPr="00330A7E">
        <w:rPr>
          <w:rFonts w:ascii="Times New Roman" w:hAnsi="Times New Roman" w:cs="Times New Roman"/>
          <w:bCs/>
          <w:sz w:val="24"/>
          <w:szCs w:val="24"/>
        </w:rPr>
        <w:t xml:space="preserve">, cho điểm </w:t>
      </w:r>
      <w:r w:rsidR="00FA344A">
        <w:rPr>
          <w:rFonts w:ascii="Times New Roman" w:hAnsi="Times New Roman" w:cs="Times New Roman"/>
          <w:position w:val="-14"/>
          <w:sz w:val="24"/>
          <w:szCs w:val="24"/>
        </w:rPr>
        <w:pict w14:anchorId="4A1865C4">
          <v:shape id="_x0000_i7778" type="#_x0000_t75" style="width:60pt;height:20.25pt">
            <v:imagedata r:id="rId10867" o:title=""/>
          </v:shape>
        </w:pict>
      </w:r>
      <w:r w:rsidRPr="00330A7E">
        <w:rPr>
          <w:rFonts w:ascii="Times New Roman" w:hAnsi="Times New Roman" w:cs="Times New Roman"/>
          <w:bCs/>
          <w:sz w:val="24"/>
          <w:szCs w:val="24"/>
        </w:rPr>
        <w:t xml:space="preserve"> và mặt phẳng </w:t>
      </w:r>
      <w:r w:rsidR="00FA344A">
        <w:rPr>
          <w:rFonts w:ascii="Times New Roman" w:hAnsi="Times New Roman" w:cs="Times New Roman"/>
          <w:position w:val="-14"/>
          <w:sz w:val="24"/>
          <w:szCs w:val="24"/>
        </w:rPr>
        <w:pict w14:anchorId="2504FBCD">
          <v:shape id="_x0000_i7779" type="#_x0000_t75" style="width:113.25pt;height:20.25pt">
            <v:imagedata r:id="rId10868" o:title=""/>
          </v:shape>
        </w:pict>
      </w:r>
      <w:r w:rsidRPr="00330A7E">
        <w:rPr>
          <w:rFonts w:ascii="Times New Roman" w:hAnsi="Times New Roman" w:cs="Times New Roman"/>
          <w:bCs/>
          <w:sz w:val="24"/>
          <w:szCs w:val="24"/>
        </w:rPr>
        <w:t xml:space="preserve">. Đường thẳng đi qua </w:t>
      </w:r>
      <w:r w:rsidR="00FA344A">
        <w:rPr>
          <w:rFonts w:ascii="Times New Roman" w:hAnsi="Times New Roman" w:cs="Times New Roman"/>
          <w:position w:val="-4"/>
          <w:sz w:val="24"/>
          <w:szCs w:val="24"/>
        </w:rPr>
        <w:pict w14:anchorId="4B3CBB04">
          <v:shape id="_x0000_i7780" type="#_x0000_t75" style="width:16.5pt;height:13.5pt">
            <v:imagedata r:id="rId10869" o:title=""/>
          </v:shape>
        </w:pict>
      </w:r>
      <w:r w:rsidRPr="00330A7E">
        <w:rPr>
          <w:rFonts w:ascii="Times New Roman" w:hAnsi="Times New Roman" w:cs="Times New Roman"/>
          <w:bCs/>
          <w:sz w:val="24"/>
          <w:szCs w:val="24"/>
        </w:rPr>
        <w:t xml:space="preserve"> và vuông</w:t>
      </w:r>
      <w:r w:rsidRPr="00330A7E">
        <w:rPr>
          <w:rFonts w:ascii="Times New Roman" w:hAnsi="Times New Roman" w:cs="Times New Roman"/>
          <w:bCs/>
          <w:sz w:val="24"/>
          <w:szCs w:val="24"/>
          <w:lang w:val="vi-VN"/>
        </w:rPr>
        <w:t xml:space="preserve"> góc</w:t>
      </w:r>
      <w:r w:rsidRPr="00330A7E">
        <w:rPr>
          <w:rFonts w:ascii="Times New Roman" w:hAnsi="Times New Roman" w:cs="Times New Roman"/>
          <w:bCs/>
          <w:sz w:val="24"/>
          <w:szCs w:val="24"/>
        </w:rPr>
        <w:t xml:space="preserve"> với </w:t>
      </w:r>
      <w:r w:rsidR="00FA344A">
        <w:rPr>
          <w:rFonts w:ascii="Times New Roman" w:hAnsi="Times New Roman" w:cs="Times New Roman"/>
          <w:position w:val="-14"/>
          <w:sz w:val="24"/>
          <w:szCs w:val="24"/>
        </w:rPr>
        <w:pict w14:anchorId="73DF7698">
          <v:shape id="_x0000_i7781" type="#_x0000_t75" style="width:21pt;height:20.25pt">
            <v:imagedata r:id="rId10870" o:title=""/>
          </v:shape>
        </w:pict>
      </w:r>
      <w:r w:rsidRPr="00330A7E">
        <w:rPr>
          <w:rFonts w:ascii="Times New Roman" w:hAnsi="Times New Roman" w:cs="Times New Roman"/>
          <w:bCs/>
          <w:sz w:val="24"/>
          <w:szCs w:val="24"/>
        </w:rPr>
        <w:t xml:space="preserve"> có phương trình là:</w:t>
      </w:r>
    </w:p>
    <w:p w14:paraId="4A3B14A9" w14:textId="77777777" w:rsidR="00ED397D" w:rsidRPr="00330A7E" w:rsidRDefault="00ED397D" w:rsidP="00330A7E">
      <w:pPr>
        <w:pStyle w:val="ListParagraph"/>
        <w:tabs>
          <w:tab w:val="left" w:pos="360"/>
          <w:tab w:val="left" w:pos="993"/>
          <w:tab w:val="left" w:pos="2880"/>
          <w:tab w:val="left" w:pos="3402"/>
          <w:tab w:val="left" w:pos="5400"/>
          <w:tab w:val="left" w:pos="5670"/>
          <w:tab w:val="left" w:pos="7920"/>
        </w:tabs>
        <w:spacing w:line="360" w:lineRule="auto"/>
        <w:ind w:left="0"/>
        <w:rPr>
          <w:rFonts w:ascii="Times New Roman" w:hAnsi="Times New Roman" w:cs="Times New Roman"/>
          <w:color w:val="3333FF"/>
          <w:sz w:val="24"/>
          <w:szCs w:val="24"/>
        </w:rPr>
      </w:pPr>
      <w:r w:rsidRPr="00330A7E">
        <w:rPr>
          <w:rFonts w:ascii="Times New Roman" w:hAnsi="Times New Roman" w:cs="Times New Roman"/>
          <w:b/>
          <w:sz w:val="24"/>
          <w:szCs w:val="24"/>
        </w:rPr>
        <w:lastRenderedPageBreak/>
        <w:tab/>
      </w:r>
      <w:r w:rsidRPr="00330A7E">
        <w:rPr>
          <w:rFonts w:ascii="Times New Roman" w:hAnsi="Times New Roman" w:cs="Times New Roman"/>
          <w:b/>
          <w:color w:val="3333FF"/>
          <w:sz w:val="24"/>
          <w:szCs w:val="24"/>
        </w:rPr>
        <w:t xml:space="preserve">A. </w:t>
      </w:r>
      <w:r w:rsidR="00FA344A">
        <w:rPr>
          <w:rFonts w:ascii="Times New Roman" w:hAnsi="Times New Roman" w:cs="Times New Roman"/>
          <w:position w:val="-50"/>
          <w:sz w:val="24"/>
          <w:szCs w:val="24"/>
        </w:rPr>
        <w:pict w14:anchorId="5ED5A5DE">
          <v:shape id="_x0000_i7782" type="#_x0000_t75" style="width:55.5pt;height:56.25pt">
            <v:imagedata r:id="rId10871" o:title=""/>
          </v:shape>
        </w:pict>
      </w:r>
      <w:r w:rsidRPr="00330A7E">
        <w:rPr>
          <w:rFonts w:ascii="Times New Roman" w:hAnsi="Times New Roman" w:cs="Times New Roman"/>
          <w:color w:val="3333FF"/>
          <w:sz w:val="24"/>
          <w:szCs w:val="24"/>
        </w:rPr>
        <w:t>.</w:t>
      </w:r>
      <w:r w:rsidRPr="00330A7E">
        <w:rPr>
          <w:rFonts w:ascii="Times New Roman" w:hAnsi="Times New Roman" w:cs="Times New Roman"/>
          <w:b/>
          <w:color w:val="3333FF"/>
          <w:sz w:val="24"/>
          <w:szCs w:val="24"/>
        </w:rPr>
        <w:tab/>
        <w:t xml:space="preserve">B. </w:t>
      </w:r>
      <w:r w:rsidR="00FA344A">
        <w:rPr>
          <w:rFonts w:ascii="Times New Roman" w:hAnsi="Times New Roman" w:cs="Times New Roman"/>
          <w:position w:val="-50"/>
          <w:sz w:val="24"/>
          <w:szCs w:val="24"/>
        </w:rPr>
        <w:pict w14:anchorId="45493135">
          <v:shape id="_x0000_i7783" type="#_x0000_t75" style="width:61.5pt;height:56.25pt">
            <v:imagedata r:id="rId10872" o:title=""/>
          </v:shape>
        </w:pict>
      </w:r>
      <w:r w:rsidRPr="00330A7E">
        <w:rPr>
          <w:rFonts w:ascii="Times New Roman" w:hAnsi="Times New Roman" w:cs="Times New Roman"/>
          <w:color w:val="3333FF"/>
          <w:sz w:val="24"/>
          <w:szCs w:val="24"/>
        </w:rPr>
        <w:t>.</w:t>
      </w:r>
      <w:r w:rsidRPr="00330A7E">
        <w:rPr>
          <w:rFonts w:ascii="Times New Roman" w:hAnsi="Times New Roman" w:cs="Times New Roman"/>
          <w:b/>
          <w:color w:val="3333FF"/>
          <w:sz w:val="24"/>
          <w:szCs w:val="24"/>
        </w:rPr>
        <w:tab/>
        <w:t xml:space="preserve">C. </w:t>
      </w:r>
      <w:r w:rsidR="00FA344A">
        <w:rPr>
          <w:rFonts w:ascii="Times New Roman" w:hAnsi="Times New Roman" w:cs="Times New Roman"/>
          <w:position w:val="-50"/>
          <w:sz w:val="24"/>
          <w:szCs w:val="24"/>
        </w:rPr>
        <w:pict w14:anchorId="23F185E3">
          <v:shape id="_x0000_i7784" type="#_x0000_t75" style="width:61.5pt;height:56.25pt">
            <v:imagedata r:id="rId10873" o:title=""/>
          </v:shape>
        </w:pict>
      </w:r>
      <w:r w:rsidRPr="00330A7E">
        <w:rPr>
          <w:rFonts w:ascii="Times New Roman" w:hAnsi="Times New Roman" w:cs="Times New Roman"/>
          <w:color w:val="3333FF"/>
          <w:sz w:val="24"/>
          <w:szCs w:val="24"/>
        </w:rPr>
        <w:t>.</w:t>
      </w:r>
      <w:r w:rsidRPr="00330A7E">
        <w:rPr>
          <w:rFonts w:ascii="Times New Roman" w:hAnsi="Times New Roman" w:cs="Times New Roman"/>
          <w:b/>
          <w:color w:val="3333FF"/>
          <w:sz w:val="24"/>
          <w:szCs w:val="24"/>
        </w:rPr>
        <w:tab/>
        <w:t xml:space="preserve">D. </w:t>
      </w:r>
      <w:r w:rsidR="00FA344A">
        <w:rPr>
          <w:rFonts w:ascii="Times New Roman" w:hAnsi="Times New Roman" w:cs="Times New Roman"/>
          <w:position w:val="-50"/>
          <w:sz w:val="24"/>
          <w:szCs w:val="24"/>
        </w:rPr>
        <w:pict w14:anchorId="03AA21D2">
          <v:shape id="_x0000_i7785" type="#_x0000_t75" style="width:62.25pt;height:56.25pt">
            <v:imagedata r:id="rId10874" o:title=""/>
          </v:shape>
        </w:pict>
      </w:r>
      <w:r w:rsidRPr="00330A7E">
        <w:rPr>
          <w:rFonts w:ascii="Times New Roman" w:hAnsi="Times New Roman" w:cs="Times New Roman"/>
          <w:color w:val="3333FF"/>
          <w:sz w:val="24"/>
          <w:szCs w:val="24"/>
        </w:rPr>
        <w:t>.</w:t>
      </w:r>
    </w:p>
    <w:p w14:paraId="579461DF" w14:textId="77777777" w:rsidR="00ED397D" w:rsidRPr="00330A7E" w:rsidRDefault="00ED397D" w:rsidP="00330A7E">
      <w:pPr>
        <w:spacing w:before="120" w:after="0"/>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Giải</w:t>
      </w:r>
    </w:p>
    <w:p w14:paraId="727B96FA" w14:textId="77777777" w:rsidR="00ED397D" w:rsidRPr="00330A7E" w:rsidRDefault="00ED397D" w:rsidP="00330A7E">
      <w:pPr>
        <w:ind w:left="992"/>
        <w:rPr>
          <w:rFonts w:ascii="Times New Roman" w:hAnsi="Times New Roman" w:cs="Times New Roman"/>
          <w:b/>
          <w:bCs/>
          <w:color w:val="4414F4"/>
          <w:sz w:val="24"/>
          <w:szCs w:val="24"/>
          <w:u w:val="single"/>
        </w:rPr>
      </w:pPr>
      <w:r w:rsidRPr="00330A7E">
        <w:rPr>
          <w:rFonts w:ascii="Times New Roman" w:hAnsi="Times New Roman" w:cs="Times New Roman"/>
          <w:b/>
          <w:bCs/>
          <w:color w:val="4414F4"/>
          <w:sz w:val="24"/>
          <w:szCs w:val="24"/>
        </w:rPr>
        <w:t xml:space="preserve">Chọn </w:t>
      </w:r>
      <w:r w:rsidRPr="00330A7E">
        <w:rPr>
          <w:rFonts w:ascii="Times New Roman" w:hAnsi="Times New Roman" w:cs="Times New Roman"/>
          <w:b/>
          <w:bCs/>
          <w:color w:val="4414F4"/>
          <w:sz w:val="24"/>
          <w:szCs w:val="24"/>
          <w:u w:val="single"/>
        </w:rPr>
        <w:t>B</w:t>
      </w:r>
    </w:p>
    <w:p w14:paraId="0A5BF567" w14:textId="77777777" w:rsidR="00ED397D" w:rsidRPr="00330A7E" w:rsidRDefault="00ED397D" w:rsidP="00330A7E">
      <w:pPr>
        <w:tabs>
          <w:tab w:val="left" w:pos="360"/>
          <w:tab w:val="left" w:pos="2880"/>
          <w:tab w:val="left" w:pos="5400"/>
          <w:tab w:val="left" w:pos="7920"/>
        </w:tabs>
        <w:spacing w:after="0" w:line="360" w:lineRule="auto"/>
        <w:ind w:left="990"/>
        <w:jc w:val="both"/>
        <w:rPr>
          <w:rFonts w:ascii="Times New Roman" w:hAnsi="Times New Roman" w:cs="Times New Roman"/>
          <w:bCs/>
          <w:sz w:val="24"/>
          <w:szCs w:val="24"/>
        </w:rPr>
      </w:pPr>
      <w:r w:rsidRPr="00330A7E">
        <w:rPr>
          <w:rFonts w:ascii="Times New Roman" w:hAnsi="Times New Roman" w:cs="Times New Roman"/>
          <w:bCs/>
          <w:sz w:val="24"/>
          <w:szCs w:val="24"/>
        </w:rPr>
        <w:t xml:space="preserve">Đường thẳng </w:t>
      </w:r>
      <w:r w:rsidR="00FA344A">
        <w:rPr>
          <w:rFonts w:ascii="Times New Roman" w:hAnsi="Times New Roman" w:cs="Times New Roman"/>
          <w:position w:val="-14"/>
          <w:sz w:val="24"/>
          <w:szCs w:val="24"/>
        </w:rPr>
        <w:pict w14:anchorId="30E02C4A">
          <v:shape id="_x0000_i7786" type="#_x0000_t75" style="width:20.25pt;height:20.25pt">
            <v:imagedata r:id="rId10875" o:title=""/>
          </v:shape>
        </w:pict>
      </w:r>
      <w:r w:rsidRPr="00330A7E">
        <w:rPr>
          <w:rFonts w:ascii="Times New Roman" w:hAnsi="Times New Roman" w:cs="Times New Roman"/>
          <w:bCs/>
          <w:sz w:val="24"/>
          <w:szCs w:val="24"/>
        </w:rPr>
        <w:t xml:space="preserve"> đi qua </w:t>
      </w:r>
      <w:r w:rsidR="00FA344A">
        <w:rPr>
          <w:rFonts w:ascii="Times New Roman" w:hAnsi="Times New Roman" w:cs="Times New Roman"/>
          <w:position w:val="-4"/>
          <w:sz w:val="24"/>
          <w:szCs w:val="24"/>
        </w:rPr>
        <w:pict w14:anchorId="230FD2CC">
          <v:shape id="_x0000_i7787" type="#_x0000_t75" style="width:16.5pt;height:13.5pt">
            <v:imagedata r:id="rId10714" o:title=""/>
          </v:shape>
        </w:pict>
      </w:r>
      <w:r w:rsidRPr="00330A7E">
        <w:rPr>
          <w:rFonts w:ascii="Times New Roman" w:hAnsi="Times New Roman" w:cs="Times New Roman"/>
          <w:bCs/>
          <w:sz w:val="24"/>
          <w:szCs w:val="24"/>
        </w:rPr>
        <w:t xml:space="preserve"> và vuông</w:t>
      </w:r>
      <w:r w:rsidRPr="00330A7E">
        <w:rPr>
          <w:rFonts w:ascii="Times New Roman" w:hAnsi="Times New Roman" w:cs="Times New Roman"/>
          <w:bCs/>
          <w:sz w:val="24"/>
          <w:szCs w:val="24"/>
          <w:lang w:val="vi-VN"/>
        </w:rPr>
        <w:t xml:space="preserve"> góc</w:t>
      </w:r>
      <w:r w:rsidRPr="00330A7E">
        <w:rPr>
          <w:rFonts w:ascii="Times New Roman" w:hAnsi="Times New Roman" w:cs="Times New Roman"/>
          <w:bCs/>
          <w:sz w:val="24"/>
          <w:szCs w:val="24"/>
        </w:rPr>
        <w:t xml:space="preserve"> với </w:t>
      </w:r>
      <w:r w:rsidR="00FA344A">
        <w:rPr>
          <w:rFonts w:ascii="Times New Roman" w:hAnsi="Times New Roman" w:cs="Times New Roman"/>
          <w:position w:val="-14"/>
          <w:sz w:val="24"/>
          <w:szCs w:val="24"/>
        </w:rPr>
        <w:pict w14:anchorId="3116B3A0">
          <v:shape id="_x0000_i7788" type="#_x0000_t75" style="width:21pt;height:20.25pt">
            <v:imagedata r:id="rId10876" o:title=""/>
          </v:shape>
        </w:pict>
      </w:r>
      <w:r w:rsidRPr="00330A7E">
        <w:rPr>
          <w:rFonts w:ascii="Times New Roman" w:hAnsi="Times New Roman" w:cs="Times New Roman"/>
          <w:bCs/>
          <w:sz w:val="24"/>
          <w:szCs w:val="24"/>
        </w:rPr>
        <w:t xml:space="preserve"> nhận </w:t>
      </w:r>
      <w:r w:rsidR="00FA344A">
        <w:rPr>
          <w:rFonts w:ascii="Times New Roman" w:hAnsi="Times New Roman" w:cs="Times New Roman"/>
          <w:position w:val="-14"/>
          <w:sz w:val="24"/>
          <w:szCs w:val="24"/>
        </w:rPr>
        <w:pict w14:anchorId="4EF5E0F5">
          <v:shape id="_x0000_i7789" type="#_x0000_t75" style="width:75pt;height:20.25pt">
            <v:imagedata r:id="rId10877" o:title=""/>
          </v:shape>
        </w:pict>
      </w:r>
      <w:r w:rsidRPr="00330A7E">
        <w:rPr>
          <w:rFonts w:ascii="Times New Roman" w:hAnsi="Times New Roman" w:cs="Times New Roman"/>
          <w:bCs/>
          <w:sz w:val="24"/>
          <w:szCs w:val="24"/>
        </w:rPr>
        <w:t xml:space="preserve"> làm vec tơ chỉ phương. Khi đó, phương trình của </w:t>
      </w:r>
      <w:r w:rsidR="00FA344A">
        <w:rPr>
          <w:rFonts w:ascii="Times New Roman" w:hAnsi="Times New Roman" w:cs="Times New Roman"/>
          <w:position w:val="-14"/>
          <w:sz w:val="24"/>
          <w:szCs w:val="24"/>
        </w:rPr>
        <w:pict w14:anchorId="49C3FD0E">
          <v:shape id="_x0000_i7790" type="#_x0000_t75" style="width:20.25pt;height:20.25pt">
            <v:imagedata r:id="rId10878" o:title=""/>
          </v:shape>
        </w:pict>
      </w:r>
      <w:r w:rsidRPr="00330A7E">
        <w:rPr>
          <w:rFonts w:ascii="Times New Roman" w:hAnsi="Times New Roman" w:cs="Times New Roman"/>
          <w:bCs/>
          <w:sz w:val="24"/>
          <w:szCs w:val="24"/>
        </w:rPr>
        <w:t xml:space="preserve"> là:</w:t>
      </w:r>
      <w:r w:rsidRPr="00330A7E">
        <w:rPr>
          <w:rFonts w:ascii="Times New Roman" w:hAnsi="Times New Roman" w:cs="Times New Roman"/>
          <w:color w:val="FF0000"/>
          <w:sz w:val="24"/>
          <w:szCs w:val="24"/>
        </w:rPr>
        <w:t xml:space="preserve"> </w:t>
      </w:r>
      <w:r w:rsidR="00FA344A">
        <w:rPr>
          <w:rFonts w:ascii="Times New Roman" w:hAnsi="Times New Roman" w:cs="Times New Roman"/>
          <w:position w:val="-50"/>
          <w:sz w:val="24"/>
          <w:szCs w:val="24"/>
        </w:rPr>
        <w:pict w14:anchorId="7ECFEB0F">
          <v:shape id="_x0000_i7791" type="#_x0000_t75" style="width:61.5pt;height:56.25pt">
            <v:imagedata r:id="rId10879" o:title=""/>
          </v:shape>
        </w:pict>
      </w:r>
    </w:p>
    <w:p w14:paraId="04E21835" w14:textId="77777777" w:rsidR="00ED397D" w:rsidRPr="00330A7E" w:rsidRDefault="00ED397D" w:rsidP="000E1E56">
      <w:pPr>
        <w:pStyle w:val="msolistparagraph0"/>
        <w:numPr>
          <w:ilvl w:val="0"/>
          <w:numId w:val="84"/>
        </w:numPr>
        <w:tabs>
          <w:tab w:val="left" w:pos="360"/>
          <w:tab w:val="left" w:pos="720"/>
          <w:tab w:val="left" w:pos="992"/>
          <w:tab w:val="left" w:pos="2880"/>
          <w:tab w:val="left" w:pos="5400"/>
          <w:tab w:val="left" w:pos="7920"/>
        </w:tabs>
        <w:spacing w:line="360" w:lineRule="auto"/>
        <w:jc w:val="both"/>
        <w:rPr>
          <w:b/>
          <w:lang w:val="vi-VN"/>
        </w:rPr>
      </w:pPr>
      <w:r w:rsidRPr="00330A7E">
        <w:rPr>
          <w:lang w:val="vi-VN"/>
        </w:rPr>
        <w:t xml:space="preserve">Trong không gian với hệ tọa độ </w:t>
      </w:r>
      <w:r w:rsidR="00FA344A">
        <w:rPr>
          <w:position w:val="-10"/>
        </w:rPr>
        <w:pict w14:anchorId="09798AA6">
          <v:shape id="_x0000_i7792" type="#_x0000_t75" style="width:28.5pt;height:16.5pt">
            <v:imagedata r:id="rId10704" o:title=""/>
          </v:shape>
        </w:pict>
      </w:r>
      <w:r w:rsidRPr="00330A7E">
        <w:rPr>
          <w:lang w:val="vi-VN"/>
        </w:rPr>
        <w:t xml:space="preserve">, cho mặt cầu có phương trình </w:t>
      </w:r>
      <w:r w:rsidR="00FA344A">
        <w:rPr>
          <w:position w:val="-14"/>
        </w:rPr>
        <w:pict w14:anchorId="16C8C0DF">
          <v:shape id="_x0000_i7793" type="#_x0000_t75" style="width:151.5pt;height:22.5pt">
            <v:imagedata r:id="rId10880" o:title=""/>
          </v:shape>
        </w:pict>
      </w:r>
      <w:r w:rsidRPr="00330A7E">
        <w:rPr>
          <w:lang w:val="vi-VN"/>
        </w:rPr>
        <w:t xml:space="preserve">. Tìm </w:t>
      </w:r>
      <w:bookmarkStart w:id="20" w:name="_Hlk174973540"/>
      <w:r w:rsidRPr="00330A7E">
        <w:rPr>
          <w:lang w:val="vi-VN"/>
        </w:rPr>
        <w:t xml:space="preserve">tọa độ tâm </w:t>
      </w:r>
      <w:r w:rsidR="00FA344A">
        <w:rPr>
          <w:position w:val="-4"/>
        </w:rPr>
        <w:pict w14:anchorId="2E9BF830">
          <v:shape id="_x0000_i7794" type="#_x0000_t75" style="width:10.5pt;height:13.5pt">
            <v:imagedata r:id="rId10881" o:title=""/>
          </v:shape>
        </w:pict>
      </w:r>
      <w:r w:rsidRPr="00330A7E">
        <w:rPr>
          <w:lang w:val="vi-VN"/>
        </w:rPr>
        <w:t xml:space="preserve"> và bán kính </w:t>
      </w:r>
      <w:r w:rsidR="00FA344A">
        <w:rPr>
          <w:position w:val="-4"/>
        </w:rPr>
        <w:pict w14:anchorId="308D26B9">
          <v:shape id="_x0000_i7795" type="#_x0000_t75" style="width:12pt;height:13.5pt">
            <v:imagedata r:id="rId10723" o:title=""/>
          </v:shape>
        </w:pict>
      </w:r>
      <w:r w:rsidRPr="00330A7E">
        <w:rPr>
          <w:lang w:val="vi-VN"/>
        </w:rPr>
        <w:t xml:space="preserve"> của mặt cầu</w:t>
      </w:r>
      <w:bookmarkEnd w:id="20"/>
      <w:r w:rsidRPr="00330A7E">
        <w:rPr>
          <w:lang w:val="vi-VN"/>
        </w:rPr>
        <w:t xml:space="preserve"> đó.</w:t>
      </w:r>
    </w:p>
    <w:p w14:paraId="70C76E09" w14:textId="77777777" w:rsidR="00ED397D" w:rsidRPr="00330A7E" w:rsidRDefault="00ED397D" w:rsidP="00330A7E">
      <w:pPr>
        <w:tabs>
          <w:tab w:val="left" w:pos="360"/>
          <w:tab w:val="left" w:pos="720"/>
          <w:tab w:val="left" w:pos="2880"/>
          <w:tab w:val="left" w:pos="3402"/>
          <w:tab w:val="left" w:pos="5400"/>
          <w:tab w:val="left" w:pos="5669"/>
          <w:tab w:val="left" w:pos="7920"/>
        </w:tabs>
        <w:spacing w:line="360" w:lineRule="auto"/>
        <w:jc w:val="both"/>
        <w:rPr>
          <w:rFonts w:ascii="Times New Roman" w:eastAsia="Calibri" w:hAnsi="Times New Roman" w:cs="Times New Roman"/>
          <w:color w:val="3333FF"/>
          <w:sz w:val="24"/>
          <w:szCs w:val="24"/>
        </w:rPr>
      </w:pPr>
      <w:r w:rsidRPr="00330A7E">
        <w:rPr>
          <w:rFonts w:ascii="Times New Roman" w:eastAsia="Calibri" w:hAnsi="Times New Roman" w:cs="Times New Roman"/>
          <w:b/>
          <w:sz w:val="24"/>
          <w:szCs w:val="24"/>
        </w:rPr>
        <w:tab/>
      </w:r>
      <w:r w:rsidRPr="00330A7E">
        <w:rPr>
          <w:rFonts w:ascii="Times New Roman" w:eastAsia="Calibri" w:hAnsi="Times New Roman" w:cs="Times New Roman"/>
          <w:b/>
          <w:color w:val="3333FF"/>
          <w:sz w:val="24"/>
          <w:szCs w:val="24"/>
          <w:lang w:val="vi-VN"/>
        </w:rPr>
        <w:t xml:space="preserve">A. </w:t>
      </w:r>
      <w:r w:rsidR="00FA344A">
        <w:rPr>
          <w:rFonts w:ascii="Times New Roman" w:hAnsi="Times New Roman" w:cs="Times New Roman"/>
          <w:position w:val="-14"/>
          <w:sz w:val="24"/>
          <w:szCs w:val="24"/>
        </w:rPr>
        <w:pict w14:anchorId="32136684">
          <v:shape id="_x0000_i7796" type="#_x0000_t75" style="width:59.25pt;height:20.25pt">
            <v:imagedata r:id="rId10882" o:title=""/>
          </v:shape>
        </w:pict>
      </w:r>
      <w:r w:rsidRPr="00330A7E">
        <w:rPr>
          <w:rFonts w:ascii="Times New Roman" w:eastAsia="Calibri" w:hAnsi="Times New Roman" w:cs="Times New Roman"/>
          <w:color w:val="3333FF"/>
          <w:sz w:val="24"/>
          <w:szCs w:val="24"/>
          <w:lang w:val="vi-VN"/>
        </w:rPr>
        <w:t xml:space="preserve">; </w:t>
      </w:r>
      <w:r w:rsidR="00FA344A">
        <w:rPr>
          <w:rFonts w:ascii="Times New Roman" w:hAnsi="Times New Roman" w:cs="Times New Roman"/>
          <w:position w:val="-4"/>
          <w:sz w:val="24"/>
          <w:szCs w:val="24"/>
        </w:rPr>
        <w:pict w14:anchorId="2D50B198">
          <v:shape id="_x0000_i7797" type="#_x0000_t75" style="width:30pt;height:13.5pt">
            <v:imagedata r:id="rId10883" o:title=""/>
          </v:shape>
        </w:pict>
      </w:r>
      <w:r w:rsidRPr="00330A7E">
        <w:rPr>
          <w:rFonts w:ascii="Times New Roman" w:eastAsia="Calibri" w:hAnsi="Times New Roman" w:cs="Times New Roman"/>
          <w:color w:val="3333FF"/>
          <w:sz w:val="24"/>
          <w:szCs w:val="24"/>
          <w:lang w:val="vi-VN"/>
        </w:rPr>
        <w:t>.</w:t>
      </w:r>
      <w:r w:rsidRPr="00330A7E">
        <w:rPr>
          <w:rFonts w:ascii="Times New Roman" w:eastAsia="Calibri" w:hAnsi="Times New Roman" w:cs="Times New Roman"/>
          <w:color w:val="3333FF"/>
          <w:sz w:val="24"/>
          <w:szCs w:val="24"/>
          <w:lang w:val="vi-VN"/>
        </w:rPr>
        <w:tab/>
      </w:r>
      <w:r w:rsidRPr="00330A7E">
        <w:rPr>
          <w:rFonts w:ascii="Times New Roman" w:eastAsia="Calibri" w:hAnsi="Times New Roman" w:cs="Times New Roman"/>
          <w:b/>
          <w:color w:val="3333FF"/>
          <w:sz w:val="24"/>
          <w:szCs w:val="24"/>
          <w:lang w:val="vi-VN"/>
        </w:rPr>
        <w:t xml:space="preserve">B. </w:t>
      </w:r>
      <w:r w:rsidR="00FA344A">
        <w:rPr>
          <w:rFonts w:ascii="Times New Roman" w:hAnsi="Times New Roman" w:cs="Times New Roman"/>
          <w:position w:val="-14"/>
          <w:sz w:val="24"/>
          <w:szCs w:val="24"/>
        </w:rPr>
        <w:pict w14:anchorId="0BB9CD51">
          <v:shape id="_x0000_i7798" type="#_x0000_t75" style="width:59.25pt;height:20.25pt">
            <v:imagedata r:id="rId10884" o:title=""/>
          </v:shape>
        </w:pict>
      </w:r>
      <w:r w:rsidRPr="00330A7E">
        <w:rPr>
          <w:rFonts w:ascii="Times New Roman" w:eastAsia="Calibri" w:hAnsi="Times New Roman" w:cs="Times New Roman"/>
          <w:color w:val="3333FF"/>
          <w:sz w:val="24"/>
          <w:szCs w:val="24"/>
          <w:lang w:val="vi-VN"/>
        </w:rPr>
        <w:t xml:space="preserve">; </w:t>
      </w:r>
      <w:r w:rsidR="00FA344A">
        <w:rPr>
          <w:rFonts w:ascii="Times New Roman" w:hAnsi="Times New Roman" w:cs="Times New Roman"/>
          <w:position w:val="-4"/>
          <w:sz w:val="24"/>
          <w:szCs w:val="24"/>
        </w:rPr>
        <w:pict w14:anchorId="72065FA2">
          <v:shape id="_x0000_i7799" type="#_x0000_t75" style="width:30pt;height:13.5pt">
            <v:imagedata r:id="rId10727" o:title=""/>
          </v:shape>
        </w:pict>
      </w:r>
      <w:r w:rsidRPr="00330A7E">
        <w:rPr>
          <w:rFonts w:ascii="Times New Roman" w:eastAsia="Calibri" w:hAnsi="Times New Roman" w:cs="Times New Roman"/>
          <w:color w:val="3333FF"/>
          <w:sz w:val="24"/>
          <w:szCs w:val="24"/>
          <w:lang w:val="vi-VN"/>
        </w:rPr>
        <w:t>.</w:t>
      </w:r>
      <w:r w:rsidRPr="00330A7E">
        <w:rPr>
          <w:rFonts w:ascii="Times New Roman" w:eastAsia="Calibri" w:hAnsi="Times New Roman" w:cs="Times New Roman"/>
          <w:color w:val="3333FF"/>
          <w:sz w:val="24"/>
          <w:szCs w:val="24"/>
        </w:rPr>
        <w:tab/>
      </w:r>
      <w:r w:rsidRPr="00330A7E">
        <w:rPr>
          <w:rFonts w:ascii="Times New Roman" w:eastAsia="Calibri" w:hAnsi="Times New Roman" w:cs="Times New Roman"/>
          <w:b/>
          <w:color w:val="3333FF"/>
          <w:sz w:val="24"/>
          <w:szCs w:val="24"/>
          <w:lang w:val="vi-VN"/>
        </w:rPr>
        <w:t xml:space="preserve">C. </w:t>
      </w:r>
      <w:r w:rsidR="00FA344A">
        <w:rPr>
          <w:rFonts w:ascii="Times New Roman" w:hAnsi="Times New Roman" w:cs="Times New Roman"/>
          <w:position w:val="-14"/>
          <w:sz w:val="24"/>
          <w:szCs w:val="24"/>
        </w:rPr>
        <w:pict w14:anchorId="798FC76E">
          <v:shape id="_x0000_i7800" type="#_x0000_t75" style="width:50.25pt;height:20.25pt">
            <v:imagedata r:id="rId10885" o:title=""/>
          </v:shape>
        </w:pict>
      </w:r>
      <w:r w:rsidRPr="00330A7E">
        <w:rPr>
          <w:rFonts w:ascii="Times New Roman" w:eastAsia="Calibri" w:hAnsi="Times New Roman" w:cs="Times New Roman"/>
          <w:color w:val="3333FF"/>
          <w:sz w:val="24"/>
          <w:szCs w:val="24"/>
          <w:lang w:val="vi-VN"/>
        </w:rPr>
        <w:t xml:space="preserve">; </w:t>
      </w:r>
      <w:r w:rsidR="00FA344A">
        <w:rPr>
          <w:rFonts w:ascii="Times New Roman" w:hAnsi="Times New Roman" w:cs="Times New Roman"/>
          <w:position w:val="-4"/>
          <w:sz w:val="24"/>
          <w:szCs w:val="24"/>
        </w:rPr>
        <w:pict w14:anchorId="1BE2B149">
          <v:shape id="_x0000_i7801" type="#_x0000_t75" style="width:30pt;height:13.5pt">
            <v:imagedata r:id="rId10886" o:title=""/>
          </v:shape>
        </w:pict>
      </w:r>
      <w:r w:rsidRPr="00330A7E">
        <w:rPr>
          <w:rFonts w:ascii="Times New Roman" w:eastAsia="Calibri" w:hAnsi="Times New Roman" w:cs="Times New Roman"/>
          <w:color w:val="3333FF"/>
          <w:sz w:val="24"/>
          <w:szCs w:val="24"/>
          <w:lang w:val="vi-VN"/>
        </w:rPr>
        <w:t>.</w:t>
      </w:r>
      <w:r w:rsidRPr="00330A7E">
        <w:rPr>
          <w:rFonts w:ascii="Times New Roman" w:eastAsia="Calibri" w:hAnsi="Times New Roman" w:cs="Times New Roman"/>
          <w:color w:val="3333FF"/>
          <w:sz w:val="24"/>
          <w:szCs w:val="24"/>
          <w:lang w:val="vi-VN"/>
        </w:rPr>
        <w:tab/>
      </w:r>
      <w:r w:rsidRPr="00330A7E">
        <w:rPr>
          <w:rFonts w:ascii="Times New Roman" w:eastAsia="Calibri" w:hAnsi="Times New Roman" w:cs="Times New Roman"/>
          <w:b/>
          <w:color w:val="3333FF"/>
          <w:sz w:val="24"/>
          <w:szCs w:val="24"/>
          <w:lang w:val="vi-VN"/>
        </w:rPr>
        <w:t xml:space="preserve">D. </w:t>
      </w:r>
      <w:r w:rsidR="00FA344A">
        <w:rPr>
          <w:rFonts w:ascii="Times New Roman" w:hAnsi="Times New Roman" w:cs="Times New Roman"/>
          <w:position w:val="-14"/>
          <w:sz w:val="24"/>
          <w:szCs w:val="24"/>
        </w:rPr>
        <w:pict w14:anchorId="62B80DC4">
          <v:shape id="_x0000_i7802" type="#_x0000_t75" style="width:50.25pt;height:20.25pt">
            <v:imagedata r:id="rId10887" o:title=""/>
          </v:shape>
        </w:pict>
      </w:r>
      <w:r w:rsidRPr="00330A7E">
        <w:rPr>
          <w:rFonts w:ascii="Times New Roman" w:eastAsia="Calibri" w:hAnsi="Times New Roman" w:cs="Times New Roman"/>
          <w:color w:val="3333FF"/>
          <w:sz w:val="24"/>
          <w:szCs w:val="24"/>
          <w:lang w:val="vi-VN"/>
        </w:rPr>
        <w:t xml:space="preserve">; </w:t>
      </w:r>
      <w:r w:rsidR="00FA344A">
        <w:rPr>
          <w:rFonts w:ascii="Times New Roman" w:hAnsi="Times New Roman" w:cs="Times New Roman"/>
          <w:position w:val="-4"/>
          <w:sz w:val="24"/>
          <w:szCs w:val="24"/>
        </w:rPr>
        <w:pict w14:anchorId="49F506A6">
          <v:shape id="_x0000_i7803" type="#_x0000_t75" style="width:30pt;height:13.5pt">
            <v:imagedata r:id="rId10888" o:title=""/>
          </v:shape>
        </w:pict>
      </w:r>
      <w:r w:rsidRPr="00330A7E">
        <w:rPr>
          <w:rFonts w:ascii="Times New Roman" w:eastAsia="Calibri" w:hAnsi="Times New Roman" w:cs="Times New Roman"/>
          <w:color w:val="3333FF"/>
          <w:sz w:val="24"/>
          <w:szCs w:val="24"/>
          <w:lang w:val="vi-VN"/>
        </w:rPr>
        <w:t>.</w:t>
      </w:r>
    </w:p>
    <w:p w14:paraId="2DD545BC" w14:textId="77777777" w:rsidR="00ED397D" w:rsidRPr="00330A7E" w:rsidRDefault="00ED397D" w:rsidP="00330A7E">
      <w:pPr>
        <w:spacing w:before="120" w:after="0"/>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Giải</w:t>
      </w:r>
    </w:p>
    <w:p w14:paraId="69E0F784" w14:textId="77777777" w:rsidR="00ED397D" w:rsidRPr="00330A7E" w:rsidRDefault="00ED397D" w:rsidP="00330A7E">
      <w:pPr>
        <w:ind w:left="992"/>
        <w:rPr>
          <w:rFonts w:ascii="Times New Roman" w:hAnsi="Times New Roman" w:cs="Times New Roman"/>
          <w:b/>
          <w:bCs/>
          <w:color w:val="4414F4"/>
          <w:sz w:val="24"/>
          <w:szCs w:val="24"/>
          <w:u w:val="single"/>
        </w:rPr>
      </w:pPr>
      <w:r w:rsidRPr="00330A7E">
        <w:rPr>
          <w:rFonts w:ascii="Times New Roman" w:hAnsi="Times New Roman" w:cs="Times New Roman"/>
          <w:b/>
          <w:bCs/>
          <w:color w:val="4414F4"/>
          <w:sz w:val="24"/>
          <w:szCs w:val="24"/>
        </w:rPr>
        <w:t xml:space="preserve">Chọn </w:t>
      </w:r>
      <w:r w:rsidRPr="00330A7E">
        <w:rPr>
          <w:rFonts w:ascii="Times New Roman" w:hAnsi="Times New Roman" w:cs="Times New Roman"/>
          <w:b/>
          <w:bCs/>
          <w:color w:val="4414F4"/>
          <w:sz w:val="24"/>
          <w:szCs w:val="24"/>
          <w:u w:val="single"/>
        </w:rPr>
        <w:t>C</w:t>
      </w:r>
    </w:p>
    <w:p w14:paraId="768461F6" w14:textId="77777777" w:rsidR="00ED397D" w:rsidRPr="00330A7E" w:rsidRDefault="00ED397D" w:rsidP="00330A7E">
      <w:pPr>
        <w:tabs>
          <w:tab w:val="left" w:pos="360"/>
          <w:tab w:val="left" w:pos="720"/>
          <w:tab w:val="left" w:pos="2880"/>
          <w:tab w:val="left" w:pos="3402"/>
          <w:tab w:val="left" w:pos="5400"/>
          <w:tab w:val="left" w:pos="5669"/>
          <w:tab w:val="left" w:pos="7920"/>
        </w:tabs>
        <w:spacing w:line="360" w:lineRule="auto"/>
        <w:ind w:left="990"/>
        <w:jc w:val="both"/>
        <w:rPr>
          <w:rFonts w:ascii="Times New Roman" w:eastAsia="Calibri" w:hAnsi="Times New Roman" w:cs="Times New Roman"/>
          <w:sz w:val="24"/>
          <w:szCs w:val="24"/>
        </w:rPr>
      </w:pPr>
      <w:r w:rsidRPr="00330A7E">
        <w:rPr>
          <w:rFonts w:ascii="Times New Roman" w:hAnsi="Times New Roman" w:cs="Times New Roman"/>
          <w:sz w:val="24"/>
          <w:szCs w:val="24"/>
        </w:rPr>
        <w:t>T</w:t>
      </w:r>
      <w:r w:rsidRPr="00330A7E">
        <w:rPr>
          <w:rFonts w:ascii="Times New Roman" w:hAnsi="Times New Roman" w:cs="Times New Roman"/>
          <w:sz w:val="24"/>
          <w:szCs w:val="24"/>
          <w:lang w:val="vi-VN"/>
        </w:rPr>
        <w:t xml:space="preserve">ọa độ tâm </w:t>
      </w:r>
      <w:r w:rsidR="00FA344A">
        <w:rPr>
          <w:rFonts w:ascii="Times New Roman" w:hAnsi="Times New Roman" w:cs="Times New Roman"/>
          <w:position w:val="-4"/>
          <w:sz w:val="24"/>
          <w:szCs w:val="24"/>
        </w:rPr>
        <w:pict w14:anchorId="580CDE1A">
          <v:shape id="_x0000_i7804" type="#_x0000_t75" style="width:10.5pt;height:13.5pt">
            <v:imagedata r:id="rId10881" o:title=""/>
          </v:shape>
        </w:pict>
      </w:r>
      <w:r w:rsidRPr="00330A7E">
        <w:rPr>
          <w:rFonts w:ascii="Times New Roman" w:hAnsi="Times New Roman" w:cs="Times New Roman"/>
          <w:sz w:val="24"/>
          <w:szCs w:val="24"/>
          <w:lang w:val="vi-VN"/>
        </w:rPr>
        <w:t xml:space="preserve"> và bán kính </w:t>
      </w:r>
      <w:r w:rsidR="00FA344A">
        <w:rPr>
          <w:rFonts w:ascii="Times New Roman" w:hAnsi="Times New Roman" w:cs="Times New Roman"/>
          <w:position w:val="-4"/>
          <w:sz w:val="24"/>
          <w:szCs w:val="24"/>
        </w:rPr>
        <w:pict w14:anchorId="00B17672">
          <v:shape id="_x0000_i7805" type="#_x0000_t75" style="width:12pt;height:13.5pt">
            <v:imagedata r:id="rId10889" o:title=""/>
          </v:shape>
        </w:pict>
      </w:r>
      <w:r w:rsidRPr="00330A7E">
        <w:rPr>
          <w:rFonts w:ascii="Times New Roman" w:hAnsi="Times New Roman" w:cs="Times New Roman"/>
          <w:sz w:val="24"/>
          <w:szCs w:val="24"/>
          <w:lang w:val="vi-VN"/>
        </w:rPr>
        <w:t xml:space="preserve"> của mặt cầu</w:t>
      </w:r>
      <w:r w:rsidRPr="00330A7E">
        <w:rPr>
          <w:rFonts w:ascii="Times New Roman" w:hAnsi="Times New Roman" w:cs="Times New Roman"/>
          <w:sz w:val="24"/>
          <w:szCs w:val="24"/>
        </w:rPr>
        <w:t xml:space="preserve"> là: </w:t>
      </w:r>
      <w:r w:rsidR="00FA344A">
        <w:rPr>
          <w:rFonts w:ascii="Times New Roman" w:hAnsi="Times New Roman" w:cs="Times New Roman"/>
          <w:position w:val="-14"/>
          <w:sz w:val="24"/>
          <w:szCs w:val="24"/>
        </w:rPr>
        <w:pict w14:anchorId="3319B594">
          <v:shape id="_x0000_i7806" type="#_x0000_t75" style="width:50.25pt;height:20.25pt">
            <v:imagedata r:id="rId10890" o:title=""/>
          </v:shape>
        </w:pict>
      </w:r>
      <w:r w:rsidRPr="00330A7E">
        <w:rPr>
          <w:rFonts w:ascii="Times New Roman" w:eastAsia="Calibri" w:hAnsi="Times New Roman" w:cs="Times New Roman"/>
          <w:sz w:val="24"/>
          <w:szCs w:val="24"/>
          <w:lang w:val="vi-VN"/>
        </w:rPr>
        <w:t xml:space="preserve">; </w:t>
      </w:r>
      <w:r w:rsidR="00FA344A">
        <w:rPr>
          <w:rFonts w:ascii="Times New Roman" w:hAnsi="Times New Roman" w:cs="Times New Roman"/>
          <w:position w:val="-4"/>
          <w:sz w:val="24"/>
          <w:szCs w:val="24"/>
        </w:rPr>
        <w:pict w14:anchorId="7C57B126">
          <v:shape id="_x0000_i7807" type="#_x0000_t75" style="width:30pt;height:13.5pt">
            <v:imagedata r:id="rId10891" o:title=""/>
          </v:shape>
        </w:pict>
      </w:r>
      <w:r w:rsidRPr="00330A7E">
        <w:rPr>
          <w:rFonts w:ascii="Times New Roman" w:eastAsia="Calibri" w:hAnsi="Times New Roman" w:cs="Times New Roman"/>
          <w:sz w:val="24"/>
          <w:szCs w:val="24"/>
          <w:lang w:val="vi-VN"/>
        </w:rPr>
        <w:t>.</w:t>
      </w:r>
    </w:p>
    <w:p w14:paraId="4FAF007E" w14:textId="77777777" w:rsidR="00ED397D" w:rsidRPr="00330A7E" w:rsidRDefault="00ED397D" w:rsidP="000E1E56">
      <w:pPr>
        <w:pStyle w:val="NormalWeb"/>
        <w:numPr>
          <w:ilvl w:val="0"/>
          <w:numId w:val="84"/>
        </w:numPr>
        <w:shd w:val="clear" w:color="auto" w:fill="FFFFFF"/>
        <w:tabs>
          <w:tab w:val="left" w:pos="360"/>
          <w:tab w:val="left" w:pos="2880"/>
          <w:tab w:val="left" w:pos="5400"/>
          <w:tab w:val="left" w:pos="7920"/>
        </w:tabs>
        <w:spacing w:before="0" w:beforeAutospacing="0" w:after="0" w:afterAutospacing="0" w:line="360" w:lineRule="auto"/>
        <w:jc w:val="both"/>
        <w:textAlignment w:val="baseline"/>
        <w:rPr>
          <w:rFonts w:ascii="Times New Roman" w:hAnsi="Times New Roman"/>
          <w:color w:val="000000"/>
        </w:rPr>
      </w:pPr>
      <w:r w:rsidRPr="00330A7E">
        <w:rPr>
          <w:rFonts w:ascii="Times New Roman" w:hAnsi="Times New Roman"/>
          <w:color w:val="000000"/>
        </w:rPr>
        <w:t>Gieo lần lượt hai con xúc xắc cân đối và đồng chất. Tính xác suất để tổng số chấm xuất hiện trên hai con xúc xắc bằng 6. Biết rằng con xúc xắc thứ nhất xuất hiện mặt 4 chấm.</w:t>
      </w:r>
    </w:p>
    <w:p w14:paraId="07B2D1CC" w14:textId="77777777" w:rsidR="00ED397D" w:rsidRPr="00330A7E" w:rsidRDefault="00ED397D" w:rsidP="00330A7E">
      <w:pPr>
        <w:tabs>
          <w:tab w:val="left" w:pos="0"/>
          <w:tab w:val="left" w:pos="360"/>
          <w:tab w:val="left" w:pos="2880"/>
          <w:tab w:val="left" w:pos="3402"/>
          <w:tab w:val="left" w:pos="5400"/>
          <w:tab w:val="left" w:pos="5529"/>
          <w:tab w:val="left" w:pos="7920"/>
        </w:tabs>
        <w:spacing w:line="360" w:lineRule="auto"/>
        <w:jc w:val="both"/>
        <w:rPr>
          <w:rFonts w:ascii="Times New Roman" w:hAnsi="Times New Roman" w:cs="Times New Roman"/>
          <w:color w:val="3333FF"/>
          <w:sz w:val="24"/>
          <w:szCs w:val="24"/>
          <w:lang w:val="nl-NL"/>
        </w:rPr>
      </w:pPr>
      <w:r w:rsidRPr="00330A7E">
        <w:rPr>
          <w:rFonts w:ascii="Times New Roman" w:hAnsi="Times New Roman" w:cs="Times New Roman"/>
          <w:b/>
          <w:color w:val="000000"/>
          <w:sz w:val="24"/>
          <w:szCs w:val="24"/>
          <w:lang w:val="nl-NL"/>
        </w:rPr>
        <w:tab/>
      </w:r>
      <w:r w:rsidRPr="00330A7E">
        <w:rPr>
          <w:rFonts w:ascii="Times New Roman" w:hAnsi="Times New Roman" w:cs="Times New Roman"/>
          <w:b/>
          <w:color w:val="3333FF"/>
          <w:sz w:val="24"/>
          <w:szCs w:val="24"/>
          <w:lang w:val="nl-NL"/>
        </w:rPr>
        <w:t xml:space="preserve">A. </w:t>
      </w:r>
      <w:r w:rsidR="00FA344A">
        <w:rPr>
          <w:rFonts w:ascii="Times New Roman" w:hAnsi="Times New Roman" w:cs="Times New Roman"/>
          <w:position w:val="-24"/>
          <w:sz w:val="24"/>
          <w:szCs w:val="24"/>
        </w:rPr>
        <w:pict w14:anchorId="4B3407F6">
          <v:shape id="_x0000_i7808" type="#_x0000_t75" style="width:12pt;height:31.5pt">
            <v:imagedata r:id="rId10892" o:title=""/>
          </v:shape>
        </w:pict>
      </w:r>
      <w:r w:rsidRPr="00330A7E">
        <w:rPr>
          <w:rFonts w:ascii="Times New Roman" w:hAnsi="Times New Roman" w:cs="Times New Roman"/>
          <w:color w:val="3333FF"/>
          <w:sz w:val="24"/>
          <w:szCs w:val="24"/>
          <w:lang w:val="nl-NL"/>
        </w:rPr>
        <w:t>.</w:t>
      </w:r>
      <w:r w:rsidRPr="00330A7E">
        <w:rPr>
          <w:rFonts w:ascii="Times New Roman" w:hAnsi="Times New Roman" w:cs="Times New Roman"/>
          <w:color w:val="3333FF"/>
          <w:sz w:val="24"/>
          <w:szCs w:val="24"/>
          <w:lang w:val="nl-NL"/>
        </w:rPr>
        <w:tab/>
      </w:r>
      <w:r w:rsidRPr="00330A7E">
        <w:rPr>
          <w:rFonts w:ascii="Times New Roman" w:hAnsi="Times New Roman" w:cs="Times New Roman"/>
          <w:b/>
          <w:color w:val="3333FF"/>
          <w:sz w:val="24"/>
          <w:szCs w:val="24"/>
          <w:lang w:val="nl-NL"/>
        </w:rPr>
        <w:t xml:space="preserve">B. </w:t>
      </w:r>
      <w:r w:rsidR="00FA344A">
        <w:rPr>
          <w:rFonts w:ascii="Times New Roman" w:hAnsi="Times New Roman" w:cs="Times New Roman"/>
          <w:position w:val="-24"/>
          <w:sz w:val="24"/>
          <w:szCs w:val="24"/>
        </w:rPr>
        <w:pict w14:anchorId="2622420F">
          <v:shape id="_x0000_i7809" type="#_x0000_t75" style="width:12pt;height:31.5pt">
            <v:imagedata r:id="rId10893" o:title=""/>
          </v:shape>
        </w:pict>
      </w:r>
      <w:r w:rsidRPr="00330A7E">
        <w:rPr>
          <w:rFonts w:ascii="Times New Roman" w:hAnsi="Times New Roman" w:cs="Times New Roman"/>
          <w:color w:val="3333FF"/>
          <w:sz w:val="24"/>
          <w:szCs w:val="24"/>
          <w:lang w:val="nl-NL"/>
        </w:rPr>
        <w:t>.</w:t>
      </w:r>
      <w:r w:rsidRPr="00330A7E">
        <w:rPr>
          <w:rFonts w:ascii="Times New Roman" w:hAnsi="Times New Roman" w:cs="Times New Roman"/>
          <w:color w:val="3333FF"/>
          <w:sz w:val="24"/>
          <w:szCs w:val="24"/>
          <w:lang w:val="nl-NL"/>
        </w:rPr>
        <w:tab/>
      </w:r>
      <w:r w:rsidRPr="00330A7E">
        <w:rPr>
          <w:rFonts w:ascii="Times New Roman" w:hAnsi="Times New Roman" w:cs="Times New Roman"/>
          <w:b/>
          <w:color w:val="3333FF"/>
          <w:sz w:val="24"/>
          <w:szCs w:val="24"/>
          <w:lang w:val="nl-NL"/>
        </w:rPr>
        <w:t xml:space="preserve">C. </w:t>
      </w:r>
      <w:r w:rsidR="00FA344A">
        <w:rPr>
          <w:rFonts w:ascii="Times New Roman" w:hAnsi="Times New Roman" w:cs="Times New Roman"/>
          <w:position w:val="-24"/>
          <w:sz w:val="24"/>
          <w:szCs w:val="24"/>
        </w:rPr>
        <w:pict w14:anchorId="0B4CFD30">
          <v:shape id="_x0000_i7810" type="#_x0000_t75" style="width:11.25pt;height:31.5pt">
            <v:imagedata r:id="rId10894" o:title=""/>
          </v:shape>
        </w:pict>
      </w:r>
      <w:r w:rsidRPr="00330A7E">
        <w:rPr>
          <w:rFonts w:ascii="Times New Roman" w:hAnsi="Times New Roman" w:cs="Times New Roman"/>
          <w:color w:val="3333FF"/>
          <w:sz w:val="24"/>
          <w:szCs w:val="24"/>
          <w:lang w:val="nl-NL"/>
        </w:rPr>
        <w:t>.</w:t>
      </w:r>
      <w:r w:rsidRPr="00330A7E">
        <w:rPr>
          <w:rFonts w:ascii="Times New Roman" w:hAnsi="Times New Roman" w:cs="Times New Roman"/>
          <w:color w:val="3333FF"/>
          <w:sz w:val="24"/>
          <w:szCs w:val="24"/>
          <w:lang w:val="nl-NL"/>
        </w:rPr>
        <w:tab/>
      </w:r>
      <w:r w:rsidRPr="00330A7E">
        <w:rPr>
          <w:rFonts w:ascii="Times New Roman" w:hAnsi="Times New Roman" w:cs="Times New Roman"/>
          <w:b/>
          <w:color w:val="3333FF"/>
          <w:sz w:val="24"/>
          <w:szCs w:val="24"/>
          <w:lang w:val="nl-NL"/>
        </w:rPr>
        <w:t xml:space="preserve">D. </w:t>
      </w:r>
      <w:r w:rsidR="00FA344A">
        <w:rPr>
          <w:rFonts w:ascii="Times New Roman" w:hAnsi="Times New Roman" w:cs="Times New Roman"/>
          <w:position w:val="-24"/>
          <w:sz w:val="24"/>
          <w:szCs w:val="24"/>
        </w:rPr>
        <w:pict w14:anchorId="2399D5B5">
          <v:shape id="_x0000_i7811" type="#_x0000_t75" style="width:11.25pt;height:31.5pt">
            <v:imagedata r:id="rId10895" o:title=""/>
          </v:shape>
        </w:pict>
      </w:r>
      <w:r w:rsidRPr="00330A7E">
        <w:rPr>
          <w:rFonts w:ascii="Times New Roman" w:hAnsi="Times New Roman" w:cs="Times New Roman"/>
          <w:color w:val="3333FF"/>
          <w:sz w:val="24"/>
          <w:szCs w:val="24"/>
          <w:lang w:val="nl-NL"/>
        </w:rPr>
        <w:t>.</w:t>
      </w:r>
    </w:p>
    <w:p w14:paraId="7227216C" w14:textId="77777777" w:rsidR="00ED397D" w:rsidRPr="00330A7E" w:rsidRDefault="00ED397D" w:rsidP="00330A7E">
      <w:pPr>
        <w:spacing w:before="120" w:after="0"/>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Giải</w:t>
      </w:r>
    </w:p>
    <w:p w14:paraId="623A33C7" w14:textId="77777777" w:rsidR="00ED397D" w:rsidRPr="00330A7E" w:rsidRDefault="00ED397D" w:rsidP="00330A7E">
      <w:pPr>
        <w:ind w:left="992"/>
        <w:rPr>
          <w:rFonts w:ascii="Times New Roman" w:hAnsi="Times New Roman" w:cs="Times New Roman"/>
          <w:b/>
          <w:bCs/>
          <w:color w:val="4414F4"/>
          <w:sz w:val="24"/>
          <w:szCs w:val="24"/>
          <w:u w:val="single"/>
        </w:rPr>
      </w:pPr>
      <w:r w:rsidRPr="00330A7E">
        <w:rPr>
          <w:rFonts w:ascii="Times New Roman" w:hAnsi="Times New Roman" w:cs="Times New Roman"/>
          <w:b/>
          <w:bCs/>
          <w:color w:val="4414F4"/>
          <w:sz w:val="24"/>
          <w:szCs w:val="24"/>
        </w:rPr>
        <w:t xml:space="preserve">Chọn </w:t>
      </w:r>
      <w:r w:rsidRPr="00330A7E">
        <w:rPr>
          <w:rFonts w:ascii="Times New Roman" w:hAnsi="Times New Roman" w:cs="Times New Roman"/>
          <w:b/>
          <w:bCs/>
          <w:color w:val="4414F4"/>
          <w:sz w:val="24"/>
          <w:szCs w:val="24"/>
          <w:u w:val="single"/>
        </w:rPr>
        <w:t>C</w:t>
      </w:r>
    </w:p>
    <w:p w14:paraId="6DE149C2"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textAlignment w:val="baseline"/>
        <w:rPr>
          <w:rFonts w:ascii="Times New Roman" w:hAnsi="Times New Roman"/>
          <w:color w:val="000000"/>
        </w:rPr>
      </w:pPr>
      <w:r w:rsidRPr="00330A7E">
        <w:rPr>
          <w:rFonts w:ascii="Times New Roman" w:hAnsi="Times New Roman"/>
          <w:color w:val="000000"/>
        </w:rPr>
        <w:t xml:space="preserve">Gọi </w:t>
      </w:r>
      <w:r w:rsidR="00FA344A">
        <w:rPr>
          <w:rFonts w:ascii="Times New Roman" w:hAnsi="Times New Roman"/>
          <w:position w:val="-4"/>
        </w:rPr>
        <w:pict w14:anchorId="5FA84E3A">
          <v:shape id="_x0000_i7812" type="#_x0000_t75" style="width:12pt;height:13.5pt">
            <v:imagedata r:id="rId10896" o:title=""/>
          </v:shape>
        </w:pict>
      </w:r>
      <w:r w:rsidRPr="00330A7E">
        <w:rPr>
          <w:rFonts w:ascii="Times New Roman" w:hAnsi="Times New Roman"/>
          <w:color w:val="000000"/>
        </w:rPr>
        <w:t xml:space="preserve"> là biến cố “con xúc xắc thứ nhất xuất hiện mặt 4 chấm” </w:t>
      </w:r>
    </w:p>
    <w:p w14:paraId="76D789F7"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textAlignment w:val="baseline"/>
        <w:rPr>
          <w:rFonts w:ascii="Times New Roman" w:hAnsi="Times New Roman"/>
          <w:color w:val="000000"/>
        </w:rPr>
      </w:pPr>
      <w:r w:rsidRPr="00330A7E">
        <w:rPr>
          <w:rFonts w:ascii="Times New Roman" w:hAnsi="Times New Roman"/>
          <w:color w:val="000000"/>
        </w:rPr>
        <w:t>Gọi</w:t>
      </w:r>
      <w:r w:rsidRPr="00330A7E">
        <w:rPr>
          <w:rFonts w:ascii="Times New Roman" w:hAnsi="Times New Roman"/>
        </w:rPr>
        <w:t xml:space="preserve"> </w:t>
      </w:r>
      <w:r w:rsidR="00FA344A">
        <w:rPr>
          <w:rFonts w:ascii="Times New Roman" w:hAnsi="Times New Roman"/>
          <w:position w:val="-4"/>
        </w:rPr>
        <w:pict w14:anchorId="56CE003A">
          <v:shape id="_x0000_i7813" type="#_x0000_t75" style="width:12pt;height:13.5pt">
            <v:imagedata r:id="rId10897" o:title=""/>
          </v:shape>
        </w:pict>
      </w:r>
      <w:r w:rsidRPr="00330A7E">
        <w:rPr>
          <w:rFonts w:ascii="Times New Roman" w:hAnsi="Times New Roman"/>
          <w:color w:val="000000"/>
        </w:rPr>
        <w:t xml:space="preserve"> là biến cố “Tổng số chấm xuất hiện trên 2 con xúc xắc bằng 6”. </w:t>
      </w:r>
    </w:p>
    <w:p w14:paraId="45D4B78D"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textAlignment w:val="baseline"/>
        <w:rPr>
          <w:rFonts w:ascii="Times New Roman" w:hAnsi="Times New Roman"/>
          <w:color w:val="000000"/>
        </w:rPr>
      </w:pPr>
      <w:r w:rsidRPr="00330A7E">
        <w:rPr>
          <w:rFonts w:ascii="Times New Roman" w:hAnsi="Times New Roman"/>
          <w:color w:val="000000"/>
        </w:rPr>
        <w:t xml:space="preserve">Khi con xúc xắc thứ nhất đã xuất hiện mặt 4 chấm thì thì lần thứ hai xuất hiện 2 chấm thì tổng hai lần xuất hiện là 6 chấm thì </w:t>
      </w:r>
      <w:r w:rsidR="00FA344A">
        <w:rPr>
          <w:rFonts w:ascii="Times New Roman" w:hAnsi="Times New Roman"/>
          <w:position w:val="-24"/>
        </w:rPr>
        <w:pict w14:anchorId="37EBA642">
          <v:shape id="_x0000_i7814" type="#_x0000_t75" style="width:64.5pt;height:31.5pt">
            <v:imagedata r:id="rId10898" o:title=""/>
          </v:shape>
        </w:pict>
      </w:r>
      <w:r w:rsidRPr="00330A7E">
        <w:rPr>
          <w:rFonts w:ascii="Times New Roman" w:hAnsi="Times New Roman"/>
        </w:rPr>
        <w:t>.</w:t>
      </w:r>
    </w:p>
    <w:p w14:paraId="0C926894" w14:textId="77777777" w:rsidR="00ED397D" w:rsidRPr="00330A7E" w:rsidRDefault="00ED397D" w:rsidP="00330A7E">
      <w:pPr>
        <w:tabs>
          <w:tab w:val="left" w:pos="0"/>
          <w:tab w:val="left" w:pos="360"/>
          <w:tab w:val="left" w:pos="2880"/>
          <w:tab w:val="left" w:pos="3402"/>
          <w:tab w:val="left" w:pos="5400"/>
          <w:tab w:val="left" w:pos="5529"/>
          <w:tab w:val="left" w:pos="7920"/>
        </w:tabs>
        <w:spacing w:line="360" w:lineRule="auto"/>
        <w:jc w:val="both"/>
        <w:rPr>
          <w:rFonts w:ascii="Times New Roman" w:eastAsia="Calibri" w:hAnsi="Times New Roman" w:cs="Times New Roman"/>
          <w:color w:val="000000"/>
          <w:sz w:val="24"/>
          <w:szCs w:val="24"/>
          <w:lang w:val="nl-NL"/>
        </w:rPr>
      </w:pPr>
    </w:p>
    <w:p w14:paraId="67C2ACC3" w14:textId="77777777" w:rsidR="00ED397D" w:rsidRPr="00330A7E" w:rsidRDefault="00ED397D" w:rsidP="000E1E56">
      <w:pPr>
        <w:numPr>
          <w:ilvl w:val="0"/>
          <w:numId w:val="84"/>
        </w:numPr>
        <w:shd w:val="clear" w:color="auto" w:fill="FFFFFF"/>
        <w:spacing w:after="0" w:line="360" w:lineRule="auto"/>
        <w:jc w:val="both"/>
        <w:rPr>
          <w:rFonts w:ascii="Times New Roman" w:hAnsi="Times New Roman" w:cs="Times New Roman"/>
          <w:sz w:val="24"/>
          <w:szCs w:val="24"/>
        </w:rPr>
      </w:pPr>
      <w:r w:rsidRPr="00330A7E">
        <w:rPr>
          <w:rFonts w:ascii="Times New Roman" w:hAnsi="Times New Roman" w:cs="Times New Roman"/>
          <w:sz w:val="24"/>
          <w:szCs w:val="24"/>
        </w:rPr>
        <w:t>Bảng dưới đây thống kê cự li ném tạ của một vận động viên.</w:t>
      </w:r>
    </w:p>
    <w:tbl>
      <w:tblPr>
        <w:tblW w:w="0" w:type="auto"/>
        <w:jc w:val="center"/>
        <w:tblCellMar>
          <w:left w:w="0" w:type="dxa"/>
          <w:right w:w="0" w:type="dxa"/>
        </w:tblCellMar>
        <w:tblLook w:val="0000" w:firstRow="0" w:lastRow="0" w:firstColumn="0" w:lastColumn="0" w:noHBand="0" w:noVBand="0"/>
      </w:tblPr>
      <w:tblGrid>
        <w:gridCol w:w="1604"/>
        <w:gridCol w:w="1604"/>
        <w:gridCol w:w="1605"/>
        <w:gridCol w:w="1605"/>
        <w:gridCol w:w="1605"/>
        <w:gridCol w:w="1605"/>
      </w:tblGrid>
      <w:tr w:rsidR="00ED397D" w:rsidRPr="00330A7E" w14:paraId="2092A49B" w14:textId="77777777" w:rsidTr="00330A7E">
        <w:trPr>
          <w:trHeight w:val="322"/>
          <w:jc w:val="center"/>
        </w:trPr>
        <w:tc>
          <w:tcPr>
            <w:tcW w:w="1604" w:type="dxa"/>
            <w:tcBorders>
              <w:top w:val="single" w:sz="8" w:space="0" w:color="auto"/>
              <w:left w:val="single" w:sz="8" w:space="0" w:color="auto"/>
              <w:bottom w:val="single" w:sz="8" w:space="0" w:color="auto"/>
              <w:right w:val="single" w:sz="8" w:space="0" w:color="auto"/>
            </w:tcBorders>
            <w:shd w:val="clear" w:color="auto" w:fill="E2EFD9"/>
            <w:tcMar>
              <w:top w:w="0" w:type="dxa"/>
              <w:left w:w="108" w:type="dxa"/>
              <w:bottom w:w="0" w:type="dxa"/>
              <w:right w:w="108" w:type="dxa"/>
            </w:tcMar>
            <w:vAlign w:val="center"/>
          </w:tcPr>
          <w:p w14:paraId="326A9B1E"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Cự li (m)</w:t>
            </w:r>
          </w:p>
        </w:tc>
        <w:tc>
          <w:tcPr>
            <w:tcW w:w="160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ECDA56A"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[19; 19,5)</w:t>
            </w:r>
          </w:p>
        </w:tc>
        <w:tc>
          <w:tcPr>
            <w:tcW w:w="160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24FB357"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[19,5; 20)</w:t>
            </w:r>
          </w:p>
        </w:tc>
        <w:tc>
          <w:tcPr>
            <w:tcW w:w="160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69FF6A8"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[20; 20,5)</w:t>
            </w:r>
          </w:p>
        </w:tc>
        <w:tc>
          <w:tcPr>
            <w:tcW w:w="160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1C67427"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[20,5; 21)</w:t>
            </w:r>
          </w:p>
        </w:tc>
        <w:tc>
          <w:tcPr>
            <w:tcW w:w="160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562F660"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[21; 21,5)</w:t>
            </w:r>
          </w:p>
        </w:tc>
      </w:tr>
      <w:tr w:rsidR="00ED397D" w:rsidRPr="00330A7E" w14:paraId="60BE5D92" w14:textId="77777777" w:rsidTr="00330A7E">
        <w:trPr>
          <w:trHeight w:val="358"/>
          <w:jc w:val="center"/>
        </w:trPr>
        <w:tc>
          <w:tcPr>
            <w:tcW w:w="1604"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vAlign w:val="center"/>
          </w:tcPr>
          <w:p w14:paraId="34C19F15"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Tần số</w:t>
            </w:r>
          </w:p>
        </w:tc>
        <w:tc>
          <w:tcPr>
            <w:tcW w:w="160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300BB21"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13</w:t>
            </w:r>
          </w:p>
        </w:tc>
        <w:tc>
          <w:tcPr>
            <w:tcW w:w="160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E1793F0"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45</w:t>
            </w:r>
          </w:p>
        </w:tc>
        <w:tc>
          <w:tcPr>
            <w:tcW w:w="160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9934BCF"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24</w:t>
            </w:r>
          </w:p>
        </w:tc>
        <w:tc>
          <w:tcPr>
            <w:tcW w:w="160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2D02B14"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12</w:t>
            </w:r>
          </w:p>
        </w:tc>
        <w:tc>
          <w:tcPr>
            <w:tcW w:w="160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71160E1" w14:textId="77777777" w:rsidR="00ED397D" w:rsidRPr="00330A7E" w:rsidRDefault="00ED397D" w:rsidP="00330A7E">
            <w:pPr>
              <w:spacing w:line="360" w:lineRule="auto"/>
              <w:jc w:val="center"/>
              <w:rPr>
                <w:rFonts w:ascii="Times New Roman" w:hAnsi="Times New Roman" w:cs="Times New Roman"/>
                <w:sz w:val="24"/>
                <w:szCs w:val="24"/>
              </w:rPr>
            </w:pPr>
            <w:r w:rsidRPr="00330A7E">
              <w:rPr>
                <w:rFonts w:ascii="Times New Roman" w:hAnsi="Times New Roman" w:cs="Times New Roman"/>
                <w:sz w:val="24"/>
                <w:szCs w:val="24"/>
              </w:rPr>
              <w:t>6</w:t>
            </w:r>
          </w:p>
        </w:tc>
      </w:tr>
    </w:tbl>
    <w:p w14:paraId="02188EF9" w14:textId="77777777" w:rsidR="00ED397D" w:rsidRPr="00330A7E" w:rsidRDefault="00ED397D" w:rsidP="00330A7E">
      <w:pPr>
        <w:spacing w:after="0"/>
        <w:ind w:left="992"/>
        <w:jc w:val="both"/>
        <w:rPr>
          <w:rFonts w:ascii="Times New Roman" w:hAnsi="Times New Roman" w:cs="Times New Roman"/>
          <w:color w:val="000000" w:themeColor="text1"/>
          <w:sz w:val="24"/>
          <w:szCs w:val="24"/>
        </w:rPr>
      </w:pPr>
      <w:r w:rsidRPr="00330A7E">
        <w:rPr>
          <w:rFonts w:ascii="Times New Roman" w:hAnsi="Times New Roman" w:cs="Times New Roman"/>
          <w:color w:val="000000" w:themeColor="text1"/>
          <w:sz w:val="24"/>
          <w:szCs w:val="24"/>
        </w:rPr>
        <w:t>Khoảng biến thiên của mẫu số liệu ghép nhóm này bằng</w:t>
      </w:r>
    </w:p>
    <w:p w14:paraId="03318D46"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it-IT"/>
        </w:rPr>
      </w:pPr>
      <w:r w:rsidRPr="00330A7E">
        <w:rPr>
          <w:rFonts w:ascii="Times New Roman" w:hAnsi="Times New Roman" w:cs="Times New Roman"/>
          <w:b/>
          <w:color w:val="0000FF"/>
          <w:sz w:val="24"/>
          <w:szCs w:val="24"/>
        </w:rPr>
        <w:t xml:space="preserve">A. </w:t>
      </w:r>
      <w:r w:rsidRPr="00330A7E">
        <w:rPr>
          <w:rFonts w:ascii="Times New Roman" w:hAnsi="Times New Roman" w:cs="Times New Roman"/>
          <w:sz w:val="24"/>
          <w:szCs w:val="24"/>
        </w:rPr>
        <w:t>2.</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Pr="00330A7E">
        <w:rPr>
          <w:rFonts w:ascii="Times New Roman" w:hAnsi="Times New Roman" w:cs="Times New Roman"/>
          <w:sz w:val="24"/>
          <w:szCs w:val="24"/>
        </w:rPr>
        <w:t>1,5.</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Pr="00330A7E">
        <w:rPr>
          <w:rFonts w:ascii="Times New Roman" w:hAnsi="Times New Roman" w:cs="Times New Roman"/>
          <w:sz w:val="24"/>
          <w:szCs w:val="24"/>
        </w:rPr>
        <w:t>2,5.</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 xml:space="preserve">. </w:t>
      </w:r>
      <w:r w:rsidRPr="00330A7E">
        <w:rPr>
          <w:rFonts w:ascii="Times New Roman" w:hAnsi="Times New Roman" w:cs="Times New Roman"/>
          <w:sz w:val="24"/>
          <w:szCs w:val="24"/>
        </w:rPr>
        <w:t>3</w:t>
      </w:r>
      <w:r w:rsidRPr="00330A7E">
        <w:rPr>
          <w:rFonts w:ascii="Times New Roman" w:hAnsi="Times New Roman" w:cs="Times New Roman"/>
          <w:sz w:val="24"/>
          <w:szCs w:val="24"/>
          <w:lang w:val="it-IT"/>
        </w:rPr>
        <w:t>.</w:t>
      </w:r>
    </w:p>
    <w:p w14:paraId="1F056D5B" w14:textId="77777777" w:rsidR="00ED397D" w:rsidRPr="00330A7E" w:rsidRDefault="00ED397D" w:rsidP="00330A7E">
      <w:pPr>
        <w:spacing w:before="120" w:after="0"/>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lastRenderedPageBreak/>
        <w:t>Giải</w:t>
      </w:r>
    </w:p>
    <w:p w14:paraId="2E410C01" w14:textId="77777777" w:rsidR="00ED397D" w:rsidRPr="00330A7E" w:rsidRDefault="00ED397D" w:rsidP="00330A7E">
      <w:pPr>
        <w:ind w:left="992"/>
        <w:rPr>
          <w:rFonts w:ascii="Times New Roman" w:hAnsi="Times New Roman" w:cs="Times New Roman"/>
          <w:b/>
          <w:bCs/>
          <w:color w:val="4414F4"/>
          <w:sz w:val="24"/>
          <w:szCs w:val="24"/>
          <w:u w:val="single"/>
        </w:rPr>
      </w:pPr>
      <w:r w:rsidRPr="00330A7E">
        <w:rPr>
          <w:rFonts w:ascii="Times New Roman" w:hAnsi="Times New Roman" w:cs="Times New Roman"/>
          <w:b/>
          <w:bCs/>
          <w:color w:val="4414F4"/>
          <w:sz w:val="24"/>
          <w:szCs w:val="24"/>
        </w:rPr>
        <w:t xml:space="preserve">Chọn </w:t>
      </w:r>
      <w:r w:rsidRPr="00330A7E">
        <w:rPr>
          <w:rFonts w:ascii="Times New Roman" w:hAnsi="Times New Roman" w:cs="Times New Roman"/>
          <w:b/>
          <w:bCs/>
          <w:color w:val="4414F4"/>
          <w:sz w:val="24"/>
          <w:szCs w:val="24"/>
          <w:u w:val="single"/>
        </w:rPr>
        <w:t>C</w:t>
      </w:r>
    </w:p>
    <w:p w14:paraId="10764D4B" w14:textId="77777777" w:rsidR="00ED397D" w:rsidRPr="00330A7E" w:rsidRDefault="00ED397D" w:rsidP="00330A7E">
      <w:pPr>
        <w:ind w:left="992"/>
        <w:rPr>
          <w:rFonts w:ascii="Times New Roman" w:hAnsi="Times New Roman" w:cs="Times New Roman"/>
          <w:sz w:val="24"/>
          <w:szCs w:val="24"/>
          <w:u w:val="single"/>
        </w:rPr>
      </w:pPr>
      <w:r w:rsidRPr="00330A7E">
        <w:rPr>
          <w:rFonts w:ascii="Times New Roman" w:hAnsi="Times New Roman" w:cs="Times New Roman"/>
          <w:sz w:val="24"/>
          <w:szCs w:val="24"/>
        </w:rPr>
        <w:t xml:space="preserve">Khoảng biến thiên của mẫu số liệu này bằng </w:t>
      </w:r>
      <w:r w:rsidR="00FA344A">
        <w:rPr>
          <w:rFonts w:ascii="Times New Roman" w:hAnsi="Times New Roman" w:cs="Times New Roman"/>
          <w:position w:val="-10"/>
          <w:sz w:val="24"/>
          <w:szCs w:val="24"/>
        </w:rPr>
        <w:pict w14:anchorId="66560F1C">
          <v:shape id="_x0000_i7815" type="#_x0000_t75" style="width:73.5pt;height:16.5pt">
            <v:imagedata r:id="rId10899" o:title=""/>
          </v:shape>
        </w:pict>
      </w:r>
      <w:r w:rsidRPr="00330A7E">
        <w:rPr>
          <w:rFonts w:ascii="Times New Roman" w:hAnsi="Times New Roman" w:cs="Times New Roman"/>
          <w:sz w:val="24"/>
          <w:szCs w:val="24"/>
        </w:rPr>
        <w:t>.</w:t>
      </w:r>
    </w:p>
    <w:p w14:paraId="2580024D" w14:textId="77777777" w:rsidR="00ED397D" w:rsidRPr="00330A7E" w:rsidRDefault="00ED397D" w:rsidP="000E1E56">
      <w:pPr>
        <w:pStyle w:val="ListParagraph"/>
        <w:numPr>
          <w:ilvl w:val="0"/>
          <w:numId w:val="84"/>
        </w:numPr>
        <w:tabs>
          <w:tab w:val="left" w:pos="992"/>
        </w:tabs>
        <w:spacing w:before="120" w:line="276" w:lineRule="auto"/>
        <w:rPr>
          <w:rFonts w:ascii="Times New Roman" w:hAnsi="Times New Roman" w:cs="Times New Roman"/>
          <w:sz w:val="24"/>
          <w:szCs w:val="24"/>
          <w:lang w:val="it-IT"/>
        </w:rPr>
      </w:pPr>
      <w:r w:rsidRPr="00330A7E">
        <w:rPr>
          <w:rFonts w:ascii="Times New Roman" w:hAnsi="Times New Roman" w:cs="Times New Roman"/>
          <w:sz w:val="24"/>
          <w:szCs w:val="24"/>
          <w:lang w:val="it-IT"/>
        </w:rPr>
        <w:t>Cho mẫu số liệu ghép nhóm cho bởi bảng sau:</w:t>
      </w:r>
    </w:p>
    <w:tbl>
      <w:tblPr>
        <w:tblStyle w:val="TableGrid"/>
        <w:tblW w:w="0" w:type="auto"/>
        <w:jc w:val="center"/>
        <w:tblLook w:val="04A0" w:firstRow="1" w:lastRow="0" w:firstColumn="1" w:lastColumn="0" w:noHBand="0" w:noVBand="1"/>
      </w:tblPr>
      <w:tblGrid>
        <w:gridCol w:w="1525"/>
        <w:gridCol w:w="1710"/>
        <w:gridCol w:w="1710"/>
        <w:gridCol w:w="1890"/>
        <w:gridCol w:w="1620"/>
      </w:tblGrid>
      <w:tr w:rsidR="00ED397D" w:rsidRPr="00330A7E" w14:paraId="4EEA5DF9" w14:textId="77777777" w:rsidTr="00330A7E">
        <w:trPr>
          <w:jc w:val="center"/>
        </w:trPr>
        <w:tc>
          <w:tcPr>
            <w:tcW w:w="1525" w:type="dxa"/>
            <w:vAlign w:val="center"/>
          </w:tcPr>
          <w:p w14:paraId="3AE50576" w14:textId="77777777" w:rsidR="00ED397D" w:rsidRPr="00330A7E" w:rsidRDefault="00ED397D"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sidRPr="00330A7E">
              <w:rPr>
                <w:rFonts w:ascii="Times New Roman" w:hAnsi="Times New Roman" w:cs="Times New Roman"/>
                <w:sz w:val="24"/>
                <w:szCs w:val="24"/>
                <w:lang w:val="it-IT"/>
              </w:rPr>
              <w:t>Nhóm</w:t>
            </w:r>
          </w:p>
        </w:tc>
        <w:tc>
          <w:tcPr>
            <w:tcW w:w="1710" w:type="dxa"/>
            <w:vAlign w:val="center"/>
          </w:tcPr>
          <w:p w14:paraId="7F0F5043"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14"/>
                <w:sz w:val="24"/>
                <w:szCs w:val="24"/>
              </w:rPr>
              <w:pict w14:anchorId="0E8E9CE9">
                <v:shape id="_x0000_i7816" type="#_x0000_t75" style="width:33pt;height:20.25pt">
                  <v:imagedata r:id="rId10900" o:title=""/>
                </v:shape>
              </w:pict>
            </w:r>
          </w:p>
        </w:tc>
        <w:tc>
          <w:tcPr>
            <w:tcW w:w="1710" w:type="dxa"/>
            <w:vAlign w:val="center"/>
          </w:tcPr>
          <w:p w14:paraId="098716B9"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14"/>
                <w:sz w:val="24"/>
                <w:szCs w:val="24"/>
              </w:rPr>
              <w:pict w14:anchorId="1026542A">
                <v:shape id="_x0000_i7817" type="#_x0000_t75" style="width:39pt;height:20.25pt">
                  <v:imagedata r:id="rId10901" o:title=""/>
                </v:shape>
              </w:pict>
            </w:r>
          </w:p>
        </w:tc>
        <w:tc>
          <w:tcPr>
            <w:tcW w:w="1890" w:type="dxa"/>
            <w:vAlign w:val="center"/>
          </w:tcPr>
          <w:p w14:paraId="1E7F7EC4"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14"/>
                <w:sz w:val="24"/>
                <w:szCs w:val="24"/>
              </w:rPr>
              <w:pict w14:anchorId="2977879B">
                <v:shape id="_x0000_i7818" type="#_x0000_t75" style="width:40.5pt;height:20.25pt">
                  <v:imagedata r:id="rId10902" o:title=""/>
                </v:shape>
              </w:pict>
            </w:r>
          </w:p>
        </w:tc>
        <w:tc>
          <w:tcPr>
            <w:tcW w:w="1620" w:type="dxa"/>
            <w:vAlign w:val="center"/>
          </w:tcPr>
          <w:p w14:paraId="1C2EEA97"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14"/>
                <w:sz w:val="24"/>
                <w:szCs w:val="24"/>
              </w:rPr>
              <w:pict w14:anchorId="699A0F8F">
                <v:shape id="_x0000_i7819" type="#_x0000_t75" style="width:40.5pt;height:20.25pt">
                  <v:imagedata r:id="rId10903" o:title=""/>
                </v:shape>
              </w:pict>
            </w:r>
          </w:p>
        </w:tc>
      </w:tr>
      <w:tr w:rsidR="00ED397D" w:rsidRPr="00330A7E" w14:paraId="6748164D" w14:textId="77777777" w:rsidTr="00330A7E">
        <w:trPr>
          <w:jc w:val="center"/>
        </w:trPr>
        <w:tc>
          <w:tcPr>
            <w:tcW w:w="1525" w:type="dxa"/>
            <w:vAlign w:val="center"/>
          </w:tcPr>
          <w:p w14:paraId="1023FF5D" w14:textId="77777777" w:rsidR="00ED397D" w:rsidRPr="00330A7E" w:rsidRDefault="00ED397D"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sidRPr="00330A7E">
              <w:rPr>
                <w:rFonts w:ascii="Times New Roman" w:hAnsi="Times New Roman" w:cs="Times New Roman"/>
                <w:sz w:val="24"/>
                <w:szCs w:val="24"/>
                <w:lang w:val="it-IT"/>
              </w:rPr>
              <w:t>Tần số</w:t>
            </w:r>
          </w:p>
        </w:tc>
        <w:tc>
          <w:tcPr>
            <w:tcW w:w="1710" w:type="dxa"/>
            <w:vAlign w:val="center"/>
          </w:tcPr>
          <w:p w14:paraId="50084776"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6"/>
                <w:sz w:val="24"/>
                <w:szCs w:val="24"/>
              </w:rPr>
              <w:pict w14:anchorId="5653E160">
                <v:shape id="_x0000_i7820" type="#_x0000_t75" style="width:9pt;height:14.25pt">
                  <v:imagedata r:id="rId10740" o:title=""/>
                </v:shape>
              </w:pict>
            </w:r>
          </w:p>
        </w:tc>
        <w:tc>
          <w:tcPr>
            <w:tcW w:w="1710" w:type="dxa"/>
            <w:vAlign w:val="center"/>
          </w:tcPr>
          <w:p w14:paraId="68AA47F1"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6"/>
                <w:sz w:val="24"/>
                <w:szCs w:val="24"/>
              </w:rPr>
              <w:pict w14:anchorId="6AFA0673">
                <v:shape id="_x0000_i7821" type="#_x0000_t75" style="width:10.5pt;height:14.25pt">
                  <v:imagedata r:id="rId10904" o:title=""/>
                </v:shape>
              </w:pict>
            </w:r>
          </w:p>
        </w:tc>
        <w:tc>
          <w:tcPr>
            <w:tcW w:w="1890" w:type="dxa"/>
            <w:vAlign w:val="center"/>
          </w:tcPr>
          <w:p w14:paraId="6796CCBA" w14:textId="77777777" w:rsidR="00ED397D" w:rsidRPr="00330A7E" w:rsidRDefault="00FA344A" w:rsidP="00330A7E">
            <w:pPr>
              <w:pStyle w:val="Heading2"/>
              <w:jc w:val="center"/>
              <w:outlineLvl w:val="1"/>
              <w:rPr>
                <w:rFonts w:ascii="Times New Roman" w:hAnsi="Times New Roman" w:cs="Times New Roman"/>
                <w:sz w:val="24"/>
                <w:szCs w:val="24"/>
                <w:lang w:val="it-IT"/>
              </w:rPr>
            </w:pPr>
            <w:r>
              <w:rPr>
                <w:rFonts w:ascii="Times New Roman" w:hAnsi="Times New Roman" w:cs="Times New Roman"/>
                <w:position w:val="-4"/>
                <w:sz w:val="24"/>
                <w:szCs w:val="24"/>
              </w:rPr>
              <w:pict w14:anchorId="14D65D2B">
                <v:shape id="_x0000_i7822" type="#_x0000_t75" style="width:10.5pt;height:13.5pt">
                  <v:imagedata r:id="rId10742" o:title=""/>
                </v:shape>
              </w:pict>
            </w:r>
          </w:p>
        </w:tc>
        <w:tc>
          <w:tcPr>
            <w:tcW w:w="1620" w:type="dxa"/>
            <w:vAlign w:val="center"/>
          </w:tcPr>
          <w:p w14:paraId="1F38F628"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6"/>
                <w:sz w:val="24"/>
                <w:szCs w:val="24"/>
              </w:rPr>
              <w:pict w14:anchorId="7EC109F7">
                <v:shape id="_x0000_i7823" type="#_x0000_t75" style="width:9pt;height:14.25pt">
                  <v:imagedata r:id="rId10905" o:title=""/>
                </v:shape>
              </w:pict>
            </w:r>
          </w:p>
        </w:tc>
      </w:tr>
    </w:tbl>
    <w:p w14:paraId="538C6389" w14:textId="77777777" w:rsidR="00ED397D" w:rsidRPr="00330A7E" w:rsidRDefault="00ED397D" w:rsidP="00330A7E">
      <w:pPr>
        <w:pStyle w:val="ListParagraph"/>
        <w:tabs>
          <w:tab w:val="left" w:pos="992"/>
        </w:tabs>
        <w:spacing w:before="120" w:line="276" w:lineRule="auto"/>
        <w:ind w:left="0"/>
        <w:rPr>
          <w:rFonts w:ascii="Times New Roman" w:hAnsi="Times New Roman" w:cs="Times New Roman"/>
          <w:sz w:val="24"/>
          <w:szCs w:val="24"/>
          <w:lang w:val="it-IT"/>
        </w:rPr>
      </w:pPr>
      <w:r w:rsidRPr="00330A7E">
        <w:rPr>
          <w:rFonts w:ascii="Times New Roman" w:hAnsi="Times New Roman" w:cs="Times New Roman"/>
          <w:sz w:val="24"/>
          <w:szCs w:val="24"/>
          <w:lang w:val="it-IT"/>
        </w:rPr>
        <w:t>Nhóm chứa tứ phân vị thứ nhất là</w:t>
      </w:r>
    </w:p>
    <w:p w14:paraId="4BD35742"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it-IT"/>
        </w:rPr>
      </w:pPr>
      <w:r w:rsidRPr="00330A7E">
        <w:rPr>
          <w:rFonts w:ascii="Times New Roman" w:hAnsi="Times New Roman" w:cs="Times New Roman"/>
          <w:b/>
          <w:color w:val="0000FF"/>
          <w:sz w:val="24"/>
          <w:szCs w:val="24"/>
        </w:rPr>
        <w:t xml:space="preserve">A. </w:t>
      </w:r>
      <w:r w:rsidR="00FA344A">
        <w:rPr>
          <w:rFonts w:ascii="Times New Roman" w:hAnsi="Times New Roman" w:cs="Times New Roman"/>
          <w:position w:val="-14"/>
          <w:sz w:val="24"/>
          <w:szCs w:val="24"/>
        </w:rPr>
        <w:pict w14:anchorId="4EA856A5">
          <v:shape id="_x0000_i7824" type="#_x0000_t75" style="width:33pt;height:20.25pt">
            <v:imagedata r:id="rId10744"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00FA344A">
        <w:rPr>
          <w:rFonts w:ascii="Times New Roman" w:hAnsi="Times New Roman" w:cs="Times New Roman"/>
          <w:position w:val="-14"/>
          <w:sz w:val="24"/>
          <w:szCs w:val="24"/>
        </w:rPr>
        <w:pict w14:anchorId="2B10D2FB">
          <v:shape id="_x0000_i7825" type="#_x0000_t75" style="width:39pt;height:20.25pt">
            <v:imagedata r:id="rId10906"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00FA344A">
        <w:rPr>
          <w:rFonts w:ascii="Times New Roman" w:hAnsi="Times New Roman" w:cs="Times New Roman"/>
          <w:position w:val="-14"/>
          <w:sz w:val="24"/>
          <w:szCs w:val="24"/>
        </w:rPr>
        <w:pict w14:anchorId="3F7AB542">
          <v:shape id="_x0000_i7826" type="#_x0000_t75" style="width:40.5pt;height:20.25pt">
            <v:imagedata r:id="rId10907" o:title=""/>
          </v:shape>
        </w:pi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 xml:space="preserve">. </w:t>
      </w:r>
      <w:r w:rsidR="00FA344A">
        <w:rPr>
          <w:rFonts w:ascii="Times New Roman" w:hAnsi="Times New Roman" w:cs="Times New Roman"/>
          <w:position w:val="-14"/>
          <w:sz w:val="24"/>
          <w:szCs w:val="24"/>
        </w:rPr>
        <w:pict w14:anchorId="61888927">
          <v:shape id="_x0000_i7827" type="#_x0000_t75" style="width:40.5pt;height:20.25pt">
            <v:imagedata r:id="rId10908" o:title=""/>
          </v:shape>
        </w:pict>
      </w:r>
      <w:r w:rsidRPr="00330A7E">
        <w:rPr>
          <w:rFonts w:ascii="Times New Roman" w:hAnsi="Times New Roman" w:cs="Times New Roman"/>
          <w:sz w:val="24"/>
          <w:szCs w:val="24"/>
          <w:lang w:val="it-IT"/>
        </w:rPr>
        <w:t>.</w:t>
      </w:r>
    </w:p>
    <w:p w14:paraId="05C76CAD" w14:textId="77777777" w:rsidR="00ED397D" w:rsidRPr="00330A7E" w:rsidRDefault="00ED397D" w:rsidP="00330A7E">
      <w:pPr>
        <w:spacing w:before="120" w:after="0"/>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Giải</w:t>
      </w:r>
    </w:p>
    <w:p w14:paraId="4EA0D953" w14:textId="77777777" w:rsidR="00ED397D" w:rsidRPr="00330A7E" w:rsidRDefault="00ED397D" w:rsidP="00330A7E">
      <w:pPr>
        <w:ind w:left="992"/>
        <w:rPr>
          <w:rFonts w:ascii="Times New Roman" w:hAnsi="Times New Roman" w:cs="Times New Roman"/>
          <w:b/>
          <w:bCs/>
          <w:color w:val="4414F4"/>
          <w:sz w:val="24"/>
          <w:szCs w:val="24"/>
          <w:u w:val="single"/>
        </w:rPr>
      </w:pPr>
      <w:r w:rsidRPr="00330A7E">
        <w:rPr>
          <w:rFonts w:ascii="Times New Roman" w:hAnsi="Times New Roman" w:cs="Times New Roman"/>
          <w:b/>
          <w:bCs/>
          <w:color w:val="4414F4"/>
          <w:sz w:val="24"/>
          <w:szCs w:val="24"/>
        </w:rPr>
        <w:t xml:space="preserve">Chọn </w:t>
      </w:r>
      <w:r w:rsidRPr="00330A7E">
        <w:rPr>
          <w:rFonts w:ascii="Times New Roman" w:hAnsi="Times New Roman" w:cs="Times New Roman"/>
          <w:b/>
          <w:bCs/>
          <w:color w:val="4414F4"/>
          <w:sz w:val="24"/>
          <w:szCs w:val="24"/>
          <w:u w:val="single"/>
        </w:rPr>
        <w:t>B</w:t>
      </w:r>
    </w:p>
    <w:p w14:paraId="0BBE3300" w14:textId="77777777" w:rsidR="00ED397D" w:rsidRPr="00330A7E" w:rsidRDefault="00ED397D" w:rsidP="00330A7E">
      <w:pPr>
        <w:shd w:val="clear" w:color="auto" w:fill="FFFFFF"/>
        <w:spacing w:line="360" w:lineRule="auto"/>
        <w:ind w:left="990"/>
        <w:jc w:val="both"/>
        <w:rPr>
          <w:rFonts w:ascii="Times New Roman" w:hAnsi="Times New Roman" w:cs="Times New Roman"/>
          <w:sz w:val="24"/>
          <w:szCs w:val="24"/>
        </w:rPr>
      </w:pPr>
      <w:r w:rsidRPr="00330A7E">
        <w:rPr>
          <w:rFonts w:ascii="Times New Roman" w:hAnsi="Times New Roman" w:cs="Times New Roman"/>
          <w:sz w:val="24"/>
          <w:szCs w:val="24"/>
        </w:rPr>
        <w:t xml:space="preserve">Cỡ mẫu n = 21. Ta có: </w:t>
      </w:r>
    </w:p>
    <w:p w14:paraId="1AB7456B" w14:textId="77777777" w:rsidR="00ED397D" w:rsidRPr="00330A7E" w:rsidRDefault="00FA344A" w:rsidP="00330A7E">
      <w:pPr>
        <w:shd w:val="clear" w:color="auto" w:fill="FFFFFF"/>
        <w:spacing w:line="360" w:lineRule="auto"/>
        <w:ind w:left="990"/>
        <w:jc w:val="both"/>
        <w:rPr>
          <w:rFonts w:ascii="Times New Roman" w:hAnsi="Times New Roman" w:cs="Times New Roman"/>
          <w:sz w:val="24"/>
          <w:szCs w:val="24"/>
        </w:rPr>
      </w:pPr>
      <w:r>
        <w:rPr>
          <w:rFonts w:ascii="Times New Roman" w:hAnsi="Times New Roman" w:cs="Times New Roman"/>
          <w:position w:val="-14"/>
          <w:sz w:val="24"/>
          <w:szCs w:val="24"/>
        </w:rPr>
        <w:pict w14:anchorId="4E0297C0">
          <v:shape id="_x0000_i7828" type="#_x0000_t75" style="width:81pt;height:20.25pt">
            <v:imagedata r:id="rId10909" o:title=""/>
          </v:shape>
        </w:pict>
      </w:r>
    </w:p>
    <w:p w14:paraId="03EED91D" w14:textId="77777777" w:rsidR="00ED397D" w:rsidRPr="00330A7E" w:rsidRDefault="00FA344A" w:rsidP="00330A7E">
      <w:pPr>
        <w:shd w:val="clear" w:color="auto" w:fill="FFFFFF"/>
        <w:spacing w:line="360" w:lineRule="auto"/>
        <w:ind w:left="990"/>
        <w:jc w:val="both"/>
        <w:rPr>
          <w:rFonts w:ascii="Times New Roman" w:hAnsi="Times New Roman" w:cs="Times New Roman"/>
          <w:sz w:val="24"/>
          <w:szCs w:val="24"/>
        </w:rPr>
      </w:pPr>
      <w:r>
        <w:rPr>
          <w:rFonts w:ascii="Times New Roman" w:hAnsi="Times New Roman" w:cs="Times New Roman"/>
          <w:position w:val="-14"/>
          <w:sz w:val="24"/>
          <w:szCs w:val="24"/>
        </w:rPr>
        <w:pict w14:anchorId="548480E2">
          <v:shape id="_x0000_i7829" type="#_x0000_t75" style="width:92.25pt;height:20.25pt">
            <v:imagedata r:id="rId10910" o:title=""/>
          </v:shape>
        </w:pict>
      </w:r>
      <w:r w:rsidR="00ED397D" w:rsidRPr="00330A7E">
        <w:rPr>
          <w:rFonts w:ascii="Times New Roman" w:hAnsi="Times New Roman" w:cs="Times New Roman"/>
          <w:sz w:val="24"/>
          <w:szCs w:val="24"/>
        </w:rPr>
        <w:t xml:space="preserve"> </w:t>
      </w:r>
    </w:p>
    <w:p w14:paraId="7D0BECB2" w14:textId="77777777" w:rsidR="00ED397D" w:rsidRPr="00330A7E" w:rsidRDefault="00FA344A" w:rsidP="00330A7E">
      <w:pPr>
        <w:shd w:val="clear" w:color="auto" w:fill="FFFFFF"/>
        <w:spacing w:line="360" w:lineRule="auto"/>
        <w:ind w:left="990"/>
        <w:jc w:val="both"/>
        <w:rPr>
          <w:rFonts w:ascii="Times New Roman" w:hAnsi="Times New Roman" w:cs="Times New Roman"/>
          <w:sz w:val="24"/>
          <w:szCs w:val="24"/>
        </w:rPr>
      </w:pPr>
      <w:r>
        <w:rPr>
          <w:rFonts w:ascii="Times New Roman" w:hAnsi="Times New Roman" w:cs="Times New Roman"/>
          <w:position w:val="-14"/>
          <w:sz w:val="24"/>
          <w:szCs w:val="24"/>
        </w:rPr>
        <w:pict w14:anchorId="7A5139A9">
          <v:shape id="_x0000_i7830" type="#_x0000_t75" style="width:82.5pt;height:20.25pt">
            <v:imagedata r:id="rId10911" o:title=""/>
          </v:shape>
        </w:pict>
      </w:r>
    </w:p>
    <w:p w14:paraId="4D846D96" w14:textId="77777777" w:rsidR="00ED397D" w:rsidRPr="00330A7E" w:rsidRDefault="00FA344A" w:rsidP="00330A7E">
      <w:pPr>
        <w:shd w:val="clear" w:color="auto" w:fill="FFFFFF"/>
        <w:spacing w:line="360" w:lineRule="auto"/>
        <w:ind w:left="990"/>
        <w:jc w:val="both"/>
        <w:rPr>
          <w:rFonts w:ascii="Times New Roman" w:hAnsi="Times New Roman" w:cs="Times New Roman"/>
          <w:sz w:val="24"/>
          <w:szCs w:val="24"/>
        </w:rPr>
      </w:pPr>
      <w:r>
        <w:rPr>
          <w:rFonts w:ascii="Times New Roman" w:hAnsi="Times New Roman" w:cs="Times New Roman"/>
          <w:position w:val="-14"/>
          <w:sz w:val="24"/>
          <w:szCs w:val="24"/>
        </w:rPr>
        <w:pict w14:anchorId="191E0740">
          <v:shape id="_x0000_i7831" type="#_x0000_t75" style="width:96pt;height:20.25pt">
            <v:imagedata r:id="rId10912" o:title=""/>
          </v:shape>
        </w:pict>
      </w:r>
    </w:p>
    <w:p w14:paraId="6C6CF652" w14:textId="77777777" w:rsidR="00ED397D" w:rsidRPr="00330A7E" w:rsidRDefault="00ED397D" w:rsidP="00330A7E">
      <w:pPr>
        <w:shd w:val="clear" w:color="auto" w:fill="FFFFFF"/>
        <w:spacing w:line="360" w:lineRule="auto"/>
        <w:ind w:left="990"/>
        <w:jc w:val="both"/>
        <w:rPr>
          <w:rFonts w:ascii="Times New Roman" w:hAnsi="Times New Roman" w:cs="Times New Roman"/>
          <w:sz w:val="24"/>
          <w:szCs w:val="24"/>
        </w:rPr>
      </w:pPr>
      <w:r w:rsidRPr="00330A7E">
        <w:rPr>
          <w:rFonts w:ascii="Times New Roman" w:hAnsi="Times New Roman" w:cs="Times New Roman"/>
          <w:sz w:val="24"/>
          <w:szCs w:val="24"/>
        </w:rPr>
        <w:t>Tứ phân vị thứ nhất của mẫu số liệu gốc là </w:t>
      </w:r>
      <w:r w:rsidR="00FA344A">
        <w:rPr>
          <w:rFonts w:ascii="Times New Roman" w:hAnsi="Times New Roman" w:cs="Times New Roman"/>
          <w:position w:val="-24"/>
          <w:sz w:val="24"/>
          <w:szCs w:val="24"/>
        </w:rPr>
        <w:pict w14:anchorId="3008E9A8">
          <v:shape id="_x0000_i7832" type="#_x0000_t75" style="width:84pt;height:31.5pt">
            <v:imagedata r:id="rId10913" o:title=""/>
          </v:shape>
        </w:pict>
      </w:r>
      <w:r w:rsidRPr="00330A7E">
        <w:rPr>
          <w:rFonts w:ascii="Times New Roman" w:hAnsi="Times New Roman" w:cs="Times New Roman"/>
          <w:sz w:val="24"/>
          <w:szCs w:val="24"/>
        </w:rPr>
        <w:t>.</w:t>
      </w:r>
    </w:p>
    <w:p w14:paraId="2B329809" w14:textId="77777777" w:rsidR="00ED397D" w:rsidRPr="00330A7E" w:rsidRDefault="00ED397D" w:rsidP="000E1E56">
      <w:pPr>
        <w:numPr>
          <w:ilvl w:val="0"/>
          <w:numId w:val="84"/>
        </w:numPr>
        <w:tabs>
          <w:tab w:val="left" w:pos="360"/>
          <w:tab w:val="left" w:pos="2880"/>
          <w:tab w:val="left" w:pos="5400"/>
          <w:tab w:val="left" w:pos="7920"/>
        </w:tabs>
        <w:spacing w:after="0" w:line="360" w:lineRule="auto"/>
        <w:jc w:val="both"/>
        <w:rPr>
          <w:rFonts w:ascii="Times New Roman" w:eastAsia="Arial" w:hAnsi="Times New Roman" w:cs="Times New Roman"/>
          <w:color w:val="000000"/>
          <w:sz w:val="24"/>
          <w:szCs w:val="24"/>
          <w:lang w:val="vi-VN"/>
        </w:rPr>
      </w:pPr>
      <w:r w:rsidRPr="00330A7E">
        <w:rPr>
          <w:rFonts w:ascii="Times New Roman" w:hAnsi="Times New Roman" w:cs="Times New Roman"/>
          <w:sz w:val="24"/>
          <w:szCs w:val="24"/>
          <w:lang w:val="fr-FR"/>
        </w:rPr>
        <w:t xml:space="preserve">Gọi </w:t>
      </w:r>
      <w:r w:rsidR="00FA344A">
        <w:rPr>
          <w:rFonts w:ascii="Times New Roman" w:hAnsi="Times New Roman" w:cs="Times New Roman"/>
          <w:position w:val="-4"/>
          <w:sz w:val="24"/>
          <w:szCs w:val="24"/>
        </w:rPr>
        <w:pict w14:anchorId="60F8AFD7">
          <v:shape id="_x0000_i7833" type="#_x0000_t75" style="width:13.5pt;height:13.5pt">
            <v:imagedata r:id="rId10914" o:title=""/>
          </v:shape>
        </w:pict>
      </w:r>
      <w:r w:rsidRPr="00330A7E">
        <w:rPr>
          <w:rFonts w:ascii="Times New Roman" w:hAnsi="Times New Roman" w:cs="Times New Roman"/>
          <w:sz w:val="24"/>
          <w:szCs w:val="24"/>
          <w:lang w:val="fr-FR"/>
        </w:rPr>
        <w:t xml:space="preserve"> là hình phẳng giới hạn bởi các đường </w:t>
      </w:r>
      <w:r w:rsidR="00FA344A">
        <w:rPr>
          <w:rFonts w:ascii="Times New Roman" w:hAnsi="Times New Roman" w:cs="Times New Roman"/>
          <w:position w:val="-10"/>
          <w:sz w:val="24"/>
          <w:szCs w:val="24"/>
        </w:rPr>
        <w:pict w14:anchorId="3F7EB4D4">
          <v:shape id="_x0000_i7834" type="#_x0000_t75" style="width:36pt;height:18pt">
            <v:imagedata r:id="rId10915" o:title=""/>
          </v:shape>
        </w:pict>
      </w:r>
      <w:r w:rsidRPr="00330A7E">
        <w:rPr>
          <w:rFonts w:ascii="Times New Roman" w:hAnsi="Times New Roman" w:cs="Times New Roman"/>
          <w:sz w:val="24"/>
          <w:szCs w:val="24"/>
          <w:lang w:val="fr-FR"/>
        </w:rPr>
        <w:t xml:space="preserve">, </w:t>
      </w:r>
      <w:r w:rsidR="00FA344A">
        <w:rPr>
          <w:rFonts w:ascii="Times New Roman" w:hAnsi="Times New Roman" w:cs="Times New Roman"/>
          <w:position w:val="-10"/>
          <w:sz w:val="24"/>
          <w:szCs w:val="24"/>
        </w:rPr>
        <w:pict w14:anchorId="7AEC0E2A">
          <v:shape id="_x0000_i7835" type="#_x0000_t75" style="width:28.5pt;height:16.5pt">
            <v:imagedata r:id="rId10750" o:title=""/>
          </v:shape>
        </w:pict>
      </w:r>
      <w:r w:rsidRPr="00330A7E">
        <w:rPr>
          <w:rFonts w:ascii="Times New Roman" w:hAnsi="Times New Roman" w:cs="Times New Roman"/>
          <w:sz w:val="24"/>
          <w:szCs w:val="24"/>
          <w:lang w:val="fr-FR"/>
        </w:rPr>
        <w:t xml:space="preserve">, </w:t>
      </w:r>
      <w:r w:rsidR="00FA344A">
        <w:rPr>
          <w:rFonts w:ascii="Times New Roman" w:hAnsi="Times New Roman" w:cs="Times New Roman"/>
          <w:position w:val="-6"/>
          <w:sz w:val="24"/>
          <w:szCs w:val="24"/>
        </w:rPr>
        <w:pict w14:anchorId="4CE869B4">
          <v:shape id="_x0000_i7836" type="#_x0000_t75" style="width:28.5pt;height:14.25pt">
            <v:imagedata r:id="rId10916" o:title=""/>
          </v:shape>
        </w:pict>
      </w:r>
      <w:r w:rsidRPr="00330A7E">
        <w:rPr>
          <w:rFonts w:ascii="Times New Roman" w:hAnsi="Times New Roman" w:cs="Times New Roman"/>
          <w:sz w:val="24"/>
          <w:szCs w:val="24"/>
          <w:lang w:val="fr-FR"/>
        </w:rPr>
        <w:t xml:space="preserve"> và </w:t>
      </w:r>
      <w:r w:rsidR="00FA344A">
        <w:rPr>
          <w:rFonts w:ascii="Times New Roman" w:hAnsi="Times New Roman" w:cs="Times New Roman"/>
          <w:position w:val="-6"/>
          <w:sz w:val="24"/>
          <w:szCs w:val="24"/>
        </w:rPr>
        <w:pict w14:anchorId="0B2BEF64">
          <v:shape id="_x0000_i7837" type="#_x0000_t75" style="width:26.25pt;height:14.25pt">
            <v:imagedata r:id="rId10917" o:title=""/>
          </v:shape>
        </w:pict>
      </w:r>
      <w:r w:rsidRPr="00330A7E">
        <w:rPr>
          <w:rFonts w:ascii="Times New Roman" w:hAnsi="Times New Roman" w:cs="Times New Roman"/>
          <w:sz w:val="24"/>
          <w:szCs w:val="24"/>
          <w:lang w:val="fr-FR"/>
        </w:rPr>
        <w:t xml:space="preserve">. Thể tích của khối tròn xoay tạo thành khi quay </w:t>
      </w:r>
      <w:r w:rsidR="00FA344A">
        <w:rPr>
          <w:rFonts w:ascii="Times New Roman" w:hAnsi="Times New Roman" w:cs="Times New Roman"/>
          <w:position w:val="-4"/>
          <w:sz w:val="24"/>
          <w:szCs w:val="24"/>
        </w:rPr>
        <w:pict w14:anchorId="2F8B905E">
          <v:shape id="_x0000_i7838" type="#_x0000_t75" style="width:13.5pt;height:13.5pt">
            <v:imagedata r:id="rId10918" o:title=""/>
          </v:shape>
        </w:pict>
      </w:r>
      <w:r w:rsidRPr="00330A7E">
        <w:rPr>
          <w:rFonts w:ascii="Times New Roman" w:hAnsi="Times New Roman" w:cs="Times New Roman"/>
          <w:sz w:val="24"/>
          <w:szCs w:val="24"/>
          <w:lang w:val="fr-FR"/>
        </w:rPr>
        <w:t xml:space="preserve"> quanh trục </w:t>
      </w:r>
      <w:r w:rsidR="00FA344A">
        <w:rPr>
          <w:rFonts w:ascii="Times New Roman" w:hAnsi="Times New Roman" w:cs="Times New Roman"/>
          <w:position w:val="-6"/>
          <w:sz w:val="24"/>
          <w:szCs w:val="24"/>
        </w:rPr>
        <w:pict w14:anchorId="182E331A">
          <v:shape id="_x0000_i7839" type="#_x0000_t75" style="width:18pt;height:14.25pt">
            <v:imagedata r:id="rId10753" o:title=""/>
          </v:shape>
        </w:pict>
      </w:r>
      <w:r w:rsidRPr="00330A7E">
        <w:rPr>
          <w:rFonts w:ascii="Times New Roman" w:hAnsi="Times New Roman" w:cs="Times New Roman"/>
          <w:sz w:val="24"/>
          <w:szCs w:val="24"/>
          <w:lang w:val="fr-FR"/>
        </w:rPr>
        <w:t xml:space="preserve"> bằng</w:t>
      </w:r>
    </w:p>
    <w:p w14:paraId="4EFF48A4" w14:textId="77777777" w:rsidR="00ED397D" w:rsidRPr="00330A7E" w:rsidRDefault="00ED397D" w:rsidP="00330A7E">
      <w:pPr>
        <w:tabs>
          <w:tab w:val="left" w:pos="360"/>
          <w:tab w:val="left" w:pos="2880"/>
          <w:tab w:val="left" w:pos="3402"/>
          <w:tab w:val="left" w:pos="5400"/>
          <w:tab w:val="left" w:pos="5669"/>
          <w:tab w:val="left" w:pos="7920"/>
        </w:tabs>
        <w:spacing w:line="360" w:lineRule="auto"/>
        <w:jc w:val="both"/>
        <w:rPr>
          <w:rFonts w:ascii="Times New Roman" w:hAnsi="Times New Roman" w:cs="Times New Roman"/>
          <w:sz w:val="24"/>
          <w:szCs w:val="24"/>
          <w:lang w:val="fr-FR"/>
        </w:rPr>
      </w:pPr>
      <w:r w:rsidRPr="00330A7E">
        <w:rPr>
          <w:rFonts w:ascii="Times New Roman" w:hAnsi="Times New Roman" w:cs="Times New Roman"/>
          <w:b/>
          <w:bCs/>
          <w:sz w:val="24"/>
          <w:szCs w:val="24"/>
          <w:lang w:val="fr-FR"/>
        </w:rPr>
        <w:tab/>
        <w:t>A.</w:t>
      </w:r>
      <w:r w:rsidRPr="00330A7E">
        <w:rPr>
          <w:rFonts w:ascii="Times New Roman" w:hAnsi="Times New Roman" w:cs="Times New Roman"/>
          <w:bCs/>
          <w:sz w:val="24"/>
          <w:szCs w:val="24"/>
          <w:lang w:val="fr-FR"/>
        </w:rPr>
        <w:t xml:space="preserve"> </w:t>
      </w:r>
      <w:r w:rsidR="00FA344A">
        <w:rPr>
          <w:rFonts w:ascii="Times New Roman" w:hAnsi="Times New Roman" w:cs="Times New Roman"/>
          <w:position w:val="-32"/>
          <w:sz w:val="24"/>
          <w:szCs w:val="24"/>
        </w:rPr>
        <w:pict w14:anchorId="3F6B34D4">
          <v:shape id="_x0000_i7840" type="#_x0000_t75" style="width:42pt;height:38.25pt">
            <v:imagedata r:id="rId10919" o:title=""/>
          </v:shape>
        </w:pict>
      </w:r>
      <w:r w:rsidRPr="00330A7E">
        <w:rPr>
          <w:rFonts w:ascii="Times New Roman" w:hAnsi="Times New Roman" w:cs="Times New Roman"/>
          <w:sz w:val="24"/>
          <w:szCs w:val="24"/>
          <w:lang w:val="fr-FR"/>
        </w:rPr>
        <w:t>.</w:t>
      </w:r>
      <w:r w:rsidRPr="00330A7E">
        <w:rPr>
          <w:rFonts w:ascii="Times New Roman" w:hAnsi="Times New Roman" w:cs="Times New Roman"/>
          <w:sz w:val="24"/>
          <w:szCs w:val="24"/>
          <w:lang w:val="fr-FR"/>
        </w:rPr>
        <w:tab/>
      </w:r>
      <w:r w:rsidRPr="00330A7E">
        <w:rPr>
          <w:rFonts w:ascii="Times New Roman" w:hAnsi="Times New Roman" w:cs="Times New Roman"/>
          <w:b/>
          <w:bCs/>
          <w:sz w:val="24"/>
          <w:szCs w:val="24"/>
          <w:lang w:val="fr-FR"/>
        </w:rPr>
        <w:t>B.</w:t>
      </w:r>
      <w:r w:rsidRPr="00330A7E">
        <w:rPr>
          <w:rFonts w:ascii="Times New Roman" w:hAnsi="Times New Roman" w:cs="Times New Roman"/>
          <w:bCs/>
          <w:sz w:val="24"/>
          <w:szCs w:val="24"/>
          <w:lang w:val="fr-FR"/>
        </w:rPr>
        <w:t xml:space="preserve"> </w:t>
      </w:r>
      <w:r w:rsidR="00FA344A">
        <w:rPr>
          <w:rFonts w:ascii="Times New Roman" w:hAnsi="Times New Roman" w:cs="Times New Roman"/>
          <w:position w:val="-32"/>
          <w:sz w:val="24"/>
          <w:szCs w:val="24"/>
        </w:rPr>
        <w:pict w14:anchorId="0ED66E54">
          <v:shape id="_x0000_i7841" type="#_x0000_t75" style="width:36pt;height:38.25pt">
            <v:imagedata r:id="rId10920" o:title=""/>
          </v:shape>
        </w:pict>
      </w:r>
      <w:r w:rsidRPr="00330A7E">
        <w:rPr>
          <w:rFonts w:ascii="Times New Roman" w:hAnsi="Times New Roman" w:cs="Times New Roman"/>
          <w:sz w:val="24"/>
          <w:szCs w:val="24"/>
          <w:lang w:val="fr-FR"/>
        </w:rPr>
        <w:t>.</w:t>
      </w:r>
      <w:r w:rsidRPr="00330A7E">
        <w:rPr>
          <w:rFonts w:ascii="Times New Roman" w:hAnsi="Times New Roman" w:cs="Times New Roman"/>
          <w:sz w:val="24"/>
          <w:szCs w:val="24"/>
          <w:lang w:val="fr-FR"/>
        </w:rPr>
        <w:tab/>
      </w:r>
      <w:r w:rsidRPr="00330A7E">
        <w:rPr>
          <w:rFonts w:ascii="Times New Roman" w:hAnsi="Times New Roman" w:cs="Times New Roman"/>
          <w:b/>
          <w:bCs/>
          <w:sz w:val="24"/>
          <w:szCs w:val="24"/>
          <w:lang w:val="fr-FR"/>
        </w:rPr>
        <w:t>C.</w:t>
      </w:r>
      <w:r w:rsidRPr="00330A7E">
        <w:rPr>
          <w:rFonts w:ascii="Times New Roman" w:hAnsi="Times New Roman" w:cs="Times New Roman"/>
          <w:bCs/>
          <w:sz w:val="24"/>
          <w:szCs w:val="24"/>
          <w:lang w:val="fr-FR"/>
        </w:rPr>
        <w:t xml:space="preserve"> </w:t>
      </w:r>
      <w:r w:rsidR="00FA344A">
        <w:rPr>
          <w:rFonts w:ascii="Times New Roman" w:hAnsi="Times New Roman" w:cs="Times New Roman"/>
          <w:position w:val="-32"/>
          <w:sz w:val="24"/>
          <w:szCs w:val="24"/>
        </w:rPr>
        <w:pict w14:anchorId="535340AA">
          <v:shape id="_x0000_i7842" type="#_x0000_t75" style="width:43.5pt;height:38.25pt">
            <v:imagedata r:id="rId10921" o:title=""/>
          </v:shape>
        </w:pict>
      </w:r>
      <w:r w:rsidRPr="00330A7E">
        <w:rPr>
          <w:rFonts w:ascii="Times New Roman" w:hAnsi="Times New Roman" w:cs="Times New Roman"/>
          <w:sz w:val="24"/>
          <w:szCs w:val="24"/>
          <w:lang w:val="fr-FR"/>
        </w:rPr>
        <w:t>.</w:t>
      </w:r>
      <w:r w:rsidRPr="00330A7E">
        <w:rPr>
          <w:rFonts w:ascii="Times New Roman" w:hAnsi="Times New Roman" w:cs="Times New Roman"/>
          <w:sz w:val="24"/>
          <w:szCs w:val="24"/>
          <w:lang w:val="fr-FR"/>
        </w:rPr>
        <w:tab/>
      </w:r>
      <w:r w:rsidRPr="00330A7E">
        <w:rPr>
          <w:rFonts w:ascii="Times New Roman" w:hAnsi="Times New Roman" w:cs="Times New Roman"/>
          <w:b/>
          <w:bCs/>
          <w:sz w:val="24"/>
          <w:szCs w:val="24"/>
          <w:lang w:val="fr-FR"/>
        </w:rPr>
        <w:t>D.</w:t>
      </w:r>
      <w:r w:rsidRPr="00330A7E">
        <w:rPr>
          <w:rFonts w:ascii="Times New Roman" w:hAnsi="Times New Roman" w:cs="Times New Roman"/>
          <w:bCs/>
          <w:sz w:val="24"/>
          <w:szCs w:val="24"/>
          <w:lang w:val="fr-FR"/>
        </w:rPr>
        <w:t xml:space="preserve"> </w:t>
      </w:r>
      <w:r w:rsidR="00FA344A">
        <w:rPr>
          <w:rFonts w:ascii="Times New Roman" w:hAnsi="Times New Roman" w:cs="Times New Roman"/>
          <w:position w:val="-32"/>
          <w:sz w:val="24"/>
          <w:szCs w:val="24"/>
        </w:rPr>
        <w:pict w14:anchorId="3BE4A3C8">
          <v:shape id="_x0000_i7843" type="#_x0000_t75" style="width:35.25pt;height:38.25pt">
            <v:imagedata r:id="rId10922" o:title=""/>
          </v:shape>
        </w:pict>
      </w:r>
      <w:r w:rsidRPr="00330A7E">
        <w:rPr>
          <w:rFonts w:ascii="Times New Roman" w:hAnsi="Times New Roman" w:cs="Times New Roman"/>
          <w:sz w:val="24"/>
          <w:szCs w:val="24"/>
          <w:lang w:val="fr-FR"/>
        </w:rPr>
        <w:t>.</w:t>
      </w:r>
    </w:p>
    <w:p w14:paraId="32929E56" w14:textId="77777777" w:rsidR="00ED397D" w:rsidRPr="00330A7E" w:rsidRDefault="00ED397D" w:rsidP="00330A7E">
      <w:pPr>
        <w:spacing w:before="120" w:after="0"/>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Giải</w:t>
      </w:r>
    </w:p>
    <w:p w14:paraId="3DD10C27" w14:textId="77777777" w:rsidR="00ED397D" w:rsidRPr="00330A7E" w:rsidRDefault="00ED397D" w:rsidP="00330A7E">
      <w:pPr>
        <w:ind w:left="992"/>
        <w:rPr>
          <w:rFonts w:ascii="Times New Roman" w:hAnsi="Times New Roman" w:cs="Times New Roman"/>
          <w:b/>
          <w:bCs/>
          <w:color w:val="4414F4"/>
          <w:sz w:val="24"/>
          <w:szCs w:val="24"/>
          <w:u w:val="single"/>
        </w:rPr>
      </w:pPr>
      <w:r w:rsidRPr="00330A7E">
        <w:rPr>
          <w:rFonts w:ascii="Times New Roman" w:hAnsi="Times New Roman" w:cs="Times New Roman"/>
          <w:b/>
          <w:bCs/>
          <w:color w:val="4414F4"/>
          <w:sz w:val="24"/>
          <w:szCs w:val="24"/>
        </w:rPr>
        <w:t xml:space="preserve">Chọn </w:t>
      </w:r>
      <w:r w:rsidRPr="00330A7E">
        <w:rPr>
          <w:rFonts w:ascii="Times New Roman" w:hAnsi="Times New Roman" w:cs="Times New Roman"/>
          <w:b/>
          <w:bCs/>
          <w:color w:val="4414F4"/>
          <w:sz w:val="24"/>
          <w:szCs w:val="24"/>
          <w:u w:val="single"/>
        </w:rPr>
        <w:t>C</w:t>
      </w:r>
    </w:p>
    <w:p w14:paraId="17CC15E1"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ind w:left="990"/>
        <w:jc w:val="both"/>
        <w:textAlignment w:val="baseline"/>
        <w:rPr>
          <w:rFonts w:ascii="Times New Roman" w:hAnsi="Times New Roman"/>
          <w:color w:val="000000"/>
        </w:rPr>
      </w:pPr>
      <w:r w:rsidRPr="00330A7E">
        <w:rPr>
          <w:rFonts w:ascii="Times New Roman" w:hAnsi="Times New Roman"/>
          <w:color w:val="000000"/>
        </w:rPr>
        <w:t xml:space="preserve">Ta có: </w:t>
      </w:r>
      <w:r w:rsidR="00FA344A">
        <w:rPr>
          <w:rFonts w:ascii="Times New Roman" w:hAnsi="Times New Roman"/>
          <w:position w:val="-32"/>
        </w:rPr>
        <w:pict w14:anchorId="4D6C0A52">
          <v:shape id="_x0000_i7844" type="#_x0000_t75" style="width:63pt;height:38.25pt">
            <v:imagedata r:id="rId10923" o:title=""/>
          </v:shape>
        </w:pict>
      </w:r>
      <w:r w:rsidRPr="00330A7E">
        <w:rPr>
          <w:rFonts w:ascii="Times New Roman" w:hAnsi="Times New Roman"/>
          <w:color w:val="000000"/>
        </w:rPr>
        <w:t>.</w:t>
      </w:r>
    </w:p>
    <w:p w14:paraId="0B7006D3" w14:textId="77777777" w:rsidR="00ED397D" w:rsidRPr="00330A7E" w:rsidRDefault="00ED397D" w:rsidP="000E1E56">
      <w:pPr>
        <w:pStyle w:val="ListParagraph"/>
        <w:numPr>
          <w:ilvl w:val="0"/>
          <w:numId w:val="84"/>
        </w:numPr>
        <w:tabs>
          <w:tab w:val="left" w:pos="992"/>
        </w:tabs>
        <w:spacing w:before="120" w:line="276" w:lineRule="auto"/>
        <w:rPr>
          <w:rFonts w:ascii="Times New Roman" w:hAnsi="Times New Roman" w:cs="Times New Roman"/>
          <w:sz w:val="24"/>
          <w:szCs w:val="24"/>
          <w:lang w:val="it-IT"/>
        </w:rPr>
      </w:pPr>
      <w:r w:rsidRPr="00330A7E">
        <w:rPr>
          <w:rFonts w:ascii="Times New Roman" w:hAnsi="Times New Roman" w:cs="Times New Roman"/>
          <w:sz w:val="24"/>
          <w:szCs w:val="24"/>
          <w:lang w:val="it-IT"/>
        </w:rPr>
        <w:t>Cô Thư rất thích nhảy hiện đại. Thời gian tập nhảy mỗi ngày trong thời gian gần đây của cô được thống kê ở bảng sau:</w:t>
      </w:r>
    </w:p>
    <w:tbl>
      <w:tblPr>
        <w:tblStyle w:val="TableGrid"/>
        <w:tblW w:w="0" w:type="auto"/>
        <w:jc w:val="center"/>
        <w:tblLook w:val="04A0" w:firstRow="1" w:lastRow="0" w:firstColumn="1" w:lastColumn="0" w:noHBand="0" w:noVBand="1"/>
      </w:tblPr>
      <w:tblGrid>
        <w:gridCol w:w="1525"/>
        <w:gridCol w:w="1710"/>
        <w:gridCol w:w="1710"/>
        <w:gridCol w:w="1890"/>
        <w:gridCol w:w="1620"/>
        <w:gridCol w:w="1620"/>
      </w:tblGrid>
      <w:tr w:rsidR="00ED397D" w:rsidRPr="00330A7E" w14:paraId="2C034432" w14:textId="77777777" w:rsidTr="00330A7E">
        <w:trPr>
          <w:jc w:val="center"/>
        </w:trPr>
        <w:tc>
          <w:tcPr>
            <w:tcW w:w="1525" w:type="dxa"/>
            <w:vAlign w:val="center"/>
          </w:tcPr>
          <w:p w14:paraId="63C274F6" w14:textId="77777777" w:rsidR="00ED397D" w:rsidRPr="00330A7E" w:rsidRDefault="00ED397D"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sidRPr="00330A7E">
              <w:rPr>
                <w:rFonts w:ascii="Times New Roman" w:hAnsi="Times New Roman" w:cs="Times New Roman"/>
                <w:sz w:val="24"/>
                <w:szCs w:val="24"/>
                <w:lang w:val="it-IT"/>
              </w:rPr>
              <w:t>Nhóm</w:t>
            </w:r>
          </w:p>
        </w:tc>
        <w:tc>
          <w:tcPr>
            <w:tcW w:w="1710" w:type="dxa"/>
            <w:vAlign w:val="center"/>
          </w:tcPr>
          <w:p w14:paraId="360DF6EE"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14"/>
                <w:sz w:val="24"/>
                <w:szCs w:val="24"/>
              </w:rPr>
              <w:pict w14:anchorId="44D4BD63">
                <v:shape id="_x0000_i7845" type="#_x0000_t75" style="width:40.5pt;height:20.25pt">
                  <v:imagedata r:id="rId10924" o:title=""/>
                </v:shape>
              </w:pict>
            </w:r>
          </w:p>
        </w:tc>
        <w:tc>
          <w:tcPr>
            <w:tcW w:w="1710" w:type="dxa"/>
            <w:vAlign w:val="center"/>
          </w:tcPr>
          <w:p w14:paraId="50C6E213"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14"/>
                <w:sz w:val="24"/>
                <w:szCs w:val="24"/>
              </w:rPr>
              <w:pict w14:anchorId="30725163">
                <v:shape id="_x0000_i7846" type="#_x0000_t75" style="width:40.5pt;height:20.25pt">
                  <v:imagedata r:id="rId10925" o:title=""/>
                </v:shape>
              </w:pict>
            </w:r>
          </w:p>
        </w:tc>
        <w:tc>
          <w:tcPr>
            <w:tcW w:w="1890" w:type="dxa"/>
            <w:vAlign w:val="center"/>
          </w:tcPr>
          <w:p w14:paraId="78DBD608"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14"/>
                <w:sz w:val="24"/>
                <w:szCs w:val="24"/>
              </w:rPr>
              <w:pict w14:anchorId="2CA91550">
                <v:shape id="_x0000_i7847" type="#_x0000_t75" style="width:40.5pt;height:20.25pt">
                  <v:imagedata r:id="rId10926" o:title=""/>
                </v:shape>
              </w:pict>
            </w:r>
          </w:p>
        </w:tc>
        <w:tc>
          <w:tcPr>
            <w:tcW w:w="1620" w:type="dxa"/>
            <w:vAlign w:val="center"/>
          </w:tcPr>
          <w:p w14:paraId="24AED6A9"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14"/>
                <w:sz w:val="24"/>
                <w:szCs w:val="24"/>
              </w:rPr>
              <w:pict w14:anchorId="6DA36970">
                <v:shape id="_x0000_i7848" type="#_x0000_t75" style="width:40.5pt;height:20.25pt">
                  <v:imagedata r:id="rId10927" o:title=""/>
                </v:shape>
              </w:pict>
            </w:r>
          </w:p>
        </w:tc>
        <w:tc>
          <w:tcPr>
            <w:tcW w:w="1620" w:type="dxa"/>
          </w:tcPr>
          <w:p w14:paraId="626DDEA5"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14"/>
                <w:sz w:val="24"/>
                <w:szCs w:val="24"/>
              </w:rPr>
              <w:pict w14:anchorId="3110E38D">
                <v:shape id="_x0000_i7849" type="#_x0000_t75" style="width:40.5pt;height:20.25pt">
                  <v:imagedata r:id="rId10928" o:title=""/>
                </v:shape>
              </w:pict>
            </w:r>
          </w:p>
        </w:tc>
      </w:tr>
      <w:tr w:rsidR="00ED397D" w:rsidRPr="00330A7E" w14:paraId="24435357" w14:textId="77777777" w:rsidTr="00330A7E">
        <w:trPr>
          <w:jc w:val="center"/>
        </w:trPr>
        <w:tc>
          <w:tcPr>
            <w:tcW w:w="1525" w:type="dxa"/>
            <w:vAlign w:val="center"/>
          </w:tcPr>
          <w:p w14:paraId="145C0D5B" w14:textId="77777777" w:rsidR="00ED397D" w:rsidRPr="00330A7E" w:rsidRDefault="00ED397D"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sidRPr="00330A7E">
              <w:rPr>
                <w:rFonts w:ascii="Times New Roman" w:hAnsi="Times New Roman" w:cs="Times New Roman"/>
                <w:sz w:val="24"/>
                <w:szCs w:val="24"/>
                <w:lang w:val="it-IT"/>
              </w:rPr>
              <w:t>Tần số</w:t>
            </w:r>
          </w:p>
        </w:tc>
        <w:tc>
          <w:tcPr>
            <w:tcW w:w="1710" w:type="dxa"/>
            <w:vAlign w:val="center"/>
          </w:tcPr>
          <w:p w14:paraId="2A7911B5"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6"/>
                <w:sz w:val="24"/>
                <w:szCs w:val="24"/>
              </w:rPr>
              <w:pict w14:anchorId="6FF6676B">
                <v:shape id="_x0000_i7850" type="#_x0000_t75" style="width:10.5pt;height:14.25pt">
                  <v:imagedata r:id="rId10929" o:title=""/>
                </v:shape>
              </w:pict>
            </w:r>
          </w:p>
        </w:tc>
        <w:tc>
          <w:tcPr>
            <w:tcW w:w="1710" w:type="dxa"/>
            <w:vAlign w:val="center"/>
          </w:tcPr>
          <w:p w14:paraId="01A928B2"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6"/>
                <w:sz w:val="24"/>
                <w:szCs w:val="24"/>
              </w:rPr>
              <w:pict w14:anchorId="5AEA73D9">
                <v:shape id="_x0000_i7851" type="#_x0000_t75" style="width:10.5pt;height:14.25pt">
                  <v:imagedata r:id="rId10764" o:title=""/>
                </v:shape>
              </w:pict>
            </w:r>
          </w:p>
        </w:tc>
        <w:tc>
          <w:tcPr>
            <w:tcW w:w="1890" w:type="dxa"/>
            <w:vAlign w:val="center"/>
          </w:tcPr>
          <w:p w14:paraId="518AE345" w14:textId="77777777" w:rsidR="00ED397D" w:rsidRPr="00330A7E" w:rsidRDefault="00FA344A" w:rsidP="00330A7E">
            <w:pPr>
              <w:pStyle w:val="Heading2"/>
              <w:jc w:val="center"/>
              <w:outlineLvl w:val="1"/>
              <w:rPr>
                <w:rFonts w:ascii="Times New Roman" w:hAnsi="Times New Roman" w:cs="Times New Roman"/>
                <w:sz w:val="24"/>
                <w:szCs w:val="24"/>
                <w:lang w:val="it-IT"/>
              </w:rPr>
            </w:pPr>
            <w:r>
              <w:rPr>
                <w:rFonts w:ascii="Times New Roman" w:hAnsi="Times New Roman" w:cs="Times New Roman"/>
                <w:position w:val="-4"/>
                <w:sz w:val="24"/>
                <w:szCs w:val="24"/>
              </w:rPr>
              <w:pict w14:anchorId="6F6B2EF6">
                <v:shape id="_x0000_i7852" type="#_x0000_t75" style="width:10.5pt;height:13.5pt">
                  <v:imagedata r:id="rId10765" o:title=""/>
                </v:shape>
              </w:pict>
            </w:r>
          </w:p>
        </w:tc>
        <w:tc>
          <w:tcPr>
            <w:tcW w:w="1620" w:type="dxa"/>
            <w:vAlign w:val="center"/>
          </w:tcPr>
          <w:p w14:paraId="583DA728"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4"/>
                <w:sz w:val="24"/>
                <w:szCs w:val="24"/>
              </w:rPr>
              <w:pict w14:anchorId="7DF5791E">
                <v:shape id="_x0000_i7853" type="#_x0000_t75" style="width:7.5pt;height:13.5pt">
                  <v:imagedata r:id="rId10766" o:title=""/>
                </v:shape>
              </w:pict>
            </w:r>
          </w:p>
        </w:tc>
        <w:tc>
          <w:tcPr>
            <w:tcW w:w="1620" w:type="dxa"/>
          </w:tcPr>
          <w:p w14:paraId="50428DB6" w14:textId="77777777" w:rsidR="00ED397D" w:rsidRPr="00330A7E" w:rsidRDefault="00FA344A" w:rsidP="00330A7E">
            <w:pPr>
              <w:pStyle w:val="ListParagraph"/>
              <w:tabs>
                <w:tab w:val="left" w:pos="992"/>
              </w:tabs>
              <w:spacing w:before="120" w:line="276" w:lineRule="auto"/>
              <w:ind w:left="0"/>
              <w:jc w:val="center"/>
              <w:rPr>
                <w:rFonts w:ascii="Times New Roman" w:hAnsi="Times New Roman" w:cs="Times New Roman"/>
                <w:sz w:val="24"/>
                <w:szCs w:val="24"/>
                <w:lang w:val="it-IT"/>
              </w:rPr>
            </w:pPr>
            <w:r>
              <w:rPr>
                <w:rFonts w:ascii="Times New Roman" w:hAnsi="Times New Roman" w:cs="Times New Roman"/>
                <w:position w:val="-4"/>
                <w:sz w:val="24"/>
                <w:szCs w:val="24"/>
              </w:rPr>
              <w:pict w14:anchorId="4D346783">
                <v:shape id="_x0000_i7854" type="#_x0000_t75" style="width:7.5pt;height:13.5pt">
                  <v:imagedata r:id="rId10930" o:title=""/>
                </v:shape>
              </w:pict>
            </w:r>
          </w:p>
        </w:tc>
      </w:tr>
    </w:tbl>
    <w:p w14:paraId="45E0EA60" w14:textId="77777777" w:rsidR="00ED397D" w:rsidRPr="00330A7E" w:rsidRDefault="00ED397D" w:rsidP="00330A7E">
      <w:pPr>
        <w:pStyle w:val="ListParagraph"/>
        <w:tabs>
          <w:tab w:val="left" w:pos="992"/>
        </w:tabs>
        <w:spacing w:before="120" w:line="276" w:lineRule="auto"/>
        <w:ind w:left="0"/>
        <w:rPr>
          <w:rFonts w:ascii="Times New Roman" w:hAnsi="Times New Roman" w:cs="Times New Roman"/>
          <w:sz w:val="24"/>
          <w:szCs w:val="24"/>
          <w:lang w:val="it-IT"/>
        </w:rPr>
      </w:pPr>
    </w:p>
    <w:p w14:paraId="608C4070"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sz w:val="24"/>
          <w:szCs w:val="24"/>
          <w:lang w:val="it-IT"/>
        </w:rPr>
      </w:pPr>
      <w:r w:rsidRPr="00330A7E">
        <w:rPr>
          <w:rFonts w:ascii="Times New Roman" w:hAnsi="Times New Roman" w:cs="Times New Roman"/>
          <w:b/>
          <w:color w:val="0000FF"/>
          <w:sz w:val="24"/>
          <w:szCs w:val="24"/>
        </w:rPr>
        <w:t xml:space="preserve">A. </w:t>
      </w:r>
      <w:r w:rsidR="00FA344A">
        <w:rPr>
          <w:rFonts w:ascii="Times New Roman" w:hAnsi="Times New Roman" w:cs="Times New Roman"/>
          <w:position w:val="-6"/>
          <w:sz w:val="24"/>
          <w:szCs w:val="24"/>
        </w:rPr>
        <w:pict w14:anchorId="6E73F0EB">
          <v:shape id="_x0000_i7855" type="#_x0000_t75" style="width:16.5pt;height:14.25pt">
            <v:imagedata r:id="rId10767"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00FA344A">
        <w:rPr>
          <w:rFonts w:ascii="Times New Roman" w:hAnsi="Times New Roman" w:cs="Times New Roman"/>
          <w:position w:val="-6"/>
          <w:sz w:val="24"/>
          <w:szCs w:val="24"/>
        </w:rPr>
        <w:pict w14:anchorId="70EE4986">
          <v:shape id="_x0000_i7856" type="#_x0000_t75" style="width:16.5pt;height:14.25pt">
            <v:imagedata r:id="rId10768"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00FA344A">
        <w:rPr>
          <w:rFonts w:ascii="Times New Roman" w:hAnsi="Times New Roman" w:cs="Times New Roman"/>
          <w:position w:val="-6"/>
          <w:sz w:val="24"/>
          <w:szCs w:val="24"/>
        </w:rPr>
        <w:pict w14:anchorId="00879817">
          <v:shape id="_x0000_i7857" type="#_x0000_t75" style="width:14.25pt;height:14.25pt">
            <v:imagedata r:id="rId10769" o:title=""/>
          </v:shape>
        </w:pi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 xml:space="preserve">. </w:t>
      </w:r>
      <w:r w:rsidR="00FA344A">
        <w:rPr>
          <w:rFonts w:ascii="Times New Roman" w:hAnsi="Times New Roman" w:cs="Times New Roman"/>
          <w:position w:val="-6"/>
          <w:sz w:val="24"/>
          <w:szCs w:val="24"/>
        </w:rPr>
        <w:pict w14:anchorId="6CE247F3">
          <v:shape id="_x0000_i7858" type="#_x0000_t75" style="width:15pt;height:14.25pt">
            <v:imagedata r:id="rId10931" o:title=""/>
          </v:shape>
        </w:pict>
      </w:r>
      <w:r w:rsidRPr="00330A7E">
        <w:rPr>
          <w:rFonts w:ascii="Times New Roman" w:hAnsi="Times New Roman" w:cs="Times New Roman"/>
          <w:sz w:val="24"/>
          <w:szCs w:val="24"/>
          <w:lang w:val="it-IT"/>
        </w:rPr>
        <w:t>.</w:t>
      </w:r>
    </w:p>
    <w:p w14:paraId="7F90E12D" w14:textId="77777777" w:rsidR="00ED397D" w:rsidRPr="00330A7E" w:rsidRDefault="00ED397D" w:rsidP="00330A7E">
      <w:pPr>
        <w:spacing w:before="120" w:after="0"/>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lastRenderedPageBreak/>
        <w:t>Giải</w:t>
      </w:r>
    </w:p>
    <w:p w14:paraId="741B690A" w14:textId="77777777" w:rsidR="00ED397D" w:rsidRPr="00330A7E" w:rsidRDefault="00ED397D" w:rsidP="00330A7E">
      <w:pPr>
        <w:ind w:left="992"/>
        <w:rPr>
          <w:rFonts w:ascii="Times New Roman" w:hAnsi="Times New Roman" w:cs="Times New Roman"/>
          <w:b/>
          <w:bCs/>
          <w:color w:val="4414F4"/>
          <w:sz w:val="24"/>
          <w:szCs w:val="24"/>
          <w:u w:val="single"/>
        </w:rPr>
      </w:pPr>
      <w:r w:rsidRPr="00330A7E">
        <w:rPr>
          <w:rFonts w:ascii="Times New Roman" w:hAnsi="Times New Roman" w:cs="Times New Roman"/>
          <w:b/>
          <w:bCs/>
          <w:color w:val="4414F4"/>
          <w:sz w:val="24"/>
          <w:szCs w:val="24"/>
        </w:rPr>
        <w:t xml:space="preserve">Chọn </w:t>
      </w:r>
      <w:r w:rsidRPr="00330A7E">
        <w:rPr>
          <w:rFonts w:ascii="Times New Roman" w:hAnsi="Times New Roman" w:cs="Times New Roman"/>
          <w:b/>
          <w:bCs/>
          <w:color w:val="4414F4"/>
          <w:sz w:val="24"/>
          <w:szCs w:val="24"/>
          <w:u w:val="single"/>
        </w:rPr>
        <w:t>C</w:t>
      </w:r>
    </w:p>
    <w:p w14:paraId="5A99A1D6" w14:textId="77777777" w:rsidR="00ED397D" w:rsidRPr="00330A7E" w:rsidRDefault="00ED397D" w:rsidP="00330A7E">
      <w:pPr>
        <w:pStyle w:val="NormalWeb"/>
        <w:shd w:val="clear" w:color="auto" w:fill="FFFFFF"/>
        <w:tabs>
          <w:tab w:val="left" w:pos="360"/>
          <w:tab w:val="left" w:pos="2880"/>
          <w:tab w:val="left" w:pos="5400"/>
          <w:tab w:val="left" w:pos="7920"/>
        </w:tabs>
        <w:spacing w:before="0" w:beforeAutospacing="0" w:after="0" w:afterAutospacing="0" w:line="360" w:lineRule="auto"/>
        <w:jc w:val="both"/>
        <w:textAlignment w:val="baseline"/>
        <w:rPr>
          <w:rFonts w:ascii="Times New Roman" w:hAnsi="Times New Roman"/>
          <w:color w:val="000000"/>
        </w:rPr>
      </w:pPr>
      <w:r w:rsidRPr="00330A7E">
        <w:rPr>
          <w:rFonts w:ascii="Times New Roman" w:hAnsi="Times New Roman"/>
          <w:color w:val="000000"/>
        </w:rPr>
        <w:t xml:space="preserve">Gọi </w:t>
      </w:r>
      <w:r w:rsidR="00FA344A">
        <w:rPr>
          <w:rFonts w:ascii="Times New Roman" w:hAnsi="Times New Roman"/>
          <w:position w:val="-4"/>
        </w:rPr>
        <w:pict w14:anchorId="3FEF2BD1">
          <v:shape id="_x0000_i7859" type="#_x0000_t75" style="width:12pt;height:13.5pt">
            <v:imagedata r:id="rId10932" o:title=""/>
          </v:shape>
        </w:pict>
      </w:r>
      <w:r w:rsidRPr="00330A7E">
        <w:rPr>
          <w:rFonts w:ascii="Times New Roman" w:hAnsi="Times New Roman"/>
          <w:color w:val="000000"/>
        </w:rPr>
        <w:t xml:space="preserve"> là biến cố “con xúc xắc thứ nhất xuất hiện mặt 4 chấm” </w:t>
      </w:r>
    </w:p>
    <w:p w14:paraId="52E27CA9"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sz w:val="24"/>
          <w:szCs w:val="24"/>
          <w:lang w:val="it-IT"/>
        </w:rPr>
      </w:pPr>
    </w:p>
    <w:p w14:paraId="55D54B24" w14:textId="77777777" w:rsidR="00ED397D" w:rsidRPr="00330A7E" w:rsidRDefault="00ED397D" w:rsidP="000E1E56">
      <w:pPr>
        <w:pStyle w:val="ListParagraph"/>
        <w:numPr>
          <w:ilvl w:val="0"/>
          <w:numId w:val="84"/>
        </w:numPr>
        <w:tabs>
          <w:tab w:val="left" w:pos="992"/>
        </w:tabs>
        <w:spacing w:before="120" w:line="276" w:lineRule="auto"/>
        <w:rPr>
          <w:rFonts w:ascii="Times New Roman" w:hAnsi="Times New Roman" w:cs="Times New Roman"/>
          <w:sz w:val="24"/>
          <w:szCs w:val="24"/>
        </w:rPr>
      </w:pPr>
      <w:r w:rsidRPr="00330A7E">
        <w:rPr>
          <w:rFonts w:ascii="Times New Roman" w:hAnsi="Times New Roman" w:cs="Times New Roman"/>
          <w:sz w:val="24"/>
          <w:szCs w:val="24"/>
          <w:lang w:val="it-IT"/>
        </w:rPr>
        <w:t xml:space="preserve">Mức cường độ âm L đo bằng decibel (dB) của âm thanh có cường độ I (đo bằng mét vuông, kí hiệu </w:t>
      </w:r>
      <w:r w:rsidRPr="00330A7E">
        <w:rPr>
          <w:rFonts w:ascii="Times New Roman" w:hAnsi="Times New Roman" w:cs="Times New Roman"/>
          <w:sz w:val="24"/>
          <w:szCs w:val="24"/>
          <w:lang w:val="it-IT"/>
        </w:rPr>
        <w:br/>
      </w:r>
      <w:r w:rsidR="00FA344A">
        <w:rPr>
          <w:rFonts w:ascii="Times New Roman" w:hAnsi="Times New Roman" w:cs="Times New Roman"/>
          <w:position w:val="-10"/>
          <w:sz w:val="24"/>
          <w:szCs w:val="24"/>
        </w:rPr>
        <w:pict w14:anchorId="5570BD94">
          <v:shape id="_x0000_i7860" type="#_x0000_t75" style="width:34.5pt;height:18pt">
            <v:imagedata r:id="rId10933" o:title=""/>
          </v:shape>
        </w:pict>
      </w:r>
      <w:r w:rsidRPr="00330A7E">
        <w:rPr>
          <w:rFonts w:ascii="Times New Roman" w:hAnsi="Times New Roman" w:cs="Times New Roman"/>
          <w:sz w:val="24"/>
          <w:szCs w:val="24"/>
          <w:lang w:val="it-IT"/>
        </w:rPr>
        <w:t xml:space="preserve">) được định nghĩa như sau: </w:t>
      </w:r>
      <w:r w:rsidR="00FA344A">
        <w:rPr>
          <w:rFonts w:ascii="Times New Roman" w:hAnsi="Times New Roman" w:cs="Times New Roman"/>
          <w:position w:val="-30"/>
          <w:sz w:val="24"/>
          <w:szCs w:val="24"/>
        </w:rPr>
        <w:pict w14:anchorId="6125A9A2">
          <v:shape id="_x0000_i7861" type="#_x0000_t75" style="width:80.25pt;height:34.5pt">
            <v:imagedata r:id="rId10934" o:title=""/>
          </v:shape>
        </w:pict>
      </w:r>
      <w:r w:rsidRPr="00330A7E">
        <w:rPr>
          <w:rFonts w:ascii="Times New Roman" w:hAnsi="Times New Roman" w:cs="Times New Roman"/>
          <w:sz w:val="24"/>
          <w:szCs w:val="24"/>
          <w:lang w:val="it-IT"/>
        </w:rPr>
        <w:t xml:space="preserve">, trong đó </w:t>
      </w:r>
      <w:r w:rsidR="00FA344A">
        <w:rPr>
          <w:rFonts w:ascii="Times New Roman" w:hAnsi="Times New Roman" w:cs="Times New Roman"/>
          <w:position w:val="-16"/>
          <w:sz w:val="24"/>
          <w:szCs w:val="24"/>
        </w:rPr>
        <w:pict w14:anchorId="7CE9A801">
          <v:shape id="_x0000_i7862" type="#_x0000_t75" style="width:89.25pt;height:22.5pt">
            <v:imagedata r:id="rId10935" o:title=""/>
          </v:shape>
        </w:pict>
      </w:r>
      <w:r w:rsidRPr="00330A7E">
        <w:rPr>
          <w:rFonts w:ascii="Times New Roman" w:hAnsi="Times New Roman" w:cs="Times New Roman"/>
          <w:sz w:val="24"/>
          <w:szCs w:val="24"/>
          <w:lang w:val="it-IT"/>
        </w:rPr>
        <w:t xml:space="preserve"> là cường độ âm thanh nhỏ nhất mà tai người có thể phát hiện được (gọi là ngưỡng nghe).</w:t>
      </w:r>
    </w:p>
    <w:p w14:paraId="72B0858F" w14:textId="77777777" w:rsidR="00ED397D" w:rsidRPr="00330A7E" w:rsidRDefault="00ED397D" w:rsidP="00330A7E">
      <w:pPr>
        <w:pStyle w:val="ListParagraph"/>
        <w:tabs>
          <w:tab w:val="left" w:pos="992"/>
        </w:tabs>
        <w:spacing w:before="120" w:line="276" w:lineRule="auto"/>
        <w:ind w:left="0"/>
        <w:rPr>
          <w:rFonts w:ascii="Times New Roman" w:hAnsi="Times New Roman" w:cs="Times New Roman"/>
          <w:sz w:val="24"/>
          <w:szCs w:val="24"/>
        </w:rPr>
      </w:pPr>
      <w:r w:rsidRPr="00330A7E">
        <w:rPr>
          <w:rFonts w:ascii="Times New Roman" w:hAnsi="Times New Roman" w:cs="Times New Roman"/>
          <w:sz w:val="24"/>
          <w:szCs w:val="24"/>
          <w:lang w:val="it-IT"/>
        </w:rPr>
        <w:t xml:space="preserve">Mức cường độ âm của cuộc trò chuyện bình thường có cường độ </w:t>
      </w:r>
      <w:r w:rsidR="00FA344A">
        <w:rPr>
          <w:rFonts w:ascii="Times New Roman" w:hAnsi="Times New Roman" w:cs="Times New Roman"/>
          <w:position w:val="-16"/>
          <w:sz w:val="24"/>
          <w:szCs w:val="24"/>
        </w:rPr>
        <w:pict w14:anchorId="2ADF2DBE">
          <v:shape id="_x0000_i7863" type="#_x0000_t75" style="width:82.5pt;height:22.5pt">
            <v:imagedata r:id="rId10936" o:title=""/>
          </v:shape>
        </w:pict>
      </w:r>
      <w:r w:rsidRPr="00330A7E">
        <w:rPr>
          <w:rFonts w:ascii="Times New Roman" w:hAnsi="Times New Roman" w:cs="Times New Roman"/>
          <w:sz w:val="24"/>
          <w:szCs w:val="24"/>
          <w:lang w:val="it-IT"/>
        </w:rPr>
        <w:t xml:space="preserve"> là</w:t>
      </w:r>
    </w:p>
    <w:p w14:paraId="7900A4D9" w14:textId="77777777" w:rsidR="00ED397D" w:rsidRPr="00330A7E" w:rsidRDefault="00ED397D" w:rsidP="00330A7E">
      <w:pPr>
        <w:tabs>
          <w:tab w:val="left" w:pos="3402"/>
          <w:tab w:val="left" w:pos="5669"/>
          <w:tab w:val="left" w:pos="7937"/>
        </w:tabs>
        <w:spacing w:after="0"/>
        <w:ind w:left="992"/>
        <w:jc w:val="both"/>
        <w:rPr>
          <w:rFonts w:ascii="Times New Roman" w:hAnsi="Times New Roman" w:cs="Times New Roman"/>
          <w:b/>
          <w:sz w:val="24"/>
          <w:szCs w:val="24"/>
          <w:lang w:val="it-IT"/>
        </w:rPr>
      </w:pPr>
      <w:r w:rsidRPr="00330A7E">
        <w:rPr>
          <w:rFonts w:ascii="Times New Roman" w:hAnsi="Times New Roman" w:cs="Times New Roman"/>
          <w:b/>
          <w:color w:val="0000FF"/>
          <w:sz w:val="24"/>
          <w:szCs w:val="24"/>
        </w:rPr>
        <w:t xml:space="preserve">A. </w:t>
      </w:r>
      <w:r w:rsidR="00FA344A">
        <w:rPr>
          <w:rFonts w:ascii="Times New Roman" w:hAnsi="Times New Roman" w:cs="Times New Roman"/>
          <w:position w:val="-14"/>
          <w:sz w:val="24"/>
          <w:szCs w:val="24"/>
        </w:rPr>
        <w:pict w14:anchorId="4EEAA3C5">
          <v:shape id="_x0000_i7864" type="#_x0000_t75" style="width:40.5pt;height:20.25pt">
            <v:imagedata r:id="rId10937"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B. </w:t>
      </w:r>
      <w:r w:rsidR="00FA344A">
        <w:rPr>
          <w:rFonts w:ascii="Times New Roman" w:hAnsi="Times New Roman" w:cs="Times New Roman"/>
          <w:position w:val="-14"/>
          <w:sz w:val="24"/>
          <w:szCs w:val="24"/>
        </w:rPr>
        <w:pict w14:anchorId="1A999CED">
          <v:shape id="_x0000_i7865" type="#_x0000_t75" style="width:45pt;height:20.25pt">
            <v:imagedata r:id="rId10776" o:title=""/>
          </v:shape>
        </w:pict>
      </w:r>
      <w:r w:rsidRPr="00330A7E">
        <w:rPr>
          <w:rFonts w:ascii="Times New Roman" w:hAnsi="Times New Roman" w:cs="Times New Roman"/>
          <w:sz w:val="24"/>
          <w:szCs w:val="24"/>
        </w:rPr>
        <w:t>.</w:t>
      </w:r>
      <w:r w:rsidRPr="00330A7E">
        <w:rPr>
          <w:rFonts w:ascii="Times New Roman" w:hAnsi="Times New Roman" w:cs="Times New Roman"/>
          <w:sz w:val="24"/>
          <w:szCs w:val="24"/>
        </w:rPr>
        <w:tab/>
      </w:r>
      <w:r w:rsidRPr="00330A7E">
        <w:rPr>
          <w:rFonts w:ascii="Times New Roman" w:hAnsi="Times New Roman" w:cs="Times New Roman"/>
          <w:b/>
          <w:color w:val="0000FF"/>
          <w:sz w:val="24"/>
          <w:szCs w:val="24"/>
        </w:rPr>
        <w:t xml:space="preserve">C. </w:t>
      </w:r>
      <w:r w:rsidR="00FA344A">
        <w:rPr>
          <w:rFonts w:ascii="Times New Roman" w:hAnsi="Times New Roman" w:cs="Times New Roman"/>
          <w:position w:val="-14"/>
          <w:sz w:val="24"/>
          <w:szCs w:val="24"/>
        </w:rPr>
        <w:pict w14:anchorId="1225FA34">
          <v:shape id="_x0000_i7866" type="#_x0000_t75" style="width:40.5pt;height:20.25pt">
            <v:imagedata r:id="rId10938" o:title=""/>
          </v:shape>
        </w:pict>
      </w:r>
      <w:r w:rsidRPr="00330A7E">
        <w:rPr>
          <w:rFonts w:ascii="Times New Roman" w:hAnsi="Times New Roman" w:cs="Times New Roman"/>
          <w:sz w:val="24"/>
          <w:szCs w:val="24"/>
        </w:rPr>
        <w:t>.</w:t>
      </w:r>
      <w:r w:rsidRPr="00330A7E">
        <w:rPr>
          <w:rFonts w:ascii="Times New Roman" w:hAnsi="Times New Roman" w:cs="Times New Roman"/>
          <w:b/>
          <w:sz w:val="24"/>
          <w:szCs w:val="24"/>
        </w:rPr>
        <w:tab/>
      </w:r>
      <w:r w:rsidRPr="00330A7E">
        <w:rPr>
          <w:rFonts w:ascii="Times New Roman" w:hAnsi="Times New Roman" w:cs="Times New Roman"/>
          <w:b/>
          <w:color w:val="0000FF"/>
          <w:sz w:val="24"/>
          <w:szCs w:val="24"/>
          <w:lang w:val="it-IT"/>
        </w:rPr>
        <w:t>D</w:t>
      </w:r>
      <w:r w:rsidRPr="00330A7E">
        <w:rPr>
          <w:rFonts w:ascii="Times New Roman" w:hAnsi="Times New Roman" w:cs="Times New Roman"/>
          <w:b/>
          <w:color w:val="0000FF"/>
          <w:sz w:val="24"/>
          <w:szCs w:val="24"/>
        </w:rPr>
        <w:t xml:space="preserve">. </w:t>
      </w:r>
      <w:r w:rsidR="00FA344A">
        <w:rPr>
          <w:rFonts w:ascii="Times New Roman" w:hAnsi="Times New Roman" w:cs="Times New Roman"/>
          <w:position w:val="-14"/>
          <w:sz w:val="24"/>
          <w:szCs w:val="24"/>
        </w:rPr>
        <w:pict w14:anchorId="55FC6904">
          <v:shape id="_x0000_i7867" type="#_x0000_t75" style="width:40.5pt;height:20.25pt">
            <v:imagedata r:id="rId10939" o:title=""/>
          </v:shape>
        </w:pict>
      </w:r>
      <w:r w:rsidRPr="00330A7E">
        <w:rPr>
          <w:rFonts w:ascii="Times New Roman" w:hAnsi="Times New Roman" w:cs="Times New Roman"/>
          <w:sz w:val="24"/>
          <w:szCs w:val="24"/>
          <w:lang w:val="it-IT"/>
        </w:rPr>
        <w:t>.</w:t>
      </w:r>
    </w:p>
    <w:p w14:paraId="28C11A3C" w14:textId="77777777" w:rsidR="00ED397D" w:rsidRPr="00330A7E" w:rsidRDefault="00ED397D" w:rsidP="00330A7E">
      <w:pPr>
        <w:spacing w:before="120" w:after="0"/>
        <w:ind w:left="992" w:hanging="992"/>
        <w:jc w:val="center"/>
        <w:rPr>
          <w:rFonts w:ascii="Times New Roman" w:hAnsi="Times New Roman" w:cs="Times New Roman"/>
          <w:b/>
          <w:color w:val="0000FF"/>
          <w:sz w:val="24"/>
          <w:szCs w:val="24"/>
        </w:rPr>
      </w:pPr>
      <w:r w:rsidRPr="00330A7E">
        <w:rPr>
          <w:rFonts w:ascii="Times New Roman" w:hAnsi="Times New Roman" w:cs="Times New Roman"/>
          <w:b/>
          <w:color w:val="0000FF"/>
          <w:sz w:val="24"/>
          <w:szCs w:val="24"/>
        </w:rPr>
        <w:t>Giải</w:t>
      </w:r>
    </w:p>
    <w:p w14:paraId="13183DF3" w14:textId="77777777" w:rsidR="00ED397D" w:rsidRPr="00330A7E" w:rsidRDefault="00ED397D" w:rsidP="00330A7E">
      <w:pPr>
        <w:ind w:left="992"/>
        <w:rPr>
          <w:rFonts w:ascii="Times New Roman" w:hAnsi="Times New Roman" w:cs="Times New Roman"/>
          <w:b/>
          <w:bCs/>
          <w:color w:val="4414F4"/>
          <w:sz w:val="24"/>
          <w:szCs w:val="24"/>
          <w:u w:val="single"/>
        </w:rPr>
      </w:pPr>
      <w:r w:rsidRPr="00330A7E">
        <w:rPr>
          <w:rFonts w:ascii="Times New Roman" w:hAnsi="Times New Roman" w:cs="Times New Roman"/>
          <w:b/>
          <w:bCs/>
          <w:color w:val="4414F4"/>
          <w:sz w:val="24"/>
          <w:szCs w:val="24"/>
        </w:rPr>
        <w:t xml:space="preserve">Chọn </w:t>
      </w:r>
      <w:r w:rsidRPr="00330A7E">
        <w:rPr>
          <w:rFonts w:ascii="Times New Roman" w:hAnsi="Times New Roman" w:cs="Times New Roman"/>
          <w:b/>
          <w:bCs/>
          <w:color w:val="4414F4"/>
          <w:sz w:val="24"/>
          <w:szCs w:val="24"/>
          <w:u w:val="single"/>
        </w:rPr>
        <w:t>A</w:t>
      </w:r>
    </w:p>
    <w:p w14:paraId="240D5810" w14:textId="77777777" w:rsidR="00ED397D" w:rsidRPr="00330A7E" w:rsidRDefault="00ED397D" w:rsidP="00330A7E">
      <w:pPr>
        <w:pStyle w:val="ListParagraph"/>
        <w:tabs>
          <w:tab w:val="left" w:pos="992"/>
        </w:tabs>
        <w:spacing w:before="120" w:line="276" w:lineRule="auto"/>
        <w:ind w:left="990"/>
        <w:rPr>
          <w:rFonts w:ascii="Times New Roman" w:hAnsi="Times New Roman" w:cs="Times New Roman"/>
          <w:sz w:val="24"/>
          <w:szCs w:val="24"/>
          <w:lang w:val="it-IT"/>
        </w:rPr>
      </w:pPr>
      <w:r w:rsidRPr="00330A7E">
        <w:rPr>
          <w:rFonts w:ascii="Times New Roman" w:hAnsi="Times New Roman" w:cs="Times New Roman"/>
          <w:sz w:val="24"/>
          <w:szCs w:val="24"/>
          <w:lang w:val="it-IT"/>
        </w:rPr>
        <w:t xml:space="preserve">Mức cường độ âm của cuộc trò chuyện bình thường có cường độ </w:t>
      </w:r>
      <w:r w:rsidR="00FA344A">
        <w:rPr>
          <w:rFonts w:ascii="Times New Roman" w:hAnsi="Times New Roman" w:cs="Times New Roman"/>
          <w:position w:val="-16"/>
          <w:sz w:val="24"/>
          <w:szCs w:val="24"/>
        </w:rPr>
        <w:pict w14:anchorId="4F55AD45">
          <v:shape id="_x0000_i7868" type="#_x0000_t75" style="width:82.5pt;height:22.5pt">
            <v:imagedata r:id="rId10940" o:title=""/>
          </v:shape>
        </w:pict>
      </w:r>
      <w:r w:rsidRPr="00330A7E">
        <w:rPr>
          <w:rFonts w:ascii="Times New Roman" w:hAnsi="Times New Roman" w:cs="Times New Roman"/>
          <w:sz w:val="24"/>
          <w:szCs w:val="24"/>
          <w:lang w:val="it-IT"/>
        </w:rPr>
        <w:t xml:space="preserve"> là</w:t>
      </w:r>
    </w:p>
    <w:p w14:paraId="2EF82DEA" w14:textId="77777777" w:rsidR="00ED397D" w:rsidRPr="00330A7E" w:rsidRDefault="00FA344A" w:rsidP="00330A7E">
      <w:pPr>
        <w:pStyle w:val="ListParagraph"/>
        <w:tabs>
          <w:tab w:val="left" w:pos="992"/>
        </w:tabs>
        <w:spacing w:before="120" w:after="360" w:line="276" w:lineRule="auto"/>
        <w:ind w:left="994"/>
        <w:rPr>
          <w:rFonts w:ascii="Times New Roman" w:hAnsi="Times New Roman" w:cs="Times New Roman"/>
          <w:sz w:val="24"/>
          <w:szCs w:val="24"/>
        </w:rPr>
      </w:pPr>
      <w:r>
        <w:rPr>
          <w:rFonts w:ascii="Times New Roman" w:hAnsi="Times New Roman" w:cs="Times New Roman"/>
          <w:position w:val="-30"/>
          <w:sz w:val="24"/>
          <w:szCs w:val="24"/>
        </w:rPr>
        <w:pict w14:anchorId="24E522B5">
          <v:shape id="_x0000_i7869" type="#_x0000_t75" style="width:242.25pt;height:36pt">
            <v:imagedata r:id="rId10941" o:title=""/>
          </v:shape>
        </w:pict>
      </w:r>
      <w:r w:rsidR="00ED397D" w:rsidRPr="00330A7E">
        <w:rPr>
          <w:rFonts w:ascii="Times New Roman" w:hAnsi="Times New Roman" w:cs="Times New Roman"/>
          <w:sz w:val="24"/>
          <w:szCs w:val="24"/>
          <w:lang w:val="it-IT"/>
        </w:rPr>
        <w:t>.</w:t>
      </w:r>
    </w:p>
    <w:p w14:paraId="02062428" w14:textId="77777777" w:rsidR="00ED397D" w:rsidRPr="00330A7E" w:rsidRDefault="00ED397D" w:rsidP="00330A7E">
      <w:pPr>
        <w:ind w:left="992"/>
        <w:rPr>
          <w:rFonts w:ascii="Times New Roman" w:hAnsi="Times New Roman" w:cs="Times New Roman"/>
          <w:b/>
          <w:bCs/>
          <w:color w:val="0033CC"/>
          <w:sz w:val="24"/>
          <w:szCs w:val="24"/>
        </w:rPr>
      </w:pPr>
      <w:r w:rsidRPr="00330A7E">
        <w:rPr>
          <w:rFonts w:ascii="Times New Roman" w:hAnsi="Times New Roman" w:cs="Times New Roman"/>
          <w:b/>
          <w:bCs/>
          <w:sz w:val="24"/>
          <w:szCs w:val="24"/>
        </w:rPr>
        <w:t xml:space="preserve">Phần II. </w:t>
      </w:r>
      <w:r w:rsidRPr="00330A7E">
        <w:rPr>
          <w:rFonts w:ascii="Times New Roman" w:hAnsi="Times New Roman" w:cs="Times New Roman"/>
          <w:b/>
          <w:bCs/>
          <w:color w:val="0033CC"/>
          <w:sz w:val="24"/>
          <w:szCs w:val="24"/>
        </w:rPr>
        <w:t>Câu trắc nghiệm đúng sai</w:t>
      </w:r>
    </w:p>
    <w:p w14:paraId="40A5C436" w14:textId="77777777" w:rsidR="00ED397D" w:rsidRPr="00330A7E" w:rsidRDefault="00ED397D" w:rsidP="000E1E56">
      <w:pPr>
        <w:pStyle w:val="ListParagraph"/>
        <w:numPr>
          <w:ilvl w:val="0"/>
          <w:numId w:val="85"/>
        </w:numPr>
        <w:tabs>
          <w:tab w:val="clear" w:pos="2016"/>
        </w:tabs>
        <w:spacing w:after="160" w:line="276" w:lineRule="auto"/>
        <w:ind w:left="990" w:hanging="990"/>
        <w:jc w:val="left"/>
        <w:rPr>
          <w:rFonts w:ascii="Times New Roman" w:hAnsi="Times New Roman" w:cs="Times New Roman"/>
          <w:sz w:val="24"/>
          <w:szCs w:val="24"/>
        </w:rPr>
      </w:pPr>
      <w:r w:rsidRPr="00330A7E">
        <w:rPr>
          <w:rFonts w:ascii="Times New Roman" w:eastAsia="Calibri" w:hAnsi="Times New Roman" w:cs="Times New Roman"/>
          <w:b/>
          <w:bCs/>
          <w:sz w:val="24"/>
          <w:szCs w:val="24"/>
        </w:rPr>
        <w:t xml:space="preserve">a) </w:t>
      </w:r>
      <w:r w:rsidRPr="00330A7E">
        <w:rPr>
          <w:rFonts w:ascii="Times New Roman" w:eastAsia="Calibri" w:hAnsi="Times New Roman" w:cs="Times New Roman"/>
          <w:sz w:val="24"/>
          <w:szCs w:val="24"/>
        </w:rPr>
        <w:t xml:space="preserve"> </w:t>
      </w:r>
      <w:r w:rsidR="00FA344A">
        <w:rPr>
          <w:rFonts w:ascii="Times New Roman" w:hAnsi="Times New Roman" w:cs="Times New Roman"/>
          <w:position w:val="-16"/>
          <w:sz w:val="24"/>
          <w:szCs w:val="24"/>
        </w:rPr>
        <w:pict w14:anchorId="05715026">
          <v:shape id="_x0000_i7870" type="#_x0000_t75" style="width:79.5pt;height:22.5pt">
            <v:imagedata r:id="rId10942" o:title=""/>
          </v:shape>
        </w:pict>
      </w:r>
      <w:r w:rsidRPr="00330A7E">
        <w:rPr>
          <w:rFonts w:ascii="Times New Roman" w:hAnsi="Times New Roman" w:cs="Times New Roman"/>
          <w:sz w:val="24"/>
          <w:szCs w:val="24"/>
        </w:rPr>
        <w:t xml:space="preserve"> nên mệnh đề sai.</w:t>
      </w:r>
    </w:p>
    <w:p w14:paraId="32650F81" w14:textId="77777777" w:rsidR="00ED397D" w:rsidRPr="00330A7E" w:rsidRDefault="00ED397D" w:rsidP="00330A7E">
      <w:pPr>
        <w:pStyle w:val="ListParagraph"/>
        <w:spacing w:line="276" w:lineRule="auto"/>
        <w:ind w:left="992"/>
        <w:rPr>
          <w:rFonts w:ascii="Times New Roman" w:hAnsi="Times New Roman" w:cs="Times New Roman"/>
          <w:sz w:val="24"/>
          <w:szCs w:val="24"/>
        </w:rPr>
      </w:pPr>
      <w:r w:rsidRPr="00330A7E">
        <w:rPr>
          <w:rFonts w:ascii="Times New Roman" w:eastAsia="Calibri" w:hAnsi="Times New Roman" w:cs="Times New Roman"/>
          <w:b/>
          <w:bCs/>
          <w:sz w:val="24"/>
          <w:szCs w:val="24"/>
        </w:rPr>
        <w:t xml:space="preserve">b) </w:t>
      </w:r>
      <w:r w:rsidR="00FA344A">
        <w:rPr>
          <w:rFonts w:ascii="Times New Roman" w:hAnsi="Times New Roman" w:cs="Times New Roman"/>
          <w:position w:val="-14"/>
          <w:sz w:val="24"/>
          <w:szCs w:val="24"/>
        </w:rPr>
        <w:pict w14:anchorId="671C85D6">
          <v:shape id="_x0000_i7871" type="#_x0000_t75" style="width:70.5pt;height:21pt">
            <v:imagedata r:id="rId10943" o:title=""/>
          </v:shape>
        </w:pict>
      </w:r>
      <w:r w:rsidRPr="00330A7E">
        <w:rPr>
          <w:rFonts w:ascii="Times New Roman" w:hAnsi="Times New Roman" w:cs="Times New Roman"/>
          <w:sz w:val="24"/>
          <w:szCs w:val="24"/>
        </w:rPr>
        <w:t xml:space="preserve"> nên mệnh đề đúng.</w:t>
      </w:r>
    </w:p>
    <w:p w14:paraId="6A10A812" w14:textId="77777777" w:rsidR="00ED397D" w:rsidRPr="00330A7E" w:rsidRDefault="00ED397D" w:rsidP="00330A7E">
      <w:pPr>
        <w:pStyle w:val="ListParagraph"/>
        <w:spacing w:line="276" w:lineRule="auto"/>
        <w:ind w:left="992"/>
        <w:rPr>
          <w:rFonts w:ascii="Times New Roman" w:hAnsi="Times New Roman" w:cs="Times New Roman"/>
          <w:sz w:val="24"/>
          <w:szCs w:val="24"/>
        </w:rPr>
      </w:pPr>
      <w:r w:rsidRPr="00330A7E">
        <w:rPr>
          <w:rFonts w:ascii="Times New Roman" w:eastAsia="Calibri" w:hAnsi="Times New Roman" w:cs="Times New Roman"/>
          <w:b/>
          <w:bCs/>
          <w:sz w:val="24"/>
          <w:szCs w:val="24"/>
        </w:rPr>
        <w:t xml:space="preserve">c) </w:t>
      </w:r>
      <w:r w:rsidR="00FA344A">
        <w:rPr>
          <w:rFonts w:ascii="Times New Roman" w:hAnsi="Times New Roman" w:cs="Times New Roman"/>
          <w:position w:val="-16"/>
          <w:sz w:val="24"/>
          <w:szCs w:val="24"/>
        </w:rPr>
        <w:pict w14:anchorId="4C47603F">
          <v:shape id="_x0000_i7872" type="#_x0000_t75" style="width:116.25pt;height:22.5pt">
            <v:imagedata r:id="rId10944" o:title=""/>
          </v:shape>
        </w:pict>
      </w:r>
      <w:r w:rsidRPr="00330A7E">
        <w:rPr>
          <w:rFonts w:ascii="Times New Roman" w:hAnsi="Times New Roman" w:cs="Times New Roman"/>
          <w:sz w:val="24"/>
          <w:szCs w:val="24"/>
        </w:rPr>
        <w:t xml:space="preserve"> nên mệnh đề đúng.</w:t>
      </w:r>
    </w:p>
    <w:p w14:paraId="1C0C9D13" w14:textId="77777777" w:rsidR="00ED397D" w:rsidRPr="00330A7E" w:rsidRDefault="00ED397D" w:rsidP="00330A7E">
      <w:pPr>
        <w:pStyle w:val="ListParagraph"/>
        <w:spacing w:line="276" w:lineRule="auto"/>
        <w:ind w:left="992"/>
        <w:rPr>
          <w:rFonts w:ascii="Times New Roman" w:eastAsia="Calibri" w:hAnsi="Times New Roman" w:cs="Times New Roman"/>
          <w:sz w:val="24"/>
          <w:szCs w:val="24"/>
        </w:rPr>
      </w:pPr>
      <w:r w:rsidRPr="00330A7E">
        <w:rPr>
          <w:rFonts w:ascii="Times New Roman" w:eastAsia="Calibri" w:hAnsi="Times New Roman" w:cs="Times New Roman"/>
          <w:b/>
          <w:bCs/>
          <w:sz w:val="24"/>
          <w:szCs w:val="24"/>
        </w:rPr>
        <w:t xml:space="preserve">d) </w:t>
      </w:r>
      <w:r w:rsidRPr="00330A7E">
        <w:rPr>
          <w:rFonts w:ascii="Times New Roman" w:eastAsia="Calibri" w:hAnsi="Times New Roman" w:cs="Times New Roman"/>
          <w:sz w:val="24"/>
          <w:szCs w:val="24"/>
        </w:rPr>
        <w:t xml:space="preserve">Gọi </w:t>
      </w:r>
      <w:r w:rsidR="00FA344A">
        <w:rPr>
          <w:rFonts w:ascii="Times New Roman" w:hAnsi="Times New Roman" w:cs="Times New Roman"/>
          <w:position w:val="-14"/>
          <w:sz w:val="24"/>
          <w:szCs w:val="24"/>
        </w:rPr>
        <w:pict w14:anchorId="6944343D">
          <v:shape id="_x0000_i7873" type="#_x0000_t75" style="width:64.5pt;height:20.25pt">
            <v:imagedata r:id="rId10945" o:title=""/>
          </v:shape>
        </w:pict>
      </w:r>
      <w:r w:rsidRPr="00330A7E">
        <w:rPr>
          <w:rFonts w:ascii="Times New Roman" w:eastAsia="Calibri" w:hAnsi="Times New Roman" w:cs="Times New Roman"/>
          <w:sz w:val="24"/>
          <w:szCs w:val="24"/>
        </w:rPr>
        <w:t xml:space="preserve">. Do </w:t>
      </w:r>
      <w:r w:rsidR="00FA344A">
        <w:rPr>
          <w:rFonts w:ascii="Times New Roman" w:hAnsi="Times New Roman" w:cs="Times New Roman"/>
          <w:position w:val="-14"/>
          <w:sz w:val="24"/>
          <w:szCs w:val="24"/>
        </w:rPr>
        <w:pict w14:anchorId="789502D1">
          <v:shape id="_x0000_i7874" type="#_x0000_t75" style="width:166.5pt;height:20.25pt">
            <v:imagedata r:id="rId10946" o:title=""/>
          </v:shape>
        </w:pict>
      </w:r>
    </w:p>
    <w:p w14:paraId="2AF28FE9" w14:textId="77777777" w:rsidR="00ED397D" w:rsidRPr="00330A7E" w:rsidRDefault="00ED397D" w:rsidP="00330A7E">
      <w:pPr>
        <w:pStyle w:val="ListParagraph"/>
        <w:spacing w:line="276" w:lineRule="auto"/>
        <w:ind w:left="992"/>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Do </w:t>
      </w:r>
      <w:r w:rsidR="00FA344A">
        <w:rPr>
          <w:rFonts w:ascii="Times New Roman" w:hAnsi="Times New Roman" w:cs="Times New Roman"/>
          <w:position w:val="-14"/>
          <w:sz w:val="24"/>
          <w:szCs w:val="24"/>
        </w:rPr>
        <w:pict w14:anchorId="0799F308">
          <v:shape id="_x0000_i7875" type="#_x0000_t75" style="width:335.25pt;height:20.25pt">
            <v:imagedata r:id="rId10947" o:title=""/>
          </v:shape>
        </w:pict>
      </w:r>
    </w:p>
    <w:p w14:paraId="3687A55A" w14:textId="77777777" w:rsidR="00ED397D" w:rsidRPr="00330A7E" w:rsidRDefault="00ED397D" w:rsidP="00330A7E">
      <w:pPr>
        <w:pStyle w:val="ListParagraph"/>
        <w:spacing w:line="276" w:lineRule="auto"/>
        <w:ind w:left="992"/>
        <w:rPr>
          <w:rFonts w:ascii="Times New Roman" w:eastAsia="Calibri" w:hAnsi="Times New Roman" w:cs="Times New Roman"/>
          <w:sz w:val="24"/>
          <w:szCs w:val="24"/>
        </w:rPr>
      </w:pPr>
      <w:r w:rsidRPr="00330A7E">
        <w:rPr>
          <w:rFonts w:ascii="Times New Roman" w:eastAsia="Calibri" w:hAnsi="Times New Roman" w:cs="Times New Roman"/>
          <w:sz w:val="24"/>
          <w:szCs w:val="24"/>
        </w:rPr>
        <w:t xml:space="preserve">Vậy </w:t>
      </w:r>
      <w:r w:rsidR="00FA344A">
        <w:rPr>
          <w:rFonts w:ascii="Times New Roman" w:hAnsi="Times New Roman" w:cs="Times New Roman"/>
          <w:position w:val="-14"/>
          <w:sz w:val="24"/>
          <w:szCs w:val="24"/>
        </w:rPr>
        <w:pict w14:anchorId="380D2AFC">
          <v:shape id="_x0000_i7876" type="#_x0000_t75" style="width:59.25pt;height:20.25pt">
            <v:imagedata r:id="rId10948" o:title=""/>
          </v:shape>
        </w:pict>
      </w:r>
      <w:r w:rsidRPr="00330A7E">
        <w:rPr>
          <w:rFonts w:ascii="Times New Roman" w:eastAsia="Calibri" w:hAnsi="Times New Roman" w:cs="Times New Roman"/>
          <w:sz w:val="24"/>
          <w:szCs w:val="24"/>
        </w:rPr>
        <w:t xml:space="preserve"> nên mệnh đề sai.</w:t>
      </w:r>
    </w:p>
    <w:p w14:paraId="0CDF4105"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a) </w:t>
      </w:r>
      <w:r w:rsidRPr="00330A7E">
        <w:rPr>
          <w:rFonts w:ascii="Times New Roman" w:hAnsi="Times New Roman" w:cs="Times New Roman"/>
          <w:b/>
          <w:bCs/>
          <w:sz w:val="24"/>
          <w:szCs w:val="24"/>
        </w:rPr>
        <w:t>S</w:t>
      </w:r>
      <w:r w:rsidRPr="00330A7E">
        <w:rPr>
          <w:rFonts w:ascii="Times New Roman" w:hAnsi="Times New Roman" w:cs="Times New Roman"/>
          <w:sz w:val="24"/>
          <w:szCs w:val="24"/>
        </w:rPr>
        <w:t>,</w: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b) </w:t>
      </w:r>
      <w:r w:rsidRPr="00330A7E">
        <w:rPr>
          <w:rFonts w:ascii="Times New Roman" w:hAnsi="Times New Roman" w:cs="Times New Roman"/>
          <w:b/>
          <w:bCs/>
          <w:sz w:val="24"/>
          <w:szCs w:val="24"/>
        </w:rPr>
        <w:t>Đ</w:t>
      </w:r>
      <w:r w:rsidRPr="00330A7E">
        <w:rPr>
          <w:rFonts w:ascii="Times New Roman" w:hAnsi="Times New Roman" w:cs="Times New Roman"/>
          <w:sz w:val="24"/>
          <w:szCs w:val="24"/>
        </w:rPr>
        <w:t>,</w: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c)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S</w:t>
      </w:r>
      <w:r w:rsidRPr="00330A7E">
        <w:rPr>
          <w:rFonts w:ascii="Times New Roman" w:hAnsi="Times New Roman" w:cs="Times New Roman"/>
          <w:sz w:val="24"/>
          <w:szCs w:val="24"/>
        </w:rPr>
        <w:t>.</w:t>
      </w:r>
    </w:p>
    <w:p w14:paraId="6BCE0FB1" w14:textId="77777777" w:rsidR="00ED397D" w:rsidRPr="00330A7E" w:rsidRDefault="00ED397D" w:rsidP="000E1E56">
      <w:pPr>
        <w:pStyle w:val="ListParagraph"/>
        <w:numPr>
          <w:ilvl w:val="0"/>
          <w:numId w:val="85"/>
        </w:numPr>
        <w:spacing w:after="160"/>
        <w:ind w:left="990" w:hanging="990"/>
        <w:jc w:val="left"/>
        <w:rPr>
          <w:rFonts w:ascii="Times New Roman" w:eastAsia="Calibri" w:hAnsi="Times New Roman" w:cs="Times New Roman"/>
          <w:color w:val="000000" w:themeColor="text1"/>
          <w:sz w:val="24"/>
          <w:szCs w:val="24"/>
          <w:lang w:val="nl-NL"/>
        </w:rPr>
      </w:pPr>
      <w:r w:rsidRPr="00330A7E">
        <w:rPr>
          <w:rFonts w:ascii="Times New Roman" w:hAnsi="Times New Roman" w:cs="Times New Roman"/>
          <w:bCs/>
          <w:sz w:val="24"/>
          <w:szCs w:val="24"/>
        </w:rPr>
        <w:t xml:space="preserve">a) </w:t>
      </w:r>
      <w:r w:rsidRPr="00330A7E">
        <w:rPr>
          <w:rFonts w:ascii="Times New Roman" w:hAnsi="Times New Roman" w:cs="Times New Roman"/>
          <w:color w:val="000000" w:themeColor="text1"/>
          <w:sz w:val="24"/>
          <w:szCs w:val="24"/>
          <w:lang w:val="nl-NL"/>
        </w:rPr>
        <w:t xml:space="preserve">Hàm số đạt cực tiểu tại </w:t>
      </w:r>
      <w:r w:rsidR="00FA344A">
        <w:rPr>
          <w:rFonts w:ascii="Times New Roman" w:hAnsi="Times New Roman" w:cs="Times New Roman"/>
          <w:position w:val="-6"/>
          <w:sz w:val="24"/>
          <w:szCs w:val="24"/>
        </w:rPr>
        <w:pict w14:anchorId="6C36DE69">
          <v:shape id="_x0000_i7877" type="#_x0000_t75" style="width:26.25pt;height:14.25pt">
            <v:imagedata r:id="rId10949" o:title=""/>
          </v:shape>
        </w:pict>
      </w:r>
      <w:r w:rsidRPr="00330A7E">
        <w:rPr>
          <w:rFonts w:ascii="Times New Roman" w:eastAsia="Times New Roman" w:hAnsi="Times New Roman" w:cs="Times New Roman"/>
          <w:sz w:val="24"/>
          <w:szCs w:val="24"/>
        </w:rPr>
        <w:t xml:space="preserve"> nên mệnh đề sai</w:t>
      </w:r>
      <w:r w:rsidRPr="00330A7E">
        <w:rPr>
          <w:rFonts w:ascii="Times New Roman" w:hAnsi="Times New Roman" w:cs="Times New Roman"/>
          <w:sz w:val="24"/>
          <w:szCs w:val="24"/>
        </w:rPr>
        <w:t>.</w:t>
      </w:r>
    </w:p>
    <w:p w14:paraId="5B3CDFF4" w14:textId="77777777" w:rsidR="00ED397D" w:rsidRPr="00330A7E" w:rsidRDefault="00ED397D" w:rsidP="00330A7E">
      <w:pPr>
        <w:pStyle w:val="ListParagraph"/>
        <w:tabs>
          <w:tab w:val="left" w:pos="1260"/>
          <w:tab w:val="left" w:pos="3402"/>
          <w:tab w:val="left" w:pos="5669"/>
          <w:tab w:val="left" w:pos="7937"/>
        </w:tabs>
        <w:ind w:left="992"/>
        <w:rPr>
          <w:rFonts w:ascii="Times New Roman" w:hAnsi="Times New Roman" w:cs="Times New Roman"/>
          <w:bCs/>
          <w:sz w:val="24"/>
          <w:szCs w:val="24"/>
        </w:rPr>
      </w:pPr>
      <w:r w:rsidRPr="00330A7E">
        <w:rPr>
          <w:rFonts w:ascii="Times New Roman" w:hAnsi="Times New Roman" w:cs="Times New Roman"/>
          <w:bCs/>
          <w:sz w:val="24"/>
          <w:szCs w:val="24"/>
        </w:rPr>
        <w:t>b)</w:t>
      </w:r>
      <w:r w:rsidRPr="00330A7E">
        <w:rPr>
          <w:rFonts w:ascii="Times New Roman" w:hAnsi="Times New Roman" w:cs="Times New Roman"/>
          <w:sz w:val="24"/>
          <w:szCs w:val="24"/>
        </w:rPr>
        <w:t xml:space="preserve"> </w:t>
      </w:r>
      <w:r w:rsidR="00FA344A">
        <w:rPr>
          <w:rFonts w:ascii="Times New Roman" w:hAnsi="Times New Roman" w:cs="Times New Roman"/>
          <w:position w:val="-24"/>
          <w:sz w:val="24"/>
          <w:szCs w:val="24"/>
        </w:rPr>
        <w:pict w14:anchorId="0FFF4C52">
          <v:shape id="_x0000_i7878" type="#_x0000_t75" style="width:56.25pt;height:24pt">
            <v:imagedata r:id="rId10950" o:title=""/>
          </v:shape>
        </w:pict>
      </w:r>
      <w:r w:rsidRPr="00330A7E">
        <w:rPr>
          <w:rFonts w:ascii="Times New Roman" w:eastAsia="Times New Roman" w:hAnsi="Times New Roman" w:cs="Times New Roman"/>
          <w:sz w:val="24"/>
          <w:szCs w:val="24"/>
        </w:rPr>
        <w:t xml:space="preserve"> nên mệnh đề đúng</w:t>
      </w:r>
      <w:r w:rsidRPr="00330A7E">
        <w:rPr>
          <w:rFonts w:ascii="Times New Roman" w:hAnsi="Times New Roman" w:cs="Times New Roman"/>
          <w:sz w:val="24"/>
          <w:szCs w:val="24"/>
        </w:rPr>
        <w:t>.</w:t>
      </w:r>
    </w:p>
    <w:p w14:paraId="496867C9" w14:textId="77777777" w:rsidR="00ED397D" w:rsidRPr="00330A7E" w:rsidRDefault="00ED397D" w:rsidP="00330A7E">
      <w:pPr>
        <w:pStyle w:val="ListParagraph"/>
        <w:tabs>
          <w:tab w:val="left" w:pos="1260"/>
          <w:tab w:val="left" w:pos="3402"/>
          <w:tab w:val="left" w:pos="5669"/>
          <w:tab w:val="left" w:pos="7937"/>
        </w:tabs>
        <w:ind w:left="992"/>
        <w:rPr>
          <w:rFonts w:ascii="Times New Roman" w:hAnsi="Times New Roman" w:cs="Times New Roman"/>
          <w:bCs/>
          <w:sz w:val="24"/>
          <w:szCs w:val="24"/>
        </w:rPr>
      </w:pPr>
      <w:r w:rsidRPr="00330A7E">
        <w:rPr>
          <w:rFonts w:ascii="Times New Roman" w:hAnsi="Times New Roman" w:cs="Times New Roman"/>
          <w:bCs/>
          <w:sz w:val="24"/>
          <w:szCs w:val="24"/>
        </w:rPr>
        <w:t xml:space="preserve">c) </w:t>
      </w:r>
      <w:r w:rsidR="00FA344A">
        <w:rPr>
          <w:rFonts w:ascii="Times New Roman" w:hAnsi="Times New Roman" w:cs="Times New Roman"/>
          <w:position w:val="-20"/>
          <w:sz w:val="24"/>
          <w:szCs w:val="24"/>
        </w:rPr>
        <w:pict w14:anchorId="501FA81A">
          <v:shape id="_x0000_i7879" type="#_x0000_t75" style="width:101.25pt;height:22.5pt">
            <v:imagedata r:id="rId10951" o:title=""/>
          </v:shape>
        </w:pict>
      </w:r>
      <w:r w:rsidRPr="00330A7E">
        <w:rPr>
          <w:rFonts w:ascii="Times New Roman" w:hAnsi="Times New Roman" w:cs="Times New Roman"/>
          <w:sz w:val="24"/>
          <w:szCs w:val="24"/>
        </w:rPr>
        <w:t xml:space="preserve"> nên mệnh đề sai.</w:t>
      </w:r>
    </w:p>
    <w:p w14:paraId="4562632F" w14:textId="77777777" w:rsidR="00ED397D" w:rsidRPr="00330A7E" w:rsidRDefault="00ED397D" w:rsidP="00330A7E">
      <w:pPr>
        <w:pStyle w:val="ListParagraph"/>
        <w:tabs>
          <w:tab w:val="left" w:pos="1260"/>
          <w:tab w:val="left" w:pos="3402"/>
          <w:tab w:val="left" w:pos="5669"/>
          <w:tab w:val="left" w:pos="7937"/>
        </w:tabs>
        <w:ind w:left="992"/>
        <w:rPr>
          <w:rFonts w:ascii="Times New Roman" w:hAnsi="Times New Roman" w:cs="Times New Roman"/>
          <w:bCs/>
          <w:sz w:val="24"/>
          <w:szCs w:val="24"/>
        </w:rPr>
      </w:pPr>
      <w:r w:rsidRPr="00330A7E">
        <w:rPr>
          <w:rFonts w:ascii="Times New Roman" w:hAnsi="Times New Roman" w:cs="Times New Roman"/>
          <w:bCs/>
          <w:sz w:val="24"/>
          <w:szCs w:val="24"/>
        </w:rPr>
        <w:t xml:space="preserve">d) </w:t>
      </w:r>
      <w:r w:rsidRPr="00330A7E">
        <w:rPr>
          <w:rFonts w:ascii="Times New Roman" w:hAnsi="Times New Roman" w:cs="Times New Roman"/>
          <w:color w:val="000000" w:themeColor="text1"/>
          <w:sz w:val="24"/>
          <w:szCs w:val="24"/>
          <w:lang w:val="nl-NL"/>
        </w:rPr>
        <w:t xml:space="preserve">Hàm số đồng biến trên khoảng </w:t>
      </w:r>
      <w:r w:rsidR="00FA344A">
        <w:rPr>
          <w:rFonts w:ascii="Times New Roman" w:hAnsi="Times New Roman" w:cs="Times New Roman"/>
          <w:position w:val="-14"/>
          <w:sz w:val="24"/>
          <w:szCs w:val="24"/>
        </w:rPr>
        <w:pict w14:anchorId="6980BDC4">
          <v:shape id="_x0000_i7880" type="#_x0000_t75" style="width:36pt;height:20.25pt">
            <v:imagedata r:id="rId10952" o:title=""/>
          </v:shape>
        </w:pict>
      </w:r>
      <w:r w:rsidRPr="00330A7E">
        <w:rPr>
          <w:rFonts w:ascii="Times New Roman" w:eastAsia="Times New Roman" w:hAnsi="Times New Roman" w:cs="Times New Roman"/>
          <w:sz w:val="24"/>
          <w:szCs w:val="24"/>
        </w:rPr>
        <w:t xml:space="preserve"> nên mệnh đề sai</w:t>
      </w:r>
      <w:r w:rsidRPr="00330A7E">
        <w:rPr>
          <w:rFonts w:ascii="Times New Roman" w:hAnsi="Times New Roman" w:cs="Times New Roman"/>
          <w:sz w:val="24"/>
          <w:szCs w:val="24"/>
        </w:rPr>
        <w:t>.</w:t>
      </w:r>
    </w:p>
    <w:p w14:paraId="6A83E1C1"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a) </w:t>
      </w:r>
      <w:r w:rsidRPr="00330A7E">
        <w:rPr>
          <w:rFonts w:ascii="Times New Roman" w:hAnsi="Times New Roman" w:cs="Times New Roman"/>
          <w:b/>
          <w:bCs/>
          <w:sz w:val="24"/>
          <w:szCs w:val="24"/>
        </w:rPr>
        <w:t>S</w:t>
      </w:r>
      <w:r w:rsidRPr="00330A7E">
        <w:rPr>
          <w:rFonts w:ascii="Times New Roman" w:hAnsi="Times New Roman" w:cs="Times New Roman"/>
          <w:sz w:val="24"/>
          <w:szCs w:val="24"/>
        </w:rPr>
        <w:t>,</w: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b) </w:t>
      </w:r>
      <w:r w:rsidRPr="00330A7E">
        <w:rPr>
          <w:rFonts w:ascii="Times New Roman" w:hAnsi="Times New Roman" w:cs="Times New Roman"/>
          <w:b/>
          <w:bCs/>
          <w:sz w:val="24"/>
          <w:szCs w:val="24"/>
        </w:rPr>
        <w:t>Đ</w:t>
      </w:r>
      <w:r w:rsidRPr="00330A7E">
        <w:rPr>
          <w:rFonts w:ascii="Times New Roman" w:hAnsi="Times New Roman" w:cs="Times New Roman"/>
          <w:sz w:val="24"/>
          <w:szCs w:val="24"/>
        </w:rPr>
        <w:t>,</w: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 xml:space="preserve">c)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S</w:t>
      </w:r>
      <w:r w:rsidRPr="00330A7E">
        <w:rPr>
          <w:rFonts w:ascii="Times New Roman" w:hAnsi="Times New Roman" w:cs="Times New Roman"/>
          <w:sz w:val="24"/>
          <w:szCs w:val="24"/>
        </w:rPr>
        <w:t>.</w:t>
      </w:r>
    </w:p>
    <w:p w14:paraId="6078A797" w14:textId="77777777" w:rsidR="00ED397D" w:rsidRPr="00330A7E" w:rsidRDefault="00ED397D" w:rsidP="000E1E56">
      <w:pPr>
        <w:pStyle w:val="ListParagraph"/>
        <w:numPr>
          <w:ilvl w:val="0"/>
          <w:numId w:val="86"/>
        </w:numPr>
        <w:spacing w:before="120" w:line="276" w:lineRule="auto"/>
        <w:rPr>
          <w:rFonts w:ascii="Times New Roman" w:hAnsi="Times New Roman" w:cs="Times New Roman"/>
          <w:sz w:val="24"/>
          <w:szCs w:val="24"/>
        </w:rPr>
      </w:pPr>
      <w:r w:rsidRPr="00330A7E">
        <w:rPr>
          <w:rFonts w:ascii="Times New Roman" w:hAnsi="Times New Roman" w:cs="Times New Roman"/>
          <w:sz w:val="24"/>
          <w:szCs w:val="24"/>
        </w:rPr>
        <w:t xml:space="preserve">a) Do </w:t>
      </w:r>
      <w:r w:rsidR="00FA344A">
        <w:rPr>
          <w:rFonts w:ascii="Times New Roman" w:hAnsi="Times New Roman" w:cs="Times New Roman"/>
          <w:position w:val="-10"/>
          <w:sz w:val="24"/>
          <w:szCs w:val="24"/>
        </w:rPr>
        <w:pict w14:anchorId="0AFCFD9F">
          <v:shape id="_x0000_i7881" type="#_x0000_t75" style="width:53.25pt;height:16.5pt">
            <v:imagedata r:id="rId10953" o:title=""/>
          </v:shape>
        </w:pict>
      </w:r>
      <w:r w:rsidRPr="00330A7E">
        <w:rPr>
          <w:rFonts w:ascii="Times New Roman" w:hAnsi="Times New Roman" w:cs="Times New Roman"/>
          <w:sz w:val="24"/>
          <w:szCs w:val="24"/>
        </w:rPr>
        <w:t xml:space="preserve"> nên mệnh đề đúng.</w:t>
      </w:r>
    </w:p>
    <w:p w14:paraId="0FC23D13" w14:textId="77777777" w:rsidR="00ED397D" w:rsidRPr="00330A7E" w:rsidRDefault="00ED397D" w:rsidP="00330A7E">
      <w:pPr>
        <w:pStyle w:val="ListParagraph"/>
        <w:tabs>
          <w:tab w:val="left" w:pos="992"/>
        </w:tabs>
        <w:spacing w:before="120" w:line="276" w:lineRule="auto"/>
        <w:ind w:left="992"/>
        <w:rPr>
          <w:rFonts w:ascii="Times New Roman" w:hAnsi="Times New Roman" w:cs="Times New Roman"/>
          <w:sz w:val="24"/>
          <w:szCs w:val="24"/>
        </w:rPr>
      </w:pPr>
      <w:r w:rsidRPr="00330A7E">
        <w:rPr>
          <w:rFonts w:ascii="Times New Roman" w:hAnsi="Times New Roman" w:cs="Times New Roman"/>
          <w:sz w:val="24"/>
          <w:szCs w:val="24"/>
        </w:rPr>
        <w:t xml:space="preserve">b) </w:t>
      </w:r>
      <w:r w:rsidR="00FA344A">
        <w:rPr>
          <w:rFonts w:ascii="Times New Roman" w:hAnsi="Times New Roman" w:cs="Times New Roman"/>
          <w:position w:val="-24"/>
          <w:sz w:val="24"/>
          <w:szCs w:val="24"/>
        </w:rPr>
        <w:pict w14:anchorId="269A6214">
          <v:shape id="_x0000_i7882" type="#_x0000_t75" style="width:177pt;height:31.5pt">
            <v:imagedata r:id="rId10954" o:title=""/>
          </v:shape>
        </w:pict>
      </w:r>
      <w:r w:rsidRPr="00330A7E">
        <w:rPr>
          <w:rFonts w:ascii="Times New Roman" w:hAnsi="Times New Roman" w:cs="Times New Roman"/>
          <w:sz w:val="24"/>
          <w:szCs w:val="24"/>
        </w:rPr>
        <w:t xml:space="preserve"> nên mệnh đề đúng.</w:t>
      </w:r>
    </w:p>
    <w:p w14:paraId="29ADC6FD" w14:textId="77777777" w:rsidR="00ED397D" w:rsidRPr="00330A7E" w:rsidRDefault="00ED397D" w:rsidP="00330A7E">
      <w:pPr>
        <w:pStyle w:val="ListParagraph"/>
        <w:tabs>
          <w:tab w:val="left" w:pos="992"/>
        </w:tabs>
        <w:spacing w:before="120" w:line="276" w:lineRule="auto"/>
        <w:ind w:left="992"/>
        <w:rPr>
          <w:rFonts w:ascii="Times New Roman" w:hAnsi="Times New Roman" w:cs="Times New Roman"/>
          <w:sz w:val="24"/>
          <w:szCs w:val="24"/>
        </w:rPr>
      </w:pPr>
      <w:r w:rsidRPr="00330A7E">
        <w:rPr>
          <w:rFonts w:ascii="Times New Roman" w:hAnsi="Times New Roman" w:cs="Times New Roman"/>
          <w:sz w:val="24"/>
          <w:szCs w:val="24"/>
        </w:rPr>
        <w:t>c)  nên mệnh đề sai.</w:t>
      </w:r>
    </w:p>
    <w:p w14:paraId="0AB79D86" w14:textId="77777777" w:rsidR="00ED397D" w:rsidRPr="00330A7E" w:rsidRDefault="00ED397D" w:rsidP="00330A7E">
      <w:pPr>
        <w:pStyle w:val="ListParagraph"/>
        <w:tabs>
          <w:tab w:val="left" w:pos="992"/>
        </w:tabs>
        <w:spacing w:before="120" w:line="276" w:lineRule="auto"/>
        <w:ind w:left="992"/>
        <w:rPr>
          <w:rFonts w:ascii="Times New Roman" w:hAnsi="Times New Roman" w:cs="Times New Roman"/>
          <w:sz w:val="24"/>
          <w:szCs w:val="24"/>
        </w:rPr>
      </w:pPr>
      <w:r w:rsidRPr="00330A7E">
        <w:rPr>
          <w:rFonts w:ascii="Times New Roman" w:hAnsi="Times New Roman" w:cs="Times New Roman"/>
          <w:sz w:val="24"/>
          <w:szCs w:val="24"/>
        </w:rPr>
        <w:t xml:space="preserve">d) </w:t>
      </w:r>
      <w:r w:rsidR="00FA344A">
        <w:rPr>
          <w:rFonts w:ascii="Times New Roman" w:hAnsi="Times New Roman" w:cs="Times New Roman"/>
          <w:position w:val="-14"/>
          <w:sz w:val="24"/>
          <w:szCs w:val="24"/>
        </w:rPr>
        <w:pict w14:anchorId="0BB15E47">
          <v:shape id="_x0000_i7883" type="#_x0000_t75" style="width:120pt;height:20.25pt">
            <v:imagedata r:id="rId10955" o:title=""/>
          </v:shape>
        </w:pict>
      </w:r>
      <w:r w:rsidRPr="00330A7E">
        <w:rPr>
          <w:rFonts w:ascii="Times New Roman" w:hAnsi="Times New Roman" w:cs="Times New Roman"/>
          <w:sz w:val="24"/>
          <w:szCs w:val="24"/>
        </w:rPr>
        <w:t xml:space="preserve">. Hàm số </w:t>
      </w:r>
      <w:r w:rsidR="00FA344A">
        <w:rPr>
          <w:rFonts w:ascii="Times New Roman" w:hAnsi="Times New Roman" w:cs="Times New Roman"/>
          <w:position w:val="-14"/>
          <w:sz w:val="24"/>
          <w:szCs w:val="24"/>
        </w:rPr>
        <w:pict w14:anchorId="2E7A886F">
          <v:shape id="_x0000_i7884" type="#_x0000_t75" style="width:24pt;height:20.25pt">
            <v:imagedata r:id="rId10956" o:title=""/>
          </v:shape>
        </w:pict>
      </w:r>
      <w:r w:rsidRPr="00330A7E">
        <w:rPr>
          <w:rFonts w:ascii="Times New Roman" w:hAnsi="Times New Roman" w:cs="Times New Roman"/>
          <w:sz w:val="24"/>
          <w:szCs w:val="24"/>
        </w:rPr>
        <w:t xml:space="preserve"> là hàm số bậc hai nên đạt cực tiểu tại </w:t>
      </w:r>
      <w:r w:rsidR="00FA344A">
        <w:rPr>
          <w:rFonts w:ascii="Times New Roman" w:hAnsi="Times New Roman" w:cs="Times New Roman"/>
          <w:position w:val="-6"/>
          <w:sz w:val="24"/>
          <w:szCs w:val="24"/>
        </w:rPr>
        <w:pict w14:anchorId="2DD0DE78">
          <v:shape id="_x0000_i7885" type="#_x0000_t75" style="width:23.25pt;height:14.25pt">
            <v:imagedata r:id="rId10957" o:title=""/>
          </v:shape>
        </w:pict>
      </w:r>
      <w:r w:rsidRPr="00330A7E">
        <w:rPr>
          <w:rFonts w:ascii="Times New Roman" w:hAnsi="Times New Roman" w:cs="Times New Roman"/>
          <w:sz w:val="24"/>
          <w:szCs w:val="24"/>
        </w:rPr>
        <w:t>, vậy mệnh đề đúng.</w:t>
      </w:r>
    </w:p>
    <w:p w14:paraId="4122C757" w14:textId="77777777" w:rsidR="00ED397D" w:rsidRPr="00330A7E" w:rsidRDefault="00ED397D" w:rsidP="00330A7E">
      <w:pPr>
        <w:ind w:left="992"/>
        <w:jc w:val="both"/>
        <w:rPr>
          <w:rFonts w:ascii="Times New Roman" w:hAnsi="Times New Roman" w:cs="Times New Roman"/>
          <w:sz w:val="24"/>
          <w:szCs w:val="24"/>
        </w:rPr>
      </w:pPr>
      <w:r w:rsidRPr="00330A7E">
        <w:rPr>
          <w:rFonts w:ascii="Times New Roman" w:hAnsi="Times New Roman" w:cs="Times New Roman"/>
          <w:sz w:val="24"/>
          <w:szCs w:val="24"/>
        </w:rPr>
        <w:t xml:space="preserve">Đáp án: a)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b)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c)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Đ</w:t>
      </w:r>
      <w:r w:rsidRPr="00330A7E">
        <w:rPr>
          <w:rFonts w:ascii="Times New Roman" w:hAnsi="Times New Roman" w:cs="Times New Roman"/>
          <w:sz w:val="24"/>
          <w:szCs w:val="24"/>
        </w:rPr>
        <w:t>.</w:t>
      </w:r>
    </w:p>
    <w:p w14:paraId="6E462E24" w14:textId="77777777" w:rsidR="00ED397D" w:rsidRPr="00330A7E" w:rsidRDefault="00ED397D" w:rsidP="000E1E56">
      <w:pPr>
        <w:pStyle w:val="ListParagraph"/>
        <w:numPr>
          <w:ilvl w:val="0"/>
          <w:numId w:val="87"/>
        </w:numPr>
        <w:tabs>
          <w:tab w:val="left" w:pos="992"/>
        </w:tabs>
        <w:spacing w:before="120" w:line="276" w:lineRule="auto"/>
        <w:rPr>
          <w:rFonts w:ascii="Times New Roman" w:eastAsia="Calibri" w:hAnsi="Times New Roman" w:cs="Times New Roman"/>
          <w:bCs/>
          <w:sz w:val="24"/>
          <w:szCs w:val="24"/>
        </w:rPr>
      </w:pPr>
      <w:r w:rsidRPr="00330A7E">
        <w:rPr>
          <w:rFonts w:ascii="Times New Roman" w:eastAsia="Calibri" w:hAnsi="Times New Roman" w:cs="Times New Roman"/>
          <w:b/>
          <w:sz w:val="24"/>
          <w:szCs w:val="24"/>
        </w:rPr>
        <w:lastRenderedPageBreak/>
        <w:t>a)</w:t>
      </w:r>
      <w:r w:rsidRPr="00330A7E">
        <w:rPr>
          <w:rFonts w:ascii="Times New Roman" w:hAnsi="Times New Roman" w:cs="Times New Roman"/>
          <w:sz w:val="24"/>
          <w:szCs w:val="24"/>
        </w:rPr>
        <w:t xml:space="preserve"> Gọi A là biến cố “tên là Hiền”</w:t>
      </w:r>
    </w:p>
    <w:p w14:paraId="15651D9B" w14:textId="77777777" w:rsidR="00ED397D" w:rsidRPr="00330A7E" w:rsidRDefault="00ED397D" w:rsidP="00330A7E">
      <w:pPr>
        <w:pStyle w:val="ListParagraph"/>
        <w:tabs>
          <w:tab w:val="left" w:pos="992"/>
        </w:tabs>
        <w:spacing w:before="120" w:line="276" w:lineRule="auto"/>
        <w:ind w:left="992"/>
        <w:rPr>
          <w:rFonts w:ascii="Times New Roman" w:eastAsia="Calibri" w:hAnsi="Times New Roman" w:cs="Times New Roman"/>
          <w:bCs/>
          <w:sz w:val="24"/>
          <w:szCs w:val="24"/>
        </w:rPr>
      </w:pPr>
      <w:r w:rsidRPr="00330A7E">
        <w:rPr>
          <w:rFonts w:ascii="Times New Roman" w:eastAsia="Calibri" w:hAnsi="Times New Roman" w:cs="Times New Roman"/>
          <w:bCs/>
          <w:sz w:val="24"/>
          <w:szCs w:val="24"/>
        </w:rPr>
        <w:t>Gọi B là biến cố “nữ”.</w:t>
      </w:r>
    </w:p>
    <w:p w14:paraId="632D86F8" w14:textId="77777777" w:rsidR="00ED397D" w:rsidRPr="00330A7E" w:rsidRDefault="00ED397D" w:rsidP="00330A7E">
      <w:pPr>
        <w:pStyle w:val="ListParagraph"/>
        <w:tabs>
          <w:tab w:val="left" w:pos="992"/>
        </w:tabs>
        <w:spacing w:before="120" w:line="276" w:lineRule="auto"/>
        <w:ind w:left="992"/>
        <w:rPr>
          <w:rFonts w:ascii="Times New Roman" w:eastAsia="Calibri" w:hAnsi="Times New Roman" w:cs="Times New Roman"/>
          <w:bCs/>
          <w:sz w:val="24"/>
          <w:szCs w:val="24"/>
        </w:rPr>
      </w:pPr>
      <w:r w:rsidRPr="00330A7E">
        <w:rPr>
          <w:rFonts w:ascii="Times New Roman" w:hAnsi="Times New Roman" w:cs="Times New Roman"/>
          <w:sz w:val="24"/>
          <w:szCs w:val="24"/>
        </w:rPr>
        <w:t xml:space="preserve">Xác suất để học sinh được gọi có tên Hiền là: </w:t>
      </w:r>
      <w:r w:rsidR="00FA344A">
        <w:rPr>
          <w:rFonts w:ascii="Times New Roman" w:hAnsi="Times New Roman" w:cs="Times New Roman"/>
          <w:position w:val="-24"/>
          <w:sz w:val="24"/>
          <w:szCs w:val="24"/>
        </w:rPr>
        <w:pict w14:anchorId="40F37AC2">
          <v:shape id="_x0000_i7886" type="#_x0000_t75" style="width:81pt;height:31.5pt">
            <v:imagedata r:id="rId10958" o:title=""/>
          </v:shape>
        </w:pict>
      </w:r>
      <w:r w:rsidRPr="00330A7E">
        <w:rPr>
          <w:rFonts w:ascii="Times New Roman" w:hAnsi="Times New Roman" w:cs="Times New Roman"/>
          <w:sz w:val="24"/>
          <w:szCs w:val="24"/>
        </w:rPr>
        <w:t xml:space="preserve"> nên mệnh đề đúng</w:t>
      </w:r>
      <w:r w:rsidRPr="00330A7E">
        <w:rPr>
          <w:rFonts w:ascii="Times New Roman" w:eastAsia="Calibri" w:hAnsi="Times New Roman" w:cs="Times New Roman"/>
          <w:bCs/>
          <w:sz w:val="24"/>
          <w:szCs w:val="24"/>
        </w:rPr>
        <w:t>.</w:t>
      </w:r>
    </w:p>
    <w:p w14:paraId="649FB2C1" w14:textId="77777777" w:rsidR="00ED397D" w:rsidRPr="00330A7E" w:rsidRDefault="00ED397D" w:rsidP="00330A7E">
      <w:pPr>
        <w:ind w:left="992"/>
        <w:rPr>
          <w:rFonts w:ascii="Times New Roman" w:hAnsi="Times New Roman" w:cs="Times New Roman"/>
          <w:sz w:val="24"/>
          <w:szCs w:val="24"/>
        </w:rPr>
      </w:pPr>
      <w:r w:rsidRPr="00330A7E">
        <w:rPr>
          <w:rFonts w:ascii="Times New Roman" w:eastAsia="Calibri" w:hAnsi="Times New Roman" w:cs="Times New Roman"/>
          <w:b/>
          <w:sz w:val="24"/>
          <w:szCs w:val="24"/>
        </w:rPr>
        <w:t xml:space="preserve">b) </w:t>
      </w:r>
      <w:r w:rsidRPr="00330A7E">
        <w:rPr>
          <w:rFonts w:ascii="Times New Roman" w:hAnsi="Times New Roman" w:cs="Times New Roman"/>
          <w:sz w:val="24"/>
          <w:szCs w:val="24"/>
        </w:rPr>
        <w:t xml:space="preserve">Xác suất để thầy giáo gọi bạn lên bảng có tên Hiền, nhưng với điều kiện bạn đó là nữ là </w:t>
      </w:r>
      <w:r w:rsidR="00FA344A">
        <w:rPr>
          <w:rFonts w:ascii="Times New Roman" w:hAnsi="Times New Roman" w:cs="Times New Roman"/>
          <w:position w:val="-14"/>
          <w:sz w:val="24"/>
          <w:szCs w:val="24"/>
        </w:rPr>
        <w:pict w14:anchorId="57B94429">
          <v:shape id="_x0000_i7887" type="#_x0000_t75" style="width:40.5pt;height:20.25pt">
            <v:imagedata r:id="rId10959" o:title=""/>
          </v:shape>
        </w:pict>
      </w:r>
      <w:r w:rsidRPr="00330A7E">
        <w:rPr>
          <w:rFonts w:ascii="Times New Roman" w:hAnsi="Times New Roman" w:cs="Times New Roman"/>
          <w:sz w:val="24"/>
          <w:szCs w:val="24"/>
        </w:rPr>
        <w:t>.</w:t>
      </w:r>
    </w:p>
    <w:p w14:paraId="5D998E12" w14:textId="77777777" w:rsidR="00ED397D" w:rsidRPr="00330A7E" w:rsidRDefault="00ED397D" w:rsidP="00330A7E">
      <w:pPr>
        <w:ind w:left="992"/>
        <w:rPr>
          <w:rFonts w:ascii="Times New Roman" w:eastAsia="Calibri" w:hAnsi="Times New Roman" w:cs="Times New Roman"/>
          <w:bCs/>
          <w:sz w:val="24"/>
          <w:szCs w:val="24"/>
        </w:rPr>
      </w:pPr>
      <w:r w:rsidRPr="00330A7E">
        <w:rPr>
          <w:rFonts w:ascii="Times New Roman" w:eastAsia="Calibri" w:hAnsi="Times New Roman" w:cs="Times New Roman"/>
          <w:bCs/>
          <w:sz w:val="24"/>
          <w:szCs w:val="24"/>
        </w:rPr>
        <w:t xml:space="preserve">Ta có: </w:t>
      </w:r>
      <w:r w:rsidR="00FA344A">
        <w:rPr>
          <w:rFonts w:ascii="Times New Roman" w:hAnsi="Times New Roman" w:cs="Times New Roman"/>
          <w:position w:val="-24"/>
          <w:sz w:val="24"/>
          <w:szCs w:val="24"/>
        </w:rPr>
        <w:pict w14:anchorId="7978B102">
          <v:shape id="_x0000_i7888" type="#_x0000_t75" style="width:56.25pt;height:31.5pt">
            <v:imagedata r:id="rId10960" o:title=""/>
          </v:shape>
        </w:pict>
      </w:r>
      <w:r w:rsidRPr="00330A7E">
        <w:rPr>
          <w:rFonts w:ascii="Times New Roman" w:eastAsia="Calibri" w:hAnsi="Times New Roman" w:cs="Times New Roman"/>
          <w:bCs/>
          <w:sz w:val="24"/>
          <w:szCs w:val="24"/>
        </w:rPr>
        <w:t xml:space="preserve">, </w:t>
      </w:r>
      <w:r w:rsidR="00FA344A">
        <w:rPr>
          <w:rFonts w:ascii="Times New Roman" w:hAnsi="Times New Roman" w:cs="Times New Roman"/>
          <w:position w:val="-24"/>
          <w:sz w:val="24"/>
          <w:szCs w:val="24"/>
        </w:rPr>
        <w:pict w14:anchorId="262B8AF2">
          <v:shape id="_x0000_i7889" type="#_x0000_t75" style="width:77.25pt;height:31.5pt">
            <v:imagedata r:id="rId10961" o:title=""/>
          </v:shape>
        </w:pict>
      </w:r>
      <w:r w:rsidRPr="00330A7E">
        <w:rPr>
          <w:rFonts w:ascii="Times New Roman" w:eastAsia="Calibri" w:hAnsi="Times New Roman" w:cs="Times New Roman"/>
          <w:bCs/>
          <w:sz w:val="24"/>
          <w:szCs w:val="24"/>
        </w:rPr>
        <w:t>.</w:t>
      </w:r>
    </w:p>
    <w:p w14:paraId="66EC4152" w14:textId="77777777" w:rsidR="00ED397D" w:rsidRPr="00330A7E" w:rsidRDefault="00ED397D" w:rsidP="00330A7E">
      <w:pPr>
        <w:ind w:left="992"/>
        <w:rPr>
          <w:rFonts w:ascii="Times New Roman" w:eastAsia="Calibri" w:hAnsi="Times New Roman" w:cs="Times New Roman"/>
          <w:bCs/>
          <w:sz w:val="24"/>
          <w:szCs w:val="24"/>
        </w:rPr>
      </w:pPr>
      <w:r w:rsidRPr="00330A7E">
        <w:rPr>
          <w:rFonts w:ascii="Times New Roman" w:eastAsia="Calibri" w:hAnsi="Times New Roman" w:cs="Times New Roman"/>
          <w:bCs/>
          <w:sz w:val="24"/>
          <w:szCs w:val="24"/>
        </w:rPr>
        <w:t xml:space="preserve">Do đó: </w:t>
      </w:r>
      <w:r w:rsidR="00FA344A">
        <w:rPr>
          <w:rFonts w:ascii="Times New Roman" w:hAnsi="Times New Roman" w:cs="Times New Roman"/>
          <w:position w:val="-32"/>
          <w:sz w:val="24"/>
          <w:szCs w:val="24"/>
        </w:rPr>
        <w:pict w14:anchorId="6F7E2B12">
          <v:shape id="_x0000_i7890" type="#_x0000_t75" style="width:127.5pt;height:37.5pt">
            <v:imagedata r:id="rId10962" o:title=""/>
          </v:shape>
        </w:pict>
      </w:r>
      <w:r w:rsidRPr="00330A7E">
        <w:rPr>
          <w:rFonts w:ascii="Times New Roman" w:hAnsi="Times New Roman" w:cs="Times New Roman"/>
          <w:sz w:val="24"/>
          <w:szCs w:val="24"/>
        </w:rPr>
        <w:t xml:space="preserve"> nên mệnh đề sai.</w:t>
      </w:r>
    </w:p>
    <w:p w14:paraId="1092DF80" w14:textId="77777777" w:rsidR="00ED397D" w:rsidRPr="00330A7E" w:rsidRDefault="00ED397D" w:rsidP="00330A7E">
      <w:pPr>
        <w:ind w:left="992"/>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 xml:space="preserve">c) </w:t>
      </w:r>
      <w:r w:rsidRPr="00330A7E">
        <w:rPr>
          <w:rFonts w:ascii="Times New Roman" w:eastAsia="Calibri" w:hAnsi="Times New Roman" w:cs="Times New Roman"/>
          <w:bCs/>
          <w:sz w:val="24"/>
          <w:szCs w:val="24"/>
        </w:rPr>
        <w:t>Gọi C là biến cố “nam”.</w:t>
      </w:r>
    </w:p>
    <w:p w14:paraId="6D94FCE0"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Xác suất để thầy giáo gọi bạn lên bảng có tên Hiền, nhưng với điều kiện bạn đó là nam là </w:t>
      </w:r>
      <w:r w:rsidR="00FA344A">
        <w:rPr>
          <w:rFonts w:ascii="Times New Roman" w:hAnsi="Times New Roman" w:cs="Times New Roman"/>
          <w:position w:val="-14"/>
          <w:sz w:val="24"/>
          <w:szCs w:val="24"/>
        </w:rPr>
        <w:pict w14:anchorId="5647447A">
          <v:shape id="_x0000_i7891" type="#_x0000_t75" style="width:41.25pt;height:20.25pt">
            <v:imagedata r:id="rId10963" o:title=""/>
          </v:shape>
        </w:pict>
      </w:r>
      <w:r w:rsidRPr="00330A7E">
        <w:rPr>
          <w:rFonts w:ascii="Times New Roman" w:hAnsi="Times New Roman" w:cs="Times New Roman"/>
          <w:sz w:val="24"/>
          <w:szCs w:val="24"/>
        </w:rPr>
        <w:t>.</w:t>
      </w:r>
    </w:p>
    <w:p w14:paraId="07B6133E" w14:textId="77777777" w:rsidR="00ED397D" w:rsidRPr="00330A7E" w:rsidRDefault="00ED397D" w:rsidP="00330A7E">
      <w:pPr>
        <w:ind w:left="992"/>
        <w:rPr>
          <w:rFonts w:ascii="Times New Roman" w:eastAsia="Calibri" w:hAnsi="Times New Roman" w:cs="Times New Roman"/>
          <w:bCs/>
          <w:sz w:val="24"/>
          <w:szCs w:val="24"/>
        </w:rPr>
      </w:pPr>
      <w:r w:rsidRPr="00330A7E">
        <w:rPr>
          <w:rFonts w:ascii="Times New Roman" w:eastAsia="Calibri" w:hAnsi="Times New Roman" w:cs="Times New Roman"/>
          <w:bCs/>
          <w:sz w:val="24"/>
          <w:szCs w:val="24"/>
        </w:rPr>
        <w:t xml:space="preserve">Ta có: </w:t>
      </w:r>
      <w:r w:rsidR="00FA344A">
        <w:rPr>
          <w:rFonts w:ascii="Times New Roman" w:hAnsi="Times New Roman" w:cs="Times New Roman"/>
          <w:position w:val="-24"/>
          <w:sz w:val="24"/>
          <w:szCs w:val="24"/>
        </w:rPr>
        <w:pict w14:anchorId="071AEEBD">
          <v:shape id="_x0000_i7892" type="#_x0000_t75" style="width:56.25pt;height:31.5pt">
            <v:imagedata r:id="rId10964" o:title=""/>
          </v:shape>
        </w:pict>
      </w:r>
      <w:r w:rsidRPr="00330A7E">
        <w:rPr>
          <w:rFonts w:ascii="Times New Roman" w:eastAsia="Calibri" w:hAnsi="Times New Roman" w:cs="Times New Roman"/>
          <w:bCs/>
          <w:sz w:val="24"/>
          <w:szCs w:val="24"/>
        </w:rPr>
        <w:t xml:space="preserve">, </w:t>
      </w:r>
      <w:r w:rsidR="00FA344A">
        <w:rPr>
          <w:rFonts w:ascii="Times New Roman" w:hAnsi="Times New Roman" w:cs="Times New Roman"/>
          <w:position w:val="-24"/>
          <w:sz w:val="24"/>
          <w:szCs w:val="24"/>
        </w:rPr>
        <w:pict w14:anchorId="2F458A26">
          <v:shape id="_x0000_i7893" type="#_x0000_t75" style="width:77.25pt;height:31.5pt">
            <v:imagedata r:id="rId10965" o:title=""/>
          </v:shape>
        </w:pict>
      </w:r>
      <w:r w:rsidRPr="00330A7E">
        <w:rPr>
          <w:rFonts w:ascii="Times New Roman" w:eastAsia="Calibri" w:hAnsi="Times New Roman" w:cs="Times New Roman"/>
          <w:bCs/>
          <w:sz w:val="24"/>
          <w:szCs w:val="24"/>
        </w:rPr>
        <w:t>.</w:t>
      </w:r>
    </w:p>
    <w:p w14:paraId="6F0CDA5B" w14:textId="77777777" w:rsidR="00ED397D" w:rsidRPr="00330A7E" w:rsidRDefault="00ED397D" w:rsidP="00330A7E">
      <w:pPr>
        <w:ind w:left="992"/>
        <w:rPr>
          <w:rFonts w:ascii="Times New Roman" w:eastAsia="Calibri" w:hAnsi="Times New Roman" w:cs="Times New Roman"/>
          <w:bCs/>
          <w:sz w:val="24"/>
          <w:szCs w:val="24"/>
        </w:rPr>
      </w:pPr>
      <w:r w:rsidRPr="00330A7E">
        <w:rPr>
          <w:rFonts w:ascii="Times New Roman" w:eastAsia="Calibri" w:hAnsi="Times New Roman" w:cs="Times New Roman"/>
          <w:bCs/>
          <w:sz w:val="24"/>
          <w:szCs w:val="24"/>
        </w:rPr>
        <w:t xml:space="preserve">Do đó: </w:t>
      </w:r>
      <w:r w:rsidR="00FA344A">
        <w:rPr>
          <w:rFonts w:ascii="Times New Roman" w:hAnsi="Times New Roman" w:cs="Times New Roman"/>
          <w:position w:val="-32"/>
          <w:sz w:val="24"/>
          <w:szCs w:val="24"/>
        </w:rPr>
        <w:pict w14:anchorId="19D1A435">
          <v:shape id="_x0000_i7894" type="#_x0000_t75" style="width:127.5pt;height:37.5pt">
            <v:imagedata r:id="rId10966" o:title=""/>
          </v:shape>
        </w:pict>
      </w:r>
      <w:r w:rsidRPr="00330A7E">
        <w:rPr>
          <w:rFonts w:ascii="Times New Roman" w:hAnsi="Times New Roman" w:cs="Times New Roman"/>
          <w:sz w:val="24"/>
          <w:szCs w:val="24"/>
        </w:rPr>
        <w:t xml:space="preserve"> nên mệnh đề đúng.</w:t>
      </w:r>
    </w:p>
    <w:p w14:paraId="5B21D509" w14:textId="77777777" w:rsidR="00ED397D" w:rsidRPr="00330A7E" w:rsidRDefault="00ED397D" w:rsidP="00330A7E">
      <w:pPr>
        <w:ind w:left="992"/>
        <w:rPr>
          <w:rFonts w:ascii="Times New Roman" w:eastAsia="Calibri" w:hAnsi="Times New Roman" w:cs="Times New Roman"/>
          <w:bCs/>
          <w:sz w:val="24"/>
          <w:szCs w:val="24"/>
        </w:rPr>
      </w:pPr>
      <w:r w:rsidRPr="00330A7E">
        <w:rPr>
          <w:rFonts w:ascii="Times New Roman" w:eastAsia="Calibri" w:hAnsi="Times New Roman" w:cs="Times New Roman"/>
          <w:b/>
          <w:sz w:val="24"/>
          <w:szCs w:val="24"/>
        </w:rPr>
        <w:t xml:space="preserve">d) </w:t>
      </w:r>
      <w:r w:rsidRPr="00330A7E">
        <w:rPr>
          <w:rFonts w:ascii="Times New Roman" w:hAnsi="Times New Roman" w:cs="Times New Roman"/>
          <w:sz w:val="24"/>
          <w:szCs w:val="24"/>
        </w:rPr>
        <w:t xml:space="preserve">Trong 3 bạn Hiền có 1 bạn là nữ, do đó xác suất là </w:t>
      </w:r>
      <w:r w:rsidR="00FA344A">
        <w:rPr>
          <w:rFonts w:ascii="Times New Roman" w:hAnsi="Times New Roman" w:cs="Times New Roman"/>
          <w:position w:val="-24"/>
          <w:sz w:val="24"/>
          <w:szCs w:val="24"/>
        </w:rPr>
        <w:pict w14:anchorId="1A9534E9">
          <v:shape id="_x0000_i7895" type="#_x0000_t75" style="width:11.25pt;height:31.5pt">
            <v:imagedata r:id="rId10967" o:title=""/>
          </v:shape>
        </w:pict>
      </w:r>
      <w:r w:rsidRPr="00330A7E">
        <w:rPr>
          <w:rFonts w:ascii="Times New Roman" w:hAnsi="Times New Roman" w:cs="Times New Roman"/>
          <w:sz w:val="24"/>
          <w:szCs w:val="24"/>
        </w:rPr>
        <w:t xml:space="preserve"> nên mệnh đề sai</w:t>
      </w:r>
      <w:r w:rsidRPr="00330A7E">
        <w:rPr>
          <w:rFonts w:ascii="Times New Roman" w:eastAsia="Calibri" w:hAnsi="Times New Roman" w:cs="Times New Roman"/>
          <w:bCs/>
          <w:sz w:val="24"/>
          <w:szCs w:val="24"/>
        </w:rPr>
        <w:t>.</w:t>
      </w:r>
    </w:p>
    <w:p w14:paraId="3BF69D66" w14:textId="77777777" w:rsidR="00ED397D" w:rsidRPr="00330A7E" w:rsidRDefault="00ED397D" w:rsidP="00330A7E">
      <w:pPr>
        <w:ind w:left="992"/>
        <w:rPr>
          <w:rFonts w:ascii="Times New Roman" w:hAnsi="Times New Roman" w:cs="Times New Roman"/>
          <w:sz w:val="24"/>
          <w:szCs w:val="24"/>
        </w:rPr>
      </w:pPr>
      <w:r w:rsidRPr="00330A7E">
        <w:rPr>
          <w:rFonts w:ascii="Times New Roman" w:hAnsi="Times New Roman" w:cs="Times New Roman"/>
          <w:sz w:val="24"/>
          <w:szCs w:val="24"/>
        </w:rPr>
        <w:t xml:space="preserve">Đáp án: a)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b) </w:t>
      </w:r>
      <w:r w:rsidRPr="00330A7E">
        <w:rPr>
          <w:rFonts w:ascii="Times New Roman" w:hAnsi="Times New Roman" w:cs="Times New Roman"/>
          <w:b/>
          <w:bCs/>
          <w:sz w:val="24"/>
          <w:szCs w:val="24"/>
        </w:rPr>
        <w:t>S</w:t>
      </w:r>
      <w:r w:rsidRPr="00330A7E">
        <w:rPr>
          <w:rFonts w:ascii="Times New Roman" w:hAnsi="Times New Roman" w:cs="Times New Roman"/>
          <w:sz w:val="24"/>
          <w:szCs w:val="24"/>
        </w:rPr>
        <w:t xml:space="preserve">, c) </w:t>
      </w:r>
      <w:r w:rsidRPr="00330A7E">
        <w:rPr>
          <w:rFonts w:ascii="Times New Roman" w:hAnsi="Times New Roman" w:cs="Times New Roman"/>
          <w:b/>
          <w:bCs/>
          <w:sz w:val="24"/>
          <w:szCs w:val="24"/>
        </w:rPr>
        <w:t>Đ</w:t>
      </w:r>
      <w:r w:rsidRPr="00330A7E">
        <w:rPr>
          <w:rFonts w:ascii="Times New Roman" w:hAnsi="Times New Roman" w:cs="Times New Roman"/>
          <w:sz w:val="24"/>
          <w:szCs w:val="24"/>
        </w:rPr>
        <w:t xml:space="preserve">, d) </w:t>
      </w:r>
      <w:r w:rsidRPr="00330A7E">
        <w:rPr>
          <w:rFonts w:ascii="Times New Roman" w:hAnsi="Times New Roman" w:cs="Times New Roman"/>
          <w:b/>
          <w:bCs/>
          <w:sz w:val="24"/>
          <w:szCs w:val="24"/>
        </w:rPr>
        <w:t>S</w:t>
      </w:r>
      <w:r w:rsidRPr="00330A7E">
        <w:rPr>
          <w:rFonts w:ascii="Times New Roman" w:hAnsi="Times New Roman" w:cs="Times New Roman"/>
          <w:sz w:val="24"/>
          <w:szCs w:val="24"/>
        </w:rPr>
        <w:t>.</w:t>
      </w:r>
    </w:p>
    <w:p w14:paraId="7F0137CE" w14:textId="77777777" w:rsidR="00ED397D" w:rsidRPr="00330A7E" w:rsidRDefault="00ED397D">
      <w:pPr>
        <w:rPr>
          <w:rFonts w:ascii="Times New Roman" w:hAnsi="Times New Roman" w:cs="Times New Roman"/>
          <w:b/>
          <w:bCs/>
          <w:sz w:val="24"/>
          <w:szCs w:val="24"/>
        </w:rPr>
      </w:pPr>
      <w:r w:rsidRPr="00330A7E">
        <w:rPr>
          <w:rFonts w:ascii="Times New Roman" w:hAnsi="Times New Roman" w:cs="Times New Roman"/>
          <w:b/>
          <w:bCs/>
          <w:sz w:val="24"/>
          <w:szCs w:val="24"/>
        </w:rPr>
        <w:br w:type="page"/>
      </w:r>
    </w:p>
    <w:p w14:paraId="6CC6CD4C" w14:textId="77777777" w:rsidR="00ED397D" w:rsidRPr="00330A7E" w:rsidRDefault="00ED397D" w:rsidP="00330A7E">
      <w:pPr>
        <w:ind w:left="992"/>
        <w:rPr>
          <w:rFonts w:ascii="Times New Roman" w:hAnsi="Times New Roman" w:cs="Times New Roman"/>
          <w:b/>
          <w:bCs/>
          <w:color w:val="0033CC"/>
          <w:sz w:val="24"/>
          <w:szCs w:val="24"/>
        </w:rPr>
      </w:pPr>
      <w:r w:rsidRPr="00330A7E">
        <w:rPr>
          <w:rFonts w:ascii="Times New Roman" w:hAnsi="Times New Roman" w:cs="Times New Roman"/>
          <w:b/>
          <w:bCs/>
          <w:sz w:val="24"/>
          <w:szCs w:val="24"/>
        </w:rPr>
        <w:lastRenderedPageBreak/>
        <w:t xml:space="preserve">PHẦN III. </w:t>
      </w:r>
      <w:r w:rsidRPr="00330A7E">
        <w:rPr>
          <w:rFonts w:ascii="Times New Roman" w:hAnsi="Times New Roman" w:cs="Times New Roman"/>
          <w:b/>
          <w:bCs/>
          <w:color w:val="0033CC"/>
          <w:sz w:val="24"/>
          <w:szCs w:val="24"/>
        </w:rPr>
        <w:t>Câu trắc nghiệm trả lời ngắn</w:t>
      </w:r>
    </w:p>
    <w:p w14:paraId="21BED95E" w14:textId="77777777" w:rsidR="00ED397D" w:rsidRPr="00330A7E" w:rsidRDefault="00ED397D" w:rsidP="00330A7E">
      <w:pPr>
        <w:spacing w:after="0" w:line="240" w:lineRule="auto"/>
        <w:jc w:val="center"/>
        <w:rPr>
          <w:rFonts w:ascii="Times New Roman" w:eastAsia="Calibri" w:hAnsi="Times New Roman" w:cs="Times New Roman"/>
          <w:b/>
          <w:bCs/>
          <w:iCs/>
          <w:color w:val="FF0000"/>
          <w:sz w:val="24"/>
          <w:szCs w:val="24"/>
        </w:rPr>
      </w:pPr>
      <w:r w:rsidRPr="00330A7E">
        <w:rPr>
          <w:rFonts w:ascii="Times New Roman" w:eastAsia="Calibri" w:hAnsi="Times New Roman" w:cs="Times New Roman"/>
          <w:b/>
          <w:bCs/>
          <w:iCs/>
          <w:color w:val="FF0000"/>
          <w:sz w:val="24"/>
          <w:szCs w:val="24"/>
          <w:lang w:val="vi-VN"/>
        </w:rPr>
        <w:t>HƯỚNG DẪN GIẢI:</w:t>
      </w:r>
    </w:p>
    <w:p w14:paraId="31A5AF42" w14:textId="77777777" w:rsidR="00ED397D" w:rsidRPr="00330A7E" w:rsidRDefault="00ED397D" w:rsidP="000E1E56">
      <w:pPr>
        <w:pStyle w:val="ListParagraph"/>
        <w:numPr>
          <w:ilvl w:val="0"/>
          <w:numId w:val="10"/>
        </w:numPr>
        <w:tabs>
          <w:tab w:val="left" w:pos="992"/>
        </w:tabs>
        <w:spacing w:before="120" w:line="276" w:lineRule="auto"/>
        <w:rPr>
          <w:rFonts w:ascii="Times New Roman" w:hAnsi="Times New Roman" w:cs="Times New Roman"/>
          <w:sz w:val="24"/>
          <w:szCs w:val="24"/>
          <w:lang w:val="fr-FR"/>
        </w:rPr>
      </w:pPr>
      <w:r w:rsidRPr="00330A7E">
        <w:rPr>
          <w:rFonts w:ascii="Times New Roman" w:eastAsia="Calibri" w:hAnsi="Times New Roman" w:cs="Times New Roman"/>
          <w:bCs/>
          <w:sz w:val="24"/>
          <w:szCs w:val="24"/>
          <w:lang w:val="nl-NL"/>
        </w:rPr>
        <w:t xml:space="preserve">Gắn hệ trục tọa độ </w:t>
      </w:r>
      <w:r w:rsidRPr="00330A7E">
        <w:rPr>
          <w:rFonts w:ascii="Times New Roman" w:eastAsia="Calibri" w:hAnsi="Times New Roman" w:cs="Times New Roman"/>
          <w:bCs/>
          <w:i/>
          <w:sz w:val="24"/>
          <w:szCs w:val="24"/>
          <w:lang w:val="nl-NL"/>
        </w:rPr>
        <w:t>Oxy</w:t>
      </w:r>
      <w:r w:rsidRPr="00330A7E">
        <w:rPr>
          <w:rFonts w:ascii="Times New Roman" w:eastAsia="Calibri" w:hAnsi="Times New Roman" w:cs="Times New Roman"/>
          <w:bCs/>
          <w:sz w:val="24"/>
          <w:szCs w:val="24"/>
          <w:lang w:val="nl-NL"/>
        </w:rPr>
        <w:t xml:space="preserve"> sao cho </w:t>
      </w:r>
      <w:r w:rsidR="00FA344A">
        <w:rPr>
          <w:rFonts w:ascii="Times New Roman" w:hAnsi="Times New Roman" w:cs="Times New Roman"/>
          <w:position w:val="-4"/>
          <w:sz w:val="24"/>
          <w:szCs w:val="24"/>
        </w:rPr>
        <w:pict w14:anchorId="691B9633">
          <v:shape id="_x0000_i7896" type="#_x0000_t75" style="width:20.25pt;height:13.5pt">
            <v:imagedata r:id="rId10968" o:title=""/>
          </v:shape>
        </w:pict>
      </w:r>
      <w:r w:rsidRPr="00330A7E">
        <w:rPr>
          <w:rFonts w:ascii="Times New Roman" w:eastAsia="Calibri" w:hAnsi="Times New Roman" w:cs="Times New Roman"/>
          <w:bCs/>
          <w:sz w:val="24"/>
          <w:szCs w:val="24"/>
          <w:lang w:val="nl-NL"/>
        </w:rPr>
        <w:t xml:space="preserve"> trùng </w:t>
      </w:r>
      <w:r w:rsidR="00FA344A">
        <w:rPr>
          <w:rFonts w:ascii="Times New Roman" w:hAnsi="Times New Roman" w:cs="Times New Roman"/>
          <w:position w:val="-6"/>
          <w:sz w:val="24"/>
          <w:szCs w:val="24"/>
        </w:rPr>
        <w:pict w14:anchorId="625E0E46">
          <v:shape id="_x0000_i7897" type="#_x0000_t75" style="width:18pt;height:14.25pt">
            <v:imagedata r:id="rId10969" o:title=""/>
          </v:shape>
        </w:pict>
      </w:r>
      <w:r w:rsidRPr="00330A7E">
        <w:rPr>
          <w:rFonts w:ascii="Times New Roman" w:eastAsia="Calibri" w:hAnsi="Times New Roman" w:cs="Times New Roman"/>
          <w:bCs/>
          <w:sz w:val="24"/>
          <w:szCs w:val="24"/>
          <w:lang w:val="nl-NL"/>
        </w:rPr>
        <w:t xml:space="preserve">, </w:t>
      </w:r>
      <w:r w:rsidR="00FA344A">
        <w:rPr>
          <w:rFonts w:ascii="Times New Roman" w:hAnsi="Times New Roman" w:cs="Times New Roman"/>
          <w:position w:val="-4"/>
          <w:sz w:val="24"/>
          <w:szCs w:val="24"/>
        </w:rPr>
        <w:pict w14:anchorId="4D5674E9">
          <v:shape id="_x0000_i7898" type="#_x0000_t75" style="width:12pt;height:13.5pt">
            <v:imagedata r:id="rId10970" o:title=""/>
          </v:shape>
        </w:pict>
      </w:r>
      <w:r w:rsidRPr="00330A7E">
        <w:rPr>
          <w:rFonts w:ascii="Times New Roman" w:eastAsia="Calibri" w:hAnsi="Times New Roman" w:cs="Times New Roman"/>
          <w:bCs/>
          <w:sz w:val="24"/>
          <w:szCs w:val="24"/>
          <w:lang w:val="nl-NL"/>
        </w:rPr>
        <w:t xml:space="preserve"> trùng </w:t>
      </w:r>
      <w:r w:rsidR="00FA344A">
        <w:rPr>
          <w:rFonts w:ascii="Times New Roman" w:hAnsi="Times New Roman" w:cs="Times New Roman"/>
          <w:position w:val="-6"/>
          <w:sz w:val="24"/>
          <w:szCs w:val="24"/>
        </w:rPr>
        <w:pict w14:anchorId="08CFF48D">
          <v:shape id="_x0000_i7899" type="#_x0000_t75" style="width:12pt;height:14.25pt">
            <v:imagedata r:id="rId10971" o:title=""/>
          </v:shape>
        </w:pict>
      </w:r>
      <w:r w:rsidRPr="00330A7E">
        <w:rPr>
          <w:rFonts w:ascii="Times New Roman" w:eastAsia="Calibri" w:hAnsi="Times New Roman" w:cs="Times New Roman"/>
          <w:bCs/>
          <w:sz w:val="24"/>
          <w:szCs w:val="24"/>
          <w:lang w:val="nl-NL"/>
        </w:rPr>
        <w:t xml:space="preserve"> khi đó parabol có đỉnh </w:t>
      </w:r>
      <w:r w:rsidR="00FA344A">
        <w:rPr>
          <w:rFonts w:ascii="Times New Roman" w:hAnsi="Times New Roman" w:cs="Times New Roman"/>
          <w:position w:val="-14"/>
          <w:sz w:val="24"/>
          <w:szCs w:val="24"/>
        </w:rPr>
        <w:pict w14:anchorId="2CE579E6">
          <v:shape id="_x0000_i7900" type="#_x0000_t75" style="width:40.5pt;height:20.25pt">
            <v:imagedata r:id="rId10972" o:title=""/>
          </v:shape>
        </w:pict>
      </w:r>
      <w:r w:rsidRPr="00330A7E">
        <w:rPr>
          <w:rFonts w:ascii="Times New Roman" w:eastAsia="Calibri" w:hAnsi="Times New Roman" w:cs="Times New Roman"/>
          <w:bCs/>
          <w:sz w:val="24"/>
          <w:szCs w:val="24"/>
          <w:lang w:val="nl-NL"/>
        </w:rPr>
        <w:t xml:space="preserve"> và đi qua gốc tọa độ.</w:t>
      </w:r>
    </w:p>
    <w:p w14:paraId="3C415516" w14:textId="77777777" w:rsidR="00ED397D" w:rsidRPr="00330A7E" w:rsidRDefault="00ED397D" w:rsidP="00330A7E">
      <w:pPr>
        <w:tabs>
          <w:tab w:val="left" w:pos="360"/>
          <w:tab w:val="left" w:pos="2880"/>
          <w:tab w:val="left" w:pos="5400"/>
          <w:tab w:val="left" w:pos="7920"/>
        </w:tabs>
        <w:spacing w:line="360" w:lineRule="auto"/>
        <w:jc w:val="center"/>
        <w:rPr>
          <w:rFonts w:ascii="Times New Roman" w:eastAsia="Calibri" w:hAnsi="Times New Roman" w:cs="Times New Roman"/>
          <w:bCs/>
          <w:sz w:val="24"/>
          <w:szCs w:val="24"/>
          <w:lang w:val="nl-NL"/>
        </w:rPr>
      </w:pPr>
      <w:r w:rsidRPr="00330A7E">
        <w:rPr>
          <w:rFonts w:ascii="Times New Roman" w:eastAsia="Calibri" w:hAnsi="Times New Roman" w:cs="Times New Roman"/>
          <w:noProof/>
          <w:sz w:val="24"/>
          <w:szCs w:val="24"/>
          <w:lang w:eastAsia="en-US"/>
        </w:rPr>
        <w:drawing>
          <wp:inline distT="0" distB="0" distL="0" distR="0" wp14:anchorId="0A8BE5E0" wp14:editId="33FE87C2">
            <wp:extent cx="3272155" cy="2857500"/>
            <wp:effectExtent l="0" t="0" r="4445" b="0"/>
            <wp:docPr id="1086284157" name="Picture 3" descr="A diagram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284157" name="Picture 3" descr="A diagram of a function  Description automatically generated"/>
                    <pic:cNvPicPr>
                      <a:picLocks noChangeAspect="1" noChangeArrowheads="1"/>
                    </pic:cNvPicPr>
                  </pic:nvPicPr>
                  <pic:blipFill>
                    <a:blip r:embed="rId10973">
                      <a:grayscl/>
                      <a:extLst>
                        <a:ext uri="{28A0092B-C50C-407E-A947-70E740481C1C}">
                          <a14:useLocalDpi xmlns:a14="http://schemas.microsoft.com/office/drawing/2010/main" val="0"/>
                        </a:ext>
                      </a:extLst>
                    </a:blip>
                    <a:srcRect/>
                    <a:stretch>
                      <a:fillRect/>
                    </a:stretch>
                  </pic:blipFill>
                  <pic:spPr bwMode="auto">
                    <a:xfrm>
                      <a:off x="0" y="0"/>
                      <a:ext cx="3272155" cy="2857500"/>
                    </a:xfrm>
                    <a:prstGeom prst="rect">
                      <a:avLst/>
                    </a:prstGeom>
                    <a:noFill/>
                    <a:ln>
                      <a:noFill/>
                    </a:ln>
                  </pic:spPr>
                </pic:pic>
              </a:graphicData>
            </a:graphic>
          </wp:inline>
        </w:drawing>
      </w:r>
    </w:p>
    <w:p w14:paraId="316A0C3A" w14:textId="77777777" w:rsidR="00ED397D" w:rsidRPr="00330A7E" w:rsidRDefault="00ED397D" w:rsidP="00330A7E">
      <w:pPr>
        <w:tabs>
          <w:tab w:val="left" w:pos="360"/>
          <w:tab w:val="left" w:pos="2880"/>
          <w:tab w:val="left" w:pos="5400"/>
          <w:tab w:val="left" w:pos="7920"/>
        </w:tabs>
        <w:spacing w:line="360" w:lineRule="auto"/>
        <w:ind w:left="1080"/>
        <w:jc w:val="both"/>
        <w:rPr>
          <w:rFonts w:ascii="Times New Roman" w:eastAsia="Calibri" w:hAnsi="Times New Roman" w:cs="Times New Roman"/>
          <w:bCs/>
          <w:sz w:val="24"/>
          <w:szCs w:val="24"/>
          <w:lang w:val="nl-NL"/>
        </w:rPr>
      </w:pPr>
      <w:r w:rsidRPr="00330A7E">
        <w:rPr>
          <w:rFonts w:ascii="Times New Roman" w:eastAsia="Calibri" w:hAnsi="Times New Roman" w:cs="Times New Roman"/>
          <w:bCs/>
          <w:sz w:val="24"/>
          <w:szCs w:val="24"/>
          <w:lang w:val="nl-NL"/>
        </w:rPr>
        <w:t xml:space="preserve">Giả sử phương trình của parabol có dạng </w:t>
      </w:r>
      <w:r w:rsidR="00FA344A">
        <w:rPr>
          <w:rFonts w:ascii="Times New Roman" w:hAnsi="Times New Roman" w:cs="Times New Roman"/>
          <w:position w:val="-14"/>
          <w:sz w:val="24"/>
          <w:szCs w:val="24"/>
        </w:rPr>
        <w:pict w14:anchorId="7A823AA0">
          <v:shape id="_x0000_i7901" type="#_x0000_t75" style="width:116.25pt;height:20.25pt">
            <v:imagedata r:id="rId10974" o:title=""/>
          </v:shape>
        </w:pict>
      </w:r>
      <w:r w:rsidRPr="00330A7E">
        <w:rPr>
          <w:rFonts w:ascii="Times New Roman" w:eastAsia="Calibri" w:hAnsi="Times New Roman" w:cs="Times New Roman"/>
          <w:bCs/>
          <w:sz w:val="24"/>
          <w:szCs w:val="24"/>
          <w:lang w:val="nl-NL"/>
        </w:rPr>
        <w:t>.</w:t>
      </w:r>
    </w:p>
    <w:p w14:paraId="4C63E1BD" w14:textId="77777777" w:rsidR="00ED397D" w:rsidRPr="00330A7E" w:rsidRDefault="00ED397D" w:rsidP="00330A7E">
      <w:pPr>
        <w:tabs>
          <w:tab w:val="left" w:pos="360"/>
          <w:tab w:val="left" w:pos="2880"/>
          <w:tab w:val="left" w:pos="5400"/>
          <w:tab w:val="left" w:pos="7920"/>
        </w:tabs>
        <w:spacing w:line="360" w:lineRule="auto"/>
        <w:ind w:left="1080"/>
        <w:jc w:val="both"/>
        <w:rPr>
          <w:rFonts w:ascii="Times New Roman" w:eastAsia="Calibri" w:hAnsi="Times New Roman" w:cs="Times New Roman"/>
          <w:bCs/>
          <w:sz w:val="24"/>
          <w:szCs w:val="24"/>
          <w:lang w:val="nl-NL"/>
        </w:rPr>
      </w:pPr>
      <w:r w:rsidRPr="00330A7E">
        <w:rPr>
          <w:rFonts w:ascii="Times New Roman" w:eastAsia="Calibri" w:hAnsi="Times New Roman" w:cs="Times New Roman"/>
          <w:bCs/>
          <w:sz w:val="24"/>
          <w:szCs w:val="24"/>
          <w:lang w:val="nl-NL"/>
        </w:rPr>
        <w:t xml:space="preserve">Vì parabol có đỉnh là </w:t>
      </w:r>
      <w:r w:rsidR="00FA344A">
        <w:rPr>
          <w:rFonts w:ascii="Times New Roman" w:hAnsi="Times New Roman" w:cs="Times New Roman"/>
          <w:position w:val="-14"/>
          <w:sz w:val="24"/>
          <w:szCs w:val="24"/>
        </w:rPr>
        <w:pict w14:anchorId="711016AA">
          <v:shape id="_x0000_i7902" type="#_x0000_t75" style="width:41.25pt;height:20.25pt">
            <v:imagedata r:id="rId10975" o:title=""/>
          </v:shape>
        </w:pict>
      </w:r>
      <w:r w:rsidRPr="00330A7E">
        <w:rPr>
          <w:rFonts w:ascii="Times New Roman" w:eastAsia="Calibri" w:hAnsi="Times New Roman" w:cs="Times New Roman"/>
          <w:bCs/>
          <w:sz w:val="24"/>
          <w:szCs w:val="24"/>
          <w:lang w:val="nl-NL"/>
        </w:rPr>
        <w:t xml:space="preserve"> và đi qua điểm </w:t>
      </w:r>
      <w:r w:rsidR="00FA344A">
        <w:rPr>
          <w:rFonts w:ascii="Times New Roman" w:hAnsi="Times New Roman" w:cs="Times New Roman"/>
          <w:position w:val="-14"/>
          <w:sz w:val="24"/>
          <w:szCs w:val="24"/>
        </w:rPr>
        <w:pict w14:anchorId="1142726B">
          <v:shape id="_x0000_i7903" type="#_x0000_t75" style="width:40.5pt;height:20.25pt">
            <v:imagedata r:id="rId10976" o:title=""/>
          </v:shape>
        </w:pict>
      </w:r>
      <w:r w:rsidRPr="00330A7E">
        <w:rPr>
          <w:rFonts w:ascii="Times New Roman" w:eastAsia="Calibri" w:hAnsi="Times New Roman" w:cs="Times New Roman"/>
          <w:bCs/>
          <w:sz w:val="24"/>
          <w:szCs w:val="24"/>
          <w:lang w:val="nl-NL"/>
        </w:rPr>
        <w:t xml:space="preserve"> nên ta có </w:t>
      </w:r>
      <w:r w:rsidR="00FA344A">
        <w:rPr>
          <w:rFonts w:ascii="Times New Roman" w:hAnsi="Times New Roman" w:cs="Times New Roman"/>
          <w:position w:val="-66"/>
          <w:sz w:val="24"/>
          <w:szCs w:val="24"/>
        </w:rPr>
        <w:pict w14:anchorId="3D2C33AF">
          <v:shape id="_x0000_i7904" type="#_x0000_t75" style="width:89.25pt;height:1in">
            <v:imagedata r:id="rId10977" o:title=""/>
          </v:shape>
        </w:pict>
      </w:r>
      <w:r w:rsidR="00FA344A">
        <w:rPr>
          <w:rFonts w:ascii="Times New Roman" w:hAnsi="Times New Roman" w:cs="Times New Roman"/>
          <w:position w:val="-50"/>
          <w:sz w:val="24"/>
          <w:szCs w:val="24"/>
        </w:rPr>
        <w:pict w14:anchorId="63C79EFB">
          <v:shape id="_x0000_i7905" type="#_x0000_t75" style="width:56.25pt;height:56.25pt">
            <v:imagedata r:id="rId10978" o:title=""/>
          </v:shape>
        </w:pict>
      </w:r>
      <w:r w:rsidRPr="00330A7E">
        <w:rPr>
          <w:rFonts w:ascii="Times New Roman" w:eastAsia="Calibri" w:hAnsi="Times New Roman" w:cs="Times New Roman"/>
          <w:bCs/>
          <w:sz w:val="24"/>
          <w:szCs w:val="24"/>
          <w:lang w:val="nl-NL"/>
        </w:rPr>
        <w:t>.</w:t>
      </w:r>
    </w:p>
    <w:p w14:paraId="2ED7F33E" w14:textId="77777777" w:rsidR="00ED397D" w:rsidRPr="00330A7E" w:rsidRDefault="00ED397D" w:rsidP="00330A7E">
      <w:pPr>
        <w:tabs>
          <w:tab w:val="left" w:pos="360"/>
          <w:tab w:val="left" w:pos="2880"/>
          <w:tab w:val="left" w:pos="5400"/>
          <w:tab w:val="left" w:pos="7920"/>
        </w:tabs>
        <w:spacing w:line="360" w:lineRule="auto"/>
        <w:ind w:left="1080"/>
        <w:jc w:val="both"/>
        <w:rPr>
          <w:rFonts w:ascii="Times New Roman" w:eastAsia="Calibri" w:hAnsi="Times New Roman" w:cs="Times New Roman"/>
          <w:bCs/>
          <w:sz w:val="24"/>
          <w:szCs w:val="24"/>
          <w:lang w:val="nl-NL"/>
        </w:rPr>
      </w:pPr>
      <w:r w:rsidRPr="00330A7E">
        <w:rPr>
          <w:rFonts w:ascii="Times New Roman" w:eastAsia="Calibri" w:hAnsi="Times New Roman" w:cs="Times New Roman"/>
          <w:bCs/>
          <w:sz w:val="24"/>
          <w:szCs w:val="24"/>
          <w:lang w:val="nl-NL"/>
        </w:rPr>
        <w:t xml:space="preserve">Suy ra phương trình parabol là </w:t>
      </w:r>
      <w:r w:rsidR="00FA344A">
        <w:rPr>
          <w:rFonts w:ascii="Times New Roman" w:hAnsi="Times New Roman" w:cs="Times New Roman"/>
          <w:position w:val="-10"/>
          <w:sz w:val="24"/>
          <w:szCs w:val="24"/>
        </w:rPr>
        <w:pict w14:anchorId="7C2AFE4A">
          <v:shape id="_x0000_i7906" type="#_x0000_t75" style="width:99pt;height:18pt">
            <v:imagedata r:id="rId10979" o:title=""/>
          </v:shape>
        </w:pict>
      </w:r>
      <w:r w:rsidRPr="00330A7E">
        <w:rPr>
          <w:rFonts w:ascii="Times New Roman" w:eastAsia="Calibri" w:hAnsi="Times New Roman" w:cs="Times New Roman"/>
          <w:bCs/>
          <w:sz w:val="24"/>
          <w:szCs w:val="24"/>
          <w:lang w:val="nl-NL"/>
        </w:rPr>
        <w:t>.</w:t>
      </w:r>
    </w:p>
    <w:p w14:paraId="2D9B545C" w14:textId="77777777" w:rsidR="00ED397D" w:rsidRPr="00330A7E" w:rsidRDefault="00ED397D" w:rsidP="00330A7E">
      <w:pPr>
        <w:tabs>
          <w:tab w:val="left" w:pos="360"/>
          <w:tab w:val="left" w:pos="2880"/>
          <w:tab w:val="left" w:pos="5400"/>
          <w:tab w:val="left" w:pos="7920"/>
        </w:tabs>
        <w:spacing w:line="360" w:lineRule="auto"/>
        <w:ind w:left="1080"/>
        <w:jc w:val="both"/>
        <w:rPr>
          <w:rFonts w:ascii="Times New Roman" w:eastAsia="Calibri" w:hAnsi="Times New Roman" w:cs="Times New Roman"/>
          <w:bCs/>
          <w:sz w:val="24"/>
          <w:szCs w:val="24"/>
          <w:lang w:val="nl-NL"/>
        </w:rPr>
      </w:pPr>
      <w:r w:rsidRPr="00330A7E">
        <w:rPr>
          <w:rFonts w:ascii="Times New Roman" w:eastAsia="Calibri" w:hAnsi="Times New Roman" w:cs="Times New Roman"/>
          <w:bCs/>
          <w:sz w:val="24"/>
          <w:szCs w:val="24"/>
          <w:lang w:val="nl-NL"/>
        </w:rPr>
        <w:t xml:space="preserve">Diện tích của cả cổng là </w:t>
      </w:r>
      <w:r w:rsidR="00FA344A">
        <w:rPr>
          <w:rFonts w:ascii="Times New Roman" w:hAnsi="Times New Roman" w:cs="Times New Roman"/>
          <w:position w:val="-34"/>
          <w:sz w:val="24"/>
          <w:szCs w:val="24"/>
        </w:rPr>
        <w:pict w14:anchorId="186A476F">
          <v:shape id="_x0000_i7907" type="#_x0000_t75" style="width:225pt;height:42pt">
            <v:imagedata r:id="rId10980" o:title=""/>
          </v:shape>
        </w:pict>
      </w:r>
      <w:r w:rsidRPr="00330A7E">
        <w:rPr>
          <w:rFonts w:ascii="Times New Roman" w:eastAsia="Calibri" w:hAnsi="Times New Roman" w:cs="Times New Roman"/>
          <w:sz w:val="24"/>
          <w:szCs w:val="24"/>
        </w:rPr>
        <w:t>.</w:t>
      </w:r>
    </w:p>
    <w:p w14:paraId="3B002829" w14:textId="77777777" w:rsidR="00ED397D" w:rsidRPr="00330A7E" w:rsidRDefault="00ED397D" w:rsidP="00330A7E">
      <w:pPr>
        <w:tabs>
          <w:tab w:val="left" w:pos="360"/>
          <w:tab w:val="left" w:pos="2880"/>
          <w:tab w:val="left" w:pos="5400"/>
          <w:tab w:val="left" w:pos="7920"/>
        </w:tabs>
        <w:spacing w:line="360" w:lineRule="auto"/>
        <w:ind w:left="1080"/>
        <w:jc w:val="both"/>
        <w:rPr>
          <w:rFonts w:ascii="Times New Roman" w:eastAsia="Calibri" w:hAnsi="Times New Roman" w:cs="Times New Roman"/>
          <w:bCs/>
          <w:sz w:val="24"/>
          <w:szCs w:val="24"/>
          <w:lang w:val="nl-NL"/>
        </w:rPr>
      </w:pPr>
      <w:r w:rsidRPr="00330A7E">
        <w:rPr>
          <w:rFonts w:ascii="Times New Roman" w:eastAsia="Calibri" w:hAnsi="Times New Roman" w:cs="Times New Roman"/>
          <w:bCs/>
          <w:sz w:val="24"/>
          <w:szCs w:val="24"/>
          <w:lang w:val="nl-NL"/>
        </w:rPr>
        <w:t xml:space="preserve">Mặt khác chiều cao </w:t>
      </w:r>
      <w:r w:rsidR="00FA344A">
        <w:rPr>
          <w:rFonts w:ascii="Times New Roman" w:hAnsi="Times New Roman" w:cs="Times New Roman"/>
          <w:position w:val="-14"/>
          <w:sz w:val="24"/>
          <w:szCs w:val="24"/>
        </w:rPr>
        <w:pict w14:anchorId="40432C30">
          <v:shape id="_x0000_i7908" type="#_x0000_t75" style="width:148.5pt;height:20.25pt">
            <v:imagedata r:id="rId10981" o:title=""/>
          </v:shape>
        </w:pict>
      </w:r>
      <w:r w:rsidRPr="00330A7E">
        <w:rPr>
          <w:rFonts w:ascii="Times New Roman" w:eastAsia="Calibri" w:hAnsi="Times New Roman" w:cs="Times New Roman"/>
          <w:bCs/>
          <w:sz w:val="24"/>
          <w:szCs w:val="24"/>
          <w:lang w:val="nl-NL"/>
        </w:rPr>
        <w:t xml:space="preserve">; </w:t>
      </w:r>
      <w:r w:rsidR="00FA344A">
        <w:rPr>
          <w:rFonts w:ascii="Times New Roman" w:hAnsi="Times New Roman" w:cs="Times New Roman"/>
          <w:position w:val="-14"/>
          <w:sz w:val="24"/>
          <w:szCs w:val="24"/>
        </w:rPr>
        <w:pict w14:anchorId="6C03167C">
          <v:shape id="_x0000_i7909" type="#_x0000_t75" style="width:124.5pt;height:20.25pt">
            <v:imagedata r:id="rId10982" o:title=""/>
          </v:shape>
        </w:pict>
      </w:r>
      <w:r w:rsidRPr="00330A7E">
        <w:rPr>
          <w:rFonts w:ascii="Times New Roman" w:eastAsia="Calibri" w:hAnsi="Times New Roman" w:cs="Times New Roman"/>
          <w:bCs/>
          <w:sz w:val="24"/>
          <w:szCs w:val="24"/>
          <w:lang w:val="nl-NL"/>
        </w:rPr>
        <w:t>.</w:t>
      </w:r>
    </w:p>
    <w:p w14:paraId="10118577" w14:textId="77777777" w:rsidR="00ED397D" w:rsidRPr="00330A7E" w:rsidRDefault="00ED397D" w:rsidP="00330A7E">
      <w:pPr>
        <w:tabs>
          <w:tab w:val="left" w:pos="360"/>
          <w:tab w:val="left" w:pos="2880"/>
          <w:tab w:val="left" w:pos="5400"/>
          <w:tab w:val="left" w:pos="7920"/>
        </w:tabs>
        <w:spacing w:line="360" w:lineRule="auto"/>
        <w:ind w:left="1080"/>
        <w:jc w:val="both"/>
        <w:rPr>
          <w:rFonts w:ascii="Times New Roman" w:eastAsia="Calibri" w:hAnsi="Times New Roman" w:cs="Times New Roman"/>
          <w:bCs/>
          <w:sz w:val="24"/>
          <w:szCs w:val="24"/>
          <w:lang w:val="nl-NL"/>
        </w:rPr>
      </w:pPr>
      <w:r w:rsidRPr="00330A7E">
        <w:rPr>
          <w:rFonts w:ascii="Times New Roman" w:eastAsia="Calibri" w:hAnsi="Times New Roman" w:cs="Times New Roman"/>
          <w:bCs/>
          <w:sz w:val="24"/>
          <w:szCs w:val="24"/>
          <w:lang w:val="nl-NL"/>
        </w:rPr>
        <w:t xml:space="preserve">Diện tích hai cánh cổng là </w:t>
      </w:r>
      <w:r w:rsidR="00FA344A">
        <w:rPr>
          <w:rFonts w:ascii="Times New Roman" w:hAnsi="Times New Roman" w:cs="Times New Roman"/>
          <w:position w:val="-16"/>
          <w:sz w:val="24"/>
          <w:szCs w:val="24"/>
        </w:rPr>
        <w:pict w14:anchorId="4D828636">
          <v:shape id="_x0000_i7910" type="#_x0000_t75" style="width:2in;height:22.5pt">
            <v:imagedata r:id="rId10983" o:title=""/>
          </v:shape>
        </w:pict>
      </w:r>
      <w:r w:rsidRPr="00330A7E">
        <w:rPr>
          <w:rFonts w:ascii="Times New Roman" w:eastAsia="Calibri" w:hAnsi="Times New Roman" w:cs="Times New Roman"/>
          <w:bCs/>
          <w:sz w:val="24"/>
          <w:szCs w:val="24"/>
          <w:lang w:val="nl-NL"/>
        </w:rPr>
        <w:t>.</w:t>
      </w:r>
    </w:p>
    <w:p w14:paraId="0B39CE2C" w14:textId="77777777" w:rsidR="00ED397D" w:rsidRPr="00330A7E" w:rsidRDefault="00ED397D" w:rsidP="00330A7E">
      <w:pPr>
        <w:tabs>
          <w:tab w:val="left" w:pos="360"/>
          <w:tab w:val="left" w:pos="2880"/>
          <w:tab w:val="left" w:pos="5400"/>
          <w:tab w:val="left" w:pos="7920"/>
        </w:tabs>
        <w:spacing w:line="360" w:lineRule="auto"/>
        <w:ind w:left="1080"/>
        <w:jc w:val="both"/>
        <w:rPr>
          <w:rFonts w:ascii="Times New Roman" w:eastAsia="Calibri" w:hAnsi="Times New Roman" w:cs="Times New Roman"/>
          <w:bCs/>
          <w:sz w:val="24"/>
          <w:szCs w:val="24"/>
          <w:lang w:val="nl-NL"/>
        </w:rPr>
      </w:pPr>
      <w:r w:rsidRPr="00330A7E">
        <w:rPr>
          <w:rFonts w:ascii="Times New Roman" w:eastAsia="Calibri" w:hAnsi="Times New Roman" w:cs="Times New Roman"/>
          <w:bCs/>
          <w:sz w:val="24"/>
          <w:szCs w:val="24"/>
          <w:lang w:val="nl-NL"/>
        </w:rPr>
        <w:t xml:space="preserve">Diện tích phần xiên hoa là </w:t>
      </w:r>
      <w:r w:rsidR="00FA344A">
        <w:rPr>
          <w:rFonts w:ascii="Times New Roman" w:hAnsi="Times New Roman" w:cs="Times New Roman"/>
          <w:position w:val="-24"/>
          <w:sz w:val="24"/>
          <w:szCs w:val="24"/>
        </w:rPr>
        <w:pict w14:anchorId="2363A680">
          <v:shape id="_x0000_i7911" type="#_x0000_t75" style="width:196.5pt;height:31.5pt">
            <v:imagedata r:id="rId10984" o:title=""/>
          </v:shape>
        </w:pict>
      </w:r>
      <w:r w:rsidRPr="00330A7E">
        <w:rPr>
          <w:rFonts w:ascii="Times New Roman" w:eastAsia="Calibri" w:hAnsi="Times New Roman" w:cs="Times New Roman"/>
          <w:bCs/>
          <w:sz w:val="24"/>
          <w:szCs w:val="24"/>
          <w:lang w:val="nl-NL"/>
        </w:rPr>
        <w:t>.</w:t>
      </w:r>
    </w:p>
    <w:p w14:paraId="43A71A58" w14:textId="77777777" w:rsidR="00ED397D" w:rsidRPr="00330A7E" w:rsidRDefault="00ED397D" w:rsidP="00330A7E">
      <w:pPr>
        <w:tabs>
          <w:tab w:val="left" w:pos="360"/>
          <w:tab w:val="left" w:pos="2880"/>
          <w:tab w:val="left" w:pos="5400"/>
          <w:tab w:val="left" w:pos="7920"/>
        </w:tabs>
        <w:spacing w:line="360" w:lineRule="auto"/>
        <w:ind w:left="1080"/>
        <w:jc w:val="both"/>
        <w:rPr>
          <w:rFonts w:ascii="Times New Roman" w:eastAsia="Calibri" w:hAnsi="Times New Roman" w:cs="Times New Roman"/>
          <w:sz w:val="24"/>
          <w:szCs w:val="24"/>
          <w:lang w:val="fr-FR"/>
        </w:rPr>
      </w:pPr>
      <w:r w:rsidRPr="00330A7E">
        <w:rPr>
          <w:rFonts w:ascii="Times New Roman" w:eastAsia="Calibri" w:hAnsi="Times New Roman" w:cs="Times New Roman"/>
          <w:sz w:val="24"/>
          <w:szCs w:val="24"/>
          <w:lang w:val="fr-FR"/>
        </w:rPr>
        <w:t xml:space="preserve">Vậy tổng </w:t>
      </w:r>
      <w:r w:rsidRPr="00330A7E">
        <w:rPr>
          <w:rFonts w:ascii="Times New Roman" w:eastAsia="Calibri" w:hAnsi="Times New Roman" w:cs="Times New Roman"/>
          <w:sz w:val="24"/>
          <w:szCs w:val="24"/>
          <w:lang w:val="vi-VN"/>
        </w:rPr>
        <w:t>số tiền để làm cổng là</w:t>
      </w:r>
      <w:r w:rsidRPr="00330A7E">
        <w:rPr>
          <w:rFonts w:ascii="Times New Roman" w:eastAsia="Calibri" w:hAnsi="Times New Roman" w:cs="Times New Roman"/>
          <w:sz w:val="24"/>
          <w:szCs w:val="24"/>
          <w:lang w:val="fr-FR"/>
        </w:rPr>
        <w:t xml:space="preserve"> </w:t>
      </w:r>
      <w:r w:rsidR="00FA344A">
        <w:rPr>
          <w:rFonts w:ascii="Times New Roman" w:hAnsi="Times New Roman" w:cs="Times New Roman"/>
          <w:position w:val="-24"/>
          <w:sz w:val="24"/>
          <w:szCs w:val="24"/>
        </w:rPr>
        <w:pict w14:anchorId="40F75105">
          <v:shape id="_x0000_i7912" type="#_x0000_t75" style="width:210pt;height:31.5pt">
            <v:imagedata r:id="rId10985" o:title=""/>
          </v:shape>
        </w:pict>
      </w:r>
      <w:r w:rsidRPr="00330A7E">
        <w:rPr>
          <w:rFonts w:ascii="Times New Roman" w:eastAsia="Calibri" w:hAnsi="Times New Roman" w:cs="Times New Roman"/>
          <w:bCs/>
          <w:sz w:val="24"/>
          <w:szCs w:val="24"/>
          <w:lang w:val="nl-NL"/>
        </w:rPr>
        <w:t xml:space="preserve"> </w:t>
      </w:r>
      <w:r w:rsidRPr="00330A7E">
        <w:rPr>
          <w:rFonts w:ascii="Times New Roman" w:eastAsia="Calibri" w:hAnsi="Times New Roman" w:cs="Times New Roman"/>
          <w:sz w:val="24"/>
          <w:szCs w:val="24"/>
          <w:lang w:val="fr-FR"/>
        </w:rPr>
        <w:t>đồng.</w:t>
      </w:r>
    </w:p>
    <w:p w14:paraId="7CAA69D2" w14:textId="77777777" w:rsidR="00ED397D" w:rsidRPr="00330A7E" w:rsidRDefault="00ED397D" w:rsidP="00330A7E">
      <w:pPr>
        <w:tabs>
          <w:tab w:val="left" w:pos="360"/>
          <w:tab w:val="left" w:pos="2880"/>
          <w:tab w:val="left" w:pos="5400"/>
          <w:tab w:val="left" w:pos="7920"/>
        </w:tabs>
        <w:spacing w:line="360" w:lineRule="auto"/>
        <w:ind w:left="1080"/>
        <w:jc w:val="both"/>
        <w:rPr>
          <w:rFonts w:ascii="Times New Roman" w:eastAsia="Calibri" w:hAnsi="Times New Roman" w:cs="Times New Roman"/>
          <w:sz w:val="24"/>
          <w:szCs w:val="24"/>
          <w:lang w:val="fr-FR"/>
        </w:rPr>
      </w:pPr>
      <w:r w:rsidRPr="00330A7E">
        <w:rPr>
          <w:rFonts w:ascii="Times New Roman" w:eastAsia="Calibri" w:hAnsi="Times New Roman" w:cs="Times New Roman"/>
          <w:b/>
          <w:bCs/>
          <w:sz w:val="24"/>
          <w:szCs w:val="24"/>
          <w:u w:val="single"/>
          <w:lang w:val="fr-FR"/>
        </w:rPr>
        <w:t>Đáp số:</w:t>
      </w:r>
      <w:r w:rsidRPr="00330A7E">
        <w:rPr>
          <w:rFonts w:ascii="Times New Roman" w:eastAsia="Calibri" w:hAnsi="Times New Roman" w:cs="Times New Roman"/>
          <w:sz w:val="24"/>
          <w:szCs w:val="24"/>
          <w:lang w:val="fr-FR"/>
        </w:rPr>
        <w:t xml:space="preserve"> 11441 nghìn đồng.</w:t>
      </w:r>
    </w:p>
    <w:p w14:paraId="30AAA4E9" w14:textId="77777777" w:rsidR="00ED397D" w:rsidRPr="00330A7E" w:rsidRDefault="00ED397D" w:rsidP="000E1E56">
      <w:pPr>
        <w:pStyle w:val="ListParagraph"/>
        <w:numPr>
          <w:ilvl w:val="0"/>
          <w:numId w:val="10"/>
        </w:numPr>
        <w:tabs>
          <w:tab w:val="left" w:pos="360"/>
          <w:tab w:val="left" w:pos="2880"/>
          <w:tab w:val="left" w:pos="5400"/>
          <w:tab w:val="left" w:pos="7920"/>
        </w:tabs>
        <w:spacing w:after="160" w:line="360" w:lineRule="auto"/>
        <w:rPr>
          <w:rFonts w:ascii="Times New Roman" w:hAnsi="Times New Roman" w:cs="Times New Roman"/>
          <w:b/>
          <w:sz w:val="24"/>
          <w:szCs w:val="24"/>
        </w:rPr>
      </w:pPr>
    </w:p>
    <w:p w14:paraId="1D854FCB" w14:textId="77777777" w:rsidR="00ED397D" w:rsidRPr="00330A7E" w:rsidRDefault="00ED397D" w:rsidP="00330A7E">
      <w:pPr>
        <w:pStyle w:val="ListParagraph"/>
        <w:tabs>
          <w:tab w:val="left" w:pos="360"/>
          <w:tab w:val="left" w:pos="2880"/>
          <w:tab w:val="left" w:pos="5400"/>
          <w:tab w:val="left" w:pos="7920"/>
        </w:tabs>
        <w:spacing w:line="360" w:lineRule="auto"/>
        <w:ind w:left="992"/>
        <w:jc w:val="center"/>
        <w:rPr>
          <w:rFonts w:ascii="Times New Roman" w:hAnsi="Times New Roman" w:cs="Times New Roman"/>
          <w:b/>
          <w:sz w:val="24"/>
          <w:szCs w:val="24"/>
        </w:rPr>
      </w:pPr>
      <w:r w:rsidRPr="00330A7E">
        <w:rPr>
          <w:rFonts w:ascii="Times New Roman" w:hAnsi="Times New Roman" w:cs="Times New Roman"/>
          <w:sz w:val="24"/>
          <w:szCs w:val="24"/>
        </w:rPr>
        <w:drawing>
          <wp:inline distT="0" distB="0" distL="0" distR="0" wp14:anchorId="46AAFEF5" wp14:editId="2903E2E8">
            <wp:extent cx="2305050" cy="1914525"/>
            <wp:effectExtent l="0" t="0" r="0" b="9525"/>
            <wp:docPr id="894553064" name="Picture 5" descr="Description: 28907191_574491819585491_6712750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escription: 28907191_574491819585491_67127502_n"/>
                    <pic:cNvPicPr>
                      <a:picLocks noChangeAspect="1" noChangeArrowheads="1"/>
                    </pic:cNvPicPr>
                  </pic:nvPicPr>
                  <pic:blipFill>
                    <a:blip r:embed="rId9452" cstate="print">
                      <a:extLst>
                        <a:ext uri="{28A0092B-C50C-407E-A947-70E740481C1C}">
                          <a14:useLocalDpi xmlns:a14="http://schemas.microsoft.com/office/drawing/2010/main" val="0"/>
                        </a:ext>
                      </a:extLst>
                    </a:blip>
                    <a:srcRect/>
                    <a:stretch>
                      <a:fillRect/>
                    </a:stretch>
                  </pic:blipFill>
                  <pic:spPr bwMode="auto">
                    <a:xfrm>
                      <a:off x="0" y="0"/>
                      <a:ext cx="2305050" cy="1914525"/>
                    </a:xfrm>
                    <a:prstGeom prst="rect">
                      <a:avLst/>
                    </a:prstGeom>
                    <a:noFill/>
                    <a:ln>
                      <a:noFill/>
                    </a:ln>
                  </pic:spPr>
                </pic:pic>
              </a:graphicData>
            </a:graphic>
          </wp:inline>
        </w:drawing>
      </w:r>
    </w:p>
    <w:p w14:paraId="1E52EDB9" w14:textId="77777777" w:rsidR="00ED397D" w:rsidRPr="00330A7E" w:rsidRDefault="00ED397D" w:rsidP="00330A7E">
      <w:pPr>
        <w:pStyle w:val="ListParagraph"/>
        <w:tabs>
          <w:tab w:val="left" w:pos="360"/>
          <w:tab w:val="left" w:pos="2880"/>
          <w:tab w:val="left" w:pos="5400"/>
          <w:tab w:val="left" w:pos="7920"/>
        </w:tabs>
        <w:spacing w:line="360" w:lineRule="auto"/>
        <w:ind w:left="992"/>
        <w:rPr>
          <w:rFonts w:ascii="Times New Roman" w:hAnsi="Times New Roman" w:cs="Times New Roman"/>
          <w:sz w:val="24"/>
          <w:szCs w:val="24"/>
        </w:rPr>
      </w:pPr>
      <w:r w:rsidRPr="00330A7E">
        <w:rPr>
          <w:rFonts w:ascii="Times New Roman" w:hAnsi="Times New Roman" w:cs="Times New Roman"/>
          <w:sz w:val="24"/>
          <w:szCs w:val="24"/>
        </w:rPr>
        <w:t xml:space="preserve">Đưa parabol vào hệ trục </w:t>
      </w:r>
      <w:r w:rsidR="00FA344A">
        <w:rPr>
          <w:rFonts w:ascii="Times New Roman" w:hAnsi="Times New Roman" w:cs="Times New Roman"/>
          <w:position w:val="-10"/>
          <w:sz w:val="24"/>
          <w:szCs w:val="24"/>
        </w:rPr>
        <w:pict w14:anchorId="6AEC0275">
          <v:shape id="_x0000_i7913" type="#_x0000_t75" style="width:23.25pt;height:16.5pt">
            <v:imagedata r:id="rId10986" o:title=""/>
          </v:shape>
        </w:pict>
      </w:r>
      <w:r w:rsidRPr="00330A7E">
        <w:rPr>
          <w:rFonts w:ascii="Times New Roman" w:hAnsi="Times New Roman" w:cs="Times New Roman"/>
          <w:sz w:val="24"/>
          <w:szCs w:val="24"/>
        </w:rPr>
        <w:t xml:space="preserve"> ta tìm được phương trình là: </w:t>
      </w:r>
      <w:r w:rsidR="00FA344A">
        <w:rPr>
          <w:rFonts w:ascii="Times New Roman" w:hAnsi="Times New Roman" w:cs="Times New Roman"/>
          <w:position w:val="-24"/>
          <w:sz w:val="24"/>
          <w:szCs w:val="24"/>
        </w:rPr>
        <w:pict w14:anchorId="7B2733F1">
          <v:shape id="_x0000_i7914" type="#_x0000_t75" style="width:113.25pt;height:31.5pt">
            <v:imagedata r:id="rId10987" o:title=""/>
          </v:shape>
        </w:pict>
      </w:r>
      <w:r w:rsidRPr="00330A7E">
        <w:rPr>
          <w:rFonts w:ascii="Times New Roman" w:hAnsi="Times New Roman" w:cs="Times New Roman"/>
          <w:sz w:val="24"/>
          <w:szCs w:val="24"/>
        </w:rPr>
        <w:t>.</w:t>
      </w:r>
    </w:p>
    <w:p w14:paraId="6E7696EA" w14:textId="77777777" w:rsidR="00ED397D" w:rsidRPr="00330A7E" w:rsidRDefault="00ED397D" w:rsidP="00330A7E">
      <w:pPr>
        <w:pStyle w:val="ListParagraph"/>
        <w:tabs>
          <w:tab w:val="left" w:pos="360"/>
          <w:tab w:val="left" w:pos="2880"/>
          <w:tab w:val="left" w:pos="5400"/>
          <w:tab w:val="left" w:pos="7920"/>
        </w:tabs>
        <w:spacing w:line="360" w:lineRule="auto"/>
        <w:ind w:left="992"/>
        <w:rPr>
          <w:rFonts w:ascii="Times New Roman" w:hAnsi="Times New Roman" w:cs="Times New Roman"/>
          <w:sz w:val="24"/>
          <w:szCs w:val="24"/>
        </w:rPr>
      </w:pPr>
      <w:r w:rsidRPr="00330A7E">
        <w:rPr>
          <w:rFonts w:ascii="Times New Roman" w:hAnsi="Times New Roman" w:cs="Times New Roman"/>
          <w:sz w:val="24"/>
          <w:szCs w:val="24"/>
        </w:rPr>
        <w:t xml:space="preserve">Diện tích hình phẳng giới hạn bởi </w:t>
      </w:r>
      <w:r w:rsidR="00FA344A">
        <w:rPr>
          <w:rFonts w:ascii="Times New Roman" w:hAnsi="Times New Roman" w:cs="Times New Roman"/>
          <w:position w:val="-24"/>
          <w:sz w:val="24"/>
          <w:szCs w:val="24"/>
        </w:rPr>
        <w:pict w14:anchorId="2A00A50E">
          <v:shape id="_x0000_i7915" type="#_x0000_t75" style="width:113.25pt;height:31.5pt">
            <v:imagedata r:id="rId10988" o:title=""/>
          </v:shape>
        </w:pict>
      </w:r>
      <w:r w:rsidRPr="00330A7E">
        <w:rPr>
          <w:rFonts w:ascii="Times New Roman" w:hAnsi="Times New Roman" w:cs="Times New Roman"/>
          <w:sz w:val="24"/>
          <w:szCs w:val="24"/>
        </w:rPr>
        <w:t xml:space="preserve">, trục hoành và các đường thẳng </w:t>
      </w:r>
      <w:r w:rsidR="00FA344A">
        <w:rPr>
          <w:rFonts w:ascii="Times New Roman" w:hAnsi="Times New Roman" w:cs="Times New Roman"/>
          <w:position w:val="-6"/>
          <w:sz w:val="24"/>
          <w:szCs w:val="24"/>
        </w:rPr>
        <w:pict w14:anchorId="75C8D157">
          <v:shape id="_x0000_i7916" type="#_x0000_t75" style="width:28.5pt;height:14.25pt">
            <v:imagedata r:id="rId10989" o:title=""/>
          </v:shape>
        </w:pict>
      </w:r>
      <w:r w:rsidRPr="00330A7E">
        <w:rPr>
          <w:rFonts w:ascii="Times New Roman" w:hAnsi="Times New Roman" w:cs="Times New Roman"/>
          <w:sz w:val="24"/>
          <w:szCs w:val="24"/>
        </w:rPr>
        <w:t xml:space="preserve">, </w:t>
      </w:r>
      <w:r w:rsidR="00FA344A">
        <w:rPr>
          <w:rFonts w:ascii="Times New Roman" w:hAnsi="Times New Roman" w:cs="Times New Roman"/>
          <w:position w:val="-6"/>
          <w:sz w:val="24"/>
          <w:szCs w:val="24"/>
        </w:rPr>
        <w:pict w14:anchorId="3413ECD8">
          <v:shape id="_x0000_i7917" type="#_x0000_t75" style="width:27pt;height:14.25pt">
            <v:imagedata r:id="rId10990" o:title=""/>
          </v:shape>
        </w:pict>
      </w:r>
      <w:r w:rsidRPr="00330A7E">
        <w:rPr>
          <w:rFonts w:ascii="Times New Roman" w:hAnsi="Times New Roman" w:cs="Times New Roman"/>
          <w:sz w:val="24"/>
          <w:szCs w:val="24"/>
        </w:rPr>
        <w:t xml:space="preserve"> là: </w:t>
      </w:r>
      <w:r w:rsidR="00FA344A">
        <w:rPr>
          <w:rFonts w:ascii="Times New Roman" w:hAnsi="Times New Roman" w:cs="Times New Roman"/>
          <w:position w:val="-32"/>
          <w:sz w:val="24"/>
          <w:szCs w:val="24"/>
        </w:rPr>
        <w:pict w14:anchorId="7B71E638">
          <v:shape id="_x0000_i7918" type="#_x0000_t75" style="width:2in;height:38.25pt">
            <v:imagedata r:id="rId10991" o:title=""/>
          </v:shape>
        </w:pict>
      </w:r>
      <w:r w:rsidRPr="00330A7E">
        <w:rPr>
          <w:rFonts w:ascii="Times New Roman" w:hAnsi="Times New Roman" w:cs="Times New Roman"/>
          <w:sz w:val="24"/>
          <w:szCs w:val="24"/>
        </w:rPr>
        <w:t>.</w:t>
      </w:r>
    </w:p>
    <w:p w14:paraId="56887E80" w14:textId="77777777" w:rsidR="00ED397D" w:rsidRPr="00330A7E" w:rsidRDefault="00ED397D" w:rsidP="00330A7E">
      <w:pPr>
        <w:pStyle w:val="ListParagraph"/>
        <w:tabs>
          <w:tab w:val="left" w:pos="360"/>
          <w:tab w:val="left" w:pos="2880"/>
          <w:tab w:val="left" w:pos="5400"/>
          <w:tab w:val="left" w:pos="7920"/>
        </w:tabs>
        <w:spacing w:line="360" w:lineRule="auto"/>
        <w:ind w:left="992"/>
        <w:rPr>
          <w:rFonts w:ascii="Times New Roman" w:hAnsi="Times New Roman" w:cs="Times New Roman"/>
          <w:sz w:val="24"/>
          <w:szCs w:val="24"/>
        </w:rPr>
      </w:pPr>
      <w:r w:rsidRPr="00330A7E">
        <w:rPr>
          <w:rFonts w:ascii="Times New Roman" w:hAnsi="Times New Roman" w:cs="Times New Roman"/>
          <w:sz w:val="24"/>
          <w:szCs w:val="24"/>
        </w:rPr>
        <w:t xml:space="preserve">Tổng diện tích phần bị khoét đi: </w:t>
      </w:r>
      <w:r w:rsidR="00FA344A">
        <w:rPr>
          <w:rFonts w:ascii="Times New Roman" w:hAnsi="Times New Roman" w:cs="Times New Roman"/>
          <w:position w:val="-24"/>
          <w:sz w:val="24"/>
          <w:szCs w:val="24"/>
        </w:rPr>
        <w:pict w14:anchorId="5B99E4AF">
          <v:shape id="_x0000_i7919" type="#_x0000_t75" style="width:70.5pt;height:31.5pt">
            <v:imagedata r:id="rId10992" o:title=""/>
          </v:shape>
        </w:pict>
      </w:r>
      <w:r w:rsidRPr="00330A7E">
        <w:rPr>
          <w:rFonts w:ascii="Times New Roman" w:hAnsi="Times New Roman" w:cs="Times New Roman"/>
          <w:sz w:val="24"/>
          <w:szCs w:val="24"/>
        </w:rPr>
        <w:t xml:space="preserve"> </w:t>
      </w:r>
      <w:r w:rsidR="00FA344A">
        <w:rPr>
          <w:rFonts w:ascii="Times New Roman" w:hAnsi="Times New Roman" w:cs="Times New Roman"/>
          <w:position w:val="-6"/>
          <w:sz w:val="24"/>
          <w:szCs w:val="24"/>
        </w:rPr>
        <w:pict w14:anchorId="39E6EE9B">
          <v:shape id="_x0000_i7920" type="#_x0000_t75" style="width:22.5pt;height:16.5pt">
            <v:imagedata r:id="rId10993" o:title=""/>
          </v:shape>
        </w:pict>
      </w:r>
      <w:r w:rsidRPr="00330A7E">
        <w:rPr>
          <w:rFonts w:ascii="Times New Roman" w:hAnsi="Times New Roman" w:cs="Times New Roman"/>
          <w:sz w:val="24"/>
          <w:szCs w:val="24"/>
        </w:rPr>
        <w:t>.</w:t>
      </w:r>
    </w:p>
    <w:p w14:paraId="4D69D921" w14:textId="77777777" w:rsidR="00ED397D" w:rsidRPr="00330A7E" w:rsidRDefault="00ED397D" w:rsidP="00330A7E">
      <w:pPr>
        <w:pStyle w:val="ListParagraph"/>
        <w:tabs>
          <w:tab w:val="left" w:pos="360"/>
          <w:tab w:val="left" w:pos="2880"/>
          <w:tab w:val="left" w:pos="5400"/>
          <w:tab w:val="left" w:pos="7920"/>
        </w:tabs>
        <w:spacing w:line="360" w:lineRule="auto"/>
        <w:ind w:left="992"/>
        <w:rPr>
          <w:rFonts w:ascii="Times New Roman" w:hAnsi="Times New Roman" w:cs="Times New Roman"/>
          <w:sz w:val="24"/>
          <w:szCs w:val="24"/>
        </w:rPr>
      </w:pPr>
      <w:r w:rsidRPr="00330A7E">
        <w:rPr>
          <w:rFonts w:ascii="Times New Roman" w:hAnsi="Times New Roman" w:cs="Times New Roman"/>
          <w:sz w:val="24"/>
          <w:szCs w:val="24"/>
        </w:rPr>
        <w:t xml:space="preserve">Diện tích của hình vuông là: </w:t>
      </w:r>
      <w:r w:rsidR="00FA344A">
        <w:rPr>
          <w:rFonts w:ascii="Times New Roman" w:hAnsi="Times New Roman" w:cs="Times New Roman"/>
          <w:position w:val="-12"/>
          <w:sz w:val="24"/>
          <w:szCs w:val="24"/>
        </w:rPr>
        <w:pict w14:anchorId="6B5C92C3">
          <v:shape id="_x0000_i7921" type="#_x0000_t75" style="width:69pt;height:19.5pt">
            <v:imagedata r:id="rId10994" o:title=""/>
          </v:shape>
        </w:pict>
      </w:r>
      <w:r w:rsidRPr="00330A7E">
        <w:rPr>
          <w:rFonts w:ascii="Times New Roman" w:hAnsi="Times New Roman" w:cs="Times New Roman"/>
          <w:sz w:val="24"/>
          <w:szCs w:val="24"/>
        </w:rPr>
        <w:t>.</w:t>
      </w:r>
    </w:p>
    <w:p w14:paraId="70BB9EA7" w14:textId="77777777" w:rsidR="00ED397D" w:rsidRPr="00330A7E" w:rsidRDefault="00ED397D" w:rsidP="00330A7E">
      <w:pPr>
        <w:pStyle w:val="ListParagraph"/>
        <w:tabs>
          <w:tab w:val="left" w:pos="360"/>
          <w:tab w:val="left" w:pos="2880"/>
          <w:tab w:val="left" w:pos="5400"/>
          <w:tab w:val="left" w:pos="7920"/>
        </w:tabs>
        <w:spacing w:line="360" w:lineRule="auto"/>
        <w:ind w:left="992"/>
        <w:rPr>
          <w:rFonts w:ascii="Times New Roman" w:hAnsi="Times New Roman" w:cs="Times New Roman"/>
          <w:sz w:val="24"/>
          <w:szCs w:val="24"/>
        </w:rPr>
      </w:pPr>
      <w:r w:rsidRPr="00330A7E">
        <w:rPr>
          <w:rFonts w:ascii="Times New Roman" w:hAnsi="Times New Roman" w:cs="Times New Roman"/>
          <w:sz w:val="24"/>
          <w:szCs w:val="24"/>
        </w:rPr>
        <w:t xml:space="preserve">diện tích bề mặt hoa văn là: </w:t>
      </w:r>
      <w:r w:rsidR="00FA344A">
        <w:rPr>
          <w:rFonts w:ascii="Times New Roman" w:hAnsi="Times New Roman" w:cs="Times New Roman"/>
          <w:position w:val="-24"/>
          <w:sz w:val="24"/>
          <w:szCs w:val="24"/>
        </w:rPr>
        <w:pict w14:anchorId="5977369A">
          <v:shape id="_x0000_i7922" type="#_x0000_t75" style="width:174pt;height:31.5pt">
            <v:imagedata r:id="rId10995" o:title=""/>
          </v:shape>
        </w:pict>
      </w:r>
      <w:r w:rsidRPr="00330A7E">
        <w:rPr>
          <w:rFonts w:ascii="Times New Roman" w:hAnsi="Times New Roman" w:cs="Times New Roman"/>
          <w:sz w:val="24"/>
          <w:szCs w:val="24"/>
        </w:rPr>
        <w:t>.</w:t>
      </w:r>
    </w:p>
    <w:p w14:paraId="68C25A70" w14:textId="77777777" w:rsidR="00ED397D" w:rsidRPr="00330A7E" w:rsidRDefault="00ED397D" w:rsidP="00330A7E">
      <w:pPr>
        <w:pStyle w:val="ListParagraph"/>
        <w:tabs>
          <w:tab w:val="left" w:pos="360"/>
          <w:tab w:val="left" w:pos="2880"/>
          <w:tab w:val="left" w:pos="5400"/>
          <w:tab w:val="left" w:pos="7920"/>
        </w:tabs>
        <w:spacing w:line="360" w:lineRule="auto"/>
        <w:ind w:left="992"/>
        <w:rPr>
          <w:rFonts w:ascii="Times New Roman" w:hAnsi="Times New Roman" w:cs="Times New Roman"/>
          <w:sz w:val="24"/>
          <w:szCs w:val="24"/>
        </w:rPr>
      </w:pPr>
      <w:r w:rsidRPr="00330A7E">
        <w:rPr>
          <w:rFonts w:ascii="Times New Roman" w:hAnsi="Times New Roman" w:cs="Times New Roman"/>
          <w:sz w:val="24"/>
          <w:szCs w:val="24"/>
        </w:rPr>
        <w:t xml:space="preserve">Vậy số tiền cần bỏ ra để trang trí hoa văn đó là: </w:t>
      </w:r>
      <w:r w:rsidR="00FA344A">
        <w:rPr>
          <w:rFonts w:ascii="Times New Roman" w:hAnsi="Times New Roman" w:cs="Times New Roman"/>
          <w:position w:val="-24"/>
          <w:sz w:val="24"/>
          <w:szCs w:val="24"/>
        </w:rPr>
        <w:pict w14:anchorId="4D76A436">
          <v:shape id="_x0000_i7923" type="#_x0000_t75" style="width:110.25pt;height:31.5pt">
            <v:imagedata r:id="rId10996" o:title=""/>
          </v:shape>
        </w:pict>
      </w:r>
      <w:r w:rsidRPr="00330A7E">
        <w:rPr>
          <w:rFonts w:ascii="Times New Roman" w:hAnsi="Times New Roman" w:cs="Times New Roman"/>
          <w:sz w:val="24"/>
          <w:szCs w:val="24"/>
        </w:rPr>
        <w:t xml:space="preserve"> đồng.</w:t>
      </w:r>
    </w:p>
    <w:p w14:paraId="03145894" w14:textId="77777777" w:rsidR="00ED397D" w:rsidRPr="00330A7E" w:rsidRDefault="00ED397D" w:rsidP="00330A7E">
      <w:pPr>
        <w:pStyle w:val="ListParagraph"/>
        <w:tabs>
          <w:tab w:val="left" w:pos="360"/>
          <w:tab w:val="left" w:pos="2880"/>
          <w:tab w:val="left" w:pos="5400"/>
          <w:tab w:val="left" w:pos="7920"/>
        </w:tabs>
        <w:spacing w:line="360" w:lineRule="auto"/>
        <w:ind w:left="992"/>
        <w:rPr>
          <w:rFonts w:ascii="Times New Roman" w:hAnsi="Times New Roman" w:cs="Times New Roman"/>
          <w:sz w:val="24"/>
          <w:szCs w:val="24"/>
        </w:rPr>
      </w:pPr>
      <w:r w:rsidRPr="00330A7E">
        <w:rPr>
          <w:rFonts w:ascii="Times New Roman" w:hAnsi="Times New Roman" w:cs="Times New Roman"/>
          <w:b/>
          <w:bCs/>
          <w:sz w:val="24"/>
          <w:szCs w:val="24"/>
          <w:u w:val="single"/>
        </w:rPr>
        <w:t>Đáp số:</w:t>
      </w:r>
      <w:r w:rsidRPr="00330A7E">
        <w:rPr>
          <w:rFonts w:ascii="Times New Roman" w:hAnsi="Times New Roman" w:cs="Times New Roman"/>
          <w:b/>
          <w:bCs/>
          <w:sz w:val="24"/>
          <w:szCs w:val="24"/>
        </w:rPr>
        <w:t xml:space="preserve"> </w:t>
      </w:r>
      <w:r w:rsidRPr="00330A7E">
        <w:rPr>
          <w:rFonts w:ascii="Times New Roman" w:hAnsi="Times New Roman" w:cs="Times New Roman"/>
          <w:sz w:val="24"/>
          <w:szCs w:val="24"/>
        </w:rPr>
        <w:t>2333 nghìn đồng.</w:t>
      </w:r>
    </w:p>
    <w:p w14:paraId="3E96C9BB" w14:textId="77777777" w:rsidR="00ED397D" w:rsidRPr="00330A7E" w:rsidRDefault="00ED397D" w:rsidP="000E1E56">
      <w:pPr>
        <w:pStyle w:val="ListParagraph"/>
        <w:numPr>
          <w:ilvl w:val="0"/>
          <w:numId w:val="10"/>
        </w:numPr>
        <w:tabs>
          <w:tab w:val="left" w:pos="360"/>
          <w:tab w:val="left" w:pos="2880"/>
          <w:tab w:val="left" w:pos="5400"/>
          <w:tab w:val="left" w:pos="7920"/>
        </w:tabs>
        <w:spacing w:after="160" w:line="360" w:lineRule="auto"/>
        <w:rPr>
          <w:rFonts w:ascii="Times New Roman" w:hAnsi="Times New Roman" w:cs="Times New Roman"/>
          <w:sz w:val="24"/>
          <w:szCs w:val="24"/>
        </w:rPr>
      </w:pPr>
      <w:r w:rsidRPr="00330A7E">
        <w:rPr>
          <w:rFonts w:ascii="Times New Roman" w:hAnsi="Times New Roman" w:cs="Times New Roman"/>
          <w:sz w:val="24"/>
          <w:szCs w:val="24"/>
        </w:rPr>
        <w:t xml:space="preserve">Gọi </w:t>
      </w:r>
      <w:r w:rsidR="00FA344A">
        <w:rPr>
          <w:rFonts w:ascii="Times New Roman" w:hAnsi="Times New Roman" w:cs="Times New Roman"/>
          <w:position w:val="-14"/>
          <w:sz w:val="24"/>
          <w:szCs w:val="24"/>
        </w:rPr>
        <w:pict w14:anchorId="5B868588">
          <v:shape id="_x0000_i7924" type="#_x0000_t75" style="width:51pt;height:20.25pt">
            <v:imagedata r:id="rId10997" o:title=""/>
          </v:shape>
        </w:pict>
      </w:r>
      <w:r w:rsidRPr="00330A7E">
        <w:rPr>
          <w:rFonts w:ascii="Times New Roman" w:hAnsi="Times New Roman" w:cs="Times New Roman"/>
          <w:sz w:val="24"/>
          <w:szCs w:val="24"/>
        </w:rPr>
        <w:t xml:space="preserve"> là tọa độ của máy bay sau 5 phút tiếp theo.</w:t>
      </w:r>
    </w:p>
    <w:p w14:paraId="39C5EBF8" w14:textId="77777777" w:rsidR="00ED397D" w:rsidRPr="00330A7E" w:rsidRDefault="00FA344A" w:rsidP="00330A7E">
      <w:pPr>
        <w:pStyle w:val="ListParagraph"/>
        <w:tabs>
          <w:tab w:val="left" w:pos="360"/>
          <w:tab w:val="left" w:pos="2880"/>
          <w:tab w:val="left" w:pos="5400"/>
          <w:tab w:val="left" w:pos="7920"/>
        </w:tabs>
        <w:spacing w:line="360" w:lineRule="auto"/>
        <w:ind w:left="992"/>
        <w:rPr>
          <w:rFonts w:ascii="Times New Roman" w:hAnsi="Times New Roman" w:cs="Times New Roman"/>
          <w:position w:val="-14"/>
          <w:sz w:val="24"/>
          <w:szCs w:val="24"/>
        </w:rPr>
      </w:pPr>
      <w:r>
        <w:rPr>
          <w:rFonts w:ascii="Times New Roman" w:hAnsi="Times New Roman" w:cs="Times New Roman"/>
          <w:position w:val="-14"/>
          <w:sz w:val="24"/>
          <w:szCs w:val="24"/>
        </w:rPr>
        <w:pict w14:anchorId="52BD8B0C">
          <v:shape id="_x0000_i7925" type="#_x0000_t75" style="width:93pt;height:21pt">
            <v:imagedata r:id="rId10998" o:title=""/>
          </v:shape>
        </w:pict>
      </w:r>
    </w:p>
    <w:p w14:paraId="78FA5C30" w14:textId="77777777" w:rsidR="00ED397D" w:rsidRPr="00330A7E" w:rsidRDefault="00FA344A" w:rsidP="00330A7E">
      <w:pPr>
        <w:pStyle w:val="ListParagraph"/>
        <w:tabs>
          <w:tab w:val="left" w:pos="360"/>
          <w:tab w:val="left" w:pos="2880"/>
          <w:tab w:val="left" w:pos="5400"/>
          <w:tab w:val="left" w:pos="7920"/>
        </w:tabs>
        <w:spacing w:line="360" w:lineRule="auto"/>
        <w:ind w:left="992"/>
        <w:rPr>
          <w:rFonts w:ascii="Times New Roman" w:hAnsi="Times New Roman" w:cs="Times New Roman"/>
          <w:position w:val="-14"/>
          <w:sz w:val="24"/>
          <w:szCs w:val="24"/>
        </w:rPr>
      </w:pPr>
      <w:r>
        <w:rPr>
          <w:rFonts w:ascii="Times New Roman" w:hAnsi="Times New Roman" w:cs="Times New Roman"/>
          <w:position w:val="-14"/>
          <w:sz w:val="24"/>
          <w:szCs w:val="24"/>
        </w:rPr>
        <w:pict w14:anchorId="4C8C20A1">
          <v:shape id="_x0000_i7926" type="#_x0000_t75" style="width:147pt;height:21pt">
            <v:imagedata r:id="rId10999" o:title=""/>
          </v:shape>
        </w:pict>
      </w:r>
    </w:p>
    <w:p w14:paraId="37AF8823" w14:textId="77777777" w:rsidR="00ED397D" w:rsidRPr="00330A7E" w:rsidRDefault="00ED397D" w:rsidP="00330A7E">
      <w:pPr>
        <w:pStyle w:val="ListParagraph"/>
        <w:tabs>
          <w:tab w:val="left" w:pos="360"/>
          <w:tab w:val="left" w:pos="2880"/>
          <w:tab w:val="left" w:pos="5400"/>
          <w:tab w:val="left" w:pos="7920"/>
        </w:tabs>
        <w:spacing w:line="360" w:lineRule="auto"/>
        <w:ind w:left="992"/>
        <w:rPr>
          <w:rFonts w:ascii="Times New Roman" w:hAnsi="Times New Roman" w:cs="Times New Roman"/>
          <w:sz w:val="24"/>
          <w:szCs w:val="24"/>
        </w:rPr>
      </w:pPr>
      <w:r w:rsidRPr="00330A7E">
        <w:rPr>
          <w:rFonts w:ascii="Times New Roman" w:hAnsi="Times New Roman" w:cs="Times New Roman"/>
          <w:sz w:val="24"/>
          <w:szCs w:val="24"/>
        </w:rPr>
        <w:t xml:space="preserve">Vì máy bay giữ nguyên hướng bay nên </w:t>
      </w:r>
      <w:r w:rsidR="00FA344A">
        <w:rPr>
          <w:rFonts w:ascii="Times New Roman" w:hAnsi="Times New Roman" w:cs="Times New Roman"/>
          <w:position w:val="-6"/>
          <w:sz w:val="24"/>
          <w:szCs w:val="24"/>
        </w:rPr>
        <w:pict w14:anchorId="36CC8F17">
          <v:shape id="_x0000_i7927" type="#_x0000_t75" style="width:23.25pt;height:17.25pt">
            <v:imagedata r:id="rId11000" o:title=""/>
          </v:shape>
        </w:pict>
      </w:r>
      <w:r w:rsidRPr="00330A7E">
        <w:rPr>
          <w:rFonts w:ascii="Times New Roman" w:hAnsi="Times New Roman" w:cs="Times New Roman"/>
          <w:position w:val="-14"/>
          <w:sz w:val="24"/>
          <w:szCs w:val="24"/>
        </w:rPr>
        <w:t xml:space="preserve"> </w:t>
      </w:r>
      <w:r w:rsidRPr="00330A7E">
        <w:rPr>
          <w:rFonts w:ascii="Times New Roman" w:hAnsi="Times New Roman" w:cs="Times New Roman"/>
          <w:sz w:val="24"/>
          <w:szCs w:val="24"/>
        </w:rPr>
        <w:t xml:space="preserve">và </w:t>
      </w:r>
      <w:r w:rsidR="00FA344A">
        <w:rPr>
          <w:rFonts w:ascii="Times New Roman" w:hAnsi="Times New Roman" w:cs="Times New Roman"/>
          <w:position w:val="-10"/>
          <w:sz w:val="24"/>
          <w:szCs w:val="24"/>
        </w:rPr>
        <w:pict w14:anchorId="609A2D96">
          <v:shape id="_x0000_i7928" type="#_x0000_t75" style="width:21pt;height:19.5pt">
            <v:imagedata r:id="rId11001" o:title=""/>
          </v:shape>
        </w:pict>
      </w:r>
      <w:r w:rsidRPr="00330A7E">
        <w:rPr>
          <w:rFonts w:ascii="Times New Roman" w:hAnsi="Times New Roman" w:cs="Times New Roman"/>
          <w:sz w:val="24"/>
          <w:szCs w:val="24"/>
        </w:rPr>
        <w:t xml:space="preserve"> cùng hướng.</w:t>
      </w:r>
    </w:p>
    <w:p w14:paraId="6406735D" w14:textId="77777777" w:rsidR="00ED397D" w:rsidRPr="00330A7E" w:rsidRDefault="00ED397D" w:rsidP="00330A7E">
      <w:pPr>
        <w:pStyle w:val="ListParagraph"/>
        <w:tabs>
          <w:tab w:val="left" w:pos="360"/>
          <w:tab w:val="left" w:pos="2880"/>
          <w:tab w:val="left" w:pos="5400"/>
          <w:tab w:val="left" w:pos="7920"/>
        </w:tabs>
        <w:spacing w:line="360" w:lineRule="auto"/>
        <w:ind w:left="992"/>
        <w:rPr>
          <w:rFonts w:ascii="Times New Roman" w:hAnsi="Times New Roman" w:cs="Times New Roman"/>
          <w:position w:val="-14"/>
          <w:sz w:val="24"/>
          <w:szCs w:val="24"/>
        </w:rPr>
      </w:pPr>
      <w:r w:rsidRPr="00330A7E">
        <w:rPr>
          <w:rFonts w:ascii="Times New Roman" w:hAnsi="Times New Roman" w:cs="Times New Roman"/>
          <w:sz w:val="24"/>
          <w:szCs w:val="24"/>
        </w:rPr>
        <w:t xml:space="preserve">Do máy bay tiếp tục giữ nguyên vận tốc và thời gian bay từ </w:t>
      </w:r>
      <w:r w:rsidR="00FA344A">
        <w:rPr>
          <w:rFonts w:ascii="Times New Roman" w:hAnsi="Times New Roman" w:cs="Times New Roman"/>
          <w:position w:val="-6"/>
          <w:sz w:val="24"/>
          <w:szCs w:val="24"/>
        </w:rPr>
        <w:pict w14:anchorId="15D3B13B">
          <v:shape id="_x0000_i7929" type="#_x0000_t75" style="width:43.5pt;height:14.25pt">
            <v:imagedata r:id="rId11002" o:title=""/>
          </v:shape>
        </w:pict>
      </w:r>
      <w:r w:rsidRPr="00330A7E">
        <w:rPr>
          <w:rFonts w:ascii="Times New Roman" w:hAnsi="Times New Roman" w:cs="Times New Roman"/>
          <w:position w:val="-14"/>
          <w:sz w:val="24"/>
          <w:szCs w:val="24"/>
        </w:rPr>
        <w:t xml:space="preserve"> </w:t>
      </w:r>
      <w:r w:rsidRPr="00330A7E">
        <w:rPr>
          <w:rFonts w:ascii="Times New Roman" w:hAnsi="Times New Roman" w:cs="Times New Roman"/>
          <w:sz w:val="24"/>
          <w:szCs w:val="24"/>
        </w:rPr>
        <w:t xml:space="preserve">gấp 4 lần thời gian bay từ </w:t>
      </w:r>
      <w:r w:rsidR="00FA344A">
        <w:rPr>
          <w:rFonts w:ascii="Times New Roman" w:hAnsi="Times New Roman" w:cs="Times New Roman"/>
          <w:position w:val="-10"/>
          <w:sz w:val="24"/>
          <w:szCs w:val="24"/>
        </w:rPr>
        <w:pict w14:anchorId="7542E0D3">
          <v:shape id="_x0000_i7930" type="#_x0000_t75" style="width:39pt;height:16.5pt">
            <v:imagedata r:id="rId11003" o:title=""/>
          </v:shape>
        </w:pict>
      </w:r>
      <w:r w:rsidRPr="00330A7E">
        <w:rPr>
          <w:rFonts w:ascii="Times New Roman" w:hAnsi="Times New Roman" w:cs="Times New Roman"/>
          <w:position w:val="-14"/>
          <w:sz w:val="24"/>
          <w:szCs w:val="24"/>
        </w:rPr>
        <w:t xml:space="preserve"> </w:t>
      </w:r>
      <w:r w:rsidRPr="00330A7E">
        <w:rPr>
          <w:rFonts w:ascii="Times New Roman" w:hAnsi="Times New Roman" w:cs="Times New Roman"/>
          <w:sz w:val="24"/>
          <w:szCs w:val="24"/>
        </w:rPr>
        <w:t xml:space="preserve">nên </w:t>
      </w:r>
      <w:r w:rsidR="00FA344A">
        <w:rPr>
          <w:rFonts w:ascii="Times New Roman" w:hAnsi="Times New Roman" w:cs="Times New Roman"/>
          <w:position w:val="-10"/>
          <w:sz w:val="24"/>
          <w:szCs w:val="24"/>
        </w:rPr>
        <w:pict w14:anchorId="21B7E7EE">
          <v:shape id="_x0000_i7931" type="#_x0000_t75" style="width:59.25pt;height:16.5pt">
            <v:imagedata r:id="rId11004" o:title=""/>
          </v:shape>
        </w:pict>
      </w:r>
    </w:p>
    <w:p w14:paraId="6684B004" w14:textId="77777777" w:rsidR="00ED397D" w:rsidRPr="00330A7E" w:rsidRDefault="00ED397D" w:rsidP="00330A7E">
      <w:pPr>
        <w:pStyle w:val="ListParagraph"/>
        <w:tabs>
          <w:tab w:val="left" w:pos="360"/>
          <w:tab w:val="left" w:pos="2880"/>
          <w:tab w:val="left" w:pos="5400"/>
          <w:tab w:val="left" w:pos="7920"/>
        </w:tabs>
        <w:spacing w:line="360" w:lineRule="auto"/>
        <w:ind w:left="992"/>
        <w:rPr>
          <w:rFonts w:ascii="Times New Roman" w:hAnsi="Times New Roman" w:cs="Times New Roman"/>
          <w:position w:val="-14"/>
          <w:sz w:val="24"/>
          <w:szCs w:val="24"/>
        </w:rPr>
      </w:pPr>
      <w:r w:rsidRPr="00330A7E">
        <w:rPr>
          <w:rFonts w:ascii="Times New Roman" w:hAnsi="Times New Roman" w:cs="Times New Roman"/>
          <w:sz w:val="24"/>
          <w:szCs w:val="24"/>
        </w:rPr>
        <w:t xml:space="preserve">Suy ra </w:t>
      </w:r>
      <w:r w:rsidR="00FA344A">
        <w:rPr>
          <w:rFonts w:ascii="Times New Roman" w:hAnsi="Times New Roman" w:cs="Times New Roman"/>
          <w:position w:val="-56"/>
          <w:sz w:val="24"/>
          <w:szCs w:val="24"/>
        </w:rPr>
        <w:pict w14:anchorId="274950E2">
          <v:shape id="_x0000_i7932" type="#_x0000_t75" style="width:327pt;height:62.25pt">
            <v:imagedata r:id="rId11005" o:title=""/>
          </v:shape>
        </w:pict>
      </w:r>
    </w:p>
    <w:p w14:paraId="0B61859D" w14:textId="77777777" w:rsidR="00ED397D" w:rsidRPr="00330A7E" w:rsidRDefault="00ED397D" w:rsidP="00330A7E">
      <w:pPr>
        <w:pStyle w:val="ListParagraph"/>
        <w:tabs>
          <w:tab w:val="left" w:pos="360"/>
          <w:tab w:val="left" w:pos="2880"/>
          <w:tab w:val="left" w:pos="5400"/>
          <w:tab w:val="left" w:pos="7920"/>
        </w:tabs>
        <w:spacing w:line="360" w:lineRule="auto"/>
        <w:ind w:left="992"/>
        <w:rPr>
          <w:rFonts w:ascii="Times New Roman" w:hAnsi="Times New Roman" w:cs="Times New Roman"/>
          <w:sz w:val="24"/>
          <w:szCs w:val="24"/>
        </w:rPr>
      </w:pPr>
      <w:r w:rsidRPr="00330A7E">
        <w:rPr>
          <w:rFonts w:ascii="Times New Roman" w:hAnsi="Times New Roman" w:cs="Times New Roman"/>
          <w:sz w:val="24"/>
          <w:szCs w:val="24"/>
        </w:rPr>
        <w:t xml:space="preserve">Tọa độ của máy bay sau 5 phút tiếp theo là </w:t>
      </w:r>
      <w:r w:rsidR="00FA344A">
        <w:rPr>
          <w:rFonts w:ascii="Times New Roman" w:hAnsi="Times New Roman" w:cs="Times New Roman"/>
          <w:position w:val="-14"/>
          <w:sz w:val="24"/>
          <w:szCs w:val="24"/>
        </w:rPr>
        <w:pict w14:anchorId="42B0A327">
          <v:shape id="_x0000_i7933" type="#_x0000_t75" style="width:77.25pt;height:20.25pt">
            <v:imagedata r:id="rId11006" o:title=""/>
          </v:shape>
        </w:pict>
      </w:r>
    </w:p>
    <w:p w14:paraId="374F8AB0" w14:textId="77777777" w:rsidR="00ED397D" w:rsidRPr="00330A7E" w:rsidRDefault="00ED397D" w:rsidP="000E1E56">
      <w:pPr>
        <w:pStyle w:val="ListParagraph"/>
        <w:numPr>
          <w:ilvl w:val="0"/>
          <w:numId w:val="10"/>
        </w:numPr>
        <w:tabs>
          <w:tab w:val="left" w:pos="992"/>
        </w:tabs>
        <w:spacing w:before="120" w:line="276" w:lineRule="auto"/>
        <w:rPr>
          <w:rFonts w:ascii="Times New Roman" w:hAnsi="Times New Roman" w:cs="Times New Roman"/>
          <w:sz w:val="24"/>
          <w:szCs w:val="24"/>
        </w:rPr>
      </w:pPr>
      <w:r w:rsidRPr="00330A7E">
        <w:rPr>
          <w:rFonts w:ascii="Times New Roman" w:eastAsia="Calibri" w:hAnsi="Times New Roman" w:cs="Times New Roman"/>
          <w:sz w:val="24"/>
          <w:szCs w:val="24"/>
        </w:rPr>
        <w:t>Gọi A là biến cố: “Thí nghiệm thứ nhất thành công” và B là biến cố: “Thí nghiệm thứ hai thành công”.</w:t>
      </w:r>
    </w:p>
    <w:p w14:paraId="018853B0" w14:textId="77777777" w:rsidR="00ED397D" w:rsidRPr="00330A7E" w:rsidRDefault="00ED397D" w:rsidP="00330A7E">
      <w:pPr>
        <w:pStyle w:val="ListParagraph"/>
        <w:tabs>
          <w:tab w:val="left" w:pos="992"/>
        </w:tabs>
        <w:spacing w:before="120" w:line="276" w:lineRule="auto"/>
        <w:ind w:left="992"/>
        <w:rPr>
          <w:rFonts w:ascii="Times New Roman" w:eastAsia="Calibri" w:hAnsi="Times New Roman" w:cs="Times New Roman"/>
          <w:bCs/>
          <w:sz w:val="24"/>
          <w:szCs w:val="24"/>
        </w:rPr>
      </w:pPr>
      <w:r w:rsidRPr="00330A7E">
        <w:rPr>
          <w:rFonts w:ascii="Times New Roman" w:eastAsia="Calibri" w:hAnsi="Times New Roman" w:cs="Times New Roman"/>
          <w:sz w:val="24"/>
          <w:szCs w:val="24"/>
        </w:rPr>
        <w:t>Khi đó biến cố</w:t>
      </w:r>
      <w:r w:rsidRPr="00330A7E">
        <w:rPr>
          <w:rFonts w:ascii="Times New Roman" w:eastAsia="Calibri" w:hAnsi="Times New Roman" w:cs="Times New Roman"/>
          <w:bCs/>
          <w:sz w:val="24"/>
          <w:szCs w:val="24"/>
        </w:rPr>
        <w:t xml:space="preserve"> “Thí nghiệm thứ nhất thành công và thí nghiệm thứ hai không thành công” là </w:t>
      </w:r>
      <w:r w:rsidR="00FA344A">
        <w:rPr>
          <w:rFonts w:ascii="Times New Roman" w:hAnsi="Times New Roman" w:cs="Times New Roman"/>
          <w:position w:val="-4"/>
          <w:sz w:val="24"/>
          <w:szCs w:val="24"/>
        </w:rPr>
        <w:pict w14:anchorId="0D6FD9BA">
          <v:shape id="_x0000_i7934" type="#_x0000_t75" style="width:20.25pt;height:16.5pt">
            <v:imagedata r:id="rId11007" o:title=""/>
          </v:shape>
        </w:pict>
      </w:r>
      <w:r w:rsidRPr="00330A7E">
        <w:rPr>
          <w:rFonts w:ascii="Times New Roman" w:eastAsia="Calibri" w:hAnsi="Times New Roman" w:cs="Times New Roman"/>
          <w:bCs/>
          <w:sz w:val="24"/>
          <w:szCs w:val="24"/>
        </w:rPr>
        <w:t>.</w:t>
      </w:r>
    </w:p>
    <w:p w14:paraId="65FF40EE" w14:textId="77777777" w:rsidR="00ED397D" w:rsidRPr="00330A7E" w:rsidRDefault="00ED397D" w:rsidP="00330A7E">
      <w:pPr>
        <w:pStyle w:val="ListParagraph"/>
        <w:tabs>
          <w:tab w:val="left" w:pos="992"/>
        </w:tabs>
        <w:spacing w:before="120" w:line="276" w:lineRule="auto"/>
        <w:ind w:left="992"/>
        <w:rPr>
          <w:rFonts w:ascii="Times New Roman" w:eastAsia="Calibri" w:hAnsi="Times New Roman" w:cs="Times New Roman"/>
          <w:bCs/>
          <w:sz w:val="24"/>
          <w:szCs w:val="24"/>
        </w:rPr>
      </w:pPr>
      <w:r w:rsidRPr="00330A7E">
        <w:rPr>
          <w:rFonts w:ascii="Times New Roman" w:eastAsia="Calibri" w:hAnsi="Times New Roman" w:cs="Times New Roman"/>
          <w:bCs/>
          <w:sz w:val="24"/>
          <w:szCs w:val="24"/>
        </w:rPr>
        <w:lastRenderedPageBreak/>
        <w:t xml:space="preserve">Theo công thức nhân xác suất, ta có: </w:t>
      </w:r>
      <w:r w:rsidR="00FA344A">
        <w:rPr>
          <w:rFonts w:ascii="Times New Roman" w:hAnsi="Times New Roman" w:cs="Times New Roman"/>
          <w:position w:val="-18"/>
          <w:sz w:val="24"/>
          <w:szCs w:val="24"/>
        </w:rPr>
        <w:pict w14:anchorId="17005DC9">
          <v:shape id="_x0000_i7935" type="#_x0000_t75" style="width:117pt;height:24pt">
            <v:imagedata r:id="rId11008" o:title=""/>
          </v:shape>
        </w:pict>
      </w:r>
      <w:r w:rsidRPr="00330A7E">
        <w:rPr>
          <w:rFonts w:ascii="Times New Roman" w:eastAsia="Calibri" w:hAnsi="Times New Roman" w:cs="Times New Roman"/>
          <w:bCs/>
          <w:sz w:val="24"/>
          <w:szCs w:val="24"/>
        </w:rPr>
        <w:t>.</w:t>
      </w:r>
    </w:p>
    <w:p w14:paraId="0C6ADAEF" w14:textId="77777777" w:rsidR="00ED397D" w:rsidRPr="00330A7E" w:rsidRDefault="00ED397D" w:rsidP="00330A7E">
      <w:pPr>
        <w:pStyle w:val="ListParagraph"/>
        <w:tabs>
          <w:tab w:val="left" w:pos="992"/>
        </w:tabs>
        <w:spacing w:before="120" w:line="276" w:lineRule="auto"/>
        <w:ind w:left="992"/>
        <w:rPr>
          <w:rFonts w:ascii="Times New Roman" w:hAnsi="Times New Roman" w:cs="Times New Roman"/>
          <w:sz w:val="24"/>
          <w:szCs w:val="24"/>
        </w:rPr>
      </w:pPr>
      <w:r w:rsidRPr="00330A7E">
        <w:rPr>
          <w:rFonts w:ascii="Times New Roman" w:eastAsia="Calibri" w:hAnsi="Times New Roman" w:cs="Times New Roman"/>
          <w:bCs/>
          <w:sz w:val="24"/>
          <w:szCs w:val="24"/>
        </w:rPr>
        <w:t xml:space="preserve">Ta có </w:t>
      </w:r>
      <w:r w:rsidR="00FA344A">
        <w:rPr>
          <w:rFonts w:ascii="Times New Roman" w:hAnsi="Times New Roman" w:cs="Times New Roman"/>
          <w:position w:val="-18"/>
          <w:sz w:val="24"/>
          <w:szCs w:val="24"/>
        </w:rPr>
        <w:pict w14:anchorId="041A97C1">
          <v:shape id="_x0000_i7936" type="#_x0000_t75" style="width:40.5pt;height:24pt">
            <v:imagedata r:id="rId11009" o:title=""/>
          </v:shape>
        </w:pict>
      </w:r>
      <w:r w:rsidRPr="00330A7E">
        <w:rPr>
          <w:rFonts w:ascii="Times New Roman" w:hAnsi="Times New Roman" w:cs="Times New Roman"/>
          <w:sz w:val="24"/>
          <w:szCs w:val="24"/>
        </w:rPr>
        <w:t xml:space="preserve"> là xác suất để thí nghiệm thứ hai không thành công nếu thí nghiệm thứ nhất thành công. Do đó, từ dữ kiện bài toán, ta có: </w:t>
      </w:r>
      <w:r w:rsidR="00FA344A">
        <w:rPr>
          <w:rFonts w:ascii="Times New Roman" w:hAnsi="Times New Roman" w:cs="Times New Roman"/>
          <w:position w:val="-18"/>
          <w:sz w:val="24"/>
          <w:szCs w:val="24"/>
        </w:rPr>
        <w:pict w14:anchorId="0B3C6F47">
          <v:shape id="_x0000_i7937" type="#_x0000_t75" style="width:166.5pt;height:24pt">
            <v:imagedata r:id="rId11010" o:title=""/>
          </v:shape>
        </w:pict>
      </w:r>
      <w:r w:rsidRPr="00330A7E">
        <w:rPr>
          <w:rFonts w:ascii="Times New Roman" w:hAnsi="Times New Roman" w:cs="Times New Roman"/>
          <w:sz w:val="24"/>
          <w:szCs w:val="24"/>
        </w:rPr>
        <w:t>.</w:t>
      </w:r>
    </w:p>
    <w:p w14:paraId="7A5DB40D" w14:textId="77777777" w:rsidR="00ED397D" w:rsidRPr="00330A7E" w:rsidRDefault="00ED397D" w:rsidP="00330A7E">
      <w:pPr>
        <w:pStyle w:val="ListParagraph"/>
        <w:tabs>
          <w:tab w:val="left" w:pos="992"/>
        </w:tabs>
        <w:spacing w:before="120" w:line="276" w:lineRule="auto"/>
        <w:ind w:left="992"/>
        <w:rPr>
          <w:rFonts w:ascii="Times New Roman" w:hAnsi="Times New Roman" w:cs="Times New Roman"/>
          <w:sz w:val="24"/>
          <w:szCs w:val="24"/>
        </w:rPr>
      </w:pPr>
      <w:r w:rsidRPr="00330A7E">
        <w:rPr>
          <w:rFonts w:ascii="Times New Roman" w:hAnsi="Times New Roman" w:cs="Times New Roman"/>
          <w:sz w:val="24"/>
          <w:szCs w:val="24"/>
        </w:rPr>
        <w:t xml:space="preserve">Vậy </w:t>
      </w:r>
      <w:r w:rsidR="00FA344A">
        <w:rPr>
          <w:rFonts w:ascii="Times New Roman" w:hAnsi="Times New Roman" w:cs="Times New Roman"/>
          <w:position w:val="-18"/>
          <w:sz w:val="24"/>
          <w:szCs w:val="24"/>
        </w:rPr>
        <w:pict w14:anchorId="2885B80F">
          <v:shape id="_x0000_i7938" type="#_x0000_t75" style="width:117.75pt;height:24pt">
            <v:imagedata r:id="rId11011" o:title=""/>
          </v:shape>
        </w:pict>
      </w:r>
      <w:r w:rsidRPr="00330A7E">
        <w:rPr>
          <w:rFonts w:ascii="Times New Roman" w:hAnsi="Times New Roman" w:cs="Times New Roman"/>
          <w:sz w:val="24"/>
          <w:szCs w:val="24"/>
        </w:rPr>
        <w:t>.</w:t>
      </w:r>
    </w:p>
    <w:p w14:paraId="77D13D85" w14:textId="77777777" w:rsidR="00ED397D" w:rsidRPr="00330A7E" w:rsidRDefault="00ED397D" w:rsidP="000E1E56">
      <w:pPr>
        <w:pStyle w:val="ListParagraph"/>
        <w:numPr>
          <w:ilvl w:val="0"/>
          <w:numId w:val="11"/>
        </w:numPr>
        <w:jc w:val="left"/>
        <w:rPr>
          <w:rFonts w:ascii="Times New Roman" w:eastAsia="Calibri" w:hAnsi="Times New Roman" w:cs="Times New Roman"/>
          <w:sz w:val="24"/>
          <w:szCs w:val="24"/>
          <w:lang w:val="vi-VN"/>
        </w:rPr>
      </w:pPr>
    </w:p>
    <w:p w14:paraId="31321F9D" w14:textId="77777777" w:rsidR="00ED397D" w:rsidRPr="00330A7E" w:rsidRDefault="00ED397D" w:rsidP="00330A7E">
      <w:pPr>
        <w:pStyle w:val="SETTAB"/>
        <w:tabs>
          <w:tab w:val="clear" w:pos="5580"/>
          <w:tab w:val="clear" w:pos="8010"/>
          <w:tab w:val="left" w:pos="360"/>
          <w:tab w:val="left" w:pos="900"/>
          <w:tab w:val="left" w:pos="2880"/>
          <w:tab w:val="left" w:pos="5400"/>
          <w:tab w:val="left" w:pos="7920"/>
          <w:tab w:val="right" w:pos="9360"/>
        </w:tabs>
        <w:spacing w:after="0" w:line="360" w:lineRule="auto"/>
        <w:ind w:left="0" w:firstLine="0"/>
        <w:jc w:val="center"/>
        <w:rPr>
          <w:rFonts w:ascii="Times New Roman" w:hAnsi="Times New Roman"/>
        </w:rPr>
      </w:pPr>
      <w:r w:rsidRPr="00330A7E">
        <w:rPr>
          <w:rFonts w:ascii="Times New Roman" w:hAnsi="Times New Roman"/>
        </w:rPr>
        <w:drawing>
          <wp:inline distT="0" distB="0" distL="0" distR="0" wp14:anchorId="1524B952" wp14:editId="3CE64CDD">
            <wp:extent cx="2776855" cy="1548130"/>
            <wp:effectExtent l="0" t="0" r="4445" b="0"/>
            <wp:docPr id="7515541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7"/>
                    <pic:cNvPicPr>
                      <a:picLocks noChangeAspect="1" noChangeArrowheads="1"/>
                    </pic:cNvPicPr>
                  </pic:nvPicPr>
                  <pic:blipFill>
                    <a:blip r:embed="rId10824" cstate="print">
                      <a:extLst>
                        <a:ext uri="{28A0092B-C50C-407E-A947-70E740481C1C}">
                          <a14:useLocalDpi xmlns:a14="http://schemas.microsoft.com/office/drawing/2010/main" val="0"/>
                        </a:ext>
                      </a:extLst>
                    </a:blip>
                    <a:srcRect/>
                    <a:stretch>
                      <a:fillRect/>
                    </a:stretch>
                  </pic:blipFill>
                  <pic:spPr bwMode="auto">
                    <a:xfrm>
                      <a:off x="0" y="0"/>
                      <a:ext cx="2776855" cy="1548130"/>
                    </a:xfrm>
                    <a:prstGeom prst="rect">
                      <a:avLst/>
                    </a:prstGeom>
                    <a:noFill/>
                    <a:ln>
                      <a:noFill/>
                    </a:ln>
                  </pic:spPr>
                </pic:pic>
              </a:graphicData>
            </a:graphic>
          </wp:inline>
        </w:drawing>
      </w:r>
    </w:p>
    <w:p w14:paraId="6AF38D18" w14:textId="77777777" w:rsidR="00ED397D" w:rsidRPr="00330A7E" w:rsidRDefault="00ED397D" w:rsidP="00330A7E">
      <w:pPr>
        <w:pStyle w:val="SETTAB"/>
        <w:tabs>
          <w:tab w:val="clear" w:pos="5580"/>
          <w:tab w:val="clear" w:pos="8010"/>
          <w:tab w:val="left" w:pos="360"/>
          <w:tab w:val="left" w:pos="900"/>
          <w:tab w:val="left" w:pos="2880"/>
          <w:tab w:val="left" w:pos="5400"/>
          <w:tab w:val="left" w:pos="7920"/>
          <w:tab w:val="right" w:pos="9360"/>
        </w:tabs>
        <w:spacing w:after="0" w:line="360" w:lineRule="auto"/>
        <w:ind w:left="990" w:firstLine="0"/>
        <w:jc w:val="both"/>
        <w:rPr>
          <w:rFonts w:ascii="Times New Roman" w:hAnsi="Times New Roman"/>
        </w:rPr>
      </w:pPr>
      <w:r w:rsidRPr="00330A7E">
        <w:rPr>
          <w:rFonts w:ascii="Times New Roman" w:hAnsi="Times New Roman"/>
        </w:rPr>
        <w:t xml:space="preserve">Trước tiên, ta xây dựng hàm số </w:t>
      </w:r>
      <w:r w:rsidR="00FA344A">
        <w:rPr>
          <w:rFonts w:ascii="Times New Roman" w:hAnsi="Times New Roman"/>
          <w:position w:val="-14"/>
        </w:rPr>
        <w:pict w14:anchorId="2CF2D2F2">
          <v:shape id="_x0000_i7939" type="#_x0000_t75" style="width:29.25pt;height:20.25pt">
            <v:imagedata r:id="rId11012" o:title=""/>
          </v:shape>
        </w:pict>
      </w:r>
      <w:r w:rsidRPr="00330A7E">
        <w:rPr>
          <w:rFonts w:ascii="Times New Roman" w:hAnsi="Times New Roman"/>
        </w:rPr>
        <w:t xml:space="preserve"> là hàm số tính thời gian hàng được chuyển đi.</w:t>
      </w:r>
    </w:p>
    <w:p w14:paraId="1C78C15D" w14:textId="77777777" w:rsidR="00ED397D" w:rsidRPr="00330A7E" w:rsidRDefault="00ED397D" w:rsidP="00330A7E">
      <w:pPr>
        <w:pStyle w:val="SETTAB"/>
        <w:tabs>
          <w:tab w:val="clear" w:pos="5580"/>
          <w:tab w:val="clear" w:pos="8010"/>
          <w:tab w:val="left" w:pos="360"/>
          <w:tab w:val="left" w:pos="900"/>
          <w:tab w:val="left" w:pos="2880"/>
          <w:tab w:val="left" w:pos="5400"/>
          <w:tab w:val="left" w:pos="7920"/>
          <w:tab w:val="right" w:pos="9360"/>
        </w:tabs>
        <w:spacing w:after="0" w:line="360" w:lineRule="auto"/>
        <w:ind w:left="990" w:firstLine="0"/>
        <w:jc w:val="both"/>
        <w:rPr>
          <w:rFonts w:ascii="Times New Roman" w:hAnsi="Times New Roman"/>
        </w:rPr>
      </w:pPr>
      <w:r w:rsidRPr="00330A7E">
        <w:rPr>
          <w:rFonts w:ascii="Times New Roman" w:hAnsi="Times New Roman"/>
        </w:rPr>
        <w:t xml:space="preserve">Đặt </w:t>
      </w:r>
      <w:r w:rsidR="00FA344A">
        <w:rPr>
          <w:rFonts w:ascii="Times New Roman" w:hAnsi="Times New Roman"/>
          <w:position w:val="-6"/>
        </w:rPr>
        <w:pict w14:anchorId="7A9349EE">
          <v:shape id="_x0000_i7940" type="#_x0000_t75" style="width:42pt;height:14.25pt">
            <v:imagedata r:id="rId11013" o:title=""/>
          </v:shape>
        </w:pict>
      </w:r>
      <w:r w:rsidRPr="00330A7E">
        <w:rPr>
          <w:rFonts w:ascii="Times New Roman" w:hAnsi="Times New Roman"/>
        </w:rPr>
        <w:t xml:space="preserve"> thì ta được: </w:t>
      </w:r>
      <w:r w:rsidR="00FA344A">
        <w:rPr>
          <w:rFonts w:ascii="Times New Roman" w:hAnsi="Times New Roman"/>
          <w:position w:val="-10"/>
        </w:rPr>
        <w:pict w14:anchorId="7F881C41">
          <v:shape id="_x0000_i7941" type="#_x0000_t75" style="width:141pt;height:21pt">
            <v:imagedata r:id="rId11014" o:title=""/>
          </v:shape>
        </w:pict>
      </w:r>
      <w:r w:rsidRPr="00330A7E">
        <w:rPr>
          <w:rFonts w:ascii="Times New Roman" w:hAnsi="Times New Roman"/>
        </w:rPr>
        <w:t xml:space="preserve">. Theo đề bài,  người lái tàu có thể đi thuyền từ A đến điểm M trên bờ biển với vận tốc 4km/h rồi dùng xe đẩy hàng đến C với vận tốc 6km/h , như vậy ta có hàm số </w:t>
      </w:r>
      <w:r w:rsidR="00FA344A">
        <w:rPr>
          <w:rFonts w:ascii="Times New Roman" w:hAnsi="Times New Roman"/>
          <w:position w:val="-14"/>
        </w:rPr>
        <w:pict w14:anchorId="23B0DFED">
          <v:shape id="_x0000_i7942" type="#_x0000_t75" style="width:29.25pt;height:20.25pt">
            <v:imagedata r:id="rId11015" o:title=""/>
          </v:shape>
        </w:pict>
      </w:r>
      <w:r w:rsidRPr="00330A7E">
        <w:rPr>
          <w:rFonts w:ascii="Times New Roman" w:hAnsi="Times New Roman"/>
        </w:rPr>
        <w:t xml:space="preserve"> được xác định như sau:</w:t>
      </w:r>
    </w:p>
    <w:p w14:paraId="5F9ED923" w14:textId="77777777" w:rsidR="00ED397D" w:rsidRPr="00330A7E" w:rsidRDefault="00FA344A" w:rsidP="00330A7E">
      <w:pPr>
        <w:pStyle w:val="SETTAB"/>
        <w:tabs>
          <w:tab w:val="clear" w:pos="5580"/>
          <w:tab w:val="clear" w:pos="8010"/>
          <w:tab w:val="left" w:pos="360"/>
          <w:tab w:val="left" w:pos="900"/>
          <w:tab w:val="left" w:pos="2880"/>
          <w:tab w:val="left" w:pos="5400"/>
          <w:tab w:val="left" w:pos="7920"/>
          <w:tab w:val="right" w:pos="9360"/>
        </w:tabs>
        <w:spacing w:after="0" w:line="360" w:lineRule="auto"/>
        <w:ind w:left="990" w:firstLine="0"/>
        <w:jc w:val="center"/>
        <w:rPr>
          <w:rFonts w:ascii="Times New Roman" w:hAnsi="Times New Roman"/>
        </w:rPr>
      </w:pPr>
      <w:r>
        <w:rPr>
          <w:rFonts w:ascii="Times New Roman" w:hAnsi="Times New Roman"/>
          <w:position w:val="-24"/>
        </w:rPr>
        <w:pict w14:anchorId="538B59BE">
          <v:shape id="_x0000_i7943" type="#_x0000_t75" style="width:227.25pt;height:35.25pt">
            <v:imagedata r:id="rId11016" o:title=""/>
          </v:shape>
        </w:pict>
      </w:r>
      <w:r w:rsidR="00ED397D" w:rsidRPr="00330A7E">
        <w:rPr>
          <w:rFonts w:ascii="Times New Roman" w:hAnsi="Times New Roman"/>
        </w:rPr>
        <w:t xml:space="preserve">  với </w:t>
      </w:r>
      <w:r>
        <w:rPr>
          <w:rFonts w:ascii="Times New Roman" w:hAnsi="Times New Roman"/>
          <w:position w:val="-14"/>
        </w:rPr>
        <w:pict w14:anchorId="23FEB547">
          <v:shape id="_x0000_i7944" type="#_x0000_t75" style="width:45pt;height:20.25pt">
            <v:imagedata r:id="rId11017" o:title=""/>
          </v:shape>
        </w:pict>
      </w:r>
    </w:p>
    <w:p w14:paraId="6BFCF113" w14:textId="77777777" w:rsidR="00ED397D" w:rsidRPr="00330A7E" w:rsidRDefault="00ED397D" w:rsidP="00330A7E">
      <w:pPr>
        <w:pStyle w:val="SETTAB"/>
        <w:tabs>
          <w:tab w:val="clear" w:pos="5580"/>
          <w:tab w:val="clear" w:pos="8010"/>
          <w:tab w:val="left" w:pos="360"/>
          <w:tab w:val="left" w:pos="900"/>
          <w:tab w:val="left" w:pos="2880"/>
          <w:tab w:val="left" w:pos="5400"/>
          <w:tab w:val="left" w:pos="7920"/>
          <w:tab w:val="right" w:pos="9360"/>
        </w:tabs>
        <w:spacing w:after="0" w:line="360" w:lineRule="auto"/>
        <w:ind w:left="990" w:firstLine="0"/>
        <w:jc w:val="both"/>
        <w:rPr>
          <w:rFonts w:ascii="Times New Roman" w:hAnsi="Times New Roman"/>
        </w:rPr>
      </w:pPr>
      <w:r w:rsidRPr="00330A7E">
        <w:rPr>
          <w:rFonts w:ascii="Times New Roman" w:hAnsi="Times New Roman"/>
        </w:rPr>
        <w:t xml:space="preserve">Ta cần tìm giá trị nhỏ nhất của </w:t>
      </w:r>
      <w:r w:rsidR="00FA344A">
        <w:rPr>
          <w:rFonts w:ascii="Times New Roman" w:hAnsi="Times New Roman"/>
          <w:position w:val="-14"/>
        </w:rPr>
        <w:pict w14:anchorId="7D7D23CE">
          <v:shape id="_x0000_i7945" type="#_x0000_t75" style="width:29.25pt;height:20.25pt">
            <v:imagedata r:id="rId11018" o:title=""/>
          </v:shape>
        </w:pict>
      </w:r>
      <w:r w:rsidRPr="00330A7E">
        <w:rPr>
          <w:rFonts w:ascii="Times New Roman" w:hAnsi="Times New Roman"/>
        </w:rPr>
        <w:t xml:space="preserve"> để có được thời gian ngắn nhất và từ đó xác định được vị trí điểm M.</w:t>
      </w:r>
    </w:p>
    <w:p w14:paraId="61B94C2E" w14:textId="77777777" w:rsidR="00ED397D" w:rsidRPr="00330A7E" w:rsidRDefault="00FA344A" w:rsidP="00330A7E">
      <w:pPr>
        <w:pStyle w:val="SETTAB"/>
        <w:tabs>
          <w:tab w:val="clear" w:pos="5580"/>
          <w:tab w:val="clear" w:pos="8010"/>
          <w:tab w:val="left" w:pos="360"/>
          <w:tab w:val="left" w:pos="900"/>
          <w:tab w:val="left" w:pos="2880"/>
          <w:tab w:val="left" w:pos="5400"/>
          <w:tab w:val="left" w:pos="7920"/>
          <w:tab w:val="right" w:pos="9360"/>
        </w:tabs>
        <w:spacing w:after="0" w:line="360" w:lineRule="auto"/>
        <w:ind w:left="990" w:firstLine="0"/>
        <w:jc w:val="center"/>
        <w:rPr>
          <w:rFonts w:ascii="Times New Roman" w:hAnsi="Times New Roman"/>
        </w:rPr>
      </w:pPr>
      <w:r>
        <w:rPr>
          <w:rFonts w:ascii="Times New Roman" w:hAnsi="Times New Roman"/>
          <w:position w:val="-32"/>
        </w:rPr>
        <w:pict w14:anchorId="44D38CD2">
          <v:shape id="_x0000_i7946" type="#_x0000_t75" style="width:133.5pt;height:38.25pt">
            <v:imagedata r:id="rId11019" o:title=""/>
          </v:shape>
        </w:pict>
      </w:r>
    </w:p>
    <w:p w14:paraId="1CAC584E" w14:textId="77777777" w:rsidR="00ED397D" w:rsidRPr="00330A7E" w:rsidRDefault="00FA344A" w:rsidP="00330A7E">
      <w:pPr>
        <w:pStyle w:val="SETTAB"/>
        <w:tabs>
          <w:tab w:val="clear" w:pos="5580"/>
          <w:tab w:val="clear" w:pos="8010"/>
          <w:tab w:val="left" w:pos="360"/>
          <w:tab w:val="left" w:pos="900"/>
          <w:tab w:val="left" w:pos="2880"/>
          <w:tab w:val="left" w:pos="5400"/>
          <w:tab w:val="left" w:pos="7920"/>
          <w:tab w:val="right" w:pos="9360"/>
        </w:tabs>
        <w:spacing w:after="0" w:line="360" w:lineRule="auto"/>
        <w:ind w:left="990" w:firstLine="0"/>
        <w:jc w:val="center"/>
        <w:rPr>
          <w:rFonts w:ascii="Times New Roman" w:hAnsi="Times New Roman"/>
        </w:rPr>
      </w:pPr>
      <w:r>
        <w:rPr>
          <w:rFonts w:ascii="Times New Roman" w:hAnsi="Times New Roman"/>
          <w:position w:val="-92"/>
        </w:rPr>
        <w:pict w14:anchorId="02CE3F37">
          <v:shape id="_x0000_i7947" type="#_x0000_t75" style="width:357pt;height:98.25pt">
            <v:imagedata r:id="rId11020" o:title=""/>
          </v:shape>
        </w:pict>
      </w:r>
    </w:p>
    <w:p w14:paraId="1AC468C7" w14:textId="77777777" w:rsidR="00ED397D" w:rsidRPr="00330A7E" w:rsidRDefault="00ED397D" w:rsidP="00330A7E">
      <w:pPr>
        <w:pStyle w:val="SETTAB"/>
        <w:tabs>
          <w:tab w:val="clear" w:pos="5580"/>
          <w:tab w:val="clear" w:pos="8010"/>
          <w:tab w:val="left" w:pos="360"/>
          <w:tab w:val="left" w:pos="900"/>
          <w:tab w:val="left" w:pos="2880"/>
          <w:tab w:val="left" w:pos="5400"/>
          <w:tab w:val="left" w:pos="7920"/>
          <w:tab w:val="right" w:pos="9360"/>
        </w:tabs>
        <w:spacing w:after="0" w:line="360" w:lineRule="auto"/>
        <w:ind w:left="990" w:firstLine="0"/>
        <w:jc w:val="both"/>
        <w:rPr>
          <w:rFonts w:ascii="Times New Roman" w:hAnsi="Times New Roman"/>
        </w:rPr>
      </w:pPr>
      <w:r w:rsidRPr="00330A7E">
        <w:rPr>
          <w:rFonts w:ascii="Times New Roman" w:hAnsi="Times New Roman"/>
        </w:rPr>
        <w:t xml:space="preserve">Hàm số </w:t>
      </w:r>
      <w:r w:rsidR="00FA344A">
        <w:rPr>
          <w:rFonts w:ascii="Times New Roman" w:hAnsi="Times New Roman"/>
          <w:position w:val="-14"/>
        </w:rPr>
        <w:pict w14:anchorId="3D5BDC2D">
          <v:shape id="_x0000_i7948" type="#_x0000_t75" style="width:29.25pt;height:20.25pt">
            <v:imagedata r:id="rId11021" o:title=""/>
          </v:shape>
        </w:pict>
      </w:r>
      <w:r w:rsidRPr="00330A7E">
        <w:rPr>
          <w:rFonts w:ascii="Times New Roman" w:hAnsi="Times New Roman"/>
        </w:rPr>
        <w:t xml:space="preserve"> liên tục </w:t>
      </w:r>
      <w:bookmarkStart w:id="21" w:name="_GoBack"/>
      <w:r w:rsidRPr="00330A7E">
        <w:rPr>
          <w:rFonts w:ascii="Times New Roman" w:hAnsi="Times New Roman"/>
        </w:rPr>
        <w:t xml:space="preserve">trên đoạn </w:t>
      </w:r>
      <w:r w:rsidR="00FA344A">
        <w:rPr>
          <w:rFonts w:ascii="Times New Roman" w:hAnsi="Times New Roman"/>
          <w:position w:val="-14"/>
        </w:rPr>
        <w:pict w14:anchorId="081A70DC">
          <v:shape id="_x0000_i7949" type="#_x0000_t75" style="width:28.5pt;height:20.25pt">
            <v:imagedata r:id="rId11022" o:title=""/>
          </v:shape>
        </w:pict>
      </w:r>
      <w:r w:rsidRPr="00330A7E">
        <w:rPr>
          <w:rFonts w:ascii="Times New Roman" w:hAnsi="Times New Roman"/>
        </w:rPr>
        <w:t xml:space="preserve"> và ta có:</w:t>
      </w:r>
    </w:p>
    <w:p w14:paraId="7BF455DC" w14:textId="77777777" w:rsidR="00ED397D" w:rsidRPr="00330A7E" w:rsidRDefault="00FA344A" w:rsidP="00330A7E">
      <w:pPr>
        <w:pStyle w:val="SETTAB"/>
        <w:tabs>
          <w:tab w:val="clear" w:pos="5580"/>
          <w:tab w:val="clear" w:pos="8010"/>
          <w:tab w:val="left" w:pos="360"/>
          <w:tab w:val="left" w:pos="900"/>
          <w:tab w:val="left" w:pos="2880"/>
          <w:tab w:val="left" w:pos="5400"/>
          <w:tab w:val="left" w:pos="7920"/>
          <w:tab w:val="right" w:pos="9360"/>
        </w:tabs>
        <w:spacing w:after="0" w:line="360" w:lineRule="auto"/>
        <w:ind w:left="990" w:firstLine="0"/>
        <w:jc w:val="center"/>
        <w:rPr>
          <w:rFonts w:ascii="Times New Roman" w:hAnsi="Times New Roman"/>
          <w:position w:val="-26"/>
          <w:lang w:val="vi-VN"/>
        </w:rPr>
      </w:pPr>
      <w:r>
        <w:rPr>
          <w:rFonts w:ascii="Times New Roman" w:hAnsi="Times New Roman"/>
          <w:position w:val="-24"/>
        </w:rPr>
        <w:pict w14:anchorId="79686F7A">
          <v:shape id="_x0000_i7950" type="#_x0000_t75" style="width:231pt;height:34.5pt">
            <v:imagedata r:id="rId11023" o:title=""/>
          </v:shape>
        </w:pict>
      </w:r>
    </w:p>
    <w:p w14:paraId="678EC245" w14:textId="77777777" w:rsidR="00ED397D" w:rsidRPr="00330A7E" w:rsidRDefault="00ED397D" w:rsidP="00330A7E">
      <w:pPr>
        <w:pStyle w:val="SETTAB"/>
        <w:tabs>
          <w:tab w:val="left" w:pos="360"/>
          <w:tab w:val="left" w:pos="900"/>
          <w:tab w:val="left" w:pos="2880"/>
          <w:tab w:val="left" w:pos="5400"/>
          <w:tab w:val="left" w:pos="7920"/>
        </w:tabs>
        <w:spacing w:after="0" w:line="360" w:lineRule="auto"/>
        <w:ind w:left="990" w:firstLine="0"/>
        <w:jc w:val="both"/>
        <w:rPr>
          <w:rFonts w:ascii="Times New Roman" w:hAnsi="Times New Roman"/>
          <w:lang w:val="vi-VN"/>
        </w:rPr>
      </w:pPr>
      <w:r w:rsidRPr="00330A7E">
        <w:rPr>
          <w:rFonts w:ascii="Times New Roman" w:hAnsi="Times New Roman"/>
        </w:rPr>
        <w:t xml:space="preserve">Vậy giá trị nhỏ nhất của </w:t>
      </w:r>
      <w:r w:rsidR="00FA344A">
        <w:rPr>
          <w:rFonts w:ascii="Times New Roman" w:hAnsi="Times New Roman"/>
          <w:position w:val="-14"/>
        </w:rPr>
        <w:pict w14:anchorId="36898711">
          <v:shape id="_x0000_i7951" type="#_x0000_t75" style="width:29.25pt;height:20.25pt">
            <v:imagedata r:id="rId11012" o:title=""/>
          </v:shape>
        </w:pict>
      </w:r>
      <w:r w:rsidRPr="00330A7E">
        <w:rPr>
          <w:rFonts w:ascii="Times New Roman" w:hAnsi="Times New Roman"/>
        </w:rPr>
        <w:t xml:space="preserve"> là </w:t>
      </w:r>
      <w:r w:rsidR="00FA344A">
        <w:rPr>
          <w:rFonts w:ascii="Times New Roman" w:hAnsi="Times New Roman"/>
          <w:position w:val="-24"/>
        </w:rPr>
        <w:pict w14:anchorId="550F78CE">
          <v:shape id="_x0000_i7952" type="#_x0000_t75" style="width:47.25pt;height:34.5pt">
            <v:imagedata r:id="rId11024" o:title=""/>
          </v:shape>
        </w:pict>
      </w:r>
      <w:r w:rsidRPr="00330A7E">
        <w:rPr>
          <w:rFonts w:ascii="Times New Roman" w:hAnsi="Times New Roman"/>
        </w:rPr>
        <w:t xml:space="preserve">tại </w:t>
      </w:r>
      <w:r w:rsidR="00FA344A">
        <w:rPr>
          <w:rFonts w:ascii="Times New Roman" w:hAnsi="Times New Roman"/>
          <w:position w:val="-8"/>
        </w:rPr>
        <w:pict w14:anchorId="4D9A6AAD">
          <v:shape id="_x0000_i7953" type="#_x0000_t75" style="width:44.25pt;height:18pt">
            <v:imagedata r:id="rId11025" o:title=""/>
          </v:shape>
        </w:pict>
      </w:r>
      <w:r w:rsidRPr="00330A7E">
        <w:rPr>
          <w:rFonts w:ascii="Times New Roman" w:hAnsi="Times New Roman"/>
        </w:rPr>
        <w:t xml:space="preserve">  Khi đó thời gian đi là ít nhất và điểm M nằm cách B một đoạn </w:t>
      </w:r>
      <w:r w:rsidR="00FA344A">
        <w:rPr>
          <w:rFonts w:ascii="Times New Roman" w:hAnsi="Times New Roman"/>
          <w:position w:val="-8"/>
        </w:rPr>
        <w:pict w14:anchorId="37FB41A5">
          <v:shape id="_x0000_i7954" type="#_x0000_t75" style="width:76.5pt;height:18pt">
            <v:imagedata r:id="rId11026" o:title=""/>
          </v:shape>
        </w:pict>
      </w:r>
    </w:p>
    <w:p w14:paraId="6ABFB9E4" w14:textId="77777777" w:rsidR="00ED397D" w:rsidRPr="00330A7E" w:rsidRDefault="00ED397D" w:rsidP="00330A7E">
      <w:pPr>
        <w:spacing w:after="0" w:line="240" w:lineRule="auto"/>
        <w:ind w:left="993"/>
        <w:jc w:val="center"/>
        <w:rPr>
          <w:rFonts w:ascii="Times New Roman" w:hAnsi="Times New Roman" w:cs="Times New Roman"/>
          <w:sz w:val="24"/>
          <w:szCs w:val="24"/>
        </w:rPr>
      </w:pPr>
    </w:p>
    <w:p w14:paraId="584B3E16" w14:textId="77777777" w:rsidR="00ED397D" w:rsidRPr="00330A7E" w:rsidRDefault="00ED397D" w:rsidP="000E1E56">
      <w:pPr>
        <w:pStyle w:val="ListParagraph"/>
        <w:numPr>
          <w:ilvl w:val="0"/>
          <w:numId w:val="88"/>
        </w:numPr>
        <w:spacing w:before="120" w:line="276" w:lineRule="auto"/>
        <w:ind w:left="900" w:hanging="900"/>
        <w:rPr>
          <w:rFonts w:ascii="Times New Roman" w:hAnsi="Times New Roman" w:cs="Times New Roman"/>
          <w:sz w:val="24"/>
          <w:szCs w:val="24"/>
        </w:rPr>
      </w:pPr>
      <w:r w:rsidRPr="00330A7E">
        <w:rPr>
          <w:rFonts w:ascii="Times New Roman" w:eastAsia="Arial" w:hAnsi="Times New Roman" w:cs="Times New Roman"/>
          <w:bCs/>
          <w:sz w:val="24"/>
          <w:szCs w:val="24"/>
          <w:lang w:val="vi-VN"/>
        </w:rPr>
        <w:t xml:space="preserve">Xét hàm số </w:t>
      </w:r>
      <w:r w:rsidRPr="00330A7E">
        <w:rPr>
          <w:rFonts w:ascii="Times New Roman" w:hAnsi="Times New Roman" w:cs="Times New Roman"/>
          <w:position w:val="-10"/>
          <w:sz w:val="24"/>
          <w:szCs w:val="24"/>
        </w:rPr>
        <w:drawing>
          <wp:inline distT="0" distB="0" distL="0" distR="0" wp14:anchorId="6A1F9E76" wp14:editId="5A0F0F73">
            <wp:extent cx="981075" cy="228600"/>
            <wp:effectExtent l="0" t="0" r="9525" b="0"/>
            <wp:docPr id="1063759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8"/>
                    <pic:cNvPicPr>
                      <a:picLocks noChangeAspect="1" noChangeArrowheads="1"/>
                    </pic:cNvPicPr>
                  </pic:nvPicPr>
                  <pic:blipFill>
                    <a:blip r:embed="rId10828" cstate="print">
                      <a:extLst>
                        <a:ext uri="{28A0092B-C50C-407E-A947-70E740481C1C}">
                          <a14:useLocalDpi xmlns:a14="http://schemas.microsoft.com/office/drawing/2010/main" val="0"/>
                        </a:ext>
                      </a:extLst>
                    </a:blip>
                    <a:srcRect/>
                    <a:stretch>
                      <a:fillRect/>
                    </a:stretch>
                  </pic:blipFill>
                  <pic:spPr bwMode="auto">
                    <a:xfrm>
                      <a:off x="0" y="0"/>
                      <a:ext cx="981075" cy="228600"/>
                    </a:xfrm>
                    <a:prstGeom prst="rect">
                      <a:avLst/>
                    </a:prstGeom>
                    <a:noFill/>
                    <a:ln>
                      <a:noFill/>
                    </a:ln>
                  </pic:spPr>
                </pic:pic>
              </a:graphicData>
            </a:graphic>
          </wp:inline>
        </w:drawing>
      </w:r>
      <w:r w:rsidRPr="00330A7E">
        <w:rPr>
          <w:rFonts w:ascii="Times New Roman" w:eastAsia="Arial" w:hAnsi="Times New Roman" w:cs="Times New Roman"/>
          <w:sz w:val="24"/>
          <w:szCs w:val="24"/>
          <w:lang w:val="vi-VN"/>
        </w:rPr>
        <w:t xml:space="preserve"> với </w:t>
      </w:r>
      <w:r w:rsidRPr="00330A7E">
        <w:rPr>
          <w:rFonts w:ascii="Times New Roman" w:hAnsi="Times New Roman" w:cs="Times New Roman"/>
          <w:position w:val="-6"/>
          <w:sz w:val="24"/>
          <w:szCs w:val="24"/>
        </w:rPr>
        <w:drawing>
          <wp:inline distT="0" distB="0" distL="0" distR="0" wp14:anchorId="0ED08EEA" wp14:editId="72075C34">
            <wp:extent cx="342900" cy="180975"/>
            <wp:effectExtent l="0" t="0" r="0" b="9525"/>
            <wp:docPr id="140990159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9"/>
                    <pic:cNvPicPr>
                      <a:picLocks noChangeAspect="1" noChangeArrowheads="1"/>
                    </pic:cNvPicPr>
                  </pic:nvPicPr>
                  <pic:blipFill>
                    <a:blip r:embed="rId11027" cstate="print">
                      <a:extLst>
                        <a:ext uri="{28A0092B-C50C-407E-A947-70E740481C1C}">
                          <a14:useLocalDpi xmlns:a14="http://schemas.microsoft.com/office/drawing/2010/main" val="0"/>
                        </a:ext>
                      </a:extLst>
                    </a:blip>
                    <a:srcRect/>
                    <a:stretch>
                      <a:fillRect/>
                    </a:stretch>
                  </pic:blipFill>
                  <pic:spPr bwMode="auto">
                    <a:xfrm>
                      <a:off x="0" y="0"/>
                      <a:ext cx="342900" cy="180975"/>
                    </a:xfrm>
                    <a:prstGeom prst="rect">
                      <a:avLst/>
                    </a:prstGeom>
                    <a:noFill/>
                    <a:ln>
                      <a:noFill/>
                    </a:ln>
                  </pic:spPr>
                </pic:pic>
              </a:graphicData>
            </a:graphic>
          </wp:inline>
        </w:drawing>
      </w:r>
      <w:r w:rsidRPr="00330A7E">
        <w:rPr>
          <w:rFonts w:ascii="Times New Roman" w:eastAsia="Arial" w:hAnsi="Times New Roman" w:cs="Times New Roman"/>
          <w:sz w:val="24"/>
          <w:szCs w:val="24"/>
          <w:lang w:val="vi-VN"/>
        </w:rPr>
        <w:t xml:space="preserve">. </w:t>
      </w:r>
    </w:p>
    <w:p w14:paraId="5999BF29" w14:textId="77777777" w:rsidR="00ED397D" w:rsidRPr="00330A7E" w:rsidRDefault="00ED397D" w:rsidP="00330A7E">
      <w:pPr>
        <w:tabs>
          <w:tab w:val="left" w:pos="360"/>
          <w:tab w:val="left" w:pos="2880"/>
          <w:tab w:val="left" w:pos="5400"/>
          <w:tab w:val="left" w:pos="7920"/>
        </w:tabs>
        <w:spacing w:line="360" w:lineRule="auto"/>
        <w:ind w:left="900"/>
        <w:rPr>
          <w:rFonts w:ascii="Times New Roman" w:eastAsia="Arial" w:hAnsi="Times New Roman" w:cs="Times New Roman"/>
          <w:sz w:val="24"/>
          <w:szCs w:val="24"/>
          <w:lang w:val="vi-VN"/>
        </w:rPr>
      </w:pPr>
      <w:r w:rsidRPr="00330A7E">
        <w:rPr>
          <w:rFonts w:ascii="Times New Roman" w:eastAsia="Arial" w:hAnsi="Times New Roman" w:cs="Times New Roman"/>
          <w:noProof/>
          <w:position w:val="-4"/>
          <w:sz w:val="24"/>
          <w:szCs w:val="24"/>
          <w:lang w:eastAsia="en-US"/>
        </w:rPr>
        <w:lastRenderedPageBreak/>
        <w:drawing>
          <wp:inline distT="0" distB="0" distL="0" distR="0" wp14:anchorId="1F6935BF" wp14:editId="223FA7CC">
            <wp:extent cx="685800" cy="161925"/>
            <wp:effectExtent l="0" t="0" r="0" b="9525"/>
            <wp:docPr id="153383422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0"/>
                    <pic:cNvPicPr>
                      <a:picLocks noChangeAspect="1" noChangeArrowheads="1"/>
                    </pic:cNvPicPr>
                  </pic:nvPicPr>
                  <pic:blipFill>
                    <a:blip r:embed="rId11028" cstate="print">
                      <a:extLst>
                        <a:ext uri="{28A0092B-C50C-407E-A947-70E740481C1C}">
                          <a14:useLocalDpi xmlns:a14="http://schemas.microsoft.com/office/drawing/2010/main" val="0"/>
                        </a:ext>
                      </a:extLst>
                    </a:blip>
                    <a:srcRect/>
                    <a:stretch>
                      <a:fillRect/>
                    </a:stretch>
                  </pic:blipFill>
                  <pic:spPr bwMode="auto">
                    <a:xfrm>
                      <a:off x="0" y="0"/>
                      <a:ext cx="685800" cy="161925"/>
                    </a:xfrm>
                    <a:prstGeom prst="rect">
                      <a:avLst/>
                    </a:prstGeom>
                    <a:noFill/>
                    <a:ln>
                      <a:noFill/>
                    </a:ln>
                  </pic:spPr>
                </pic:pic>
              </a:graphicData>
            </a:graphic>
          </wp:inline>
        </w:drawing>
      </w:r>
      <w:r w:rsidRPr="00330A7E">
        <w:rPr>
          <w:rFonts w:ascii="Times New Roman" w:eastAsia="Arial" w:hAnsi="Times New Roman" w:cs="Times New Roman"/>
          <w:sz w:val="24"/>
          <w:szCs w:val="24"/>
          <w:lang w:val="vi-VN"/>
        </w:rPr>
        <w:t xml:space="preserve">. </w:t>
      </w:r>
      <w:r w:rsidRPr="00330A7E">
        <w:rPr>
          <w:rFonts w:ascii="Times New Roman" w:eastAsia="Arial" w:hAnsi="Times New Roman" w:cs="Times New Roman"/>
          <w:noProof/>
          <w:position w:val="-6"/>
          <w:sz w:val="24"/>
          <w:szCs w:val="24"/>
          <w:lang w:eastAsia="en-US"/>
        </w:rPr>
        <w:drawing>
          <wp:inline distT="0" distB="0" distL="0" distR="0" wp14:anchorId="7F14F48E" wp14:editId="61F6D54F">
            <wp:extent cx="1000125" cy="180975"/>
            <wp:effectExtent l="0" t="0" r="9525" b="9525"/>
            <wp:docPr id="196522753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1"/>
                    <pic:cNvPicPr>
                      <a:picLocks noChangeAspect="1" noChangeArrowheads="1"/>
                    </pic:cNvPicPr>
                  </pic:nvPicPr>
                  <pic:blipFill>
                    <a:blip r:embed="rId11029" cstate="print">
                      <a:extLst>
                        <a:ext uri="{28A0092B-C50C-407E-A947-70E740481C1C}">
                          <a14:useLocalDpi xmlns:a14="http://schemas.microsoft.com/office/drawing/2010/main" val="0"/>
                        </a:ext>
                      </a:extLst>
                    </a:blip>
                    <a:srcRect/>
                    <a:stretch>
                      <a:fillRect/>
                    </a:stretch>
                  </pic:blipFill>
                  <pic:spPr bwMode="auto">
                    <a:xfrm>
                      <a:off x="0" y="0"/>
                      <a:ext cx="1000125" cy="180975"/>
                    </a:xfrm>
                    <a:prstGeom prst="rect">
                      <a:avLst/>
                    </a:prstGeom>
                    <a:noFill/>
                    <a:ln>
                      <a:noFill/>
                    </a:ln>
                  </pic:spPr>
                </pic:pic>
              </a:graphicData>
            </a:graphic>
          </wp:inline>
        </w:drawing>
      </w:r>
      <w:r w:rsidRPr="00330A7E">
        <w:rPr>
          <w:rFonts w:ascii="Times New Roman" w:eastAsia="Arial" w:hAnsi="Times New Roman" w:cs="Times New Roman"/>
          <w:sz w:val="24"/>
          <w:szCs w:val="24"/>
          <w:lang w:val="vi-VN"/>
        </w:rPr>
        <w:t>.</w:t>
      </w:r>
    </w:p>
    <w:p w14:paraId="7A477AAE" w14:textId="77777777" w:rsidR="00ED397D" w:rsidRPr="00330A7E" w:rsidRDefault="00ED397D" w:rsidP="00330A7E">
      <w:pPr>
        <w:tabs>
          <w:tab w:val="left" w:pos="360"/>
          <w:tab w:val="left" w:pos="2880"/>
          <w:tab w:val="left" w:pos="5400"/>
          <w:tab w:val="left" w:pos="7920"/>
        </w:tabs>
        <w:spacing w:line="360" w:lineRule="auto"/>
        <w:ind w:left="900"/>
        <w:rPr>
          <w:rFonts w:ascii="Times New Roman" w:eastAsia="Arial" w:hAnsi="Times New Roman" w:cs="Times New Roman"/>
          <w:bCs/>
          <w:sz w:val="24"/>
          <w:szCs w:val="24"/>
          <w:lang w:val="vi-VN"/>
        </w:rPr>
      </w:pPr>
      <w:r w:rsidRPr="00330A7E">
        <w:rPr>
          <w:rFonts w:ascii="Times New Roman" w:eastAsia="Arial" w:hAnsi="Times New Roman" w:cs="Times New Roman"/>
          <w:bCs/>
          <w:sz w:val="24"/>
          <w:szCs w:val="24"/>
          <w:lang w:val="vi-VN"/>
        </w:rPr>
        <w:t xml:space="preserve">Bảng biến thiên: </w:t>
      </w:r>
    </w:p>
    <w:p w14:paraId="233A6FE8" w14:textId="77777777" w:rsidR="00ED397D" w:rsidRPr="00330A7E" w:rsidRDefault="00ED397D" w:rsidP="00330A7E">
      <w:pPr>
        <w:tabs>
          <w:tab w:val="left" w:pos="360"/>
          <w:tab w:val="left" w:pos="2880"/>
          <w:tab w:val="left" w:pos="5400"/>
          <w:tab w:val="left" w:pos="7920"/>
        </w:tabs>
        <w:spacing w:line="360" w:lineRule="auto"/>
        <w:ind w:left="900"/>
        <w:jc w:val="center"/>
        <w:rPr>
          <w:rFonts w:ascii="Times New Roman" w:eastAsia="Arial" w:hAnsi="Times New Roman" w:cs="Times New Roman"/>
          <w:b/>
          <w:noProof/>
          <w:color w:val="FF0000"/>
          <w:sz w:val="24"/>
          <w:szCs w:val="24"/>
          <w:lang w:val="vi-VN"/>
        </w:rPr>
      </w:pPr>
      <w:r w:rsidRPr="00330A7E">
        <w:rPr>
          <w:rFonts w:ascii="Times New Roman" w:eastAsia="Arial" w:hAnsi="Times New Roman" w:cs="Times New Roman"/>
          <w:b/>
          <w:noProof/>
          <w:color w:val="FF0000"/>
          <w:sz w:val="24"/>
          <w:szCs w:val="24"/>
          <w:lang w:eastAsia="en-US"/>
        </w:rPr>
        <w:drawing>
          <wp:inline distT="0" distB="0" distL="0" distR="0" wp14:anchorId="55621CED" wp14:editId="2FFC9926">
            <wp:extent cx="2066925" cy="1038225"/>
            <wp:effectExtent l="0" t="0" r="9525" b="9525"/>
            <wp:docPr id="752350074" name="Picture 17" descr="A black background with a black squar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350074" name="Picture 17" descr="A black background with a black square  Description automatically generated with medium confidence"/>
                    <pic:cNvPicPr>
                      <a:picLocks noChangeAspect="1" noChangeArrowheads="1"/>
                    </pic:cNvPicPr>
                  </pic:nvPicPr>
                  <pic:blipFill>
                    <a:blip r:embed="rId11030" cstate="print">
                      <a:extLst>
                        <a:ext uri="{28A0092B-C50C-407E-A947-70E740481C1C}">
                          <a14:useLocalDpi xmlns:a14="http://schemas.microsoft.com/office/drawing/2010/main" val="0"/>
                        </a:ext>
                      </a:extLst>
                    </a:blip>
                    <a:srcRect/>
                    <a:stretch>
                      <a:fillRect/>
                    </a:stretch>
                  </pic:blipFill>
                  <pic:spPr bwMode="auto">
                    <a:xfrm>
                      <a:off x="0" y="0"/>
                      <a:ext cx="2066925" cy="1038225"/>
                    </a:xfrm>
                    <a:prstGeom prst="rect">
                      <a:avLst/>
                    </a:prstGeom>
                    <a:noFill/>
                    <a:ln>
                      <a:noFill/>
                    </a:ln>
                  </pic:spPr>
                </pic:pic>
              </a:graphicData>
            </a:graphic>
          </wp:inline>
        </w:drawing>
      </w:r>
    </w:p>
    <w:p w14:paraId="13E3D327" w14:textId="77777777" w:rsidR="00ED397D" w:rsidRPr="00330A7E" w:rsidRDefault="00ED397D" w:rsidP="00330A7E">
      <w:pPr>
        <w:tabs>
          <w:tab w:val="left" w:pos="360"/>
          <w:tab w:val="left" w:pos="2880"/>
          <w:tab w:val="left" w:pos="5400"/>
          <w:tab w:val="left" w:pos="7920"/>
        </w:tabs>
        <w:spacing w:line="360" w:lineRule="auto"/>
        <w:ind w:left="900"/>
        <w:rPr>
          <w:rFonts w:ascii="Times New Roman" w:eastAsia="Arial" w:hAnsi="Times New Roman" w:cs="Times New Roman"/>
          <w:noProof/>
          <w:sz w:val="24"/>
          <w:szCs w:val="24"/>
          <w:lang w:val="vi-VN"/>
        </w:rPr>
      </w:pPr>
      <w:r w:rsidRPr="00330A7E">
        <w:rPr>
          <w:rFonts w:ascii="Times New Roman" w:eastAsia="Arial" w:hAnsi="Times New Roman" w:cs="Times New Roman"/>
          <w:noProof/>
          <w:sz w:val="24"/>
          <w:szCs w:val="24"/>
          <w:lang w:val="vi-VN"/>
        </w:rPr>
        <w:t xml:space="preserve">Công suất tối đa của </w:t>
      </w:r>
      <w:r w:rsidRPr="00330A7E">
        <w:rPr>
          <w:rFonts w:ascii="Times New Roman" w:eastAsia="Arial" w:hAnsi="Times New Roman" w:cs="Times New Roman"/>
          <w:bCs/>
          <w:sz w:val="24"/>
          <w:szCs w:val="24"/>
          <w:lang w:val="vi-VN"/>
        </w:rPr>
        <w:t>mạch</w:t>
      </w:r>
      <w:r w:rsidRPr="00330A7E">
        <w:rPr>
          <w:rFonts w:ascii="Times New Roman" w:eastAsia="Arial" w:hAnsi="Times New Roman" w:cs="Times New Roman"/>
          <w:noProof/>
          <w:sz w:val="24"/>
          <w:szCs w:val="24"/>
          <w:lang w:val="vi-VN"/>
        </w:rPr>
        <w:t xml:space="preserve"> điện là </w:t>
      </w:r>
      <w:r w:rsidRPr="00330A7E">
        <w:rPr>
          <w:rFonts w:ascii="Times New Roman" w:eastAsia="Arial" w:hAnsi="Times New Roman" w:cs="Times New Roman"/>
          <w:noProof/>
          <w:position w:val="-10"/>
          <w:sz w:val="24"/>
          <w:szCs w:val="24"/>
          <w:lang w:eastAsia="en-US"/>
        </w:rPr>
        <w:drawing>
          <wp:inline distT="0" distB="0" distL="0" distR="0" wp14:anchorId="088C139C" wp14:editId="00D9021F">
            <wp:extent cx="447675" cy="200025"/>
            <wp:effectExtent l="0" t="0" r="9525" b="9525"/>
            <wp:docPr id="118388834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3"/>
                    <pic:cNvPicPr>
                      <a:picLocks noChangeAspect="1" noChangeArrowheads="1"/>
                    </pic:cNvPicPr>
                  </pic:nvPicPr>
                  <pic:blipFill>
                    <a:blip r:embed="rId11031" cstate="print">
                      <a:extLst>
                        <a:ext uri="{28A0092B-C50C-407E-A947-70E740481C1C}">
                          <a14:useLocalDpi xmlns:a14="http://schemas.microsoft.com/office/drawing/2010/main" val="0"/>
                        </a:ext>
                      </a:extLst>
                    </a:blip>
                    <a:srcRect/>
                    <a:stretch>
                      <a:fillRect/>
                    </a:stretch>
                  </pic:blipFill>
                  <pic:spPr bwMode="auto">
                    <a:xfrm>
                      <a:off x="0" y="0"/>
                      <a:ext cx="447675" cy="200025"/>
                    </a:xfrm>
                    <a:prstGeom prst="rect">
                      <a:avLst/>
                    </a:prstGeom>
                    <a:noFill/>
                    <a:ln>
                      <a:noFill/>
                    </a:ln>
                  </pic:spPr>
                </pic:pic>
              </a:graphicData>
            </a:graphic>
          </wp:inline>
        </w:drawing>
      </w:r>
      <w:r w:rsidRPr="00330A7E">
        <w:rPr>
          <w:rFonts w:ascii="Times New Roman" w:eastAsia="Arial" w:hAnsi="Times New Roman" w:cs="Times New Roman"/>
          <w:noProof/>
          <w:sz w:val="24"/>
          <w:szCs w:val="24"/>
          <w:lang w:val="vi-VN"/>
        </w:rPr>
        <w:t xml:space="preserve"> đạt được khi cường độ dòng điện là </w:t>
      </w:r>
      <w:r w:rsidRPr="00330A7E">
        <w:rPr>
          <w:rFonts w:ascii="Times New Roman" w:eastAsia="Arial" w:hAnsi="Times New Roman" w:cs="Times New Roman"/>
          <w:noProof/>
          <w:position w:val="-10"/>
          <w:sz w:val="24"/>
          <w:szCs w:val="24"/>
          <w:lang w:eastAsia="en-US"/>
        </w:rPr>
        <w:drawing>
          <wp:inline distT="0" distB="0" distL="0" distR="0" wp14:anchorId="20330674" wp14:editId="608B438A">
            <wp:extent cx="390525" cy="200025"/>
            <wp:effectExtent l="0" t="0" r="9525" b="9525"/>
            <wp:docPr id="5375908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4"/>
                    <pic:cNvPicPr>
                      <a:picLocks noChangeAspect="1" noChangeArrowheads="1"/>
                    </pic:cNvPicPr>
                  </pic:nvPicPr>
                  <pic:blipFill>
                    <a:blip r:embed="rId11032" cstate="print">
                      <a:extLst>
                        <a:ext uri="{28A0092B-C50C-407E-A947-70E740481C1C}">
                          <a14:useLocalDpi xmlns:a14="http://schemas.microsoft.com/office/drawing/2010/main" val="0"/>
                        </a:ext>
                      </a:extLst>
                    </a:blip>
                    <a:srcRect/>
                    <a:stretch>
                      <a:fillRect/>
                    </a:stretch>
                  </pic:blipFill>
                  <pic:spPr bwMode="auto">
                    <a:xfrm>
                      <a:off x="0" y="0"/>
                      <a:ext cx="390525" cy="200025"/>
                    </a:xfrm>
                    <a:prstGeom prst="rect">
                      <a:avLst/>
                    </a:prstGeom>
                    <a:noFill/>
                    <a:ln>
                      <a:noFill/>
                    </a:ln>
                  </pic:spPr>
                </pic:pic>
              </a:graphicData>
            </a:graphic>
          </wp:inline>
        </w:drawing>
      </w:r>
      <w:r w:rsidRPr="00330A7E">
        <w:rPr>
          <w:rFonts w:ascii="Times New Roman" w:eastAsia="Arial" w:hAnsi="Times New Roman" w:cs="Times New Roman"/>
          <w:noProof/>
          <w:sz w:val="24"/>
          <w:szCs w:val="24"/>
          <w:lang w:val="vi-VN"/>
        </w:rPr>
        <w:t>.</w:t>
      </w:r>
    </w:p>
    <w:p w14:paraId="262837AA" w14:textId="77777777" w:rsidR="00ED397D" w:rsidRPr="00330A7E" w:rsidRDefault="00ED397D">
      <w:pPr>
        <w:rPr>
          <w:rFonts w:ascii="Times New Roman" w:hAnsi="Times New Roman" w:cs="Times New Roman"/>
          <w:sz w:val="24"/>
          <w:szCs w:val="24"/>
        </w:rPr>
      </w:pPr>
    </w:p>
    <w:bookmarkEnd w:id="21"/>
    <w:p w14:paraId="47D8D6EE" w14:textId="4A7EC2F6" w:rsidR="00B809A4" w:rsidRPr="00330A7E" w:rsidRDefault="00B809A4" w:rsidP="001A78FE">
      <w:pPr>
        <w:spacing w:after="0"/>
        <w:ind w:left="992"/>
        <w:rPr>
          <w:rFonts w:ascii="Times New Roman" w:hAnsi="Times New Roman" w:cs="Times New Roman"/>
          <w:sz w:val="24"/>
          <w:szCs w:val="24"/>
        </w:rPr>
      </w:pPr>
    </w:p>
    <w:sectPr w:rsidR="00B809A4" w:rsidRPr="00330A7E" w:rsidSect="001A78FE">
      <w:headerReference w:type="default" r:id="rId11033"/>
      <w:footerReference w:type="default" r:id="rId11034"/>
      <w:headerReference w:type="first" r:id="rId11035"/>
      <w:pgSz w:w="11906" w:h="16838"/>
      <w:pgMar w:top="720" w:right="720" w:bottom="720" w:left="720" w:header="340" w:footer="34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0B68AA4" w14:textId="77777777" w:rsidR="00FA344A" w:rsidRDefault="00FA344A">
      <w:pPr>
        <w:spacing w:after="0" w:line="240" w:lineRule="auto"/>
      </w:pPr>
      <w:r>
        <w:separator/>
      </w:r>
    </w:p>
  </w:endnote>
  <w:endnote w:type="continuationSeparator" w:id="0">
    <w:p w14:paraId="1F570AB3" w14:textId="77777777" w:rsidR="00FA344A" w:rsidRDefault="00FA34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imes New Roman Bold">
    <w:panose1 w:val="020208030705050203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UVN Binh Duong">
    <w:altName w:val="Times New Roman"/>
    <w:charset w:val="00"/>
    <w:family w:val="auto"/>
    <w:pitch w:val="variable"/>
    <w:sig w:usb0="00000001" w:usb1="00000000" w:usb2="00000000" w:usb3="00000000" w:csb0="0000001B" w:csb1="00000000"/>
  </w:font>
  <w:font w:name="MS Gothic">
    <w:altName w:val="ＭＳ ゴシック"/>
    <w:panose1 w:val="020B0609070205080204"/>
    <w:charset w:val="80"/>
    <w:family w:val="modern"/>
    <w:pitch w:val="fixed"/>
    <w:sig w:usb0="E00002FF" w:usb1="6AC7FDFB" w:usb2="00000012" w:usb3="00000000" w:csb0="0002009F" w:csb1="00000000"/>
  </w:font>
  <w:font w:name="UVN Bach Dang Nang">
    <w:altName w:val="Times New Roman"/>
    <w:charset w:val="00"/>
    <w:family w:val="roman"/>
    <w:pitch w:val="variable"/>
    <w:sig w:usb0="00000001" w:usb1="00000000" w:usb2="00000000" w:usb3="00000000" w:csb0="0000001B" w:csb1="00000000"/>
  </w:font>
  <w:font w:name="Roboto">
    <w:altName w:val="Times New Roman"/>
    <w:charset w:val="00"/>
    <w:family w:val="auto"/>
    <w:pitch w:val="variable"/>
    <w:sig w:usb0="00000001" w:usb1="5000205B" w:usb2="00000020" w:usb3="00000000" w:csb0="0000019F" w:csb1="00000000"/>
  </w:font>
  <w:font w:name="Palatino Linotype">
    <w:panose1 w:val="02040502050505030304"/>
    <w:charset w:val="00"/>
    <w:family w:val="roman"/>
    <w:pitch w:val="variable"/>
    <w:sig w:usb0="E0000287" w:usb1="40000013" w:usb2="00000000" w:usb3="00000000" w:csb0="0000019F" w:csb1="00000000"/>
  </w:font>
  <w:font w:name="VNI-Times">
    <w:panose1 w:val="00000000000000000000"/>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VN-Gotham Rounded">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Tiffany-Heavy">
    <w:altName w:val="Arial"/>
    <w:charset w:val="00"/>
    <w:family w:val="auto"/>
    <w:pitch w:val="variable"/>
    <w:sig w:usb0="20000A87" w:usb1="08000000" w:usb2="00000008" w:usb3="00000000" w:csb0="00000101" w:csb1="00000000"/>
  </w:font>
  <w:font w:name="Chu Văn An (Uni)">
    <w:altName w:val="Cambria"/>
    <w:charset w:val="00"/>
    <w:family w:val="roman"/>
    <w:pitch w:val="variable"/>
    <w:sig w:usb0="20002A87" w:usb1="80000000" w:usb2="00000008" w:usb3="00000000" w:csb0="000001FF" w:csb1="00000000"/>
  </w:font>
  <w:font w:name=".VnTime">
    <w:panose1 w:val="020B7200000000000000"/>
    <w:charset w:val="00"/>
    <w:family w:val="swiss"/>
    <w:pitch w:val="variable"/>
    <w:sig w:usb0="00000003" w:usb1="00000000" w:usb2="00000000" w:usb3="00000000" w:csb0="00000001" w:csb1="00000000"/>
  </w:font>
  <w:font w:name=".VnTimeH">
    <w:panose1 w:val="020B7200000000000000"/>
    <w:charset w:val="00"/>
    <w:family w:val="swiss"/>
    <w:pitch w:val="variable"/>
    <w:sig w:usb0="00000003" w:usb1="00000000" w:usb2="00000000" w:usb3="00000000" w:csb0="00000001" w:csb1="00000000"/>
  </w:font>
  <w:font w:name="CIDFont+F6">
    <w:panose1 w:val="00000000000000000000"/>
    <w:charset w:val="00"/>
    <w:family w:val="roman"/>
    <w:notTrueType/>
    <w:pitch w:val="default"/>
  </w:font>
  <w:font w:name=".VnCentury Schoolbook">
    <w:panose1 w:val="020B7200000000000000"/>
    <w:charset w:val="00"/>
    <w:family w:val="swiss"/>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Yu Mincho">
    <w:charset w:val="80"/>
    <w:family w:val="roman"/>
    <w:pitch w:val="variable"/>
    <w:sig w:usb0="800002E7" w:usb1="2AC7FCFF" w:usb2="00000012" w:usb3="00000000" w:csb0="0002009F" w:csb1="00000000"/>
  </w:font>
  <w:font w:name="Yu Gothic">
    <w:altName w:val="游ゴシック"/>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115846" w14:textId="51D06CC1" w:rsidR="00330A7E" w:rsidRPr="00330A7E" w:rsidRDefault="00330A7E" w:rsidP="00330A7E">
    <w:pPr>
      <w:widowControl w:val="0"/>
      <w:tabs>
        <w:tab w:val="center" w:pos="4680"/>
        <w:tab w:val="right" w:pos="9360"/>
        <w:tab w:val="right" w:pos="10348"/>
      </w:tabs>
      <w:spacing w:before="120" w:after="120" w:line="240" w:lineRule="auto"/>
      <w:rPr>
        <w:rFonts w:ascii="Times New Roman" w:eastAsia="SimSun" w:hAnsi="Times New Roman" w:cs="Times New Roman"/>
        <w:color w:val="000000"/>
        <w:kern w:val="2"/>
        <w:sz w:val="24"/>
        <w:szCs w:val="24"/>
        <w:lang w:eastAsia="zh-CN"/>
      </w:rPr>
    </w:pPr>
    <w:r w:rsidRPr="00330A7E">
      <w:rPr>
        <w:rFonts w:ascii="Times New Roman" w:eastAsia="SimSun" w:hAnsi="Times New Roman" w:cs="Times New Roman"/>
        <w:b/>
        <w:color w:val="000000"/>
        <w:kern w:val="2"/>
        <w:sz w:val="24"/>
        <w:szCs w:val="24"/>
        <w:lang w:val="nl-NL" w:eastAsia="zh-CN"/>
      </w:rPr>
      <w:t xml:space="preserve">                                                                       </w:t>
    </w:r>
    <w:r w:rsidRPr="00330A7E">
      <w:rPr>
        <w:rFonts w:ascii="Times New Roman" w:eastAsia="SimSun" w:hAnsi="Times New Roman" w:cs="Times New Roman"/>
        <w:b/>
        <w:color w:val="00B0F0"/>
        <w:kern w:val="2"/>
        <w:sz w:val="24"/>
        <w:szCs w:val="24"/>
        <w:lang w:val="nl-NL" w:eastAsia="zh-CN"/>
      </w:rPr>
      <w:t/>
    </w:r>
    <w:r w:rsidRPr="00330A7E">
      <w:rPr>
        <w:rFonts w:ascii="Times New Roman" w:eastAsia="SimSun" w:hAnsi="Times New Roman" w:cs="Times New Roman"/>
        <w:b/>
        <w:color w:val="FF0000"/>
        <w:kern w:val="2"/>
        <w:sz w:val="24"/>
        <w:szCs w:val="24"/>
        <w:lang w:val="nl-NL" w:eastAsia="zh-CN"/>
      </w:rPr>
      <w:t xml:space="preserve"/>
    </w:r>
    <w:r w:rsidRPr="00330A7E">
      <w:rPr>
        <w:rFonts w:ascii="Times New Roman" w:eastAsia="SimSun" w:hAnsi="Times New Roman" w:cs="Times New Roman"/>
        <w:b/>
        <w:color w:val="000000"/>
        <w:kern w:val="2"/>
        <w:sz w:val="24"/>
        <w:szCs w:val="24"/>
        <w:lang w:eastAsia="zh-CN"/>
      </w:rPr>
      <w:t xml:space="preserve">                                </w:t>
    </w:r>
    <w:r w:rsidRPr="00330A7E">
      <w:rPr>
        <w:rFonts w:ascii="Times New Roman" w:eastAsia="SimSun" w:hAnsi="Times New Roman" w:cs="Times New Roman"/>
        <w:b/>
        <w:color w:val="FF0000"/>
        <w:kern w:val="2"/>
        <w:sz w:val="24"/>
        <w:szCs w:val="24"/>
        <w:lang w:eastAsia="zh-CN"/>
      </w:rPr>
      <w:t>Trang</w:t>
    </w:r>
    <w:r w:rsidRPr="00330A7E">
      <w:rPr>
        <w:rFonts w:ascii="Times New Roman" w:eastAsia="SimSun" w:hAnsi="Times New Roman" w:cs="Times New Roman"/>
        <w:b/>
        <w:color w:val="0070C0"/>
        <w:kern w:val="2"/>
        <w:sz w:val="24"/>
        <w:szCs w:val="24"/>
        <w:lang w:eastAsia="zh-CN"/>
      </w:rPr>
      <w:t xml:space="preserve"> </w:t>
    </w:r>
    <w:r w:rsidRPr="00330A7E">
      <w:rPr>
        <w:rFonts w:ascii="Times New Roman" w:eastAsia="SimSun" w:hAnsi="Times New Roman" w:cs="Times New Roman"/>
        <w:b/>
        <w:color w:val="0070C0"/>
        <w:kern w:val="2"/>
        <w:sz w:val="24"/>
        <w:szCs w:val="24"/>
        <w:lang w:eastAsia="zh-CN"/>
      </w:rPr>
      <w:fldChar w:fldCharType="begin"/>
    </w:r>
    <w:r w:rsidRPr="00330A7E">
      <w:rPr>
        <w:rFonts w:ascii="Times New Roman" w:eastAsia="SimSun" w:hAnsi="Times New Roman" w:cs="Times New Roman"/>
        <w:b/>
        <w:color w:val="0070C0"/>
        <w:kern w:val="2"/>
        <w:sz w:val="24"/>
        <w:szCs w:val="24"/>
        <w:lang w:eastAsia="zh-CN"/>
      </w:rPr>
      <w:instrText xml:space="preserve"> PAGE   \* MERGEFORMAT </w:instrText>
    </w:r>
    <w:r w:rsidRPr="00330A7E">
      <w:rPr>
        <w:rFonts w:ascii="Times New Roman" w:eastAsia="SimSun" w:hAnsi="Times New Roman" w:cs="Times New Roman"/>
        <w:b/>
        <w:color w:val="0070C0"/>
        <w:kern w:val="2"/>
        <w:sz w:val="24"/>
        <w:szCs w:val="24"/>
        <w:lang w:eastAsia="zh-CN"/>
      </w:rPr>
      <w:fldChar w:fldCharType="separate"/>
    </w:r>
    <w:r w:rsidR="00845FD2">
      <w:rPr>
        <w:rFonts w:ascii="Times New Roman" w:eastAsia="SimSun" w:hAnsi="Times New Roman" w:cs="Times New Roman"/>
        <w:b/>
        <w:noProof/>
        <w:color w:val="0070C0"/>
        <w:kern w:val="2"/>
        <w:sz w:val="24"/>
        <w:szCs w:val="24"/>
        <w:lang w:eastAsia="zh-CN"/>
      </w:rPr>
      <w:t>1</w:t>
    </w:r>
    <w:r w:rsidRPr="00330A7E">
      <w:rPr>
        <w:rFonts w:ascii="Times New Roman" w:eastAsia="SimSun" w:hAnsi="Times New Roman" w:cs="Times New Roman"/>
        <w:b/>
        <w:color w:val="0070C0"/>
        <w:kern w:val="2"/>
        <w:sz w:val="24"/>
        <w:szCs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809174" w14:textId="77777777" w:rsidR="00FA344A" w:rsidRDefault="00FA344A">
      <w:pPr>
        <w:spacing w:after="0" w:line="240" w:lineRule="auto"/>
      </w:pPr>
      <w:r>
        <w:separator/>
      </w:r>
    </w:p>
  </w:footnote>
  <w:footnote w:type="continuationSeparator" w:id="0">
    <w:p w14:paraId="697E7063" w14:textId="77777777" w:rsidR="00FA344A" w:rsidRDefault="00FA344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8D165F" w14:textId="77777777" w:rsidR="00330A7E" w:rsidRPr="00330A7E" w:rsidRDefault="00330A7E" w:rsidP="00330A7E">
    <w:pPr>
      <w:widowControl w:val="0"/>
      <w:tabs>
        <w:tab w:val="center" w:pos="4513"/>
        <w:tab w:val="right" w:pos="9026"/>
      </w:tabs>
      <w:autoSpaceDE w:val="0"/>
      <w:autoSpaceDN w:val="0"/>
      <w:spacing w:after="0" w:line="240" w:lineRule="auto"/>
      <w:jc w:val="center"/>
      <w:rPr>
        <w:rFonts w:ascii="Times New Roman" w:eastAsia="Times New Roman" w:hAnsi="Times New Roman" w:cs="Times New Roman"/>
        <w:lang w:val="vi" w:eastAsia="en-US"/>
      </w:rPr>
    </w:pPr>
    <w:r w:rsidRPr="00330A7E">
      <w:rPr>
        <w:rFonts w:ascii="Times New Roman" w:eastAsia="Calibri" w:hAnsi="Times New Roman" w:cs="Times New Roman"/>
        <w:b/>
        <w:color w:val="00B0F0"/>
        <w:sz w:val="24"/>
        <w:szCs w:val="24"/>
        <w:lang w:val="nl-NL" w:eastAsia="en-US"/>
      </w:rPr>
      <w:t/>
    </w:r>
    <w:r w:rsidRPr="00330A7E">
      <w:rPr>
        <w:rFonts w:ascii="Times New Roman" w:eastAsia="Calibri" w:hAnsi="Times New Roman" w:cs="Times New Roman"/>
        <w:b/>
        <w:color w:val="FF0000"/>
        <w:sz w:val="24"/>
        <w:szCs w:val="24"/>
        <w:lang w:val="nl-NL" w:eastAsia="en-US"/>
      </w:rPr>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DE104D" w14:textId="77777777" w:rsidR="00330A7E" w:rsidRDefault="00330A7E">
    <w:pPr>
      <w:pBdr>
        <w:top w:val="nil"/>
        <w:left w:val="nil"/>
        <w:bottom w:val="nil"/>
        <w:right w:val="nil"/>
        <w:between w:val="nil"/>
      </w:pBdr>
      <w:tabs>
        <w:tab w:val="center" w:pos="4680"/>
        <w:tab w:val="right" w:pos="9360"/>
      </w:tabs>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30C7C16"/>
    <w:multiLevelType w:val="multilevel"/>
    <w:tmpl w:val="E30C7C16"/>
    <w:lvl w:ilvl="0">
      <w:start w:val="1"/>
      <w:numFmt w:val="decimal"/>
      <w:lvlText w:val="Câu %1:"/>
      <w:lvlJc w:val="left"/>
      <w:pPr>
        <w:ind w:left="992" w:hanging="992"/>
      </w:pPr>
      <w:rPr>
        <w:rFonts w:hint="default"/>
        <w:b/>
        <w:i w:val="0"/>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F0FF423A"/>
    <w:multiLevelType w:val="singleLevel"/>
    <w:tmpl w:val="F0FF423A"/>
    <w:lvl w:ilvl="0">
      <w:start w:val="1"/>
      <w:numFmt w:val="upperLetter"/>
      <w:suff w:val="space"/>
      <w:lvlText w:val="%1."/>
      <w:lvlJc w:val="left"/>
    </w:lvl>
  </w:abstractNum>
  <w:abstractNum w:abstractNumId="2">
    <w:nsid w:val="00672BED"/>
    <w:multiLevelType w:val="hybridMultilevel"/>
    <w:tmpl w:val="C560A256"/>
    <w:lvl w:ilvl="0" w:tplc="52DACC24">
      <w:start w:val="1"/>
      <w:numFmt w:val="decimal"/>
      <w:lvlText w:val="Câu %1."/>
      <w:lvlJc w:val="left"/>
      <w:pPr>
        <w:ind w:left="851" w:hanging="851"/>
      </w:pPr>
      <w:rPr>
        <w:rFonts w:ascii="Times New Roman Bold" w:hAnsi="Times New Roman Bold" w:hint="default"/>
        <w:b/>
        <w:i w:val="0"/>
        <w:color w:val="0000F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16D6266"/>
    <w:multiLevelType w:val="hybridMultilevel"/>
    <w:tmpl w:val="482C0C7C"/>
    <w:lvl w:ilvl="0" w:tplc="62828BC2">
      <w:start w:val="1"/>
      <w:numFmt w:val="decimal"/>
      <w:lvlText w:val="Câu %1."/>
      <w:lvlJc w:val="left"/>
      <w:pPr>
        <w:ind w:left="851" w:hanging="851"/>
      </w:pPr>
      <w:rPr>
        <w:rFonts w:ascii="Times New Roman Bold" w:hAnsi="Times New Roman Bold" w:hint="default"/>
        <w:b/>
        <w:color w:val="0000F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3981C90"/>
    <w:multiLevelType w:val="hybridMultilevel"/>
    <w:tmpl w:val="17346436"/>
    <w:lvl w:ilvl="0" w:tplc="E6B2F256">
      <w:start w:val="1"/>
      <w:numFmt w:val="decimal"/>
      <w:lvlText w:val="Câu %1."/>
      <w:lvlJc w:val="left"/>
      <w:pPr>
        <w:ind w:left="851" w:hanging="851"/>
      </w:pPr>
      <w:rPr>
        <w:rFonts w:ascii="Times New Roman Bold" w:hAnsi="Times New Roman Bold" w:hint="default"/>
        <w:b/>
        <w:i w:val="0"/>
        <w:color w:val="0000F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4421A01"/>
    <w:multiLevelType w:val="hybridMultilevel"/>
    <w:tmpl w:val="81983AF0"/>
    <w:lvl w:ilvl="0" w:tplc="3F7E0EC2">
      <w:start w:val="1"/>
      <w:numFmt w:val="decimal"/>
      <w:lvlText w:val="Câu %1."/>
      <w:lvlJc w:val="left"/>
      <w:pPr>
        <w:tabs>
          <w:tab w:val="num" w:pos="936"/>
        </w:tabs>
        <w:ind w:left="0" w:firstLine="0"/>
      </w:pPr>
      <w:rPr>
        <w:rFonts w:ascii="Times New Roman" w:hAnsi="Times New Roman" w:cs="Arial" w:hint="default"/>
        <w:b/>
        <w:i w:val="0"/>
        <w:caps w:val="0"/>
        <w:strike w:val="0"/>
        <w:dstrike w:val="0"/>
        <w:outline w:val="0"/>
        <w:shadow w:val="0"/>
        <w:emboss w:val="0"/>
        <w:imprint w:val="0"/>
        <w:vanish w:val="0"/>
        <w:color w:val="0000FF"/>
        <w:sz w:val="24"/>
        <w:szCs w:val="24"/>
        <w:u w:val="none"/>
        <w:vertAlign w:val="base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06307EDF"/>
    <w:multiLevelType w:val="hybridMultilevel"/>
    <w:tmpl w:val="2F8A1A90"/>
    <w:lvl w:ilvl="0" w:tplc="A080C640">
      <w:start w:val="1"/>
      <w:numFmt w:val="lowerLetter"/>
      <w:lvlText w:val="%1)"/>
      <w:lvlJc w:val="left"/>
      <w:pPr>
        <w:ind w:left="1352" w:hanging="360"/>
      </w:pPr>
      <w:rPr>
        <w:rFonts w:hint="default"/>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7">
    <w:nsid w:val="066B5E97"/>
    <w:multiLevelType w:val="hybridMultilevel"/>
    <w:tmpl w:val="4B0C5BA4"/>
    <w:lvl w:ilvl="0" w:tplc="1AD812CA">
      <w:start w:val="1"/>
      <w:numFmt w:val="lowerLetter"/>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8">
    <w:nsid w:val="072013B8"/>
    <w:multiLevelType w:val="hybridMultilevel"/>
    <w:tmpl w:val="46FEE6C0"/>
    <w:lvl w:ilvl="0" w:tplc="4CF842B0">
      <w:start w:val="1"/>
      <w:numFmt w:val="decimal"/>
      <w:suff w:val="space"/>
      <w:lvlText w:val="Câu %1."/>
      <w:lvlJc w:val="left"/>
      <w:pPr>
        <w:ind w:left="567" w:hanging="380"/>
      </w:pPr>
      <w:rPr>
        <w:rFonts w:hint="default"/>
        <w:b/>
        <w:bCs/>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7AB6546"/>
    <w:multiLevelType w:val="multilevel"/>
    <w:tmpl w:val="0884ED3C"/>
    <w:lvl w:ilvl="0">
      <w:start w:val="1"/>
      <w:numFmt w:val="bullet"/>
      <w:pStyle w:val="Style2"/>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08FD12EB"/>
    <w:multiLevelType w:val="hybridMultilevel"/>
    <w:tmpl w:val="E36C3BBE"/>
    <w:lvl w:ilvl="0" w:tplc="FC48E69A">
      <w:start w:val="1"/>
      <w:numFmt w:val="decimal"/>
      <w:lvlText w:val="Câu %1."/>
      <w:lvlJc w:val="left"/>
      <w:pPr>
        <w:ind w:left="720" w:hanging="360"/>
      </w:pPr>
      <w:rPr>
        <w:rFonts w:ascii="Times New Roman" w:hAnsi="Times New Roman" w:cs="Arial" w:hint="default"/>
        <w:b/>
        <w:i w:val="0"/>
        <w:caps w:val="0"/>
        <w:strike w:val="0"/>
        <w:dstrike w:val="0"/>
        <w:outline w:val="0"/>
        <w:shadow w:val="0"/>
        <w:emboss w:val="0"/>
        <w:imprint w:val="0"/>
        <w:vanish w:val="0"/>
        <w:color w:val="0000FF"/>
        <w:sz w:val="24"/>
        <w:szCs w:val="24"/>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AA47471"/>
    <w:multiLevelType w:val="hybridMultilevel"/>
    <w:tmpl w:val="D9E4858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B8117B5"/>
    <w:multiLevelType w:val="hybridMultilevel"/>
    <w:tmpl w:val="434874E2"/>
    <w:lvl w:ilvl="0" w:tplc="7F5EAFE2">
      <w:start w:val="1"/>
      <w:numFmt w:val="decimal"/>
      <w:lvlRestart w:val="0"/>
      <w:lvlText w:val="Câu %1:"/>
      <w:lvlJc w:val="left"/>
      <w:pPr>
        <w:ind w:left="992" w:hanging="992"/>
      </w:pPr>
      <w:rPr>
        <w:rFonts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BB55510"/>
    <w:multiLevelType w:val="hybridMultilevel"/>
    <w:tmpl w:val="8FB832F4"/>
    <w:lvl w:ilvl="0" w:tplc="FC48E69A">
      <w:start w:val="1"/>
      <w:numFmt w:val="decimal"/>
      <w:lvlText w:val="Câu %1."/>
      <w:lvlJc w:val="left"/>
      <w:pPr>
        <w:ind w:left="720" w:hanging="360"/>
      </w:pPr>
      <w:rPr>
        <w:rFonts w:ascii="Times New Roman" w:hAnsi="Times New Roman" w:cs="Arial" w:hint="default"/>
        <w:b/>
        <w:i w:val="0"/>
        <w:caps w:val="0"/>
        <w:strike w:val="0"/>
        <w:dstrike w:val="0"/>
        <w:outline w:val="0"/>
        <w:shadow w:val="0"/>
        <w:emboss w:val="0"/>
        <w:imprint w:val="0"/>
        <w:vanish w:val="0"/>
        <w:color w:val="0000FF"/>
        <w:sz w:val="24"/>
        <w:szCs w:val="24"/>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F5C7CAC"/>
    <w:multiLevelType w:val="hybridMultilevel"/>
    <w:tmpl w:val="3504585C"/>
    <w:lvl w:ilvl="0" w:tplc="A5A65066">
      <w:start w:val="2"/>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4844D5A"/>
    <w:multiLevelType w:val="hybridMultilevel"/>
    <w:tmpl w:val="84BE0F3A"/>
    <w:lvl w:ilvl="0" w:tplc="FC48E69A">
      <w:start w:val="1"/>
      <w:numFmt w:val="decimal"/>
      <w:lvlText w:val="Câu %1."/>
      <w:lvlJc w:val="left"/>
      <w:pPr>
        <w:tabs>
          <w:tab w:val="num" w:pos="936"/>
        </w:tabs>
        <w:ind w:left="0" w:firstLine="0"/>
      </w:pPr>
      <w:rPr>
        <w:rFonts w:ascii="Times New Roman" w:hAnsi="Times New Roman" w:cs="Arial" w:hint="default"/>
        <w:b/>
        <w:i w:val="0"/>
        <w:caps w:val="0"/>
        <w:strike w:val="0"/>
        <w:dstrike w:val="0"/>
        <w:outline w:val="0"/>
        <w:shadow w:val="0"/>
        <w:emboss w:val="0"/>
        <w:imprint w:val="0"/>
        <w:vanish w:val="0"/>
        <w:color w:val="0000FF"/>
        <w:sz w:val="24"/>
        <w:szCs w:val="24"/>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4B64161"/>
    <w:multiLevelType w:val="hybridMultilevel"/>
    <w:tmpl w:val="29A4D5EC"/>
    <w:lvl w:ilvl="0" w:tplc="6BD43AE6">
      <w:start w:val="1"/>
      <w:numFmt w:val="lowerLetter"/>
      <w:lvlText w:val="%1)"/>
      <w:lvlJc w:val="left"/>
      <w:pPr>
        <w:ind w:left="644" w:hanging="360"/>
      </w:pPr>
      <w:rPr>
        <w:rFonts w:hint="default"/>
        <w:b/>
        <w:bCs/>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7">
    <w:nsid w:val="159F196F"/>
    <w:multiLevelType w:val="hybridMultilevel"/>
    <w:tmpl w:val="FF24CDFC"/>
    <w:lvl w:ilvl="0" w:tplc="04090017">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610225E"/>
    <w:multiLevelType w:val="hybridMultilevel"/>
    <w:tmpl w:val="83C4966E"/>
    <w:lvl w:ilvl="0" w:tplc="FC48E69A">
      <w:start w:val="1"/>
      <w:numFmt w:val="decimal"/>
      <w:lvlText w:val="Câu %1."/>
      <w:lvlJc w:val="left"/>
      <w:pPr>
        <w:tabs>
          <w:tab w:val="num" w:pos="936"/>
        </w:tabs>
        <w:ind w:left="0" w:firstLine="0"/>
      </w:pPr>
      <w:rPr>
        <w:rFonts w:ascii="Times New Roman" w:hAnsi="Times New Roman" w:cs="Arial" w:hint="default"/>
        <w:b/>
        <w:i w:val="0"/>
        <w:caps w:val="0"/>
        <w:strike w:val="0"/>
        <w:dstrike w:val="0"/>
        <w:outline w:val="0"/>
        <w:shadow w:val="0"/>
        <w:emboss w:val="0"/>
        <w:imprint w:val="0"/>
        <w:vanish w:val="0"/>
        <w:color w:val="0000FF"/>
        <w:sz w:val="24"/>
        <w:szCs w:val="24"/>
        <w:u w:val="none"/>
        <w:vertAlign w:val="base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1A393207"/>
    <w:multiLevelType w:val="hybridMultilevel"/>
    <w:tmpl w:val="2E422440"/>
    <w:lvl w:ilvl="0" w:tplc="2394490A">
      <w:start w:val="1"/>
      <w:numFmt w:val="decimal"/>
      <w:pStyle w:val="0Cuhi"/>
      <w:lvlText w:val="Câu %1."/>
      <w:lvlJc w:val="left"/>
      <w:pPr>
        <w:ind w:left="-65" w:hanging="360"/>
      </w:pPr>
      <w:rPr>
        <w:rFonts w:ascii="Cambria" w:hAnsi="Cambria" w:hint="default"/>
        <w:b/>
        <w:i w:val="0"/>
        <w:color w:val="0000CC"/>
        <w:position w:val="0"/>
        <w:sz w:val="24"/>
        <w:szCs w:val="28"/>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0">
    <w:nsid w:val="1D18615E"/>
    <w:multiLevelType w:val="hybridMultilevel"/>
    <w:tmpl w:val="D9AAD0D8"/>
    <w:lvl w:ilvl="0" w:tplc="042A0001">
      <w:start w:val="1"/>
      <w:numFmt w:val="bullet"/>
      <w:lvlText w:val=""/>
      <w:lvlJc w:val="left"/>
      <w:pPr>
        <w:ind w:left="1403" w:hanging="360"/>
      </w:pPr>
      <w:rPr>
        <w:rFonts w:ascii="Symbol" w:hAnsi="Symbol" w:hint="default"/>
      </w:rPr>
    </w:lvl>
    <w:lvl w:ilvl="1" w:tplc="042A0003" w:tentative="1">
      <w:start w:val="1"/>
      <w:numFmt w:val="bullet"/>
      <w:lvlText w:val="o"/>
      <w:lvlJc w:val="left"/>
      <w:pPr>
        <w:ind w:left="2123" w:hanging="360"/>
      </w:pPr>
      <w:rPr>
        <w:rFonts w:ascii="Courier New" w:hAnsi="Courier New" w:cs="Courier New" w:hint="default"/>
      </w:rPr>
    </w:lvl>
    <w:lvl w:ilvl="2" w:tplc="042A0005" w:tentative="1">
      <w:start w:val="1"/>
      <w:numFmt w:val="bullet"/>
      <w:lvlText w:val=""/>
      <w:lvlJc w:val="left"/>
      <w:pPr>
        <w:ind w:left="2843" w:hanging="360"/>
      </w:pPr>
      <w:rPr>
        <w:rFonts w:ascii="Wingdings" w:hAnsi="Wingdings" w:hint="default"/>
      </w:rPr>
    </w:lvl>
    <w:lvl w:ilvl="3" w:tplc="042A0001" w:tentative="1">
      <w:start w:val="1"/>
      <w:numFmt w:val="bullet"/>
      <w:lvlText w:val=""/>
      <w:lvlJc w:val="left"/>
      <w:pPr>
        <w:ind w:left="3563" w:hanging="360"/>
      </w:pPr>
      <w:rPr>
        <w:rFonts w:ascii="Symbol" w:hAnsi="Symbol" w:hint="default"/>
      </w:rPr>
    </w:lvl>
    <w:lvl w:ilvl="4" w:tplc="042A0003" w:tentative="1">
      <w:start w:val="1"/>
      <w:numFmt w:val="bullet"/>
      <w:lvlText w:val="o"/>
      <w:lvlJc w:val="left"/>
      <w:pPr>
        <w:ind w:left="4283" w:hanging="360"/>
      </w:pPr>
      <w:rPr>
        <w:rFonts w:ascii="Courier New" w:hAnsi="Courier New" w:cs="Courier New" w:hint="default"/>
      </w:rPr>
    </w:lvl>
    <w:lvl w:ilvl="5" w:tplc="042A0005" w:tentative="1">
      <w:start w:val="1"/>
      <w:numFmt w:val="bullet"/>
      <w:lvlText w:val=""/>
      <w:lvlJc w:val="left"/>
      <w:pPr>
        <w:ind w:left="5003" w:hanging="360"/>
      </w:pPr>
      <w:rPr>
        <w:rFonts w:ascii="Wingdings" w:hAnsi="Wingdings" w:hint="default"/>
      </w:rPr>
    </w:lvl>
    <w:lvl w:ilvl="6" w:tplc="042A0001" w:tentative="1">
      <w:start w:val="1"/>
      <w:numFmt w:val="bullet"/>
      <w:lvlText w:val=""/>
      <w:lvlJc w:val="left"/>
      <w:pPr>
        <w:ind w:left="5723" w:hanging="360"/>
      </w:pPr>
      <w:rPr>
        <w:rFonts w:ascii="Symbol" w:hAnsi="Symbol" w:hint="default"/>
      </w:rPr>
    </w:lvl>
    <w:lvl w:ilvl="7" w:tplc="042A0003" w:tentative="1">
      <w:start w:val="1"/>
      <w:numFmt w:val="bullet"/>
      <w:lvlText w:val="o"/>
      <w:lvlJc w:val="left"/>
      <w:pPr>
        <w:ind w:left="6443" w:hanging="360"/>
      </w:pPr>
      <w:rPr>
        <w:rFonts w:ascii="Courier New" w:hAnsi="Courier New" w:cs="Courier New" w:hint="default"/>
      </w:rPr>
    </w:lvl>
    <w:lvl w:ilvl="8" w:tplc="042A0005" w:tentative="1">
      <w:start w:val="1"/>
      <w:numFmt w:val="bullet"/>
      <w:lvlText w:val=""/>
      <w:lvlJc w:val="left"/>
      <w:pPr>
        <w:ind w:left="7163" w:hanging="360"/>
      </w:pPr>
      <w:rPr>
        <w:rFonts w:ascii="Wingdings" w:hAnsi="Wingdings" w:hint="default"/>
      </w:rPr>
    </w:lvl>
  </w:abstractNum>
  <w:abstractNum w:abstractNumId="21">
    <w:nsid w:val="1E4E41F6"/>
    <w:multiLevelType w:val="hybridMultilevel"/>
    <w:tmpl w:val="53A2055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F5234BE"/>
    <w:multiLevelType w:val="hybridMultilevel"/>
    <w:tmpl w:val="BEBA9B98"/>
    <w:lvl w:ilvl="0" w:tplc="473048E0">
      <w:start w:val="1"/>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0F64258"/>
    <w:multiLevelType w:val="hybridMultilevel"/>
    <w:tmpl w:val="B6F8F772"/>
    <w:styleLink w:val="Cu1"/>
    <w:lvl w:ilvl="0" w:tplc="4A3E7BD8">
      <w:start w:val="1"/>
      <w:numFmt w:val="bullet"/>
      <w:lvlText w:val=""/>
      <w:lvlJc w:val="left"/>
      <w:pPr>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4">
    <w:nsid w:val="233A1B09"/>
    <w:multiLevelType w:val="hybridMultilevel"/>
    <w:tmpl w:val="CA42CC80"/>
    <w:lvl w:ilvl="0" w:tplc="2BAA7A7A">
      <w:start w:val="1"/>
      <w:numFmt w:val="decimal"/>
      <w:lvlRestart w:val="0"/>
      <w:lvlText w:val="Câu %1:"/>
      <w:lvlJc w:val="left"/>
      <w:pPr>
        <w:ind w:left="1701" w:hanging="992"/>
      </w:pPr>
      <w:rPr>
        <w:rFonts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41320BC"/>
    <w:multiLevelType w:val="hybridMultilevel"/>
    <w:tmpl w:val="8A16147C"/>
    <w:lvl w:ilvl="0" w:tplc="A2EE1AE0">
      <w:start w:val="1"/>
      <w:numFmt w:val="decimal"/>
      <w:lvlRestart w:val="0"/>
      <w:lvlText w:val="Câu %1:"/>
      <w:lvlJc w:val="left"/>
      <w:pPr>
        <w:ind w:left="992" w:hanging="992"/>
      </w:pPr>
      <w:rPr>
        <w:rFonts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4492FAF"/>
    <w:multiLevelType w:val="hybridMultilevel"/>
    <w:tmpl w:val="F9F4CF24"/>
    <w:lvl w:ilvl="0" w:tplc="5EF08672">
      <w:start w:val="1"/>
      <w:numFmt w:val="decimal"/>
      <w:lvlRestart w:val="0"/>
      <w:lvlText w:val="Câu %1:"/>
      <w:lvlJc w:val="left"/>
      <w:pPr>
        <w:ind w:left="992" w:hanging="992"/>
      </w:pPr>
      <w:rPr>
        <w:rFonts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45A40B4"/>
    <w:multiLevelType w:val="hybridMultilevel"/>
    <w:tmpl w:val="D680882A"/>
    <w:lvl w:ilvl="0" w:tplc="7F22DD20">
      <w:start w:val="1"/>
      <w:numFmt w:val="upperLetter"/>
      <w:lvlText w:val="%1."/>
      <w:lvlJc w:val="left"/>
      <w:pPr>
        <w:tabs>
          <w:tab w:val="num" w:pos="284"/>
        </w:tabs>
        <w:ind w:left="0" w:firstLine="0"/>
      </w:pPr>
      <w:rPr>
        <w:rFonts w:cs="Times New Roman" w:hint="default"/>
      </w:rPr>
    </w:lvl>
    <w:lvl w:ilvl="1" w:tplc="FC48E69A">
      <w:start w:val="1"/>
      <w:numFmt w:val="decimal"/>
      <w:lvlText w:val="Câu %2."/>
      <w:lvlJc w:val="left"/>
      <w:pPr>
        <w:tabs>
          <w:tab w:val="num" w:pos="936"/>
        </w:tabs>
        <w:ind w:left="0" w:firstLine="0"/>
      </w:pPr>
      <w:rPr>
        <w:rFonts w:ascii="Times New Roman" w:hAnsi="Times New Roman" w:cs="Arial" w:hint="default"/>
        <w:b/>
        <w:i w:val="0"/>
        <w:caps w:val="0"/>
        <w:strike w:val="0"/>
        <w:dstrike w:val="0"/>
        <w:outline w:val="0"/>
        <w:shadow w:val="0"/>
        <w:emboss w:val="0"/>
        <w:imprint w:val="0"/>
        <w:vanish w:val="0"/>
        <w:color w:val="0000FF"/>
        <w:sz w:val="24"/>
        <w:szCs w:val="24"/>
        <w:u w:val="none"/>
        <w:vertAlign w:val="baseline"/>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8">
    <w:nsid w:val="25777593"/>
    <w:multiLevelType w:val="hybridMultilevel"/>
    <w:tmpl w:val="43A8CE6E"/>
    <w:lvl w:ilvl="0" w:tplc="06321B32">
      <w:start w:val="1"/>
      <w:numFmt w:val="decimal"/>
      <w:lvlRestart w:val="0"/>
      <w:lvlText w:val="Câu %1:"/>
      <w:lvlJc w:val="left"/>
      <w:pPr>
        <w:ind w:left="992" w:hanging="992"/>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73F5D9E"/>
    <w:multiLevelType w:val="hybridMultilevel"/>
    <w:tmpl w:val="9372012E"/>
    <w:lvl w:ilvl="0" w:tplc="0409000D">
      <w:start w:val="1"/>
      <w:numFmt w:val="bullet"/>
      <w:lvlText w:val=""/>
      <w:lvlJc w:val="left"/>
      <w:pPr>
        <w:ind w:left="1712" w:hanging="360"/>
      </w:pPr>
      <w:rPr>
        <w:rFonts w:ascii="Wingdings" w:hAnsi="Wingdings" w:hint="default"/>
      </w:rPr>
    </w:lvl>
    <w:lvl w:ilvl="1" w:tplc="04090003" w:tentative="1">
      <w:start w:val="1"/>
      <w:numFmt w:val="bullet"/>
      <w:lvlText w:val="o"/>
      <w:lvlJc w:val="left"/>
      <w:pPr>
        <w:ind w:left="2432" w:hanging="360"/>
      </w:pPr>
      <w:rPr>
        <w:rFonts w:ascii="Courier New" w:hAnsi="Courier New" w:cs="Courier New" w:hint="default"/>
      </w:rPr>
    </w:lvl>
    <w:lvl w:ilvl="2" w:tplc="04090005" w:tentative="1">
      <w:start w:val="1"/>
      <w:numFmt w:val="bullet"/>
      <w:lvlText w:val=""/>
      <w:lvlJc w:val="left"/>
      <w:pPr>
        <w:ind w:left="3152" w:hanging="360"/>
      </w:pPr>
      <w:rPr>
        <w:rFonts w:ascii="Wingdings" w:hAnsi="Wingdings" w:hint="default"/>
      </w:rPr>
    </w:lvl>
    <w:lvl w:ilvl="3" w:tplc="04090001" w:tentative="1">
      <w:start w:val="1"/>
      <w:numFmt w:val="bullet"/>
      <w:lvlText w:val=""/>
      <w:lvlJc w:val="left"/>
      <w:pPr>
        <w:ind w:left="3872" w:hanging="360"/>
      </w:pPr>
      <w:rPr>
        <w:rFonts w:ascii="Symbol" w:hAnsi="Symbol" w:hint="default"/>
      </w:rPr>
    </w:lvl>
    <w:lvl w:ilvl="4" w:tplc="04090003" w:tentative="1">
      <w:start w:val="1"/>
      <w:numFmt w:val="bullet"/>
      <w:lvlText w:val="o"/>
      <w:lvlJc w:val="left"/>
      <w:pPr>
        <w:ind w:left="4592" w:hanging="360"/>
      </w:pPr>
      <w:rPr>
        <w:rFonts w:ascii="Courier New" w:hAnsi="Courier New" w:cs="Courier New" w:hint="default"/>
      </w:rPr>
    </w:lvl>
    <w:lvl w:ilvl="5" w:tplc="04090005" w:tentative="1">
      <w:start w:val="1"/>
      <w:numFmt w:val="bullet"/>
      <w:lvlText w:val=""/>
      <w:lvlJc w:val="left"/>
      <w:pPr>
        <w:ind w:left="5312" w:hanging="360"/>
      </w:pPr>
      <w:rPr>
        <w:rFonts w:ascii="Wingdings" w:hAnsi="Wingdings" w:hint="default"/>
      </w:rPr>
    </w:lvl>
    <w:lvl w:ilvl="6" w:tplc="04090001" w:tentative="1">
      <w:start w:val="1"/>
      <w:numFmt w:val="bullet"/>
      <w:lvlText w:val=""/>
      <w:lvlJc w:val="left"/>
      <w:pPr>
        <w:ind w:left="6032" w:hanging="360"/>
      </w:pPr>
      <w:rPr>
        <w:rFonts w:ascii="Symbol" w:hAnsi="Symbol" w:hint="default"/>
      </w:rPr>
    </w:lvl>
    <w:lvl w:ilvl="7" w:tplc="04090003" w:tentative="1">
      <w:start w:val="1"/>
      <w:numFmt w:val="bullet"/>
      <w:lvlText w:val="o"/>
      <w:lvlJc w:val="left"/>
      <w:pPr>
        <w:ind w:left="6752" w:hanging="360"/>
      </w:pPr>
      <w:rPr>
        <w:rFonts w:ascii="Courier New" w:hAnsi="Courier New" w:cs="Courier New" w:hint="default"/>
      </w:rPr>
    </w:lvl>
    <w:lvl w:ilvl="8" w:tplc="04090005" w:tentative="1">
      <w:start w:val="1"/>
      <w:numFmt w:val="bullet"/>
      <w:lvlText w:val=""/>
      <w:lvlJc w:val="left"/>
      <w:pPr>
        <w:ind w:left="7472" w:hanging="360"/>
      </w:pPr>
      <w:rPr>
        <w:rFonts w:ascii="Wingdings" w:hAnsi="Wingdings" w:hint="default"/>
      </w:rPr>
    </w:lvl>
  </w:abstractNum>
  <w:abstractNum w:abstractNumId="30">
    <w:nsid w:val="276E7097"/>
    <w:multiLevelType w:val="hybridMultilevel"/>
    <w:tmpl w:val="DF4862C2"/>
    <w:lvl w:ilvl="0" w:tplc="DF6E43DA">
      <w:start w:val="1"/>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88C3306"/>
    <w:multiLevelType w:val="hybridMultilevel"/>
    <w:tmpl w:val="00065762"/>
    <w:lvl w:ilvl="0" w:tplc="C2BE73BE">
      <w:start w:val="1"/>
      <w:numFmt w:val="decimal"/>
      <w:lvlRestart w:val="0"/>
      <w:lvlText w:val="Câu %1:"/>
      <w:lvlJc w:val="left"/>
      <w:pPr>
        <w:ind w:left="992" w:hanging="992"/>
      </w:pPr>
      <w:rPr>
        <w:rFonts w:ascii="Cambria Math" w:hAnsi="Cambria Math" w:hint="default"/>
        <w:b/>
        <w:color w:val="0000FF"/>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924094B"/>
    <w:multiLevelType w:val="hybridMultilevel"/>
    <w:tmpl w:val="60A27A10"/>
    <w:lvl w:ilvl="0" w:tplc="DF7E6EA0">
      <w:start w:val="1"/>
      <w:numFmt w:val="lowerLetter"/>
      <w:lvlText w:val="%1)"/>
      <w:lvlJc w:val="left"/>
      <w:pPr>
        <w:ind w:left="1352" w:hanging="360"/>
      </w:pPr>
      <w:rPr>
        <w:rFonts w:hint="default"/>
        <w:b/>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33">
    <w:nsid w:val="2BE11376"/>
    <w:multiLevelType w:val="hybridMultilevel"/>
    <w:tmpl w:val="E070A360"/>
    <w:lvl w:ilvl="0" w:tplc="DA080FBC">
      <w:start w:val="1"/>
      <w:numFmt w:val="lowerLetter"/>
      <w:lvlText w:val="%1)"/>
      <w:lvlJc w:val="left"/>
      <w:pPr>
        <w:ind w:left="1352" w:hanging="360"/>
      </w:pPr>
      <w:rPr>
        <w:rFonts w:hint="default"/>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34">
    <w:nsid w:val="2CBF61D4"/>
    <w:multiLevelType w:val="hybridMultilevel"/>
    <w:tmpl w:val="8EA82794"/>
    <w:lvl w:ilvl="0" w:tplc="8F4CD986">
      <w:start w:val="1"/>
      <w:numFmt w:val="decimal"/>
      <w:suff w:val="space"/>
      <w:lvlText w:val="Câu %1."/>
      <w:lvlJc w:val="left"/>
      <w:pPr>
        <w:ind w:left="567" w:hanging="380"/>
      </w:pPr>
      <w:rPr>
        <w:rFonts w:hint="default"/>
        <w:b/>
        <w:bCs/>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E482FA3"/>
    <w:multiLevelType w:val="hybridMultilevel"/>
    <w:tmpl w:val="2090919E"/>
    <w:lvl w:ilvl="0" w:tplc="8CB68D1E">
      <w:start w:val="1"/>
      <w:numFmt w:val="low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6">
    <w:nsid w:val="30D34CC5"/>
    <w:multiLevelType w:val="hybridMultilevel"/>
    <w:tmpl w:val="A4C4894C"/>
    <w:lvl w:ilvl="0" w:tplc="FFFFFFFF">
      <w:start w:val="1"/>
      <w:numFmt w:val="decimal"/>
      <w:lvlRestart w:val="0"/>
      <w:lvlText w:val="Câu %1:"/>
      <w:lvlJc w:val="left"/>
      <w:pPr>
        <w:ind w:left="992" w:hanging="992"/>
      </w:pPr>
      <w:rPr>
        <w:rFonts w:hint="default"/>
        <w:b/>
        <w:i w:val="0"/>
        <w:color w:val="0000FF"/>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nsid w:val="33446DE7"/>
    <w:multiLevelType w:val="hybridMultilevel"/>
    <w:tmpl w:val="C2DE557C"/>
    <w:lvl w:ilvl="0" w:tplc="78BC4B08">
      <w:start w:val="1"/>
      <w:numFmt w:val="lowerLetter"/>
      <w:lvlText w:val="%1)"/>
      <w:lvlJc w:val="left"/>
      <w:pPr>
        <w:ind w:left="1352" w:hanging="360"/>
      </w:pPr>
      <w:rPr>
        <w:rFonts w:hint="default"/>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38">
    <w:nsid w:val="337971CB"/>
    <w:multiLevelType w:val="hybridMultilevel"/>
    <w:tmpl w:val="8CC25062"/>
    <w:lvl w:ilvl="0" w:tplc="A76EBB40">
      <w:start w:val="1"/>
      <w:numFmt w:val="decimal"/>
      <w:lvlRestart w:val="0"/>
      <w:lvlText w:val="Câu %1."/>
      <w:lvlJc w:val="left"/>
      <w:pPr>
        <w:ind w:left="0" w:firstLine="0"/>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78E729A"/>
    <w:multiLevelType w:val="hybridMultilevel"/>
    <w:tmpl w:val="B5C60182"/>
    <w:lvl w:ilvl="0" w:tplc="27A8ABCE">
      <w:start w:val="7"/>
      <w:numFmt w:val="decimal"/>
      <w:lvlRestart w:val="0"/>
      <w:lvlText w:val="Câu %1:"/>
      <w:lvlJc w:val="left"/>
      <w:pPr>
        <w:ind w:left="992" w:hanging="992"/>
      </w:pPr>
      <w:rPr>
        <w:rFonts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8705B34"/>
    <w:multiLevelType w:val="multilevel"/>
    <w:tmpl w:val="38705B34"/>
    <w:lvl w:ilvl="0">
      <w:start w:val="1"/>
      <w:numFmt w:val="decimal"/>
      <w:lvlText w:val="Câu %1:"/>
      <w:lvlJc w:val="left"/>
      <w:pPr>
        <w:ind w:left="992" w:hanging="992"/>
      </w:pPr>
      <w:rPr>
        <w:rFonts w:hint="default"/>
        <w:b/>
        <w:i w:val="0"/>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nsid w:val="38BA6EFE"/>
    <w:multiLevelType w:val="hybridMultilevel"/>
    <w:tmpl w:val="588AF9AA"/>
    <w:lvl w:ilvl="0" w:tplc="FFFFFFFF">
      <w:start w:val="3"/>
      <w:numFmt w:val="decimal"/>
      <w:lvlText w:val="Câu %1."/>
      <w:lvlJc w:val="left"/>
      <w:pPr>
        <w:tabs>
          <w:tab w:val="num" w:pos="936"/>
        </w:tabs>
        <w:ind w:left="0" w:firstLine="0"/>
      </w:pPr>
      <w:rPr>
        <w:rFonts w:ascii="Times New Roman" w:hAnsi="Times New Roman" w:cs="Arial" w:hint="default"/>
        <w:b/>
        <w:i w:val="0"/>
        <w:caps w:val="0"/>
        <w:strike w:val="0"/>
        <w:dstrike w:val="0"/>
        <w:outline w:val="0"/>
        <w:shadow w:val="0"/>
        <w:emboss w:val="0"/>
        <w:imprint w:val="0"/>
        <w:vanish w:val="0"/>
        <w:color w:val="0000FF"/>
        <w:sz w:val="24"/>
        <w:szCs w:val="24"/>
        <w:u w:val="none"/>
        <w:vertAlign w:val="baseline"/>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2">
    <w:nsid w:val="39D73700"/>
    <w:multiLevelType w:val="hybridMultilevel"/>
    <w:tmpl w:val="35A08BFA"/>
    <w:lvl w:ilvl="0" w:tplc="BFA81DC4">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41772D72"/>
    <w:multiLevelType w:val="hybridMultilevel"/>
    <w:tmpl w:val="13C6D56A"/>
    <w:lvl w:ilvl="0" w:tplc="8AB25D80">
      <w:start w:val="1"/>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1B05100"/>
    <w:multiLevelType w:val="hybridMultilevel"/>
    <w:tmpl w:val="55122C32"/>
    <w:lvl w:ilvl="0" w:tplc="923A26D4">
      <w:start w:val="6"/>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23063EB"/>
    <w:multiLevelType w:val="hybridMultilevel"/>
    <w:tmpl w:val="93824936"/>
    <w:lvl w:ilvl="0" w:tplc="FFFFFFFF">
      <w:start w:val="5"/>
      <w:numFmt w:val="decimal"/>
      <w:lvlText w:val="Câu %1."/>
      <w:lvlJc w:val="left"/>
      <w:pPr>
        <w:tabs>
          <w:tab w:val="num" w:pos="936"/>
        </w:tabs>
        <w:ind w:left="0" w:firstLine="0"/>
      </w:pPr>
      <w:rPr>
        <w:rFonts w:ascii="Times New Roman" w:hAnsi="Times New Roman" w:cs="Arial" w:hint="default"/>
        <w:b/>
        <w:i w:val="0"/>
        <w:caps w:val="0"/>
        <w:strike w:val="0"/>
        <w:dstrike w:val="0"/>
        <w:outline w:val="0"/>
        <w:shadow w:val="0"/>
        <w:emboss w:val="0"/>
        <w:imprint w:val="0"/>
        <w:vanish w:val="0"/>
        <w:color w:val="0000FF"/>
        <w:sz w:val="24"/>
        <w:szCs w:val="24"/>
        <w:u w:val="none"/>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nsid w:val="430B2F3F"/>
    <w:multiLevelType w:val="hybridMultilevel"/>
    <w:tmpl w:val="157EFBBC"/>
    <w:lvl w:ilvl="0" w:tplc="CDFE139A">
      <w:start w:val="1"/>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45B577CD"/>
    <w:multiLevelType w:val="hybridMultilevel"/>
    <w:tmpl w:val="A67EE35A"/>
    <w:lvl w:ilvl="0" w:tplc="7BCA939C">
      <w:start w:val="5"/>
      <w:numFmt w:val="decimal"/>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6AE45A7"/>
    <w:multiLevelType w:val="hybridMultilevel"/>
    <w:tmpl w:val="23B8B1D4"/>
    <w:lvl w:ilvl="0" w:tplc="FFFFFFFF">
      <w:start w:val="1"/>
      <w:numFmt w:val="decimal"/>
      <w:lvlRestart w:val="0"/>
      <w:lvlText w:val="Câu %1:"/>
      <w:lvlJc w:val="left"/>
      <w:pPr>
        <w:ind w:left="992" w:hanging="992"/>
      </w:pPr>
      <w:rPr>
        <w:b/>
        <w:color w:val="0000FF"/>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nsid w:val="49063535"/>
    <w:multiLevelType w:val="hybridMultilevel"/>
    <w:tmpl w:val="94DE7A82"/>
    <w:lvl w:ilvl="0" w:tplc="28BAD7D8">
      <w:start w:val="1"/>
      <w:numFmt w:val="decimal"/>
      <w:lvlRestart w:val="0"/>
      <w:lvlText w:val="Câu %1:"/>
      <w:lvlJc w:val="left"/>
      <w:pPr>
        <w:ind w:left="992" w:hanging="992"/>
      </w:pPr>
      <w:rPr>
        <w:rFonts w:ascii="Cambria Math" w:hAnsi="Cambria Math"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49C002EC"/>
    <w:multiLevelType w:val="hybridMultilevel"/>
    <w:tmpl w:val="F2C63278"/>
    <w:lvl w:ilvl="0" w:tplc="A5CAA766">
      <w:start w:val="1"/>
      <w:numFmt w:val="decimal"/>
      <w:lvlRestart w:val="0"/>
      <w:lvlText w:val="Câu %1:"/>
      <w:lvlJc w:val="left"/>
      <w:pPr>
        <w:ind w:left="1701" w:hanging="992"/>
      </w:pPr>
      <w:rPr>
        <w:rFonts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4B7768B9"/>
    <w:multiLevelType w:val="hybridMultilevel"/>
    <w:tmpl w:val="62C2441C"/>
    <w:lvl w:ilvl="0" w:tplc="52B8BB14">
      <w:start w:val="1"/>
      <w:numFmt w:val="low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52">
    <w:nsid w:val="4BA9686E"/>
    <w:multiLevelType w:val="hybridMultilevel"/>
    <w:tmpl w:val="7EDA0FA8"/>
    <w:lvl w:ilvl="0" w:tplc="FC48E69A">
      <w:start w:val="1"/>
      <w:numFmt w:val="decimal"/>
      <w:lvlText w:val="Câu %1."/>
      <w:lvlJc w:val="left"/>
      <w:pPr>
        <w:ind w:left="720" w:hanging="360"/>
      </w:pPr>
      <w:rPr>
        <w:rFonts w:ascii="Times New Roman" w:hAnsi="Times New Roman" w:cs="Arial" w:hint="default"/>
        <w:b/>
        <w:i w:val="0"/>
        <w:caps w:val="0"/>
        <w:strike w:val="0"/>
        <w:dstrike w:val="0"/>
        <w:outline w:val="0"/>
        <w:shadow w:val="0"/>
        <w:emboss w:val="0"/>
        <w:imprint w:val="0"/>
        <w:vanish w:val="0"/>
        <w:color w:val="0000FF"/>
        <w:sz w:val="24"/>
        <w:szCs w:val="24"/>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4DC23DEF"/>
    <w:multiLevelType w:val="hybridMultilevel"/>
    <w:tmpl w:val="FF24CDFC"/>
    <w:lvl w:ilvl="0" w:tplc="04090017">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4E3D4977"/>
    <w:multiLevelType w:val="hybridMultilevel"/>
    <w:tmpl w:val="0F7437E8"/>
    <w:lvl w:ilvl="0" w:tplc="8B5A722A">
      <w:start w:val="1"/>
      <w:numFmt w:val="decimal"/>
      <w:lvlRestart w:val="0"/>
      <w:lvlText w:val="Câu %1:"/>
      <w:lvlJc w:val="left"/>
      <w:pPr>
        <w:ind w:left="992" w:hanging="992"/>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4EF71ABC"/>
    <w:multiLevelType w:val="hybridMultilevel"/>
    <w:tmpl w:val="9FF4DC26"/>
    <w:lvl w:ilvl="0" w:tplc="FC48E69A">
      <w:start w:val="1"/>
      <w:numFmt w:val="decimal"/>
      <w:lvlText w:val="Câu %1."/>
      <w:lvlJc w:val="left"/>
      <w:pPr>
        <w:tabs>
          <w:tab w:val="num" w:pos="2016"/>
        </w:tabs>
        <w:ind w:left="1080" w:firstLine="0"/>
      </w:pPr>
      <w:rPr>
        <w:rFonts w:ascii="Times New Roman" w:hAnsi="Times New Roman" w:cs="Arial" w:hint="default"/>
        <w:b/>
        <w:i w:val="0"/>
        <w:caps w:val="0"/>
        <w:strike w:val="0"/>
        <w:dstrike w:val="0"/>
        <w:outline w:val="0"/>
        <w:shadow w:val="0"/>
        <w:emboss w:val="0"/>
        <w:imprint w:val="0"/>
        <w:vanish w:val="0"/>
        <w:color w:val="0000FF"/>
        <w:sz w:val="24"/>
        <w:szCs w:val="24"/>
        <w:u w:val="none"/>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6">
    <w:nsid w:val="4F146A44"/>
    <w:multiLevelType w:val="hybridMultilevel"/>
    <w:tmpl w:val="E84A09F6"/>
    <w:lvl w:ilvl="0" w:tplc="4628D8EE">
      <w:start w:val="1"/>
      <w:numFmt w:val="decimal"/>
      <w:lvlRestart w:val="0"/>
      <w:lvlText w:val="Câu %1:"/>
      <w:lvlJc w:val="left"/>
      <w:pPr>
        <w:ind w:left="992" w:hanging="992"/>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15C0DAE"/>
    <w:multiLevelType w:val="hybridMultilevel"/>
    <w:tmpl w:val="1DB64D60"/>
    <w:lvl w:ilvl="0" w:tplc="5DFE5E68">
      <w:start w:val="9"/>
      <w:numFmt w:val="decimal"/>
      <w:lvlRestart w:val="0"/>
      <w:lvlText w:val="Câu %1:"/>
      <w:lvlJc w:val="left"/>
      <w:pPr>
        <w:ind w:left="992" w:hanging="992"/>
      </w:pPr>
      <w:rPr>
        <w:rFonts w:hint="default"/>
        <w:b/>
        <w:i w:val="0"/>
        <w:color w:val="0000FF"/>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58">
    <w:nsid w:val="53AD4CA1"/>
    <w:multiLevelType w:val="hybridMultilevel"/>
    <w:tmpl w:val="123CC42E"/>
    <w:lvl w:ilvl="0" w:tplc="5FF6CC72">
      <w:start w:val="1"/>
      <w:numFmt w:val="decimal"/>
      <w:lvlText w:val="Câu %1."/>
      <w:lvlJc w:val="left"/>
      <w:pPr>
        <w:ind w:left="851" w:hanging="851"/>
      </w:pPr>
      <w:rPr>
        <w:rFonts w:ascii="Times New Roman Bold" w:hAnsi="Times New Roman Bold" w:hint="default"/>
        <w:b/>
        <w:color w:val="0000F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569A1210"/>
    <w:multiLevelType w:val="hybridMultilevel"/>
    <w:tmpl w:val="3D101246"/>
    <w:lvl w:ilvl="0" w:tplc="7C6A7CAC">
      <w:start w:val="10"/>
      <w:numFmt w:val="decimal"/>
      <w:lvlRestart w:val="0"/>
      <w:lvlText w:val="Câu %1:"/>
      <w:lvlJc w:val="left"/>
      <w:pPr>
        <w:ind w:left="992" w:hanging="992"/>
      </w:pPr>
      <w:rPr>
        <w:rFonts w:hint="default"/>
        <w:b/>
        <w:i w:val="0"/>
        <w:color w:val="0000FF"/>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60">
    <w:nsid w:val="574A7821"/>
    <w:multiLevelType w:val="hybridMultilevel"/>
    <w:tmpl w:val="E6DABBEE"/>
    <w:lvl w:ilvl="0" w:tplc="5024F2B8">
      <w:start w:val="1"/>
      <w:numFmt w:val="lowerLetter"/>
      <w:lvlText w:val="%1)"/>
      <w:lvlJc w:val="left"/>
      <w:pPr>
        <w:ind w:left="1352" w:hanging="360"/>
      </w:pPr>
      <w:rPr>
        <w:rFonts w:hint="default"/>
        <w:b/>
        <w:bCs/>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61">
    <w:nsid w:val="5790721A"/>
    <w:multiLevelType w:val="hybridMultilevel"/>
    <w:tmpl w:val="981E48F8"/>
    <w:lvl w:ilvl="0" w:tplc="A41E94A6">
      <w:start w:val="1"/>
      <w:numFmt w:val="decimal"/>
      <w:lvlText w:val="Câu %1."/>
      <w:lvlJc w:val="left"/>
      <w:pPr>
        <w:ind w:left="851" w:hanging="851"/>
      </w:pPr>
      <w:rPr>
        <w:rFonts w:ascii="Times New Roman Bold" w:hAnsi="Times New Roman Bold" w:hint="default"/>
        <w:b/>
        <w:color w:val="0000F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59A1ADD3"/>
    <w:multiLevelType w:val="singleLevel"/>
    <w:tmpl w:val="59A1ADD3"/>
    <w:lvl w:ilvl="0">
      <w:start w:val="1"/>
      <w:numFmt w:val="upperLetter"/>
      <w:suff w:val="space"/>
      <w:lvlText w:val="%1."/>
      <w:lvlJc w:val="left"/>
    </w:lvl>
  </w:abstractNum>
  <w:abstractNum w:abstractNumId="63">
    <w:nsid w:val="5F8C56B3"/>
    <w:multiLevelType w:val="hybridMultilevel"/>
    <w:tmpl w:val="FD507ED8"/>
    <w:lvl w:ilvl="0" w:tplc="ED0CAC34">
      <w:start w:val="1"/>
      <w:numFmt w:val="decimal"/>
      <w:lvlRestart w:val="0"/>
      <w:lvlText w:val="Câu %1:"/>
      <w:lvlJc w:val="left"/>
      <w:pPr>
        <w:ind w:left="992" w:hanging="992"/>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61E01FC3"/>
    <w:multiLevelType w:val="hybridMultilevel"/>
    <w:tmpl w:val="5BF68A58"/>
    <w:lvl w:ilvl="0" w:tplc="9A0C5768">
      <w:start w:val="3"/>
      <w:numFmt w:val="decimal"/>
      <w:lvlText w:val="Câu %1."/>
      <w:lvlJc w:val="left"/>
      <w:pPr>
        <w:tabs>
          <w:tab w:val="num" w:pos="936"/>
        </w:tabs>
        <w:ind w:left="0" w:firstLine="0"/>
      </w:pPr>
      <w:rPr>
        <w:rFonts w:ascii="Times New Roman" w:hAnsi="Times New Roman" w:cs="Arial" w:hint="default"/>
        <w:b/>
        <w:i w:val="0"/>
        <w:caps w:val="0"/>
        <w:strike w:val="0"/>
        <w:dstrike w:val="0"/>
        <w:outline w:val="0"/>
        <w:shadow w:val="0"/>
        <w:emboss w:val="0"/>
        <w:imprint w:val="0"/>
        <w:vanish w:val="0"/>
        <w:color w:val="0000FF"/>
        <w:sz w:val="24"/>
        <w:szCs w:val="24"/>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48E73DC"/>
    <w:multiLevelType w:val="hybridMultilevel"/>
    <w:tmpl w:val="9E025488"/>
    <w:lvl w:ilvl="0" w:tplc="ED0CAC34">
      <w:start w:val="1"/>
      <w:numFmt w:val="decimal"/>
      <w:lvlRestart w:val="0"/>
      <w:lvlText w:val="Câu %1:"/>
      <w:lvlJc w:val="left"/>
      <w:pPr>
        <w:ind w:left="992" w:hanging="992"/>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5787305"/>
    <w:multiLevelType w:val="hybridMultilevel"/>
    <w:tmpl w:val="BC42DEDE"/>
    <w:lvl w:ilvl="0" w:tplc="E8E4027E">
      <w:start w:val="3"/>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67E2CAB"/>
    <w:multiLevelType w:val="hybridMultilevel"/>
    <w:tmpl w:val="8B3E5ADC"/>
    <w:lvl w:ilvl="0" w:tplc="87AAFAE4">
      <w:start w:val="5"/>
      <w:numFmt w:val="decimal"/>
      <w:lvlRestart w:val="0"/>
      <w:lvlText w:val="Câu %1:"/>
      <w:lvlJc w:val="left"/>
      <w:pPr>
        <w:ind w:left="992" w:hanging="992"/>
      </w:pPr>
      <w:rPr>
        <w:rFonts w:hint="default"/>
        <w:b/>
        <w:i w:val="0"/>
        <w:color w:val="0000FF"/>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68">
    <w:nsid w:val="68B10A6E"/>
    <w:multiLevelType w:val="hybridMultilevel"/>
    <w:tmpl w:val="90720580"/>
    <w:lvl w:ilvl="0" w:tplc="FC48E69A">
      <w:start w:val="1"/>
      <w:numFmt w:val="decimal"/>
      <w:lvlText w:val="Câu %1."/>
      <w:lvlJc w:val="left"/>
      <w:pPr>
        <w:ind w:left="720" w:hanging="360"/>
      </w:pPr>
      <w:rPr>
        <w:rFonts w:ascii="Times New Roman" w:hAnsi="Times New Roman" w:cs="Arial" w:hint="default"/>
        <w:b/>
        <w:i w:val="0"/>
        <w:caps w:val="0"/>
        <w:strike w:val="0"/>
        <w:dstrike w:val="0"/>
        <w:outline w:val="0"/>
        <w:shadow w:val="0"/>
        <w:emboss w:val="0"/>
        <w:imprint w:val="0"/>
        <w:vanish w:val="0"/>
        <w:color w:val="0000FF"/>
        <w:sz w:val="24"/>
        <w:szCs w:val="24"/>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99963C4"/>
    <w:multiLevelType w:val="hybridMultilevel"/>
    <w:tmpl w:val="272E60A8"/>
    <w:lvl w:ilvl="0" w:tplc="3FD8AF7E">
      <w:start w:val="6"/>
      <w:numFmt w:val="decimal"/>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6B363FB4"/>
    <w:multiLevelType w:val="hybridMultilevel"/>
    <w:tmpl w:val="E3B41DD8"/>
    <w:lvl w:ilvl="0" w:tplc="EDE86084">
      <w:start w:val="1"/>
      <w:numFmt w:val="decimal"/>
      <w:lvlRestart w:val="0"/>
      <w:lvlText w:val="Câu %1."/>
      <w:lvlJc w:val="left"/>
      <w:pPr>
        <w:ind w:left="0" w:firstLine="0"/>
      </w:pPr>
      <w:rPr>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F2A6385"/>
    <w:multiLevelType w:val="hybridMultilevel"/>
    <w:tmpl w:val="5C78F94C"/>
    <w:lvl w:ilvl="0" w:tplc="21F29D6C">
      <w:start w:val="1"/>
      <w:numFmt w:val="decimal"/>
      <w:lvlText w:val="Câu %1."/>
      <w:lvlJc w:val="left"/>
      <w:pPr>
        <w:ind w:left="851" w:hanging="851"/>
      </w:pPr>
      <w:rPr>
        <w:rFonts w:ascii="Times New Roman Bold" w:hAnsi="Times New Roman Bold" w:hint="default"/>
        <w:b/>
        <w:color w:val="0000F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6FCA686F"/>
    <w:multiLevelType w:val="hybridMultilevel"/>
    <w:tmpl w:val="901E5634"/>
    <w:lvl w:ilvl="0" w:tplc="60D8BD0A">
      <w:start w:val="1"/>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03915E7"/>
    <w:multiLevelType w:val="hybridMultilevel"/>
    <w:tmpl w:val="D47ADD74"/>
    <w:lvl w:ilvl="0" w:tplc="CDFE3EB2">
      <w:start w:val="6"/>
      <w:numFmt w:val="decimal"/>
      <w:lvlRestart w:val="0"/>
      <w:lvlText w:val="Câu %1:"/>
      <w:lvlJc w:val="left"/>
      <w:pPr>
        <w:ind w:left="992" w:hanging="992"/>
      </w:pPr>
      <w:rPr>
        <w:rFonts w:hint="default"/>
        <w:b/>
        <w:i w:val="0"/>
        <w:color w:val="0000FF"/>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74">
    <w:nsid w:val="71A23743"/>
    <w:multiLevelType w:val="hybridMultilevel"/>
    <w:tmpl w:val="A4C4894C"/>
    <w:lvl w:ilvl="0" w:tplc="FFFFFFFF">
      <w:start w:val="1"/>
      <w:numFmt w:val="decimal"/>
      <w:lvlRestart w:val="0"/>
      <w:lvlText w:val="Câu %1:"/>
      <w:lvlJc w:val="left"/>
      <w:pPr>
        <w:ind w:left="992" w:hanging="992"/>
      </w:pPr>
      <w:rPr>
        <w:rFonts w:hint="default"/>
        <w:b/>
        <w:i w:val="0"/>
        <w:color w:val="0000FF"/>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nsid w:val="74066951"/>
    <w:multiLevelType w:val="hybridMultilevel"/>
    <w:tmpl w:val="1BD4EEF2"/>
    <w:lvl w:ilvl="0" w:tplc="D8108BB2">
      <w:start w:val="11"/>
      <w:numFmt w:val="decimal"/>
      <w:lvlRestart w:val="0"/>
      <w:lvlText w:val="Câu %1:"/>
      <w:lvlJc w:val="left"/>
      <w:pPr>
        <w:ind w:left="992" w:hanging="992"/>
      </w:pPr>
      <w:rPr>
        <w:rFonts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4AE0D2B"/>
    <w:multiLevelType w:val="hybridMultilevel"/>
    <w:tmpl w:val="A3267A76"/>
    <w:lvl w:ilvl="0" w:tplc="683A1A8A">
      <w:start w:val="4"/>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56613F5"/>
    <w:multiLevelType w:val="hybridMultilevel"/>
    <w:tmpl w:val="8318B7A4"/>
    <w:lvl w:ilvl="0" w:tplc="A98E2566">
      <w:start w:val="1"/>
      <w:numFmt w:val="decimal"/>
      <w:lvlText w:val="Câu %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5FF7CDE"/>
    <w:multiLevelType w:val="hybridMultilevel"/>
    <w:tmpl w:val="5538D0A4"/>
    <w:lvl w:ilvl="0" w:tplc="40BCC96A">
      <w:start w:val="4"/>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779E4CE6"/>
    <w:multiLevelType w:val="multilevel"/>
    <w:tmpl w:val="BE16FE88"/>
    <w:lvl w:ilvl="0">
      <w:start w:val="1"/>
      <w:numFmt w:val="decimal"/>
      <w:pStyle w:val="vidu"/>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0">
    <w:nsid w:val="780C39D1"/>
    <w:multiLevelType w:val="hybridMultilevel"/>
    <w:tmpl w:val="17183B38"/>
    <w:lvl w:ilvl="0" w:tplc="A2EE1AE0">
      <w:start w:val="1"/>
      <w:numFmt w:val="decimal"/>
      <w:lvlRestart w:val="0"/>
      <w:lvlText w:val="Câu %1:"/>
      <w:lvlJc w:val="left"/>
      <w:pPr>
        <w:ind w:left="992" w:hanging="992"/>
      </w:pPr>
      <w:rPr>
        <w:rFonts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79190568"/>
    <w:multiLevelType w:val="hybridMultilevel"/>
    <w:tmpl w:val="28BAAB1C"/>
    <w:lvl w:ilvl="0" w:tplc="F7C84658">
      <w:start w:val="1"/>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79533A2B"/>
    <w:multiLevelType w:val="multilevel"/>
    <w:tmpl w:val="FF3087B6"/>
    <w:lvl w:ilvl="0">
      <w:start w:val="1"/>
      <w:numFmt w:val="decimal"/>
      <w:lvlRestart w:val="0"/>
      <w:pStyle w:val="StyleBorder"/>
      <w:lvlText w:val="Câu %1:"/>
      <w:lvlJc w:val="left"/>
      <w:pPr>
        <w:ind w:left="851" w:hanging="851"/>
      </w:pPr>
      <w:rPr>
        <w:rFonts w:hint="default"/>
        <w:b/>
        <w:color w:val="0000FF"/>
      </w:rPr>
    </w:lvl>
    <w:lvl w:ilvl="1">
      <w:start w:val="1"/>
      <w:numFmt w:val="decimal"/>
      <w:lvlText w:val="Câu %1.%2:"/>
      <w:lvlJc w:val="left"/>
      <w:pPr>
        <w:ind w:left="851" w:hanging="851"/>
      </w:pPr>
      <w:rPr>
        <w:rFonts w:hint="default"/>
        <w:b/>
        <w:i w:val="0"/>
        <w:color w:val="0000FF"/>
      </w:rPr>
    </w:lvl>
    <w:lvl w:ilvl="2">
      <w:start w:val="1"/>
      <w:numFmt w:val="lowerLetter"/>
      <w:suff w:val="space"/>
      <w:lvlText w:val="%3)"/>
      <w:lvlJc w:val="left"/>
      <w:pPr>
        <w:ind w:left="284" w:firstLine="0"/>
      </w:pPr>
      <w:rPr>
        <w:rFonts w:hint="default"/>
      </w:rPr>
    </w:lvl>
    <w:lvl w:ilvl="3">
      <w:start w:val="1"/>
      <w:numFmt w:val="lowerRoman"/>
      <w:suff w:val="space"/>
      <w:lvlText w:val="%4."/>
      <w:lvlJc w:val="left"/>
      <w:pPr>
        <w:ind w:left="1191" w:hanging="57"/>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3">
    <w:nsid w:val="7A376859"/>
    <w:multiLevelType w:val="hybridMultilevel"/>
    <w:tmpl w:val="1D1C3A4C"/>
    <w:lvl w:ilvl="0" w:tplc="A2DC81DA">
      <w:start w:val="1"/>
      <w:numFmt w:val="decimal"/>
      <w:lvlRestart w:val="0"/>
      <w:lvlText w:val="Câu %1:"/>
      <w:lvlJc w:val="left"/>
      <w:pPr>
        <w:ind w:left="992" w:hanging="992"/>
      </w:pPr>
      <w:rPr>
        <w:rFonts w:hint="default"/>
        <w:b/>
        <w:i w:val="0"/>
        <w:color w:val="0000FF"/>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84">
    <w:nsid w:val="7B682AAE"/>
    <w:multiLevelType w:val="hybridMultilevel"/>
    <w:tmpl w:val="887EAFAA"/>
    <w:lvl w:ilvl="0" w:tplc="A2EE1AE0">
      <w:start w:val="1"/>
      <w:numFmt w:val="decimal"/>
      <w:lvlRestart w:val="0"/>
      <w:lvlText w:val="Câu %1:"/>
      <w:lvlJc w:val="left"/>
      <w:pPr>
        <w:ind w:left="992" w:hanging="992"/>
      </w:pPr>
      <w:rPr>
        <w:rFonts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7CA216DE"/>
    <w:multiLevelType w:val="hybridMultilevel"/>
    <w:tmpl w:val="84C03486"/>
    <w:lvl w:ilvl="0" w:tplc="748CC41C">
      <w:start w:val="5"/>
      <w:numFmt w:val="decimal"/>
      <w:lvlText w:val="Câu %1."/>
      <w:lvlJc w:val="left"/>
      <w:pPr>
        <w:tabs>
          <w:tab w:val="num" w:pos="936"/>
        </w:tabs>
        <w:ind w:left="0" w:firstLine="0"/>
      </w:pPr>
      <w:rPr>
        <w:rFonts w:ascii="Times New Roman" w:hAnsi="Times New Roman" w:cs="Arial" w:hint="default"/>
        <w:b/>
        <w:i w:val="0"/>
        <w:caps w:val="0"/>
        <w:strike w:val="0"/>
        <w:dstrike w:val="0"/>
        <w:outline w:val="0"/>
        <w:shadow w:val="0"/>
        <w:emboss w:val="0"/>
        <w:imprint w:val="0"/>
        <w:vanish w:val="0"/>
        <w:color w:val="0000FF"/>
        <w:sz w:val="24"/>
        <w:szCs w:val="24"/>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7CB872BF"/>
    <w:multiLevelType w:val="hybridMultilevel"/>
    <w:tmpl w:val="C78CC2FA"/>
    <w:lvl w:ilvl="0" w:tplc="FFFFFFFF">
      <w:start w:val="1"/>
      <w:numFmt w:val="decimal"/>
      <w:lvlRestart w:val="0"/>
      <w:lvlText w:val="Câu %1:"/>
      <w:lvlJc w:val="left"/>
      <w:pPr>
        <w:ind w:left="992" w:hanging="992"/>
      </w:pPr>
      <w:rPr>
        <w:rFonts w:hint="default"/>
        <w:b/>
        <w:i w:val="0"/>
        <w:iCs w:val="0"/>
        <w:color w:val="0000FF"/>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nsid w:val="7E7B7ABD"/>
    <w:multiLevelType w:val="hybridMultilevel"/>
    <w:tmpl w:val="99FE3610"/>
    <w:lvl w:ilvl="0" w:tplc="A2180B9C">
      <w:start w:val="1"/>
      <w:numFmt w:val="lowerLetter"/>
      <w:lvlText w:val="%1)"/>
      <w:lvlJc w:val="left"/>
      <w:pPr>
        <w:ind w:left="1260" w:hanging="360"/>
      </w:pPr>
      <w:rPr>
        <w:rFonts w:eastAsiaTheme="minorHAnsi" w:hint="default"/>
        <w:color w:val="auto"/>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num w:numId="1">
    <w:abstractNumId w:val="9"/>
  </w:num>
  <w:num w:numId="2">
    <w:abstractNumId w:val="79"/>
  </w:num>
  <w:num w:numId="3">
    <w:abstractNumId w:val="54"/>
  </w:num>
  <w:num w:numId="4">
    <w:abstractNumId w:val="12"/>
  </w:num>
  <w:num w:numId="5">
    <w:abstractNumId w:val="30"/>
  </w:num>
  <w:num w:numId="6">
    <w:abstractNumId w:val="74"/>
  </w:num>
  <w:num w:numId="7">
    <w:abstractNumId w:val="72"/>
  </w:num>
  <w:num w:numId="8">
    <w:abstractNumId w:val="81"/>
  </w:num>
  <w:num w:numId="9">
    <w:abstractNumId w:val="22"/>
  </w:num>
  <w:num w:numId="10">
    <w:abstractNumId w:val="83"/>
  </w:num>
  <w:num w:numId="11">
    <w:abstractNumId w:val="67"/>
  </w:num>
  <w:num w:numId="12">
    <w:abstractNumId w:val="73"/>
  </w:num>
  <w:num w:numId="13">
    <w:abstractNumId w:val="20"/>
  </w:num>
  <w:num w:numId="14">
    <w:abstractNumId w:val="50"/>
  </w:num>
  <w:num w:numId="15">
    <w:abstractNumId w:val="24"/>
  </w:num>
  <w:num w:numId="16">
    <w:abstractNumId w:val="25"/>
  </w:num>
  <w:num w:numId="17">
    <w:abstractNumId w:val="84"/>
  </w:num>
  <w:num w:numId="18">
    <w:abstractNumId w:val="80"/>
  </w:num>
  <w:num w:numId="19">
    <w:abstractNumId w:val="26"/>
  </w:num>
  <w:num w:numId="20">
    <w:abstractNumId w:val="39"/>
  </w:num>
  <w:num w:numId="21">
    <w:abstractNumId w:val="75"/>
  </w:num>
  <w:num w:numId="22">
    <w:abstractNumId w:val="18"/>
  </w:num>
  <w:num w:numId="23">
    <w:abstractNumId w:val="56"/>
  </w:num>
  <w:num w:numId="24">
    <w:abstractNumId w:val="42"/>
  </w:num>
  <w:num w:numId="25">
    <w:abstractNumId w:val="36"/>
  </w:num>
  <w:num w:numId="26">
    <w:abstractNumId w:val="86"/>
  </w:num>
  <w:num w:numId="27">
    <w:abstractNumId w:val="49"/>
  </w:num>
  <w:num w:numId="28">
    <w:abstractNumId w:val="63"/>
  </w:num>
  <w:num w:numId="29">
    <w:abstractNumId w:val="65"/>
  </w:num>
  <w:num w:numId="30">
    <w:abstractNumId w:val="31"/>
  </w:num>
  <w:num w:numId="31">
    <w:abstractNumId w:val="32"/>
  </w:num>
  <w:num w:numId="32">
    <w:abstractNumId w:val="70"/>
  </w:num>
  <w:num w:numId="33">
    <w:abstractNumId w:val="8"/>
  </w:num>
  <w:num w:numId="34">
    <w:abstractNumId w:val="34"/>
  </w:num>
  <w:num w:numId="35">
    <w:abstractNumId w:val="14"/>
  </w:num>
  <w:num w:numId="36">
    <w:abstractNumId w:val="66"/>
  </w:num>
  <w:num w:numId="37">
    <w:abstractNumId w:val="60"/>
  </w:num>
  <w:num w:numId="38">
    <w:abstractNumId w:val="78"/>
  </w:num>
  <w:num w:numId="39">
    <w:abstractNumId w:val="38"/>
  </w:num>
  <w:num w:numId="40">
    <w:abstractNumId w:val="77"/>
  </w:num>
  <w:num w:numId="41">
    <w:abstractNumId w:val="5"/>
  </w:num>
  <w:num w:numId="42">
    <w:abstractNumId w:val="53"/>
  </w:num>
  <w:num w:numId="43">
    <w:abstractNumId w:val="23"/>
  </w:num>
  <w:num w:numId="44">
    <w:abstractNumId w:val="27"/>
  </w:num>
  <w:num w:numId="45">
    <w:abstractNumId w:val="17"/>
  </w:num>
  <w:num w:numId="46">
    <w:abstractNumId w:val="52"/>
  </w:num>
  <w:num w:numId="47">
    <w:abstractNumId w:val="68"/>
  </w:num>
  <w:num w:numId="48">
    <w:abstractNumId w:val="10"/>
  </w:num>
  <w:num w:numId="49">
    <w:abstractNumId w:val="13"/>
  </w:num>
  <w:num w:numId="50">
    <w:abstractNumId w:val="69"/>
  </w:num>
  <w:num w:numId="51">
    <w:abstractNumId w:val="47"/>
  </w:num>
  <w:num w:numId="52">
    <w:abstractNumId w:val="46"/>
  </w:num>
  <w:num w:numId="53">
    <w:abstractNumId w:val="43"/>
  </w:num>
  <w:num w:numId="54">
    <w:abstractNumId w:val="57"/>
  </w:num>
  <w:num w:numId="55">
    <w:abstractNumId w:val="59"/>
  </w:num>
  <w:num w:numId="56">
    <w:abstractNumId w:val="28"/>
  </w:num>
  <w:num w:numId="57">
    <w:abstractNumId w:val="29"/>
  </w:num>
  <w:num w:numId="58">
    <w:abstractNumId w:val="48"/>
  </w:num>
  <w:num w:numId="59">
    <w:abstractNumId w:val="16"/>
  </w:num>
  <w:num w:numId="60">
    <w:abstractNumId w:val="6"/>
  </w:num>
  <w:num w:numId="61">
    <w:abstractNumId w:val="21"/>
  </w:num>
  <w:num w:numId="62">
    <w:abstractNumId w:val="11"/>
  </w:num>
  <w:num w:numId="63">
    <w:abstractNumId w:val="33"/>
  </w:num>
  <w:num w:numId="64">
    <w:abstractNumId w:val="37"/>
  </w:num>
  <w:num w:numId="65">
    <w:abstractNumId w:val="51"/>
  </w:num>
  <w:num w:numId="66">
    <w:abstractNumId w:val="87"/>
  </w:num>
  <w:num w:numId="67">
    <w:abstractNumId w:val="35"/>
  </w:num>
  <w:num w:numId="68">
    <w:abstractNumId w:val="7"/>
  </w:num>
  <w:num w:numId="69">
    <w:abstractNumId w:val="61"/>
  </w:num>
  <w:num w:numId="70">
    <w:abstractNumId w:val="71"/>
  </w:num>
  <w:num w:numId="71">
    <w:abstractNumId w:val="4"/>
  </w:num>
  <w:num w:numId="72">
    <w:abstractNumId w:val="58"/>
  </w:num>
  <w:num w:numId="73">
    <w:abstractNumId w:val="3"/>
  </w:num>
  <w:num w:numId="74">
    <w:abstractNumId w:val="2"/>
  </w:num>
  <w:num w:numId="75">
    <w:abstractNumId w:val="82"/>
  </w:num>
  <w:num w:numId="76">
    <w:abstractNumId w:val="19"/>
  </w:num>
  <w:num w:numId="77">
    <w:abstractNumId w:val="62"/>
  </w:num>
  <w:num w:numId="78">
    <w:abstractNumId w:val="40"/>
  </w:num>
  <w:num w:numId="79">
    <w:abstractNumId w:val="1"/>
  </w:num>
  <w:num w:numId="80">
    <w:abstractNumId w:val="0"/>
  </w:num>
  <w:num w:numId="81">
    <w:abstractNumId w:val="85"/>
  </w:num>
  <w:num w:numId="82">
    <w:abstractNumId w:val="15"/>
  </w:num>
  <w:num w:numId="83">
    <w:abstractNumId w:val="41"/>
  </w:num>
  <w:num w:numId="84">
    <w:abstractNumId w:val="45"/>
  </w:num>
  <w:num w:numId="85">
    <w:abstractNumId w:val="55"/>
  </w:num>
  <w:num w:numId="86">
    <w:abstractNumId w:val="64"/>
  </w:num>
  <w:num w:numId="87">
    <w:abstractNumId w:val="76"/>
  </w:num>
  <w:num w:numId="88">
    <w:abstractNumId w:val="44"/>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27ED"/>
    <w:rsid w:val="0000047F"/>
    <w:rsid w:val="00037CAA"/>
    <w:rsid w:val="000E1E56"/>
    <w:rsid w:val="00125B56"/>
    <w:rsid w:val="00196DB2"/>
    <w:rsid w:val="001A78FE"/>
    <w:rsid w:val="001E2DCE"/>
    <w:rsid w:val="001F5E3C"/>
    <w:rsid w:val="002A1544"/>
    <w:rsid w:val="00330A7E"/>
    <w:rsid w:val="00357978"/>
    <w:rsid w:val="004D2CE7"/>
    <w:rsid w:val="005A39F5"/>
    <w:rsid w:val="006F1668"/>
    <w:rsid w:val="00845FD2"/>
    <w:rsid w:val="008F126D"/>
    <w:rsid w:val="00A71D64"/>
    <w:rsid w:val="00B809A4"/>
    <w:rsid w:val="00BA6DCE"/>
    <w:rsid w:val="00C349C4"/>
    <w:rsid w:val="00CE0BA6"/>
    <w:rsid w:val="00D327ED"/>
    <w:rsid w:val="00D5183E"/>
    <w:rsid w:val="00DE5182"/>
    <w:rsid w:val="00ED397D"/>
    <w:rsid w:val="00FA344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arc" idref="#_x0000_s1489"/>
        <o:r id="V:Rule2" type="connector" idref="#_x0000_s1541"/>
        <o:r id="V:Rule3" type="connector" idref="#_x0000_s1483"/>
        <o:r id="V:Rule4" type="connector" idref="#_x0000_s1536"/>
        <o:r id="V:Rule5" type="connector" idref="#_x0000_s1523"/>
        <o:r id="V:Rule6" type="connector" idref="#_x0000_s1484"/>
        <o:r id="V:Rule7" type="connector" idref="#_x0000_s1535"/>
        <o:r id="V:Rule8" type="connector" idref="#_x0000_s1482"/>
        <o:r id="V:Rule9" type="connector" idref="#_x0000_s1510"/>
        <o:r id="V:Rule10" type="connector" idref="#_x0000_s1508"/>
        <o:r id="V:Rule11" type="connector" idref="#_x0000_s1493"/>
        <o:r id="V:Rule12" type="connector" idref="#_x0000_s1538"/>
        <o:r id="V:Rule13" type="connector" idref="#_x0000_s1506"/>
        <o:r id="V:Rule14" type="connector" idref="#_x0000_s1488"/>
        <o:r id="V:Rule15" type="connector" idref="#_x0000_s1532"/>
        <o:r id="V:Rule16" type="connector" idref="#_x0000_s1556"/>
        <o:r id="V:Rule17" type="connector" idref="#_x0000_s1584"/>
        <o:r id="V:Rule18" type="connector" idref="#_x0000_s1492"/>
        <o:r id="V:Rule19" type="connector" idref="#_x0000_s1580"/>
        <o:r id="V:Rule20" type="connector" idref="#_x0000_s1590"/>
        <o:r id="V:Rule21" type="connector" idref="#_x0000_s1557"/>
        <o:r id="V:Rule22" type="connector" idref="#_x0000_s1534"/>
        <o:r id="V:Rule23" type="connector" idref="#_x0000_s1553"/>
        <o:r id="V:Rule24" type="connector" idref="#_x0000_s1578"/>
        <o:r id="V:Rule25" type="connector" idref="#_x0000_s1559"/>
        <o:r id="V:Rule26" type="connector" idref="#_x0000_s1558"/>
        <o:r id="V:Rule27" type="connector" idref="#_x0000_s1589"/>
        <o:r id="V:Rule28" type="connector" idref="#_x0000_s1507"/>
        <o:r id="V:Rule29" type="connector" idref="#_x0000_s1573"/>
        <o:r id="V:Rule30" type="connector" idref="#_x0000_s1521"/>
        <o:r id="V:Rule31" type="connector" idref="#_x0000_s1522"/>
        <o:r id="V:Rule32" type="connector" idref="#_x0000_s1513"/>
        <o:r id="V:Rule33" type="connector" idref="#_x0000_s1505"/>
        <o:r id="V:Rule34" type="connector" idref="#_x0000_s1494"/>
        <o:r id="V:Rule35" type="connector" idref="#_x0000_s1504"/>
        <o:r id="V:Rule36" type="connector" idref="#_x0000_s1555"/>
        <o:r id="V:Rule37" type="connector" idref="#_x0000_s1537"/>
        <o:r id="V:Rule38" type="connector" idref="#_x0000_s1554"/>
        <o:r id="V:Rule39" type="connector" idref="#_x0000_s1579"/>
        <o:r id="V:Rule40" type="connector" idref="#_x0000_s1533"/>
        <o:r id="V:Rule41" type="connector" idref="#_x0000_s1562"/>
        <o:r id="V:Rule42" type="connector" idref="#_x0000_s1509"/>
        <o:r id="V:Rule43" type="connector" idref="#_x0000_s1585"/>
      </o:rules>
    </o:shapelayout>
  </w:shapeDefaults>
  <w:decimalSymbol w:val="."/>
  <w:listSeparator w:val=","/>
  <w14:docId w14:val="5A18CE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qFormat="1"/>
    <w:lsdException w:name="annotation text" w:uiPriority="0"/>
    <w:lsdException w:name="header" w:qFormat="1"/>
    <w:lsdException w:name="footer" w:qFormat="1"/>
    <w:lsdException w:name="caption" w:uiPriority="35" w:qFormat="1"/>
    <w:lsdException w:name="envelope address" w:uiPriority="0"/>
    <w:lsdException w:name="List Bullet" w:uiPriority="0"/>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Normal (Web)" w:uiPriority="0" w:qFormat="1"/>
    <w:lsdException w:name="Table Grid" w:semiHidden="0" w:uiPriority="39" w:unhideWhenUsed="0" w:qFormat="1"/>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aliases w:val="BÀI,Dạng,Tieu_de1,TieuDe1ML1"/>
    <w:basedOn w:val="Normal"/>
    <w:next w:val="Normal"/>
    <w:link w:val="Heading1Char"/>
    <w:qFormat/>
    <w:rsid w:val="00DE5182"/>
    <w:pPr>
      <w:keepNext/>
      <w:keepLines/>
      <w:spacing w:before="120" w:after="0" w:line="360" w:lineRule="auto"/>
      <w:outlineLvl w:val="0"/>
    </w:pPr>
    <w:rPr>
      <w:rFonts w:ascii="UVN Binh Duong" w:eastAsiaTheme="majorEastAsia" w:hAnsi="UVN Binh Duong" w:cstheme="majorBidi"/>
      <w:b/>
      <w:noProof/>
      <w:color w:val="0000FF"/>
      <w:sz w:val="32"/>
      <w:szCs w:val="32"/>
      <w:lang w:eastAsia="en-US"/>
    </w:rPr>
  </w:style>
  <w:style w:type="paragraph" w:styleId="Heading2">
    <w:name w:val="heading 2"/>
    <w:aliases w:val="PHẦN,PP-VD-BT, Char Char Char Char"/>
    <w:basedOn w:val="Normal"/>
    <w:next w:val="Normal"/>
    <w:link w:val="Heading2Char"/>
    <w:uiPriority w:val="9"/>
    <w:unhideWhenUsed/>
    <w:qFormat/>
    <w:rsid w:val="00DE5182"/>
    <w:pPr>
      <w:keepNext/>
      <w:keepLines/>
      <w:tabs>
        <w:tab w:val="num" w:pos="720"/>
      </w:tabs>
      <w:spacing w:after="0" w:line="360" w:lineRule="auto"/>
      <w:ind w:left="720" w:hanging="720"/>
      <w:jc w:val="both"/>
      <w:outlineLvl w:val="1"/>
    </w:pPr>
    <w:rPr>
      <w:rFonts w:ascii="UVN Bach Dang Nang" w:eastAsiaTheme="majorEastAsia" w:hAnsi="UVN Bach Dang Nang" w:cstheme="majorBidi"/>
      <w:noProof/>
      <w:color w:val="C00000"/>
      <w:sz w:val="28"/>
      <w:szCs w:val="26"/>
      <w:lang w:eastAsia="en-US"/>
    </w:rPr>
  </w:style>
  <w:style w:type="paragraph" w:styleId="Heading3">
    <w:name w:val="heading 3"/>
    <w:aliases w:val="Tiêu đề DẠNG,Câu"/>
    <w:basedOn w:val="Normal"/>
    <w:next w:val="Normal"/>
    <w:link w:val="Heading3Char"/>
    <w:uiPriority w:val="9"/>
    <w:unhideWhenUsed/>
    <w:qFormat/>
    <w:rsid w:val="00DE5182"/>
    <w:pPr>
      <w:keepNext/>
      <w:keepLines/>
      <w:pBdr>
        <w:top w:val="double" w:sz="6" w:space="1" w:color="auto"/>
        <w:bottom w:val="dotDash" w:sz="6" w:space="1" w:color="auto"/>
      </w:pBdr>
      <w:shd w:val="clear" w:color="auto" w:fill="FDE9D9" w:themeFill="accent6" w:themeFillTint="33"/>
      <w:tabs>
        <w:tab w:val="num" w:pos="720"/>
      </w:tabs>
      <w:spacing w:before="40" w:after="40" w:line="240" w:lineRule="auto"/>
      <w:ind w:left="357" w:hanging="357"/>
      <w:jc w:val="center"/>
      <w:outlineLvl w:val="2"/>
    </w:pPr>
    <w:rPr>
      <w:rFonts w:ascii="Roboto" w:eastAsiaTheme="majorEastAsia" w:hAnsi="Roboto" w:cstheme="majorBidi"/>
      <w:b/>
      <w:noProof/>
      <w:color w:val="0000FF"/>
      <w:sz w:val="23"/>
      <w:szCs w:val="24"/>
      <w:lang w:eastAsia="en-US"/>
    </w:rPr>
  </w:style>
  <w:style w:type="paragraph" w:styleId="Heading4">
    <w:name w:val="heading 4"/>
    <w:aliases w:val="mục"/>
    <w:basedOn w:val="Normal"/>
    <w:next w:val="Normal"/>
    <w:link w:val="Heading4Char"/>
    <w:uiPriority w:val="9"/>
    <w:unhideWhenUsed/>
    <w:qFormat/>
    <w:rsid w:val="00DE5182"/>
    <w:pPr>
      <w:keepNext/>
      <w:keepLines/>
      <w:tabs>
        <w:tab w:val="num" w:pos="720"/>
      </w:tabs>
      <w:spacing w:before="40" w:after="0" w:line="360" w:lineRule="auto"/>
      <w:ind w:left="720" w:hanging="720"/>
      <w:jc w:val="both"/>
      <w:outlineLvl w:val="3"/>
    </w:pPr>
    <w:rPr>
      <w:rFonts w:ascii="Roboto" w:eastAsiaTheme="majorEastAsia" w:hAnsi="Roboto" w:cstheme="majorBidi"/>
      <w:iCs/>
      <w:noProof/>
      <w:color w:val="CC0099"/>
      <w:sz w:val="24"/>
      <w:szCs w:val="23"/>
      <w:lang w:eastAsia="en-US"/>
    </w:rPr>
  </w:style>
  <w:style w:type="paragraph" w:styleId="Heading5">
    <w:name w:val="heading 5"/>
    <w:basedOn w:val="Normal"/>
    <w:next w:val="Normal"/>
    <w:link w:val="Heading5Char"/>
    <w:unhideWhenUsed/>
    <w:qFormat/>
    <w:rsid w:val="00DE5182"/>
    <w:pPr>
      <w:keepNext/>
      <w:keepLines/>
      <w:spacing w:before="220" w:after="40" w:line="240" w:lineRule="auto"/>
      <w:jc w:val="both"/>
      <w:outlineLvl w:val="4"/>
    </w:pPr>
    <w:rPr>
      <w:rFonts w:ascii="Palatino Linotype" w:eastAsia="Palatino Linotype" w:hAnsi="Palatino Linotype" w:cs="Palatino Linotype"/>
      <w:b/>
      <w:noProof/>
      <w:lang w:eastAsia="en-US"/>
    </w:rPr>
  </w:style>
  <w:style w:type="paragraph" w:styleId="Heading6">
    <w:name w:val="heading 6"/>
    <w:basedOn w:val="Normal"/>
    <w:next w:val="Normal"/>
    <w:link w:val="Heading6Char"/>
    <w:unhideWhenUsed/>
    <w:qFormat/>
    <w:rsid w:val="00DE5182"/>
    <w:pPr>
      <w:keepNext/>
      <w:keepLines/>
      <w:spacing w:before="200" w:after="40" w:line="240" w:lineRule="auto"/>
      <w:jc w:val="both"/>
      <w:outlineLvl w:val="5"/>
    </w:pPr>
    <w:rPr>
      <w:rFonts w:ascii="Palatino Linotype" w:eastAsia="Palatino Linotype" w:hAnsi="Palatino Linotype" w:cs="Palatino Linotype"/>
      <w:b/>
      <w:noProof/>
      <w:sz w:val="20"/>
      <w:szCs w:val="20"/>
      <w:lang w:eastAsia="en-US"/>
    </w:rPr>
  </w:style>
  <w:style w:type="paragraph" w:styleId="Heading7">
    <w:name w:val="heading 7"/>
    <w:basedOn w:val="Normal"/>
    <w:next w:val="Normal"/>
    <w:link w:val="Heading7Char"/>
    <w:qFormat/>
    <w:rsid w:val="00DE5182"/>
    <w:pPr>
      <w:keepNext/>
      <w:pBdr>
        <w:top w:val="single" w:sz="4" w:space="1" w:color="auto"/>
        <w:left w:val="single" w:sz="4" w:space="4" w:color="auto"/>
        <w:bottom w:val="single" w:sz="4" w:space="1" w:color="auto"/>
        <w:right w:val="single" w:sz="4" w:space="4" w:color="auto"/>
      </w:pBdr>
      <w:tabs>
        <w:tab w:val="left" w:pos="1120"/>
      </w:tabs>
      <w:spacing w:before="20" w:after="20" w:line="240" w:lineRule="auto"/>
      <w:ind w:left="390" w:hanging="390"/>
      <w:jc w:val="center"/>
      <w:outlineLvl w:val="6"/>
    </w:pPr>
    <w:rPr>
      <w:rFonts w:ascii="VNI-Times" w:eastAsia="Times New Roman" w:hAnsi="VNI-Times" w:cs="Times New Roman"/>
      <w:b/>
      <w:sz w:val="26"/>
      <w:szCs w:val="20"/>
      <w:lang w:val="x-none" w:eastAsia="x-none"/>
    </w:rPr>
  </w:style>
  <w:style w:type="paragraph" w:styleId="Heading8">
    <w:name w:val="heading 8"/>
    <w:basedOn w:val="Normal"/>
    <w:next w:val="Normal"/>
    <w:link w:val="Heading8Char"/>
    <w:qFormat/>
    <w:rsid w:val="00DE5182"/>
    <w:pPr>
      <w:spacing w:before="240" w:after="60" w:line="240" w:lineRule="auto"/>
      <w:ind w:left="1440" w:hanging="1440"/>
      <w:outlineLvl w:val="7"/>
    </w:pPr>
    <w:rPr>
      <w:rFonts w:ascii="Cambria" w:eastAsia="MS Mincho" w:hAnsi="Cambria" w:cs="Times New Roman"/>
      <w:i/>
      <w:iCs/>
      <w:sz w:val="24"/>
      <w:szCs w:val="24"/>
      <w:lang w:eastAsia="en-US"/>
    </w:rPr>
  </w:style>
  <w:style w:type="paragraph" w:styleId="Heading9">
    <w:name w:val="heading 9"/>
    <w:basedOn w:val="Normal"/>
    <w:next w:val="Normal"/>
    <w:link w:val="Heading9Char"/>
    <w:qFormat/>
    <w:rsid w:val="00DE5182"/>
    <w:pPr>
      <w:spacing w:before="240" w:after="60" w:line="240" w:lineRule="auto"/>
      <w:ind w:left="1584" w:hanging="1584"/>
      <w:outlineLvl w:val="8"/>
    </w:pPr>
    <w:rPr>
      <w:rFonts w:ascii="Calibri" w:eastAsia="MS Gothic" w:hAnsi="Calibri" w:cs="Times New Roman"/>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BÀI Char,Dạng Char,Tieu_de1 Char,TieuDe1ML1 Char"/>
    <w:basedOn w:val="DefaultParagraphFont"/>
    <w:link w:val="Heading1"/>
    <w:rsid w:val="00DE5182"/>
    <w:rPr>
      <w:rFonts w:ascii="UVN Binh Duong" w:eastAsiaTheme="majorEastAsia" w:hAnsi="UVN Binh Duong" w:cstheme="majorBidi"/>
      <w:b/>
      <w:noProof/>
      <w:color w:val="0000FF"/>
      <w:sz w:val="32"/>
      <w:szCs w:val="32"/>
      <w:lang w:eastAsia="en-US"/>
    </w:rPr>
  </w:style>
  <w:style w:type="character" w:customStyle="1" w:styleId="Heading2Char">
    <w:name w:val="Heading 2 Char"/>
    <w:aliases w:val="PHẦN Char,PP-VD-BT Char, Char Char Char Char Char"/>
    <w:basedOn w:val="DefaultParagraphFont"/>
    <w:link w:val="Heading2"/>
    <w:uiPriority w:val="9"/>
    <w:rsid w:val="00DE5182"/>
    <w:rPr>
      <w:rFonts w:ascii="UVN Bach Dang Nang" w:eastAsiaTheme="majorEastAsia" w:hAnsi="UVN Bach Dang Nang" w:cstheme="majorBidi"/>
      <w:noProof/>
      <w:color w:val="C00000"/>
      <w:sz w:val="28"/>
      <w:szCs w:val="26"/>
      <w:lang w:eastAsia="en-US"/>
    </w:rPr>
  </w:style>
  <w:style w:type="character" w:customStyle="1" w:styleId="Heading7Char">
    <w:name w:val="Heading 7 Char"/>
    <w:basedOn w:val="DefaultParagraphFont"/>
    <w:link w:val="Heading7"/>
    <w:rsid w:val="00DE5182"/>
    <w:rPr>
      <w:rFonts w:ascii="VNI-Times" w:eastAsia="Times New Roman" w:hAnsi="VNI-Times" w:cs="Times New Roman"/>
      <w:b/>
      <w:sz w:val="26"/>
      <w:szCs w:val="20"/>
      <w:lang w:val="x-none" w:eastAsia="x-none"/>
    </w:rPr>
  </w:style>
  <w:style w:type="character" w:customStyle="1" w:styleId="Heading8Char">
    <w:name w:val="Heading 8 Char"/>
    <w:basedOn w:val="DefaultParagraphFont"/>
    <w:link w:val="Heading8"/>
    <w:rsid w:val="00DE5182"/>
    <w:rPr>
      <w:rFonts w:ascii="Cambria" w:eastAsia="MS Mincho" w:hAnsi="Cambria" w:cs="Times New Roman"/>
      <w:i/>
      <w:iCs/>
      <w:sz w:val="24"/>
      <w:szCs w:val="24"/>
      <w:lang w:eastAsia="en-US"/>
    </w:rPr>
  </w:style>
  <w:style w:type="character" w:customStyle="1" w:styleId="Heading9Char">
    <w:name w:val="Heading 9 Char"/>
    <w:basedOn w:val="DefaultParagraphFont"/>
    <w:link w:val="Heading9"/>
    <w:rsid w:val="00DE5182"/>
    <w:rPr>
      <w:rFonts w:ascii="Calibri" w:eastAsia="MS Gothic" w:hAnsi="Calibri" w:cs="Times New Roman"/>
      <w:lang w:eastAsia="en-US"/>
    </w:rPr>
  </w:style>
  <w:style w:type="paragraph" w:styleId="BalloonText">
    <w:name w:val="Balloon Text"/>
    <w:basedOn w:val="Normal"/>
    <w:link w:val="BalloonTextChar"/>
    <w:uiPriority w:val="99"/>
    <w:unhideWhenUsed/>
    <w:rsid w:val="00DE518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DE5182"/>
    <w:rPr>
      <w:rFonts w:ascii="Tahoma" w:hAnsi="Tahoma" w:cs="Tahoma"/>
      <w:sz w:val="16"/>
      <w:szCs w:val="16"/>
    </w:rPr>
  </w:style>
  <w:style w:type="character" w:customStyle="1" w:styleId="Heading3Char">
    <w:name w:val="Heading 3 Char"/>
    <w:aliases w:val="Tiêu đề DẠNG Char,Câu Char"/>
    <w:basedOn w:val="DefaultParagraphFont"/>
    <w:link w:val="Heading3"/>
    <w:uiPriority w:val="9"/>
    <w:rsid w:val="00DE5182"/>
    <w:rPr>
      <w:rFonts w:ascii="Roboto" w:eastAsiaTheme="majorEastAsia" w:hAnsi="Roboto" w:cstheme="majorBidi"/>
      <w:b/>
      <w:noProof/>
      <w:color w:val="0000FF"/>
      <w:sz w:val="23"/>
      <w:szCs w:val="24"/>
      <w:shd w:val="clear" w:color="auto" w:fill="FDE9D9" w:themeFill="accent6" w:themeFillTint="33"/>
      <w:lang w:eastAsia="en-US"/>
    </w:rPr>
  </w:style>
  <w:style w:type="character" w:customStyle="1" w:styleId="Heading4Char">
    <w:name w:val="Heading 4 Char"/>
    <w:aliases w:val="mục Char"/>
    <w:basedOn w:val="DefaultParagraphFont"/>
    <w:link w:val="Heading4"/>
    <w:uiPriority w:val="9"/>
    <w:rsid w:val="00DE5182"/>
    <w:rPr>
      <w:rFonts w:ascii="Roboto" w:eastAsiaTheme="majorEastAsia" w:hAnsi="Roboto" w:cstheme="majorBidi"/>
      <w:iCs/>
      <w:noProof/>
      <w:color w:val="CC0099"/>
      <w:sz w:val="24"/>
      <w:szCs w:val="23"/>
      <w:lang w:eastAsia="en-US"/>
    </w:rPr>
  </w:style>
  <w:style w:type="character" w:customStyle="1" w:styleId="Heading5Char">
    <w:name w:val="Heading 5 Char"/>
    <w:basedOn w:val="DefaultParagraphFont"/>
    <w:link w:val="Heading5"/>
    <w:rsid w:val="00DE5182"/>
    <w:rPr>
      <w:rFonts w:ascii="Palatino Linotype" w:eastAsia="Palatino Linotype" w:hAnsi="Palatino Linotype" w:cs="Palatino Linotype"/>
      <w:b/>
      <w:noProof/>
      <w:lang w:eastAsia="en-US"/>
    </w:rPr>
  </w:style>
  <w:style w:type="character" w:customStyle="1" w:styleId="Heading6Char">
    <w:name w:val="Heading 6 Char"/>
    <w:basedOn w:val="DefaultParagraphFont"/>
    <w:link w:val="Heading6"/>
    <w:rsid w:val="00DE5182"/>
    <w:rPr>
      <w:rFonts w:ascii="Palatino Linotype" w:eastAsia="Palatino Linotype" w:hAnsi="Palatino Linotype" w:cs="Palatino Linotype"/>
      <w:b/>
      <w:noProof/>
      <w:sz w:val="20"/>
      <w:szCs w:val="20"/>
      <w:lang w:eastAsia="en-US"/>
    </w:rPr>
  </w:style>
  <w:style w:type="paragraph" w:styleId="Title">
    <w:name w:val="Title"/>
    <w:basedOn w:val="Normal"/>
    <w:next w:val="Normal"/>
    <w:link w:val="TitleChar"/>
    <w:qFormat/>
    <w:rsid w:val="00DE5182"/>
    <w:pPr>
      <w:keepNext/>
      <w:keepLines/>
      <w:spacing w:before="480" w:after="120" w:line="240" w:lineRule="auto"/>
      <w:jc w:val="both"/>
    </w:pPr>
    <w:rPr>
      <w:rFonts w:ascii="Palatino Linotype" w:eastAsia="Palatino Linotype" w:hAnsi="Palatino Linotype" w:cs="Palatino Linotype"/>
      <w:b/>
      <w:noProof/>
      <w:sz w:val="72"/>
      <w:szCs w:val="72"/>
      <w:lang w:eastAsia="en-US"/>
    </w:rPr>
  </w:style>
  <w:style w:type="character" w:customStyle="1" w:styleId="TitleChar">
    <w:name w:val="Title Char"/>
    <w:basedOn w:val="DefaultParagraphFont"/>
    <w:link w:val="Title"/>
    <w:rsid w:val="00DE5182"/>
    <w:rPr>
      <w:rFonts w:ascii="Palatino Linotype" w:eastAsia="Palatino Linotype" w:hAnsi="Palatino Linotype" w:cs="Palatino Linotype"/>
      <w:b/>
      <w:noProof/>
      <w:sz w:val="72"/>
      <w:szCs w:val="72"/>
      <w:lang w:eastAsia="en-US"/>
    </w:rPr>
  </w:style>
  <w:style w:type="paragraph" w:styleId="NoSpacing">
    <w:name w:val="No Spacing"/>
    <w:link w:val="NoSpacingChar"/>
    <w:qFormat/>
    <w:rsid w:val="00DE5182"/>
    <w:pPr>
      <w:spacing w:after="0" w:line="240" w:lineRule="auto"/>
      <w:jc w:val="both"/>
    </w:pPr>
    <w:rPr>
      <w:rFonts w:ascii="Palatino Linotype" w:eastAsia="Calibri" w:hAnsi="Palatino Linotype" w:cs="Times New Roman"/>
      <w:sz w:val="23"/>
      <w:szCs w:val="23"/>
      <w:lang w:eastAsia="en-US"/>
    </w:rPr>
  </w:style>
  <w:style w:type="character" w:customStyle="1" w:styleId="NoSpacingChar">
    <w:name w:val="No Spacing Char"/>
    <w:link w:val="NoSpacing"/>
    <w:rsid w:val="00DE5182"/>
    <w:rPr>
      <w:rFonts w:ascii="Palatino Linotype" w:eastAsia="Calibri" w:hAnsi="Palatino Linotype" w:cs="Times New Roman"/>
      <w:sz w:val="23"/>
      <w:szCs w:val="23"/>
      <w:lang w:eastAsia="en-US"/>
    </w:rPr>
  </w:style>
  <w:style w:type="table" w:styleId="TableGrid">
    <w:name w:val="Table Grid"/>
    <w:aliases w:val="tham khao,Bảng TK,trongbang"/>
    <w:basedOn w:val="TableNormal"/>
    <w:uiPriority w:val="39"/>
    <w:qFormat/>
    <w:rsid w:val="00DE5182"/>
    <w:pPr>
      <w:spacing w:after="0" w:line="240" w:lineRule="auto"/>
      <w:jc w:val="both"/>
    </w:pPr>
    <w:rPr>
      <w:rFonts w:ascii="Palatino Linotype" w:eastAsia="Palatino Linotype" w:hAnsi="Palatino Linotype" w:cs="Palatino Linotype"/>
      <w:sz w:val="23"/>
      <w:szCs w:val="23"/>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List Paragraph_FS,Câu dẫn,List Paragraph3,HPL01,chuẩn không cần chỉnh,Dau -,Đoạn của Danh sách"/>
    <w:basedOn w:val="Normal"/>
    <w:link w:val="ListParagraphChar"/>
    <w:qFormat/>
    <w:rsid w:val="00DE5182"/>
    <w:pPr>
      <w:spacing w:after="0" w:line="240" w:lineRule="auto"/>
      <w:ind w:left="720"/>
      <w:contextualSpacing/>
      <w:jc w:val="both"/>
    </w:pPr>
    <w:rPr>
      <w:rFonts w:ascii="Palatino Linotype" w:eastAsia="Palatino Linotype" w:hAnsi="Palatino Linotype" w:cs="Palatino Linotype"/>
      <w:noProof/>
      <w:sz w:val="23"/>
      <w:szCs w:val="23"/>
      <w:lang w:eastAsia="en-US"/>
    </w:rPr>
  </w:style>
  <w:style w:type="character" w:customStyle="1" w:styleId="ListParagraphChar">
    <w:name w:val="List Paragraph Char"/>
    <w:aliases w:val="List Paragraph_FS Char,Câu dẫn Char,List Paragraph3 Char,HPL01 Char,chuẩn không cần chỉnh Char,Dau - Char,Đoạn của Danh sách Char1"/>
    <w:basedOn w:val="DefaultParagraphFont"/>
    <w:link w:val="ListParagraph"/>
    <w:qFormat/>
    <w:rsid w:val="00DE5182"/>
    <w:rPr>
      <w:rFonts w:ascii="Palatino Linotype" w:eastAsia="Palatino Linotype" w:hAnsi="Palatino Linotype" w:cs="Palatino Linotype"/>
      <w:noProof/>
      <w:sz w:val="23"/>
      <w:szCs w:val="23"/>
      <w:lang w:eastAsia="en-US"/>
    </w:rPr>
  </w:style>
  <w:style w:type="paragraph" w:customStyle="1" w:styleId="BiLaTex">
    <w:name w:val="Bài (LaTex)"/>
    <w:basedOn w:val="ListParagraph"/>
    <w:link w:val="BiLaTexChar"/>
    <w:rsid w:val="00DE5182"/>
    <w:pPr>
      <w:tabs>
        <w:tab w:val="num" w:pos="720"/>
      </w:tabs>
      <w:ind w:hanging="720"/>
      <w:jc w:val="center"/>
    </w:pPr>
    <w:rPr>
      <w:rFonts w:ascii="Roboto" w:hAnsi="Roboto"/>
      <w:b/>
      <w:color w:val="0000FF"/>
      <w:sz w:val="28"/>
    </w:rPr>
  </w:style>
  <w:style w:type="character" w:customStyle="1" w:styleId="BiLaTexChar">
    <w:name w:val="Bài (LaTex) Char"/>
    <w:basedOn w:val="ListParagraphChar"/>
    <w:link w:val="BiLaTex"/>
    <w:rsid w:val="00DE5182"/>
    <w:rPr>
      <w:rFonts w:ascii="Roboto" w:eastAsia="Palatino Linotype" w:hAnsi="Roboto" w:cs="Palatino Linotype"/>
      <w:b/>
      <w:noProof/>
      <w:color w:val="0000FF"/>
      <w:sz w:val="28"/>
      <w:szCs w:val="23"/>
      <w:lang w:eastAsia="en-US"/>
    </w:rPr>
  </w:style>
  <w:style w:type="paragraph" w:customStyle="1" w:styleId="Phn">
    <w:name w:val="Phần"/>
    <w:basedOn w:val="BiLaTex"/>
    <w:link w:val="PhnChar"/>
    <w:rsid w:val="00DE5182"/>
    <w:pPr>
      <w:jc w:val="left"/>
    </w:pPr>
    <w:rPr>
      <w:rFonts w:ascii="SVN-Gotham Rounded" w:hAnsi="SVN-Gotham Rounded"/>
      <w:b w:val="0"/>
      <w:color w:val="CC00CC"/>
    </w:rPr>
  </w:style>
  <w:style w:type="character" w:customStyle="1" w:styleId="PhnChar">
    <w:name w:val="Phần Char"/>
    <w:basedOn w:val="BiLaTexChar"/>
    <w:link w:val="Phn"/>
    <w:rsid w:val="00DE5182"/>
    <w:rPr>
      <w:rFonts w:ascii="SVN-Gotham Rounded" w:eastAsia="Palatino Linotype" w:hAnsi="SVN-Gotham Rounded" w:cs="Palatino Linotype"/>
      <w:b w:val="0"/>
      <w:noProof/>
      <w:color w:val="CC00CC"/>
      <w:sz w:val="28"/>
      <w:szCs w:val="23"/>
      <w:lang w:eastAsia="en-US"/>
    </w:rPr>
  </w:style>
  <w:style w:type="paragraph" w:styleId="TOC1">
    <w:name w:val="toc 1"/>
    <w:aliases w:val="Bài"/>
    <w:basedOn w:val="Normal"/>
    <w:next w:val="Normal"/>
    <w:autoRedefine/>
    <w:uiPriority w:val="39"/>
    <w:unhideWhenUsed/>
    <w:rsid w:val="00DE5182"/>
    <w:pPr>
      <w:shd w:val="clear" w:color="auto" w:fill="0000FF"/>
      <w:tabs>
        <w:tab w:val="left" w:pos="1320"/>
        <w:tab w:val="right" w:leader="dot" w:pos="10819"/>
      </w:tabs>
      <w:spacing w:after="100" w:line="240" w:lineRule="auto"/>
      <w:jc w:val="both"/>
    </w:pPr>
    <w:rPr>
      <w:rFonts w:ascii="Roboto" w:eastAsia="Palatino Linotype" w:hAnsi="Roboto" w:cs="Palatino Linotype"/>
      <w:b/>
      <w:noProof/>
      <w:color w:val="FFFFFF" w:themeColor="background1"/>
      <w:sz w:val="28"/>
      <w:szCs w:val="23"/>
      <w:lang w:eastAsia="en-US"/>
    </w:rPr>
  </w:style>
  <w:style w:type="paragraph" w:styleId="TOC2">
    <w:name w:val="toc 2"/>
    <w:aliases w:val="phần"/>
    <w:basedOn w:val="Normal"/>
    <w:next w:val="Normal"/>
    <w:autoRedefine/>
    <w:uiPriority w:val="39"/>
    <w:unhideWhenUsed/>
    <w:rsid w:val="00DE5182"/>
    <w:pPr>
      <w:spacing w:after="100" w:line="240" w:lineRule="auto"/>
      <w:ind w:left="240"/>
      <w:jc w:val="both"/>
    </w:pPr>
    <w:rPr>
      <w:rFonts w:ascii="Roboto" w:eastAsia="Palatino Linotype" w:hAnsi="Roboto" w:cs="Palatino Linotype"/>
      <w:noProof/>
      <w:color w:val="CC0099"/>
      <w:sz w:val="23"/>
      <w:szCs w:val="23"/>
      <w:lang w:eastAsia="en-US"/>
    </w:rPr>
  </w:style>
  <w:style w:type="paragraph" w:styleId="TOC3">
    <w:name w:val="toc 3"/>
    <w:aliases w:val="dạng"/>
    <w:basedOn w:val="Normal"/>
    <w:next w:val="Normal"/>
    <w:autoRedefine/>
    <w:uiPriority w:val="39"/>
    <w:unhideWhenUsed/>
    <w:rsid w:val="00DE5182"/>
    <w:pPr>
      <w:spacing w:after="100" w:line="240" w:lineRule="auto"/>
      <w:ind w:left="480"/>
      <w:jc w:val="both"/>
    </w:pPr>
    <w:rPr>
      <w:rFonts w:ascii="Roboto" w:eastAsia="Palatino Linotype" w:hAnsi="Roboto" w:cs="Palatino Linotype"/>
      <w:b/>
      <w:noProof/>
      <w:color w:val="0000FF"/>
      <w:sz w:val="23"/>
      <w:szCs w:val="23"/>
      <w:lang w:eastAsia="en-US"/>
    </w:rPr>
  </w:style>
  <w:style w:type="paragraph" w:styleId="TOCHeading">
    <w:name w:val="TOC Heading"/>
    <w:basedOn w:val="Heading1"/>
    <w:next w:val="Normal"/>
    <w:uiPriority w:val="39"/>
    <w:unhideWhenUsed/>
    <w:qFormat/>
    <w:rsid w:val="00DE5182"/>
    <w:pPr>
      <w:spacing w:line="259" w:lineRule="auto"/>
      <w:outlineLvl w:val="9"/>
    </w:pPr>
    <w:rPr>
      <w:noProof w:val="0"/>
    </w:rPr>
  </w:style>
  <w:style w:type="character" w:styleId="Hyperlink">
    <w:name w:val="Hyperlink"/>
    <w:basedOn w:val="DefaultParagraphFont"/>
    <w:uiPriority w:val="99"/>
    <w:unhideWhenUsed/>
    <w:rsid w:val="00DE5182"/>
    <w:rPr>
      <w:color w:val="0000FF" w:themeColor="hyperlink"/>
      <w:u w:val="single"/>
    </w:rPr>
  </w:style>
  <w:style w:type="paragraph" w:styleId="TOC4">
    <w:name w:val="toc 4"/>
    <w:basedOn w:val="Normal"/>
    <w:next w:val="Normal"/>
    <w:autoRedefine/>
    <w:uiPriority w:val="39"/>
    <w:unhideWhenUsed/>
    <w:rsid w:val="00DE5182"/>
    <w:pPr>
      <w:spacing w:after="100" w:line="240" w:lineRule="auto"/>
      <w:ind w:left="720"/>
      <w:jc w:val="both"/>
    </w:pPr>
    <w:rPr>
      <w:rFonts w:ascii="Palatino Linotype" w:eastAsia="Palatino Linotype" w:hAnsi="Palatino Linotype" w:cs="Palatino Linotype"/>
      <w:noProof/>
      <w:sz w:val="23"/>
      <w:szCs w:val="23"/>
      <w:lang w:eastAsia="en-US"/>
    </w:rPr>
  </w:style>
  <w:style w:type="paragraph" w:customStyle="1" w:styleId="nidungDNG">
    <w:name w:val="nội dung DẠNG"/>
    <w:basedOn w:val="Normal"/>
    <w:link w:val="nidungDNGChar"/>
    <w:autoRedefine/>
    <w:qFormat/>
    <w:rsid w:val="00DE5182"/>
    <w:pPr>
      <w:pBdr>
        <w:bottom w:val="double" w:sz="4" w:space="1" w:color="auto"/>
      </w:pBdr>
      <w:shd w:val="clear" w:color="auto" w:fill="E5DFEC" w:themeFill="accent4" w:themeFillTint="33"/>
      <w:spacing w:after="0" w:line="240" w:lineRule="auto"/>
      <w:jc w:val="both"/>
    </w:pPr>
    <w:rPr>
      <w:rFonts w:ascii="Palatino Linotype" w:eastAsia="Palatino Linotype" w:hAnsi="Palatino Linotype" w:cs="Palatino Linotype"/>
      <w:i/>
      <w:noProof/>
      <w:sz w:val="24"/>
      <w:szCs w:val="23"/>
      <w:lang w:eastAsia="en-US"/>
    </w:rPr>
  </w:style>
  <w:style w:type="character" w:customStyle="1" w:styleId="nidungDNGChar">
    <w:name w:val="nội dung DẠNG Char"/>
    <w:basedOn w:val="DefaultParagraphFont"/>
    <w:link w:val="nidungDNG"/>
    <w:rsid w:val="00DE5182"/>
    <w:rPr>
      <w:rFonts w:ascii="Palatino Linotype" w:eastAsia="Palatino Linotype" w:hAnsi="Palatino Linotype" w:cs="Palatino Linotype"/>
      <w:i/>
      <w:noProof/>
      <w:sz w:val="24"/>
      <w:szCs w:val="23"/>
      <w:shd w:val="clear" w:color="auto" w:fill="E5DFEC" w:themeFill="accent4" w:themeFillTint="33"/>
      <w:lang w:eastAsia="en-US"/>
    </w:rPr>
  </w:style>
  <w:style w:type="paragraph" w:customStyle="1" w:styleId="CHNG">
    <w:name w:val="CHƯƠNG"/>
    <w:basedOn w:val="Normal"/>
    <w:link w:val="CHNGChar"/>
    <w:autoRedefine/>
    <w:qFormat/>
    <w:rsid w:val="00DE5182"/>
    <w:pPr>
      <w:spacing w:after="0" w:line="240" w:lineRule="auto"/>
      <w:jc w:val="right"/>
    </w:pPr>
    <w:rPr>
      <w:rFonts w:ascii="Roboto" w:eastAsia="Palatino Linotype" w:hAnsi="Roboto" w:cs="Palatino Linotype"/>
      <w:b/>
      <w:noProof/>
      <w:color w:val="CC0099"/>
      <w:sz w:val="48"/>
      <w:szCs w:val="23"/>
      <w:lang w:eastAsia="en-US"/>
    </w:rPr>
  </w:style>
  <w:style w:type="character" w:customStyle="1" w:styleId="CHNGChar">
    <w:name w:val="CHƯƠNG Char"/>
    <w:basedOn w:val="DefaultParagraphFont"/>
    <w:link w:val="CHNG"/>
    <w:rsid w:val="00DE5182"/>
    <w:rPr>
      <w:rFonts w:ascii="Roboto" w:eastAsia="Palatino Linotype" w:hAnsi="Roboto" w:cs="Palatino Linotype"/>
      <w:b/>
      <w:noProof/>
      <w:color w:val="CC0099"/>
      <w:sz w:val="48"/>
      <w:szCs w:val="23"/>
      <w:lang w:eastAsia="en-US"/>
    </w:rPr>
  </w:style>
  <w:style w:type="paragraph" w:customStyle="1" w:styleId="Nidunglthuyt">
    <w:name w:val="Nội dung lí thuyết"/>
    <w:basedOn w:val="Normal"/>
    <w:link w:val="NidunglthuytChar"/>
    <w:autoRedefine/>
    <w:qFormat/>
    <w:rsid w:val="00DE5182"/>
    <w:pPr>
      <w:pBdr>
        <w:top w:val="dashSmallGap" w:sz="8" w:space="1" w:color="auto"/>
        <w:bottom w:val="dashSmallGap" w:sz="8" w:space="1" w:color="auto"/>
        <w:right w:val="dashSmallGap" w:sz="8" w:space="4" w:color="auto"/>
      </w:pBdr>
      <w:spacing w:after="0" w:line="240" w:lineRule="auto"/>
      <w:jc w:val="both"/>
    </w:pPr>
    <w:rPr>
      <w:rFonts w:ascii="Palatino Linotype" w:eastAsia="Palatino Linotype" w:hAnsi="Palatino Linotype" w:cs="Palatino Linotype"/>
      <w:noProof/>
      <w:sz w:val="24"/>
      <w:szCs w:val="23"/>
      <w:lang w:eastAsia="en-US"/>
    </w:rPr>
  </w:style>
  <w:style w:type="character" w:customStyle="1" w:styleId="NidunglthuytChar">
    <w:name w:val="Nội dung lí thuyết Char"/>
    <w:basedOn w:val="DefaultParagraphFont"/>
    <w:link w:val="Nidunglthuyt"/>
    <w:rsid w:val="00DE5182"/>
    <w:rPr>
      <w:rFonts w:ascii="Palatino Linotype" w:eastAsia="Palatino Linotype" w:hAnsi="Palatino Linotype" w:cs="Palatino Linotype"/>
      <w:noProof/>
      <w:sz w:val="24"/>
      <w:szCs w:val="23"/>
      <w:lang w:eastAsia="en-US"/>
    </w:rPr>
  </w:style>
  <w:style w:type="paragraph" w:styleId="Header">
    <w:name w:val="header"/>
    <w:aliases w:val="Char2,Char2 Char, Char2, Char2 Char"/>
    <w:basedOn w:val="Normal"/>
    <w:link w:val="HeaderChar"/>
    <w:uiPriority w:val="99"/>
    <w:unhideWhenUsed/>
    <w:qFormat/>
    <w:rsid w:val="00DE5182"/>
    <w:pPr>
      <w:tabs>
        <w:tab w:val="center" w:pos="4680"/>
        <w:tab w:val="right" w:pos="9360"/>
      </w:tabs>
      <w:spacing w:after="0" w:line="240" w:lineRule="auto"/>
      <w:jc w:val="both"/>
    </w:pPr>
    <w:rPr>
      <w:rFonts w:ascii="Palatino Linotype" w:eastAsia="Palatino Linotype" w:hAnsi="Palatino Linotype" w:cs="Palatino Linotype"/>
      <w:noProof/>
      <w:sz w:val="23"/>
      <w:szCs w:val="23"/>
      <w:lang w:eastAsia="en-US"/>
    </w:rPr>
  </w:style>
  <w:style w:type="character" w:customStyle="1" w:styleId="HeaderChar">
    <w:name w:val="Header Char"/>
    <w:aliases w:val="Char2 Char1,Char2 Char Char, Char2 Char1, Char2 Char Char"/>
    <w:basedOn w:val="DefaultParagraphFont"/>
    <w:link w:val="Header"/>
    <w:uiPriority w:val="99"/>
    <w:qFormat/>
    <w:rsid w:val="00DE5182"/>
    <w:rPr>
      <w:rFonts w:ascii="Palatino Linotype" w:eastAsia="Palatino Linotype" w:hAnsi="Palatino Linotype" w:cs="Palatino Linotype"/>
      <w:noProof/>
      <w:sz w:val="23"/>
      <w:szCs w:val="23"/>
      <w:lang w:eastAsia="en-US"/>
    </w:rPr>
  </w:style>
  <w:style w:type="paragraph" w:styleId="Footer">
    <w:name w:val="footer"/>
    <w:basedOn w:val="Normal"/>
    <w:link w:val="FooterChar"/>
    <w:uiPriority w:val="99"/>
    <w:unhideWhenUsed/>
    <w:qFormat/>
    <w:rsid w:val="00DE5182"/>
    <w:pPr>
      <w:tabs>
        <w:tab w:val="center" w:pos="4680"/>
        <w:tab w:val="right" w:pos="9360"/>
      </w:tabs>
      <w:spacing w:after="0" w:line="240" w:lineRule="auto"/>
      <w:jc w:val="both"/>
    </w:pPr>
    <w:rPr>
      <w:rFonts w:ascii="Palatino Linotype" w:eastAsia="Palatino Linotype" w:hAnsi="Palatino Linotype" w:cs="Palatino Linotype"/>
      <w:noProof/>
      <w:sz w:val="23"/>
      <w:szCs w:val="23"/>
      <w:lang w:eastAsia="en-US"/>
    </w:rPr>
  </w:style>
  <w:style w:type="character" w:customStyle="1" w:styleId="FooterChar">
    <w:name w:val="Footer Char"/>
    <w:basedOn w:val="DefaultParagraphFont"/>
    <w:link w:val="Footer"/>
    <w:uiPriority w:val="99"/>
    <w:qFormat/>
    <w:rsid w:val="00DE5182"/>
    <w:rPr>
      <w:rFonts w:ascii="Palatino Linotype" w:eastAsia="Palatino Linotype" w:hAnsi="Palatino Linotype" w:cs="Palatino Linotype"/>
      <w:noProof/>
      <w:sz w:val="23"/>
      <w:szCs w:val="23"/>
      <w:lang w:eastAsia="en-US"/>
    </w:rPr>
  </w:style>
  <w:style w:type="paragraph" w:customStyle="1" w:styleId="Default">
    <w:name w:val="Default"/>
    <w:link w:val="DefaultChar"/>
    <w:rsid w:val="00DE5182"/>
    <w:pPr>
      <w:autoSpaceDE w:val="0"/>
      <w:autoSpaceDN w:val="0"/>
      <w:adjustRightInd w:val="0"/>
      <w:spacing w:after="0" w:line="240" w:lineRule="auto"/>
    </w:pPr>
    <w:rPr>
      <w:rFonts w:ascii="Palatino Linotype" w:eastAsia="Calibri" w:hAnsi="Palatino Linotype" w:cs="Times New Roman"/>
      <w:color w:val="000000"/>
      <w:sz w:val="23"/>
      <w:szCs w:val="24"/>
      <w:lang w:eastAsia="en-US"/>
    </w:rPr>
  </w:style>
  <w:style w:type="paragraph" w:styleId="Subtitle">
    <w:name w:val="Subtitle"/>
    <w:basedOn w:val="Normal"/>
    <w:next w:val="Normal"/>
    <w:link w:val="SubtitleChar"/>
    <w:uiPriority w:val="11"/>
    <w:qFormat/>
    <w:rsid w:val="00DE5182"/>
    <w:pPr>
      <w:keepNext/>
      <w:keepLines/>
      <w:spacing w:before="360" w:after="80" w:line="240" w:lineRule="auto"/>
      <w:jc w:val="both"/>
    </w:pPr>
    <w:rPr>
      <w:rFonts w:ascii="Georgia" w:eastAsia="Georgia" w:hAnsi="Georgia" w:cs="Georgia"/>
      <w:i/>
      <w:noProof/>
      <w:color w:val="666666"/>
      <w:sz w:val="48"/>
      <w:szCs w:val="48"/>
      <w:lang w:eastAsia="en-US"/>
    </w:rPr>
  </w:style>
  <w:style w:type="character" w:customStyle="1" w:styleId="SubtitleChar">
    <w:name w:val="Subtitle Char"/>
    <w:basedOn w:val="DefaultParagraphFont"/>
    <w:link w:val="Subtitle"/>
    <w:uiPriority w:val="11"/>
    <w:rsid w:val="00DE5182"/>
    <w:rPr>
      <w:rFonts w:ascii="Georgia" w:eastAsia="Georgia" w:hAnsi="Georgia" w:cs="Georgia"/>
      <w:i/>
      <w:noProof/>
      <w:color w:val="666666"/>
      <w:sz w:val="48"/>
      <w:szCs w:val="48"/>
      <w:lang w:eastAsia="en-US"/>
    </w:rPr>
  </w:style>
  <w:style w:type="character" w:styleId="Strong">
    <w:name w:val="Strong"/>
    <w:basedOn w:val="DefaultParagraphFont"/>
    <w:uiPriority w:val="22"/>
    <w:qFormat/>
    <w:rsid w:val="00DE5182"/>
    <w:rPr>
      <w:b/>
      <w:bCs/>
    </w:rPr>
  </w:style>
  <w:style w:type="paragraph" w:customStyle="1" w:styleId="Normal0">
    <w:name w:val="Normal_0"/>
    <w:link w:val="Normal0Char"/>
    <w:qFormat/>
    <w:rsid w:val="00DE5182"/>
    <w:pPr>
      <w:widowControl w:val="0"/>
      <w:spacing w:after="0" w:line="240" w:lineRule="auto"/>
    </w:pPr>
    <w:rPr>
      <w:rFonts w:ascii="Times New Roman" w:eastAsia="Times New Roman" w:hAnsi="Times New Roman" w:cs="Times New Roman"/>
      <w:sz w:val="24"/>
      <w:szCs w:val="24"/>
      <w:lang w:eastAsia="en-US"/>
    </w:rPr>
  </w:style>
  <w:style w:type="character" w:customStyle="1" w:styleId="Normal0Char">
    <w:name w:val="Normal_0 Char"/>
    <w:link w:val="Normal0"/>
    <w:locked/>
    <w:rsid w:val="00DE5182"/>
    <w:rPr>
      <w:rFonts w:ascii="Times New Roman" w:eastAsia="Times New Roman" w:hAnsi="Times New Roman" w:cs="Times New Roman"/>
      <w:sz w:val="24"/>
      <w:szCs w:val="24"/>
      <w:lang w:eastAsia="en-US"/>
    </w:rPr>
  </w:style>
  <w:style w:type="paragraph" w:customStyle="1" w:styleId="MTDisplayEquation">
    <w:name w:val="MTDisplayEquation"/>
    <w:basedOn w:val="Normal"/>
    <w:link w:val="MTDisplayEquationChar"/>
    <w:qFormat/>
    <w:rsid w:val="00DE5182"/>
    <w:pPr>
      <w:ind w:left="992" w:hanging="992"/>
    </w:pPr>
    <w:rPr>
      <w:rFonts w:ascii="Times New Roman" w:eastAsia="Calibri" w:hAnsi="Times New Roman" w:cs="Times New Roman"/>
      <w:sz w:val="24"/>
      <w:szCs w:val="24"/>
      <w:lang w:eastAsia="en-US"/>
    </w:rPr>
  </w:style>
  <w:style w:type="character" w:customStyle="1" w:styleId="MTDisplayEquationChar">
    <w:name w:val="MTDisplayEquation Char"/>
    <w:link w:val="MTDisplayEquation"/>
    <w:rsid w:val="00DE5182"/>
    <w:rPr>
      <w:rFonts w:ascii="Times New Roman" w:eastAsia="Calibri" w:hAnsi="Times New Roman" w:cs="Times New Roman"/>
      <w:sz w:val="24"/>
      <w:szCs w:val="24"/>
      <w:lang w:eastAsia="en-US"/>
    </w:rPr>
  </w:style>
  <w:style w:type="paragraph" w:styleId="NormalWeb">
    <w:name w:val="Normal (Web)"/>
    <w:basedOn w:val="Normal"/>
    <w:link w:val="NormalWebChar"/>
    <w:qFormat/>
    <w:rsid w:val="00DE5182"/>
    <w:pPr>
      <w:spacing w:before="100" w:beforeAutospacing="1" w:after="100" w:afterAutospacing="1" w:line="240" w:lineRule="auto"/>
    </w:pPr>
    <w:rPr>
      <w:rFonts w:ascii="VNI-Times" w:eastAsiaTheme="minorHAnsi" w:hAnsi="VNI-Times" w:cs="Times New Roman"/>
      <w:sz w:val="24"/>
      <w:szCs w:val="24"/>
      <w:lang w:eastAsia="en-US"/>
    </w:rPr>
  </w:style>
  <w:style w:type="paragraph" w:customStyle="1" w:styleId="oancuaDanhsach1">
    <w:name w:val="Đoạn của Danh sách1"/>
    <w:basedOn w:val="Normal"/>
    <w:link w:val="oancuaDanhsachChar"/>
    <w:qFormat/>
    <w:rsid w:val="00DE5182"/>
    <w:pPr>
      <w:ind w:left="720"/>
    </w:pPr>
    <w:rPr>
      <w:rFonts w:ascii="Times New Roman" w:eastAsia="Arial" w:hAnsi="Times New Roman" w:cs="Calibri"/>
      <w:sz w:val="24"/>
      <w:lang w:eastAsia="en-US"/>
    </w:rPr>
  </w:style>
  <w:style w:type="character" w:customStyle="1" w:styleId="oancuaDanhsachChar">
    <w:name w:val="Đoạn của Danh sách Char"/>
    <w:link w:val="oancuaDanhsach1"/>
    <w:uiPriority w:val="34"/>
    <w:qFormat/>
    <w:locked/>
    <w:rsid w:val="00DE5182"/>
    <w:rPr>
      <w:rFonts w:ascii="Times New Roman" w:eastAsia="Arial" w:hAnsi="Times New Roman" w:cs="Calibri"/>
      <w:sz w:val="24"/>
      <w:lang w:eastAsia="en-US"/>
    </w:rPr>
  </w:style>
  <w:style w:type="paragraph" w:customStyle="1" w:styleId="msonormal0">
    <w:name w:val="msonormal"/>
    <w:basedOn w:val="Normal"/>
    <w:rsid w:val="00DE5182"/>
    <w:pPr>
      <w:spacing w:before="100" w:beforeAutospacing="1" w:after="100" w:afterAutospacing="1" w:line="240" w:lineRule="auto"/>
    </w:pPr>
    <w:rPr>
      <w:rFonts w:ascii="Times New Roman" w:eastAsia="Calibri" w:hAnsi="Times New Roman" w:cs="Times New Roman"/>
      <w:sz w:val="24"/>
      <w:szCs w:val="24"/>
      <w:lang w:eastAsia="en-US"/>
    </w:rPr>
  </w:style>
  <w:style w:type="paragraph" w:customStyle="1" w:styleId="Normal1">
    <w:name w:val="Normal1"/>
    <w:basedOn w:val="Normal"/>
    <w:rsid w:val="00DE5182"/>
    <w:pPr>
      <w:spacing w:before="100" w:beforeAutospacing="1" w:after="100" w:afterAutospacing="1" w:line="240" w:lineRule="auto"/>
    </w:pPr>
    <w:rPr>
      <w:rFonts w:ascii="Times New Roman" w:eastAsia="Times New Roman" w:hAnsi="Times New Roman" w:cs="Times New Roman"/>
      <w:sz w:val="24"/>
      <w:szCs w:val="24"/>
      <w:lang w:eastAsia="en-US"/>
    </w:rPr>
  </w:style>
  <w:style w:type="paragraph" w:customStyle="1" w:styleId="HANG1">
    <w:name w:val="HANG1"/>
    <w:basedOn w:val="Normal"/>
    <w:rsid w:val="00DE5182"/>
    <w:pPr>
      <w:tabs>
        <w:tab w:val="left" w:pos="180"/>
        <w:tab w:val="left" w:pos="2268"/>
        <w:tab w:val="left" w:pos="3969"/>
        <w:tab w:val="left" w:pos="5670"/>
      </w:tabs>
      <w:spacing w:before="40" w:after="0" w:line="247" w:lineRule="auto"/>
      <w:ind w:left="284" w:hanging="284"/>
      <w:jc w:val="both"/>
    </w:pPr>
    <w:rPr>
      <w:rFonts w:ascii="Times New Roman" w:eastAsia="Times New Roman" w:hAnsi="Times New Roman" w:cs="Times New Roman"/>
      <w:sz w:val="24"/>
      <w:szCs w:val="24"/>
      <w:lang w:val="fr-FR" w:eastAsia="en-US"/>
    </w:rPr>
  </w:style>
  <w:style w:type="paragraph" w:customStyle="1" w:styleId="Normal019">
    <w:name w:val="Normal_0_19"/>
    <w:qFormat/>
    <w:rsid w:val="00DE5182"/>
    <w:pPr>
      <w:spacing w:after="0" w:line="240" w:lineRule="auto"/>
    </w:pPr>
    <w:rPr>
      <w:rFonts w:ascii="Times New Roman" w:eastAsia="Calibri" w:hAnsi="Times New Roman" w:cs="Times New Roman"/>
      <w:sz w:val="20"/>
      <w:szCs w:val="20"/>
      <w:lang w:eastAsia="en-US"/>
    </w:rPr>
  </w:style>
  <w:style w:type="paragraph" w:customStyle="1" w:styleId="Normal020">
    <w:name w:val="Normal_0_20"/>
    <w:qFormat/>
    <w:rsid w:val="00DE5182"/>
    <w:pPr>
      <w:spacing w:after="0" w:line="240" w:lineRule="auto"/>
    </w:pPr>
    <w:rPr>
      <w:rFonts w:ascii="Times New Roman" w:eastAsia="Calibri" w:hAnsi="Times New Roman" w:cs="Times New Roman"/>
      <w:sz w:val="20"/>
      <w:szCs w:val="20"/>
      <w:lang w:eastAsia="en-US"/>
    </w:rPr>
  </w:style>
  <w:style w:type="paragraph" w:styleId="BodyText">
    <w:name w:val="Body Text"/>
    <w:basedOn w:val="Normal"/>
    <w:link w:val="BodyTextChar"/>
    <w:uiPriority w:val="1"/>
    <w:qFormat/>
    <w:rsid w:val="00DE5182"/>
    <w:pPr>
      <w:spacing w:after="0" w:line="240" w:lineRule="auto"/>
      <w:jc w:val="center"/>
    </w:pPr>
    <w:rPr>
      <w:rFonts w:ascii="VNI-Times" w:eastAsia="Times New Roman" w:hAnsi="VNI-Times" w:cs="Times New Roman"/>
      <w:b/>
      <w:sz w:val="16"/>
      <w:szCs w:val="24"/>
      <w:lang w:val="x-none" w:eastAsia="x-none"/>
    </w:rPr>
  </w:style>
  <w:style w:type="character" w:customStyle="1" w:styleId="BodyTextChar">
    <w:name w:val="Body Text Char"/>
    <w:basedOn w:val="DefaultParagraphFont"/>
    <w:link w:val="BodyText"/>
    <w:uiPriority w:val="1"/>
    <w:rsid w:val="00DE5182"/>
    <w:rPr>
      <w:rFonts w:ascii="VNI-Times" w:eastAsia="Times New Roman" w:hAnsi="VNI-Times" w:cs="Times New Roman"/>
      <w:b/>
      <w:sz w:val="16"/>
      <w:szCs w:val="24"/>
      <w:lang w:val="x-none" w:eastAsia="x-none"/>
    </w:rPr>
  </w:style>
  <w:style w:type="paragraph" w:customStyle="1" w:styleId="CharCharChar">
    <w:name w:val="Char Char Char"/>
    <w:basedOn w:val="Normal"/>
    <w:autoRedefine/>
    <w:rsid w:val="00DE5182"/>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customStyle="1" w:styleId="DefaultParagraphFontParaCharCharCharCharChar">
    <w:name w:val="Default Paragraph Font Para Char Char Char Char Char"/>
    <w:autoRedefine/>
    <w:rsid w:val="00DE5182"/>
    <w:pPr>
      <w:tabs>
        <w:tab w:val="left" w:pos="1152"/>
      </w:tabs>
      <w:spacing w:before="120" w:after="120" w:line="312" w:lineRule="auto"/>
    </w:pPr>
    <w:rPr>
      <w:rFonts w:ascii="Arial" w:eastAsia="Times New Roman" w:hAnsi="Arial" w:cs="Arial"/>
      <w:sz w:val="26"/>
      <w:szCs w:val="26"/>
      <w:lang w:eastAsia="en-US"/>
    </w:rPr>
  </w:style>
  <w:style w:type="character" w:styleId="PageNumber">
    <w:name w:val="page number"/>
    <w:basedOn w:val="DefaultParagraphFont"/>
    <w:uiPriority w:val="99"/>
    <w:rsid w:val="00DE5182"/>
  </w:style>
  <w:style w:type="character" w:customStyle="1" w:styleId="apple-converted-space">
    <w:name w:val="apple-converted-space"/>
    <w:basedOn w:val="DefaultParagraphFont"/>
    <w:rsid w:val="00DE5182"/>
  </w:style>
  <w:style w:type="paragraph" w:customStyle="1" w:styleId="1">
    <w:name w:val="1"/>
    <w:basedOn w:val="Normal"/>
    <w:autoRedefine/>
    <w:rsid w:val="00DE5182"/>
    <w:pPr>
      <w:spacing w:after="160" w:line="240" w:lineRule="exact"/>
      <w:ind w:firstLine="567"/>
    </w:pPr>
    <w:rPr>
      <w:rFonts w:ascii="Verdana" w:eastAsia="Times New Roman" w:hAnsi="Verdana" w:cs="Verdana"/>
      <w:sz w:val="20"/>
      <w:szCs w:val="20"/>
      <w:lang w:eastAsia="en-US"/>
    </w:rPr>
  </w:style>
  <w:style w:type="paragraph" w:customStyle="1" w:styleId="ColorfulList-Accent11">
    <w:name w:val="Colorful List - Accent 11"/>
    <w:basedOn w:val="Normal"/>
    <w:uiPriority w:val="34"/>
    <w:qFormat/>
    <w:rsid w:val="00DE5182"/>
    <w:pPr>
      <w:ind w:left="720"/>
      <w:contextualSpacing/>
    </w:pPr>
    <w:rPr>
      <w:rFonts w:ascii="Times New Roman" w:eastAsia="Times New Roman" w:hAnsi="Times New Roman" w:cs="Times New Roman"/>
      <w:sz w:val="26"/>
      <w:szCs w:val="26"/>
      <w:lang w:val="vi-VN" w:eastAsia="en-US"/>
    </w:rPr>
  </w:style>
  <w:style w:type="paragraph" w:customStyle="1" w:styleId="msonormalcxspmiddle">
    <w:name w:val="msonormalcxspmiddle"/>
    <w:basedOn w:val="Normal"/>
    <w:rsid w:val="00DE5182"/>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paragraph" w:styleId="DocumentMap">
    <w:name w:val="Document Map"/>
    <w:basedOn w:val="Normal"/>
    <w:link w:val="DocumentMapChar"/>
    <w:rsid w:val="00DE5182"/>
    <w:pPr>
      <w:spacing w:after="0" w:line="240" w:lineRule="auto"/>
    </w:pPr>
    <w:rPr>
      <w:rFonts w:ascii="Tahoma" w:eastAsia="Times New Roman" w:hAnsi="Tahoma" w:cs="Times New Roman"/>
      <w:sz w:val="16"/>
      <w:szCs w:val="16"/>
      <w:lang w:val="x-none" w:eastAsia="x-none"/>
    </w:rPr>
  </w:style>
  <w:style w:type="character" w:customStyle="1" w:styleId="DocumentMapChar">
    <w:name w:val="Document Map Char"/>
    <w:basedOn w:val="DefaultParagraphFont"/>
    <w:link w:val="DocumentMap"/>
    <w:rsid w:val="00DE5182"/>
    <w:rPr>
      <w:rFonts w:ascii="Tahoma" w:eastAsia="Times New Roman" w:hAnsi="Tahoma" w:cs="Times New Roman"/>
      <w:sz w:val="16"/>
      <w:szCs w:val="16"/>
      <w:lang w:val="x-none" w:eastAsia="x-none"/>
    </w:rPr>
  </w:style>
  <w:style w:type="character" w:customStyle="1" w:styleId="mi">
    <w:name w:val="mi"/>
    <w:basedOn w:val="DefaultParagraphFont"/>
    <w:rsid w:val="00DE5182"/>
  </w:style>
  <w:style w:type="character" w:customStyle="1" w:styleId="mn">
    <w:name w:val="mn"/>
    <w:basedOn w:val="DefaultParagraphFont"/>
    <w:rsid w:val="00DE5182"/>
  </w:style>
  <w:style w:type="character" w:customStyle="1" w:styleId="mo">
    <w:name w:val="mo"/>
    <w:basedOn w:val="DefaultParagraphFont"/>
    <w:rsid w:val="00DE5182"/>
  </w:style>
  <w:style w:type="paragraph" w:customStyle="1" w:styleId="Style">
    <w:name w:val="Style"/>
    <w:rsid w:val="00DE5182"/>
    <w:pPr>
      <w:widowControl w:val="0"/>
      <w:autoSpaceDE w:val="0"/>
      <w:autoSpaceDN w:val="0"/>
      <w:adjustRightInd w:val="0"/>
      <w:spacing w:after="0" w:line="240" w:lineRule="auto"/>
    </w:pPr>
    <w:rPr>
      <w:rFonts w:ascii="Arial" w:eastAsia="Times New Roman" w:hAnsi="Arial" w:cs="Arial"/>
      <w:sz w:val="24"/>
      <w:szCs w:val="24"/>
      <w:lang w:eastAsia="en-US"/>
    </w:rPr>
  </w:style>
  <w:style w:type="character" w:customStyle="1" w:styleId="BalloonTextChar1">
    <w:name w:val="Balloon Text Char1"/>
    <w:rsid w:val="00DE5182"/>
    <w:rPr>
      <w:rFonts w:ascii="Tahoma" w:hAnsi="Tahoma" w:cs="Tahoma"/>
      <w:sz w:val="16"/>
      <w:szCs w:val="16"/>
    </w:rPr>
  </w:style>
  <w:style w:type="character" w:customStyle="1" w:styleId="MTEquationSection">
    <w:name w:val="MTEquationSection"/>
    <w:rsid w:val="00DE5182"/>
    <w:rPr>
      <w:rFonts w:ascii="Palatino Linotype" w:hAnsi="Palatino Linotype"/>
      <w:b/>
      <w:vanish/>
      <w:color w:val="FF0000"/>
      <w:sz w:val="22"/>
      <w:szCs w:val="22"/>
    </w:rPr>
  </w:style>
  <w:style w:type="character" w:customStyle="1" w:styleId="nowrap">
    <w:name w:val="nowrap"/>
    <w:basedOn w:val="DefaultParagraphFont"/>
    <w:rsid w:val="00DE5182"/>
  </w:style>
  <w:style w:type="paragraph" w:customStyle="1" w:styleId="ListParagraph1">
    <w:name w:val="List Paragraph1"/>
    <w:basedOn w:val="Normal"/>
    <w:uiPriority w:val="99"/>
    <w:qFormat/>
    <w:rsid w:val="00DE5182"/>
    <w:pPr>
      <w:ind w:left="720"/>
      <w:contextualSpacing/>
    </w:pPr>
    <w:rPr>
      <w:rFonts w:ascii="Calibri" w:eastAsia="Calibri" w:hAnsi="Calibri" w:cs="Times New Roman"/>
      <w:lang w:eastAsia="en-US"/>
    </w:rPr>
  </w:style>
  <w:style w:type="paragraph" w:customStyle="1" w:styleId="NoSpacing1">
    <w:name w:val="No Spacing1"/>
    <w:qFormat/>
    <w:rsid w:val="00DE5182"/>
    <w:pPr>
      <w:spacing w:after="0" w:line="240" w:lineRule="auto"/>
    </w:pPr>
    <w:rPr>
      <w:rFonts w:ascii="Calibri" w:eastAsia="Calibri" w:hAnsi="Calibri" w:cs="Times New Roman"/>
      <w:lang w:eastAsia="en-US"/>
    </w:rPr>
  </w:style>
  <w:style w:type="character" w:customStyle="1" w:styleId="FooterChar1">
    <w:name w:val="Footer Char1"/>
    <w:rsid w:val="00DE5182"/>
    <w:rPr>
      <w:rFonts w:eastAsia="Calibri"/>
      <w:sz w:val="28"/>
      <w:szCs w:val="22"/>
      <w:lang w:val="en-US" w:eastAsia="en-US" w:bidi="ar-SA"/>
    </w:rPr>
  </w:style>
  <w:style w:type="character" w:customStyle="1" w:styleId="lbqmark">
    <w:name w:val="lb_q_mark"/>
    <w:rsid w:val="00DE5182"/>
  </w:style>
  <w:style w:type="character" w:customStyle="1" w:styleId="lbqtext">
    <w:name w:val="lb_q_text"/>
    <w:rsid w:val="00DE5182"/>
  </w:style>
  <w:style w:type="character" w:styleId="Emphasis">
    <w:name w:val="Emphasis"/>
    <w:uiPriority w:val="20"/>
    <w:qFormat/>
    <w:rsid w:val="00DE5182"/>
    <w:rPr>
      <w:rFonts w:cs="Times New Roman"/>
      <w:i/>
      <w:iCs/>
    </w:rPr>
  </w:style>
  <w:style w:type="character" w:customStyle="1" w:styleId="mjxassistivemathml">
    <w:name w:val="mjx_assistive_mathml"/>
    <w:basedOn w:val="DefaultParagraphFont"/>
    <w:rsid w:val="00DE5182"/>
  </w:style>
  <w:style w:type="paragraph" w:customStyle="1" w:styleId="Style1">
    <w:name w:val="Style 1"/>
    <w:basedOn w:val="Heading1"/>
    <w:autoRedefine/>
    <w:qFormat/>
    <w:rsid w:val="00DE5182"/>
    <w:pPr>
      <w:keepLines w:val="0"/>
      <w:framePr w:wrap="around" w:vAnchor="text" w:hAnchor="text" w:y="1"/>
      <w:spacing w:before="240" w:after="60" w:line="240" w:lineRule="auto"/>
      <w:ind w:left="284" w:hanging="851"/>
      <w:jc w:val="center"/>
    </w:pPr>
    <w:rPr>
      <w:rFonts w:ascii="Tiffany-Heavy" w:eastAsia="Times New Roman" w:hAnsi="Tiffany-Heavy" w:cs="Chu Văn An (Uni)"/>
      <w:bCs/>
      <w:noProof w:val="0"/>
      <w:color w:val="FF0000"/>
      <w:kern w:val="32"/>
      <w:sz w:val="36"/>
      <w:szCs w:val="36"/>
    </w:rPr>
  </w:style>
  <w:style w:type="paragraph" w:customStyle="1" w:styleId="Style2">
    <w:name w:val="Style 2"/>
    <w:basedOn w:val="Heading2"/>
    <w:autoRedefine/>
    <w:qFormat/>
    <w:rsid w:val="00DE5182"/>
    <w:pPr>
      <w:keepLines w:val="0"/>
      <w:numPr>
        <w:numId w:val="1"/>
      </w:numPr>
      <w:spacing w:line="240" w:lineRule="auto"/>
      <w:jc w:val="left"/>
    </w:pPr>
    <w:rPr>
      <w:rFonts w:ascii="Times New Roman Bold" w:eastAsia="Times New Roman" w:hAnsi="Times New Roman Bold" w:cs="Times New Roman"/>
      <w:b/>
      <w:bCs/>
      <w:iCs/>
      <w:noProof w:val="0"/>
      <w:color w:val="CC00FF"/>
      <w:sz w:val="32"/>
      <w:szCs w:val="24"/>
      <w:lang w:val="x-none" w:eastAsia="x-none"/>
    </w:rPr>
  </w:style>
  <w:style w:type="character" w:customStyle="1" w:styleId="MTConvertedEquation">
    <w:name w:val="MTConvertedEquation"/>
    <w:rsid w:val="00DE5182"/>
    <w:rPr>
      <w:noProof/>
      <w:color w:val="00B0F0"/>
      <w:position w:val="-6"/>
      <w:szCs w:val="26"/>
    </w:rPr>
  </w:style>
  <w:style w:type="paragraph" w:customStyle="1" w:styleId="msolistparagraph0">
    <w:name w:val="msolistparagraph"/>
    <w:basedOn w:val="Normal"/>
    <w:rsid w:val="00DE5182"/>
    <w:pPr>
      <w:spacing w:after="0" w:line="240" w:lineRule="auto"/>
      <w:ind w:left="720"/>
      <w:contextualSpacing/>
    </w:pPr>
    <w:rPr>
      <w:rFonts w:ascii="Times New Roman" w:eastAsia="Times New Roman" w:hAnsi="Times New Roman" w:cs="Times New Roman"/>
      <w:sz w:val="24"/>
      <w:szCs w:val="24"/>
      <w:lang w:eastAsia="en-US"/>
    </w:rPr>
  </w:style>
  <w:style w:type="paragraph" w:customStyle="1" w:styleId="vidu">
    <w:name w:val="vi du"/>
    <w:qFormat/>
    <w:rsid w:val="00DE5182"/>
    <w:pPr>
      <w:numPr>
        <w:numId w:val="2"/>
      </w:numPr>
      <w:tabs>
        <w:tab w:val="left" w:leader="dot" w:pos="7920"/>
      </w:tabs>
      <w:spacing w:after="160" w:line="259" w:lineRule="auto"/>
    </w:pPr>
    <w:rPr>
      <w:rFonts w:ascii="Palatino Linotype" w:eastAsia="Calibri" w:hAnsi="Palatino Linotype" w:cs="Times New Roman"/>
      <w:sz w:val="24"/>
      <w:szCs w:val="24"/>
      <w:lang w:eastAsia="en-US"/>
    </w:rPr>
  </w:style>
  <w:style w:type="paragraph" w:customStyle="1" w:styleId="thutu">
    <w:name w:val="thu tu"/>
    <w:qFormat/>
    <w:rsid w:val="00DE5182"/>
    <w:pPr>
      <w:tabs>
        <w:tab w:val="num" w:pos="720"/>
        <w:tab w:val="left" w:leader="dot" w:pos="7920"/>
      </w:tabs>
      <w:spacing w:after="160" w:line="259" w:lineRule="auto"/>
      <w:ind w:left="720" w:hanging="720"/>
    </w:pPr>
    <w:rPr>
      <w:rFonts w:ascii="Palatino Linotype" w:eastAsia="Calibri" w:hAnsi="Palatino Linotype" w:cs="Times New Roman"/>
      <w:sz w:val="24"/>
      <w:szCs w:val="24"/>
      <w:lang w:eastAsia="en-US"/>
    </w:rPr>
  </w:style>
  <w:style w:type="character" w:styleId="SubtleEmphasis">
    <w:name w:val="Subtle Emphasis"/>
    <w:uiPriority w:val="19"/>
    <w:qFormat/>
    <w:rsid w:val="00DE5182"/>
    <w:rPr>
      <w:i/>
      <w:iCs/>
      <w:color w:val="808080"/>
    </w:rPr>
  </w:style>
  <w:style w:type="character" w:customStyle="1" w:styleId="fontstyle01">
    <w:name w:val="fontstyle01"/>
    <w:rsid w:val="00DE5182"/>
    <w:rPr>
      <w:rFonts w:ascii="Times New Roman" w:hAnsi="Times New Roman" w:cs="Times New Roman" w:hint="default"/>
      <w:b w:val="0"/>
      <w:bCs w:val="0"/>
      <w:i w:val="0"/>
      <w:iCs w:val="0"/>
      <w:color w:val="000000"/>
      <w:sz w:val="26"/>
      <w:szCs w:val="26"/>
    </w:rPr>
  </w:style>
  <w:style w:type="character" w:customStyle="1" w:styleId="fontstyle21">
    <w:name w:val="fontstyle21"/>
    <w:rsid w:val="00DE5182"/>
    <w:rPr>
      <w:rFonts w:ascii="Symbol" w:hAnsi="Symbol" w:hint="default"/>
      <w:b w:val="0"/>
      <w:bCs w:val="0"/>
      <w:i w:val="0"/>
      <w:iCs w:val="0"/>
      <w:color w:val="000000"/>
      <w:sz w:val="110"/>
      <w:szCs w:val="110"/>
    </w:rPr>
  </w:style>
  <w:style w:type="character" w:customStyle="1" w:styleId="fontstyle31">
    <w:name w:val="fontstyle31"/>
    <w:rsid w:val="00DE5182"/>
    <w:rPr>
      <w:rFonts w:ascii="Times New Roman" w:hAnsi="Times New Roman" w:cs="Times New Roman" w:hint="default"/>
      <w:b w:val="0"/>
      <w:bCs w:val="0"/>
      <w:i/>
      <w:iCs/>
      <w:color w:val="000000"/>
      <w:sz w:val="82"/>
      <w:szCs w:val="82"/>
    </w:rPr>
  </w:style>
  <w:style w:type="character" w:customStyle="1" w:styleId="fontstyle41">
    <w:name w:val="fontstyle41"/>
    <w:rsid w:val="00DE5182"/>
    <w:rPr>
      <w:rFonts w:ascii=".VnTime" w:hAnsi=".VnTime" w:hint="default"/>
      <w:b w:val="0"/>
      <w:bCs w:val="0"/>
      <w:i w:val="0"/>
      <w:iCs w:val="0"/>
      <w:color w:val="000000"/>
      <w:sz w:val="82"/>
      <w:szCs w:val="82"/>
    </w:rPr>
  </w:style>
  <w:style w:type="paragraph" w:styleId="ListBullet">
    <w:name w:val="List Bullet"/>
    <w:basedOn w:val="Normal"/>
    <w:unhideWhenUsed/>
    <w:rsid w:val="00DE5182"/>
    <w:pPr>
      <w:spacing w:after="160" w:line="259" w:lineRule="auto"/>
      <w:ind w:left="720" w:hanging="360"/>
      <w:contextualSpacing/>
    </w:pPr>
    <w:rPr>
      <w:rFonts w:ascii="Times New Roman" w:eastAsia="Calibri" w:hAnsi="Times New Roman" w:cs="Times New Roman"/>
      <w:sz w:val="28"/>
      <w:lang w:eastAsia="en-US"/>
    </w:rPr>
  </w:style>
  <w:style w:type="character" w:customStyle="1" w:styleId="ptl">
    <w:name w:val="ptl"/>
    <w:basedOn w:val="DefaultParagraphFont"/>
    <w:rsid w:val="00DE5182"/>
  </w:style>
  <w:style w:type="character" w:customStyle="1" w:styleId="separator">
    <w:name w:val="separator"/>
    <w:basedOn w:val="DefaultParagraphFont"/>
    <w:rsid w:val="00DE5182"/>
  </w:style>
  <w:style w:type="paragraph" w:customStyle="1" w:styleId="oncaDanhsch">
    <w:name w:val="Đoạn của Danh sách"/>
    <w:basedOn w:val="Normal"/>
    <w:link w:val="oncaDanhschChar"/>
    <w:qFormat/>
    <w:rsid w:val="00DE5182"/>
    <w:pPr>
      <w:spacing w:after="0" w:line="240" w:lineRule="auto"/>
      <w:ind w:left="720" w:hanging="340"/>
      <w:contextualSpacing/>
    </w:pPr>
    <w:rPr>
      <w:rFonts w:ascii="Times New Roman" w:eastAsia="Calibri" w:hAnsi="Times New Roman" w:cs="Times New Roman"/>
      <w:sz w:val="24"/>
      <w:lang w:eastAsia="en-US"/>
    </w:rPr>
  </w:style>
  <w:style w:type="character" w:customStyle="1" w:styleId="Vnbnnidung">
    <w:name w:val="Văn bản nội dung_"/>
    <w:link w:val="Vnbnnidung0"/>
    <w:rsid w:val="00DE5182"/>
    <w:rPr>
      <w:spacing w:val="5"/>
      <w:sz w:val="21"/>
      <w:szCs w:val="21"/>
      <w:shd w:val="clear" w:color="auto" w:fill="FFFFFF"/>
    </w:rPr>
  </w:style>
  <w:style w:type="paragraph" w:customStyle="1" w:styleId="Vnbnnidung0">
    <w:name w:val="Văn bản nội dung"/>
    <w:basedOn w:val="Normal"/>
    <w:link w:val="Vnbnnidung"/>
    <w:rsid w:val="00DE5182"/>
    <w:pPr>
      <w:widowControl w:val="0"/>
      <w:shd w:val="clear" w:color="auto" w:fill="FFFFFF"/>
      <w:spacing w:after="0" w:line="254" w:lineRule="exact"/>
      <w:ind w:hanging="740"/>
      <w:jc w:val="both"/>
    </w:pPr>
    <w:rPr>
      <w:spacing w:val="5"/>
      <w:sz w:val="21"/>
      <w:szCs w:val="21"/>
    </w:rPr>
  </w:style>
  <w:style w:type="character" w:customStyle="1" w:styleId="Vnbnnidung11pt">
    <w:name w:val="Văn bản nội dung + 11 pt"/>
    <w:aliases w:val="In đậm,Giãn cách 0 pt,Văn bản nội dung + In nghiêng,Văn bản nội dung + Candara,10 pt,Văn bản nội dung (4) + 11 pt,Không in nghiêng,Ghi chú cuối trang + 11 pt,Ghi chú cuối trang + In nghiêng,Ghi chú cuối trang + Candara"/>
    <w:rsid w:val="00DE5182"/>
    <w:rPr>
      <w:b/>
      <w:bCs/>
      <w:color w:val="000000"/>
      <w:spacing w:val="6"/>
      <w:w w:val="100"/>
      <w:position w:val="0"/>
      <w:sz w:val="22"/>
      <w:szCs w:val="22"/>
      <w:shd w:val="clear" w:color="auto" w:fill="FFFFFF"/>
      <w:lang w:val="vi-VN"/>
    </w:rPr>
  </w:style>
  <w:style w:type="paragraph" w:styleId="BodyTextIndent2">
    <w:name w:val="Body Text Indent 2"/>
    <w:basedOn w:val="Normal"/>
    <w:link w:val="BodyTextIndent2Char"/>
    <w:rsid w:val="00DE5182"/>
    <w:pPr>
      <w:pBdr>
        <w:top w:val="single" w:sz="4" w:space="1" w:color="auto"/>
        <w:left w:val="single" w:sz="4" w:space="4" w:color="auto"/>
        <w:bottom w:val="single" w:sz="4" w:space="1" w:color="auto"/>
        <w:right w:val="single" w:sz="4" w:space="4" w:color="auto"/>
      </w:pBdr>
      <w:spacing w:after="0" w:line="240" w:lineRule="auto"/>
      <w:ind w:left="390" w:hanging="390"/>
      <w:jc w:val="both"/>
    </w:pPr>
    <w:rPr>
      <w:rFonts w:ascii="VNI-Times" w:eastAsia="Times New Roman" w:hAnsi="VNI-Times" w:cs="Times New Roman"/>
      <w:sz w:val="26"/>
      <w:szCs w:val="20"/>
      <w:lang w:val="x-none" w:eastAsia="x-none"/>
    </w:rPr>
  </w:style>
  <w:style w:type="character" w:customStyle="1" w:styleId="BodyTextIndent2Char">
    <w:name w:val="Body Text Indent 2 Char"/>
    <w:basedOn w:val="DefaultParagraphFont"/>
    <w:link w:val="BodyTextIndent2"/>
    <w:rsid w:val="00DE5182"/>
    <w:rPr>
      <w:rFonts w:ascii="VNI-Times" w:eastAsia="Times New Roman" w:hAnsi="VNI-Times" w:cs="Times New Roman"/>
      <w:sz w:val="26"/>
      <w:szCs w:val="20"/>
      <w:lang w:val="x-none" w:eastAsia="x-none"/>
    </w:rPr>
  </w:style>
  <w:style w:type="paragraph" w:styleId="BodyTextIndent">
    <w:name w:val="Body Text Indent"/>
    <w:basedOn w:val="Normal"/>
    <w:link w:val="BodyTextIndentChar"/>
    <w:rsid w:val="00DE5182"/>
    <w:pPr>
      <w:spacing w:after="0" w:line="240" w:lineRule="auto"/>
      <w:ind w:left="390" w:hanging="390"/>
      <w:jc w:val="both"/>
    </w:pPr>
    <w:rPr>
      <w:rFonts w:ascii="VNI-Times" w:eastAsia="Times New Roman" w:hAnsi="VNI-Times" w:cs="Times New Roman"/>
      <w:b/>
      <w:bCs/>
      <w:sz w:val="26"/>
      <w:szCs w:val="24"/>
      <w:lang w:val="x-none" w:eastAsia="x-none"/>
    </w:rPr>
  </w:style>
  <w:style w:type="character" w:customStyle="1" w:styleId="BodyTextIndentChar">
    <w:name w:val="Body Text Indent Char"/>
    <w:basedOn w:val="DefaultParagraphFont"/>
    <w:link w:val="BodyTextIndent"/>
    <w:rsid w:val="00DE5182"/>
    <w:rPr>
      <w:rFonts w:ascii="VNI-Times" w:eastAsia="Times New Roman" w:hAnsi="VNI-Times" w:cs="Times New Roman"/>
      <w:b/>
      <w:bCs/>
      <w:sz w:val="26"/>
      <w:szCs w:val="24"/>
      <w:lang w:val="x-none" w:eastAsia="x-none"/>
    </w:rPr>
  </w:style>
  <w:style w:type="paragraph" w:styleId="BodyTextIndent3">
    <w:name w:val="Body Text Indent 3"/>
    <w:basedOn w:val="Normal"/>
    <w:link w:val="BodyTextIndent3Char"/>
    <w:rsid w:val="00DE5182"/>
    <w:pPr>
      <w:pBdr>
        <w:top w:val="single" w:sz="4" w:space="1" w:color="auto"/>
        <w:left w:val="single" w:sz="4" w:space="4" w:color="auto"/>
        <w:bottom w:val="single" w:sz="4" w:space="1" w:color="auto"/>
        <w:right w:val="single" w:sz="4" w:space="4" w:color="auto"/>
      </w:pBdr>
      <w:spacing w:after="0" w:line="240" w:lineRule="auto"/>
      <w:ind w:left="420" w:hanging="420"/>
      <w:jc w:val="both"/>
    </w:pPr>
    <w:rPr>
      <w:rFonts w:ascii="VNI-Times" w:eastAsia="Times New Roman" w:hAnsi="VNI-Times" w:cs="Times New Roman"/>
      <w:sz w:val="26"/>
      <w:szCs w:val="24"/>
      <w:lang w:val="x-none" w:eastAsia="x-none"/>
    </w:rPr>
  </w:style>
  <w:style w:type="character" w:customStyle="1" w:styleId="BodyTextIndent3Char">
    <w:name w:val="Body Text Indent 3 Char"/>
    <w:basedOn w:val="DefaultParagraphFont"/>
    <w:link w:val="BodyTextIndent3"/>
    <w:rsid w:val="00DE5182"/>
    <w:rPr>
      <w:rFonts w:ascii="VNI-Times" w:eastAsia="Times New Roman" w:hAnsi="VNI-Times" w:cs="Times New Roman"/>
      <w:sz w:val="26"/>
      <w:szCs w:val="24"/>
      <w:lang w:val="x-none" w:eastAsia="x-none"/>
    </w:rPr>
  </w:style>
  <w:style w:type="paragraph" w:styleId="EnvelopeAddress">
    <w:name w:val="envelope address"/>
    <w:basedOn w:val="Normal"/>
    <w:rsid w:val="00DE5182"/>
    <w:pPr>
      <w:framePr w:w="7920" w:h="1980" w:hRule="exact" w:hSpace="180" w:wrap="auto" w:hAnchor="page" w:xAlign="center" w:yAlign="bottom"/>
      <w:spacing w:after="0" w:line="240" w:lineRule="auto"/>
      <w:ind w:left="2880"/>
    </w:pPr>
    <w:rPr>
      <w:rFonts w:ascii=".VnTimeH" w:eastAsia="Times New Roman" w:hAnsi=".VnTimeH" w:cs="Times New Roman"/>
      <w:sz w:val="24"/>
      <w:szCs w:val="24"/>
      <w:lang w:eastAsia="en-US"/>
    </w:rPr>
  </w:style>
  <w:style w:type="paragraph" w:customStyle="1" w:styleId="Style3">
    <w:name w:val="Style3"/>
    <w:basedOn w:val="Normal"/>
    <w:rsid w:val="00DE5182"/>
    <w:pPr>
      <w:spacing w:after="0" w:line="240" w:lineRule="auto"/>
    </w:pPr>
    <w:rPr>
      <w:rFonts w:ascii="Times New Roman" w:eastAsia="Times New Roman" w:hAnsi="Times New Roman" w:cs="Times New Roman"/>
      <w:sz w:val="24"/>
      <w:szCs w:val="24"/>
      <w:lang w:eastAsia="en-US"/>
    </w:rPr>
  </w:style>
  <w:style w:type="paragraph" w:customStyle="1" w:styleId="Style10">
    <w:name w:val="Style1"/>
    <w:basedOn w:val="Normal"/>
    <w:autoRedefine/>
    <w:rsid w:val="00DE5182"/>
    <w:pPr>
      <w:spacing w:after="0" w:line="240" w:lineRule="auto"/>
    </w:pPr>
    <w:rPr>
      <w:rFonts w:ascii="Times New Roman" w:eastAsia="Times New Roman" w:hAnsi="Times New Roman" w:cs="Times New Roman"/>
      <w:b/>
      <w:bCs/>
      <w:sz w:val="24"/>
      <w:szCs w:val="28"/>
      <w:lang w:eastAsia="en-US"/>
    </w:rPr>
  </w:style>
  <w:style w:type="paragraph" w:customStyle="1" w:styleId="Style20">
    <w:name w:val="Style2"/>
    <w:basedOn w:val="Normal"/>
    <w:autoRedefine/>
    <w:rsid w:val="00DE5182"/>
    <w:pPr>
      <w:spacing w:after="0" w:line="240" w:lineRule="auto"/>
    </w:pPr>
    <w:rPr>
      <w:rFonts w:ascii=".VnTimeH" w:eastAsia="Times New Roman" w:hAnsi=".VnTimeH" w:cs="Times New Roman"/>
      <w:color w:val="0000FF"/>
      <w:sz w:val="40"/>
      <w:szCs w:val="40"/>
      <w:lang w:eastAsia="en-US"/>
    </w:rPr>
  </w:style>
  <w:style w:type="character" w:customStyle="1" w:styleId="grame">
    <w:name w:val="grame"/>
    <w:basedOn w:val="DefaultParagraphFont"/>
    <w:rsid w:val="00DE5182"/>
  </w:style>
  <w:style w:type="character" w:customStyle="1" w:styleId="CharChar11">
    <w:name w:val="Char Char11"/>
    <w:rsid w:val="00DE5182"/>
    <w:rPr>
      <w:rFonts w:ascii="Calibri" w:eastAsia="MS Gothic" w:hAnsi="Calibri"/>
      <w:b/>
      <w:bCs/>
      <w:sz w:val="26"/>
      <w:szCs w:val="26"/>
      <w:lang w:val="en-US" w:eastAsia="en-US"/>
    </w:rPr>
  </w:style>
  <w:style w:type="character" w:customStyle="1" w:styleId="ColorfulList-Accent1Char">
    <w:name w:val="Colorful List - Accent 1 Char"/>
    <w:link w:val="ColorfulList-Accent1"/>
    <w:uiPriority w:val="34"/>
    <w:locked/>
    <w:rsid w:val="00DE5182"/>
    <w:rPr>
      <w:rFonts w:ascii="Calibri" w:eastAsia="Calibri" w:hAnsi="Calibri"/>
      <w:sz w:val="22"/>
      <w:szCs w:val="22"/>
      <w:lang w:val="en-US" w:eastAsia="en-US" w:bidi="ar-SA"/>
    </w:rPr>
  </w:style>
  <w:style w:type="table" w:styleId="ColorfulList-Accent1">
    <w:name w:val="Colorful List Accent 1"/>
    <w:basedOn w:val="TableNormal"/>
    <w:link w:val="ColorfulList-Accent1Char"/>
    <w:uiPriority w:val="34"/>
    <w:rsid w:val="00DE5182"/>
    <w:pPr>
      <w:spacing w:after="0" w:line="240" w:lineRule="auto"/>
    </w:pPr>
    <w:rPr>
      <w:rFonts w:ascii="Calibri" w:eastAsia="Calibri" w:hAnsi="Calibri"/>
      <w:lang w:eastAsia="en-US"/>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CU">
    <w:name w:val="CÂU"/>
    <w:basedOn w:val="Normal"/>
    <w:qFormat/>
    <w:rsid w:val="00DE5182"/>
    <w:pPr>
      <w:tabs>
        <w:tab w:val="num" w:pos="720"/>
        <w:tab w:val="left" w:pos="1170"/>
        <w:tab w:val="left" w:pos="3600"/>
        <w:tab w:val="left" w:pos="5940"/>
        <w:tab w:val="left" w:pos="8190"/>
      </w:tabs>
      <w:ind w:left="720" w:hanging="720"/>
    </w:pPr>
    <w:rPr>
      <w:rFonts w:ascii="Palatino Linotype" w:eastAsia="Calibri" w:hAnsi="Palatino Linotype" w:cs="Times New Roman"/>
      <w:noProof/>
      <w:sz w:val="24"/>
      <w:szCs w:val="24"/>
      <w:lang w:val="vi-VN" w:eastAsia="en-US"/>
    </w:rPr>
  </w:style>
  <w:style w:type="character" w:styleId="FollowedHyperlink">
    <w:name w:val="FollowedHyperlink"/>
    <w:uiPriority w:val="99"/>
    <w:unhideWhenUsed/>
    <w:rsid w:val="00DE5182"/>
    <w:rPr>
      <w:color w:val="800080"/>
      <w:u w:val="single"/>
    </w:rPr>
  </w:style>
  <w:style w:type="paragraph" w:styleId="z-TopofForm">
    <w:name w:val="HTML Top of Form"/>
    <w:basedOn w:val="Normal"/>
    <w:next w:val="Normal"/>
    <w:link w:val="z-TopofFormChar"/>
    <w:hidden/>
    <w:uiPriority w:val="99"/>
    <w:unhideWhenUsed/>
    <w:rsid w:val="00DE5182"/>
    <w:pPr>
      <w:pBdr>
        <w:bottom w:val="single" w:sz="6" w:space="1" w:color="auto"/>
      </w:pBdr>
      <w:spacing w:after="0" w:line="256" w:lineRule="auto"/>
      <w:jc w:val="center"/>
    </w:pPr>
    <w:rPr>
      <w:rFonts w:ascii="Arial" w:eastAsia="Arial" w:hAnsi="Arial" w:cs="Times New Roman"/>
      <w:vanish/>
      <w:sz w:val="16"/>
      <w:szCs w:val="16"/>
      <w:lang w:eastAsia="en-US"/>
    </w:rPr>
  </w:style>
  <w:style w:type="character" w:customStyle="1" w:styleId="z-TopofFormChar">
    <w:name w:val="z-Top of Form Char"/>
    <w:basedOn w:val="DefaultParagraphFont"/>
    <w:link w:val="z-TopofForm"/>
    <w:uiPriority w:val="99"/>
    <w:rsid w:val="00DE5182"/>
    <w:rPr>
      <w:rFonts w:ascii="Arial" w:eastAsia="Arial" w:hAnsi="Arial" w:cs="Times New Roman"/>
      <w:vanish/>
      <w:sz w:val="16"/>
      <w:szCs w:val="16"/>
      <w:lang w:eastAsia="en-US"/>
    </w:rPr>
  </w:style>
  <w:style w:type="character" w:customStyle="1" w:styleId="Bodytext2">
    <w:name w:val="Body text (2)_"/>
    <w:link w:val="Bodytext20"/>
    <w:rsid w:val="00DE5182"/>
    <w:rPr>
      <w:color w:val="141414"/>
      <w:shd w:val="clear" w:color="auto" w:fill="FFFFFF"/>
    </w:rPr>
  </w:style>
  <w:style w:type="paragraph" w:customStyle="1" w:styleId="Bodytext20">
    <w:name w:val="Body text (2)"/>
    <w:basedOn w:val="Normal"/>
    <w:link w:val="Bodytext2"/>
    <w:rsid w:val="00DE5182"/>
    <w:pPr>
      <w:widowControl w:val="0"/>
      <w:shd w:val="clear" w:color="auto" w:fill="FFFFFF"/>
      <w:spacing w:after="0" w:line="0" w:lineRule="atLeast"/>
      <w:ind w:hanging="800"/>
      <w:jc w:val="both"/>
    </w:pPr>
    <w:rPr>
      <w:color w:val="141414"/>
    </w:rPr>
  </w:style>
  <w:style w:type="paragraph" w:customStyle="1" w:styleId="Normal10">
    <w:name w:val="Normal_1"/>
    <w:qFormat/>
    <w:rsid w:val="00DE5182"/>
    <w:pPr>
      <w:spacing w:after="0" w:line="240" w:lineRule="auto"/>
    </w:pPr>
    <w:rPr>
      <w:rFonts w:ascii="Times New Roman" w:eastAsia="Times New Roman" w:hAnsi="Times New Roman" w:cs="Times New Roman"/>
      <w:sz w:val="24"/>
      <w:szCs w:val="24"/>
      <w:lang w:eastAsia="en-US"/>
    </w:rPr>
  </w:style>
  <w:style w:type="character" w:customStyle="1" w:styleId="CommentTextChar">
    <w:name w:val="Comment Text Char"/>
    <w:basedOn w:val="DefaultParagraphFont"/>
    <w:link w:val="CommentText"/>
    <w:rsid w:val="00DE5182"/>
    <w:rPr>
      <w:rFonts w:ascii="Palatino Linotype" w:eastAsia="Palatino Linotype" w:hAnsi="Palatino Linotype" w:cs="Palatino Linotype"/>
      <w:noProof/>
      <w:sz w:val="20"/>
      <w:szCs w:val="20"/>
      <w:lang w:eastAsia="en-US"/>
    </w:rPr>
  </w:style>
  <w:style w:type="paragraph" w:styleId="CommentText">
    <w:name w:val="annotation text"/>
    <w:basedOn w:val="Normal"/>
    <w:link w:val="CommentTextChar"/>
    <w:unhideWhenUsed/>
    <w:rsid w:val="00DE5182"/>
    <w:pPr>
      <w:spacing w:after="0" w:line="240" w:lineRule="auto"/>
      <w:jc w:val="both"/>
    </w:pPr>
    <w:rPr>
      <w:rFonts w:ascii="Palatino Linotype" w:eastAsia="Palatino Linotype" w:hAnsi="Palatino Linotype" w:cs="Palatino Linotype"/>
      <w:noProof/>
      <w:sz w:val="20"/>
      <w:szCs w:val="20"/>
      <w:lang w:eastAsia="en-US"/>
    </w:rPr>
  </w:style>
  <w:style w:type="character" w:customStyle="1" w:styleId="CommentSubjectChar">
    <w:name w:val="Comment Subject Char"/>
    <w:basedOn w:val="CommentTextChar"/>
    <w:link w:val="CommentSubject"/>
    <w:uiPriority w:val="99"/>
    <w:rsid w:val="00DE5182"/>
    <w:rPr>
      <w:rFonts w:ascii="Palatino Linotype" w:eastAsia="Palatino Linotype" w:hAnsi="Palatino Linotype" w:cs="Palatino Linotype"/>
      <w:b/>
      <w:bCs/>
      <w:noProof/>
      <w:sz w:val="20"/>
      <w:szCs w:val="20"/>
      <w:lang w:eastAsia="en-US"/>
    </w:rPr>
  </w:style>
  <w:style w:type="paragraph" w:styleId="CommentSubject">
    <w:name w:val="annotation subject"/>
    <w:basedOn w:val="CommentText"/>
    <w:next w:val="CommentText"/>
    <w:link w:val="CommentSubjectChar"/>
    <w:uiPriority w:val="99"/>
    <w:unhideWhenUsed/>
    <w:rsid w:val="00DE5182"/>
    <w:rPr>
      <w:b/>
      <w:bCs/>
    </w:rPr>
  </w:style>
  <w:style w:type="character" w:customStyle="1" w:styleId="apple-tab-span">
    <w:name w:val="apple-tab-span"/>
    <w:basedOn w:val="DefaultParagraphFont"/>
    <w:rsid w:val="00DE5182"/>
  </w:style>
  <w:style w:type="character" w:customStyle="1" w:styleId="fontstyle51">
    <w:name w:val="fontstyle51"/>
    <w:basedOn w:val="DefaultParagraphFont"/>
    <w:rsid w:val="00DE5182"/>
    <w:rPr>
      <w:rFonts w:ascii="CIDFont+F6" w:hAnsi="CIDFont+F6" w:hint="default"/>
      <w:b w:val="0"/>
      <w:bCs w:val="0"/>
      <w:i w:val="0"/>
      <w:iCs w:val="0"/>
      <w:color w:val="000000"/>
      <w:sz w:val="22"/>
      <w:szCs w:val="22"/>
    </w:rPr>
  </w:style>
  <w:style w:type="character" w:customStyle="1" w:styleId="xt0psk2">
    <w:name w:val="xt0psk2"/>
    <w:basedOn w:val="DefaultParagraphFont"/>
    <w:rsid w:val="00DE5182"/>
  </w:style>
  <w:style w:type="character" w:styleId="BookTitle">
    <w:name w:val="Book Title"/>
    <w:basedOn w:val="DefaultParagraphFont"/>
    <w:uiPriority w:val="33"/>
    <w:qFormat/>
    <w:rsid w:val="00DE5182"/>
    <w:rPr>
      <w:b/>
      <w:bCs/>
      <w:smallCaps/>
      <w:spacing w:val="5"/>
    </w:rPr>
  </w:style>
  <w:style w:type="character" w:customStyle="1" w:styleId="Vnbnnidung2">
    <w:name w:val="Văn bản nội dung (2)_"/>
    <w:link w:val="Vnbnnidung21"/>
    <w:locked/>
    <w:rsid w:val="00DE5182"/>
    <w:rPr>
      <w:rFonts w:ascii="Arial" w:eastAsia="Arial" w:hAnsi="Arial" w:cs="Arial"/>
      <w:b/>
      <w:shd w:val="clear" w:color="auto" w:fill="FFFFFF"/>
    </w:rPr>
  </w:style>
  <w:style w:type="paragraph" w:customStyle="1" w:styleId="Vnbnnidung21">
    <w:name w:val="Văn bản nội dung (2)1"/>
    <w:basedOn w:val="Normal"/>
    <w:link w:val="Vnbnnidung2"/>
    <w:qFormat/>
    <w:rsid w:val="00DE5182"/>
    <w:pPr>
      <w:widowControl w:val="0"/>
      <w:shd w:val="clear" w:color="auto" w:fill="FFFFFF"/>
      <w:spacing w:before="240" w:after="120" w:line="365" w:lineRule="exact"/>
      <w:ind w:hanging="1040"/>
    </w:pPr>
    <w:rPr>
      <w:rFonts w:ascii="Arial" w:eastAsia="Arial" w:hAnsi="Arial" w:cs="Arial"/>
      <w:b/>
    </w:rPr>
  </w:style>
  <w:style w:type="paragraph" w:styleId="TOC9">
    <w:name w:val="toc 9"/>
    <w:basedOn w:val="Normal"/>
    <w:next w:val="Normal"/>
    <w:link w:val="TOC9Char"/>
    <w:autoRedefine/>
    <w:unhideWhenUsed/>
    <w:qFormat/>
    <w:rsid w:val="00DE5182"/>
    <w:pPr>
      <w:spacing w:after="100" w:line="240" w:lineRule="auto"/>
      <w:ind w:left="1840"/>
      <w:jc w:val="both"/>
    </w:pPr>
    <w:rPr>
      <w:rFonts w:ascii="Palatino Linotype" w:eastAsia="Palatino Linotype" w:hAnsi="Palatino Linotype" w:cs="Palatino Linotype"/>
      <w:noProof/>
      <w:sz w:val="23"/>
      <w:szCs w:val="23"/>
      <w:lang w:eastAsia="en-US"/>
    </w:rPr>
  </w:style>
  <w:style w:type="character" w:customStyle="1" w:styleId="TOC9Char">
    <w:name w:val="TOC 9 Char"/>
    <w:link w:val="TOC9"/>
    <w:qFormat/>
    <w:rsid w:val="00DE5182"/>
    <w:rPr>
      <w:rFonts w:ascii="Palatino Linotype" w:eastAsia="Palatino Linotype" w:hAnsi="Palatino Linotype" w:cs="Palatino Linotype"/>
      <w:noProof/>
      <w:sz w:val="23"/>
      <w:szCs w:val="23"/>
      <w:lang w:eastAsia="en-US"/>
    </w:rPr>
  </w:style>
  <w:style w:type="character" w:customStyle="1" w:styleId="markedcontent">
    <w:name w:val="markedcontent"/>
    <w:basedOn w:val="DefaultParagraphFont"/>
    <w:rsid w:val="00DE5182"/>
  </w:style>
  <w:style w:type="paragraph" w:styleId="Quote">
    <w:name w:val="Quote"/>
    <w:basedOn w:val="Normal"/>
    <w:next w:val="Normal"/>
    <w:link w:val="QuoteChar"/>
    <w:uiPriority w:val="29"/>
    <w:qFormat/>
    <w:rsid w:val="00ED397D"/>
    <w:pPr>
      <w:spacing w:before="160" w:after="160" w:line="259" w:lineRule="auto"/>
      <w:jc w:val="center"/>
    </w:pPr>
    <w:rPr>
      <w:rFonts w:ascii="Times New Roman" w:eastAsiaTheme="minorHAnsi" w:hAnsi="Times New Roman"/>
      <w:i/>
      <w:iCs/>
      <w:color w:val="404040" w:themeColor="text1" w:themeTint="BF"/>
      <w:sz w:val="24"/>
      <w:lang w:eastAsia="en-US"/>
    </w:rPr>
  </w:style>
  <w:style w:type="character" w:customStyle="1" w:styleId="QuoteChar">
    <w:name w:val="Quote Char"/>
    <w:basedOn w:val="DefaultParagraphFont"/>
    <w:link w:val="Quote"/>
    <w:uiPriority w:val="29"/>
    <w:rsid w:val="00ED397D"/>
    <w:rPr>
      <w:rFonts w:ascii="Times New Roman" w:eastAsiaTheme="minorHAnsi" w:hAnsi="Times New Roman"/>
      <w:i/>
      <w:iCs/>
      <w:color w:val="404040" w:themeColor="text1" w:themeTint="BF"/>
      <w:sz w:val="24"/>
      <w:lang w:eastAsia="en-US"/>
    </w:rPr>
  </w:style>
  <w:style w:type="character" w:styleId="IntenseEmphasis">
    <w:name w:val="Intense Emphasis"/>
    <w:basedOn w:val="DefaultParagraphFont"/>
    <w:uiPriority w:val="21"/>
    <w:qFormat/>
    <w:rsid w:val="00ED397D"/>
    <w:rPr>
      <w:i/>
      <w:iCs/>
      <w:color w:val="365F91" w:themeColor="accent1" w:themeShade="BF"/>
    </w:rPr>
  </w:style>
  <w:style w:type="paragraph" w:styleId="IntenseQuote">
    <w:name w:val="Intense Quote"/>
    <w:basedOn w:val="Normal"/>
    <w:next w:val="Normal"/>
    <w:link w:val="IntenseQuoteChar"/>
    <w:uiPriority w:val="30"/>
    <w:qFormat/>
    <w:rsid w:val="00ED397D"/>
    <w:pPr>
      <w:pBdr>
        <w:top w:val="single" w:sz="4" w:space="10" w:color="365F91" w:themeColor="accent1" w:themeShade="BF"/>
        <w:bottom w:val="single" w:sz="4" w:space="10" w:color="365F91" w:themeColor="accent1" w:themeShade="BF"/>
      </w:pBdr>
      <w:spacing w:before="360" w:after="360" w:line="259" w:lineRule="auto"/>
      <w:ind w:left="864" w:right="864"/>
      <w:jc w:val="center"/>
    </w:pPr>
    <w:rPr>
      <w:rFonts w:ascii="Times New Roman" w:eastAsiaTheme="minorHAnsi" w:hAnsi="Times New Roman"/>
      <w:i/>
      <w:iCs/>
      <w:color w:val="365F91" w:themeColor="accent1" w:themeShade="BF"/>
      <w:sz w:val="24"/>
      <w:lang w:eastAsia="en-US"/>
    </w:rPr>
  </w:style>
  <w:style w:type="character" w:customStyle="1" w:styleId="IntenseQuoteChar">
    <w:name w:val="Intense Quote Char"/>
    <w:basedOn w:val="DefaultParagraphFont"/>
    <w:link w:val="IntenseQuote"/>
    <w:uiPriority w:val="30"/>
    <w:rsid w:val="00ED397D"/>
    <w:rPr>
      <w:rFonts w:ascii="Times New Roman" w:eastAsiaTheme="minorHAnsi" w:hAnsi="Times New Roman"/>
      <w:i/>
      <w:iCs/>
      <w:color w:val="365F91" w:themeColor="accent1" w:themeShade="BF"/>
      <w:sz w:val="24"/>
      <w:lang w:eastAsia="en-US"/>
    </w:rPr>
  </w:style>
  <w:style w:type="character" w:styleId="IntenseReference">
    <w:name w:val="Intense Reference"/>
    <w:basedOn w:val="DefaultParagraphFont"/>
    <w:uiPriority w:val="32"/>
    <w:qFormat/>
    <w:rsid w:val="00ED397D"/>
    <w:rPr>
      <w:b/>
      <w:bCs/>
      <w:smallCaps/>
      <w:color w:val="365F91" w:themeColor="accent1" w:themeShade="BF"/>
      <w:spacing w:val="5"/>
    </w:rPr>
  </w:style>
  <w:style w:type="table" w:customStyle="1" w:styleId="TableGrid1">
    <w:name w:val="Table Grid1"/>
    <w:basedOn w:val="TableNormal"/>
    <w:next w:val="TableGrid"/>
    <w:qFormat/>
    <w:rsid w:val="00ED397D"/>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
    <w:name w:val="Char"/>
    <w:basedOn w:val="Normal"/>
    <w:semiHidden/>
    <w:rsid w:val="00ED397D"/>
    <w:pPr>
      <w:spacing w:after="160" w:line="240" w:lineRule="exact"/>
    </w:pPr>
    <w:rPr>
      <w:rFonts w:ascii="Arial" w:eastAsia="Times New Roman" w:hAnsi="Arial" w:cs="Times New Roman"/>
      <w:lang w:eastAsia="en-US"/>
    </w:rPr>
  </w:style>
  <w:style w:type="character" w:styleId="PlaceholderText">
    <w:name w:val="Placeholder Text"/>
    <w:basedOn w:val="DefaultParagraphFont"/>
    <w:uiPriority w:val="99"/>
    <w:semiHidden/>
    <w:rsid w:val="00ED397D"/>
    <w:rPr>
      <w:color w:val="666666"/>
    </w:rPr>
  </w:style>
  <w:style w:type="character" w:customStyle="1" w:styleId="HeaderChar1">
    <w:name w:val="Header Char1"/>
    <w:uiPriority w:val="99"/>
    <w:rsid w:val="00ED397D"/>
    <w:rPr>
      <w:sz w:val="26"/>
      <w:szCs w:val="24"/>
      <w:lang w:val="en-US" w:eastAsia="en-US" w:bidi="ar-SA"/>
    </w:rPr>
  </w:style>
  <w:style w:type="numbering" w:customStyle="1" w:styleId="Cu1">
    <w:name w:val="Câu 1"/>
    <w:rsid w:val="00ED397D"/>
    <w:pPr>
      <w:numPr>
        <w:numId w:val="43"/>
      </w:numPr>
    </w:pPr>
  </w:style>
  <w:style w:type="table" w:customStyle="1" w:styleId="thamkhao1">
    <w:name w:val="tham khao1"/>
    <w:basedOn w:val="TableNormal"/>
    <w:next w:val="TableGrid"/>
    <w:uiPriority w:val="39"/>
    <w:qFormat/>
    <w:rsid w:val="00ED397D"/>
    <w:pPr>
      <w:spacing w:after="0" w:line="240" w:lineRule="auto"/>
    </w:pPr>
    <w:rPr>
      <w:rFonts w:eastAsiaTheme="minorHAnsi"/>
      <w:kern w:val="2"/>
      <w:lang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ED397D"/>
    <w:pPr>
      <w:spacing w:after="0" w:line="240" w:lineRule="auto"/>
    </w:pPr>
    <w:rPr>
      <w:rFonts w:eastAsia="MS Mincho"/>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uiPriority w:val="39"/>
    <w:rsid w:val="00ED397D"/>
    <w:pPr>
      <w:spacing w:after="0" w:line="240" w:lineRule="auto"/>
    </w:pPr>
    <w:rPr>
      <w:rFonts w:ascii="Times New Roman" w:eastAsiaTheme="minorHAnsi" w:hAnsi="Times New Roman"/>
      <w:kern w:val="2"/>
      <w:sz w:val="28"/>
      <w:lang w:val="vi-VN"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basedOn w:val="DefaultParagraphFont"/>
    <w:link w:val="NormalWeb"/>
    <w:uiPriority w:val="99"/>
    <w:rsid w:val="00ED397D"/>
    <w:rPr>
      <w:rFonts w:ascii="VNI-Times" w:eastAsiaTheme="minorHAnsi" w:hAnsi="VNI-Times" w:cs="Times New Roman"/>
      <w:sz w:val="24"/>
      <w:szCs w:val="24"/>
      <w:lang w:eastAsia="en-US"/>
    </w:rPr>
  </w:style>
  <w:style w:type="character" w:customStyle="1" w:styleId="15">
    <w:name w:val="15"/>
    <w:rsid w:val="00ED397D"/>
    <w:rPr>
      <w:rFonts w:ascii="Times New Roman" w:hAnsi="Times New Roman" w:cs="Times New Roman" w:hint="default"/>
      <w:color w:val="0563C1"/>
      <w:u w:val="single"/>
    </w:rPr>
  </w:style>
  <w:style w:type="paragraph" w:customStyle="1" w:styleId="Astrong">
    <w:name w:val="ĐA strong"/>
    <w:basedOn w:val="Normal"/>
    <w:link w:val="AstrongChar"/>
    <w:autoRedefine/>
    <w:qFormat/>
    <w:rsid w:val="00ED397D"/>
    <w:pPr>
      <w:tabs>
        <w:tab w:val="left" w:pos="992"/>
      </w:tabs>
      <w:spacing w:before="120" w:after="0"/>
      <w:ind w:left="993" w:hanging="993"/>
    </w:pPr>
    <w:rPr>
      <w:rFonts w:ascii="Times New Roman" w:eastAsiaTheme="minorHAnsi" w:hAnsi="Times New Roman" w:cs="Times New Roman"/>
      <w:noProof/>
      <w:sz w:val="24"/>
      <w:szCs w:val="24"/>
      <w:lang w:eastAsia="en-US"/>
    </w:rPr>
  </w:style>
  <w:style w:type="character" w:customStyle="1" w:styleId="AstrongChar">
    <w:name w:val="ĐA strong Char"/>
    <w:basedOn w:val="DefaultParagraphFont"/>
    <w:link w:val="Astrong"/>
    <w:rsid w:val="00ED397D"/>
    <w:rPr>
      <w:rFonts w:ascii="Times New Roman" w:eastAsiaTheme="minorHAnsi" w:hAnsi="Times New Roman" w:cs="Times New Roman"/>
      <w:noProof/>
      <w:sz w:val="24"/>
      <w:szCs w:val="24"/>
      <w:lang w:eastAsia="en-US"/>
    </w:rPr>
  </w:style>
  <w:style w:type="character" w:customStyle="1" w:styleId="t384">
    <w:name w:val="t384"/>
    <w:rsid w:val="00ED397D"/>
  </w:style>
  <w:style w:type="character" w:styleId="CommentReference">
    <w:name w:val="annotation reference"/>
    <w:uiPriority w:val="99"/>
    <w:rsid w:val="00ED397D"/>
    <w:rPr>
      <w:sz w:val="16"/>
      <w:szCs w:val="16"/>
    </w:rPr>
  </w:style>
  <w:style w:type="paragraph" w:customStyle="1" w:styleId="p847">
    <w:name w:val="p847"/>
    <w:basedOn w:val="Normal"/>
    <w:rsid w:val="00ED397D"/>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customStyle="1" w:styleId="t848">
    <w:name w:val="t848"/>
    <w:rsid w:val="00ED397D"/>
  </w:style>
  <w:style w:type="character" w:customStyle="1" w:styleId="t849">
    <w:name w:val="t849"/>
    <w:rsid w:val="00ED397D"/>
  </w:style>
  <w:style w:type="character" w:customStyle="1" w:styleId="mjx-char">
    <w:name w:val="mjx-char"/>
    <w:rsid w:val="00ED397D"/>
  </w:style>
  <w:style w:type="character" w:customStyle="1" w:styleId="t850">
    <w:name w:val="t850"/>
    <w:rsid w:val="00ED397D"/>
  </w:style>
  <w:style w:type="character" w:customStyle="1" w:styleId="t851">
    <w:name w:val="t851"/>
    <w:rsid w:val="00ED397D"/>
  </w:style>
  <w:style w:type="character" w:customStyle="1" w:styleId="t852">
    <w:name w:val="t852"/>
    <w:rsid w:val="00ED397D"/>
  </w:style>
  <w:style w:type="character" w:customStyle="1" w:styleId="t855">
    <w:name w:val="t855"/>
    <w:rsid w:val="00ED397D"/>
  </w:style>
  <w:style w:type="character" w:customStyle="1" w:styleId="t856">
    <w:name w:val="t856"/>
    <w:rsid w:val="00ED397D"/>
  </w:style>
  <w:style w:type="character" w:customStyle="1" w:styleId="t857">
    <w:name w:val="t857"/>
    <w:rsid w:val="00ED397D"/>
  </w:style>
  <w:style w:type="paragraph" w:customStyle="1" w:styleId="p858">
    <w:name w:val="p858"/>
    <w:basedOn w:val="Normal"/>
    <w:rsid w:val="00ED397D"/>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customStyle="1" w:styleId="t859">
    <w:name w:val="t859"/>
    <w:rsid w:val="00ED397D"/>
  </w:style>
  <w:style w:type="character" w:customStyle="1" w:styleId="t861">
    <w:name w:val="t861"/>
    <w:rsid w:val="00ED397D"/>
  </w:style>
  <w:style w:type="character" w:customStyle="1" w:styleId="t862">
    <w:name w:val="t862"/>
    <w:rsid w:val="00ED397D"/>
  </w:style>
  <w:style w:type="paragraph" w:customStyle="1" w:styleId="p864">
    <w:name w:val="p864"/>
    <w:basedOn w:val="Normal"/>
    <w:rsid w:val="00ED397D"/>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customStyle="1" w:styleId="t865">
    <w:name w:val="t865"/>
    <w:rsid w:val="00ED397D"/>
  </w:style>
  <w:style w:type="character" w:customStyle="1" w:styleId="t867">
    <w:name w:val="t867"/>
    <w:rsid w:val="00ED397D"/>
  </w:style>
  <w:style w:type="character" w:customStyle="1" w:styleId="t868">
    <w:name w:val="t868"/>
    <w:rsid w:val="00ED397D"/>
  </w:style>
  <w:style w:type="paragraph" w:customStyle="1" w:styleId="p870">
    <w:name w:val="p870"/>
    <w:basedOn w:val="Normal"/>
    <w:rsid w:val="00ED397D"/>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customStyle="1" w:styleId="t872">
    <w:name w:val="t872"/>
    <w:rsid w:val="00ED397D"/>
  </w:style>
  <w:style w:type="character" w:customStyle="1" w:styleId="t873">
    <w:name w:val="t873"/>
    <w:rsid w:val="00ED397D"/>
  </w:style>
  <w:style w:type="paragraph" w:customStyle="1" w:styleId="p875">
    <w:name w:val="p875"/>
    <w:basedOn w:val="Normal"/>
    <w:rsid w:val="00ED397D"/>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customStyle="1" w:styleId="t877">
    <w:name w:val="t877"/>
    <w:rsid w:val="00ED397D"/>
  </w:style>
  <w:style w:type="character" w:customStyle="1" w:styleId="t878">
    <w:name w:val="t878"/>
    <w:rsid w:val="00ED397D"/>
  </w:style>
  <w:style w:type="character" w:customStyle="1" w:styleId="t880">
    <w:name w:val="t880"/>
    <w:rsid w:val="00ED397D"/>
  </w:style>
  <w:style w:type="paragraph" w:customStyle="1" w:styleId="B7A3AA4F82F84F2E8D122C3B6DBBE8C9">
    <w:name w:val="B7A3AA4F82F84F2E8D122C3B6DBBE8C9"/>
    <w:rsid w:val="00ED397D"/>
    <w:rPr>
      <w:rFonts w:ascii="Calibri" w:eastAsia="Times New Roman" w:hAnsi="Calibri" w:cs="Times New Roman"/>
      <w:lang w:eastAsia="en-US"/>
    </w:rPr>
  </w:style>
  <w:style w:type="paragraph" w:customStyle="1" w:styleId="CharCharCharCharCharChar">
    <w:name w:val="Char Char Char Char Char Char"/>
    <w:basedOn w:val="Normal"/>
    <w:semiHidden/>
    <w:rsid w:val="00ED397D"/>
    <w:pPr>
      <w:spacing w:after="160" w:line="240" w:lineRule="exact"/>
    </w:pPr>
    <w:rPr>
      <w:rFonts w:ascii="Arial" w:eastAsia="Times New Roman" w:hAnsi="Arial" w:cs="Arial"/>
      <w:sz w:val="24"/>
      <w:szCs w:val="24"/>
      <w:lang w:eastAsia="en-US"/>
    </w:rPr>
  </w:style>
  <w:style w:type="character" w:customStyle="1" w:styleId="ListParagraphChar1">
    <w:name w:val="List Paragraph Char1"/>
    <w:uiPriority w:val="34"/>
    <w:qFormat/>
    <w:rsid w:val="00ED397D"/>
    <w:rPr>
      <w:rFonts w:eastAsia="Calibri" w:cs="Times New Roman"/>
      <w:sz w:val="24"/>
      <w:szCs w:val="24"/>
    </w:rPr>
  </w:style>
  <w:style w:type="paragraph" w:customStyle="1" w:styleId="oancuaDanhsach2">
    <w:name w:val="Đoạn của Danh sách2"/>
    <w:basedOn w:val="Normal"/>
    <w:qFormat/>
    <w:rsid w:val="00ED397D"/>
    <w:pPr>
      <w:ind w:left="720"/>
      <w:contextualSpacing/>
    </w:pPr>
    <w:rPr>
      <w:rFonts w:ascii="Calibri" w:eastAsia="Calibri" w:hAnsi="Calibri" w:cs="Times New Roman"/>
      <w:lang w:val="vi-VN" w:eastAsia="en-US"/>
    </w:rPr>
  </w:style>
  <w:style w:type="character" w:customStyle="1" w:styleId="UnresolvedMention1">
    <w:name w:val="Unresolved Mention1"/>
    <w:uiPriority w:val="99"/>
    <w:semiHidden/>
    <w:unhideWhenUsed/>
    <w:rsid w:val="00ED397D"/>
    <w:rPr>
      <w:color w:val="808080"/>
      <w:shd w:val="clear" w:color="auto" w:fill="E6E6E6"/>
    </w:rPr>
  </w:style>
  <w:style w:type="table" w:customStyle="1" w:styleId="TableGrid3">
    <w:name w:val="Table Grid3"/>
    <w:basedOn w:val="TableNormal"/>
    <w:next w:val="TableGrid"/>
    <w:rsid w:val="00ED397D"/>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mpact">
    <w:name w:val="Compact"/>
    <w:basedOn w:val="BodyText"/>
    <w:qFormat/>
    <w:rsid w:val="00ED397D"/>
    <w:pPr>
      <w:spacing w:before="36" w:after="36" w:line="360" w:lineRule="auto"/>
      <w:jc w:val="both"/>
    </w:pPr>
    <w:rPr>
      <w:rFonts w:ascii="Times New Roman" w:hAnsi="Times New Roman"/>
      <w:b w:val="0"/>
      <w:sz w:val="20"/>
      <w:szCs w:val="20"/>
      <w:lang w:val="vi-VN" w:eastAsia="vi-VN"/>
    </w:rPr>
  </w:style>
  <w:style w:type="character" w:customStyle="1" w:styleId="BodyTextChar1">
    <w:name w:val="Body Text Char1"/>
    <w:uiPriority w:val="99"/>
    <w:rsid w:val="00ED397D"/>
    <w:rPr>
      <w:sz w:val="24"/>
      <w:szCs w:val="24"/>
      <w:lang w:val="en-US" w:eastAsia="en-US"/>
    </w:rPr>
  </w:style>
  <w:style w:type="paragraph" w:customStyle="1" w:styleId="FirstParagraph">
    <w:name w:val="First Paragraph"/>
    <w:basedOn w:val="BodyText"/>
    <w:next w:val="BodyText"/>
    <w:qFormat/>
    <w:rsid w:val="00ED397D"/>
    <w:pPr>
      <w:spacing w:before="180" w:after="180" w:line="360" w:lineRule="auto"/>
      <w:jc w:val="both"/>
    </w:pPr>
    <w:rPr>
      <w:rFonts w:ascii="Calibri" w:eastAsia="Calibri" w:hAnsi="Calibri"/>
      <w:b w:val="0"/>
      <w:sz w:val="20"/>
      <w:szCs w:val="20"/>
      <w:lang w:val="vi-VN" w:eastAsia="vi-VN"/>
    </w:rPr>
  </w:style>
  <w:style w:type="paragraph" w:customStyle="1" w:styleId="StyleBorder">
    <w:name w:val="StyleBorder"/>
    <w:basedOn w:val="Normal"/>
    <w:link w:val="StyleBorderChar"/>
    <w:qFormat/>
    <w:rsid w:val="00ED397D"/>
    <w:pPr>
      <w:numPr>
        <w:numId w:val="75"/>
      </w:numPr>
      <w:pBdr>
        <w:top w:val="thinThickSmallGap" w:sz="18" w:space="1" w:color="FF6699"/>
        <w:bottom w:val="doubleWave" w:sz="6" w:space="2" w:color="FFC000"/>
      </w:pBdr>
      <w:shd w:val="clear" w:color="auto" w:fill="E5DFEC"/>
      <w:tabs>
        <w:tab w:val="left" w:pos="992"/>
        <w:tab w:val="left" w:pos="3402"/>
        <w:tab w:val="left" w:pos="5670"/>
        <w:tab w:val="left" w:pos="7938"/>
      </w:tabs>
      <w:spacing w:after="0"/>
      <w:contextualSpacing/>
    </w:pPr>
    <w:rPr>
      <w:rFonts w:ascii="Times New Roman" w:eastAsia="Times New Roman" w:hAnsi="Times New Roman" w:cs="Times New Roman"/>
      <w:b/>
      <w:color w:val="C00000"/>
      <w:sz w:val="24"/>
      <w:szCs w:val="24"/>
      <w:lang w:eastAsia="en-US"/>
    </w:rPr>
  </w:style>
  <w:style w:type="character" w:customStyle="1" w:styleId="StyleBorderChar">
    <w:name w:val="StyleBorder Char"/>
    <w:link w:val="StyleBorder"/>
    <w:rsid w:val="00ED397D"/>
    <w:rPr>
      <w:rFonts w:ascii="Times New Roman" w:eastAsia="Times New Roman" w:hAnsi="Times New Roman" w:cs="Times New Roman"/>
      <w:b/>
      <w:color w:val="C00000"/>
      <w:sz w:val="24"/>
      <w:szCs w:val="24"/>
      <w:shd w:val="clear" w:color="auto" w:fill="E5DFEC"/>
      <w:lang w:eastAsia="en-US"/>
    </w:rPr>
  </w:style>
  <w:style w:type="paragraph" w:customStyle="1" w:styleId="StyleKhung">
    <w:name w:val="StyleKhung"/>
    <w:basedOn w:val="Normal"/>
    <w:link w:val="StyleKhungChar"/>
    <w:autoRedefine/>
    <w:qFormat/>
    <w:rsid w:val="00ED397D"/>
    <w:pPr>
      <w:spacing w:before="40" w:after="40" w:line="240" w:lineRule="auto"/>
      <w:jc w:val="both"/>
    </w:pPr>
    <w:rPr>
      <w:rFonts w:ascii="Times New Roman" w:eastAsia="Times New Roman" w:hAnsi="Times New Roman" w:cs="Times New Roman"/>
      <w:sz w:val="24"/>
      <w:szCs w:val="24"/>
      <w:lang w:eastAsia="en-US"/>
    </w:rPr>
  </w:style>
  <w:style w:type="character" w:customStyle="1" w:styleId="StyleKhungChar">
    <w:name w:val="StyleKhung Char"/>
    <w:link w:val="StyleKhung"/>
    <w:rsid w:val="00ED397D"/>
    <w:rPr>
      <w:rFonts w:ascii="Times New Roman" w:eastAsia="Times New Roman" w:hAnsi="Times New Roman" w:cs="Times New Roman"/>
      <w:sz w:val="24"/>
      <w:szCs w:val="24"/>
      <w:lang w:eastAsia="en-US"/>
    </w:rPr>
  </w:style>
  <w:style w:type="paragraph" w:customStyle="1" w:styleId="StyleTP">
    <w:name w:val="StyleTP"/>
    <w:basedOn w:val="Normal"/>
    <w:link w:val="StyleTPChar"/>
    <w:autoRedefine/>
    <w:qFormat/>
    <w:rsid w:val="00ED397D"/>
    <w:pPr>
      <w:spacing w:before="40" w:after="40" w:line="240" w:lineRule="auto"/>
      <w:jc w:val="both"/>
    </w:pPr>
    <w:rPr>
      <w:rFonts w:ascii="Times New Roman" w:eastAsia="Times New Roman" w:hAnsi="Times New Roman" w:cs="Times New Roman"/>
      <w:sz w:val="24"/>
      <w:szCs w:val="24"/>
      <w:lang w:eastAsia="en-US"/>
    </w:rPr>
  </w:style>
  <w:style w:type="character" w:customStyle="1" w:styleId="StyleTPChar">
    <w:name w:val="StyleTP Char"/>
    <w:link w:val="StyleTP"/>
    <w:rsid w:val="00ED397D"/>
    <w:rPr>
      <w:rFonts w:ascii="Times New Roman" w:eastAsia="Times New Roman" w:hAnsi="Times New Roman" w:cs="Times New Roman"/>
      <w:sz w:val="24"/>
      <w:szCs w:val="24"/>
      <w:lang w:eastAsia="en-US"/>
    </w:rPr>
  </w:style>
  <w:style w:type="paragraph" w:customStyle="1" w:styleId="cau">
    <w:name w:val="cau"/>
    <w:basedOn w:val="Normal"/>
    <w:qFormat/>
    <w:rsid w:val="00ED397D"/>
    <w:pPr>
      <w:spacing w:before="40" w:after="20" w:line="240" w:lineRule="auto"/>
      <w:ind w:left="425" w:hanging="425"/>
      <w:jc w:val="both"/>
    </w:pPr>
    <w:rPr>
      <w:rFonts w:ascii="Times New Roman" w:eastAsia="Times New Roman" w:hAnsi="Times New Roman" w:cs="Times New Roman"/>
      <w:sz w:val="24"/>
      <w:szCs w:val="24"/>
      <w:lang w:val="pt-BR" w:eastAsia="en-US"/>
    </w:rPr>
  </w:style>
  <w:style w:type="paragraph" w:customStyle="1" w:styleId="CharChar2">
    <w:name w:val="Char Char2"/>
    <w:basedOn w:val="Normal"/>
    <w:semiHidden/>
    <w:rsid w:val="00ED397D"/>
    <w:pPr>
      <w:spacing w:after="160" w:line="240" w:lineRule="exact"/>
    </w:pPr>
    <w:rPr>
      <w:rFonts w:ascii="Arial" w:eastAsia="Times New Roman" w:hAnsi="Arial" w:cs="Times New Roman"/>
      <w:sz w:val="24"/>
      <w:szCs w:val="24"/>
      <w:lang w:eastAsia="en-US"/>
    </w:rPr>
  </w:style>
  <w:style w:type="paragraph" w:customStyle="1" w:styleId="CharChar2CharChar">
    <w:name w:val="Char Char2 Char Char"/>
    <w:basedOn w:val="Normal"/>
    <w:semiHidden/>
    <w:rsid w:val="00ED397D"/>
    <w:pPr>
      <w:spacing w:after="160" w:line="240" w:lineRule="exact"/>
    </w:pPr>
    <w:rPr>
      <w:rFonts w:ascii="Arial" w:eastAsia="Times New Roman" w:hAnsi="Arial" w:cs="Times New Roman"/>
      <w:sz w:val="24"/>
      <w:szCs w:val="24"/>
      <w:lang w:eastAsia="en-US"/>
    </w:rPr>
  </w:style>
  <w:style w:type="paragraph" w:customStyle="1" w:styleId="hangging5">
    <w:name w:val="hangging.5"/>
    <w:basedOn w:val="Normal"/>
    <w:qFormat/>
    <w:rsid w:val="00ED397D"/>
    <w:pPr>
      <w:widowControl w:val="0"/>
      <w:tabs>
        <w:tab w:val="left" w:pos="284"/>
        <w:tab w:val="left" w:pos="567"/>
        <w:tab w:val="left" w:pos="737"/>
        <w:tab w:val="left" w:pos="851"/>
        <w:tab w:val="left" w:pos="1021"/>
        <w:tab w:val="left" w:pos="1985"/>
        <w:tab w:val="left" w:pos="3969"/>
        <w:tab w:val="left" w:pos="5954"/>
        <w:tab w:val="right" w:pos="7938"/>
      </w:tabs>
      <w:spacing w:before="40" w:after="0" w:line="240" w:lineRule="auto"/>
      <w:ind w:left="568" w:hanging="284"/>
      <w:jc w:val="both"/>
    </w:pPr>
    <w:rPr>
      <w:rFonts w:ascii="Palatino Linotype" w:eastAsia="Times New Roman" w:hAnsi="Palatino Linotype" w:cs="Times New Roman"/>
      <w:sz w:val="20"/>
      <w:szCs w:val="20"/>
      <w:lang w:val="vi-VN" w:eastAsia="en-US"/>
    </w:rPr>
  </w:style>
  <w:style w:type="paragraph" w:customStyle="1" w:styleId="CharCharCharCharCharCharChar">
    <w:name w:val="Char Char Char Char Char Char Char"/>
    <w:basedOn w:val="Normal"/>
    <w:semiHidden/>
    <w:rsid w:val="00ED397D"/>
    <w:pPr>
      <w:spacing w:after="160" w:line="240" w:lineRule="exact"/>
    </w:pPr>
    <w:rPr>
      <w:rFonts w:ascii="Arial" w:eastAsia="Times New Roman" w:hAnsi="Arial" w:cs="Times New Roman"/>
      <w:sz w:val="24"/>
      <w:szCs w:val="24"/>
      <w:lang w:eastAsia="en-US"/>
    </w:rPr>
  </w:style>
  <w:style w:type="paragraph" w:customStyle="1" w:styleId="CharChar1CharChar">
    <w:name w:val="Char Char1 Char Char"/>
    <w:basedOn w:val="Normal"/>
    <w:semiHidden/>
    <w:rsid w:val="00ED397D"/>
    <w:pPr>
      <w:spacing w:after="160" w:line="240" w:lineRule="exact"/>
    </w:pPr>
    <w:rPr>
      <w:rFonts w:ascii="Arial" w:eastAsia="Times New Roman" w:hAnsi="Arial" w:cs="Times New Roman"/>
      <w:sz w:val="24"/>
      <w:szCs w:val="24"/>
      <w:lang w:eastAsia="en-US"/>
    </w:rPr>
  </w:style>
  <w:style w:type="paragraph" w:customStyle="1" w:styleId="0Cuhi">
    <w:name w:val="0.Câu hỏi"/>
    <w:basedOn w:val="Heading3"/>
    <w:next w:val="Normal"/>
    <w:link w:val="0CuhiChar"/>
    <w:qFormat/>
    <w:rsid w:val="00ED397D"/>
    <w:pPr>
      <w:keepNext w:val="0"/>
      <w:keepLines w:val="0"/>
      <w:numPr>
        <w:numId w:val="76"/>
      </w:numPr>
      <w:pBdr>
        <w:top w:val="none" w:sz="0" w:space="0" w:color="auto"/>
        <w:bottom w:val="none" w:sz="0" w:space="0" w:color="auto"/>
      </w:pBdr>
      <w:shd w:val="clear" w:color="auto" w:fill="auto"/>
      <w:spacing w:before="0" w:after="0" w:line="288" w:lineRule="auto"/>
      <w:contextualSpacing/>
      <w:jc w:val="both"/>
    </w:pPr>
    <w:rPr>
      <w:rFonts w:ascii="Palatino Linotype" w:eastAsia="Times New Roman" w:hAnsi="Palatino Linotype" w:cs="Times New Roman"/>
      <w:b w:val="0"/>
      <w:color w:val="000000"/>
      <w:sz w:val="20"/>
      <w:lang w:val="vi-VN"/>
    </w:rPr>
  </w:style>
  <w:style w:type="character" w:customStyle="1" w:styleId="0CuhiChar">
    <w:name w:val="0.Câu hỏi Char"/>
    <w:link w:val="0Cuhi"/>
    <w:rsid w:val="00ED397D"/>
    <w:rPr>
      <w:rFonts w:ascii="Palatino Linotype" w:eastAsia="Times New Roman" w:hAnsi="Palatino Linotype" w:cs="Times New Roman"/>
      <w:noProof/>
      <w:color w:val="000000"/>
      <w:sz w:val="20"/>
      <w:szCs w:val="24"/>
      <w:lang w:val="vi-VN" w:eastAsia="en-US"/>
    </w:rPr>
  </w:style>
  <w:style w:type="paragraph" w:customStyle="1" w:styleId="CharChar1">
    <w:name w:val="Char Char1"/>
    <w:basedOn w:val="Normal"/>
    <w:semiHidden/>
    <w:rsid w:val="00ED397D"/>
    <w:pPr>
      <w:spacing w:after="160" w:line="240" w:lineRule="exact"/>
    </w:pPr>
    <w:rPr>
      <w:rFonts w:ascii="Arial" w:eastAsia="Times New Roman" w:hAnsi="Arial" w:cs="Times New Roman"/>
      <w:sz w:val="24"/>
      <w:szCs w:val="24"/>
      <w:lang w:eastAsia="en-US"/>
    </w:rPr>
  </w:style>
  <w:style w:type="character" w:customStyle="1" w:styleId="HeaderTL-HM">
    <w:name w:val="Header TL-HM"/>
    <w:rsid w:val="00ED397D"/>
    <w:rPr>
      <w:rFonts w:ascii="Times New Roman" w:hAnsi="Times New Roman"/>
      <w:i/>
      <w:sz w:val="20"/>
    </w:rPr>
  </w:style>
  <w:style w:type="numbering" w:customStyle="1" w:styleId="NoList1">
    <w:name w:val="No List1"/>
    <w:next w:val="NoList"/>
    <w:uiPriority w:val="99"/>
    <w:semiHidden/>
    <w:rsid w:val="00ED397D"/>
  </w:style>
  <w:style w:type="paragraph" w:customStyle="1" w:styleId="noidung">
    <w:name w:val="noi dung"/>
    <w:basedOn w:val="Normal"/>
    <w:rsid w:val="00ED397D"/>
    <w:pPr>
      <w:spacing w:before="80" w:after="80" w:line="288" w:lineRule="auto"/>
      <w:jc w:val="both"/>
    </w:pPr>
    <w:rPr>
      <w:rFonts w:ascii=".VnCentury Schoolbook" w:eastAsia="Times New Roman" w:hAnsi=".VnCentury Schoolbook" w:cs=".VnCentury Schoolbook"/>
      <w:lang w:eastAsia="en-US"/>
    </w:rPr>
  </w:style>
  <w:style w:type="numbering" w:customStyle="1" w:styleId="NoList2">
    <w:name w:val="No List2"/>
    <w:next w:val="NoList"/>
    <w:semiHidden/>
    <w:rsid w:val="00ED397D"/>
  </w:style>
  <w:style w:type="numbering" w:customStyle="1" w:styleId="NoList3">
    <w:name w:val="No List3"/>
    <w:next w:val="NoList"/>
    <w:semiHidden/>
    <w:rsid w:val="00ED397D"/>
  </w:style>
  <w:style w:type="paragraph" w:customStyle="1" w:styleId="VTD11">
    <w:name w:val="VTD1.1"/>
    <w:basedOn w:val="Normal"/>
    <w:autoRedefine/>
    <w:rsid w:val="00ED397D"/>
    <w:pPr>
      <w:tabs>
        <w:tab w:val="left" w:pos="480"/>
        <w:tab w:val="left" w:pos="720"/>
        <w:tab w:val="left" w:pos="840"/>
        <w:tab w:val="left" w:pos="960"/>
        <w:tab w:val="left" w:pos="1200"/>
      </w:tabs>
      <w:spacing w:after="0" w:line="240" w:lineRule="auto"/>
      <w:jc w:val="both"/>
    </w:pPr>
    <w:rPr>
      <w:rFonts w:ascii="Times New Roman" w:eastAsia="Times New Roman" w:hAnsi="Times New Roman" w:cs="Times New Roman"/>
      <w:bCs/>
      <w:color w:val="000000"/>
      <w:sz w:val="24"/>
      <w:szCs w:val="24"/>
      <w:lang w:val="nl-NL" w:eastAsia="vi-VN"/>
    </w:rPr>
  </w:style>
  <w:style w:type="character" w:customStyle="1" w:styleId="questionnormal">
    <w:name w:val="questionnormal"/>
    <w:rsid w:val="00ED397D"/>
  </w:style>
  <w:style w:type="character" w:customStyle="1" w:styleId="apple-style-span">
    <w:name w:val="apple-style-span"/>
    <w:rsid w:val="00ED397D"/>
  </w:style>
  <w:style w:type="paragraph" w:customStyle="1" w:styleId="cauhoi">
    <w:name w:val="cauhoi"/>
    <w:basedOn w:val="Normal"/>
    <w:link w:val="cauhoiChar"/>
    <w:rsid w:val="00ED397D"/>
    <w:pPr>
      <w:spacing w:before="120" w:after="60" w:line="240" w:lineRule="auto"/>
      <w:ind w:left="900" w:hanging="900"/>
      <w:jc w:val="both"/>
    </w:pPr>
    <w:rPr>
      <w:rFonts w:ascii="Times New Roman" w:eastAsia="Times New Roman" w:hAnsi="Times New Roman" w:cs="Times New Roman"/>
      <w:lang w:val="x-none" w:eastAsia="x-none"/>
    </w:rPr>
  </w:style>
  <w:style w:type="paragraph" w:customStyle="1" w:styleId="traloi">
    <w:name w:val="traloi"/>
    <w:basedOn w:val="Normal"/>
    <w:rsid w:val="00ED397D"/>
    <w:pPr>
      <w:spacing w:before="60" w:after="60" w:line="240" w:lineRule="auto"/>
      <w:ind w:left="1195" w:hanging="288"/>
      <w:jc w:val="both"/>
    </w:pPr>
    <w:rPr>
      <w:rFonts w:ascii="Times New Roman" w:eastAsia="Times New Roman" w:hAnsi="Times New Roman" w:cs="Times New Roman"/>
      <w:lang w:eastAsia="en-US"/>
    </w:rPr>
  </w:style>
  <w:style w:type="character" w:customStyle="1" w:styleId="cauhoiChar">
    <w:name w:val="cauhoi Char"/>
    <w:link w:val="cauhoi"/>
    <w:rsid w:val="00ED397D"/>
    <w:rPr>
      <w:rFonts w:ascii="Times New Roman" w:eastAsia="Times New Roman" w:hAnsi="Times New Roman" w:cs="Times New Roman"/>
      <w:lang w:val="x-none" w:eastAsia="x-none"/>
    </w:rPr>
  </w:style>
  <w:style w:type="paragraph" w:customStyle="1" w:styleId="3CBD5A742C28424DA5172AD252E32316">
    <w:name w:val="3CBD5A742C28424DA5172AD252E32316"/>
    <w:rsid w:val="00ED397D"/>
    <w:rPr>
      <w:rFonts w:ascii="Calibri" w:eastAsia="Times New Roman" w:hAnsi="Calibri" w:cs="Times New Roman"/>
    </w:rPr>
  </w:style>
  <w:style w:type="character" w:customStyle="1" w:styleId="oncaDanhschChar">
    <w:name w:val="Đoạn của Danh sách Char"/>
    <w:link w:val="oncaDanhsch"/>
    <w:qFormat/>
    <w:locked/>
    <w:rsid w:val="00ED397D"/>
    <w:rPr>
      <w:rFonts w:ascii="Times New Roman" w:eastAsia="Calibri" w:hAnsi="Times New Roman" w:cs="Times New Roman"/>
      <w:sz w:val="24"/>
      <w:lang w:eastAsia="en-US"/>
    </w:rPr>
  </w:style>
  <w:style w:type="character" w:customStyle="1" w:styleId="UnresolvedMention">
    <w:name w:val="Unresolved Mention"/>
    <w:uiPriority w:val="99"/>
    <w:semiHidden/>
    <w:unhideWhenUsed/>
    <w:rsid w:val="00ED397D"/>
    <w:rPr>
      <w:color w:val="605E5C"/>
      <w:shd w:val="clear" w:color="auto" w:fill="E1DFDD"/>
    </w:rPr>
  </w:style>
  <w:style w:type="character" w:customStyle="1" w:styleId="DefaultChar">
    <w:name w:val="Default Char"/>
    <w:link w:val="Default"/>
    <w:rsid w:val="00ED397D"/>
    <w:rPr>
      <w:rFonts w:ascii="Palatino Linotype" w:eastAsia="Calibri" w:hAnsi="Palatino Linotype" w:cs="Times New Roman"/>
      <w:color w:val="000000"/>
      <w:sz w:val="23"/>
      <w:szCs w:val="24"/>
      <w:lang w:eastAsia="en-US"/>
    </w:rPr>
  </w:style>
  <w:style w:type="paragraph" w:customStyle="1" w:styleId="SETTAB">
    <w:name w:val="SET_TAB"/>
    <w:basedOn w:val="Normal"/>
    <w:qFormat/>
    <w:rsid w:val="00ED397D"/>
    <w:pPr>
      <w:tabs>
        <w:tab w:val="left" w:pos="2970"/>
        <w:tab w:val="left" w:pos="5580"/>
        <w:tab w:val="left" w:pos="8010"/>
      </w:tabs>
      <w:ind w:left="540" w:hanging="90"/>
    </w:pPr>
    <w:rPr>
      <w:rFonts w:ascii="Palatino Linotype" w:eastAsia="Calibri" w:hAnsi="Palatino Linotype" w:cs="Times New Roman"/>
      <w:noProof/>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qFormat="1"/>
    <w:lsdException w:name="annotation text" w:uiPriority="0"/>
    <w:lsdException w:name="header" w:qFormat="1"/>
    <w:lsdException w:name="footer" w:qFormat="1"/>
    <w:lsdException w:name="caption" w:uiPriority="35" w:qFormat="1"/>
    <w:lsdException w:name="envelope address" w:uiPriority="0"/>
    <w:lsdException w:name="List Bullet" w:uiPriority="0"/>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Normal (Web)" w:uiPriority="0" w:qFormat="1"/>
    <w:lsdException w:name="Table Grid" w:semiHidden="0" w:uiPriority="39" w:unhideWhenUsed="0" w:qFormat="1"/>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aliases w:val="BÀI,Dạng,Tieu_de1,TieuDe1ML1"/>
    <w:basedOn w:val="Normal"/>
    <w:next w:val="Normal"/>
    <w:link w:val="Heading1Char"/>
    <w:qFormat/>
    <w:rsid w:val="00DE5182"/>
    <w:pPr>
      <w:keepNext/>
      <w:keepLines/>
      <w:spacing w:before="120" w:after="0" w:line="360" w:lineRule="auto"/>
      <w:outlineLvl w:val="0"/>
    </w:pPr>
    <w:rPr>
      <w:rFonts w:ascii="UVN Binh Duong" w:eastAsiaTheme="majorEastAsia" w:hAnsi="UVN Binh Duong" w:cstheme="majorBidi"/>
      <w:b/>
      <w:noProof/>
      <w:color w:val="0000FF"/>
      <w:sz w:val="32"/>
      <w:szCs w:val="32"/>
      <w:lang w:eastAsia="en-US"/>
    </w:rPr>
  </w:style>
  <w:style w:type="paragraph" w:styleId="Heading2">
    <w:name w:val="heading 2"/>
    <w:aliases w:val="PHẦN,PP-VD-BT, Char Char Char Char"/>
    <w:basedOn w:val="Normal"/>
    <w:next w:val="Normal"/>
    <w:link w:val="Heading2Char"/>
    <w:uiPriority w:val="9"/>
    <w:unhideWhenUsed/>
    <w:qFormat/>
    <w:rsid w:val="00DE5182"/>
    <w:pPr>
      <w:keepNext/>
      <w:keepLines/>
      <w:tabs>
        <w:tab w:val="num" w:pos="720"/>
      </w:tabs>
      <w:spacing w:after="0" w:line="360" w:lineRule="auto"/>
      <w:ind w:left="720" w:hanging="720"/>
      <w:jc w:val="both"/>
      <w:outlineLvl w:val="1"/>
    </w:pPr>
    <w:rPr>
      <w:rFonts w:ascii="UVN Bach Dang Nang" w:eastAsiaTheme="majorEastAsia" w:hAnsi="UVN Bach Dang Nang" w:cstheme="majorBidi"/>
      <w:noProof/>
      <w:color w:val="C00000"/>
      <w:sz w:val="28"/>
      <w:szCs w:val="26"/>
      <w:lang w:eastAsia="en-US"/>
    </w:rPr>
  </w:style>
  <w:style w:type="paragraph" w:styleId="Heading3">
    <w:name w:val="heading 3"/>
    <w:aliases w:val="Tiêu đề DẠNG,Câu"/>
    <w:basedOn w:val="Normal"/>
    <w:next w:val="Normal"/>
    <w:link w:val="Heading3Char"/>
    <w:uiPriority w:val="9"/>
    <w:unhideWhenUsed/>
    <w:qFormat/>
    <w:rsid w:val="00DE5182"/>
    <w:pPr>
      <w:keepNext/>
      <w:keepLines/>
      <w:pBdr>
        <w:top w:val="double" w:sz="6" w:space="1" w:color="auto"/>
        <w:bottom w:val="dotDash" w:sz="6" w:space="1" w:color="auto"/>
      </w:pBdr>
      <w:shd w:val="clear" w:color="auto" w:fill="FDE9D9" w:themeFill="accent6" w:themeFillTint="33"/>
      <w:tabs>
        <w:tab w:val="num" w:pos="720"/>
      </w:tabs>
      <w:spacing w:before="40" w:after="40" w:line="240" w:lineRule="auto"/>
      <w:ind w:left="357" w:hanging="357"/>
      <w:jc w:val="center"/>
      <w:outlineLvl w:val="2"/>
    </w:pPr>
    <w:rPr>
      <w:rFonts w:ascii="Roboto" w:eastAsiaTheme="majorEastAsia" w:hAnsi="Roboto" w:cstheme="majorBidi"/>
      <w:b/>
      <w:noProof/>
      <w:color w:val="0000FF"/>
      <w:sz w:val="23"/>
      <w:szCs w:val="24"/>
      <w:lang w:eastAsia="en-US"/>
    </w:rPr>
  </w:style>
  <w:style w:type="paragraph" w:styleId="Heading4">
    <w:name w:val="heading 4"/>
    <w:aliases w:val="mục"/>
    <w:basedOn w:val="Normal"/>
    <w:next w:val="Normal"/>
    <w:link w:val="Heading4Char"/>
    <w:uiPriority w:val="9"/>
    <w:unhideWhenUsed/>
    <w:qFormat/>
    <w:rsid w:val="00DE5182"/>
    <w:pPr>
      <w:keepNext/>
      <w:keepLines/>
      <w:tabs>
        <w:tab w:val="num" w:pos="720"/>
      </w:tabs>
      <w:spacing w:before="40" w:after="0" w:line="360" w:lineRule="auto"/>
      <w:ind w:left="720" w:hanging="720"/>
      <w:jc w:val="both"/>
      <w:outlineLvl w:val="3"/>
    </w:pPr>
    <w:rPr>
      <w:rFonts w:ascii="Roboto" w:eastAsiaTheme="majorEastAsia" w:hAnsi="Roboto" w:cstheme="majorBidi"/>
      <w:iCs/>
      <w:noProof/>
      <w:color w:val="CC0099"/>
      <w:sz w:val="24"/>
      <w:szCs w:val="23"/>
      <w:lang w:eastAsia="en-US"/>
    </w:rPr>
  </w:style>
  <w:style w:type="paragraph" w:styleId="Heading5">
    <w:name w:val="heading 5"/>
    <w:basedOn w:val="Normal"/>
    <w:next w:val="Normal"/>
    <w:link w:val="Heading5Char"/>
    <w:unhideWhenUsed/>
    <w:qFormat/>
    <w:rsid w:val="00DE5182"/>
    <w:pPr>
      <w:keepNext/>
      <w:keepLines/>
      <w:spacing w:before="220" w:after="40" w:line="240" w:lineRule="auto"/>
      <w:jc w:val="both"/>
      <w:outlineLvl w:val="4"/>
    </w:pPr>
    <w:rPr>
      <w:rFonts w:ascii="Palatino Linotype" w:eastAsia="Palatino Linotype" w:hAnsi="Palatino Linotype" w:cs="Palatino Linotype"/>
      <w:b/>
      <w:noProof/>
      <w:lang w:eastAsia="en-US"/>
    </w:rPr>
  </w:style>
  <w:style w:type="paragraph" w:styleId="Heading6">
    <w:name w:val="heading 6"/>
    <w:basedOn w:val="Normal"/>
    <w:next w:val="Normal"/>
    <w:link w:val="Heading6Char"/>
    <w:unhideWhenUsed/>
    <w:qFormat/>
    <w:rsid w:val="00DE5182"/>
    <w:pPr>
      <w:keepNext/>
      <w:keepLines/>
      <w:spacing w:before="200" w:after="40" w:line="240" w:lineRule="auto"/>
      <w:jc w:val="both"/>
      <w:outlineLvl w:val="5"/>
    </w:pPr>
    <w:rPr>
      <w:rFonts w:ascii="Palatino Linotype" w:eastAsia="Palatino Linotype" w:hAnsi="Palatino Linotype" w:cs="Palatino Linotype"/>
      <w:b/>
      <w:noProof/>
      <w:sz w:val="20"/>
      <w:szCs w:val="20"/>
      <w:lang w:eastAsia="en-US"/>
    </w:rPr>
  </w:style>
  <w:style w:type="paragraph" w:styleId="Heading7">
    <w:name w:val="heading 7"/>
    <w:basedOn w:val="Normal"/>
    <w:next w:val="Normal"/>
    <w:link w:val="Heading7Char"/>
    <w:qFormat/>
    <w:rsid w:val="00DE5182"/>
    <w:pPr>
      <w:keepNext/>
      <w:pBdr>
        <w:top w:val="single" w:sz="4" w:space="1" w:color="auto"/>
        <w:left w:val="single" w:sz="4" w:space="4" w:color="auto"/>
        <w:bottom w:val="single" w:sz="4" w:space="1" w:color="auto"/>
        <w:right w:val="single" w:sz="4" w:space="4" w:color="auto"/>
      </w:pBdr>
      <w:tabs>
        <w:tab w:val="left" w:pos="1120"/>
      </w:tabs>
      <w:spacing w:before="20" w:after="20" w:line="240" w:lineRule="auto"/>
      <w:ind w:left="390" w:hanging="390"/>
      <w:jc w:val="center"/>
      <w:outlineLvl w:val="6"/>
    </w:pPr>
    <w:rPr>
      <w:rFonts w:ascii="VNI-Times" w:eastAsia="Times New Roman" w:hAnsi="VNI-Times" w:cs="Times New Roman"/>
      <w:b/>
      <w:sz w:val="26"/>
      <w:szCs w:val="20"/>
      <w:lang w:val="x-none" w:eastAsia="x-none"/>
    </w:rPr>
  </w:style>
  <w:style w:type="paragraph" w:styleId="Heading8">
    <w:name w:val="heading 8"/>
    <w:basedOn w:val="Normal"/>
    <w:next w:val="Normal"/>
    <w:link w:val="Heading8Char"/>
    <w:qFormat/>
    <w:rsid w:val="00DE5182"/>
    <w:pPr>
      <w:spacing w:before="240" w:after="60" w:line="240" w:lineRule="auto"/>
      <w:ind w:left="1440" w:hanging="1440"/>
      <w:outlineLvl w:val="7"/>
    </w:pPr>
    <w:rPr>
      <w:rFonts w:ascii="Cambria" w:eastAsia="MS Mincho" w:hAnsi="Cambria" w:cs="Times New Roman"/>
      <w:i/>
      <w:iCs/>
      <w:sz w:val="24"/>
      <w:szCs w:val="24"/>
      <w:lang w:eastAsia="en-US"/>
    </w:rPr>
  </w:style>
  <w:style w:type="paragraph" w:styleId="Heading9">
    <w:name w:val="heading 9"/>
    <w:basedOn w:val="Normal"/>
    <w:next w:val="Normal"/>
    <w:link w:val="Heading9Char"/>
    <w:qFormat/>
    <w:rsid w:val="00DE5182"/>
    <w:pPr>
      <w:spacing w:before="240" w:after="60" w:line="240" w:lineRule="auto"/>
      <w:ind w:left="1584" w:hanging="1584"/>
      <w:outlineLvl w:val="8"/>
    </w:pPr>
    <w:rPr>
      <w:rFonts w:ascii="Calibri" w:eastAsia="MS Gothic" w:hAnsi="Calibri" w:cs="Times New Roman"/>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BÀI Char,Dạng Char,Tieu_de1 Char,TieuDe1ML1 Char"/>
    <w:basedOn w:val="DefaultParagraphFont"/>
    <w:link w:val="Heading1"/>
    <w:rsid w:val="00DE5182"/>
    <w:rPr>
      <w:rFonts w:ascii="UVN Binh Duong" w:eastAsiaTheme="majorEastAsia" w:hAnsi="UVN Binh Duong" w:cstheme="majorBidi"/>
      <w:b/>
      <w:noProof/>
      <w:color w:val="0000FF"/>
      <w:sz w:val="32"/>
      <w:szCs w:val="32"/>
      <w:lang w:eastAsia="en-US"/>
    </w:rPr>
  </w:style>
  <w:style w:type="character" w:customStyle="1" w:styleId="Heading2Char">
    <w:name w:val="Heading 2 Char"/>
    <w:aliases w:val="PHẦN Char,PP-VD-BT Char, Char Char Char Char Char"/>
    <w:basedOn w:val="DefaultParagraphFont"/>
    <w:link w:val="Heading2"/>
    <w:uiPriority w:val="9"/>
    <w:rsid w:val="00DE5182"/>
    <w:rPr>
      <w:rFonts w:ascii="UVN Bach Dang Nang" w:eastAsiaTheme="majorEastAsia" w:hAnsi="UVN Bach Dang Nang" w:cstheme="majorBidi"/>
      <w:noProof/>
      <w:color w:val="C00000"/>
      <w:sz w:val="28"/>
      <w:szCs w:val="26"/>
      <w:lang w:eastAsia="en-US"/>
    </w:rPr>
  </w:style>
  <w:style w:type="character" w:customStyle="1" w:styleId="Heading7Char">
    <w:name w:val="Heading 7 Char"/>
    <w:basedOn w:val="DefaultParagraphFont"/>
    <w:link w:val="Heading7"/>
    <w:rsid w:val="00DE5182"/>
    <w:rPr>
      <w:rFonts w:ascii="VNI-Times" w:eastAsia="Times New Roman" w:hAnsi="VNI-Times" w:cs="Times New Roman"/>
      <w:b/>
      <w:sz w:val="26"/>
      <w:szCs w:val="20"/>
      <w:lang w:val="x-none" w:eastAsia="x-none"/>
    </w:rPr>
  </w:style>
  <w:style w:type="character" w:customStyle="1" w:styleId="Heading8Char">
    <w:name w:val="Heading 8 Char"/>
    <w:basedOn w:val="DefaultParagraphFont"/>
    <w:link w:val="Heading8"/>
    <w:rsid w:val="00DE5182"/>
    <w:rPr>
      <w:rFonts w:ascii="Cambria" w:eastAsia="MS Mincho" w:hAnsi="Cambria" w:cs="Times New Roman"/>
      <w:i/>
      <w:iCs/>
      <w:sz w:val="24"/>
      <w:szCs w:val="24"/>
      <w:lang w:eastAsia="en-US"/>
    </w:rPr>
  </w:style>
  <w:style w:type="character" w:customStyle="1" w:styleId="Heading9Char">
    <w:name w:val="Heading 9 Char"/>
    <w:basedOn w:val="DefaultParagraphFont"/>
    <w:link w:val="Heading9"/>
    <w:rsid w:val="00DE5182"/>
    <w:rPr>
      <w:rFonts w:ascii="Calibri" w:eastAsia="MS Gothic" w:hAnsi="Calibri" w:cs="Times New Roman"/>
      <w:lang w:eastAsia="en-US"/>
    </w:rPr>
  </w:style>
  <w:style w:type="paragraph" w:styleId="BalloonText">
    <w:name w:val="Balloon Text"/>
    <w:basedOn w:val="Normal"/>
    <w:link w:val="BalloonTextChar"/>
    <w:uiPriority w:val="99"/>
    <w:unhideWhenUsed/>
    <w:rsid w:val="00DE518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DE5182"/>
    <w:rPr>
      <w:rFonts w:ascii="Tahoma" w:hAnsi="Tahoma" w:cs="Tahoma"/>
      <w:sz w:val="16"/>
      <w:szCs w:val="16"/>
    </w:rPr>
  </w:style>
  <w:style w:type="character" w:customStyle="1" w:styleId="Heading3Char">
    <w:name w:val="Heading 3 Char"/>
    <w:aliases w:val="Tiêu đề DẠNG Char,Câu Char"/>
    <w:basedOn w:val="DefaultParagraphFont"/>
    <w:link w:val="Heading3"/>
    <w:uiPriority w:val="9"/>
    <w:rsid w:val="00DE5182"/>
    <w:rPr>
      <w:rFonts w:ascii="Roboto" w:eastAsiaTheme="majorEastAsia" w:hAnsi="Roboto" w:cstheme="majorBidi"/>
      <w:b/>
      <w:noProof/>
      <w:color w:val="0000FF"/>
      <w:sz w:val="23"/>
      <w:szCs w:val="24"/>
      <w:shd w:val="clear" w:color="auto" w:fill="FDE9D9" w:themeFill="accent6" w:themeFillTint="33"/>
      <w:lang w:eastAsia="en-US"/>
    </w:rPr>
  </w:style>
  <w:style w:type="character" w:customStyle="1" w:styleId="Heading4Char">
    <w:name w:val="Heading 4 Char"/>
    <w:aliases w:val="mục Char"/>
    <w:basedOn w:val="DefaultParagraphFont"/>
    <w:link w:val="Heading4"/>
    <w:uiPriority w:val="9"/>
    <w:rsid w:val="00DE5182"/>
    <w:rPr>
      <w:rFonts w:ascii="Roboto" w:eastAsiaTheme="majorEastAsia" w:hAnsi="Roboto" w:cstheme="majorBidi"/>
      <w:iCs/>
      <w:noProof/>
      <w:color w:val="CC0099"/>
      <w:sz w:val="24"/>
      <w:szCs w:val="23"/>
      <w:lang w:eastAsia="en-US"/>
    </w:rPr>
  </w:style>
  <w:style w:type="character" w:customStyle="1" w:styleId="Heading5Char">
    <w:name w:val="Heading 5 Char"/>
    <w:basedOn w:val="DefaultParagraphFont"/>
    <w:link w:val="Heading5"/>
    <w:rsid w:val="00DE5182"/>
    <w:rPr>
      <w:rFonts w:ascii="Palatino Linotype" w:eastAsia="Palatino Linotype" w:hAnsi="Palatino Linotype" w:cs="Palatino Linotype"/>
      <w:b/>
      <w:noProof/>
      <w:lang w:eastAsia="en-US"/>
    </w:rPr>
  </w:style>
  <w:style w:type="character" w:customStyle="1" w:styleId="Heading6Char">
    <w:name w:val="Heading 6 Char"/>
    <w:basedOn w:val="DefaultParagraphFont"/>
    <w:link w:val="Heading6"/>
    <w:rsid w:val="00DE5182"/>
    <w:rPr>
      <w:rFonts w:ascii="Palatino Linotype" w:eastAsia="Palatino Linotype" w:hAnsi="Palatino Linotype" w:cs="Palatino Linotype"/>
      <w:b/>
      <w:noProof/>
      <w:sz w:val="20"/>
      <w:szCs w:val="20"/>
      <w:lang w:eastAsia="en-US"/>
    </w:rPr>
  </w:style>
  <w:style w:type="paragraph" w:styleId="Title">
    <w:name w:val="Title"/>
    <w:basedOn w:val="Normal"/>
    <w:next w:val="Normal"/>
    <w:link w:val="TitleChar"/>
    <w:qFormat/>
    <w:rsid w:val="00DE5182"/>
    <w:pPr>
      <w:keepNext/>
      <w:keepLines/>
      <w:spacing w:before="480" w:after="120" w:line="240" w:lineRule="auto"/>
      <w:jc w:val="both"/>
    </w:pPr>
    <w:rPr>
      <w:rFonts w:ascii="Palatino Linotype" w:eastAsia="Palatino Linotype" w:hAnsi="Palatino Linotype" w:cs="Palatino Linotype"/>
      <w:b/>
      <w:noProof/>
      <w:sz w:val="72"/>
      <w:szCs w:val="72"/>
      <w:lang w:eastAsia="en-US"/>
    </w:rPr>
  </w:style>
  <w:style w:type="character" w:customStyle="1" w:styleId="TitleChar">
    <w:name w:val="Title Char"/>
    <w:basedOn w:val="DefaultParagraphFont"/>
    <w:link w:val="Title"/>
    <w:rsid w:val="00DE5182"/>
    <w:rPr>
      <w:rFonts w:ascii="Palatino Linotype" w:eastAsia="Palatino Linotype" w:hAnsi="Palatino Linotype" w:cs="Palatino Linotype"/>
      <w:b/>
      <w:noProof/>
      <w:sz w:val="72"/>
      <w:szCs w:val="72"/>
      <w:lang w:eastAsia="en-US"/>
    </w:rPr>
  </w:style>
  <w:style w:type="paragraph" w:styleId="NoSpacing">
    <w:name w:val="No Spacing"/>
    <w:link w:val="NoSpacingChar"/>
    <w:qFormat/>
    <w:rsid w:val="00DE5182"/>
    <w:pPr>
      <w:spacing w:after="0" w:line="240" w:lineRule="auto"/>
      <w:jc w:val="both"/>
    </w:pPr>
    <w:rPr>
      <w:rFonts w:ascii="Palatino Linotype" w:eastAsia="Calibri" w:hAnsi="Palatino Linotype" w:cs="Times New Roman"/>
      <w:sz w:val="23"/>
      <w:szCs w:val="23"/>
      <w:lang w:eastAsia="en-US"/>
    </w:rPr>
  </w:style>
  <w:style w:type="character" w:customStyle="1" w:styleId="NoSpacingChar">
    <w:name w:val="No Spacing Char"/>
    <w:link w:val="NoSpacing"/>
    <w:rsid w:val="00DE5182"/>
    <w:rPr>
      <w:rFonts w:ascii="Palatino Linotype" w:eastAsia="Calibri" w:hAnsi="Palatino Linotype" w:cs="Times New Roman"/>
      <w:sz w:val="23"/>
      <w:szCs w:val="23"/>
      <w:lang w:eastAsia="en-US"/>
    </w:rPr>
  </w:style>
  <w:style w:type="table" w:styleId="TableGrid">
    <w:name w:val="Table Grid"/>
    <w:aliases w:val="tham khao,Bảng TK,trongbang"/>
    <w:basedOn w:val="TableNormal"/>
    <w:uiPriority w:val="39"/>
    <w:qFormat/>
    <w:rsid w:val="00DE5182"/>
    <w:pPr>
      <w:spacing w:after="0" w:line="240" w:lineRule="auto"/>
      <w:jc w:val="both"/>
    </w:pPr>
    <w:rPr>
      <w:rFonts w:ascii="Palatino Linotype" w:eastAsia="Palatino Linotype" w:hAnsi="Palatino Linotype" w:cs="Palatino Linotype"/>
      <w:sz w:val="23"/>
      <w:szCs w:val="23"/>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List Paragraph_FS,Câu dẫn,List Paragraph3,HPL01,chuẩn không cần chỉnh,Dau -,Đoạn của Danh sách"/>
    <w:basedOn w:val="Normal"/>
    <w:link w:val="ListParagraphChar"/>
    <w:qFormat/>
    <w:rsid w:val="00DE5182"/>
    <w:pPr>
      <w:spacing w:after="0" w:line="240" w:lineRule="auto"/>
      <w:ind w:left="720"/>
      <w:contextualSpacing/>
      <w:jc w:val="both"/>
    </w:pPr>
    <w:rPr>
      <w:rFonts w:ascii="Palatino Linotype" w:eastAsia="Palatino Linotype" w:hAnsi="Palatino Linotype" w:cs="Palatino Linotype"/>
      <w:noProof/>
      <w:sz w:val="23"/>
      <w:szCs w:val="23"/>
      <w:lang w:eastAsia="en-US"/>
    </w:rPr>
  </w:style>
  <w:style w:type="character" w:customStyle="1" w:styleId="ListParagraphChar">
    <w:name w:val="List Paragraph Char"/>
    <w:aliases w:val="List Paragraph_FS Char,Câu dẫn Char,List Paragraph3 Char,HPL01 Char,chuẩn không cần chỉnh Char,Dau - Char,Đoạn của Danh sách Char1"/>
    <w:basedOn w:val="DefaultParagraphFont"/>
    <w:link w:val="ListParagraph"/>
    <w:qFormat/>
    <w:rsid w:val="00DE5182"/>
    <w:rPr>
      <w:rFonts w:ascii="Palatino Linotype" w:eastAsia="Palatino Linotype" w:hAnsi="Palatino Linotype" w:cs="Palatino Linotype"/>
      <w:noProof/>
      <w:sz w:val="23"/>
      <w:szCs w:val="23"/>
      <w:lang w:eastAsia="en-US"/>
    </w:rPr>
  </w:style>
  <w:style w:type="paragraph" w:customStyle="1" w:styleId="BiLaTex">
    <w:name w:val="Bài (LaTex)"/>
    <w:basedOn w:val="ListParagraph"/>
    <w:link w:val="BiLaTexChar"/>
    <w:rsid w:val="00DE5182"/>
    <w:pPr>
      <w:tabs>
        <w:tab w:val="num" w:pos="720"/>
      </w:tabs>
      <w:ind w:hanging="720"/>
      <w:jc w:val="center"/>
    </w:pPr>
    <w:rPr>
      <w:rFonts w:ascii="Roboto" w:hAnsi="Roboto"/>
      <w:b/>
      <w:color w:val="0000FF"/>
      <w:sz w:val="28"/>
    </w:rPr>
  </w:style>
  <w:style w:type="character" w:customStyle="1" w:styleId="BiLaTexChar">
    <w:name w:val="Bài (LaTex) Char"/>
    <w:basedOn w:val="ListParagraphChar"/>
    <w:link w:val="BiLaTex"/>
    <w:rsid w:val="00DE5182"/>
    <w:rPr>
      <w:rFonts w:ascii="Roboto" w:eastAsia="Palatino Linotype" w:hAnsi="Roboto" w:cs="Palatino Linotype"/>
      <w:b/>
      <w:noProof/>
      <w:color w:val="0000FF"/>
      <w:sz w:val="28"/>
      <w:szCs w:val="23"/>
      <w:lang w:eastAsia="en-US"/>
    </w:rPr>
  </w:style>
  <w:style w:type="paragraph" w:customStyle="1" w:styleId="Phn">
    <w:name w:val="Phần"/>
    <w:basedOn w:val="BiLaTex"/>
    <w:link w:val="PhnChar"/>
    <w:rsid w:val="00DE5182"/>
    <w:pPr>
      <w:jc w:val="left"/>
    </w:pPr>
    <w:rPr>
      <w:rFonts w:ascii="SVN-Gotham Rounded" w:hAnsi="SVN-Gotham Rounded"/>
      <w:b w:val="0"/>
      <w:color w:val="CC00CC"/>
    </w:rPr>
  </w:style>
  <w:style w:type="character" w:customStyle="1" w:styleId="PhnChar">
    <w:name w:val="Phần Char"/>
    <w:basedOn w:val="BiLaTexChar"/>
    <w:link w:val="Phn"/>
    <w:rsid w:val="00DE5182"/>
    <w:rPr>
      <w:rFonts w:ascii="SVN-Gotham Rounded" w:eastAsia="Palatino Linotype" w:hAnsi="SVN-Gotham Rounded" w:cs="Palatino Linotype"/>
      <w:b w:val="0"/>
      <w:noProof/>
      <w:color w:val="CC00CC"/>
      <w:sz w:val="28"/>
      <w:szCs w:val="23"/>
      <w:lang w:eastAsia="en-US"/>
    </w:rPr>
  </w:style>
  <w:style w:type="paragraph" w:styleId="TOC1">
    <w:name w:val="toc 1"/>
    <w:aliases w:val="Bài"/>
    <w:basedOn w:val="Normal"/>
    <w:next w:val="Normal"/>
    <w:autoRedefine/>
    <w:uiPriority w:val="39"/>
    <w:unhideWhenUsed/>
    <w:rsid w:val="00DE5182"/>
    <w:pPr>
      <w:shd w:val="clear" w:color="auto" w:fill="0000FF"/>
      <w:tabs>
        <w:tab w:val="left" w:pos="1320"/>
        <w:tab w:val="right" w:leader="dot" w:pos="10819"/>
      </w:tabs>
      <w:spacing w:after="100" w:line="240" w:lineRule="auto"/>
      <w:jc w:val="both"/>
    </w:pPr>
    <w:rPr>
      <w:rFonts w:ascii="Roboto" w:eastAsia="Palatino Linotype" w:hAnsi="Roboto" w:cs="Palatino Linotype"/>
      <w:b/>
      <w:noProof/>
      <w:color w:val="FFFFFF" w:themeColor="background1"/>
      <w:sz w:val="28"/>
      <w:szCs w:val="23"/>
      <w:lang w:eastAsia="en-US"/>
    </w:rPr>
  </w:style>
  <w:style w:type="paragraph" w:styleId="TOC2">
    <w:name w:val="toc 2"/>
    <w:aliases w:val="phần"/>
    <w:basedOn w:val="Normal"/>
    <w:next w:val="Normal"/>
    <w:autoRedefine/>
    <w:uiPriority w:val="39"/>
    <w:unhideWhenUsed/>
    <w:rsid w:val="00DE5182"/>
    <w:pPr>
      <w:spacing w:after="100" w:line="240" w:lineRule="auto"/>
      <w:ind w:left="240"/>
      <w:jc w:val="both"/>
    </w:pPr>
    <w:rPr>
      <w:rFonts w:ascii="Roboto" w:eastAsia="Palatino Linotype" w:hAnsi="Roboto" w:cs="Palatino Linotype"/>
      <w:noProof/>
      <w:color w:val="CC0099"/>
      <w:sz w:val="23"/>
      <w:szCs w:val="23"/>
      <w:lang w:eastAsia="en-US"/>
    </w:rPr>
  </w:style>
  <w:style w:type="paragraph" w:styleId="TOC3">
    <w:name w:val="toc 3"/>
    <w:aliases w:val="dạng"/>
    <w:basedOn w:val="Normal"/>
    <w:next w:val="Normal"/>
    <w:autoRedefine/>
    <w:uiPriority w:val="39"/>
    <w:unhideWhenUsed/>
    <w:rsid w:val="00DE5182"/>
    <w:pPr>
      <w:spacing w:after="100" w:line="240" w:lineRule="auto"/>
      <w:ind w:left="480"/>
      <w:jc w:val="both"/>
    </w:pPr>
    <w:rPr>
      <w:rFonts w:ascii="Roboto" w:eastAsia="Palatino Linotype" w:hAnsi="Roboto" w:cs="Palatino Linotype"/>
      <w:b/>
      <w:noProof/>
      <w:color w:val="0000FF"/>
      <w:sz w:val="23"/>
      <w:szCs w:val="23"/>
      <w:lang w:eastAsia="en-US"/>
    </w:rPr>
  </w:style>
  <w:style w:type="paragraph" w:styleId="TOCHeading">
    <w:name w:val="TOC Heading"/>
    <w:basedOn w:val="Heading1"/>
    <w:next w:val="Normal"/>
    <w:uiPriority w:val="39"/>
    <w:unhideWhenUsed/>
    <w:qFormat/>
    <w:rsid w:val="00DE5182"/>
    <w:pPr>
      <w:spacing w:line="259" w:lineRule="auto"/>
      <w:outlineLvl w:val="9"/>
    </w:pPr>
    <w:rPr>
      <w:noProof w:val="0"/>
    </w:rPr>
  </w:style>
  <w:style w:type="character" w:styleId="Hyperlink">
    <w:name w:val="Hyperlink"/>
    <w:basedOn w:val="DefaultParagraphFont"/>
    <w:uiPriority w:val="99"/>
    <w:unhideWhenUsed/>
    <w:rsid w:val="00DE5182"/>
    <w:rPr>
      <w:color w:val="0000FF" w:themeColor="hyperlink"/>
      <w:u w:val="single"/>
    </w:rPr>
  </w:style>
  <w:style w:type="paragraph" w:styleId="TOC4">
    <w:name w:val="toc 4"/>
    <w:basedOn w:val="Normal"/>
    <w:next w:val="Normal"/>
    <w:autoRedefine/>
    <w:uiPriority w:val="39"/>
    <w:unhideWhenUsed/>
    <w:rsid w:val="00DE5182"/>
    <w:pPr>
      <w:spacing w:after="100" w:line="240" w:lineRule="auto"/>
      <w:ind w:left="720"/>
      <w:jc w:val="both"/>
    </w:pPr>
    <w:rPr>
      <w:rFonts w:ascii="Palatino Linotype" w:eastAsia="Palatino Linotype" w:hAnsi="Palatino Linotype" w:cs="Palatino Linotype"/>
      <w:noProof/>
      <w:sz w:val="23"/>
      <w:szCs w:val="23"/>
      <w:lang w:eastAsia="en-US"/>
    </w:rPr>
  </w:style>
  <w:style w:type="paragraph" w:customStyle="1" w:styleId="nidungDNG">
    <w:name w:val="nội dung DẠNG"/>
    <w:basedOn w:val="Normal"/>
    <w:link w:val="nidungDNGChar"/>
    <w:autoRedefine/>
    <w:qFormat/>
    <w:rsid w:val="00DE5182"/>
    <w:pPr>
      <w:pBdr>
        <w:bottom w:val="double" w:sz="4" w:space="1" w:color="auto"/>
      </w:pBdr>
      <w:shd w:val="clear" w:color="auto" w:fill="E5DFEC" w:themeFill="accent4" w:themeFillTint="33"/>
      <w:spacing w:after="0" w:line="240" w:lineRule="auto"/>
      <w:jc w:val="both"/>
    </w:pPr>
    <w:rPr>
      <w:rFonts w:ascii="Palatino Linotype" w:eastAsia="Palatino Linotype" w:hAnsi="Palatino Linotype" w:cs="Palatino Linotype"/>
      <w:i/>
      <w:noProof/>
      <w:sz w:val="24"/>
      <w:szCs w:val="23"/>
      <w:lang w:eastAsia="en-US"/>
    </w:rPr>
  </w:style>
  <w:style w:type="character" w:customStyle="1" w:styleId="nidungDNGChar">
    <w:name w:val="nội dung DẠNG Char"/>
    <w:basedOn w:val="DefaultParagraphFont"/>
    <w:link w:val="nidungDNG"/>
    <w:rsid w:val="00DE5182"/>
    <w:rPr>
      <w:rFonts w:ascii="Palatino Linotype" w:eastAsia="Palatino Linotype" w:hAnsi="Palatino Linotype" w:cs="Palatino Linotype"/>
      <w:i/>
      <w:noProof/>
      <w:sz w:val="24"/>
      <w:szCs w:val="23"/>
      <w:shd w:val="clear" w:color="auto" w:fill="E5DFEC" w:themeFill="accent4" w:themeFillTint="33"/>
      <w:lang w:eastAsia="en-US"/>
    </w:rPr>
  </w:style>
  <w:style w:type="paragraph" w:customStyle="1" w:styleId="CHNG">
    <w:name w:val="CHƯƠNG"/>
    <w:basedOn w:val="Normal"/>
    <w:link w:val="CHNGChar"/>
    <w:autoRedefine/>
    <w:qFormat/>
    <w:rsid w:val="00DE5182"/>
    <w:pPr>
      <w:spacing w:after="0" w:line="240" w:lineRule="auto"/>
      <w:jc w:val="right"/>
    </w:pPr>
    <w:rPr>
      <w:rFonts w:ascii="Roboto" w:eastAsia="Palatino Linotype" w:hAnsi="Roboto" w:cs="Palatino Linotype"/>
      <w:b/>
      <w:noProof/>
      <w:color w:val="CC0099"/>
      <w:sz w:val="48"/>
      <w:szCs w:val="23"/>
      <w:lang w:eastAsia="en-US"/>
    </w:rPr>
  </w:style>
  <w:style w:type="character" w:customStyle="1" w:styleId="CHNGChar">
    <w:name w:val="CHƯƠNG Char"/>
    <w:basedOn w:val="DefaultParagraphFont"/>
    <w:link w:val="CHNG"/>
    <w:rsid w:val="00DE5182"/>
    <w:rPr>
      <w:rFonts w:ascii="Roboto" w:eastAsia="Palatino Linotype" w:hAnsi="Roboto" w:cs="Palatino Linotype"/>
      <w:b/>
      <w:noProof/>
      <w:color w:val="CC0099"/>
      <w:sz w:val="48"/>
      <w:szCs w:val="23"/>
      <w:lang w:eastAsia="en-US"/>
    </w:rPr>
  </w:style>
  <w:style w:type="paragraph" w:customStyle="1" w:styleId="Nidunglthuyt">
    <w:name w:val="Nội dung lí thuyết"/>
    <w:basedOn w:val="Normal"/>
    <w:link w:val="NidunglthuytChar"/>
    <w:autoRedefine/>
    <w:qFormat/>
    <w:rsid w:val="00DE5182"/>
    <w:pPr>
      <w:pBdr>
        <w:top w:val="dashSmallGap" w:sz="8" w:space="1" w:color="auto"/>
        <w:bottom w:val="dashSmallGap" w:sz="8" w:space="1" w:color="auto"/>
        <w:right w:val="dashSmallGap" w:sz="8" w:space="4" w:color="auto"/>
      </w:pBdr>
      <w:spacing w:after="0" w:line="240" w:lineRule="auto"/>
      <w:jc w:val="both"/>
    </w:pPr>
    <w:rPr>
      <w:rFonts w:ascii="Palatino Linotype" w:eastAsia="Palatino Linotype" w:hAnsi="Palatino Linotype" w:cs="Palatino Linotype"/>
      <w:noProof/>
      <w:sz w:val="24"/>
      <w:szCs w:val="23"/>
      <w:lang w:eastAsia="en-US"/>
    </w:rPr>
  </w:style>
  <w:style w:type="character" w:customStyle="1" w:styleId="NidunglthuytChar">
    <w:name w:val="Nội dung lí thuyết Char"/>
    <w:basedOn w:val="DefaultParagraphFont"/>
    <w:link w:val="Nidunglthuyt"/>
    <w:rsid w:val="00DE5182"/>
    <w:rPr>
      <w:rFonts w:ascii="Palatino Linotype" w:eastAsia="Palatino Linotype" w:hAnsi="Palatino Linotype" w:cs="Palatino Linotype"/>
      <w:noProof/>
      <w:sz w:val="24"/>
      <w:szCs w:val="23"/>
      <w:lang w:eastAsia="en-US"/>
    </w:rPr>
  </w:style>
  <w:style w:type="paragraph" w:styleId="Header">
    <w:name w:val="header"/>
    <w:aliases w:val="Char2,Char2 Char, Char2, Char2 Char"/>
    <w:basedOn w:val="Normal"/>
    <w:link w:val="HeaderChar"/>
    <w:uiPriority w:val="99"/>
    <w:unhideWhenUsed/>
    <w:qFormat/>
    <w:rsid w:val="00DE5182"/>
    <w:pPr>
      <w:tabs>
        <w:tab w:val="center" w:pos="4680"/>
        <w:tab w:val="right" w:pos="9360"/>
      </w:tabs>
      <w:spacing w:after="0" w:line="240" w:lineRule="auto"/>
      <w:jc w:val="both"/>
    </w:pPr>
    <w:rPr>
      <w:rFonts w:ascii="Palatino Linotype" w:eastAsia="Palatino Linotype" w:hAnsi="Palatino Linotype" w:cs="Palatino Linotype"/>
      <w:noProof/>
      <w:sz w:val="23"/>
      <w:szCs w:val="23"/>
      <w:lang w:eastAsia="en-US"/>
    </w:rPr>
  </w:style>
  <w:style w:type="character" w:customStyle="1" w:styleId="HeaderChar">
    <w:name w:val="Header Char"/>
    <w:aliases w:val="Char2 Char1,Char2 Char Char, Char2 Char1, Char2 Char Char"/>
    <w:basedOn w:val="DefaultParagraphFont"/>
    <w:link w:val="Header"/>
    <w:uiPriority w:val="99"/>
    <w:qFormat/>
    <w:rsid w:val="00DE5182"/>
    <w:rPr>
      <w:rFonts w:ascii="Palatino Linotype" w:eastAsia="Palatino Linotype" w:hAnsi="Palatino Linotype" w:cs="Palatino Linotype"/>
      <w:noProof/>
      <w:sz w:val="23"/>
      <w:szCs w:val="23"/>
      <w:lang w:eastAsia="en-US"/>
    </w:rPr>
  </w:style>
  <w:style w:type="paragraph" w:styleId="Footer">
    <w:name w:val="footer"/>
    <w:basedOn w:val="Normal"/>
    <w:link w:val="FooterChar"/>
    <w:uiPriority w:val="99"/>
    <w:unhideWhenUsed/>
    <w:qFormat/>
    <w:rsid w:val="00DE5182"/>
    <w:pPr>
      <w:tabs>
        <w:tab w:val="center" w:pos="4680"/>
        <w:tab w:val="right" w:pos="9360"/>
      </w:tabs>
      <w:spacing w:after="0" w:line="240" w:lineRule="auto"/>
      <w:jc w:val="both"/>
    </w:pPr>
    <w:rPr>
      <w:rFonts w:ascii="Palatino Linotype" w:eastAsia="Palatino Linotype" w:hAnsi="Palatino Linotype" w:cs="Palatino Linotype"/>
      <w:noProof/>
      <w:sz w:val="23"/>
      <w:szCs w:val="23"/>
      <w:lang w:eastAsia="en-US"/>
    </w:rPr>
  </w:style>
  <w:style w:type="character" w:customStyle="1" w:styleId="FooterChar">
    <w:name w:val="Footer Char"/>
    <w:basedOn w:val="DefaultParagraphFont"/>
    <w:link w:val="Footer"/>
    <w:uiPriority w:val="99"/>
    <w:qFormat/>
    <w:rsid w:val="00DE5182"/>
    <w:rPr>
      <w:rFonts w:ascii="Palatino Linotype" w:eastAsia="Palatino Linotype" w:hAnsi="Palatino Linotype" w:cs="Palatino Linotype"/>
      <w:noProof/>
      <w:sz w:val="23"/>
      <w:szCs w:val="23"/>
      <w:lang w:eastAsia="en-US"/>
    </w:rPr>
  </w:style>
  <w:style w:type="paragraph" w:customStyle="1" w:styleId="Default">
    <w:name w:val="Default"/>
    <w:link w:val="DefaultChar"/>
    <w:rsid w:val="00DE5182"/>
    <w:pPr>
      <w:autoSpaceDE w:val="0"/>
      <w:autoSpaceDN w:val="0"/>
      <w:adjustRightInd w:val="0"/>
      <w:spacing w:after="0" w:line="240" w:lineRule="auto"/>
    </w:pPr>
    <w:rPr>
      <w:rFonts w:ascii="Palatino Linotype" w:eastAsia="Calibri" w:hAnsi="Palatino Linotype" w:cs="Times New Roman"/>
      <w:color w:val="000000"/>
      <w:sz w:val="23"/>
      <w:szCs w:val="24"/>
      <w:lang w:eastAsia="en-US"/>
    </w:rPr>
  </w:style>
  <w:style w:type="paragraph" w:styleId="Subtitle">
    <w:name w:val="Subtitle"/>
    <w:basedOn w:val="Normal"/>
    <w:next w:val="Normal"/>
    <w:link w:val="SubtitleChar"/>
    <w:uiPriority w:val="11"/>
    <w:qFormat/>
    <w:rsid w:val="00DE5182"/>
    <w:pPr>
      <w:keepNext/>
      <w:keepLines/>
      <w:spacing w:before="360" w:after="80" w:line="240" w:lineRule="auto"/>
      <w:jc w:val="both"/>
    </w:pPr>
    <w:rPr>
      <w:rFonts w:ascii="Georgia" w:eastAsia="Georgia" w:hAnsi="Georgia" w:cs="Georgia"/>
      <w:i/>
      <w:noProof/>
      <w:color w:val="666666"/>
      <w:sz w:val="48"/>
      <w:szCs w:val="48"/>
      <w:lang w:eastAsia="en-US"/>
    </w:rPr>
  </w:style>
  <w:style w:type="character" w:customStyle="1" w:styleId="SubtitleChar">
    <w:name w:val="Subtitle Char"/>
    <w:basedOn w:val="DefaultParagraphFont"/>
    <w:link w:val="Subtitle"/>
    <w:uiPriority w:val="11"/>
    <w:rsid w:val="00DE5182"/>
    <w:rPr>
      <w:rFonts w:ascii="Georgia" w:eastAsia="Georgia" w:hAnsi="Georgia" w:cs="Georgia"/>
      <w:i/>
      <w:noProof/>
      <w:color w:val="666666"/>
      <w:sz w:val="48"/>
      <w:szCs w:val="48"/>
      <w:lang w:eastAsia="en-US"/>
    </w:rPr>
  </w:style>
  <w:style w:type="character" w:styleId="Strong">
    <w:name w:val="Strong"/>
    <w:basedOn w:val="DefaultParagraphFont"/>
    <w:uiPriority w:val="22"/>
    <w:qFormat/>
    <w:rsid w:val="00DE5182"/>
    <w:rPr>
      <w:b/>
      <w:bCs/>
    </w:rPr>
  </w:style>
  <w:style w:type="paragraph" w:customStyle="1" w:styleId="Normal0">
    <w:name w:val="Normal_0"/>
    <w:link w:val="Normal0Char"/>
    <w:qFormat/>
    <w:rsid w:val="00DE5182"/>
    <w:pPr>
      <w:widowControl w:val="0"/>
      <w:spacing w:after="0" w:line="240" w:lineRule="auto"/>
    </w:pPr>
    <w:rPr>
      <w:rFonts w:ascii="Times New Roman" w:eastAsia="Times New Roman" w:hAnsi="Times New Roman" w:cs="Times New Roman"/>
      <w:sz w:val="24"/>
      <w:szCs w:val="24"/>
      <w:lang w:eastAsia="en-US"/>
    </w:rPr>
  </w:style>
  <w:style w:type="character" w:customStyle="1" w:styleId="Normal0Char">
    <w:name w:val="Normal_0 Char"/>
    <w:link w:val="Normal0"/>
    <w:locked/>
    <w:rsid w:val="00DE5182"/>
    <w:rPr>
      <w:rFonts w:ascii="Times New Roman" w:eastAsia="Times New Roman" w:hAnsi="Times New Roman" w:cs="Times New Roman"/>
      <w:sz w:val="24"/>
      <w:szCs w:val="24"/>
      <w:lang w:eastAsia="en-US"/>
    </w:rPr>
  </w:style>
  <w:style w:type="paragraph" w:customStyle="1" w:styleId="MTDisplayEquation">
    <w:name w:val="MTDisplayEquation"/>
    <w:basedOn w:val="Normal"/>
    <w:link w:val="MTDisplayEquationChar"/>
    <w:qFormat/>
    <w:rsid w:val="00DE5182"/>
    <w:pPr>
      <w:ind w:left="992" w:hanging="992"/>
    </w:pPr>
    <w:rPr>
      <w:rFonts w:ascii="Times New Roman" w:eastAsia="Calibri" w:hAnsi="Times New Roman" w:cs="Times New Roman"/>
      <w:sz w:val="24"/>
      <w:szCs w:val="24"/>
      <w:lang w:eastAsia="en-US"/>
    </w:rPr>
  </w:style>
  <w:style w:type="character" w:customStyle="1" w:styleId="MTDisplayEquationChar">
    <w:name w:val="MTDisplayEquation Char"/>
    <w:link w:val="MTDisplayEquation"/>
    <w:rsid w:val="00DE5182"/>
    <w:rPr>
      <w:rFonts w:ascii="Times New Roman" w:eastAsia="Calibri" w:hAnsi="Times New Roman" w:cs="Times New Roman"/>
      <w:sz w:val="24"/>
      <w:szCs w:val="24"/>
      <w:lang w:eastAsia="en-US"/>
    </w:rPr>
  </w:style>
  <w:style w:type="paragraph" w:styleId="NormalWeb">
    <w:name w:val="Normal (Web)"/>
    <w:basedOn w:val="Normal"/>
    <w:link w:val="NormalWebChar"/>
    <w:qFormat/>
    <w:rsid w:val="00DE5182"/>
    <w:pPr>
      <w:spacing w:before="100" w:beforeAutospacing="1" w:after="100" w:afterAutospacing="1" w:line="240" w:lineRule="auto"/>
    </w:pPr>
    <w:rPr>
      <w:rFonts w:ascii="VNI-Times" w:eastAsiaTheme="minorHAnsi" w:hAnsi="VNI-Times" w:cs="Times New Roman"/>
      <w:sz w:val="24"/>
      <w:szCs w:val="24"/>
      <w:lang w:eastAsia="en-US"/>
    </w:rPr>
  </w:style>
  <w:style w:type="paragraph" w:customStyle="1" w:styleId="oancuaDanhsach1">
    <w:name w:val="Đoạn của Danh sách1"/>
    <w:basedOn w:val="Normal"/>
    <w:link w:val="oancuaDanhsachChar"/>
    <w:qFormat/>
    <w:rsid w:val="00DE5182"/>
    <w:pPr>
      <w:ind w:left="720"/>
    </w:pPr>
    <w:rPr>
      <w:rFonts w:ascii="Times New Roman" w:eastAsia="Arial" w:hAnsi="Times New Roman" w:cs="Calibri"/>
      <w:sz w:val="24"/>
      <w:lang w:eastAsia="en-US"/>
    </w:rPr>
  </w:style>
  <w:style w:type="character" w:customStyle="1" w:styleId="oancuaDanhsachChar">
    <w:name w:val="Đoạn của Danh sách Char"/>
    <w:link w:val="oancuaDanhsach1"/>
    <w:uiPriority w:val="34"/>
    <w:qFormat/>
    <w:locked/>
    <w:rsid w:val="00DE5182"/>
    <w:rPr>
      <w:rFonts w:ascii="Times New Roman" w:eastAsia="Arial" w:hAnsi="Times New Roman" w:cs="Calibri"/>
      <w:sz w:val="24"/>
      <w:lang w:eastAsia="en-US"/>
    </w:rPr>
  </w:style>
  <w:style w:type="paragraph" w:customStyle="1" w:styleId="msonormal0">
    <w:name w:val="msonormal"/>
    <w:basedOn w:val="Normal"/>
    <w:rsid w:val="00DE5182"/>
    <w:pPr>
      <w:spacing w:before="100" w:beforeAutospacing="1" w:after="100" w:afterAutospacing="1" w:line="240" w:lineRule="auto"/>
    </w:pPr>
    <w:rPr>
      <w:rFonts w:ascii="Times New Roman" w:eastAsia="Calibri" w:hAnsi="Times New Roman" w:cs="Times New Roman"/>
      <w:sz w:val="24"/>
      <w:szCs w:val="24"/>
      <w:lang w:eastAsia="en-US"/>
    </w:rPr>
  </w:style>
  <w:style w:type="paragraph" w:customStyle="1" w:styleId="Normal1">
    <w:name w:val="Normal1"/>
    <w:basedOn w:val="Normal"/>
    <w:rsid w:val="00DE5182"/>
    <w:pPr>
      <w:spacing w:before="100" w:beforeAutospacing="1" w:after="100" w:afterAutospacing="1" w:line="240" w:lineRule="auto"/>
    </w:pPr>
    <w:rPr>
      <w:rFonts w:ascii="Times New Roman" w:eastAsia="Times New Roman" w:hAnsi="Times New Roman" w:cs="Times New Roman"/>
      <w:sz w:val="24"/>
      <w:szCs w:val="24"/>
      <w:lang w:eastAsia="en-US"/>
    </w:rPr>
  </w:style>
  <w:style w:type="paragraph" w:customStyle="1" w:styleId="HANG1">
    <w:name w:val="HANG1"/>
    <w:basedOn w:val="Normal"/>
    <w:rsid w:val="00DE5182"/>
    <w:pPr>
      <w:tabs>
        <w:tab w:val="left" w:pos="180"/>
        <w:tab w:val="left" w:pos="2268"/>
        <w:tab w:val="left" w:pos="3969"/>
        <w:tab w:val="left" w:pos="5670"/>
      </w:tabs>
      <w:spacing w:before="40" w:after="0" w:line="247" w:lineRule="auto"/>
      <w:ind w:left="284" w:hanging="284"/>
      <w:jc w:val="both"/>
    </w:pPr>
    <w:rPr>
      <w:rFonts w:ascii="Times New Roman" w:eastAsia="Times New Roman" w:hAnsi="Times New Roman" w:cs="Times New Roman"/>
      <w:sz w:val="24"/>
      <w:szCs w:val="24"/>
      <w:lang w:val="fr-FR" w:eastAsia="en-US"/>
    </w:rPr>
  </w:style>
  <w:style w:type="paragraph" w:customStyle="1" w:styleId="Normal019">
    <w:name w:val="Normal_0_19"/>
    <w:qFormat/>
    <w:rsid w:val="00DE5182"/>
    <w:pPr>
      <w:spacing w:after="0" w:line="240" w:lineRule="auto"/>
    </w:pPr>
    <w:rPr>
      <w:rFonts w:ascii="Times New Roman" w:eastAsia="Calibri" w:hAnsi="Times New Roman" w:cs="Times New Roman"/>
      <w:sz w:val="20"/>
      <w:szCs w:val="20"/>
      <w:lang w:eastAsia="en-US"/>
    </w:rPr>
  </w:style>
  <w:style w:type="paragraph" w:customStyle="1" w:styleId="Normal020">
    <w:name w:val="Normal_0_20"/>
    <w:qFormat/>
    <w:rsid w:val="00DE5182"/>
    <w:pPr>
      <w:spacing w:after="0" w:line="240" w:lineRule="auto"/>
    </w:pPr>
    <w:rPr>
      <w:rFonts w:ascii="Times New Roman" w:eastAsia="Calibri" w:hAnsi="Times New Roman" w:cs="Times New Roman"/>
      <w:sz w:val="20"/>
      <w:szCs w:val="20"/>
      <w:lang w:eastAsia="en-US"/>
    </w:rPr>
  </w:style>
  <w:style w:type="paragraph" w:styleId="BodyText">
    <w:name w:val="Body Text"/>
    <w:basedOn w:val="Normal"/>
    <w:link w:val="BodyTextChar"/>
    <w:uiPriority w:val="1"/>
    <w:qFormat/>
    <w:rsid w:val="00DE5182"/>
    <w:pPr>
      <w:spacing w:after="0" w:line="240" w:lineRule="auto"/>
      <w:jc w:val="center"/>
    </w:pPr>
    <w:rPr>
      <w:rFonts w:ascii="VNI-Times" w:eastAsia="Times New Roman" w:hAnsi="VNI-Times" w:cs="Times New Roman"/>
      <w:b/>
      <w:sz w:val="16"/>
      <w:szCs w:val="24"/>
      <w:lang w:val="x-none" w:eastAsia="x-none"/>
    </w:rPr>
  </w:style>
  <w:style w:type="character" w:customStyle="1" w:styleId="BodyTextChar">
    <w:name w:val="Body Text Char"/>
    <w:basedOn w:val="DefaultParagraphFont"/>
    <w:link w:val="BodyText"/>
    <w:uiPriority w:val="1"/>
    <w:rsid w:val="00DE5182"/>
    <w:rPr>
      <w:rFonts w:ascii="VNI-Times" w:eastAsia="Times New Roman" w:hAnsi="VNI-Times" w:cs="Times New Roman"/>
      <w:b/>
      <w:sz w:val="16"/>
      <w:szCs w:val="24"/>
      <w:lang w:val="x-none" w:eastAsia="x-none"/>
    </w:rPr>
  </w:style>
  <w:style w:type="paragraph" w:customStyle="1" w:styleId="CharCharChar">
    <w:name w:val="Char Char Char"/>
    <w:basedOn w:val="Normal"/>
    <w:autoRedefine/>
    <w:rsid w:val="00DE5182"/>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customStyle="1" w:styleId="DefaultParagraphFontParaCharCharCharCharChar">
    <w:name w:val="Default Paragraph Font Para Char Char Char Char Char"/>
    <w:autoRedefine/>
    <w:rsid w:val="00DE5182"/>
    <w:pPr>
      <w:tabs>
        <w:tab w:val="left" w:pos="1152"/>
      </w:tabs>
      <w:spacing w:before="120" w:after="120" w:line="312" w:lineRule="auto"/>
    </w:pPr>
    <w:rPr>
      <w:rFonts w:ascii="Arial" w:eastAsia="Times New Roman" w:hAnsi="Arial" w:cs="Arial"/>
      <w:sz w:val="26"/>
      <w:szCs w:val="26"/>
      <w:lang w:eastAsia="en-US"/>
    </w:rPr>
  </w:style>
  <w:style w:type="character" w:styleId="PageNumber">
    <w:name w:val="page number"/>
    <w:basedOn w:val="DefaultParagraphFont"/>
    <w:uiPriority w:val="99"/>
    <w:rsid w:val="00DE5182"/>
  </w:style>
  <w:style w:type="character" w:customStyle="1" w:styleId="apple-converted-space">
    <w:name w:val="apple-converted-space"/>
    <w:basedOn w:val="DefaultParagraphFont"/>
    <w:rsid w:val="00DE5182"/>
  </w:style>
  <w:style w:type="paragraph" w:customStyle="1" w:styleId="1">
    <w:name w:val="1"/>
    <w:basedOn w:val="Normal"/>
    <w:autoRedefine/>
    <w:rsid w:val="00DE5182"/>
    <w:pPr>
      <w:spacing w:after="160" w:line="240" w:lineRule="exact"/>
      <w:ind w:firstLine="567"/>
    </w:pPr>
    <w:rPr>
      <w:rFonts w:ascii="Verdana" w:eastAsia="Times New Roman" w:hAnsi="Verdana" w:cs="Verdana"/>
      <w:sz w:val="20"/>
      <w:szCs w:val="20"/>
      <w:lang w:eastAsia="en-US"/>
    </w:rPr>
  </w:style>
  <w:style w:type="paragraph" w:customStyle="1" w:styleId="ColorfulList-Accent11">
    <w:name w:val="Colorful List - Accent 11"/>
    <w:basedOn w:val="Normal"/>
    <w:uiPriority w:val="34"/>
    <w:qFormat/>
    <w:rsid w:val="00DE5182"/>
    <w:pPr>
      <w:ind w:left="720"/>
      <w:contextualSpacing/>
    </w:pPr>
    <w:rPr>
      <w:rFonts w:ascii="Times New Roman" w:eastAsia="Times New Roman" w:hAnsi="Times New Roman" w:cs="Times New Roman"/>
      <w:sz w:val="26"/>
      <w:szCs w:val="26"/>
      <w:lang w:val="vi-VN" w:eastAsia="en-US"/>
    </w:rPr>
  </w:style>
  <w:style w:type="paragraph" w:customStyle="1" w:styleId="msonormalcxspmiddle">
    <w:name w:val="msonormalcxspmiddle"/>
    <w:basedOn w:val="Normal"/>
    <w:rsid w:val="00DE5182"/>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paragraph" w:styleId="DocumentMap">
    <w:name w:val="Document Map"/>
    <w:basedOn w:val="Normal"/>
    <w:link w:val="DocumentMapChar"/>
    <w:rsid w:val="00DE5182"/>
    <w:pPr>
      <w:spacing w:after="0" w:line="240" w:lineRule="auto"/>
    </w:pPr>
    <w:rPr>
      <w:rFonts w:ascii="Tahoma" w:eastAsia="Times New Roman" w:hAnsi="Tahoma" w:cs="Times New Roman"/>
      <w:sz w:val="16"/>
      <w:szCs w:val="16"/>
      <w:lang w:val="x-none" w:eastAsia="x-none"/>
    </w:rPr>
  </w:style>
  <w:style w:type="character" w:customStyle="1" w:styleId="DocumentMapChar">
    <w:name w:val="Document Map Char"/>
    <w:basedOn w:val="DefaultParagraphFont"/>
    <w:link w:val="DocumentMap"/>
    <w:rsid w:val="00DE5182"/>
    <w:rPr>
      <w:rFonts w:ascii="Tahoma" w:eastAsia="Times New Roman" w:hAnsi="Tahoma" w:cs="Times New Roman"/>
      <w:sz w:val="16"/>
      <w:szCs w:val="16"/>
      <w:lang w:val="x-none" w:eastAsia="x-none"/>
    </w:rPr>
  </w:style>
  <w:style w:type="character" w:customStyle="1" w:styleId="mi">
    <w:name w:val="mi"/>
    <w:basedOn w:val="DefaultParagraphFont"/>
    <w:rsid w:val="00DE5182"/>
  </w:style>
  <w:style w:type="character" w:customStyle="1" w:styleId="mn">
    <w:name w:val="mn"/>
    <w:basedOn w:val="DefaultParagraphFont"/>
    <w:rsid w:val="00DE5182"/>
  </w:style>
  <w:style w:type="character" w:customStyle="1" w:styleId="mo">
    <w:name w:val="mo"/>
    <w:basedOn w:val="DefaultParagraphFont"/>
    <w:rsid w:val="00DE5182"/>
  </w:style>
  <w:style w:type="paragraph" w:customStyle="1" w:styleId="Style">
    <w:name w:val="Style"/>
    <w:rsid w:val="00DE5182"/>
    <w:pPr>
      <w:widowControl w:val="0"/>
      <w:autoSpaceDE w:val="0"/>
      <w:autoSpaceDN w:val="0"/>
      <w:adjustRightInd w:val="0"/>
      <w:spacing w:after="0" w:line="240" w:lineRule="auto"/>
    </w:pPr>
    <w:rPr>
      <w:rFonts w:ascii="Arial" w:eastAsia="Times New Roman" w:hAnsi="Arial" w:cs="Arial"/>
      <w:sz w:val="24"/>
      <w:szCs w:val="24"/>
      <w:lang w:eastAsia="en-US"/>
    </w:rPr>
  </w:style>
  <w:style w:type="character" w:customStyle="1" w:styleId="BalloonTextChar1">
    <w:name w:val="Balloon Text Char1"/>
    <w:rsid w:val="00DE5182"/>
    <w:rPr>
      <w:rFonts w:ascii="Tahoma" w:hAnsi="Tahoma" w:cs="Tahoma"/>
      <w:sz w:val="16"/>
      <w:szCs w:val="16"/>
    </w:rPr>
  </w:style>
  <w:style w:type="character" w:customStyle="1" w:styleId="MTEquationSection">
    <w:name w:val="MTEquationSection"/>
    <w:rsid w:val="00DE5182"/>
    <w:rPr>
      <w:rFonts w:ascii="Palatino Linotype" w:hAnsi="Palatino Linotype"/>
      <w:b/>
      <w:vanish/>
      <w:color w:val="FF0000"/>
      <w:sz w:val="22"/>
      <w:szCs w:val="22"/>
    </w:rPr>
  </w:style>
  <w:style w:type="character" w:customStyle="1" w:styleId="nowrap">
    <w:name w:val="nowrap"/>
    <w:basedOn w:val="DefaultParagraphFont"/>
    <w:rsid w:val="00DE5182"/>
  </w:style>
  <w:style w:type="paragraph" w:customStyle="1" w:styleId="ListParagraph1">
    <w:name w:val="List Paragraph1"/>
    <w:basedOn w:val="Normal"/>
    <w:uiPriority w:val="99"/>
    <w:qFormat/>
    <w:rsid w:val="00DE5182"/>
    <w:pPr>
      <w:ind w:left="720"/>
      <w:contextualSpacing/>
    </w:pPr>
    <w:rPr>
      <w:rFonts w:ascii="Calibri" w:eastAsia="Calibri" w:hAnsi="Calibri" w:cs="Times New Roman"/>
      <w:lang w:eastAsia="en-US"/>
    </w:rPr>
  </w:style>
  <w:style w:type="paragraph" w:customStyle="1" w:styleId="NoSpacing1">
    <w:name w:val="No Spacing1"/>
    <w:qFormat/>
    <w:rsid w:val="00DE5182"/>
    <w:pPr>
      <w:spacing w:after="0" w:line="240" w:lineRule="auto"/>
    </w:pPr>
    <w:rPr>
      <w:rFonts w:ascii="Calibri" w:eastAsia="Calibri" w:hAnsi="Calibri" w:cs="Times New Roman"/>
      <w:lang w:eastAsia="en-US"/>
    </w:rPr>
  </w:style>
  <w:style w:type="character" w:customStyle="1" w:styleId="FooterChar1">
    <w:name w:val="Footer Char1"/>
    <w:rsid w:val="00DE5182"/>
    <w:rPr>
      <w:rFonts w:eastAsia="Calibri"/>
      <w:sz w:val="28"/>
      <w:szCs w:val="22"/>
      <w:lang w:val="en-US" w:eastAsia="en-US" w:bidi="ar-SA"/>
    </w:rPr>
  </w:style>
  <w:style w:type="character" w:customStyle="1" w:styleId="lbqmark">
    <w:name w:val="lb_q_mark"/>
    <w:rsid w:val="00DE5182"/>
  </w:style>
  <w:style w:type="character" w:customStyle="1" w:styleId="lbqtext">
    <w:name w:val="lb_q_text"/>
    <w:rsid w:val="00DE5182"/>
  </w:style>
  <w:style w:type="character" w:styleId="Emphasis">
    <w:name w:val="Emphasis"/>
    <w:uiPriority w:val="20"/>
    <w:qFormat/>
    <w:rsid w:val="00DE5182"/>
    <w:rPr>
      <w:rFonts w:cs="Times New Roman"/>
      <w:i/>
      <w:iCs/>
    </w:rPr>
  </w:style>
  <w:style w:type="character" w:customStyle="1" w:styleId="mjxassistivemathml">
    <w:name w:val="mjx_assistive_mathml"/>
    <w:basedOn w:val="DefaultParagraphFont"/>
    <w:rsid w:val="00DE5182"/>
  </w:style>
  <w:style w:type="paragraph" w:customStyle="1" w:styleId="Style1">
    <w:name w:val="Style 1"/>
    <w:basedOn w:val="Heading1"/>
    <w:autoRedefine/>
    <w:qFormat/>
    <w:rsid w:val="00DE5182"/>
    <w:pPr>
      <w:keepLines w:val="0"/>
      <w:framePr w:wrap="around" w:vAnchor="text" w:hAnchor="text" w:y="1"/>
      <w:spacing w:before="240" w:after="60" w:line="240" w:lineRule="auto"/>
      <w:ind w:left="284" w:hanging="851"/>
      <w:jc w:val="center"/>
    </w:pPr>
    <w:rPr>
      <w:rFonts w:ascii="Tiffany-Heavy" w:eastAsia="Times New Roman" w:hAnsi="Tiffany-Heavy" w:cs="Chu Văn An (Uni)"/>
      <w:bCs/>
      <w:noProof w:val="0"/>
      <w:color w:val="FF0000"/>
      <w:kern w:val="32"/>
      <w:sz w:val="36"/>
      <w:szCs w:val="36"/>
    </w:rPr>
  </w:style>
  <w:style w:type="paragraph" w:customStyle="1" w:styleId="Style2">
    <w:name w:val="Style 2"/>
    <w:basedOn w:val="Heading2"/>
    <w:autoRedefine/>
    <w:qFormat/>
    <w:rsid w:val="00DE5182"/>
    <w:pPr>
      <w:keepLines w:val="0"/>
      <w:numPr>
        <w:numId w:val="1"/>
      </w:numPr>
      <w:spacing w:line="240" w:lineRule="auto"/>
      <w:jc w:val="left"/>
    </w:pPr>
    <w:rPr>
      <w:rFonts w:ascii="Times New Roman Bold" w:eastAsia="Times New Roman" w:hAnsi="Times New Roman Bold" w:cs="Times New Roman"/>
      <w:b/>
      <w:bCs/>
      <w:iCs/>
      <w:noProof w:val="0"/>
      <w:color w:val="CC00FF"/>
      <w:sz w:val="32"/>
      <w:szCs w:val="24"/>
      <w:lang w:val="x-none" w:eastAsia="x-none"/>
    </w:rPr>
  </w:style>
  <w:style w:type="character" w:customStyle="1" w:styleId="MTConvertedEquation">
    <w:name w:val="MTConvertedEquation"/>
    <w:rsid w:val="00DE5182"/>
    <w:rPr>
      <w:noProof/>
      <w:color w:val="00B0F0"/>
      <w:position w:val="-6"/>
      <w:szCs w:val="26"/>
    </w:rPr>
  </w:style>
  <w:style w:type="paragraph" w:customStyle="1" w:styleId="msolistparagraph0">
    <w:name w:val="msolistparagraph"/>
    <w:basedOn w:val="Normal"/>
    <w:rsid w:val="00DE5182"/>
    <w:pPr>
      <w:spacing w:after="0" w:line="240" w:lineRule="auto"/>
      <w:ind w:left="720"/>
      <w:contextualSpacing/>
    </w:pPr>
    <w:rPr>
      <w:rFonts w:ascii="Times New Roman" w:eastAsia="Times New Roman" w:hAnsi="Times New Roman" w:cs="Times New Roman"/>
      <w:sz w:val="24"/>
      <w:szCs w:val="24"/>
      <w:lang w:eastAsia="en-US"/>
    </w:rPr>
  </w:style>
  <w:style w:type="paragraph" w:customStyle="1" w:styleId="vidu">
    <w:name w:val="vi du"/>
    <w:qFormat/>
    <w:rsid w:val="00DE5182"/>
    <w:pPr>
      <w:numPr>
        <w:numId w:val="2"/>
      </w:numPr>
      <w:tabs>
        <w:tab w:val="left" w:leader="dot" w:pos="7920"/>
      </w:tabs>
      <w:spacing w:after="160" w:line="259" w:lineRule="auto"/>
    </w:pPr>
    <w:rPr>
      <w:rFonts w:ascii="Palatino Linotype" w:eastAsia="Calibri" w:hAnsi="Palatino Linotype" w:cs="Times New Roman"/>
      <w:sz w:val="24"/>
      <w:szCs w:val="24"/>
      <w:lang w:eastAsia="en-US"/>
    </w:rPr>
  </w:style>
  <w:style w:type="paragraph" w:customStyle="1" w:styleId="thutu">
    <w:name w:val="thu tu"/>
    <w:qFormat/>
    <w:rsid w:val="00DE5182"/>
    <w:pPr>
      <w:tabs>
        <w:tab w:val="num" w:pos="720"/>
        <w:tab w:val="left" w:leader="dot" w:pos="7920"/>
      </w:tabs>
      <w:spacing w:after="160" w:line="259" w:lineRule="auto"/>
      <w:ind w:left="720" w:hanging="720"/>
    </w:pPr>
    <w:rPr>
      <w:rFonts w:ascii="Palatino Linotype" w:eastAsia="Calibri" w:hAnsi="Palatino Linotype" w:cs="Times New Roman"/>
      <w:sz w:val="24"/>
      <w:szCs w:val="24"/>
      <w:lang w:eastAsia="en-US"/>
    </w:rPr>
  </w:style>
  <w:style w:type="character" w:styleId="SubtleEmphasis">
    <w:name w:val="Subtle Emphasis"/>
    <w:uiPriority w:val="19"/>
    <w:qFormat/>
    <w:rsid w:val="00DE5182"/>
    <w:rPr>
      <w:i/>
      <w:iCs/>
      <w:color w:val="808080"/>
    </w:rPr>
  </w:style>
  <w:style w:type="character" w:customStyle="1" w:styleId="fontstyle01">
    <w:name w:val="fontstyle01"/>
    <w:rsid w:val="00DE5182"/>
    <w:rPr>
      <w:rFonts w:ascii="Times New Roman" w:hAnsi="Times New Roman" w:cs="Times New Roman" w:hint="default"/>
      <w:b w:val="0"/>
      <w:bCs w:val="0"/>
      <w:i w:val="0"/>
      <w:iCs w:val="0"/>
      <w:color w:val="000000"/>
      <w:sz w:val="26"/>
      <w:szCs w:val="26"/>
    </w:rPr>
  </w:style>
  <w:style w:type="character" w:customStyle="1" w:styleId="fontstyle21">
    <w:name w:val="fontstyle21"/>
    <w:rsid w:val="00DE5182"/>
    <w:rPr>
      <w:rFonts w:ascii="Symbol" w:hAnsi="Symbol" w:hint="default"/>
      <w:b w:val="0"/>
      <w:bCs w:val="0"/>
      <w:i w:val="0"/>
      <w:iCs w:val="0"/>
      <w:color w:val="000000"/>
      <w:sz w:val="110"/>
      <w:szCs w:val="110"/>
    </w:rPr>
  </w:style>
  <w:style w:type="character" w:customStyle="1" w:styleId="fontstyle31">
    <w:name w:val="fontstyle31"/>
    <w:rsid w:val="00DE5182"/>
    <w:rPr>
      <w:rFonts w:ascii="Times New Roman" w:hAnsi="Times New Roman" w:cs="Times New Roman" w:hint="default"/>
      <w:b w:val="0"/>
      <w:bCs w:val="0"/>
      <w:i/>
      <w:iCs/>
      <w:color w:val="000000"/>
      <w:sz w:val="82"/>
      <w:szCs w:val="82"/>
    </w:rPr>
  </w:style>
  <w:style w:type="character" w:customStyle="1" w:styleId="fontstyle41">
    <w:name w:val="fontstyle41"/>
    <w:rsid w:val="00DE5182"/>
    <w:rPr>
      <w:rFonts w:ascii=".VnTime" w:hAnsi=".VnTime" w:hint="default"/>
      <w:b w:val="0"/>
      <w:bCs w:val="0"/>
      <w:i w:val="0"/>
      <w:iCs w:val="0"/>
      <w:color w:val="000000"/>
      <w:sz w:val="82"/>
      <w:szCs w:val="82"/>
    </w:rPr>
  </w:style>
  <w:style w:type="paragraph" w:styleId="ListBullet">
    <w:name w:val="List Bullet"/>
    <w:basedOn w:val="Normal"/>
    <w:unhideWhenUsed/>
    <w:rsid w:val="00DE5182"/>
    <w:pPr>
      <w:spacing w:after="160" w:line="259" w:lineRule="auto"/>
      <w:ind w:left="720" w:hanging="360"/>
      <w:contextualSpacing/>
    </w:pPr>
    <w:rPr>
      <w:rFonts w:ascii="Times New Roman" w:eastAsia="Calibri" w:hAnsi="Times New Roman" w:cs="Times New Roman"/>
      <w:sz w:val="28"/>
      <w:lang w:eastAsia="en-US"/>
    </w:rPr>
  </w:style>
  <w:style w:type="character" w:customStyle="1" w:styleId="ptl">
    <w:name w:val="ptl"/>
    <w:basedOn w:val="DefaultParagraphFont"/>
    <w:rsid w:val="00DE5182"/>
  </w:style>
  <w:style w:type="character" w:customStyle="1" w:styleId="separator">
    <w:name w:val="separator"/>
    <w:basedOn w:val="DefaultParagraphFont"/>
    <w:rsid w:val="00DE5182"/>
  </w:style>
  <w:style w:type="paragraph" w:customStyle="1" w:styleId="oncaDanhsch">
    <w:name w:val="Đoạn của Danh sách"/>
    <w:basedOn w:val="Normal"/>
    <w:link w:val="oncaDanhschChar"/>
    <w:qFormat/>
    <w:rsid w:val="00DE5182"/>
    <w:pPr>
      <w:spacing w:after="0" w:line="240" w:lineRule="auto"/>
      <w:ind w:left="720" w:hanging="340"/>
      <w:contextualSpacing/>
    </w:pPr>
    <w:rPr>
      <w:rFonts w:ascii="Times New Roman" w:eastAsia="Calibri" w:hAnsi="Times New Roman" w:cs="Times New Roman"/>
      <w:sz w:val="24"/>
      <w:lang w:eastAsia="en-US"/>
    </w:rPr>
  </w:style>
  <w:style w:type="character" w:customStyle="1" w:styleId="Vnbnnidung">
    <w:name w:val="Văn bản nội dung_"/>
    <w:link w:val="Vnbnnidung0"/>
    <w:rsid w:val="00DE5182"/>
    <w:rPr>
      <w:spacing w:val="5"/>
      <w:sz w:val="21"/>
      <w:szCs w:val="21"/>
      <w:shd w:val="clear" w:color="auto" w:fill="FFFFFF"/>
    </w:rPr>
  </w:style>
  <w:style w:type="paragraph" w:customStyle="1" w:styleId="Vnbnnidung0">
    <w:name w:val="Văn bản nội dung"/>
    <w:basedOn w:val="Normal"/>
    <w:link w:val="Vnbnnidung"/>
    <w:rsid w:val="00DE5182"/>
    <w:pPr>
      <w:widowControl w:val="0"/>
      <w:shd w:val="clear" w:color="auto" w:fill="FFFFFF"/>
      <w:spacing w:after="0" w:line="254" w:lineRule="exact"/>
      <w:ind w:hanging="740"/>
      <w:jc w:val="both"/>
    </w:pPr>
    <w:rPr>
      <w:spacing w:val="5"/>
      <w:sz w:val="21"/>
      <w:szCs w:val="21"/>
    </w:rPr>
  </w:style>
  <w:style w:type="character" w:customStyle="1" w:styleId="Vnbnnidung11pt">
    <w:name w:val="Văn bản nội dung + 11 pt"/>
    <w:aliases w:val="In đậm,Giãn cách 0 pt,Văn bản nội dung + In nghiêng,Văn bản nội dung + Candara,10 pt,Văn bản nội dung (4) + 11 pt,Không in nghiêng,Ghi chú cuối trang + 11 pt,Ghi chú cuối trang + In nghiêng,Ghi chú cuối trang + Candara"/>
    <w:rsid w:val="00DE5182"/>
    <w:rPr>
      <w:b/>
      <w:bCs/>
      <w:color w:val="000000"/>
      <w:spacing w:val="6"/>
      <w:w w:val="100"/>
      <w:position w:val="0"/>
      <w:sz w:val="22"/>
      <w:szCs w:val="22"/>
      <w:shd w:val="clear" w:color="auto" w:fill="FFFFFF"/>
      <w:lang w:val="vi-VN"/>
    </w:rPr>
  </w:style>
  <w:style w:type="paragraph" w:styleId="BodyTextIndent2">
    <w:name w:val="Body Text Indent 2"/>
    <w:basedOn w:val="Normal"/>
    <w:link w:val="BodyTextIndent2Char"/>
    <w:rsid w:val="00DE5182"/>
    <w:pPr>
      <w:pBdr>
        <w:top w:val="single" w:sz="4" w:space="1" w:color="auto"/>
        <w:left w:val="single" w:sz="4" w:space="4" w:color="auto"/>
        <w:bottom w:val="single" w:sz="4" w:space="1" w:color="auto"/>
        <w:right w:val="single" w:sz="4" w:space="4" w:color="auto"/>
      </w:pBdr>
      <w:spacing w:after="0" w:line="240" w:lineRule="auto"/>
      <w:ind w:left="390" w:hanging="390"/>
      <w:jc w:val="both"/>
    </w:pPr>
    <w:rPr>
      <w:rFonts w:ascii="VNI-Times" w:eastAsia="Times New Roman" w:hAnsi="VNI-Times" w:cs="Times New Roman"/>
      <w:sz w:val="26"/>
      <w:szCs w:val="20"/>
      <w:lang w:val="x-none" w:eastAsia="x-none"/>
    </w:rPr>
  </w:style>
  <w:style w:type="character" w:customStyle="1" w:styleId="BodyTextIndent2Char">
    <w:name w:val="Body Text Indent 2 Char"/>
    <w:basedOn w:val="DefaultParagraphFont"/>
    <w:link w:val="BodyTextIndent2"/>
    <w:rsid w:val="00DE5182"/>
    <w:rPr>
      <w:rFonts w:ascii="VNI-Times" w:eastAsia="Times New Roman" w:hAnsi="VNI-Times" w:cs="Times New Roman"/>
      <w:sz w:val="26"/>
      <w:szCs w:val="20"/>
      <w:lang w:val="x-none" w:eastAsia="x-none"/>
    </w:rPr>
  </w:style>
  <w:style w:type="paragraph" w:styleId="BodyTextIndent">
    <w:name w:val="Body Text Indent"/>
    <w:basedOn w:val="Normal"/>
    <w:link w:val="BodyTextIndentChar"/>
    <w:rsid w:val="00DE5182"/>
    <w:pPr>
      <w:spacing w:after="0" w:line="240" w:lineRule="auto"/>
      <w:ind w:left="390" w:hanging="390"/>
      <w:jc w:val="both"/>
    </w:pPr>
    <w:rPr>
      <w:rFonts w:ascii="VNI-Times" w:eastAsia="Times New Roman" w:hAnsi="VNI-Times" w:cs="Times New Roman"/>
      <w:b/>
      <w:bCs/>
      <w:sz w:val="26"/>
      <w:szCs w:val="24"/>
      <w:lang w:val="x-none" w:eastAsia="x-none"/>
    </w:rPr>
  </w:style>
  <w:style w:type="character" w:customStyle="1" w:styleId="BodyTextIndentChar">
    <w:name w:val="Body Text Indent Char"/>
    <w:basedOn w:val="DefaultParagraphFont"/>
    <w:link w:val="BodyTextIndent"/>
    <w:rsid w:val="00DE5182"/>
    <w:rPr>
      <w:rFonts w:ascii="VNI-Times" w:eastAsia="Times New Roman" w:hAnsi="VNI-Times" w:cs="Times New Roman"/>
      <w:b/>
      <w:bCs/>
      <w:sz w:val="26"/>
      <w:szCs w:val="24"/>
      <w:lang w:val="x-none" w:eastAsia="x-none"/>
    </w:rPr>
  </w:style>
  <w:style w:type="paragraph" w:styleId="BodyTextIndent3">
    <w:name w:val="Body Text Indent 3"/>
    <w:basedOn w:val="Normal"/>
    <w:link w:val="BodyTextIndent3Char"/>
    <w:rsid w:val="00DE5182"/>
    <w:pPr>
      <w:pBdr>
        <w:top w:val="single" w:sz="4" w:space="1" w:color="auto"/>
        <w:left w:val="single" w:sz="4" w:space="4" w:color="auto"/>
        <w:bottom w:val="single" w:sz="4" w:space="1" w:color="auto"/>
        <w:right w:val="single" w:sz="4" w:space="4" w:color="auto"/>
      </w:pBdr>
      <w:spacing w:after="0" w:line="240" w:lineRule="auto"/>
      <w:ind w:left="420" w:hanging="420"/>
      <w:jc w:val="both"/>
    </w:pPr>
    <w:rPr>
      <w:rFonts w:ascii="VNI-Times" w:eastAsia="Times New Roman" w:hAnsi="VNI-Times" w:cs="Times New Roman"/>
      <w:sz w:val="26"/>
      <w:szCs w:val="24"/>
      <w:lang w:val="x-none" w:eastAsia="x-none"/>
    </w:rPr>
  </w:style>
  <w:style w:type="character" w:customStyle="1" w:styleId="BodyTextIndent3Char">
    <w:name w:val="Body Text Indent 3 Char"/>
    <w:basedOn w:val="DefaultParagraphFont"/>
    <w:link w:val="BodyTextIndent3"/>
    <w:rsid w:val="00DE5182"/>
    <w:rPr>
      <w:rFonts w:ascii="VNI-Times" w:eastAsia="Times New Roman" w:hAnsi="VNI-Times" w:cs="Times New Roman"/>
      <w:sz w:val="26"/>
      <w:szCs w:val="24"/>
      <w:lang w:val="x-none" w:eastAsia="x-none"/>
    </w:rPr>
  </w:style>
  <w:style w:type="paragraph" w:styleId="EnvelopeAddress">
    <w:name w:val="envelope address"/>
    <w:basedOn w:val="Normal"/>
    <w:rsid w:val="00DE5182"/>
    <w:pPr>
      <w:framePr w:w="7920" w:h="1980" w:hRule="exact" w:hSpace="180" w:wrap="auto" w:hAnchor="page" w:xAlign="center" w:yAlign="bottom"/>
      <w:spacing w:after="0" w:line="240" w:lineRule="auto"/>
      <w:ind w:left="2880"/>
    </w:pPr>
    <w:rPr>
      <w:rFonts w:ascii=".VnTimeH" w:eastAsia="Times New Roman" w:hAnsi=".VnTimeH" w:cs="Times New Roman"/>
      <w:sz w:val="24"/>
      <w:szCs w:val="24"/>
      <w:lang w:eastAsia="en-US"/>
    </w:rPr>
  </w:style>
  <w:style w:type="paragraph" w:customStyle="1" w:styleId="Style3">
    <w:name w:val="Style3"/>
    <w:basedOn w:val="Normal"/>
    <w:rsid w:val="00DE5182"/>
    <w:pPr>
      <w:spacing w:after="0" w:line="240" w:lineRule="auto"/>
    </w:pPr>
    <w:rPr>
      <w:rFonts w:ascii="Times New Roman" w:eastAsia="Times New Roman" w:hAnsi="Times New Roman" w:cs="Times New Roman"/>
      <w:sz w:val="24"/>
      <w:szCs w:val="24"/>
      <w:lang w:eastAsia="en-US"/>
    </w:rPr>
  </w:style>
  <w:style w:type="paragraph" w:customStyle="1" w:styleId="Style10">
    <w:name w:val="Style1"/>
    <w:basedOn w:val="Normal"/>
    <w:autoRedefine/>
    <w:rsid w:val="00DE5182"/>
    <w:pPr>
      <w:spacing w:after="0" w:line="240" w:lineRule="auto"/>
    </w:pPr>
    <w:rPr>
      <w:rFonts w:ascii="Times New Roman" w:eastAsia="Times New Roman" w:hAnsi="Times New Roman" w:cs="Times New Roman"/>
      <w:b/>
      <w:bCs/>
      <w:sz w:val="24"/>
      <w:szCs w:val="28"/>
      <w:lang w:eastAsia="en-US"/>
    </w:rPr>
  </w:style>
  <w:style w:type="paragraph" w:customStyle="1" w:styleId="Style20">
    <w:name w:val="Style2"/>
    <w:basedOn w:val="Normal"/>
    <w:autoRedefine/>
    <w:rsid w:val="00DE5182"/>
    <w:pPr>
      <w:spacing w:after="0" w:line="240" w:lineRule="auto"/>
    </w:pPr>
    <w:rPr>
      <w:rFonts w:ascii=".VnTimeH" w:eastAsia="Times New Roman" w:hAnsi=".VnTimeH" w:cs="Times New Roman"/>
      <w:color w:val="0000FF"/>
      <w:sz w:val="40"/>
      <w:szCs w:val="40"/>
      <w:lang w:eastAsia="en-US"/>
    </w:rPr>
  </w:style>
  <w:style w:type="character" w:customStyle="1" w:styleId="grame">
    <w:name w:val="grame"/>
    <w:basedOn w:val="DefaultParagraphFont"/>
    <w:rsid w:val="00DE5182"/>
  </w:style>
  <w:style w:type="character" w:customStyle="1" w:styleId="CharChar11">
    <w:name w:val="Char Char11"/>
    <w:rsid w:val="00DE5182"/>
    <w:rPr>
      <w:rFonts w:ascii="Calibri" w:eastAsia="MS Gothic" w:hAnsi="Calibri"/>
      <w:b/>
      <w:bCs/>
      <w:sz w:val="26"/>
      <w:szCs w:val="26"/>
      <w:lang w:val="en-US" w:eastAsia="en-US"/>
    </w:rPr>
  </w:style>
  <w:style w:type="character" w:customStyle="1" w:styleId="ColorfulList-Accent1Char">
    <w:name w:val="Colorful List - Accent 1 Char"/>
    <w:link w:val="ColorfulList-Accent1"/>
    <w:uiPriority w:val="34"/>
    <w:locked/>
    <w:rsid w:val="00DE5182"/>
    <w:rPr>
      <w:rFonts w:ascii="Calibri" w:eastAsia="Calibri" w:hAnsi="Calibri"/>
      <w:sz w:val="22"/>
      <w:szCs w:val="22"/>
      <w:lang w:val="en-US" w:eastAsia="en-US" w:bidi="ar-SA"/>
    </w:rPr>
  </w:style>
  <w:style w:type="table" w:styleId="ColorfulList-Accent1">
    <w:name w:val="Colorful List Accent 1"/>
    <w:basedOn w:val="TableNormal"/>
    <w:link w:val="ColorfulList-Accent1Char"/>
    <w:uiPriority w:val="34"/>
    <w:rsid w:val="00DE5182"/>
    <w:pPr>
      <w:spacing w:after="0" w:line="240" w:lineRule="auto"/>
    </w:pPr>
    <w:rPr>
      <w:rFonts w:ascii="Calibri" w:eastAsia="Calibri" w:hAnsi="Calibri"/>
      <w:lang w:eastAsia="en-US"/>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CU">
    <w:name w:val="CÂU"/>
    <w:basedOn w:val="Normal"/>
    <w:qFormat/>
    <w:rsid w:val="00DE5182"/>
    <w:pPr>
      <w:tabs>
        <w:tab w:val="num" w:pos="720"/>
        <w:tab w:val="left" w:pos="1170"/>
        <w:tab w:val="left" w:pos="3600"/>
        <w:tab w:val="left" w:pos="5940"/>
        <w:tab w:val="left" w:pos="8190"/>
      </w:tabs>
      <w:ind w:left="720" w:hanging="720"/>
    </w:pPr>
    <w:rPr>
      <w:rFonts w:ascii="Palatino Linotype" w:eastAsia="Calibri" w:hAnsi="Palatino Linotype" w:cs="Times New Roman"/>
      <w:noProof/>
      <w:sz w:val="24"/>
      <w:szCs w:val="24"/>
      <w:lang w:val="vi-VN" w:eastAsia="en-US"/>
    </w:rPr>
  </w:style>
  <w:style w:type="character" w:styleId="FollowedHyperlink">
    <w:name w:val="FollowedHyperlink"/>
    <w:uiPriority w:val="99"/>
    <w:unhideWhenUsed/>
    <w:rsid w:val="00DE5182"/>
    <w:rPr>
      <w:color w:val="800080"/>
      <w:u w:val="single"/>
    </w:rPr>
  </w:style>
  <w:style w:type="paragraph" w:styleId="z-TopofForm">
    <w:name w:val="HTML Top of Form"/>
    <w:basedOn w:val="Normal"/>
    <w:next w:val="Normal"/>
    <w:link w:val="z-TopofFormChar"/>
    <w:hidden/>
    <w:uiPriority w:val="99"/>
    <w:unhideWhenUsed/>
    <w:rsid w:val="00DE5182"/>
    <w:pPr>
      <w:pBdr>
        <w:bottom w:val="single" w:sz="6" w:space="1" w:color="auto"/>
      </w:pBdr>
      <w:spacing w:after="0" w:line="256" w:lineRule="auto"/>
      <w:jc w:val="center"/>
    </w:pPr>
    <w:rPr>
      <w:rFonts w:ascii="Arial" w:eastAsia="Arial" w:hAnsi="Arial" w:cs="Times New Roman"/>
      <w:vanish/>
      <w:sz w:val="16"/>
      <w:szCs w:val="16"/>
      <w:lang w:eastAsia="en-US"/>
    </w:rPr>
  </w:style>
  <w:style w:type="character" w:customStyle="1" w:styleId="z-TopofFormChar">
    <w:name w:val="z-Top of Form Char"/>
    <w:basedOn w:val="DefaultParagraphFont"/>
    <w:link w:val="z-TopofForm"/>
    <w:uiPriority w:val="99"/>
    <w:rsid w:val="00DE5182"/>
    <w:rPr>
      <w:rFonts w:ascii="Arial" w:eastAsia="Arial" w:hAnsi="Arial" w:cs="Times New Roman"/>
      <w:vanish/>
      <w:sz w:val="16"/>
      <w:szCs w:val="16"/>
      <w:lang w:eastAsia="en-US"/>
    </w:rPr>
  </w:style>
  <w:style w:type="character" w:customStyle="1" w:styleId="Bodytext2">
    <w:name w:val="Body text (2)_"/>
    <w:link w:val="Bodytext20"/>
    <w:rsid w:val="00DE5182"/>
    <w:rPr>
      <w:color w:val="141414"/>
      <w:shd w:val="clear" w:color="auto" w:fill="FFFFFF"/>
    </w:rPr>
  </w:style>
  <w:style w:type="paragraph" w:customStyle="1" w:styleId="Bodytext20">
    <w:name w:val="Body text (2)"/>
    <w:basedOn w:val="Normal"/>
    <w:link w:val="Bodytext2"/>
    <w:rsid w:val="00DE5182"/>
    <w:pPr>
      <w:widowControl w:val="0"/>
      <w:shd w:val="clear" w:color="auto" w:fill="FFFFFF"/>
      <w:spacing w:after="0" w:line="0" w:lineRule="atLeast"/>
      <w:ind w:hanging="800"/>
      <w:jc w:val="both"/>
    </w:pPr>
    <w:rPr>
      <w:color w:val="141414"/>
    </w:rPr>
  </w:style>
  <w:style w:type="paragraph" w:customStyle="1" w:styleId="Normal10">
    <w:name w:val="Normal_1"/>
    <w:qFormat/>
    <w:rsid w:val="00DE5182"/>
    <w:pPr>
      <w:spacing w:after="0" w:line="240" w:lineRule="auto"/>
    </w:pPr>
    <w:rPr>
      <w:rFonts w:ascii="Times New Roman" w:eastAsia="Times New Roman" w:hAnsi="Times New Roman" w:cs="Times New Roman"/>
      <w:sz w:val="24"/>
      <w:szCs w:val="24"/>
      <w:lang w:eastAsia="en-US"/>
    </w:rPr>
  </w:style>
  <w:style w:type="character" w:customStyle="1" w:styleId="CommentTextChar">
    <w:name w:val="Comment Text Char"/>
    <w:basedOn w:val="DefaultParagraphFont"/>
    <w:link w:val="CommentText"/>
    <w:rsid w:val="00DE5182"/>
    <w:rPr>
      <w:rFonts w:ascii="Palatino Linotype" w:eastAsia="Palatino Linotype" w:hAnsi="Palatino Linotype" w:cs="Palatino Linotype"/>
      <w:noProof/>
      <w:sz w:val="20"/>
      <w:szCs w:val="20"/>
      <w:lang w:eastAsia="en-US"/>
    </w:rPr>
  </w:style>
  <w:style w:type="paragraph" w:styleId="CommentText">
    <w:name w:val="annotation text"/>
    <w:basedOn w:val="Normal"/>
    <w:link w:val="CommentTextChar"/>
    <w:unhideWhenUsed/>
    <w:rsid w:val="00DE5182"/>
    <w:pPr>
      <w:spacing w:after="0" w:line="240" w:lineRule="auto"/>
      <w:jc w:val="both"/>
    </w:pPr>
    <w:rPr>
      <w:rFonts w:ascii="Palatino Linotype" w:eastAsia="Palatino Linotype" w:hAnsi="Palatino Linotype" w:cs="Palatino Linotype"/>
      <w:noProof/>
      <w:sz w:val="20"/>
      <w:szCs w:val="20"/>
      <w:lang w:eastAsia="en-US"/>
    </w:rPr>
  </w:style>
  <w:style w:type="character" w:customStyle="1" w:styleId="CommentSubjectChar">
    <w:name w:val="Comment Subject Char"/>
    <w:basedOn w:val="CommentTextChar"/>
    <w:link w:val="CommentSubject"/>
    <w:uiPriority w:val="99"/>
    <w:rsid w:val="00DE5182"/>
    <w:rPr>
      <w:rFonts w:ascii="Palatino Linotype" w:eastAsia="Palatino Linotype" w:hAnsi="Palatino Linotype" w:cs="Palatino Linotype"/>
      <w:b/>
      <w:bCs/>
      <w:noProof/>
      <w:sz w:val="20"/>
      <w:szCs w:val="20"/>
      <w:lang w:eastAsia="en-US"/>
    </w:rPr>
  </w:style>
  <w:style w:type="paragraph" w:styleId="CommentSubject">
    <w:name w:val="annotation subject"/>
    <w:basedOn w:val="CommentText"/>
    <w:next w:val="CommentText"/>
    <w:link w:val="CommentSubjectChar"/>
    <w:uiPriority w:val="99"/>
    <w:unhideWhenUsed/>
    <w:rsid w:val="00DE5182"/>
    <w:rPr>
      <w:b/>
      <w:bCs/>
    </w:rPr>
  </w:style>
  <w:style w:type="character" w:customStyle="1" w:styleId="apple-tab-span">
    <w:name w:val="apple-tab-span"/>
    <w:basedOn w:val="DefaultParagraphFont"/>
    <w:rsid w:val="00DE5182"/>
  </w:style>
  <w:style w:type="character" w:customStyle="1" w:styleId="fontstyle51">
    <w:name w:val="fontstyle51"/>
    <w:basedOn w:val="DefaultParagraphFont"/>
    <w:rsid w:val="00DE5182"/>
    <w:rPr>
      <w:rFonts w:ascii="CIDFont+F6" w:hAnsi="CIDFont+F6" w:hint="default"/>
      <w:b w:val="0"/>
      <w:bCs w:val="0"/>
      <w:i w:val="0"/>
      <w:iCs w:val="0"/>
      <w:color w:val="000000"/>
      <w:sz w:val="22"/>
      <w:szCs w:val="22"/>
    </w:rPr>
  </w:style>
  <w:style w:type="character" w:customStyle="1" w:styleId="xt0psk2">
    <w:name w:val="xt0psk2"/>
    <w:basedOn w:val="DefaultParagraphFont"/>
    <w:rsid w:val="00DE5182"/>
  </w:style>
  <w:style w:type="character" w:styleId="BookTitle">
    <w:name w:val="Book Title"/>
    <w:basedOn w:val="DefaultParagraphFont"/>
    <w:uiPriority w:val="33"/>
    <w:qFormat/>
    <w:rsid w:val="00DE5182"/>
    <w:rPr>
      <w:b/>
      <w:bCs/>
      <w:smallCaps/>
      <w:spacing w:val="5"/>
    </w:rPr>
  </w:style>
  <w:style w:type="character" w:customStyle="1" w:styleId="Vnbnnidung2">
    <w:name w:val="Văn bản nội dung (2)_"/>
    <w:link w:val="Vnbnnidung21"/>
    <w:locked/>
    <w:rsid w:val="00DE5182"/>
    <w:rPr>
      <w:rFonts w:ascii="Arial" w:eastAsia="Arial" w:hAnsi="Arial" w:cs="Arial"/>
      <w:b/>
      <w:shd w:val="clear" w:color="auto" w:fill="FFFFFF"/>
    </w:rPr>
  </w:style>
  <w:style w:type="paragraph" w:customStyle="1" w:styleId="Vnbnnidung21">
    <w:name w:val="Văn bản nội dung (2)1"/>
    <w:basedOn w:val="Normal"/>
    <w:link w:val="Vnbnnidung2"/>
    <w:qFormat/>
    <w:rsid w:val="00DE5182"/>
    <w:pPr>
      <w:widowControl w:val="0"/>
      <w:shd w:val="clear" w:color="auto" w:fill="FFFFFF"/>
      <w:spacing w:before="240" w:after="120" w:line="365" w:lineRule="exact"/>
      <w:ind w:hanging="1040"/>
    </w:pPr>
    <w:rPr>
      <w:rFonts w:ascii="Arial" w:eastAsia="Arial" w:hAnsi="Arial" w:cs="Arial"/>
      <w:b/>
    </w:rPr>
  </w:style>
  <w:style w:type="paragraph" w:styleId="TOC9">
    <w:name w:val="toc 9"/>
    <w:basedOn w:val="Normal"/>
    <w:next w:val="Normal"/>
    <w:link w:val="TOC9Char"/>
    <w:autoRedefine/>
    <w:unhideWhenUsed/>
    <w:qFormat/>
    <w:rsid w:val="00DE5182"/>
    <w:pPr>
      <w:spacing w:after="100" w:line="240" w:lineRule="auto"/>
      <w:ind w:left="1840"/>
      <w:jc w:val="both"/>
    </w:pPr>
    <w:rPr>
      <w:rFonts w:ascii="Palatino Linotype" w:eastAsia="Palatino Linotype" w:hAnsi="Palatino Linotype" w:cs="Palatino Linotype"/>
      <w:noProof/>
      <w:sz w:val="23"/>
      <w:szCs w:val="23"/>
      <w:lang w:eastAsia="en-US"/>
    </w:rPr>
  </w:style>
  <w:style w:type="character" w:customStyle="1" w:styleId="TOC9Char">
    <w:name w:val="TOC 9 Char"/>
    <w:link w:val="TOC9"/>
    <w:qFormat/>
    <w:rsid w:val="00DE5182"/>
    <w:rPr>
      <w:rFonts w:ascii="Palatino Linotype" w:eastAsia="Palatino Linotype" w:hAnsi="Palatino Linotype" w:cs="Palatino Linotype"/>
      <w:noProof/>
      <w:sz w:val="23"/>
      <w:szCs w:val="23"/>
      <w:lang w:eastAsia="en-US"/>
    </w:rPr>
  </w:style>
  <w:style w:type="character" w:customStyle="1" w:styleId="markedcontent">
    <w:name w:val="markedcontent"/>
    <w:basedOn w:val="DefaultParagraphFont"/>
    <w:rsid w:val="00DE5182"/>
  </w:style>
  <w:style w:type="paragraph" w:styleId="Quote">
    <w:name w:val="Quote"/>
    <w:basedOn w:val="Normal"/>
    <w:next w:val="Normal"/>
    <w:link w:val="QuoteChar"/>
    <w:uiPriority w:val="29"/>
    <w:qFormat/>
    <w:rsid w:val="00ED397D"/>
    <w:pPr>
      <w:spacing w:before="160" w:after="160" w:line="259" w:lineRule="auto"/>
      <w:jc w:val="center"/>
    </w:pPr>
    <w:rPr>
      <w:rFonts w:ascii="Times New Roman" w:eastAsiaTheme="minorHAnsi" w:hAnsi="Times New Roman"/>
      <w:i/>
      <w:iCs/>
      <w:color w:val="404040" w:themeColor="text1" w:themeTint="BF"/>
      <w:sz w:val="24"/>
      <w:lang w:eastAsia="en-US"/>
    </w:rPr>
  </w:style>
  <w:style w:type="character" w:customStyle="1" w:styleId="QuoteChar">
    <w:name w:val="Quote Char"/>
    <w:basedOn w:val="DefaultParagraphFont"/>
    <w:link w:val="Quote"/>
    <w:uiPriority w:val="29"/>
    <w:rsid w:val="00ED397D"/>
    <w:rPr>
      <w:rFonts w:ascii="Times New Roman" w:eastAsiaTheme="minorHAnsi" w:hAnsi="Times New Roman"/>
      <w:i/>
      <w:iCs/>
      <w:color w:val="404040" w:themeColor="text1" w:themeTint="BF"/>
      <w:sz w:val="24"/>
      <w:lang w:eastAsia="en-US"/>
    </w:rPr>
  </w:style>
  <w:style w:type="character" w:styleId="IntenseEmphasis">
    <w:name w:val="Intense Emphasis"/>
    <w:basedOn w:val="DefaultParagraphFont"/>
    <w:uiPriority w:val="21"/>
    <w:qFormat/>
    <w:rsid w:val="00ED397D"/>
    <w:rPr>
      <w:i/>
      <w:iCs/>
      <w:color w:val="365F91" w:themeColor="accent1" w:themeShade="BF"/>
    </w:rPr>
  </w:style>
  <w:style w:type="paragraph" w:styleId="IntenseQuote">
    <w:name w:val="Intense Quote"/>
    <w:basedOn w:val="Normal"/>
    <w:next w:val="Normal"/>
    <w:link w:val="IntenseQuoteChar"/>
    <w:uiPriority w:val="30"/>
    <w:qFormat/>
    <w:rsid w:val="00ED397D"/>
    <w:pPr>
      <w:pBdr>
        <w:top w:val="single" w:sz="4" w:space="10" w:color="365F91" w:themeColor="accent1" w:themeShade="BF"/>
        <w:bottom w:val="single" w:sz="4" w:space="10" w:color="365F91" w:themeColor="accent1" w:themeShade="BF"/>
      </w:pBdr>
      <w:spacing w:before="360" w:after="360" w:line="259" w:lineRule="auto"/>
      <w:ind w:left="864" w:right="864"/>
      <w:jc w:val="center"/>
    </w:pPr>
    <w:rPr>
      <w:rFonts w:ascii="Times New Roman" w:eastAsiaTheme="minorHAnsi" w:hAnsi="Times New Roman"/>
      <w:i/>
      <w:iCs/>
      <w:color w:val="365F91" w:themeColor="accent1" w:themeShade="BF"/>
      <w:sz w:val="24"/>
      <w:lang w:eastAsia="en-US"/>
    </w:rPr>
  </w:style>
  <w:style w:type="character" w:customStyle="1" w:styleId="IntenseQuoteChar">
    <w:name w:val="Intense Quote Char"/>
    <w:basedOn w:val="DefaultParagraphFont"/>
    <w:link w:val="IntenseQuote"/>
    <w:uiPriority w:val="30"/>
    <w:rsid w:val="00ED397D"/>
    <w:rPr>
      <w:rFonts w:ascii="Times New Roman" w:eastAsiaTheme="minorHAnsi" w:hAnsi="Times New Roman"/>
      <w:i/>
      <w:iCs/>
      <w:color w:val="365F91" w:themeColor="accent1" w:themeShade="BF"/>
      <w:sz w:val="24"/>
      <w:lang w:eastAsia="en-US"/>
    </w:rPr>
  </w:style>
  <w:style w:type="character" w:styleId="IntenseReference">
    <w:name w:val="Intense Reference"/>
    <w:basedOn w:val="DefaultParagraphFont"/>
    <w:uiPriority w:val="32"/>
    <w:qFormat/>
    <w:rsid w:val="00ED397D"/>
    <w:rPr>
      <w:b/>
      <w:bCs/>
      <w:smallCaps/>
      <w:color w:val="365F91" w:themeColor="accent1" w:themeShade="BF"/>
      <w:spacing w:val="5"/>
    </w:rPr>
  </w:style>
  <w:style w:type="table" w:customStyle="1" w:styleId="TableGrid1">
    <w:name w:val="Table Grid1"/>
    <w:basedOn w:val="TableNormal"/>
    <w:next w:val="TableGrid"/>
    <w:qFormat/>
    <w:rsid w:val="00ED397D"/>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
    <w:name w:val="Char"/>
    <w:basedOn w:val="Normal"/>
    <w:semiHidden/>
    <w:rsid w:val="00ED397D"/>
    <w:pPr>
      <w:spacing w:after="160" w:line="240" w:lineRule="exact"/>
    </w:pPr>
    <w:rPr>
      <w:rFonts w:ascii="Arial" w:eastAsia="Times New Roman" w:hAnsi="Arial" w:cs="Times New Roman"/>
      <w:lang w:eastAsia="en-US"/>
    </w:rPr>
  </w:style>
  <w:style w:type="character" w:styleId="PlaceholderText">
    <w:name w:val="Placeholder Text"/>
    <w:basedOn w:val="DefaultParagraphFont"/>
    <w:uiPriority w:val="99"/>
    <w:semiHidden/>
    <w:rsid w:val="00ED397D"/>
    <w:rPr>
      <w:color w:val="666666"/>
    </w:rPr>
  </w:style>
  <w:style w:type="character" w:customStyle="1" w:styleId="HeaderChar1">
    <w:name w:val="Header Char1"/>
    <w:uiPriority w:val="99"/>
    <w:rsid w:val="00ED397D"/>
    <w:rPr>
      <w:sz w:val="26"/>
      <w:szCs w:val="24"/>
      <w:lang w:val="en-US" w:eastAsia="en-US" w:bidi="ar-SA"/>
    </w:rPr>
  </w:style>
  <w:style w:type="numbering" w:customStyle="1" w:styleId="Cu1">
    <w:name w:val="Câu 1"/>
    <w:rsid w:val="00ED397D"/>
    <w:pPr>
      <w:numPr>
        <w:numId w:val="43"/>
      </w:numPr>
    </w:pPr>
  </w:style>
  <w:style w:type="table" w:customStyle="1" w:styleId="thamkhao1">
    <w:name w:val="tham khao1"/>
    <w:basedOn w:val="TableNormal"/>
    <w:next w:val="TableGrid"/>
    <w:uiPriority w:val="39"/>
    <w:qFormat/>
    <w:rsid w:val="00ED397D"/>
    <w:pPr>
      <w:spacing w:after="0" w:line="240" w:lineRule="auto"/>
    </w:pPr>
    <w:rPr>
      <w:rFonts w:eastAsiaTheme="minorHAnsi"/>
      <w:kern w:val="2"/>
      <w:lang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ED397D"/>
    <w:pPr>
      <w:spacing w:after="0" w:line="240" w:lineRule="auto"/>
    </w:pPr>
    <w:rPr>
      <w:rFonts w:eastAsia="MS Mincho"/>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uiPriority w:val="39"/>
    <w:rsid w:val="00ED397D"/>
    <w:pPr>
      <w:spacing w:after="0" w:line="240" w:lineRule="auto"/>
    </w:pPr>
    <w:rPr>
      <w:rFonts w:ascii="Times New Roman" w:eastAsiaTheme="minorHAnsi" w:hAnsi="Times New Roman"/>
      <w:kern w:val="2"/>
      <w:sz w:val="28"/>
      <w:lang w:val="vi-VN"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basedOn w:val="DefaultParagraphFont"/>
    <w:link w:val="NormalWeb"/>
    <w:uiPriority w:val="99"/>
    <w:rsid w:val="00ED397D"/>
    <w:rPr>
      <w:rFonts w:ascii="VNI-Times" w:eastAsiaTheme="minorHAnsi" w:hAnsi="VNI-Times" w:cs="Times New Roman"/>
      <w:sz w:val="24"/>
      <w:szCs w:val="24"/>
      <w:lang w:eastAsia="en-US"/>
    </w:rPr>
  </w:style>
  <w:style w:type="character" w:customStyle="1" w:styleId="15">
    <w:name w:val="15"/>
    <w:rsid w:val="00ED397D"/>
    <w:rPr>
      <w:rFonts w:ascii="Times New Roman" w:hAnsi="Times New Roman" w:cs="Times New Roman" w:hint="default"/>
      <w:color w:val="0563C1"/>
      <w:u w:val="single"/>
    </w:rPr>
  </w:style>
  <w:style w:type="paragraph" w:customStyle="1" w:styleId="Astrong">
    <w:name w:val="ĐA strong"/>
    <w:basedOn w:val="Normal"/>
    <w:link w:val="AstrongChar"/>
    <w:autoRedefine/>
    <w:qFormat/>
    <w:rsid w:val="00ED397D"/>
    <w:pPr>
      <w:tabs>
        <w:tab w:val="left" w:pos="992"/>
      </w:tabs>
      <w:spacing w:before="120" w:after="0"/>
      <w:ind w:left="993" w:hanging="993"/>
    </w:pPr>
    <w:rPr>
      <w:rFonts w:ascii="Times New Roman" w:eastAsiaTheme="minorHAnsi" w:hAnsi="Times New Roman" w:cs="Times New Roman"/>
      <w:noProof/>
      <w:sz w:val="24"/>
      <w:szCs w:val="24"/>
      <w:lang w:eastAsia="en-US"/>
    </w:rPr>
  </w:style>
  <w:style w:type="character" w:customStyle="1" w:styleId="AstrongChar">
    <w:name w:val="ĐA strong Char"/>
    <w:basedOn w:val="DefaultParagraphFont"/>
    <w:link w:val="Astrong"/>
    <w:rsid w:val="00ED397D"/>
    <w:rPr>
      <w:rFonts w:ascii="Times New Roman" w:eastAsiaTheme="minorHAnsi" w:hAnsi="Times New Roman" w:cs="Times New Roman"/>
      <w:noProof/>
      <w:sz w:val="24"/>
      <w:szCs w:val="24"/>
      <w:lang w:eastAsia="en-US"/>
    </w:rPr>
  </w:style>
  <w:style w:type="character" w:customStyle="1" w:styleId="t384">
    <w:name w:val="t384"/>
    <w:rsid w:val="00ED397D"/>
  </w:style>
  <w:style w:type="character" w:styleId="CommentReference">
    <w:name w:val="annotation reference"/>
    <w:uiPriority w:val="99"/>
    <w:rsid w:val="00ED397D"/>
    <w:rPr>
      <w:sz w:val="16"/>
      <w:szCs w:val="16"/>
    </w:rPr>
  </w:style>
  <w:style w:type="paragraph" w:customStyle="1" w:styleId="p847">
    <w:name w:val="p847"/>
    <w:basedOn w:val="Normal"/>
    <w:rsid w:val="00ED397D"/>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customStyle="1" w:styleId="t848">
    <w:name w:val="t848"/>
    <w:rsid w:val="00ED397D"/>
  </w:style>
  <w:style w:type="character" w:customStyle="1" w:styleId="t849">
    <w:name w:val="t849"/>
    <w:rsid w:val="00ED397D"/>
  </w:style>
  <w:style w:type="character" w:customStyle="1" w:styleId="mjx-char">
    <w:name w:val="mjx-char"/>
    <w:rsid w:val="00ED397D"/>
  </w:style>
  <w:style w:type="character" w:customStyle="1" w:styleId="t850">
    <w:name w:val="t850"/>
    <w:rsid w:val="00ED397D"/>
  </w:style>
  <w:style w:type="character" w:customStyle="1" w:styleId="t851">
    <w:name w:val="t851"/>
    <w:rsid w:val="00ED397D"/>
  </w:style>
  <w:style w:type="character" w:customStyle="1" w:styleId="t852">
    <w:name w:val="t852"/>
    <w:rsid w:val="00ED397D"/>
  </w:style>
  <w:style w:type="character" w:customStyle="1" w:styleId="t855">
    <w:name w:val="t855"/>
    <w:rsid w:val="00ED397D"/>
  </w:style>
  <w:style w:type="character" w:customStyle="1" w:styleId="t856">
    <w:name w:val="t856"/>
    <w:rsid w:val="00ED397D"/>
  </w:style>
  <w:style w:type="character" w:customStyle="1" w:styleId="t857">
    <w:name w:val="t857"/>
    <w:rsid w:val="00ED397D"/>
  </w:style>
  <w:style w:type="paragraph" w:customStyle="1" w:styleId="p858">
    <w:name w:val="p858"/>
    <w:basedOn w:val="Normal"/>
    <w:rsid w:val="00ED397D"/>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customStyle="1" w:styleId="t859">
    <w:name w:val="t859"/>
    <w:rsid w:val="00ED397D"/>
  </w:style>
  <w:style w:type="character" w:customStyle="1" w:styleId="t861">
    <w:name w:val="t861"/>
    <w:rsid w:val="00ED397D"/>
  </w:style>
  <w:style w:type="character" w:customStyle="1" w:styleId="t862">
    <w:name w:val="t862"/>
    <w:rsid w:val="00ED397D"/>
  </w:style>
  <w:style w:type="paragraph" w:customStyle="1" w:styleId="p864">
    <w:name w:val="p864"/>
    <w:basedOn w:val="Normal"/>
    <w:rsid w:val="00ED397D"/>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customStyle="1" w:styleId="t865">
    <w:name w:val="t865"/>
    <w:rsid w:val="00ED397D"/>
  </w:style>
  <w:style w:type="character" w:customStyle="1" w:styleId="t867">
    <w:name w:val="t867"/>
    <w:rsid w:val="00ED397D"/>
  </w:style>
  <w:style w:type="character" w:customStyle="1" w:styleId="t868">
    <w:name w:val="t868"/>
    <w:rsid w:val="00ED397D"/>
  </w:style>
  <w:style w:type="paragraph" w:customStyle="1" w:styleId="p870">
    <w:name w:val="p870"/>
    <w:basedOn w:val="Normal"/>
    <w:rsid w:val="00ED397D"/>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customStyle="1" w:styleId="t872">
    <w:name w:val="t872"/>
    <w:rsid w:val="00ED397D"/>
  </w:style>
  <w:style w:type="character" w:customStyle="1" w:styleId="t873">
    <w:name w:val="t873"/>
    <w:rsid w:val="00ED397D"/>
  </w:style>
  <w:style w:type="paragraph" w:customStyle="1" w:styleId="p875">
    <w:name w:val="p875"/>
    <w:basedOn w:val="Normal"/>
    <w:rsid w:val="00ED397D"/>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customStyle="1" w:styleId="t877">
    <w:name w:val="t877"/>
    <w:rsid w:val="00ED397D"/>
  </w:style>
  <w:style w:type="character" w:customStyle="1" w:styleId="t878">
    <w:name w:val="t878"/>
    <w:rsid w:val="00ED397D"/>
  </w:style>
  <w:style w:type="character" w:customStyle="1" w:styleId="t880">
    <w:name w:val="t880"/>
    <w:rsid w:val="00ED397D"/>
  </w:style>
  <w:style w:type="paragraph" w:customStyle="1" w:styleId="B7A3AA4F82F84F2E8D122C3B6DBBE8C9">
    <w:name w:val="B7A3AA4F82F84F2E8D122C3B6DBBE8C9"/>
    <w:rsid w:val="00ED397D"/>
    <w:rPr>
      <w:rFonts w:ascii="Calibri" w:eastAsia="Times New Roman" w:hAnsi="Calibri" w:cs="Times New Roman"/>
      <w:lang w:eastAsia="en-US"/>
    </w:rPr>
  </w:style>
  <w:style w:type="paragraph" w:customStyle="1" w:styleId="CharCharCharCharCharChar">
    <w:name w:val="Char Char Char Char Char Char"/>
    <w:basedOn w:val="Normal"/>
    <w:semiHidden/>
    <w:rsid w:val="00ED397D"/>
    <w:pPr>
      <w:spacing w:after="160" w:line="240" w:lineRule="exact"/>
    </w:pPr>
    <w:rPr>
      <w:rFonts w:ascii="Arial" w:eastAsia="Times New Roman" w:hAnsi="Arial" w:cs="Arial"/>
      <w:sz w:val="24"/>
      <w:szCs w:val="24"/>
      <w:lang w:eastAsia="en-US"/>
    </w:rPr>
  </w:style>
  <w:style w:type="character" w:customStyle="1" w:styleId="ListParagraphChar1">
    <w:name w:val="List Paragraph Char1"/>
    <w:uiPriority w:val="34"/>
    <w:qFormat/>
    <w:rsid w:val="00ED397D"/>
    <w:rPr>
      <w:rFonts w:eastAsia="Calibri" w:cs="Times New Roman"/>
      <w:sz w:val="24"/>
      <w:szCs w:val="24"/>
    </w:rPr>
  </w:style>
  <w:style w:type="paragraph" w:customStyle="1" w:styleId="oancuaDanhsach2">
    <w:name w:val="Đoạn của Danh sách2"/>
    <w:basedOn w:val="Normal"/>
    <w:qFormat/>
    <w:rsid w:val="00ED397D"/>
    <w:pPr>
      <w:ind w:left="720"/>
      <w:contextualSpacing/>
    </w:pPr>
    <w:rPr>
      <w:rFonts w:ascii="Calibri" w:eastAsia="Calibri" w:hAnsi="Calibri" w:cs="Times New Roman"/>
      <w:lang w:val="vi-VN" w:eastAsia="en-US"/>
    </w:rPr>
  </w:style>
  <w:style w:type="character" w:customStyle="1" w:styleId="UnresolvedMention1">
    <w:name w:val="Unresolved Mention1"/>
    <w:uiPriority w:val="99"/>
    <w:semiHidden/>
    <w:unhideWhenUsed/>
    <w:rsid w:val="00ED397D"/>
    <w:rPr>
      <w:color w:val="808080"/>
      <w:shd w:val="clear" w:color="auto" w:fill="E6E6E6"/>
    </w:rPr>
  </w:style>
  <w:style w:type="table" w:customStyle="1" w:styleId="TableGrid3">
    <w:name w:val="Table Grid3"/>
    <w:basedOn w:val="TableNormal"/>
    <w:next w:val="TableGrid"/>
    <w:rsid w:val="00ED397D"/>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mpact">
    <w:name w:val="Compact"/>
    <w:basedOn w:val="BodyText"/>
    <w:qFormat/>
    <w:rsid w:val="00ED397D"/>
    <w:pPr>
      <w:spacing w:before="36" w:after="36" w:line="360" w:lineRule="auto"/>
      <w:jc w:val="both"/>
    </w:pPr>
    <w:rPr>
      <w:rFonts w:ascii="Times New Roman" w:hAnsi="Times New Roman"/>
      <w:b w:val="0"/>
      <w:sz w:val="20"/>
      <w:szCs w:val="20"/>
      <w:lang w:val="vi-VN" w:eastAsia="vi-VN"/>
    </w:rPr>
  </w:style>
  <w:style w:type="character" w:customStyle="1" w:styleId="BodyTextChar1">
    <w:name w:val="Body Text Char1"/>
    <w:uiPriority w:val="99"/>
    <w:rsid w:val="00ED397D"/>
    <w:rPr>
      <w:sz w:val="24"/>
      <w:szCs w:val="24"/>
      <w:lang w:val="en-US" w:eastAsia="en-US"/>
    </w:rPr>
  </w:style>
  <w:style w:type="paragraph" w:customStyle="1" w:styleId="FirstParagraph">
    <w:name w:val="First Paragraph"/>
    <w:basedOn w:val="BodyText"/>
    <w:next w:val="BodyText"/>
    <w:qFormat/>
    <w:rsid w:val="00ED397D"/>
    <w:pPr>
      <w:spacing w:before="180" w:after="180" w:line="360" w:lineRule="auto"/>
      <w:jc w:val="both"/>
    </w:pPr>
    <w:rPr>
      <w:rFonts w:ascii="Calibri" w:eastAsia="Calibri" w:hAnsi="Calibri"/>
      <w:b w:val="0"/>
      <w:sz w:val="20"/>
      <w:szCs w:val="20"/>
      <w:lang w:val="vi-VN" w:eastAsia="vi-VN"/>
    </w:rPr>
  </w:style>
  <w:style w:type="paragraph" w:customStyle="1" w:styleId="StyleBorder">
    <w:name w:val="StyleBorder"/>
    <w:basedOn w:val="Normal"/>
    <w:link w:val="StyleBorderChar"/>
    <w:qFormat/>
    <w:rsid w:val="00ED397D"/>
    <w:pPr>
      <w:numPr>
        <w:numId w:val="75"/>
      </w:numPr>
      <w:pBdr>
        <w:top w:val="thinThickSmallGap" w:sz="18" w:space="1" w:color="FF6699"/>
        <w:bottom w:val="doubleWave" w:sz="6" w:space="2" w:color="FFC000"/>
      </w:pBdr>
      <w:shd w:val="clear" w:color="auto" w:fill="E5DFEC"/>
      <w:tabs>
        <w:tab w:val="left" w:pos="992"/>
        <w:tab w:val="left" w:pos="3402"/>
        <w:tab w:val="left" w:pos="5670"/>
        <w:tab w:val="left" w:pos="7938"/>
      </w:tabs>
      <w:spacing w:after="0"/>
      <w:contextualSpacing/>
    </w:pPr>
    <w:rPr>
      <w:rFonts w:ascii="Times New Roman" w:eastAsia="Times New Roman" w:hAnsi="Times New Roman" w:cs="Times New Roman"/>
      <w:b/>
      <w:color w:val="C00000"/>
      <w:sz w:val="24"/>
      <w:szCs w:val="24"/>
      <w:lang w:eastAsia="en-US"/>
    </w:rPr>
  </w:style>
  <w:style w:type="character" w:customStyle="1" w:styleId="StyleBorderChar">
    <w:name w:val="StyleBorder Char"/>
    <w:link w:val="StyleBorder"/>
    <w:rsid w:val="00ED397D"/>
    <w:rPr>
      <w:rFonts w:ascii="Times New Roman" w:eastAsia="Times New Roman" w:hAnsi="Times New Roman" w:cs="Times New Roman"/>
      <w:b/>
      <w:color w:val="C00000"/>
      <w:sz w:val="24"/>
      <w:szCs w:val="24"/>
      <w:shd w:val="clear" w:color="auto" w:fill="E5DFEC"/>
      <w:lang w:eastAsia="en-US"/>
    </w:rPr>
  </w:style>
  <w:style w:type="paragraph" w:customStyle="1" w:styleId="StyleKhung">
    <w:name w:val="StyleKhung"/>
    <w:basedOn w:val="Normal"/>
    <w:link w:val="StyleKhungChar"/>
    <w:autoRedefine/>
    <w:qFormat/>
    <w:rsid w:val="00ED397D"/>
    <w:pPr>
      <w:spacing w:before="40" w:after="40" w:line="240" w:lineRule="auto"/>
      <w:jc w:val="both"/>
    </w:pPr>
    <w:rPr>
      <w:rFonts w:ascii="Times New Roman" w:eastAsia="Times New Roman" w:hAnsi="Times New Roman" w:cs="Times New Roman"/>
      <w:sz w:val="24"/>
      <w:szCs w:val="24"/>
      <w:lang w:eastAsia="en-US"/>
    </w:rPr>
  </w:style>
  <w:style w:type="character" w:customStyle="1" w:styleId="StyleKhungChar">
    <w:name w:val="StyleKhung Char"/>
    <w:link w:val="StyleKhung"/>
    <w:rsid w:val="00ED397D"/>
    <w:rPr>
      <w:rFonts w:ascii="Times New Roman" w:eastAsia="Times New Roman" w:hAnsi="Times New Roman" w:cs="Times New Roman"/>
      <w:sz w:val="24"/>
      <w:szCs w:val="24"/>
      <w:lang w:eastAsia="en-US"/>
    </w:rPr>
  </w:style>
  <w:style w:type="paragraph" w:customStyle="1" w:styleId="StyleTP">
    <w:name w:val="StyleTP"/>
    <w:basedOn w:val="Normal"/>
    <w:link w:val="StyleTPChar"/>
    <w:autoRedefine/>
    <w:qFormat/>
    <w:rsid w:val="00ED397D"/>
    <w:pPr>
      <w:spacing w:before="40" w:after="40" w:line="240" w:lineRule="auto"/>
      <w:jc w:val="both"/>
    </w:pPr>
    <w:rPr>
      <w:rFonts w:ascii="Times New Roman" w:eastAsia="Times New Roman" w:hAnsi="Times New Roman" w:cs="Times New Roman"/>
      <w:sz w:val="24"/>
      <w:szCs w:val="24"/>
      <w:lang w:eastAsia="en-US"/>
    </w:rPr>
  </w:style>
  <w:style w:type="character" w:customStyle="1" w:styleId="StyleTPChar">
    <w:name w:val="StyleTP Char"/>
    <w:link w:val="StyleTP"/>
    <w:rsid w:val="00ED397D"/>
    <w:rPr>
      <w:rFonts w:ascii="Times New Roman" w:eastAsia="Times New Roman" w:hAnsi="Times New Roman" w:cs="Times New Roman"/>
      <w:sz w:val="24"/>
      <w:szCs w:val="24"/>
      <w:lang w:eastAsia="en-US"/>
    </w:rPr>
  </w:style>
  <w:style w:type="paragraph" w:customStyle="1" w:styleId="cau">
    <w:name w:val="cau"/>
    <w:basedOn w:val="Normal"/>
    <w:qFormat/>
    <w:rsid w:val="00ED397D"/>
    <w:pPr>
      <w:spacing w:before="40" w:after="20" w:line="240" w:lineRule="auto"/>
      <w:ind w:left="425" w:hanging="425"/>
      <w:jc w:val="both"/>
    </w:pPr>
    <w:rPr>
      <w:rFonts w:ascii="Times New Roman" w:eastAsia="Times New Roman" w:hAnsi="Times New Roman" w:cs="Times New Roman"/>
      <w:sz w:val="24"/>
      <w:szCs w:val="24"/>
      <w:lang w:val="pt-BR" w:eastAsia="en-US"/>
    </w:rPr>
  </w:style>
  <w:style w:type="paragraph" w:customStyle="1" w:styleId="CharChar2">
    <w:name w:val="Char Char2"/>
    <w:basedOn w:val="Normal"/>
    <w:semiHidden/>
    <w:rsid w:val="00ED397D"/>
    <w:pPr>
      <w:spacing w:after="160" w:line="240" w:lineRule="exact"/>
    </w:pPr>
    <w:rPr>
      <w:rFonts w:ascii="Arial" w:eastAsia="Times New Roman" w:hAnsi="Arial" w:cs="Times New Roman"/>
      <w:sz w:val="24"/>
      <w:szCs w:val="24"/>
      <w:lang w:eastAsia="en-US"/>
    </w:rPr>
  </w:style>
  <w:style w:type="paragraph" w:customStyle="1" w:styleId="CharChar2CharChar">
    <w:name w:val="Char Char2 Char Char"/>
    <w:basedOn w:val="Normal"/>
    <w:semiHidden/>
    <w:rsid w:val="00ED397D"/>
    <w:pPr>
      <w:spacing w:after="160" w:line="240" w:lineRule="exact"/>
    </w:pPr>
    <w:rPr>
      <w:rFonts w:ascii="Arial" w:eastAsia="Times New Roman" w:hAnsi="Arial" w:cs="Times New Roman"/>
      <w:sz w:val="24"/>
      <w:szCs w:val="24"/>
      <w:lang w:eastAsia="en-US"/>
    </w:rPr>
  </w:style>
  <w:style w:type="paragraph" w:customStyle="1" w:styleId="hangging5">
    <w:name w:val="hangging.5"/>
    <w:basedOn w:val="Normal"/>
    <w:qFormat/>
    <w:rsid w:val="00ED397D"/>
    <w:pPr>
      <w:widowControl w:val="0"/>
      <w:tabs>
        <w:tab w:val="left" w:pos="284"/>
        <w:tab w:val="left" w:pos="567"/>
        <w:tab w:val="left" w:pos="737"/>
        <w:tab w:val="left" w:pos="851"/>
        <w:tab w:val="left" w:pos="1021"/>
        <w:tab w:val="left" w:pos="1985"/>
        <w:tab w:val="left" w:pos="3969"/>
        <w:tab w:val="left" w:pos="5954"/>
        <w:tab w:val="right" w:pos="7938"/>
      </w:tabs>
      <w:spacing w:before="40" w:after="0" w:line="240" w:lineRule="auto"/>
      <w:ind w:left="568" w:hanging="284"/>
      <w:jc w:val="both"/>
    </w:pPr>
    <w:rPr>
      <w:rFonts w:ascii="Palatino Linotype" w:eastAsia="Times New Roman" w:hAnsi="Palatino Linotype" w:cs="Times New Roman"/>
      <w:sz w:val="20"/>
      <w:szCs w:val="20"/>
      <w:lang w:val="vi-VN" w:eastAsia="en-US"/>
    </w:rPr>
  </w:style>
  <w:style w:type="paragraph" w:customStyle="1" w:styleId="CharCharCharCharCharCharChar">
    <w:name w:val="Char Char Char Char Char Char Char"/>
    <w:basedOn w:val="Normal"/>
    <w:semiHidden/>
    <w:rsid w:val="00ED397D"/>
    <w:pPr>
      <w:spacing w:after="160" w:line="240" w:lineRule="exact"/>
    </w:pPr>
    <w:rPr>
      <w:rFonts w:ascii="Arial" w:eastAsia="Times New Roman" w:hAnsi="Arial" w:cs="Times New Roman"/>
      <w:sz w:val="24"/>
      <w:szCs w:val="24"/>
      <w:lang w:eastAsia="en-US"/>
    </w:rPr>
  </w:style>
  <w:style w:type="paragraph" w:customStyle="1" w:styleId="CharChar1CharChar">
    <w:name w:val="Char Char1 Char Char"/>
    <w:basedOn w:val="Normal"/>
    <w:semiHidden/>
    <w:rsid w:val="00ED397D"/>
    <w:pPr>
      <w:spacing w:after="160" w:line="240" w:lineRule="exact"/>
    </w:pPr>
    <w:rPr>
      <w:rFonts w:ascii="Arial" w:eastAsia="Times New Roman" w:hAnsi="Arial" w:cs="Times New Roman"/>
      <w:sz w:val="24"/>
      <w:szCs w:val="24"/>
      <w:lang w:eastAsia="en-US"/>
    </w:rPr>
  </w:style>
  <w:style w:type="paragraph" w:customStyle="1" w:styleId="0Cuhi">
    <w:name w:val="0.Câu hỏi"/>
    <w:basedOn w:val="Heading3"/>
    <w:next w:val="Normal"/>
    <w:link w:val="0CuhiChar"/>
    <w:qFormat/>
    <w:rsid w:val="00ED397D"/>
    <w:pPr>
      <w:keepNext w:val="0"/>
      <w:keepLines w:val="0"/>
      <w:numPr>
        <w:numId w:val="76"/>
      </w:numPr>
      <w:pBdr>
        <w:top w:val="none" w:sz="0" w:space="0" w:color="auto"/>
        <w:bottom w:val="none" w:sz="0" w:space="0" w:color="auto"/>
      </w:pBdr>
      <w:shd w:val="clear" w:color="auto" w:fill="auto"/>
      <w:spacing w:before="0" w:after="0" w:line="288" w:lineRule="auto"/>
      <w:contextualSpacing/>
      <w:jc w:val="both"/>
    </w:pPr>
    <w:rPr>
      <w:rFonts w:ascii="Palatino Linotype" w:eastAsia="Times New Roman" w:hAnsi="Palatino Linotype" w:cs="Times New Roman"/>
      <w:b w:val="0"/>
      <w:color w:val="000000"/>
      <w:sz w:val="20"/>
      <w:lang w:val="vi-VN"/>
    </w:rPr>
  </w:style>
  <w:style w:type="character" w:customStyle="1" w:styleId="0CuhiChar">
    <w:name w:val="0.Câu hỏi Char"/>
    <w:link w:val="0Cuhi"/>
    <w:rsid w:val="00ED397D"/>
    <w:rPr>
      <w:rFonts w:ascii="Palatino Linotype" w:eastAsia="Times New Roman" w:hAnsi="Palatino Linotype" w:cs="Times New Roman"/>
      <w:noProof/>
      <w:color w:val="000000"/>
      <w:sz w:val="20"/>
      <w:szCs w:val="24"/>
      <w:lang w:val="vi-VN" w:eastAsia="en-US"/>
    </w:rPr>
  </w:style>
  <w:style w:type="paragraph" w:customStyle="1" w:styleId="CharChar1">
    <w:name w:val="Char Char1"/>
    <w:basedOn w:val="Normal"/>
    <w:semiHidden/>
    <w:rsid w:val="00ED397D"/>
    <w:pPr>
      <w:spacing w:after="160" w:line="240" w:lineRule="exact"/>
    </w:pPr>
    <w:rPr>
      <w:rFonts w:ascii="Arial" w:eastAsia="Times New Roman" w:hAnsi="Arial" w:cs="Times New Roman"/>
      <w:sz w:val="24"/>
      <w:szCs w:val="24"/>
      <w:lang w:eastAsia="en-US"/>
    </w:rPr>
  </w:style>
  <w:style w:type="character" w:customStyle="1" w:styleId="HeaderTL-HM">
    <w:name w:val="Header TL-HM"/>
    <w:rsid w:val="00ED397D"/>
    <w:rPr>
      <w:rFonts w:ascii="Times New Roman" w:hAnsi="Times New Roman"/>
      <w:i/>
      <w:sz w:val="20"/>
    </w:rPr>
  </w:style>
  <w:style w:type="numbering" w:customStyle="1" w:styleId="NoList1">
    <w:name w:val="No List1"/>
    <w:next w:val="NoList"/>
    <w:uiPriority w:val="99"/>
    <w:semiHidden/>
    <w:rsid w:val="00ED397D"/>
  </w:style>
  <w:style w:type="paragraph" w:customStyle="1" w:styleId="noidung">
    <w:name w:val="noi dung"/>
    <w:basedOn w:val="Normal"/>
    <w:rsid w:val="00ED397D"/>
    <w:pPr>
      <w:spacing w:before="80" w:after="80" w:line="288" w:lineRule="auto"/>
      <w:jc w:val="both"/>
    </w:pPr>
    <w:rPr>
      <w:rFonts w:ascii=".VnCentury Schoolbook" w:eastAsia="Times New Roman" w:hAnsi=".VnCentury Schoolbook" w:cs=".VnCentury Schoolbook"/>
      <w:lang w:eastAsia="en-US"/>
    </w:rPr>
  </w:style>
  <w:style w:type="numbering" w:customStyle="1" w:styleId="NoList2">
    <w:name w:val="No List2"/>
    <w:next w:val="NoList"/>
    <w:semiHidden/>
    <w:rsid w:val="00ED397D"/>
  </w:style>
  <w:style w:type="numbering" w:customStyle="1" w:styleId="NoList3">
    <w:name w:val="No List3"/>
    <w:next w:val="NoList"/>
    <w:semiHidden/>
    <w:rsid w:val="00ED397D"/>
  </w:style>
  <w:style w:type="paragraph" w:customStyle="1" w:styleId="VTD11">
    <w:name w:val="VTD1.1"/>
    <w:basedOn w:val="Normal"/>
    <w:autoRedefine/>
    <w:rsid w:val="00ED397D"/>
    <w:pPr>
      <w:tabs>
        <w:tab w:val="left" w:pos="480"/>
        <w:tab w:val="left" w:pos="720"/>
        <w:tab w:val="left" w:pos="840"/>
        <w:tab w:val="left" w:pos="960"/>
        <w:tab w:val="left" w:pos="1200"/>
      </w:tabs>
      <w:spacing w:after="0" w:line="240" w:lineRule="auto"/>
      <w:jc w:val="both"/>
    </w:pPr>
    <w:rPr>
      <w:rFonts w:ascii="Times New Roman" w:eastAsia="Times New Roman" w:hAnsi="Times New Roman" w:cs="Times New Roman"/>
      <w:bCs/>
      <w:color w:val="000000"/>
      <w:sz w:val="24"/>
      <w:szCs w:val="24"/>
      <w:lang w:val="nl-NL" w:eastAsia="vi-VN"/>
    </w:rPr>
  </w:style>
  <w:style w:type="character" w:customStyle="1" w:styleId="questionnormal">
    <w:name w:val="questionnormal"/>
    <w:rsid w:val="00ED397D"/>
  </w:style>
  <w:style w:type="character" w:customStyle="1" w:styleId="apple-style-span">
    <w:name w:val="apple-style-span"/>
    <w:rsid w:val="00ED397D"/>
  </w:style>
  <w:style w:type="paragraph" w:customStyle="1" w:styleId="cauhoi">
    <w:name w:val="cauhoi"/>
    <w:basedOn w:val="Normal"/>
    <w:link w:val="cauhoiChar"/>
    <w:rsid w:val="00ED397D"/>
    <w:pPr>
      <w:spacing w:before="120" w:after="60" w:line="240" w:lineRule="auto"/>
      <w:ind w:left="900" w:hanging="900"/>
      <w:jc w:val="both"/>
    </w:pPr>
    <w:rPr>
      <w:rFonts w:ascii="Times New Roman" w:eastAsia="Times New Roman" w:hAnsi="Times New Roman" w:cs="Times New Roman"/>
      <w:lang w:val="x-none" w:eastAsia="x-none"/>
    </w:rPr>
  </w:style>
  <w:style w:type="paragraph" w:customStyle="1" w:styleId="traloi">
    <w:name w:val="traloi"/>
    <w:basedOn w:val="Normal"/>
    <w:rsid w:val="00ED397D"/>
    <w:pPr>
      <w:spacing w:before="60" w:after="60" w:line="240" w:lineRule="auto"/>
      <w:ind w:left="1195" w:hanging="288"/>
      <w:jc w:val="both"/>
    </w:pPr>
    <w:rPr>
      <w:rFonts w:ascii="Times New Roman" w:eastAsia="Times New Roman" w:hAnsi="Times New Roman" w:cs="Times New Roman"/>
      <w:lang w:eastAsia="en-US"/>
    </w:rPr>
  </w:style>
  <w:style w:type="character" w:customStyle="1" w:styleId="cauhoiChar">
    <w:name w:val="cauhoi Char"/>
    <w:link w:val="cauhoi"/>
    <w:rsid w:val="00ED397D"/>
    <w:rPr>
      <w:rFonts w:ascii="Times New Roman" w:eastAsia="Times New Roman" w:hAnsi="Times New Roman" w:cs="Times New Roman"/>
      <w:lang w:val="x-none" w:eastAsia="x-none"/>
    </w:rPr>
  </w:style>
  <w:style w:type="paragraph" w:customStyle="1" w:styleId="3CBD5A742C28424DA5172AD252E32316">
    <w:name w:val="3CBD5A742C28424DA5172AD252E32316"/>
    <w:rsid w:val="00ED397D"/>
    <w:rPr>
      <w:rFonts w:ascii="Calibri" w:eastAsia="Times New Roman" w:hAnsi="Calibri" w:cs="Times New Roman"/>
    </w:rPr>
  </w:style>
  <w:style w:type="character" w:customStyle="1" w:styleId="oncaDanhschChar">
    <w:name w:val="Đoạn của Danh sách Char"/>
    <w:link w:val="oncaDanhsch"/>
    <w:qFormat/>
    <w:locked/>
    <w:rsid w:val="00ED397D"/>
    <w:rPr>
      <w:rFonts w:ascii="Times New Roman" w:eastAsia="Calibri" w:hAnsi="Times New Roman" w:cs="Times New Roman"/>
      <w:sz w:val="24"/>
      <w:lang w:eastAsia="en-US"/>
    </w:rPr>
  </w:style>
  <w:style w:type="character" w:customStyle="1" w:styleId="UnresolvedMention">
    <w:name w:val="Unresolved Mention"/>
    <w:uiPriority w:val="99"/>
    <w:semiHidden/>
    <w:unhideWhenUsed/>
    <w:rsid w:val="00ED397D"/>
    <w:rPr>
      <w:color w:val="605E5C"/>
      <w:shd w:val="clear" w:color="auto" w:fill="E1DFDD"/>
    </w:rPr>
  </w:style>
  <w:style w:type="character" w:customStyle="1" w:styleId="DefaultChar">
    <w:name w:val="Default Char"/>
    <w:link w:val="Default"/>
    <w:rsid w:val="00ED397D"/>
    <w:rPr>
      <w:rFonts w:ascii="Palatino Linotype" w:eastAsia="Calibri" w:hAnsi="Palatino Linotype" w:cs="Times New Roman"/>
      <w:color w:val="000000"/>
      <w:sz w:val="23"/>
      <w:szCs w:val="24"/>
      <w:lang w:eastAsia="en-US"/>
    </w:rPr>
  </w:style>
  <w:style w:type="paragraph" w:customStyle="1" w:styleId="SETTAB">
    <w:name w:val="SET_TAB"/>
    <w:basedOn w:val="Normal"/>
    <w:qFormat/>
    <w:rsid w:val="00ED397D"/>
    <w:pPr>
      <w:tabs>
        <w:tab w:val="left" w:pos="2970"/>
        <w:tab w:val="left" w:pos="5580"/>
        <w:tab w:val="left" w:pos="8010"/>
      </w:tabs>
      <w:ind w:left="540" w:hanging="90"/>
    </w:pPr>
    <w:rPr>
      <w:rFonts w:ascii="Palatino Linotype" w:eastAsia="Calibri" w:hAnsi="Palatino Linotype" w:cs="Times New Roman"/>
      <w:noProof/>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2.png" Type="http://schemas.openxmlformats.org/officeDocument/2006/relationships/image"/><Relationship Id="rId100" Target="media/image47.wmf" Type="http://schemas.openxmlformats.org/officeDocument/2006/relationships/image"/><Relationship Id="rId1000" Target="media/image397.wmf" Type="http://schemas.openxmlformats.org/officeDocument/2006/relationships/image"/><Relationship Id="rId10000" Target="media/image4509.wmf" Type="http://schemas.openxmlformats.org/officeDocument/2006/relationships/image"/><Relationship Id="rId10001" Target="media/image4510.wmf" Type="http://schemas.openxmlformats.org/officeDocument/2006/relationships/image"/><Relationship Id="rId10002" Target="media/image4511.wmf" Type="http://schemas.openxmlformats.org/officeDocument/2006/relationships/image"/><Relationship Id="rId10003" Target="media/image4512.wmf" Type="http://schemas.openxmlformats.org/officeDocument/2006/relationships/image"/><Relationship Id="rId10004" Target="media/image4513.wmf" Type="http://schemas.openxmlformats.org/officeDocument/2006/relationships/image"/><Relationship Id="rId10005" Target="media/image4514.wmf" Type="http://schemas.openxmlformats.org/officeDocument/2006/relationships/image"/><Relationship Id="rId10006" Target="media/image4515.wmf" Type="http://schemas.openxmlformats.org/officeDocument/2006/relationships/image"/><Relationship Id="rId10007" Target="media/image4516.wmf" Type="http://schemas.openxmlformats.org/officeDocument/2006/relationships/image"/><Relationship Id="rId10008" Target="media/image4517.wmf" Type="http://schemas.openxmlformats.org/officeDocument/2006/relationships/image"/><Relationship Id="rId10009" Target="media/image4518.wmf" Type="http://schemas.openxmlformats.org/officeDocument/2006/relationships/image"/><Relationship Id="rId1001" Target="embeddings/oleObject596.bin" Type="http://schemas.openxmlformats.org/officeDocument/2006/relationships/oleObject"/><Relationship Id="rId10010" Target="media/image4519.png" Type="http://schemas.openxmlformats.org/officeDocument/2006/relationships/image"/><Relationship Id="rId10011" Target="media/image4520.wmf" Type="http://schemas.openxmlformats.org/officeDocument/2006/relationships/image"/><Relationship Id="rId10012" Target="media/image4521.wmf" Type="http://schemas.openxmlformats.org/officeDocument/2006/relationships/image"/><Relationship Id="rId10013" Target="media/image4522.wmf" Type="http://schemas.openxmlformats.org/officeDocument/2006/relationships/image"/><Relationship Id="rId10014" Target="media/image4523.wmf" Type="http://schemas.openxmlformats.org/officeDocument/2006/relationships/image"/><Relationship Id="rId10015" Target="media/image4524.wmf" Type="http://schemas.openxmlformats.org/officeDocument/2006/relationships/image"/><Relationship Id="rId10016" Target="media/image4525.wmf" Type="http://schemas.openxmlformats.org/officeDocument/2006/relationships/image"/><Relationship Id="rId10017" Target="media/image4526.wmf" Type="http://schemas.openxmlformats.org/officeDocument/2006/relationships/image"/><Relationship Id="rId10018" Target="media/image4527.wmf" Type="http://schemas.openxmlformats.org/officeDocument/2006/relationships/image"/><Relationship Id="rId10019" Target="media/image4528.wmf" Type="http://schemas.openxmlformats.org/officeDocument/2006/relationships/image"/><Relationship Id="rId1002" Target="media/image398.wmf" Type="http://schemas.openxmlformats.org/officeDocument/2006/relationships/image"/><Relationship Id="rId10020" Target="media/image4529.wmf" Type="http://schemas.openxmlformats.org/officeDocument/2006/relationships/image"/><Relationship Id="rId10021" Target="media/image4530.wmf" Type="http://schemas.openxmlformats.org/officeDocument/2006/relationships/image"/><Relationship Id="rId10022" Target="media/image4531.wmf" Type="http://schemas.openxmlformats.org/officeDocument/2006/relationships/image"/><Relationship Id="rId10023" Target="media/image4532.wmf" Type="http://schemas.openxmlformats.org/officeDocument/2006/relationships/image"/><Relationship Id="rId10024" Target="media/image4533.wmf" Type="http://schemas.openxmlformats.org/officeDocument/2006/relationships/image"/><Relationship Id="rId10025" Target="media/image4534.wmf" Type="http://schemas.openxmlformats.org/officeDocument/2006/relationships/image"/><Relationship Id="rId10026" Target="media/image4535.wmf" Type="http://schemas.openxmlformats.org/officeDocument/2006/relationships/image"/><Relationship Id="rId10027" Target="media/image4536.wmf" Type="http://schemas.openxmlformats.org/officeDocument/2006/relationships/image"/><Relationship Id="rId10028" Target="media/image4537.wmf" Type="http://schemas.openxmlformats.org/officeDocument/2006/relationships/image"/><Relationship Id="rId10029" Target="media/image4538.wmf" Type="http://schemas.openxmlformats.org/officeDocument/2006/relationships/image"/><Relationship Id="rId1003" Target="embeddings/oleObject597.bin" Type="http://schemas.openxmlformats.org/officeDocument/2006/relationships/oleObject"/><Relationship Id="rId10030" Target="media/image4539.wmf" Type="http://schemas.openxmlformats.org/officeDocument/2006/relationships/image"/><Relationship Id="rId10031" Target="media/image4540.wmf" Type="http://schemas.openxmlformats.org/officeDocument/2006/relationships/image"/><Relationship Id="rId10032" Target="media/image4541.wmf" Type="http://schemas.openxmlformats.org/officeDocument/2006/relationships/image"/><Relationship Id="rId10033" Target="media/image4542.wmf" Type="http://schemas.openxmlformats.org/officeDocument/2006/relationships/image"/><Relationship Id="rId10034" Target="media/image4543.wmf" Type="http://schemas.openxmlformats.org/officeDocument/2006/relationships/image"/><Relationship Id="rId10035" Target="media/image4544.wmf" Type="http://schemas.openxmlformats.org/officeDocument/2006/relationships/image"/><Relationship Id="rId10036" Target="media/image4545.wmf" Type="http://schemas.openxmlformats.org/officeDocument/2006/relationships/image"/><Relationship Id="rId10037" Target="media/image4546.wmf" Type="http://schemas.openxmlformats.org/officeDocument/2006/relationships/image"/><Relationship Id="rId10038" Target="media/image4547.wmf" Type="http://schemas.openxmlformats.org/officeDocument/2006/relationships/image"/><Relationship Id="rId10039" Target="media/image4548.wmf" Type="http://schemas.openxmlformats.org/officeDocument/2006/relationships/image"/><Relationship Id="rId1004" Target="embeddings/oleObject598.bin" Type="http://schemas.openxmlformats.org/officeDocument/2006/relationships/oleObject"/><Relationship Id="rId10040" Target="media/image4549.wmf" Type="http://schemas.openxmlformats.org/officeDocument/2006/relationships/image"/><Relationship Id="rId10041" Target="media/image4550.wmf" Type="http://schemas.openxmlformats.org/officeDocument/2006/relationships/image"/><Relationship Id="rId10042" Target="media/image4551.wmf" Type="http://schemas.openxmlformats.org/officeDocument/2006/relationships/image"/><Relationship Id="rId10043" Target="media/image4552.wmf" Type="http://schemas.openxmlformats.org/officeDocument/2006/relationships/image"/><Relationship Id="rId10044" Target="media/image4553.wmf" Type="http://schemas.openxmlformats.org/officeDocument/2006/relationships/image"/><Relationship Id="rId10045" Target="media/image4554.wmf" Type="http://schemas.openxmlformats.org/officeDocument/2006/relationships/image"/><Relationship Id="rId10046" Target="media/image4555.wmf" Type="http://schemas.openxmlformats.org/officeDocument/2006/relationships/image"/><Relationship Id="rId10047" Target="media/image4556.wmf" Type="http://schemas.openxmlformats.org/officeDocument/2006/relationships/image"/><Relationship Id="rId10048" Target="media/image4557.wmf" Type="http://schemas.openxmlformats.org/officeDocument/2006/relationships/image"/><Relationship Id="rId10049" Target="media/image4558.wmf" Type="http://schemas.openxmlformats.org/officeDocument/2006/relationships/image"/><Relationship Id="rId1005" Target="media/image399.wmf" Type="http://schemas.openxmlformats.org/officeDocument/2006/relationships/image"/><Relationship Id="rId10050" Target="media/image4559.wmf" Type="http://schemas.openxmlformats.org/officeDocument/2006/relationships/image"/><Relationship Id="rId10051" Target="media/image4560.wmf" Type="http://schemas.openxmlformats.org/officeDocument/2006/relationships/image"/><Relationship Id="rId10052" Target="media/image4561.wmf" Type="http://schemas.openxmlformats.org/officeDocument/2006/relationships/image"/><Relationship Id="rId10053" Target="media/image4562.wmf" Type="http://schemas.openxmlformats.org/officeDocument/2006/relationships/image"/><Relationship Id="rId10054" Target="media/image4563.wmf" Type="http://schemas.openxmlformats.org/officeDocument/2006/relationships/image"/><Relationship Id="rId10055" Target="media/image4564.wmf" Type="http://schemas.openxmlformats.org/officeDocument/2006/relationships/image"/><Relationship Id="rId10056" Target="media/image4565.png" Type="http://schemas.openxmlformats.org/officeDocument/2006/relationships/image"/><Relationship Id="rId10057" Target="media/image4566.wmf" Type="http://schemas.openxmlformats.org/officeDocument/2006/relationships/image"/><Relationship Id="rId10058" Target="media/image4567.wmf" Type="http://schemas.openxmlformats.org/officeDocument/2006/relationships/image"/><Relationship Id="rId10059" Target="media/image4568.wmf" Type="http://schemas.openxmlformats.org/officeDocument/2006/relationships/image"/><Relationship Id="rId1006" Target="embeddings/oleObject599.bin" Type="http://schemas.openxmlformats.org/officeDocument/2006/relationships/oleObject"/><Relationship Id="rId10060" Target="media/image4569.wmf" Type="http://schemas.openxmlformats.org/officeDocument/2006/relationships/image"/><Relationship Id="rId10061" Target="media/image4570.wmf" Type="http://schemas.openxmlformats.org/officeDocument/2006/relationships/image"/><Relationship Id="rId10062" Target="media/image4571.wmf" Type="http://schemas.openxmlformats.org/officeDocument/2006/relationships/image"/><Relationship Id="rId10063" Target="media/image4572.wmf" Type="http://schemas.openxmlformats.org/officeDocument/2006/relationships/image"/><Relationship Id="rId10064" Target="media/image4573.wmf" Type="http://schemas.openxmlformats.org/officeDocument/2006/relationships/image"/><Relationship Id="rId10065" Target="media/image4574.wmf" Type="http://schemas.openxmlformats.org/officeDocument/2006/relationships/image"/><Relationship Id="rId10066" Target="media/image4575.wmf" Type="http://schemas.openxmlformats.org/officeDocument/2006/relationships/image"/><Relationship Id="rId10067" Target="media/image4576.wmf" Type="http://schemas.openxmlformats.org/officeDocument/2006/relationships/image"/><Relationship Id="rId10068" Target="media/image4577.wmf" Type="http://schemas.openxmlformats.org/officeDocument/2006/relationships/image"/><Relationship Id="rId10069" Target="media/image4578.wmf" Type="http://schemas.openxmlformats.org/officeDocument/2006/relationships/image"/><Relationship Id="rId1007" Target="media/image400.wmf" Type="http://schemas.openxmlformats.org/officeDocument/2006/relationships/image"/><Relationship Id="rId10070" Target="media/image4579.wmf" Type="http://schemas.openxmlformats.org/officeDocument/2006/relationships/image"/><Relationship Id="rId10071" Target="media/image4580.wmf" Type="http://schemas.openxmlformats.org/officeDocument/2006/relationships/image"/><Relationship Id="rId10072" Target="media/image4581.wmf" Type="http://schemas.openxmlformats.org/officeDocument/2006/relationships/image"/><Relationship Id="rId10073" Target="media/image4582.wmf" Type="http://schemas.openxmlformats.org/officeDocument/2006/relationships/image"/><Relationship Id="rId10074" Target="media/image4583.wmf" Type="http://schemas.openxmlformats.org/officeDocument/2006/relationships/image"/><Relationship Id="rId10075" Target="media/image4584.wmf" Type="http://schemas.openxmlformats.org/officeDocument/2006/relationships/image"/><Relationship Id="rId10076" Target="media/image4585.wmf" Type="http://schemas.openxmlformats.org/officeDocument/2006/relationships/image"/><Relationship Id="rId10077" Target="media/image4586.wmf" Type="http://schemas.openxmlformats.org/officeDocument/2006/relationships/image"/><Relationship Id="rId10078" Target="media/image4587.wmf" Type="http://schemas.openxmlformats.org/officeDocument/2006/relationships/image"/><Relationship Id="rId10079" Target="media/image4588.wmf" Type="http://schemas.openxmlformats.org/officeDocument/2006/relationships/image"/><Relationship Id="rId1008" Target="embeddings/oleObject600.bin" Type="http://schemas.openxmlformats.org/officeDocument/2006/relationships/oleObject"/><Relationship Id="rId10080" Target="media/image4589.wmf" Type="http://schemas.openxmlformats.org/officeDocument/2006/relationships/image"/><Relationship Id="rId10081" Target="media/image4590.wmf" Type="http://schemas.openxmlformats.org/officeDocument/2006/relationships/image"/><Relationship Id="rId10082" Target="media/image4591.wmf" Type="http://schemas.openxmlformats.org/officeDocument/2006/relationships/image"/><Relationship Id="rId10083" Target="media/image4592.wmf" Type="http://schemas.openxmlformats.org/officeDocument/2006/relationships/image"/><Relationship Id="rId10084" Target="media/image4593.wmf" Type="http://schemas.openxmlformats.org/officeDocument/2006/relationships/image"/><Relationship Id="rId10085" Target="media/image4594.wmf" Type="http://schemas.openxmlformats.org/officeDocument/2006/relationships/image"/><Relationship Id="rId10086" Target="media/image4595.wmf" Type="http://schemas.openxmlformats.org/officeDocument/2006/relationships/image"/><Relationship Id="rId10087" Target="media/image4596.wmf" Type="http://schemas.openxmlformats.org/officeDocument/2006/relationships/image"/><Relationship Id="rId10088" Target="media/image4597.wmf" Type="http://schemas.openxmlformats.org/officeDocument/2006/relationships/image"/><Relationship Id="rId10089" Target="media/image4598.wmf" Type="http://schemas.openxmlformats.org/officeDocument/2006/relationships/image"/><Relationship Id="rId1009" Target="media/image401.wmf" Type="http://schemas.openxmlformats.org/officeDocument/2006/relationships/image"/><Relationship Id="rId10090" Target="media/image4599.emf" Type="http://schemas.openxmlformats.org/officeDocument/2006/relationships/image"/><Relationship Id="rId10091" Target="media/image4600.wmf" Type="http://schemas.openxmlformats.org/officeDocument/2006/relationships/image"/><Relationship Id="rId10092" Target="media/image4601.wmf" Type="http://schemas.openxmlformats.org/officeDocument/2006/relationships/image"/><Relationship Id="rId10093" Target="media/image4602.wmf" Type="http://schemas.openxmlformats.org/officeDocument/2006/relationships/image"/><Relationship Id="rId10094" Target="media/image4603.wmf" Type="http://schemas.openxmlformats.org/officeDocument/2006/relationships/image"/><Relationship Id="rId10095" Target="media/image4604.png" Type="http://schemas.openxmlformats.org/officeDocument/2006/relationships/image"/><Relationship Id="rId10096" Target="media/image4605.wmf" Type="http://schemas.openxmlformats.org/officeDocument/2006/relationships/image"/><Relationship Id="rId10097" Target="media/image4606.wmf" Type="http://schemas.openxmlformats.org/officeDocument/2006/relationships/image"/><Relationship Id="rId10098" Target="media/image4607.wmf" Type="http://schemas.openxmlformats.org/officeDocument/2006/relationships/image"/><Relationship Id="rId10099" Target="media/image4608.wmf" Type="http://schemas.openxmlformats.org/officeDocument/2006/relationships/image"/><Relationship Id="rId101" Target="embeddings/oleObject47.bin" Type="http://schemas.openxmlformats.org/officeDocument/2006/relationships/oleObject"/><Relationship Id="rId1010" Target="embeddings/oleObject601.bin" Type="http://schemas.openxmlformats.org/officeDocument/2006/relationships/oleObject"/><Relationship Id="rId10100" Target="media/image4609.wmf" Type="http://schemas.openxmlformats.org/officeDocument/2006/relationships/image"/><Relationship Id="rId10101" Target="media/image4610.wmf" Type="http://schemas.openxmlformats.org/officeDocument/2006/relationships/image"/><Relationship Id="rId10102" Target="media/image4611.wmf" Type="http://schemas.openxmlformats.org/officeDocument/2006/relationships/image"/><Relationship Id="rId10103" Target="media/image4612.wmf" Type="http://schemas.openxmlformats.org/officeDocument/2006/relationships/image"/><Relationship Id="rId10104" Target="media/image4613.wmf" Type="http://schemas.openxmlformats.org/officeDocument/2006/relationships/image"/><Relationship Id="rId10105" Target="media/image4614.wmf" Type="http://schemas.openxmlformats.org/officeDocument/2006/relationships/image"/><Relationship Id="rId10106" Target="media/image4615.wmf" Type="http://schemas.openxmlformats.org/officeDocument/2006/relationships/image"/><Relationship Id="rId10107" Target="media/image4616.wmf" Type="http://schemas.openxmlformats.org/officeDocument/2006/relationships/image"/><Relationship Id="rId10108" Target="media/image4617.wmf" Type="http://schemas.openxmlformats.org/officeDocument/2006/relationships/image"/><Relationship Id="rId10109" Target="media/image4618.wmf" Type="http://schemas.openxmlformats.org/officeDocument/2006/relationships/image"/><Relationship Id="rId1011" Target="media/image402.wmf" Type="http://schemas.openxmlformats.org/officeDocument/2006/relationships/image"/><Relationship Id="rId10110" Target="media/image4619.wmf" Type="http://schemas.openxmlformats.org/officeDocument/2006/relationships/image"/><Relationship Id="rId10111" Target="media/image4620.wmf" Type="http://schemas.openxmlformats.org/officeDocument/2006/relationships/image"/><Relationship Id="rId10112" Target="media/image4621.wmf" Type="http://schemas.openxmlformats.org/officeDocument/2006/relationships/image"/><Relationship Id="rId10113" Target="media/image4622.wmf" Type="http://schemas.openxmlformats.org/officeDocument/2006/relationships/image"/><Relationship Id="rId10114" Target="media/image4623.wmf" Type="http://schemas.openxmlformats.org/officeDocument/2006/relationships/image"/><Relationship Id="rId10115" Target="media/image4624.wmf" Type="http://schemas.openxmlformats.org/officeDocument/2006/relationships/image"/><Relationship Id="rId10116" Target="media/image4625.wmf" Type="http://schemas.openxmlformats.org/officeDocument/2006/relationships/image"/><Relationship Id="rId10117" Target="media/image4626.wmf" Type="http://schemas.openxmlformats.org/officeDocument/2006/relationships/image"/><Relationship Id="rId10118" Target="media/image4627.wmf" Type="http://schemas.openxmlformats.org/officeDocument/2006/relationships/image"/><Relationship Id="rId10119" Target="media/image4628.wmf" Type="http://schemas.openxmlformats.org/officeDocument/2006/relationships/image"/><Relationship Id="rId1012" Target="embeddings/oleObject602.bin" Type="http://schemas.openxmlformats.org/officeDocument/2006/relationships/oleObject"/><Relationship Id="rId10120" Target="media/image4629.wmf" Type="http://schemas.openxmlformats.org/officeDocument/2006/relationships/image"/><Relationship Id="rId10121" Target="media/image4630.wmf" Type="http://schemas.openxmlformats.org/officeDocument/2006/relationships/image"/><Relationship Id="rId10122" Target="media/image4631.wmf" Type="http://schemas.openxmlformats.org/officeDocument/2006/relationships/image"/><Relationship Id="rId10123" Target="media/image4632.png" Type="http://schemas.openxmlformats.org/officeDocument/2006/relationships/image"/><Relationship Id="rId10124" Target="media/image4633.wmf" Type="http://schemas.openxmlformats.org/officeDocument/2006/relationships/image"/><Relationship Id="rId10125" Target="media/image4634.wmf" Type="http://schemas.openxmlformats.org/officeDocument/2006/relationships/image"/><Relationship Id="rId10126" Target="media/image4635.wmf" Type="http://schemas.openxmlformats.org/officeDocument/2006/relationships/image"/><Relationship Id="rId10127" Target="media/image4636.wmf" Type="http://schemas.openxmlformats.org/officeDocument/2006/relationships/image"/><Relationship Id="rId10128" Target="media/image4637.wmf" Type="http://schemas.openxmlformats.org/officeDocument/2006/relationships/image"/><Relationship Id="rId10129" Target="media/image4638.wmf" Type="http://schemas.openxmlformats.org/officeDocument/2006/relationships/image"/><Relationship Id="rId1013" Target="media/image403.wmf" Type="http://schemas.openxmlformats.org/officeDocument/2006/relationships/image"/><Relationship Id="rId10130" Target="media/image4639.wmf" Type="http://schemas.openxmlformats.org/officeDocument/2006/relationships/image"/><Relationship Id="rId10131" Target="media/image4640.wmf" Type="http://schemas.openxmlformats.org/officeDocument/2006/relationships/image"/><Relationship Id="rId10132" Target="media/image4641.wmf" Type="http://schemas.openxmlformats.org/officeDocument/2006/relationships/image"/><Relationship Id="rId10133" Target="media/image4642.wmf" Type="http://schemas.openxmlformats.org/officeDocument/2006/relationships/image"/><Relationship Id="rId10134" Target="media/image4643.wmf" Type="http://schemas.openxmlformats.org/officeDocument/2006/relationships/image"/><Relationship Id="rId10135" Target="media/image4644.wmf" Type="http://schemas.openxmlformats.org/officeDocument/2006/relationships/image"/><Relationship Id="rId10136" Target="media/image4645.wmf" Type="http://schemas.openxmlformats.org/officeDocument/2006/relationships/image"/><Relationship Id="rId10137" Target="media/image4646.wmf" Type="http://schemas.openxmlformats.org/officeDocument/2006/relationships/image"/><Relationship Id="rId10138" Target="media/image4647.wmf" Type="http://schemas.openxmlformats.org/officeDocument/2006/relationships/image"/><Relationship Id="rId10139" Target="media/image4648.wmf" Type="http://schemas.openxmlformats.org/officeDocument/2006/relationships/image"/><Relationship Id="rId1014" Target="embeddings/oleObject603.bin" Type="http://schemas.openxmlformats.org/officeDocument/2006/relationships/oleObject"/><Relationship Id="rId10140" Target="media/image4649.wmf" Type="http://schemas.openxmlformats.org/officeDocument/2006/relationships/image"/><Relationship Id="rId10141" Target="media/image4650.wmf" Type="http://schemas.openxmlformats.org/officeDocument/2006/relationships/image"/><Relationship Id="rId10142" Target="media/image4651.wmf" Type="http://schemas.openxmlformats.org/officeDocument/2006/relationships/image"/><Relationship Id="rId10143" Target="media/image4652.wmf" Type="http://schemas.openxmlformats.org/officeDocument/2006/relationships/image"/><Relationship Id="rId10144" Target="media/image4653.wmf" Type="http://schemas.openxmlformats.org/officeDocument/2006/relationships/image"/><Relationship Id="rId10145" Target="media/image4654.wmf" Type="http://schemas.openxmlformats.org/officeDocument/2006/relationships/image"/><Relationship Id="rId10146" Target="media/image4655.wmf" Type="http://schemas.openxmlformats.org/officeDocument/2006/relationships/image"/><Relationship Id="rId10147" Target="media/image4656.wmf" Type="http://schemas.openxmlformats.org/officeDocument/2006/relationships/image"/><Relationship Id="rId10148" Target="media/image4657.wmf" Type="http://schemas.openxmlformats.org/officeDocument/2006/relationships/image"/><Relationship Id="rId10149" Target="media/image4658.wmf" Type="http://schemas.openxmlformats.org/officeDocument/2006/relationships/image"/><Relationship Id="rId1015" Target="media/image404.wmf" Type="http://schemas.openxmlformats.org/officeDocument/2006/relationships/image"/><Relationship Id="rId10150" Target="media/image4659.wmf" Type="http://schemas.openxmlformats.org/officeDocument/2006/relationships/image"/><Relationship Id="rId10151" Target="media/image4660.png" Type="http://schemas.openxmlformats.org/officeDocument/2006/relationships/image"/><Relationship Id="rId10152" Target="media/image4661.wmf" Type="http://schemas.openxmlformats.org/officeDocument/2006/relationships/image"/><Relationship Id="rId10153" Target="media/image4662.wmf" Type="http://schemas.openxmlformats.org/officeDocument/2006/relationships/image"/><Relationship Id="rId10154" Target="media/image4663.wmf" Type="http://schemas.openxmlformats.org/officeDocument/2006/relationships/image"/><Relationship Id="rId10155" Target="media/image4664.wmf" Type="http://schemas.openxmlformats.org/officeDocument/2006/relationships/image"/><Relationship Id="rId10156" Target="media/image4665.wmf" Type="http://schemas.openxmlformats.org/officeDocument/2006/relationships/image"/><Relationship Id="rId10157" Target="media/image4666.wmf" Type="http://schemas.openxmlformats.org/officeDocument/2006/relationships/image"/><Relationship Id="rId10158" Target="media/image4667.wmf" Type="http://schemas.openxmlformats.org/officeDocument/2006/relationships/image"/><Relationship Id="rId10159" Target="media/image4668.wmf" Type="http://schemas.openxmlformats.org/officeDocument/2006/relationships/image"/><Relationship Id="rId1016" Target="embeddings/oleObject604.bin" Type="http://schemas.openxmlformats.org/officeDocument/2006/relationships/oleObject"/><Relationship Id="rId10160" Target="media/image4669.wmf" Type="http://schemas.openxmlformats.org/officeDocument/2006/relationships/image"/><Relationship Id="rId10161" Target="media/image4670.wmf" Type="http://schemas.openxmlformats.org/officeDocument/2006/relationships/image"/><Relationship Id="rId10162" Target="media/image4671.wmf" Type="http://schemas.openxmlformats.org/officeDocument/2006/relationships/image"/><Relationship Id="rId10163" Target="media/image4672.wmf" Type="http://schemas.openxmlformats.org/officeDocument/2006/relationships/image"/><Relationship Id="rId10164" Target="media/image4673.wmf" Type="http://schemas.openxmlformats.org/officeDocument/2006/relationships/image"/><Relationship Id="rId10165" Target="media/image4674.wmf" Type="http://schemas.openxmlformats.org/officeDocument/2006/relationships/image"/><Relationship Id="rId10166" Target="media/image4675.wmf" Type="http://schemas.openxmlformats.org/officeDocument/2006/relationships/image"/><Relationship Id="rId10167" Target="media/image4676.wmf" Type="http://schemas.openxmlformats.org/officeDocument/2006/relationships/image"/><Relationship Id="rId10168" Target="media/image4677.wmf" Type="http://schemas.openxmlformats.org/officeDocument/2006/relationships/image"/><Relationship Id="rId10169" Target="media/image4678.wmf" Type="http://schemas.openxmlformats.org/officeDocument/2006/relationships/image"/><Relationship Id="rId1017" Target="media/image405.wmf" Type="http://schemas.openxmlformats.org/officeDocument/2006/relationships/image"/><Relationship Id="rId10170" Target="media/image4679.wmf" Type="http://schemas.openxmlformats.org/officeDocument/2006/relationships/image"/><Relationship Id="rId10171" Target="media/image4680.wmf" Type="http://schemas.openxmlformats.org/officeDocument/2006/relationships/image"/><Relationship Id="rId10172" Target="media/image4681.wmf" Type="http://schemas.openxmlformats.org/officeDocument/2006/relationships/image"/><Relationship Id="rId10173" Target="media/image4682.wmf" Type="http://schemas.openxmlformats.org/officeDocument/2006/relationships/image"/><Relationship Id="rId10174" Target="media/image4683.wmf" Type="http://schemas.openxmlformats.org/officeDocument/2006/relationships/image"/><Relationship Id="rId10175" Target="media/image4684.wmf" Type="http://schemas.openxmlformats.org/officeDocument/2006/relationships/image"/><Relationship Id="rId10176" Target="media/image4685.wmf" Type="http://schemas.openxmlformats.org/officeDocument/2006/relationships/image"/><Relationship Id="rId10177" Target="media/image4686.wmf" Type="http://schemas.openxmlformats.org/officeDocument/2006/relationships/image"/><Relationship Id="rId10178" Target="media/image4687.wmf" Type="http://schemas.openxmlformats.org/officeDocument/2006/relationships/image"/><Relationship Id="rId10179" Target="media/image4688.wmf" Type="http://schemas.openxmlformats.org/officeDocument/2006/relationships/image"/><Relationship Id="rId1018" Target="embeddings/oleObject605.bin" Type="http://schemas.openxmlformats.org/officeDocument/2006/relationships/oleObject"/><Relationship Id="rId10180" Target="media/image4689.wmf" Type="http://schemas.openxmlformats.org/officeDocument/2006/relationships/image"/><Relationship Id="rId10181" Target="media/image4690.wmf" Type="http://schemas.openxmlformats.org/officeDocument/2006/relationships/image"/><Relationship Id="rId10182" Target="media/image4691.wmf" Type="http://schemas.openxmlformats.org/officeDocument/2006/relationships/image"/><Relationship Id="rId10183" Target="media/image4692.wmf" Type="http://schemas.openxmlformats.org/officeDocument/2006/relationships/image"/><Relationship Id="rId10184" Target="media/image4693.wmf" Type="http://schemas.openxmlformats.org/officeDocument/2006/relationships/image"/><Relationship Id="rId10185" Target="media/image4694.wmf" Type="http://schemas.openxmlformats.org/officeDocument/2006/relationships/image"/><Relationship Id="rId10186" Target="media/image4695.wmf" Type="http://schemas.openxmlformats.org/officeDocument/2006/relationships/image"/><Relationship Id="rId10187" Target="media/image4696.wmf" Type="http://schemas.openxmlformats.org/officeDocument/2006/relationships/image"/><Relationship Id="rId10188" Target="media/image4697.wmf" Type="http://schemas.openxmlformats.org/officeDocument/2006/relationships/image"/><Relationship Id="rId10189" Target="media/image4698.wmf" Type="http://schemas.openxmlformats.org/officeDocument/2006/relationships/image"/><Relationship Id="rId1019" Target="media/image406.wmf" Type="http://schemas.openxmlformats.org/officeDocument/2006/relationships/image"/><Relationship Id="rId10190" Target="media/image4699.wmf" Type="http://schemas.openxmlformats.org/officeDocument/2006/relationships/image"/><Relationship Id="rId10191" Target="media/image4700.wmf" Type="http://schemas.openxmlformats.org/officeDocument/2006/relationships/image"/><Relationship Id="rId10192" Target="media/image4701.wmf" Type="http://schemas.openxmlformats.org/officeDocument/2006/relationships/image"/><Relationship Id="rId10193" Target="media/image4702.wmf" Type="http://schemas.openxmlformats.org/officeDocument/2006/relationships/image"/><Relationship Id="rId10194" Target="media/image4703.wmf" Type="http://schemas.openxmlformats.org/officeDocument/2006/relationships/image"/><Relationship Id="rId10195" Target="media/image4704.wmf" Type="http://schemas.openxmlformats.org/officeDocument/2006/relationships/image"/><Relationship Id="rId10196" Target="media/image4705.wmf" Type="http://schemas.openxmlformats.org/officeDocument/2006/relationships/image"/><Relationship Id="rId10197" Target="media/image4706.wmf" Type="http://schemas.openxmlformats.org/officeDocument/2006/relationships/image"/><Relationship Id="rId10198" Target="media/image4707.wmf" Type="http://schemas.openxmlformats.org/officeDocument/2006/relationships/image"/><Relationship Id="rId10199" Target="media/image4708.wmf" Type="http://schemas.openxmlformats.org/officeDocument/2006/relationships/image"/><Relationship Id="rId102" Target="media/image48.wmf" Type="http://schemas.openxmlformats.org/officeDocument/2006/relationships/image"/><Relationship Id="rId1020" Target="embeddings/oleObject606.bin" Type="http://schemas.openxmlformats.org/officeDocument/2006/relationships/oleObject"/><Relationship Id="rId10200" Target="media/image4709.wmf" Type="http://schemas.openxmlformats.org/officeDocument/2006/relationships/image"/><Relationship Id="rId10201" Target="media/image4710.wmf" Type="http://schemas.openxmlformats.org/officeDocument/2006/relationships/image"/><Relationship Id="rId10202" Target="media/image4711.wmf" Type="http://schemas.openxmlformats.org/officeDocument/2006/relationships/image"/><Relationship Id="rId10203" Target="media/image4712.wmf" Type="http://schemas.openxmlformats.org/officeDocument/2006/relationships/image"/><Relationship Id="rId10204" Target="media/image4713.wmf" Type="http://schemas.openxmlformats.org/officeDocument/2006/relationships/image"/><Relationship Id="rId10205" Target="media/image4714.wmf" Type="http://schemas.openxmlformats.org/officeDocument/2006/relationships/image"/><Relationship Id="rId10206" Target="media/image4715.wmf" Type="http://schemas.openxmlformats.org/officeDocument/2006/relationships/image"/><Relationship Id="rId10207" Target="media/image4716.emf" Type="http://schemas.openxmlformats.org/officeDocument/2006/relationships/image"/><Relationship Id="rId10208" Target="media/image4717.wmf" Type="http://schemas.openxmlformats.org/officeDocument/2006/relationships/image"/><Relationship Id="rId10209" Target="media/image4718.wmf" Type="http://schemas.openxmlformats.org/officeDocument/2006/relationships/image"/><Relationship Id="rId1021" Target="media/image407.wmf" Type="http://schemas.openxmlformats.org/officeDocument/2006/relationships/image"/><Relationship Id="rId10210" Target="media/image4719.wmf" Type="http://schemas.openxmlformats.org/officeDocument/2006/relationships/image"/><Relationship Id="rId10211" Target="media/image4720.wmf" Type="http://schemas.openxmlformats.org/officeDocument/2006/relationships/image"/><Relationship Id="rId10212" Target="media/image4721.wmf" Type="http://schemas.openxmlformats.org/officeDocument/2006/relationships/image"/><Relationship Id="rId10213" Target="media/image4722.wmf" Type="http://schemas.openxmlformats.org/officeDocument/2006/relationships/image"/><Relationship Id="rId10214" Target="media/image4723.wmf" Type="http://schemas.openxmlformats.org/officeDocument/2006/relationships/image"/><Relationship Id="rId10215" Target="media/image4724.wmf" Type="http://schemas.openxmlformats.org/officeDocument/2006/relationships/image"/><Relationship Id="rId10216" Target="media/image4725.wmf" Type="http://schemas.openxmlformats.org/officeDocument/2006/relationships/image"/><Relationship Id="rId10217" Target="media/image4726.wmf" Type="http://schemas.openxmlformats.org/officeDocument/2006/relationships/image"/><Relationship Id="rId10218" Target="media/image4727.wmf" Type="http://schemas.openxmlformats.org/officeDocument/2006/relationships/image"/><Relationship Id="rId10219" Target="media/image4728.emf" Type="http://schemas.openxmlformats.org/officeDocument/2006/relationships/image"/><Relationship Id="rId1022" Target="embeddings/oleObject607.bin" Type="http://schemas.openxmlformats.org/officeDocument/2006/relationships/oleObject"/><Relationship Id="rId10220" Target="media/image4729.wmf" Type="http://schemas.openxmlformats.org/officeDocument/2006/relationships/image"/><Relationship Id="rId10221" Target="media/image4730.wmf" Type="http://schemas.openxmlformats.org/officeDocument/2006/relationships/image"/><Relationship Id="rId10222" Target="media/image4731.wmf" Type="http://schemas.openxmlformats.org/officeDocument/2006/relationships/image"/><Relationship Id="rId10223" Target="media/image4732.wmf" Type="http://schemas.openxmlformats.org/officeDocument/2006/relationships/image"/><Relationship Id="rId10224" Target="media/image4733.wmf" Type="http://schemas.openxmlformats.org/officeDocument/2006/relationships/image"/><Relationship Id="rId10225" Target="media/image4734.wmf" Type="http://schemas.openxmlformats.org/officeDocument/2006/relationships/image"/><Relationship Id="rId10226" Target="media/image4735.wmf" Type="http://schemas.openxmlformats.org/officeDocument/2006/relationships/image"/><Relationship Id="rId10227" Target="media/image4736.wmf" Type="http://schemas.openxmlformats.org/officeDocument/2006/relationships/image"/><Relationship Id="rId10228" Target="media/image4737.wmf" Type="http://schemas.openxmlformats.org/officeDocument/2006/relationships/image"/><Relationship Id="rId10229" Target="media/image4738.wmf" Type="http://schemas.openxmlformats.org/officeDocument/2006/relationships/image"/><Relationship Id="rId1023" Target="media/image408.wmf" Type="http://schemas.openxmlformats.org/officeDocument/2006/relationships/image"/><Relationship Id="rId10230" Target="media/image4739.wmf" Type="http://schemas.openxmlformats.org/officeDocument/2006/relationships/image"/><Relationship Id="rId10231" Target="media/image4740.wmf" Type="http://schemas.openxmlformats.org/officeDocument/2006/relationships/image"/><Relationship Id="rId10232" Target="media/image4741.wmf" Type="http://schemas.openxmlformats.org/officeDocument/2006/relationships/image"/><Relationship Id="rId10233" Target="media/image4742.wmf" Type="http://schemas.openxmlformats.org/officeDocument/2006/relationships/image"/><Relationship Id="rId10234" Target="media/image4743.wmf" Type="http://schemas.openxmlformats.org/officeDocument/2006/relationships/image"/><Relationship Id="rId10235" Target="media/image4744.wmf" Type="http://schemas.openxmlformats.org/officeDocument/2006/relationships/image"/><Relationship Id="rId10236" Target="media/image4745.wmf" Type="http://schemas.openxmlformats.org/officeDocument/2006/relationships/image"/><Relationship Id="rId10237" Target="media/image4746.wmf" Type="http://schemas.openxmlformats.org/officeDocument/2006/relationships/image"/><Relationship Id="rId10238" Target="media/image4747.wmf" Type="http://schemas.openxmlformats.org/officeDocument/2006/relationships/image"/><Relationship Id="rId10239" Target="media/image4748.wmf" Type="http://schemas.openxmlformats.org/officeDocument/2006/relationships/image"/><Relationship Id="rId1024" Target="embeddings/oleObject608.bin" Type="http://schemas.openxmlformats.org/officeDocument/2006/relationships/oleObject"/><Relationship Id="rId10240" Target="media/image4749.wmf" Type="http://schemas.openxmlformats.org/officeDocument/2006/relationships/image"/><Relationship Id="rId10241" Target="media/image4750.wmf" Type="http://schemas.openxmlformats.org/officeDocument/2006/relationships/image"/><Relationship Id="rId10242" Target="media/image4751.wmf" Type="http://schemas.openxmlformats.org/officeDocument/2006/relationships/image"/><Relationship Id="rId10243" Target="media/image4752.wmf" Type="http://schemas.openxmlformats.org/officeDocument/2006/relationships/image"/><Relationship Id="rId10244" Target="media/image4753.wmf" Type="http://schemas.openxmlformats.org/officeDocument/2006/relationships/image"/><Relationship Id="rId10245" Target="media/image4754.wmf" Type="http://schemas.openxmlformats.org/officeDocument/2006/relationships/image"/><Relationship Id="rId10246" Target="media/image4755.wmf" Type="http://schemas.openxmlformats.org/officeDocument/2006/relationships/image"/><Relationship Id="rId10247" Target="media/image4756.wmf" Type="http://schemas.openxmlformats.org/officeDocument/2006/relationships/image"/><Relationship Id="rId10248" Target="media/image4757.wmf" Type="http://schemas.openxmlformats.org/officeDocument/2006/relationships/image"/><Relationship Id="rId10249" Target="media/image4758.wmf" Type="http://schemas.openxmlformats.org/officeDocument/2006/relationships/image"/><Relationship Id="rId1025" Target="media/image409.wmf" Type="http://schemas.openxmlformats.org/officeDocument/2006/relationships/image"/><Relationship Id="rId10250" Target="media/image4759.png" Type="http://schemas.openxmlformats.org/officeDocument/2006/relationships/image"/><Relationship Id="rId10251" Target="media/image4760.wmf" Type="http://schemas.openxmlformats.org/officeDocument/2006/relationships/image"/><Relationship Id="rId10252" Target="media/image4761.wmf" Type="http://schemas.openxmlformats.org/officeDocument/2006/relationships/image"/><Relationship Id="rId10253" Target="media/image4762.wmf" Type="http://schemas.openxmlformats.org/officeDocument/2006/relationships/image"/><Relationship Id="rId10254" Target="media/image4763.wmf" Type="http://schemas.openxmlformats.org/officeDocument/2006/relationships/image"/><Relationship Id="rId10255" Target="media/image4764.wmf" Type="http://schemas.openxmlformats.org/officeDocument/2006/relationships/image"/><Relationship Id="rId10256" Target="media/image4765.wmf" Type="http://schemas.openxmlformats.org/officeDocument/2006/relationships/image"/><Relationship Id="rId10257" Target="media/image4766.wmf" Type="http://schemas.openxmlformats.org/officeDocument/2006/relationships/image"/><Relationship Id="rId10258" Target="media/image4767.wmf" Type="http://schemas.openxmlformats.org/officeDocument/2006/relationships/image"/><Relationship Id="rId10259" Target="media/image4768.wmf" Type="http://schemas.openxmlformats.org/officeDocument/2006/relationships/image"/><Relationship Id="rId1026" Target="embeddings/oleObject609.bin" Type="http://schemas.openxmlformats.org/officeDocument/2006/relationships/oleObject"/><Relationship Id="rId10260" Target="media/image4769.wmf" Type="http://schemas.openxmlformats.org/officeDocument/2006/relationships/image"/><Relationship Id="rId10261" Target="media/image4770.png" Type="http://schemas.openxmlformats.org/officeDocument/2006/relationships/image"/><Relationship Id="rId10262" Target="media/image4771.wmf" Type="http://schemas.openxmlformats.org/officeDocument/2006/relationships/image"/><Relationship Id="rId10263" Target="media/image4772.wmf" Type="http://schemas.openxmlformats.org/officeDocument/2006/relationships/image"/><Relationship Id="rId10264" Target="media/image4773.wmf" Type="http://schemas.openxmlformats.org/officeDocument/2006/relationships/image"/><Relationship Id="rId10265" Target="media/image4774.png" Type="http://schemas.openxmlformats.org/officeDocument/2006/relationships/image"/><Relationship Id="rId10266" Target="media/image4775.wmf" Type="http://schemas.openxmlformats.org/officeDocument/2006/relationships/image"/><Relationship Id="rId10267" Target="media/image4776.wmf" Type="http://schemas.openxmlformats.org/officeDocument/2006/relationships/image"/><Relationship Id="rId10268" Target="media/image4777.wmf" Type="http://schemas.openxmlformats.org/officeDocument/2006/relationships/image"/><Relationship Id="rId10269" Target="media/image4778.wmf" Type="http://schemas.openxmlformats.org/officeDocument/2006/relationships/image"/><Relationship Id="rId1027" Target="media/image410.wmf" Type="http://schemas.openxmlformats.org/officeDocument/2006/relationships/image"/><Relationship Id="rId10270" Target="media/image4779.wmf" Type="http://schemas.openxmlformats.org/officeDocument/2006/relationships/image"/><Relationship Id="rId10271" Target="media/image4780.wmf" Type="http://schemas.openxmlformats.org/officeDocument/2006/relationships/image"/><Relationship Id="rId10272" Target="media/image4781.wmf" Type="http://schemas.openxmlformats.org/officeDocument/2006/relationships/image"/><Relationship Id="rId10273" Target="media/image4782.wmf" Type="http://schemas.openxmlformats.org/officeDocument/2006/relationships/image"/><Relationship Id="rId10274" Target="media/image4783.wmf" Type="http://schemas.openxmlformats.org/officeDocument/2006/relationships/image"/><Relationship Id="rId10275" Target="media/image4784.wmf" Type="http://schemas.openxmlformats.org/officeDocument/2006/relationships/image"/><Relationship Id="rId10276" Target="media/image4785.wmf" Type="http://schemas.openxmlformats.org/officeDocument/2006/relationships/image"/><Relationship Id="rId10277" Target="media/image4786.wmf" Type="http://schemas.openxmlformats.org/officeDocument/2006/relationships/image"/><Relationship Id="rId10278" Target="media/image4787.wmf" Type="http://schemas.openxmlformats.org/officeDocument/2006/relationships/image"/><Relationship Id="rId10279" Target="media/image4788.wmf" Type="http://schemas.openxmlformats.org/officeDocument/2006/relationships/image"/><Relationship Id="rId1028" Target="embeddings/oleObject610.bin" Type="http://schemas.openxmlformats.org/officeDocument/2006/relationships/oleObject"/><Relationship Id="rId10280" Target="media/image4789.wmf" Type="http://schemas.openxmlformats.org/officeDocument/2006/relationships/image"/><Relationship Id="rId10281" Target="media/image4790.wmf" Type="http://schemas.openxmlformats.org/officeDocument/2006/relationships/image"/><Relationship Id="rId10282" Target="media/image4791.wmf" Type="http://schemas.openxmlformats.org/officeDocument/2006/relationships/image"/><Relationship Id="rId10283" Target="media/image4792.wmf" Type="http://schemas.openxmlformats.org/officeDocument/2006/relationships/image"/><Relationship Id="rId10284" Target="media/image4793.wmf" Type="http://schemas.openxmlformats.org/officeDocument/2006/relationships/image"/><Relationship Id="rId10285" Target="media/image4794.wmf" Type="http://schemas.openxmlformats.org/officeDocument/2006/relationships/image"/><Relationship Id="rId10286" Target="media/image4795.wmf" Type="http://schemas.openxmlformats.org/officeDocument/2006/relationships/image"/><Relationship Id="rId10287" Target="media/image4796.wmf" Type="http://schemas.openxmlformats.org/officeDocument/2006/relationships/image"/><Relationship Id="rId10288" Target="media/image4797.wmf" Type="http://schemas.openxmlformats.org/officeDocument/2006/relationships/image"/><Relationship Id="rId10289" Target="media/image4798.png" Type="http://schemas.openxmlformats.org/officeDocument/2006/relationships/image"/><Relationship Id="rId1029" Target="media/image411.wmf" Type="http://schemas.openxmlformats.org/officeDocument/2006/relationships/image"/><Relationship Id="rId10290" Target="media/image4799.wmf" Type="http://schemas.openxmlformats.org/officeDocument/2006/relationships/image"/><Relationship Id="rId10291" Target="media/image4800.wmf" Type="http://schemas.openxmlformats.org/officeDocument/2006/relationships/image"/><Relationship Id="rId10292" Target="media/image4801.wmf" Type="http://schemas.openxmlformats.org/officeDocument/2006/relationships/image"/><Relationship Id="rId10293" Target="media/image4802.wmf" Type="http://schemas.openxmlformats.org/officeDocument/2006/relationships/image"/><Relationship Id="rId10294" Target="media/image4803.wmf" Type="http://schemas.openxmlformats.org/officeDocument/2006/relationships/image"/><Relationship Id="rId10295" Target="media/image4804.wmf" Type="http://schemas.openxmlformats.org/officeDocument/2006/relationships/image"/><Relationship Id="rId10296" Target="media/image4805.png" Type="http://schemas.openxmlformats.org/officeDocument/2006/relationships/image"/><Relationship Id="rId10297" Target="media/image4806.wmf" Type="http://schemas.openxmlformats.org/officeDocument/2006/relationships/image"/><Relationship Id="rId10298" Target="media/image4807.wmf" Type="http://schemas.openxmlformats.org/officeDocument/2006/relationships/image"/><Relationship Id="rId10299" Target="media/image4808.wmf" Type="http://schemas.openxmlformats.org/officeDocument/2006/relationships/image"/><Relationship Id="rId103" Target="embeddings/oleObject48.bin" Type="http://schemas.openxmlformats.org/officeDocument/2006/relationships/oleObject"/><Relationship Id="rId1030" Target="embeddings/oleObject611.bin" Type="http://schemas.openxmlformats.org/officeDocument/2006/relationships/oleObject"/><Relationship Id="rId10300" Target="media/image4809.wmf" Type="http://schemas.openxmlformats.org/officeDocument/2006/relationships/image"/><Relationship Id="rId10301" Target="media/image4810.wmf" Type="http://schemas.openxmlformats.org/officeDocument/2006/relationships/image"/><Relationship Id="rId10302" Target="media/image4811.wmf" Type="http://schemas.openxmlformats.org/officeDocument/2006/relationships/image"/><Relationship Id="rId10303" Target="media/image4812.wmf" Type="http://schemas.openxmlformats.org/officeDocument/2006/relationships/image"/><Relationship Id="rId10304" Target="media/image4813.wmf" Type="http://schemas.openxmlformats.org/officeDocument/2006/relationships/image"/><Relationship Id="rId10305" Target="media/image4814.wmf" Type="http://schemas.openxmlformats.org/officeDocument/2006/relationships/image"/><Relationship Id="rId10306" Target="media/image4815.wmf" Type="http://schemas.openxmlformats.org/officeDocument/2006/relationships/image"/><Relationship Id="rId10307" Target="media/image4816.wmf" Type="http://schemas.openxmlformats.org/officeDocument/2006/relationships/image"/><Relationship Id="rId10308" Target="media/image4817.wmf" Type="http://schemas.openxmlformats.org/officeDocument/2006/relationships/image"/><Relationship Id="rId10309" Target="media/image4818.wmf" Type="http://schemas.openxmlformats.org/officeDocument/2006/relationships/image"/><Relationship Id="rId1031" Target="media/image412.wmf" Type="http://schemas.openxmlformats.org/officeDocument/2006/relationships/image"/><Relationship Id="rId10310" Target="media/image4819.wmf" Type="http://schemas.openxmlformats.org/officeDocument/2006/relationships/image"/><Relationship Id="rId10311" Target="media/image4820.wmf" Type="http://schemas.openxmlformats.org/officeDocument/2006/relationships/image"/><Relationship Id="rId10312" Target="media/image4821.wmf" Type="http://schemas.openxmlformats.org/officeDocument/2006/relationships/image"/><Relationship Id="rId10313" Target="media/image4822.wmf" Type="http://schemas.openxmlformats.org/officeDocument/2006/relationships/image"/><Relationship Id="rId10314" Target="media/image4823.wmf" Type="http://schemas.openxmlformats.org/officeDocument/2006/relationships/image"/><Relationship Id="rId10315" Target="media/image4824.wmf" Type="http://schemas.openxmlformats.org/officeDocument/2006/relationships/image"/><Relationship Id="rId10316" Target="media/image4825.wmf" Type="http://schemas.openxmlformats.org/officeDocument/2006/relationships/image"/><Relationship Id="rId10317" Target="media/image4826.wmf" Type="http://schemas.openxmlformats.org/officeDocument/2006/relationships/image"/><Relationship Id="rId10318" Target="media/image4827.wmf" Type="http://schemas.openxmlformats.org/officeDocument/2006/relationships/image"/><Relationship Id="rId10319" Target="media/image4828.wmf" Type="http://schemas.openxmlformats.org/officeDocument/2006/relationships/image"/><Relationship Id="rId1032" Target="embeddings/oleObject612.bin" Type="http://schemas.openxmlformats.org/officeDocument/2006/relationships/oleObject"/><Relationship Id="rId10320" Target="media/image4829.wmf" Type="http://schemas.openxmlformats.org/officeDocument/2006/relationships/image"/><Relationship Id="rId10321" Target="media/image4830.wmf" Type="http://schemas.openxmlformats.org/officeDocument/2006/relationships/image"/><Relationship Id="rId10322" Target="media/image4831.wmf" Type="http://schemas.openxmlformats.org/officeDocument/2006/relationships/image"/><Relationship Id="rId10323" Target="media/image4832.wmf" Type="http://schemas.openxmlformats.org/officeDocument/2006/relationships/image"/><Relationship Id="rId10324" Target="media/image4833.wmf" Type="http://schemas.openxmlformats.org/officeDocument/2006/relationships/image"/><Relationship Id="rId10325" Target="media/image4834.wmf" Type="http://schemas.openxmlformats.org/officeDocument/2006/relationships/image"/><Relationship Id="rId10326" Target="media/image4835.wmf" Type="http://schemas.openxmlformats.org/officeDocument/2006/relationships/image"/><Relationship Id="rId10327" Target="media/image4836.wmf" Type="http://schemas.openxmlformats.org/officeDocument/2006/relationships/image"/><Relationship Id="rId10328" Target="media/image4837.wmf" Type="http://schemas.openxmlformats.org/officeDocument/2006/relationships/image"/><Relationship Id="rId10329" Target="media/image4838.wmf" Type="http://schemas.openxmlformats.org/officeDocument/2006/relationships/image"/><Relationship Id="rId1033" Target="media/image413.wmf" Type="http://schemas.openxmlformats.org/officeDocument/2006/relationships/image"/><Relationship Id="rId10330" Target="media/image4839.wmf" Type="http://schemas.openxmlformats.org/officeDocument/2006/relationships/image"/><Relationship Id="rId10331" Target="media/image4840.wmf" Type="http://schemas.openxmlformats.org/officeDocument/2006/relationships/image"/><Relationship Id="rId10332" Target="media/image4841.wmf" Type="http://schemas.openxmlformats.org/officeDocument/2006/relationships/image"/><Relationship Id="rId10333" Target="media/image4842.wmf" Type="http://schemas.openxmlformats.org/officeDocument/2006/relationships/image"/><Relationship Id="rId10334" Target="media/image4843.wmf" Type="http://schemas.openxmlformats.org/officeDocument/2006/relationships/image"/><Relationship Id="rId10335" Target="media/image4844.wmf" Type="http://schemas.openxmlformats.org/officeDocument/2006/relationships/image"/><Relationship Id="rId10336" Target="media/image4845.wmf" Type="http://schemas.openxmlformats.org/officeDocument/2006/relationships/image"/><Relationship Id="rId10337" Target="media/image4846.wmf" Type="http://schemas.openxmlformats.org/officeDocument/2006/relationships/image"/><Relationship Id="rId10338" Target="media/image4847.wmf" Type="http://schemas.openxmlformats.org/officeDocument/2006/relationships/image"/><Relationship Id="rId10339" Target="media/image4848.wmf" Type="http://schemas.openxmlformats.org/officeDocument/2006/relationships/image"/><Relationship Id="rId1034" Target="embeddings/oleObject613.bin" Type="http://schemas.openxmlformats.org/officeDocument/2006/relationships/oleObject"/><Relationship Id="rId10340" Target="media/image4849.wmf" Type="http://schemas.openxmlformats.org/officeDocument/2006/relationships/image"/><Relationship Id="rId10341" Target="media/image4850.png" Type="http://schemas.openxmlformats.org/officeDocument/2006/relationships/image"/><Relationship Id="rId10342" Target="media/image4851.wmf" Type="http://schemas.openxmlformats.org/officeDocument/2006/relationships/image"/><Relationship Id="rId10343" Target="media/image4852.wmf" Type="http://schemas.openxmlformats.org/officeDocument/2006/relationships/image"/><Relationship Id="rId10344" Target="media/image4853.wmf" Type="http://schemas.openxmlformats.org/officeDocument/2006/relationships/image"/><Relationship Id="rId10345" Target="media/image4854.wmf" Type="http://schemas.openxmlformats.org/officeDocument/2006/relationships/image"/><Relationship Id="rId10346" Target="media/image4855.wmf" Type="http://schemas.openxmlformats.org/officeDocument/2006/relationships/image"/><Relationship Id="rId10347" Target="media/image4856.wmf" Type="http://schemas.openxmlformats.org/officeDocument/2006/relationships/image"/><Relationship Id="rId10348" Target="media/image4857.wmf" Type="http://schemas.openxmlformats.org/officeDocument/2006/relationships/image"/><Relationship Id="rId10349" Target="media/image4858.wmf" Type="http://schemas.openxmlformats.org/officeDocument/2006/relationships/image"/><Relationship Id="rId1035" Target="media/image414.wmf" Type="http://schemas.openxmlformats.org/officeDocument/2006/relationships/image"/><Relationship Id="rId10350" Target="media/image4859.wmf" Type="http://schemas.openxmlformats.org/officeDocument/2006/relationships/image"/><Relationship Id="rId10351" Target="media/image4860.wmf" Type="http://schemas.openxmlformats.org/officeDocument/2006/relationships/image"/><Relationship Id="rId10352" Target="media/image4861.wmf" Type="http://schemas.openxmlformats.org/officeDocument/2006/relationships/image"/><Relationship Id="rId10353" Target="media/image4862.wmf" Type="http://schemas.openxmlformats.org/officeDocument/2006/relationships/image"/><Relationship Id="rId10354" Target="media/image4863.wmf" Type="http://schemas.openxmlformats.org/officeDocument/2006/relationships/image"/><Relationship Id="rId10355" Target="media/image4864.wmf" Type="http://schemas.openxmlformats.org/officeDocument/2006/relationships/image"/><Relationship Id="rId10356" Target="media/image4865.wmf" Type="http://schemas.openxmlformats.org/officeDocument/2006/relationships/image"/><Relationship Id="rId10357" Target="media/image4866.wmf" Type="http://schemas.openxmlformats.org/officeDocument/2006/relationships/image"/><Relationship Id="rId10358" Target="media/image4867.wmf" Type="http://schemas.openxmlformats.org/officeDocument/2006/relationships/image"/><Relationship Id="rId10359" Target="media/image4868.wmf" Type="http://schemas.openxmlformats.org/officeDocument/2006/relationships/image"/><Relationship Id="rId1036" Target="embeddings/oleObject614.bin" Type="http://schemas.openxmlformats.org/officeDocument/2006/relationships/oleObject"/><Relationship Id="rId10360" Target="media/image4869.wmf" Type="http://schemas.openxmlformats.org/officeDocument/2006/relationships/image"/><Relationship Id="rId10361" Target="media/image4870.wmf" Type="http://schemas.openxmlformats.org/officeDocument/2006/relationships/image"/><Relationship Id="rId10362" Target="media/image4871.wmf" Type="http://schemas.openxmlformats.org/officeDocument/2006/relationships/image"/><Relationship Id="rId10363" Target="media/image4872.wmf" Type="http://schemas.openxmlformats.org/officeDocument/2006/relationships/image"/><Relationship Id="rId10364" Target="media/image4873.wmf" Type="http://schemas.openxmlformats.org/officeDocument/2006/relationships/image"/><Relationship Id="rId10365" Target="media/image4874.wmf" Type="http://schemas.openxmlformats.org/officeDocument/2006/relationships/image"/><Relationship Id="rId10366" Target="media/image4875.wmf" Type="http://schemas.openxmlformats.org/officeDocument/2006/relationships/image"/><Relationship Id="rId10367" Target="media/image4876.wmf" Type="http://schemas.openxmlformats.org/officeDocument/2006/relationships/image"/><Relationship Id="rId10368" Target="media/image4877.wmf" Type="http://schemas.openxmlformats.org/officeDocument/2006/relationships/image"/><Relationship Id="rId10369" Target="media/image4878.wmf" Type="http://schemas.openxmlformats.org/officeDocument/2006/relationships/image"/><Relationship Id="rId1037" Target="embeddings/oleObject615.bin" Type="http://schemas.openxmlformats.org/officeDocument/2006/relationships/oleObject"/><Relationship Id="rId10370" Target="media/image4879.wmf" Type="http://schemas.openxmlformats.org/officeDocument/2006/relationships/image"/><Relationship Id="rId10371" Target="media/image4880.wmf" Type="http://schemas.openxmlformats.org/officeDocument/2006/relationships/image"/><Relationship Id="rId10372" Target="media/image4881.wmf" Type="http://schemas.openxmlformats.org/officeDocument/2006/relationships/image"/><Relationship Id="rId10373" Target="media/image4882.wmf" Type="http://schemas.openxmlformats.org/officeDocument/2006/relationships/image"/><Relationship Id="rId10374" Target="media/image4883.wmf" Type="http://schemas.openxmlformats.org/officeDocument/2006/relationships/image"/><Relationship Id="rId10375" Target="media/image4884.wmf" Type="http://schemas.openxmlformats.org/officeDocument/2006/relationships/image"/><Relationship Id="rId10376" Target="media/image4885.wmf" Type="http://schemas.openxmlformats.org/officeDocument/2006/relationships/image"/><Relationship Id="rId10377" Target="media/image4886.wmf" Type="http://schemas.openxmlformats.org/officeDocument/2006/relationships/image"/><Relationship Id="rId10378" Target="media/image4887.wmf" Type="http://schemas.openxmlformats.org/officeDocument/2006/relationships/image"/><Relationship Id="rId10379" Target="media/image4888.wmf" Type="http://schemas.openxmlformats.org/officeDocument/2006/relationships/image"/><Relationship Id="rId1038" Target="embeddings/oleObject616.bin" Type="http://schemas.openxmlformats.org/officeDocument/2006/relationships/oleObject"/><Relationship Id="rId10380" Target="media/image4889.wmf" Type="http://schemas.openxmlformats.org/officeDocument/2006/relationships/image"/><Relationship Id="rId10381" Target="media/image4890.wmf" Type="http://schemas.openxmlformats.org/officeDocument/2006/relationships/image"/><Relationship Id="rId10382" Target="media/image4891.wmf" Type="http://schemas.openxmlformats.org/officeDocument/2006/relationships/image"/><Relationship Id="rId10383" Target="media/image4892.wmf" Type="http://schemas.openxmlformats.org/officeDocument/2006/relationships/image"/><Relationship Id="rId10384" Target="media/image4893.wmf" Type="http://schemas.openxmlformats.org/officeDocument/2006/relationships/image"/><Relationship Id="rId10385" Target="media/image4894.wmf" Type="http://schemas.openxmlformats.org/officeDocument/2006/relationships/image"/><Relationship Id="rId10386" Target="media/image4895.wmf" Type="http://schemas.openxmlformats.org/officeDocument/2006/relationships/image"/><Relationship Id="rId10387" Target="media/image4896.wmf" Type="http://schemas.openxmlformats.org/officeDocument/2006/relationships/image"/><Relationship Id="rId10388" Target="media/image4897.wmf" Type="http://schemas.openxmlformats.org/officeDocument/2006/relationships/image"/><Relationship Id="rId10389" Target="media/image4898.wmf" Type="http://schemas.openxmlformats.org/officeDocument/2006/relationships/image"/><Relationship Id="rId1039" Target="media/image415.wmf" Type="http://schemas.openxmlformats.org/officeDocument/2006/relationships/image"/><Relationship Id="rId10390" Target="media/image4899.wmf" Type="http://schemas.openxmlformats.org/officeDocument/2006/relationships/image"/><Relationship Id="rId10391" Target="media/image4900.wmf" Type="http://schemas.openxmlformats.org/officeDocument/2006/relationships/image"/><Relationship Id="rId10392" Target="media/image4901.wmf" Type="http://schemas.openxmlformats.org/officeDocument/2006/relationships/image"/><Relationship Id="rId10393" Target="media/image4902.wmf" Type="http://schemas.openxmlformats.org/officeDocument/2006/relationships/image"/><Relationship Id="rId10394" Target="media/image4903.wmf" Type="http://schemas.openxmlformats.org/officeDocument/2006/relationships/image"/><Relationship Id="rId10395" Target="media/image4904.wmf" Type="http://schemas.openxmlformats.org/officeDocument/2006/relationships/image"/><Relationship Id="rId10396" Target="media/image4905.wmf" Type="http://schemas.openxmlformats.org/officeDocument/2006/relationships/image"/><Relationship Id="rId10397" Target="media/image4906.wmf" Type="http://schemas.openxmlformats.org/officeDocument/2006/relationships/image"/><Relationship Id="rId10398" Target="media/image4907.wmf" Type="http://schemas.openxmlformats.org/officeDocument/2006/relationships/image"/><Relationship Id="rId10399" Target="media/image4908.wmf" Type="http://schemas.openxmlformats.org/officeDocument/2006/relationships/image"/><Relationship Id="rId104" Target="media/image49.wmf" Type="http://schemas.openxmlformats.org/officeDocument/2006/relationships/image"/><Relationship Id="rId1040" Target="embeddings/oleObject617.bin" Type="http://schemas.openxmlformats.org/officeDocument/2006/relationships/oleObject"/><Relationship Id="rId10400" Target="media/image4909.wmf" Type="http://schemas.openxmlformats.org/officeDocument/2006/relationships/image"/><Relationship Id="rId10401" Target="media/image4910.wmf" Type="http://schemas.openxmlformats.org/officeDocument/2006/relationships/image"/><Relationship Id="rId10402" Target="media/image4911.wmf" Type="http://schemas.openxmlformats.org/officeDocument/2006/relationships/image"/><Relationship Id="rId10403" Target="media/image4912.wmf" Type="http://schemas.openxmlformats.org/officeDocument/2006/relationships/image"/><Relationship Id="rId10404" Target="media/image4913.wmf" Type="http://schemas.openxmlformats.org/officeDocument/2006/relationships/image"/><Relationship Id="rId10405" Target="media/image4914.wmf" Type="http://schemas.openxmlformats.org/officeDocument/2006/relationships/image"/><Relationship Id="rId10406" Target="media/image4915.wmf" Type="http://schemas.openxmlformats.org/officeDocument/2006/relationships/image"/><Relationship Id="rId10407" Target="media/image4916.wmf" Type="http://schemas.openxmlformats.org/officeDocument/2006/relationships/image"/><Relationship Id="rId10408" Target="media/image4917.wmf" Type="http://schemas.openxmlformats.org/officeDocument/2006/relationships/image"/><Relationship Id="rId10409" Target="media/image4918.wmf" Type="http://schemas.openxmlformats.org/officeDocument/2006/relationships/image"/><Relationship Id="rId1041" Target="media/image416.wmf" Type="http://schemas.openxmlformats.org/officeDocument/2006/relationships/image"/><Relationship Id="rId10410" Target="media/image4919.wmf" Type="http://schemas.openxmlformats.org/officeDocument/2006/relationships/image"/><Relationship Id="rId10411" Target="media/image4920.wmf" Type="http://schemas.openxmlformats.org/officeDocument/2006/relationships/image"/><Relationship Id="rId10412" Target="media/image4921.wmf" Type="http://schemas.openxmlformats.org/officeDocument/2006/relationships/image"/><Relationship Id="rId10413" Target="media/image4922.wmf" Type="http://schemas.openxmlformats.org/officeDocument/2006/relationships/image"/><Relationship Id="rId10414" Target="media/image4923.wmf" Type="http://schemas.openxmlformats.org/officeDocument/2006/relationships/image"/><Relationship Id="rId10415" Target="media/image4924.wmf" Type="http://schemas.openxmlformats.org/officeDocument/2006/relationships/image"/><Relationship Id="rId10416" Target="media/image4925.wmf" Type="http://schemas.openxmlformats.org/officeDocument/2006/relationships/image"/><Relationship Id="rId10417" Target="media/image4926.wmf" Type="http://schemas.openxmlformats.org/officeDocument/2006/relationships/image"/><Relationship Id="rId10418" Target="media/image4927.wmf" Type="http://schemas.openxmlformats.org/officeDocument/2006/relationships/image"/><Relationship Id="rId10419" Target="media/image4928.wmf" Type="http://schemas.openxmlformats.org/officeDocument/2006/relationships/image"/><Relationship Id="rId1042" Target="embeddings/oleObject618.bin" Type="http://schemas.openxmlformats.org/officeDocument/2006/relationships/oleObject"/><Relationship Id="rId10420" Target="media/image4929.wmf" Type="http://schemas.openxmlformats.org/officeDocument/2006/relationships/image"/><Relationship Id="rId10421" Target="media/image4930.wmf" Type="http://schemas.openxmlformats.org/officeDocument/2006/relationships/image"/><Relationship Id="rId10422" Target="media/image4931.wmf" Type="http://schemas.openxmlformats.org/officeDocument/2006/relationships/image"/><Relationship Id="rId10423" Target="media/image4932.wmf" Type="http://schemas.openxmlformats.org/officeDocument/2006/relationships/image"/><Relationship Id="rId10424" Target="media/image4933.wmf" Type="http://schemas.openxmlformats.org/officeDocument/2006/relationships/image"/><Relationship Id="rId10425" Target="media/image4934.wmf" Type="http://schemas.openxmlformats.org/officeDocument/2006/relationships/image"/><Relationship Id="rId10426" Target="media/image4935.wmf" Type="http://schemas.openxmlformats.org/officeDocument/2006/relationships/image"/><Relationship Id="rId10427" Target="media/image4936.wmf" Type="http://schemas.openxmlformats.org/officeDocument/2006/relationships/image"/><Relationship Id="rId10428" Target="media/image4937.wmf" Type="http://schemas.openxmlformats.org/officeDocument/2006/relationships/image"/><Relationship Id="rId10429" Target="media/image4938.wmf" Type="http://schemas.openxmlformats.org/officeDocument/2006/relationships/image"/><Relationship Id="rId1043" Target="embeddings/oleObject619.bin" Type="http://schemas.openxmlformats.org/officeDocument/2006/relationships/oleObject"/><Relationship Id="rId10430" Target="media/image4939.wmf" Type="http://schemas.openxmlformats.org/officeDocument/2006/relationships/image"/><Relationship Id="rId10431" Target="media/image4940.wmf" Type="http://schemas.openxmlformats.org/officeDocument/2006/relationships/image"/><Relationship Id="rId10432" Target="media/image4941.wmf" Type="http://schemas.openxmlformats.org/officeDocument/2006/relationships/image"/><Relationship Id="rId10433" Target="media/image4942.wmf" Type="http://schemas.openxmlformats.org/officeDocument/2006/relationships/image"/><Relationship Id="rId10434" Target="media/image4943.wmf" Type="http://schemas.openxmlformats.org/officeDocument/2006/relationships/image"/><Relationship Id="rId10435" Target="media/image4944.wmf" Type="http://schemas.openxmlformats.org/officeDocument/2006/relationships/image"/><Relationship Id="rId10436" Target="media/image4945.wmf" Type="http://schemas.openxmlformats.org/officeDocument/2006/relationships/image"/><Relationship Id="rId10437" Target="media/image4946.wmf" Type="http://schemas.openxmlformats.org/officeDocument/2006/relationships/image"/><Relationship Id="rId10438" Target="media/image4947.wmf" Type="http://schemas.openxmlformats.org/officeDocument/2006/relationships/image"/><Relationship Id="rId10439" Target="media/image4948.wmf" Type="http://schemas.openxmlformats.org/officeDocument/2006/relationships/image"/><Relationship Id="rId1044" Target="media/image417.wmf" Type="http://schemas.openxmlformats.org/officeDocument/2006/relationships/image"/><Relationship Id="rId10440" Target="media/image4949.wmf" Type="http://schemas.openxmlformats.org/officeDocument/2006/relationships/image"/><Relationship Id="rId10441" Target="media/image4950.wmf" Type="http://schemas.openxmlformats.org/officeDocument/2006/relationships/image"/><Relationship Id="rId10442" Target="media/image4951.wmf" Type="http://schemas.openxmlformats.org/officeDocument/2006/relationships/image"/><Relationship Id="rId10443" Target="media/image4952.wmf" Type="http://schemas.openxmlformats.org/officeDocument/2006/relationships/image"/><Relationship Id="rId10444" Target="media/image4953.wmf" Type="http://schemas.openxmlformats.org/officeDocument/2006/relationships/image"/><Relationship Id="rId10445" Target="media/image4954.wmf" Type="http://schemas.openxmlformats.org/officeDocument/2006/relationships/image"/><Relationship Id="rId10446" Target="media/image4955.wmf" Type="http://schemas.openxmlformats.org/officeDocument/2006/relationships/image"/><Relationship Id="rId10447" Target="media/image4956.wmf" Type="http://schemas.openxmlformats.org/officeDocument/2006/relationships/image"/><Relationship Id="rId10448" Target="media/image4957.wmf" Type="http://schemas.openxmlformats.org/officeDocument/2006/relationships/image"/><Relationship Id="rId10449" Target="media/image4958.wmf" Type="http://schemas.openxmlformats.org/officeDocument/2006/relationships/image"/><Relationship Id="rId1045" Target="embeddings/oleObject620.bin" Type="http://schemas.openxmlformats.org/officeDocument/2006/relationships/oleObject"/><Relationship Id="rId10450" Target="media/image4959.wmf" Type="http://schemas.openxmlformats.org/officeDocument/2006/relationships/image"/><Relationship Id="rId10451" Target="media/image4960.wmf" Type="http://schemas.openxmlformats.org/officeDocument/2006/relationships/image"/><Relationship Id="rId10452" Target="media/image4961.wmf" Type="http://schemas.openxmlformats.org/officeDocument/2006/relationships/image"/><Relationship Id="rId10453" Target="media/image4962.wmf" Type="http://schemas.openxmlformats.org/officeDocument/2006/relationships/image"/><Relationship Id="rId10454" Target="media/image4963.wmf" Type="http://schemas.openxmlformats.org/officeDocument/2006/relationships/image"/><Relationship Id="rId10455" Target="media/image4964.wmf" Type="http://schemas.openxmlformats.org/officeDocument/2006/relationships/image"/><Relationship Id="rId10456" Target="media/image4965.wmf" Type="http://schemas.openxmlformats.org/officeDocument/2006/relationships/image"/><Relationship Id="rId10457" Target="media/image4966.wmf" Type="http://schemas.openxmlformats.org/officeDocument/2006/relationships/image"/><Relationship Id="rId10458" Target="media/image4967.wmf" Type="http://schemas.openxmlformats.org/officeDocument/2006/relationships/image"/><Relationship Id="rId10459" Target="media/image4968.wmf" Type="http://schemas.openxmlformats.org/officeDocument/2006/relationships/image"/><Relationship Id="rId1046" Target="embeddings/oleObject621.bin" Type="http://schemas.openxmlformats.org/officeDocument/2006/relationships/oleObject"/><Relationship Id="rId10460" Target="media/image4969.wmf" Type="http://schemas.openxmlformats.org/officeDocument/2006/relationships/image"/><Relationship Id="rId10461" Target="media/image4970.wmf" Type="http://schemas.openxmlformats.org/officeDocument/2006/relationships/image"/><Relationship Id="rId10462" Target="media/image4971.wmf" Type="http://schemas.openxmlformats.org/officeDocument/2006/relationships/image"/><Relationship Id="rId10463" Target="media/image4972.wmf" Type="http://schemas.openxmlformats.org/officeDocument/2006/relationships/image"/><Relationship Id="rId10464" Target="media/image4973.wmf" Type="http://schemas.openxmlformats.org/officeDocument/2006/relationships/image"/><Relationship Id="rId10465" Target="media/image4974.wmf" Type="http://schemas.openxmlformats.org/officeDocument/2006/relationships/image"/><Relationship Id="rId10466" Target="media/image4975.wmf" Type="http://schemas.openxmlformats.org/officeDocument/2006/relationships/image"/><Relationship Id="rId10467" Target="media/image4976.wmf" Type="http://schemas.openxmlformats.org/officeDocument/2006/relationships/image"/><Relationship Id="rId10468" Target="media/image4977.wmf" Type="http://schemas.openxmlformats.org/officeDocument/2006/relationships/image"/><Relationship Id="rId10469" Target="media/image4978.wmf" Type="http://schemas.openxmlformats.org/officeDocument/2006/relationships/image"/><Relationship Id="rId1047" Target="embeddings/oleObject622.bin" Type="http://schemas.openxmlformats.org/officeDocument/2006/relationships/oleObject"/><Relationship Id="rId10470" Target="media/image4979.png" Type="http://schemas.openxmlformats.org/officeDocument/2006/relationships/image"/><Relationship Id="rId10471" Target="media/image4980.wmf" Type="http://schemas.openxmlformats.org/officeDocument/2006/relationships/image"/><Relationship Id="rId10472" Target="media/image4981.wmf" Type="http://schemas.openxmlformats.org/officeDocument/2006/relationships/image"/><Relationship Id="rId10473" Target="media/image4982.wmf" Type="http://schemas.openxmlformats.org/officeDocument/2006/relationships/image"/><Relationship Id="rId10474" Target="media/image4983.wmf" Type="http://schemas.openxmlformats.org/officeDocument/2006/relationships/image"/><Relationship Id="rId10475" Target="media/image4984.wmf" Type="http://schemas.openxmlformats.org/officeDocument/2006/relationships/image"/><Relationship Id="rId10476" Target="media/image4985.wmf" Type="http://schemas.openxmlformats.org/officeDocument/2006/relationships/image"/><Relationship Id="rId10477" Target="media/image4986.wmf" Type="http://schemas.openxmlformats.org/officeDocument/2006/relationships/image"/><Relationship Id="rId10478" Target="media/image4987.wmf" Type="http://schemas.openxmlformats.org/officeDocument/2006/relationships/image"/><Relationship Id="rId10479" Target="media/image4988.wmf" Type="http://schemas.openxmlformats.org/officeDocument/2006/relationships/image"/><Relationship Id="rId1048" Target="embeddings/oleObject623.bin" Type="http://schemas.openxmlformats.org/officeDocument/2006/relationships/oleObject"/><Relationship Id="rId10480" Target="media/image4989.wmf" Type="http://schemas.openxmlformats.org/officeDocument/2006/relationships/image"/><Relationship Id="rId10481" Target="media/image4990.wmf" Type="http://schemas.openxmlformats.org/officeDocument/2006/relationships/image"/><Relationship Id="rId10482" Target="media/image4991.wmf" Type="http://schemas.openxmlformats.org/officeDocument/2006/relationships/image"/><Relationship Id="rId10483" Target="media/image4992.wmf" Type="http://schemas.openxmlformats.org/officeDocument/2006/relationships/image"/><Relationship Id="rId10484" Target="media/image4993.png" Type="http://schemas.openxmlformats.org/officeDocument/2006/relationships/image"/><Relationship Id="rId10485" Target="media/image4994.wmf" Type="http://schemas.openxmlformats.org/officeDocument/2006/relationships/image"/><Relationship Id="rId10486" Target="media/image4995.wmf" Type="http://schemas.openxmlformats.org/officeDocument/2006/relationships/image"/><Relationship Id="rId10487" Target="media/image4996.wmf" Type="http://schemas.openxmlformats.org/officeDocument/2006/relationships/image"/><Relationship Id="rId10488" Target="media/image4997.wmf" Type="http://schemas.openxmlformats.org/officeDocument/2006/relationships/image"/><Relationship Id="rId10489" Target="media/image4998.wmf" Type="http://schemas.openxmlformats.org/officeDocument/2006/relationships/image"/><Relationship Id="rId1049" Target="media/image418.wmf" Type="http://schemas.openxmlformats.org/officeDocument/2006/relationships/image"/><Relationship Id="rId10490" Target="media/image4999.wmf" Type="http://schemas.openxmlformats.org/officeDocument/2006/relationships/image"/><Relationship Id="rId10491" Target="media/image5000.wmf" Type="http://schemas.openxmlformats.org/officeDocument/2006/relationships/image"/><Relationship Id="rId10492" Target="media/image5001.wmf" Type="http://schemas.openxmlformats.org/officeDocument/2006/relationships/image"/><Relationship Id="rId10493" Target="media/image5002.wmf" Type="http://schemas.openxmlformats.org/officeDocument/2006/relationships/image"/><Relationship Id="rId10494" Target="media/image5003.wmf" Type="http://schemas.openxmlformats.org/officeDocument/2006/relationships/image"/><Relationship Id="rId10495" Target="media/image5004.wmf" Type="http://schemas.openxmlformats.org/officeDocument/2006/relationships/image"/><Relationship Id="rId10496" Target="media/image5005.wmf" Type="http://schemas.openxmlformats.org/officeDocument/2006/relationships/image"/><Relationship Id="rId10497" Target="media/image5006.wmf" Type="http://schemas.openxmlformats.org/officeDocument/2006/relationships/image"/><Relationship Id="rId10498" Target="media/image5007.wmf" Type="http://schemas.openxmlformats.org/officeDocument/2006/relationships/image"/><Relationship Id="rId10499" Target="media/image5008.wmf" Type="http://schemas.openxmlformats.org/officeDocument/2006/relationships/image"/><Relationship Id="rId105" Target="embeddings/oleObject49.bin" Type="http://schemas.openxmlformats.org/officeDocument/2006/relationships/oleObject"/><Relationship Id="rId1050" Target="embeddings/oleObject624.bin" Type="http://schemas.openxmlformats.org/officeDocument/2006/relationships/oleObject"/><Relationship Id="rId10500" Target="media/image5009.wmf" Type="http://schemas.openxmlformats.org/officeDocument/2006/relationships/image"/><Relationship Id="rId10501" Target="media/image5010.wmf" Type="http://schemas.openxmlformats.org/officeDocument/2006/relationships/image"/><Relationship Id="rId10502" Target="media/image5011.wmf" Type="http://schemas.openxmlformats.org/officeDocument/2006/relationships/image"/><Relationship Id="rId10503" Target="media/image5012.wmf" Type="http://schemas.openxmlformats.org/officeDocument/2006/relationships/image"/><Relationship Id="rId10504" Target="media/image5013.wmf" Type="http://schemas.openxmlformats.org/officeDocument/2006/relationships/image"/><Relationship Id="rId10505" Target="media/image5014.wmf" Type="http://schemas.openxmlformats.org/officeDocument/2006/relationships/image"/><Relationship Id="rId10506" Target="media/image5015.wmf" Type="http://schemas.openxmlformats.org/officeDocument/2006/relationships/image"/><Relationship Id="rId10507" Target="media/image5016.wmf" Type="http://schemas.openxmlformats.org/officeDocument/2006/relationships/image"/><Relationship Id="rId10508" Target="media/image5017.wmf" Type="http://schemas.openxmlformats.org/officeDocument/2006/relationships/image"/><Relationship Id="rId10509" Target="media/image5018.wmf" Type="http://schemas.openxmlformats.org/officeDocument/2006/relationships/image"/><Relationship Id="rId1051" Target="media/image419.wmf" Type="http://schemas.openxmlformats.org/officeDocument/2006/relationships/image"/><Relationship Id="rId10510" Target="media/image5019.wmf" Type="http://schemas.openxmlformats.org/officeDocument/2006/relationships/image"/><Relationship Id="rId10511" Target="media/image5020.wmf" Type="http://schemas.openxmlformats.org/officeDocument/2006/relationships/image"/><Relationship Id="rId10512" Target="media/image5021.wmf" Type="http://schemas.openxmlformats.org/officeDocument/2006/relationships/image"/><Relationship Id="rId10513" Target="media/image5022.wmf" Type="http://schemas.openxmlformats.org/officeDocument/2006/relationships/image"/><Relationship Id="rId10514" Target="media/image5023.wmf" Type="http://schemas.openxmlformats.org/officeDocument/2006/relationships/image"/><Relationship Id="rId10515" Target="media/image5024.wmf" Type="http://schemas.openxmlformats.org/officeDocument/2006/relationships/image"/><Relationship Id="rId10516" Target="media/image5025.wmf" Type="http://schemas.openxmlformats.org/officeDocument/2006/relationships/image"/><Relationship Id="rId10517" Target="media/image5026.wmf" Type="http://schemas.openxmlformats.org/officeDocument/2006/relationships/image"/><Relationship Id="rId10518" Target="media/image5027.wmf" Type="http://schemas.openxmlformats.org/officeDocument/2006/relationships/image"/><Relationship Id="rId10519" Target="media/image5028.wmf" Type="http://schemas.openxmlformats.org/officeDocument/2006/relationships/image"/><Relationship Id="rId1052" Target="embeddings/oleObject625.bin" Type="http://schemas.openxmlformats.org/officeDocument/2006/relationships/oleObject"/><Relationship Id="rId10520" Target="media/image5029.wmf" Type="http://schemas.openxmlformats.org/officeDocument/2006/relationships/image"/><Relationship Id="rId10521" Target="media/image5030.wmf" Type="http://schemas.openxmlformats.org/officeDocument/2006/relationships/image"/><Relationship Id="rId10522" Target="media/image5031.wmf" Type="http://schemas.openxmlformats.org/officeDocument/2006/relationships/image"/><Relationship Id="rId10523" Target="media/image5032.wmf" Type="http://schemas.openxmlformats.org/officeDocument/2006/relationships/image"/><Relationship Id="rId10524" Target="media/image5033.wmf" Type="http://schemas.openxmlformats.org/officeDocument/2006/relationships/image"/><Relationship Id="rId10525" Target="media/image5034.wmf" Type="http://schemas.openxmlformats.org/officeDocument/2006/relationships/image"/><Relationship Id="rId10526" Target="media/image5035.wmf" Type="http://schemas.openxmlformats.org/officeDocument/2006/relationships/image"/><Relationship Id="rId10527" Target="media/image5036.wmf" Type="http://schemas.openxmlformats.org/officeDocument/2006/relationships/image"/><Relationship Id="rId10528" Target="media/image5037.wmf" Type="http://schemas.openxmlformats.org/officeDocument/2006/relationships/image"/><Relationship Id="rId10529" Target="media/image5038.wmf" Type="http://schemas.openxmlformats.org/officeDocument/2006/relationships/image"/><Relationship Id="rId1053" Target="embeddings/oleObject626.bin" Type="http://schemas.openxmlformats.org/officeDocument/2006/relationships/oleObject"/><Relationship Id="rId10530" Target="media/image5039.wmf" Type="http://schemas.openxmlformats.org/officeDocument/2006/relationships/image"/><Relationship Id="rId10531" Target="media/image5040.wmf" Type="http://schemas.openxmlformats.org/officeDocument/2006/relationships/image"/><Relationship Id="rId10532" Target="media/image5041.wmf" Type="http://schemas.openxmlformats.org/officeDocument/2006/relationships/image"/><Relationship Id="rId10533" Target="media/image5042.wmf" Type="http://schemas.openxmlformats.org/officeDocument/2006/relationships/image"/><Relationship Id="rId10534" Target="media/image5043.wmf" Type="http://schemas.openxmlformats.org/officeDocument/2006/relationships/image"/><Relationship Id="rId10535" Target="media/image5044.wmf" Type="http://schemas.openxmlformats.org/officeDocument/2006/relationships/image"/><Relationship Id="rId10536" Target="media/image5045.wmf" Type="http://schemas.openxmlformats.org/officeDocument/2006/relationships/image"/><Relationship Id="rId10537" Target="media/image5046.wmf" Type="http://schemas.openxmlformats.org/officeDocument/2006/relationships/image"/><Relationship Id="rId10538" Target="media/image5047.wmf" Type="http://schemas.openxmlformats.org/officeDocument/2006/relationships/image"/><Relationship Id="rId10539" Target="media/image5048.wmf" Type="http://schemas.openxmlformats.org/officeDocument/2006/relationships/image"/><Relationship Id="rId1054" Target="media/image420.wmf" Type="http://schemas.openxmlformats.org/officeDocument/2006/relationships/image"/><Relationship Id="rId10540" Target="media/image5049.wmf" Type="http://schemas.openxmlformats.org/officeDocument/2006/relationships/image"/><Relationship Id="rId10541" Target="media/image5050.wmf" Type="http://schemas.openxmlformats.org/officeDocument/2006/relationships/image"/><Relationship Id="rId10542" Target="media/image5051.wmf" Type="http://schemas.openxmlformats.org/officeDocument/2006/relationships/image"/><Relationship Id="rId10543" Target="media/image5052.wmf" Type="http://schemas.openxmlformats.org/officeDocument/2006/relationships/image"/><Relationship Id="rId10544" Target="media/image5053.wmf" Type="http://schemas.openxmlformats.org/officeDocument/2006/relationships/image"/><Relationship Id="rId10545" Target="media/image5054.wmf" Type="http://schemas.openxmlformats.org/officeDocument/2006/relationships/image"/><Relationship Id="rId10546" Target="media/image5055.wmf" Type="http://schemas.openxmlformats.org/officeDocument/2006/relationships/image"/><Relationship Id="rId10547" Target="media/image5056.wmf" Type="http://schemas.openxmlformats.org/officeDocument/2006/relationships/image"/><Relationship Id="rId10548" Target="media/image5057.wmf" Type="http://schemas.openxmlformats.org/officeDocument/2006/relationships/image"/><Relationship Id="rId10549" Target="media/image5058.wmf" Type="http://schemas.openxmlformats.org/officeDocument/2006/relationships/image"/><Relationship Id="rId1055" Target="embeddings/oleObject627.bin" Type="http://schemas.openxmlformats.org/officeDocument/2006/relationships/oleObject"/><Relationship Id="rId10550" Target="media/image5059.wmf" Type="http://schemas.openxmlformats.org/officeDocument/2006/relationships/image"/><Relationship Id="rId10551" Target="media/image5060.wmf" Type="http://schemas.openxmlformats.org/officeDocument/2006/relationships/image"/><Relationship Id="rId10552" Target="media/image5061.wmf" Type="http://schemas.openxmlformats.org/officeDocument/2006/relationships/image"/><Relationship Id="rId10553" Target="media/image5062.wmf" Type="http://schemas.openxmlformats.org/officeDocument/2006/relationships/image"/><Relationship Id="rId10554" Target="media/image5063.wmf" Type="http://schemas.openxmlformats.org/officeDocument/2006/relationships/image"/><Relationship Id="rId10555" Target="media/image5064.wmf" Type="http://schemas.openxmlformats.org/officeDocument/2006/relationships/image"/><Relationship Id="rId10556" Target="media/image5065.wmf" Type="http://schemas.openxmlformats.org/officeDocument/2006/relationships/image"/><Relationship Id="rId10557" Target="media/image5066.wmf" Type="http://schemas.openxmlformats.org/officeDocument/2006/relationships/image"/><Relationship Id="rId10558" Target="media/image5067.wmf" Type="http://schemas.openxmlformats.org/officeDocument/2006/relationships/image"/><Relationship Id="rId10559" Target="media/image5068.wmf" Type="http://schemas.openxmlformats.org/officeDocument/2006/relationships/image"/><Relationship Id="rId1056" Target="media/image421.wmf" Type="http://schemas.openxmlformats.org/officeDocument/2006/relationships/image"/><Relationship Id="rId10560" Target="media/image5069.wmf" Type="http://schemas.openxmlformats.org/officeDocument/2006/relationships/image"/><Relationship Id="rId10561" Target="media/image5070.wmf" Type="http://schemas.openxmlformats.org/officeDocument/2006/relationships/image"/><Relationship Id="rId10562" Target="media/image5071.wmf" Type="http://schemas.openxmlformats.org/officeDocument/2006/relationships/image"/><Relationship Id="rId10563" Target="media/image5072.wmf" Type="http://schemas.openxmlformats.org/officeDocument/2006/relationships/image"/><Relationship Id="rId10564" Target="media/image5073.wmf" Type="http://schemas.openxmlformats.org/officeDocument/2006/relationships/image"/><Relationship Id="rId10565" Target="media/image5074.wmf" Type="http://schemas.openxmlformats.org/officeDocument/2006/relationships/image"/><Relationship Id="rId10566" Target="media/image5075.wmf" Type="http://schemas.openxmlformats.org/officeDocument/2006/relationships/image"/><Relationship Id="rId10567" Target="media/image5076.wmf" Type="http://schemas.openxmlformats.org/officeDocument/2006/relationships/image"/><Relationship Id="rId10568" Target="media/image5077.wmf" Type="http://schemas.openxmlformats.org/officeDocument/2006/relationships/image"/><Relationship Id="rId10569" Target="media/image5078.wmf" Type="http://schemas.openxmlformats.org/officeDocument/2006/relationships/image"/><Relationship Id="rId1057" Target="embeddings/oleObject628.bin" Type="http://schemas.openxmlformats.org/officeDocument/2006/relationships/oleObject"/><Relationship Id="rId10570" Target="media/image5079.wmf" Type="http://schemas.openxmlformats.org/officeDocument/2006/relationships/image"/><Relationship Id="rId10571" Target="media/image5080.wmf" Type="http://schemas.openxmlformats.org/officeDocument/2006/relationships/image"/><Relationship Id="rId10572" Target="media/image5081.wmf" Type="http://schemas.openxmlformats.org/officeDocument/2006/relationships/image"/><Relationship Id="rId10573" Target="media/image5082.wmf" Type="http://schemas.openxmlformats.org/officeDocument/2006/relationships/image"/><Relationship Id="rId10574" Target="media/image5083.wmf" Type="http://schemas.openxmlformats.org/officeDocument/2006/relationships/image"/><Relationship Id="rId10575" Target="media/image5084.wmf" Type="http://schemas.openxmlformats.org/officeDocument/2006/relationships/image"/><Relationship Id="rId10576" Target="media/image5085.wmf" Type="http://schemas.openxmlformats.org/officeDocument/2006/relationships/image"/><Relationship Id="rId10577" Target="media/image5086.wmf" Type="http://schemas.openxmlformats.org/officeDocument/2006/relationships/image"/><Relationship Id="rId10578" Target="media/image5087.wmf" Type="http://schemas.openxmlformats.org/officeDocument/2006/relationships/image"/><Relationship Id="rId10579" Target="media/image5088.wmf" Type="http://schemas.openxmlformats.org/officeDocument/2006/relationships/image"/><Relationship Id="rId1058" Target="media/image422.wmf" Type="http://schemas.openxmlformats.org/officeDocument/2006/relationships/image"/><Relationship Id="rId10580" Target="media/image5089.wmf" Type="http://schemas.openxmlformats.org/officeDocument/2006/relationships/image"/><Relationship Id="rId10581" Target="media/image5090.wmf" Type="http://schemas.openxmlformats.org/officeDocument/2006/relationships/image"/><Relationship Id="rId10582" Target="media/image5091.wmf" Type="http://schemas.openxmlformats.org/officeDocument/2006/relationships/image"/><Relationship Id="rId10583" Target="media/image5092.wmf" Type="http://schemas.openxmlformats.org/officeDocument/2006/relationships/image"/><Relationship Id="rId10584" Target="media/image5093.wmf" Type="http://schemas.openxmlformats.org/officeDocument/2006/relationships/image"/><Relationship Id="rId10585" Target="media/image5094.wmf" Type="http://schemas.openxmlformats.org/officeDocument/2006/relationships/image"/><Relationship Id="rId10586" Target="media/image5095.wmf" Type="http://schemas.openxmlformats.org/officeDocument/2006/relationships/image"/><Relationship Id="rId10587" Target="media/image5096.wmf" Type="http://schemas.openxmlformats.org/officeDocument/2006/relationships/image"/><Relationship Id="rId10588" Target="media/image5097.wmf" Type="http://schemas.openxmlformats.org/officeDocument/2006/relationships/image"/><Relationship Id="rId10589" Target="media/image5098.wmf" Type="http://schemas.openxmlformats.org/officeDocument/2006/relationships/image"/><Relationship Id="rId1059" Target="embeddings/oleObject629.bin" Type="http://schemas.openxmlformats.org/officeDocument/2006/relationships/oleObject"/><Relationship Id="rId10590" Target="media/image5099.wmf" Type="http://schemas.openxmlformats.org/officeDocument/2006/relationships/image"/><Relationship Id="rId10591" Target="media/image5100.wmf" Type="http://schemas.openxmlformats.org/officeDocument/2006/relationships/image"/><Relationship Id="rId10592" Target="media/image5101.wmf" Type="http://schemas.openxmlformats.org/officeDocument/2006/relationships/image"/><Relationship Id="rId10593" Target="media/image5102.wmf" Type="http://schemas.openxmlformats.org/officeDocument/2006/relationships/image"/><Relationship Id="rId10594" Target="media/image5103.wmf" Type="http://schemas.openxmlformats.org/officeDocument/2006/relationships/image"/><Relationship Id="rId10595" Target="media/image5104.wmf" Type="http://schemas.openxmlformats.org/officeDocument/2006/relationships/image"/><Relationship Id="rId10596" Target="media/image5105.wmf" Type="http://schemas.openxmlformats.org/officeDocument/2006/relationships/image"/><Relationship Id="rId10597" Target="media/image5106.wmf" Type="http://schemas.openxmlformats.org/officeDocument/2006/relationships/image"/><Relationship Id="rId10598" Target="media/image5107.wmf" Type="http://schemas.openxmlformats.org/officeDocument/2006/relationships/image"/><Relationship Id="rId10599" Target="media/image5108.wmf" Type="http://schemas.openxmlformats.org/officeDocument/2006/relationships/image"/><Relationship Id="rId106" Target="media/image50.wmf" Type="http://schemas.openxmlformats.org/officeDocument/2006/relationships/image"/><Relationship Id="rId1060" Target="media/image423.wmf" Type="http://schemas.openxmlformats.org/officeDocument/2006/relationships/image"/><Relationship Id="rId10600" Target="media/image5109.wmf" Type="http://schemas.openxmlformats.org/officeDocument/2006/relationships/image"/><Relationship Id="rId10601" Target="media/image5110.wmf" Type="http://schemas.openxmlformats.org/officeDocument/2006/relationships/image"/><Relationship Id="rId10602" Target="media/image5111.wmf" Type="http://schemas.openxmlformats.org/officeDocument/2006/relationships/image"/><Relationship Id="rId10603" Target="media/image5112.wmf" Type="http://schemas.openxmlformats.org/officeDocument/2006/relationships/image"/><Relationship Id="rId10604" Target="media/image5113.wmf" Type="http://schemas.openxmlformats.org/officeDocument/2006/relationships/image"/><Relationship Id="rId10605" Target="media/image5114.wmf" Type="http://schemas.openxmlformats.org/officeDocument/2006/relationships/image"/><Relationship Id="rId10606" Target="media/image5115.wmf" Type="http://schemas.openxmlformats.org/officeDocument/2006/relationships/image"/><Relationship Id="rId10607" Target="media/image5116.wmf" Type="http://schemas.openxmlformats.org/officeDocument/2006/relationships/image"/><Relationship Id="rId10608" Target="media/image5117.wmf" Type="http://schemas.openxmlformats.org/officeDocument/2006/relationships/image"/><Relationship Id="rId10609" Target="media/image5118.wmf" Type="http://schemas.openxmlformats.org/officeDocument/2006/relationships/image"/><Relationship Id="rId1061" Target="embeddings/oleObject630.bin" Type="http://schemas.openxmlformats.org/officeDocument/2006/relationships/oleObject"/><Relationship Id="rId10610" Target="media/image5119.wmf" Type="http://schemas.openxmlformats.org/officeDocument/2006/relationships/image"/><Relationship Id="rId10611" Target="media/image5120.wmf" Type="http://schemas.openxmlformats.org/officeDocument/2006/relationships/image"/><Relationship Id="rId10612" Target="media/image5121.wmf" Type="http://schemas.openxmlformats.org/officeDocument/2006/relationships/image"/><Relationship Id="rId10613" Target="media/image5122.wmf" Type="http://schemas.openxmlformats.org/officeDocument/2006/relationships/image"/><Relationship Id="rId10614" Target="media/image5123.wmf" Type="http://schemas.openxmlformats.org/officeDocument/2006/relationships/image"/><Relationship Id="rId10615" Target="media/image5124.wmf" Type="http://schemas.openxmlformats.org/officeDocument/2006/relationships/image"/><Relationship Id="rId10616" Target="media/image5125.wmf" Type="http://schemas.openxmlformats.org/officeDocument/2006/relationships/image"/><Relationship Id="rId10617" Target="media/image5126.wmf" Type="http://schemas.openxmlformats.org/officeDocument/2006/relationships/image"/><Relationship Id="rId10618" Target="media/image5127.wmf" Type="http://schemas.openxmlformats.org/officeDocument/2006/relationships/image"/><Relationship Id="rId10619" Target="media/image5128.wmf" Type="http://schemas.openxmlformats.org/officeDocument/2006/relationships/image"/><Relationship Id="rId1062" Target="media/image424.png" Type="http://schemas.openxmlformats.org/officeDocument/2006/relationships/image"/><Relationship Id="rId10620" Target="media/image5129.wmf" Type="http://schemas.openxmlformats.org/officeDocument/2006/relationships/image"/><Relationship Id="rId10621" Target="media/image5130.wmf" Type="http://schemas.openxmlformats.org/officeDocument/2006/relationships/image"/><Relationship Id="rId10622" Target="media/image5131.wmf" Type="http://schemas.openxmlformats.org/officeDocument/2006/relationships/image"/><Relationship Id="rId10623" Target="media/image5132.wmf" Type="http://schemas.openxmlformats.org/officeDocument/2006/relationships/image"/><Relationship Id="rId10624" Target="media/image5133.wmf" Type="http://schemas.openxmlformats.org/officeDocument/2006/relationships/image"/><Relationship Id="rId10625" Target="media/image5134.wmf" Type="http://schemas.openxmlformats.org/officeDocument/2006/relationships/image"/><Relationship Id="rId10626" Target="media/image5135.wmf" Type="http://schemas.openxmlformats.org/officeDocument/2006/relationships/image"/><Relationship Id="rId10627" Target="media/image5136.wmf" Type="http://schemas.openxmlformats.org/officeDocument/2006/relationships/image"/><Relationship Id="rId10628" Target="media/image5137.wmf" Type="http://schemas.openxmlformats.org/officeDocument/2006/relationships/image"/><Relationship Id="rId10629" Target="media/image5138.wmf" Type="http://schemas.openxmlformats.org/officeDocument/2006/relationships/image"/><Relationship Id="rId1063" Target="media/image425.wmf" Type="http://schemas.openxmlformats.org/officeDocument/2006/relationships/image"/><Relationship Id="rId10630" Target="media/image5139.wmf" Type="http://schemas.openxmlformats.org/officeDocument/2006/relationships/image"/><Relationship Id="rId10631" Target="media/image5140.wmf" Type="http://schemas.openxmlformats.org/officeDocument/2006/relationships/image"/><Relationship Id="rId10632" Target="media/image5141.wmf" Type="http://schemas.openxmlformats.org/officeDocument/2006/relationships/image"/><Relationship Id="rId10633" Target="media/image5142.wmf" Type="http://schemas.openxmlformats.org/officeDocument/2006/relationships/image"/><Relationship Id="rId10634" Target="media/image5143.wmf" Type="http://schemas.openxmlformats.org/officeDocument/2006/relationships/image"/><Relationship Id="rId10635" Target="media/image5144.wmf" Type="http://schemas.openxmlformats.org/officeDocument/2006/relationships/image"/><Relationship Id="rId10636" Target="media/image5145.wmf" Type="http://schemas.openxmlformats.org/officeDocument/2006/relationships/image"/><Relationship Id="rId10637" Target="media/image5146.wmf" Type="http://schemas.openxmlformats.org/officeDocument/2006/relationships/image"/><Relationship Id="rId10638" Target="media/image5147.wmf" Type="http://schemas.openxmlformats.org/officeDocument/2006/relationships/image"/><Relationship Id="rId10639" Target="media/image5148.wmf" Type="http://schemas.openxmlformats.org/officeDocument/2006/relationships/image"/><Relationship Id="rId1064" Target="embeddings/oleObject631.bin" Type="http://schemas.openxmlformats.org/officeDocument/2006/relationships/oleObject"/><Relationship Id="rId10640" Target="media/image5149.wmf" Type="http://schemas.openxmlformats.org/officeDocument/2006/relationships/image"/><Relationship Id="rId10641" Target="media/image5150.wmf" Type="http://schemas.openxmlformats.org/officeDocument/2006/relationships/image"/><Relationship Id="rId10642" Target="media/image5151.wmf" Type="http://schemas.openxmlformats.org/officeDocument/2006/relationships/image"/><Relationship Id="rId10643" Target="media/image5152.wmf" Type="http://schemas.openxmlformats.org/officeDocument/2006/relationships/image"/><Relationship Id="rId10644" Target="media/image5153.wmf" Type="http://schemas.openxmlformats.org/officeDocument/2006/relationships/image"/><Relationship Id="rId10645" Target="media/image5154.wmf" Type="http://schemas.openxmlformats.org/officeDocument/2006/relationships/image"/><Relationship Id="rId10646" Target="media/image5155.wmf" Type="http://schemas.openxmlformats.org/officeDocument/2006/relationships/image"/><Relationship Id="rId10647" Target="media/image5156.wmf" Type="http://schemas.openxmlformats.org/officeDocument/2006/relationships/image"/><Relationship Id="rId10648" Target="media/image5157.png" Type="http://schemas.openxmlformats.org/officeDocument/2006/relationships/image"/><Relationship Id="rId10649" Target="media/image5158.wmf" Type="http://schemas.openxmlformats.org/officeDocument/2006/relationships/image"/><Relationship Id="rId1065" Target="media/image426.wmf" Type="http://schemas.openxmlformats.org/officeDocument/2006/relationships/image"/><Relationship Id="rId10650" Target="media/image5159.wmf" Type="http://schemas.openxmlformats.org/officeDocument/2006/relationships/image"/><Relationship Id="rId10651" Target="media/image5160.wmf" Type="http://schemas.openxmlformats.org/officeDocument/2006/relationships/image"/><Relationship Id="rId10652" Target="media/image5161.wmf" Type="http://schemas.openxmlformats.org/officeDocument/2006/relationships/image"/><Relationship Id="rId10653" Target="media/image5162.wmf" Type="http://schemas.openxmlformats.org/officeDocument/2006/relationships/image"/><Relationship Id="rId10654" Target="media/image5163.wmf" Type="http://schemas.openxmlformats.org/officeDocument/2006/relationships/image"/><Relationship Id="rId10655" Target="media/image5164.wmf" Type="http://schemas.openxmlformats.org/officeDocument/2006/relationships/image"/><Relationship Id="rId10656" Target="media/image5165.wmf" Type="http://schemas.openxmlformats.org/officeDocument/2006/relationships/image"/><Relationship Id="rId10657" Target="media/image5166.wmf" Type="http://schemas.openxmlformats.org/officeDocument/2006/relationships/image"/><Relationship Id="rId10658" Target="media/image5167.wmf" Type="http://schemas.openxmlformats.org/officeDocument/2006/relationships/image"/><Relationship Id="rId10659" Target="media/image5168.wmf" Type="http://schemas.openxmlformats.org/officeDocument/2006/relationships/image"/><Relationship Id="rId1066" Target="embeddings/oleObject632.bin" Type="http://schemas.openxmlformats.org/officeDocument/2006/relationships/oleObject"/><Relationship Id="rId10660" Target="media/image5169.wmf" Type="http://schemas.openxmlformats.org/officeDocument/2006/relationships/image"/><Relationship Id="rId10661" Target="media/image5170.wmf" Type="http://schemas.openxmlformats.org/officeDocument/2006/relationships/image"/><Relationship Id="rId10662" Target="media/image5171.wmf" Type="http://schemas.openxmlformats.org/officeDocument/2006/relationships/image"/><Relationship Id="rId10663" Target="media/image5172.wmf" Type="http://schemas.openxmlformats.org/officeDocument/2006/relationships/image"/><Relationship Id="rId10664" Target="media/image5173.wmf" Type="http://schemas.openxmlformats.org/officeDocument/2006/relationships/image"/><Relationship Id="rId10665" Target="media/image5174.png" Type="http://schemas.openxmlformats.org/officeDocument/2006/relationships/image"/><Relationship Id="rId10666" Target="media/image5175.wmf" Type="http://schemas.openxmlformats.org/officeDocument/2006/relationships/image"/><Relationship Id="rId10667" Target="media/image5176.wmf" Type="http://schemas.openxmlformats.org/officeDocument/2006/relationships/image"/><Relationship Id="rId10668" Target="media/image5177.wmf" Type="http://schemas.openxmlformats.org/officeDocument/2006/relationships/image"/><Relationship Id="rId10669" Target="media/image5178.wmf" Type="http://schemas.openxmlformats.org/officeDocument/2006/relationships/image"/><Relationship Id="rId1067" Target="media/image427.wmf" Type="http://schemas.openxmlformats.org/officeDocument/2006/relationships/image"/><Relationship Id="rId10670" Target="media/image5179.wmf" Type="http://schemas.openxmlformats.org/officeDocument/2006/relationships/image"/><Relationship Id="rId10671" Target="media/image5180.wmf" Type="http://schemas.openxmlformats.org/officeDocument/2006/relationships/image"/><Relationship Id="rId10672" Target="media/image5181.wmf" Type="http://schemas.openxmlformats.org/officeDocument/2006/relationships/image"/><Relationship Id="rId10673" Target="media/image5182.wmf" Type="http://schemas.openxmlformats.org/officeDocument/2006/relationships/image"/><Relationship Id="rId10674" Target="media/image5183.wmf" Type="http://schemas.openxmlformats.org/officeDocument/2006/relationships/image"/><Relationship Id="rId10675" Target="media/image5184.wmf" Type="http://schemas.openxmlformats.org/officeDocument/2006/relationships/image"/><Relationship Id="rId10676" Target="media/image5185.wmf" Type="http://schemas.openxmlformats.org/officeDocument/2006/relationships/image"/><Relationship Id="rId10677" Target="media/image5186.wmf" Type="http://schemas.openxmlformats.org/officeDocument/2006/relationships/image"/><Relationship Id="rId10678" Target="media/image5187.wmf" Type="http://schemas.openxmlformats.org/officeDocument/2006/relationships/image"/><Relationship Id="rId10679" Target="media/image5188.wmf" Type="http://schemas.openxmlformats.org/officeDocument/2006/relationships/image"/><Relationship Id="rId1068" Target="embeddings/oleObject633.bin" Type="http://schemas.openxmlformats.org/officeDocument/2006/relationships/oleObject"/><Relationship Id="rId10680" Target="media/image5189.wmf" Type="http://schemas.openxmlformats.org/officeDocument/2006/relationships/image"/><Relationship Id="rId10681" Target="media/image5190.wmf" Type="http://schemas.openxmlformats.org/officeDocument/2006/relationships/image"/><Relationship Id="rId10682" Target="media/image5191.wmf" Type="http://schemas.openxmlformats.org/officeDocument/2006/relationships/image"/><Relationship Id="rId10683" Target="media/image5192.wmf" Type="http://schemas.openxmlformats.org/officeDocument/2006/relationships/image"/><Relationship Id="rId10684" Target="media/image5193.wmf" Type="http://schemas.openxmlformats.org/officeDocument/2006/relationships/image"/><Relationship Id="rId10685" Target="media/image5194.png" Type="http://schemas.openxmlformats.org/officeDocument/2006/relationships/image"/><Relationship Id="rId10686" Target="media/image5195.wmf" Type="http://schemas.openxmlformats.org/officeDocument/2006/relationships/image"/><Relationship Id="rId10687" Target="media/image5196.wmf" Type="http://schemas.openxmlformats.org/officeDocument/2006/relationships/image"/><Relationship Id="rId10688" Target="media/image5197.wmf" Type="http://schemas.openxmlformats.org/officeDocument/2006/relationships/image"/><Relationship Id="rId10689" Target="media/image5198.wmf" Type="http://schemas.openxmlformats.org/officeDocument/2006/relationships/image"/><Relationship Id="rId1069" Target="media/image428.wmf" Type="http://schemas.openxmlformats.org/officeDocument/2006/relationships/image"/><Relationship Id="rId10690" Target="media/image5199.wmf" Type="http://schemas.openxmlformats.org/officeDocument/2006/relationships/image"/><Relationship Id="rId10691" Target="media/image5200.wmf" Type="http://schemas.openxmlformats.org/officeDocument/2006/relationships/image"/><Relationship Id="rId10692" Target="media/image5201.wmf" Type="http://schemas.openxmlformats.org/officeDocument/2006/relationships/image"/><Relationship Id="rId10693" Target="media/image5202.wmf" Type="http://schemas.openxmlformats.org/officeDocument/2006/relationships/image"/><Relationship Id="rId10694" Target="media/image5203.wmf" Type="http://schemas.openxmlformats.org/officeDocument/2006/relationships/image"/><Relationship Id="rId10695" Target="media/image5204.wmf" Type="http://schemas.openxmlformats.org/officeDocument/2006/relationships/image"/><Relationship Id="rId10696" Target="media/image5205.wmf" Type="http://schemas.openxmlformats.org/officeDocument/2006/relationships/image"/><Relationship Id="rId10697" Target="media/image5206.wmf" Type="http://schemas.openxmlformats.org/officeDocument/2006/relationships/image"/><Relationship Id="rId10698" Target="media/image5207.wmf" Type="http://schemas.openxmlformats.org/officeDocument/2006/relationships/image"/><Relationship Id="rId10699" Target="media/image5208.wmf" Type="http://schemas.openxmlformats.org/officeDocument/2006/relationships/image"/><Relationship Id="rId107" Target="embeddings/oleObject50.bin" Type="http://schemas.openxmlformats.org/officeDocument/2006/relationships/oleObject"/><Relationship Id="rId1070" Target="embeddings/oleObject634.bin" Type="http://schemas.openxmlformats.org/officeDocument/2006/relationships/oleObject"/><Relationship Id="rId10700" Target="media/image5209.wmf" Type="http://schemas.openxmlformats.org/officeDocument/2006/relationships/image"/><Relationship Id="rId10701" Target="media/image5210.wmf" Type="http://schemas.openxmlformats.org/officeDocument/2006/relationships/image"/><Relationship Id="rId10702" Target="media/image5211.wmf" Type="http://schemas.openxmlformats.org/officeDocument/2006/relationships/image"/><Relationship Id="rId10703" Target="media/image5212.wmf" Type="http://schemas.openxmlformats.org/officeDocument/2006/relationships/image"/><Relationship Id="rId10704" Target="media/image5213.wmf" Type="http://schemas.openxmlformats.org/officeDocument/2006/relationships/image"/><Relationship Id="rId10705" Target="media/image5214.wmf" Type="http://schemas.openxmlformats.org/officeDocument/2006/relationships/image"/><Relationship Id="rId10706" Target="media/image5215.wmf" Type="http://schemas.openxmlformats.org/officeDocument/2006/relationships/image"/><Relationship Id="rId10707" Target="media/image5216.wmf" Type="http://schemas.openxmlformats.org/officeDocument/2006/relationships/image"/><Relationship Id="rId10708" Target="media/image5217.wmf" Type="http://schemas.openxmlformats.org/officeDocument/2006/relationships/image"/><Relationship Id="rId10709" Target="media/image5218.wmf" Type="http://schemas.openxmlformats.org/officeDocument/2006/relationships/image"/><Relationship Id="rId1071" Target="media/image429.png" Type="http://schemas.openxmlformats.org/officeDocument/2006/relationships/image"/><Relationship Id="rId10710" Target="media/image5219.wmf" Type="http://schemas.openxmlformats.org/officeDocument/2006/relationships/image"/><Relationship Id="rId10711" Target="media/image5220.wmf" Type="http://schemas.openxmlformats.org/officeDocument/2006/relationships/image"/><Relationship Id="rId10712" Target="media/image5221.wmf" Type="http://schemas.openxmlformats.org/officeDocument/2006/relationships/image"/><Relationship Id="rId10713" Target="media/image5222.wmf" Type="http://schemas.openxmlformats.org/officeDocument/2006/relationships/image"/><Relationship Id="rId10714" Target="media/image5223.wmf" Type="http://schemas.openxmlformats.org/officeDocument/2006/relationships/image"/><Relationship Id="rId10715" Target="media/image5224.wmf" Type="http://schemas.openxmlformats.org/officeDocument/2006/relationships/image"/><Relationship Id="rId10716" Target="media/image5225.wmf" Type="http://schemas.openxmlformats.org/officeDocument/2006/relationships/image"/><Relationship Id="rId10717" Target="media/image5226.wmf" Type="http://schemas.openxmlformats.org/officeDocument/2006/relationships/image"/><Relationship Id="rId10718" Target="media/image5227.wmf" Type="http://schemas.openxmlformats.org/officeDocument/2006/relationships/image"/><Relationship Id="rId10719" Target="media/image5228.wmf" Type="http://schemas.openxmlformats.org/officeDocument/2006/relationships/image"/><Relationship Id="rId1072" Target="media/image430.wmf" Type="http://schemas.openxmlformats.org/officeDocument/2006/relationships/image"/><Relationship Id="rId10720" Target="media/image5229.wmf" Type="http://schemas.openxmlformats.org/officeDocument/2006/relationships/image"/><Relationship Id="rId10721" Target="media/image5230.wmf" Type="http://schemas.openxmlformats.org/officeDocument/2006/relationships/image"/><Relationship Id="rId10722" Target="media/image5231.wmf" Type="http://schemas.openxmlformats.org/officeDocument/2006/relationships/image"/><Relationship Id="rId10723" Target="media/image5232.wmf" Type="http://schemas.openxmlformats.org/officeDocument/2006/relationships/image"/><Relationship Id="rId10724" Target="media/image5233.wmf" Type="http://schemas.openxmlformats.org/officeDocument/2006/relationships/image"/><Relationship Id="rId10725" Target="media/image5234.wmf" Type="http://schemas.openxmlformats.org/officeDocument/2006/relationships/image"/><Relationship Id="rId10726" Target="media/image5235.wmf" Type="http://schemas.openxmlformats.org/officeDocument/2006/relationships/image"/><Relationship Id="rId10727" Target="media/image5236.wmf" Type="http://schemas.openxmlformats.org/officeDocument/2006/relationships/image"/><Relationship Id="rId10728" Target="media/image5237.wmf" Type="http://schemas.openxmlformats.org/officeDocument/2006/relationships/image"/><Relationship Id="rId10729" Target="media/image5238.wmf" Type="http://schemas.openxmlformats.org/officeDocument/2006/relationships/image"/><Relationship Id="rId1073" Target="embeddings/oleObject635.bin" Type="http://schemas.openxmlformats.org/officeDocument/2006/relationships/oleObject"/><Relationship Id="rId10730" Target="media/image5239.wmf" Type="http://schemas.openxmlformats.org/officeDocument/2006/relationships/image"/><Relationship Id="rId10731" Target="media/image5240.wmf" Type="http://schemas.openxmlformats.org/officeDocument/2006/relationships/image"/><Relationship Id="rId10732" Target="media/image5241.wmf" Type="http://schemas.openxmlformats.org/officeDocument/2006/relationships/image"/><Relationship Id="rId10733" Target="media/image5242.wmf" Type="http://schemas.openxmlformats.org/officeDocument/2006/relationships/image"/><Relationship Id="rId10734" Target="media/image5243.wmf" Type="http://schemas.openxmlformats.org/officeDocument/2006/relationships/image"/><Relationship Id="rId10735" Target="media/image5244.wmf" Type="http://schemas.openxmlformats.org/officeDocument/2006/relationships/image"/><Relationship Id="rId10736" Target="media/image5245.wmf" Type="http://schemas.openxmlformats.org/officeDocument/2006/relationships/image"/><Relationship Id="rId10737" Target="media/image5246.wmf" Type="http://schemas.openxmlformats.org/officeDocument/2006/relationships/image"/><Relationship Id="rId10738" Target="media/image5247.wmf" Type="http://schemas.openxmlformats.org/officeDocument/2006/relationships/image"/><Relationship Id="rId10739" Target="media/image5248.wmf" Type="http://schemas.openxmlformats.org/officeDocument/2006/relationships/image"/><Relationship Id="rId1074" Target="embeddings/oleObject636.bin" Type="http://schemas.openxmlformats.org/officeDocument/2006/relationships/oleObject"/><Relationship Id="rId10740" Target="media/image5249.wmf" Type="http://schemas.openxmlformats.org/officeDocument/2006/relationships/image"/><Relationship Id="rId10741" Target="media/image5250.wmf" Type="http://schemas.openxmlformats.org/officeDocument/2006/relationships/image"/><Relationship Id="rId10742" Target="media/image5251.wmf" Type="http://schemas.openxmlformats.org/officeDocument/2006/relationships/image"/><Relationship Id="rId10743" Target="media/image5252.wmf" Type="http://schemas.openxmlformats.org/officeDocument/2006/relationships/image"/><Relationship Id="rId10744" Target="media/image5253.wmf" Type="http://schemas.openxmlformats.org/officeDocument/2006/relationships/image"/><Relationship Id="rId10745" Target="media/image5254.wmf" Type="http://schemas.openxmlformats.org/officeDocument/2006/relationships/image"/><Relationship Id="rId10746" Target="media/image5255.wmf" Type="http://schemas.openxmlformats.org/officeDocument/2006/relationships/image"/><Relationship Id="rId10747" Target="media/image5256.wmf" Type="http://schemas.openxmlformats.org/officeDocument/2006/relationships/image"/><Relationship Id="rId10748" Target="media/image5257.wmf" Type="http://schemas.openxmlformats.org/officeDocument/2006/relationships/image"/><Relationship Id="rId10749" Target="media/image5258.wmf" Type="http://schemas.openxmlformats.org/officeDocument/2006/relationships/image"/><Relationship Id="rId1075" Target="media/image431.wmf" Type="http://schemas.openxmlformats.org/officeDocument/2006/relationships/image"/><Relationship Id="rId10750" Target="media/image5259.wmf" Type="http://schemas.openxmlformats.org/officeDocument/2006/relationships/image"/><Relationship Id="rId10751" Target="media/image5260.wmf" Type="http://schemas.openxmlformats.org/officeDocument/2006/relationships/image"/><Relationship Id="rId10752" Target="media/image5261.wmf" Type="http://schemas.openxmlformats.org/officeDocument/2006/relationships/image"/><Relationship Id="rId10753" Target="media/image5262.wmf" Type="http://schemas.openxmlformats.org/officeDocument/2006/relationships/image"/><Relationship Id="rId10754" Target="media/image5263.wmf" Type="http://schemas.openxmlformats.org/officeDocument/2006/relationships/image"/><Relationship Id="rId10755" Target="media/image5264.wmf" Type="http://schemas.openxmlformats.org/officeDocument/2006/relationships/image"/><Relationship Id="rId10756" Target="media/image5265.wmf" Type="http://schemas.openxmlformats.org/officeDocument/2006/relationships/image"/><Relationship Id="rId10757" Target="media/image5266.wmf" Type="http://schemas.openxmlformats.org/officeDocument/2006/relationships/image"/><Relationship Id="rId10758" Target="media/image5267.wmf" Type="http://schemas.openxmlformats.org/officeDocument/2006/relationships/image"/><Relationship Id="rId10759" Target="media/image5268.wmf" Type="http://schemas.openxmlformats.org/officeDocument/2006/relationships/image"/><Relationship Id="rId1076" Target="embeddings/oleObject637.bin" Type="http://schemas.openxmlformats.org/officeDocument/2006/relationships/oleObject"/><Relationship Id="rId10760" Target="media/image5269.wmf" Type="http://schemas.openxmlformats.org/officeDocument/2006/relationships/image"/><Relationship Id="rId10761" Target="media/image5270.wmf" Type="http://schemas.openxmlformats.org/officeDocument/2006/relationships/image"/><Relationship Id="rId10762" Target="media/image5271.wmf" Type="http://schemas.openxmlformats.org/officeDocument/2006/relationships/image"/><Relationship Id="rId10763" Target="media/image5272.wmf" Type="http://schemas.openxmlformats.org/officeDocument/2006/relationships/image"/><Relationship Id="rId10764" Target="media/image5273.wmf" Type="http://schemas.openxmlformats.org/officeDocument/2006/relationships/image"/><Relationship Id="rId10765" Target="media/image5274.wmf" Type="http://schemas.openxmlformats.org/officeDocument/2006/relationships/image"/><Relationship Id="rId10766" Target="media/image5275.wmf" Type="http://schemas.openxmlformats.org/officeDocument/2006/relationships/image"/><Relationship Id="rId10767" Target="media/image5276.wmf" Type="http://schemas.openxmlformats.org/officeDocument/2006/relationships/image"/><Relationship Id="rId10768" Target="media/image5277.wmf" Type="http://schemas.openxmlformats.org/officeDocument/2006/relationships/image"/><Relationship Id="rId10769" Target="media/image5278.wmf" Type="http://schemas.openxmlformats.org/officeDocument/2006/relationships/image"/><Relationship Id="rId1077" Target="media/image432.wmf" Type="http://schemas.openxmlformats.org/officeDocument/2006/relationships/image"/><Relationship Id="rId10770" Target="media/image5279.wmf" Type="http://schemas.openxmlformats.org/officeDocument/2006/relationships/image"/><Relationship Id="rId10771" Target="media/image5280.wmf" Type="http://schemas.openxmlformats.org/officeDocument/2006/relationships/image"/><Relationship Id="rId10772" Target="media/image5281.wmf" Type="http://schemas.openxmlformats.org/officeDocument/2006/relationships/image"/><Relationship Id="rId10773" Target="media/image5282.wmf" Type="http://schemas.openxmlformats.org/officeDocument/2006/relationships/image"/><Relationship Id="rId10774" Target="media/image5283.wmf" Type="http://schemas.openxmlformats.org/officeDocument/2006/relationships/image"/><Relationship Id="rId10775" Target="media/image5284.wmf" Type="http://schemas.openxmlformats.org/officeDocument/2006/relationships/image"/><Relationship Id="rId10776" Target="media/image5285.wmf" Type="http://schemas.openxmlformats.org/officeDocument/2006/relationships/image"/><Relationship Id="rId10777" Target="media/image5286.wmf" Type="http://schemas.openxmlformats.org/officeDocument/2006/relationships/image"/><Relationship Id="rId10778" Target="media/image5287.wmf" Type="http://schemas.openxmlformats.org/officeDocument/2006/relationships/image"/><Relationship Id="rId10779" Target="media/image5288.wmf" Type="http://schemas.openxmlformats.org/officeDocument/2006/relationships/image"/><Relationship Id="rId1078" Target="embeddings/oleObject638.bin" Type="http://schemas.openxmlformats.org/officeDocument/2006/relationships/oleObject"/><Relationship Id="rId10780" Target="media/image5289.wmf" Type="http://schemas.openxmlformats.org/officeDocument/2006/relationships/image"/><Relationship Id="rId10781" Target="media/image5290.wmf" Type="http://schemas.openxmlformats.org/officeDocument/2006/relationships/image"/><Relationship Id="rId10782" Target="media/image5291.wmf" Type="http://schemas.openxmlformats.org/officeDocument/2006/relationships/image"/><Relationship Id="rId10783" Target="media/image5292.wmf" Type="http://schemas.openxmlformats.org/officeDocument/2006/relationships/image"/><Relationship Id="rId10784" Target="media/image5293.wmf" Type="http://schemas.openxmlformats.org/officeDocument/2006/relationships/image"/><Relationship Id="rId10785" Target="media/image5294.wmf" Type="http://schemas.openxmlformats.org/officeDocument/2006/relationships/image"/><Relationship Id="rId10786" Target="media/image5295.wmf" Type="http://schemas.openxmlformats.org/officeDocument/2006/relationships/image"/><Relationship Id="rId10787" Target="media/image5296.wmf" Type="http://schemas.openxmlformats.org/officeDocument/2006/relationships/image"/><Relationship Id="rId10788" Target="media/image5297.wmf" Type="http://schemas.openxmlformats.org/officeDocument/2006/relationships/image"/><Relationship Id="rId10789" Target="media/image5298.wmf" Type="http://schemas.openxmlformats.org/officeDocument/2006/relationships/image"/><Relationship Id="rId1079" Target="media/image433.wmf" Type="http://schemas.openxmlformats.org/officeDocument/2006/relationships/image"/><Relationship Id="rId10790" Target="media/image5299.wmf" Type="http://schemas.openxmlformats.org/officeDocument/2006/relationships/image"/><Relationship Id="rId10791" Target="media/image5300.png" Type="http://schemas.openxmlformats.org/officeDocument/2006/relationships/image"/><Relationship Id="rId10792" Target="media/image5301.wmf" Type="http://schemas.openxmlformats.org/officeDocument/2006/relationships/image"/><Relationship Id="rId10793" Target="media/image5302.wmf" Type="http://schemas.openxmlformats.org/officeDocument/2006/relationships/image"/><Relationship Id="rId10794" Target="media/image5303.wmf" Type="http://schemas.openxmlformats.org/officeDocument/2006/relationships/image"/><Relationship Id="rId10795" Target="media/image5304.wmf" Type="http://schemas.openxmlformats.org/officeDocument/2006/relationships/image"/><Relationship Id="rId10796" Target="media/image5305.wmf" Type="http://schemas.openxmlformats.org/officeDocument/2006/relationships/image"/><Relationship Id="rId10797" Target="media/image5306.wmf" Type="http://schemas.openxmlformats.org/officeDocument/2006/relationships/image"/><Relationship Id="rId10798" Target="media/image5307.wmf" Type="http://schemas.openxmlformats.org/officeDocument/2006/relationships/image"/><Relationship Id="rId10799" Target="media/image5308.wmf" Type="http://schemas.openxmlformats.org/officeDocument/2006/relationships/image"/><Relationship Id="rId108" Target="media/image51.png" Type="http://schemas.openxmlformats.org/officeDocument/2006/relationships/image"/><Relationship Id="rId1080" Target="embeddings/oleObject639.bin" Type="http://schemas.openxmlformats.org/officeDocument/2006/relationships/oleObject"/><Relationship Id="rId10800" Target="media/image5309.wmf" Type="http://schemas.openxmlformats.org/officeDocument/2006/relationships/image"/><Relationship Id="rId10801" Target="media/image5310.wmf" Type="http://schemas.openxmlformats.org/officeDocument/2006/relationships/image"/><Relationship Id="rId10802" Target="media/image5311.wmf" Type="http://schemas.openxmlformats.org/officeDocument/2006/relationships/image"/><Relationship Id="rId10803" Target="media/image5312.wmf" Type="http://schemas.openxmlformats.org/officeDocument/2006/relationships/image"/><Relationship Id="rId10804" Target="media/image5313.wmf" Type="http://schemas.openxmlformats.org/officeDocument/2006/relationships/image"/><Relationship Id="rId10805" Target="media/image5314.wmf" Type="http://schemas.openxmlformats.org/officeDocument/2006/relationships/image"/><Relationship Id="rId10806" Target="media/image5315.wmf" Type="http://schemas.openxmlformats.org/officeDocument/2006/relationships/image"/><Relationship Id="rId10807" Target="media/image5316.wmf" Type="http://schemas.openxmlformats.org/officeDocument/2006/relationships/image"/><Relationship Id="rId10808" Target="media/image5317.wmf" Type="http://schemas.openxmlformats.org/officeDocument/2006/relationships/image"/><Relationship Id="rId10809" Target="media/image5318.wmf" Type="http://schemas.openxmlformats.org/officeDocument/2006/relationships/image"/><Relationship Id="rId1081" Target="media/image434.wmf" Type="http://schemas.openxmlformats.org/officeDocument/2006/relationships/image"/><Relationship Id="rId10810" Target="media/image5319.wmf" Type="http://schemas.openxmlformats.org/officeDocument/2006/relationships/image"/><Relationship Id="rId10811" Target="media/image5320.wmf" Type="http://schemas.openxmlformats.org/officeDocument/2006/relationships/image"/><Relationship Id="rId10812" Target="media/image5321.wmf" Type="http://schemas.openxmlformats.org/officeDocument/2006/relationships/image"/><Relationship Id="rId10813" Target="media/image5322.wmf" Type="http://schemas.openxmlformats.org/officeDocument/2006/relationships/image"/><Relationship Id="rId10814" Target="media/image5323.png" Type="http://schemas.openxmlformats.org/officeDocument/2006/relationships/image"/><Relationship Id="rId10815" Target="media/image5324.wmf" Type="http://schemas.openxmlformats.org/officeDocument/2006/relationships/image"/><Relationship Id="rId10816" Target="media/image5325.wmf" Type="http://schemas.openxmlformats.org/officeDocument/2006/relationships/image"/><Relationship Id="rId10817" Target="media/image5326.wmf" Type="http://schemas.openxmlformats.org/officeDocument/2006/relationships/image"/><Relationship Id="rId10818" Target="media/image5327.wmf" Type="http://schemas.openxmlformats.org/officeDocument/2006/relationships/image"/><Relationship Id="rId10819" Target="media/image5328.wmf" Type="http://schemas.openxmlformats.org/officeDocument/2006/relationships/image"/><Relationship Id="rId1082" Target="embeddings/oleObject640.bin" Type="http://schemas.openxmlformats.org/officeDocument/2006/relationships/oleObject"/><Relationship Id="rId10820" Target="media/image5329.wmf" Type="http://schemas.openxmlformats.org/officeDocument/2006/relationships/image"/><Relationship Id="rId10821" Target="media/image5330.wmf" Type="http://schemas.openxmlformats.org/officeDocument/2006/relationships/image"/><Relationship Id="rId10822" Target="media/image5331.wmf" Type="http://schemas.openxmlformats.org/officeDocument/2006/relationships/image"/><Relationship Id="rId10823" Target="media/image5332.jpeg" Type="http://schemas.openxmlformats.org/officeDocument/2006/relationships/image"/><Relationship Id="rId10824" Target="media/image5333.emf" Type="http://schemas.openxmlformats.org/officeDocument/2006/relationships/image"/><Relationship Id="rId10825" Target="media/image5334.wmf" Type="http://schemas.openxmlformats.org/officeDocument/2006/relationships/image"/><Relationship Id="rId10826" Target="media/image5335.wmf" Type="http://schemas.openxmlformats.org/officeDocument/2006/relationships/image"/><Relationship Id="rId10827" Target="media/image5336.wmf" Type="http://schemas.openxmlformats.org/officeDocument/2006/relationships/image"/><Relationship Id="rId10828" Target="media/image5337.wmf" Type="http://schemas.openxmlformats.org/officeDocument/2006/relationships/image"/><Relationship Id="rId10829" Target="media/image5338.wmf" Type="http://schemas.openxmlformats.org/officeDocument/2006/relationships/image"/><Relationship Id="rId1083" Target="embeddings/oleObject641.bin" Type="http://schemas.openxmlformats.org/officeDocument/2006/relationships/oleObject"/><Relationship Id="rId10830" Target="media/image5339.wmf" Type="http://schemas.openxmlformats.org/officeDocument/2006/relationships/image"/><Relationship Id="rId10831" Target="media/image5340.wmf" Type="http://schemas.openxmlformats.org/officeDocument/2006/relationships/image"/><Relationship Id="rId10832" Target="media/image5341.wmf" Type="http://schemas.openxmlformats.org/officeDocument/2006/relationships/image"/><Relationship Id="rId10833" Target="media/image5342.wmf" Type="http://schemas.openxmlformats.org/officeDocument/2006/relationships/image"/><Relationship Id="rId10834" Target="media/image5343.wmf" Type="http://schemas.openxmlformats.org/officeDocument/2006/relationships/image"/><Relationship Id="rId10835" Target="media/image5344.wmf" Type="http://schemas.openxmlformats.org/officeDocument/2006/relationships/image"/><Relationship Id="rId10836" Target="media/image5345.wmf" Type="http://schemas.openxmlformats.org/officeDocument/2006/relationships/image"/><Relationship Id="rId10837" Target="media/image5346.wmf" Type="http://schemas.openxmlformats.org/officeDocument/2006/relationships/image"/><Relationship Id="rId10838" Target="media/image5347.wmf" Type="http://schemas.openxmlformats.org/officeDocument/2006/relationships/image"/><Relationship Id="rId10839" Target="media/image5348.wmf" Type="http://schemas.openxmlformats.org/officeDocument/2006/relationships/image"/><Relationship Id="rId1084" Target="media/image435.wmf" Type="http://schemas.openxmlformats.org/officeDocument/2006/relationships/image"/><Relationship Id="rId10840" Target="media/image5349.wmf" Type="http://schemas.openxmlformats.org/officeDocument/2006/relationships/image"/><Relationship Id="rId10841" Target="media/image5350.wmf" Type="http://schemas.openxmlformats.org/officeDocument/2006/relationships/image"/><Relationship Id="rId10842" Target="media/image5351.wmf" Type="http://schemas.openxmlformats.org/officeDocument/2006/relationships/image"/><Relationship Id="rId10843" Target="media/image5352.wmf" Type="http://schemas.openxmlformats.org/officeDocument/2006/relationships/image"/><Relationship Id="rId10844" Target="media/image5353.wmf" Type="http://schemas.openxmlformats.org/officeDocument/2006/relationships/image"/><Relationship Id="rId10845" Target="media/image5354.wmf" Type="http://schemas.openxmlformats.org/officeDocument/2006/relationships/image"/><Relationship Id="rId10846" Target="media/image5355.wmf" Type="http://schemas.openxmlformats.org/officeDocument/2006/relationships/image"/><Relationship Id="rId10847" Target="media/image5356.wmf" Type="http://schemas.openxmlformats.org/officeDocument/2006/relationships/image"/><Relationship Id="rId10848" Target="media/image5357.wmf" Type="http://schemas.openxmlformats.org/officeDocument/2006/relationships/image"/><Relationship Id="rId10849" Target="media/image5358.wmf" Type="http://schemas.openxmlformats.org/officeDocument/2006/relationships/image"/><Relationship Id="rId1085" Target="embeddings/oleObject642.bin" Type="http://schemas.openxmlformats.org/officeDocument/2006/relationships/oleObject"/><Relationship Id="rId10850" Target="media/image5359.wmf" Type="http://schemas.openxmlformats.org/officeDocument/2006/relationships/image"/><Relationship Id="rId10851" Target="media/image5360.wmf" Type="http://schemas.openxmlformats.org/officeDocument/2006/relationships/image"/><Relationship Id="rId10852" Target="media/image5361.wmf" Type="http://schemas.openxmlformats.org/officeDocument/2006/relationships/image"/><Relationship Id="rId10853" Target="media/image5362.wmf" Type="http://schemas.openxmlformats.org/officeDocument/2006/relationships/image"/><Relationship Id="rId10854" Target="media/image5363.wmf" Type="http://schemas.openxmlformats.org/officeDocument/2006/relationships/image"/><Relationship Id="rId10855" Target="media/image5364.wmf" Type="http://schemas.openxmlformats.org/officeDocument/2006/relationships/image"/><Relationship Id="rId10856" Target="media/image5365.wmf" Type="http://schemas.openxmlformats.org/officeDocument/2006/relationships/image"/><Relationship Id="rId10857" Target="media/image5366.wmf" Type="http://schemas.openxmlformats.org/officeDocument/2006/relationships/image"/><Relationship Id="rId10858" Target="media/image5367.wmf" Type="http://schemas.openxmlformats.org/officeDocument/2006/relationships/image"/><Relationship Id="rId10859" Target="media/image5368.wmf" Type="http://schemas.openxmlformats.org/officeDocument/2006/relationships/image"/><Relationship Id="rId1086" Target="media/image436.wmf" Type="http://schemas.openxmlformats.org/officeDocument/2006/relationships/image"/><Relationship Id="rId10860" Target="media/image5369.wmf" Type="http://schemas.openxmlformats.org/officeDocument/2006/relationships/image"/><Relationship Id="rId10861" Target="media/image5370.wmf" Type="http://schemas.openxmlformats.org/officeDocument/2006/relationships/image"/><Relationship Id="rId10862" Target="media/image5371.wmf" Type="http://schemas.openxmlformats.org/officeDocument/2006/relationships/image"/><Relationship Id="rId10863" Target="media/image5372.wmf" Type="http://schemas.openxmlformats.org/officeDocument/2006/relationships/image"/><Relationship Id="rId10864" Target="media/image5373.wmf" Type="http://schemas.openxmlformats.org/officeDocument/2006/relationships/image"/><Relationship Id="rId10865" Target="media/image5374.wmf" Type="http://schemas.openxmlformats.org/officeDocument/2006/relationships/image"/><Relationship Id="rId10866" Target="media/image5375.wmf" Type="http://schemas.openxmlformats.org/officeDocument/2006/relationships/image"/><Relationship Id="rId10867" Target="media/image5376.wmf" Type="http://schemas.openxmlformats.org/officeDocument/2006/relationships/image"/><Relationship Id="rId10868" Target="media/image5377.wmf" Type="http://schemas.openxmlformats.org/officeDocument/2006/relationships/image"/><Relationship Id="rId10869" Target="media/image5378.wmf" Type="http://schemas.openxmlformats.org/officeDocument/2006/relationships/image"/><Relationship Id="rId1087" Target="embeddings/oleObject643.bin" Type="http://schemas.openxmlformats.org/officeDocument/2006/relationships/oleObject"/><Relationship Id="rId10870" Target="media/image5379.wmf" Type="http://schemas.openxmlformats.org/officeDocument/2006/relationships/image"/><Relationship Id="rId10871" Target="media/image5380.wmf" Type="http://schemas.openxmlformats.org/officeDocument/2006/relationships/image"/><Relationship Id="rId10872" Target="media/image5381.wmf" Type="http://schemas.openxmlformats.org/officeDocument/2006/relationships/image"/><Relationship Id="rId10873" Target="media/image5382.wmf" Type="http://schemas.openxmlformats.org/officeDocument/2006/relationships/image"/><Relationship Id="rId10874" Target="media/image5383.wmf" Type="http://schemas.openxmlformats.org/officeDocument/2006/relationships/image"/><Relationship Id="rId10875" Target="media/image5384.wmf" Type="http://schemas.openxmlformats.org/officeDocument/2006/relationships/image"/><Relationship Id="rId10876" Target="media/image5385.wmf" Type="http://schemas.openxmlformats.org/officeDocument/2006/relationships/image"/><Relationship Id="rId10877" Target="media/image5386.wmf" Type="http://schemas.openxmlformats.org/officeDocument/2006/relationships/image"/><Relationship Id="rId10878" Target="media/image5387.wmf" Type="http://schemas.openxmlformats.org/officeDocument/2006/relationships/image"/><Relationship Id="rId10879" Target="media/image5388.wmf" Type="http://schemas.openxmlformats.org/officeDocument/2006/relationships/image"/><Relationship Id="rId1088" Target="media/image437.wmf" Type="http://schemas.openxmlformats.org/officeDocument/2006/relationships/image"/><Relationship Id="rId10880" Target="media/image5389.wmf" Type="http://schemas.openxmlformats.org/officeDocument/2006/relationships/image"/><Relationship Id="rId10881" Target="media/image5390.wmf" Type="http://schemas.openxmlformats.org/officeDocument/2006/relationships/image"/><Relationship Id="rId10882" Target="media/image5391.wmf" Type="http://schemas.openxmlformats.org/officeDocument/2006/relationships/image"/><Relationship Id="rId10883" Target="media/image5392.wmf" Type="http://schemas.openxmlformats.org/officeDocument/2006/relationships/image"/><Relationship Id="rId10884" Target="media/image5393.wmf" Type="http://schemas.openxmlformats.org/officeDocument/2006/relationships/image"/><Relationship Id="rId10885" Target="media/image5394.wmf" Type="http://schemas.openxmlformats.org/officeDocument/2006/relationships/image"/><Relationship Id="rId10886" Target="media/image5395.wmf" Type="http://schemas.openxmlformats.org/officeDocument/2006/relationships/image"/><Relationship Id="rId10887" Target="media/image5396.wmf" Type="http://schemas.openxmlformats.org/officeDocument/2006/relationships/image"/><Relationship Id="rId10888" Target="media/image5397.wmf" Type="http://schemas.openxmlformats.org/officeDocument/2006/relationships/image"/><Relationship Id="rId10889" Target="media/image5398.wmf" Type="http://schemas.openxmlformats.org/officeDocument/2006/relationships/image"/><Relationship Id="rId1089" Target="embeddings/oleObject644.bin" Type="http://schemas.openxmlformats.org/officeDocument/2006/relationships/oleObject"/><Relationship Id="rId10890" Target="media/image5399.wmf" Type="http://schemas.openxmlformats.org/officeDocument/2006/relationships/image"/><Relationship Id="rId10891" Target="media/image5400.wmf" Type="http://schemas.openxmlformats.org/officeDocument/2006/relationships/image"/><Relationship Id="rId10892" Target="media/image5401.wmf" Type="http://schemas.openxmlformats.org/officeDocument/2006/relationships/image"/><Relationship Id="rId10893" Target="media/image5402.wmf" Type="http://schemas.openxmlformats.org/officeDocument/2006/relationships/image"/><Relationship Id="rId10894" Target="media/image5403.wmf" Type="http://schemas.openxmlformats.org/officeDocument/2006/relationships/image"/><Relationship Id="rId10895" Target="media/image5404.wmf" Type="http://schemas.openxmlformats.org/officeDocument/2006/relationships/image"/><Relationship Id="rId10896" Target="media/image5405.wmf" Type="http://schemas.openxmlformats.org/officeDocument/2006/relationships/image"/><Relationship Id="rId10897" Target="media/image5406.wmf" Type="http://schemas.openxmlformats.org/officeDocument/2006/relationships/image"/><Relationship Id="rId10898" Target="media/image5407.wmf" Type="http://schemas.openxmlformats.org/officeDocument/2006/relationships/image"/><Relationship Id="rId10899" Target="media/image5408.wmf" Type="http://schemas.openxmlformats.org/officeDocument/2006/relationships/image"/><Relationship Id="rId109" Target="media/image52.wmf" Type="http://schemas.openxmlformats.org/officeDocument/2006/relationships/image"/><Relationship Id="rId1090" Target="media/image438.wmf" Type="http://schemas.openxmlformats.org/officeDocument/2006/relationships/image"/><Relationship Id="rId10900" Target="media/image5409.wmf" Type="http://schemas.openxmlformats.org/officeDocument/2006/relationships/image"/><Relationship Id="rId10901" Target="media/image5410.wmf" Type="http://schemas.openxmlformats.org/officeDocument/2006/relationships/image"/><Relationship Id="rId10902" Target="media/image5411.wmf" Type="http://schemas.openxmlformats.org/officeDocument/2006/relationships/image"/><Relationship Id="rId10903" Target="media/image5412.wmf" Type="http://schemas.openxmlformats.org/officeDocument/2006/relationships/image"/><Relationship Id="rId10904" Target="media/image5413.wmf" Type="http://schemas.openxmlformats.org/officeDocument/2006/relationships/image"/><Relationship Id="rId10905" Target="media/image5414.wmf" Type="http://schemas.openxmlformats.org/officeDocument/2006/relationships/image"/><Relationship Id="rId10906" Target="media/image5415.wmf" Type="http://schemas.openxmlformats.org/officeDocument/2006/relationships/image"/><Relationship Id="rId10907" Target="media/image5416.wmf" Type="http://schemas.openxmlformats.org/officeDocument/2006/relationships/image"/><Relationship Id="rId10908" Target="media/image5417.wmf" Type="http://schemas.openxmlformats.org/officeDocument/2006/relationships/image"/><Relationship Id="rId10909" Target="media/image5418.wmf" Type="http://schemas.openxmlformats.org/officeDocument/2006/relationships/image"/><Relationship Id="rId1091" Target="embeddings/oleObject645.bin" Type="http://schemas.openxmlformats.org/officeDocument/2006/relationships/oleObject"/><Relationship Id="rId10910" Target="media/image5419.wmf" Type="http://schemas.openxmlformats.org/officeDocument/2006/relationships/image"/><Relationship Id="rId10911" Target="media/image5420.wmf" Type="http://schemas.openxmlformats.org/officeDocument/2006/relationships/image"/><Relationship Id="rId10912" Target="media/image5421.wmf" Type="http://schemas.openxmlformats.org/officeDocument/2006/relationships/image"/><Relationship Id="rId10913" Target="media/image5422.wmf" Type="http://schemas.openxmlformats.org/officeDocument/2006/relationships/image"/><Relationship Id="rId10914" Target="media/image5423.wmf" Type="http://schemas.openxmlformats.org/officeDocument/2006/relationships/image"/><Relationship Id="rId10915" Target="media/image5424.wmf" Type="http://schemas.openxmlformats.org/officeDocument/2006/relationships/image"/><Relationship Id="rId10916" Target="media/image5425.wmf" Type="http://schemas.openxmlformats.org/officeDocument/2006/relationships/image"/><Relationship Id="rId10917" Target="media/image5426.wmf" Type="http://schemas.openxmlformats.org/officeDocument/2006/relationships/image"/><Relationship Id="rId10918" Target="media/image5427.wmf" Type="http://schemas.openxmlformats.org/officeDocument/2006/relationships/image"/><Relationship Id="rId10919" Target="media/image5428.wmf" Type="http://schemas.openxmlformats.org/officeDocument/2006/relationships/image"/><Relationship Id="rId1092" Target="media/image439.wmf" Type="http://schemas.openxmlformats.org/officeDocument/2006/relationships/image"/><Relationship Id="rId10920" Target="media/image5429.wmf" Type="http://schemas.openxmlformats.org/officeDocument/2006/relationships/image"/><Relationship Id="rId10921" Target="media/image5430.wmf" Type="http://schemas.openxmlformats.org/officeDocument/2006/relationships/image"/><Relationship Id="rId10922" Target="media/image5431.wmf" Type="http://schemas.openxmlformats.org/officeDocument/2006/relationships/image"/><Relationship Id="rId10923" Target="media/image5432.wmf" Type="http://schemas.openxmlformats.org/officeDocument/2006/relationships/image"/><Relationship Id="rId10924" Target="media/image5433.wmf" Type="http://schemas.openxmlformats.org/officeDocument/2006/relationships/image"/><Relationship Id="rId10925" Target="media/image5434.wmf" Type="http://schemas.openxmlformats.org/officeDocument/2006/relationships/image"/><Relationship Id="rId10926" Target="media/image5435.wmf" Type="http://schemas.openxmlformats.org/officeDocument/2006/relationships/image"/><Relationship Id="rId10927" Target="media/image5436.wmf" Type="http://schemas.openxmlformats.org/officeDocument/2006/relationships/image"/><Relationship Id="rId10928" Target="media/image5437.wmf" Type="http://schemas.openxmlformats.org/officeDocument/2006/relationships/image"/><Relationship Id="rId10929" Target="media/image5438.wmf" Type="http://schemas.openxmlformats.org/officeDocument/2006/relationships/image"/><Relationship Id="rId1093" Target="embeddings/oleObject646.bin" Type="http://schemas.openxmlformats.org/officeDocument/2006/relationships/oleObject"/><Relationship Id="rId10930" Target="media/image5439.wmf" Type="http://schemas.openxmlformats.org/officeDocument/2006/relationships/image"/><Relationship Id="rId10931" Target="media/image5440.wmf" Type="http://schemas.openxmlformats.org/officeDocument/2006/relationships/image"/><Relationship Id="rId10932" Target="media/image5441.wmf" Type="http://schemas.openxmlformats.org/officeDocument/2006/relationships/image"/><Relationship Id="rId10933" Target="media/image5442.wmf" Type="http://schemas.openxmlformats.org/officeDocument/2006/relationships/image"/><Relationship Id="rId10934" Target="media/image5443.wmf" Type="http://schemas.openxmlformats.org/officeDocument/2006/relationships/image"/><Relationship Id="rId10935" Target="media/image5444.wmf" Type="http://schemas.openxmlformats.org/officeDocument/2006/relationships/image"/><Relationship Id="rId10936" Target="media/image5445.wmf" Type="http://schemas.openxmlformats.org/officeDocument/2006/relationships/image"/><Relationship Id="rId10937" Target="media/image5446.wmf" Type="http://schemas.openxmlformats.org/officeDocument/2006/relationships/image"/><Relationship Id="rId10938" Target="media/image5447.wmf" Type="http://schemas.openxmlformats.org/officeDocument/2006/relationships/image"/><Relationship Id="rId10939" Target="media/image5448.wmf" Type="http://schemas.openxmlformats.org/officeDocument/2006/relationships/image"/><Relationship Id="rId1094" Target="media/image440.wmf" Type="http://schemas.openxmlformats.org/officeDocument/2006/relationships/image"/><Relationship Id="rId10940" Target="media/image5449.wmf" Type="http://schemas.openxmlformats.org/officeDocument/2006/relationships/image"/><Relationship Id="rId10941" Target="media/image5450.wmf" Type="http://schemas.openxmlformats.org/officeDocument/2006/relationships/image"/><Relationship Id="rId10942" Target="media/image5451.wmf" Type="http://schemas.openxmlformats.org/officeDocument/2006/relationships/image"/><Relationship Id="rId10943" Target="media/image5452.wmf" Type="http://schemas.openxmlformats.org/officeDocument/2006/relationships/image"/><Relationship Id="rId10944" Target="media/image5453.wmf" Type="http://schemas.openxmlformats.org/officeDocument/2006/relationships/image"/><Relationship Id="rId10945" Target="media/image5454.wmf" Type="http://schemas.openxmlformats.org/officeDocument/2006/relationships/image"/><Relationship Id="rId10946" Target="media/image5455.wmf" Type="http://schemas.openxmlformats.org/officeDocument/2006/relationships/image"/><Relationship Id="rId10947" Target="media/image5456.wmf" Type="http://schemas.openxmlformats.org/officeDocument/2006/relationships/image"/><Relationship Id="rId10948" Target="media/image5457.wmf" Type="http://schemas.openxmlformats.org/officeDocument/2006/relationships/image"/><Relationship Id="rId10949" Target="media/image5458.wmf" Type="http://schemas.openxmlformats.org/officeDocument/2006/relationships/image"/><Relationship Id="rId1095" Target="embeddings/oleObject647.bin" Type="http://schemas.openxmlformats.org/officeDocument/2006/relationships/oleObject"/><Relationship Id="rId10950" Target="media/image5459.wmf" Type="http://schemas.openxmlformats.org/officeDocument/2006/relationships/image"/><Relationship Id="rId10951" Target="media/image5460.wmf" Type="http://schemas.openxmlformats.org/officeDocument/2006/relationships/image"/><Relationship Id="rId10952" Target="media/image5461.wmf" Type="http://schemas.openxmlformats.org/officeDocument/2006/relationships/image"/><Relationship Id="rId10953" Target="media/image5462.wmf" Type="http://schemas.openxmlformats.org/officeDocument/2006/relationships/image"/><Relationship Id="rId10954" Target="media/image5463.wmf" Type="http://schemas.openxmlformats.org/officeDocument/2006/relationships/image"/><Relationship Id="rId10955" Target="media/image5464.wmf" Type="http://schemas.openxmlformats.org/officeDocument/2006/relationships/image"/><Relationship Id="rId10956" Target="media/image5465.wmf" Type="http://schemas.openxmlformats.org/officeDocument/2006/relationships/image"/><Relationship Id="rId10957" Target="media/image5466.wmf" Type="http://schemas.openxmlformats.org/officeDocument/2006/relationships/image"/><Relationship Id="rId10958" Target="media/image5467.wmf" Type="http://schemas.openxmlformats.org/officeDocument/2006/relationships/image"/><Relationship Id="rId10959" Target="media/image5468.wmf" Type="http://schemas.openxmlformats.org/officeDocument/2006/relationships/image"/><Relationship Id="rId1096" Target="media/image441.wmf" Type="http://schemas.openxmlformats.org/officeDocument/2006/relationships/image"/><Relationship Id="rId10960" Target="media/image5469.wmf" Type="http://schemas.openxmlformats.org/officeDocument/2006/relationships/image"/><Relationship Id="rId10961" Target="media/image5470.wmf" Type="http://schemas.openxmlformats.org/officeDocument/2006/relationships/image"/><Relationship Id="rId10962" Target="media/image5471.wmf" Type="http://schemas.openxmlformats.org/officeDocument/2006/relationships/image"/><Relationship Id="rId10963" Target="media/image5472.wmf" Type="http://schemas.openxmlformats.org/officeDocument/2006/relationships/image"/><Relationship Id="rId10964" Target="media/image5473.wmf" Type="http://schemas.openxmlformats.org/officeDocument/2006/relationships/image"/><Relationship Id="rId10965" Target="media/image5474.wmf" Type="http://schemas.openxmlformats.org/officeDocument/2006/relationships/image"/><Relationship Id="rId10966" Target="media/image5475.wmf" Type="http://schemas.openxmlformats.org/officeDocument/2006/relationships/image"/><Relationship Id="rId10967" Target="media/image5476.wmf" Type="http://schemas.openxmlformats.org/officeDocument/2006/relationships/image"/><Relationship Id="rId10968" Target="media/image5477.wmf" Type="http://schemas.openxmlformats.org/officeDocument/2006/relationships/image"/><Relationship Id="rId10969" Target="media/image5478.wmf" Type="http://schemas.openxmlformats.org/officeDocument/2006/relationships/image"/><Relationship Id="rId1097" Target="embeddings/oleObject648.bin" Type="http://schemas.openxmlformats.org/officeDocument/2006/relationships/oleObject"/><Relationship Id="rId10970" Target="media/image5479.wmf" Type="http://schemas.openxmlformats.org/officeDocument/2006/relationships/image"/><Relationship Id="rId10971" Target="media/image5480.wmf" Type="http://schemas.openxmlformats.org/officeDocument/2006/relationships/image"/><Relationship Id="rId10972" Target="media/image5481.wmf" Type="http://schemas.openxmlformats.org/officeDocument/2006/relationships/image"/><Relationship Id="rId10973" Target="media/image5482.png" Type="http://schemas.openxmlformats.org/officeDocument/2006/relationships/image"/><Relationship Id="rId10974" Target="media/image5483.wmf" Type="http://schemas.openxmlformats.org/officeDocument/2006/relationships/image"/><Relationship Id="rId10975" Target="media/image5484.wmf" Type="http://schemas.openxmlformats.org/officeDocument/2006/relationships/image"/><Relationship Id="rId10976" Target="media/image5485.wmf" Type="http://schemas.openxmlformats.org/officeDocument/2006/relationships/image"/><Relationship Id="rId10977" Target="media/image5486.wmf" Type="http://schemas.openxmlformats.org/officeDocument/2006/relationships/image"/><Relationship Id="rId10978" Target="media/image5487.wmf" Type="http://schemas.openxmlformats.org/officeDocument/2006/relationships/image"/><Relationship Id="rId10979" Target="media/image5488.wmf" Type="http://schemas.openxmlformats.org/officeDocument/2006/relationships/image"/><Relationship Id="rId1098" Target="media/image442.wmf" Type="http://schemas.openxmlformats.org/officeDocument/2006/relationships/image"/><Relationship Id="rId10980" Target="media/image5489.wmf" Type="http://schemas.openxmlformats.org/officeDocument/2006/relationships/image"/><Relationship Id="rId10981" Target="media/image5490.wmf" Type="http://schemas.openxmlformats.org/officeDocument/2006/relationships/image"/><Relationship Id="rId10982" Target="media/image5491.wmf" Type="http://schemas.openxmlformats.org/officeDocument/2006/relationships/image"/><Relationship Id="rId10983" Target="media/image5492.wmf" Type="http://schemas.openxmlformats.org/officeDocument/2006/relationships/image"/><Relationship Id="rId10984" Target="media/image5493.wmf" Type="http://schemas.openxmlformats.org/officeDocument/2006/relationships/image"/><Relationship Id="rId10985" Target="media/image5494.wmf" Type="http://schemas.openxmlformats.org/officeDocument/2006/relationships/image"/><Relationship Id="rId10986" Target="media/image5495.wmf" Type="http://schemas.openxmlformats.org/officeDocument/2006/relationships/image"/><Relationship Id="rId10987" Target="media/image5496.wmf" Type="http://schemas.openxmlformats.org/officeDocument/2006/relationships/image"/><Relationship Id="rId10988" Target="media/image5497.wmf" Type="http://schemas.openxmlformats.org/officeDocument/2006/relationships/image"/><Relationship Id="rId10989" Target="media/image5498.wmf" Type="http://schemas.openxmlformats.org/officeDocument/2006/relationships/image"/><Relationship Id="rId1099" Target="embeddings/oleObject649.bin" Type="http://schemas.openxmlformats.org/officeDocument/2006/relationships/oleObject"/><Relationship Id="rId10990" Target="media/image5499.wmf" Type="http://schemas.openxmlformats.org/officeDocument/2006/relationships/image"/><Relationship Id="rId10991" Target="media/image5500.wmf" Type="http://schemas.openxmlformats.org/officeDocument/2006/relationships/image"/><Relationship Id="rId10992" Target="media/image5501.wmf" Type="http://schemas.openxmlformats.org/officeDocument/2006/relationships/image"/><Relationship Id="rId10993" Target="media/image5502.wmf" Type="http://schemas.openxmlformats.org/officeDocument/2006/relationships/image"/><Relationship Id="rId10994" Target="media/image5503.wmf" Type="http://schemas.openxmlformats.org/officeDocument/2006/relationships/image"/><Relationship Id="rId10995" Target="media/image5504.wmf" Type="http://schemas.openxmlformats.org/officeDocument/2006/relationships/image"/><Relationship Id="rId10996" Target="media/image5505.wmf" Type="http://schemas.openxmlformats.org/officeDocument/2006/relationships/image"/><Relationship Id="rId10997" Target="media/image5506.wmf" Type="http://schemas.openxmlformats.org/officeDocument/2006/relationships/image"/><Relationship Id="rId10998" Target="media/image5507.wmf" Type="http://schemas.openxmlformats.org/officeDocument/2006/relationships/image"/><Relationship Id="rId10999" Target="media/image5508.wmf" Type="http://schemas.openxmlformats.org/officeDocument/2006/relationships/image"/><Relationship Id="rId11" Target="media/image3.wmf" Type="http://schemas.openxmlformats.org/officeDocument/2006/relationships/image"/><Relationship Id="rId110" Target="embeddings/oleObject51.bin" Type="http://schemas.openxmlformats.org/officeDocument/2006/relationships/oleObject"/><Relationship Id="rId1100" Target="media/image443.wmf" Type="http://schemas.openxmlformats.org/officeDocument/2006/relationships/image"/><Relationship Id="rId11000" Target="media/image5509.wmf" Type="http://schemas.openxmlformats.org/officeDocument/2006/relationships/image"/><Relationship Id="rId11001" Target="media/image5510.wmf" Type="http://schemas.openxmlformats.org/officeDocument/2006/relationships/image"/><Relationship Id="rId11002" Target="media/image5511.wmf" Type="http://schemas.openxmlformats.org/officeDocument/2006/relationships/image"/><Relationship Id="rId11003" Target="media/image5512.wmf" Type="http://schemas.openxmlformats.org/officeDocument/2006/relationships/image"/><Relationship Id="rId11004" Target="media/image5513.wmf" Type="http://schemas.openxmlformats.org/officeDocument/2006/relationships/image"/><Relationship Id="rId11005" Target="media/image5514.wmf" Type="http://schemas.openxmlformats.org/officeDocument/2006/relationships/image"/><Relationship Id="rId11006" Target="media/image5515.wmf" Type="http://schemas.openxmlformats.org/officeDocument/2006/relationships/image"/><Relationship Id="rId11007" Target="media/image5516.wmf" Type="http://schemas.openxmlformats.org/officeDocument/2006/relationships/image"/><Relationship Id="rId11008" Target="media/image5517.wmf" Type="http://schemas.openxmlformats.org/officeDocument/2006/relationships/image"/><Relationship Id="rId11009" Target="media/image5518.wmf" Type="http://schemas.openxmlformats.org/officeDocument/2006/relationships/image"/><Relationship Id="rId1101" Target="embeddings/oleObject650.bin" Type="http://schemas.openxmlformats.org/officeDocument/2006/relationships/oleObject"/><Relationship Id="rId11010" Target="media/image5519.wmf" Type="http://schemas.openxmlformats.org/officeDocument/2006/relationships/image"/><Relationship Id="rId11011" Target="media/image5520.wmf" Type="http://schemas.openxmlformats.org/officeDocument/2006/relationships/image"/><Relationship Id="rId11012" Target="media/image5521.wmf" Type="http://schemas.openxmlformats.org/officeDocument/2006/relationships/image"/><Relationship Id="rId11013" Target="media/image5522.wmf" Type="http://schemas.openxmlformats.org/officeDocument/2006/relationships/image"/><Relationship Id="rId11014" Target="media/image5523.wmf" Type="http://schemas.openxmlformats.org/officeDocument/2006/relationships/image"/><Relationship Id="rId11015" Target="media/image5524.wmf" Type="http://schemas.openxmlformats.org/officeDocument/2006/relationships/image"/><Relationship Id="rId11016" Target="media/image5525.wmf" Type="http://schemas.openxmlformats.org/officeDocument/2006/relationships/image"/><Relationship Id="rId11017" Target="media/image5526.wmf" Type="http://schemas.openxmlformats.org/officeDocument/2006/relationships/image"/><Relationship Id="rId11018" Target="media/image5527.wmf" Type="http://schemas.openxmlformats.org/officeDocument/2006/relationships/image"/><Relationship Id="rId11019" Target="media/image5528.wmf" Type="http://schemas.openxmlformats.org/officeDocument/2006/relationships/image"/><Relationship Id="rId1102" Target="media/image444.wmf" Type="http://schemas.openxmlformats.org/officeDocument/2006/relationships/image"/><Relationship Id="rId11020" Target="media/image5529.wmf" Type="http://schemas.openxmlformats.org/officeDocument/2006/relationships/image"/><Relationship Id="rId11021" Target="media/image5530.wmf" Type="http://schemas.openxmlformats.org/officeDocument/2006/relationships/image"/><Relationship Id="rId11022" Target="media/image5531.wmf" Type="http://schemas.openxmlformats.org/officeDocument/2006/relationships/image"/><Relationship Id="rId11023" Target="media/image5532.wmf" Type="http://schemas.openxmlformats.org/officeDocument/2006/relationships/image"/><Relationship Id="rId11024" Target="media/image5533.wmf" Type="http://schemas.openxmlformats.org/officeDocument/2006/relationships/image"/><Relationship Id="rId11025" Target="media/image5534.wmf" Type="http://schemas.openxmlformats.org/officeDocument/2006/relationships/image"/><Relationship Id="rId11026" Target="media/image5535.wmf" Type="http://schemas.openxmlformats.org/officeDocument/2006/relationships/image"/><Relationship Id="rId11027" Target="media/image5536.wmf" Type="http://schemas.openxmlformats.org/officeDocument/2006/relationships/image"/><Relationship Id="rId11028" Target="media/image5537.wmf" Type="http://schemas.openxmlformats.org/officeDocument/2006/relationships/image"/><Relationship Id="rId11029" Target="media/image5538.wmf" Type="http://schemas.openxmlformats.org/officeDocument/2006/relationships/image"/><Relationship Id="rId1103" Target="embeddings/oleObject651.bin" Type="http://schemas.openxmlformats.org/officeDocument/2006/relationships/oleObject"/><Relationship Id="rId11030" Target="media/image5539.png" Type="http://schemas.openxmlformats.org/officeDocument/2006/relationships/image"/><Relationship Id="rId11031" Target="media/image5540.wmf" Type="http://schemas.openxmlformats.org/officeDocument/2006/relationships/image"/><Relationship Id="rId11032" Target="media/image5541.wmf" Type="http://schemas.openxmlformats.org/officeDocument/2006/relationships/image"/><Relationship Id="rId11033" Target="header1.xml" Type="http://schemas.openxmlformats.org/officeDocument/2006/relationships/header"/><Relationship Id="rId11034" Target="footer1.xml" Type="http://schemas.openxmlformats.org/officeDocument/2006/relationships/footer"/><Relationship Id="rId11035" Target="header2.xml" Type="http://schemas.openxmlformats.org/officeDocument/2006/relationships/header"/><Relationship Id="rId11036" Target="fontTable.xml" Type="http://schemas.openxmlformats.org/officeDocument/2006/relationships/fontTable"/><Relationship Id="rId11037" Target="theme/theme1.xml" Type="http://schemas.openxmlformats.org/officeDocument/2006/relationships/theme"/><Relationship Id="rId1104" Target="media/image445.wmf" Type="http://schemas.openxmlformats.org/officeDocument/2006/relationships/image"/><Relationship Id="rId1105" Target="embeddings/oleObject652.bin" Type="http://schemas.openxmlformats.org/officeDocument/2006/relationships/oleObject"/><Relationship Id="rId1106" Target="media/image446.wmf" Type="http://schemas.openxmlformats.org/officeDocument/2006/relationships/image"/><Relationship Id="rId1107" Target="embeddings/oleObject653.bin" Type="http://schemas.openxmlformats.org/officeDocument/2006/relationships/oleObject"/><Relationship Id="rId1108" Target="media/image447.wmf" Type="http://schemas.openxmlformats.org/officeDocument/2006/relationships/image"/><Relationship Id="rId1109" Target="embeddings/oleObject654.bin" Type="http://schemas.openxmlformats.org/officeDocument/2006/relationships/oleObject"/><Relationship Id="rId111" Target="media/image53.wmf" Type="http://schemas.openxmlformats.org/officeDocument/2006/relationships/image"/><Relationship Id="rId1110" Target="media/image448.wmf" Type="http://schemas.openxmlformats.org/officeDocument/2006/relationships/image"/><Relationship Id="rId1111" Target="embeddings/oleObject655.bin" Type="http://schemas.openxmlformats.org/officeDocument/2006/relationships/oleObject"/><Relationship Id="rId1112" Target="media/image449.wmf" Type="http://schemas.openxmlformats.org/officeDocument/2006/relationships/image"/><Relationship Id="rId1113" Target="embeddings/oleObject656.bin" Type="http://schemas.openxmlformats.org/officeDocument/2006/relationships/oleObject"/><Relationship Id="rId1114" Target="embeddings/oleObject657.bin" Type="http://schemas.openxmlformats.org/officeDocument/2006/relationships/oleObject"/><Relationship Id="rId1115" Target="media/image450.wmf" Type="http://schemas.openxmlformats.org/officeDocument/2006/relationships/image"/><Relationship Id="rId1116" Target="embeddings/oleObject658.bin" Type="http://schemas.openxmlformats.org/officeDocument/2006/relationships/oleObject"/><Relationship Id="rId1117" Target="media/image451.wmf" Type="http://schemas.openxmlformats.org/officeDocument/2006/relationships/image"/><Relationship Id="rId1118" Target="embeddings/oleObject659.bin" Type="http://schemas.openxmlformats.org/officeDocument/2006/relationships/oleObject"/><Relationship Id="rId1119" Target="media/image452.wmf" Type="http://schemas.openxmlformats.org/officeDocument/2006/relationships/image"/><Relationship Id="rId112" Target="embeddings/oleObject52.bin" Type="http://schemas.openxmlformats.org/officeDocument/2006/relationships/oleObject"/><Relationship Id="rId1120" Target="embeddings/oleObject660.bin" Type="http://schemas.openxmlformats.org/officeDocument/2006/relationships/oleObject"/><Relationship Id="rId1121" Target="media/image453.wmf" Type="http://schemas.openxmlformats.org/officeDocument/2006/relationships/image"/><Relationship Id="rId1122" Target="embeddings/oleObject661.bin" Type="http://schemas.openxmlformats.org/officeDocument/2006/relationships/oleObject"/><Relationship Id="rId1123" Target="media/image454.wmf" Type="http://schemas.openxmlformats.org/officeDocument/2006/relationships/image"/><Relationship Id="rId1124" Target="embeddings/oleObject662.bin" Type="http://schemas.openxmlformats.org/officeDocument/2006/relationships/oleObject"/><Relationship Id="rId1125" Target="media/image455.png" Type="http://schemas.openxmlformats.org/officeDocument/2006/relationships/image"/><Relationship Id="rId1126" Target="embeddings/oleObject663.bin" Type="http://schemas.openxmlformats.org/officeDocument/2006/relationships/oleObject"/><Relationship Id="rId1127" Target="embeddings/oleObject664.bin" Type="http://schemas.openxmlformats.org/officeDocument/2006/relationships/oleObject"/><Relationship Id="rId1128" Target="media/image456.wmf" Type="http://schemas.openxmlformats.org/officeDocument/2006/relationships/image"/><Relationship Id="rId1129" Target="embeddings/oleObject665.bin" Type="http://schemas.openxmlformats.org/officeDocument/2006/relationships/oleObject"/><Relationship Id="rId113" Target="media/image54.wmf" Type="http://schemas.openxmlformats.org/officeDocument/2006/relationships/image"/><Relationship Id="rId1130" Target="media/image457.wmf" Type="http://schemas.openxmlformats.org/officeDocument/2006/relationships/image"/><Relationship Id="rId1131" Target="embeddings/oleObject666.bin" Type="http://schemas.openxmlformats.org/officeDocument/2006/relationships/oleObject"/><Relationship Id="rId1132" Target="media/image458.wmf" Type="http://schemas.openxmlformats.org/officeDocument/2006/relationships/image"/><Relationship Id="rId1133" Target="embeddings/oleObject667.bin" Type="http://schemas.openxmlformats.org/officeDocument/2006/relationships/oleObject"/><Relationship Id="rId1134" Target="media/image459.wmf" Type="http://schemas.openxmlformats.org/officeDocument/2006/relationships/image"/><Relationship Id="rId1135" Target="embeddings/oleObject668.bin" Type="http://schemas.openxmlformats.org/officeDocument/2006/relationships/oleObject"/><Relationship Id="rId1136" Target="media/image460.wmf" Type="http://schemas.openxmlformats.org/officeDocument/2006/relationships/image"/><Relationship Id="rId1137" Target="embeddings/oleObject669.bin" Type="http://schemas.openxmlformats.org/officeDocument/2006/relationships/oleObject"/><Relationship Id="rId1138" Target="media/image461.wmf" Type="http://schemas.openxmlformats.org/officeDocument/2006/relationships/image"/><Relationship Id="rId1139" Target="embeddings/oleObject670.bin" Type="http://schemas.openxmlformats.org/officeDocument/2006/relationships/oleObject"/><Relationship Id="rId114" Target="embeddings/oleObject53.bin" Type="http://schemas.openxmlformats.org/officeDocument/2006/relationships/oleObject"/><Relationship Id="rId1140" Target="media/image462.wmf" Type="http://schemas.openxmlformats.org/officeDocument/2006/relationships/image"/><Relationship Id="rId1141" Target="embeddings/oleObject671.bin" Type="http://schemas.openxmlformats.org/officeDocument/2006/relationships/oleObject"/><Relationship Id="rId1142" Target="media/image463.wmf" Type="http://schemas.openxmlformats.org/officeDocument/2006/relationships/image"/><Relationship Id="rId1143" Target="embeddings/oleObject672.bin" Type="http://schemas.openxmlformats.org/officeDocument/2006/relationships/oleObject"/><Relationship Id="rId1144" Target="embeddings/oleObject673.bin" Type="http://schemas.openxmlformats.org/officeDocument/2006/relationships/oleObject"/><Relationship Id="rId1145" Target="media/image464.wmf" Type="http://schemas.openxmlformats.org/officeDocument/2006/relationships/image"/><Relationship Id="rId1146" Target="embeddings/oleObject674.bin" Type="http://schemas.openxmlformats.org/officeDocument/2006/relationships/oleObject"/><Relationship Id="rId1147" Target="media/image465.wmf" Type="http://schemas.openxmlformats.org/officeDocument/2006/relationships/image"/><Relationship Id="rId1148" Target="embeddings/oleObject675.bin" Type="http://schemas.openxmlformats.org/officeDocument/2006/relationships/oleObject"/><Relationship Id="rId1149" Target="media/image466.wmf" Type="http://schemas.openxmlformats.org/officeDocument/2006/relationships/image"/><Relationship Id="rId115" Target="media/image55.wmf" Type="http://schemas.openxmlformats.org/officeDocument/2006/relationships/image"/><Relationship Id="rId1150" Target="embeddings/oleObject676.bin" Type="http://schemas.openxmlformats.org/officeDocument/2006/relationships/oleObject"/><Relationship Id="rId1151" Target="media/image467.wmf" Type="http://schemas.openxmlformats.org/officeDocument/2006/relationships/image"/><Relationship Id="rId1152" Target="embeddings/oleObject677.bin" Type="http://schemas.openxmlformats.org/officeDocument/2006/relationships/oleObject"/><Relationship Id="rId1153" Target="media/image468.wmf" Type="http://schemas.openxmlformats.org/officeDocument/2006/relationships/image"/><Relationship Id="rId1154" Target="embeddings/oleObject678.bin" Type="http://schemas.openxmlformats.org/officeDocument/2006/relationships/oleObject"/><Relationship Id="rId1155" Target="embeddings/oleObject679.bin" Type="http://schemas.openxmlformats.org/officeDocument/2006/relationships/oleObject"/><Relationship Id="rId1156" Target="media/image469.wmf" Type="http://schemas.openxmlformats.org/officeDocument/2006/relationships/image"/><Relationship Id="rId1157" Target="embeddings/oleObject680.bin" Type="http://schemas.openxmlformats.org/officeDocument/2006/relationships/oleObject"/><Relationship Id="rId1158" Target="media/image470.wmf" Type="http://schemas.openxmlformats.org/officeDocument/2006/relationships/image"/><Relationship Id="rId1159" Target="embeddings/oleObject681.bin" Type="http://schemas.openxmlformats.org/officeDocument/2006/relationships/oleObject"/><Relationship Id="rId116" Target="embeddings/oleObject54.bin" Type="http://schemas.openxmlformats.org/officeDocument/2006/relationships/oleObject"/><Relationship Id="rId1160" Target="media/image471.wmf" Type="http://schemas.openxmlformats.org/officeDocument/2006/relationships/image"/><Relationship Id="rId1161" Target="embeddings/oleObject682.bin" Type="http://schemas.openxmlformats.org/officeDocument/2006/relationships/oleObject"/><Relationship Id="rId1162" Target="media/image472.wmf" Type="http://schemas.openxmlformats.org/officeDocument/2006/relationships/image"/><Relationship Id="rId1163" Target="embeddings/oleObject683.bin" Type="http://schemas.openxmlformats.org/officeDocument/2006/relationships/oleObject"/><Relationship Id="rId1164" Target="media/image473.wmf" Type="http://schemas.openxmlformats.org/officeDocument/2006/relationships/image"/><Relationship Id="rId1165" Target="embeddings/oleObject684.bin" Type="http://schemas.openxmlformats.org/officeDocument/2006/relationships/oleObject"/><Relationship Id="rId1166" Target="media/image474.wmf" Type="http://schemas.openxmlformats.org/officeDocument/2006/relationships/image"/><Relationship Id="rId1167" Target="embeddings/oleObject685.bin" Type="http://schemas.openxmlformats.org/officeDocument/2006/relationships/oleObject"/><Relationship Id="rId1168" Target="media/image475.wmf" Type="http://schemas.openxmlformats.org/officeDocument/2006/relationships/image"/><Relationship Id="rId1169" Target="embeddings/oleObject686.bin" Type="http://schemas.openxmlformats.org/officeDocument/2006/relationships/oleObject"/><Relationship Id="rId117" Target="media/image56.wmf" Type="http://schemas.openxmlformats.org/officeDocument/2006/relationships/image"/><Relationship Id="rId1170" Target="media/image476.wmf" Type="http://schemas.openxmlformats.org/officeDocument/2006/relationships/image"/><Relationship Id="rId1171" Target="embeddings/oleObject687.bin" Type="http://schemas.openxmlformats.org/officeDocument/2006/relationships/oleObject"/><Relationship Id="rId1172" Target="media/image477.wmf" Type="http://schemas.openxmlformats.org/officeDocument/2006/relationships/image"/><Relationship Id="rId1173" Target="embeddings/oleObject688.bin" Type="http://schemas.openxmlformats.org/officeDocument/2006/relationships/oleObject"/><Relationship Id="rId1174" Target="media/image478.wmf" Type="http://schemas.openxmlformats.org/officeDocument/2006/relationships/image"/><Relationship Id="rId1175" Target="embeddings/oleObject689.bin" Type="http://schemas.openxmlformats.org/officeDocument/2006/relationships/oleObject"/><Relationship Id="rId1176" Target="media/image479.wmf" Type="http://schemas.openxmlformats.org/officeDocument/2006/relationships/image"/><Relationship Id="rId1177" Target="embeddings/oleObject690.bin" Type="http://schemas.openxmlformats.org/officeDocument/2006/relationships/oleObject"/><Relationship Id="rId1178" Target="media/image480.wmf" Type="http://schemas.openxmlformats.org/officeDocument/2006/relationships/image"/><Relationship Id="rId1179" Target="embeddings/oleObject691.bin" Type="http://schemas.openxmlformats.org/officeDocument/2006/relationships/oleObject"/><Relationship Id="rId118" Target="embeddings/oleObject55.bin" Type="http://schemas.openxmlformats.org/officeDocument/2006/relationships/oleObject"/><Relationship Id="rId1180" Target="media/image481.wmf" Type="http://schemas.openxmlformats.org/officeDocument/2006/relationships/image"/><Relationship Id="rId1181" Target="embeddings/oleObject692.bin" Type="http://schemas.openxmlformats.org/officeDocument/2006/relationships/oleObject"/><Relationship Id="rId1182" Target="embeddings/oleObject693.bin" Type="http://schemas.openxmlformats.org/officeDocument/2006/relationships/oleObject"/><Relationship Id="rId1183" Target="media/image482.wmf" Type="http://schemas.openxmlformats.org/officeDocument/2006/relationships/image"/><Relationship Id="rId1184" Target="embeddings/oleObject694.bin" Type="http://schemas.openxmlformats.org/officeDocument/2006/relationships/oleObject"/><Relationship Id="rId1185" Target="media/image483.wmf" Type="http://schemas.openxmlformats.org/officeDocument/2006/relationships/image"/><Relationship Id="rId1186" Target="embeddings/oleObject695.bin" Type="http://schemas.openxmlformats.org/officeDocument/2006/relationships/oleObject"/><Relationship Id="rId1187" Target="media/image484.wmf" Type="http://schemas.openxmlformats.org/officeDocument/2006/relationships/image"/><Relationship Id="rId1188" Target="embeddings/oleObject696.bin" Type="http://schemas.openxmlformats.org/officeDocument/2006/relationships/oleObject"/><Relationship Id="rId1189" Target="media/image485.wmf" Type="http://schemas.openxmlformats.org/officeDocument/2006/relationships/image"/><Relationship Id="rId119" Target="media/image57.wmf" Type="http://schemas.openxmlformats.org/officeDocument/2006/relationships/image"/><Relationship Id="rId1190" Target="embeddings/oleObject697.bin" Type="http://schemas.openxmlformats.org/officeDocument/2006/relationships/oleObject"/><Relationship Id="rId1191" Target="media/image486.wmf" Type="http://schemas.openxmlformats.org/officeDocument/2006/relationships/image"/><Relationship Id="rId1192" Target="embeddings/oleObject698.bin" Type="http://schemas.openxmlformats.org/officeDocument/2006/relationships/oleObject"/><Relationship Id="rId1193" Target="media/image487.wmf" Type="http://schemas.openxmlformats.org/officeDocument/2006/relationships/image"/><Relationship Id="rId1194" Target="embeddings/oleObject699.bin" Type="http://schemas.openxmlformats.org/officeDocument/2006/relationships/oleObject"/><Relationship Id="rId1195" Target="media/image488.wmf" Type="http://schemas.openxmlformats.org/officeDocument/2006/relationships/image"/><Relationship Id="rId1196" Target="embeddings/oleObject700.bin" Type="http://schemas.openxmlformats.org/officeDocument/2006/relationships/oleObject"/><Relationship Id="rId1197" Target="media/image489.wmf" Type="http://schemas.openxmlformats.org/officeDocument/2006/relationships/image"/><Relationship Id="rId1198" Target="embeddings/oleObject701.bin" Type="http://schemas.openxmlformats.org/officeDocument/2006/relationships/oleObject"/><Relationship Id="rId1199" Target="media/image490.wmf" Type="http://schemas.openxmlformats.org/officeDocument/2006/relationships/image"/><Relationship Id="rId12" Target="embeddings/oleObject2.bin" Type="http://schemas.openxmlformats.org/officeDocument/2006/relationships/oleObject"/><Relationship Id="rId120" Target="embeddings/oleObject56.bin" Type="http://schemas.openxmlformats.org/officeDocument/2006/relationships/oleObject"/><Relationship Id="rId1200" Target="embeddings/oleObject702.bin" Type="http://schemas.openxmlformats.org/officeDocument/2006/relationships/oleObject"/><Relationship Id="rId1201" Target="media/image491.wmf" Type="http://schemas.openxmlformats.org/officeDocument/2006/relationships/image"/><Relationship Id="rId1202" Target="embeddings/oleObject703.bin" Type="http://schemas.openxmlformats.org/officeDocument/2006/relationships/oleObject"/><Relationship Id="rId1203" Target="media/image492.wmf" Type="http://schemas.openxmlformats.org/officeDocument/2006/relationships/image"/><Relationship Id="rId1204" Target="embeddings/oleObject704.bin" Type="http://schemas.openxmlformats.org/officeDocument/2006/relationships/oleObject"/><Relationship Id="rId1205" Target="media/image493.wmf" Type="http://schemas.openxmlformats.org/officeDocument/2006/relationships/image"/><Relationship Id="rId1206" Target="embeddings/oleObject705.bin" Type="http://schemas.openxmlformats.org/officeDocument/2006/relationships/oleObject"/><Relationship Id="rId1207" Target="media/image494.wmf" Type="http://schemas.openxmlformats.org/officeDocument/2006/relationships/image"/><Relationship Id="rId1208" Target="embeddings/oleObject706.bin" Type="http://schemas.openxmlformats.org/officeDocument/2006/relationships/oleObject"/><Relationship Id="rId1209" Target="media/image495.wmf" Type="http://schemas.openxmlformats.org/officeDocument/2006/relationships/image"/><Relationship Id="rId121" Target="media/image58.wmf" Type="http://schemas.openxmlformats.org/officeDocument/2006/relationships/image"/><Relationship Id="rId1210" Target="embeddings/oleObject707.bin" Type="http://schemas.openxmlformats.org/officeDocument/2006/relationships/oleObject"/><Relationship Id="rId1211" Target="media/image496.wmf" Type="http://schemas.openxmlformats.org/officeDocument/2006/relationships/image"/><Relationship Id="rId1212" Target="embeddings/oleObject708.bin" Type="http://schemas.openxmlformats.org/officeDocument/2006/relationships/oleObject"/><Relationship Id="rId1213" Target="media/image497.wmf" Type="http://schemas.openxmlformats.org/officeDocument/2006/relationships/image"/><Relationship Id="rId1214" Target="embeddings/oleObject709.bin" Type="http://schemas.openxmlformats.org/officeDocument/2006/relationships/oleObject"/><Relationship Id="rId1215" Target="media/image498.wmf" Type="http://schemas.openxmlformats.org/officeDocument/2006/relationships/image"/><Relationship Id="rId1216" Target="embeddings/oleObject710.bin" Type="http://schemas.openxmlformats.org/officeDocument/2006/relationships/oleObject"/><Relationship Id="rId1217" Target="media/image499.wmf" Type="http://schemas.openxmlformats.org/officeDocument/2006/relationships/image"/><Relationship Id="rId1218" Target="embeddings/oleObject711.bin" Type="http://schemas.openxmlformats.org/officeDocument/2006/relationships/oleObject"/><Relationship Id="rId1219" Target="media/image500.wmf" Type="http://schemas.openxmlformats.org/officeDocument/2006/relationships/image"/><Relationship Id="rId122" Target="embeddings/oleObject57.bin" Type="http://schemas.openxmlformats.org/officeDocument/2006/relationships/oleObject"/><Relationship Id="rId1220" Target="embeddings/oleObject712.bin" Type="http://schemas.openxmlformats.org/officeDocument/2006/relationships/oleObject"/><Relationship Id="rId1221" Target="media/image501.wmf" Type="http://schemas.openxmlformats.org/officeDocument/2006/relationships/image"/><Relationship Id="rId1222" Target="embeddings/oleObject713.bin" Type="http://schemas.openxmlformats.org/officeDocument/2006/relationships/oleObject"/><Relationship Id="rId1223" Target="media/image502.wmf" Type="http://schemas.openxmlformats.org/officeDocument/2006/relationships/image"/><Relationship Id="rId1224" Target="embeddings/oleObject714.bin" Type="http://schemas.openxmlformats.org/officeDocument/2006/relationships/oleObject"/><Relationship Id="rId1225" Target="media/image503.emf" Type="http://schemas.openxmlformats.org/officeDocument/2006/relationships/image"/><Relationship Id="rId1226" Target="embeddings/oleObject715.bin" Type="http://schemas.openxmlformats.org/officeDocument/2006/relationships/oleObject"/><Relationship Id="rId1227" Target="media/image504.emf" Type="http://schemas.openxmlformats.org/officeDocument/2006/relationships/image"/><Relationship Id="rId1228" Target="embeddings/oleObject716.bin" Type="http://schemas.openxmlformats.org/officeDocument/2006/relationships/oleObject"/><Relationship Id="rId1229" Target="media/image505.emf" Type="http://schemas.openxmlformats.org/officeDocument/2006/relationships/image"/><Relationship Id="rId123" Target="media/image59.wmf" Type="http://schemas.openxmlformats.org/officeDocument/2006/relationships/image"/><Relationship Id="rId1230" Target="embeddings/oleObject717.bin" Type="http://schemas.openxmlformats.org/officeDocument/2006/relationships/oleObject"/><Relationship Id="rId1231" Target="media/image506.emf" Type="http://schemas.openxmlformats.org/officeDocument/2006/relationships/image"/><Relationship Id="rId1232" Target="embeddings/oleObject718.bin" Type="http://schemas.openxmlformats.org/officeDocument/2006/relationships/oleObject"/><Relationship Id="rId1233" Target="media/image507.emf" Type="http://schemas.openxmlformats.org/officeDocument/2006/relationships/image"/><Relationship Id="rId1234" Target="embeddings/oleObject719.bin" Type="http://schemas.openxmlformats.org/officeDocument/2006/relationships/oleObject"/><Relationship Id="rId1235" Target="media/image508.emf" Type="http://schemas.openxmlformats.org/officeDocument/2006/relationships/image"/><Relationship Id="rId1236" Target="embeddings/oleObject720.bin" Type="http://schemas.openxmlformats.org/officeDocument/2006/relationships/oleObject"/><Relationship Id="rId1237" Target="media/image509.emf" Type="http://schemas.openxmlformats.org/officeDocument/2006/relationships/image"/><Relationship Id="rId1238" Target="embeddings/oleObject721.bin" Type="http://schemas.openxmlformats.org/officeDocument/2006/relationships/oleObject"/><Relationship Id="rId1239" Target="media/image510.emf" Type="http://schemas.openxmlformats.org/officeDocument/2006/relationships/image"/><Relationship Id="rId124" Target="embeddings/oleObject58.bin" Type="http://schemas.openxmlformats.org/officeDocument/2006/relationships/oleObject"/><Relationship Id="rId1240" Target="embeddings/oleObject722.bin" Type="http://schemas.openxmlformats.org/officeDocument/2006/relationships/oleObject"/><Relationship Id="rId1241" Target="media/image511.emf" Type="http://schemas.openxmlformats.org/officeDocument/2006/relationships/image"/><Relationship Id="rId1242" Target="embeddings/oleObject723.bin" Type="http://schemas.openxmlformats.org/officeDocument/2006/relationships/oleObject"/><Relationship Id="rId1243" Target="media/image512.emf" Type="http://schemas.openxmlformats.org/officeDocument/2006/relationships/image"/><Relationship Id="rId1244" Target="embeddings/oleObject724.bin" Type="http://schemas.openxmlformats.org/officeDocument/2006/relationships/oleObject"/><Relationship Id="rId1245" Target="media/image513.emf" Type="http://schemas.openxmlformats.org/officeDocument/2006/relationships/image"/><Relationship Id="rId1246" Target="embeddings/oleObject725.bin" Type="http://schemas.openxmlformats.org/officeDocument/2006/relationships/oleObject"/><Relationship Id="rId1247" Target="media/image514.emf" Type="http://schemas.openxmlformats.org/officeDocument/2006/relationships/image"/><Relationship Id="rId1248" Target="embeddings/oleObject726.bin" Type="http://schemas.openxmlformats.org/officeDocument/2006/relationships/oleObject"/><Relationship Id="rId1249" Target="media/image515.emf" Type="http://schemas.openxmlformats.org/officeDocument/2006/relationships/image"/><Relationship Id="rId125" Target="media/image60.wmf" Type="http://schemas.openxmlformats.org/officeDocument/2006/relationships/image"/><Relationship Id="rId1250" Target="embeddings/oleObject727.bin" Type="http://schemas.openxmlformats.org/officeDocument/2006/relationships/oleObject"/><Relationship Id="rId1251" Target="media/image516.emf" Type="http://schemas.openxmlformats.org/officeDocument/2006/relationships/image"/><Relationship Id="rId1252" Target="embeddings/oleObject728.bin" Type="http://schemas.openxmlformats.org/officeDocument/2006/relationships/oleObject"/><Relationship Id="rId1253" Target="media/image517.emf" Type="http://schemas.openxmlformats.org/officeDocument/2006/relationships/image"/><Relationship Id="rId1254" Target="embeddings/oleObject729.bin" Type="http://schemas.openxmlformats.org/officeDocument/2006/relationships/oleObject"/><Relationship Id="rId1255" Target="media/image518.emf" Type="http://schemas.openxmlformats.org/officeDocument/2006/relationships/image"/><Relationship Id="rId1256" Target="embeddings/oleObject730.bin" Type="http://schemas.openxmlformats.org/officeDocument/2006/relationships/oleObject"/><Relationship Id="rId1257" Target="media/image519.emf" Type="http://schemas.openxmlformats.org/officeDocument/2006/relationships/image"/><Relationship Id="rId1258" Target="embeddings/oleObject731.bin" Type="http://schemas.openxmlformats.org/officeDocument/2006/relationships/oleObject"/><Relationship Id="rId1259" Target="media/image520.emf" Type="http://schemas.openxmlformats.org/officeDocument/2006/relationships/image"/><Relationship Id="rId126" Target="embeddings/oleObject59.bin" Type="http://schemas.openxmlformats.org/officeDocument/2006/relationships/oleObject"/><Relationship Id="rId1260" Target="embeddings/oleObject732.bin" Type="http://schemas.openxmlformats.org/officeDocument/2006/relationships/oleObject"/><Relationship Id="rId1261" Target="media/image521.emf" Type="http://schemas.openxmlformats.org/officeDocument/2006/relationships/image"/><Relationship Id="rId1262" Target="embeddings/oleObject733.bin" Type="http://schemas.openxmlformats.org/officeDocument/2006/relationships/oleObject"/><Relationship Id="rId1263" Target="media/image522.emf" Type="http://schemas.openxmlformats.org/officeDocument/2006/relationships/image"/><Relationship Id="rId1264" Target="embeddings/oleObject734.bin" Type="http://schemas.openxmlformats.org/officeDocument/2006/relationships/oleObject"/><Relationship Id="rId1265" Target="media/image523.emf" Type="http://schemas.openxmlformats.org/officeDocument/2006/relationships/image"/><Relationship Id="rId1266" Target="embeddings/oleObject735.bin" Type="http://schemas.openxmlformats.org/officeDocument/2006/relationships/oleObject"/><Relationship Id="rId1267" Target="media/image524.emf" Type="http://schemas.openxmlformats.org/officeDocument/2006/relationships/image"/><Relationship Id="rId1268" Target="embeddings/oleObject736.bin" Type="http://schemas.openxmlformats.org/officeDocument/2006/relationships/oleObject"/><Relationship Id="rId1269" Target="media/image525.wmf" Type="http://schemas.openxmlformats.org/officeDocument/2006/relationships/image"/><Relationship Id="rId127" Target="media/image61.wmf" Type="http://schemas.openxmlformats.org/officeDocument/2006/relationships/image"/><Relationship Id="rId1270" Target="embeddings/oleObject737.bin" Type="http://schemas.openxmlformats.org/officeDocument/2006/relationships/oleObject"/><Relationship Id="rId1271" Target="media/image526.wmf" Type="http://schemas.openxmlformats.org/officeDocument/2006/relationships/image"/><Relationship Id="rId1272" Target="embeddings/oleObject738.bin" Type="http://schemas.openxmlformats.org/officeDocument/2006/relationships/oleObject"/><Relationship Id="rId1273" Target="media/image527.wmf" Type="http://schemas.openxmlformats.org/officeDocument/2006/relationships/image"/><Relationship Id="rId1274" Target="embeddings/oleObject739.bin" Type="http://schemas.openxmlformats.org/officeDocument/2006/relationships/oleObject"/><Relationship Id="rId1275" Target="media/image528.wmf" Type="http://schemas.openxmlformats.org/officeDocument/2006/relationships/image"/><Relationship Id="rId1276" Target="embeddings/oleObject740.bin" Type="http://schemas.openxmlformats.org/officeDocument/2006/relationships/oleObject"/><Relationship Id="rId1277" Target="media/image529.wmf" Type="http://schemas.openxmlformats.org/officeDocument/2006/relationships/image"/><Relationship Id="rId1278" Target="embeddings/oleObject741.bin" Type="http://schemas.openxmlformats.org/officeDocument/2006/relationships/oleObject"/><Relationship Id="rId1279" Target="media/image530.wmf" Type="http://schemas.openxmlformats.org/officeDocument/2006/relationships/image"/><Relationship Id="rId128" Target="embeddings/oleObject60.bin" Type="http://schemas.openxmlformats.org/officeDocument/2006/relationships/oleObject"/><Relationship Id="rId1280" Target="embeddings/oleObject742.bin" Type="http://schemas.openxmlformats.org/officeDocument/2006/relationships/oleObject"/><Relationship Id="rId1281" Target="media/image531.wmf" Type="http://schemas.openxmlformats.org/officeDocument/2006/relationships/image"/><Relationship Id="rId1282" Target="embeddings/oleObject743.bin" Type="http://schemas.openxmlformats.org/officeDocument/2006/relationships/oleObject"/><Relationship Id="rId1283" Target="media/image532.wmf" Type="http://schemas.openxmlformats.org/officeDocument/2006/relationships/image"/><Relationship Id="rId1284" Target="embeddings/oleObject744.bin" Type="http://schemas.openxmlformats.org/officeDocument/2006/relationships/oleObject"/><Relationship Id="rId1285" Target="media/image533.png" Type="http://schemas.openxmlformats.org/officeDocument/2006/relationships/image"/><Relationship Id="rId1286" Target="media/image534.png" Type="http://schemas.openxmlformats.org/officeDocument/2006/relationships/image"/><Relationship Id="rId1287" Target="media/image535.emf" Type="http://schemas.openxmlformats.org/officeDocument/2006/relationships/image"/><Relationship Id="rId1288" Target="embeddings/oleObject745.bin" Type="http://schemas.openxmlformats.org/officeDocument/2006/relationships/oleObject"/><Relationship Id="rId1289" Target="media/image536.emf" Type="http://schemas.openxmlformats.org/officeDocument/2006/relationships/image"/><Relationship Id="rId129" Target="media/image62.wmf" Type="http://schemas.openxmlformats.org/officeDocument/2006/relationships/image"/><Relationship Id="rId1290" Target="embeddings/oleObject746.bin" Type="http://schemas.openxmlformats.org/officeDocument/2006/relationships/oleObject"/><Relationship Id="rId1291" Target="media/image537.emf" Type="http://schemas.openxmlformats.org/officeDocument/2006/relationships/image"/><Relationship Id="rId1292" Target="embeddings/oleObject747.bin" Type="http://schemas.openxmlformats.org/officeDocument/2006/relationships/oleObject"/><Relationship Id="rId1293" Target="media/image538.emf" Type="http://schemas.openxmlformats.org/officeDocument/2006/relationships/image"/><Relationship Id="rId1294" Target="embeddings/oleObject748.bin" Type="http://schemas.openxmlformats.org/officeDocument/2006/relationships/oleObject"/><Relationship Id="rId1295" Target="media/image539.emf" Type="http://schemas.openxmlformats.org/officeDocument/2006/relationships/image"/><Relationship Id="rId1296" Target="embeddings/oleObject749.bin" Type="http://schemas.openxmlformats.org/officeDocument/2006/relationships/oleObject"/><Relationship Id="rId1297" Target="media/image540.png" Type="http://schemas.openxmlformats.org/officeDocument/2006/relationships/image"/><Relationship Id="rId1298" Target="media/image541.emf" Type="http://schemas.openxmlformats.org/officeDocument/2006/relationships/image"/><Relationship Id="rId1299" Target="embeddings/oleObject750.bin" Type="http://schemas.openxmlformats.org/officeDocument/2006/relationships/oleObject"/><Relationship Id="rId13" Target="media/image4.wmf" Type="http://schemas.openxmlformats.org/officeDocument/2006/relationships/image"/><Relationship Id="rId130" Target="embeddings/oleObject61.bin" Type="http://schemas.openxmlformats.org/officeDocument/2006/relationships/oleObject"/><Relationship Id="rId1300" Target="media/image542.emf" Type="http://schemas.openxmlformats.org/officeDocument/2006/relationships/image"/><Relationship Id="rId1301" Target="embeddings/oleObject751.bin" Type="http://schemas.openxmlformats.org/officeDocument/2006/relationships/oleObject"/><Relationship Id="rId1302" Target="media/image543.emf" Type="http://schemas.openxmlformats.org/officeDocument/2006/relationships/image"/><Relationship Id="rId1303" Target="embeddings/oleObject752.bin" Type="http://schemas.openxmlformats.org/officeDocument/2006/relationships/oleObject"/><Relationship Id="rId1304" Target="media/image544.emf" Type="http://schemas.openxmlformats.org/officeDocument/2006/relationships/image"/><Relationship Id="rId1305" Target="embeddings/oleObject753.bin" Type="http://schemas.openxmlformats.org/officeDocument/2006/relationships/oleObject"/><Relationship Id="rId1306" Target="media/image545.wmf" Type="http://schemas.openxmlformats.org/officeDocument/2006/relationships/image"/><Relationship Id="rId1307" Target="embeddings/oleObject754.bin" Type="http://schemas.openxmlformats.org/officeDocument/2006/relationships/oleObject"/><Relationship Id="rId1308" Target="media/image546.wmf" Type="http://schemas.openxmlformats.org/officeDocument/2006/relationships/image"/><Relationship Id="rId1309" Target="embeddings/oleObject755.bin" Type="http://schemas.openxmlformats.org/officeDocument/2006/relationships/oleObject"/><Relationship Id="rId131" Target="media/image63.wmf" Type="http://schemas.openxmlformats.org/officeDocument/2006/relationships/image"/><Relationship Id="rId1310" Target="media/image547.png" Type="http://schemas.openxmlformats.org/officeDocument/2006/relationships/image"/><Relationship Id="rId1311" Target="media/image548.wmf" Type="http://schemas.openxmlformats.org/officeDocument/2006/relationships/image"/><Relationship Id="rId1312" Target="embeddings/oleObject756.bin" Type="http://schemas.openxmlformats.org/officeDocument/2006/relationships/oleObject"/><Relationship Id="rId1313" Target="media/image549.wmf" Type="http://schemas.openxmlformats.org/officeDocument/2006/relationships/image"/><Relationship Id="rId1314" Target="embeddings/oleObject757.bin" Type="http://schemas.openxmlformats.org/officeDocument/2006/relationships/oleObject"/><Relationship Id="rId1315" Target="media/image550.wmf" Type="http://schemas.openxmlformats.org/officeDocument/2006/relationships/image"/><Relationship Id="rId1316" Target="embeddings/oleObject758.bin" Type="http://schemas.openxmlformats.org/officeDocument/2006/relationships/oleObject"/><Relationship Id="rId1317" Target="media/image551.wmf" Type="http://schemas.openxmlformats.org/officeDocument/2006/relationships/image"/><Relationship Id="rId1318" Target="embeddings/oleObject759.bin" Type="http://schemas.openxmlformats.org/officeDocument/2006/relationships/oleObject"/><Relationship Id="rId1319" Target="media/image552.wmf" Type="http://schemas.openxmlformats.org/officeDocument/2006/relationships/image"/><Relationship Id="rId132" Target="embeddings/oleObject62.bin" Type="http://schemas.openxmlformats.org/officeDocument/2006/relationships/oleObject"/><Relationship Id="rId1320" Target="embeddings/oleObject760.bin" Type="http://schemas.openxmlformats.org/officeDocument/2006/relationships/oleObject"/><Relationship Id="rId1321" Target="media/image553.wmf" Type="http://schemas.openxmlformats.org/officeDocument/2006/relationships/image"/><Relationship Id="rId1322" Target="embeddings/oleObject761.bin" Type="http://schemas.openxmlformats.org/officeDocument/2006/relationships/oleObject"/><Relationship Id="rId1323" Target="media/image554.wmf" Type="http://schemas.openxmlformats.org/officeDocument/2006/relationships/image"/><Relationship Id="rId1324" Target="embeddings/oleObject762.bin" Type="http://schemas.openxmlformats.org/officeDocument/2006/relationships/oleObject"/><Relationship Id="rId1325" Target="media/image555.wmf" Type="http://schemas.openxmlformats.org/officeDocument/2006/relationships/image"/><Relationship Id="rId1326" Target="embeddings/oleObject763.bin" Type="http://schemas.openxmlformats.org/officeDocument/2006/relationships/oleObject"/><Relationship Id="rId1327" Target="media/image556.wmf" Type="http://schemas.openxmlformats.org/officeDocument/2006/relationships/image"/><Relationship Id="rId1328" Target="embeddings/oleObject764.bin" Type="http://schemas.openxmlformats.org/officeDocument/2006/relationships/oleObject"/><Relationship Id="rId1329" Target="media/image557.wmf" Type="http://schemas.openxmlformats.org/officeDocument/2006/relationships/image"/><Relationship Id="rId133" Target="media/image64.wmf" Type="http://schemas.openxmlformats.org/officeDocument/2006/relationships/image"/><Relationship Id="rId1330" Target="embeddings/oleObject765.bin" Type="http://schemas.openxmlformats.org/officeDocument/2006/relationships/oleObject"/><Relationship Id="rId1331" Target="media/image558.wmf" Type="http://schemas.openxmlformats.org/officeDocument/2006/relationships/image"/><Relationship Id="rId1332" Target="embeddings/oleObject766.bin" Type="http://schemas.openxmlformats.org/officeDocument/2006/relationships/oleObject"/><Relationship Id="rId1333" Target="media/image559.wmf" Type="http://schemas.openxmlformats.org/officeDocument/2006/relationships/image"/><Relationship Id="rId1334" Target="embeddings/oleObject767.bin" Type="http://schemas.openxmlformats.org/officeDocument/2006/relationships/oleObject"/><Relationship Id="rId1335" Target="media/image560.wmf" Type="http://schemas.openxmlformats.org/officeDocument/2006/relationships/image"/><Relationship Id="rId1336" Target="embeddings/oleObject768.bin" Type="http://schemas.openxmlformats.org/officeDocument/2006/relationships/oleObject"/><Relationship Id="rId1337" Target="media/image561.wmf" Type="http://schemas.openxmlformats.org/officeDocument/2006/relationships/image"/><Relationship Id="rId1338" Target="embeddings/oleObject769.bin" Type="http://schemas.openxmlformats.org/officeDocument/2006/relationships/oleObject"/><Relationship Id="rId1339" Target="media/image562.wmf" Type="http://schemas.openxmlformats.org/officeDocument/2006/relationships/image"/><Relationship Id="rId134" Target="embeddings/oleObject63.bin" Type="http://schemas.openxmlformats.org/officeDocument/2006/relationships/oleObject"/><Relationship Id="rId1340" Target="embeddings/oleObject770.bin" Type="http://schemas.openxmlformats.org/officeDocument/2006/relationships/oleObject"/><Relationship Id="rId1341" Target="media/image563.wmf" Type="http://schemas.openxmlformats.org/officeDocument/2006/relationships/image"/><Relationship Id="rId1342" Target="embeddings/oleObject771.bin" Type="http://schemas.openxmlformats.org/officeDocument/2006/relationships/oleObject"/><Relationship Id="rId1343" Target="media/image564.wmf" Type="http://schemas.openxmlformats.org/officeDocument/2006/relationships/image"/><Relationship Id="rId1344" Target="embeddings/oleObject772.bin" Type="http://schemas.openxmlformats.org/officeDocument/2006/relationships/oleObject"/><Relationship Id="rId1345" Target="media/image565.wmf" Type="http://schemas.openxmlformats.org/officeDocument/2006/relationships/image"/><Relationship Id="rId1346" Target="embeddings/oleObject773.bin" Type="http://schemas.openxmlformats.org/officeDocument/2006/relationships/oleObject"/><Relationship Id="rId1347" Target="media/image566.wmf" Type="http://schemas.openxmlformats.org/officeDocument/2006/relationships/image"/><Relationship Id="rId1348" Target="embeddings/oleObject774.bin" Type="http://schemas.openxmlformats.org/officeDocument/2006/relationships/oleObject"/><Relationship Id="rId1349" Target="media/image567.wmf" Type="http://schemas.openxmlformats.org/officeDocument/2006/relationships/image"/><Relationship Id="rId135" Target="media/image65.wmf" Type="http://schemas.openxmlformats.org/officeDocument/2006/relationships/image"/><Relationship Id="rId1350" Target="embeddings/oleObject775.bin" Type="http://schemas.openxmlformats.org/officeDocument/2006/relationships/oleObject"/><Relationship Id="rId1351" Target="media/image568.wmf" Type="http://schemas.openxmlformats.org/officeDocument/2006/relationships/image"/><Relationship Id="rId1352" Target="embeddings/oleObject776.bin" Type="http://schemas.openxmlformats.org/officeDocument/2006/relationships/oleObject"/><Relationship Id="rId1353" Target="media/image569.wmf" Type="http://schemas.openxmlformats.org/officeDocument/2006/relationships/image"/><Relationship Id="rId1354" Target="embeddings/oleObject777.bin" Type="http://schemas.openxmlformats.org/officeDocument/2006/relationships/oleObject"/><Relationship Id="rId1355" Target="media/image570.wmf" Type="http://schemas.openxmlformats.org/officeDocument/2006/relationships/image"/><Relationship Id="rId1356" Target="embeddings/oleObject778.bin" Type="http://schemas.openxmlformats.org/officeDocument/2006/relationships/oleObject"/><Relationship Id="rId1357" Target="media/image571.wmf" Type="http://schemas.openxmlformats.org/officeDocument/2006/relationships/image"/><Relationship Id="rId1358" Target="embeddings/oleObject779.bin" Type="http://schemas.openxmlformats.org/officeDocument/2006/relationships/oleObject"/><Relationship Id="rId1359" Target="media/image572.wmf" Type="http://schemas.openxmlformats.org/officeDocument/2006/relationships/image"/><Relationship Id="rId136" Target="embeddings/oleObject64.bin" Type="http://schemas.openxmlformats.org/officeDocument/2006/relationships/oleObject"/><Relationship Id="rId1360" Target="embeddings/oleObject780.bin" Type="http://schemas.openxmlformats.org/officeDocument/2006/relationships/oleObject"/><Relationship Id="rId1361" Target="media/image573.wmf" Type="http://schemas.openxmlformats.org/officeDocument/2006/relationships/image"/><Relationship Id="rId1362" Target="embeddings/oleObject781.bin" Type="http://schemas.openxmlformats.org/officeDocument/2006/relationships/oleObject"/><Relationship Id="rId1363" Target="media/image574.wmf" Type="http://schemas.openxmlformats.org/officeDocument/2006/relationships/image"/><Relationship Id="rId1364" Target="embeddings/oleObject782.bin" Type="http://schemas.openxmlformats.org/officeDocument/2006/relationships/oleObject"/><Relationship Id="rId1365" Target="media/image575.wmf" Type="http://schemas.openxmlformats.org/officeDocument/2006/relationships/image"/><Relationship Id="rId1366" Target="embeddings/oleObject783.bin" Type="http://schemas.openxmlformats.org/officeDocument/2006/relationships/oleObject"/><Relationship Id="rId1367" Target="media/image576.wmf" Type="http://schemas.openxmlformats.org/officeDocument/2006/relationships/image"/><Relationship Id="rId1368" Target="embeddings/oleObject784.bin" Type="http://schemas.openxmlformats.org/officeDocument/2006/relationships/oleObject"/><Relationship Id="rId1369" Target="media/image577.wmf" Type="http://schemas.openxmlformats.org/officeDocument/2006/relationships/image"/><Relationship Id="rId137" Target="media/image66.wmf" Type="http://schemas.openxmlformats.org/officeDocument/2006/relationships/image"/><Relationship Id="rId1370" Target="embeddings/oleObject785.bin" Type="http://schemas.openxmlformats.org/officeDocument/2006/relationships/oleObject"/><Relationship Id="rId1371" Target="media/image578.wmf" Type="http://schemas.openxmlformats.org/officeDocument/2006/relationships/image"/><Relationship Id="rId1372" Target="embeddings/oleObject786.bin" Type="http://schemas.openxmlformats.org/officeDocument/2006/relationships/oleObject"/><Relationship Id="rId1373" Target="media/image579.wmf" Type="http://schemas.openxmlformats.org/officeDocument/2006/relationships/image"/><Relationship Id="rId1374" Target="embeddings/oleObject787.bin" Type="http://schemas.openxmlformats.org/officeDocument/2006/relationships/oleObject"/><Relationship Id="rId1375" Target="media/image580.wmf" Type="http://schemas.openxmlformats.org/officeDocument/2006/relationships/image"/><Relationship Id="rId1376" Target="embeddings/oleObject788.bin" Type="http://schemas.openxmlformats.org/officeDocument/2006/relationships/oleObject"/><Relationship Id="rId1377" Target="media/image581.wmf" Type="http://schemas.openxmlformats.org/officeDocument/2006/relationships/image"/><Relationship Id="rId1378" Target="embeddings/oleObject789.bin" Type="http://schemas.openxmlformats.org/officeDocument/2006/relationships/oleObject"/><Relationship Id="rId1379" Target="media/image582.wmf" Type="http://schemas.openxmlformats.org/officeDocument/2006/relationships/image"/><Relationship Id="rId138" Target="embeddings/oleObject65.bin" Type="http://schemas.openxmlformats.org/officeDocument/2006/relationships/oleObject"/><Relationship Id="rId1380" Target="embeddings/oleObject790.bin" Type="http://schemas.openxmlformats.org/officeDocument/2006/relationships/oleObject"/><Relationship Id="rId1381" Target="media/image583.wmf" Type="http://schemas.openxmlformats.org/officeDocument/2006/relationships/image"/><Relationship Id="rId1382" Target="embeddings/oleObject791.bin" Type="http://schemas.openxmlformats.org/officeDocument/2006/relationships/oleObject"/><Relationship Id="rId1383" Target="media/image584.wmf" Type="http://schemas.openxmlformats.org/officeDocument/2006/relationships/image"/><Relationship Id="rId1384" Target="embeddings/oleObject792.bin" Type="http://schemas.openxmlformats.org/officeDocument/2006/relationships/oleObject"/><Relationship Id="rId1385" Target="embeddings/oleObject793.bin" Type="http://schemas.openxmlformats.org/officeDocument/2006/relationships/oleObject"/><Relationship Id="rId1386" Target="media/image585.wmf" Type="http://schemas.openxmlformats.org/officeDocument/2006/relationships/image"/><Relationship Id="rId1387" Target="embeddings/oleObject794.bin" Type="http://schemas.openxmlformats.org/officeDocument/2006/relationships/oleObject"/><Relationship Id="rId1388" Target="media/image586.wmf" Type="http://schemas.openxmlformats.org/officeDocument/2006/relationships/image"/><Relationship Id="rId1389" Target="embeddings/oleObject795.bin" Type="http://schemas.openxmlformats.org/officeDocument/2006/relationships/oleObject"/><Relationship Id="rId139" Target="media/image67.wmf" Type="http://schemas.openxmlformats.org/officeDocument/2006/relationships/image"/><Relationship Id="rId1390" Target="media/image587.wmf" Type="http://schemas.openxmlformats.org/officeDocument/2006/relationships/image"/><Relationship Id="rId1391" Target="embeddings/oleObject796.bin" Type="http://schemas.openxmlformats.org/officeDocument/2006/relationships/oleObject"/><Relationship Id="rId1392" Target="media/image588.wmf" Type="http://schemas.openxmlformats.org/officeDocument/2006/relationships/image"/><Relationship Id="rId1393" Target="embeddings/oleObject797.bin" Type="http://schemas.openxmlformats.org/officeDocument/2006/relationships/oleObject"/><Relationship Id="rId1394" Target="media/image589.wmf" Type="http://schemas.openxmlformats.org/officeDocument/2006/relationships/image"/><Relationship Id="rId1395" Target="embeddings/oleObject798.bin" Type="http://schemas.openxmlformats.org/officeDocument/2006/relationships/oleObject"/><Relationship Id="rId1396" Target="media/image590.wmf" Type="http://schemas.openxmlformats.org/officeDocument/2006/relationships/image"/><Relationship Id="rId1397" Target="embeddings/oleObject799.bin" Type="http://schemas.openxmlformats.org/officeDocument/2006/relationships/oleObject"/><Relationship Id="rId1398" Target="media/image591.wmf" Type="http://schemas.openxmlformats.org/officeDocument/2006/relationships/image"/><Relationship Id="rId1399" Target="embeddings/oleObject800.bin" Type="http://schemas.openxmlformats.org/officeDocument/2006/relationships/oleObject"/><Relationship Id="rId14" Target="embeddings/oleObject3.bin" Type="http://schemas.openxmlformats.org/officeDocument/2006/relationships/oleObject"/><Relationship Id="rId140" Target="embeddings/oleObject66.bin" Type="http://schemas.openxmlformats.org/officeDocument/2006/relationships/oleObject"/><Relationship Id="rId1400" Target="media/image592.wmf" Type="http://schemas.openxmlformats.org/officeDocument/2006/relationships/image"/><Relationship Id="rId1401" Target="embeddings/oleObject801.bin" Type="http://schemas.openxmlformats.org/officeDocument/2006/relationships/oleObject"/><Relationship Id="rId1402" Target="media/image593.wmf" Type="http://schemas.openxmlformats.org/officeDocument/2006/relationships/image"/><Relationship Id="rId1403" Target="embeddings/oleObject802.bin" Type="http://schemas.openxmlformats.org/officeDocument/2006/relationships/oleObject"/><Relationship Id="rId1404" Target="media/image594.wmf" Type="http://schemas.openxmlformats.org/officeDocument/2006/relationships/image"/><Relationship Id="rId1405" Target="embeddings/oleObject803.bin" Type="http://schemas.openxmlformats.org/officeDocument/2006/relationships/oleObject"/><Relationship Id="rId1406" Target="media/image595.wmf" Type="http://schemas.openxmlformats.org/officeDocument/2006/relationships/image"/><Relationship Id="rId1407" Target="embeddings/oleObject804.bin" Type="http://schemas.openxmlformats.org/officeDocument/2006/relationships/oleObject"/><Relationship Id="rId1408" Target="media/image596.wmf" Type="http://schemas.openxmlformats.org/officeDocument/2006/relationships/image"/><Relationship Id="rId1409" Target="embeddings/oleObject805.bin" Type="http://schemas.openxmlformats.org/officeDocument/2006/relationships/oleObject"/><Relationship Id="rId141" Target="media/image68.wmf" Type="http://schemas.openxmlformats.org/officeDocument/2006/relationships/image"/><Relationship Id="rId1410" Target="media/image597.wmf" Type="http://schemas.openxmlformats.org/officeDocument/2006/relationships/image"/><Relationship Id="rId1411" Target="embeddings/oleObject806.bin" Type="http://schemas.openxmlformats.org/officeDocument/2006/relationships/oleObject"/><Relationship Id="rId1412" Target="media/image598.wmf" Type="http://schemas.openxmlformats.org/officeDocument/2006/relationships/image"/><Relationship Id="rId1413" Target="embeddings/oleObject807.bin" Type="http://schemas.openxmlformats.org/officeDocument/2006/relationships/oleObject"/><Relationship Id="rId1414" Target="media/image599.wmf" Type="http://schemas.openxmlformats.org/officeDocument/2006/relationships/image"/><Relationship Id="rId1415" Target="embeddings/oleObject808.bin" Type="http://schemas.openxmlformats.org/officeDocument/2006/relationships/oleObject"/><Relationship Id="rId1416" Target="media/image600.wmf" Type="http://schemas.openxmlformats.org/officeDocument/2006/relationships/image"/><Relationship Id="rId1417" Target="embeddings/oleObject809.bin" Type="http://schemas.openxmlformats.org/officeDocument/2006/relationships/oleObject"/><Relationship Id="rId1418" Target="media/image601.wmf" Type="http://schemas.openxmlformats.org/officeDocument/2006/relationships/image"/><Relationship Id="rId1419" Target="embeddings/oleObject810.bin" Type="http://schemas.openxmlformats.org/officeDocument/2006/relationships/oleObject"/><Relationship Id="rId142" Target="embeddings/oleObject67.bin" Type="http://schemas.openxmlformats.org/officeDocument/2006/relationships/oleObject"/><Relationship Id="rId1420" Target="media/image602.wmf" Type="http://schemas.openxmlformats.org/officeDocument/2006/relationships/image"/><Relationship Id="rId1421" Target="embeddings/oleObject811.bin" Type="http://schemas.openxmlformats.org/officeDocument/2006/relationships/oleObject"/><Relationship Id="rId1422" Target="embeddings/oleObject812.bin" Type="http://schemas.openxmlformats.org/officeDocument/2006/relationships/oleObject"/><Relationship Id="rId1423" Target="media/image603.wmf" Type="http://schemas.openxmlformats.org/officeDocument/2006/relationships/image"/><Relationship Id="rId1424" Target="embeddings/oleObject813.bin" Type="http://schemas.openxmlformats.org/officeDocument/2006/relationships/oleObject"/><Relationship Id="rId1425" Target="media/image604.wmf" Type="http://schemas.openxmlformats.org/officeDocument/2006/relationships/image"/><Relationship Id="rId1426" Target="embeddings/oleObject814.bin" Type="http://schemas.openxmlformats.org/officeDocument/2006/relationships/oleObject"/><Relationship Id="rId1427" Target="media/image605.wmf" Type="http://schemas.openxmlformats.org/officeDocument/2006/relationships/image"/><Relationship Id="rId1428" Target="embeddings/oleObject815.bin" Type="http://schemas.openxmlformats.org/officeDocument/2006/relationships/oleObject"/><Relationship Id="rId1429" Target="media/image606.wmf" Type="http://schemas.openxmlformats.org/officeDocument/2006/relationships/image"/><Relationship Id="rId143" Target="embeddings/oleObject68.bin" Type="http://schemas.openxmlformats.org/officeDocument/2006/relationships/oleObject"/><Relationship Id="rId1430" Target="embeddings/oleObject816.bin" Type="http://schemas.openxmlformats.org/officeDocument/2006/relationships/oleObject"/><Relationship Id="rId1431" Target="media/image607.wmf" Type="http://schemas.openxmlformats.org/officeDocument/2006/relationships/image"/><Relationship Id="rId1432" Target="embeddings/oleObject817.bin" Type="http://schemas.openxmlformats.org/officeDocument/2006/relationships/oleObject"/><Relationship Id="rId1433" Target="media/image608.wmf" Type="http://schemas.openxmlformats.org/officeDocument/2006/relationships/image"/><Relationship Id="rId1434" Target="embeddings/oleObject818.bin" Type="http://schemas.openxmlformats.org/officeDocument/2006/relationships/oleObject"/><Relationship Id="rId1435" Target="embeddings/oleObject819.bin" Type="http://schemas.openxmlformats.org/officeDocument/2006/relationships/oleObject"/><Relationship Id="rId1436" Target="embeddings/oleObject820.bin" Type="http://schemas.openxmlformats.org/officeDocument/2006/relationships/oleObject"/><Relationship Id="rId1437" Target="media/image609.wmf" Type="http://schemas.openxmlformats.org/officeDocument/2006/relationships/image"/><Relationship Id="rId1438" Target="embeddings/oleObject821.bin" Type="http://schemas.openxmlformats.org/officeDocument/2006/relationships/oleObject"/><Relationship Id="rId1439" Target="media/image610.png" Type="http://schemas.openxmlformats.org/officeDocument/2006/relationships/image"/><Relationship Id="rId144" Target="media/image69.wmf" Type="http://schemas.openxmlformats.org/officeDocument/2006/relationships/image"/><Relationship Id="rId1440" Target="media/image611.png" Type="http://schemas.openxmlformats.org/officeDocument/2006/relationships/image"/><Relationship Id="rId1441" Target="media/image612.wmf" Type="http://schemas.openxmlformats.org/officeDocument/2006/relationships/image"/><Relationship Id="rId1442" Target="embeddings/oleObject822.bin" Type="http://schemas.openxmlformats.org/officeDocument/2006/relationships/oleObject"/><Relationship Id="rId1443" Target="media/image613.wmf" Type="http://schemas.openxmlformats.org/officeDocument/2006/relationships/image"/><Relationship Id="rId1444" Target="embeddings/oleObject823.bin" Type="http://schemas.openxmlformats.org/officeDocument/2006/relationships/oleObject"/><Relationship Id="rId1445" Target="media/image614.wmf" Type="http://schemas.openxmlformats.org/officeDocument/2006/relationships/image"/><Relationship Id="rId1446" Target="embeddings/oleObject824.bin" Type="http://schemas.openxmlformats.org/officeDocument/2006/relationships/oleObject"/><Relationship Id="rId1447" Target="media/image615.wmf" Type="http://schemas.openxmlformats.org/officeDocument/2006/relationships/image"/><Relationship Id="rId1448" Target="embeddings/oleObject825.bin" Type="http://schemas.openxmlformats.org/officeDocument/2006/relationships/oleObject"/><Relationship Id="rId1449" Target="media/image616.wmf" Type="http://schemas.openxmlformats.org/officeDocument/2006/relationships/image"/><Relationship Id="rId145" Target="embeddings/oleObject69.bin" Type="http://schemas.openxmlformats.org/officeDocument/2006/relationships/oleObject"/><Relationship Id="rId1450" Target="embeddings/oleObject826.bin" Type="http://schemas.openxmlformats.org/officeDocument/2006/relationships/oleObject"/><Relationship Id="rId1451" Target="media/image617.wmf" Type="http://schemas.openxmlformats.org/officeDocument/2006/relationships/image"/><Relationship Id="rId1452" Target="embeddings/oleObject827.bin" Type="http://schemas.openxmlformats.org/officeDocument/2006/relationships/oleObject"/><Relationship Id="rId1453" Target="media/image618.wmf" Type="http://schemas.openxmlformats.org/officeDocument/2006/relationships/image"/><Relationship Id="rId1454" Target="embeddings/oleObject828.bin" Type="http://schemas.openxmlformats.org/officeDocument/2006/relationships/oleObject"/><Relationship Id="rId1455" Target="media/image619.wmf" Type="http://schemas.openxmlformats.org/officeDocument/2006/relationships/image"/><Relationship Id="rId1456" Target="embeddings/oleObject829.bin" Type="http://schemas.openxmlformats.org/officeDocument/2006/relationships/oleObject"/><Relationship Id="rId1457" Target="media/image620.wmf" Type="http://schemas.openxmlformats.org/officeDocument/2006/relationships/image"/><Relationship Id="rId1458" Target="embeddings/oleObject830.bin" Type="http://schemas.openxmlformats.org/officeDocument/2006/relationships/oleObject"/><Relationship Id="rId1459" Target="media/image621.wmf" Type="http://schemas.openxmlformats.org/officeDocument/2006/relationships/image"/><Relationship Id="rId146" Target="media/image70.wmf" Type="http://schemas.openxmlformats.org/officeDocument/2006/relationships/image"/><Relationship Id="rId1460" Target="embeddings/oleObject831.bin" Type="http://schemas.openxmlformats.org/officeDocument/2006/relationships/oleObject"/><Relationship Id="rId1461" Target="media/image622.wmf" Type="http://schemas.openxmlformats.org/officeDocument/2006/relationships/image"/><Relationship Id="rId1462" Target="embeddings/oleObject832.bin" Type="http://schemas.openxmlformats.org/officeDocument/2006/relationships/oleObject"/><Relationship Id="rId1463" Target="media/image623.wmf" Type="http://schemas.openxmlformats.org/officeDocument/2006/relationships/image"/><Relationship Id="rId1464" Target="embeddings/oleObject833.bin" Type="http://schemas.openxmlformats.org/officeDocument/2006/relationships/oleObject"/><Relationship Id="rId1465" Target="media/image624.png" Type="http://schemas.openxmlformats.org/officeDocument/2006/relationships/image"/><Relationship Id="rId1466" Target="media/hdphoto2.wdp" Type="http://schemas.microsoft.com/office/2007/relationships/hdphoto"/><Relationship Id="rId1467" Target="embeddings/oleObject834.bin" Type="http://schemas.openxmlformats.org/officeDocument/2006/relationships/oleObject"/><Relationship Id="rId1468" Target="embeddings/oleObject835.bin" Type="http://schemas.openxmlformats.org/officeDocument/2006/relationships/oleObject"/><Relationship Id="rId1469" Target="embeddings/oleObject836.bin" Type="http://schemas.openxmlformats.org/officeDocument/2006/relationships/oleObject"/><Relationship Id="rId147" Target="embeddings/oleObject70.bin" Type="http://schemas.openxmlformats.org/officeDocument/2006/relationships/oleObject"/><Relationship Id="rId1470" Target="embeddings/oleObject837.bin" Type="http://schemas.openxmlformats.org/officeDocument/2006/relationships/oleObject"/><Relationship Id="rId1471" Target="embeddings/oleObject838.bin" Type="http://schemas.openxmlformats.org/officeDocument/2006/relationships/oleObject"/><Relationship Id="rId1472" Target="media/image625.wmf" Type="http://schemas.openxmlformats.org/officeDocument/2006/relationships/image"/><Relationship Id="rId1473" Target="embeddings/oleObject839.bin" Type="http://schemas.openxmlformats.org/officeDocument/2006/relationships/oleObject"/><Relationship Id="rId1474" Target="media/image626.wmf" Type="http://schemas.openxmlformats.org/officeDocument/2006/relationships/image"/><Relationship Id="rId1475" Target="embeddings/oleObject840.bin" Type="http://schemas.openxmlformats.org/officeDocument/2006/relationships/oleObject"/><Relationship Id="rId1476" Target="media/image627.wmf" Type="http://schemas.openxmlformats.org/officeDocument/2006/relationships/image"/><Relationship Id="rId1477" Target="embeddings/oleObject841.bin" Type="http://schemas.openxmlformats.org/officeDocument/2006/relationships/oleObject"/><Relationship Id="rId1478" Target="media/image628.wmf" Type="http://schemas.openxmlformats.org/officeDocument/2006/relationships/image"/><Relationship Id="rId1479" Target="embeddings/oleObject842.bin" Type="http://schemas.openxmlformats.org/officeDocument/2006/relationships/oleObject"/><Relationship Id="rId148" Target="media/image71.wmf" Type="http://schemas.openxmlformats.org/officeDocument/2006/relationships/image"/><Relationship Id="rId1480" Target="media/image629.wmf" Type="http://schemas.openxmlformats.org/officeDocument/2006/relationships/image"/><Relationship Id="rId1481" Target="embeddings/oleObject843.bin" Type="http://schemas.openxmlformats.org/officeDocument/2006/relationships/oleObject"/><Relationship Id="rId1482" Target="media/image630.wmf" Type="http://schemas.openxmlformats.org/officeDocument/2006/relationships/image"/><Relationship Id="rId1483" Target="embeddings/oleObject844.bin" Type="http://schemas.openxmlformats.org/officeDocument/2006/relationships/oleObject"/><Relationship Id="rId1484" Target="embeddings/oleObject845.bin" Type="http://schemas.openxmlformats.org/officeDocument/2006/relationships/oleObject"/><Relationship Id="rId1485" Target="embeddings/oleObject846.bin" Type="http://schemas.openxmlformats.org/officeDocument/2006/relationships/oleObject"/><Relationship Id="rId1486" Target="embeddings/oleObject847.bin" Type="http://schemas.openxmlformats.org/officeDocument/2006/relationships/oleObject"/><Relationship Id="rId1487" Target="embeddings/oleObject848.bin" Type="http://schemas.openxmlformats.org/officeDocument/2006/relationships/oleObject"/><Relationship Id="rId1488" Target="embeddings/oleObject849.bin" Type="http://schemas.openxmlformats.org/officeDocument/2006/relationships/oleObject"/><Relationship Id="rId1489" Target="embeddings/oleObject850.bin" Type="http://schemas.openxmlformats.org/officeDocument/2006/relationships/oleObject"/><Relationship Id="rId149" Target="embeddings/oleObject71.bin" Type="http://schemas.openxmlformats.org/officeDocument/2006/relationships/oleObject"/><Relationship Id="rId1490" Target="embeddings/oleObject851.bin" Type="http://schemas.openxmlformats.org/officeDocument/2006/relationships/oleObject"/><Relationship Id="rId1491" Target="media/image631.wmf" Type="http://schemas.openxmlformats.org/officeDocument/2006/relationships/image"/><Relationship Id="rId1492" Target="embeddings/oleObject852.bin" Type="http://schemas.openxmlformats.org/officeDocument/2006/relationships/oleObject"/><Relationship Id="rId1493" Target="media/image632.wmf" Type="http://schemas.openxmlformats.org/officeDocument/2006/relationships/image"/><Relationship Id="rId1494" Target="embeddings/oleObject853.bin" Type="http://schemas.openxmlformats.org/officeDocument/2006/relationships/oleObject"/><Relationship Id="rId1495" Target="media/image633.wmf" Type="http://schemas.openxmlformats.org/officeDocument/2006/relationships/image"/><Relationship Id="rId1496" Target="embeddings/oleObject854.bin" Type="http://schemas.openxmlformats.org/officeDocument/2006/relationships/oleObject"/><Relationship Id="rId1497" Target="embeddings/oleObject855.bin" Type="http://schemas.openxmlformats.org/officeDocument/2006/relationships/oleObject"/><Relationship Id="rId1498" Target="media/image634.wmf" Type="http://schemas.openxmlformats.org/officeDocument/2006/relationships/image"/><Relationship Id="rId1499" Target="embeddings/oleObject856.bin" Type="http://schemas.openxmlformats.org/officeDocument/2006/relationships/oleObject"/><Relationship Id="rId15" Target="media/image5.wmf" Type="http://schemas.openxmlformats.org/officeDocument/2006/relationships/image"/><Relationship Id="rId150" Target="media/image72.wmf" Type="http://schemas.openxmlformats.org/officeDocument/2006/relationships/image"/><Relationship Id="rId1500" Target="embeddings/oleObject857.bin" Type="http://schemas.openxmlformats.org/officeDocument/2006/relationships/oleObject"/><Relationship Id="rId1501" Target="embeddings/oleObject858.bin" Type="http://schemas.openxmlformats.org/officeDocument/2006/relationships/oleObject"/><Relationship Id="rId1502" Target="embeddings/oleObject859.bin" Type="http://schemas.openxmlformats.org/officeDocument/2006/relationships/oleObject"/><Relationship Id="rId1503" Target="embeddings/oleObject860.bin" Type="http://schemas.openxmlformats.org/officeDocument/2006/relationships/oleObject"/><Relationship Id="rId1504" Target="embeddings/oleObject861.bin" Type="http://schemas.openxmlformats.org/officeDocument/2006/relationships/oleObject"/><Relationship Id="rId1505" Target="media/image635.wmf" Type="http://schemas.openxmlformats.org/officeDocument/2006/relationships/image"/><Relationship Id="rId1506" Target="embeddings/oleObject862.bin" Type="http://schemas.openxmlformats.org/officeDocument/2006/relationships/oleObject"/><Relationship Id="rId1507" Target="media/image636.wmf" Type="http://schemas.openxmlformats.org/officeDocument/2006/relationships/image"/><Relationship Id="rId1508" Target="embeddings/oleObject863.bin" Type="http://schemas.openxmlformats.org/officeDocument/2006/relationships/oleObject"/><Relationship Id="rId1509" Target="media/image637.wmf" Type="http://schemas.openxmlformats.org/officeDocument/2006/relationships/image"/><Relationship Id="rId151" Target="embeddings/oleObject72.bin" Type="http://schemas.openxmlformats.org/officeDocument/2006/relationships/oleObject"/><Relationship Id="rId1510" Target="embeddings/oleObject864.bin" Type="http://schemas.openxmlformats.org/officeDocument/2006/relationships/oleObject"/><Relationship Id="rId1511" Target="embeddings/oleObject865.bin" Type="http://schemas.openxmlformats.org/officeDocument/2006/relationships/oleObject"/><Relationship Id="rId1512" Target="embeddings/oleObject866.bin" Type="http://schemas.openxmlformats.org/officeDocument/2006/relationships/oleObject"/><Relationship Id="rId1513" Target="embeddings/oleObject867.bin" Type="http://schemas.openxmlformats.org/officeDocument/2006/relationships/oleObject"/><Relationship Id="rId1514" Target="embeddings/oleObject868.bin" Type="http://schemas.openxmlformats.org/officeDocument/2006/relationships/oleObject"/><Relationship Id="rId1515" Target="embeddings/oleObject869.bin" Type="http://schemas.openxmlformats.org/officeDocument/2006/relationships/oleObject"/><Relationship Id="rId1516" Target="media/image638.emf" Type="http://schemas.openxmlformats.org/officeDocument/2006/relationships/image"/><Relationship Id="rId1517" Target="embeddings/oleObject870.bin" Type="http://schemas.openxmlformats.org/officeDocument/2006/relationships/oleObject"/><Relationship Id="rId1518" Target="embeddings/oleObject871.bin" Type="http://schemas.openxmlformats.org/officeDocument/2006/relationships/oleObject"/><Relationship Id="rId1519" Target="embeddings/oleObject872.bin" Type="http://schemas.openxmlformats.org/officeDocument/2006/relationships/oleObject"/><Relationship Id="rId152" Target="media/image73.wmf" Type="http://schemas.openxmlformats.org/officeDocument/2006/relationships/image"/><Relationship Id="rId1520" Target="embeddings/oleObject873.bin" Type="http://schemas.openxmlformats.org/officeDocument/2006/relationships/oleObject"/><Relationship Id="rId1521" Target="embeddings/oleObject874.bin" Type="http://schemas.openxmlformats.org/officeDocument/2006/relationships/oleObject"/><Relationship Id="rId1522" Target="embeddings/oleObject875.bin" Type="http://schemas.openxmlformats.org/officeDocument/2006/relationships/oleObject"/><Relationship Id="rId1523" Target="embeddings/oleObject876.bin" Type="http://schemas.openxmlformats.org/officeDocument/2006/relationships/oleObject"/><Relationship Id="rId1524" Target="media/image639.emf" Type="http://schemas.openxmlformats.org/officeDocument/2006/relationships/image"/><Relationship Id="rId1525" Target="embeddings/oleObject877.bin" Type="http://schemas.openxmlformats.org/officeDocument/2006/relationships/oleObject"/><Relationship Id="rId1526" Target="media/image640.emf" Type="http://schemas.openxmlformats.org/officeDocument/2006/relationships/image"/><Relationship Id="rId1527" Target="embeddings/oleObject878.bin" Type="http://schemas.openxmlformats.org/officeDocument/2006/relationships/oleObject"/><Relationship Id="rId1528" Target="media/image641.emf" Type="http://schemas.openxmlformats.org/officeDocument/2006/relationships/image"/><Relationship Id="rId1529" Target="embeddings/oleObject879.bin" Type="http://schemas.openxmlformats.org/officeDocument/2006/relationships/oleObject"/><Relationship Id="rId153" Target="embeddings/oleObject73.bin" Type="http://schemas.openxmlformats.org/officeDocument/2006/relationships/oleObject"/><Relationship Id="rId1530" Target="media/image642.emf" Type="http://schemas.openxmlformats.org/officeDocument/2006/relationships/image"/><Relationship Id="rId1531" Target="embeddings/oleObject880.bin" Type="http://schemas.openxmlformats.org/officeDocument/2006/relationships/oleObject"/><Relationship Id="rId1532" Target="media/image643.emf" Type="http://schemas.openxmlformats.org/officeDocument/2006/relationships/image"/><Relationship Id="rId1533" Target="embeddings/oleObject881.bin" Type="http://schemas.openxmlformats.org/officeDocument/2006/relationships/oleObject"/><Relationship Id="rId1534" Target="embeddings/oleObject882.bin" Type="http://schemas.openxmlformats.org/officeDocument/2006/relationships/oleObject"/><Relationship Id="rId1535" Target="embeddings/oleObject883.bin" Type="http://schemas.openxmlformats.org/officeDocument/2006/relationships/oleObject"/><Relationship Id="rId1536" Target="embeddings/oleObject884.bin" Type="http://schemas.openxmlformats.org/officeDocument/2006/relationships/oleObject"/><Relationship Id="rId1537" Target="embeddings/oleObject885.bin" Type="http://schemas.openxmlformats.org/officeDocument/2006/relationships/oleObject"/><Relationship Id="rId1538" Target="embeddings/oleObject886.bin" Type="http://schemas.openxmlformats.org/officeDocument/2006/relationships/oleObject"/><Relationship Id="rId1539" Target="media/image644.emf" Type="http://schemas.openxmlformats.org/officeDocument/2006/relationships/image"/><Relationship Id="rId154" Target="media/image74.wmf" Type="http://schemas.openxmlformats.org/officeDocument/2006/relationships/image"/><Relationship Id="rId1540" Target="embeddings/oleObject887.bin" Type="http://schemas.openxmlformats.org/officeDocument/2006/relationships/oleObject"/><Relationship Id="rId1541" Target="embeddings/oleObject888.bin" Type="http://schemas.openxmlformats.org/officeDocument/2006/relationships/oleObject"/><Relationship Id="rId1542" Target="embeddings/oleObject889.bin" Type="http://schemas.openxmlformats.org/officeDocument/2006/relationships/oleObject"/><Relationship Id="rId1543" Target="embeddings/oleObject890.bin" Type="http://schemas.openxmlformats.org/officeDocument/2006/relationships/oleObject"/><Relationship Id="rId1544" Target="embeddings/oleObject891.bin" Type="http://schemas.openxmlformats.org/officeDocument/2006/relationships/oleObject"/><Relationship Id="rId1545" Target="embeddings/oleObject892.bin" Type="http://schemas.openxmlformats.org/officeDocument/2006/relationships/oleObject"/><Relationship Id="rId1546" Target="embeddings/oleObject893.bin" Type="http://schemas.openxmlformats.org/officeDocument/2006/relationships/oleObject"/><Relationship Id="rId1547" Target="media/image645.emf" Type="http://schemas.openxmlformats.org/officeDocument/2006/relationships/image"/><Relationship Id="rId1548" Target="embeddings/oleObject894.bin" Type="http://schemas.openxmlformats.org/officeDocument/2006/relationships/oleObject"/><Relationship Id="rId1549" Target="media/image646.emf" Type="http://schemas.openxmlformats.org/officeDocument/2006/relationships/image"/><Relationship Id="rId155" Target="embeddings/oleObject74.bin" Type="http://schemas.openxmlformats.org/officeDocument/2006/relationships/oleObject"/><Relationship Id="rId1550" Target="embeddings/oleObject895.bin" Type="http://schemas.openxmlformats.org/officeDocument/2006/relationships/oleObject"/><Relationship Id="rId1551" Target="media/image647.emf" Type="http://schemas.openxmlformats.org/officeDocument/2006/relationships/image"/><Relationship Id="rId1552" Target="embeddings/oleObject896.bin" Type="http://schemas.openxmlformats.org/officeDocument/2006/relationships/oleObject"/><Relationship Id="rId1553" Target="embeddings/oleObject897.bin" Type="http://schemas.openxmlformats.org/officeDocument/2006/relationships/oleObject"/><Relationship Id="rId1554" Target="embeddings/oleObject898.bin" Type="http://schemas.openxmlformats.org/officeDocument/2006/relationships/oleObject"/><Relationship Id="rId1555" Target="embeddings/oleObject899.bin" Type="http://schemas.openxmlformats.org/officeDocument/2006/relationships/oleObject"/><Relationship Id="rId1556" Target="embeddings/oleObject900.bin" Type="http://schemas.openxmlformats.org/officeDocument/2006/relationships/oleObject"/><Relationship Id="rId1557" Target="embeddings/oleObject901.bin" Type="http://schemas.openxmlformats.org/officeDocument/2006/relationships/oleObject"/><Relationship Id="rId1558" Target="embeddings/oleObject902.bin" Type="http://schemas.openxmlformats.org/officeDocument/2006/relationships/oleObject"/><Relationship Id="rId1559" Target="embeddings/oleObject903.bin" Type="http://schemas.openxmlformats.org/officeDocument/2006/relationships/oleObject"/><Relationship Id="rId156" Target="media/image75.wmf" Type="http://schemas.openxmlformats.org/officeDocument/2006/relationships/image"/><Relationship Id="rId1560" Target="embeddings/oleObject904.bin" Type="http://schemas.openxmlformats.org/officeDocument/2006/relationships/oleObject"/><Relationship Id="rId1561" Target="media/image648.wmf" Type="http://schemas.openxmlformats.org/officeDocument/2006/relationships/image"/><Relationship Id="rId1562" Target="embeddings/oleObject905.bin" Type="http://schemas.openxmlformats.org/officeDocument/2006/relationships/oleObject"/><Relationship Id="rId1563" Target="media/image649.wmf" Type="http://schemas.openxmlformats.org/officeDocument/2006/relationships/image"/><Relationship Id="rId1564" Target="embeddings/oleObject906.bin" Type="http://schemas.openxmlformats.org/officeDocument/2006/relationships/oleObject"/><Relationship Id="rId1565" Target="embeddings/oleObject907.bin" Type="http://schemas.openxmlformats.org/officeDocument/2006/relationships/oleObject"/><Relationship Id="rId1566" Target="embeddings/oleObject908.bin" Type="http://schemas.openxmlformats.org/officeDocument/2006/relationships/oleObject"/><Relationship Id="rId1567" Target="embeddings/oleObject909.bin" Type="http://schemas.openxmlformats.org/officeDocument/2006/relationships/oleObject"/><Relationship Id="rId1568" Target="embeddings/oleObject910.bin" Type="http://schemas.openxmlformats.org/officeDocument/2006/relationships/oleObject"/><Relationship Id="rId1569" Target="embeddings/oleObject911.bin" Type="http://schemas.openxmlformats.org/officeDocument/2006/relationships/oleObject"/><Relationship Id="rId157" Target="embeddings/oleObject75.bin" Type="http://schemas.openxmlformats.org/officeDocument/2006/relationships/oleObject"/><Relationship Id="rId1570" Target="embeddings/oleObject912.bin" Type="http://schemas.openxmlformats.org/officeDocument/2006/relationships/oleObject"/><Relationship Id="rId1571" Target="embeddings/oleObject913.bin" Type="http://schemas.openxmlformats.org/officeDocument/2006/relationships/oleObject"/><Relationship Id="rId1572" Target="embeddings/oleObject914.bin" Type="http://schemas.openxmlformats.org/officeDocument/2006/relationships/oleObject"/><Relationship Id="rId1573" Target="embeddings/oleObject915.bin" Type="http://schemas.openxmlformats.org/officeDocument/2006/relationships/oleObject"/><Relationship Id="rId1574" Target="media/image650.emf" Type="http://schemas.openxmlformats.org/officeDocument/2006/relationships/image"/><Relationship Id="rId1575" Target="embeddings/oleObject916.bin" Type="http://schemas.openxmlformats.org/officeDocument/2006/relationships/oleObject"/><Relationship Id="rId1576" Target="embeddings/oleObject917.bin" Type="http://schemas.openxmlformats.org/officeDocument/2006/relationships/oleObject"/><Relationship Id="rId1577" Target="embeddings/oleObject918.bin" Type="http://schemas.openxmlformats.org/officeDocument/2006/relationships/oleObject"/><Relationship Id="rId1578" Target="embeddings/oleObject919.bin" Type="http://schemas.openxmlformats.org/officeDocument/2006/relationships/oleObject"/><Relationship Id="rId1579" Target="embeddings/oleObject920.bin" Type="http://schemas.openxmlformats.org/officeDocument/2006/relationships/oleObject"/><Relationship Id="rId158" Target="media/image76.wmf" Type="http://schemas.openxmlformats.org/officeDocument/2006/relationships/image"/><Relationship Id="rId1580" Target="embeddings/oleObject921.bin" Type="http://schemas.openxmlformats.org/officeDocument/2006/relationships/oleObject"/><Relationship Id="rId1581" Target="embeddings/oleObject922.bin" Type="http://schemas.openxmlformats.org/officeDocument/2006/relationships/oleObject"/><Relationship Id="rId1582" Target="media/image651.png" Type="http://schemas.openxmlformats.org/officeDocument/2006/relationships/image"/><Relationship Id="rId1583" Target="media/image652.wmf" Type="http://schemas.openxmlformats.org/officeDocument/2006/relationships/image"/><Relationship Id="rId1584" Target="embeddings/oleObject923.bin" Type="http://schemas.openxmlformats.org/officeDocument/2006/relationships/oleObject"/><Relationship Id="rId1585" Target="media/image653.wmf" Type="http://schemas.openxmlformats.org/officeDocument/2006/relationships/image"/><Relationship Id="rId1586" Target="embeddings/oleObject924.bin" Type="http://schemas.openxmlformats.org/officeDocument/2006/relationships/oleObject"/><Relationship Id="rId1587" Target="media/image654.wmf" Type="http://schemas.openxmlformats.org/officeDocument/2006/relationships/image"/><Relationship Id="rId1588" Target="embeddings/oleObject925.bin" Type="http://schemas.openxmlformats.org/officeDocument/2006/relationships/oleObject"/><Relationship Id="rId1589" Target="media/image655.wmf" Type="http://schemas.openxmlformats.org/officeDocument/2006/relationships/image"/><Relationship Id="rId159" Target="embeddings/oleObject76.bin" Type="http://schemas.openxmlformats.org/officeDocument/2006/relationships/oleObject"/><Relationship Id="rId1590" Target="embeddings/oleObject926.bin" Type="http://schemas.openxmlformats.org/officeDocument/2006/relationships/oleObject"/><Relationship Id="rId1591" Target="embeddings/oleObject927.bin" Type="http://schemas.openxmlformats.org/officeDocument/2006/relationships/oleObject"/><Relationship Id="rId1592" Target="embeddings/oleObject928.bin" Type="http://schemas.openxmlformats.org/officeDocument/2006/relationships/oleObject"/><Relationship Id="rId1593" Target="embeddings/oleObject929.bin" Type="http://schemas.openxmlformats.org/officeDocument/2006/relationships/oleObject"/><Relationship Id="rId1594" Target="embeddings/oleObject930.bin" Type="http://schemas.openxmlformats.org/officeDocument/2006/relationships/oleObject"/><Relationship Id="rId1595" Target="embeddings/oleObject931.bin" Type="http://schemas.openxmlformats.org/officeDocument/2006/relationships/oleObject"/><Relationship Id="rId1596" Target="embeddings/oleObject932.bin" Type="http://schemas.openxmlformats.org/officeDocument/2006/relationships/oleObject"/><Relationship Id="rId1597" Target="embeddings/oleObject933.bin" Type="http://schemas.openxmlformats.org/officeDocument/2006/relationships/oleObject"/><Relationship Id="rId1598" Target="embeddings/oleObject934.bin" Type="http://schemas.openxmlformats.org/officeDocument/2006/relationships/oleObject"/><Relationship Id="rId1599" Target="media/image656.wmf" Type="http://schemas.openxmlformats.org/officeDocument/2006/relationships/image"/><Relationship Id="rId16" Target="embeddings/oleObject4.bin" Type="http://schemas.openxmlformats.org/officeDocument/2006/relationships/oleObject"/><Relationship Id="rId160" Target="media/image77.wmf" Type="http://schemas.openxmlformats.org/officeDocument/2006/relationships/image"/><Relationship Id="rId1600" Target="embeddings/oleObject935.bin" Type="http://schemas.openxmlformats.org/officeDocument/2006/relationships/oleObject"/><Relationship Id="rId1601" Target="media/image657.wmf" Type="http://schemas.openxmlformats.org/officeDocument/2006/relationships/image"/><Relationship Id="rId1602" Target="embeddings/oleObject936.bin" Type="http://schemas.openxmlformats.org/officeDocument/2006/relationships/oleObject"/><Relationship Id="rId1603" Target="media/image658.wmf" Type="http://schemas.openxmlformats.org/officeDocument/2006/relationships/image"/><Relationship Id="rId1604" Target="embeddings/oleObject937.bin" Type="http://schemas.openxmlformats.org/officeDocument/2006/relationships/oleObject"/><Relationship Id="rId1605" Target="media/image659.wmf" Type="http://schemas.openxmlformats.org/officeDocument/2006/relationships/image"/><Relationship Id="rId1606" Target="embeddings/oleObject938.bin" Type="http://schemas.openxmlformats.org/officeDocument/2006/relationships/oleObject"/><Relationship Id="rId1607" Target="media/image660.wmf" Type="http://schemas.openxmlformats.org/officeDocument/2006/relationships/image"/><Relationship Id="rId1608" Target="embeddings/oleObject939.bin" Type="http://schemas.openxmlformats.org/officeDocument/2006/relationships/oleObject"/><Relationship Id="rId1609" Target="media/image661.wmf" Type="http://schemas.openxmlformats.org/officeDocument/2006/relationships/image"/><Relationship Id="rId161" Target="embeddings/oleObject77.bin" Type="http://schemas.openxmlformats.org/officeDocument/2006/relationships/oleObject"/><Relationship Id="rId1610" Target="embeddings/oleObject940.bin" Type="http://schemas.openxmlformats.org/officeDocument/2006/relationships/oleObject"/><Relationship Id="rId1611" Target="media/image662.wmf" Type="http://schemas.openxmlformats.org/officeDocument/2006/relationships/image"/><Relationship Id="rId1612" Target="embeddings/oleObject941.bin" Type="http://schemas.openxmlformats.org/officeDocument/2006/relationships/oleObject"/><Relationship Id="rId1613" Target="media/image663.wmf" Type="http://schemas.openxmlformats.org/officeDocument/2006/relationships/image"/><Relationship Id="rId1614" Target="embeddings/oleObject942.bin" Type="http://schemas.openxmlformats.org/officeDocument/2006/relationships/oleObject"/><Relationship Id="rId1615" Target="embeddings/oleObject943.bin" Type="http://schemas.openxmlformats.org/officeDocument/2006/relationships/oleObject"/><Relationship Id="rId1616" Target="embeddings/oleObject944.bin" Type="http://schemas.openxmlformats.org/officeDocument/2006/relationships/oleObject"/><Relationship Id="rId1617" Target="embeddings/oleObject945.bin" Type="http://schemas.openxmlformats.org/officeDocument/2006/relationships/oleObject"/><Relationship Id="rId1618" Target="embeddings/oleObject946.bin" Type="http://schemas.openxmlformats.org/officeDocument/2006/relationships/oleObject"/><Relationship Id="rId1619" Target="embeddings/oleObject947.bin" Type="http://schemas.openxmlformats.org/officeDocument/2006/relationships/oleObject"/><Relationship Id="rId162" Target="media/image78.wmf" Type="http://schemas.openxmlformats.org/officeDocument/2006/relationships/image"/><Relationship Id="rId1620" Target="embeddings/oleObject948.bin" Type="http://schemas.openxmlformats.org/officeDocument/2006/relationships/oleObject"/><Relationship Id="rId1621" Target="embeddings/oleObject949.bin" Type="http://schemas.openxmlformats.org/officeDocument/2006/relationships/oleObject"/><Relationship Id="rId1622" Target="embeddings/oleObject950.bin" Type="http://schemas.openxmlformats.org/officeDocument/2006/relationships/oleObject"/><Relationship Id="rId1623" Target="embeddings/oleObject951.bin" Type="http://schemas.openxmlformats.org/officeDocument/2006/relationships/oleObject"/><Relationship Id="rId1624" Target="embeddings/oleObject952.bin" Type="http://schemas.openxmlformats.org/officeDocument/2006/relationships/oleObject"/><Relationship Id="rId1625" Target="embeddings/oleObject953.bin" Type="http://schemas.openxmlformats.org/officeDocument/2006/relationships/oleObject"/><Relationship Id="rId1626" Target="embeddings/oleObject954.bin" Type="http://schemas.openxmlformats.org/officeDocument/2006/relationships/oleObject"/><Relationship Id="rId1627" Target="embeddings/oleObject955.bin" Type="http://schemas.openxmlformats.org/officeDocument/2006/relationships/oleObject"/><Relationship Id="rId1628" Target="embeddings/oleObject956.bin" Type="http://schemas.openxmlformats.org/officeDocument/2006/relationships/oleObject"/><Relationship Id="rId1629" Target="embeddings/oleObject957.bin" Type="http://schemas.openxmlformats.org/officeDocument/2006/relationships/oleObject"/><Relationship Id="rId163" Target="embeddings/oleObject78.bin" Type="http://schemas.openxmlformats.org/officeDocument/2006/relationships/oleObject"/><Relationship Id="rId1630" Target="embeddings/oleObject958.bin" Type="http://schemas.openxmlformats.org/officeDocument/2006/relationships/oleObject"/><Relationship Id="rId1631" Target="embeddings/oleObject959.bin" Type="http://schemas.openxmlformats.org/officeDocument/2006/relationships/oleObject"/><Relationship Id="rId1632" Target="embeddings/oleObject960.bin" Type="http://schemas.openxmlformats.org/officeDocument/2006/relationships/oleObject"/><Relationship Id="rId1633" Target="embeddings/oleObject961.bin" Type="http://schemas.openxmlformats.org/officeDocument/2006/relationships/oleObject"/><Relationship Id="rId1634" Target="media/image664.wmf" Type="http://schemas.openxmlformats.org/officeDocument/2006/relationships/image"/><Relationship Id="rId1635" Target="embeddings/oleObject962.bin" Type="http://schemas.openxmlformats.org/officeDocument/2006/relationships/oleObject"/><Relationship Id="rId1636" Target="media/image665.wmf" Type="http://schemas.openxmlformats.org/officeDocument/2006/relationships/image"/><Relationship Id="rId1637" Target="embeddings/oleObject963.bin" Type="http://schemas.openxmlformats.org/officeDocument/2006/relationships/oleObject"/><Relationship Id="rId1638" Target="media/image666.wmf" Type="http://schemas.openxmlformats.org/officeDocument/2006/relationships/image"/><Relationship Id="rId1639" Target="embeddings/oleObject964.bin" Type="http://schemas.openxmlformats.org/officeDocument/2006/relationships/oleObject"/><Relationship Id="rId164" Target="media/image79.wmf" Type="http://schemas.openxmlformats.org/officeDocument/2006/relationships/image"/><Relationship Id="rId1640" Target="embeddings/oleObject965.bin" Type="http://schemas.openxmlformats.org/officeDocument/2006/relationships/oleObject"/><Relationship Id="rId1641" Target="embeddings/oleObject966.bin" Type="http://schemas.openxmlformats.org/officeDocument/2006/relationships/oleObject"/><Relationship Id="rId1642" Target="embeddings/oleObject967.bin" Type="http://schemas.openxmlformats.org/officeDocument/2006/relationships/oleObject"/><Relationship Id="rId1643" Target="embeddings/oleObject968.bin" Type="http://schemas.openxmlformats.org/officeDocument/2006/relationships/oleObject"/><Relationship Id="rId1644" Target="embeddings/oleObject969.bin" Type="http://schemas.openxmlformats.org/officeDocument/2006/relationships/oleObject"/><Relationship Id="rId1645" Target="embeddings/oleObject970.bin" Type="http://schemas.openxmlformats.org/officeDocument/2006/relationships/oleObject"/><Relationship Id="rId1646" Target="embeddings/oleObject971.bin" Type="http://schemas.openxmlformats.org/officeDocument/2006/relationships/oleObject"/><Relationship Id="rId1647" Target="embeddings/oleObject972.bin" Type="http://schemas.openxmlformats.org/officeDocument/2006/relationships/oleObject"/><Relationship Id="rId1648" Target="embeddings/oleObject973.bin" Type="http://schemas.openxmlformats.org/officeDocument/2006/relationships/oleObject"/><Relationship Id="rId1649" Target="embeddings/oleObject974.bin" Type="http://schemas.openxmlformats.org/officeDocument/2006/relationships/oleObject"/><Relationship Id="rId165" Target="embeddings/oleObject79.bin" Type="http://schemas.openxmlformats.org/officeDocument/2006/relationships/oleObject"/><Relationship Id="rId1650" Target="embeddings/oleObject975.bin" Type="http://schemas.openxmlformats.org/officeDocument/2006/relationships/oleObject"/><Relationship Id="rId1651" Target="embeddings/oleObject976.bin" Type="http://schemas.openxmlformats.org/officeDocument/2006/relationships/oleObject"/><Relationship Id="rId1652" Target="embeddings/oleObject977.bin" Type="http://schemas.openxmlformats.org/officeDocument/2006/relationships/oleObject"/><Relationship Id="rId1653" Target="embeddings/oleObject978.bin" Type="http://schemas.openxmlformats.org/officeDocument/2006/relationships/oleObject"/><Relationship Id="rId1654" Target="embeddings/oleObject979.bin" Type="http://schemas.openxmlformats.org/officeDocument/2006/relationships/oleObject"/><Relationship Id="rId1655" Target="embeddings/oleObject980.bin" Type="http://schemas.openxmlformats.org/officeDocument/2006/relationships/oleObject"/><Relationship Id="rId1656" Target="embeddings/oleObject981.bin" Type="http://schemas.openxmlformats.org/officeDocument/2006/relationships/oleObject"/><Relationship Id="rId1657" Target="embeddings/oleObject982.bin" Type="http://schemas.openxmlformats.org/officeDocument/2006/relationships/oleObject"/><Relationship Id="rId1658" Target="embeddings/oleObject983.bin" Type="http://schemas.openxmlformats.org/officeDocument/2006/relationships/oleObject"/><Relationship Id="rId1659" Target="embeddings/oleObject984.bin" Type="http://schemas.openxmlformats.org/officeDocument/2006/relationships/oleObject"/><Relationship Id="rId166" Target="media/image80.wmf" Type="http://schemas.openxmlformats.org/officeDocument/2006/relationships/image"/><Relationship Id="rId1660" Target="embeddings/oleObject985.bin" Type="http://schemas.openxmlformats.org/officeDocument/2006/relationships/oleObject"/><Relationship Id="rId1661" Target="embeddings/oleObject986.bin" Type="http://schemas.openxmlformats.org/officeDocument/2006/relationships/oleObject"/><Relationship Id="rId1662" Target="embeddings/oleObject987.bin" Type="http://schemas.openxmlformats.org/officeDocument/2006/relationships/oleObject"/><Relationship Id="rId1663" Target="embeddings/oleObject988.bin" Type="http://schemas.openxmlformats.org/officeDocument/2006/relationships/oleObject"/><Relationship Id="rId1664" Target="embeddings/oleObject989.bin" Type="http://schemas.openxmlformats.org/officeDocument/2006/relationships/oleObject"/><Relationship Id="rId1665" Target="media/image667.wmf" Type="http://schemas.openxmlformats.org/officeDocument/2006/relationships/image"/><Relationship Id="rId1666" Target="embeddings/oleObject990.bin" Type="http://schemas.openxmlformats.org/officeDocument/2006/relationships/oleObject"/><Relationship Id="rId1667" Target="media/image668.wmf" Type="http://schemas.openxmlformats.org/officeDocument/2006/relationships/image"/><Relationship Id="rId1668" Target="embeddings/oleObject991.bin" Type="http://schemas.openxmlformats.org/officeDocument/2006/relationships/oleObject"/><Relationship Id="rId1669" Target="media/image669.wmf" Type="http://schemas.openxmlformats.org/officeDocument/2006/relationships/image"/><Relationship Id="rId167" Target="embeddings/oleObject80.bin" Type="http://schemas.openxmlformats.org/officeDocument/2006/relationships/oleObject"/><Relationship Id="rId1670" Target="embeddings/oleObject992.bin" Type="http://schemas.openxmlformats.org/officeDocument/2006/relationships/oleObject"/><Relationship Id="rId1671" Target="embeddings/oleObject993.bin" Type="http://schemas.openxmlformats.org/officeDocument/2006/relationships/oleObject"/><Relationship Id="rId1672" Target="embeddings/oleObject994.bin" Type="http://schemas.openxmlformats.org/officeDocument/2006/relationships/oleObject"/><Relationship Id="rId1673" Target="embeddings/oleObject995.bin" Type="http://schemas.openxmlformats.org/officeDocument/2006/relationships/oleObject"/><Relationship Id="rId1674" Target="media/image670.wmf" Type="http://schemas.openxmlformats.org/officeDocument/2006/relationships/image"/><Relationship Id="rId1675" Target="embeddings/oleObject996.bin" Type="http://schemas.openxmlformats.org/officeDocument/2006/relationships/oleObject"/><Relationship Id="rId1676" Target="media/image671.wmf" Type="http://schemas.openxmlformats.org/officeDocument/2006/relationships/image"/><Relationship Id="rId1677" Target="embeddings/oleObject997.bin" Type="http://schemas.openxmlformats.org/officeDocument/2006/relationships/oleObject"/><Relationship Id="rId1678" Target="embeddings/oleObject998.bin" Type="http://schemas.openxmlformats.org/officeDocument/2006/relationships/oleObject"/><Relationship Id="rId1679" Target="embeddings/oleObject999.bin" Type="http://schemas.openxmlformats.org/officeDocument/2006/relationships/oleObject"/><Relationship Id="rId168" Target="media/image81.wmf" Type="http://schemas.openxmlformats.org/officeDocument/2006/relationships/image"/><Relationship Id="rId1680" Target="media/image672.wmf" Type="http://schemas.openxmlformats.org/officeDocument/2006/relationships/image"/><Relationship Id="rId1681" Target="embeddings/oleObject1000.bin" Type="http://schemas.openxmlformats.org/officeDocument/2006/relationships/oleObject"/><Relationship Id="rId1682" Target="embeddings/oleObject1001.bin" Type="http://schemas.openxmlformats.org/officeDocument/2006/relationships/oleObject"/><Relationship Id="rId1683" Target="media/image673.wmf" Type="http://schemas.openxmlformats.org/officeDocument/2006/relationships/image"/><Relationship Id="rId1684" Target="embeddings/oleObject1002.bin" Type="http://schemas.openxmlformats.org/officeDocument/2006/relationships/oleObject"/><Relationship Id="rId1685" Target="embeddings/oleObject1003.bin" Type="http://schemas.openxmlformats.org/officeDocument/2006/relationships/oleObject"/><Relationship Id="rId1686" Target="media/image674.wmf" Type="http://schemas.openxmlformats.org/officeDocument/2006/relationships/image"/><Relationship Id="rId1687" Target="embeddings/oleObject1004.bin" Type="http://schemas.openxmlformats.org/officeDocument/2006/relationships/oleObject"/><Relationship Id="rId1688" Target="embeddings/oleObject1005.bin" Type="http://schemas.openxmlformats.org/officeDocument/2006/relationships/oleObject"/><Relationship Id="rId1689" Target="embeddings/oleObject1006.bin" Type="http://schemas.openxmlformats.org/officeDocument/2006/relationships/oleObject"/><Relationship Id="rId169" Target="embeddings/oleObject81.bin" Type="http://schemas.openxmlformats.org/officeDocument/2006/relationships/oleObject"/><Relationship Id="rId1690" Target="embeddings/oleObject1007.bin" Type="http://schemas.openxmlformats.org/officeDocument/2006/relationships/oleObject"/><Relationship Id="rId1691" Target="embeddings/oleObject1008.bin" Type="http://schemas.openxmlformats.org/officeDocument/2006/relationships/oleObject"/><Relationship Id="rId1692" Target="embeddings/oleObject1009.bin" Type="http://schemas.openxmlformats.org/officeDocument/2006/relationships/oleObject"/><Relationship Id="rId1693" Target="embeddings/oleObject1010.bin" Type="http://schemas.openxmlformats.org/officeDocument/2006/relationships/oleObject"/><Relationship Id="rId1694" Target="embeddings/oleObject1011.bin" Type="http://schemas.openxmlformats.org/officeDocument/2006/relationships/oleObject"/><Relationship Id="rId1695" Target="embeddings/oleObject1012.bin" Type="http://schemas.openxmlformats.org/officeDocument/2006/relationships/oleObject"/><Relationship Id="rId1696" Target="embeddings/oleObject1013.bin" Type="http://schemas.openxmlformats.org/officeDocument/2006/relationships/oleObject"/><Relationship Id="rId1697" Target="embeddings/oleObject1014.bin" Type="http://schemas.openxmlformats.org/officeDocument/2006/relationships/oleObject"/><Relationship Id="rId1698" Target="embeddings/oleObject1015.bin" Type="http://schemas.openxmlformats.org/officeDocument/2006/relationships/oleObject"/><Relationship Id="rId1699" Target="media/image675.wmf" Type="http://schemas.openxmlformats.org/officeDocument/2006/relationships/image"/><Relationship Id="rId17" Target="media/image6.wmf" Type="http://schemas.openxmlformats.org/officeDocument/2006/relationships/image"/><Relationship Id="rId170" Target="media/image82.wmf" Type="http://schemas.openxmlformats.org/officeDocument/2006/relationships/image"/><Relationship Id="rId1700" Target="embeddings/oleObject1016.bin" Type="http://schemas.openxmlformats.org/officeDocument/2006/relationships/oleObject"/><Relationship Id="rId1701" Target="media/image676.wmf" Type="http://schemas.openxmlformats.org/officeDocument/2006/relationships/image"/><Relationship Id="rId1702" Target="embeddings/oleObject1017.bin" Type="http://schemas.openxmlformats.org/officeDocument/2006/relationships/oleObject"/><Relationship Id="rId1703" Target="media/image677.wmf" Type="http://schemas.openxmlformats.org/officeDocument/2006/relationships/image"/><Relationship Id="rId1704" Target="embeddings/oleObject1018.bin" Type="http://schemas.openxmlformats.org/officeDocument/2006/relationships/oleObject"/><Relationship Id="rId1705" Target="media/image678.wmf" Type="http://schemas.openxmlformats.org/officeDocument/2006/relationships/image"/><Relationship Id="rId1706" Target="embeddings/oleObject1019.bin" Type="http://schemas.openxmlformats.org/officeDocument/2006/relationships/oleObject"/><Relationship Id="rId1707" Target="embeddings/oleObject1020.bin" Type="http://schemas.openxmlformats.org/officeDocument/2006/relationships/oleObject"/><Relationship Id="rId1708" Target="media/image679.wmf" Type="http://schemas.openxmlformats.org/officeDocument/2006/relationships/image"/><Relationship Id="rId1709" Target="embeddings/oleObject1021.bin" Type="http://schemas.openxmlformats.org/officeDocument/2006/relationships/oleObject"/><Relationship Id="rId171" Target="embeddings/oleObject82.bin" Type="http://schemas.openxmlformats.org/officeDocument/2006/relationships/oleObject"/><Relationship Id="rId1710" Target="media/image680.wmf" Type="http://schemas.openxmlformats.org/officeDocument/2006/relationships/image"/><Relationship Id="rId1711" Target="embeddings/oleObject1022.bin" Type="http://schemas.openxmlformats.org/officeDocument/2006/relationships/oleObject"/><Relationship Id="rId1712" Target="media/image681.wmf" Type="http://schemas.openxmlformats.org/officeDocument/2006/relationships/image"/><Relationship Id="rId1713" Target="embeddings/oleObject1023.bin" Type="http://schemas.openxmlformats.org/officeDocument/2006/relationships/oleObject"/><Relationship Id="rId1714" Target="media/image682.wmf" Type="http://schemas.openxmlformats.org/officeDocument/2006/relationships/image"/><Relationship Id="rId1715" Target="embeddings/oleObject1024.bin" Type="http://schemas.openxmlformats.org/officeDocument/2006/relationships/oleObject"/><Relationship Id="rId1716" Target="embeddings/oleObject1025.bin" Type="http://schemas.openxmlformats.org/officeDocument/2006/relationships/oleObject"/><Relationship Id="rId1717" Target="media/image683.wmf" Type="http://schemas.openxmlformats.org/officeDocument/2006/relationships/image"/><Relationship Id="rId1718" Target="embeddings/oleObject1026.bin" Type="http://schemas.openxmlformats.org/officeDocument/2006/relationships/oleObject"/><Relationship Id="rId1719" Target="media/image684.wmf" Type="http://schemas.openxmlformats.org/officeDocument/2006/relationships/image"/><Relationship Id="rId172" Target="media/image83.wmf" Type="http://schemas.openxmlformats.org/officeDocument/2006/relationships/image"/><Relationship Id="rId1720" Target="embeddings/oleObject1027.bin" Type="http://schemas.openxmlformats.org/officeDocument/2006/relationships/oleObject"/><Relationship Id="rId1721" Target="embeddings/oleObject1028.bin" Type="http://schemas.openxmlformats.org/officeDocument/2006/relationships/oleObject"/><Relationship Id="rId1722" Target="embeddings/oleObject1029.bin" Type="http://schemas.openxmlformats.org/officeDocument/2006/relationships/oleObject"/><Relationship Id="rId1723" Target="embeddings/oleObject1030.bin" Type="http://schemas.openxmlformats.org/officeDocument/2006/relationships/oleObject"/><Relationship Id="rId1724" Target="embeddings/oleObject1031.bin" Type="http://schemas.openxmlformats.org/officeDocument/2006/relationships/oleObject"/><Relationship Id="rId1725" Target="embeddings/oleObject1032.bin" Type="http://schemas.openxmlformats.org/officeDocument/2006/relationships/oleObject"/><Relationship Id="rId1726" Target="embeddings/oleObject1033.bin" Type="http://schemas.openxmlformats.org/officeDocument/2006/relationships/oleObject"/><Relationship Id="rId1727" Target="embeddings/oleObject1034.bin" Type="http://schemas.openxmlformats.org/officeDocument/2006/relationships/oleObject"/><Relationship Id="rId1728" Target="embeddings/oleObject1035.bin" Type="http://schemas.openxmlformats.org/officeDocument/2006/relationships/oleObject"/><Relationship Id="rId1729" Target="media/image685.wmf" Type="http://schemas.openxmlformats.org/officeDocument/2006/relationships/image"/><Relationship Id="rId173" Target="embeddings/oleObject83.bin" Type="http://schemas.openxmlformats.org/officeDocument/2006/relationships/oleObject"/><Relationship Id="rId1730" Target="embeddings/oleObject1036.bin" Type="http://schemas.openxmlformats.org/officeDocument/2006/relationships/oleObject"/><Relationship Id="rId1731" Target="embeddings/oleObject1037.bin" Type="http://schemas.openxmlformats.org/officeDocument/2006/relationships/oleObject"/><Relationship Id="rId1732" Target="embeddings/oleObject1038.bin" Type="http://schemas.openxmlformats.org/officeDocument/2006/relationships/oleObject"/><Relationship Id="rId1733" Target="media/image686.wmf" Type="http://schemas.openxmlformats.org/officeDocument/2006/relationships/image"/><Relationship Id="rId1734" Target="embeddings/oleObject1039.bin" Type="http://schemas.openxmlformats.org/officeDocument/2006/relationships/oleObject"/><Relationship Id="rId1735" Target="embeddings/oleObject1040.bin" Type="http://schemas.openxmlformats.org/officeDocument/2006/relationships/oleObject"/><Relationship Id="rId1736" Target="media/image687.png" Type="http://schemas.openxmlformats.org/officeDocument/2006/relationships/image"/><Relationship Id="rId1737" Target="media/image688.wmf" Type="http://schemas.openxmlformats.org/officeDocument/2006/relationships/image"/><Relationship Id="rId1738" Target="embeddings/oleObject1041.bin" Type="http://schemas.openxmlformats.org/officeDocument/2006/relationships/oleObject"/><Relationship Id="rId1739" Target="media/image689.wmf" Type="http://schemas.openxmlformats.org/officeDocument/2006/relationships/image"/><Relationship Id="rId174" Target="media/image84.wmf" Type="http://schemas.openxmlformats.org/officeDocument/2006/relationships/image"/><Relationship Id="rId1740" Target="embeddings/oleObject1042.bin" Type="http://schemas.openxmlformats.org/officeDocument/2006/relationships/oleObject"/><Relationship Id="rId1741" Target="media/image690.wmf" Type="http://schemas.openxmlformats.org/officeDocument/2006/relationships/image"/><Relationship Id="rId1742" Target="embeddings/oleObject1043.bin" Type="http://schemas.openxmlformats.org/officeDocument/2006/relationships/oleObject"/><Relationship Id="rId1743" Target="media/image691.wmf" Type="http://schemas.openxmlformats.org/officeDocument/2006/relationships/image"/><Relationship Id="rId1744" Target="embeddings/oleObject1044.bin" Type="http://schemas.openxmlformats.org/officeDocument/2006/relationships/oleObject"/><Relationship Id="rId1745" Target="media/image692.wmf" Type="http://schemas.openxmlformats.org/officeDocument/2006/relationships/image"/><Relationship Id="rId1746" Target="embeddings/oleObject1045.bin" Type="http://schemas.openxmlformats.org/officeDocument/2006/relationships/oleObject"/><Relationship Id="rId1747" Target="media/image693.wmf" Type="http://schemas.openxmlformats.org/officeDocument/2006/relationships/image"/><Relationship Id="rId1748" Target="embeddings/oleObject1046.bin" Type="http://schemas.openxmlformats.org/officeDocument/2006/relationships/oleObject"/><Relationship Id="rId1749" Target="media/image694.wmf" Type="http://schemas.openxmlformats.org/officeDocument/2006/relationships/image"/><Relationship Id="rId175" Target="embeddings/oleObject84.bin" Type="http://schemas.openxmlformats.org/officeDocument/2006/relationships/oleObject"/><Relationship Id="rId1750" Target="embeddings/oleObject1047.bin" Type="http://schemas.openxmlformats.org/officeDocument/2006/relationships/oleObject"/><Relationship Id="rId1751" Target="media/image695.wmf" Type="http://schemas.openxmlformats.org/officeDocument/2006/relationships/image"/><Relationship Id="rId1752" Target="embeddings/oleObject1048.bin" Type="http://schemas.openxmlformats.org/officeDocument/2006/relationships/oleObject"/><Relationship Id="rId1753" Target="media/image696.wmf" Type="http://schemas.openxmlformats.org/officeDocument/2006/relationships/image"/><Relationship Id="rId1754" Target="embeddings/oleObject1049.bin" Type="http://schemas.openxmlformats.org/officeDocument/2006/relationships/oleObject"/><Relationship Id="rId1755" Target="media/image697.wmf" Type="http://schemas.openxmlformats.org/officeDocument/2006/relationships/image"/><Relationship Id="rId1756" Target="embeddings/oleObject1050.bin" Type="http://schemas.openxmlformats.org/officeDocument/2006/relationships/oleObject"/><Relationship Id="rId1757" Target="media/image698.wmf" Type="http://schemas.openxmlformats.org/officeDocument/2006/relationships/image"/><Relationship Id="rId1758" Target="embeddings/oleObject1051.bin" Type="http://schemas.openxmlformats.org/officeDocument/2006/relationships/oleObject"/><Relationship Id="rId1759" Target="media/image699.wmf" Type="http://schemas.openxmlformats.org/officeDocument/2006/relationships/image"/><Relationship Id="rId176" Target="media/image85.wmf" Type="http://schemas.openxmlformats.org/officeDocument/2006/relationships/image"/><Relationship Id="rId1760" Target="embeddings/oleObject1052.bin" Type="http://schemas.openxmlformats.org/officeDocument/2006/relationships/oleObject"/><Relationship Id="rId1761" Target="media/image700.png" Type="http://schemas.openxmlformats.org/officeDocument/2006/relationships/image"/><Relationship Id="rId1762" Target="media/image701.wmf" Type="http://schemas.openxmlformats.org/officeDocument/2006/relationships/image"/><Relationship Id="rId1763" Target="embeddings/oleObject1053.bin" Type="http://schemas.openxmlformats.org/officeDocument/2006/relationships/oleObject"/><Relationship Id="rId1764" Target="media/image702.wmf" Type="http://schemas.openxmlformats.org/officeDocument/2006/relationships/image"/><Relationship Id="rId1765" Target="embeddings/oleObject1054.bin" Type="http://schemas.openxmlformats.org/officeDocument/2006/relationships/oleObject"/><Relationship Id="rId1766" Target="embeddings/oleObject1055.bin" Type="http://schemas.openxmlformats.org/officeDocument/2006/relationships/oleObject"/><Relationship Id="rId1767" Target="embeddings/oleObject1056.bin" Type="http://schemas.openxmlformats.org/officeDocument/2006/relationships/oleObject"/><Relationship Id="rId1768" Target="embeddings/oleObject1057.bin" Type="http://schemas.openxmlformats.org/officeDocument/2006/relationships/oleObject"/><Relationship Id="rId1769" Target="embeddings/oleObject1058.bin" Type="http://schemas.openxmlformats.org/officeDocument/2006/relationships/oleObject"/><Relationship Id="rId177" Target="embeddings/oleObject85.bin" Type="http://schemas.openxmlformats.org/officeDocument/2006/relationships/oleObject"/><Relationship Id="rId1770" Target="embeddings/oleObject1059.bin" Type="http://schemas.openxmlformats.org/officeDocument/2006/relationships/oleObject"/><Relationship Id="rId1771" Target="embeddings/oleObject1060.bin" Type="http://schemas.openxmlformats.org/officeDocument/2006/relationships/oleObject"/><Relationship Id="rId1772" Target="embeddings/oleObject1061.bin" Type="http://schemas.openxmlformats.org/officeDocument/2006/relationships/oleObject"/><Relationship Id="rId1773" Target="embeddings/oleObject1062.bin" Type="http://schemas.openxmlformats.org/officeDocument/2006/relationships/oleObject"/><Relationship Id="rId1774" Target="embeddings/oleObject1063.bin" Type="http://schemas.openxmlformats.org/officeDocument/2006/relationships/oleObject"/><Relationship Id="rId1775" Target="embeddings/oleObject1064.bin" Type="http://schemas.openxmlformats.org/officeDocument/2006/relationships/oleObject"/><Relationship Id="rId1776" Target="embeddings/oleObject1065.bin" Type="http://schemas.openxmlformats.org/officeDocument/2006/relationships/oleObject"/><Relationship Id="rId1777" Target="embeddings/oleObject1066.bin" Type="http://schemas.openxmlformats.org/officeDocument/2006/relationships/oleObject"/><Relationship Id="rId1778" Target="media/image703.wmf" Type="http://schemas.openxmlformats.org/officeDocument/2006/relationships/image"/><Relationship Id="rId1779" Target="embeddings/oleObject1067.bin" Type="http://schemas.openxmlformats.org/officeDocument/2006/relationships/oleObject"/><Relationship Id="rId178" Target="media/image86.wmf" Type="http://schemas.openxmlformats.org/officeDocument/2006/relationships/image"/><Relationship Id="rId1780" Target="media/image704.wmf" Type="http://schemas.openxmlformats.org/officeDocument/2006/relationships/image"/><Relationship Id="rId1781" Target="embeddings/oleObject1068.bin" Type="http://schemas.openxmlformats.org/officeDocument/2006/relationships/oleObject"/><Relationship Id="rId1782" Target="media/image705.wmf" Type="http://schemas.openxmlformats.org/officeDocument/2006/relationships/image"/><Relationship Id="rId1783" Target="embeddings/oleObject1069.bin" Type="http://schemas.openxmlformats.org/officeDocument/2006/relationships/oleObject"/><Relationship Id="rId1784" Target="media/image706.wmf" Type="http://schemas.openxmlformats.org/officeDocument/2006/relationships/image"/><Relationship Id="rId1785" Target="embeddings/oleObject1070.bin" Type="http://schemas.openxmlformats.org/officeDocument/2006/relationships/oleObject"/><Relationship Id="rId1786" Target="media/image707.wmf" Type="http://schemas.openxmlformats.org/officeDocument/2006/relationships/image"/><Relationship Id="rId1787" Target="embeddings/oleObject1071.bin" Type="http://schemas.openxmlformats.org/officeDocument/2006/relationships/oleObject"/><Relationship Id="rId1788" Target="media/image708.wmf" Type="http://schemas.openxmlformats.org/officeDocument/2006/relationships/image"/><Relationship Id="rId1789" Target="embeddings/oleObject1072.bin" Type="http://schemas.openxmlformats.org/officeDocument/2006/relationships/oleObject"/><Relationship Id="rId179" Target="embeddings/oleObject86.bin" Type="http://schemas.openxmlformats.org/officeDocument/2006/relationships/oleObject"/><Relationship Id="rId1790" Target="media/image709.wmf" Type="http://schemas.openxmlformats.org/officeDocument/2006/relationships/image"/><Relationship Id="rId1791" Target="embeddings/oleObject1073.bin" Type="http://schemas.openxmlformats.org/officeDocument/2006/relationships/oleObject"/><Relationship Id="rId1792" Target="media/image710.wmf" Type="http://schemas.openxmlformats.org/officeDocument/2006/relationships/image"/><Relationship Id="rId1793" Target="embeddings/oleObject1074.bin" Type="http://schemas.openxmlformats.org/officeDocument/2006/relationships/oleObject"/><Relationship Id="rId1794" Target="media/image711.wmf" Type="http://schemas.openxmlformats.org/officeDocument/2006/relationships/image"/><Relationship Id="rId1795" Target="embeddings/oleObject1075.bin" Type="http://schemas.openxmlformats.org/officeDocument/2006/relationships/oleObject"/><Relationship Id="rId1796" Target="media/image712.wmf" Type="http://schemas.openxmlformats.org/officeDocument/2006/relationships/image"/><Relationship Id="rId1797" Target="embeddings/oleObject1076.bin" Type="http://schemas.openxmlformats.org/officeDocument/2006/relationships/oleObject"/><Relationship Id="rId1798" Target="media/image713.wmf" Type="http://schemas.openxmlformats.org/officeDocument/2006/relationships/image"/><Relationship Id="rId1799" Target="embeddings/oleObject1077.bin" Type="http://schemas.openxmlformats.org/officeDocument/2006/relationships/oleObject"/><Relationship Id="rId18" Target="embeddings/oleObject5.bin" Type="http://schemas.openxmlformats.org/officeDocument/2006/relationships/oleObject"/><Relationship Id="rId180" Target="media/image87.wmf" Type="http://schemas.openxmlformats.org/officeDocument/2006/relationships/image"/><Relationship Id="rId1800" Target="media/image714.png" Type="http://schemas.openxmlformats.org/officeDocument/2006/relationships/image"/><Relationship Id="rId1801" Target="media/hdphoto3.wdp" Type="http://schemas.microsoft.com/office/2007/relationships/hdphoto"/><Relationship Id="rId1802" Target="media/image715.png" Type="http://schemas.openxmlformats.org/officeDocument/2006/relationships/image"/><Relationship Id="rId1803" Target="media/hdphoto4.wdp" Type="http://schemas.microsoft.com/office/2007/relationships/hdphoto"/><Relationship Id="rId1804" Target="media/image716.wmf" Type="http://schemas.openxmlformats.org/officeDocument/2006/relationships/image"/><Relationship Id="rId1805" Target="embeddings/oleObject1078.bin" Type="http://schemas.openxmlformats.org/officeDocument/2006/relationships/oleObject"/><Relationship Id="rId1806" Target="media/image717.png" Type="http://schemas.openxmlformats.org/officeDocument/2006/relationships/image"/><Relationship Id="rId1807" Target="media/image718.wmf" Type="http://schemas.openxmlformats.org/officeDocument/2006/relationships/image"/><Relationship Id="rId1808" Target="embeddings/oleObject1079.bin" Type="http://schemas.openxmlformats.org/officeDocument/2006/relationships/oleObject"/><Relationship Id="rId1809" Target="media/image719.wmf" Type="http://schemas.openxmlformats.org/officeDocument/2006/relationships/image"/><Relationship Id="rId181" Target="embeddings/oleObject87.bin" Type="http://schemas.openxmlformats.org/officeDocument/2006/relationships/oleObject"/><Relationship Id="rId1810" Target="embeddings/oleObject1080.bin" Type="http://schemas.openxmlformats.org/officeDocument/2006/relationships/oleObject"/><Relationship Id="rId1811" Target="media/image720.wmf" Type="http://schemas.openxmlformats.org/officeDocument/2006/relationships/image"/><Relationship Id="rId1812" Target="embeddings/oleObject1081.bin" Type="http://schemas.openxmlformats.org/officeDocument/2006/relationships/oleObject"/><Relationship Id="rId1813" Target="media/image721.wmf" Type="http://schemas.openxmlformats.org/officeDocument/2006/relationships/image"/><Relationship Id="rId1814" Target="embeddings/oleObject1082.bin" Type="http://schemas.openxmlformats.org/officeDocument/2006/relationships/oleObject"/><Relationship Id="rId1815" Target="media/image722.wmf" Type="http://schemas.openxmlformats.org/officeDocument/2006/relationships/image"/><Relationship Id="rId1816" Target="embeddings/oleObject1083.bin" Type="http://schemas.openxmlformats.org/officeDocument/2006/relationships/oleObject"/><Relationship Id="rId1817" Target="media/image723.wmf" Type="http://schemas.openxmlformats.org/officeDocument/2006/relationships/image"/><Relationship Id="rId1818" Target="embeddings/oleObject1084.bin" Type="http://schemas.openxmlformats.org/officeDocument/2006/relationships/oleObject"/><Relationship Id="rId1819" Target="media/image724.wmf" Type="http://schemas.openxmlformats.org/officeDocument/2006/relationships/image"/><Relationship Id="rId182" Target="media/image88.wmf" Type="http://schemas.openxmlformats.org/officeDocument/2006/relationships/image"/><Relationship Id="rId1820" Target="embeddings/oleObject1085.bin" Type="http://schemas.openxmlformats.org/officeDocument/2006/relationships/oleObject"/><Relationship Id="rId1821" Target="media/image725.wmf" Type="http://schemas.openxmlformats.org/officeDocument/2006/relationships/image"/><Relationship Id="rId1822" Target="embeddings/oleObject1086.bin" Type="http://schemas.openxmlformats.org/officeDocument/2006/relationships/oleObject"/><Relationship Id="rId1823" Target="media/image726.wmf" Type="http://schemas.openxmlformats.org/officeDocument/2006/relationships/image"/><Relationship Id="rId1824" Target="embeddings/oleObject1087.bin" Type="http://schemas.openxmlformats.org/officeDocument/2006/relationships/oleObject"/><Relationship Id="rId1825" Target="media/image727.wmf" Type="http://schemas.openxmlformats.org/officeDocument/2006/relationships/image"/><Relationship Id="rId1826" Target="embeddings/oleObject1088.bin" Type="http://schemas.openxmlformats.org/officeDocument/2006/relationships/oleObject"/><Relationship Id="rId1827" Target="media/image728.wmf" Type="http://schemas.openxmlformats.org/officeDocument/2006/relationships/image"/><Relationship Id="rId1828" Target="embeddings/oleObject1089.bin" Type="http://schemas.openxmlformats.org/officeDocument/2006/relationships/oleObject"/><Relationship Id="rId1829" Target="media/image729.wmf" Type="http://schemas.openxmlformats.org/officeDocument/2006/relationships/image"/><Relationship Id="rId183" Target="embeddings/oleObject88.bin" Type="http://schemas.openxmlformats.org/officeDocument/2006/relationships/oleObject"/><Relationship Id="rId1830" Target="embeddings/oleObject1090.bin" Type="http://schemas.openxmlformats.org/officeDocument/2006/relationships/oleObject"/><Relationship Id="rId1831" Target="media/image730.wmf" Type="http://schemas.openxmlformats.org/officeDocument/2006/relationships/image"/><Relationship Id="rId1832" Target="embeddings/oleObject1091.bin" Type="http://schemas.openxmlformats.org/officeDocument/2006/relationships/oleObject"/><Relationship Id="rId1833" Target="media/image731.wmf" Type="http://schemas.openxmlformats.org/officeDocument/2006/relationships/image"/><Relationship Id="rId1834" Target="embeddings/oleObject1092.bin" Type="http://schemas.openxmlformats.org/officeDocument/2006/relationships/oleObject"/><Relationship Id="rId1835" Target="media/image732.wmf" Type="http://schemas.openxmlformats.org/officeDocument/2006/relationships/image"/><Relationship Id="rId1836" Target="embeddings/oleObject1093.bin" Type="http://schemas.openxmlformats.org/officeDocument/2006/relationships/oleObject"/><Relationship Id="rId1837" Target="media/image733.wmf" Type="http://schemas.openxmlformats.org/officeDocument/2006/relationships/image"/><Relationship Id="rId1838" Target="embeddings/oleObject1094.bin" Type="http://schemas.openxmlformats.org/officeDocument/2006/relationships/oleObject"/><Relationship Id="rId1839" Target="media/image734.png" Type="http://schemas.openxmlformats.org/officeDocument/2006/relationships/image"/><Relationship Id="rId184" Target="media/image89.wmf" Type="http://schemas.openxmlformats.org/officeDocument/2006/relationships/image"/><Relationship Id="rId1840" Target="media/image735.wmf" Type="http://schemas.openxmlformats.org/officeDocument/2006/relationships/image"/><Relationship Id="rId1841" Target="embeddings/oleObject1095.bin" Type="http://schemas.openxmlformats.org/officeDocument/2006/relationships/oleObject"/><Relationship Id="rId1842" Target="media/image736.wmf" Type="http://schemas.openxmlformats.org/officeDocument/2006/relationships/image"/><Relationship Id="rId1843" Target="embeddings/oleObject1096.bin" Type="http://schemas.openxmlformats.org/officeDocument/2006/relationships/oleObject"/><Relationship Id="rId1844" Target="media/image737.wmf" Type="http://schemas.openxmlformats.org/officeDocument/2006/relationships/image"/><Relationship Id="rId1845" Target="embeddings/oleObject1097.bin" Type="http://schemas.openxmlformats.org/officeDocument/2006/relationships/oleObject"/><Relationship Id="rId1846" Target="media/image738.wmf" Type="http://schemas.openxmlformats.org/officeDocument/2006/relationships/image"/><Relationship Id="rId1847" Target="embeddings/oleObject1098.bin" Type="http://schemas.openxmlformats.org/officeDocument/2006/relationships/oleObject"/><Relationship Id="rId1848" Target="media/image739.wmf" Type="http://schemas.openxmlformats.org/officeDocument/2006/relationships/image"/><Relationship Id="rId1849" Target="embeddings/oleObject1099.bin" Type="http://schemas.openxmlformats.org/officeDocument/2006/relationships/oleObject"/><Relationship Id="rId185" Target="embeddings/oleObject89.bin" Type="http://schemas.openxmlformats.org/officeDocument/2006/relationships/oleObject"/><Relationship Id="rId1850" Target="media/image740.wmf" Type="http://schemas.openxmlformats.org/officeDocument/2006/relationships/image"/><Relationship Id="rId1851" Target="embeddings/oleObject1100.bin" Type="http://schemas.openxmlformats.org/officeDocument/2006/relationships/oleObject"/><Relationship Id="rId1852" Target="media/image741.wmf" Type="http://schemas.openxmlformats.org/officeDocument/2006/relationships/image"/><Relationship Id="rId1853" Target="embeddings/oleObject1101.bin" Type="http://schemas.openxmlformats.org/officeDocument/2006/relationships/oleObject"/><Relationship Id="rId1854" Target="media/image742.wmf" Type="http://schemas.openxmlformats.org/officeDocument/2006/relationships/image"/><Relationship Id="rId1855" Target="embeddings/oleObject1102.bin" Type="http://schemas.openxmlformats.org/officeDocument/2006/relationships/oleObject"/><Relationship Id="rId1856" Target="media/image743.wmf" Type="http://schemas.openxmlformats.org/officeDocument/2006/relationships/image"/><Relationship Id="rId1857" Target="embeddings/oleObject1103.bin" Type="http://schemas.openxmlformats.org/officeDocument/2006/relationships/oleObject"/><Relationship Id="rId1858" Target="media/image744.wmf" Type="http://schemas.openxmlformats.org/officeDocument/2006/relationships/image"/><Relationship Id="rId1859" Target="embeddings/oleObject1104.bin" Type="http://schemas.openxmlformats.org/officeDocument/2006/relationships/oleObject"/><Relationship Id="rId186" Target="media/image90.wmf" Type="http://schemas.openxmlformats.org/officeDocument/2006/relationships/image"/><Relationship Id="rId1860" Target="media/image745.wmf" Type="http://schemas.openxmlformats.org/officeDocument/2006/relationships/image"/><Relationship Id="rId1861" Target="embeddings/oleObject1105.bin" Type="http://schemas.openxmlformats.org/officeDocument/2006/relationships/oleObject"/><Relationship Id="rId1862" Target="media/image746.wmf" Type="http://schemas.openxmlformats.org/officeDocument/2006/relationships/image"/><Relationship Id="rId1863" Target="embeddings/oleObject1106.bin" Type="http://schemas.openxmlformats.org/officeDocument/2006/relationships/oleObject"/><Relationship Id="rId1864" Target="media/image747.wmf" Type="http://schemas.openxmlformats.org/officeDocument/2006/relationships/image"/><Relationship Id="rId1865" Target="embeddings/oleObject1107.bin" Type="http://schemas.openxmlformats.org/officeDocument/2006/relationships/oleObject"/><Relationship Id="rId1866" Target="media/image748.png" Type="http://schemas.openxmlformats.org/officeDocument/2006/relationships/image"/><Relationship Id="rId1867" Target="media/image749.wmf" Type="http://schemas.openxmlformats.org/officeDocument/2006/relationships/image"/><Relationship Id="rId1868" Target="embeddings/oleObject1108.bin" Type="http://schemas.openxmlformats.org/officeDocument/2006/relationships/oleObject"/><Relationship Id="rId1869" Target="media/image750.wmf" Type="http://schemas.openxmlformats.org/officeDocument/2006/relationships/image"/><Relationship Id="rId187" Target="embeddings/oleObject90.bin" Type="http://schemas.openxmlformats.org/officeDocument/2006/relationships/oleObject"/><Relationship Id="rId1870" Target="embeddings/oleObject1109.bin" Type="http://schemas.openxmlformats.org/officeDocument/2006/relationships/oleObject"/><Relationship Id="rId1871" Target="media/image751.wmf" Type="http://schemas.openxmlformats.org/officeDocument/2006/relationships/image"/><Relationship Id="rId1872" Target="embeddings/oleObject1110.bin" Type="http://schemas.openxmlformats.org/officeDocument/2006/relationships/oleObject"/><Relationship Id="rId1873" Target="media/image752.wmf" Type="http://schemas.openxmlformats.org/officeDocument/2006/relationships/image"/><Relationship Id="rId1874" Target="embeddings/oleObject1111.bin" Type="http://schemas.openxmlformats.org/officeDocument/2006/relationships/oleObject"/><Relationship Id="rId1875" Target="media/image753.wmf" Type="http://schemas.openxmlformats.org/officeDocument/2006/relationships/image"/><Relationship Id="rId1876" Target="embeddings/oleObject1112.bin" Type="http://schemas.openxmlformats.org/officeDocument/2006/relationships/oleObject"/><Relationship Id="rId1877" Target="media/image754.wmf" Type="http://schemas.openxmlformats.org/officeDocument/2006/relationships/image"/><Relationship Id="rId1878" Target="embeddings/oleObject1113.bin" Type="http://schemas.openxmlformats.org/officeDocument/2006/relationships/oleObject"/><Relationship Id="rId1879" Target="media/image755.wmf" Type="http://schemas.openxmlformats.org/officeDocument/2006/relationships/image"/><Relationship Id="rId188" Target="media/image91.wmf" Type="http://schemas.openxmlformats.org/officeDocument/2006/relationships/image"/><Relationship Id="rId1880" Target="embeddings/oleObject1114.bin" Type="http://schemas.openxmlformats.org/officeDocument/2006/relationships/oleObject"/><Relationship Id="rId1881" Target="media/image756.wmf" Type="http://schemas.openxmlformats.org/officeDocument/2006/relationships/image"/><Relationship Id="rId1882" Target="embeddings/oleObject1115.bin" Type="http://schemas.openxmlformats.org/officeDocument/2006/relationships/oleObject"/><Relationship Id="rId1883" Target="media/image757.wmf" Type="http://schemas.openxmlformats.org/officeDocument/2006/relationships/image"/><Relationship Id="rId1884" Target="embeddings/oleObject1116.bin" Type="http://schemas.openxmlformats.org/officeDocument/2006/relationships/oleObject"/><Relationship Id="rId1885" Target="media/image758.wmf" Type="http://schemas.openxmlformats.org/officeDocument/2006/relationships/image"/><Relationship Id="rId1886" Target="embeddings/oleObject1117.bin" Type="http://schemas.openxmlformats.org/officeDocument/2006/relationships/oleObject"/><Relationship Id="rId1887" Target="media/image759.wmf" Type="http://schemas.openxmlformats.org/officeDocument/2006/relationships/image"/><Relationship Id="rId1888" Target="embeddings/oleObject1118.bin" Type="http://schemas.openxmlformats.org/officeDocument/2006/relationships/oleObject"/><Relationship Id="rId1889" Target="media/image760.wmf" Type="http://schemas.openxmlformats.org/officeDocument/2006/relationships/image"/><Relationship Id="rId189" Target="embeddings/oleObject91.bin" Type="http://schemas.openxmlformats.org/officeDocument/2006/relationships/oleObject"/><Relationship Id="rId1890" Target="embeddings/oleObject1119.bin" Type="http://schemas.openxmlformats.org/officeDocument/2006/relationships/oleObject"/><Relationship Id="rId1891" Target="media/image761.wmf" Type="http://schemas.openxmlformats.org/officeDocument/2006/relationships/image"/><Relationship Id="rId1892" Target="embeddings/oleObject1120.bin" Type="http://schemas.openxmlformats.org/officeDocument/2006/relationships/oleObject"/><Relationship Id="rId1893" Target="media/image762.wmf" Type="http://schemas.openxmlformats.org/officeDocument/2006/relationships/image"/><Relationship Id="rId1894" Target="embeddings/oleObject1121.bin" Type="http://schemas.openxmlformats.org/officeDocument/2006/relationships/oleObject"/><Relationship Id="rId1895" Target="media/image763.wmf" Type="http://schemas.openxmlformats.org/officeDocument/2006/relationships/image"/><Relationship Id="rId1896" Target="embeddings/oleObject1122.bin" Type="http://schemas.openxmlformats.org/officeDocument/2006/relationships/oleObject"/><Relationship Id="rId1897" Target="media/image764.wmf" Type="http://schemas.openxmlformats.org/officeDocument/2006/relationships/image"/><Relationship Id="rId1898" Target="embeddings/oleObject1123.bin" Type="http://schemas.openxmlformats.org/officeDocument/2006/relationships/oleObject"/><Relationship Id="rId1899" Target="media/image765.wmf" Type="http://schemas.openxmlformats.org/officeDocument/2006/relationships/image"/><Relationship Id="rId19" Target="media/image7.wmf" Type="http://schemas.openxmlformats.org/officeDocument/2006/relationships/image"/><Relationship Id="rId190" Target="media/image92.wmf" Type="http://schemas.openxmlformats.org/officeDocument/2006/relationships/image"/><Relationship Id="rId1900" Target="embeddings/oleObject1124.bin" Type="http://schemas.openxmlformats.org/officeDocument/2006/relationships/oleObject"/><Relationship Id="rId1901" Target="media/image766.wmf" Type="http://schemas.openxmlformats.org/officeDocument/2006/relationships/image"/><Relationship Id="rId1902" Target="embeddings/oleObject1125.bin" Type="http://schemas.openxmlformats.org/officeDocument/2006/relationships/oleObject"/><Relationship Id="rId1903" Target="media/image767.wmf" Type="http://schemas.openxmlformats.org/officeDocument/2006/relationships/image"/><Relationship Id="rId1904" Target="embeddings/oleObject1126.bin" Type="http://schemas.openxmlformats.org/officeDocument/2006/relationships/oleObject"/><Relationship Id="rId1905" Target="media/image768.wmf" Type="http://schemas.openxmlformats.org/officeDocument/2006/relationships/image"/><Relationship Id="rId1906" Target="embeddings/oleObject1127.bin" Type="http://schemas.openxmlformats.org/officeDocument/2006/relationships/oleObject"/><Relationship Id="rId1907" Target="media/image769.wmf" Type="http://schemas.openxmlformats.org/officeDocument/2006/relationships/image"/><Relationship Id="rId1908" Target="embeddings/oleObject1128.bin" Type="http://schemas.openxmlformats.org/officeDocument/2006/relationships/oleObject"/><Relationship Id="rId1909" Target="media/image770.wmf" Type="http://schemas.openxmlformats.org/officeDocument/2006/relationships/image"/><Relationship Id="rId191" Target="embeddings/oleObject92.bin" Type="http://schemas.openxmlformats.org/officeDocument/2006/relationships/oleObject"/><Relationship Id="rId1910" Target="embeddings/oleObject1129.bin" Type="http://schemas.openxmlformats.org/officeDocument/2006/relationships/oleObject"/><Relationship Id="rId1911" Target="media/image771.png" Type="http://schemas.openxmlformats.org/officeDocument/2006/relationships/image"/><Relationship Id="rId1912" Target="media/image772.wmf" Type="http://schemas.openxmlformats.org/officeDocument/2006/relationships/image"/><Relationship Id="rId1913" Target="embeddings/oleObject1130.bin" Type="http://schemas.openxmlformats.org/officeDocument/2006/relationships/oleObject"/><Relationship Id="rId1914" Target="media/image773.png" Type="http://schemas.openxmlformats.org/officeDocument/2006/relationships/image"/><Relationship Id="rId1915" Target="media/image774.wmf" Type="http://schemas.openxmlformats.org/officeDocument/2006/relationships/image"/><Relationship Id="rId1916" Target="embeddings/oleObject1131.bin" Type="http://schemas.openxmlformats.org/officeDocument/2006/relationships/oleObject"/><Relationship Id="rId1917" Target="media/image775.wmf" Type="http://schemas.openxmlformats.org/officeDocument/2006/relationships/image"/><Relationship Id="rId1918" Target="embeddings/oleObject1132.bin" Type="http://schemas.openxmlformats.org/officeDocument/2006/relationships/oleObject"/><Relationship Id="rId1919" Target="media/image776.wmf" Type="http://schemas.openxmlformats.org/officeDocument/2006/relationships/image"/><Relationship Id="rId192" Target="media/image93.wmf" Type="http://schemas.openxmlformats.org/officeDocument/2006/relationships/image"/><Relationship Id="rId1920" Target="embeddings/oleObject1133.bin" Type="http://schemas.openxmlformats.org/officeDocument/2006/relationships/oleObject"/><Relationship Id="rId1921" Target="media/image777.wmf" Type="http://schemas.openxmlformats.org/officeDocument/2006/relationships/image"/><Relationship Id="rId1922" Target="embeddings/oleObject1134.bin" Type="http://schemas.openxmlformats.org/officeDocument/2006/relationships/oleObject"/><Relationship Id="rId1923" Target="media/image778.wmf" Type="http://schemas.openxmlformats.org/officeDocument/2006/relationships/image"/><Relationship Id="rId1924" Target="embeddings/oleObject1135.bin" Type="http://schemas.openxmlformats.org/officeDocument/2006/relationships/oleObject"/><Relationship Id="rId1925" Target="embeddings/oleObject1136.bin" Type="http://schemas.openxmlformats.org/officeDocument/2006/relationships/oleObject"/><Relationship Id="rId1926" Target="media/image779.wmf" Type="http://schemas.openxmlformats.org/officeDocument/2006/relationships/image"/><Relationship Id="rId1927" Target="embeddings/oleObject1137.bin" Type="http://schemas.openxmlformats.org/officeDocument/2006/relationships/oleObject"/><Relationship Id="rId1928" Target="media/image780.png" Type="http://schemas.openxmlformats.org/officeDocument/2006/relationships/image"/><Relationship Id="rId1929" Target="media/image781.wmf" Type="http://schemas.openxmlformats.org/officeDocument/2006/relationships/image"/><Relationship Id="rId193" Target="embeddings/oleObject93.bin" Type="http://schemas.openxmlformats.org/officeDocument/2006/relationships/oleObject"/><Relationship Id="rId1930" Target="embeddings/oleObject1138.bin" Type="http://schemas.openxmlformats.org/officeDocument/2006/relationships/oleObject"/><Relationship Id="rId1931" Target="media/image782.wmf" Type="http://schemas.openxmlformats.org/officeDocument/2006/relationships/image"/><Relationship Id="rId1932" Target="embeddings/oleObject1139.bin" Type="http://schemas.openxmlformats.org/officeDocument/2006/relationships/oleObject"/><Relationship Id="rId1933" Target="media/image783.wmf" Type="http://schemas.openxmlformats.org/officeDocument/2006/relationships/image"/><Relationship Id="rId1934" Target="embeddings/oleObject1140.bin" Type="http://schemas.openxmlformats.org/officeDocument/2006/relationships/oleObject"/><Relationship Id="rId1935" Target="media/image784.wmf" Type="http://schemas.openxmlformats.org/officeDocument/2006/relationships/image"/><Relationship Id="rId1936" Target="embeddings/oleObject1141.bin" Type="http://schemas.openxmlformats.org/officeDocument/2006/relationships/oleObject"/><Relationship Id="rId1937" Target="media/image785.wmf" Type="http://schemas.openxmlformats.org/officeDocument/2006/relationships/image"/><Relationship Id="rId1938" Target="embeddings/oleObject1142.bin" Type="http://schemas.openxmlformats.org/officeDocument/2006/relationships/oleObject"/><Relationship Id="rId1939" Target="media/image786.png" Type="http://schemas.openxmlformats.org/officeDocument/2006/relationships/image"/><Relationship Id="rId194" Target="media/image94.wmf" Type="http://schemas.openxmlformats.org/officeDocument/2006/relationships/image"/><Relationship Id="rId1940" Target="media/image787.wmf" Type="http://schemas.openxmlformats.org/officeDocument/2006/relationships/image"/><Relationship Id="rId1941" Target="embeddings/oleObject1143.bin" Type="http://schemas.openxmlformats.org/officeDocument/2006/relationships/oleObject"/><Relationship Id="rId1942" Target="media/image788.wmf" Type="http://schemas.openxmlformats.org/officeDocument/2006/relationships/image"/><Relationship Id="rId1943" Target="embeddings/oleObject1144.bin" Type="http://schemas.openxmlformats.org/officeDocument/2006/relationships/oleObject"/><Relationship Id="rId1944" Target="media/image789.wmf" Type="http://schemas.openxmlformats.org/officeDocument/2006/relationships/image"/><Relationship Id="rId1945" Target="embeddings/oleObject1145.bin" Type="http://schemas.openxmlformats.org/officeDocument/2006/relationships/oleObject"/><Relationship Id="rId1946" Target="media/image790.wmf" Type="http://schemas.openxmlformats.org/officeDocument/2006/relationships/image"/><Relationship Id="rId1947" Target="embeddings/oleObject1146.bin" Type="http://schemas.openxmlformats.org/officeDocument/2006/relationships/oleObject"/><Relationship Id="rId1948" Target="media/image791.wmf" Type="http://schemas.openxmlformats.org/officeDocument/2006/relationships/image"/><Relationship Id="rId1949" Target="embeddings/oleObject1147.bin" Type="http://schemas.openxmlformats.org/officeDocument/2006/relationships/oleObject"/><Relationship Id="rId195" Target="embeddings/oleObject94.bin" Type="http://schemas.openxmlformats.org/officeDocument/2006/relationships/oleObject"/><Relationship Id="rId1950" Target="media/image792.wmf" Type="http://schemas.openxmlformats.org/officeDocument/2006/relationships/image"/><Relationship Id="rId1951" Target="embeddings/oleObject1148.bin" Type="http://schemas.openxmlformats.org/officeDocument/2006/relationships/oleObject"/><Relationship Id="rId1952" Target="media/image793.wmf" Type="http://schemas.openxmlformats.org/officeDocument/2006/relationships/image"/><Relationship Id="rId1953" Target="embeddings/oleObject1149.bin" Type="http://schemas.openxmlformats.org/officeDocument/2006/relationships/oleObject"/><Relationship Id="rId1954" Target="media/image794.wmf" Type="http://schemas.openxmlformats.org/officeDocument/2006/relationships/image"/><Relationship Id="rId1955" Target="embeddings/oleObject1150.bin" Type="http://schemas.openxmlformats.org/officeDocument/2006/relationships/oleObject"/><Relationship Id="rId1956" Target="media/image795.wmf" Type="http://schemas.openxmlformats.org/officeDocument/2006/relationships/image"/><Relationship Id="rId1957" Target="embeddings/oleObject1151.bin" Type="http://schemas.openxmlformats.org/officeDocument/2006/relationships/oleObject"/><Relationship Id="rId1958" Target="media/image796.wmf" Type="http://schemas.openxmlformats.org/officeDocument/2006/relationships/image"/><Relationship Id="rId1959" Target="embeddings/oleObject1152.bin" Type="http://schemas.openxmlformats.org/officeDocument/2006/relationships/oleObject"/><Relationship Id="rId196" Target="embeddings/oleObject95.bin" Type="http://schemas.openxmlformats.org/officeDocument/2006/relationships/oleObject"/><Relationship Id="rId1960" Target="media/image797.wmf" Type="http://schemas.openxmlformats.org/officeDocument/2006/relationships/image"/><Relationship Id="rId1961" Target="embeddings/oleObject1153.bin" Type="http://schemas.openxmlformats.org/officeDocument/2006/relationships/oleObject"/><Relationship Id="rId1962" Target="media/image798.wmf" Type="http://schemas.openxmlformats.org/officeDocument/2006/relationships/image"/><Relationship Id="rId1963" Target="embeddings/oleObject1154.bin" Type="http://schemas.openxmlformats.org/officeDocument/2006/relationships/oleObject"/><Relationship Id="rId1964" Target="media/image799.wmf" Type="http://schemas.openxmlformats.org/officeDocument/2006/relationships/image"/><Relationship Id="rId1965" Target="embeddings/oleObject1155.bin" Type="http://schemas.openxmlformats.org/officeDocument/2006/relationships/oleObject"/><Relationship Id="rId1966" Target="media/image800.wmf" Type="http://schemas.openxmlformats.org/officeDocument/2006/relationships/image"/><Relationship Id="rId1967" Target="embeddings/oleObject1156.bin" Type="http://schemas.openxmlformats.org/officeDocument/2006/relationships/oleObject"/><Relationship Id="rId1968" Target="media/image801.wmf" Type="http://schemas.openxmlformats.org/officeDocument/2006/relationships/image"/><Relationship Id="rId1969" Target="embeddings/oleObject1157.bin" Type="http://schemas.openxmlformats.org/officeDocument/2006/relationships/oleObject"/><Relationship Id="rId197" Target="embeddings/oleObject96.bin" Type="http://schemas.openxmlformats.org/officeDocument/2006/relationships/oleObject"/><Relationship Id="rId1970" Target="media/image802.wmf" Type="http://schemas.openxmlformats.org/officeDocument/2006/relationships/image"/><Relationship Id="rId1971" Target="embeddings/oleObject1158.bin" Type="http://schemas.openxmlformats.org/officeDocument/2006/relationships/oleObject"/><Relationship Id="rId1972" Target="media/image803.wmf" Type="http://schemas.openxmlformats.org/officeDocument/2006/relationships/image"/><Relationship Id="rId1973" Target="embeddings/oleObject1159.bin" Type="http://schemas.openxmlformats.org/officeDocument/2006/relationships/oleObject"/><Relationship Id="rId1974" Target="media/image804.wmf" Type="http://schemas.openxmlformats.org/officeDocument/2006/relationships/image"/><Relationship Id="rId1975" Target="embeddings/oleObject1160.bin" Type="http://schemas.openxmlformats.org/officeDocument/2006/relationships/oleObject"/><Relationship Id="rId1976" Target="media/image805.wmf" Type="http://schemas.openxmlformats.org/officeDocument/2006/relationships/image"/><Relationship Id="rId1977" Target="embeddings/oleObject1161.bin" Type="http://schemas.openxmlformats.org/officeDocument/2006/relationships/oleObject"/><Relationship Id="rId1978" Target="media/image806.wmf" Type="http://schemas.openxmlformats.org/officeDocument/2006/relationships/image"/><Relationship Id="rId1979" Target="embeddings/oleObject1162.bin" Type="http://schemas.openxmlformats.org/officeDocument/2006/relationships/oleObject"/><Relationship Id="rId198" Target="media/image95.wmf" Type="http://schemas.openxmlformats.org/officeDocument/2006/relationships/image"/><Relationship Id="rId1980" Target="media/image807.wmf" Type="http://schemas.openxmlformats.org/officeDocument/2006/relationships/image"/><Relationship Id="rId1981" Target="embeddings/oleObject1163.bin" Type="http://schemas.openxmlformats.org/officeDocument/2006/relationships/oleObject"/><Relationship Id="rId1982" Target="embeddings/oleObject1164.bin" Type="http://schemas.openxmlformats.org/officeDocument/2006/relationships/oleObject"/><Relationship Id="rId1983" Target="media/image808.wmf" Type="http://schemas.openxmlformats.org/officeDocument/2006/relationships/image"/><Relationship Id="rId1984" Target="embeddings/oleObject1165.bin" Type="http://schemas.openxmlformats.org/officeDocument/2006/relationships/oleObject"/><Relationship Id="rId1985" Target="media/image809.png" Type="http://schemas.openxmlformats.org/officeDocument/2006/relationships/image"/><Relationship Id="rId1986" Target="media/image810.wmf" Type="http://schemas.openxmlformats.org/officeDocument/2006/relationships/image"/><Relationship Id="rId1987" Target="embeddings/oleObject1166.bin" Type="http://schemas.openxmlformats.org/officeDocument/2006/relationships/oleObject"/><Relationship Id="rId1988" Target="media/image811.wmf" Type="http://schemas.openxmlformats.org/officeDocument/2006/relationships/image"/><Relationship Id="rId1989" Target="embeddings/oleObject1167.bin" Type="http://schemas.openxmlformats.org/officeDocument/2006/relationships/oleObject"/><Relationship Id="rId199" Target="embeddings/oleObject97.bin" Type="http://schemas.openxmlformats.org/officeDocument/2006/relationships/oleObject"/><Relationship Id="rId1990" Target="media/image812.wmf" Type="http://schemas.openxmlformats.org/officeDocument/2006/relationships/image"/><Relationship Id="rId1991" Target="embeddings/oleObject1168.bin" Type="http://schemas.openxmlformats.org/officeDocument/2006/relationships/oleObject"/><Relationship Id="rId1992" Target="media/image813.wmf" Type="http://schemas.openxmlformats.org/officeDocument/2006/relationships/image"/><Relationship Id="rId1993" Target="embeddings/oleObject1169.bin" Type="http://schemas.openxmlformats.org/officeDocument/2006/relationships/oleObject"/><Relationship Id="rId1994" Target="media/image814.wmf" Type="http://schemas.openxmlformats.org/officeDocument/2006/relationships/image"/><Relationship Id="rId1995" Target="embeddings/oleObject1170.bin" Type="http://schemas.openxmlformats.org/officeDocument/2006/relationships/oleObject"/><Relationship Id="rId1996" Target="media/image815.wmf" Type="http://schemas.openxmlformats.org/officeDocument/2006/relationships/image"/><Relationship Id="rId1997" Target="embeddings/oleObject1171.bin" Type="http://schemas.openxmlformats.org/officeDocument/2006/relationships/oleObject"/><Relationship Id="rId1998" Target="media/image816.wmf" Type="http://schemas.openxmlformats.org/officeDocument/2006/relationships/image"/><Relationship Id="rId1999" Target="embeddings/oleObject1172.bin" Type="http://schemas.openxmlformats.org/officeDocument/2006/relationships/oleObject"/><Relationship Id="rId2" Target="styles.xml" Type="http://schemas.openxmlformats.org/officeDocument/2006/relationships/styles"/><Relationship Id="rId20" Target="embeddings/oleObject6.bin" Type="http://schemas.openxmlformats.org/officeDocument/2006/relationships/oleObject"/><Relationship Id="rId200" Target="media/image96.wmf" Type="http://schemas.openxmlformats.org/officeDocument/2006/relationships/image"/><Relationship Id="rId2000" Target="media/image817.wmf" Type="http://schemas.openxmlformats.org/officeDocument/2006/relationships/image"/><Relationship Id="rId2001" Target="embeddings/oleObject1173.bin" Type="http://schemas.openxmlformats.org/officeDocument/2006/relationships/oleObject"/><Relationship Id="rId2002" Target="media/image818.wmf" Type="http://schemas.openxmlformats.org/officeDocument/2006/relationships/image"/><Relationship Id="rId2003" Target="embeddings/oleObject1174.bin" Type="http://schemas.openxmlformats.org/officeDocument/2006/relationships/oleObject"/><Relationship Id="rId2004" Target="media/image819.wmf" Type="http://schemas.openxmlformats.org/officeDocument/2006/relationships/image"/><Relationship Id="rId2005" Target="embeddings/oleObject1175.bin" Type="http://schemas.openxmlformats.org/officeDocument/2006/relationships/oleObject"/><Relationship Id="rId2006" Target="media/image820.wmf" Type="http://schemas.openxmlformats.org/officeDocument/2006/relationships/image"/><Relationship Id="rId2007" Target="embeddings/oleObject1176.bin" Type="http://schemas.openxmlformats.org/officeDocument/2006/relationships/oleObject"/><Relationship Id="rId2008" Target="media/image821.wmf" Type="http://schemas.openxmlformats.org/officeDocument/2006/relationships/image"/><Relationship Id="rId2009" Target="embeddings/oleObject1177.bin" Type="http://schemas.openxmlformats.org/officeDocument/2006/relationships/oleObject"/><Relationship Id="rId201" Target="embeddings/oleObject98.bin" Type="http://schemas.openxmlformats.org/officeDocument/2006/relationships/oleObject"/><Relationship Id="rId2010" Target="media/image822.wmf" Type="http://schemas.openxmlformats.org/officeDocument/2006/relationships/image"/><Relationship Id="rId2011" Target="embeddings/oleObject1178.bin" Type="http://schemas.openxmlformats.org/officeDocument/2006/relationships/oleObject"/><Relationship Id="rId2012" Target="media/image823.wmf" Type="http://schemas.openxmlformats.org/officeDocument/2006/relationships/image"/><Relationship Id="rId2013" Target="embeddings/oleObject1179.bin" Type="http://schemas.openxmlformats.org/officeDocument/2006/relationships/oleObject"/><Relationship Id="rId2014" Target="media/image824.wmf" Type="http://schemas.openxmlformats.org/officeDocument/2006/relationships/image"/><Relationship Id="rId2015" Target="embeddings/oleObject1180.bin" Type="http://schemas.openxmlformats.org/officeDocument/2006/relationships/oleObject"/><Relationship Id="rId2016" Target="media/image825.wmf" Type="http://schemas.openxmlformats.org/officeDocument/2006/relationships/image"/><Relationship Id="rId2017" Target="embeddings/oleObject1181.bin" Type="http://schemas.openxmlformats.org/officeDocument/2006/relationships/oleObject"/><Relationship Id="rId2018" Target="media/image826.png" Type="http://schemas.openxmlformats.org/officeDocument/2006/relationships/image"/><Relationship Id="rId2019" Target="media/image827.wmf" Type="http://schemas.openxmlformats.org/officeDocument/2006/relationships/image"/><Relationship Id="rId202" Target="media/image97.wmf" Type="http://schemas.openxmlformats.org/officeDocument/2006/relationships/image"/><Relationship Id="rId2020" Target="embeddings/oleObject1182.bin" Type="http://schemas.openxmlformats.org/officeDocument/2006/relationships/oleObject"/><Relationship Id="rId2021" Target="media/image828.wmf" Type="http://schemas.openxmlformats.org/officeDocument/2006/relationships/image"/><Relationship Id="rId2022" Target="embeddings/oleObject1183.bin" Type="http://schemas.openxmlformats.org/officeDocument/2006/relationships/oleObject"/><Relationship Id="rId2023" Target="media/image829.wmf" Type="http://schemas.openxmlformats.org/officeDocument/2006/relationships/image"/><Relationship Id="rId2024" Target="embeddings/oleObject1184.bin" Type="http://schemas.openxmlformats.org/officeDocument/2006/relationships/oleObject"/><Relationship Id="rId2025" Target="media/image830.wmf" Type="http://schemas.openxmlformats.org/officeDocument/2006/relationships/image"/><Relationship Id="rId2026" Target="embeddings/oleObject1185.bin" Type="http://schemas.openxmlformats.org/officeDocument/2006/relationships/oleObject"/><Relationship Id="rId2027" Target="media/image831.wmf" Type="http://schemas.openxmlformats.org/officeDocument/2006/relationships/image"/><Relationship Id="rId2028" Target="embeddings/oleObject1186.bin" Type="http://schemas.openxmlformats.org/officeDocument/2006/relationships/oleObject"/><Relationship Id="rId2029" Target="media/image832.wmf" Type="http://schemas.openxmlformats.org/officeDocument/2006/relationships/image"/><Relationship Id="rId203" Target="embeddings/oleObject99.bin" Type="http://schemas.openxmlformats.org/officeDocument/2006/relationships/oleObject"/><Relationship Id="rId2030" Target="embeddings/oleObject1187.bin" Type="http://schemas.openxmlformats.org/officeDocument/2006/relationships/oleObject"/><Relationship Id="rId2031" Target="media/image833.wmf" Type="http://schemas.openxmlformats.org/officeDocument/2006/relationships/image"/><Relationship Id="rId2032" Target="embeddings/oleObject1188.bin" Type="http://schemas.openxmlformats.org/officeDocument/2006/relationships/oleObject"/><Relationship Id="rId2033" Target="media/image834.wmf" Type="http://schemas.openxmlformats.org/officeDocument/2006/relationships/image"/><Relationship Id="rId2034" Target="embeddings/oleObject1189.bin" Type="http://schemas.openxmlformats.org/officeDocument/2006/relationships/oleObject"/><Relationship Id="rId2035" Target="media/image835.wmf" Type="http://schemas.openxmlformats.org/officeDocument/2006/relationships/image"/><Relationship Id="rId2036" Target="embeddings/oleObject1190.bin" Type="http://schemas.openxmlformats.org/officeDocument/2006/relationships/oleObject"/><Relationship Id="rId2037" Target="media/image836.wmf" Type="http://schemas.openxmlformats.org/officeDocument/2006/relationships/image"/><Relationship Id="rId2038" Target="embeddings/oleObject1191.bin" Type="http://schemas.openxmlformats.org/officeDocument/2006/relationships/oleObject"/><Relationship Id="rId2039" Target="media/image837.wmf" Type="http://schemas.openxmlformats.org/officeDocument/2006/relationships/image"/><Relationship Id="rId204" Target="media/image98.wmf" Type="http://schemas.openxmlformats.org/officeDocument/2006/relationships/image"/><Relationship Id="rId2040" Target="embeddings/oleObject1192.bin" Type="http://schemas.openxmlformats.org/officeDocument/2006/relationships/oleObject"/><Relationship Id="rId2041" Target="media/image838.wmf" Type="http://schemas.openxmlformats.org/officeDocument/2006/relationships/image"/><Relationship Id="rId2042" Target="embeddings/oleObject1193.bin" Type="http://schemas.openxmlformats.org/officeDocument/2006/relationships/oleObject"/><Relationship Id="rId2043" Target="media/image839.wmf" Type="http://schemas.openxmlformats.org/officeDocument/2006/relationships/image"/><Relationship Id="rId2044" Target="embeddings/oleObject1194.bin" Type="http://schemas.openxmlformats.org/officeDocument/2006/relationships/oleObject"/><Relationship Id="rId2045" Target="media/image840.wmf" Type="http://schemas.openxmlformats.org/officeDocument/2006/relationships/image"/><Relationship Id="rId2046" Target="embeddings/oleObject1195.bin" Type="http://schemas.openxmlformats.org/officeDocument/2006/relationships/oleObject"/><Relationship Id="rId2047" Target="media/image841.wmf" Type="http://schemas.openxmlformats.org/officeDocument/2006/relationships/image"/><Relationship Id="rId2048" Target="embeddings/oleObject1196.bin" Type="http://schemas.openxmlformats.org/officeDocument/2006/relationships/oleObject"/><Relationship Id="rId2049" Target="media/image842.wmf" Type="http://schemas.openxmlformats.org/officeDocument/2006/relationships/image"/><Relationship Id="rId205" Target="embeddings/oleObject100.bin" Type="http://schemas.openxmlformats.org/officeDocument/2006/relationships/oleObject"/><Relationship Id="rId2050" Target="embeddings/oleObject1197.bin" Type="http://schemas.openxmlformats.org/officeDocument/2006/relationships/oleObject"/><Relationship Id="rId2051" Target="embeddings/oleObject1198.bin" Type="http://schemas.openxmlformats.org/officeDocument/2006/relationships/oleObject"/><Relationship Id="rId2052" Target="embeddings/oleObject1199.bin" Type="http://schemas.openxmlformats.org/officeDocument/2006/relationships/oleObject"/><Relationship Id="rId2053" Target="embeddings/oleObject1200.bin" Type="http://schemas.openxmlformats.org/officeDocument/2006/relationships/oleObject"/><Relationship Id="rId2054" Target="media/image843.wmf" Type="http://schemas.openxmlformats.org/officeDocument/2006/relationships/image"/><Relationship Id="rId2055" Target="embeddings/oleObject1201.bin" Type="http://schemas.openxmlformats.org/officeDocument/2006/relationships/oleObject"/><Relationship Id="rId2056" Target="media/image844.wmf" Type="http://schemas.openxmlformats.org/officeDocument/2006/relationships/image"/><Relationship Id="rId2057" Target="embeddings/oleObject1202.bin" Type="http://schemas.openxmlformats.org/officeDocument/2006/relationships/oleObject"/><Relationship Id="rId2058" Target="media/image845.wmf" Type="http://schemas.openxmlformats.org/officeDocument/2006/relationships/image"/><Relationship Id="rId2059" Target="embeddings/oleObject1203.bin" Type="http://schemas.openxmlformats.org/officeDocument/2006/relationships/oleObject"/><Relationship Id="rId206" Target="media/image99.wmf" Type="http://schemas.openxmlformats.org/officeDocument/2006/relationships/image"/><Relationship Id="rId2060" Target="media/image846.wmf" Type="http://schemas.openxmlformats.org/officeDocument/2006/relationships/image"/><Relationship Id="rId2061" Target="embeddings/oleObject1204.bin" Type="http://schemas.openxmlformats.org/officeDocument/2006/relationships/oleObject"/><Relationship Id="rId2062" Target="media/image847.wmf" Type="http://schemas.openxmlformats.org/officeDocument/2006/relationships/image"/><Relationship Id="rId2063" Target="embeddings/oleObject1205.bin" Type="http://schemas.openxmlformats.org/officeDocument/2006/relationships/oleObject"/><Relationship Id="rId2064" Target="media/image848.wmf" Type="http://schemas.openxmlformats.org/officeDocument/2006/relationships/image"/><Relationship Id="rId2065" Target="embeddings/oleObject1206.bin" Type="http://schemas.openxmlformats.org/officeDocument/2006/relationships/oleObject"/><Relationship Id="rId2066" Target="media/image849.wmf" Type="http://schemas.openxmlformats.org/officeDocument/2006/relationships/image"/><Relationship Id="rId2067" Target="embeddings/oleObject1207.bin" Type="http://schemas.openxmlformats.org/officeDocument/2006/relationships/oleObject"/><Relationship Id="rId2068" Target="media/image850.wmf" Type="http://schemas.openxmlformats.org/officeDocument/2006/relationships/image"/><Relationship Id="rId2069" Target="embeddings/oleObject1208.bin" Type="http://schemas.openxmlformats.org/officeDocument/2006/relationships/oleObject"/><Relationship Id="rId207" Target="embeddings/oleObject101.bin" Type="http://schemas.openxmlformats.org/officeDocument/2006/relationships/oleObject"/><Relationship Id="rId2070" Target="embeddings/oleObject1209.bin" Type="http://schemas.openxmlformats.org/officeDocument/2006/relationships/oleObject"/><Relationship Id="rId2071" Target="embeddings/oleObject1210.bin" Type="http://schemas.openxmlformats.org/officeDocument/2006/relationships/oleObject"/><Relationship Id="rId2072" Target="media/image851.wmf" Type="http://schemas.openxmlformats.org/officeDocument/2006/relationships/image"/><Relationship Id="rId2073" Target="embeddings/oleObject1211.bin" Type="http://schemas.openxmlformats.org/officeDocument/2006/relationships/oleObject"/><Relationship Id="rId2074" Target="media/image852.wmf" Type="http://schemas.openxmlformats.org/officeDocument/2006/relationships/image"/><Relationship Id="rId2075" Target="embeddings/oleObject1212.bin" Type="http://schemas.openxmlformats.org/officeDocument/2006/relationships/oleObject"/><Relationship Id="rId2076" Target="media/image853.wmf" Type="http://schemas.openxmlformats.org/officeDocument/2006/relationships/image"/><Relationship Id="rId2077" Target="embeddings/oleObject1213.bin" Type="http://schemas.openxmlformats.org/officeDocument/2006/relationships/oleObject"/><Relationship Id="rId2078" Target="media/image854.wmf" Type="http://schemas.openxmlformats.org/officeDocument/2006/relationships/image"/><Relationship Id="rId2079" Target="embeddings/oleObject1214.bin" Type="http://schemas.openxmlformats.org/officeDocument/2006/relationships/oleObject"/><Relationship Id="rId208" Target="media/image100.wmf" Type="http://schemas.openxmlformats.org/officeDocument/2006/relationships/image"/><Relationship Id="rId2080" Target="media/image855.png" Type="http://schemas.openxmlformats.org/officeDocument/2006/relationships/image"/><Relationship Id="rId2081" Target="media/image856.wmf" Type="http://schemas.openxmlformats.org/officeDocument/2006/relationships/image"/><Relationship Id="rId2082" Target="embeddings/oleObject1215.bin" Type="http://schemas.openxmlformats.org/officeDocument/2006/relationships/oleObject"/><Relationship Id="rId2083" Target="media/image857.wmf" Type="http://schemas.openxmlformats.org/officeDocument/2006/relationships/image"/><Relationship Id="rId2084" Target="embeddings/oleObject1216.bin" Type="http://schemas.openxmlformats.org/officeDocument/2006/relationships/oleObject"/><Relationship Id="rId2085" Target="media/image858.wmf" Type="http://schemas.openxmlformats.org/officeDocument/2006/relationships/image"/><Relationship Id="rId2086" Target="embeddings/oleObject1217.bin" Type="http://schemas.openxmlformats.org/officeDocument/2006/relationships/oleObject"/><Relationship Id="rId2087" Target="media/image859.wmf" Type="http://schemas.openxmlformats.org/officeDocument/2006/relationships/image"/><Relationship Id="rId2088" Target="embeddings/oleObject1218.bin" Type="http://schemas.openxmlformats.org/officeDocument/2006/relationships/oleObject"/><Relationship Id="rId2089" Target="embeddings/oleObject1219.bin" Type="http://schemas.openxmlformats.org/officeDocument/2006/relationships/oleObject"/><Relationship Id="rId209" Target="embeddings/oleObject102.bin" Type="http://schemas.openxmlformats.org/officeDocument/2006/relationships/oleObject"/><Relationship Id="rId2090" Target="embeddings/oleObject1220.bin" Type="http://schemas.openxmlformats.org/officeDocument/2006/relationships/oleObject"/><Relationship Id="rId2091" Target="embeddings/oleObject1221.bin" Type="http://schemas.openxmlformats.org/officeDocument/2006/relationships/oleObject"/><Relationship Id="rId2092" Target="media/image860.wmf" Type="http://schemas.openxmlformats.org/officeDocument/2006/relationships/image"/><Relationship Id="rId2093" Target="embeddings/oleObject1222.bin" Type="http://schemas.openxmlformats.org/officeDocument/2006/relationships/oleObject"/><Relationship Id="rId2094" Target="media/image861.wmf" Type="http://schemas.openxmlformats.org/officeDocument/2006/relationships/image"/><Relationship Id="rId2095" Target="embeddings/oleObject1223.bin" Type="http://schemas.openxmlformats.org/officeDocument/2006/relationships/oleObject"/><Relationship Id="rId2096" Target="media/image862.png" Type="http://schemas.openxmlformats.org/officeDocument/2006/relationships/image"/><Relationship Id="rId2097" Target="media/image863.wmf" Type="http://schemas.openxmlformats.org/officeDocument/2006/relationships/image"/><Relationship Id="rId2098" Target="embeddings/oleObject1224.bin" Type="http://schemas.openxmlformats.org/officeDocument/2006/relationships/oleObject"/><Relationship Id="rId2099" Target="media/image864.wmf" Type="http://schemas.openxmlformats.org/officeDocument/2006/relationships/image"/><Relationship Id="rId21" Target="media/image8.wmf" Type="http://schemas.openxmlformats.org/officeDocument/2006/relationships/image"/><Relationship Id="rId210" Target="embeddings/oleObject103.bin" Type="http://schemas.openxmlformats.org/officeDocument/2006/relationships/oleObject"/><Relationship Id="rId2100" Target="embeddings/oleObject1225.bin" Type="http://schemas.openxmlformats.org/officeDocument/2006/relationships/oleObject"/><Relationship Id="rId2101" Target="media/image865.wmf" Type="http://schemas.openxmlformats.org/officeDocument/2006/relationships/image"/><Relationship Id="rId2102" Target="embeddings/oleObject1226.bin" Type="http://schemas.openxmlformats.org/officeDocument/2006/relationships/oleObject"/><Relationship Id="rId2103" Target="media/image866.wmf" Type="http://schemas.openxmlformats.org/officeDocument/2006/relationships/image"/><Relationship Id="rId2104" Target="embeddings/oleObject1227.bin" Type="http://schemas.openxmlformats.org/officeDocument/2006/relationships/oleObject"/><Relationship Id="rId2105" Target="media/image867.wmf" Type="http://schemas.openxmlformats.org/officeDocument/2006/relationships/image"/><Relationship Id="rId2106" Target="embeddings/oleObject1228.bin" Type="http://schemas.openxmlformats.org/officeDocument/2006/relationships/oleObject"/><Relationship Id="rId2107" Target="media/image868.png" Type="http://schemas.openxmlformats.org/officeDocument/2006/relationships/image"/><Relationship Id="rId2108" Target="media/image869.wmf" Type="http://schemas.openxmlformats.org/officeDocument/2006/relationships/image"/><Relationship Id="rId2109" Target="embeddings/oleObject1229.bin" Type="http://schemas.openxmlformats.org/officeDocument/2006/relationships/oleObject"/><Relationship Id="rId211" Target="media/image101.wmf" Type="http://schemas.openxmlformats.org/officeDocument/2006/relationships/image"/><Relationship Id="rId2110" Target="media/image870.wmf" Type="http://schemas.openxmlformats.org/officeDocument/2006/relationships/image"/><Relationship Id="rId2111" Target="embeddings/oleObject1230.bin" Type="http://schemas.openxmlformats.org/officeDocument/2006/relationships/oleObject"/><Relationship Id="rId2112" Target="media/image871.wmf" Type="http://schemas.openxmlformats.org/officeDocument/2006/relationships/image"/><Relationship Id="rId2113" Target="embeddings/oleObject1231.bin" Type="http://schemas.openxmlformats.org/officeDocument/2006/relationships/oleObject"/><Relationship Id="rId2114" Target="media/image872.wmf" Type="http://schemas.openxmlformats.org/officeDocument/2006/relationships/image"/><Relationship Id="rId2115" Target="embeddings/oleObject1232.bin" Type="http://schemas.openxmlformats.org/officeDocument/2006/relationships/oleObject"/><Relationship Id="rId2116" Target="media/image873.wmf" Type="http://schemas.openxmlformats.org/officeDocument/2006/relationships/image"/><Relationship Id="rId2117" Target="embeddings/oleObject1233.bin" Type="http://schemas.openxmlformats.org/officeDocument/2006/relationships/oleObject"/><Relationship Id="rId2118" Target="media/image874.wmf" Type="http://schemas.openxmlformats.org/officeDocument/2006/relationships/image"/><Relationship Id="rId2119" Target="embeddings/oleObject1234.bin" Type="http://schemas.openxmlformats.org/officeDocument/2006/relationships/oleObject"/><Relationship Id="rId212" Target="embeddings/oleObject104.bin" Type="http://schemas.openxmlformats.org/officeDocument/2006/relationships/oleObject"/><Relationship Id="rId2120" Target="media/image875.wmf" Type="http://schemas.openxmlformats.org/officeDocument/2006/relationships/image"/><Relationship Id="rId2121" Target="embeddings/oleObject1235.bin" Type="http://schemas.openxmlformats.org/officeDocument/2006/relationships/oleObject"/><Relationship Id="rId2122" Target="media/image876.wmf" Type="http://schemas.openxmlformats.org/officeDocument/2006/relationships/image"/><Relationship Id="rId2123" Target="embeddings/oleObject1236.bin" Type="http://schemas.openxmlformats.org/officeDocument/2006/relationships/oleObject"/><Relationship Id="rId2124" Target="media/image877.wmf" Type="http://schemas.openxmlformats.org/officeDocument/2006/relationships/image"/><Relationship Id="rId2125" Target="embeddings/oleObject1237.bin" Type="http://schemas.openxmlformats.org/officeDocument/2006/relationships/oleObject"/><Relationship Id="rId2126" Target="media/image878.wmf" Type="http://schemas.openxmlformats.org/officeDocument/2006/relationships/image"/><Relationship Id="rId2127" Target="embeddings/oleObject1238.bin" Type="http://schemas.openxmlformats.org/officeDocument/2006/relationships/oleObject"/><Relationship Id="rId2128" Target="media/image879.wmf" Type="http://schemas.openxmlformats.org/officeDocument/2006/relationships/image"/><Relationship Id="rId2129" Target="embeddings/oleObject1239.bin" Type="http://schemas.openxmlformats.org/officeDocument/2006/relationships/oleObject"/><Relationship Id="rId213" Target="embeddings/oleObject105.bin" Type="http://schemas.openxmlformats.org/officeDocument/2006/relationships/oleObject"/><Relationship Id="rId2130" Target="media/image880.wmf" Type="http://schemas.openxmlformats.org/officeDocument/2006/relationships/image"/><Relationship Id="rId2131" Target="embeddings/oleObject1240.bin" Type="http://schemas.openxmlformats.org/officeDocument/2006/relationships/oleObject"/><Relationship Id="rId2132" Target="media/image881.wmf" Type="http://schemas.openxmlformats.org/officeDocument/2006/relationships/image"/><Relationship Id="rId2133" Target="embeddings/oleObject1241.bin" Type="http://schemas.openxmlformats.org/officeDocument/2006/relationships/oleObject"/><Relationship Id="rId2134" Target="media/image882.wmf" Type="http://schemas.openxmlformats.org/officeDocument/2006/relationships/image"/><Relationship Id="rId2135" Target="embeddings/oleObject1242.bin" Type="http://schemas.openxmlformats.org/officeDocument/2006/relationships/oleObject"/><Relationship Id="rId2136" Target="media/image883.wmf" Type="http://schemas.openxmlformats.org/officeDocument/2006/relationships/image"/><Relationship Id="rId2137" Target="embeddings/oleObject1243.bin" Type="http://schemas.openxmlformats.org/officeDocument/2006/relationships/oleObject"/><Relationship Id="rId2138" Target="media/image884.wmf" Type="http://schemas.openxmlformats.org/officeDocument/2006/relationships/image"/><Relationship Id="rId2139" Target="embeddings/oleObject1244.bin" Type="http://schemas.openxmlformats.org/officeDocument/2006/relationships/oleObject"/><Relationship Id="rId214" Target="media/image102.wmf" Type="http://schemas.openxmlformats.org/officeDocument/2006/relationships/image"/><Relationship Id="rId2140" Target="media/image885.wmf" Type="http://schemas.openxmlformats.org/officeDocument/2006/relationships/image"/><Relationship Id="rId2141" Target="embeddings/oleObject1245.bin" Type="http://schemas.openxmlformats.org/officeDocument/2006/relationships/oleObject"/><Relationship Id="rId2142" Target="embeddings/oleObject1246.bin" Type="http://schemas.openxmlformats.org/officeDocument/2006/relationships/oleObject"/><Relationship Id="rId2143" Target="media/image886.wmf" Type="http://schemas.openxmlformats.org/officeDocument/2006/relationships/image"/><Relationship Id="rId2144" Target="embeddings/oleObject1247.bin" Type="http://schemas.openxmlformats.org/officeDocument/2006/relationships/oleObject"/><Relationship Id="rId2145" Target="media/image887.wmf" Type="http://schemas.openxmlformats.org/officeDocument/2006/relationships/image"/><Relationship Id="rId2146" Target="embeddings/oleObject1248.bin" Type="http://schemas.openxmlformats.org/officeDocument/2006/relationships/oleObject"/><Relationship Id="rId2147" Target="media/image888.wmf" Type="http://schemas.openxmlformats.org/officeDocument/2006/relationships/image"/><Relationship Id="rId2148" Target="embeddings/oleObject1249.bin" Type="http://schemas.openxmlformats.org/officeDocument/2006/relationships/oleObject"/><Relationship Id="rId2149" Target="media/image889.wmf" Type="http://schemas.openxmlformats.org/officeDocument/2006/relationships/image"/><Relationship Id="rId215" Target="embeddings/oleObject106.bin" Type="http://schemas.openxmlformats.org/officeDocument/2006/relationships/oleObject"/><Relationship Id="rId2150" Target="embeddings/oleObject1250.bin" Type="http://schemas.openxmlformats.org/officeDocument/2006/relationships/oleObject"/><Relationship Id="rId2151" Target="media/image890.wmf" Type="http://schemas.openxmlformats.org/officeDocument/2006/relationships/image"/><Relationship Id="rId2152" Target="embeddings/oleObject1251.bin" Type="http://schemas.openxmlformats.org/officeDocument/2006/relationships/oleObject"/><Relationship Id="rId2153" Target="embeddings/oleObject1252.bin" Type="http://schemas.openxmlformats.org/officeDocument/2006/relationships/oleObject"/><Relationship Id="rId2154" Target="media/image891.wmf" Type="http://schemas.openxmlformats.org/officeDocument/2006/relationships/image"/><Relationship Id="rId2155" Target="embeddings/oleObject1253.bin" Type="http://schemas.openxmlformats.org/officeDocument/2006/relationships/oleObject"/><Relationship Id="rId2156" Target="media/image892.wmf" Type="http://schemas.openxmlformats.org/officeDocument/2006/relationships/image"/><Relationship Id="rId2157" Target="embeddings/oleObject1254.bin" Type="http://schemas.openxmlformats.org/officeDocument/2006/relationships/oleObject"/><Relationship Id="rId2158" Target="media/image893.wmf" Type="http://schemas.openxmlformats.org/officeDocument/2006/relationships/image"/><Relationship Id="rId2159" Target="embeddings/oleObject1255.bin" Type="http://schemas.openxmlformats.org/officeDocument/2006/relationships/oleObject"/><Relationship Id="rId216" Target="embeddings/oleObject107.bin" Type="http://schemas.openxmlformats.org/officeDocument/2006/relationships/oleObject"/><Relationship Id="rId2160" Target="media/image894.wmf" Type="http://schemas.openxmlformats.org/officeDocument/2006/relationships/image"/><Relationship Id="rId2161" Target="embeddings/oleObject1256.bin" Type="http://schemas.openxmlformats.org/officeDocument/2006/relationships/oleObject"/><Relationship Id="rId2162" Target="media/image895.wmf" Type="http://schemas.openxmlformats.org/officeDocument/2006/relationships/image"/><Relationship Id="rId2163" Target="embeddings/oleObject1257.bin" Type="http://schemas.openxmlformats.org/officeDocument/2006/relationships/oleObject"/><Relationship Id="rId2164" Target="media/image896.wmf" Type="http://schemas.openxmlformats.org/officeDocument/2006/relationships/image"/><Relationship Id="rId2165" Target="embeddings/oleObject1258.bin" Type="http://schemas.openxmlformats.org/officeDocument/2006/relationships/oleObject"/><Relationship Id="rId2166" Target="media/image897.wmf" Type="http://schemas.openxmlformats.org/officeDocument/2006/relationships/image"/><Relationship Id="rId2167" Target="embeddings/oleObject1259.bin" Type="http://schemas.openxmlformats.org/officeDocument/2006/relationships/oleObject"/><Relationship Id="rId2168" Target="media/image898.wmf" Type="http://schemas.openxmlformats.org/officeDocument/2006/relationships/image"/><Relationship Id="rId2169" Target="embeddings/oleObject1260.bin" Type="http://schemas.openxmlformats.org/officeDocument/2006/relationships/oleObject"/><Relationship Id="rId217" Target="media/image103.wmf" Type="http://schemas.openxmlformats.org/officeDocument/2006/relationships/image"/><Relationship Id="rId2170" Target="media/image899.wmf" Type="http://schemas.openxmlformats.org/officeDocument/2006/relationships/image"/><Relationship Id="rId2171" Target="embeddings/oleObject1261.bin" Type="http://schemas.openxmlformats.org/officeDocument/2006/relationships/oleObject"/><Relationship Id="rId2172" Target="media/image900.wmf" Type="http://schemas.openxmlformats.org/officeDocument/2006/relationships/image"/><Relationship Id="rId2173" Target="embeddings/oleObject1262.bin" Type="http://schemas.openxmlformats.org/officeDocument/2006/relationships/oleObject"/><Relationship Id="rId2174" Target="media/image901.wmf" Type="http://schemas.openxmlformats.org/officeDocument/2006/relationships/image"/><Relationship Id="rId2175" Target="embeddings/oleObject1263.bin" Type="http://schemas.openxmlformats.org/officeDocument/2006/relationships/oleObject"/><Relationship Id="rId2176" Target="media/image902.wmf" Type="http://schemas.openxmlformats.org/officeDocument/2006/relationships/image"/><Relationship Id="rId2177" Target="embeddings/oleObject1264.bin" Type="http://schemas.openxmlformats.org/officeDocument/2006/relationships/oleObject"/><Relationship Id="rId2178" Target="media/image903.wmf" Type="http://schemas.openxmlformats.org/officeDocument/2006/relationships/image"/><Relationship Id="rId2179" Target="embeddings/oleObject1265.bin" Type="http://schemas.openxmlformats.org/officeDocument/2006/relationships/oleObject"/><Relationship Id="rId218" Target="embeddings/oleObject108.bin" Type="http://schemas.openxmlformats.org/officeDocument/2006/relationships/oleObject"/><Relationship Id="rId2180" Target="media/image904.wmf" Type="http://schemas.openxmlformats.org/officeDocument/2006/relationships/image"/><Relationship Id="rId2181" Target="embeddings/oleObject1266.bin" Type="http://schemas.openxmlformats.org/officeDocument/2006/relationships/oleObject"/><Relationship Id="rId2182" Target="media/image905.wmf" Type="http://schemas.openxmlformats.org/officeDocument/2006/relationships/image"/><Relationship Id="rId2183" Target="embeddings/oleObject1267.bin" Type="http://schemas.openxmlformats.org/officeDocument/2006/relationships/oleObject"/><Relationship Id="rId2184" Target="media/image906.wmf" Type="http://schemas.openxmlformats.org/officeDocument/2006/relationships/image"/><Relationship Id="rId2185" Target="embeddings/oleObject1268.bin" Type="http://schemas.openxmlformats.org/officeDocument/2006/relationships/oleObject"/><Relationship Id="rId2186" Target="media/image907.wmf" Type="http://schemas.openxmlformats.org/officeDocument/2006/relationships/image"/><Relationship Id="rId2187" Target="embeddings/oleObject1269.bin" Type="http://schemas.openxmlformats.org/officeDocument/2006/relationships/oleObject"/><Relationship Id="rId2188" Target="media/image908.wmf" Type="http://schemas.openxmlformats.org/officeDocument/2006/relationships/image"/><Relationship Id="rId2189" Target="embeddings/oleObject1270.bin" Type="http://schemas.openxmlformats.org/officeDocument/2006/relationships/oleObject"/><Relationship Id="rId219" Target="media/image104.wmf" Type="http://schemas.openxmlformats.org/officeDocument/2006/relationships/image"/><Relationship Id="rId2190" Target="media/image909.wmf" Type="http://schemas.openxmlformats.org/officeDocument/2006/relationships/image"/><Relationship Id="rId2191" Target="embeddings/oleObject1271.bin" Type="http://schemas.openxmlformats.org/officeDocument/2006/relationships/oleObject"/><Relationship Id="rId2192" Target="media/image910.wmf" Type="http://schemas.openxmlformats.org/officeDocument/2006/relationships/image"/><Relationship Id="rId2193" Target="embeddings/oleObject1272.bin" Type="http://schemas.openxmlformats.org/officeDocument/2006/relationships/oleObject"/><Relationship Id="rId2194" Target="embeddings/oleObject1273.bin" Type="http://schemas.openxmlformats.org/officeDocument/2006/relationships/oleObject"/><Relationship Id="rId2195" Target="media/image911.wmf" Type="http://schemas.openxmlformats.org/officeDocument/2006/relationships/image"/><Relationship Id="rId2196" Target="embeddings/oleObject1274.bin" Type="http://schemas.openxmlformats.org/officeDocument/2006/relationships/oleObject"/><Relationship Id="rId2197" Target="media/image912.wmf" Type="http://schemas.openxmlformats.org/officeDocument/2006/relationships/image"/><Relationship Id="rId2198" Target="embeddings/oleObject1275.bin" Type="http://schemas.openxmlformats.org/officeDocument/2006/relationships/oleObject"/><Relationship Id="rId2199" Target="embeddings/oleObject1276.bin" Type="http://schemas.openxmlformats.org/officeDocument/2006/relationships/oleObject"/><Relationship Id="rId22" Target="embeddings/oleObject7.bin" Type="http://schemas.openxmlformats.org/officeDocument/2006/relationships/oleObject"/><Relationship Id="rId220" Target="embeddings/oleObject109.bin" Type="http://schemas.openxmlformats.org/officeDocument/2006/relationships/oleObject"/><Relationship Id="rId2200" Target="media/image913.wmf" Type="http://schemas.openxmlformats.org/officeDocument/2006/relationships/image"/><Relationship Id="rId2201" Target="embeddings/oleObject1277.bin" Type="http://schemas.openxmlformats.org/officeDocument/2006/relationships/oleObject"/><Relationship Id="rId2202" Target="media/image914.wmf" Type="http://schemas.openxmlformats.org/officeDocument/2006/relationships/image"/><Relationship Id="rId2203" Target="embeddings/oleObject1278.bin" Type="http://schemas.openxmlformats.org/officeDocument/2006/relationships/oleObject"/><Relationship Id="rId2204" Target="media/image915.wmf" Type="http://schemas.openxmlformats.org/officeDocument/2006/relationships/image"/><Relationship Id="rId2205" Target="embeddings/oleObject1279.bin" Type="http://schemas.openxmlformats.org/officeDocument/2006/relationships/oleObject"/><Relationship Id="rId2206" Target="media/image916.wmf" Type="http://schemas.openxmlformats.org/officeDocument/2006/relationships/image"/><Relationship Id="rId2207" Target="embeddings/oleObject1280.bin" Type="http://schemas.openxmlformats.org/officeDocument/2006/relationships/oleObject"/><Relationship Id="rId2208" Target="media/image917.wmf" Type="http://schemas.openxmlformats.org/officeDocument/2006/relationships/image"/><Relationship Id="rId2209" Target="embeddings/oleObject1281.bin" Type="http://schemas.openxmlformats.org/officeDocument/2006/relationships/oleObject"/><Relationship Id="rId221" Target="media/image105.wmf" Type="http://schemas.openxmlformats.org/officeDocument/2006/relationships/image"/><Relationship Id="rId2210" Target="media/image918.wmf" Type="http://schemas.openxmlformats.org/officeDocument/2006/relationships/image"/><Relationship Id="rId2211" Target="embeddings/oleObject1282.bin" Type="http://schemas.openxmlformats.org/officeDocument/2006/relationships/oleObject"/><Relationship Id="rId2212" Target="media/image919.wmf" Type="http://schemas.openxmlformats.org/officeDocument/2006/relationships/image"/><Relationship Id="rId2213" Target="embeddings/oleObject1283.bin" Type="http://schemas.openxmlformats.org/officeDocument/2006/relationships/oleObject"/><Relationship Id="rId2214" Target="embeddings/oleObject1284.bin" Type="http://schemas.openxmlformats.org/officeDocument/2006/relationships/oleObject"/><Relationship Id="rId2215" Target="embeddings/oleObject1285.bin" Type="http://schemas.openxmlformats.org/officeDocument/2006/relationships/oleObject"/><Relationship Id="rId2216" Target="media/image920.wmf" Type="http://schemas.openxmlformats.org/officeDocument/2006/relationships/image"/><Relationship Id="rId2217" Target="embeddings/oleObject1286.bin" Type="http://schemas.openxmlformats.org/officeDocument/2006/relationships/oleObject"/><Relationship Id="rId2218" Target="media/image921.wmf" Type="http://schemas.openxmlformats.org/officeDocument/2006/relationships/image"/><Relationship Id="rId2219" Target="embeddings/oleObject1287.bin" Type="http://schemas.openxmlformats.org/officeDocument/2006/relationships/oleObject"/><Relationship Id="rId222" Target="embeddings/oleObject110.bin" Type="http://schemas.openxmlformats.org/officeDocument/2006/relationships/oleObject"/><Relationship Id="rId2220" Target="embeddings/oleObject1288.bin" Type="http://schemas.openxmlformats.org/officeDocument/2006/relationships/oleObject"/><Relationship Id="rId2221" Target="media/image922.wmf" Type="http://schemas.openxmlformats.org/officeDocument/2006/relationships/image"/><Relationship Id="rId2222" Target="embeddings/oleObject1289.bin" Type="http://schemas.openxmlformats.org/officeDocument/2006/relationships/oleObject"/><Relationship Id="rId2223" Target="media/image923.wmf" Type="http://schemas.openxmlformats.org/officeDocument/2006/relationships/image"/><Relationship Id="rId2224" Target="embeddings/oleObject1290.bin" Type="http://schemas.openxmlformats.org/officeDocument/2006/relationships/oleObject"/><Relationship Id="rId2225" Target="media/image924.wmf" Type="http://schemas.openxmlformats.org/officeDocument/2006/relationships/image"/><Relationship Id="rId2226" Target="embeddings/oleObject1291.bin" Type="http://schemas.openxmlformats.org/officeDocument/2006/relationships/oleObject"/><Relationship Id="rId2227" Target="media/image925.wmf" Type="http://schemas.openxmlformats.org/officeDocument/2006/relationships/image"/><Relationship Id="rId2228" Target="embeddings/oleObject1292.bin" Type="http://schemas.openxmlformats.org/officeDocument/2006/relationships/oleObject"/><Relationship Id="rId2229" Target="media/image926.wmf" Type="http://schemas.openxmlformats.org/officeDocument/2006/relationships/image"/><Relationship Id="rId223" Target="media/image106.wmf" Type="http://schemas.openxmlformats.org/officeDocument/2006/relationships/image"/><Relationship Id="rId2230" Target="embeddings/oleObject1293.bin" Type="http://schemas.openxmlformats.org/officeDocument/2006/relationships/oleObject"/><Relationship Id="rId2231" Target="media/image927.wmf" Type="http://schemas.openxmlformats.org/officeDocument/2006/relationships/image"/><Relationship Id="rId2232" Target="embeddings/oleObject1294.bin" Type="http://schemas.openxmlformats.org/officeDocument/2006/relationships/oleObject"/><Relationship Id="rId2233" Target="media/image928.png" Type="http://schemas.openxmlformats.org/officeDocument/2006/relationships/image"/><Relationship Id="rId2234" Target="media/image929.wmf" Type="http://schemas.openxmlformats.org/officeDocument/2006/relationships/image"/><Relationship Id="rId2235" Target="embeddings/oleObject1295.bin" Type="http://schemas.openxmlformats.org/officeDocument/2006/relationships/oleObject"/><Relationship Id="rId2236" Target="media/image930.wmf" Type="http://schemas.openxmlformats.org/officeDocument/2006/relationships/image"/><Relationship Id="rId2237" Target="embeddings/oleObject1296.bin" Type="http://schemas.openxmlformats.org/officeDocument/2006/relationships/oleObject"/><Relationship Id="rId2238" Target="media/image931.wmf" Type="http://schemas.openxmlformats.org/officeDocument/2006/relationships/image"/><Relationship Id="rId2239" Target="embeddings/oleObject1297.bin" Type="http://schemas.openxmlformats.org/officeDocument/2006/relationships/oleObject"/><Relationship Id="rId224" Target="embeddings/oleObject111.bin" Type="http://schemas.openxmlformats.org/officeDocument/2006/relationships/oleObject"/><Relationship Id="rId2240" Target="media/image932.wmf" Type="http://schemas.openxmlformats.org/officeDocument/2006/relationships/image"/><Relationship Id="rId2241" Target="embeddings/oleObject1298.bin" Type="http://schemas.openxmlformats.org/officeDocument/2006/relationships/oleObject"/><Relationship Id="rId2242" Target="media/image933.wmf" Type="http://schemas.openxmlformats.org/officeDocument/2006/relationships/image"/><Relationship Id="rId2243" Target="embeddings/oleObject1299.bin" Type="http://schemas.openxmlformats.org/officeDocument/2006/relationships/oleObject"/><Relationship Id="rId2244" Target="media/image934.wmf" Type="http://schemas.openxmlformats.org/officeDocument/2006/relationships/image"/><Relationship Id="rId2245" Target="embeddings/oleObject1300.bin" Type="http://schemas.openxmlformats.org/officeDocument/2006/relationships/oleObject"/><Relationship Id="rId2246" Target="media/image935.wmf" Type="http://schemas.openxmlformats.org/officeDocument/2006/relationships/image"/><Relationship Id="rId2247" Target="embeddings/oleObject1301.bin" Type="http://schemas.openxmlformats.org/officeDocument/2006/relationships/oleObject"/><Relationship Id="rId2248" Target="embeddings/oleObject1302.bin" Type="http://schemas.openxmlformats.org/officeDocument/2006/relationships/oleObject"/><Relationship Id="rId2249" Target="media/image936.wmf" Type="http://schemas.openxmlformats.org/officeDocument/2006/relationships/image"/><Relationship Id="rId225" Target="media/image107.wmf" Type="http://schemas.openxmlformats.org/officeDocument/2006/relationships/image"/><Relationship Id="rId2250" Target="embeddings/oleObject1303.bin" Type="http://schemas.openxmlformats.org/officeDocument/2006/relationships/oleObject"/><Relationship Id="rId2251" Target="media/image937.wmf" Type="http://schemas.openxmlformats.org/officeDocument/2006/relationships/image"/><Relationship Id="rId2252" Target="embeddings/oleObject1304.bin" Type="http://schemas.openxmlformats.org/officeDocument/2006/relationships/oleObject"/><Relationship Id="rId2253" Target="media/image938.wmf" Type="http://schemas.openxmlformats.org/officeDocument/2006/relationships/image"/><Relationship Id="rId2254" Target="embeddings/oleObject1305.bin" Type="http://schemas.openxmlformats.org/officeDocument/2006/relationships/oleObject"/><Relationship Id="rId2255" Target="media/image939.wmf" Type="http://schemas.openxmlformats.org/officeDocument/2006/relationships/image"/><Relationship Id="rId2256" Target="embeddings/oleObject1306.bin" Type="http://schemas.openxmlformats.org/officeDocument/2006/relationships/oleObject"/><Relationship Id="rId2257" Target="media/image940.wmf" Type="http://schemas.openxmlformats.org/officeDocument/2006/relationships/image"/><Relationship Id="rId2258" Target="embeddings/oleObject1307.bin" Type="http://schemas.openxmlformats.org/officeDocument/2006/relationships/oleObject"/><Relationship Id="rId2259" Target="embeddings/oleObject1308.bin" Type="http://schemas.openxmlformats.org/officeDocument/2006/relationships/oleObject"/><Relationship Id="rId226" Target="embeddings/oleObject112.bin" Type="http://schemas.openxmlformats.org/officeDocument/2006/relationships/oleObject"/><Relationship Id="rId2260" Target="media/image941.wmf" Type="http://schemas.openxmlformats.org/officeDocument/2006/relationships/image"/><Relationship Id="rId2261" Target="embeddings/oleObject1309.bin" Type="http://schemas.openxmlformats.org/officeDocument/2006/relationships/oleObject"/><Relationship Id="rId2262" Target="media/image942.wmf" Type="http://schemas.openxmlformats.org/officeDocument/2006/relationships/image"/><Relationship Id="rId2263" Target="embeddings/oleObject1310.bin" Type="http://schemas.openxmlformats.org/officeDocument/2006/relationships/oleObject"/><Relationship Id="rId2264" Target="media/image943.wmf" Type="http://schemas.openxmlformats.org/officeDocument/2006/relationships/image"/><Relationship Id="rId2265" Target="embeddings/oleObject1311.bin" Type="http://schemas.openxmlformats.org/officeDocument/2006/relationships/oleObject"/><Relationship Id="rId2266" Target="media/image944.wmf" Type="http://schemas.openxmlformats.org/officeDocument/2006/relationships/image"/><Relationship Id="rId2267" Target="embeddings/oleObject1312.bin" Type="http://schemas.openxmlformats.org/officeDocument/2006/relationships/oleObject"/><Relationship Id="rId2268" Target="media/image945.wmf" Type="http://schemas.openxmlformats.org/officeDocument/2006/relationships/image"/><Relationship Id="rId2269" Target="embeddings/oleObject1313.bin" Type="http://schemas.openxmlformats.org/officeDocument/2006/relationships/oleObject"/><Relationship Id="rId227" Target="media/image108.wmf" Type="http://schemas.openxmlformats.org/officeDocument/2006/relationships/image"/><Relationship Id="rId2270" Target="media/image946.wmf" Type="http://schemas.openxmlformats.org/officeDocument/2006/relationships/image"/><Relationship Id="rId2271" Target="embeddings/oleObject1314.bin" Type="http://schemas.openxmlformats.org/officeDocument/2006/relationships/oleObject"/><Relationship Id="rId2272" Target="embeddings/oleObject1315.bin" Type="http://schemas.openxmlformats.org/officeDocument/2006/relationships/oleObject"/><Relationship Id="rId2273" Target="embeddings/oleObject1316.bin" Type="http://schemas.openxmlformats.org/officeDocument/2006/relationships/oleObject"/><Relationship Id="rId2274" Target="media/image947.wmf" Type="http://schemas.openxmlformats.org/officeDocument/2006/relationships/image"/><Relationship Id="rId2275" Target="embeddings/oleObject1317.bin" Type="http://schemas.openxmlformats.org/officeDocument/2006/relationships/oleObject"/><Relationship Id="rId2276" Target="embeddings/oleObject1318.bin" Type="http://schemas.openxmlformats.org/officeDocument/2006/relationships/oleObject"/><Relationship Id="rId2277" Target="embeddings/oleObject1319.bin" Type="http://schemas.openxmlformats.org/officeDocument/2006/relationships/oleObject"/><Relationship Id="rId2278" Target="media/image948.wmf" Type="http://schemas.openxmlformats.org/officeDocument/2006/relationships/image"/><Relationship Id="rId2279" Target="embeddings/oleObject1320.bin" Type="http://schemas.openxmlformats.org/officeDocument/2006/relationships/oleObject"/><Relationship Id="rId228" Target="embeddings/oleObject113.bin" Type="http://schemas.openxmlformats.org/officeDocument/2006/relationships/oleObject"/><Relationship Id="rId2280" Target="media/image949.wmf" Type="http://schemas.openxmlformats.org/officeDocument/2006/relationships/image"/><Relationship Id="rId2281" Target="embeddings/oleObject1321.bin" Type="http://schemas.openxmlformats.org/officeDocument/2006/relationships/oleObject"/><Relationship Id="rId2282" Target="media/image950.png" Type="http://schemas.openxmlformats.org/officeDocument/2006/relationships/image"/><Relationship Id="rId2283" Target="media/image951.wmf" Type="http://schemas.openxmlformats.org/officeDocument/2006/relationships/image"/><Relationship Id="rId2284" Target="embeddings/oleObject1322.bin" Type="http://schemas.openxmlformats.org/officeDocument/2006/relationships/oleObject"/><Relationship Id="rId2285" Target="media/image952.wmf" Type="http://schemas.openxmlformats.org/officeDocument/2006/relationships/image"/><Relationship Id="rId2286" Target="embeddings/oleObject1323.bin" Type="http://schemas.openxmlformats.org/officeDocument/2006/relationships/oleObject"/><Relationship Id="rId2287" Target="media/image953.wmf" Type="http://schemas.openxmlformats.org/officeDocument/2006/relationships/image"/><Relationship Id="rId2288" Target="embeddings/oleObject1324.bin" Type="http://schemas.openxmlformats.org/officeDocument/2006/relationships/oleObject"/><Relationship Id="rId2289" Target="media/image954.wmf" Type="http://schemas.openxmlformats.org/officeDocument/2006/relationships/image"/><Relationship Id="rId229" Target="media/image109.wmf" Type="http://schemas.openxmlformats.org/officeDocument/2006/relationships/image"/><Relationship Id="rId2290" Target="embeddings/oleObject1325.bin" Type="http://schemas.openxmlformats.org/officeDocument/2006/relationships/oleObject"/><Relationship Id="rId2291" Target="media/image955.wmf" Type="http://schemas.openxmlformats.org/officeDocument/2006/relationships/image"/><Relationship Id="rId2292" Target="embeddings/oleObject1326.bin" Type="http://schemas.openxmlformats.org/officeDocument/2006/relationships/oleObject"/><Relationship Id="rId2293" Target="media/image956.wmf" Type="http://schemas.openxmlformats.org/officeDocument/2006/relationships/image"/><Relationship Id="rId2294" Target="embeddings/oleObject1327.bin" Type="http://schemas.openxmlformats.org/officeDocument/2006/relationships/oleObject"/><Relationship Id="rId2295" Target="media/image957.wmf" Type="http://schemas.openxmlformats.org/officeDocument/2006/relationships/image"/><Relationship Id="rId2296" Target="embeddings/oleObject1328.bin" Type="http://schemas.openxmlformats.org/officeDocument/2006/relationships/oleObject"/><Relationship Id="rId2297" Target="media/image958.wmf" Type="http://schemas.openxmlformats.org/officeDocument/2006/relationships/image"/><Relationship Id="rId2298" Target="embeddings/oleObject1329.bin" Type="http://schemas.openxmlformats.org/officeDocument/2006/relationships/oleObject"/><Relationship Id="rId2299" Target="media/image959.png" Type="http://schemas.openxmlformats.org/officeDocument/2006/relationships/image"/><Relationship Id="rId23" Target="media/image9.wmf" Type="http://schemas.openxmlformats.org/officeDocument/2006/relationships/image"/><Relationship Id="rId230" Target="embeddings/oleObject114.bin" Type="http://schemas.openxmlformats.org/officeDocument/2006/relationships/oleObject"/><Relationship Id="rId2300" Target="media/image960.wmf" Type="http://schemas.openxmlformats.org/officeDocument/2006/relationships/image"/><Relationship Id="rId2301" Target="embeddings/oleObject1330.bin" Type="http://schemas.openxmlformats.org/officeDocument/2006/relationships/oleObject"/><Relationship Id="rId2302" Target="media/image961.wmf" Type="http://schemas.openxmlformats.org/officeDocument/2006/relationships/image"/><Relationship Id="rId2303" Target="embeddings/oleObject1331.bin" Type="http://schemas.openxmlformats.org/officeDocument/2006/relationships/oleObject"/><Relationship Id="rId2304" Target="media/image962.wmf" Type="http://schemas.openxmlformats.org/officeDocument/2006/relationships/image"/><Relationship Id="rId2305" Target="embeddings/oleObject1332.bin" Type="http://schemas.openxmlformats.org/officeDocument/2006/relationships/oleObject"/><Relationship Id="rId2306" Target="media/image963.wmf" Type="http://schemas.openxmlformats.org/officeDocument/2006/relationships/image"/><Relationship Id="rId2307" Target="embeddings/oleObject1333.bin" Type="http://schemas.openxmlformats.org/officeDocument/2006/relationships/oleObject"/><Relationship Id="rId2308" Target="media/image964.wmf" Type="http://schemas.openxmlformats.org/officeDocument/2006/relationships/image"/><Relationship Id="rId2309" Target="embeddings/oleObject1334.bin" Type="http://schemas.openxmlformats.org/officeDocument/2006/relationships/oleObject"/><Relationship Id="rId231" Target="media/image110.wmf" Type="http://schemas.openxmlformats.org/officeDocument/2006/relationships/image"/><Relationship Id="rId2310" Target="media/image965.wmf" Type="http://schemas.openxmlformats.org/officeDocument/2006/relationships/image"/><Relationship Id="rId2311" Target="embeddings/oleObject1335.bin" Type="http://schemas.openxmlformats.org/officeDocument/2006/relationships/oleObject"/><Relationship Id="rId2312" Target="media/image966.wmf" Type="http://schemas.openxmlformats.org/officeDocument/2006/relationships/image"/><Relationship Id="rId2313" Target="embeddings/oleObject1336.bin" Type="http://schemas.openxmlformats.org/officeDocument/2006/relationships/oleObject"/><Relationship Id="rId2314" Target="media/image967.wmf" Type="http://schemas.openxmlformats.org/officeDocument/2006/relationships/image"/><Relationship Id="rId2315" Target="embeddings/oleObject1337.bin" Type="http://schemas.openxmlformats.org/officeDocument/2006/relationships/oleObject"/><Relationship Id="rId2316" Target="media/image968.wmf" Type="http://schemas.openxmlformats.org/officeDocument/2006/relationships/image"/><Relationship Id="rId2317" Target="embeddings/oleObject1338.bin" Type="http://schemas.openxmlformats.org/officeDocument/2006/relationships/oleObject"/><Relationship Id="rId2318" Target="media/image969.wmf" Type="http://schemas.openxmlformats.org/officeDocument/2006/relationships/image"/><Relationship Id="rId2319" Target="embeddings/oleObject1339.bin" Type="http://schemas.openxmlformats.org/officeDocument/2006/relationships/oleObject"/><Relationship Id="rId232" Target="embeddings/oleObject115.bin" Type="http://schemas.openxmlformats.org/officeDocument/2006/relationships/oleObject"/><Relationship Id="rId2320" Target="media/image970.wmf" Type="http://schemas.openxmlformats.org/officeDocument/2006/relationships/image"/><Relationship Id="rId2321" Target="embeddings/oleObject1340.bin" Type="http://schemas.openxmlformats.org/officeDocument/2006/relationships/oleObject"/><Relationship Id="rId2322" Target="media/image971.wmf" Type="http://schemas.openxmlformats.org/officeDocument/2006/relationships/image"/><Relationship Id="rId2323" Target="embeddings/oleObject1341.bin" Type="http://schemas.openxmlformats.org/officeDocument/2006/relationships/oleObject"/><Relationship Id="rId2324" Target="media/image972.wmf" Type="http://schemas.openxmlformats.org/officeDocument/2006/relationships/image"/><Relationship Id="rId2325" Target="embeddings/oleObject1342.bin" Type="http://schemas.openxmlformats.org/officeDocument/2006/relationships/oleObject"/><Relationship Id="rId2326" Target="media/image973.wmf" Type="http://schemas.openxmlformats.org/officeDocument/2006/relationships/image"/><Relationship Id="rId2327" Target="embeddings/oleObject1343.bin" Type="http://schemas.openxmlformats.org/officeDocument/2006/relationships/oleObject"/><Relationship Id="rId2328" Target="media/image974.wmf" Type="http://schemas.openxmlformats.org/officeDocument/2006/relationships/image"/><Relationship Id="rId2329" Target="embeddings/oleObject1344.bin" Type="http://schemas.openxmlformats.org/officeDocument/2006/relationships/oleObject"/><Relationship Id="rId233" Target="media/image111.wmf" Type="http://schemas.openxmlformats.org/officeDocument/2006/relationships/image"/><Relationship Id="rId2330" Target="media/image975.wmf" Type="http://schemas.openxmlformats.org/officeDocument/2006/relationships/image"/><Relationship Id="rId2331" Target="embeddings/oleObject1345.bin" Type="http://schemas.openxmlformats.org/officeDocument/2006/relationships/oleObject"/><Relationship Id="rId2332" Target="media/image976.wmf" Type="http://schemas.openxmlformats.org/officeDocument/2006/relationships/image"/><Relationship Id="rId2333" Target="embeddings/oleObject1346.bin" Type="http://schemas.openxmlformats.org/officeDocument/2006/relationships/oleObject"/><Relationship Id="rId2334" Target="media/image977.wmf" Type="http://schemas.openxmlformats.org/officeDocument/2006/relationships/image"/><Relationship Id="rId2335" Target="embeddings/oleObject1347.bin" Type="http://schemas.openxmlformats.org/officeDocument/2006/relationships/oleObject"/><Relationship Id="rId2336" Target="media/image978.wmf" Type="http://schemas.openxmlformats.org/officeDocument/2006/relationships/image"/><Relationship Id="rId2337" Target="embeddings/oleObject1348.bin" Type="http://schemas.openxmlformats.org/officeDocument/2006/relationships/oleObject"/><Relationship Id="rId2338" Target="media/image979.wmf" Type="http://schemas.openxmlformats.org/officeDocument/2006/relationships/image"/><Relationship Id="rId2339" Target="embeddings/oleObject1349.bin" Type="http://schemas.openxmlformats.org/officeDocument/2006/relationships/oleObject"/><Relationship Id="rId234" Target="embeddings/oleObject116.bin" Type="http://schemas.openxmlformats.org/officeDocument/2006/relationships/oleObject"/><Relationship Id="rId2340" Target="media/image980.wmf" Type="http://schemas.openxmlformats.org/officeDocument/2006/relationships/image"/><Relationship Id="rId2341" Target="embeddings/oleObject1350.bin" Type="http://schemas.openxmlformats.org/officeDocument/2006/relationships/oleObject"/><Relationship Id="rId2342" Target="media/image981.wmf" Type="http://schemas.openxmlformats.org/officeDocument/2006/relationships/image"/><Relationship Id="rId2343" Target="embeddings/oleObject1351.bin" Type="http://schemas.openxmlformats.org/officeDocument/2006/relationships/oleObject"/><Relationship Id="rId2344" Target="media/image982.wmf" Type="http://schemas.openxmlformats.org/officeDocument/2006/relationships/image"/><Relationship Id="rId2345" Target="embeddings/oleObject1352.bin" Type="http://schemas.openxmlformats.org/officeDocument/2006/relationships/oleObject"/><Relationship Id="rId2346" Target="media/image983.wmf" Type="http://schemas.openxmlformats.org/officeDocument/2006/relationships/image"/><Relationship Id="rId2347" Target="embeddings/oleObject1353.bin" Type="http://schemas.openxmlformats.org/officeDocument/2006/relationships/oleObject"/><Relationship Id="rId2348" Target="media/image984.wmf" Type="http://schemas.openxmlformats.org/officeDocument/2006/relationships/image"/><Relationship Id="rId2349" Target="embeddings/oleObject1354.bin" Type="http://schemas.openxmlformats.org/officeDocument/2006/relationships/oleObject"/><Relationship Id="rId235" Target="media/image112.wmf" Type="http://schemas.openxmlformats.org/officeDocument/2006/relationships/image"/><Relationship Id="rId2350" Target="embeddings/oleObject1355.bin" Type="http://schemas.openxmlformats.org/officeDocument/2006/relationships/oleObject"/><Relationship Id="rId2351" Target="media/image985.wmf" Type="http://schemas.openxmlformats.org/officeDocument/2006/relationships/image"/><Relationship Id="rId2352" Target="embeddings/oleObject1356.bin" Type="http://schemas.openxmlformats.org/officeDocument/2006/relationships/oleObject"/><Relationship Id="rId2353" Target="media/image986.wmf" Type="http://schemas.openxmlformats.org/officeDocument/2006/relationships/image"/><Relationship Id="rId2354" Target="embeddings/oleObject1357.bin" Type="http://schemas.openxmlformats.org/officeDocument/2006/relationships/oleObject"/><Relationship Id="rId2355" Target="media/image987.wmf" Type="http://schemas.openxmlformats.org/officeDocument/2006/relationships/image"/><Relationship Id="rId2356" Target="embeddings/oleObject1358.bin" Type="http://schemas.openxmlformats.org/officeDocument/2006/relationships/oleObject"/><Relationship Id="rId2357" Target="media/image988.wmf" Type="http://schemas.openxmlformats.org/officeDocument/2006/relationships/image"/><Relationship Id="rId2358" Target="embeddings/oleObject1359.bin" Type="http://schemas.openxmlformats.org/officeDocument/2006/relationships/oleObject"/><Relationship Id="rId2359" Target="media/image989.wmf" Type="http://schemas.openxmlformats.org/officeDocument/2006/relationships/image"/><Relationship Id="rId236" Target="embeddings/oleObject117.bin" Type="http://schemas.openxmlformats.org/officeDocument/2006/relationships/oleObject"/><Relationship Id="rId2360" Target="embeddings/oleObject1360.bin" Type="http://schemas.openxmlformats.org/officeDocument/2006/relationships/oleObject"/><Relationship Id="rId2361" Target="media/image990.wmf" Type="http://schemas.openxmlformats.org/officeDocument/2006/relationships/image"/><Relationship Id="rId2362" Target="embeddings/oleObject1361.bin" Type="http://schemas.openxmlformats.org/officeDocument/2006/relationships/oleObject"/><Relationship Id="rId2363" Target="media/image991.wmf" Type="http://schemas.openxmlformats.org/officeDocument/2006/relationships/image"/><Relationship Id="rId2364" Target="embeddings/oleObject1362.bin" Type="http://schemas.openxmlformats.org/officeDocument/2006/relationships/oleObject"/><Relationship Id="rId2365" Target="media/image992.wmf" Type="http://schemas.openxmlformats.org/officeDocument/2006/relationships/image"/><Relationship Id="rId2366" Target="embeddings/oleObject1363.bin" Type="http://schemas.openxmlformats.org/officeDocument/2006/relationships/oleObject"/><Relationship Id="rId2367" Target="media/image993.wmf" Type="http://schemas.openxmlformats.org/officeDocument/2006/relationships/image"/><Relationship Id="rId2368" Target="embeddings/oleObject1364.bin" Type="http://schemas.openxmlformats.org/officeDocument/2006/relationships/oleObject"/><Relationship Id="rId2369" Target="media/image994.wmf" Type="http://schemas.openxmlformats.org/officeDocument/2006/relationships/image"/><Relationship Id="rId237" Target="media/image113.wmf" Type="http://schemas.openxmlformats.org/officeDocument/2006/relationships/image"/><Relationship Id="rId2370" Target="embeddings/oleObject1365.bin" Type="http://schemas.openxmlformats.org/officeDocument/2006/relationships/oleObject"/><Relationship Id="rId2371" Target="media/image995.wmf" Type="http://schemas.openxmlformats.org/officeDocument/2006/relationships/image"/><Relationship Id="rId2372" Target="embeddings/oleObject1366.bin" Type="http://schemas.openxmlformats.org/officeDocument/2006/relationships/oleObject"/><Relationship Id="rId2373" Target="media/image996.wmf" Type="http://schemas.openxmlformats.org/officeDocument/2006/relationships/image"/><Relationship Id="rId2374" Target="embeddings/oleObject1367.bin" Type="http://schemas.openxmlformats.org/officeDocument/2006/relationships/oleObject"/><Relationship Id="rId2375" Target="media/image997.wmf" Type="http://schemas.openxmlformats.org/officeDocument/2006/relationships/image"/><Relationship Id="rId2376" Target="embeddings/oleObject1368.bin" Type="http://schemas.openxmlformats.org/officeDocument/2006/relationships/oleObject"/><Relationship Id="rId2377" Target="media/image998.png" Type="http://schemas.openxmlformats.org/officeDocument/2006/relationships/image"/><Relationship Id="rId2378" Target="media/image999.wmf" Type="http://schemas.openxmlformats.org/officeDocument/2006/relationships/image"/><Relationship Id="rId2379" Target="embeddings/oleObject1369.bin" Type="http://schemas.openxmlformats.org/officeDocument/2006/relationships/oleObject"/><Relationship Id="rId238" Target="embeddings/oleObject118.bin" Type="http://schemas.openxmlformats.org/officeDocument/2006/relationships/oleObject"/><Relationship Id="rId2380" Target="media/image1000.wmf" Type="http://schemas.openxmlformats.org/officeDocument/2006/relationships/image"/><Relationship Id="rId2381" Target="embeddings/oleObject1370.bin" Type="http://schemas.openxmlformats.org/officeDocument/2006/relationships/oleObject"/><Relationship Id="rId2382" Target="media/image1001.wmf" Type="http://schemas.openxmlformats.org/officeDocument/2006/relationships/image"/><Relationship Id="rId2383" Target="embeddings/oleObject1371.bin" Type="http://schemas.openxmlformats.org/officeDocument/2006/relationships/oleObject"/><Relationship Id="rId2384" Target="media/image1002.wmf" Type="http://schemas.openxmlformats.org/officeDocument/2006/relationships/image"/><Relationship Id="rId2385" Target="embeddings/oleObject1372.bin" Type="http://schemas.openxmlformats.org/officeDocument/2006/relationships/oleObject"/><Relationship Id="rId2386" Target="media/image1003.wmf" Type="http://schemas.openxmlformats.org/officeDocument/2006/relationships/image"/><Relationship Id="rId2387" Target="embeddings/oleObject1373.bin" Type="http://schemas.openxmlformats.org/officeDocument/2006/relationships/oleObject"/><Relationship Id="rId2388" Target="media/image1004.wmf" Type="http://schemas.openxmlformats.org/officeDocument/2006/relationships/image"/><Relationship Id="rId2389" Target="embeddings/oleObject1374.bin" Type="http://schemas.openxmlformats.org/officeDocument/2006/relationships/oleObject"/><Relationship Id="rId239" Target="media/image114.wmf" Type="http://schemas.openxmlformats.org/officeDocument/2006/relationships/image"/><Relationship Id="rId2390" Target="embeddings/oleObject1375.bin" Type="http://schemas.openxmlformats.org/officeDocument/2006/relationships/oleObject"/><Relationship Id="rId2391" Target="media/image1005.png" Type="http://schemas.openxmlformats.org/officeDocument/2006/relationships/image"/><Relationship Id="rId2392" Target="embeddings/oleObject1376.bin" Type="http://schemas.openxmlformats.org/officeDocument/2006/relationships/oleObject"/><Relationship Id="rId2393" Target="embeddings/oleObject1377.bin" Type="http://schemas.openxmlformats.org/officeDocument/2006/relationships/oleObject"/><Relationship Id="rId2394" Target="embeddings/oleObject1378.bin" Type="http://schemas.openxmlformats.org/officeDocument/2006/relationships/oleObject"/><Relationship Id="rId2395" Target="embeddings/oleObject1379.bin" Type="http://schemas.openxmlformats.org/officeDocument/2006/relationships/oleObject"/><Relationship Id="rId2396" Target="embeddings/oleObject1380.bin" Type="http://schemas.openxmlformats.org/officeDocument/2006/relationships/oleObject"/><Relationship Id="rId2397" Target="media/image1006.wmf" Type="http://schemas.openxmlformats.org/officeDocument/2006/relationships/image"/><Relationship Id="rId2398" Target="embeddings/oleObject1381.bin" Type="http://schemas.openxmlformats.org/officeDocument/2006/relationships/oleObject"/><Relationship Id="rId2399" Target="media/image1007.wmf" Type="http://schemas.openxmlformats.org/officeDocument/2006/relationships/image"/><Relationship Id="rId24" Target="embeddings/oleObject8.bin" Type="http://schemas.openxmlformats.org/officeDocument/2006/relationships/oleObject"/><Relationship Id="rId240" Target="embeddings/oleObject119.bin" Type="http://schemas.openxmlformats.org/officeDocument/2006/relationships/oleObject"/><Relationship Id="rId2400" Target="embeddings/oleObject1382.bin" Type="http://schemas.openxmlformats.org/officeDocument/2006/relationships/oleObject"/><Relationship Id="rId2401" Target="media/image1008.wmf" Type="http://schemas.openxmlformats.org/officeDocument/2006/relationships/image"/><Relationship Id="rId2402" Target="embeddings/oleObject1383.bin" Type="http://schemas.openxmlformats.org/officeDocument/2006/relationships/oleObject"/><Relationship Id="rId2403" Target="media/image1009.wmf" Type="http://schemas.openxmlformats.org/officeDocument/2006/relationships/image"/><Relationship Id="rId2404" Target="embeddings/oleObject1384.bin" Type="http://schemas.openxmlformats.org/officeDocument/2006/relationships/oleObject"/><Relationship Id="rId2405" Target="media/image1010.wmf" Type="http://schemas.openxmlformats.org/officeDocument/2006/relationships/image"/><Relationship Id="rId2406" Target="embeddings/oleObject1385.bin" Type="http://schemas.openxmlformats.org/officeDocument/2006/relationships/oleObject"/><Relationship Id="rId2407" Target="media/image1011.wmf" Type="http://schemas.openxmlformats.org/officeDocument/2006/relationships/image"/><Relationship Id="rId2408" Target="embeddings/oleObject1386.bin" Type="http://schemas.openxmlformats.org/officeDocument/2006/relationships/oleObject"/><Relationship Id="rId2409" Target="embeddings/oleObject1387.bin" Type="http://schemas.openxmlformats.org/officeDocument/2006/relationships/oleObject"/><Relationship Id="rId241" Target="media/image115.wmf" Type="http://schemas.openxmlformats.org/officeDocument/2006/relationships/image"/><Relationship Id="rId2410" Target="embeddings/oleObject1388.bin" Type="http://schemas.openxmlformats.org/officeDocument/2006/relationships/oleObject"/><Relationship Id="rId2411" Target="embeddings/oleObject1389.bin" Type="http://schemas.openxmlformats.org/officeDocument/2006/relationships/oleObject"/><Relationship Id="rId2412" Target="embeddings/oleObject1390.bin" Type="http://schemas.openxmlformats.org/officeDocument/2006/relationships/oleObject"/><Relationship Id="rId2413" Target="embeddings/oleObject1391.bin" Type="http://schemas.openxmlformats.org/officeDocument/2006/relationships/oleObject"/><Relationship Id="rId2414" Target="embeddings/oleObject1392.bin" Type="http://schemas.openxmlformats.org/officeDocument/2006/relationships/oleObject"/><Relationship Id="rId2415" Target="embeddings/oleObject1393.bin" Type="http://schemas.openxmlformats.org/officeDocument/2006/relationships/oleObject"/><Relationship Id="rId2416" Target="embeddings/oleObject1394.bin" Type="http://schemas.openxmlformats.org/officeDocument/2006/relationships/oleObject"/><Relationship Id="rId2417" Target="embeddings/oleObject1395.bin" Type="http://schemas.openxmlformats.org/officeDocument/2006/relationships/oleObject"/><Relationship Id="rId2418" Target="embeddings/oleObject1396.bin" Type="http://schemas.openxmlformats.org/officeDocument/2006/relationships/oleObject"/><Relationship Id="rId2419" Target="embeddings/oleObject1397.bin" Type="http://schemas.openxmlformats.org/officeDocument/2006/relationships/oleObject"/><Relationship Id="rId242" Target="embeddings/oleObject120.bin" Type="http://schemas.openxmlformats.org/officeDocument/2006/relationships/oleObject"/><Relationship Id="rId2420" Target="embeddings/oleObject1398.bin" Type="http://schemas.openxmlformats.org/officeDocument/2006/relationships/oleObject"/><Relationship Id="rId2421" Target="embeddings/oleObject1399.bin" Type="http://schemas.openxmlformats.org/officeDocument/2006/relationships/oleObject"/><Relationship Id="rId2422" Target="embeddings/oleObject1400.bin" Type="http://schemas.openxmlformats.org/officeDocument/2006/relationships/oleObject"/><Relationship Id="rId2423" Target="embeddings/oleObject1401.bin" Type="http://schemas.openxmlformats.org/officeDocument/2006/relationships/oleObject"/><Relationship Id="rId2424" Target="embeddings/oleObject1402.bin" Type="http://schemas.openxmlformats.org/officeDocument/2006/relationships/oleObject"/><Relationship Id="rId2425" Target="embeddings/oleObject1403.bin" Type="http://schemas.openxmlformats.org/officeDocument/2006/relationships/oleObject"/><Relationship Id="rId2426" Target="embeddings/oleObject1404.bin" Type="http://schemas.openxmlformats.org/officeDocument/2006/relationships/oleObject"/><Relationship Id="rId2427" Target="embeddings/oleObject1405.bin" Type="http://schemas.openxmlformats.org/officeDocument/2006/relationships/oleObject"/><Relationship Id="rId2428" Target="embeddings/oleObject1406.bin" Type="http://schemas.openxmlformats.org/officeDocument/2006/relationships/oleObject"/><Relationship Id="rId2429" Target="embeddings/oleObject1407.bin" Type="http://schemas.openxmlformats.org/officeDocument/2006/relationships/oleObject"/><Relationship Id="rId243" Target="media/image116.wmf" Type="http://schemas.openxmlformats.org/officeDocument/2006/relationships/image"/><Relationship Id="rId2430" Target="embeddings/oleObject1408.bin" Type="http://schemas.openxmlformats.org/officeDocument/2006/relationships/oleObject"/><Relationship Id="rId2431" Target="embeddings/oleObject1409.bin" Type="http://schemas.openxmlformats.org/officeDocument/2006/relationships/oleObject"/><Relationship Id="rId2432" Target="embeddings/oleObject1410.bin" Type="http://schemas.openxmlformats.org/officeDocument/2006/relationships/oleObject"/><Relationship Id="rId2433" Target="embeddings/oleObject1411.bin" Type="http://schemas.openxmlformats.org/officeDocument/2006/relationships/oleObject"/><Relationship Id="rId2434" Target="embeddings/oleObject1412.bin" Type="http://schemas.openxmlformats.org/officeDocument/2006/relationships/oleObject"/><Relationship Id="rId2435" Target="embeddings/oleObject1413.bin" Type="http://schemas.openxmlformats.org/officeDocument/2006/relationships/oleObject"/><Relationship Id="rId2436" Target="embeddings/oleObject1414.bin" Type="http://schemas.openxmlformats.org/officeDocument/2006/relationships/oleObject"/><Relationship Id="rId2437" Target="embeddings/oleObject1415.bin" Type="http://schemas.openxmlformats.org/officeDocument/2006/relationships/oleObject"/><Relationship Id="rId2438" Target="embeddings/oleObject1416.bin" Type="http://schemas.openxmlformats.org/officeDocument/2006/relationships/oleObject"/><Relationship Id="rId2439" Target="embeddings/oleObject1417.bin" Type="http://schemas.openxmlformats.org/officeDocument/2006/relationships/oleObject"/><Relationship Id="rId244" Target="embeddings/oleObject121.bin" Type="http://schemas.openxmlformats.org/officeDocument/2006/relationships/oleObject"/><Relationship Id="rId2440" Target="embeddings/oleObject1418.bin" Type="http://schemas.openxmlformats.org/officeDocument/2006/relationships/oleObject"/><Relationship Id="rId2441" Target="embeddings/oleObject1419.bin" Type="http://schemas.openxmlformats.org/officeDocument/2006/relationships/oleObject"/><Relationship Id="rId2442" Target="embeddings/oleObject1420.bin" Type="http://schemas.openxmlformats.org/officeDocument/2006/relationships/oleObject"/><Relationship Id="rId2443" Target="embeddings/oleObject1421.bin" Type="http://schemas.openxmlformats.org/officeDocument/2006/relationships/oleObject"/><Relationship Id="rId2444" Target="embeddings/oleObject1422.bin" Type="http://schemas.openxmlformats.org/officeDocument/2006/relationships/oleObject"/><Relationship Id="rId2445" Target="media/image1012.wmf" Type="http://schemas.openxmlformats.org/officeDocument/2006/relationships/image"/><Relationship Id="rId2446" Target="embeddings/oleObject1423.bin" Type="http://schemas.openxmlformats.org/officeDocument/2006/relationships/oleObject"/><Relationship Id="rId2447" Target="embeddings/oleObject1424.bin" Type="http://schemas.openxmlformats.org/officeDocument/2006/relationships/oleObject"/><Relationship Id="rId2448" Target="embeddings/oleObject1425.bin" Type="http://schemas.openxmlformats.org/officeDocument/2006/relationships/oleObject"/><Relationship Id="rId2449" Target="embeddings/oleObject1426.bin" Type="http://schemas.openxmlformats.org/officeDocument/2006/relationships/oleObject"/><Relationship Id="rId245" Target="media/image117.wmf" Type="http://schemas.openxmlformats.org/officeDocument/2006/relationships/image"/><Relationship Id="rId2450" Target="embeddings/oleObject1427.bin" Type="http://schemas.openxmlformats.org/officeDocument/2006/relationships/oleObject"/><Relationship Id="rId2451" Target="embeddings/oleObject1428.bin" Type="http://schemas.openxmlformats.org/officeDocument/2006/relationships/oleObject"/><Relationship Id="rId2452" Target="embeddings/oleObject1429.bin" Type="http://schemas.openxmlformats.org/officeDocument/2006/relationships/oleObject"/><Relationship Id="rId2453" Target="embeddings/oleObject1430.bin" Type="http://schemas.openxmlformats.org/officeDocument/2006/relationships/oleObject"/><Relationship Id="rId2454" Target="embeddings/oleObject1431.bin" Type="http://schemas.openxmlformats.org/officeDocument/2006/relationships/oleObject"/><Relationship Id="rId2455" Target="embeddings/oleObject1432.bin" Type="http://schemas.openxmlformats.org/officeDocument/2006/relationships/oleObject"/><Relationship Id="rId2456" Target="embeddings/oleObject1433.bin" Type="http://schemas.openxmlformats.org/officeDocument/2006/relationships/oleObject"/><Relationship Id="rId2457" Target="embeddings/oleObject1434.bin" Type="http://schemas.openxmlformats.org/officeDocument/2006/relationships/oleObject"/><Relationship Id="rId2458" Target="embeddings/oleObject1435.bin" Type="http://schemas.openxmlformats.org/officeDocument/2006/relationships/oleObject"/><Relationship Id="rId2459" Target="embeddings/oleObject1436.bin" Type="http://schemas.openxmlformats.org/officeDocument/2006/relationships/oleObject"/><Relationship Id="rId246" Target="embeddings/oleObject122.bin" Type="http://schemas.openxmlformats.org/officeDocument/2006/relationships/oleObject"/><Relationship Id="rId2460" Target="embeddings/oleObject1437.bin" Type="http://schemas.openxmlformats.org/officeDocument/2006/relationships/oleObject"/><Relationship Id="rId2461" Target="embeddings/oleObject1438.bin" Type="http://schemas.openxmlformats.org/officeDocument/2006/relationships/oleObject"/><Relationship Id="rId2462" Target="embeddings/oleObject1439.bin" Type="http://schemas.openxmlformats.org/officeDocument/2006/relationships/oleObject"/><Relationship Id="rId2463" Target="embeddings/oleObject1440.bin" Type="http://schemas.openxmlformats.org/officeDocument/2006/relationships/oleObject"/><Relationship Id="rId2464" Target="embeddings/oleObject1441.bin" Type="http://schemas.openxmlformats.org/officeDocument/2006/relationships/oleObject"/><Relationship Id="rId2465" Target="embeddings/oleObject1442.bin" Type="http://schemas.openxmlformats.org/officeDocument/2006/relationships/oleObject"/><Relationship Id="rId2466" Target="embeddings/oleObject1443.bin" Type="http://schemas.openxmlformats.org/officeDocument/2006/relationships/oleObject"/><Relationship Id="rId2467" Target="embeddings/oleObject1444.bin" Type="http://schemas.openxmlformats.org/officeDocument/2006/relationships/oleObject"/><Relationship Id="rId2468" Target="embeddings/oleObject1445.bin" Type="http://schemas.openxmlformats.org/officeDocument/2006/relationships/oleObject"/><Relationship Id="rId2469" Target="embeddings/oleObject1446.bin" Type="http://schemas.openxmlformats.org/officeDocument/2006/relationships/oleObject"/><Relationship Id="rId247" Target="embeddings/oleObject123.bin" Type="http://schemas.openxmlformats.org/officeDocument/2006/relationships/oleObject"/><Relationship Id="rId2470" Target="embeddings/oleObject1447.bin" Type="http://schemas.openxmlformats.org/officeDocument/2006/relationships/oleObject"/><Relationship Id="rId2471" Target="embeddings/oleObject1448.bin" Type="http://schemas.openxmlformats.org/officeDocument/2006/relationships/oleObject"/><Relationship Id="rId2472" Target="embeddings/oleObject1449.bin" Type="http://schemas.openxmlformats.org/officeDocument/2006/relationships/oleObject"/><Relationship Id="rId2473" Target="embeddings/oleObject1450.bin" Type="http://schemas.openxmlformats.org/officeDocument/2006/relationships/oleObject"/><Relationship Id="rId2474" Target="embeddings/oleObject1451.bin" Type="http://schemas.openxmlformats.org/officeDocument/2006/relationships/oleObject"/><Relationship Id="rId2475" Target="embeddings/oleObject1452.bin" Type="http://schemas.openxmlformats.org/officeDocument/2006/relationships/oleObject"/><Relationship Id="rId2476" Target="embeddings/oleObject1453.bin" Type="http://schemas.openxmlformats.org/officeDocument/2006/relationships/oleObject"/><Relationship Id="rId2477" Target="embeddings/oleObject1454.bin" Type="http://schemas.openxmlformats.org/officeDocument/2006/relationships/oleObject"/><Relationship Id="rId2478" Target="embeddings/oleObject1455.bin" Type="http://schemas.openxmlformats.org/officeDocument/2006/relationships/oleObject"/><Relationship Id="rId2479" Target="embeddings/oleObject1456.bin" Type="http://schemas.openxmlformats.org/officeDocument/2006/relationships/oleObject"/><Relationship Id="rId248" Target="embeddings/oleObject124.bin" Type="http://schemas.openxmlformats.org/officeDocument/2006/relationships/oleObject"/><Relationship Id="rId2480" Target="media/image1013.wmf" Type="http://schemas.openxmlformats.org/officeDocument/2006/relationships/image"/><Relationship Id="rId2481" Target="embeddings/oleObject1457.bin" Type="http://schemas.openxmlformats.org/officeDocument/2006/relationships/oleObject"/><Relationship Id="rId2482" Target="embeddings/oleObject1458.bin" Type="http://schemas.openxmlformats.org/officeDocument/2006/relationships/oleObject"/><Relationship Id="rId2483" Target="embeddings/oleObject1459.bin" Type="http://schemas.openxmlformats.org/officeDocument/2006/relationships/oleObject"/><Relationship Id="rId2484" Target="embeddings/oleObject1460.bin" Type="http://schemas.openxmlformats.org/officeDocument/2006/relationships/oleObject"/><Relationship Id="rId2485" Target="embeddings/oleObject1461.bin" Type="http://schemas.openxmlformats.org/officeDocument/2006/relationships/oleObject"/><Relationship Id="rId2486" Target="embeddings/oleObject1462.bin" Type="http://schemas.openxmlformats.org/officeDocument/2006/relationships/oleObject"/><Relationship Id="rId2487" Target="embeddings/oleObject1463.bin" Type="http://schemas.openxmlformats.org/officeDocument/2006/relationships/oleObject"/><Relationship Id="rId2488" Target="embeddings/oleObject1464.bin" Type="http://schemas.openxmlformats.org/officeDocument/2006/relationships/oleObject"/><Relationship Id="rId2489" Target="embeddings/oleObject1465.bin" Type="http://schemas.openxmlformats.org/officeDocument/2006/relationships/oleObject"/><Relationship Id="rId249" Target="media/image118.wmf" Type="http://schemas.openxmlformats.org/officeDocument/2006/relationships/image"/><Relationship Id="rId2490" Target="embeddings/oleObject1466.bin" Type="http://schemas.openxmlformats.org/officeDocument/2006/relationships/oleObject"/><Relationship Id="rId2491" Target="embeddings/oleObject1467.bin" Type="http://schemas.openxmlformats.org/officeDocument/2006/relationships/oleObject"/><Relationship Id="rId2492" Target="embeddings/oleObject1468.bin" Type="http://schemas.openxmlformats.org/officeDocument/2006/relationships/oleObject"/><Relationship Id="rId2493" Target="embeddings/oleObject1469.bin" Type="http://schemas.openxmlformats.org/officeDocument/2006/relationships/oleObject"/><Relationship Id="rId2494" Target="embeddings/oleObject1470.bin" Type="http://schemas.openxmlformats.org/officeDocument/2006/relationships/oleObject"/><Relationship Id="rId2495" Target="embeddings/oleObject1471.bin" Type="http://schemas.openxmlformats.org/officeDocument/2006/relationships/oleObject"/><Relationship Id="rId2496" Target="media/image1014.wmf" Type="http://schemas.openxmlformats.org/officeDocument/2006/relationships/image"/><Relationship Id="rId2497" Target="embeddings/oleObject1472.bin" Type="http://schemas.openxmlformats.org/officeDocument/2006/relationships/oleObject"/><Relationship Id="rId2498" Target="media/image1015.wmf" Type="http://schemas.openxmlformats.org/officeDocument/2006/relationships/image"/><Relationship Id="rId2499" Target="embeddings/oleObject1473.bin" Type="http://schemas.openxmlformats.org/officeDocument/2006/relationships/oleObject"/><Relationship Id="rId25" Target="media/image10.wmf" Type="http://schemas.openxmlformats.org/officeDocument/2006/relationships/image"/><Relationship Id="rId250" Target="embeddings/oleObject125.bin" Type="http://schemas.openxmlformats.org/officeDocument/2006/relationships/oleObject"/><Relationship Id="rId2500" Target="embeddings/oleObject1474.bin" Type="http://schemas.openxmlformats.org/officeDocument/2006/relationships/oleObject"/><Relationship Id="rId2501" Target="embeddings/oleObject1475.bin" Type="http://schemas.openxmlformats.org/officeDocument/2006/relationships/oleObject"/><Relationship Id="rId2502" Target="media/image1016.wmf" Type="http://schemas.openxmlformats.org/officeDocument/2006/relationships/image"/><Relationship Id="rId2503" Target="embeddings/oleObject1476.bin" Type="http://schemas.openxmlformats.org/officeDocument/2006/relationships/oleObject"/><Relationship Id="rId2504" Target="media/image1017.wmf" Type="http://schemas.openxmlformats.org/officeDocument/2006/relationships/image"/><Relationship Id="rId2505" Target="embeddings/oleObject1477.bin" Type="http://schemas.openxmlformats.org/officeDocument/2006/relationships/oleObject"/><Relationship Id="rId2506" Target="embeddings/oleObject1478.bin" Type="http://schemas.openxmlformats.org/officeDocument/2006/relationships/oleObject"/><Relationship Id="rId2507" Target="embeddings/oleObject1479.bin" Type="http://schemas.openxmlformats.org/officeDocument/2006/relationships/oleObject"/><Relationship Id="rId2508" Target="embeddings/oleObject1480.bin" Type="http://schemas.openxmlformats.org/officeDocument/2006/relationships/oleObject"/><Relationship Id="rId2509" Target="embeddings/oleObject1481.bin" Type="http://schemas.openxmlformats.org/officeDocument/2006/relationships/oleObject"/><Relationship Id="rId251" Target="media/image119.wmf" Type="http://schemas.openxmlformats.org/officeDocument/2006/relationships/image"/><Relationship Id="rId2510" Target="media/image1018.wmf" Type="http://schemas.openxmlformats.org/officeDocument/2006/relationships/image"/><Relationship Id="rId2511" Target="embeddings/oleObject1482.bin" Type="http://schemas.openxmlformats.org/officeDocument/2006/relationships/oleObject"/><Relationship Id="rId2512" Target="media/image1019.wmf" Type="http://schemas.openxmlformats.org/officeDocument/2006/relationships/image"/><Relationship Id="rId2513" Target="embeddings/oleObject1483.bin" Type="http://schemas.openxmlformats.org/officeDocument/2006/relationships/oleObject"/><Relationship Id="rId2514" Target="media/image1020.wmf" Type="http://schemas.openxmlformats.org/officeDocument/2006/relationships/image"/><Relationship Id="rId2515" Target="embeddings/oleObject1484.bin" Type="http://schemas.openxmlformats.org/officeDocument/2006/relationships/oleObject"/><Relationship Id="rId2516" Target="media/image1021.wmf" Type="http://schemas.openxmlformats.org/officeDocument/2006/relationships/image"/><Relationship Id="rId2517" Target="embeddings/oleObject1485.bin" Type="http://schemas.openxmlformats.org/officeDocument/2006/relationships/oleObject"/><Relationship Id="rId2518" Target="embeddings/oleObject1486.bin" Type="http://schemas.openxmlformats.org/officeDocument/2006/relationships/oleObject"/><Relationship Id="rId2519" Target="media/image1022.wmf" Type="http://schemas.openxmlformats.org/officeDocument/2006/relationships/image"/><Relationship Id="rId252" Target="embeddings/oleObject126.bin" Type="http://schemas.openxmlformats.org/officeDocument/2006/relationships/oleObject"/><Relationship Id="rId2520" Target="embeddings/oleObject1487.bin" Type="http://schemas.openxmlformats.org/officeDocument/2006/relationships/oleObject"/><Relationship Id="rId2521" Target="media/image1023.wmf" Type="http://schemas.openxmlformats.org/officeDocument/2006/relationships/image"/><Relationship Id="rId2522" Target="embeddings/oleObject1488.bin" Type="http://schemas.openxmlformats.org/officeDocument/2006/relationships/oleObject"/><Relationship Id="rId2523" Target="media/image1024.wmf" Type="http://schemas.openxmlformats.org/officeDocument/2006/relationships/image"/><Relationship Id="rId2524" Target="embeddings/oleObject1489.bin" Type="http://schemas.openxmlformats.org/officeDocument/2006/relationships/oleObject"/><Relationship Id="rId2525" Target="embeddings/oleObject1490.bin" Type="http://schemas.openxmlformats.org/officeDocument/2006/relationships/oleObject"/><Relationship Id="rId2526" Target="media/image1025.wmf" Type="http://schemas.openxmlformats.org/officeDocument/2006/relationships/image"/><Relationship Id="rId2527" Target="embeddings/oleObject1491.bin" Type="http://schemas.openxmlformats.org/officeDocument/2006/relationships/oleObject"/><Relationship Id="rId2528" Target="embeddings/oleObject1492.bin" Type="http://schemas.openxmlformats.org/officeDocument/2006/relationships/oleObject"/><Relationship Id="rId2529" Target="media/image1026.wmf" Type="http://schemas.openxmlformats.org/officeDocument/2006/relationships/image"/><Relationship Id="rId253" Target="media/image120.wmf" Type="http://schemas.openxmlformats.org/officeDocument/2006/relationships/image"/><Relationship Id="rId2530" Target="embeddings/oleObject1493.bin" Type="http://schemas.openxmlformats.org/officeDocument/2006/relationships/oleObject"/><Relationship Id="rId2531" Target="media/image1027.wmf" Type="http://schemas.openxmlformats.org/officeDocument/2006/relationships/image"/><Relationship Id="rId2532" Target="embeddings/oleObject1494.bin" Type="http://schemas.openxmlformats.org/officeDocument/2006/relationships/oleObject"/><Relationship Id="rId2533" Target="media/image1028.wmf" Type="http://schemas.openxmlformats.org/officeDocument/2006/relationships/image"/><Relationship Id="rId2534" Target="embeddings/oleObject1495.bin" Type="http://schemas.openxmlformats.org/officeDocument/2006/relationships/oleObject"/><Relationship Id="rId2535" Target="media/image1029.wmf" Type="http://schemas.openxmlformats.org/officeDocument/2006/relationships/image"/><Relationship Id="rId2536" Target="embeddings/oleObject1496.bin" Type="http://schemas.openxmlformats.org/officeDocument/2006/relationships/oleObject"/><Relationship Id="rId2537" Target="media/image1030.wmf" Type="http://schemas.openxmlformats.org/officeDocument/2006/relationships/image"/><Relationship Id="rId2538" Target="embeddings/oleObject1497.bin" Type="http://schemas.openxmlformats.org/officeDocument/2006/relationships/oleObject"/><Relationship Id="rId2539" Target="media/image1031.wmf" Type="http://schemas.openxmlformats.org/officeDocument/2006/relationships/image"/><Relationship Id="rId254" Target="embeddings/oleObject127.bin" Type="http://schemas.openxmlformats.org/officeDocument/2006/relationships/oleObject"/><Relationship Id="rId2540" Target="embeddings/oleObject1498.bin" Type="http://schemas.openxmlformats.org/officeDocument/2006/relationships/oleObject"/><Relationship Id="rId2541" Target="embeddings/oleObject1499.bin" Type="http://schemas.openxmlformats.org/officeDocument/2006/relationships/oleObject"/><Relationship Id="rId2542" Target="embeddings/oleObject1500.bin" Type="http://schemas.openxmlformats.org/officeDocument/2006/relationships/oleObject"/><Relationship Id="rId2543" Target="media/image1032.wmf" Type="http://schemas.openxmlformats.org/officeDocument/2006/relationships/image"/><Relationship Id="rId2544" Target="embeddings/oleObject1501.bin" Type="http://schemas.openxmlformats.org/officeDocument/2006/relationships/oleObject"/><Relationship Id="rId2545" Target="media/image1033.wmf" Type="http://schemas.openxmlformats.org/officeDocument/2006/relationships/image"/><Relationship Id="rId2546" Target="embeddings/oleObject1502.bin" Type="http://schemas.openxmlformats.org/officeDocument/2006/relationships/oleObject"/><Relationship Id="rId2547" Target="media/image1034.wmf" Type="http://schemas.openxmlformats.org/officeDocument/2006/relationships/image"/><Relationship Id="rId2548" Target="embeddings/oleObject1503.bin" Type="http://schemas.openxmlformats.org/officeDocument/2006/relationships/oleObject"/><Relationship Id="rId2549" Target="media/image1035.wmf" Type="http://schemas.openxmlformats.org/officeDocument/2006/relationships/image"/><Relationship Id="rId255" Target="media/image121.wmf" Type="http://schemas.openxmlformats.org/officeDocument/2006/relationships/image"/><Relationship Id="rId2550" Target="embeddings/oleObject1504.bin" Type="http://schemas.openxmlformats.org/officeDocument/2006/relationships/oleObject"/><Relationship Id="rId2551" Target="media/image1036.wmf" Type="http://schemas.openxmlformats.org/officeDocument/2006/relationships/image"/><Relationship Id="rId2552" Target="embeddings/oleObject1505.bin" Type="http://schemas.openxmlformats.org/officeDocument/2006/relationships/oleObject"/><Relationship Id="rId2553" Target="embeddings/oleObject1506.bin" Type="http://schemas.openxmlformats.org/officeDocument/2006/relationships/oleObject"/><Relationship Id="rId2554" Target="embeddings/oleObject1507.bin" Type="http://schemas.openxmlformats.org/officeDocument/2006/relationships/oleObject"/><Relationship Id="rId2555" Target="embeddings/oleObject1508.bin" Type="http://schemas.openxmlformats.org/officeDocument/2006/relationships/oleObject"/><Relationship Id="rId2556" Target="embeddings/oleObject1509.bin" Type="http://schemas.openxmlformats.org/officeDocument/2006/relationships/oleObject"/><Relationship Id="rId2557" Target="embeddings/oleObject1510.bin" Type="http://schemas.openxmlformats.org/officeDocument/2006/relationships/oleObject"/><Relationship Id="rId2558" Target="embeddings/oleObject1511.bin" Type="http://schemas.openxmlformats.org/officeDocument/2006/relationships/oleObject"/><Relationship Id="rId2559" Target="embeddings/oleObject1512.bin" Type="http://schemas.openxmlformats.org/officeDocument/2006/relationships/oleObject"/><Relationship Id="rId256" Target="embeddings/oleObject128.bin" Type="http://schemas.openxmlformats.org/officeDocument/2006/relationships/oleObject"/><Relationship Id="rId2560" Target="embeddings/oleObject1513.bin" Type="http://schemas.openxmlformats.org/officeDocument/2006/relationships/oleObject"/><Relationship Id="rId2561" Target="media/image1037.wmf" Type="http://schemas.openxmlformats.org/officeDocument/2006/relationships/image"/><Relationship Id="rId2562" Target="embeddings/oleObject1514.bin" Type="http://schemas.openxmlformats.org/officeDocument/2006/relationships/oleObject"/><Relationship Id="rId2563" Target="media/image1038.png" Type="http://schemas.openxmlformats.org/officeDocument/2006/relationships/image"/><Relationship Id="rId2564" Target="media/image1039.wmf" Type="http://schemas.openxmlformats.org/officeDocument/2006/relationships/image"/><Relationship Id="rId2565" Target="embeddings/oleObject1515.bin" Type="http://schemas.openxmlformats.org/officeDocument/2006/relationships/oleObject"/><Relationship Id="rId2566" Target="media/image1040.wmf" Type="http://schemas.openxmlformats.org/officeDocument/2006/relationships/image"/><Relationship Id="rId2567" Target="embeddings/oleObject1516.bin" Type="http://schemas.openxmlformats.org/officeDocument/2006/relationships/oleObject"/><Relationship Id="rId2568" Target="media/image1041.wmf" Type="http://schemas.openxmlformats.org/officeDocument/2006/relationships/image"/><Relationship Id="rId2569" Target="embeddings/oleObject1517.bin" Type="http://schemas.openxmlformats.org/officeDocument/2006/relationships/oleObject"/><Relationship Id="rId257" Target="media/image122.wmf" Type="http://schemas.openxmlformats.org/officeDocument/2006/relationships/image"/><Relationship Id="rId2570" Target="media/image1042.wmf" Type="http://schemas.openxmlformats.org/officeDocument/2006/relationships/image"/><Relationship Id="rId2571" Target="embeddings/oleObject1518.bin" Type="http://schemas.openxmlformats.org/officeDocument/2006/relationships/oleObject"/><Relationship Id="rId2572" Target="media/image1043.wmf" Type="http://schemas.openxmlformats.org/officeDocument/2006/relationships/image"/><Relationship Id="rId2573" Target="embeddings/oleObject1519.bin" Type="http://schemas.openxmlformats.org/officeDocument/2006/relationships/oleObject"/><Relationship Id="rId2574" Target="media/image1044.wmf" Type="http://schemas.openxmlformats.org/officeDocument/2006/relationships/image"/><Relationship Id="rId2575" Target="embeddings/oleObject1520.bin" Type="http://schemas.openxmlformats.org/officeDocument/2006/relationships/oleObject"/><Relationship Id="rId2576" Target="media/image1045.wmf" Type="http://schemas.openxmlformats.org/officeDocument/2006/relationships/image"/><Relationship Id="rId2577" Target="embeddings/oleObject1521.bin" Type="http://schemas.openxmlformats.org/officeDocument/2006/relationships/oleObject"/><Relationship Id="rId2578" Target="media/image1046.wmf" Type="http://schemas.openxmlformats.org/officeDocument/2006/relationships/image"/><Relationship Id="rId2579" Target="embeddings/oleObject1522.bin" Type="http://schemas.openxmlformats.org/officeDocument/2006/relationships/oleObject"/><Relationship Id="rId258" Target="embeddings/oleObject129.bin" Type="http://schemas.openxmlformats.org/officeDocument/2006/relationships/oleObject"/><Relationship Id="rId2580" Target="media/image1047.wmf" Type="http://schemas.openxmlformats.org/officeDocument/2006/relationships/image"/><Relationship Id="rId2581" Target="embeddings/oleObject1523.bin" Type="http://schemas.openxmlformats.org/officeDocument/2006/relationships/oleObject"/><Relationship Id="rId2582" Target="media/image1048.wmf" Type="http://schemas.openxmlformats.org/officeDocument/2006/relationships/image"/><Relationship Id="rId2583" Target="embeddings/oleObject1524.bin" Type="http://schemas.openxmlformats.org/officeDocument/2006/relationships/oleObject"/><Relationship Id="rId2584" Target="media/image1049.wmf" Type="http://schemas.openxmlformats.org/officeDocument/2006/relationships/image"/><Relationship Id="rId2585" Target="embeddings/oleObject1525.bin" Type="http://schemas.openxmlformats.org/officeDocument/2006/relationships/oleObject"/><Relationship Id="rId2586" Target="media/image1050.wmf" Type="http://schemas.openxmlformats.org/officeDocument/2006/relationships/image"/><Relationship Id="rId2587" Target="embeddings/oleObject1526.bin" Type="http://schemas.openxmlformats.org/officeDocument/2006/relationships/oleObject"/><Relationship Id="rId2588" Target="media/image1051.wmf" Type="http://schemas.openxmlformats.org/officeDocument/2006/relationships/image"/><Relationship Id="rId2589" Target="embeddings/oleObject1527.bin" Type="http://schemas.openxmlformats.org/officeDocument/2006/relationships/oleObject"/><Relationship Id="rId259" Target="embeddings/oleObject130.bin" Type="http://schemas.openxmlformats.org/officeDocument/2006/relationships/oleObject"/><Relationship Id="rId2590" Target="media/image1052.wmf" Type="http://schemas.openxmlformats.org/officeDocument/2006/relationships/image"/><Relationship Id="rId2591" Target="embeddings/oleObject1528.bin" Type="http://schemas.openxmlformats.org/officeDocument/2006/relationships/oleObject"/><Relationship Id="rId2592" Target="embeddings/oleObject1529.bin" Type="http://schemas.openxmlformats.org/officeDocument/2006/relationships/oleObject"/><Relationship Id="rId2593" Target="media/image1053.wmf" Type="http://schemas.openxmlformats.org/officeDocument/2006/relationships/image"/><Relationship Id="rId2594" Target="embeddings/oleObject1530.bin" Type="http://schemas.openxmlformats.org/officeDocument/2006/relationships/oleObject"/><Relationship Id="rId2595" Target="media/image1054.wmf" Type="http://schemas.openxmlformats.org/officeDocument/2006/relationships/image"/><Relationship Id="rId2596" Target="embeddings/oleObject1531.bin" Type="http://schemas.openxmlformats.org/officeDocument/2006/relationships/oleObject"/><Relationship Id="rId2597" Target="media/image1055.wmf" Type="http://schemas.openxmlformats.org/officeDocument/2006/relationships/image"/><Relationship Id="rId2598" Target="embeddings/oleObject1532.bin" Type="http://schemas.openxmlformats.org/officeDocument/2006/relationships/oleObject"/><Relationship Id="rId2599" Target="media/image1056.wmf" Type="http://schemas.openxmlformats.org/officeDocument/2006/relationships/image"/><Relationship Id="rId26" Target="embeddings/oleObject9.bin" Type="http://schemas.openxmlformats.org/officeDocument/2006/relationships/oleObject"/><Relationship Id="rId260" Target="media/image123.wmf" Type="http://schemas.openxmlformats.org/officeDocument/2006/relationships/image"/><Relationship Id="rId2600" Target="embeddings/oleObject1533.bin" Type="http://schemas.openxmlformats.org/officeDocument/2006/relationships/oleObject"/><Relationship Id="rId2601" Target="media/image1057.wmf" Type="http://schemas.openxmlformats.org/officeDocument/2006/relationships/image"/><Relationship Id="rId2602" Target="embeddings/oleObject1534.bin" Type="http://schemas.openxmlformats.org/officeDocument/2006/relationships/oleObject"/><Relationship Id="rId2603" Target="media/image1058.wmf" Type="http://schemas.openxmlformats.org/officeDocument/2006/relationships/image"/><Relationship Id="rId2604" Target="embeddings/oleObject1535.bin" Type="http://schemas.openxmlformats.org/officeDocument/2006/relationships/oleObject"/><Relationship Id="rId2605" Target="media/image1059.wmf" Type="http://schemas.openxmlformats.org/officeDocument/2006/relationships/image"/><Relationship Id="rId2606" Target="embeddings/oleObject1536.bin" Type="http://schemas.openxmlformats.org/officeDocument/2006/relationships/oleObject"/><Relationship Id="rId2607" Target="embeddings/oleObject1537.bin" Type="http://schemas.openxmlformats.org/officeDocument/2006/relationships/oleObject"/><Relationship Id="rId2608" Target="embeddings/oleObject1538.bin" Type="http://schemas.openxmlformats.org/officeDocument/2006/relationships/oleObject"/><Relationship Id="rId2609" Target="embeddings/oleObject1539.bin" Type="http://schemas.openxmlformats.org/officeDocument/2006/relationships/oleObject"/><Relationship Id="rId261" Target="embeddings/oleObject131.bin" Type="http://schemas.openxmlformats.org/officeDocument/2006/relationships/oleObject"/><Relationship Id="rId2610" Target="embeddings/oleObject1540.bin" Type="http://schemas.openxmlformats.org/officeDocument/2006/relationships/oleObject"/><Relationship Id="rId2611" Target="embeddings/oleObject1541.bin" Type="http://schemas.openxmlformats.org/officeDocument/2006/relationships/oleObject"/><Relationship Id="rId2612" Target="embeddings/oleObject1542.bin" Type="http://schemas.openxmlformats.org/officeDocument/2006/relationships/oleObject"/><Relationship Id="rId2613" Target="embeddings/oleObject1543.bin" Type="http://schemas.openxmlformats.org/officeDocument/2006/relationships/oleObject"/><Relationship Id="rId2614" Target="embeddings/oleObject1544.bin" Type="http://schemas.openxmlformats.org/officeDocument/2006/relationships/oleObject"/><Relationship Id="rId2615" Target="media/image1060.wmf" Type="http://schemas.openxmlformats.org/officeDocument/2006/relationships/image"/><Relationship Id="rId2616" Target="embeddings/oleObject1545.bin" Type="http://schemas.openxmlformats.org/officeDocument/2006/relationships/oleObject"/><Relationship Id="rId2617" Target="media/image1061.wmf" Type="http://schemas.openxmlformats.org/officeDocument/2006/relationships/image"/><Relationship Id="rId2618" Target="embeddings/oleObject1546.bin" Type="http://schemas.openxmlformats.org/officeDocument/2006/relationships/oleObject"/><Relationship Id="rId2619" Target="media/image1062.wmf" Type="http://schemas.openxmlformats.org/officeDocument/2006/relationships/image"/><Relationship Id="rId262" Target="embeddings/oleObject132.bin" Type="http://schemas.openxmlformats.org/officeDocument/2006/relationships/oleObject"/><Relationship Id="rId2620" Target="embeddings/oleObject1547.bin" Type="http://schemas.openxmlformats.org/officeDocument/2006/relationships/oleObject"/><Relationship Id="rId2621" Target="media/image1063.wmf" Type="http://schemas.openxmlformats.org/officeDocument/2006/relationships/image"/><Relationship Id="rId2622" Target="embeddings/oleObject1548.bin" Type="http://schemas.openxmlformats.org/officeDocument/2006/relationships/oleObject"/><Relationship Id="rId2623" Target="media/image1064.wmf" Type="http://schemas.openxmlformats.org/officeDocument/2006/relationships/image"/><Relationship Id="rId2624" Target="embeddings/oleObject1549.bin" Type="http://schemas.openxmlformats.org/officeDocument/2006/relationships/oleObject"/><Relationship Id="rId2625" Target="media/image1065.wmf" Type="http://schemas.openxmlformats.org/officeDocument/2006/relationships/image"/><Relationship Id="rId2626" Target="embeddings/oleObject1550.bin" Type="http://schemas.openxmlformats.org/officeDocument/2006/relationships/oleObject"/><Relationship Id="rId2627" Target="media/image1066.wmf" Type="http://schemas.openxmlformats.org/officeDocument/2006/relationships/image"/><Relationship Id="rId2628" Target="embeddings/oleObject1551.bin" Type="http://schemas.openxmlformats.org/officeDocument/2006/relationships/oleObject"/><Relationship Id="rId2629" Target="media/image1067.wmf" Type="http://schemas.openxmlformats.org/officeDocument/2006/relationships/image"/><Relationship Id="rId263" Target="media/image124.wmf" Type="http://schemas.openxmlformats.org/officeDocument/2006/relationships/image"/><Relationship Id="rId2630" Target="embeddings/oleObject1552.bin" Type="http://schemas.openxmlformats.org/officeDocument/2006/relationships/oleObject"/><Relationship Id="rId2631" Target="media/image1068.wmf" Type="http://schemas.openxmlformats.org/officeDocument/2006/relationships/image"/><Relationship Id="rId2632" Target="embeddings/oleObject1553.bin" Type="http://schemas.openxmlformats.org/officeDocument/2006/relationships/oleObject"/><Relationship Id="rId2633" Target="media/image1069.wmf" Type="http://schemas.openxmlformats.org/officeDocument/2006/relationships/image"/><Relationship Id="rId2634" Target="embeddings/oleObject1554.bin" Type="http://schemas.openxmlformats.org/officeDocument/2006/relationships/oleObject"/><Relationship Id="rId2635" Target="media/image1070.wmf" Type="http://schemas.openxmlformats.org/officeDocument/2006/relationships/image"/><Relationship Id="rId2636" Target="embeddings/oleObject1555.bin" Type="http://schemas.openxmlformats.org/officeDocument/2006/relationships/oleObject"/><Relationship Id="rId2637" Target="media/image1071.wmf" Type="http://schemas.openxmlformats.org/officeDocument/2006/relationships/image"/><Relationship Id="rId2638" Target="embeddings/oleObject1556.bin" Type="http://schemas.openxmlformats.org/officeDocument/2006/relationships/oleObject"/><Relationship Id="rId2639" Target="media/image1072.wmf" Type="http://schemas.openxmlformats.org/officeDocument/2006/relationships/image"/><Relationship Id="rId264" Target="embeddings/oleObject133.bin" Type="http://schemas.openxmlformats.org/officeDocument/2006/relationships/oleObject"/><Relationship Id="rId2640" Target="embeddings/oleObject1557.bin" Type="http://schemas.openxmlformats.org/officeDocument/2006/relationships/oleObject"/><Relationship Id="rId2641" Target="media/image1073.png" Type="http://schemas.openxmlformats.org/officeDocument/2006/relationships/image"/><Relationship Id="rId2642" Target="media/image1074.png" Type="http://schemas.openxmlformats.org/officeDocument/2006/relationships/image"/><Relationship Id="rId2643" Target="media/image1075.wmf" Type="http://schemas.openxmlformats.org/officeDocument/2006/relationships/image"/><Relationship Id="rId2644" Target="embeddings/oleObject1558.bin" Type="http://schemas.openxmlformats.org/officeDocument/2006/relationships/oleObject"/><Relationship Id="rId2645" Target="media/image1076.wmf" Type="http://schemas.openxmlformats.org/officeDocument/2006/relationships/image"/><Relationship Id="rId2646" Target="embeddings/oleObject1559.bin" Type="http://schemas.openxmlformats.org/officeDocument/2006/relationships/oleObject"/><Relationship Id="rId2647" Target="media/image1077.wmf" Type="http://schemas.openxmlformats.org/officeDocument/2006/relationships/image"/><Relationship Id="rId2648" Target="embeddings/oleObject1560.bin" Type="http://schemas.openxmlformats.org/officeDocument/2006/relationships/oleObject"/><Relationship Id="rId2649" Target="media/image1078.wmf" Type="http://schemas.openxmlformats.org/officeDocument/2006/relationships/image"/><Relationship Id="rId265" Target="media/image125.wmf" Type="http://schemas.openxmlformats.org/officeDocument/2006/relationships/image"/><Relationship Id="rId2650" Target="embeddings/oleObject1561.bin" Type="http://schemas.openxmlformats.org/officeDocument/2006/relationships/oleObject"/><Relationship Id="rId2651" Target="media/image1079.wmf" Type="http://schemas.openxmlformats.org/officeDocument/2006/relationships/image"/><Relationship Id="rId2652" Target="embeddings/oleObject1562.bin" Type="http://schemas.openxmlformats.org/officeDocument/2006/relationships/oleObject"/><Relationship Id="rId2653" Target="media/image1080.wmf" Type="http://schemas.openxmlformats.org/officeDocument/2006/relationships/image"/><Relationship Id="rId2654" Target="embeddings/oleObject1563.bin" Type="http://schemas.openxmlformats.org/officeDocument/2006/relationships/oleObject"/><Relationship Id="rId2655" Target="media/image1081.wmf" Type="http://schemas.openxmlformats.org/officeDocument/2006/relationships/image"/><Relationship Id="rId2656" Target="embeddings/oleObject1564.bin" Type="http://schemas.openxmlformats.org/officeDocument/2006/relationships/oleObject"/><Relationship Id="rId2657" Target="media/image1082.wmf" Type="http://schemas.openxmlformats.org/officeDocument/2006/relationships/image"/><Relationship Id="rId2658" Target="embeddings/oleObject1565.bin" Type="http://schemas.openxmlformats.org/officeDocument/2006/relationships/oleObject"/><Relationship Id="rId2659" Target="media/image1083.wmf" Type="http://schemas.openxmlformats.org/officeDocument/2006/relationships/image"/><Relationship Id="rId266" Target="embeddings/oleObject134.bin" Type="http://schemas.openxmlformats.org/officeDocument/2006/relationships/oleObject"/><Relationship Id="rId2660" Target="embeddings/oleObject1566.bin" Type="http://schemas.openxmlformats.org/officeDocument/2006/relationships/oleObject"/><Relationship Id="rId2661" Target="media/image1084.wmf" Type="http://schemas.openxmlformats.org/officeDocument/2006/relationships/image"/><Relationship Id="rId2662" Target="embeddings/oleObject1567.bin" Type="http://schemas.openxmlformats.org/officeDocument/2006/relationships/oleObject"/><Relationship Id="rId2663" Target="media/image1085.wmf" Type="http://schemas.openxmlformats.org/officeDocument/2006/relationships/image"/><Relationship Id="rId2664" Target="embeddings/oleObject1568.bin" Type="http://schemas.openxmlformats.org/officeDocument/2006/relationships/oleObject"/><Relationship Id="rId2665" Target="embeddings/oleObject1569.bin" Type="http://schemas.openxmlformats.org/officeDocument/2006/relationships/oleObject"/><Relationship Id="rId2666" Target="embeddings/oleObject1570.bin" Type="http://schemas.openxmlformats.org/officeDocument/2006/relationships/oleObject"/><Relationship Id="rId2667" Target="embeddings/oleObject1571.bin" Type="http://schemas.openxmlformats.org/officeDocument/2006/relationships/oleObject"/><Relationship Id="rId2668" Target="media/image1086.wmf" Type="http://schemas.openxmlformats.org/officeDocument/2006/relationships/image"/><Relationship Id="rId2669" Target="embeddings/oleObject1572.bin" Type="http://schemas.openxmlformats.org/officeDocument/2006/relationships/oleObject"/><Relationship Id="rId267" Target="media/image126.wmf" Type="http://schemas.openxmlformats.org/officeDocument/2006/relationships/image"/><Relationship Id="rId2670" Target="embeddings/oleObject1573.bin" Type="http://schemas.openxmlformats.org/officeDocument/2006/relationships/oleObject"/><Relationship Id="rId2671" Target="media/image1087.wmf" Type="http://schemas.openxmlformats.org/officeDocument/2006/relationships/image"/><Relationship Id="rId2672" Target="embeddings/oleObject1574.bin" Type="http://schemas.openxmlformats.org/officeDocument/2006/relationships/oleObject"/><Relationship Id="rId2673" Target="media/image1088.wmf" Type="http://schemas.openxmlformats.org/officeDocument/2006/relationships/image"/><Relationship Id="rId2674" Target="embeddings/oleObject1575.bin" Type="http://schemas.openxmlformats.org/officeDocument/2006/relationships/oleObject"/><Relationship Id="rId2675" Target="media/image1089.wmf" Type="http://schemas.openxmlformats.org/officeDocument/2006/relationships/image"/><Relationship Id="rId2676" Target="embeddings/oleObject1576.bin" Type="http://schemas.openxmlformats.org/officeDocument/2006/relationships/oleObject"/><Relationship Id="rId2677" Target="media/image1090.wmf" Type="http://schemas.openxmlformats.org/officeDocument/2006/relationships/image"/><Relationship Id="rId2678" Target="embeddings/oleObject1577.bin" Type="http://schemas.openxmlformats.org/officeDocument/2006/relationships/oleObject"/><Relationship Id="rId2679" Target="media/image1091.wmf" Type="http://schemas.openxmlformats.org/officeDocument/2006/relationships/image"/><Relationship Id="rId268" Target="embeddings/oleObject135.bin" Type="http://schemas.openxmlformats.org/officeDocument/2006/relationships/oleObject"/><Relationship Id="rId2680" Target="embeddings/oleObject1578.bin" Type="http://schemas.openxmlformats.org/officeDocument/2006/relationships/oleObject"/><Relationship Id="rId2681" Target="embeddings/oleObject1579.bin" Type="http://schemas.openxmlformats.org/officeDocument/2006/relationships/oleObject"/><Relationship Id="rId2682" Target="media/image1092.wmf" Type="http://schemas.openxmlformats.org/officeDocument/2006/relationships/image"/><Relationship Id="rId2683" Target="embeddings/oleObject1580.bin" Type="http://schemas.openxmlformats.org/officeDocument/2006/relationships/oleObject"/><Relationship Id="rId2684" Target="media/image1093.wmf" Type="http://schemas.openxmlformats.org/officeDocument/2006/relationships/image"/><Relationship Id="rId2685" Target="embeddings/oleObject1581.bin" Type="http://schemas.openxmlformats.org/officeDocument/2006/relationships/oleObject"/><Relationship Id="rId2686" Target="media/image1094.wmf" Type="http://schemas.openxmlformats.org/officeDocument/2006/relationships/image"/><Relationship Id="rId2687" Target="embeddings/oleObject1582.bin" Type="http://schemas.openxmlformats.org/officeDocument/2006/relationships/oleObject"/><Relationship Id="rId2688" Target="media/image1095.wmf" Type="http://schemas.openxmlformats.org/officeDocument/2006/relationships/image"/><Relationship Id="rId2689" Target="embeddings/oleObject1583.bin" Type="http://schemas.openxmlformats.org/officeDocument/2006/relationships/oleObject"/><Relationship Id="rId269" Target="media/image127.wmf" Type="http://schemas.openxmlformats.org/officeDocument/2006/relationships/image"/><Relationship Id="rId2690" Target="media/image1096.wmf" Type="http://schemas.openxmlformats.org/officeDocument/2006/relationships/image"/><Relationship Id="rId2691" Target="embeddings/oleObject1584.bin" Type="http://schemas.openxmlformats.org/officeDocument/2006/relationships/oleObject"/><Relationship Id="rId2692" Target="media/image1097.wmf" Type="http://schemas.openxmlformats.org/officeDocument/2006/relationships/image"/><Relationship Id="rId2693" Target="embeddings/oleObject1585.bin" Type="http://schemas.openxmlformats.org/officeDocument/2006/relationships/oleObject"/><Relationship Id="rId2694" Target="media/image1098.wmf" Type="http://schemas.openxmlformats.org/officeDocument/2006/relationships/image"/><Relationship Id="rId2695" Target="embeddings/oleObject1586.bin" Type="http://schemas.openxmlformats.org/officeDocument/2006/relationships/oleObject"/><Relationship Id="rId2696" Target="media/image1099.wmf" Type="http://schemas.openxmlformats.org/officeDocument/2006/relationships/image"/><Relationship Id="rId2697" Target="embeddings/oleObject1587.bin" Type="http://schemas.openxmlformats.org/officeDocument/2006/relationships/oleObject"/><Relationship Id="rId2698" Target="media/image1100.wmf" Type="http://schemas.openxmlformats.org/officeDocument/2006/relationships/image"/><Relationship Id="rId2699" Target="embeddings/oleObject1588.bin" Type="http://schemas.openxmlformats.org/officeDocument/2006/relationships/oleObject"/><Relationship Id="rId27" Target="media/image11.wmf" Type="http://schemas.openxmlformats.org/officeDocument/2006/relationships/image"/><Relationship Id="rId270" Target="embeddings/oleObject136.bin" Type="http://schemas.openxmlformats.org/officeDocument/2006/relationships/oleObject"/><Relationship Id="rId2700" Target="media/image1101.wmf" Type="http://schemas.openxmlformats.org/officeDocument/2006/relationships/image"/><Relationship Id="rId2701" Target="embeddings/oleObject1589.bin" Type="http://schemas.openxmlformats.org/officeDocument/2006/relationships/oleObject"/><Relationship Id="rId2702" Target="media/image1102.wmf" Type="http://schemas.openxmlformats.org/officeDocument/2006/relationships/image"/><Relationship Id="rId2703" Target="embeddings/oleObject1590.bin" Type="http://schemas.openxmlformats.org/officeDocument/2006/relationships/oleObject"/><Relationship Id="rId2704" Target="media/image1103.wmf" Type="http://schemas.openxmlformats.org/officeDocument/2006/relationships/image"/><Relationship Id="rId2705" Target="embeddings/oleObject1591.bin" Type="http://schemas.openxmlformats.org/officeDocument/2006/relationships/oleObject"/><Relationship Id="rId2706" Target="media/image1104.wmf" Type="http://schemas.openxmlformats.org/officeDocument/2006/relationships/image"/><Relationship Id="rId2707" Target="embeddings/oleObject1592.bin" Type="http://schemas.openxmlformats.org/officeDocument/2006/relationships/oleObject"/><Relationship Id="rId2708" Target="media/image1105.wmf" Type="http://schemas.openxmlformats.org/officeDocument/2006/relationships/image"/><Relationship Id="rId2709" Target="embeddings/oleObject1593.bin" Type="http://schemas.openxmlformats.org/officeDocument/2006/relationships/oleObject"/><Relationship Id="rId271" Target="media/image128.wmf" Type="http://schemas.openxmlformats.org/officeDocument/2006/relationships/image"/><Relationship Id="rId2710" Target="media/image1106.wmf" Type="http://schemas.openxmlformats.org/officeDocument/2006/relationships/image"/><Relationship Id="rId2711" Target="embeddings/oleObject1594.bin" Type="http://schemas.openxmlformats.org/officeDocument/2006/relationships/oleObject"/><Relationship Id="rId2712" Target="media/image1107.wmf" Type="http://schemas.openxmlformats.org/officeDocument/2006/relationships/image"/><Relationship Id="rId2713" Target="embeddings/oleObject1595.bin" Type="http://schemas.openxmlformats.org/officeDocument/2006/relationships/oleObject"/><Relationship Id="rId2714" Target="media/image1108.wmf" Type="http://schemas.openxmlformats.org/officeDocument/2006/relationships/image"/><Relationship Id="rId2715" Target="embeddings/oleObject1596.bin" Type="http://schemas.openxmlformats.org/officeDocument/2006/relationships/oleObject"/><Relationship Id="rId2716" Target="media/image1109.wmf" Type="http://schemas.openxmlformats.org/officeDocument/2006/relationships/image"/><Relationship Id="rId2717" Target="embeddings/oleObject1597.bin" Type="http://schemas.openxmlformats.org/officeDocument/2006/relationships/oleObject"/><Relationship Id="rId2718" Target="media/image1110.wmf" Type="http://schemas.openxmlformats.org/officeDocument/2006/relationships/image"/><Relationship Id="rId2719" Target="embeddings/oleObject1598.bin" Type="http://schemas.openxmlformats.org/officeDocument/2006/relationships/oleObject"/><Relationship Id="rId272" Target="embeddings/oleObject137.bin" Type="http://schemas.openxmlformats.org/officeDocument/2006/relationships/oleObject"/><Relationship Id="rId2720" Target="media/image1111.wmf" Type="http://schemas.openxmlformats.org/officeDocument/2006/relationships/image"/><Relationship Id="rId2721" Target="embeddings/oleObject1599.bin" Type="http://schemas.openxmlformats.org/officeDocument/2006/relationships/oleObject"/><Relationship Id="rId2722" Target="media/image1112.wmf" Type="http://schemas.openxmlformats.org/officeDocument/2006/relationships/image"/><Relationship Id="rId2723" Target="embeddings/oleObject1600.bin" Type="http://schemas.openxmlformats.org/officeDocument/2006/relationships/oleObject"/><Relationship Id="rId2724" Target="media/image1113.png" Type="http://schemas.openxmlformats.org/officeDocument/2006/relationships/image"/><Relationship Id="rId2725" Target="media/image1114.wmf" Type="http://schemas.openxmlformats.org/officeDocument/2006/relationships/image"/><Relationship Id="rId2726" Target="embeddings/oleObject1601.bin" Type="http://schemas.openxmlformats.org/officeDocument/2006/relationships/oleObject"/><Relationship Id="rId2727" Target="media/image1115.wmf" Type="http://schemas.openxmlformats.org/officeDocument/2006/relationships/image"/><Relationship Id="rId2728" Target="embeddings/oleObject1602.bin" Type="http://schemas.openxmlformats.org/officeDocument/2006/relationships/oleObject"/><Relationship Id="rId2729" Target="media/image1116.wmf" Type="http://schemas.openxmlformats.org/officeDocument/2006/relationships/image"/><Relationship Id="rId273" Target="embeddings/oleObject138.bin" Type="http://schemas.openxmlformats.org/officeDocument/2006/relationships/oleObject"/><Relationship Id="rId2730" Target="embeddings/oleObject1603.bin" Type="http://schemas.openxmlformats.org/officeDocument/2006/relationships/oleObject"/><Relationship Id="rId2731" Target="media/image1117.wmf" Type="http://schemas.openxmlformats.org/officeDocument/2006/relationships/image"/><Relationship Id="rId2732" Target="embeddings/oleObject1604.bin" Type="http://schemas.openxmlformats.org/officeDocument/2006/relationships/oleObject"/><Relationship Id="rId2733" Target="media/image1118.wmf" Type="http://schemas.openxmlformats.org/officeDocument/2006/relationships/image"/><Relationship Id="rId2734" Target="embeddings/oleObject1605.bin" Type="http://schemas.openxmlformats.org/officeDocument/2006/relationships/oleObject"/><Relationship Id="rId2735" Target="media/image1119.png" Type="http://schemas.openxmlformats.org/officeDocument/2006/relationships/image"/><Relationship Id="rId2736" Target="media/image1120.wmf" Type="http://schemas.openxmlformats.org/officeDocument/2006/relationships/image"/><Relationship Id="rId2737" Target="embeddings/oleObject1606.bin" Type="http://schemas.openxmlformats.org/officeDocument/2006/relationships/oleObject"/><Relationship Id="rId2738" Target="media/image1121.wmf" Type="http://schemas.openxmlformats.org/officeDocument/2006/relationships/image"/><Relationship Id="rId2739" Target="embeddings/oleObject1607.bin" Type="http://schemas.openxmlformats.org/officeDocument/2006/relationships/oleObject"/><Relationship Id="rId274" Target="media/image129.wmf" Type="http://schemas.openxmlformats.org/officeDocument/2006/relationships/image"/><Relationship Id="rId2740" Target="media/image1122.wmf" Type="http://schemas.openxmlformats.org/officeDocument/2006/relationships/image"/><Relationship Id="rId2741" Target="embeddings/oleObject1608.bin" Type="http://schemas.openxmlformats.org/officeDocument/2006/relationships/oleObject"/><Relationship Id="rId2742" Target="media/image1123.wmf" Type="http://schemas.openxmlformats.org/officeDocument/2006/relationships/image"/><Relationship Id="rId2743" Target="embeddings/oleObject1609.bin" Type="http://schemas.openxmlformats.org/officeDocument/2006/relationships/oleObject"/><Relationship Id="rId2744" Target="media/image1124.wmf" Type="http://schemas.openxmlformats.org/officeDocument/2006/relationships/image"/><Relationship Id="rId2745" Target="embeddings/oleObject1610.bin" Type="http://schemas.openxmlformats.org/officeDocument/2006/relationships/oleObject"/><Relationship Id="rId2746" Target="media/image1125.wmf" Type="http://schemas.openxmlformats.org/officeDocument/2006/relationships/image"/><Relationship Id="rId2747" Target="embeddings/oleObject1611.bin" Type="http://schemas.openxmlformats.org/officeDocument/2006/relationships/oleObject"/><Relationship Id="rId2748" Target="media/image1126.wmf" Type="http://schemas.openxmlformats.org/officeDocument/2006/relationships/image"/><Relationship Id="rId2749" Target="embeddings/oleObject1612.bin" Type="http://schemas.openxmlformats.org/officeDocument/2006/relationships/oleObject"/><Relationship Id="rId275" Target="embeddings/oleObject139.bin" Type="http://schemas.openxmlformats.org/officeDocument/2006/relationships/oleObject"/><Relationship Id="rId2750" Target="media/image1127.wmf" Type="http://schemas.openxmlformats.org/officeDocument/2006/relationships/image"/><Relationship Id="rId2751" Target="embeddings/oleObject1613.bin" Type="http://schemas.openxmlformats.org/officeDocument/2006/relationships/oleObject"/><Relationship Id="rId2752" Target="media/image1128.wmf" Type="http://schemas.openxmlformats.org/officeDocument/2006/relationships/image"/><Relationship Id="rId2753" Target="embeddings/oleObject1614.bin" Type="http://schemas.openxmlformats.org/officeDocument/2006/relationships/oleObject"/><Relationship Id="rId2754" Target="media/image1129.wmf" Type="http://schemas.openxmlformats.org/officeDocument/2006/relationships/image"/><Relationship Id="rId2755" Target="embeddings/oleObject1615.bin" Type="http://schemas.openxmlformats.org/officeDocument/2006/relationships/oleObject"/><Relationship Id="rId2756" Target="media/image1130.wmf" Type="http://schemas.openxmlformats.org/officeDocument/2006/relationships/image"/><Relationship Id="rId2757" Target="embeddings/oleObject1616.bin" Type="http://schemas.openxmlformats.org/officeDocument/2006/relationships/oleObject"/><Relationship Id="rId2758" Target="media/image1131.wmf" Type="http://schemas.openxmlformats.org/officeDocument/2006/relationships/image"/><Relationship Id="rId2759" Target="embeddings/oleObject1617.bin" Type="http://schemas.openxmlformats.org/officeDocument/2006/relationships/oleObject"/><Relationship Id="rId276" Target="media/image130.png" Type="http://schemas.openxmlformats.org/officeDocument/2006/relationships/image"/><Relationship Id="rId2760" Target="media/image1132.wmf" Type="http://schemas.openxmlformats.org/officeDocument/2006/relationships/image"/><Relationship Id="rId2761" Target="embeddings/oleObject1618.bin" Type="http://schemas.openxmlformats.org/officeDocument/2006/relationships/oleObject"/><Relationship Id="rId2762" Target="media/image1133.png" Type="http://schemas.openxmlformats.org/officeDocument/2006/relationships/image"/><Relationship Id="rId2763" Target="media/image1134.wmf" Type="http://schemas.openxmlformats.org/officeDocument/2006/relationships/image"/><Relationship Id="rId2764" Target="embeddings/oleObject1619.bin" Type="http://schemas.openxmlformats.org/officeDocument/2006/relationships/oleObject"/><Relationship Id="rId2765" Target="media/image1135.wmf" Type="http://schemas.openxmlformats.org/officeDocument/2006/relationships/image"/><Relationship Id="rId2766" Target="embeddings/oleObject1620.bin" Type="http://schemas.openxmlformats.org/officeDocument/2006/relationships/oleObject"/><Relationship Id="rId2767" Target="media/image1136.wmf" Type="http://schemas.openxmlformats.org/officeDocument/2006/relationships/image"/><Relationship Id="rId2768" Target="embeddings/oleObject1621.bin" Type="http://schemas.openxmlformats.org/officeDocument/2006/relationships/oleObject"/><Relationship Id="rId2769" Target="media/image1137.wmf" Type="http://schemas.openxmlformats.org/officeDocument/2006/relationships/image"/><Relationship Id="rId277" Target="media/image131.wmf" Type="http://schemas.openxmlformats.org/officeDocument/2006/relationships/image"/><Relationship Id="rId2770" Target="embeddings/oleObject1622.bin" Type="http://schemas.openxmlformats.org/officeDocument/2006/relationships/oleObject"/><Relationship Id="rId2771" Target="media/image1138.wmf" Type="http://schemas.openxmlformats.org/officeDocument/2006/relationships/image"/><Relationship Id="rId2772" Target="embeddings/oleObject1623.bin" Type="http://schemas.openxmlformats.org/officeDocument/2006/relationships/oleObject"/><Relationship Id="rId2773" Target="media/image1139.wmf" Type="http://schemas.openxmlformats.org/officeDocument/2006/relationships/image"/><Relationship Id="rId2774" Target="embeddings/oleObject1624.bin" Type="http://schemas.openxmlformats.org/officeDocument/2006/relationships/oleObject"/><Relationship Id="rId2775" Target="media/image1140.wmf" Type="http://schemas.openxmlformats.org/officeDocument/2006/relationships/image"/><Relationship Id="rId2776" Target="embeddings/oleObject1625.bin" Type="http://schemas.openxmlformats.org/officeDocument/2006/relationships/oleObject"/><Relationship Id="rId2777" Target="media/image1141.wmf" Type="http://schemas.openxmlformats.org/officeDocument/2006/relationships/image"/><Relationship Id="rId2778" Target="embeddings/oleObject1626.bin" Type="http://schemas.openxmlformats.org/officeDocument/2006/relationships/oleObject"/><Relationship Id="rId2779" Target="media/image1142.wmf" Type="http://schemas.openxmlformats.org/officeDocument/2006/relationships/image"/><Relationship Id="rId278" Target="embeddings/oleObject140.bin" Type="http://schemas.openxmlformats.org/officeDocument/2006/relationships/oleObject"/><Relationship Id="rId2780" Target="embeddings/oleObject1627.bin" Type="http://schemas.openxmlformats.org/officeDocument/2006/relationships/oleObject"/><Relationship Id="rId2781" Target="media/image1143.wmf" Type="http://schemas.openxmlformats.org/officeDocument/2006/relationships/image"/><Relationship Id="rId2782" Target="embeddings/oleObject1628.bin" Type="http://schemas.openxmlformats.org/officeDocument/2006/relationships/oleObject"/><Relationship Id="rId2783" Target="embeddings/oleObject1629.bin" Type="http://schemas.openxmlformats.org/officeDocument/2006/relationships/oleObject"/><Relationship Id="rId2784" Target="media/image1144.wmf" Type="http://schemas.openxmlformats.org/officeDocument/2006/relationships/image"/><Relationship Id="rId2785" Target="embeddings/oleObject1630.bin" Type="http://schemas.openxmlformats.org/officeDocument/2006/relationships/oleObject"/><Relationship Id="rId2786" Target="media/image1145.wmf" Type="http://schemas.openxmlformats.org/officeDocument/2006/relationships/image"/><Relationship Id="rId2787" Target="embeddings/oleObject1631.bin" Type="http://schemas.openxmlformats.org/officeDocument/2006/relationships/oleObject"/><Relationship Id="rId2788" Target="media/image1146.wmf" Type="http://schemas.openxmlformats.org/officeDocument/2006/relationships/image"/><Relationship Id="rId2789" Target="embeddings/oleObject1632.bin" Type="http://schemas.openxmlformats.org/officeDocument/2006/relationships/oleObject"/><Relationship Id="rId279" Target="media/image132.wmf" Type="http://schemas.openxmlformats.org/officeDocument/2006/relationships/image"/><Relationship Id="rId2790" Target="media/image1147.wmf" Type="http://schemas.openxmlformats.org/officeDocument/2006/relationships/image"/><Relationship Id="rId2791" Target="embeddings/oleObject1633.bin" Type="http://schemas.openxmlformats.org/officeDocument/2006/relationships/oleObject"/><Relationship Id="rId2792" Target="media/image1148.wmf" Type="http://schemas.openxmlformats.org/officeDocument/2006/relationships/image"/><Relationship Id="rId2793" Target="embeddings/oleObject1634.bin" Type="http://schemas.openxmlformats.org/officeDocument/2006/relationships/oleObject"/><Relationship Id="rId2794" Target="media/image1149.wmf" Type="http://schemas.openxmlformats.org/officeDocument/2006/relationships/image"/><Relationship Id="rId2795" Target="embeddings/oleObject1635.bin" Type="http://schemas.openxmlformats.org/officeDocument/2006/relationships/oleObject"/><Relationship Id="rId2796" Target="media/image1150.wmf" Type="http://schemas.openxmlformats.org/officeDocument/2006/relationships/image"/><Relationship Id="rId2797" Target="embeddings/oleObject1636.bin" Type="http://schemas.openxmlformats.org/officeDocument/2006/relationships/oleObject"/><Relationship Id="rId2798" Target="media/image1151.wmf" Type="http://schemas.openxmlformats.org/officeDocument/2006/relationships/image"/><Relationship Id="rId2799" Target="embeddings/oleObject1637.bin" Type="http://schemas.openxmlformats.org/officeDocument/2006/relationships/oleObject"/><Relationship Id="rId28" Target="embeddings/oleObject10.bin" Type="http://schemas.openxmlformats.org/officeDocument/2006/relationships/oleObject"/><Relationship Id="rId280" Target="embeddings/oleObject141.bin" Type="http://schemas.openxmlformats.org/officeDocument/2006/relationships/oleObject"/><Relationship Id="rId2800" Target="media/image1152.wmf" Type="http://schemas.openxmlformats.org/officeDocument/2006/relationships/image"/><Relationship Id="rId2801" Target="embeddings/oleObject1638.bin" Type="http://schemas.openxmlformats.org/officeDocument/2006/relationships/oleObject"/><Relationship Id="rId2802" Target="media/image1153.wmf" Type="http://schemas.openxmlformats.org/officeDocument/2006/relationships/image"/><Relationship Id="rId2803" Target="embeddings/oleObject1639.bin" Type="http://schemas.openxmlformats.org/officeDocument/2006/relationships/oleObject"/><Relationship Id="rId2804" Target="media/image1154.wmf" Type="http://schemas.openxmlformats.org/officeDocument/2006/relationships/image"/><Relationship Id="rId2805" Target="embeddings/oleObject1640.bin" Type="http://schemas.openxmlformats.org/officeDocument/2006/relationships/oleObject"/><Relationship Id="rId2806" Target="media/image1155.wmf" Type="http://schemas.openxmlformats.org/officeDocument/2006/relationships/image"/><Relationship Id="rId2807" Target="embeddings/oleObject1641.bin" Type="http://schemas.openxmlformats.org/officeDocument/2006/relationships/oleObject"/><Relationship Id="rId2808" Target="media/image1156.wmf" Type="http://schemas.openxmlformats.org/officeDocument/2006/relationships/image"/><Relationship Id="rId2809" Target="embeddings/oleObject1642.bin" Type="http://schemas.openxmlformats.org/officeDocument/2006/relationships/oleObject"/><Relationship Id="rId281" Target="media/image133.wmf" Type="http://schemas.openxmlformats.org/officeDocument/2006/relationships/image"/><Relationship Id="rId2810" Target="media/image1157.wmf" Type="http://schemas.openxmlformats.org/officeDocument/2006/relationships/image"/><Relationship Id="rId2811" Target="embeddings/oleObject1643.bin" Type="http://schemas.openxmlformats.org/officeDocument/2006/relationships/oleObject"/><Relationship Id="rId2812" Target="media/image1158.wmf" Type="http://schemas.openxmlformats.org/officeDocument/2006/relationships/image"/><Relationship Id="rId2813" Target="embeddings/oleObject1644.bin" Type="http://schemas.openxmlformats.org/officeDocument/2006/relationships/oleObject"/><Relationship Id="rId2814" Target="media/image1159.wmf" Type="http://schemas.openxmlformats.org/officeDocument/2006/relationships/image"/><Relationship Id="rId2815" Target="embeddings/oleObject1645.bin" Type="http://schemas.openxmlformats.org/officeDocument/2006/relationships/oleObject"/><Relationship Id="rId2816" Target="media/image1160.wmf" Type="http://schemas.openxmlformats.org/officeDocument/2006/relationships/image"/><Relationship Id="rId2817" Target="embeddings/oleObject1646.bin" Type="http://schemas.openxmlformats.org/officeDocument/2006/relationships/oleObject"/><Relationship Id="rId2818" Target="media/image1161.wmf" Type="http://schemas.openxmlformats.org/officeDocument/2006/relationships/image"/><Relationship Id="rId2819" Target="embeddings/oleObject1647.bin" Type="http://schemas.openxmlformats.org/officeDocument/2006/relationships/oleObject"/><Relationship Id="rId282" Target="embeddings/oleObject142.bin" Type="http://schemas.openxmlformats.org/officeDocument/2006/relationships/oleObject"/><Relationship Id="rId2820" Target="media/image1162.wmf" Type="http://schemas.openxmlformats.org/officeDocument/2006/relationships/image"/><Relationship Id="rId2821" Target="embeddings/oleObject1648.bin" Type="http://schemas.openxmlformats.org/officeDocument/2006/relationships/oleObject"/><Relationship Id="rId2822" Target="media/image1163.wmf" Type="http://schemas.openxmlformats.org/officeDocument/2006/relationships/image"/><Relationship Id="rId2823" Target="embeddings/oleObject1649.bin" Type="http://schemas.openxmlformats.org/officeDocument/2006/relationships/oleObject"/><Relationship Id="rId2824" Target="media/image1164.wmf" Type="http://schemas.openxmlformats.org/officeDocument/2006/relationships/image"/><Relationship Id="rId2825" Target="embeddings/oleObject1650.bin" Type="http://schemas.openxmlformats.org/officeDocument/2006/relationships/oleObject"/><Relationship Id="rId2826" Target="media/image1165.wmf" Type="http://schemas.openxmlformats.org/officeDocument/2006/relationships/image"/><Relationship Id="rId2827" Target="embeddings/oleObject1651.bin" Type="http://schemas.openxmlformats.org/officeDocument/2006/relationships/oleObject"/><Relationship Id="rId2828" Target="media/image1166.wmf" Type="http://schemas.openxmlformats.org/officeDocument/2006/relationships/image"/><Relationship Id="rId2829" Target="embeddings/oleObject1652.bin" Type="http://schemas.openxmlformats.org/officeDocument/2006/relationships/oleObject"/><Relationship Id="rId283" Target="media/image134.wmf" Type="http://schemas.openxmlformats.org/officeDocument/2006/relationships/image"/><Relationship Id="rId2830" Target="media/image1167.wmf" Type="http://schemas.openxmlformats.org/officeDocument/2006/relationships/image"/><Relationship Id="rId2831" Target="embeddings/oleObject1653.bin" Type="http://schemas.openxmlformats.org/officeDocument/2006/relationships/oleObject"/><Relationship Id="rId2832" Target="media/image1168.wmf" Type="http://schemas.openxmlformats.org/officeDocument/2006/relationships/image"/><Relationship Id="rId2833" Target="embeddings/oleObject1654.bin" Type="http://schemas.openxmlformats.org/officeDocument/2006/relationships/oleObject"/><Relationship Id="rId2834" Target="media/image1169.wmf" Type="http://schemas.openxmlformats.org/officeDocument/2006/relationships/image"/><Relationship Id="rId2835" Target="embeddings/oleObject1655.bin" Type="http://schemas.openxmlformats.org/officeDocument/2006/relationships/oleObject"/><Relationship Id="rId2836" Target="media/image1170.wmf" Type="http://schemas.openxmlformats.org/officeDocument/2006/relationships/image"/><Relationship Id="rId2837" Target="embeddings/oleObject1656.bin" Type="http://schemas.openxmlformats.org/officeDocument/2006/relationships/oleObject"/><Relationship Id="rId2838" Target="media/image1171.wmf" Type="http://schemas.openxmlformats.org/officeDocument/2006/relationships/image"/><Relationship Id="rId2839" Target="embeddings/oleObject1657.bin" Type="http://schemas.openxmlformats.org/officeDocument/2006/relationships/oleObject"/><Relationship Id="rId284" Target="embeddings/oleObject143.bin" Type="http://schemas.openxmlformats.org/officeDocument/2006/relationships/oleObject"/><Relationship Id="rId2840" Target="media/image1172.wmf" Type="http://schemas.openxmlformats.org/officeDocument/2006/relationships/image"/><Relationship Id="rId2841" Target="embeddings/oleObject1658.bin" Type="http://schemas.openxmlformats.org/officeDocument/2006/relationships/oleObject"/><Relationship Id="rId2842" Target="media/image1173.wmf" Type="http://schemas.openxmlformats.org/officeDocument/2006/relationships/image"/><Relationship Id="rId2843" Target="embeddings/oleObject1659.bin" Type="http://schemas.openxmlformats.org/officeDocument/2006/relationships/oleObject"/><Relationship Id="rId2844" Target="media/image1174.wmf" Type="http://schemas.openxmlformats.org/officeDocument/2006/relationships/image"/><Relationship Id="rId2845" Target="embeddings/oleObject1660.bin" Type="http://schemas.openxmlformats.org/officeDocument/2006/relationships/oleObject"/><Relationship Id="rId2846" Target="media/image1175.wmf" Type="http://schemas.openxmlformats.org/officeDocument/2006/relationships/image"/><Relationship Id="rId2847" Target="embeddings/oleObject1661.bin" Type="http://schemas.openxmlformats.org/officeDocument/2006/relationships/oleObject"/><Relationship Id="rId2848" Target="media/image1176.wmf" Type="http://schemas.openxmlformats.org/officeDocument/2006/relationships/image"/><Relationship Id="rId2849" Target="embeddings/oleObject1662.bin" Type="http://schemas.openxmlformats.org/officeDocument/2006/relationships/oleObject"/><Relationship Id="rId285" Target="media/image135.wmf" Type="http://schemas.openxmlformats.org/officeDocument/2006/relationships/image"/><Relationship Id="rId2850" Target="media/image1177.wmf" Type="http://schemas.openxmlformats.org/officeDocument/2006/relationships/image"/><Relationship Id="rId2851" Target="embeddings/oleObject1663.bin" Type="http://schemas.openxmlformats.org/officeDocument/2006/relationships/oleObject"/><Relationship Id="rId2852" Target="media/image1178.wmf" Type="http://schemas.openxmlformats.org/officeDocument/2006/relationships/image"/><Relationship Id="rId2853" Target="embeddings/oleObject1664.bin" Type="http://schemas.openxmlformats.org/officeDocument/2006/relationships/oleObject"/><Relationship Id="rId2854" Target="embeddings/oleObject1665.bin" Type="http://schemas.openxmlformats.org/officeDocument/2006/relationships/oleObject"/><Relationship Id="rId2855" Target="media/image1179.wmf" Type="http://schemas.openxmlformats.org/officeDocument/2006/relationships/image"/><Relationship Id="rId2856" Target="embeddings/oleObject1666.bin" Type="http://schemas.openxmlformats.org/officeDocument/2006/relationships/oleObject"/><Relationship Id="rId2857" Target="media/image1180.png" Type="http://schemas.openxmlformats.org/officeDocument/2006/relationships/image"/><Relationship Id="rId2858" Target="media/image1181.wmf" Type="http://schemas.openxmlformats.org/officeDocument/2006/relationships/image"/><Relationship Id="rId2859" Target="embeddings/oleObject1667.bin" Type="http://schemas.openxmlformats.org/officeDocument/2006/relationships/oleObject"/><Relationship Id="rId286" Target="embeddings/oleObject144.bin" Type="http://schemas.openxmlformats.org/officeDocument/2006/relationships/oleObject"/><Relationship Id="rId2860" Target="media/image1182.wmf" Type="http://schemas.openxmlformats.org/officeDocument/2006/relationships/image"/><Relationship Id="rId2861" Target="embeddings/oleObject1668.bin" Type="http://schemas.openxmlformats.org/officeDocument/2006/relationships/oleObject"/><Relationship Id="rId2862" Target="media/image1183.wmf" Type="http://schemas.openxmlformats.org/officeDocument/2006/relationships/image"/><Relationship Id="rId2863" Target="embeddings/oleObject1669.bin" Type="http://schemas.openxmlformats.org/officeDocument/2006/relationships/oleObject"/><Relationship Id="rId2864" Target="media/image1184.wmf" Type="http://schemas.openxmlformats.org/officeDocument/2006/relationships/image"/><Relationship Id="rId2865" Target="embeddings/oleObject1670.bin" Type="http://schemas.openxmlformats.org/officeDocument/2006/relationships/oleObject"/><Relationship Id="rId2866" Target="media/image1185.wmf" Type="http://schemas.openxmlformats.org/officeDocument/2006/relationships/image"/><Relationship Id="rId2867" Target="embeddings/oleObject1671.bin" Type="http://schemas.openxmlformats.org/officeDocument/2006/relationships/oleObject"/><Relationship Id="rId2868" Target="media/image1186.wmf" Type="http://schemas.openxmlformats.org/officeDocument/2006/relationships/image"/><Relationship Id="rId2869" Target="embeddings/oleObject1672.bin" Type="http://schemas.openxmlformats.org/officeDocument/2006/relationships/oleObject"/><Relationship Id="rId287" Target="media/image136.wmf" Type="http://schemas.openxmlformats.org/officeDocument/2006/relationships/image"/><Relationship Id="rId2870" Target="media/image1187.wmf" Type="http://schemas.openxmlformats.org/officeDocument/2006/relationships/image"/><Relationship Id="rId2871" Target="embeddings/oleObject1673.bin" Type="http://schemas.openxmlformats.org/officeDocument/2006/relationships/oleObject"/><Relationship Id="rId2872" Target="media/image1188.wmf" Type="http://schemas.openxmlformats.org/officeDocument/2006/relationships/image"/><Relationship Id="rId2873" Target="embeddings/oleObject1674.bin" Type="http://schemas.openxmlformats.org/officeDocument/2006/relationships/oleObject"/><Relationship Id="rId2874" Target="media/image1189.wmf" Type="http://schemas.openxmlformats.org/officeDocument/2006/relationships/image"/><Relationship Id="rId2875" Target="embeddings/oleObject1675.bin" Type="http://schemas.openxmlformats.org/officeDocument/2006/relationships/oleObject"/><Relationship Id="rId2876" Target="media/image1190.wmf" Type="http://schemas.openxmlformats.org/officeDocument/2006/relationships/image"/><Relationship Id="rId2877" Target="embeddings/oleObject1676.bin" Type="http://schemas.openxmlformats.org/officeDocument/2006/relationships/oleObject"/><Relationship Id="rId2878" Target="media/image1191.wmf" Type="http://schemas.openxmlformats.org/officeDocument/2006/relationships/image"/><Relationship Id="rId2879" Target="embeddings/oleObject1677.bin" Type="http://schemas.openxmlformats.org/officeDocument/2006/relationships/oleObject"/><Relationship Id="rId288" Target="embeddings/oleObject145.bin" Type="http://schemas.openxmlformats.org/officeDocument/2006/relationships/oleObject"/><Relationship Id="rId2880" Target="media/image1192.wmf" Type="http://schemas.openxmlformats.org/officeDocument/2006/relationships/image"/><Relationship Id="rId2881" Target="embeddings/oleObject1678.bin" Type="http://schemas.openxmlformats.org/officeDocument/2006/relationships/oleObject"/><Relationship Id="rId2882" Target="media/image1193.wmf" Type="http://schemas.openxmlformats.org/officeDocument/2006/relationships/image"/><Relationship Id="rId2883" Target="embeddings/oleObject1679.bin" Type="http://schemas.openxmlformats.org/officeDocument/2006/relationships/oleObject"/><Relationship Id="rId2884" Target="media/image1194.wmf" Type="http://schemas.openxmlformats.org/officeDocument/2006/relationships/image"/><Relationship Id="rId2885" Target="embeddings/oleObject1680.bin" Type="http://schemas.openxmlformats.org/officeDocument/2006/relationships/oleObject"/><Relationship Id="rId2886" Target="media/image1195.wmf" Type="http://schemas.openxmlformats.org/officeDocument/2006/relationships/image"/><Relationship Id="rId2887" Target="embeddings/oleObject1681.bin" Type="http://schemas.openxmlformats.org/officeDocument/2006/relationships/oleObject"/><Relationship Id="rId2888" Target="media/image1196.wmf" Type="http://schemas.openxmlformats.org/officeDocument/2006/relationships/image"/><Relationship Id="rId2889" Target="embeddings/oleObject1682.bin" Type="http://schemas.openxmlformats.org/officeDocument/2006/relationships/oleObject"/><Relationship Id="rId289" Target="media/image137.png" Type="http://schemas.openxmlformats.org/officeDocument/2006/relationships/image"/><Relationship Id="rId2890" Target="media/image1197.wmf" Type="http://schemas.openxmlformats.org/officeDocument/2006/relationships/image"/><Relationship Id="rId2891" Target="embeddings/oleObject1683.bin" Type="http://schemas.openxmlformats.org/officeDocument/2006/relationships/oleObject"/><Relationship Id="rId2892" Target="media/image1198.wmf" Type="http://schemas.openxmlformats.org/officeDocument/2006/relationships/image"/><Relationship Id="rId2893" Target="embeddings/oleObject1684.bin" Type="http://schemas.openxmlformats.org/officeDocument/2006/relationships/oleObject"/><Relationship Id="rId2894" Target="media/image1199.wmf" Type="http://schemas.openxmlformats.org/officeDocument/2006/relationships/image"/><Relationship Id="rId2895" Target="embeddings/oleObject1685.bin" Type="http://schemas.openxmlformats.org/officeDocument/2006/relationships/oleObject"/><Relationship Id="rId2896" Target="media/image1200.wmf" Type="http://schemas.openxmlformats.org/officeDocument/2006/relationships/image"/><Relationship Id="rId2897" Target="embeddings/oleObject1686.bin" Type="http://schemas.openxmlformats.org/officeDocument/2006/relationships/oleObject"/><Relationship Id="rId2898" Target="embeddings/oleObject1687.bin" Type="http://schemas.openxmlformats.org/officeDocument/2006/relationships/oleObject"/><Relationship Id="rId2899" Target="media/image1201.wmf" Type="http://schemas.openxmlformats.org/officeDocument/2006/relationships/image"/><Relationship Id="rId29" Target="media/image12.wmf" Type="http://schemas.openxmlformats.org/officeDocument/2006/relationships/image"/><Relationship Id="rId290" Target="media/image138.wmf" Type="http://schemas.openxmlformats.org/officeDocument/2006/relationships/image"/><Relationship Id="rId2900" Target="embeddings/oleObject1688.bin" Type="http://schemas.openxmlformats.org/officeDocument/2006/relationships/oleObject"/><Relationship Id="rId2901" Target="media/image1202.wmf" Type="http://schemas.openxmlformats.org/officeDocument/2006/relationships/image"/><Relationship Id="rId2902" Target="embeddings/oleObject1689.bin" Type="http://schemas.openxmlformats.org/officeDocument/2006/relationships/oleObject"/><Relationship Id="rId2903" Target="media/image1203.wmf" Type="http://schemas.openxmlformats.org/officeDocument/2006/relationships/image"/><Relationship Id="rId2904" Target="embeddings/oleObject1690.bin" Type="http://schemas.openxmlformats.org/officeDocument/2006/relationships/oleObject"/><Relationship Id="rId2905" Target="media/image1204.wmf" Type="http://schemas.openxmlformats.org/officeDocument/2006/relationships/image"/><Relationship Id="rId2906" Target="embeddings/oleObject1691.bin" Type="http://schemas.openxmlformats.org/officeDocument/2006/relationships/oleObject"/><Relationship Id="rId2907" Target="media/image1205.wmf" Type="http://schemas.openxmlformats.org/officeDocument/2006/relationships/image"/><Relationship Id="rId2908" Target="embeddings/oleObject1692.bin" Type="http://schemas.openxmlformats.org/officeDocument/2006/relationships/oleObject"/><Relationship Id="rId2909" Target="media/image1206.wmf" Type="http://schemas.openxmlformats.org/officeDocument/2006/relationships/image"/><Relationship Id="rId291" Target="embeddings/oleObject146.bin" Type="http://schemas.openxmlformats.org/officeDocument/2006/relationships/oleObject"/><Relationship Id="rId2910" Target="embeddings/oleObject1693.bin" Type="http://schemas.openxmlformats.org/officeDocument/2006/relationships/oleObject"/><Relationship Id="rId2911" Target="media/image1207.wmf" Type="http://schemas.openxmlformats.org/officeDocument/2006/relationships/image"/><Relationship Id="rId2912" Target="embeddings/oleObject1694.bin" Type="http://schemas.openxmlformats.org/officeDocument/2006/relationships/oleObject"/><Relationship Id="rId2913" Target="media/image1208.wmf" Type="http://schemas.openxmlformats.org/officeDocument/2006/relationships/image"/><Relationship Id="rId2914" Target="embeddings/oleObject1695.bin" Type="http://schemas.openxmlformats.org/officeDocument/2006/relationships/oleObject"/><Relationship Id="rId2915" Target="media/image1209.png" Type="http://schemas.openxmlformats.org/officeDocument/2006/relationships/image"/><Relationship Id="rId2916" Target="media/image1210.wmf" Type="http://schemas.openxmlformats.org/officeDocument/2006/relationships/image"/><Relationship Id="rId2917" Target="embeddings/oleObject1696.bin" Type="http://schemas.openxmlformats.org/officeDocument/2006/relationships/oleObject"/><Relationship Id="rId2918" Target="media/image1211.wmf" Type="http://schemas.openxmlformats.org/officeDocument/2006/relationships/image"/><Relationship Id="rId2919" Target="embeddings/oleObject1697.bin" Type="http://schemas.openxmlformats.org/officeDocument/2006/relationships/oleObject"/><Relationship Id="rId292" Target="media/image139.wmf" Type="http://schemas.openxmlformats.org/officeDocument/2006/relationships/image"/><Relationship Id="rId2920" Target="media/image1212.wmf" Type="http://schemas.openxmlformats.org/officeDocument/2006/relationships/image"/><Relationship Id="rId2921" Target="embeddings/oleObject1698.bin" Type="http://schemas.openxmlformats.org/officeDocument/2006/relationships/oleObject"/><Relationship Id="rId2922" Target="media/image1213.wmf" Type="http://schemas.openxmlformats.org/officeDocument/2006/relationships/image"/><Relationship Id="rId2923" Target="embeddings/oleObject1699.bin" Type="http://schemas.openxmlformats.org/officeDocument/2006/relationships/oleObject"/><Relationship Id="rId2924" Target="media/image1214.wmf" Type="http://schemas.openxmlformats.org/officeDocument/2006/relationships/image"/><Relationship Id="rId2925" Target="embeddings/oleObject1700.bin" Type="http://schemas.openxmlformats.org/officeDocument/2006/relationships/oleObject"/><Relationship Id="rId2926" Target="media/image1215.wmf" Type="http://schemas.openxmlformats.org/officeDocument/2006/relationships/image"/><Relationship Id="rId2927" Target="embeddings/oleObject1701.bin" Type="http://schemas.openxmlformats.org/officeDocument/2006/relationships/oleObject"/><Relationship Id="rId2928" Target="media/image1216.wmf" Type="http://schemas.openxmlformats.org/officeDocument/2006/relationships/image"/><Relationship Id="rId2929" Target="embeddings/oleObject1702.bin" Type="http://schemas.openxmlformats.org/officeDocument/2006/relationships/oleObject"/><Relationship Id="rId293" Target="embeddings/oleObject147.bin" Type="http://schemas.openxmlformats.org/officeDocument/2006/relationships/oleObject"/><Relationship Id="rId2930" Target="media/image1217.wmf" Type="http://schemas.openxmlformats.org/officeDocument/2006/relationships/image"/><Relationship Id="rId2931" Target="embeddings/oleObject1703.bin" Type="http://schemas.openxmlformats.org/officeDocument/2006/relationships/oleObject"/><Relationship Id="rId2932" Target="media/image1218.wmf" Type="http://schemas.openxmlformats.org/officeDocument/2006/relationships/image"/><Relationship Id="rId2933" Target="embeddings/oleObject1704.bin" Type="http://schemas.openxmlformats.org/officeDocument/2006/relationships/oleObject"/><Relationship Id="rId2934" Target="media/image1219.wmf" Type="http://schemas.openxmlformats.org/officeDocument/2006/relationships/image"/><Relationship Id="rId2935" Target="embeddings/oleObject1705.bin" Type="http://schemas.openxmlformats.org/officeDocument/2006/relationships/oleObject"/><Relationship Id="rId2936" Target="media/image1220.wmf" Type="http://schemas.openxmlformats.org/officeDocument/2006/relationships/image"/><Relationship Id="rId2937" Target="embeddings/oleObject1706.bin" Type="http://schemas.openxmlformats.org/officeDocument/2006/relationships/oleObject"/><Relationship Id="rId2938" Target="media/image1221.wmf" Type="http://schemas.openxmlformats.org/officeDocument/2006/relationships/image"/><Relationship Id="rId2939" Target="embeddings/oleObject1707.bin" Type="http://schemas.openxmlformats.org/officeDocument/2006/relationships/oleObject"/><Relationship Id="rId294" Target="media/image140.wmf" Type="http://schemas.openxmlformats.org/officeDocument/2006/relationships/image"/><Relationship Id="rId2940" Target="media/image1222.png" Type="http://schemas.openxmlformats.org/officeDocument/2006/relationships/image"/><Relationship Id="rId2941" Target="media/hdphoto5.wdp" Type="http://schemas.microsoft.com/office/2007/relationships/hdphoto"/><Relationship Id="rId2942" Target="media/image1223.wmf" Type="http://schemas.openxmlformats.org/officeDocument/2006/relationships/image"/><Relationship Id="rId2943" Target="embeddings/oleObject1708.bin" Type="http://schemas.openxmlformats.org/officeDocument/2006/relationships/oleObject"/><Relationship Id="rId2944" Target="media/image1224.wmf" Type="http://schemas.openxmlformats.org/officeDocument/2006/relationships/image"/><Relationship Id="rId2945" Target="embeddings/oleObject1709.bin" Type="http://schemas.openxmlformats.org/officeDocument/2006/relationships/oleObject"/><Relationship Id="rId2946" Target="media/image1225.wmf" Type="http://schemas.openxmlformats.org/officeDocument/2006/relationships/image"/><Relationship Id="rId2947" Target="embeddings/oleObject1710.bin" Type="http://schemas.openxmlformats.org/officeDocument/2006/relationships/oleObject"/><Relationship Id="rId2948" Target="media/image1226.wmf" Type="http://schemas.openxmlformats.org/officeDocument/2006/relationships/image"/><Relationship Id="rId2949" Target="embeddings/oleObject1711.bin" Type="http://schemas.openxmlformats.org/officeDocument/2006/relationships/oleObject"/><Relationship Id="rId295" Target="embeddings/oleObject148.bin" Type="http://schemas.openxmlformats.org/officeDocument/2006/relationships/oleObject"/><Relationship Id="rId2950" Target="media/image1227.wmf" Type="http://schemas.openxmlformats.org/officeDocument/2006/relationships/image"/><Relationship Id="rId2951" Target="embeddings/oleObject1712.bin" Type="http://schemas.openxmlformats.org/officeDocument/2006/relationships/oleObject"/><Relationship Id="rId2952" Target="media/image1228.wmf" Type="http://schemas.openxmlformats.org/officeDocument/2006/relationships/image"/><Relationship Id="rId2953" Target="embeddings/oleObject1713.bin" Type="http://schemas.openxmlformats.org/officeDocument/2006/relationships/oleObject"/><Relationship Id="rId2954" Target="media/image1229.wmf" Type="http://schemas.openxmlformats.org/officeDocument/2006/relationships/image"/><Relationship Id="rId2955" Target="embeddings/oleObject1714.bin" Type="http://schemas.openxmlformats.org/officeDocument/2006/relationships/oleObject"/><Relationship Id="rId2956" Target="media/image1230.wmf" Type="http://schemas.openxmlformats.org/officeDocument/2006/relationships/image"/><Relationship Id="rId2957" Target="embeddings/oleObject1715.bin" Type="http://schemas.openxmlformats.org/officeDocument/2006/relationships/oleObject"/><Relationship Id="rId2958" Target="media/image1231.wmf" Type="http://schemas.openxmlformats.org/officeDocument/2006/relationships/image"/><Relationship Id="rId2959" Target="embeddings/oleObject1716.bin" Type="http://schemas.openxmlformats.org/officeDocument/2006/relationships/oleObject"/><Relationship Id="rId296" Target="media/image141.wmf" Type="http://schemas.openxmlformats.org/officeDocument/2006/relationships/image"/><Relationship Id="rId2960" Target="media/image1232.wmf" Type="http://schemas.openxmlformats.org/officeDocument/2006/relationships/image"/><Relationship Id="rId2961" Target="embeddings/oleObject1717.bin" Type="http://schemas.openxmlformats.org/officeDocument/2006/relationships/oleObject"/><Relationship Id="rId2962" Target="media/image1233.wmf" Type="http://schemas.openxmlformats.org/officeDocument/2006/relationships/image"/><Relationship Id="rId2963" Target="embeddings/oleObject1718.bin" Type="http://schemas.openxmlformats.org/officeDocument/2006/relationships/oleObject"/><Relationship Id="rId2964" Target="media/image1234.wmf" Type="http://schemas.openxmlformats.org/officeDocument/2006/relationships/image"/><Relationship Id="rId2965" Target="embeddings/oleObject1719.bin" Type="http://schemas.openxmlformats.org/officeDocument/2006/relationships/oleObject"/><Relationship Id="rId2966" Target="media/image1235.png" Type="http://schemas.openxmlformats.org/officeDocument/2006/relationships/image"/><Relationship Id="rId2967" Target="media/hdphoto6.wdp" Type="http://schemas.microsoft.com/office/2007/relationships/hdphoto"/><Relationship Id="rId2968" Target="media/image1236.wmf" Type="http://schemas.openxmlformats.org/officeDocument/2006/relationships/image"/><Relationship Id="rId2969" Target="embeddings/oleObject1720.bin" Type="http://schemas.openxmlformats.org/officeDocument/2006/relationships/oleObject"/><Relationship Id="rId297" Target="embeddings/oleObject149.bin" Type="http://schemas.openxmlformats.org/officeDocument/2006/relationships/oleObject"/><Relationship Id="rId2970" Target="media/image1237.wmf" Type="http://schemas.openxmlformats.org/officeDocument/2006/relationships/image"/><Relationship Id="rId2971" Target="embeddings/oleObject1721.bin" Type="http://schemas.openxmlformats.org/officeDocument/2006/relationships/oleObject"/><Relationship Id="rId2972" Target="media/image1238.wmf" Type="http://schemas.openxmlformats.org/officeDocument/2006/relationships/image"/><Relationship Id="rId2973" Target="embeddings/oleObject1722.bin" Type="http://schemas.openxmlformats.org/officeDocument/2006/relationships/oleObject"/><Relationship Id="rId2974" Target="media/image1239.jpeg" Type="http://schemas.openxmlformats.org/officeDocument/2006/relationships/image"/><Relationship Id="rId2975" Target="media/image1240.wmf" Type="http://schemas.openxmlformats.org/officeDocument/2006/relationships/image"/><Relationship Id="rId2976" Target="embeddings/oleObject1723.bin" Type="http://schemas.openxmlformats.org/officeDocument/2006/relationships/oleObject"/><Relationship Id="rId2977" Target="media/image1241.wmf" Type="http://schemas.openxmlformats.org/officeDocument/2006/relationships/image"/><Relationship Id="rId2978" Target="embeddings/oleObject1724.bin" Type="http://schemas.openxmlformats.org/officeDocument/2006/relationships/oleObject"/><Relationship Id="rId2979" Target="media/image1242.wmf" Type="http://schemas.openxmlformats.org/officeDocument/2006/relationships/image"/><Relationship Id="rId298" Target="media/image142.wmf" Type="http://schemas.openxmlformats.org/officeDocument/2006/relationships/image"/><Relationship Id="rId2980" Target="embeddings/oleObject1725.bin" Type="http://schemas.openxmlformats.org/officeDocument/2006/relationships/oleObject"/><Relationship Id="rId2981" Target="media/image1243.wmf" Type="http://schemas.openxmlformats.org/officeDocument/2006/relationships/image"/><Relationship Id="rId2982" Target="embeddings/oleObject1726.bin" Type="http://schemas.openxmlformats.org/officeDocument/2006/relationships/oleObject"/><Relationship Id="rId2983" Target="media/image1244.png" Type="http://schemas.openxmlformats.org/officeDocument/2006/relationships/image"/><Relationship Id="rId2984" Target="media/image1245.wmf" Type="http://schemas.openxmlformats.org/officeDocument/2006/relationships/image"/><Relationship Id="rId2985" Target="embeddings/oleObject1727.bin" Type="http://schemas.openxmlformats.org/officeDocument/2006/relationships/oleObject"/><Relationship Id="rId2986" Target="media/image1246.wmf" Type="http://schemas.openxmlformats.org/officeDocument/2006/relationships/image"/><Relationship Id="rId2987" Target="embeddings/oleObject1728.bin" Type="http://schemas.openxmlformats.org/officeDocument/2006/relationships/oleObject"/><Relationship Id="rId2988" Target="media/image1247.wmf" Type="http://schemas.openxmlformats.org/officeDocument/2006/relationships/image"/><Relationship Id="rId2989" Target="embeddings/oleObject1729.bin" Type="http://schemas.openxmlformats.org/officeDocument/2006/relationships/oleObject"/><Relationship Id="rId299" Target="embeddings/oleObject150.bin" Type="http://schemas.openxmlformats.org/officeDocument/2006/relationships/oleObject"/><Relationship Id="rId2990" Target="media/image1248.wmf" Type="http://schemas.openxmlformats.org/officeDocument/2006/relationships/image"/><Relationship Id="rId2991" Target="embeddings/oleObject1730.bin" Type="http://schemas.openxmlformats.org/officeDocument/2006/relationships/oleObject"/><Relationship Id="rId2992" Target="embeddings/oleObject1731.bin" Type="http://schemas.openxmlformats.org/officeDocument/2006/relationships/oleObject"/><Relationship Id="rId2993" Target="embeddings/oleObject1732.bin" Type="http://schemas.openxmlformats.org/officeDocument/2006/relationships/oleObject"/><Relationship Id="rId2994" Target="embeddings/oleObject1733.bin" Type="http://schemas.openxmlformats.org/officeDocument/2006/relationships/oleObject"/><Relationship Id="rId2995" Target="embeddings/oleObject1734.bin" Type="http://schemas.openxmlformats.org/officeDocument/2006/relationships/oleObject"/><Relationship Id="rId2996" Target="embeddings/oleObject1735.bin" Type="http://schemas.openxmlformats.org/officeDocument/2006/relationships/oleObject"/><Relationship Id="rId2997" Target="media/image1249.wmf" Type="http://schemas.openxmlformats.org/officeDocument/2006/relationships/image"/><Relationship Id="rId2998" Target="embeddings/oleObject1736.bin" Type="http://schemas.openxmlformats.org/officeDocument/2006/relationships/oleObject"/><Relationship Id="rId2999" Target="media/image1250.wmf" Type="http://schemas.openxmlformats.org/officeDocument/2006/relationships/image"/><Relationship Id="rId3" Target="stylesWithEffects.xml" Type="http://schemas.microsoft.com/office/2007/relationships/stylesWithEffects"/><Relationship Id="rId30" Target="embeddings/oleObject11.bin" Type="http://schemas.openxmlformats.org/officeDocument/2006/relationships/oleObject"/><Relationship Id="rId300" Target="media/image143.wmf" Type="http://schemas.openxmlformats.org/officeDocument/2006/relationships/image"/><Relationship Id="rId3000" Target="embeddings/oleObject1737.bin" Type="http://schemas.openxmlformats.org/officeDocument/2006/relationships/oleObject"/><Relationship Id="rId3001" Target="media/image1251.wmf" Type="http://schemas.openxmlformats.org/officeDocument/2006/relationships/image"/><Relationship Id="rId3002" Target="embeddings/oleObject1738.bin" Type="http://schemas.openxmlformats.org/officeDocument/2006/relationships/oleObject"/><Relationship Id="rId3003" Target="media/image1252.wmf" Type="http://schemas.openxmlformats.org/officeDocument/2006/relationships/image"/><Relationship Id="rId3004" Target="embeddings/oleObject1739.bin" Type="http://schemas.openxmlformats.org/officeDocument/2006/relationships/oleObject"/><Relationship Id="rId3005" Target="media/image1253.wmf" Type="http://schemas.openxmlformats.org/officeDocument/2006/relationships/image"/><Relationship Id="rId3006" Target="embeddings/oleObject1740.bin" Type="http://schemas.openxmlformats.org/officeDocument/2006/relationships/oleObject"/><Relationship Id="rId3007" Target="media/image1254.wmf" Type="http://schemas.openxmlformats.org/officeDocument/2006/relationships/image"/><Relationship Id="rId3008" Target="embeddings/oleObject1741.bin" Type="http://schemas.openxmlformats.org/officeDocument/2006/relationships/oleObject"/><Relationship Id="rId3009" Target="embeddings/oleObject1742.bin" Type="http://schemas.openxmlformats.org/officeDocument/2006/relationships/oleObject"/><Relationship Id="rId301" Target="embeddings/oleObject151.bin" Type="http://schemas.openxmlformats.org/officeDocument/2006/relationships/oleObject"/><Relationship Id="rId3010" Target="embeddings/oleObject1743.bin" Type="http://schemas.openxmlformats.org/officeDocument/2006/relationships/oleObject"/><Relationship Id="rId3011" Target="embeddings/oleObject1744.bin" Type="http://schemas.openxmlformats.org/officeDocument/2006/relationships/oleObject"/><Relationship Id="rId3012" Target="embeddings/oleObject1745.bin" Type="http://schemas.openxmlformats.org/officeDocument/2006/relationships/oleObject"/><Relationship Id="rId3013" Target="embeddings/oleObject1746.bin" Type="http://schemas.openxmlformats.org/officeDocument/2006/relationships/oleObject"/><Relationship Id="rId3014" Target="embeddings/oleObject1747.bin" Type="http://schemas.openxmlformats.org/officeDocument/2006/relationships/oleObject"/><Relationship Id="rId3015" Target="embeddings/oleObject1748.bin" Type="http://schemas.openxmlformats.org/officeDocument/2006/relationships/oleObject"/><Relationship Id="rId3016" Target="embeddings/oleObject1749.bin" Type="http://schemas.openxmlformats.org/officeDocument/2006/relationships/oleObject"/><Relationship Id="rId3017" Target="media/image1255.wmf" Type="http://schemas.openxmlformats.org/officeDocument/2006/relationships/image"/><Relationship Id="rId3018" Target="embeddings/oleObject1750.bin" Type="http://schemas.openxmlformats.org/officeDocument/2006/relationships/oleObject"/><Relationship Id="rId3019" Target="media/image1256.wmf" Type="http://schemas.openxmlformats.org/officeDocument/2006/relationships/image"/><Relationship Id="rId302" Target="media/image144.wmf" Type="http://schemas.openxmlformats.org/officeDocument/2006/relationships/image"/><Relationship Id="rId3020" Target="embeddings/oleObject1751.bin" Type="http://schemas.openxmlformats.org/officeDocument/2006/relationships/oleObject"/><Relationship Id="rId3021" Target="media/image1257.wmf" Type="http://schemas.openxmlformats.org/officeDocument/2006/relationships/image"/><Relationship Id="rId3022" Target="embeddings/oleObject1752.bin" Type="http://schemas.openxmlformats.org/officeDocument/2006/relationships/oleObject"/><Relationship Id="rId3023" Target="media/image1258.wmf" Type="http://schemas.openxmlformats.org/officeDocument/2006/relationships/image"/><Relationship Id="rId3024" Target="embeddings/oleObject1753.bin" Type="http://schemas.openxmlformats.org/officeDocument/2006/relationships/oleObject"/><Relationship Id="rId3025" Target="media/image1259.wmf" Type="http://schemas.openxmlformats.org/officeDocument/2006/relationships/image"/><Relationship Id="rId3026" Target="embeddings/oleObject1754.bin" Type="http://schemas.openxmlformats.org/officeDocument/2006/relationships/oleObject"/><Relationship Id="rId3027" Target="media/image1260.wmf" Type="http://schemas.openxmlformats.org/officeDocument/2006/relationships/image"/><Relationship Id="rId3028" Target="embeddings/oleObject1755.bin" Type="http://schemas.openxmlformats.org/officeDocument/2006/relationships/oleObject"/><Relationship Id="rId3029" Target="embeddings/oleObject1756.bin" Type="http://schemas.openxmlformats.org/officeDocument/2006/relationships/oleObject"/><Relationship Id="rId303" Target="embeddings/oleObject152.bin" Type="http://schemas.openxmlformats.org/officeDocument/2006/relationships/oleObject"/><Relationship Id="rId3030" Target="embeddings/oleObject1757.bin" Type="http://schemas.openxmlformats.org/officeDocument/2006/relationships/oleObject"/><Relationship Id="rId3031" Target="embeddings/oleObject1758.bin" Type="http://schemas.openxmlformats.org/officeDocument/2006/relationships/oleObject"/><Relationship Id="rId3032" Target="embeddings/oleObject1759.bin" Type="http://schemas.openxmlformats.org/officeDocument/2006/relationships/oleObject"/><Relationship Id="rId3033" Target="embeddings/oleObject1760.bin" Type="http://schemas.openxmlformats.org/officeDocument/2006/relationships/oleObject"/><Relationship Id="rId3034" Target="media/image1261.wmf" Type="http://schemas.openxmlformats.org/officeDocument/2006/relationships/image"/><Relationship Id="rId3035" Target="embeddings/oleObject1761.bin" Type="http://schemas.openxmlformats.org/officeDocument/2006/relationships/oleObject"/><Relationship Id="rId3036" Target="embeddings/oleObject1762.bin" Type="http://schemas.openxmlformats.org/officeDocument/2006/relationships/oleObject"/><Relationship Id="rId3037" Target="embeddings/oleObject1763.bin" Type="http://schemas.openxmlformats.org/officeDocument/2006/relationships/oleObject"/><Relationship Id="rId3038" Target="embeddings/oleObject1764.bin" Type="http://schemas.openxmlformats.org/officeDocument/2006/relationships/oleObject"/><Relationship Id="rId3039" Target="embeddings/oleObject1765.bin" Type="http://schemas.openxmlformats.org/officeDocument/2006/relationships/oleObject"/><Relationship Id="rId304" Target="media/image145.wmf" Type="http://schemas.openxmlformats.org/officeDocument/2006/relationships/image"/><Relationship Id="rId3040" Target="embeddings/oleObject1766.bin" Type="http://schemas.openxmlformats.org/officeDocument/2006/relationships/oleObject"/><Relationship Id="rId3041" Target="embeddings/oleObject1767.bin" Type="http://schemas.openxmlformats.org/officeDocument/2006/relationships/oleObject"/><Relationship Id="rId3042" Target="media/image1262.wmf" Type="http://schemas.openxmlformats.org/officeDocument/2006/relationships/image"/><Relationship Id="rId3043" Target="embeddings/oleObject1768.bin" Type="http://schemas.openxmlformats.org/officeDocument/2006/relationships/oleObject"/><Relationship Id="rId3044" Target="embeddings/oleObject1769.bin" Type="http://schemas.openxmlformats.org/officeDocument/2006/relationships/oleObject"/><Relationship Id="rId3045" Target="embeddings/oleObject1770.bin" Type="http://schemas.openxmlformats.org/officeDocument/2006/relationships/oleObject"/><Relationship Id="rId3046" Target="embeddings/oleObject1771.bin" Type="http://schemas.openxmlformats.org/officeDocument/2006/relationships/oleObject"/><Relationship Id="rId3047" Target="embeddings/oleObject1772.bin" Type="http://schemas.openxmlformats.org/officeDocument/2006/relationships/oleObject"/><Relationship Id="rId3048" Target="embeddings/oleObject1773.bin" Type="http://schemas.openxmlformats.org/officeDocument/2006/relationships/oleObject"/><Relationship Id="rId3049" Target="media/image1263.wmf" Type="http://schemas.openxmlformats.org/officeDocument/2006/relationships/image"/><Relationship Id="rId305" Target="embeddings/oleObject153.bin" Type="http://schemas.openxmlformats.org/officeDocument/2006/relationships/oleObject"/><Relationship Id="rId3050" Target="embeddings/oleObject1774.bin" Type="http://schemas.openxmlformats.org/officeDocument/2006/relationships/oleObject"/><Relationship Id="rId3051" Target="media/image1264.wmf" Type="http://schemas.openxmlformats.org/officeDocument/2006/relationships/image"/><Relationship Id="rId3052" Target="embeddings/oleObject1775.bin" Type="http://schemas.openxmlformats.org/officeDocument/2006/relationships/oleObject"/><Relationship Id="rId3053" Target="embeddings/oleObject1776.bin" Type="http://schemas.openxmlformats.org/officeDocument/2006/relationships/oleObject"/><Relationship Id="rId3054" Target="embeddings/oleObject1777.bin" Type="http://schemas.openxmlformats.org/officeDocument/2006/relationships/oleObject"/><Relationship Id="rId3055" Target="embeddings/oleObject1778.bin" Type="http://schemas.openxmlformats.org/officeDocument/2006/relationships/oleObject"/><Relationship Id="rId3056" Target="embeddings/oleObject1779.bin" Type="http://schemas.openxmlformats.org/officeDocument/2006/relationships/oleObject"/><Relationship Id="rId3057" Target="embeddings/oleObject1780.bin" Type="http://schemas.openxmlformats.org/officeDocument/2006/relationships/oleObject"/><Relationship Id="rId3058" Target="embeddings/oleObject1781.bin" Type="http://schemas.openxmlformats.org/officeDocument/2006/relationships/oleObject"/><Relationship Id="rId3059" Target="embeddings/oleObject1782.bin" Type="http://schemas.openxmlformats.org/officeDocument/2006/relationships/oleObject"/><Relationship Id="rId306" Target="media/image146.wmf" Type="http://schemas.openxmlformats.org/officeDocument/2006/relationships/image"/><Relationship Id="rId3060" Target="media/image1265.wmf" Type="http://schemas.openxmlformats.org/officeDocument/2006/relationships/image"/><Relationship Id="rId3061" Target="embeddings/oleObject1783.bin" Type="http://schemas.openxmlformats.org/officeDocument/2006/relationships/oleObject"/><Relationship Id="rId3062" Target="media/image1266.wmf" Type="http://schemas.openxmlformats.org/officeDocument/2006/relationships/image"/><Relationship Id="rId3063" Target="embeddings/oleObject1784.bin" Type="http://schemas.openxmlformats.org/officeDocument/2006/relationships/oleObject"/><Relationship Id="rId3064" Target="media/image1267.wmf" Type="http://schemas.openxmlformats.org/officeDocument/2006/relationships/image"/><Relationship Id="rId3065" Target="embeddings/oleObject1785.bin" Type="http://schemas.openxmlformats.org/officeDocument/2006/relationships/oleObject"/><Relationship Id="rId3066" Target="embeddings/oleObject1786.bin" Type="http://schemas.openxmlformats.org/officeDocument/2006/relationships/oleObject"/><Relationship Id="rId3067" Target="embeddings/oleObject1787.bin" Type="http://schemas.openxmlformats.org/officeDocument/2006/relationships/oleObject"/><Relationship Id="rId3068" Target="embeddings/oleObject1788.bin" Type="http://schemas.openxmlformats.org/officeDocument/2006/relationships/oleObject"/><Relationship Id="rId3069" Target="embeddings/oleObject1789.bin" Type="http://schemas.openxmlformats.org/officeDocument/2006/relationships/oleObject"/><Relationship Id="rId307" Target="embeddings/oleObject154.bin" Type="http://schemas.openxmlformats.org/officeDocument/2006/relationships/oleObject"/><Relationship Id="rId3070" Target="embeddings/oleObject1790.bin" Type="http://schemas.openxmlformats.org/officeDocument/2006/relationships/oleObject"/><Relationship Id="rId3071" Target="embeddings/oleObject1791.bin" Type="http://schemas.openxmlformats.org/officeDocument/2006/relationships/oleObject"/><Relationship Id="rId3072" Target="media/image1268.wmf" Type="http://schemas.openxmlformats.org/officeDocument/2006/relationships/image"/><Relationship Id="rId3073" Target="embeddings/oleObject1792.bin" Type="http://schemas.openxmlformats.org/officeDocument/2006/relationships/oleObject"/><Relationship Id="rId3074" Target="media/image1269.wmf" Type="http://schemas.openxmlformats.org/officeDocument/2006/relationships/image"/><Relationship Id="rId3075" Target="embeddings/oleObject1793.bin" Type="http://schemas.openxmlformats.org/officeDocument/2006/relationships/oleObject"/><Relationship Id="rId3076" Target="embeddings/oleObject1794.bin" Type="http://schemas.openxmlformats.org/officeDocument/2006/relationships/oleObject"/><Relationship Id="rId3077" Target="embeddings/oleObject1795.bin" Type="http://schemas.openxmlformats.org/officeDocument/2006/relationships/oleObject"/><Relationship Id="rId3078" Target="embeddings/oleObject1796.bin" Type="http://schemas.openxmlformats.org/officeDocument/2006/relationships/oleObject"/><Relationship Id="rId3079" Target="embeddings/oleObject1797.bin" Type="http://schemas.openxmlformats.org/officeDocument/2006/relationships/oleObject"/><Relationship Id="rId308" Target="media/image147.wmf" Type="http://schemas.openxmlformats.org/officeDocument/2006/relationships/image"/><Relationship Id="rId3080" Target="embeddings/oleObject1798.bin" Type="http://schemas.openxmlformats.org/officeDocument/2006/relationships/oleObject"/><Relationship Id="rId3081" Target="media/image1270.wmf" Type="http://schemas.openxmlformats.org/officeDocument/2006/relationships/image"/><Relationship Id="rId3082" Target="embeddings/oleObject1799.bin" Type="http://schemas.openxmlformats.org/officeDocument/2006/relationships/oleObject"/><Relationship Id="rId3083" Target="embeddings/oleObject1800.bin" Type="http://schemas.openxmlformats.org/officeDocument/2006/relationships/oleObject"/><Relationship Id="rId3084" Target="embeddings/oleObject1801.bin" Type="http://schemas.openxmlformats.org/officeDocument/2006/relationships/oleObject"/><Relationship Id="rId3085" Target="embeddings/oleObject1802.bin" Type="http://schemas.openxmlformats.org/officeDocument/2006/relationships/oleObject"/><Relationship Id="rId3086" Target="embeddings/oleObject1803.bin" Type="http://schemas.openxmlformats.org/officeDocument/2006/relationships/oleObject"/><Relationship Id="rId3087" Target="embeddings/oleObject1804.bin" Type="http://schemas.openxmlformats.org/officeDocument/2006/relationships/oleObject"/><Relationship Id="rId3088" Target="embeddings/oleObject1805.bin" Type="http://schemas.openxmlformats.org/officeDocument/2006/relationships/oleObject"/><Relationship Id="rId3089" Target="embeddings/oleObject1806.bin" Type="http://schemas.openxmlformats.org/officeDocument/2006/relationships/oleObject"/><Relationship Id="rId309" Target="embeddings/oleObject155.bin" Type="http://schemas.openxmlformats.org/officeDocument/2006/relationships/oleObject"/><Relationship Id="rId3090" Target="media/image1271.wmf" Type="http://schemas.openxmlformats.org/officeDocument/2006/relationships/image"/><Relationship Id="rId3091" Target="embeddings/oleObject1807.bin" Type="http://schemas.openxmlformats.org/officeDocument/2006/relationships/oleObject"/><Relationship Id="rId3092" Target="media/image1272.wmf" Type="http://schemas.openxmlformats.org/officeDocument/2006/relationships/image"/><Relationship Id="rId3093" Target="embeddings/oleObject1808.bin" Type="http://schemas.openxmlformats.org/officeDocument/2006/relationships/oleObject"/><Relationship Id="rId3094" Target="media/image1273.wmf" Type="http://schemas.openxmlformats.org/officeDocument/2006/relationships/image"/><Relationship Id="rId3095" Target="embeddings/oleObject1809.bin" Type="http://schemas.openxmlformats.org/officeDocument/2006/relationships/oleObject"/><Relationship Id="rId3096" Target="embeddings/oleObject1810.bin" Type="http://schemas.openxmlformats.org/officeDocument/2006/relationships/oleObject"/><Relationship Id="rId3097" Target="embeddings/oleObject1811.bin" Type="http://schemas.openxmlformats.org/officeDocument/2006/relationships/oleObject"/><Relationship Id="rId3098" Target="embeddings/oleObject1812.bin" Type="http://schemas.openxmlformats.org/officeDocument/2006/relationships/oleObject"/><Relationship Id="rId3099" Target="embeddings/oleObject1813.bin" Type="http://schemas.openxmlformats.org/officeDocument/2006/relationships/oleObject"/><Relationship Id="rId31" Target="media/image13.wmf" Type="http://schemas.openxmlformats.org/officeDocument/2006/relationships/image"/><Relationship Id="rId310" Target="media/image148.wmf" Type="http://schemas.openxmlformats.org/officeDocument/2006/relationships/image"/><Relationship Id="rId3100" Target="embeddings/oleObject1814.bin" Type="http://schemas.openxmlformats.org/officeDocument/2006/relationships/oleObject"/><Relationship Id="rId3101" Target="embeddings/oleObject1815.bin" Type="http://schemas.openxmlformats.org/officeDocument/2006/relationships/oleObject"/><Relationship Id="rId3102" Target="media/image1274.wmf" Type="http://schemas.openxmlformats.org/officeDocument/2006/relationships/image"/><Relationship Id="rId3103" Target="embeddings/oleObject1816.bin" Type="http://schemas.openxmlformats.org/officeDocument/2006/relationships/oleObject"/><Relationship Id="rId3104" Target="embeddings/oleObject1817.bin" Type="http://schemas.openxmlformats.org/officeDocument/2006/relationships/oleObject"/><Relationship Id="rId3105" Target="embeddings/oleObject1818.bin" Type="http://schemas.openxmlformats.org/officeDocument/2006/relationships/oleObject"/><Relationship Id="rId3106" Target="embeddings/oleObject1819.bin" Type="http://schemas.openxmlformats.org/officeDocument/2006/relationships/oleObject"/><Relationship Id="rId3107" Target="embeddings/oleObject1820.bin" Type="http://schemas.openxmlformats.org/officeDocument/2006/relationships/oleObject"/><Relationship Id="rId3108" Target="embeddings/oleObject1821.bin" Type="http://schemas.openxmlformats.org/officeDocument/2006/relationships/oleObject"/><Relationship Id="rId3109" Target="embeddings/oleObject1822.bin" Type="http://schemas.openxmlformats.org/officeDocument/2006/relationships/oleObject"/><Relationship Id="rId311" Target="embeddings/oleObject156.bin" Type="http://schemas.openxmlformats.org/officeDocument/2006/relationships/oleObject"/><Relationship Id="rId3110" Target="embeddings/oleObject1823.bin" Type="http://schemas.openxmlformats.org/officeDocument/2006/relationships/oleObject"/><Relationship Id="rId3111" Target="embeddings/oleObject1824.bin" Type="http://schemas.openxmlformats.org/officeDocument/2006/relationships/oleObject"/><Relationship Id="rId3112" Target="embeddings/oleObject1825.bin" Type="http://schemas.openxmlformats.org/officeDocument/2006/relationships/oleObject"/><Relationship Id="rId3113" Target="embeddings/oleObject1826.bin" Type="http://schemas.openxmlformats.org/officeDocument/2006/relationships/oleObject"/><Relationship Id="rId3114" Target="embeddings/oleObject1827.bin" Type="http://schemas.openxmlformats.org/officeDocument/2006/relationships/oleObject"/><Relationship Id="rId3115" Target="embeddings/oleObject1828.bin" Type="http://schemas.openxmlformats.org/officeDocument/2006/relationships/oleObject"/><Relationship Id="rId3116" Target="embeddings/oleObject1829.bin" Type="http://schemas.openxmlformats.org/officeDocument/2006/relationships/oleObject"/><Relationship Id="rId3117" Target="embeddings/oleObject1830.bin" Type="http://schemas.openxmlformats.org/officeDocument/2006/relationships/oleObject"/><Relationship Id="rId3118" Target="embeddings/oleObject1831.bin" Type="http://schemas.openxmlformats.org/officeDocument/2006/relationships/oleObject"/><Relationship Id="rId3119" Target="media/image1275.wmf" Type="http://schemas.openxmlformats.org/officeDocument/2006/relationships/image"/><Relationship Id="rId312" Target="media/image149.wmf" Type="http://schemas.openxmlformats.org/officeDocument/2006/relationships/image"/><Relationship Id="rId3120" Target="embeddings/oleObject1832.bin" Type="http://schemas.openxmlformats.org/officeDocument/2006/relationships/oleObject"/><Relationship Id="rId3121" Target="embeddings/oleObject1833.bin" Type="http://schemas.openxmlformats.org/officeDocument/2006/relationships/oleObject"/><Relationship Id="rId3122" Target="embeddings/oleObject1834.bin" Type="http://schemas.openxmlformats.org/officeDocument/2006/relationships/oleObject"/><Relationship Id="rId3123" Target="embeddings/oleObject1835.bin" Type="http://schemas.openxmlformats.org/officeDocument/2006/relationships/oleObject"/><Relationship Id="rId3124" Target="embeddings/oleObject1836.bin" Type="http://schemas.openxmlformats.org/officeDocument/2006/relationships/oleObject"/><Relationship Id="rId3125" Target="embeddings/oleObject1837.bin" Type="http://schemas.openxmlformats.org/officeDocument/2006/relationships/oleObject"/><Relationship Id="rId3126" Target="embeddings/oleObject1838.bin" Type="http://schemas.openxmlformats.org/officeDocument/2006/relationships/oleObject"/><Relationship Id="rId3127" Target="embeddings/oleObject1839.bin" Type="http://schemas.openxmlformats.org/officeDocument/2006/relationships/oleObject"/><Relationship Id="rId3128" Target="embeddings/oleObject1840.bin" Type="http://schemas.openxmlformats.org/officeDocument/2006/relationships/oleObject"/><Relationship Id="rId3129" Target="embeddings/oleObject1841.bin" Type="http://schemas.openxmlformats.org/officeDocument/2006/relationships/oleObject"/><Relationship Id="rId313" Target="embeddings/oleObject157.bin" Type="http://schemas.openxmlformats.org/officeDocument/2006/relationships/oleObject"/><Relationship Id="rId3130" Target="media/image1276.wmf" Type="http://schemas.openxmlformats.org/officeDocument/2006/relationships/image"/><Relationship Id="rId3131" Target="embeddings/oleObject1842.bin" Type="http://schemas.openxmlformats.org/officeDocument/2006/relationships/oleObject"/><Relationship Id="rId3132" Target="media/image1277.wmf" Type="http://schemas.openxmlformats.org/officeDocument/2006/relationships/image"/><Relationship Id="rId3133" Target="embeddings/oleObject1843.bin" Type="http://schemas.openxmlformats.org/officeDocument/2006/relationships/oleObject"/><Relationship Id="rId3134" Target="media/image1278.wmf" Type="http://schemas.openxmlformats.org/officeDocument/2006/relationships/image"/><Relationship Id="rId3135" Target="embeddings/oleObject1844.bin" Type="http://schemas.openxmlformats.org/officeDocument/2006/relationships/oleObject"/><Relationship Id="rId3136" Target="media/image1279.wmf" Type="http://schemas.openxmlformats.org/officeDocument/2006/relationships/image"/><Relationship Id="rId3137" Target="embeddings/oleObject1845.bin" Type="http://schemas.openxmlformats.org/officeDocument/2006/relationships/oleObject"/><Relationship Id="rId3138" Target="embeddings/oleObject1846.bin" Type="http://schemas.openxmlformats.org/officeDocument/2006/relationships/oleObject"/><Relationship Id="rId3139" Target="embeddings/oleObject1847.bin" Type="http://schemas.openxmlformats.org/officeDocument/2006/relationships/oleObject"/><Relationship Id="rId314" Target="media/image150.wmf" Type="http://schemas.openxmlformats.org/officeDocument/2006/relationships/image"/><Relationship Id="rId3140" Target="media/image1280.wmf" Type="http://schemas.openxmlformats.org/officeDocument/2006/relationships/image"/><Relationship Id="rId3141" Target="embeddings/oleObject1848.bin" Type="http://schemas.openxmlformats.org/officeDocument/2006/relationships/oleObject"/><Relationship Id="rId3142" Target="media/image1281.wmf" Type="http://schemas.openxmlformats.org/officeDocument/2006/relationships/image"/><Relationship Id="rId3143" Target="embeddings/oleObject1849.bin" Type="http://schemas.openxmlformats.org/officeDocument/2006/relationships/oleObject"/><Relationship Id="rId3144" Target="media/image1282.wmf" Type="http://schemas.openxmlformats.org/officeDocument/2006/relationships/image"/><Relationship Id="rId3145" Target="embeddings/oleObject1850.bin" Type="http://schemas.openxmlformats.org/officeDocument/2006/relationships/oleObject"/><Relationship Id="rId3146" Target="media/image1283.wmf" Type="http://schemas.openxmlformats.org/officeDocument/2006/relationships/image"/><Relationship Id="rId3147" Target="embeddings/oleObject1851.bin" Type="http://schemas.openxmlformats.org/officeDocument/2006/relationships/oleObject"/><Relationship Id="rId3148" Target="media/image1284.wmf" Type="http://schemas.openxmlformats.org/officeDocument/2006/relationships/image"/><Relationship Id="rId3149" Target="embeddings/oleObject1852.bin" Type="http://schemas.openxmlformats.org/officeDocument/2006/relationships/oleObject"/><Relationship Id="rId315" Target="embeddings/oleObject158.bin" Type="http://schemas.openxmlformats.org/officeDocument/2006/relationships/oleObject"/><Relationship Id="rId3150" Target="media/image1285.wmf" Type="http://schemas.openxmlformats.org/officeDocument/2006/relationships/image"/><Relationship Id="rId3151" Target="embeddings/oleObject1853.bin" Type="http://schemas.openxmlformats.org/officeDocument/2006/relationships/oleObject"/><Relationship Id="rId3152" Target="media/image1286.wmf" Type="http://schemas.openxmlformats.org/officeDocument/2006/relationships/image"/><Relationship Id="rId3153" Target="embeddings/oleObject1854.bin" Type="http://schemas.openxmlformats.org/officeDocument/2006/relationships/oleObject"/><Relationship Id="rId3154" Target="media/image1287.wmf" Type="http://schemas.openxmlformats.org/officeDocument/2006/relationships/image"/><Relationship Id="rId3155" Target="embeddings/oleObject1855.bin" Type="http://schemas.openxmlformats.org/officeDocument/2006/relationships/oleObject"/><Relationship Id="rId3156" Target="media/image1288.wmf" Type="http://schemas.openxmlformats.org/officeDocument/2006/relationships/image"/><Relationship Id="rId3157" Target="embeddings/oleObject1856.bin" Type="http://schemas.openxmlformats.org/officeDocument/2006/relationships/oleObject"/><Relationship Id="rId3158" Target="media/image1289.wmf" Type="http://schemas.openxmlformats.org/officeDocument/2006/relationships/image"/><Relationship Id="rId3159" Target="embeddings/oleObject1857.bin" Type="http://schemas.openxmlformats.org/officeDocument/2006/relationships/oleObject"/><Relationship Id="rId316" Target="media/image151.wmf" Type="http://schemas.openxmlformats.org/officeDocument/2006/relationships/image"/><Relationship Id="rId3160" Target="media/image1290.wmf" Type="http://schemas.openxmlformats.org/officeDocument/2006/relationships/image"/><Relationship Id="rId3161" Target="embeddings/oleObject1858.bin" Type="http://schemas.openxmlformats.org/officeDocument/2006/relationships/oleObject"/><Relationship Id="rId3162" Target="media/image1291.png" Type="http://schemas.openxmlformats.org/officeDocument/2006/relationships/image"/><Relationship Id="rId3163" Target="media/image1292.wmf" Type="http://schemas.openxmlformats.org/officeDocument/2006/relationships/image"/><Relationship Id="rId3164" Target="embeddings/oleObject1859.bin" Type="http://schemas.openxmlformats.org/officeDocument/2006/relationships/oleObject"/><Relationship Id="rId3165" Target="embeddings/oleObject1860.bin" Type="http://schemas.openxmlformats.org/officeDocument/2006/relationships/oleObject"/><Relationship Id="rId3166" Target="embeddings/oleObject1861.bin" Type="http://schemas.openxmlformats.org/officeDocument/2006/relationships/oleObject"/><Relationship Id="rId3167" Target="media/image1293.wmf" Type="http://schemas.openxmlformats.org/officeDocument/2006/relationships/image"/><Relationship Id="rId3168" Target="embeddings/oleObject1862.bin" Type="http://schemas.openxmlformats.org/officeDocument/2006/relationships/oleObject"/><Relationship Id="rId3169" Target="media/image1294.wmf" Type="http://schemas.openxmlformats.org/officeDocument/2006/relationships/image"/><Relationship Id="rId317" Target="embeddings/oleObject159.bin" Type="http://schemas.openxmlformats.org/officeDocument/2006/relationships/oleObject"/><Relationship Id="rId3170" Target="embeddings/oleObject1863.bin" Type="http://schemas.openxmlformats.org/officeDocument/2006/relationships/oleObject"/><Relationship Id="rId3171" Target="media/image1295.wmf" Type="http://schemas.openxmlformats.org/officeDocument/2006/relationships/image"/><Relationship Id="rId3172" Target="embeddings/oleObject1864.bin" Type="http://schemas.openxmlformats.org/officeDocument/2006/relationships/oleObject"/><Relationship Id="rId3173" Target="embeddings/oleObject1865.bin" Type="http://schemas.openxmlformats.org/officeDocument/2006/relationships/oleObject"/><Relationship Id="rId3174" Target="embeddings/oleObject1866.bin" Type="http://schemas.openxmlformats.org/officeDocument/2006/relationships/oleObject"/><Relationship Id="rId3175" Target="embeddings/oleObject1867.bin" Type="http://schemas.openxmlformats.org/officeDocument/2006/relationships/oleObject"/><Relationship Id="rId3176" Target="embeddings/oleObject1868.bin" Type="http://schemas.openxmlformats.org/officeDocument/2006/relationships/oleObject"/><Relationship Id="rId3177" Target="media/image1296.wmf" Type="http://schemas.openxmlformats.org/officeDocument/2006/relationships/image"/><Relationship Id="rId3178" Target="embeddings/oleObject1869.bin" Type="http://schemas.openxmlformats.org/officeDocument/2006/relationships/oleObject"/><Relationship Id="rId3179" Target="embeddings/oleObject1870.bin" Type="http://schemas.openxmlformats.org/officeDocument/2006/relationships/oleObject"/><Relationship Id="rId318" Target="media/image152.wmf" Type="http://schemas.openxmlformats.org/officeDocument/2006/relationships/image"/><Relationship Id="rId3180" Target="embeddings/oleObject1871.bin" Type="http://schemas.openxmlformats.org/officeDocument/2006/relationships/oleObject"/><Relationship Id="rId3181" Target="embeddings/oleObject1872.bin" Type="http://schemas.openxmlformats.org/officeDocument/2006/relationships/oleObject"/><Relationship Id="rId3182" Target="embeddings/oleObject1873.bin" Type="http://schemas.openxmlformats.org/officeDocument/2006/relationships/oleObject"/><Relationship Id="rId3183" Target="media/image1297.wmf" Type="http://schemas.openxmlformats.org/officeDocument/2006/relationships/image"/><Relationship Id="rId3184" Target="embeddings/oleObject1874.bin" Type="http://schemas.openxmlformats.org/officeDocument/2006/relationships/oleObject"/><Relationship Id="rId3185" Target="embeddings/oleObject1875.bin" Type="http://schemas.openxmlformats.org/officeDocument/2006/relationships/oleObject"/><Relationship Id="rId3186" Target="embeddings/oleObject1876.bin" Type="http://schemas.openxmlformats.org/officeDocument/2006/relationships/oleObject"/><Relationship Id="rId3187" Target="media/image1298.wmf" Type="http://schemas.openxmlformats.org/officeDocument/2006/relationships/image"/><Relationship Id="rId3188" Target="embeddings/oleObject1877.bin" Type="http://schemas.openxmlformats.org/officeDocument/2006/relationships/oleObject"/><Relationship Id="rId3189" Target="media/image1299.wmf" Type="http://schemas.openxmlformats.org/officeDocument/2006/relationships/image"/><Relationship Id="rId319" Target="embeddings/oleObject160.bin" Type="http://schemas.openxmlformats.org/officeDocument/2006/relationships/oleObject"/><Relationship Id="rId3190" Target="embeddings/oleObject1878.bin" Type="http://schemas.openxmlformats.org/officeDocument/2006/relationships/oleObject"/><Relationship Id="rId3191" Target="media/image1300.wmf" Type="http://schemas.openxmlformats.org/officeDocument/2006/relationships/image"/><Relationship Id="rId3192" Target="embeddings/oleObject1879.bin" Type="http://schemas.openxmlformats.org/officeDocument/2006/relationships/oleObject"/><Relationship Id="rId3193" Target="media/image1301.wmf" Type="http://schemas.openxmlformats.org/officeDocument/2006/relationships/image"/><Relationship Id="rId3194" Target="embeddings/oleObject1880.bin" Type="http://schemas.openxmlformats.org/officeDocument/2006/relationships/oleObject"/><Relationship Id="rId3195" Target="media/image1302.wmf" Type="http://schemas.openxmlformats.org/officeDocument/2006/relationships/image"/><Relationship Id="rId3196" Target="embeddings/oleObject1881.bin" Type="http://schemas.openxmlformats.org/officeDocument/2006/relationships/oleObject"/><Relationship Id="rId3197" Target="media/image1303.wmf" Type="http://schemas.openxmlformats.org/officeDocument/2006/relationships/image"/><Relationship Id="rId3198" Target="embeddings/oleObject1882.bin" Type="http://schemas.openxmlformats.org/officeDocument/2006/relationships/oleObject"/><Relationship Id="rId3199" Target="media/image1304.wmf" Type="http://schemas.openxmlformats.org/officeDocument/2006/relationships/image"/><Relationship Id="rId32" Target="embeddings/oleObject12.bin" Type="http://schemas.openxmlformats.org/officeDocument/2006/relationships/oleObject"/><Relationship Id="rId320" Target="media/image153.wmf" Type="http://schemas.openxmlformats.org/officeDocument/2006/relationships/image"/><Relationship Id="rId3200" Target="embeddings/oleObject1883.bin" Type="http://schemas.openxmlformats.org/officeDocument/2006/relationships/oleObject"/><Relationship Id="rId3201" Target="media/image1305.wmf" Type="http://schemas.openxmlformats.org/officeDocument/2006/relationships/image"/><Relationship Id="rId3202" Target="embeddings/oleObject1884.bin" Type="http://schemas.openxmlformats.org/officeDocument/2006/relationships/oleObject"/><Relationship Id="rId3203" Target="media/image1306.wmf" Type="http://schemas.openxmlformats.org/officeDocument/2006/relationships/image"/><Relationship Id="rId3204" Target="embeddings/oleObject1885.bin" Type="http://schemas.openxmlformats.org/officeDocument/2006/relationships/oleObject"/><Relationship Id="rId3205" Target="media/image1307.wmf" Type="http://schemas.openxmlformats.org/officeDocument/2006/relationships/image"/><Relationship Id="rId3206" Target="embeddings/oleObject1886.bin" Type="http://schemas.openxmlformats.org/officeDocument/2006/relationships/oleObject"/><Relationship Id="rId3207" Target="media/image1308.wmf" Type="http://schemas.openxmlformats.org/officeDocument/2006/relationships/image"/><Relationship Id="rId3208" Target="embeddings/oleObject1887.bin" Type="http://schemas.openxmlformats.org/officeDocument/2006/relationships/oleObject"/><Relationship Id="rId3209" Target="media/image1309.wmf" Type="http://schemas.openxmlformats.org/officeDocument/2006/relationships/image"/><Relationship Id="rId321" Target="embeddings/oleObject161.bin" Type="http://schemas.openxmlformats.org/officeDocument/2006/relationships/oleObject"/><Relationship Id="rId3210" Target="embeddings/oleObject1888.bin" Type="http://schemas.openxmlformats.org/officeDocument/2006/relationships/oleObject"/><Relationship Id="rId3211" Target="media/image1310.wmf" Type="http://schemas.openxmlformats.org/officeDocument/2006/relationships/image"/><Relationship Id="rId3212" Target="embeddings/oleObject1889.bin" Type="http://schemas.openxmlformats.org/officeDocument/2006/relationships/oleObject"/><Relationship Id="rId3213" Target="media/image1311.wmf" Type="http://schemas.openxmlformats.org/officeDocument/2006/relationships/image"/><Relationship Id="rId3214" Target="embeddings/oleObject1890.bin" Type="http://schemas.openxmlformats.org/officeDocument/2006/relationships/oleObject"/><Relationship Id="rId3215" Target="media/image1312.wmf" Type="http://schemas.openxmlformats.org/officeDocument/2006/relationships/image"/><Relationship Id="rId3216" Target="embeddings/oleObject1891.bin" Type="http://schemas.openxmlformats.org/officeDocument/2006/relationships/oleObject"/><Relationship Id="rId3217" Target="media/image1313.wmf" Type="http://schemas.openxmlformats.org/officeDocument/2006/relationships/image"/><Relationship Id="rId3218" Target="embeddings/oleObject1892.bin" Type="http://schemas.openxmlformats.org/officeDocument/2006/relationships/oleObject"/><Relationship Id="rId3219" Target="media/image1314.wmf" Type="http://schemas.openxmlformats.org/officeDocument/2006/relationships/image"/><Relationship Id="rId322" Target="media/image154.png" Type="http://schemas.openxmlformats.org/officeDocument/2006/relationships/image"/><Relationship Id="rId3220" Target="embeddings/oleObject1893.bin" Type="http://schemas.openxmlformats.org/officeDocument/2006/relationships/oleObject"/><Relationship Id="rId3221" Target="media/image1315.wmf" Type="http://schemas.openxmlformats.org/officeDocument/2006/relationships/image"/><Relationship Id="rId3222" Target="embeddings/oleObject1894.bin" Type="http://schemas.openxmlformats.org/officeDocument/2006/relationships/oleObject"/><Relationship Id="rId3223" Target="media/image1316.wmf" Type="http://schemas.openxmlformats.org/officeDocument/2006/relationships/image"/><Relationship Id="rId3224" Target="embeddings/oleObject1895.bin" Type="http://schemas.openxmlformats.org/officeDocument/2006/relationships/oleObject"/><Relationship Id="rId3225" Target="media/image1317.wmf" Type="http://schemas.openxmlformats.org/officeDocument/2006/relationships/image"/><Relationship Id="rId3226" Target="embeddings/oleObject1896.bin" Type="http://schemas.openxmlformats.org/officeDocument/2006/relationships/oleObject"/><Relationship Id="rId3227" Target="media/image1318.wmf" Type="http://schemas.openxmlformats.org/officeDocument/2006/relationships/image"/><Relationship Id="rId3228" Target="embeddings/oleObject1897.bin" Type="http://schemas.openxmlformats.org/officeDocument/2006/relationships/oleObject"/><Relationship Id="rId3229" Target="media/image1319.wmf" Type="http://schemas.openxmlformats.org/officeDocument/2006/relationships/image"/><Relationship Id="rId323" Target="media/image155.wmf" Type="http://schemas.openxmlformats.org/officeDocument/2006/relationships/image"/><Relationship Id="rId3230" Target="embeddings/oleObject1898.bin" Type="http://schemas.openxmlformats.org/officeDocument/2006/relationships/oleObject"/><Relationship Id="rId3231" Target="media/image1320.wmf" Type="http://schemas.openxmlformats.org/officeDocument/2006/relationships/image"/><Relationship Id="rId3232" Target="embeddings/oleObject1899.bin" Type="http://schemas.openxmlformats.org/officeDocument/2006/relationships/oleObject"/><Relationship Id="rId3233" Target="media/image1321.wmf" Type="http://schemas.openxmlformats.org/officeDocument/2006/relationships/image"/><Relationship Id="rId3234" Target="embeddings/oleObject1900.bin" Type="http://schemas.openxmlformats.org/officeDocument/2006/relationships/oleObject"/><Relationship Id="rId3235" Target="media/image1322.wmf" Type="http://schemas.openxmlformats.org/officeDocument/2006/relationships/image"/><Relationship Id="rId3236" Target="embeddings/oleObject1901.bin" Type="http://schemas.openxmlformats.org/officeDocument/2006/relationships/oleObject"/><Relationship Id="rId3237" Target="media/image1323.wmf" Type="http://schemas.openxmlformats.org/officeDocument/2006/relationships/image"/><Relationship Id="rId3238" Target="embeddings/oleObject1902.bin" Type="http://schemas.openxmlformats.org/officeDocument/2006/relationships/oleObject"/><Relationship Id="rId3239" Target="media/image1324.wmf" Type="http://schemas.openxmlformats.org/officeDocument/2006/relationships/image"/><Relationship Id="rId324" Target="embeddings/oleObject162.bin" Type="http://schemas.openxmlformats.org/officeDocument/2006/relationships/oleObject"/><Relationship Id="rId3240" Target="embeddings/oleObject1903.bin" Type="http://schemas.openxmlformats.org/officeDocument/2006/relationships/oleObject"/><Relationship Id="rId3241" Target="embeddings/oleObject1904.bin" Type="http://schemas.openxmlformats.org/officeDocument/2006/relationships/oleObject"/><Relationship Id="rId3242" Target="media/image1325.wmf" Type="http://schemas.openxmlformats.org/officeDocument/2006/relationships/image"/><Relationship Id="rId3243" Target="embeddings/oleObject1905.bin" Type="http://schemas.openxmlformats.org/officeDocument/2006/relationships/oleObject"/><Relationship Id="rId3244" Target="media/image1326.wmf" Type="http://schemas.openxmlformats.org/officeDocument/2006/relationships/image"/><Relationship Id="rId3245" Target="embeddings/oleObject1906.bin" Type="http://schemas.openxmlformats.org/officeDocument/2006/relationships/oleObject"/><Relationship Id="rId3246" Target="embeddings/oleObject1907.bin" Type="http://schemas.openxmlformats.org/officeDocument/2006/relationships/oleObject"/><Relationship Id="rId3247" Target="media/image1327.wmf" Type="http://schemas.openxmlformats.org/officeDocument/2006/relationships/image"/><Relationship Id="rId3248" Target="embeddings/oleObject1908.bin" Type="http://schemas.openxmlformats.org/officeDocument/2006/relationships/oleObject"/><Relationship Id="rId3249" Target="embeddings/oleObject1909.bin" Type="http://schemas.openxmlformats.org/officeDocument/2006/relationships/oleObject"/><Relationship Id="rId325" Target="media/image156.wmf" Type="http://schemas.openxmlformats.org/officeDocument/2006/relationships/image"/><Relationship Id="rId3250" Target="media/image1328.wmf" Type="http://schemas.openxmlformats.org/officeDocument/2006/relationships/image"/><Relationship Id="rId3251" Target="embeddings/oleObject1910.bin" Type="http://schemas.openxmlformats.org/officeDocument/2006/relationships/oleObject"/><Relationship Id="rId3252" Target="media/image1329.wmf" Type="http://schemas.openxmlformats.org/officeDocument/2006/relationships/image"/><Relationship Id="rId3253" Target="embeddings/oleObject1911.bin" Type="http://schemas.openxmlformats.org/officeDocument/2006/relationships/oleObject"/><Relationship Id="rId3254" Target="media/image1330.wmf" Type="http://schemas.openxmlformats.org/officeDocument/2006/relationships/image"/><Relationship Id="rId3255" Target="embeddings/oleObject1912.bin" Type="http://schemas.openxmlformats.org/officeDocument/2006/relationships/oleObject"/><Relationship Id="rId3256" Target="media/image1331.wmf" Type="http://schemas.openxmlformats.org/officeDocument/2006/relationships/image"/><Relationship Id="rId3257" Target="embeddings/oleObject1913.bin" Type="http://schemas.openxmlformats.org/officeDocument/2006/relationships/oleObject"/><Relationship Id="rId3258" Target="media/image1332.wmf" Type="http://schemas.openxmlformats.org/officeDocument/2006/relationships/image"/><Relationship Id="rId3259" Target="embeddings/oleObject1914.bin" Type="http://schemas.openxmlformats.org/officeDocument/2006/relationships/oleObject"/><Relationship Id="rId326" Target="embeddings/oleObject163.bin" Type="http://schemas.openxmlformats.org/officeDocument/2006/relationships/oleObject"/><Relationship Id="rId3260" Target="media/image1333.wmf" Type="http://schemas.openxmlformats.org/officeDocument/2006/relationships/image"/><Relationship Id="rId3261" Target="embeddings/oleObject1915.bin" Type="http://schemas.openxmlformats.org/officeDocument/2006/relationships/oleObject"/><Relationship Id="rId3262" Target="media/image1334.wmf" Type="http://schemas.openxmlformats.org/officeDocument/2006/relationships/image"/><Relationship Id="rId3263" Target="embeddings/oleObject1916.bin" Type="http://schemas.openxmlformats.org/officeDocument/2006/relationships/oleObject"/><Relationship Id="rId3264" Target="media/image1335.wmf" Type="http://schemas.openxmlformats.org/officeDocument/2006/relationships/image"/><Relationship Id="rId3265" Target="embeddings/oleObject1917.bin" Type="http://schemas.openxmlformats.org/officeDocument/2006/relationships/oleObject"/><Relationship Id="rId3266" Target="media/image1336.wmf" Type="http://schemas.openxmlformats.org/officeDocument/2006/relationships/image"/><Relationship Id="rId3267" Target="embeddings/oleObject1918.bin" Type="http://schemas.openxmlformats.org/officeDocument/2006/relationships/oleObject"/><Relationship Id="rId3268" Target="media/image1337.wmf" Type="http://schemas.openxmlformats.org/officeDocument/2006/relationships/image"/><Relationship Id="rId3269" Target="embeddings/oleObject1919.bin" Type="http://schemas.openxmlformats.org/officeDocument/2006/relationships/oleObject"/><Relationship Id="rId327" Target="media/image157.wmf" Type="http://schemas.openxmlformats.org/officeDocument/2006/relationships/image"/><Relationship Id="rId3270" Target="media/image1338.wmf" Type="http://schemas.openxmlformats.org/officeDocument/2006/relationships/image"/><Relationship Id="rId3271" Target="embeddings/oleObject1920.bin" Type="http://schemas.openxmlformats.org/officeDocument/2006/relationships/oleObject"/><Relationship Id="rId3272" Target="media/image1339.wmf" Type="http://schemas.openxmlformats.org/officeDocument/2006/relationships/image"/><Relationship Id="rId3273" Target="embeddings/oleObject1921.bin" Type="http://schemas.openxmlformats.org/officeDocument/2006/relationships/oleObject"/><Relationship Id="rId3274" Target="media/image1340.wmf" Type="http://schemas.openxmlformats.org/officeDocument/2006/relationships/image"/><Relationship Id="rId3275" Target="embeddings/oleObject1922.bin" Type="http://schemas.openxmlformats.org/officeDocument/2006/relationships/oleObject"/><Relationship Id="rId3276" Target="media/image1341.wmf" Type="http://schemas.openxmlformats.org/officeDocument/2006/relationships/image"/><Relationship Id="rId3277" Target="embeddings/oleObject1923.bin" Type="http://schemas.openxmlformats.org/officeDocument/2006/relationships/oleObject"/><Relationship Id="rId3278" Target="media/image1342.wmf" Type="http://schemas.openxmlformats.org/officeDocument/2006/relationships/image"/><Relationship Id="rId3279" Target="embeddings/oleObject1924.bin" Type="http://schemas.openxmlformats.org/officeDocument/2006/relationships/oleObject"/><Relationship Id="rId328" Target="embeddings/oleObject164.bin" Type="http://schemas.openxmlformats.org/officeDocument/2006/relationships/oleObject"/><Relationship Id="rId3280" Target="media/image1343.wmf" Type="http://schemas.openxmlformats.org/officeDocument/2006/relationships/image"/><Relationship Id="rId3281" Target="embeddings/oleObject1925.bin" Type="http://schemas.openxmlformats.org/officeDocument/2006/relationships/oleObject"/><Relationship Id="rId3282" Target="media/image1344.png" Type="http://schemas.openxmlformats.org/officeDocument/2006/relationships/image"/><Relationship Id="rId3283" Target="media/image1345.wmf" Type="http://schemas.openxmlformats.org/officeDocument/2006/relationships/image"/><Relationship Id="rId3284" Target="embeddings/oleObject1926.bin" Type="http://schemas.openxmlformats.org/officeDocument/2006/relationships/oleObject"/><Relationship Id="rId3285" Target="media/image1346.wmf" Type="http://schemas.openxmlformats.org/officeDocument/2006/relationships/image"/><Relationship Id="rId3286" Target="embeddings/oleObject1927.bin" Type="http://schemas.openxmlformats.org/officeDocument/2006/relationships/oleObject"/><Relationship Id="rId3287" Target="media/image1347.wmf" Type="http://schemas.openxmlformats.org/officeDocument/2006/relationships/image"/><Relationship Id="rId3288" Target="embeddings/oleObject1928.bin" Type="http://schemas.openxmlformats.org/officeDocument/2006/relationships/oleObject"/><Relationship Id="rId3289" Target="media/image1348.wmf" Type="http://schemas.openxmlformats.org/officeDocument/2006/relationships/image"/><Relationship Id="rId329" Target="media/image158.wmf" Type="http://schemas.openxmlformats.org/officeDocument/2006/relationships/image"/><Relationship Id="rId3290" Target="embeddings/oleObject1929.bin" Type="http://schemas.openxmlformats.org/officeDocument/2006/relationships/oleObject"/><Relationship Id="rId3291" Target="media/image1349.wmf" Type="http://schemas.openxmlformats.org/officeDocument/2006/relationships/image"/><Relationship Id="rId3292" Target="embeddings/oleObject1930.bin" Type="http://schemas.openxmlformats.org/officeDocument/2006/relationships/oleObject"/><Relationship Id="rId3293" Target="media/image1350.wmf" Type="http://schemas.openxmlformats.org/officeDocument/2006/relationships/image"/><Relationship Id="rId3294" Target="embeddings/oleObject1931.bin" Type="http://schemas.openxmlformats.org/officeDocument/2006/relationships/oleObject"/><Relationship Id="rId3295" Target="media/image1351.wmf" Type="http://schemas.openxmlformats.org/officeDocument/2006/relationships/image"/><Relationship Id="rId3296" Target="embeddings/oleObject1932.bin" Type="http://schemas.openxmlformats.org/officeDocument/2006/relationships/oleObject"/><Relationship Id="rId3297" Target="media/image1352.wmf" Type="http://schemas.openxmlformats.org/officeDocument/2006/relationships/image"/><Relationship Id="rId3298" Target="embeddings/oleObject1933.bin" Type="http://schemas.openxmlformats.org/officeDocument/2006/relationships/oleObject"/><Relationship Id="rId3299" Target="media/image1353.wmf" Type="http://schemas.openxmlformats.org/officeDocument/2006/relationships/image"/><Relationship Id="rId33" Target="media/image14.wmf" Type="http://schemas.openxmlformats.org/officeDocument/2006/relationships/image"/><Relationship Id="rId330" Target="embeddings/oleObject165.bin" Type="http://schemas.openxmlformats.org/officeDocument/2006/relationships/oleObject"/><Relationship Id="rId3300" Target="embeddings/oleObject1934.bin" Type="http://schemas.openxmlformats.org/officeDocument/2006/relationships/oleObject"/><Relationship Id="rId3301" Target="media/image1354.wmf" Type="http://schemas.openxmlformats.org/officeDocument/2006/relationships/image"/><Relationship Id="rId3302" Target="embeddings/oleObject1935.bin" Type="http://schemas.openxmlformats.org/officeDocument/2006/relationships/oleObject"/><Relationship Id="rId3303" Target="media/image1355.wmf" Type="http://schemas.openxmlformats.org/officeDocument/2006/relationships/image"/><Relationship Id="rId3304" Target="embeddings/oleObject1936.bin" Type="http://schemas.openxmlformats.org/officeDocument/2006/relationships/oleObject"/><Relationship Id="rId3305" Target="media/image1356.wmf" Type="http://schemas.openxmlformats.org/officeDocument/2006/relationships/image"/><Relationship Id="rId3306" Target="embeddings/oleObject1937.bin" Type="http://schemas.openxmlformats.org/officeDocument/2006/relationships/oleObject"/><Relationship Id="rId3307" Target="media/image1357.wmf" Type="http://schemas.openxmlformats.org/officeDocument/2006/relationships/image"/><Relationship Id="rId3308" Target="embeddings/oleObject1938.bin" Type="http://schemas.openxmlformats.org/officeDocument/2006/relationships/oleObject"/><Relationship Id="rId3309" Target="media/image1358.wmf" Type="http://schemas.openxmlformats.org/officeDocument/2006/relationships/image"/><Relationship Id="rId331" Target="media/image159.wmf" Type="http://schemas.openxmlformats.org/officeDocument/2006/relationships/image"/><Relationship Id="rId3310" Target="embeddings/oleObject1939.bin" Type="http://schemas.openxmlformats.org/officeDocument/2006/relationships/oleObject"/><Relationship Id="rId3311" Target="media/image1359.wmf" Type="http://schemas.openxmlformats.org/officeDocument/2006/relationships/image"/><Relationship Id="rId3312" Target="embeddings/oleObject1940.bin" Type="http://schemas.openxmlformats.org/officeDocument/2006/relationships/oleObject"/><Relationship Id="rId3313" Target="media/image1360.wmf" Type="http://schemas.openxmlformats.org/officeDocument/2006/relationships/image"/><Relationship Id="rId3314" Target="embeddings/oleObject1941.bin" Type="http://schemas.openxmlformats.org/officeDocument/2006/relationships/oleObject"/><Relationship Id="rId3315" Target="media/image1361.wmf" Type="http://schemas.openxmlformats.org/officeDocument/2006/relationships/image"/><Relationship Id="rId3316" Target="embeddings/oleObject1942.bin" Type="http://schemas.openxmlformats.org/officeDocument/2006/relationships/oleObject"/><Relationship Id="rId3317" Target="media/image1362.wmf" Type="http://schemas.openxmlformats.org/officeDocument/2006/relationships/image"/><Relationship Id="rId3318" Target="embeddings/oleObject1943.bin" Type="http://schemas.openxmlformats.org/officeDocument/2006/relationships/oleObject"/><Relationship Id="rId3319" Target="media/image1363.wmf" Type="http://schemas.openxmlformats.org/officeDocument/2006/relationships/image"/><Relationship Id="rId332" Target="embeddings/oleObject166.bin" Type="http://schemas.openxmlformats.org/officeDocument/2006/relationships/oleObject"/><Relationship Id="rId3320" Target="embeddings/oleObject1944.bin" Type="http://schemas.openxmlformats.org/officeDocument/2006/relationships/oleObject"/><Relationship Id="rId3321" Target="media/image1364.wmf" Type="http://schemas.openxmlformats.org/officeDocument/2006/relationships/image"/><Relationship Id="rId3322" Target="embeddings/oleObject1945.bin" Type="http://schemas.openxmlformats.org/officeDocument/2006/relationships/oleObject"/><Relationship Id="rId3323" Target="media/image1365.wmf" Type="http://schemas.openxmlformats.org/officeDocument/2006/relationships/image"/><Relationship Id="rId3324" Target="embeddings/oleObject1946.bin" Type="http://schemas.openxmlformats.org/officeDocument/2006/relationships/oleObject"/><Relationship Id="rId3325" Target="media/image1366.wmf" Type="http://schemas.openxmlformats.org/officeDocument/2006/relationships/image"/><Relationship Id="rId3326" Target="embeddings/oleObject1947.bin" Type="http://schemas.openxmlformats.org/officeDocument/2006/relationships/oleObject"/><Relationship Id="rId3327" Target="media/image1367.wmf" Type="http://schemas.openxmlformats.org/officeDocument/2006/relationships/image"/><Relationship Id="rId3328" Target="embeddings/oleObject1948.bin" Type="http://schemas.openxmlformats.org/officeDocument/2006/relationships/oleObject"/><Relationship Id="rId3329" Target="media/image1368.wmf" Type="http://schemas.openxmlformats.org/officeDocument/2006/relationships/image"/><Relationship Id="rId333" Target="media/image160.wmf" Type="http://schemas.openxmlformats.org/officeDocument/2006/relationships/image"/><Relationship Id="rId3330" Target="embeddings/oleObject1949.bin" Type="http://schemas.openxmlformats.org/officeDocument/2006/relationships/oleObject"/><Relationship Id="rId3331" Target="media/image1369.wmf" Type="http://schemas.openxmlformats.org/officeDocument/2006/relationships/image"/><Relationship Id="rId3332" Target="embeddings/oleObject1950.bin" Type="http://schemas.openxmlformats.org/officeDocument/2006/relationships/oleObject"/><Relationship Id="rId3333" Target="media/image1370.wmf" Type="http://schemas.openxmlformats.org/officeDocument/2006/relationships/image"/><Relationship Id="rId3334" Target="embeddings/oleObject1951.bin" Type="http://schemas.openxmlformats.org/officeDocument/2006/relationships/oleObject"/><Relationship Id="rId3335" Target="media/image1371.wmf" Type="http://schemas.openxmlformats.org/officeDocument/2006/relationships/image"/><Relationship Id="rId3336" Target="embeddings/oleObject1952.bin" Type="http://schemas.openxmlformats.org/officeDocument/2006/relationships/oleObject"/><Relationship Id="rId3337" Target="media/image1372.wmf" Type="http://schemas.openxmlformats.org/officeDocument/2006/relationships/image"/><Relationship Id="rId3338" Target="embeddings/oleObject1953.bin" Type="http://schemas.openxmlformats.org/officeDocument/2006/relationships/oleObject"/><Relationship Id="rId3339" Target="media/image1373.wmf" Type="http://schemas.openxmlformats.org/officeDocument/2006/relationships/image"/><Relationship Id="rId334" Target="embeddings/oleObject167.bin" Type="http://schemas.openxmlformats.org/officeDocument/2006/relationships/oleObject"/><Relationship Id="rId3340" Target="embeddings/oleObject1954.bin" Type="http://schemas.openxmlformats.org/officeDocument/2006/relationships/oleObject"/><Relationship Id="rId3341" Target="media/image1374.wmf" Type="http://schemas.openxmlformats.org/officeDocument/2006/relationships/image"/><Relationship Id="rId3342" Target="embeddings/oleObject1955.bin" Type="http://schemas.openxmlformats.org/officeDocument/2006/relationships/oleObject"/><Relationship Id="rId3343" Target="media/image1375.wmf" Type="http://schemas.openxmlformats.org/officeDocument/2006/relationships/image"/><Relationship Id="rId3344" Target="embeddings/oleObject1956.bin" Type="http://schemas.openxmlformats.org/officeDocument/2006/relationships/oleObject"/><Relationship Id="rId3345" Target="media/image1376.wmf" Type="http://schemas.openxmlformats.org/officeDocument/2006/relationships/image"/><Relationship Id="rId3346" Target="embeddings/oleObject1957.bin" Type="http://schemas.openxmlformats.org/officeDocument/2006/relationships/oleObject"/><Relationship Id="rId3347" Target="media/image1377.wmf" Type="http://schemas.openxmlformats.org/officeDocument/2006/relationships/image"/><Relationship Id="rId3348" Target="embeddings/oleObject1958.bin" Type="http://schemas.openxmlformats.org/officeDocument/2006/relationships/oleObject"/><Relationship Id="rId3349" Target="media/image1378.png" Type="http://schemas.openxmlformats.org/officeDocument/2006/relationships/image"/><Relationship Id="rId335" Target="media/image161.wmf" Type="http://schemas.openxmlformats.org/officeDocument/2006/relationships/image"/><Relationship Id="rId3350" Target="media/image1379.wmf" Type="http://schemas.openxmlformats.org/officeDocument/2006/relationships/image"/><Relationship Id="rId3351" Target="embeddings/oleObject1959.bin" Type="http://schemas.openxmlformats.org/officeDocument/2006/relationships/oleObject"/><Relationship Id="rId3352" Target="media/image1380.wmf" Type="http://schemas.openxmlformats.org/officeDocument/2006/relationships/image"/><Relationship Id="rId3353" Target="embeddings/oleObject1960.bin" Type="http://schemas.openxmlformats.org/officeDocument/2006/relationships/oleObject"/><Relationship Id="rId3354" Target="media/image1381.wmf" Type="http://schemas.openxmlformats.org/officeDocument/2006/relationships/image"/><Relationship Id="rId3355" Target="embeddings/oleObject1961.bin" Type="http://schemas.openxmlformats.org/officeDocument/2006/relationships/oleObject"/><Relationship Id="rId3356" Target="media/image1382.wmf" Type="http://schemas.openxmlformats.org/officeDocument/2006/relationships/image"/><Relationship Id="rId3357" Target="embeddings/oleObject1962.bin" Type="http://schemas.openxmlformats.org/officeDocument/2006/relationships/oleObject"/><Relationship Id="rId3358" Target="media/image1383.wmf" Type="http://schemas.openxmlformats.org/officeDocument/2006/relationships/image"/><Relationship Id="rId3359" Target="embeddings/oleObject1963.bin" Type="http://schemas.openxmlformats.org/officeDocument/2006/relationships/oleObject"/><Relationship Id="rId336" Target="embeddings/oleObject168.bin" Type="http://schemas.openxmlformats.org/officeDocument/2006/relationships/oleObject"/><Relationship Id="rId3360" Target="media/image1384.wmf" Type="http://schemas.openxmlformats.org/officeDocument/2006/relationships/image"/><Relationship Id="rId3361" Target="embeddings/oleObject1964.bin" Type="http://schemas.openxmlformats.org/officeDocument/2006/relationships/oleObject"/><Relationship Id="rId3362" Target="media/image1385.wmf" Type="http://schemas.openxmlformats.org/officeDocument/2006/relationships/image"/><Relationship Id="rId3363" Target="embeddings/oleObject1965.bin" Type="http://schemas.openxmlformats.org/officeDocument/2006/relationships/oleObject"/><Relationship Id="rId3364" Target="media/image1386.png" Type="http://schemas.openxmlformats.org/officeDocument/2006/relationships/image"/><Relationship Id="rId3365" Target="media/image1387.wmf" Type="http://schemas.openxmlformats.org/officeDocument/2006/relationships/image"/><Relationship Id="rId3366" Target="embeddings/oleObject1966.bin" Type="http://schemas.openxmlformats.org/officeDocument/2006/relationships/oleObject"/><Relationship Id="rId3367" Target="media/image1388.wmf" Type="http://schemas.openxmlformats.org/officeDocument/2006/relationships/image"/><Relationship Id="rId3368" Target="embeddings/oleObject1967.bin" Type="http://schemas.openxmlformats.org/officeDocument/2006/relationships/oleObject"/><Relationship Id="rId3369" Target="media/image1389.wmf" Type="http://schemas.openxmlformats.org/officeDocument/2006/relationships/image"/><Relationship Id="rId337" Target="media/image162.wmf" Type="http://schemas.openxmlformats.org/officeDocument/2006/relationships/image"/><Relationship Id="rId3370" Target="embeddings/oleObject1968.bin" Type="http://schemas.openxmlformats.org/officeDocument/2006/relationships/oleObject"/><Relationship Id="rId3371" Target="media/image1390.wmf" Type="http://schemas.openxmlformats.org/officeDocument/2006/relationships/image"/><Relationship Id="rId3372" Target="embeddings/oleObject1969.bin" Type="http://schemas.openxmlformats.org/officeDocument/2006/relationships/oleObject"/><Relationship Id="rId3373" Target="media/image1391.png" Type="http://schemas.openxmlformats.org/officeDocument/2006/relationships/image"/><Relationship Id="rId3374" Target="media/image1392.wmf" Type="http://schemas.openxmlformats.org/officeDocument/2006/relationships/image"/><Relationship Id="rId3375" Target="embeddings/oleObject1970.bin" Type="http://schemas.openxmlformats.org/officeDocument/2006/relationships/oleObject"/><Relationship Id="rId3376" Target="media/image1393.wmf" Type="http://schemas.openxmlformats.org/officeDocument/2006/relationships/image"/><Relationship Id="rId3377" Target="embeddings/oleObject1971.bin" Type="http://schemas.openxmlformats.org/officeDocument/2006/relationships/oleObject"/><Relationship Id="rId3378" Target="media/image1394.wmf" Type="http://schemas.openxmlformats.org/officeDocument/2006/relationships/image"/><Relationship Id="rId3379" Target="embeddings/oleObject1972.bin" Type="http://schemas.openxmlformats.org/officeDocument/2006/relationships/oleObject"/><Relationship Id="rId338" Target="embeddings/oleObject169.bin" Type="http://schemas.openxmlformats.org/officeDocument/2006/relationships/oleObject"/><Relationship Id="rId3380" Target="media/image1395.wmf" Type="http://schemas.openxmlformats.org/officeDocument/2006/relationships/image"/><Relationship Id="rId3381" Target="embeddings/oleObject1973.bin" Type="http://schemas.openxmlformats.org/officeDocument/2006/relationships/oleObject"/><Relationship Id="rId3382" Target="media/image1396.wmf" Type="http://schemas.openxmlformats.org/officeDocument/2006/relationships/image"/><Relationship Id="rId3383" Target="embeddings/oleObject1974.bin" Type="http://schemas.openxmlformats.org/officeDocument/2006/relationships/oleObject"/><Relationship Id="rId3384" Target="media/image1397.wmf" Type="http://schemas.openxmlformats.org/officeDocument/2006/relationships/image"/><Relationship Id="rId3385" Target="embeddings/oleObject1975.bin" Type="http://schemas.openxmlformats.org/officeDocument/2006/relationships/oleObject"/><Relationship Id="rId3386" Target="media/image1398.wmf" Type="http://schemas.openxmlformats.org/officeDocument/2006/relationships/image"/><Relationship Id="rId3387" Target="embeddings/oleObject1976.bin" Type="http://schemas.openxmlformats.org/officeDocument/2006/relationships/oleObject"/><Relationship Id="rId3388" Target="media/image1399.wmf" Type="http://schemas.openxmlformats.org/officeDocument/2006/relationships/image"/><Relationship Id="rId3389" Target="embeddings/oleObject1977.bin" Type="http://schemas.openxmlformats.org/officeDocument/2006/relationships/oleObject"/><Relationship Id="rId339" Target="embeddings/oleObject170.bin" Type="http://schemas.openxmlformats.org/officeDocument/2006/relationships/oleObject"/><Relationship Id="rId3390" Target="media/image1400.wmf" Type="http://schemas.openxmlformats.org/officeDocument/2006/relationships/image"/><Relationship Id="rId3391" Target="embeddings/oleObject1978.bin" Type="http://schemas.openxmlformats.org/officeDocument/2006/relationships/oleObject"/><Relationship Id="rId3392" Target="media/image1401.png" Type="http://schemas.openxmlformats.org/officeDocument/2006/relationships/image"/><Relationship Id="rId3393" Target="media/image1402.wmf" Type="http://schemas.openxmlformats.org/officeDocument/2006/relationships/image"/><Relationship Id="rId3394" Target="embeddings/oleObject1979.bin" Type="http://schemas.openxmlformats.org/officeDocument/2006/relationships/oleObject"/><Relationship Id="rId3395" Target="media/image1403.wmf" Type="http://schemas.openxmlformats.org/officeDocument/2006/relationships/image"/><Relationship Id="rId3396" Target="embeddings/oleObject1980.bin" Type="http://schemas.openxmlformats.org/officeDocument/2006/relationships/oleObject"/><Relationship Id="rId3397" Target="media/image1404.wmf" Type="http://schemas.openxmlformats.org/officeDocument/2006/relationships/image"/><Relationship Id="rId3398" Target="embeddings/oleObject1981.bin" Type="http://schemas.openxmlformats.org/officeDocument/2006/relationships/oleObject"/><Relationship Id="rId3399" Target="media/image1405.wmf" Type="http://schemas.openxmlformats.org/officeDocument/2006/relationships/image"/><Relationship Id="rId34" Target="embeddings/oleObject13.bin" Type="http://schemas.openxmlformats.org/officeDocument/2006/relationships/oleObject"/><Relationship Id="rId340" Target="embeddings/oleObject171.bin" Type="http://schemas.openxmlformats.org/officeDocument/2006/relationships/oleObject"/><Relationship Id="rId3400" Target="embeddings/oleObject1982.bin" Type="http://schemas.openxmlformats.org/officeDocument/2006/relationships/oleObject"/><Relationship Id="rId3401" Target="media/image1406.wmf" Type="http://schemas.openxmlformats.org/officeDocument/2006/relationships/image"/><Relationship Id="rId3402" Target="embeddings/oleObject1983.bin" Type="http://schemas.openxmlformats.org/officeDocument/2006/relationships/oleObject"/><Relationship Id="rId3403" Target="media/image1407.wmf" Type="http://schemas.openxmlformats.org/officeDocument/2006/relationships/image"/><Relationship Id="rId3404" Target="embeddings/oleObject1984.bin" Type="http://schemas.openxmlformats.org/officeDocument/2006/relationships/oleObject"/><Relationship Id="rId3405" Target="media/image1408.wmf" Type="http://schemas.openxmlformats.org/officeDocument/2006/relationships/image"/><Relationship Id="rId3406" Target="embeddings/oleObject1985.bin" Type="http://schemas.openxmlformats.org/officeDocument/2006/relationships/oleObject"/><Relationship Id="rId3407" Target="media/image1409.wmf" Type="http://schemas.openxmlformats.org/officeDocument/2006/relationships/image"/><Relationship Id="rId3408" Target="embeddings/oleObject1986.bin" Type="http://schemas.openxmlformats.org/officeDocument/2006/relationships/oleObject"/><Relationship Id="rId3409" Target="media/image1410.wmf" Type="http://schemas.openxmlformats.org/officeDocument/2006/relationships/image"/><Relationship Id="rId341" Target="embeddings/oleObject172.bin" Type="http://schemas.openxmlformats.org/officeDocument/2006/relationships/oleObject"/><Relationship Id="rId3410" Target="embeddings/oleObject1987.bin" Type="http://schemas.openxmlformats.org/officeDocument/2006/relationships/oleObject"/><Relationship Id="rId3411" Target="media/image1411.wmf" Type="http://schemas.openxmlformats.org/officeDocument/2006/relationships/image"/><Relationship Id="rId3412" Target="embeddings/oleObject1988.bin" Type="http://schemas.openxmlformats.org/officeDocument/2006/relationships/oleObject"/><Relationship Id="rId3413" Target="media/image1412.wmf" Type="http://schemas.openxmlformats.org/officeDocument/2006/relationships/image"/><Relationship Id="rId3414" Target="embeddings/oleObject1989.bin" Type="http://schemas.openxmlformats.org/officeDocument/2006/relationships/oleObject"/><Relationship Id="rId3415" Target="media/image1413.wmf" Type="http://schemas.openxmlformats.org/officeDocument/2006/relationships/image"/><Relationship Id="rId3416" Target="embeddings/oleObject1990.bin" Type="http://schemas.openxmlformats.org/officeDocument/2006/relationships/oleObject"/><Relationship Id="rId3417" Target="media/image1414.wmf" Type="http://schemas.openxmlformats.org/officeDocument/2006/relationships/image"/><Relationship Id="rId3418" Target="embeddings/oleObject1991.bin" Type="http://schemas.openxmlformats.org/officeDocument/2006/relationships/oleObject"/><Relationship Id="rId3419" Target="media/image1415.wmf" Type="http://schemas.openxmlformats.org/officeDocument/2006/relationships/image"/><Relationship Id="rId342" Target="embeddings/oleObject173.bin" Type="http://schemas.openxmlformats.org/officeDocument/2006/relationships/oleObject"/><Relationship Id="rId3420" Target="embeddings/oleObject1992.bin" Type="http://schemas.openxmlformats.org/officeDocument/2006/relationships/oleObject"/><Relationship Id="rId3421" Target="media/image1416.wmf" Type="http://schemas.openxmlformats.org/officeDocument/2006/relationships/image"/><Relationship Id="rId3422" Target="embeddings/oleObject1993.bin" Type="http://schemas.openxmlformats.org/officeDocument/2006/relationships/oleObject"/><Relationship Id="rId3423" Target="media/image1417.wmf" Type="http://schemas.openxmlformats.org/officeDocument/2006/relationships/image"/><Relationship Id="rId3424" Target="embeddings/oleObject1994.bin" Type="http://schemas.openxmlformats.org/officeDocument/2006/relationships/oleObject"/><Relationship Id="rId3425" Target="media/image1418.wmf" Type="http://schemas.openxmlformats.org/officeDocument/2006/relationships/image"/><Relationship Id="rId3426" Target="embeddings/oleObject1995.bin" Type="http://schemas.openxmlformats.org/officeDocument/2006/relationships/oleObject"/><Relationship Id="rId3427" Target="media/image1419.wmf" Type="http://schemas.openxmlformats.org/officeDocument/2006/relationships/image"/><Relationship Id="rId3428" Target="embeddings/oleObject1996.bin" Type="http://schemas.openxmlformats.org/officeDocument/2006/relationships/oleObject"/><Relationship Id="rId3429" Target="media/image1420.wmf" Type="http://schemas.openxmlformats.org/officeDocument/2006/relationships/image"/><Relationship Id="rId343" Target="embeddings/oleObject174.bin" Type="http://schemas.openxmlformats.org/officeDocument/2006/relationships/oleObject"/><Relationship Id="rId3430" Target="embeddings/oleObject1997.bin" Type="http://schemas.openxmlformats.org/officeDocument/2006/relationships/oleObject"/><Relationship Id="rId3431" Target="media/image1421.wmf" Type="http://schemas.openxmlformats.org/officeDocument/2006/relationships/image"/><Relationship Id="rId3432" Target="embeddings/oleObject1998.bin" Type="http://schemas.openxmlformats.org/officeDocument/2006/relationships/oleObject"/><Relationship Id="rId3433" Target="media/image1422.wmf" Type="http://schemas.openxmlformats.org/officeDocument/2006/relationships/image"/><Relationship Id="rId3434" Target="embeddings/oleObject1999.bin" Type="http://schemas.openxmlformats.org/officeDocument/2006/relationships/oleObject"/><Relationship Id="rId3435" Target="media/image1423.wmf" Type="http://schemas.openxmlformats.org/officeDocument/2006/relationships/image"/><Relationship Id="rId3436" Target="embeddings/oleObject2000.bin" Type="http://schemas.openxmlformats.org/officeDocument/2006/relationships/oleObject"/><Relationship Id="rId3437" Target="media/image1424.wmf" Type="http://schemas.openxmlformats.org/officeDocument/2006/relationships/image"/><Relationship Id="rId3438" Target="embeddings/oleObject2001.bin" Type="http://schemas.openxmlformats.org/officeDocument/2006/relationships/oleObject"/><Relationship Id="rId3439" Target="media/image1425.wmf" Type="http://schemas.openxmlformats.org/officeDocument/2006/relationships/image"/><Relationship Id="rId344" Target="embeddings/oleObject175.bin" Type="http://schemas.openxmlformats.org/officeDocument/2006/relationships/oleObject"/><Relationship Id="rId3440" Target="embeddings/oleObject2002.bin" Type="http://schemas.openxmlformats.org/officeDocument/2006/relationships/oleObject"/><Relationship Id="rId3441" Target="media/image1426.wmf" Type="http://schemas.openxmlformats.org/officeDocument/2006/relationships/image"/><Relationship Id="rId3442" Target="embeddings/oleObject2003.bin" Type="http://schemas.openxmlformats.org/officeDocument/2006/relationships/oleObject"/><Relationship Id="rId3443" Target="media/image1427.wmf" Type="http://schemas.openxmlformats.org/officeDocument/2006/relationships/image"/><Relationship Id="rId3444" Target="embeddings/oleObject2004.bin" Type="http://schemas.openxmlformats.org/officeDocument/2006/relationships/oleObject"/><Relationship Id="rId3445" Target="media/image1428.wmf" Type="http://schemas.openxmlformats.org/officeDocument/2006/relationships/image"/><Relationship Id="rId3446" Target="embeddings/oleObject2005.bin" Type="http://schemas.openxmlformats.org/officeDocument/2006/relationships/oleObject"/><Relationship Id="rId3447" Target="media/image1429.wmf" Type="http://schemas.openxmlformats.org/officeDocument/2006/relationships/image"/><Relationship Id="rId3448" Target="embeddings/oleObject2006.bin" Type="http://schemas.openxmlformats.org/officeDocument/2006/relationships/oleObject"/><Relationship Id="rId3449" Target="media/image1430.wmf" Type="http://schemas.openxmlformats.org/officeDocument/2006/relationships/image"/><Relationship Id="rId345" Target="embeddings/oleObject176.bin" Type="http://schemas.openxmlformats.org/officeDocument/2006/relationships/oleObject"/><Relationship Id="rId3450" Target="embeddings/oleObject2007.bin" Type="http://schemas.openxmlformats.org/officeDocument/2006/relationships/oleObject"/><Relationship Id="rId3451" Target="media/image1431.wmf" Type="http://schemas.openxmlformats.org/officeDocument/2006/relationships/image"/><Relationship Id="rId3452" Target="embeddings/oleObject2008.bin" Type="http://schemas.openxmlformats.org/officeDocument/2006/relationships/oleObject"/><Relationship Id="rId3453" Target="media/image1432.wmf" Type="http://schemas.openxmlformats.org/officeDocument/2006/relationships/image"/><Relationship Id="rId3454" Target="embeddings/oleObject2009.bin" Type="http://schemas.openxmlformats.org/officeDocument/2006/relationships/oleObject"/><Relationship Id="rId3455" Target="media/image1433.wmf" Type="http://schemas.openxmlformats.org/officeDocument/2006/relationships/image"/><Relationship Id="rId3456" Target="embeddings/oleObject2010.bin" Type="http://schemas.openxmlformats.org/officeDocument/2006/relationships/oleObject"/><Relationship Id="rId3457" Target="media/image1434.wmf" Type="http://schemas.openxmlformats.org/officeDocument/2006/relationships/image"/><Relationship Id="rId3458" Target="embeddings/oleObject2011.bin" Type="http://schemas.openxmlformats.org/officeDocument/2006/relationships/oleObject"/><Relationship Id="rId3459" Target="media/image1435.wmf" Type="http://schemas.openxmlformats.org/officeDocument/2006/relationships/image"/><Relationship Id="rId346" Target="embeddings/oleObject177.bin" Type="http://schemas.openxmlformats.org/officeDocument/2006/relationships/oleObject"/><Relationship Id="rId3460" Target="embeddings/oleObject2012.bin" Type="http://schemas.openxmlformats.org/officeDocument/2006/relationships/oleObject"/><Relationship Id="rId3461" Target="media/image1436.wmf" Type="http://schemas.openxmlformats.org/officeDocument/2006/relationships/image"/><Relationship Id="rId3462" Target="embeddings/oleObject2013.bin" Type="http://schemas.openxmlformats.org/officeDocument/2006/relationships/oleObject"/><Relationship Id="rId3463" Target="media/image1437.wmf" Type="http://schemas.openxmlformats.org/officeDocument/2006/relationships/image"/><Relationship Id="rId3464" Target="embeddings/oleObject2014.bin" Type="http://schemas.openxmlformats.org/officeDocument/2006/relationships/oleObject"/><Relationship Id="rId3465" Target="media/image1438.wmf" Type="http://schemas.openxmlformats.org/officeDocument/2006/relationships/image"/><Relationship Id="rId3466" Target="embeddings/oleObject2015.bin" Type="http://schemas.openxmlformats.org/officeDocument/2006/relationships/oleObject"/><Relationship Id="rId3467" Target="media/image1439.wmf" Type="http://schemas.openxmlformats.org/officeDocument/2006/relationships/image"/><Relationship Id="rId3468" Target="embeddings/oleObject2016.bin" Type="http://schemas.openxmlformats.org/officeDocument/2006/relationships/oleObject"/><Relationship Id="rId3469" Target="media/image1440.wmf" Type="http://schemas.openxmlformats.org/officeDocument/2006/relationships/image"/><Relationship Id="rId347" Target="embeddings/oleObject178.bin" Type="http://schemas.openxmlformats.org/officeDocument/2006/relationships/oleObject"/><Relationship Id="rId3470" Target="embeddings/oleObject2017.bin" Type="http://schemas.openxmlformats.org/officeDocument/2006/relationships/oleObject"/><Relationship Id="rId3471" Target="media/image1441.wmf" Type="http://schemas.openxmlformats.org/officeDocument/2006/relationships/image"/><Relationship Id="rId3472" Target="embeddings/oleObject2018.bin" Type="http://schemas.openxmlformats.org/officeDocument/2006/relationships/oleObject"/><Relationship Id="rId3473" Target="media/image1442.wmf" Type="http://schemas.openxmlformats.org/officeDocument/2006/relationships/image"/><Relationship Id="rId3474" Target="embeddings/oleObject2019.bin" Type="http://schemas.openxmlformats.org/officeDocument/2006/relationships/oleObject"/><Relationship Id="rId3475" Target="media/image1443.wmf" Type="http://schemas.openxmlformats.org/officeDocument/2006/relationships/image"/><Relationship Id="rId3476" Target="embeddings/oleObject2020.bin" Type="http://schemas.openxmlformats.org/officeDocument/2006/relationships/oleObject"/><Relationship Id="rId3477" Target="media/image1444.wmf" Type="http://schemas.openxmlformats.org/officeDocument/2006/relationships/image"/><Relationship Id="rId3478" Target="embeddings/oleObject2021.bin" Type="http://schemas.openxmlformats.org/officeDocument/2006/relationships/oleObject"/><Relationship Id="rId3479" Target="media/image1445.wmf" Type="http://schemas.openxmlformats.org/officeDocument/2006/relationships/image"/><Relationship Id="rId348" Target="embeddings/oleObject179.bin" Type="http://schemas.openxmlformats.org/officeDocument/2006/relationships/oleObject"/><Relationship Id="rId3480" Target="embeddings/oleObject2022.bin" Type="http://schemas.openxmlformats.org/officeDocument/2006/relationships/oleObject"/><Relationship Id="rId3481" Target="media/image1446.wmf" Type="http://schemas.openxmlformats.org/officeDocument/2006/relationships/image"/><Relationship Id="rId3482" Target="embeddings/oleObject2023.bin" Type="http://schemas.openxmlformats.org/officeDocument/2006/relationships/oleObject"/><Relationship Id="rId3483" Target="media/image1447.wmf" Type="http://schemas.openxmlformats.org/officeDocument/2006/relationships/image"/><Relationship Id="rId3484" Target="embeddings/oleObject2024.bin" Type="http://schemas.openxmlformats.org/officeDocument/2006/relationships/oleObject"/><Relationship Id="rId3485" Target="media/image1448.wmf" Type="http://schemas.openxmlformats.org/officeDocument/2006/relationships/image"/><Relationship Id="rId3486" Target="embeddings/oleObject2025.bin" Type="http://schemas.openxmlformats.org/officeDocument/2006/relationships/oleObject"/><Relationship Id="rId3487" Target="media/image1449.wmf" Type="http://schemas.openxmlformats.org/officeDocument/2006/relationships/image"/><Relationship Id="rId3488" Target="embeddings/oleObject2026.bin" Type="http://schemas.openxmlformats.org/officeDocument/2006/relationships/oleObject"/><Relationship Id="rId3489" Target="media/image1450.wmf" Type="http://schemas.openxmlformats.org/officeDocument/2006/relationships/image"/><Relationship Id="rId349" Target="media/image163.wmf" Type="http://schemas.openxmlformats.org/officeDocument/2006/relationships/image"/><Relationship Id="rId3490" Target="embeddings/oleObject2027.bin" Type="http://schemas.openxmlformats.org/officeDocument/2006/relationships/oleObject"/><Relationship Id="rId3491" Target="media/image1451.wmf" Type="http://schemas.openxmlformats.org/officeDocument/2006/relationships/image"/><Relationship Id="rId3492" Target="embeddings/oleObject2028.bin" Type="http://schemas.openxmlformats.org/officeDocument/2006/relationships/oleObject"/><Relationship Id="rId3493" Target="media/image1452.wmf" Type="http://schemas.openxmlformats.org/officeDocument/2006/relationships/image"/><Relationship Id="rId3494" Target="embeddings/oleObject2029.bin" Type="http://schemas.openxmlformats.org/officeDocument/2006/relationships/oleObject"/><Relationship Id="rId3495" Target="media/image1453.wmf" Type="http://schemas.openxmlformats.org/officeDocument/2006/relationships/image"/><Relationship Id="rId3496" Target="embeddings/oleObject2030.bin" Type="http://schemas.openxmlformats.org/officeDocument/2006/relationships/oleObject"/><Relationship Id="rId3497" Target="media/image1454.wmf" Type="http://schemas.openxmlformats.org/officeDocument/2006/relationships/image"/><Relationship Id="rId3498" Target="embeddings/oleObject2031.bin" Type="http://schemas.openxmlformats.org/officeDocument/2006/relationships/oleObject"/><Relationship Id="rId3499" Target="media/image1455.wmf" Type="http://schemas.openxmlformats.org/officeDocument/2006/relationships/image"/><Relationship Id="rId35" Target="media/image15.wmf" Type="http://schemas.openxmlformats.org/officeDocument/2006/relationships/image"/><Relationship Id="rId350" Target="embeddings/oleObject180.bin" Type="http://schemas.openxmlformats.org/officeDocument/2006/relationships/oleObject"/><Relationship Id="rId3500" Target="embeddings/oleObject2032.bin" Type="http://schemas.openxmlformats.org/officeDocument/2006/relationships/oleObject"/><Relationship Id="rId3501" Target="media/image1456.wmf" Type="http://schemas.openxmlformats.org/officeDocument/2006/relationships/image"/><Relationship Id="rId3502" Target="embeddings/oleObject2033.bin" Type="http://schemas.openxmlformats.org/officeDocument/2006/relationships/oleObject"/><Relationship Id="rId3503" Target="media/image1457.wmf" Type="http://schemas.openxmlformats.org/officeDocument/2006/relationships/image"/><Relationship Id="rId3504" Target="embeddings/oleObject2034.bin" Type="http://schemas.openxmlformats.org/officeDocument/2006/relationships/oleObject"/><Relationship Id="rId3505" Target="media/image1458.wmf" Type="http://schemas.openxmlformats.org/officeDocument/2006/relationships/image"/><Relationship Id="rId3506" Target="embeddings/oleObject2035.bin" Type="http://schemas.openxmlformats.org/officeDocument/2006/relationships/oleObject"/><Relationship Id="rId3507" Target="media/image1459.wmf" Type="http://schemas.openxmlformats.org/officeDocument/2006/relationships/image"/><Relationship Id="rId3508" Target="embeddings/oleObject2036.bin" Type="http://schemas.openxmlformats.org/officeDocument/2006/relationships/oleObject"/><Relationship Id="rId3509" Target="media/image1460.wmf" Type="http://schemas.openxmlformats.org/officeDocument/2006/relationships/image"/><Relationship Id="rId351" Target="media/image164.png" Type="http://schemas.openxmlformats.org/officeDocument/2006/relationships/image"/><Relationship Id="rId3510" Target="embeddings/oleObject2037.bin" Type="http://schemas.openxmlformats.org/officeDocument/2006/relationships/oleObject"/><Relationship Id="rId3511" Target="media/image1461.wmf" Type="http://schemas.openxmlformats.org/officeDocument/2006/relationships/image"/><Relationship Id="rId3512" Target="embeddings/oleObject2038.bin" Type="http://schemas.openxmlformats.org/officeDocument/2006/relationships/oleObject"/><Relationship Id="rId3513" Target="media/image1462.wmf" Type="http://schemas.openxmlformats.org/officeDocument/2006/relationships/image"/><Relationship Id="rId3514" Target="embeddings/oleObject2039.bin" Type="http://schemas.openxmlformats.org/officeDocument/2006/relationships/oleObject"/><Relationship Id="rId3515" Target="media/image1463.wmf" Type="http://schemas.openxmlformats.org/officeDocument/2006/relationships/image"/><Relationship Id="rId3516" Target="embeddings/oleObject2040.bin" Type="http://schemas.openxmlformats.org/officeDocument/2006/relationships/oleObject"/><Relationship Id="rId3517" Target="media/image1464.wmf" Type="http://schemas.openxmlformats.org/officeDocument/2006/relationships/image"/><Relationship Id="rId3518" Target="embeddings/oleObject2041.bin" Type="http://schemas.openxmlformats.org/officeDocument/2006/relationships/oleObject"/><Relationship Id="rId3519" Target="media/image1465.wmf" Type="http://schemas.openxmlformats.org/officeDocument/2006/relationships/image"/><Relationship Id="rId352" Target="embeddings/oleObject181.bin" Type="http://schemas.openxmlformats.org/officeDocument/2006/relationships/oleObject"/><Relationship Id="rId3520" Target="embeddings/oleObject2042.bin" Type="http://schemas.openxmlformats.org/officeDocument/2006/relationships/oleObject"/><Relationship Id="rId3521" Target="media/image1466.wmf" Type="http://schemas.openxmlformats.org/officeDocument/2006/relationships/image"/><Relationship Id="rId3522" Target="embeddings/oleObject2043.bin" Type="http://schemas.openxmlformats.org/officeDocument/2006/relationships/oleObject"/><Relationship Id="rId3523" Target="media/image1467.wmf" Type="http://schemas.openxmlformats.org/officeDocument/2006/relationships/image"/><Relationship Id="rId3524" Target="embeddings/oleObject2044.bin" Type="http://schemas.openxmlformats.org/officeDocument/2006/relationships/oleObject"/><Relationship Id="rId3525" Target="media/image1468.wmf" Type="http://schemas.openxmlformats.org/officeDocument/2006/relationships/image"/><Relationship Id="rId3526" Target="embeddings/oleObject2045.bin" Type="http://schemas.openxmlformats.org/officeDocument/2006/relationships/oleObject"/><Relationship Id="rId3527" Target="media/image1469.wmf" Type="http://schemas.openxmlformats.org/officeDocument/2006/relationships/image"/><Relationship Id="rId3528" Target="embeddings/oleObject2046.bin" Type="http://schemas.openxmlformats.org/officeDocument/2006/relationships/oleObject"/><Relationship Id="rId3529" Target="media/image1470.wmf" Type="http://schemas.openxmlformats.org/officeDocument/2006/relationships/image"/><Relationship Id="rId353" Target="embeddings/oleObject182.bin" Type="http://schemas.openxmlformats.org/officeDocument/2006/relationships/oleObject"/><Relationship Id="rId3530" Target="embeddings/oleObject2047.bin" Type="http://schemas.openxmlformats.org/officeDocument/2006/relationships/oleObject"/><Relationship Id="rId3531" Target="media/image1471.wmf" Type="http://schemas.openxmlformats.org/officeDocument/2006/relationships/image"/><Relationship Id="rId3532" Target="embeddings/oleObject2048.bin" Type="http://schemas.openxmlformats.org/officeDocument/2006/relationships/oleObject"/><Relationship Id="rId3533" Target="media/image1472.wmf" Type="http://schemas.openxmlformats.org/officeDocument/2006/relationships/image"/><Relationship Id="rId3534" Target="embeddings/oleObject2049.bin" Type="http://schemas.openxmlformats.org/officeDocument/2006/relationships/oleObject"/><Relationship Id="rId3535" Target="media/image1473.wmf" Type="http://schemas.openxmlformats.org/officeDocument/2006/relationships/image"/><Relationship Id="rId3536" Target="embeddings/oleObject2050.bin" Type="http://schemas.openxmlformats.org/officeDocument/2006/relationships/oleObject"/><Relationship Id="rId3537" Target="media/image1474.wmf" Type="http://schemas.openxmlformats.org/officeDocument/2006/relationships/image"/><Relationship Id="rId3538" Target="embeddings/oleObject2051.bin" Type="http://schemas.openxmlformats.org/officeDocument/2006/relationships/oleObject"/><Relationship Id="rId3539" Target="media/image1475.wmf" Type="http://schemas.openxmlformats.org/officeDocument/2006/relationships/image"/><Relationship Id="rId354" Target="embeddings/oleObject183.bin" Type="http://schemas.openxmlformats.org/officeDocument/2006/relationships/oleObject"/><Relationship Id="rId3540" Target="embeddings/oleObject2052.bin" Type="http://schemas.openxmlformats.org/officeDocument/2006/relationships/oleObject"/><Relationship Id="rId3541" Target="media/image1476.wmf" Type="http://schemas.openxmlformats.org/officeDocument/2006/relationships/image"/><Relationship Id="rId3542" Target="embeddings/oleObject2053.bin" Type="http://schemas.openxmlformats.org/officeDocument/2006/relationships/oleObject"/><Relationship Id="rId3543" Target="media/image1477.png" Type="http://schemas.openxmlformats.org/officeDocument/2006/relationships/image"/><Relationship Id="rId3544" Target="media/image1478.wmf" Type="http://schemas.openxmlformats.org/officeDocument/2006/relationships/image"/><Relationship Id="rId3545" Target="embeddings/oleObject2054.bin" Type="http://schemas.openxmlformats.org/officeDocument/2006/relationships/oleObject"/><Relationship Id="rId3546" Target="media/image1479.wmf" Type="http://schemas.openxmlformats.org/officeDocument/2006/relationships/image"/><Relationship Id="rId3547" Target="embeddings/oleObject2055.bin" Type="http://schemas.openxmlformats.org/officeDocument/2006/relationships/oleObject"/><Relationship Id="rId3548" Target="media/image1480.wmf" Type="http://schemas.openxmlformats.org/officeDocument/2006/relationships/image"/><Relationship Id="rId3549" Target="embeddings/oleObject2056.bin" Type="http://schemas.openxmlformats.org/officeDocument/2006/relationships/oleObject"/><Relationship Id="rId355" Target="embeddings/oleObject184.bin" Type="http://schemas.openxmlformats.org/officeDocument/2006/relationships/oleObject"/><Relationship Id="rId3550" Target="media/image1481.wmf" Type="http://schemas.openxmlformats.org/officeDocument/2006/relationships/image"/><Relationship Id="rId3551" Target="embeddings/oleObject2057.bin" Type="http://schemas.openxmlformats.org/officeDocument/2006/relationships/oleObject"/><Relationship Id="rId3552" Target="media/image1482.png" Type="http://schemas.openxmlformats.org/officeDocument/2006/relationships/image"/><Relationship Id="rId3553" Target="media/image1483.wmf" Type="http://schemas.openxmlformats.org/officeDocument/2006/relationships/image"/><Relationship Id="rId3554" Target="embeddings/oleObject2058.bin" Type="http://schemas.openxmlformats.org/officeDocument/2006/relationships/oleObject"/><Relationship Id="rId3555" Target="media/image1484.wmf" Type="http://schemas.openxmlformats.org/officeDocument/2006/relationships/image"/><Relationship Id="rId3556" Target="embeddings/oleObject2059.bin" Type="http://schemas.openxmlformats.org/officeDocument/2006/relationships/oleObject"/><Relationship Id="rId3557" Target="media/image1485.wmf" Type="http://schemas.openxmlformats.org/officeDocument/2006/relationships/image"/><Relationship Id="rId3558" Target="embeddings/oleObject2060.bin" Type="http://schemas.openxmlformats.org/officeDocument/2006/relationships/oleObject"/><Relationship Id="rId3559" Target="media/image1486.wmf" Type="http://schemas.openxmlformats.org/officeDocument/2006/relationships/image"/><Relationship Id="rId356" Target="embeddings/oleObject185.bin" Type="http://schemas.openxmlformats.org/officeDocument/2006/relationships/oleObject"/><Relationship Id="rId3560" Target="embeddings/oleObject2061.bin" Type="http://schemas.openxmlformats.org/officeDocument/2006/relationships/oleObject"/><Relationship Id="rId3561" Target="media/image1487.wmf" Type="http://schemas.openxmlformats.org/officeDocument/2006/relationships/image"/><Relationship Id="rId3562" Target="embeddings/oleObject2062.bin" Type="http://schemas.openxmlformats.org/officeDocument/2006/relationships/oleObject"/><Relationship Id="rId3563" Target="media/image1488.wmf" Type="http://schemas.openxmlformats.org/officeDocument/2006/relationships/image"/><Relationship Id="rId3564" Target="embeddings/oleObject2063.bin" Type="http://schemas.openxmlformats.org/officeDocument/2006/relationships/oleObject"/><Relationship Id="rId3565" Target="media/image1489.wmf" Type="http://schemas.openxmlformats.org/officeDocument/2006/relationships/image"/><Relationship Id="rId3566" Target="embeddings/oleObject2064.bin" Type="http://schemas.openxmlformats.org/officeDocument/2006/relationships/oleObject"/><Relationship Id="rId3567" Target="media/image1490.wmf" Type="http://schemas.openxmlformats.org/officeDocument/2006/relationships/image"/><Relationship Id="rId3568" Target="embeddings/oleObject2065.bin" Type="http://schemas.openxmlformats.org/officeDocument/2006/relationships/oleObject"/><Relationship Id="rId3569" Target="media/image1491.wmf" Type="http://schemas.openxmlformats.org/officeDocument/2006/relationships/image"/><Relationship Id="rId357" Target="embeddings/oleObject186.bin" Type="http://schemas.openxmlformats.org/officeDocument/2006/relationships/oleObject"/><Relationship Id="rId3570" Target="embeddings/oleObject2066.bin" Type="http://schemas.openxmlformats.org/officeDocument/2006/relationships/oleObject"/><Relationship Id="rId3571" Target="media/image1492.wmf" Type="http://schemas.openxmlformats.org/officeDocument/2006/relationships/image"/><Relationship Id="rId3572" Target="embeddings/oleObject2067.bin" Type="http://schemas.openxmlformats.org/officeDocument/2006/relationships/oleObject"/><Relationship Id="rId3573" Target="media/image1493.wmf" Type="http://schemas.openxmlformats.org/officeDocument/2006/relationships/image"/><Relationship Id="rId3574" Target="embeddings/oleObject2068.bin" Type="http://schemas.openxmlformats.org/officeDocument/2006/relationships/oleObject"/><Relationship Id="rId3575" Target="media/image1494.wmf" Type="http://schemas.openxmlformats.org/officeDocument/2006/relationships/image"/><Relationship Id="rId3576" Target="embeddings/oleObject2069.bin" Type="http://schemas.openxmlformats.org/officeDocument/2006/relationships/oleObject"/><Relationship Id="rId3577" Target="media/image1495.wmf" Type="http://schemas.openxmlformats.org/officeDocument/2006/relationships/image"/><Relationship Id="rId3578" Target="embeddings/oleObject2070.bin" Type="http://schemas.openxmlformats.org/officeDocument/2006/relationships/oleObject"/><Relationship Id="rId3579" Target="media/image1496.wmf" Type="http://schemas.openxmlformats.org/officeDocument/2006/relationships/image"/><Relationship Id="rId358" Target="embeddings/oleObject187.bin" Type="http://schemas.openxmlformats.org/officeDocument/2006/relationships/oleObject"/><Relationship Id="rId3580" Target="embeddings/oleObject2071.bin" Type="http://schemas.openxmlformats.org/officeDocument/2006/relationships/oleObject"/><Relationship Id="rId3581" Target="media/image1497.wmf" Type="http://schemas.openxmlformats.org/officeDocument/2006/relationships/image"/><Relationship Id="rId3582" Target="embeddings/oleObject2072.bin" Type="http://schemas.openxmlformats.org/officeDocument/2006/relationships/oleObject"/><Relationship Id="rId3583" Target="media/image1498.wmf" Type="http://schemas.openxmlformats.org/officeDocument/2006/relationships/image"/><Relationship Id="rId3584" Target="embeddings/oleObject2073.bin" Type="http://schemas.openxmlformats.org/officeDocument/2006/relationships/oleObject"/><Relationship Id="rId3585" Target="media/image1499.wmf" Type="http://schemas.openxmlformats.org/officeDocument/2006/relationships/image"/><Relationship Id="rId3586" Target="embeddings/oleObject2074.bin" Type="http://schemas.openxmlformats.org/officeDocument/2006/relationships/oleObject"/><Relationship Id="rId3587" Target="media/image1500.wmf" Type="http://schemas.openxmlformats.org/officeDocument/2006/relationships/image"/><Relationship Id="rId3588" Target="embeddings/oleObject2075.bin" Type="http://schemas.openxmlformats.org/officeDocument/2006/relationships/oleObject"/><Relationship Id="rId3589" Target="media/image1501.wmf" Type="http://schemas.openxmlformats.org/officeDocument/2006/relationships/image"/><Relationship Id="rId359" Target="media/image165.wmf" Type="http://schemas.openxmlformats.org/officeDocument/2006/relationships/image"/><Relationship Id="rId3590" Target="embeddings/oleObject2076.bin" Type="http://schemas.openxmlformats.org/officeDocument/2006/relationships/oleObject"/><Relationship Id="rId3591" Target="media/image1502.wmf" Type="http://schemas.openxmlformats.org/officeDocument/2006/relationships/image"/><Relationship Id="rId3592" Target="embeddings/oleObject2077.bin" Type="http://schemas.openxmlformats.org/officeDocument/2006/relationships/oleObject"/><Relationship Id="rId3593" Target="media/image1503.wmf" Type="http://schemas.openxmlformats.org/officeDocument/2006/relationships/image"/><Relationship Id="rId3594" Target="embeddings/oleObject2078.bin" Type="http://schemas.openxmlformats.org/officeDocument/2006/relationships/oleObject"/><Relationship Id="rId3595" Target="media/image1504.wmf" Type="http://schemas.openxmlformats.org/officeDocument/2006/relationships/image"/><Relationship Id="rId3596" Target="embeddings/oleObject2079.bin" Type="http://schemas.openxmlformats.org/officeDocument/2006/relationships/oleObject"/><Relationship Id="rId3597" Target="media/image1505.wmf" Type="http://schemas.openxmlformats.org/officeDocument/2006/relationships/image"/><Relationship Id="rId3598" Target="embeddings/oleObject2080.bin" Type="http://schemas.openxmlformats.org/officeDocument/2006/relationships/oleObject"/><Relationship Id="rId3599" Target="media/image1506.wmf" Type="http://schemas.openxmlformats.org/officeDocument/2006/relationships/image"/><Relationship Id="rId36" Target="embeddings/oleObject14.bin" Type="http://schemas.openxmlformats.org/officeDocument/2006/relationships/oleObject"/><Relationship Id="rId360" Target="embeddings/oleObject188.bin" Type="http://schemas.openxmlformats.org/officeDocument/2006/relationships/oleObject"/><Relationship Id="rId3600" Target="embeddings/oleObject2081.bin" Type="http://schemas.openxmlformats.org/officeDocument/2006/relationships/oleObject"/><Relationship Id="rId3601" Target="media/image1507.wmf" Type="http://schemas.openxmlformats.org/officeDocument/2006/relationships/image"/><Relationship Id="rId3602" Target="embeddings/oleObject2082.bin" Type="http://schemas.openxmlformats.org/officeDocument/2006/relationships/oleObject"/><Relationship Id="rId3603" Target="media/image1508.wmf" Type="http://schemas.openxmlformats.org/officeDocument/2006/relationships/image"/><Relationship Id="rId3604" Target="embeddings/oleObject2083.bin" Type="http://schemas.openxmlformats.org/officeDocument/2006/relationships/oleObject"/><Relationship Id="rId3605" Target="media/image1509.wmf" Type="http://schemas.openxmlformats.org/officeDocument/2006/relationships/image"/><Relationship Id="rId3606" Target="embeddings/oleObject2084.bin" Type="http://schemas.openxmlformats.org/officeDocument/2006/relationships/oleObject"/><Relationship Id="rId3607" Target="media/image1510.wmf" Type="http://schemas.openxmlformats.org/officeDocument/2006/relationships/image"/><Relationship Id="rId3608" Target="embeddings/oleObject2085.bin" Type="http://schemas.openxmlformats.org/officeDocument/2006/relationships/oleObject"/><Relationship Id="rId3609" Target="media/image1511.wmf" Type="http://schemas.openxmlformats.org/officeDocument/2006/relationships/image"/><Relationship Id="rId361" Target="embeddings/oleObject189.bin" Type="http://schemas.openxmlformats.org/officeDocument/2006/relationships/oleObject"/><Relationship Id="rId3610" Target="embeddings/oleObject2086.bin" Type="http://schemas.openxmlformats.org/officeDocument/2006/relationships/oleObject"/><Relationship Id="rId3611" Target="media/image1512.wmf" Type="http://schemas.openxmlformats.org/officeDocument/2006/relationships/image"/><Relationship Id="rId3612" Target="embeddings/oleObject2087.bin" Type="http://schemas.openxmlformats.org/officeDocument/2006/relationships/oleObject"/><Relationship Id="rId3613" Target="media/image1513.wmf" Type="http://schemas.openxmlformats.org/officeDocument/2006/relationships/image"/><Relationship Id="rId3614" Target="embeddings/oleObject2088.bin" Type="http://schemas.openxmlformats.org/officeDocument/2006/relationships/oleObject"/><Relationship Id="rId3615" Target="media/image1514.wmf" Type="http://schemas.openxmlformats.org/officeDocument/2006/relationships/image"/><Relationship Id="rId3616" Target="embeddings/oleObject2089.bin" Type="http://schemas.openxmlformats.org/officeDocument/2006/relationships/oleObject"/><Relationship Id="rId3617" Target="media/image1515.wmf" Type="http://schemas.openxmlformats.org/officeDocument/2006/relationships/image"/><Relationship Id="rId3618" Target="embeddings/oleObject2090.bin" Type="http://schemas.openxmlformats.org/officeDocument/2006/relationships/oleObject"/><Relationship Id="rId3619" Target="media/image1516.wmf" Type="http://schemas.openxmlformats.org/officeDocument/2006/relationships/image"/><Relationship Id="rId362" Target="embeddings/oleObject190.bin" Type="http://schemas.openxmlformats.org/officeDocument/2006/relationships/oleObject"/><Relationship Id="rId3620" Target="embeddings/oleObject2091.bin" Type="http://schemas.openxmlformats.org/officeDocument/2006/relationships/oleObject"/><Relationship Id="rId3621" Target="media/image1517.wmf" Type="http://schemas.openxmlformats.org/officeDocument/2006/relationships/image"/><Relationship Id="rId3622" Target="embeddings/oleObject2092.bin" Type="http://schemas.openxmlformats.org/officeDocument/2006/relationships/oleObject"/><Relationship Id="rId3623" Target="media/image1518.wmf" Type="http://schemas.openxmlformats.org/officeDocument/2006/relationships/image"/><Relationship Id="rId3624" Target="embeddings/oleObject2093.bin" Type="http://schemas.openxmlformats.org/officeDocument/2006/relationships/oleObject"/><Relationship Id="rId3625" Target="media/image1519.wmf" Type="http://schemas.openxmlformats.org/officeDocument/2006/relationships/image"/><Relationship Id="rId3626" Target="embeddings/oleObject2094.bin" Type="http://schemas.openxmlformats.org/officeDocument/2006/relationships/oleObject"/><Relationship Id="rId3627" Target="media/image1520.wmf" Type="http://schemas.openxmlformats.org/officeDocument/2006/relationships/image"/><Relationship Id="rId3628" Target="embeddings/oleObject2095.bin" Type="http://schemas.openxmlformats.org/officeDocument/2006/relationships/oleObject"/><Relationship Id="rId3629" Target="media/image1521.wmf" Type="http://schemas.openxmlformats.org/officeDocument/2006/relationships/image"/><Relationship Id="rId363" Target="embeddings/oleObject191.bin" Type="http://schemas.openxmlformats.org/officeDocument/2006/relationships/oleObject"/><Relationship Id="rId3630" Target="embeddings/oleObject2096.bin" Type="http://schemas.openxmlformats.org/officeDocument/2006/relationships/oleObject"/><Relationship Id="rId3631" Target="media/image1522.wmf" Type="http://schemas.openxmlformats.org/officeDocument/2006/relationships/image"/><Relationship Id="rId3632" Target="embeddings/oleObject2097.bin" Type="http://schemas.openxmlformats.org/officeDocument/2006/relationships/oleObject"/><Relationship Id="rId3633" Target="media/image1523.wmf" Type="http://schemas.openxmlformats.org/officeDocument/2006/relationships/image"/><Relationship Id="rId3634" Target="embeddings/oleObject2098.bin" Type="http://schemas.openxmlformats.org/officeDocument/2006/relationships/oleObject"/><Relationship Id="rId3635" Target="media/image1524.wmf" Type="http://schemas.openxmlformats.org/officeDocument/2006/relationships/image"/><Relationship Id="rId3636" Target="embeddings/oleObject2099.bin" Type="http://schemas.openxmlformats.org/officeDocument/2006/relationships/oleObject"/><Relationship Id="rId3637" Target="media/image1525.wmf" Type="http://schemas.openxmlformats.org/officeDocument/2006/relationships/image"/><Relationship Id="rId3638" Target="embeddings/oleObject2100.bin" Type="http://schemas.openxmlformats.org/officeDocument/2006/relationships/oleObject"/><Relationship Id="rId3639" Target="media/image1526.wmf" Type="http://schemas.openxmlformats.org/officeDocument/2006/relationships/image"/><Relationship Id="rId364" Target="embeddings/oleObject192.bin" Type="http://schemas.openxmlformats.org/officeDocument/2006/relationships/oleObject"/><Relationship Id="rId3640" Target="embeddings/oleObject2101.bin" Type="http://schemas.openxmlformats.org/officeDocument/2006/relationships/oleObject"/><Relationship Id="rId3641" Target="media/image1527.wmf" Type="http://schemas.openxmlformats.org/officeDocument/2006/relationships/image"/><Relationship Id="rId3642" Target="embeddings/oleObject2102.bin" Type="http://schemas.openxmlformats.org/officeDocument/2006/relationships/oleObject"/><Relationship Id="rId3643" Target="media/image1528.wmf" Type="http://schemas.openxmlformats.org/officeDocument/2006/relationships/image"/><Relationship Id="rId3644" Target="embeddings/oleObject2103.bin" Type="http://schemas.openxmlformats.org/officeDocument/2006/relationships/oleObject"/><Relationship Id="rId3645" Target="media/image1529.wmf" Type="http://schemas.openxmlformats.org/officeDocument/2006/relationships/image"/><Relationship Id="rId3646" Target="embeddings/oleObject2104.bin" Type="http://schemas.openxmlformats.org/officeDocument/2006/relationships/oleObject"/><Relationship Id="rId3647" Target="media/image1530.wmf" Type="http://schemas.openxmlformats.org/officeDocument/2006/relationships/image"/><Relationship Id="rId3648" Target="embeddings/oleObject2105.bin" Type="http://schemas.openxmlformats.org/officeDocument/2006/relationships/oleObject"/><Relationship Id="rId3649" Target="media/image1531.wmf" Type="http://schemas.openxmlformats.org/officeDocument/2006/relationships/image"/><Relationship Id="rId365" Target="embeddings/oleObject193.bin" Type="http://schemas.openxmlformats.org/officeDocument/2006/relationships/oleObject"/><Relationship Id="rId3650" Target="embeddings/oleObject2106.bin" Type="http://schemas.openxmlformats.org/officeDocument/2006/relationships/oleObject"/><Relationship Id="rId3651" Target="media/image1532.png" Type="http://schemas.openxmlformats.org/officeDocument/2006/relationships/image"/><Relationship Id="rId3652" Target="media/image1533.wmf" Type="http://schemas.openxmlformats.org/officeDocument/2006/relationships/image"/><Relationship Id="rId3653" Target="embeddings/oleObject2107.bin" Type="http://schemas.openxmlformats.org/officeDocument/2006/relationships/oleObject"/><Relationship Id="rId3654" Target="media/image1534.wmf" Type="http://schemas.openxmlformats.org/officeDocument/2006/relationships/image"/><Relationship Id="rId3655" Target="embeddings/oleObject2108.bin" Type="http://schemas.openxmlformats.org/officeDocument/2006/relationships/oleObject"/><Relationship Id="rId3656" Target="media/image1535.wmf" Type="http://schemas.openxmlformats.org/officeDocument/2006/relationships/image"/><Relationship Id="rId3657" Target="embeddings/oleObject2109.bin" Type="http://schemas.openxmlformats.org/officeDocument/2006/relationships/oleObject"/><Relationship Id="rId3658" Target="media/image1536.wmf" Type="http://schemas.openxmlformats.org/officeDocument/2006/relationships/image"/><Relationship Id="rId3659" Target="embeddings/oleObject2110.bin" Type="http://schemas.openxmlformats.org/officeDocument/2006/relationships/oleObject"/><Relationship Id="rId366" Target="embeddings/oleObject194.bin" Type="http://schemas.openxmlformats.org/officeDocument/2006/relationships/oleObject"/><Relationship Id="rId3660" Target="media/image1537.png" Type="http://schemas.openxmlformats.org/officeDocument/2006/relationships/image"/><Relationship Id="rId3661" Target="media/image1538.png" Type="http://schemas.openxmlformats.org/officeDocument/2006/relationships/image"/><Relationship Id="rId3662" Target="media/image1539.wmf" Type="http://schemas.openxmlformats.org/officeDocument/2006/relationships/image"/><Relationship Id="rId3663" Target="embeddings/oleObject2111.bin" Type="http://schemas.openxmlformats.org/officeDocument/2006/relationships/oleObject"/><Relationship Id="rId3664" Target="media/image1540.wmf" Type="http://schemas.openxmlformats.org/officeDocument/2006/relationships/image"/><Relationship Id="rId3665" Target="embeddings/oleObject2112.bin" Type="http://schemas.openxmlformats.org/officeDocument/2006/relationships/oleObject"/><Relationship Id="rId3666" Target="media/image1541.wmf" Type="http://schemas.openxmlformats.org/officeDocument/2006/relationships/image"/><Relationship Id="rId3667" Target="embeddings/oleObject2113.bin" Type="http://schemas.openxmlformats.org/officeDocument/2006/relationships/oleObject"/><Relationship Id="rId3668" Target="media/image1542.wmf" Type="http://schemas.openxmlformats.org/officeDocument/2006/relationships/image"/><Relationship Id="rId3669" Target="embeddings/oleObject2114.bin" Type="http://schemas.openxmlformats.org/officeDocument/2006/relationships/oleObject"/><Relationship Id="rId367" Target="media/image166.wmf" Type="http://schemas.openxmlformats.org/officeDocument/2006/relationships/image"/><Relationship Id="rId3670" Target="media/image1543.wmf" Type="http://schemas.openxmlformats.org/officeDocument/2006/relationships/image"/><Relationship Id="rId3671" Target="embeddings/oleObject2115.bin" Type="http://schemas.openxmlformats.org/officeDocument/2006/relationships/oleObject"/><Relationship Id="rId3672" Target="media/image1544.wmf" Type="http://schemas.openxmlformats.org/officeDocument/2006/relationships/image"/><Relationship Id="rId3673" Target="embeddings/oleObject2116.bin" Type="http://schemas.openxmlformats.org/officeDocument/2006/relationships/oleObject"/><Relationship Id="rId3674" Target="media/image1545.wmf" Type="http://schemas.openxmlformats.org/officeDocument/2006/relationships/image"/><Relationship Id="rId3675" Target="embeddings/oleObject2117.bin" Type="http://schemas.openxmlformats.org/officeDocument/2006/relationships/oleObject"/><Relationship Id="rId3676" Target="media/image1546.wmf" Type="http://schemas.openxmlformats.org/officeDocument/2006/relationships/image"/><Relationship Id="rId3677" Target="embeddings/oleObject2118.bin" Type="http://schemas.openxmlformats.org/officeDocument/2006/relationships/oleObject"/><Relationship Id="rId3678" Target="media/image1547.wmf" Type="http://schemas.openxmlformats.org/officeDocument/2006/relationships/image"/><Relationship Id="rId3679" Target="embeddings/oleObject2119.bin" Type="http://schemas.openxmlformats.org/officeDocument/2006/relationships/oleObject"/><Relationship Id="rId368" Target="embeddings/oleObject195.bin" Type="http://schemas.openxmlformats.org/officeDocument/2006/relationships/oleObject"/><Relationship Id="rId3680" Target="media/image1548.wmf" Type="http://schemas.openxmlformats.org/officeDocument/2006/relationships/image"/><Relationship Id="rId3681" Target="embeddings/oleObject2120.bin" Type="http://schemas.openxmlformats.org/officeDocument/2006/relationships/oleObject"/><Relationship Id="rId3682" Target="media/image1549.wmf" Type="http://schemas.openxmlformats.org/officeDocument/2006/relationships/image"/><Relationship Id="rId3683" Target="embeddings/oleObject2121.bin" Type="http://schemas.openxmlformats.org/officeDocument/2006/relationships/oleObject"/><Relationship Id="rId3684" Target="media/image1550.png" Type="http://schemas.openxmlformats.org/officeDocument/2006/relationships/image"/><Relationship Id="rId3685" Target="media/image1551.wmf" Type="http://schemas.openxmlformats.org/officeDocument/2006/relationships/image"/><Relationship Id="rId3686" Target="embeddings/oleObject2122.bin" Type="http://schemas.openxmlformats.org/officeDocument/2006/relationships/oleObject"/><Relationship Id="rId3687" Target="media/image1552.wmf" Type="http://schemas.openxmlformats.org/officeDocument/2006/relationships/image"/><Relationship Id="rId3688" Target="embeddings/oleObject2123.bin" Type="http://schemas.openxmlformats.org/officeDocument/2006/relationships/oleObject"/><Relationship Id="rId3689" Target="media/image1553.png" Type="http://schemas.openxmlformats.org/officeDocument/2006/relationships/image"/><Relationship Id="rId369" Target="embeddings/oleObject196.bin" Type="http://schemas.openxmlformats.org/officeDocument/2006/relationships/oleObject"/><Relationship Id="rId3690" Target="media/image1554.wmf" Type="http://schemas.openxmlformats.org/officeDocument/2006/relationships/image"/><Relationship Id="rId3691" Target="embeddings/oleObject2124.bin" Type="http://schemas.openxmlformats.org/officeDocument/2006/relationships/oleObject"/><Relationship Id="rId3692" Target="media/image1555.wmf" Type="http://schemas.openxmlformats.org/officeDocument/2006/relationships/image"/><Relationship Id="rId3693" Target="embeddings/oleObject2125.bin" Type="http://schemas.openxmlformats.org/officeDocument/2006/relationships/oleObject"/><Relationship Id="rId3694" Target="media/image1556.wmf" Type="http://schemas.openxmlformats.org/officeDocument/2006/relationships/image"/><Relationship Id="rId3695" Target="embeddings/oleObject2126.bin" Type="http://schemas.openxmlformats.org/officeDocument/2006/relationships/oleObject"/><Relationship Id="rId3696" Target="media/image1557.wmf" Type="http://schemas.openxmlformats.org/officeDocument/2006/relationships/image"/><Relationship Id="rId3697" Target="embeddings/oleObject2127.bin" Type="http://schemas.openxmlformats.org/officeDocument/2006/relationships/oleObject"/><Relationship Id="rId3698" Target="media/image1558.wmf" Type="http://schemas.openxmlformats.org/officeDocument/2006/relationships/image"/><Relationship Id="rId3699" Target="embeddings/oleObject2128.bin" Type="http://schemas.openxmlformats.org/officeDocument/2006/relationships/oleObject"/><Relationship Id="rId37" Target="media/image16.wmf" Type="http://schemas.openxmlformats.org/officeDocument/2006/relationships/image"/><Relationship Id="rId370" Target="media/image167.wmf" Type="http://schemas.openxmlformats.org/officeDocument/2006/relationships/image"/><Relationship Id="rId3700" Target="media/image1559.wmf" Type="http://schemas.openxmlformats.org/officeDocument/2006/relationships/image"/><Relationship Id="rId3701" Target="embeddings/oleObject2129.bin" Type="http://schemas.openxmlformats.org/officeDocument/2006/relationships/oleObject"/><Relationship Id="rId3702" Target="media/image1560.wmf" Type="http://schemas.openxmlformats.org/officeDocument/2006/relationships/image"/><Relationship Id="rId3703" Target="embeddings/oleObject2130.bin" Type="http://schemas.openxmlformats.org/officeDocument/2006/relationships/oleObject"/><Relationship Id="rId3704" Target="media/image1561.wmf" Type="http://schemas.openxmlformats.org/officeDocument/2006/relationships/image"/><Relationship Id="rId3705" Target="embeddings/oleObject2131.bin" Type="http://schemas.openxmlformats.org/officeDocument/2006/relationships/oleObject"/><Relationship Id="rId3706" Target="media/image1562.wmf" Type="http://schemas.openxmlformats.org/officeDocument/2006/relationships/image"/><Relationship Id="rId3707" Target="embeddings/oleObject2132.bin" Type="http://schemas.openxmlformats.org/officeDocument/2006/relationships/oleObject"/><Relationship Id="rId3708" Target="media/image1563.wmf" Type="http://schemas.openxmlformats.org/officeDocument/2006/relationships/image"/><Relationship Id="rId3709" Target="embeddings/oleObject2133.bin" Type="http://schemas.openxmlformats.org/officeDocument/2006/relationships/oleObject"/><Relationship Id="rId371" Target="embeddings/oleObject197.bin" Type="http://schemas.openxmlformats.org/officeDocument/2006/relationships/oleObject"/><Relationship Id="rId3710" Target="media/image1564.wmf" Type="http://schemas.openxmlformats.org/officeDocument/2006/relationships/image"/><Relationship Id="rId3711" Target="embeddings/oleObject2134.bin" Type="http://schemas.openxmlformats.org/officeDocument/2006/relationships/oleObject"/><Relationship Id="rId3712" Target="media/image1565.wmf" Type="http://schemas.openxmlformats.org/officeDocument/2006/relationships/image"/><Relationship Id="rId3713" Target="embeddings/oleObject2135.bin" Type="http://schemas.openxmlformats.org/officeDocument/2006/relationships/oleObject"/><Relationship Id="rId3714" Target="media/image1566.wmf" Type="http://schemas.openxmlformats.org/officeDocument/2006/relationships/image"/><Relationship Id="rId3715" Target="embeddings/oleObject2136.bin" Type="http://schemas.openxmlformats.org/officeDocument/2006/relationships/oleObject"/><Relationship Id="rId3716" Target="media/image1567.wmf" Type="http://schemas.openxmlformats.org/officeDocument/2006/relationships/image"/><Relationship Id="rId3717" Target="embeddings/oleObject2137.bin" Type="http://schemas.openxmlformats.org/officeDocument/2006/relationships/oleObject"/><Relationship Id="rId3718" Target="media/image1568.wmf" Type="http://schemas.openxmlformats.org/officeDocument/2006/relationships/image"/><Relationship Id="rId3719" Target="embeddings/oleObject2138.bin" Type="http://schemas.openxmlformats.org/officeDocument/2006/relationships/oleObject"/><Relationship Id="rId372" Target="embeddings/oleObject198.bin" Type="http://schemas.openxmlformats.org/officeDocument/2006/relationships/oleObject"/><Relationship Id="rId3720" Target="media/image1569.wmf" Type="http://schemas.openxmlformats.org/officeDocument/2006/relationships/image"/><Relationship Id="rId3721" Target="embeddings/oleObject2139.bin" Type="http://schemas.openxmlformats.org/officeDocument/2006/relationships/oleObject"/><Relationship Id="rId3722" Target="media/image1570.wmf" Type="http://schemas.openxmlformats.org/officeDocument/2006/relationships/image"/><Relationship Id="rId3723" Target="embeddings/oleObject2140.bin" Type="http://schemas.openxmlformats.org/officeDocument/2006/relationships/oleObject"/><Relationship Id="rId3724" Target="media/image1571.wmf" Type="http://schemas.openxmlformats.org/officeDocument/2006/relationships/image"/><Relationship Id="rId3725" Target="embeddings/oleObject2141.bin" Type="http://schemas.openxmlformats.org/officeDocument/2006/relationships/oleObject"/><Relationship Id="rId3726" Target="media/image1572.wmf" Type="http://schemas.openxmlformats.org/officeDocument/2006/relationships/image"/><Relationship Id="rId3727" Target="embeddings/oleObject2142.bin" Type="http://schemas.openxmlformats.org/officeDocument/2006/relationships/oleObject"/><Relationship Id="rId3728" Target="media/image1573.wmf" Type="http://schemas.openxmlformats.org/officeDocument/2006/relationships/image"/><Relationship Id="rId3729" Target="embeddings/oleObject2143.bin" Type="http://schemas.openxmlformats.org/officeDocument/2006/relationships/oleObject"/><Relationship Id="rId373" Target="embeddings/oleObject199.bin" Type="http://schemas.openxmlformats.org/officeDocument/2006/relationships/oleObject"/><Relationship Id="rId3730" Target="media/image1574.wmf" Type="http://schemas.openxmlformats.org/officeDocument/2006/relationships/image"/><Relationship Id="rId3731" Target="embeddings/oleObject2144.bin" Type="http://schemas.openxmlformats.org/officeDocument/2006/relationships/oleObject"/><Relationship Id="rId3732" Target="media/image1575.wmf" Type="http://schemas.openxmlformats.org/officeDocument/2006/relationships/image"/><Relationship Id="rId3733" Target="embeddings/oleObject2145.bin" Type="http://schemas.openxmlformats.org/officeDocument/2006/relationships/oleObject"/><Relationship Id="rId3734" Target="media/image1576.wmf" Type="http://schemas.openxmlformats.org/officeDocument/2006/relationships/image"/><Relationship Id="rId3735" Target="embeddings/oleObject2146.bin" Type="http://schemas.openxmlformats.org/officeDocument/2006/relationships/oleObject"/><Relationship Id="rId3736" Target="media/image1577.wmf" Type="http://schemas.openxmlformats.org/officeDocument/2006/relationships/image"/><Relationship Id="rId3737" Target="embeddings/oleObject2147.bin" Type="http://schemas.openxmlformats.org/officeDocument/2006/relationships/oleObject"/><Relationship Id="rId3738" Target="media/image1578.wmf" Type="http://schemas.openxmlformats.org/officeDocument/2006/relationships/image"/><Relationship Id="rId3739" Target="embeddings/oleObject2148.bin" Type="http://schemas.openxmlformats.org/officeDocument/2006/relationships/oleObject"/><Relationship Id="rId374" Target="embeddings/oleObject200.bin" Type="http://schemas.openxmlformats.org/officeDocument/2006/relationships/oleObject"/><Relationship Id="rId3740" Target="media/image1579.wmf" Type="http://schemas.openxmlformats.org/officeDocument/2006/relationships/image"/><Relationship Id="rId3741" Target="embeddings/oleObject2149.bin" Type="http://schemas.openxmlformats.org/officeDocument/2006/relationships/oleObject"/><Relationship Id="rId3742" Target="media/image1580.wmf" Type="http://schemas.openxmlformats.org/officeDocument/2006/relationships/image"/><Relationship Id="rId3743" Target="embeddings/oleObject2150.bin" Type="http://schemas.openxmlformats.org/officeDocument/2006/relationships/oleObject"/><Relationship Id="rId3744" Target="media/image1581.wmf" Type="http://schemas.openxmlformats.org/officeDocument/2006/relationships/image"/><Relationship Id="rId3745" Target="embeddings/oleObject2151.bin" Type="http://schemas.openxmlformats.org/officeDocument/2006/relationships/oleObject"/><Relationship Id="rId3746" Target="media/image1582.wmf" Type="http://schemas.openxmlformats.org/officeDocument/2006/relationships/image"/><Relationship Id="rId3747" Target="embeddings/oleObject2152.bin" Type="http://schemas.openxmlformats.org/officeDocument/2006/relationships/oleObject"/><Relationship Id="rId3748" Target="media/image1583.wmf" Type="http://schemas.openxmlformats.org/officeDocument/2006/relationships/image"/><Relationship Id="rId3749" Target="embeddings/oleObject2153.bin" Type="http://schemas.openxmlformats.org/officeDocument/2006/relationships/oleObject"/><Relationship Id="rId375" Target="embeddings/oleObject201.bin" Type="http://schemas.openxmlformats.org/officeDocument/2006/relationships/oleObject"/><Relationship Id="rId3750" Target="media/image1584.wmf" Type="http://schemas.openxmlformats.org/officeDocument/2006/relationships/image"/><Relationship Id="rId3751" Target="embeddings/oleObject2154.bin" Type="http://schemas.openxmlformats.org/officeDocument/2006/relationships/oleObject"/><Relationship Id="rId3752" Target="media/image1585.wmf" Type="http://schemas.openxmlformats.org/officeDocument/2006/relationships/image"/><Relationship Id="rId3753" Target="embeddings/oleObject2155.bin" Type="http://schemas.openxmlformats.org/officeDocument/2006/relationships/oleObject"/><Relationship Id="rId3754" Target="media/image1586.wmf" Type="http://schemas.openxmlformats.org/officeDocument/2006/relationships/image"/><Relationship Id="rId3755" Target="embeddings/oleObject2156.bin" Type="http://schemas.openxmlformats.org/officeDocument/2006/relationships/oleObject"/><Relationship Id="rId3756" Target="media/image1587.wmf" Type="http://schemas.openxmlformats.org/officeDocument/2006/relationships/image"/><Relationship Id="rId3757" Target="embeddings/oleObject2157.bin" Type="http://schemas.openxmlformats.org/officeDocument/2006/relationships/oleObject"/><Relationship Id="rId3758" Target="media/image1588.wmf" Type="http://schemas.openxmlformats.org/officeDocument/2006/relationships/image"/><Relationship Id="rId3759" Target="embeddings/oleObject2158.bin" Type="http://schemas.openxmlformats.org/officeDocument/2006/relationships/oleObject"/><Relationship Id="rId376" Target="embeddings/oleObject202.bin" Type="http://schemas.openxmlformats.org/officeDocument/2006/relationships/oleObject"/><Relationship Id="rId3760" Target="media/image1589.wmf" Type="http://schemas.openxmlformats.org/officeDocument/2006/relationships/image"/><Relationship Id="rId3761" Target="embeddings/oleObject2159.bin" Type="http://schemas.openxmlformats.org/officeDocument/2006/relationships/oleObject"/><Relationship Id="rId3762" Target="media/image1590.wmf" Type="http://schemas.openxmlformats.org/officeDocument/2006/relationships/image"/><Relationship Id="rId3763" Target="embeddings/oleObject2160.bin" Type="http://schemas.openxmlformats.org/officeDocument/2006/relationships/oleObject"/><Relationship Id="rId3764" Target="media/image1591.wmf" Type="http://schemas.openxmlformats.org/officeDocument/2006/relationships/image"/><Relationship Id="rId3765" Target="embeddings/oleObject2161.bin" Type="http://schemas.openxmlformats.org/officeDocument/2006/relationships/oleObject"/><Relationship Id="rId3766" Target="media/image1592.wmf" Type="http://schemas.openxmlformats.org/officeDocument/2006/relationships/image"/><Relationship Id="rId3767" Target="embeddings/oleObject2162.bin" Type="http://schemas.openxmlformats.org/officeDocument/2006/relationships/oleObject"/><Relationship Id="rId3768" Target="media/image1593.wmf" Type="http://schemas.openxmlformats.org/officeDocument/2006/relationships/image"/><Relationship Id="rId3769" Target="embeddings/oleObject2163.bin" Type="http://schemas.openxmlformats.org/officeDocument/2006/relationships/oleObject"/><Relationship Id="rId377" Target="embeddings/oleObject203.bin" Type="http://schemas.openxmlformats.org/officeDocument/2006/relationships/oleObject"/><Relationship Id="rId3770" Target="media/image1594.wmf" Type="http://schemas.openxmlformats.org/officeDocument/2006/relationships/image"/><Relationship Id="rId3771" Target="embeddings/oleObject2164.bin" Type="http://schemas.openxmlformats.org/officeDocument/2006/relationships/oleObject"/><Relationship Id="rId3772" Target="media/image1595.wmf" Type="http://schemas.openxmlformats.org/officeDocument/2006/relationships/image"/><Relationship Id="rId3773" Target="embeddings/oleObject2165.bin" Type="http://schemas.openxmlformats.org/officeDocument/2006/relationships/oleObject"/><Relationship Id="rId3774" Target="media/image1596.wmf" Type="http://schemas.openxmlformats.org/officeDocument/2006/relationships/image"/><Relationship Id="rId3775" Target="embeddings/oleObject2166.bin" Type="http://schemas.openxmlformats.org/officeDocument/2006/relationships/oleObject"/><Relationship Id="rId3776" Target="media/image1597.wmf" Type="http://schemas.openxmlformats.org/officeDocument/2006/relationships/image"/><Relationship Id="rId3777" Target="embeddings/oleObject2167.bin" Type="http://schemas.openxmlformats.org/officeDocument/2006/relationships/oleObject"/><Relationship Id="rId3778" Target="media/image1598.wmf" Type="http://schemas.openxmlformats.org/officeDocument/2006/relationships/image"/><Relationship Id="rId3779" Target="embeddings/oleObject2168.bin" Type="http://schemas.openxmlformats.org/officeDocument/2006/relationships/oleObject"/><Relationship Id="rId378" Target="embeddings/oleObject204.bin" Type="http://schemas.openxmlformats.org/officeDocument/2006/relationships/oleObject"/><Relationship Id="rId3780" Target="media/image1599.wmf" Type="http://schemas.openxmlformats.org/officeDocument/2006/relationships/image"/><Relationship Id="rId3781" Target="embeddings/oleObject2169.bin" Type="http://schemas.openxmlformats.org/officeDocument/2006/relationships/oleObject"/><Relationship Id="rId3782" Target="media/image1600.wmf" Type="http://schemas.openxmlformats.org/officeDocument/2006/relationships/image"/><Relationship Id="rId3783" Target="embeddings/oleObject2170.bin" Type="http://schemas.openxmlformats.org/officeDocument/2006/relationships/oleObject"/><Relationship Id="rId3784" Target="media/image1601.wmf" Type="http://schemas.openxmlformats.org/officeDocument/2006/relationships/image"/><Relationship Id="rId3785" Target="embeddings/oleObject2171.bin" Type="http://schemas.openxmlformats.org/officeDocument/2006/relationships/oleObject"/><Relationship Id="rId3786" Target="media/image1602.wmf" Type="http://schemas.openxmlformats.org/officeDocument/2006/relationships/image"/><Relationship Id="rId3787" Target="embeddings/oleObject2172.bin" Type="http://schemas.openxmlformats.org/officeDocument/2006/relationships/oleObject"/><Relationship Id="rId3788" Target="media/image1603.wmf" Type="http://schemas.openxmlformats.org/officeDocument/2006/relationships/image"/><Relationship Id="rId3789" Target="embeddings/oleObject2173.bin" Type="http://schemas.openxmlformats.org/officeDocument/2006/relationships/oleObject"/><Relationship Id="rId379" Target="embeddings/oleObject205.bin" Type="http://schemas.openxmlformats.org/officeDocument/2006/relationships/oleObject"/><Relationship Id="rId3790" Target="media/image1604.wmf" Type="http://schemas.openxmlformats.org/officeDocument/2006/relationships/image"/><Relationship Id="rId3791" Target="embeddings/oleObject2174.bin" Type="http://schemas.openxmlformats.org/officeDocument/2006/relationships/oleObject"/><Relationship Id="rId3792" Target="media/image1605.wmf" Type="http://schemas.openxmlformats.org/officeDocument/2006/relationships/image"/><Relationship Id="rId3793" Target="embeddings/oleObject2175.bin" Type="http://schemas.openxmlformats.org/officeDocument/2006/relationships/oleObject"/><Relationship Id="rId3794" Target="media/image1606.wmf" Type="http://schemas.openxmlformats.org/officeDocument/2006/relationships/image"/><Relationship Id="rId3795" Target="embeddings/oleObject2176.bin" Type="http://schemas.openxmlformats.org/officeDocument/2006/relationships/oleObject"/><Relationship Id="rId3796" Target="media/image1607.wmf" Type="http://schemas.openxmlformats.org/officeDocument/2006/relationships/image"/><Relationship Id="rId3797" Target="embeddings/oleObject2177.bin" Type="http://schemas.openxmlformats.org/officeDocument/2006/relationships/oleObject"/><Relationship Id="rId3798" Target="media/image1608.wmf" Type="http://schemas.openxmlformats.org/officeDocument/2006/relationships/image"/><Relationship Id="rId3799" Target="embeddings/oleObject2178.bin" Type="http://schemas.openxmlformats.org/officeDocument/2006/relationships/oleObject"/><Relationship Id="rId38" Target="embeddings/oleObject15.bin" Type="http://schemas.openxmlformats.org/officeDocument/2006/relationships/oleObject"/><Relationship Id="rId380" Target="embeddings/oleObject206.bin" Type="http://schemas.openxmlformats.org/officeDocument/2006/relationships/oleObject"/><Relationship Id="rId3800" Target="media/image1609.wmf" Type="http://schemas.openxmlformats.org/officeDocument/2006/relationships/image"/><Relationship Id="rId3801" Target="embeddings/oleObject2179.bin" Type="http://schemas.openxmlformats.org/officeDocument/2006/relationships/oleObject"/><Relationship Id="rId3802" Target="media/image1610.wmf" Type="http://schemas.openxmlformats.org/officeDocument/2006/relationships/image"/><Relationship Id="rId3803" Target="embeddings/oleObject2180.bin" Type="http://schemas.openxmlformats.org/officeDocument/2006/relationships/oleObject"/><Relationship Id="rId3804" Target="media/image1611.wmf" Type="http://schemas.openxmlformats.org/officeDocument/2006/relationships/image"/><Relationship Id="rId3805" Target="embeddings/oleObject2181.bin" Type="http://schemas.openxmlformats.org/officeDocument/2006/relationships/oleObject"/><Relationship Id="rId3806" Target="media/image1612.wmf" Type="http://schemas.openxmlformats.org/officeDocument/2006/relationships/image"/><Relationship Id="rId3807" Target="embeddings/oleObject2182.bin" Type="http://schemas.openxmlformats.org/officeDocument/2006/relationships/oleObject"/><Relationship Id="rId3808" Target="media/image1613.wmf" Type="http://schemas.openxmlformats.org/officeDocument/2006/relationships/image"/><Relationship Id="rId3809" Target="embeddings/oleObject2183.bin" Type="http://schemas.openxmlformats.org/officeDocument/2006/relationships/oleObject"/><Relationship Id="rId381" Target="embeddings/oleObject207.bin" Type="http://schemas.openxmlformats.org/officeDocument/2006/relationships/oleObject"/><Relationship Id="rId3810" Target="media/image1614.wmf" Type="http://schemas.openxmlformats.org/officeDocument/2006/relationships/image"/><Relationship Id="rId3811" Target="embeddings/oleObject2184.bin" Type="http://schemas.openxmlformats.org/officeDocument/2006/relationships/oleObject"/><Relationship Id="rId3812" Target="media/image1615.wmf" Type="http://schemas.openxmlformats.org/officeDocument/2006/relationships/image"/><Relationship Id="rId3813" Target="embeddings/oleObject2185.bin" Type="http://schemas.openxmlformats.org/officeDocument/2006/relationships/oleObject"/><Relationship Id="rId3814" Target="media/image1616.wmf" Type="http://schemas.openxmlformats.org/officeDocument/2006/relationships/image"/><Relationship Id="rId3815" Target="embeddings/oleObject2186.bin" Type="http://schemas.openxmlformats.org/officeDocument/2006/relationships/oleObject"/><Relationship Id="rId3816" Target="media/image1617.wmf" Type="http://schemas.openxmlformats.org/officeDocument/2006/relationships/image"/><Relationship Id="rId3817" Target="embeddings/oleObject2187.bin" Type="http://schemas.openxmlformats.org/officeDocument/2006/relationships/oleObject"/><Relationship Id="rId3818" Target="media/image1618.wmf" Type="http://schemas.openxmlformats.org/officeDocument/2006/relationships/image"/><Relationship Id="rId3819" Target="embeddings/oleObject2188.bin" Type="http://schemas.openxmlformats.org/officeDocument/2006/relationships/oleObject"/><Relationship Id="rId382" Target="embeddings/oleObject208.bin" Type="http://schemas.openxmlformats.org/officeDocument/2006/relationships/oleObject"/><Relationship Id="rId3820" Target="media/image1619.wmf" Type="http://schemas.openxmlformats.org/officeDocument/2006/relationships/image"/><Relationship Id="rId3821" Target="embeddings/oleObject2189.bin" Type="http://schemas.openxmlformats.org/officeDocument/2006/relationships/oleObject"/><Relationship Id="rId3822" Target="media/image1620.wmf" Type="http://schemas.openxmlformats.org/officeDocument/2006/relationships/image"/><Relationship Id="rId3823" Target="embeddings/oleObject2190.bin" Type="http://schemas.openxmlformats.org/officeDocument/2006/relationships/oleObject"/><Relationship Id="rId3824" Target="media/image1621.wmf" Type="http://schemas.openxmlformats.org/officeDocument/2006/relationships/image"/><Relationship Id="rId3825" Target="embeddings/oleObject2191.bin" Type="http://schemas.openxmlformats.org/officeDocument/2006/relationships/oleObject"/><Relationship Id="rId3826" Target="media/image1622.wmf" Type="http://schemas.openxmlformats.org/officeDocument/2006/relationships/image"/><Relationship Id="rId3827" Target="embeddings/oleObject2192.bin" Type="http://schemas.openxmlformats.org/officeDocument/2006/relationships/oleObject"/><Relationship Id="rId3828" Target="media/image1623.wmf" Type="http://schemas.openxmlformats.org/officeDocument/2006/relationships/image"/><Relationship Id="rId3829" Target="embeddings/oleObject2193.bin" Type="http://schemas.openxmlformats.org/officeDocument/2006/relationships/oleObject"/><Relationship Id="rId383" Target="embeddings/oleObject209.bin" Type="http://schemas.openxmlformats.org/officeDocument/2006/relationships/oleObject"/><Relationship Id="rId3830" Target="media/image1624.wmf" Type="http://schemas.openxmlformats.org/officeDocument/2006/relationships/image"/><Relationship Id="rId3831" Target="embeddings/oleObject2194.bin" Type="http://schemas.openxmlformats.org/officeDocument/2006/relationships/oleObject"/><Relationship Id="rId3832" Target="media/image1625.wmf" Type="http://schemas.openxmlformats.org/officeDocument/2006/relationships/image"/><Relationship Id="rId3833" Target="embeddings/oleObject2195.bin" Type="http://schemas.openxmlformats.org/officeDocument/2006/relationships/oleObject"/><Relationship Id="rId3834" Target="media/image1626.wmf" Type="http://schemas.openxmlformats.org/officeDocument/2006/relationships/image"/><Relationship Id="rId3835" Target="embeddings/oleObject2196.bin" Type="http://schemas.openxmlformats.org/officeDocument/2006/relationships/oleObject"/><Relationship Id="rId3836" Target="media/image1627.wmf" Type="http://schemas.openxmlformats.org/officeDocument/2006/relationships/image"/><Relationship Id="rId3837" Target="embeddings/oleObject2197.bin" Type="http://schemas.openxmlformats.org/officeDocument/2006/relationships/oleObject"/><Relationship Id="rId3838" Target="media/image1628.wmf" Type="http://schemas.openxmlformats.org/officeDocument/2006/relationships/image"/><Relationship Id="rId3839" Target="embeddings/oleObject2198.bin" Type="http://schemas.openxmlformats.org/officeDocument/2006/relationships/oleObject"/><Relationship Id="rId384" Target="embeddings/oleObject210.bin" Type="http://schemas.openxmlformats.org/officeDocument/2006/relationships/oleObject"/><Relationship Id="rId3840" Target="media/image1629.wmf" Type="http://schemas.openxmlformats.org/officeDocument/2006/relationships/image"/><Relationship Id="rId3841" Target="embeddings/oleObject2199.bin" Type="http://schemas.openxmlformats.org/officeDocument/2006/relationships/oleObject"/><Relationship Id="rId3842" Target="media/image1630.wmf" Type="http://schemas.openxmlformats.org/officeDocument/2006/relationships/image"/><Relationship Id="rId3843" Target="embeddings/oleObject2200.bin" Type="http://schemas.openxmlformats.org/officeDocument/2006/relationships/oleObject"/><Relationship Id="rId3844" Target="media/image1631.wmf" Type="http://schemas.openxmlformats.org/officeDocument/2006/relationships/image"/><Relationship Id="rId3845" Target="embeddings/oleObject2201.bin" Type="http://schemas.openxmlformats.org/officeDocument/2006/relationships/oleObject"/><Relationship Id="rId3846" Target="media/image1632.wmf" Type="http://schemas.openxmlformats.org/officeDocument/2006/relationships/image"/><Relationship Id="rId3847" Target="embeddings/oleObject2202.bin" Type="http://schemas.openxmlformats.org/officeDocument/2006/relationships/oleObject"/><Relationship Id="rId3848" Target="media/image1633.wmf" Type="http://schemas.openxmlformats.org/officeDocument/2006/relationships/image"/><Relationship Id="rId3849" Target="embeddings/oleObject2203.bin" Type="http://schemas.openxmlformats.org/officeDocument/2006/relationships/oleObject"/><Relationship Id="rId385" Target="media/image168.wmf" Type="http://schemas.openxmlformats.org/officeDocument/2006/relationships/image"/><Relationship Id="rId3850" Target="media/image1634.wmf" Type="http://schemas.openxmlformats.org/officeDocument/2006/relationships/image"/><Relationship Id="rId3851" Target="embeddings/oleObject2204.bin" Type="http://schemas.openxmlformats.org/officeDocument/2006/relationships/oleObject"/><Relationship Id="rId3852" Target="media/image1635.wmf" Type="http://schemas.openxmlformats.org/officeDocument/2006/relationships/image"/><Relationship Id="rId3853" Target="embeddings/oleObject2205.bin" Type="http://schemas.openxmlformats.org/officeDocument/2006/relationships/oleObject"/><Relationship Id="rId3854" Target="media/image1636.wmf" Type="http://schemas.openxmlformats.org/officeDocument/2006/relationships/image"/><Relationship Id="rId3855" Target="embeddings/oleObject2206.bin" Type="http://schemas.openxmlformats.org/officeDocument/2006/relationships/oleObject"/><Relationship Id="rId3856" Target="media/image1637.wmf" Type="http://schemas.openxmlformats.org/officeDocument/2006/relationships/image"/><Relationship Id="rId3857" Target="embeddings/oleObject2207.bin" Type="http://schemas.openxmlformats.org/officeDocument/2006/relationships/oleObject"/><Relationship Id="rId3858" Target="media/image1638.wmf" Type="http://schemas.openxmlformats.org/officeDocument/2006/relationships/image"/><Relationship Id="rId3859" Target="embeddings/oleObject2208.bin" Type="http://schemas.openxmlformats.org/officeDocument/2006/relationships/oleObject"/><Relationship Id="rId386" Target="embeddings/oleObject211.bin" Type="http://schemas.openxmlformats.org/officeDocument/2006/relationships/oleObject"/><Relationship Id="rId3860" Target="media/image1639.wmf" Type="http://schemas.openxmlformats.org/officeDocument/2006/relationships/image"/><Relationship Id="rId3861" Target="embeddings/oleObject2209.bin" Type="http://schemas.openxmlformats.org/officeDocument/2006/relationships/oleObject"/><Relationship Id="rId3862" Target="media/image1640.wmf" Type="http://schemas.openxmlformats.org/officeDocument/2006/relationships/image"/><Relationship Id="rId3863" Target="embeddings/oleObject2210.bin" Type="http://schemas.openxmlformats.org/officeDocument/2006/relationships/oleObject"/><Relationship Id="rId3864" Target="media/image1641.wmf" Type="http://schemas.openxmlformats.org/officeDocument/2006/relationships/image"/><Relationship Id="rId3865" Target="embeddings/oleObject2211.bin" Type="http://schemas.openxmlformats.org/officeDocument/2006/relationships/oleObject"/><Relationship Id="rId3866" Target="media/image1642.wmf" Type="http://schemas.openxmlformats.org/officeDocument/2006/relationships/image"/><Relationship Id="rId3867" Target="embeddings/oleObject2212.bin" Type="http://schemas.openxmlformats.org/officeDocument/2006/relationships/oleObject"/><Relationship Id="rId3868" Target="media/image1643.wmf" Type="http://schemas.openxmlformats.org/officeDocument/2006/relationships/image"/><Relationship Id="rId3869" Target="embeddings/oleObject2213.bin" Type="http://schemas.openxmlformats.org/officeDocument/2006/relationships/oleObject"/><Relationship Id="rId387" Target="embeddings/oleObject212.bin" Type="http://schemas.openxmlformats.org/officeDocument/2006/relationships/oleObject"/><Relationship Id="rId3870" Target="media/image1644.wmf" Type="http://schemas.openxmlformats.org/officeDocument/2006/relationships/image"/><Relationship Id="rId3871" Target="embeddings/oleObject2214.bin" Type="http://schemas.openxmlformats.org/officeDocument/2006/relationships/oleObject"/><Relationship Id="rId3872" Target="media/image1645.wmf" Type="http://schemas.openxmlformats.org/officeDocument/2006/relationships/image"/><Relationship Id="rId3873" Target="embeddings/oleObject2215.bin" Type="http://schemas.openxmlformats.org/officeDocument/2006/relationships/oleObject"/><Relationship Id="rId3874" Target="media/image1646.wmf" Type="http://schemas.openxmlformats.org/officeDocument/2006/relationships/image"/><Relationship Id="rId3875" Target="embeddings/oleObject2216.bin" Type="http://schemas.openxmlformats.org/officeDocument/2006/relationships/oleObject"/><Relationship Id="rId3876" Target="media/image1647.wmf" Type="http://schemas.openxmlformats.org/officeDocument/2006/relationships/image"/><Relationship Id="rId3877" Target="embeddings/oleObject2217.bin" Type="http://schemas.openxmlformats.org/officeDocument/2006/relationships/oleObject"/><Relationship Id="rId3878" Target="media/image1648.wmf" Type="http://schemas.openxmlformats.org/officeDocument/2006/relationships/image"/><Relationship Id="rId3879" Target="embeddings/oleObject2218.bin" Type="http://schemas.openxmlformats.org/officeDocument/2006/relationships/oleObject"/><Relationship Id="rId388" Target="embeddings/oleObject213.bin" Type="http://schemas.openxmlformats.org/officeDocument/2006/relationships/oleObject"/><Relationship Id="rId3880" Target="media/image1649.wmf" Type="http://schemas.openxmlformats.org/officeDocument/2006/relationships/image"/><Relationship Id="rId3881" Target="embeddings/oleObject2219.bin" Type="http://schemas.openxmlformats.org/officeDocument/2006/relationships/oleObject"/><Relationship Id="rId3882" Target="media/image1650.wmf" Type="http://schemas.openxmlformats.org/officeDocument/2006/relationships/image"/><Relationship Id="rId3883" Target="embeddings/oleObject2220.bin" Type="http://schemas.openxmlformats.org/officeDocument/2006/relationships/oleObject"/><Relationship Id="rId3884" Target="media/image1651.wmf" Type="http://schemas.openxmlformats.org/officeDocument/2006/relationships/image"/><Relationship Id="rId3885" Target="embeddings/oleObject2221.bin" Type="http://schemas.openxmlformats.org/officeDocument/2006/relationships/oleObject"/><Relationship Id="rId3886" Target="media/image1652.wmf" Type="http://schemas.openxmlformats.org/officeDocument/2006/relationships/image"/><Relationship Id="rId3887" Target="embeddings/oleObject2222.bin" Type="http://schemas.openxmlformats.org/officeDocument/2006/relationships/oleObject"/><Relationship Id="rId3888" Target="media/image1653.wmf" Type="http://schemas.openxmlformats.org/officeDocument/2006/relationships/image"/><Relationship Id="rId3889" Target="embeddings/oleObject2223.bin" Type="http://schemas.openxmlformats.org/officeDocument/2006/relationships/oleObject"/><Relationship Id="rId389" Target="embeddings/oleObject214.bin" Type="http://schemas.openxmlformats.org/officeDocument/2006/relationships/oleObject"/><Relationship Id="rId3890" Target="media/image1654.wmf" Type="http://schemas.openxmlformats.org/officeDocument/2006/relationships/image"/><Relationship Id="rId3891" Target="embeddings/oleObject2224.bin" Type="http://schemas.openxmlformats.org/officeDocument/2006/relationships/oleObject"/><Relationship Id="rId3892" Target="media/image1655.wmf" Type="http://schemas.openxmlformats.org/officeDocument/2006/relationships/image"/><Relationship Id="rId3893" Target="embeddings/oleObject2225.bin" Type="http://schemas.openxmlformats.org/officeDocument/2006/relationships/oleObject"/><Relationship Id="rId3894" Target="media/image1656.wmf" Type="http://schemas.openxmlformats.org/officeDocument/2006/relationships/image"/><Relationship Id="rId3895" Target="embeddings/oleObject2226.bin" Type="http://schemas.openxmlformats.org/officeDocument/2006/relationships/oleObject"/><Relationship Id="rId3896" Target="media/image1657.wmf" Type="http://schemas.openxmlformats.org/officeDocument/2006/relationships/image"/><Relationship Id="rId3897" Target="embeddings/oleObject2227.bin" Type="http://schemas.openxmlformats.org/officeDocument/2006/relationships/oleObject"/><Relationship Id="rId3898" Target="media/image1658.wmf" Type="http://schemas.openxmlformats.org/officeDocument/2006/relationships/image"/><Relationship Id="rId3899" Target="embeddings/oleObject2228.bin" Type="http://schemas.openxmlformats.org/officeDocument/2006/relationships/oleObject"/><Relationship Id="rId39" Target="media/image17.wmf" Type="http://schemas.openxmlformats.org/officeDocument/2006/relationships/image"/><Relationship Id="rId390" Target="embeddings/oleObject215.bin" Type="http://schemas.openxmlformats.org/officeDocument/2006/relationships/oleObject"/><Relationship Id="rId3900" Target="media/image1659.wmf" Type="http://schemas.openxmlformats.org/officeDocument/2006/relationships/image"/><Relationship Id="rId3901" Target="embeddings/oleObject2229.bin" Type="http://schemas.openxmlformats.org/officeDocument/2006/relationships/oleObject"/><Relationship Id="rId3902" Target="media/image1660.wmf" Type="http://schemas.openxmlformats.org/officeDocument/2006/relationships/image"/><Relationship Id="rId3903" Target="embeddings/oleObject2230.bin" Type="http://schemas.openxmlformats.org/officeDocument/2006/relationships/oleObject"/><Relationship Id="rId3904" Target="media/image1661.wmf" Type="http://schemas.openxmlformats.org/officeDocument/2006/relationships/image"/><Relationship Id="rId3905" Target="embeddings/oleObject2231.bin" Type="http://schemas.openxmlformats.org/officeDocument/2006/relationships/oleObject"/><Relationship Id="rId3906" Target="media/image1662.wmf" Type="http://schemas.openxmlformats.org/officeDocument/2006/relationships/image"/><Relationship Id="rId3907" Target="embeddings/oleObject2232.bin" Type="http://schemas.openxmlformats.org/officeDocument/2006/relationships/oleObject"/><Relationship Id="rId3908" Target="media/image1663.wmf" Type="http://schemas.openxmlformats.org/officeDocument/2006/relationships/image"/><Relationship Id="rId3909" Target="embeddings/oleObject2233.bin" Type="http://schemas.openxmlformats.org/officeDocument/2006/relationships/oleObject"/><Relationship Id="rId391" Target="embeddings/oleObject216.bin" Type="http://schemas.openxmlformats.org/officeDocument/2006/relationships/oleObject"/><Relationship Id="rId3910" Target="media/image1664.wmf" Type="http://schemas.openxmlformats.org/officeDocument/2006/relationships/image"/><Relationship Id="rId3911" Target="embeddings/oleObject2234.bin" Type="http://schemas.openxmlformats.org/officeDocument/2006/relationships/oleObject"/><Relationship Id="rId3912" Target="media/image1665.wmf" Type="http://schemas.openxmlformats.org/officeDocument/2006/relationships/image"/><Relationship Id="rId3913" Target="embeddings/oleObject2235.bin" Type="http://schemas.openxmlformats.org/officeDocument/2006/relationships/oleObject"/><Relationship Id="rId3914" Target="media/image1666.wmf" Type="http://schemas.openxmlformats.org/officeDocument/2006/relationships/image"/><Relationship Id="rId3915" Target="embeddings/oleObject2236.bin" Type="http://schemas.openxmlformats.org/officeDocument/2006/relationships/oleObject"/><Relationship Id="rId3916" Target="media/image1667.wmf" Type="http://schemas.openxmlformats.org/officeDocument/2006/relationships/image"/><Relationship Id="rId3917" Target="embeddings/oleObject2237.bin" Type="http://schemas.openxmlformats.org/officeDocument/2006/relationships/oleObject"/><Relationship Id="rId3918" Target="media/image1668.wmf" Type="http://schemas.openxmlformats.org/officeDocument/2006/relationships/image"/><Relationship Id="rId3919" Target="embeddings/oleObject2238.bin" Type="http://schemas.openxmlformats.org/officeDocument/2006/relationships/oleObject"/><Relationship Id="rId392" Target="embeddings/oleObject217.bin" Type="http://schemas.openxmlformats.org/officeDocument/2006/relationships/oleObject"/><Relationship Id="rId3920" Target="media/image1669.wmf" Type="http://schemas.openxmlformats.org/officeDocument/2006/relationships/image"/><Relationship Id="rId3921" Target="embeddings/oleObject2239.bin" Type="http://schemas.openxmlformats.org/officeDocument/2006/relationships/oleObject"/><Relationship Id="rId3922" Target="media/image1670.wmf" Type="http://schemas.openxmlformats.org/officeDocument/2006/relationships/image"/><Relationship Id="rId3923" Target="embeddings/oleObject2240.bin" Type="http://schemas.openxmlformats.org/officeDocument/2006/relationships/oleObject"/><Relationship Id="rId3924" Target="media/image1671.wmf" Type="http://schemas.openxmlformats.org/officeDocument/2006/relationships/image"/><Relationship Id="rId3925" Target="embeddings/oleObject2241.bin" Type="http://schemas.openxmlformats.org/officeDocument/2006/relationships/oleObject"/><Relationship Id="rId3926" Target="media/image1672.wmf" Type="http://schemas.openxmlformats.org/officeDocument/2006/relationships/image"/><Relationship Id="rId3927" Target="embeddings/oleObject2242.bin" Type="http://schemas.openxmlformats.org/officeDocument/2006/relationships/oleObject"/><Relationship Id="rId3928" Target="media/image1673.wmf" Type="http://schemas.openxmlformats.org/officeDocument/2006/relationships/image"/><Relationship Id="rId3929" Target="embeddings/oleObject2243.bin" Type="http://schemas.openxmlformats.org/officeDocument/2006/relationships/oleObject"/><Relationship Id="rId393" Target="embeddings/oleObject218.bin" Type="http://schemas.openxmlformats.org/officeDocument/2006/relationships/oleObject"/><Relationship Id="rId3930" Target="media/image1674.wmf" Type="http://schemas.openxmlformats.org/officeDocument/2006/relationships/image"/><Relationship Id="rId3931" Target="embeddings/oleObject2244.bin" Type="http://schemas.openxmlformats.org/officeDocument/2006/relationships/oleObject"/><Relationship Id="rId3932" Target="media/image1675.wmf" Type="http://schemas.openxmlformats.org/officeDocument/2006/relationships/image"/><Relationship Id="rId3933" Target="embeddings/oleObject2245.bin" Type="http://schemas.openxmlformats.org/officeDocument/2006/relationships/oleObject"/><Relationship Id="rId3934" Target="media/image1676.wmf" Type="http://schemas.openxmlformats.org/officeDocument/2006/relationships/image"/><Relationship Id="rId3935" Target="embeddings/oleObject2246.bin" Type="http://schemas.openxmlformats.org/officeDocument/2006/relationships/oleObject"/><Relationship Id="rId3936" Target="media/image1677.wmf" Type="http://schemas.openxmlformats.org/officeDocument/2006/relationships/image"/><Relationship Id="rId3937" Target="embeddings/oleObject2247.bin" Type="http://schemas.openxmlformats.org/officeDocument/2006/relationships/oleObject"/><Relationship Id="rId3938" Target="media/image1678.wmf" Type="http://schemas.openxmlformats.org/officeDocument/2006/relationships/image"/><Relationship Id="rId3939" Target="embeddings/oleObject2248.bin" Type="http://schemas.openxmlformats.org/officeDocument/2006/relationships/oleObject"/><Relationship Id="rId394" Target="embeddings/oleObject219.bin" Type="http://schemas.openxmlformats.org/officeDocument/2006/relationships/oleObject"/><Relationship Id="rId3940" Target="media/image1679.wmf" Type="http://schemas.openxmlformats.org/officeDocument/2006/relationships/image"/><Relationship Id="rId3941" Target="embeddings/oleObject2249.bin" Type="http://schemas.openxmlformats.org/officeDocument/2006/relationships/oleObject"/><Relationship Id="rId3942" Target="media/image1680.wmf" Type="http://schemas.openxmlformats.org/officeDocument/2006/relationships/image"/><Relationship Id="rId3943" Target="embeddings/oleObject2250.bin" Type="http://schemas.openxmlformats.org/officeDocument/2006/relationships/oleObject"/><Relationship Id="rId3944" Target="media/image1681.wmf" Type="http://schemas.openxmlformats.org/officeDocument/2006/relationships/image"/><Relationship Id="rId3945" Target="embeddings/oleObject2251.bin" Type="http://schemas.openxmlformats.org/officeDocument/2006/relationships/oleObject"/><Relationship Id="rId3946" Target="media/image1682.wmf" Type="http://schemas.openxmlformats.org/officeDocument/2006/relationships/image"/><Relationship Id="rId3947" Target="embeddings/oleObject2252.bin" Type="http://schemas.openxmlformats.org/officeDocument/2006/relationships/oleObject"/><Relationship Id="rId3948" Target="media/image1683.wmf" Type="http://schemas.openxmlformats.org/officeDocument/2006/relationships/image"/><Relationship Id="rId3949" Target="embeddings/oleObject2253.bin" Type="http://schemas.openxmlformats.org/officeDocument/2006/relationships/oleObject"/><Relationship Id="rId395" Target="embeddings/oleObject220.bin" Type="http://schemas.openxmlformats.org/officeDocument/2006/relationships/oleObject"/><Relationship Id="rId3950" Target="media/image1684.wmf" Type="http://schemas.openxmlformats.org/officeDocument/2006/relationships/image"/><Relationship Id="rId3951" Target="embeddings/oleObject2254.bin" Type="http://schemas.openxmlformats.org/officeDocument/2006/relationships/oleObject"/><Relationship Id="rId3952" Target="media/image1685.wmf" Type="http://schemas.openxmlformats.org/officeDocument/2006/relationships/image"/><Relationship Id="rId3953" Target="embeddings/oleObject2255.bin" Type="http://schemas.openxmlformats.org/officeDocument/2006/relationships/oleObject"/><Relationship Id="rId3954" Target="media/image1686.wmf" Type="http://schemas.openxmlformats.org/officeDocument/2006/relationships/image"/><Relationship Id="rId3955" Target="embeddings/oleObject2256.bin" Type="http://schemas.openxmlformats.org/officeDocument/2006/relationships/oleObject"/><Relationship Id="rId3956" Target="media/image1687.wmf" Type="http://schemas.openxmlformats.org/officeDocument/2006/relationships/image"/><Relationship Id="rId3957" Target="embeddings/oleObject2257.bin" Type="http://schemas.openxmlformats.org/officeDocument/2006/relationships/oleObject"/><Relationship Id="rId3958" Target="media/image1688.wmf" Type="http://schemas.openxmlformats.org/officeDocument/2006/relationships/image"/><Relationship Id="rId3959" Target="embeddings/oleObject2258.bin" Type="http://schemas.openxmlformats.org/officeDocument/2006/relationships/oleObject"/><Relationship Id="rId396" Target="embeddings/oleObject221.bin" Type="http://schemas.openxmlformats.org/officeDocument/2006/relationships/oleObject"/><Relationship Id="rId3960" Target="media/image1689.wmf" Type="http://schemas.openxmlformats.org/officeDocument/2006/relationships/image"/><Relationship Id="rId3961" Target="embeddings/oleObject2259.bin" Type="http://schemas.openxmlformats.org/officeDocument/2006/relationships/oleObject"/><Relationship Id="rId3962" Target="media/image1690.wmf" Type="http://schemas.openxmlformats.org/officeDocument/2006/relationships/image"/><Relationship Id="rId3963" Target="embeddings/oleObject2260.bin" Type="http://schemas.openxmlformats.org/officeDocument/2006/relationships/oleObject"/><Relationship Id="rId3964" Target="media/image1691.wmf" Type="http://schemas.openxmlformats.org/officeDocument/2006/relationships/image"/><Relationship Id="rId3965" Target="embeddings/oleObject2261.bin" Type="http://schemas.openxmlformats.org/officeDocument/2006/relationships/oleObject"/><Relationship Id="rId3966" Target="media/image1692.wmf" Type="http://schemas.openxmlformats.org/officeDocument/2006/relationships/image"/><Relationship Id="rId3967" Target="embeddings/oleObject2262.bin" Type="http://schemas.openxmlformats.org/officeDocument/2006/relationships/oleObject"/><Relationship Id="rId3968" Target="media/image1693.wmf" Type="http://schemas.openxmlformats.org/officeDocument/2006/relationships/image"/><Relationship Id="rId3969" Target="embeddings/oleObject2263.bin" Type="http://schemas.openxmlformats.org/officeDocument/2006/relationships/oleObject"/><Relationship Id="rId397" Target="embeddings/oleObject222.bin" Type="http://schemas.openxmlformats.org/officeDocument/2006/relationships/oleObject"/><Relationship Id="rId3970" Target="media/image1694.wmf" Type="http://schemas.openxmlformats.org/officeDocument/2006/relationships/image"/><Relationship Id="rId3971" Target="embeddings/oleObject2264.bin" Type="http://schemas.openxmlformats.org/officeDocument/2006/relationships/oleObject"/><Relationship Id="rId3972" Target="media/image1695.wmf" Type="http://schemas.openxmlformats.org/officeDocument/2006/relationships/image"/><Relationship Id="rId3973" Target="embeddings/oleObject2265.bin" Type="http://schemas.openxmlformats.org/officeDocument/2006/relationships/oleObject"/><Relationship Id="rId3974" Target="media/image1696.wmf" Type="http://schemas.openxmlformats.org/officeDocument/2006/relationships/image"/><Relationship Id="rId3975" Target="embeddings/oleObject2266.bin" Type="http://schemas.openxmlformats.org/officeDocument/2006/relationships/oleObject"/><Relationship Id="rId3976" Target="media/image1697.wmf" Type="http://schemas.openxmlformats.org/officeDocument/2006/relationships/image"/><Relationship Id="rId3977" Target="embeddings/oleObject2267.bin" Type="http://schemas.openxmlformats.org/officeDocument/2006/relationships/oleObject"/><Relationship Id="rId3978" Target="media/image1698.wmf" Type="http://schemas.openxmlformats.org/officeDocument/2006/relationships/image"/><Relationship Id="rId3979" Target="embeddings/oleObject2268.bin" Type="http://schemas.openxmlformats.org/officeDocument/2006/relationships/oleObject"/><Relationship Id="rId398" Target="media/image169.wmf" Type="http://schemas.openxmlformats.org/officeDocument/2006/relationships/image"/><Relationship Id="rId3980" Target="media/image1699.wmf" Type="http://schemas.openxmlformats.org/officeDocument/2006/relationships/image"/><Relationship Id="rId3981" Target="embeddings/oleObject2269.bin" Type="http://schemas.openxmlformats.org/officeDocument/2006/relationships/oleObject"/><Relationship Id="rId3982" Target="media/image1700.wmf" Type="http://schemas.openxmlformats.org/officeDocument/2006/relationships/image"/><Relationship Id="rId3983" Target="embeddings/oleObject2270.bin" Type="http://schemas.openxmlformats.org/officeDocument/2006/relationships/oleObject"/><Relationship Id="rId3984" Target="media/image1701.wmf" Type="http://schemas.openxmlformats.org/officeDocument/2006/relationships/image"/><Relationship Id="rId3985" Target="embeddings/oleObject2271.bin" Type="http://schemas.openxmlformats.org/officeDocument/2006/relationships/oleObject"/><Relationship Id="rId3986" Target="media/image1702.wmf" Type="http://schemas.openxmlformats.org/officeDocument/2006/relationships/image"/><Relationship Id="rId3987" Target="embeddings/oleObject2272.bin" Type="http://schemas.openxmlformats.org/officeDocument/2006/relationships/oleObject"/><Relationship Id="rId3988" Target="media/image1703.wmf" Type="http://schemas.openxmlformats.org/officeDocument/2006/relationships/image"/><Relationship Id="rId3989" Target="embeddings/oleObject2273.bin" Type="http://schemas.openxmlformats.org/officeDocument/2006/relationships/oleObject"/><Relationship Id="rId399" Target="embeddings/oleObject223.bin" Type="http://schemas.openxmlformats.org/officeDocument/2006/relationships/oleObject"/><Relationship Id="rId3990" Target="media/image1704.wmf" Type="http://schemas.openxmlformats.org/officeDocument/2006/relationships/image"/><Relationship Id="rId3991" Target="embeddings/oleObject2274.bin" Type="http://schemas.openxmlformats.org/officeDocument/2006/relationships/oleObject"/><Relationship Id="rId3992" Target="media/image1705.wmf" Type="http://schemas.openxmlformats.org/officeDocument/2006/relationships/image"/><Relationship Id="rId3993" Target="embeddings/oleObject2275.bin" Type="http://schemas.openxmlformats.org/officeDocument/2006/relationships/oleObject"/><Relationship Id="rId3994" Target="media/image1706.wmf" Type="http://schemas.openxmlformats.org/officeDocument/2006/relationships/image"/><Relationship Id="rId3995" Target="embeddings/oleObject2276.bin" Type="http://schemas.openxmlformats.org/officeDocument/2006/relationships/oleObject"/><Relationship Id="rId3996" Target="media/image1707.wmf" Type="http://schemas.openxmlformats.org/officeDocument/2006/relationships/image"/><Relationship Id="rId3997" Target="embeddings/oleObject2277.bin" Type="http://schemas.openxmlformats.org/officeDocument/2006/relationships/oleObject"/><Relationship Id="rId3998" Target="media/image1708.wmf" Type="http://schemas.openxmlformats.org/officeDocument/2006/relationships/image"/><Relationship Id="rId3999" Target="embeddings/oleObject2278.bin" Type="http://schemas.openxmlformats.org/officeDocument/2006/relationships/oleObject"/><Relationship Id="rId4" Target="settings.xml" Type="http://schemas.openxmlformats.org/officeDocument/2006/relationships/settings"/><Relationship Id="rId40" Target="embeddings/oleObject16.bin" Type="http://schemas.openxmlformats.org/officeDocument/2006/relationships/oleObject"/><Relationship Id="rId400" Target="embeddings/oleObject224.bin" Type="http://schemas.openxmlformats.org/officeDocument/2006/relationships/oleObject"/><Relationship Id="rId4000" Target="media/image1709.wmf" Type="http://schemas.openxmlformats.org/officeDocument/2006/relationships/image"/><Relationship Id="rId4001" Target="embeddings/oleObject2279.bin" Type="http://schemas.openxmlformats.org/officeDocument/2006/relationships/oleObject"/><Relationship Id="rId4002" Target="media/image1710.wmf" Type="http://schemas.openxmlformats.org/officeDocument/2006/relationships/image"/><Relationship Id="rId4003" Target="embeddings/oleObject2280.bin" Type="http://schemas.openxmlformats.org/officeDocument/2006/relationships/oleObject"/><Relationship Id="rId4004" Target="media/image1711.wmf" Type="http://schemas.openxmlformats.org/officeDocument/2006/relationships/image"/><Relationship Id="rId4005" Target="embeddings/oleObject2281.bin" Type="http://schemas.openxmlformats.org/officeDocument/2006/relationships/oleObject"/><Relationship Id="rId4006" Target="media/image1712.wmf" Type="http://schemas.openxmlformats.org/officeDocument/2006/relationships/image"/><Relationship Id="rId4007" Target="embeddings/oleObject2282.bin" Type="http://schemas.openxmlformats.org/officeDocument/2006/relationships/oleObject"/><Relationship Id="rId4008" Target="media/image1713.wmf" Type="http://schemas.openxmlformats.org/officeDocument/2006/relationships/image"/><Relationship Id="rId4009" Target="embeddings/oleObject2283.bin" Type="http://schemas.openxmlformats.org/officeDocument/2006/relationships/oleObject"/><Relationship Id="rId401" Target="embeddings/oleObject225.bin" Type="http://schemas.openxmlformats.org/officeDocument/2006/relationships/oleObject"/><Relationship Id="rId4010" Target="media/image1714.wmf" Type="http://schemas.openxmlformats.org/officeDocument/2006/relationships/image"/><Relationship Id="rId4011" Target="embeddings/oleObject2284.bin" Type="http://schemas.openxmlformats.org/officeDocument/2006/relationships/oleObject"/><Relationship Id="rId4012" Target="media/image1715.wmf" Type="http://schemas.openxmlformats.org/officeDocument/2006/relationships/image"/><Relationship Id="rId4013" Target="embeddings/oleObject2285.bin" Type="http://schemas.openxmlformats.org/officeDocument/2006/relationships/oleObject"/><Relationship Id="rId4014" Target="media/image1716.wmf" Type="http://schemas.openxmlformats.org/officeDocument/2006/relationships/image"/><Relationship Id="rId4015" Target="embeddings/oleObject2286.bin" Type="http://schemas.openxmlformats.org/officeDocument/2006/relationships/oleObject"/><Relationship Id="rId4016" Target="media/image1717.wmf" Type="http://schemas.openxmlformats.org/officeDocument/2006/relationships/image"/><Relationship Id="rId4017" Target="embeddings/oleObject2287.bin" Type="http://schemas.openxmlformats.org/officeDocument/2006/relationships/oleObject"/><Relationship Id="rId4018" Target="media/image1718.wmf" Type="http://schemas.openxmlformats.org/officeDocument/2006/relationships/image"/><Relationship Id="rId4019" Target="embeddings/oleObject2288.bin" Type="http://schemas.openxmlformats.org/officeDocument/2006/relationships/oleObject"/><Relationship Id="rId402" Target="embeddings/oleObject226.bin" Type="http://schemas.openxmlformats.org/officeDocument/2006/relationships/oleObject"/><Relationship Id="rId4020" Target="media/image1719.wmf" Type="http://schemas.openxmlformats.org/officeDocument/2006/relationships/image"/><Relationship Id="rId4021" Target="embeddings/oleObject2289.bin" Type="http://schemas.openxmlformats.org/officeDocument/2006/relationships/oleObject"/><Relationship Id="rId4022" Target="media/image1720.wmf" Type="http://schemas.openxmlformats.org/officeDocument/2006/relationships/image"/><Relationship Id="rId4023" Target="embeddings/oleObject2290.bin" Type="http://schemas.openxmlformats.org/officeDocument/2006/relationships/oleObject"/><Relationship Id="rId4024" Target="media/image1721.wmf" Type="http://schemas.openxmlformats.org/officeDocument/2006/relationships/image"/><Relationship Id="rId4025" Target="embeddings/oleObject2291.bin" Type="http://schemas.openxmlformats.org/officeDocument/2006/relationships/oleObject"/><Relationship Id="rId4026" Target="media/image1722.wmf" Type="http://schemas.openxmlformats.org/officeDocument/2006/relationships/image"/><Relationship Id="rId4027" Target="embeddings/oleObject2292.bin" Type="http://schemas.openxmlformats.org/officeDocument/2006/relationships/oleObject"/><Relationship Id="rId4028" Target="media/image1723.wmf" Type="http://schemas.openxmlformats.org/officeDocument/2006/relationships/image"/><Relationship Id="rId4029" Target="embeddings/oleObject2293.bin" Type="http://schemas.openxmlformats.org/officeDocument/2006/relationships/oleObject"/><Relationship Id="rId403" Target="embeddings/oleObject227.bin" Type="http://schemas.openxmlformats.org/officeDocument/2006/relationships/oleObject"/><Relationship Id="rId4030" Target="media/image1724.wmf" Type="http://schemas.openxmlformats.org/officeDocument/2006/relationships/image"/><Relationship Id="rId4031" Target="embeddings/oleObject2294.bin" Type="http://schemas.openxmlformats.org/officeDocument/2006/relationships/oleObject"/><Relationship Id="rId4032" Target="media/image1725.wmf" Type="http://schemas.openxmlformats.org/officeDocument/2006/relationships/image"/><Relationship Id="rId4033" Target="embeddings/oleObject2295.bin" Type="http://schemas.openxmlformats.org/officeDocument/2006/relationships/oleObject"/><Relationship Id="rId4034" Target="media/image1726.wmf" Type="http://schemas.openxmlformats.org/officeDocument/2006/relationships/image"/><Relationship Id="rId4035" Target="embeddings/oleObject2296.bin" Type="http://schemas.openxmlformats.org/officeDocument/2006/relationships/oleObject"/><Relationship Id="rId4036" Target="media/image1727.wmf" Type="http://schemas.openxmlformats.org/officeDocument/2006/relationships/image"/><Relationship Id="rId4037" Target="embeddings/oleObject2297.bin" Type="http://schemas.openxmlformats.org/officeDocument/2006/relationships/oleObject"/><Relationship Id="rId4038" Target="media/image1728.wmf" Type="http://schemas.openxmlformats.org/officeDocument/2006/relationships/image"/><Relationship Id="rId4039" Target="embeddings/oleObject2298.bin" Type="http://schemas.openxmlformats.org/officeDocument/2006/relationships/oleObject"/><Relationship Id="rId404" Target="media/image170.wmf" Type="http://schemas.openxmlformats.org/officeDocument/2006/relationships/image"/><Relationship Id="rId4040" Target="media/image1729.wmf" Type="http://schemas.openxmlformats.org/officeDocument/2006/relationships/image"/><Relationship Id="rId4041" Target="embeddings/oleObject2299.bin" Type="http://schemas.openxmlformats.org/officeDocument/2006/relationships/oleObject"/><Relationship Id="rId4042" Target="media/image1730.wmf" Type="http://schemas.openxmlformats.org/officeDocument/2006/relationships/image"/><Relationship Id="rId4043" Target="embeddings/oleObject2300.bin" Type="http://schemas.openxmlformats.org/officeDocument/2006/relationships/oleObject"/><Relationship Id="rId4044" Target="media/image1731.png" Type="http://schemas.openxmlformats.org/officeDocument/2006/relationships/image"/><Relationship Id="rId4045" Target="media/image1732.wmf" Type="http://schemas.openxmlformats.org/officeDocument/2006/relationships/image"/><Relationship Id="rId4046" Target="embeddings/oleObject2301.bin" Type="http://schemas.openxmlformats.org/officeDocument/2006/relationships/oleObject"/><Relationship Id="rId4047" Target="media/image1733.wmf" Type="http://schemas.openxmlformats.org/officeDocument/2006/relationships/image"/><Relationship Id="rId4048" Target="embeddings/oleObject2302.bin" Type="http://schemas.openxmlformats.org/officeDocument/2006/relationships/oleObject"/><Relationship Id="rId4049" Target="media/image1734.wmf" Type="http://schemas.openxmlformats.org/officeDocument/2006/relationships/image"/><Relationship Id="rId405" Target="embeddings/oleObject228.bin" Type="http://schemas.openxmlformats.org/officeDocument/2006/relationships/oleObject"/><Relationship Id="rId4050" Target="embeddings/oleObject2303.bin" Type="http://schemas.openxmlformats.org/officeDocument/2006/relationships/oleObject"/><Relationship Id="rId4051" Target="media/image1735.wmf" Type="http://schemas.openxmlformats.org/officeDocument/2006/relationships/image"/><Relationship Id="rId4052" Target="embeddings/oleObject2304.bin" Type="http://schemas.openxmlformats.org/officeDocument/2006/relationships/oleObject"/><Relationship Id="rId4053" Target="media/image1736.wmf" Type="http://schemas.openxmlformats.org/officeDocument/2006/relationships/image"/><Relationship Id="rId4054" Target="embeddings/oleObject2305.bin" Type="http://schemas.openxmlformats.org/officeDocument/2006/relationships/oleObject"/><Relationship Id="rId4055" Target="media/image1737.wmf" Type="http://schemas.openxmlformats.org/officeDocument/2006/relationships/image"/><Relationship Id="rId4056" Target="embeddings/oleObject2306.bin" Type="http://schemas.openxmlformats.org/officeDocument/2006/relationships/oleObject"/><Relationship Id="rId4057" Target="media/image1738.wmf" Type="http://schemas.openxmlformats.org/officeDocument/2006/relationships/image"/><Relationship Id="rId4058" Target="embeddings/oleObject2307.bin" Type="http://schemas.openxmlformats.org/officeDocument/2006/relationships/oleObject"/><Relationship Id="rId4059" Target="media/image1739.wmf" Type="http://schemas.openxmlformats.org/officeDocument/2006/relationships/image"/><Relationship Id="rId406" Target="embeddings/oleObject229.bin" Type="http://schemas.openxmlformats.org/officeDocument/2006/relationships/oleObject"/><Relationship Id="rId4060" Target="embeddings/oleObject2308.bin" Type="http://schemas.openxmlformats.org/officeDocument/2006/relationships/oleObject"/><Relationship Id="rId4061" Target="media/image1740.wmf" Type="http://schemas.openxmlformats.org/officeDocument/2006/relationships/image"/><Relationship Id="rId4062" Target="embeddings/oleObject2309.bin" Type="http://schemas.openxmlformats.org/officeDocument/2006/relationships/oleObject"/><Relationship Id="rId4063" Target="media/image1741.wmf" Type="http://schemas.openxmlformats.org/officeDocument/2006/relationships/image"/><Relationship Id="rId4064" Target="embeddings/oleObject2310.bin" Type="http://schemas.openxmlformats.org/officeDocument/2006/relationships/oleObject"/><Relationship Id="rId4065" Target="media/image1742.wmf" Type="http://schemas.openxmlformats.org/officeDocument/2006/relationships/image"/><Relationship Id="rId4066" Target="embeddings/oleObject2311.bin" Type="http://schemas.openxmlformats.org/officeDocument/2006/relationships/oleObject"/><Relationship Id="rId4067" Target="media/image1743.wmf" Type="http://schemas.openxmlformats.org/officeDocument/2006/relationships/image"/><Relationship Id="rId4068" Target="embeddings/oleObject2312.bin" Type="http://schemas.openxmlformats.org/officeDocument/2006/relationships/oleObject"/><Relationship Id="rId4069" Target="media/image1744.wmf" Type="http://schemas.openxmlformats.org/officeDocument/2006/relationships/image"/><Relationship Id="rId407" Target="embeddings/oleObject230.bin" Type="http://schemas.openxmlformats.org/officeDocument/2006/relationships/oleObject"/><Relationship Id="rId4070" Target="embeddings/oleObject2313.bin" Type="http://schemas.openxmlformats.org/officeDocument/2006/relationships/oleObject"/><Relationship Id="rId4071" Target="media/image1745.wmf" Type="http://schemas.openxmlformats.org/officeDocument/2006/relationships/image"/><Relationship Id="rId4072" Target="embeddings/oleObject2314.bin" Type="http://schemas.openxmlformats.org/officeDocument/2006/relationships/oleObject"/><Relationship Id="rId4073" Target="media/image1746.wmf" Type="http://schemas.openxmlformats.org/officeDocument/2006/relationships/image"/><Relationship Id="rId4074" Target="embeddings/oleObject2315.bin" Type="http://schemas.openxmlformats.org/officeDocument/2006/relationships/oleObject"/><Relationship Id="rId4075" Target="media/image1747.wmf" Type="http://schemas.openxmlformats.org/officeDocument/2006/relationships/image"/><Relationship Id="rId4076" Target="embeddings/oleObject2316.bin" Type="http://schemas.openxmlformats.org/officeDocument/2006/relationships/oleObject"/><Relationship Id="rId4077" Target="media/image1748.wmf" Type="http://schemas.openxmlformats.org/officeDocument/2006/relationships/image"/><Relationship Id="rId4078" Target="embeddings/oleObject2317.bin" Type="http://schemas.openxmlformats.org/officeDocument/2006/relationships/oleObject"/><Relationship Id="rId4079" Target="media/image1749.wmf" Type="http://schemas.openxmlformats.org/officeDocument/2006/relationships/image"/><Relationship Id="rId408" Target="embeddings/oleObject231.bin" Type="http://schemas.openxmlformats.org/officeDocument/2006/relationships/oleObject"/><Relationship Id="rId4080" Target="embeddings/oleObject2318.bin" Type="http://schemas.openxmlformats.org/officeDocument/2006/relationships/oleObject"/><Relationship Id="rId4081" Target="media/image1750.wmf" Type="http://schemas.openxmlformats.org/officeDocument/2006/relationships/image"/><Relationship Id="rId4082" Target="embeddings/oleObject2319.bin" Type="http://schemas.openxmlformats.org/officeDocument/2006/relationships/oleObject"/><Relationship Id="rId4083" Target="media/image1751.wmf" Type="http://schemas.openxmlformats.org/officeDocument/2006/relationships/image"/><Relationship Id="rId4084" Target="embeddings/oleObject2320.bin" Type="http://schemas.openxmlformats.org/officeDocument/2006/relationships/oleObject"/><Relationship Id="rId4085" Target="media/image1752.png" Type="http://schemas.openxmlformats.org/officeDocument/2006/relationships/image"/><Relationship Id="rId4086" Target="media/hdphoto7.wdp" Type="http://schemas.microsoft.com/office/2007/relationships/hdphoto"/><Relationship Id="rId4087" Target="media/image1753.wmf" Type="http://schemas.openxmlformats.org/officeDocument/2006/relationships/image"/><Relationship Id="rId4088" Target="embeddings/oleObject2321.bin" Type="http://schemas.openxmlformats.org/officeDocument/2006/relationships/oleObject"/><Relationship Id="rId4089" Target="media/image1754.wmf" Type="http://schemas.openxmlformats.org/officeDocument/2006/relationships/image"/><Relationship Id="rId409" Target="embeddings/oleObject232.bin" Type="http://schemas.openxmlformats.org/officeDocument/2006/relationships/oleObject"/><Relationship Id="rId4090" Target="embeddings/oleObject2322.bin" Type="http://schemas.openxmlformats.org/officeDocument/2006/relationships/oleObject"/><Relationship Id="rId4091" Target="media/image1755.wmf" Type="http://schemas.openxmlformats.org/officeDocument/2006/relationships/image"/><Relationship Id="rId4092" Target="embeddings/oleObject2323.bin" Type="http://schemas.openxmlformats.org/officeDocument/2006/relationships/oleObject"/><Relationship Id="rId4093" Target="media/image1756.wmf" Type="http://schemas.openxmlformats.org/officeDocument/2006/relationships/image"/><Relationship Id="rId4094" Target="embeddings/oleObject2324.bin" Type="http://schemas.openxmlformats.org/officeDocument/2006/relationships/oleObject"/><Relationship Id="rId4095" Target="media/image1757.wmf" Type="http://schemas.openxmlformats.org/officeDocument/2006/relationships/image"/><Relationship Id="rId4096" Target="embeddings/oleObject2325.bin" Type="http://schemas.openxmlformats.org/officeDocument/2006/relationships/oleObject"/><Relationship Id="rId4097" Target="media/image1758.wmf" Type="http://schemas.openxmlformats.org/officeDocument/2006/relationships/image"/><Relationship Id="rId4098" Target="embeddings/oleObject2326.bin" Type="http://schemas.openxmlformats.org/officeDocument/2006/relationships/oleObject"/><Relationship Id="rId4099" Target="media/image1759.wmf" Type="http://schemas.openxmlformats.org/officeDocument/2006/relationships/image"/><Relationship Id="rId41" Target="media/image18.wmf" Type="http://schemas.openxmlformats.org/officeDocument/2006/relationships/image"/><Relationship Id="rId410" Target="embeddings/oleObject233.bin" Type="http://schemas.openxmlformats.org/officeDocument/2006/relationships/oleObject"/><Relationship Id="rId4100" Target="embeddings/oleObject2327.bin" Type="http://schemas.openxmlformats.org/officeDocument/2006/relationships/oleObject"/><Relationship Id="rId4101" Target="media/image1760.wmf" Type="http://schemas.openxmlformats.org/officeDocument/2006/relationships/image"/><Relationship Id="rId4102" Target="embeddings/oleObject2328.bin" Type="http://schemas.openxmlformats.org/officeDocument/2006/relationships/oleObject"/><Relationship Id="rId4103" Target="media/image1761.jpeg" Type="http://schemas.openxmlformats.org/officeDocument/2006/relationships/image"/><Relationship Id="rId4104" Target="media/image1762.wmf" Type="http://schemas.openxmlformats.org/officeDocument/2006/relationships/image"/><Relationship Id="rId4105" Target="embeddings/oleObject2329.bin" Type="http://schemas.openxmlformats.org/officeDocument/2006/relationships/oleObject"/><Relationship Id="rId4106" Target="media/image1763.wmf" Type="http://schemas.openxmlformats.org/officeDocument/2006/relationships/image"/><Relationship Id="rId4107" Target="embeddings/oleObject2330.bin" Type="http://schemas.openxmlformats.org/officeDocument/2006/relationships/oleObject"/><Relationship Id="rId4108" Target="media/image1764.wmf" Type="http://schemas.openxmlformats.org/officeDocument/2006/relationships/image"/><Relationship Id="rId4109" Target="embeddings/oleObject2331.bin" Type="http://schemas.openxmlformats.org/officeDocument/2006/relationships/oleObject"/><Relationship Id="rId411" Target="embeddings/oleObject234.bin" Type="http://schemas.openxmlformats.org/officeDocument/2006/relationships/oleObject"/><Relationship Id="rId4110" Target="media/image1765.wmf" Type="http://schemas.openxmlformats.org/officeDocument/2006/relationships/image"/><Relationship Id="rId4111" Target="embeddings/oleObject2332.bin" Type="http://schemas.openxmlformats.org/officeDocument/2006/relationships/oleObject"/><Relationship Id="rId4112" Target="media/image1766.wmf" Type="http://schemas.openxmlformats.org/officeDocument/2006/relationships/image"/><Relationship Id="rId4113" Target="embeddings/oleObject2333.bin" Type="http://schemas.openxmlformats.org/officeDocument/2006/relationships/oleObject"/><Relationship Id="rId4114" Target="media/image1767.wmf" Type="http://schemas.openxmlformats.org/officeDocument/2006/relationships/image"/><Relationship Id="rId4115" Target="embeddings/oleObject2334.bin" Type="http://schemas.openxmlformats.org/officeDocument/2006/relationships/oleObject"/><Relationship Id="rId4116" Target="media/image1768.wmf" Type="http://schemas.openxmlformats.org/officeDocument/2006/relationships/image"/><Relationship Id="rId4117" Target="embeddings/oleObject2335.bin" Type="http://schemas.openxmlformats.org/officeDocument/2006/relationships/oleObject"/><Relationship Id="rId4118" Target="media/image1769.wmf" Type="http://schemas.openxmlformats.org/officeDocument/2006/relationships/image"/><Relationship Id="rId4119" Target="embeddings/oleObject2336.bin" Type="http://schemas.openxmlformats.org/officeDocument/2006/relationships/oleObject"/><Relationship Id="rId412" Target="embeddings/oleObject235.bin" Type="http://schemas.openxmlformats.org/officeDocument/2006/relationships/oleObject"/><Relationship Id="rId4120" Target="media/image1770.wmf" Type="http://schemas.openxmlformats.org/officeDocument/2006/relationships/image"/><Relationship Id="rId4121" Target="embeddings/oleObject2337.bin" Type="http://schemas.openxmlformats.org/officeDocument/2006/relationships/oleObject"/><Relationship Id="rId4122" Target="media/image1771.wmf" Type="http://schemas.openxmlformats.org/officeDocument/2006/relationships/image"/><Relationship Id="rId4123" Target="embeddings/oleObject2338.bin" Type="http://schemas.openxmlformats.org/officeDocument/2006/relationships/oleObject"/><Relationship Id="rId4124" Target="media/image1772.wmf" Type="http://schemas.openxmlformats.org/officeDocument/2006/relationships/image"/><Relationship Id="rId4125" Target="embeddings/oleObject2339.bin" Type="http://schemas.openxmlformats.org/officeDocument/2006/relationships/oleObject"/><Relationship Id="rId4126" Target="media/image1773.wmf" Type="http://schemas.openxmlformats.org/officeDocument/2006/relationships/image"/><Relationship Id="rId4127" Target="embeddings/oleObject2340.bin" Type="http://schemas.openxmlformats.org/officeDocument/2006/relationships/oleObject"/><Relationship Id="rId4128" Target="media/image1774.wmf" Type="http://schemas.openxmlformats.org/officeDocument/2006/relationships/image"/><Relationship Id="rId4129" Target="embeddings/oleObject2341.bin" Type="http://schemas.openxmlformats.org/officeDocument/2006/relationships/oleObject"/><Relationship Id="rId413" Target="embeddings/oleObject236.bin" Type="http://schemas.openxmlformats.org/officeDocument/2006/relationships/oleObject"/><Relationship Id="rId4130" Target="media/image1775.wmf" Type="http://schemas.openxmlformats.org/officeDocument/2006/relationships/image"/><Relationship Id="rId4131" Target="embeddings/oleObject2342.bin" Type="http://schemas.openxmlformats.org/officeDocument/2006/relationships/oleObject"/><Relationship Id="rId4132" Target="media/image1776.wmf" Type="http://schemas.openxmlformats.org/officeDocument/2006/relationships/image"/><Relationship Id="rId4133" Target="embeddings/oleObject2343.bin" Type="http://schemas.openxmlformats.org/officeDocument/2006/relationships/oleObject"/><Relationship Id="rId4134" Target="media/image1777.wmf" Type="http://schemas.openxmlformats.org/officeDocument/2006/relationships/image"/><Relationship Id="rId4135" Target="embeddings/oleObject2344.bin" Type="http://schemas.openxmlformats.org/officeDocument/2006/relationships/oleObject"/><Relationship Id="rId4136" Target="media/image1778.wmf" Type="http://schemas.openxmlformats.org/officeDocument/2006/relationships/image"/><Relationship Id="rId4137" Target="embeddings/oleObject2345.bin" Type="http://schemas.openxmlformats.org/officeDocument/2006/relationships/oleObject"/><Relationship Id="rId4138" Target="media/image1779.wmf" Type="http://schemas.openxmlformats.org/officeDocument/2006/relationships/image"/><Relationship Id="rId4139" Target="embeddings/oleObject2346.bin" Type="http://schemas.openxmlformats.org/officeDocument/2006/relationships/oleObject"/><Relationship Id="rId414" Target="embeddings/oleObject237.bin" Type="http://schemas.openxmlformats.org/officeDocument/2006/relationships/oleObject"/><Relationship Id="rId4140" Target="media/image1780.wmf" Type="http://schemas.openxmlformats.org/officeDocument/2006/relationships/image"/><Relationship Id="rId4141" Target="embeddings/oleObject2347.bin" Type="http://schemas.openxmlformats.org/officeDocument/2006/relationships/oleObject"/><Relationship Id="rId4142" Target="media/image1781.wmf" Type="http://schemas.openxmlformats.org/officeDocument/2006/relationships/image"/><Relationship Id="rId4143" Target="embeddings/oleObject2348.bin" Type="http://schemas.openxmlformats.org/officeDocument/2006/relationships/oleObject"/><Relationship Id="rId4144" Target="media/image1782.wmf" Type="http://schemas.openxmlformats.org/officeDocument/2006/relationships/image"/><Relationship Id="rId4145" Target="embeddings/oleObject2349.bin" Type="http://schemas.openxmlformats.org/officeDocument/2006/relationships/oleObject"/><Relationship Id="rId4146" Target="media/image1783.wmf" Type="http://schemas.openxmlformats.org/officeDocument/2006/relationships/image"/><Relationship Id="rId4147" Target="embeddings/oleObject2350.bin" Type="http://schemas.openxmlformats.org/officeDocument/2006/relationships/oleObject"/><Relationship Id="rId4148" Target="media/image1784.png" Type="http://schemas.openxmlformats.org/officeDocument/2006/relationships/image"/><Relationship Id="rId4149" Target="media/image1785.wmf" Type="http://schemas.openxmlformats.org/officeDocument/2006/relationships/image"/><Relationship Id="rId415" Target="embeddings/oleObject238.bin" Type="http://schemas.openxmlformats.org/officeDocument/2006/relationships/oleObject"/><Relationship Id="rId4150" Target="embeddings/oleObject2351.bin" Type="http://schemas.openxmlformats.org/officeDocument/2006/relationships/oleObject"/><Relationship Id="rId4151" Target="media/image1786.wmf" Type="http://schemas.openxmlformats.org/officeDocument/2006/relationships/image"/><Relationship Id="rId4152" Target="embeddings/oleObject2352.bin" Type="http://schemas.openxmlformats.org/officeDocument/2006/relationships/oleObject"/><Relationship Id="rId4153" Target="media/image1787.wmf" Type="http://schemas.openxmlformats.org/officeDocument/2006/relationships/image"/><Relationship Id="rId4154" Target="embeddings/oleObject2353.bin" Type="http://schemas.openxmlformats.org/officeDocument/2006/relationships/oleObject"/><Relationship Id="rId4155" Target="media/image1788.wmf" Type="http://schemas.openxmlformats.org/officeDocument/2006/relationships/image"/><Relationship Id="rId4156" Target="embeddings/oleObject2354.bin" Type="http://schemas.openxmlformats.org/officeDocument/2006/relationships/oleObject"/><Relationship Id="rId4157" Target="media/image1789.wmf" Type="http://schemas.openxmlformats.org/officeDocument/2006/relationships/image"/><Relationship Id="rId4158" Target="embeddings/oleObject2355.bin" Type="http://schemas.openxmlformats.org/officeDocument/2006/relationships/oleObject"/><Relationship Id="rId4159" Target="media/image1790.wmf" Type="http://schemas.openxmlformats.org/officeDocument/2006/relationships/image"/><Relationship Id="rId416" Target="embeddings/oleObject239.bin" Type="http://schemas.openxmlformats.org/officeDocument/2006/relationships/oleObject"/><Relationship Id="rId4160" Target="embeddings/oleObject2356.bin" Type="http://schemas.openxmlformats.org/officeDocument/2006/relationships/oleObject"/><Relationship Id="rId4161" Target="media/image1791.wmf" Type="http://schemas.openxmlformats.org/officeDocument/2006/relationships/image"/><Relationship Id="rId4162" Target="embeddings/oleObject2357.bin" Type="http://schemas.openxmlformats.org/officeDocument/2006/relationships/oleObject"/><Relationship Id="rId4163" Target="media/image1792.wmf" Type="http://schemas.openxmlformats.org/officeDocument/2006/relationships/image"/><Relationship Id="rId4164" Target="embeddings/oleObject2358.bin" Type="http://schemas.openxmlformats.org/officeDocument/2006/relationships/oleObject"/><Relationship Id="rId4165" Target="media/image1793.wmf" Type="http://schemas.openxmlformats.org/officeDocument/2006/relationships/image"/><Relationship Id="rId4166" Target="embeddings/oleObject2359.bin" Type="http://schemas.openxmlformats.org/officeDocument/2006/relationships/oleObject"/><Relationship Id="rId4167" Target="media/image1794.wmf" Type="http://schemas.openxmlformats.org/officeDocument/2006/relationships/image"/><Relationship Id="rId4168" Target="embeddings/oleObject2360.bin" Type="http://schemas.openxmlformats.org/officeDocument/2006/relationships/oleObject"/><Relationship Id="rId4169" Target="media/image1795.wmf" Type="http://schemas.openxmlformats.org/officeDocument/2006/relationships/image"/><Relationship Id="rId417" Target="embeddings/oleObject240.bin" Type="http://schemas.openxmlformats.org/officeDocument/2006/relationships/oleObject"/><Relationship Id="rId4170" Target="embeddings/oleObject2361.bin" Type="http://schemas.openxmlformats.org/officeDocument/2006/relationships/oleObject"/><Relationship Id="rId4171" Target="media/image1796.wmf" Type="http://schemas.openxmlformats.org/officeDocument/2006/relationships/image"/><Relationship Id="rId4172" Target="embeddings/oleObject2362.bin" Type="http://schemas.openxmlformats.org/officeDocument/2006/relationships/oleObject"/><Relationship Id="rId4173" Target="media/image1797.wmf" Type="http://schemas.openxmlformats.org/officeDocument/2006/relationships/image"/><Relationship Id="rId4174" Target="embeddings/oleObject2363.bin" Type="http://schemas.openxmlformats.org/officeDocument/2006/relationships/oleObject"/><Relationship Id="rId4175" Target="media/image1798.wmf" Type="http://schemas.openxmlformats.org/officeDocument/2006/relationships/image"/><Relationship Id="rId4176" Target="embeddings/oleObject2364.bin" Type="http://schemas.openxmlformats.org/officeDocument/2006/relationships/oleObject"/><Relationship Id="rId4177" Target="media/image1799.wmf" Type="http://schemas.openxmlformats.org/officeDocument/2006/relationships/image"/><Relationship Id="rId4178" Target="embeddings/oleObject2365.bin" Type="http://schemas.openxmlformats.org/officeDocument/2006/relationships/oleObject"/><Relationship Id="rId4179" Target="media/image1800.wmf" Type="http://schemas.openxmlformats.org/officeDocument/2006/relationships/image"/><Relationship Id="rId418" Target="embeddings/oleObject241.bin" Type="http://schemas.openxmlformats.org/officeDocument/2006/relationships/oleObject"/><Relationship Id="rId4180" Target="embeddings/oleObject2366.bin" Type="http://schemas.openxmlformats.org/officeDocument/2006/relationships/oleObject"/><Relationship Id="rId4181" Target="media/image1801.wmf" Type="http://schemas.openxmlformats.org/officeDocument/2006/relationships/image"/><Relationship Id="rId4182" Target="embeddings/oleObject2367.bin" Type="http://schemas.openxmlformats.org/officeDocument/2006/relationships/oleObject"/><Relationship Id="rId4183" Target="media/image1802.wmf" Type="http://schemas.openxmlformats.org/officeDocument/2006/relationships/image"/><Relationship Id="rId4184" Target="embeddings/oleObject2368.bin" Type="http://schemas.openxmlformats.org/officeDocument/2006/relationships/oleObject"/><Relationship Id="rId4185" Target="media/image1803.wmf" Type="http://schemas.openxmlformats.org/officeDocument/2006/relationships/image"/><Relationship Id="rId4186" Target="embeddings/oleObject2369.bin" Type="http://schemas.openxmlformats.org/officeDocument/2006/relationships/oleObject"/><Relationship Id="rId4187" Target="media/image1804.wmf" Type="http://schemas.openxmlformats.org/officeDocument/2006/relationships/image"/><Relationship Id="rId4188" Target="embeddings/oleObject2370.bin" Type="http://schemas.openxmlformats.org/officeDocument/2006/relationships/oleObject"/><Relationship Id="rId4189" Target="media/image1805.wmf" Type="http://schemas.openxmlformats.org/officeDocument/2006/relationships/image"/><Relationship Id="rId419" Target="embeddings/oleObject242.bin" Type="http://schemas.openxmlformats.org/officeDocument/2006/relationships/oleObject"/><Relationship Id="rId4190" Target="embeddings/oleObject2371.bin" Type="http://schemas.openxmlformats.org/officeDocument/2006/relationships/oleObject"/><Relationship Id="rId4191" Target="media/image1806.wmf" Type="http://schemas.openxmlformats.org/officeDocument/2006/relationships/image"/><Relationship Id="rId4192" Target="embeddings/oleObject2372.bin" Type="http://schemas.openxmlformats.org/officeDocument/2006/relationships/oleObject"/><Relationship Id="rId4193" Target="media/image1807.wmf" Type="http://schemas.openxmlformats.org/officeDocument/2006/relationships/image"/><Relationship Id="rId4194" Target="embeddings/oleObject2373.bin" Type="http://schemas.openxmlformats.org/officeDocument/2006/relationships/oleObject"/><Relationship Id="rId4195" Target="media/image1808.wmf" Type="http://schemas.openxmlformats.org/officeDocument/2006/relationships/image"/><Relationship Id="rId4196" Target="embeddings/oleObject2374.bin" Type="http://schemas.openxmlformats.org/officeDocument/2006/relationships/oleObject"/><Relationship Id="rId4197" Target="media/image1809.wmf" Type="http://schemas.openxmlformats.org/officeDocument/2006/relationships/image"/><Relationship Id="rId4198" Target="embeddings/oleObject2375.bin" Type="http://schemas.openxmlformats.org/officeDocument/2006/relationships/oleObject"/><Relationship Id="rId4199" Target="media/image1810.wmf" Type="http://schemas.openxmlformats.org/officeDocument/2006/relationships/image"/><Relationship Id="rId42" Target="embeddings/oleObject17.bin" Type="http://schemas.openxmlformats.org/officeDocument/2006/relationships/oleObject"/><Relationship Id="rId420" Target="embeddings/oleObject243.bin" Type="http://schemas.openxmlformats.org/officeDocument/2006/relationships/oleObject"/><Relationship Id="rId4200" Target="embeddings/oleObject2376.bin" Type="http://schemas.openxmlformats.org/officeDocument/2006/relationships/oleObject"/><Relationship Id="rId4201" Target="media/image1811.wmf" Type="http://schemas.openxmlformats.org/officeDocument/2006/relationships/image"/><Relationship Id="rId4202" Target="embeddings/oleObject2377.bin" Type="http://schemas.openxmlformats.org/officeDocument/2006/relationships/oleObject"/><Relationship Id="rId4203" Target="media/image1812.wmf" Type="http://schemas.openxmlformats.org/officeDocument/2006/relationships/image"/><Relationship Id="rId4204" Target="embeddings/oleObject2378.bin" Type="http://schemas.openxmlformats.org/officeDocument/2006/relationships/oleObject"/><Relationship Id="rId4205" Target="media/image1813.png" Type="http://schemas.openxmlformats.org/officeDocument/2006/relationships/image"/><Relationship Id="rId4206" Target="media/image1814.wmf" Type="http://schemas.openxmlformats.org/officeDocument/2006/relationships/image"/><Relationship Id="rId4207" Target="embeddings/oleObject2379.bin" Type="http://schemas.openxmlformats.org/officeDocument/2006/relationships/oleObject"/><Relationship Id="rId4208" Target="media/image1815.wmf" Type="http://schemas.openxmlformats.org/officeDocument/2006/relationships/image"/><Relationship Id="rId4209" Target="embeddings/oleObject2380.bin" Type="http://schemas.openxmlformats.org/officeDocument/2006/relationships/oleObject"/><Relationship Id="rId421" Target="embeddings/oleObject244.bin" Type="http://schemas.openxmlformats.org/officeDocument/2006/relationships/oleObject"/><Relationship Id="rId4210" Target="media/image1816.wmf" Type="http://schemas.openxmlformats.org/officeDocument/2006/relationships/image"/><Relationship Id="rId4211" Target="embeddings/oleObject2381.bin" Type="http://schemas.openxmlformats.org/officeDocument/2006/relationships/oleObject"/><Relationship Id="rId4212" Target="media/image1817.wmf" Type="http://schemas.openxmlformats.org/officeDocument/2006/relationships/image"/><Relationship Id="rId4213" Target="embeddings/oleObject2382.bin" Type="http://schemas.openxmlformats.org/officeDocument/2006/relationships/oleObject"/><Relationship Id="rId4214" Target="media/image1818.wmf" Type="http://schemas.openxmlformats.org/officeDocument/2006/relationships/image"/><Relationship Id="rId4215" Target="embeddings/oleObject2383.bin" Type="http://schemas.openxmlformats.org/officeDocument/2006/relationships/oleObject"/><Relationship Id="rId4216" Target="media/image1819.wmf" Type="http://schemas.openxmlformats.org/officeDocument/2006/relationships/image"/><Relationship Id="rId4217" Target="embeddings/oleObject2384.bin" Type="http://schemas.openxmlformats.org/officeDocument/2006/relationships/oleObject"/><Relationship Id="rId4218" Target="media/image1820.png" Type="http://schemas.openxmlformats.org/officeDocument/2006/relationships/image"/><Relationship Id="rId4219" Target="media/image1821.wmf" Type="http://schemas.openxmlformats.org/officeDocument/2006/relationships/image"/><Relationship Id="rId422" Target="embeddings/oleObject245.bin" Type="http://schemas.openxmlformats.org/officeDocument/2006/relationships/oleObject"/><Relationship Id="rId4220" Target="embeddings/oleObject2385.bin" Type="http://schemas.openxmlformats.org/officeDocument/2006/relationships/oleObject"/><Relationship Id="rId4221" Target="media/image1822.wmf" Type="http://schemas.openxmlformats.org/officeDocument/2006/relationships/image"/><Relationship Id="rId4222" Target="embeddings/oleObject2386.bin" Type="http://schemas.openxmlformats.org/officeDocument/2006/relationships/oleObject"/><Relationship Id="rId4223" Target="media/image1823.wmf" Type="http://schemas.openxmlformats.org/officeDocument/2006/relationships/image"/><Relationship Id="rId4224" Target="embeddings/oleObject2387.bin" Type="http://schemas.openxmlformats.org/officeDocument/2006/relationships/oleObject"/><Relationship Id="rId4225" Target="media/image1824.wmf" Type="http://schemas.openxmlformats.org/officeDocument/2006/relationships/image"/><Relationship Id="rId4226" Target="embeddings/oleObject2388.bin" Type="http://schemas.openxmlformats.org/officeDocument/2006/relationships/oleObject"/><Relationship Id="rId4227" Target="media/image1825.wmf" Type="http://schemas.openxmlformats.org/officeDocument/2006/relationships/image"/><Relationship Id="rId4228" Target="embeddings/oleObject2389.bin" Type="http://schemas.openxmlformats.org/officeDocument/2006/relationships/oleObject"/><Relationship Id="rId4229" Target="media/image1826.wmf" Type="http://schemas.openxmlformats.org/officeDocument/2006/relationships/image"/><Relationship Id="rId423" Target="embeddings/oleObject246.bin" Type="http://schemas.openxmlformats.org/officeDocument/2006/relationships/oleObject"/><Relationship Id="rId4230" Target="embeddings/oleObject2390.bin" Type="http://schemas.openxmlformats.org/officeDocument/2006/relationships/oleObject"/><Relationship Id="rId4231" Target="media/image1827.png" Type="http://schemas.openxmlformats.org/officeDocument/2006/relationships/image"/><Relationship Id="rId4232" Target="media/image1828.wmf" Type="http://schemas.openxmlformats.org/officeDocument/2006/relationships/image"/><Relationship Id="rId4233" Target="embeddings/oleObject2391.bin" Type="http://schemas.openxmlformats.org/officeDocument/2006/relationships/oleObject"/><Relationship Id="rId4234" Target="media/image1829.wmf" Type="http://schemas.openxmlformats.org/officeDocument/2006/relationships/image"/><Relationship Id="rId4235" Target="embeddings/oleObject2392.bin" Type="http://schemas.openxmlformats.org/officeDocument/2006/relationships/oleObject"/><Relationship Id="rId4236" Target="media/image1830.wmf" Type="http://schemas.openxmlformats.org/officeDocument/2006/relationships/image"/><Relationship Id="rId4237" Target="embeddings/oleObject2393.bin" Type="http://schemas.openxmlformats.org/officeDocument/2006/relationships/oleObject"/><Relationship Id="rId4238" Target="media/image1831.wmf" Type="http://schemas.openxmlformats.org/officeDocument/2006/relationships/image"/><Relationship Id="rId4239" Target="embeddings/oleObject2394.bin" Type="http://schemas.openxmlformats.org/officeDocument/2006/relationships/oleObject"/><Relationship Id="rId424" Target="media/image171.wmf" Type="http://schemas.openxmlformats.org/officeDocument/2006/relationships/image"/><Relationship Id="rId4240" Target="media/image1832.wmf" Type="http://schemas.openxmlformats.org/officeDocument/2006/relationships/image"/><Relationship Id="rId4241" Target="embeddings/oleObject2395.bin" Type="http://schemas.openxmlformats.org/officeDocument/2006/relationships/oleObject"/><Relationship Id="rId4242" Target="media/image1833.wmf" Type="http://schemas.openxmlformats.org/officeDocument/2006/relationships/image"/><Relationship Id="rId4243" Target="embeddings/oleObject2396.bin" Type="http://schemas.openxmlformats.org/officeDocument/2006/relationships/oleObject"/><Relationship Id="rId4244" Target="media/image1834.wmf" Type="http://schemas.openxmlformats.org/officeDocument/2006/relationships/image"/><Relationship Id="rId4245" Target="embeddings/oleObject2397.bin" Type="http://schemas.openxmlformats.org/officeDocument/2006/relationships/oleObject"/><Relationship Id="rId4246" Target="media/image1835.wmf" Type="http://schemas.openxmlformats.org/officeDocument/2006/relationships/image"/><Relationship Id="rId4247" Target="embeddings/oleObject2398.bin" Type="http://schemas.openxmlformats.org/officeDocument/2006/relationships/oleObject"/><Relationship Id="rId4248" Target="media/image1836.wmf" Type="http://schemas.openxmlformats.org/officeDocument/2006/relationships/image"/><Relationship Id="rId4249" Target="embeddings/oleObject2399.bin" Type="http://schemas.openxmlformats.org/officeDocument/2006/relationships/oleObject"/><Relationship Id="rId425" Target="embeddings/oleObject247.bin" Type="http://schemas.openxmlformats.org/officeDocument/2006/relationships/oleObject"/><Relationship Id="rId4250" Target="media/image1837.wmf" Type="http://schemas.openxmlformats.org/officeDocument/2006/relationships/image"/><Relationship Id="rId4251" Target="embeddings/oleObject2400.bin" Type="http://schemas.openxmlformats.org/officeDocument/2006/relationships/oleObject"/><Relationship Id="rId4252" Target="media/image1838.png" Type="http://schemas.openxmlformats.org/officeDocument/2006/relationships/image"/><Relationship Id="rId4253" Target="media/image1839.wmf" Type="http://schemas.openxmlformats.org/officeDocument/2006/relationships/image"/><Relationship Id="rId4254" Target="embeddings/oleObject2401.bin" Type="http://schemas.openxmlformats.org/officeDocument/2006/relationships/oleObject"/><Relationship Id="rId4255" Target="media/image1840.wmf" Type="http://schemas.openxmlformats.org/officeDocument/2006/relationships/image"/><Relationship Id="rId4256" Target="embeddings/oleObject2402.bin" Type="http://schemas.openxmlformats.org/officeDocument/2006/relationships/oleObject"/><Relationship Id="rId4257" Target="media/image1841.wmf" Type="http://schemas.openxmlformats.org/officeDocument/2006/relationships/image"/><Relationship Id="rId4258" Target="embeddings/oleObject2403.bin" Type="http://schemas.openxmlformats.org/officeDocument/2006/relationships/oleObject"/><Relationship Id="rId4259" Target="media/image1842.wmf" Type="http://schemas.openxmlformats.org/officeDocument/2006/relationships/image"/><Relationship Id="rId426" Target="embeddings/oleObject248.bin" Type="http://schemas.openxmlformats.org/officeDocument/2006/relationships/oleObject"/><Relationship Id="rId4260" Target="embeddings/oleObject2404.bin" Type="http://schemas.openxmlformats.org/officeDocument/2006/relationships/oleObject"/><Relationship Id="rId4261" Target="media/image1843.wmf" Type="http://schemas.openxmlformats.org/officeDocument/2006/relationships/image"/><Relationship Id="rId4262" Target="embeddings/oleObject2405.bin" Type="http://schemas.openxmlformats.org/officeDocument/2006/relationships/oleObject"/><Relationship Id="rId4263" Target="media/image1844.wmf" Type="http://schemas.openxmlformats.org/officeDocument/2006/relationships/image"/><Relationship Id="rId4264" Target="embeddings/oleObject2406.bin" Type="http://schemas.openxmlformats.org/officeDocument/2006/relationships/oleObject"/><Relationship Id="rId4265" Target="media/image1845.wmf" Type="http://schemas.openxmlformats.org/officeDocument/2006/relationships/image"/><Relationship Id="rId4266" Target="embeddings/oleObject2407.bin" Type="http://schemas.openxmlformats.org/officeDocument/2006/relationships/oleObject"/><Relationship Id="rId4267" Target="media/image1846.png" Type="http://schemas.openxmlformats.org/officeDocument/2006/relationships/image"/><Relationship Id="rId4268" Target="media/image1847.wmf" Type="http://schemas.openxmlformats.org/officeDocument/2006/relationships/image"/><Relationship Id="rId4269" Target="embeddings/oleObject2408.bin" Type="http://schemas.openxmlformats.org/officeDocument/2006/relationships/oleObject"/><Relationship Id="rId427" Target="embeddings/oleObject249.bin" Type="http://schemas.openxmlformats.org/officeDocument/2006/relationships/oleObject"/><Relationship Id="rId4270" Target="media/image1848.wmf" Type="http://schemas.openxmlformats.org/officeDocument/2006/relationships/image"/><Relationship Id="rId4271" Target="embeddings/oleObject2409.bin" Type="http://schemas.openxmlformats.org/officeDocument/2006/relationships/oleObject"/><Relationship Id="rId4272" Target="media/image1849.wmf" Type="http://schemas.openxmlformats.org/officeDocument/2006/relationships/image"/><Relationship Id="rId4273" Target="embeddings/oleObject2410.bin" Type="http://schemas.openxmlformats.org/officeDocument/2006/relationships/oleObject"/><Relationship Id="rId4274" Target="media/image1850.wmf" Type="http://schemas.openxmlformats.org/officeDocument/2006/relationships/image"/><Relationship Id="rId4275" Target="embeddings/oleObject2411.bin" Type="http://schemas.openxmlformats.org/officeDocument/2006/relationships/oleObject"/><Relationship Id="rId4276" Target="media/image1851.wmf" Type="http://schemas.openxmlformats.org/officeDocument/2006/relationships/image"/><Relationship Id="rId4277" Target="media/image1852.wmf" Type="http://schemas.openxmlformats.org/officeDocument/2006/relationships/image"/><Relationship Id="rId4278" Target="media/image1853.wmf" Type="http://schemas.openxmlformats.org/officeDocument/2006/relationships/image"/><Relationship Id="rId4279" Target="media/image1854.wmf" Type="http://schemas.openxmlformats.org/officeDocument/2006/relationships/image"/><Relationship Id="rId428" Target="embeddings/oleObject250.bin" Type="http://schemas.openxmlformats.org/officeDocument/2006/relationships/oleObject"/><Relationship Id="rId4280" Target="media/image1855.wmf" Type="http://schemas.openxmlformats.org/officeDocument/2006/relationships/image"/><Relationship Id="rId4281" Target="media/image1856.wmf" Type="http://schemas.openxmlformats.org/officeDocument/2006/relationships/image"/><Relationship Id="rId4282" Target="media/image1857.wmf" Type="http://schemas.openxmlformats.org/officeDocument/2006/relationships/image"/><Relationship Id="rId4283" Target="media/image1858.wmf" Type="http://schemas.openxmlformats.org/officeDocument/2006/relationships/image"/><Relationship Id="rId4284" Target="media/image1859.wmf" Type="http://schemas.openxmlformats.org/officeDocument/2006/relationships/image"/><Relationship Id="rId4285" Target="media/image1860.wmf" Type="http://schemas.openxmlformats.org/officeDocument/2006/relationships/image"/><Relationship Id="rId4286" Target="media/image1861.wmf" Type="http://schemas.openxmlformats.org/officeDocument/2006/relationships/image"/><Relationship Id="rId4287" Target="media/image1862.wmf" Type="http://schemas.openxmlformats.org/officeDocument/2006/relationships/image"/><Relationship Id="rId4288" Target="media/image1863.wmf" Type="http://schemas.openxmlformats.org/officeDocument/2006/relationships/image"/><Relationship Id="rId4289" Target="media/image1864.wmf" Type="http://schemas.openxmlformats.org/officeDocument/2006/relationships/image"/><Relationship Id="rId429" Target="embeddings/oleObject251.bin" Type="http://schemas.openxmlformats.org/officeDocument/2006/relationships/oleObject"/><Relationship Id="rId4290" Target="media/image1865.wmf" Type="http://schemas.openxmlformats.org/officeDocument/2006/relationships/image"/><Relationship Id="rId4291" Target="media/image1866.wmf" Type="http://schemas.openxmlformats.org/officeDocument/2006/relationships/image"/><Relationship Id="rId4292" Target="media/image1867.wmf" Type="http://schemas.openxmlformats.org/officeDocument/2006/relationships/image"/><Relationship Id="rId4293" Target="embeddings/oleObject2412.bin" Type="http://schemas.openxmlformats.org/officeDocument/2006/relationships/oleObject"/><Relationship Id="rId4294" Target="media/image1868.wmf" Type="http://schemas.openxmlformats.org/officeDocument/2006/relationships/image"/><Relationship Id="rId4295" Target="embeddings/oleObject2413.bin" Type="http://schemas.openxmlformats.org/officeDocument/2006/relationships/oleObject"/><Relationship Id="rId4296" Target="media/image1869.wmf" Type="http://schemas.openxmlformats.org/officeDocument/2006/relationships/image"/><Relationship Id="rId4297" Target="embeddings/oleObject2414.bin" Type="http://schemas.openxmlformats.org/officeDocument/2006/relationships/oleObject"/><Relationship Id="rId4298" Target="media/image1870.wmf" Type="http://schemas.openxmlformats.org/officeDocument/2006/relationships/image"/><Relationship Id="rId4299" Target="embeddings/oleObject2415.bin" Type="http://schemas.openxmlformats.org/officeDocument/2006/relationships/oleObject"/><Relationship Id="rId43" Target="media/image19.wmf" Type="http://schemas.openxmlformats.org/officeDocument/2006/relationships/image"/><Relationship Id="rId430" Target="embeddings/oleObject252.bin" Type="http://schemas.openxmlformats.org/officeDocument/2006/relationships/oleObject"/><Relationship Id="rId4300" Target="media/image1871.wmf" Type="http://schemas.openxmlformats.org/officeDocument/2006/relationships/image"/><Relationship Id="rId4301" Target="embeddings/oleObject2416.bin" Type="http://schemas.openxmlformats.org/officeDocument/2006/relationships/oleObject"/><Relationship Id="rId4302" Target="embeddings/oleObject2417.bin" Type="http://schemas.openxmlformats.org/officeDocument/2006/relationships/oleObject"/><Relationship Id="rId4303" Target="media/image1872.wmf" Type="http://schemas.openxmlformats.org/officeDocument/2006/relationships/image"/><Relationship Id="rId4304" Target="embeddings/oleObject2418.bin" Type="http://schemas.openxmlformats.org/officeDocument/2006/relationships/oleObject"/><Relationship Id="rId4305" Target="media/image1873.wmf" Type="http://schemas.openxmlformats.org/officeDocument/2006/relationships/image"/><Relationship Id="rId4306" Target="embeddings/oleObject2419.bin" Type="http://schemas.openxmlformats.org/officeDocument/2006/relationships/oleObject"/><Relationship Id="rId4307" Target="media/image1874.wmf" Type="http://schemas.openxmlformats.org/officeDocument/2006/relationships/image"/><Relationship Id="rId4308" Target="embeddings/oleObject2420.bin" Type="http://schemas.openxmlformats.org/officeDocument/2006/relationships/oleObject"/><Relationship Id="rId4309" Target="media/image1875.wmf" Type="http://schemas.openxmlformats.org/officeDocument/2006/relationships/image"/><Relationship Id="rId431" Target="embeddings/oleObject253.bin" Type="http://schemas.openxmlformats.org/officeDocument/2006/relationships/oleObject"/><Relationship Id="rId4310" Target="embeddings/oleObject2421.bin" Type="http://schemas.openxmlformats.org/officeDocument/2006/relationships/oleObject"/><Relationship Id="rId4311" Target="media/image1876.wmf" Type="http://schemas.openxmlformats.org/officeDocument/2006/relationships/image"/><Relationship Id="rId4312" Target="embeddings/oleObject2422.bin" Type="http://schemas.openxmlformats.org/officeDocument/2006/relationships/oleObject"/><Relationship Id="rId4313" Target="media/image1877.wmf" Type="http://schemas.openxmlformats.org/officeDocument/2006/relationships/image"/><Relationship Id="rId4314" Target="embeddings/oleObject2423.bin" Type="http://schemas.openxmlformats.org/officeDocument/2006/relationships/oleObject"/><Relationship Id="rId4315" Target="embeddings/oleObject2424.bin" Type="http://schemas.openxmlformats.org/officeDocument/2006/relationships/oleObject"/><Relationship Id="rId4316" Target="media/image1878.wmf" Type="http://schemas.openxmlformats.org/officeDocument/2006/relationships/image"/><Relationship Id="rId4317" Target="embeddings/oleObject2425.bin" Type="http://schemas.openxmlformats.org/officeDocument/2006/relationships/oleObject"/><Relationship Id="rId4318" Target="media/image1879.wmf" Type="http://schemas.openxmlformats.org/officeDocument/2006/relationships/image"/><Relationship Id="rId4319" Target="embeddings/oleObject2426.bin" Type="http://schemas.openxmlformats.org/officeDocument/2006/relationships/oleObject"/><Relationship Id="rId432" Target="embeddings/oleObject254.bin" Type="http://schemas.openxmlformats.org/officeDocument/2006/relationships/oleObject"/><Relationship Id="rId4320" Target="media/image1880.wmf" Type="http://schemas.openxmlformats.org/officeDocument/2006/relationships/image"/><Relationship Id="rId4321" Target="embeddings/oleObject2427.bin" Type="http://schemas.openxmlformats.org/officeDocument/2006/relationships/oleObject"/><Relationship Id="rId4322" Target="media/image1881.wmf" Type="http://schemas.openxmlformats.org/officeDocument/2006/relationships/image"/><Relationship Id="rId4323" Target="embeddings/oleObject2428.bin" Type="http://schemas.openxmlformats.org/officeDocument/2006/relationships/oleObject"/><Relationship Id="rId4324" Target="media/image1882.wmf" Type="http://schemas.openxmlformats.org/officeDocument/2006/relationships/image"/><Relationship Id="rId4325" Target="embeddings/oleObject2429.bin" Type="http://schemas.openxmlformats.org/officeDocument/2006/relationships/oleObject"/><Relationship Id="rId4326" Target="media/image1883.wmf" Type="http://schemas.openxmlformats.org/officeDocument/2006/relationships/image"/><Relationship Id="rId4327" Target="embeddings/oleObject2430.bin" Type="http://schemas.openxmlformats.org/officeDocument/2006/relationships/oleObject"/><Relationship Id="rId4328" Target="media/image1884.wmf" Type="http://schemas.openxmlformats.org/officeDocument/2006/relationships/image"/><Relationship Id="rId4329" Target="embeddings/oleObject2431.bin" Type="http://schemas.openxmlformats.org/officeDocument/2006/relationships/oleObject"/><Relationship Id="rId433" Target="embeddings/oleObject255.bin" Type="http://schemas.openxmlformats.org/officeDocument/2006/relationships/oleObject"/><Relationship Id="rId4330" Target="media/image1885.wmf" Type="http://schemas.openxmlformats.org/officeDocument/2006/relationships/image"/><Relationship Id="rId4331" Target="embeddings/oleObject2432.bin" Type="http://schemas.openxmlformats.org/officeDocument/2006/relationships/oleObject"/><Relationship Id="rId4332" Target="media/image1886.wmf" Type="http://schemas.openxmlformats.org/officeDocument/2006/relationships/image"/><Relationship Id="rId4333" Target="embeddings/oleObject2433.bin" Type="http://schemas.openxmlformats.org/officeDocument/2006/relationships/oleObject"/><Relationship Id="rId4334" Target="media/image1887.wmf" Type="http://schemas.openxmlformats.org/officeDocument/2006/relationships/image"/><Relationship Id="rId4335" Target="embeddings/oleObject2434.bin" Type="http://schemas.openxmlformats.org/officeDocument/2006/relationships/oleObject"/><Relationship Id="rId4336" Target="media/image1888.png" Type="http://schemas.openxmlformats.org/officeDocument/2006/relationships/image"/><Relationship Id="rId4337" Target="media/image1889.wmf" Type="http://schemas.openxmlformats.org/officeDocument/2006/relationships/image"/><Relationship Id="rId4338" Target="embeddings/oleObject2435.bin" Type="http://schemas.openxmlformats.org/officeDocument/2006/relationships/oleObject"/><Relationship Id="rId4339" Target="media/image1890.wmf" Type="http://schemas.openxmlformats.org/officeDocument/2006/relationships/image"/><Relationship Id="rId434" Target="media/image172.wmf" Type="http://schemas.openxmlformats.org/officeDocument/2006/relationships/image"/><Relationship Id="rId4340" Target="embeddings/oleObject2436.bin" Type="http://schemas.openxmlformats.org/officeDocument/2006/relationships/oleObject"/><Relationship Id="rId4341" Target="media/image1891.wmf" Type="http://schemas.openxmlformats.org/officeDocument/2006/relationships/image"/><Relationship Id="rId4342" Target="embeddings/oleObject2437.bin" Type="http://schemas.openxmlformats.org/officeDocument/2006/relationships/oleObject"/><Relationship Id="rId4343" Target="media/image1892.wmf" Type="http://schemas.openxmlformats.org/officeDocument/2006/relationships/image"/><Relationship Id="rId4344" Target="embeddings/oleObject2438.bin" Type="http://schemas.openxmlformats.org/officeDocument/2006/relationships/oleObject"/><Relationship Id="rId4345" Target="media/image1893.png" Type="http://schemas.openxmlformats.org/officeDocument/2006/relationships/image"/><Relationship Id="rId4346" Target="media/image1894.wmf" Type="http://schemas.openxmlformats.org/officeDocument/2006/relationships/image"/><Relationship Id="rId4347" Target="embeddings/oleObject2439.bin" Type="http://schemas.openxmlformats.org/officeDocument/2006/relationships/oleObject"/><Relationship Id="rId4348" Target="media/image1895.wmf" Type="http://schemas.openxmlformats.org/officeDocument/2006/relationships/image"/><Relationship Id="rId4349" Target="embeddings/oleObject2440.bin" Type="http://schemas.openxmlformats.org/officeDocument/2006/relationships/oleObject"/><Relationship Id="rId435" Target="embeddings/oleObject256.bin" Type="http://schemas.openxmlformats.org/officeDocument/2006/relationships/oleObject"/><Relationship Id="rId4350" Target="media/image1896.wmf" Type="http://schemas.openxmlformats.org/officeDocument/2006/relationships/image"/><Relationship Id="rId4351" Target="embeddings/oleObject2441.bin" Type="http://schemas.openxmlformats.org/officeDocument/2006/relationships/oleObject"/><Relationship Id="rId4352" Target="media/image1897.wmf" Type="http://schemas.openxmlformats.org/officeDocument/2006/relationships/image"/><Relationship Id="rId4353" Target="embeddings/oleObject2442.bin" Type="http://schemas.openxmlformats.org/officeDocument/2006/relationships/oleObject"/><Relationship Id="rId4354" Target="media/image1898.wmf" Type="http://schemas.openxmlformats.org/officeDocument/2006/relationships/image"/><Relationship Id="rId4355" Target="embeddings/oleObject2443.bin" Type="http://schemas.openxmlformats.org/officeDocument/2006/relationships/oleObject"/><Relationship Id="rId4356" Target="media/image1899.wmf" Type="http://schemas.openxmlformats.org/officeDocument/2006/relationships/image"/><Relationship Id="rId4357" Target="embeddings/oleObject2444.bin" Type="http://schemas.openxmlformats.org/officeDocument/2006/relationships/oleObject"/><Relationship Id="rId4358" Target="embeddings/oleObject2445.bin" Type="http://schemas.openxmlformats.org/officeDocument/2006/relationships/oleObject"/><Relationship Id="rId4359" Target="embeddings/oleObject2446.bin" Type="http://schemas.openxmlformats.org/officeDocument/2006/relationships/oleObject"/><Relationship Id="rId436" Target="embeddings/oleObject257.bin" Type="http://schemas.openxmlformats.org/officeDocument/2006/relationships/oleObject"/><Relationship Id="rId4360" Target="embeddings/oleObject2447.bin" Type="http://schemas.openxmlformats.org/officeDocument/2006/relationships/oleObject"/><Relationship Id="rId4361" Target="embeddings/oleObject2448.bin" Type="http://schemas.openxmlformats.org/officeDocument/2006/relationships/oleObject"/><Relationship Id="rId4362" Target="embeddings/oleObject2449.bin" Type="http://schemas.openxmlformats.org/officeDocument/2006/relationships/oleObject"/><Relationship Id="rId4363" Target="media/image1900.wmf" Type="http://schemas.openxmlformats.org/officeDocument/2006/relationships/image"/><Relationship Id="rId4364" Target="embeddings/oleObject2450.bin" Type="http://schemas.openxmlformats.org/officeDocument/2006/relationships/oleObject"/><Relationship Id="rId4365" Target="media/image1901.wmf" Type="http://schemas.openxmlformats.org/officeDocument/2006/relationships/image"/><Relationship Id="rId4366" Target="embeddings/oleObject2451.bin" Type="http://schemas.openxmlformats.org/officeDocument/2006/relationships/oleObject"/><Relationship Id="rId4367" Target="media/image1902.wmf" Type="http://schemas.openxmlformats.org/officeDocument/2006/relationships/image"/><Relationship Id="rId4368" Target="embeddings/oleObject2452.bin" Type="http://schemas.openxmlformats.org/officeDocument/2006/relationships/oleObject"/><Relationship Id="rId4369" Target="media/image1903.wmf" Type="http://schemas.openxmlformats.org/officeDocument/2006/relationships/image"/><Relationship Id="rId437" Target="embeddings/oleObject258.bin" Type="http://schemas.openxmlformats.org/officeDocument/2006/relationships/oleObject"/><Relationship Id="rId4370" Target="embeddings/oleObject2453.bin" Type="http://schemas.openxmlformats.org/officeDocument/2006/relationships/oleObject"/><Relationship Id="rId4371" Target="media/image1904.wmf" Type="http://schemas.openxmlformats.org/officeDocument/2006/relationships/image"/><Relationship Id="rId4372" Target="embeddings/oleObject2454.bin" Type="http://schemas.openxmlformats.org/officeDocument/2006/relationships/oleObject"/><Relationship Id="rId4373" Target="media/image1905.wmf" Type="http://schemas.openxmlformats.org/officeDocument/2006/relationships/image"/><Relationship Id="rId4374" Target="embeddings/oleObject2455.bin" Type="http://schemas.openxmlformats.org/officeDocument/2006/relationships/oleObject"/><Relationship Id="rId4375" Target="media/image1906.wmf" Type="http://schemas.openxmlformats.org/officeDocument/2006/relationships/image"/><Relationship Id="rId4376" Target="embeddings/oleObject2456.bin" Type="http://schemas.openxmlformats.org/officeDocument/2006/relationships/oleObject"/><Relationship Id="rId4377" Target="media/image1907.wmf" Type="http://schemas.openxmlformats.org/officeDocument/2006/relationships/image"/><Relationship Id="rId4378" Target="embeddings/oleObject2457.bin" Type="http://schemas.openxmlformats.org/officeDocument/2006/relationships/oleObject"/><Relationship Id="rId4379" Target="media/image1908.wmf" Type="http://schemas.openxmlformats.org/officeDocument/2006/relationships/image"/><Relationship Id="rId438" Target="embeddings/oleObject259.bin" Type="http://schemas.openxmlformats.org/officeDocument/2006/relationships/oleObject"/><Relationship Id="rId4380" Target="embeddings/oleObject2458.bin" Type="http://schemas.openxmlformats.org/officeDocument/2006/relationships/oleObject"/><Relationship Id="rId4381" Target="media/image1909.wmf" Type="http://schemas.openxmlformats.org/officeDocument/2006/relationships/image"/><Relationship Id="rId4382" Target="embeddings/oleObject2459.bin" Type="http://schemas.openxmlformats.org/officeDocument/2006/relationships/oleObject"/><Relationship Id="rId4383" Target="media/image1910.wmf" Type="http://schemas.openxmlformats.org/officeDocument/2006/relationships/image"/><Relationship Id="rId4384" Target="embeddings/oleObject2460.bin" Type="http://schemas.openxmlformats.org/officeDocument/2006/relationships/oleObject"/><Relationship Id="rId4385" Target="media/image1911.wmf" Type="http://schemas.openxmlformats.org/officeDocument/2006/relationships/image"/><Relationship Id="rId4386" Target="embeddings/oleObject2461.bin" Type="http://schemas.openxmlformats.org/officeDocument/2006/relationships/oleObject"/><Relationship Id="rId4387" Target="media/image1912.wmf" Type="http://schemas.openxmlformats.org/officeDocument/2006/relationships/image"/><Relationship Id="rId4388" Target="embeddings/oleObject2462.bin" Type="http://schemas.openxmlformats.org/officeDocument/2006/relationships/oleObject"/><Relationship Id="rId4389" Target="media/image1913.wmf" Type="http://schemas.openxmlformats.org/officeDocument/2006/relationships/image"/><Relationship Id="rId439" Target="embeddings/oleObject260.bin" Type="http://schemas.openxmlformats.org/officeDocument/2006/relationships/oleObject"/><Relationship Id="rId4390" Target="embeddings/oleObject2463.bin" Type="http://schemas.openxmlformats.org/officeDocument/2006/relationships/oleObject"/><Relationship Id="rId4391" Target="media/image1914.png" Type="http://schemas.openxmlformats.org/officeDocument/2006/relationships/image"/><Relationship Id="rId4392" Target="media/image1915.wmf" Type="http://schemas.openxmlformats.org/officeDocument/2006/relationships/image"/><Relationship Id="rId4393" Target="embeddings/oleObject2464.bin" Type="http://schemas.openxmlformats.org/officeDocument/2006/relationships/oleObject"/><Relationship Id="rId4394" Target="media/image1916.wmf" Type="http://schemas.openxmlformats.org/officeDocument/2006/relationships/image"/><Relationship Id="rId4395" Target="embeddings/oleObject2465.bin" Type="http://schemas.openxmlformats.org/officeDocument/2006/relationships/oleObject"/><Relationship Id="rId4396" Target="media/image1917.wmf" Type="http://schemas.openxmlformats.org/officeDocument/2006/relationships/image"/><Relationship Id="rId4397" Target="embeddings/oleObject2466.bin" Type="http://schemas.openxmlformats.org/officeDocument/2006/relationships/oleObject"/><Relationship Id="rId4398" Target="media/image1918.wmf" Type="http://schemas.openxmlformats.org/officeDocument/2006/relationships/image"/><Relationship Id="rId4399" Target="embeddings/oleObject2467.bin" Type="http://schemas.openxmlformats.org/officeDocument/2006/relationships/oleObject"/><Relationship Id="rId44" Target="embeddings/oleObject18.bin" Type="http://schemas.openxmlformats.org/officeDocument/2006/relationships/oleObject"/><Relationship Id="rId440" Target="embeddings/oleObject261.bin" Type="http://schemas.openxmlformats.org/officeDocument/2006/relationships/oleObject"/><Relationship Id="rId4400" Target="media/image1919.wmf" Type="http://schemas.openxmlformats.org/officeDocument/2006/relationships/image"/><Relationship Id="rId4401" Target="embeddings/oleObject2468.bin" Type="http://schemas.openxmlformats.org/officeDocument/2006/relationships/oleObject"/><Relationship Id="rId4402" Target="media/image1920.wmf" Type="http://schemas.openxmlformats.org/officeDocument/2006/relationships/image"/><Relationship Id="rId4403" Target="embeddings/oleObject2469.bin" Type="http://schemas.openxmlformats.org/officeDocument/2006/relationships/oleObject"/><Relationship Id="rId4404" Target="media/image1921.wmf" Type="http://schemas.openxmlformats.org/officeDocument/2006/relationships/image"/><Relationship Id="rId4405" Target="embeddings/oleObject2470.bin" Type="http://schemas.openxmlformats.org/officeDocument/2006/relationships/oleObject"/><Relationship Id="rId4406" Target="media/image1922.wmf" Type="http://schemas.openxmlformats.org/officeDocument/2006/relationships/image"/><Relationship Id="rId4407" Target="embeddings/oleObject2471.bin" Type="http://schemas.openxmlformats.org/officeDocument/2006/relationships/oleObject"/><Relationship Id="rId4408" Target="media/image1923.wmf" Type="http://schemas.openxmlformats.org/officeDocument/2006/relationships/image"/><Relationship Id="rId4409" Target="embeddings/oleObject2472.bin" Type="http://schemas.openxmlformats.org/officeDocument/2006/relationships/oleObject"/><Relationship Id="rId441" Target="embeddings/oleObject262.bin" Type="http://schemas.openxmlformats.org/officeDocument/2006/relationships/oleObject"/><Relationship Id="rId4410" Target="media/image1924.wmf" Type="http://schemas.openxmlformats.org/officeDocument/2006/relationships/image"/><Relationship Id="rId4411" Target="embeddings/oleObject2473.bin" Type="http://schemas.openxmlformats.org/officeDocument/2006/relationships/oleObject"/><Relationship Id="rId4412" Target="media/image1925.wmf" Type="http://schemas.openxmlformats.org/officeDocument/2006/relationships/image"/><Relationship Id="rId4413" Target="embeddings/oleObject2474.bin" Type="http://schemas.openxmlformats.org/officeDocument/2006/relationships/oleObject"/><Relationship Id="rId4414" Target="media/image1926.wmf" Type="http://schemas.openxmlformats.org/officeDocument/2006/relationships/image"/><Relationship Id="rId4415" Target="embeddings/oleObject2475.bin" Type="http://schemas.openxmlformats.org/officeDocument/2006/relationships/oleObject"/><Relationship Id="rId4416" Target="media/image1927.wmf" Type="http://schemas.openxmlformats.org/officeDocument/2006/relationships/image"/><Relationship Id="rId4417" Target="embeddings/oleObject2476.bin" Type="http://schemas.openxmlformats.org/officeDocument/2006/relationships/oleObject"/><Relationship Id="rId4418" Target="media/image1928.wmf" Type="http://schemas.openxmlformats.org/officeDocument/2006/relationships/image"/><Relationship Id="rId4419" Target="embeddings/oleObject2477.bin" Type="http://schemas.openxmlformats.org/officeDocument/2006/relationships/oleObject"/><Relationship Id="rId442" Target="embeddings/oleObject263.bin" Type="http://schemas.openxmlformats.org/officeDocument/2006/relationships/oleObject"/><Relationship Id="rId4420" Target="media/image1929.wmf" Type="http://schemas.openxmlformats.org/officeDocument/2006/relationships/image"/><Relationship Id="rId4421" Target="embeddings/oleObject2478.bin" Type="http://schemas.openxmlformats.org/officeDocument/2006/relationships/oleObject"/><Relationship Id="rId4422" Target="media/image1930.wmf" Type="http://schemas.openxmlformats.org/officeDocument/2006/relationships/image"/><Relationship Id="rId4423" Target="embeddings/oleObject2479.bin" Type="http://schemas.openxmlformats.org/officeDocument/2006/relationships/oleObject"/><Relationship Id="rId4424" Target="media/image1931.png" Type="http://schemas.openxmlformats.org/officeDocument/2006/relationships/image"/><Relationship Id="rId4425" Target="media/image1932.wmf" Type="http://schemas.openxmlformats.org/officeDocument/2006/relationships/image"/><Relationship Id="rId4426" Target="embeddings/oleObject2480.bin" Type="http://schemas.openxmlformats.org/officeDocument/2006/relationships/oleObject"/><Relationship Id="rId4427" Target="media/image1933.wmf" Type="http://schemas.openxmlformats.org/officeDocument/2006/relationships/image"/><Relationship Id="rId4428" Target="embeddings/oleObject2481.bin" Type="http://schemas.openxmlformats.org/officeDocument/2006/relationships/oleObject"/><Relationship Id="rId4429" Target="media/image1934.wmf" Type="http://schemas.openxmlformats.org/officeDocument/2006/relationships/image"/><Relationship Id="rId443" Target="embeddings/oleObject264.bin" Type="http://schemas.openxmlformats.org/officeDocument/2006/relationships/oleObject"/><Relationship Id="rId4430" Target="embeddings/oleObject2482.bin" Type="http://schemas.openxmlformats.org/officeDocument/2006/relationships/oleObject"/><Relationship Id="rId4431" Target="media/image1935.wmf" Type="http://schemas.openxmlformats.org/officeDocument/2006/relationships/image"/><Relationship Id="rId4432" Target="embeddings/oleObject2483.bin" Type="http://schemas.openxmlformats.org/officeDocument/2006/relationships/oleObject"/><Relationship Id="rId4433" Target="media/image1936.wmf" Type="http://schemas.openxmlformats.org/officeDocument/2006/relationships/image"/><Relationship Id="rId4434" Target="embeddings/oleObject2484.bin" Type="http://schemas.openxmlformats.org/officeDocument/2006/relationships/oleObject"/><Relationship Id="rId4435" Target="media/image1937.wmf" Type="http://schemas.openxmlformats.org/officeDocument/2006/relationships/image"/><Relationship Id="rId4436" Target="embeddings/oleObject2485.bin" Type="http://schemas.openxmlformats.org/officeDocument/2006/relationships/oleObject"/><Relationship Id="rId4437" Target="media/image1938.png" Type="http://schemas.openxmlformats.org/officeDocument/2006/relationships/image"/><Relationship Id="rId4438" Target="media/image1939.wmf" Type="http://schemas.openxmlformats.org/officeDocument/2006/relationships/image"/><Relationship Id="rId4439" Target="embeddings/oleObject2486.bin" Type="http://schemas.openxmlformats.org/officeDocument/2006/relationships/oleObject"/><Relationship Id="rId444" Target="media/image173.wmf" Type="http://schemas.openxmlformats.org/officeDocument/2006/relationships/image"/><Relationship Id="rId4440" Target="media/image1940.wmf" Type="http://schemas.openxmlformats.org/officeDocument/2006/relationships/image"/><Relationship Id="rId4441" Target="embeddings/oleObject2487.bin" Type="http://schemas.openxmlformats.org/officeDocument/2006/relationships/oleObject"/><Relationship Id="rId4442" Target="media/image1941.wmf" Type="http://schemas.openxmlformats.org/officeDocument/2006/relationships/image"/><Relationship Id="rId4443" Target="embeddings/oleObject2488.bin" Type="http://schemas.openxmlformats.org/officeDocument/2006/relationships/oleObject"/><Relationship Id="rId4444" Target="media/image1942.wmf" Type="http://schemas.openxmlformats.org/officeDocument/2006/relationships/image"/><Relationship Id="rId4445" Target="embeddings/oleObject2489.bin" Type="http://schemas.openxmlformats.org/officeDocument/2006/relationships/oleObject"/><Relationship Id="rId4446" Target="media/image1943.wmf" Type="http://schemas.openxmlformats.org/officeDocument/2006/relationships/image"/><Relationship Id="rId4447" Target="embeddings/oleObject2490.bin" Type="http://schemas.openxmlformats.org/officeDocument/2006/relationships/oleObject"/><Relationship Id="rId4448" Target="media/image1944.wmf" Type="http://schemas.openxmlformats.org/officeDocument/2006/relationships/image"/><Relationship Id="rId4449" Target="embeddings/oleObject2491.bin" Type="http://schemas.openxmlformats.org/officeDocument/2006/relationships/oleObject"/><Relationship Id="rId445" Target="embeddings/oleObject265.bin" Type="http://schemas.openxmlformats.org/officeDocument/2006/relationships/oleObject"/><Relationship Id="rId4450" Target="media/image1945.wmf" Type="http://schemas.openxmlformats.org/officeDocument/2006/relationships/image"/><Relationship Id="rId4451" Target="embeddings/oleObject2492.bin" Type="http://schemas.openxmlformats.org/officeDocument/2006/relationships/oleObject"/><Relationship Id="rId4452" Target="media/image1946.wmf" Type="http://schemas.openxmlformats.org/officeDocument/2006/relationships/image"/><Relationship Id="rId4453" Target="embeddings/oleObject2493.bin" Type="http://schemas.openxmlformats.org/officeDocument/2006/relationships/oleObject"/><Relationship Id="rId4454" Target="media/image1947.wmf" Type="http://schemas.openxmlformats.org/officeDocument/2006/relationships/image"/><Relationship Id="rId4455" Target="embeddings/oleObject2494.bin" Type="http://schemas.openxmlformats.org/officeDocument/2006/relationships/oleObject"/><Relationship Id="rId4456" Target="media/image1948.wmf" Type="http://schemas.openxmlformats.org/officeDocument/2006/relationships/image"/><Relationship Id="rId4457" Target="embeddings/oleObject2495.bin" Type="http://schemas.openxmlformats.org/officeDocument/2006/relationships/oleObject"/><Relationship Id="rId4458" Target="media/image1949.wmf" Type="http://schemas.openxmlformats.org/officeDocument/2006/relationships/image"/><Relationship Id="rId4459" Target="embeddings/oleObject2496.bin" Type="http://schemas.openxmlformats.org/officeDocument/2006/relationships/oleObject"/><Relationship Id="rId446" Target="media/image174.wmf" Type="http://schemas.openxmlformats.org/officeDocument/2006/relationships/image"/><Relationship Id="rId4460" Target="media/image1950.wmf" Type="http://schemas.openxmlformats.org/officeDocument/2006/relationships/image"/><Relationship Id="rId4461" Target="embeddings/oleObject2497.bin" Type="http://schemas.openxmlformats.org/officeDocument/2006/relationships/oleObject"/><Relationship Id="rId4462" Target="media/image1951.wmf" Type="http://schemas.openxmlformats.org/officeDocument/2006/relationships/image"/><Relationship Id="rId4463" Target="embeddings/oleObject2498.bin" Type="http://schemas.openxmlformats.org/officeDocument/2006/relationships/oleObject"/><Relationship Id="rId4464" Target="media/image1952.wmf" Type="http://schemas.openxmlformats.org/officeDocument/2006/relationships/image"/><Relationship Id="rId4465" Target="embeddings/oleObject2499.bin" Type="http://schemas.openxmlformats.org/officeDocument/2006/relationships/oleObject"/><Relationship Id="rId4466" Target="media/image1953.wmf" Type="http://schemas.openxmlformats.org/officeDocument/2006/relationships/image"/><Relationship Id="rId4467" Target="embeddings/oleObject2500.bin" Type="http://schemas.openxmlformats.org/officeDocument/2006/relationships/oleObject"/><Relationship Id="rId4468" Target="media/image1954.wmf" Type="http://schemas.openxmlformats.org/officeDocument/2006/relationships/image"/><Relationship Id="rId4469" Target="embeddings/oleObject2501.bin" Type="http://schemas.openxmlformats.org/officeDocument/2006/relationships/oleObject"/><Relationship Id="rId447" Target="embeddings/oleObject266.bin" Type="http://schemas.openxmlformats.org/officeDocument/2006/relationships/oleObject"/><Relationship Id="rId4470" Target="media/image1955.wmf" Type="http://schemas.openxmlformats.org/officeDocument/2006/relationships/image"/><Relationship Id="rId4471" Target="embeddings/oleObject2502.bin" Type="http://schemas.openxmlformats.org/officeDocument/2006/relationships/oleObject"/><Relationship Id="rId4472" Target="media/image1956.wmf" Type="http://schemas.openxmlformats.org/officeDocument/2006/relationships/image"/><Relationship Id="rId4473" Target="embeddings/oleObject2503.bin" Type="http://schemas.openxmlformats.org/officeDocument/2006/relationships/oleObject"/><Relationship Id="rId4474" Target="media/image1957.wmf" Type="http://schemas.openxmlformats.org/officeDocument/2006/relationships/image"/><Relationship Id="rId4475" Target="embeddings/oleObject2504.bin" Type="http://schemas.openxmlformats.org/officeDocument/2006/relationships/oleObject"/><Relationship Id="rId4476" Target="media/image1958.wmf" Type="http://schemas.openxmlformats.org/officeDocument/2006/relationships/image"/><Relationship Id="rId4477" Target="embeddings/oleObject2505.bin" Type="http://schemas.openxmlformats.org/officeDocument/2006/relationships/oleObject"/><Relationship Id="rId4478" Target="media/image1959.wmf" Type="http://schemas.openxmlformats.org/officeDocument/2006/relationships/image"/><Relationship Id="rId4479" Target="embeddings/oleObject2506.bin" Type="http://schemas.openxmlformats.org/officeDocument/2006/relationships/oleObject"/><Relationship Id="rId448" Target="media/image175.wmf" Type="http://schemas.openxmlformats.org/officeDocument/2006/relationships/image"/><Relationship Id="rId4480" Target="media/image1960.wmf" Type="http://schemas.openxmlformats.org/officeDocument/2006/relationships/image"/><Relationship Id="rId4481" Target="embeddings/oleObject2507.bin" Type="http://schemas.openxmlformats.org/officeDocument/2006/relationships/oleObject"/><Relationship Id="rId4482" Target="media/image1961.wmf" Type="http://schemas.openxmlformats.org/officeDocument/2006/relationships/image"/><Relationship Id="rId4483" Target="embeddings/oleObject2508.bin" Type="http://schemas.openxmlformats.org/officeDocument/2006/relationships/oleObject"/><Relationship Id="rId4484" Target="media/image1962.wmf" Type="http://schemas.openxmlformats.org/officeDocument/2006/relationships/image"/><Relationship Id="rId4485" Target="embeddings/oleObject2509.bin" Type="http://schemas.openxmlformats.org/officeDocument/2006/relationships/oleObject"/><Relationship Id="rId4486" Target="media/image1963.wmf" Type="http://schemas.openxmlformats.org/officeDocument/2006/relationships/image"/><Relationship Id="rId4487" Target="embeddings/oleObject2510.bin" Type="http://schemas.openxmlformats.org/officeDocument/2006/relationships/oleObject"/><Relationship Id="rId4488" Target="media/image1964.wmf" Type="http://schemas.openxmlformats.org/officeDocument/2006/relationships/image"/><Relationship Id="rId4489" Target="embeddings/oleObject2511.bin" Type="http://schemas.openxmlformats.org/officeDocument/2006/relationships/oleObject"/><Relationship Id="rId449" Target="embeddings/oleObject267.bin" Type="http://schemas.openxmlformats.org/officeDocument/2006/relationships/oleObject"/><Relationship Id="rId4490" Target="media/image1965.wmf" Type="http://schemas.openxmlformats.org/officeDocument/2006/relationships/image"/><Relationship Id="rId4491" Target="embeddings/oleObject2512.bin" Type="http://schemas.openxmlformats.org/officeDocument/2006/relationships/oleObject"/><Relationship Id="rId4492" Target="media/image1966.wmf" Type="http://schemas.openxmlformats.org/officeDocument/2006/relationships/image"/><Relationship Id="rId4493" Target="embeddings/oleObject2513.bin" Type="http://schemas.openxmlformats.org/officeDocument/2006/relationships/oleObject"/><Relationship Id="rId4494" Target="media/image1967.wmf" Type="http://schemas.openxmlformats.org/officeDocument/2006/relationships/image"/><Relationship Id="rId4495" Target="embeddings/oleObject2514.bin" Type="http://schemas.openxmlformats.org/officeDocument/2006/relationships/oleObject"/><Relationship Id="rId4496" Target="media/image1968.wmf" Type="http://schemas.openxmlformats.org/officeDocument/2006/relationships/image"/><Relationship Id="rId4497" Target="embeddings/oleObject2515.bin" Type="http://schemas.openxmlformats.org/officeDocument/2006/relationships/oleObject"/><Relationship Id="rId4498" Target="media/image1969.wmf" Type="http://schemas.openxmlformats.org/officeDocument/2006/relationships/image"/><Relationship Id="rId4499" Target="embeddings/oleObject2516.bin" Type="http://schemas.openxmlformats.org/officeDocument/2006/relationships/oleObject"/><Relationship Id="rId45" Target="media/image20.wmf" Type="http://schemas.openxmlformats.org/officeDocument/2006/relationships/image"/><Relationship Id="rId450" Target="media/image176.wmf" Type="http://schemas.openxmlformats.org/officeDocument/2006/relationships/image"/><Relationship Id="rId4500" Target="media/image1970.wmf" Type="http://schemas.openxmlformats.org/officeDocument/2006/relationships/image"/><Relationship Id="rId4501" Target="embeddings/oleObject2517.bin" Type="http://schemas.openxmlformats.org/officeDocument/2006/relationships/oleObject"/><Relationship Id="rId4502" Target="media/image1971.wmf" Type="http://schemas.openxmlformats.org/officeDocument/2006/relationships/image"/><Relationship Id="rId4503" Target="embeddings/oleObject2518.bin" Type="http://schemas.openxmlformats.org/officeDocument/2006/relationships/oleObject"/><Relationship Id="rId4504" Target="media/image1972.wmf" Type="http://schemas.openxmlformats.org/officeDocument/2006/relationships/image"/><Relationship Id="rId4505" Target="embeddings/oleObject2519.bin" Type="http://schemas.openxmlformats.org/officeDocument/2006/relationships/oleObject"/><Relationship Id="rId4506" Target="media/image1973.wmf" Type="http://schemas.openxmlformats.org/officeDocument/2006/relationships/image"/><Relationship Id="rId4507" Target="embeddings/oleObject2520.bin" Type="http://schemas.openxmlformats.org/officeDocument/2006/relationships/oleObject"/><Relationship Id="rId4508" Target="media/image1974.wmf" Type="http://schemas.openxmlformats.org/officeDocument/2006/relationships/image"/><Relationship Id="rId4509" Target="embeddings/oleObject2521.bin" Type="http://schemas.openxmlformats.org/officeDocument/2006/relationships/oleObject"/><Relationship Id="rId451" Target="embeddings/oleObject268.bin" Type="http://schemas.openxmlformats.org/officeDocument/2006/relationships/oleObject"/><Relationship Id="rId4510" Target="media/image1975.wmf" Type="http://schemas.openxmlformats.org/officeDocument/2006/relationships/image"/><Relationship Id="rId4511" Target="embeddings/oleObject2522.bin" Type="http://schemas.openxmlformats.org/officeDocument/2006/relationships/oleObject"/><Relationship Id="rId4512" Target="media/image1976.wmf" Type="http://schemas.openxmlformats.org/officeDocument/2006/relationships/image"/><Relationship Id="rId4513" Target="embeddings/oleObject2523.bin" Type="http://schemas.openxmlformats.org/officeDocument/2006/relationships/oleObject"/><Relationship Id="rId4514" Target="media/image1977.wmf" Type="http://schemas.openxmlformats.org/officeDocument/2006/relationships/image"/><Relationship Id="rId4515" Target="embeddings/oleObject2524.bin" Type="http://schemas.openxmlformats.org/officeDocument/2006/relationships/oleObject"/><Relationship Id="rId4516" Target="media/image1978.wmf" Type="http://schemas.openxmlformats.org/officeDocument/2006/relationships/image"/><Relationship Id="rId4517" Target="embeddings/oleObject2525.bin" Type="http://schemas.openxmlformats.org/officeDocument/2006/relationships/oleObject"/><Relationship Id="rId4518" Target="media/image1979.wmf" Type="http://schemas.openxmlformats.org/officeDocument/2006/relationships/image"/><Relationship Id="rId4519" Target="embeddings/oleObject2526.bin" Type="http://schemas.openxmlformats.org/officeDocument/2006/relationships/oleObject"/><Relationship Id="rId452" Target="media/image177.wmf" Type="http://schemas.openxmlformats.org/officeDocument/2006/relationships/image"/><Relationship Id="rId4520" Target="media/image1980.wmf" Type="http://schemas.openxmlformats.org/officeDocument/2006/relationships/image"/><Relationship Id="rId4521" Target="embeddings/oleObject2527.bin" Type="http://schemas.openxmlformats.org/officeDocument/2006/relationships/oleObject"/><Relationship Id="rId4522" Target="media/image1981.wmf" Type="http://schemas.openxmlformats.org/officeDocument/2006/relationships/image"/><Relationship Id="rId4523" Target="embeddings/oleObject2528.bin" Type="http://schemas.openxmlformats.org/officeDocument/2006/relationships/oleObject"/><Relationship Id="rId4524" Target="media/image1982.wmf" Type="http://schemas.openxmlformats.org/officeDocument/2006/relationships/image"/><Relationship Id="rId4525" Target="embeddings/oleObject2529.bin" Type="http://schemas.openxmlformats.org/officeDocument/2006/relationships/oleObject"/><Relationship Id="rId4526" Target="media/image1983.wmf" Type="http://schemas.openxmlformats.org/officeDocument/2006/relationships/image"/><Relationship Id="rId4527" Target="embeddings/oleObject2530.bin" Type="http://schemas.openxmlformats.org/officeDocument/2006/relationships/oleObject"/><Relationship Id="rId4528" Target="media/image1984.wmf" Type="http://schemas.openxmlformats.org/officeDocument/2006/relationships/image"/><Relationship Id="rId4529" Target="embeddings/oleObject2531.bin" Type="http://schemas.openxmlformats.org/officeDocument/2006/relationships/oleObject"/><Relationship Id="rId453" Target="embeddings/oleObject269.bin" Type="http://schemas.openxmlformats.org/officeDocument/2006/relationships/oleObject"/><Relationship Id="rId4530" Target="media/image1985.wmf" Type="http://schemas.openxmlformats.org/officeDocument/2006/relationships/image"/><Relationship Id="rId4531" Target="embeddings/oleObject2532.bin" Type="http://schemas.openxmlformats.org/officeDocument/2006/relationships/oleObject"/><Relationship Id="rId4532" Target="media/image1986.wmf" Type="http://schemas.openxmlformats.org/officeDocument/2006/relationships/image"/><Relationship Id="rId4533" Target="embeddings/oleObject2533.bin" Type="http://schemas.openxmlformats.org/officeDocument/2006/relationships/oleObject"/><Relationship Id="rId4534" Target="media/image1987.png" Type="http://schemas.openxmlformats.org/officeDocument/2006/relationships/image"/><Relationship Id="rId4535" Target="media/hdphoto8.wdp" Type="http://schemas.microsoft.com/office/2007/relationships/hdphoto"/><Relationship Id="rId4536" Target="media/image1988.wmf" Type="http://schemas.openxmlformats.org/officeDocument/2006/relationships/image"/><Relationship Id="rId4537" Target="embeddings/oleObject2534.bin" Type="http://schemas.openxmlformats.org/officeDocument/2006/relationships/oleObject"/><Relationship Id="rId4538" Target="media/image1989.wmf" Type="http://schemas.openxmlformats.org/officeDocument/2006/relationships/image"/><Relationship Id="rId4539" Target="embeddings/oleObject2535.bin" Type="http://schemas.openxmlformats.org/officeDocument/2006/relationships/oleObject"/><Relationship Id="rId454" Target="embeddings/oleObject270.bin" Type="http://schemas.openxmlformats.org/officeDocument/2006/relationships/oleObject"/><Relationship Id="rId4540" Target="media/image1990.wmf" Type="http://schemas.openxmlformats.org/officeDocument/2006/relationships/image"/><Relationship Id="rId4541" Target="embeddings/oleObject2536.bin" Type="http://schemas.openxmlformats.org/officeDocument/2006/relationships/oleObject"/><Relationship Id="rId4542" Target="media/image1991.wmf" Type="http://schemas.openxmlformats.org/officeDocument/2006/relationships/image"/><Relationship Id="rId4543" Target="embeddings/oleObject2537.bin" Type="http://schemas.openxmlformats.org/officeDocument/2006/relationships/oleObject"/><Relationship Id="rId4544" Target="media/image1992.wmf" Type="http://schemas.openxmlformats.org/officeDocument/2006/relationships/image"/><Relationship Id="rId4545" Target="embeddings/oleObject2538.bin" Type="http://schemas.openxmlformats.org/officeDocument/2006/relationships/oleObject"/><Relationship Id="rId4546" Target="media/image1993.wmf" Type="http://schemas.openxmlformats.org/officeDocument/2006/relationships/image"/><Relationship Id="rId4547" Target="embeddings/oleObject2539.bin" Type="http://schemas.openxmlformats.org/officeDocument/2006/relationships/oleObject"/><Relationship Id="rId4548" Target="media/image1994.wmf" Type="http://schemas.openxmlformats.org/officeDocument/2006/relationships/image"/><Relationship Id="rId4549" Target="embeddings/oleObject2540.bin" Type="http://schemas.openxmlformats.org/officeDocument/2006/relationships/oleObject"/><Relationship Id="rId455" Target="embeddings/oleObject271.bin" Type="http://schemas.openxmlformats.org/officeDocument/2006/relationships/oleObject"/><Relationship Id="rId4550" Target="media/image1995.wmf" Type="http://schemas.openxmlformats.org/officeDocument/2006/relationships/image"/><Relationship Id="rId4551" Target="embeddings/oleObject2541.bin" Type="http://schemas.openxmlformats.org/officeDocument/2006/relationships/oleObject"/><Relationship Id="rId4552" Target="media/image1996.wmf" Type="http://schemas.openxmlformats.org/officeDocument/2006/relationships/image"/><Relationship Id="rId4553" Target="embeddings/oleObject2542.bin" Type="http://schemas.openxmlformats.org/officeDocument/2006/relationships/oleObject"/><Relationship Id="rId4554" Target="media/image1997.wmf" Type="http://schemas.openxmlformats.org/officeDocument/2006/relationships/image"/><Relationship Id="rId4555" Target="embeddings/oleObject2543.bin" Type="http://schemas.openxmlformats.org/officeDocument/2006/relationships/oleObject"/><Relationship Id="rId4556" Target="media/image1998.wmf" Type="http://schemas.openxmlformats.org/officeDocument/2006/relationships/image"/><Relationship Id="rId4557" Target="embeddings/oleObject2544.bin" Type="http://schemas.openxmlformats.org/officeDocument/2006/relationships/oleObject"/><Relationship Id="rId4558" Target="media/image1999.wmf" Type="http://schemas.openxmlformats.org/officeDocument/2006/relationships/image"/><Relationship Id="rId4559" Target="embeddings/oleObject2545.bin" Type="http://schemas.openxmlformats.org/officeDocument/2006/relationships/oleObject"/><Relationship Id="rId456" Target="embeddings/oleObject272.bin" Type="http://schemas.openxmlformats.org/officeDocument/2006/relationships/oleObject"/><Relationship Id="rId4560" Target="media/image2000.wmf" Type="http://schemas.openxmlformats.org/officeDocument/2006/relationships/image"/><Relationship Id="rId4561" Target="embeddings/oleObject2546.bin" Type="http://schemas.openxmlformats.org/officeDocument/2006/relationships/oleObject"/><Relationship Id="rId4562" Target="media/image2001.wmf" Type="http://schemas.openxmlformats.org/officeDocument/2006/relationships/image"/><Relationship Id="rId4563" Target="embeddings/oleObject2547.bin" Type="http://schemas.openxmlformats.org/officeDocument/2006/relationships/oleObject"/><Relationship Id="rId4564" Target="media/image2002.wmf" Type="http://schemas.openxmlformats.org/officeDocument/2006/relationships/image"/><Relationship Id="rId4565" Target="embeddings/oleObject2548.bin" Type="http://schemas.openxmlformats.org/officeDocument/2006/relationships/oleObject"/><Relationship Id="rId4566" Target="media/image2003.wmf" Type="http://schemas.openxmlformats.org/officeDocument/2006/relationships/image"/><Relationship Id="rId4567" Target="embeddings/oleObject2549.bin" Type="http://schemas.openxmlformats.org/officeDocument/2006/relationships/oleObject"/><Relationship Id="rId4568" Target="media/image2004.wmf" Type="http://schemas.openxmlformats.org/officeDocument/2006/relationships/image"/><Relationship Id="rId4569" Target="embeddings/oleObject2550.bin" Type="http://schemas.openxmlformats.org/officeDocument/2006/relationships/oleObject"/><Relationship Id="rId457" Target="embeddings/oleObject273.bin" Type="http://schemas.openxmlformats.org/officeDocument/2006/relationships/oleObject"/><Relationship Id="rId4570" Target="media/image2005.wmf" Type="http://schemas.openxmlformats.org/officeDocument/2006/relationships/image"/><Relationship Id="rId4571" Target="embeddings/oleObject2551.bin" Type="http://schemas.openxmlformats.org/officeDocument/2006/relationships/oleObject"/><Relationship Id="rId4572" Target="media/image2006.wmf" Type="http://schemas.openxmlformats.org/officeDocument/2006/relationships/image"/><Relationship Id="rId4573" Target="embeddings/oleObject2552.bin" Type="http://schemas.openxmlformats.org/officeDocument/2006/relationships/oleObject"/><Relationship Id="rId4574" Target="media/image2007.wmf" Type="http://schemas.openxmlformats.org/officeDocument/2006/relationships/image"/><Relationship Id="rId4575" Target="embeddings/oleObject2553.bin" Type="http://schemas.openxmlformats.org/officeDocument/2006/relationships/oleObject"/><Relationship Id="rId4576" Target="embeddings/oleObject2554.bin" Type="http://schemas.openxmlformats.org/officeDocument/2006/relationships/oleObject"/><Relationship Id="rId4577" Target="media/image2008.wmf" Type="http://schemas.openxmlformats.org/officeDocument/2006/relationships/image"/><Relationship Id="rId4578" Target="embeddings/oleObject2555.bin" Type="http://schemas.openxmlformats.org/officeDocument/2006/relationships/oleObject"/><Relationship Id="rId4579" Target="media/image2009.wmf" Type="http://schemas.openxmlformats.org/officeDocument/2006/relationships/image"/><Relationship Id="rId458" Target="embeddings/oleObject274.bin" Type="http://schemas.openxmlformats.org/officeDocument/2006/relationships/oleObject"/><Relationship Id="rId4580" Target="embeddings/oleObject2556.bin" Type="http://schemas.openxmlformats.org/officeDocument/2006/relationships/oleObject"/><Relationship Id="rId4581" Target="media/image2010.wmf" Type="http://schemas.openxmlformats.org/officeDocument/2006/relationships/image"/><Relationship Id="rId4582" Target="embeddings/oleObject2557.bin" Type="http://schemas.openxmlformats.org/officeDocument/2006/relationships/oleObject"/><Relationship Id="rId4583" Target="embeddings/oleObject2558.bin" Type="http://schemas.openxmlformats.org/officeDocument/2006/relationships/oleObject"/><Relationship Id="rId4584" Target="media/image2011.wmf" Type="http://schemas.openxmlformats.org/officeDocument/2006/relationships/image"/><Relationship Id="rId4585" Target="embeddings/oleObject2559.bin" Type="http://schemas.openxmlformats.org/officeDocument/2006/relationships/oleObject"/><Relationship Id="rId4586" Target="media/image2012.wmf" Type="http://schemas.openxmlformats.org/officeDocument/2006/relationships/image"/><Relationship Id="rId4587" Target="embeddings/oleObject2560.bin" Type="http://schemas.openxmlformats.org/officeDocument/2006/relationships/oleObject"/><Relationship Id="rId4588" Target="media/image2013.wmf" Type="http://schemas.openxmlformats.org/officeDocument/2006/relationships/image"/><Relationship Id="rId4589" Target="embeddings/oleObject2561.bin" Type="http://schemas.openxmlformats.org/officeDocument/2006/relationships/oleObject"/><Relationship Id="rId459" Target="embeddings/oleObject275.bin" Type="http://schemas.openxmlformats.org/officeDocument/2006/relationships/oleObject"/><Relationship Id="rId4590" Target="media/image2014.wmf" Type="http://schemas.openxmlformats.org/officeDocument/2006/relationships/image"/><Relationship Id="rId4591" Target="embeddings/oleObject2562.bin" Type="http://schemas.openxmlformats.org/officeDocument/2006/relationships/oleObject"/><Relationship Id="rId4592" Target="media/image2015.wmf" Type="http://schemas.openxmlformats.org/officeDocument/2006/relationships/image"/><Relationship Id="rId4593" Target="embeddings/oleObject2563.bin" Type="http://schemas.openxmlformats.org/officeDocument/2006/relationships/oleObject"/><Relationship Id="rId4594" Target="media/image2016.wmf" Type="http://schemas.openxmlformats.org/officeDocument/2006/relationships/image"/><Relationship Id="rId4595" Target="embeddings/oleObject2564.bin" Type="http://schemas.openxmlformats.org/officeDocument/2006/relationships/oleObject"/><Relationship Id="rId4596" Target="embeddings/oleObject2565.bin" Type="http://schemas.openxmlformats.org/officeDocument/2006/relationships/oleObject"/><Relationship Id="rId4597" Target="media/image2017.wmf" Type="http://schemas.openxmlformats.org/officeDocument/2006/relationships/image"/><Relationship Id="rId4598" Target="embeddings/oleObject2566.bin" Type="http://schemas.openxmlformats.org/officeDocument/2006/relationships/oleObject"/><Relationship Id="rId4599" Target="embeddings/oleObject2567.bin" Type="http://schemas.openxmlformats.org/officeDocument/2006/relationships/oleObject"/><Relationship Id="rId46" Target="embeddings/oleObject19.bin" Type="http://schemas.openxmlformats.org/officeDocument/2006/relationships/oleObject"/><Relationship Id="rId460" Target="embeddings/oleObject276.bin" Type="http://schemas.openxmlformats.org/officeDocument/2006/relationships/oleObject"/><Relationship Id="rId4600" Target="media/image2018.wmf" Type="http://schemas.openxmlformats.org/officeDocument/2006/relationships/image"/><Relationship Id="rId4601" Target="embeddings/oleObject2568.bin" Type="http://schemas.openxmlformats.org/officeDocument/2006/relationships/oleObject"/><Relationship Id="rId4602" Target="media/image2019.wmf" Type="http://schemas.openxmlformats.org/officeDocument/2006/relationships/image"/><Relationship Id="rId4603" Target="embeddings/oleObject2569.bin" Type="http://schemas.openxmlformats.org/officeDocument/2006/relationships/oleObject"/><Relationship Id="rId4604" Target="media/image2020.wmf" Type="http://schemas.openxmlformats.org/officeDocument/2006/relationships/image"/><Relationship Id="rId4605" Target="embeddings/oleObject2570.bin" Type="http://schemas.openxmlformats.org/officeDocument/2006/relationships/oleObject"/><Relationship Id="rId4606" Target="media/image2021.wmf" Type="http://schemas.openxmlformats.org/officeDocument/2006/relationships/image"/><Relationship Id="rId4607" Target="embeddings/oleObject2571.bin" Type="http://schemas.openxmlformats.org/officeDocument/2006/relationships/oleObject"/><Relationship Id="rId4608" Target="media/image2022.png" Type="http://schemas.openxmlformats.org/officeDocument/2006/relationships/image"/><Relationship Id="rId4609" Target="media/hdphoto9.wdp" Type="http://schemas.microsoft.com/office/2007/relationships/hdphoto"/><Relationship Id="rId461" Target="embeddings/oleObject277.bin" Type="http://schemas.openxmlformats.org/officeDocument/2006/relationships/oleObject"/><Relationship Id="rId4610" Target="media/image2023.wmf" Type="http://schemas.openxmlformats.org/officeDocument/2006/relationships/image"/><Relationship Id="rId4611" Target="embeddings/oleObject2572.bin" Type="http://schemas.openxmlformats.org/officeDocument/2006/relationships/oleObject"/><Relationship Id="rId4612" Target="media/image2024.wmf" Type="http://schemas.openxmlformats.org/officeDocument/2006/relationships/image"/><Relationship Id="rId4613" Target="embeddings/oleObject2573.bin" Type="http://schemas.openxmlformats.org/officeDocument/2006/relationships/oleObject"/><Relationship Id="rId4614" Target="media/image2025.wmf" Type="http://schemas.openxmlformats.org/officeDocument/2006/relationships/image"/><Relationship Id="rId4615" Target="embeddings/oleObject2574.bin" Type="http://schemas.openxmlformats.org/officeDocument/2006/relationships/oleObject"/><Relationship Id="rId4616" Target="media/image2026.wmf" Type="http://schemas.openxmlformats.org/officeDocument/2006/relationships/image"/><Relationship Id="rId4617" Target="embeddings/oleObject2575.bin" Type="http://schemas.openxmlformats.org/officeDocument/2006/relationships/oleObject"/><Relationship Id="rId4618" Target="media/image2027.wmf" Type="http://schemas.openxmlformats.org/officeDocument/2006/relationships/image"/><Relationship Id="rId4619" Target="embeddings/oleObject2576.bin" Type="http://schemas.openxmlformats.org/officeDocument/2006/relationships/oleObject"/><Relationship Id="rId462" Target="media/image178.wmf" Type="http://schemas.openxmlformats.org/officeDocument/2006/relationships/image"/><Relationship Id="rId4620" Target="embeddings/oleObject2577.bin" Type="http://schemas.openxmlformats.org/officeDocument/2006/relationships/oleObject"/><Relationship Id="rId4621" Target="embeddings/oleObject2578.bin" Type="http://schemas.openxmlformats.org/officeDocument/2006/relationships/oleObject"/><Relationship Id="rId4622" Target="media/image2028.wmf" Type="http://schemas.openxmlformats.org/officeDocument/2006/relationships/image"/><Relationship Id="rId4623" Target="embeddings/oleObject2579.bin" Type="http://schemas.openxmlformats.org/officeDocument/2006/relationships/oleObject"/><Relationship Id="rId4624" Target="media/image2029.wmf" Type="http://schemas.openxmlformats.org/officeDocument/2006/relationships/image"/><Relationship Id="rId4625" Target="embeddings/oleObject2580.bin" Type="http://schemas.openxmlformats.org/officeDocument/2006/relationships/oleObject"/><Relationship Id="rId4626" Target="media/image2030.wmf" Type="http://schemas.openxmlformats.org/officeDocument/2006/relationships/image"/><Relationship Id="rId4627" Target="embeddings/oleObject2581.bin" Type="http://schemas.openxmlformats.org/officeDocument/2006/relationships/oleObject"/><Relationship Id="rId4628" Target="media/image2031.wmf" Type="http://schemas.openxmlformats.org/officeDocument/2006/relationships/image"/><Relationship Id="rId4629" Target="embeddings/oleObject2582.bin" Type="http://schemas.openxmlformats.org/officeDocument/2006/relationships/oleObject"/><Relationship Id="rId463" Target="embeddings/oleObject278.bin" Type="http://schemas.openxmlformats.org/officeDocument/2006/relationships/oleObject"/><Relationship Id="rId4630" Target="media/image2032.wmf" Type="http://schemas.openxmlformats.org/officeDocument/2006/relationships/image"/><Relationship Id="rId4631" Target="embeddings/oleObject2583.bin" Type="http://schemas.openxmlformats.org/officeDocument/2006/relationships/oleObject"/><Relationship Id="rId4632" Target="media/image2033.wmf" Type="http://schemas.openxmlformats.org/officeDocument/2006/relationships/image"/><Relationship Id="rId4633" Target="embeddings/oleObject2584.bin" Type="http://schemas.openxmlformats.org/officeDocument/2006/relationships/oleObject"/><Relationship Id="rId4634" Target="media/image2034.wmf" Type="http://schemas.openxmlformats.org/officeDocument/2006/relationships/image"/><Relationship Id="rId4635" Target="embeddings/oleObject2585.bin" Type="http://schemas.openxmlformats.org/officeDocument/2006/relationships/oleObject"/><Relationship Id="rId4636" Target="media/image2035.wmf" Type="http://schemas.openxmlformats.org/officeDocument/2006/relationships/image"/><Relationship Id="rId4637" Target="embeddings/oleObject2586.bin" Type="http://schemas.openxmlformats.org/officeDocument/2006/relationships/oleObject"/><Relationship Id="rId4638" Target="media/image2036.wmf" Type="http://schemas.openxmlformats.org/officeDocument/2006/relationships/image"/><Relationship Id="rId4639" Target="embeddings/oleObject2587.bin" Type="http://schemas.openxmlformats.org/officeDocument/2006/relationships/oleObject"/><Relationship Id="rId464" Target="media/image179.wmf" Type="http://schemas.openxmlformats.org/officeDocument/2006/relationships/image"/><Relationship Id="rId4640" Target="media/image2037.wmf" Type="http://schemas.openxmlformats.org/officeDocument/2006/relationships/image"/><Relationship Id="rId4641" Target="embeddings/oleObject2588.bin" Type="http://schemas.openxmlformats.org/officeDocument/2006/relationships/oleObject"/><Relationship Id="rId4642" Target="media/image2038.wmf" Type="http://schemas.openxmlformats.org/officeDocument/2006/relationships/image"/><Relationship Id="rId4643" Target="embeddings/oleObject2589.bin" Type="http://schemas.openxmlformats.org/officeDocument/2006/relationships/oleObject"/><Relationship Id="rId4644" Target="media/image2039.wmf" Type="http://schemas.openxmlformats.org/officeDocument/2006/relationships/image"/><Relationship Id="rId4645" Target="embeddings/oleObject2590.bin" Type="http://schemas.openxmlformats.org/officeDocument/2006/relationships/oleObject"/><Relationship Id="rId4646" Target="media/image2040.wmf" Type="http://schemas.openxmlformats.org/officeDocument/2006/relationships/image"/><Relationship Id="rId4647" Target="embeddings/oleObject2591.bin" Type="http://schemas.openxmlformats.org/officeDocument/2006/relationships/oleObject"/><Relationship Id="rId4648" Target="media/image2041.wmf" Type="http://schemas.openxmlformats.org/officeDocument/2006/relationships/image"/><Relationship Id="rId4649" Target="embeddings/oleObject2592.bin" Type="http://schemas.openxmlformats.org/officeDocument/2006/relationships/oleObject"/><Relationship Id="rId465" Target="embeddings/oleObject279.bin" Type="http://schemas.openxmlformats.org/officeDocument/2006/relationships/oleObject"/><Relationship Id="rId4650" Target="media/image2042.wmf" Type="http://schemas.openxmlformats.org/officeDocument/2006/relationships/image"/><Relationship Id="rId4651" Target="embeddings/oleObject2593.bin" Type="http://schemas.openxmlformats.org/officeDocument/2006/relationships/oleObject"/><Relationship Id="rId4652" Target="media/image2043.png" Type="http://schemas.openxmlformats.org/officeDocument/2006/relationships/image"/><Relationship Id="rId4653" Target="embeddings/oleObject2594.bin" Type="http://schemas.openxmlformats.org/officeDocument/2006/relationships/oleObject"/><Relationship Id="rId4654" Target="media/image2044.wmf" Type="http://schemas.openxmlformats.org/officeDocument/2006/relationships/image"/><Relationship Id="rId4655" Target="embeddings/oleObject2595.bin" Type="http://schemas.openxmlformats.org/officeDocument/2006/relationships/oleObject"/><Relationship Id="rId4656" Target="media/image2045.wmf" Type="http://schemas.openxmlformats.org/officeDocument/2006/relationships/image"/><Relationship Id="rId4657" Target="embeddings/oleObject2596.bin" Type="http://schemas.openxmlformats.org/officeDocument/2006/relationships/oleObject"/><Relationship Id="rId4658" Target="media/image2046.wmf" Type="http://schemas.openxmlformats.org/officeDocument/2006/relationships/image"/><Relationship Id="rId4659" Target="embeddings/oleObject2597.bin" Type="http://schemas.openxmlformats.org/officeDocument/2006/relationships/oleObject"/><Relationship Id="rId466" Target="media/image180.wmf" Type="http://schemas.openxmlformats.org/officeDocument/2006/relationships/image"/><Relationship Id="rId4660" Target="media/image2047.wmf" Type="http://schemas.openxmlformats.org/officeDocument/2006/relationships/image"/><Relationship Id="rId4661" Target="embeddings/oleObject2598.bin" Type="http://schemas.openxmlformats.org/officeDocument/2006/relationships/oleObject"/><Relationship Id="rId4662" Target="media/image2048.wmf" Type="http://schemas.openxmlformats.org/officeDocument/2006/relationships/image"/><Relationship Id="rId4663" Target="embeddings/oleObject2599.bin" Type="http://schemas.openxmlformats.org/officeDocument/2006/relationships/oleObject"/><Relationship Id="rId4664" Target="media/image2049.wmf" Type="http://schemas.openxmlformats.org/officeDocument/2006/relationships/image"/><Relationship Id="rId4665" Target="embeddings/oleObject2600.bin" Type="http://schemas.openxmlformats.org/officeDocument/2006/relationships/oleObject"/><Relationship Id="rId4666" Target="media/image2050.jpeg" Type="http://schemas.openxmlformats.org/officeDocument/2006/relationships/image"/><Relationship Id="rId4667" Target="media/image2051.wmf" Type="http://schemas.openxmlformats.org/officeDocument/2006/relationships/image"/><Relationship Id="rId4668" Target="embeddings/oleObject2601.bin" Type="http://schemas.openxmlformats.org/officeDocument/2006/relationships/oleObject"/><Relationship Id="rId4669" Target="media/image2052.wmf" Type="http://schemas.openxmlformats.org/officeDocument/2006/relationships/image"/><Relationship Id="rId467" Target="embeddings/oleObject280.bin" Type="http://schemas.openxmlformats.org/officeDocument/2006/relationships/oleObject"/><Relationship Id="rId4670" Target="embeddings/oleObject2602.bin" Type="http://schemas.openxmlformats.org/officeDocument/2006/relationships/oleObject"/><Relationship Id="rId4671" Target="media/image2053.wmf" Type="http://schemas.openxmlformats.org/officeDocument/2006/relationships/image"/><Relationship Id="rId4672" Target="embeddings/oleObject2603.bin" Type="http://schemas.openxmlformats.org/officeDocument/2006/relationships/oleObject"/><Relationship Id="rId4673" Target="embeddings/oleObject2604.bin" Type="http://schemas.openxmlformats.org/officeDocument/2006/relationships/oleObject"/><Relationship Id="rId4674" Target="media/image2054.wmf" Type="http://schemas.openxmlformats.org/officeDocument/2006/relationships/image"/><Relationship Id="rId4675" Target="embeddings/oleObject2605.bin" Type="http://schemas.openxmlformats.org/officeDocument/2006/relationships/oleObject"/><Relationship Id="rId4676" Target="media/image2055.wmf" Type="http://schemas.openxmlformats.org/officeDocument/2006/relationships/image"/><Relationship Id="rId4677" Target="embeddings/oleObject2606.bin" Type="http://schemas.openxmlformats.org/officeDocument/2006/relationships/oleObject"/><Relationship Id="rId4678" Target="media/image2056.wmf" Type="http://schemas.openxmlformats.org/officeDocument/2006/relationships/image"/><Relationship Id="rId4679" Target="embeddings/oleObject2607.bin" Type="http://schemas.openxmlformats.org/officeDocument/2006/relationships/oleObject"/><Relationship Id="rId468" Target="media/image181.wmf" Type="http://schemas.openxmlformats.org/officeDocument/2006/relationships/image"/><Relationship Id="rId4680" Target="media/image2057.wmf" Type="http://schemas.openxmlformats.org/officeDocument/2006/relationships/image"/><Relationship Id="rId4681" Target="embeddings/oleObject2608.bin" Type="http://schemas.openxmlformats.org/officeDocument/2006/relationships/oleObject"/><Relationship Id="rId4682" Target="media/image2058.wmf" Type="http://schemas.openxmlformats.org/officeDocument/2006/relationships/image"/><Relationship Id="rId4683" Target="embeddings/oleObject2609.bin" Type="http://schemas.openxmlformats.org/officeDocument/2006/relationships/oleObject"/><Relationship Id="rId4684" Target="media/image2059.png" Type="http://schemas.openxmlformats.org/officeDocument/2006/relationships/image"/><Relationship Id="rId4685" Target="embeddings/oleObject2610.bin" Type="http://schemas.openxmlformats.org/officeDocument/2006/relationships/oleObject"/><Relationship Id="rId4686" Target="embeddings/oleObject2611.bin" Type="http://schemas.openxmlformats.org/officeDocument/2006/relationships/oleObject"/><Relationship Id="rId4687" Target="embeddings/oleObject2612.bin" Type="http://schemas.openxmlformats.org/officeDocument/2006/relationships/oleObject"/><Relationship Id="rId4688" Target="embeddings/oleObject2613.bin" Type="http://schemas.openxmlformats.org/officeDocument/2006/relationships/oleObject"/><Relationship Id="rId4689" Target="embeddings/oleObject2614.bin" Type="http://schemas.openxmlformats.org/officeDocument/2006/relationships/oleObject"/><Relationship Id="rId469" Target="embeddings/oleObject281.bin" Type="http://schemas.openxmlformats.org/officeDocument/2006/relationships/oleObject"/><Relationship Id="rId4690" Target="embeddings/oleObject2615.bin" Type="http://schemas.openxmlformats.org/officeDocument/2006/relationships/oleObject"/><Relationship Id="rId4691" Target="embeddings/oleObject2616.bin" Type="http://schemas.openxmlformats.org/officeDocument/2006/relationships/oleObject"/><Relationship Id="rId4692" Target="embeddings/oleObject2617.bin" Type="http://schemas.openxmlformats.org/officeDocument/2006/relationships/oleObject"/><Relationship Id="rId4693" Target="embeddings/oleObject2618.bin" Type="http://schemas.openxmlformats.org/officeDocument/2006/relationships/oleObject"/><Relationship Id="rId4694" Target="embeddings/oleObject2619.bin" Type="http://schemas.openxmlformats.org/officeDocument/2006/relationships/oleObject"/><Relationship Id="rId4695" Target="embeddings/oleObject2620.bin" Type="http://schemas.openxmlformats.org/officeDocument/2006/relationships/oleObject"/><Relationship Id="rId4696" Target="embeddings/oleObject2621.bin" Type="http://schemas.openxmlformats.org/officeDocument/2006/relationships/oleObject"/><Relationship Id="rId4697" Target="embeddings/oleObject2622.bin" Type="http://schemas.openxmlformats.org/officeDocument/2006/relationships/oleObject"/><Relationship Id="rId4698" Target="embeddings/oleObject2623.bin" Type="http://schemas.openxmlformats.org/officeDocument/2006/relationships/oleObject"/><Relationship Id="rId4699" Target="embeddings/oleObject2624.bin" Type="http://schemas.openxmlformats.org/officeDocument/2006/relationships/oleObject"/><Relationship Id="rId47" Target="media/image21.wmf" Type="http://schemas.openxmlformats.org/officeDocument/2006/relationships/image"/><Relationship Id="rId470" Target="media/image182.png" Type="http://schemas.openxmlformats.org/officeDocument/2006/relationships/image"/><Relationship Id="rId4700" Target="embeddings/oleObject2625.bin" Type="http://schemas.openxmlformats.org/officeDocument/2006/relationships/oleObject"/><Relationship Id="rId4701" Target="embeddings/oleObject2626.bin" Type="http://schemas.openxmlformats.org/officeDocument/2006/relationships/oleObject"/><Relationship Id="rId4702" Target="embeddings/oleObject2627.bin" Type="http://schemas.openxmlformats.org/officeDocument/2006/relationships/oleObject"/><Relationship Id="rId4703" Target="embeddings/oleObject2628.bin" Type="http://schemas.openxmlformats.org/officeDocument/2006/relationships/oleObject"/><Relationship Id="rId4704" Target="embeddings/oleObject2629.bin" Type="http://schemas.openxmlformats.org/officeDocument/2006/relationships/oleObject"/><Relationship Id="rId4705" Target="embeddings/oleObject2630.bin" Type="http://schemas.openxmlformats.org/officeDocument/2006/relationships/oleObject"/><Relationship Id="rId4706" Target="embeddings/oleObject2631.bin" Type="http://schemas.openxmlformats.org/officeDocument/2006/relationships/oleObject"/><Relationship Id="rId4707" Target="embeddings/oleObject2632.bin" Type="http://schemas.openxmlformats.org/officeDocument/2006/relationships/oleObject"/><Relationship Id="rId4708" Target="embeddings/oleObject2633.bin" Type="http://schemas.openxmlformats.org/officeDocument/2006/relationships/oleObject"/><Relationship Id="rId4709" Target="embeddings/oleObject2634.bin" Type="http://schemas.openxmlformats.org/officeDocument/2006/relationships/oleObject"/><Relationship Id="rId471" Target="media/image183.wmf" Type="http://schemas.openxmlformats.org/officeDocument/2006/relationships/image"/><Relationship Id="rId4710" Target="embeddings/oleObject2635.bin" Type="http://schemas.openxmlformats.org/officeDocument/2006/relationships/oleObject"/><Relationship Id="rId4711" Target="embeddings/oleObject2636.bin" Type="http://schemas.openxmlformats.org/officeDocument/2006/relationships/oleObject"/><Relationship Id="rId4712" Target="embeddings/oleObject2637.bin" Type="http://schemas.openxmlformats.org/officeDocument/2006/relationships/oleObject"/><Relationship Id="rId4713" Target="embeddings/oleObject2638.bin" Type="http://schemas.openxmlformats.org/officeDocument/2006/relationships/oleObject"/><Relationship Id="rId4714" Target="embeddings/oleObject2639.bin" Type="http://schemas.openxmlformats.org/officeDocument/2006/relationships/oleObject"/><Relationship Id="rId4715" Target="embeddings/oleObject2640.bin" Type="http://schemas.openxmlformats.org/officeDocument/2006/relationships/oleObject"/><Relationship Id="rId4716" Target="embeddings/oleObject2641.bin" Type="http://schemas.openxmlformats.org/officeDocument/2006/relationships/oleObject"/><Relationship Id="rId4717" Target="embeddings/oleObject2642.bin" Type="http://schemas.openxmlformats.org/officeDocument/2006/relationships/oleObject"/><Relationship Id="rId4718" Target="embeddings/oleObject2643.bin" Type="http://schemas.openxmlformats.org/officeDocument/2006/relationships/oleObject"/><Relationship Id="rId4719" Target="embeddings/oleObject2644.bin" Type="http://schemas.openxmlformats.org/officeDocument/2006/relationships/oleObject"/><Relationship Id="rId472" Target="embeddings/oleObject282.bin" Type="http://schemas.openxmlformats.org/officeDocument/2006/relationships/oleObject"/><Relationship Id="rId4720" Target="embeddings/oleObject2645.bin" Type="http://schemas.openxmlformats.org/officeDocument/2006/relationships/oleObject"/><Relationship Id="rId4721" Target="embeddings/oleObject2646.bin" Type="http://schemas.openxmlformats.org/officeDocument/2006/relationships/oleObject"/><Relationship Id="rId4722" Target="embeddings/oleObject2647.bin" Type="http://schemas.openxmlformats.org/officeDocument/2006/relationships/oleObject"/><Relationship Id="rId4723" Target="embeddings/oleObject2648.bin" Type="http://schemas.openxmlformats.org/officeDocument/2006/relationships/oleObject"/><Relationship Id="rId4724" Target="embeddings/oleObject2649.bin" Type="http://schemas.openxmlformats.org/officeDocument/2006/relationships/oleObject"/><Relationship Id="rId4725" Target="embeddings/oleObject2650.bin" Type="http://schemas.openxmlformats.org/officeDocument/2006/relationships/oleObject"/><Relationship Id="rId4726" Target="embeddings/oleObject2651.bin" Type="http://schemas.openxmlformats.org/officeDocument/2006/relationships/oleObject"/><Relationship Id="rId4727" Target="embeddings/oleObject2652.bin" Type="http://schemas.openxmlformats.org/officeDocument/2006/relationships/oleObject"/><Relationship Id="rId4728" Target="embeddings/oleObject2653.bin" Type="http://schemas.openxmlformats.org/officeDocument/2006/relationships/oleObject"/><Relationship Id="rId4729" Target="embeddings/oleObject2654.bin" Type="http://schemas.openxmlformats.org/officeDocument/2006/relationships/oleObject"/><Relationship Id="rId473" Target="media/image184.wmf" Type="http://schemas.openxmlformats.org/officeDocument/2006/relationships/image"/><Relationship Id="rId4730" Target="embeddings/oleObject2655.bin" Type="http://schemas.openxmlformats.org/officeDocument/2006/relationships/oleObject"/><Relationship Id="rId4731" Target="embeddings/oleObject2656.bin" Type="http://schemas.openxmlformats.org/officeDocument/2006/relationships/oleObject"/><Relationship Id="rId4732" Target="embeddings/oleObject2657.bin" Type="http://schemas.openxmlformats.org/officeDocument/2006/relationships/oleObject"/><Relationship Id="rId4733" Target="media/image2060.wmf" Type="http://schemas.openxmlformats.org/officeDocument/2006/relationships/image"/><Relationship Id="rId4734" Target="embeddings/oleObject2658.bin" Type="http://schemas.openxmlformats.org/officeDocument/2006/relationships/oleObject"/><Relationship Id="rId4735" Target="embeddings/oleObject2659.bin" Type="http://schemas.openxmlformats.org/officeDocument/2006/relationships/oleObject"/><Relationship Id="rId4736" Target="embeddings/oleObject2660.bin" Type="http://schemas.openxmlformats.org/officeDocument/2006/relationships/oleObject"/><Relationship Id="rId4737" Target="embeddings/oleObject2661.bin" Type="http://schemas.openxmlformats.org/officeDocument/2006/relationships/oleObject"/><Relationship Id="rId4738" Target="embeddings/oleObject2662.bin" Type="http://schemas.openxmlformats.org/officeDocument/2006/relationships/oleObject"/><Relationship Id="rId4739" Target="embeddings/oleObject2663.bin" Type="http://schemas.openxmlformats.org/officeDocument/2006/relationships/oleObject"/><Relationship Id="rId474" Target="embeddings/oleObject283.bin" Type="http://schemas.openxmlformats.org/officeDocument/2006/relationships/oleObject"/><Relationship Id="rId4740" Target="media/image2061.wmf" Type="http://schemas.openxmlformats.org/officeDocument/2006/relationships/image"/><Relationship Id="rId4741" Target="embeddings/oleObject2664.bin" Type="http://schemas.openxmlformats.org/officeDocument/2006/relationships/oleObject"/><Relationship Id="rId4742" Target="embeddings/oleObject2665.bin" Type="http://schemas.openxmlformats.org/officeDocument/2006/relationships/oleObject"/><Relationship Id="rId4743" Target="embeddings/oleObject2666.bin" Type="http://schemas.openxmlformats.org/officeDocument/2006/relationships/oleObject"/><Relationship Id="rId4744" Target="embeddings/oleObject2667.bin" Type="http://schemas.openxmlformats.org/officeDocument/2006/relationships/oleObject"/><Relationship Id="rId4745" Target="embeddings/oleObject2668.bin" Type="http://schemas.openxmlformats.org/officeDocument/2006/relationships/oleObject"/><Relationship Id="rId4746" Target="embeddings/oleObject2669.bin" Type="http://schemas.openxmlformats.org/officeDocument/2006/relationships/oleObject"/><Relationship Id="rId4747" Target="media/image2062.wmf" Type="http://schemas.openxmlformats.org/officeDocument/2006/relationships/image"/><Relationship Id="rId4748" Target="embeddings/oleObject2670.bin" Type="http://schemas.openxmlformats.org/officeDocument/2006/relationships/oleObject"/><Relationship Id="rId4749" Target="media/image2063.wmf" Type="http://schemas.openxmlformats.org/officeDocument/2006/relationships/image"/><Relationship Id="rId475" Target="embeddings/oleObject284.bin" Type="http://schemas.openxmlformats.org/officeDocument/2006/relationships/oleObject"/><Relationship Id="rId4750" Target="embeddings/oleObject2671.bin" Type="http://schemas.openxmlformats.org/officeDocument/2006/relationships/oleObject"/><Relationship Id="rId4751" Target="media/image2064.wmf" Type="http://schemas.openxmlformats.org/officeDocument/2006/relationships/image"/><Relationship Id="rId4752" Target="embeddings/oleObject2672.bin" Type="http://schemas.openxmlformats.org/officeDocument/2006/relationships/oleObject"/><Relationship Id="rId4753" Target="media/image2065.wmf" Type="http://schemas.openxmlformats.org/officeDocument/2006/relationships/image"/><Relationship Id="rId4754" Target="embeddings/oleObject2673.bin" Type="http://schemas.openxmlformats.org/officeDocument/2006/relationships/oleObject"/><Relationship Id="rId4755" Target="media/image2066.wmf" Type="http://schemas.openxmlformats.org/officeDocument/2006/relationships/image"/><Relationship Id="rId4756" Target="embeddings/oleObject2674.bin" Type="http://schemas.openxmlformats.org/officeDocument/2006/relationships/oleObject"/><Relationship Id="rId4757" Target="embeddings/oleObject2675.bin" Type="http://schemas.openxmlformats.org/officeDocument/2006/relationships/oleObject"/><Relationship Id="rId4758" Target="embeddings/oleObject2676.bin" Type="http://schemas.openxmlformats.org/officeDocument/2006/relationships/oleObject"/><Relationship Id="rId4759" Target="embeddings/oleObject2677.bin" Type="http://schemas.openxmlformats.org/officeDocument/2006/relationships/oleObject"/><Relationship Id="rId476" Target="embeddings/oleObject285.bin" Type="http://schemas.openxmlformats.org/officeDocument/2006/relationships/oleObject"/><Relationship Id="rId4760" Target="embeddings/oleObject2678.bin" Type="http://schemas.openxmlformats.org/officeDocument/2006/relationships/oleObject"/><Relationship Id="rId4761" Target="embeddings/oleObject2679.bin" Type="http://schemas.openxmlformats.org/officeDocument/2006/relationships/oleObject"/><Relationship Id="rId4762" Target="embeddings/oleObject2680.bin" Type="http://schemas.openxmlformats.org/officeDocument/2006/relationships/oleObject"/><Relationship Id="rId4763" Target="embeddings/oleObject2681.bin" Type="http://schemas.openxmlformats.org/officeDocument/2006/relationships/oleObject"/><Relationship Id="rId4764" Target="embeddings/oleObject2682.bin" Type="http://schemas.openxmlformats.org/officeDocument/2006/relationships/oleObject"/><Relationship Id="rId4765" Target="embeddings/oleObject2683.bin" Type="http://schemas.openxmlformats.org/officeDocument/2006/relationships/oleObject"/><Relationship Id="rId4766" Target="embeddings/oleObject2684.bin" Type="http://schemas.openxmlformats.org/officeDocument/2006/relationships/oleObject"/><Relationship Id="rId4767" Target="embeddings/oleObject2685.bin" Type="http://schemas.openxmlformats.org/officeDocument/2006/relationships/oleObject"/><Relationship Id="rId4768" Target="embeddings/oleObject2686.bin" Type="http://schemas.openxmlformats.org/officeDocument/2006/relationships/oleObject"/><Relationship Id="rId4769" Target="embeddings/oleObject2687.bin" Type="http://schemas.openxmlformats.org/officeDocument/2006/relationships/oleObject"/><Relationship Id="rId477" Target="embeddings/oleObject286.bin" Type="http://schemas.openxmlformats.org/officeDocument/2006/relationships/oleObject"/><Relationship Id="rId4770" Target="embeddings/oleObject2688.bin" Type="http://schemas.openxmlformats.org/officeDocument/2006/relationships/oleObject"/><Relationship Id="rId4771" Target="embeddings/oleObject2689.bin" Type="http://schemas.openxmlformats.org/officeDocument/2006/relationships/oleObject"/><Relationship Id="rId4772" Target="embeddings/oleObject2690.bin" Type="http://schemas.openxmlformats.org/officeDocument/2006/relationships/oleObject"/><Relationship Id="rId4773" Target="embeddings/oleObject2691.bin" Type="http://schemas.openxmlformats.org/officeDocument/2006/relationships/oleObject"/><Relationship Id="rId4774" Target="embeddings/oleObject2692.bin" Type="http://schemas.openxmlformats.org/officeDocument/2006/relationships/oleObject"/><Relationship Id="rId4775" Target="embeddings/oleObject2693.bin" Type="http://schemas.openxmlformats.org/officeDocument/2006/relationships/oleObject"/><Relationship Id="rId4776" Target="embeddings/oleObject2694.bin" Type="http://schemas.openxmlformats.org/officeDocument/2006/relationships/oleObject"/><Relationship Id="rId4777" Target="embeddings/oleObject2695.bin" Type="http://schemas.openxmlformats.org/officeDocument/2006/relationships/oleObject"/><Relationship Id="rId4778" Target="embeddings/oleObject2696.bin" Type="http://schemas.openxmlformats.org/officeDocument/2006/relationships/oleObject"/><Relationship Id="rId4779" Target="embeddings/oleObject2697.bin" Type="http://schemas.openxmlformats.org/officeDocument/2006/relationships/oleObject"/><Relationship Id="rId478" Target="embeddings/oleObject287.bin" Type="http://schemas.openxmlformats.org/officeDocument/2006/relationships/oleObject"/><Relationship Id="rId4780" Target="embeddings/oleObject2698.bin" Type="http://schemas.openxmlformats.org/officeDocument/2006/relationships/oleObject"/><Relationship Id="rId4781" Target="embeddings/oleObject2699.bin" Type="http://schemas.openxmlformats.org/officeDocument/2006/relationships/oleObject"/><Relationship Id="rId4782" Target="embeddings/oleObject2700.bin" Type="http://schemas.openxmlformats.org/officeDocument/2006/relationships/oleObject"/><Relationship Id="rId4783" Target="embeddings/oleObject2701.bin" Type="http://schemas.openxmlformats.org/officeDocument/2006/relationships/oleObject"/><Relationship Id="rId4784" Target="embeddings/oleObject2702.bin" Type="http://schemas.openxmlformats.org/officeDocument/2006/relationships/oleObject"/><Relationship Id="rId4785" Target="embeddings/oleObject2703.bin" Type="http://schemas.openxmlformats.org/officeDocument/2006/relationships/oleObject"/><Relationship Id="rId4786" Target="embeddings/oleObject2704.bin" Type="http://schemas.openxmlformats.org/officeDocument/2006/relationships/oleObject"/><Relationship Id="rId4787" Target="embeddings/oleObject2705.bin" Type="http://schemas.openxmlformats.org/officeDocument/2006/relationships/oleObject"/><Relationship Id="rId4788" Target="embeddings/oleObject2706.bin" Type="http://schemas.openxmlformats.org/officeDocument/2006/relationships/oleObject"/><Relationship Id="rId4789" Target="embeddings/oleObject2707.bin" Type="http://schemas.openxmlformats.org/officeDocument/2006/relationships/oleObject"/><Relationship Id="rId479" Target="embeddings/oleObject288.bin" Type="http://schemas.openxmlformats.org/officeDocument/2006/relationships/oleObject"/><Relationship Id="rId4790" Target="embeddings/oleObject2708.bin" Type="http://schemas.openxmlformats.org/officeDocument/2006/relationships/oleObject"/><Relationship Id="rId4791" Target="embeddings/oleObject2709.bin" Type="http://schemas.openxmlformats.org/officeDocument/2006/relationships/oleObject"/><Relationship Id="rId4792" Target="embeddings/oleObject2710.bin" Type="http://schemas.openxmlformats.org/officeDocument/2006/relationships/oleObject"/><Relationship Id="rId4793" Target="embeddings/oleObject2711.bin" Type="http://schemas.openxmlformats.org/officeDocument/2006/relationships/oleObject"/><Relationship Id="rId4794" Target="embeddings/oleObject2712.bin" Type="http://schemas.openxmlformats.org/officeDocument/2006/relationships/oleObject"/><Relationship Id="rId4795" Target="embeddings/oleObject2713.bin" Type="http://schemas.openxmlformats.org/officeDocument/2006/relationships/oleObject"/><Relationship Id="rId4796" Target="embeddings/oleObject2714.bin" Type="http://schemas.openxmlformats.org/officeDocument/2006/relationships/oleObject"/><Relationship Id="rId4797" Target="embeddings/oleObject2715.bin" Type="http://schemas.openxmlformats.org/officeDocument/2006/relationships/oleObject"/><Relationship Id="rId4798" Target="embeddings/oleObject2716.bin" Type="http://schemas.openxmlformats.org/officeDocument/2006/relationships/oleObject"/><Relationship Id="rId4799" Target="embeddings/oleObject2717.bin" Type="http://schemas.openxmlformats.org/officeDocument/2006/relationships/oleObject"/><Relationship Id="rId48" Target="embeddings/oleObject20.bin" Type="http://schemas.openxmlformats.org/officeDocument/2006/relationships/oleObject"/><Relationship Id="rId480" Target="embeddings/oleObject289.bin" Type="http://schemas.openxmlformats.org/officeDocument/2006/relationships/oleObject"/><Relationship Id="rId4800" Target="media/image2067.wmf" Type="http://schemas.openxmlformats.org/officeDocument/2006/relationships/image"/><Relationship Id="rId4801" Target="embeddings/oleObject2718.bin" Type="http://schemas.openxmlformats.org/officeDocument/2006/relationships/oleObject"/><Relationship Id="rId4802" Target="media/image2068.wmf" Type="http://schemas.openxmlformats.org/officeDocument/2006/relationships/image"/><Relationship Id="rId4803" Target="embeddings/oleObject2719.bin" Type="http://schemas.openxmlformats.org/officeDocument/2006/relationships/oleObject"/><Relationship Id="rId4804" Target="media/image2069.wmf" Type="http://schemas.openxmlformats.org/officeDocument/2006/relationships/image"/><Relationship Id="rId4805" Target="embeddings/oleObject2720.bin" Type="http://schemas.openxmlformats.org/officeDocument/2006/relationships/oleObject"/><Relationship Id="rId4806" Target="media/image2070.png" Type="http://schemas.openxmlformats.org/officeDocument/2006/relationships/image"/><Relationship Id="rId4807" Target="media/image2071.wmf" Type="http://schemas.openxmlformats.org/officeDocument/2006/relationships/image"/><Relationship Id="rId4808" Target="embeddings/oleObject2721.bin" Type="http://schemas.openxmlformats.org/officeDocument/2006/relationships/oleObject"/><Relationship Id="rId4809" Target="media/image2072.wmf" Type="http://schemas.openxmlformats.org/officeDocument/2006/relationships/image"/><Relationship Id="rId481" Target="embeddings/oleObject290.bin" Type="http://schemas.openxmlformats.org/officeDocument/2006/relationships/oleObject"/><Relationship Id="rId4810" Target="embeddings/oleObject2722.bin" Type="http://schemas.openxmlformats.org/officeDocument/2006/relationships/oleObject"/><Relationship Id="rId4811" Target="embeddings/oleObject2723.bin" Type="http://schemas.openxmlformats.org/officeDocument/2006/relationships/oleObject"/><Relationship Id="rId4812" Target="media/image2073.wmf" Type="http://schemas.openxmlformats.org/officeDocument/2006/relationships/image"/><Relationship Id="rId4813" Target="embeddings/oleObject2724.bin" Type="http://schemas.openxmlformats.org/officeDocument/2006/relationships/oleObject"/><Relationship Id="rId4814" Target="embeddings/oleObject2725.bin" Type="http://schemas.openxmlformats.org/officeDocument/2006/relationships/oleObject"/><Relationship Id="rId4815" Target="embeddings/oleObject2726.bin" Type="http://schemas.openxmlformats.org/officeDocument/2006/relationships/oleObject"/><Relationship Id="rId4816" Target="embeddings/oleObject2727.bin" Type="http://schemas.openxmlformats.org/officeDocument/2006/relationships/oleObject"/><Relationship Id="rId4817" Target="embeddings/oleObject2728.bin" Type="http://schemas.openxmlformats.org/officeDocument/2006/relationships/oleObject"/><Relationship Id="rId4818" Target="embeddings/oleObject2729.bin" Type="http://schemas.openxmlformats.org/officeDocument/2006/relationships/oleObject"/><Relationship Id="rId4819" Target="embeddings/oleObject2730.bin" Type="http://schemas.openxmlformats.org/officeDocument/2006/relationships/oleObject"/><Relationship Id="rId482" Target="embeddings/oleObject291.bin" Type="http://schemas.openxmlformats.org/officeDocument/2006/relationships/oleObject"/><Relationship Id="rId4820" Target="embeddings/oleObject2731.bin" Type="http://schemas.openxmlformats.org/officeDocument/2006/relationships/oleObject"/><Relationship Id="rId4821" Target="embeddings/oleObject2732.bin" Type="http://schemas.openxmlformats.org/officeDocument/2006/relationships/oleObject"/><Relationship Id="rId4822" Target="embeddings/oleObject2733.bin" Type="http://schemas.openxmlformats.org/officeDocument/2006/relationships/oleObject"/><Relationship Id="rId4823" Target="embeddings/oleObject2734.bin" Type="http://schemas.openxmlformats.org/officeDocument/2006/relationships/oleObject"/><Relationship Id="rId4824" Target="media/image2074.wmf" Type="http://schemas.openxmlformats.org/officeDocument/2006/relationships/image"/><Relationship Id="rId4825" Target="embeddings/oleObject2735.bin" Type="http://schemas.openxmlformats.org/officeDocument/2006/relationships/oleObject"/><Relationship Id="rId4826" Target="media/image2075.wmf" Type="http://schemas.openxmlformats.org/officeDocument/2006/relationships/image"/><Relationship Id="rId4827" Target="embeddings/oleObject2736.bin" Type="http://schemas.openxmlformats.org/officeDocument/2006/relationships/oleObject"/><Relationship Id="rId4828" Target="embeddings/oleObject2737.bin" Type="http://schemas.openxmlformats.org/officeDocument/2006/relationships/oleObject"/><Relationship Id="rId4829" Target="media/image2076.wmf" Type="http://schemas.openxmlformats.org/officeDocument/2006/relationships/image"/><Relationship Id="rId483" Target="embeddings/oleObject292.bin" Type="http://schemas.openxmlformats.org/officeDocument/2006/relationships/oleObject"/><Relationship Id="rId4830" Target="embeddings/oleObject2738.bin" Type="http://schemas.openxmlformats.org/officeDocument/2006/relationships/oleObject"/><Relationship Id="rId4831" Target="media/image2077.wmf" Type="http://schemas.openxmlformats.org/officeDocument/2006/relationships/image"/><Relationship Id="rId4832" Target="embeddings/oleObject2739.bin" Type="http://schemas.openxmlformats.org/officeDocument/2006/relationships/oleObject"/><Relationship Id="rId4833" Target="media/image2078.wmf" Type="http://schemas.openxmlformats.org/officeDocument/2006/relationships/image"/><Relationship Id="rId4834" Target="embeddings/oleObject2740.bin" Type="http://schemas.openxmlformats.org/officeDocument/2006/relationships/oleObject"/><Relationship Id="rId4835" Target="media/image2079.wmf" Type="http://schemas.openxmlformats.org/officeDocument/2006/relationships/image"/><Relationship Id="rId4836" Target="embeddings/oleObject2741.bin" Type="http://schemas.openxmlformats.org/officeDocument/2006/relationships/oleObject"/><Relationship Id="rId4837" Target="media/image2080.wmf" Type="http://schemas.openxmlformats.org/officeDocument/2006/relationships/image"/><Relationship Id="rId4838" Target="embeddings/oleObject2742.bin" Type="http://schemas.openxmlformats.org/officeDocument/2006/relationships/oleObject"/><Relationship Id="rId4839" Target="media/image2081.wmf" Type="http://schemas.openxmlformats.org/officeDocument/2006/relationships/image"/><Relationship Id="rId484" Target="embeddings/oleObject293.bin" Type="http://schemas.openxmlformats.org/officeDocument/2006/relationships/oleObject"/><Relationship Id="rId4840" Target="embeddings/oleObject2743.bin" Type="http://schemas.openxmlformats.org/officeDocument/2006/relationships/oleObject"/><Relationship Id="rId4841" Target="embeddings/oleObject2744.bin" Type="http://schemas.openxmlformats.org/officeDocument/2006/relationships/oleObject"/><Relationship Id="rId4842" Target="embeddings/oleObject2745.bin" Type="http://schemas.openxmlformats.org/officeDocument/2006/relationships/oleObject"/><Relationship Id="rId4843" Target="embeddings/oleObject2746.bin" Type="http://schemas.openxmlformats.org/officeDocument/2006/relationships/oleObject"/><Relationship Id="rId4844" Target="embeddings/oleObject2747.bin" Type="http://schemas.openxmlformats.org/officeDocument/2006/relationships/oleObject"/><Relationship Id="rId4845" Target="embeddings/oleObject2748.bin" Type="http://schemas.openxmlformats.org/officeDocument/2006/relationships/oleObject"/><Relationship Id="rId4846" Target="embeddings/oleObject2749.bin" Type="http://schemas.openxmlformats.org/officeDocument/2006/relationships/oleObject"/><Relationship Id="rId4847" Target="embeddings/oleObject2750.bin" Type="http://schemas.openxmlformats.org/officeDocument/2006/relationships/oleObject"/><Relationship Id="rId4848" Target="media/image2082.png" Type="http://schemas.openxmlformats.org/officeDocument/2006/relationships/image"/><Relationship Id="rId4849" Target="media/image2083.wmf" Type="http://schemas.openxmlformats.org/officeDocument/2006/relationships/image"/><Relationship Id="rId485" Target="embeddings/oleObject294.bin" Type="http://schemas.openxmlformats.org/officeDocument/2006/relationships/oleObject"/><Relationship Id="rId4850" Target="embeddings/oleObject2751.bin" Type="http://schemas.openxmlformats.org/officeDocument/2006/relationships/oleObject"/><Relationship Id="rId4851" Target="media/image2084.wmf" Type="http://schemas.openxmlformats.org/officeDocument/2006/relationships/image"/><Relationship Id="rId4852" Target="embeddings/oleObject2752.bin" Type="http://schemas.openxmlformats.org/officeDocument/2006/relationships/oleObject"/><Relationship Id="rId4853" Target="media/image2085.wmf" Type="http://schemas.openxmlformats.org/officeDocument/2006/relationships/image"/><Relationship Id="rId4854" Target="embeddings/oleObject2753.bin" Type="http://schemas.openxmlformats.org/officeDocument/2006/relationships/oleObject"/><Relationship Id="rId4855" Target="media/image2086.wmf" Type="http://schemas.openxmlformats.org/officeDocument/2006/relationships/image"/><Relationship Id="rId4856" Target="embeddings/oleObject2754.bin" Type="http://schemas.openxmlformats.org/officeDocument/2006/relationships/oleObject"/><Relationship Id="rId4857" Target="media/image2087.wmf" Type="http://schemas.openxmlformats.org/officeDocument/2006/relationships/image"/><Relationship Id="rId4858" Target="embeddings/oleObject2755.bin" Type="http://schemas.openxmlformats.org/officeDocument/2006/relationships/oleObject"/><Relationship Id="rId4859" Target="media/image2088.wmf" Type="http://schemas.openxmlformats.org/officeDocument/2006/relationships/image"/><Relationship Id="rId486" Target="embeddings/oleObject295.bin" Type="http://schemas.openxmlformats.org/officeDocument/2006/relationships/oleObject"/><Relationship Id="rId4860" Target="embeddings/oleObject2756.bin" Type="http://schemas.openxmlformats.org/officeDocument/2006/relationships/oleObject"/><Relationship Id="rId4861" Target="media/image2089.wmf" Type="http://schemas.openxmlformats.org/officeDocument/2006/relationships/image"/><Relationship Id="rId4862" Target="embeddings/oleObject2757.bin" Type="http://schemas.openxmlformats.org/officeDocument/2006/relationships/oleObject"/><Relationship Id="rId4863" Target="media/image2090.wmf" Type="http://schemas.openxmlformats.org/officeDocument/2006/relationships/image"/><Relationship Id="rId4864" Target="embeddings/oleObject2758.bin" Type="http://schemas.openxmlformats.org/officeDocument/2006/relationships/oleObject"/><Relationship Id="rId4865" Target="media/image2091.wmf" Type="http://schemas.openxmlformats.org/officeDocument/2006/relationships/image"/><Relationship Id="rId4866" Target="embeddings/oleObject2759.bin" Type="http://schemas.openxmlformats.org/officeDocument/2006/relationships/oleObject"/><Relationship Id="rId4867" Target="media/image2092.wmf" Type="http://schemas.openxmlformats.org/officeDocument/2006/relationships/image"/><Relationship Id="rId4868" Target="embeddings/oleObject2760.bin" Type="http://schemas.openxmlformats.org/officeDocument/2006/relationships/oleObject"/><Relationship Id="rId4869" Target="media/image2093.wmf" Type="http://schemas.openxmlformats.org/officeDocument/2006/relationships/image"/><Relationship Id="rId487" Target="embeddings/oleObject296.bin" Type="http://schemas.openxmlformats.org/officeDocument/2006/relationships/oleObject"/><Relationship Id="rId4870" Target="embeddings/oleObject2761.bin" Type="http://schemas.openxmlformats.org/officeDocument/2006/relationships/oleObject"/><Relationship Id="rId4871" Target="media/image2094.wmf" Type="http://schemas.openxmlformats.org/officeDocument/2006/relationships/image"/><Relationship Id="rId4872" Target="embeddings/oleObject2762.bin" Type="http://schemas.openxmlformats.org/officeDocument/2006/relationships/oleObject"/><Relationship Id="rId4873" Target="media/image2095.wmf" Type="http://schemas.openxmlformats.org/officeDocument/2006/relationships/image"/><Relationship Id="rId4874" Target="embeddings/oleObject2763.bin" Type="http://schemas.openxmlformats.org/officeDocument/2006/relationships/oleObject"/><Relationship Id="rId4875" Target="media/image2096.wmf" Type="http://schemas.openxmlformats.org/officeDocument/2006/relationships/image"/><Relationship Id="rId4876" Target="embeddings/oleObject2764.bin" Type="http://schemas.openxmlformats.org/officeDocument/2006/relationships/oleObject"/><Relationship Id="rId4877" Target="embeddings/oleObject2765.bin" Type="http://schemas.openxmlformats.org/officeDocument/2006/relationships/oleObject"/><Relationship Id="rId4878" Target="embeddings/oleObject2766.bin" Type="http://schemas.openxmlformats.org/officeDocument/2006/relationships/oleObject"/><Relationship Id="rId4879" Target="embeddings/oleObject2767.bin" Type="http://schemas.openxmlformats.org/officeDocument/2006/relationships/oleObject"/><Relationship Id="rId488" Target="embeddings/oleObject297.bin" Type="http://schemas.openxmlformats.org/officeDocument/2006/relationships/oleObject"/><Relationship Id="rId4880" Target="embeddings/oleObject2768.bin" Type="http://schemas.openxmlformats.org/officeDocument/2006/relationships/oleObject"/><Relationship Id="rId4881" Target="embeddings/oleObject2769.bin" Type="http://schemas.openxmlformats.org/officeDocument/2006/relationships/oleObject"/><Relationship Id="rId4882" Target="embeddings/oleObject2770.bin" Type="http://schemas.openxmlformats.org/officeDocument/2006/relationships/oleObject"/><Relationship Id="rId4883" Target="embeddings/oleObject2771.bin" Type="http://schemas.openxmlformats.org/officeDocument/2006/relationships/oleObject"/><Relationship Id="rId4884" Target="embeddings/oleObject2772.bin" Type="http://schemas.openxmlformats.org/officeDocument/2006/relationships/oleObject"/><Relationship Id="rId4885" Target="embeddings/oleObject2773.bin" Type="http://schemas.openxmlformats.org/officeDocument/2006/relationships/oleObject"/><Relationship Id="rId4886" Target="embeddings/oleObject2774.bin" Type="http://schemas.openxmlformats.org/officeDocument/2006/relationships/oleObject"/><Relationship Id="rId4887" Target="embeddings/oleObject2775.bin" Type="http://schemas.openxmlformats.org/officeDocument/2006/relationships/oleObject"/><Relationship Id="rId4888" Target="embeddings/oleObject2776.bin" Type="http://schemas.openxmlformats.org/officeDocument/2006/relationships/oleObject"/><Relationship Id="rId4889" Target="media/image2097.wmf" Type="http://schemas.openxmlformats.org/officeDocument/2006/relationships/image"/><Relationship Id="rId489" Target="embeddings/oleObject298.bin" Type="http://schemas.openxmlformats.org/officeDocument/2006/relationships/oleObject"/><Relationship Id="rId4890" Target="embeddings/oleObject2777.bin" Type="http://schemas.openxmlformats.org/officeDocument/2006/relationships/oleObject"/><Relationship Id="rId4891" Target="embeddings/oleObject2778.bin" Type="http://schemas.openxmlformats.org/officeDocument/2006/relationships/oleObject"/><Relationship Id="rId4892" Target="embeddings/oleObject2779.bin" Type="http://schemas.openxmlformats.org/officeDocument/2006/relationships/oleObject"/><Relationship Id="rId4893" Target="embeddings/oleObject2780.bin" Type="http://schemas.openxmlformats.org/officeDocument/2006/relationships/oleObject"/><Relationship Id="rId4894" Target="embeddings/oleObject2781.bin" Type="http://schemas.openxmlformats.org/officeDocument/2006/relationships/oleObject"/><Relationship Id="rId4895" Target="embeddings/oleObject2782.bin" Type="http://schemas.openxmlformats.org/officeDocument/2006/relationships/oleObject"/><Relationship Id="rId4896" Target="embeddings/oleObject2783.bin" Type="http://schemas.openxmlformats.org/officeDocument/2006/relationships/oleObject"/><Relationship Id="rId4897" Target="media/image2098.wmf" Type="http://schemas.openxmlformats.org/officeDocument/2006/relationships/image"/><Relationship Id="rId4898" Target="embeddings/oleObject2784.bin" Type="http://schemas.openxmlformats.org/officeDocument/2006/relationships/oleObject"/><Relationship Id="rId4899" Target="media/image2099.wmf" Type="http://schemas.openxmlformats.org/officeDocument/2006/relationships/image"/><Relationship Id="rId49" Target="media/image22.wmf" Type="http://schemas.openxmlformats.org/officeDocument/2006/relationships/image"/><Relationship Id="rId490" Target="embeddings/oleObject299.bin" Type="http://schemas.openxmlformats.org/officeDocument/2006/relationships/oleObject"/><Relationship Id="rId4900" Target="embeddings/oleObject2785.bin" Type="http://schemas.openxmlformats.org/officeDocument/2006/relationships/oleObject"/><Relationship Id="rId4901" Target="media/image2100.wmf" Type="http://schemas.openxmlformats.org/officeDocument/2006/relationships/image"/><Relationship Id="rId4902" Target="embeddings/oleObject2786.bin" Type="http://schemas.openxmlformats.org/officeDocument/2006/relationships/oleObject"/><Relationship Id="rId4903" Target="media/image2101.wmf" Type="http://schemas.openxmlformats.org/officeDocument/2006/relationships/image"/><Relationship Id="rId4904" Target="embeddings/oleObject2787.bin" Type="http://schemas.openxmlformats.org/officeDocument/2006/relationships/oleObject"/><Relationship Id="rId4905" Target="media/image2102.wmf" Type="http://schemas.openxmlformats.org/officeDocument/2006/relationships/image"/><Relationship Id="rId4906" Target="embeddings/oleObject2788.bin" Type="http://schemas.openxmlformats.org/officeDocument/2006/relationships/oleObject"/><Relationship Id="rId4907" Target="media/image2103.png" Type="http://schemas.openxmlformats.org/officeDocument/2006/relationships/image"/><Relationship Id="rId4908" Target="media/image2104.wmf" Type="http://schemas.openxmlformats.org/officeDocument/2006/relationships/image"/><Relationship Id="rId4909" Target="embeddings/oleObject2789.bin" Type="http://schemas.openxmlformats.org/officeDocument/2006/relationships/oleObject"/><Relationship Id="rId491" Target="embeddings/oleObject300.bin" Type="http://schemas.openxmlformats.org/officeDocument/2006/relationships/oleObject"/><Relationship Id="rId4910" Target="media/image2105.wmf" Type="http://schemas.openxmlformats.org/officeDocument/2006/relationships/image"/><Relationship Id="rId4911" Target="embeddings/oleObject2790.bin" Type="http://schemas.openxmlformats.org/officeDocument/2006/relationships/oleObject"/><Relationship Id="rId4912" Target="media/image2106.wmf" Type="http://schemas.openxmlformats.org/officeDocument/2006/relationships/image"/><Relationship Id="rId4913" Target="embeddings/oleObject2791.bin" Type="http://schemas.openxmlformats.org/officeDocument/2006/relationships/oleObject"/><Relationship Id="rId4914" Target="media/image2107.wmf" Type="http://schemas.openxmlformats.org/officeDocument/2006/relationships/image"/><Relationship Id="rId4915" Target="embeddings/oleObject2792.bin" Type="http://schemas.openxmlformats.org/officeDocument/2006/relationships/oleObject"/><Relationship Id="rId4916" Target="media/image2108.wmf" Type="http://schemas.openxmlformats.org/officeDocument/2006/relationships/image"/><Relationship Id="rId4917" Target="embeddings/oleObject2793.bin" Type="http://schemas.openxmlformats.org/officeDocument/2006/relationships/oleObject"/><Relationship Id="rId4918" Target="media/image2109.wmf" Type="http://schemas.openxmlformats.org/officeDocument/2006/relationships/image"/><Relationship Id="rId4919" Target="embeddings/oleObject2794.bin" Type="http://schemas.openxmlformats.org/officeDocument/2006/relationships/oleObject"/><Relationship Id="rId492" Target="embeddings/oleObject301.bin" Type="http://schemas.openxmlformats.org/officeDocument/2006/relationships/oleObject"/><Relationship Id="rId4920" Target="media/image2110.wmf" Type="http://schemas.openxmlformats.org/officeDocument/2006/relationships/image"/><Relationship Id="rId4921" Target="embeddings/oleObject2795.bin" Type="http://schemas.openxmlformats.org/officeDocument/2006/relationships/oleObject"/><Relationship Id="rId4922" Target="media/image2111.wmf" Type="http://schemas.openxmlformats.org/officeDocument/2006/relationships/image"/><Relationship Id="rId4923" Target="embeddings/oleObject2796.bin" Type="http://schemas.openxmlformats.org/officeDocument/2006/relationships/oleObject"/><Relationship Id="rId4924" Target="media/image2112.wmf" Type="http://schemas.openxmlformats.org/officeDocument/2006/relationships/image"/><Relationship Id="rId4925" Target="media/image2113.wmf" Type="http://schemas.openxmlformats.org/officeDocument/2006/relationships/image"/><Relationship Id="rId4926" Target="media/image2114.wmf" Type="http://schemas.openxmlformats.org/officeDocument/2006/relationships/image"/><Relationship Id="rId4927" Target="media/image2115.wmf" Type="http://schemas.openxmlformats.org/officeDocument/2006/relationships/image"/><Relationship Id="rId4928" Target="embeddings/oleObject2797.bin" Type="http://schemas.openxmlformats.org/officeDocument/2006/relationships/oleObject"/><Relationship Id="rId4929" Target="media/image2116.wmf" Type="http://schemas.openxmlformats.org/officeDocument/2006/relationships/image"/><Relationship Id="rId493" Target="embeddings/oleObject302.bin" Type="http://schemas.openxmlformats.org/officeDocument/2006/relationships/oleObject"/><Relationship Id="rId4930" Target="embeddings/oleObject2798.bin" Type="http://schemas.openxmlformats.org/officeDocument/2006/relationships/oleObject"/><Relationship Id="rId4931" Target="media/image2117.wmf" Type="http://schemas.openxmlformats.org/officeDocument/2006/relationships/image"/><Relationship Id="rId4932" Target="embeddings/oleObject2799.bin" Type="http://schemas.openxmlformats.org/officeDocument/2006/relationships/oleObject"/><Relationship Id="rId4933" Target="media/image2118.wmf" Type="http://schemas.openxmlformats.org/officeDocument/2006/relationships/image"/><Relationship Id="rId4934" Target="embeddings/oleObject2800.bin" Type="http://schemas.openxmlformats.org/officeDocument/2006/relationships/oleObject"/><Relationship Id="rId4935" Target="media/image2119.wmf" Type="http://schemas.openxmlformats.org/officeDocument/2006/relationships/image"/><Relationship Id="rId4936" Target="embeddings/oleObject2801.bin" Type="http://schemas.openxmlformats.org/officeDocument/2006/relationships/oleObject"/><Relationship Id="rId4937" Target="media/image2120.wmf" Type="http://schemas.openxmlformats.org/officeDocument/2006/relationships/image"/><Relationship Id="rId4938" Target="embeddings/oleObject2802.bin" Type="http://schemas.openxmlformats.org/officeDocument/2006/relationships/oleObject"/><Relationship Id="rId4939" Target="embeddings/oleObject2803.bin" Type="http://schemas.openxmlformats.org/officeDocument/2006/relationships/oleObject"/><Relationship Id="rId494" Target="embeddings/oleObject303.bin" Type="http://schemas.openxmlformats.org/officeDocument/2006/relationships/oleObject"/><Relationship Id="rId4940" Target="embeddings/oleObject2804.bin" Type="http://schemas.openxmlformats.org/officeDocument/2006/relationships/oleObject"/><Relationship Id="rId4941" Target="embeddings/oleObject2805.bin" Type="http://schemas.openxmlformats.org/officeDocument/2006/relationships/oleObject"/><Relationship Id="rId4942" Target="embeddings/oleObject2806.bin" Type="http://schemas.openxmlformats.org/officeDocument/2006/relationships/oleObject"/><Relationship Id="rId4943" Target="embeddings/oleObject2807.bin" Type="http://schemas.openxmlformats.org/officeDocument/2006/relationships/oleObject"/><Relationship Id="rId4944" Target="embeddings/oleObject2808.bin" Type="http://schemas.openxmlformats.org/officeDocument/2006/relationships/oleObject"/><Relationship Id="rId4945" Target="embeddings/oleObject2809.bin" Type="http://schemas.openxmlformats.org/officeDocument/2006/relationships/oleObject"/><Relationship Id="rId4946" Target="embeddings/oleObject2810.bin" Type="http://schemas.openxmlformats.org/officeDocument/2006/relationships/oleObject"/><Relationship Id="rId4947" Target="embeddings/oleObject2811.bin" Type="http://schemas.openxmlformats.org/officeDocument/2006/relationships/oleObject"/><Relationship Id="rId4948" Target="embeddings/oleObject2812.bin" Type="http://schemas.openxmlformats.org/officeDocument/2006/relationships/oleObject"/><Relationship Id="rId4949" Target="embeddings/oleObject2813.bin" Type="http://schemas.openxmlformats.org/officeDocument/2006/relationships/oleObject"/><Relationship Id="rId495" Target="embeddings/oleObject304.bin" Type="http://schemas.openxmlformats.org/officeDocument/2006/relationships/oleObject"/><Relationship Id="rId4950" Target="embeddings/oleObject2814.bin" Type="http://schemas.openxmlformats.org/officeDocument/2006/relationships/oleObject"/><Relationship Id="rId4951" Target="embeddings/oleObject2815.bin" Type="http://schemas.openxmlformats.org/officeDocument/2006/relationships/oleObject"/><Relationship Id="rId4952" Target="embeddings/oleObject2816.bin" Type="http://schemas.openxmlformats.org/officeDocument/2006/relationships/oleObject"/><Relationship Id="rId4953" Target="embeddings/oleObject2817.bin" Type="http://schemas.openxmlformats.org/officeDocument/2006/relationships/oleObject"/><Relationship Id="rId4954" Target="media/image2121.wmf" Type="http://schemas.openxmlformats.org/officeDocument/2006/relationships/image"/><Relationship Id="rId4955" Target="embeddings/oleObject2818.bin" Type="http://schemas.openxmlformats.org/officeDocument/2006/relationships/oleObject"/><Relationship Id="rId4956" Target="embeddings/oleObject2819.bin" Type="http://schemas.openxmlformats.org/officeDocument/2006/relationships/oleObject"/><Relationship Id="rId4957" Target="media/image2122.wmf" Type="http://schemas.openxmlformats.org/officeDocument/2006/relationships/image"/><Relationship Id="rId4958" Target="embeddings/oleObject2820.bin" Type="http://schemas.openxmlformats.org/officeDocument/2006/relationships/oleObject"/><Relationship Id="rId4959" Target="embeddings/oleObject2821.bin" Type="http://schemas.openxmlformats.org/officeDocument/2006/relationships/oleObject"/><Relationship Id="rId496" Target="media/image185.wmf" Type="http://schemas.openxmlformats.org/officeDocument/2006/relationships/image"/><Relationship Id="rId4960" Target="media/image2123.wmf" Type="http://schemas.openxmlformats.org/officeDocument/2006/relationships/image"/><Relationship Id="rId4961" Target="embeddings/oleObject2822.bin" Type="http://schemas.openxmlformats.org/officeDocument/2006/relationships/oleObject"/><Relationship Id="rId4962" Target="media/image2124.wmf" Type="http://schemas.openxmlformats.org/officeDocument/2006/relationships/image"/><Relationship Id="rId4963" Target="embeddings/oleObject2823.bin" Type="http://schemas.openxmlformats.org/officeDocument/2006/relationships/oleObject"/><Relationship Id="rId4964" Target="media/image2125.wmf" Type="http://schemas.openxmlformats.org/officeDocument/2006/relationships/image"/><Relationship Id="rId4965" Target="embeddings/oleObject2824.bin" Type="http://schemas.openxmlformats.org/officeDocument/2006/relationships/oleObject"/><Relationship Id="rId4966" Target="embeddings/oleObject2825.bin" Type="http://schemas.openxmlformats.org/officeDocument/2006/relationships/oleObject"/><Relationship Id="rId4967" Target="embeddings/oleObject2826.bin" Type="http://schemas.openxmlformats.org/officeDocument/2006/relationships/oleObject"/><Relationship Id="rId4968" Target="media/image2126.wmf" Type="http://schemas.openxmlformats.org/officeDocument/2006/relationships/image"/><Relationship Id="rId4969" Target="embeddings/oleObject2827.bin" Type="http://schemas.openxmlformats.org/officeDocument/2006/relationships/oleObject"/><Relationship Id="rId497" Target="embeddings/oleObject305.bin" Type="http://schemas.openxmlformats.org/officeDocument/2006/relationships/oleObject"/><Relationship Id="rId4970" Target="media/image2127.wmf" Type="http://schemas.openxmlformats.org/officeDocument/2006/relationships/image"/><Relationship Id="rId4971" Target="embeddings/oleObject2828.bin" Type="http://schemas.openxmlformats.org/officeDocument/2006/relationships/oleObject"/><Relationship Id="rId4972" Target="media/image2128.png" Type="http://schemas.openxmlformats.org/officeDocument/2006/relationships/image"/><Relationship Id="rId4973" Target="media/image2129.wmf" Type="http://schemas.openxmlformats.org/officeDocument/2006/relationships/image"/><Relationship Id="rId4974" Target="embeddings/oleObject2829.bin" Type="http://schemas.openxmlformats.org/officeDocument/2006/relationships/oleObject"/><Relationship Id="rId4975" Target="media/image2130.wmf" Type="http://schemas.openxmlformats.org/officeDocument/2006/relationships/image"/><Relationship Id="rId4976" Target="embeddings/oleObject2830.bin" Type="http://schemas.openxmlformats.org/officeDocument/2006/relationships/oleObject"/><Relationship Id="rId4977" Target="media/image2131.wmf" Type="http://schemas.openxmlformats.org/officeDocument/2006/relationships/image"/><Relationship Id="rId4978" Target="embeddings/oleObject2831.bin" Type="http://schemas.openxmlformats.org/officeDocument/2006/relationships/oleObject"/><Relationship Id="rId4979" Target="media/image2132.wmf" Type="http://schemas.openxmlformats.org/officeDocument/2006/relationships/image"/><Relationship Id="rId498" Target="embeddings/oleObject306.bin" Type="http://schemas.openxmlformats.org/officeDocument/2006/relationships/oleObject"/><Relationship Id="rId4980" Target="embeddings/oleObject2832.bin" Type="http://schemas.openxmlformats.org/officeDocument/2006/relationships/oleObject"/><Relationship Id="rId4981" Target="media/image2133.wmf" Type="http://schemas.openxmlformats.org/officeDocument/2006/relationships/image"/><Relationship Id="rId4982" Target="embeddings/oleObject2833.bin" Type="http://schemas.openxmlformats.org/officeDocument/2006/relationships/oleObject"/><Relationship Id="rId4983" Target="media/image2134.png" Type="http://schemas.openxmlformats.org/officeDocument/2006/relationships/image"/><Relationship Id="rId4984" Target="media/image2135.wmf" Type="http://schemas.openxmlformats.org/officeDocument/2006/relationships/image"/><Relationship Id="rId4985" Target="embeddings/oleObject2834.bin" Type="http://schemas.openxmlformats.org/officeDocument/2006/relationships/oleObject"/><Relationship Id="rId4986" Target="media/image2136.wmf" Type="http://schemas.openxmlformats.org/officeDocument/2006/relationships/image"/><Relationship Id="rId4987" Target="embeddings/oleObject2835.bin" Type="http://schemas.openxmlformats.org/officeDocument/2006/relationships/oleObject"/><Relationship Id="rId4988" Target="media/image2137.wmf" Type="http://schemas.openxmlformats.org/officeDocument/2006/relationships/image"/><Relationship Id="rId4989" Target="embeddings/oleObject2836.bin" Type="http://schemas.openxmlformats.org/officeDocument/2006/relationships/oleObject"/><Relationship Id="rId499" Target="media/image186.wmf" Type="http://schemas.openxmlformats.org/officeDocument/2006/relationships/image"/><Relationship Id="rId4990" Target="media/image2138.wmf" Type="http://schemas.openxmlformats.org/officeDocument/2006/relationships/image"/><Relationship Id="rId4991" Target="embeddings/oleObject2837.bin" Type="http://schemas.openxmlformats.org/officeDocument/2006/relationships/oleObject"/><Relationship Id="rId4992" Target="media/image2139.wmf" Type="http://schemas.openxmlformats.org/officeDocument/2006/relationships/image"/><Relationship Id="rId4993" Target="embeddings/oleObject2838.bin" Type="http://schemas.openxmlformats.org/officeDocument/2006/relationships/oleObject"/><Relationship Id="rId4994" Target="media/image2140.wmf" Type="http://schemas.openxmlformats.org/officeDocument/2006/relationships/image"/><Relationship Id="rId4995" Target="embeddings/oleObject2839.bin" Type="http://schemas.openxmlformats.org/officeDocument/2006/relationships/oleObject"/><Relationship Id="rId4996" Target="media/image2141.wmf" Type="http://schemas.openxmlformats.org/officeDocument/2006/relationships/image"/><Relationship Id="rId4997" Target="embeddings/oleObject2840.bin" Type="http://schemas.openxmlformats.org/officeDocument/2006/relationships/oleObject"/><Relationship Id="rId4998" Target="media/image2142.wmf" Type="http://schemas.openxmlformats.org/officeDocument/2006/relationships/image"/><Relationship Id="rId4999" Target="embeddings/oleObject2841.bin" Type="http://schemas.openxmlformats.org/officeDocument/2006/relationships/oleObject"/><Relationship Id="rId5" Target="webSettings.xml" Type="http://schemas.openxmlformats.org/officeDocument/2006/relationships/webSettings"/><Relationship Id="rId50" Target="embeddings/oleObject21.bin" Type="http://schemas.openxmlformats.org/officeDocument/2006/relationships/oleObject"/><Relationship Id="rId500" Target="embeddings/oleObject307.bin" Type="http://schemas.openxmlformats.org/officeDocument/2006/relationships/oleObject"/><Relationship Id="rId5000" Target="media/image2143.wmf" Type="http://schemas.openxmlformats.org/officeDocument/2006/relationships/image"/><Relationship Id="rId5001" Target="embeddings/oleObject2842.bin" Type="http://schemas.openxmlformats.org/officeDocument/2006/relationships/oleObject"/><Relationship Id="rId5002" Target="media/image2144.wmf" Type="http://schemas.openxmlformats.org/officeDocument/2006/relationships/image"/><Relationship Id="rId5003" Target="embeddings/oleObject2843.bin" Type="http://schemas.openxmlformats.org/officeDocument/2006/relationships/oleObject"/><Relationship Id="rId5004" Target="media/image2145.wmf" Type="http://schemas.openxmlformats.org/officeDocument/2006/relationships/image"/><Relationship Id="rId5005" Target="embeddings/oleObject2844.bin" Type="http://schemas.openxmlformats.org/officeDocument/2006/relationships/oleObject"/><Relationship Id="rId5006" Target="media/image2146.wmf" Type="http://schemas.openxmlformats.org/officeDocument/2006/relationships/image"/><Relationship Id="rId5007" Target="embeddings/oleObject2845.bin" Type="http://schemas.openxmlformats.org/officeDocument/2006/relationships/oleObject"/><Relationship Id="rId5008" Target="media/image2147.wmf" Type="http://schemas.openxmlformats.org/officeDocument/2006/relationships/image"/><Relationship Id="rId5009" Target="embeddings/oleObject2846.bin" Type="http://schemas.openxmlformats.org/officeDocument/2006/relationships/oleObject"/><Relationship Id="rId501" Target="embeddings/oleObject308.bin" Type="http://schemas.openxmlformats.org/officeDocument/2006/relationships/oleObject"/><Relationship Id="rId5010" Target="media/image2148.wmf" Type="http://schemas.openxmlformats.org/officeDocument/2006/relationships/image"/><Relationship Id="rId5011" Target="embeddings/oleObject2847.bin" Type="http://schemas.openxmlformats.org/officeDocument/2006/relationships/oleObject"/><Relationship Id="rId5012" Target="media/image2149.wmf" Type="http://schemas.openxmlformats.org/officeDocument/2006/relationships/image"/><Relationship Id="rId5013" Target="embeddings/oleObject2848.bin" Type="http://schemas.openxmlformats.org/officeDocument/2006/relationships/oleObject"/><Relationship Id="rId5014" Target="media/image2150.wmf" Type="http://schemas.openxmlformats.org/officeDocument/2006/relationships/image"/><Relationship Id="rId5015" Target="embeddings/oleObject2849.bin" Type="http://schemas.openxmlformats.org/officeDocument/2006/relationships/oleObject"/><Relationship Id="rId5016" Target="media/image2151.wmf" Type="http://schemas.openxmlformats.org/officeDocument/2006/relationships/image"/><Relationship Id="rId5017" Target="embeddings/oleObject2850.bin" Type="http://schemas.openxmlformats.org/officeDocument/2006/relationships/oleObject"/><Relationship Id="rId5018" Target="media/image2152.wmf" Type="http://schemas.openxmlformats.org/officeDocument/2006/relationships/image"/><Relationship Id="rId5019" Target="embeddings/oleObject2851.bin" Type="http://schemas.openxmlformats.org/officeDocument/2006/relationships/oleObject"/><Relationship Id="rId502" Target="media/image187.wmf" Type="http://schemas.openxmlformats.org/officeDocument/2006/relationships/image"/><Relationship Id="rId5020" Target="media/image2153.wmf" Type="http://schemas.openxmlformats.org/officeDocument/2006/relationships/image"/><Relationship Id="rId5021" Target="embeddings/oleObject2852.bin" Type="http://schemas.openxmlformats.org/officeDocument/2006/relationships/oleObject"/><Relationship Id="rId5022" Target="media/image2154.wmf" Type="http://schemas.openxmlformats.org/officeDocument/2006/relationships/image"/><Relationship Id="rId5023" Target="embeddings/oleObject2853.bin" Type="http://schemas.openxmlformats.org/officeDocument/2006/relationships/oleObject"/><Relationship Id="rId5024" Target="embeddings/oleObject2854.bin" Type="http://schemas.openxmlformats.org/officeDocument/2006/relationships/oleObject"/><Relationship Id="rId5025" Target="media/image2155.wmf" Type="http://schemas.openxmlformats.org/officeDocument/2006/relationships/image"/><Relationship Id="rId5026" Target="embeddings/oleObject2855.bin" Type="http://schemas.openxmlformats.org/officeDocument/2006/relationships/oleObject"/><Relationship Id="rId5027" Target="media/image2156.wmf" Type="http://schemas.openxmlformats.org/officeDocument/2006/relationships/image"/><Relationship Id="rId5028" Target="embeddings/oleObject2856.bin" Type="http://schemas.openxmlformats.org/officeDocument/2006/relationships/oleObject"/><Relationship Id="rId5029" Target="media/image2157.wmf" Type="http://schemas.openxmlformats.org/officeDocument/2006/relationships/image"/><Relationship Id="rId503" Target="embeddings/oleObject309.bin" Type="http://schemas.openxmlformats.org/officeDocument/2006/relationships/oleObject"/><Relationship Id="rId5030" Target="embeddings/oleObject2857.bin" Type="http://schemas.openxmlformats.org/officeDocument/2006/relationships/oleObject"/><Relationship Id="rId5031" Target="media/image2158.wmf" Type="http://schemas.openxmlformats.org/officeDocument/2006/relationships/image"/><Relationship Id="rId5032" Target="embeddings/oleObject2858.bin" Type="http://schemas.openxmlformats.org/officeDocument/2006/relationships/oleObject"/><Relationship Id="rId5033" Target="media/image2159.wmf" Type="http://schemas.openxmlformats.org/officeDocument/2006/relationships/image"/><Relationship Id="rId5034" Target="embeddings/oleObject2859.bin" Type="http://schemas.openxmlformats.org/officeDocument/2006/relationships/oleObject"/><Relationship Id="rId5035" Target="media/image2160.wmf" Type="http://schemas.openxmlformats.org/officeDocument/2006/relationships/image"/><Relationship Id="rId5036" Target="embeddings/oleObject2860.bin" Type="http://schemas.openxmlformats.org/officeDocument/2006/relationships/oleObject"/><Relationship Id="rId5037" Target="media/image2161.wmf" Type="http://schemas.openxmlformats.org/officeDocument/2006/relationships/image"/><Relationship Id="rId5038" Target="embeddings/oleObject2861.bin" Type="http://schemas.openxmlformats.org/officeDocument/2006/relationships/oleObject"/><Relationship Id="rId5039" Target="media/image2162.wmf" Type="http://schemas.openxmlformats.org/officeDocument/2006/relationships/image"/><Relationship Id="rId504" Target="embeddings/oleObject310.bin" Type="http://schemas.openxmlformats.org/officeDocument/2006/relationships/oleObject"/><Relationship Id="rId5040" Target="embeddings/oleObject2862.bin" Type="http://schemas.openxmlformats.org/officeDocument/2006/relationships/oleObject"/><Relationship Id="rId5041" Target="media/image2163.wmf" Type="http://schemas.openxmlformats.org/officeDocument/2006/relationships/image"/><Relationship Id="rId5042" Target="embeddings/oleObject2863.bin" Type="http://schemas.openxmlformats.org/officeDocument/2006/relationships/oleObject"/><Relationship Id="rId5043" Target="media/image2164.wmf" Type="http://schemas.openxmlformats.org/officeDocument/2006/relationships/image"/><Relationship Id="rId5044" Target="embeddings/oleObject2864.bin" Type="http://schemas.openxmlformats.org/officeDocument/2006/relationships/oleObject"/><Relationship Id="rId5045" Target="media/image2165.wmf" Type="http://schemas.openxmlformats.org/officeDocument/2006/relationships/image"/><Relationship Id="rId5046" Target="embeddings/oleObject2865.bin" Type="http://schemas.openxmlformats.org/officeDocument/2006/relationships/oleObject"/><Relationship Id="rId5047" Target="media/image2166.wmf" Type="http://schemas.openxmlformats.org/officeDocument/2006/relationships/image"/><Relationship Id="rId5048" Target="embeddings/oleObject2866.bin" Type="http://schemas.openxmlformats.org/officeDocument/2006/relationships/oleObject"/><Relationship Id="rId5049" Target="https://video.vietjack.com/upload2/quiz_source1/2024/04/blobid0-1712558459.png" TargetMode="External" Type="http://schemas.openxmlformats.org/officeDocument/2006/relationships/image"/><Relationship Id="rId505" Target="embeddings/oleObject311.bin" Type="http://schemas.openxmlformats.org/officeDocument/2006/relationships/oleObject"/><Relationship Id="rId5050" Target="media/image2167.wmf" Type="http://schemas.openxmlformats.org/officeDocument/2006/relationships/image"/><Relationship Id="rId5051" Target="embeddings/oleObject2867.bin" Type="http://schemas.openxmlformats.org/officeDocument/2006/relationships/oleObject"/><Relationship Id="rId5052" Target="media/image2168.wmf" Type="http://schemas.openxmlformats.org/officeDocument/2006/relationships/image"/><Relationship Id="rId5053" Target="embeddings/oleObject2868.bin" Type="http://schemas.openxmlformats.org/officeDocument/2006/relationships/oleObject"/><Relationship Id="rId5054" Target="media/image2169.wmf" Type="http://schemas.openxmlformats.org/officeDocument/2006/relationships/image"/><Relationship Id="rId5055" Target="embeddings/oleObject2869.bin" Type="http://schemas.openxmlformats.org/officeDocument/2006/relationships/oleObject"/><Relationship Id="rId5056" Target="media/image2170.wmf" Type="http://schemas.openxmlformats.org/officeDocument/2006/relationships/image"/><Relationship Id="rId5057" Target="embeddings/oleObject2870.bin" Type="http://schemas.openxmlformats.org/officeDocument/2006/relationships/oleObject"/><Relationship Id="rId5058" Target="media/image2171.wmf" Type="http://schemas.openxmlformats.org/officeDocument/2006/relationships/image"/><Relationship Id="rId5059" Target="embeddings/oleObject2871.bin" Type="http://schemas.openxmlformats.org/officeDocument/2006/relationships/oleObject"/><Relationship Id="rId506" Target="embeddings/oleObject312.bin" Type="http://schemas.openxmlformats.org/officeDocument/2006/relationships/oleObject"/><Relationship Id="rId5060" Target="media/image2172.wmf" Type="http://schemas.openxmlformats.org/officeDocument/2006/relationships/image"/><Relationship Id="rId5061" Target="embeddings/oleObject2872.bin" Type="http://schemas.openxmlformats.org/officeDocument/2006/relationships/oleObject"/><Relationship Id="rId5062" Target="media/image2173.wmf" Type="http://schemas.openxmlformats.org/officeDocument/2006/relationships/image"/><Relationship Id="rId5063" Target="embeddings/oleObject2873.bin" Type="http://schemas.openxmlformats.org/officeDocument/2006/relationships/oleObject"/><Relationship Id="rId5064" Target="media/image2174.wmf" Type="http://schemas.openxmlformats.org/officeDocument/2006/relationships/image"/><Relationship Id="rId5065" Target="embeddings/oleObject2874.bin" Type="http://schemas.openxmlformats.org/officeDocument/2006/relationships/oleObject"/><Relationship Id="rId5066" Target="embeddings/oleObject2875.bin" Type="http://schemas.openxmlformats.org/officeDocument/2006/relationships/oleObject"/><Relationship Id="rId5067" Target="media/image2175.wmf" Type="http://schemas.openxmlformats.org/officeDocument/2006/relationships/image"/><Relationship Id="rId5068" Target="embeddings/oleObject2876.bin" Type="http://schemas.openxmlformats.org/officeDocument/2006/relationships/oleObject"/><Relationship Id="rId5069" Target="media/image2176.png" Type="http://schemas.openxmlformats.org/officeDocument/2006/relationships/image"/><Relationship Id="rId507" Target="media/image188.wmf" Type="http://schemas.openxmlformats.org/officeDocument/2006/relationships/image"/><Relationship Id="rId5070" Target="media/image2177.wmf" Type="http://schemas.openxmlformats.org/officeDocument/2006/relationships/image"/><Relationship Id="rId5071" Target="embeddings/oleObject2877.bin" Type="http://schemas.openxmlformats.org/officeDocument/2006/relationships/oleObject"/><Relationship Id="rId5072" Target="media/image2178.wmf" Type="http://schemas.openxmlformats.org/officeDocument/2006/relationships/image"/><Relationship Id="rId5073" Target="embeddings/oleObject2878.bin" Type="http://schemas.openxmlformats.org/officeDocument/2006/relationships/oleObject"/><Relationship Id="rId5074" Target="media/image2179.wmf" Type="http://schemas.openxmlformats.org/officeDocument/2006/relationships/image"/><Relationship Id="rId5075" Target="embeddings/oleObject2879.bin" Type="http://schemas.openxmlformats.org/officeDocument/2006/relationships/oleObject"/><Relationship Id="rId5076" Target="media/image2180.wmf" Type="http://schemas.openxmlformats.org/officeDocument/2006/relationships/image"/><Relationship Id="rId5077" Target="embeddings/oleObject2880.bin" Type="http://schemas.openxmlformats.org/officeDocument/2006/relationships/oleObject"/><Relationship Id="rId5078" Target="media/image2181.wmf" Type="http://schemas.openxmlformats.org/officeDocument/2006/relationships/image"/><Relationship Id="rId5079" Target="embeddings/oleObject2881.bin" Type="http://schemas.openxmlformats.org/officeDocument/2006/relationships/oleObject"/><Relationship Id="rId508" Target="embeddings/oleObject313.bin" Type="http://schemas.openxmlformats.org/officeDocument/2006/relationships/oleObject"/><Relationship Id="rId5080" Target="media/image2182.wmf" Type="http://schemas.openxmlformats.org/officeDocument/2006/relationships/image"/><Relationship Id="rId5081" Target="embeddings/oleObject2882.bin" Type="http://schemas.openxmlformats.org/officeDocument/2006/relationships/oleObject"/><Relationship Id="rId5082" Target="media/image2183.wmf" Type="http://schemas.openxmlformats.org/officeDocument/2006/relationships/image"/><Relationship Id="rId5083" Target="embeddings/oleObject2883.bin" Type="http://schemas.openxmlformats.org/officeDocument/2006/relationships/oleObject"/><Relationship Id="rId5084" Target="media/image2184.wmf" Type="http://schemas.openxmlformats.org/officeDocument/2006/relationships/image"/><Relationship Id="rId5085" Target="embeddings/oleObject2884.bin" Type="http://schemas.openxmlformats.org/officeDocument/2006/relationships/oleObject"/><Relationship Id="rId5086" Target="media/image2185.wmf" Type="http://schemas.openxmlformats.org/officeDocument/2006/relationships/image"/><Relationship Id="rId5087" Target="embeddings/oleObject2885.bin" Type="http://schemas.openxmlformats.org/officeDocument/2006/relationships/oleObject"/><Relationship Id="rId5088" Target="media/image2186.wmf" Type="http://schemas.openxmlformats.org/officeDocument/2006/relationships/image"/><Relationship Id="rId5089" Target="embeddings/oleObject2886.bin" Type="http://schemas.openxmlformats.org/officeDocument/2006/relationships/oleObject"/><Relationship Id="rId509" Target="media/image189.wmf" Type="http://schemas.openxmlformats.org/officeDocument/2006/relationships/image"/><Relationship Id="rId5090" Target="media/image2187.wmf" Type="http://schemas.openxmlformats.org/officeDocument/2006/relationships/image"/><Relationship Id="rId5091" Target="embeddings/oleObject2887.bin" Type="http://schemas.openxmlformats.org/officeDocument/2006/relationships/oleObject"/><Relationship Id="rId5092" Target="media/image2188.wmf" Type="http://schemas.openxmlformats.org/officeDocument/2006/relationships/image"/><Relationship Id="rId5093" Target="embeddings/oleObject2888.bin" Type="http://schemas.openxmlformats.org/officeDocument/2006/relationships/oleObject"/><Relationship Id="rId5094" Target="media/image2189.wmf" Type="http://schemas.openxmlformats.org/officeDocument/2006/relationships/image"/><Relationship Id="rId5095" Target="embeddings/oleObject2889.bin" Type="http://schemas.openxmlformats.org/officeDocument/2006/relationships/oleObject"/><Relationship Id="rId5096" Target="media/image2190.wmf" Type="http://schemas.openxmlformats.org/officeDocument/2006/relationships/image"/><Relationship Id="rId5097" Target="embeddings/oleObject2890.bin" Type="http://schemas.openxmlformats.org/officeDocument/2006/relationships/oleObject"/><Relationship Id="rId5098" Target="media/image2191.wmf" Type="http://schemas.openxmlformats.org/officeDocument/2006/relationships/image"/><Relationship Id="rId5099" Target="embeddings/oleObject2891.bin" Type="http://schemas.openxmlformats.org/officeDocument/2006/relationships/oleObject"/><Relationship Id="rId51" Target="media/image23.wmf" Type="http://schemas.openxmlformats.org/officeDocument/2006/relationships/image"/><Relationship Id="rId510" Target="embeddings/oleObject314.bin" Type="http://schemas.openxmlformats.org/officeDocument/2006/relationships/oleObject"/><Relationship Id="rId5100" Target="media/image2192.wmf" Type="http://schemas.openxmlformats.org/officeDocument/2006/relationships/image"/><Relationship Id="rId5101" Target="embeddings/oleObject2892.bin" Type="http://schemas.openxmlformats.org/officeDocument/2006/relationships/oleObject"/><Relationship Id="rId5102" Target="media/image2193.wmf" Type="http://schemas.openxmlformats.org/officeDocument/2006/relationships/image"/><Relationship Id="rId5103" Target="embeddings/oleObject2893.bin" Type="http://schemas.openxmlformats.org/officeDocument/2006/relationships/oleObject"/><Relationship Id="rId5104" Target="media/image2194.wmf" Type="http://schemas.openxmlformats.org/officeDocument/2006/relationships/image"/><Relationship Id="rId5105" Target="embeddings/oleObject2894.bin" Type="http://schemas.openxmlformats.org/officeDocument/2006/relationships/oleObject"/><Relationship Id="rId5106" Target="media/image2195.wmf" Type="http://schemas.openxmlformats.org/officeDocument/2006/relationships/image"/><Relationship Id="rId5107" Target="embeddings/oleObject2895.bin" Type="http://schemas.openxmlformats.org/officeDocument/2006/relationships/oleObject"/><Relationship Id="rId5108" Target="media/image2196.wmf" Type="http://schemas.openxmlformats.org/officeDocument/2006/relationships/image"/><Relationship Id="rId5109" Target="embeddings/oleObject2896.bin" Type="http://schemas.openxmlformats.org/officeDocument/2006/relationships/oleObject"/><Relationship Id="rId511" Target="embeddings/oleObject315.bin" Type="http://schemas.openxmlformats.org/officeDocument/2006/relationships/oleObject"/><Relationship Id="rId5110" Target="media/image2197.wmf" Type="http://schemas.openxmlformats.org/officeDocument/2006/relationships/image"/><Relationship Id="rId5111" Target="embeddings/oleObject2897.bin" Type="http://schemas.openxmlformats.org/officeDocument/2006/relationships/oleObject"/><Relationship Id="rId5112" Target="media/image2198.wmf" Type="http://schemas.openxmlformats.org/officeDocument/2006/relationships/image"/><Relationship Id="rId5113" Target="embeddings/oleObject2898.bin" Type="http://schemas.openxmlformats.org/officeDocument/2006/relationships/oleObject"/><Relationship Id="rId5114" Target="media/image2199.wmf" Type="http://schemas.openxmlformats.org/officeDocument/2006/relationships/image"/><Relationship Id="rId5115" Target="embeddings/oleObject2899.bin" Type="http://schemas.openxmlformats.org/officeDocument/2006/relationships/oleObject"/><Relationship Id="rId5116" Target="media/image2200.wmf" Type="http://schemas.openxmlformats.org/officeDocument/2006/relationships/image"/><Relationship Id="rId5117" Target="embeddings/oleObject2900.bin" Type="http://schemas.openxmlformats.org/officeDocument/2006/relationships/oleObject"/><Relationship Id="rId5118" Target="media/image2201.wmf" Type="http://schemas.openxmlformats.org/officeDocument/2006/relationships/image"/><Relationship Id="rId5119" Target="embeddings/oleObject2901.bin" Type="http://schemas.openxmlformats.org/officeDocument/2006/relationships/oleObject"/><Relationship Id="rId512" Target="embeddings/oleObject316.bin" Type="http://schemas.openxmlformats.org/officeDocument/2006/relationships/oleObject"/><Relationship Id="rId5120" Target="embeddings/oleObject2902.bin" Type="http://schemas.openxmlformats.org/officeDocument/2006/relationships/oleObject"/><Relationship Id="rId5121" Target="media/image2202.wmf" Type="http://schemas.openxmlformats.org/officeDocument/2006/relationships/image"/><Relationship Id="rId5122" Target="embeddings/oleObject2903.bin" Type="http://schemas.openxmlformats.org/officeDocument/2006/relationships/oleObject"/><Relationship Id="rId5123" Target="media/image2203.wmf" Type="http://schemas.openxmlformats.org/officeDocument/2006/relationships/image"/><Relationship Id="rId5124" Target="embeddings/oleObject2904.bin" Type="http://schemas.openxmlformats.org/officeDocument/2006/relationships/oleObject"/><Relationship Id="rId5125" Target="media/image2204.wmf" Type="http://schemas.openxmlformats.org/officeDocument/2006/relationships/image"/><Relationship Id="rId5126" Target="embeddings/oleObject2905.bin" Type="http://schemas.openxmlformats.org/officeDocument/2006/relationships/oleObject"/><Relationship Id="rId5127" Target="media/image2205.wmf" Type="http://schemas.openxmlformats.org/officeDocument/2006/relationships/image"/><Relationship Id="rId5128" Target="embeddings/oleObject2906.bin" Type="http://schemas.openxmlformats.org/officeDocument/2006/relationships/oleObject"/><Relationship Id="rId5129" Target="media/image2206.wmf" Type="http://schemas.openxmlformats.org/officeDocument/2006/relationships/image"/><Relationship Id="rId513" Target="embeddings/oleObject317.bin" Type="http://schemas.openxmlformats.org/officeDocument/2006/relationships/oleObject"/><Relationship Id="rId5130" Target="embeddings/oleObject2907.bin" Type="http://schemas.openxmlformats.org/officeDocument/2006/relationships/oleObject"/><Relationship Id="rId5131" Target="media/image2207.png" Type="http://schemas.openxmlformats.org/officeDocument/2006/relationships/image"/><Relationship Id="rId5132" Target="media/image2208.wmf" Type="http://schemas.openxmlformats.org/officeDocument/2006/relationships/image"/><Relationship Id="rId5133" Target="embeddings/oleObject2908.bin" Type="http://schemas.openxmlformats.org/officeDocument/2006/relationships/oleObject"/><Relationship Id="rId5134" Target="media/image2209.wmf" Type="http://schemas.openxmlformats.org/officeDocument/2006/relationships/image"/><Relationship Id="rId5135" Target="embeddings/oleObject2909.bin" Type="http://schemas.openxmlformats.org/officeDocument/2006/relationships/oleObject"/><Relationship Id="rId5136" Target="media/image2210.wmf" Type="http://schemas.openxmlformats.org/officeDocument/2006/relationships/image"/><Relationship Id="rId5137" Target="embeddings/oleObject2910.bin" Type="http://schemas.openxmlformats.org/officeDocument/2006/relationships/oleObject"/><Relationship Id="rId5138" Target="media/image2211.wmf" Type="http://schemas.openxmlformats.org/officeDocument/2006/relationships/image"/><Relationship Id="rId5139" Target="embeddings/oleObject2911.bin" Type="http://schemas.openxmlformats.org/officeDocument/2006/relationships/oleObject"/><Relationship Id="rId514" Target="embeddings/oleObject318.bin" Type="http://schemas.openxmlformats.org/officeDocument/2006/relationships/oleObject"/><Relationship Id="rId5140" Target="media/image2212.wmf" Type="http://schemas.openxmlformats.org/officeDocument/2006/relationships/image"/><Relationship Id="rId5141" Target="embeddings/oleObject2912.bin" Type="http://schemas.openxmlformats.org/officeDocument/2006/relationships/oleObject"/><Relationship Id="rId5142" Target="media/image2213.wmf" Type="http://schemas.openxmlformats.org/officeDocument/2006/relationships/image"/><Relationship Id="rId5143" Target="embeddings/oleObject2913.bin" Type="http://schemas.openxmlformats.org/officeDocument/2006/relationships/oleObject"/><Relationship Id="rId5144" Target="media/image2214.wmf" Type="http://schemas.openxmlformats.org/officeDocument/2006/relationships/image"/><Relationship Id="rId5145" Target="embeddings/oleObject2914.bin" Type="http://schemas.openxmlformats.org/officeDocument/2006/relationships/oleObject"/><Relationship Id="rId5146" Target="media/image2215.wmf" Type="http://schemas.openxmlformats.org/officeDocument/2006/relationships/image"/><Relationship Id="rId5147" Target="embeddings/oleObject2915.bin" Type="http://schemas.openxmlformats.org/officeDocument/2006/relationships/oleObject"/><Relationship Id="rId5148" Target="media/image2216.wmf" Type="http://schemas.openxmlformats.org/officeDocument/2006/relationships/image"/><Relationship Id="rId5149" Target="embeddings/oleObject2916.bin" Type="http://schemas.openxmlformats.org/officeDocument/2006/relationships/oleObject"/><Relationship Id="rId515" Target="embeddings/oleObject319.bin" Type="http://schemas.openxmlformats.org/officeDocument/2006/relationships/oleObject"/><Relationship Id="rId5150" Target="media/image2217.wmf" Type="http://schemas.openxmlformats.org/officeDocument/2006/relationships/image"/><Relationship Id="rId5151" Target="embeddings/oleObject2917.bin" Type="http://schemas.openxmlformats.org/officeDocument/2006/relationships/oleObject"/><Relationship Id="rId5152" Target="media/image2218.wmf" Type="http://schemas.openxmlformats.org/officeDocument/2006/relationships/image"/><Relationship Id="rId5153" Target="embeddings/oleObject2918.bin" Type="http://schemas.openxmlformats.org/officeDocument/2006/relationships/oleObject"/><Relationship Id="rId5154" Target="media/image2219.wmf" Type="http://schemas.openxmlformats.org/officeDocument/2006/relationships/image"/><Relationship Id="rId5155" Target="embeddings/oleObject2919.bin" Type="http://schemas.openxmlformats.org/officeDocument/2006/relationships/oleObject"/><Relationship Id="rId5156" Target="media/image2220.wmf" Type="http://schemas.openxmlformats.org/officeDocument/2006/relationships/image"/><Relationship Id="rId5157" Target="embeddings/oleObject2920.bin" Type="http://schemas.openxmlformats.org/officeDocument/2006/relationships/oleObject"/><Relationship Id="rId5158" Target="media/image2221.wmf" Type="http://schemas.openxmlformats.org/officeDocument/2006/relationships/image"/><Relationship Id="rId5159" Target="embeddings/oleObject2921.bin" Type="http://schemas.openxmlformats.org/officeDocument/2006/relationships/oleObject"/><Relationship Id="rId516" Target="embeddings/oleObject320.bin" Type="http://schemas.openxmlformats.org/officeDocument/2006/relationships/oleObject"/><Relationship Id="rId5160" Target="media/image2222.wmf" Type="http://schemas.openxmlformats.org/officeDocument/2006/relationships/image"/><Relationship Id="rId5161" Target="embeddings/oleObject2922.bin" Type="http://schemas.openxmlformats.org/officeDocument/2006/relationships/oleObject"/><Relationship Id="rId5162" Target="media/image2223.wmf" Type="http://schemas.openxmlformats.org/officeDocument/2006/relationships/image"/><Relationship Id="rId5163" Target="embeddings/oleObject2923.bin" Type="http://schemas.openxmlformats.org/officeDocument/2006/relationships/oleObject"/><Relationship Id="rId5164" Target="media/image2224.wmf" Type="http://schemas.openxmlformats.org/officeDocument/2006/relationships/image"/><Relationship Id="rId5165" Target="embeddings/oleObject2924.bin" Type="http://schemas.openxmlformats.org/officeDocument/2006/relationships/oleObject"/><Relationship Id="rId5166" Target="media/image2225.wmf" Type="http://schemas.openxmlformats.org/officeDocument/2006/relationships/image"/><Relationship Id="rId5167" Target="embeddings/oleObject2925.bin" Type="http://schemas.openxmlformats.org/officeDocument/2006/relationships/oleObject"/><Relationship Id="rId5168" Target="media/image2226.wmf" Type="http://schemas.openxmlformats.org/officeDocument/2006/relationships/image"/><Relationship Id="rId5169" Target="embeddings/oleObject2926.bin" Type="http://schemas.openxmlformats.org/officeDocument/2006/relationships/oleObject"/><Relationship Id="rId517" Target="embeddings/oleObject321.bin" Type="http://schemas.openxmlformats.org/officeDocument/2006/relationships/oleObject"/><Relationship Id="rId5170" Target="media/image2227.wmf" Type="http://schemas.openxmlformats.org/officeDocument/2006/relationships/image"/><Relationship Id="rId5171" Target="embeddings/oleObject2927.bin" Type="http://schemas.openxmlformats.org/officeDocument/2006/relationships/oleObject"/><Relationship Id="rId5172" Target="media/image2228.wmf" Type="http://schemas.openxmlformats.org/officeDocument/2006/relationships/image"/><Relationship Id="rId5173" Target="embeddings/oleObject2928.bin" Type="http://schemas.openxmlformats.org/officeDocument/2006/relationships/oleObject"/><Relationship Id="rId5174" Target="media/image2229.wmf" Type="http://schemas.openxmlformats.org/officeDocument/2006/relationships/image"/><Relationship Id="rId5175" Target="embeddings/oleObject2929.bin" Type="http://schemas.openxmlformats.org/officeDocument/2006/relationships/oleObject"/><Relationship Id="rId5176" Target="media/image2230.wmf" Type="http://schemas.openxmlformats.org/officeDocument/2006/relationships/image"/><Relationship Id="rId5177" Target="embeddings/oleObject2930.bin" Type="http://schemas.openxmlformats.org/officeDocument/2006/relationships/oleObject"/><Relationship Id="rId5178" Target="media/image2231.wmf" Type="http://schemas.openxmlformats.org/officeDocument/2006/relationships/image"/><Relationship Id="rId5179" Target="embeddings/oleObject2931.bin" Type="http://schemas.openxmlformats.org/officeDocument/2006/relationships/oleObject"/><Relationship Id="rId518" Target="embeddings/oleObject322.bin" Type="http://schemas.openxmlformats.org/officeDocument/2006/relationships/oleObject"/><Relationship Id="rId5180" Target="media/image2232.wmf" Type="http://schemas.openxmlformats.org/officeDocument/2006/relationships/image"/><Relationship Id="rId5181" Target="embeddings/oleObject2932.bin" Type="http://schemas.openxmlformats.org/officeDocument/2006/relationships/oleObject"/><Relationship Id="rId5182" Target="media/image2233.wmf" Type="http://schemas.openxmlformats.org/officeDocument/2006/relationships/image"/><Relationship Id="rId5183" Target="embeddings/oleObject2933.bin" Type="http://schemas.openxmlformats.org/officeDocument/2006/relationships/oleObject"/><Relationship Id="rId5184" Target="media/image2234.wmf" Type="http://schemas.openxmlformats.org/officeDocument/2006/relationships/image"/><Relationship Id="rId5185" Target="embeddings/oleObject2934.bin" Type="http://schemas.openxmlformats.org/officeDocument/2006/relationships/oleObject"/><Relationship Id="rId5186" Target="media/image2235.wmf" Type="http://schemas.openxmlformats.org/officeDocument/2006/relationships/image"/><Relationship Id="rId5187" Target="embeddings/oleObject2935.bin" Type="http://schemas.openxmlformats.org/officeDocument/2006/relationships/oleObject"/><Relationship Id="rId5188" Target="media/image2236.wmf" Type="http://schemas.openxmlformats.org/officeDocument/2006/relationships/image"/><Relationship Id="rId5189" Target="embeddings/oleObject2936.bin" Type="http://schemas.openxmlformats.org/officeDocument/2006/relationships/oleObject"/><Relationship Id="rId519" Target="embeddings/oleObject323.bin" Type="http://schemas.openxmlformats.org/officeDocument/2006/relationships/oleObject"/><Relationship Id="rId5190" Target="media/image2237.wmf" Type="http://schemas.openxmlformats.org/officeDocument/2006/relationships/image"/><Relationship Id="rId5191" Target="embeddings/oleObject2937.bin" Type="http://schemas.openxmlformats.org/officeDocument/2006/relationships/oleObject"/><Relationship Id="rId5192" Target="media/image2238.wmf" Type="http://schemas.openxmlformats.org/officeDocument/2006/relationships/image"/><Relationship Id="rId5193" Target="embeddings/oleObject2938.bin" Type="http://schemas.openxmlformats.org/officeDocument/2006/relationships/oleObject"/><Relationship Id="rId5194" Target="media/image2239.png" Type="http://schemas.openxmlformats.org/officeDocument/2006/relationships/image"/><Relationship Id="rId5195" Target="media/hdphoto10.wdp" Type="http://schemas.microsoft.com/office/2007/relationships/hdphoto"/><Relationship Id="rId5196" Target="embeddings/oleObject2939.bin" Type="http://schemas.openxmlformats.org/officeDocument/2006/relationships/oleObject"/><Relationship Id="rId5197" Target="media/image2240.wmf" Type="http://schemas.openxmlformats.org/officeDocument/2006/relationships/image"/><Relationship Id="rId5198" Target="embeddings/oleObject2940.bin" Type="http://schemas.openxmlformats.org/officeDocument/2006/relationships/oleObject"/><Relationship Id="rId5199" Target="media/image2241.wmf" Type="http://schemas.openxmlformats.org/officeDocument/2006/relationships/image"/><Relationship Id="rId52" Target="embeddings/oleObject22.bin" Type="http://schemas.openxmlformats.org/officeDocument/2006/relationships/oleObject"/><Relationship Id="rId520" Target="embeddings/oleObject324.bin" Type="http://schemas.openxmlformats.org/officeDocument/2006/relationships/oleObject"/><Relationship Id="rId5200" Target="embeddings/oleObject2941.bin" Type="http://schemas.openxmlformats.org/officeDocument/2006/relationships/oleObject"/><Relationship Id="rId5201" Target="media/image2242.wmf" Type="http://schemas.openxmlformats.org/officeDocument/2006/relationships/image"/><Relationship Id="rId5202" Target="embeddings/oleObject2942.bin" Type="http://schemas.openxmlformats.org/officeDocument/2006/relationships/oleObject"/><Relationship Id="rId5203" Target="media/image2243.wmf" Type="http://schemas.openxmlformats.org/officeDocument/2006/relationships/image"/><Relationship Id="rId5204" Target="embeddings/oleObject2943.bin" Type="http://schemas.openxmlformats.org/officeDocument/2006/relationships/oleObject"/><Relationship Id="rId5205" Target="media/image2244.wmf" Type="http://schemas.openxmlformats.org/officeDocument/2006/relationships/image"/><Relationship Id="rId5206" Target="embeddings/oleObject2944.bin" Type="http://schemas.openxmlformats.org/officeDocument/2006/relationships/oleObject"/><Relationship Id="rId5207" Target="media/image2245.wmf" Type="http://schemas.openxmlformats.org/officeDocument/2006/relationships/image"/><Relationship Id="rId5208" Target="embeddings/oleObject2945.bin" Type="http://schemas.openxmlformats.org/officeDocument/2006/relationships/oleObject"/><Relationship Id="rId5209" Target="media/image2246.wmf" Type="http://schemas.openxmlformats.org/officeDocument/2006/relationships/image"/><Relationship Id="rId521" Target="embeddings/oleObject325.bin" Type="http://schemas.openxmlformats.org/officeDocument/2006/relationships/oleObject"/><Relationship Id="rId5210" Target="embeddings/oleObject2946.bin" Type="http://schemas.openxmlformats.org/officeDocument/2006/relationships/oleObject"/><Relationship Id="rId5211" Target="media/image2247.wmf" Type="http://schemas.openxmlformats.org/officeDocument/2006/relationships/image"/><Relationship Id="rId5212" Target="embeddings/oleObject2947.bin" Type="http://schemas.openxmlformats.org/officeDocument/2006/relationships/oleObject"/><Relationship Id="rId5213" Target="media/image2248.wmf" Type="http://schemas.openxmlformats.org/officeDocument/2006/relationships/image"/><Relationship Id="rId5214" Target="embeddings/oleObject2948.bin" Type="http://schemas.openxmlformats.org/officeDocument/2006/relationships/oleObject"/><Relationship Id="rId5215" Target="media/image2249.wmf" Type="http://schemas.openxmlformats.org/officeDocument/2006/relationships/image"/><Relationship Id="rId5216" Target="embeddings/oleObject2949.bin" Type="http://schemas.openxmlformats.org/officeDocument/2006/relationships/oleObject"/><Relationship Id="rId5217" Target="media/image2250.wmf" Type="http://schemas.openxmlformats.org/officeDocument/2006/relationships/image"/><Relationship Id="rId5218" Target="embeddings/oleObject2950.bin" Type="http://schemas.openxmlformats.org/officeDocument/2006/relationships/oleObject"/><Relationship Id="rId5219" Target="media/image2251.wmf" Type="http://schemas.openxmlformats.org/officeDocument/2006/relationships/image"/><Relationship Id="rId522" Target="embeddings/oleObject326.bin" Type="http://schemas.openxmlformats.org/officeDocument/2006/relationships/oleObject"/><Relationship Id="rId5220" Target="embeddings/oleObject2951.bin" Type="http://schemas.openxmlformats.org/officeDocument/2006/relationships/oleObject"/><Relationship Id="rId5221" Target="embeddings/oleObject2952.bin" Type="http://schemas.openxmlformats.org/officeDocument/2006/relationships/oleObject"/><Relationship Id="rId5222" Target="media/image2252.wmf" Type="http://schemas.openxmlformats.org/officeDocument/2006/relationships/image"/><Relationship Id="rId5223" Target="embeddings/oleObject2953.bin" Type="http://schemas.openxmlformats.org/officeDocument/2006/relationships/oleObject"/><Relationship Id="rId5224" Target="media/image2253.wmf" Type="http://schemas.openxmlformats.org/officeDocument/2006/relationships/image"/><Relationship Id="rId5225" Target="embeddings/oleObject2954.bin" Type="http://schemas.openxmlformats.org/officeDocument/2006/relationships/oleObject"/><Relationship Id="rId5226" Target="media/image2254.wmf" Type="http://schemas.openxmlformats.org/officeDocument/2006/relationships/image"/><Relationship Id="rId5227" Target="embeddings/oleObject2955.bin" Type="http://schemas.openxmlformats.org/officeDocument/2006/relationships/oleObject"/><Relationship Id="rId5228" Target="media/image2255.wmf" Type="http://schemas.openxmlformats.org/officeDocument/2006/relationships/image"/><Relationship Id="rId5229" Target="embeddings/oleObject2956.bin" Type="http://schemas.openxmlformats.org/officeDocument/2006/relationships/oleObject"/><Relationship Id="rId523" Target="embeddings/oleObject327.bin" Type="http://schemas.openxmlformats.org/officeDocument/2006/relationships/oleObject"/><Relationship Id="rId5230" Target="media/image2256.wmf" Type="http://schemas.openxmlformats.org/officeDocument/2006/relationships/image"/><Relationship Id="rId5231" Target="embeddings/oleObject2957.bin" Type="http://schemas.openxmlformats.org/officeDocument/2006/relationships/oleObject"/><Relationship Id="rId5232" Target="embeddings/oleObject2958.bin" Type="http://schemas.openxmlformats.org/officeDocument/2006/relationships/oleObject"/><Relationship Id="rId5233" Target="embeddings/oleObject2959.bin" Type="http://schemas.openxmlformats.org/officeDocument/2006/relationships/oleObject"/><Relationship Id="rId5234" Target="media/image2257.wmf" Type="http://schemas.openxmlformats.org/officeDocument/2006/relationships/image"/><Relationship Id="rId5235" Target="embeddings/oleObject2960.bin" Type="http://schemas.openxmlformats.org/officeDocument/2006/relationships/oleObject"/><Relationship Id="rId5236" Target="embeddings/oleObject2961.bin" Type="http://schemas.openxmlformats.org/officeDocument/2006/relationships/oleObject"/><Relationship Id="rId5237" Target="media/image2258.wmf" Type="http://schemas.openxmlformats.org/officeDocument/2006/relationships/image"/><Relationship Id="rId5238" Target="embeddings/oleObject2962.bin" Type="http://schemas.openxmlformats.org/officeDocument/2006/relationships/oleObject"/><Relationship Id="rId5239" Target="media/image2259.wmf" Type="http://schemas.openxmlformats.org/officeDocument/2006/relationships/image"/><Relationship Id="rId524" Target="embeddings/oleObject328.bin" Type="http://schemas.openxmlformats.org/officeDocument/2006/relationships/oleObject"/><Relationship Id="rId5240" Target="embeddings/oleObject2963.bin" Type="http://schemas.openxmlformats.org/officeDocument/2006/relationships/oleObject"/><Relationship Id="rId5241" Target="media/image2260.wmf" Type="http://schemas.openxmlformats.org/officeDocument/2006/relationships/image"/><Relationship Id="rId5242" Target="embeddings/oleObject2964.bin" Type="http://schemas.openxmlformats.org/officeDocument/2006/relationships/oleObject"/><Relationship Id="rId5243" Target="media/image2261.wmf" Type="http://schemas.openxmlformats.org/officeDocument/2006/relationships/image"/><Relationship Id="rId5244" Target="embeddings/oleObject2965.bin" Type="http://schemas.openxmlformats.org/officeDocument/2006/relationships/oleObject"/><Relationship Id="rId5245" Target="media/image2262.wmf" Type="http://schemas.openxmlformats.org/officeDocument/2006/relationships/image"/><Relationship Id="rId5246" Target="embeddings/oleObject2966.bin" Type="http://schemas.openxmlformats.org/officeDocument/2006/relationships/oleObject"/><Relationship Id="rId5247" Target="embeddings/oleObject2967.bin" Type="http://schemas.openxmlformats.org/officeDocument/2006/relationships/oleObject"/><Relationship Id="rId5248" Target="media/image2263.wmf" Type="http://schemas.openxmlformats.org/officeDocument/2006/relationships/image"/><Relationship Id="rId5249" Target="embeddings/oleObject2968.bin" Type="http://schemas.openxmlformats.org/officeDocument/2006/relationships/oleObject"/><Relationship Id="rId525" Target="embeddings/oleObject329.bin" Type="http://schemas.openxmlformats.org/officeDocument/2006/relationships/oleObject"/><Relationship Id="rId5250" Target="media/image2264.wmf" Type="http://schemas.openxmlformats.org/officeDocument/2006/relationships/image"/><Relationship Id="rId5251" Target="embeddings/oleObject2969.bin" Type="http://schemas.openxmlformats.org/officeDocument/2006/relationships/oleObject"/><Relationship Id="rId5252" Target="media/image2265.wmf" Type="http://schemas.openxmlformats.org/officeDocument/2006/relationships/image"/><Relationship Id="rId5253" Target="embeddings/oleObject2970.bin" Type="http://schemas.openxmlformats.org/officeDocument/2006/relationships/oleObject"/><Relationship Id="rId5254" Target="media/image2266.wmf" Type="http://schemas.openxmlformats.org/officeDocument/2006/relationships/image"/><Relationship Id="rId5255" Target="embeddings/oleObject2971.bin" Type="http://schemas.openxmlformats.org/officeDocument/2006/relationships/oleObject"/><Relationship Id="rId5256" Target="media/image2267.wmf" Type="http://schemas.openxmlformats.org/officeDocument/2006/relationships/image"/><Relationship Id="rId5257" Target="embeddings/oleObject2972.bin" Type="http://schemas.openxmlformats.org/officeDocument/2006/relationships/oleObject"/><Relationship Id="rId5258" Target="media/image2268.wmf" Type="http://schemas.openxmlformats.org/officeDocument/2006/relationships/image"/><Relationship Id="rId5259" Target="embeddings/oleObject2973.bin" Type="http://schemas.openxmlformats.org/officeDocument/2006/relationships/oleObject"/><Relationship Id="rId526" Target="embeddings/oleObject330.bin" Type="http://schemas.openxmlformats.org/officeDocument/2006/relationships/oleObject"/><Relationship Id="rId5260" Target="media/image2269.wmf" Type="http://schemas.openxmlformats.org/officeDocument/2006/relationships/image"/><Relationship Id="rId5261" Target="embeddings/oleObject2974.bin" Type="http://schemas.openxmlformats.org/officeDocument/2006/relationships/oleObject"/><Relationship Id="rId5262" Target="embeddings/oleObject2975.bin" Type="http://schemas.openxmlformats.org/officeDocument/2006/relationships/oleObject"/><Relationship Id="rId5263" Target="media/image2270.wmf" Type="http://schemas.openxmlformats.org/officeDocument/2006/relationships/image"/><Relationship Id="rId5264" Target="embeddings/oleObject2976.bin" Type="http://schemas.openxmlformats.org/officeDocument/2006/relationships/oleObject"/><Relationship Id="rId5265" Target="media/image2271.wmf" Type="http://schemas.openxmlformats.org/officeDocument/2006/relationships/image"/><Relationship Id="rId5266" Target="embeddings/oleObject2977.bin" Type="http://schemas.openxmlformats.org/officeDocument/2006/relationships/oleObject"/><Relationship Id="rId5267" Target="media/image2272.wmf" Type="http://schemas.openxmlformats.org/officeDocument/2006/relationships/image"/><Relationship Id="rId5268" Target="embeddings/oleObject2978.bin" Type="http://schemas.openxmlformats.org/officeDocument/2006/relationships/oleObject"/><Relationship Id="rId5269" Target="media/image2273.wmf" Type="http://schemas.openxmlformats.org/officeDocument/2006/relationships/image"/><Relationship Id="rId527" Target="embeddings/oleObject331.bin" Type="http://schemas.openxmlformats.org/officeDocument/2006/relationships/oleObject"/><Relationship Id="rId5270" Target="embeddings/oleObject2979.bin" Type="http://schemas.openxmlformats.org/officeDocument/2006/relationships/oleObject"/><Relationship Id="rId5271" Target="media/image2274.wmf" Type="http://schemas.openxmlformats.org/officeDocument/2006/relationships/image"/><Relationship Id="rId5272" Target="embeddings/oleObject2980.bin" Type="http://schemas.openxmlformats.org/officeDocument/2006/relationships/oleObject"/><Relationship Id="rId5273" Target="embeddings/oleObject2981.bin" Type="http://schemas.openxmlformats.org/officeDocument/2006/relationships/oleObject"/><Relationship Id="rId5274" Target="media/image2275.wmf" Type="http://schemas.openxmlformats.org/officeDocument/2006/relationships/image"/><Relationship Id="rId5275" Target="embeddings/oleObject2982.bin" Type="http://schemas.openxmlformats.org/officeDocument/2006/relationships/oleObject"/><Relationship Id="rId5276" Target="media/image2276.wmf" Type="http://schemas.openxmlformats.org/officeDocument/2006/relationships/image"/><Relationship Id="rId5277" Target="embeddings/oleObject2983.bin" Type="http://schemas.openxmlformats.org/officeDocument/2006/relationships/oleObject"/><Relationship Id="rId5278" Target="media/image2277.wmf" Type="http://schemas.openxmlformats.org/officeDocument/2006/relationships/image"/><Relationship Id="rId5279" Target="embeddings/oleObject2984.bin" Type="http://schemas.openxmlformats.org/officeDocument/2006/relationships/oleObject"/><Relationship Id="rId528" Target="media/image190.wmf" Type="http://schemas.openxmlformats.org/officeDocument/2006/relationships/image"/><Relationship Id="rId5280" Target="media/image2278.wmf" Type="http://schemas.openxmlformats.org/officeDocument/2006/relationships/image"/><Relationship Id="rId5281" Target="embeddings/oleObject2985.bin" Type="http://schemas.openxmlformats.org/officeDocument/2006/relationships/oleObject"/><Relationship Id="rId5282" Target="media/image2279.wmf" Type="http://schemas.openxmlformats.org/officeDocument/2006/relationships/image"/><Relationship Id="rId5283" Target="embeddings/oleObject2986.bin" Type="http://schemas.openxmlformats.org/officeDocument/2006/relationships/oleObject"/><Relationship Id="rId5284" Target="embeddings/oleObject2987.bin" Type="http://schemas.openxmlformats.org/officeDocument/2006/relationships/oleObject"/><Relationship Id="rId5285" Target="media/image2280.wmf" Type="http://schemas.openxmlformats.org/officeDocument/2006/relationships/image"/><Relationship Id="rId5286" Target="embeddings/oleObject2988.bin" Type="http://schemas.openxmlformats.org/officeDocument/2006/relationships/oleObject"/><Relationship Id="rId5287" Target="media/image2281.wmf" Type="http://schemas.openxmlformats.org/officeDocument/2006/relationships/image"/><Relationship Id="rId5288" Target="embeddings/oleObject2989.bin" Type="http://schemas.openxmlformats.org/officeDocument/2006/relationships/oleObject"/><Relationship Id="rId5289" Target="media/image2282.wmf" Type="http://schemas.openxmlformats.org/officeDocument/2006/relationships/image"/><Relationship Id="rId529" Target="embeddings/oleObject332.bin" Type="http://schemas.openxmlformats.org/officeDocument/2006/relationships/oleObject"/><Relationship Id="rId5290" Target="embeddings/oleObject2990.bin" Type="http://schemas.openxmlformats.org/officeDocument/2006/relationships/oleObject"/><Relationship Id="rId5291" Target="media/image2283.wmf" Type="http://schemas.openxmlformats.org/officeDocument/2006/relationships/image"/><Relationship Id="rId5292" Target="embeddings/oleObject2991.bin" Type="http://schemas.openxmlformats.org/officeDocument/2006/relationships/oleObject"/><Relationship Id="rId5293" Target="media/image2284.wmf" Type="http://schemas.openxmlformats.org/officeDocument/2006/relationships/image"/><Relationship Id="rId5294" Target="embeddings/oleObject2992.bin" Type="http://schemas.openxmlformats.org/officeDocument/2006/relationships/oleObject"/><Relationship Id="rId5295" Target="media/image2285.wmf" Type="http://schemas.openxmlformats.org/officeDocument/2006/relationships/image"/><Relationship Id="rId5296" Target="embeddings/oleObject2993.bin" Type="http://schemas.openxmlformats.org/officeDocument/2006/relationships/oleObject"/><Relationship Id="rId5297" Target="media/image2286.wmf" Type="http://schemas.openxmlformats.org/officeDocument/2006/relationships/image"/><Relationship Id="rId5298" Target="embeddings/oleObject2994.bin" Type="http://schemas.openxmlformats.org/officeDocument/2006/relationships/oleObject"/><Relationship Id="rId5299" Target="embeddings/oleObject2995.bin" Type="http://schemas.openxmlformats.org/officeDocument/2006/relationships/oleObject"/><Relationship Id="rId53" Target="media/image24.wmf" Type="http://schemas.openxmlformats.org/officeDocument/2006/relationships/image"/><Relationship Id="rId530" Target="media/image191.wmf" Type="http://schemas.openxmlformats.org/officeDocument/2006/relationships/image"/><Relationship Id="rId5300" Target="media/image2287.wmf" Type="http://schemas.openxmlformats.org/officeDocument/2006/relationships/image"/><Relationship Id="rId5301" Target="embeddings/oleObject2996.bin" Type="http://schemas.openxmlformats.org/officeDocument/2006/relationships/oleObject"/><Relationship Id="rId5302" Target="media/image2288.wmf" Type="http://schemas.openxmlformats.org/officeDocument/2006/relationships/image"/><Relationship Id="rId5303" Target="embeddings/oleObject2997.bin" Type="http://schemas.openxmlformats.org/officeDocument/2006/relationships/oleObject"/><Relationship Id="rId5304" Target="media/image2289.wmf" Type="http://schemas.openxmlformats.org/officeDocument/2006/relationships/image"/><Relationship Id="rId5305" Target="embeddings/oleObject2998.bin" Type="http://schemas.openxmlformats.org/officeDocument/2006/relationships/oleObject"/><Relationship Id="rId5306" Target="media/image2290.wmf" Type="http://schemas.openxmlformats.org/officeDocument/2006/relationships/image"/><Relationship Id="rId5307" Target="embeddings/oleObject2999.bin" Type="http://schemas.openxmlformats.org/officeDocument/2006/relationships/oleObject"/><Relationship Id="rId5308" Target="media/image2291.wmf" Type="http://schemas.openxmlformats.org/officeDocument/2006/relationships/image"/><Relationship Id="rId5309" Target="embeddings/oleObject3000.bin" Type="http://schemas.openxmlformats.org/officeDocument/2006/relationships/oleObject"/><Relationship Id="rId531" Target="embeddings/oleObject333.bin" Type="http://schemas.openxmlformats.org/officeDocument/2006/relationships/oleObject"/><Relationship Id="rId5310" Target="media/image2292.wmf" Type="http://schemas.openxmlformats.org/officeDocument/2006/relationships/image"/><Relationship Id="rId5311" Target="embeddings/oleObject3001.bin" Type="http://schemas.openxmlformats.org/officeDocument/2006/relationships/oleObject"/><Relationship Id="rId5312" Target="media/image2293.wmf" Type="http://schemas.openxmlformats.org/officeDocument/2006/relationships/image"/><Relationship Id="rId5313" Target="embeddings/oleObject3002.bin" Type="http://schemas.openxmlformats.org/officeDocument/2006/relationships/oleObject"/><Relationship Id="rId5314" Target="media/image2294.wmf" Type="http://schemas.openxmlformats.org/officeDocument/2006/relationships/image"/><Relationship Id="rId5315" Target="embeddings/oleObject3003.bin" Type="http://schemas.openxmlformats.org/officeDocument/2006/relationships/oleObject"/><Relationship Id="rId5316" Target="embeddings/oleObject3004.bin" Type="http://schemas.openxmlformats.org/officeDocument/2006/relationships/oleObject"/><Relationship Id="rId5317" Target="embeddings/oleObject3005.bin" Type="http://schemas.openxmlformats.org/officeDocument/2006/relationships/oleObject"/><Relationship Id="rId5318" Target="media/image2295.wmf" Type="http://schemas.openxmlformats.org/officeDocument/2006/relationships/image"/><Relationship Id="rId5319" Target="embeddings/oleObject3006.bin" Type="http://schemas.openxmlformats.org/officeDocument/2006/relationships/oleObject"/><Relationship Id="rId532" Target="media/image192.wmf" Type="http://schemas.openxmlformats.org/officeDocument/2006/relationships/image"/><Relationship Id="rId5320" Target="https://video.vietjack.com/upload2/quiz_source1/2024/04/blobid0-1712558459.png" TargetMode="External" Type="http://schemas.openxmlformats.org/officeDocument/2006/relationships/image"/><Relationship Id="rId5321" Target="media/image2296.wmf" Type="http://schemas.openxmlformats.org/officeDocument/2006/relationships/image"/><Relationship Id="rId5322" Target="embeddings/oleObject3007.bin" Type="http://schemas.openxmlformats.org/officeDocument/2006/relationships/oleObject"/><Relationship Id="rId5323" Target="media/image2297.wmf" Type="http://schemas.openxmlformats.org/officeDocument/2006/relationships/image"/><Relationship Id="rId5324" Target="embeddings/oleObject3008.bin" Type="http://schemas.openxmlformats.org/officeDocument/2006/relationships/oleObject"/><Relationship Id="rId5325" Target="media/image2298.wmf" Type="http://schemas.openxmlformats.org/officeDocument/2006/relationships/image"/><Relationship Id="rId5326" Target="embeddings/oleObject3009.bin" Type="http://schemas.openxmlformats.org/officeDocument/2006/relationships/oleObject"/><Relationship Id="rId5327" Target="media/image2299.wmf" Type="http://schemas.openxmlformats.org/officeDocument/2006/relationships/image"/><Relationship Id="rId5328" Target="embeddings/oleObject3010.bin" Type="http://schemas.openxmlformats.org/officeDocument/2006/relationships/oleObject"/><Relationship Id="rId5329" Target="media/image2300.wmf" Type="http://schemas.openxmlformats.org/officeDocument/2006/relationships/image"/><Relationship Id="rId533" Target="embeddings/oleObject334.bin" Type="http://schemas.openxmlformats.org/officeDocument/2006/relationships/oleObject"/><Relationship Id="rId5330" Target="embeddings/oleObject3011.bin" Type="http://schemas.openxmlformats.org/officeDocument/2006/relationships/oleObject"/><Relationship Id="rId5331" Target="media/image2301.wmf" Type="http://schemas.openxmlformats.org/officeDocument/2006/relationships/image"/><Relationship Id="rId5332" Target="embeddings/oleObject3012.bin" Type="http://schemas.openxmlformats.org/officeDocument/2006/relationships/oleObject"/><Relationship Id="rId5333" Target="embeddings/oleObject3013.bin" Type="http://schemas.openxmlformats.org/officeDocument/2006/relationships/oleObject"/><Relationship Id="rId5334" Target="media/image2302.wmf" Type="http://schemas.openxmlformats.org/officeDocument/2006/relationships/image"/><Relationship Id="rId5335" Target="embeddings/oleObject3014.bin" Type="http://schemas.openxmlformats.org/officeDocument/2006/relationships/oleObject"/><Relationship Id="rId5336" Target="embeddings/oleObject3015.bin" Type="http://schemas.openxmlformats.org/officeDocument/2006/relationships/oleObject"/><Relationship Id="rId5337" Target="embeddings/oleObject3016.bin" Type="http://schemas.openxmlformats.org/officeDocument/2006/relationships/oleObject"/><Relationship Id="rId5338" Target="embeddings/oleObject3017.bin" Type="http://schemas.openxmlformats.org/officeDocument/2006/relationships/oleObject"/><Relationship Id="rId5339" Target="embeddings/oleObject3018.bin" Type="http://schemas.openxmlformats.org/officeDocument/2006/relationships/oleObject"/><Relationship Id="rId534" Target="media/image193.wmf" Type="http://schemas.openxmlformats.org/officeDocument/2006/relationships/image"/><Relationship Id="rId5340" Target="media/image2303.wmf" Type="http://schemas.openxmlformats.org/officeDocument/2006/relationships/image"/><Relationship Id="rId5341" Target="embeddings/oleObject3019.bin" Type="http://schemas.openxmlformats.org/officeDocument/2006/relationships/oleObject"/><Relationship Id="rId5342" Target="media/image2304.wmf" Type="http://schemas.openxmlformats.org/officeDocument/2006/relationships/image"/><Relationship Id="rId5343" Target="embeddings/oleObject3020.bin" Type="http://schemas.openxmlformats.org/officeDocument/2006/relationships/oleObject"/><Relationship Id="rId5344" Target="media/image2305.wmf" Type="http://schemas.openxmlformats.org/officeDocument/2006/relationships/image"/><Relationship Id="rId5345" Target="embeddings/oleObject3021.bin" Type="http://schemas.openxmlformats.org/officeDocument/2006/relationships/oleObject"/><Relationship Id="rId5346" Target="media/image2306.wmf" Type="http://schemas.openxmlformats.org/officeDocument/2006/relationships/image"/><Relationship Id="rId5347" Target="embeddings/oleObject3022.bin" Type="http://schemas.openxmlformats.org/officeDocument/2006/relationships/oleObject"/><Relationship Id="rId5348" Target="media/image2307.wmf" Type="http://schemas.openxmlformats.org/officeDocument/2006/relationships/image"/><Relationship Id="rId5349" Target="embeddings/oleObject3023.bin" Type="http://schemas.openxmlformats.org/officeDocument/2006/relationships/oleObject"/><Relationship Id="rId535" Target="embeddings/oleObject335.bin" Type="http://schemas.openxmlformats.org/officeDocument/2006/relationships/oleObject"/><Relationship Id="rId5350" Target="media/image2308.wmf" Type="http://schemas.openxmlformats.org/officeDocument/2006/relationships/image"/><Relationship Id="rId5351" Target="embeddings/oleObject3024.bin" Type="http://schemas.openxmlformats.org/officeDocument/2006/relationships/oleObject"/><Relationship Id="rId5352" Target="media/image2309.wmf" Type="http://schemas.openxmlformats.org/officeDocument/2006/relationships/image"/><Relationship Id="rId5353" Target="embeddings/oleObject3025.bin" Type="http://schemas.openxmlformats.org/officeDocument/2006/relationships/oleObject"/><Relationship Id="rId5354" Target="media/image2310.wmf" Type="http://schemas.openxmlformats.org/officeDocument/2006/relationships/image"/><Relationship Id="rId5355" Target="embeddings/oleObject3026.bin" Type="http://schemas.openxmlformats.org/officeDocument/2006/relationships/oleObject"/><Relationship Id="rId5356" Target="media/image2311.wmf" Type="http://schemas.openxmlformats.org/officeDocument/2006/relationships/image"/><Relationship Id="rId5357" Target="embeddings/oleObject3027.bin" Type="http://schemas.openxmlformats.org/officeDocument/2006/relationships/oleObject"/><Relationship Id="rId5358" Target="embeddings/oleObject3028.bin" Type="http://schemas.openxmlformats.org/officeDocument/2006/relationships/oleObject"/><Relationship Id="rId5359" Target="media/image2312.wmf" Type="http://schemas.openxmlformats.org/officeDocument/2006/relationships/image"/><Relationship Id="rId536" Target="media/image194.wmf" Type="http://schemas.openxmlformats.org/officeDocument/2006/relationships/image"/><Relationship Id="rId5360" Target="embeddings/oleObject3029.bin" Type="http://schemas.openxmlformats.org/officeDocument/2006/relationships/oleObject"/><Relationship Id="rId5361" Target="media/image2313.wmf" Type="http://schemas.openxmlformats.org/officeDocument/2006/relationships/image"/><Relationship Id="rId5362" Target="embeddings/oleObject3030.bin" Type="http://schemas.openxmlformats.org/officeDocument/2006/relationships/oleObject"/><Relationship Id="rId5363" Target="media/image2314.wmf" Type="http://schemas.openxmlformats.org/officeDocument/2006/relationships/image"/><Relationship Id="rId5364" Target="embeddings/oleObject3031.bin" Type="http://schemas.openxmlformats.org/officeDocument/2006/relationships/oleObject"/><Relationship Id="rId5365" Target="embeddings/oleObject3032.bin" Type="http://schemas.openxmlformats.org/officeDocument/2006/relationships/oleObject"/><Relationship Id="rId5366" Target="media/image2315.wmf" Type="http://schemas.openxmlformats.org/officeDocument/2006/relationships/image"/><Relationship Id="rId5367" Target="embeddings/oleObject3033.bin" Type="http://schemas.openxmlformats.org/officeDocument/2006/relationships/oleObject"/><Relationship Id="rId5368" Target="media/image2316.wmf" Type="http://schemas.openxmlformats.org/officeDocument/2006/relationships/image"/><Relationship Id="rId5369" Target="embeddings/oleObject3034.bin" Type="http://schemas.openxmlformats.org/officeDocument/2006/relationships/oleObject"/><Relationship Id="rId537" Target="embeddings/oleObject336.bin" Type="http://schemas.openxmlformats.org/officeDocument/2006/relationships/oleObject"/><Relationship Id="rId5370" Target="embeddings/oleObject3035.bin" Type="http://schemas.openxmlformats.org/officeDocument/2006/relationships/oleObject"/><Relationship Id="rId5371" Target="media/image2317.wmf" Type="http://schemas.openxmlformats.org/officeDocument/2006/relationships/image"/><Relationship Id="rId5372" Target="embeddings/oleObject3036.bin" Type="http://schemas.openxmlformats.org/officeDocument/2006/relationships/oleObject"/><Relationship Id="rId5373" Target="media/image2318.wmf" Type="http://schemas.openxmlformats.org/officeDocument/2006/relationships/image"/><Relationship Id="rId5374" Target="embeddings/oleObject3037.bin" Type="http://schemas.openxmlformats.org/officeDocument/2006/relationships/oleObject"/><Relationship Id="rId5375" Target="media/image2319.wmf" Type="http://schemas.openxmlformats.org/officeDocument/2006/relationships/image"/><Relationship Id="rId5376" Target="embeddings/oleObject3038.bin" Type="http://schemas.openxmlformats.org/officeDocument/2006/relationships/oleObject"/><Relationship Id="rId5377" Target="embeddings/oleObject3039.bin" Type="http://schemas.openxmlformats.org/officeDocument/2006/relationships/oleObject"/><Relationship Id="rId5378" Target="media/image2320.wmf" Type="http://schemas.openxmlformats.org/officeDocument/2006/relationships/image"/><Relationship Id="rId5379" Target="embeddings/oleObject3040.bin" Type="http://schemas.openxmlformats.org/officeDocument/2006/relationships/oleObject"/><Relationship Id="rId538" Target="media/image195.wmf" Type="http://schemas.openxmlformats.org/officeDocument/2006/relationships/image"/><Relationship Id="rId5380" Target="media/image2321.wmf" Type="http://schemas.openxmlformats.org/officeDocument/2006/relationships/image"/><Relationship Id="rId5381" Target="embeddings/oleObject3041.bin" Type="http://schemas.openxmlformats.org/officeDocument/2006/relationships/oleObject"/><Relationship Id="rId5382" Target="embeddings/oleObject3042.bin" Type="http://schemas.openxmlformats.org/officeDocument/2006/relationships/oleObject"/><Relationship Id="rId5383" Target="media/image2322.wmf" Type="http://schemas.openxmlformats.org/officeDocument/2006/relationships/image"/><Relationship Id="rId5384" Target="embeddings/oleObject3043.bin" Type="http://schemas.openxmlformats.org/officeDocument/2006/relationships/oleObject"/><Relationship Id="rId5385" Target="embeddings/oleObject3044.bin" Type="http://schemas.openxmlformats.org/officeDocument/2006/relationships/oleObject"/><Relationship Id="rId5386" Target="media/image2323.wmf" Type="http://schemas.openxmlformats.org/officeDocument/2006/relationships/image"/><Relationship Id="rId5387" Target="embeddings/oleObject3045.bin" Type="http://schemas.openxmlformats.org/officeDocument/2006/relationships/oleObject"/><Relationship Id="rId5388" Target="media/image2324.wmf" Type="http://schemas.openxmlformats.org/officeDocument/2006/relationships/image"/><Relationship Id="rId5389" Target="embeddings/oleObject3046.bin" Type="http://schemas.openxmlformats.org/officeDocument/2006/relationships/oleObject"/><Relationship Id="rId539" Target="embeddings/oleObject337.bin" Type="http://schemas.openxmlformats.org/officeDocument/2006/relationships/oleObject"/><Relationship Id="rId5390" Target="media/image2325.wmf" Type="http://schemas.openxmlformats.org/officeDocument/2006/relationships/image"/><Relationship Id="rId5391" Target="embeddings/oleObject3047.bin" Type="http://schemas.openxmlformats.org/officeDocument/2006/relationships/oleObject"/><Relationship Id="rId5392" Target="embeddings/oleObject3048.bin" Type="http://schemas.openxmlformats.org/officeDocument/2006/relationships/oleObject"/><Relationship Id="rId5393" Target="media/image2326.wmf" Type="http://schemas.openxmlformats.org/officeDocument/2006/relationships/image"/><Relationship Id="rId5394" Target="embeddings/oleObject3049.bin" Type="http://schemas.openxmlformats.org/officeDocument/2006/relationships/oleObject"/><Relationship Id="rId5395" Target="media/image2327.wmf" Type="http://schemas.openxmlformats.org/officeDocument/2006/relationships/image"/><Relationship Id="rId5396" Target="embeddings/oleObject3050.bin" Type="http://schemas.openxmlformats.org/officeDocument/2006/relationships/oleObject"/><Relationship Id="rId5397" Target="media/image2328.wmf" Type="http://schemas.openxmlformats.org/officeDocument/2006/relationships/image"/><Relationship Id="rId5398" Target="embeddings/oleObject3051.bin" Type="http://schemas.openxmlformats.org/officeDocument/2006/relationships/oleObject"/><Relationship Id="rId5399" Target="media/image2329.wmf" Type="http://schemas.openxmlformats.org/officeDocument/2006/relationships/image"/><Relationship Id="rId54" Target="embeddings/oleObject23.bin" Type="http://schemas.openxmlformats.org/officeDocument/2006/relationships/oleObject"/><Relationship Id="rId540" Target="media/image196.wmf" Type="http://schemas.openxmlformats.org/officeDocument/2006/relationships/image"/><Relationship Id="rId5400" Target="embeddings/oleObject3052.bin" Type="http://schemas.openxmlformats.org/officeDocument/2006/relationships/oleObject"/><Relationship Id="rId5401" Target="media/image2330.wmf" Type="http://schemas.openxmlformats.org/officeDocument/2006/relationships/image"/><Relationship Id="rId5402" Target="embeddings/oleObject3053.bin" Type="http://schemas.openxmlformats.org/officeDocument/2006/relationships/oleObject"/><Relationship Id="rId5403" Target="media/image2331.wmf" Type="http://schemas.openxmlformats.org/officeDocument/2006/relationships/image"/><Relationship Id="rId5404" Target="embeddings/oleObject3054.bin" Type="http://schemas.openxmlformats.org/officeDocument/2006/relationships/oleObject"/><Relationship Id="rId5405" Target="embeddings/oleObject3055.bin" Type="http://schemas.openxmlformats.org/officeDocument/2006/relationships/oleObject"/><Relationship Id="rId5406" Target="media/image2332.wmf" Type="http://schemas.openxmlformats.org/officeDocument/2006/relationships/image"/><Relationship Id="rId5407" Target="embeddings/oleObject3056.bin" Type="http://schemas.openxmlformats.org/officeDocument/2006/relationships/oleObject"/><Relationship Id="rId5408" Target="media/image2333.wmf" Type="http://schemas.openxmlformats.org/officeDocument/2006/relationships/image"/><Relationship Id="rId5409" Target="embeddings/oleObject3057.bin" Type="http://schemas.openxmlformats.org/officeDocument/2006/relationships/oleObject"/><Relationship Id="rId541" Target="embeddings/oleObject338.bin" Type="http://schemas.openxmlformats.org/officeDocument/2006/relationships/oleObject"/><Relationship Id="rId5410" Target="media/image2334.wmf" Type="http://schemas.openxmlformats.org/officeDocument/2006/relationships/image"/><Relationship Id="rId5411" Target="embeddings/oleObject3058.bin" Type="http://schemas.openxmlformats.org/officeDocument/2006/relationships/oleObject"/><Relationship Id="rId5412" Target="media/image2335.wmf" Type="http://schemas.openxmlformats.org/officeDocument/2006/relationships/image"/><Relationship Id="rId5413" Target="embeddings/oleObject3059.bin" Type="http://schemas.openxmlformats.org/officeDocument/2006/relationships/oleObject"/><Relationship Id="rId5414" Target="media/image2336.wmf" Type="http://schemas.openxmlformats.org/officeDocument/2006/relationships/image"/><Relationship Id="rId5415" Target="embeddings/oleObject3060.bin" Type="http://schemas.openxmlformats.org/officeDocument/2006/relationships/oleObject"/><Relationship Id="rId5416" Target="media/image2337.wmf" Type="http://schemas.openxmlformats.org/officeDocument/2006/relationships/image"/><Relationship Id="rId5417" Target="embeddings/oleObject3061.bin" Type="http://schemas.openxmlformats.org/officeDocument/2006/relationships/oleObject"/><Relationship Id="rId5418" Target="media/image2338.wmf" Type="http://schemas.openxmlformats.org/officeDocument/2006/relationships/image"/><Relationship Id="rId5419" Target="embeddings/oleObject3062.bin" Type="http://schemas.openxmlformats.org/officeDocument/2006/relationships/oleObject"/><Relationship Id="rId542" Target="media/image197.wmf" Type="http://schemas.openxmlformats.org/officeDocument/2006/relationships/image"/><Relationship Id="rId5420" Target="media/image2339.wmf" Type="http://schemas.openxmlformats.org/officeDocument/2006/relationships/image"/><Relationship Id="rId5421" Target="embeddings/oleObject3063.bin" Type="http://schemas.openxmlformats.org/officeDocument/2006/relationships/oleObject"/><Relationship Id="rId5422" Target="media/image2340.wmf" Type="http://schemas.openxmlformats.org/officeDocument/2006/relationships/image"/><Relationship Id="rId5423" Target="embeddings/oleObject3064.bin" Type="http://schemas.openxmlformats.org/officeDocument/2006/relationships/oleObject"/><Relationship Id="rId5424" Target="media/image2341.wmf" Type="http://schemas.openxmlformats.org/officeDocument/2006/relationships/image"/><Relationship Id="rId5425" Target="embeddings/oleObject3065.bin" Type="http://schemas.openxmlformats.org/officeDocument/2006/relationships/oleObject"/><Relationship Id="rId5426" Target="media/image2342.wmf" Type="http://schemas.openxmlformats.org/officeDocument/2006/relationships/image"/><Relationship Id="rId5427" Target="embeddings/oleObject3066.bin" Type="http://schemas.openxmlformats.org/officeDocument/2006/relationships/oleObject"/><Relationship Id="rId5428" Target="media/image2343.png" Type="http://schemas.openxmlformats.org/officeDocument/2006/relationships/image"/><Relationship Id="rId5429" Target="media/image2344.wmf" Type="http://schemas.openxmlformats.org/officeDocument/2006/relationships/image"/><Relationship Id="rId543" Target="embeddings/oleObject339.bin" Type="http://schemas.openxmlformats.org/officeDocument/2006/relationships/oleObject"/><Relationship Id="rId5430" Target="embeddings/oleObject3067.bin" Type="http://schemas.openxmlformats.org/officeDocument/2006/relationships/oleObject"/><Relationship Id="rId5431" Target="embeddings/oleObject3068.bin" Type="http://schemas.openxmlformats.org/officeDocument/2006/relationships/oleObject"/><Relationship Id="rId5432" Target="media/image2345.wmf" Type="http://schemas.openxmlformats.org/officeDocument/2006/relationships/image"/><Relationship Id="rId5433" Target="embeddings/oleObject3069.bin" Type="http://schemas.openxmlformats.org/officeDocument/2006/relationships/oleObject"/><Relationship Id="rId5434" Target="media/image2346.wmf" Type="http://schemas.openxmlformats.org/officeDocument/2006/relationships/image"/><Relationship Id="rId5435" Target="embeddings/oleObject3070.bin" Type="http://schemas.openxmlformats.org/officeDocument/2006/relationships/oleObject"/><Relationship Id="rId5436" Target="media/image2347.wmf" Type="http://schemas.openxmlformats.org/officeDocument/2006/relationships/image"/><Relationship Id="rId5437" Target="embeddings/oleObject3071.bin" Type="http://schemas.openxmlformats.org/officeDocument/2006/relationships/oleObject"/><Relationship Id="rId5438" Target="media/image2348.wmf" Type="http://schemas.openxmlformats.org/officeDocument/2006/relationships/image"/><Relationship Id="rId5439" Target="embeddings/oleObject3072.bin" Type="http://schemas.openxmlformats.org/officeDocument/2006/relationships/oleObject"/><Relationship Id="rId544" Target="media/image198.wmf" Type="http://schemas.openxmlformats.org/officeDocument/2006/relationships/image"/><Relationship Id="rId5440" Target="media/image2349.wmf" Type="http://schemas.openxmlformats.org/officeDocument/2006/relationships/image"/><Relationship Id="rId5441" Target="embeddings/oleObject3073.bin" Type="http://schemas.openxmlformats.org/officeDocument/2006/relationships/oleObject"/><Relationship Id="rId5442" Target="media/image2350.wmf" Type="http://schemas.openxmlformats.org/officeDocument/2006/relationships/image"/><Relationship Id="rId5443" Target="embeddings/oleObject3074.bin" Type="http://schemas.openxmlformats.org/officeDocument/2006/relationships/oleObject"/><Relationship Id="rId5444" Target="media/image2351.wmf" Type="http://schemas.openxmlformats.org/officeDocument/2006/relationships/image"/><Relationship Id="rId5445" Target="embeddings/oleObject3075.bin" Type="http://schemas.openxmlformats.org/officeDocument/2006/relationships/oleObject"/><Relationship Id="rId5446" Target="media/image2352.wmf" Type="http://schemas.openxmlformats.org/officeDocument/2006/relationships/image"/><Relationship Id="rId5447" Target="embeddings/oleObject3076.bin" Type="http://schemas.openxmlformats.org/officeDocument/2006/relationships/oleObject"/><Relationship Id="rId5448" Target="media/image2353.wmf" Type="http://schemas.openxmlformats.org/officeDocument/2006/relationships/image"/><Relationship Id="rId5449" Target="embeddings/oleObject3077.bin" Type="http://schemas.openxmlformats.org/officeDocument/2006/relationships/oleObject"/><Relationship Id="rId545" Target="embeddings/oleObject340.bin" Type="http://schemas.openxmlformats.org/officeDocument/2006/relationships/oleObject"/><Relationship Id="rId5450" Target="media/image2354.wmf" Type="http://schemas.openxmlformats.org/officeDocument/2006/relationships/image"/><Relationship Id="rId5451" Target="embeddings/oleObject3078.bin" Type="http://schemas.openxmlformats.org/officeDocument/2006/relationships/oleObject"/><Relationship Id="rId5452" Target="media/image2355.wmf" Type="http://schemas.openxmlformats.org/officeDocument/2006/relationships/image"/><Relationship Id="rId5453" Target="embeddings/oleObject3079.bin" Type="http://schemas.openxmlformats.org/officeDocument/2006/relationships/oleObject"/><Relationship Id="rId5454" Target="media/image2356.wmf" Type="http://schemas.openxmlformats.org/officeDocument/2006/relationships/image"/><Relationship Id="rId5455" Target="embeddings/oleObject3080.bin" Type="http://schemas.openxmlformats.org/officeDocument/2006/relationships/oleObject"/><Relationship Id="rId5456" Target="media/image2357.wmf" Type="http://schemas.openxmlformats.org/officeDocument/2006/relationships/image"/><Relationship Id="rId5457" Target="embeddings/oleObject3081.bin" Type="http://schemas.openxmlformats.org/officeDocument/2006/relationships/oleObject"/><Relationship Id="rId5458" Target="media/image2358.wmf" Type="http://schemas.openxmlformats.org/officeDocument/2006/relationships/image"/><Relationship Id="rId5459" Target="embeddings/oleObject3082.bin" Type="http://schemas.openxmlformats.org/officeDocument/2006/relationships/oleObject"/><Relationship Id="rId546" Target="media/image199.wmf" Type="http://schemas.openxmlformats.org/officeDocument/2006/relationships/image"/><Relationship Id="rId5460" Target="media/image2359.wmf" Type="http://schemas.openxmlformats.org/officeDocument/2006/relationships/image"/><Relationship Id="rId5461" Target="embeddings/oleObject3083.bin" Type="http://schemas.openxmlformats.org/officeDocument/2006/relationships/oleObject"/><Relationship Id="rId5462" Target="media/image2360.wmf" Type="http://schemas.openxmlformats.org/officeDocument/2006/relationships/image"/><Relationship Id="rId5463" Target="embeddings/oleObject3084.bin" Type="http://schemas.openxmlformats.org/officeDocument/2006/relationships/oleObject"/><Relationship Id="rId5464" Target="media/image2361.wmf" Type="http://schemas.openxmlformats.org/officeDocument/2006/relationships/image"/><Relationship Id="rId5465" Target="embeddings/oleObject3085.bin" Type="http://schemas.openxmlformats.org/officeDocument/2006/relationships/oleObject"/><Relationship Id="rId5466" Target="media/image2362.wmf" Type="http://schemas.openxmlformats.org/officeDocument/2006/relationships/image"/><Relationship Id="rId5467" Target="embeddings/oleObject3086.bin" Type="http://schemas.openxmlformats.org/officeDocument/2006/relationships/oleObject"/><Relationship Id="rId5468" Target="media/image2363.wmf" Type="http://schemas.openxmlformats.org/officeDocument/2006/relationships/image"/><Relationship Id="rId5469" Target="embeddings/oleObject3087.bin" Type="http://schemas.openxmlformats.org/officeDocument/2006/relationships/oleObject"/><Relationship Id="rId547" Target="embeddings/oleObject341.bin" Type="http://schemas.openxmlformats.org/officeDocument/2006/relationships/oleObject"/><Relationship Id="rId5470" Target="media/image2364.wmf" Type="http://schemas.openxmlformats.org/officeDocument/2006/relationships/image"/><Relationship Id="rId5471" Target="embeddings/oleObject3088.bin" Type="http://schemas.openxmlformats.org/officeDocument/2006/relationships/oleObject"/><Relationship Id="rId5472" Target="media/image2365.wmf" Type="http://schemas.openxmlformats.org/officeDocument/2006/relationships/image"/><Relationship Id="rId5473" Target="embeddings/oleObject3089.bin" Type="http://schemas.openxmlformats.org/officeDocument/2006/relationships/oleObject"/><Relationship Id="rId5474" Target="media/image2366.wmf" Type="http://schemas.openxmlformats.org/officeDocument/2006/relationships/image"/><Relationship Id="rId5475" Target="embeddings/oleObject3090.bin" Type="http://schemas.openxmlformats.org/officeDocument/2006/relationships/oleObject"/><Relationship Id="rId5476" Target="media/image2367.wmf" Type="http://schemas.openxmlformats.org/officeDocument/2006/relationships/image"/><Relationship Id="rId5477" Target="embeddings/oleObject3091.bin" Type="http://schemas.openxmlformats.org/officeDocument/2006/relationships/oleObject"/><Relationship Id="rId5478" Target="media/image2368.wmf" Type="http://schemas.openxmlformats.org/officeDocument/2006/relationships/image"/><Relationship Id="rId5479" Target="embeddings/oleObject3092.bin" Type="http://schemas.openxmlformats.org/officeDocument/2006/relationships/oleObject"/><Relationship Id="rId548" Target="media/image200.wmf" Type="http://schemas.openxmlformats.org/officeDocument/2006/relationships/image"/><Relationship Id="rId5480" Target="media/image2369.wmf" Type="http://schemas.openxmlformats.org/officeDocument/2006/relationships/image"/><Relationship Id="rId5481" Target="embeddings/oleObject3093.bin" Type="http://schemas.openxmlformats.org/officeDocument/2006/relationships/oleObject"/><Relationship Id="rId5482" Target="media/image2370.wmf" Type="http://schemas.openxmlformats.org/officeDocument/2006/relationships/image"/><Relationship Id="rId5483" Target="embeddings/oleObject3094.bin" Type="http://schemas.openxmlformats.org/officeDocument/2006/relationships/oleObject"/><Relationship Id="rId5484" Target="media/image2371.wmf" Type="http://schemas.openxmlformats.org/officeDocument/2006/relationships/image"/><Relationship Id="rId5485" Target="embeddings/oleObject3095.bin" Type="http://schemas.openxmlformats.org/officeDocument/2006/relationships/oleObject"/><Relationship Id="rId5486" Target="media/image2372.wmf" Type="http://schemas.openxmlformats.org/officeDocument/2006/relationships/image"/><Relationship Id="rId5487" Target="embeddings/oleObject3096.bin" Type="http://schemas.openxmlformats.org/officeDocument/2006/relationships/oleObject"/><Relationship Id="rId5488" Target="media/image2373.wmf" Type="http://schemas.openxmlformats.org/officeDocument/2006/relationships/image"/><Relationship Id="rId5489" Target="embeddings/oleObject3097.bin" Type="http://schemas.openxmlformats.org/officeDocument/2006/relationships/oleObject"/><Relationship Id="rId549" Target="embeddings/oleObject342.bin" Type="http://schemas.openxmlformats.org/officeDocument/2006/relationships/oleObject"/><Relationship Id="rId5490" Target="media/image2374.wmf" Type="http://schemas.openxmlformats.org/officeDocument/2006/relationships/image"/><Relationship Id="rId5491" Target="embeddings/oleObject3098.bin" Type="http://schemas.openxmlformats.org/officeDocument/2006/relationships/oleObject"/><Relationship Id="rId5492" Target="media/image2375.wmf" Type="http://schemas.openxmlformats.org/officeDocument/2006/relationships/image"/><Relationship Id="rId5493" Target="embeddings/oleObject3099.bin" Type="http://schemas.openxmlformats.org/officeDocument/2006/relationships/oleObject"/><Relationship Id="rId5494" Target="media/image2376.wmf" Type="http://schemas.openxmlformats.org/officeDocument/2006/relationships/image"/><Relationship Id="rId5495" Target="embeddings/oleObject3100.bin" Type="http://schemas.openxmlformats.org/officeDocument/2006/relationships/oleObject"/><Relationship Id="rId5496" Target="media/image2377.wmf" Type="http://schemas.openxmlformats.org/officeDocument/2006/relationships/image"/><Relationship Id="rId5497" Target="embeddings/oleObject3101.bin" Type="http://schemas.openxmlformats.org/officeDocument/2006/relationships/oleObject"/><Relationship Id="rId5498" Target="media/image2378.wmf" Type="http://schemas.openxmlformats.org/officeDocument/2006/relationships/image"/><Relationship Id="rId5499" Target="embeddings/oleObject3102.bin" Type="http://schemas.openxmlformats.org/officeDocument/2006/relationships/oleObject"/><Relationship Id="rId55" Target="media/image25.wmf" Type="http://schemas.openxmlformats.org/officeDocument/2006/relationships/image"/><Relationship Id="rId550" Target="media/image201.wmf" Type="http://schemas.openxmlformats.org/officeDocument/2006/relationships/image"/><Relationship Id="rId5500" Target="media/image2379.wmf" Type="http://schemas.openxmlformats.org/officeDocument/2006/relationships/image"/><Relationship Id="rId5501" Target="embeddings/oleObject3103.bin" Type="http://schemas.openxmlformats.org/officeDocument/2006/relationships/oleObject"/><Relationship Id="rId5502" Target="media/image2380.wmf" Type="http://schemas.openxmlformats.org/officeDocument/2006/relationships/image"/><Relationship Id="rId5503" Target="embeddings/oleObject3104.bin" Type="http://schemas.openxmlformats.org/officeDocument/2006/relationships/oleObject"/><Relationship Id="rId5504" Target="embeddings/oleObject3105.bin" Type="http://schemas.openxmlformats.org/officeDocument/2006/relationships/oleObject"/><Relationship Id="rId5505" Target="media/image2381.wmf" Type="http://schemas.openxmlformats.org/officeDocument/2006/relationships/image"/><Relationship Id="rId5506" Target="embeddings/oleObject3106.bin" Type="http://schemas.openxmlformats.org/officeDocument/2006/relationships/oleObject"/><Relationship Id="rId5507" Target="media/image2382.wmf" Type="http://schemas.openxmlformats.org/officeDocument/2006/relationships/image"/><Relationship Id="rId5508" Target="embeddings/oleObject3107.bin" Type="http://schemas.openxmlformats.org/officeDocument/2006/relationships/oleObject"/><Relationship Id="rId5509" Target="media/image2383.wmf" Type="http://schemas.openxmlformats.org/officeDocument/2006/relationships/image"/><Relationship Id="rId551" Target="embeddings/oleObject343.bin" Type="http://schemas.openxmlformats.org/officeDocument/2006/relationships/oleObject"/><Relationship Id="rId5510" Target="embeddings/oleObject3108.bin" Type="http://schemas.openxmlformats.org/officeDocument/2006/relationships/oleObject"/><Relationship Id="rId5511" Target="media/image2384.wmf" Type="http://schemas.openxmlformats.org/officeDocument/2006/relationships/image"/><Relationship Id="rId5512" Target="embeddings/oleObject3109.bin" Type="http://schemas.openxmlformats.org/officeDocument/2006/relationships/oleObject"/><Relationship Id="rId5513" Target="media/image2385.wmf" Type="http://schemas.openxmlformats.org/officeDocument/2006/relationships/image"/><Relationship Id="rId5514" Target="embeddings/oleObject3110.bin" Type="http://schemas.openxmlformats.org/officeDocument/2006/relationships/oleObject"/><Relationship Id="rId5515" Target="media/image2386.wmf" Type="http://schemas.openxmlformats.org/officeDocument/2006/relationships/image"/><Relationship Id="rId5516" Target="embeddings/oleObject3111.bin" Type="http://schemas.openxmlformats.org/officeDocument/2006/relationships/oleObject"/><Relationship Id="rId5517" Target="media/image2387.png" Type="http://schemas.openxmlformats.org/officeDocument/2006/relationships/image"/><Relationship Id="rId5518" Target="media/image2388.wmf" Type="http://schemas.openxmlformats.org/officeDocument/2006/relationships/image"/><Relationship Id="rId5519" Target="embeddings/oleObject3112.bin" Type="http://schemas.openxmlformats.org/officeDocument/2006/relationships/oleObject"/><Relationship Id="rId552" Target="media/image202.wmf" Type="http://schemas.openxmlformats.org/officeDocument/2006/relationships/image"/><Relationship Id="rId5520" Target="media/image2389.wmf" Type="http://schemas.openxmlformats.org/officeDocument/2006/relationships/image"/><Relationship Id="rId5521" Target="embeddings/oleObject3113.bin" Type="http://schemas.openxmlformats.org/officeDocument/2006/relationships/oleObject"/><Relationship Id="rId5522" Target="media/image2390.wmf" Type="http://schemas.openxmlformats.org/officeDocument/2006/relationships/image"/><Relationship Id="rId5523" Target="embeddings/oleObject3114.bin" Type="http://schemas.openxmlformats.org/officeDocument/2006/relationships/oleObject"/><Relationship Id="rId5524" Target="media/image2391.wmf" Type="http://schemas.openxmlformats.org/officeDocument/2006/relationships/image"/><Relationship Id="rId5525" Target="embeddings/oleObject3115.bin" Type="http://schemas.openxmlformats.org/officeDocument/2006/relationships/oleObject"/><Relationship Id="rId5526" Target="media/image2392.wmf" Type="http://schemas.openxmlformats.org/officeDocument/2006/relationships/image"/><Relationship Id="rId5527" Target="embeddings/oleObject3116.bin" Type="http://schemas.openxmlformats.org/officeDocument/2006/relationships/oleObject"/><Relationship Id="rId5528" Target="media/image2393.wmf" Type="http://schemas.openxmlformats.org/officeDocument/2006/relationships/image"/><Relationship Id="rId5529" Target="embeddings/oleObject3117.bin" Type="http://schemas.openxmlformats.org/officeDocument/2006/relationships/oleObject"/><Relationship Id="rId553" Target="embeddings/oleObject344.bin" Type="http://schemas.openxmlformats.org/officeDocument/2006/relationships/oleObject"/><Relationship Id="rId5530" Target="media/image2394.wmf" Type="http://schemas.openxmlformats.org/officeDocument/2006/relationships/image"/><Relationship Id="rId5531" Target="embeddings/oleObject3118.bin" Type="http://schemas.openxmlformats.org/officeDocument/2006/relationships/oleObject"/><Relationship Id="rId5532" Target="media/image2395.wmf" Type="http://schemas.openxmlformats.org/officeDocument/2006/relationships/image"/><Relationship Id="rId5533" Target="embeddings/oleObject3119.bin" Type="http://schemas.openxmlformats.org/officeDocument/2006/relationships/oleObject"/><Relationship Id="rId5534" Target="media/image2396.wmf" Type="http://schemas.openxmlformats.org/officeDocument/2006/relationships/image"/><Relationship Id="rId5535" Target="embeddings/oleObject3120.bin" Type="http://schemas.openxmlformats.org/officeDocument/2006/relationships/oleObject"/><Relationship Id="rId5536" Target="media/image2397.wmf" Type="http://schemas.openxmlformats.org/officeDocument/2006/relationships/image"/><Relationship Id="rId5537" Target="embeddings/oleObject3121.bin" Type="http://schemas.openxmlformats.org/officeDocument/2006/relationships/oleObject"/><Relationship Id="rId5538" Target="media/image2398.wmf" Type="http://schemas.openxmlformats.org/officeDocument/2006/relationships/image"/><Relationship Id="rId5539" Target="embeddings/oleObject3122.bin" Type="http://schemas.openxmlformats.org/officeDocument/2006/relationships/oleObject"/><Relationship Id="rId554" Target="media/image203.wmf" Type="http://schemas.openxmlformats.org/officeDocument/2006/relationships/image"/><Relationship Id="rId5540" Target="media/image2399.wmf" Type="http://schemas.openxmlformats.org/officeDocument/2006/relationships/image"/><Relationship Id="rId5541" Target="embeddings/oleObject3123.bin" Type="http://schemas.openxmlformats.org/officeDocument/2006/relationships/oleObject"/><Relationship Id="rId5542" Target="media/image2400.wmf" Type="http://schemas.openxmlformats.org/officeDocument/2006/relationships/image"/><Relationship Id="rId5543" Target="embeddings/oleObject3124.bin" Type="http://schemas.openxmlformats.org/officeDocument/2006/relationships/oleObject"/><Relationship Id="rId5544" Target="media/image2401.wmf" Type="http://schemas.openxmlformats.org/officeDocument/2006/relationships/image"/><Relationship Id="rId5545" Target="embeddings/oleObject3125.bin" Type="http://schemas.openxmlformats.org/officeDocument/2006/relationships/oleObject"/><Relationship Id="rId5546" Target="media/image2402.wmf" Type="http://schemas.openxmlformats.org/officeDocument/2006/relationships/image"/><Relationship Id="rId5547" Target="embeddings/oleObject3126.bin" Type="http://schemas.openxmlformats.org/officeDocument/2006/relationships/oleObject"/><Relationship Id="rId5548" Target="media/image2403.wmf" Type="http://schemas.openxmlformats.org/officeDocument/2006/relationships/image"/><Relationship Id="rId5549" Target="embeddings/oleObject3127.bin" Type="http://schemas.openxmlformats.org/officeDocument/2006/relationships/oleObject"/><Relationship Id="rId555" Target="embeddings/oleObject345.bin" Type="http://schemas.openxmlformats.org/officeDocument/2006/relationships/oleObject"/><Relationship Id="rId5550" Target="media/image2404.wmf" Type="http://schemas.openxmlformats.org/officeDocument/2006/relationships/image"/><Relationship Id="rId5551" Target="embeddings/oleObject3128.bin" Type="http://schemas.openxmlformats.org/officeDocument/2006/relationships/oleObject"/><Relationship Id="rId5552" Target="media/image2405.emf" Type="http://schemas.openxmlformats.org/officeDocument/2006/relationships/image"/><Relationship Id="rId5553" Target="media/image2406.wmf" Type="http://schemas.openxmlformats.org/officeDocument/2006/relationships/image"/><Relationship Id="rId5554" Target="embeddings/oleObject3129.bin" Type="http://schemas.openxmlformats.org/officeDocument/2006/relationships/oleObject"/><Relationship Id="rId5555" Target="media/image2407.wmf" Type="http://schemas.openxmlformats.org/officeDocument/2006/relationships/image"/><Relationship Id="rId5556" Target="embeddings/oleObject3130.bin" Type="http://schemas.openxmlformats.org/officeDocument/2006/relationships/oleObject"/><Relationship Id="rId5557" Target="media/image2408.wmf" Type="http://schemas.openxmlformats.org/officeDocument/2006/relationships/image"/><Relationship Id="rId5558" Target="embeddings/oleObject3131.bin" Type="http://schemas.openxmlformats.org/officeDocument/2006/relationships/oleObject"/><Relationship Id="rId5559" Target="media/image2409.wmf" Type="http://schemas.openxmlformats.org/officeDocument/2006/relationships/image"/><Relationship Id="rId556" Target="media/image204.wmf" Type="http://schemas.openxmlformats.org/officeDocument/2006/relationships/image"/><Relationship Id="rId5560" Target="embeddings/oleObject3132.bin" Type="http://schemas.openxmlformats.org/officeDocument/2006/relationships/oleObject"/><Relationship Id="rId5561" Target="media/image2410.wmf" Type="http://schemas.openxmlformats.org/officeDocument/2006/relationships/image"/><Relationship Id="rId5562" Target="embeddings/oleObject3133.bin" Type="http://schemas.openxmlformats.org/officeDocument/2006/relationships/oleObject"/><Relationship Id="rId5563" Target="media/image2411.wmf" Type="http://schemas.openxmlformats.org/officeDocument/2006/relationships/image"/><Relationship Id="rId5564" Target="embeddings/oleObject3134.bin" Type="http://schemas.openxmlformats.org/officeDocument/2006/relationships/oleObject"/><Relationship Id="rId5565" Target="media/image2412.wmf" Type="http://schemas.openxmlformats.org/officeDocument/2006/relationships/image"/><Relationship Id="rId5566" Target="embeddings/oleObject3135.bin" Type="http://schemas.openxmlformats.org/officeDocument/2006/relationships/oleObject"/><Relationship Id="rId5567" Target="media/image2413.wmf" Type="http://schemas.openxmlformats.org/officeDocument/2006/relationships/image"/><Relationship Id="rId5568" Target="embeddings/oleObject3136.bin" Type="http://schemas.openxmlformats.org/officeDocument/2006/relationships/oleObject"/><Relationship Id="rId5569" Target="media/image2414.wmf" Type="http://schemas.openxmlformats.org/officeDocument/2006/relationships/image"/><Relationship Id="rId557" Target="embeddings/oleObject346.bin" Type="http://schemas.openxmlformats.org/officeDocument/2006/relationships/oleObject"/><Relationship Id="rId5570" Target="embeddings/oleObject3137.bin" Type="http://schemas.openxmlformats.org/officeDocument/2006/relationships/oleObject"/><Relationship Id="rId5571" Target="media/image2415.png" Type="http://schemas.openxmlformats.org/officeDocument/2006/relationships/image"/><Relationship Id="rId5572" Target="media/image2416.wmf" Type="http://schemas.openxmlformats.org/officeDocument/2006/relationships/image"/><Relationship Id="rId5573" Target="embeddings/oleObject3138.bin" Type="http://schemas.openxmlformats.org/officeDocument/2006/relationships/oleObject"/><Relationship Id="rId5574" Target="media/image2417.wmf" Type="http://schemas.openxmlformats.org/officeDocument/2006/relationships/image"/><Relationship Id="rId5575" Target="embeddings/oleObject3139.bin" Type="http://schemas.openxmlformats.org/officeDocument/2006/relationships/oleObject"/><Relationship Id="rId5576" Target="media/image2418.wmf" Type="http://schemas.openxmlformats.org/officeDocument/2006/relationships/image"/><Relationship Id="rId5577" Target="embeddings/oleObject3140.bin" Type="http://schemas.openxmlformats.org/officeDocument/2006/relationships/oleObject"/><Relationship Id="rId5578" Target="embeddings/oleObject3141.bin" Type="http://schemas.openxmlformats.org/officeDocument/2006/relationships/oleObject"/><Relationship Id="rId5579" Target="media/image2419.wmf" Type="http://schemas.openxmlformats.org/officeDocument/2006/relationships/image"/><Relationship Id="rId558" Target="embeddings/oleObject347.bin" Type="http://schemas.openxmlformats.org/officeDocument/2006/relationships/oleObject"/><Relationship Id="rId5580" Target="embeddings/oleObject3142.bin" Type="http://schemas.openxmlformats.org/officeDocument/2006/relationships/oleObject"/><Relationship Id="rId5581" Target="media/image2420.wmf" Type="http://schemas.openxmlformats.org/officeDocument/2006/relationships/image"/><Relationship Id="rId5582" Target="embeddings/oleObject3143.bin" Type="http://schemas.openxmlformats.org/officeDocument/2006/relationships/oleObject"/><Relationship Id="rId5583" Target="media/image2421.wmf" Type="http://schemas.openxmlformats.org/officeDocument/2006/relationships/image"/><Relationship Id="rId5584" Target="embeddings/oleObject3144.bin" Type="http://schemas.openxmlformats.org/officeDocument/2006/relationships/oleObject"/><Relationship Id="rId5585" Target="embeddings/oleObject3145.bin" Type="http://schemas.openxmlformats.org/officeDocument/2006/relationships/oleObject"/><Relationship Id="rId5586" Target="embeddings/oleObject3146.bin" Type="http://schemas.openxmlformats.org/officeDocument/2006/relationships/oleObject"/><Relationship Id="rId5587" Target="media/image2422.wmf" Type="http://schemas.openxmlformats.org/officeDocument/2006/relationships/image"/><Relationship Id="rId5588" Target="embeddings/oleObject3147.bin" Type="http://schemas.openxmlformats.org/officeDocument/2006/relationships/oleObject"/><Relationship Id="rId5589" Target="media/image2423.wmf" Type="http://schemas.openxmlformats.org/officeDocument/2006/relationships/image"/><Relationship Id="rId559" Target="media/image205.wmf" Type="http://schemas.openxmlformats.org/officeDocument/2006/relationships/image"/><Relationship Id="rId5590" Target="embeddings/oleObject3148.bin" Type="http://schemas.openxmlformats.org/officeDocument/2006/relationships/oleObject"/><Relationship Id="rId5591" Target="embeddings/oleObject3149.bin" Type="http://schemas.openxmlformats.org/officeDocument/2006/relationships/oleObject"/><Relationship Id="rId5592" Target="media/image2424.wmf" Type="http://schemas.openxmlformats.org/officeDocument/2006/relationships/image"/><Relationship Id="rId5593" Target="embeddings/oleObject3150.bin" Type="http://schemas.openxmlformats.org/officeDocument/2006/relationships/oleObject"/><Relationship Id="rId5594" Target="media/image2425.wmf" Type="http://schemas.openxmlformats.org/officeDocument/2006/relationships/image"/><Relationship Id="rId5595" Target="embeddings/oleObject3151.bin" Type="http://schemas.openxmlformats.org/officeDocument/2006/relationships/oleObject"/><Relationship Id="rId5596" Target="media/image2426.wmf" Type="http://schemas.openxmlformats.org/officeDocument/2006/relationships/image"/><Relationship Id="rId5597" Target="embeddings/oleObject3152.bin" Type="http://schemas.openxmlformats.org/officeDocument/2006/relationships/oleObject"/><Relationship Id="rId5598" Target="media/image2427.wmf" Type="http://schemas.openxmlformats.org/officeDocument/2006/relationships/image"/><Relationship Id="rId5599" Target="embeddings/oleObject3153.bin" Type="http://schemas.openxmlformats.org/officeDocument/2006/relationships/oleObject"/><Relationship Id="rId56" Target="embeddings/oleObject24.bin" Type="http://schemas.openxmlformats.org/officeDocument/2006/relationships/oleObject"/><Relationship Id="rId560" Target="embeddings/oleObject348.bin" Type="http://schemas.openxmlformats.org/officeDocument/2006/relationships/oleObject"/><Relationship Id="rId5600" Target="media/image2428.wmf" Type="http://schemas.openxmlformats.org/officeDocument/2006/relationships/image"/><Relationship Id="rId5601" Target="embeddings/oleObject3154.bin" Type="http://schemas.openxmlformats.org/officeDocument/2006/relationships/oleObject"/><Relationship Id="rId5602" Target="media/image2429.wmf" Type="http://schemas.openxmlformats.org/officeDocument/2006/relationships/image"/><Relationship Id="rId5603" Target="embeddings/oleObject3155.bin" Type="http://schemas.openxmlformats.org/officeDocument/2006/relationships/oleObject"/><Relationship Id="rId5604" Target="embeddings/oleObject3156.bin" Type="http://schemas.openxmlformats.org/officeDocument/2006/relationships/oleObject"/><Relationship Id="rId5605" Target="embeddings/oleObject3157.bin" Type="http://schemas.openxmlformats.org/officeDocument/2006/relationships/oleObject"/><Relationship Id="rId5606" Target="media/image2430.wmf" Type="http://schemas.openxmlformats.org/officeDocument/2006/relationships/image"/><Relationship Id="rId5607" Target="embeddings/oleObject3158.bin" Type="http://schemas.openxmlformats.org/officeDocument/2006/relationships/oleObject"/><Relationship Id="rId5608" Target="media/image2431.wmf" Type="http://schemas.openxmlformats.org/officeDocument/2006/relationships/image"/><Relationship Id="rId5609" Target="embeddings/oleObject3159.bin" Type="http://schemas.openxmlformats.org/officeDocument/2006/relationships/oleObject"/><Relationship Id="rId561" Target="media/image206.wmf" Type="http://schemas.openxmlformats.org/officeDocument/2006/relationships/image"/><Relationship Id="rId5610" Target="media/image2432.wmf" Type="http://schemas.openxmlformats.org/officeDocument/2006/relationships/image"/><Relationship Id="rId5611" Target="embeddings/oleObject3160.bin" Type="http://schemas.openxmlformats.org/officeDocument/2006/relationships/oleObject"/><Relationship Id="rId5612" Target="media/image2433.wmf" Type="http://schemas.openxmlformats.org/officeDocument/2006/relationships/image"/><Relationship Id="rId5613" Target="embeddings/oleObject3161.bin" Type="http://schemas.openxmlformats.org/officeDocument/2006/relationships/oleObject"/><Relationship Id="rId5614" Target="media/image2434.wmf" Type="http://schemas.openxmlformats.org/officeDocument/2006/relationships/image"/><Relationship Id="rId5615" Target="embeddings/oleObject3162.bin" Type="http://schemas.openxmlformats.org/officeDocument/2006/relationships/oleObject"/><Relationship Id="rId5616" Target="media/image2435.wmf" Type="http://schemas.openxmlformats.org/officeDocument/2006/relationships/image"/><Relationship Id="rId5617" Target="embeddings/oleObject3163.bin" Type="http://schemas.openxmlformats.org/officeDocument/2006/relationships/oleObject"/><Relationship Id="rId5618" Target="media/image2436.wmf" Type="http://schemas.openxmlformats.org/officeDocument/2006/relationships/image"/><Relationship Id="rId5619" Target="embeddings/oleObject3164.bin" Type="http://schemas.openxmlformats.org/officeDocument/2006/relationships/oleObject"/><Relationship Id="rId562" Target="embeddings/oleObject349.bin" Type="http://schemas.openxmlformats.org/officeDocument/2006/relationships/oleObject"/><Relationship Id="rId5620" Target="media/image2437.wmf" Type="http://schemas.openxmlformats.org/officeDocument/2006/relationships/image"/><Relationship Id="rId5621" Target="embeddings/oleObject3165.bin" Type="http://schemas.openxmlformats.org/officeDocument/2006/relationships/oleObject"/><Relationship Id="rId5622" Target="media/image2438.wmf" Type="http://schemas.openxmlformats.org/officeDocument/2006/relationships/image"/><Relationship Id="rId5623" Target="embeddings/oleObject3166.bin" Type="http://schemas.openxmlformats.org/officeDocument/2006/relationships/oleObject"/><Relationship Id="rId5624" Target="embeddings/oleObject3167.bin" Type="http://schemas.openxmlformats.org/officeDocument/2006/relationships/oleObject"/><Relationship Id="rId5625" Target="media/image2439.png" Type="http://schemas.openxmlformats.org/officeDocument/2006/relationships/image"/><Relationship Id="rId5626" Target="media/image2440.wmf" Type="http://schemas.openxmlformats.org/officeDocument/2006/relationships/image"/><Relationship Id="rId5627" Target="embeddings/oleObject3168.bin" Type="http://schemas.openxmlformats.org/officeDocument/2006/relationships/oleObject"/><Relationship Id="rId5628" Target="media/image2441.wmf" Type="http://schemas.openxmlformats.org/officeDocument/2006/relationships/image"/><Relationship Id="rId5629" Target="embeddings/oleObject3169.bin" Type="http://schemas.openxmlformats.org/officeDocument/2006/relationships/oleObject"/><Relationship Id="rId563" Target="media/image207.wmf" Type="http://schemas.openxmlformats.org/officeDocument/2006/relationships/image"/><Relationship Id="rId5630" Target="media/image2442.wmf" Type="http://schemas.openxmlformats.org/officeDocument/2006/relationships/image"/><Relationship Id="rId5631" Target="embeddings/oleObject3170.bin" Type="http://schemas.openxmlformats.org/officeDocument/2006/relationships/oleObject"/><Relationship Id="rId5632" Target="media/image2443.wmf" Type="http://schemas.openxmlformats.org/officeDocument/2006/relationships/image"/><Relationship Id="rId5633" Target="embeddings/oleObject3171.bin" Type="http://schemas.openxmlformats.org/officeDocument/2006/relationships/oleObject"/><Relationship Id="rId5634" Target="embeddings/oleObject3172.bin" Type="http://schemas.openxmlformats.org/officeDocument/2006/relationships/oleObject"/><Relationship Id="rId5635" Target="embeddings/oleObject3173.bin" Type="http://schemas.openxmlformats.org/officeDocument/2006/relationships/oleObject"/><Relationship Id="rId5636" Target="embeddings/oleObject3174.bin" Type="http://schemas.openxmlformats.org/officeDocument/2006/relationships/oleObject"/><Relationship Id="rId5637" Target="embeddings/oleObject3175.bin" Type="http://schemas.openxmlformats.org/officeDocument/2006/relationships/oleObject"/><Relationship Id="rId5638" Target="embeddings/oleObject3176.bin" Type="http://schemas.openxmlformats.org/officeDocument/2006/relationships/oleObject"/><Relationship Id="rId5639" Target="embeddings/oleObject3177.bin" Type="http://schemas.openxmlformats.org/officeDocument/2006/relationships/oleObject"/><Relationship Id="rId564" Target="embeddings/oleObject350.bin" Type="http://schemas.openxmlformats.org/officeDocument/2006/relationships/oleObject"/><Relationship Id="rId5640" Target="embeddings/oleObject3178.bin" Type="http://schemas.openxmlformats.org/officeDocument/2006/relationships/oleObject"/><Relationship Id="rId5641" Target="embeddings/oleObject3179.bin" Type="http://schemas.openxmlformats.org/officeDocument/2006/relationships/oleObject"/><Relationship Id="rId5642" Target="embeddings/oleObject3180.bin" Type="http://schemas.openxmlformats.org/officeDocument/2006/relationships/oleObject"/><Relationship Id="rId5643" Target="embeddings/oleObject3181.bin" Type="http://schemas.openxmlformats.org/officeDocument/2006/relationships/oleObject"/><Relationship Id="rId5644" Target="embeddings/oleObject3182.bin" Type="http://schemas.openxmlformats.org/officeDocument/2006/relationships/oleObject"/><Relationship Id="rId5645" Target="embeddings/oleObject3183.bin" Type="http://schemas.openxmlformats.org/officeDocument/2006/relationships/oleObject"/><Relationship Id="rId5646" Target="embeddings/oleObject3184.bin" Type="http://schemas.openxmlformats.org/officeDocument/2006/relationships/oleObject"/><Relationship Id="rId5647" Target="embeddings/oleObject3185.bin" Type="http://schemas.openxmlformats.org/officeDocument/2006/relationships/oleObject"/><Relationship Id="rId5648" Target="embeddings/oleObject3186.bin" Type="http://schemas.openxmlformats.org/officeDocument/2006/relationships/oleObject"/><Relationship Id="rId5649" Target="embeddings/oleObject3187.bin" Type="http://schemas.openxmlformats.org/officeDocument/2006/relationships/oleObject"/><Relationship Id="rId565" Target="embeddings/oleObject351.bin" Type="http://schemas.openxmlformats.org/officeDocument/2006/relationships/oleObject"/><Relationship Id="rId5650" Target="embeddings/oleObject3188.bin" Type="http://schemas.openxmlformats.org/officeDocument/2006/relationships/oleObject"/><Relationship Id="rId5651" Target="embeddings/oleObject3189.bin" Type="http://schemas.openxmlformats.org/officeDocument/2006/relationships/oleObject"/><Relationship Id="rId5652" Target="embeddings/oleObject3190.bin" Type="http://schemas.openxmlformats.org/officeDocument/2006/relationships/oleObject"/><Relationship Id="rId5653" Target="embeddings/oleObject3191.bin" Type="http://schemas.openxmlformats.org/officeDocument/2006/relationships/oleObject"/><Relationship Id="rId5654" Target="embeddings/oleObject3192.bin" Type="http://schemas.openxmlformats.org/officeDocument/2006/relationships/oleObject"/><Relationship Id="rId5655" Target="embeddings/oleObject3193.bin" Type="http://schemas.openxmlformats.org/officeDocument/2006/relationships/oleObject"/><Relationship Id="rId5656" Target="embeddings/oleObject3194.bin" Type="http://schemas.openxmlformats.org/officeDocument/2006/relationships/oleObject"/><Relationship Id="rId5657" Target="media/image2444.wmf" Type="http://schemas.openxmlformats.org/officeDocument/2006/relationships/image"/><Relationship Id="rId5658" Target="embeddings/oleObject3195.bin" Type="http://schemas.openxmlformats.org/officeDocument/2006/relationships/oleObject"/><Relationship Id="rId5659" Target="embeddings/oleObject3196.bin" Type="http://schemas.openxmlformats.org/officeDocument/2006/relationships/oleObject"/><Relationship Id="rId566" Target="embeddings/oleObject352.bin" Type="http://schemas.openxmlformats.org/officeDocument/2006/relationships/oleObject"/><Relationship Id="rId5660" Target="embeddings/oleObject3197.bin" Type="http://schemas.openxmlformats.org/officeDocument/2006/relationships/oleObject"/><Relationship Id="rId5661" Target="embeddings/oleObject3198.bin" Type="http://schemas.openxmlformats.org/officeDocument/2006/relationships/oleObject"/><Relationship Id="rId5662" Target="embeddings/oleObject3199.bin" Type="http://schemas.openxmlformats.org/officeDocument/2006/relationships/oleObject"/><Relationship Id="rId5663" Target="embeddings/oleObject3200.bin" Type="http://schemas.openxmlformats.org/officeDocument/2006/relationships/oleObject"/><Relationship Id="rId5664" Target="embeddings/oleObject3201.bin" Type="http://schemas.openxmlformats.org/officeDocument/2006/relationships/oleObject"/><Relationship Id="rId5665" Target="embeddings/oleObject3202.bin" Type="http://schemas.openxmlformats.org/officeDocument/2006/relationships/oleObject"/><Relationship Id="rId5666" Target="embeddings/oleObject3203.bin" Type="http://schemas.openxmlformats.org/officeDocument/2006/relationships/oleObject"/><Relationship Id="rId5667" Target="embeddings/oleObject3204.bin" Type="http://schemas.openxmlformats.org/officeDocument/2006/relationships/oleObject"/><Relationship Id="rId5668" Target="embeddings/oleObject3205.bin" Type="http://schemas.openxmlformats.org/officeDocument/2006/relationships/oleObject"/><Relationship Id="rId5669" Target="embeddings/oleObject3206.bin" Type="http://schemas.openxmlformats.org/officeDocument/2006/relationships/oleObject"/><Relationship Id="rId567" Target="embeddings/oleObject353.bin" Type="http://schemas.openxmlformats.org/officeDocument/2006/relationships/oleObject"/><Relationship Id="rId5670" Target="media/image2445.wmf" Type="http://schemas.openxmlformats.org/officeDocument/2006/relationships/image"/><Relationship Id="rId5671" Target="embeddings/oleObject3207.bin" Type="http://schemas.openxmlformats.org/officeDocument/2006/relationships/oleObject"/><Relationship Id="rId5672" Target="media/image2446.wmf" Type="http://schemas.openxmlformats.org/officeDocument/2006/relationships/image"/><Relationship Id="rId5673" Target="embeddings/oleObject3208.bin" Type="http://schemas.openxmlformats.org/officeDocument/2006/relationships/oleObject"/><Relationship Id="rId5674" Target="media/image2447.wmf" Type="http://schemas.openxmlformats.org/officeDocument/2006/relationships/image"/><Relationship Id="rId5675" Target="embeddings/oleObject3209.bin" Type="http://schemas.openxmlformats.org/officeDocument/2006/relationships/oleObject"/><Relationship Id="rId5676" Target="media/image2448.wmf" Type="http://schemas.openxmlformats.org/officeDocument/2006/relationships/image"/><Relationship Id="rId5677" Target="embeddings/oleObject3210.bin" Type="http://schemas.openxmlformats.org/officeDocument/2006/relationships/oleObject"/><Relationship Id="rId5678" Target="media/image2449.wmf" Type="http://schemas.openxmlformats.org/officeDocument/2006/relationships/image"/><Relationship Id="rId5679" Target="embeddings/oleObject3211.bin" Type="http://schemas.openxmlformats.org/officeDocument/2006/relationships/oleObject"/><Relationship Id="rId568" Target="embeddings/oleObject354.bin" Type="http://schemas.openxmlformats.org/officeDocument/2006/relationships/oleObject"/><Relationship Id="rId5680" Target="media/image2450.wmf" Type="http://schemas.openxmlformats.org/officeDocument/2006/relationships/image"/><Relationship Id="rId5681" Target="embeddings/oleObject3212.bin" Type="http://schemas.openxmlformats.org/officeDocument/2006/relationships/oleObject"/><Relationship Id="rId5682" Target="media/image2451.wmf" Type="http://schemas.openxmlformats.org/officeDocument/2006/relationships/image"/><Relationship Id="rId5683" Target="embeddings/oleObject3213.bin" Type="http://schemas.openxmlformats.org/officeDocument/2006/relationships/oleObject"/><Relationship Id="rId5684" Target="media/image2452.wmf" Type="http://schemas.openxmlformats.org/officeDocument/2006/relationships/image"/><Relationship Id="rId5685" Target="embeddings/oleObject3214.bin" Type="http://schemas.openxmlformats.org/officeDocument/2006/relationships/oleObject"/><Relationship Id="rId5686" Target="media/image2453.wmf" Type="http://schemas.openxmlformats.org/officeDocument/2006/relationships/image"/><Relationship Id="rId5687" Target="embeddings/oleObject3215.bin" Type="http://schemas.openxmlformats.org/officeDocument/2006/relationships/oleObject"/><Relationship Id="rId5688" Target="media/image2454.wmf" Type="http://schemas.openxmlformats.org/officeDocument/2006/relationships/image"/><Relationship Id="rId5689" Target="embeddings/oleObject3216.bin" Type="http://schemas.openxmlformats.org/officeDocument/2006/relationships/oleObject"/><Relationship Id="rId569" Target="embeddings/oleObject355.bin" Type="http://schemas.openxmlformats.org/officeDocument/2006/relationships/oleObject"/><Relationship Id="rId5690" Target="media/image2455.wmf" Type="http://schemas.openxmlformats.org/officeDocument/2006/relationships/image"/><Relationship Id="rId5691" Target="embeddings/oleObject3217.bin" Type="http://schemas.openxmlformats.org/officeDocument/2006/relationships/oleObject"/><Relationship Id="rId5692" Target="media/image2456.wmf" Type="http://schemas.openxmlformats.org/officeDocument/2006/relationships/image"/><Relationship Id="rId5693" Target="embeddings/oleObject3218.bin" Type="http://schemas.openxmlformats.org/officeDocument/2006/relationships/oleObject"/><Relationship Id="rId5694" Target="media/image2457.wmf" Type="http://schemas.openxmlformats.org/officeDocument/2006/relationships/image"/><Relationship Id="rId5695" Target="embeddings/oleObject3219.bin" Type="http://schemas.openxmlformats.org/officeDocument/2006/relationships/oleObject"/><Relationship Id="rId5696" Target="media/image2458.wmf" Type="http://schemas.openxmlformats.org/officeDocument/2006/relationships/image"/><Relationship Id="rId5697" Target="embeddings/oleObject3220.bin" Type="http://schemas.openxmlformats.org/officeDocument/2006/relationships/oleObject"/><Relationship Id="rId5698" Target="media/image2459.wmf" Type="http://schemas.openxmlformats.org/officeDocument/2006/relationships/image"/><Relationship Id="rId5699" Target="embeddings/oleObject3221.bin" Type="http://schemas.openxmlformats.org/officeDocument/2006/relationships/oleObject"/><Relationship Id="rId57" Target="media/image26.wmf" Type="http://schemas.openxmlformats.org/officeDocument/2006/relationships/image"/><Relationship Id="rId570" Target="embeddings/oleObject356.bin" Type="http://schemas.openxmlformats.org/officeDocument/2006/relationships/oleObject"/><Relationship Id="rId5700" Target="media/image2460.jpg" Type="http://schemas.openxmlformats.org/officeDocument/2006/relationships/image"/><Relationship Id="rId5701" Target="embeddings/oleObject3222.bin" Type="http://schemas.openxmlformats.org/officeDocument/2006/relationships/oleObject"/><Relationship Id="rId5702" Target="media/image2461.wmf" Type="http://schemas.openxmlformats.org/officeDocument/2006/relationships/image"/><Relationship Id="rId5703" Target="embeddings/oleObject3223.bin" Type="http://schemas.openxmlformats.org/officeDocument/2006/relationships/oleObject"/><Relationship Id="rId5704" Target="media/image2462.wmf" Type="http://schemas.openxmlformats.org/officeDocument/2006/relationships/image"/><Relationship Id="rId5705" Target="embeddings/oleObject3224.bin" Type="http://schemas.openxmlformats.org/officeDocument/2006/relationships/oleObject"/><Relationship Id="rId5706" Target="media/image2463.wmf" Type="http://schemas.openxmlformats.org/officeDocument/2006/relationships/image"/><Relationship Id="rId5707" Target="embeddings/oleObject3225.bin" Type="http://schemas.openxmlformats.org/officeDocument/2006/relationships/oleObject"/><Relationship Id="rId5708" Target="media/image2464.wmf" Type="http://schemas.openxmlformats.org/officeDocument/2006/relationships/image"/><Relationship Id="rId5709" Target="embeddings/oleObject3226.bin" Type="http://schemas.openxmlformats.org/officeDocument/2006/relationships/oleObject"/><Relationship Id="rId571" Target="embeddings/oleObject357.bin" Type="http://schemas.openxmlformats.org/officeDocument/2006/relationships/oleObject"/><Relationship Id="rId5710" Target="media/image2465.wmf" Type="http://schemas.openxmlformats.org/officeDocument/2006/relationships/image"/><Relationship Id="rId5711" Target="embeddings/oleObject3227.bin" Type="http://schemas.openxmlformats.org/officeDocument/2006/relationships/oleObject"/><Relationship Id="rId5712" Target="media/image2466.wmf" Type="http://schemas.openxmlformats.org/officeDocument/2006/relationships/image"/><Relationship Id="rId5713" Target="embeddings/oleObject3228.bin" Type="http://schemas.openxmlformats.org/officeDocument/2006/relationships/oleObject"/><Relationship Id="rId5714" Target="media/image2467.wmf" Type="http://schemas.openxmlformats.org/officeDocument/2006/relationships/image"/><Relationship Id="rId5715" Target="embeddings/oleObject3229.bin" Type="http://schemas.openxmlformats.org/officeDocument/2006/relationships/oleObject"/><Relationship Id="rId5716" Target="media/image2468.wmf" Type="http://schemas.openxmlformats.org/officeDocument/2006/relationships/image"/><Relationship Id="rId5717" Target="embeddings/oleObject3230.bin" Type="http://schemas.openxmlformats.org/officeDocument/2006/relationships/oleObject"/><Relationship Id="rId5718" Target="media/image2469.wmf" Type="http://schemas.openxmlformats.org/officeDocument/2006/relationships/image"/><Relationship Id="rId5719" Target="embeddings/oleObject3231.bin" Type="http://schemas.openxmlformats.org/officeDocument/2006/relationships/oleObject"/><Relationship Id="rId572" Target="embeddings/oleObject358.bin" Type="http://schemas.openxmlformats.org/officeDocument/2006/relationships/oleObject"/><Relationship Id="rId5720" Target="media/image2470.wmf" Type="http://schemas.openxmlformats.org/officeDocument/2006/relationships/image"/><Relationship Id="rId5721" Target="embeddings/oleObject3232.bin" Type="http://schemas.openxmlformats.org/officeDocument/2006/relationships/oleObject"/><Relationship Id="rId5722" Target="media/image2471.wmf" Type="http://schemas.openxmlformats.org/officeDocument/2006/relationships/image"/><Relationship Id="rId5723" Target="embeddings/oleObject3233.bin" Type="http://schemas.openxmlformats.org/officeDocument/2006/relationships/oleObject"/><Relationship Id="rId5724" Target="media/image2472.wmf" Type="http://schemas.openxmlformats.org/officeDocument/2006/relationships/image"/><Relationship Id="rId5725" Target="embeddings/oleObject3234.bin" Type="http://schemas.openxmlformats.org/officeDocument/2006/relationships/oleObject"/><Relationship Id="rId5726" Target="media/image2473.wmf" Type="http://schemas.openxmlformats.org/officeDocument/2006/relationships/image"/><Relationship Id="rId5727" Target="embeddings/oleObject3235.bin" Type="http://schemas.openxmlformats.org/officeDocument/2006/relationships/oleObject"/><Relationship Id="rId5728" Target="media/image2474.wmf" Type="http://schemas.openxmlformats.org/officeDocument/2006/relationships/image"/><Relationship Id="rId5729" Target="embeddings/oleObject3236.bin" Type="http://schemas.openxmlformats.org/officeDocument/2006/relationships/oleObject"/><Relationship Id="rId573" Target="embeddings/oleObject359.bin" Type="http://schemas.openxmlformats.org/officeDocument/2006/relationships/oleObject"/><Relationship Id="rId5730" Target="media/image2475.wmf" Type="http://schemas.openxmlformats.org/officeDocument/2006/relationships/image"/><Relationship Id="rId5731" Target="embeddings/oleObject3237.bin" Type="http://schemas.openxmlformats.org/officeDocument/2006/relationships/oleObject"/><Relationship Id="rId5732" Target="media/image2476.wmf" Type="http://schemas.openxmlformats.org/officeDocument/2006/relationships/image"/><Relationship Id="rId5733" Target="embeddings/oleObject3238.bin" Type="http://schemas.openxmlformats.org/officeDocument/2006/relationships/oleObject"/><Relationship Id="rId5734" Target="media/image2477.wmf" Type="http://schemas.openxmlformats.org/officeDocument/2006/relationships/image"/><Relationship Id="rId5735" Target="embeddings/oleObject3239.bin" Type="http://schemas.openxmlformats.org/officeDocument/2006/relationships/oleObject"/><Relationship Id="rId5736" Target="media/image2478.wmf" Type="http://schemas.openxmlformats.org/officeDocument/2006/relationships/image"/><Relationship Id="rId5737" Target="embeddings/oleObject3240.bin" Type="http://schemas.openxmlformats.org/officeDocument/2006/relationships/oleObject"/><Relationship Id="rId5738" Target="media/image2479.wmf" Type="http://schemas.openxmlformats.org/officeDocument/2006/relationships/image"/><Relationship Id="rId5739" Target="embeddings/oleObject3241.bin" Type="http://schemas.openxmlformats.org/officeDocument/2006/relationships/oleObject"/><Relationship Id="rId574" Target="embeddings/oleObject360.bin" Type="http://schemas.openxmlformats.org/officeDocument/2006/relationships/oleObject"/><Relationship Id="rId5740" Target="media/image2480.wmf" Type="http://schemas.openxmlformats.org/officeDocument/2006/relationships/image"/><Relationship Id="rId5741" Target="embeddings/oleObject3242.bin" Type="http://schemas.openxmlformats.org/officeDocument/2006/relationships/oleObject"/><Relationship Id="rId5742" Target="media/image2481.wmf" Type="http://schemas.openxmlformats.org/officeDocument/2006/relationships/image"/><Relationship Id="rId5743" Target="embeddings/oleObject3243.bin" Type="http://schemas.openxmlformats.org/officeDocument/2006/relationships/oleObject"/><Relationship Id="rId5744" Target="media/image2482.wmf" Type="http://schemas.openxmlformats.org/officeDocument/2006/relationships/image"/><Relationship Id="rId5745" Target="embeddings/oleObject3244.bin" Type="http://schemas.openxmlformats.org/officeDocument/2006/relationships/oleObject"/><Relationship Id="rId5746" Target="media/image2483.wmf" Type="http://schemas.openxmlformats.org/officeDocument/2006/relationships/image"/><Relationship Id="rId5747" Target="embeddings/oleObject3245.bin" Type="http://schemas.openxmlformats.org/officeDocument/2006/relationships/oleObject"/><Relationship Id="rId5748" Target="media/image2484.wmf" Type="http://schemas.openxmlformats.org/officeDocument/2006/relationships/image"/><Relationship Id="rId5749" Target="embeddings/oleObject3246.bin" Type="http://schemas.openxmlformats.org/officeDocument/2006/relationships/oleObject"/><Relationship Id="rId575" Target="embeddings/oleObject361.bin" Type="http://schemas.openxmlformats.org/officeDocument/2006/relationships/oleObject"/><Relationship Id="rId5750" Target="media/image2485.wmf" Type="http://schemas.openxmlformats.org/officeDocument/2006/relationships/image"/><Relationship Id="rId5751" Target="embeddings/oleObject3247.bin" Type="http://schemas.openxmlformats.org/officeDocument/2006/relationships/oleObject"/><Relationship Id="rId5752" Target="media/image2486.wmf" Type="http://schemas.openxmlformats.org/officeDocument/2006/relationships/image"/><Relationship Id="rId5753" Target="embeddings/oleObject3248.bin" Type="http://schemas.openxmlformats.org/officeDocument/2006/relationships/oleObject"/><Relationship Id="rId5754" Target="media/image2487.wmf" Type="http://schemas.openxmlformats.org/officeDocument/2006/relationships/image"/><Relationship Id="rId5755" Target="embeddings/oleObject3249.bin" Type="http://schemas.openxmlformats.org/officeDocument/2006/relationships/oleObject"/><Relationship Id="rId5756" Target="media/image2488.wmf" Type="http://schemas.openxmlformats.org/officeDocument/2006/relationships/image"/><Relationship Id="rId5757" Target="embeddings/oleObject3250.bin" Type="http://schemas.openxmlformats.org/officeDocument/2006/relationships/oleObject"/><Relationship Id="rId5758" Target="media/image2489.png" Type="http://schemas.openxmlformats.org/officeDocument/2006/relationships/image"/><Relationship Id="rId5759" Target="media/image2490.wmf" Type="http://schemas.openxmlformats.org/officeDocument/2006/relationships/image"/><Relationship Id="rId576" Target="embeddings/oleObject362.bin" Type="http://schemas.openxmlformats.org/officeDocument/2006/relationships/oleObject"/><Relationship Id="rId5760" Target="embeddings/oleObject3251.bin" Type="http://schemas.openxmlformats.org/officeDocument/2006/relationships/oleObject"/><Relationship Id="rId5761" Target="media/image2491.wmf" Type="http://schemas.openxmlformats.org/officeDocument/2006/relationships/image"/><Relationship Id="rId5762" Target="embeddings/oleObject3252.bin" Type="http://schemas.openxmlformats.org/officeDocument/2006/relationships/oleObject"/><Relationship Id="rId5763" Target="media/image2492.wmf" Type="http://schemas.openxmlformats.org/officeDocument/2006/relationships/image"/><Relationship Id="rId5764" Target="embeddings/oleObject3253.bin" Type="http://schemas.openxmlformats.org/officeDocument/2006/relationships/oleObject"/><Relationship Id="rId5765" Target="media/image2493.wmf" Type="http://schemas.openxmlformats.org/officeDocument/2006/relationships/image"/><Relationship Id="rId5766" Target="embeddings/oleObject3254.bin" Type="http://schemas.openxmlformats.org/officeDocument/2006/relationships/oleObject"/><Relationship Id="rId5767" Target="embeddings/oleObject3255.bin" Type="http://schemas.openxmlformats.org/officeDocument/2006/relationships/oleObject"/><Relationship Id="rId5768" Target="embeddings/oleObject3256.bin" Type="http://schemas.openxmlformats.org/officeDocument/2006/relationships/oleObject"/><Relationship Id="rId5769" Target="embeddings/oleObject3257.bin" Type="http://schemas.openxmlformats.org/officeDocument/2006/relationships/oleObject"/><Relationship Id="rId577" Target="embeddings/oleObject363.bin" Type="http://schemas.openxmlformats.org/officeDocument/2006/relationships/oleObject"/><Relationship Id="rId5770" Target="media/image2494.png" Type="http://schemas.openxmlformats.org/officeDocument/2006/relationships/image"/><Relationship Id="rId5771" Target="media/image2495.wmf" Type="http://schemas.openxmlformats.org/officeDocument/2006/relationships/image"/><Relationship Id="rId5772" Target="embeddings/oleObject3258.bin" Type="http://schemas.openxmlformats.org/officeDocument/2006/relationships/oleObject"/><Relationship Id="rId5773" Target="media/image2496.wmf" Type="http://schemas.openxmlformats.org/officeDocument/2006/relationships/image"/><Relationship Id="rId5774" Target="embeddings/oleObject3259.bin" Type="http://schemas.openxmlformats.org/officeDocument/2006/relationships/oleObject"/><Relationship Id="rId5775" Target="media/image2497.wmf" Type="http://schemas.openxmlformats.org/officeDocument/2006/relationships/image"/><Relationship Id="rId5776" Target="embeddings/oleObject3260.bin" Type="http://schemas.openxmlformats.org/officeDocument/2006/relationships/oleObject"/><Relationship Id="rId5777" Target="media/image2498.wmf" Type="http://schemas.openxmlformats.org/officeDocument/2006/relationships/image"/><Relationship Id="rId5778" Target="embeddings/oleObject3261.bin" Type="http://schemas.openxmlformats.org/officeDocument/2006/relationships/oleObject"/><Relationship Id="rId5779" Target="media/image2499.wmf" Type="http://schemas.openxmlformats.org/officeDocument/2006/relationships/image"/><Relationship Id="rId578" Target="embeddings/oleObject364.bin" Type="http://schemas.openxmlformats.org/officeDocument/2006/relationships/oleObject"/><Relationship Id="rId5780" Target="embeddings/oleObject3262.bin" Type="http://schemas.openxmlformats.org/officeDocument/2006/relationships/oleObject"/><Relationship Id="rId5781" Target="media/image2500.wmf" Type="http://schemas.openxmlformats.org/officeDocument/2006/relationships/image"/><Relationship Id="rId5782" Target="embeddings/oleObject3263.bin" Type="http://schemas.openxmlformats.org/officeDocument/2006/relationships/oleObject"/><Relationship Id="rId5783" Target="media/image2501.wmf" Type="http://schemas.openxmlformats.org/officeDocument/2006/relationships/image"/><Relationship Id="rId5784" Target="embeddings/oleObject3264.bin" Type="http://schemas.openxmlformats.org/officeDocument/2006/relationships/oleObject"/><Relationship Id="rId5785" Target="media/image2502.wmf" Type="http://schemas.openxmlformats.org/officeDocument/2006/relationships/image"/><Relationship Id="rId5786" Target="embeddings/oleObject3265.bin" Type="http://schemas.openxmlformats.org/officeDocument/2006/relationships/oleObject"/><Relationship Id="rId5787" Target="media/image2503.wmf" Type="http://schemas.openxmlformats.org/officeDocument/2006/relationships/image"/><Relationship Id="rId5788" Target="embeddings/oleObject3266.bin" Type="http://schemas.openxmlformats.org/officeDocument/2006/relationships/oleObject"/><Relationship Id="rId5789" Target="media/image2504.wmf" Type="http://schemas.openxmlformats.org/officeDocument/2006/relationships/image"/><Relationship Id="rId579" Target="embeddings/oleObject365.bin" Type="http://schemas.openxmlformats.org/officeDocument/2006/relationships/oleObject"/><Relationship Id="rId5790" Target="embeddings/oleObject3267.bin" Type="http://schemas.openxmlformats.org/officeDocument/2006/relationships/oleObject"/><Relationship Id="rId5791" Target="media/image2505.wmf" Type="http://schemas.openxmlformats.org/officeDocument/2006/relationships/image"/><Relationship Id="rId5792" Target="embeddings/oleObject3268.bin" Type="http://schemas.openxmlformats.org/officeDocument/2006/relationships/oleObject"/><Relationship Id="rId5793" Target="media/image2506.wmf" Type="http://schemas.openxmlformats.org/officeDocument/2006/relationships/image"/><Relationship Id="rId5794" Target="embeddings/oleObject3269.bin" Type="http://schemas.openxmlformats.org/officeDocument/2006/relationships/oleObject"/><Relationship Id="rId5795" Target="media/image2507.wmf" Type="http://schemas.openxmlformats.org/officeDocument/2006/relationships/image"/><Relationship Id="rId5796" Target="embeddings/oleObject3270.bin" Type="http://schemas.openxmlformats.org/officeDocument/2006/relationships/oleObject"/><Relationship Id="rId5797" Target="embeddings/oleObject3271.bin" Type="http://schemas.openxmlformats.org/officeDocument/2006/relationships/oleObject"/><Relationship Id="rId5798" Target="media/image2508.wmf" Type="http://schemas.openxmlformats.org/officeDocument/2006/relationships/image"/><Relationship Id="rId5799" Target="embeddings/oleObject3272.bin" Type="http://schemas.openxmlformats.org/officeDocument/2006/relationships/oleObject"/><Relationship Id="rId58" Target="embeddings/oleObject25.bin" Type="http://schemas.openxmlformats.org/officeDocument/2006/relationships/oleObject"/><Relationship Id="rId580" Target="embeddings/oleObject366.bin" Type="http://schemas.openxmlformats.org/officeDocument/2006/relationships/oleObject"/><Relationship Id="rId5800" Target="media/image2509.wmf" Type="http://schemas.openxmlformats.org/officeDocument/2006/relationships/image"/><Relationship Id="rId5801" Target="embeddings/oleObject3273.bin" Type="http://schemas.openxmlformats.org/officeDocument/2006/relationships/oleObject"/><Relationship Id="rId5802" Target="media/image2510.wmf" Type="http://schemas.openxmlformats.org/officeDocument/2006/relationships/image"/><Relationship Id="rId5803" Target="embeddings/oleObject3274.bin" Type="http://schemas.openxmlformats.org/officeDocument/2006/relationships/oleObject"/><Relationship Id="rId5804" Target="media/image2511.wmf" Type="http://schemas.openxmlformats.org/officeDocument/2006/relationships/image"/><Relationship Id="rId5805" Target="embeddings/oleObject3275.bin" Type="http://schemas.openxmlformats.org/officeDocument/2006/relationships/oleObject"/><Relationship Id="rId5806" Target="media/image2512.wmf" Type="http://schemas.openxmlformats.org/officeDocument/2006/relationships/image"/><Relationship Id="rId5807" Target="embeddings/oleObject3276.bin" Type="http://schemas.openxmlformats.org/officeDocument/2006/relationships/oleObject"/><Relationship Id="rId5808" Target="media/image2513.wmf" Type="http://schemas.openxmlformats.org/officeDocument/2006/relationships/image"/><Relationship Id="rId5809" Target="embeddings/oleObject3277.bin" Type="http://schemas.openxmlformats.org/officeDocument/2006/relationships/oleObject"/><Relationship Id="rId581" Target="media/image208.wmf" Type="http://schemas.openxmlformats.org/officeDocument/2006/relationships/image"/><Relationship Id="rId5810" Target="media/image2514.wmf" Type="http://schemas.openxmlformats.org/officeDocument/2006/relationships/image"/><Relationship Id="rId5811" Target="embeddings/oleObject3278.bin" Type="http://schemas.openxmlformats.org/officeDocument/2006/relationships/oleObject"/><Relationship Id="rId5812" Target="media/image2515.wmf" Type="http://schemas.openxmlformats.org/officeDocument/2006/relationships/image"/><Relationship Id="rId5813" Target="embeddings/oleObject3279.bin" Type="http://schemas.openxmlformats.org/officeDocument/2006/relationships/oleObject"/><Relationship Id="rId5814" Target="media/image2516.jpeg" Type="http://schemas.openxmlformats.org/officeDocument/2006/relationships/image"/><Relationship Id="rId5815" Target="media/image2517.wmf" Type="http://schemas.openxmlformats.org/officeDocument/2006/relationships/image"/><Relationship Id="rId5816" Target="embeddings/oleObject3280.bin" Type="http://schemas.openxmlformats.org/officeDocument/2006/relationships/oleObject"/><Relationship Id="rId5817" Target="media/image2518.wmf" Type="http://schemas.openxmlformats.org/officeDocument/2006/relationships/image"/><Relationship Id="rId5818" Target="embeddings/oleObject3281.bin" Type="http://schemas.openxmlformats.org/officeDocument/2006/relationships/oleObject"/><Relationship Id="rId5819" Target="media/image2519.wmf" Type="http://schemas.openxmlformats.org/officeDocument/2006/relationships/image"/><Relationship Id="rId582" Target="embeddings/oleObject367.bin" Type="http://schemas.openxmlformats.org/officeDocument/2006/relationships/oleObject"/><Relationship Id="rId5820" Target="embeddings/oleObject3282.bin" Type="http://schemas.openxmlformats.org/officeDocument/2006/relationships/oleObject"/><Relationship Id="rId5821" Target="media/image2520.gif" Type="http://schemas.openxmlformats.org/officeDocument/2006/relationships/image"/><Relationship Id="rId5822" Target="media/image2521.wmf" Type="http://schemas.openxmlformats.org/officeDocument/2006/relationships/image"/><Relationship Id="rId5823" Target="embeddings/oleObject3283.bin" Type="http://schemas.openxmlformats.org/officeDocument/2006/relationships/oleObject"/><Relationship Id="rId5824" Target="embeddings/oleObject3284.bin" Type="http://schemas.openxmlformats.org/officeDocument/2006/relationships/oleObject"/><Relationship Id="rId5825" Target="embeddings/oleObject3285.bin" Type="http://schemas.openxmlformats.org/officeDocument/2006/relationships/oleObject"/><Relationship Id="rId5826" Target="media/image2522.wmf" Type="http://schemas.openxmlformats.org/officeDocument/2006/relationships/image"/><Relationship Id="rId5827" Target="embeddings/oleObject3286.bin" Type="http://schemas.openxmlformats.org/officeDocument/2006/relationships/oleObject"/><Relationship Id="rId5828" Target="media/image2523.wmf" Type="http://schemas.openxmlformats.org/officeDocument/2006/relationships/image"/><Relationship Id="rId5829" Target="embeddings/oleObject3287.bin" Type="http://schemas.openxmlformats.org/officeDocument/2006/relationships/oleObject"/><Relationship Id="rId583" Target="media/image209.wmf" Type="http://schemas.openxmlformats.org/officeDocument/2006/relationships/image"/><Relationship Id="rId5830" Target="media/image2524.wmf" Type="http://schemas.openxmlformats.org/officeDocument/2006/relationships/image"/><Relationship Id="rId5831" Target="embeddings/oleObject3288.bin" Type="http://schemas.openxmlformats.org/officeDocument/2006/relationships/oleObject"/><Relationship Id="rId5832" Target="media/image2525.wmf" Type="http://schemas.openxmlformats.org/officeDocument/2006/relationships/image"/><Relationship Id="rId5833" Target="embeddings/oleObject3289.bin" Type="http://schemas.openxmlformats.org/officeDocument/2006/relationships/oleObject"/><Relationship Id="rId5834" Target="media/image2526.wmf" Type="http://schemas.openxmlformats.org/officeDocument/2006/relationships/image"/><Relationship Id="rId5835" Target="embeddings/oleObject3290.bin" Type="http://schemas.openxmlformats.org/officeDocument/2006/relationships/oleObject"/><Relationship Id="rId5836" Target="media/image2527.wmf" Type="http://schemas.openxmlformats.org/officeDocument/2006/relationships/image"/><Relationship Id="rId5837" Target="embeddings/oleObject3291.bin" Type="http://schemas.openxmlformats.org/officeDocument/2006/relationships/oleObject"/><Relationship Id="rId5838" Target="media/image2528.png" Type="http://schemas.openxmlformats.org/officeDocument/2006/relationships/image"/><Relationship Id="rId5839" Target="media/image2529.wmf" Type="http://schemas.openxmlformats.org/officeDocument/2006/relationships/image"/><Relationship Id="rId584" Target="embeddings/oleObject368.bin" Type="http://schemas.openxmlformats.org/officeDocument/2006/relationships/oleObject"/><Relationship Id="rId5840" Target="embeddings/oleObject3292.bin" Type="http://schemas.openxmlformats.org/officeDocument/2006/relationships/oleObject"/><Relationship Id="rId5841" Target="media/image2530.wmf" Type="http://schemas.openxmlformats.org/officeDocument/2006/relationships/image"/><Relationship Id="rId5842" Target="embeddings/oleObject3293.bin" Type="http://schemas.openxmlformats.org/officeDocument/2006/relationships/oleObject"/><Relationship Id="rId5843" Target="embeddings/oleObject3294.bin" Type="http://schemas.openxmlformats.org/officeDocument/2006/relationships/oleObject"/><Relationship Id="rId5844" Target="media/image2531.wmf" Type="http://schemas.openxmlformats.org/officeDocument/2006/relationships/image"/><Relationship Id="rId5845" Target="embeddings/oleObject3295.bin" Type="http://schemas.openxmlformats.org/officeDocument/2006/relationships/oleObject"/><Relationship Id="rId5846" Target="embeddings/oleObject3296.bin" Type="http://schemas.openxmlformats.org/officeDocument/2006/relationships/oleObject"/><Relationship Id="rId5847" Target="media/image2532.wmf" Type="http://schemas.openxmlformats.org/officeDocument/2006/relationships/image"/><Relationship Id="rId5848" Target="embeddings/oleObject3297.bin" Type="http://schemas.openxmlformats.org/officeDocument/2006/relationships/oleObject"/><Relationship Id="rId5849" Target="media/image2533.wmf" Type="http://schemas.openxmlformats.org/officeDocument/2006/relationships/image"/><Relationship Id="rId585" Target="media/image210.wmf" Type="http://schemas.openxmlformats.org/officeDocument/2006/relationships/image"/><Relationship Id="rId5850" Target="embeddings/oleObject3298.bin" Type="http://schemas.openxmlformats.org/officeDocument/2006/relationships/oleObject"/><Relationship Id="rId5851" Target="media/image2534.wmf" Type="http://schemas.openxmlformats.org/officeDocument/2006/relationships/image"/><Relationship Id="rId5852" Target="embeddings/oleObject3299.bin" Type="http://schemas.openxmlformats.org/officeDocument/2006/relationships/oleObject"/><Relationship Id="rId5853" Target="media/image2535.wmf" Type="http://schemas.openxmlformats.org/officeDocument/2006/relationships/image"/><Relationship Id="rId5854" Target="embeddings/oleObject3300.bin" Type="http://schemas.openxmlformats.org/officeDocument/2006/relationships/oleObject"/><Relationship Id="rId5855" Target="media/image2536.wmf" Type="http://schemas.openxmlformats.org/officeDocument/2006/relationships/image"/><Relationship Id="rId5856" Target="embeddings/oleObject3301.bin" Type="http://schemas.openxmlformats.org/officeDocument/2006/relationships/oleObject"/><Relationship Id="rId5857" Target="media/image2537.wmf" Type="http://schemas.openxmlformats.org/officeDocument/2006/relationships/image"/><Relationship Id="rId5858" Target="embeddings/oleObject3302.bin" Type="http://schemas.openxmlformats.org/officeDocument/2006/relationships/oleObject"/><Relationship Id="rId5859" Target="media/image2538.wmf" Type="http://schemas.openxmlformats.org/officeDocument/2006/relationships/image"/><Relationship Id="rId586" Target="embeddings/oleObject369.bin" Type="http://schemas.openxmlformats.org/officeDocument/2006/relationships/oleObject"/><Relationship Id="rId5860" Target="embeddings/oleObject3303.bin" Type="http://schemas.openxmlformats.org/officeDocument/2006/relationships/oleObject"/><Relationship Id="rId5861" Target="media/image2539.wmf" Type="http://schemas.openxmlformats.org/officeDocument/2006/relationships/image"/><Relationship Id="rId5862" Target="embeddings/oleObject3304.bin" Type="http://schemas.openxmlformats.org/officeDocument/2006/relationships/oleObject"/><Relationship Id="rId5863" Target="media/image2540.wmf" Type="http://schemas.openxmlformats.org/officeDocument/2006/relationships/image"/><Relationship Id="rId5864" Target="embeddings/oleObject3305.bin" Type="http://schemas.openxmlformats.org/officeDocument/2006/relationships/oleObject"/><Relationship Id="rId5865" Target="media/image2541.wmf" Type="http://schemas.openxmlformats.org/officeDocument/2006/relationships/image"/><Relationship Id="rId5866" Target="embeddings/oleObject3306.bin" Type="http://schemas.openxmlformats.org/officeDocument/2006/relationships/oleObject"/><Relationship Id="rId5867" Target="media/image2542.png" Type="http://schemas.openxmlformats.org/officeDocument/2006/relationships/image"/><Relationship Id="rId5868" Target="media/image2543.wmf" Type="http://schemas.openxmlformats.org/officeDocument/2006/relationships/image"/><Relationship Id="rId5869" Target="embeddings/oleObject3307.bin" Type="http://schemas.openxmlformats.org/officeDocument/2006/relationships/oleObject"/><Relationship Id="rId587" Target="embeddings/oleObject370.bin" Type="http://schemas.openxmlformats.org/officeDocument/2006/relationships/oleObject"/><Relationship Id="rId5870" Target="media/image2544.wmf" Type="http://schemas.openxmlformats.org/officeDocument/2006/relationships/image"/><Relationship Id="rId5871" Target="embeddings/oleObject3308.bin" Type="http://schemas.openxmlformats.org/officeDocument/2006/relationships/oleObject"/><Relationship Id="rId5872" Target="media/image2545.wmf" Type="http://schemas.openxmlformats.org/officeDocument/2006/relationships/image"/><Relationship Id="rId5873" Target="embeddings/oleObject3309.bin" Type="http://schemas.openxmlformats.org/officeDocument/2006/relationships/oleObject"/><Relationship Id="rId5874" Target="embeddings/oleObject3310.bin" Type="http://schemas.openxmlformats.org/officeDocument/2006/relationships/oleObject"/><Relationship Id="rId5875" Target="embeddings/oleObject3311.bin" Type="http://schemas.openxmlformats.org/officeDocument/2006/relationships/oleObject"/><Relationship Id="rId5876" Target="embeddings/oleObject3312.bin" Type="http://schemas.openxmlformats.org/officeDocument/2006/relationships/oleObject"/><Relationship Id="rId5877" Target="embeddings/oleObject3313.bin" Type="http://schemas.openxmlformats.org/officeDocument/2006/relationships/oleObject"/><Relationship Id="rId5878" Target="media/image2546.wmf" Type="http://schemas.openxmlformats.org/officeDocument/2006/relationships/image"/><Relationship Id="rId5879" Target="embeddings/oleObject3314.bin" Type="http://schemas.openxmlformats.org/officeDocument/2006/relationships/oleObject"/><Relationship Id="rId588" Target="media/image211.wmf" Type="http://schemas.openxmlformats.org/officeDocument/2006/relationships/image"/><Relationship Id="rId5880" Target="media/image2547.wmf" Type="http://schemas.openxmlformats.org/officeDocument/2006/relationships/image"/><Relationship Id="rId5881" Target="embeddings/oleObject3315.bin" Type="http://schemas.openxmlformats.org/officeDocument/2006/relationships/oleObject"/><Relationship Id="rId5882" Target="media/image2548.wmf" Type="http://schemas.openxmlformats.org/officeDocument/2006/relationships/image"/><Relationship Id="rId5883" Target="embeddings/oleObject3316.bin" Type="http://schemas.openxmlformats.org/officeDocument/2006/relationships/oleObject"/><Relationship Id="rId5884" Target="media/image2549.wmf" Type="http://schemas.openxmlformats.org/officeDocument/2006/relationships/image"/><Relationship Id="rId5885" Target="embeddings/oleObject3317.bin" Type="http://schemas.openxmlformats.org/officeDocument/2006/relationships/oleObject"/><Relationship Id="rId5886" Target="media/image2550.wmf" Type="http://schemas.openxmlformats.org/officeDocument/2006/relationships/image"/><Relationship Id="rId5887" Target="embeddings/oleObject3318.bin" Type="http://schemas.openxmlformats.org/officeDocument/2006/relationships/oleObject"/><Relationship Id="rId5888" Target="media/image2551.wmf" Type="http://schemas.openxmlformats.org/officeDocument/2006/relationships/image"/><Relationship Id="rId5889" Target="embeddings/oleObject3319.bin" Type="http://schemas.openxmlformats.org/officeDocument/2006/relationships/oleObject"/><Relationship Id="rId589" Target="embeddings/oleObject371.bin" Type="http://schemas.openxmlformats.org/officeDocument/2006/relationships/oleObject"/><Relationship Id="rId5890" Target="embeddings/oleObject3320.bin" Type="http://schemas.openxmlformats.org/officeDocument/2006/relationships/oleObject"/><Relationship Id="rId5891" Target="embeddings/oleObject3321.bin" Type="http://schemas.openxmlformats.org/officeDocument/2006/relationships/oleObject"/><Relationship Id="rId5892" Target="embeddings/oleObject3322.bin" Type="http://schemas.openxmlformats.org/officeDocument/2006/relationships/oleObject"/><Relationship Id="rId5893" Target="embeddings/oleObject3323.bin" Type="http://schemas.openxmlformats.org/officeDocument/2006/relationships/oleObject"/><Relationship Id="rId5894" Target="embeddings/oleObject3324.bin" Type="http://schemas.openxmlformats.org/officeDocument/2006/relationships/oleObject"/><Relationship Id="rId5895" Target="media/image2552.wmf" Type="http://schemas.openxmlformats.org/officeDocument/2006/relationships/image"/><Relationship Id="rId5896" Target="embeddings/oleObject3325.bin" Type="http://schemas.openxmlformats.org/officeDocument/2006/relationships/oleObject"/><Relationship Id="rId5897" Target="media/image2553.wmf" Type="http://schemas.openxmlformats.org/officeDocument/2006/relationships/image"/><Relationship Id="rId5898" Target="embeddings/oleObject3326.bin" Type="http://schemas.openxmlformats.org/officeDocument/2006/relationships/oleObject"/><Relationship Id="rId5899" Target="media/image2554.wmf" Type="http://schemas.openxmlformats.org/officeDocument/2006/relationships/image"/><Relationship Id="rId59" Target="media/image27.wmf" Type="http://schemas.openxmlformats.org/officeDocument/2006/relationships/image"/><Relationship Id="rId590" Target="media/image212.wmf" Type="http://schemas.openxmlformats.org/officeDocument/2006/relationships/image"/><Relationship Id="rId5900" Target="embeddings/oleObject3327.bin" Type="http://schemas.openxmlformats.org/officeDocument/2006/relationships/oleObject"/><Relationship Id="rId5901" Target="embeddings/oleObject3328.bin" Type="http://schemas.openxmlformats.org/officeDocument/2006/relationships/oleObject"/><Relationship Id="rId5902" Target="embeddings/oleObject3329.bin" Type="http://schemas.openxmlformats.org/officeDocument/2006/relationships/oleObject"/><Relationship Id="rId5903" Target="embeddings/oleObject3330.bin" Type="http://schemas.openxmlformats.org/officeDocument/2006/relationships/oleObject"/><Relationship Id="rId5904" Target="embeddings/oleObject3331.bin" Type="http://schemas.openxmlformats.org/officeDocument/2006/relationships/oleObject"/><Relationship Id="rId5905" Target="embeddings/oleObject3332.bin" Type="http://schemas.openxmlformats.org/officeDocument/2006/relationships/oleObject"/><Relationship Id="rId5906" Target="embeddings/oleObject3333.bin" Type="http://schemas.openxmlformats.org/officeDocument/2006/relationships/oleObject"/><Relationship Id="rId5907" Target="embeddings/oleObject3334.bin" Type="http://schemas.openxmlformats.org/officeDocument/2006/relationships/oleObject"/><Relationship Id="rId5908" Target="embeddings/oleObject3335.bin" Type="http://schemas.openxmlformats.org/officeDocument/2006/relationships/oleObject"/><Relationship Id="rId5909" Target="embeddings/oleObject3336.bin" Type="http://schemas.openxmlformats.org/officeDocument/2006/relationships/oleObject"/><Relationship Id="rId591" Target="embeddings/oleObject372.bin" Type="http://schemas.openxmlformats.org/officeDocument/2006/relationships/oleObject"/><Relationship Id="rId5910" Target="embeddings/oleObject3337.bin" Type="http://schemas.openxmlformats.org/officeDocument/2006/relationships/oleObject"/><Relationship Id="rId5911" Target="embeddings/oleObject3338.bin" Type="http://schemas.openxmlformats.org/officeDocument/2006/relationships/oleObject"/><Relationship Id="rId5912" Target="embeddings/oleObject3339.bin" Type="http://schemas.openxmlformats.org/officeDocument/2006/relationships/oleObject"/><Relationship Id="rId5913" Target="embeddings/oleObject3340.bin" Type="http://schemas.openxmlformats.org/officeDocument/2006/relationships/oleObject"/><Relationship Id="rId5914" Target="embeddings/oleObject3341.bin" Type="http://schemas.openxmlformats.org/officeDocument/2006/relationships/oleObject"/><Relationship Id="rId5915" Target="embeddings/oleObject3342.bin" Type="http://schemas.openxmlformats.org/officeDocument/2006/relationships/oleObject"/><Relationship Id="rId5916" Target="embeddings/oleObject3343.bin" Type="http://schemas.openxmlformats.org/officeDocument/2006/relationships/oleObject"/><Relationship Id="rId5917" Target="embeddings/oleObject3344.bin" Type="http://schemas.openxmlformats.org/officeDocument/2006/relationships/oleObject"/><Relationship Id="rId5918" Target="embeddings/oleObject3345.bin" Type="http://schemas.openxmlformats.org/officeDocument/2006/relationships/oleObject"/><Relationship Id="rId5919" Target="embeddings/oleObject3346.bin" Type="http://schemas.openxmlformats.org/officeDocument/2006/relationships/oleObject"/><Relationship Id="rId592" Target="media/image213.wmf" Type="http://schemas.openxmlformats.org/officeDocument/2006/relationships/image"/><Relationship Id="rId5920" Target="embeddings/oleObject3347.bin" Type="http://schemas.openxmlformats.org/officeDocument/2006/relationships/oleObject"/><Relationship Id="rId5921" Target="embeddings/oleObject3348.bin" Type="http://schemas.openxmlformats.org/officeDocument/2006/relationships/oleObject"/><Relationship Id="rId5922" Target="embeddings/oleObject3349.bin" Type="http://schemas.openxmlformats.org/officeDocument/2006/relationships/oleObject"/><Relationship Id="rId5923" Target="embeddings/oleObject3350.bin" Type="http://schemas.openxmlformats.org/officeDocument/2006/relationships/oleObject"/><Relationship Id="rId5924" Target="embeddings/oleObject3351.bin" Type="http://schemas.openxmlformats.org/officeDocument/2006/relationships/oleObject"/><Relationship Id="rId5925" Target="embeddings/oleObject3352.bin" Type="http://schemas.openxmlformats.org/officeDocument/2006/relationships/oleObject"/><Relationship Id="rId5926" Target="embeddings/oleObject3353.bin" Type="http://schemas.openxmlformats.org/officeDocument/2006/relationships/oleObject"/><Relationship Id="rId5927" Target="embeddings/oleObject3354.bin" Type="http://schemas.openxmlformats.org/officeDocument/2006/relationships/oleObject"/><Relationship Id="rId5928" Target="embeddings/oleObject3355.bin" Type="http://schemas.openxmlformats.org/officeDocument/2006/relationships/oleObject"/><Relationship Id="rId5929" Target="embeddings/oleObject3356.bin" Type="http://schemas.openxmlformats.org/officeDocument/2006/relationships/oleObject"/><Relationship Id="rId593" Target="embeddings/oleObject373.bin" Type="http://schemas.openxmlformats.org/officeDocument/2006/relationships/oleObject"/><Relationship Id="rId5930" Target="embeddings/oleObject3357.bin" Type="http://schemas.openxmlformats.org/officeDocument/2006/relationships/oleObject"/><Relationship Id="rId5931" Target="embeddings/oleObject3358.bin" Type="http://schemas.openxmlformats.org/officeDocument/2006/relationships/oleObject"/><Relationship Id="rId5932" Target="embeddings/oleObject3359.bin" Type="http://schemas.openxmlformats.org/officeDocument/2006/relationships/oleObject"/><Relationship Id="rId5933" Target="embeddings/oleObject3360.bin" Type="http://schemas.openxmlformats.org/officeDocument/2006/relationships/oleObject"/><Relationship Id="rId5934" Target="embeddings/oleObject3361.bin" Type="http://schemas.openxmlformats.org/officeDocument/2006/relationships/oleObject"/><Relationship Id="rId5935" Target="embeddings/oleObject3362.bin" Type="http://schemas.openxmlformats.org/officeDocument/2006/relationships/oleObject"/><Relationship Id="rId5936" Target="embeddings/oleObject3363.bin" Type="http://schemas.openxmlformats.org/officeDocument/2006/relationships/oleObject"/><Relationship Id="rId5937" Target="embeddings/oleObject3364.bin" Type="http://schemas.openxmlformats.org/officeDocument/2006/relationships/oleObject"/><Relationship Id="rId5938" Target="embeddings/oleObject3365.bin" Type="http://schemas.openxmlformats.org/officeDocument/2006/relationships/oleObject"/><Relationship Id="rId5939" Target="embeddings/oleObject3366.bin" Type="http://schemas.openxmlformats.org/officeDocument/2006/relationships/oleObject"/><Relationship Id="rId594" Target="media/image214.wmf" Type="http://schemas.openxmlformats.org/officeDocument/2006/relationships/image"/><Relationship Id="rId5940" Target="embeddings/oleObject3367.bin" Type="http://schemas.openxmlformats.org/officeDocument/2006/relationships/oleObject"/><Relationship Id="rId5941" Target="embeddings/oleObject3368.bin" Type="http://schemas.openxmlformats.org/officeDocument/2006/relationships/oleObject"/><Relationship Id="rId5942" Target="embeddings/oleObject3369.bin" Type="http://schemas.openxmlformats.org/officeDocument/2006/relationships/oleObject"/><Relationship Id="rId5943" Target="embeddings/oleObject3370.bin" Type="http://schemas.openxmlformats.org/officeDocument/2006/relationships/oleObject"/><Relationship Id="rId5944" Target="embeddings/oleObject3371.bin" Type="http://schemas.openxmlformats.org/officeDocument/2006/relationships/oleObject"/><Relationship Id="rId5945" Target="embeddings/oleObject3372.bin" Type="http://schemas.openxmlformats.org/officeDocument/2006/relationships/oleObject"/><Relationship Id="rId5946" Target="embeddings/oleObject3373.bin" Type="http://schemas.openxmlformats.org/officeDocument/2006/relationships/oleObject"/><Relationship Id="rId5947" Target="embeddings/oleObject3374.bin" Type="http://schemas.openxmlformats.org/officeDocument/2006/relationships/oleObject"/><Relationship Id="rId5948" Target="embeddings/oleObject3375.bin" Type="http://schemas.openxmlformats.org/officeDocument/2006/relationships/oleObject"/><Relationship Id="rId5949" Target="embeddings/oleObject3376.bin" Type="http://schemas.openxmlformats.org/officeDocument/2006/relationships/oleObject"/><Relationship Id="rId595" Target="embeddings/oleObject374.bin" Type="http://schemas.openxmlformats.org/officeDocument/2006/relationships/oleObject"/><Relationship Id="rId5950" Target="embeddings/oleObject3377.bin" Type="http://schemas.openxmlformats.org/officeDocument/2006/relationships/oleObject"/><Relationship Id="rId5951" Target="embeddings/oleObject3378.bin" Type="http://schemas.openxmlformats.org/officeDocument/2006/relationships/oleObject"/><Relationship Id="rId5952" Target="media/image2555.wmf" Type="http://schemas.openxmlformats.org/officeDocument/2006/relationships/image"/><Relationship Id="rId5953" Target="embeddings/oleObject3379.bin" Type="http://schemas.openxmlformats.org/officeDocument/2006/relationships/oleObject"/><Relationship Id="rId5954" Target="embeddings/oleObject3380.bin" Type="http://schemas.openxmlformats.org/officeDocument/2006/relationships/oleObject"/><Relationship Id="rId5955" Target="embeddings/oleObject3381.bin" Type="http://schemas.openxmlformats.org/officeDocument/2006/relationships/oleObject"/><Relationship Id="rId5956" Target="embeddings/oleObject3382.bin" Type="http://schemas.openxmlformats.org/officeDocument/2006/relationships/oleObject"/><Relationship Id="rId5957" Target="embeddings/oleObject3383.bin" Type="http://schemas.openxmlformats.org/officeDocument/2006/relationships/oleObject"/><Relationship Id="rId5958" Target="embeddings/oleObject3384.bin" Type="http://schemas.openxmlformats.org/officeDocument/2006/relationships/oleObject"/><Relationship Id="rId5959" Target="embeddings/oleObject3385.bin" Type="http://schemas.openxmlformats.org/officeDocument/2006/relationships/oleObject"/><Relationship Id="rId596" Target="media/image215.png" Type="http://schemas.openxmlformats.org/officeDocument/2006/relationships/image"/><Relationship Id="rId5960" Target="embeddings/oleObject3386.bin" Type="http://schemas.openxmlformats.org/officeDocument/2006/relationships/oleObject"/><Relationship Id="rId5961" Target="media/image2556.wmf" Type="http://schemas.openxmlformats.org/officeDocument/2006/relationships/image"/><Relationship Id="rId5962" Target="embeddings/oleObject3387.bin" Type="http://schemas.openxmlformats.org/officeDocument/2006/relationships/oleObject"/><Relationship Id="rId5963" Target="embeddings/oleObject3388.bin" Type="http://schemas.openxmlformats.org/officeDocument/2006/relationships/oleObject"/><Relationship Id="rId5964" Target="embeddings/oleObject3389.bin" Type="http://schemas.openxmlformats.org/officeDocument/2006/relationships/oleObject"/><Relationship Id="rId5965" Target="media/image2557.jpeg" Type="http://schemas.openxmlformats.org/officeDocument/2006/relationships/image"/><Relationship Id="rId5966" Target="embeddings/oleObject3390.bin" Type="http://schemas.openxmlformats.org/officeDocument/2006/relationships/oleObject"/><Relationship Id="rId5967" Target="embeddings/oleObject3391.bin" Type="http://schemas.openxmlformats.org/officeDocument/2006/relationships/oleObject"/><Relationship Id="rId5968" Target="embeddings/oleObject3392.bin" Type="http://schemas.openxmlformats.org/officeDocument/2006/relationships/oleObject"/><Relationship Id="rId5969" Target="embeddings/oleObject3393.bin" Type="http://schemas.openxmlformats.org/officeDocument/2006/relationships/oleObject"/><Relationship Id="rId597" Target="embeddings/oleObject375.bin" Type="http://schemas.openxmlformats.org/officeDocument/2006/relationships/oleObject"/><Relationship Id="rId5970" Target="embeddings/oleObject3394.bin" Type="http://schemas.openxmlformats.org/officeDocument/2006/relationships/oleObject"/><Relationship Id="rId5971" Target="embeddings/oleObject3395.bin" Type="http://schemas.openxmlformats.org/officeDocument/2006/relationships/oleObject"/><Relationship Id="rId5972" Target="media/image2558.wmf" Type="http://schemas.openxmlformats.org/officeDocument/2006/relationships/image"/><Relationship Id="rId5973" Target="embeddings/oleObject3396.bin" Type="http://schemas.openxmlformats.org/officeDocument/2006/relationships/oleObject"/><Relationship Id="rId5974" Target="media/image2559.wmf" Type="http://schemas.openxmlformats.org/officeDocument/2006/relationships/image"/><Relationship Id="rId5975" Target="embeddings/oleObject3397.bin" Type="http://schemas.openxmlformats.org/officeDocument/2006/relationships/oleObject"/><Relationship Id="rId5976" Target="media/image2560.wmf" Type="http://schemas.openxmlformats.org/officeDocument/2006/relationships/image"/><Relationship Id="rId5977" Target="embeddings/oleObject3398.bin" Type="http://schemas.openxmlformats.org/officeDocument/2006/relationships/oleObject"/><Relationship Id="rId5978" Target="media/image2561.wmf" Type="http://schemas.openxmlformats.org/officeDocument/2006/relationships/image"/><Relationship Id="rId5979" Target="embeddings/oleObject3399.bin" Type="http://schemas.openxmlformats.org/officeDocument/2006/relationships/oleObject"/><Relationship Id="rId598" Target="embeddings/oleObject376.bin" Type="http://schemas.openxmlformats.org/officeDocument/2006/relationships/oleObject"/><Relationship Id="rId5980" Target="media/image2562.wmf" Type="http://schemas.openxmlformats.org/officeDocument/2006/relationships/image"/><Relationship Id="rId5981" Target="embeddings/oleObject3400.bin" Type="http://schemas.openxmlformats.org/officeDocument/2006/relationships/oleObject"/><Relationship Id="rId5982" Target="embeddings/oleObject3401.bin" Type="http://schemas.openxmlformats.org/officeDocument/2006/relationships/oleObject"/><Relationship Id="rId5983" Target="embeddings/oleObject3402.bin" Type="http://schemas.openxmlformats.org/officeDocument/2006/relationships/oleObject"/><Relationship Id="rId5984" Target="embeddings/oleObject3403.bin" Type="http://schemas.openxmlformats.org/officeDocument/2006/relationships/oleObject"/><Relationship Id="rId5985" Target="embeddings/oleObject3404.bin" Type="http://schemas.openxmlformats.org/officeDocument/2006/relationships/oleObject"/><Relationship Id="rId5986" Target="embeddings/oleObject3405.bin" Type="http://schemas.openxmlformats.org/officeDocument/2006/relationships/oleObject"/><Relationship Id="rId5987" Target="media/image2563.wmf" Type="http://schemas.openxmlformats.org/officeDocument/2006/relationships/image"/><Relationship Id="rId5988" Target="embeddings/oleObject3406.bin" Type="http://schemas.openxmlformats.org/officeDocument/2006/relationships/oleObject"/><Relationship Id="rId5989" Target="embeddings/oleObject3407.bin" Type="http://schemas.openxmlformats.org/officeDocument/2006/relationships/oleObject"/><Relationship Id="rId599" Target="embeddings/oleObject377.bin" Type="http://schemas.openxmlformats.org/officeDocument/2006/relationships/oleObject"/><Relationship Id="rId5990" Target="embeddings/oleObject3408.bin" Type="http://schemas.openxmlformats.org/officeDocument/2006/relationships/oleObject"/><Relationship Id="rId5991" Target="embeddings/oleObject3409.bin" Type="http://schemas.openxmlformats.org/officeDocument/2006/relationships/oleObject"/><Relationship Id="rId5992" Target="embeddings/oleObject3410.bin" Type="http://schemas.openxmlformats.org/officeDocument/2006/relationships/oleObject"/><Relationship Id="rId5993" Target="media/image2564.wmf" Type="http://schemas.openxmlformats.org/officeDocument/2006/relationships/image"/><Relationship Id="rId5994" Target="embeddings/oleObject3411.bin" Type="http://schemas.openxmlformats.org/officeDocument/2006/relationships/oleObject"/><Relationship Id="rId5995" Target="media/image2565.wmf" Type="http://schemas.openxmlformats.org/officeDocument/2006/relationships/image"/><Relationship Id="rId5996" Target="embeddings/oleObject3412.bin" Type="http://schemas.openxmlformats.org/officeDocument/2006/relationships/oleObject"/><Relationship Id="rId5997" Target="media/image2566.wmf" Type="http://schemas.openxmlformats.org/officeDocument/2006/relationships/image"/><Relationship Id="rId5998" Target="embeddings/oleObject3413.bin" Type="http://schemas.openxmlformats.org/officeDocument/2006/relationships/oleObject"/><Relationship Id="rId5999" Target="media/image2567.wmf" Type="http://schemas.openxmlformats.org/officeDocument/2006/relationships/image"/><Relationship Id="rId6" Target="footnotes.xml" Type="http://schemas.openxmlformats.org/officeDocument/2006/relationships/footnotes"/><Relationship Id="rId60" Target="embeddings/oleObject26.bin" Type="http://schemas.openxmlformats.org/officeDocument/2006/relationships/oleObject"/><Relationship Id="rId600" Target="embeddings/oleObject378.bin" Type="http://schemas.openxmlformats.org/officeDocument/2006/relationships/oleObject"/><Relationship Id="rId6000" Target="embeddings/oleObject3414.bin" Type="http://schemas.openxmlformats.org/officeDocument/2006/relationships/oleObject"/><Relationship Id="rId6001" Target="media/image2568.wmf" Type="http://schemas.openxmlformats.org/officeDocument/2006/relationships/image"/><Relationship Id="rId6002" Target="embeddings/oleObject3415.bin" Type="http://schemas.openxmlformats.org/officeDocument/2006/relationships/oleObject"/><Relationship Id="rId6003" Target="media/image2569.wmf" Type="http://schemas.openxmlformats.org/officeDocument/2006/relationships/image"/><Relationship Id="rId6004" Target="embeddings/oleObject3416.bin" Type="http://schemas.openxmlformats.org/officeDocument/2006/relationships/oleObject"/><Relationship Id="rId6005" Target="media/image2570.wmf" Type="http://schemas.openxmlformats.org/officeDocument/2006/relationships/image"/><Relationship Id="rId6006" Target="embeddings/oleObject3417.bin" Type="http://schemas.openxmlformats.org/officeDocument/2006/relationships/oleObject"/><Relationship Id="rId6007" Target="media/image2571.wmf" Type="http://schemas.openxmlformats.org/officeDocument/2006/relationships/image"/><Relationship Id="rId6008" Target="embeddings/oleObject3418.bin" Type="http://schemas.openxmlformats.org/officeDocument/2006/relationships/oleObject"/><Relationship Id="rId6009" Target="media/image2572.wmf" Type="http://schemas.openxmlformats.org/officeDocument/2006/relationships/image"/><Relationship Id="rId601" Target="embeddings/oleObject379.bin" Type="http://schemas.openxmlformats.org/officeDocument/2006/relationships/oleObject"/><Relationship Id="rId6010" Target="embeddings/oleObject3419.bin" Type="http://schemas.openxmlformats.org/officeDocument/2006/relationships/oleObject"/><Relationship Id="rId6011" Target="media/image2573.wmf" Type="http://schemas.openxmlformats.org/officeDocument/2006/relationships/image"/><Relationship Id="rId6012" Target="embeddings/oleObject3420.bin" Type="http://schemas.openxmlformats.org/officeDocument/2006/relationships/oleObject"/><Relationship Id="rId6013" Target="media/image2574.wmf" Type="http://schemas.openxmlformats.org/officeDocument/2006/relationships/image"/><Relationship Id="rId6014" Target="embeddings/oleObject3421.bin" Type="http://schemas.openxmlformats.org/officeDocument/2006/relationships/oleObject"/><Relationship Id="rId6015" Target="media/image2575.wmf" Type="http://schemas.openxmlformats.org/officeDocument/2006/relationships/image"/><Relationship Id="rId6016" Target="embeddings/oleObject3422.bin" Type="http://schemas.openxmlformats.org/officeDocument/2006/relationships/oleObject"/><Relationship Id="rId6017" Target="media/image2576.wmf" Type="http://schemas.openxmlformats.org/officeDocument/2006/relationships/image"/><Relationship Id="rId6018" Target="embeddings/oleObject3423.bin" Type="http://schemas.openxmlformats.org/officeDocument/2006/relationships/oleObject"/><Relationship Id="rId6019" Target="media/image2577.wmf" Type="http://schemas.openxmlformats.org/officeDocument/2006/relationships/image"/><Relationship Id="rId602" Target="embeddings/oleObject380.bin" Type="http://schemas.openxmlformats.org/officeDocument/2006/relationships/oleObject"/><Relationship Id="rId6020" Target="embeddings/oleObject3424.bin" Type="http://schemas.openxmlformats.org/officeDocument/2006/relationships/oleObject"/><Relationship Id="rId6021" Target="media/image2578.wmf" Type="http://schemas.openxmlformats.org/officeDocument/2006/relationships/image"/><Relationship Id="rId6022" Target="embeddings/oleObject3425.bin" Type="http://schemas.openxmlformats.org/officeDocument/2006/relationships/oleObject"/><Relationship Id="rId6023" Target="media/image2579.wmf" Type="http://schemas.openxmlformats.org/officeDocument/2006/relationships/image"/><Relationship Id="rId6024" Target="embeddings/oleObject3426.bin" Type="http://schemas.openxmlformats.org/officeDocument/2006/relationships/oleObject"/><Relationship Id="rId6025" Target="media/image2580.wmf" Type="http://schemas.openxmlformats.org/officeDocument/2006/relationships/image"/><Relationship Id="rId6026" Target="embeddings/oleObject3427.bin" Type="http://schemas.openxmlformats.org/officeDocument/2006/relationships/oleObject"/><Relationship Id="rId6027" Target="media/image2581.wmf" Type="http://schemas.openxmlformats.org/officeDocument/2006/relationships/image"/><Relationship Id="rId6028" Target="embeddings/oleObject3428.bin" Type="http://schemas.openxmlformats.org/officeDocument/2006/relationships/oleObject"/><Relationship Id="rId6029" Target="media/image2582.wmf" Type="http://schemas.openxmlformats.org/officeDocument/2006/relationships/image"/><Relationship Id="rId603" Target="media/image216.wmf" Type="http://schemas.openxmlformats.org/officeDocument/2006/relationships/image"/><Relationship Id="rId6030" Target="embeddings/oleObject3429.bin" Type="http://schemas.openxmlformats.org/officeDocument/2006/relationships/oleObject"/><Relationship Id="rId6031" Target="embeddings/oleObject3430.bin" Type="http://schemas.openxmlformats.org/officeDocument/2006/relationships/oleObject"/><Relationship Id="rId6032" Target="embeddings/oleObject3431.bin" Type="http://schemas.openxmlformats.org/officeDocument/2006/relationships/oleObject"/><Relationship Id="rId6033" Target="embeddings/oleObject3432.bin" Type="http://schemas.openxmlformats.org/officeDocument/2006/relationships/oleObject"/><Relationship Id="rId6034" Target="embeddings/oleObject3433.bin" Type="http://schemas.openxmlformats.org/officeDocument/2006/relationships/oleObject"/><Relationship Id="rId6035" Target="embeddings/oleObject3434.bin" Type="http://schemas.openxmlformats.org/officeDocument/2006/relationships/oleObject"/><Relationship Id="rId6036" Target="embeddings/oleObject3435.bin" Type="http://schemas.openxmlformats.org/officeDocument/2006/relationships/oleObject"/><Relationship Id="rId6037" Target="media/image2583.wmf" Type="http://schemas.openxmlformats.org/officeDocument/2006/relationships/image"/><Relationship Id="rId6038" Target="embeddings/oleObject3436.bin" Type="http://schemas.openxmlformats.org/officeDocument/2006/relationships/oleObject"/><Relationship Id="rId6039" Target="media/image2584.wmf" Type="http://schemas.openxmlformats.org/officeDocument/2006/relationships/image"/><Relationship Id="rId604" Target="embeddings/oleObject381.bin" Type="http://schemas.openxmlformats.org/officeDocument/2006/relationships/oleObject"/><Relationship Id="rId6040" Target="embeddings/oleObject3437.bin" Type="http://schemas.openxmlformats.org/officeDocument/2006/relationships/oleObject"/><Relationship Id="rId6041" Target="media/image2585.wmf" Type="http://schemas.openxmlformats.org/officeDocument/2006/relationships/image"/><Relationship Id="rId6042" Target="embeddings/oleObject3438.bin" Type="http://schemas.openxmlformats.org/officeDocument/2006/relationships/oleObject"/><Relationship Id="rId6043" Target="media/image2586.wmf" Type="http://schemas.openxmlformats.org/officeDocument/2006/relationships/image"/><Relationship Id="rId6044" Target="embeddings/oleObject3439.bin" Type="http://schemas.openxmlformats.org/officeDocument/2006/relationships/oleObject"/><Relationship Id="rId6045" Target="media/image2587.wmf" Type="http://schemas.openxmlformats.org/officeDocument/2006/relationships/image"/><Relationship Id="rId6046" Target="embeddings/oleObject3440.bin" Type="http://schemas.openxmlformats.org/officeDocument/2006/relationships/oleObject"/><Relationship Id="rId6047" Target="media/image2588.wmf" Type="http://schemas.openxmlformats.org/officeDocument/2006/relationships/image"/><Relationship Id="rId6048" Target="embeddings/oleObject3441.bin" Type="http://schemas.openxmlformats.org/officeDocument/2006/relationships/oleObject"/><Relationship Id="rId6049" Target="media/image2589.wmf" Type="http://schemas.openxmlformats.org/officeDocument/2006/relationships/image"/><Relationship Id="rId605" Target="media/image217.wmf" Type="http://schemas.openxmlformats.org/officeDocument/2006/relationships/image"/><Relationship Id="rId6050" Target="embeddings/oleObject3442.bin" Type="http://schemas.openxmlformats.org/officeDocument/2006/relationships/oleObject"/><Relationship Id="rId6051" Target="media/image2590.wmf" Type="http://schemas.openxmlformats.org/officeDocument/2006/relationships/image"/><Relationship Id="rId6052" Target="embeddings/oleObject3443.bin" Type="http://schemas.openxmlformats.org/officeDocument/2006/relationships/oleObject"/><Relationship Id="rId6053" Target="media/image2591.wmf" Type="http://schemas.openxmlformats.org/officeDocument/2006/relationships/image"/><Relationship Id="rId6054" Target="embeddings/oleObject3444.bin" Type="http://schemas.openxmlformats.org/officeDocument/2006/relationships/oleObject"/><Relationship Id="rId6055" Target="media/image2592.wmf" Type="http://schemas.openxmlformats.org/officeDocument/2006/relationships/image"/><Relationship Id="rId6056" Target="embeddings/oleObject3445.bin" Type="http://schemas.openxmlformats.org/officeDocument/2006/relationships/oleObject"/><Relationship Id="rId6057" Target="media/image2593.wmf" Type="http://schemas.openxmlformats.org/officeDocument/2006/relationships/image"/><Relationship Id="rId6058" Target="embeddings/oleObject3446.bin" Type="http://schemas.openxmlformats.org/officeDocument/2006/relationships/oleObject"/><Relationship Id="rId6059" Target="media/image2594.wmf" Type="http://schemas.openxmlformats.org/officeDocument/2006/relationships/image"/><Relationship Id="rId606" Target="embeddings/oleObject382.bin" Type="http://schemas.openxmlformats.org/officeDocument/2006/relationships/oleObject"/><Relationship Id="rId6060" Target="embeddings/oleObject3447.bin" Type="http://schemas.openxmlformats.org/officeDocument/2006/relationships/oleObject"/><Relationship Id="rId6061" Target="media/image2595.wmf" Type="http://schemas.openxmlformats.org/officeDocument/2006/relationships/image"/><Relationship Id="rId6062" Target="embeddings/oleObject3448.bin" Type="http://schemas.openxmlformats.org/officeDocument/2006/relationships/oleObject"/><Relationship Id="rId6063" Target="media/image2596.wmf" Type="http://schemas.openxmlformats.org/officeDocument/2006/relationships/image"/><Relationship Id="rId6064" Target="embeddings/oleObject3449.bin" Type="http://schemas.openxmlformats.org/officeDocument/2006/relationships/oleObject"/><Relationship Id="rId6065" Target="media/image2597.wmf" Type="http://schemas.openxmlformats.org/officeDocument/2006/relationships/image"/><Relationship Id="rId6066" Target="embeddings/oleObject3450.bin" Type="http://schemas.openxmlformats.org/officeDocument/2006/relationships/oleObject"/><Relationship Id="rId6067" Target="media/image2598.wmf" Type="http://schemas.openxmlformats.org/officeDocument/2006/relationships/image"/><Relationship Id="rId6068" Target="embeddings/oleObject3451.bin" Type="http://schemas.openxmlformats.org/officeDocument/2006/relationships/oleObject"/><Relationship Id="rId6069" Target="media/image2599.wmf" Type="http://schemas.openxmlformats.org/officeDocument/2006/relationships/image"/><Relationship Id="rId607" Target="media/image218.wmf" Type="http://schemas.openxmlformats.org/officeDocument/2006/relationships/image"/><Relationship Id="rId6070" Target="embeddings/oleObject3452.bin" Type="http://schemas.openxmlformats.org/officeDocument/2006/relationships/oleObject"/><Relationship Id="rId6071" Target="media/image2600.wmf" Type="http://schemas.openxmlformats.org/officeDocument/2006/relationships/image"/><Relationship Id="rId6072" Target="embeddings/oleObject3453.bin" Type="http://schemas.openxmlformats.org/officeDocument/2006/relationships/oleObject"/><Relationship Id="rId6073" Target="media/image2601.png" Type="http://schemas.openxmlformats.org/officeDocument/2006/relationships/image"/><Relationship Id="rId6074" Target="media/image2602.wmf" Type="http://schemas.openxmlformats.org/officeDocument/2006/relationships/image"/><Relationship Id="rId6075" Target="embeddings/oleObject3454.bin" Type="http://schemas.openxmlformats.org/officeDocument/2006/relationships/oleObject"/><Relationship Id="rId6076" Target="media/image2603.wmf" Type="http://schemas.openxmlformats.org/officeDocument/2006/relationships/image"/><Relationship Id="rId6077" Target="embeddings/oleObject3455.bin" Type="http://schemas.openxmlformats.org/officeDocument/2006/relationships/oleObject"/><Relationship Id="rId6078" Target="media/image2604.wmf" Type="http://schemas.openxmlformats.org/officeDocument/2006/relationships/image"/><Relationship Id="rId6079" Target="embeddings/oleObject3456.bin" Type="http://schemas.openxmlformats.org/officeDocument/2006/relationships/oleObject"/><Relationship Id="rId608" Target="embeddings/oleObject383.bin" Type="http://schemas.openxmlformats.org/officeDocument/2006/relationships/oleObject"/><Relationship Id="rId6080" Target="media/image2605.wmf" Type="http://schemas.openxmlformats.org/officeDocument/2006/relationships/image"/><Relationship Id="rId6081" Target="embeddings/oleObject3457.bin" Type="http://schemas.openxmlformats.org/officeDocument/2006/relationships/oleObject"/><Relationship Id="rId6082" Target="media/image2606.png" Type="http://schemas.openxmlformats.org/officeDocument/2006/relationships/image"/><Relationship Id="rId6083" Target="media/image2607.wmf" Type="http://schemas.openxmlformats.org/officeDocument/2006/relationships/image"/><Relationship Id="rId6084" Target="embeddings/oleObject3458.bin" Type="http://schemas.openxmlformats.org/officeDocument/2006/relationships/oleObject"/><Relationship Id="rId6085" Target="media/image2608.wmf" Type="http://schemas.openxmlformats.org/officeDocument/2006/relationships/image"/><Relationship Id="rId6086" Target="embeddings/oleObject3459.bin" Type="http://schemas.openxmlformats.org/officeDocument/2006/relationships/oleObject"/><Relationship Id="rId6087" Target="media/image2609.wmf" Type="http://schemas.openxmlformats.org/officeDocument/2006/relationships/image"/><Relationship Id="rId6088" Target="embeddings/oleObject3460.bin" Type="http://schemas.openxmlformats.org/officeDocument/2006/relationships/oleObject"/><Relationship Id="rId6089" Target="media/image2610.wmf" Type="http://schemas.openxmlformats.org/officeDocument/2006/relationships/image"/><Relationship Id="rId609" Target="media/image219.wmf" Type="http://schemas.openxmlformats.org/officeDocument/2006/relationships/image"/><Relationship Id="rId6090" Target="embeddings/oleObject3461.bin" Type="http://schemas.openxmlformats.org/officeDocument/2006/relationships/oleObject"/><Relationship Id="rId6091" Target="media/image2611.wmf" Type="http://schemas.openxmlformats.org/officeDocument/2006/relationships/image"/><Relationship Id="rId6092" Target="embeddings/oleObject3462.bin" Type="http://schemas.openxmlformats.org/officeDocument/2006/relationships/oleObject"/><Relationship Id="rId6093" Target="media/image2612.wmf" Type="http://schemas.openxmlformats.org/officeDocument/2006/relationships/image"/><Relationship Id="rId6094" Target="embeddings/oleObject3463.bin" Type="http://schemas.openxmlformats.org/officeDocument/2006/relationships/oleObject"/><Relationship Id="rId6095" Target="media/image2613.wmf" Type="http://schemas.openxmlformats.org/officeDocument/2006/relationships/image"/><Relationship Id="rId6096" Target="embeddings/oleObject3464.bin" Type="http://schemas.openxmlformats.org/officeDocument/2006/relationships/oleObject"/><Relationship Id="rId6097" Target="media/image2614.wmf" Type="http://schemas.openxmlformats.org/officeDocument/2006/relationships/image"/><Relationship Id="rId6098" Target="embeddings/oleObject3465.bin" Type="http://schemas.openxmlformats.org/officeDocument/2006/relationships/oleObject"/><Relationship Id="rId6099" Target="media/image2615.wmf" Type="http://schemas.openxmlformats.org/officeDocument/2006/relationships/image"/><Relationship Id="rId61" Target="media/image28.wmf" Type="http://schemas.openxmlformats.org/officeDocument/2006/relationships/image"/><Relationship Id="rId610" Target="embeddings/oleObject384.bin" Type="http://schemas.openxmlformats.org/officeDocument/2006/relationships/oleObject"/><Relationship Id="rId6100" Target="embeddings/oleObject3466.bin" Type="http://schemas.openxmlformats.org/officeDocument/2006/relationships/oleObject"/><Relationship Id="rId6101" Target="media/image2616.wmf" Type="http://schemas.openxmlformats.org/officeDocument/2006/relationships/image"/><Relationship Id="rId6102" Target="embeddings/oleObject3467.bin" Type="http://schemas.openxmlformats.org/officeDocument/2006/relationships/oleObject"/><Relationship Id="rId6103" Target="media/image2617.wmf" Type="http://schemas.openxmlformats.org/officeDocument/2006/relationships/image"/><Relationship Id="rId6104" Target="embeddings/oleObject3468.bin" Type="http://schemas.openxmlformats.org/officeDocument/2006/relationships/oleObject"/><Relationship Id="rId6105" Target="media/image2618.wmf" Type="http://schemas.openxmlformats.org/officeDocument/2006/relationships/image"/><Relationship Id="rId6106" Target="embeddings/oleObject3469.bin" Type="http://schemas.openxmlformats.org/officeDocument/2006/relationships/oleObject"/><Relationship Id="rId6107" Target="media/image2619.wmf" Type="http://schemas.openxmlformats.org/officeDocument/2006/relationships/image"/><Relationship Id="rId6108" Target="embeddings/oleObject3470.bin" Type="http://schemas.openxmlformats.org/officeDocument/2006/relationships/oleObject"/><Relationship Id="rId6109" Target="media/image2620.wmf" Type="http://schemas.openxmlformats.org/officeDocument/2006/relationships/image"/><Relationship Id="rId611" Target="media/image220.wmf" Type="http://schemas.openxmlformats.org/officeDocument/2006/relationships/image"/><Relationship Id="rId6110" Target="embeddings/oleObject3471.bin" Type="http://schemas.openxmlformats.org/officeDocument/2006/relationships/oleObject"/><Relationship Id="rId6111" Target="media/image2621.wmf" Type="http://schemas.openxmlformats.org/officeDocument/2006/relationships/image"/><Relationship Id="rId6112" Target="embeddings/oleObject3472.bin" Type="http://schemas.openxmlformats.org/officeDocument/2006/relationships/oleObject"/><Relationship Id="rId6113" Target="media/image2622.wmf" Type="http://schemas.openxmlformats.org/officeDocument/2006/relationships/image"/><Relationship Id="rId6114" Target="embeddings/oleObject3473.bin" Type="http://schemas.openxmlformats.org/officeDocument/2006/relationships/oleObject"/><Relationship Id="rId6115" Target="media/image2623.wmf" Type="http://schemas.openxmlformats.org/officeDocument/2006/relationships/image"/><Relationship Id="rId6116" Target="embeddings/oleObject3474.bin" Type="http://schemas.openxmlformats.org/officeDocument/2006/relationships/oleObject"/><Relationship Id="rId6117" Target="media/image2624.wmf" Type="http://schemas.openxmlformats.org/officeDocument/2006/relationships/image"/><Relationship Id="rId6118" Target="embeddings/oleObject3475.bin" Type="http://schemas.openxmlformats.org/officeDocument/2006/relationships/oleObject"/><Relationship Id="rId6119" Target="media/image2625.wmf" Type="http://schemas.openxmlformats.org/officeDocument/2006/relationships/image"/><Relationship Id="rId612" Target="embeddings/oleObject385.bin" Type="http://schemas.openxmlformats.org/officeDocument/2006/relationships/oleObject"/><Relationship Id="rId6120" Target="embeddings/oleObject3476.bin" Type="http://schemas.openxmlformats.org/officeDocument/2006/relationships/oleObject"/><Relationship Id="rId6121" Target="media/image2626.wmf" Type="http://schemas.openxmlformats.org/officeDocument/2006/relationships/image"/><Relationship Id="rId6122" Target="embeddings/oleObject3477.bin" Type="http://schemas.openxmlformats.org/officeDocument/2006/relationships/oleObject"/><Relationship Id="rId6123" Target="media/image2627.wmf" Type="http://schemas.openxmlformats.org/officeDocument/2006/relationships/image"/><Relationship Id="rId6124" Target="embeddings/oleObject3478.bin" Type="http://schemas.openxmlformats.org/officeDocument/2006/relationships/oleObject"/><Relationship Id="rId6125" Target="media/image2628.wmf" Type="http://schemas.openxmlformats.org/officeDocument/2006/relationships/image"/><Relationship Id="rId6126" Target="embeddings/oleObject3479.bin" Type="http://schemas.openxmlformats.org/officeDocument/2006/relationships/oleObject"/><Relationship Id="rId6127" Target="media/image2629.wmf" Type="http://schemas.openxmlformats.org/officeDocument/2006/relationships/image"/><Relationship Id="rId6128" Target="embeddings/oleObject3480.bin" Type="http://schemas.openxmlformats.org/officeDocument/2006/relationships/oleObject"/><Relationship Id="rId6129" Target="media/image2630.wmf" Type="http://schemas.openxmlformats.org/officeDocument/2006/relationships/image"/><Relationship Id="rId613" Target="media/image221.wmf" Type="http://schemas.openxmlformats.org/officeDocument/2006/relationships/image"/><Relationship Id="rId6130" Target="embeddings/oleObject3481.bin" Type="http://schemas.openxmlformats.org/officeDocument/2006/relationships/oleObject"/><Relationship Id="rId6131" Target="media/image2631.wmf" Type="http://schemas.openxmlformats.org/officeDocument/2006/relationships/image"/><Relationship Id="rId6132" Target="embeddings/oleObject3482.bin" Type="http://schemas.openxmlformats.org/officeDocument/2006/relationships/oleObject"/><Relationship Id="rId6133" Target="media/image2632.wmf" Type="http://schemas.openxmlformats.org/officeDocument/2006/relationships/image"/><Relationship Id="rId6134" Target="embeddings/oleObject3483.bin" Type="http://schemas.openxmlformats.org/officeDocument/2006/relationships/oleObject"/><Relationship Id="rId6135" Target="media/image2633.wmf" Type="http://schemas.openxmlformats.org/officeDocument/2006/relationships/image"/><Relationship Id="rId6136" Target="embeddings/oleObject3484.bin" Type="http://schemas.openxmlformats.org/officeDocument/2006/relationships/oleObject"/><Relationship Id="rId6137" Target="media/image2634.wmf" Type="http://schemas.openxmlformats.org/officeDocument/2006/relationships/image"/><Relationship Id="rId6138" Target="embeddings/oleObject3485.bin" Type="http://schemas.openxmlformats.org/officeDocument/2006/relationships/oleObject"/><Relationship Id="rId6139" Target="media/image2635.wmf" Type="http://schemas.openxmlformats.org/officeDocument/2006/relationships/image"/><Relationship Id="rId614" Target="embeddings/oleObject386.bin" Type="http://schemas.openxmlformats.org/officeDocument/2006/relationships/oleObject"/><Relationship Id="rId6140" Target="embeddings/oleObject3486.bin" Type="http://schemas.openxmlformats.org/officeDocument/2006/relationships/oleObject"/><Relationship Id="rId6141" Target="media/image2636.wmf" Type="http://schemas.openxmlformats.org/officeDocument/2006/relationships/image"/><Relationship Id="rId6142" Target="embeddings/oleObject3487.bin" Type="http://schemas.openxmlformats.org/officeDocument/2006/relationships/oleObject"/><Relationship Id="rId6143" Target="media/image2637.wmf" Type="http://schemas.openxmlformats.org/officeDocument/2006/relationships/image"/><Relationship Id="rId6144" Target="embeddings/oleObject3488.bin" Type="http://schemas.openxmlformats.org/officeDocument/2006/relationships/oleObject"/><Relationship Id="rId6145" Target="media/image2638.wmf" Type="http://schemas.openxmlformats.org/officeDocument/2006/relationships/image"/><Relationship Id="rId6146" Target="embeddings/oleObject3489.bin" Type="http://schemas.openxmlformats.org/officeDocument/2006/relationships/oleObject"/><Relationship Id="rId6147" Target="media/image2639.wmf" Type="http://schemas.openxmlformats.org/officeDocument/2006/relationships/image"/><Relationship Id="rId6148" Target="embeddings/oleObject3490.bin" Type="http://schemas.openxmlformats.org/officeDocument/2006/relationships/oleObject"/><Relationship Id="rId6149" Target="media/image2640.wmf" Type="http://schemas.openxmlformats.org/officeDocument/2006/relationships/image"/><Relationship Id="rId615" Target="media/image222.png" Type="http://schemas.openxmlformats.org/officeDocument/2006/relationships/image"/><Relationship Id="rId6150" Target="embeddings/oleObject3491.bin" Type="http://schemas.openxmlformats.org/officeDocument/2006/relationships/oleObject"/><Relationship Id="rId6151" Target="media/image2641.png" Type="http://schemas.openxmlformats.org/officeDocument/2006/relationships/image"/><Relationship Id="rId6152" Target="media/image2642.wmf" Type="http://schemas.openxmlformats.org/officeDocument/2006/relationships/image"/><Relationship Id="rId6153" Target="embeddings/oleObject3492.bin" Type="http://schemas.openxmlformats.org/officeDocument/2006/relationships/oleObject"/><Relationship Id="rId6154" Target="media/image2643.wmf" Type="http://schemas.openxmlformats.org/officeDocument/2006/relationships/image"/><Relationship Id="rId6155" Target="embeddings/oleObject3493.bin" Type="http://schemas.openxmlformats.org/officeDocument/2006/relationships/oleObject"/><Relationship Id="rId6156" Target="media/image2644.wmf" Type="http://schemas.openxmlformats.org/officeDocument/2006/relationships/image"/><Relationship Id="rId6157" Target="embeddings/oleObject3494.bin" Type="http://schemas.openxmlformats.org/officeDocument/2006/relationships/oleObject"/><Relationship Id="rId6158" Target="media/image2645.wmf" Type="http://schemas.openxmlformats.org/officeDocument/2006/relationships/image"/><Relationship Id="rId6159" Target="embeddings/oleObject3495.bin" Type="http://schemas.openxmlformats.org/officeDocument/2006/relationships/oleObject"/><Relationship Id="rId616" Target="media/image223.wmf" Type="http://schemas.openxmlformats.org/officeDocument/2006/relationships/image"/><Relationship Id="rId6160" Target="media/image2646.wmf" Type="http://schemas.openxmlformats.org/officeDocument/2006/relationships/image"/><Relationship Id="rId6161" Target="embeddings/oleObject3496.bin" Type="http://schemas.openxmlformats.org/officeDocument/2006/relationships/oleObject"/><Relationship Id="rId6162" Target="media/image2647.wmf" Type="http://schemas.openxmlformats.org/officeDocument/2006/relationships/image"/><Relationship Id="rId6163" Target="embeddings/oleObject3497.bin" Type="http://schemas.openxmlformats.org/officeDocument/2006/relationships/oleObject"/><Relationship Id="rId6164" Target="media/image2648.wmf" Type="http://schemas.openxmlformats.org/officeDocument/2006/relationships/image"/><Relationship Id="rId6165" Target="embeddings/oleObject3498.bin" Type="http://schemas.openxmlformats.org/officeDocument/2006/relationships/oleObject"/><Relationship Id="rId6166" Target="media/image2649.wmf" Type="http://schemas.openxmlformats.org/officeDocument/2006/relationships/image"/><Relationship Id="rId6167" Target="embeddings/oleObject3499.bin" Type="http://schemas.openxmlformats.org/officeDocument/2006/relationships/oleObject"/><Relationship Id="rId6168" Target="media/image2650.wmf" Type="http://schemas.openxmlformats.org/officeDocument/2006/relationships/image"/><Relationship Id="rId6169" Target="embeddings/oleObject3500.bin" Type="http://schemas.openxmlformats.org/officeDocument/2006/relationships/oleObject"/><Relationship Id="rId617" Target="embeddings/oleObject387.bin" Type="http://schemas.openxmlformats.org/officeDocument/2006/relationships/oleObject"/><Relationship Id="rId6170" Target="media/image2651.wmf" Type="http://schemas.openxmlformats.org/officeDocument/2006/relationships/image"/><Relationship Id="rId6171" Target="embeddings/oleObject3501.bin" Type="http://schemas.openxmlformats.org/officeDocument/2006/relationships/oleObject"/><Relationship Id="rId6172" Target="media/image2652.wmf" Type="http://schemas.openxmlformats.org/officeDocument/2006/relationships/image"/><Relationship Id="rId6173" Target="embeddings/oleObject3502.bin" Type="http://schemas.openxmlformats.org/officeDocument/2006/relationships/oleObject"/><Relationship Id="rId6174" Target="media/image2653.wmf" Type="http://schemas.openxmlformats.org/officeDocument/2006/relationships/image"/><Relationship Id="rId6175" Target="embeddings/oleObject3503.bin" Type="http://schemas.openxmlformats.org/officeDocument/2006/relationships/oleObject"/><Relationship Id="rId6176" Target="media/image2654.wmf" Type="http://schemas.openxmlformats.org/officeDocument/2006/relationships/image"/><Relationship Id="rId6177" Target="embeddings/oleObject3504.bin" Type="http://schemas.openxmlformats.org/officeDocument/2006/relationships/oleObject"/><Relationship Id="rId6178" Target="media/image2655.wmf" Type="http://schemas.openxmlformats.org/officeDocument/2006/relationships/image"/><Relationship Id="rId6179" Target="embeddings/oleObject3505.bin" Type="http://schemas.openxmlformats.org/officeDocument/2006/relationships/oleObject"/><Relationship Id="rId618" Target="media/image224.wmf" Type="http://schemas.openxmlformats.org/officeDocument/2006/relationships/image"/><Relationship Id="rId6180" Target="media/image2656.wmf" Type="http://schemas.openxmlformats.org/officeDocument/2006/relationships/image"/><Relationship Id="rId6181" Target="embeddings/oleObject3506.bin" Type="http://schemas.openxmlformats.org/officeDocument/2006/relationships/oleObject"/><Relationship Id="rId6182" Target="embeddings/oleObject3507.bin" Type="http://schemas.openxmlformats.org/officeDocument/2006/relationships/oleObject"/><Relationship Id="rId6183" Target="media/image2657.png" Type="http://schemas.openxmlformats.org/officeDocument/2006/relationships/image"/><Relationship Id="rId6184" Target="media/image2658.wmf" Type="http://schemas.openxmlformats.org/officeDocument/2006/relationships/image"/><Relationship Id="rId6185" Target="embeddings/oleObject3508.bin" Type="http://schemas.openxmlformats.org/officeDocument/2006/relationships/oleObject"/><Relationship Id="rId6186" Target="media/image2659.wmf" Type="http://schemas.openxmlformats.org/officeDocument/2006/relationships/image"/><Relationship Id="rId6187" Target="embeddings/oleObject3509.bin" Type="http://schemas.openxmlformats.org/officeDocument/2006/relationships/oleObject"/><Relationship Id="rId6188" Target="media/image2660.wmf" Type="http://schemas.openxmlformats.org/officeDocument/2006/relationships/image"/><Relationship Id="rId6189" Target="embeddings/oleObject3510.bin" Type="http://schemas.openxmlformats.org/officeDocument/2006/relationships/oleObject"/><Relationship Id="rId619" Target="embeddings/oleObject388.bin" Type="http://schemas.openxmlformats.org/officeDocument/2006/relationships/oleObject"/><Relationship Id="rId6190" Target="media/image2661.wmf" Type="http://schemas.openxmlformats.org/officeDocument/2006/relationships/image"/><Relationship Id="rId6191" Target="embeddings/oleObject3511.bin" Type="http://schemas.openxmlformats.org/officeDocument/2006/relationships/oleObject"/><Relationship Id="rId6192" Target="media/image2662.wmf" Type="http://schemas.openxmlformats.org/officeDocument/2006/relationships/image"/><Relationship Id="rId6193" Target="embeddings/oleObject3512.bin" Type="http://schemas.openxmlformats.org/officeDocument/2006/relationships/oleObject"/><Relationship Id="rId6194" Target="media/image2663.wmf" Type="http://schemas.openxmlformats.org/officeDocument/2006/relationships/image"/><Relationship Id="rId6195" Target="embeddings/oleObject3513.bin" Type="http://schemas.openxmlformats.org/officeDocument/2006/relationships/oleObject"/><Relationship Id="rId6196" Target="media/image2664.wmf" Type="http://schemas.openxmlformats.org/officeDocument/2006/relationships/image"/><Relationship Id="rId6197" Target="embeddings/oleObject3514.bin" Type="http://schemas.openxmlformats.org/officeDocument/2006/relationships/oleObject"/><Relationship Id="rId6198" Target="media/image2665.wmf" Type="http://schemas.openxmlformats.org/officeDocument/2006/relationships/image"/><Relationship Id="rId6199" Target="embeddings/oleObject3515.bin" Type="http://schemas.openxmlformats.org/officeDocument/2006/relationships/oleObject"/><Relationship Id="rId62" Target="embeddings/oleObject27.bin" Type="http://schemas.openxmlformats.org/officeDocument/2006/relationships/oleObject"/><Relationship Id="rId620" Target="embeddings/oleObject389.bin" Type="http://schemas.openxmlformats.org/officeDocument/2006/relationships/oleObject"/><Relationship Id="rId6200" Target="media/image2666.wmf" Type="http://schemas.openxmlformats.org/officeDocument/2006/relationships/image"/><Relationship Id="rId6201" Target="embeddings/oleObject3516.bin" Type="http://schemas.openxmlformats.org/officeDocument/2006/relationships/oleObject"/><Relationship Id="rId6202" Target="media/image2667.wmf" Type="http://schemas.openxmlformats.org/officeDocument/2006/relationships/image"/><Relationship Id="rId6203" Target="embeddings/oleObject3517.bin" Type="http://schemas.openxmlformats.org/officeDocument/2006/relationships/oleObject"/><Relationship Id="rId6204" Target="media/image2668.wmf" Type="http://schemas.openxmlformats.org/officeDocument/2006/relationships/image"/><Relationship Id="rId6205" Target="embeddings/oleObject3518.bin" Type="http://schemas.openxmlformats.org/officeDocument/2006/relationships/oleObject"/><Relationship Id="rId6206" Target="media/image2669.jpeg" Type="http://schemas.openxmlformats.org/officeDocument/2006/relationships/image"/><Relationship Id="rId6207" Target="media/image2670.wmf" Type="http://schemas.openxmlformats.org/officeDocument/2006/relationships/image"/><Relationship Id="rId6208" Target="embeddings/oleObject3519.bin" Type="http://schemas.openxmlformats.org/officeDocument/2006/relationships/oleObject"/><Relationship Id="rId6209" Target="embeddings/oleObject3520.bin" Type="http://schemas.openxmlformats.org/officeDocument/2006/relationships/oleObject"/><Relationship Id="rId621" Target="embeddings/oleObject390.bin" Type="http://schemas.openxmlformats.org/officeDocument/2006/relationships/oleObject"/><Relationship Id="rId6210" Target="media/image2671.wmf" Type="http://schemas.openxmlformats.org/officeDocument/2006/relationships/image"/><Relationship Id="rId6211" Target="embeddings/oleObject3521.bin" Type="http://schemas.openxmlformats.org/officeDocument/2006/relationships/oleObject"/><Relationship Id="rId6212" Target="embeddings/oleObject3522.bin" Type="http://schemas.openxmlformats.org/officeDocument/2006/relationships/oleObject"/><Relationship Id="rId6213" Target="media/image2672.jpeg" Type="http://schemas.openxmlformats.org/officeDocument/2006/relationships/image"/><Relationship Id="rId6214" Target="media/image2673.wmf" Type="http://schemas.openxmlformats.org/officeDocument/2006/relationships/image"/><Relationship Id="rId6215" Target="embeddings/oleObject3523.bin" Type="http://schemas.openxmlformats.org/officeDocument/2006/relationships/oleObject"/><Relationship Id="rId6216" Target="media/image2674.wmf" Type="http://schemas.openxmlformats.org/officeDocument/2006/relationships/image"/><Relationship Id="rId6217" Target="embeddings/oleObject3524.bin" Type="http://schemas.openxmlformats.org/officeDocument/2006/relationships/oleObject"/><Relationship Id="rId6218" Target="media/image2675.wmf" Type="http://schemas.openxmlformats.org/officeDocument/2006/relationships/image"/><Relationship Id="rId6219" Target="embeddings/oleObject3525.bin" Type="http://schemas.openxmlformats.org/officeDocument/2006/relationships/oleObject"/><Relationship Id="rId622" Target="embeddings/oleObject391.bin" Type="http://schemas.openxmlformats.org/officeDocument/2006/relationships/oleObject"/><Relationship Id="rId6220" Target="media/image2676.wmf" Type="http://schemas.openxmlformats.org/officeDocument/2006/relationships/image"/><Relationship Id="rId6221" Target="embeddings/oleObject3526.bin" Type="http://schemas.openxmlformats.org/officeDocument/2006/relationships/oleObject"/><Relationship Id="rId6222" Target="media/image2677.wmf" Type="http://schemas.openxmlformats.org/officeDocument/2006/relationships/image"/><Relationship Id="rId6223" Target="embeddings/oleObject3527.bin" Type="http://schemas.openxmlformats.org/officeDocument/2006/relationships/oleObject"/><Relationship Id="rId6224" Target="media/image2678.wmf" Type="http://schemas.openxmlformats.org/officeDocument/2006/relationships/image"/><Relationship Id="rId6225" Target="embeddings/oleObject3528.bin" Type="http://schemas.openxmlformats.org/officeDocument/2006/relationships/oleObject"/><Relationship Id="rId6226" Target="media/image2679.wmf" Type="http://schemas.openxmlformats.org/officeDocument/2006/relationships/image"/><Relationship Id="rId6227" Target="embeddings/oleObject3529.bin" Type="http://schemas.openxmlformats.org/officeDocument/2006/relationships/oleObject"/><Relationship Id="rId6228" Target="media/image2680.wmf" Type="http://schemas.openxmlformats.org/officeDocument/2006/relationships/image"/><Relationship Id="rId6229" Target="embeddings/oleObject3530.bin" Type="http://schemas.openxmlformats.org/officeDocument/2006/relationships/oleObject"/><Relationship Id="rId623" Target="media/image225.wmf" Type="http://schemas.openxmlformats.org/officeDocument/2006/relationships/image"/><Relationship Id="rId6230" Target="media/image2681.wmf" Type="http://schemas.openxmlformats.org/officeDocument/2006/relationships/image"/><Relationship Id="rId6231" Target="embeddings/oleObject3531.bin" Type="http://schemas.openxmlformats.org/officeDocument/2006/relationships/oleObject"/><Relationship Id="rId6232" Target="media/image2682.wmf" Type="http://schemas.openxmlformats.org/officeDocument/2006/relationships/image"/><Relationship Id="rId6233" Target="embeddings/oleObject3532.bin" Type="http://schemas.openxmlformats.org/officeDocument/2006/relationships/oleObject"/><Relationship Id="rId6234" Target="embeddings/oleObject3533.bin" Type="http://schemas.openxmlformats.org/officeDocument/2006/relationships/oleObject"/><Relationship Id="rId6235" Target="media/image2683.wmf" Type="http://schemas.openxmlformats.org/officeDocument/2006/relationships/image"/><Relationship Id="rId6236" Target="embeddings/oleObject3534.bin" Type="http://schemas.openxmlformats.org/officeDocument/2006/relationships/oleObject"/><Relationship Id="rId6237" Target="media/image2684.wmf" Type="http://schemas.openxmlformats.org/officeDocument/2006/relationships/image"/><Relationship Id="rId6238" Target="embeddings/oleObject3535.bin" Type="http://schemas.openxmlformats.org/officeDocument/2006/relationships/oleObject"/><Relationship Id="rId6239" Target="media/image2685.wmf" Type="http://schemas.openxmlformats.org/officeDocument/2006/relationships/image"/><Relationship Id="rId624" Target="embeddings/oleObject392.bin" Type="http://schemas.openxmlformats.org/officeDocument/2006/relationships/oleObject"/><Relationship Id="rId6240" Target="embeddings/oleObject3536.bin" Type="http://schemas.openxmlformats.org/officeDocument/2006/relationships/oleObject"/><Relationship Id="rId6241" Target="media/image2686.wmf" Type="http://schemas.openxmlformats.org/officeDocument/2006/relationships/image"/><Relationship Id="rId6242" Target="embeddings/oleObject3537.bin" Type="http://schemas.openxmlformats.org/officeDocument/2006/relationships/oleObject"/><Relationship Id="rId6243" Target="embeddings/oleObject3538.bin" Type="http://schemas.openxmlformats.org/officeDocument/2006/relationships/oleObject"/><Relationship Id="rId6244" Target="media/image2687.wmf" Type="http://schemas.openxmlformats.org/officeDocument/2006/relationships/image"/><Relationship Id="rId6245" Target="embeddings/oleObject3539.bin" Type="http://schemas.openxmlformats.org/officeDocument/2006/relationships/oleObject"/><Relationship Id="rId6246" Target="media/image2688.wmf" Type="http://schemas.openxmlformats.org/officeDocument/2006/relationships/image"/><Relationship Id="rId6247" Target="embeddings/oleObject3540.bin" Type="http://schemas.openxmlformats.org/officeDocument/2006/relationships/oleObject"/><Relationship Id="rId6248" Target="media/image2689.wmf" Type="http://schemas.openxmlformats.org/officeDocument/2006/relationships/image"/><Relationship Id="rId6249" Target="embeddings/oleObject3541.bin" Type="http://schemas.openxmlformats.org/officeDocument/2006/relationships/oleObject"/><Relationship Id="rId625" Target="media/image226.wmf" Type="http://schemas.openxmlformats.org/officeDocument/2006/relationships/image"/><Relationship Id="rId6250" Target="media/image2690.wmf" Type="http://schemas.openxmlformats.org/officeDocument/2006/relationships/image"/><Relationship Id="rId6251" Target="embeddings/oleObject3542.bin" Type="http://schemas.openxmlformats.org/officeDocument/2006/relationships/oleObject"/><Relationship Id="rId6252" Target="embeddings/oleObject3543.bin" Type="http://schemas.openxmlformats.org/officeDocument/2006/relationships/oleObject"/><Relationship Id="rId6253" Target="media/image2691.wmf" Type="http://schemas.openxmlformats.org/officeDocument/2006/relationships/image"/><Relationship Id="rId6254" Target="embeddings/oleObject3544.bin" Type="http://schemas.openxmlformats.org/officeDocument/2006/relationships/oleObject"/><Relationship Id="rId6255" Target="media/image2692.wmf" Type="http://schemas.openxmlformats.org/officeDocument/2006/relationships/image"/><Relationship Id="rId6256" Target="embeddings/oleObject3545.bin" Type="http://schemas.openxmlformats.org/officeDocument/2006/relationships/oleObject"/><Relationship Id="rId6257" Target="media/image2693.wmf" Type="http://schemas.openxmlformats.org/officeDocument/2006/relationships/image"/><Relationship Id="rId6258" Target="embeddings/oleObject3546.bin" Type="http://schemas.openxmlformats.org/officeDocument/2006/relationships/oleObject"/><Relationship Id="rId6259" Target="media/image2694.wmf" Type="http://schemas.openxmlformats.org/officeDocument/2006/relationships/image"/><Relationship Id="rId626" Target="embeddings/oleObject393.bin" Type="http://schemas.openxmlformats.org/officeDocument/2006/relationships/oleObject"/><Relationship Id="rId6260" Target="embeddings/oleObject3547.bin" Type="http://schemas.openxmlformats.org/officeDocument/2006/relationships/oleObject"/><Relationship Id="rId6261" Target="media/image2695.wmf" Type="http://schemas.openxmlformats.org/officeDocument/2006/relationships/image"/><Relationship Id="rId6262" Target="embeddings/oleObject3548.bin" Type="http://schemas.openxmlformats.org/officeDocument/2006/relationships/oleObject"/><Relationship Id="rId6263" Target="media/image2696.wmf" Type="http://schemas.openxmlformats.org/officeDocument/2006/relationships/image"/><Relationship Id="rId6264" Target="embeddings/oleObject3549.bin" Type="http://schemas.openxmlformats.org/officeDocument/2006/relationships/oleObject"/><Relationship Id="rId6265" Target="embeddings/oleObject3550.bin" Type="http://schemas.openxmlformats.org/officeDocument/2006/relationships/oleObject"/><Relationship Id="rId6266" Target="media/image2697.wmf" Type="http://schemas.openxmlformats.org/officeDocument/2006/relationships/image"/><Relationship Id="rId6267" Target="embeddings/oleObject3551.bin" Type="http://schemas.openxmlformats.org/officeDocument/2006/relationships/oleObject"/><Relationship Id="rId6268" Target="media/image2698.wmf" Type="http://schemas.openxmlformats.org/officeDocument/2006/relationships/image"/><Relationship Id="rId6269" Target="embeddings/oleObject3552.bin" Type="http://schemas.openxmlformats.org/officeDocument/2006/relationships/oleObject"/><Relationship Id="rId627" Target="media/image227.wmf" Type="http://schemas.openxmlformats.org/officeDocument/2006/relationships/image"/><Relationship Id="rId6270" Target="embeddings/oleObject3553.bin" Type="http://schemas.openxmlformats.org/officeDocument/2006/relationships/oleObject"/><Relationship Id="rId6271" Target="media/image2699.wmf" Type="http://schemas.openxmlformats.org/officeDocument/2006/relationships/image"/><Relationship Id="rId6272" Target="embeddings/oleObject3554.bin" Type="http://schemas.openxmlformats.org/officeDocument/2006/relationships/oleObject"/><Relationship Id="rId6273" Target="media/image2700.wmf" Type="http://schemas.openxmlformats.org/officeDocument/2006/relationships/image"/><Relationship Id="rId6274" Target="embeddings/oleObject3555.bin" Type="http://schemas.openxmlformats.org/officeDocument/2006/relationships/oleObject"/><Relationship Id="rId6275" Target="media/image2701.wmf" Type="http://schemas.openxmlformats.org/officeDocument/2006/relationships/image"/><Relationship Id="rId6276" Target="embeddings/oleObject3556.bin" Type="http://schemas.openxmlformats.org/officeDocument/2006/relationships/oleObject"/><Relationship Id="rId6277" Target="embeddings/oleObject3557.bin" Type="http://schemas.openxmlformats.org/officeDocument/2006/relationships/oleObject"/><Relationship Id="rId6278" Target="media/image2702.wmf" Type="http://schemas.openxmlformats.org/officeDocument/2006/relationships/image"/><Relationship Id="rId6279" Target="embeddings/oleObject3558.bin" Type="http://schemas.openxmlformats.org/officeDocument/2006/relationships/oleObject"/><Relationship Id="rId628" Target="embeddings/oleObject394.bin" Type="http://schemas.openxmlformats.org/officeDocument/2006/relationships/oleObject"/><Relationship Id="rId6280" Target="media/image2703.wmf" Type="http://schemas.openxmlformats.org/officeDocument/2006/relationships/image"/><Relationship Id="rId6281" Target="embeddings/oleObject3559.bin" Type="http://schemas.openxmlformats.org/officeDocument/2006/relationships/oleObject"/><Relationship Id="rId6282" Target="media/image2704.wmf" Type="http://schemas.openxmlformats.org/officeDocument/2006/relationships/image"/><Relationship Id="rId6283" Target="embeddings/oleObject3560.bin" Type="http://schemas.openxmlformats.org/officeDocument/2006/relationships/oleObject"/><Relationship Id="rId6284" Target="media/image2705.wmf" Type="http://schemas.openxmlformats.org/officeDocument/2006/relationships/image"/><Relationship Id="rId6285" Target="embeddings/oleObject3561.bin" Type="http://schemas.openxmlformats.org/officeDocument/2006/relationships/oleObject"/><Relationship Id="rId6286" Target="media/image2706.wmf" Type="http://schemas.openxmlformats.org/officeDocument/2006/relationships/image"/><Relationship Id="rId6287" Target="embeddings/oleObject3562.bin" Type="http://schemas.openxmlformats.org/officeDocument/2006/relationships/oleObject"/><Relationship Id="rId6288" Target="media/image2707.wmf" Type="http://schemas.openxmlformats.org/officeDocument/2006/relationships/image"/><Relationship Id="rId6289" Target="embeddings/oleObject3563.bin" Type="http://schemas.openxmlformats.org/officeDocument/2006/relationships/oleObject"/><Relationship Id="rId629" Target="embeddings/oleObject395.bin" Type="http://schemas.openxmlformats.org/officeDocument/2006/relationships/oleObject"/><Relationship Id="rId6290" Target="media/image2708.wmf" Type="http://schemas.openxmlformats.org/officeDocument/2006/relationships/image"/><Relationship Id="rId6291" Target="embeddings/oleObject3564.bin" Type="http://schemas.openxmlformats.org/officeDocument/2006/relationships/oleObject"/><Relationship Id="rId6292" Target="media/image2709.wmf" Type="http://schemas.openxmlformats.org/officeDocument/2006/relationships/image"/><Relationship Id="rId6293" Target="embeddings/oleObject3565.bin" Type="http://schemas.openxmlformats.org/officeDocument/2006/relationships/oleObject"/><Relationship Id="rId6294" Target="media/image2710.wmf" Type="http://schemas.openxmlformats.org/officeDocument/2006/relationships/image"/><Relationship Id="rId6295" Target="embeddings/oleObject3566.bin" Type="http://schemas.openxmlformats.org/officeDocument/2006/relationships/oleObject"/><Relationship Id="rId6296" Target="media/image2711.wmf" Type="http://schemas.openxmlformats.org/officeDocument/2006/relationships/image"/><Relationship Id="rId6297" Target="embeddings/oleObject3567.bin" Type="http://schemas.openxmlformats.org/officeDocument/2006/relationships/oleObject"/><Relationship Id="rId6298" Target="media/image2712.wmf" Type="http://schemas.openxmlformats.org/officeDocument/2006/relationships/image"/><Relationship Id="rId6299" Target="embeddings/oleObject3568.bin" Type="http://schemas.openxmlformats.org/officeDocument/2006/relationships/oleObject"/><Relationship Id="rId63" Target="media/image29.wmf" Type="http://schemas.openxmlformats.org/officeDocument/2006/relationships/image"/><Relationship Id="rId630" Target="embeddings/oleObject396.bin" Type="http://schemas.openxmlformats.org/officeDocument/2006/relationships/oleObject"/><Relationship Id="rId6300" Target="media/image2713.wmf" Type="http://schemas.openxmlformats.org/officeDocument/2006/relationships/image"/><Relationship Id="rId6301" Target="embeddings/oleObject3569.bin" Type="http://schemas.openxmlformats.org/officeDocument/2006/relationships/oleObject"/><Relationship Id="rId6302" Target="media/image2714.wmf" Type="http://schemas.openxmlformats.org/officeDocument/2006/relationships/image"/><Relationship Id="rId6303" Target="embeddings/oleObject3570.bin" Type="http://schemas.openxmlformats.org/officeDocument/2006/relationships/oleObject"/><Relationship Id="rId6304" Target="media/image2715.wmf" Type="http://schemas.openxmlformats.org/officeDocument/2006/relationships/image"/><Relationship Id="rId6305" Target="embeddings/oleObject3571.bin" Type="http://schemas.openxmlformats.org/officeDocument/2006/relationships/oleObject"/><Relationship Id="rId6306" Target="embeddings/oleObject3572.bin" Type="http://schemas.openxmlformats.org/officeDocument/2006/relationships/oleObject"/><Relationship Id="rId6307" Target="embeddings/oleObject3573.bin" Type="http://schemas.openxmlformats.org/officeDocument/2006/relationships/oleObject"/><Relationship Id="rId6308" Target="embeddings/oleObject3574.bin" Type="http://schemas.openxmlformats.org/officeDocument/2006/relationships/oleObject"/><Relationship Id="rId6309" Target="embeddings/oleObject3575.bin" Type="http://schemas.openxmlformats.org/officeDocument/2006/relationships/oleObject"/><Relationship Id="rId631" Target="embeddings/oleObject397.bin" Type="http://schemas.openxmlformats.org/officeDocument/2006/relationships/oleObject"/><Relationship Id="rId6310" Target="embeddings/oleObject3576.bin" Type="http://schemas.openxmlformats.org/officeDocument/2006/relationships/oleObject"/><Relationship Id="rId6311" Target="embeddings/oleObject3577.bin" Type="http://schemas.openxmlformats.org/officeDocument/2006/relationships/oleObject"/><Relationship Id="rId6312" Target="embeddings/oleObject3578.bin" Type="http://schemas.openxmlformats.org/officeDocument/2006/relationships/oleObject"/><Relationship Id="rId6313" Target="embeddings/oleObject3579.bin" Type="http://schemas.openxmlformats.org/officeDocument/2006/relationships/oleObject"/><Relationship Id="rId6314" Target="embeddings/oleObject3580.bin" Type="http://schemas.openxmlformats.org/officeDocument/2006/relationships/oleObject"/><Relationship Id="rId6315" Target="embeddings/oleObject3581.bin" Type="http://schemas.openxmlformats.org/officeDocument/2006/relationships/oleObject"/><Relationship Id="rId6316" Target="embeddings/oleObject3582.bin" Type="http://schemas.openxmlformats.org/officeDocument/2006/relationships/oleObject"/><Relationship Id="rId6317" Target="embeddings/oleObject3583.bin" Type="http://schemas.openxmlformats.org/officeDocument/2006/relationships/oleObject"/><Relationship Id="rId6318" Target="media/image2716.wmf" Type="http://schemas.openxmlformats.org/officeDocument/2006/relationships/image"/><Relationship Id="rId6319" Target="embeddings/oleObject3584.bin" Type="http://schemas.openxmlformats.org/officeDocument/2006/relationships/oleObject"/><Relationship Id="rId632" Target="media/image228.wmf" Type="http://schemas.openxmlformats.org/officeDocument/2006/relationships/image"/><Relationship Id="rId6320" Target="media/image2717.wmf" Type="http://schemas.openxmlformats.org/officeDocument/2006/relationships/image"/><Relationship Id="rId6321" Target="embeddings/oleObject3585.bin" Type="http://schemas.openxmlformats.org/officeDocument/2006/relationships/oleObject"/><Relationship Id="rId6322" Target="media/image2718.wmf" Type="http://schemas.openxmlformats.org/officeDocument/2006/relationships/image"/><Relationship Id="rId6323" Target="embeddings/oleObject3586.bin" Type="http://schemas.openxmlformats.org/officeDocument/2006/relationships/oleObject"/><Relationship Id="rId6324" Target="embeddings/oleObject3587.bin" Type="http://schemas.openxmlformats.org/officeDocument/2006/relationships/oleObject"/><Relationship Id="rId6325" Target="media/image2719.wmf" Type="http://schemas.openxmlformats.org/officeDocument/2006/relationships/image"/><Relationship Id="rId6326" Target="embeddings/oleObject3588.bin" Type="http://schemas.openxmlformats.org/officeDocument/2006/relationships/oleObject"/><Relationship Id="rId6327" Target="media/image2720.wmf" Type="http://schemas.openxmlformats.org/officeDocument/2006/relationships/image"/><Relationship Id="rId6328" Target="embeddings/oleObject3589.bin" Type="http://schemas.openxmlformats.org/officeDocument/2006/relationships/oleObject"/><Relationship Id="rId6329" Target="media/image2721.wmf" Type="http://schemas.openxmlformats.org/officeDocument/2006/relationships/image"/><Relationship Id="rId633" Target="embeddings/oleObject398.bin" Type="http://schemas.openxmlformats.org/officeDocument/2006/relationships/oleObject"/><Relationship Id="rId6330" Target="embeddings/oleObject3590.bin" Type="http://schemas.openxmlformats.org/officeDocument/2006/relationships/oleObject"/><Relationship Id="rId6331" Target="media/image2722.wmf" Type="http://schemas.openxmlformats.org/officeDocument/2006/relationships/image"/><Relationship Id="rId6332" Target="embeddings/oleObject3591.bin" Type="http://schemas.openxmlformats.org/officeDocument/2006/relationships/oleObject"/><Relationship Id="rId6333" Target="media/image2723.wmf" Type="http://schemas.openxmlformats.org/officeDocument/2006/relationships/image"/><Relationship Id="rId6334" Target="embeddings/oleObject3592.bin" Type="http://schemas.openxmlformats.org/officeDocument/2006/relationships/oleObject"/><Relationship Id="rId6335" Target="media/image2724.wmf" Type="http://schemas.openxmlformats.org/officeDocument/2006/relationships/image"/><Relationship Id="rId6336" Target="embeddings/oleObject3593.bin" Type="http://schemas.openxmlformats.org/officeDocument/2006/relationships/oleObject"/><Relationship Id="rId6337" Target="embeddings/oleObject3594.bin" Type="http://schemas.openxmlformats.org/officeDocument/2006/relationships/oleObject"/><Relationship Id="rId6338" Target="embeddings/oleObject3595.bin" Type="http://schemas.openxmlformats.org/officeDocument/2006/relationships/oleObject"/><Relationship Id="rId6339" Target="embeddings/oleObject3596.bin" Type="http://schemas.openxmlformats.org/officeDocument/2006/relationships/oleObject"/><Relationship Id="rId634" Target="media/image229.wmf" Type="http://schemas.openxmlformats.org/officeDocument/2006/relationships/image"/><Relationship Id="rId6340" Target="embeddings/oleObject3597.bin" Type="http://schemas.openxmlformats.org/officeDocument/2006/relationships/oleObject"/><Relationship Id="rId6341" Target="embeddings/oleObject3598.bin" Type="http://schemas.openxmlformats.org/officeDocument/2006/relationships/oleObject"/><Relationship Id="rId6342" Target="media/image2725.wmf" Type="http://schemas.openxmlformats.org/officeDocument/2006/relationships/image"/><Relationship Id="rId6343" Target="embeddings/oleObject3599.bin" Type="http://schemas.openxmlformats.org/officeDocument/2006/relationships/oleObject"/><Relationship Id="rId6344" Target="media/image2726.wmf" Type="http://schemas.openxmlformats.org/officeDocument/2006/relationships/image"/><Relationship Id="rId6345" Target="embeddings/oleObject3600.bin" Type="http://schemas.openxmlformats.org/officeDocument/2006/relationships/oleObject"/><Relationship Id="rId6346" Target="media/image2727.wmf" Type="http://schemas.openxmlformats.org/officeDocument/2006/relationships/image"/><Relationship Id="rId6347" Target="embeddings/oleObject3601.bin" Type="http://schemas.openxmlformats.org/officeDocument/2006/relationships/oleObject"/><Relationship Id="rId6348" Target="media/image2728.wmf" Type="http://schemas.openxmlformats.org/officeDocument/2006/relationships/image"/><Relationship Id="rId6349" Target="embeddings/oleObject3602.bin" Type="http://schemas.openxmlformats.org/officeDocument/2006/relationships/oleObject"/><Relationship Id="rId635" Target="embeddings/oleObject399.bin" Type="http://schemas.openxmlformats.org/officeDocument/2006/relationships/oleObject"/><Relationship Id="rId6350" Target="media/image2729.wmf" Type="http://schemas.openxmlformats.org/officeDocument/2006/relationships/image"/><Relationship Id="rId6351" Target="embeddings/oleObject3603.bin" Type="http://schemas.openxmlformats.org/officeDocument/2006/relationships/oleObject"/><Relationship Id="rId6352" Target="media/image2730.wmf" Type="http://schemas.openxmlformats.org/officeDocument/2006/relationships/image"/><Relationship Id="rId6353" Target="embeddings/oleObject3604.bin" Type="http://schemas.openxmlformats.org/officeDocument/2006/relationships/oleObject"/><Relationship Id="rId6354" Target="media/image2731.wmf" Type="http://schemas.openxmlformats.org/officeDocument/2006/relationships/image"/><Relationship Id="rId6355" Target="embeddings/oleObject3605.bin" Type="http://schemas.openxmlformats.org/officeDocument/2006/relationships/oleObject"/><Relationship Id="rId6356" Target="media/image2732.wmf" Type="http://schemas.openxmlformats.org/officeDocument/2006/relationships/image"/><Relationship Id="rId6357" Target="embeddings/oleObject3606.bin" Type="http://schemas.openxmlformats.org/officeDocument/2006/relationships/oleObject"/><Relationship Id="rId6358" Target="media/image2733.wmf" Type="http://schemas.openxmlformats.org/officeDocument/2006/relationships/image"/><Relationship Id="rId6359" Target="embeddings/oleObject3607.bin" Type="http://schemas.openxmlformats.org/officeDocument/2006/relationships/oleObject"/><Relationship Id="rId636" Target="media/image230.wmf" Type="http://schemas.openxmlformats.org/officeDocument/2006/relationships/image"/><Relationship Id="rId6360" Target="media/image2734.wmf" Type="http://schemas.openxmlformats.org/officeDocument/2006/relationships/image"/><Relationship Id="rId6361" Target="embeddings/oleObject3608.bin" Type="http://schemas.openxmlformats.org/officeDocument/2006/relationships/oleObject"/><Relationship Id="rId6362" Target="media/image2735.wmf" Type="http://schemas.openxmlformats.org/officeDocument/2006/relationships/image"/><Relationship Id="rId6363" Target="embeddings/oleObject3609.bin" Type="http://schemas.openxmlformats.org/officeDocument/2006/relationships/oleObject"/><Relationship Id="rId6364" Target="media/image2736.wmf" Type="http://schemas.openxmlformats.org/officeDocument/2006/relationships/image"/><Relationship Id="rId6365" Target="embeddings/oleObject3610.bin" Type="http://schemas.openxmlformats.org/officeDocument/2006/relationships/oleObject"/><Relationship Id="rId6366" Target="media/image2737.wmf" Type="http://schemas.openxmlformats.org/officeDocument/2006/relationships/image"/><Relationship Id="rId6367" Target="embeddings/oleObject3611.bin" Type="http://schemas.openxmlformats.org/officeDocument/2006/relationships/oleObject"/><Relationship Id="rId6368" Target="media/image2738.wmf" Type="http://schemas.openxmlformats.org/officeDocument/2006/relationships/image"/><Relationship Id="rId6369" Target="embeddings/oleObject3612.bin" Type="http://schemas.openxmlformats.org/officeDocument/2006/relationships/oleObject"/><Relationship Id="rId637" Target="embeddings/oleObject400.bin" Type="http://schemas.openxmlformats.org/officeDocument/2006/relationships/oleObject"/><Relationship Id="rId6370" Target="media/image2739.png" Type="http://schemas.openxmlformats.org/officeDocument/2006/relationships/image"/><Relationship Id="rId6371" Target="media/image2740.wmf" Type="http://schemas.openxmlformats.org/officeDocument/2006/relationships/image"/><Relationship Id="rId6372" Target="embeddings/oleObject3613.bin" Type="http://schemas.openxmlformats.org/officeDocument/2006/relationships/oleObject"/><Relationship Id="rId6373" Target="media/image2741.wmf" Type="http://schemas.openxmlformats.org/officeDocument/2006/relationships/image"/><Relationship Id="rId6374" Target="embeddings/oleObject3614.bin" Type="http://schemas.openxmlformats.org/officeDocument/2006/relationships/oleObject"/><Relationship Id="rId6375" Target="media/image2742.wmf" Type="http://schemas.openxmlformats.org/officeDocument/2006/relationships/image"/><Relationship Id="rId6376" Target="embeddings/oleObject3615.bin" Type="http://schemas.openxmlformats.org/officeDocument/2006/relationships/oleObject"/><Relationship Id="rId6377" Target="media/image2743.wmf" Type="http://schemas.openxmlformats.org/officeDocument/2006/relationships/image"/><Relationship Id="rId6378" Target="embeddings/oleObject3616.bin" Type="http://schemas.openxmlformats.org/officeDocument/2006/relationships/oleObject"/><Relationship Id="rId6379" Target="media/image2744.wmf" Type="http://schemas.openxmlformats.org/officeDocument/2006/relationships/image"/><Relationship Id="rId638" Target="media/image231.wmf" Type="http://schemas.openxmlformats.org/officeDocument/2006/relationships/image"/><Relationship Id="rId6380" Target="embeddings/oleObject3617.bin" Type="http://schemas.openxmlformats.org/officeDocument/2006/relationships/oleObject"/><Relationship Id="rId6381" Target="media/image2745.wmf" Type="http://schemas.openxmlformats.org/officeDocument/2006/relationships/image"/><Relationship Id="rId6382" Target="embeddings/oleObject3618.bin" Type="http://schemas.openxmlformats.org/officeDocument/2006/relationships/oleObject"/><Relationship Id="rId6383" Target="media/image2746.wmf" Type="http://schemas.openxmlformats.org/officeDocument/2006/relationships/image"/><Relationship Id="rId6384" Target="embeddings/oleObject3619.bin" Type="http://schemas.openxmlformats.org/officeDocument/2006/relationships/oleObject"/><Relationship Id="rId6385" Target="media/image2747.wmf" Type="http://schemas.openxmlformats.org/officeDocument/2006/relationships/image"/><Relationship Id="rId6386" Target="embeddings/oleObject3620.bin" Type="http://schemas.openxmlformats.org/officeDocument/2006/relationships/oleObject"/><Relationship Id="rId6387" Target="media/image2748.wmf" Type="http://schemas.openxmlformats.org/officeDocument/2006/relationships/image"/><Relationship Id="rId6388" Target="embeddings/oleObject3621.bin" Type="http://schemas.openxmlformats.org/officeDocument/2006/relationships/oleObject"/><Relationship Id="rId6389" Target="embeddings/oleObject3622.bin" Type="http://schemas.openxmlformats.org/officeDocument/2006/relationships/oleObject"/><Relationship Id="rId639" Target="embeddings/oleObject401.bin" Type="http://schemas.openxmlformats.org/officeDocument/2006/relationships/oleObject"/><Relationship Id="rId6390" Target="embeddings/oleObject3623.bin" Type="http://schemas.openxmlformats.org/officeDocument/2006/relationships/oleObject"/><Relationship Id="rId6391" Target="embeddings/oleObject3624.bin" Type="http://schemas.openxmlformats.org/officeDocument/2006/relationships/oleObject"/><Relationship Id="rId6392" Target="embeddings/oleObject3625.bin" Type="http://schemas.openxmlformats.org/officeDocument/2006/relationships/oleObject"/><Relationship Id="rId6393" Target="embeddings/oleObject3626.bin" Type="http://schemas.openxmlformats.org/officeDocument/2006/relationships/oleObject"/><Relationship Id="rId6394" Target="media/image2749.wmf" Type="http://schemas.openxmlformats.org/officeDocument/2006/relationships/image"/><Relationship Id="rId6395" Target="embeddings/oleObject3627.bin" Type="http://schemas.openxmlformats.org/officeDocument/2006/relationships/oleObject"/><Relationship Id="rId6396" Target="media/image2750.wmf" Type="http://schemas.openxmlformats.org/officeDocument/2006/relationships/image"/><Relationship Id="rId6397" Target="embeddings/oleObject3628.bin" Type="http://schemas.openxmlformats.org/officeDocument/2006/relationships/oleObject"/><Relationship Id="rId6398" Target="media/image2751.wmf" Type="http://schemas.openxmlformats.org/officeDocument/2006/relationships/image"/><Relationship Id="rId6399" Target="embeddings/oleObject3629.bin" Type="http://schemas.openxmlformats.org/officeDocument/2006/relationships/oleObject"/><Relationship Id="rId64" Target="embeddings/oleObject28.bin" Type="http://schemas.openxmlformats.org/officeDocument/2006/relationships/oleObject"/><Relationship Id="rId640" Target="media/image232.wmf" Type="http://schemas.openxmlformats.org/officeDocument/2006/relationships/image"/><Relationship Id="rId6400" Target="media/image2752.wmf" Type="http://schemas.openxmlformats.org/officeDocument/2006/relationships/image"/><Relationship Id="rId6401" Target="embeddings/oleObject3630.bin" Type="http://schemas.openxmlformats.org/officeDocument/2006/relationships/oleObject"/><Relationship Id="rId6402" Target="media/image2753.wmf" Type="http://schemas.openxmlformats.org/officeDocument/2006/relationships/image"/><Relationship Id="rId6403" Target="embeddings/oleObject3631.bin" Type="http://schemas.openxmlformats.org/officeDocument/2006/relationships/oleObject"/><Relationship Id="rId6404" Target="media/image2754.wmf" Type="http://schemas.openxmlformats.org/officeDocument/2006/relationships/image"/><Relationship Id="rId6405" Target="embeddings/oleObject3632.bin" Type="http://schemas.openxmlformats.org/officeDocument/2006/relationships/oleObject"/><Relationship Id="rId6406" Target="media/image2755.wmf" Type="http://schemas.openxmlformats.org/officeDocument/2006/relationships/image"/><Relationship Id="rId6407" Target="embeddings/oleObject3633.bin" Type="http://schemas.openxmlformats.org/officeDocument/2006/relationships/oleObject"/><Relationship Id="rId6408" Target="media/image2756.wmf" Type="http://schemas.openxmlformats.org/officeDocument/2006/relationships/image"/><Relationship Id="rId6409" Target="embeddings/oleObject3634.bin" Type="http://schemas.openxmlformats.org/officeDocument/2006/relationships/oleObject"/><Relationship Id="rId641" Target="embeddings/oleObject402.bin" Type="http://schemas.openxmlformats.org/officeDocument/2006/relationships/oleObject"/><Relationship Id="rId6410" Target="embeddings/oleObject3635.bin" Type="http://schemas.openxmlformats.org/officeDocument/2006/relationships/oleObject"/><Relationship Id="rId6411" Target="embeddings/oleObject3636.bin" Type="http://schemas.openxmlformats.org/officeDocument/2006/relationships/oleObject"/><Relationship Id="rId6412" Target="embeddings/oleObject3637.bin" Type="http://schemas.openxmlformats.org/officeDocument/2006/relationships/oleObject"/><Relationship Id="rId6413" Target="embeddings/oleObject3638.bin" Type="http://schemas.openxmlformats.org/officeDocument/2006/relationships/oleObject"/><Relationship Id="rId6414" Target="embeddings/oleObject3639.bin" Type="http://schemas.openxmlformats.org/officeDocument/2006/relationships/oleObject"/><Relationship Id="rId6415" Target="media/image2757.wmf" Type="http://schemas.openxmlformats.org/officeDocument/2006/relationships/image"/><Relationship Id="rId6416" Target="embeddings/oleObject3640.bin" Type="http://schemas.openxmlformats.org/officeDocument/2006/relationships/oleObject"/><Relationship Id="rId6417" Target="media/image2758.wmf" Type="http://schemas.openxmlformats.org/officeDocument/2006/relationships/image"/><Relationship Id="rId6418" Target="embeddings/oleObject3641.bin" Type="http://schemas.openxmlformats.org/officeDocument/2006/relationships/oleObject"/><Relationship Id="rId6419" Target="media/image2759.wmf" Type="http://schemas.openxmlformats.org/officeDocument/2006/relationships/image"/><Relationship Id="rId642" Target="media/image233.wmf" Type="http://schemas.openxmlformats.org/officeDocument/2006/relationships/image"/><Relationship Id="rId6420" Target="embeddings/oleObject3642.bin" Type="http://schemas.openxmlformats.org/officeDocument/2006/relationships/oleObject"/><Relationship Id="rId6421" Target="media/image2760.wmf" Type="http://schemas.openxmlformats.org/officeDocument/2006/relationships/image"/><Relationship Id="rId6422" Target="embeddings/oleObject3643.bin" Type="http://schemas.openxmlformats.org/officeDocument/2006/relationships/oleObject"/><Relationship Id="rId6423" Target="media/image2761.wmf" Type="http://schemas.openxmlformats.org/officeDocument/2006/relationships/image"/><Relationship Id="rId6424" Target="embeddings/oleObject3644.bin" Type="http://schemas.openxmlformats.org/officeDocument/2006/relationships/oleObject"/><Relationship Id="rId6425" Target="embeddings/oleObject3645.bin" Type="http://schemas.openxmlformats.org/officeDocument/2006/relationships/oleObject"/><Relationship Id="rId6426" Target="media/image2762.wmf" Type="http://schemas.openxmlformats.org/officeDocument/2006/relationships/image"/><Relationship Id="rId6427" Target="embeddings/oleObject3646.bin" Type="http://schemas.openxmlformats.org/officeDocument/2006/relationships/oleObject"/><Relationship Id="rId6428" Target="media/image2763.wmf" Type="http://schemas.openxmlformats.org/officeDocument/2006/relationships/image"/><Relationship Id="rId6429" Target="embeddings/oleObject3647.bin" Type="http://schemas.openxmlformats.org/officeDocument/2006/relationships/oleObject"/><Relationship Id="rId643" Target="embeddings/oleObject403.bin" Type="http://schemas.openxmlformats.org/officeDocument/2006/relationships/oleObject"/><Relationship Id="rId6430" Target="media/image2764.wmf" Type="http://schemas.openxmlformats.org/officeDocument/2006/relationships/image"/><Relationship Id="rId6431" Target="embeddings/oleObject3648.bin" Type="http://schemas.openxmlformats.org/officeDocument/2006/relationships/oleObject"/><Relationship Id="rId6432" Target="media/image2765.wmf" Type="http://schemas.openxmlformats.org/officeDocument/2006/relationships/image"/><Relationship Id="rId6433" Target="embeddings/oleObject3649.bin" Type="http://schemas.openxmlformats.org/officeDocument/2006/relationships/oleObject"/><Relationship Id="rId6434" Target="media/image2766.wmf" Type="http://schemas.openxmlformats.org/officeDocument/2006/relationships/image"/><Relationship Id="rId6435" Target="embeddings/oleObject3650.bin" Type="http://schemas.openxmlformats.org/officeDocument/2006/relationships/oleObject"/><Relationship Id="rId6436" Target="media/image2767.wmf" Type="http://schemas.openxmlformats.org/officeDocument/2006/relationships/image"/><Relationship Id="rId6437" Target="embeddings/oleObject3651.bin" Type="http://schemas.openxmlformats.org/officeDocument/2006/relationships/oleObject"/><Relationship Id="rId6438" Target="media/image2768.wmf" Type="http://schemas.openxmlformats.org/officeDocument/2006/relationships/image"/><Relationship Id="rId6439" Target="embeddings/oleObject3652.bin" Type="http://schemas.openxmlformats.org/officeDocument/2006/relationships/oleObject"/><Relationship Id="rId644" Target="embeddings/oleObject404.bin" Type="http://schemas.openxmlformats.org/officeDocument/2006/relationships/oleObject"/><Relationship Id="rId6440" Target="media/image2769.wmf" Type="http://schemas.openxmlformats.org/officeDocument/2006/relationships/image"/><Relationship Id="rId6441" Target="embeddings/oleObject3653.bin" Type="http://schemas.openxmlformats.org/officeDocument/2006/relationships/oleObject"/><Relationship Id="rId6442" Target="media/image2770.wmf" Type="http://schemas.openxmlformats.org/officeDocument/2006/relationships/image"/><Relationship Id="rId6443" Target="embeddings/oleObject3654.bin" Type="http://schemas.openxmlformats.org/officeDocument/2006/relationships/oleObject"/><Relationship Id="rId6444" Target="media/image2771.wmf" Type="http://schemas.openxmlformats.org/officeDocument/2006/relationships/image"/><Relationship Id="rId6445" Target="embeddings/oleObject3655.bin" Type="http://schemas.openxmlformats.org/officeDocument/2006/relationships/oleObject"/><Relationship Id="rId6446" Target="media/image2772.wmf" Type="http://schemas.openxmlformats.org/officeDocument/2006/relationships/image"/><Relationship Id="rId6447" Target="embeddings/oleObject3656.bin" Type="http://schemas.openxmlformats.org/officeDocument/2006/relationships/oleObject"/><Relationship Id="rId6448" Target="media/image2773.wmf" Type="http://schemas.openxmlformats.org/officeDocument/2006/relationships/image"/><Relationship Id="rId6449" Target="embeddings/oleObject3657.bin" Type="http://schemas.openxmlformats.org/officeDocument/2006/relationships/oleObject"/><Relationship Id="rId645" Target="embeddings/oleObject405.bin" Type="http://schemas.openxmlformats.org/officeDocument/2006/relationships/oleObject"/><Relationship Id="rId6450" Target="media/image2774.wmf" Type="http://schemas.openxmlformats.org/officeDocument/2006/relationships/image"/><Relationship Id="rId6451" Target="embeddings/oleObject3658.bin" Type="http://schemas.openxmlformats.org/officeDocument/2006/relationships/oleObject"/><Relationship Id="rId6452" Target="media/image2775.wmf" Type="http://schemas.openxmlformats.org/officeDocument/2006/relationships/image"/><Relationship Id="rId6453" Target="embeddings/oleObject3659.bin" Type="http://schemas.openxmlformats.org/officeDocument/2006/relationships/oleObject"/><Relationship Id="rId6454" Target="media/image2776.wmf" Type="http://schemas.openxmlformats.org/officeDocument/2006/relationships/image"/><Relationship Id="rId6455" Target="embeddings/oleObject3660.bin" Type="http://schemas.openxmlformats.org/officeDocument/2006/relationships/oleObject"/><Relationship Id="rId6456" Target="embeddings/oleObject3661.bin" Type="http://schemas.openxmlformats.org/officeDocument/2006/relationships/oleObject"/><Relationship Id="rId6457" Target="embeddings/oleObject3662.bin" Type="http://schemas.openxmlformats.org/officeDocument/2006/relationships/oleObject"/><Relationship Id="rId6458" Target="media/image2777.wmf" Type="http://schemas.openxmlformats.org/officeDocument/2006/relationships/image"/><Relationship Id="rId6459" Target="embeddings/oleObject3663.bin" Type="http://schemas.openxmlformats.org/officeDocument/2006/relationships/oleObject"/><Relationship Id="rId646" Target="media/image234.wmf" Type="http://schemas.openxmlformats.org/officeDocument/2006/relationships/image"/><Relationship Id="rId6460" Target="media/image2778.wmf" Type="http://schemas.openxmlformats.org/officeDocument/2006/relationships/image"/><Relationship Id="rId6461" Target="embeddings/oleObject3664.bin" Type="http://schemas.openxmlformats.org/officeDocument/2006/relationships/oleObject"/><Relationship Id="rId6462" Target="media/image2779.wmf" Type="http://schemas.openxmlformats.org/officeDocument/2006/relationships/image"/><Relationship Id="rId6463" Target="embeddings/oleObject3665.bin" Type="http://schemas.openxmlformats.org/officeDocument/2006/relationships/oleObject"/><Relationship Id="rId6464" Target="media/image2780.wmf" Type="http://schemas.openxmlformats.org/officeDocument/2006/relationships/image"/><Relationship Id="rId6465" Target="embeddings/oleObject3666.bin" Type="http://schemas.openxmlformats.org/officeDocument/2006/relationships/oleObject"/><Relationship Id="rId6466" Target="embeddings/oleObject3667.bin" Type="http://schemas.openxmlformats.org/officeDocument/2006/relationships/oleObject"/><Relationship Id="rId6467" Target="media/image2781.wmf" Type="http://schemas.openxmlformats.org/officeDocument/2006/relationships/image"/><Relationship Id="rId6468" Target="embeddings/oleObject3668.bin" Type="http://schemas.openxmlformats.org/officeDocument/2006/relationships/oleObject"/><Relationship Id="rId6469" Target="media/image2782.wmf" Type="http://schemas.openxmlformats.org/officeDocument/2006/relationships/image"/><Relationship Id="rId647" Target="embeddings/oleObject406.bin" Type="http://schemas.openxmlformats.org/officeDocument/2006/relationships/oleObject"/><Relationship Id="rId6470" Target="embeddings/oleObject3669.bin" Type="http://schemas.openxmlformats.org/officeDocument/2006/relationships/oleObject"/><Relationship Id="rId6471" Target="media/image2783.wmf" Type="http://schemas.openxmlformats.org/officeDocument/2006/relationships/image"/><Relationship Id="rId6472" Target="embeddings/oleObject3670.bin" Type="http://schemas.openxmlformats.org/officeDocument/2006/relationships/oleObject"/><Relationship Id="rId6473" Target="media/image2784.wmf" Type="http://schemas.openxmlformats.org/officeDocument/2006/relationships/image"/><Relationship Id="rId6474" Target="embeddings/oleObject3671.bin" Type="http://schemas.openxmlformats.org/officeDocument/2006/relationships/oleObject"/><Relationship Id="rId6475" Target="embeddings/oleObject3672.bin" Type="http://schemas.openxmlformats.org/officeDocument/2006/relationships/oleObject"/><Relationship Id="rId6476" Target="media/image2785.emf" Type="http://schemas.openxmlformats.org/officeDocument/2006/relationships/image"/><Relationship Id="rId6477" Target="embeddings/oleObject3673.bin" Type="http://schemas.openxmlformats.org/officeDocument/2006/relationships/oleObject"/><Relationship Id="rId6478" Target="embeddings/oleObject3674.bin" Type="http://schemas.openxmlformats.org/officeDocument/2006/relationships/oleObject"/><Relationship Id="rId6479" Target="embeddings/oleObject3675.bin" Type="http://schemas.openxmlformats.org/officeDocument/2006/relationships/oleObject"/><Relationship Id="rId648" Target="embeddings/oleObject407.bin" Type="http://schemas.openxmlformats.org/officeDocument/2006/relationships/oleObject"/><Relationship Id="rId6480" Target="media/image2786.emf" Type="http://schemas.openxmlformats.org/officeDocument/2006/relationships/image"/><Relationship Id="rId6481" Target="embeddings/oleObject3676.bin" Type="http://schemas.openxmlformats.org/officeDocument/2006/relationships/oleObject"/><Relationship Id="rId6482" Target="embeddings/oleObject3677.bin" Type="http://schemas.openxmlformats.org/officeDocument/2006/relationships/oleObject"/><Relationship Id="rId6483" Target="embeddings/oleObject3678.bin" Type="http://schemas.openxmlformats.org/officeDocument/2006/relationships/oleObject"/><Relationship Id="rId6484" Target="embeddings/oleObject3679.bin" Type="http://schemas.openxmlformats.org/officeDocument/2006/relationships/oleObject"/><Relationship Id="rId6485" Target="embeddings/oleObject3680.bin" Type="http://schemas.openxmlformats.org/officeDocument/2006/relationships/oleObject"/><Relationship Id="rId6486" Target="media/image2787.wmf" Type="http://schemas.openxmlformats.org/officeDocument/2006/relationships/image"/><Relationship Id="rId6487" Target="embeddings/oleObject3681.bin" Type="http://schemas.openxmlformats.org/officeDocument/2006/relationships/oleObject"/><Relationship Id="rId6488" Target="media/image2788.wmf" Type="http://schemas.openxmlformats.org/officeDocument/2006/relationships/image"/><Relationship Id="rId6489" Target="embeddings/oleObject3682.bin" Type="http://schemas.openxmlformats.org/officeDocument/2006/relationships/oleObject"/><Relationship Id="rId649" Target="embeddings/oleObject408.bin" Type="http://schemas.openxmlformats.org/officeDocument/2006/relationships/oleObject"/><Relationship Id="rId6490" Target="media/image2789.wmf" Type="http://schemas.openxmlformats.org/officeDocument/2006/relationships/image"/><Relationship Id="rId6491" Target="embeddings/oleObject3683.bin" Type="http://schemas.openxmlformats.org/officeDocument/2006/relationships/oleObject"/><Relationship Id="rId6492" Target="media/image2790.wmf" Type="http://schemas.openxmlformats.org/officeDocument/2006/relationships/image"/><Relationship Id="rId6493" Target="embeddings/oleObject3684.bin" Type="http://schemas.openxmlformats.org/officeDocument/2006/relationships/oleObject"/><Relationship Id="rId6494" Target="media/image2791.wmf" Type="http://schemas.openxmlformats.org/officeDocument/2006/relationships/image"/><Relationship Id="rId6495" Target="embeddings/oleObject3685.bin" Type="http://schemas.openxmlformats.org/officeDocument/2006/relationships/oleObject"/><Relationship Id="rId6496" Target="embeddings/oleObject3686.bin" Type="http://schemas.openxmlformats.org/officeDocument/2006/relationships/oleObject"/><Relationship Id="rId6497" Target="media/image2792.wmf" Type="http://schemas.openxmlformats.org/officeDocument/2006/relationships/image"/><Relationship Id="rId6498" Target="embeddings/oleObject3687.bin" Type="http://schemas.openxmlformats.org/officeDocument/2006/relationships/oleObject"/><Relationship Id="rId6499" Target="media/image2793.wmf" Type="http://schemas.openxmlformats.org/officeDocument/2006/relationships/image"/><Relationship Id="rId65" Target="media/image30.wmf" Type="http://schemas.openxmlformats.org/officeDocument/2006/relationships/image"/><Relationship Id="rId650" Target="media/image235.wmf" Type="http://schemas.openxmlformats.org/officeDocument/2006/relationships/image"/><Relationship Id="rId6500" Target="embeddings/oleObject3688.bin" Type="http://schemas.openxmlformats.org/officeDocument/2006/relationships/oleObject"/><Relationship Id="rId6501" Target="media/image2794.wmf" Type="http://schemas.openxmlformats.org/officeDocument/2006/relationships/image"/><Relationship Id="rId6502" Target="embeddings/oleObject3689.bin" Type="http://schemas.openxmlformats.org/officeDocument/2006/relationships/oleObject"/><Relationship Id="rId6503" Target="media/image2795.wmf" Type="http://schemas.openxmlformats.org/officeDocument/2006/relationships/image"/><Relationship Id="rId6504" Target="embeddings/oleObject3690.bin" Type="http://schemas.openxmlformats.org/officeDocument/2006/relationships/oleObject"/><Relationship Id="rId6505" Target="media/image2796.wmf" Type="http://schemas.openxmlformats.org/officeDocument/2006/relationships/image"/><Relationship Id="rId6506" Target="embeddings/oleObject3691.bin" Type="http://schemas.openxmlformats.org/officeDocument/2006/relationships/oleObject"/><Relationship Id="rId6507" Target="media/image2797.wmf" Type="http://schemas.openxmlformats.org/officeDocument/2006/relationships/image"/><Relationship Id="rId6508" Target="embeddings/oleObject3692.bin" Type="http://schemas.openxmlformats.org/officeDocument/2006/relationships/oleObject"/><Relationship Id="rId6509" Target="media/image2798.wmf" Type="http://schemas.openxmlformats.org/officeDocument/2006/relationships/image"/><Relationship Id="rId651" Target="embeddings/oleObject409.bin" Type="http://schemas.openxmlformats.org/officeDocument/2006/relationships/oleObject"/><Relationship Id="rId6510" Target="embeddings/oleObject3693.bin" Type="http://schemas.openxmlformats.org/officeDocument/2006/relationships/oleObject"/><Relationship Id="rId6511" Target="media/image2799.wmf" Type="http://schemas.openxmlformats.org/officeDocument/2006/relationships/image"/><Relationship Id="rId6512" Target="embeddings/oleObject3694.bin" Type="http://schemas.openxmlformats.org/officeDocument/2006/relationships/oleObject"/><Relationship Id="rId6513" Target="media/image2800.wmf" Type="http://schemas.openxmlformats.org/officeDocument/2006/relationships/image"/><Relationship Id="rId6514" Target="embeddings/oleObject3695.bin" Type="http://schemas.openxmlformats.org/officeDocument/2006/relationships/oleObject"/><Relationship Id="rId6515" Target="media/image2801.wmf" Type="http://schemas.openxmlformats.org/officeDocument/2006/relationships/image"/><Relationship Id="rId6516" Target="embeddings/oleObject3696.bin" Type="http://schemas.openxmlformats.org/officeDocument/2006/relationships/oleObject"/><Relationship Id="rId6517" Target="media/image2802.wmf" Type="http://schemas.openxmlformats.org/officeDocument/2006/relationships/image"/><Relationship Id="rId6518" Target="embeddings/oleObject3697.bin" Type="http://schemas.openxmlformats.org/officeDocument/2006/relationships/oleObject"/><Relationship Id="rId6519" Target="embeddings/oleObject3698.bin" Type="http://schemas.openxmlformats.org/officeDocument/2006/relationships/oleObject"/><Relationship Id="rId652" Target="media/image236.wmf" Type="http://schemas.openxmlformats.org/officeDocument/2006/relationships/image"/><Relationship Id="rId6520" Target="media/image2803.wmf" Type="http://schemas.openxmlformats.org/officeDocument/2006/relationships/image"/><Relationship Id="rId6521" Target="embeddings/oleObject3699.bin" Type="http://schemas.openxmlformats.org/officeDocument/2006/relationships/oleObject"/><Relationship Id="rId6522" Target="media/image2804.wmf" Type="http://schemas.openxmlformats.org/officeDocument/2006/relationships/image"/><Relationship Id="rId6523" Target="embeddings/oleObject3700.bin" Type="http://schemas.openxmlformats.org/officeDocument/2006/relationships/oleObject"/><Relationship Id="rId6524" Target="media/image2805.wmf" Type="http://schemas.openxmlformats.org/officeDocument/2006/relationships/image"/><Relationship Id="rId6525" Target="embeddings/oleObject3701.bin" Type="http://schemas.openxmlformats.org/officeDocument/2006/relationships/oleObject"/><Relationship Id="rId6526" Target="media/image2806.wmf" Type="http://schemas.openxmlformats.org/officeDocument/2006/relationships/image"/><Relationship Id="rId6527" Target="embeddings/oleObject3702.bin" Type="http://schemas.openxmlformats.org/officeDocument/2006/relationships/oleObject"/><Relationship Id="rId6528" Target="media/image2807.wmf" Type="http://schemas.openxmlformats.org/officeDocument/2006/relationships/image"/><Relationship Id="rId6529" Target="embeddings/oleObject3703.bin" Type="http://schemas.openxmlformats.org/officeDocument/2006/relationships/oleObject"/><Relationship Id="rId653" Target="embeddings/oleObject410.bin" Type="http://schemas.openxmlformats.org/officeDocument/2006/relationships/oleObject"/><Relationship Id="rId6530" Target="media/image2808.wmf" Type="http://schemas.openxmlformats.org/officeDocument/2006/relationships/image"/><Relationship Id="rId6531" Target="embeddings/oleObject3704.bin" Type="http://schemas.openxmlformats.org/officeDocument/2006/relationships/oleObject"/><Relationship Id="rId6532" Target="media/image2809.wmf" Type="http://schemas.openxmlformats.org/officeDocument/2006/relationships/image"/><Relationship Id="rId6533" Target="embeddings/oleObject3705.bin" Type="http://schemas.openxmlformats.org/officeDocument/2006/relationships/oleObject"/><Relationship Id="rId6534" Target="media/image2810.wmf" Type="http://schemas.openxmlformats.org/officeDocument/2006/relationships/image"/><Relationship Id="rId6535" Target="embeddings/oleObject3706.bin" Type="http://schemas.openxmlformats.org/officeDocument/2006/relationships/oleObject"/><Relationship Id="rId6536" Target="media/image2811.wmf" Type="http://schemas.openxmlformats.org/officeDocument/2006/relationships/image"/><Relationship Id="rId6537" Target="embeddings/oleObject3707.bin" Type="http://schemas.openxmlformats.org/officeDocument/2006/relationships/oleObject"/><Relationship Id="rId6538" Target="media/image2812.wmf" Type="http://schemas.openxmlformats.org/officeDocument/2006/relationships/image"/><Relationship Id="rId6539" Target="embeddings/oleObject3708.bin" Type="http://schemas.openxmlformats.org/officeDocument/2006/relationships/oleObject"/><Relationship Id="rId654" Target="media/image237.wmf" Type="http://schemas.openxmlformats.org/officeDocument/2006/relationships/image"/><Relationship Id="rId6540" Target="media/image2813.wmf" Type="http://schemas.openxmlformats.org/officeDocument/2006/relationships/image"/><Relationship Id="rId6541" Target="embeddings/oleObject3709.bin" Type="http://schemas.openxmlformats.org/officeDocument/2006/relationships/oleObject"/><Relationship Id="rId6542" Target="media/image2814.wmf" Type="http://schemas.openxmlformats.org/officeDocument/2006/relationships/image"/><Relationship Id="rId6543" Target="embeddings/oleObject3710.bin" Type="http://schemas.openxmlformats.org/officeDocument/2006/relationships/oleObject"/><Relationship Id="rId6544" Target="media/image2815.wmf" Type="http://schemas.openxmlformats.org/officeDocument/2006/relationships/image"/><Relationship Id="rId6545" Target="embeddings/oleObject3711.bin" Type="http://schemas.openxmlformats.org/officeDocument/2006/relationships/oleObject"/><Relationship Id="rId6546" Target="media/image2816.wmf" Type="http://schemas.openxmlformats.org/officeDocument/2006/relationships/image"/><Relationship Id="rId6547" Target="embeddings/oleObject3712.bin" Type="http://schemas.openxmlformats.org/officeDocument/2006/relationships/oleObject"/><Relationship Id="rId6548" Target="media/image2817.wmf" Type="http://schemas.openxmlformats.org/officeDocument/2006/relationships/image"/><Relationship Id="rId6549" Target="embeddings/oleObject3713.bin" Type="http://schemas.openxmlformats.org/officeDocument/2006/relationships/oleObject"/><Relationship Id="rId655" Target="embeddings/oleObject411.bin" Type="http://schemas.openxmlformats.org/officeDocument/2006/relationships/oleObject"/><Relationship Id="rId6550" Target="media/image2818.wmf" Type="http://schemas.openxmlformats.org/officeDocument/2006/relationships/image"/><Relationship Id="rId6551" Target="embeddings/oleObject3714.bin" Type="http://schemas.openxmlformats.org/officeDocument/2006/relationships/oleObject"/><Relationship Id="rId6552" Target="media/image2819.wmf" Type="http://schemas.openxmlformats.org/officeDocument/2006/relationships/image"/><Relationship Id="rId6553" Target="media/image2820.wmf" Type="http://schemas.openxmlformats.org/officeDocument/2006/relationships/image"/><Relationship Id="rId6554" Target="media/image2821.wmf" Type="http://schemas.openxmlformats.org/officeDocument/2006/relationships/image"/><Relationship Id="rId6555" Target="media/image2822.wmf" Type="http://schemas.openxmlformats.org/officeDocument/2006/relationships/image"/><Relationship Id="rId6556" Target="media/image2823.wmf" Type="http://schemas.openxmlformats.org/officeDocument/2006/relationships/image"/><Relationship Id="rId6557" Target="media/image2824.wmf" Type="http://schemas.openxmlformats.org/officeDocument/2006/relationships/image"/><Relationship Id="rId6558" Target="media/image2825.wmf" Type="http://schemas.openxmlformats.org/officeDocument/2006/relationships/image"/><Relationship Id="rId6559" Target="media/image2826.wmf" Type="http://schemas.openxmlformats.org/officeDocument/2006/relationships/image"/><Relationship Id="rId656" Target="media/image238.wmf" Type="http://schemas.openxmlformats.org/officeDocument/2006/relationships/image"/><Relationship Id="rId6560" Target="media/image2827.wmf" Type="http://schemas.openxmlformats.org/officeDocument/2006/relationships/image"/><Relationship Id="rId6561" Target="embeddings/oleObject3715.bin" Type="http://schemas.openxmlformats.org/officeDocument/2006/relationships/oleObject"/><Relationship Id="rId6562" Target="media/image2828.wmf" Type="http://schemas.openxmlformats.org/officeDocument/2006/relationships/image"/><Relationship Id="rId6563" Target="embeddings/oleObject3716.bin" Type="http://schemas.openxmlformats.org/officeDocument/2006/relationships/oleObject"/><Relationship Id="rId6564" Target="media/image2829.wmf" Type="http://schemas.openxmlformats.org/officeDocument/2006/relationships/image"/><Relationship Id="rId6565" Target="embeddings/oleObject3717.bin" Type="http://schemas.openxmlformats.org/officeDocument/2006/relationships/oleObject"/><Relationship Id="rId6566" Target="media/image2830.wmf" Type="http://schemas.openxmlformats.org/officeDocument/2006/relationships/image"/><Relationship Id="rId6567" Target="media/image2831.wmf" Type="http://schemas.openxmlformats.org/officeDocument/2006/relationships/image"/><Relationship Id="rId6568" Target="media/image2832.emf" Type="http://schemas.openxmlformats.org/officeDocument/2006/relationships/image"/><Relationship Id="rId6569" Target="media/image2833.wmf" Type="http://schemas.openxmlformats.org/officeDocument/2006/relationships/image"/><Relationship Id="rId657" Target="embeddings/oleObject412.bin" Type="http://schemas.openxmlformats.org/officeDocument/2006/relationships/oleObject"/><Relationship Id="rId6570" Target="embeddings/oleObject3718.bin" Type="http://schemas.openxmlformats.org/officeDocument/2006/relationships/oleObject"/><Relationship Id="rId6571" Target="media/image2834.wmf" Type="http://schemas.openxmlformats.org/officeDocument/2006/relationships/image"/><Relationship Id="rId6572" Target="embeddings/oleObject3719.bin" Type="http://schemas.openxmlformats.org/officeDocument/2006/relationships/oleObject"/><Relationship Id="rId6573" Target="media/image2835.wmf" Type="http://schemas.openxmlformats.org/officeDocument/2006/relationships/image"/><Relationship Id="rId6574" Target="embeddings/oleObject3720.bin" Type="http://schemas.openxmlformats.org/officeDocument/2006/relationships/oleObject"/><Relationship Id="rId6575" Target="media/image2836.wmf" Type="http://schemas.openxmlformats.org/officeDocument/2006/relationships/image"/><Relationship Id="rId6576" Target="embeddings/oleObject3721.bin" Type="http://schemas.openxmlformats.org/officeDocument/2006/relationships/oleObject"/><Relationship Id="rId6577" Target="media/image2837.wmf" Type="http://schemas.openxmlformats.org/officeDocument/2006/relationships/image"/><Relationship Id="rId6578" Target="embeddings/oleObject3722.bin" Type="http://schemas.openxmlformats.org/officeDocument/2006/relationships/oleObject"/><Relationship Id="rId6579" Target="media/image2838.wmf" Type="http://schemas.openxmlformats.org/officeDocument/2006/relationships/image"/><Relationship Id="rId658" Target="media/image239.wmf" Type="http://schemas.openxmlformats.org/officeDocument/2006/relationships/image"/><Relationship Id="rId6580" Target="embeddings/oleObject3723.bin" Type="http://schemas.openxmlformats.org/officeDocument/2006/relationships/oleObject"/><Relationship Id="rId6581" Target="media/image2839.wmf" Type="http://schemas.openxmlformats.org/officeDocument/2006/relationships/image"/><Relationship Id="rId6582" Target="embeddings/oleObject3724.bin" Type="http://schemas.openxmlformats.org/officeDocument/2006/relationships/oleObject"/><Relationship Id="rId6583" Target="embeddings/oleObject3725.bin" Type="http://schemas.openxmlformats.org/officeDocument/2006/relationships/oleObject"/><Relationship Id="rId6584" Target="media/image2840.emf" Type="http://schemas.openxmlformats.org/officeDocument/2006/relationships/image"/><Relationship Id="rId6585" Target="embeddings/oleObject3726.bin" Type="http://schemas.openxmlformats.org/officeDocument/2006/relationships/oleObject"/><Relationship Id="rId6586" Target="media/image2841.emf" Type="http://schemas.openxmlformats.org/officeDocument/2006/relationships/image"/><Relationship Id="rId6587" Target="embeddings/oleObject3727.bin" Type="http://schemas.openxmlformats.org/officeDocument/2006/relationships/oleObject"/><Relationship Id="rId6588" Target="media/image2842.wmf" Type="http://schemas.openxmlformats.org/officeDocument/2006/relationships/image"/><Relationship Id="rId6589" Target="embeddings/oleObject3728.bin" Type="http://schemas.openxmlformats.org/officeDocument/2006/relationships/oleObject"/><Relationship Id="rId659" Target="embeddings/oleObject413.bin" Type="http://schemas.openxmlformats.org/officeDocument/2006/relationships/oleObject"/><Relationship Id="rId6590" Target="media/image2843.wmf" Type="http://schemas.openxmlformats.org/officeDocument/2006/relationships/image"/><Relationship Id="rId6591" Target="embeddings/oleObject3729.bin" Type="http://schemas.openxmlformats.org/officeDocument/2006/relationships/oleObject"/><Relationship Id="rId6592" Target="media/image2844.wmf" Type="http://schemas.openxmlformats.org/officeDocument/2006/relationships/image"/><Relationship Id="rId6593" Target="embeddings/oleObject3730.bin" Type="http://schemas.openxmlformats.org/officeDocument/2006/relationships/oleObject"/><Relationship Id="rId6594" Target="embeddings/oleObject3731.bin" Type="http://schemas.openxmlformats.org/officeDocument/2006/relationships/oleObject"/><Relationship Id="rId6595" Target="media/image2845.emf" Type="http://schemas.openxmlformats.org/officeDocument/2006/relationships/image"/><Relationship Id="rId6596" Target="embeddings/oleObject3732.bin" Type="http://schemas.openxmlformats.org/officeDocument/2006/relationships/oleObject"/><Relationship Id="rId6597" Target="media/image2846.emf" Type="http://schemas.openxmlformats.org/officeDocument/2006/relationships/image"/><Relationship Id="rId6598" Target="embeddings/oleObject3733.bin" Type="http://schemas.openxmlformats.org/officeDocument/2006/relationships/oleObject"/><Relationship Id="rId6599" Target="media/image2847.emf" Type="http://schemas.openxmlformats.org/officeDocument/2006/relationships/image"/><Relationship Id="rId66" Target="embeddings/oleObject29.bin" Type="http://schemas.openxmlformats.org/officeDocument/2006/relationships/oleObject"/><Relationship Id="rId660" Target="embeddings/oleObject414.bin" Type="http://schemas.openxmlformats.org/officeDocument/2006/relationships/oleObject"/><Relationship Id="rId6600" Target="embeddings/oleObject3734.bin" Type="http://schemas.openxmlformats.org/officeDocument/2006/relationships/oleObject"/><Relationship Id="rId6601" Target="media/image2848.emf" Type="http://schemas.openxmlformats.org/officeDocument/2006/relationships/image"/><Relationship Id="rId6602" Target="embeddings/oleObject3735.bin" Type="http://schemas.openxmlformats.org/officeDocument/2006/relationships/oleObject"/><Relationship Id="rId6603" Target="embeddings/oleObject3736.bin" Type="http://schemas.openxmlformats.org/officeDocument/2006/relationships/oleObject"/><Relationship Id="rId6604" Target="media/image2849.wmf" Type="http://schemas.openxmlformats.org/officeDocument/2006/relationships/image"/><Relationship Id="rId6605" Target="embeddings/oleObject3737.bin" Type="http://schemas.openxmlformats.org/officeDocument/2006/relationships/oleObject"/><Relationship Id="rId6606" Target="media/image2850.png" Type="http://schemas.openxmlformats.org/officeDocument/2006/relationships/image"/><Relationship Id="rId6607" Target="media/image2851.wmf" Type="http://schemas.openxmlformats.org/officeDocument/2006/relationships/image"/><Relationship Id="rId6608" Target="media/image2852.wmf" Type="http://schemas.openxmlformats.org/officeDocument/2006/relationships/image"/><Relationship Id="rId6609" Target="embeddings/oleObject3738.bin" Type="http://schemas.openxmlformats.org/officeDocument/2006/relationships/oleObject"/><Relationship Id="rId661" Target="embeddings/oleObject415.bin" Type="http://schemas.openxmlformats.org/officeDocument/2006/relationships/oleObject"/><Relationship Id="rId6610" Target="media/image2853.wmf" Type="http://schemas.openxmlformats.org/officeDocument/2006/relationships/image"/><Relationship Id="rId6611" Target="embeddings/oleObject3739.bin" Type="http://schemas.openxmlformats.org/officeDocument/2006/relationships/oleObject"/><Relationship Id="rId6612" Target="embeddings/oleObject3740.bin" Type="http://schemas.openxmlformats.org/officeDocument/2006/relationships/oleObject"/><Relationship Id="rId6613" Target="media/image2854.wmf" Type="http://schemas.openxmlformats.org/officeDocument/2006/relationships/image"/><Relationship Id="rId6614" Target="embeddings/oleObject3741.bin" Type="http://schemas.openxmlformats.org/officeDocument/2006/relationships/oleObject"/><Relationship Id="rId6615" Target="media/image2855.wmf" Type="http://schemas.openxmlformats.org/officeDocument/2006/relationships/image"/><Relationship Id="rId6616" Target="embeddings/oleObject3742.bin" Type="http://schemas.openxmlformats.org/officeDocument/2006/relationships/oleObject"/><Relationship Id="rId6617" Target="embeddings/oleObject3743.bin" Type="http://schemas.openxmlformats.org/officeDocument/2006/relationships/oleObject"/><Relationship Id="rId6618" Target="embeddings/oleObject3744.bin" Type="http://schemas.openxmlformats.org/officeDocument/2006/relationships/oleObject"/><Relationship Id="rId6619" Target="embeddings/oleObject3745.bin" Type="http://schemas.openxmlformats.org/officeDocument/2006/relationships/oleObject"/><Relationship Id="rId662" Target="embeddings/oleObject416.bin" Type="http://schemas.openxmlformats.org/officeDocument/2006/relationships/oleObject"/><Relationship Id="rId6620" Target="media/image2856.wmf" Type="http://schemas.openxmlformats.org/officeDocument/2006/relationships/image"/><Relationship Id="rId6621" Target="embeddings/oleObject3746.bin" Type="http://schemas.openxmlformats.org/officeDocument/2006/relationships/oleObject"/><Relationship Id="rId6622" Target="media/image2857.wmf" Type="http://schemas.openxmlformats.org/officeDocument/2006/relationships/image"/><Relationship Id="rId6623" Target="embeddings/oleObject3747.bin" Type="http://schemas.openxmlformats.org/officeDocument/2006/relationships/oleObject"/><Relationship Id="rId6624" Target="media/image2858.wmf" Type="http://schemas.openxmlformats.org/officeDocument/2006/relationships/image"/><Relationship Id="rId6625" Target="embeddings/oleObject3748.bin" Type="http://schemas.openxmlformats.org/officeDocument/2006/relationships/oleObject"/><Relationship Id="rId6626" Target="media/image2859.wmf" Type="http://schemas.openxmlformats.org/officeDocument/2006/relationships/image"/><Relationship Id="rId6627" Target="embeddings/oleObject3749.bin" Type="http://schemas.openxmlformats.org/officeDocument/2006/relationships/oleObject"/><Relationship Id="rId6628" Target="embeddings/oleObject3750.bin" Type="http://schemas.openxmlformats.org/officeDocument/2006/relationships/oleObject"/><Relationship Id="rId6629" Target="embeddings/oleObject3751.bin" Type="http://schemas.openxmlformats.org/officeDocument/2006/relationships/oleObject"/><Relationship Id="rId663" Target="embeddings/oleObject417.bin" Type="http://schemas.openxmlformats.org/officeDocument/2006/relationships/oleObject"/><Relationship Id="rId6630" Target="media/image2860.wmf" Type="http://schemas.openxmlformats.org/officeDocument/2006/relationships/image"/><Relationship Id="rId6631" Target="embeddings/oleObject3752.bin" Type="http://schemas.openxmlformats.org/officeDocument/2006/relationships/oleObject"/><Relationship Id="rId6632" Target="media/image2861.wmf" Type="http://schemas.openxmlformats.org/officeDocument/2006/relationships/image"/><Relationship Id="rId6633" Target="embeddings/oleObject3753.bin" Type="http://schemas.openxmlformats.org/officeDocument/2006/relationships/oleObject"/><Relationship Id="rId6634" Target="media/image2862.wmf" Type="http://schemas.openxmlformats.org/officeDocument/2006/relationships/image"/><Relationship Id="rId6635" Target="embeddings/oleObject3754.bin" Type="http://schemas.openxmlformats.org/officeDocument/2006/relationships/oleObject"/><Relationship Id="rId6636" Target="media/image2863.wmf" Type="http://schemas.openxmlformats.org/officeDocument/2006/relationships/image"/><Relationship Id="rId6637" Target="embeddings/oleObject3755.bin" Type="http://schemas.openxmlformats.org/officeDocument/2006/relationships/oleObject"/><Relationship Id="rId6638" Target="media/image2864.wmf" Type="http://schemas.openxmlformats.org/officeDocument/2006/relationships/image"/><Relationship Id="rId6639" Target="embeddings/oleObject3756.bin" Type="http://schemas.openxmlformats.org/officeDocument/2006/relationships/oleObject"/><Relationship Id="rId664" Target="embeddings/oleObject418.bin" Type="http://schemas.openxmlformats.org/officeDocument/2006/relationships/oleObject"/><Relationship Id="rId6640" Target="media/image2865.wmf" Type="http://schemas.openxmlformats.org/officeDocument/2006/relationships/image"/><Relationship Id="rId6641" Target="embeddings/oleObject3757.bin" Type="http://schemas.openxmlformats.org/officeDocument/2006/relationships/oleObject"/><Relationship Id="rId6642" Target="media/image2866.emf" Type="http://schemas.openxmlformats.org/officeDocument/2006/relationships/image"/><Relationship Id="rId6643" Target="media/image2867.png" Type="http://schemas.openxmlformats.org/officeDocument/2006/relationships/image"/><Relationship Id="rId6644" Target="media/image2868.wmf" Type="http://schemas.openxmlformats.org/officeDocument/2006/relationships/image"/><Relationship Id="rId6645" Target="media/image2869.wmf" Type="http://schemas.openxmlformats.org/officeDocument/2006/relationships/image"/><Relationship Id="rId6646" Target="media/image2870.wmf" Type="http://schemas.openxmlformats.org/officeDocument/2006/relationships/image"/><Relationship Id="rId6647" Target="embeddings/oleObject3758.bin" Type="http://schemas.openxmlformats.org/officeDocument/2006/relationships/oleObject"/><Relationship Id="rId6648" Target="media/image2871.wmf" Type="http://schemas.openxmlformats.org/officeDocument/2006/relationships/image"/><Relationship Id="rId6649" Target="embeddings/oleObject3759.bin" Type="http://schemas.openxmlformats.org/officeDocument/2006/relationships/oleObject"/><Relationship Id="rId665" Target="embeddings/oleObject419.bin" Type="http://schemas.openxmlformats.org/officeDocument/2006/relationships/oleObject"/><Relationship Id="rId6650" Target="media/image2872.wmf" Type="http://schemas.openxmlformats.org/officeDocument/2006/relationships/image"/><Relationship Id="rId6651" Target="embeddings/oleObject3760.bin" Type="http://schemas.openxmlformats.org/officeDocument/2006/relationships/oleObject"/><Relationship Id="rId6652" Target="media/image2873.wmf" Type="http://schemas.openxmlformats.org/officeDocument/2006/relationships/image"/><Relationship Id="rId6653" Target="embeddings/oleObject3761.bin" Type="http://schemas.openxmlformats.org/officeDocument/2006/relationships/oleObject"/><Relationship Id="rId6654" Target="media/image2874.wmf" Type="http://schemas.openxmlformats.org/officeDocument/2006/relationships/image"/><Relationship Id="rId6655" Target="embeddings/oleObject3762.bin" Type="http://schemas.openxmlformats.org/officeDocument/2006/relationships/oleObject"/><Relationship Id="rId6656" Target="media/image2875.wmf" Type="http://schemas.openxmlformats.org/officeDocument/2006/relationships/image"/><Relationship Id="rId6657" Target="embeddings/oleObject3763.bin" Type="http://schemas.openxmlformats.org/officeDocument/2006/relationships/oleObject"/><Relationship Id="rId6658" Target="media/image2876.wmf" Type="http://schemas.openxmlformats.org/officeDocument/2006/relationships/image"/><Relationship Id="rId6659" Target="embeddings/oleObject3764.bin" Type="http://schemas.openxmlformats.org/officeDocument/2006/relationships/oleObject"/><Relationship Id="rId666" Target="embeddings/oleObject420.bin" Type="http://schemas.openxmlformats.org/officeDocument/2006/relationships/oleObject"/><Relationship Id="rId6660" Target="media/image2877.wmf" Type="http://schemas.openxmlformats.org/officeDocument/2006/relationships/image"/><Relationship Id="rId6661" Target="embeddings/oleObject3765.bin" Type="http://schemas.openxmlformats.org/officeDocument/2006/relationships/oleObject"/><Relationship Id="rId6662" Target="media/image2878.wmf" Type="http://schemas.openxmlformats.org/officeDocument/2006/relationships/image"/><Relationship Id="rId6663" Target="embeddings/oleObject3766.bin" Type="http://schemas.openxmlformats.org/officeDocument/2006/relationships/oleObject"/><Relationship Id="rId6664" Target="media/image2879.wmf" Type="http://schemas.openxmlformats.org/officeDocument/2006/relationships/image"/><Relationship Id="rId6665" Target="embeddings/oleObject3767.bin" Type="http://schemas.openxmlformats.org/officeDocument/2006/relationships/oleObject"/><Relationship Id="rId6666" Target="media/image2880.wmf" Type="http://schemas.openxmlformats.org/officeDocument/2006/relationships/image"/><Relationship Id="rId6667" Target="embeddings/oleObject3768.bin" Type="http://schemas.openxmlformats.org/officeDocument/2006/relationships/oleObject"/><Relationship Id="rId6668" Target="media/image2881.wmf" Type="http://schemas.openxmlformats.org/officeDocument/2006/relationships/image"/><Relationship Id="rId6669" Target="embeddings/oleObject3769.bin" Type="http://schemas.openxmlformats.org/officeDocument/2006/relationships/oleObject"/><Relationship Id="rId667" Target="embeddings/oleObject421.bin" Type="http://schemas.openxmlformats.org/officeDocument/2006/relationships/oleObject"/><Relationship Id="rId6670" Target="media/image2882.gif" Type="http://schemas.openxmlformats.org/officeDocument/2006/relationships/image"/><Relationship Id="rId6671" Target="media/image2883.wmf" Type="http://schemas.openxmlformats.org/officeDocument/2006/relationships/image"/><Relationship Id="rId6672" Target="media/image2884.wmf" Type="http://schemas.openxmlformats.org/officeDocument/2006/relationships/image"/><Relationship Id="rId6673" Target="media/image2885.wmf" Type="http://schemas.openxmlformats.org/officeDocument/2006/relationships/image"/><Relationship Id="rId6674" Target="media/image2886.wmf" Type="http://schemas.openxmlformats.org/officeDocument/2006/relationships/image"/><Relationship Id="rId6675" Target="media/image2887.wmf" Type="http://schemas.openxmlformats.org/officeDocument/2006/relationships/image"/><Relationship Id="rId6676" Target="media/image2888.wmf" Type="http://schemas.openxmlformats.org/officeDocument/2006/relationships/image"/><Relationship Id="rId6677" Target="media/image2889.wmf" Type="http://schemas.openxmlformats.org/officeDocument/2006/relationships/image"/><Relationship Id="rId6678" Target="media/image2890.wmf" Type="http://schemas.openxmlformats.org/officeDocument/2006/relationships/image"/><Relationship Id="rId6679" Target="media/image2891.wmf" Type="http://schemas.openxmlformats.org/officeDocument/2006/relationships/image"/><Relationship Id="rId668" Target="media/image240.wmf" Type="http://schemas.openxmlformats.org/officeDocument/2006/relationships/image"/><Relationship Id="rId6680" Target="embeddings/oleObject3770.bin" Type="http://schemas.openxmlformats.org/officeDocument/2006/relationships/oleObject"/><Relationship Id="rId6681" Target="embeddings/oleObject3771.bin" Type="http://schemas.openxmlformats.org/officeDocument/2006/relationships/oleObject"/><Relationship Id="rId6682" Target="embeddings/oleObject3772.bin" Type="http://schemas.openxmlformats.org/officeDocument/2006/relationships/oleObject"/><Relationship Id="rId6683" Target="embeddings/oleObject3773.bin" Type="http://schemas.openxmlformats.org/officeDocument/2006/relationships/oleObject"/><Relationship Id="rId6684" Target="embeddings/oleObject3774.bin" Type="http://schemas.openxmlformats.org/officeDocument/2006/relationships/oleObject"/><Relationship Id="rId6685" Target="embeddings/oleObject3775.bin" Type="http://schemas.openxmlformats.org/officeDocument/2006/relationships/oleObject"/><Relationship Id="rId6686" Target="embeddings/oleObject3776.bin" Type="http://schemas.openxmlformats.org/officeDocument/2006/relationships/oleObject"/><Relationship Id="rId6687" Target="embeddings/oleObject3777.bin" Type="http://schemas.openxmlformats.org/officeDocument/2006/relationships/oleObject"/><Relationship Id="rId6688" Target="embeddings/oleObject3778.bin" Type="http://schemas.openxmlformats.org/officeDocument/2006/relationships/oleObject"/><Relationship Id="rId6689" Target="media/image2892.wmf" Type="http://schemas.openxmlformats.org/officeDocument/2006/relationships/image"/><Relationship Id="rId669" Target="embeddings/oleObject422.bin" Type="http://schemas.openxmlformats.org/officeDocument/2006/relationships/oleObject"/><Relationship Id="rId6690" Target="embeddings/oleObject3779.bin" Type="http://schemas.openxmlformats.org/officeDocument/2006/relationships/oleObject"/><Relationship Id="rId6691" Target="media/image2893.wmf" Type="http://schemas.openxmlformats.org/officeDocument/2006/relationships/image"/><Relationship Id="rId6692" Target="embeddings/oleObject3780.bin" Type="http://schemas.openxmlformats.org/officeDocument/2006/relationships/oleObject"/><Relationship Id="rId6693" Target="media/image2894.wmf" Type="http://schemas.openxmlformats.org/officeDocument/2006/relationships/image"/><Relationship Id="rId6694" Target="embeddings/oleObject3781.bin" Type="http://schemas.openxmlformats.org/officeDocument/2006/relationships/oleObject"/><Relationship Id="rId6695" Target="media/image2895.wmf" Type="http://schemas.openxmlformats.org/officeDocument/2006/relationships/image"/><Relationship Id="rId6696" Target="embeddings/oleObject3782.bin" Type="http://schemas.openxmlformats.org/officeDocument/2006/relationships/oleObject"/><Relationship Id="rId6697" Target="media/image2896.wmf" Type="http://schemas.openxmlformats.org/officeDocument/2006/relationships/image"/><Relationship Id="rId6698" Target="embeddings/oleObject3783.bin" Type="http://schemas.openxmlformats.org/officeDocument/2006/relationships/oleObject"/><Relationship Id="rId6699" Target="media/image2897.wmf" Type="http://schemas.openxmlformats.org/officeDocument/2006/relationships/image"/><Relationship Id="rId67" Target="media/image31.wmf" Type="http://schemas.openxmlformats.org/officeDocument/2006/relationships/image"/><Relationship Id="rId670" Target="media/image241.wmf" Type="http://schemas.openxmlformats.org/officeDocument/2006/relationships/image"/><Relationship Id="rId6700" Target="embeddings/oleObject3784.bin" Type="http://schemas.openxmlformats.org/officeDocument/2006/relationships/oleObject"/><Relationship Id="rId6701" Target="media/image2898.wmf" Type="http://schemas.openxmlformats.org/officeDocument/2006/relationships/image"/><Relationship Id="rId6702" Target="embeddings/oleObject3785.bin" Type="http://schemas.openxmlformats.org/officeDocument/2006/relationships/oleObject"/><Relationship Id="rId6703" Target="media/image2899.wmf" Type="http://schemas.openxmlformats.org/officeDocument/2006/relationships/image"/><Relationship Id="rId6704" Target="embeddings/oleObject3786.bin" Type="http://schemas.openxmlformats.org/officeDocument/2006/relationships/oleObject"/><Relationship Id="rId6705" Target="media/image2900.wmf" Type="http://schemas.openxmlformats.org/officeDocument/2006/relationships/image"/><Relationship Id="rId6706" Target="embeddings/oleObject3787.bin" Type="http://schemas.openxmlformats.org/officeDocument/2006/relationships/oleObject"/><Relationship Id="rId6707" Target="media/image2901.png" Type="http://schemas.openxmlformats.org/officeDocument/2006/relationships/image"/><Relationship Id="rId6708" Target="media/image2902.wmf" Type="http://schemas.openxmlformats.org/officeDocument/2006/relationships/image"/><Relationship Id="rId6709" Target="embeddings/oleObject3788.bin" Type="http://schemas.openxmlformats.org/officeDocument/2006/relationships/oleObject"/><Relationship Id="rId671" Target="embeddings/oleObject423.bin" Type="http://schemas.openxmlformats.org/officeDocument/2006/relationships/oleObject"/><Relationship Id="rId6710" Target="media/image2903.wmf" Type="http://schemas.openxmlformats.org/officeDocument/2006/relationships/image"/><Relationship Id="rId6711" Target="embeddings/oleObject3789.bin" Type="http://schemas.openxmlformats.org/officeDocument/2006/relationships/oleObject"/><Relationship Id="rId6712" Target="media/image2904.wmf" Type="http://schemas.openxmlformats.org/officeDocument/2006/relationships/image"/><Relationship Id="rId6713" Target="embeddings/oleObject3790.bin" Type="http://schemas.openxmlformats.org/officeDocument/2006/relationships/oleObject"/><Relationship Id="rId6714" Target="media/image2905.wmf" Type="http://schemas.openxmlformats.org/officeDocument/2006/relationships/image"/><Relationship Id="rId6715" Target="embeddings/oleObject3791.bin" Type="http://schemas.openxmlformats.org/officeDocument/2006/relationships/oleObject"/><Relationship Id="rId6716" Target="media/image2906.wmf" Type="http://schemas.openxmlformats.org/officeDocument/2006/relationships/image"/><Relationship Id="rId6717" Target="embeddings/oleObject3792.bin" Type="http://schemas.openxmlformats.org/officeDocument/2006/relationships/oleObject"/><Relationship Id="rId6718" Target="media/image2907.png" Type="http://schemas.openxmlformats.org/officeDocument/2006/relationships/image"/><Relationship Id="rId6719" Target="media/image2908.wmf" Type="http://schemas.openxmlformats.org/officeDocument/2006/relationships/image"/><Relationship Id="rId672" Target="media/image242.wmf" Type="http://schemas.openxmlformats.org/officeDocument/2006/relationships/image"/><Relationship Id="rId6720" Target="embeddings/oleObject3793.bin" Type="http://schemas.openxmlformats.org/officeDocument/2006/relationships/oleObject"/><Relationship Id="rId6721" Target="media/image2909.wmf" Type="http://schemas.openxmlformats.org/officeDocument/2006/relationships/image"/><Relationship Id="rId6722" Target="embeddings/oleObject3794.bin" Type="http://schemas.openxmlformats.org/officeDocument/2006/relationships/oleObject"/><Relationship Id="rId6723" Target="media/image2910.wmf" Type="http://schemas.openxmlformats.org/officeDocument/2006/relationships/image"/><Relationship Id="rId6724" Target="embeddings/oleObject3795.bin" Type="http://schemas.openxmlformats.org/officeDocument/2006/relationships/oleObject"/><Relationship Id="rId6725" Target="media/image2911.wmf" Type="http://schemas.openxmlformats.org/officeDocument/2006/relationships/image"/><Relationship Id="rId6726" Target="embeddings/oleObject3796.bin" Type="http://schemas.openxmlformats.org/officeDocument/2006/relationships/oleObject"/><Relationship Id="rId6727" Target="media/image2912.wmf" Type="http://schemas.openxmlformats.org/officeDocument/2006/relationships/image"/><Relationship Id="rId6728" Target="embeddings/oleObject3797.bin" Type="http://schemas.openxmlformats.org/officeDocument/2006/relationships/oleObject"/><Relationship Id="rId6729" Target="media/image2913.wmf" Type="http://schemas.openxmlformats.org/officeDocument/2006/relationships/image"/><Relationship Id="rId673" Target="embeddings/oleObject424.bin" Type="http://schemas.openxmlformats.org/officeDocument/2006/relationships/oleObject"/><Relationship Id="rId6730" Target="embeddings/oleObject3798.bin" Type="http://schemas.openxmlformats.org/officeDocument/2006/relationships/oleObject"/><Relationship Id="rId6731" Target="media/image2914.wmf" Type="http://schemas.openxmlformats.org/officeDocument/2006/relationships/image"/><Relationship Id="rId6732" Target="embeddings/oleObject3799.bin" Type="http://schemas.openxmlformats.org/officeDocument/2006/relationships/oleObject"/><Relationship Id="rId6733" Target="media/image2915.wmf" Type="http://schemas.openxmlformats.org/officeDocument/2006/relationships/image"/><Relationship Id="rId6734" Target="embeddings/oleObject3800.bin" Type="http://schemas.openxmlformats.org/officeDocument/2006/relationships/oleObject"/><Relationship Id="rId6735" Target="media/image2916.png" Type="http://schemas.openxmlformats.org/officeDocument/2006/relationships/image"/><Relationship Id="rId6736" Target="embeddings/oleObject3801.bin" Type="http://schemas.openxmlformats.org/officeDocument/2006/relationships/oleObject"/><Relationship Id="rId6737" Target="embeddings/oleObject3802.bin" Type="http://schemas.openxmlformats.org/officeDocument/2006/relationships/oleObject"/><Relationship Id="rId6738" Target="embeddings/oleObject3803.bin" Type="http://schemas.openxmlformats.org/officeDocument/2006/relationships/oleObject"/><Relationship Id="rId6739" Target="embeddings/oleObject3804.bin" Type="http://schemas.openxmlformats.org/officeDocument/2006/relationships/oleObject"/><Relationship Id="rId674" Target="media/image243.wmf" Type="http://schemas.openxmlformats.org/officeDocument/2006/relationships/image"/><Relationship Id="rId6740" Target="embeddings/oleObject3805.bin" Type="http://schemas.openxmlformats.org/officeDocument/2006/relationships/oleObject"/><Relationship Id="rId6741" Target="media/image2917.wmf" Type="http://schemas.openxmlformats.org/officeDocument/2006/relationships/image"/><Relationship Id="rId6742" Target="embeddings/oleObject3806.bin" Type="http://schemas.openxmlformats.org/officeDocument/2006/relationships/oleObject"/><Relationship Id="rId6743" Target="media/image2918.wmf" Type="http://schemas.openxmlformats.org/officeDocument/2006/relationships/image"/><Relationship Id="rId6744" Target="embeddings/oleObject3807.bin" Type="http://schemas.openxmlformats.org/officeDocument/2006/relationships/oleObject"/><Relationship Id="rId6745" Target="media/image2919.wmf" Type="http://schemas.openxmlformats.org/officeDocument/2006/relationships/image"/><Relationship Id="rId6746" Target="embeddings/oleObject3808.bin" Type="http://schemas.openxmlformats.org/officeDocument/2006/relationships/oleObject"/><Relationship Id="rId6747" Target="media/image2920.wmf" Type="http://schemas.openxmlformats.org/officeDocument/2006/relationships/image"/><Relationship Id="rId6748" Target="embeddings/oleObject3809.bin" Type="http://schemas.openxmlformats.org/officeDocument/2006/relationships/oleObject"/><Relationship Id="rId6749" Target="media/image2921.wmf" Type="http://schemas.openxmlformats.org/officeDocument/2006/relationships/image"/><Relationship Id="rId675" Target="embeddings/oleObject425.bin" Type="http://schemas.openxmlformats.org/officeDocument/2006/relationships/oleObject"/><Relationship Id="rId6750" Target="embeddings/oleObject3810.bin" Type="http://schemas.openxmlformats.org/officeDocument/2006/relationships/oleObject"/><Relationship Id="rId6751" Target="media/image2922.wmf" Type="http://schemas.openxmlformats.org/officeDocument/2006/relationships/image"/><Relationship Id="rId6752" Target="embeddings/oleObject3811.bin" Type="http://schemas.openxmlformats.org/officeDocument/2006/relationships/oleObject"/><Relationship Id="rId6753" Target="media/image2923.wmf" Type="http://schemas.openxmlformats.org/officeDocument/2006/relationships/image"/><Relationship Id="rId6754" Target="embeddings/oleObject3812.bin" Type="http://schemas.openxmlformats.org/officeDocument/2006/relationships/oleObject"/><Relationship Id="rId6755" Target="media/image2924.wmf" Type="http://schemas.openxmlformats.org/officeDocument/2006/relationships/image"/><Relationship Id="rId6756" Target="embeddings/oleObject3813.bin" Type="http://schemas.openxmlformats.org/officeDocument/2006/relationships/oleObject"/><Relationship Id="rId6757" Target="media/image2925.wmf" Type="http://schemas.openxmlformats.org/officeDocument/2006/relationships/image"/><Relationship Id="rId6758" Target="embeddings/oleObject3814.bin" Type="http://schemas.openxmlformats.org/officeDocument/2006/relationships/oleObject"/><Relationship Id="rId6759" Target="media/image2926.wmf" Type="http://schemas.openxmlformats.org/officeDocument/2006/relationships/image"/><Relationship Id="rId676" Target="media/image244.wmf" Type="http://schemas.openxmlformats.org/officeDocument/2006/relationships/image"/><Relationship Id="rId6760" Target="embeddings/oleObject3815.bin" Type="http://schemas.openxmlformats.org/officeDocument/2006/relationships/oleObject"/><Relationship Id="rId6761" Target="media/image2927.wmf" Type="http://schemas.openxmlformats.org/officeDocument/2006/relationships/image"/><Relationship Id="rId6762" Target="embeddings/oleObject3816.bin" Type="http://schemas.openxmlformats.org/officeDocument/2006/relationships/oleObject"/><Relationship Id="rId6763" Target="media/image2928.wmf" Type="http://schemas.openxmlformats.org/officeDocument/2006/relationships/image"/><Relationship Id="rId6764" Target="embeddings/oleObject3817.bin" Type="http://schemas.openxmlformats.org/officeDocument/2006/relationships/oleObject"/><Relationship Id="rId6765" Target="media/image2929.wmf" Type="http://schemas.openxmlformats.org/officeDocument/2006/relationships/image"/><Relationship Id="rId6766" Target="embeddings/oleObject3818.bin" Type="http://schemas.openxmlformats.org/officeDocument/2006/relationships/oleObject"/><Relationship Id="rId6767" Target="media/image2930.wmf" Type="http://schemas.openxmlformats.org/officeDocument/2006/relationships/image"/><Relationship Id="rId6768" Target="embeddings/oleObject3819.bin" Type="http://schemas.openxmlformats.org/officeDocument/2006/relationships/oleObject"/><Relationship Id="rId6769" Target="media/image2931.wmf" Type="http://schemas.openxmlformats.org/officeDocument/2006/relationships/image"/><Relationship Id="rId677" Target="embeddings/oleObject426.bin" Type="http://schemas.openxmlformats.org/officeDocument/2006/relationships/oleObject"/><Relationship Id="rId6770" Target="embeddings/oleObject3820.bin" Type="http://schemas.openxmlformats.org/officeDocument/2006/relationships/oleObject"/><Relationship Id="rId6771" Target="media/image2932.wmf" Type="http://schemas.openxmlformats.org/officeDocument/2006/relationships/image"/><Relationship Id="rId6772" Target="embeddings/oleObject3821.bin" Type="http://schemas.openxmlformats.org/officeDocument/2006/relationships/oleObject"/><Relationship Id="rId6773" Target="media/image2933.wmf" Type="http://schemas.openxmlformats.org/officeDocument/2006/relationships/image"/><Relationship Id="rId6774" Target="embeddings/oleObject3822.bin" Type="http://schemas.openxmlformats.org/officeDocument/2006/relationships/oleObject"/><Relationship Id="rId6775" Target="media/image2934.wmf" Type="http://schemas.openxmlformats.org/officeDocument/2006/relationships/image"/><Relationship Id="rId6776" Target="embeddings/oleObject3823.bin" Type="http://schemas.openxmlformats.org/officeDocument/2006/relationships/oleObject"/><Relationship Id="rId6777" Target="media/image2935.wmf" Type="http://schemas.openxmlformats.org/officeDocument/2006/relationships/image"/><Relationship Id="rId6778" Target="embeddings/oleObject3824.bin" Type="http://schemas.openxmlformats.org/officeDocument/2006/relationships/oleObject"/><Relationship Id="rId6779" Target="media/image2936.wmf" Type="http://schemas.openxmlformats.org/officeDocument/2006/relationships/image"/><Relationship Id="rId678" Target="media/image245.wmf" Type="http://schemas.openxmlformats.org/officeDocument/2006/relationships/image"/><Relationship Id="rId6780" Target="embeddings/oleObject3825.bin" Type="http://schemas.openxmlformats.org/officeDocument/2006/relationships/oleObject"/><Relationship Id="rId6781" Target="media/image2937.wmf" Type="http://schemas.openxmlformats.org/officeDocument/2006/relationships/image"/><Relationship Id="rId6782" Target="embeddings/oleObject3826.bin" Type="http://schemas.openxmlformats.org/officeDocument/2006/relationships/oleObject"/><Relationship Id="rId6783" Target="media/image2938.wmf" Type="http://schemas.openxmlformats.org/officeDocument/2006/relationships/image"/><Relationship Id="rId6784" Target="embeddings/oleObject3827.bin" Type="http://schemas.openxmlformats.org/officeDocument/2006/relationships/oleObject"/><Relationship Id="rId6785" Target="media/image2939.wmf" Type="http://schemas.openxmlformats.org/officeDocument/2006/relationships/image"/><Relationship Id="rId6786" Target="embeddings/oleObject3828.bin" Type="http://schemas.openxmlformats.org/officeDocument/2006/relationships/oleObject"/><Relationship Id="rId6787" Target="media/image2940.wmf" Type="http://schemas.openxmlformats.org/officeDocument/2006/relationships/image"/><Relationship Id="rId6788" Target="embeddings/oleObject3829.bin" Type="http://schemas.openxmlformats.org/officeDocument/2006/relationships/oleObject"/><Relationship Id="rId6789" Target="media/image2941.wmf" Type="http://schemas.openxmlformats.org/officeDocument/2006/relationships/image"/><Relationship Id="rId679" Target="embeddings/oleObject427.bin" Type="http://schemas.openxmlformats.org/officeDocument/2006/relationships/oleObject"/><Relationship Id="rId6790" Target="embeddings/oleObject3830.bin" Type="http://schemas.openxmlformats.org/officeDocument/2006/relationships/oleObject"/><Relationship Id="rId6791" Target="media/image2942.wmf" Type="http://schemas.openxmlformats.org/officeDocument/2006/relationships/image"/><Relationship Id="rId6792" Target="embeddings/oleObject3831.bin" Type="http://schemas.openxmlformats.org/officeDocument/2006/relationships/oleObject"/><Relationship Id="rId6793" Target="media/image2943.wmf" Type="http://schemas.openxmlformats.org/officeDocument/2006/relationships/image"/><Relationship Id="rId6794" Target="embeddings/oleObject3832.bin" Type="http://schemas.openxmlformats.org/officeDocument/2006/relationships/oleObject"/><Relationship Id="rId6795" Target="media/image2944.wmf" Type="http://schemas.openxmlformats.org/officeDocument/2006/relationships/image"/><Relationship Id="rId6796" Target="embeddings/oleObject3833.bin" Type="http://schemas.openxmlformats.org/officeDocument/2006/relationships/oleObject"/><Relationship Id="rId6797" Target="media/image2945.wmf" Type="http://schemas.openxmlformats.org/officeDocument/2006/relationships/image"/><Relationship Id="rId6798" Target="embeddings/oleObject3834.bin" Type="http://schemas.openxmlformats.org/officeDocument/2006/relationships/oleObject"/><Relationship Id="rId6799" Target="media/image2946.wmf" Type="http://schemas.openxmlformats.org/officeDocument/2006/relationships/image"/><Relationship Id="rId68" Target="embeddings/oleObject30.bin" Type="http://schemas.openxmlformats.org/officeDocument/2006/relationships/oleObject"/><Relationship Id="rId680" Target="media/image246.wmf" Type="http://schemas.openxmlformats.org/officeDocument/2006/relationships/image"/><Relationship Id="rId6800" Target="embeddings/oleObject3835.bin" Type="http://schemas.openxmlformats.org/officeDocument/2006/relationships/oleObject"/><Relationship Id="rId6801" Target="media/image2947.wmf" Type="http://schemas.openxmlformats.org/officeDocument/2006/relationships/image"/><Relationship Id="rId6802" Target="embeddings/oleObject3836.bin" Type="http://schemas.openxmlformats.org/officeDocument/2006/relationships/oleObject"/><Relationship Id="rId6803" Target="media/image2948.wmf" Type="http://schemas.openxmlformats.org/officeDocument/2006/relationships/image"/><Relationship Id="rId6804" Target="embeddings/oleObject3837.bin" Type="http://schemas.openxmlformats.org/officeDocument/2006/relationships/oleObject"/><Relationship Id="rId6805" Target="media/image2949.wmf" Type="http://schemas.openxmlformats.org/officeDocument/2006/relationships/image"/><Relationship Id="rId6806" Target="embeddings/oleObject3838.bin" Type="http://schemas.openxmlformats.org/officeDocument/2006/relationships/oleObject"/><Relationship Id="rId6807" Target="media/image2950.wmf" Type="http://schemas.openxmlformats.org/officeDocument/2006/relationships/image"/><Relationship Id="rId6808" Target="embeddings/oleObject3839.bin" Type="http://schemas.openxmlformats.org/officeDocument/2006/relationships/oleObject"/><Relationship Id="rId6809" Target="media/image2951.wmf" Type="http://schemas.openxmlformats.org/officeDocument/2006/relationships/image"/><Relationship Id="rId681" Target="embeddings/oleObject428.bin" Type="http://schemas.openxmlformats.org/officeDocument/2006/relationships/oleObject"/><Relationship Id="rId6810" Target="embeddings/oleObject3840.bin" Type="http://schemas.openxmlformats.org/officeDocument/2006/relationships/oleObject"/><Relationship Id="rId6811" Target="embeddings/oleObject3841.bin" Type="http://schemas.openxmlformats.org/officeDocument/2006/relationships/oleObject"/><Relationship Id="rId6812" Target="media/image2952.wmf" Type="http://schemas.openxmlformats.org/officeDocument/2006/relationships/image"/><Relationship Id="rId6813" Target="embeddings/oleObject3842.bin" Type="http://schemas.openxmlformats.org/officeDocument/2006/relationships/oleObject"/><Relationship Id="rId6814" Target="media/image2953.wmf" Type="http://schemas.openxmlformats.org/officeDocument/2006/relationships/image"/><Relationship Id="rId6815" Target="embeddings/oleObject3843.bin" Type="http://schemas.openxmlformats.org/officeDocument/2006/relationships/oleObject"/><Relationship Id="rId6816" Target="media/image2954.jpeg" Type="http://schemas.openxmlformats.org/officeDocument/2006/relationships/image"/><Relationship Id="rId6817" Target="media/image2955.wmf" Type="http://schemas.openxmlformats.org/officeDocument/2006/relationships/image"/><Relationship Id="rId6818" Target="media/image2956.wmf" Type="http://schemas.openxmlformats.org/officeDocument/2006/relationships/image"/><Relationship Id="rId6819" Target="media/image2957.wmf" Type="http://schemas.openxmlformats.org/officeDocument/2006/relationships/image"/><Relationship Id="rId682" Target="media/image247.wmf" Type="http://schemas.openxmlformats.org/officeDocument/2006/relationships/image"/><Relationship Id="rId6820" Target="media/image2958.wmf" Type="http://schemas.openxmlformats.org/officeDocument/2006/relationships/image"/><Relationship Id="rId6821" Target="media/image2959.wmf" Type="http://schemas.openxmlformats.org/officeDocument/2006/relationships/image"/><Relationship Id="rId6822" Target="media/image2960.wmf" Type="http://schemas.openxmlformats.org/officeDocument/2006/relationships/image"/><Relationship Id="rId6823" Target="media/image2961.wmf" Type="http://schemas.openxmlformats.org/officeDocument/2006/relationships/image"/><Relationship Id="rId6824" Target="media/image2962.wmf" Type="http://schemas.openxmlformats.org/officeDocument/2006/relationships/image"/><Relationship Id="rId6825" Target="media/image2963.wmf" Type="http://schemas.openxmlformats.org/officeDocument/2006/relationships/image"/><Relationship Id="rId6826" Target="media/image2964.wmf" Type="http://schemas.openxmlformats.org/officeDocument/2006/relationships/image"/><Relationship Id="rId6827" Target="media/image2965.wmf" Type="http://schemas.openxmlformats.org/officeDocument/2006/relationships/image"/><Relationship Id="rId6828" Target="media/image2966.wmf" Type="http://schemas.openxmlformats.org/officeDocument/2006/relationships/image"/><Relationship Id="rId6829" Target="media/image2967.wmf" Type="http://schemas.openxmlformats.org/officeDocument/2006/relationships/image"/><Relationship Id="rId683" Target="embeddings/oleObject429.bin" Type="http://schemas.openxmlformats.org/officeDocument/2006/relationships/oleObject"/><Relationship Id="rId6830" Target="embeddings/oleObject3844.bin" Type="http://schemas.openxmlformats.org/officeDocument/2006/relationships/oleObject"/><Relationship Id="rId6831" Target="media/image2968.wmf" Type="http://schemas.openxmlformats.org/officeDocument/2006/relationships/image"/><Relationship Id="rId6832" Target="embeddings/oleObject3845.bin" Type="http://schemas.openxmlformats.org/officeDocument/2006/relationships/oleObject"/><Relationship Id="rId6833" Target="media/image2969.wmf" Type="http://schemas.openxmlformats.org/officeDocument/2006/relationships/image"/><Relationship Id="rId6834" Target="embeddings/oleObject3846.bin" Type="http://schemas.openxmlformats.org/officeDocument/2006/relationships/oleObject"/><Relationship Id="rId6835" Target="media/image2970.wmf" Type="http://schemas.openxmlformats.org/officeDocument/2006/relationships/image"/><Relationship Id="rId6836" Target="embeddings/oleObject3847.bin" Type="http://schemas.openxmlformats.org/officeDocument/2006/relationships/oleObject"/><Relationship Id="rId6837" Target="media/image2971.wmf" Type="http://schemas.openxmlformats.org/officeDocument/2006/relationships/image"/><Relationship Id="rId6838" Target="embeddings/oleObject3848.bin" Type="http://schemas.openxmlformats.org/officeDocument/2006/relationships/oleObject"/><Relationship Id="rId6839" Target="media/image2972.wmf" Type="http://schemas.openxmlformats.org/officeDocument/2006/relationships/image"/><Relationship Id="rId684" Target="media/image248.wmf" Type="http://schemas.openxmlformats.org/officeDocument/2006/relationships/image"/><Relationship Id="rId6840" Target="embeddings/oleObject3849.bin" Type="http://schemas.openxmlformats.org/officeDocument/2006/relationships/oleObject"/><Relationship Id="rId6841" Target="media/image2973.wmf" Type="http://schemas.openxmlformats.org/officeDocument/2006/relationships/image"/><Relationship Id="rId6842" Target="embeddings/oleObject3850.bin" Type="http://schemas.openxmlformats.org/officeDocument/2006/relationships/oleObject"/><Relationship Id="rId6843" Target="media/image2974.wmf" Type="http://schemas.openxmlformats.org/officeDocument/2006/relationships/image"/><Relationship Id="rId6844" Target="embeddings/oleObject3851.bin" Type="http://schemas.openxmlformats.org/officeDocument/2006/relationships/oleObject"/><Relationship Id="rId6845" Target="media/image2975.wmf" Type="http://schemas.openxmlformats.org/officeDocument/2006/relationships/image"/><Relationship Id="rId6846" Target="embeddings/oleObject3852.bin" Type="http://schemas.openxmlformats.org/officeDocument/2006/relationships/oleObject"/><Relationship Id="rId6847" Target="media/image2976.wmf" Type="http://schemas.openxmlformats.org/officeDocument/2006/relationships/image"/><Relationship Id="rId6848" Target="embeddings/oleObject3853.bin" Type="http://schemas.openxmlformats.org/officeDocument/2006/relationships/oleObject"/><Relationship Id="rId6849" Target="media/image2977.wmf" Type="http://schemas.openxmlformats.org/officeDocument/2006/relationships/image"/><Relationship Id="rId685" Target="embeddings/oleObject430.bin" Type="http://schemas.openxmlformats.org/officeDocument/2006/relationships/oleObject"/><Relationship Id="rId6850" Target="embeddings/oleObject3854.bin" Type="http://schemas.openxmlformats.org/officeDocument/2006/relationships/oleObject"/><Relationship Id="rId6851" Target="embeddings/oleObject3855.bin" Type="http://schemas.openxmlformats.org/officeDocument/2006/relationships/oleObject"/><Relationship Id="rId6852" Target="embeddings/oleObject3856.bin" Type="http://schemas.openxmlformats.org/officeDocument/2006/relationships/oleObject"/><Relationship Id="rId6853" Target="embeddings/oleObject3857.bin" Type="http://schemas.openxmlformats.org/officeDocument/2006/relationships/oleObject"/><Relationship Id="rId6854" Target="embeddings/oleObject3858.bin" Type="http://schemas.openxmlformats.org/officeDocument/2006/relationships/oleObject"/><Relationship Id="rId6855" Target="embeddings/oleObject3859.bin" Type="http://schemas.openxmlformats.org/officeDocument/2006/relationships/oleObject"/><Relationship Id="rId6856" Target="embeddings/oleObject3860.bin" Type="http://schemas.openxmlformats.org/officeDocument/2006/relationships/oleObject"/><Relationship Id="rId6857" Target="embeddings/oleObject3861.bin" Type="http://schemas.openxmlformats.org/officeDocument/2006/relationships/oleObject"/><Relationship Id="rId6858" Target="embeddings/oleObject3862.bin" Type="http://schemas.openxmlformats.org/officeDocument/2006/relationships/oleObject"/><Relationship Id="rId6859" Target="embeddings/oleObject3863.bin" Type="http://schemas.openxmlformats.org/officeDocument/2006/relationships/oleObject"/><Relationship Id="rId686" Target="media/image249.wmf" Type="http://schemas.openxmlformats.org/officeDocument/2006/relationships/image"/><Relationship Id="rId6860" Target="media/image2978.wmf" Type="http://schemas.openxmlformats.org/officeDocument/2006/relationships/image"/><Relationship Id="rId6861" Target="media/image2979.wmf" Type="http://schemas.openxmlformats.org/officeDocument/2006/relationships/image"/><Relationship Id="rId6862" Target="media/image2980.wmf" Type="http://schemas.openxmlformats.org/officeDocument/2006/relationships/image"/><Relationship Id="rId6863" Target="media/image2981.wmf" Type="http://schemas.openxmlformats.org/officeDocument/2006/relationships/image"/><Relationship Id="rId6864" Target="media/image2982.wmf" Type="http://schemas.openxmlformats.org/officeDocument/2006/relationships/image"/><Relationship Id="rId6865" Target="media/image2983.wmf" Type="http://schemas.openxmlformats.org/officeDocument/2006/relationships/image"/><Relationship Id="rId6866" Target="embeddings/oleObject3864.bin" Type="http://schemas.openxmlformats.org/officeDocument/2006/relationships/oleObject"/><Relationship Id="rId6867" Target="embeddings/oleObject3865.bin" Type="http://schemas.openxmlformats.org/officeDocument/2006/relationships/oleObject"/><Relationship Id="rId6868" Target="embeddings/oleObject3866.bin" Type="http://schemas.openxmlformats.org/officeDocument/2006/relationships/oleObject"/><Relationship Id="rId6869" Target="embeddings/oleObject3867.bin" Type="http://schemas.openxmlformats.org/officeDocument/2006/relationships/oleObject"/><Relationship Id="rId687" Target="embeddings/oleObject431.bin" Type="http://schemas.openxmlformats.org/officeDocument/2006/relationships/oleObject"/><Relationship Id="rId6870" Target="embeddings/oleObject3868.bin" Type="http://schemas.openxmlformats.org/officeDocument/2006/relationships/oleObject"/><Relationship Id="rId6871" Target="embeddings/oleObject3869.bin" Type="http://schemas.openxmlformats.org/officeDocument/2006/relationships/oleObject"/><Relationship Id="rId6872" Target="embeddings/oleObject3870.bin" Type="http://schemas.openxmlformats.org/officeDocument/2006/relationships/oleObject"/><Relationship Id="rId6873" Target="embeddings/oleObject3871.bin" Type="http://schemas.openxmlformats.org/officeDocument/2006/relationships/oleObject"/><Relationship Id="rId6874" Target="embeddings/oleObject3872.bin" Type="http://schemas.openxmlformats.org/officeDocument/2006/relationships/oleObject"/><Relationship Id="rId6875" Target="embeddings/oleObject3873.bin" Type="http://schemas.openxmlformats.org/officeDocument/2006/relationships/oleObject"/><Relationship Id="rId6876" Target="media/image2984.wmf" Type="http://schemas.openxmlformats.org/officeDocument/2006/relationships/image"/><Relationship Id="rId6877" Target="embeddings/oleObject3874.bin" Type="http://schemas.openxmlformats.org/officeDocument/2006/relationships/oleObject"/><Relationship Id="rId6878" Target="media/image2985.wmf" Type="http://schemas.openxmlformats.org/officeDocument/2006/relationships/image"/><Relationship Id="rId6879" Target="embeddings/oleObject3875.bin" Type="http://schemas.openxmlformats.org/officeDocument/2006/relationships/oleObject"/><Relationship Id="rId688" Target="media/image250.wmf" Type="http://schemas.openxmlformats.org/officeDocument/2006/relationships/image"/><Relationship Id="rId6880" Target="media/image2986.wmf" Type="http://schemas.openxmlformats.org/officeDocument/2006/relationships/image"/><Relationship Id="rId6881" Target="embeddings/oleObject3876.bin" Type="http://schemas.openxmlformats.org/officeDocument/2006/relationships/oleObject"/><Relationship Id="rId6882" Target="media/image2987.wmf" Type="http://schemas.openxmlformats.org/officeDocument/2006/relationships/image"/><Relationship Id="rId6883" Target="embeddings/oleObject3877.bin" Type="http://schemas.openxmlformats.org/officeDocument/2006/relationships/oleObject"/><Relationship Id="rId6884" Target="media/image2988.wmf" Type="http://schemas.openxmlformats.org/officeDocument/2006/relationships/image"/><Relationship Id="rId6885" Target="embeddings/oleObject3878.bin" Type="http://schemas.openxmlformats.org/officeDocument/2006/relationships/oleObject"/><Relationship Id="rId6886" Target="media/image2989.wmf" Type="http://schemas.openxmlformats.org/officeDocument/2006/relationships/image"/><Relationship Id="rId6887" Target="embeddings/oleObject3879.bin" Type="http://schemas.openxmlformats.org/officeDocument/2006/relationships/oleObject"/><Relationship Id="rId6888" Target="media/image2990.wmf" Type="http://schemas.openxmlformats.org/officeDocument/2006/relationships/image"/><Relationship Id="rId6889" Target="embeddings/oleObject3880.bin" Type="http://schemas.openxmlformats.org/officeDocument/2006/relationships/oleObject"/><Relationship Id="rId689" Target="embeddings/oleObject432.bin" Type="http://schemas.openxmlformats.org/officeDocument/2006/relationships/oleObject"/><Relationship Id="rId6890" Target="media/image2991.wmf" Type="http://schemas.openxmlformats.org/officeDocument/2006/relationships/image"/><Relationship Id="rId6891" Target="embeddings/oleObject3881.bin" Type="http://schemas.openxmlformats.org/officeDocument/2006/relationships/oleObject"/><Relationship Id="rId6892" Target="media/image2992.wmf" Type="http://schemas.openxmlformats.org/officeDocument/2006/relationships/image"/><Relationship Id="rId6893" Target="embeddings/oleObject3882.bin" Type="http://schemas.openxmlformats.org/officeDocument/2006/relationships/oleObject"/><Relationship Id="rId6894" Target="media/image2993.wmf" Type="http://schemas.openxmlformats.org/officeDocument/2006/relationships/image"/><Relationship Id="rId6895" Target="embeddings/oleObject3883.bin" Type="http://schemas.openxmlformats.org/officeDocument/2006/relationships/oleObject"/><Relationship Id="rId6896" Target="media/image2994.wmf" Type="http://schemas.openxmlformats.org/officeDocument/2006/relationships/image"/><Relationship Id="rId6897" Target="embeddings/oleObject3884.bin" Type="http://schemas.openxmlformats.org/officeDocument/2006/relationships/oleObject"/><Relationship Id="rId6898" Target="media/image2995.wmf" Type="http://schemas.openxmlformats.org/officeDocument/2006/relationships/image"/><Relationship Id="rId6899" Target="embeddings/oleObject3885.bin" Type="http://schemas.openxmlformats.org/officeDocument/2006/relationships/oleObject"/><Relationship Id="rId69" Target="embeddings/oleObject31.bin" Type="http://schemas.openxmlformats.org/officeDocument/2006/relationships/oleObject"/><Relationship Id="rId690" Target="media/image251.wmf" Type="http://schemas.openxmlformats.org/officeDocument/2006/relationships/image"/><Relationship Id="rId6900" Target="media/image2996.wmf" Type="http://schemas.openxmlformats.org/officeDocument/2006/relationships/image"/><Relationship Id="rId6901" Target="embeddings/oleObject3886.bin" Type="http://schemas.openxmlformats.org/officeDocument/2006/relationships/oleObject"/><Relationship Id="rId6902" Target="media/image2997.wmf" Type="http://schemas.openxmlformats.org/officeDocument/2006/relationships/image"/><Relationship Id="rId6903" Target="embeddings/oleObject3887.bin" Type="http://schemas.openxmlformats.org/officeDocument/2006/relationships/oleObject"/><Relationship Id="rId6904" Target="media/image2998.wmf" Type="http://schemas.openxmlformats.org/officeDocument/2006/relationships/image"/><Relationship Id="rId6905" Target="embeddings/oleObject3888.bin" Type="http://schemas.openxmlformats.org/officeDocument/2006/relationships/oleObject"/><Relationship Id="rId6906" Target="media/image2999.wmf" Type="http://schemas.openxmlformats.org/officeDocument/2006/relationships/image"/><Relationship Id="rId6907" Target="embeddings/oleObject3889.bin" Type="http://schemas.openxmlformats.org/officeDocument/2006/relationships/oleObject"/><Relationship Id="rId6908" Target="media/image3000.wmf" Type="http://schemas.openxmlformats.org/officeDocument/2006/relationships/image"/><Relationship Id="rId6909" Target="embeddings/oleObject3890.bin" Type="http://schemas.openxmlformats.org/officeDocument/2006/relationships/oleObject"/><Relationship Id="rId691" Target="embeddings/oleObject433.bin" Type="http://schemas.openxmlformats.org/officeDocument/2006/relationships/oleObject"/><Relationship Id="rId6910" Target="media/image3001.wmf" Type="http://schemas.openxmlformats.org/officeDocument/2006/relationships/image"/><Relationship Id="rId6911" Target="embeddings/oleObject3891.bin" Type="http://schemas.openxmlformats.org/officeDocument/2006/relationships/oleObject"/><Relationship Id="rId6912" Target="media/image3002.wmf" Type="http://schemas.openxmlformats.org/officeDocument/2006/relationships/image"/><Relationship Id="rId6913" Target="embeddings/oleObject3892.bin" Type="http://schemas.openxmlformats.org/officeDocument/2006/relationships/oleObject"/><Relationship Id="rId6914" Target="media/image3003.wmf" Type="http://schemas.openxmlformats.org/officeDocument/2006/relationships/image"/><Relationship Id="rId6915" Target="embeddings/oleObject3893.bin" Type="http://schemas.openxmlformats.org/officeDocument/2006/relationships/oleObject"/><Relationship Id="rId6916" Target="media/image3004.wmf" Type="http://schemas.openxmlformats.org/officeDocument/2006/relationships/image"/><Relationship Id="rId6917" Target="embeddings/oleObject3894.bin" Type="http://schemas.openxmlformats.org/officeDocument/2006/relationships/oleObject"/><Relationship Id="rId6918" Target="media/image3005.wmf" Type="http://schemas.openxmlformats.org/officeDocument/2006/relationships/image"/><Relationship Id="rId6919" Target="embeddings/oleObject3895.bin" Type="http://schemas.openxmlformats.org/officeDocument/2006/relationships/oleObject"/><Relationship Id="rId692" Target="media/image252.wmf" Type="http://schemas.openxmlformats.org/officeDocument/2006/relationships/image"/><Relationship Id="rId6920" Target="media/image3006.wmf" Type="http://schemas.openxmlformats.org/officeDocument/2006/relationships/image"/><Relationship Id="rId6921" Target="embeddings/oleObject3896.bin" Type="http://schemas.openxmlformats.org/officeDocument/2006/relationships/oleObject"/><Relationship Id="rId6922" Target="media/image3007.wmf" Type="http://schemas.openxmlformats.org/officeDocument/2006/relationships/image"/><Relationship Id="rId6923" Target="embeddings/oleObject3897.bin" Type="http://schemas.openxmlformats.org/officeDocument/2006/relationships/oleObject"/><Relationship Id="rId6924" Target="media/image3008.wmf" Type="http://schemas.openxmlformats.org/officeDocument/2006/relationships/image"/><Relationship Id="rId6925" Target="embeddings/oleObject3898.bin" Type="http://schemas.openxmlformats.org/officeDocument/2006/relationships/oleObject"/><Relationship Id="rId6926" Target="media/image3009.wmf" Type="http://schemas.openxmlformats.org/officeDocument/2006/relationships/image"/><Relationship Id="rId6927" Target="embeddings/oleObject3899.bin" Type="http://schemas.openxmlformats.org/officeDocument/2006/relationships/oleObject"/><Relationship Id="rId6928" Target="media/image3010.wmf" Type="http://schemas.openxmlformats.org/officeDocument/2006/relationships/image"/><Relationship Id="rId6929" Target="embeddings/oleObject3900.bin" Type="http://schemas.openxmlformats.org/officeDocument/2006/relationships/oleObject"/><Relationship Id="rId693" Target="embeddings/oleObject434.bin" Type="http://schemas.openxmlformats.org/officeDocument/2006/relationships/oleObject"/><Relationship Id="rId6930" Target="media/image3011.wmf" Type="http://schemas.openxmlformats.org/officeDocument/2006/relationships/image"/><Relationship Id="rId6931" Target="embeddings/oleObject3901.bin" Type="http://schemas.openxmlformats.org/officeDocument/2006/relationships/oleObject"/><Relationship Id="rId6932" Target="media/image3012.wmf" Type="http://schemas.openxmlformats.org/officeDocument/2006/relationships/image"/><Relationship Id="rId6933" Target="embeddings/oleObject3902.bin" Type="http://schemas.openxmlformats.org/officeDocument/2006/relationships/oleObject"/><Relationship Id="rId6934" Target="media/image3013.wmf" Type="http://schemas.openxmlformats.org/officeDocument/2006/relationships/image"/><Relationship Id="rId6935" Target="embeddings/oleObject3903.bin" Type="http://schemas.openxmlformats.org/officeDocument/2006/relationships/oleObject"/><Relationship Id="rId6936" Target="media/image3014.wmf" Type="http://schemas.openxmlformats.org/officeDocument/2006/relationships/image"/><Relationship Id="rId6937" Target="embeddings/oleObject3904.bin" Type="http://schemas.openxmlformats.org/officeDocument/2006/relationships/oleObject"/><Relationship Id="rId6938" Target="media/image3015.wmf" Type="http://schemas.openxmlformats.org/officeDocument/2006/relationships/image"/><Relationship Id="rId6939" Target="embeddings/oleObject3905.bin" Type="http://schemas.openxmlformats.org/officeDocument/2006/relationships/oleObject"/><Relationship Id="rId694" Target="media/image253.wmf" Type="http://schemas.openxmlformats.org/officeDocument/2006/relationships/image"/><Relationship Id="rId6940" Target="media/image3016.wmf" Type="http://schemas.openxmlformats.org/officeDocument/2006/relationships/image"/><Relationship Id="rId6941" Target="embeddings/oleObject3906.bin" Type="http://schemas.openxmlformats.org/officeDocument/2006/relationships/oleObject"/><Relationship Id="rId6942" Target="media/image3017.wmf" Type="http://schemas.openxmlformats.org/officeDocument/2006/relationships/image"/><Relationship Id="rId6943" Target="embeddings/oleObject3907.bin" Type="http://schemas.openxmlformats.org/officeDocument/2006/relationships/oleObject"/><Relationship Id="rId6944" Target="media/image3018.wmf" Type="http://schemas.openxmlformats.org/officeDocument/2006/relationships/image"/><Relationship Id="rId6945" Target="embeddings/oleObject3908.bin" Type="http://schemas.openxmlformats.org/officeDocument/2006/relationships/oleObject"/><Relationship Id="rId6946" Target="media/image3019.wmf" Type="http://schemas.openxmlformats.org/officeDocument/2006/relationships/image"/><Relationship Id="rId6947" Target="embeddings/oleObject3909.bin" Type="http://schemas.openxmlformats.org/officeDocument/2006/relationships/oleObject"/><Relationship Id="rId6948" Target="media/image3020.wmf" Type="http://schemas.openxmlformats.org/officeDocument/2006/relationships/image"/><Relationship Id="rId6949" Target="embeddings/oleObject3910.bin" Type="http://schemas.openxmlformats.org/officeDocument/2006/relationships/oleObject"/><Relationship Id="rId695" Target="embeddings/oleObject435.bin" Type="http://schemas.openxmlformats.org/officeDocument/2006/relationships/oleObject"/><Relationship Id="rId6950" Target="media/image3021.wmf" Type="http://schemas.openxmlformats.org/officeDocument/2006/relationships/image"/><Relationship Id="rId6951" Target="embeddings/oleObject3911.bin" Type="http://schemas.openxmlformats.org/officeDocument/2006/relationships/oleObject"/><Relationship Id="rId6952" Target="media/image3022.wmf" Type="http://schemas.openxmlformats.org/officeDocument/2006/relationships/image"/><Relationship Id="rId6953" Target="embeddings/oleObject3912.bin" Type="http://schemas.openxmlformats.org/officeDocument/2006/relationships/oleObject"/><Relationship Id="rId6954" Target="media/image3023.wmf" Type="http://schemas.openxmlformats.org/officeDocument/2006/relationships/image"/><Relationship Id="rId6955" Target="embeddings/oleObject3913.bin" Type="http://schemas.openxmlformats.org/officeDocument/2006/relationships/oleObject"/><Relationship Id="rId6956" Target="media/image3024.wmf" Type="http://schemas.openxmlformats.org/officeDocument/2006/relationships/image"/><Relationship Id="rId6957" Target="embeddings/oleObject3914.bin" Type="http://schemas.openxmlformats.org/officeDocument/2006/relationships/oleObject"/><Relationship Id="rId6958" Target="media/image3025.wmf" Type="http://schemas.openxmlformats.org/officeDocument/2006/relationships/image"/><Relationship Id="rId6959" Target="embeddings/oleObject3915.bin" Type="http://schemas.openxmlformats.org/officeDocument/2006/relationships/oleObject"/><Relationship Id="rId696" Target="media/image254.wmf" Type="http://schemas.openxmlformats.org/officeDocument/2006/relationships/image"/><Relationship Id="rId6960" Target="media/image3026.wmf" Type="http://schemas.openxmlformats.org/officeDocument/2006/relationships/image"/><Relationship Id="rId6961" Target="embeddings/oleObject3916.bin" Type="http://schemas.openxmlformats.org/officeDocument/2006/relationships/oleObject"/><Relationship Id="rId6962" Target="media/image3027.wmf" Type="http://schemas.openxmlformats.org/officeDocument/2006/relationships/image"/><Relationship Id="rId6963" Target="embeddings/oleObject3917.bin" Type="http://schemas.openxmlformats.org/officeDocument/2006/relationships/oleObject"/><Relationship Id="rId6964" Target="media/image3028.wmf" Type="http://schemas.openxmlformats.org/officeDocument/2006/relationships/image"/><Relationship Id="rId6965" Target="embeddings/oleObject3918.bin" Type="http://schemas.openxmlformats.org/officeDocument/2006/relationships/oleObject"/><Relationship Id="rId6966" Target="media/image3029.wmf" Type="http://schemas.openxmlformats.org/officeDocument/2006/relationships/image"/><Relationship Id="rId6967" Target="embeddings/oleObject3919.bin" Type="http://schemas.openxmlformats.org/officeDocument/2006/relationships/oleObject"/><Relationship Id="rId6968" Target="media/image3030.wmf" Type="http://schemas.openxmlformats.org/officeDocument/2006/relationships/image"/><Relationship Id="rId6969" Target="embeddings/oleObject3920.bin" Type="http://schemas.openxmlformats.org/officeDocument/2006/relationships/oleObject"/><Relationship Id="rId697" Target="embeddings/oleObject436.bin" Type="http://schemas.openxmlformats.org/officeDocument/2006/relationships/oleObject"/><Relationship Id="rId6970" Target="media/image3031.wmf" Type="http://schemas.openxmlformats.org/officeDocument/2006/relationships/image"/><Relationship Id="rId6971" Target="embeddings/oleObject3921.bin" Type="http://schemas.openxmlformats.org/officeDocument/2006/relationships/oleObject"/><Relationship Id="rId6972" Target="media/image3032.wmf" Type="http://schemas.openxmlformats.org/officeDocument/2006/relationships/image"/><Relationship Id="rId6973" Target="embeddings/oleObject3922.bin" Type="http://schemas.openxmlformats.org/officeDocument/2006/relationships/oleObject"/><Relationship Id="rId6974" Target="media/image3033.wmf" Type="http://schemas.openxmlformats.org/officeDocument/2006/relationships/image"/><Relationship Id="rId6975" Target="embeddings/oleObject3923.bin" Type="http://schemas.openxmlformats.org/officeDocument/2006/relationships/oleObject"/><Relationship Id="rId6976" Target="media/image3034.wmf" Type="http://schemas.openxmlformats.org/officeDocument/2006/relationships/image"/><Relationship Id="rId6977" Target="embeddings/oleObject3924.bin" Type="http://schemas.openxmlformats.org/officeDocument/2006/relationships/oleObject"/><Relationship Id="rId6978" Target="media/image3035.wmf" Type="http://schemas.openxmlformats.org/officeDocument/2006/relationships/image"/><Relationship Id="rId6979" Target="embeddings/oleObject3925.bin" Type="http://schemas.openxmlformats.org/officeDocument/2006/relationships/oleObject"/><Relationship Id="rId698" Target="media/image255.wmf" Type="http://schemas.openxmlformats.org/officeDocument/2006/relationships/image"/><Relationship Id="rId6980" Target="media/image3036.wmf" Type="http://schemas.openxmlformats.org/officeDocument/2006/relationships/image"/><Relationship Id="rId6981" Target="embeddings/oleObject3926.bin" Type="http://schemas.openxmlformats.org/officeDocument/2006/relationships/oleObject"/><Relationship Id="rId6982" Target="media/image3037.wmf" Type="http://schemas.openxmlformats.org/officeDocument/2006/relationships/image"/><Relationship Id="rId6983" Target="embeddings/oleObject3927.bin" Type="http://schemas.openxmlformats.org/officeDocument/2006/relationships/oleObject"/><Relationship Id="rId6984" Target="media/image3038.wmf" Type="http://schemas.openxmlformats.org/officeDocument/2006/relationships/image"/><Relationship Id="rId6985" Target="embeddings/oleObject3928.bin" Type="http://schemas.openxmlformats.org/officeDocument/2006/relationships/oleObject"/><Relationship Id="rId6986" Target="media/image3039.wmf" Type="http://schemas.openxmlformats.org/officeDocument/2006/relationships/image"/><Relationship Id="rId6987" Target="embeddings/oleObject3929.bin" Type="http://schemas.openxmlformats.org/officeDocument/2006/relationships/oleObject"/><Relationship Id="rId6988" Target="media/image3040.wmf" Type="http://schemas.openxmlformats.org/officeDocument/2006/relationships/image"/><Relationship Id="rId6989" Target="embeddings/oleObject3930.bin" Type="http://schemas.openxmlformats.org/officeDocument/2006/relationships/oleObject"/><Relationship Id="rId699" Target="embeddings/oleObject437.bin" Type="http://schemas.openxmlformats.org/officeDocument/2006/relationships/oleObject"/><Relationship Id="rId6990" Target="media/image3041.wmf" Type="http://schemas.openxmlformats.org/officeDocument/2006/relationships/image"/><Relationship Id="rId6991" Target="embeddings/oleObject3931.bin" Type="http://schemas.openxmlformats.org/officeDocument/2006/relationships/oleObject"/><Relationship Id="rId6992" Target="media/image3042.wmf" Type="http://schemas.openxmlformats.org/officeDocument/2006/relationships/image"/><Relationship Id="rId6993" Target="embeddings/oleObject3932.bin" Type="http://schemas.openxmlformats.org/officeDocument/2006/relationships/oleObject"/><Relationship Id="rId6994" Target="media/image3043.wmf" Type="http://schemas.openxmlformats.org/officeDocument/2006/relationships/image"/><Relationship Id="rId6995" Target="embeddings/oleObject3933.bin" Type="http://schemas.openxmlformats.org/officeDocument/2006/relationships/oleObject"/><Relationship Id="rId6996" Target="media/image3044.wmf" Type="http://schemas.openxmlformats.org/officeDocument/2006/relationships/image"/><Relationship Id="rId6997" Target="embeddings/oleObject3934.bin" Type="http://schemas.openxmlformats.org/officeDocument/2006/relationships/oleObject"/><Relationship Id="rId6998" Target="media/image3045.wmf" Type="http://schemas.openxmlformats.org/officeDocument/2006/relationships/image"/><Relationship Id="rId6999" Target="embeddings/oleObject3935.bin" Type="http://schemas.openxmlformats.org/officeDocument/2006/relationships/oleObject"/><Relationship Id="rId7" Target="endnotes.xml" Type="http://schemas.openxmlformats.org/officeDocument/2006/relationships/endnotes"/><Relationship Id="rId70" Target="media/image32.wmf" Type="http://schemas.openxmlformats.org/officeDocument/2006/relationships/image"/><Relationship Id="rId700" Target="media/image256.wmf" Type="http://schemas.openxmlformats.org/officeDocument/2006/relationships/image"/><Relationship Id="rId7000" Target="media/image3046.wmf" Type="http://schemas.openxmlformats.org/officeDocument/2006/relationships/image"/><Relationship Id="rId7001" Target="embeddings/oleObject3936.bin" Type="http://schemas.openxmlformats.org/officeDocument/2006/relationships/oleObject"/><Relationship Id="rId7002" Target="media/image3047.wmf" Type="http://schemas.openxmlformats.org/officeDocument/2006/relationships/image"/><Relationship Id="rId7003" Target="embeddings/oleObject3937.bin" Type="http://schemas.openxmlformats.org/officeDocument/2006/relationships/oleObject"/><Relationship Id="rId7004" Target="media/image3048.wmf" Type="http://schemas.openxmlformats.org/officeDocument/2006/relationships/image"/><Relationship Id="rId7005" Target="embeddings/oleObject3938.bin" Type="http://schemas.openxmlformats.org/officeDocument/2006/relationships/oleObject"/><Relationship Id="rId7006" Target="media/image3049.wmf" Type="http://schemas.openxmlformats.org/officeDocument/2006/relationships/image"/><Relationship Id="rId7007" Target="embeddings/oleObject3939.bin" Type="http://schemas.openxmlformats.org/officeDocument/2006/relationships/oleObject"/><Relationship Id="rId7008" Target="media/image3050.wmf" Type="http://schemas.openxmlformats.org/officeDocument/2006/relationships/image"/><Relationship Id="rId7009" Target="embeddings/oleObject3940.bin" Type="http://schemas.openxmlformats.org/officeDocument/2006/relationships/oleObject"/><Relationship Id="rId701" Target="embeddings/oleObject438.bin" Type="http://schemas.openxmlformats.org/officeDocument/2006/relationships/oleObject"/><Relationship Id="rId7010" Target="media/image3051.wmf" Type="http://schemas.openxmlformats.org/officeDocument/2006/relationships/image"/><Relationship Id="rId7011" Target="embeddings/oleObject3941.bin" Type="http://schemas.openxmlformats.org/officeDocument/2006/relationships/oleObject"/><Relationship Id="rId7012" Target="media/image3052.wmf" Type="http://schemas.openxmlformats.org/officeDocument/2006/relationships/image"/><Relationship Id="rId7013" Target="embeddings/oleObject3942.bin" Type="http://schemas.openxmlformats.org/officeDocument/2006/relationships/oleObject"/><Relationship Id="rId7014" Target="media/image3053.wmf" Type="http://schemas.openxmlformats.org/officeDocument/2006/relationships/image"/><Relationship Id="rId7015" Target="embeddings/oleObject3943.bin" Type="http://schemas.openxmlformats.org/officeDocument/2006/relationships/oleObject"/><Relationship Id="rId7016" Target="media/image3054.wmf" Type="http://schemas.openxmlformats.org/officeDocument/2006/relationships/image"/><Relationship Id="rId7017" Target="embeddings/oleObject3944.bin" Type="http://schemas.openxmlformats.org/officeDocument/2006/relationships/oleObject"/><Relationship Id="rId7018" Target="media/image3055.wmf" Type="http://schemas.openxmlformats.org/officeDocument/2006/relationships/image"/><Relationship Id="rId7019" Target="embeddings/oleObject3945.bin" Type="http://schemas.openxmlformats.org/officeDocument/2006/relationships/oleObject"/><Relationship Id="rId702" Target="media/image257.wmf" Type="http://schemas.openxmlformats.org/officeDocument/2006/relationships/image"/><Relationship Id="rId7020" Target="media/image3056.wmf" Type="http://schemas.openxmlformats.org/officeDocument/2006/relationships/image"/><Relationship Id="rId7021" Target="embeddings/oleObject3946.bin" Type="http://schemas.openxmlformats.org/officeDocument/2006/relationships/oleObject"/><Relationship Id="rId7022" Target="media/image3057.wmf" Type="http://schemas.openxmlformats.org/officeDocument/2006/relationships/image"/><Relationship Id="rId7023" Target="embeddings/oleObject3947.bin" Type="http://schemas.openxmlformats.org/officeDocument/2006/relationships/oleObject"/><Relationship Id="rId7024" Target="media/image3058.wmf" Type="http://schemas.openxmlformats.org/officeDocument/2006/relationships/image"/><Relationship Id="rId7025" Target="embeddings/oleObject3948.bin" Type="http://schemas.openxmlformats.org/officeDocument/2006/relationships/oleObject"/><Relationship Id="rId7026" Target="media/image3059.wmf" Type="http://schemas.openxmlformats.org/officeDocument/2006/relationships/image"/><Relationship Id="rId7027" Target="embeddings/oleObject3949.bin" Type="http://schemas.openxmlformats.org/officeDocument/2006/relationships/oleObject"/><Relationship Id="rId7028" Target="media/image3060.png" Type="http://schemas.openxmlformats.org/officeDocument/2006/relationships/image"/><Relationship Id="rId7029" Target="media/image3061.wmf" Type="http://schemas.openxmlformats.org/officeDocument/2006/relationships/image"/><Relationship Id="rId703" Target="embeddings/oleObject439.bin" Type="http://schemas.openxmlformats.org/officeDocument/2006/relationships/oleObject"/><Relationship Id="rId7030" Target="embeddings/oleObject3950.bin" Type="http://schemas.openxmlformats.org/officeDocument/2006/relationships/oleObject"/><Relationship Id="rId7031" Target="media/image3062.wmf" Type="http://schemas.openxmlformats.org/officeDocument/2006/relationships/image"/><Relationship Id="rId7032" Target="embeddings/oleObject3951.bin" Type="http://schemas.openxmlformats.org/officeDocument/2006/relationships/oleObject"/><Relationship Id="rId7033" Target="media/image3063.wmf" Type="http://schemas.openxmlformats.org/officeDocument/2006/relationships/image"/><Relationship Id="rId7034" Target="embeddings/oleObject3952.bin" Type="http://schemas.openxmlformats.org/officeDocument/2006/relationships/oleObject"/><Relationship Id="rId7035" Target="media/image3064.wmf" Type="http://schemas.openxmlformats.org/officeDocument/2006/relationships/image"/><Relationship Id="rId7036" Target="embeddings/oleObject3953.bin" Type="http://schemas.openxmlformats.org/officeDocument/2006/relationships/oleObject"/><Relationship Id="rId7037" Target="media/image3065.png" Type="http://schemas.openxmlformats.org/officeDocument/2006/relationships/image"/><Relationship Id="rId7038" Target="media/image3066.wmf" Type="http://schemas.openxmlformats.org/officeDocument/2006/relationships/image"/><Relationship Id="rId7039" Target="embeddings/oleObject3954.bin" Type="http://schemas.openxmlformats.org/officeDocument/2006/relationships/oleObject"/><Relationship Id="rId704" Target="media/image258.png" Type="http://schemas.openxmlformats.org/officeDocument/2006/relationships/image"/><Relationship Id="rId7040" Target="media/image3067.wmf" Type="http://schemas.openxmlformats.org/officeDocument/2006/relationships/image"/><Relationship Id="rId7041" Target="embeddings/oleObject3955.bin" Type="http://schemas.openxmlformats.org/officeDocument/2006/relationships/oleObject"/><Relationship Id="rId7042" Target="media/image3068.wmf" Type="http://schemas.openxmlformats.org/officeDocument/2006/relationships/image"/><Relationship Id="rId7043" Target="embeddings/oleObject3956.bin" Type="http://schemas.openxmlformats.org/officeDocument/2006/relationships/oleObject"/><Relationship Id="rId7044" Target="embeddings/oleObject3957.bin" Type="http://schemas.openxmlformats.org/officeDocument/2006/relationships/oleObject"/><Relationship Id="rId7045" Target="embeddings/oleObject3958.bin" Type="http://schemas.openxmlformats.org/officeDocument/2006/relationships/oleObject"/><Relationship Id="rId7046" Target="embeddings/oleObject3959.bin" Type="http://schemas.openxmlformats.org/officeDocument/2006/relationships/oleObject"/><Relationship Id="rId7047" Target="embeddings/oleObject3960.bin" Type="http://schemas.openxmlformats.org/officeDocument/2006/relationships/oleObject"/><Relationship Id="rId7048" Target="embeddings/oleObject3961.bin" Type="http://schemas.openxmlformats.org/officeDocument/2006/relationships/oleObject"/><Relationship Id="rId7049" Target="embeddings/oleObject3962.bin" Type="http://schemas.openxmlformats.org/officeDocument/2006/relationships/oleObject"/><Relationship Id="rId705" Target="embeddings/oleObject440.bin" Type="http://schemas.openxmlformats.org/officeDocument/2006/relationships/oleObject"/><Relationship Id="rId7050" Target="embeddings/oleObject3963.bin" Type="http://schemas.openxmlformats.org/officeDocument/2006/relationships/oleObject"/><Relationship Id="rId7051" Target="embeddings/oleObject3964.bin" Type="http://schemas.openxmlformats.org/officeDocument/2006/relationships/oleObject"/><Relationship Id="rId7052" Target="embeddings/oleObject3965.bin" Type="http://schemas.openxmlformats.org/officeDocument/2006/relationships/oleObject"/><Relationship Id="rId7053" Target="media/image3069.wmf" Type="http://schemas.openxmlformats.org/officeDocument/2006/relationships/image"/><Relationship Id="rId7054" Target="embeddings/oleObject3966.bin" Type="http://schemas.openxmlformats.org/officeDocument/2006/relationships/oleObject"/><Relationship Id="rId7055" Target="media/image3070.png" Type="http://schemas.openxmlformats.org/officeDocument/2006/relationships/image"/><Relationship Id="rId7056" Target="embeddings/oleObject3967.bin" Type="http://schemas.openxmlformats.org/officeDocument/2006/relationships/oleObject"/><Relationship Id="rId7057" Target="media/image3071.wmf" Type="http://schemas.openxmlformats.org/officeDocument/2006/relationships/image"/><Relationship Id="rId7058" Target="embeddings/oleObject3968.bin" Type="http://schemas.openxmlformats.org/officeDocument/2006/relationships/oleObject"/><Relationship Id="rId7059" Target="media/image3072.wmf" Type="http://schemas.openxmlformats.org/officeDocument/2006/relationships/image"/><Relationship Id="rId706" Target="embeddings/oleObject441.bin" Type="http://schemas.openxmlformats.org/officeDocument/2006/relationships/oleObject"/><Relationship Id="rId7060" Target="embeddings/oleObject3969.bin" Type="http://schemas.openxmlformats.org/officeDocument/2006/relationships/oleObject"/><Relationship Id="rId7061" Target="media/image3073.wmf" Type="http://schemas.openxmlformats.org/officeDocument/2006/relationships/image"/><Relationship Id="rId7062" Target="embeddings/oleObject3970.bin" Type="http://schemas.openxmlformats.org/officeDocument/2006/relationships/oleObject"/><Relationship Id="rId7063" Target="media/image3074.wmf" Type="http://schemas.openxmlformats.org/officeDocument/2006/relationships/image"/><Relationship Id="rId7064" Target="embeddings/oleObject3971.bin" Type="http://schemas.openxmlformats.org/officeDocument/2006/relationships/oleObject"/><Relationship Id="rId7065" Target="media/image3075.wmf" Type="http://schemas.openxmlformats.org/officeDocument/2006/relationships/image"/><Relationship Id="rId7066" Target="embeddings/oleObject3972.bin" Type="http://schemas.openxmlformats.org/officeDocument/2006/relationships/oleObject"/><Relationship Id="rId7067" Target="media/image3076.wmf" Type="http://schemas.openxmlformats.org/officeDocument/2006/relationships/image"/><Relationship Id="rId7068" Target="embeddings/oleObject3973.bin" Type="http://schemas.openxmlformats.org/officeDocument/2006/relationships/oleObject"/><Relationship Id="rId7069" Target="media/image3077.wmf" Type="http://schemas.openxmlformats.org/officeDocument/2006/relationships/image"/><Relationship Id="rId707" Target="embeddings/oleObject442.bin" Type="http://schemas.openxmlformats.org/officeDocument/2006/relationships/oleObject"/><Relationship Id="rId7070" Target="embeddings/oleObject3974.bin" Type="http://schemas.openxmlformats.org/officeDocument/2006/relationships/oleObject"/><Relationship Id="rId7071" Target="media/image3078.wmf" Type="http://schemas.openxmlformats.org/officeDocument/2006/relationships/image"/><Relationship Id="rId7072" Target="embeddings/oleObject3975.bin" Type="http://schemas.openxmlformats.org/officeDocument/2006/relationships/oleObject"/><Relationship Id="rId7073" Target="media/image3079.wmf" Type="http://schemas.openxmlformats.org/officeDocument/2006/relationships/image"/><Relationship Id="rId7074" Target="embeddings/oleObject3976.bin" Type="http://schemas.openxmlformats.org/officeDocument/2006/relationships/oleObject"/><Relationship Id="rId7075" Target="media/image3080.wmf" Type="http://schemas.openxmlformats.org/officeDocument/2006/relationships/image"/><Relationship Id="rId7076" Target="embeddings/oleObject3977.bin" Type="http://schemas.openxmlformats.org/officeDocument/2006/relationships/oleObject"/><Relationship Id="rId7077" Target="media/image3081.wmf" Type="http://schemas.openxmlformats.org/officeDocument/2006/relationships/image"/><Relationship Id="rId7078" Target="embeddings/oleObject3978.bin" Type="http://schemas.openxmlformats.org/officeDocument/2006/relationships/oleObject"/><Relationship Id="rId7079" Target="media/image3082.wmf" Type="http://schemas.openxmlformats.org/officeDocument/2006/relationships/image"/><Relationship Id="rId708" Target="embeddings/oleObject443.bin" Type="http://schemas.openxmlformats.org/officeDocument/2006/relationships/oleObject"/><Relationship Id="rId7080" Target="embeddings/oleObject3979.bin" Type="http://schemas.openxmlformats.org/officeDocument/2006/relationships/oleObject"/><Relationship Id="rId7081" Target="media/image3083.wmf" Type="http://schemas.openxmlformats.org/officeDocument/2006/relationships/image"/><Relationship Id="rId7082" Target="embeddings/oleObject3980.bin" Type="http://schemas.openxmlformats.org/officeDocument/2006/relationships/oleObject"/><Relationship Id="rId7083" Target="media/image3084.wmf" Type="http://schemas.openxmlformats.org/officeDocument/2006/relationships/image"/><Relationship Id="rId7084" Target="embeddings/oleObject3981.bin" Type="http://schemas.openxmlformats.org/officeDocument/2006/relationships/oleObject"/><Relationship Id="rId7085" Target="media/image3085.wmf" Type="http://schemas.openxmlformats.org/officeDocument/2006/relationships/image"/><Relationship Id="rId7086" Target="embeddings/oleObject3982.bin" Type="http://schemas.openxmlformats.org/officeDocument/2006/relationships/oleObject"/><Relationship Id="rId7087" Target="media/image3086.wmf" Type="http://schemas.openxmlformats.org/officeDocument/2006/relationships/image"/><Relationship Id="rId7088" Target="embeddings/oleObject3983.bin" Type="http://schemas.openxmlformats.org/officeDocument/2006/relationships/oleObject"/><Relationship Id="rId7089" Target="media/image3087.wmf" Type="http://schemas.openxmlformats.org/officeDocument/2006/relationships/image"/><Relationship Id="rId709" Target="embeddings/oleObject444.bin" Type="http://schemas.openxmlformats.org/officeDocument/2006/relationships/oleObject"/><Relationship Id="rId7090" Target="embeddings/oleObject3984.bin" Type="http://schemas.openxmlformats.org/officeDocument/2006/relationships/oleObject"/><Relationship Id="rId7091" Target="media/image3088.wmf" Type="http://schemas.openxmlformats.org/officeDocument/2006/relationships/image"/><Relationship Id="rId7092" Target="embeddings/oleObject3985.bin" Type="http://schemas.openxmlformats.org/officeDocument/2006/relationships/oleObject"/><Relationship Id="rId7093" Target="media/image3089.wmf" Type="http://schemas.openxmlformats.org/officeDocument/2006/relationships/image"/><Relationship Id="rId7094" Target="embeddings/oleObject3986.bin" Type="http://schemas.openxmlformats.org/officeDocument/2006/relationships/oleObject"/><Relationship Id="rId7095" Target="media/image3090.wmf" Type="http://schemas.openxmlformats.org/officeDocument/2006/relationships/image"/><Relationship Id="rId7096" Target="embeddings/oleObject3987.bin" Type="http://schemas.openxmlformats.org/officeDocument/2006/relationships/oleObject"/><Relationship Id="rId7097" Target="media/image3091.wmf" Type="http://schemas.openxmlformats.org/officeDocument/2006/relationships/image"/><Relationship Id="rId7098" Target="embeddings/oleObject3988.bin" Type="http://schemas.openxmlformats.org/officeDocument/2006/relationships/oleObject"/><Relationship Id="rId7099" Target="media/image3092.wmf" Type="http://schemas.openxmlformats.org/officeDocument/2006/relationships/image"/><Relationship Id="rId71" Target="embeddings/oleObject32.bin" Type="http://schemas.openxmlformats.org/officeDocument/2006/relationships/oleObject"/><Relationship Id="rId710" Target="embeddings/oleObject445.bin" Type="http://schemas.openxmlformats.org/officeDocument/2006/relationships/oleObject"/><Relationship Id="rId7100" Target="embeddings/oleObject3989.bin" Type="http://schemas.openxmlformats.org/officeDocument/2006/relationships/oleObject"/><Relationship Id="rId7101" Target="media/image3093.wmf" Type="http://schemas.openxmlformats.org/officeDocument/2006/relationships/image"/><Relationship Id="rId7102" Target="embeddings/oleObject3990.bin" Type="http://schemas.openxmlformats.org/officeDocument/2006/relationships/oleObject"/><Relationship Id="rId7103" Target="media/image3094.wmf" Type="http://schemas.openxmlformats.org/officeDocument/2006/relationships/image"/><Relationship Id="rId7104" Target="embeddings/oleObject3991.bin" Type="http://schemas.openxmlformats.org/officeDocument/2006/relationships/oleObject"/><Relationship Id="rId7105" Target="media/image3095.wmf" Type="http://schemas.openxmlformats.org/officeDocument/2006/relationships/image"/><Relationship Id="rId7106" Target="embeddings/oleObject3992.bin" Type="http://schemas.openxmlformats.org/officeDocument/2006/relationships/oleObject"/><Relationship Id="rId7107" Target="media/image3096.wmf" Type="http://schemas.openxmlformats.org/officeDocument/2006/relationships/image"/><Relationship Id="rId7108" Target="embeddings/oleObject3993.bin" Type="http://schemas.openxmlformats.org/officeDocument/2006/relationships/oleObject"/><Relationship Id="rId7109" Target="media/image3097.wmf" Type="http://schemas.openxmlformats.org/officeDocument/2006/relationships/image"/><Relationship Id="rId711" Target="embeddings/oleObject446.bin" Type="http://schemas.openxmlformats.org/officeDocument/2006/relationships/oleObject"/><Relationship Id="rId7110" Target="embeddings/oleObject3994.bin" Type="http://schemas.openxmlformats.org/officeDocument/2006/relationships/oleObject"/><Relationship Id="rId7111" Target="media/image3098.wmf" Type="http://schemas.openxmlformats.org/officeDocument/2006/relationships/image"/><Relationship Id="rId7112" Target="embeddings/oleObject3995.bin" Type="http://schemas.openxmlformats.org/officeDocument/2006/relationships/oleObject"/><Relationship Id="rId7113" Target="media/image3099.wmf" Type="http://schemas.openxmlformats.org/officeDocument/2006/relationships/image"/><Relationship Id="rId7114" Target="embeddings/oleObject3996.bin" Type="http://schemas.openxmlformats.org/officeDocument/2006/relationships/oleObject"/><Relationship Id="rId7115" Target="embeddings/oleObject3997.bin" Type="http://schemas.openxmlformats.org/officeDocument/2006/relationships/oleObject"/><Relationship Id="rId7116" Target="embeddings/oleObject3998.bin" Type="http://schemas.openxmlformats.org/officeDocument/2006/relationships/oleObject"/><Relationship Id="rId7117" Target="media/image3100.wmf" Type="http://schemas.openxmlformats.org/officeDocument/2006/relationships/image"/><Relationship Id="rId7118" Target="embeddings/oleObject3999.bin" Type="http://schemas.openxmlformats.org/officeDocument/2006/relationships/oleObject"/><Relationship Id="rId7119" Target="media/image3101.wmf" Type="http://schemas.openxmlformats.org/officeDocument/2006/relationships/image"/><Relationship Id="rId712" Target="embeddings/oleObject447.bin" Type="http://schemas.openxmlformats.org/officeDocument/2006/relationships/oleObject"/><Relationship Id="rId7120" Target="embeddings/oleObject4000.bin" Type="http://schemas.openxmlformats.org/officeDocument/2006/relationships/oleObject"/><Relationship Id="rId7121" Target="media/image3102.wmf" Type="http://schemas.openxmlformats.org/officeDocument/2006/relationships/image"/><Relationship Id="rId7122" Target="embeddings/oleObject4001.bin" Type="http://schemas.openxmlformats.org/officeDocument/2006/relationships/oleObject"/><Relationship Id="rId7123" Target="media/image3103.wmf" Type="http://schemas.openxmlformats.org/officeDocument/2006/relationships/image"/><Relationship Id="rId7124" Target="embeddings/oleObject4002.bin" Type="http://schemas.openxmlformats.org/officeDocument/2006/relationships/oleObject"/><Relationship Id="rId7125" Target="media/image3104.wmf" Type="http://schemas.openxmlformats.org/officeDocument/2006/relationships/image"/><Relationship Id="rId7126" Target="embeddings/oleObject4003.bin" Type="http://schemas.openxmlformats.org/officeDocument/2006/relationships/oleObject"/><Relationship Id="rId7127" Target="media/image3105.wmf" Type="http://schemas.openxmlformats.org/officeDocument/2006/relationships/image"/><Relationship Id="rId7128" Target="embeddings/oleObject4004.bin" Type="http://schemas.openxmlformats.org/officeDocument/2006/relationships/oleObject"/><Relationship Id="rId7129" Target="media/image3106.wmf" Type="http://schemas.openxmlformats.org/officeDocument/2006/relationships/image"/><Relationship Id="rId713" Target="media/image259.wmf" Type="http://schemas.openxmlformats.org/officeDocument/2006/relationships/image"/><Relationship Id="rId7130" Target="embeddings/oleObject4005.bin" Type="http://schemas.openxmlformats.org/officeDocument/2006/relationships/oleObject"/><Relationship Id="rId7131" Target="media/image3107.wmf" Type="http://schemas.openxmlformats.org/officeDocument/2006/relationships/image"/><Relationship Id="rId7132" Target="embeddings/oleObject4006.bin" Type="http://schemas.openxmlformats.org/officeDocument/2006/relationships/oleObject"/><Relationship Id="rId7133" Target="media/image3108.wmf" Type="http://schemas.openxmlformats.org/officeDocument/2006/relationships/image"/><Relationship Id="rId7134" Target="embeddings/oleObject4007.bin" Type="http://schemas.openxmlformats.org/officeDocument/2006/relationships/oleObject"/><Relationship Id="rId7135" Target="media/image3109.wmf" Type="http://schemas.openxmlformats.org/officeDocument/2006/relationships/image"/><Relationship Id="rId7136" Target="embeddings/oleObject4008.bin" Type="http://schemas.openxmlformats.org/officeDocument/2006/relationships/oleObject"/><Relationship Id="rId7137" Target="media/image3110.wmf" Type="http://schemas.openxmlformats.org/officeDocument/2006/relationships/image"/><Relationship Id="rId7138" Target="embeddings/oleObject4009.bin" Type="http://schemas.openxmlformats.org/officeDocument/2006/relationships/oleObject"/><Relationship Id="rId7139" Target="embeddings/oleObject4010.bin" Type="http://schemas.openxmlformats.org/officeDocument/2006/relationships/oleObject"/><Relationship Id="rId714" Target="embeddings/oleObject448.bin" Type="http://schemas.openxmlformats.org/officeDocument/2006/relationships/oleObject"/><Relationship Id="rId7140" Target="media/image3111.wmf" Type="http://schemas.openxmlformats.org/officeDocument/2006/relationships/image"/><Relationship Id="rId7141" Target="embeddings/oleObject4011.bin" Type="http://schemas.openxmlformats.org/officeDocument/2006/relationships/oleObject"/><Relationship Id="rId7142" Target="media/image3112.wmf" Type="http://schemas.openxmlformats.org/officeDocument/2006/relationships/image"/><Relationship Id="rId7143" Target="embeddings/oleObject4012.bin" Type="http://schemas.openxmlformats.org/officeDocument/2006/relationships/oleObject"/><Relationship Id="rId7144" Target="media/image3113.wmf" Type="http://schemas.openxmlformats.org/officeDocument/2006/relationships/image"/><Relationship Id="rId7145" Target="embeddings/oleObject4013.bin" Type="http://schemas.openxmlformats.org/officeDocument/2006/relationships/oleObject"/><Relationship Id="rId7146" Target="embeddings/oleObject4014.bin" Type="http://schemas.openxmlformats.org/officeDocument/2006/relationships/oleObject"/><Relationship Id="rId7147" Target="media/image3114.wmf" Type="http://schemas.openxmlformats.org/officeDocument/2006/relationships/image"/><Relationship Id="rId7148" Target="embeddings/oleObject4015.bin" Type="http://schemas.openxmlformats.org/officeDocument/2006/relationships/oleObject"/><Relationship Id="rId7149" Target="media/image3115.wmf" Type="http://schemas.openxmlformats.org/officeDocument/2006/relationships/image"/><Relationship Id="rId715" Target="media/image260.wmf" Type="http://schemas.openxmlformats.org/officeDocument/2006/relationships/image"/><Relationship Id="rId7150" Target="embeddings/oleObject4016.bin" Type="http://schemas.openxmlformats.org/officeDocument/2006/relationships/oleObject"/><Relationship Id="rId7151" Target="media/image3116.wmf" Type="http://schemas.openxmlformats.org/officeDocument/2006/relationships/image"/><Relationship Id="rId7152" Target="embeddings/oleObject4017.bin" Type="http://schemas.openxmlformats.org/officeDocument/2006/relationships/oleObject"/><Relationship Id="rId7153" Target="media/image3117.wmf" Type="http://schemas.openxmlformats.org/officeDocument/2006/relationships/image"/><Relationship Id="rId7154" Target="embeddings/oleObject4018.bin" Type="http://schemas.openxmlformats.org/officeDocument/2006/relationships/oleObject"/><Relationship Id="rId7155" Target="media/image3118.wmf" Type="http://schemas.openxmlformats.org/officeDocument/2006/relationships/image"/><Relationship Id="rId7156" Target="embeddings/oleObject4019.bin" Type="http://schemas.openxmlformats.org/officeDocument/2006/relationships/oleObject"/><Relationship Id="rId7157" Target="media/image3119.wmf" Type="http://schemas.openxmlformats.org/officeDocument/2006/relationships/image"/><Relationship Id="rId7158" Target="embeddings/oleObject4020.bin" Type="http://schemas.openxmlformats.org/officeDocument/2006/relationships/oleObject"/><Relationship Id="rId7159" Target="media/image3120.wmf" Type="http://schemas.openxmlformats.org/officeDocument/2006/relationships/image"/><Relationship Id="rId716" Target="embeddings/oleObject449.bin" Type="http://schemas.openxmlformats.org/officeDocument/2006/relationships/oleObject"/><Relationship Id="rId7160" Target="embeddings/oleObject4021.bin" Type="http://schemas.openxmlformats.org/officeDocument/2006/relationships/oleObject"/><Relationship Id="rId7161" Target="media/image3121.wmf" Type="http://schemas.openxmlformats.org/officeDocument/2006/relationships/image"/><Relationship Id="rId7162" Target="embeddings/oleObject4022.bin" Type="http://schemas.openxmlformats.org/officeDocument/2006/relationships/oleObject"/><Relationship Id="rId7163" Target="media/image3122.wmf" Type="http://schemas.openxmlformats.org/officeDocument/2006/relationships/image"/><Relationship Id="rId7164" Target="embeddings/oleObject4023.bin" Type="http://schemas.openxmlformats.org/officeDocument/2006/relationships/oleObject"/><Relationship Id="rId7165" Target="media/image3123.wmf" Type="http://schemas.openxmlformats.org/officeDocument/2006/relationships/image"/><Relationship Id="rId7166" Target="embeddings/oleObject4024.bin" Type="http://schemas.openxmlformats.org/officeDocument/2006/relationships/oleObject"/><Relationship Id="rId7167" Target="media/image3124.wmf" Type="http://schemas.openxmlformats.org/officeDocument/2006/relationships/image"/><Relationship Id="rId7168" Target="embeddings/oleObject4025.bin" Type="http://schemas.openxmlformats.org/officeDocument/2006/relationships/oleObject"/><Relationship Id="rId7169" Target="media/image3125.wmf" Type="http://schemas.openxmlformats.org/officeDocument/2006/relationships/image"/><Relationship Id="rId717" Target="media/image261.wmf" Type="http://schemas.openxmlformats.org/officeDocument/2006/relationships/image"/><Relationship Id="rId7170" Target="embeddings/oleObject4026.bin" Type="http://schemas.openxmlformats.org/officeDocument/2006/relationships/oleObject"/><Relationship Id="rId7171" Target="media/image3126.wmf" Type="http://schemas.openxmlformats.org/officeDocument/2006/relationships/image"/><Relationship Id="rId7172" Target="embeddings/oleObject4027.bin" Type="http://schemas.openxmlformats.org/officeDocument/2006/relationships/oleObject"/><Relationship Id="rId7173" Target="media/image3127.wmf" Type="http://schemas.openxmlformats.org/officeDocument/2006/relationships/image"/><Relationship Id="rId7174" Target="embeddings/oleObject4028.bin" Type="http://schemas.openxmlformats.org/officeDocument/2006/relationships/oleObject"/><Relationship Id="rId7175" Target="media/image3128.wmf" Type="http://schemas.openxmlformats.org/officeDocument/2006/relationships/image"/><Relationship Id="rId7176" Target="embeddings/oleObject4029.bin" Type="http://schemas.openxmlformats.org/officeDocument/2006/relationships/oleObject"/><Relationship Id="rId7177" Target="media/image3129.wmf" Type="http://schemas.openxmlformats.org/officeDocument/2006/relationships/image"/><Relationship Id="rId7178" Target="embeddings/oleObject4030.bin" Type="http://schemas.openxmlformats.org/officeDocument/2006/relationships/oleObject"/><Relationship Id="rId7179" Target="media/image3130.wmf" Type="http://schemas.openxmlformats.org/officeDocument/2006/relationships/image"/><Relationship Id="rId718" Target="embeddings/oleObject450.bin" Type="http://schemas.openxmlformats.org/officeDocument/2006/relationships/oleObject"/><Relationship Id="rId7180" Target="embeddings/oleObject4031.bin" Type="http://schemas.openxmlformats.org/officeDocument/2006/relationships/oleObject"/><Relationship Id="rId7181" Target="media/image3131.wmf" Type="http://schemas.openxmlformats.org/officeDocument/2006/relationships/image"/><Relationship Id="rId7182" Target="embeddings/oleObject4032.bin" Type="http://schemas.openxmlformats.org/officeDocument/2006/relationships/oleObject"/><Relationship Id="rId7183" Target="media/image3132.wmf" Type="http://schemas.openxmlformats.org/officeDocument/2006/relationships/image"/><Relationship Id="rId7184" Target="embeddings/oleObject4033.bin" Type="http://schemas.openxmlformats.org/officeDocument/2006/relationships/oleObject"/><Relationship Id="rId7185" Target="embeddings/oleObject4034.bin" Type="http://schemas.openxmlformats.org/officeDocument/2006/relationships/oleObject"/><Relationship Id="rId7186" Target="media/image3133.wmf" Type="http://schemas.openxmlformats.org/officeDocument/2006/relationships/image"/><Relationship Id="rId7187" Target="embeddings/oleObject4035.bin" Type="http://schemas.openxmlformats.org/officeDocument/2006/relationships/oleObject"/><Relationship Id="rId7188" Target="embeddings/oleObject4036.bin" Type="http://schemas.openxmlformats.org/officeDocument/2006/relationships/oleObject"/><Relationship Id="rId7189" Target="embeddings/oleObject4037.bin" Type="http://schemas.openxmlformats.org/officeDocument/2006/relationships/oleObject"/><Relationship Id="rId719" Target="media/image262.wmf" Type="http://schemas.openxmlformats.org/officeDocument/2006/relationships/image"/><Relationship Id="rId7190" Target="embeddings/oleObject4038.bin" Type="http://schemas.openxmlformats.org/officeDocument/2006/relationships/oleObject"/><Relationship Id="rId7191" Target="embeddings/oleObject4039.bin" Type="http://schemas.openxmlformats.org/officeDocument/2006/relationships/oleObject"/><Relationship Id="rId7192" Target="embeddings/oleObject4040.bin" Type="http://schemas.openxmlformats.org/officeDocument/2006/relationships/oleObject"/><Relationship Id="rId7193" Target="embeddings/oleObject4041.bin" Type="http://schemas.openxmlformats.org/officeDocument/2006/relationships/oleObject"/><Relationship Id="rId7194" Target="media/image3134.wmf" Type="http://schemas.openxmlformats.org/officeDocument/2006/relationships/image"/><Relationship Id="rId7195" Target="embeddings/oleObject4042.bin" Type="http://schemas.openxmlformats.org/officeDocument/2006/relationships/oleObject"/><Relationship Id="rId7196" Target="media/image3135.wmf" Type="http://schemas.openxmlformats.org/officeDocument/2006/relationships/image"/><Relationship Id="rId7197" Target="embeddings/oleObject4043.bin" Type="http://schemas.openxmlformats.org/officeDocument/2006/relationships/oleObject"/><Relationship Id="rId7198" Target="media/image3136.wmf" Type="http://schemas.openxmlformats.org/officeDocument/2006/relationships/image"/><Relationship Id="rId7199" Target="embeddings/oleObject4044.bin" Type="http://schemas.openxmlformats.org/officeDocument/2006/relationships/oleObject"/><Relationship Id="rId72" Target="media/image33.wmf" Type="http://schemas.openxmlformats.org/officeDocument/2006/relationships/image"/><Relationship Id="rId720" Target="embeddings/oleObject451.bin" Type="http://schemas.openxmlformats.org/officeDocument/2006/relationships/oleObject"/><Relationship Id="rId7200" Target="media/image3137.wmf" Type="http://schemas.openxmlformats.org/officeDocument/2006/relationships/image"/><Relationship Id="rId7201" Target="embeddings/oleObject4045.bin" Type="http://schemas.openxmlformats.org/officeDocument/2006/relationships/oleObject"/><Relationship Id="rId7202" Target="media/image3138.wmf" Type="http://schemas.openxmlformats.org/officeDocument/2006/relationships/image"/><Relationship Id="rId7203" Target="embeddings/oleObject4046.bin" Type="http://schemas.openxmlformats.org/officeDocument/2006/relationships/oleObject"/><Relationship Id="rId7204" Target="media/image3139.png" Type="http://schemas.openxmlformats.org/officeDocument/2006/relationships/image"/><Relationship Id="rId7205" Target="media/image3140.wmf" Type="http://schemas.openxmlformats.org/officeDocument/2006/relationships/image"/><Relationship Id="rId7206" Target="embeddings/oleObject4047.bin" Type="http://schemas.openxmlformats.org/officeDocument/2006/relationships/oleObject"/><Relationship Id="rId7207" Target="media/image3141.wmf" Type="http://schemas.openxmlformats.org/officeDocument/2006/relationships/image"/><Relationship Id="rId7208" Target="embeddings/oleObject4048.bin" Type="http://schemas.openxmlformats.org/officeDocument/2006/relationships/oleObject"/><Relationship Id="rId7209" Target="media/image3142.wmf" Type="http://schemas.openxmlformats.org/officeDocument/2006/relationships/image"/><Relationship Id="rId721" Target="media/image263.wmf" Type="http://schemas.openxmlformats.org/officeDocument/2006/relationships/image"/><Relationship Id="rId7210" Target="embeddings/oleObject4049.bin" Type="http://schemas.openxmlformats.org/officeDocument/2006/relationships/oleObject"/><Relationship Id="rId7211" Target="embeddings/oleObject4050.bin" Type="http://schemas.openxmlformats.org/officeDocument/2006/relationships/oleObject"/><Relationship Id="rId7212" Target="media/image3143.wmf" Type="http://schemas.openxmlformats.org/officeDocument/2006/relationships/image"/><Relationship Id="rId7213" Target="embeddings/oleObject4051.bin" Type="http://schemas.openxmlformats.org/officeDocument/2006/relationships/oleObject"/><Relationship Id="rId7214" Target="media/image3144.png" Type="http://schemas.openxmlformats.org/officeDocument/2006/relationships/image"/><Relationship Id="rId7215" Target="media/image3145.wmf" Type="http://schemas.openxmlformats.org/officeDocument/2006/relationships/image"/><Relationship Id="rId7216" Target="embeddings/oleObject4052.bin" Type="http://schemas.openxmlformats.org/officeDocument/2006/relationships/oleObject"/><Relationship Id="rId7217" Target="media/image3146.wmf" Type="http://schemas.openxmlformats.org/officeDocument/2006/relationships/image"/><Relationship Id="rId7218" Target="embeddings/oleObject4053.bin" Type="http://schemas.openxmlformats.org/officeDocument/2006/relationships/oleObject"/><Relationship Id="rId7219" Target="media/image3147.wmf" Type="http://schemas.openxmlformats.org/officeDocument/2006/relationships/image"/><Relationship Id="rId722" Target="embeddings/oleObject452.bin" Type="http://schemas.openxmlformats.org/officeDocument/2006/relationships/oleObject"/><Relationship Id="rId7220" Target="embeddings/oleObject4054.bin" Type="http://schemas.openxmlformats.org/officeDocument/2006/relationships/oleObject"/><Relationship Id="rId7221" Target="media/image3148.wmf" Type="http://schemas.openxmlformats.org/officeDocument/2006/relationships/image"/><Relationship Id="rId7222" Target="embeddings/oleObject4055.bin" Type="http://schemas.openxmlformats.org/officeDocument/2006/relationships/oleObject"/><Relationship Id="rId7223" Target="media/image3149.wmf" Type="http://schemas.openxmlformats.org/officeDocument/2006/relationships/image"/><Relationship Id="rId7224" Target="embeddings/oleObject4056.bin" Type="http://schemas.openxmlformats.org/officeDocument/2006/relationships/oleObject"/><Relationship Id="rId7225" Target="media/image3150.wmf" Type="http://schemas.openxmlformats.org/officeDocument/2006/relationships/image"/><Relationship Id="rId7226" Target="embeddings/oleObject4057.bin" Type="http://schemas.openxmlformats.org/officeDocument/2006/relationships/oleObject"/><Relationship Id="rId7227" Target="media/image3151.wmf" Type="http://schemas.openxmlformats.org/officeDocument/2006/relationships/image"/><Relationship Id="rId7228" Target="embeddings/oleObject4058.bin" Type="http://schemas.openxmlformats.org/officeDocument/2006/relationships/oleObject"/><Relationship Id="rId7229" Target="media/image3152.wmf" Type="http://schemas.openxmlformats.org/officeDocument/2006/relationships/image"/><Relationship Id="rId723" Target="media/image264.wmf" Type="http://schemas.openxmlformats.org/officeDocument/2006/relationships/image"/><Relationship Id="rId7230" Target="embeddings/oleObject4059.bin" Type="http://schemas.openxmlformats.org/officeDocument/2006/relationships/oleObject"/><Relationship Id="rId7231" Target="media/image3153.wmf" Type="http://schemas.openxmlformats.org/officeDocument/2006/relationships/image"/><Relationship Id="rId7232" Target="embeddings/oleObject4060.bin" Type="http://schemas.openxmlformats.org/officeDocument/2006/relationships/oleObject"/><Relationship Id="rId7233" Target="media/image3154.wmf" Type="http://schemas.openxmlformats.org/officeDocument/2006/relationships/image"/><Relationship Id="rId7234" Target="embeddings/oleObject4061.bin" Type="http://schemas.openxmlformats.org/officeDocument/2006/relationships/oleObject"/><Relationship Id="rId7235" Target="media/image3155.wmf" Type="http://schemas.openxmlformats.org/officeDocument/2006/relationships/image"/><Relationship Id="rId7236" Target="embeddings/oleObject4062.bin" Type="http://schemas.openxmlformats.org/officeDocument/2006/relationships/oleObject"/><Relationship Id="rId7237" Target="media/image3156.wmf" Type="http://schemas.openxmlformats.org/officeDocument/2006/relationships/image"/><Relationship Id="rId7238" Target="embeddings/oleObject4063.bin" Type="http://schemas.openxmlformats.org/officeDocument/2006/relationships/oleObject"/><Relationship Id="rId7239" Target="media/image3157.wmf" Type="http://schemas.openxmlformats.org/officeDocument/2006/relationships/image"/><Relationship Id="rId724" Target="embeddings/oleObject453.bin" Type="http://schemas.openxmlformats.org/officeDocument/2006/relationships/oleObject"/><Relationship Id="rId7240" Target="embeddings/oleObject4064.bin" Type="http://schemas.openxmlformats.org/officeDocument/2006/relationships/oleObject"/><Relationship Id="rId7241" Target="media/image3158.wmf" Type="http://schemas.openxmlformats.org/officeDocument/2006/relationships/image"/><Relationship Id="rId7242" Target="embeddings/oleObject4065.bin" Type="http://schemas.openxmlformats.org/officeDocument/2006/relationships/oleObject"/><Relationship Id="rId7243" Target="media/image3159.wmf" Type="http://schemas.openxmlformats.org/officeDocument/2006/relationships/image"/><Relationship Id="rId7244" Target="embeddings/oleObject4066.bin" Type="http://schemas.openxmlformats.org/officeDocument/2006/relationships/oleObject"/><Relationship Id="rId7245" Target="media/image3160.wmf" Type="http://schemas.openxmlformats.org/officeDocument/2006/relationships/image"/><Relationship Id="rId7246" Target="embeddings/oleObject4067.bin" Type="http://schemas.openxmlformats.org/officeDocument/2006/relationships/oleObject"/><Relationship Id="rId7247" Target="media/image3161.png" Type="http://schemas.openxmlformats.org/officeDocument/2006/relationships/image"/><Relationship Id="rId7248" Target="media/image3162.wmf" Type="http://schemas.openxmlformats.org/officeDocument/2006/relationships/image"/><Relationship Id="rId7249" Target="embeddings/oleObject4068.bin" Type="http://schemas.openxmlformats.org/officeDocument/2006/relationships/oleObject"/><Relationship Id="rId725" Target="media/image265.wmf" Type="http://schemas.openxmlformats.org/officeDocument/2006/relationships/image"/><Relationship Id="rId7250" Target="media/image3163.wmf" Type="http://schemas.openxmlformats.org/officeDocument/2006/relationships/image"/><Relationship Id="rId7251" Target="embeddings/oleObject4069.bin" Type="http://schemas.openxmlformats.org/officeDocument/2006/relationships/oleObject"/><Relationship Id="rId7252" Target="media/image3164.wmf" Type="http://schemas.openxmlformats.org/officeDocument/2006/relationships/image"/><Relationship Id="rId7253" Target="embeddings/oleObject4070.bin" Type="http://schemas.openxmlformats.org/officeDocument/2006/relationships/oleObject"/><Relationship Id="rId7254" Target="media/image3165.wmf" Type="http://schemas.openxmlformats.org/officeDocument/2006/relationships/image"/><Relationship Id="rId7255" Target="embeddings/oleObject4071.bin" Type="http://schemas.openxmlformats.org/officeDocument/2006/relationships/oleObject"/><Relationship Id="rId7256" Target="media/image3166.wmf" Type="http://schemas.openxmlformats.org/officeDocument/2006/relationships/image"/><Relationship Id="rId7257" Target="embeddings/oleObject4072.bin" Type="http://schemas.openxmlformats.org/officeDocument/2006/relationships/oleObject"/><Relationship Id="rId7258" Target="media/image3167.wmf" Type="http://schemas.openxmlformats.org/officeDocument/2006/relationships/image"/><Relationship Id="rId7259" Target="embeddings/oleObject4073.bin" Type="http://schemas.openxmlformats.org/officeDocument/2006/relationships/oleObject"/><Relationship Id="rId726" Target="embeddings/oleObject454.bin" Type="http://schemas.openxmlformats.org/officeDocument/2006/relationships/oleObject"/><Relationship Id="rId7260" Target="media/image3168.wmf" Type="http://schemas.openxmlformats.org/officeDocument/2006/relationships/image"/><Relationship Id="rId7261" Target="embeddings/oleObject4074.bin" Type="http://schemas.openxmlformats.org/officeDocument/2006/relationships/oleObject"/><Relationship Id="rId7262" Target="media/image3169.wmf" Type="http://schemas.openxmlformats.org/officeDocument/2006/relationships/image"/><Relationship Id="rId7263" Target="embeddings/oleObject4075.bin" Type="http://schemas.openxmlformats.org/officeDocument/2006/relationships/oleObject"/><Relationship Id="rId7264" Target="media/image3170.wmf" Type="http://schemas.openxmlformats.org/officeDocument/2006/relationships/image"/><Relationship Id="rId7265" Target="embeddings/oleObject4076.bin" Type="http://schemas.openxmlformats.org/officeDocument/2006/relationships/oleObject"/><Relationship Id="rId7266" Target="media/image3171.wmf" Type="http://schemas.openxmlformats.org/officeDocument/2006/relationships/image"/><Relationship Id="rId7267" Target="embeddings/oleObject4077.bin" Type="http://schemas.openxmlformats.org/officeDocument/2006/relationships/oleObject"/><Relationship Id="rId7268" Target="media/image3172.wmf" Type="http://schemas.openxmlformats.org/officeDocument/2006/relationships/image"/><Relationship Id="rId7269" Target="embeddings/oleObject4078.bin" Type="http://schemas.openxmlformats.org/officeDocument/2006/relationships/oleObject"/><Relationship Id="rId727" Target="media/image266.png" Type="http://schemas.openxmlformats.org/officeDocument/2006/relationships/image"/><Relationship Id="rId7270" Target="media/image3173.wmf" Type="http://schemas.openxmlformats.org/officeDocument/2006/relationships/image"/><Relationship Id="rId7271" Target="embeddings/oleObject4079.bin" Type="http://schemas.openxmlformats.org/officeDocument/2006/relationships/oleObject"/><Relationship Id="rId7272" Target="media/image3174.wmf" Type="http://schemas.openxmlformats.org/officeDocument/2006/relationships/image"/><Relationship Id="rId7273" Target="embeddings/oleObject4080.bin" Type="http://schemas.openxmlformats.org/officeDocument/2006/relationships/oleObject"/><Relationship Id="rId7274" Target="media/image3175.wmf" Type="http://schemas.openxmlformats.org/officeDocument/2006/relationships/image"/><Relationship Id="rId7275" Target="embeddings/oleObject4081.bin" Type="http://schemas.openxmlformats.org/officeDocument/2006/relationships/oleObject"/><Relationship Id="rId7276" Target="media/image3176.wmf" Type="http://schemas.openxmlformats.org/officeDocument/2006/relationships/image"/><Relationship Id="rId7277" Target="embeddings/oleObject4082.bin" Type="http://schemas.openxmlformats.org/officeDocument/2006/relationships/oleObject"/><Relationship Id="rId7278" Target="media/image3177.wmf" Type="http://schemas.openxmlformats.org/officeDocument/2006/relationships/image"/><Relationship Id="rId7279" Target="embeddings/oleObject4083.bin" Type="http://schemas.openxmlformats.org/officeDocument/2006/relationships/oleObject"/><Relationship Id="rId728" Target="media/hdphoto1.wdp" Type="http://schemas.microsoft.com/office/2007/relationships/hdphoto"/><Relationship Id="rId7280" Target="media/image3178.wmf" Type="http://schemas.openxmlformats.org/officeDocument/2006/relationships/image"/><Relationship Id="rId7281" Target="embeddings/oleObject4084.bin" Type="http://schemas.openxmlformats.org/officeDocument/2006/relationships/oleObject"/><Relationship Id="rId7282" Target="embeddings/oleObject4085.bin" Type="http://schemas.openxmlformats.org/officeDocument/2006/relationships/oleObject"/><Relationship Id="rId7283" Target="media/image3179.wmf" Type="http://schemas.openxmlformats.org/officeDocument/2006/relationships/image"/><Relationship Id="rId7284" Target="embeddings/oleObject4086.bin" Type="http://schemas.openxmlformats.org/officeDocument/2006/relationships/oleObject"/><Relationship Id="rId7285" Target="media/image3180.wmf" Type="http://schemas.openxmlformats.org/officeDocument/2006/relationships/image"/><Relationship Id="rId7286" Target="embeddings/oleObject4087.bin" Type="http://schemas.openxmlformats.org/officeDocument/2006/relationships/oleObject"/><Relationship Id="rId7287" Target="media/image3181.wmf" Type="http://schemas.openxmlformats.org/officeDocument/2006/relationships/image"/><Relationship Id="rId7288" Target="embeddings/oleObject4088.bin" Type="http://schemas.openxmlformats.org/officeDocument/2006/relationships/oleObject"/><Relationship Id="rId7289" Target="media/image3182.wmf" Type="http://schemas.openxmlformats.org/officeDocument/2006/relationships/image"/><Relationship Id="rId729" Target="media/image267.wmf" Type="http://schemas.openxmlformats.org/officeDocument/2006/relationships/image"/><Relationship Id="rId7290" Target="embeddings/oleObject4089.bin" Type="http://schemas.openxmlformats.org/officeDocument/2006/relationships/oleObject"/><Relationship Id="rId7291" Target="media/image3183.wmf" Type="http://schemas.openxmlformats.org/officeDocument/2006/relationships/image"/><Relationship Id="rId7292" Target="embeddings/oleObject4090.bin" Type="http://schemas.openxmlformats.org/officeDocument/2006/relationships/oleObject"/><Relationship Id="rId7293" Target="media/image3184.wmf" Type="http://schemas.openxmlformats.org/officeDocument/2006/relationships/image"/><Relationship Id="rId7294" Target="embeddings/oleObject4091.bin" Type="http://schemas.openxmlformats.org/officeDocument/2006/relationships/oleObject"/><Relationship Id="rId7295" Target="media/image3185.wmf" Type="http://schemas.openxmlformats.org/officeDocument/2006/relationships/image"/><Relationship Id="rId7296" Target="embeddings/oleObject4092.bin" Type="http://schemas.openxmlformats.org/officeDocument/2006/relationships/oleObject"/><Relationship Id="rId7297" Target="media/image3186.wmf" Type="http://schemas.openxmlformats.org/officeDocument/2006/relationships/image"/><Relationship Id="rId7298" Target="embeddings/oleObject4093.bin" Type="http://schemas.openxmlformats.org/officeDocument/2006/relationships/oleObject"/><Relationship Id="rId7299" Target="media/image3187.wmf" Type="http://schemas.openxmlformats.org/officeDocument/2006/relationships/image"/><Relationship Id="rId73" Target="embeddings/oleObject33.bin" Type="http://schemas.openxmlformats.org/officeDocument/2006/relationships/oleObject"/><Relationship Id="rId730" Target="embeddings/oleObject455.bin" Type="http://schemas.openxmlformats.org/officeDocument/2006/relationships/oleObject"/><Relationship Id="rId7300" Target="embeddings/oleObject4094.bin" Type="http://schemas.openxmlformats.org/officeDocument/2006/relationships/oleObject"/><Relationship Id="rId7301" Target="media/image3188.wmf" Type="http://schemas.openxmlformats.org/officeDocument/2006/relationships/image"/><Relationship Id="rId7302" Target="embeddings/oleObject4095.bin" Type="http://schemas.openxmlformats.org/officeDocument/2006/relationships/oleObject"/><Relationship Id="rId7303" Target="media/image3189.wmf" Type="http://schemas.openxmlformats.org/officeDocument/2006/relationships/image"/><Relationship Id="rId7304" Target="embeddings/oleObject4096.bin" Type="http://schemas.openxmlformats.org/officeDocument/2006/relationships/oleObject"/><Relationship Id="rId7305" Target="media/image3190.wmf" Type="http://schemas.openxmlformats.org/officeDocument/2006/relationships/image"/><Relationship Id="rId7306" Target="embeddings/oleObject4097.bin" Type="http://schemas.openxmlformats.org/officeDocument/2006/relationships/oleObject"/><Relationship Id="rId7307" Target="media/image3191.wmf" Type="http://schemas.openxmlformats.org/officeDocument/2006/relationships/image"/><Relationship Id="rId7308" Target="embeddings/oleObject4098.bin" Type="http://schemas.openxmlformats.org/officeDocument/2006/relationships/oleObject"/><Relationship Id="rId7309" Target="media/image3192.wmf" Type="http://schemas.openxmlformats.org/officeDocument/2006/relationships/image"/><Relationship Id="rId731" Target="media/image268.wmf" Type="http://schemas.openxmlformats.org/officeDocument/2006/relationships/image"/><Relationship Id="rId7310" Target="embeddings/oleObject4099.bin" Type="http://schemas.openxmlformats.org/officeDocument/2006/relationships/oleObject"/><Relationship Id="rId7311" Target="media/image3193.wmf" Type="http://schemas.openxmlformats.org/officeDocument/2006/relationships/image"/><Relationship Id="rId7312" Target="embeddings/oleObject4100.bin" Type="http://schemas.openxmlformats.org/officeDocument/2006/relationships/oleObject"/><Relationship Id="rId7313" Target="media/image3194.wmf" Type="http://schemas.openxmlformats.org/officeDocument/2006/relationships/image"/><Relationship Id="rId7314" Target="embeddings/oleObject4101.bin" Type="http://schemas.openxmlformats.org/officeDocument/2006/relationships/oleObject"/><Relationship Id="rId7315" Target="media/image3195.png" Type="http://schemas.openxmlformats.org/officeDocument/2006/relationships/image"/><Relationship Id="rId7316" Target="media/image3196.wmf" Type="http://schemas.openxmlformats.org/officeDocument/2006/relationships/image"/><Relationship Id="rId7317" Target="embeddings/oleObject4102.bin" Type="http://schemas.openxmlformats.org/officeDocument/2006/relationships/oleObject"/><Relationship Id="rId7318" Target="media/image3197.wmf" Type="http://schemas.openxmlformats.org/officeDocument/2006/relationships/image"/><Relationship Id="rId7319" Target="embeddings/oleObject4103.bin" Type="http://schemas.openxmlformats.org/officeDocument/2006/relationships/oleObject"/><Relationship Id="rId732" Target="embeddings/oleObject456.bin" Type="http://schemas.openxmlformats.org/officeDocument/2006/relationships/oleObject"/><Relationship Id="rId7320" Target="media/image3198.wmf" Type="http://schemas.openxmlformats.org/officeDocument/2006/relationships/image"/><Relationship Id="rId7321" Target="embeddings/oleObject4104.bin" Type="http://schemas.openxmlformats.org/officeDocument/2006/relationships/oleObject"/><Relationship Id="rId7322" Target="media/image3199.wmf" Type="http://schemas.openxmlformats.org/officeDocument/2006/relationships/image"/><Relationship Id="rId7323" Target="embeddings/oleObject4105.bin" Type="http://schemas.openxmlformats.org/officeDocument/2006/relationships/oleObject"/><Relationship Id="rId7324" Target="media/image3200.wmf" Type="http://schemas.openxmlformats.org/officeDocument/2006/relationships/image"/><Relationship Id="rId7325" Target="embeddings/oleObject4106.bin" Type="http://schemas.openxmlformats.org/officeDocument/2006/relationships/oleObject"/><Relationship Id="rId7326" Target="media/image3201.wmf" Type="http://schemas.openxmlformats.org/officeDocument/2006/relationships/image"/><Relationship Id="rId7327" Target="embeddings/oleObject4107.bin" Type="http://schemas.openxmlformats.org/officeDocument/2006/relationships/oleObject"/><Relationship Id="rId7328" Target="media/image3202.wmf" Type="http://schemas.openxmlformats.org/officeDocument/2006/relationships/image"/><Relationship Id="rId7329" Target="embeddings/oleObject4108.bin" Type="http://schemas.openxmlformats.org/officeDocument/2006/relationships/oleObject"/><Relationship Id="rId733" Target="media/image269.wmf" Type="http://schemas.openxmlformats.org/officeDocument/2006/relationships/image"/><Relationship Id="rId7330" Target="media/image3203.wmf" Type="http://schemas.openxmlformats.org/officeDocument/2006/relationships/image"/><Relationship Id="rId7331" Target="embeddings/oleObject4109.bin" Type="http://schemas.openxmlformats.org/officeDocument/2006/relationships/oleObject"/><Relationship Id="rId7332" Target="media/image3204.wmf" Type="http://schemas.openxmlformats.org/officeDocument/2006/relationships/image"/><Relationship Id="rId7333" Target="embeddings/oleObject4110.bin" Type="http://schemas.openxmlformats.org/officeDocument/2006/relationships/oleObject"/><Relationship Id="rId7334" Target="media/image3205.wmf" Type="http://schemas.openxmlformats.org/officeDocument/2006/relationships/image"/><Relationship Id="rId7335" Target="embeddings/oleObject4111.bin" Type="http://schemas.openxmlformats.org/officeDocument/2006/relationships/oleObject"/><Relationship Id="rId7336" Target="media/image3206.wmf" Type="http://schemas.openxmlformats.org/officeDocument/2006/relationships/image"/><Relationship Id="rId7337" Target="embeddings/oleObject4112.bin" Type="http://schemas.openxmlformats.org/officeDocument/2006/relationships/oleObject"/><Relationship Id="rId7338" Target="embeddings/oleObject4113.bin" Type="http://schemas.openxmlformats.org/officeDocument/2006/relationships/oleObject"/><Relationship Id="rId7339" Target="media/image3207.wmf" Type="http://schemas.openxmlformats.org/officeDocument/2006/relationships/image"/><Relationship Id="rId734" Target="embeddings/oleObject457.bin" Type="http://schemas.openxmlformats.org/officeDocument/2006/relationships/oleObject"/><Relationship Id="rId7340" Target="embeddings/oleObject4114.bin" Type="http://schemas.openxmlformats.org/officeDocument/2006/relationships/oleObject"/><Relationship Id="rId7341" Target="media/image3208.wmf" Type="http://schemas.openxmlformats.org/officeDocument/2006/relationships/image"/><Relationship Id="rId7342" Target="embeddings/oleObject4115.bin" Type="http://schemas.openxmlformats.org/officeDocument/2006/relationships/oleObject"/><Relationship Id="rId7343" Target="embeddings/oleObject4116.bin" Type="http://schemas.openxmlformats.org/officeDocument/2006/relationships/oleObject"/><Relationship Id="rId7344" Target="media/image3209.wmf" Type="http://schemas.openxmlformats.org/officeDocument/2006/relationships/image"/><Relationship Id="rId7345" Target="embeddings/oleObject4117.bin" Type="http://schemas.openxmlformats.org/officeDocument/2006/relationships/oleObject"/><Relationship Id="rId7346" Target="media/image3210.wmf" Type="http://schemas.openxmlformats.org/officeDocument/2006/relationships/image"/><Relationship Id="rId7347" Target="embeddings/oleObject4118.bin" Type="http://schemas.openxmlformats.org/officeDocument/2006/relationships/oleObject"/><Relationship Id="rId7348" Target="media/image3211.wmf" Type="http://schemas.openxmlformats.org/officeDocument/2006/relationships/image"/><Relationship Id="rId7349" Target="embeddings/oleObject4119.bin" Type="http://schemas.openxmlformats.org/officeDocument/2006/relationships/oleObject"/><Relationship Id="rId735" Target="media/image270.wmf" Type="http://schemas.openxmlformats.org/officeDocument/2006/relationships/image"/><Relationship Id="rId7350" Target="media/image3212.png" Type="http://schemas.openxmlformats.org/officeDocument/2006/relationships/image"/><Relationship Id="rId7351" Target="media/image3213.wmf" Type="http://schemas.openxmlformats.org/officeDocument/2006/relationships/image"/><Relationship Id="rId7352" Target="embeddings/oleObject4120.bin" Type="http://schemas.openxmlformats.org/officeDocument/2006/relationships/oleObject"/><Relationship Id="rId7353" Target="media/image3214.png" Type="http://schemas.openxmlformats.org/officeDocument/2006/relationships/image"/><Relationship Id="rId7354" Target="embeddings/oleObject4121.bin" Type="http://schemas.openxmlformats.org/officeDocument/2006/relationships/oleObject"/><Relationship Id="rId7355" Target="embeddings/oleObject4122.bin" Type="http://schemas.openxmlformats.org/officeDocument/2006/relationships/oleObject"/><Relationship Id="rId7356" Target="embeddings/oleObject4123.bin" Type="http://schemas.openxmlformats.org/officeDocument/2006/relationships/oleObject"/><Relationship Id="rId7357" Target="embeddings/oleObject4124.bin" Type="http://schemas.openxmlformats.org/officeDocument/2006/relationships/oleObject"/><Relationship Id="rId7358" Target="embeddings/oleObject4125.bin" Type="http://schemas.openxmlformats.org/officeDocument/2006/relationships/oleObject"/><Relationship Id="rId7359" Target="embeddings/oleObject4126.bin" Type="http://schemas.openxmlformats.org/officeDocument/2006/relationships/oleObject"/><Relationship Id="rId736" Target="embeddings/oleObject458.bin" Type="http://schemas.openxmlformats.org/officeDocument/2006/relationships/oleObject"/><Relationship Id="rId7360" Target="embeddings/oleObject4127.bin" Type="http://schemas.openxmlformats.org/officeDocument/2006/relationships/oleObject"/><Relationship Id="rId7361" Target="embeddings/oleObject4128.bin" Type="http://schemas.openxmlformats.org/officeDocument/2006/relationships/oleObject"/><Relationship Id="rId7362" Target="embeddings/oleObject4129.bin" Type="http://schemas.openxmlformats.org/officeDocument/2006/relationships/oleObject"/><Relationship Id="rId7363" Target="embeddings/oleObject4130.bin" Type="http://schemas.openxmlformats.org/officeDocument/2006/relationships/oleObject"/><Relationship Id="rId7364" Target="embeddings/oleObject4131.bin" Type="http://schemas.openxmlformats.org/officeDocument/2006/relationships/oleObject"/><Relationship Id="rId7365" Target="embeddings/oleObject4132.bin" Type="http://schemas.openxmlformats.org/officeDocument/2006/relationships/oleObject"/><Relationship Id="rId7366" Target="embeddings/oleObject4133.bin" Type="http://schemas.openxmlformats.org/officeDocument/2006/relationships/oleObject"/><Relationship Id="rId7367" Target="embeddings/oleObject4134.bin" Type="http://schemas.openxmlformats.org/officeDocument/2006/relationships/oleObject"/><Relationship Id="rId7368" Target="embeddings/oleObject4135.bin" Type="http://schemas.openxmlformats.org/officeDocument/2006/relationships/oleObject"/><Relationship Id="rId7369" Target="embeddings/oleObject4136.bin" Type="http://schemas.openxmlformats.org/officeDocument/2006/relationships/oleObject"/><Relationship Id="rId737" Target="media/image271.wmf" Type="http://schemas.openxmlformats.org/officeDocument/2006/relationships/image"/><Relationship Id="rId7370" Target="embeddings/oleObject4137.bin" Type="http://schemas.openxmlformats.org/officeDocument/2006/relationships/oleObject"/><Relationship Id="rId7371" Target="embeddings/oleObject4138.bin" Type="http://schemas.openxmlformats.org/officeDocument/2006/relationships/oleObject"/><Relationship Id="rId7372" Target="embeddings/oleObject4139.bin" Type="http://schemas.openxmlformats.org/officeDocument/2006/relationships/oleObject"/><Relationship Id="rId7373" Target="embeddings/oleObject4140.bin" Type="http://schemas.openxmlformats.org/officeDocument/2006/relationships/oleObject"/><Relationship Id="rId7374" Target="embeddings/oleObject4141.bin" Type="http://schemas.openxmlformats.org/officeDocument/2006/relationships/oleObject"/><Relationship Id="rId7375" Target="embeddings/oleObject4142.bin" Type="http://schemas.openxmlformats.org/officeDocument/2006/relationships/oleObject"/><Relationship Id="rId7376" Target="embeddings/oleObject4143.bin" Type="http://schemas.openxmlformats.org/officeDocument/2006/relationships/oleObject"/><Relationship Id="rId7377" Target="embeddings/oleObject4144.bin" Type="http://schemas.openxmlformats.org/officeDocument/2006/relationships/oleObject"/><Relationship Id="rId7378" Target="embeddings/oleObject4145.bin" Type="http://schemas.openxmlformats.org/officeDocument/2006/relationships/oleObject"/><Relationship Id="rId7379" Target="embeddings/oleObject4146.bin" Type="http://schemas.openxmlformats.org/officeDocument/2006/relationships/oleObject"/><Relationship Id="rId738" Target="embeddings/oleObject459.bin" Type="http://schemas.openxmlformats.org/officeDocument/2006/relationships/oleObject"/><Relationship Id="rId7380" Target="embeddings/oleObject4147.bin" Type="http://schemas.openxmlformats.org/officeDocument/2006/relationships/oleObject"/><Relationship Id="rId7381" Target="embeddings/oleObject4148.bin" Type="http://schemas.openxmlformats.org/officeDocument/2006/relationships/oleObject"/><Relationship Id="rId7382" Target="embeddings/oleObject4149.bin" Type="http://schemas.openxmlformats.org/officeDocument/2006/relationships/oleObject"/><Relationship Id="rId7383" Target="media/image3215.wmf" Type="http://schemas.openxmlformats.org/officeDocument/2006/relationships/image"/><Relationship Id="rId7384" Target="embeddings/oleObject4150.bin" Type="http://schemas.openxmlformats.org/officeDocument/2006/relationships/oleObject"/><Relationship Id="rId7385" Target="media/image3216.wmf" Type="http://schemas.openxmlformats.org/officeDocument/2006/relationships/image"/><Relationship Id="rId7386" Target="embeddings/oleObject4151.bin" Type="http://schemas.openxmlformats.org/officeDocument/2006/relationships/oleObject"/><Relationship Id="rId7387" Target="embeddings/oleObject4152.bin" Type="http://schemas.openxmlformats.org/officeDocument/2006/relationships/oleObject"/><Relationship Id="rId7388" Target="embeddings/oleObject4153.bin" Type="http://schemas.openxmlformats.org/officeDocument/2006/relationships/oleObject"/><Relationship Id="rId7389" Target="embeddings/oleObject4154.bin" Type="http://schemas.openxmlformats.org/officeDocument/2006/relationships/oleObject"/><Relationship Id="rId739" Target="media/image272.png" Type="http://schemas.openxmlformats.org/officeDocument/2006/relationships/image"/><Relationship Id="rId7390" Target="embeddings/oleObject4155.bin" Type="http://schemas.openxmlformats.org/officeDocument/2006/relationships/oleObject"/><Relationship Id="rId7391" Target="embeddings/oleObject4156.bin" Type="http://schemas.openxmlformats.org/officeDocument/2006/relationships/oleObject"/><Relationship Id="rId7392" Target="embeddings/oleObject4157.bin" Type="http://schemas.openxmlformats.org/officeDocument/2006/relationships/oleObject"/><Relationship Id="rId7393" Target="media/image3217.wmf" Type="http://schemas.openxmlformats.org/officeDocument/2006/relationships/image"/><Relationship Id="rId7394" Target="embeddings/oleObject4158.bin" Type="http://schemas.openxmlformats.org/officeDocument/2006/relationships/oleObject"/><Relationship Id="rId7395" Target="media/image3218.wmf" Type="http://schemas.openxmlformats.org/officeDocument/2006/relationships/image"/><Relationship Id="rId7396" Target="embeddings/oleObject4159.bin" Type="http://schemas.openxmlformats.org/officeDocument/2006/relationships/oleObject"/><Relationship Id="rId7397" Target="embeddings/oleObject4160.bin" Type="http://schemas.openxmlformats.org/officeDocument/2006/relationships/oleObject"/><Relationship Id="rId7398" Target="embeddings/oleObject4161.bin" Type="http://schemas.openxmlformats.org/officeDocument/2006/relationships/oleObject"/><Relationship Id="rId7399" Target="embeddings/oleObject4162.bin" Type="http://schemas.openxmlformats.org/officeDocument/2006/relationships/oleObject"/><Relationship Id="rId74" Target="media/image34.wmf" Type="http://schemas.openxmlformats.org/officeDocument/2006/relationships/image"/><Relationship Id="rId740" Target="media/image273.wmf" Type="http://schemas.openxmlformats.org/officeDocument/2006/relationships/image"/><Relationship Id="rId7400" Target="embeddings/oleObject4163.bin" Type="http://schemas.openxmlformats.org/officeDocument/2006/relationships/oleObject"/><Relationship Id="rId7401" Target="embeddings/oleObject4164.bin" Type="http://schemas.openxmlformats.org/officeDocument/2006/relationships/oleObject"/><Relationship Id="rId7402" Target="embeddings/oleObject4165.bin" Type="http://schemas.openxmlformats.org/officeDocument/2006/relationships/oleObject"/><Relationship Id="rId7403" Target="embeddings/oleObject4166.bin" Type="http://schemas.openxmlformats.org/officeDocument/2006/relationships/oleObject"/><Relationship Id="rId7404" Target="media/image3219.wmf" Type="http://schemas.openxmlformats.org/officeDocument/2006/relationships/image"/><Relationship Id="rId7405" Target="embeddings/oleObject4167.bin" Type="http://schemas.openxmlformats.org/officeDocument/2006/relationships/oleObject"/><Relationship Id="rId7406" Target="media/image3220.wmf" Type="http://schemas.openxmlformats.org/officeDocument/2006/relationships/image"/><Relationship Id="rId7407" Target="embeddings/oleObject4168.bin" Type="http://schemas.openxmlformats.org/officeDocument/2006/relationships/oleObject"/><Relationship Id="rId7408" Target="media/image3221.wmf" Type="http://schemas.openxmlformats.org/officeDocument/2006/relationships/image"/><Relationship Id="rId7409" Target="embeddings/oleObject4169.bin" Type="http://schemas.openxmlformats.org/officeDocument/2006/relationships/oleObject"/><Relationship Id="rId741" Target="embeddings/oleObject460.bin" Type="http://schemas.openxmlformats.org/officeDocument/2006/relationships/oleObject"/><Relationship Id="rId7410" Target="embeddings/oleObject4170.bin" Type="http://schemas.openxmlformats.org/officeDocument/2006/relationships/oleObject"/><Relationship Id="rId7411" Target="embeddings/oleObject4171.bin" Type="http://schemas.openxmlformats.org/officeDocument/2006/relationships/oleObject"/><Relationship Id="rId7412" Target="embeddings/oleObject4172.bin" Type="http://schemas.openxmlformats.org/officeDocument/2006/relationships/oleObject"/><Relationship Id="rId7413" Target="embeddings/oleObject4173.bin" Type="http://schemas.openxmlformats.org/officeDocument/2006/relationships/oleObject"/><Relationship Id="rId7414" Target="embeddings/oleObject4174.bin" Type="http://schemas.openxmlformats.org/officeDocument/2006/relationships/oleObject"/><Relationship Id="rId7415" Target="embeddings/oleObject4175.bin" Type="http://schemas.openxmlformats.org/officeDocument/2006/relationships/oleObject"/><Relationship Id="rId7416" Target="embeddings/oleObject4176.bin" Type="http://schemas.openxmlformats.org/officeDocument/2006/relationships/oleObject"/><Relationship Id="rId7417" Target="media/image3222.wmf" Type="http://schemas.openxmlformats.org/officeDocument/2006/relationships/image"/><Relationship Id="rId7418" Target="embeddings/oleObject4177.bin" Type="http://schemas.openxmlformats.org/officeDocument/2006/relationships/oleObject"/><Relationship Id="rId7419" Target="media/image3223.wmf" Type="http://schemas.openxmlformats.org/officeDocument/2006/relationships/image"/><Relationship Id="rId742" Target="media/image274.wmf" Type="http://schemas.openxmlformats.org/officeDocument/2006/relationships/image"/><Relationship Id="rId7420" Target="embeddings/oleObject4178.bin" Type="http://schemas.openxmlformats.org/officeDocument/2006/relationships/oleObject"/><Relationship Id="rId7421" Target="media/image3224.wmf" Type="http://schemas.openxmlformats.org/officeDocument/2006/relationships/image"/><Relationship Id="rId7422" Target="embeddings/oleObject4179.bin" Type="http://schemas.openxmlformats.org/officeDocument/2006/relationships/oleObject"/><Relationship Id="rId7423" Target="media/image3225.wmf" Type="http://schemas.openxmlformats.org/officeDocument/2006/relationships/image"/><Relationship Id="rId7424" Target="embeddings/oleObject4180.bin" Type="http://schemas.openxmlformats.org/officeDocument/2006/relationships/oleObject"/><Relationship Id="rId7425" Target="embeddings/oleObject4181.bin" Type="http://schemas.openxmlformats.org/officeDocument/2006/relationships/oleObject"/><Relationship Id="rId7426" Target="embeddings/oleObject4182.bin" Type="http://schemas.openxmlformats.org/officeDocument/2006/relationships/oleObject"/><Relationship Id="rId7427" Target="embeddings/oleObject4183.bin" Type="http://schemas.openxmlformats.org/officeDocument/2006/relationships/oleObject"/><Relationship Id="rId7428" Target="embeddings/oleObject4184.bin" Type="http://schemas.openxmlformats.org/officeDocument/2006/relationships/oleObject"/><Relationship Id="rId7429" Target="embeddings/oleObject4185.bin" Type="http://schemas.openxmlformats.org/officeDocument/2006/relationships/oleObject"/><Relationship Id="rId743" Target="embeddings/oleObject461.bin" Type="http://schemas.openxmlformats.org/officeDocument/2006/relationships/oleObject"/><Relationship Id="rId7430" Target="embeddings/oleObject4186.bin" Type="http://schemas.openxmlformats.org/officeDocument/2006/relationships/oleObject"/><Relationship Id="rId7431" Target="embeddings/oleObject4187.bin" Type="http://schemas.openxmlformats.org/officeDocument/2006/relationships/oleObject"/><Relationship Id="rId7432" Target="media/image3226.wmf" Type="http://schemas.openxmlformats.org/officeDocument/2006/relationships/image"/><Relationship Id="rId7433" Target="embeddings/oleObject4188.bin" Type="http://schemas.openxmlformats.org/officeDocument/2006/relationships/oleObject"/><Relationship Id="rId7434" Target="media/image3227.wmf" Type="http://schemas.openxmlformats.org/officeDocument/2006/relationships/image"/><Relationship Id="rId7435" Target="embeddings/oleObject4189.bin" Type="http://schemas.openxmlformats.org/officeDocument/2006/relationships/oleObject"/><Relationship Id="rId7436" Target="media/image3228.wmf" Type="http://schemas.openxmlformats.org/officeDocument/2006/relationships/image"/><Relationship Id="rId7437" Target="embeddings/oleObject4190.bin" Type="http://schemas.openxmlformats.org/officeDocument/2006/relationships/oleObject"/><Relationship Id="rId7438" Target="embeddings/oleObject4191.bin" Type="http://schemas.openxmlformats.org/officeDocument/2006/relationships/oleObject"/><Relationship Id="rId7439" Target="embeddings/oleObject4192.bin" Type="http://schemas.openxmlformats.org/officeDocument/2006/relationships/oleObject"/><Relationship Id="rId744" Target="media/image275.wmf" Type="http://schemas.openxmlformats.org/officeDocument/2006/relationships/image"/><Relationship Id="rId7440" Target="embeddings/oleObject4193.bin" Type="http://schemas.openxmlformats.org/officeDocument/2006/relationships/oleObject"/><Relationship Id="rId7441" Target="embeddings/oleObject4194.bin" Type="http://schemas.openxmlformats.org/officeDocument/2006/relationships/oleObject"/><Relationship Id="rId7442" Target="embeddings/oleObject4195.bin" Type="http://schemas.openxmlformats.org/officeDocument/2006/relationships/oleObject"/><Relationship Id="rId7443" Target="embeddings/oleObject4196.bin" Type="http://schemas.openxmlformats.org/officeDocument/2006/relationships/oleObject"/><Relationship Id="rId7444" Target="embeddings/oleObject4197.bin" Type="http://schemas.openxmlformats.org/officeDocument/2006/relationships/oleObject"/><Relationship Id="rId7445" Target="embeddings/oleObject4198.bin" Type="http://schemas.openxmlformats.org/officeDocument/2006/relationships/oleObject"/><Relationship Id="rId7446" Target="embeddings/oleObject4199.bin" Type="http://schemas.openxmlformats.org/officeDocument/2006/relationships/oleObject"/><Relationship Id="rId7447" Target="embeddings/oleObject4200.bin" Type="http://schemas.openxmlformats.org/officeDocument/2006/relationships/oleObject"/><Relationship Id="rId7448" Target="embeddings/oleObject4201.bin" Type="http://schemas.openxmlformats.org/officeDocument/2006/relationships/oleObject"/><Relationship Id="rId7449" Target="embeddings/oleObject4202.bin" Type="http://schemas.openxmlformats.org/officeDocument/2006/relationships/oleObject"/><Relationship Id="rId745" Target="embeddings/oleObject462.bin" Type="http://schemas.openxmlformats.org/officeDocument/2006/relationships/oleObject"/><Relationship Id="rId7450" Target="embeddings/oleObject4203.bin" Type="http://schemas.openxmlformats.org/officeDocument/2006/relationships/oleObject"/><Relationship Id="rId7451" Target="embeddings/oleObject4204.bin" Type="http://schemas.openxmlformats.org/officeDocument/2006/relationships/oleObject"/><Relationship Id="rId7452" Target="embeddings/oleObject4205.bin" Type="http://schemas.openxmlformats.org/officeDocument/2006/relationships/oleObject"/><Relationship Id="rId7453" Target="embeddings/oleObject4206.bin" Type="http://schemas.openxmlformats.org/officeDocument/2006/relationships/oleObject"/><Relationship Id="rId7454" Target="embeddings/oleObject4207.bin" Type="http://schemas.openxmlformats.org/officeDocument/2006/relationships/oleObject"/><Relationship Id="rId7455" Target="media/image3229.wmf" Type="http://schemas.openxmlformats.org/officeDocument/2006/relationships/image"/><Relationship Id="rId7456" Target="embeddings/oleObject4208.bin" Type="http://schemas.openxmlformats.org/officeDocument/2006/relationships/oleObject"/><Relationship Id="rId7457" Target="embeddings/oleObject4209.bin" Type="http://schemas.openxmlformats.org/officeDocument/2006/relationships/oleObject"/><Relationship Id="rId7458" Target="embeddings/oleObject4210.bin" Type="http://schemas.openxmlformats.org/officeDocument/2006/relationships/oleObject"/><Relationship Id="rId7459" Target="embeddings/oleObject4211.bin" Type="http://schemas.openxmlformats.org/officeDocument/2006/relationships/oleObject"/><Relationship Id="rId746" Target="media/image276.wmf" Type="http://schemas.openxmlformats.org/officeDocument/2006/relationships/image"/><Relationship Id="rId7460" Target="embeddings/oleObject4212.bin" Type="http://schemas.openxmlformats.org/officeDocument/2006/relationships/oleObject"/><Relationship Id="rId7461" Target="embeddings/oleObject4213.bin" Type="http://schemas.openxmlformats.org/officeDocument/2006/relationships/oleObject"/><Relationship Id="rId7462" Target="embeddings/oleObject4214.bin" Type="http://schemas.openxmlformats.org/officeDocument/2006/relationships/oleObject"/><Relationship Id="rId7463" Target="embeddings/oleObject4215.bin" Type="http://schemas.openxmlformats.org/officeDocument/2006/relationships/oleObject"/><Relationship Id="rId7464" Target="embeddings/oleObject4216.bin" Type="http://schemas.openxmlformats.org/officeDocument/2006/relationships/oleObject"/><Relationship Id="rId7465" Target="media/image3230.wmf" Type="http://schemas.openxmlformats.org/officeDocument/2006/relationships/image"/><Relationship Id="rId7466" Target="embeddings/oleObject4217.bin" Type="http://schemas.openxmlformats.org/officeDocument/2006/relationships/oleObject"/><Relationship Id="rId7467" Target="embeddings/oleObject4218.bin" Type="http://schemas.openxmlformats.org/officeDocument/2006/relationships/oleObject"/><Relationship Id="rId7468" Target="embeddings/oleObject4219.bin" Type="http://schemas.openxmlformats.org/officeDocument/2006/relationships/oleObject"/><Relationship Id="rId7469" Target="embeddings/oleObject4220.bin" Type="http://schemas.openxmlformats.org/officeDocument/2006/relationships/oleObject"/><Relationship Id="rId747" Target="embeddings/oleObject463.bin" Type="http://schemas.openxmlformats.org/officeDocument/2006/relationships/oleObject"/><Relationship Id="rId7470" Target="embeddings/oleObject4221.bin" Type="http://schemas.openxmlformats.org/officeDocument/2006/relationships/oleObject"/><Relationship Id="rId7471" Target="embeddings/oleObject4222.bin" Type="http://schemas.openxmlformats.org/officeDocument/2006/relationships/oleObject"/><Relationship Id="rId7472" Target="embeddings/oleObject4223.bin" Type="http://schemas.openxmlformats.org/officeDocument/2006/relationships/oleObject"/><Relationship Id="rId7473" Target="embeddings/oleObject4224.bin" Type="http://schemas.openxmlformats.org/officeDocument/2006/relationships/oleObject"/><Relationship Id="rId7474" Target="embeddings/oleObject4225.bin" Type="http://schemas.openxmlformats.org/officeDocument/2006/relationships/oleObject"/><Relationship Id="rId7475" Target="embeddings/oleObject4226.bin" Type="http://schemas.openxmlformats.org/officeDocument/2006/relationships/oleObject"/><Relationship Id="rId7476" Target="embeddings/oleObject4227.bin" Type="http://schemas.openxmlformats.org/officeDocument/2006/relationships/oleObject"/><Relationship Id="rId7477" Target="embeddings/oleObject4228.bin" Type="http://schemas.openxmlformats.org/officeDocument/2006/relationships/oleObject"/><Relationship Id="rId7478" Target="embeddings/oleObject4229.bin" Type="http://schemas.openxmlformats.org/officeDocument/2006/relationships/oleObject"/><Relationship Id="rId7479" Target="embeddings/oleObject4230.bin" Type="http://schemas.openxmlformats.org/officeDocument/2006/relationships/oleObject"/><Relationship Id="rId748" Target="media/image277.wmf" Type="http://schemas.openxmlformats.org/officeDocument/2006/relationships/image"/><Relationship Id="rId7480" Target="embeddings/oleObject4231.bin" Type="http://schemas.openxmlformats.org/officeDocument/2006/relationships/oleObject"/><Relationship Id="rId7481" Target="embeddings/oleObject4232.bin" Type="http://schemas.openxmlformats.org/officeDocument/2006/relationships/oleObject"/><Relationship Id="rId7482" Target="embeddings/oleObject4233.bin" Type="http://schemas.openxmlformats.org/officeDocument/2006/relationships/oleObject"/><Relationship Id="rId7483" Target="embeddings/oleObject4234.bin" Type="http://schemas.openxmlformats.org/officeDocument/2006/relationships/oleObject"/><Relationship Id="rId7484" Target="embeddings/oleObject4235.bin" Type="http://schemas.openxmlformats.org/officeDocument/2006/relationships/oleObject"/><Relationship Id="rId7485" Target="embeddings/oleObject4236.bin" Type="http://schemas.openxmlformats.org/officeDocument/2006/relationships/oleObject"/><Relationship Id="rId7486" Target="embeddings/oleObject4237.bin" Type="http://schemas.openxmlformats.org/officeDocument/2006/relationships/oleObject"/><Relationship Id="rId7487" Target="embeddings/oleObject4238.bin" Type="http://schemas.openxmlformats.org/officeDocument/2006/relationships/oleObject"/><Relationship Id="rId7488" Target="embeddings/oleObject4239.bin" Type="http://schemas.openxmlformats.org/officeDocument/2006/relationships/oleObject"/><Relationship Id="rId7489" Target="media/image3231.wmf" Type="http://schemas.openxmlformats.org/officeDocument/2006/relationships/image"/><Relationship Id="rId749" Target="embeddings/oleObject464.bin" Type="http://schemas.openxmlformats.org/officeDocument/2006/relationships/oleObject"/><Relationship Id="rId7490" Target="embeddings/oleObject4240.bin" Type="http://schemas.openxmlformats.org/officeDocument/2006/relationships/oleObject"/><Relationship Id="rId7491" Target="embeddings/oleObject4241.bin" Type="http://schemas.openxmlformats.org/officeDocument/2006/relationships/oleObject"/><Relationship Id="rId7492" Target="embeddings/oleObject4242.bin" Type="http://schemas.openxmlformats.org/officeDocument/2006/relationships/oleObject"/><Relationship Id="rId7493" Target="embeddings/oleObject4243.bin" Type="http://schemas.openxmlformats.org/officeDocument/2006/relationships/oleObject"/><Relationship Id="rId7494" Target="embeddings/oleObject4244.bin" Type="http://schemas.openxmlformats.org/officeDocument/2006/relationships/oleObject"/><Relationship Id="rId7495" Target="embeddings/oleObject4245.bin" Type="http://schemas.openxmlformats.org/officeDocument/2006/relationships/oleObject"/><Relationship Id="rId7496" Target="media/image3232.wmf" Type="http://schemas.openxmlformats.org/officeDocument/2006/relationships/image"/><Relationship Id="rId7497" Target="embeddings/oleObject4246.bin" Type="http://schemas.openxmlformats.org/officeDocument/2006/relationships/oleObject"/><Relationship Id="rId7498" Target="media/image3233.wmf" Type="http://schemas.openxmlformats.org/officeDocument/2006/relationships/image"/><Relationship Id="rId7499" Target="embeddings/oleObject4247.bin" Type="http://schemas.openxmlformats.org/officeDocument/2006/relationships/oleObject"/><Relationship Id="rId75" Target="embeddings/oleObject34.bin" Type="http://schemas.openxmlformats.org/officeDocument/2006/relationships/oleObject"/><Relationship Id="rId750" Target="media/image278.wmf" Type="http://schemas.openxmlformats.org/officeDocument/2006/relationships/image"/><Relationship Id="rId7500" Target="media/image3234.wmf" Type="http://schemas.openxmlformats.org/officeDocument/2006/relationships/image"/><Relationship Id="rId7501" Target="embeddings/oleObject4248.bin" Type="http://schemas.openxmlformats.org/officeDocument/2006/relationships/oleObject"/><Relationship Id="rId7502" Target="media/image3235.wmf" Type="http://schemas.openxmlformats.org/officeDocument/2006/relationships/image"/><Relationship Id="rId7503" Target="embeddings/oleObject4249.bin" Type="http://schemas.openxmlformats.org/officeDocument/2006/relationships/oleObject"/><Relationship Id="rId7504" Target="media/image3236.wmf" Type="http://schemas.openxmlformats.org/officeDocument/2006/relationships/image"/><Relationship Id="rId7505" Target="embeddings/oleObject4250.bin" Type="http://schemas.openxmlformats.org/officeDocument/2006/relationships/oleObject"/><Relationship Id="rId7506" Target="media/image3237.wmf" Type="http://schemas.openxmlformats.org/officeDocument/2006/relationships/image"/><Relationship Id="rId7507" Target="embeddings/oleObject4251.bin" Type="http://schemas.openxmlformats.org/officeDocument/2006/relationships/oleObject"/><Relationship Id="rId7508" Target="media/image3238.wmf" Type="http://schemas.openxmlformats.org/officeDocument/2006/relationships/image"/><Relationship Id="rId7509" Target="embeddings/oleObject4252.bin" Type="http://schemas.openxmlformats.org/officeDocument/2006/relationships/oleObject"/><Relationship Id="rId751" Target="embeddings/oleObject465.bin" Type="http://schemas.openxmlformats.org/officeDocument/2006/relationships/oleObject"/><Relationship Id="rId7510" Target="media/image3239.wmf" Type="http://schemas.openxmlformats.org/officeDocument/2006/relationships/image"/><Relationship Id="rId7511" Target="embeddings/oleObject4253.bin" Type="http://schemas.openxmlformats.org/officeDocument/2006/relationships/oleObject"/><Relationship Id="rId7512" Target="media/image3240.wmf" Type="http://schemas.openxmlformats.org/officeDocument/2006/relationships/image"/><Relationship Id="rId7513" Target="embeddings/oleObject4254.bin" Type="http://schemas.openxmlformats.org/officeDocument/2006/relationships/oleObject"/><Relationship Id="rId7514" Target="media/image3241.wmf" Type="http://schemas.openxmlformats.org/officeDocument/2006/relationships/image"/><Relationship Id="rId7515" Target="embeddings/oleObject4255.bin" Type="http://schemas.openxmlformats.org/officeDocument/2006/relationships/oleObject"/><Relationship Id="rId7516" Target="media/image3242.wmf" Type="http://schemas.openxmlformats.org/officeDocument/2006/relationships/image"/><Relationship Id="rId7517" Target="embeddings/oleObject4256.bin" Type="http://schemas.openxmlformats.org/officeDocument/2006/relationships/oleObject"/><Relationship Id="rId7518" Target="media/image3243.wmf" Type="http://schemas.openxmlformats.org/officeDocument/2006/relationships/image"/><Relationship Id="rId7519" Target="embeddings/oleObject4257.bin" Type="http://schemas.openxmlformats.org/officeDocument/2006/relationships/oleObject"/><Relationship Id="rId752" Target="media/image279.wmf" Type="http://schemas.openxmlformats.org/officeDocument/2006/relationships/image"/><Relationship Id="rId7520" Target="media/image3244.wmf" Type="http://schemas.openxmlformats.org/officeDocument/2006/relationships/image"/><Relationship Id="rId7521" Target="embeddings/oleObject4258.bin" Type="http://schemas.openxmlformats.org/officeDocument/2006/relationships/oleObject"/><Relationship Id="rId7522" Target="media/image3245.wmf" Type="http://schemas.openxmlformats.org/officeDocument/2006/relationships/image"/><Relationship Id="rId7523" Target="embeddings/oleObject4259.bin" Type="http://schemas.openxmlformats.org/officeDocument/2006/relationships/oleObject"/><Relationship Id="rId7524" Target="media/image3246.wmf" Type="http://schemas.openxmlformats.org/officeDocument/2006/relationships/image"/><Relationship Id="rId7525" Target="embeddings/oleObject4260.bin" Type="http://schemas.openxmlformats.org/officeDocument/2006/relationships/oleObject"/><Relationship Id="rId7526" Target="media/image3247.wmf" Type="http://schemas.openxmlformats.org/officeDocument/2006/relationships/image"/><Relationship Id="rId7527" Target="embeddings/oleObject4261.bin" Type="http://schemas.openxmlformats.org/officeDocument/2006/relationships/oleObject"/><Relationship Id="rId7528" Target="media/image3248.wmf" Type="http://schemas.openxmlformats.org/officeDocument/2006/relationships/image"/><Relationship Id="rId7529" Target="embeddings/oleObject4262.bin" Type="http://schemas.openxmlformats.org/officeDocument/2006/relationships/oleObject"/><Relationship Id="rId753" Target="embeddings/oleObject466.bin" Type="http://schemas.openxmlformats.org/officeDocument/2006/relationships/oleObject"/><Relationship Id="rId7530" Target="media/image3249.wmf" Type="http://schemas.openxmlformats.org/officeDocument/2006/relationships/image"/><Relationship Id="rId7531" Target="embeddings/oleObject4263.bin" Type="http://schemas.openxmlformats.org/officeDocument/2006/relationships/oleObject"/><Relationship Id="rId7532" Target="media/image3250.wmf" Type="http://schemas.openxmlformats.org/officeDocument/2006/relationships/image"/><Relationship Id="rId7533" Target="embeddings/oleObject4264.bin" Type="http://schemas.openxmlformats.org/officeDocument/2006/relationships/oleObject"/><Relationship Id="rId7534" Target="media/image3251.wmf" Type="http://schemas.openxmlformats.org/officeDocument/2006/relationships/image"/><Relationship Id="rId7535" Target="embeddings/oleObject4265.bin" Type="http://schemas.openxmlformats.org/officeDocument/2006/relationships/oleObject"/><Relationship Id="rId7536" Target="media/image3252.wmf" Type="http://schemas.openxmlformats.org/officeDocument/2006/relationships/image"/><Relationship Id="rId7537" Target="embeddings/oleObject4266.bin" Type="http://schemas.openxmlformats.org/officeDocument/2006/relationships/oleObject"/><Relationship Id="rId7538" Target="media/image3253.wmf" Type="http://schemas.openxmlformats.org/officeDocument/2006/relationships/image"/><Relationship Id="rId7539" Target="embeddings/oleObject4267.bin" Type="http://schemas.openxmlformats.org/officeDocument/2006/relationships/oleObject"/><Relationship Id="rId754" Target="media/image280.wmf" Type="http://schemas.openxmlformats.org/officeDocument/2006/relationships/image"/><Relationship Id="rId7540" Target="media/image3254.wmf" Type="http://schemas.openxmlformats.org/officeDocument/2006/relationships/image"/><Relationship Id="rId7541" Target="embeddings/oleObject4268.bin" Type="http://schemas.openxmlformats.org/officeDocument/2006/relationships/oleObject"/><Relationship Id="rId7542" Target="media/image3255.wmf" Type="http://schemas.openxmlformats.org/officeDocument/2006/relationships/image"/><Relationship Id="rId7543" Target="embeddings/oleObject4269.bin" Type="http://schemas.openxmlformats.org/officeDocument/2006/relationships/oleObject"/><Relationship Id="rId7544" Target="media/image3256.wmf" Type="http://schemas.openxmlformats.org/officeDocument/2006/relationships/image"/><Relationship Id="rId7545" Target="embeddings/oleObject4270.bin" Type="http://schemas.openxmlformats.org/officeDocument/2006/relationships/oleObject"/><Relationship Id="rId7546" Target="media/image3257.wmf" Type="http://schemas.openxmlformats.org/officeDocument/2006/relationships/image"/><Relationship Id="rId7547" Target="embeddings/oleObject4271.bin" Type="http://schemas.openxmlformats.org/officeDocument/2006/relationships/oleObject"/><Relationship Id="rId7548" Target="media/image3258.wmf" Type="http://schemas.openxmlformats.org/officeDocument/2006/relationships/image"/><Relationship Id="rId7549" Target="embeddings/oleObject4272.bin" Type="http://schemas.openxmlformats.org/officeDocument/2006/relationships/oleObject"/><Relationship Id="rId755" Target="embeddings/oleObject467.bin" Type="http://schemas.openxmlformats.org/officeDocument/2006/relationships/oleObject"/><Relationship Id="rId7550" Target="media/image3259.wmf" Type="http://schemas.openxmlformats.org/officeDocument/2006/relationships/image"/><Relationship Id="rId7551" Target="embeddings/oleObject4273.bin" Type="http://schemas.openxmlformats.org/officeDocument/2006/relationships/oleObject"/><Relationship Id="rId7552" Target="media/image3260.wmf" Type="http://schemas.openxmlformats.org/officeDocument/2006/relationships/image"/><Relationship Id="rId7553" Target="embeddings/oleObject4274.bin" Type="http://schemas.openxmlformats.org/officeDocument/2006/relationships/oleObject"/><Relationship Id="rId7554" Target="media/image3261.wmf" Type="http://schemas.openxmlformats.org/officeDocument/2006/relationships/image"/><Relationship Id="rId7555" Target="embeddings/oleObject4275.bin" Type="http://schemas.openxmlformats.org/officeDocument/2006/relationships/oleObject"/><Relationship Id="rId7556" Target="embeddings/oleObject4276.bin" Type="http://schemas.openxmlformats.org/officeDocument/2006/relationships/oleObject"/><Relationship Id="rId7557" Target="media/image3262.wmf" Type="http://schemas.openxmlformats.org/officeDocument/2006/relationships/image"/><Relationship Id="rId7558" Target="embeddings/oleObject4277.bin" Type="http://schemas.openxmlformats.org/officeDocument/2006/relationships/oleObject"/><Relationship Id="rId7559" Target="media/image3263.wmf" Type="http://schemas.openxmlformats.org/officeDocument/2006/relationships/image"/><Relationship Id="rId756" Target="media/image281.wmf" Type="http://schemas.openxmlformats.org/officeDocument/2006/relationships/image"/><Relationship Id="rId7560" Target="embeddings/oleObject4278.bin" Type="http://schemas.openxmlformats.org/officeDocument/2006/relationships/oleObject"/><Relationship Id="rId7561" Target="media/image3264.wmf" Type="http://schemas.openxmlformats.org/officeDocument/2006/relationships/image"/><Relationship Id="rId7562" Target="embeddings/oleObject4279.bin" Type="http://schemas.openxmlformats.org/officeDocument/2006/relationships/oleObject"/><Relationship Id="rId7563" Target="media/image3265.wmf" Type="http://schemas.openxmlformats.org/officeDocument/2006/relationships/image"/><Relationship Id="rId7564" Target="embeddings/oleObject4280.bin" Type="http://schemas.openxmlformats.org/officeDocument/2006/relationships/oleObject"/><Relationship Id="rId7565" Target="media/image3266.wmf" Type="http://schemas.openxmlformats.org/officeDocument/2006/relationships/image"/><Relationship Id="rId7566" Target="embeddings/oleObject4281.bin" Type="http://schemas.openxmlformats.org/officeDocument/2006/relationships/oleObject"/><Relationship Id="rId7567" Target="media/image3267.wmf" Type="http://schemas.openxmlformats.org/officeDocument/2006/relationships/image"/><Relationship Id="rId7568" Target="embeddings/oleObject4282.bin" Type="http://schemas.openxmlformats.org/officeDocument/2006/relationships/oleObject"/><Relationship Id="rId7569" Target="media/image3268.wmf" Type="http://schemas.openxmlformats.org/officeDocument/2006/relationships/image"/><Relationship Id="rId757" Target="embeddings/oleObject468.bin" Type="http://schemas.openxmlformats.org/officeDocument/2006/relationships/oleObject"/><Relationship Id="rId7570" Target="embeddings/oleObject4283.bin" Type="http://schemas.openxmlformats.org/officeDocument/2006/relationships/oleObject"/><Relationship Id="rId7571" Target="media/image3269.wmf" Type="http://schemas.openxmlformats.org/officeDocument/2006/relationships/image"/><Relationship Id="rId7572" Target="embeddings/oleObject4284.bin" Type="http://schemas.openxmlformats.org/officeDocument/2006/relationships/oleObject"/><Relationship Id="rId7573" Target="media/image3270.wmf" Type="http://schemas.openxmlformats.org/officeDocument/2006/relationships/image"/><Relationship Id="rId7574" Target="embeddings/oleObject4285.bin" Type="http://schemas.openxmlformats.org/officeDocument/2006/relationships/oleObject"/><Relationship Id="rId7575" Target="media/image3271.wmf" Type="http://schemas.openxmlformats.org/officeDocument/2006/relationships/image"/><Relationship Id="rId7576" Target="embeddings/oleObject4286.bin" Type="http://schemas.openxmlformats.org/officeDocument/2006/relationships/oleObject"/><Relationship Id="rId7577" Target="media/image3272.wmf" Type="http://schemas.openxmlformats.org/officeDocument/2006/relationships/image"/><Relationship Id="rId7578" Target="embeddings/oleObject4287.bin" Type="http://schemas.openxmlformats.org/officeDocument/2006/relationships/oleObject"/><Relationship Id="rId7579" Target="media/image3273.wmf" Type="http://schemas.openxmlformats.org/officeDocument/2006/relationships/image"/><Relationship Id="rId758" Target="media/image282.wmf" Type="http://schemas.openxmlformats.org/officeDocument/2006/relationships/image"/><Relationship Id="rId7580" Target="embeddings/oleObject4288.bin" Type="http://schemas.openxmlformats.org/officeDocument/2006/relationships/oleObject"/><Relationship Id="rId7581" Target="media/image3274.wmf" Type="http://schemas.openxmlformats.org/officeDocument/2006/relationships/image"/><Relationship Id="rId7582" Target="embeddings/oleObject4289.bin" Type="http://schemas.openxmlformats.org/officeDocument/2006/relationships/oleObject"/><Relationship Id="rId7583" Target="media/image3275.wmf" Type="http://schemas.openxmlformats.org/officeDocument/2006/relationships/image"/><Relationship Id="rId7584" Target="embeddings/oleObject4290.bin" Type="http://schemas.openxmlformats.org/officeDocument/2006/relationships/oleObject"/><Relationship Id="rId7585" Target="media/image3276.wmf" Type="http://schemas.openxmlformats.org/officeDocument/2006/relationships/image"/><Relationship Id="rId7586" Target="embeddings/oleObject4291.bin" Type="http://schemas.openxmlformats.org/officeDocument/2006/relationships/oleObject"/><Relationship Id="rId7587" Target="media/image3277.wmf" Type="http://schemas.openxmlformats.org/officeDocument/2006/relationships/image"/><Relationship Id="rId7588" Target="embeddings/oleObject4292.bin" Type="http://schemas.openxmlformats.org/officeDocument/2006/relationships/oleObject"/><Relationship Id="rId7589" Target="media/image3278.wmf" Type="http://schemas.openxmlformats.org/officeDocument/2006/relationships/image"/><Relationship Id="rId759" Target="embeddings/oleObject469.bin" Type="http://schemas.openxmlformats.org/officeDocument/2006/relationships/oleObject"/><Relationship Id="rId7590" Target="embeddings/oleObject4293.bin" Type="http://schemas.openxmlformats.org/officeDocument/2006/relationships/oleObject"/><Relationship Id="rId7591" Target="media/image3279.wmf" Type="http://schemas.openxmlformats.org/officeDocument/2006/relationships/image"/><Relationship Id="rId7592" Target="embeddings/oleObject4294.bin" Type="http://schemas.openxmlformats.org/officeDocument/2006/relationships/oleObject"/><Relationship Id="rId7593" Target="media/image3280.wmf" Type="http://schemas.openxmlformats.org/officeDocument/2006/relationships/image"/><Relationship Id="rId7594" Target="embeddings/oleObject4295.bin" Type="http://schemas.openxmlformats.org/officeDocument/2006/relationships/oleObject"/><Relationship Id="rId7595" Target="media/image3281.wmf" Type="http://schemas.openxmlformats.org/officeDocument/2006/relationships/image"/><Relationship Id="rId7596" Target="embeddings/oleObject4296.bin" Type="http://schemas.openxmlformats.org/officeDocument/2006/relationships/oleObject"/><Relationship Id="rId7597" Target="media/image3282.wmf" Type="http://schemas.openxmlformats.org/officeDocument/2006/relationships/image"/><Relationship Id="rId7598" Target="embeddings/oleObject4297.bin" Type="http://schemas.openxmlformats.org/officeDocument/2006/relationships/oleObject"/><Relationship Id="rId7599" Target="media/image3283.wmf" Type="http://schemas.openxmlformats.org/officeDocument/2006/relationships/image"/><Relationship Id="rId76" Target="media/image35.wmf" Type="http://schemas.openxmlformats.org/officeDocument/2006/relationships/image"/><Relationship Id="rId760" Target="media/image283.wmf" Type="http://schemas.openxmlformats.org/officeDocument/2006/relationships/image"/><Relationship Id="rId7600" Target="embeddings/oleObject4298.bin" Type="http://schemas.openxmlformats.org/officeDocument/2006/relationships/oleObject"/><Relationship Id="rId7601" Target="media/image3284.wmf" Type="http://schemas.openxmlformats.org/officeDocument/2006/relationships/image"/><Relationship Id="rId7602" Target="embeddings/oleObject4299.bin" Type="http://schemas.openxmlformats.org/officeDocument/2006/relationships/oleObject"/><Relationship Id="rId7603" Target="media/image3285.wmf" Type="http://schemas.openxmlformats.org/officeDocument/2006/relationships/image"/><Relationship Id="rId7604" Target="embeddings/oleObject4300.bin" Type="http://schemas.openxmlformats.org/officeDocument/2006/relationships/oleObject"/><Relationship Id="rId7605" Target="media/image3286.wmf" Type="http://schemas.openxmlformats.org/officeDocument/2006/relationships/image"/><Relationship Id="rId7606" Target="embeddings/oleObject4301.bin" Type="http://schemas.openxmlformats.org/officeDocument/2006/relationships/oleObject"/><Relationship Id="rId7607" Target="media/image3287.wmf" Type="http://schemas.openxmlformats.org/officeDocument/2006/relationships/image"/><Relationship Id="rId7608" Target="embeddings/oleObject4302.bin" Type="http://schemas.openxmlformats.org/officeDocument/2006/relationships/oleObject"/><Relationship Id="rId7609" Target="media/image3288.wmf" Type="http://schemas.openxmlformats.org/officeDocument/2006/relationships/image"/><Relationship Id="rId761" Target="embeddings/oleObject470.bin" Type="http://schemas.openxmlformats.org/officeDocument/2006/relationships/oleObject"/><Relationship Id="rId7610" Target="embeddings/oleObject4303.bin" Type="http://schemas.openxmlformats.org/officeDocument/2006/relationships/oleObject"/><Relationship Id="rId7611" Target="media/image3289.wmf" Type="http://schemas.openxmlformats.org/officeDocument/2006/relationships/image"/><Relationship Id="rId7612" Target="embeddings/oleObject4304.bin" Type="http://schemas.openxmlformats.org/officeDocument/2006/relationships/oleObject"/><Relationship Id="rId7613" Target="media/image3290.wmf" Type="http://schemas.openxmlformats.org/officeDocument/2006/relationships/image"/><Relationship Id="rId7614" Target="embeddings/oleObject4305.bin" Type="http://schemas.openxmlformats.org/officeDocument/2006/relationships/oleObject"/><Relationship Id="rId7615" Target="media/image3291.wmf" Type="http://schemas.openxmlformats.org/officeDocument/2006/relationships/image"/><Relationship Id="rId7616" Target="embeddings/oleObject4306.bin" Type="http://schemas.openxmlformats.org/officeDocument/2006/relationships/oleObject"/><Relationship Id="rId7617" Target="media/image3292.wmf" Type="http://schemas.openxmlformats.org/officeDocument/2006/relationships/image"/><Relationship Id="rId7618" Target="embeddings/oleObject4307.bin" Type="http://schemas.openxmlformats.org/officeDocument/2006/relationships/oleObject"/><Relationship Id="rId7619" Target="media/image3293.wmf" Type="http://schemas.openxmlformats.org/officeDocument/2006/relationships/image"/><Relationship Id="rId762" Target="media/image284.wmf" Type="http://schemas.openxmlformats.org/officeDocument/2006/relationships/image"/><Relationship Id="rId7620" Target="embeddings/oleObject4308.bin" Type="http://schemas.openxmlformats.org/officeDocument/2006/relationships/oleObject"/><Relationship Id="rId7621" Target="media/image3294.wmf" Type="http://schemas.openxmlformats.org/officeDocument/2006/relationships/image"/><Relationship Id="rId7622" Target="embeddings/oleObject4309.bin" Type="http://schemas.openxmlformats.org/officeDocument/2006/relationships/oleObject"/><Relationship Id="rId7623" Target="media/image3295.wmf" Type="http://schemas.openxmlformats.org/officeDocument/2006/relationships/image"/><Relationship Id="rId7624" Target="embeddings/oleObject4310.bin" Type="http://schemas.openxmlformats.org/officeDocument/2006/relationships/oleObject"/><Relationship Id="rId7625" Target="media/image3296.wmf" Type="http://schemas.openxmlformats.org/officeDocument/2006/relationships/image"/><Relationship Id="rId7626" Target="embeddings/oleObject4311.bin" Type="http://schemas.openxmlformats.org/officeDocument/2006/relationships/oleObject"/><Relationship Id="rId7627" Target="media/image3297.wmf" Type="http://schemas.openxmlformats.org/officeDocument/2006/relationships/image"/><Relationship Id="rId7628" Target="embeddings/oleObject4312.bin" Type="http://schemas.openxmlformats.org/officeDocument/2006/relationships/oleObject"/><Relationship Id="rId7629" Target="media/image3298.wmf" Type="http://schemas.openxmlformats.org/officeDocument/2006/relationships/image"/><Relationship Id="rId763" Target="embeddings/oleObject471.bin" Type="http://schemas.openxmlformats.org/officeDocument/2006/relationships/oleObject"/><Relationship Id="rId7630" Target="embeddings/oleObject4313.bin" Type="http://schemas.openxmlformats.org/officeDocument/2006/relationships/oleObject"/><Relationship Id="rId7631" Target="media/image3299.wmf" Type="http://schemas.openxmlformats.org/officeDocument/2006/relationships/image"/><Relationship Id="rId7632" Target="embeddings/oleObject4314.bin" Type="http://schemas.openxmlformats.org/officeDocument/2006/relationships/oleObject"/><Relationship Id="rId7633" Target="media/image3300.wmf" Type="http://schemas.openxmlformats.org/officeDocument/2006/relationships/image"/><Relationship Id="rId7634" Target="embeddings/oleObject4315.bin" Type="http://schemas.openxmlformats.org/officeDocument/2006/relationships/oleObject"/><Relationship Id="rId7635" Target="media/image3301.wmf" Type="http://schemas.openxmlformats.org/officeDocument/2006/relationships/image"/><Relationship Id="rId7636" Target="embeddings/oleObject4316.bin" Type="http://schemas.openxmlformats.org/officeDocument/2006/relationships/oleObject"/><Relationship Id="rId7637" Target="media/image3302.wmf" Type="http://schemas.openxmlformats.org/officeDocument/2006/relationships/image"/><Relationship Id="rId7638" Target="embeddings/oleObject4317.bin" Type="http://schemas.openxmlformats.org/officeDocument/2006/relationships/oleObject"/><Relationship Id="rId7639" Target="media/image3303.wmf" Type="http://schemas.openxmlformats.org/officeDocument/2006/relationships/image"/><Relationship Id="rId764" Target="media/image285.wmf" Type="http://schemas.openxmlformats.org/officeDocument/2006/relationships/image"/><Relationship Id="rId7640" Target="embeddings/oleObject4318.bin" Type="http://schemas.openxmlformats.org/officeDocument/2006/relationships/oleObject"/><Relationship Id="rId7641" Target="media/image3304.wmf" Type="http://schemas.openxmlformats.org/officeDocument/2006/relationships/image"/><Relationship Id="rId7642" Target="embeddings/oleObject4319.bin" Type="http://schemas.openxmlformats.org/officeDocument/2006/relationships/oleObject"/><Relationship Id="rId7643" Target="media/image3305.png" Type="http://schemas.openxmlformats.org/officeDocument/2006/relationships/image"/><Relationship Id="rId7644" Target="media/image3306.wmf" Type="http://schemas.openxmlformats.org/officeDocument/2006/relationships/image"/><Relationship Id="rId7645" Target="embeddings/oleObject4320.bin" Type="http://schemas.openxmlformats.org/officeDocument/2006/relationships/oleObject"/><Relationship Id="rId7646" Target="media/image3307.wmf" Type="http://schemas.openxmlformats.org/officeDocument/2006/relationships/image"/><Relationship Id="rId7647" Target="embeddings/oleObject4321.bin" Type="http://schemas.openxmlformats.org/officeDocument/2006/relationships/oleObject"/><Relationship Id="rId7648" Target="media/image3308.wmf" Type="http://schemas.openxmlformats.org/officeDocument/2006/relationships/image"/><Relationship Id="rId7649" Target="embeddings/oleObject4322.bin" Type="http://schemas.openxmlformats.org/officeDocument/2006/relationships/oleObject"/><Relationship Id="rId765" Target="embeddings/oleObject472.bin" Type="http://schemas.openxmlformats.org/officeDocument/2006/relationships/oleObject"/><Relationship Id="rId7650" Target="media/image3309.wmf" Type="http://schemas.openxmlformats.org/officeDocument/2006/relationships/image"/><Relationship Id="rId7651" Target="embeddings/oleObject4323.bin" Type="http://schemas.openxmlformats.org/officeDocument/2006/relationships/oleObject"/><Relationship Id="rId7652" Target="media/image3310.wmf" Type="http://schemas.openxmlformats.org/officeDocument/2006/relationships/image"/><Relationship Id="rId7653" Target="embeddings/oleObject4324.bin" Type="http://schemas.openxmlformats.org/officeDocument/2006/relationships/oleObject"/><Relationship Id="rId7654" Target="media/image3311.wmf" Type="http://schemas.openxmlformats.org/officeDocument/2006/relationships/image"/><Relationship Id="rId7655" Target="embeddings/oleObject4325.bin" Type="http://schemas.openxmlformats.org/officeDocument/2006/relationships/oleObject"/><Relationship Id="rId7656" Target="media/image3312.wmf" Type="http://schemas.openxmlformats.org/officeDocument/2006/relationships/image"/><Relationship Id="rId7657" Target="embeddings/oleObject4326.bin" Type="http://schemas.openxmlformats.org/officeDocument/2006/relationships/oleObject"/><Relationship Id="rId7658" Target="media/image3313.wmf" Type="http://schemas.openxmlformats.org/officeDocument/2006/relationships/image"/><Relationship Id="rId7659" Target="embeddings/oleObject4327.bin" Type="http://schemas.openxmlformats.org/officeDocument/2006/relationships/oleObject"/><Relationship Id="rId766" Target="media/image286.wmf" Type="http://schemas.openxmlformats.org/officeDocument/2006/relationships/image"/><Relationship Id="rId7660" Target="media/image3314.wmf" Type="http://schemas.openxmlformats.org/officeDocument/2006/relationships/image"/><Relationship Id="rId7661" Target="embeddings/oleObject4328.bin" Type="http://schemas.openxmlformats.org/officeDocument/2006/relationships/oleObject"/><Relationship Id="rId7662" Target="media/image3315.wmf" Type="http://schemas.openxmlformats.org/officeDocument/2006/relationships/image"/><Relationship Id="rId7663" Target="embeddings/oleObject4329.bin" Type="http://schemas.openxmlformats.org/officeDocument/2006/relationships/oleObject"/><Relationship Id="rId7664" Target="media/image3316.png" Type="http://schemas.openxmlformats.org/officeDocument/2006/relationships/image"/><Relationship Id="rId7665" Target="media/image3317.wmf" Type="http://schemas.openxmlformats.org/officeDocument/2006/relationships/image"/><Relationship Id="rId7666" Target="embeddings/oleObject4330.bin" Type="http://schemas.openxmlformats.org/officeDocument/2006/relationships/oleObject"/><Relationship Id="rId7667" Target="media/image3318.wmf" Type="http://schemas.openxmlformats.org/officeDocument/2006/relationships/image"/><Relationship Id="rId7668" Target="embeddings/oleObject4331.bin" Type="http://schemas.openxmlformats.org/officeDocument/2006/relationships/oleObject"/><Relationship Id="rId7669" Target="media/image3319.wmf" Type="http://schemas.openxmlformats.org/officeDocument/2006/relationships/image"/><Relationship Id="rId767" Target="embeddings/oleObject473.bin" Type="http://schemas.openxmlformats.org/officeDocument/2006/relationships/oleObject"/><Relationship Id="rId7670" Target="embeddings/oleObject4332.bin" Type="http://schemas.openxmlformats.org/officeDocument/2006/relationships/oleObject"/><Relationship Id="rId7671" Target="media/image3320.wmf" Type="http://schemas.openxmlformats.org/officeDocument/2006/relationships/image"/><Relationship Id="rId7672" Target="embeddings/oleObject4333.bin" Type="http://schemas.openxmlformats.org/officeDocument/2006/relationships/oleObject"/><Relationship Id="rId7673" Target="media/image3321.wmf" Type="http://schemas.openxmlformats.org/officeDocument/2006/relationships/image"/><Relationship Id="rId7674" Target="embeddings/oleObject4334.bin" Type="http://schemas.openxmlformats.org/officeDocument/2006/relationships/oleObject"/><Relationship Id="rId7675" Target="media/image3322.wmf" Type="http://schemas.openxmlformats.org/officeDocument/2006/relationships/image"/><Relationship Id="rId7676" Target="embeddings/oleObject4335.bin" Type="http://schemas.openxmlformats.org/officeDocument/2006/relationships/oleObject"/><Relationship Id="rId7677" Target="media/image3323.wmf" Type="http://schemas.openxmlformats.org/officeDocument/2006/relationships/image"/><Relationship Id="rId7678" Target="media/image3324.wmf" Type="http://schemas.openxmlformats.org/officeDocument/2006/relationships/image"/><Relationship Id="rId7679" Target="media/image3325.wmf" Type="http://schemas.openxmlformats.org/officeDocument/2006/relationships/image"/><Relationship Id="rId768" Target="media/image287.wmf" Type="http://schemas.openxmlformats.org/officeDocument/2006/relationships/image"/><Relationship Id="rId7680" Target="media/image3326.wmf" Type="http://schemas.openxmlformats.org/officeDocument/2006/relationships/image"/><Relationship Id="rId7681" Target="media/image3327.wmf" Type="http://schemas.openxmlformats.org/officeDocument/2006/relationships/image"/><Relationship Id="rId7682" Target="media/image3328.wmf" Type="http://schemas.openxmlformats.org/officeDocument/2006/relationships/image"/><Relationship Id="rId7683" Target="media/image3329.wmf" Type="http://schemas.openxmlformats.org/officeDocument/2006/relationships/image"/><Relationship Id="rId7684" Target="media/image3330.wmf" Type="http://schemas.openxmlformats.org/officeDocument/2006/relationships/image"/><Relationship Id="rId7685" Target="embeddings/oleObject4336.bin" Type="http://schemas.openxmlformats.org/officeDocument/2006/relationships/oleObject"/><Relationship Id="rId7686" Target="embeddings/oleObject4337.bin" Type="http://schemas.openxmlformats.org/officeDocument/2006/relationships/oleObject"/><Relationship Id="rId7687" Target="embeddings/oleObject4338.bin" Type="http://schemas.openxmlformats.org/officeDocument/2006/relationships/oleObject"/><Relationship Id="rId7688" Target="embeddings/oleObject4339.bin" Type="http://schemas.openxmlformats.org/officeDocument/2006/relationships/oleObject"/><Relationship Id="rId7689" Target="embeddings/oleObject4340.bin" Type="http://schemas.openxmlformats.org/officeDocument/2006/relationships/oleObject"/><Relationship Id="rId769" Target="embeddings/oleObject474.bin" Type="http://schemas.openxmlformats.org/officeDocument/2006/relationships/oleObject"/><Relationship Id="rId7690" Target="embeddings/oleObject4341.bin" Type="http://schemas.openxmlformats.org/officeDocument/2006/relationships/oleObject"/><Relationship Id="rId7691" Target="embeddings/oleObject4342.bin" Type="http://schemas.openxmlformats.org/officeDocument/2006/relationships/oleObject"/><Relationship Id="rId7692" Target="embeddings/oleObject4343.bin" Type="http://schemas.openxmlformats.org/officeDocument/2006/relationships/oleObject"/><Relationship Id="rId7693" Target="embeddings/oleObject4344.bin" Type="http://schemas.openxmlformats.org/officeDocument/2006/relationships/oleObject"/><Relationship Id="rId7694" Target="media/image3331.wmf" Type="http://schemas.openxmlformats.org/officeDocument/2006/relationships/image"/><Relationship Id="rId7695" Target="embeddings/oleObject4345.bin" Type="http://schemas.openxmlformats.org/officeDocument/2006/relationships/oleObject"/><Relationship Id="rId7696" Target="media/image3332.wmf" Type="http://schemas.openxmlformats.org/officeDocument/2006/relationships/image"/><Relationship Id="rId7697" Target="embeddings/oleObject4346.bin" Type="http://schemas.openxmlformats.org/officeDocument/2006/relationships/oleObject"/><Relationship Id="rId7698" Target="media/image3333.wmf" Type="http://schemas.openxmlformats.org/officeDocument/2006/relationships/image"/><Relationship Id="rId7699" Target="embeddings/oleObject4347.bin" Type="http://schemas.openxmlformats.org/officeDocument/2006/relationships/oleObject"/><Relationship Id="rId77" Target="embeddings/oleObject35.bin" Type="http://schemas.openxmlformats.org/officeDocument/2006/relationships/oleObject"/><Relationship Id="rId770" Target="media/image288.wmf" Type="http://schemas.openxmlformats.org/officeDocument/2006/relationships/image"/><Relationship Id="rId7700" Target="media/image3334.wmf" Type="http://schemas.openxmlformats.org/officeDocument/2006/relationships/image"/><Relationship Id="rId7701" Target="embeddings/oleObject4348.bin" Type="http://schemas.openxmlformats.org/officeDocument/2006/relationships/oleObject"/><Relationship Id="rId7702" Target="media/image3335.wmf" Type="http://schemas.openxmlformats.org/officeDocument/2006/relationships/image"/><Relationship Id="rId7703" Target="embeddings/oleObject4349.bin" Type="http://schemas.openxmlformats.org/officeDocument/2006/relationships/oleObject"/><Relationship Id="rId7704" Target="media/image3336.wmf" Type="http://schemas.openxmlformats.org/officeDocument/2006/relationships/image"/><Relationship Id="rId7705" Target="embeddings/oleObject4350.bin" Type="http://schemas.openxmlformats.org/officeDocument/2006/relationships/oleObject"/><Relationship Id="rId7706" Target="media/image3337.wmf" Type="http://schemas.openxmlformats.org/officeDocument/2006/relationships/image"/><Relationship Id="rId7707" Target="embeddings/oleObject4351.bin" Type="http://schemas.openxmlformats.org/officeDocument/2006/relationships/oleObject"/><Relationship Id="rId7708" Target="media/image3338.wmf" Type="http://schemas.openxmlformats.org/officeDocument/2006/relationships/image"/><Relationship Id="rId7709" Target="embeddings/oleObject4352.bin" Type="http://schemas.openxmlformats.org/officeDocument/2006/relationships/oleObject"/><Relationship Id="rId771" Target="embeddings/oleObject475.bin" Type="http://schemas.openxmlformats.org/officeDocument/2006/relationships/oleObject"/><Relationship Id="rId7710" Target="media/image3339.wmf" Type="http://schemas.openxmlformats.org/officeDocument/2006/relationships/image"/><Relationship Id="rId7711" Target="embeddings/oleObject4353.bin" Type="http://schemas.openxmlformats.org/officeDocument/2006/relationships/oleObject"/><Relationship Id="rId7712" Target="media/image3340.wmf" Type="http://schemas.openxmlformats.org/officeDocument/2006/relationships/image"/><Relationship Id="rId7713" Target="embeddings/oleObject4354.bin" Type="http://schemas.openxmlformats.org/officeDocument/2006/relationships/oleObject"/><Relationship Id="rId7714" Target="media/image3341.wmf" Type="http://schemas.openxmlformats.org/officeDocument/2006/relationships/image"/><Relationship Id="rId7715" Target="embeddings/oleObject4355.bin" Type="http://schemas.openxmlformats.org/officeDocument/2006/relationships/oleObject"/><Relationship Id="rId7716" Target="media/image3342.wmf" Type="http://schemas.openxmlformats.org/officeDocument/2006/relationships/image"/><Relationship Id="rId7717" Target="embeddings/oleObject4356.bin" Type="http://schemas.openxmlformats.org/officeDocument/2006/relationships/oleObject"/><Relationship Id="rId7718" Target="media/image3343.wmf" Type="http://schemas.openxmlformats.org/officeDocument/2006/relationships/image"/><Relationship Id="rId7719" Target="embeddings/oleObject4357.bin" Type="http://schemas.openxmlformats.org/officeDocument/2006/relationships/oleObject"/><Relationship Id="rId772" Target="media/image289.wmf" Type="http://schemas.openxmlformats.org/officeDocument/2006/relationships/image"/><Relationship Id="rId7720" Target="media/image3344.wmf" Type="http://schemas.openxmlformats.org/officeDocument/2006/relationships/image"/><Relationship Id="rId7721" Target="embeddings/oleObject4358.bin" Type="http://schemas.openxmlformats.org/officeDocument/2006/relationships/oleObject"/><Relationship Id="rId7722" Target="media/image3345.wmf" Type="http://schemas.openxmlformats.org/officeDocument/2006/relationships/image"/><Relationship Id="rId7723" Target="embeddings/oleObject4359.bin" Type="http://schemas.openxmlformats.org/officeDocument/2006/relationships/oleObject"/><Relationship Id="rId7724" Target="embeddings/oleObject4360.bin" Type="http://schemas.openxmlformats.org/officeDocument/2006/relationships/oleObject"/><Relationship Id="rId7725" Target="media/image3346.wmf" Type="http://schemas.openxmlformats.org/officeDocument/2006/relationships/image"/><Relationship Id="rId7726" Target="embeddings/oleObject4361.bin" Type="http://schemas.openxmlformats.org/officeDocument/2006/relationships/oleObject"/><Relationship Id="rId7727" Target="media/image3347.wmf" Type="http://schemas.openxmlformats.org/officeDocument/2006/relationships/image"/><Relationship Id="rId7728" Target="embeddings/oleObject4362.bin" Type="http://schemas.openxmlformats.org/officeDocument/2006/relationships/oleObject"/><Relationship Id="rId7729" Target="media/image3348.wmf" Type="http://schemas.openxmlformats.org/officeDocument/2006/relationships/image"/><Relationship Id="rId773" Target="embeddings/oleObject476.bin" Type="http://schemas.openxmlformats.org/officeDocument/2006/relationships/oleObject"/><Relationship Id="rId7730" Target="embeddings/oleObject4363.bin" Type="http://schemas.openxmlformats.org/officeDocument/2006/relationships/oleObject"/><Relationship Id="rId7731" Target="media/image3349.wmf" Type="http://schemas.openxmlformats.org/officeDocument/2006/relationships/image"/><Relationship Id="rId7732" Target="embeddings/oleObject4364.bin" Type="http://schemas.openxmlformats.org/officeDocument/2006/relationships/oleObject"/><Relationship Id="rId7733" Target="media/image3350.wmf" Type="http://schemas.openxmlformats.org/officeDocument/2006/relationships/image"/><Relationship Id="rId7734" Target="embeddings/oleObject4365.bin" Type="http://schemas.openxmlformats.org/officeDocument/2006/relationships/oleObject"/><Relationship Id="rId7735" Target="media/image3351.wmf" Type="http://schemas.openxmlformats.org/officeDocument/2006/relationships/image"/><Relationship Id="rId7736" Target="embeddings/oleObject4366.bin" Type="http://schemas.openxmlformats.org/officeDocument/2006/relationships/oleObject"/><Relationship Id="rId7737" Target="media/image3352.wmf" Type="http://schemas.openxmlformats.org/officeDocument/2006/relationships/image"/><Relationship Id="rId7738" Target="embeddings/oleObject4367.bin" Type="http://schemas.openxmlformats.org/officeDocument/2006/relationships/oleObject"/><Relationship Id="rId7739" Target="media/image3353.wmf" Type="http://schemas.openxmlformats.org/officeDocument/2006/relationships/image"/><Relationship Id="rId774" Target="media/image290.wmf" Type="http://schemas.openxmlformats.org/officeDocument/2006/relationships/image"/><Relationship Id="rId7740" Target="embeddings/oleObject4368.bin" Type="http://schemas.openxmlformats.org/officeDocument/2006/relationships/oleObject"/><Relationship Id="rId7741" Target="media/image3354.wmf" Type="http://schemas.openxmlformats.org/officeDocument/2006/relationships/image"/><Relationship Id="rId7742" Target="embeddings/oleObject4369.bin" Type="http://schemas.openxmlformats.org/officeDocument/2006/relationships/oleObject"/><Relationship Id="rId7743" Target="media/image3355.wmf" Type="http://schemas.openxmlformats.org/officeDocument/2006/relationships/image"/><Relationship Id="rId7744" Target="embeddings/oleObject4370.bin" Type="http://schemas.openxmlformats.org/officeDocument/2006/relationships/oleObject"/><Relationship Id="rId7745" Target="media/image3356.wmf" Type="http://schemas.openxmlformats.org/officeDocument/2006/relationships/image"/><Relationship Id="rId7746" Target="embeddings/oleObject4371.bin" Type="http://schemas.openxmlformats.org/officeDocument/2006/relationships/oleObject"/><Relationship Id="rId7747" Target="media/image3357.wmf" Type="http://schemas.openxmlformats.org/officeDocument/2006/relationships/image"/><Relationship Id="rId7748" Target="embeddings/oleObject4372.bin" Type="http://schemas.openxmlformats.org/officeDocument/2006/relationships/oleObject"/><Relationship Id="rId7749" Target="media/image3358.wmf" Type="http://schemas.openxmlformats.org/officeDocument/2006/relationships/image"/><Relationship Id="rId775" Target="embeddings/oleObject477.bin" Type="http://schemas.openxmlformats.org/officeDocument/2006/relationships/oleObject"/><Relationship Id="rId7750" Target="embeddings/oleObject4373.bin" Type="http://schemas.openxmlformats.org/officeDocument/2006/relationships/oleObject"/><Relationship Id="rId7751" Target="media/image3359.wmf" Type="http://schemas.openxmlformats.org/officeDocument/2006/relationships/image"/><Relationship Id="rId7752" Target="embeddings/oleObject4374.bin" Type="http://schemas.openxmlformats.org/officeDocument/2006/relationships/oleObject"/><Relationship Id="rId7753" Target="media/image3360.wmf" Type="http://schemas.openxmlformats.org/officeDocument/2006/relationships/image"/><Relationship Id="rId7754" Target="embeddings/oleObject4375.bin" Type="http://schemas.openxmlformats.org/officeDocument/2006/relationships/oleObject"/><Relationship Id="rId7755" Target="embeddings/oleObject4376.bin" Type="http://schemas.openxmlformats.org/officeDocument/2006/relationships/oleObject"/><Relationship Id="rId7756" Target="media/image3361.wmf" Type="http://schemas.openxmlformats.org/officeDocument/2006/relationships/image"/><Relationship Id="rId7757" Target="embeddings/oleObject4377.bin" Type="http://schemas.openxmlformats.org/officeDocument/2006/relationships/oleObject"/><Relationship Id="rId7758" Target="media/image3362.wmf" Type="http://schemas.openxmlformats.org/officeDocument/2006/relationships/image"/><Relationship Id="rId7759" Target="embeddings/oleObject4378.bin" Type="http://schemas.openxmlformats.org/officeDocument/2006/relationships/oleObject"/><Relationship Id="rId776" Target="media/image291.wmf" Type="http://schemas.openxmlformats.org/officeDocument/2006/relationships/image"/><Relationship Id="rId7760" Target="media/image3363.wmf" Type="http://schemas.openxmlformats.org/officeDocument/2006/relationships/image"/><Relationship Id="rId7761" Target="embeddings/oleObject4379.bin" Type="http://schemas.openxmlformats.org/officeDocument/2006/relationships/oleObject"/><Relationship Id="rId7762" Target="media/image3364.wmf" Type="http://schemas.openxmlformats.org/officeDocument/2006/relationships/image"/><Relationship Id="rId7763" Target="embeddings/oleObject4380.bin" Type="http://schemas.openxmlformats.org/officeDocument/2006/relationships/oleObject"/><Relationship Id="rId7764" Target="embeddings/oleObject4381.bin" Type="http://schemas.openxmlformats.org/officeDocument/2006/relationships/oleObject"/><Relationship Id="rId7765" Target="media/image3365.wmf" Type="http://schemas.openxmlformats.org/officeDocument/2006/relationships/image"/><Relationship Id="rId7766" Target="embeddings/oleObject4382.bin" Type="http://schemas.openxmlformats.org/officeDocument/2006/relationships/oleObject"/><Relationship Id="rId7767" Target="media/image3366.wmf" Type="http://schemas.openxmlformats.org/officeDocument/2006/relationships/image"/><Relationship Id="rId7768" Target="embeddings/oleObject4383.bin" Type="http://schemas.openxmlformats.org/officeDocument/2006/relationships/oleObject"/><Relationship Id="rId7769" Target="media/image3367.wmf" Type="http://schemas.openxmlformats.org/officeDocument/2006/relationships/image"/><Relationship Id="rId777" Target="embeddings/oleObject478.bin" Type="http://schemas.openxmlformats.org/officeDocument/2006/relationships/oleObject"/><Relationship Id="rId7770" Target="embeddings/oleObject4384.bin" Type="http://schemas.openxmlformats.org/officeDocument/2006/relationships/oleObject"/><Relationship Id="rId7771" Target="media/image3368.wmf" Type="http://schemas.openxmlformats.org/officeDocument/2006/relationships/image"/><Relationship Id="rId7772" Target="embeddings/oleObject4385.bin" Type="http://schemas.openxmlformats.org/officeDocument/2006/relationships/oleObject"/><Relationship Id="rId7773" Target="embeddings/oleObject4386.bin" Type="http://schemas.openxmlformats.org/officeDocument/2006/relationships/oleObject"/><Relationship Id="rId7774" Target="embeddings/oleObject4387.bin" Type="http://schemas.openxmlformats.org/officeDocument/2006/relationships/oleObject"/><Relationship Id="rId7775" Target="embeddings/oleObject4388.bin" Type="http://schemas.openxmlformats.org/officeDocument/2006/relationships/oleObject"/><Relationship Id="rId7776" Target="embeddings/oleObject4389.bin" Type="http://schemas.openxmlformats.org/officeDocument/2006/relationships/oleObject"/><Relationship Id="rId7777" Target="embeddings/oleObject4390.bin" Type="http://schemas.openxmlformats.org/officeDocument/2006/relationships/oleObject"/><Relationship Id="rId7778" Target="media/image3369.wmf" Type="http://schemas.openxmlformats.org/officeDocument/2006/relationships/image"/><Relationship Id="rId7779" Target="embeddings/oleObject4391.bin" Type="http://schemas.openxmlformats.org/officeDocument/2006/relationships/oleObject"/><Relationship Id="rId778" Target="media/image292.wmf" Type="http://schemas.openxmlformats.org/officeDocument/2006/relationships/image"/><Relationship Id="rId7780" Target="media/image3370.wmf" Type="http://schemas.openxmlformats.org/officeDocument/2006/relationships/image"/><Relationship Id="rId7781" Target="embeddings/oleObject4392.bin" Type="http://schemas.openxmlformats.org/officeDocument/2006/relationships/oleObject"/><Relationship Id="rId7782" Target="media/image3371.wmf" Type="http://schemas.openxmlformats.org/officeDocument/2006/relationships/image"/><Relationship Id="rId7783" Target="embeddings/oleObject4393.bin" Type="http://schemas.openxmlformats.org/officeDocument/2006/relationships/oleObject"/><Relationship Id="rId7784" Target="media/image3372.wmf" Type="http://schemas.openxmlformats.org/officeDocument/2006/relationships/image"/><Relationship Id="rId7785" Target="embeddings/oleObject4394.bin" Type="http://schemas.openxmlformats.org/officeDocument/2006/relationships/oleObject"/><Relationship Id="rId7786" Target="embeddings/oleObject4395.bin" Type="http://schemas.openxmlformats.org/officeDocument/2006/relationships/oleObject"/><Relationship Id="rId7787" Target="media/image3373.wmf" Type="http://schemas.openxmlformats.org/officeDocument/2006/relationships/image"/><Relationship Id="rId7788" Target="embeddings/oleObject4396.bin" Type="http://schemas.openxmlformats.org/officeDocument/2006/relationships/oleObject"/><Relationship Id="rId7789" Target="media/image3374.wmf" Type="http://schemas.openxmlformats.org/officeDocument/2006/relationships/image"/><Relationship Id="rId779" Target="embeddings/oleObject479.bin" Type="http://schemas.openxmlformats.org/officeDocument/2006/relationships/oleObject"/><Relationship Id="rId7790" Target="embeddings/oleObject4397.bin" Type="http://schemas.openxmlformats.org/officeDocument/2006/relationships/oleObject"/><Relationship Id="rId7791" Target="media/image3375.wmf" Type="http://schemas.openxmlformats.org/officeDocument/2006/relationships/image"/><Relationship Id="rId7792" Target="embeddings/oleObject4398.bin" Type="http://schemas.openxmlformats.org/officeDocument/2006/relationships/oleObject"/><Relationship Id="rId7793" Target="media/image3376.wmf" Type="http://schemas.openxmlformats.org/officeDocument/2006/relationships/image"/><Relationship Id="rId7794" Target="embeddings/oleObject4399.bin" Type="http://schemas.openxmlformats.org/officeDocument/2006/relationships/oleObject"/><Relationship Id="rId7795" Target="media/image3377.wmf" Type="http://schemas.openxmlformats.org/officeDocument/2006/relationships/image"/><Relationship Id="rId7796" Target="embeddings/oleObject4400.bin" Type="http://schemas.openxmlformats.org/officeDocument/2006/relationships/oleObject"/><Relationship Id="rId7797" Target="media/image3378.wmf" Type="http://schemas.openxmlformats.org/officeDocument/2006/relationships/image"/><Relationship Id="rId7798" Target="embeddings/oleObject4401.bin" Type="http://schemas.openxmlformats.org/officeDocument/2006/relationships/oleObject"/><Relationship Id="rId7799" Target="media/image3379.wmf" Type="http://schemas.openxmlformats.org/officeDocument/2006/relationships/image"/><Relationship Id="rId78" Target="media/image36.wmf" Type="http://schemas.openxmlformats.org/officeDocument/2006/relationships/image"/><Relationship Id="rId780" Target="media/image293.wmf" Type="http://schemas.openxmlformats.org/officeDocument/2006/relationships/image"/><Relationship Id="rId7800" Target="embeddings/oleObject4402.bin" Type="http://schemas.openxmlformats.org/officeDocument/2006/relationships/oleObject"/><Relationship Id="rId7801" Target="media/image3380.wmf" Type="http://schemas.openxmlformats.org/officeDocument/2006/relationships/image"/><Relationship Id="rId7802" Target="embeddings/oleObject4403.bin" Type="http://schemas.openxmlformats.org/officeDocument/2006/relationships/oleObject"/><Relationship Id="rId7803" Target="media/image3381.wmf" Type="http://schemas.openxmlformats.org/officeDocument/2006/relationships/image"/><Relationship Id="rId7804" Target="embeddings/oleObject4404.bin" Type="http://schemas.openxmlformats.org/officeDocument/2006/relationships/oleObject"/><Relationship Id="rId7805" Target="media/image3382.wmf" Type="http://schemas.openxmlformats.org/officeDocument/2006/relationships/image"/><Relationship Id="rId7806" Target="embeddings/oleObject4405.bin" Type="http://schemas.openxmlformats.org/officeDocument/2006/relationships/oleObject"/><Relationship Id="rId7807" Target="media/image3383.wmf" Type="http://schemas.openxmlformats.org/officeDocument/2006/relationships/image"/><Relationship Id="rId7808" Target="embeddings/oleObject4406.bin" Type="http://schemas.openxmlformats.org/officeDocument/2006/relationships/oleObject"/><Relationship Id="rId7809" Target="media/image3384.wmf" Type="http://schemas.openxmlformats.org/officeDocument/2006/relationships/image"/><Relationship Id="rId781" Target="embeddings/oleObject480.bin" Type="http://schemas.openxmlformats.org/officeDocument/2006/relationships/oleObject"/><Relationship Id="rId7810" Target="embeddings/oleObject4407.bin" Type="http://schemas.openxmlformats.org/officeDocument/2006/relationships/oleObject"/><Relationship Id="rId7811" Target="media/image3385.wmf" Type="http://schemas.openxmlformats.org/officeDocument/2006/relationships/image"/><Relationship Id="rId7812" Target="embeddings/oleObject4408.bin" Type="http://schemas.openxmlformats.org/officeDocument/2006/relationships/oleObject"/><Relationship Id="rId7813" Target="media/image3386.wmf" Type="http://schemas.openxmlformats.org/officeDocument/2006/relationships/image"/><Relationship Id="rId7814" Target="embeddings/oleObject4409.bin" Type="http://schemas.openxmlformats.org/officeDocument/2006/relationships/oleObject"/><Relationship Id="rId7815" Target="media/image3387.wmf" Type="http://schemas.openxmlformats.org/officeDocument/2006/relationships/image"/><Relationship Id="rId7816" Target="embeddings/oleObject4410.bin" Type="http://schemas.openxmlformats.org/officeDocument/2006/relationships/oleObject"/><Relationship Id="rId7817" Target="media/image3388.wmf" Type="http://schemas.openxmlformats.org/officeDocument/2006/relationships/image"/><Relationship Id="rId7818" Target="embeddings/oleObject4411.bin" Type="http://schemas.openxmlformats.org/officeDocument/2006/relationships/oleObject"/><Relationship Id="rId7819" Target="media/image3389.wmf" Type="http://schemas.openxmlformats.org/officeDocument/2006/relationships/image"/><Relationship Id="rId782" Target="media/image294.wmf" Type="http://schemas.openxmlformats.org/officeDocument/2006/relationships/image"/><Relationship Id="rId7820" Target="embeddings/oleObject4412.bin" Type="http://schemas.openxmlformats.org/officeDocument/2006/relationships/oleObject"/><Relationship Id="rId7821" Target="media/image3390.wmf" Type="http://schemas.openxmlformats.org/officeDocument/2006/relationships/image"/><Relationship Id="rId7822" Target="embeddings/oleObject4413.bin" Type="http://schemas.openxmlformats.org/officeDocument/2006/relationships/oleObject"/><Relationship Id="rId7823" Target="media/image3391.wmf" Type="http://schemas.openxmlformats.org/officeDocument/2006/relationships/image"/><Relationship Id="rId7824" Target="embeddings/oleObject4414.bin" Type="http://schemas.openxmlformats.org/officeDocument/2006/relationships/oleObject"/><Relationship Id="rId7825" Target="media/image3392.wmf" Type="http://schemas.openxmlformats.org/officeDocument/2006/relationships/image"/><Relationship Id="rId7826" Target="embeddings/oleObject4415.bin" Type="http://schemas.openxmlformats.org/officeDocument/2006/relationships/oleObject"/><Relationship Id="rId7827" Target="media/image3393.wmf" Type="http://schemas.openxmlformats.org/officeDocument/2006/relationships/image"/><Relationship Id="rId7828" Target="embeddings/oleObject4416.bin" Type="http://schemas.openxmlformats.org/officeDocument/2006/relationships/oleObject"/><Relationship Id="rId7829" Target="media/image3394.wmf" Type="http://schemas.openxmlformats.org/officeDocument/2006/relationships/image"/><Relationship Id="rId783" Target="embeddings/oleObject481.bin" Type="http://schemas.openxmlformats.org/officeDocument/2006/relationships/oleObject"/><Relationship Id="rId7830" Target="embeddings/oleObject4417.bin" Type="http://schemas.openxmlformats.org/officeDocument/2006/relationships/oleObject"/><Relationship Id="rId7831" Target="media/image3395.wmf" Type="http://schemas.openxmlformats.org/officeDocument/2006/relationships/image"/><Relationship Id="rId7832" Target="embeddings/oleObject4418.bin" Type="http://schemas.openxmlformats.org/officeDocument/2006/relationships/oleObject"/><Relationship Id="rId7833" Target="media/image3396.wmf" Type="http://schemas.openxmlformats.org/officeDocument/2006/relationships/image"/><Relationship Id="rId7834" Target="embeddings/oleObject4419.bin" Type="http://schemas.openxmlformats.org/officeDocument/2006/relationships/oleObject"/><Relationship Id="rId7835" Target="media/image3397.wmf" Type="http://schemas.openxmlformats.org/officeDocument/2006/relationships/image"/><Relationship Id="rId7836" Target="embeddings/oleObject4420.bin" Type="http://schemas.openxmlformats.org/officeDocument/2006/relationships/oleObject"/><Relationship Id="rId7837" Target="media/image3398.wmf" Type="http://schemas.openxmlformats.org/officeDocument/2006/relationships/image"/><Relationship Id="rId7838" Target="embeddings/oleObject4421.bin" Type="http://schemas.openxmlformats.org/officeDocument/2006/relationships/oleObject"/><Relationship Id="rId7839" Target="media/image3399.wmf" Type="http://schemas.openxmlformats.org/officeDocument/2006/relationships/image"/><Relationship Id="rId784" Target="media/image295.wmf" Type="http://schemas.openxmlformats.org/officeDocument/2006/relationships/image"/><Relationship Id="rId7840" Target="embeddings/oleObject4422.bin" Type="http://schemas.openxmlformats.org/officeDocument/2006/relationships/oleObject"/><Relationship Id="rId7841" Target="media/image3400.wmf" Type="http://schemas.openxmlformats.org/officeDocument/2006/relationships/image"/><Relationship Id="rId7842" Target="embeddings/oleObject4423.bin" Type="http://schemas.openxmlformats.org/officeDocument/2006/relationships/oleObject"/><Relationship Id="rId7843" Target="media/image3401.wmf" Type="http://schemas.openxmlformats.org/officeDocument/2006/relationships/image"/><Relationship Id="rId7844" Target="embeddings/oleObject4424.bin" Type="http://schemas.openxmlformats.org/officeDocument/2006/relationships/oleObject"/><Relationship Id="rId7845" Target="media/image3402.wmf" Type="http://schemas.openxmlformats.org/officeDocument/2006/relationships/image"/><Relationship Id="rId7846" Target="embeddings/oleObject4425.bin" Type="http://schemas.openxmlformats.org/officeDocument/2006/relationships/oleObject"/><Relationship Id="rId7847" Target="media/image3403.wmf" Type="http://schemas.openxmlformats.org/officeDocument/2006/relationships/image"/><Relationship Id="rId7848" Target="embeddings/oleObject4426.bin" Type="http://schemas.openxmlformats.org/officeDocument/2006/relationships/oleObject"/><Relationship Id="rId7849" Target="media/image3404.wmf" Type="http://schemas.openxmlformats.org/officeDocument/2006/relationships/image"/><Relationship Id="rId785" Target="embeddings/oleObject482.bin" Type="http://schemas.openxmlformats.org/officeDocument/2006/relationships/oleObject"/><Relationship Id="rId7850" Target="embeddings/oleObject4427.bin" Type="http://schemas.openxmlformats.org/officeDocument/2006/relationships/oleObject"/><Relationship Id="rId7851" Target="media/image3405.wmf" Type="http://schemas.openxmlformats.org/officeDocument/2006/relationships/image"/><Relationship Id="rId7852" Target="embeddings/oleObject4428.bin" Type="http://schemas.openxmlformats.org/officeDocument/2006/relationships/oleObject"/><Relationship Id="rId7853" Target="media/image3406.wmf" Type="http://schemas.openxmlformats.org/officeDocument/2006/relationships/image"/><Relationship Id="rId7854" Target="embeddings/oleObject4429.bin" Type="http://schemas.openxmlformats.org/officeDocument/2006/relationships/oleObject"/><Relationship Id="rId7855" Target="media/image3407.wmf" Type="http://schemas.openxmlformats.org/officeDocument/2006/relationships/image"/><Relationship Id="rId7856" Target="embeddings/oleObject4430.bin" Type="http://schemas.openxmlformats.org/officeDocument/2006/relationships/oleObject"/><Relationship Id="rId7857" Target="media/image3408.wmf" Type="http://schemas.openxmlformats.org/officeDocument/2006/relationships/image"/><Relationship Id="rId7858" Target="embeddings/oleObject4431.bin" Type="http://schemas.openxmlformats.org/officeDocument/2006/relationships/oleObject"/><Relationship Id="rId7859" Target="media/image3409.wmf" Type="http://schemas.openxmlformats.org/officeDocument/2006/relationships/image"/><Relationship Id="rId786" Target="media/image296.wmf" Type="http://schemas.openxmlformats.org/officeDocument/2006/relationships/image"/><Relationship Id="rId7860" Target="embeddings/oleObject4432.bin" Type="http://schemas.openxmlformats.org/officeDocument/2006/relationships/oleObject"/><Relationship Id="rId7861" Target="media/image3410.wmf" Type="http://schemas.openxmlformats.org/officeDocument/2006/relationships/image"/><Relationship Id="rId7862" Target="embeddings/oleObject4433.bin" Type="http://schemas.openxmlformats.org/officeDocument/2006/relationships/oleObject"/><Relationship Id="rId7863" Target="media/image3411.wmf" Type="http://schemas.openxmlformats.org/officeDocument/2006/relationships/image"/><Relationship Id="rId7864" Target="embeddings/oleObject4434.bin" Type="http://schemas.openxmlformats.org/officeDocument/2006/relationships/oleObject"/><Relationship Id="rId7865" Target="media/image3412.wmf" Type="http://schemas.openxmlformats.org/officeDocument/2006/relationships/image"/><Relationship Id="rId7866" Target="embeddings/oleObject4435.bin" Type="http://schemas.openxmlformats.org/officeDocument/2006/relationships/oleObject"/><Relationship Id="rId7867" Target="media/image3413.wmf" Type="http://schemas.openxmlformats.org/officeDocument/2006/relationships/image"/><Relationship Id="rId7868" Target="embeddings/oleObject4436.bin" Type="http://schemas.openxmlformats.org/officeDocument/2006/relationships/oleObject"/><Relationship Id="rId7869" Target="media/image3414.wmf" Type="http://schemas.openxmlformats.org/officeDocument/2006/relationships/image"/><Relationship Id="rId787" Target="embeddings/oleObject483.bin" Type="http://schemas.openxmlformats.org/officeDocument/2006/relationships/oleObject"/><Relationship Id="rId7870" Target="embeddings/oleObject4437.bin" Type="http://schemas.openxmlformats.org/officeDocument/2006/relationships/oleObject"/><Relationship Id="rId7871" Target="media/image3415.wmf" Type="http://schemas.openxmlformats.org/officeDocument/2006/relationships/image"/><Relationship Id="rId7872" Target="embeddings/oleObject4438.bin" Type="http://schemas.openxmlformats.org/officeDocument/2006/relationships/oleObject"/><Relationship Id="rId7873" Target="media/image3416.png" Type="http://schemas.openxmlformats.org/officeDocument/2006/relationships/image"/><Relationship Id="rId7874" Target="media/image3417.wmf" Type="http://schemas.openxmlformats.org/officeDocument/2006/relationships/image"/><Relationship Id="rId7875" Target="embeddings/oleObject4439.bin" Type="http://schemas.openxmlformats.org/officeDocument/2006/relationships/oleObject"/><Relationship Id="rId7876" Target="media/image3418.wmf" Type="http://schemas.openxmlformats.org/officeDocument/2006/relationships/image"/><Relationship Id="rId7877" Target="embeddings/oleObject4440.bin" Type="http://schemas.openxmlformats.org/officeDocument/2006/relationships/oleObject"/><Relationship Id="rId7878" Target="media/image3419.emf" Type="http://schemas.openxmlformats.org/officeDocument/2006/relationships/image"/><Relationship Id="rId7879" Target="media/image3420.wmf" Type="http://schemas.openxmlformats.org/officeDocument/2006/relationships/image"/><Relationship Id="rId788" Target="media/image297.wmf" Type="http://schemas.openxmlformats.org/officeDocument/2006/relationships/image"/><Relationship Id="rId7880" Target="embeddings/oleObject4441.bin" Type="http://schemas.openxmlformats.org/officeDocument/2006/relationships/oleObject"/><Relationship Id="rId7881" Target="media/image3421.wmf" Type="http://schemas.openxmlformats.org/officeDocument/2006/relationships/image"/><Relationship Id="rId7882" Target="embeddings/oleObject4442.bin" Type="http://schemas.openxmlformats.org/officeDocument/2006/relationships/oleObject"/><Relationship Id="rId7883" Target="media/image3422.wmf" Type="http://schemas.openxmlformats.org/officeDocument/2006/relationships/image"/><Relationship Id="rId7884" Target="embeddings/oleObject4443.bin" Type="http://schemas.openxmlformats.org/officeDocument/2006/relationships/oleObject"/><Relationship Id="rId7885" Target="media/image3423.wmf" Type="http://schemas.openxmlformats.org/officeDocument/2006/relationships/image"/><Relationship Id="rId7886" Target="embeddings/oleObject4444.bin" Type="http://schemas.openxmlformats.org/officeDocument/2006/relationships/oleObject"/><Relationship Id="rId7887" Target="media/image3424.wmf" Type="http://schemas.openxmlformats.org/officeDocument/2006/relationships/image"/><Relationship Id="rId7888" Target="embeddings/oleObject4445.bin" Type="http://schemas.openxmlformats.org/officeDocument/2006/relationships/oleObject"/><Relationship Id="rId7889" Target="media/image3425.wmf" Type="http://schemas.openxmlformats.org/officeDocument/2006/relationships/image"/><Relationship Id="rId789" Target="embeddings/oleObject484.bin" Type="http://schemas.openxmlformats.org/officeDocument/2006/relationships/oleObject"/><Relationship Id="rId7890" Target="embeddings/oleObject4446.bin" Type="http://schemas.openxmlformats.org/officeDocument/2006/relationships/oleObject"/><Relationship Id="rId7891" Target="media/image3426.wmf" Type="http://schemas.openxmlformats.org/officeDocument/2006/relationships/image"/><Relationship Id="rId7892" Target="embeddings/oleObject4447.bin" Type="http://schemas.openxmlformats.org/officeDocument/2006/relationships/oleObject"/><Relationship Id="rId7893" Target="media/image3427.wmf" Type="http://schemas.openxmlformats.org/officeDocument/2006/relationships/image"/><Relationship Id="rId7894" Target="embeddings/oleObject4448.bin" Type="http://schemas.openxmlformats.org/officeDocument/2006/relationships/oleObject"/><Relationship Id="rId7895" Target="media/image3428.wmf" Type="http://schemas.openxmlformats.org/officeDocument/2006/relationships/image"/><Relationship Id="rId7896" Target="embeddings/oleObject4449.bin" Type="http://schemas.openxmlformats.org/officeDocument/2006/relationships/oleObject"/><Relationship Id="rId7897" Target="media/image3429.wmf" Type="http://schemas.openxmlformats.org/officeDocument/2006/relationships/image"/><Relationship Id="rId7898" Target="embeddings/oleObject4450.bin" Type="http://schemas.openxmlformats.org/officeDocument/2006/relationships/oleObject"/><Relationship Id="rId7899" Target="media/image3430.wmf" Type="http://schemas.openxmlformats.org/officeDocument/2006/relationships/image"/><Relationship Id="rId79" Target="embeddings/oleObject36.bin" Type="http://schemas.openxmlformats.org/officeDocument/2006/relationships/oleObject"/><Relationship Id="rId790" Target="media/image298.wmf" Type="http://schemas.openxmlformats.org/officeDocument/2006/relationships/image"/><Relationship Id="rId7900" Target="embeddings/oleObject4451.bin" Type="http://schemas.openxmlformats.org/officeDocument/2006/relationships/oleObject"/><Relationship Id="rId7901" Target="media/image3431.wmf" Type="http://schemas.openxmlformats.org/officeDocument/2006/relationships/image"/><Relationship Id="rId7902" Target="embeddings/oleObject4452.bin" Type="http://schemas.openxmlformats.org/officeDocument/2006/relationships/oleObject"/><Relationship Id="rId7903" Target="media/image3432.wmf" Type="http://schemas.openxmlformats.org/officeDocument/2006/relationships/image"/><Relationship Id="rId7904" Target="embeddings/oleObject4453.bin" Type="http://schemas.openxmlformats.org/officeDocument/2006/relationships/oleObject"/><Relationship Id="rId7905" Target="media/image3433.wmf" Type="http://schemas.openxmlformats.org/officeDocument/2006/relationships/image"/><Relationship Id="rId7906" Target="embeddings/oleObject4454.bin" Type="http://schemas.openxmlformats.org/officeDocument/2006/relationships/oleObject"/><Relationship Id="rId7907" Target="media/image3434.wmf" Type="http://schemas.openxmlformats.org/officeDocument/2006/relationships/image"/><Relationship Id="rId7908" Target="embeddings/oleObject4455.bin" Type="http://schemas.openxmlformats.org/officeDocument/2006/relationships/oleObject"/><Relationship Id="rId7909" Target="media/image3435.wmf" Type="http://schemas.openxmlformats.org/officeDocument/2006/relationships/image"/><Relationship Id="rId791" Target="embeddings/oleObject485.bin" Type="http://schemas.openxmlformats.org/officeDocument/2006/relationships/oleObject"/><Relationship Id="rId7910" Target="embeddings/oleObject4456.bin" Type="http://schemas.openxmlformats.org/officeDocument/2006/relationships/oleObject"/><Relationship Id="rId7911" Target="media/image3436.wmf" Type="http://schemas.openxmlformats.org/officeDocument/2006/relationships/image"/><Relationship Id="rId7912" Target="embeddings/oleObject4457.bin" Type="http://schemas.openxmlformats.org/officeDocument/2006/relationships/oleObject"/><Relationship Id="rId7913" Target="media/image3437.wmf" Type="http://schemas.openxmlformats.org/officeDocument/2006/relationships/image"/><Relationship Id="rId7914" Target="embeddings/oleObject4458.bin" Type="http://schemas.openxmlformats.org/officeDocument/2006/relationships/oleObject"/><Relationship Id="rId7915" Target="embeddings/oleObject4459.bin" Type="http://schemas.openxmlformats.org/officeDocument/2006/relationships/oleObject"/><Relationship Id="rId7916" Target="embeddings/oleObject4460.bin" Type="http://schemas.openxmlformats.org/officeDocument/2006/relationships/oleObject"/><Relationship Id="rId7917" Target="embeddings/oleObject4461.bin" Type="http://schemas.openxmlformats.org/officeDocument/2006/relationships/oleObject"/><Relationship Id="rId7918" Target="embeddings/oleObject4462.bin" Type="http://schemas.openxmlformats.org/officeDocument/2006/relationships/oleObject"/><Relationship Id="rId7919" Target="embeddings/oleObject4463.bin" Type="http://schemas.openxmlformats.org/officeDocument/2006/relationships/oleObject"/><Relationship Id="rId792" Target="media/image299.wmf" Type="http://schemas.openxmlformats.org/officeDocument/2006/relationships/image"/><Relationship Id="rId7920" Target="media/image3438.wmf" Type="http://schemas.openxmlformats.org/officeDocument/2006/relationships/image"/><Relationship Id="rId7921" Target="embeddings/oleObject4464.bin" Type="http://schemas.openxmlformats.org/officeDocument/2006/relationships/oleObject"/><Relationship Id="rId7922" Target="media/image3439.wmf" Type="http://schemas.openxmlformats.org/officeDocument/2006/relationships/image"/><Relationship Id="rId7923" Target="embeddings/oleObject4465.bin" Type="http://schemas.openxmlformats.org/officeDocument/2006/relationships/oleObject"/><Relationship Id="rId7924" Target="media/image3440.wmf" Type="http://schemas.openxmlformats.org/officeDocument/2006/relationships/image"/><Relationship Id="rId7925" Target="embeddings/oleObject4466.bin" Type="http://schemas.openxmlformats.org/officeDocument/2006/relationships/oleObject"/><Relationship Id="rId7926" Target="media/image3441.wmf" Type="http://schemas.openxmlformats.org/officeDocument/2006/relationships/image"/><Relationship Id="rId7927" Target="embeddings/oleObject4467.bin" Type="http://schemas.openxmlformats.org/officeDocument/2006/relationships/oleObject"/><Relationship Id="rId7928" Target="media/image3442.wmf" Type="http://schemas.openxmlformats.org/officeDocument/2006/relationships/image"/><Relationship Id="rId7929" Target="embeddings/oleObject4468.bin" Type="http://schemas.openxmlformats.org/officeDocument/2006/relationships/oleObject"/><Relationship Id="rId793" Target="embeddings/oleObject486.bin" Type="http://schemas.openxmlformats.org/officeDocument/2006/relationships/oleObject"/><Relationship Id="rId7930" Target="media/image3443.wmf" Type="http://schemas.openxmlformats.org/officeDocument/2006/relationships/image"/><Relationship Id="rId7931" Target="embeddings/oleObject4469.bin" Type="http://schemas.openxmlformats.org/officeDocument/2006/relationships/oleObject"/><Relationship Id="rId7932" Target="media/image3444.png" Type="http://schemas.openxmlformats.org/officeDocument/2006/relationships/image"/><Relationship Id="rId7933" Target="media/image3445.wmf" Type="http://schemas.openxmlformats.org/officeDocument/2006/relationships/image"/><Relationship Id="rId7934" Target="embeddings/oleObject4470.bin" Type="http://schemas.openxmlformats.org/officeDocument/2006/relationships/oleObject"/><Relationship Id="rId7935" Target="media/image3446.wmf" Type="http://schemas.openxmlformats.org/officeDocument/2006/relationships/image"/><Relationship Id="rId7936" Target="embeddings/oleObject4471.bin" Type="http://schemas.openxmlformats.org/officeDocument/2006/relationships/oleObject"/><Relationship Id="rId7937" Target="media/image3447.wmf" Type="http://schemas.openxmlformats.org/officeDocument/2006/relationships/image"/><Relationship Id="rId7938" Target="embeddings/oleObject4472.bin" Type="http://schemas.openxmlformats.org/officeDocument/2006/relationships/oleObject"/><Relationship Id="rId7939" Target="media/image3448.wmf" Type="http://schemas.openxmlformats.org/officeDocument/2006/relationships/image"/><Relationship Id="rId794" Target="media/image300.wmf" Type="http://schemas.openxmlformats.org/officeDocument/2006/relationships/image"/><Relationship Id="rId7940" Target="embeddings/oleObject4473.bin" Type="http://schemas.openxmlformats.org/officeDocument/2006/relationships/oleObject"/><Relationship Id="rId7941" Target="media/image3449.wmf" Type="http://schemas.openxmlformats.org/officeDocument/2006/relationships/image"/><Relationship Id="rId7942" Target="embeddings/oleObject4474.bin" Type="http://schemas.openxmlformats.org/officeDocument/2006/relationships/oleObject"/><Relationship Id="rId7943" Target="media/image3450.wmf" Type="http://schemas.openxmlformats.org/officeDocument/2006/relationships/image"/><Relationship Id="rId7944" Target="embeddings/oleObject4475.bin" Type="http://schemas.openxmlformats.org/officeDocument/2006/relationships/oleObject"/><Relationship Id="rId7945" Target="media/image3451.wmf" Type="http://schemas.openxmlformats.org/officeDocument/2006/relationships/image"/><Relationship Id="rId7946" Target="embeddings/oleObject4476.bin" Type="http://schemas.openxmlformats.org/officeDocument/2006/relationships/oleObject"/><Relationship Id="rId7947" Target="media/image3452.wmf" Type="http://schemas.openxmlformats.org/officeDocument/2006/relationships/image"/><Relationship Id="rId7948" Target="embeddings/oleObject4477.bin" Type="http://schemas.openxmlformats.org/officeDocument/2006/relationships/oleObject"/><Relationship Id="rId7949" Target="media/image3453.wmf" Type="http://schemas.openxmlformats.org/officeDocument/2006/relationships/image"/><Relationship Id="rId795" Target="embeddings/oleObject487.bin" Type="http://schemas.openxmlformats.org/officeDocument/2006/relationships/oleObject"/><Relationship Id="rId7950" Target="embeddings/oleObject4478.bin" Type="http://schemas.openxmlformats.org/officeDocument/2006/relationships/oleObject"/><Relationship Id="rId7951" Target="media/image3454.wmf" Type="http://schemas.openxmlformats.org/officeDocument/2006/relationships/image"/><Relationship Id="rId7952" Target="embeddings/oleObject4479.bin" Type="http://schemas.openxmlformats.org/officeDocument/2006/relationships/oleObject"/><Relationship Id="rId7953" Target="media/image3455.wmf" Type="http://schemas.openxmlformats.org/officeDocument/2006/relationships/image"/><Relationship Id="rId7954" Target="embeddings/oleObject4480.bin" Type="http://schemas.openxmlformats.org/officeDocument/2006/relationships/oleObject"/><Relationship Id="rId7955" Target="media/image3456.wmf" Type="http://schemas.openxmlformats.org/officeDocument/2006/relationships/image"/><Relationship Id="rId7956" Target="embeddings/oleObject4481.bin" Type="http://schemas.openxmlformats.org/officeDocument/2006/relationships/oleObject"/><Relationship Id="rId7957" Target="media/image3457.wmf" Type="http://schemas.openxmlformats.org/officeDocument/2006/relationships/image"/><Relationship Id="rId7958" Target="embeddings/oleObject4482.bin" Type="http://schemas.openxmlformats.org/officeDocument/2006/relationships/oleObject"/><Relationship Id="rId7959" Target="media/image3458.wmf" Type="http://schemas.openxmlformats.org/officeDocument/2006/relationships/image"/><Relationship Id="rId796" Target="media/image301.wmf" Type="http://schemas.openxmlformats.org/officeDocument/2006/relationships/image"/><Relationship Id="rId7960" Target="embeddings/oleObject4483.bin" Type="http://schemas.openxmlformats.org/officeDocument/2006/relationships/oleObject"/><Relationship Id="rId7961" Target="media/image3459.wmf" Type="http://schemas.openxmlformats.org/officeDocument/2006/relationships/image"/><Relationship Id="rId7962" Target="embeddings/oleObject4484.bin" Type="http://schemas.openxmlformats.org/officeDocument/2006/relationships/oleObject"/><Relationship Id="rId7963" Target="media/image3460.wmf" Type="http://schemas.openxmlformats.org/officeDocument/2006/relationships/image"/><Relationship Id="rId7964" Target="embeddings/oleObject4485.bin" Type="http://schemas.openxmlformats.org/officeDocument/2006/relationships/oleObject"/><Relationship Id="rId7965" Target="media/image3461.wmf" Type="http://schemas.openxmlformats.org/officeDocument/2006/relationships/image"/><Relationship Id="rId7966" Target="embeddings/oleObject4486.bin" Type="http://schemas.openxmlformats.org/officeDocument/2006/relationships/oleObject"/><Relationship Id="rId7967" Target="embeddings/oleObject4487.bin" Type="http://schemas.openxmlformats.org/officeDocument/2006/relationships/oleObject"/><Relationship Id="rId7968" Target="embeddings/oleObject4488.bin" Type="http://schemas.openxmlformats.org/officeDocument/2006/relationships/oleObject"/><Relationship Id="rId7969" Target="embeddings/oleObject4489.bin" Type="http://schemas.openxmlformats.org/officeDocument/2006/relationships/oleObject"/><Relationship Id="rId797" Target="embeddings/oleObject488.bin" Type="http://schemas.openxmlformats.org/officeDocument/2006/relationships/oleObject"/><Relationship Id="rId7970" Target="embeddings/oleObject4490.bin" Type="http://schemas.openxmlformats.org/officeDocument/2006/relationships/oleObject"/><Relationship Id="rId7971" Target="embeddings/oleObject4491.bin" Type="http://schemas.openxmlformats.org/officeDocument/2006/relationships/oleObject"/><Relationship Id="rId7972" Target="embeddings/oleObject4492.bin" Type="http://schemas.openxmlformats.org/officeDocument/2006/relationships/oleObject"/><Relationship Id="rId7973" Target="embeddings/oleObject4493.bin" Type="http://schemas.openxmlformats.org/officeDocument/2006/relationships/oleObject"/><Relationship Id="rId7974" Target="embeddings/oleObject4494.bin" Type="http://schemas.openxmlformats.org/officeDocument/2006/relationships/oleObject"/><Relationship Id="rId7975" Target="embeddings/oleObject4495.bin" Type="http://schemas.openxmlformats.org/officeDocument/2006/relationships/oleObject"/><Relationship Id="rId7976" Target="embeddings/oleObject4496.bin" Type="http://schemas.openxmlformats.org/officeDocument/2006/relationships/oleObject"/><Relationship Id="rId7977" Target="embeddings/oleObject4497.bin" Type="http://schemas.openxmlformats.org/officeDocument/2006/relationships/oleObject"/><Relationship Id="rId7978" Target="media/image3462.wmf" Type="http://schemas.openxmlformats.org/officeDocument/2006/relationships/image"/><Relationship Id="rId7979" Target="embeddings/oleObject4498.bin" Type="http://schemas.openxmlformats.org/officeDocument/2006/relationships/oleObject"/><Relationship Id="rId798" Target="media/image302.wmf" Type="http://schemas.openxmlformats.org/officeDocument/2006/relationships/image"/><Relationship Id="rId7980" Target="media/image3463.wmf" Type="http://schemas.openxmlformats.org/officeDocument/2006/relationships/image"/><Relationship Id="rId7981" Target="embeddings/oleObject4499.bin" Type="http://schemas.openxmlformats.org/officeDocument/2006/relationships/oleObject"/><Relationship Id="rId7982" Target="media/image3464.wmf" Type="http://schemas.openxmlformats.org/officeDocument/2006/relationships/image"/><Relationship Id="rId7983" Target="embeddings/oleObject4500.bin" Type="http://schemas.openxmlformats.org/officeDocument/2006/relationships/oleObject"/><Relationship Id="rId7984" Target="media/image3465.wmf" Type="http://schemas.openxmlformats.org/officeDocument/2006/relationships/image"/><Relationship Id="rId7985" Target="embeddings/oleObject4501.bin" Type="http://schemas.openxmlformats.org/officeDocument/2006/relationships/oleObject"/><Relationship Id="rId7986" Target="media/image3466.wmf" Type="http://schemas.openxmlformats.org/officeDocument/2006/relationships/image"/><Relationship Id="rId7987" Target="embeddings/oleObject4502.bin" Type="http://schemas.openxmlformats.org/officeDocument/2006/relationships/oleObject"/><Relationship Id="rId7988" Target="media/image3467.wmf" Type="http://schemas.openxmlformats.org/officeDocument/2006/relationships/image"/><Relationship Id="rId7989" Target="embeddings/oleObject4503.bin" Type="http://schemas.openxmlformats.org/officeDocument/2006/relationships/oleObject"/><Relationship Id="rId799" Target="embeddings/oleObject489.bin" Type="http://schemas.openxmlformats.org/officeDocument/2006/relationships/oleObject"/><Relationship Id="rId7990" Target="media/image3468.wmf" Type="http://schemas.openxmlformats.org/officeDocument/2006/relationships/image"/><Relationship Id="rId7991" Target="embeddings/oleObject4504.bin" Type="http://schemas.openxmlformats.org/officeDocument/2006/relationships/oleObject"/><Relationship Id="rId7992" Target="media/image3469.wmf" Type="http://schemas.openxmlformats.org/officeDocument/2006/relationships/image"/><Relationship Id="rId7993" Target="embeddings/oleObject4505.bin" Type="http://schemas.openxmlformats.org/officeDocument/2006/relationships/oleObject"/><Relationship Id="rId7994" Target="embeddings/oleObject4506.bin" Type="http://schemas.openxmlformats.org/officeDocument/2006/relationships/oleObject"/><Relationship Id="rId7995" Target="embeddings/oleObject4507.bin" Type="http://schemas.openxmlformats.org/officeDocument/2006/relationships/oleObject"/><Relationship Id="rId7996" Target="embeddings/oleObject4508.bin" Type="http://schemas.openxmlformats.org/officeDocument/2006/relationships/oleObject"/><Relationship Id="rId7997" Target="media/image3470.wmf" Type="http://schemas.openxmlformats.org/officeDocument/2006/relationships/image"/><Relationship Id="rId7998" Target="embeddings/oleObject4509.bin" Type="http://schemas.openxmlformats.org/officeDocument/2006/relationships/oleObject"/><Relationship Id="rId7999" Target="media/image3471.wmf" Type="http://schemas.openxmlformats.org/officeDocument/2006/relationships/image"/><Relationship Id="rId8" Target="media/image1.wmf" Type="http://schemas.openxmlformats.org/officeDocument/2006/relationships/image"/><Relationship Id="rId80" Target="media/image37.wmf" Type="http://schemas.openxmlformats.org/officeDocument/2006/relationships/image"/><Relationship Id="rId800" Target="media/image303.wmf" Type="http://schemas.openxmlformats.org/officeDocument/2006/relationships/image"/><Relationship Id="rId8000" Target="embeddings/oleObject4510.bin" Type="http://schemas.openxmlformats.org/officeDocument/2006/relationships/oleObject"/><Relationship Id="rId8001" Target="media/image3472.wmf" Type="http://schemas.openxmlformats.org/officeDocument/2006/relationships/image"/><Relationship Id="rId8002" Target="embeddings/oleObject4511.bin" Type="http://schemas.openxmlformats.org/officeDocument/2006/relationships/oleObject"/><Relationship Id="rId8003" Target="media/image3473.wmf" Type="http://schemas.openxmlformats.org/officeDocument/2006/relationships/image"/><Relationship Id="rId8004" Target="embeddings/oleObject4512.bin" Type="http://schemas.openxmlformats.org/officeDocument/2006/relationships/oleObject"/><Relationship Id="rId8005" Target="media/image3474.wmf" Type="http://schemas.openxmlformats.org/officeDocument/2006/relationships/image"/><Relationship Id="rId8006" Target="embeddings/oleObject4513.bin" Type="http://schemas.openxmlformats.org/officeDocument/2006/relationships/oleObject"/><Relationship Id="rId8007" Target="media/image3475.wmf" Type="http://schemas.openxmlformats.org/officeDocument/2006/relationships/image"/><Relationship Id="rId8008" Target="embeddings/oleObject4514.bin" Type="http://schemas.openxmlformats.org/officeDocument/2006/relationships/oleObject"/><Relationship Id="rId8009" Target="media/image3476.png" Type="http://schemas.openxmlformats.org/officeDocument/2006/relationships/image"/><Relationship Id="rId801" Target="embeddings/oleObject490.bin" Type="http://schemas.openxmlformats.org/officeDocument/2006/relationships/oleObject"/><Relationship Id="rId8010" Target="embeddings/oleObject4515.bin" Type="http://schemas.openxmlformats.org/officeDocument/2006/relationships/oleObject"/><Relationship Id="rId8011" Target="embeddings/oleObject4516.bin" Type="http://schemas.openxmlformats.org/officeDocument/2006/relationships/oleObject"/><Relationship Id="rId8012" Target="media/image3477.wmf" Type="http://schemas.openxmlformats.org/officeDocument/2006/relationships/image"/><Relationship Id="rId8013" Target="embeddings/oleObject4517.bin" Type="http://schemas.openxmlformats.org/officeDocument/2006/relationships/oleObject"/><Relationship Id="rId8014" Target="media/image3478.wmf" Type="http://schemas.openxmlformats.org/officeDocument/2006/relationships/image"/><Relationship Id="rId8015" Target="embeddings/oleObject4518.bin" Type="http://schemas.openxmlformats.org/officeDocument/2006/relationships/oleObject"/><Relationship Id="rId8016" Target="media/image3479.wmf" Type="http://schemas.openxmlformats.org/officeDocument/2006/relationships/image"/><Relationship Id="rId8017" Target="embeddings/oleObject4519.bin" Type="http://schemas.openxmlformats.org/officeDocument/2006/relationships/oleObject"/><Relationship Id="rId8018" Target="media/image3480.wmf" Type="http://schemas.openxmlformats.org/officeDocument/2006/relationships/image"/><Relationship Id="rId8019" Target="embeddings/oleObject4520.bin" Type="http://schemas.openxmlformats.org/officeDocument/2006/relationships/oleObject"/><Relationship Id="rId802" Target="media/image304.wmf" Type="http://schemas.openxmlformats.org/officeDocument/2006/relationships/image"/><Relationship Id="rId8020" Target="media/image3481.wmf" Type="http://schemas.openxmlformats.org/officeDocument/2006/relationships/image"/><Relationship Id="rId8021" Target="embeddings/oleObject4521.bin" Type="http://schemas.openxmlformats.org/officeDocument/2006/relationships/oleObject"/><Relationship Id="rId8022" Target="embeddings/oleObject4522.bin" Type="http://schemas.openxmlformats.org/officeDocument/2006/relationships/oleObject"/><Relationship Id="rId8023" Target="embeddings/oleObject4523.bin" Type="http://schemas.openxmlformats.org/officeDocument/2006/relationships/oleObject"/><Relationship Id="rId8024" Target="embeddings/oleObject4524.bin" Type="http://schemas.openxmlformats.org/officeDocument/2006/relationships/oleObject"/><Relationship Id="rId8025" Target="embeddings/oleObject4525.bin" Type="http://schemas.openxmlformats.org/officeDocument/2006/relationships/oleObject"/><Relationship Id="rId8026" Target="media/image3482.wmf" Type="http://schemas.openxmlformats.org/officeDocument/2006/relationships/image"/><Relationship Id="rId8027" Target="embeddings/oleObject4526.bin" Type="http://schemas.openxmlformats.org/officeDocument/2006/relationships/oleObject"/><Relationship Id="rId8028" Target="media/image3483.wmf" Type="http://schemas.openxmlformats.org/officeDocument/2006/relationships/image"/><Relationship Id="rId8029" Target="embeddings/oleObject4527.bin" Type="http://schemas.openxmlformats.org/officeDocument/2006/relationships/oleObject"/><Relationship Id="rId803" Target="embeddings/oleObject491.bin" Type="http://schemas.openxmlformats.org/officeDocument/2006/relationships/oleObject"/><Relationship Id="rId8030" Target="media/image3484.wmf" Type="http://schemas.openxmlformats.org/officeDocument/2006/relationships/image"/><Relationship Id="rId8031" Target="embeddings/oleObject4528.bin" Type="http://schemas.openxmlformats.org/officeDocument/2006/relationships/oleObject"/><Relationship Id="rId8032" Target="media/image3485.wmf" Type="http://schemas.openxmlformats.org/officeDocument/2006/relationships/image"/><Relationship Id="rId8033" Target="embeddings/oleObject4529.bin" Type="http://schemas.openxmlformats.org/officeDocument/2006/relationships/oleObject"/><Relationship Id="rId8034" Target="media/image3486.wmf" Type="http://schemas.openxmlformats.org/officeDocument/2006/relationships/image"/><Relationship Id="rId8035" Target="embeddings/oleObject4530.bin" Type="http://schemas.openxmlformats.org/officeDocument/2006/relationships/oleObject"/><Relationship Id="rId8036" Target="media/image3487.wmf" Type="http://schemas.openxmlformats.org/officeDocument/2006/relationships/image"/><Relationship Id="rId8037" Target="embeddings/oleObject4531.bin" Type="http://schemas.openxmlformats.org/officeDocument/2006/relationships/oleObject"/><Relationship Id="rId8038" Target="media/image3488.wmf" Type="http://schemas.openxmlformats.org/officeDocument/2006/relationships/image"/><Relationship Id="rId8039" Target="embeddings/oleObject4532.bin" Type="http://schemas.openxmlformats.org/officeDocument/2006/relationships/oleObject"/><Relationship Id="rId804" Target="media/image305.wmf" Type="http://schemas.openxmlformats.org/officeDocument/2006/relationships/image"/><Relationship Id="rId8040" Target="media/image3489.wmf" Type="http://schemas.openxmlformats.org/officeDocument/2006/relationships/image"/><Relationship Id="rId8041" Target="embeddings/oleObject4533.bin" Type="http://schemas.openxmlformats.org/officeDocument/2006/relationships/oleObject"/><Relationship Id="rId8042" Target="media/image3490.wmf" Type="http://schemas.openxmlformats.org/officeDocument/2006/relationships/image"/><Relationship Id="rId8043" Target="embeddings/oleObject4534.bin" Type="http://schemas.openxmlformats.org/officeDocument/2006/relationships/oleObject"/><Relationship Id="rId8044" Target="media/image3491.wmf" Type="http://schemas.openxmlformats.org/officeDocument/2006/relationships/image"/><Relationship Id="rId8045" Target="embeddings/oleObject4535.bin" Type="http://schemas.openxmlformats.org/officeDocument/2006/relationships/oleObject"/><Relationship Id="rId8046" Target="media/image3492.wmf" Type="http://schemas.openxmlformats.org/officeDocument/2006/relationships/image"/><Relationship Id="rId8047" Target="embeddings/oleObject4536.bin" Type="http://schemas.openxmlformats.org/officeDocument/2006/relationships/oleObject"/><Relationship Id="rId8048" Target="media/image3493.wmf" Type="http://schemas.openxmlformats.org/officeDocument/2006/relationships/image"/><Relationship Id="rId8049" Target="embeddings/oleObject4537.bin" Type="http://schemas.openxmlformats.org/officeDocument/2006/relationships/oleObject"/><Relationship Id="rId805" Target="embeddings/oleObject492.bin" Type="http://schemas.openxmlformats.org/officeDocument/2006/relationships/oleObject"/><Relationship Id="rId8050" Target="media/image3494.wmf" Type="http://schemas.openxmlformats.org/officeDocument/2006/relationships/image"/><Relationship Id="rId8051" Target="embeddings/oleObject4538.bin" Type="http://schemas.openxmlformats.org/officeDocument/2006/relationships/oleObject"/><Relationship Id="rId8052" Target="media/image3495.wmf" Type="http://schemas.openxmlformats.org/officeDocument/2006/relationships/image"/><Relationship Id="rId8053" Target="embeddings/oleObject4539.bin" Type="http://schemas.openxmlformats.org/officeDocument/2006/relationships/oleObject"/><Relationship Id="rId8054" Target="media/image3496.wmf" Type="http://schemas.openxmlformats.org/officeDocument/2006/relationships/image"/><Relationship Id="rId8055" Target="embeddings/oleObject4540.bin" Type="http://schemas.openxmlformats.org/officeDocument/2006/relationships/oleObject"/><Relationship Id="rId8056" Target="media/image3497.wmf" Type="http://schemas.openxmlformats.org/officeDocument/2006/relationships/image"/><Relationship Id="rId8057" Target="embeddings/oleObject4541.bin" Type="http://schemas.openxmlformats.org/officeDocument/2006/relationships/oleObject"/><Relationship Id="rId8058" Target="embeddings/oleObject4542.bin" Type="http://schemas.openxmlformats.org/officeDocument/2006/relationships/oleObject"/><Relationship Id="rId8059" Target="media/image3498.wmf" Type="http://schemas.openxmlformats.org/officeDocument/2006/relationships/image"/><Relationship Id="rId806" Target="media/image306.wmf" Type="http://schemas.openxmlformats.org/officeDocument/2006/relationships/image"/><Relationship Id="rId8060" Target="embeddings/oleObject4543.bin" Type="http://schemas.openxmlformats.org/officeDocument/2006/relationships/oleObject"/><Relationship Id="rId8061" Target="embeddings/oleObject4544.bin" Type="http://schemas.openxmlformats.org/officeDocument/2006/relationships/oleObject"/><Relationship Id="rId8062" Target="media/image3499.wmf" Type="http://schemas.openxmlformats.org/officeDocument/2006/relationships/image"/><Relationship Id="rId8063" Target="embeddings/oleObject4545.bin" Type="http://schemas.openxmlformats.org/officeDocument/2006/relationships/oleObject"/><Relationship Id="rId8064" Target="media/image3500.wmf" Type="http://schemas.openxmlformats.org/officeDocument/2006/relationships/image"/><Relationship Id="rId8065" Target="embeddings/oleObject4546.bin" Type="http://schemas.openxmlformats.org/officeDocument/2006/relationships/oleObject"/><Relationship Id="rId8066" Target="media/image3501.wmf" Type="http://schemas.openxmlformats.org/officeDocument/2006/relationships/image"/><Relationship Id="rId8067" Target="embeddings/oleObject4547.bin" Type="http://schemas.openxmlformats.org/officeDocument/2006/relationships/oleObject"/><Relationship Id="rId8068" Target="media/image3502.wmf" Type="http://schemas.openxmlformats.org/officeDocument/2006/relationships/image"/><Relationship Id="rId8069" Target="embeddings/oleObject4548.bin" Type="http://schemas.openxmlformats.org/officeDocument/2006/relationships/oleObject"/><Relationship Id="rId807" Target="embeddings/oleObject493.bin" Type="http://schemas.openxmlformats.org/officeDocument/2006/relationships/oleObject"/><Relationship Id="rId8070" Target="media/image3503.wmf" Type="http://schemas.openxmlformats.org/officeDocument/2006/relationships/image"/><Relationship Id="rId8071" Target="embeddings/oleObject4549.bin" Type="http://schemas.openxmlformats.org/officeDocument/2006/relationships/oleObject"/><Relationship Id="rId8072" Target="media/image3504.emf" Type="http://schemas.openxmlformats.org/officeDocument/2006/relationships/image"/><Relationship Id="rId8073" Target="media/image3505.wmf" Type="http://schemas.openxmlformats.org/officeDocument/2006/relationships/image"/><Relationship Id="rId8074" Target="embeddings/oleObject4550.bin" Type="http://schemas.openxmlformats.org/officeDocument/2006/relationships/oleObject"/><Relationship Id="rId8075" Target="media/image3506.wmf" Type="http://schemas.openxmlformats.org/officeDocument/2006/relationships/image"/><Relationship Id="rId8076" Target="embeddings/oleObject4551.bin" Type="http://schemas.openxmlformats.org/officeDocument/2006/relationships/oleObject"/><Relationship Id="rId8077" Target="media/image3507.wmf" Type="http://schemas.openxmlformats.org/officeDocument/2006/relationships/image"/><Relationship Id="rId8078" Target="embeddings/oleObject4552.bin" Type="http://schemas.openxmlformats.org/officeDocument/2006/relationships/oleObject"/><Relationship Id="rId8079" Target="media/image3508.wmf" Type="http://schemas.openxmlformats.org/officeDocument/2006/relationships/image"/><Relationship Id="rId808" Target="media/image307.wmf" Type="http://schemas.openxmlformats.org/officeDocument/2006/relationships/image"/><Relationship Id="rId8080" Target="embeddings/oleObject4553.bin" Type="http://schemas.openxmlformats.org/officeDocument/2006/relationships/oleObject"/><Relationship Id="rId8081" Target="media/image3509.wmf" Type="http://schemas.openxmlformats.org/officeDocument/2006/relationships/image"/><Relationship Id="rId8082" Target="embeddings/oleObject4554.bin" Type="http://schemas.openxmlformats.org/officeDocument/2006/relationships/oleObject"/><Relationship Id="rId8083" Target="media/image3510.wmf" Type="http://schemas.openxmlformats.org/officeDocument/2006/relationships/image"/><Relationship Id="rId8084" Target="embeddings/oleObject4555.bin" Type="http://schemas.openxmlformats.org/officeDocument/2006/relationships/oleObject"/><Relationship Id="rId8085" Target="media/image3511.wmf" Type="http://schemas.openxmlformats.org/officeDocument/2006/relationships/image"/><Relationship Id="rId8086" Target="embeddings/oleObject4556.bin" Type="http://schemas.openxmlformats.org/officeDocument/2006/relationships/oleObject"/><Relationship Id="rId8087" Target="media/image3512.wmf" Type="http://schemas.openxmlformats.org/officeDocument/2006/relationships/image"/><Relationship Id="rId8088" Target="embeddings/oleObject4557.bin" Type="http://schemas.openxmlformats.org/officeDocument/2006/relationships/oleObject"/><Relationship Id="rId8089" Target="media/image3513.wmf" Type="http://schemas.openxmlformats.org/officeDocument/2006/relationships/image"/><Relationship Id="rId809" Target="embeddings/oleObject494.bin" Type="http://schemas.openxmlformats.org/officeDocument/2006/relationships/oleObject"/><Relationship Id="rId8090" Target="embeddings/oleObject4558.bin" Type="http://schemas.openxmlformats.org/officeDocument/2006/relationships/oleObject"/><Relationship Id="rId8091" Target="media/image3514.wmf" Type="http://schemas.openxmlformats.org/officeDocument/2006/relationships/image"/><Relationship Id="rId8092" Target="embeddings/oleObject4559.bin" Type="http://schemas.openxmlformats.org/officeDocument/2006/relationships/oleObject"/><Relationship Id="rId8093" Target="media/image3515.wmf" Type="http://schemas.openxmlformats.org/officeDocument/2006/relationships/image"/><Relationship Id="rId8094" Target="embeddings/oleObject4560.bin" Type="http://schemas.openxmlformats.org/officeDocument/2006/relationships/oleObject"/><Relationship Id="rId8095" Target="media/image3516.wmf" Type="http://schemas.openxmlformats.org/officeDocument/2006/relationships/image"/><Relationship Id="rId8096" Target="embeddings/oleObject4561.bin" Type="http://schemas.openxmlformats.org/officeDocument/2006/relationships/oleObject"/><Relationship Id="rId8097" Target="media/image3517.wmf" Type="http://schemas.openxmlformats.org/officeDocument/2006/relationships/image"/><Relationship Id="rId8098" Target="embeddings/oleObject4562.bin" Type="http://schemas.openxmlformats.org/officeDocument/2006/relationships/oleObject"/><Relationship Id="rId8099" Target="media/image3518.png" Type="http://schemas.openxmlformats.org/officeDocument/2006/relationships/image"/><Relationship Id="rId81" Target="embeddings/oleObject37.bin" Type="http://schemas.openxmlformats.org/officeDocument/2006/relationships/oleObject"/><Relationship Id="rId810" Target="media/image308.wmf" Type="http://schemas.openxmlformats.org/officeDocument/2006/relationships/image"/><Relationship Id="rId8100" Target="media/image3519.wmf" Type="http://schemas.openxmlformats.org/officeDocument/2006/relationships/image"/><Relationship Id="rId8101" Target="embeddings/oleObject4563.bin" Type="http://schemas.openxmlformats.org/officeDocument/2006/relationships/oleObject"/><Relationship Id="rId8102" Target="media/image3520.wmf" Type="http://schemas.openxmlformats.org/officeDocument/2006/relationships/image"/><Relationship Id="rId8103" Target="embeddings/oleObject4564.bin" Type="http://schemas.openxmlformats.org/officeDocument/2006/relationships/oleObject"/><Relationship Id="rId8104" Target="media/image3521.wmf" Type="http://schemas.openxmlformats.org/officeDocument/2006/relationships/image"/><Relationship Id="rId8105" Target="embeddings/oleObject4565.bin" Type="http://schemas.openxmlformats.org/officeDocument/2006/relationships/oleObject"/><Relationship Id="rId8106" Target="media/image3522.wmf" Type="http://schemas.openxmlformats.org/officeDocument/2006/relationships/image"/><Relationship Id="rId8107" Target="embeddings/oleObject4566.bin" Type="http://schemas.openxmlformats.org/officeDocument/2006/relationships/oleObject"/><Relationship Id="rId8108" Target="media/image3523.wmf" Type="http://schemas.openxmlformats.org/officeDocument/2006/relationships/image"/><Relationship Id="rId8109" Target="embeddings/oleObject4567.bin" Type="http://schemas.openxmlformats.org/officeDocument/2006/relationships/oleObject"/><Relationship Id="rId811" Target="embeddings/oleObject495.bin" Type="http://schemas.openxmlformats.org/officeDocument/2006/relationships/oleObject"/><Relationship Id="rId8110" Target="media/image3524.wmf" Type="http://schemas.openxmlformats.org/officeDocument/2006/relationships/image"/><Relationship Id="rId8111" Target="embeddings/oleObject4568.bin" Type="http://schemas.openxmlformats.org/officeDocument/2006/relationships/oleObject"/><Relationship Id="rId8112" Target="media/image3525.wmf" Type="http://schemas.openxmlformats.org/officeDocument/2006/relationships/image"/><Relationship Id="rId8113" Target="embeddings/oleObject4569.bin" Type="http://schemas.openxmlformats.org/officeDocument/2006/relationships/oleObject"/><Relationship Id="rId8114" Target="media/image3526.wmf" Type="http://schemas.openxmlformats.org/officeDocument/2006/relationships/image"/><Relationship Id="rId8115" Target="embeddings/oleObject4570.bin" Type="http://schemas.openxmlformats.org/officeDocument/2006/relationships/oleObject"/><Relationship Id="rId8116" Target="media/image3527.wmf" Type="http://schemas.openxmlformats.org/officeDocument/2006/relationships/image"/><Relationship Id="rId8117" Target="embeddings/oleObject4571.bin" Type="http://schemas.openxmlformats.org/officeDocument/2006/relationships/oleObject"/><Relationship Id="rId8118" Target="media/image3528.wmf" Type="http://schemas.openxmlformats.org/officeDocument/2006/relationships/image"/><Relationship Id="rId8119" Target="embeddings/oleObject4572.bin" Type="http://schemas.openxmlformats.org/officeDocument/2006/relationships/oleObject"/><Relationship Id="rId812" Target="media/image309.wmf" Type="http://schemas.openxmlformats.org/officeDocument/2006/relationships/image"/><Relationship Id="rId8120" Target="media/image3529.wmf" Type="http://schemas.openxmlformats.org/officeDocument/2006/relationships/image"/><Relationship Id="rId8121" Target="embeddings/oleObject4573.bin" Type="http://schemas.openxmlformats.org/officeDocument/2006/relationships/oleObject"/><Relationship Id="rId8122" Target="media/image3530.wmf" Type="http://schemas.openxmlformats.org/officeDocument/2006/relationships/image"/><Relationship Id="rId8123" Target="embeddings/oleObject4574.bin" Type="http://schemas.openxmlformats.org/officeDocument/2006/relationships/oleObject"/><Relationship Id="rId8124" Target="media/image3531.wmf" Type="http://schemas.openxmlformats.org/officeDocument/2006/relationships/image"/><Relationship Id="rId8125" Target="embeddings/oleObject4575.bin" Type="http://schemas.openxmlformats.org/officeDocument/2006/relationships/oleObject"/><Relationship Id="rId8126" Target="media/image3532.wmf" Type="http://schemas.openxmlformats.org/officeDocument/2006/relationships/image"/><Relationship Id="rId8127" Target="embeddings/oleObject4576.bin" Type="http://schemas.openxmlformats.org/officeDocument/2006/relationships/oleObject"/><Relationship Id="rId8128" Target="media/image3533.wmf" Type="http://schemas.openxmlformats.org/officeDocument/2006/relationships/image"/><Relationship Id="rId8129" Target="embeddings/oleObject4577.bin" Type="http://schemas.openxmlformats.org/officeDocument/2006/relationships/oleObject"/><Relationship Id="rId813" Target="embeddings/oleObject496.bin" Type="http://schemas.openxmlformats.org/officeDocument/2006/relationships/oleObject"/><Relationship Id="rId8130" Target="media/image3534.png" Type="http://schemas.openxmlformats.org/officeDocument/2006/relationships/image"/><Relationship Id="rId8131" Target="media/image3535.wmf" Type="http://schemas.openxmlformats.org/officeDocument/2006/relationships/image"/><Relationship Id="rId8132" Target="embeddings/oleObject4578.bin" Type="http://schemas.openxmlformats.org/officeDocument/2006/relationships/oleObject"/><Relationship Id="rId8133" Target="media/image3536.wmf" Type="http://schemas.openxmlformats.org/officeDocument/2006/relationships/image"/><Relationship Id="rId8134" Target="embeddings/oleObject4579.bin" Type="http://schemas.openxmlformats.org/officeDocument/2006/relationships/oleObject"/><Relationship Id="rId8135" Target="media/image3537.wmf" Type="http://schemas.openxmlformats.org/officeDocument/2006/relationships/image"/><Relationship Id="rId8136" Target="embeddings/oleObject4580.bin" Type="http://schemas.openxmlformats.org/officeDocument/2006/relationships/oleObject"/><Relationship Id="rId8137" Target="media/image3538.wmf" Type="http://schemas.openxmlformats.org/officeDocument/2006/relationships/image"/><Relationship Id="rId8138" Target="embeddings/oleObject4581.bin" Type="http://schemas.openxmlformats.org/officeDocument/2006/relationships/oleObject"/><Relationship Id="rId8139" Target="media/image3539.wmf" Type="http://schemas.openxmlformats.org/officeDocument/2006/relationships/image"/><Relationship Id="rId814" Target="media/image310.wmf" Type="http://schemas.openxmlformats.org/officeDocument/2006/relationships/image"/><Relationship Id="rId8140" Target="embeddings/oleObject4582.bin" Type="http://schemas.openxmlformats.org/officeDocument/2006/relationships/oleObject"/><Relationship Id="rId8141" Target="media/image3540.wmf" Type="http://schemas.openxmlformats.org/officeDocument/2006/relationships/image"/><Relationship Id="rId8142" Target="embeddings/oleObject4583.bin" Type="http://schemas.openxmlformats.org/officeDocument/2006/relationships/oleObject"/><Relationship Id="rId8143" Target="media/image3541.wmf" Type="http://schemas.openxmlformats.org/officeDocument/2006/relationships/image"/><Relationship Id="rId8144" Target="embeddings/oleObject4584.bin" Type="http://schemas.openxmlformats.org/officeDocument/2006/relationships/oleObject"/><Relationship Id="rId8145" Target="media/image3542.wmf" Type="http://schemas.openxmlformats.org/officeDocument/2006/relationships/image"/><Relationship Id="rId8146" Target="embeddings/oleObject4585.bin" Type="http://schemas.openxmlformats.org/officeDocument/2006/relationships/oleObject"/><Relationship Id="rId8147" Target="media/image3543.wmf" Type="http://schemas.openxmlformats.org/officeDocument/2006/relationships/image"/><Relationship Id="rId8148" Target="embeddings/oleObject4586.bin" Type="http://schemas.openxmlformats.org/officeDocument/2006/relationships/oleObject"/><Relationship Id="rId8149" Target="media/image3544.wmf" Type="http://schemas.openxmlformats.org/officeDocument/2006/relationships/image"/><Relationship Id="rId815" Target="embeddings/oleObject497.bin" Type="http://schemas.openxmlformats.org/officeDocument/2006/relationships/oleObject"/><Relationship Id="rId8150" Target="embeddings/oleObject4587.bin" Type="http://schemas.openxmlformats.org/officeDocument/2006/relationships/oleObject"/><Relationship Id="rId8151" Target="media/image3545.png" Type="http://schemas.openxmlformats.org/officeDocument/2006/relationships/image"/><Relationship Id="rId8152" Target="media/image3546.wmf" Type="http://schemas.openxmlformats.org/officeDocument/2006/relationships/image"/><Relationship Id="rId8153" Target="embeddings/oleObject4588.bin" Type="http://schemas.openxmlformats.org/officeDocument/2006/relationships/oleObject"/><Relationship Id="rId8154" Target="media/image3547.wmf" Type="http://schemas.openxmlformats.org/officeDocument/2006/relationships/image"/><Relationship Id="rId8155" Target="embeddings/oleObject4589.bin" Type="http://schemas.openxmlformats.org/officeDocument/2006/relationships/oleObject"/><Relationship Id="rId8156" Target="media/image3548.wmf" Type="http://schemas.openxmlformats.org/officeDocument/2006/relationships/image"/><Relationship Id="rId8157" Target="embeddings/oleObject4590.bin" Type="http://schemas.openxmlformats.org/officeDocument/2006/relationships/oleObject"/><Relationship Id="rId8158" Target="media/image3549.wmf" Type="http://schemas.openxmlformats.org/officeDocument/2006/relationships/image"/><Relationship Id="rId8159" Target="embeddings/oleObject4591.bin" Type="http://schemas.openxmlformats.org/officeDocument/2006/relationships/oleObject"/><Relationship Id="rId816" Target="media/image311.wmf" Type="http://schemas.openxmlformats.org/officeDocument/2006/relationships/image"/><Relationship Id="rId8160" Target="media/image3550.wmf" Type="http://schemas.openxmlformats.org/officeDocument/2006/relationships/image"/><Relationship Id="rId8161" Target="embeddings/oleObject4592.bin" Type="http://schemas.openxmlformats.org/officeDocument/2006/relationships/oleObject"/><Relationship Id="rId8162" Target="media/image3551.wmf" Type="http://schemas.openxmlformats.org/officeDocument/2006/relationships/image"/><Relationship Id="rId8163" Target="embeddings/oleObject4593.bin" Type="http://schemas.openxmlformats.org/officeDocument/2006/relationships/oleObject"/><Relationship Id="rId8164" Target="media/image3552.wmf" Type="http://schemas.openxmlformats.org/officeDocument/2006/relationships/image"/><Relationship Id="rId8165" Target="embeddings/oleObject4594.bin" Type="http://schemas.openxmlformats.org/officeDocument/2006/relationships/oleObject"/><Relationship Id="rId8166" Target="media/image3553.wmf" Type="http://schemas.openxmlformats.org/officeDocument/2006/relationships/image"/><Relationship Id="rId8167" Target="embeddings/oleObject4595.bin" Type="http://schemas.openxmlformats.org/officeDocument/2006/relationships/oleObject"/><Relationship Id="rId8168" Target="media/image3554.wmf" Type="http://schemas.openxmlformats.org/officeDocument/2006/relationships/image"/><Relationship Id="rId8169" Target="embeddings/oleObject4596.bin" Type="http://schemas.openxmlformats.org/officeDocument/2006/relationships/oleObject"/><Relationship Id="rId817" Target="embeddings/oleObject498.bin" Type="http://schemas.openxmlformats.org/officeDocument/2006/relationships/oleObject"/><Relationship Id="rId8170" Target="media/image3555.wmf" Type="http://schemas.openxmlformats.org/officeDocument/2006/relationships/image"/><Relationship Id="rId8171" Target="embeddings/oleObject4597.bin" Type="http://schemas.openxmlformats.org/officeDocument/2006/relationships/oleObject"/><Relationship Id="rId8172" Target="media/image3556.wmf" Type="http://schemas.openxmlformats.org/officeDocument/2006/relationships/image"/><Relationship Id="rId8173" Target="embeddings/oleObject4598.bin" Type="http://schemas.openxmlformats.org/officeDocument/2006/relationships/oleObject"/><Relationship Id="rId8174" Target="media/image3557.wmf" Type="http://schemas.openxmlformats.org/officeDocument/2006/relationships/image"/><Relationship Id="rId8175" Target="embeddings/oleObject4599.bin" Type="http://schemas.openxmlformats.org/officeDocument/2006/relationships/oleObject"/><Relationship Id="rId8176" Target="media/image3558.wmf" Type="http://schemas.openxmlformats.org/officeDocument/2006/relationships/image"/><Relationship Id="rId8177" Target="embeddings/oleObject4600.bin" Type="http://schemas.openxmlformats.org/officeDocument/2006/relationships/oleObject"/><Relationship Id="rId8178" Target="media/image3559.wmf" Type="http://schemas.openxmlformats.org/officeDocument/2006/relationships/image"/><Relationship Id="rId8179" Target="embeddings/oleObject4601.bin" Type="http://schemas.openxmlformats.org/officeDocument/2006/relationships/oleObject"/><Relationship Id="rId818" Target="media/image312.wmf" Type="http://schemas.openxmlformats.org/officeDocument/2006/relationships/image"/><Relationship Id="rId8180" Target="media/image3560.wmf" Type="http://schemas.openxmlformats.org/officeDocument/2006/relationships/image"/><Relationship Id="rId8181" Target="embeddings/oleObject4602.bin" Type="http://schemas.openxmlformats.org/officeDocument/2006/relationships/oleObject"/><Relationship Id="rId8182" Target="media/image3561.wmf" Type="http://schemas.openxmlformats.org/officeDocument/2006/relationships/image"/><Relationship Id="rId8183" Target="embeddings/oleObject4603.bin" Type="http://schemas.openxmlformats.org/officeDocument/2006/relationships/oleObject"/><Relationship Id="rId8184" Target="media/image3562.wmf" Type="http://schemas.openxmlformats.org/officeDocument/2006/relationships/image"/><Relationship Id="rId8185" Target="embeddings/oleObject4604.bin" Type="http://schemas.openxmlformats.org/officeDocument/2006/relationships/oleObject"/><Relationship Id="rId8186" Target="media/image3563.wmf" Type="http://schemas.openxmlformats.org/officeDocument/2006/relationships/image"/><Relationship Id="rId8187" Target="embeddings/oleObject4605.bin" Type="http://schemas.openxmlformats.org/officeDocument/2006/relationships/oleObject"/><Relationship Id="rId8188" Target="media/image3564.wmf" Type="http://schemas.openxmlformats.org/officeDocument/2006/relationships/image"/><Relationship Id="rId8189" Target="embeddings/oleObject4606.bin" Type="http://schemas.openxmlformats.org/officeDocument/2006/relationships/oleObject"/><Relationship Id="rId819" Target="embeddings/oleObject499.bin" Type="http://schemas.openxmlformats.org/officeDocument/2006/relationships/oleObject"/><Relationship Id="rId8190" Target="media/image3565.wmf" Type="http://schemas.openxmlformats.org/officeDocument/2006/relationships/image"/><Relationship Id="rId8191" Target="embeddings/oleObject4607.bin" Type="http://schemas.openxmlformats.org/officeDocument/2006/relationships/oleObject"/><Relationship Id="rId8192" Target="media/image3566.wmf" Type="http://schemas.openxmlformats.org/officeDocument/2006/relationships/image"/><Relationship Id="rId8193" Target="embeddings/oleObject4608.bin" Type="http://schemas.openxmlformats.org/officeDocument/2006/relationships/oleObject"/><Relationship Id="rId8194" Target="media/image3567.wmf" Type="http://schemas.openxmlformats.org/officeDocument/2006/relationships/image"/><Relationship Id="rId8195" Target="embeddings/oleObject4609.bin" Type="http://schemas.openxmlformats.org/officeDocument/2006/relationships/oleObject"/><Relationship Id="rId8196" Target="media/image3568.wmf" Type="http://schemas.openxmlformats.org/officeDocument/2006/relationships/image"/><Relationship Id="rId8197" Target="embeddings/oleObject4610.bin" Type="http://schemas.openxmlformats.org/officeDocument/2006/relationships/oleObject"/><Relationship Id="rId8198" Target="media/image3569.wmf" Type="http://schemas.openxmlformats.org/officeDocument/2006/relationships/image"/><Relationship Id="rId8199" Target="embeddings/oleObject4611.bin" Type="http://schemas.openxmlformats.org/officeDocument/2006/relationships/oleObject"/><Relationship Id="rId82" Target="media/image38.wmf" Type="http://schemas.openxmlformats.org/officeDocument/2006/relationships/image"/><Relationship Id="rId820" Target="media/image313.wmf" Type="http://schemas.openxmlformats.org/officeDocument/2006/relationships/image"/><Relationship Id="rId8200" Target="media/image3570.wmf" Type="http://schemas.openxmlformats.org/officeDocument/2006/relationships/image"/><Relationship Id="rId8201" Target="embeddings/oleObject4612.bin" Type="http://schemas.openxmlformats.org/officeDocument/2006/relationships/oleObject"/><Relationship Id="rId8202" Target="media/image3571.wmf" Type="http://schemas.openxmlformats.org/officeDocument/2006/relationships/image"/><Relationship Id="rId8203" Target="embeddings/oleObject4613.bin" Type="http://schemas.openxmlformats.org/officeDocument/2006/relationships/oleObject"/><Relationship Id="rId8204" Target="media/image3572.wmf" Type="http://schemas.openxmlformats.org/officeDocument/2006/relationships/image"/><Relationship Id="rId8205" Target="embeddings/oleObject4614.bin" Type="http://schemas.openxmlformats.org/officeDocument/2006/relationships/oleObject"/><Relationship Id="rId8206" Target="embeddings/oleObject4615.bin" Type="http://schemas.openxmlformats.org/officeDocument/2006/relationships/oleObject"/><Relationship Id="rId8207" Target="media/image3573.wmf" Type="http://schemas.openxmlformats.org/officeDocument/2006/relationships/image"/><Relationship Id="rId8208" Target="embeddings/oleObject4616.bin" Type="http://schemas.openxmlformats.org/officeDocument/2006/relationships/oleObject"/><Relationship Id="rId8209" Target="media/image3574.wmf" Type="http://schemas.openxmlformats.org/officeDocument/2006/relationships/image"/><Relationship Id="rId821" Target="embeddings/oleObject500.bin" Type="http://schemas.openxmlformats.org/officeDocument/2006/relationships/oleObject"/><Relationship Id="rId8210" Target="embeddings/oleObject4617.bin" Type="http://schemas.openxmlformats.org/officeDocument/2006/relationships/oleObject"/><Relationship Id="rId8211" Target="media/image3575.wmf" Type="http://schemas.openxmlformats.org/officeDocument/2006/relationships/image"/><Relationship Id="rId8212" Target="embeddings/oleObject4618.bin" Type="http://schemas.openxmlformats.org/officeDocument/2006/relationships/oleObject"/><Relationship Id="rId8213" Target="media/image3576.wmf" Type="http://schemas.openxmlformats.org/officeDocument/2006/relationships/image"/><Relationship Id="rId8214" Target="embeddings/oleObject4619.bin" Type="http://schemas.openxmlformats.org/officeDocument/2006/relationships/oleObject"/><Relationship Id="rId8215" Target="media/image3577.wmf" Type="http://schemas.openxmlformats.org/officeDocument/2006/relationships/image"/><Relationship Id="rId8216" Target="embeddings/oleObject4620.bin" Type="http://schemas.openxmlformats.org/officeDocument/2006/relationships/oleObject"/><Relationship Id="rId8217" Target="media/image3578.wmf" Type="http://schemas.openxmlformats.org/officeDocument/2006/relationships/image"/><Relationship Id="rId8218" Target="embeddings/oleObject4621.bin" Type="http://schemas.openxmlformats.org/officeDocument/2006/relationships/oleObject"/><Relationship Id="rId8219" Target="media/image3579.wmf" Type="http://schemas.openxmlformats.org/officeDocument/2006/relationships/image"/><Relationship Id="rId822" Target="media/image314.wmf" Type="http://schemas.openxmlformats.org/officeDocument/2006/relationships/image"/><Relationship Id="rId8220" Target="embeddings/oleObject4622.bin" Type="http://schemas.openxmlformats.org/officeDocument/2006/relationships/oleObject"/><Relationship Id="rId8221" Target="media/image3580.wmf" Type="http://schemas.openxmlformats.org/officeDocument/2006/relationships/image"/><Relationship Id="rId8222" Target="embeddings/oleObject4623.bin" Type="http://schemas.openxmlformats.org/officeDocument/2006/relationships/oleObject"/><Relationship Id="rId8223" Target="media/image3581.wmf" Type="http://schemas.openxmlformats.org/officeDocument/2006/relationships/image"/><Relationship Id="rId8224" Target="embeddings/oleObject4624.bin" Type="http://schemas.openxmlformats.org/officeDocument/2006/relationships/oleObject"/><Relationship Id="rId8225" Target="media/image3582.wmf" Type="http://schemas.openxmlformats.org/officeDocument/2006/relationships/image"/><Relationship Id="rId8226" Target="embeddings/oleObject4625.bin" Type="http://schemas.openxmlformats.org/officeDocument/2006/relationships/oleObject"/><Relationship Id="rId8227" Target="media/image3583.wmf" Type="http://schemas.openxmlformats.org/officeDocument/2006/relationships/image"/><Relationship Id="rId8228" Target="embeddings/oleObject4626.bin" Type="http://schemas.openxmlformats.org/officeDocument/2006/relationships/oleObject"/><Relationship Id="rId8229" Target="media/image3584.wmf" Type="http://schemas.openxmlformats.org/officeDocument/2006/relationships/image"/><Relationship Id="rId823" Target="embeddings/oleObject501.bin" Type="http://schemas.openxmlformats.org/officeDocument/2006/relationships/oleObject"/><Relationship Id="rId8230" Target="embeddings/oleObject4627.bin" Type="http://schemas.openxmlformats.org/officeDocument/2006/relationships/oleObject"/><Relationship Id="rId8231" Target="media/image3585.wmf" Type="http://schemas.openxmlformats.org/officeDocument/2006/relationships/image"/><Relationship Id="rId8232" Target="embeddings/oleObject4628.bin" Type="http://schemas.openxmlformats.org/officeDocument/2006/relationships/oleObject"/><Relationship Id="rId8233" Target="embeddings/oleObject4629.bin" Type="http://schemas.openxmlformats.org/officeDocument/2006/relationships/oleObject"/><Relationship Id="rId8234" Target="media/image3586.wmf" Type="http://schemas.openxmlformats.org/officeDocument/2006/relationships/image"/><Relationship Id="rId8235" Target="embeddings/oleObject4630.bin" Type="http://schemas.openxmlformats.org/officeDocument/2006/relationships/oleObject"/><Relationship Id="rId8236" Target="media/image3587.wmf" Type="http://schemas.openxmlformats.org/officeDocument/2006/relationships/image"/><Relationship Id="rId8237" Target="embeddings/oleObject4631.bin" Type="http://schemas.openxmlformats.org/officeDocument/2006/relationships/oleObject"/><Relationship Id="rId8238" Target="media/image3588.wmf" Type="http://schemas.openxmlformats.org/officeDocument/2006/relationships/image"/><Relationship Id="rId8239" Target="embeddings/oleObject4632.bin" Type="http://schemas.openxmlformats.org/officeDocument/2006/relationships/oleObject"/><Relationship Id="rId824" Target="media/image315.wmf" Type="http://schemas.openxmlformats.org/officeDocument/2006/relationships/image"/><Relationship Id="rId8240" Target="media/image3589.wmf" Type="http://schemas.openxmlformats.org/officeDocument/2006/relationships/image"/><Relationship Id="rId8241" Target="embeddings/oleObject4633.bin" Type="http://schemas.openxmlformats.org/officeDocument/2006/relationships/oleObject"/><Relationship Id="rId8242" Target="media/image3590.wmf" Type="http://schemas.openxmlformats.org/officeDocument/2006/relationships/image"/><Relationship Id="rId8243" Target="embeddings/oleObject4634.bin" Type="http://schemas.openxmlformats.org/officeDocument/2006/relationships/oleObject"/><Relationship Id="rId8244" Target="media/image3591.wmf" Type="http://schemas.openxmlformats.org/officeDocument/2006/relationships/image"/><Relationship Id="rId8245" Target="embeddings/oleObject4635.bin" Type="http://schemas.openxmlformats.org/officeDocument/2006/relationships/oleObject"/><Relationship Id="rId8246" Target="media/image3592.wmf" Type="http://schemas.openxmlformats.org/officeDocument/2006/relationships/image"/><Relationship Id="rId8247" Target="embeddings/oleObject4636.bin" Type="http://schemas.openxmlformats.org/officeDocument/2006/relationships/oleObject"/><Relationship Id="rId8248" Target="media/image3593.wmf" Type="http://schemas.openxmlformats.org/officeDocument/2006/relationships/image"/><Relationship Id="rId8249" Target="embeddings/oleObject4637.bin" Type="http://schemas.openxmlformats.org/officeDocument/2006/relationships/oleObject"/><Relationship Id="rId825" Target="embeddings/oleObject502.bin" Type="http://schemas.openxmlformats.org/officeDocument/2006/relationships/oleObject"/><Relationship Id="rId8250" Target="embeddings/oleObject4638.bin" Type="http://schemas.openxmlformats.org/officeDocument/2006/relationships/oleObject"/><Relationship Id="rId8251" Target="media/image3594.wmf" Type="http://schemas.openxmlformats.org/officeDocument/2006/relationships/image"/><Relationship Id="rId8252" Target="embeddings/oleObject4639.bin" Type="http://schemas.openxmlformats.org/officeDocument/2006/relationships/oleObject"/><Relationship Id="rId8253" Target="media/image3595.wmf" Type="http://schemas.openxmlformats.org/officeDocument/2006/relationships/image"/><Relationship Id="rId8254" Target="embeddings/oleObject4640.bin" Type="http://schemas.openxmlformats.org/officeDocument/2006/relationships/oleObject"/><Relationship Id="rId8255" Target="media/image3596.wmf" Type="http://schemas.openxmlformats.org/officeDocument/2006/relationships/image"/><Relationship Id="rId8256" Target="embeddings/oleObject4641.bin" Type="http://schemas.openxmlformats.org/officeDocument/2006/relationships/oleObject"/><Relationship Id="rId8257" Target="media/image3597.wmf" Type="http://schemas.openxmlformats.org/officeDocument/2006/relationships/image"/><Relationship Id="rId8258" Target="embeddings/oleObject4642.bin" Type="http://schemas.openxmlformats.org/officeDocument/2006/relationships/oleObject"/><Relationship Id="rId8259" Target="media/image3598.wmf" Type="http://schemas.openxmlformats.org/officeDocument/2006/relationships/image"/><Relationship Id="rId826" Target="media/image316.wmf" Type="http://schemas.openxmlformats.org/officeDocument/2006/relationships/image"/><Relationship Id="rId8260" Target="embeddings/oleObject4643.bin" Type="http://schemas.openxmlformats.org/officeDocument/2006/relationships/oleObject"/><Relationship Id="rId8261" Target="media/image3599.wmf" Type="http://schemas.openxmlformats.org/officeDocument/2006/relationships/image"/><Relationship Id="rId8262" Target="embeddings/oleObject4644.bin" Type="http://schemas.openxmlformats.org/officeDocument/2006/relationships/oleObject"/><Relationship Id="rId8263" Target="media/image3600.wmf" Type="http://schemas.openxmlformats.org/officeDocument/2006/relationships/image"/><Relationship Id="rId8264" Target="embeddings/oleObject4645.bin" Type="http://schemas.openxmlformats.org/officeDocument/2006/relationships/oleObject"/><Relationship Id="rId8265" Target="media/image3601.wmf" Type="http://schemas.openxmlformats.org/officeDocument/2006/relationships/image"/><Relationship Id="rId8266" Target="embeddings/oleObject4646.bin" Type="http://schemas.openxmlformats.org/officeDocument/2006/relationships/oleObject"/><Relationship Id="rId8267" Target="media/image3602.wmf" Type="http://schemas.openxmlformats.org/officeDocument/2006/relationships/image"/><Relationship Id="rId8268" Target="embeddings/oleObject4647.bin" Type="http://schemas.openxmlformats.org/officeDocument/2006/relationships/oleObject"/><Relationship Id="rId8269" Target="media/image3603.wmf" Type="http://schemas.openxmlformats.org/officeDocument/2006/relationships/image"/><Relationship Id="rId827" Target="embeddings/oleObject503.bin" Type="http://schemas.openxmlformats.org/officeDocument/2006/relationships/oleObject"/><Relationship Id="rId8270" Target="embeddings/oleObject4648.bin" Type="http://schemas.openxmlformats.org/officeDocument/2006/relationships/oleObject"/><Relationship Id="rId8271" Target="media/image3604.png" Type="http://schemas.openxmlformats.org/officeDocument/2006/relationships/image"/><Relationship Id="rId8272" Target="media/image3605.wmf" Type="http://schemas.openxmlformats.org/officeDocument/2006/relationships/image"/><Relationship Id="rId8273" Target="embeddings/oleObject4649.bin" Type="http://schemas.openxmlformats.org/officeDocument/2006/relationships/oleObject"/><Relationship Id="rId8274" Target="media/image3606.wmf" Type="http://schemas.openxmlformats.org/officeDocument/2006/relationships/image"/><Relationship Id="rId8275" Target="embeddings/oleObject4650.bin" Type="http://schemas.openxmlformats.org/officeDocument/2006/relationships/oleObject"/><Relationship Id="rId8276" Target="media/image3607.wmf" Type="http://schemas.openxmlformats.org/officeDocument/2006/relationships/image"/><Relationship Id="rId8277" Target="embeddings/oleObject4651.bin" Type="http://schemas.openxmlformats.org/officeDocument/2006/relationships/oleObject"/><Relationship Id="rId8278" Target="media/image3608.wmf" Type="http://schemas.openxmlformats.org/officeDocument/2006/relationships/image"/><Relationship Id="rId8279" Target="embeddings/oleObject4652.bin" Type="http://schemas.openxmlformats.org/officeDocument/2006/relationships/oleObject"/><Relationship Id="rId828" Target="media/image317.wmf" Type="http://schemas.openxmlformats.org/officeDocument/2006/relationships/image"/><Relationship Id="rId8280" Target="media/image3609.wmf" Type="http://schemas.openxmlformats.org/officeDocument/2006/relationships/image"/><Relationship Id="rId8281" Target="embeddings/oleObject4653.bin" Type="http://schemas.openxmlformats.org/officeDocument/2006/relationships/oleObject"/><Relationship Id="rId8282" Target="media/image3610.wmf" Type="http://schemas.openxmlformats.org/officeDocument/2006/relationships/image"/><Relationship Id="rId8283" Target="embeddings/oleObject4654.bin" Type="http://schemas.openxmlformats.org/officeDocument/2006/relationships/oleObject"/><Relationship Id="rId8284" Target="media/image3611.wmf" Type="http://schemas.openxmlformats.org/officeDocument/2006/relationships/image"/><Relationship Id="rId8285" Target="embeddings/oleObject4655.bin" Type="http://schemas.openxmlformats.org/officeDocument/2006/relationships/oleObject"/><Relationship Id="rId8286" Target="embeddings/oleObject4656.bin" Type="http://schemas.openxmlformats.org/officeDocument/2006/relationships/oleObject"/><Relationship Id="rId8287" Target="media/image3612.wmf" Type="http://schemas.openxmlformats.org/officeDocument/2006/relationships/image"/><Relationship Id="rId8288" Target="embeddings/oleObject4657.bin" Type="http://schemas.openxmlformats.org/officeDocument/2006/relationships/oleObject"/><Relationship Id="rId8289" Target="embeddings/oleObject4658.bin" Type="http://schemas.openxmlformats.org/officeDocument/2006/relationships/oleObject"/><Relationship Id="rId829" Target="embeddings/oleObject504.bin" Type="http://schemas.openxmlformats.org/officeDocument/2006/relationships/oleObject"/><Relationship Id="rId8290" Target="media/image3613.wmf" Type="http://schemas.openxmlformats.org/officeDocument/2006/relationships/image"/><Relationship Id="rId8291" Target="embeddings/oleObject4659.bin" Type="http://schemas.openxmlformats.org/officeDocument/2006/relationships/oleObject"/><Relationship Id="rId8292" Target="media/image3614.wmf" Type="http://schemas.openxmlformats.org/officeDocument/2006/relationships/image"/><Relationship Id="rId8293" Target="embeddings/oleObject4660.bin" Type="http://schemas.openxmlformats.org/officeDocument/2006/relationships/oleObject"/><Relationship Id="rId8294" Target="media/image3615.wmf" Type="http://schemas.openxmlformats.org/officeDocument/2006/relationships/image"/><Relationship Id="rId8295" Target="embeddings/oleObject4661.bin" Type="http://schemas.openxmlformats.org/officeDocument/2006/relationships/oleObject"/><Relationship Id="rId8296" Target="media/image3616.wmf" Type="http://schemas.openxmlformats.org/officeDocument/2006/relationships/image"/><Relationship Id="rId8297" Target="embeddings/oleObject4662.bin" Type="http://schemas.openxmlformats.org/officeDocument/2006/relationships/oleObject"/><Relationship Id="rId8298" Target="media/image3617.wmf" Type="http://schemas.openxmlformats.org/officeDocument/2006/relationships/image"/><Relationship Id="rId8299" Target="embeddings/oleObject4663.bin" Type="http://schemas.openxmlformats.org/officeDocument/2006/relationships/oleObject"/><Relationship Id="rId83" Target="embeddings/oleObject38.bin" Type="http://schemas.openxmlformats.org/officeDocument/2006/relationships/oleObject"/><Relationship Id="rId830" Target="media/image318.wmf" Type="http://schemas.openxmlformats.org/officeDocument/2006/relationships/image"/><Relationship Id="rId8300" Target="media/image3618.wmf" Type="http://schemas.openxmlformats.org/officeDocument/2006/relationships/image"/><Relationship Id="rId8301" Target="embeddings/oleObject4664.bin" Type="http://schemas.openxmlformats.org/officeDocument/2006/relationships/oleObject"/><Relationship Id="rId8302" Target="media/image3619.wmf" Type="http://schemas.openxmlformats.org/officeDocument/2006/relationships/image"/><Relationship Id="rId8303" Target="embeddings/oleObject4665.bin" Type="http://schemas.openxmlformats.org/officeDocument/2006/relationships/oleObject"/><Relationship Id="rId8304" Target="media/image3620.wmf" Type="http://schemas.openxmlformats.org/officeDocument/2006/relationships/image"/><Relationship Id="rId8305" Target="embeddings/oleObject4666.bin" Type="http://schemas.openxmlformats.org/officeDocument/2006/relationships/oleObject"/><Relationship Id="rId8306" Target="media/image3621.wmf" Type="http://schemas.openxmlformats.org/officeDocument/2006/relationships/image"/><Relationship Id="rId8307" Target="embeddings/oleObject4667.bin" Type="http://schemas.openxmlformats.org/officeDocument/2006/relationships/oleObject"/><Relationship Id="rId8308" Target="media/image3622.wmf" Type="http://schemas.openxmlformats.org/officeDocument/2006/relationships/image"/><Relationship Id="rId8309" Target="embeddings/oleObject4668.bin" Type="http://schemas.openxmlformats.org/officeDocument/2006/relationships/oleObject"/><Relationship Id="rId831" Target="embeddings/oleObject505.bin" Type="http://schemas.openxmlformats.org/officeDocument/2006/relationships/oleObject"/><Relationship Id="rId8310" Target="media/image3623.wmf" Type="http://schemas.openxmlformats.org/officeDocument/2006/relationships/image"/><Relationship Id="rId8311" Target="embeddings/oleObject4669.bin" Type="http://schemas.openxmlformats.org/officeDocument/2006/relationships/oleObject"/><Relationship Id="rId8312" Target="media/image3624.wmf" Type="http://schemas.openxmlformats.org/officeDocument/2006/relationships/image"/><Relationship Id="rId8313" Target="embeddings/oleObject4670.bin" Type="http://schemas.openxmlformats.org/officeDocument/2006/relationships/oleObject"/><Relationship Id="rId8314" Target="media/image3625.wmf" Type="http://schemas.openxmlformats.org/officeDocument/2006/relationships/image"/><Relationship Id="rId8315" Target="embeddings/oleObject4671.bin" Type="http://schemas.openxmlformats.org/officeDocument/2006/relationships/oleObject"/><Relationship Id="rId8316" Target="media/image3626.wmf" Type="http://schemas.openxmlformats.org/officeDocument/2006/relationships/image"/><Relationship Id="rId8317" Target="embeddings/oleObject4672.bin" Type="http://schemas.openxmlformats.org/officeDocument/2006/relationships/oleObject"/><Relationship Id="rId8318" Target="media/image3627.wmf" Type="http://schemas.openxmlformats.org/officeDocument/2006/relationships/image"/><Relationship Id="rId8319" Target="embeddings/oleObject4673.bin" Type="http://schemas.openxmlformats.org/officeDocument/2006/relationships/oleObject"/><Relationship Id="rId832" Target="media/image319.wmf" Type="http://schemas.openxmlformats.org/officeDocument/2006/relationships/image"/><Relationship Id="rId8320" Target="media/image3628.png" Type="http://schemas.openxmlformats.org/officeDocument/2006/relationships/image"/><Relationship Id="rId8321" Target="media/image3629.png" Type="http://schemas.openxmlformats.org/officeDocument/2006/relationships/image"/><Relationship Id="rId8322" Target="media/image3630.wmf" Type="http://schemas.openxmlformats.org/officeDocument/2006/relationships/image"/><Relationship Id="rId8323" Target="embeddings/oleObject4674.bin" Type="http://schemas.openxmlformats.org/officeDocument/2006/relationships/oleObject"/><Relationship Id="rId8324" Target="media/image3631.wmf" Type="http://schemas.openxmlformats.org/officeDocument/2006/relationships/image"/><Relationship Id="rId8325" Target="embeddings/oleObject4675.bin" Type="http://schemas.openxmlformats.org/officeDocument/2006/relationships/oleObject"/><Relationship Id="rId8326" Target="media/image3632.wmf" Type="http://schemas.openxmlformats.org/officeDocument/2006/relationships/image"/><Relationship Id="rId8327" Target="embeddings/oleObject4676.bin" Type="http://schemas.openxmlformats.org/officeDocument/2006/relationships/oleObject"/><Relationship Id="rId8328" Target="media/image3633.wmf" Type="http://schemas.openxmlformats.org/officeDocument/2006/relationships/image"/><Relationship Id="rId8329" Target="embeddings/oleObject4677.bin" Type="http://schemas.openxmlformats.org/officeDocument/2006/relationships/oleObject"/><Relationship Id="rId833" Target="embeddings/oleObject506.bin" Type="http://schemas.openxmlformats.org/officeDocument/2006/relationships/oleObject"/><Relationship Id="rId8330" Target="media/image3634.wmf" Type="http://schemas.openxmlformats.org/officeDocument/2006/relationships/image"/><Relationship Id="rId8331" Target="embeddings/oleObject4678.bin" Type="http://schemas.openxmlformats.org/officeDocument/2006/relationships/oleObject"/><Relationship Id="rId8332" Target="media/image3635.wmf" Type="http://schemas.openxmlformats.org/officeDocument/2006/relationships/image"/><Relationship Id="rId8333" Target="embeddings/oleObject4679.bin" Type="http://schemas.openxmlformats.org/officeDocument/2006/relationships/oleObject"/><Relationship Id="rId8334" Target="media/image3636.wmf" Type="http://schemas.openxmlformats.org/officeDocument/2006/relationships/image"/><Relationship Id="rId8335" Target="embeddings/oleObject4680.bin" Type="http://schemas.openxmlformats.org/officeDocument/2006/relationships/oleObject"/><Relationship Id="rId8336" Target="media/image3637.wmf" Type="http://schemas.openxmlformats.org/officeDocument/2006/relationships/image"/><Relationship Id="rId8337" Target="embeddings/oleObject4681.bin" Type="http://schemas.openxmlformats.org/officeDocument/2006/relationships/oleObject"/><Relationship Id="rId8338" Target="media/image3638.wmf" Type="http://schemas.openxmlformats.org/officeDocument/2006/relationships/image"/><Relationship Id="rId8339" Target="embeddings/oleObject4682.bin" Type="http://schemas.openxmlformats.org/officeDocument/2006/relationships/oleObject"/><Relationship Id="rId834" Target="media/image320.wmf" Type="http://schemas.openxmlformats.org/officeDocument/2006/relationships/image"/><Relationship Id="rId8340" Target="media/image3639.wmf" Type="http://schemas.openxmlformats.org/officeDocument/2006/relationships/image"/><Relationship Id="rId8341" Target="embeddings/oleObject4683.bin" Type="http://schemas.openxmlformats.org/officeDocument/2006/relationships/oleObject"/><Relationship Id="rId8342" Target="media/image3640.wmf" Type="http://schemas.openxmlformats.org/officeDocument/2006/relationships/image"/><Relationship Id="rId8343" Target="embeddings/oleObject4684.bin" Type="http://schemas.openxmlformats.org/officeDocument/2006/relationships/oleObject"/><Relationship Id="rId8344" Target="embeddings/oleObject4685.bin" Type="http://schemas.openxmlformats.org/officeDocument/2006/relationships/oleObject"/><Relationship Id="rId8345" Target="media/image3641.wmf" Type="http://schemas.openxmlformats.org/officeDocument/2006/relationships/image"/><Relationship Id="rId8346" Target="embeddings/oleObject4686.bin" Type="http://schemas.openxmlformats.org/officeDocument/2006/relationships/oleObject"/><Relationship Id="rId8347" Target="media/image3642.wmf" Type="http://schemas.openxmlformats.org/officeDocument/2006/relationships/image"/><Relationship Id="rId8348" Target="embeddings/oleObject4687.bin" Type="http://schemas.openxmlformats.org/officeDocument/2006/relationships/oleObject"/><Relationship Id="rId8349" Target="media/image3643.wmf" Type="http://schemas.openxmlformats.org/officeDocument/2006/relationships/image"/><Relationship Id="rId835" Target="embeddings/oleObject507.bin" Type="http://schemas.openxmlformats.org/officeDocument/2006/relationships/oleObject"/><Relationship Id="rId8350" Target="embeddings/oleObject4688.bin" Type="http://schemas.openxmlformats.org/officeDocument/2006/relationships/oleObject"/><Relationship Id="rId8351" Target="media/image3644.wmf" Type="http://schemas.openxmlformats.org/officeDocument/2006/relationships/image"/><Relationship Id="rId8352" Target="embeddings/oleObject4689.bin" Type="http://schemas.openxmlformats.org/officeDocument/2006/relationships/oleObject"/><Relationship Id="rId8353" Target="media/image3645.wmf" Type="http://schemas.openxmlformats.org/officeDocument/2006/relationships/image"/><Relationship Id="rId8354" Target="embeddings/oleObject4690.bin" Type="http://schemas.openxmlformats.org/officeDocument/2006/relationships/oleObject"/><Relationship Id="rId8355" Target="media/image3646.wmf" Type="http://schemas.openxmlformats.org/officeDocument/2006/relationships/image"/><Relationship Id="rId8356" Target="embeddings/oleObject4691.bin" Type="http://schemas.openxmlformats.org/officeDocument/2006/relationships/oleObject"/><Relationship Id="rId8357" Target="media/image3647.wmf" Type="http://schemas.openxmlformats.org/officeDocument/2006/relationships/image"/><Relationship Id="rId8358" Target="embeddings/oleObject4692.bin" Type="http://schemas.openxmlformats.org/officeDocument/2006/relationships/oleObject"/><Relationship Id="rId8359" Target="media/image3648.wmf" Type="http://schemas.openxmlformats.org/officeDocument/2006/relationships/image"/><Relationship Id="rId836" Target="media/image321.wmf" Type="http://schemas.openxmlformats.org/officeDocument/2006/relationships/image"/><Relationship Id="rId8360" Target="embeddings/oleObject4693.bin" Type="http://schemas.openxmlformats.org/officeDocument/2006/relationships/oleObject"/><Relationship Id="rId8361" Target="media/image3649.wmf" Type="http://schemas.openxmlformats.org/officeDocument/2006/relationships/image"/><Relationship Id="rId8362" Target="embeddings/oleObject4694.bin" Type="http://schemas.openxmlformats.org/officeDocument/2006/relationships/oleObject"/><Relationship Id="rId8363" Target="media/image3650.wmf" Type="http://schemas.openxmlformats.org/officeDocument/2006/relationships/image"/><Relationship Id="rId8364" Target="embeddings/oleObject4695.bin" Type="http://schemas.openxmlformats.org/officeDocument/2006/relationships/oleObject"/><Relationship Id="rId8365" Target="embeddings/oleObject4696.bin" Type="http://schemas.openxmlformats.org/officeDocument/2006/relationships/oleObject"/><Relationship Id="rId8366" Target="embeddings/oleObject4697.bin" Type="http://schemas.openxmlformats.org/officeDocument/2006/relationships/oleObject"/><Relationship Id="rId8367" Target="media/image3651.wmf" Type="http://schemas.openxmlformats.org/officeDocument/2006/relationships/image"/><Relationship Id="rId8368" Target="embeddings/oleObject4698.bin" Type="http://schemas.openxmlformats.org/officeDocument/2006/relationships/oleObject"/><Relationship Id="rId8369" Target="media/image3652.wmf" Type="http://schemas.openxmlformats.org/officeDocument/2006/relationships/image"/><Relationship Id="rId837" Target="embeddings/oleObject508.bin" Type="http://schemas.openxmlformats.org/officeDocument/2006/relationships/oleObject"/><Relationship Id="rId8370" Target="embeddings/oleObject4699.bin" Type="http://schemas.openxmlformats.org/officeDocument/2006/relationships/oleObject"/><Relationship Id="rId8371" Target="media/image3653.png" Type="http://schemas.openxmlformats.org/officeDocument/2006/relationships/image"/><Relationship Id="rId8372" Target="media/hdphoto11.wdp" Type="http://schemas.microsoft.com/office/2007/relationships/hdphoto"/><Relationship Id="rId8373" Target="media/image3654.wmf" Type="http://schemas.openxmlformats.org/officeDocument/2006/relationships/image"/><Relationship Id="rId8374" Target="embeddings/oleObject4700.bin" Type="http://schemas.openxmlformats.org/officeDocument/2006/relationships/oleObject"/><Relationship Id="rId8375" Target="media/image3655.wmf" Type="http://schemas.openxmlformats.org/officeDocument/2006/relationships/image"/><Relationship Id="rId8376" Target="embeddings/oleObject4701.bin" Type="http://schemas.openxmlformats.org/officeDocument/2006/relationships/oleObject"/><Relationship Id="rId8377" Target="media/image3656.wmf" Type="http://schemas.openxmlformats.org/officeDocument/2006/relationships/image"/><Relationship Id="rId8378" Target="embeddings/oleObject4702.bin" Type="http://schemas.openxmlformats.org/officeDocument/2006/relationships/oleObject"/><Relationship Id="rId8379" Target="media/image3657.wmf" Type="http://schemas.openxmlformats.org/officeDocument/2006/relationships/image"/><Relationship Id="rId838" Target="media/image322.wmf" Type="http://schemas.openxmlformats.org/officeDocument/2006/relationships/image"/><Relationship Id="rId8380" Target="embeddings/oleObject4703.bin" Type="http://schemas.openxmlformats.org/officeDocument/2006/relationships/oleObject"/><Relationship Id="rId8381" Target="embeddings/oleObject4704.bin" Type="http://schemas.openxmlformats.org/officeDocument/2006/relationships/oleObject"/><Relationship Id="rId8382" Target="media/image3658.png" Type="http://schemas.openxmlformats.org/officeDocument/2006/relationships/image"/><Relationship Id="rId8383" Target="embeddings/oleObject4705.bin" Type="http://schemas.openxmlformats.org/officeDocument/2006/relationships/oleObject"/><Relationship Id="rId8384" Target="media/image3659.wmf" Type="http://schemas.openxmlformats.org/officeDocument/2006/relationships/image"/><Relationship Id="rId8385" Target="embeddings/oleObject4706.bin" Type="http://schemas.openxmlformats.org/officeDocument/2006/relationships/oleObject"/><Relationship Id="rId8386" Target="media/image3660.wmf" Type="http://schemas.openxmlformats.org/officeDocument/2006/relationships/image"/><Relationship Id="rId8387" Target="embeddings/oleObject4707.bin" Type="http://schemas.openxmlformats.org/officeDocument/2006/relationships/oleObject"/><Relationship Id="rId8388" Target="media/image3661.wmf" Type="http://schemas.openxmlformats.org/officeDocument/2006/relationships/image"/><Relationship Id="rId8389" Target="embeddings/oleObject4708.bin" Type="http://schemas.openxmlformats.org/officeDocument/2006/relationships/oleObject"/><Relationship Id="rId839" Target="embeddings/oleObject509.bin" Type="http://schemas.openxmlformats.org/officeDocument/2006/relationships/oleObject"/><Relationship Id="rId8390" Target="embeddings/oleObject4709.bin" Type="http://schemas.openxmlformats.org/officeDocument/2006/relationships/oleObject"/><Relationship Id="rId8391" Target="media/image3662.wmf" Type="http://schemas.openxmlformats.org/officeDocument/2006/relationships/image"/><Relationship Id="rId8392" Target="embeddings/oleObject4710.bin" Type="http://schemas.openxmlformats.org/officeDocument/2006/relationships/oleObject"/><Relationship Id="rId8393" Target="media/image3663.wmf" Type="http://schemas.openxmlformats.org/officeDocument/2006/relationships/image"/><Relationship Id="rId8394" Target="embeddings/oleObject4711.bin" Type="http://schemas.openxmlformats.org/officeDocument/2006/relationships/oleObject"/><Relationship Id="rId8395" Target="media/image3664.wmf" Type="http://schemas.openxmlformats.org/officeDocument/2006/relationships/image"/><Relationship Id="rId8396" Target="embeddings/oleObject4712.bin" Type="http://schemas.openxmlformats.org/officeDocument/2006/relationships/oleObject"/><Relationship Id="rId8397" Target="media/image3665.wmf" Type="http://schemas.openxmlformats.org/officeDocument/2006/relationships/image"/><Relationship Id="rId8398" Target="embeddings/oleObject4713.bin" Type="http://schemas.openxmlformats.org/officeDocument/2006/relationships/oleObject"/><Relationship Id="rId8399" Target="media/image3666.wmf" Type="http://schemas.openxmlformats.org/officeDocument/2006/relationships/image"/><Relationship Id="rId84" Target="media/image39.wmf" Type="http://schemas.openxmlformats.org/officeDocument/2006/relationships/image"/><Relationship Id="rId840" Target="media/image323.wmf" Type="http://schemas.openxmlformats.org/officeDocument/2006/relationships/image"/><Relationship Id="rId8400" Target="embeddings/oleObject4714.bin" Type="http://schemas.openxmlformats.org/officeDocument/2006/relationships/oleObject"/><Relationship Id="rId8401" Target="embeddings/oleObject4715.bin" Type="http://schemas.openxmlformats.org/officeDocument/2006/relationships/oleObject"/><Relationship Id="rId8402" Target="media/image3667.wmf" Type="http://schemas.openxmlformats.org/officeDocument/2006/relationships/image"/><Relationship Id="rId8403" Target="embeddings/oleObject4716.bin" Type="http://schemas.openxmlformats.org/officeDocument/2006/relationships/oleObject"/><Relationship Id="rId8404" Target="media/image3668.wmf" Type="http://schemas.openxmlformats.org/officeDocument/2006/relationships/image"/><Relationship Id="rId8405" Target="embeddings/oleObject4717.bin" Type="http://schemas.openxmlformats.org/officeDocument/2006/relationships/oleObject"/><Relationship Id="rId8406" Target="media/image3669.wmf" Type="http://schemas.openxmlformats.org/officeDocument/2006/relationships/image"/><Relationship Id="rId8407" Target="embeddings/oleObject4718.bin" Type="http://schemas.openxmlformats.org/officeDocument/2006/relationships/oleObject"/><Relationship Id="rId8408" Target="media/image3670.wmf" Type="http://schemas.openxmlformats.org/officeDocument/2006/relationships/image"/><Relationship Id="rId8409" Target="embeddings/oleObject4719.bin" Type="http://schemas.openxmlformats.org/officeDocument/2006/relationships/oleObject"/><Relationship Id="rId841" Target="embeddings/oleObject510.bin" Type="http://schemas.openxmlformats.org/officeDocument/2006/relationships/oleObject"/><Relationship Id="rId8410" Target="media/image3671.wmf" Type="http://schemas.openxmlformats.org/officeDocument/2006/relationships/image"/><Relationship Id="rId8411" Target="embeddings/oleObject4720.bin" Type="http://schemas.openxmlformats.org/officeDocument/2006/relationships/oleObject"/><Relationship Id="rId8412" Target="media/image3672.wmf" Type="http://schemas.openxmlformats.org/officeDocument/2006/relationships/image"/><Relationship Id="rId8413" Target="embeddings/oleObject4721.bin" Type="http://schemas.openxmlformats.org/officeDocument/2006/relationships/oleObject"/><Relationship Id="rId8414" Target="embeddings/oleObject4722.bin" Type="http://schemas.openxmlformats.org/officeDocument/2006/relationships/oleObject"/><Relationship Id="rId8415" Target="media/image3673.wmf" Type="http://schemas.openxmlformats.org/officeDocument/2006/relationships/image"/><Relationship Id="rId8416" Target="embeddings/oleObject4723.bin" Type="http://schemas.openxmlformats.org/officeDocument/2006/relationships/oleObject"/><Relationship Id="rId8417" Target="media/image3674.wmf" Type="http://schemas.openxmlformats.org/officeDocument/2006/relationships/image"/><Relationship Id="rId8418" Target="embeddings/oleObject4724.bin" Type="http://schemas.openxmlformats.org/officeDocument/2006/relationships/oleObject"/><Relationship Id="rId8419" Target="media/image3675.wmf" Type="http://schemas.openxmlformats.org/officeDocument/2006/relationships/image"/><Relationship Id="rId842" Target="media/image324.wmf" Type="http://schemas.openxmlformats.org/officeDocument/2006/relationships/image"/><Relationship Id="rId8420" Target="embeddings/oleObject4725.bin" Type="http://schemas.openxmlformats.org/officeDocument/2006/relationships/oleObject"/><Relationship Id="rId8421" Target="media/image3676.wmf" Type="http://schemas.openxmlformats.org/officeDocument/2006/relationships/image"/><Relationship Id="rId8422" Target="embeddings/oleObject4726.bin" Type="http://schemas.openxmlformats.org/officeDocument/2006/relationships/oleObject"/><Relationship Id="rId8423" Target="media/image3677.wmf" Type="http://schemas.openxmlformats.org/officeDocument/2006/relationships/image"/><Relationship Id="rId8424" Target="embeddings/oleObject4727.bin" Type="http://schemas.openxmlformats.org/officeDocument/2006/relationships/oleObject"/><Relationship Id="rId8425" Target="media/image3678.wmf" Type="http://schemas.openxmlformats.org/officeDocument/2006/relationships/image"/><Relationship Id="rId8426" Target="embeddings/oleObject4728.bin" Type="http://schemas.openxmlformats.org/officeDocument/2006/relationships/oleObject"/><Relationship Id="rId8427" Target="embeddings/oleObject4729.bin" Type="http://schemas.openxmlformats.org/officeDocument/2006/relationships/oleObject"/><Relationship Id="rId8428" Target="embeddings/oleObject4730.bin" Type="http://schemas.openxmlformats.org/officeDocument/2006/relationships/oleObject"/><Relationship Id="rId8429" Target="media/image3679.wmf" Type="http://schemas.openxmlformats.org/officeDocument/2006/relationships/image"/><Relationship Id="rId843" Target="embeddings/oleObject511.bin" Type="http://schemas.openxmlformats.org/officeDocument/2006/relationships/oleObject"/><Relationship Id="rId8430" Target="embeddings/oleObject4731.bin" Type="http://schemas.openxmlformats.org/officeDocument/2006/relationships/oleObject"/><Relationship Id="rId8431" Target="media/image3680.wmf" Type="http://schemas.openxmlformats.org/officeDocument/2006/relationships/image"/><Relationship Id="rId8432" Target="embeddings/oleObject4732.bin" Type="http://schemas.openxmlformats.org/officeDocument/2006/relationships/oleObject"/><Relationship Id="rId8433" Target="media/image3681.wmf" Type="http://schemas.openxmlformats.org/officeDocument/2006/relationships/image"/><Relationship Id="rId8434" Target="embeddings/oleObject4733.bin" Type="http://schemas.openxmlformats.org/officeDocument/2006/relationships/oleObject"/><Relationship Id="rId8435" Target="media/image3682.wmf" Type="http://schemas.openxmlformats.org/officeDocument/2006/relationships/image"/><Relationship Id="rId8436" Target="embeddings/oleObject4734.bin" Type="http://schemas.openxmlformats.org/officeDocument/2006/relationships/oleObject"/><Relationship Id="rId8437" Target="media/image3683.wmf" Type="http://schemas.openxmlformats.org/officeDocument/2006/relationships/image"/><Relationship Id="rId8438" Target="embeddings/oleObject4735.bin" Type="http://schemas.openxmlformats.org/officeDocument/2006/relationships/oleObject"/><Relationship Id="rId8439" Target="media/image3684.wmf" Type="http://schemas.openxmlformats.org/officeDocument/2006/relationships/image"/><Relationship Id="rId844" Target="media/image325.wmf" Type="http://schemas.openxmlformats.org/officeDocument/2006/relationships/image"/><Relationship Id="rId8440" Target="embeddings/oleObject4736.bin" Type="http://schemas.openxmlformats.org/officeDocument/2006/relationships/oleObject"/><Relationship Id="rId8441" Target="media/image3685.wmf" Type="http://schemas.openxmlformats.org/officeDocument/2006/relationships/image"/><Relationship Id="rId8442" Target="embeddings/oleObject4737.bin" Type="http://schemas.openxmlformats.org/officeDocument/2006/relationships/oleObject"/><Relationship Id="rId8443" Target="media/image3686.wmf" Type="http://schemas.openxmlformats.org/officeDocument/2006/relationships/image"/><Relationship Id="rId8444" Target="embeddings/oleObject4738.bin" Type="http://schemas.openxmlformats.org/officeDocument/2006/relationships/oleObject"/><Relationship Id="rId8445" Target="media/image3687.wmf" Type="http://schemas.openxmlformats.org/officeDocument/2006/relationships/image"/><Relationship Id="rId8446" Target="embeddings/oleObject4739.bin" Type="http://schemas.openxmlformats.org/officeDocument/2006/relationships/oleObject"/><Relationship Id="rId8447" Target="media/image3688.wmf" Type="http://schemas.openxmlformats.org/officeDocument/2006/relationships/image"/><Relationship Id="rId8448" Target="embeddings/oleObject4740.bin" Type="http://schemas.openxmlformats.org/officeDocument/2006/relationships/oleObject"/><Relationship Id="rId8449" Target="media/image3689.wmf" Type="http://schemas.openxmlformats.org/officeDocument/2006/relationships/image"/><Relationship Id="rId845" Target="embeddings/oleObject512.bin" Type="http://schemas.openxmlformats.org/officeDocument/2006/relationships/oleObject"/><Relationship Id="rId8450" Target="embeddings/oleObject4741.bin" Type="http://schemas.openxmlformats.org/officeDocument/2006/relationships/oleObject"/><Relationship Id="rId8451" Target="media/image3690.wmf" Type="http://schemas.openxmlformats.org/officeDocument/2006/relationships/image"/><Relationship Id="rId8452" Target="embeddings/oleObject4742.bin" Type="http://schemas.openxmlformats.org/officeDocument/2006/relationships/oleObject"/><Relationship Id="rId8453" Target="media/image3691.wmf" Type="http://schemas.openxmlformats.org/officeDocument/2006/relationships/image"/><Relationship Id="rId8454" Target="embeddings/oleObject4743.bin" Type="http://schemas.openxmlformats.org/officeDocument/2006/relationships/oleObject"/><Relationship Id="rId8455" Target="media/image3692.wmf" Type="http://schemas.openxmlformats.org/officeDocument/2006/relationships/image"/><Relationship Id="rId8456" Target="embeddings/oleObject4744.bin" Type="http://schemas.openxmlformats.org/officeDocument/2006/relationships/oleObject"/><Relationship Id="rId8457" Target="media/image3693.wmf" Type="http://schemas.openxmlformats.org/officeDocument/2006/relationships/image"/><Relationship Id="rId8458" Target="embeddings/oleObject4745.bin" Type="http://schemas.openxmlformats.org/officeDocument/2006/relationships/oleObject"/><Relationship Id="rId8459" Target="embeddings/oleObject4746.bin" Type="http://schemas.openxmlformats.org/officeDocument/2006/relationships/oleObject"/><Relationship Id="rId846" Target="media/image326.wmf" Type="http://schemas.openxmlformats.org/officeDocument/2006/relationships/image"/><Relationship Id="rId8460" Target="media/image3694.wmf" Type="http://schemas.openxmlformats.org/officeDocument/2006/relationships/image"/><Relationship Id="rId8461" Target="embeddings/oleObject4747.bin" Type="http://schemas.openxmlformats.org/officeDocument/2006/relationships/oleObject"/><Relationship Id="rId8462" Target="media/image3695.wmf" Type="http://schemas.openxmlformats.org/officeDocument/2006/relationships/image"/><Relationship Id="rId8463" Target="embeddings/oleObject4748.bin" Type="http://schemas.openxmlformats.org/officeDocument/2006/relationships/oleObject"/><Relationship Id="rId8464" Target="media/image3696.wmf" Type="http://schemas.openxmlformats.org/officeDocument/2006/relationships/image"/><Relationship Id="rId8465" Target="embeddings/oleObject4749.bin" Type="http://schemas.openxmlformats.org/officeDocument/2006/relationships/oleObject"/><Relationship Id="rId8466" Target="media/image3697.wmf" Type="http://schemas.openxmlformats.org/officeDocument/2006/relationships/image"/><Relationship Id="rId8467" Target="embeddings/oleObject4750.bin" Type="http://schemas.openxmlformats.org/officeDocument/2006/relationships/oleObject"/><Relationship Id="rId8468" Target="media/image3698.wmf" Type="http://schemas.openxmlformats.org/officeDocument/2006/relationships/image"/><Relationship Id="rId8469" Target="embeddings/oleObject4751.bin" Type="http://schemas.openxmlformats.org/officeDocument/2006/relationships/oleObject"/><Relationship Id="rId847" Target="embeddings/oleObject513.bin" Type="http://schemas.openxmlformats.org/officeDocument/2006/relationships/oleObject"/><Relationship Id="rId8470" Target="media/image3699.wmf" Type="http://schemas.openxmlformats.org/officeDocument/2006/relationships/image"/><Relationship Id="rId8471" Target="embeddings/oleObject4752.bin" Type="http://schemas.openxmlformats.org/officeDocument/2006/relationships/oleObject"/><Relationship Id="rId8472" Target="media/image3700.wmf" Type="http://schemas.openxmlformats.org/officeDocument/2006/relationships/image"/><Relationship Id="rId8473" Target="embeddings/oleObject4753.bin" Type="http://schemas.openxmlformats.org/officeDocument/2006/relationships/oleObject"/><Relationship Id="rId8474" Target="media/image3701.wmf" Type="http://schemas.openxmlformats.org/officeDocument/2006/relationships/image"/><Relationship Id="rId8475" Target="embeddings/oleObject4754.bin" Type="http://schemas.openxmlformats.org/officeDocument/2006/relationships/oleObject"/><Relationship Id="rId8476" Target="media/image3702.wmf" Type="http://schemas.openxmlformats.org/officeDocument/2006/relationships/image"/><Relationship Id="rId8477" Target="embeddings/oleObject4755.bin" Type="http://schemas.openxmlformats.org/officeDocument/2006/relationships/oleObject"/><Relationship Id="rId8478" Target="media/image3703.wmf" Type="http://schemas.openxmlformats.org/officeDocument/2006/relationships/image"/><Relationship Id="rId8479" Target="embeddings/oleObject4756.bin" Type="http://schemas.openxmlformats.org/officeDocument/2006/relationships/oleObject"/><Relationship Id="rId848" Target="media/image327.wmf" Type="http://schemas.openxmlformats.org/officeDocument/2006/relationships/image"/><Relationship Id="rId8480" Target="media/image3704.wmf" Type="http://schemas.openxmlformats.org/officeDocument/2006/relationships/image"/><Relationship Id="rId8481" Target="embeddings/oleObject4757.bin" Type="http://schemas.openxmlformats.org/officeDocument/2006/relationships/oleObject"/><Relationship Id="rId8482" Target="media/image3705.wmf" Type="http://schemas.openxmlformats.org/officeDocument/2006/relationships/image"/><Relationship Id="rId8483" Target="embeddings/oleObject4758.bin" Type="http://schemas.openxmlformats.org/officeDocument/2006/relationships/oleObject"/><Relationship Id="rId8484" Target="media/image3706.wmf" Type="http://schemas.openxmlformats.org/officeDocument/2006/relationships/image"/><Relationship Id="rId8485" Target="embeddings/oleObject4759.bin" Type="http://schemas.openxmlformats.org/officeDocument/2006/relationships/oleObject"/><Relationship Id="rId8486" Target="media/image3707.wmf" Type="http://schemas.openxmlformats.org/officeDocument/2006/relationships/image"/><Relationship Id="rId8487" Target="embeddings/oleObject4760.bin" Type="http://schemas.openxmlformats.org/officeDocument/2006/relationships/oleObject"/><Relationship Id="rId8488" Target="media/image3708.wmf" Type="http://schemas.openxmlformats.org/officeDocument/2006/relationships/image"/><Relationship Id="rId8489" Target="embeddings/oleObject4761.bin" Type="http://schemas.openxmlformats.org/officeDocument/2006/relationships/oleObject"/><Relationship Id="rId849" Target="embeddings/oleObject514.bin" Type="http://schemas.openxmlformats.org/officeDocument/2006/relationships/oleObject"/><Relationship Id="rId8490" Target="media/image3709.wmf" Type="http://schemas.openxmlformats.org/officeDocument/2006/relationships/image"/><Relationship Id="rId8491" Target="embeddings/oleObject4762.bin" Type="http://schemas.openxmlformats.org/officeDocument/2006/relationships/oleObject"/><Relationship Id="rId8492" Target="media/image3710.wmf" Type="http://schemas.openxmlformats.org/officeDocument/2006/relationships/image"/><Relationship Id="rId8493" Target="embeddings/oleObject4763.bin" Type="http://schemas.openxmlformats.org/officeDocument/2006/relationships/oleObject"/><Relationship Id="rId8494" Target="media/image3711.wmf" Type="http://schemas.openxmlformats.org/officeDocument/2006/relationships/image"/><Relationship Id="rId8495" Target="embeddings/oleObject4764.bin" Type="http://schemas.openxmlformats.org/officeDocument/2006/relationships/oleObject"/><Relationship Id="rId8496" Target="media/image3712.wmf" Type="http://schemas.openxmlformats.org/officeDocument/2006/relationships/image"/><Relationship Id="rId8497" Target="embeddings/oleObject4765.bin" Type="http://schemas.openxmlformats.org/officeDocument/2006/relationships/oleObject"/><Relationship Id="rId8498" Target="media/image3713.wmf" Type="http://schemas.openxmlformats.org/officeDocument/2006/relationships/image"/><Relationship Id="rId8499" Target="embeddings/oleObject4766.bin" Type="http://schemas.openxmlformats.org/officeDocument/2006/relationships/oleObject"/><Relationship Id="rId85" Target="embeddings/oleObject39.bin" Type="http://schemas.openxmlformats.org/officeDocument/2006/relationships/oleObject"/><Relationship Id="rId850" Target="media/image328.wmf" Type="http://schemas.openxmlformats.org/officeDocument/2006/relationships/image"/><Relationship Id="rId8500" Target="media/image3714.wmf" Type="http://schemas.openxmlformats.org/officeDocument/2006/relationships/image"/><Relationship Id="rId8501" Target="embeddings/oleObject4767.bin" Type="http://schemas.openxmlformats.org/officeDocument/2006/relationships/oleObject"/><Relationship Id="rId8502" Target="media/image3715.wmf" Type="http://schemas.openxmlformats.org/officeDocument/2006/relationships/image"/><Relationship Id="rId8503" Target="embeddings/oleObject4768.bin" Type="http://schemas.openxmlformats.org/officeDocument/2006/relationships/oleObject"/><Relationship Id="rId8504" Target="media/image3716.wmf" Type="http://schemas.openxmlformats.org/officeDocument/2006/relationships/image"/><Relationship Id="rId8505" Target="embeddings/oleObject4769.bin" Type="http://schemas.openxmlformats.org/officeDocument/2006/relationships/oleObject"/><Relationship Id="rId8506" Target="embeddings/oleObject4770.bin" Type="http://schemas.openxmlformats.org/officeDocument/2006/relationships/oleObject"/><Relationship Id="rId8507" Target="media/image3717.wmf" Type="http://schemas.openxmlformats.org/officeDocument/2006/relationships/image"/><Relationship Id="rId8508" Target="embeddings/oleObject4771.bin" Type="http://schemas.openxmlformats.org/officeDocument/2006/relationships/oleObject"/><Relationship Id="rId8509" Target="media/image3718.wmf" Type="http://schemas.openxmlformats.org/officeDocument/2006/relationships/image"/><Relationship Id="rId851" Target="embeddings/oleObject515.bin" Type="http://schemas.openxmlformats.org/officeDocument/2006/relationships/oleObject"/><Relationship Id="rId8510" Target="embeddings/oleObject4772.bin" Type="http://schemas.openxmlformats.org/officeDocument/2006/relationships/oleObject"/><Relationship Id="rId8511" Target="media/image3719.wmf" Type="http://schemas.openxmlformats.org/officeDocument/2006/relationships/image"/><Relationship Id="rId8512" Target="embeddings/oleObject4773.bin" Type="http://schemas.openxmlformats.org/officeDocument/2006/relationships/oleObject"/><Relationship Id="rId8513" Target="media/image3720.wmf" Type="http://schemas.openxmlformats.org/officeDocument/2006/relationships/image"/><Relationship Id="rId8514" Target="embeddings/oleObject4774.bin" Type="http://schemas.openxmlformats.org/officeDocument/2006/relationships/oleObject"/><Relationship Id="rId8515" Target="media/image3721.wmf" Type="http://schemas.openxmlformats.org/officeDocument/2006/relationships/image"/><Relationship Id="rId8516" Target="embeddings/oleObject4775.bin" Type="http://schemas.openxmlformats.org/officeDocument/2006/relationships/oleObject"/><Relationship Id="rId8517" Target="media/image3722.wmf" Type="http://schemas.openxmlformats.org/officeDocument/2006/relationships/image"/><Relationship Id="rId8518" Target="embeddings/oleObject4776.bin" Type="http://schemas.openxmlformats.org/officeDocument/2006/relationships/oleObject"/><Relationship Id="rId8519" Target="media/image3723.wmf" Type="http://schemas.openxmlformats.org/officeDocument/2006/relationships/image"/><Relationship Id="rId852" Target="media/image329.wmf" Type="http://schemas.openxmlformats.org/officeDocument/2006/relationships/image"/><Relationship Id="rId8520" Target="embeddings/oleObject4777.bin" Type="http://schemas.openxmlformats.org/officeDocument/2006/relationships/oleObject"/><Relationship Id="rId8521" Target="media/image3724.wmf" Type="http://schemas.openxmlformats.org/officeDocument/2006/relationships/image"/><Relationship Id="rId8522" Target="embeddings/oleObject4778.bin" Type="http://schemas.openxmlformats.org/officeDocument/2006/relationships/oleObject"/><Relationship Id="rId8523" Target="media/image3725.wmf" Type="http://schemas.openxmlformats.org/officeDocument/2006/relationships/image"/><Relationship Id="rId8524" Target="embeddings/oleObject4779.bin" Type="http://schemas.openxmlformats.org/officeDocument/2006/relationships/oleObject"/><Relationship Id="rId8525" Target="media/image3726.wmf" Type="http://schemas.openxmlformats.org/officeDocument/2006/relationships/image"/><Relationship Id="rId8526" Target="embeddings/oleObject4780.bin" Type="http://schemas.openxmlformats.org/officeDocument/2006/relationships/oleObject"/><Relationship Id="rId8527" Target="media/image3727.wmf" Type="http://schemas.openxmlformats.org/officeDocument/2006/relationships/image"/><Relationship Id="rId8528" Target="embeddings/oleObject4781.bin" Type="http://schemas.openxmlformats.org/officeDocument/2006/relationships/oleObject"/><Relationship Id="rId8529" Target="media/image3728.wmf" Type="http://schemas.openxmlformats.org/officeDocument/2006/relationships/image"/><Relationship Id="rId853" Target="embeddings/oleObject516.bin" Type="http://schemas.openxmlformats.org/officeDocument/2006/relationships/oleObject"/><Relationship Id="rId8530" Target="embeddings/oleObject4782.bin" Type="http://schemas.openxmlformats.org/officeDocument/2006/relationships/oleObject"/><Relationship Id="rId8531" Target="embeddings/oleObject4783.bin" Type="http://schemas.openxmlformats.org/officeDocument/2006/relationships/oleObject"/><Relationship Id="rId8532" Target="media/image3729.wmf" Type="http://schemas.openxmlformats.org/officeDocument/2006/relationships/image"/><Relationship Id="rId8533" Target="embeddings/oleObject4784.bin" Type="http://schemas.openxmlformats.org/officeDocument/2006/relationships/oleObject"/><Relationship Id="rId8534" Target="media/image3730.wmf" Type="http://schemas.openxmlformats.org/officeDocument/2006/relationships/image"/><Relationship Id="rId8535" Target="embeddings/oleObject4785.bin" Type="http://schemas.openxmlformats.org/officeDocument/2006/relationships/oleObject"/><Relationship Id="rId8536" Target="media/image3731.wmf" Type="http://schemas.openxmlformats.org/officeDocument/2006/relationships/image"/><Relationship Id="rId8537" Target="embeddings/oleObject4786.bin" Type="http://schemas.openxmlformats.org/officeDocument/2006/relationships/oleObject"/><Relationship Id="rId8538" Target="media/image3732.wmf" Type="http://schemas.openxmlformats.org/officeDocument/2006/relationships/image"/><Relationship Id="rId8539" Target="embeddings/oleObject4787.bin" Type="http://schemas.openxmlformats.org/officeDocument/2006/relationships/oleObject"/><Relationship Id="rId854" Target="media/image330.wmf" Type="http://schemas.openxmlformats.org/officeDocument/2006/relationships/image"/><Relationship Id="rId8540" Target="media/image3733.wmf" Type="http://schemas.openxmlformats.org/officeDocument/2006/relationships/image"/><Relationship Id="rId8541" Target="embeddings/oleObject4788.bin" Type="http://schemas.openxmlformats.org/officeDocument/2006/relationships/oleObject"/><Relationship Id="rId8542" Target="media/image3734.wmf" Type="http://schemas.openxmlformats.org/officeDocument/2006/relationships/image"/><Relationship Id="rId8543" Target="embeddings/oleObject4789.bin" Type="http://schemas.openxmlformats.org/officeDocument/2006/relationships/oleObject"/><Relationship Id="rId8544" Target="media/image3735.wmf" Type="http://schemas.openxmlformats.org/officeDocument/2006/relationships/image"/><Relationship Id="rId8545" Target="embeddings/oleObject4790.bin" Type="http://schemas.openxmlformats.org/officeDocument/2006/relationships/oleObject"/><Relationship Id="rId8546" Target="media/image3736.wmf" Type="http://schemas.openxmlformats.org/officeDocument/2006/relationships/image"/><Relationship Id="rId8547" Target="embeddings/oleObject4791.bin" Type="http://schemas.openxmlformats.org/officeDocument/2006/relationships/oleObject"/><Relationship Id="rId8548" Target="media/image3737.wmf" Type="http://schemas.openxmlformats.org/officeDocument/2006/relationships/image"/><Relationship Id="rId8549" Target="embeddings/oleObject4792.bin" Type="http://schemas.openxmlformats.org/officeDocument/2006/relationships/oleObject"/><Relationship Id="rId855" Target="embeddings/oleObject517.bin" Type="http://schemas.openxmlformats.org/officeDocument/2006/relationships/oleObject"/><Relationship Id="rId8550" Target="media/image3738.wmf" Type="http://schemas.openxmlformats.org/officeDocument/2006/relationships/image"/><Relationship Id="rId8551" Target="embeddings/oleObject4793.bin" Type="http://schemas.openxmlformats.org/officeDocument/2006/relationships/oleObject"/><Relationship Id="rId8552" Target="media/image3739.wmf" Type="http://schemas.openxmlformats.org/officeDocument/2006/relationships/image"/><Relationship Id="rId8553" Target="embeddings/oleObject4794.bin" Type="http://schemas.openxmlformats.org/officeDocument/2006/relationships/oleObject"/><Relationship Id="rId8554" Target="media/image3740.wmf" Type="http://schemas.openxmlformats.org/officeDocument/2006/relationships/image"/><Relationship Id="rId8555" Target="embeddings/oleObject4795.bin" Type="http://schemas.openxmlformats.org/officeDocument/2006/relationships/oleObject"/><Relationship Id="rId8556" Target="media/image3741.wmf" Type="http://schemas.openxmlformats.org/officeDocument/2006/relationships/image"/><Relationship Id="rId8557" Target="embeddings/oleObject4796.bin" Type="http://schemas.openxmlformats.org/officeDocument/2006/relationships/oleObject"/><Relationship Id="rId8558" Target="media/image3742.wmf" Type="http://schemas.openxmlformats.org/officeDocument/2006/relationships/image"/><Relationship Id="rId8559" Target="embeddings/oleObject4797.bin" Type="http://schemas.openxmlformats.org/officeDocument/2006/relationships/oleObject"/><Relationship Id="rId856" Target="media/image331.wmf" Type="http://schemas.openxmlformats.org/officeDocument/2006/relationships/image"/><Relationship Id="rId8560" Target="media/image3743.png" Type="http://schemas.openxmlformats.org/officeDocument/2006/relationships/image"/><Relationship Id="rId8561" Target="media/image3744.wmf" Type="http://schemas.openxmlformats.org/officeDocument/2006/relationships/image"/><Relationship Id="rId8562" Target="embeddings/oleObject4798.bin" Type="http://schemas.openxmlformats.org/officeDocument/2006/relationships/oleObject"/><Relationship Id="rId8563" Target="media/image3745.wmf" Type="http://schemas.openxmlformats.org/officeDocument/2006/relationships/image"/><Relationship Id="rId8564" Target="embeddings/oleObject4799.bin" Type="http://schemas.openxmlformats.org/officeDocument/2006/relationships/oleObject"/><Relationship Id="rId8565" Target="media/image3746.wmf" Type="http://schemas.openxmlformats.org/officeDocument/2006/relationships/image"/><Relationship Id="rId8566" Target="embeddings/oleObject4800.bin" Type="http://schemas.openxmlformats.org/officeDocument/2006/relationships/oleObject"/><Relationship Id="rId8567" Target="media/image3747.wmf" Type="http://schemas.openxmlformats.org/officeDocument/2006/relationships/image"/><Relationship Id="rId8568" Target="embeddings/oleObject4801.bin" Type="http://schemas.openxmlformats.org/officeDocument/2006/relationships/oleObject"/><Relationship Id="rId8569" Target="media/image3748.wmf" Type="http://schemas.openxmlformats.org/officeDocument/2006/relationships/image"/><Relationship Id="rId857" Target="embeddings/oleObject518.bin" Type="http://schemas.openxmlformats.org/officeDocument/2006/relationships/oleObject"/><Relationship Id="rId8570" Target="embeddings/oleObject4802.bin" Type="http://schemas.openxmlformats.org/officeDocument/2006/relationships/oleObject"/><Relationship Id="rId8571" Target="media/image3749.wmf" Type="http://schemas.openxmlformats.org/officeDocument/2006/relationships/image"/><Relationship Id="rId8572" Target="embeddings/oleObject4803.bin" Type="http://schemas.openxmlformats.org/officeDocument/2006/relationships/oleObject"/><Relationship Id="rId8573" Target="media/image3750.wmf" Type="http://schemas.openxmlformats.org/officeDocument/2006/relationships/image"/><Relationship Id="rId8574" Target="embeddings/oleObject4804.bin" Type="http://schemas.openxmlformats.org/officeDocument/2006/relationships/oleObject"/><Relationship Id="rId8575" Target="media/image3751.wmf" Type="http://schemas.openxmlformats.org/officeDocument/2006/relationships/image"/><Relationship Id="rId8576" Target="embeddings/oleObject4805.bin" Type="http://schemas.openxmlformats.org/officeDocument/2006/relationships/oleObject"/><Relationship Id="rId8577" Target="media/image3752.wmf" Type="http://schemas.openxmlformats.org/officeDocument/2006/relationships/image"/><Relationship Id="rId8578" Target="embeddings/oleObject4806.bin" Type="http://schemas.openxmlformats.org/officeDocument/2006/relationships/oleObject"/><Relationship Id="rId8579" Target="media/image3753.wmf" Type="http://schemas.openxmlformats.org/officeDocument/2006/relationships/image"/><Relationship Id="rId858" Target="media/image332.wmf" Type="http://schemas.openxmlformats.org/officeDocument/2006/relationships/image"/><Relationship Id="rId8580" Target="embeddings/oleObject4807.bin" Type="http://schemas.openxmlformats.org/officeDocument/2006/relationships/oleObject"/><Relationship Id="rId8581" Target="media/image3754.wmf" Type="http://schemas.openxmlformats.org/officeDocument/2006/relationships/image"/><Relationship Id="rId8582" Target="embeddings/oleObject4808.bin" Type="http://schemas.openxmlformats.org/officeDocument/2006/relationships/oleObject"/><Relationship Id="rId8583" Target="media/image3755.wmf" Type="http://schemas.openxmlformats.org/officeDocument/2006/relationships/image"/><Relationship Id="rId8584" Target="embeddings/oleObject4809.bin" Type="http://schemas.openxmlformats.org/officeDocument/2006/relationships/oleObject"/><Relationship Id="rId8585" Target="media/image3756.wmf" Type="http://schemas.openxmlformats.org/officeDocument/2006/relationships/image"/><Relationship Id="rId8586" Target="embeddings/oleObject4810.bin" Type="http://schemas.openxmlformats.org/officeDocument/2006/relationships/oleObject"/><Relationship Id="rId8587" Target="media/image3757.wmf" Type="http://schemas.openxmlformats.org/officeDocument/2006/relationships/image"/><Relationship Id="rId8588" Target="embeddings/oleObject4811.bin" Type="http://schemas.openxmlformats.org/officeDocument/2006/relationships/oleObject"/><Relationship Id="rId8589" Target="media/image3758.wmf" Type="http://schemas.openxmlformats.org/officeDocument/2006/relationships/image"/><Relationship Id="rId859" Target="embeddings/oleObject519.bin" Type="http://schemas.openxmlformats.org/officeDocument/2006/relationships/oleObject"/><Relationship Id="rId8590" Target="embeddings/oleObject4812.bin" Type="http://schemas.openxmlformats.org/officeDocument/2006/relationships/oleObject"/><Relationship Id="rId8591" Target="media/image3759.wmf" Type="http://schemas.openxmlformats.org/officeDocument/2006/relationships/image"/><Relationship Id="rId8592" Target="embeddings/oleObject4813.bin" Type="http://schemas.openxmlformats.org/officeDocument/2006/relationships/oleObject"/><Relationship Id="rId8593" Target="media/image3760.wmf" Type="http://schemas.openxmlformats.org/officeDocument/2006/relationships/image"/><Relationship Id="rId8594" Target="embeddings/oleObject4814.bin" Type="http://schemas.openxmlformats.org/officeDocument/2006/relationships/oleObject"/><Relationship Id="rId8595" Target="media/image3761.wmf" Type="http://schemas.openxmlformats.org/officeDocument/2006/relationships/image"/><Relationship Id="rId8596" Target="embeddings/oleObject4815.bin" Type="http://schemas.openxmlformats.org/officeDocument/2006/relationships/oleObject"/><Relationship Id="rId8597" Target="media/image3762.wmf" Type="http://schemas.openxmlformats.org/officeDocument/2006/relationships/image"/><Relationship Id="rId8598" Target="embeddings/oleObject4816.bin" Type="http://schemas.openxmlformats.org/officeDocument/2006/relationships/oleObject"/><Relationship Id="rId8599" Target="media/image3763.wmf" Type="http://schemas.openxmlformats.org/officeDocument/2006/relationships/image"/><Relationship Id="rId86" Target="media/image40.wmf" Type="http://schemas.openxmlformats.org/officeDocument/2006/relationships/image"/><Relationship Id="rId860" Target="media/image333.wmf" Type="http://schemas.openxmlformats.org/officeDocument/2006/relationships/image"/><Relationship Id="rId8600" Target="embeddings/oleObject4817.bin" Type="http://schemas.openxmlformats.org/officeDocument/2006/relationships/oleObject"/><Relationship Id="rId8601" Target="media/image3764.wmf" Type="http://schemas.openxmlformats.org/officeDocument/2006/relationships/image"/><Relationship Id="rId8602" Target="embeddings/oleObject4818.bin" Type="http://schemas.openxmlformats.org/officeDocument/2006/relationships/oleObject"/><Relationship Id="rId8603" Target="embeddings/oleObject4819.bin" Type="http://schemas.openxmlformats.org/officeDocument/2006/relationships/oleObject"/><Relationship Id="rId8604" Target="embeddings/oleObject4820.bin" Type="http://schemas.openxmlformats.org/officeDocument/2006/relationships/oleObject"/><Relationship Id="rId8605" Target="embeddings/oleObject4821.bin" Type="http://schemas.openxmlformats.org/officeDocument/2006/relationships/oleObject"/><Relationship Id="rId8606" Target="embeddings/oleObject4822.bin" Type="http://schemas.openxmlformats.org/officeDocument/2006/relationships/oleObject"/><Relationship Id="rId8607" Target="embeddings/oleObject4823.bin" Type="http://schemas.openxmlformats.org/officeDocument/2006/relationships/oleObject"/><Relationship Id="rId8608" Target="embeddings/oleObject4824.bin" Type="http://schemas.openxmlformats.org/officeDocument/2006/relationships/oleObject"/><Relationship Id="rId8609" Target="media/image3765.wmf" Type="http://schemas.openxmlformats.org/officeDocument/2006/relationships/image"/><Relationship Id="rId861" Target="embeddings/oleObject520.bin" Type="http://schemas.openxmlformats.org/officeDocument/2006/relationships/oleObject"/><Relationship Id="rId8610" Target="embeddings/oleObject4825.bin" Type="http://schemas.openxmlformats.org/officeDocument/2006/relationships/oleObject"/><Relationship Id="rId8611" Target="media/image3766.png" Type="http://schemas.openxmlformats.org/officeDocument/2006/relationships/image"/><Relationship Id="rId8612" Target="media/image3767.wmf" Type="http://schemas.openxmlformats.org/officeDocument/2006/relationships/image"/><Relationship Id="rId8613" Target="embeddings/oleObject4826.bin" Type="http://schemas.openxmlformats.org/officeDocument/2006/relationships/oleObject"/><Relationship Id="rId8614" Target="media/image3768.wmf" Type="http://schemas.openxmlformats.org/officeDocument/2006/relationships/image"/><Relationship Id="rId8615" Target="embeddings/oleObject4827.bin" Type="http://schemas.openxmlformats.org/officeDocument/2006/relationships/oleObject"/><Relationship Id="rId8616" Target="media/image3769.wmf" Type="http://schemas.openxmlformats.org/officeDocument/2006/relationships/image"/><Relationship Id="rId8617" Target="embeddings/oleObject4828.bin" Type="http://schemas.openxmlformats.org/officeDocument/2006/relationships/oleObject"/><Relationship Id="rId8618" Target="media/image3770.wmf" Type="http://schemas.openxmlformats.org/officeDocument/2006/relationships/image"/><Relationship Id="rId8619" Target="embeddings/oleObject4829.bin" Type="http://schemas.openxmlformats.org/officeDocument/2006/relationships/oleObject"/><Relationship Id="rId862" Target="media/image334.wmf" Type="http://schemas.openxmlformats.org/officeDocument/2006/relationships/image"/><Relationship Id="rId8620" Target="media/image3771.jpeg" Type="http://schemas.openxmlformats.org/officeDocument/2006/relationships/image"/><Relationship Id="rId8621" Target="media/image3772.png" Type="http://schemas.openxmlformats.org/officeDocument/2006/relationships/image"/><Relationship Id="rId8622" Target="embeddings/oleObject4830.bin" Type="http://schemas.openxmlformats.org/officeDocument/2006/relationships/oleObject"/><Relationship Id="rId8623" Target="embeddings/oleObject4831.bin" Type="http://schemas.openxmlformats.org/officeDocument/2006/relationships/oleObject"/><Relationship Id="rId8624" Target="embeddings/oleObject4832.bin" Type="http://schemas.openxmlformats.org/officeDocument/2006/relationships/oleObject"/><Relationship Id="rId8625" Target="embeddings/oleObject4833.bin" Type="http://schemas.openxmlformats.org/officeDocument/2006/relationships/oleObject"/><Relationship Id="rId8626" Target="embeddings/oleObject4834.bin" Type="http://schemas.openxmlformats.org/officeDocument/2006/relationships/oleObject"/><Relationship Id="rId8627" Target="media/image3773.wmf" Type="http://schemas.openxmlformats.org/officeDocument/2006/relationships/image"/><Relationship Id="rId8628" Target="embeddings/oleObject4835.bin" Type="http://schemas.openxmlformats.org/officeDocument/2006/relationships/oleObject"/><Relationship Id="rId8629" Target="media/image3774.wmf" Type="http://schemas.openxmlformats.org/officeDocument/2006/relationships/image"/><Relationship Id="rId863" Target="embeddings/oleObject521.bin" Type="http://schemas.openxmlformats.org/officeDocument/2006/relationships/oleObject"/><Relationship Id="rId8630" Target="embeddings/oleObject4836.bin" Type="http://schemas.openxmlformats.org/officeDocument/2006/relationships/oleObject"/><Relationship Id="rId8631" Target="embeddings/oleObject4837.bin" Type="http://schemas.openxmlformats.org/officeDocument/2006/relationships/oleObject"/><Relationship Id="rId8632" Target="embeddings/oleObject4838.bin" Type="http://schemas.openxmlformats.org/officeDocument/2006/relationships/oleObject"/><Relationship Id="rId8633" Target="embeddings/oleObject4839.bin" Type="http://schemas.openxmlformats.org/officeDocument/2006/relationships/oleObject"/><Relationship Id="rId8634" Target="embeddings/oleObject4840.bin" Type="http://schemas.openxmlformats.org/officeDocument/2006/relationships/oleObject"/><Relationship Id="rId8635" Target="embeddings/oleObject4841.bin" Type="http://schemas.openxmlformats.org/officeDocument/2006/relationships/oleObject"/><Relationship Id="rId8636" Target="embeddings/oleObject4842.bin" Type="http://schemas.openxmlformats.org/officeDocument/2006/relationships/oleObject"/><Relationship Id="rId8637" Target="embeddings/oleObject4843.bin" Type="http://schemas.openxmlformats.org/officeDocument/2006/relationships/oleObject"/><Relationship Id="rId8638" Target="embeddings/oleObject4844.bin" Type="http://schemas.openxmlformats.org/officeDocument/2006/relationships/oleObject"/><Relationship Id="rId8639" Target="embeddings/oleObject4845.bin" Type="http://schemas.openxmlformats.org/officeDocument/2006/relationships/oleObject"/><Relationship Id="rId864" Target="media/image335.wmf" Type="http://schemas.openxmlformats.org/officeDocument/2006/relationships/image"/><Relationship Id="rId8640" Target="embeddings/oleObject4846.bin" Type="http://schemas.openxmlformats.org/officeDocument/2006/relationships/oleObject"/><Relationship Id="rId8641" Target="embeddings/oleObject4847.bin" Type="http://schemas.openxmlformats.org/officeDocument/2006/relationships/oleObject"/><Relationship Id="rId8642" Target="embeddings/oleObject4848.bin" Type="http://schemas.openxmlformats.org/officeDocument/2006/relationships/oleObject"/><Relationship Id="rId8643" Target="embeddings/oleObject4849.bin" Type="http://schemas.openxmlformats.org/officeDocument/2006/relationships/oleObject"/><Relationship Id="rId8644" Target="media/image3775.wmf" Type="http://schemas.openxmlformats.org/officeDocument/2006/relationships/image"/><Relationship Id="rId8645" Target="embeddings/oleObject4850.bin" Type="http://schemas.openxmlformats.org/officeDocument/2006/relationships/oleObject"/><Relationship Id="rId8646" Target="media/image3776.wmf" Type="http://schemas.openxmlformats.org/officeDocument/2006/relationships/image"/><Relationship Id="rId8647" Target="embeddings/oleObject4851.bin" Type="http://schemas.openxmlformats.org/officeDocument/2006/relationships/oleObject"/><Relationship Id="rId8648" Target="media/image3777.wmf" Type="http://schemas.openxmlformats.org/officeDocument/2006/relationships/image"/><Relationship Id="rId8649" Target="embeddings/oleObject4852.bin" Type="http://schemas.openxmlformats.org/officeDocument/2006/relationships/oleObject"/><Relationship Id="rId865" Target="embeddings/oleObject522.bin" Type="http://schemas.openxmlformats.org/officeDocument/2006/relationships/oleObject"/><Relationship Id="rId8650" Target="embeddings/oleObject4853.bin" Type="http://schemas.openxmlformats.org/officeDocument/2006/relationships/oleObject"/><Relationship Id="rId8651" Target="embeddings/oleObject4854.bin" Type="http://schemas.openxmlformats.org/officeDocument/2006/relationships/oleObject"/><Relationship Id="rId8652" Target="embeddings/oleObject4855.bin" Type="http://schemas.openxmlformats.org/officeDocument/2006/relationships/oleObject"/><Relationship Id="rId8653" Target="embeddings/oleObject4856.bin" Type="http://schemas.openxmlformats.org/officeDocument/2006/relationships/oleObject"/><Relationship Id="rId8654" Target="embeddings/oleObject4857.bin" Type="http://schemas.openxmlformats.org/officeDocument/2006/relationships/oleObject"/><Relationship Id="rId8655" Target="media/image3778.wmf" Type="http://schemas.openxmlformats.org/officeDocument/2006/relationships/image"/><Relationship Id="rId8656" Target="embeddings/oleObject4858.bin" Type="http://schemas.openxmlformats.org/officeDocument/2006/relationships/oleObject"/><Relationship Id="rId8657" Target="media/image3779.wmf" Type="http://schemas.openxmlformats.org/officeDocument/2006/relationships/image"/><Relationship Id="rId8658" Target="embeddings/oleObject4859.bin" Type="http://schemas.openxmlformats.org/officeDocument/2006/relationships/oleObject"/><Relationship Id="rId8659" Target="media/image3780.wmf" Type="http://schemas.openxmlformats.org/officeDocument/2006/relationships/image"/><Relationship Id="rId866" Target="media/image336.wmf" Type="http://schemas.openxmlformats.org/officeDocument/2006/relationships/image"/><Relationship Id="rId8660" Target="embeddings/oleObject4860.bin" Type="http://schemas.openxmlformats.org/officeDocument/2006/relationships/oleObject"/><Relationship Id="rId8661" Target="embeddings/oleObject4861.bin" Type="http://schemas.openxmlformats.org/officeDocument/2006/relationships/oleObject"/><Relationship Id="rId8662" Target="embeddings/oleObject4862.bin" Type="http://schemas.openxmlformats.org/officeDocument/2006/relationships/oleObject"/><Relationship Id="rId8663" Target="embeddings/oleObject4863.bin" Type="http://schemas.openxmlformats.org/officeDocument/2006/relationships/oleObject"/><Relationship Id="rId8664" Target="embeddings/oleObject4864.bin" Type="http://schemas.openxmlformats.org/officeDocument/2006/relationships/oleObject"/><Relationship Id="rId8665" Target="embeddings/oleObject4865.bin" Type="http://schemas.openxmlformats.org/officeDocument/2006/relationships/oleObject"/><Relationship Id="rId8666" Target="embeddings/oleObject4866.bin" Type="http://schemas.openxmlformats.org/officeDocument/2006/relationships/oleObject"/><Relationship Id="rId8667" Target="embeddings/oleObject4867.bin" Type="http://schemas.openxmlformats.org/officeDocument/2006/relationships/oleObject"/><Relationship Id="rId8668" Target="embeddings/oleObject4868.bin" Type="http://schemas.openxmlformats.org/officeDocument/2006/relationships/oleObject"/><Relationship Id="rId8669" Target="embeddings/oleObject4869.bin" Type="http://schemas.openxmlformats.org/officeDocument/2006/relationships/oleObject"/><Relationship Id="rId867" Target="embeddings/oleObject523.bin" Type="http://schemas.openxmlformats.org/officeDocument/2006/relationships/oleObject"/><Relationship Id="rId8670" Target="embeddings/oleObject4870.bin" Type="http://schemas.openxmlformats.org/officeDocument/2006/relationships/oleObject"/><Relationship Id="rId8671" Target="embeddings/oleObject4871.bin" Type="http://schemas.openxmlformats.org/officeDocument/2006/relationships/oleObject"/><Relationship Id="rId8672" Target="embeddings/oleObject4872.bin" Type="http://schemas.openxmlformats.org/officeDocument/2006/relationships/oleObject"/><Relationship Id="rId8673" Target="media/image3781.wmf" Type="http://schemas.openxmlformats.org/officeDocument/2006/relationships/image"/><Relationship Id="rId8674" Target="embeddings/oleObject4873.bin" Type="http://schemas.openxmlformats.org/officeDocument/2006/relationships/oleObject"/><Relationship Id="rId8675" Target="media/image3782.wmf" Type="http://schemas.openxmlformats.org/officeDocument/2006/relationships/image"/><Relationship Id="rId8676" Target="embeddings/oleObject4874.bin" Type="http://schemas.openxmlformats.org/officeDocument/2006/relationships/oleObject"/><Relationship Id="rId8677" Target="media/image3783.png" Type="http://schemas.openxmlformats.org/officeDocument/2006/relationships/image"/><Relationship Id="rId8678" Target="embeddings/oleObject4875.bin" Type="http://schemas.openxmlformats.org/officeDocument/2006/relationships/oleObject"/><Relationship Id="rId8679" Target="embeddings/oleObject4876.bin" Type="http://schemas.openxmlformats.org/officeDocument/2006/relationships/oleObject"/><Relationship Id="rId868" Target="media/image337.wmf" Type="http://schemas.openxmlformats.org/officeDocument/2006/relationships/image"/><Relationship Id="rId8680" Target="embeddings/oleObject4877.bin" Type="http://schemas.openxmlformats.org/officeDocument/2006/relationships/oleObject"/><Relationship Id="rId8681" Target="embeddings/oleObject4878.bin" Type="http://schemas.openxmlformats.org/officeDocument/2006/relationships/oleObject"/><Relationship Id="rId8682" Target="embeddings/oleObject4879.bin" Type="http://schemas.openxmlformats.org/officeDocument/2006/relationships/oleObject"/><Relationship Id="rId8683" Target="embeddings/oleObject4880.bin" Type="http://schemas.openxmlformats.org/officeDocument/2006/relationships/oleObject"/><Relationship Id="rId8684" Target="media/image3784.wmf" Type="http://schemas.openxmlformats.org/officeDocument/2006/relationships/image"/><Relationship Id="rId8685" Target="embeddings/oleObject4881.bin" Type="http://schemas.openxmlformats.org/officeDocument/2006/relationships/oleObject"/><Relationship Id="rId8686" Target="media/image3785.wmf" Type="http://schemas.openxmlformats.org/officeDocument/2006/relationships/image"/><Relationship Id="rId8687" Target="embeddings/oleObject4882.bin" Type="http://schemas.openxmlformats.org/officeDocument/2006/relationships/oleObject"/><Relationship Id="rId8688" Target="embeddings/oleObject4883.bin" Type="http://schemas.openxmlformats.org/officeDocument/2006/relationships/oleObject"/><Relationship Id="rId8689" Target="media/image3786.wmf" Type="http://schemas.openxmlformats.org/officeDocument/2006/relationships/image"/><Relationship Id="rId869" Target="embeddings/oleObject524.bin" Type="http://schemas.openxmlformats.org/officeDocument/2006/relationships/oleObject"/><Relationship Id="rId8690" Target="embeddings/oleObject4884.bin" Type="http://schemas.openxmlformats.org/officeDocument/2006/relationships/oleObject"/><Relationship Id="rId8691" Target="media/image3787.wmf" Type="http://schemas.openxmlformats.org/officeDocument/2006/relationships/image"/><Relationship Id="rId8692" Target="embeddings/oleObject4885.bin" Type="http://schemas.openxmlformats.org/officeDocument/2006/relationships/oleObject"/><Relationship Id="rId8693" Target="embeddings/oleObject4886.bin" Type="http://schemas.openxmlformats.org/officeDocument/2006/relationships/oleObject"/><Relationship Id="rId8694" Target="media/image3788.wmf" Type="http://schemas.openxmlformats.org/officeDocument/2006/relationships/image"/><Relationship Id="rId8695" Target="embeddings/oleObject4887.bin" Type="http://schemas.openxmlformats.org/officeDocument/2006/relationships/oleObject"/><Relationship Id="rId8696" Target="media/image3789.wmf" Type="http://schemas.openxmlformats.org/officeDocument/2006/relationships/image"/><Relationship Id="rId8697" Target="embeddings/oleObject4888.bin" Type="http://schemas.openxmlformats.org/officeDocument/2006/relationships/oleObject"/><Relationship Id="rId8698" Target="media/image3790.wmf" Type="http://schemas.openxmlformats.org/officeDocument/2006/relationships/image"/><Relationship Id="rId8699" Target="embeddings/oleObject4889.bin" Type="http://schemas.openxmlformats.org/officeDocument/2006/relationships/oleObject"/><Relationship Id="rId87" Target="embeddings/oleObject40.bin" Type="http://schemas.openxmlformats.org/officeDocument/2006/relationships/oleObject"/><Relationship Id="rId870" Target="media/image338.wmf" Type="http://schemas.openxmlformats.org/officeDocument/2006/relationships/image"/><Relationship Id="rId8700" Target="media/image3791.wmf" Type="http://schemas.openxmlformats.org/officeDocument/2006/relationships/image"/><Relationship Id="rId8701" Target="embeddings/oleObject4890.bin" Type="http://schemas.openxmlformats.org/officeDocument/2006/relationships/oleObject"/><Relationship Id="rId8702" Target="media/image3792.wmf" Type="http://schemas.openxmlformats.org/officeDocument/2006/relationships/image"/><Relationship Id="rId8703" Target="embeddings/oleObject4891.bin" Type="http://schemas.openxmlformats.org/officeDocument/2006/relationships/oleObject"/><Relationship Id="rId8704" Target="media/image3793.wmf" Type="http://schemas.openxmlformats.org/officeDocument/2006/relationships/image"/><Relationship Id="rId8705" Target="embeddings/oleObject4892.bin" Type="http://schemas.openxmlformats.org/officeDocument/2006/relationships/oleObject"/><Relationship Id="rId8706" Target="media/image3794.wmf" Type="http://schemas.openxmlformats.org/officeDocument/2006/relationships/image"/><Relationship Id="rId8707" Target="embeddings/oleObject4893.bin" Type="http://schemas.openxmlformats.org/officeDocument/2006/relationships/oleObject"/><Relationship Id="rId8708" Target="embeddings/oleObject4894.bin" Type="http://schemas.openxmlformats.org/officeDocument/2006/relationships/oleObject"/><Relationship Id="rId8709" Target="media/image3795.wmf" Type="http://schemas.openxmlformats.org/officeDocument/2006/relationships/image"/><Relationship Id="rId871" Target="embeddings/oleObject525.bin" Type="http://schemas.openxmlformats.org/officeDocument/2006/relationships/oleObject"/><Relationship Id="rId8710" Target="embeddings/oleObject4895.bin" Type="http://schemas.openxmlformats.org/officeDocument/2006/relationships/oleObject"/><Relationship Id="rId8711" Target="media/image3796.wmf" Type="http://schemas.openxmlformats.org/officeDocument/2006/relationships/image"/><Relationship Id="rId8712" Target="embeddings/oleObject4896.bin" Type="http://schemas.openxmlformats.org/officeDocument/2006/relationships/oleObject"/><Relationship Id="rId8713" Target="media/image3797.wmf" Type="http://schemas.openxmlformats.org/officeDocument/2006/relationships/image"/><Relationship Id="rId8714" Target="embeddings/oleObject4897.bin" Type="http://schemas.openxmlformats.org/officeDocument/2006/relationships/oleObject"/><Relationship Id="rId8715" Target="media/image3798.wmf" Type="http://schemas.openxmlformats.org/officeDocument/2006/relationships/image"/><Relationship Id="rId8716" Target="media/image3799.wmf" Type="http://schemas.openxmlformats.org/officeDocument/2006/relationships/image"/><Relationship Id="rId8717" Target="embeddings/oleObject4898.bin" Type="http://schemas.openxmlformats.org/officeDocument/2006/relationships/oleObject"/><Relationship Id="rId8718" Target="media/image3800.wmf" Type="http://schemas.openxmlformats.org/officeDocument/2006/relationships/image"/><Relationship Id="rId8719" Target="media/image3801.wmf" Type="http://schemas.openxmlformats.org/officeDocument/2006/relationships/image"/><Relationship Id="rId872" Target="embeddings/oleObject526.bin" Type="http://schemas.openxmlformats.org/officeDocument/2006/relationships/oleObject"/><Relationship Id="rId8720" Target="media/image3802.wmf" Type="http://schemas.openxmlformats.org/officeDocument/2006/relationships/image"/><Relationship Id="rId8721" Target="media/image3803.wmf" Type="http://schemas.openxmlformats.org/officeDocument/2006/relationships/image"/><Relationship Id="rId8722" Target="media/image3804.wmf" Type="http://schemas.openxmlformats.org/officeDocument/2006/relationships/image"/><Relationship Id="rId8723" Target="media/image3805.wmf" Type="http://schemas.openxmlformats.org/officeDocument/2006/relationships/image"/><Relationship Id="rId8724" Target="media/image3806.wmf" Type="http://schemas.openxmlformats.org/officeDocument/2006/relationships/image"/><Relationship Id="rId8725" Target="media/image3807.wmf" Type="http://schemas.openxmlformats.org/officeDocument/2006/relationships/image"/><Relationship Id="rId8726" Target="media/image3808.wmf" Type="http://schemas.openxmlformats.org/officeDocument/2006/relationships/image"/><Relationship Id="rId8727" Target="embeddings/oleObject4899.bin" Type="http://schemas.openxmlformats.org/officeDocument/2006/relationships/oleObject"/><Relationship Id="rId8728" Target="embeddings/oleObject4900.bin" Type="http://schemas.openxmlformats.org/officeDocument/2006/relationships/oleObject"/><Relationship Id="rId8729" Target="embeddings/oleObject4901.bin" Type="http://schemas.openxmlformats.org/officeDocument/2006/relationships/oleObject"/><Relationship Id="rId873" Target="media/image339.wmf" Type="http://schemas.openxmlformats.org/officeDocument/2006/relationships/image"/><Relationship Id="rId8730" Target="embeddings/oleObject4902.bin" Type="http://schemas.openxmlformats.org/officeDocument/2006/relationships/oleObject"/><Relationship Id="rId8731" Target="embeddings/oleObject4903.bin" Type="http://schemas.openxmlformats.org/officeDocument/2006/relationships/oleObject"/><Relationship Id="rId8732" Target="embeddings/oleObject4904.bin" Type="http://schemas.openxmlformats.org/officeDocument/2006/relationships/oleObject"/><Relationship Id="rId8733" Target="embeddings/oleObject4905.bin" Type="http://schemas.openxmlformats.org/officeDocument/2006/relationships/oleObject"/><Relationship Id="rId8734" Target="embeddings/oleObject4906.bin" Type="http://schemas.openxmlformats.org/officeDocument/2006/relationships/oleObject"/><Relationship Id="rId8735" Target="embeddings/oleObject4907.bin" Type="http://schemas.openxmlformats.org/officeDocument/2006/relationships/oleObject"/><Relationship Id="rId8736" Target="embeddings/oleObject4908.bin" Type="http://schemas.openxmlformats.org/officeDocument/2006/relationships/oleObject"/><Relationship Id="rId8737" Target="embeddings/oleObject4909.bin" Type="http://schemas.openxmlformats.org/officeDocument/2006/relationships/oleObject"/><Relationship Id="rId8738" Target="embeddings/oleObject4910.bin" Type="http://schemas.openxmlformats.org/officeDocument/2006/relationships/oleObject"/><Relationship Id="rId8739" Target="media/image3809.png" Type="http://schemas.openxmlformats.org/officeDocument/2006/relationships/image"/><Relationship Id="rId874" Target="embeddings/oleObject527.bin" Type="http://schemas.openxmlformats.org/officeDocument/2006/relationships/oleObject"/><Relationship Id="rId8740" Target="embeddings/oleObject4911.bin" Type="http://schemas.openxmlformats.org/officeDocument/2006/relationships/oleObject"/><Relationship Id="rId8741" Target="embeddings/oleObject4912.bin" Type="http://schemas.openxmlformats.org/officeDocument/2006/relationships/oleObject"/><Relationship Id="rId8742" Target="embeddings/oleObject4913.bin" Type="http://schemas.openxmlformats.org/officeDocument/2006/relationships/oleObject"/><Relationship Id="rId8743" Target="media/image3810.wmf" Type="http://schemas.openxmlformats.org/officeDocument/2006/relationships/image"/><Relationship Id="rId8744" Target="embeddings/oleObject4914.bin" Type="http://schemas.openxmlformats.org/officeDocument/2006/relationships/oleObject"/><Relationship Id="rId8745" Target="media/image3811.wmf" Type="http://schemas.openxmlformats.org/officeDocument/2006/relationships/image"/><Relationship Id="rId8746" Target="embeddings/oleObject4915.bin" Type="http://schemas.openxmlformats.org/officeDocument/2006/relationships/oleObject"/><Relationship Id="rId8747" Target="media/image3812.wmf" Type="http://schemas.openxmlformats.org/officeDocument/2006/relationships/image"/><Relationship Id="rId8748" Target="embeddings/oleObject4916.bin" Type="http://schemas.openxmlformats.org/officeDocument/2006/relationships/oleObject"/><Relationship Id="rId8749" Target="media/image3813.wmf" Type="http://schemas.openxmlformats.org/officeDocument/2006/relationships/image"/><Relationship Id="rId875" Target="media/image340.wmf" Type="http://schemas.openxmlformats.org/officeDocument/2006/relationships/image"/><Relationship Id="rId8750" Target="embeddings/oleObject4917.bin" Type="http://schemas.openxmlformats.org/officeDocument/2006/relationships/oleObject"/><Relationship Id="rId8751" Target="media/image3814.wmf" Type="http://schemas.openxmlformats.org/officeDocument/2006/relationships/image"/><Relationship Id="rId8752" Target="embeddings/oleObject4918.bin" Type="http://schemas.openxmlformats.org/officeDocument/2006/relationships/oleObject"/><Relationship Id="rId8753" Target="media/image3815.wmf" Type="http://schemas.openxmlformats.org/officeDocument/2006/relationships/image"/><Relationship Id="rId8754" Target="embeddings/oleObject4919.bin" Type="http://schemas.openxmlformats.org/officeDocument/2006/relationships/oleObject"/><Relationship Id="rId8755" Target="media/image3816.wmf" Type="http://schemas.openxmlformats.org/officeDocument/2006/relationships/image"/><Relationship Id="rId8756" Target="embeddings/oleObject4920.bin" Type="http://schemas.openxmlformats.org/officeDocument/2006/relationships/oleObject"/><Relationship Id="rId8757" Target="media/image3817.wmf" Type="http://schemas.openxmlformats.org/officeDocument/2006/relationships/image"/><Relationship Id="rId8758" Target="embeddings/oleObject4921.bin" Type="http://schemas.openxmlformats.org/officeDocument/2006/relationships/oleObject"/><Relationship Id="rId8759" Target="media/image3818.wmf" Type="http://schemas.openxmlformats.org/officeDocument/2006/relationships/image"/><Relationship Id="rId876" Target="embeddings/oleObject528.bin" Type="http://schemas.openxmlformats.org/officeDocument/2006/relationships/oleObject"/><Relationship Id="rId8760" Target="embeddings/oleObject4922.bin" Type="http://schemas.openxmlformats.org/officeDocument/2006/relationships/oleObject"/><Relationship Id="rId8761" Target="media/image3819.wmf" Type="http://schemas.openxmlformats.org/officeDocument/2006/relationships/image"/><Relationship Id="rId8762" Target="embeddings/oleObject4923.bin" Type="http://schemas.openxmlformats.org/officeDocument/2006/relationships/oleObject"/><Relationship Id="rId8763" Target="media/image3820.wmf" Type="http://schemas.openxmlformats.org/officeDocument/2006/relationships/image"/><Relationship Id="rId8764" Target="embeddings/oleObject4924.bin" Type="http://schemas.openxmlformats.org/officeDocument/2006/relationships/oleObject"/><Relationship Id="rId8765" Target="media/image3821.wmf" Type="http://schemas.openxmlformats.org/officeDocument/2006/relationships/image"/><Relationship Id="rId8766" Target="embeddings/oleObject4925.bin" Type="http://schemas.openxmlformats.org/officeDocument/2006/relationships/oleObject"/><Relationship Id="rId8767" Target="media/image3822.wmf" Type="http://schemas.openxmlformats.org/officeDocument/2006/relationships/image"/><Relationship Id="rId8768" Target="embeddings/oleObject4926.bin" Type="http://schemas.openxmlformats.org/officeDocument/2006/relationships/oleObject"/><Relationship Id="rId8769" Target="media/image3823.wmf" Type="http://schemas.openxmlformats.org/officeDocument/2006/relationships/image"/><Relationship Id="rId877" Target="embeddings/oleObject529.bin" Type="http://schemas.openxmlformats.org/officeDocument/2006/relationships/oleObject"/><Relationship Id="rId8770" Target="embeddings/oleObject4927.bin" Type="http://schemas.openxmlformats.org/officeDocument/2006/relationships/oleObject"/><Relationship Id="rId8771" Target="media/image3824.wmf" Type="http://schemas.openxmlformats.org/officeDocument/2006/relationships/image"/><Relationship Id="rId8772" Target="embeddings/oleObject4928.bin" Type="http://schemas.openxmlformats.org/officeDocument/2006/relationships/oleObject"/><Relationship Id="rId8773" Target="media/image3825.wmf" Type="http://schemas.openxmlformats.org/officeDocument/2006/relationships/image"/><Relationship Id="rId8774" Target="embeddings/oleObject4929.bin" Type="http://schemas.openxmlformats.org/officeDocument/2006/relationships/oleObject"/><Relationship Id="rId8775" Target="embeddings/oleObject4930.bin" Type="http://schemas.openxmlformats.org/officeDocument/2006/relationships/oleObject"/><Relationship Id="rId8776" Target="media/image3826.wmf" Type="http://schemas.openxmlformats.org/officeDocument/2006/relationships/image"/><Relationship Id="rId8777" Target="embeddings/oleObject4931.bin" Type="http://schemas.openxmlformats.org/officeDocument/2006/relationships/oleObject"/><Relationship Id="rId8778" Target="embeddings/oleObject4932.bin" Type="http://schemas.openxmlformats.org/officeDocument/2006/relationships/oleObject"/><Relationship Id="rId8779" Target="embeddings/oleObject4933.bin" Type="http://schemas.openxmlformats.org/officeDocument/2006/relationships/oleObject"/><Relationship Id="rId878" Target="media/image341.wmf" Type="http://schemas.openxmlformats.org/officeDocument/2006/relationships/image"/><Relationship Id="rId8780" Target="media/image3827.wmf" Type="http://schemas.openxmlformats.org/officeDocument/2006/relationships/image"/><Relationship Id="rId8781" Target="embeddings/oleObject4934.bin" Type="http://schemas.openxmlformats.org/officeDocument/2006/relationships/oleObject"/><Relationship Id="rId8782" Target="media/image3828.wmf" Type="http://schemas.openxmlformats.org/officeDocument/2006/relationships/image"/><Relationship Id="rId8783" Target="embeddings/oleObject4935.bin" Type="http://schemas.openxmlformats.org/officeDocument/2006/relationships/oleObject"/><Relationship Id="rId8784" Target="media/image3829.wmf" Type="http://schemas.openxmlformats.org/officeDocument/2006/relationships/image"/><Relationship Id="rId8785" Target="embeddings/oleObject4936.bin" Type="http://schemas.openxmlformats.org/officeDocument/2006/relationships/oleObject"/><Relationship Id="rId8786" Target="media/image3830.wmf" Type="http://schemas.openxmlformats.org/officeDocument/2006/relationships/image"/><Relationship Id="rId8787" Target="embeddings/oleObject4937.bin" Type="http://schemas.openxmlformats.org/officeDocument/2006/relationships/oleObject"/><Relationship Id="rId8788" Target="media/image3831.wmf" Type="http://schemas.openxmlformats.org/officeDocument/2006/relationships/image"/><Relationship Id="rId8789" Target="embeddings/oleObject4938.bin" Type="http://schemas.openxmlformats.org/officeDocument/2006/relationships/oleObject"/><Relationship Id="rId879" Target="embeddings/oleObject530.bin" Type="http://schemas.openxmlformats.org/officeDocument/2006/relationships/oleObject"/><Relationship Id="rId8790" Target="media/image3832.wmf" Type="http://schemas.openxmlformats.org/officeDocument/2006/relationships/image"/><Relationship Id="rId8791" Target="embeddings/oleObject4939.bin" Type="http://schemas.openxmlformats.org/officeDocument/2006/relationships/oleObject"/><Relationship Id="rId8792" Target="media/image3833.wmf" Type="http://schemas.openxmlformats.org/officeDocument/2006/relationships/image"/><Relationship Id="rId8793" Target="embeddings/oleObject4940.bin" Type="http://schemas.openxmlformats.org/officeDocument/2006/relationships/oleObject"/><Relationship Id="rId8794" Target="media/image3834.wmf" Type="http://schemas.openxmlformats.org/officeDocument/2006/relationships/image"/><Relationship Id="rId8795" Target="embeddings/oleObject4941.bin" Type="http://schemas.openxmlformats.org/officeDocument/2006/relationships/oleObject"/><Relationship Id="rId8796" Target="media/image3835.wmf" Type="http://schemas.openxmlformats.org/officeDocument/2006/relationships/image"/><Relationship Id="rId8797" Target="embeddings/oleObject4942.bin" Type="http://schemas.openxmlformats.org/officeDocument/2006/relationships/oleObject"/><Relationship Id="rId8798" Target="media/image3836.wmf" Type="http://schemas.openxmlformats.org/officeDocument/2006/relationships/image"/><Relationship Id="rId8799" Target="embeddings/oleObject4943.bin" Type="http://schemas.openxmlformats.org/officeDocument/2006/relationships/oleObject"/><Relationship Id="rId88" Target="media/image41.wmf" Type="http://schemas.openxmlformats.org/officeDocument/2006/relationships/image"/><Relationship Id="rId880" Target="embeddings/oleObject531.bin" Type="http://schemas.openxmlformats.org/officeDocument/2006/relationships/oleObject"/><Relationship Id="rId8800" Target="media/image3837.wmf" Type="http://schemas.openxmlformats.org/officeDocument/2006/relationships/image"/><Relationship Id="rId8801" Target="embeddings/oleObject4944.bin" Type="http://schemas.openxmlformats.org/officeDocument/2006/relationships/oleObject"/><Relationship Id="rId8802" Target="media/image3838.wmf" Type="http://schemas.openxmlformats.org/officeDocument/2006/relationships/image"/><Relationship Id="rId8803" Target="embeddings/oleObject4945.bin" Type="http://schemas.openxmlformats.org/officeDocument/2006/relationships/oleObject"/><Relationship Id="rId8804" Target="media/image3839.wmf" Type="http://schemas.openxmlformats.org/officeDocument/2006/relationships/image"/><Relationship Id="rId8805" Target="embeddings/oleObject4946.bin" Type="http://schemas.openxmlformats.org/officeDocument/2006/relationships/oleObject"/><Relationship Id="rId8806" Target="media/image3840.wmf" Type="http://schemas.openxmlformats.org/officeDocument/2006/relationships/image"/><Relationship Id="rId8807" Target="embeddings/oleObject4947.bin" Type="http://schemas.openxmlformats.org/officeDocument/2006/relationships/oleObject"/><Relationship Id="rId8808" Target="media/image3841.wmf" Type="http://schemas.openxmlformats.org/officeDocument/2006/relationships/image"/><Relationship Id="rId8809" Target="embeddings/oleObject4948.bin" Type="http://schemas.openxmlformats.org/officeDocument/2006/relationships/oleObject"/><Relationship Id="rId881" Target="media/image342.wmf" Type="http://schemas.openxmlformats.org/officeDocument/2006/relationships/image"/><Relationship Id="rId8810" Target="media/image3842.wmf" Type="http://schemas.openxmlformats.org/officeDocument/2006/relationships/image"/><Relationship Id="rId8811" Target="embeddings/oleObject4949.bin" Type="http://schemas.openxmlformats.org/officeDocument/2006/relationships/oleObject"/><Relationship Id="rId8812" Target="media/image3843.wmf" Type="http://schemas.openxmlformats.org/officeDocument/2006/relationships/image"/><Relationship Id="rId8813" Target="embeddings/oleObject4950.bin" Type="http://schemas.openxmlformats.org/officeDocument/2006/relationships/oleObject"/><Relationship Id="rId8814" Target="media/image3844.png" Type="http://schemas.openxmlformats.org/officeDocument/2006/relationships/image"/><Relationship Id="rId8815" Target="media/image3845.wmf" Type="http://schemas.openxmlformats.org/officeDocument/2006/relationships/image"/><Relationship Id="rId8816" Target="embeddings/oleObject4951.bin" Type="http://schemas.openxmlformats.org/officeDocument/2006/relationships/oleObject"/><Relationship Id="rId8817" Target="media/image3846.wmf" Type="http://schemas.openxmlformats.org/officeDocument/2006/relationships/image"/><Relationship Id="rId8818" Target="embeddings/oleObject4952.bin" Type="http://schemas.openxmlformats.org/officeDocument/2006/relationships/oleObject"/><Relationship Id="rId8819" Target="media/image3847.wmf" Type="http://schemas.openxmlformats.org/officeDocument/2006/relationships/image"/><Relationship Id="rId882" Target="embeddings/oleObject532.bin" Type="http://schemas.openxmlformats.org/officeDocument/2006/relationships/oleObject"/><Relationship Id="rId8820" Target="embeddings/oleObject4953.bin" Type="http://schemas.openxmlformats.org/officeDocument/2006/relationships/oleObject"/><Relationship Id="rId8821" Target="media/image3848.wmf" Type="http://schemas.openxmlformats.org/officeDocument/2006/relationships/image"/><Relationship Id="rId8822" Target="embeddings/oleObject4954.bin" Type="http://schemas.openxmlformats.org/officeDocument/2006/relationships/oleObject"/><Relationship Id="rId8823" Target="media/image3849.wmf" Type="http://schemas.openxmlformats.org/officeDocument/2006/relationships/image"/><Relationship Id="rId8824" Target="embeddings/oleObject4955.bin" Type="http://schemas.openxmlformats.org/officeDocument/2006/relationships/oleObject"/><Relationship Id="rId8825" Target="media/image3850.wmf" Type="http://schemas.openxmlformats.org/officeDocument/2006/relationships/image"/><Relationship Id="rId8826" Target="embeddings/oleObject4956.bin" Type="http://schemas.openxmlformats.org/officeDocument/2006/relationships/oleObject"/><Relationship Id="rId8827" Target="media/image3851.png" Type="http://schemas.openxmlformats.org/officeDocument/2006/relationships/image"/><Relationship Id="rId8828" Target="media/image3852.wmf" Type="http://schemas.openxmlformats.org/officeDocument/2006/relationships/image"/><Relationship Id="rId8829" Target="embeddings/oleObject4957.bin" Type="http://schemas.openxmlformats.org/officeDocument/2006/relationships/oleObject"/><Relationship Id="rId883" Target="media/image343.wmf" Type="http://schemas.openxmlformats.org/officeDocument/2006/relationships/image"/><Relationship Id="rId8830" Target="media/image3853.wmf" Type="http://schemas.openxmlformats.org/officeDocument/2006/relationships/image"/><Relationship Id="rId8831" Target="embeddings/oleObject4958.bin" Type="http://schemas.openxmlformats.org/officeDocument/2006/relationships/oleObject"/><Relationship Id="rId8832" Target="media/image3854.wmf" Type="http://schemas.openxmlformats.org/officeDocument/2006/relationships/image"/><Relationship Id="rId8833" Target="embeddings/oleObject4959.bin" Type="http://schemas.openxmlformats.org/officeDocument/2006/relationships/oleObject"/><Relationship Id="rId8834" Target="media/image3855.wmf" Type="http://schemas.openxmlformats.org/officeDocument/2006/relationships/image"/><Relationship Id="rId8835" Target="embeddings/oleObject4960.bin" Type="http://schemas.openxmlformats.org/officeDocument/2006/relationships/oleObject"/><Relationship Id="rId8836" Target="media/image3856.wmf" Type="http://schemas.openxmlformats.org/officeDocument/2006/relationships/image"/><Relationship Id="rId8837" Target="embeddings/oleObject4961.bin" Type="http://schemas.openxmlformats.org/officeDocument/2006/relationships/oleObject"/><Relationship Id="rId8838" Target="media/image3857.wmf" Type="http://schemas.openxmlformats.org/officeDocument/2006/relationships/image"/><Relationship Id="rId8839" Target="embeddings/oleObject4962.bin" Type="http://schemas.openxmlformats.org/officeDocument/2006/relationships/oleObject"/><Relationship Id="rId884" Target="embeddings/oleObject533.bin" Type="http://schemas.openxmlformats.org/officeDocument/2006/relationships/oleObject"/><Relationship Id="rId8840" Target="media/image3858.wmf" Type="http://schemas.openxmlformats.org/officeDocument/2006/relationships/image"/><Relationship Id="rId8841" Target="embeddings/oleObject4963.bin" Type="http://schemas.openxmlformats.org/officeDocument/2006/relationships/oleObject"/><Relationship Id="rId8842" Target="media/image3859.wmf" Type="http://schemas.openxmlformats.org/officeDocument/2006/relationships/image"/><Relationship Id="rId8843" Target="embeddings/oleObject4964.bin" Type="http://schemas.openxmlformats.org/officeDocument/2006/relationships/oleObject"/><Relationship Id="rId8844" Target="media/image3860.wmf" Type="http://schemas.openxmlformats.org/officeDocument/2006/relationships/image"/><Relationship Id="rId8845" Target="embeddings/oleObject4965.bin" Type="http://schemas.openxmlformats.org/officeDocument/2006/relationships/oleObject"/><Relationship Id="rId8846" Target="media/image3861.wmf" Type="http://schemas.openxmlformats.org/officeDocument/2006/relationships/image"/><Relationship Id="rId8847" Target="embeddings/oleObject4966.bin" Type="http://schemas.openxmlformats.org/officeDocument/2006/relationships/oleObject"/><Relationship Id="rId8848" Target="media/image3862.wmf" Type="http://schemas.openxmlformats.org/officeDocument/2006/relationships/image"/><Relationship Id="rId8849" Target="embeddings/oleObject4967.bin" Type="http://schemas.openxmlformats.org/officeDocument/2006/relationships/oleObject"/><Relationship Id="rId885" Target="media/image344.wmf" Type="http://schemas.openxmlformats.org/officeDocument/2006/relationships/image"/><Relationship Id="rId8850" Target="media/image3863.wmf" Type="http://schemas.openxmlformats.org/officeDocument/2006/relationships/image"/><Relationship Id="rId8851" Target="embeddings/oleObject4968.bin" Type="http://schemas.openxmlformats.org/officeDocument/2006/relationships/oleObject"/><Relationship Id="rId8852" Target="media/image3864.wmf" Type="http://schemas.openxmlformats.org/officeDocument/2006/relationships/image"/><Relationship Id="rId8853" Target="embeddings/oleObject4969.bin" Type="http://schemas.openxmlformats.org/officeDocument/2006/relationships/oleObject"/><Relationship Id="rId8854" Target="media/image3865.wmf" Type="http://schemas.openxmlformats.org/officeDocument/2006/relationships/image"/><Relationship Id="rId8855" Target="embeddings/oleObject4970.bin" Type="http://schemas.openxmlformats.org/officeDocument/2006/relationships/oleObject"/><Relationship Id="rId8856" Target="media/image3866.wmf" Type="http://schemas.openxmlformats.org/officeDocument/2006/relationships/image"/><Relationship Id="rId8857" Target="embeddings/oleObject4971.bin" Type="http://schemas.openxmlformats.org/officeDocument/2006/relationships/oleObject"/><Relationship Id="rId8858" Target="media/image3867.wmf" Type="http://schemas.openxmlformats.org/officeDocument/2006/relationships/image"/><Relationship Id="rId8859" Target="embeddings/oleObject4972.bin" Type="http://schemas.openxmlformats.org/officeDocument/2006/relationships/oleObject"/><Relationship Id="rId886" Target="embeddings/oleObject534.bin" Type="http://schemas.openxmlformats.org/officeDocument/2006/relationships/oleObject"/><Relationship Id="rId8860" Target="media/image3868.wmf" Type="http://schemas.openxmlformats.org/officeDocument/2006/relationships/image"/><Relationship Id="rId8861" Target="embeddings/oleObject4973.bin" Type="http://schemas.openxmlformats.org/officeDocument/2006/relationships/oleObject"/><Relationship Id="rId8862" Target="media/image3869.wmf" Type="http://schemas.openxmlformats.org/officeDocument/2006/relationships/image"/><Relationship Id="rId8863" Target="embeddings/oleObject4974.bin" Type="http://schemas.openxmlformats.org/officeDocument/2006/relationships/oleObject"/><Relationship Id="rId8864" Target="media/image3870.wmf" Type="http://schemas.openxmlformats.org/officeDocument/2006/relationships/image"/><Relationship Id="rId8865" Target="embeddings/oleObject4975.bin" Type="http://schemas.openxmlformats.org/officeDocument/2006/relationships/oleObject"/><Relationship Id="rId8866" Target="media/image3871.wmf" Type="http://schemas.openxmlformats.org/officeDocument/2006/relationships/image"/><Relationship Id="rId8867" Target="embeddings/oleObject4976.bin" Type="http://schemas.openxmlformats.org/officeDocument/2006/relationships/oleObject"/><Relationship Id="rId8868" Target="media/image3872.wmf" Type="http://schemas.openxmlformats.org/officeDocument/2006/relationships/image"/><Relationship Id="rId8869" Target="embeddings/oleObject4977.bin" Type="http://schemas.openxmlformats.org/officeDocument/2006/relationships/oleObject"/><Relationship Id="rId887" Target="media/image345.wmf" Type="http://schemas.openxmlformats.org/officeDocument/2006/relationships/image"/><Relationship Id="rId8870" Target="media/image3873.wmf" Type="http://schemas.openxmlformats.org/officeDocument/2006/relationships/image"/><Relationship Id="rId8871" Target="embeddings/oleObject4978.bin" Type="http://schemas.openxmlformats.org/officeDocument/2006/relationships/oleObject"/><Relationship Id="rId8872" Target="media/image3874.wmf" Type="http://schemas.openxmlformats.org/officeDocument/2006/relationships/image"/><Relationship Id="rId8873" Target="embeddings/oleObject4979.bin" Type="http://schemas.openxmlformats.org/officeDocument/2006/relationships/oleObject"/><Relationship Id="rId8874" Target="media/image3875.wmf" Type="http://schemas.openxmlformats.org/officeDocument/2006/relationships/image"/><Relationship Id="rId8875" Target="embeddings/oleObject4980.bin" Type="http://schemas.openxmlformats.org/officeDocument/2006/relationships/oleObject"/><Relationship Id="rId8876" Target="media/image3876.wmf" Type="http://schemas.openxmlformats.org/officeDocument/2006/relationships/image"/><Relationship Id="rId8877" Target="embeddings/oleObject4981.bin" Type="http://schemas.openxmlformats.org/officeDocument/2006/relationships/oleObject"/><Relationship Id="rId8878" Target="media/image3877.wmf" Type="http://schemas.openxmlformats.org/officeDocument/2006/relationships/image"/><Relationship Id="rId8879" Target="embeddings/oleObject4982.bin" Type="http://schemas.openxmlformats.org/officeDocument/2006/relationships/oleObject"/><Relationship Id="rId888" Target="embeddings/oleObject535.bin" Type="http://schemas.openxmlformats.org/officeDocument/2006/relationships/oleObject"/><Relationship Id="rId8880" Target="media/image3878.wmf" Type="http://schemas.openxmlformats.org/officeDocument/2006/relationships/image"/><Relationship Id="rId8881" Target="embeddings/oleObject4983.bin" Type="http://schemas.openxmlformats.org/officeDocument/2006/relationships/oleObject"/><Relationship Id="rId8882" Target="media/image3879.wmf" Type="http://schemas.openxmlformats.org/officeDocument/2006/relationships/image"/><Relationship Id="rId8883" Target="embeddings/oleObject4984.bin" Type="http://schemas.openxmlformats.org/officeDocument/2006/relationships/oleObject"/><Relationship Id="rId8884" Target="media/image3880.wmf" Type="http://schemas.openxmlformats.org/officeDocument/2006/relationships/image"/><Relationship Id="rId8885" Target="embeddings/oleObject4985.bin" Type="http://schemas.openxmlformats.org/officeDocument/2006/relationships/oleObject"/><Relationship Id="rId8886" Target="media/image3881.wmf" Type="http://schemas.openxmlformats.org/officeDocument/2006/relationships/image"/><Relationship Id="rId8887" Target="embeddings/oleObject4986.bin" Type="http://schemas.openxmlformats.org/officeDocument/2006/relationships/oleObject"/><Relationship Id="rId8888" Target="media/image3882.wmf" Type="http://schemas.openxmlformats.org/officeDocument/2006/relationships/image"/><Relationship Id="rId8889" Target="embeddings/oleObject4987.bin" Type="http://schemas.openxmlformats.org/officeDocument/2006/relationships/oleObject"/><Relationship Id="rId889" Target="media/image346.wmf" Type="http://schemas.openxmlformats.org/officeDocument/2006/relationships/image"/><Relationship Id="rId8890" Target="media/image3883.wmf" Type="http://schemas.openxmlformats.org/officeDocument/2006/relationships/image"/><Relationship Id="rId8891" Target="embeddings/oleObject4988.bin" Type="http://schemas.openxmlformats.org/officeDocument/2006/relationships/oleObject"/><Relationship Id="rId8892" Target="media/image3884.wmf" Type="http://schemas.openxmlformats.org/officeDocument/2006/relationships/image"/><Relationship Id="rId8893" Target="embeddings/oleObject4989.bin" Type="http://schemas.openxmlformats.org/officeDocument/2006/relationships/oleObject"/><Relationship Id="rId8894" Target="media/image3885.wmf" Type="http://schemas.openxmlformats.org/officeDocument/2006/relationships/image"/><Relationship Id="rId8895" Target="embeddings/oleObject4990.bin" Type="http://schemas.openxmlformats.org/officeDocument/2006/relationships/oleObject"/><Relationship Id="rId8896" Target="media/image3886.wmf" Type="http://schemas.openxmlformats.org/officeDocument/2006/relationships/image"/><Relationship Id="rId8897" Target="embeddings/oleObject4991.bin" Type="http://schemas.openxmlformats.org/officeDocument/2006/relationships/oleObject"/><Relationship Id="rId8898" Target="media/image3887.wmf" Type="http://schemas.openxmlformats.org/officeDocument/2006/relationships/image"/><Relationship Id="rId8899" Target="embeddings/oleObject4992.bin" Type="http://schemas.openxmlformats.org/officeDocument/2006/relationships/oleObject"/><Relationship Id="rId89" Target="embeddings/oleObject41.bin" Type="http://schemas.openxmlformats.org/officeDocument/2006/relationships/oleObject"/><Relationship Id="rId890" Target="embeddings/oleObject536.bin" Type="http://schemas.openxmlformats.org/officeDocument/2006/relationships/oleObject"/><Relationship Id="rId8900" Target="media/image3888.wmf" Type="http://schemas.openxmlformats.org/officeDocument/2006/relationships/image"/><Relationship Id="rId8901" Target="embeddings/oleObject4993.bin" Type="http://schemas.openxmlformats.org/officeDocument/2006/relationships/oleObject"/><Relationship Id="rId8902" Target="media/image3889.wmf" Type="http://schemas.openxmlformats.org/officeDocument/2006/relationships/image"/><Relationship Id="rId8903" Target="embeddings/oleObject4994.bin" Type="http://schemas.openxmlformats.org/officeDocument/2006/relationships/oleObject"/><Relationship Id="rId8904" Target="media/image3890.wmf" Type="http://schemas.openxmlformats.org/officeDocument/2006/relationships/image"/><Relationship Id="rId8905" Target="embeddings/oleObject4995.bin" Type="http://schemas.openxmlformats.org/officeDocument/2006/relationships/oleObject"/><Relationship Id="rId8906" Target="media/image3891.wmf" Type="http://schemas.openxmlformats.org/officeDocument/2006/relationships/image"/><Relationship Id="rId8907" Target="embeddings/oleObject4996.bin" Type="http://schemas.openxmlformats.org/officeDocument/2006/relationships/oleObject"/><Relationship Id="rId8908" Target="media/image3892.wmf" Type="http://schemas.openxmlformats.org/officeDocument/2006/relationships/image"/><Relationship Id="rId8909" Target="embeddings/oleObject4997.bin" Type="http://schemas.openxmlformats.org/officeDocument/2006/relationships/oleObject"/><Relationship Id="rId891" Target="media/image347.wmf" Type="http://schemas.openxmlformats.org/officeDocument/2006/relationships/image"/><Relationship Id="rId8910" Target="media/image3893.wmf" Type="http://schemas.openxmlformats.org/officeDocument/2006/relationships/image"/><Relationship Id="rId8911" Target="embeddings/oleObject4998.bin" Type="http://schemas.openxmlformats.org/officeDocument/2006/relationships/oleObject"/><Relationship Id="rId8912" Target="media/image3894.wmf" Type="http://schemas.openxmlformats.org/officeDocument/2006/relationships/image"/><Relationship Id="rId8913" Target="embeddings/oleObject4999.bin" Type="http://schemas.openxmlformats.org/officeDocument/2006/relationships/oleObject"/><Relationship Id="rId8914" Target="media/image3895.wmf" Type="http://schemas.openxmlformats.org/officeDocument/2006/relationships/image"/><Relationship Id="rId8915" Target="embeddings/oleObject5000.bin" Type="http://schemas.openxmlformats.org/officeDocument/2006/relationships/oleObject"/><Relationship Id="rId8916" Target="media/image3896.wmf" Type="http://schemas.openxmlformats.org/officeDocument/2006/relationships/image"/><Relationship Id="rId8917" Target="embeddings/oleObject5001.bin" Type="http://schemas.openxmlformats.org/officeDocument/2006/relationships/oleObject"/><Relationship Id="rId8918" Target="media/image3897.wmf" Type="http://schemas.openxmlformats.org/officeDocument/2006/relationships/image"/><Relationship Id="rId8919" Target="embeddings/oleObject5002.bin" Type="http://schemas.openxmlformats.org/officeDocument/2006/relationships/oleObject"/><Relationship Id="rId892" Target="embeddings/oleObject537.bin" Type="http://schemas.openxmlformats.org/officeDocument/2006/relationships/oleObject"/><Relationship Id="rId8920" Target="media/image3898.wmf" Type="http://schemas.openxmlformats.org/officeDocument/2006/relationships/image"/><Relationship Id="rId8921" Target="embeddings/oleObject5003.bin" Type="http://schemas.openxmlformats.org/officeDocument/2006/relationships/oleObject"/><Relationship Id="rId8922" Target="media/image3899.wmf" Type="http://schemas.openxmlformats.org/officeDocument/2006/relationships/image"/><Relationship Id="rId8923" Target="embeddings/oleObject5004.bin" Type="http://schemas.openxmlformats.org/officeDocument/2006/relationships/oleObject"/><Relationship Id="rId8924" Target="media/image3900.wmf" Type="http://schemas.openxmlformats.org/officeDocument/2006/relationships/image"/><Relationship Id="rId8925" Target="embeddings/oleObject5005.bin" Type="http://schemas.openxmlformats.org/officeDocument/2006/relationships/oleObject"/><Relationship Id="rId8926" Target="media/image3901.wmf" Type="http://schemas.openxmlformats.org/officeDocument/2006/relationships/image"/><Relationship Id="rId8927" Target="embeddings/oleObject5006.bin" Type="http://schemas.openxmlformats.org/officeDocument/2006/relationships/oleObject"/><Relationship Id="rId8928" Target="media/image3902.wmf" Type="http://schemas.openxmlformats.org/officeDocument/2006/relationships/image"/><Relationship Id="rId8929" Target="embeddings/oleObject5007.bin" Type="http://schemas.openxmlformats.org/officeDocument/2006/relationships/oleObject"/><Relationship Id="rId893" Target="media/image348.wmf" Type="http://schemas.openxmlformats.org/officeDocument/2006/relationships/image"/><Relationship Id="rId8930" Target="media/image3903.wmf" Type="http://schemas.openxmlformats.org/officeDocument/2006/relationships/image"/><Relationship Id="rId8931" Target="embeddings/oleObject5008.bin" Type="http://schemas.openxmlformats.org/officeDocument/2006/relationships/oleObject"/><Relationship Id="rId8932" Target="media/image3904.wmf" Type="http://schemas.openxmlformats.org/officeDocument/2006/relationships/image"/><Relationship Id="rId8933" Target="embeddings/oleObject5009.bin" Type="http://schemas.openxmlformats.org/officeDocument/2006/relationships/oleObject"/><Relationship Id="rId8934" Target="media/image3905.wmf" Type="http://schemas.openxmlformats.org/officeDocument/2006/relationships/image"/><Relationship Id="rId8935" Target="embeddings/oleObject5010.bin" Type="http://schemas.openxmlformats.org/officeDocument/2006/relationships/oleObject"/><Relationship Id="rId8936" Target="media/image3906.png" Type="http://schemas.openxmlformats.org/officeDocument/2006/relationships/image"/><Relationship Id="rId8937" Target="media/image3907.wmf" Type="http://schemas.openxmlformats.org/officeDocument/2006/relationships/image"/><Relationship Id="rId8938" Target="embeddings/oleObject5011.bin" Type="http://schemas.openxmlformats.org/officeDocument/2006/relationships/oleObject"/><Relationship Id="rId8939" Target="media/image3908.wmf" Type="http://schemas.openxmlformats.org/officeDocument/2006/relationships/image"/><Relationship Id="rId894" Target="embeddings/oleObject538.bin" Type="http://schemas.openxmlformats.org/officeDocument/2006/relationships/oleObject"/><Relationship Id="rId8940" Target="embeddings/oleObject5012.bin" Type="http://schemas.openxmlformats.org/officeDocument/2006/relationships/oleObject"/><Relationship Id="rId8941" Target="media/image3909.wmf" Type="http://schemas.openxmlformats.org/officeDocument/2006/relationships/image"/><Relationship Id="rId8942" Target="embeddings/oleObject5013.bin" Type="http://schemas.openxmlformats.org/officeDocument/2006/relationships/oleObject"/><Relationship Id="rId8943" Target="media/image3910.wmf" Type="http://schemas.openxmlformats.org/officeDocument/2006/relationships/image"/><Relationship Id="rId8944" Target="embeddings/oleObject5014.bin" Type="http://schemas.openxmlformats.org/officeDocument/2006/relationships/oleObject"/><Relationship Id="rId8945" Target="media/image3911.wmf" Type="http://schemas.openxmlformats.org/officeDocument/2006/relationships/image"/><Relationship Id="rId8946" Target="embeddings/oleObject5015.bin" Type="http://schemas.openxmlformats.org/officeDocument/2006/relationships/oleObject"/><Relationship Id="rId8947" Target="media/image3912.wmf" Type="http://schemas.openxmlformats.org/officeDocument/2006/relationships/image"/><Relationship Id="rId8948" Target="embeddings/oleObject5016.bin" Type="http://schemas.openxmlformats.org/officeDocument/2006/relationships/oleObject"/><Relationship Id="rId8949" Target="media/image3913.wmf" Type="http://schemas.openxmlformats.org/officeDocument/2006/relationships/image"/><Relationship Id="rId895" Target="media/image349.wmf" Type="http://schemas.openxmlformats.org/officeDocument/2006/relationships/image"/><Relationship Id="rId8950" Target="embeddings/oleObject5017.bin" Type="http://schemas.openxmlformats.org/officeDocument/2006/relationships/oleObject"/><Relationship Id="rId8951" Target="media/image3914.wmf" Type="http://schemas.openxmlformats.org/officeDocument/2006/relationships/image"/><Relationship Id="rId8952" Target="embeddings/oleObject5018.bin" Type="http://schemas.openxmlformats.org/officeDocument/2006/relationships/oleObject"/><Relationship Id="rId8953" Target="media/image3915.wmf" Type="http://schemas.openxmlformats.org/officeDocument/2006/relationships/image"/><Relationship Id="rId8954" Target="embeddings/oleObject5019.bin" Type="http://schemas.openxmlformats.org/officeDocument/2006/relationships/oleObject"/><Relationship Id="rId8955" Target="media/image3916.wmf" Type="http://schemas.openxmlformats.org/officeDocument/2006/relationships/image"/><Relationship Id="rId8956" Target="embeddings/oleObject5020.bin" Type="http://schemas.openxmlformats.org/officeDocument/2006/relationships/oleObject"/><Relationship Id="rId8957" Target="media/image3917.wmf" Type="http://schemas.openxmlformats.org/officeDocument/2006/relationships/image"/><Relationship Id="rId8958" Target="embeddings/oleObject5021.bin" Type="http://schemas.openxmlformats.org/officeDocument/2006/relationships/oleObject"/><Relationship Id="rId8959" Target="media/image3918.wmf" Type="http://schemas.openxmlformats.org/officeDocument/2006/relationships/image"/><Relationship Id="rId896" Target="embeddings/oleObject539.bin" Type="http://schemas.openxmlformats.org/officeDocument/2006/relationships/oleObject"/><Relationship Id="rId8960" Target="embeddings/oleObject5022.bin" Type="http://schemas.openxmlformats.org/officeDocument/2006/relationships/oleObject"/><Relationship Id="rId8961" Target="media/image3919.wmf" Type="http://schemas.openxmlformats.org/officeDocument/2006/relationships/image"/><Relationship Id="rId8962" Target="embeddings/oleObject5023.bin" Type="http://schemas.openxmlformats.org/officeDocument/2006/relationships/oleObject"/><Relationship Id="rId8963" Target="media/image3920.wmf" Type="http://schemas.openxmlformats.org/officeDocument/2006/relationships/image"/><Relationship Id="rId8964" Target="embeddings/oleObject5024.bin" Type="http://schemas.openxmlformats.org/officeDocument/2006/relationships/oleObject"/><Relationship Id="rId8965" Target="media/image3921.wmf" Type="http://schemas.openxmlformats.org/officeDocument/2006/relationships/image"/><Relationship Id="rId8966" Target="embeddings/oleObject5025.bin" Type="http://schemas.openxmlformats.org/officeDocument/2006/relationships/oleObject"/><Relationship Id="rId8967" Target="media/image3922.wmf" Type="http://schemas.openxmlformats.org/officeDocument/2006/relationships/image"/><Relationship Id="rId8968" Target="embeddings/oleObject5026.bin" Type="http://schemas.openxmlformats.org/officeDocument/2006/relationships/oleObject"/><Relationship Id="rId8969" Target="media/image3923.wmf" Type="http://schemas.openxmlformats.org/officeDocument/2006/relationships/image"/><Relationship Id="rId897" Target="media/image350.png" Type="http://schemas.openxmlformats.org/officeDocument/2006/relationships/image"/><Relationship Id="rId8970" Target="embeddings/oleObject5027.bin" Type="http://schemas.openxmlformats.org/officeDocument/2006/relationships/oleObject"/><Relationship Id="rId8971" Target="media/image3924.wmf" Type="http://schemas.openxmlformats.org/officeDocument/2006/relationships/image"/><Relationship Id="rId8972" Target="embeddings/oleObject5028.bin" Type="http://schemas.openxmlformats.org/officeDocument/2006/relationships/oleObject"/><Relationship Id="rId8973" Target="media/image3925.wmf" Type="http://schemas.openxmlformats.org/officeDocument/2006/relationships/image"/><Relationship Id="rId8974" Target="embeddings/oleObject5029.bin" Type="http://schemas.openxmlformats.org/officeDocument/2006/relationships/oleObject"/><Relationship Id="rId8975" Target="media/image3926.wmf" Type="http://schemas.openxmlformats.org/officeDocument/2006/relationships/image"/><Relationship Id="rId8976" Target="embeddings/oleObject5030.bin" Type="http://schemas.openxmlformats.org/officeDocument/2006/relationships/oleObject"/><Relationship Id="rId8977" Target="media/image3927.wmf" Type="http://schemas.openxmlformats.org/officeDocument/2006/relationships/image"/><Relationship Id="rId8978" Target="embeddings/oleObject5031.bin" Type="http://schemas.openxmlformats.org/officeDocument/2006/relationships/oleObject"/><Relationship Id="rId8979" Target="media/image3928.wmf" Type="http://schemas.openxmlformats.org/officeDocument/2006/relationships/image"/><Relationship Id="rId898" Target="media/image351.wmf" Type="http://schemas.openxmlformats.org/officeDocument/2006/relationships/image"/><Relationship Id="rId8980" Target="embeddings/oleObject5032.bin" Type="http://schemas.openxmlformats.org/officeDocument/2006/relationships/oleObject"/><Relationship Id="rId8981" Target="media/image3929.wmf" Type="http://schemas.openxmlformats.org/officeDocument/2006/relationships/image"/><Relationship Id="rId8982" Target="embeddings/oleObject5033.bin" Type="http://schemas.openxmlformats.org/officeDocument/2006/relationships/oleObject"/><Relationship Id="rId8983" Target="media/image3930.wmf" Type="http://schemas.openxmlformats.org/officeDocument/2006/relationships/image"/><Relationship Id="rId8984" Target="embeddings/oleObject5034.bin" Type="http://schemas.openxmlformats.org/officeDocument/2006/relationships/oleObject"/><Relationship Id="rId8985" Target="media/image3931.png" Type="http://schemas.openxmlformats.org/officeDocument/2006/relationships/image"/><Relationship Id="rId8986" Target="media/image3932.png" Type="http://schemas.openxmlformats.org/officeDocument/2006/relationships/image"/><Relationship Id="rId8987" Target="media/image3933.png" Type="http://schemas.openxmlformats.org/officeDocument/2006/relationships/image"/><Relationship Id="rId8988" Target="media/image3934.wmf" Type="http://schemas.openxmlformats.org/officeDocument/2006/relationships/image"/><Relationship Id="rId8989" Target="embeddings/oleObject5035.bin" Type="http://schemas.openxmlformats.org/officeDocument/2006/relationships/oleObject"/><Relationship Id="rId899" Target="embeddings/oleObject540.bin" Type="http://schemas.openxmlformats.org/officeDocument/2006/relationships/oleObject"/><Relationship Id="rId8990" Target="media/image3935.wmf" Type="http://schemas.openxmlformats.org/officeDocument/2006/relationships/image"/><Relationship Id="rId8991" Target="embeddings/oleObject5036.bin" Type="http://schemas.openxmlformats.org/officeDocument/2006/relationships/oleObject"/><Relationship Id="rId8992" Target="media/image3936.wmf" Type="http://schemas.openxmlformats.org/officeDocument/2006/relationships/image"/><Relationship Id="rId8993" Target="embeddings/oleObject5037.bin" Type="http://schemas.openxmlformats.org/officeDocument/2006/relationships/oleObject"/><Relationship Id="rId8994" Target="media/image3937.wmf" Type="http://schemas.openxmlformats.org/officeDocument/2006/relationships/image"/><Relationship Id="rId8995" Target="embeddings/oleObject5038.bin" Type="http://schemas.openxmlformats.org/officeDocument/2006/relationships/oleObject"/><Relationship Id="rId8996" Target="media/image3938.wmf" Type="http://schemas.openxmlformats.org/officeDocument/2006/relationships/image"/><Relationship Id="rId8997" Target="embeddings/oleObject5039.bin" Type="http://schemas.openxmlformats.org/officeDocument/2006/relationships/oleObject"/><Relationship Id="rId8998" Target="media/image3939.wmf" Type="http://schemas.openxmlformats.org/officeDocument/2006/relationships/image"/><Relationship Id="rId8999" Target="embeddings/oleObject5040.bin" Type="http://schemas.openxmlformats.org/officeDocument/2006/relationships/oleObject"/><Relationship Id="rId9" Target="embeddings/oleObject1.bin" Type="http://schemas.openxmlformats.org/officeDocument/2006/relationships/oleObject"/><Relationship Id="rId90" Target="embeddings/oleObject42.bin" Type="http://schemas.openxmlformats.org/officeDocument/2006/relationships/oleObject"/><Relationship Id="rId900" Target="media/image352.wmf" Type="http://schemas.openxmlformats.org/officeDocument/2006/relationships/image"/><Relationship Id="rId9000" Target="media/image3940.wmf" Type="http://schemas.openxmlformats.org/officeDocument/2006/relationships/image"/><Relationship Id="rId9001" Target="embeddings/oleObject5041.bin" Type="http://schemas.openxmlformats.org/officeDocument/2006/relationships/oleObject"/><Relationship Id="rId9002" Target="media/image3941.wmf" Type="http://schemas.openxmlformats.org/officeDocument/2006/relationships/image"/><Relationship Id="rId9003" Target="embeddings/oleObject5042.bin" Type="http://schemas.openxmlformats.org/officeDocument/2006/relationships/oleObject"/><Relationship Id="rId9004" Target="media/image3942.wmf" Type="http://schemas.openxmlformats.org/officeDocument/2006/relationships/image"/><Relationship Id="rId9005" Target="embeddings/oleObject5043.bin" Type="http://schemas.openxmlformats.org/officeDocument/2006/relationships/oleObject"/><Relationship Id="rId9006" Target="media/image3943.wmf" Type="http://schemas.openxmlformats.org/officeDocument/2006/relationships/image"/><Relationship Id="rId9007" Target="embeddings/oleObject5044.bin" Type="http://schemas.openxmlformats.org/officeDocument/2006/relationships/oleObject"/><Relationship Id="rId9008" Target="media/image3944.wmf" Type="http://schemas.openxmlformats.org/officeDocument/2006/relationships/image"/><Relationship Id="rId9009" Target="embeddings/oleObject5045.bin" Type="http://schemas.openxmlformats.org/officeDocument/2006/relationships/oleObject"/><Relationship Id="rId901" Target="embeddings/oleObject541.bin" Type="http://schemas.openxmlformats.org/officeDocument/2006/relationships/oleObject"/><Relationship Id="rId9010" Target="media/image3945.wmf" Type="http://schemas.openxmlformats.org/officeDocument/2006/relationships/image"/><Relationship Id="rId9011" Target="embeddings/oleObject5046.bin" Type="http://schemas.openxmlformats.org/officeDocument/2006/relationships/oleObject"/><Relationship Id="rId9012" Target="media/image3946.wmf" Type="http://schemas.openxmlformats.org/officeDocument/2006/relationships/image"/><Relationship Id="rId9013" Target="embeddings/oleObject5047.bin" Type="http://schemas.openxmlformats.org/officeDocument/2006/relationships/oleObject"/><Relationship Id="rId9014" Target="media/image3947.wmf" Type="http://schemas.openxmlformats.org/officeDocument/2006/relationships/image"/><Relationship Id="rId9015" Target="embeddings/oleObject5048.bin" Type="http://schemas.openxmlformats.org/officeDocument/2006/relationships/oleObject"/><Relationship Id="rId9016" Target="media/image3948.wmf" Type="http://schemas.openxmlformats.org/officeDocument/2006/relationships/image"/><Relationship Id="rId9017" Target="embeddings/oleObject5049.bin" Type="http://schemas.openxmlformats.org/officeDocument/2006/relationships/oleObject"/><Relationship Id="rId9018" Target="media/image3949.wmf" Type="http://schemas.openxmlformats.org/officeDocument/2006/relationships/image"/><Relationship Id="rId9019" Target="embeddings/oleObject5050.bin" Type="http://schemas.openxmlformats.org/officeDocument/2006/relationships/oleObject"/><Relationship Id="rId902" Target="media/image353.wmf" Type="http://schemas.openxmlformats.org/officeDocument/2006/relationships/image"/><Relationship Id="rId9020" Target="media/image3950.wmf" Type="http://schemas.openxmlformats.org/officeDocument/2006/relationships/image"/><Relationship Id="rId9021" Target="embeddings/oleObject5051.bin" Type="http://schemas.openxmlformats.org/officeDocument/2006/relationships/oleObject"/><Relationship Id="rId9022" Target="media/image3951.wmf" Type="http://schemas.openxmlformats.org/officeDocument/2006/relationships/image"/><Relationship Id="rId9023" Target="embeddings/oleObject5052.bin" Type="http://schemas.openxmlformats.org/officeDocument/2006/relationships/oleObject"/><Relationship Id="rId9024" Target="media/image3952.wmf" Type="http://schemas.openxmlformats.org/officeDocument/2006/relationships/image"/><Relationship Id="rId9025" Target="embeddings/oleObject5053.bin" Type="http://schemas.openxmlformats.org/officeDocument/2006/relationships/oleObject"/><Relationship Id="rId9026" Target="media/image3953.wmf" Type="http://schemas.openxmlformats.org/officeDocument/2006/relationships/image"/><Relationship Id="rId9027" Target="embeddings/oleObject5054.bin" Type="http://schemas.openxmlformats.org/officeDocument/2006/relationships/oleObject"/><Relationship Id="rId9028" Target="media/image3954.wmf" Type="http://schemas.openxmlformats.org/officeDocument/2006/relationships/image"/><Relationship Id="rId9029" Target="embeddings/oleObject5055.bin" Type="http://schemas.openxmlformats.org/officeDocument/2006/relationships/oleObject"/><Relationship Id="rId903" Target="embeddings/oleObject542.bin" Type="http://schemas.openxmlformats.org/officeDocument/2006/relationships/oleObject"/><Relationship Id="rId9030" Target="media/image3955.wmf" Type="http://schemas.openxmlformats.org/officeDocument/2006/relationships/image"/><Relationship Id="rId9031" Target="embeddings/oleObject5056.bin" Type="http://schemas.openxmlformats.org/officeDocument/2006/relationships/oleObject"/><Relationship Id="rId9032" Target="media/image3956.wmf" Type="http://schemas.openxmlformats.org/officeDocument/2006/relationships/image"/><Relationship Id="rId9033" Target="embeddings/oleObject5057.bin" Type="http://schemas.openxmlformats.org/officeDocument/2006/relationships/oleObject"/><Relationship Id="rId9034" Target="media/image3957.wmf" Type="http://schemas.openxmlformats.org/officeDocument/2006/relationships/image"/><Relationship Id="rId9035" Target="embeddings/oleObject5058.bin" Type="http://schemas.openxmlformats.org/officeDocument/2006/relationships/oleObject"/><Relationship Id="rId9036" Target="media/image3958.wmf" Type="http://schemas.openxmlformats.org/officeDocument/2006/relationships/image"/><Relationship Id="rId9037" Target="embeddings/oleObject5059.bin" Type="http://schemas.openxmlformats.org/officeDocument/2006/relationships/oleObject"/><Relationship Id="rId9038" Target="media/image3959.wmf" Type="http://schemas.openxmlformats.org/officeDocument/2006/relationships/image"/><Relationship Id="rId9039" Target="embeddings/oleObject5060.bin" Type="http://schemas.openxmlformats.org/officeDocument/2006/relationships/oleObject"/><Relationship Id="rId904" Target="media/image354.wmf" Type="http://schemas.openxmlformats.org/officeDocument/2006/relationships/image"/><Relationship Id="rId9040" Target="media/image3960.wmf" Type="http://schemas.openxmlformats.org/officeDocument/2006/relationships/image"/><Relationship Id="rId9041" Target="embeddings/oleObject5061.bin" Type="http://schemas.openxmlformats.org/officeDocument/2006/relationships/oleObject"/><Relationship Id="rId9042" Target="media/image3961.wmf" Type="http://schemas.openxmlformats.org/officeDocument/2006/relationships/image"/><Relationship Id="rId9043" Target="embeddings/oleObject5062.bin" Type="http://schemas.openxmlformats.org/officeDocument/2006/relationships/oleObject"/><Relationship Id="rId9044" Target="media/image3962.png" Type="http://schemas.openxmlformats.org/officeDocument/2006/relationships/image"/><Relationship Id="rId9045" Target="media/image3963.wmf" Type="http://schemas.openxmlformats.org/officeDocument/2006/relationships/image"/><Relationship Id="rId9046" Target="embeddings/oleObject5063.bin" Type="http://schemas.openxmlformats.org/officeDocument/2006/relationships/oleObject"/><Relationship Id="rId9047" Target="media/image3964.wmf" Type="http://schemas.openxmlformats.org/officeDocument/2006/relationships/image"/><Relationship Id="rId9048" Target="embeddings/oleObject5064.bin" Type="http://schemas.openxmlformats.org/officeDocument/2006/relationships/oleObject"/><Relationship Id="rId9049" Target="media/image3965.wmf" Type="http://schemas.openxmlformats.org/officeDocument/2006/relationships/image"/><Relationship Id="rId905" Target="embeddings/oleObject543.bin" Type="http://schemas.openxmlformats.org/officeDocument/2006/relationships/oleObject"/><Relationship Id="rId9050" Target="embeddings/oleObject5065.bin" Type="http://schemas.openxmlformats.org/officeDocument/2006/relationships/oleObject"/><Relationship Id="rId9051" Target="media/image3966.wmf" Type="http://schemas.openxmlformats.org/officeDocument/2006/relationships/image"/><Relationship Id="rId9052" Target="embeddings/oleObject5066.bin" Type="http://schemas.openxmlformats.org/officeDocument/2006/relationships/oleObject"/><Relationship Id="rId9053" Target="media/image3967.wmf" Type="http://schemas.openxmlformats.org/officeDocument/2006/relationships/image"/><Relationship Id="rId9054" Target="embeddings/oleObject5067.bin" Type="http://schemas.openxmlformats.org/officeDocument/2006/relationships/oleObject"/><Relationship Id="rId9055" Target="media/image3968.wmf" Type="http://schemas.openxmlformats.org/officeDocument/2006/relationships/image"/><Relationship Id="rId9056" Target="embeddings/oleObject5068.bin" Type="http://schemas.openxmlformats.org/officeDocument/2006/relationships/oleObject"/><Relationship Id="rId9057" Target="media/image3969.wmf" Type="http://schemas.openxmlformats.org/officeDocument/2006/relationships/image"/><Relationship Id="rId9058" Target="embeddings/oleObject5069.bin" Type="http://schemas.openxmlformats.org/officeDocument/2006/relationships/oleObject"/><Relationship Id="rId9059" Target="media/image3970.wmf" Type="http://schemas.openxmlformats.org/officeDocument/2006/relationships/image"/><Relationship Id="rId906" Target="media/image355.wmf" Type="http://schemas.openxmlformats.org/officeDocument/2006/relationships/image"/><Relationship Id="rId9060" Target="embeddings/oleObject5070.bin" Type="http://schemas.openxmlformats.org/officeDocument/2006/relationships/oleObject"/><Relationship Id="rId9061" Target="media/image3971.wmf" Type="http://schemas.openxmlformats.org/officeDocument/2006/relationships/image"/><Relationship Id="rId9062" Target="media/image3972.wmf" Type="http://schemas.openxmlformats.org/officeDocument/2006/relationships/image"/><Relationship Id="rId9063" Target="media/image3973.wmf" Type="http://schemas.openxmlformats.org/officeDocument/2006/relationships/image"/><Relationship Id="rId9064" Target="media/image3974.png" Type="http://schemas.openxmlformats.org/officeDocument/2006/relationships/image"/><Relationship Id="rId9065" Target="media/image3975.wmf" Type="http://schemas.openxmlformats.org/officeDocument/2006/relationships/image"/><Relationship Id="rId9066" Target="embeddings/oleObject5071.bin" Type="http://schemas.openxmlformats.org/officeDocument/2006/relationships/oleObject"/><Relationship Id="rId9067" Target="media/image3976.wmf" Type="http://schemas.openxmlformats.org/officeDocument/2006/relationships/image"/><Relationship Id="rId9068" Target="embeddings/oleObject5072.bin" Type="http://schemas.openxmlformats.org/officeDocument/2006/relationships/oleObject"/><Relationship Id="rId9069" Target="media/image3977.wmf" Type="http://schemas.openxmlformats.org/officeDocument/2006/relationships/image"/><Relationship Id="rId907" Target="embeddings/oleObject544.bin" Type="http://schemas.openxmlformats.org/officeDocument/2006/relationships/oleObject"/><Relationship Id="rId9070" Target="embeddings/oleObject5073.bin" Type="http://schemas.openxmlformats.org/officeDocument/2006/relationships/oleObject"/><Relationship Id="rId9071" Target="media/image3978.wmf" Type="http://schemas.openxmlformats.org/officeDocument/2006/relationships/image"/><Relationship Id="rId9072" Target="embeddings/oleObject5074.bin" Type="http://schemas.openxmlformats.org/officeDocument/2006/relationships/oleObject"/><Relationship Id="rId9073" Target="media/image3979.wmf" Type="http://schemas.openxmlformats.org/officeDocument/2006/relationships/image"/><Relationship Id="rId9074" Target="embeddings/oleObject5075.bin" Type="http://schemas.openxmlformats.org/officeDocument/2006/relationships/oleObject"/><Relationship Id="rId9075" Target="media/image3980.wmf" Type="http://schemas.openxmlformats.org/officeDocument/2006/relationships/image"/><Relationship Id="rId9076" Target="embeddings/oleObject5076.bin" Type="http://schemas.openxmlformats.org/officeDocument/2006/relationships/oleObject"/><Relationship Id="rId9077" Target="media/image3981.wmf" Type="http://schemas.openxmlformats.org/officeDocument/2006/relationships/image"/><Relationship Id="rId9078" Target="embeddings/oleObject5077.bin" Type="http://schemas.openxmlformats.org/officeDocument/2006/relationships/oleObject"/><Relationship Id="rId9079" Target="media/image3982.wmf" Type="http://schemas.openxmlformats.org/officeDocument/2006/relationships/image"/><Relationship Id="rId908" Target="media/image356.wmf" Type="http://schemas.openxmlformats.org/officeDocument/2006/relationships/image"/><Relationship Id="rId9080" Target="embeddings/oleObject5078.bin" Type="http://schemas.openxmlformats.org/officeDocument/2006/relationships/oleObject"/><Relationship Id="rId9081" Target="media/image3983.png" Type="http://schemas.openxmlformats.org/officeDocument/2006/relationships/image"/><Relationship Id="rId9082" Target="embeddings/oleObject5079.bin" Type="http://schemas.openxmlformats.org/officeDocument/2006/relationships/oleObject"/><Relationship Id="rId9083" Target="embeddings/oleObject5080.bin" Type="http://schemas.openxmlformats.org/officeDocument/2006/relationships/oleObject"/><Relationship Id="rId9084" Target="embeddings/oleObject5081.bin" Type="http://schemas.openxmlformats.org/officeDocument/2006/relationships/oleObject"/><Relationship Id="rId9085" Target="embeddings/oleObject5082.bin" Type="http://schemas.openxmlformats.org/officeDocument/2006/relationships/oleObject"/><Relationship Id="rId9086" Target="embeddings/oleObject5083.bin" Type="http://schemas.openxmlformats.org/officeDocument/2006/relationships/oleObject"/><Relationship Id="rId9087" Target="media/image3984.wmf" Type="http://schemas.openxmlformats.org/officeDocument/2006/relationships/image"/><Relationship Id="rId9088" Target="embeddings/oleObject5084.bin" Type="http://schemas.openxmlformats.org/officeDocument/2006/relationships/oleObject"/><Relationship Id="rId9089" Target="media/image3985.wmf" Type="http://schemas.openxmlformats.org/officeDocument/2006/relationships/image"/><Relationship Id="rId909" Target="embeddings/oleObject545.bin" Type="http://schemas.openxmlformats.org/officeDocument/2006/relationships/oleObject"/><Relationship Id="rId9090" Target="embeddings/oleObject5085.bin" Type="http://schemas.openxmlformats.org/officeDocument/2006/relationships/oleObject"/><Relationship Id="rId9091" Target="media/image3986.wmf" Type="http://schemas.openxmlformats.org/officeDocument/2006/relationships/image"/><Relationship Id="rId9092" Target="embeddings/oleObject5086.bin" Type="http://schemas.openxmlformats.org/officeDocument/2006/relationships/oleObject"/><Relationship Id="rId9093" Target="media/image3987.wmf" Type="http://schemas.openxmlformats.org/officeDocument/2006/relationships/image"/><Relationship Id="rId9094" Target="embeddings/oleObject5087.bin" Type="http://schemas.openxmlformats.org/officeDocument/2006/relationships/oleObject"/><Relationship Id="rId9095" Target="media/image3988.wmf" Type="http://schemas.openxmlformats.org/officeDocument/2006/relationships/image"/><Relationship Id="rId9096" Target="embeddings/oleObject5088.bin" Type="http://schemas.openxmlformats.org/officeDocument/2006/relationships/oleObject"/><Relationship Id="rId9097" Target="media/image3989.wmf" Type="http://schemas.openxmlformats.org/officeDocument/2006/relationships/image"/><Relationship Id="rId9098" Target="embeddings/oleObject5089.bin" Type="http://schemas.openxmlformats.org/officeDocument/2006/relationships/oleObject"/><Relationship Id="rId9099" Target="media/image3990.wmf" Type="http://schemas.openxmlformats.org/officeDocument/2006/relationships/image"/><Relationship Id="rId91" Target="media/image42.wmf" Type="http://schemas.openxmlformats.org/officeDocument/2006/relationships/image"/><Relationship Id="rId910" Target="media/image357.wmf" Type="http://schemas.openxmlformats.org/officeDocument/2006/relationships/image"/><Relationship Id="rId9100" Target="embeddings/oleObject5090.bin" Type="http://schemas.openxmlformats.org/officeDocument/2006/relationships/oleObject"/><Relationship Id="rId9101" Target="media/image3991.wmf" Type="http://schemas.openxmlformats.org/officeDocument/2006/relationships/image"/><Relationship Id="rId9102" Target="embeddings/oleObject5091.bin" Type="http://schemas.openxmlformats.org/officeDocument/2006/relationships/oleObject"/><Relationship Id="rId9103" Target="media/image3992.wmf" Type="http://schemas.openxmlformats.org/officeDocument/2006/relationships/image"/><Relationship Id="rId9104" Target="embeddings/oleObject5092.bin" Type="http://schemas.openxmlformats.org/officeDocument/2006/relationships/oleObject"/><Relationship Id="rId9105" Target="media/image3993.wmf" Type="http://schemas.openxmlformats.org/officeDocument/2006/relationships/image"/><Relationship Id="rId9106" Target="embeddings/oleObject5093.bin" Type="http://schemas.openxmlformats.org/officeDocument/2006/relationships/oleObject"/><Relationship Id="rId9107" Target="media/image3994.wmf" Type="http://schemas.openxmlformats.org/officeDocument/2006/relationships/image"/><Relationship Id="rId9108" Target="embeddings/oleObject5094.bin" Type="http://schemas.openxmlformats.org/officeDocument/2006/relationships/oleObject"/><Relationship Id="rId9109" Target="media/image3995.wmf" Type="http://schemas.openxmlformats.org/officeDocument/2006/relationships/image"/><Relationship Id="rId911" Target="embeddings/oleObject546.bin" Type="http://schemas.openxmlformats.org/officeDocument/2006/relationships/oleObject"/><Relationship Id="rId9110" Target="embeddings/oleObject5095.bin" Type="http://schemas.openxmlformats.org/officeDocument/2006/relationships/oleObject"/><Relationship Id="rId9111" Target="media/image3996.wmf" Type="http://schemas.openxmlformats.org/officeDocument/2006/relationships/image"/><Relationship Id="rId9112" Target="embeddings/oleObject5096.bin" Type="http://schemas.openxmlformats.org/officeDocument/2006/relationships/oleObject"/><Relationship Id="rId9113" Target="media/image3997.wmf" Type="http://schemas.openxmlformats.org/officeDocument/2006/relationships/image"/><Relationship Id="rId9114" Target="embeddings/oleObject5097.bin" Type="http://schemas.openxmlformats.org/officeDocument/2006/relationships/oleObject"/><Relationship Id="rId9115" Target="media/image3998.wmf" Type="http://schemas.openxmlformats.org/officeDocument/2006/relationships/image"/><Relationship Id="rId9116" Target="embeddings/oleObject5098.bin" Type="http://schemas.openxmlformats.org/officeDocument/2006/relationships/oleObject"/><Relationship Id="rId9117" Target="media/image3999.wmf" Type="http://schemas.openxmlformats.org/officeDocument/2006/relationships/image"/><Relationship Id="rId9118" Target="embeddings/oleObject5099.bin" Type="http://schemas.openxmlformats.org/officeDocument/2006/relationships/oleObject"/><Relationship Id="rId9119" Target="media/image4000.wmf" Type="http://schemas.openxmlformats.org/officeDocument/2006/relationships/image"/><Relationship Id="rId912" Target="media/image358.wmf" Type="http://schemas.openxmlformats.org/officeDocument/2006/relationships/image"/><Relationship Id="rId9120" Target="embeddings/oleObject5100.bin" Type="http://schemas.openxmlformats.org/officeDocument/2006/relationships/oleObject"/><Relationship Id="rId9121" Target="media/image4001.wmf" Type="http://schemas.openxmlformats.org/officeDocument/2006/relationships/image"/><Relationship Id="rId9122" Target="embeddings/oleObject5101.bin" Type="http://schemas.openxmlformats.org/officeDocument/2006/relationships/oleObject"/><Relationship Id="rId9123" Target="media/image4002.wmf" Type="http://schemas.openxmlformats.org/officeDocument/2006/relationships/image"/><Relationship Id="rId9124" Target="embeddings/oleObject5102.bin" Type="http://schemas.openxmlformats.org/officeDocument/2006/relationships/oleObject"/><Relationship Id="rId9125" Target="media/image4003.wmf" Type="http://schemas.openxmlformats.org/officeDocument/2006/relationships/image"/><Relationship Id="rId9126" Target="embeddings/oleObject5103.bin" Type="http://schemas.openxmlformats.org/officeDocument/2006/relationships/oleObject"/><Relationship Id="rId9127" Target="media/image4004.wmf" Type="http://schemas.openxmlformats.org/officeDocument/2006/relationships/image"/><Relationship Id="rId9128" Target="embeddings/oleObject5104.bin" Type="http://schemas.openxmlformats.org/officeDocument/2006/relationships/oleObject"/><Relationship Id="rId9129" Target="media/image4005.wmf" Type="http://schemas.openxmlformats.org/officeDocument/2006/relationships/image"/><Relationship Id="rId913" Target="embeddings/oleObject547.bin" Type="http://schemas.openxmlformats.org/officeDocument/2006/relationships/oleObject"/><Relationship Id="rId9130" Target="embeddings/oleObject5105.bin" Type="http://schemas.openxmlformats.org/officeDocument/2006/relationships/oleObject"/><Relationship Id="rId9131" Target="media/image4006.wmf" Type="http://schemas.openxmlformats.org/officeDocument/2006/relationships/image"/><Relationship Id="rId9132" Target="embeddings/oleObject5106.bin" Type="http://schemas.openxmlformats.org/officeDocument/2006/relationships/oleObject"/><Relationship Id="rId9133" Target="media/image4007.wmf" Type="http://schemas.openxmlformats.org/officeDocument/2006/relationships/image"/><Relationship Id="rId9134" Target="embeddings/oleObject5107.bin" Type="http://schemas.openxmlformats.org/officeDocument/2006/relationships/oleObject"/><Relationship Id="rId9135" Target="media/image4008.wmf" Type="http://schemas.openxmlformats.org/officeDocument/2006/relationships/image"/><Relationship Id="rId9136" Target="embeddings/oleObject5108.bin" Type="http://schemas.openxmlformats.org/officeDocument/2006/relationships/oleObject"/><Relationship Id="rId9137" Target="media/image4009.wmf" Type="http://schemas.openxmlformats.org/officeDocument/2006/relationships/image"/><Relationship Id="rId9138" Target="embeddings/oleObject5109.bin" Type="http://schemas.openxmlformats.org/officeDocument/2006/relationships/oleObject"/><Relationship Id="rId9139" Target="media/image4010.wmf" Type="http://schemas.openxmlformats.org/officeDocument/2006/relationships/image"/><Relationship Id="rId914" Target="media/image359.wmf" Type="http://schemas.openxmlformats.org/officeDocument/2006/relationships/image"/><Relationship Id="rId9140" Target="embeddings/oleObject5110.bin" Type="http://schemas.openxmlformats.org/officeDocument/2006/relationships/oleObject"/><Relationship Id="rId9141" Target="media/image4011.wmf" Type="http://schemas.openxmlformats.org/officeDocument/2006/relationships/image"/><Relationship Id="rId9142" Target="embeddings/oleObject5111.bin" Type="http://schemas.openxmlformats.org/officeDocument/2006/relationships/oleObject"/><Relationship Id="rId9143" Target="media/image4012.wmf" Type="http://schemas.openxmlformats.org/officeDocument/2006/relationships/image"/><Relationship Id="rId9144" Target="embeddings/oleObject5112.bin" Type="http://schemas.openxmlformats.org/officeDocument/2006/relationships/oleObject"/><Relationship Id="rId9145" Target="media/image4013.wmf" Type="http://schemas.openxmlformats.org/officeDocument/2006/relationships/image"/><Relationship Id="rId9146" Target="embeddings/oleObject5113.bin" Type="http://schemas.openxmlformats.org/officeDocument/2006/relationships/oleObject"/><Relationship Id="rId9147" Target="media/image4014.wmf" Type="http://schemas.openxmlformats.org/officeDocument/2006/relationships/image"/><Relationship Id="rId9148" Target="embeddings/oleObject5114.bin" Type="http://schemas.openxmlformats.org/officeDocument/2006/relationships/oleObject"/><Relationship Id="rId9149" Target="media/image4015.wmf" Type="http://schemas.openxmlformats.org/officeDocument/2006/relationships/image"/><Relationship Id="rId915" Target="embeddings/oleObject548.bin" Type="http://schemas.openxmlformats.org/officeDocument/2006/relationships/oleObject"/><Relationship Id="rId9150" Target="embeddings/oleObject5115.bin" Type="http://schemas.openxmlformats.org/officeDocument/2006/relationships/oleObject"/><Relationship Id="rId9151" Target="media/image4016.wmf" Type="http://schemas.openxmlformats.org/officeDocument/2006/relationships/image"/><Relationship Id="rId9152" Target="embeddings/oleObject5116.bin" Type="http://schemas.openxmlformats.org/officeDocument/2006/relationships/oleObject"/><Relationship Id="rId9153" Target="media/image4017.wmf" Type="http://schemas.openxmlformats.org/officeDocument/2006/relationships/image"/><Relationship Id="rId9154" Target="embeddings/oleObject5117.bin" Type="http://schemas.openxmlformats.org/officeDocument/2006/relationships/oleObject"/><Relationship Id="rId9155" Target="media/image4018.wmf" Type="http://schemas.openxmlformats.org/officeDocument/2006/relationships/image"/><Relationship Id="rId9156" Target="embeddings/oleObject5118.bin" Type="http://schemas.openxmlformats.org/officeDocument/2006/relationships/oleObject"/><Relationship Id="rId9157" Target="media/image4019.wmf" Type="http://schemas.openxmlformats.org/officeDocument/2006/relationships/image"/><Relationship Id="rId9158" Target="embeddings/oleObject5119.bin" Type="http://schemas.openxmlformats.org/officeDocument/2006/relationships/oleObject"/><Relationship Id="rId9159" Target="embeddings/oleObject5120.bin" Type="http://schemas.openxmlformats.org/officeDocument/2006/relationships/oleObject"/><Relationship Id="rId916" Target="media/image360.wmf" Type="http://schemas.openxmlformats.org/officeDocument/2006/relationships/image"/><Relationship Id="rId9160" Target="media/image4020.wmf" Type="http://schemas.openxmlformats.org/officeDocument/2006/relationships/image"/><Relationship Id="rId9161" Target="embeddings/oleObject5121.bin" Type="http://schemas.openxmlformats.org/officeDocument/2006/relationships/oleObject"/><Relationship Id="rId9162" Target="media/image4021.wmf" Type="http://schemas.openxmlformats.org/officeDocument/2006/relationships/image"/><Relationship Id="rId9163" Target="embeddings/oleObject5122.bin" Type="http://schemas.openxmlformats.org/officeDocument/2006/relationships/oleObject"/><Relationship Id="rId9164" Target="media/image4022.wmf" Type="http://schemas.openxmlformats.org/officeDocument/2006/relationships/image"/><Relationship Id="rId9165" Target="embeddings/oleObject5123.bin" Type="http://schemas.openxmlformats.org/officeDocument/2006/relationships/oleObject"/><Relationship Id="rId9166" Target="media/image4023.wmf" Type="http://schemas.openxmlformats.org/officeDocument/2006/relationships/image"/><Relationship Id="rId9167" Target="embeddings/oleObject5124.bin" Type="http://schemas.openxmlformats.org/officeDocument/2006/relationships/oleObject"/><Relationship Id="rId9168" Target="media/image4024.wmf" Type="http://schemas.openxmlformats.org/officeDocument/2006/relationships/image"/><Relationship Id="rId9169" Target="embeddings/oleObject5125.bin" Type="http://schemas.openxmlformats.org/officeDocument/2006/relationships/oleObject"/><Relationship Id="rId917" Target="embeddings/oleObject549.bin" Type="http://schemas.openxmlformats.org/officeDocument/2006/relationships/oleObject"/><Relationship Id="rId9170" Target="media/image4025.wmf" Type="http://schemas.openxmlformats.org/officeDocument/2006/relationships/image"/><Relationship Id="rId9171" Target="embeddings/oleObject5126.bin" Type="http://schemas.openxmlformats.org/officeDocument/2006/relationships/oleObject"/><Relationship Id="rId9172" Target="media/image4026.wmf" Type="http://schemas.openxmlformats.org/officeDocument/2006/relationships/image"/><Relationship Id="rId9173" Target="embeddings/oleObject5127.bin" Type="http://schemas.openxmlformats.org/officeDocument/2006/relationships/oleObject"/><Relationship Id="rId9174" Target="media/image4027.wmf" Type="http://schemas.openxmlformats.org/officeDocument/2006/relationships/image"/><Relationship Id="rId9175" Target="embeddings/oleObject5128.bin" Type="http://schemas.openxmlformats.org/officeDocument/2006/relationships/oleObject"/><Relationship Id="rId9176" Target="media/image4028.wmf" Type="http://schemas.openxmlformats.org/officeDocument/2006/relationships/image"/><Relationship Id="rId9177" Target="embeddings/oleObject5129.bin" Type="http://schemas.openxmlformats.org/officeDocument/2006/relationships/oleObject"/><Relationship Id="rId9178" Target="media/image4029.wmf" Type="http://schemas.openxmlformats.org/officeDocument/2006/relationships/image"/><Relationship Id="rId9179" Target="embeddings/oleObject5130.bin" Type="http://schemas.openxmlformats.org/officeDocument/2006/relationships/oleObject"/><Relationship Id="rId918" Target="media/image361.wmf" Type="http://schemas.openxmlformats.org/officeDocument/2006/relationships/image"/><Relationship Id="rId9180" Target="embeddings/oleObject5131.bin" Type="http://schemas.openxmlformats.org/officeDocument/2006/relationships/oleObject"/><Relationship Id="rId9181" Target="media/image4030.wmf" Type="http://schemas.openxmlformats.org/officeDocument/2006/relationships/image"/><Relationship Id="rId9182" Target="embeddings/oleObject5132.bin" Type="http://schemas.openxmlformats.org/officeDocument/2006/relationships/oleObject"/><Relationship Id="rId9183" Target="media/image4031.wmf" Type="http://schemas.openxmlformats.org/officeDocument/2006/relationships/image"/><Relationship Id="rId9184" Target="embeddings/oleObject5133.bin" Type="http://schemas.openxmlformats.org/officeDocument/2006/relationships/oleObject"/><Relationship Id="rId9185" Target="media/image4032.wmf" Type="http://schemas.openxmlformats.org/officeDocument/2006/relationships/image"/><Relationship Id="rId9186" Target="embeddings/oleObject5134.bin" Type="http://schemas.openxmlformats.org/officeDocument/2006/relationships/oleObject"/><Relationship Id="rId9187" Target="media/image4033.wmf" Type="http://schemas.openxmlformats.org/officeDocument/2006/relationships/image"/><Relationship Id="rId9188" Target="embeddings/oleObject5135.bin" Type="http://schemas.openxmlformats.org/officeDocument/2006/relationships/oleObject"/><Relationship Id="rId9189" Target="media/image4034.wmf" Type="http://schemas.openxmlformats.org/officeDocument/2006/relationships/image"/><Relationship Id="rId919" Target="embeddings/oleObject550.bin" Type="http://schemas.openxmlformats.org/officeDocument/2006/relationships/oleObject"/><Relationship Id="rId9190" Target="embeddings/oleObject5136.bin" Type="http://schemas.openxmlformats.org/officeDocument/2006/relationships/oleObject"/><Relationship Id="rId9191" Target="media/image4035.wmf" Type="http://schemas.openxmlformats.org/officeDocument/2006/relationships/image"/><Relationship Id="rId9192" Target="embeddings/oleObject5137.bin" Type="http://schemas.openxmlformats.org/officeDocument/2006/relationships/oleObject"/><Relationship Id="rId9193" Target="media/image4036.wmf" Type="http://schemas.openxmlformats.org/officeDocument/2006/relationships/image"/><Relationship Id="rId9194" Target="embeddings/oleObject5138.bin" Type="http://schemas.openxmlformats.org/officeDocument/2006/relationships/oleObject"/><Relationship Id="rId9195" Target="media/image4037.wmf" Type="http://schemas.openxmlformats.org/officeDocument/2006/relationships/image"/><Relationship Id="rId9196" Target="embeddings/oleObject5139.bin" Type="http://schemas.openxmlformats.org/officeDocument/2006/relationships/oleObject"/><Relationship Id="rId9197" Target="media/image4038.wmf" Type="http://schemas.openxmlformats.org/officeDocument/2006/relationships/image"/><Relationship Id="rId9198" Target="embeddings/oleObject5140.bin" Type="http://schemas.openxmlformats.org/officeDocument/2006/relationships/oleObject"/><Relationship Id="rId9199" Target="media/image4039.wmf" Type="http://schemas.openxmlformats.org/officeDocument/2006/relationships/image"/><Relationship Id="rId92" Target="embeddings/oleObject43.bin" Type="http://schemas.openxmlformats.org/officeDocument/2006/relationships/oleObject"/><Relationship Id="rId920" Target="media/image362.wmf" Type="http://schemas.openxmlformats.org/officeDocument/2006/relationships/image"/><Relationship Id="rId9200" Target="embeddings/oleObject5141.bin" Type="http://schemas.openxmlformats.org/officeDocument/2006/relationships/oleObject"/><Relationship Id="rId9201" Target="media/image4040.wmf" Type="http://schemas.openxmlformats.org/officeDocument/2006/relationships/image"/><Relationship Id="rId9202" Target="embeddings/oleObject5142.bin" Type="http://schemas.openxmlformats.org/officeDocument/2006/relationships/oleObject"/><Relationship Id="rId9203" Target="media/image4041.wmf" Type="http://schemas.openxmlformats.org/officeDocument/2006/relationships/image"/><Relationship Id="rId9204" Target="embeddings/oleObject5143.bin" Type="http://schemas.openxmlformats.org/officeDocument/2006/relationships/oleObject"/><Relationship Id="rId9205" Target="media/image4042.wmf" Type="http://schemas.openxmlformats.org/officeDocument/2006/relationships/image"/><Relationship Id="rId9206" Target="embeddings/oleObject5144.bin" Type="http://schemas.openxmlformats.org/officeDocument/2006/relationships/oleObject"/><Relationship Id="rId9207" Target="media/image4043.wmf" Type="http://schemas.openxmlformats.org/officeDocument/2006/relationships/image"/><Relationship Id="rId9208" Target="embeddings/oleObject5145.bin" Type="http://schemas.openxmlformats.org/officeDocument/2006/relationships/oleObject"/><Relationship Id="rId9209" Target="media/image4044.wmf" Type="http://schemas.openxmlformats.org/officeDocument/2006/relationships/image"/><Relationship Id="rId921" Target="embeddings/oleObject551.bin" Type="http://schemas.openxmlformats.org/officeDocument/2006/relationships/oleObject"/><Relationship Id="rId9210" Target="embeddings/oleObject5146.bin" Type="http://schemas.openxmlformats.org/officeDocument/2006/relationships/oleObject"/><Relationship Id="rId9211" Target="media/image4045.wmf" Type="http://schemas.openxmlformats.org/officeDocument/2006/relationships/image"/><Relationship Id="rId9212" Target="embeddings/oleObject5147.bin" Type="http://schemas.openxmlformats.org/officeDocument/2006/relationships/oleObject"/><Relationship Id="rId9213" Target="media/image4046.wmf" Type="http://schemas.openxmlformats.org/officeDocument/2006/relationships/image"/><Relationship Id="rId9214" Target="embeddings/oleObject5148.bin" Type="http://schemas.openxmlformats.org/officeDocument/2006/relationships/oleObject"/><Relationship Id="rId9215" Target="media/image4047.wmf" Type="http://schemas.openxmlformats.org/officeDocument/2006/relationships/image"/><Relationship Id="rId9216" Target="embeddings/oleObject5149.bin" Type="http://schemas.openxmlformats.org/officeDocument/2006/relationships/oleObject"/><Relationship Id="rId9217" Target="media/image4048.wmf" Type="http://schemas.openxmlformats.org/officeDocument/2006/relationships/image"/><Relationship Id="rId9218" Target="embeddings/oleObject5150.bin" Type="http://schemas.openxmlformats.org/officeDocument/2006/relationships/oleObject"/><Relationship Id="rId9219" Target="media/image4049.wmf" Type="http://schemas.openxmlformats.org/officeDocument/2006/relationships/image"/><Relationship Id="rId922" Target="media/image363.wmf" Type="http://schemas.openxmlformats.org/officeDocument/2006/relationships/image"/><Relationship Id="rId9220" Target="embeddings/oleObject5151.bin" Type="http://schemas.openxmlformats.org/officeDocument/2006/relationships/oleObject"/><Relationship Id="rId9221" Target="media/image4050.wmf" Type="http://schemas.openxmlformats.org/officeDocument/2006/relationships/image"/><Relationship Id="rId9222" Target="embeddings/oleObject5152.bin" Type="http://schemas.openxmlformats.org/officeDocument/2006/relationships/oleObject"/><Relationship Id="rId9223" Target="media/image4051.wmf" Type="http://schemas.openxmlformats.org/officeDocument/2006/relationships/image"/><Relationship Id="rId9224" Target="embeddings/oleObject5153.bin" Type="http://schemas.openxmlformats.org/officeDocument/2006/relationships/oleObject"/><Relationship Id="rId9225" Target="media/image4052.wmf" Type="http://schemas.openxmlformats.org/officeDocument/2006/relationships/image"/><Relationship Id="rId9226" Target="embeddings/oleObject5154.bin" Type="http://schemas.openxmlformats.org/officeDocument/2006/relationships/oleObject"/><Relationship Id="rId9227" Target="media/image4053.wmf" Type="http://schemas.openxmlformats.org/officeDocument/2006/relationships/image"/><Relationship Id="rId9228" Target="embeddings/oleObject5155.bin" Type="http://schemas.openxmlformats.org/officeDocument/2006/relationships/oleObject"/><Relationship Id="rId9229" Target="media/image4054.wmf" Type="http://schemas.openxmlformats.org/officeDocument/2006/relationships/image"/><Relationship Id="rId923" Target="embeddings/oleObject552.bin" Type="http://schemas.openxmlformats.org/officeDocument/2006/relationships/oleObject"/><Relationship Id="rId9230" Target="embeddings/oleObject5156.bin" Type="http://schemas.openxmlformats.org/officeDocument/2006/relationships/oleObject"/><Relationship Id="rId9231" Target="media/image4055.wmf" Type="http://schemas.openxmlformats.org/officeDocument/2006/relationships/image"/><Relationship Id="rId9232" Target="embeddings/oleObject5157.bin" Type="http://schemas.openxmlformats.org/officeDocument/2006/relationships/oleObject"/><Relationship Id="rId9233" Target="media/image4056.wmf" Type="http://schemas.openxmlformats.org/officeDocument/2006/relationships/image"/><Relationship Id="rId9234" Target="embeddings/oleObject5158.bin" Type="http://schemas.openxmlformats.org/officeDocument/2006/relationships/oleObject"/><Relationship Id="rId9235" Target="embeddings/oleObject5159.bin" Type="http://schemas.openxmlformats.org/officeDocument/2006/relationships/oleObject"/><Relationship Id="rId9236" Target="media/image4057.wmf" Type="http://schemas.openxmlformats.org/officeDocument/2006/relationships/image"/><Relationship Id="rId9237" Target="embeddings/oleObject5160.bin" Type="http://schemas.openxmlformats.org/officeDocument/2006/relationships/oleObject"/><Relationship Id="rId9238" Target="media/image4058.wmf" Type="http://schemas.openxmlformats.org/officeDocument/2006/relationships/image"/><Relationship Id="rId9239" Target="embeddings/oleObject5161.bin" Type="http://schemas.openxmlformats.org/officeDocument/2006/relationships/oleObject"/><Relationship Id="rId924" Target="media/image364.wmf" Type="http://schemas.openxmlformats.org/officeDocument/2006/relationships/image"/><Relationship Id="rId9240" Target="media/image4059.wmf" Type="http://schemas.openxmlformats.org/officeDocument/2006/relationships/image"/><Relationship Id="rId9241" Target="embeddings/oleObject5162.bin" Type="http://schemas.openxmlformats.org/officeDocument/2006/relationships/oleObject"/><Relationship Id="rId9242" Target="media/image4060.wmf" Type="http://schemas.openxmlformats.org/officeDocument/2006/relationships/image"/><Relationship Id="rId9243" Target="embeddings/oleObject5163.bin" Type="http://schemas.openxmlformats.org/officeDocument/2006/relationships/oleObject"/><Relationship Id="rId9244" Target="media/image4061.wmf" Type="http://schemas.openxmlformats.org/officeDocument/2006/relationships/image"/><Relationship Id="rId9245" Target="embeddings/oleObject5164.bin" Type="http://schemas.openxmlformats.org/officeDocument/2006/relationships/oleObject"/><Relationship Id="rId9246" Target="media/image4062.wmf" Type="http://schemas.openxmlformats.org/officeDocument/2006/relationships/image"/><Relationship Id="rId9247" Target="embeddings/oleObject5165.bin" Type="http://schemas.openxmlformats.org/officeDocument/2006/relationships/oleObject"/><Relationship Id="rId9248" Target="media/image4063.wmf" Type="http://schemas.openxmlformats.org/officeDocument/2006/relationships/image"/><Relationship Id="rId9249" Target="embeddings/oleObject5166.bin" Type="http://schemas.openxmlformats.org/officeDocument/2006/relationships/oleObject"/><Relationship Id="rId925" Target="embeddings/oleObject553.bin" Type="http://schemas.openxmlformats.org/officeDocument/2006/relationships/oleObject"/><Relationship Id="rId9250" Target="media/image4064.wmf" Type="http://schemas.openxmlformats.org/officeDocument/2006/relationships/image"/><Relationship Id="rId9251" Target="embeddings/oleObject5167.bin" Type="http://schemas.openxmlformats.org/officeDocument/2006/relationships/oleObject"/><Relationship Id="rId9252" Target="media/image4065.wmf" Type="http://schemas.openxmlformats.org/officeDocument/2006/relationships/image"/><Relationship Id="rId9253" Target="embeddings/oleObject5168.bin" Type="http://schemas.openxmlformats.org/officeDocument/2006/relationships/oleObject"/><Relationship Id="rId9254" Target="media/image4066.wmf" Type="http://schemas.openxmlformats.org/officeDocument/2006/relationships/image"/><Relationship Id="rId9255" Target="embeddings/oleObject5169.bin" Type="http://schemas.openxmlformats.org/officeDocument/2006/relationships/oleObject"/><Relationship Id="rId9256" Target="media/image4067.wmf" Type="http://schemas.openxmlformats.org/officeDocument/2006/relationships/image"/><Relationship Id="rId9257" Target="embeddings/oleObject5170.bin" Type="http://schemas.openxmlformats.org/officeDocument/2006/relationships/oleObject"/><Relationship Id="rId9258" Target="media/image4068.wmf" Type="http://schemas.openxmlformats.org/officeDocument/2006/relationships/image"/><Relationship Id="rId9259" Target="embeddings/oleObject5171.bin" Type="http://schemas.openxmlformats.org/officeDocument/2006/relationships/oleObject"/><Relationship Id="rId926" Target="media/image365.wmf" Type="http://schemas.openxmlformats.org/officeDocument/2006/relationships/image"/><Relationship Id="rId9260" Target="media/image4069.wmf" Type="http://schemas.openxmlformats.org/officeDocument/2006/relationships/image"/><Relationship Id="rId9261" Target="embeddings/oleObject5172.bin" Type="http://schemas.openxmlformats.org/officeDocument/2006/relationships/oleObject"/><Relationship Id="rId9262" Target="media/image4070.png" Type="http://schemas.openxmlformats.org/officeDocument/2006/relationships/image"/><Relationship Id="rId9263" Target="embeddings/oleObject5173.bin" Type="http://schemas.openxmlformats.org/officeDocument/2006/relationships/oleObject"/><Relationship Id="rId9264" Target="media/image4071.wmf" Type="http://schemas.openxmlformats.org/officeDocument/2006/relationships/image"/><Relationship Id="rId9265" Target="embeddings/oleObject5174.bin" Type="http://schemas.openxmlformats.org/officeDocument/2006/relationships/oleObject"/><Relationship Id="rId9266" Target="media/image4072.wmf" Type="http://schemas.openxmlformats.org/officeDocument/2006/relationships/image"/><Relationship Id="rId9267" Target="embeddings/oleObject5175.bin" Type="http://schemas.openxmlformats.org/officeDocument/2006/relationships/oleObject"/><Relationship Id="rId9268" Target="media/image4073.wmf" Type="http://schemas.openxmlformats.org/officeDocument/2006/relationships/image"/><Relationship Id="rId9269" Target="embeddings/oleObject5176.bin" Type="http://schemas.openxmlformats.org/officeDocument/2006/relationships/oleObject"/><Relationship Id="rId927" Target="embeddings/oleObject554.bin" Type="http://schemas.openxmlformats.org/officeDocument/2006/relationships/oleObject"/><Relationship Id="rId9270" Target="media/image4074.wmf" Type="http://schemas.openxmlformats.org/officeDocument/2006/relationships/image"/><Relationship Id="rId9271" Target="embeddings/oleObject5177.bin" Type="http://schemas.openxmlformats.org/officeDocument/2006/relationships/oleObject"/><Relationship Id="rId9272" Target="media/image4075.wmf" Type="http://schemas.openxmlformats.org/officeDocument/2006/relationships/image"/><Relationship Id="rId9273" Target="embeddings/oleObject5178.bin" Type="http://schemas.openxmlformats.org/officeDocument/2006/relationships/oleObject"/><Relationship Id="rId9274" Target="media/image4076.wmf" Type="http://schemas.openxmlformats.org/officeDocument/2006/relationships/image"/><Relationship Id="rId9275" Target="embeddings/oleObject5179.bin" Type="http://schemas.openxmlformats.org/officeDocument/2006/relationships/oleObject"/><Relationship Id="rId9276" Target="media/image4077.wmf" Type="http://schemas.openxmlformats.org/officeDocument/2006/relationships/image"/><Relationship Id="rId9277" Target="embeddings/oleObject5180.bin" Type="http://schemas.openxmlformats.org/officeDocument/2006/relationships/oleObject"/><Relationship Id="rId9278" Target="media/image4078.wmf" Type="http://schemas.openxmlformats.org/officeDocument/2006/relationships/image"/><Relationship Id="rId9279" Target="embeddings/oleObject5181.bin" Type="http://schemas.openxmlformats.org/officeDocument/2006/relationships/oleObject"/><Relationship Id="rId928" Target="media/image366.wmf" Type="http://schemas.openxmlformats.org/officeDocument/2006/relationships/image"/><Relationship Id="rId9280" Target="media/image4079.wmf" Type="http://schemas.openxmlformats.org/officeDocument/2006/relationships/image"/><Relationship Id="rId9281" Target="embeddings/oleObject5182.bin" Type="http://schemas.openxmlformats.org/officeDocument/2006/relationships/oleObject"/><Relationship Id="rId9282" Target="media/image4080.wmf" Type="http://schemas.openxmlformats.org/officeDocument/2006/relationships/image"/><Relationship Id="rId9283" Target="embeddings/oleObject5183.bin" Type="http://schemas.openxmlformats.org/officeDocument/2006/relationships/oleObject"/><Relationship Id="rId9284" Target="embeddings/oleObject5184.bin" Type="http://schemas.openxmlformats.org/officeDocument/2006/relationships/oleObject"/><Relationship Id="rId9285" Target="media/image4081.wmf" Type="http://schemas.openxmlformats.org/officeDocument/2006/relationships/image"/><Relationship Id="rId9286" Target="embeddings/oleObject5185.bin" Type="http://schemas.openxmlformats.org/officeDocument/2006/relationships/oleObject"/><Relationship Id="rId9287" Target="media/image4082.wmf" Type="http://schemas.openxmlformats.org/officeDocument/2006/relationships/image"/><Relationship Id="rId9288" Target="embeddings/oleObject5186.bin" Type="http://schemas.openxmlformats.org/officeDocument/2006/relationships/oleObject"/><Relationship Id="rId9289" Target="media/image4083.wmf" Type="http://schemas.openxmlformats.org/officeDocument/2006/relationships/image"/><Relationship Id="rId929" Target="embeddings/oleObject555.bin" Type="http://schemas.openxmlformats.org/officeDocument/2006/relationships/oleObject"/><Relationship Id="rId9290" Target="embeddings/oleObject5187.bin" Type="http://schemas.openxmlformats.org/officeDocument/2006/relationships/oleObject"/><Relationship Id="rId9291" Target="media/image4084.wmf" Type="http://schemas.openxmlformats.org/officeDocument/2006/relationships/image"/><Relationship Id="rId9292" Target="embeddings/oleObject5188.bin" Type="http://schemas.openxmlformats.org/officeDocument/2006/relationships/oleObject"/><Relationship Id="rId9293" Target="embeddings/oleObject5189.bin" Type="http://schemas.openxmlformats.org/officeDocument/2006/relationships/oleObject"/><Relationship Id="rId9294" Target="media/image4085.wmf" Type="http://schemas.openxmlformats.org/officeDocument/2006/relationships/image"/><Relationship Id="rId9295" Target="embeddings/oleObject5190.bin" Type="http://schemas.openxmlformats.org/officeDocument/2006/relationships/oleObject"/><Relationship Id="rId9296" Target="media/image4086.wmf" Type="http://schemas.openxmlformats.org/officeDocument/2006/relationships/image"/><Relationship Id="rId9297" Target="embeddings/oleObject5191.bin" Type="http://schemas.openxmlformats.org/officeDocument/2006/relationships/oleObject"/><Relationship Id="rId9298" Target="embeddings/oleObject5192.bin" Type="http://schemas.openxmlformats.org/officeDocument/2006/relationships/oleObject"/><Relationship Id="rId9299" Target="media/image4087.wmf" Type="http://schemas.openxmlformats.org/officeDocument/2006/relationships/image"/><Relationship Id="rId93" Target="media/image43.wmf" Type="http://schemas.openxmlformats.org/officeDocument/2006/relationships/image"/><Relationship Id="rId930" Target="media/image367.wmf" Type="http://schemas.openxmlformats.org/officeDocument/2006/relationships/image"/><Relationship Id="rId9300" Target="embeddings/oleObject5193.bin" Type="http://schemas.openxmlformats.org/officeDocument/2006/relationships/oleObject"/><Relationship Id="rId9301" Target="media/image4088.wmf" Type="http://schemas.openxmlformats.org/officeDocument/2006/relationships/image"/><Relationship Id="rId9302" Target="embeddings/oleObject5194.bin" Type="http://schemas.openxmlformats.org/officeDocument/2006/relationships/oleObject"/><Relationship Id="rId9303" Target="embeddings/oleObject5195.bin" Type="http://schemas.openxmlformats.org/officeDocument/2006/relationships/oleObject"/><Relationship Id="rId9304" Target="embeddings/oleObject5196.bin" Type="http://schemas.openxmlformats.org/officeDocument/2006/relationships/oleObject"/><Relationship Id="rId9305" Target="embeddings/oleObject5197.bin" Type="http://schemas.openxmlformats.org/officeDocument/2006/relationships/oleObject"/><Relationship Id="rId9306" Target="embeddings/oleObject5198.bin" Type="http://schemas.openxmlformats.org/officeDocument/2006/relationships/oleObject"/><Relationship Id="rId9307" Target="embeddings/oleObject5199.bin" Type="http://schemas.openxmlformats.org/officeDocument/2006/relationships/oleObject"/><Relationship Id="rId9308" Target="media/image4089.wmf" Type="http://schemas.openxmlformats.org/officeDocument/2006/relationships/image"/><Relationship Id="rId9309" Target="embeddings/oleObject5200.bin" Type="http://schemas.openxmlformats.org/officeDocument/2006/relationships/oleObject"/><Relationship Id="rId931" Target="embeddings/oleObject556.bin" Type="http://schemas.openxmlformats.org/officeDocument/2006/relationships/oleObject"/><Relationship Id="rId9310" Target="embeddings/oleObject5201.bin" Type="http://schemas.openxmlformats.org/officeDocument/2006/relationships/oleObject"/><Relationship Id="rId9311" Target="embeddings/oleObject5202.bin" Type="http://schemas.openxmlformats.org/officeDocument/2006/relationships/oleObject"/><Relationship Id="rId9312" Target="embeddings/oleObject5203.bin" Type="http://schemas.openxmlformats.org/officeDocument/2006/relationships/oleObject"/><Relationship Id="rId9313" Target="embeddings/oleObject5204.bin" Type="http://schemas.openxmlformats.org/officeDocument/2006/relationships/oleObject"/><Relationship Id="rId9314" Target="embeddings/oleObject5205.bin" Type="http://schemas.openxmlformats.org/officeDocument/2006/relationships/oleObject"/><Relationship Id="rId9315" Target="media/image4090.wmf" Type="http://schemas.openxmlformats.org/officeDocument/2006/relationships/image"/><Relationship Id="rId9316" Target="embeddings/oleObject5206.bin" Type="http://schemas.openxmlformats.org/officeDocument/2006/relationships/oleObject"/><Relationship Id="rId9317" Target="media/image4091.wmf" Type="http://schemas.openxmlformats.org/officeDocument/2006/relationships/image"/><Relationship Id="rId9318" Target="embeddings/oleObject5207.bin" Type="http://schemas.openxmlformats.org/officeDocument/2006/relationships/oleObject"/><Relationship Id="rId9319" Target="media/image4092.wmf" Type="http://schemas.openxmlformats.org/officeDocument/2006/relationships/image"/><Relationship Id="rId932" Target="media/image368.wmf" Type="http://schemas.openxmlformats.org/officeDocument/2006/relationships/image"/><Relationship Id="rId9320" Target="embeddings/oleObject5208.bin" Type="http://schemas.openxmlformats.org/officeDocument/2006/relationships/oleObject"/><Relationship Id="rId9321" Target="media/image4093.wmf" Type="http://schemas.openxmlformats.org/officeDocument/2006/relationships/image"/><Relationship Id="rId9322" Target="embeddings/oleObject5209.bin" Type="http://schemas.openxmlformats.org/officeDocument/2006/relationships/oleObject"/><Relationship Id="rId9323" Target="media/image4094.wmf" Type="http://schemas.openxmlformats.org/officeDocument/2006/relationships/image"/><Relationship Id="rId9324" Target="embeddings/oleObject5210.bin" Type="http://schemas.openxmlformats.org/officeDocument/2006/relationships/oleObject"/><Relationship Id="rId9325" Target="media/image4095.wmf" Type="http://schemas.openxmlformats.org/officeDocument/2006/relationships/image"/><Relationship Id="rId9326" Target="embeddings/oleObject5211.bin" Type="http://schemas.openxmlformats.org/officeDocument/2006/relationships/oleObject"/><Relationship Id="rId9327" Target="media/image4096.wmf" Type="http://schemas.openxmlformats.org/officeDocument/2006/relationships/image"/><Relationship Id="rId9328" Target="embeddings/oleObject5212.bin" Type="http://schemas.openxmlformats.org/officeDocument/2006/relationships/oleObject"/><Relationship Id="rId9329" Target="media/image4097.wmf" Type="http://schemas.openxmlformats.org/officeDocument/2006/relationships/image"/><Relationship Id="rId933" Target="embeddings/oleObject557.bin" Type="http://schemas.openxmlformats.org/officeDocument/2006/relationships/oleObject"/><Relationship Id="rId9330" Target="embeddings/oleObject5213.bin" Type="http://schemas.openxmlformats.org/officeDocument/2006/relationships/oleObject"/><Relationship Id="rId9331" Target="media/image4098.wmf" Type="http://schemas.openxmlformats.org/officeDocument/2006/relationships/image"/><Relationship Id="rId9332" Target="embeddings/oleObject5214.bin" Type="http://schemas.openxmlformats.org/officeDocument/2006/relationships/oleObject"/><Relationship Id="rId9333" Target="media/image4099.wmf" Type="http://schemas.openxmlformats.org/officeDocument/2006/relationships/image"/><Relationship Id="rId9334" Target="embeddings/oleObject5215.bin" Type="http://schemas.openxmlformats.org/officeDocument/2006/relationships/oleObject"/><Relationship Id="rId9335" Target="embeddings/oleObject5216.bin" Type="http://schemas.openxmlformats.org/officeDocument/2006/relationships/oleObject"/><Relationship Id="rId9336" Target="embeddings/oleObject5217.bin" Type="http://schemas.openxmlformats.org/officeDocument/2006/relationships/oleObject"/><Relationship Id="rId9337" Target="media/image4100.wmf" Type="http://schemas.openxmlformats.org/officeDocument/2006/relationships/image"/><Relationship Id="rId9338" Target="embeddings/oleObject5218.bin" Type="http://schemas.openxmlformats.org/officeDocument/2006/relationships/oleObject"/><Relationship Id="rId9339" Target="media/image4101.wmf" Type="http://schemas.openxmlformats.org/officeDocument/2006/relationships/image"/><Relationship Id="rId934" Target="media/image369.wmf" Type="http://schemas.openxmlformats.org/officeDocument/2006/relationships/image"/><Relationship Id="rId9340" Target="embeddings/oleObject5219.bin" Type="http://schemas.openxmlformats.org/officeDocument/2006/relationships/oleObject"/><Relationship Id="rId9341" Target="media/image4102.wmf" Type="http://schemas.openxmlformats.org/officeDocument/2006/relationships/image"/><Relationship Id="rId9342" Target="embeddings/oleObject5220.bin" Type="http://schemas.openxmlformats.org/officeDocument/2006/relationships/oleObject"/><Relationship Id="rId9343" Target="embeddings/oleObject5221.bin" Type="http://schemas.openxmlformats.org/officeDocument/2006/relationships/oleObject"/><Relationship Id="rId9344" Target="media/image4103.wmf" Type="http://schemas.openxmlformats.org/officeDocument/2006/relationships/image"/><Relationship Id="rId9345" Target="embeddings/oleObject5222.bin" Type="http://schemas.openxmlformats.org/officeDocument/2006/relationships/oleObject"/><Relationship Id="rId9346" Target="media/image4104.wmf" Type="http://schemas.openxmlformats.org/officeDocument/2006/relationships/image"/><Relationship Id="rId9347" Target="embeddings/oleObject5223.bin" Type="http://schemas.openxmlformats.org/officeDocument/2006/relationships/oleObject"/><Relationship Id="rId9348" Target="embeddings/oleObject5224.bin" Type="http://schemas.openxmlformats.org/officeDocument/2006/relationships/oleObject"/><Relationship Id="rId9349" Target="embeddings/oleObject5225.bin" Type="http://schemas.openxmlformats.org/officeDocument/2006/relationships/oleObject"/><Relationship Id="rId935" Target="embeddings/oleObject558.bin" Type="http://schemas.openxmlformats.org/officeDocument/2006/relationships/oleObject"/><Relationship Id="rId9350" Target="embeddings/oleObject5226.bin" Type="http://schemas.openxmlformats.org/officeDocument/2006/relationships/oleObject"/><Relationship Id="rId9351" Target="media/image4105.wmf" Type="http://schemas.openxmlformats.org/officeDocument/2006/relationships/image"/><Relationship Id="rId9352" Target="embeddings/oleObject5227.bin" Type="http://schemas.openxmlformats.org/officeDocument/2006/relationships/oleObject"/><Relationship Id="rId9353" Target="embeddings/oleObject5228.bin" Type="http://schemas.openxmlformats.org/officeDocument/2006/relationships/oleObject"/><Relationship Id="rId9354" Target="embeddings/oleObject5229.bin" Type="http://schemas.openxmlformats.org/officeDocument/2006/relationships/oleObject"/><Relationship Id="rId9355" Target="media/image4106.wmf" Type="http://schemas.openxmlformats.org/officeDocument/2006/relationships/image"/><Relationship Id="rId9356" Target="embeddings/oleObject5230.bin" Type="http://schemas.openxmlformats.org/officeDocument/2006/relationships/oleObject"/><Relationship Id="rId9357" Target="media/image4107.wmf" Type="http://schemas.openxmlformats.org/officeDocument/2006/relationships/image"/><Relationship Id="rId9358" Target="embeddings/oleObject5231.bin" Type="http://schemas.openxmlformats.org/officeDocument/2006/relationships/oleObject"/><Relationship Id="rId9359" Target="media/image4108.wmf" Type="http://schemas.openxmlformats.org/officeDocument/2006/relationships/image"/><Relationship Id="rId936" Target="media/image370.wmf" Type="http://schemas.openxmlformats.org/officeDocument/2006/relationships/image"/><Relationship Id="rId9360" Target="embeddings/oleObject5232.bin" Type="http://schemas.openxmlformats.org/officeDocument/2006/relationships/oleObject"/><Relationship Id="rId9361" Target="media/image4109.wmf" Type="http://schemas.openxmlformats.org/officeDocument/2006/relationships/image"/><Relationship Id="rId9362" Target="embeddings/oleObject5233.bin" Type="http://schemas.openxmlformats.org/officeDocument/2006/relationships/oleObject"/><Relationship Id="rId9363" Target="media/image4110.wmf" Type="http://schemas.openxmlformats.org/officeDocument/2006/relationships/image"/><Relationship Id="rId9364" Target="embeddings/oleObject5234.bin" Type="http://schemas.openxmlformats.org/officeDocument/2006/relationships/oleObject"/><Relationship Id="rId9365" Target="media/image4111.wmf" Type="http://schemas.openxmlformats.org/officeDocument/2006/relationships/image"/><Relationship Id="rId9366" Target="embeddings/oleObject5235.bin" Type="http://schemas.openxmlformats.org/officeDocument/2006/relationships/oleObject"/><Relationship Id="rId9367" Target="media/image4112.wmf" Type="http://schemas.openxmlformats.org/officeDocument/2006/relationships/image"/><Relationship Id="rId9368" Target="embeddings/oleObject5236.bin" Type="http://schemas.openxmlformats.org/officeDocument/2006/relationships/oleObject"/><Relationship Id="rId9369" Target="media/image4113.wmf" Type="http://schemas.openxmlformats.org/officeDocument/2006/relationships/image"/><Relationship Id="rId937" Target="embeddings/oleObject559.bin" Type="http://schemas.openxmlformats.org/officeDocument/2006/relationships/oleObject"/><Relationship Id="rId9370" Target="embeddings/oleObject5237.bin" Type="http://schemas.openxmlformats.org/officeDocument/2006/relationships/oleObject"/><Relationship Id="rId9371" Target="media/image4114.wmf" Type="http://schemas.openxmlformats.org/officeDocument/2006/relationships/image"/><Relationship Id="rId9372" Target="embeddings/oleObject5238.bin" Type="http://schemas.openxmlformats.org/officeDocument/2006/relationships/oleObject"/><Relationship Id="rId9373" Target="media/image4115.wmf" Type="http://schemas.openxmlformats.org/officeDocument/2006/relationships/image"/><Relationship Id="rId9374" Target="embeddings/oleObject5239.bin" Type="http://schemas.openxmlformats.org/officeDocument/2006/relationships/oleObject"/><Relationship Id="rId9375" Target="media/image4116.wmf" Type="http://schemas.openxmlformats.org/officeDocument/2006/relationships/image"/><Relationship Id="rId9376" Target="embeddings/oleObject5240.bin" Type="http://schemas.openxmlformats.org/officeDocument/2006/relationships/oleObject"/><Relationship Id="rId9377" Target="media/image4117.wmf" Type="http://schemas.openxmlformats.org/officeDocument/2006/relationships/image"/><Relationship Id="rId9378" Target="embeddings/oleObject5241.bin" Type="http://schemas.openxmlformats.org/officeDocument/2006/relationships/oleObject"/><Relationship Id="rId9379" Target="media/image4118.wmf" Type="http://schemas.openxmlformats.org/officeDocument/2006/relationships/image"/><Relationship Id="rId938" Target="media/image371.wmf" Type="http://schemas.openxmlformats.org/officeDocument/2006/relationships/image"/><Relationship Id="rId9380" Target="embeddings/oleObject5242.bin" Type="http://schemas.openxmlformats.org/officeDocument/2006/relationships/oleObject"/><Relationship Id="rId9381" Target="media/image4119.wmf" Type="http://schemas.openxmlformats.org/officeDocument/2006/relationships/image"/><Relationship Id="rId9382" Target="embeddings/oleObject5243.bin" Type="http://schemas.openxmlformats.org/officeDocument/2006/relationships/oleObject"/><Relationship Id="rId9383" Target="embeddings/oleObject5244.bin" Type="http://schemas.openxmlformats.org/officeDocument/2006/relationships/oleObject"/><Relationship Id="rId9384" Target="media/image4120.wmf" Type="http://schemas.openxmlformats.org/officeDocument/2006/relationships/image"/><Relationship Id="rId9385" Target="embeddings/oleObject5245.bin" Type="http://schemas.openxmlformats.org/officeDocument/2006/relationships/oleObject"/><Relationship Id="rId9386" Target="media/image4121.wmf" Type="http://schemas.openxmlformats.org/officeDocument/2006/relationships/image"/><Relationship Id="rId9387" Target="embeddings/oleObject5246.bin" Type="http://schemas.openxmlformats.org/officeDocument/2006/relationships/oleObject"/><Relationship Id="rId9388" Target="media/image4122.wmf" Type="http://schemas.openxmlformats.org/officeDocument/2006/relationships/image"/><Relationship Id="rId9389" Target="embeddings/oleObject5247.bin" Type="http://schemas.openxmlformats.org/officeDocument/2006/relationships/oleObject"/><Relationship Id="rId939" Target="embeddings/oleObject560.bin" Type="http://schemas.openxmlformats.org/officeDocument/2006/relationships/oleObject"/><Relationship Id="rId9390" Target="media/image4123.wmf" Type="http://schemas.openxmlformats.org/officeDocument/2006/relationships/image"/><Relationship Id="rId9391" Target="embeddings/oleObject5248.bin" Type="http://schemas.openxmlformats.org/officeDocument/2006/relationships/oleObject"/><Relationship Id="rId9392" Target="media/image4124.wmf" Type="http://schemas.openxmlformats.org/officeDocument/2006/relationships/image"/><Relationship Id="rId9393" Target="embeddings/oleObject5249.bin" Type="http://schemas.openxmlformats.org/officeDocument/2006/relationships/oleObject"/><Relationship Id="rId9394" Target="media/image4125.wmf" Type="http://schemas.openxmlformats.org/officeDocument/2006/relationships/image"/><Relationship Id="rId9395" Target="embeddings/oleObject5250.bin" Type="http://schemas.openxmlformats.org/officeDocument/2006/relationships/oleObject"/><Relationship Id="rId9396" Target="media/image4126.wmf" Type="http://schemas.openxmlformats.org/officeDocument/2006/relationships/image"/><Relationship Id="rId9397" Target="embeddings/oleObject5251.bin" Type="http://schemas.openxmlformats.org/officeDocument/2006/relationships/oleObject"/><Relationship Id="rId9398" Target="media/image4127.wmf" Type="http://schemas.openxmlformats.org/officeDocument/2006/relationships/image"/><Relationship Id="rId9399" Target="embeddings/oleObject5252.bin" Type="http://schemas.openxmlformats.org/officeDocument/2006/relationships/oleObject"/><Relationship Id="rId94" Target="embeddings/oleObject44.bin" Type="http://schemas.openxmlformats.org/officeDocument/2006/relationships/oleObject"/><Relationship Id="rId940" Target="media/image372.wmf" Type="http://schemas.openxmlformats.org/officeDocument/2006/relationships/image"/><Relationship Id="rId9400" Target="media/image4128.wmf" Type="http://schemas.openxmlformats.org/officeDocument/2006/relationships/image"/><Relationship Id="rId9401" Target="embeddings/oleObject5253.bin" Type="http://schemas.openxmlformats.org/officeDocument/2006/relationships/oleObject"/><Relationship Id="rId9402" Target="media/image4129.wmf" Type="http://schemas.openxmlformats.org/officeDocument/2006/relationships/image"/><Relationship Id="rId9403" Target="embeddings/oleObject5254.bin" Type="http://schemas.openxmlformats.org/officeDocument/2006/relationships/oleObject"/><Relationship Id="rId9404" Target="media/image4130.wmf" Type="http://schemas.openxmlformats.org/officeDocument/2006/relationships/image"/><Relationship Id="rId9405" Target="embeddings/oleObject5255.bin" Type="http://schemas.openxmlformats.org/officeDocument/2006/relationships/oleObject"/><Relationship Id="rId9406" Target="media/image4131.wmf" Type="http://schemas.openxmlformats.org/officeDocument/2006/relationships/image"/><Relationship Id="rId9407" Target="embeddings/oleObject5256.bin" Type="http://schemas.openxmlformats.org/officeDocument/2006/relationships/oleObject"/><Relationship Id="rId9408" Target="media/image4132.wmf" Type="http://schemas.openxmlformats.org/officeDocument/2006/relationships/image"/><Relationship Id="rId9409" Target="embeddings/oleObject5257.bin" Type="http://schemas.openxmlformats.org/officeDocument/2006/relationships/oleObject"/><Relationship Id="rId941" Target="embeddings/oleObject561.bin" Type="http://schemas.openxmlformats.org/officeDocument/2006/relationships/oleObject"/><Relationship Id="rId9410" Target="media/image4133.wmf" Type="http://schemas.openxmlformats.org/officeDocument/2006/relationships/image"/><Relationship Id="rId9411" Target="embeddings/oleObject5258.bin" Type="http://schemas.openxmlformats.org/officeDocument/2006/relationships/oleObject"/><Relationship Id="rId9412" Target="media/image4134.wmf" Type="http://schemas.openxmlformats.org/officeDocument/2006/relationships/image"/><Relationship Id="rId9413" Target="embeddings/oleObject5259.bin" Type="http://schemas.openxmlformats.org/officeDocument/2006/relationships/oleObject"/><Relationship Id="rId9414" Target="media/image4135.wmf" Type="http://schemas.openxmlformats.org/officeDocument/2006/relationships/image"/><Relationship Id="rId9415" Target="embeddings/oleObject5260.bin" Type="http://schemas.openxmlformats.org/officeDocument/2006/relationships/oleObject"/><Relationship Id="rId9416" Target="media/image4136.wmf" Type="http://schemas.openxmlformats.org/officeDocument/2006/relationships/image"/><Relationship Id="rId9417" Target="embeddings/oleObject5261.bin" Type="http://schemas.openxmlformats.org/officeDocument/2006/relationships/oleObject"/><Relationship Id="rId9418" Target="media/image4137.wmf" Type="http://schemas.openxmlformats.org/officeDocument/2006/relationships/image"/><Relationship Id="rId9419" Target="embeddings/oleObject5262.bin" Type="http://schemas.openxmlformats.org/officeDocument/2006/relationships/oleObject"/><Relationship Id="rId942" Target="media/image373.png" Type="http://schemas.openxmlformats.org/officeDocument/2006/relationships/image"/><Relationship Id="rId9420" Target="media/image4138.wmf" Type="http://schemas.openxmlformats.org/officeDocument/2006/relationships/image"/><Relationship Id="rId9421" Target="embeddings/oleObject5263.bin" Type="http://schemas.openxmlformats.org/officeDocument/2006/relationships/oleObject"/><Relationship Id="rId9422" Target="media/image4139.wmf" Type="http://schemas.openxmlformats.org/officeDocument/2006/relationships/image"/><Relationship Id="rId9423" Target="embeddings/oleObject5264.bin" Type="http://schemas.openxmlformats.org/officeDocument/2006/relationships/oleObject"/><Relationship Id="rId9424" Target="media/image4140.wmf" Type="http://schemas.openxmlformats.org/officeDocument/2006/relationships/image"/><Relationship Id="rId9425" Target="embeddings/oleObject5265.bin" Type="http://schemas.openxmlformats.org/officeDocument/2006/relationships/oleObject"/><Relationship Id="rId9426" Target="media/image4141.wmf" Type="http://schemas.openxmlformats.org/officeDocument/2006/relationships/image"/><Relationship Id="rId9427" Target="embeddings/oleObject5266.bin" Type="http://schemas.openxmlformats.org/officeDocument/2006/relationships/oleObject"/><Relationship Id="rId9428" Target="media/image4142.wmf" Type="http://schemas.openxmlformats.org/officeDocument/2006/relationships/image"/><Relationship Id="rId9429" Target="embeddings/oleObject5267.bin" Type="http://schemas.openxmlformats.org/officeDocument/2006/relationships/oleObject"/><Relationship Id="rId943" Target="media/image374.wmf" Type="http://schemas.openxmlformats.org/officeDocument/2006/relationships/image"/><Relationship Id="rId9430" Target="media/image4143.wmf" Type="http://schemas.openxmlformats.org/officeDocument/2006/relationships/image"/><Relationship Id="rId9431" Target="embeddings/oleObject5268.bin" Type="http://schemas.openxmlformats.org/officeDocument/2006/relationships/oleObject"/><Relationship Id="rId9432" Target="media/image4144.wmf" Type="http://schemas.openxmlformats.org/officeDocument/2006/relationships/image"/><Relationship Id="rId9433" Target="embeddings/oleObject5269.bin" Type="http://schemas.openxmlformats.org/officeDocument/2006/relationships/oleObject"/><Relationship Id="rId9434" Target="media/image4145.wmf" Type="http://schemas.openxmlformats.org/officeDocument/2006/relationships/image"/><Relationship Id="rId9435" Target="embeddings/oleObject5270.bin" Type="http://schemas.openxmlformats.org/officeDocument/2006/relationships/oleObject"/><Relationship Id="rId9436" Target="media/image4146.wmf" Type="http://schemas.openxmlformats.org/officeDocument/2006/relationships/image"/><Relationship Id="rId9437" Target="embeddings/oleObject5271.bin" Type="http://schemas.openxmlformats.org/officeDocument/2006/relationships/oleObject"/><Relationship Id="rId9438" Target="media/image4147.wmf" Type="http://schemas.openxmlformats.org/officeDocument/2006/relationships/image"/><Relationship Id="rId9439" Target="embeddings/oleObject5272.bin" Type="http://schemas.openxmlformats.org/officeDocument/2006/relationships/oleObject"/><Relationship Id="rId944" Target="embeddings/oleObject562.bin" Type="http://schemas.openxmlformats.org/officeDocument/2006/relationships/oleObject"/><Relationship Id="rId9440" Target="media/image4148.wmf" Type="http://schemas.openxmlformats.org/officeDocument/2006/relationships/image"/><Relationship Id="rId9441" Target="embeddings/oleObject5273.bin" Type="http://schemas.openxmlformats.org/officeDocument/2006/relationships/oleObject"/><Relationship Id="rId9442" Target="media/image4149.wmf" Type="http://schemas.openxmlformats.org/officeDocument/2006/relationships/image"/><Relationship Id="rId9443" Target="embeddings/oleObject5274.bin" Type="http://schemas.openxmlformats.org/officeDocument/2006/relationships/oleObject"/><Relationship Id="rId9444" Target="media/image4150.wmf" Type="http://schemas.openxmlformats.org/officeDocument/2006/relationships/image"/><Relationship Id="rId9445" Target="embeddings/oleObject5275.bin" Type="http://schemas.openxmlformats.org/officeDocument/2006/relationships/oleObject"/><Relationship Id="rId9446" Target="media/image4151.wmf" Type="http://schemas.openxmlformats.org/officeDocument/2006/relationships/image"/><Relationship Id="rId9447" Target="embeddings/oleObject5276.bin" Type="http://schemas.openxmlformats.org/officeDocument/2006/relationships/oleObject"/><Relationship Id="rId9448" Target="media/image4152.wmf" Type="http://schemas.openxmlformats.org/officeDocument/2006/relationships/image"/><Relationship Id="rId9449" Target="embeddings/oleObject5277.bin" Type="http://schemas.openxmlformats.org/officeDocument/2006/relationships/oleObject"/><Relationship Id="rId945" Target="media/image375.wmf" Type="http://schemas.openxmlformats.org/officeDocument/2006/relationships/image"/><Relationship Id="rId9450" Target="media/image4153.wmf" Type="http://schemas.openxmlformats.org/officeDocument/2006/relationships/image"/><Relationship Id="rId9451" Target="embeddings/oleObject5278.bin" Type="http://schemas.openxmlformats.org/officeDocument/2006/relationships/oleObject"/><Relationship Id="rId9452" Target="media/image4154.png" Type="http://schemas.openxmlformats.org/officeDocument/2006/relationships/image"/><Relationship Id="rId9453" Target="media/image4155.wmf" Type="http://schemas.openxmlformats.org/officeDocument/2006/relationships/image"/><Relationship Id="rId9454" Target="embeddings/oleObject5279.bin" Type="http://schemas.openxmlformats.org/officeDocument/2006/relationships/oleObject"/><Relationship Id="rId9455" Target="media/image4156.wmf" Type="http://schemas.openxmlformats.org/officeDocument/2006/relationships/image"/><Relationship Id="rId9456" Target="embeddings/oleObject5280.bin" Type="http://schemas.openxmlformats.org/officeDocument/2006/relationships/oleObject"/><Relationship Id="rId9457" Target="media/image4157.wmf" Type="http://schemas.openxmlformats.org/officeDocument/2006/relationships/image"/><Relationship Id="rId9458" Target="embeddings/oleObject5281.bin" Type="http://schemas.openxmlformats.org/officeDocument/2006/relationships/oleObject"/><Relationship Id="rId9459" Target="media/image4158.wmf" Type="http://schemas.openxmlformats.org/officeDocument/2006/relationships/image"/><Relationship Id="rId946" Target="embeddings/oleObject563.bin" Type="http://schemas.openxmlformats.org/officeDocument/2006/relationships/oleObject"/><Relationship Id="rId9460" Target="embeddings/oleObject5282.bin" Type="http://schemas.openxmlformats.org/officeDocument/2006/relationships/oleObject"/><Relationship Id="rId9461" Target="media/image4159.wmf" Type="http://schemas.openxmlformats.org/officeDocument/2006/relationships/image"/><Relationship Id="rId9462" Target="embeddings/oleObject5283.bin" Type="http://schemas.openxmlformats.org/officeDocument/2006/relationships/oleObject"/><Relationship Id="rId9463" Target="media/image4160.wmf" Type="http://schemas.openxmlformats.org/officeDocument/2006/relationships/image"/><Relationship Id="rId9464" Target="embeddings/oleObject5284.bin" Type="http://schemas.openxmlformats.org/officeDocument/2006/relationships/oleObject"/><Relationship Id="rId9465" Target="media/image4161.wmf" Type="http://schemas.openxmlformats.org/officeDocument/2006/relationships/image"/><Relationship Id="rId9466" Target="embeddings/oleObject5285.bin" Type="http://schemas.openxmlformats.org/officeDocument/2006/relationships/oleObject"/><Relationship Id="rId9467" Target="media/image4162.wmf" Type="http://schemas.openxmlformats.org/officeDocument/2006/relationships/image"/><Relationship Id="rId9468" Target="embeddings/oleObject5286.bin" Type="http://schemas.openxmlformats.org/officeDocument/2006/relationships/oleObject"/><Relationship Id="rId9469" Target="media/image4163.wmf" Type="http://schemas.openxmlformats.org/officeDocument/2006/relationships/image"/><Relationship Id="rId947" Target="media/image376.wmf" Type="http://schemas.openxmlformats.org/officeDocument/2006/relationships/image"/><Relationship Id="rId9470" Target="embeddings/oleObject5287.bin" Type="http://schemas.openxmlformats.org/officeDocument/2006/relationships/oleObject"/><Relationship Id="rId9471" Target="media/image4164.wmf" Type="http://schemas.openxmlformats.org/officeDocument/2006/relationships/image"/><Relationship Id="rId9472" Target="embeddings/oleObject5288.bin" Type="http://schemas.openxmlformats.org/officeDocument/2006/relationships/oleObject"/><Relationship Id="rId9473" Target="media/image4165.wmf" Type="http://schemas.openxmlformats.org/officeDocument/2006/relationships/image"/><Relationship Id="rId9474" Target="embeddings/oleObject5289.bin" Type="http://schemas.openxmlformats.org/officeDocument/2006/relationships/oleObject"/><Relationship Id="rId9475" Target="media/image4166.wmf" Type="http://schemas.openxmlformats.org/officeDocument/2006/relationships/image"/><Relationship Id="rId9476" Target="embeddings/oleObject5290.bin" Type="http://schemas.openxmlformats.org/officeDocument/2006/relationships/oleObject"/><Relationship Id="rId948" Target="embeddings/oleObject564.bin" Type="http://schemas.openxmlformats.org/officeDocument/2006/relationships/oleObject"/><Relationship Id="rId9480" Target="media/image4167.gif" Type="http://schemas.openxmlformats.org/officeDocument/2006/relationships/image"/><Relationship Id="rId9481" Target="media/image4167.wmf" Type="http://schemas.openxmlformats.org/officeDocument/2006/relationships/image"/><Relationship Id="rId9482" Target="embeddings/oleObject5291.bin" Type="http://schemas.openxmlformats.org/officeDocument/2006/relationships/oleObject"/><Relationship Id="rId9483" Target="media/image4168.wmf" Type="http://schemas.openxmlformats.org/officeDocument/2006/relationships/image"/><Relationship Id="rId9484" Target="embeddings/oleObject5292.bin" Type="http://schemas.openxmlformats.org/officeDocument/2006/relationships/oleObject"/><Relationship Id="rId9485" Target="media/image4169.wmf" Type="http://schemas.openxmlformats.org/officeDocument/2006/relationships/image"/><Relationship Id="rId9486" Target="embeddings/oleObject5293.bin" Type="http://schemas.openxmlformats.org/officeDocument/2006/relationships/oleObject"/><Relationship Id="rId9487" Target="embeddings/oleObject5294.bin" Type="http://schemas.openxmlformats.org/officeDocument/2006/relationships/oleObject"/><Relationship Id="rId9488" Target="media/image4170.wmf" Type="http://schemas.openxmlformats.org/officeDocument/2006/relationships/image"/><Relationship Id="rId9489" Target="embeddings/oleObject5295.bin" Type="http://schemas.openxmlformats.org/officeDocument/2006/relationships/oleObject"/><Relationship Id="rId949" Target="media/image377.wmf" Type="http://schemas.openxmlformats.org/officeDocument/2006/relationships/image"/><Relationship Id="rId9490" Target="media/image4171.wmf" Type="http://schemas.openxmlformats.org/officeDocument/2006/relationships/image"/><Relationship Id="rId9491" Target="embeddings/oleObject5296.bin" Type="http://schemas.openxmlformats.org/officeDocument/2006/relationships/oleObject"/><Relationship Id="rId9492" Target="media/image4172.wmf" Type="http://schemas.openxmlformats.org/officeDocument/2006/relationships/image"/><Relationship Id="rId9493" Target="embeddings/oleObject5297.bin" Type="http://schemas.openxmlformats.org/officeDocument/2006/relationships/oleObject"/><Relationship Id="rId9494" Target="media/image4173.wmf" Type="http://schemas.openxmlformats.org/officeDocument/2006/relationships/image"/><Relationship Id="rId9495" Target="embeddings/oleObject5298.bin" Type="http://schemas.openxmlformats.org/officeDocument/2006/relationships/oleObject"/><Relationship Id="rId9496" Target="media/image4174.wmf" Type="http://schemas.openxmlformats.org/officeDocument/2006/relationships/image"/><Relationship Id="rId9497" Target="embeddings/oleObject5299.bin" Type="http://schemas.openxmlformats.org/officeDocument/2006/relationships/oleObject"/><Relationship Id="rId9498" Target="media/image4175.wmf" Type="http://schemas.openxmlformats.org/officeDocument/2006/relationships/image"/><Relationship Id="rId9499" Target="embeddings/oleObject5300.bin" Type="http://schemas.openxmlformats.org/officeDocument/2006/relationships/oleObject"/><Relationship Id="rId95" Target="media/image44.wmf" Type="http://schemas.openxmlformats.org/officeDocument/2006/relationships/image"/><Relationship Id="rId950" Target="embeddings/oleObject565.bin" Type="http://schemas.openxmlformats.org/officeDocument/2006/relationships/oleObject"/><Relationship Id="rId9500" Target="media/image4176.wmf" Type="http://schemas.openxmlformats.org/officeDocument/2006/relationships/image"/><Relationship Id="rId9501" Target="embeddings/oleObject5301.bin" Type="http://schemas.openxmlformats.org/officeDocument/2006/relationships/oleObject"/><Relationship Id="rId9502" Target="media/image4177.wmf" Type="http://schemas.openxmlformats.org/officeDocument/2006/relationships/image"/><Relationship Id="rId9503" Target="embeddings/oleObject5302.bin" Type="http://schemas.openxmlformats.org/officeDocument/2006/relationships/oleObject"/><Relationship Id="rId9504" Target="media/image4178.wmf" Type="http://schemas.openxmlformats.org/officeDocument/2006/relationships/image"/><Relationship Id="rId9505" Target="embeddings/oleObject5303.bin" Type="http://schemas.openxmlformats.org/officeDocument/2006/relationships/oleObject"/><Relationship Id="rId9506" Target="media/image4179.wmf" Type="http://schemas.openxmlformats.org/officeDocument/2006/relationships/image"/><Relationship Id="rId9507" Target="embeddings/oleObject5304.bin" Type="http://schemas.openxmlformats.org/officeDocument/2006/relationships/oleObject"/><Relationship Id="rId9508" Target="media/image4180.wmf" Type="http://schemas.openxmlformats.org/officeDocument/2006/relationships/image"/><Relationship Id="rId9509" Target="embeddings/oleObject5305.bin" Type="http://schemas.openxmlformats.org/officeDocument/2006/relationships/oleObject"/><Relationship Id="rId951" Target="media/image378.png" Type="http://schemas.openxmlformats.org/officeDocument/2006/relationships/image"/><Relationship Id="rId9510" Target="media/image4181.wmf" Type="http://schemas.openxmlformats.org/officeDocument/2006/relationships/image"/><Relationship Id="rId9511" Target="embeddings/oleObject5306.bin" Type="http://schemas.openxmlformats.org/officeDocument/2006/relationships/oleObject"/><Relationship Id="rId9512" Target="media/image4182.wmf" Type="http://schemas.openxmlformats.org/officeDocument/2006/relationships/image"/><Relationship Id="rId9513" Target="embeddings/oleObject5307.bin" Type="http://schemas.openxmlformats.org/officeDocument/2006/relationships/oleObject"/><Relationship Id="rId9514" Target="media/image4183.wmf" Type="http://schemas.openxmlformats.org/officeDocument/2006/relationships/image"/><Relationship Id="rId9515" Target="embeddings/oleObject5308.bin" Type="http://schemas.openxmlformats.org/officeDocument/2006/relationships/oleObject"/><Relationship Id="rId9516" Target="media/image4184.wmf" Type="http://schemas.openxmlformats.org/officeDocument/2006/relationships/image"/><Relationship Id="rId9517" Target="embeddings/oleObject5309.bin" Type="http://schemas.openxmlformats.org/officeDocument/2006/relationships/oleObject"/><Relationship Id="rId9518" Target="media/image4185.wmf" Type="http://schemas.openxmlformats.org/officeDocument/2006/relationships/image"/><Relationship Id="rId9519" Target="embeddings/oleObject5310.bin" Type="http://schemas.openxmlformats.org/officeDocument/2006/relationships/oleObject"/><Relationship Id="rId952" Target="media/image379.png" Type="http://schemas.openxmlformats.org/officeDocument/2006/relationships/image"/><Relationship Id="rId9520" Target="media/image4186.wmf" Type="http://schemas.openxmlformats.org/officeDocument/2006/relationships/image"/><Relationship Id="rId9521" Target="embeddings/oleObject5311.bin" Type="http://schemas.openxmlformats.org/officeDocument/2006/relationships/oleObject"/><Relationship Id="rId9522" Target="media/image4187.wmf" Type="http://schemas.openxmlformats.org/officeDocument/2006/relationships/image"/><Relationship Id="rId9523" Target="embeddings/oleObject5312.bin" Type="http://schemas.openxmlformats.org/officeDocument/2006/relationships/oleObject"/><Relationship Id="rId9524" Target="media/image4188.wmf" Type="http://schemas.openxmlformats.org/officeDocument/2006/relationships/image"/><Relationship Id="rId9525" Target="embeddings/oleObject5313.bin" Type="http://schemas.openxmlformats.org/officeDocument/2006/relationships/oleObject"/><Relationship Id="rId9526" Target="media/image4189.wmf" Type="http://schemas.openxmlformats.org/officeDocument/2006/relationships/image"/><Relationship Id="rId9527" Target="embeddings/oleObject5314.bin" Type="http://schemas.openxmlformats.org/officeDocument/2006/relationships/oleObject"/><Relationship Id="rId9528" Target="media/image4190.wmf" Type="http://schemas.openxmlformats.org/officeDocument/2006/relationships/image"/><Relationship Id="rId9529" Target="embeddings/oleObject5315.bin" Type="http://schemas.openxmlformats.org/officeDocument/2006/relationships/oleObject"/><Relationship Id="rId953" Target="media/image380.wmf" Type="http://schemas.openxmlformats.org/officeDocument/2006/relationships/image"/><Relationship Id="rId9530" Target="media/image4191.wmf" Type="http://schemas.openxmlformats.org/officeDocument/2006/relationships/image"/><Relationship Id="rId9531" Target="embeddings/oleObject5316.bin" Type="http://schemas.openxmlformats.org/officeDocument/2006/relationships/oleObject"/><Relationship Id="rId9532" Target="media/image4192.wmf" Type="http://schemas.openxmlformats.org/officeDocument/2006/relationships/image"/><Relationship Id="rId9533" Target="embeddings/oleObject5317.bin" Type="http://schemas.openxmlformats.org/officeDocument/2006/relationships/oleObject"/><Relationship Id="rId9534" Target="media/image4193.wmf" Type="http://schemas.openxmlformats.org/officeDocument/2006/relationships/image"/><Relationship Id="rId9535" Target="embeddings/oleObject5318.bin" Type="http://schemas.openxmlformats.org/officeDocument/2006/relationships/oleObject"/><Relationship Id="rId9536" Target="media/image4194.wmf" Type="http://schemas.openxmlformats.org/officeDocument/2006/relationships/image"/><Relationship Id="rId9537" Target="embeddings/oleObject5319.bin" Type="http://schemas.openxmlformats.org/officeDocument/2006/relationships/oleObject"/><Relationship Id="rId9538" Target="media/image4195.wmf" Type="http://schemas.openxmlformats.org/officeDocument/2006/relationships/image"/><Relationship Id="rId9539" Target="embeddings/oleObject5320.bin" Type="http://schemas.openxmlformats.org/officeDocument/2006/relationships/oleObject"/><Relationship Id="rId954" Target="embeddings/oleObject566.bin" Type="http://schemas.openxmlformats.org/officeDocument/2006/relationships/oleObject"/><Relationship Id="rId9540" Target="media/image4196.wmf" Type="http://schemas.openxmlformats.org/officeDocument/2006/relationships/image"/><Relationship Id="rId9541" Target="embeddings/oleObject5321.bin" Type="http://schemas.openxmlformats.org/officeDocument/2006/relationships/oleObject"/><Relationship Id="rId9542" Target="media/image4197.wmf" Type="http://schemas.openxmlformats.org/officeDocument/2006/relationships/image"/><Relationship Id="rId9543" Target="embeddings/oleObject5322.bin" Type="http://schemas.openxmlformats.org/officeDocument/2006/relationships/oleObject"/><Relationship Id="rId9544" Target="media/image4198.wmf" Type="http://schemas.openxmlformats.org/officeDocument/2006/relationships/image"/><Relationship Id="rId9545" Target="embeddings/oleObject5323.bin" Type="http://schemas.openxmlformats.org/officeDocument/2006/relationships/oleObject"/><Relationship Id="rId9546" Target="media/image4199.wmf" Type="http://schemas.openxmlformats.org/officeDocument/2006/relationships/image"/><Relationship Id="rId9547" Target="embeddings/oleObject5324.bin" Type="http://schemas.openxmlformats.org/officeDocument/2006/relationships/oleObject"/><Relationship Id="rId9548" Target="media/image4200.wmf" Type="http://schemas.openxmlformats.org/officeDocument/2006/relationships/image"/><Relationship Id="rId9549" Target="embeddings/oleObject5325.bin" Type="http://schemas.openxmlformats.org/officeDocument/2006/relationships/oleObject"/><Relationship Id="rId955" Target="media/image381.wmf" Type="http://schemas.openxmlformats.org/officeDocument/2006/relationships/image"/><Relationship Id="rId9550" Target="media/image4201.wmf" Type="http://schemas.openxmlformats.org/officeDocument/2006/relationships/image"/><Relationship Id="rId9551" Target="embeddings/oleObject5326.bin" Type="http://schemas.openxmlformats.org/officeDocument/2006/relationships/oleObject"/><Relationship Id="rId9552" Target="media/image4202.wmf" Type="http://schemas.openxmlformats.org/officeDocument/2006/relationships/image"/><Relationship Id="rId9553" Target="embeddings/oleObject5327.bin" Type="http://schemas.openxmlformats.org/officeDocument/2006/relationships/oleObject"/><Relationship Id="rId9554" Target="media/image4203.wmf" Type="http://schemas.openxmlformats.org/officeDocument/2006/relationships/image"/><Relationship Id="rId9555" Target="embeddings/oleObject5328.bin" Type="http://schemas.openxmlformats.org/officeDocument/2006/relationships/oleObject"/><Relationship Id="rId9556" Target="media/image4204.wmf" Type="http://schemas.openxmlformats.org/officeDocument/2006/relationships/image"/><Relationship Id="rId9557" Target="embeddings/oleObject5329.bin" Type="http://schemas.openxmlformats.org/officeDocument/2006/relationships/oleObject"/><Relationship Id="rId9558" Target="media/image4205.wmf" Type="http://schemas.openxmlformats.org/officeDocument/2006/relationships/image"/><Relationship Id="rId9559" Target="embeddings/oleObject5330.bin" Type="http://schemas.openxmlformats.org/officeDocument/2006/relationships/oleObject"/><Relationship Id="rId956" Target="embeddings/oleObject567.bin" Type="http://schemas.openxmlformats.org/officeDocument/2006/relationships/oleObject"/><Relationship Id="rId9560" Target="media/image4206.wmf" Type="http://schemas.openxmlformats.org/officeDocument/2006/relationships/image"/><Relationship Id="rId9561" Target="embeddings/oleObject5331.bin" Type="http://schemas.openxmlformats.org/officeDocument/2006/relationships/oleObject"/><Relationship Id="rId9562" Target="media/image4207.wmf" Type="http://schemas.openxmlformats.org/officeDocument/2006/relationships/image"/><Relationship Id="rId9563" Target="embeddings/oleObject5332.bin" Type="http://schemas.openxmlformats.org/officeDocument/2006/relationships/oleObject"/><Relationship Id="rId9564" Target="media/image4208.wmf" Type="http://schemas.openxmlformats.org/officeDocument/2006/relationships/image"/><Relationship Id="rId9565" Target="embeddings/oleObject5333.bin" Type="http://schemas.openxmlformats.org/officeDocument/2006/relationships/oleObject"/><Relationship Id="rId9566" Target="media/image4209.wmf" Type="http://schemas.openxmlformats.org/officeDocument/2006/relationships/image"/><Relationship Id="rId9567" Target="embeddings/oleObject5334.bin" Type="http://schemas.openxmlformats.org/officeDocument/2006/relationships/oleObject"/><Relationship Id="rId9568" Target="media/image4210.wmf" Type="http://schemas.openxmlformats.org/officeDocument/2006/relationships/image"/><Relationship Id="rId9569" Target="embeddings/oleObject5335.bin" Type="http://schemas.openxmlformats.org/officeDocument/2006/relationships/oleObject"/><Relationship Id="rId957" Target="embeddings/oleObject568.bin" Type="http://schemas.openxmlformats.org/officeDocument/2006/relationships/oleObject"/><Relationship Id="rId9570" Target="media/image4211.wmf" Type="http://schemas.openxmlformats.org/officeDocument/2006/relationships/image"/><Relationship Id="rId9571" Target="embeddings/oleObject5336.bin" Type="http://schemas.openxmlformats.org/officeDocument/2006/relationships/oleObject"/><Relationship Id="rId9572" Target="media/image4212.wmf" Type="http://schemas.openxmlformats.org/officeDocument/2006/relationships/image"/><Relationship Id="rId9573" Target="embeddings/oleObject5337.bin" Type="http://schemas.openxmlformats.org/officeDocument/2006/relationships/oleObject"/><Relationship Id="rId9574" Target="media/image4213.wmf" Type="http://schemas.openxmlformats.org/officeDocument/2006/relationships/image"/><Relationship Id="rId9575" Target="embeddings/oleObject5338.bin" Type="http://schemas.openxmlformats.org/officeDocument/2006/relationships/oleObject"/><Relationship Id="rId9576" Target="media/image4214.wmf" Type="http://schemas.openxmlformats.org/officeDocument/2006/relationships/image"/><Relationship Id="rId9577" Target="embeddings/oleObject5339.bin" Type="http://schemas.openxmlformats.org/officeDocument/2006/relationships/oleObject"/><Relationship Id="rId9578" Target="media/image4215.wmf" Type="http://schemas.openxmlformats.org/officeDocument/2006/relationships/image"/><Relationship Id="rId9579" Target="embeddings/oleObject5340.bin" Type="http://schemas.openxmlformats.org/officeDocument/2006/relationships/oleObject"/><Relationship Id="rId958" Target="media/image382.wmf" Type="http://schemas.openxmlformats.org/officeDocument/2006/relationships/image"/><Relationship Id="rId9580" Target="media/image4216.wmf" Type="http://schemas.openxmlformats.org/officeDocument/2006/relationships/image"/><Relationship Id="rId9581" Target="embeddings/oleObject5341.bin" Type="http://schemas.openxmlformats.org/officeDocument/2006/relationships/oleObject"/><Relationship Id="rId9582" Target="media/image4217.wmf" Type="http://schemas.openxmlformats.org/officeDocument/2006/relationships/image"/><Relationship Id="rId9583" Target="embeddings/oleObject5342.bin" Type="http://schemas.openxmlformats.org/officeDocument/2006/relationships/oleObject"/><Relationship Id="rId9584" Target="media/image4218.wmf" Type="http://schemas.openxmlformats.org/officeDocument/2006/relationships/image"/><Relationship Id="rId9585" Target="embeddings/oleObject5343.bin" Type="http://schemas.openxmlformats.org/officeDocument/2006/relationships/oleObject"/><Relationship Id="rId9586" Target="media/image4219.wmf" Type="http://schemas.openxmlformats.org/officeDocument/2006/relationships/image"/><Relationship Id="rId9587" Target="embeddings/oleObject5344.bin" Type="http://schemas.openxmlformats.org/officeDocument/2006/relationships/oleObject"/><Relationship Id="rId9588" Target="media/image4220.wmf" Type="http://schemas.openxmlformats.org/officeDocument/2006/relationships/image"/><Relationship Id="rId9589" Target="embeddings/oleObject5345.bin" Type="http://schemas.openxmlformats.org/officeDocument/2006/relationships/oleObject"/><Relationship Id="rId959" Target="embeddings/oleObject569.bin" Type="http://schemas.openxmlformats.org/officeDocument/2006/relationships/oleObject"/><Relationship Id="rId9590" Target="media/image4221.wmf" Type="http://schemas.openxmlformats.org/officeDocument/2006/relationships/image"/><Relationship Id="rId9591" Target="embeddings/oleObject5346.bin" Type="http://schemas.openxmlformats.org/officeDocument/2006/relationships/oleObject"/><Relationship Id="rId9592" Target="media/image4222.wmf" Type="http://schemas.openxmlformats.org/officeDocument/2006/relationships/image"/><Relationship Id="rId9593" Target="embeddings/oleObject5347.bin" Type="http://schemas.openxmlformats.org/officeDocument/2006/relationships/oleObject"/><Relationship Id="rId9594" Target="media/image4223.wmf" Type="http://schemas.openxmlformats.org/officeDocument/2006/relationships/image"/><Relationship Id="rId9595" Target="embeddings/oleObject5348.bin" Type="http://schemas.openxmlformats.org/officeDocument/2006/relationships/oleObject"/><Relationship Id="rId9596" Target="media/image4224.wmf" Type="http://schemas.openxmlformats.org/officeDocument/2006/relationships/image"/><Relationship Id="rId9597" Target="embeddings/oleObject5349.bin" Type="http://schemas.openxmlformats.org/officeDocument/2006/relationships/oleObject"/><Relationship Id="rId9598" Target="media/image4225.png" Type="http://schemas.openxmlformats.org/officeDocument/2006/relationships/image"/><Relationship Id="rId9599" Target="media/image4226.wmf" Type="http://schemas.openxmlformats.org/officeDocument/2006/relationships/image"/><Relationship Id="rId96" Target="embeddings/oleObject45.bin" Type="http://schemas.openxmlformats.org/officeDocument/2006/relationships/oleObject"/><Relationship Id="rId960" Target="media/image383.wmf" Type="http://schemas.openxmlformats.org/officeDocument/2006/relationships/image"/><Relationship Id="rId9600" Target="embeddings/oleObject5350.bin" Type="http://schemas.openxmlformats.org/officeDocument/2006/relationships/oleObject"/><Relationship Id="rId9601" Target="media/image4227.wmf" Type="http://schemas.openxmlformats.org/officeDocument/2006/relationships/image"/><Relationship Id="rId9602" Target="embeddings/oleObject5351.bin" Type="http://schemas.openxmlformats.org/officeDocument/2006/relationships/oleObject"/><Relationship Id="rId9603" Target="media/image4228.wmf" Type="http://schemas.openxmlformats.org/officeDocument/2006/relationships/image"/><Relationship Id="rId9604" Target="embeddings/oleObject5352.bin" Type="http://schemas.openxmlformats.org/officeDocument/2006/relationships/oleObject"/><Relationship Id="rId9605" Target="media/image4229.wmf" Type="http://schemas.openxmlformats.org/officeDocument/2006/relationships/image"/><Relationship Id="rId9606" Target="embeddings/oleObject5353.bin" Type="http://schemas.openxmlformats.org/officeDocument/2006/relationships/oleObject"/><Relationship Id="rId9607" Target="media/image4230.wmf" Type="http://schemas.openxmlformats.org/officeDocument/2006/relationships/image"/><Relationship Id="rId9608" Target="embeddings/oleObject5354.bin" Type="http://schemas.openxmlformats.org/officeDocument/2006/relationships/oleObject"/><Relationship Id="rId9609" Target="media/image4231.wmf" Type="http://schemas.openxmlformats.org/officeDocument/2006/relationships/image"/><Relationship Id="rId961" Target="embeddings/oleObject570.bin" Type="http://schemas.openxmlformats.org/officeDocument/2006/relationships/oleObject"/><Relationship Id="rId9610" Target="embeddings/oleObject5355.bin" Type="http://schemas.openxmlformats.org/officeDocument/2006/relationships/oleObject"/><Relationship Id="rId9611" Target="media/image4232.wmf" Type="http://schemas.openxmlformats.org/officeDocument/2006/relationships/image"/><Relationship Id="rId9612" Target="embeddings/oleObject5356.bin" Type="http://schemas.openxmlformats.org/officeDocument/2006/relationships/oleObject"/><Relationship Id="rId9613" Target="media/image4233.wmf" Type="http://schemas.openxmlformats.org/officeDocument/2006/relationships/image"/><Relationship Id="rId9614" Target="embeddings/oleObject5357.bin" Type="http://schemas.openxmlformats.org/officeDocument/2006/relationships/oleObject"/><Relationship Id="rId9615" Target="media/image4234.wmf" Type="http://schemas.openxmlformats.org/officeDocument/2006/relationships/image"/><Relationship Id="rId9616" Target="embeddings/oleObject5358.bin" Type="http://schemas.openxmlformats.org/officeDocument/2006/relationships/oleObject"/><Relationship Id="rId9617" Target="media/image4235.wmf" Type="http://schemas.openxmlformats.org/officeDocument/2006/relationships/image"/><Relationship Id="rId9618" Target="embeddings/oleObject5359.bin" Type="http://schemas.openxmlformats.org/officeDocument/2006/relationships/oleObject"/><Relationship Id="rId9619" Target="media/image4236.wmf" Type="http://schemas.openxmlformats.org/officeDocument/2006/relationships/image"/><Relationship Id="rId962" Target="embeddings/oleObject571.bin" Type="http://schemas.openxmlformats.org/officeDocument/2006/relationships/oleObject"/><Relationship Id="rId9620" Target="embeddings/oleObject5360.bin" Type="http://schemas.openxmlformats.org/officeDocument/2006/relationships/oleObject"/><Relationship Id="rId9621" Target="media/image4237.wmf" Type="http://schemas.openxmlformats.org/officeDocument/2006/relationships/image"/><Relationship Id="rId9622" Target="embeddings/oleObject5361.bin" Type="http://schemas.openxmlformats.org/officeDocument/2006/relationships/oleObject"/><Relationship Id="rId9623" Target="media/image4238.wmf" Type="http://schemas.openxmlformats.org/officeDocument/2006/relationships/image"/><Relationship Id="rId9624" Target="embeddings/oleObject5362.bin" Type="http://schemas.openxmlformats.org/officeDocument/2006/relationships/oleObject"/><Relationship Id="rId9625" Target="media/image4239.wmf" Type="http://schemas.openxmlformats.org/officeDocument/2006/relationships/image"/><Relationship Id="rId9626" Target="embeddings/oleObject5363.bin" Type="http://schemas.openxmlformats.org/officeDocument/2006/relationships/oleObject"/><Relationship Id="rId9627" Target="media/image4240.wmf" Type="http://schemas.openxmlformats.org/officeDocument/2006/relationships/image"/><Relationship Id="rId9628" Target="embeddings/oleObject5364.bin" Type="http://schemas.openxmlformats.org/officeDocument/2006/relationships/oleObject"/><Relationship Id="rId9629" Target="media/image4241.wmf" Type="http://schemas.openxmlformats.org/officeDocument/2006/relationships/image"/><Relationship Id="rId963" Target="embeddings/oleObject572.bin" Type="http://schemas.openxmlformats.org/officeDocument/2006/relationships/oleObject"/><Relationship Id="rId9630" Target="embeddings/oleObject5365.bin" Type="http://schemas.openxmlformats.org/officeDocument/2006/relationships/oleObject"/><Relationship Id="rId9631" Target="media/image4242.wmf" Type="http://schemas.openxmlformats.org/officeDocument/2006/relationships/image"/><Relationship Id="rId9632" Target="embeddings/oleObject5366.bin" Type="http://schemas.openxmlformats.org/officeDocument/2006/relationships/oleObject"/><Relationship Id="rId9633" Target="media/image4243.wmf" Type="http://schemas.openxmlformats.org/officeDocument/2006/relationships/image"/><Relationship Id="rId9634" Target="embeddings/oleObject5367.bin" Type="http://schemas.openxmlformats.org/officeDocument/2006/relationships/oleObject"/><Relationship Id="rId9635" Target="media/image4244.wmf" Type="http://schemas.openxmlformats.org/officeDocument/2006/relationships/image"/><Relationship Id="rId9636" Target="embeddings/oleObject5368.bin" Type="http://schemas.openxmlformats.org/officeDocument/2006/relationships/oleObject"/><Relationship Id="rId9637" Target="media/image4245.wmf" Type="http://schemas.openxmlformats.org/officeDocument/2006/relationships/image"/><Relationship Id="rId9638" Target="embeddings/oleObject5369.bin" Type="http://schemas.openxmlformats.org/officeDocument/2006/relationships/oleObject"/><Relationship Id="rId9639" Target="media/image4246.wmf" Type="http://schemas.openxmlformats.org/officeDocument/2006/relationships/image"/><Relationship Id="rId964" Target="embeddings/oleObject573.bin" Type="http://schemas.openxmlformats.org/officeDocument/2006/relationships/oleObject"/><Relationship Id="rId9640" Target="embeddings/oleObject5370.bin" Type="http://schemas.openxmlformats.org/officeDocument/2006/relationships/oleObject"/><Relationship Id="rId9641" Target="media/image4247.wmf" Type="http://schemas.openxmlformats.org/officeDocument/2006/relationships/image"/><Relationship Id="rId9642" Target="embeddings/oleObject5371.bin" Type="http://schemas.openxmlformats.org/officeDocument/2006/relationships/oleObject"/><Relationship Id="rId9643" Target="media/image4248.wmf" Type="http://schemas.openxmlformats.org/officeDocument/2006/relationships/image"/><Relationship Id="rId9644" Target="embeddings/oleObject5372.bin" Type="http://schemas.openxmlformats.org/officeDocument/2006/relationships/oleObject"/><Relationship Id="rId9645" Target="media/image4249.wmf" Type="http://schemas.openxmlformats.org/officeDocument/2006/relationships/image"/><Relationship Id="rId9646" Target="embeddings/oleObject5373.bin" Type="http://schemas.openxmlformats.org/officeDocument/2006/relationships/oleObject"/><Relationship Id="rId9647" Target="media/image4250.wmf" Type="http://schemas.openxmlformats.org/officeDocument/2006/relationships/image"/><Relationship Id="rId9648" Target="embeddings/oleObject5374.bin" Type="http://schemas.openxmlformats.org/officeDocument/2006/relationships/oleObject"/><Relationship Id="rId9649" Target="media/image4251.wmf" Type="http://schemas.openxmlformats.org/officeDocument/2006/relationships/image"/><Relationship Id="rId965" Target="embeddings/oleObject574.bin" Type="http://schemas.openxmlformats.org/officeDocument/2006/relationships/oleObject"/><Relationship Id="rId9650" Target="embeddings/oleObject5375.bin" Type="http://schemas.openxmlformats.org/officeDocument/2006/relationships/oleObject"/><Relationship Id="rId9651" Target="media/image4252.wmf" Type="http://schemas.openxmlformats.org/officeDocument/2006/relationships/image"/><Relationship Id="rId9652" Target="embeddings/oleObject5376.bin" Type="http://schemas.openxmlformats.org/officeDocument/2006/relationships/oleObject"/><Relationship Id="rId9653" Target="media/image4253.wmf" Type="http://schemas.openxmlformats.org/officeDocument/2006/relationships/image"/><Relationship Id="rId9654" Target="embeddings/oleObject5377.bin" Type="http://schemas.openxmlformats.org/officeDocument/2006/relationships/oleObject"/><Relationship Id="rId9655" Target="media/image4254.wmf" Type="http://schemas.openxmlformats.org/officeDocument/2006/relationships/image"/><Relationship Id="rId9656" Target="embeddings/oleObject5378.bin" Type="http://schemas.openxmlformats.org/officeDocument/2006/relationships/oleObject"/><Relationship Id="rId9657" Target="media/image4255.wmf" Type="http://schemas.openxmlformats.org/officeDocument/2006/relationships/image"/><Relationship Id="rId9658" Target="embeddings/oleObject5379.bin" Type="http://schemas.openxmlformats.org/officeDocument/2006/relationships/oleObject"/><Relationship Id="rId9659" Target="media/image4256.wmf" Type="http://schemas.openxmlformats.org/officeDocument/2006/relationships/image"/><Relationship Id="rId966" Target="embeddings/oleObject575.bin" Type="http://schemas.openxmlformats.org/officeDocument/2006/relationships/oleObject"/><Relationship Id="rId9660" Target="embeddings/oleObject5380.bin" Type="http://schemas.openxmlformats.org/officeDocument/2006/relationships/oleObject"/><Relationship Id="rId9661" Target="media/image4257.wmf" Type="http://schemas.openxmlformats.org/officeDocument/2006/relationships/image"/><Relationship Id="rId9662" Target="embeddings/oleObject5381.bin" Type="http://schemas.openxmlformats.org/officeDocument/2006/relationships/oleObject"/><Relationship Id="rId9663" Target="media/image4258.wmf" Type="http://schemas.openxmlformats.org/officeDocument/2006/relationships/image"/><Relationship Id="rId9664" Target="embeddings/oleObject5382.bin" Type="http://schemas.openxmlformats.org/officeDocument/2006/relationships/oleObject"/><Relationship Id="rId9665" Target="media/image4259.wmf" Type="http://schemas.openxmlformats.org/officeDocument/2006/relationships/image"/><Relationship Id="rId9666" Target="embeddings/oleObject5383.bin" Type="http://schemas.openxmlformats.org/officeDocument/2006/relationships/oleObject"/><Relationship Id="rId9667" Target="media/image4260.png" Type="http://schemas.openxmlformats.org/officeDocument/2006/relationships/image"/><Relationship Id="rId9668" Target="media/image4261.wmf" Type="http://schemas.openxmlformats.org/officeDocument/2006/relationships/image"/><Relationship Id="rId9669" Target="embeddings/oleObject5384.bin" Type="http://schemas.openxmlformats.org/officeDocument/2006/relationships/oleObject"/><Relationship Id="rId967" Target="media/image384.wmf" Type="http://schemas.openxmlformats.org/officeDocument/2006/relationships/image"/><Relationship Id="rId9670" Target="media/image4262.wmf" Type="http://schemas.openxmlformats.org/officeDocument/2006/relationships/image"/><Relationship Id="rId9671" Target="embeddings/oleObject5385.bin" Type="http://schemas.openxmlformats.org/officeDocument/2006/relationships/oleObject"/><Relationship Id="rId9672" Target="media/image4263.wmf" Type="http://schemas.openxmlformats.org/officeDocument/2006/relationships/image"/><Relationship Id="rId9673" Target="embeddings/oleObject5386.bin" Type="http://schemas.openxmlformats.org/officeDocument/2006/relationships/oleObject"/><Relationship Id="rId9674" Target="media/image4264.wmf" Type="http://schemas.openxmlformats.org/officeDocument/2006/relationships/image"/><Relationship Id="rId9675" Target="embeddings/oleObject5387.bin" Type="http://schemas.openxmlformats.org/officeDocument/2006/relationships/oleObject"/><Relationship Id="rId9676" Target="media/image4265.wmf" Type="http://schemas.openxmlformats.org/officeDocument/2006/relationships/image"/><Relationship Id="rId9677" Target="embeddings/oleObject5388.bin" Type="http://schemas.openxmlformats.org/officeDocument/2006/relationships/oleObject"/><Relationship Id="rId9678" Target="media/image4266.wmf" Type="http://schemas.openxmlformats.org/officeDocument/2006/relationships/image"/><Relationship Id="rId9679" Target="embeddings/oleObject5389.bin" Type="http://schemas.openxmlformats.org/officeDocument/2006/relationships/oleObject"/><Relationship Id="rId968" Target="embeddings/oleObject576.bin" Type="http://schemas.openxmlformats.org/officeDocument/2006/relationships/oleObject"/><Relationship Id="rId9680" Target="media/image4267.png" Type="http://schemas.openxmlformats.org/officeDocument/2006/relationships/image"/><Relationship Id="rId9681" Target="media/image4268.wmf" Type="http://schemas.openxmlformats.org/officeDocument/2006/relationships/image"/><Relationship Id="rId9682" Target="embeddings/oleObject5390.bin" Type="http://schemas.openxmlformats.org/officeDocument/2006/relationships/oleObject"/><Relationship Id="rId9683" Target="embeddings/oleObject5391.bin" Type="http://schemas.openxmlformats.org/officeDocument/2006/relationships/oleObject"/><Relationship Id="rId9684" Target="embeddings/oleObject5392.bin" Type="http://schemas.openxmlformats.org/officeDocument/2006/relationships/oleObject"/><Relationship Id="rId9685" Target="media/image4269.wmf" Type="http://schemas.openxmlformats.org/officeDocument/2006/relationships/image"/><Relationship Id="rId9686" Target="embeddings/oleObject5393.bin" Type="http://schemas.openxmlformats.org/officeDocument/2006/relationships/oleObject"/><Relationship Id="rId9687" Target="media/image4270.wmf" Type="http://schemas.openxmlformats.org/officeDocument/2006/relationships/image"/><Relationship Id="rId9688" Target="embeddings/oleObject5394.bin" Type="http://schemas.openxmlformats.org/officeDocument/2006/relationships/oleObject"/><Relationship Id="rId9689" Target="media/image4271.wmf" Type="http://schemas.openxmlformats.org/officeDocument/2006/relationships/image"/><Relationship Id="rId969" Target="embeddings/oleObject577.bin" Type="http://schemas.openxmlformats.org/officeDocument/2006/relationships/oleObject"/><Relationship Id="rId9690" Target="embeddings/oleObject5395.bin" Type="http://schemas.openxmlformats.org/officeDocument/2006/relationships/oleObject"/><Relationship Id="rId9691" Target="media/image4272.wmf" Type="http://schemas.openxmlformats.org/officeDocument/2006/relationships/image"/><Relationship Id="rId9692" Target="embeddings/oleObject5396.bin" Type="http://schemas.openxmlformats.org/officeDocument/2006/relationships/oleObject"/><Relationship Id="rId9693" Target="media/image4273.wmf" Type="http://schemas.openxmlformats.org/officeDocument/2006/relationships/image"/><Relationship Id="rId9694" Target="embeddings/oleObject5397.bin" Type="http://schemas.openxmlformats.org/officeDocument/2006/relationships/oleObject"/><Relationship Id="rId9695" Target="media/image4274.wmf" Type="http://schemas.openxmlformats.org/officeDocument/2006/relationships/image"/><Relationship Id="rId9696" Target="embeddings/oleObject5398.bin" Type="http://schemas.openxmlformats.org/officeDocument/2006/relationships/oleObject"/><Relationship Id="rId9697" Target="media/image4275.wmf" Type="http://schemas.openxmlformats.org/officeDocument/2006/relationships/image"/><Relationship Id="rId9698" Target="embeddings/oleObject5399.bin" Type="http://schemas.openxmlformats.org/officeDocument/2006/relationships/oleObject"/><Relationship Id="rId9699" Target="media/image4276.wmf" Type="http://schemas.openxmlformats.org/officeDocument/2006/relationships/image"/><Relationship Id="rId97" Target="media/image45.wmf" Type="http://schemas.openxmlformats.org/officeDocument/2006/relationships/image"/><Relationship Id="rId970" Target="embeddings/oleObject578.bin" Type="http://schemas.openxmlformats.org/officeDocument/2006/relationships/oleObject"/><Relationship Id="rId9700" Target="embeddings/oleObject5400.bin" Type="http://schemas.openxmlformats.org/officeDocument/2006/relationships/oleObject"/><Relationship Id="rId9701" Target="media/image4277.wmf" Type="http://schemas.openxmlformats.org/officeDocument/2006/relationships/image"/><Relationship Id="rId9702" Target="embeddings/oleObject5401.bin" Type="http://schemas.openxmlformats.org/officeDocument/2006/relationships/oleObject"/><Relationship Id="rId9703" Target="media/image4278.wmf" Type="http://schemas.openxmlformats.org/officeDocument/2006/relationships/image"/><Relationship Id="rId9704" Target="embeddings/oleObject5402.bin" Type="http://schemas.openxmlformats.org/officeDocument/2006/relationships/oleObject"/><Relationship Id="rId9705" Target="media/image4279.wmf" Type="http://schemas.openxmlformats.org/officeDocument/2006/relationships/image"/><Relationship Id="rId9706" Target="embeddings/oleObject5403.bin" Type="http://schemas.openxmlformats.org/officeDocument/2006/relationships/oleObject"/><Relationship Id="rId9707" Target="media/image4280.wmf" Type="http://schemas.openxmlformats.org/officeDocument/2006/relationships/image"/><Relationship Id="rId9708" Target="embeddings/oleObject5404.bin" Type="http://schemas.openxmlformats.org/officeDocument/2006/relationships/oleObject"/><Relationship Id="rId9709" Target="media/image4281.wmf" Type="http://schemas.openxmlformats.org/officeDocument/2006/relationships/image"/><Relationship Id="rId971" Target="media/image385.wmf" Type="http://schemas.openxmlformats.org/officeDocument/2006/relationships/image"/><Relationship Id="rId9710" Target="embeddings/oleObject5405.bin" Type="http://schemas.openxmlformats.org/officeDocument/2006/relationships/oleObject"/><Relationship Id="rId9711" Target="media/image4282.wmf" Type="http://schemas.openxmlformats.org/officeDocument/2006/relationships/image"/><Relationship Id="rId9712" Target="embeddings/oleObject5406.bin" Type="http://schemas.openxmlformats.org/officeDocument/2006/relationships/oleObject"/><Relationship Id="rId9713" Target="media/image4283.wmf" Type="http://schemas.openxmlformats.org/officeDocument/2006/relationships/image"/><Relationship Id="rId9714" Target="embeddings/oleObject5407.bin" Type="http://schemas.openxmlformats.org/officeDocument/2006/relationships/oleObject"/><Relationship Id="rId9715" Target="media/image4284.wmf" Type="http://schemas.openxmlformats.org/officeDocument/2006/relationships/image"/><Relationship Id="rId9716" Target="embeddings/oleObject5408.bin" Type="http://schemas.openxmlformats.org/officeDocument/2006/relationships/oleObject"/><Relationship Id="rId9717" Target="media/image4285.wmf" Type="http://schemas.openxmlformats.org/officeDocument/2006/relationships/image"/><Relationship Id="rId9718" Target="embeddings/oleObject5409.bin" Type="http://schemas.openxmlformats.org/officeDocument/2006/relationships/oleObject"/><Relationship Id="rId9719" Target="media/image4286.wmf" Type="http://schemas.openxmlformats.org/officeDocument/2006/relationships/image"/><Relationship Id="rId972" Target="embeddings/oleObject579.bin" Type="http://schemas.openxmlformats.org/officeDocument/2006/relationships/oleObject"/><Relationship Id="rId9720" Target="embeddings/oleObject5410.bin" Type="http://schemas.openxmlformats.org/officeDocument/2006/relationships/oleObject"/><Relationship Id="rId9721" Target="media/image4287.wmf" Type="http://schemas.openxmlformats.org/officeDocument/2006/relationships/image"/><Relationship Id="rId9722" Target="embeddings/oleObject5411.bin" Type="http://schemas.openxmlformats.org/officeDocument/2006/relationships/oleObject"/><Relationship Id="rId9723" Target="media/image4288.wmf" Type="http://schemas.openxmlformats.org/officeDocument/2006/relationships/image"/><Relationship Id="rId9724" Target="embeddings/oleObject5412.bin" Type="http://schemas.openxmlformats.org/officeDocument/2006/relationships/oleObject"/><Relationship Id="rId9725" Target="media/image4289.wmf" Type="http://schemas.openxmlformats.org/officeDocument/2006/relationships/image"/><Relationship Id="rId9726" Target="embeddings/oleObject5413.bin" Type="http://schemas.openxmlformats.org/officeDocument/2006/relationships/oleObject"/><Relationship Id="rId9727" Target="media/image4290.wmf" Type="http://schemas.openxmlformats.org/officeDocument/2006/relationships/image"/><Relationship Id="rId9728" Target="embeddings/oleObject5414.bin" Type="http://schemas.openxmlformats.org/officeDocument/2006/relationships/oleObject"/><Relationship Id="rId9729" Target="media/image4291.wmf" Type="http://schemas.openxmlformats.org/officeDocument/2006/relationships/image"/><Relationship Id="rId973" Target="embeddings/oleObject580.bin" Type="http://schemas.openxmlformats.org/officeDocument/2006/relationships/oleObject"/><Relationship Id="rId9730" Target="embeddings/oleObject5415.bin" Type="http://schemas.openxmlformats.org/officeDocument/2006/relationships/oleObject"/><Relationship Id="rId9731" Target="media/image4292.wmf" Type="http://schemas.openxmlformats.org/officeDocument/2006/relationships/image"/><Relationship Id="rId9732" Target="embeddings/oleObject5416.bin" Type="http://schemas.openxmlformats.org/officeDocument/2006/relationships/oleObject"/><Relationship Id="rId9733" Target="media/image4293.wmf" Type="http://schemas.openxmlformats.org/officeDocument/2006/relationships/image"/><Relationship Id="rId9734" Target="embeddings/oleObject5417.bin" Type="http://schemas.openxmlformats.org/officeDocument/2006/relationships/oleObject"/><Relationship Id="rId9735" Target="media/image4294.wmf" Type="http://schemas.openxmlformats.org/officeDocument/2006/relationships/image"/><Relationship Id="rId9736" Target="embeddings/oleObject5418.bin" Type="http://schemas.openxmlformats.org/officeDocument/2006/relationships/oleObject"/><Relationship Id="rId9737" Target="media/image4295.wmf" Type="http://schemas.openxmlformats.org/officeDocument/2006/relationships/image"/><Relationship Id="rId9738" Target="embeddings/oleObject5419.bin" Type="http://schemas.openxmlformats.org/officeDocument/2006/relationships/oleObject"/><Relationship Id="rId9739" Target="media/image4296.wmf" Type="http://schemas.openxmlformats.org/officeDocument/2006/relationships/image"/><Relationship Id="rId974" Target="media/image386.wmf" Type="http://schemas.openxmlformats.org/officeDocument/2006/relationships/image"/><Relationship Id="rId9740" Target="embeddings/oleObject5420.bin" Type="http://schemas.openxmlformats.org/officeDocument/2006/relationships/oleObject"/><Relationship Id="rId9741" Target="media/image4297.wmf" Type="http://schemas.openxmlformats.org/officeDocument/2006/relationships/image"/><Relationship Id="rId9742" Target="embeddings/oleObject5421.bin" Type="http://schemas.openxmlformats.org/officeDocument/2006/relationships/oleObject"/><Relationship Id="rId9743" Target="media/image4298.wmf" Type="http://schemas.openxmlformats.org/officeDocument/2006/relationships/image"/><Relationship Id="rId9744" Target="embeddings/oleObject5422.bin" Type="http://schemas.openxmlformats.org/officeDocument/2006/relationships/oleObject"/><Relationship Id="rId9745" Target="media/image4299.wmf" Type="http://schemas.openxmlformats.org/officeDocument/2006/relationships/image"/><Relationship Id="rId9746" Target="embeddings/oleObject5423.bin" Type="http://schemas.openxmlformats.org/officeDocument/2006/relationships/oleObject"/><Relationship Id="rId9747" Target="media/image4300.wmf" Type="http://schemas.openxmlformats.org/officeDocument/2006/relationships/image"/><Relationship Id="rId9748" Target="embeddings/oleObject5424.bin" Type="http://schemas.openxmlformats.org/officeDocument/2006/relationships/oleObject"/><Relationship Id="rId9749" Target="media/image4301.wmf" Type="http://schemas.openxmlformats.org/officeDocument/2006/relationships/image"/><Relationship Id="rId975" Target="embeddings/oleObject581.bin" Type="http://schemas.openxmlformats.org/officeDocument/2006/relationships/oleObject"/><Relationship Id="rId9750" Target="embeddings/oleObject5425.bin" Type="http://schemas.openxmlformats.org/officeDocument/2006/relationships/oleObject"/><Relationship Id="rId9751" Target="media/image4302.wmf" Type="http://schemas.openxmlformats.org/officeDocument/2006/relationships/image"/><Relationship Id="rId9752" Target="embeddings/oleObject5426.bin" Type="http://schemas.openxmlformats.org/officeDocument/2006/relationships/oleObject"/><Relationship Id="rId9753" Target="media/image4303.wmf" Type="http://schemas.openxmlformats.org/officeDocument/2006/relationships/image"/><Relationship Id="rId9754" Target="embeddings/oleObject5427.bin" Type="http://schemas.openxmlformats.org/officeDocument/2006/relationships/oleObject"/><Relationship Id="rId9755" Target="media/image4304.wmf" Type="http://schemas.openxmlformats.org/officeDocument/2006/relationships/image"/><Relationship Id="rId9756" Target="embeddings/oleObject5428.bin" Type="http://schemas.openxmlformats.org/officeDocument/2006/relationships/oleObject"/><Relationship Id="rId9757" Target="media/image4305.wmf" Type="http://schemas.openxmlformats.org/officeDocument/2006/relationships/image"/><Relationship Id="rId9758" Target="embeddings/oleObject5429.bin" Type="http://schemas.openxmlformats.org/officeDocument/2006/relationships/oleObject"/><Relationship Id="rId9759" Target="media/image4306.wmf" Type="http://schemas.openxmlformats.org/officeDocument/2006/relationships/image"/><Relationship Id="rId976" Target="embeddings/oleObject582.bin" Type="http://schemas.openxmlformats.org/officeDocument/2006/relationships/oleObject"/><Relationship Id="rId9760" Target="embeddings/oleObject5430.bin" Type="http://schemas.openxmlformats.org/officeDocument/2006/relationships/oleObject"/><Relationship Id="rId9761" Target="media/image4307.png" Type="http://schemas.openxmlformats.org/officeDocument/2006/relationships/image"/><Relationship Id="rId9762" Target="media/image4308.wmf" Type="http://schemas.openxmlformats.org/officeDocument/2006/relationships/image"/><Relationship Id="rId9763" Target="embeddings/oleObject5431.bin" Type="http://schemas.openxmlformats.org/officeDocument/2006/relationships/oleObject"/><Relationship Id="rId9764" Target="media/image4309.wmf" Type="http://schemas.openxmlformats.org/officeDocument/2006/relationships/image"/><Relationship Id="rId9765" Target="embeddings/oleObject5432.bin" Type="http://schemas.openxmlformats.org/officeDocument/2006/relationships/oleObject"/><Relationship Id="rId9766" Target="media/image4310.wmf" Type="http://schemas.openxmlformats.org/officeDocument/2006/relationships/image"/><Relationship Id="rId9767" Target="embeddings/oleObject5433.bin" Type="http://schemas.openxmlformats.org/officeDocument/2006/relationships/oleObject"/><Relationship Id="rId9768" Target="media/image4311.wmf" Type="http://schemas.openxmlformats.org/officeDocument/2006/relationships/image"/><Relationship Id="rId9769" Target="embeddings/oleObject5434.bin" Type="http://schemas.openxmlformats.org/officeDocument/2006/relationships/oleObject"/><Relationship Id="rId977" Target="embeddings/oleObject583.bin" Type="http://schemas.openxmlformats.org/officeDocument/2006/relationships/oleObject"/><Relationship Id="rId9770" Target="media/image4312.wmf" Type="http://schemas.openxmlformats.org/officeDocument/2006/relationships/image"/><Relationship Id="rId9771" Target="embeddings/oleObject5435.bin" Type="http://schemas.openxmlformats.org/officeDocument/2006/relationships/oleObject"/><Relationship Id="rId9772" Target="media/image4313.png" Type="http://schemas.openxmlformats.org/officeDocument/2006/relationships/image"/><Relationship Id="rId9773" Target="media/image4314.wmf" Type="http://schemas.openxmlformats.org/officeDocument/2006/relationships/image"/><Relationship Id="rId9774" Target="embeddings/oleObject5436.bin" Type="http://schemas.openxmlformats.org/officeDocument/2006/relationships/oleObject"/><Relationship Id="rId9775" Target="media/image4315.wmf" Type="http://schemas.openxmlformats.org/officeDocument/2006/relationships/image"/><Relationship Id="rId9776" Target="embeddings/oleObject5437.bin" Type="http://schemas.openxmlformats.org/officeDocument/2006/relationships/oleObject"/><Relationship Id="rId9777" Target="media/image4316.wmf" Type="http://schemas.openxmlformats.org/officeDocument/2006/relationships/image"/><Relationship Id="rId9778" Target="embeddings/oleObject5438.bin" Type="http://schemas.openxmlformats.org/officeDocument/2006/relationships/oleObject"/><Relationship Id="rId9779" Target="media/image4317.wmf" Type="http://schemas.openxmlformats.org/officeDocument/2006/relationships/image"/><Relationship Id="rId978" Target="media/image387.wmf" Type="http://schemas.openxmlformats.org/officeDocument/2006/relationships/image"/><Relationship Id="rId9780" Target="embeddings/oleObject5439.bin" Type="http://schemas.openxmlformats.org/officeDocument/2006/relationships/oleObject"/><Relationship Id="rId9781" Target="media/image4318.wmf" Type="http://schemas.openxmlformats.org/officeDocument/2006/relationships/image"/><Relationship Id="rId9782" Target="embeddings/oleObject5440.bin" Type="http://schemas.openxmlformats.org/officeDocument/2006/relationships/oleObject"/><Relationship Id="rId9783" Target="media/image4319.wmf" Type="http://schemas.openxmlformats.org/officeDocument/2006/relationships/image"/><Relationship Id="rId9784" Target="embeddings/oleObject5441.bin" Type="http://schemas.openxmlformats.org/officeDocument/2006/relationships/oleObject"/><Relationship Id="rId9785" Target="media/image4320.wmf" Type="http://schemas.openxmlformats.org/officeDocument/2006/relationships/image"/><Relationship Id="rId9786" Target="embeddings/oleObject5442.bin" Type="http://schemas.openxmlformats.org/officeDocument/2006/relationships/oleObject"/><Relationship Id="rId9787" Target="media/image4321.wmf" Type="http://schemas.openxmlformats.org/officeDocument/2006/relationships/image"/><Relationship Id="rId9788" Target="embeddings/oleObject5443.bin" Type="http://schemas.openxmlformats.org/officeDocument/2006/relationships/oleObject"/><Relationship Id="rId9789" Target="media/image4322.wmf" Type="http://schemas.openxmlformats.org/officeDocument/2006/relationships/image"/><Relationship Id="rId979" Target="embeddings/oleObject584.bin" Type="http://schemas.openxmlformats.org/officeDocument/2006/relationships/oleObject"/><Relationship Id="rId9790" Target="embeddings/oleObject5444.bin" Type="http://schemas.openxmlformats.org/officeDocument/2006/relationships/oleObject"/><Relationship Id="rId9791" Target="media/image4323.wmf" Type="http://schemas.openxmlformats.org/officeDocument/2006/relationships/image"/><Relationship Id="rId9792" Target="embeddings/oleObject5445.bin" Type="http://schemas.openxmlformats.org/officeDocument/2006/relationships/oleObject"/><Relationship Id="rId9793" Target="media/image4324.wmf" Type="http://schemas.openxmlformats.org/officeDocument/2006/relationships/image"/><Relationship Id="rId9794" Target="embeddings/oleObject5446.bin" Type="http://schemas.openxmlformats.org/officeDocument/2006/relationships/oleObject"/><Relationship Id="rId9795" Target="media/image4325.wmf" Type="http://schemas.openxmlformats.org/officeDocument/2006/relationships/image"/><Relationship Id="rId9796" Target="embeddings/oleObject5447.bin" Type="http://schemas.openxmlformats.org/officeDocument/2006/relationships/oleObject"/><Relationship Id="rId9797" Target="media/image4326.wmf" Type="http://schemas.openxmlformats.org/officeDocument/2006/relationships/image"/><Relationship Id="rId9798" Target="embeddings/oleObject5448.bin" Type="http://schemas.openxmlformats.org/officeDocument/2006/relationships/oleObject"/><Relationship Id="rId9799" Target="media/image4327.wmf" Type="http://schemas.openxmlformats.org/officeDocument/2006/relationships/image"/><Relationship Id="rId98" Target="embeddings/oleObject46.bin" Type="http://schemas.openxmlformats.org/officeDocument/2006/relationships/oleObject"/><Relationship Id="rId980" Target="embeddings/oleObject585.bin" Type="http://schemas.openxmlformats.org/officeDocument/2006/relationships/oleObject"/><Relationship Id="rId9800" Target="embeddings/oleObject5449.bin" Type="http://schemas.openxmlformats.org/officeDocument/2006/relationships/oleObject"/><Relationship Id="rId9801" Target="media/image4328.wmf" Type="http://schemas.openxmlformats.org/officeDocument/2006/relationships/image"/><Relationship Id="rId9802" Target="embeddings/oleObject5450.bin" Type="http://schemas.openxmlformats.org/officeDocument/2006/relationships/oleObject"/><Relationship Id="rId9803" Target="media/image4329.wmf" Type="http://schemas.openxmlformats.org/officeDocument/2006/relationships/image"/><Relationship Id="rId9804" Target="embeddings/oleObject5451.bin" Type="http://schemas.openxmlformats.org/officeDocument/2006/relationships/oleObject"/><Relationship Id="rId9805" Target="media/image4330.wmf" Type="http://schemas.openxmlformats.org/officeDocument/2006/relationships/image"/><Relationship Id="rId9806" Target="embeddings/oleObject5452.bin" Type="http://schemas.openxmlformats.org/officeDocument/2006/relationships/oleObject"/><Relationship Id="rId9807" Target="media/image4331.wmf" Type="http://schemas.openxmlformats.org/officeDocument/2006/relationships/image"/><Relationship Id="rId9808" Target="embeddings/oleObject5453.bin" Type="http://schemas.openxmlformats.org/officeDocument/2006/relationships/oleObject"/><Relationship Id="rId9809" Target="media/image4332.wmf" Type="http://schemas.openxmlformats.org/officeDocument/2006/relationships/image"/><Relationship Id="rId981" Target="media/image388.wmf" Type="http://schemas.openxmlformats.org/officeDocument/2006/relationships/image"/><Relationship Id="rId9810" Target="embeddings/oleObject5454.bin" Type="http://schemas.openxmlformats.org/officeDocument/2006/relationships/oleObject"/><Relationship Id="rId9811" Target="media/image4333.wmf" Type="http://schemas.openxmlformats.org/officeDocument/2006/relationships/image"/><Relationship Id="rId9812" Target="embeddings/oleObject5455.bin" Type="http://schemas.openxmlformats.org/officeDocument/2006/relationships/oleObject"/><Relationship Id="rId9813" Target="media/image4334.wmf" Type="http://schemas.openxmlformats.org/officeDocument/2006/relationships/image"/><Relationship Id="rId9814" Target="embeddings/oleObject5456.bin" Type="http://schemas.openxmlformats.org/officeDocument/2006/relationships/oleObject"/><Relationship Id="rId9815" Target="media/image4335.wmf" Type="http://schemas.openxmlformats.org/officeDocument/2006/relationships/image"/><Relationship Id="rId9816" Target="embeddings/oleObject5457.bin" Type="http://schemas.openxmlformats.org/officeDocument/2006/relationships/oleObject"/><Relationship Id="rId9817" Target="media/image4336.wmf" Type="http://schemas.openxmlformats.org/officeDocument/2006/relationships/image"/><Relationship Id="rId9818" Target="embeddings/oleObject5458.bin" Type="http://schemas.openxmlformats.org/officeDocument/2006/relationships/oleObject"/><Relationship Id="rId9819" Target="media/image4337.wmf" Type="http://schemas.openxmlformats.org/officeDocument/2006/relationships/image"/><Relationship Id="rId982" Target="embeddings/oleObject586.bin" Type="http://schemas.openxmlformats.org/officeDocument/2006/relationships/oleObject"/><Relationship Id="rId9820" Target="embeddings/oleObject5459.bin" Type="http://schemas.openxmlformats.org/officeDocument/2006/relationships/oleObject"/><Relationship Id="rId9821" Target="media/image4338.wmf" Type="http://schemas.openxmlformats.org/officeDocument/2006/relationships/image"/><Relationship Id="rId9822" Target="embeddings/oleObject5460.bin" Type="http://schemas.openxmlformats.org/officeDocument/2006/relationships/oleObject"/><Relationship Id="rId9823" Target="media/image4339.wmf" Type="http://schemas.openxmlformats.org/officeDocument/2006/relationships/image"/><Relationship Id="rId9824" Target="embeddings/oleObject5461.bin" Type="http://schemas.openxmlformats.org/officeDocument/2006/relationships/oleObject"/><Relationship Id="rId9825" Target="media/image4340.wmf" Type="http://schemas.openxmlformats.org/officeDocument/2006/relationships/image"/><Relationship Id="rId9826" Target="embeddings/oleObject5462.bin" Type="http://schemas.openxmlformats.org/officeDocument/2006/relationships/oleObject"/><Relationship Id="rId9827" Target="media/image4341.wmf" Type="http://schemas.openxmlformats.org/officeDocument/2006/relationships/image"/><Relationship Id="rId9828" Target="embeddings/oleObject5463.bin" Type="http://schemas.openxmlformats.org/officeDocument/2006/relationships/oleObject"/><Relationship Id="rId9829" Target="media/image4342.wmf" Type="http://schemas.openxmlformats.org/officeDocument/2006/relationships/image"/><Relationship Id="rId983" Target="media/image389.wmf" Type="http://schemas.openxmlformats.org/officeDocument/2006/relationships/image"/><Relationship Id="rId9830" Target="embeddings/oleObject5464.bin" Type="http://schemas.openxmlformats.org/officeDocument/2006/relationships/oleObject"/><Relationship Id="rId9831" Target="media/image4343.wmf" Type="http://schemas.openxmlformats.org/officeDocument/2006/relationships/image"/><Relationship Id="rId9832" Target="embeddings/oleObject5465.bin" Type="http://schemas.openxmlformats.org/officeDocument/2006/relationships/oleObject"/><Relationship Id="rId9833" Target="media/image4344.wmf" Type="http://schemas.openxmlformats.org/officeDocument/2006/relationships/image"/><Relationship Id="rId9834" Target="embeddings/oleObject5466.bin" Type="http://schemas.openxmlformats.org/officeDocument/2006/relationships/oleObject"/><Relationship Id="rId9835" Target="media/image4345.wmf" Type="http://schemas.openxmlformats.org/officeDocument/2006/relationships/image"/><Relationship Id="rId9836" Target="embeddings/oleObject5467.bin" Type="http://schemas.openxmlformats.org/officeDocument/2006/relationships/oleObject"/><Relationship Id="rId9837" Target="media/image4346.wmf" Type="http://schemas.openxmlformats.org/officeDocument/2006/relationships/image"/><Relationship Id="rId9838" Target="media/image4347.wmf" Type="http://schemas.openxmlformats.org/officeDocument/2006/relationships/image"/><Relationship Id="rId9839" Target="media/image4348.wmf" Type="http://schemas.openxmlformats.org/officeDocument/2006/relationships/image"/><Relationship Id="rId984" Target="embeddings/oleObject587.bin" Type="http://schemas.openxmlformats.org/officeDocument/2006/relationships/oleObject"/><Relationship Id="rId9840" Target="media/image4349.wmf" Type="http://schemas.openxmlformats.org/officeDocument/2006/relationships/image"/><Relationship Id="rId9841" Target="media/image4350.wmf" Type="http://schemas.openxmlformats.org/officeDocument/2006/relationships/image"/><Relationship Id="rId9842" Target="media/image4351.wmf" Type="http://schemas.openxmlformats.org/officeDocument/2006/relationships/image"/><Relationship Id="rId9843" Target="media/image4352.wmf" Type="http://schemas.openxmlformats.org/officeDocument/2006/relationships/image"/><Relationship Id="rId9844" Target="media/image4353.wmf" Type="http://schemas.openxmlformats.org/officeDocument/2006/relationships/image"/><Relationship Id="rId9845" Target="media/image4354.wmf" Type="http://schemas.openxmlformats.org/officeDocument/2006/relationships/image"/><Relationship Id="rId9846" Target="media/image4355.wmf" Type="http://schemas.openxmlformats.org/officeDocument/2006/relationships/image"/><Relationship Id="rId9847" Target="media/image4356.wmf" Type="http://schemas.openxmlformats.org/officeDocument/2006/relationships/image"/><Relationship Id="rId9848" Target="media/image4357.wmf" Type="http://schemas.openxmlformats.org/officeDocument/2006/relationships/image"/><Relationship Id="rId9849" Target="media/image4358.wmf" Type="http://schemas.openxmlformats.org/officeDocument/2006/relationships/image"/><Relationship Id="rId985" Target="embeddings/oleObject588.bin" Type="http://schemas.openxmlformats.org/officeDocument/2006/relationships/oleObject"/><Relationship Id="rId9850" Target="media/image4359.emf" Type="http://schemas.openxmlformats.org/officeDocument/2006/relationships/image"/><Relationship Id="rId9851" Target="media/image4360.wmf" Type="http://schemas.openxmlformats.org/officeDocument/2006/relationships/image"/><Relationship Id="rId9852" Target="media/image4361.wmf" Type="http://schemas.openxmlformats.org/officeDocument/2006/relationships/image"/><Relationship Id="rId9853" Target="media/image4362.wmf" Type="http://schemas.openxmlformats.org/officeDocument/2006/relationships/image"/><Relationship Id="rId9854" Target="media/image4363.wmf" Type="http://schemas.openxmlformats.org/officeDocument/2006/relationships/image"/><Relationship Id="rId9855" Target="media/image4364.wmf" Type="http://schemas.openxmlformats.org/officeDocument/2006/relationships/image"/><Relationship Id="rId9856" Target="media/image4365.wmf" Type="http://schemas.openxmlformats.org/officeDocument/2006/relationships/image"/><Relationship Id="rId9857" Target="media/image4366.wmf" Type="http://schemas.openxmlformats.org/officeDocument/2006/relationships/image"/><Relationship Id="rId9858" Target="media/image4367.wmf" Type="http://schemas.openxmlformats.org/officeDocument/2006/relationships/image"/><Relationship Id="rId9859" Target="media/image4368.wmf" Type="http://schemas.openxmlformats.org/officeDocument/2006/relationships/image"/><Relationship Id="rId986" Target="embeddings/oleObject589.bin" Type="http://schemas.openxmlformats.org/officeDocument/2006/relationships/oleObject"/><Relationship Id="rId9860" Target="media/image4369.wmf" Type="http://schemas.openxmlformats.org/officeDocument/2006/relationships/image"/><Relationship Id="rId9861" Target="media/image4370.wmf" Type="http://schemas.openxmlformats.org/officeDocument/2006/relationships/image"/><Relationship Id="rId9862" Target="media/image4371.wmf" Type="http://schemas.openxmlformats.org/officeDocument/2006/relationships/image"/><Relationship Id="rId9863" Target="media/image4372.wmf" Type="http://schemas.openxmlformats.org/officeDocument/2006/relationships/image"/><Relationship Id="rId9864" Target="media/image4373.png" Type="http://schemas.openxmlformats.org/officeDocument/2006/relationships/image"/><Relationship Id="rId9865" Target="media/image4374.wmf" Type="http://schemas.openxmlformats.org/officeDocument/2006/relationships/image"/><Relationship Id="rId9866" Target="media/image4375.wmf" Type="http://schemas.openxmlformats.org/officeDocument/2006/relationships/image"/><Relationship Id="rId9867" Target="media/image4376.wmf" Type="http://schemas.openxmlformats.org/officeDocument/2006/relationships/image"/><Relationship Id="rId9868" Target="media/image4377.wmf" Type="http://schemas.openxmlformats.org/officeDocument/2006/relationships/image"/><Relationship Id="rId9869" Target="media/image4378.wmf" Type="http://schemas.openxmlformats.org/officeDocument/2006/relationships/image"/><Relationship Id="rId987" Target="embeddings/oleObject590.bin" Type="http://schemas.openxmlformats.org/officeDocument/2006/relationships/oleObject"/><Relationship Id="rId9870" Target="media/image4379.wmf" Type="http://schemas.openxmlformats.org/officeDocument/2006/relationships/image"/><Relationship Id="rId9871" Target="media/image4380.wmf" Type="http://schemas.openxmlformats.org/officeDocument/2006/relationships/image"/><Relationship Id="rId9872" Target="media/image4381.wmf" Type="http://schemas.openxmlformats.org/officeDocument/2006/relationships/image"/><Relationship Id="rId9873" Target="media/image4382.wmf" Type="http://schemas.openxmlformats.org/officeDocument/2006/relationships/image"/><Relationship Id="rId9874" Target="media/image4383.wmf" Type="http://schemas.openxmlformats.org/officeDocument/2006/relationships/image"/><Relationship Id="rId9875" Target="media/image4384.png" Type="http://schemas.openxmlformats.org/officeDocument/2006/relationships/image"/><Relationship Id="rId9876" Target="media/image4385.wmf" Type="http://schemas.openxmlformats.org/officeDocument/2006/relationships/image"/><Relationship Id="rId9877" Target="media/image4386.wmf" Type="http://schemas.openxmlformats.org/officeDocument/2006/relationships/image"/><Relationship Id="rId9878" Target="media/image4387.wmf" Type="http://schemas.openxmlformats.org/officeDocument/2006/relationships/image"/><Relationship Id="rId9879" Target="media/image4388.wmf" Type="http://schemas.openxmlformats.org/officeDocument/2006/relationships/image"/><Relationship Id="rId988" Target="media/image390.wmf" Type="http://schemas.openxmlformats.org/officeDocument/2006/relationships/image"/><Relationship Id="rId9880" Target="media/image4389.wmf" Type="http://schemas.openxmlformats.org/officeDocument/2006/relationships/image"/><Relationship Id="rId9881" Target="media/image4390.wmf" Type="http://schemas.openxmlformats.org/officeDocument/2006/relationships/image"/><Relationship Id="rId9882" Target="media/image4391.wmf" Type="http://schemas.openxmlformats.org/officeDocument/2006/relationships/image"/><Relationship Id="rId9883" Target="media/image4392.wmf" Type="http://schemas.openxmlformats.org/officeDocument/2006/relationships/image"/><Relationship Id="rId9884" Target="media/image4393.wmf" Type="http://schemas.openxmlformats.org/officeDocument/2006/relationships/image"/><Relationship Id="rId9885" Target="media/image4394.wmf" Type="http://schemas.openxmlformats.org/officeDocument/2006/relationships/image"/><Relationship Id="rId9886" Target="media/image4395.wmf" Type="http://schemas.openxmlformats.org/officeDocument/2006/relationships/image"/><Relationship Id="rId9887" Target="media/image4396.wmf" Type="http://schemas.openxmlformats.org/officeDocument/2006/relationships/image"/><Relationship Id="rId9888" Target="media/image4397.wmf" Type="http://schemas.openxmlformats.org/officeDocument/2006/relationships/image"/><Relationship Id="rId9889" Target="media/image4398.wmf" Type="http://schemas.openxmlformats.org/officeDocument/2006/relationships/image"/><Relationship Id="rId989" Target="embeddings/oleObject591.bin" Type="http://schemas.openxmlformats.org/officeDocument/2006/relationships/oleObject"/><Relationship Id="rId9890" Target="media/image4399.wmf" Type="http://schemas.openxmlformats.org/officeDocument/2006/relationships/image"/><Relationship Id="rId9891" Target="media/image4400.wmf" Type="http://schemas.openxmlformats.org/officeDocument/2006/relationships/image"/><Relationship Id="rId9892" Target="media/image4401.wmf" Type="http://schemas.openxmlformats.org/officeDocument/2006/relationships/image"/><Relationship Id="rId9893" Target="media/image4402.wmf" Type="http://schemas.openxmlformats.org/officeDocument/2006/relationships/image"/><Relationship Id="rId9894" Target="media/image4403.wmf" Type="http://schemas.openxmlformats.org/officeDocument/2006/relationships/image"/><Relationship Id="rId9895" Target="media/image4404.wmf" Type="http://schemas.openxmlformats.org/officeDocument/2006/relationships/image"/><Relationship Id="rId9896" Target="media/image4405.wmf" Type="http://schemas.openxmlformats.org/officeDocument/2006/relationships/image"/><Relationship Id="rId9897" Target="media/image4406.wmf" Type="http://schemas.openxmlformats.org/officeDocument/2006/relationships/image"/><Relationship Id="rId9898" Target="media/image4407.wmf" Type="http://schemas.openxmlformats.org/officeDocument/2006/relationships/image"/><Relationship Id="rId9899" Target="media/image4408.wmf" Type="http://schemas.openxmlformats.org/officeDocument/2006/relationships/image"/><Relationship Id="rId99" Target="media/image46.png" Type="http://schemas.openxmlformats.org/officeDocument/2006/relationships/image"/><Relationship Id="rId990" Target="media/image391.wmf" Type="http://schemas.openxmlformats.org/officeDocument/2006/relationships/image"/><Relationship Id="rId9900" Target="media/image4409.wmf" Type="http://schemas.openxmlformats.org/officeDocument/2006/relationships/image"/><Relationship Id="rId9901" Target="media/image4410.wmf" Type="http://schemas.openxmlformats.org/officeDocument/2006/relationships/image"/><Relationship Id="rId9902" Target="media/image4411.wmf" Type="http://schemas.openxmlformats.org/officeDocument/2006/relationships/image"/><Relationship Id="rId9903" Target="media/image4412.wmf" Type="http://schemas.openxmlformats.org/officeDocument/2006/relationships/image"/><Relationship Id="rId9904" Target="media/image4413.wmf" Type="http://schemas.openxmlformats.org/officeDocument/2006/relationships/image"/><Relationship Id="rId9905" Target="media/image4414.wmf" Type="http://schemas.openxmlformats.org/officeDocument/2006/relationships/image"/><Relationship Id="rId9906" Target="media/image4415.wmf" Type="http://schemas.openxmlformats.org/officeDocument/2006/relationships/image"/><Relationship Id="rId9907" Target="media/image4416.wmf" Type="http://schemas.openxmlformats.org/officeDocument/2006/relationships/image"/><Relationship Id="rId9908" Target="media/image4417.wmf" Type="http://schemas.openxmlformats.org/officeDocument/2006/relationships/image"/><Relationship Id="rId9909" Target="media/image4418.wmf" Type="http://schemas.openxmlformats.org/officeDocument/2006/relationships/image"/><Relationship Id="rId991" Target="media/image392.wmf" Type="http://schemas.openxmlformats.org/officeDocument/2006/relationships/image"/><Relationship Id="rId9910" Target="media/image4419.wmf" Type="http://schemas.openxmlformats.org/officeDocument/2006/relationships/image"/><Relationship Id="rId9911" Target="media/image4420.wmf" Type="http://schemas.openxmlformats.org/officeDocument/2006/relationships/image"/><Relationship Id="rId9912" Target="media/image4421.wmf" Type="http://schemas.openxmlformats.org/officeDocument/2006/relationships/image"/><Relationship Id="rId9913" Target="media/image4422.wmf" Type="http://schemas.openxmlformats.org/officeDocument/2006/relationships/image"/><Relationship Id="rId9914" Target="media/image4423.wmf" Type="http://schemas.openxmlformats.org/officeDocument/2006/relationships/image"/><Relationship Id="rId9915" Target="media/image4424.wmf" Type="http://schemas.openxmlformats.org/officeDocument/2006/relationships/image"/><Relationship Id="rId9916" Target="media/image4425.wmf" Type="http://schemas.openxmlformats.org/officeDocument/2006/relationships/image"/><Relationship Id="rId9917" Target="media/image4426.wmf" Type="http://schemas.openxmlformats.org/officeDocument/2006/relationships/image"/><Relationship Id="rId9918" Target="media/image4427.wmf" Type="http://schemas.openxmlformats.org/officeDocument/2006/relationships/image"/><Relationship Id="rId9919" Target="media/image4428.wmf" Type="http://schemas.openxmlformats.org/officeDocument/2006/relationships/image"/><Relationship Id="rId992" Target="embeddings/oleObject592.bin" Type="http://schemas.openxmlformats.org/officeDocument/2006/relationships/oleObject"/><Relationship Id="rId9920" Target="media/image4429.wmf" Type="http://schemas.openxmlformats.org/officeDocument/2006/relationships/image"/><Relationship Id="rId9921" Target="media/image4430.wmf" Type="http://schemas.openxmlformats.org/officeDocument/2006/relationships/image"/><Relationship Id="rId9922" Target="media/image4431.wmf" Type="http://schemas.openxmlformats.org/officeDocument/2006/relationships/image"/><Relationship Id="rId9923" Target="media/image4432.wmf" Type="http://schemas.openxmlformats.org/officeDocument/2006/relationships/image"/><Relationship Id="rId9924" Target="media/image4433.wmf" Type="http://schemas.openxmlformats.org/officeDocument/2006/relationships/image"/><Relationship Id="rId9925" Target="media/image4434.wmf" Type="http://schemas.openxmlformats.org/officeDocument/2006/relationships/image"/><Relationship Id="rId9926" Target="media/image4435.wmf" Type="http://schemas.openxmlformats.org/officeDocument/2006/relationships/image"/><Relationship Id="rId9927" Target="media/image4436.wmf" Type="http://schemas.openxmlformats.org/officeDocument/2006/relationships/image"/><Relationship Id="rId9928" Target="media/image4437.wmf" Type="http://schemas.openxmlformats.org/officeDocument/2006/relationships/image"/><Relationship Id="rId9929" Target="media/image4438.wmf" Type="http://schemas.openxmlformats.org/officeDocument/2006/relationships/image"/><Relationship Id="rId993" Target="media/image393.wmf" Type="http://schemas.openxmlformats.org/officeDocument/2006/relationships/image"/><Relationship Id="rId9930" Target="media/image4439.wmf" Type="http://schemas.openxmlformats.org/officeDocument/2006/relationships/image"/><Relationship Id="rId9931" Target="media/image4440.wmf" Type="http://schemas.openxmlformats.org/officeDocument/2006/relationships/image"/><Relationship Id="rId9932" Target="media/image4441.wmf" Type="http://schemas.openxmlformats.org/officeDocument/2006/relationships/image"/><Relationship Id="rId9933" Target="media/image4442.wmf" Type="http://schemas.openxmlformats.org/officeDocument/2006/relationships/image"/><Relationship Id="rId9934" Target="media/image4443.wmf" Type="http://schemas.openxmlformats.org/officeDocument/2006/relationships/image"/><Relationship Id="rId9935" Target="media/image4444.wmf" Type="http://schemas.openxmlformats.org/officeDocument/2006/relationships/image"/><Relationship Id="rId9936" Target="media/image4445.wmf" Type="http://schemas.openxmlformats.org/officeDocument/2006/relationships/image"/><Relationship Id="rId9937" Target="media/image4446.wmf" Type="http://schemas.openxmlformats.org/officeDocument/2006/relationships/image"/><Relationship Id="rId9938" Target="media/image4447.wmf" Type="http://schemas.openxmlformats.org/officeDocument/2006/relationships/image"/><Relationship Id="rId9939" Target="media/image4448.wmf" Type="http://schemas.openxmlformats.org/officeDocument/2006/relationships/image"/><Relationship Id="rId994" Target="embeddings/oleObject593.bin" Type="http://schemas.openxmlformats.org/officeDocument/2006/relationships/oleObject"/><Relationship Id="rId9940" Target="media/image4449.wmf" Type="http://schemas.openxmlformats.org/officeDocument/2006/relationships/image"/><Relationship Id="rId9941" Target="media/image4450.wmf" Type="http://schemas.openxmlformats.org/officeDocument/2006/relationships/image"/><Relationship Id="rId9942" Target="media/image4451.wmf" Type="http://schemas.openxmlformats.org/officeDocument/2006/relationships/image"/><Relationship Id="rId9943" Target="media/image4452.wmf" Type="http://schemas.openxmlformats.org/officeDocument/2006/relationships/image"/><Relationship Id="rId9944" Target="media/image4453.wmf" Type="http://schemas.openxmlformats.org/officeDocument/2006/relationships/image"/><Relationship Id="rId9945" Target="media/image4454.wmf" Type="http://schemas.openxmlformats.org/officeDocument/2006/relationships/image"/><Relationship Id="rId9946" Target="media/image4455.png" Type="http://schemas.openxmlformats.org/officeDocument/2006/relationships/image"/><Relationship Id="rId9947" Target="media/image4456.wmf" Type="http://schemas.openxmlformats.org/officeDocument/2006/relationships/image"/><Relationship Id="rId9948" Target="media/image4457.wmf" Type="http://schemas.openxmlformats.org/officeDocument/2006/relationships/image"/><Relationship Id="rId9949" Target="media/image4458.wmf" Type="http://schemas.openxmlformats.org/officeDocument/2006/relationships/image"/><Relationship Id="rId995" Target="media/image394.wmf" Type="http://schemas.openxmlformats.org/officeDocument/2006/relationships/image"/><Relationship Id="rId9950" Target="media/image4459.wmf" Type="http://schemas.openxmlformats.org/officeDocument/2006/relationships/image"/><Relationship Id="rId9951" Target="media/image4460.wmf" Type="http://schemas.openxmlformats.org/officeDocument/2006/relationships/image"/><Relationship Id="rId9952" Target="media/image4461.wmf" Type="http://schemas.openxmlformats.org/officeDocument/2006/relationships/image"/><Relationship Id="rId9953" Target="media/image4462.wmf" Type="http://schemas.openxmlformats.org/officeDocument/2006/relationships/image"/><Relationship Id="rId9954" Target="media/image4463.wmf" Type="http://schemas.openxmlformats.org/officeDocument/2006/relationships/image"/><Relationship Id="rId9955" Target="media/image4464.wmf" Type="http://schemas.openxmlformats.org/officeDocument/2006/relationships/image"/><Relationship Id="rId9956" Target="media/image4465.wmf" Type="http://schemas.openxmlformats.org/officeDocument/2006/relationships/image"/><Relationship Id="rId9957" Target="media/image4466.wmf" Type="http://schemas.openxmlformats.org/officeDocument/2006/relationships/image"/><Relationship Id="rId9958" Target="media/image4467.wmf" Type="http://schemas.openxmlformats.org/officeDocument/2006/relationships/image"/><Relationship Id="rId9959" Target="media/image4468.wmf" Type="http://schemas.openxmlformats.org/officeDocument/2006/relationships/image"/><Relationship Id="rId996" Target="embeddings/oleObject594.bin" Type="http://schemas.openxmlformats.org/officeDocument/2006/relationships/oleObject"/><Relationship Id="rId9960" Target="media/image4469.wmf" Type="http://schemas.openxmlformats.org/officeDocument/2006/relationships/image"/><Relationship Id="rId9961" Target="media/image4470.wmf" Type="http://schemas.openxmlformats.org/officeDocument/2006/relationships/image"/><Relationship Id="rId9962" Target="media/image4471.wmf" Type="http://schemas.openxmlformats.org/officeDocument/2006/relationships/image"/><Relationship Id="rId9963" Target="media/image4472.wmf" Type="http://schemas.openxmlformats.org/officeDocument/2006/relationships/image"/><Relationship Id="rId9964" Target="media/image4473.wmf" Type="http://schemas.openxmlformats.org/officeDocument/2006/relationships/image"/><Relationship Id="rId9965" Target="media/image4474.wmf" Type="http://schemas.openxmlformats.org/officeDocument/2006/relationships/image"/><Relationship Id="rId9966" Target="media/image4475.wmf" Type="http://schemas.openxmlformats.org/officeDocument/2006/relationships/image"/><Relationship Id="rId9967" Target="media/image4476.wmf" Type="http://schemas.openxmlformats.org/officeDocument/2006/relationships/image"/><Relationship Id="rId9968" Target="media/image4477.wmf" Type="http://schemas.openxmlformats.org/officeDocument/2006/relationships/image"/><Relationship Id="rId9969" Target="media/image4478.wmf" Type="http://schemas.openxmlformats.org/officeDocument/2006/relationships/image"/><Relationship Id="rId997" Target="media/image395.wmf" Type="http://schemas.openxmlformats.org/officeDocument/2006/relationships/image"/><Relationship Id="rId9970" Target="media/image4479.wmf" Type="http://schemas.openxmlformats.org/officeDocument/2006/relationships/image"/><Relationship Id="rId9971" Target="media/image4480.wmf" Type="http://schemas.openxmlformats.org/officeDocument/2006/relationships/image"/><Relationship Id="rId9972" Target="media/image4481.wmf" Type="http://schemas.openxmlformats.org/officeDocument/2006/relationships/image"/><Relationship Id="rId9973" Target="media/image4482.wmf" Type="http://schemas.openxmlformats.org/officeDocument/2006/relationships/image"/><Relationship Id="rId9974" Target="media/image4483.wmf" Type="http://schemas.openxmlformats.org/officeDocument/2006/relationships/image"/><Relationship Id="rId9975" Target="media/image4484.wmf" Type="http://schemas.openxmlformats.org/officeDocument/2006/relationships/image"/><Relationship Id="rId9976" Target="media/image4485.wmf" Type="http://schemas.openxmlformats.org/officeDocument/2006/relationships/image"/><Relationship Id="rId9977" Target="media/image4486.wmf" Type="http://schemas.openxmlformats.org/officeDocument/2006/relationships/image"/><Relationship Id="rId9978" Target="media/image4487.wmf" Type="http://schemas.openxmlformats.org/officeDocument/2006/relationships/image"/><Relationship Id="rId9979" Target="media/image4488.wmf" Type="http://schemas.openxmlformats.org/officeDocument/2006/relationships/image"/><Relationship Id="rId998" Target="embeddings/oleObject595.bin" Type="http://schemas.openxmlformats.org/officeDocument/2006/relationships/oleObject"/><Relationship Id="rId9980" Target="media/image4489.wmf" Type="http://schemas.openxmlformats.org/officeDocument/2006/relationships/image"/><Relationship Id="rId9981" Target="media/image4490.wmf" Type="http://schemas.openxmlformats.org/officeDocument/2006/relationships/image"/><Relationship Id="rId9982" Target="media/image4491.wmf" Type="http://schemas.openxmlformats.org/officeDocument/2006/relationships/image"/><Relationship Id="rId9983" Target="media/image4492.wmf" Type="http://schemas.openxmlformats.org/officeDocument/2006/relationships/image"/><Relationship Id="rId9984" Target="media/image4493.wmf" Type="http://schemas.openxmlformats.org/officeDocument/2006/relationships/image"/><Relationship Id="rId9985" Target="media/image4494.wmf" Type="http://schemas.openxmlformats.org/officeDocument/2006/relationships/image"/><Relationship Id="rId9986" Target="media/image4495.wmf" Type="http://schemas.openxmlformats.org/officeDocument/2006/relationships/image"/><Relationship Id="rId9987" Target="media/image4496.wmf" Type="http://schemas.openxmlformats.org/officeDocument/2006/relationships/image"/><Relationship Id="rId9988" Target="media/image4497.wmf" Type="http://schemas.openxmlformats.org/officeDocument/2006/relationships/image"/><Relationship Id="rId9989" Target="media/image4498.wmf" Type="http://schemas.openxmlformats.org/officeDocument/2006/relationships/image"/><Relationship Id="rId999" Target="media/image396.png" Type="http://schemas.openxmlformats.org/officeDocument/2006/relationships/image"/><Relationship Id="rId9990" Target="media/image4499.wmf" Type="http://schemas.openxmlformats.org/officeDocument/2006/relationships/image"/><Relationship Id="rId9991" Target="media/image4500.wmf" Type="http://schemas.openxmlformats.org/officeDocument/2006/relationships/image"/><Relationship Id="rId9992" Target="media/image4501.wmf" Type="http://schemas.openxmlformats.org/officeDocument/2006/relationships/image"/><Relationship Id="rId9993" Target="media/image4502.wmf" Type="http://schemas.openxmlformats.org/officeDocument/2006/relationships/image"/><Relationship Id="rId9994" Target="media/image4503.wmf" Type="http://schemas.openxmlformats.org/officeDocument/2006/relationships/image"/><Relationship Id="rId9995" Target="media/image4504.wmf" Type="http://schemas.openxmlformats.org/officeDocument/2006/relationships/image"/><Relationship Id="rId9996" Target="media/image4505.wmf" Type="http://schemas.openxmlformats.org/officeDocument/2006/relationships/image"/><Relationship Id="rId9997" Target="media/image4506.wmf" Type="http://schemas.openxmlformats.org/officeDocument/2006/relationships/image"/><Relationship Id="rId9998" Target="media/image4507.wmf" Type="http://schemas.openxmlformats.org/officeDocument/2006/relationships/image"/><Relationship Id="rId9999" Target="media/image4508.wmf"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272</Pages>
  <Words>60164</Words>
  <Characters>342939</Characters>
  <Application>Microsoft Office Word</Application>
  <DocSecurity>0</DocSecurity>
  <Lines>2857</Lines>
  <Paragraphs>804</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402299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2024-12-27T12:28:00Z</dcterms:created>
  <dc:creator>tailieu123.edu.vn</dc:creator>
  <dc:description>Bộ 25 đề thử tốt nghiệp THPT 2025 môn toán bám sát đề minh họa giải chi tiết được soạn dưới dạng file word và PDF gồm 272 trang. Các bạn xem và tải về ở dưới.</dc:description>
  <dcterms:modified xsi:type="dcterms:W3CDTF">2024-12-27T12:57:00Z</dcterms:modified>
  <cp:revision>1</cp:revision>
  <dc:title>Bộ 25 Đề Thử Tốt Nghiệp THPT 2025 Môn Toán Bám Sát Đề Minh Họa Giải Chi Tiết</dc:title>
</cp:coreProperties>
</file>